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AB5" w:rsidRDefault="00577AB5">
      <w:pPr>
        <w:pStyle w:val="ConsPlusTitlePage"/>
      </w:pPr>
      <w:r>
        <w:t xml:space="preserve">Документ предоставлен </w:t>
      </w:r>
      <w:hyperlink r:id="rId4" w:history="1">
        <w:r>
          <w:rPr>
            <w:color w:val="0000FF"/>
          </w:rPr>
          <w:t>КонсультантПлюс</w:t>
        </w:r>
      </w:hyperlink>
      <w:r>
        <w:br/>
      </w:r>
    </w:p>
    <w:p w:rsidR="00577AB5" w:rsidRDefault="00577AB5">
      <w:pPr>
        <w:pStyle w:val="ConsPlusNormal"/>
        <w:jc w:val="both"/>
        <w:outlineLvl w:val="0"/>
      </w:pPr>
    </w:p>
    <w:p w:rsidR="00577AB5" w:rsidRDefault="00577AB5">
      <w:pPr>
        <w:pStyle w:val="ConsPlusTitle"/>
        <w:jc w:val="center"/>
        <w:outlineLvl w:val="0"/>
      </w:pPr>
      <w:r>
        <w:t>ПРАВИТЕЛЬСТВО ОРЕНБУРГСКОЙ ОБЛАСТИ</w:t>
      </w:r>
    </w:p>
    <w:p w:rsidR="00577AB5" w:rsidRDefault="00577AB5">
      <w:pPr>
        <w:pStyle w:val="ConsPlusTitle"/>
        <w:jc w:val="center"/>
      </w:pPr>
    </w:p>
    <w:p w:rsidR="00577AB5" w:rsidRDefault="00577AB5">
      <w:pPr>
        <w:pStyle w:val="ConsPlusTitle"/>
        <w:jc w:val="center"/>
      </w:pPr>
      <w:r>
        <w:t>ПОСТАНОВЛЕНИЕ</w:t>
      </w:r>
    </w:p>
    <w:p w:rsidR="00577AB5" w:rsidRDefault="00577AB5">
      <w:pPr>
        <w:pStyle w:val="ConsPlusTitle"/>
        <w:jc w:val="center"/>
      </w:pPr>
      <w:r>
        <w:t>от 10 октября 2019 г. N 774-пп</w:t>
      </w:r>
    </w:p>
    <w:p w:rsidR="00577AB5" w:rsidRDefault="00577AB5">
      <w:pPr>
        <w:pStyle w:val="ConsPlusTitle"/>
        <w:jc w:val="center"/>
      </w:pPr>
    </w:p>
    <w:p w:rsidR="00577AB5" w:rsidRDefault="00577AB5">
      <w:pPr>
        <w:pStyle w:val="ConsPlusTitle"/>
        <w:jc w:val="center"/>
      </w:pPr>
      <w:r>
        <w:t>Об утверждении краткосрочного плана реализации</w:t>
      </w:r>
    </w:p>
    <w:p w:rsidR="00577AB5" w:rsidRDefault="00577AB5">
      <w:pPr>
        <w:pStyle w:val="ConsPlusTitle"/>
        <w:jc w:val="center"/>
      </w:pPr>
      <w:r>
        <w:t>региональной программы "Проведение капитального ремонта</w:t>
      </w:r>
    </w:p>
    <w:p w:rsidR="00577AB5" w:rsidRDefault="00577AB5">
      <w:pPr>
        <w:pStyle w:val="ConsPlusTitle"/>
        <w:jc w:val="center"/>
      </w:pPr>
      <w:r>
        <w:t>общего имущества в многоквартирных домах,</w:t>
      </w:r>
    </w:p>
    <w:p w:rsidR="00577AB5" w:rsidRDefault="00577AB5">
      <w:pPr>
        <w:pStyle w:val="ConsPlusTitle"/>
        <w:jc w:val="center"/>
      </w:pPr>
      <w:r>
        <w:t>расположенных на территории Оренбургской области,</w:t>
      </w:r>
    </w:p>
    <w:p w:rsidR="00577AB5" w:rsidRDefault="00577AB5">
      <w:pPr>
        <w:pStyle w:val="ConsPlusTitle"/>
        <w:jc w:val="center"/>
      </w:pPr>
      <w:r>
        <w:t>в 2014 - 2043 годах" на 2020 - 2022 годы</w:t>
      </w:r>
    </w:p>
    <w:p w:rsidR="00577AB5" w:rsidRDefault="00577AB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77A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AB5" w:rsidRDefault="00577AB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AB5" w:rsidRDefault="00577AB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AB5" w:rsidRDefault="00577AB5">
            <w:pPr>
              <w:pStyle w:val="ConsPlusNormal"/>
              <w:jc w:val="center"/>
            </w:pPr>
            <w:r>
              <w:rPr>
                <w:color w:val="392C69"/>
              </w:rPr>
              <w:t>Список изменяющих документов</w:t>
            </w:r>
          </w:p>
          <w:p w:rsidR="00577AB5" w:rsidRDefault="00577AB5">
            <w:pPr>
              <w:pStyle w:val="ConsPlusNormal"/>
              <w:jc w:val="center"/>
            </w:pPr>
            <w:r>
              <w:rPr>
                <w:color w:val="392C69"/>
              </w:rPr>
              <w:t>(в ред. Постановлений Правительства Оренбургской области</w:t>
            </w:r>
          </w:p>
          <w:p w:rsidR="00577AB5" w:rsidRDefault="00577AB5">
            <w:pPr>
              <w:pStyle w:val="ConsPlusNormal"/>
              <w:jc w:val="center"/>
            </w:pPr>
            <w:r>
              <w:rPr>
                <w:color w:val="392C69"/>
              </w:rPr>
              <w:t xml:space="preserve">от 30.12.2019 </w:t>
            </w:r>
            <w:hyperlink r:id="rId5" w:history="1">
              <w:r>
                <w:rPr>
                  <w:color w:val="0000FF"/>
                </w:rPr>
                <w:t>N 1041-пп</w:t>
              </w:r>
            </w:hyperlink>
            <w:r>
              <w:rPr>
                <w:color w:val="392C69"/>
              </w:rPr>
              <w:t xml:space="preserve">, от 18.05.2020 </w:t>
            </w:r>
            <w:hyperlink r:id="rId6" w:history="1">
              <w:r>
                <w:rPr>
                  <w:color w:val="0000FF"/>
                </w:rPr>
                <w:t>N 414-пп</w:t>
              </w:r>
            </w:hyperlink>
            <w:r>
              <w:rPr>
                <w:color w:val="392C69"/>
              </w:rPr>
              <w:t xml:space="preserve">, от 28.09.2020 </w:t>
            </w:r>
            <w:hyperlink r:id="rId7" w:history="1">
              <w:r>
                <w:rPr>
                  <w:color w:val="0000FF"/>
                </w:rPr>
                <w:t>N 801-пп</w:t>
              </w:r>
            </w:hyperlink>
            <w:r>
              <w:rPr>
                <w:color w:val="392C69"/>
              </w:rPr>
              <w:t>,</w:t>
            </w:r>
          </w:p>
          <w:p w:rsidR="00577AB5" w:rsidRDefault="00577AB5">
            <w:pPr>
              <w:pStyle w:val="ConsPlusNormal"/>
              <w:jc w:val="center"/>
            </w:pPr>
            <w:r>
              <w:rPr>
                <w:color w:val="392C69"/>
              </w:rPr>
              <w:t xml:space="preserve">от 24.12.2020 </w:t>
            </w:r>
            <w:hyperlink r:id="rId8" w:history="1">
              <w:r>
                <w:rPr>
                  <w:color w:val="0000FF"/>
                </w:rPr>
                <w:t>N 1183-пп</w:t>
              </w:r>
            </w:hyperlink>
            <w:r>
              <w:rPr>
                <w:color w:val="392C69"/>
              </w:rPr>
              <w:t xml:space="preserve">, от 28.06.2021 </w:t>
            </w:r>
            <w:hyperlink r:id="rId9" w:history="1">
              <w:r>
                <w:rPr>
                  <w:color w:val="0000FF"/>
                </w:rPr>
                <w:t>N 530-пп</w:t>
              </w:r>
            </w:hyperlink>
            <w:r>
              <w:rPr>
                <w:color w:val="392C69"/>
              </w:rPr>
              <w:t xml:space="preserve">, от 26.10.2021 </w:t>
            </w:r>
            <w:hyperlink r:id="rId10" w:history="1">
              <w:r>
                <w:rPr>
                  <w:color w:val="0000FF"/>
                </w:rPr>
                <w:t>N 1014-пп</w:t>
              </w:r>
            </w:hyperlink>
            <w:r>
              <w:rPr>
                <w:color w:val="392C69"/>
              </w:rPr>
              <w:t>,</w:t>
            </w:r>
          </w:p>
          <w:p w:rsidR="00577AB5" w:rsidRDefault="00577AB5">
            <w:pPr>
              <w:pStyle w:val="ConsPlusNormal"/>
              <w:jc w:val="center"/>
            </w:pPr>
            <w:r>
              <w:rPr>
                <w:color w:val="392C69"/>
              </w:rPr>
              <w:t xml:space="preserve">от 29.12.2021 </w:t>
            </w:r>
            <w:hyperlink r:id="rId11" w:history="1">
              <w:r>
                <w:rPr>
                  <w:color w:val="0000FF"/>
                </w:rPr>
                <w:t>N 1317-пп</w:t>
              </w:r>
            </w:hyperlink>
            <w:r>
              <w:rPr>
                <w:color w:val="392C69"/>
              </w:rPr>
              <w:t xml:space="preserve">, от 28.03.2022 </w:t>
            </w:r>
            <w:hyperlink r:id="rId12" w:history="1">
              <w:r>
                <w:rPr>
                  <w:color w:val="0000FF"/>
                </w:rPr>
                <w:t>N 271-пп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AB5" w:rsidRDefault="00577AB5">
            <w:pPr>
              <w:spacing w:after="1" w:line="0" w:lineRule="atLeast"/>
            </w:pPr>
          </w:p>
        </w:tc>
      </w:tr>
    </w:tbl>
    <w:p w:rsidR="00577AB5" w:rsidRDefault="00577AB5">
      <w:pPr>
        <w:pStyle w:val="ConsPlusNormal"/>
        <w:jc w:val="both"/>
      </w:pPr>
    </w:p>
    <w:p w:rsidR="00577AB5" w:rsidRDefault="00577AB5">
      <w:pPr>
        <w:pStyle w:val="ConsPlusNormal"/>
        <w:ind w:firstLine="540"/>
        <w:jc w:val="both"/>
      </w:pPr>
      <w:r>
        <w:t xml:space="preserve">В соответствии с Жилищным </w:t>
      </w:r>
      <w:hyperlink r:id="rId13" w:history="1">
        <w:r>
          <w:rPr>
            <w:color w:val="0000FF"/>
          </w:rPr>
          <w:t>кодексом</w:t>
        </w:r>
      </w:hyperlink>
      <w:r>
        <w:t xml:space="preserve"> Российской Федерации, </w:t>
      </w:r>
      <w:hyperlink r:id="rId14" w:history="1">
        <w:r>
          <w:rPr>
            <w:color w:val="0000FF"/>
          </w:rPr>
          <w:t>Законом</w:t>
        </w:r>
      </w:hyperlink>
      <w:r>
        <w:t xml:space="preserve"> Оренбургской области от 12 сентября 2013 года N 1762/539-V-ОЗ "Об организации проведения капитального ремонта общего имущества в многоквартирных домах, расположенных на территории Оренбургской области", в целях финансового и организационного обеспечения проведения капитального ремонта общего имущества в многоквартирных домах в муниципальных образованиях Оренбургской области Правительство Оренбургской области</w:t>
      </w:r>
    </w:p>
    <w:p w:rsidR="00577AB5" w:rsidRDefault="00577AB5">
      <w:pPr>
        <w:pStyle w:val="ConsPlusNormal"/>
        <w:spacing w:before="220"/>
        <w:ind w:firstLine="540"/>
        <w:jc w:val="both"/>
      </w:pPr>
      <w:r>
        <w:t>ПОСТАНОВЛЯЕТ:</w:t>
      </w:r>
    </w:p>
    <w:p w:rsidR="00577AB5" w:rsidRDefault="00577AB5">
      <w:pPr>
        <w:pStyle w:val="ConsPlusNormal"/>
        <w:jc w:val="both"/>
      </w:pPr>
    </w:p>
    <w:p w:rsidR="00577AB5" w:rsidRDefault="00577AB5">
      <w:pPr>
        <w:pStyle w:val="ConsPlusNormal"/>
        <w:ind w:firstLine="540"/>
        <w:jc w:val="both"/>
      </w:pPr>
      <w:r>
        <w:t xml:space="preserve">1. Утвердить краткосрочный </w:t>
      </w:r>
      <w:hyperlink w:anchor="P42" w:history="1">
        <w:r>
          <w:rPr>
            <w:color w:val="0000FF"/>
          </w:rPr>
          <w:t>план</w:t>
        </w:r>
      </w:hyperlink>
      <w:r>
        <w:t xml:space="preserve"> реализации региональной программы "Проведение капитального ремонта общего имущества в многоквартирных домах, расположенных на территории Оренбургской области, в 2014 - 2043 годах" на 2020 - 2022 годы согласно приложению.</w:t>
      </w:r>
    </w:p>
    <w:p w:rsidR="00577AB5" w:rsidRDefault="00577AB5">
      <w:pPr>
        <w:pStyle w:val="ConsPlusNormal"/>
        <w:jc w:val="both"/>
      </w:pPr>
    </w:p>
    <w:p w:rsidR="00577AB5" w:rsidRDefault="00577AB5">
      <w:pPr>
        <w:pStyle w:val="ConsPlusNormal"/>
        <w:ind w:firstLine="540"/>
        <w:jc w:val="both"/>
      </w:pPr>
      <w:r>
        <w:t>2. Контроль за исполнением настоящего постановления возложить на заместителя председателя Правительства Оренбургской области - министра строительства, жилищно-коммунального, дорожного хозяйства и транспорта Оренбургской области.</w:t>
      </w:r>
    </w:p>
    <w:p w:rsidR="00577AB5" w:rsidRDefault="00577AB5">
      <w:pPr>
        <w:pStyle w:val="ConsPlusNormal"/>
        <w:jc w:val="both"/>
      </w:pPr>
      <w:r>
        <w:t xml:space="preserve">(п. 2 в ред. </w:t>
      </w:r>
      <w:hyperlink r:id="rId15" w:history="1">
        <w:r>
          <w:rPr>
            <w:color w:val="0000FF"/>
          </w:rPr>
          <w:t>Постановления</w:t>
        </w:r>
      </w:hyperlink>
      <w:r>
        <w:t xml:space="preserve"> Правительства Оренбургской области от 30.12.2019 N 1041-пп)</w:t>
      </w:r>
    </w:p>
    <w:p w:rsidR="00577AB5" w:rsidRDefault="00577AB5">
      <w:pPr>
        <w:pStyle w:val="ConsPlusNormal"/>
        <w:jc w:val="both"/>
      </w:pPr>
    </w:p>
    <w:p w:rsidR="00577AB5" w:rsidRDefault="00577AB5">
      <w:pPr>
        <w:pStyle w:val="ConsPlusNormal"/>
        <w:ind w:firstLine="540"/>
        <w:jc w:val="both"/>
      </w:pPr>
      <w:r>
        <w:t>3. Постановление вступает в силу со дня его подписания и подлежит официальному опубликованию.</w:t>
      </w:r>
    </w:p>
    <w:p w:rsidR="00577AB5" w:rsidRDefault="00577AB5">
      <w:pPr>
        <w:pStyle w:val="ConsPlusNormal"/>
        <w:jc w:val="both"/>
      </w:pPr>
    </w:p>
    <w:p w:rsidR="00577AB5" w:rsidRDefault="00577AB5">
      <w:pPr>
        <w:pStyle w:val="ConsPlusNormal"/>
        <w:jc w:val="right"/>
      </w:pPr>
      <w:r>
        <w:t>Губернатор -</w:t>
      </w:r>
    </w:p>
    <w:p w:rsidR="00577AB5" w:rsidRDefault="00577AB5">
      <w:pPr>
        <w:pStyle w:val="ConsPlusNormal"/>
        <w:jc w:val="right"/>
      </w:pPr>
      <w:r>
        <w:t>председатель Правительства</w:t>
      </w:r>
    </w:p>
    <w:p w:rsidR="00577AB5" w:rsidRDefault="00577AB5">
      <w:pPr>
        <w:pStyle w:val="ConsPlusNormal"/>
        <w:jc w:val="right"/>
      </w:pPr>
      <w:r>
        <w:t>Оренбургской области</w:t>
      </w:r>
    </w:p>
    <w:p w:rsidR="00577AB5" w:rsidRDefault="00577AB5">
      <w:pPr>
        <w:pStyle w:val="ConsPlusNormal"/>
        <w:jc w:val="right"/>
      </w:pPr>
      <w:r>
        <w:t>Д.В.ПАСЛЕР</w:t>
      </w:r>
    </w:p>
    <w:p w:rsidR="00577AB5" w:rsidRDefault="00577AB5">
      <w:pPr>
        <w:pStyle w:val="ConsPlusNormal"/>
        <w:jc w:val="both"/>
      </w:pPr>
    </w:p>
    <w:p w:rsidR="00577AB5" w:rsidRDefault="00577AB5">
      <w:pPr>
        <w:pStyle w:val="ConsPlusNormal"/>
        <w:jc w:val="both"/>
      </w:pPr>
    </w:p>
    <w:p w:rsidR="00577AB5" w:rsidRDefault="00577AB5">
      <w:pPr>
        <w:pStyle w:val="ConsPlusNormal"/>
        <w:jc w:val="both"/>
      </w:pPr>
    </w:p>
    <w:p w:rsidR="00577AB5" w:rsidRDefault="00577AB5">
      <w:pPr>
        <w:pStyle w:val="ConsPlusNormal"/>
        <w:jc w:val="both"/>
      </w:pPr>
    </w:p>
    <w:p w:rsidR="00577AB5" w:rsidRDefault="00577AB5">
      <w:pPr>
        <w:pStyle w:val="ConsPlusNormal"/>
        <w:jc w:val="both"/>
      </w:pPr>
    </w:p>
    <w:p w:rsidR="00577AB5" w:rsidRDefault="00577AB5">
      <w:pPr>
        <w:pStyle w:val="ConsPlusNormal"/>
        <w:jc w:val="right"/>
        <w:outlineLvl w:val="0"/>
      </w:pPr>
      <w:r>
        <w:t>Приложение</w:t>
      </w:r>
    </w:p>
    <w:p w:rsidR="00577AB5" w:rsidRDefault="00577AB5">
      <w:pPr>
        <w:pStyle w:val="ConsPlusNormal"/>
        <w:jc w:val="right"/>
      </w:pPr>
      <w:r>
        <w:t>к постановлению</w:t>
      </w:r>
    </w:p>
    <w:p w:rsidR="00577AB5" w:rsidRDefault="00577AB5">
      <w:pPr>
        <w:pStyle w:val="ConsPlusNormal"/>
        <w:jc w:val="right"/>
      </w:pPr>
      <w:r>
        <w:lastRenderedPageBreak/>
        <w:t>Правительства</w:t>
      </w:r>
    </w:p>
    <w:p w:rsidR="00577AB5" w:rsidRDefault="00577AB5">
      <w:pPr>
        <w:pStyle w:val="ConsPlusNormal"/>
        <w:jc w:val="right"/>
      </w:pPr>
      <w:r>
        <w:t>Оренбургской области</w:t>
      </w:r>
    </w:p>
    <w:p w:rsidR="00577AB5" w:rsidRDefault="00577AB5">
      <w:pPr>
        <w:pStyle w:val="ConsPlusNormal"/>
        <w:jc w:val="right"/>
      </w:pPr>
      <w:r>
        <w:t>от 10 октября 2019 г. N 774-пп</w:t>
      </w:r>
    </w:p>
    <w:p w:rsidR="00577AB5" w:rsidRDefault="00577AB5">
      <w:pPr>
        <w:pStyle w:val="ConsPlusNormal"/>
        <w:jc w:val="both"/>
      </w:pPr>
    </w:p>
    <w:p w:rsidR="00577AB5" w:rsidRDefault="00577AB5">
      <w:pPr>
        <w:pStyle w:val="ConsPlusTitle"/>
        <w:jc w:val="center"/>
      </w:pPr>
      <w:bookmarkStart w:id="0" w:name="P42"/>
      <w:bookmarkEnd w:id="0"/>
      <w:r>
        <w:t>Краткосрочный план</w:t>
      </w:r>
    </w:p>
    <w:p w:rsidR="00577AB5" w:rsidRDefault="00577AB5">
      <w:pPr>
        <w:pStyle w:val="ConsPlusTitle"/>
        <w:jc w:val="center"/>
      </w:pPr>
      <w:r>
        <w:t>реализации региональной программы</w:t>
      </w:r>
    </w:p>
    <w:p w:rsidR="00577AB5" w:rsidRDefault="00577AB5">
      <w:pPr>
        <w:pStyle w:val="ConsPlusTitle"/>
        <w:jc w:val="center"/>
      </w:pPr>
      <w:r>
        <w:t>"Проведение капитального ремонта общего имущества</w:t>
      </w:r>
    </w:p>
    <w:p w:rsidR="00577AB5" w:rsidRDefault="00577AB5">
      <w:pPr>
        <w:pStyle w:val="ConsPlusTitle"/>
        <w:jc w:val="center"/>
      </w:pPr>
      <w:r>
        <w:t>в многоквартирных домах, расположенных на территории</w:t>
      </w:r>
    </w:p>
    <w:p w:rsidR="00577AB5" w:rsidRDefault="00577AB5">
      <w:pPr>
        <w:pStyle w:val="ConsPlusTitle"/>
        <w:jc w:val="center"/>
      </w:pPr>
      <w:r>
        <w:t>Оренбургской области, в 2014 - 2043 годах"</w:t>
      </w:r>
    </w:p>
    <w:p w:rsidR="00577AB5" w:rsidRDefault="00577AB5">
      <w:pPr>
        <w:pStyle w:val="ConsPlusTitle"/>
        <w:jc w:val="center"/>
      </w:pPr>
      <w:r>
        <w:t>на 2020 - 2022 годы</w:t>
      </w:r>
    </w:p>
    <w:p w:rsidR="00577AB5" w:rsidRDefault="00577AB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77A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AB5" w:rsidRDefault="00577AB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AB5" w:rsidRDefault="00577AB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7AB5" w:rsidRDefault="00577AB5">
            <w:pPr>
              <w:pStyle w:val="ConsPlusNormal"/>
              <w:jc w:val="center"/>
            </w:pPr>
            <w:r>
              <w:rPr>
                <w:color w:val="392C69"/>
              </w:rPr>
              <w:t>Список изменяющих документов</w:t>
            </w:r>
          </w:p>
          <w:p w:rsidR="00577AB5" w:rsidRDefault="00577AB5">
            <w:pPr>
              <w:pStyle w:val="ConsPlusNormal"/>
              <w:jc w:val="center"/>
            </w:pPr>
            <w:r>
              <w:rPr>
                <w:color w:val="392C69"/>
              </w:rPr>
              <w:t xml:space="preserve">(в ред. </w:t>
            </w:r>
            <w:hyperlink r:id="rId16" w:history="1">
              <w:r>
                <w:rPr>
                  <w:color w:val="0000FF"/>
                </w:rPr>
                <w:t>Постановления</w:t>
              </w:r>
            </w:hyperlink>
            <w:r>
              <w:rPr>
                <w:color w:val="392C69"/>
              </w:rPr>
              <w:t xml:space="preserve"> Правительства Оренбургской области</w:t>
            </w:r>
          </w:p>
          <w:p w:rsidR="00577AB5" w:rsidRDefault="00577AB5">
            <w:pPr>
              <w:pStyle w:val="ConsPlusNormal"/>
              <w:jc w:val="center"/>
            </w:pPr>
            <w:r>
              <w:rPr>
                <w:color w:val="392C69"/>
              </w:rPr>
              <w:t>от 28.03.2022 N 271-пп)</w:t>
            </w:r>
          </w:p>
        </w:tc>
        <w:tc>
          <w:tcPr>
            <w:tcW w:w="113" w:type="dxa"/>
            <w:tcBorders>
              <w:top w:val="nil"/>
              <w:left w:val="nil"/>
              <w:bottom w:val="nil"/>
              <w:right w:val="nil"/>
            </w:tcBorders>
            <w:shd w:val="clear" w:color="auto" w:fill="F4F3F8"/>
            <w:tcMar>
              <w:top w:w="0" w:type="dxa"/>
              <w:left w:w="0" w:type="dxa"/>
              <w:bottom w:w="0" w:type="dxa"/>
              <w:right w:w="0" w:type="dxa"/>
            </w:tcMar>
          </w:tcPr>
          <w:p w:rsidR="00577AB5" w:rsidRDefault="00577AB5">
            <w:pPr>
              <w:spacing w:after="1" w:line="0" w:lineRule="atLeast"/>
            </w:pPr>
          </w:p>
        </w:tc>
      </w:tr>
    </w:tbl>
    <w:p w:rsidR="00577AB5" w:rsidRDefault="00577AB5">
      <w:pPr>
        <w:pStyle w:val="ConsPlusNormal"/>
        <w:jc w:val="both"/>
      </w:pPr>
    </w:p>
    <w:p w:rsidR="00577AB5" w:rsidRDefault="00577AB5">
      <w:pPr>
        <w:pStyle w:val="ConsPlusNormal"/>
        <w:ind w:firstLine="540"/>
        <w:jc w:val="both"/>
      </w:pPr>
      <w:r>
        <w:t xml:space="preserve">1. В краткосрочный план реализации региональной </w:t>
      </w:r>
      <w:hyperlink r:id="rId17" w:history="1">
        <w:r>
          <w:rPr>
            <w:color w:val="0000FF"/>
          </w:rPr>
          <w:t>программы</w:t>
        </w:r>
      </w:hyperlink>
      <w:r>
        <w:t xml:space="preserve"> "Проведение капитального ремонта общего имущества в многоквартирных домах, расположенных на территории Оренбургской области, в 2014 - 2043 годах" на 2020 - 2022 годы (далее - краткосрочный план) включены все городские округа и муниципальные районы Оренбургской области.</w:t>
      </w:r>
    </w:p>
    <w:p w:rsidR="00577AB5" w:rsidRDefault="00577AB5">
      <w:pPr>
        <w:pStyle w:val="ConsPlusNormal"/>
        <w:spacing w:before="220"/>
        <w:ind w:firstLine="540"/>
        <w:jc w:val="both"/>
      </w:pPr>
      <w:r>
        <w:t>2. Реализация краткосрочного плана рассчитана на 2020 - 2022 годы. В рамках реализации краткосрочного плана возможно выполнение работ ранее срока, установленного краткосрочным планом.</w:t>
      </w:r>
    </w:p>
    <w:p w:rsidR="00577AB5" w:rsidRDefault="00577AB5">
      <w:pPr>
        <w:pStyle w:val="ConsPlusNormal"/>
        <w:spacing w:before="220"/>
        <w:ind w:firstLine="540"/>
        <w:jc w:val="both"/>
      </w:pPr>
      <w:r>
        <w:t xml:space="preserve">3. Краткосрочным планом предусмотрено выполнение проектных работ и строительно-монтажных работ поэтапно, с разбивкой по годам. Проектные работы включают в себя разработку проектной и сметной документации, проведение экспертизы такой документации. В состав строительно-монтажных работ входит выполнение строительно-монтажных работ, работ по осуществлению строительного контроля, работ по оценке соответствия лифтов требованиям технического </w:t>
      </w:r>
      <w:hyperlink r:id="rId18" w:history="1">
        <w:r>
          <w:rPr>
            <w:color w:val="0000FF"/>
          </w:rPr>
          <w:t>регламента</w:t>
        </w:r>
      </w:hyperlink>
      <w:r>
        <w:t xml:space="preserve"> Таможенного союза "Безопасность лифтов", утвержденного решением Комиссии Таможенного союза от 18 октября 2011 года N 824 "О принятии технического регламента Таможенного союза "Безопасность лифтов", после завершения работ по замене, модернизации лифтов, ремонту лифтовых шахт, машинных и блочных помещений в многоквартирных домах.</w:t>
      </w:r>
    </w:p>
    <w:p w:rsidR="00577AB5" w:rsidRDefault="00577AB5">
      <w:pPr>
        <w:pStyle w:val="ConsPlusNormal"/>
        <w:spacing w:before="220"/>
        <w:ind w:firstLine="540"/>
        <w:jc w:val="both"/>
      </w:pPr>
      <w:r>
        <w:t>В результате реализации краткосрочного плана в 2020 году проведены:</w:t>
      </w:r>
    </w:p>
    <w:p w:rsidR="00577AB5" w:rsidRDefault="00577AB5">
      <w:pPr>
        <w:pStyle w:val="ConsPlusNormal"/>
        <w:spacing w:before="220"/>
        <w:ind w:firstLine="540"/>
        <w:jc w:val="both"/>
      </w:pPr>
      <w:r>
        <w:t>проектные работы в 855 многоквартирных домах;</w:t>
      </w:r>
    </w:p>
    <w:p w:rsidR="00577AB5" w:rsidRDefault="00577AB5">
      <w:pPr>
        <w:pStyle w:val="ConsPlusNormal"/>
        <w:spacing w:before="220"/>
        <w:ind w:firstLine="540"/>
        <w:jc w:val="both"/>
      </w:pPr>
      <w:r>
        <w:t>строительно-монтажные работы в 740 многоквартирных домах общей площадью 3662,7 тыс. кв. метров, способствующие улучшению жилищных условий 123,4 тыс. человек (6,2 процента от общего количества населения, проживающего на территории Оренбургской области), в том числе ремонт (замена) лифтового оборудования в 140 многоквартирных домах (435 единиц).</w:t>
      </w:r>
    </w:p>
    <w:p w:rsidR="00577AB5" w:rsidRDefault="00577AB5">
      <w:pPr>
        <w:pStyle w:val="ConsPlusNormal"/>
        <w:spacing w:before="220"/>
        <w:ind w:firstLine="540"/>
        <w:jc w:val="both"/>
      </w:pPr>
      <w:r>
        <w:t>В результате реализации краткосрочного плана в 2021 году проведены:</w:t>
      </w:r>
    </w:p>
    <w:p w:rsidR="00577AB5" w:rsidRDefault="00577AB5">
      <w:pPr>
        <w:pStyle w:val="ConsPlusNormal"/>
        <w:spacing w:before="220"/>
        <w:ind w:firstLine="540"/>
        <w:jc w:val="both"/>
      </w:pPr>
      <w:r>
        <w:t>проектные работы в 542 многоквартирных домах;</w:t>
      </w:r>
    </w:p>
    <w:p w:rsidR="00577AB5" w:rsidRDefault="00577AB5">
      <w:pPr>
        <w:pStyle w:val="ConsPlusNormal"/>
        <w:spacing w:before="220"/>
        <w:ind w:firstLine="540"/>
        <w:jc w:val="both"/>
      </w:pPr>
      <w:r>
        <w:t>строительно-монтажные работы в 600 многоквартирных домах общей площадью 2960,9 тыс. кв. метров, способствующие улучшению жилищных условий 96,9 тыс. человек (4,9 процента от общего количества населения, проживающего на территории Оренбургской области), в том числе ремонт (замена) лифтового оборудования в 110 многоквартирных домах (354 единицы).</w:t>
      </w:r>
    </w:p>
    <w:p w:rsidR="00577AB5" w:rsidRDefault="00577AB5">
      <w:pPr>
        <w:pStyle w:val="ConsPlusNormal"/>
        <w:spacing w:before="220"/>
        <w:ind w:firstLine="540"/>
        <w:jc w:val="both"/>
      </w:pPr>
      <w:r>
        <w:t>В результате реализации краткосрочного плана в 2022 году будут проведены:</w:t>
      </w:r>
    </w:p>
    <w:p w:rsidR="00577AB5" w:rsidRDefault="00577AB5">
      <w:pPr>
        <w:pStyle w:val="ConsPlusNormal"/>
        <w:spacing w:before="220"/>
        <w:ind w:firstLine="540"/>
        <w:jc w:val="both"/>
      </w:pPr>
      <w:r>
        <w:lastRenderedPageBreak/>
        <w:t>проектные работы в 662 многоквартирных домах;</w:t>
      </w:r>
    </w:p>
    <w:p w:rsidR="00577AB5" w:rsidRDefault="00577AB5">
      <w:pPr>
        <w:pStyle w:val="ConsPlusNormal"/>
        <w:spacing w:before="220"/>
        <w:ind w:firstLine="540"/>
        <w:jc w:val="both"/>
      </w:pPr>
      <w:r>
        <w:t>строительно-монтажные работы в 892 многоквартирных домах общей площадью 3194,2 тыс. кв. метров, способствующие улучшению жилищных условий 107,0 тыс. человек (5,4 процента от общего количества населения, проживающего на территории Оренбургской области), в том числе ремонт (замена) лифтового оборудования в 37 многоквартирных домах (94 единицы).</w:t>
      </w:r>
    </w:p>
    <w:p w:rsidR="00577AB5" w:rsidRDefault="00577AB5">
      <w:pPr>
        <w:pStyle w:val="ConsPlusNormal"/>
        <w:spacing w:before="220"/>
        <w:ind w:firstLine="540"/>
        <w:jc w:val="both"/>
      </w:pPr>
      <w:r>
        <w:t>4. Общий объем финансирования краткосрочного плана - 9405057830,87 рубля, в том числе:</w:t>
      </w:r>
    </w:p>
    <w:p w:rsidR="00577AB5" w:rsidRDefault="00577AB5">
      <w:pPr>
        <w:pStyle w:val="ConsPlusNormal"/>
        <w:spacing w:before="220"/>
        <w:ind w:firstLine="540"/>
        <w:jc w:val="both"/>
      </w:pPr>
      <w:r>
        <w:t>средства государственной корпорации "Фонд содействия реформированию жилищно-коммунального хозяйства" - 43492585,88 рубля;</w:t>
      </w:r>
    </w:p>
    <w:p w:rsidR="00577AB5" w:rsidRDefault="00577AB5">
      <w:pPr>
        <w:pStyle w:val="ConsPlusNormal"/>
        <w:spacing w:before="220"/>
        <w:ind w:firstLine="540"/>
        <w:jc w:val="both"/>
      </w:pPr>
      <w:r>
        <w:t>средства областного бюджета - 115611785,88 рубля;</w:t>
      </w:r>
    </w:p>
    <w:p w:rsidR="00577AB5" w:rsidRDefault="00577AB5">
      <w:pPr>
        <w:pStyle w:val="ConsPlusNormal"/>
        <w:spacing w:before="220"/>
        <w:ind w:firstLine="540"/>
        <w:jc w:val="both"/>
      </w:pPr>
      <w:r>
        <w:t>средства местных бюджетов - 64834916,14 рубля;</w:t>
      </w:r>
    </w:p>
    <w:p w:rsidR="00577AB5" w:rsidRDefault="00577AB5">
      <w:pPr>
        <w:pStyle w:val="ConsPlusNormal"/>
        <w:spacing w:before="220"/>
        <w:ind w:firstLine="540"/>
        <w:jc w:val="both"/>
      </w:pPr>
      <w:r>
        <w:t>средства иных источников - 1605586,85 рубля;</w:t>
      </w:r>
    </w:p>
    <w:p w:rsidR="00577AB5" w:rsidRDefault="00577AB5">
      <w:pPr>
        <w:pStyle w:val="ConsPlusNormal"/>
        <w:spacing w:before="220"/>
        <w:ind w:firstLine="540"/>
        <w:jc w:val="both"/>
      </w:pPr>
      <w:r>
        <w:t>средства собственников помещений в многоквартирных домах - 9179512956,12 рубля.</w:t>
      </w:r>
    </w:p>
    <w:p w:rsidR="00577AB5" w:rsidRDefault="00577AB5">
      <w:pPr>
        <w:pStyle w:val="ConsPlusNormal"/>
        <w:spacing w:before="220"/>
        <w:ind w:firstLine="540"/>
        <w:jc w:val="both"/>
      </w:pPr>
      <w:r>
        <w:t xml:space="preserve">5. </w:t>
      </w:r>
      <w:hyperlink w:anchor="P90" w:history="1">
        <w:r>
          <w:rPr>
            <w:color w:val="0000FF"/>
          </w:rPr>
          <w:t>Перечень</w:t>
        </w:r>
      </w:hyperlink>
      <w:r>
        <w:t xml:space="preserve"> и планируемые показатели выполнения краткосрочного плана реализации региональной </w:t>
      </w:r>
      <w:hyperlink r:id="rId19" w:history="1">
        <w:r>
          <w:rPr>
            <w:color w:val="0000FF"/>
          </w:rPr>
          <w:t>программы</w:t>
        </w:r>
      </w:hyperlink>
      <w:r>
        <w:t xml:space="preserve"> "Проведение капитального ремонта общего имущества в многоквартирных домах, расположенных на территории Оренбургской области, в 2014 - 2043 годах" на 2020 - 2022 годы (строительно-монтажные работы) представлены в приложении N 1 к краткосрочному плану.</w:t>
      </w:r>
    </w:p>
    <w:p w:rsidR="00577AB5" w:rsidRDefault="00577AB5">
      <w:pPr>
        <w:pStyle w:val="ConsPlusNormal"/>
        <w:spacing w:before="220"/>
        <w:ind w:firstLine="540"/>
        <w:jc w:val="both"/>
      </w:pPr>
      <w:hyperlink w:anchor="P16526" w:history="1">
        <w:r>
          <w:rPr>
            <w:color w:val="0000FF"/>
          </w:rPr>
          <w:t>Реестр</w:t>
        </w:r>
      </w:hyperlink>
      <w:r>
        <w:t xml:space="preserve"> многоквартирных домов, подлежащих капитальному ремонту в рамках краткосрочного плана реализации региональной </w:t>
      </w:r>
      <w:hyperlink r:id="rId20" w:history="1">
        <w:r>
          <w:rPr>
            <w:color w:val="0000FF"/>
          </w:rPr>
          <w:t>программы</w:t>
        </w:r>
      </w:hyperlink>
      <w:r>
        <w:t xml:space="preserve"> "Проведение капитального ремонта общего имущества в многоквартирных домах, расположенных на территории Оренбургской области, в 2014 - 2043 годах" на 2020 - 2022 годы (строительно-монтажные работы), представлен в приложении N 2 к краткосрочному плану.</w:t>
      </w:r>
    </w:p>
    <w:p w:rsidR="00577AB5" w:rsidRDefault="00577AB5">
      <w:pPr>
        <w:pStyle w:val="ConsPlusNormal"/>
        <w:spacing w:before="220"/>
        <w:ind w:firstLine="540"/>
        <w:jc w:val="both"/>
      </w:pPr>
      <w:hyperlink w:anchor="P54847" w:history="1">
        <w:r>
          <w:rPr>
            <w:color w:val="0000FF"/>
          </w:rPr>
          <w:t>Перечень</w:t>
        </w:r>
      </w:hyperlink>
      <w:r>
        <w:t xml:space="preserve"> и планируемые показатели выполнения краткосрочного плана реализации региональной </w:t>
      </w:r>
      <w:hyperlink r:id="rId21" w:history="1">
        <w:r>
          <w:rPr>
            <w:color w:val="0000FF"/>
          </w:rPr>
          <w:t>программы</w:t>
        </w:r>
      </w:hyperlink>
      <w:r>
        <w:t xml:space="preserve"> "Проведение капитального ремонта общего имущества в многоквартирных домах, расположенных на территории Оренбургской области, в 2014 - 2043 годах" на 2020 - 2022 годы (проектные работы) представлены в приложении N 3 к краткосрочному плану.</w:t>
      </w:r>
    </w:p>
    <w:p w:rsidR="00577AB5" w:rsidRDefault="00577AB5">
      <w:pPr>
        <w:pStyle w:val="ConsPlusNormal"/>
        <w:spacing w:before="220"/>
        <w:ind w:firstLine="540"/>
        <w:jc w:val="both"/>
      </w:pPr>
      <w:hyperlink w:anchor="P70093" w:history="1">
        <w:r>
          <w:rPr>
            <w:color w:val="0000FF"/>
          </w:rPr>
          <w:t>Реестр</w:t>
        </w:r>
      </w:hyperlink>
      <w:r>
        <w:t xml:space="preserve"> многоквартирных домов, подлежащих капитальному ремонту в рамках краткосрочного плана реализации региональной </w:t>
      </w:r>
      <w:hyperlink r:id="rId22" w:history="1">
        <w:r>
          <w:rPr>
            <w:color w:val="0000FF"/>
          </w:rPr>
          <w:t>программы</w:t>
        </w:r>
      </w:hyperlink>
      <w:r>
        <w:t xml:space="preserve"> "Проведение капитального ремонта общего имущества в многоквартирных домах, расположенных на территории Оренбургской области, в 2014 - 2043 годах" на 2020 - 2022 годы (проектные работы), представлен в приложении N 4 к краткосрочному плану.</w:t>
      </w:r>
    </w:p>
    <w:p w:rsidR="00577AB5" w:rsidRDefault="00577AB5">
      <w:pPr>
        <w:pStyle w:val="ConsPlusNormal"/>
        <w:jc w:val="both"/>
      </w:pPr>
    </w:p>
    <w:p w:rsidR="00577AB5" w:rsidRDefault="00577AB5">
      <w:pPr>
        <w:pStyle w:val="ConsPlusNormal"/>
        <w:jc w:val="both"/>
      </w:pPr>
    </w:p>
    <w:p w:rsidR="00577AB5" w:rsidRDefault="00577AB5">
      <w:pPr>
        <w:pStyle w:val="ConsPlusNormal"/>
        <w:jc w:val="both"/>
      </w:pPr>
    </w:p>
    <w:p w:rsidR="00577AB5" w:rsidRDefault="00577AB5">
      <w:pPr>
        <w:pStyle w:val="ConsPlusNormal"/>
        <w:jc w:val="both"/>
      </w:pPr>
    </w:p>
    <w:p w:rsidR="00577AB5" w:rsidRDefault="00577AB5">
      <w:pPr>
        <w:pStyle w:val="ConsPlusNormal"/>
        <w:jc w:val="both"/>
      </w:pPr>
    </w:p>
    <w:p w:rsidR="00577AB5" w:rsidRDefault="00577AB5">
      <w:pPr>
        <w:pStyle w:val="ConsPlusNormal"/>
        <w:jc w:val="right"/>
        <w:outlineLvl w:val="1"/>
      </w:pPr>
      <w:r>
        <w:t>Приложение 1</w:t>
      </w:r>
    </w:p>
    <w:p w:rsidR="00577AB5" w:rsidRDefault="00577AB5">
      <w:pPr>
        <w:pStyle w:val="ConsPlusNormal"/>
        <w:jc w:val="right"/>
      </w:pPr>
      <w:r>
        <w:t>к краткосрочному плану</w:t>
      </w:r>
    </w:p>
    <w:p w:rsidR="00577AB5" w:rsidRDefault="00577AB5">
      <w:pPr>
        <w:pStyle w:val="ConsPlusNormal"/>
        <w:jc w:val="right"/>
      </w:pPr>
      <w:r>
        <w:t>реализации региональной программы</w:t>
      </w:r>
    </w:p>
    <w:p w:rsidR="00577AB5" w:rsidRDefault="00577AB5">
      <w:pPr>
        <w:pStyle w:val="ConsPlusNormal"/>
        <w:jc w:val="right"/>
      </w:pPr>
      <w:r>
        <w:t>"Проведение капитального ремонта</w:t>
      </w:r>
    </w:p>
    <w:p w:rsidR="00577AB5" w:rsidRDefault="00577AB5">
      <w:pPr>
        <w:pStyle w:val="ConsPlusNormal"/>
        <w:jc w:val="right"/>
      </w:pPr>
      <w:r>
        <w:t>общего имущества</w:t>
      </w:r>
    </w:p>
    <w:p w:rsidR="00577AB5" w:rsidRDefault="00577AB5">
      <w:pPr>
        <w:pStyle w:val="ConsPlusNormal"/>
        <w:jc w:val="right"/>
      </w:pPr>
      <w:r>
        <w:t>в многоквартирных домах,</w:t>
      </w:r>
    </w:p>
    <w:p w:rsidR="00577AB5" w:rsidRDefault="00577AB5">
      <w:pPr>
        <w:pStyle w:val="ConsPlusNormal"/>
        <w:jc w:val="right"/>
      </w:pPr>
      <w:r>
        <w:t>расположенных на территории</w:t>
      </w:r>
    </w:p>
    <w:p w:rsidR="00577AB5" w:rsidRDefault="00577AB5">
      <w:pPr>
        <w:pStyle w:val="ConsPlusNormal"/>
        <w:jc w:val="right"/>
      </w:pPr>
      <w:r>
        <w:t>Оренбургской области,</w:t>
      </w:r>
    </w:p>
    <w:p w:rsidR="00577AB5" w:rsidRDefault="00577AB5">
      <w:pPr>
        <w:pStyle w:val="ConsPlusNormal"/>
        <w:jc w:val="right"/>
      </w:pPr>
      <w:r>
        <w:lastRenderedPageBreak/>
        <w:t>в 2014 - 2043 годах"</w:t>
      </w:r>
    </w:p>
    <w:p w:rsidR="00577AB5" w:rsidRDefault="00577AB5">
      <w:pPr>
        <w:pStyle w:val="ConsPlusNormal"/>
        <w:jc w:val="right"/>
      </w:pPr>
      <w:r>
        <w:t>на 2020 - 2022 годы</w:t>
      </w:r>
    </w:p>
    <w:p w:rsidR="00577AB5" w:rsidRDefault="00577AB5">
      <w:pPr>
        <w:pStyle w:val="ConsPlusNormal"/>
        <w:jc w:val="both"/>
      </w:pPr>
    </w:p>
    <w:p w:rsidR="00577AB5" w:rsidRDefault="00577AB5">
      <w:pPr>
        <w:pStyle w:val="ConsPlusTitle"/>
        <w:jc w:val="center"/>
      </w:pPr>
      <w:bookmarkStart w:id="1" w:name="P90"/>
      <w:bookmarkEnd w:id="1"/>
      <w:r>
        <w:t>Перечень и планируемые показатели</w:t>
      </w:r>
    </w:p>
    <w:p w:rsidR="00577AB5" w:rsidRDefault="00577AB5">
      <w:pPr>
        <w:pStyle w:val="ConsPlusTitle"/>
        <w:jc w:val="center"/>
      </w:pPr>
      <w:r>
        <w:t>выполнения краткосрочного плана реализации</w:t>
      </w:r>
    </w:p>
    <w:p w:rsidR="00577AB5" w:rsidRDefault="00577AB5">
      <w:pPr>
        <w:pStyle w:val="ConsPlusTitle"/>
        <w:jc w:val="center"/>
      </w:pPr>
      <w:r>
        <w:t>региональной программы "Проведение капитального ремонта</w:t>
      </w:r>
    </w:p>
    <w:p w:rsidR="00577AB5" w:rsidRDefault="00577AB5">
      <w:pPr>
        <w:pStyle w:val="ConsPlusTitle"/>
        <w:jc w:val="center"/>
      </w:pPr>
      <w:r>
        <w:t>общего имущества в многоквартирных домах, расположенных</w:t>
      </w:r>
    </w:p>
    <w:p w:rsidR="00577AB5" w:rsidRDefault="00577AB5">
      <w:pPr>
        <w:pStyle w:val="ConsPlusTitle"/>
        <w:jc w:val="center"/>
      </w:pPr>
      <w:r>
        <w:t>на территории Оренбургской области, в 2014 - 2043 годах"</w:t>
      </w:r>
    </w:p>
    <w:p w:rsidR="00577AB5" w:rsidRDefault="00577AB5">
      <w:pPr>
        <w:pStyle w:val="ConsPlusTitle"/>
        <w:jc w:val="center"/>
      </w:pPr>
      <w:r>
        <w:t>на 2020 - 2022 годы (строительно-монтажные работы)</w:t>
      </w:r>
    </w:p>
    <w:p w:rsidR="00577AB5" w:rsidRDefault="00577AB5">
      <w:pPr>
        <w:pStyle w:val="ConsPlusNormal"/>
        <w:jc w:val="both"/>
      </w:pPr>
    </w:p>
    <w:p w:rsidR="00577AB5" w:rsidRDefault="00577AB5">
      <w:pPr>
        <w:sectPr w:rsidR="00577AB5" w:rsidSect="0086556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118"/>
        <w:gridCol w:w="1474"/>
        <w:gridCol w:w="2551"/>
        <w:gridCol w:w="1984"/>
        <w:gridCol w:w="1701"/>
        <w:gridCol w:w="1984"/>
      </w:tblGrid>
      <w:tr w:rsidR="00577AB5">
        <w:tc>
          <w:tcPr>
            <w:tcW w:w="794" w:type="dxa"/>
            <w:vMerge w:val="restart"/>
          </w:tcPr>
          <w:p w:rsidR="00577AB5" w:rsidRDefault="00577AB5">
            <w:pPr>
              <w:pStyle w:val="ConsPlusNormal"/>
              <w:jc w:val="center"/>
            </w:pPr>
            <w:r>
              <w:lastRenderedPageBreak/>
              <w:t>N п/п</w:t>
            </w:r>
          </w:p>
        </w:tc>
        <w:tc>
          <w:tcPr>
            <w:tcW w:w="3118" w:type="dxa"/>
            <w:vMerge w:val="restart"/>
          </w:tcPr>
          <w:p w:rsidR="00577AB5" w:rsidRDefault="00577AB5">
            <w:pPr>
              <w:pStyle w:val="ConsPlusNormal"/>
              <w:jc w:val="center"/>
            </w:pPr>
            <w:r>
              <w:t>Адрес многоквартирного дома</w:t>
            </w:r>
          </w:p>
          <w:p w:rsidR="00577AB5" w:rsidRDefault="00577AB5">
            <w:pPr>
              <w:pStyle w:val="ConsPlusNormal"/>
              <w:jc w:val="center"/>
            </w:pPr>
            <w:r>
              <w:t>(далее - МКД)</w:t>
            </w:r>
          </w:p>
        </w:tc>
        <w:tc>
          <w:tcPr>
            <w:tcW w:w="1474" w:type="dxa"/>
          </w:tcPr>
          <w:p w:rsidR="00577AB5" w:rsidRDefault="00577AB5">
            <w:pPr>
              <w:pStyle w:val="ConsPlusNormal"/>
              <w:jc w:val="center"/>
            </w:pPr>
            <w:r>
              <w:t>Общая площадь МКД</w:t>
            </w:r>
          </w:p>
        </w:tc>
        <w:tc>
          <w:tcPr>
            <w:tcW w:w="2551" w:type="dxa"/>
          </w:tcPr>
          <w:p w:rsidR="00577AB5" w:rsidRDefault="00577AB5">
            <w:pPr>
              <w:pStyle w:val="ConsPlusNormal"/>
              <w:jc w:val="center"/>
            </w:pPr>
            <w:r>
              <w:t>Количество жителей, зарегистрированных в МКД</w:t>
            </w:r>
          </w:p>
        </w:tc>
        <w:tc>
          <w:tcPr>
            <w:tcW w:w="1984" w:type="dxa"/>
          </w:tcPr>
          <w:p w:rsidR="00577AB5" w:rsidRDefault="00577AB5">
            <w:pPr>
              <w:pStyle w:val="ConsPlusNormal"/>
              <w:jc w:val="center"/>
            </w:pPr>
            <w:r>
              <w:t>Количество работ (услуг) по капитальному ремонту МКД</w:t>
            </w:r>
          </w:p>
        </w:tc>
        <w:tc>
          <w:tcPr>
            <w:tcW w:w="1701" w:type="dxa"/>
          </w:tcPr>
          <w:p w:rsidR="00577AB5" w:rsidRDefault="00577AB5">
            <w:pPr>
              <w:pStyle w:val="ConsPlusNormal"/>
              <w:jc w:val="center"/>
            </w:pPr>
            <w:r>
              <w:t>Количество МКД</w:t>
            </w:r>
          </w:p>
        </w:tc>
        <w:tc>
          <w:tcPr>
            <w:tcW w:w="1984" w:type="dxa"/>
          </w:tcPr>
          <w:p w:rsidR="00577AB5" w:rsidRDefault="00577AB5">
            <w:pPr>
              <w:pStyle w:val="ConsPlusNormal"/>
              <w:jc w:val="center"/>
            </w:pPr>
            <w:r>
              <w:t>Стоимость капитального ремонта МКД</w:t>
            </w:r>
          </w:p>
        </w:tc>
      </w:tr>
      <w:tr w:rsidR="00577AB5">
        <w:tc>
          <w:tcPr>
            <w:tcW w:w="794" w:type="dxa"/>
            <w:vMerge/>
          </w:tcPr>
          <w:p w:rsidR="00577AB5" w:rsidRDefault="00577AB5">
            <w:pPr>
              <w:spacing w:after="1" w:line="0" w:lineRule="atLeast"/>
            </w:pPr>
          </w:p>
        </w:tc>
        <w:tc>
          <w:tcPr>
            <w:tcW w:w="3118" w:type="dxa"/>
            <w:vMerge/>
          </w:tcPr>
          <w:p w:rsidR="00577AB5" w:rsidRDefault="00577AB5">
            <w:pPr>
              <w:spacing w:after="1" w:line="0" w:lineRule="atLeast"/>
            </w:pPr>
          </w:p>
        </w:tc>
        <w:tc>
          <w:tcPr>
            <w:tcW w:w="1474" w:type="dxa"/>
          </w:tcPr>
          <w:p w:rsidR="00577AB5" w:rsidRDefault="00577AB5">
            <w:pPr>
              <w:pStyle w:val="ConsPlusNormal"/>
              <w:jc w:val="center"/>
            </w:pPr>
            <w:r>
              <w:t>кв. метров</w:t>
            </w:r>
          </w:p>
        </w:tc>
        <w:tc>
          <w:tcPr>
            <w:tcW w:w="2551" w:type="dxa"/>
          </w:tcPr>
          <w:p w:rsidR="00577AB5" w:rsidRDefault="00577AB5">
            <w:pPr>
              <w:pStyle w:val="ConsPlusNormal"/>
              <w:jc w:val="center"/>
            </w:pPr>
            <w:r>
              <w:t>человек</w:t>
            </w:r>
          </w:p>
        </w:tc>
        <w:tc>
          <w:tcPr>
            <w:tcW w:w="1984" w:type="dxa"/>
          </w:tcPr>
          <w:p w:rsidR="00577AB5" w:rsidRDefault="00577AB5">
            <w:pPr>
              <w:pStyle w:val="ConsPlusNormal"/>
              <w:jc w:val="center"/>
            </w:pPr>
            <w:r>
              <w:t>штук</w:t>
            </w:r>
          </w:p>
        </w:tc>
        <w:tc>
          <w:tcPr>
            <w:tcW w:w="1701" w:type="dxa"/>
            <w:vAlign w:val="center"/>
          </w:tcPr>
          <w:p w:rsidR="00577AB5" w:rsidRDefault="00577AB5">
            <w:pPr>
              <w:pStyle w:val="ConsPlusNormal"/>
              <w:jc w:val="center"/>
            </w:pPr>
            <w:r>
              <w:t>единиц</w:t>
            </w:r>
          </w:p>
        </w:tc>
        <w:tc>
          <w:tcPr>
            <w:tcW w:w="1984" w:type="dxa"/>
            <w:vAlign w:val="center"/>
          </w:tcPr>
          <w:p w:rsidR="00577AB5" w:rsidRDefault="00577AB5">
            <w:pPr>
              <w:pStyle w:val="ConsPlusNormal"/>
              <w:jc w:val="center"/>
            </w:pPr>
            <w:r>
              <w:t>рублей</w:t>
            </w:r>
          </w:p>
        </w:tc>
      </w:tr>
      <w:tr w:rsidR="00577AB5">
        <w:tc>
          <w:tcPr>
            <w:tcW w:w="794" w:type="dxa"/>
            <w:vAlign w:val="bottom"/>
          </w:tcPr>
          <w:p w:rsidR="00577AB5" w:rsidRDefault="00577AB5">
            <w:pPr>
              <w:pStyle w:val="ConsPlusNormal"/>
              <w:jc w:val="center"/>
            </w:pPr>
            <w:r>
              <w:t>1</w:t>
            </w:r>
          </w:p>
        </w:tc>
        <w:tc>
          <w:tcPr>
            <w:tcW w:w="3118" w:type="dxa"/>
            <w:vAlign w:val="bottom"/>
          </w:tcPr>
          <w:p w:rsidR="00577AB5" w:rsidRDefault="00577AB5">
            <w:pPr>
              <w:pStyle w:val="ConsPlusNormal"/>
              <w:jc w:val="center"/>
            </w:pPr>
            <w:r>
              <w:t>2</w:t>
            </w:r>
          </w:p>
        </w:tc>
        <w:tc>
          <w:tcPr>
            <w:tcW w:w="1474" w:type="dxa"/>
            <w:vAlign w:val="bottom"/>
          </w:tcPr>
          <w:p w:rsidR="00577AB5" w:rsidRDefault="00577AB5">
            <w:pPr>
              <w:pStyle w:val="ConsPlusNormal"/>
              <w:jc w:val="center"/>
            </w:pPr>
            <w:r>
              <w:t>3</w:t>
            </w:r>
          </w:p>
        </w:tc>
        <w:tc>
          <w:tcPr>
            <w:tcW w:w="2551" w:type="dxa"/>
            <w:vAlign w:val="bottom"/>
          </w:tcPr>
          <w:p w:rsidR="00577AB5" w:rsidRDefault="00577AB5">
            <w:pPr>
              <w:pStyle w:val="ConsPlusNormal"/>
              <w:jc w:val="center"/>
            </w:pPr>
            <w:r>
              <w:t>4</w:t>
            </w:r>
          </w:p>
        </w:tc>
        <w:tc>
          <w:tcPr>
            <w:tcW w:w="1984" w:type="dxa"/>
            <w:vAlign w:val="bottom"/>
          </w:tcPr>
          <w:p w:rsidR="00577AB5" w:rsidRDefault="00577AB5">
            <w:pPr>
              <w:pStyle w:val="ConsPlusNormal"/>
              <w:jc w:val="center"/>
            </w:pPr>
            <w:r>
              <w:t>5</w:t>
            </w:r>
          </w:p>
        </w:tc>
        <w:tc>
          <w:tcPr>
            <w:tcW w:w="1701" w:type="dxa"/>
            <w:vAlign w:val="bottom"/>
          </w:tcPr>
          <w:p w:rsidR="00577AB5" w:rsidRDefault="00577AB5">
            <w:pPr>
              <w:pStyle w:val="ConsPlusNormal"/>
              <w:jc w:val="center"/>
            </w:pPr>
            <w:r>
              <w:t>6</w:t>
            </w:r>
          </w:p>
        </w:tc>
        <w:tc>
          <w:tcPr>
            <w:tcW w:w="1984" w:type="dxa"/>
            <w:vAlign w:val="bottom"/>
          </w:tcPr>
          <w:p w:rsidR="00577AB5" w:rsidRDefault="00577AB5">
            <w:pPr>
              <w:pStyle w:val="ConsPlusNormal"/>
              <w:jc w:val="center"/>
            </w:pPr>
            <w:r>
              <w:t>7</w:t>
            </w:r>
          </w:p>
        </w:tc>
      </w:tr>
      <w:tr w:rsidR="00577AB5">
        <w:tc>
          <w:tcPr>
            <w:tcW w:w="3912" w:type="dxa"/>
            <w:gridSpan w:val="2"/>
          </w:tcPr>
          <w:p w:rsidR="00577AB5" w:rsidRDefault="00577AB5">
            <w:pPr>
              <w:pStyle w:val="ConsPlusNormal"/>
            </w:pPr>
            <w:r>
              <w:t>Всего по области</w:t>
            </w:r>
          </w:p>
        </w:tc>
        <w:tc>
          <w:tcPr>
            <w:tcW w:w="1474" w:type="dxa"/>
          </w:tcPr>
          <w:p w:rsidR="00577AB5" w:rsidRDefault="00577AB5">
            <w:pPr>
              <w:pStyle w:val="ConsPlusNormal"/>
              <w:jc w:val="center"/>
            </w:pPr>
            <w:r>
              <w:t>9817839,48</w:t>
            </w:r>
          </w:p>
        </w:tc>
        <w:tc>
          <w:tcPr>
            <w:tcW w:w="2551" w:type="dxa"/>
          </w:tcPr>
          <w:p w:rsidR="00577AB5" w:rsidRDefault="00577AB5">
            <w:pPr>
              <w:pStyle w:val="ConsPlusNormal"/>
              <w:jc w:val="center"/>
            </w:pPr>
            <w:r>
              <w:t>327436</w:t>
            </w:r>
          </w:p>
        </w:tc>
        <w:tc>
          <w:tcPr>
            <w:tcW w:w="1984" w:type="dxa"/>
          </w:tcPr>
          <w:p w:rsidR="00577AB5" w:rsidRDefault="00577AB5">
            <w:pPr>
              <w:pStyle w:val="ConsPlusNormal"/>
              <w:jc w:val="center"/>
            </w:pPr>
            <w:r>
              <w:t>2830</w:t>
            </w:r>
          </w:p>
        </w:tc>
        <w:tc>
          <w:tcPr>
            <w:tcW w:w="1701" w:type="dxa"/>
          </w:tcPr>
          <w:p w:rsidR="00577AB5" w:rsidRDefault="00577AB5">
            <w:pPr>
              <w:pStyle w:val="ConsPlusNormal"/>
              <w:jc w:val="center"/>
            </w:pPr>
            <w:r>
              <w:t>2232</w:t>
            </w:r>
          </w:p>
        </w:tc>
        <w:tc>
          <w:tcPr>
            <w:tcW w:w="1984" w:type="dxa"/>
          </w:tcPr>
          <w:p w:rsidR="00577AB5" w:rsidRDefault="00577AB5">
            <w:pPr>
              <w:pStyle w:val="ConsPlusNormal"/>
              <w:jc w:val="center"/>
            </w:pPr>
            <w:r>
              <w:t>9182715770,55</w:t>
            </w:r>
          </w:p>
        </w:tc>
      </w:tr>
      <w:tr w:rsidR="00577AB5">
        <w:tc>
          <w:tcPr>
            <w:tcW w:w="13606" w:type="dxa"/>
            <w:gridSpan w:val="7"/>
          </w:tcPr>
          <w:p w:rsidR="00577AB5" w:rsidRDefault="00577AB5">
            <w:pPr>
              <w:pStyle w:val="ConsPlusNormal"/>
              <w:jc w:val="center"/>
              <w:outlineLvl w:val="2"/>
            </w:pPr>
            <w:r>
              <w:t>2020 год</w:t>
            </w:r>
          </w:p>
        </w:tc>
      </w:tr>
      <w:tr w:rsidR="00577AB5">
        <w:tc>
          <w:tcPr>
            <w:tcW w:w="3912" w:type="dxa"/>
            <w:gridSpan w:val="2"/>
          </w:tcPr>
          <w:p w:rsidR="00577AB5" w:rsidRDefault="00577AB5">
            <w:pPr>
              <w:pStyle w:val="ConsPlusNormal"/>
            </w:pPr>
            <w:r>
              <w:t>Итого по 2020 году</w:t>
            </w:r>
          </w:p>
        </w:tc>
        <w:tc>
          <w:tcPr>
            <w:tcW w:w="1474" w:type="dxa"/>
          </w:tcPr>
          <w:p w:rsidR="00577AB5" w:rsidRDefault="00577AB5">
            <w:pPr>
              <w:pStyle w:val="ConsPlusNormal"/>
              <w:jc w:val="center"/>
            </w:pPr>
            <w:r>
              <w:t>3662717,65</w:t>
            </w:r>
          </w:p>
        </w:tc>
        <w:tc>
          <w:tcPr>
            <w:tcW w:w="2551" w:type="dxa"/>
          </w:tcPr>
          <w:p w:rsidR="00577AB5" w:rsidRDefault="00577AB5">
            <w:pPr>
              <w:pStyle w:val="ConsPlusNormal"/>
              <w:jc w:val="center"/>
            </w:pPr>
            <w:r>
              <w:t>123442</w:t>
            </w:r>
          </w:p>
        </w:tc>
        <w:tc>
          <w:tcPr>
            <w:tcW w:w="1984" w:type="dxa"/>
          </w:tcPr>
          <w:p w:rsidR="00577AB5" w:rsidRDefault="00577AB5">
            <w:pPr>
              <w:pStyle w:val="ConsPlusNormal"/>
              <w:jc w:val="center"/>
            </w:pPr>
            <w:r>
              <w:t>925</w:t>
            </w:r>
          </w:p>
        </w:tc>
        <w:tc>
          <w:tcPr>
            <w:tcW w:w="1701" w:type="dxa"/>
          </w:tcPr>
          <w:p w:rsidR="00577AB5" w:rsidRDefault="00577AB5">
            <w:pPr>
              <w:pStyle w:val="ConsPlusNormal"/>
              <w:jc w:val="center"/>
            </w:pPr>
            <w:r>
              <w:t>740</w:t>
            </w:r>
          </w:p>
        </w:tc>
        <w:tc>
          <w:tcPr>
            <w:tcW w:w="1984" w:type="dxa"/>
          </w:tcPr>
          <w:p w:rsidR="00577AB5" w:rsidRDefault="00577AB5">
            <w:pPr>
              <w:pStyle w:val="ConsPlusNormal"/>
              <w:jc w:val="center"/>
            </w:pPr>
            <w:r>
              <w:t>2551090242,81</w:t>
            </w:r>
          </w:p>
        </w:tc>
      </w:tr>
      <w:tr w:rsidR="00577AB5">
        <w:tc>
          <w:tcPr>
            <w:tcW w:w="13606" w:type="dxa"/>
            <w:gridSpan w:val="7"/>
          </w:tcPr>
          <w:p w:rsidR="00577AB5" w:rsidRDefault="00577AB5">
            <w:pPr>
              <w:pStyle w:val="ConsPlusNormal"/>
              <w:jc w:val="center"/>
              <w:outlineLvl w:val="3"/>
            </w:pPr>
            <w:r>
              <w:t>1. Муниципальное образование Абдулинский городской округ</w:t>
            </w:r>
          </w:p>
        </w:tc>
      </w:tr>
      <w:tr w:rsidR="00577AB5">
        <w:tc>
          <w:tcPr>
            <w:tcW w:w="3912" w:type="dxa"/>
            <w:gridSpan w:val="2"/>
          </w:tcPr>
          <w:p w:rsidR="00577AB5" w:rsidRDefault="00577AB5">
            <w:pPr>
              <w:pStyle w:val="ConsPlusNormal"/>
            </w:pPr>
            <w:r>
              <w:t>Итого по муниципальному образованию Абдулинский городской округ</w:t>
            </w:r>
          </w:p>
        </w:tc>
        <w:tc>
          <w:tcPr>
            <w:tcW w:w="1474" w:type="dxa"/>
          </w:tcPr>
          <w:p w:rsidR="00577AB5" w:rsidRDefault="00577AB5">
            <w:pPr>
              <w:pStyle w:val="ConsPlusNormal"/>
              <w:jc w:val="center"/>
            </w:pPr>
            <w:r>
              <w:t>21727,90</w:t>
            </w:r>
          </w:p>
        </w:tc>
        <w:tc>
          <w:tcPr>
            <w:tcW w:w="2551" w:type="dxa"/>
          </w:tcPr>
          <w:p w:rsidR="00577AB5" w:rsidRDefault="00577AB5">
            <w:pPr>
              <w:pStyle w:val="ConsPlusNormal"/>
              <w:jc w:val="center"/>
            </w:pPr>
            <w:r>
              <w:t>395</w:t>
            </w:r>
          </w:p>
        </w:tc>
        <w:tc>
          <w:tcPr>
            <w:tcW w:w="1984" w:type="dxa"/>
          </w:tcPr>
          <w:p w:rsidR="00577AB5" w:rsidRDefault="00577AB5">
            <w:pPr>
              <w:pStyle w:val="ConsPlusNormal"/>
              <w:jc w:val="center"/>
            </w:pPr>
            <w:r>
              <w:t>13</w:t>
            </w:r>
          </w:p>
        </w:tc>
        <w:tc>
          <w:tcPr>
            <w:tcW w:w="1701" w:type="dxa"/>
          </w:tcPr>
          <w:p w:rsidR="00577AB5" w:rsidRDefault="00577AB5">
            <w:pPr>
              <w:pStyle w:val="ConsPlusNormal"/>
              <w:jc w:val="center"/>
            </w:pPr>
            <w:r>
              <w:t>13</w:t>
            </w:r>
          </w:p>
        </w:tc>
        <w:tc>
          <w:tcPr>
            <w:tcW w:w="1984" w:type="dxa"/>
          </w:tcPr>
          <w:p w:rsidR="00577AB5" w:rsidRDefault="00577AB5">
            <w:pPr>
              <w:pStyle w:val="ConsPlusNormal"/>
              <w:jc w:val="center"/>
            </w:pPr>
            <w:r>
              <w:t>4130001,70</w:t>
            </w:r>
          </w:p>
        </w:tc>
      </w:tr>
      <w:tr w:rsidR="00577AB5">
        <w:tc>
          <w:tcPr>
            <w:tcW w:w="794" w:type="dxa"/>
          </w:tcPr>
          <w:p w:rsidR="00577AB5" w:rsidRDefault="00577AB5">
            <w:pPr>
              <w:pStyle w:val="ConsPlusNormal"/>
              <w:jc w:val="center"/>
            </w:pPr>
            <w:r>
              <w:t>1.</w:t>
            </w:r>
          </w:p>
        </w:tc>
        <w:tc>
          <w:tcPr>
            <w:tcW w:w="3118" w:type="dxa"/>
          </w:tcPr>
          <w:p w:rsidR="00577AB5" w:rsidRDefault="00577AB5">
            <w:pPr>
              <w:pStyle w:val="ConsPlusNormal"/>
            </w:pPr>
            <w:r>
              <w:t>г. Абдулино, ул. Комарова, д. 17а</w:t>
            </w:r>
          </w:p>
        </w:tc>
        <w:tc>
          <w:tcPr>
            <w:tcW w:w="1474" w:type="dxa"/>
          </w:tcPr>
          <w:p w:rsidR="00577AB5" w:rsidRDefault="00577AB5">
            <w:pPr>
              <w:pStyle w:val="ConsPlusNormal"/>
              <w:jc w:val="center"/>
            </w:pPr>
            <w:r>
              <w:t>2178,00</w:t>
            </w:r>
          </w:p>
        </w:tc>
        <w:tc>
          <w:tcPr>
            <w:tcW w:w="2551" w:type="dxa"/>
          </w:tcPr>
          <w:p w:rsidR="00577AB5" w:rsidRDefault="00577AB5">
            <w:pPr>
              <w:pStyle w:val="ConsPlusNormal"/>
              <w:jc w:val="center"/>
            </w:pPr>
            <w:r>
              <w:t>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211367,71</w:t>
            </w:r>
          </w:p>
        </w:tc>
      </w:tr>
      <w:tr w:rsidR="00577AB5">
        <w:tc>
          <w:tcPr>
            <w:tcW w:w="794" w:type="dxa"/>
          </w:tcPr>
          <w:p w:rsidR="00577AB5" w:rsidRDefault="00577AB5">
            <w:pPr>
              <w:pStyle w:val="ConsPlusNormal"/>
              <w:jc w:val="center"/>
            </w:pPr>
            <w:r>
              <w:t>2.</w:t>
            </w:r>
          </w:p>
        </w:tc>
        <w:tc>
          <w:tcPr>
            <w:tcW w:w="3118" w:type="dxa"/>
          </w:tcPr>
          <w:p w:rsidR="00577AB5" w:rsidRDefault="00577AB5">
            <w:pPr>
              <w:pStyle w:val="ConsPlusNormal"/>
            </w:pPr>
            <w:r>
              <w:t>г. Абдулино, ул. Комарова, д. 18</w:t>
            </w:r>
          </w:p>
        </w:tc>
        <w:tc>
          <w:tcPr>
            <w:tcW w:w="1474" w:type="dxa"/>
          </w:tcPr>
          <w:p w:rsidR="00577AB5" w:rsidRDefault="00577AB5">
            <w:pPr>
              <w:pStyle w:val="ConsPlusNormal"/>
              <w:jc w:val="center"/>
            </w:pPr>
            <w:r>
              <w:t>1864,00</w:t>
            </w:r>
          </w:p>
        </w:tc>
        <w:tc>
          <w:tcPr>
            <w:tcW w:w="2551" w:type="dxa"/>
          </w:tcPr>
          <w:p w:rsidR="00577AB5" w:rsidRDefault="00577AB5">
            <w:pPr>
              <w:pStyle w:val="ConsPlusNormal"/>
              <w:jc w:val="center"/>
            </w:pPr>
            <w:r>
              <w:t>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199667,36</w:t>
            </w:r>
          </w:p>
        </w:tc>
      </w:tr>
      <w:tr w:rsidR="00577AB5">
        <w:tc>
          <w:tcPr>
            <w:tcW w:w="794" w:type="dxa"/>
          </w:tcPr>
          <w:p w:rsidR="00577AB5" w:rsidRDefault="00577AB5">
            <w:pPr>
              <w:pStyle w:val="ConsPlusNormal"/>
              <w:jc w:val="center"/>
            </w:pPr>
            <w:r>
              <w:t>3.</w:t>
            </w:r>
          </w:p>
        </w:tc>
        <w:tc>
          <w:tcPr>
            <w:tcW w:w="3118" w:type="dxa"/>
          </w:tcPr>
          <w:p w:rsidR="00577AB5" w:rsidRDefault="00577AB5">
            <w:pPr>
              <w:pStyle w:val="ConsPlusNormal"/>
            </w:pPr>
            <w:r>
              <w:t>г. Абдулино, ул. Комарова, д. 8б</w:t>
            </w:r>
          </w:p>
        </w:tc>
        <w:tc>
          <w:tcPr>
            <w:tcW w:w="1474" w:type="dxa"/>
          </w:tcPr>
          <w:p w:rsidR="00577AB5" w:rsidRDefault="00577AB5">
            <w:pPr>
              <w:pStyle w:val="ConsPlusNormal"/>
              <w:jc w:val="center"/>
            </w:pPr>
            <w:r>
              <w:t>2114,20</w:t>
            </w:r>
          </w:p>
        </w:tc>
        <w:tc>
          <w:tcPr>
            <w:tcW w:w="2551" w:type="dxa"/>
          </w:tcPr>
          <w:p w:rsidR="00577AB5" w:rsidRDefault="00577AB5">
            <w:pPr>
              <w:pStyle w:val="ConsPlusNormal"/>
              <w:jc w:val="center"/>
            </w:pPr>
            <w:r>
              <w:t>39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283276,89</w:t>
            </w:r>
          </w:p>
        </w:tc>
      </w:tr>
      <w:tr w:rsidR="00577AB5">
        <w:tc>
          <w:tcPr>
            <w:tcW w:w="794" w:type="dxa"/>
          </w:tcPr>
          <w:p w:rsidR="00577AB5" w:rsidRDefault="00577AB5">
            <w:pPr>
              <w:pStyle w:val="ConsPlusNormal"/>
              <w:jc w:val="center"/>
            </w:pPr>
            <w:r>
              <w:t>4.</w:t>
            </w:r>
          </w:p>
        </w:tc>
        <w:tc>
          <w:tcPr>
            <w:tcW w:w="3118" w:type="dxa"/>
          </w:tcPr>
          <w:p w:rsidR="00577AB5" w:rsidRDefault="00577AB5">
            <w:pPr>
              <w:pStyle w:val="ConsPlusNormal"/>
            </w:pPr>
            <w:r>
              <w:t>г. Абдулино, ул. Комсомольская, д. 2а/8</w:t>
            </w:r>
          </w:p>
        </w:tc>
        <w:tc>
          <w:tcPr>
            <w:tcW w:w="1474" w:type="dxa"/>
          </w:tcPr>
          <w:p w:rsidR="00577AB5" w:rsidRDefault="00577AB5">
            <w:pPr>
              <w:pStyle w:val="ConsPlusNormal"/>
              <w:jc w:val="center"/>
            </w:pPr>
            <w:r>
              <w:t>1155,20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118492,30</w:t>
            </w:r>
          </w:p>
        </w:tc>
      </w:tr>
      <w:tr w:rsidR="00577AB5">
        <w:tc>
          <w:tcPr>
            <w:tcW w:w="794" w:type="dxa"/>
          </w:tcPr>
          <w:p w:rsidR="00577AB5" w:rsidRDefault="00577AB5">
            <w:pPr>
              <w:pStyle w:val="ConsPlusNormal"/>
              <w:jc w:val="center"/>
            </w:pPr>
            <w:r>
              <w:t>5.</w:t>
            </w:r>
          </w:p>
        </w:tc>
        <w:tc>
          <w:tcPr>
            <w:tcW w:w="3118" w:type="dxa"/>
          </w:tcPr>
          <w:p w:rsidR="00577AB5" w:rsidRDefault="00577AB5">
            <w:pPr>
              <w:pStyle w:val="ConsPlusNormal"/>
            </w:pPr>
            <w:r>
              <w:t>г. Абдулино, ул. Красноармейская, д. 3</w:t>
            </w:r>
          </w:p>
        </w:tc>
        <w:tc>
          <w:tcPr>
            <w:tcW w:w="1474" w:type="dxa"/>
          </w:tcPr>
          <w:p w:rsidR="00577AB5" w:rsidRDefault="00577AB5">
            <w:pPr>
              <w:pStyle w:val="ConsPlusNormal"/>
              <w:jc w:val="center"/>
            </w:pPr>
            <w:r>
              <w:t>1319,40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269534,04</w:t>
            </w:r>
          </w:p>
        </w:tc>
      </w:tr>
      <w:tr w:rsidR="00577AB5">
        <w:tc>
          <w:tcPr>
            <w:tcW w:w="794" w:type="dxa"/>
          </w:tcPr>
          <w:p w:rsidR="00577AB5" w:rsidRDefault="00577AB5">
            <w:pPr>
              <w:pStyle w:val="ConsPlusNormal"/>
              <w:jc w:val="center"/>
            </w:pPr>
            <w:r>
              <w:lastRenderedPageBreak/>
              <w:t>6.</w:t>
            </w:r>
          </w:p>
        </w:tc>
        <w:tc>
          <w:tcPr>
            <w:tcW w:w="3118" w:type="dxa"/>
          </w:tcPr>
          <w:p w:rsidR="00577AB5" w:rsidRDefault="00577AB5">
            <w:pPr>
              <w:pStyle w:val="ConsPlusNormal"/>
            </w:pPr>
            <w:r>
              <w:t>г. Абдулино, ул. Красноармейская, д. 7</w:t>
            </w:r>
          </w:p>
        </w:tc>
        <w:tc>
          <w:tcPr>
            <w:tcW w:w="1474" w:type="dxa"/>
          </w:tcPr>
          <w:p w:rsidR="00577AB5" w:rsidRDefault="00577AB5">
            <w:pPr>
              <w:pStyle w:val="ConsPlusNormal"/>
              <w:jc w:val="center"/>
            </w:pPr>
            <w:r>
              <w:t>1271,10</w:t>
            </w:r>
          </w:p>
        </w:tc>
        <w:tc>
          <w:tcPr>
            <w:tcW w:w="2551" w:type="dxa"/>
          </w:tcPr>
          <w:p w:rsidR="00577AB5" w:rsidRDefault="00577AB5">
            <w:pPr>
              <w:pStyle w:val="ConsPlusNormal"/>
              <w:jc w:val="center"/>
            </w:pPr>
            <w:r>
              <w:t>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1076143,49</w:t>
            </w:r>
          </w:p>
        </w:tc>
      </w:tr>
      <w:tr w:rsidR="00577AB5">
        <w:tc>
          <w:tcPr>
            <w:tcW w:w="794" w:type="dxa"/>
          </w:tcPr>
          <w:p w:rsidR="00577AB5" w:rsidRDefault="00577AB5">
            <w:pPr>
              <w:pStyle w:val="ConsPlusNormal"/>
              <w:jc w:val="center"/>
            </w:pPr>
            <w:r>
              <w:t>7.</w:t>
            </w:r>
          </w:p>
        </w:tc>
        <w:tc>
          <w:tcPr>
            <w:tcW w:w="3118" w:type="dxa"/>
          </w:tcPr>
          <w:p w:rsidR="00577AB5" w:rsidRDefault="00577AB5">
            <w:pPr>
              <w:pStyle w:val="ConsPlusNormal"/>
            </w:pPr>
            <w:r>
              <w:t>г. Абдулино, ул. Куйбышева, д. 27</w:t>
            </w:r>
          </w:p>
        </w:tc>
        <w:tc>
          <w:tcPr>
            <w:tcW w:w="1474" w:type="dxa"/>
          </w:tcPr>
          <w:p w:rsidR="00577AB5" w:rsidRDefault="00577AB5">
            <w:pPr>
              <w:pStyle w:val="ConsPlusNormal"/>
              <w:jc w:val="center"/>
            </w:pPr>
            <w:r>
              <w:t>2424,60</w:t>
            </w:r>
          </w:p>
        </w:tc>
        <w:tc>
          <w:tcPr>
            <w:tcW w:w="2551" w:type="dxa"/>
          </w:tcPr>
          <w:p w:rsidR="00577AB5" w:rsidRDefault="00577AB5">
            <w:pPr>
              <w:pStyle w:val="ConsPlusNormal"/>
              <w:jc w:val="center"/>
            </w:pPr>
            <w:r>
              <w:t>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679165,20</w:t>
            </w:r>
          </w:p>
        </w:tc>
      </w:tr>
      <w:tr w:rsidR="00577AB5">
        <w:tc>
          <w:tcPr>
            <w:tcW w:w="794" w:type="dxa"/>
          </w:tcPr>
          <w:p w:rsidR="00577AB5" w:rsidRDefault="00577AB5">
            <w:pPr>
              <w:pStyle w:val="ConsPlusNormal"/>
              <w:jc w:val="center"/>
            </w:pPr>
            <w:r>
              <w:t>8.</w:t>
            </w:r>
          </w:p>
        </w:tc>
        <w:tc>
          <w:tcPr>
            <w:tcW w:w="3118" w:type="dxa"/>
          </w:tcPr>
          <w:p w:rsidR="00577AB5" w:rsidRDefault="00577AB5">
            <w:pPr>
              <w:pStyle w:val="ConsPlusNormal"/>
            </w:pPr>
            <w:r>
              <w:t>г. Абдулино, ул. Куйбышева, д. 27а</w:t>
            </w:r>
          </w:p>
        </w:tc>
        <w:tc>
          <w:tcPr>
            <w:tcW w:w="1474" w:type="dxa"/>
          </w:tcPr>
          <w:p w:rsidR="00577AB5" w:rsidRDefault="00577AB5">
            <w:pPr>
              <w:pStyle w:val="ConsPlusNormal"/>
              <w:jc w:val="center"/>
            </w:pPr>
            <w:r>
              <w:t>1415,90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72526,47</w:t>
            </w:r>
          </w:p>
        </w:tc>
      </w:tr>
      <w:tr w:rsidR="00577AB5">
        <w:tc>
          <w:tcPr>
            <w:tcW w:w="794" w:type="dxa"/>
          </w:tcPr>
          <w:p w:rsidR="00577AB5" w:rsidRDefault="00577AB5">
            <w:pPr>
              <w:pStyle w:val="ConsPlusNormal"/>
              <w:jc w:val="center"/>
            </w:pPr>
            <w:r>
              <w:t>9.</w:t>
            </w:r>
          </w:p>
        </w:tc>
        <w:tc>
          <w:tcPr>
            <w:tcW w:w="3118" w:type="dxa"/>
          </w:tcPr>
          <w:p w:rsidR="00577AB5" w:rsidRDefault="00577AB5">
            <w:pPr>
              <w:pStyle w:val="ConsPlusNormal"/>
            </w:pPr>
            <w:r>
              <w:t>г. Абдулино, ул. Мира, д. 1в</w:t>
            </w:r>
          </w:p>
        </w:tc>
        <w:tc>
          <w:tcPr>
            <w:tcW w:w="1474" w:type="dxa"/>
          </w:tcPr>
          <w:p w:rsidR="00577AB5" w:rsidRDefault="00577AB5">
            <w:pPr>
              <w:pStyle w:val="ConsPlusNormal"/>
              <w:jc w:val="center"/>
            </w:pPr>
            <w:r>
              <w:t>2802,90</w:t>
            </w:r>
          </w:p>
        </w:tc>
        <w:tc>
          <w:tcPr>
            <w:tcW w:w="2551" w:type="dxa"/>
          </w:tcPr>
          <w:p w:rsidR="00577AB5" w:rsidRDefault="00577AB5">
            <w:pPr>
              <w:pStyle w:val="ConsPlusNormal"/>
              <w:jc w:val="center"/>
            </w:pPr>
            <w:r>
              <w:t>68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158371,15</w:t>
            </w:r>
          </w:p>
        </w:tc>
      </w:tr>
      <w:tr w:rsidR="00577AB5">
        <w:tc>
          <w:tcPr>
            <w:tcW w:w="794" w:type="dxa"/>
          </w:tcPr>
          <w:p w:rsidR="00577AB5" w:rsidRDefault="00577AB5">
            <w:pPr>
              <w:pStyle w:val="ConsPlusNormal"/>
              <w:jc w:val="center"/>
            </w:pPr>
            <w:r>
              <w:t>10.</w:t>
            </w:r>
          </w:p>
        </w:tc>
        <w:tc>
          <w:tcPr>
            <w:tcW w:w="3118" w:type="dxa"/>
          </w:tcPr>
          <w:p w:rsidR="00577AB5" w:rsidRDefault="00577AB5">
            <w:pPr>
              <w:pStyle w:val="ConsPlusNormal"/>
            </w:pPr>
            <w:r>
              <w:t>г. Абдулино, ул. Мира, д. 38</w:t>
            </w:r>
          </w:p>
        </w:tc>
        <w:tc>
          <w:tcPr>
            <w:tcW w:w="1474" w:type="dxa"/>
          </w:tcPr>
          <w:p w:rsidR="00577AB5" w:rsidRDefault="00577AB5">
            <w:pPr>
              <w:pStyle w:val="ConsPlusNormal"/>
              <w:jc w:val="center"/>
            </w:pPr>
            <w:r>
              <w:t>1319,30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258949,72</w:t>
            </w:r>
          </w:p>
        </w:tc>
      </w:tr>
      <w:tr w:rsidR="00577AB5">
        <w:tc>
          <w:tcPr>
            <w:tcW w:w="794" w:type="dxa"/>
          </w:tcPr>
          <w:p w:rsidR="00577AB5" w:rsidRDefault="00577AB5">
            <w:pPr>
              <w:pStyle w:val="ConsPlusNormal"/>
              <w:jc w:val="center"/>
            </w:pPr>
            <w:r>
              <w:t>11.</w:t>
            </w:r>
          </w:p>
        </w:tc>
        <w:tc>
          <w:tcPr>
            <w:tcW w:w="3118" w:type="dxa"/>
          </w:tcPr>
          <w:p w:rsidR="00577AB5" w:rsidRDefault="00577AB5">
            <w:pPr>
              <w:pStyle w:val="ConsPlusNormal"/>
            </w:pPr>
            <w:r>
              <w:t>г. Абдулино, ул. С. Третьякова, д. 3</w:t>
            </w:r>
          </w:p>
        </w:tc>
        <w:tc>
          <w:tcPr>
            <w:tcW w:w="1474" w:type="dxa"/>
          </w:tcPr>
          <w:p w:rsidR="00577AB5" w:rsidRDefault="00577AB5">
            <w:pPr>
              <w:pStyle w:val="ConsPlusNormal"/>
              <w:jc w:val="center"/>
            </w:pPr>
            <w:r>
              <w:t>878,20</w:t>
            </w:r>
          </w:p>
        </w:tc>
        <w:tc>
          <w:tcPr>
            <w:tcW w:w="2551" w:type="dxa"/>
          </w:tcPr>
          <w:p w:rsidR="00577AB5" w:rsidRDefault="00577AB5">
            <w:pPr>
              <w:pStyle w:val="ConsPlusNormal"/>
              <w:jc w:val="center"/>
            </w:pPr>
            <w:r>
              <w:t>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259104,28</w:t>
            </w:r>
          </w:p>
        </w:tc>
      </w:tr>
      <w:tr w:rsidR="00577AB5">
        <w:tc>
          <w:tcPr>
            <w:tcW w:w="794" w:type="dxa"/>
          </w:tcPr>
          <w:p w:rsidR="00577AB5" w:rsidRDefault="00577AB5">
            <w:pPr>
              <w:pStyle w:val="ConsPlusNormal"/>
              <w:jc w:val="center"/>
            </w:pPr>
            <w:r>
              <w:t>12.</w:t>
            </w:r>
          </w:p>
        </w:tc>
        <w:tc>
          <w:tcPr>
            <w:tcW w:w="3118" w:type="dxa"/>
          </w:tcPr>
          <w:p w:rsidR="00577AB5" w:rsidRDefault="00577AB5">
            <w:pPr>
              <w:pStyle w:val="ConsPlusNormal"/>
            </w:pPr>
            <w:r>
              <w:t>г. Абдулино, ул. С. Третьякова, д. 7</w:t>
            </w:r>
          </w:p>
        </w:tc>
        <w:tc>
          <w:tcPr>
            <w:tcW w:w="1474" w:type="dxa"/>
          </w:tcPr>
          <w:p w:rsidR="00577AB5" w:rsidRDefault="00577AB5">
            <w:pPr>
              <w:pStyle w:val="ConsPlusNormal"/>
              <w:jc w:val="center"/>
            </w:pPr>
            <w:r>
              <w:t>874,60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260169,97</w:t>
            </w:r>
          </w:p>
        </w:tc>
      </w:tr>
      <w:tr w:rsidR="00577AB5">
        <w:tc>
          <w:tcPr>
            <w:tcW w:w="794" w:type="dxa"/>
          </w:tcPr>
          <w:p w:rsidR="00577AB5" w:rsidRDefault="00577AB5">
            <w:pPr>
              <w:pStyle w:val="ConsPlusNormal"/>
              <w:jc w:val="center"/>
            </w:pPr>
            <w:r>
              <w:t>13.</w:t>
            </w:r>
          </w:p>
        </w:tc>
        <w:tc>
          <w:tcPr>
            <w:tcW w:w="3118" w:type="dxa"/>
          </w:tcPr>
          <w:p w:rsidR="00577AB5" w:rsidRDefault="00577AB5">
            <w:pPr>
              <w:pStyle w:val="ConsPlusNormal"/>
            </w:pPr>
            <w:r>
              <w:t>г. Абдулино, ул. Школьная, д. 19</w:t>
            </w:r>
          </w:p>
        </w:tc>
        <w:tc>
          <w:tcPr>
            <w:tcW w:w="1474" w:type="dxa"/>
          </w:tcPr>
          <w:p w:rsidR="00577AB5" w:rsidRDefault="00577AB5">
            <w:pPr>
              <w:pStyle w:val="ConsPlusNormal"/>
              <w:jc w:val="center"/>
            </w:pPr>
            <w:r>
              <w:t>2110,50</w:t>
            </w:r>
          </w:p>
        </w:tc>
        <w:tc>
          <w:tcPr>
            <w:tcW w:w="2551" w:type="dxa"/>
          </w:tcPr>
          <w:p w:rsidR="00577AB5" w:rsidRDefault="00577AB5">
            <w:pPr>
              <w:pStyle w:val="ConsPlusNormal"/>
              <w:jc w:val="center"/>
            </w:pPr>
            <w:r>
              <w:t>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283233,12</w:t>
            </w:r>
          </w:p>
        </w:tc>
      </w:tr>
      <w:tr w:rsidR="00577AB5">
        <w:tc>
          <w:tcPr>
            <w:tcW w:w="13606" w:type="dxa"/>
            <w:gridSpan w:val="7"/>
          </w:tcPr>
          <w:p w:rsidR="00577AB5" w:rsidRDefault="00577AB5">
            <w:pPr>
              <w:pStyle w:val="ConsPlusNormal"/>
              <w:jc w:val="center"/>
              <w:outlineLvl w:val="3"/>
            </w:pPr>
            <w:r>
              <w:t>2. Муниципальное образование Адамовский район</w:t>
            </w:r>
          </w:p>
        </w:tc>
      </w:tr>
      <w:tr w:rsidR="00577AB5">
        <w:tc>
          <w:tcPr>
            <w:tcW w:w="3912" w:type="dxa"/>
            <w:gridSpan w:val="2"/>
          </w:tcPr>
          <w:p w:rsidR="00577AB5" w:rsidRDefault="00577AB5">
            <w:pPr>
              <w:pStyle w:val="ConsPlusNormal"/>
            </w:pPr>
            <w:r>
              <w:t>Итого по муниципальному образованию Адамовский район</w:t>
            </w:r>
          </w:p>
        </w:tc>
        <w:tc>
          <w:tcPr>
            <w:tcW w:w="1474" w:type="dxa"/>
          </w:tcPr>
          <w:p w:rsidR="00577AB5" w:rsidRDefault="00577AB5">
            <w:pPr>
              <w:pStyle w:val="ConsPlusNormal"/>
              <w:jc w:val="center"/>
            </w:pPr>
            <w:r>
              <w:t>1168,00</w:t>
            </w:r>
          </w:p>
        </w:tc>
        <w:tc>
          <w:tcPr>
            <w:tcW w:w="2551" w:type="dxa"/>
          </w:tcPr>
          <w:p w:rsidR="00577AB5" w:rsidRDefault="00577AB5">
            <w:pPr>
              <w:pStyle w:val="ConsPlusNormal"/>
              <w:jc w:val="center"/>
            </w:pPr>
            <w:r>
              <w:t>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3682173,03</w:t>
            </w:r>
          </w:p>
        </w:tc>
      </w:tr>
      <w:tr w:rsidR="00577AB5">
        <w:tc>
          <w:tcPr>
            <w:tcW w:w="794" w:type="dxa"/>
          </w:tcPr>
          <w:p w:rsidR="00577AB5" w:rsidRDefault="00577AB5">
            <w:pPr>
              <w:pStyle w:val="ConsPlusNormal"/>
              <w:jc w:val="center"/>
            </w:pPr>
            <w:r>
              <w:t>14.</w:t>
            </w:r>
          </w:p>
        </w:tc>
        <w:tc>
          <w:tcPr>
            <w:tcW w:w="3118" w:type="dxa"/>
          </w:tcPr>
          <w:p w:rsidR="00577AB5" w:rsidRDefault="00577AB5">
            <w:pPr>
              <w:pStyle w:val="ConsPlusNormal"/>
            </w:pPr>
            <w:r>
              <w:t>пос. Шильда, ул. Первомайская, д. 10</w:t>
            </w:r>
          </w:p>
        </w:tc>
        <w:tc>
          <w:tcPr>
            <w:tcW w:w="1474" w:type="dxa"/>
          </w:tcPr>
          <w:p w:rsidR="00577AB5" w:rsidRDefault="00577AB5">
            <w:pPr>
              <w:pStyle w:val="ConsPlusNormal"/>
              <w:jc w:val="center"/>
            </w:pPr>
            <w:r>
              <w:t>1168,00</w:t>
            </w:r>
          </w:p>
        </w:tc>
        <w:tc>
          <w:tcPr>
            <w:tcW w:w="2551" w:type="dxa"/>
          </w:tcPr>
          <w:p w:rsidR="00577AB5" w:rsidRDefault="00577AB5">
            <w:pPr>
              <w:pStyle w:val="ConsPlusNormal"/>
              <w:jc w:val="center"/>
            </w:pPr>
            <w:r>
              <w:t>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3682173,03</w:t>
            </w:r>
          </w:p>
        </w:tc>
      </w:tr>
      <w:tr w:rsidR="00577AB5">
        <w:tc>
          <w:tcPr>
            <w:tcW w:w="13606" w:type="dxa"/>
            <w:gridSpan w:val="7"/>
          </w:tcPr>
          <w:p w:rsidR="00577AB5" w:rsidRDefault="00577AB5">
            <w:pPr>
              <w:pStyle w:val="ConsPlusNormal"/>
              <w:jc w:val="center"/>
              <w:outlineLvl w:val="3"/>
            </w:pPr>
            <w:r>
              <w:t>3. Муниципальное образование Акбулакский район</w:t>
            </w:r>
          </w:p>
        </w:tc>
      </w:tr>
      <w:tr w:rsidR="00577AB5">
        <w:tc>
          <w:tcPr>
            <w:tcW w:w="3912" w:type="dxa"/>
            <w:gridSpan w:val="2"/>
          </w:tcPr>
          <w:p w:rsidR="00577AB5" w:rsidRDefault="00577AB5">
            <w:pPr>
              <w:pStyle w:val="ConsPlusNormal"/>
            </w:pPr>
            <w:r>
              <w:t>Итого по муниципальному образованию Акбулакский район</w:t>
            </w:r>
          </w:p>
        </w:tc>
        <w:tc>
          <w:tcPr>
            <w:tcW w:w="1474" w:type="dxa"/>
          </w:tcPr>
          <w:p w:rsidR="00577AB5" w:rsidRDefault="00577AB5">
            <w:pPr>
              <w:pStyle w:val="ConsPlusNormal"/>
              <w:jc w:val="center"/>
            </w:pPr>
            <w:r>
              <w:t>5305,50</w:t>
            </w:r>
          </w:p>
        </w:tc>
        <w:tc>
          <w:tcPr>
            <w:tcW w:w="2551" w:type="dxa"/>
          </w:tcPr>
          <w:p w:rsidR="00577AB5" w:rsidRDefault="00577AB5">
            <w:pPr>
              <w:pStyle w:val="ConsPlusNormal"/>
              <w:jc w:val="center"/>
            </w:pPr>
            <w:r>
              <w:t>246</w:t>
            </w:r>
          </w:p>
        </w:tc>
        <w:tc>
          <w:tcPr>
            <w:tcW w:w="1984" w:type="dxa"/>
          </w:tcPr>
          <w:p w:rsidR="00577AB5" w:rsidRDefault="00577AB5">
            <w:pPr>
              <w:pStyle w:val="ConsPlusNormal"/>
              <w:jc w:val="center"/>
            </w:pPr>
            <w:r>
              <w:t>8</w:t>
            </w:r>
          </w:p>
        </w:tc>
        <w:tc>
          <w:tcPr>
            <w:tcW w:w="1701" w:type="dxa"/>
          </w:tcPr>
          <w:p w:rsidR="00577AB5" w:rsidRDefault="00577AB5">
            <w:pPr>
              <w:pStyle w:val="ConsPlusNormal"/>
              <w:jc w:val="center"/>
            </w:pPr>
            <w:r>
              <w:t>7</w:t>
            </w:r>
          </w:p>
        </w:tc>
        <w:tc>
          <w:tcPr>
            <w:tcW w:w="1984" w:type="dxa"/>
          </w:tcPr>
          <w:p w:rsidR="00577AB5" w:rsidRDefault="00577AB5">
            <w:pPr>
              <w:pStyle w:val="ConsPlusNormal"/>
              <w:jc w:val="center"/>
            </w:pPr>
            <w:r>
              <w:t>12783091,37</w:t>
            </w:r>
          </w:p>
        </w:tc>
      </w:tr>
      <w:tr w:rsidR="00577AB5">
        <w:tc>
          <w:tcPr>
            <w:tcW w:w="794" w:type="dxa"/>
          </w:tcPr>
          <w:p w:rsidR="00577AB5" w:rsidRDefault="00577AB5">
            <w:pPr>
              <w:pStyle w:val="ConsPlusNormal"/>
              <w:jc w:val="center"/>
            </w:pPr>
            <w:r>
              <w:t>15.</w:t>
            </w:r>
          </w:p>
        </w:tc>
        <w:tc>
          <w:tcPr>
            <w:tcW w:w="3118" w:type="dxa"/>
          </w:tcPr>
          <w:p w:rsidR="00577AB5" w:rsidRDefault="00577AB5">
            <w:pPr>
              <w:pStyle w:val="ConsPlusNormal"/>
            </w:pPr>
            <w:r>
              <w:t xml:space="preserve">пос. Акбулак, пер. Строителей, </w:t>
            </w:r>
            <w:r>
              <w:lastRenderedPageBreak/>
              <w:t>д. 1</w:t>
            </w:r>
          </w:p>
        </w:tc>
        <w:tc>
          <w:tcPr>
            <w:tcW w:w="1474" w:type="dxa"/>
          </w:tcPr>
          <w:p w:rsidR="00577AB5" w:rsidRDefault="00577AB5">
            <w:pPr>
              <w:pStyle w:val="ConsPlusNormal"/>
              <w:jc w:val="center"/>
            </w:pPr>
            <w:r>
              <w:lastRenderedPageBreak/>
              <w:t>1004,00</w:t>
            </w:r>
          </w:p>
        </w:tc>
        <w:tc>
          <w:tcPr>
            <w:tcW w:w="2551" w:type="dxa"/>
          </w:tcPr>
          <w:p w:rsidR="00577AB5" w:rsidRDefault="00577AB5">
            <w:pPr>
              <w:pStyle w:val="ConsPlusNormal"/>
              <w:jc w:val="center"/>
            </w:pPr>
            <w:r>
              <w:t>54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2985467,49</w:t>
            </w:r>
          </w:p>
        </w:tc>
      </w:tr>
      <w:tr w:rsidR="00577AB5">
        <w:tc>
          <w:tcPr>
            <w:tcW w:w="794" w:type="dxa"/>
          </w:tcPr>
          <w:p w:rsidR="00577AB5" w:rsidRDefault="00577AB5">
            <w:pPr>
              <w:pStyle w:val="ConsPlusNormal"/>
              <w:jc w:val="center"/>
            </w:pPr>
            <w:r>
              <w:lastRenderedPageBreak/>
              <w:t>16.</w:t>
            </w:r>
          </w:p>
        </w:tc>
        <w:tc>
          <w:tcPr>
            <w:tcW w:w="3118" w:type="dxa"/>
          </w:tcPr>
          <w:p w:rsidR="00577AB5" w:rsidRDefault="00577AB5">
            <w:pPr>
              <w:pStyle w:val="ConsPlusNormal"/>
            </w:pPr>
            <w:r>
              <w:t>пос. Акбулак, пер. Строителей, д. 5а</w:t>
            </w:r>
          </w:p>
        </w:tc>
        <w:tc>
          <w:tcPr>
            <w:tcW w:w="1474" w:type="dxa"/>
          </w:tcPr>
          <w:p w:rsidR="00577AB5" w:rsidRDefault="00577AB5">
            <w:pPr>
              <w:pStyle w:val="ConsPlusNormal"/>
              <w:jc w:val="center"/>
            </w:pPr>
            <w:r>
              <w:t>620,20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1844281,09</w:t>
            </w:r>
          </w:p>
        </w:tc>
      </w:tr>
      <w:tr w:rsidR="00577AB5">
        <w:tc>
          <w:tcPr>
            <w:tcW w:w="794" w:type="dxa"/>
          </w:tcPr>
          <w:p w:rsidR="00577AB5" w:rsidRDefault="00577AB5">
            <w:pPr>
              <w:pStyle w:val="ConsPlusNormal"/>
              <w:jc w:val="center"/>
            </w:pPr>
            <w:r>
              <w:t>17.</w:t>
            </w:r>
          </w:p>
        </w:tc>
        <w:tc>
          <w:tcPr>
            <w:tcW w:w="3118" w:type="dxa"/>
          </w:tcPr>
          <w:p w:rsidR="00577AB5" w:rsidRDefault="00577AB5">
            <w:pPr>
              <w:pStyle w:val="ConsPlusNormal"/>
            </w:pPr>
            <w:r>
              <w:t>пос. Акбулак, ул. Бочарникова, д. 61</w:t>
            </w:r>
          </w:p>
        </w:tc>
        <w:tc>
          <w:tcPr>
            <w:tcW w:w="1474" w:type="dxa"/>
          </w:tcPr>
          <w:p w:rsidR="00577AB5" w:rsidRDefault="00577AB5">
            <w:pPr>
              <w:pStyle w:val="ConsPlusNormal"/>
              <w:jc w:val="center"/>
            </w:pPr>
            <w:r>
              <w:t>928,30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2747416,16</w:t>
            </w:r>
          </w:p>
        </w:tc>
      </w:tr>
      <w:tr w:rsidR="00577AB5">
        <w:tc>
          <w:tcPr>
            <w:tcW w:w="794" w:type="dxa"/>
          </w:tcPr>
          <w:p w:rsidR="00577AB5" w:rsidRDefault="00577AB5">
            <w:pPr>
              <w:pStyle w:val="ConsPlusNormal"/>
              <w:jc w:val="center"/>
            </w:pPr>
            <w:r>
              <w:t>18.</w:t>
            </w:r>
          </w:p>
        </w:tc>
        <w:tc>
          <w:tcPr>
            <w:tcW w:w="3118" w:type="dxa"/>
          </w:tcPr>
          <w:p w:rsidR="00577AB5" w:rsidRDefault="00577AB5">
            <w:pPr>
              <w:pStyle w:val="ConsPlusNormal"/>
            </w:pPr>
            <w:r>
              <w:t>пос. Акбулак, ул. Комсомольская, д. 22</w:t>
            </w:r>
          </w:p>
        </w:tc>
        <w:tc>
          <w:tcPr>
            <w:tcW w:w="1474" w:type="dxa"/>
          </w:tcPr>
          <w:p w:rsidR="00577AB5" w:rsidRDefault="00577AB5">
            <w:pPr>
              <w:pStyle w:val="ConsPlusNormal"/>
              <w:jc w:val="center"/>
            </w:pPr>
            <w:r>
              <w:t>776,50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194282,86</w:t>
            </w:r>
          </w:p>
        </w:tc>
      </w:tr>
      <w:tr w:rsidR="00577AB5">
        <w:tc>
          <w:tcPr>
            <w:tcW w:w="794" w:type="dxa"/>
          </w:tcPr>
          <w:p w:rsidR="00577AB5" w:rsidRDefault="00577AB5">
            <w:pPr>
              <w:pStyle w:val="ConsPlusNormal"/>
              <w:jc w:val="center"/>
            </w:pPr>
            <w:r>
              <w:t>19.</w:t>
            </w:r>
          </w:p>
        </w:tc>
        <w:tc>
          <w:tcPr>
            <w:tcW w:w="3118" w:type="dxa"/>
          </w:tcPr>
          <w:p w:rsidR="00577AB5" w:rsidRDefault="00577AB5">
            <w:pPr>
              <w:pStyle w:val="ConsPlusNormal"/>
            </w:pPr>
            <w:r>
              <w:t>пос. Акбулак, ул. Комсомольская, д. 81</w:t>
            </w:r>
          </w:p>
        </w:tc>
        <w:tc>
          <w:tcPr>
            <w:tcW w:w="1474" w:type="dxa"/>
          </w:tcPr>
          <w:p w:rsidR="00577AB5" w:rsidRDefault="00577AB5">
            <w:pPr>
              <w:pStyle w:val="ConsPlusNormal"/>
              <w:jc w:val="center"/>
            </w:pPr>
            <w:r>
              <w:t>774,10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2379893,23</w:t>
            </w:r>
          </w:p>
        </w:tc>
      </w:tr>
      <w:tr w:rsidR="00577AB5">
        <w:tc>
          <w:tcPr>
            <w:tcW w:w="794" w:type="dxa"/>
          </w:tcPr>
          <w:p w:rsidR="00577AB5" w:rsidRDefault="00577AB5">
            <w:pPr>
              <w:pStyle w:val="ConsPlusNormal"/>
              <w:jc w:val="center"/>
            </w:pPr>
            <w:r>
              <w:t>20.</w:t>
            </w:r>
          </w:p>
        </w:tc>
        <w:tc>
          <w:tcPr>
            <w:tcW w:w="3118" w:type="dxa"/>
          </w:tcPr>
          <w:p w:rsidR="00577AB5" w:rsidRDefault="00577AB5">
            <w:pPr>
              <w:pStyle w:val="ConsPlusNormal"/>
            </w:pPr>
            <w:r>
              <w:t>пос. Акбулак, ул. Мельникова, д. 2а</w:t>
            </w:r>
          </w:p>
        </w:tc>
        <w:tc>
          <w:tcPr>
            <w:tcW w:w="1474" w:type="dxa"/>
          </w:tcPr>
          <w:p w:rsidR="00577AB5" w:rsidRDefault="00577AB5">
            <w:pPr>
              <w:pStyle w:val="ConsPlusNormal"/>
              <w:jc w:val="center"/>
            </w:pPr>
            <w:r>
              <w:t>408,00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143499,84</w:t>
            </w:r>
          </w:p>
        </w:tc>
      </w:tr>
      <w:tr w:rsidR="00577AB5">
        <w:tc>
          <w:tcPr>
            <w:tcW w:w="794" w:type="dxa"/>
          </w:tcPr>
          <w:p w:rsidR="00577AB5" w:rsidRDefault="00577AB5">
            <w:pPr>
              <w:pStyle w:val="ConsPlusNormal"/>
              <w:jc w:val="center"/>
            </w:pPr>
            <w:r>
              <w:t>21.</w:t>
            </w:r>
          </w:p>
        </w:tc>
        <w:tc>
          <w:tcPr>
            <w:tcW w:w="3118" w:type="dxa"/>
          </w:tcPr>
          <w:p w:rsidR="00577AB5" w:rsidRDefault="00577AB5">
            <w:pPr>
              <w:pStyle w:val="ConsPlusNormal"/>
            </w:pPr>
            <w:r>
              <w:t>пос. Акбулак, ул. Октябрьская, д. 88</w:t>
            </w:r>
          </w:p>
        </w:tc>
        <w:tc>
          <w:tcPr>
            <w:tcW w:w="1474" w:type="dxa"/>
          </w:tcPr>
          <w:p w:rsidR="00577AB5" w:rsidRDefault="00577AB5">
            <w:pPr>
              <w:pStyle w:val="ConsPlusNormal"/>
              <w:jc w:val="center"/>
            </w:pPr>
            <w:r>
              <w:t>794,40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2488250,70</w:t>
            </w:r>
          </w:p>
        </w:tc>
      </w:tr>
      <w:tr w:rsidR="00577AB5">
        <w:tc>
          <w:tcPr>
            <w:tcW w:w="13606" w:type="dxa"/>
            <w:gridSpan w:val="7"/>
          </w:tcPr>
          <w:p w:rsidR="00577AB5" w:rsidRDefault="00577AB5">
            <w:pPr>
              <w:pStyle w:val="ConsPlusNormal"/>
              <w:jc w:val="center"/>
              <w:outlineLvl w:val="3"/>
            </w:pPr>
            <w:r>
              <w:t>4. Муниципальное образование Александровский район</w:t>
            </w:r>
          </w:p>
        </w:tc>
      </w:tr>
      <w:tr w:rsidR="00577AB5">
        <w:tc>
          <w:tcPr>
            <w:tcW w:w="3912" w:type="dxa"/>
            <w:gridSpan w:val="2"/>
          </w:tcPr>
          <w:p w:rsidR="00577AB5" w:rsidRDefault="00577AB5">
            <w:pPr>
              <w:pStyle w:val="ConsPlusNormal"/>
            </w:pPr>
            <w:r>
              <w:t>Итого по муниципальному образованию Александровский район</w:t>
            </w:r>
          </w:p>
        </w:tc>
        <w:tc>
          <w:tcPr>
            <w:tcW w:w="1474" w:type="dxa"/>
          </w:tcPr>
          <w:p w:rsidR="00577AB5" w:rsidRDefault="00577AB5">
            <w:pPr>
              <w:pStyle w:val="ConsPlusNormal"/>
              <w:jc w:val="center"/>
            </w:pPr>
            <w:r>
              <w:t>603,20</w:t>
            </w:r>
          </w:p>
        </w:tc>
        <w:tc>
          <w:tcPr>
            <w:tcW w:w="2551" w:type="dxa"/>
          </w:tcPr>
          <w:p w:rsidR="00577AB5" w:rsidRDefault="00577AB5">
            <w:pPr>
              <w:pStyle w:val="ConsPlusNormal"/>
              <w:jc w:val="center"/>
            </w:pPr>
            <w:r>
              <w:t>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245131,73</w:t>
            </w:r>
          </w:p>
        </w:tc>
      </w:tr>
      <w:tr w:rsidR="00577AB5">
        <w:tc>
          <w:tcPr>
            <w:tcW w:w="794" w:type="dxa"/>
          </w:tcPr>
          <w:p w:rsidR="00577AB5" w:rsidRDefault="00577AB5">
            <w:pPr>
              <w:pStyle w:val="ConsPlusNormal"/>
              <w:jc w:val="center"/>
            </w:pPr>
            <w:r>
              <w:t>22.</w:t>
            </w:r>
          </w:p>
        </w:tc>
        <w:tc>
          <w:tcPr>
            <w:tcW w:w="3118" w:type="dxa"/>
          </w:tcPr>
          <w:p w:rsidR="00577AB5" w:rsidRDefault="00577AB5">
            <w:pPr>
              <w:pStyle w:val="ConsPlusNormal"/>
            </w:pPr>
            <w:r>
              <w:t>с. Александровка, ул. Эстрадная, д. 19</w:t>
            </w:r>
          </w:p>
        </w:tc>
        <w:tc>
          <w:tcPr>
            <w:tcW w:w="1474" w:type="dxa"/>
          </w:tcPr>
          <w:p w:rsidR="00577AB5" w:rsidRDefault="00577AB5">
            <w:pPr>
              <w:pStyle w:val="ConsPlusNormal"/>
              <w:jc w:val="center"/>
            </w:pPr>
            <w:r>
              <w:t>603,20</w:t>
            </w:r>
          </w:p>
        </w:tc>
        <w:tc>
          <w:tcPr>
            <w:tcW w:w="2551" w:type="dxa"/>
          </w:tcPr>
          <w:p w:rsidR="00577AB5" w:rsidRDefault="00577AB5">
            <w:pPr>
              <w:pStyle w:val="ConsPlusNormal"/>
              <w:jc w:val="center"/>
            </w:pPr>
            <w:r>
              <w:t>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245131,73</w:t>
            </w:r>
          </w:p>
        </w:tc>
      </w:tr>
      <w:tr w:rsidR="00577AB5">
        <w:tc>
          <w:tcPr>
            <w:tcW w:w="13606" w:type="dxa"/>
            <w:gridSpan w:val="7"/>
          </w:tcPr>
          <w:p w:rsidR="00577AB5" w:rsidRDefault="00577AB5">
            <w:pPr>
              <w:pStyle w:val="ConsPlusNormal"/>
              <w:jc w:val="center"/>
              <w:outlineLvl w:val="3"/>
            </w:pPr>
            <w:r>
              <w:t>5. Муниципальное образование Асекеевский район</w:t>
            </w:r>
          </w:p>
        </w:tc>
      </w:tr>
      <w:tr w:rsidR="00577AB5">
        <w:tc>
          <w:tcPr>
            <w:tcW w:w="3912" w:type="dxa"/>
            <w:gridSpan w:val="2"/>
          </w:tcPr>
          <w:p w:rsidR="00577AB5" w:rsidRDefault="00577AB5">
            <w:pPr>
              <w:pStyle w:val="ConsPlusNormal"/>
            </w:pPr>
            <w:r>
              <w:t>Итого по муниципальному образованию Асекеевский район</w:t>
            </w:r>
          </w:p>
        </w:tc>
        <w:tc>
          <w:tcPr>
            <w:tcW w:w="1474" w:type="dxa"/>
          </w:tcPr>
          <w:p w:rsidR="00577AB5" w:rsidRDefault="00577AB5">
            <w:pPr>
              <w:pStyle w:val="ConsPlusNormal"/>
              <w:jc w:val="center"/>
            </w:pPr>
            <w:r>
              <w:t>1486,30</w:t>
            </w:r>
          </w:p>
        </w:tc>
        <w:tc>
          <w:tcPr>
            <w:tcW w:w="2551" w:type="dxa"/>
          </w:tcPr>
          <w:p w:rsidR="00577AB5" w:rsidRDefault="00577AB5">
            <w:pPr>
              <w:pStyle w:val="ConsPlusNormal"/>
              <w:jc w:val="center"/>
            </w:pPr>
            <w:r>
              <w:t>49</w:t>
            </w:r>
          </w:p>
        </w:tc>
        <w:tc>
          <w:tcPr>
            <w:tcW w:w="1984" w:type="dxa"/>
          </w:tcPr>
          <w:p w:rsidR="00577AB5" w:rsidRDefault="00577AB5">
            <w:pPr>
              <w:pStyle w:val="ConsPlusNormal"/>
              <w:jc w:val="center"/>
            </w:pPr>
            <w:r>
              <w:t>8</w:t>
            </w:r>
          </w:p>
        </w:tc>
        <w:tc>
          <w:tcPr>
            <w:tcW w:w="1701" w:type="dxa"/>
          </w:tcPr>
          <w:p w:rsidR="00577AB5" w:rsidRDefault="00577AB5">
            <w:pPr>
              <w:pStyle w:val="ConsPlusNormal"/>
              <w:jc w:val="center"/>
            </w:pPr>
            <w:r>
              <w:t>2</w:t>
            </w:r>
          </w:p>
        </w:tc>
        <w:tc>
          <w:tcPr>
            <w:tcW w:w="1984" w:type="dxa"/>
          </w:tcPr>
          <w:p w:rsidR="00577AB5" w:rsidRDefault="00577AB5">
            <w:pPr>
              <w:pStyle w:val="ConsPlusNormal"/>
              <w:jc w:val="center"/>
            </w:pPr>
            <w:r>
              <w:t>13541251,56</w:t>
            </w:r>
          </w:p>
        </w:tc>
      </w:tr>
      <w:tr w:rsidR="00577AB5">
        <w:tc>
          <w:tcPr>
            <w:tcW w:w="794" w:type="dxa"/>
          </w:tcPr>
          <w:p w:rsidR="00577AB5" w:rsidRDefault="00577AB5">
            <w:pPr>
              <w:pStyle w:val="ConsPlusNormal"/>
              <w:jc w:val="center"/>
            </w:pPr>
            <w:r>
              <w:t>23.</w:t>
            </w:r>
          </w:p>
        </w:tc>
        <w:tc>
          <w:tcPr>
            <w:tcW w:w="3118" w:type="dxa"/>
          </w:tcPr>
          <w:p w:rsidR="00577AB5" w:rsidRDefault="00577AB5">
            <w:pPr>
              <w:pStyle w:val="ConsPlusNormal"/>
            </w:pPr>
            <w:r>
              <w:t>пос. Чкаловский, ул. Нефтяников, д. 11</w:t>
            </w:r>
          </w:p>
        </w:tc>
        <w:tc>
          <w:tcPr>
            <w:tcW w:w="1474" w:type="dxa"/>
          </w:tcPr>
          <w:p w:rsidR="00577AB5" w:rsidRDefault="00577AB5">
            <w:pPr>
              <w:pStyle w:val="ConsPlusNormal"/>
              <w:jc w:val="center"/>
            </w:pPr>
            <w:r>
              <w:t>883,60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7122017,79</w:t>
            </w:r>
          </w:p>
        </w:tc>
      </w:tr>
      <w:tr w:rsidR="00577AB5">
        <w:tc>
          <w:tcPr>
            <w:tcW w:w="794" w:type="dxa"/>
          </w:tcPr>
          <w:p w:rsidR="00577AB5" w:rsidRDefault="00577AB5">
            <w:pPr>
              <w:pStyle w:val="ConsPlusNormal"/>
              <w:jc w:val="center"/>
            </w:pPr>
            <w:r>
              <w:lastRenderedPageBreak/>
              <w:t>24.</w:t>
            </w:r>
          </w:p>
        </w:tc>
        <w:tc>
          <w:tcPr>
            <w:tcW w:w="3118" w:type="dxa"/>
          </w:tcPr>
          <w:p w:rsidR="00577AB5" w:rsidRDefault="00577AB5">
            <w:pPr>
              <w:pStyle w:val="ConsPlusNormal"/>
            </w:pPr>
            <w:r>
              <w:t>с. Асекеево, ул. Советская, д. 5</w:t>
            </w:r>
          </w:p>
        </w:tc>
        <w:tc>
          <w:tcPr>
            <w:tcW w:w="1474" w:type="dxa"/>
          </w:tcPr>
          <w:p w:rsidR="00577AB5" w:rsidRDefault="00577AB5">
            <w:pPr>
              <w:pStyle w:val="ConsPlusNormal"/>
              <w:jc w:val="center"/>
            </w:pPr>
            <w:r>
              <w:t>602,70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5</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6419233,77</w:t>
            </w:r>
          </w:p>
        </w:tc>
      </w:tr>
      <w:tr w:rsidR="00577AB5">
        <w:tc>
          <w:tcPr>
            <w:tcW w:w="13606" w:type="dxa"/>
            <w:gridSpan w:val="7"/>
          </w:tcPr>
          <w:p w:rsidR="00577AB5" w:rsidRDefault="00577AB5">
            <w:pPr>
              <w:pStyle w:val="ConsPlusNormal"/>
              <w:jc w:val="center"/>
              <w:outlineLvl w:val="3"/>
            </w:pPr>
            <w:r>
              <w:t>6. Муниципальное образование Бугурусланский район</w:t>
            </w:r>
          </w:p>
        </w:tc>
      </w:tr>
      <w:tr w:rsidR="00577AB5">
        <w:tc>
          <w:tcPr>
            <w:tcW w:w="3912" w:type="dxa"/>
            <w:gridSpan w:val="2"/>
          </w:tcPr>
          <w:p w:rsidR="00577AB5" w:rsidRDefault="00577AB5">
            <w:pPr>
              <w:pStyle w:val="ConsPlusNormal"/>
            </w:pPr>
            <w:r>
              <w:t>Итого по муниципальному образованию Бугурусланский район</w:t>
            </w:r>
          </w:p>
        </w:tc>
        <w:tc>
          <w:tcPr>
            <w:tcW w:w="1474" w:type="dxa"/>
          </w:tcPr>
          <w:p w:rsidR="00577AB5" w:rsidRDefault="00577AB5">
            <w:pPr>
              <w:pStyle w:val="ConsPlusNormal"/>
              <w:jc w:val="center"/>
            </w:pPr>
            <w:r>
              <w:t>1829,60</w:t>
            </w:r>
          </w:p>
        </w:tc>
        <w:tc>
          <w:tcPr>
            <w:tcW w:w="2551" w:type="dxa"/>
          </w:tcPr>
          <w:p w:rsidR="00577AB5" w:rsidRDefault="00577AB5">
            <w:pPr>
              <w:pStyle w:val="ConsPlusNormal"/>
              <w:jc w:val="center"/>
            </w:pPr>
            <w:r>
              <w:t>59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2</w:t>
            </w:r>
          </w:p>
        </w:tc>
        <w:tc>
          <w:tcPr>
            <w:tcW w:w="1984" w:type="dxa"/>
          </w:tcPr>
          <w:p w:rsidR="00577AB5" w:rsidRDefault="00577AB5">
            <w:pPr>
              <w:pStyle w:val="ConsPlusNormal"/>
              <w:jc w:val="center"/>
            </w:pPr>
            <w:r>
              <w:t>3667796,13</w:t>
            </w:r>
          </w:p>
        </w:tc>
      </w:tr>
      <w:tr w:rsidR="00577AB5">
        <w:tc>
          <w:tcPr>
            <w:tcW w:w="794" w:type="dxa"/>
          </w:tcPr>
          <w:p w:rsidR="00577AB5" w:rsidRDefault="00577AB5">
            <w:pPr>
              <w:pStyle w:val="ConsPlusNormal"/>
              <w:jc w:val="center"/>
            </w:pPr>
            <w:r>
              <w:t>25.</w:t>
            </w:r>
          </w:p>
        </w:tc>
        <w:tc>
          <w:tcPr>
            <w:tcW w:w="3118" w:type="dxa"/>
          </w:tcPr>
          <w:p w:rsidR="00577AB5" w:rsidRDefault="00577AB5">
            <w:pPr>
              <w:pStyle w:val="ConsPlusNormal"/>
            </w:pPr>
            <w:r>
              <w:t>с. Михайловка, ул. Лесная, д. 29а</w:t>
            </w:r>
          </w:p>
        </w:tc>
        <w:tc>
          <w:tcPr>
            <w:tcW w:w="1474" w:type="dxa"/>
          </w:tcPr>
          <w:p w:rsidR="00577AB5" w:rsidRDefault="00577AB5">
            <w:pPr>
              <w:pStyle w:val="ConsPlusNormal"/>
              <w:jc w:val="center"/>
            </w:pPr>
            <w:r>
              <w:t>911,20</w:t>
            </w:r>
          </w:p>
        </w:tc>
        <w:tc>
          <w:tcPr>
            <w:tcW w:w="2551" w:type="dxa"/>
          </w:tcPr>
          <w:p w:rsidR="00577AB5" w:rsidRDefault="00577AB5">
            <w:pPr>
              <w:pStyle w:val="ConsPlusNormal"/>
              <w:jc w:val="center"/>
            </w:pPr>
            <w:r>
              <w:t>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1858160,85</w:t>
            </w:r>
          </w:p>
        </w:tc>
      </w:tr>
      <w:tr w:rsidR="00577AB5">
        <w:tc>
          <w:tcPr>
            <w:tcW w:w="794" w:type="dxa"/>
          </w:tcPr>
          <w:p w:rsidR="00577AB5" w:rsidRDefault="00577AB5">
            <w:pPr>
              <w:pStyle w:val="ConsPlusNormal"/>
              <w:jc w:val="center"/>
            </w:pPr>
            <w:r>
              <w:t>26.</w:t>
            </w:r>
          </w:p>
        </w:tc>
        <w:tc>
          <w:tcPr>
            <w:tcW w:w="3118" w:type="dxa"/>
          </w:tcPr>
          <w:p w:rsidR="00577AB5" w:rsidRDefault="00577AB5">
            <w:pPr>
              <w:pStyle w:val="ConsPlusNormal"/>
            </w:pPr>
            <w:r>
              <w:t>с. Михайловка, ул. Лесная, д. 29б</w:t>
            </w:r>
          </w:p>
        </w:tc>
        <w:tc>
          <w:tcPr>
            <w:tcW w:w="1474" w:type="dxa"/>
          </w:tcPr>
          <w:p w:rsidR="00577AB5" w:rsidRDefault="00577AB5">
            <w:pPr>
              <w:pStyle w:val="ConsPlusNormal"/>
              <w:jc w:val="center"/>
            </w:pPr>
            <w:r>
              <w:t>918,40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1809635,28</w:t>
            </w:r>
          </w:p>
        </w:tc>
      </w:tr>
      <w:tr w:rsidR="00577AB5">
        <w:tc>
          <w:tcPr>
            <w:tcW w:w="13606" w:type="dxa"/>
            <w:gridSpan w:val="7"/>
          </w:tcPr>
          <w:p w:rsidR="00577AB5" w:rsidRDefault="00577AB5">
            <w:pPr>
              <w:pStyle w:val="ConsPlusNormal"/>
              <w:jc w:val="center"/>
              <w:outlineLvl w:val="3"/>
            </w:pPr>
            <w:r>
              <w:t>7. Муниципальное образование Бузулукский район</w:t>
            </w:r>
          </w:p>
        </w:tc>
      </w:tr>
      <w:tr w:rsidR="00577AB5">
        <w:tc>
          <w:tcPr>
            <w:tcW w:w="3912" w:type="dxa"/>
            <w:gridSpan w:val="2"/>
          </w:tcPr>
          <w:p w:rsidR="00577AB5" w:rsidRDefault="00577AB5">
            <w:pPr>
              <w:pStyle w:val="ConsPlusNormal"/>
            </w:pPr>
            <w:r>
              <w:t>Итого по муниципальному образованию Бузулукский район</w:t>
            </w:r>
          </w:p>
        </w:tc>
        <w:tc>
          <w:tcPr>
            <w:tcW w:w="1474" w:type="dxa"/>
          </w:tcPr>
          <w:p w:rsidR="00577AB5" w:rsidRDefault="00577AB5">
            <w:pPr>
              <w:pStyle w:val="ConsPlusNormal"/>
              <w:jc w:val="center"/>
            </w:pPr>
            <w:r>
              <w:t>2964,90</w:t>
            </w:r>
          </w:p>
        </w:tc>
        <w:tc>
          <w:tcPr>
            <w:tcW w:w="2551" w:type="dxa"/>
          </w:tcPr>
          <w:p w:rsidR="00577AB5" w:rsidRDefault="00577AB5">
            <w:pPr>
              <w:pStyle w:val="ConsPlusNormal"/>
              <w:jc w:val="center"/>
            </w:pPr>
            <w:r>
              <w:t>100</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4</w:t>
            </w:r>
          </w:p>
        </w:tc>
        <w:tc>
          <w:tcPr>
            <w:tcW w:w="1984" w:type="dxa"/>
          </w:tcPr>
          <w:p w:rsidR="00577AB5" w:rsidRDefault="00577AB5">
            <w:pPr>
              <w:pStyle w:val="ConsPlusNormal"/>
              <w:jc w:val="center"/>
            </w:pPr>
            <w:r>
              <w:t>2362078,67</w:t>
            </w:r>
          </w:p>
        </w:tc>
      </w:tr>
      <w:tr w:rsidR="00577AB5">
        <w:tc>
          <w:tcPr>
            <w:tcW w:w="794" w:type="dxa"/>
          </w:tcPr>
          <w:p w:rsidR="00577AB5" w:rsidRDefault="00577AB5">
            <w:pPr>
              <w:pStyle w:val="ConsPlusNormal"/>
              <w:jc w:val="center"/>
            </w:pPr>
            <w:r>
              <w:t>27.</w:t>
            </w:r>
          </w:p>
        </w:tc>
        <w:tc>
          <w:tcPr>
            <w:tcW w:w="3118" w:type="dxa"/>
          </w:tcPr>
          <w:p w:rsidR="00577AB5" w:rsidRDefault="00577AB5">
            <w:pPr>
              <w:pStyle w:val="ConsPlusNormal"/>
            </w:pPr>
            <w:r>
              <w:t>пос. Искра, ул. Школьная, д. 4</w:t>
            </w:r>
          </w:p>
        </w:tc>
        <w:tc>
          <w:tcPr>
            <w:tcW w:w="1474" w:type="dxa"/>
          </w:tcPr>
          <w:p w:rsidR="00577AB5" w:rsidRDefault="00577AB5">
            <w:pPr>
              <w:pStyle w:val="ConsPlusNormal"/>
              <w:jc w:val="center"/>
            </w:pPr>
            <w:r>
              <w:t>365,60</w:t>
            </w:r>
          </w:p>
        </w:tc>
        <w:tc>
          <w:tcPr>
            <w:tcW w:w="2551" w:type="dxa"/>
          </w:tcPr>
          <w:p w:rsidR="00577AB5" w:rsidRDefault="00577AB5">
            <w:pPr>
              <w:pStyle w:val="ConsPlusNormal"/>
              <w:jc w:val="center"/>
            </w:pPr>
            <w:r>
              <w:t>10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657263,02</w:t>
            </w:r>
          </w:p>
        </w:tc>
      </w:tr>
      <w:tr w:rsidR="00577AB5">
        <w:tc>
          <w:tcPr>
            <w:tcW w:w="794" w:type="dxa"/>
          </w:tcPr>
          <w:p w:rsidR="00577AB5" w:rsidRDefault="00577AB5">
            <w:pPr>
              <w:pStyle w:val="ConsPlusNormal"/>
              <w:jc w:val="center"/>
            </w:pPr>
            <w:r>
              <w:t>28.</w:t>
            </w:r>
          </w:p>
        </w:tc>
        <w:tc>
          <w:tcPr>
            <w:tcW w:w="3118" w:type="dxa"/>
          </w:tcPr>
          <w:p w:rsidR="00577AB5" w:rsidRDefault="00577AB5">
            <w:pPr>
              <w:pStyle w:val="ConsPlusNormal"/>
            </w:pPr>
            <w:r>
              <w:t>пос. Колтубановский, ул. Комсомольская, д. 27</w:t>
            </w:r>
          </w:p>
        </w:tc>
        <w:tc>
          <w:tcPr>
            <w:tcW w:w="1474" w:type="dxa"/>
          </w:tcPr>
          <w:p w:rsidR="00577AB5" w:rsidRDefault="00577AB5">
            <w:pPr>
              <w:pStyle w:val="ConsPlusNormal"/>
              <w:jc w:val="center"/>
            </w:pPr>
            <w:r>
              <w:t>641,30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581914,24</w:t>
            </w:r>
          </w:p>
        </w:tc>
      </w:tr>
      <w:tr w:rsidR="00577AB5">
        <w:tc>
          <w:tcPr>
            <w:tcW w:w="794" w:type="dxa"/>
          </w:tcPr>
          <w:p w:rsidR="00577AB5" w:rsidRDefault="00577AB5">
            <w:pPr>
              <w:pStyle w:val="ConsPlusNormal"/>
              <w:jc w:val="center"/>
            </w:pPr>
            <w:r>
              <w:t>29.</w:t>
            </w:r>
          </w:p>
        </w:tc>
        <w:tc>
          <w:tcPr>
            <w:tcW w:w="3118" w:type="dxa"/>
          </w:tcPr>
          <w:p w:rsidR="00577AB5" w:rsidRDefault="00577AB5">
            <w:pPr>
              <w:pStyle w:val="ConsPlusNormal"/>
            </w:pPr>
            <w:r>
              <w:t>с. Староалександровка, ул. Жилгородок, д. 2</w:t>
            </w:r>
          </w:p>
        </w:tc>
        <w:tc>
          <w:tcPr>
            <w:tcW w:w="1474" w:type="dxa"/>
          </w:tcPr>
          <w:p w:rsidR="00577AB5" w:rsidRDefault="00577AB5">
            <w:pPr>
              <w:pStyle w:val="ConsPlusNormal"/>
              <w:jc w:val="center"/>
            </w:pPr>
            <w:r>
              <w:t>979,00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585456,10</w:t>
            </w:r>
          </w:p>
        </w:tc>
      </w:tr>
      <w:tr w:rsidR="00577AB5">
        <w:tc>
          <w:tcPr>
            <w:tcW w:w="794" w:type="dxa"/>
          </w:tcPr>
          <w:p w:rsidR="00577AB5" w:rsidRDefault="00577AB5">
            <w:pPr>
              <w:pStyle w:val="ConsPlusNormal"/>
              <w:jc w:val="center"/>
            </w:pPr>
            <w:r>
              <w:t>30.</w:t>
            </w:r>
          </w:p>
        </w:tc>
        <w:tc>
          <w:tcPr>
            <w:tcW w:w="3118" w:type="dxa"/>
          </w:tcPr>
          <w:p w:rsidR="00577AB5" w:rsidRDefault="00577AB5">
            <w:pPr>
              <w:pStyle w:val="ConsPlusNormal"/>
            </w:pPr>
            <w:r>
              <w:t>с. Староалександровка, ул. Жилгородок, д. 4</w:t>
            </w:r>
          </w:p>
        </w:tc>
        <w:tc>
          <w:tcPr>
            <w:tcW w:w="1474" w:type="dxa"/>
          </w:tcPr>
          <w:p w:rsidR="00577AB5" w:rsidRDefault="00577AB5">
            <w:pPr>
              <w:pStyle w:val="ConsPlusNormal"/>
              <w:jc w:val="center"/>
            </w:pPr>
            <w:r>
              <w:t>979,00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537445,31</w:t>
            </w:r>
          </w:p>
        </w:tc>
      </w:tr>
      <w:tr w:rsidR="00577AB5">
        <w:tc>
          <w:tcPr>
            <w:tcW w:w="13606" w:type="dxa"/>
            <w:gridSpan w:val="7"/>
          </w:tcPr>
          <w:p w:rsidR="00577AB5" w:rsidRDefault="00577AB5">
            <w:pPr>
              <w:pStyle w:val="ConsPlusNormal"/>
              <w:jc w:val="center"/>
              <w:outlineLvl w:val="3"/>
            </w:pPr>
            <w:r>
              <w:t>8. Муниципальное образование Гайский городской округ</w:t>
            </w:r>
          </w:p>
        </w:tc>
      </w:tr>
      <w:tr w:rsidR="00577AB5">
        <w:tc>
          <w:tcPr>
            <w:tcW w:w="3912" w:type="dxa"/>
            <w:gridSpan w:val="2"/>
          </w:tcPr>
          <w:p w:rsidR="00577AB5" w:rsidRDefault="00577AB5">
            <w:pPr>
              <w:pStyle w:val="ConsPlusNormal"/>
            </w:pPr>
            <w:r>
              <w:t>Итого по муниципальному образованию Гайский городской округ</w:t>
            </w:r>
          </w:p>
        </w:tc>
        <w:tc>
          <w:tcPr>
            <w:tcW w:w="1474" w:type="dxa"/>
          </w:tcPr>
          <w:p w:rsidR="00577AB5" w:rsidRDefault="00577AB5">
            <w:pPr>
              <w:pStyle w:val="ConsPlusNormal"/>
              <w:jc w:val="center"/>
            </w:pPr>
            <w:r>
              <w:t>93447,80</w:t>
            </w:r>
          </w:p>
        </w:tc>
        <w:tc>
          <w:tcPr>
            <w:tcW w:w="2551" w:type="dxa"/>
          </w:tcPr>
          <w:p w:rsidR="00577AB5" w:rsidRDefault="00577AB5">
            <w:pPr>
              <w:pStyle w:val="ConsPlusNormal"/>
              <w:jc w:val="center"/>
            </w:pPr>
            <w:r>
              <w:t>2929</w:t>
            </w:r>
          </w:p>
        </w:tc>
        <w:tc>
          <w:tcPr>
            <w:tcW w:w="1984" w:type="dxa"/>
          </w:tcPr>
          <w:p w:rsidR="00577AB5" w:rsidRDefault="00577AB5">
            <w:pPr>
              <w:pStyle w:val="ConsPlusNormal"/>
              <w:jc w:val="center"/>
            </w:pPr>
            <w:r>
              <w:t>16</w:t>
            </w:r>
          </w:p>
        </w:tc>
        <w:tc>
          <w:tcPr>
            <w:tcW w:w="1701" w:type="dxa"/>
          </w:tcPr>
          <w:p w:rsidR="00577AB5" w:rsidRDefault="00577AB5">
            <w:pPr>
              <w:pStyle w:val="ConsPlusNormal"/>
              <w:jc w:val="center"/>
            </w:pPr>
            <w:r>
              <w:t>16</w:t>
            </w:r>
          </w:p>
        </w:tc>
        <w:tc>
          <w:tcPr>
            <w:tcW w:w="1984" w:type="dxa"/>
          </w:tcPr>
          <w:p w:rsidR="00577AB5" w:rsidRDefault="00577AB5">
            <w:pPr>
              <w:pStyle w:val="ConsPlusNormal"/>
              <w:jc w:val="center"/>
            </w:pPr>
            <w:r>
              <w:t>80616791,01</w:t>
            </w:r>
          </w:p>
        </w:tc>
      </w:tr>
      <w:tr w:rsidR="00577AB5">
        <w:tc>
          <w:tcPr>
            <w:tcW w:w="794" w:type="dxa"/>
          </w:tcPr>
          <w:p w:rsidR="00577AB5" w:rsidRDefault="00577AB5">
            <w:pPr>
              <w:pStyle w:val="ConsPlusNormal"/>
              <w:jc w:val="center"/>
            </w:pPr>
            <w:r>
              <w:t>31.</w:t>
            </w:r>
          </w:p>
        </w:tc>
        <w:tc>
          <w:tcPr>
            <w:tcW w:w="3118" w:type="dxa"/>
          </w:tcPr>
          <w:p w:rsidR="00577AB5" w:rsidRDefault="00577AB5">
            <w:pPr>
              <w:pStyle w:val="ConsPlusNormal"/>
            </w:pPr>
            <w:r>
              <w:t>г. Гай, просп. Победы, д. 19</w:t>
            </w:r>
          </w:p>
        </w:tc>
        <w:tc>
          <w:tcPr>
            <w:tcW w:w="1474" w:type="dxa"/>
          </w:tcPr>
          <w:p w:rsidR="00577AB5" w:rsidRDefault="00577AB5">
            <w:pPr>
              <w:pStyle w:val="ConsPlusNormal"/>
              <w:jc w:val="center"/>
            </w:pPr>
            <w:r>
              <w:t>7389,00</w:t>
            </w:r>
          </w:p>
        </w:tc>
        <w:tc>
          <w:tcPr>
            <w:tcW w:w="2551" w:type="dxa"/>
          </w:tcPr>
          <w:p w:rsidR="00577AB5" w:rsidRDefault="00577AB5">
            <w:pPr>
              <w:pStyle w:val="ConsPlusNormal"/>
              <w:jc w:val="center"/>
            </w:pPr>
            <w:r>
              <w:t>184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7113256,62</w:t>
            </w:r>
          </w:p>
        </w:tc>
      </w:tr>
      <w:tr w:rsidR="00577AB5">
        <w:tc>
          <w:tcPr>
            <w:tcW w:w="794" w:type="dxa"/>
          </w:tcPr>
          <w:p w:rsidR="00577AB5" w:rsidRDefault="00577AB5">
            <w:pPr>
              <w:pStyle w:val="ConsPlusNormal"/>
              <w:jc w:val="center"/>
            </w:pPr>
            <w:r>
              <w:lastRenderedPageBreak/>
              <w:t>32.</w:t>
            </w:r>
          </w:p>
        </w:tc>
        <w:tc>
          <w:tcPr>
            <w:tcW w:w="3118" w:type="dxa"/>
          </w:tcPr>
          <w:p w:rsidR="00577AB5" w:rsidRDefault="00577AB5">
            <w:pPr>
              <w:pStyle w:val="ConsPlusNormal"/>
            </w:pPr>
            <w:r>
              <w:t>г. Гай, просп. Победы, д. 19а</w:t>
            </w:r>
          </w:p>
        </w:tc>
        <w:tc>
          <w:tcPr>
            <w:tcW w:w="1474" w:type="dxa"/>
          </w:tcPr>
          <w:p w:rsidR="00577AB5" w:rsidRDefault="00577AB5">
            <w:pPr>
              <w:pStyle w:val="ConsPlusNormal"/>
              <w:jc w:val="center"/>
            </w:pPr>
            <w:r>
              <w:t>6261,70</w:t>
            </w:r>
          </w:p>
        </w:tc>
        <w:tc>
          <w:tcPr>
            <w:tcW w:w="2551" w:type="dxa"/>
          </w:tcPr>
          <w:p w:rsidR="00577AB5" w:rsidRDefault="00577AB5">
            <w:pPr>
              <w:pStyle w:val="ConsPlusNormal"/>
              <w:jc w:val="center"/>
            </w:pPr>
            <w:r>
              <w:t>288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4197938,33</w:t>
            </w:r>
          </w:p>
        </w:tc>
      </w:tr>
      <w:tr w:rsidR="00577AB5">
        <w:tc>
          <w:tcPr>
            <w:tcW w:w="794" w:type="dxa"/>
          </w:tcPr>
          <w:p w:rsidR="00577AB5" w:rsidRDefault="00577AB5">
            <w:pPr>
              <w:pStyle w:val="ConsPlusNormal"/>
              <w:jc w:val="center"/>
            </w:pPr>
            <w:r>
              <w:t>33.</w:t>
            </w:r>
          </w:p>
        </w:tc>
        <w:tc>
          <w:tcPr>
            <w:tcW w:w="3118" w:type="dxa"/>
          </w:tcPr>
          <w:p w:rsidR="00577AB5" w:rsidRDefault="00577AB5">
            <w:pPr>
              <w:pStyle w:val="ConsPlusNormal"/>
            </w:pPr>
            <w:r>
              <w:t>г. Гай, просп. Победы, д. 3</w:t>
            </w:r>
          </w:p>
        </w:tc>
        <w:tc>
          <w:tcPr>
            <w:tcW w:w="1474" w:type="dxa"/>
          </w:tcPr>
          <w:p w:rsidR="00577AB5" w:rsidRDefault="00577AB5">
            <w:pPr>
              <w:pStyle w:val="ConsPlusNormal"/>
              <w:jc w:val="center"/>
            </w:pPr>
            <w:r>
              <w:t>4593,00</w:t>
            </w:r>
          </w:p>
        </w:tc>
        <w:tc>
          <w:tcPr>
            <w:tcW w:w="2551" w:type="dxa"/>
          </w:tcPr>
          <w:p w:rsidR="00577AB5" w:rsidRDefault="00577AB5">
            <w:pPr>
              <w:pStyle w:val="ConsPlusNormal"/>
              <w:jc w:val="center"/>
            </w:pPr>
            <w:r>
              <w:t>176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2817956,32</w:t>
            </w:r>
          </w:p>
        </w:tc>
      </w:tr>
      <w:tr w:rsidR="00577AB5">
        <w:tc>
          <w:tcPr>
            <w:tcW w:w="794" w:type="dxa"/>
          </w:tcPr>
          <w:p w:rsidR="00577AB5" w:rsidRDefault="00577AB5">
            <w:pPr>
              <w:pStyle w:val="ConsPlusNormal"/>
              <w:jc w:val="center"/>
            </w:pPr>
            <w:r>
              <w:t>34.</w:t>
            </w:r>
          </w:p>
        </w:tc>
        <w:tc>
          <w:tcPr>
            <w:tcW w:w="3118" w:type="dxa"/>
          </w:tcPr>
          <w:p w:rsidR="00577AB5" w:rsidRDefault="00577AB5">
            <w:pPr>
              <w:pStyle w:val="ConsPlusNormal"/>
            </w:pPr>
            <w:r>
              <w:t>г. Гай, ул. Войченко, д. 5</w:t>
            </w:r>
          </w:p>
        </w:tc>
        <w:tc>
          <w:tcPr>
            <w:tcW w:w="1474" w:type="dxa"/>
          </w:tcPr>
          <w:p w:rsidR="00577AB5" w:rsidRDefault="00577AB5">
            <w:pPr>
              <w:pStyle w:val="ConsPlusNormal"/>
              <w:jc w:val="center"/>
            </w:pPr>
            <w:r>
              <w:t>6252,20</w:t>
            </w:r>
          </w:p>
        </w:tc>
        <w:tc>
          <w:tcPr>
            <w:tcW w:w="2551" w:type="dxa"/>
          </w:tcPr>
          <w:p w:rsidR="00577AB5" w:rsidRDefault="00577AB5">
            <w:pPr>
              <w:pStyle w:val="ConsPlusNormal"/>
              <w:jc w:val="center"/>
            </w:pPr>
            <w:r>
              <w:t>351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3633979,92</w:t>
            </w:r>
          </w:p>
        </w:tc>
      </w:tr>
      <w:tr w:rsidR="00577AB5">
        <w:tc>
          <w:tcPr>
            <w:tcW w:w="794" w:type="dxa"/>
          </w:tcPr>
          <w:p w:rsidR="00577AB5" w:rsidRDefault="00577AB5">
            <w:pPr>
              <w:pStyle w:val="ConsPlusNormal"/>
              <w:jc w:val="center"/>
            </w:pPr>
            <w:r>
              <w:t>35.</w:t>
            </w:r>
          </w:p>
        </w:tc>
        <w:tc>
          <w:tcPr>
            <w:tcW w:w="3118" w:type="dxa"/>
          </w:tcPr>
          <w:p w:rsidR="00577AB5" w:rsidRDefault="00577AB5">
            <w:pPr>
              <w:pStyle w:val="ConsPlusNormal"/>
            </w:pPr>
            <w:r>
              <w:t>г. Гай, ул. Войченко, д. 7</w:t>
            </w:r>
          </w:p>
        </w:tc>
        <w:tc>
          <w:tcPr>
            <w:tcW w:w="1474" w:type="dxa"/>
          </w:tcPr>
          <w:p w:rsidR="00577AB5" w:rsidRDefault="00577AB5">
            <w:pPr>
              <w:pStyle w:val="ConsPlusNormal"/>
              <w:jc w:val="center"/>
            </w:pPr>
            <w:r>
              <w:t>6124,70</w:t>
            </w:r>
          </w:p>
        </w:tc>
        <w:tc>
          <w:tcPr>
            <w:tcW w:w="2551" w:type="dxa"/>
          </w:tcPr>
          <w:p w:rsidR="00577AB5" w:rsidRDefault="00577AB5">
            <w:pPr>
              <w:pStyle w:val="ConsPlusNormal"/>
              <w:jc w:val="center"/>
            </w:pPr>
            <w:r>
              <w:t>140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3869475,17</w:t>
            </w:r>
          </w:p>
        </w:tc>
      </w:tr>
      <w:tr w:rsidR="00577AB5">
        <w:tc>
          <w:tcPr>
            <w:tcW w:w="794" w:type="dxa"/>
          </w:tcPr>
          <w:p w:rsidR="00577AB5" w:rsidRDefault="00577AB5">
            <w:pPr>
              <w:pStyle w:val="ConsPlusNormal"/>
              <w:jc w:val="center"/>
            </w:pPr>
            <w:r>
              <w:t>36.</w:t>
            </w:r>
          </w:p>
        </w:tc>
        <w:tc>
          <w:tcPr>
            <w:tcW w:w="3118" w:type="dxa"/>
          </w:tcPr>
          <w:p w:rsidR="00577AB5" w:rsidRDefault="00577AB5">
            <w:pPr>
              <w:pStyle w:val="ConsPlusNormal"/>
            </w:pPr>
            <w:r>
              <w:t>г. Гай, ул. Декабристов, д. 3</w:t>
            </w:r>
          </w:p>
        </w:tc>
        <w:tc>
          <w:tcPr>
            <w:tcW w:w="1474" w:type="dxa"/>
          </w:tcPr>
          <w:p w:rsidR="00577AB5" w:rsidRDefault="00577AB5">
            <w:pPr>
              <w:pStyle w:val="ConsPlusNormal"/>
              <w:jc w:val="center"/>
            </w:pPr>
            <w:r>
              <w:t>5948,20</w:t>
            </w:r>
          </w:p>
        </w:tc>
        <w:tc>
          <w:tcPr>
            <w:tcW w:w="2551" w:type="dxa"/>
          </w:tcPr>
          <w:p w:rsidR="00577AB5" w:rsidRDefault="00577AB5">
            <w:pPr>
              <w:pStyle w:val="ConsPlusNormal"/>
              <w:jc w:val="center"/>
            </w:pPr>
            <w:r>
              <w:t>270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5609894,70</w:t>
            </w:r>
          </w:p>
        </w:tc>
      </w:tr>
      <w:tr w:rsidR="00577AB5">
        <w:tc>
          <w:tcPr>
            <w:tcW w:w="794" w:type="dxa"/>
          </w:tcPr>
          <w:p w:rsidR="00577AB5" w:rsidRDefault="00577AB5">
            <w:pPr>
              <w:pStyle w:val="ConsPlusNormal"/>
              <w:jc w:val="center"/>
            </w:pPr>
            <w:r>
              <w:t>37.</w:t>
            </w:r>
          </w:p>
        </w:tc>
        <w:tc>
          <w:tcPr>
            <w:tcW w:w="3118" w:type="dxa"/>
          </w:tcPr>
          <w:p w:rsidR="00577AB5" w:rsidRDefault="00577AB5">
            <w:pPr>
              <w:pStyle w:val="ConsPlusNormal"/>
            </w:pPr>
            <w:r>
              <w:t>г. Гай, ул. Декабристов, д. 5</w:t>
            </w:r>
          </w:p>
        </w:tc>
        <w:tc>
          <w:tcPr>
            <w:tcW w:w="1474" w:type="dxa"/>
          </w:tcPr>
          <w:p w:rsidR="00577AB5" w:rsidRDefault="00577AB5">
            <w:pPr>
              <w:pStyle w:val="ConsPlusNormal"/>
              <w:jc w:val="center"/>
            </w:pPr>
            <w:r>
              <w:t>5948,20</w:t>
            </w:r>
          </w:p>
        </w:tc>
        <w:tc>
          <w:tcPr>
            <w:tcW w:w="2551" w:type="dxa"/>
          </w:tcPr>
          <w:p w:rsidR="00577AB5" w:rsidRDefault="00577AB5">
            <w:pPr>
              <w:pStyle w:val="ConsPlusNormal"/>
              <w:jc w:val="center"/>
            </w:pPr>
            <w:r>
              <w:t>102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5249774,89</w:t>
            </w:r>
          </w:p>
        </w:tc>
      </w:tr>
      <w:tr w:rsidR="00577AB5">
        <w:tc>
          <w:tcPr>
            <w:tcW w:w="794" w:type="dxa"/>
          </w:tcPr>
          <w:p w:rsidR="00577AB5" w:rsidRDefault="00577AB5">
            <w:pPr>
              <w:pStyle w:val="ConsPlusNormal"/>
              <w:jc w:val="center"/>
            </w:pPr>
            <w:r>
              <w:t>38.</w:t>
            </w:r>
          </w:p>
        </w:tc>
        <w:tc>
          <w:tcPr>
            <w:tcW w:w="3118" w:type="dxa"/>
          </w:tcPr>
          <w:p w:rsidR="00577AB5" w:rsidRDefault="00577AB5">
            <w:pPr>
              <w:pStyle w:val="ConsPlusNormal"/>
            </w:pPr>
            <w:r>
              <w:t>г. Гай, ул. Декабристов, д. 7</w:t>
            </w:r>
          </w:p>
        </w:tc>
        <w:tc>
          <w:tcPr>
            <w:tcW w:w="1474" w:type="dxa"/>
          </w:tcPr>
          <w:p w:rsidR="00577AB5" w:rsidRDefault="00577AB5">
            <w:pPr>
              <w:pStyle w:val="ConsPlusNormal"/>
              <w:jc w:val="center"/>
            </w:pPr>
            <w:r>
              <w:t>7610,60</w:t>
            </w:r>
          </w:p>
        </w:tc>
        <w:tc>
          <w:tcPr>
            <w:tcW w:w="2551" w:type="dxa"/>
          </w:tcPr>
          <w:p w:rsidR="00577AB5" w:rsidRDefault="00577AB5">
            <w:pPr>
              <w:pStyle w:val="ConsPlusNormal"/>
              <w:jc w:val="center"/>
            </w:pPr>
            <w:r>
              <w:t>176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5764359,22</w:t>
            </w:r>
          </w:p>
        </w:tc>
      </w:tr>
      <w:tr w:rsidR="00577AB5">
        <w:tc>
          <w:tcPr>
            <w:tcW w:w="794" w:type="dxa"/>
          </w:tcPr>
          <w:p w:rsidR="00577AB5" w:rsidRDefault="00577AB5">
            <w:pPr>
              <w:pStyle w:val="ConsPlusNormal"/>
              <w:jc w:val="center"/>
            </w:pPr>
            <w:r>
              <w:t>39.</w:t>
            </w:r>
          </w:p>
        </w:tc>
        <w:tc>
          <w:tcPr>
            <w:tcW w:w="3118" w:type="dxa"/>
          </w:tcPr>
          <w:p w:rsidR="00577AB5" w:rsidRDefault="00577AB5">
            <w:pPr>
              <w:pStyle w:val="ConsPlusNormal"/>
            </w:pPr>
            <w:r>
              <w:t>г. Гай, ул. Коммунистическая, д. 8</w:t>
            </w:r>
          </w:p>
        </w:tc>
        <w:tc>
          <w:tcPr>
            <w:tcW w:w="1474" w:type="dxa"/>
          </w:tcPr>
          <w:p w:rsidR="00577AB5" w:rsidRDefault="00577AB5">
            <w:pPr>
              <w:pStyle w:val="ConsPlusNormal"/>
              <w:jc w:val="center"/>
            </w:pPr>
            <w:r>
              <w:t>3431,40</w:t>
            </w:r>
          </w:p>
        </w:tc>
        <w:tc>
          <w:tcPr>
            <w:tcW w:w="2551" w:type="dxa"/>
          </w:tcPr>
          <w:p w:rsidR="00577AB5" w:rsidRDefault="00577AB5">
            <w:pPr>
              <w:pStyle w:val="ConsPlusNormal"/>
              <w:jc w:val="center"/>
            </w:pPr>
            <w:r>
              <w:t>168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4320090,72</w:t>
            </w:r>
          </w:p>
        </w:tc>
      </w:tr>
      <w:tr w:rsidR="00577AB5">
        <w:tc>
          <w:tcPr>
            <w:tcW w:w="794" w:type="dxa"/>
          </w:tcPr>
          <w:p w:rsidR="00577AB5" w:rsidRDefault="00577AB5">
            <w:pPr>
              <w:pStyle w:val="ConsPlusNormal"/>
              <w:jc w:val="center"/>
            </w:pPr>
            <w:r>
              <w:t>40.</w:t>
            </w:r>
          </w:p>
        </w:tc>
        <w:tc>
          <w:tcPr>
            <w:tcW w:w="3118" w:type="dxa"/>
          </w:tcPr>
          <w:p w:rsidR="00577AB5" w:rsidRDefault="00577AB5">
            <w:pPr>
              <w:pStyle w:val="ConsPlusNormal"/>
            </w:pPr>
            <w:r>
              <w:t>г. Гай, ул. Ленина, д. 39</w:t>
            </w:r>
          </w:p>
        </w:tc>
        <w:tc>
          <w:tcPr>
            <w:tcW w:w="1474" w:type="dxa"/>
          </w:tcPr>
          <w:p w:rsidR="00577AB5" w:rsidRDefault="00577AB5">
            <w:pPr>
              <w:pStyle w:val="ConsPlusNormal"/>
              <w:jc w:val="center"/>
            </w:pPr>
            <w:r>
              <w:t>5259,10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1839320,45</w:t>
            </w:r>
          </w:p>
        </w:tc>
      </w:tr>
      <w:tr w:rsidR="00577AB5">
        <w:tc>
          <w:tcPr>
            <w:tcW w:w="794" w:type="dxa"/>
          </w:tcPr>
          <w:p w:rsidR="00577AB5" w:rsidRDefault="00577AB5">
            <w:pPr>
              <w:pStyle w:val="ConsPlusNormal"/>
              <w:jc w:val="center"/>
            </w:pPr>
            <w:r>
              <w:t>41.</w:t>
            </w:r>
          </w:p>
        </w:tc>
        <w:tc>
          <w:tcPr>
            <w:tcW w:w="3118" w:type="dxa"/>
          </w:tcPr>
          <w:p w:rsidR="00577AB5" w:rsidRDefault="00577AB5">
            <w:pPr>
              <w:pStyle w:val="ConsPlusNormal"/>
            </w:pPr>
            <w:r>
              <w:t>г. Гай, ул. Ленина, д. 48</w:t>
            </w:r>
          </w:p>
        </w:tc>
        <w:tc>
          <w:tcPr>
            <w:tcW w:w="1474" w:type="dxa"/>
          </w:tcPr>
          <w:p w:rsidR="00577AB5" w:rsidRDefault="00577AB5">
            <w:pPr>
              <w:pStyle w:val="ConsPlusNormal"/>
              <w:jc w:val="center"/>
            </w:pPr>
            <w:r>
              <w:t>5039,50</w:t>
            </w:r>
          </w:p>
        </w:tc>
        <w:tc>
          <w:tcPr>
            <w:tcW w:w="2551" w:type="dxa"/>
          </w:tcPr>
          <w:p w:rsidR="00577AB5" w:rsidRDefault="00577AB5">
            <w:pPr>
              <w:pStyle w:val="ConsPlusNormal"/>
              <w:jc w:val="center"/>
            </w:pPr>
            <w:r>
              <w:t>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8190521,62</w:t>
            </w:r>
          </w:p>
        </w:tc>
      </w:tr>
      <w:tr w:rsidR="00577AB5">
        <w:tc>
          <w:tcPr>
            <w:tcW w:w="794" w:type="dxa"/>
          </w:tcPr>
          <w:p w:rsidR="00577AB5" w:rsidRDefault="00577AB5">
            <w:pPr>
              <w:pStyle w:val="ConsPlusNormal"/>
              <w:jc w:val="center"/>
            </w:pPr>
            <w:r>
              <w:t>42.</w:t>
            </w:r>
          </w:p>
        </w:tc>
        <w:tc>
          <w:tcPr>
            <w:tcW w:w="3118" w:type="dxa"/>
          </w:tcPr>
          <w:p w:rsidR="00577AB5" w:rsidRDefault="00577AB5">
            <w:pPr>
              <w:pStyle w:val="ConsPlusNormal"/>
            </w:pPr>
            <w:r>
              <w:t>г. Гай, ул. Ленина, д. 54</w:t>
            </w:r>
          </w:p>
        </w:tc>
        <w:tc>
          <w:tcPr>
            <w:tcW w:w="1474" w:type="dxa"/>
          </w:tcPr>
          <w:p w:rsidR="00577AB5" w:rsidRDefault="00577AB5">
            <w:pPr>
              <w:pStyle w:val="ConsPlusNormal"/>
              <w:jc w:val="center"/>
            </w:pPr>
            <w:r>
              <w:t>4126,10</w:t>
            </w:r>
          </w:p>
        </w:tc>
        <w:tc>
          <w:tcPr>
            <w:tcW w:w="2551" w:type="dxa"/>
          </w:tcPr>
          <w:p w:rsidR="00577AB5" w:rsidRDefault="00577AB5">
            <w:pPr>
              <w:pStyle w:val="ConsPlusNormal"/>
              <w:jc w:val="center"/>
            </w:pPr>
            <w:r>
              <w:t>229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3724915,06</w:t>
            </w:r>
          </w:p>
        </w:tc>
      </w:tr>
      <w:tr w:rsidR="00577AB5">
        <w:tc>
          <w:tcPr>
            <w:tcW w:w="794" w:type="dxa"/>
          </w:tcPr>
          <w:p w:rsidR="00577AB5" w:rsidRDefault="00577AB5">
            <w:pPr>
              <w:pStyle w:val="ConsPlusNormal"/>
              <w:jc w:val="center"/>
            </w:pPr>
            <w:r>
              <w:t>43.</w:t>
            </w:r>
          </w:p>
        </w:tc>
        <w:tc>
          <w:tcPr>
            <w:tcW w:w="3118" w:type="dxa"/>
          </w:tcPr>
          <w:p w:rsidR="00577AB5" w:rsidRDefault="00577AB5">
            <w:pPr>
              <w:pStyle w:val="ConsPlusNormal"/>
            </w:pPr>
            <w:r>
              <w:t>г. Гай, ул. Орская, д. 126а</w:t>
            </w:r>
          </w:p>
        </w:tc>
        <w:tc>
          <w:tcPr>
            <w:tcW w:w="1474" w:type="dxa"/>
          </w:tcPr>
          <w:p w:rsidR="00577AB5" w:rsidRDefault="00577AB5">
            <w:pPr>
              <w:pStyle w:val="ConsPlusNormal"/>
              <w:jc w:val="center"/>
            </w:pPr>
            <w:r>
              <w:t>9231,70</w:t>
            </w:r>
          </w:p>
        </w:tc>
        <w:tc>
          <w:tcPr>
            <w:tcW w:w="2551" w:type="dxa"/>
          </w:tcPr>
          <w:p w:rsidR="00577AB5" w:rsidRDefault="00577AB5">
            <w:pPr>
              <w:pStyle w:val="ConsPlusNormal"/>
              <w:jc w:val="center"/>
            </w:pPr>
            <w:r>
              <w:t>207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6857710,88</w:t>
            </w:r>
          </w:p>
        </w:tc>
      </w:tr>
      <w:tr w:rsidR="00577AB5">
        <w:tc>
          <w:tcPr>
            <w:tcW w:w="794" w:type="dxa"/>
          </w:tcPr>
          <w:p w:rsidR="00577AB5" w:rsidRDefault="00577AB5">
            <w:pPr>
              <w:pStyle w:val="ConsPlusNormal"/>
              <w:jc w:val="center"/>
            </w:pPr>
            <w:r>
              <w:t>44.</w:t>
            </w:r>
          </w:p>
        </w:tc>
        <w:tc>
          <w:tcPr>
            <w:tcW w:w="3118" w:type="dxa"/>
          </w:tcPr>
          <w:p w:rsidR="00577AB5" w:rsidRDefault="00577AB5">
            <w:pPr>
              <w:pStyle w:val="ConsPlusNormal"/>
            </w:pPr>
            <w:r>
              <w:t>г. Гай, ул. Челябинская, д. 122</w:t>
            </w:r>
          </w:p>
        </w:tc>
        <w:tc>
          <w:tcPr>
            <w:tcW w:w="1474" w:type="dxa"/>
          </w:tcPr>
          <w:p w:rsidR="00577AB5" w:rsidRDefault="00577AB5">
            <w:pPr>
              <w:pStyle w:val="ConsPlusNormal"/>
              <w:jc w:val="center"/>
            </w:pPr>
            <w:r>
              <w:t>5937,70</w:t>
            </w:r>
          </w:p>
        </w:tc>
        <w:tc>
          <w:tcPr>
            <w:tcW w:w="2551" w:type="dxa"/>
          </w:tcPr>
          <w:p w:rsidR="00577AB5" w:rsidRDefault="00577AB5">
            <w:pPr>
              <w:pStyle w:val="ConsPlusNormal"/>
              <w:jc w:val="center"/>
            </w:pPr>
            <w:r>
              <w:t>182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6770078,56</w:t>
            </w:r>
          </w:p>
        </w:tc>
      </w:tr>
      <w:tr w:rsidR="00577AB5">
        <w:tc>
          <w:tcPr>
            <w:tcW w:w="794" w:type="dxa"/>
          </w:tcPr>
          <w:p w:rsidR="00577AB5" w:rsidRDefault="00577AB5">
            <w:pPr>
              <w:pStyle w:val="ConsPlusNormal"/>
              <w:jc w:val="center"/>
            </w:pPr>
            <w:r>
              <w:t>45.</w:t>
            </w:r>
          </w:p>
        </w:tc>
        <w:tc>
          <w:tcPr>
            <w:tcW w:w="3118" w:type="dxa"/>
          </w:tcPr>
          <w:p w:rsidR="00577AB5" w:rsidRDefault="00577AB5">
            <w:pPr>
              <w:pStyle w:val="ConsPlusNormal"/>
            </w:pPr>
            <w:r>
              <w:t>г. Гай, ул. Челябинская, д. 124</w:t>
            </w:r>
          </w:p>
        </w:tc>
        <w:tc>
          <w:tcPr>
            <w:tcW w:w="1474" w:type="dxa"/>
          </w:tcPr>
          <w:p w:rsidR="00577AB5" w:rsidRDefault="00577AB5">
            <w:pPr>
              <w:pStyle w:val="ConsPlusNormal"/>
              <w:jc w:val="center"/>
            </w:pPr>
            <w:r>
              <w:t>6320,00</w:t>
            </w:r>
          </w:p>
        </w:tc>
        <w:tc>
          <w:tcPr>
            <w:tcW w:w="2551" w:type="dxa"/>
          </w:tcPr>
          <w:p w:rsidR="00577AB5" w:rsidRDefault="00577AB5">
            <w:pPr>
              <w:pStyle w:val="ConsPlusNormal"/>
              <w:jc w:val="center"/>
            </w:pPr>
            <w:r>
              <w:t>236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6547801,90</w:t>
            </w:r>
          </w:p>
        </w:tc>
      </w:tr>
      <w:tr w:rsidR="00577AB5">
        <w:tc>
          <w:tcPr>
            <w:tcW w:w="794" w:type="dxa"/>
          </w:tcPr>
          <w:p w:rsidR="00577AB5" w:rsidRDefault="00577AB5">
            <w:pPr>
              <w:pStyle w:val="ConsPlusNormal"/>
              <w:jc w:val="center"/>
            </w:pPr>
            <w:r>
              <w:t>46.</w:t>
            </w:r>
          </w:p>
        </w:tc>
        <w:tc>
          <w:tcPr>
            <w:tcW w:w="3118" w:type="dxa"/>
          </w:tcPr>
          <w:p w:rsidR="00577AB5" w:rsidRDefault="00577AB5">
            <w:pPr>
              <w:pStyle w:val="ConsPlusNormal"/>
            </w:pPr>
            <w:r>
              <w:t>г. Гай, ул. Челябинская, д. 124а</w:t>
            </w:r>
          </w:p>
        </w:tc>
        <w:tc>
          <w:tcPr>
            <w:tcW w:w="1474" w:type="dxa"/>
          </w:tcPr>
          <w:p w:rsidR="00577AB5" w:rsidRDefault="00577AB5">
            <w:pPr>
              <w:pStyle w:val="ConsPlusNormal"/>
              <w:jc w:val="center"/>
            </w:pPr>
            <w:r>
              <w:t>3974,70</w:t>
            </w:r>
          </w:p>
        </w:tc>
        <w:tc>
          <w:tcPr>
            <w:tcW w:w="2551" w:type="dxa"/>
          </w:tcPr>
          <w:p w:rsidR="00577AB5" w:rsidRDefault="00577AB5">
            <w:pPr>
              <w:pStyle w:val="ConsPlusNormal"/>
              <w:jc w:val="center"/>
            </w:pPr>
            <w:r>
              <w:t>112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4109716,65</w:t>
            </w:r>
          </w:p>
        </w:tc>
      </w:tr>
      <w:tr w:rsidR="00577AB5">
        <w:tc>
          <w:tcPr>
            <w:tcW w:w="13606" w:type="dxa"/>
            <w:gridSpan w:val="7"/>
          </w:tcPr>
          <w:p w:rsidR="00577AB5" w:rsidRDefault="00577AB5">
            <w:pPr>
              <w:pStyle w:val="ConsPlusNormal"/>
              <w:jc w:val="center"/>
              <w:outlineLvl w:val="3"/>
            </w:pPr>
            <w:r>
              <w:t>9. Муниципальное образование город Бугуруслан</w:t>
            </w:r>
          </w:p>
        </w:tc>
      </w:tr>
      <w:tr w:rsidR="00577AB5">
        <w:tc>
          <w:tcPr>
            <w:tcW w:w="3912" w:type="dxa"/>
            <w:gridSpan w:val="2"/>
          </w:tcPr>
          <w:p w:rsidR="00577AB5" w:rsidRDefault="00577AB5">
            <w:pPr>
              <w:pStyle w:val="ConsPlusNormal"/>
            </w:pPr>
            <w:r>
              <w:t>Итого по муниципальному образованию город Бугуруслан</w:t>
            </w:r>
          </w:p>
        </w:tc>
        <w:tc>
          <w:tcPr>
            <w:tcW w:w="1474" w:type="dxa"/>
          </w:tcPr>
          <w:p w:rsidR="00577AB5" w:rsidRDefault="00577AB5">
            <w:pPr>
              <w:pStyle w:val="ConsPlusNormal"/>
              <w:jc w:val="center"/>
            </w:pPr>
            <w:r>
              <w:t>58425,00</w:t>
            </w:r>
          </w:p>
        </w:tc>
        <w:tc>
          <w:tcPr>
            <w:tcW w:w="2551" w:type="dxa"/>
          </w:tcPr>
          <w:p w:rsidR="00577AB5" w:rsidRDefault="00577AB5">
            <w:pPr>
              <w:pStyle w:val="ConsPlusNormal"/>
              <w:jc w:val="center"/>
            </w:pPr>
            <w:r>
              <w:t>2740</w:t>
            </w:r>
          </w:p>
        </w:tc>
        <w:tc>
          <w:tcPr>
            <w:tcW w:w="1984" w:type="dxa"/>
          </w:tcPr>
          <w:p w:rsidR="00577AB5" w:rsidRDefault="00577AB5">
            <w:pPr>
              <w:pStyle w:val="ConsPlusNormal"/>
              <w:jc w:val="center"/>
            </w:pPr>
            <w:r>
              <w:t>21</w:t>
            </w:r>
          </w:p>
        </w:tc>
        <w:tc>
          <w:tcPr>
            <w:tcW w:w="1701" w:type="dxa"/>
          </w:tcPr>
          <w:p w:rsidR="00577AB5" w:rsidRDefault="00577AB5">
            <w:pPr>
              <w:pStyle w:val="ConsPlusNormal"/>
              <w:jc w:val="center"/>
            </w:pPr>
            <w:r>
              <w:t>18</w:t>
            </w:r>
          </w:p>
        </w:tc>
        <w:tc>
          <w:tcPr>
            <w:tcW w:w="1984" w:type="dxa"/>
          </w:tcPr>
          <w:p w:rsidR="00577AB5" w:rsidRDefault="00577AB5">
            <w:pPr>
              <w:pStyle w:val="ConsPlusNormal"/>
              <w:jc w:val="center"/>
            </w:pPr>
            <w:r>
              <w:t>49587699,48</w:t>
            </w:r>
          </w:p>
        </w:tc>
      </w:tr>
      <w:tr w:rsidR="00577AB5">
        <w:tc>
          <w:tcPr>
            <w:tcW w:w="794" w:type="dxa"/>
          </w:tcPr>
          <w:p w:rsidR="00577AB5" w:rsidRDefault="00577AB5">
            <w:pPr>
              <w:pStyle w:val="ConsPlusNormal"/>
              <w:jc w:val="center"/>
            </w:pPr>
            <w:r>
              <w:t>47.</w:t>
            </w:r>
          </w:p>
        </w:tc>
        <w:tc>
          <w:tcPr>
            <w:tcW w:w="3118" w:type="dxa"/>
          </w:tcPr>
          <w:p w:rsidR="00577AB5" w:rsidRDefault="00577AB5">
            <w:pPr>
              <w:pStyle w:val="ConsPlusNormal"/>
            </w:pPr>
            <w:r>
              <w:t xml:space="preserve">г. Бугуруслан, 1 микрорайон, д. </w:t>
            </w:r>
            <w:r>
              <w:lastRenderedPageBreak/>
              <w:t>13</w:t>
            </w:r>
          </w:p>
        </w:tc>
        <w:tc>
          <w:tcPr>
            <w:tcW w:w="1474" w:type="dxa"/>
          </w:tcPr>
          <w:p w:rsidR="00577AB5" w:rsidRDefault="00577AB5">
            <w:pPr>
              <w:pStyle w:val="ConsPlusNormal"/>
              <w:jc w:val="center"/>
            </w:pPr>
            <w:r>
              <w:lastRenderedPageBreak/>
              <w:t>6529,30</w:t>
            </w:r>
          </w:p>
        </w:tc>
        <w:tc>
          <w:tcPr>
            <w:tcW w:w="2551" w:type="dxa"/>
          </w:tcPr>
          <w:p w:rsidR="00577AB5" w:rsidRDefault="00577AB5">
            <w:pPr>
              <w:pStyle w:val="ConsPlusNormal"/>
              <w:jc w:val="center"/>
            </w:pPr>
            <w:r>
              <w:t>260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580128,28</w:t>
            </w:r>
          </w:p>
        </w:tc>
      </w:tr>
      <w:tr w:rsidR="00577AB5">
        <w:tc>
          <w:tcPr>
            <w:tcW w:w="794" w:type="dxa"/>
          </w:tcPr>
          <w:p w:rsidR="00577AB5" w:rsidRDefault="00577AB5">
            <w:pPr>
              <w:pStyle w:val="ConsPlusNormal"/>
              <w:jc w:val="center"/>
            </w:pPr>
            <w:r>
              <w:lastRenderedPageBreak/>
              <w:t>48.</w:t>
            </w:r>
          </w:p>
        </w:tc>
        <w:tc>
          <w:tcPr>
            <w:tcW w:w="3118" w:type="dxa"/>
          </w:tcPr>
          <w:p w:rsidR="00577AB5" w:rsidRDefault="00577AB5">
            <w:pPr>
              <w:pStyle w:val="ConsPlusNormal"/>
            </w:pPr>
            <w:r>
              <w:t>г. Бугуруслан, 1 микрорайон, д. 19</w:t>
            </w:r>
          </w:p>
        </w:tc>
        <w:tc>
          <w:tcPr>
            <w:tcW w:w="1474" w:type="dxa"/>
          </w:tcPr>
          <w:p w:rsidR="00577AB5" w:rsidRDefault="00577AB5">
            <w:pPr>
              <w:pStyle w:val="ConsPlusNormal"/>
              <w:jc w:val="center"/>
            </w:pPr>
            <w:r>
              <w:t>2843,60</w:t>
            </w:r>
          </w:p>
        </w:tc>
        <w:tc>
          <w:tcPr>
            <w:tcW w:w="2551" w:type="dxa"/>
          </w:tcPr>
          <w:p w:rsidR="00577AB5" w:rsidRDefault="00577AB5">
            <w:pPr>
              <w:pStyle w:val="ConsPlusNormal"/>
              <w:jc w:val="center"/>
            </w:pPr>
            <w:r>
              <w:t>109</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2348907,20</w:t>
            </w:r>
          </w:p>
        </w:tc>
      </w:tr>
      <w:tr w:rsidR="00577AB5">
        <w:tc>
          <w:tcPr>
            <w:tcW w:w="794" w:type="dxa"/>
          </w:tcPr>
          <w:p w:rsidR="00577AB5" w:rsidRDefault="00577AB5">
            <w:pPr>
              <w:pStyle w:val="ConsPlusNormal"/>
              <w:jc w:val="center"/>
            </w:pPr>
            <w:r>
              <w:t>49.</w:t>
            </w:r>
          </w:p>
        </w:tc>
        <w:tc>
          <w:tcPr>
            <w:tcW w:w="3118" w:type="dxa"/>
          </w:tcPr>
          <w:p w:rsidR="00577AB5" w:rsidRDefault="00577AB5">
            <w:pPr>
              <w:pStyle w:val="ConsPlusNormal"/>
            </w:pPr>
            <w:r>
              <w:t>г. Бугуруслан, 1 микрорайон, д. 9а</w:t>
            </w:r>
          </w:p>
        </w:tc>
        <w:tc>
          <w:tcPr>
            <w:tcW w:w="1474" w:type="dxa"/>
          </w:tcPr>
          <w:p w:rsidR="00577AB5" w:rsidRDefault="00577AB5">
            <w:pPr>
              <w:pStyle w:val="ConsPlusNormal"/>
              <w:jc w:val="center"/>
            </w:pPr>
            <w:r>
              <w:t>3370,10</w:t>
            </w:r>
          </w:p>
        </w:tc>
        <w:tc>
          <w:tcPr>
            <w:tcW w:w="2551" w:type="dxa"/>
          </w:tcPr>
          <w:p w:rsidR="00577AB5" w:rsidRDefault="00577AB5">
            <w:pPr>
              <w:pStyle w:val="ConsPlusNormal"/>
              <w:jc w:val="center"/>
            </w:pPr>
            <w:r>
              <w:t>106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1087161,64</w:t>
            </w:r>
          </w:p>
        </w:tc>
      </w:tr>
      <w:tr w:rsidR="00577AB5">
        <w:tc>
          <w:tcPr>
            <w:tcW w:w="794" w:type="dxa"/>
          </w:tcPr>
          <w:p w:rsidR="00577AB5" w:rsidRDefault="00577AB5">
            <w:pPr>
              <w:pStyle w:val="ConsPlusNormal"/>
              <w:jc w:val="center"/>
            </w:pPr>
            <w:r>
              <w:t>50.</w:t>
            </w:r>
          </w:p>
        </w:tc>
        <w:tc>
          <w:tcPr>
            <w:tcW w:w="3118" w:type="dxa"/>
          </w:tcPr>
          <w:p w:rsidR="00577AB5" w:rsidRDefault="00577AB5">
            <w:pPr>
              <w:pStyle w:val="ConsPlusNormal"/>
            </w:pPr>
            <w:r>
              <w:t>г. Бугуруслан, 2 микрорайон, д. 3</w:t>
            </w:r>
          </w:p>
        </w:tc>
        <w:tc>
          <w:tcPr>
            <w:tcW w:w="1474" w:type="dxa"/>
          </w:tcPr>
          <w:p w:rsidR="00577AB5" w:rsidRDefault="00577AB5">
            <w:pPr>
              <w:pStyle w:val="ConsPlusNormal"/>
              <w:jc w:val="center"/>
            </w:pPr>
            <w:r>
              <w:t>4209,90</w:t>
            </w:r>
          </w:p>
        </w:tc>
        <w:tc>
          <w:tcPr>
            <w:tcW w:w="2551" w:type="dxa"/>
          </w:tcPr>
          <w:p w:rsidR="00577AB5" w:rsidRDefault="00577AB5">
            <w:pPr>
              <w:pStyle w:val="ConsPlusNormal"/>
              <w:jc w:val="center"/>
            </w:pPr>
            <w:r>
              <w:t>148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6970726,42</w:t>
            </w:r>
          </w:p>
        </w:tc>
      </w:tr>
      <w:tr w:rsidR="00577AB5">
        <w:tc>
          <w:tcPr>
            <w:tcW w:w="794" w:type="dxa"/>
          </w:tcPr>
          <w:p w:rsidR="00577AB5" w:rsidRDefault="00577AB5">
            <w:pPr>
              <w:pStyle w:val="ConsPlusNormal"/>
              <w:jc w:val="center"/>
            </w:pPr>
            <w:r>
              <w:t>51.</w:t>
            </w:r>
          </w:p>
        </w:tc>
        <w:tc>
          <w:tcPr>
            <w:tcW w:w="3118" w:type="dxa"/>
          </w:tcPr>
          <w:p w:rsidR="00577AB5" w:rsidRDefault="00577AB5">
            <w:pPr>
              <w:pStyle w:val="ConsPlusNormal"/>
            </w:pPr>
            <w:r>
              <w:t>г. Бугуруслан, 2 микрорайон, д. 37</w:t>
            </w:r>
          </w:p>
        </w:tc>
        <w:tc>
          <w:tcPr>
            <w:tcW w:w="1474" w:type="dxa"/>
          </w:tcPr>
          <w:p w:rsidR="00577AB5" w:rsidRDefault="00577AB5">
            <w:pPr>
              <w:pStyle w:val="ConsPlusNormal"/>
              <w:jc w:val="center"/>
            </w:pPr>
            <w:r>
              <w:t>1670,50</w:t>
            </w:r>
          </w:p>
        </w:tc>
        <w:tc>
          <w:tcPr>
            <w:tcW w:w="2551" w:type="dxa"/>
          </w:tcPr>
          <w:p w:rsidR="00577AB5" w:rsidRDefault="00577AB5">
            <w:pPr>
              <w:pStyle w:val="ConsPlusNormal"/>
              <w:jc w:val="center"/>
            </w:pPr>
            <w:r>
              <w:t>90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1864533,83</w:t>
            </w:r>
          </w:p>
        </w:tc>
      </w:tr>
      <w:tr w:rsidR="00577AB5">
        <w:tc>
          <w:tcPr>
            <w:tcW w:w="794" w:type="dxa"/>
          </w:tcPr>
          <w:p w:rsidR="00577AB5" w:rsidRDefault="00577AB5">
            <w:pPr>
              <w:pStyle w:val="ConsPlusNormal"/>
              <w:jc w:val="center"/>
            </w:pPr>
            <w:r>
              <w:t>52.</w:t>
            </w:r>
          </w:p>
        </w:tc>
        <w:tc>
          <w:tcPr>
            <w:tcW w:w="3118" w:type="dxa"/>
          </w:tcPr>
          <w:p w:rsidR="00577AB5" w:rsidRDefault="00577AB5">
            <w:pPr>
              <w:pStyle w:val="ConsPlusNormal"/>
            </w:pPr>
            <w:r>
              <w:t>г. Бугуруслан, 2 микрорайон, д. 40</w:t>
            </w:r>
          </w:p>
        </w:tc>
        <w:tc>
          <w:tcPr>
            <w:tcW w:w="1474" w:type="dxa"/>
          </w:tcPr>
          <w:p w:rsidR="00577AB5" w:rsidRDefault="00577AB5">
            <w:pPr>
              <w:pStyle w:val="ConsPlusNormal"/>
              <w:jc w:val="center"/>
            </w:pPr>
            <w:r>
              <w:t>7515,40</w:t>
            </w:r>
          </w:p>
        </w:tc>
        <w:tc>
          <w:tcPr>
            <w:tcW w:w="2551" w:type="dxa"/>
          </w:tcPr>
          <w:p w:rsidR="00577AB5" w:rsidRDefault="00577AB5">
            <w:pPr>
              <w:pStyle w:val="ConsPlusNormal"/>
              <w:jc w:val="center"/>
            </w:pPr>
            <w:r>
              <w:t>514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9026427,15</w:t>
            </w:r>
          </w:p>
        </w:tc>
      </w:tr>
      <w:tr w:rsidR="00577AB5">
        <w:tc>
          <w:tcPr>
            <w:tcW w:w="794" w:type="dxa"/>
          </w:tcPr>
          <w:p w:rsidR="00577AB5" w:rsidRDefault="00577AB5">
            <w:pPr>
              <w:pStyle w:val="ConsPlusNormal"/>
              <w:jc w:val="center"/>
            </w:pPr>
            <w:r>
              <w:t>53.</w:t>
            </w:r>
          </w:p>
        </w:tc>
        <w:tc>
          <w:tcPr>
            <w:tcW w:w="3118" w:type="dxa"/>
          </w:tcPr>
          <w:p w:rsidR="00577AB5" w:rsidRDefault="00577AB5">
            <w:pPr>
              <w:pStyle w:val="ConsPlusNormal"/>
            </w:pPr>
            <w:r>
              <w:t>г. Бугуруслан, 2 микрорайон, д. 44</w:t>
            </w:r>
          </w:p>
        </w:tc>
        <w:tc>
          <w:tcPr>
            <w:tcW w:w="1474" w:type="dxa"/>
          </w:tcPr>
          <w:p w:rsidR="00577AB5" w:rsidRDefault="00577AB5">
            <w:pPr>
              <w:pStyle w:val="ConsPlusNormal"/>
              <w:jc w:val="center"/>
            </w:pPr>
            <w:r>
              <w:t>5656,30</w:t>
            </w:r>
          </w:p>
        </w:tc>
        <w:tc>
          <w:tcPr>
            <w:tcW w:w="2551" w:type="dxa"/>
          </w:tcPr>
          <w:p w:rsidR="00577AB5" w:rsidRDefault="00577AB5">
            <w:pPr>
              <w:pStyle w:val="ConsPlusNormal"/>
              <w:jc w:val="center"/>
            </w:pPr>
            <w:r>
              <w:t>387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7979251,68</w:t>
            </w:r>
          </w:p>
        </w:tc>
      </w:tr>
      <w:tr w:rsidR="00577AB5">
        <w:tc>
          <w:tcPr>
            <w:tcW w:w="794" w:type="dxa"/>
          </w:tcPr>
          <w:p w:rsidR="00577AB5" w:rsidRDefault="00577AB5">
            <w:pPr>
              <w:pStyle w:val="ConsPlusNormal"/>
              <w:jc w:val="center"/>
            </w:pPr>
            <w:r>
              <w:t>54.</w:t>
            </w:r>
          </w:p>
        </w:tc>
        <w:tc>
          <w:tcPr>
            <w:tcW w:w="3118" w:type="dxa"/>
          </w:tcPr>
          <w:p w:rsidR="00577AB5" w:rsidRDefault="00577AB5">
            <w:pPr>
              <w:pStyle w:val="ConsPlusNormal"/>
            </w:pPr>
            <w:r>
              <w:t>г. Бугуруслан, 3 микрорайон, д. 5</w:t>
            </w:r>
          </w:p>
        </w:tc>
        <w:tc>
          <w:tcPr>
            <w:tcW w:w="1474" w:type="dxa"/>
          </w:tcPr>
          <w:p w:rsidR="00577AB5" w:rsidRDefault="00577AB5">
            <w:pPr>
              <w:pStyle w:val="ConsPlusNormal"/>
              <w:jc w:val="center"/>
            </w:pPr>
            <w:r>
              <w:t>9976,10</w:t>
            </w:r>
          </w:p>
        </w:tc>
        <w:tc>
          <w:tcPr>
            <w:tcW w:w="2551" w:type="dxa"/>
          </w:tcPr>
          <w:p w:rsidR="00577AB5" w:rsidRDefault="00577AB5">
            <w:pPr>
              <w:pStyle w:val="ConsPlusNormal"/>
              <w:jc w:val="center"/>
            </w:pPr>
            <w:r>
              <w:t>350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8042599,63</w:t>
            </w:r>
          </w:p>
        </w:tc>
      </w:tr>
      <w:tr w:rsidR="00577AB5">
        <w:tc>
          <w:tcPr>
            <w:tcW w:w="794" w:type="dxa"/>
          </w:tcPr>
          <w:p w:rsidR="00577AB5" w:rsidRDefault="00577AB5">
            <w:pPr>
              <w:pStyle w:val="ConsPlusNormal"/>
              <w:jc w:val="center"/>
            </w:pPr>
            <w:r>
              <w:t>55.</w:t>
            </w:r>
          </w:p>
        </w:tc>
        <w:tc>
          <w:tcPr>
            <w:tcW w:w="3118" w:type="dxa"/>
          </w:tcPr>
          <w:p w:rsidR="00577AB5" w:rsidRDefault="00577AB5">
            <w:pPr>
              <w:pStyle w:val="ConsPlusNormal"/>
            </w:pPr>
            <w:r>
              <w:t>г. Бугуруслан, 3 микрорайон, д. 7</w:t>
            </w:r>
          </w:p>
        </w:tc>
        <w:tc>
          <w:tcPr>
            <w:tcW w:w="1474" w:type="dxa"/>
          </w:tcPr>
          <w:p w:rsidR="00577AB5" w:rsidRDefault="00577AB5">
            <w:pPr>
              <w:pStyle w:val="ConsPlusNormal"/>
              <w:jc w:val="center"/>
            </w:pPr>
            <w:r>
              <w:t>3802,00</w:t>
            </w:r>
          </w:p>
        </w:tc>
        <w:tc>
          <w:tcPr>
            <w:tcW w:w="2551" w:type="dxa"/>
          </w:tcPr>
          <w:p w:rsidR="00577AB5" w:rsidRDefault="00577AB5">
            <w:pPr>
              <w:pStyle w:val="ConsPlusNormal"/>
              <w:jc w:val="center"/>
            </w:pPr>
            <w:r>
              <w:t>336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4434815,58</w:t>
            </w:r>
          </w:p>
        </w:tc>
      </w:tr>
      <w:tr w:rsidR="00577AB5">
        <w:tc>
          <w:tcPr>
            <w:tcW w:w="794" w:type="dxa"/>
          </w:tcPr>
          <w:p w:rsidR="00577AB5" w:rsidRDefault="00577AB5">
            <w:pPr>
              <w:pStyle w:val="ConsPlusNormal"/>
              <w:jc w:val="center"/>
            </w:pPr>
            <w:r>
              <w:t>56.</w:t>
            </w:r>
          </w:p>
        </w:tc>
        <w:tc>
          <w:tcPr>
            <w:tcW w:w="3118" w:type="dxa"/>
          </w:tcPr>
          <w:p w:rsidR="00577AB5" w:rsidRDefault="00577AB5">
            <w:pPr>
              <w:pStyle w:val="ConsPlusNormal"/>
            </w:pPr>
            <w:r>
              <w:t>г. Бугуруслан, ул. 9 Января, д. 1</w:t>
            </w:r>
          </w:p>
        </w:tc>
        <w:tc>
          <w:tcPr>
            <w:tcW w:w="1474" w:type="dxa"/>
          </w:tcPr>
          <w:p w:rsidR="00577AB5" w:rsidRDefault="00577AB5">
            <w:pPr>
              <w:pStyle w:val="ConsPlusNormal"/>
              <w:jc w:val="center"/>
            </w:pPr>
            <w:r>
              <w:t>463,60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1378239,25</w:t>
            </w:r>
          </w:p>
        </w:tc>
      </w:tr>
      <w:tr w:rsidR="00577AB5">
        <w:tc>
          <w:tcPr>
            <w:tcW w:w="794" w:type="dxa"/>
          </w:tcPr>
          <w:p w:rsidR="00577AB5" w:rsidRDefault="00577AB5">
            <w:pPr>
              <w:pStyle w:val="ConsPlusNormal"/>
              <w:jc w:val="center"/>
            </w:pPr>
            <w:r>
              <w:t>57.</w:t>
            </w:r>
          </w:p>
        </w:tc>
        <w:tc>
          <w:tcPr>
            <w:tcW w:w="3118" w:type="dxa"/>
          </w:tcPr>
          <w:p w:rsidR="00577AB5" w:rsidRDefault="00577AB5">
            <w:pPr>
              <w:pStyle w:val="ConsPlusNormal"/>
            </w:pPr>
            <w:r>
              <w:t>г. Бугуруслан, ул. Гая, д. 5</w:t>
            </w:r>
          </w:p>
        </w:tc>
        <w:tc>
          <w:tcPr>
            <w:tcW w:w="1474" w:type="dxa"/>
          </w:tcPr>
          <w:p w:rsidR="00577AB5" w:rsidRDefault="00577AB5">
            <w:pPr>
              <w:pStyle w:val="ConsPlusNormal"/>
              <w:jc w:val="center"/>
            </w:pPr>
            <w:r>
              <w:t>3402,00</w:t>
            </w:r>
          </w:p>
        </w:tc>
        <w:tc>
          <w:tcPr>
            <w:tcW w:w="2551" w:type="dxa"/>
          </w:tcPr>
          <w:p w:rsidR="00577AB5" w:rsidRDefault="00577AB5">
            <w:pPr>
              <w:pStyle w:val="ConsPlusNormal"/>
              <w:jc w:val="center"/>
            </w:pPr>
            <w:r>
              <w:t>136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1522308,00</w:t>
            </w:r>
          </w:p>
        </w:tc>
      </w:tr>
      <w:tr w:rsidR="00577AB5">
        <w:tc>
          <w:tcPr>
            <w:tcW w:w="794" w:type="dxa"/>
          </w:tcPr>
          <w:p w:rsidR="00577AB5" w:rsidRDefault="00577AB5">
            <w:pPr>
              <w:pStyle w:val="ConsPlusNormal"/>
              <w:jc w:val="center"/>
            </w:pPr>
            <w:r>
              <w:t>58.</w:t>
            </w:r>
          </w:p>
        </w:tc>
        <w:tc>
          <w:tcPr>
            <w:tcW w:w="3118" w:type="dxa"/>
          </w:tcPr>
          <w:p w:rsidR="00577AB5" w:rsidRDefault="00577AB5">
            <w:pPr>
              <w:pStyle w:val="ConsPlusNormal"/>
            </w:pPr>
            <w:r>
              <w:t>г. Бугуруслан, ул. Заводская, д. 7</w:t>
            </w:r>
          </w:p>
        </w:tc>
        <w:tc>
          <w:tcPr>
            <w:tcW w:w="1474" w:type="dxa"/>
          </w:tcPr>
          <w:p w:rsidR="00577AB5" w:rsidRDefault="00577AB5">
            <w:pPr>
              <w:pStyle w:val="ConsPlusNormal"/>
              <w:jc w:val="center"/>
            </w:pPr>
            <w:r>
              <w:t>760,50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304007,80</w:t>
            </w:r>
          </w:p>
        </w:tc>
      </w:tr>
      <w:tr w:rsidR="00577AB5">
        <w:tc>
          <w:tcPr>
            <w:tcW w:w="794" w:type="dxa"/>
          </w:tcPr>
          <w:p w:rsidR="00577AB5" w:rsidRDefault="00577AB5">
            <w:pPr>
              <w:pStyle w:val="ConsPlusNormal"/>
              <w:jc w:val="center"/>
            </w:pPr>
            <w:r>
              <w:t>59.</w:t>
            </w:r>
          </w:p>
        </w:tc>
        <w:tc>
          <w:tcPr>
            <w:tcW w:w="3118" w:type="dxa"/>
          </w:tcPr>
          <w:p w:rsidR="00577AB5" w:rsidRDefault="00577AB5">
            <w:pPr>
              <w:pStyle w:val="ConsPlusNormal"/>
            </w:pPr>
            <w:r>
              <w:t>г. Бугуруслан, ул. Коммунистическая, д. 10</w:t>
            </w:r>
          </w:p>
        </w:tc>
        <w:tc>
          <w:tcPr>
            <w:tcW w:w="1474" w:type="dxa"/>
          </w:tcPr>
          <w:p w:rsidR="00577AB5" w:rsidRDefault="00577AB5">
            <w:pPr>
              <w:pStyle w:val="ConsPlusNormal"/>
              <w:jc w:val="center"/>
            </w:pPr>
            <w:r>
              <w:t>4267,50</w:t>
            </w:r>
          </w:p>
        </w:tc>
        <w:tc>
          <w:tcPr>
            <w:tcW w:w="2551" w:type="dxa"/>
          </w:tcPr>
          <w:p w:rsidR="00577AB5" w:rsidRDefault="00577AB5">
            <w:pPr>
              <w:pStyle w:val="ConsPlusNormal"/>
              <w:jc w:val="center"/>
            </w:pPr>
            <w:r>
              <w:t>120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1148389,10</w:t>
            </w:r>
          </w:p>
        </w:tc>
      </w:tr>
      <w:tr w:rsidR="00577AB5">
        <w:tc>
          <w:tcPr>
            <w:tcW w:w="794" w:type="dxa"/>
          </w:tcPr>
          <w:p w:rsidR="00577AB5" w:rsidRDefault="00577AB5">
            <w:pPr>
              <w:pStyle w:val="ConsPlusNormal"/>
              <w:jc w:val="center"/>
            </w:pPr>
            <w:r>
              <w:lastRenderedPageBreak/>
              <w:t>60.</w:t>
            </w:r>
          </w:p>
        </w:tc>
        <w:tc>
          <w:tcPr>
            <w:tcW w:w="3118" w:type="dxa"/>
          </w:tcPr>
          <w:p w:rsidR="00577AB5" w:rsidRDefault="00577AB5">
            <w:pPr>
              <w:pStyle w:val="ConsPlusNormal"/>
            </w:pPr>
            <w:r>
              <w:t>г. Бугуруслан, ул. Ленинградская, д. 41</w:t>
            </w:r>
          </w:p>
        </w:tc>
        <w:tc>
          <w:tcPr>
            <w:tcW w:w="1474" w:type="dxa"/>
          </w:tcPr>
          <w:p w:rsidR="00577AB5" w:rsidRDefault="00577AB5">
            <w:pPr>
              <w:pStyle w:val="ConsPlusNormal"/>
              <w:jc w:val="center"/>
            </w:pPr>
            <w:r>
              <w:t>1117,60</w:t>
            </w:r>
          </w:p>
        </w:tc>
        <w:tc>
          <w:tcPr>
            <w:tcW w:w="2551" w:type="dxa"/>
          </w:tcPr>
          <w:p w:rsidR="00577AB5" w:rsidRDefault="00577AB5">
            <w:pPr>
              <w:pStyle w:val="ConsPlusNormal"/>
              <w:jc w:val="center"/>
            </w:pPr>
            <w:r>
              <w:t>38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675955,39</w:t>
            </w:r>
          </w:p>
        </w:tc>
      </w:tr>
      <w:tr w:rsidR="00577AB5">
        <w:tc>
          <w:tcPr>
            <w:tcW w:w="794" w:type="dxa"/>
          </w:tcPr>
          <w:p w:rsidR="00577AB5" w:rsidRDefault="00577AB5">
            <w:pPr>
              <w:pStyle w:val="ConsPlusNormal"/>
              <w:jc w:val="center"/>
            </w:pPr>
            <w:r>
              <w:t>61.</w:t>
            </w:r>
          </w:p>
        </w:tc>
        <w:tc>
          <w:tcPr>
            <w:tcW w:w="3118" w:type="dxa"/>
          </w:tcPr>
          <w:p w:rsidR="00577AB5" w:rsidRDefault="00577AB5">
            <w:pPr>
              <w:pStyle w:val="ConsPlusNormal"/>
            </w:pPr>
            <w:r>
              <w:t>г. Бугуруслан, ул. Монтажников, д. 15а</w:t>
            </w:r>
          </w:p>
        </w:tc>
        <w:tc>
          <w:tcPr>
            <w:tcW w:w="1474" w:type="dxa"/>
          </w:tcPr>
          <w:p w:rsidR="00577AB5" w:rsidRDefault="00577AB5">
            <w:pPr>
              <w:pStyle w:val="ConsPlusNormal"/>
              <w:jc w:val="center"/>
            </w:pPr>
            <w:r>
              <w:t>610,50</w:t>
            </w:r>
          </w:p>
        </w:tc>
        <w:tc>
          <w:tcPr>
            <w:tcW w:w="2551" w:type="dxa"/>
          </w:tcPr>
          <w:p w:rsidR="00577AB5" w:rsidRDefault="00577AB5">
            <w:pPr>
              <w:pStyle w:val="ConsPlusNormal"/>
              <w:jc w:val="center"/>
            </w:pPr>
            <w:r>
              <w:t>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106453,32</w:t>
            </w:r>
          </w:p>
        </w:tc>
      </w:tr>
      <w:tr w:rsidR="00577AB5">
        <w:tc>
          <w:tcPr>
            <w:tcW w:w="794" w:type="dxa"/>
          </w:tcPr>
          <w:p w:rsidR="00577AB5" w:rsidRDefault="00577AB5">
            <w:pPr>
              <w:pStyle w:val="ConsPlusNormal"/>
              <w:jc w:val="center"/>
            </w:pPr>
            <w:r>
              <w:t>62.</w:t>
            </w:r>
          </w:p>
        </w:tc>
        <w:tc>
          <w:tcPr>
            <w:tcW w:w="3118" w:type="dxa"/>
          </w:tcPr>
          <w:p w:rsidR="00577AB5" w:rsidRDefault="00577AB5">
            <w:pPr>
              <w:pStyle w:val="ConsPlusNormal"/>
            </w:pPr>
            <w:r>
              <w:t>г. Бугуруслан, ул. Нефтяников, д. 34</w:t>
            </w:r>
          </w:p>
        </w:tc>
        <w:tc>
          <w:tcPr>
            <w:tcW w:w="1474" w:type="dxa"/>
          </w:tcPr>
          <w:p w:rsidR="00577AB5" w:rsidRDefault="00577AB5">
            <w:pPr>
              <w:pStyle w:val="ConsPlusNormal"/>
              <w:jc w:val="center"/>
            </w:pPr>
            <w:r>
              <w:t>422,40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894379,79</w:t>
            </w:r>
          </w:p>
        </w:tc>
      </w:tr>
      <w:tr w:rsidR="00577AB5">
        <w:tc>
          <w:tcPr>
            <w:tcW w:w="794" w:type="dxa"/>
          </w:tcPr>
          <w:p w:rsidR="00577AB5" w:rsidRDefault="00577AB5">
            <w:pPr>
              <w:pStyle w:val="ConsPlusNormal"/>
              <w:jc w:val="center"/>
            </w:pPr>
            <w:r>
              <w:t>63.</w:t>
            </w:r>
          </w:p>
        </w:tc>
        <w:tc>
          <w:tcPr>
            <w:tcW w:w="3118" w:type="dxa"/>
          </w:tcPr>
          <w:p w:rsidR="00577AB5" w:rsidRDefault="00577AB5">
            <w:pPr>
              <w:pStyle w:val="ConsPlusNormal"/>
            </w:pPr>
            <w:r>
              <w:t>г. Бугуруслан, ул. Рабочая, д. 11</w:t>
            </w:r>
          </w:p>
        </w:tc>
        <w:tc>
          <w:tcPr>
            <w:tcW w:w="1474" w:type="dxa"/>
          </w:tcPr>
          <w:p w:rsidR="00577AB5" w:rsidRDefault="00577AB5">
            <w:pPr>
              <w:pStyle w:val="ConsPlusNormal"/>
              <w:jc w:val="center"/>
            </w:pPr>
            <w:r>
              <w:t>476,30</w:t>
            </w:r>
          </w:p>
        </w:tc>
        <w:tc>
          <w:tcPr>
            <w:tcW w:w="2551" w:type="dxa"/>
          </w:tcPr>
          <w:p w:rsidR="00577AB5" w:rsidRDefault="00577AB5">
            <w:pPr>
              <w:pStyle w:val="ConsPlusNormal"/>
              <w:jc w:val="center"/>
            </w:pPr>
            <w:r>
              <w:t>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701842,91</w:t>
            </w:r>
          </w:p>
        </w:tc>
      </w:tr>
      <w:tr w:rsidR="00577AB5">
        <w:tc>
          <w:tcPr>
            <w:tcW w:w="794" w:type="dxa"/>
          </w:tcPr>
          <w:p w:rsidR="00577AB5" w:rsidRDefault="00577AB5">
            <w:pPr>
              <w:pStyle w:val="ConsPlusNormal"/>
              <w:jc w:val="center"/>
            </w:pPr>
            <w:r>
              <w:t>64.</w:t>
            </w:r>
          </w:p>
        </w:tc>
        <w:tc>
          <w:tcPr>
            <w:tcW w:w="3118" w:type="dxa"/>
          </w:tcPr>
          <w:p w:rsidR="00577AB5" w:rsidRDefault="00577AB5">
            <w:pPr>
              <w:pStyle w:val="ConsPlusNormal"/>
            </w:pPr>
            <w:r>
              <w:t>г. Бугуруслан, ул. Чапаевская, д. 80</w:t>
            </w:r>
          </w:p>
        </w:tc>
        <w:tc>
          <w:tcPr>
            <w:tcW w:w="1474" w:type="dxa"/>
          </w:tcPr>
          <w:p w:rsidR="00577AB5" w:rsidRDefault="00577AB5">
            <w:pPr>
              <w:pStyle w:val="ConsPlusNormal"/>
              <w:jc w:val="center"/>
            </w:pPr>
            <w:r>
              <w:t>1331,40</w:t>
            </w:r>
          </w:p>
        </w:tc>
        <w:tc>
          <w:tcPr>
            <w:tcW w:w="2551" w:type="dxa"/>
          </w:tcPr>
          <w:p w:rsidR="00577AB5" w:rsidRDefault="00577AB5">
            <w:pPr>
              <w:pStyle w:val="ConsPlusNormal"/>
              <w:jc w:val="center"/>
            </w:pPr>
            <w:r>
              <w:t>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521572,51</w:t>
            </w:r>
          </w:p>
        </w:tc>
      </w:tr>
      <w:tr w:rsidR="00577AB5">
        <w:tc>
          <w:tcPr>
            <w:tcW w:w="13606" w:type="dxa"/>
            <w:gridSpan w:val="7"/>
          </w:tcPr>
          <w:p w:rsidR="00577AB5" w:rsidRDefault="00577AB5">
            <w:pPr>
              <w:pStyle w:val="ConsPlusNormal"/>
              <w:jc w:val="center"/>
              <w:outlineLvl w:val="3"/>
            </w:pPr>
            <w:r>
              <w:t>10. Муниципальное образование город Бузулук</w:t>
            </w:r>
          </w:p>
        </w:tc>
      </w:tr>
      <w:tr w:rsidR="00577AB5">
        <w:tc>
          <w:tcPr>
            <w:tcW w:w="3912" w:type="dxa"/>
            <w:gridSpan w:val="2"/>
          </w:tcPr>
          <w:p w:rsidR="00577AB5" w:rsidRDefault="00577AB5">
            <w:pPr>
              <w:pStyle w:val="ConsPlusNormal"/>
            </w:pPr>
            <w:r>
              <w:t>Итого по муниципальному образованию город Бузулук</w:t>
            </w:r>
          </w:p>
        </w:tc>
        <w:tc>
          <w:tcPr>
            <w:tcW w:w="1474" w:type="dxa"/>
          </w:tcPr>
          <w:p w:rsidR="00577AB5" w:rsidRDefault="00577AB5">
            <w:pPr>
              <w:pStyle w:val="ConsPlusNormal"/>
              <w:jc w:val="center"/>
            </w:pPr>
            <w:r>
              <w:t>73617,70</w:t>
            </w:r>
          </w:p>
        </w:tc>
        <w:tc>
          <w:tcPr>
            <w:tcW w:w="2551" w:type="dxa"/>
          </w:tcPr>
          <w:p w:rsidR="00577AB5" w:rsidRDefault="00577AB5">
            <w:pPr>
              <w:pStyle w:val="ConsPlusNormal"/>
              <w:jc w:val="center"/>
            </w:pPr>
            <w:r>
              <w:t>2672</w:t>
            </w:r>
          </w:p>
        </w:tc>
        <w:tc>
          <w:tcPr>
            <w:tcW w:w="1984" w:type="dxa"/>
          </w:tcPr>
          <w:p w:rsidR="00577AB5" w:rsidRDefault="00577AB5">
            <w:pPr>
              <w:pStyle w:val="ConsPlusNormal"/>
              <w:jc w:val="center"/>
            </w:pPr>
            <w:r>
              <w:t>44</w:t>
            </w:r>
          </w:p>
        </w:tc>
        <w:tc>
          <w:tcPr>
            <w:tcW w:w="1701" w:type="dxa"/>
          </w:tcPr>
          <w:p w:rsidR="00577AB5" w:rsidRDefault="00577AB5">
            <w:pPr>
              <w:pStyle w:val="ConsPlusNormal"/>
              <w:jc w:val="center"/>
            </w:pPr>
            <w:r>
              <w:t>32</w:t>
            </w:r>
          </w:p>
        </w:tc>
        <w:tc>
          <w:tcPr>
            <w:tcW w:w="1984" w:type="dxa"/>
          </w:tcPr>
          <w:p w:rsidR="00577AB5" w:rsidRDefault="00577AB5">
            <w:pPr>
              <w:pStyle w:val="ConsPlusNormal"/>
              <w:jc w:val="center"/>
            </w:pPr>
            <w:r>
              <w:t>68217419,02</w:t>
            </w:r>
          </w:p>
        </w:tc>
      </w:tr>
      <w:tr w:rsidR="00577AB5">
        <w:tc>
          <w:tcPr>
            <w:tcW w:w="794" w:type="dxa"/>
          </w:tcPr>
          <w:p w:rsidR="00577AB5" w:rsidRDefault="00577AB5">
            <w:pPr>
              <w:pStyle w:val="ConsPlusNormal"/>
              <w:jc w:val="center"/>
            </w:pPr>
            <w:r>
              <w:t>65.</w:t>
            </w:r>
          </w:p>
        </w:tc>
        <w:tc>
          <w:tcPr>
            <w:tcW w:w="3118" w:type="dxa"/>
          </w:tcPr>
          <w:p w:rsidR="00577AB5" w:rsidRDefault="00577AB5">
            <w:pPr>
              <w:pStyle w:val="ConsPlusNormal"/>
            </w:pPr>
            <w:r>
              <w:t>г. Бузулук, 1 микрорайон, д. 17</w:t>
            </w:r>
          </w:p>
        </w:tc>
        <w:tc>
          <w:tcPr>
            <w:tcW w:w="1474" w:type="dxa"/>
          </w:tcPr>
          <w:p w:rsidR="00577AB5" w:rsidRDefault="00577AB5">
            <w:pPr>
              <w:pStyle w:val="ConsPlusNormal"/>
              <w:jc w:val="center"/>
            </w:pPr>
            <w:r>
              <w:t>4806,30</w:t>
            </w:r>
          </w:p>
        </w:tc>
        <w:tc>
          <w:tcPr>
            <w:tcW w:w="2551" w:type="dxa"/>
          </w:tcPr>
          <w:p w:rsidR="00577AB5" w:rsidRDefault="00577AB5">
            <w:pPr>
              <w:pStyle w:val="ConsPlusNormal"/>
              <w:jc w:val="center"/>
            </w:pPr>
            <w:r>
              <w:t>192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1151086,62</w:t>
            </w:r>
          </w:p>
        </w:tc>
      </w:tr>
      <w:tr w:rsidR="00577AB5">
        <w:tc>
          <w:tcPr>
            <w:tcW w:w="794" w:type="dxa"/>
          </w:tcPr>
          <w:p w:rsidR="00577AB5" w:rsidRDefault="00577AB5">
            <w:pPr>
              <w:pStyle w:val="ConsPlusNormal"/>
              <w:jc w:val="center"/>
            </w:pPr>
            <w:r>
              <w:t>66.</w:t>
            </w:r>
          </w:p>
        </w:tc>
        <w:tc>
          <w:tcPr>
            <w:tcW w:w="3118" w:type="dxa"/>
          </w:tcPr>
          <w:p w:rsidR="00577AB5" w:rsidRDefault="00577AB5">
            <w:pPr>
              <w:pStyle w:val="ConsPlusNormal"/>
            </w:pPr>
            <w:r>
              <w:t>г. Бузулук, 2 микрорайон, д. 18</w:t>
            </w:r>
          </w:p>
        </w:tc>
        <w:tc>
          <w:tcPr>
            <w:tcW w:w="1474" w:type="dxa"/>
          </w:tcPr>
          <w:p w:rsidR="00577AB5" w:rsidRDefault="00577AB5">
            <w:pPr>
              <w:pStyle w:val="ConsPlusNormal"/>
              <w:jc w:val="center"/>
            </w:pPr>
            <w:r>
              <w:t>1367,60</w:t>
            </w:r>
          </w:p>
        </w:tc>
        <w:tc>
          <w:tcPr>
            <w:tcW w:w="2551" w:type="dxa"/>
          </w:tcPr>
          <w:p w:rsidR="00577AB5" w:rsidRDefault="00577AB5">
            <w:pPr>
              <w:pStyle w:val="ConsPlusNormal"/>
              <w:jc w:val="center"/>
            </w:pPr>
            <w:r>
              <w:t>56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3013901,45</w:t>
            </w:r>
          </w:p>
        </w:tc>
      </w:tr>
      <w:tr w:rsidR="00577AB5">
        <w:tc>
          <w:tcPr>
            <w:tcW w:w="794" w:type="dxa"/>
          </w:tcPr>
          <w:p w:rsidR="00577AB5" w:rsidRDefault="00577AB5">
            <w:pPr>
              <w:pStyle w:val="ConsPlusNormal"/>
              <w:jc w:val="center"/>
            </w:pPr>
            <w:r>
              <w:t>67.</w:t>
            </w:r>
          </w:p>
        </w:tc>
        <w:tc>
          <w:tcPr>
            <w:tcW w:w="3118" w:type="dxa"/>
          </w:tcPr>
          <w:p w:rsidR="00577AB5" w:rsidRDefault="00577AB5">
            <w:pPr>
              <w:pStyle w:val="ConsPlusNormal"/>
            </w:pPr>
            <w:r>
              <w:t>г. Бузулук, 2 микрорайон, д. 28а</w:t>
            </w:r>
          </w:p>
        </w:tc>
        <w:tc>
          <w:tcPr>
            <w:tcW w:w="1474" w:type="dxa"/>
          </w:tcPr>
          <w:p w:rsidR="00577AB5" w:rsidRDefault="00577AB5">
            <w:pPr>
              <w:pStyle w:val="ConsPlusNormal"/>
              <w:jc w:val="center"/>
            </w:pPr>
            <w:r>
              <w:t>2383,20</w:t>
            </w:r>
          </w:p>
        </w:tc>
        <w:tc>
          <w:tcPr>
            <w:tcW w:w="2551" w:type="dxa"/>
          </w:tcPr>
          <w:p w:rsidR="00577AB5" w:rsidRDefault="00577AB5">
            <w:pPr>
              <w:pStyle w:val="ConsPlusNormal"/>
              <w:jc w:val="center"/>
            </w:pPr>
            <w:r>
              <w:t>66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3526404,22</w:t>
            </w:r>
          </w:p>
        </w:tc>
      </w:tr>
      <w:tr w:rsidR="00577AB5">
        <w:tc>
          <w:tcPr>
            <w:tcW w:w="794" w:type="dxa"/>
          </w:tcPr>
          <w:p w:rsidR="00577AB5" w:rsidRDefault="00577AB5">
            <w:pPr>
              <w:pStyle w:val="ConsPlusNormal"/>
              <w:jc w:val="center"/>
            </w:pPr>
            <w:r>
              <w:t>68.</w:t>
            </w:r>
          </w:p>
        </w:tc>
        <w:tc>
          <w:tcPr>
            <w:tcW w:w="3118" w:type="dxa"/>
          </w:tcPr>
          <w:p w:rsidR="00577AB5" w:rsidRDefault="00577AB5">
            <w:pPr>
              <w:pStyle w:val="ConsPlusNormal"/>
            </w:pPr>
            <w:r>
              <w:t>г. Бузулук, 2 микрорайон, д. 32</w:t>
            </w:r>
          </w:p>
        </w:tc>
        <w:tc>
          <w:tcPr>
            <w:tcW w:w="1474" w:type="dxa"/>
          </w:tcPr>
          <w:p w:rsidR="00577AB5" w:rsidRDefault="00577AB5">
            <w:pPr>
              <w:pStyle w:val="ConsPlusNormal"/>
              <w:jc w:val="center"/>
            </w:pPr>
            <w:r>
              <w:t>3385,90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1077799,51</w:t>
            </w:r>
          </w:p>
        </w:tc>
      </w:tr>
      <w:tr w:rsidR="00577AB5">
        <w:tc>
          <w:tcPr>
            <w:tcW w:w="794" w:type="dxa"/>
          </w:tcPr>
          <w:p w:rsidR="00577AB5" w:rsidRDefault="00577AB5">
            <w:pPr>
              <w:pStyle w:val="ConsPlusNormal"/>
              <w:jc w:val="center"/>
            </w:pPr>
            <w:r>
              <w:t>69.</w:t>
            </w:r>
          </w:p>
        </w:tc>
        <w:tc>
          <w:tcPr>
            <w:tcW w:w="3118" w:type="dxa"/>
          </w:tcPr>
          <w:p w:rsidR="00577AB5" w:rsidRDefault="00577AB5">
            <w:pPr>
              <w:pStyle w:val="ConsPlusNormal"/>
            </w:pPr>
            <w:r>
              <w:t>г. Бузулук, 3 микрорайон, д. 5</w:t>
            </w:r>
          </w:p>
        </w:tc>
        <w:tc>
          <w:tcPr>
            <w:tcW w:w="1474" w:type="dxa"/>
          </w:tcPr>
          <w:p w:rsidR="00577AB5" w:rsidRDefault="00577AB5">
            <w:pPr>
              <w:pStyle w:val="ConsPlusNormal"/>
              <w:jc w:val="center"/>
            </w:pPr>
            <w:r>
              <w:t>3770,70</w:t>
            </w:r>
          </w:p>
        </w:tc>
        <w:tc>
          <w:tcPr>
            <w:tcW w:w="2551" w:type="dxa"/>
          </w:tcPr>
          <w:p w:rsidR="00577AB5" w:rsidRDefault="00577AB5">
            <w:pPr>
              <w:pStyle w:val="ConsPlusNormal"/>
              <w:jc w:val="center"/>
            </w:pPr>
            <w:r>
              <w:t>156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807616,00</w:t>
            </w:r>
          </w:p>
        </w:tc>
      </w:tr>
      <w:tr w:rsidR="00577AB5">
        <w:tc>
          <w:tcPr>
            <w:tcW w:w="794" w:type="dxa"/>
          </w:tcPr>
          <w:p w:rsidR="00577AB5" w:rsidRDefault="00577AB5">
            <w:pPr>
              <w:pStyle w:val="ConsPlusNormal"/>
              <w:jc w:val="center"/>
            </w:pPr>
            <w:r>
              <w:t>70.</w:t>
            </w:r>
          </w:p>
        </w:tc>
        <w:tc>
          <w:tcPr>
            <w:tcW w:w="3118" w:type="dxa"/>
          </w:tcPr>
          <w:p w:rsidR="00577AB5" w:rsidRDefault="00577AB5">
            <w:pPr>
              <w:pStyle w:val="ConsPlusNormal"/>
            </w:pPr>
            <w:r>
              <w:t>г. Бузулук, 4 микрорайон, д. 37</w:t>
            </w:r>
          </w:p>
        </w:tc>
        <w:tc>
          <w:tcPr>
            <w:tcW w:w="1474" w:type="dxa"/>
          </w:tcPr>
          <w:p w:rsidR="00577AB5" w:rsidRDefault="00577AB5">
            <w:pPr>
              <w:pStyle w:val="ConsPlusNormal"/>
              <w:jc w:val="center"/>
            </w:pPr>
            <w:r>
              <w:t>3688,70</w:t>
            </w:r>
          </w:p>
        </w:tc>
        <w:tc>
          <w:tcPr>
            <w:tcW w:w="2551" w:type="dxa"/>
          </w:tcPr>
          <w:p w:rsidR="00577AB5" w:rsidRDefault="00577AB5">
            <w:pPr>
              <w:pStyle w:val="ConsPlusNormal"/>
              <w:jc w:val="center"/>
            </w:pPr>
            <w:r>
              <w:t>107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504611,64</w:t>
            </w:r>
          </w:p>
        </w:tc>
      </w:tr>
      <w:tr w:rsidR="00577AB5">
        <w:tc>
          <w:tcPr>
            <w:tcW w:w="794" w:type="dxa"/>
          </w:tcPr>
          <w:p w:rsidR="00577AB5" w:rsidRDefault="00577AB5">
            <w:pPr>
              <w:pStyle w:val="ConsPlusNormal"/>
              <w:jc w:val="center"/>
            </w:pPr>
            <w:r>
              <w:t>71.</w:t>
            </w:r>
          </w:p>
        </w:tc>
        <w:tc>
          <w:tcPr>
            <w:tcW w:w="3118" w:type="dxa"/>
          </w:tcPr>
          <w:p w:rsidR="00577AB5" w:rsidRDefault="00577AB5">
            <w:pPr>
              <w:pStyle w:val="ConsPlusNormal"/>
            </w:pPr>
            <w:r>
              <w:t>г. Бузулук, 7а микрорайон, д. 19</w:t>
            </w:r>
          </w:p>
        </w:tc>
        <w:tc>
          <w:tcPr>
            <w:tcW w:w="1474" w:type="dxa"/>
          </w:tcPr>
          <w:p w:rsidR="00577AB5" w:rsidRDefault="00577AB5">
            <w:pPr>
              <w:pStyle w:val="ConsPlusNormal"/>
              <w:jc w:val="center"/>
            </w:pPr>
            <w:r>
              <w:t>1074,20</w:t>
            </w:r>
          </w:p>
        </w:tc>
        <w:tc>
          <w:tcPr>
            <w:tcW w:w="2551" w:type="dxa"/>
          </w:tcPr>
          <w:p w:rsidR="00577AB5" w:rsidRDefault="00577AB5">
            <w:pPr>
              <w:pStyle w:val="ConsPlusNormal"/>
              <w:jc w:val="center"/>
            </w:pPr>
            <w:r>
              <w:t>52</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1230502,73</w:t>
            </w:r>
          </w:p>
        </w:tc>
      </w:tr>
      <w:tr w:rsidR="00577AB5">
        <w:tc>
          <w:tcPr>
            <w:tcW w:w="794" w:type="dxa"/>
          </w:tcPr>
          <w:p w:rsidR="00577AB5" w:rsidRDefault="00577AB5">
            <w:pPr>
              <w:pStyle w:val="ConsPlusNormal"/>
              <w:jc w:val="center"/>
            </w:pPr>
            <w:r>
              <w:t>72.</w:t>
            </w:r>
          </w:p>
        </w:tc>
        <w:tc>
          <w:tcPr>
            <w:tcW w:w="3118" w:type="dxa"/>
          </w:tcPr>
          <w:p w:rsidR="00577AB5" w:rsidRDefault="00577AB5">
            <w:pPr>
              <w:pStyle w:val="ConsPlusNormal"/>
            </w:pPr>
            <w:r>
              <w:t xml:space="preserve">г. Бузулук, 7а микрорайон, д. </w:t>
            </w:r>
            <w:r>
              <w:lastRenderedPageBreak/>
              <w:t>34</w:t>
            </w:r>
          </w:p>
        </w:tc>
        <w:tc>
          <w:tcPr>
            <w:tcW w:w="1474" w:type="dxa"/>
          </w:tcPr>
          <w:p w:rsidR="00577AB5" w:rsidRDefault="00577AB5">
            <w:pPr>
              <w:pStyle w:val="ConsPlusNormal"/>
              <w:jc w:val="center"/>
            </w:pPr>
            <w:r>
              <w:lastRenderedPageBreak/>
              <w:t>1057,10</w:t>
            </w:r>
          </w:p>
        </w:tc>
        <w:tc>
          <w:tcPr>
            <w:tcW w:w="2551" w:type="dxa"/>
          </w:tcPr>
          <w:p w:rsidR="00577AB5" w:rsidRDefault="00577AB5">
            <w:pPr>
              <w:pStyle w:val="ConsPlusNormal"/>
              <w:jc w:val="center"/>
            </w:pPr>
            <w:r>
              <w:t>38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383625,75</w:t>
            </w:r>
          </w:p>
        </w:tc>
      </w:tr>
      <w:tr w:rsidR="00577AB5">
        <w:tc>
          <w:tcPr>
            <w:tcW w:w="794" w:type="dxa"/>
          </w:tcPr>
          <w:p w:rsidR="00577AB5" w:rsidRDefault="00577AB5">
            <w:pPr>
              <w:pStyle w:val="ConsPlusNormal"/>
              <w:jc w:val="center"/>
            </w:pPr>
            <w:r>
              <w:lastRenderedPageBreak/>
              <w:t>73.</w:t>
            </w:r>
          </w:p>
        </w:tc>
        <w:tc>
          <w:tcPr>
            <w:tcW w:w="3118" w:type="dxa"/>
          </w:tcPr>
          <w:p w:rsidR="00577AB5" w:rsidRDefault="00577AB5">
            <w:pPr>
              <w:pStyle w:val="ConsPlusNormal"/>
            </w:pPr>
            <w:r>
              <w:t>г. Бузулук, 7а микрорайон, д. 5</w:t>
            </w:r>
          </w:p>
        </w:tc>
        <w:tc>
          <w:tcPr>
            <w:tcW w:w="1474" w:type="dxa"/>
          </w:tcPr>
          <w:p w:rsidR="00577AB5" w:rsidRDefault="00577AB5">
            <w:pPr>
              <w:pStyle w:val="ConsPlusNormal"/>
              <w:jc w:val="center"/>
            </w:pPr>
            <w:r>
              <w:t>1061,20</w:t>
            </w:r>
          </w:p>
        </w:tc>
        <w:tc>
          <w:tcPr>
            <w:tcW w:w="2551" w:type="dxa"/>
          </w:tcPr>
          <w:p w:rsidR="00577AB5" w:rsidRDefault="00577AB5">
            <w:pPr>
              <w:pStyle w:val="ConsPlusNormal"/>
              <w:jc w:val="center"/>
            </w:pPr>
            <w:r>
              <w:t>52</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923230,59</w:t>
            </w:r>
          </w:p>
        </w:tc>
      </w:tr>
      <w:tr w:rsidR="00577AB5">
        <w:tc>
          <w:tcPr>
            <w:tcW w:w="794" w:type="dxa"/>
          </w:tcPr>
          <w:p w:rsidR="00577AB5" w:rsidRDefault="00577AB5">
            <w:pPr>
              <w:pStyle w:val="ConsPlusNormal"/>
              <w:jc w:val="center"/>
            </w:pPr>
            <w:r>
              <w:t>74.</w:t>
            </w:r>
          </w:p>
        </w:tc>
        <w:tc>
          <w:tcPr>
            <w:tcW w:w="3118" w:type="dxa"/>
          </w:tcPr>
          <w:p w:rsidR="00577AB5" w:rsidRDefault="00577AB5">
            <w:pPr>
              <w:pStyle w:val="ConsPlusNormal"/>
            </w:pPr>
            <w:r>
              <w:t>г. Бузулук, 7а микрорайон, д. 7</w:t>
            </w:r>
          </w:p>
        </w:tc>
        <w:tc>
          <w:tcPr>
            <w:tcW w:w="1474" w:type="dxa"/>
          </w:tcPr>
          <w:p w:rsidR="00577AB5" w:rsidRDefault="00577AB5">
            <w:pPr>
              <w:pStyle w:val="ConsPlusNormal"/>
              <w:jc w:val="center"/>
            </w:pPr>
            <w:r>
              <w:t>1107,30</w:t>
            </w:r>
          </w:p>
        </w:tc>
        <w:tc>
          <w:tcPr>
            <w:tcW w:w="2551" w:type="dxa"/>
          </w:tcPr>
          <w:p w:rsidR="00577AB5" w:rsidRDefault="00577AB5">
            <w:pPr>
              <w:pStyle w:val="ConsPlusNormal"/>
              <w:jc w:val="center"/>
            </w:pPr>
            <w:r>
              <w:t>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893925,10</w:t>
            </w:r>
          </w:p>
        </w:tc>
      </w:tr>
      <w:tr w:rsidR="00577AB5">
        <w:tc>
          <w:tcPr>
            <w:tcW w:w="794" w:type="dxa"/>
          </w:tcPr>
          <w:p w:rsidR="00577AB5" w:rsidRDefault="00577AB5">
            <w:pPr>
              <w:pStyle w:val="ConsPlusNormal"/>
              <w:jc w:val="center"/>
            </w:pPr>
            <w:r>
              <w:t>75.</w:t>
            </w:r>
          </w:p>
        </w:tc>
        <w:tc>
          <w:tcPr>
            <w:tcW w:w="3118" w:type="dxa"/>
          </w:tcPr>
          <w:p w:rsidR="00577AB5" w:rsidRDefault="00577AB5">
            <w:pPr>
              <w:pStyle w:val="ConsPlusNormal"/>
            </w:pPr>
            <w:r>
              <w:t>г. Бузулук, 7а микрорайон, д. 9</w:t>
            </w:r>
          </w:p>
        </w:tc>
        <w:tc>
          <w:tcPr>
            <w:tcW w:w="1474" w:type="dxa"/>
          </w:tcPr>
          <w:p w:rsidR="00577AB5" w:rsidRDefault="00577AB5">
            <w:pPr>
              <w:pStyle w:val="ConsPlusNormal"/>
              <w:jc w:val="center"/>
            </w:pPr>
            <w:r>
              <w:t>1067,90</w:t>
            </w:r>
          </w:p>
        </w:tc>
        <w:tc>
          <w:tcPr>
            <w:tcW w:w="2551" w:type="dxa"/>
          </w:tcPr>
          <w:p w:rsidR="00577AB5" w:rsidRDefault="00577AB5">
            <w:pPr>
              <w:pStyle w:val="ConsPlusNormal"/>
              <w:jc w:val="center"/>
            </w:pPr>
            <w:r>
              <w:t>47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1030851,73</w:t>
            </w:r>
          </w:p>
        </w:tc>
      </w:tr>
      <w:tr w:rsidR="00577AB5">
        <w:tc>
          <w:tcPr>
            <w:tcW w:w="794" w:type="dxa"/>
          </w:tcPr>
          <w:p w:rsidR="00577AB5" w:rsidRDefault="00577AB5">
            <w:pPr>
              <w:pStyle w:val="ConsPlusNormal"/>
              <w:jc w:val="center"/>
            </w:pPr>
            <w:r>
              <w:t>76.</w:t>
            </w:r>
          </w:p>
        </w:tc>
        <w:tc>
          <w:tcPr>
            <w:tcW w:w="3118" w:type="dxa"/>
          </w:tcPr>
          <w:p w:rsidR="00577AB5" w:rsidRDefault="00577AB5">
            <w:pPr>
              <w:pStyle w:val="ConsPlusNormal"/>
            </w:pPr>
            <w:r>
              <w:t>г. Бузулук, ул. Галактионова, д. 52</w:t>
            </w:r>
          </w:p>
        </w:tc>
        <w:tc>
          <w:tcPr>
            <w:tcW w:w="1474" w:type="dxa"/>
          </w:tcPr>
          <w:p w:rsidR="00577AB5" w:rsidRDefault="00577AB5">
            <w:pPr>
              <w:pStyle w:val="ConsPlusNormal"/>
              <w:jc w:val="center"/>
            </w:pPr>
            <w:r>
              <w:t>4230,70</w:t>
            </w:r>
          </w:p>
        </w:tc>
        <w:tc>
          <w:tcPr>
            <w:tcW w:w="2551" w:type="dxa"/>
          </w:tcPr>
          <w:p w:rsidR="00577AB5" w:rsidRDefault="00577AB5">
            <w:pPr>
              <w:pStyle w:val="ConsPlusNormal"/>
              <w:jc w:val="center"/>
            </w:pPr>
            <w:r>
              <w:t>119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5319824,69</w:t>
            </w:r>
          </w:p>
        </w:tc>
      </w:tr>
      <w:tr w:rsidR="00577AB5">
        <w:tc>
          <w:tcPr>
            <w:tcW w:w="794" w:type="dxa"/>
          </w:tcPr>
          <w:p w:rsidR="00577AB5" w:rsidRDefault="00577AB5">
            <w:pPr>
              <w:pStyle w:val="ConsPlusNormal"/>
              <w:jc w:val="center"/>
            </w:pPr>
            <w:r>
              <w:t>77.</w:t>
            </w:r>
          </w:p>
        </w:tc>
        <w:tc>
          <w:tcPr>
            <w:tcW w:w="3118" w:type="dxa"/>
          </w:tcPr>
          <w:p w:rsidR="00577AB5" w:rsidRDefault="00577AB5">
            <w:pPr>
              <w:pStyle w:val="ConsPlusNormal"/>
            </w:pPr>
            <w:r>
              <w:t>г. Бузулук, ул. Гая, д. 70</w:t>
            </w:r>
          </w:p>
        </w:tc>
        <w:tc>
          <w:tcPr>
            <w:tcW w:w="1474" w:type="dxa"/>
          </w:tcPr>
          <w:p w:rsidR="00577AB5" w:rsidRDefault="00577AB5">
            <w:pPr>
              <w:pStyle w:val="ConsPlusNormal"/>
              <w:jc w:val="center"/>
            </w:pPr>
            <w:r>
              <w:t>699,60</w:t>
            </w:r>
          </w:p>
        </w:tc>
        <w:tc>
          <w:tcPr>
            <w:tcW w:w="2551" w:type="dxa"/>
          </w:tcPr>
          <w:p w:rsidR="00577AB5" w:rsidRDefault="00577AB5">
            <w:pPr>
              <w:pStyle w:val="ConsPlusNormal"/>
              <w:jc w:val="center"/>
            </w:pPr>
            <w:r>
              <w:t>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167021,19</w:t>
            </w:r>
          </w:p>
        </w:tc>
      </w:tr>
      <w:tr w:rsidR="00577AB5">
        <w:tc>
          <w:tcPr>
            <w:tcW w:w="794" w:type="dxa"/>
          </w:tcPr>
          <w:p w:rsidR="00577AB5" w:rsidRDefault="00577AB5">
            <w:pPr>
              <w:pStyle w:val="ConsPlusNormal"/>
              <w:jc w:val="center"/>
            </w:pPr>
            <w:r>
              <w:t>78.</w:t>
            </w:r>
          </w:p>
        </w:tc>
        <w:tc>
          <w:tcPr>
            <w:tcW w:w="3118" w:type="dxa"/>
          </w:tcPr>
          <w:p w:rsidR="00577AB5" w:rsidRDefault="00577AB5">
            <w:pPr>
              <w:pStyle w:val="ConsPlusNormal"/>
            </w:pPr>
            <w:r>
              <w:t>г. Бузулук, ул. Гая, д. 73а</w:t>
            </w:r>
          </w:p>
        </w:tc>
        <w:tc>
          <w:tcPr>
            <w:tcW w:w="1474" w:type="dxa"/>
          </w:tcPr>
          <w:p w:rsidR="00577AB5" w:rsidRDefault="00577AB5">
            <w:pPr>
              <w:pStyle w:val="ConsPlusNormal"/>
              <w:jc w:val="center"/>
            </w:pPr>
            <w:r>
              <w:t>787,00</w:t>
            </w:r>
          </w:p>
        </w:tc>
        <w:tc>
          <w:tcPr>
            <w:tcW w:w="2551" w:type="dxa"/>
          </w:tcPr>
          <w:p w:rsidR="00577AB5" w:rsidRDefault="00577AB5">
            <w:pPr>
              <w:pStyle w:val="ConsPlusNormal"/>
              <w:jc w:val="center"/>
            </w:pPr>
            <w:r>
              <w:t>34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340380,31</w:t>
            </w:r>
          </w:p>
        </w:tc>
      </w:tr>
      <w:tr w:rsidR="00577AB5">
        <w:tc>
          <w:tcPr>
            <w:tcW w:w="794" w:type="dxa"/>
          </w:tcPr>
          <w:p w:rsidR="00577AB5" w:rsidRDefault="00577AB5">
            <w:pPr>
              <w:pStyle w:val="ConsPlusNormal"/>
              <w:jc w:val="center"/>
            </w:pPr>
            <w:r>
              <w:t>79.</w:t>
            </w:r>
          </w:p>
        </w:tc>
        <w:tc>
          <w:tcPr>
            <w:tcW w:w="3118" w:type="dxa"/>
          </w:tcPr>
          <w:p w:rsidR="00577AB5" w:rsidRDefault="00577AB5">
            <w:pPr>
              <w:pStyle w:val="ConsPlusNormal"/>
            </w:pPr>
            <w:r>
              <w:t>г. Бузулук, ул. Гая, д. 77</w:t>
            </w:r>
          </w:p>
        </w:tc>
        <w:tc>
          <w:tcPr>
            <w:tcW w:w="1474" w:type="dxa"/>
          </w:tcPr>
          <w:p w:rsidR="00577AB5" w:rsidRDefault="00577AB5">
            <w:pPr>
              <w:pStyle w:val="ConsPlusNormal"/>
              <w:jc w:val="center"/>
            </w:pPr>
            <w:r>
              <w:t>4987,90</w:t>
            </w:r>
          </w:p>
        </w:tc>
        <w:tc>
          <w:tcPr>
            <w:tcW w:w="2551" w:type="dxa"/>
          </w:tcPr>
          <w:p w:rsidR="00577AB5" w:rsidRDefault="00577AB5">
            <w:pPr>
              <w:pStyle w:val="ConsPlusNormal"/>
              <w:jc w:val="center"/>
            </w:pPr>
            <w:r>
              <w:t>184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5748400,81</w:t>
            </w:r>
          </w:p>
        </w:tc>
      </w:tr>
      <w:tr w:rsidR="00577AB5">
        <w:tc>
          <w:tcPr>
            <w:tcW w:w="794" w:type="dxa"/>
          </w:tcPr>
          <w:p w:rsidR="00577AB5" w:rsidRDefault="00577AB5">
            <w:pPr>
              <w:pStyle w:val="ConsPlusNormal"/>
              <w:jc w:val="center"/>
            </w:pPr>
            <w:r>
              <w:t>80.</w:t>
            </w:r>
          </w:p>
        </w:tc>
        <w:tc>
          <w:tcPr>
            <w:tcW w:w="3118" w:type="dxa"/>
          </w:tcPr>
          <w:p w:rsidR="00577AB5" w:rsidRDefault="00577AB5">
            <w:pPr>
              <w:pStyle w:val="ConsPlusNormal"/>
            </w:pPr>
            <w:r>
              <w:t>г. Бузулук, ул. Гая, д. 91</w:t>
            </w:r>
          </w:p>
        </w:tc>
        <w:tc>
          <w:tcPr>
            <w:tcW w:w="1474" w:type="dxa"/>
          </w:tcPr>
          <w:p w:rsidR="00577AB5" w:rsidRDefault="00577AB5">
            <w:pPr>
              <w:pStyle w:val="ConsPlusNormal"/>
              <w:jc w:val="center"/>
            </w:pPr>
            <w:r>
              <w:t>5213,90</w:t>
            </w:r>
          </w:p>
        </w:tc>
        <w:tc>
          <w:tcPr>
            <w:tcW w:w="2551" w:type="dxa"/>
          </w:tcPr>
          <w:p w:rsidR="00577AB5" w:rsidRDefault="00577AB5">
            <w:pPr>
              <w:pStyle w:val="ConsPlusNormal"/>
              <w:jc w:val="center"/>
            </w:pPr>
            <w:r>
              <w:t>198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1197539,36</w:t>
            </w:r>
          </w:p>
        </w:tc>
      </w:tr>
      <w:tr w:rsidR="00577AB5">
        <w:tc>
          <w:tcPr>
            <w:tcW w:w="794" w:type="dxa"/>
          </w:tcPr>
          <w:p w:rsidR="00577AB5" w:rsidRDefault="00577AB5">
            <w:pPr>
              <w:pStyle w:val="ConsPlusNormal"/>
              <w:jc w:val="center"/>
            </w:pPr>
            <w:r>
              <w:t>81.</w:t>
            </w:r>
          </w:p>
        </w:tc>
        <w:tc>
          <w:tcPr>
            <w:tcW w:w="3118" w:type="dxa"/>
          </w:tcPr>
          <w:p w:rsidR="00577AB5" w:rsidRDefault="00577AB5">
            <w:pPr>
              <w:pStyle w:val="ConsPlusNormal"/>
            </w:pPr>
            <w:r>
              <w:t>г. Бузулук, ул. Гая, д. 93</w:t>
            </w:r>
          </w:p>
        </w:tc>
        <w:tc>
          <w:tcPr>
            <w:tcW w:w="1474" w:type="dxa"/>
          </w:tcPr>
          <w:p w:rsidR="00577AB5" w:rsidRDefault="00577AB5">
            <w:pPr>
              <w:pStyle w:val="ConsPlusNormal"/>
              <w:jc w:val="center"/>
            </w:pPr>
            <w:r>
              <w:t>5280,10</w:t>
            </w:r>
          </w:p>
        </w:tc>
        <w:tc>
          <w:tcPr>
            <w:tcW w:w="2551" w:type="dxa"/>
          </w:tcPr>
          <w:p w:rsidR="00577AB5" w:rsidRDefault="00577AB5">
            <w:pPr>
              <w:pStyle w:val="ConsPlusNormal"/>
              <w:jc w:val="center"/>
            </w:pPr>
            <w:r>
              <w:t>233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8911864,99</w:t>
            </w:r>
          </w:p>
        </w:tc>
      </w:tr>
      <w:tr w:rsidR="00577AB5">
        <w:tc>
          <w:tcPr>
            <w:tcW w:w="794" w:type="dxa"/>
          </w:tcPr>
          <w:p w:rsidR="00577AB5" w:rsidRDefault="00577AB5">
            <w:pPr>
              <w:pStyle w:val="ConsPlusNormal"/>
              <w:jc w:val="center"/>
            </w:pPr>
            <w:r>
              <w:t>82.</w:t>
            </w:r>
          </w:p>
        </w:tc>
        <w:tc>
          <w:tcPr>
            <w:tcW w:w="3118" w:type="dxa"/>
          </w:tcPr>
          <w:p w:rsidR="00577AB5" w:rsidRDefault="00577AB5">
            <w:pPr>
              <w:pStyle w:val="ConsPlusNormal"/>
            </w:pPr>
            <w:r>
              <w:t>г. Бузулук, ул. Губкина, д. 22</w:t>
            </w:r>
          </w:p>
        </w:tc>
        <w:tc>
          <w:tcPr>
            <w:tcW w:w="1474" w:type="dxa"/>
          </w:tcPr>
          <w:p w:rsidR="00577AB5" w:rsidRDefault="00577AB5">
            <w:pPr>
              <w:pStyle w:val="ConsPlusNormal"/>
              <w:jc w:val="center"/>
            </w:pPr>
            <w:r>
              <w:t>374,40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108185,18</w:t>
            </w:r>
          </w:p>
        </w:tc>
      </w:tr>
      <w:tr w:rsidR="00577AB5">
        <w:tc>
          <w:tcPr>
            <w:tcW w:w="794" w:type="dxa"/>
          </w:tcPr>
          <w:p w:rsidR="00577AB5" w:rsidRDefault="00577AB5">
            <w:pPr>
              <w:pStyle w:val="ConsPlusNormal"/>
              <w:jc w:val="center"/>
            </w:pPr>
            <w:r>
              <w:t>83.</w:t>
            </w:r>
          </w:p>
        </w:tc>
        <w:tc>
          <w:tcPr>
            <w:tcW w:w="3118" w:type="dxa"/>
          </w:tcPr>
          <w:p w:rsidR="00577AB5" w:rsidRDefault="00577AB5">
            <w:pPr>
              <w:pStyle w:val="ConsPlusNormal"/>
            </w:pPr>
            <w:r>
              <w:t>г. Бузулук, ул. Кирова, д. 3</w:t>
            </w:r>
          </w:p>
        </w:tc>
        <w:tc>
          <w:tcPr>
            <w:tcW w:w="1474" w:type="dxa"/>
          </w:tcPr>
          <w:p w:rsidR="00577AB5" w:rsidRDefault="00577AB5">
            <w:pPr>
              <w:pStyle w:val="ConsPlusNormal"/>
              <w:jc w:val="center"/>
            </w:pPr>
            <w:r>
              <w:t>4792,00</w:t>
            </w:r>
          </w:p>
        </w:tc>
        <w:tc>
          <w:tcPr>
            <w:tcW w:w="2551" w:type="dxa"/>
          </w:tcPr>
          <w:p w:rsidR="00577AB5" w:rsidRDefault="00577AB5">
            <w:pPr>
              <w:pStyle w:val="ConsPlusNormal"/>
              <w:jc w:val="center"/>
            </w:pPr>
            <w:r>
              <w:t>166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8452356,26</w:t>
            </w:r>
          </w:p>
        </w:tc>
      </w:tr>
      <w:tr w:rsidR="00577AB5">
        <w:tc>
          <w:tcPr>
            <w:tcW w:w="794" w:type="dxa"/>
          </w:tcPr>
          <w:p w:rsidR="00577AB5" w:rsidRDefault="00577AB5">
            <w:pPr>
              <w:pStyle w:val="ConsPlusNormal"/>
              <w:jc w:val="center"/>
            </w:pPr>
            <w:r>
              <w:t>84.</w:t>
            </w:r>
          </w:p>
        </w:tc>
        <w:tc>
          <w:tcPr>
            <w:tcW w:w="3118" w:type="dxa"/>
          </w:tcPr>
          <w:p w:rsidR="00577AB5" w:rsidRDefault="00577AB5">
            <w:pPr>
              <w:pStyle w:val="ConsPlusNormal"/>
            </w:pPr>
            <w:r>
              <w:t>г. Бузулук, ул. Котовского, д. 77</w:t>
            </w:r>
          </w:p>
        </w:tc>
        <w:tc>
          <w:tcPr>
            <w:tcW w:w="1474" w:type="dxa"/>
          </w:tcPr>
          <w:p w:rsidR="00577AB5" w:rsidRDefault="00577AB5">
            <w:pPr>
              <w:pStyle w:val="ConsPlusNormal"/>
              <w:jc w:val="center"/>
            </w:pPr>
            <w:r>
              <w:t>1074,40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1099235,93</w:t>
            </w:r>
          </w:p>
        </w:tc>
      </w:tr>
      <w:tr w:rsidR="00577AB5">
        <w:tc>
          <w:tcPr>
            <w:tcW w:w="794" w:type="dxa"/>
          </w:tcPr>
          <w:p w:rsidR="00577AB5" w:rsidRDefault="00577AB5">
            <w:pPr>
              <w:pStyle w:val="ConsPlusNormal"/>
              <w:jc w:val="center"/>
            </w:pPr>
            <w:r>
              <w:t>85.</w:t>
            </w:r>
          </w:p>
        </w:tc>
        <w:tc>
          <w:tcPr>
            <w:tcW w:w="3118" w:type="dxa"/>
          </w:tcPr>
          <w:p w:rsidR="00577AB5" w:rsidRDefault="00577AB5">
            <w:pPr>
              <w:pStyle w:val="ConsPlusNormal"/>
            </w:pPr>
            <w:r>
              <w:t>г. Бузулук, ул. Красногвардейская, д. 17</w:t>
            </w:r>
          </w:p>
        </w:tc>
        <w:tc>
          <w:tcPr>
            <w:tcW w:w="1474" w:type="dxa"/>
          </w:tcPr>
          <w:p w:rsidR="00577AB5" w:rsidRDefault="00577AB5">
            <w:pPr>
              <w:pStyle w:val="ConsPlusNormal"/>
              <w:jc w:val="center"/>
            </w:pPr>
            <w:r>
              <w:t>700,70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2034149,41</w:t>
            </w:r>
          </w:p>
        </w:tc>
      </w:tr>
      <w:tr w:rsidR="00577AB5">
        <w:tc>
          <w:tcPr>
            <w:tcW w:w="794" w:type="dxa"/>
          </w:tcPr>
          <w:p w:rsidR="00577AB5" w:rsidRDefault="00577AB5">
            <w:pPr>
              <w:pStyle w:val="ConsPlusNormal"/>
              <w:jc w:val="center"/>
            </w:pPr>
            <w:r>
              <w:t>86.</w:t>
            </w:r>
          </w:p>
        </w:tc>
        <w:tc>
          <w:tcPr>
            <w:tcW w:w="3118" w:type="dxa"/>
          </w:tcPr>
          <w:p w:rsidR="00577AB5" w:rsidRDefault="00577AB5">
            <w:pPr>
              <w:pStyle w:val="ConsPlusNormal"/>
            </w:pPr>
            <w:r>
              <w:t>г. Бузулук, ул. Красногвардейская, д. 3а</w:t>
            </w:r>
          </w:p>
        </w:tc>
        <w:tc>
          <w:tcPr>
            <w:tcW w:w="1474" w:type="dxa"/>
          </w:tcPr>
          <w:p w:rsidR="00577AB5" w:rsidRDefault="00577AB5">
            <w:pPr>
              <w:pStyle w:val="ConsPlusNormal"/>
              <w:jc w:val="center"/>
            </w:pPr>
            <w:r>
              <w:t>1070,80</w:t>
            </w:r>
          </w:p>
        </w:tc>
        <w:tc>
          <w:tcPr>
            <w:tcW w:w="2551" w:type="dxa"/>
          </w:tcPr>
          <w:p w:rsidR="00577AB5" w:rsidRDefault="00577AB5">
            <w:pPr>
              <w:pStyle w:val="ConsPlusNormal"/>
              <w:jc w:val="center"/>
            </w:pPr>
            <w:r>
              <w:t>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116332,43</w:t>
            </w:r>
          </w:p>
        </w:tc>
      </w:tr>
      <w:tr w:rsidR="00577AB5">
        <w:tc>
          <w:tcPr>
            <w:tcW w:w="794" w:type="dxa"/>
          </w:tcPr>
          <w:p w:rsidR="00577AB5" w:rsidRDefault="00577AB5">
            <w:pPr>
              <w:pStyle w:val="ConsPlusNormal"/>
              <w:jc w:val="center"/>
            </w:pPr>
            <w:r>
              <w:t>87.</w:t>
            </w:r>
          </w:p>
        </w:tc>
        <w:tc>
          <w:tcPr>
            <w:tcW w:w="3118" w:type="dxa"/>
          </w:tcPr>
          <w:p w:rsidR="00577AB5" w:rsidRDefault="00577AB5">
            <w:pPr>
              <w:pStyle w:val="ConsPlusNormal"/>
            </w:pPr>
            <w:r>
              <w:t>г. Бузулук, ул. М. Егорова/ул. Ленина, д. 11/1</w:t>
            </w:r>
          </w:p>
        </w:tc>
        <w:tc>
          <w:tcPr>
            <w:tcW w:w="1474" w:type="dxa"/>
          </w:tcPr>
          <w:p w:rsidR="00577AB5" w:rsidRDefault="00577AB5">
            <w:pPr>
              <w:pStyle w:val="ConsPlusNormal"/>
              <w:jc w:val="center"/>
            </w:pPr>
            <w:r>
              <w:t>1948,00</w:t>
            </w:r>
          </w:p>
        </w:tc>
        <w:tc>
          <w:tcPr>
            <w:tcW w:w="2551" w:type="dxa"/>
          </w:tcPr>
          <w:p w:rsidR="00577AB5" w:rsidRDefault="00577AB5">
            <w:pPr>
              <w:pStyle w:val="ConsPlusNormal"/>
              <w:jc w:val="center"/>
            </w:pPr>
            <w:r>
              <w:t>10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4569994,56</w:t>
            </w:r>
          </w:p>
        </w:tc>
      </w:tr>
      <w:tr w:rsidR="00577AB5">
        <w:tc>
          <w:tcPr>
            <w:tcW w:w="794" w:type="dxa"/>
          </w:tcPr>
          <w:p w:rsidR="00577AB5" w:rsidRDefault="00577AB5">
            <w:pPr>
              <w:pStyle w:val="ConsPlusNormal"/>
              <w:jc w:val="center"/>
            </w:pPr>
            <w:r>
              <w:t>88.</w:t>
            </w:r>
          </w:p>
        </w:tc>
        <w:tc>
          <w:tcPr>
            <w:tcW w:w="3118" w:type="dxa"/>
          </w:tcPr>
          <w:p w:rsidR="00577AB5" w:rsidRDefault="00577AB5">
            <w:pPr>
              <w:pStyle w:val="ConsPlusNormal"/>
            </w:pPr>
            <w:r>
              <w:t xml:space="preserve">г. Бузулук, ул. Маяковского, д. </w:t>
            </w:r>
            <w:r>
              <w:lastRenderedPageBreak/>
              <w:t>6</w:t>
            </w:r>
          </w:p>
        </w:tc>
        <w:tc>
          <w:tcPr>
            <w:tcW w:w="1474" w:type="dxa"/>
          </w:tcPr>
          <w:p w:rsidR="00577AB5" w:rsidRDefault="00577AB5">
            <w:pPr>
              <w:pStyle w:val="ConsPlusNormal"/>
              <w:jc w:val="center"/>
            </w:pPr>
            <w:r>
              <w:lastRenderedPageBreak/>
              <w:t>1368,00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181770,66</w:t>
            </w:r>
          </w:p>
        </w:tc>
      </w:tr>
      <w:tr w:rsidR="00577AB5">
        <w:tc>
          <w:tcPr>
            <w:tcW w:w="794" w:type="dxa"/>
          </w:tcPr>
          <w:p w:rsidR="00577AB5" w:rsidRDefault="00577AB5">
            <w:pPr>
              <w:pStyle w:val="ConsPlusNormal"/>
              <w:jc w:val="center"/>
            </w:pPr>
            <w:r>
              <w:lastRenderedPageBreak/>
              <w:t>89.</w:t>
            </w:r>
          </w:p>
        </w:tc>
        <w:tc>
          <w:tcPr>
            <w:tcW w:w="3118" w:type="dxa"/>
          </w:tcPr>
          <w:p w:rsidR="00577AB5" w:rsidRDefault="00577AB5">
            <w:pPr>
              <w:pStyle w:val="ConsPlusNormal"/>
            </w:pPr>
            <w:r>
              <w:t>г. Бузулук, ул. Нефтяников, д. 23/3</w:t>
            </w:r>
          </w:p>
        </w:tc>
        <w:tc>
          <w:tcPr>
            <w:tcW w:w="1474" w:type="dxa"/>
          </w:tcPr>
          <w:p w:rsidR="00577AB5" w:rsidRDefault="00577AB5">
            <w:pPr>
              <w:pStyle w:val="ConsPlusNormal"/>
              <w:jc w:val="center"/>
            </w:pPr>
            <w:r>
              <w:t>1808,00</w:t>
            </w:r>
          </w:p>
        </w:tc>
        <w:tc>
          <w:tcPr>
            <w:tcW w:w="2551" w:type="dxa"/>
          </w:tcPr>
          <w:p w:rsidR="00577AB5" w:rsidRDefault="00577AB5">
            <w:pPr>
              <w:pStyle w:val="ConsPlusNormal"/>
              <w:jc w:val="center"/>
            </w:pPr>
            <w:r>
              <w:t>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250126,99</w:t>
            </w:r>
          </w:p>
        </w:tc>
      </w:tr>
      <w:tr w:rsidR="00577AB5">
        <w:tc>
          <w:tcPr>
            <w:tcW w:w="794" w:type="dxa"/>
          </w:tcPr>
          <w:p w:rsidR="00577AB5" w:rsidRDefault="00577AB5">
            <w:pPr>
              <w:pStyle w:val="ConsPlusNormal"/>
              <w:jc w:val="center"/>
            </w:pPr>
            <w:r>
              <w:t>90.</w:t>
            </w:r>
          </w:p>
        </w:tc>
        <w:tc>
          <w:tcPr>
            <w:tcW w:w="3118" w:type="dxa"/>
          </w:tcPr>
          <w:p w:rsidR="00577AB5" w:rsidRDefault="00577AB5">
            <w:pPr>
              <w:pStyle w:val="ConsPlusNormal"/>
            </w:pPr>
            <w:r>
              <w:t>г. Бузулук, ул. Нефтяников, д. 27</w:t>
            </w:r>
          </w:p>
        </w:tc>
        <w:tc>
          <w:tcPr>
            <w:tcW w:w="1474" w:type="dxa"/>
          </w:tcPr>
          <w:p w:rsidR="00577AB5" w:rsidRDefault="00577AB5">
            <w:pPr>
              <w:pStyle w:val="ConsPlusNormal"/>
              <w:jc w:val="center"/>
            </w:pPr>
            <w:r>
              <w:t>1015,20</w:t>
            </w:r>
          </w:p>
        </w:tc>
        <w:tc>
          <w:tcPr>
            <w:tcW w:w="2551" w:type="dxa"/>
          </w:tcPr>
          <w:p w:rsidR="00577AB5" w:rsidRDefault="00577AB5">
            <w:pPr>
              <w:pStyle w:val="ConsPlusNormal"/>
              <w:jc w:val="center"/>
            </w:pPr>
            <w:r>
              <w:t>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4147617,91</w:t>
            </w:r>
          </w:p>
        </w:tc>
      </w:tr>
      <w:tr w:rsidR="00577AB5">
        <w:tc>
          <w:tcPr>
            <w:tcW w:w="794" w:type="dxa"/>
          </w:tcPr>
          <w:p w:rsidR="00577AB5" w:rsidRDefault="00577AB5">
            <w:pPr>
              <w:pStyle w:val="ConsPlusNormal"/>
              <w:jc w:val="center"/>
            </w:pPr>
            <w:r>
              <w:t>91.</w:t>
            </w:r>
          </w:p>
        </w:tc>
        <w:tc>
          <w:tcPr>
            <w:tcW w:w="3118" w:type="dxa"/>
          </w:tcPr>
          <w:p w:rsidR="00577AB5" w:rsidRDefault="00577AB5">
            <w:pPr>
              <w:pStyle w:val="ConsPlusNormal"/>
            </w:pPr>
            <w:r>
              <w:t>г. Бузулук, ул. Пятигорская, д. 41</w:t>
            </w:r>
          </w:p>
        </w:tc>
        <w:tc>
          <w:tcPr>
            <w:tcW w:w="1474" w:type="dxa"/>
          </w:tcPr>
          <w:p w:rsidR="00577AB5" w:rsidRDefault="00577AB5">
            <w:pPr>
              <w:pStyle w:val="ConsPlusNormal"/>
              <w:jc w:val="center"/>
            </w:pPr>
            <w:r>
              <w:t>949,50</w:t>
            </w:r>
          </w:p>
        </w:tc>
        <w:tc>
          <w:tcPr>
            <w:tcW w:w="2551" w:type="dxa"/>
          </w:tcPr>
          <w:p w:rsidR="00577AB5" w:rsidRDefault="00577AB5">
            <w:pPr>
              <w:pStyle w:val="ConsPlusNormal"/>
              <w:jc w:val="center"/>
            </w:pPr>
            <w:r>
              <w:t>38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115924,49</w:t>
            </w:r>
          </w:p>
        </w:tc>
      </w:tr>
      <w:tr w:rsidR="00577AB5">
        <w:tc>
          <w:tcPr>
            <w:tcW w:w="794" w:type="dxa"/>
          </w:tcPr>
          <w:p w:rsidR="00577AB5" w:rsidRDefault="00577AB5">
            <w:pPr>
              <w:pStyle w:val="ConsPlusNormal"/>
              <w:jc w:val="center"/>
            </w:pPr>
            <w:r>
              <w:t>92.</w:t>
            </w:r>
          </w:p>
        </w:tc>
        <w:tc>
          <w:tcPr>
            <w:tcW w:w="3118" w:type="dxa"/>
          </w:tcPr>
          <w:p w:rsidR="00577AB5" w:rsidRDefault="00577AB5">
            <w:pPr>
              <w:pStyle w:val="ConsPlusNormal"/>
            </w:pPr>
            <w:r>
              <w:t>г. Бузулук, ул. Рожкова, д. 36</w:t>
            </w:r>
          </w:p>
        </w:tc>
        <w:tc>
          <w:tcPr>
            <w:tcW w:w="1474" w:type="dxa"/>
          </w:tcPr>
          <w:p w:rsidR="00577AB5" w:rsidRDefault="00577AB5">
            <w:pPr>
              <w:pStyle w:val="ConsPlusNormal"/>
              <w:jc w:val="center"/>
            </w:pPr>
            <w:r>
              <w:t>3383,00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224761,81</w:t>
            </w:r>
          </w:p>
        </w:tc>
      </w:tr>
      <w:tr w:rsidR="00577AB5">
        <w:tc>
          <w:tcPr>
            <w:tcW w:w="794" w:type="dxa"/>
          </w:tcPr>
          <w:p w:rsidR="00577AB5" w:rsidRDefault="00577AB5">
            <w:pPr>
              <w:pStyle w:val="ConsPlusNormal"/>
              <w:jc w:val="center"/>
            </w:pPr>
            <w:r>
              <w:t>93.</w:t>
            </w:r>
          </w:p>
        </w:tc>
        <w:tc>
          <w:tcPr>
            <w:tcW w:w="3118" w:type="dxa"/>
          </w:tcPr>
          <w:p w:rsidR="00577AB5" w:rsidRDefault="00577AB5">
            <w:pPr>
              <w:pStyle w:val="ConsPlusNormal"/>
            </w:pPr>
            <w:r>
              <w:t>г. Бузулук, ул. Самарская, д. 1</w:t>
            </w:r>
          </w:p>
        </w:tc>
        <w:tc>
          <w:tcPr>
            <w:tcW w:w="1474" w:type="dxa"/>
          </w:tcPr>
          <w:p w:rsidR="00577AB5" w:rsidRDefault="00577AB5">
            <w:pPr>
              <w:pStyle w:val="ConsPlusNormal"/>
              <w:jc w:val="center"/>
            </w:pPr>
            <w:r>
              <w:t>951,50</w:t>
            </w:r>
          </w:p>
        </w:tc>
        <w:tc>
          <w:tcPr>
            <w:tcW w:w="2551" w:type="dxa"/>
          </w:tcPr>
          <w:p w:rsidR="00577AB5" w:rsidRDefault="00577AB5">
            <w:pPr>
              <w:pStyle w:val="ConsPlusNormal"/>
              <w:jc w:val="center"/>
            </w:pPr>
            <w:r>
              <w:t>52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975851,63</w:t>
            </w:r>
          </w:p>
        </w:tc>
      </w:tr>
      <w:tr w:rsidR="00577AB5">
        <w:tc>
          <w:tcPr>
            <w:tcW w:w="794" w:type="dxa"/>
          </w:tcPr>
          <w:p w:rsidR="00577AB5" w:rsidRDefault="00577AB5">
            <w:pPr>
              <w:pStyle w:val="ConsPlusNormal"/>
              <w:jc w:val="center"/>
            </w:pPr>
            <w:r>
              <w:t>94.</w:t>
            </w:r>
          </w:p>
        </w:tc>
        <w:tc>
          <w:tcPr>
            <w:tcW w:w="3118" w:type="dxa"/>
          </w:tcPr>
          <w:p w:rsidR="00577AB5" w:rsidRDefault="00577AB5">
            <w:pPr>
              <w:pStyle w:val="ConsPlusNormal"/>
            </w:pPr>
            <w:r>
              <w:t>г. Бузулук, ул. Самарская, д. 3</w:t>
            </w:r>
          </w:p>
        </w:tc>
        <w:tc>
          <w:tcPr>
            <w:tcW w:w="1474" w:type="dxa"/>
          </w:tcPr>
          <w:p w:rsidR="00577AB5" w:rsidRDefault="00577AB5">
            <w:pPr>
              <w:pStyle w:val="ConsPlusNormal"/>
              <w:jc w:val="center"/>
            </w:pPr>
            <w:r>
              <w:t>617,90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5</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1092375,59</w:t>
            </w:r>
          </w:p>
        </w:tc>
      </w:tr>
      <w:tr w:rsidR="00577AB5">
        <w:tc>
          <w:tcPr>
            <w:tcW w:w="794" w:type="dxa"/>
          </w:tcPr>
          <w:p w:rsidR="00577AB5" w:rsidRDefault="00577AB5">
            <w:pPr>
              <w:pStyle w:val="ConsPlusNormal"/>
              <w:jc w:val="center"/>
            </w:pPr>
            <w:r>
              <w:t>95.</w:t>
            </w:r>
          </w:p>
        </w:tc>
        <w:tc>
          <w:tcPr>
            <w:tcW w:w="3118" w:type="dxa"/>
          </w:tcPr>
          <w:p w:rsidR="00577AB5" w:rsidRDefault="00577AB5">
            <w:pPr>
              <w:pStyle w:val="ConsPlusNormal"/>
            </w:pPr>
            <w:r>
              <w:t>г. Бузулук, ул. Суворова, д. 66</w:t>
            </w:r>
          </w:p>
        </w:tc>
        <w:tc>
          <w:tcPr>
            <w:tcW w:w="1474" w:type="dxa"/>
          </w:tcPr>
          <w:p w:rsidR="00577AB5" w:rsidRDefault="00577AB5">
            <w:pPr>
              <w:pStyle w:val="ConsPlusNormal"/>
              <w:jc w:val="center"/>
            </w:pPr>
            <w:r>
              <w:t>4246,30</w:t>
            </w:r>
          </w:p>
        </w:tc>
        <w:tc>
          <w:tcPr>
            <w:tcW w:w="2551" w:type="dxa"/>
          </w:tcPr>
          <w:p w:rsidR="00577AB5" w:rsidRDefault="00577AB5">
            <w:pPr>
              <w:pStyle w:val="ConsPlusNormal"/>
              <w:jc w:val="center"/>
            </w:pPr>
            <w:r>
              <w:t>208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1475028,29</w:t>
            </w:r>
          </w:p>
        </w:tc>
      </w:tr>
      <w:tr w:rsidR="00577AB5">
        <w:tc>
          <w:tcPr>
            <w:tcW w:w="794" w:type="dxa"/>
          </w:tcPr>
          <w:p w:rsidR="00577AB5" w:rsidRDefault="00577AB5">
            <w:pPr>
              <w:pStyle w:val="ConsPlusNormal"/>
              <w:jc w:val="center"/>
            </w:pPr>
            <w:r>
              <w:t>96.</w:t>
            </w:r>
          </w:p>
        </w:tc>
        <w:tc>
          <w:tcPr>
            <w:tcW w:w="3118" w:type="dxa"/>
          </w:tcPr>
          <w:p w:rsidR="00577AB5" w:rsidRDefault="00577AB5">
            <w:pPr>
              <w:pStyle w:val="ConsPlusNormal"/>
            </w:pPr>
            <w:r>
              <w:t>г. Бузулук, ул. Уфимская, д. 69</w:t>
            </w:r>
          </w:p>
        </w:tc>
        <w:tc>
          <w:tcPr>
            <w:tcW w:w="1474" w:type="dxa"/>
          </w:tcPr>
          <w:p w:rsidR="00577AB5" w:rsidRDefault="00577AB5">
            <w:pPr>
              <w:pStyle w:val="ConsPlusNormal"/>
              <w:jc w:val="center"/>
            </w:pPr>
            <w:r>
              <w:t>3348,70</w:t>
            </w:r>
          </w:p>
        </w:tc>
        <w:tc>
          <w:tcPr>
            <w:tcW w:w="2551" w:type="dxa"/>
          </w:tcPr>
          <w:p w:rsidR="00577AB5" w:rsidRDefault="00577AB5">
            <w:pPr>
              <w:pStyle w:val="ConsPlusNormal"/>
              <w:jc w:val="center"/>
            </w:pPr>
            <w:r>
              <w:t>139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7145121,19</w:t>
            </w:r>
          </w:p>
        </w:tc>
      </w:tr>
      <w:tr w:rsidR="00577AB5">
        <w:tc>
          <w:tcPr>
            <w:tcW w:w="13606" w:type="dxa"/>
            <w:gridSpan w:val="7"/>
          </w:tcPr>
          <w:p w:rsidR="00577AB5" w:rsidRDefault="00577AB5">
            <w:pPr>
              <w:pStyle w:val="ConsPlusNormal"/>
              <w:jc w:val="center"/>
              <w:outlineLvl w:val="3"/>
            </w:pPr>
            <w:r>
              <w:t>11. Муниципальное образование город Медногорск</w:t>
            </w:r>
          </w:p>
        </w:tc>
      </w:tr>
      <w:tr w:rsidR="00577AB5">
        <w:tc>
          <w:tcPr>
            <w:tcW w:w="3912" w:type="dxa"/>
            <w:gridSpan w:val="2"/>
          </w:tcPr>
          <w:p w:rsidR="00577AB5" w:rsidRDefault="00577AB5">
            <w:pPr>
              <w:pStyle w:val="ConsPlusNormal"/>
            </w:pPr>
            <w:r>
              <w:t>Итого по муниципальному образованию город Медногорск</w:t>
            </w:r>
          </w:p>
        </w:tc>
        <w:tc>
          <w:tcPr>
            <w:tcW w:w="1474" w:type="dxa"/>
          </w:tcPr>
          <w:p w:rsidR="00577AB5" w:rsidRDefault="00577AB5">
            <w:pPr>
              <w:pStyle w:val="ConsPlusNormal"/>
              <w:jc w:val="center"/>
            </w:pPr>
            <w:r>
              <w:t>80429,60</w:t>
            </w:r>
          </w:p>
        </w:tc>
        <w:tc>
          <w:tcPr>
            <w:tcW w:w="2551" w:type="dxa"/>
          </w:tcPr>
          <w:p w:rsidR="00577AB5" w:rsidRDefault="00577AB5">
            <w:pPr>
              <w:pStyle w:val="ConsPlusNormal"/>
              <w:jc w:val="center"/>
            </w:pPr>
            <w:r>
              <w:t>3049</w:t>
            </w:r>
          </w:p>
        </w:tc>
        <w:tc>
          <w:tcPr>
            <w:tcW w:w="1984" w:type="dxa"/>
          </w:tcPr>
          <w:p w:rsidR="00577AB5" w:rsidRDefault="00577AB5">
            <w:pPr>
              <w:pStyle w:val="ConsPlusNormal"/>
              <w:jc w:val="center"/>
            </w:pPr>
            <w:r>
              <w:t>47</w:t>
            </w:r>
          </w:p>
        </w:tc>
        <w:tc>
          <w:tcPr>
            <w:tcW w:w="1701" w:type="dxa"/>
          </w:tcPr>
          <w:p w:rsidR="00577AB5" w:rsidRDefault="00577AB5">
            <w:pPr>
              <w:pStyle w:val="ConsPlusNormal"/>
              <w:jc w:val="center"/>
            </w:pPr>
            <w:r>
              <w:t>24</w:t>
            </w:r>
          </w:p>
        </w:tc>
        <w:tc>
          <w:tcPr>
            <w:tcW w:w="1984" w:type="dxa"/>
          </w:tcPr>
          <w:p w:rsidR="00577AB5" w:rsidRDefault="00577AB5">
            <w:pPr>
              <w:pStyle w:val="ConsPlusNormal"/>
              <w:jc w:val="center"/>
            </w:pPr>
            <w:r>
              <w:t>72342052,83</w:t>
            </w:r>
          </w:p>
        </w:tc>
      </w:tr>
      <w:tr w:rsidR="00577AB5">
        <w:tc>
          <w:tcPr>
            <w:tcW w:w="794" w:type="dxa"/>
          </w:tcPr>
          <w:p w:rsidR="00577AB5" w:rsidRDefault="00577AB5">
            <w:pPr>
              <w:pStyle w:val="ConsPlusNormal"/>
              <w:jc w:val="center"/>
            </w:pPr>
            <w:r>
              <w:t>97.</w:t>
            </w:r>
          </w:p>
        </w:tc>
        <w:tc>
          <w:tcPr>
            <w:tcW w:w="3118" w:type="dxa"/>
          </w:tcPr>
          <w:p w:rsidR="00577AB5" w:rsidRDefault="00577AB5">
            <w:pPr>
              <w:pStyle w:val="ConsPlusNormal"/>
            </w:pPr>
            <w:r>
              <w:t>г. Медногорск, пер. Советский, д. 3</w:t>
            </w:r>
          </w:p>
        </w:tc>
        <w:tc>
          <w:tcPr>
            <w:tcW w:w="1474" w:type="dxa"/>
          </w:tcPr>
          <w:p w:rsidR="00577AB5" w:rsidRDefault="00577AB5">
            <w:pPr>
              <w:pStyle w:val="ConsPlusNormal"/>
              <w:jc w:val="center"/>
            </w:pPr>
            <w:r>
              <w:t>3152,30</w:t>
            </w:r>
          </w:p>
        </w:tc>
        <w:tc>
          <w:tcPr>
            <w:tcW w:w="2551" w:type="dxa"/>
          </w:tcPr>
          <w:p w:rsidR="00577AB5" w:rsidRDefault="00577AB5">
            <w:pPr>
              <w:pStyle w:val="ConsPlusNormal"/>
              <w:jc w:val="center"/>
            </w:pPr>
            <w:r>
              <w:t>160</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2985157,40</w:t>
            </w:r>
          </w:p>
        </w:tc>
      </w:tr>
      <w:tr w:rsidR="00577AB5">
        <w:tc>
          <w:tcPr>
            <w:tcW w:w="794" w:type="dxa"/>
          </w:tcPr>
          <w:p w:rsidR="00577AB5" w:rsidRDefault="00577AB5">
            <w:pPr>
              <w:pStyle w:val="ConsPlusNormal"/>
              <w:jc w:val="center"/>
            </w:pPr>
            <w:r>
              <w:t>98.</w:t>
            </w:r>
          </w:p>
        </w:tc>
        <w:tc>
          <w:tcPr>
            <w:tcW w:w="3118" w:type="dxa"/>
          </w:tcPr>
          <w:p w:rsidR="00577AB5" w:rsidRDefault="00577AB5">
            <w:pPr>
              <w:pStyle w:val="ConsPlusNormal"/>
            </w:pPr>
            <w:r>
              <w:t>г. Медногорск, ул. 2-я Школьная, д. 6</w:t>
            </w:r>
          </w:p>
        </w:tc>
        <w:tc>
          <w:tcPr>
            <w:tcW w:w="1474" w:type="dxa"/>
          </w:tcPr>
          <w:p w:rsidR="00577AB5" w:rsidRDefault="00577AB5">
            <w:pPr>
              <w:pStyle w:val="ConsPlusNormal"/>
              <w:jc w:val="center"/>
            </w:pPr>
            <w:r>
              <w:t>744,40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2521702,68</w:t>
            </w:r>
          </w:p>
        </w:tc>
      </w:tr>
      <w:tr w:rsidR="00577AB5">
        <w:tc>
          <w:tcPr>
            <w:tcW w:w="794" w:type="dxa"/>
          </w:tcPr>
          <w:p w:rsidR="00577AB5" w:rsidRDefault="00577AB5">
            <w:pPr>
              <w:pStyle w:val="ConsPlusNormal"/>
              <w:jc w:val="center"/>
            </w:pPr>
            <w:r>
              <w:t>99.</w:t>
            </w:r>
          </w:p>
        </w:tc>
        <w:tc>
          <w:tcPr>
            <w:tcW w:w="3118" w:type="dxa"/>
          </w:tcPr>
          <w:p w:rsidR="00577AB5" w:rsidRDefault="00577AB5">
            <w:pPr>
              <w:pStyle w:val="ConsPlusNormal"/>
            </w:pPr>
            <w:r>
              <w:t>г. Медногорск, ул. Гагарина, д. 14</w:t>
            </w:r>
          </w:p>
        </w:tc>
        <w:tc>
          <w:tcPr>
            <w:tcW w:w="1474" w:type="dxa"/>
          </w:tcPr>
          <w:p w:rsidR="00577AB5" w:rsidRDefault="00577AB5">
            <w:pPr>
              <w:pStyle w:val="ConsPlusNormal"/>
              <w:jc w:val="center"/>
            </w:pPr>
            <w:r>
              <w:t>4184,30</w:t>
            </w:r>
          </w:p>
        </w:tc>
        <w:tc>
          <w:tcPr>
            <w:tcW w:w="2551" w:type="dxa"/>
          </w:tcPr>
          <w:p w:rsidR="00577AB5" w:rsidRDefault="00577AB5">
            <w:pPr>
              <w:pStyle w:val="ConsPlusNormal"/>
              <w:jc w:val="center"/>
            </w:pPr>
            <w:r>
              <w:t>142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2120975,37</w:t>
            </w:r>
          </w:p>
        </w:tc>
      </w:tr>
      <w:tr w:rsidR="00577AB5">
        <w:tc>
          <w:tcPr>
            <w:tcW w:w="794" w:type="dxa"/>
          </w:tcPr>
          <w:p w:rsidR="00577AB5" w:rsidRDefault="00577AB5">
            <w:pPr>
              <w:pStyle w:val="ConsPlusNormal"/>
              <w:jc w:val="center"/>
            </w:pPr>
            <w:r>
              <w:t>100.</w:t>
            </w:r>
          </w:p>
        </w:tc>
        <w:tc>
          <w:tcPr>
            <w:tcW w:w="3118" w:type="dxa"/>
          </w:tcPr>
          <w:p w:rsidR="00577AB5" w:rsidRDefault="00577AB5">
            <w:pPr>
              <w:pStyle w:val="ConsPlusNormal"/>
            </w:pPr>
            <w:r>
              <w:t xml:space="preserve">г. Медногорск, ул. Гагарина, д. </w:t>
            </w:r>
            <w:r>
              <w:lastRenderedPageBreak/>
              <w:t>18</w:t>
            </w:r>
          </w:p>
        </w:tc>
        <w:tc>
          <w:tcPr>
            <w:tcW w:w="1474" w:type="dxa"/>
          </w:tcPr>
          <w:p w:rsidR="00577AB5" w:rsidRDefault="00577AB5">
            <w:pPr>
              <w:pStyle w:val="ConsPlusNormal"/>
              <w:jc w:val="center"/>
            </w:pPr>
            <w:r>
              <w:lastRenderedPageBreak/>
              <w:t>5996,00</w:t>
            </w:r>
          </w:p>
        </w:tc>
        <w:tc>
          <w:tcPr>
            <w:tcW w:w="2551" w:type="dxa"/>
          </w:tcPr>
          <w:p w:rsidR="00577AB5" w:rsidRDefault="00577AB5">
            <w:pPr>
              <w:pStyle w:val="ConsPlusNormal"/>
              <w:jc w:val="center"/>
            </w:pPr>
            <w:r>
              <w:t>213</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2528781,46</w:t>
            </w:r>
          </w:p>
        </w:tc>
      </w:tr>
      <w:tr w:rsidR="00577AB5">
        <w:tc>
          <w:tcPr>
            <w:tcW w:w="794" w:type="dxa"/>
          </w:tcPr>
          <w:p w:rsidR="00577AB5" w:rsidRDefault="00577AB5">
            <w:pPr>
              <w:pStyle w:val="ConsPlusNormal"/>
              <w:jc w:val="center"/>
            </w:pPr>
            <w:r>
              <w:lastRenderedPageBreak/>
              <w:t>101.</w:t>
            </w:r>
          </w:p>
        </w:tc>
        <w:tc>
          <w:tcPr>
            <w:tcW w:w="3118" w:type="dxa"/>
          </w:tcPr>
          <w:p w:rsidR="00577AB5" w:rsidRDefault="00577AB5">
            <w:pPr>
              <w:pStyle w:val="ConsPlusNormal"/>
            </w:pPr>
            <w:r>
              <w:t>г. Медногорск, ул. Гагарина, д. 20</w:t>
            </w:r>
          </w:p>
        </w:tc>
        <w:tc>
          <w:tcPr>
            <w:tcW w:w="1474" w:type="dxa"/>
          </w:tcPr>
          <w:p w:rsidR="00577AB5" w:rsidRDefault="00577AB5">
            <w:pPr>
              <w:pStyle w:val="ConsPlusNormal"/>
              <w:jc w:val="center"/>
            </w:pPr>
            <w:r>
              <w:t>8108,30</w:t>
            </w:r>
          </w:p>
        </w:tc>
        <w:tc>
          <w:tcPr>
            <w:tcW w:w="2551" w:type="dxa"/>
          </w:tcPr>
          <w:p w:rsidR="00577AB5" w:rsidRDefault="00577AB5">
            <w:pPr>
              <w:pStyle w:val="ConsPlusNormal"/>
              <w:jc w:val="center"/>
            </w:pPr>
            <w:r>
              <w:t>218</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5622931,48</w:t>
            </w:r>
          </w:p>
        </w:tc>
      </w:tr>
      <w:tr w:rsidR="00577AB5">
        <w:tc>
          <w:tcPr>
            <w:tcW w:w="794" w:type="dxa"/>
          </w:tcPr>
          <w:p w:rsidR="00577AB5" w:rsidRDefault="00577AB5">
            <w:pPr>
              <w:pStyle w:val="ConsPlusNormal"/>
              <w:jc w:val="center"/>
            </w:pPr>
            <w:r>
              <w:t>102.</w:t>
            </w:r>
          </w:p>
        </w:tc>
        <w:tc>
          <w:tcPr>
            <w:tcW w:w="3118" w:type="dxa"/>
          </w:tcPr>
          <w:p w:rsidR="00577AB5" w:rsidRDefault="00577AB5">
            <w:pPr>
              <w:pStyle w:val="ConsPlusNormal"/>
            </w:pPr>
            <w:r>
              <w:t>г. Медногорск, ул. Гагарина, д. 6</w:t>
            </w:r>
          </w:p>
        </w:tc>
        <w:tc>
          <w:tcPr>
            <w:tcW w:w="1474" w:type="dxa"/>
          </w:tcPr>
          <w:p w:rsidR="00577AB5" w:rsidRDefault="00577AB5">
            <w:pPr>
              <w:pStyle w:val="ConsPlusNormal"/>
              <w:jc w:val="center"/>
            </w:pPr>
            <w:r>
              <w:t>3458,20</w:t>
            </w:r>
          </w:p>
        </w:tc>
        <w:tc>
          <w:tcPr>
            <w:tcW w:w="2551" w:type="dxa"/>
          </w:tcPr>
          <w:p w:rsidR="00577AB5" w:rsidRDefault="00577AB5">
            <w:pPr>
              <w:pStyle w:val="ConsPlusNormal"/>
              <w:jc w:val="center"/>
            </w:pPr>
            <w:r>
              <w:t>128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1863983,07</w:t>
            </w:r>
          </w:p>
        </w:tc>
      </w:tr>
      <w:tr w:rsidR="00577AB5">
        <w:tc>
          <w:tcPr>
            <w:tcW w:w="794" w:type="dxa"/>
          </w:tcPr>
          <w:p w:rsidR="00577AB5" w:rsidRDefault="00577AB5">
            <w:pPr>
              <w:pStyle w:val="ConsPlusNormal"/>
              <w:jc w:val="center"/>
            </w:pPr>
            <w:r>
              <w:t>103.</w:t>
            </w:r>
          </w:p>
        </w:tc>
        <w:tc>
          <w:tcPr>
            <w:tcW w:w="3118" w:type="dxa"/>
          </w:tcPr>
          <w:p w:rsidR="00577AB5" w:rsidRDefault="00577AB5">
            <w:pPr>
              <w:pStyle w:val="ConsPlusNormal"/>
            </w:pPr>
            <w:r>
              <w:t>г. Медногорск, ул. Гагарина, д. 8</w:t>
            </w:r>
          </w:p>
        </w:tc>
        <w:tc>
          <w:tcPr>
            <w:tcW w:w="1474" w:type="dxa"/>
          </w:tcPr>
          <w:p w:rsidR="00577AB5" w:rsidRDefault="00577AB5">
            <w:pPr>
              <w:pStyle w:val="ConsPlusNormal"/>
              <w:jc w:val="center"/>
            </w:pPr>
            <w:r>
              <w:t>4344,30</w:t>
            </w:r>
          </w:p>
        </w:tc>
        <w:tc>
          <w:tcPr>
            <w:tcW w:w="2551" w:type="dxa"/>
          </w:tcPr>
          <w:p w:rsidR="00577AB5" w:rsidRDefault="00577AB5">
            <w:pPr>
              <w:pStyle w:val="ConsPlusNormal"/>
              <w:jc w:val="center"/>
            </w:pPr>
            <w:r>
              <w:t>154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4153244,57</w:t>
            </w:r>
          </w:p>
        </w:tc>
      </w:tr>
      <w:tr w:rsidR="00577AB5">
        <w:tc>
          <w:tcPr>
            <w:tcW w:w="794" w:type="dxa"/>
          </w:tcPr>
          <w:p w:rsidR="00577AB5" w:rsidRDefault="00577AB5">
            <w:pPr>
              <w:pStyle w:val="ConsPlusNormal"/>
              <w:jc w:val="center"/>
            </w:pPr>
            <w:r>
              <w:t>104.</w:t>
            </w:r>
          </w:p>
        </w:tc>
        <w:tc>
          <w:tcPr>
            <w:tcW w:w="3118" w:type="dxa"/>
          </w:tcPr>
          <w:p w:rsidR="00577AB5" w:rsidRDefault="00577AB5">
            <w:pPr>
              <w:pStyle w:val="ConsPlusNormal"/>
            </w:pPr>
            <w:r>
              <w:t>г. Медногорск, ул. Ежова, д. 1а</w:t>
            </w:r>
          </w:p>
        </w:tc>
        <w:tc>
          <w:tcPr>
            <w:tcW w:w="1474" w:type="dxa"/>
          </w:tcPr>
          <w:p w:rsidR="00577AB5" w:rsidRDefault="00577AB5">
            <w:pPr>
              <w:pStyle w:val="ConsPlusNormal"/>
              <w:jc w:val="center"/>
            </w:pPr>
            <w:r>
              <w:t>1212,10</w:t>
            </w:r>
          </w:p>
        </w:tc>
        <w:tc>
          <w:tcPr>
            <w:tcW w:w="2551" w:type="dxa"/>
          </w:tcPr>
          <w:p w:rsidR="00577AB5" w:rsidRDefault="00577AB5">
            <w:pPr>
              <w:pStyle w:val="ConsPlusNormal"/>
              <w:jc w:val="center"/>
            </w:pPr>
            <w:r>
              <w:t>60</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7759489,12</w:t>
            </w:r>
          </w:p>
        </w:tc>
      </w:tr>
      <w:tr w:rsidR="00577AB5">
        <w:tc>
          <w:tcPr>
            <w:tcW w:w="794" w:type="dxa"/>
          </w:tcPr>
          <w:p w:rsidR="00577AB5" w:rsidRDefault="00577AB5">
            <w:pPr>
              <w:pStyle w:val="ConsPlusNormal"/>
              <w:jc w:val="center"/>
            </w:pPr>
            <w:r>
              <w:t>105.</w:t>
            </w:r>
          </w:p>
        </w:tc>
        <w:tc>
          <w:tcPr>
            <w:tcW w:w="3118" w:type="dxa"/>
          </w:tcPr>
          <w:p w:rsidR="00577AB5" w:rsidRDefault="00577AB5">
            <w:pPr>
              <w:pStyle w:val="ConsPlusNormal"/>
            </w:pPr>
            <w:r>
              <w:t>г. Медногорск, ул. Кирова, д. 13</w:t>
            </w:r>
          </w:p>
        </w:tc>
        <w:tc>
          <w:tcPr>
            <w:tcW w:w="1474" w:type="dxa"/>
          </w:tcPr>
          <w:p w:rsidR="00577AB5" w:rsidRDefault="00577AB5">
            <w:pPr>
              <w:pStyle w:val="ConsPlusNormal"/>
              <w:jc w:val="center"/>
            </w:pPr>
            <w:r>
              <w:t>1665,30</w:t>
            </w:r>
          </w:p>
        </w:tc>
        <w:tc>
          <w:tcPr>
            <w:tcW w:w="2551" w:type="dxa"/>
          </w:tcPr>
          <w:p w:rsidR="00577AB5" w:rsidRDefault="00577AB5">
            <w:pPr>
              <w:pStyle w:val="ConsPlusNormal"/>
              <w:jc w:val="center"/>
            </w:pPr>
            <w:r>
              <w:t>46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296859,99</w:t>
            </w:r>
          </w:p>
        </w:tc>
      </w:tr>
      <w:tr w:rsidR="00577AB5">
        <w:tc>
          <w:tcPr>
            <w:tcW w:w="794" w:type="dxa"/>
          </w:tcPr>
          <w:p w:rsidR="00577AB5" w:rsidRDefault="00577AB5">
            <w:pPr>
              <w:pStyle w:val="ConsPlusNormal"/>
              <w:jc w:val="center"/>
            </w:pPr>
            <w:r>
              <w:t>106.</w:t>
            </w:r>
          </w:p>
        </w:tc>
        <w:tc>
          <w:tcPr>
            <w:tcW w:w="3118" w:type="dxa"/>
          </w:tcPr>
          <w:p w:rsidR="00577AB5" w:rsidRDefault="00577AB5">
            <w:pPr>
              <w:pStyle w:val="ConsPlusNormal"/>
            </w:pPr>
            <w:r>
              <w:t>г. Медногорск, ул. Кирова, д. 1а</w:t>
            </w:r>
          </w:p>
        </w:tc>
        <w:tc>
          <w:tcPr>
            <w:tcW w:w="1474" w:type="dxa"/>
          </w:tcPr>
          <w:p w:rsidR="00577AB5" w:rsidRDefault="00577AB5">
            <w:pPr>
              <w:pStyle w:val="ConsPlusNormal"/>
              <w:jc w:val="center"/>
            </w:pPr>
            <w:r>
              <w:t>2627,60</w:t>
            </w:r>
          </w:p>
        </w:tc>
        <w:tc>
          <w:tcPr>
            <w:tcW w:w="2551" w:type="dxa"/>
          </w:tcPr>
          <w:p w:rsidR="00577AB5" w:rsidRDefault="00577AB5">
            <w:pPr>
              <w:pStyle w:val="ConsPlusNormal"/>
              <w:jc w:val="center"/>
            </w:pPr>
            <w:r>
              <w:t>156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1121450,26</w:t>
            </w:r>
          </w:p>
        </w:tc>
      </w:tr>
      <w:tr w:rsidR="00577AB5">
        <w:tc>
          <w:tcPr>
            <w:tcW w:w="794" w:type="dxa"/>
          </w:tcPr>
          <w:p w:rsidR="00577AB5" w:rsidRDefault="00577AB5">
            <w:pPr>
              <w:pStyle w:val="ConsPlusNormal"/>
              <w:jc w:val="center"/>
            </w:pPr>
            <w:r>
              <w:t>107.</w:t>
            </w:r>
          </w:p>
        </w:tc>
        <w:tc>
          <w:tcPr>
            <w:tcW w:w="3118" w:type="dxa"/>
          </w:tcPr>
          <w:p w:rsidR="00577AB5" w:rsidRDefault="00577AB5">
            <w:pPr>
              <w:pStyle w:val="ConsPlusNormal"/>
            </w:pPr>
            <w:r>
              <w:t>г. Медногорск, ул. Ленина, д. 1</w:t>
            </w:r>
          </w:p>
        </w:tc>
        <w:tc>
          <w:tcPr>
            <w:tcW w:w="1474" w:type="dxa"/>
          </w:tcPr>
          <w:p w:rsidR="00577AB5" w:rsidRDefault="00577AB5">
            <w:pPr>
              <w:pStyle w:val="ConsPlusNormal"/>
              <w:jc w:val="center"/>
            </w:pPr>
            <w:r>
              <w:t>1351,70</w:t>
            </w:r>
          </w:p>
        </w:tc>
        <w:tc>
          <w:tcPr>
            <w:tcW w:w="2551" w:type="dxa"/>
          </w:tcPr>
          <w:p w:rsidR="00577AB5" w:rsidRDefault="00577AB5">
            <w:pPr>
              <w:pStyle w:val="ConsPlusNormal"/>
              <w:jc w:val="center"/>
            </w:pPr>
            <w:r>
              <w:t>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3348368,67</w:t>
            </w:r>
          </w:p>
        </w:tc>
      </w:tr>
      <w:tr w:rsidR="00577AB5">
        <w:tc>
          <w:tcPr>
            <w:tcW w:w="794" w:type="dxa"/>
          </w:tcPr>
          <w:p w:rsidR="00577AB5" w:rsidRDefault="00577AB5">
            <w:pPr>
              <w:pStyle w:val="ConsPlusNormal"/>
              <w:jc w:val="center"/>
            </w:pPr>
            <w:r>
              <w:t>108.</w:t>
            </w:r>
          </w:p>
        </w:tc>
        <w:tc>
          <w:tcPr>
            <w:tcW w:w="3118" w:type="dxa"/>
          </w:tcPr>
          <w:p w:rsidR="00577AB5" w:rsidRDefault="00577AB5">
            <w:pPr>
              <w:pStyle w:val="ConsPlusNormal"/>
            </w:pPr>
            <w:r>
              <w:t>г. Медногорск, ул. Ленина, д. 5</w:t>
            </w:r>
          </w:p>
        </w:tc>
        <w:tc>
          <w:tcPr>
            <w:tcW w:w="1474" w:type="dxa"/>
          </w:tcPr>
          <w:p w:rsidR="00577AB5" w:rsidRDefault="00577AB5">
            <w:pPr>
              <w:pStyle w:val="ConsPlusNormal"/>
              <w:jc w:val="center"/>
            </w:pPr>
            <w:r>
              <w:t>1360,70</w:t>
            </w:r>
          </w:p>
        </w:tc>
        <w:tc>
          <w:tcPr>
            <w:tcW w:w="2551" w:type="dxa"/>
          </w:tcPr>
          <w:p w:rsidR="00577AB5" w:rsidRDefault="00577AB5">
            <w:pPr>
              <w:pStyle w:val="ConsPlusNormal"/>
              <w:jc w:val="center"/>
            </w:pPr>
            <w:r>
              <w:t>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2180055,52</w:t>
            </w:r>
          </w:p>
        </w:tc>
      </w:tr>
      <w:tr w:rsidR="00577AB5">
        <w:tc>
          <w:tcPr>
            <w:tcW w:w="794" w:type="dxa"/>
          </w:tcPr>
          <w:p w:rsidR="00577AB5" w:rsidRDefault="00577AB5">
            <w:pPr>
              <w:pStyle w:val="ConsPlusNormal"/>
              <w:jc w:val="center"/>
            </w:pPr>
            <w:r>
              <w:t>109.</w:t>
            </w:r>
          </w:p>
        </w:tc>
        <w:tc>
          <w:tcPr>
            <w:tcW w:w="3118" w:type="dxa"/>
          </w:tcPr>
          <w:p w:rsidR="00577AB5" w:rsidRDefault="00577AB5">
            <w:pPr>
              <w:pStyle w:val="ConsPlusNormal"/>
            </w:pPr>
            <w:r>
              <w:t>г. Медногорск, ул. Машиностроителей, д. 2</w:t>
            </w:r>
          </w:p>
        </w:tc>
        <w:tc>
          <w:tcPr>
            <w:tcW w:w="1474" w:type="dxa"/>
          </w:tcPr>
          <w:p w:rsidR="00577AB5" w:rsidRDefault="00577AB5">
            <w:pPr>
              <w:pStyle w:val="ConsPlusNormal"/>
              <w:jc w:val="center"/>
            </w:pPr>
            <w:r>
              <w:t>3817,00</w:t>
            </w:r>
          </w:p>
        </w:tc>
        <w:tc>
          <w:tcPr>
            <w:tcW w:w="2551" w:type="dxa"/>
          </w:tcPr>
          <w:p w:rsidR="00577AB5" w:rsidRDefault="00577AB5">
            <w:pPr>
              <w:pStyle w:val="ConsPlusNormal"/>
              <w:jc w:val="center"/>
            </w:pPr>
            <w:r>
              <w:t>138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409970,44</w:t>
            </w:r>
          </w:p>
        </w:tc>
      </w:tr>
      <w:tr w:rsidR="00577AB5">
        <w:tc>
          <w:tcPr>
            <w:tcW w:w="794" w:type="dxa"/>
          </w:tcPr>
          <w:p w:rsidR="00577AB5" w:rsidRDefault="00577AB5">
            <w:pPr>
              <w:pStyle w:val="ConsPlusNormal"/>
              <w:jc w:val="center"/>
            </w:pPr>
            <w:r>
              <w:t>110.</w:t>
            </w:r>
          </w:p>
        </w:tc>
        <w:tc>
          <w:tcPr>
            <w:tcW w:w="3118" w:type="dxa"/>
          </w:tcPr>
          <w:p w:rsidR="00577AB5" w:rsidRDefault="00577AB5">
            <w:pPr>
              <w:pStyle w:val="ConsPlusNormal"/>
            </w:pPr>
            <w:r>
              <w:t>г. Медногорск, ул. Машиностроителей, д. 4</w:t>
            </w:r>
          </w:p>
        </w:tc>
        <w:tc>
          <w:tcPr>
            <w:tcW w:w="1474" w:type="dxa"/>
          </w:tcPr>
          <w:p w:rsidR="00577AB5" w:rsidRDefault="00577AB5">
            <w:pPr>
              <w:pStyle w:val="ConsPlusNormal"/>
              <w:jc w:val="center"/>
            </w:pPr>
            <w:r>
              <w:t>3796,90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2941166,19</w:t>
            </w:r>
          </w:p>
        </w:tc>
      </w:tr>
      <w:tr w:rsidR="00577AB5">
        <w:tc>
          <w:tcPr>
            <w:tcW w:w="794" w:type="dxa"/>
          </w:tcPr>
          <w:p w:rsidR="00577AB5" w:rsidRDefault="00577AB5">
            <w:pPr>
              <w:pStyle w:val="ConsPlusNormal"/>
              <w:jc w:val="center"/>
            </w:pPr>
            <w:r>
              <w:t>111.</w:t>
            </w:r>
          </w:p>
        </w:tc>
        <w:tc>
          <w:tcPr>
            <w:tcW w:w="3118" w:type="dxa"/>
          </w:tcPr>
          <w:p w:rsidR="00577AB5" w:rsidRDefault="00577AB5">
            <w:pPr>
              <w:pStyle w:val="ConsPlusNormal"/>
            </w:pPr>
            <w:r>
              <w:t>г. Медногорск, ул. Машиностроителей, д. 6</w:t>
            </w:r>
          </w:p>
        </w:tc>
        <w:tc>
          <w:tcPr>
            <w:tcW w:w="1474" w:type="dxa"/>
          </w:tcPr>
          <w:p w:rsidR="00577AB5" w:rsidRDefault="00577AB5">
            <w:pPr>
              <w:pStyle w:val="ConsPlusNormal"/>
              <w:jc w:val="center"/>
            </w:pPr>
            <w:r>
              <w:t>3816,10</w:t>
            </w:r>
          </w:p>
        </w:tc>
        <w:tc>
          <w:tcPr>
            <w:tcW w:w="2551" w:type="dxa"/>
          </w:tcPr>
          <w:p w:rsidR="00577AB5" w:rsidRDefault="00577AB5">
            <w:pPr>
              <w:pStyle w:val="ConsPlusNormal"/>
              <w:jc w:val="center"/>
            </w:pPr>
            <w:r>
              <w:t>155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3811046,75</w:t>
            </w:r>
          </w:p>
        </w:tc>
      </w:tr>
      <w:tr w:rsidR="00577AB5">
        <w:tc>
          <w:tcPr>
            <w:tcW w:w="794" w:type="dxa"/>
          </w:tcPr>
          <w:p w:rsidR="00577AB5" w:rsidRDefault="00577AB5">
            <w:pPr>
              <w:pStyle w:val="ConsPlusNormal"/>
              <w:jc w:val="center"/>
            </w:pPr>
            <w:r>
              <w:t>112.</w:t>
            </w:r>
          </w:p>
        </w:tc>
        <w:tc>
          <w:tcPr>
            <w:tcW w:w="3118" w:type="dxa"/>
          </w:tcPr>
          <w:p w:rsidR="00577AB5" w:rsidRDefault="00577AB5">
            <w:pPr>
              <w:pStyle w:val="ConsPlusNormal"/>
            </w:pPr>
            <w:r>
              <w:t>г. Медногорск, ул. Машиностроителей, д. 8</w:t>
            </w:r>
          </w:p>
        </w:tc>
        <w:tc>
          <w:tcPr>
            <w:tcW w:w="1474" w:type="dxa"/>
          </w:tcPr>
          <w:p w:rsidR="00577AB5" w:rsidRDefault="00577AB5">
            <w:pPr>
              <w:pStyle w:val="ConsPlusNormal"/>
              <w:jc w:val="center"/>
            </w:pPr>
            <w:r>
              <w:t>7415,30</w:t>
            </w:r>
          </w:p>
        </w:tc>
        <w:tc>
          <w:tcPr>
            <w:tcW w:w="2551" w:type="dxa"/>
          </w:tcPr>
          <w:p w:rsidR="00577AB5" w:rsidRDefault="00577AB5">
            <w:pPr>
              <w:pStyle w:val="ConsPlusNormal"/>
              <w:jc w:val="center"/>
            </w:pPr>
            <w:r>
              <w:t>276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2634314,55</w:t>
            </w:r>
          </w:p>
        </w:tc>
      </w:tr>
      <w:tr w:rsidR="00577AB5">
        <w:tc>
          <w:tcPr>
            <w:tcW w:w="794" w:type="dxa"/>
          </w:tcPr>
          <w:p w:rsidR="00577AB5" w:rsidRDefault="00577AB5">
            <w:pPr>
              <w:pStyle w:val="ConsPlusNormal"/>
              <w:jc w:val="center"/>
            </w:pPr>
            <w:r>
              <w:t>113.</w:t>
            </w:r>
          </w:p>
        </w:tc>
        <w:tc>
          <w:tcPr>
            <w:tcW w:w="3118" w:type="dxa"/>
          </w:tcPr>
          <w:p w:rsidR="00577AB5" w:rsidRDefault="00577AB5">
            <w:pPr>
              <w:pStyle w:val="ConsPlusNormal"/>
            </w:pPr>
            <w:r>
              <w:t>г. Медногорск, ул. Металлургов, д. 13</w:t>
            </w:r>
          </w:p>
        </w:tc>
        <w:tc>
          <w:tcPr>
            <w:tcW w:w="1474" w:type="dxa"/>
          </w:tcPr>
          <w:p w:rsidR="00577AB5" w:rsidRDefault="00577AB5">
            <w:pPr>
              <w:pStyle w:val="ConsPlusNormal"/>
              <w:jc w:val="center"/>
            </w:pPr>
            <w:r>
              <w:t>3669,60</w:t>
            </w:r>
          </w:p>
        </w:tc>
        <w:tc>
          <w:tcPr>
            <w:tcW w:w="2551" w:type="dxa"/>
          </w:tcPr>
          <w:p w:rsidR="00577AB5" w:rsidRDefault="00577AB5">
            <w:pPr>
              <w:pStyle w:val="ConsPlusNormal"/>
              <w:jc w:val="center"/>
            </w:pPr>
            <w:r>
              <w:t>153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2582229,08</w:t>
            </w:r>
          </w:p>
        </w:tc>
      </w:tr>
      <w:tr w:rsidR="00577AB5">
        <w:tc>
          <w:tcPr>
            <w:tcW w:w="794" w:type="dxa"/>
          </w:tcPr>
          <w:p w:rsidR="00577AB5" w:rsidRDefault="00577AB5">
            <w:pPr>
              <w:pStyle w:val="ConsPlusNormal"/>
              <w:jc w:val="center"/>
            </w:pPr>
            <w:r>
              <w:lastRenderedPageBreak/>
              <w:t>114.</w:t>
            </w:r>
          </w:p>
        </w:tc>
        <w:tc>
          <w:tcPr>
            <w:tcW w:w="3118" w:type="dxa"/>
          </w:tcPr>
          <w:p w:rsidR="00577AB5" w:rsidRDefault="00577AB5">
            <w:pPr>
              <w:pStyle w:val="ConsPlusNormal"/>
            </w:pPr>
            <w:r>
              <w:t>г. Медногорск, ул. Металлургов, д. 23</w:t>
            </w:r>
          </w:p>
        </w:tc>
        <w:tc>
          <w:tcPr>
            <w:tcW w:w="1474" w:type="dxa"/>
          </w:tcPr>
          <w:p w:rsidR="00577AB5" w:rsidRDefault="00577AB5">
            <w:pPr>
              <w:pStyle w:val="ConsPlusNormal"/>
              <w:jc w:val="center"/>
            </w:pPr>
            <w:r>
              <w:t>4370,90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6</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3236608,92</w:t>
            </w:r>
          </w:p>
        </w:tc>
      </w:tr>
      <w:tr w:rsidR="00577AB5">
        <w:tc>
          <w:tcPr>
            <w:tcW w:w="794" w:type="dxa"/>
          </w:tcPr>
          <w:p w:rsidR="00577AB5" w:rsidRDefault="00577AB5">
            <w:pPr>
              <w:pStyle w:val="ConsPlusNormal"/>
              <w:jc w:val="center"/>
            </w:pPr>
            <w:r>
              <w:t>115.</w:t>
            </w:r>
          </w:p>
        </w:tc>
        <w:tc>
          <w:tcPr>
            <w:tcW w:w="3118" w:type="dxa"/>
          </w:tcPr>
          <w:p w:rsidR="00577AB5" w:rsidRDefault="00577AB5">
            <w:pPr>
              <w:pStyle w:val="ConsPlusNormal"/>
            </w:pPr>
            <w:r>
              <w:t>г. Медногорск, ул. Моторная, д. 1</w:t>
            </w:r>
          </w:p>
        </w:tc>
        <w:tc>
          <w:tcPr>
            <w:tcW w:w="1474" w:type="dxa"/>
          </w:tcPr>
          <w:p w:rsidR="00577AB5" w:rsidRDefault="00577AB5">
            <w:pPr>
              <w:pStyle w:val="ConsPlusNormal"/>
              <w:jc w:val="center"/>
            </w:pPr>
            <w:r>
              <w:t>3576,00</w:t>
            </w:r>
          </w:p>
        </w:tc>
        <w:tc>
          <w:tcPr>
            <w:tcW w:w="2551" w:type="dxa"/>
          </w:tcPr>
          <w:p w:rsidR="00577AB5" w:rsidRDefault="00577AB5">
            <w:pPr>
              <w:pStyle w:val="ConsPlusNormal"/>
              <w:jc w:val="center"/>
            </w:pPr>
            <w:r>
              <w:t>160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6288321,46</w:t>
            </w:r>
          </w:p>
        </w:tc>
      </w:tr>
      <w:tr w:rsidR="00577AB5">
        <w:tc>
          <w:tcPr>
            <w:tcW w:w="794" w:type="dxa"/>
          </w:tcPr>
          <w:p w:rsidR="00577AB5" w:rsidRDefault="00577AB5">
            <w:pPr>
              <w:pStyle w:val="ConsPlusNormal"/>
              <w:jc w:val="center"/>
            </w:pPr>
            <w:r>
              <w:t>116.</w:t>
            </w:r>
          </w:p>
        </w:tc>
        <w:tc>
          <w:tcPr>
            <w:tcW w:w="3118" w:type="dxa"/>
          </w:tcPr>
          <w:p w:rsidR="00577AB5" w:rsidRDefault="00577AB5">
            <w:pPr>
              <w:pStyle w:val="ConsPlusNormal"/>
            </w:pPr>
            <w:r>
              <w:t>г. Медногорск, ул. Моторная, д. 46</w:t>
            </w:r>
          </w:p>
        </w:tc>
        <w:tc>
          <w:tcPr>
            <w:tcW w:w="1474" w:type="dxa"/>
          </w:tcPr>
          <w:p w:rsidR="00577AB5" w:rsidRDefault="00577AB5">
            <w:pPr>
              <w:pStyle w:val="ConsPlusNormal"/>
              <w:jc w:val="center"/>
            </w:pPr>
            <w:r>
              <w:t>1247,60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3783789,87</w:t>
            </w:r>
          </w:p>
        </w:tc>
      </w:tr>
      <w:tr w:rsidR="00577AB5">
        <w:tc>
          <w:tcPr>
            <w:tcW w:w="794" w:type="dxa"/>
          </w:tcPr>
          <w:p w:rsidR="00577AB5" w:rsidRDefault="00577AB5">
            <w:pPr>
              <w:pStyle w:val="ConsPlusNormal"/>
              <w:jc w:val="center"/>
            </w:pPr>
            <w:r>
              <w:t>117.</w:t>
            </w:r>
          </w:p>
        </w:tc>
        <w:tc>
          <w:tcPr>
            <w:tcW w:w="3118" w:type="dxa"/>
          </w:tcPr>
          <w:p w:rsidR="00577AB5" w:rsidRDefault="00577AB5">
            <w:pPr>
              <w:pStyle w:val="ConsPlusNormal"/>
            </w:pPr>
            <w:r>
              <w:t>г. Медногорск, ул. Моторная, д. 9</w:t>
            </w:r>
          </w:p>
        </w:tc>
        <w:tc>
          <w:tcPr>
            <w:tcW w:w="1474" w:type="dxa"/>
          </w:tcPr>
          <w:p w:rsidR="00577AB5" w:rsidRDefault="00577AB5">
            <w:pPr>
              <w:pStyle w:val="ConsPlusNormal"/>
              <w:jc w:val="center"/>
            </w:pPr>
            <w:r>
              <w:t>6615,10</w:t>
            </w:r>
          </w:p>
        </w:tc>
        <w:tc>
          <w:tcPr>
            <w:tcW w:w="2551" w:type="dxa"/>
          </w:tcPr>
          <w:p w:rsidR="00577AB5" w:rsidRDefault="00577AB5">
            <w:pPr>
              <w:pStyle w:val="ConsPlusNormal"/>
              <w:jc w:val="center"/>
            </w:pPr>
            <w:r>
              <w:t>300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1160242,71</w:t>
            </w:r>
          </w:p>
        </w:tc>
      </w:tr>
      <w:tr w:rsidR="00577AB5">
        <w:tc>
          <w:tcPr>
            <w:tcW w:w="794" w:type="dxa"/>
          </w:tcPr>
          <w:p w:rsidR="00577AB5" w:rsidRDefault="00577AB5">
            <w:pPr>
              <w:pStyle w:val="ConsPlusNormal"/>
              <w:jc w:val="center"/>
            </w:pPr>
            <w:r>
              <w:t>118.</w:t>
            </w:r>
          </w:p>
        </w:tc>
        <w:tc>
          <w:tcPr>
            <w:tcW w:w="3118" w:type="dxa"/>
          </w:tcPr>
          <w:p w:rsidR="00577AB5" w:rsidRDefault="00577AB5">
            <w:pPr>
              <w:pStyle w:val="ConsPlusNormal"/>
            </w:pPr>
            <w:r>
              <w:t>г. Медногорск, ул. Орджоникидзе, д. 8</w:t>
            </w:r>
          </w:p>
        </w:tc>
        <w:tc>
          <w:tcPr>
            <w:tcW w:w="1474" w:type="dxa"/>
          </w:tcPr>
          <w:p w:rsidR="00577AB5" w:rsidRDefault="00577AB5">
            <w:pPr>
              <w:pStyle w:val="ConsPlusNormal"/>
              <w:jc w:val="center"/>
            </w:pPr>
            <w:r>
              <w:t>419,60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1459465,03</w:t>
            </w:r>
          </w:p>
        </w:tc>
      </w:tr>
      <w:tr w:rsidR="00577AB5">
        <w:tc>
          <w:tcPr>
            <w:tcW w:w="794" w:type="dxa"/>
          </w:tcPr>
          <w:p w:rsidR="00577AB5" w:rsidRDefault="00577AB5">
            <w:pPr>
              <w:pStyle w:val="ConsPlusNormal"/>
              <w:jc w:val="center"/>
            </w:pPr>
            <w:r>
              <w:t>119.</w:t>
            </w:r>
          </w:p>
        </w:tc>
        <w:tc>
          <w:tcPr>
            <w:tcW w:w="3118" w:type="dxa"/>
          </w:tcPr>
          <w:p w:rsidR="00577AB5" w:rsidRDefault="00577AB5">
            <w:pPr>
              <w:pStyle w:val="ConsPlusNormal"/>
            </w:pPr>
            <w:r>
              <w:t>г. Медногорск, ул. Советская, д. 2</w:t>
            </w:r>
          </w:p>
        </w:tc>
        <w:tc>
          <w:tcPr>
            <w:tcW w:w="1474" w:type="dxa"/>
          </w:tcPr>
          <w:p w:rsidR="00577AB5" w:rsidRDefault="00577AB5">
            <w:pPr>
              <w:pStyle w:val="ConsPlusNormal"/>
              <w:jc w:val="center"/>
            </w:pPr>
            <w:r>
              <w:t>728,70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1878802,95</w:t>
            </w:r>
          </w:p>
        </w:tc>
      </w:tr>
      <w:tr w:rsidR="00577AB5">
        <w:tc>
          <w:tcPr>
            <w:tcW w:w="794" w:type="dxa"/>
          </w:tcPr>
          <w:p w:rsidR="00577AB5" w:rsidRDefault="00577AB5">
            <w:pPr>
              <w:pStyle w:val="ConsPlusNormal"/>
              <w:jc w:val="center"/>
            </w:pPr>
            <w:r>
              <w:t>120.</w:t>
            </w:r>
          </w:p>
        </w:tc>
        <w:tc>
          <w:tcPr>
            <w:tcW w:w="3118" w:type="dxa"/>
          </w:tcPr>
          <w:p w:rsidR="00577AB5" w:rsidRDefault="00577AB5">
            <w:pPr>
              <w:pStyle w:val="ConsPlusNormal"/>
            </w:pPr>
            <w:r>
              <w:t>г. Медногорск, ул. Тульская, д. 13</w:t>
            </w:r>
          </w:p>
        </w:tc>
        <w:tc>
          <w:tcPr>
            <w:tcW w:w="1474" w:type="dxa"/>
          </w:tcPr>
          <w:p w:rsidR="00577AB5" w:rsidRDefault="00577AB5">
            <w:pPr>
              <w:pStyle w:val="ConsPlusNormal"/>
              <w:jc w:val="center"/>
            </w:pPr>
            <w:r>
              <w:t>2751,60</w:t>
            </w:r>
          </w:p>
        </w:tc>
        <w:tc>
          <w:tcPr>
            <w:tcW w:w="2551" w:type="dxa"/>
          </w:tcPr>
          <w:p w:rsidR="00577AB5" w:rsidRDefault="00577AB5">
            <w:pPr>
              <w:pStyle w:val="ConsPlusNormal"/>
              <w:jc w:val="center"/>
            </w:pPr>
            <w:r>
              <w:t>90</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5653095,29</w:t>
            </w:r>
          </w:p>
        </w:tc>
      </w:tr>
      <w:tr w:rsidR="00577AB5">
        <w:tc>
          <w:tcPr>
            <w:tcW w:w="13606" w:type="dxa"/>
            <w:gridSpan w:val="7"/>
          </w:tcPr>
          <w:p w:rsidR="00577AB5" w:rsidRDefault="00577AB5">
            <w:pPr>
              <w:pStyle w:val="ConsPlusNormal"/>
              <w:jc w:val="center"/>
              <w:outlineLvl w:val="3"/>
            </w:pPr>
            <w:r>
              <w:t>12. Муниципальное образование город Новотроицк</w:t>
            </w:r>
          </w:p>
        </w:tc>
      </w:tr>
      <w:tr w:rsidR="00577AB5">
        <w:tc>
          <w:tcPr>
            <w:tcW w:w="3912" w:type="dxa"/>
            <w:gridSpan w:val="2"/>
          </w:tcPr>
          <w:p w:rsidR="00577AB5" w:rsidRDefault="00577AB5">
            <w:pPr>
              <w:pStyle w:val="ConsPlusNormal"/>
            </w:pPr>
            <w:r>
              <w:t>Итого по муниципальному образованию город Новотроицк</w:t>
            </w:r>
          </w:p>
        </w:tc>
        <w:tc>
          <w:tcPr>
            <w:tcW w:w="1474" w:type="dxa"/>
          </w:tcPr>
          <w:p w:rsidR="00577AB5" w:rsidRDefault="00577AB5">
            <w:pPr>
              <w:pStyle w:val="ConsPlusNormal"/>
              <w:jc w:val="center"/>
            </w:pPr>
            <w:r>
              <w:t>200543,60</w:t>
            </w:r>
          </w:p>
        </w:tc>
        <w:tc>
          <w:tcPr>
            <w:tcW w:w="2551" w:type="dxa"/>
          </w:tcPr>
          <w:p w:rsidR="00577AB5" w:rsidRDefault="00577AB5">
            <w:pPr>
              <w:pStyle w:val="ConsPlusNormal"/>
              <w:jc w:val="center"/>
            </w:pPr>
            <w:r>
              <w:t>8339</w:t>
            </w:r>
          </w:p>
        </w:tc>
        <w:tc>
          <w:tcPr>
            <w:tcW w:w="1984" w:type="dxa"/>
          </w:tcPr>
          <w:p w:rsidR="00577AB5" w:rsidRDefault="00577AB5">
            <w:pPr>
              <w:pStyle w:val="ConsPlusNormal"/>
              <w:jc w:val="center"/>
            </w:pPr>
            <w:r>
              <w:t>56</w:t>
            </w:r>
          </w:p>
        </w:tc>
        <w:tc>
          <w:tcPr>
            <w:tcW w:w="1701" w:type="dxa"/>
          </w:tcPr>
          <w:p w:rsidR="00577AB5" w:rsidRDefault="00577AB5">
            <w:pPr>
              <w:pStyle w:val="ConsPlusNormal"/>
              <w:jc w:val="center"/>
            </w:pPr>
            <w:r>
              <w:t>48</w:t>
            </w:r>
          </w:p>
        </w:tc>
        <w:tc>
          <w:tcPr>
            <w:tcW w:w="1984" w:type="dxa"/>
          </w:tcPr>
          <w:p w:rsidR="00577AB5" w:rsidRDefault="00577AB5">
            <w:pPr>
              <w:pStyle w:val="ConsPlusNormal"/>
              <w:jc w:val="center"/>
            </w:pPr>
            <w:r>
              <w:t>229984258,88</w:t>
            </w:r>
          </w:p>
        </w:tc>
      </w:tr>
      <w:tr w:rsidR="00577AB5">
        <w:tc>
          <w:tcPr>
            <w:tcW w:w="794" w:type="dxa"/>
          </w:tcPr>
          <w:p w:rsidR="00577AB5" w:rsidRDefault="00577AB5">
            <w:pPr>
              <w:pStyle w:val="ConsPlusNormal"/>
              <w:jc w:val="center"/>
            </w:pPr>
            <w:r>
              <w:t>121.</w:t>
            </w:r>
          </w:p>
        </w:tc>
        <w:tc>
          <w:tcPr>
            <w:tcW w:w="3118" w:type="dxa"/>
          </w:tcPr>
          <w:p w:rsidR="00577AB5" w:rsidRDefault="00577AB5">
            <w:pPr>
              <w:pStyle w:val="ConsPlusNormal"/>
            </w:pPr>
            <w:r>
              <w:t>г. Новотроицк, просп. Комсомольский, д. 4</w:t>
            </w:r>
          </w:p>
        </w:tc>
        <w:tc>
          <w:tcPr>
            <w:tcW w:w="1474" w:type="dxa"/>
          </w:tcPr>
          <w:p w:rsidR="00577AB5" w:rsidRDefault="00577AB5">
            <w:pPr>
              <w:pStyle w:val="ConsPlusNormal"/>
              <w:jc w:val="center"/>
            </w:pPr>
            <w:r>
              <w:t>7115,00</w:t>
            </w:r>
          </w:p>
        </w:tc>
        <w:tc>
          <w:tcPr>
            <w:tcW w:w="2551" w:type="dxa"/>
          </w:tcPr>
          <w:p w:rsidR="00577AB5" w:rsidRDefault="00577AB5">
            <w:pPr>
              <w:pStyle w:val="ConsPlusNormal"/>
              <w:jc w:val="center"/>
            </w:pPr>
            <w:r>
              <w:t>267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10656094,60</w:t>
            </w:r>
          </w:p>
        </w:tc>
      </w:tr>
      <w:tr w:rsidR="00577AB5">
        <w:tc>
          <w:tcPr>
            <w:tcW w:w="794" w:type="dxa"/>
          </w:tcPr>
          <w:p w:rsidR="00577AB5" w:rsidRDefault="00577AB5">
            <w:pPr>
              <w:pStyle w:val="ConsPlusNormal"/>
              <w:jc w:val="center"/>
            </w:pPr>
            <w:r>
              <w:t>122.</w:t>
            </w:r>
          </w:p>
        </w:tc>
        <w:tc>
          <w:tcPr>
            <w:tcW w:w="3118" w:type="dxa"/>
          </w:tcPr>
          <w:p w:rsidR="00577AB5" w:rsidRDefault="00577AB5">
            <w:pPr>
              <w:pStyle w:val="ConsPlusNormal"/>
            </w:pPr>
            <w:r>
              <w:t>г. Новотроицк, просп. Металлургов, д. 1</w:t>
            </w:r>
          </w:p>
        </w:tc>
        <w:tc>
          <w:tcPr>
            <w:tcW w:w="1474" w:type="dxa"/>
          </w:tcPr>
          <w:p w:rsidR="00577AB5" w:rsidRDefault="00577AB5">
            <w:pPr>
              <w:pStyle w:val="ConsPlusNormal"/>
              <w:jc w:val="center"/>
            </w:pPr>
            <w:r>
              <w:t>4786,80</w:t>
            </w:r>
          </w:p>
        </w:tc>
        <w:tc>
          <w:tcPr>
            <w:tcW w:w="2551" w:type="dxa"/>
          </w:tcPr>
          <w:p w:rsidR="00577AB5" w:rsidRDefault="00577AB5">
            <w:pPr>
              <w:pStyle w:val="ConsPlusNormal"/>
              <w:jc w:val="center"/>
            </w:pPr>
            <w:r>
              <w:t>220</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2742724,80</w:t>
            </w:r>
          </w:p>
        </w:tc>
      </w:tr>
      <w:tr w:rsidR="00577AB5">
        <w:tc>
          <w:tcPr>
            <w:tcW w:w="794" w:type="dxa"/>
          </w:tcPr>
          <w:p w:rsidR="00577AB5" w:rsidRDefault="00577AB5">
            <w:pPr>
              <w:pStyle w:val="ConsPlusNormal"/>
              <w:jc w:val="center"/>
            </w:pPr>
            <w:r>
              <w:t>123.</w:t>
            </w:r>
          </w:p>
        </w:tc>
        <w:tc>
          <w:tcPr>
            <w:tcW w:w="3118" w:type="dxa"/>
          </w:tcPr>
          <w:p w:rsidR="00577AB5" w:rsidRDefault="00577AB5">
            <w:pPr>
              <w:pStyle w:val="ConsPlusNormal"/>
            </w:pPr>
            <w:r>
              <w:t>г. Новотроицк, просп. Металлургов, д. 14</w:t>
            </w:r>
          </w:p>
        </w:tc>
        <w:tc>
          <w:tcPr>
            <w:tcW w:w="1474" w:type="dxa"/>
          </w:tcPr>
          <w:p w:rsidR="00577AB5" w:rsidRDefault="00577AB5">
            <w:pPr>
              <w:pStyle w:val="ConsPlusNormal"/>
              <w:jc w:val="center"/>
            </w:pPr>
            <w:r>
              <w:t>8278,50</w:t>
            </w:r>
          </w:p>
        </w:tc>
        <w:tc>
          <w:tcPr>
            <w:tcW w:w="2551" w:type="dxa"/>
          </w:tcPr>
          <w:p w:rsidR="00577AB5" w:rsidRDefault="00577AB5">
            <w:pPr>
              <w:pStyle w:val="ConsPlusNormal"/>
              <w:jc w:val="center"/>
            </w:pPr>
            <w:r>
              <w:t>317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7134730,32</w:t>
            </w:r>
          </w:p>
        </w:tc>
      </w:tr>
      <w:tr w:rsidR="00577AB5">
        <w:tc>
          <w:tcPr>
            <w:tcW w:w="794" w:type="dxa"/>
          </w:tcPr>
          <w:p w:rsidR="00577AB5" w:rsidRDefault="00577AB5">
            <w:pPr>
              <w:pStyle w:val="ConsPlusNormal"/>
              <w:jc w:val="center"/>
            </w:pPr>
            <w:r>
              <w:t>124.</w:t>
            </w:r>
          </w:p>
        </w:tc>
        <w:tc>
          <w:tcPr>
            <w:tcW w:w="3118" w:type="dxa"/>
          </w:tcPr>
          <w:p w:rsidR="00577AB5" w:rsidRDefault="00577AB5">
            <w:pPr>
              <w:pStyle w:val="ConsPlusNormal"/>
            </w:pPr>
            <w:r>
              <w:t xml:space="preserve">г. Новотроицк, ул. Гагарина, д. </w:t>
            </w:r>
            <w:r>
              <w:lastRenderedPageBreak/>
              <w:t>17</w:t>
            </w:r>
          </w:p>
        </w:tc>
        <w:tc>
          <w:tcPr>
            <w:tcW w:w="1474" w:type="dxa"/>
          </w:tcPr>
          <w:p w:rsidR="00577AB5" w:rsidRDefault="00577AB5">
            <w:pPr>
              <w:pStyle w:val="ConsPlusNormal"/>
              <w:jc w:val="center"/>
            </w:pPr>
            <w:r>
              <w:lastRenderedPageBreak/>
              <w:t>4837,70</w:t>
            </w:r>
          </w:p>
        </w:tc>
        <w:tc>
          <w:tcPr>
            <w:tcW w:w="2551" w:type="dxa"/>
          </w:tcPr>
          <w:p w:rsidR="00577AB5" w:rsidRDefault="00577AB5">
            <w:pPr>
              <w:pStyle w:val="ConsPlusNormal"/>
              <w:jc w:val="center"/>
            </w:pPr>
            <w:r>
              <w:t>192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150584,98</w:t>
            </w:r>
          </w:p>
        </w:tc>
      </w:tr>
      <w:tr w:rsidR="00577AB5">
        <w:tc>
          <w:tcPr>
            <w:tcW w:w="794" w:type="dxa"/>
          </w:tcPr>
          <w:p w:rsidR="00577AB5" w:rsidRDefault="00577AB5">
            <w:pPr>
              <w:pStyle w:val="ConsPlusNormal"/>
              <w:jc w:val="center"/>
            </w:pPr>
            <w:r>
              <w:lastRenderedPageBreak/>
              <w:t>125.</w:t>
            </w:r>
          </w:p>
        </w:tc>
        <w:tc>
          <w:tcPr>
            <w:tcW w:w="3118" w:type="dxa"/>
          </w:tcPr>
          <w:p w:rsidR="00577AB5" w:rsidRDefault="00577AB5">
            <w:pPr>
              <w:pStyle w:val="ConsPlusNormal"/>
            </w:pPr>
            <w:r>
              <w:t>г. Новотроицк, ул. Железнодорожная, д. 77</w:t>
            </w:r>
          </w:p>
        </w:tc>
        <w:tc>
          <w:tcPr>
            <w:tcW w:w="1474" w:type="dxa"/>
          </w:tcPr>
          <w:p w:rsidR="00577AB5" w:rsidRDefault="00577AB5">
            <w:pPr>
              <w:pStyle w:val="ConsPlusNormal"/>
              <w:jc w:val="center"/>
            </w:pPr>
            <w:r>
              <w:t>2670,10</w:t>
            </w:r>
          </w:p>
        </w:tc>
        <w:tc>
          <w:tcPr>
            <w:tcW w:w="2551" w:type="dxa"/>
          </w:tcPr>
          <w:p w:rsidR="00577AB5" w:rsidRDefault="00577AB5">
            <w:pPr>
              <w:pStyle w:val="ConsPlusNormal"/>
              <w:jc w:val="center"/>
            </w:pPr>
            <w:r>
              <w:t>99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1068491,83</w:t>
            </w:r>
          </w:p>
        </w:tc>
      </w:tr>
      <w:tr w:rsidR="00577AB5">
        <w:tc>
          <w:tcPr>
            <w:tcW w:w="794" w:type="dxa"/>
          </w:tcPr>
          <w:p w:rsidR="00577AB5" w:rsidRDefault="00577AB5">
            <w:pPr>
              <w:pStyle w:val="ConsPlusNormal"/>
              <w:jc w:val="center"/>
            </w:pPr>
            <w:r>
              <w:t>126.</w:t>
            </w:r>
          </w:p>
        </w:tc>
        <w:tc>
          <w:tcPr>
            <w:tcW w:w="3118" w:type="dxa"/>
          </w:tcPr>
          <w:p w:rsidR="00577AB5" w:rsidRDefault="00577AB5">
            <w:pPr>
              <w:pStyle w:val="ConsPlusNormal"/>
            </w:pPr>
            <w:r>
              <w:t>г. Новотроицк, ул. Зеленая, д. 16</w:t>
            </w:r>
          </w:p>
        </w:tc>
        <w:tc>
          <w:tcPr>
            <w:tcW w:w="1474" w:type="dxa"/>
          </w:tcPr>
          <w:p w:rsidR="00577AB5" w:rsidRDefault="00577AB5">
            <w:pPr>
              <w:pStyle w:val="ConsPlusNormal"/>
              <w:jc w:val="center"/>
            </w:pPr>
            <w:r>
              <w:t>6429,40</w:t>
            </w:r>
          </w:p>
        </w:tc>
        <w:tc>
          <w:tcPr>
            <w:tcW w:w="2551" w:type="dxa"/>
          </w:tcPr>
          <w:p w:rsidR="00577AB5" w:rsidRDefault="00577AB5">
            <w:pPr>
              <w:pStyle w:val="ConsPlusNormal"/>
              <w:jc w:val="center"/>
            </w:pPr>
            <w:r>
              <w:t>229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5769204,78</w:t>
            </w:r>
          </w:p>
        </w:tc>
      </w:tr>
      <w:tr w:rsidR="00577AB5">
        <w:tc>
          <w:tcPr>
            <w:tcW w:w="794" w:type="dxa"/>
          </w:tcPr>
          <w:p w:rsidR="00577AB5" w:rsidRDefault="00577AB5">
            <w:pPr>
              <w:pStyle w:val="ConsPlusNormal"/>
              <w:jc w:val="center"/>
            </w:pPr>
            <w:r>
              <w:t>127.</w:t>
            </w:r>
          </w:p>
        </w:tc>
        <w:tc>
          <w:tcPr>
            <w:tcW w:w="3118" w:type="dxa"/>
          </w:tcPr>
          <w:p w:rsidR="00577AB5" w:rsidRDefault="00577AB5">
            <w:pPr>
              <w:pStyle w:val="ConsPlusNormal"/>
            </w:pPr>
            <w:r>
              <w:t>г. Новотроицк, ул. Зеленая, д. 73</w:t>
            </w:r>
          </w:p>
        </w:tc>
        <w:tc>
          <w:tcPr>
            <w:tcW w:w="1474" w:type="dxa"/>
          </w:tcPr>
          <w:p w:rsidR="00577AB5" w:rsidRDefault="00577AB5">
            <w:pPr>
              <w:pStyle w:val="ConsPlusNormal"/>
              <w:jc w:val="center"/>
            </w:pPr>
            <w:r>
              <w:t>3011,50</w:t>
            </w:r>
          </w:p>
        </w:tc>
        <w:tc>
          <w:tcPr>
            <w:tcW w:w="2551" w:type="dxa"/>
          </w:tcPr>
          <w:p w:rsidR="00577AB5" w:rsidRDefault="00577AB5">
            <w:pPr>
              <w:pStyle w:val="ConsPlusNormal"/>
              <w:jc w:val="center"/>
            </w:pPr>
            <w:r>
              <w:t>126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3678187,24</w:t>
            </w:r>
          </w:p>
        </w:tc>
      </w:tr>
      <w:tr w:rsidR="00577AB5">
        <w:tc>
          <w:tcPr>
            <w:tcW w:w="794" w:type="dxa"/>
          </w:tcPr>
          <w:p w:rsidR="00577AB5" w:rsidRDefault="00577AB5">
            <w:pPr>
              <w:pStyle w:val="ConsPlusNormal"/>
              <w:jc w:val="center"/>
            </w:pPr>
            <w:r>
              <w:t>128.</w:t>
            </w:r>
          </w:p>
        </w:tc>
        <w:tc>
          <w:tcPr>
            <w:tcW w:w="3118" w:type="dxa"/>
          </w:tcPr>
          <w:p w:rsidR="00577AB5" w:rsidRDefault="00577AB5">
            <w:pPr>
              <w:pStyle w:val="ConsPlusNormal"/>
            </w:pPr>
            <w:r>
              <w:t>г. Новотроицк, ул. Комарова, д. 12</w:t>
            </w:r>
          </w:p>
        </w:tc>
        <w:tc>
          <w:tcPr>
            <w:tcW w:w="1474" w:type="dxa"/>
          </w:tcPr>
          <w:p w:rsidR="00577AB5" w:rsidRDefault="00577AB5">
            <w:pPr>
              <w:pStyle w:val="ConsPlusNormal"/>
              <w:jc w:val="center"/>
            </w:pPr>
            <w:r>
              <w:t>1123,00</w:t>
            </w:r>
          </w:p>
        </w:tc>
        <w:tc>
          <w:tcPr>
            <w:tcW w:w="2551" w:type="dxa"/>
          </w:tcPr>
          <w:p w:rsidR="00577AB5" w:rsidRDefault="00577AB5">
            <w:pPr>
              <w:pStyle w:val="ConsPlusNormal"/>
              <w:jc w:val="center"/>
            </w:pPr>
            <w:r>
              <w:t>196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3457728,85</w:t>
            </w:r>
          </w:p>
        </w:tc>
      </w:tr>
      <w:tr w:rsidR="00577AB5">
        <w:tc>
          <w:tcPr>
            <w:tcW w:w="794" w:type="dxa"/>
          </w:tcPr>
          <w:p w:rsidR="00577AB5" w:rsidRDefault="00577AB5">
            <w:pPr>
              <w:pStyle w:val="ConsPlusNormal"/>
              <w:jc w:val="center"/>
            </w:pPr>
            <w:r>
              <w:t>129.</w:t>
            </w:r>
          </w:p>
        </w:tc>
        <w:tc>
          <w:tcPr>
            <w:tcW w:w="3118" w:type="dxa"/>
          </w:tcPr>
          <w:p w:rsidR="00577AB5" w:rsidRDefault="00577AB5">
            <w:pPr>
              <w:pStyle w:val="ConsPlusNormal"/>
            </w:pPr>
            <w:r>
              <w:t>г. Новотроицк, ул. Комарова, д. 3</w:t>
            </w:r>
          </w:p>
        </w:tc>
        <w:tc>
          <w:tcPr>
            <w:tcW w:w="1474" w:type="dxa"/>
          </w:tcPr>
          <w:p w:rsidR="00577AB5" w:rsidRDefault="00577AB5">
            <w:pPr>
              <w:pStyle w:val="ConsPlusNormal"/>
              <w:jc w:val="center"/>
            </w:pPr>
            <w:r>
              <w:t>4718,50</w:t>
            </w:r>
          </w:p>
        </w:tc>
        <w:tc>
          <w:tcPr>
            <w:tcW w:w="2551" w:type="dxa"/>
          </w:tcPr>
          <w:p w:rsidR="00577AB5" w:rsidRDefault="00577AB5">
            <w:pPr>
              <w:pStyle w:val="ConsPlusNormal"/>
              <w:jc w:val="center"/>
            </w:pPr>
            <w:r>
              <w:t>190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152070,16</w:t>
            </w:r>
          </w:p>
        </w:tc>
      </w:tr>
      <w:tr w:rsidR="00577AB5">
        <w:tc>
          <w:tcPr>
            <w:tcW w:w="794" w:type="dxa"/>
          </w:tcPr>
          <w:p w:rsidR="00577AB5" w:rsidRDefault="00577AB5">
            <w:pPr>
              <w:pStyle w:val="ConsPlusNormal"/>
              <w:jc w:val="center"/>
            </w:pPr>
            <w:r>
              <w:t>130.</w:t>
            </w:r>
          </w:p>
        </w:tc>
        <w:tc>
          <w:tcPr>
            <w:tcW w:w="3118" w:type="dxa"/>
          </w:tcPr>
          <w:p w:rsidR="00577AB5" w:rsidRDefault="00577AB5">
            <w:pPr>
              <w:pStyle w:val="ConsPlusNormal"/>
            </w:pPr>
            <w:r>
              <w:t>г. Новотроицк, ул. Марии Корецкой, д. 28</w:t>
            </w:r>
          </w:p>
        </w:tc>
        <w:tc>
          <w:tcPr>
            <w:tcW w:w="1474" w:type="dxa"/>
          </w:tcPr>
          <w:p w:rsidR="00577AB5" w:rsidRDefault="00577AB5">
            <w:pPr>
              <w:pStyle w:val="ConsPlusNormal"/>
              <w:jc w:val="center"/>
            </w:pPr>
            <w:r>
              <w:t>6301,00</w:t>
            </w:r>
          </w:p>
        </w:tc>
        <w:tc>
          <w:tcPr>
            <w:tcW w:w="2551" w:type="dxa"/>
          </w:tcPr>
          <w:p w:rsidR="00577AB5" w:rsidRDefault="00577AB5">
            <w:pPr>
              <w:pStyle w:val="ConsPlusNormal"/>
              <w:jc w:val="center"/>
            </w:pPr>
            <w:r>
              <w:t>234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8467227,03</w:t>
            </w:r>
          </w:p>
        </w:tc>
      </w:tr>
      <w:tr w:rsidR="00577AB5">
        <w:tc>
          <w:tcPr>
            <w:tcW w:w="794" w:type="dxa"/>
          </w:tcPr>
          <w:p w:rsidR="00577AB5" w:rsidRDefault="00577AB5">
            <w:pPr>
              <w:pStyle w:val="ConsPlusNormal"/>
              <w:jc w:val="center"/>
            </w:pPr>
            <w:r>
              <w:t>131.</w:t>
            </w:r>
          </w:p>
        </w:tc>
        <w:tc>
          <w:tcPr>
            <w:tcW w:w="3118" w:type="dxa"/>
          </w:tcPr>
          <w:p w:rsidR="00577AB5" w:rsidRDefault="00577AB5">
            <w:pPr>
              <w:pStyle w:val="ConsPlusNormal"/>
            </w:pPr>
            <w:r>
              <w:t>г. Новотроицк, ул. Марии Корецкой, д. 33а</w:t>
            </w:r>
          </w:p>
        </w:tc>
        <w:tc>
          <w:tcPr>
            <w:tcW w:w="1474" w:type="dxa"/>
          </w:tcPr>
          <w:p w:rsidR="00577AB5" w:rsidRDefault="00577AB5">
            <w:pPr>
              <w:pStyle w:val="ConsPlusNormal"/>
              <w:jc w:val="center"/>
            </w:pPr>
            <w:r>
              <w:t>2388,50</w:t>
            </w:r>
          </w:p>
        </w:tc>
        <w:tc>
          <w:tcPr>
            <w:tcW w:w="2551" w:type="dxa"/>
          </w:tcPr>
          <w:p w:rsidR="00577AB5" w:rsidRDefault="00577AB5">
            <w:pPr>
              <w:pStyle w:val="ConsPlusNormal"/>
              <w:jc w:val="center"/>
            </w:pPr>
            <w:r>
              <w:t>90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3898139,69</w:t>
            </w:r>
          </w:p>
        </w:tc>
      </w:tr>
      <w:tr w:rsidR="00577AB5">
        <w:tc>
          <w:tcPr>
            <w:tcW w:w="794" w:type="dxa"/>
          </w:tcPr>
          <w:p w:rsidR="00577AB5" w:rsidRDefault="00577AB5">
            <w:pPr>
              <w:pStyle w:val="ConsPlusNormal"/>
              <w:jc w:val="center"/>
            </w:pPr>
            <w:r>
              <w:t>132.</w:t>
            </w:r>
          </w:p>
        </w:tc>
        <w:tc>
          <w:tcPr>
            <w:tcW w:w="3118" w:type="dxa"/>
          </w:tcPr>
          <w:p w:rsidR="00577AB5" w:rsidRDefault="00577AB5">
            <w:pPr>
              <w:pStyle w:val="ConsPlusNormal"/>
            </w:pPr>
            <w:r>
              <w:t>г. Новотроицк, ул. Орская, д. 8</w:t>
            </w:r>
          </w:p>
        </w:tc>
        <w:tc>
          <w:tcPr>
            <w:tcW w:w="1474" w:type="dxa"/>
          </w:tcPr>
          <w:p w:rsidR="00577AB5" w:rsidRDefault="00577AB5">
            <w:pPr>
              <w:pStyle w:val="ConsPlusNormal"/>
              <w:jc w:val="center"/>
            </w:pPr>
            <w:r>
              <w:t>4820,70</w:t>
            </w:r>
          </w:p>
        </w:tc>
        <w:tc>
          <w:tcPr>
            <w:tcW w:w="2551" w:type="dxa"/>
          </w:tcPr>
          <w:p w:rsidR="00577AB5" w:rsidRDefault="00577AB5">
            <w:pPr>
              <w:pStyle w:val="ConsPlusNormal"/>
              <w:jc w:val="center"/>
            </w:pPr>
            <w:r>
              <w:t>113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160579,36</w:t>
            </w:r>
          </w:p>
        </w:tc>
      </w:tr>
      <w:tr w:rsidR="00577AB5">
        <w:tc>
          <w:tcPr>
            <w:tcW w:w="794" w:type="dxa"/>
          </w:tcPr>
          <w:p w:rsidR="00577AB5" w:rsidRDefault="00577AB5">
            <w:pPr>
              <w:pStyle w:val="ConsPlusNormal"/>
              <w:jc w:val="center"/>
            </w:pPr>
            <w:r>
              <w:t>133.</w:t>
            </w:r>
          </w:p>
        </w:tc>
        <w:tc>
          <w:tcPr>
            <w:tcW w:w="3118" w:type="dxa"/>
          </w:tcPr>
          <w:p w:rsidR="00577AB5" w:rsidRDefault="00577AB5">
            <w:pPr>
              <w:pStyle w:val="ConsPlusNormal"/>
            </w:pPr>
            <w:r>
              <w:t>г. Новотроицк, ул. Пушкина, д. 46а</w:t>
            </w:r>
          </w:p>
        </w:tc>
        <w:tc>
          <w:tcPr>
            <w:tcW w:w="1474" w:type="dxa"/>
          </w:tcPr>
          <w:p w:rsidR="00577AB5" w:rsidRDefault="00577AB5">
            <w:pPr>
              <w:pStyle w:val="ConsPlusNormal"/>
              <w:jc w:val="center"/>
            </w:pPr>
            <w:r>
              <w:t>6219,90</w:t>
            </w:r>
          </w:p>
        </w:tc>
        <w:tc>
          <w:tcPr>
            <w:tcW w:w="2551" w:type="dxa"/>
          </w:tcPr>
          <w:p w:rsidR="00577AB5" w:rsidRDefault="00577AB5">
            <w:pPr>
              <w:pStyle w:val="ConsPlusNormal"/>
              <w:jc w:val="center"/>
            </w:pPr>
            <w:r>
              <w:t>220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5373418,61</w:t>
            </w:r>
          </w:p>
        </w:tc>
      </w:tr>
      <w:tr w:rsidR="00577AB5">
        <w:tc>
          <w:tcPr>
            <w:tcW w:w="794" w:type="dxa"/>
          </w:tcPr>
          <w:p w:rsidR="00577AB5" w:rsidRDefault="00577AB5">
            <w:pPr>
              <w:pStyle w:val="ConsPlusNormal"/>
              <w:jc w:val="center"/>
            </w:pPr>
            <w:r>
              <w:t>134.</w:t>
            </w:r>
          </w:p>
        </w:tc>
        <w:tc>
          <w:tcPr>
            <w:tcW w:w="3118" w:type="dxa"/>
          </w:tcPr>
          <w:p w:rsidR="00577AB5" w:rsidRDefault="00577AB5">
            <w:pPr>
              <w:pStyle w:val="ConsPlusNormal"/>
            </w:pPr>
            <w:r>
              <w:t>г. Новотроицк, ул. Родимцева, д. 2</w:t>
            </w:r>
          </w:p>
        </w:tc>
        <w:tc>
          <w:tcPr>
            <w:tcW w:w="1474" w:type="dxa"/>
          </w:tcPr>
          <w:p w:rsidR="00577AB5" w:rsidRDefault="00577AB5">
            <w:pPr>
              <w:pStyle w:val="ConsPlusNormal"/>
              <w:jc w:val="center"/>
            </w:pPr>
            <w:r>
              <w:t>2998,80</w:t>
            </w:r>
          </w:p>
        </w:tc>
        <w:tc>
          <w:tcPr>
            <w:tcW w:w="2551" w:type="dxa"/>
          </w:tcPr>
          <w:p w:rsidR="00577AB5" w:rsidRDefault="00577AB5">
            <w:pPr>
              <w:pStyle w:val="ConsPlusNormal"/>
              <w:jc w:val="center"/>
            </w:pPr>
            <w:r>
              <w:t>185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5465601,07</w:t>
            </w:r>
          </w:p>
        </w:tc>
      </w:tr>
      <w:tr w:rsidR="00577AB5">
        <w:tc>
          <w:tcPr>
            <w:tcW w:w="794" w:type="dxa"/>
          </w:tcPr>
          <w:p w:rsidR="00577AB5" w:rsidRDefault="00577AB5">
            <w:pPr>
              <w:pStyle w:val="ConsPlusNormal"/>
              <w:jc w:val="center"/>
            </w:pPr>
            <w:r>
              <w:t>135.</w:t>
            </w:r>
          </w:p>
        </w:tc>
        <w:tc>
          <w:tcPr>
            <w:tcW w:w="3118" w:type="dxa"/>
          </w:tcPr>
          <w:p w:rsidR="00577AB5" w:rsidRDefault="00577AB5">
            <w:pPr>
              <w:pStyle w:val="ConsPlusNormal"/>
            </w:pPr>
            <w:r>
              <w:t>г. Новотроицк, ул. Родимцева, д. 4</w:t>
            </w:r>
          </w:p>
        </w:tc>
        <w:tc>
          <w:tcPr>
            <w:tcW w:w="1474" w:type="dxa"/>
          </w:tcPr>
          <w:p w:rsidR="00577AB5" w:rsidRDefault="00577AB5">
            <w:pPr>
              <w:pStyle w:val="ConsPlusNormal"/>
              <w:jc w:val="center"/>
            </w:pPr>
            <w:r>
              <w:t>2753,00</w:t>
            </w:r>
          </w:p>
        </w:tc>
        <w:tc>
          <w:tcPr>
            <w:tcW w:w="2551" w:type="dxa"/>
          </w:tcPr>
          <w:p w:rsidR="00577AB5" w:rsidRDefault="00577AB5">
            <w:pPr>
              <w:pStyle w:val="ConsPlusNormal"/>
              <w:jc w:val="center"/>
            </w:pPr>
            <w:r>
              <w:t>75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1541668,60</w:t>
            </w:r>
          </w:p>
        </w:tc>
      </w:tr>
      <w:tr w:rsidR="00577AB5">
        <w:tc>
          <w:tcPr>
            <w:tcW w:w="794" w:type="dxa"/>
          </w:tcPr>
          <w:p w:rsidR="00577AB5" w:rsidRDefault="00577AB5">
            <w:pPr>
              <w:pStyle w:val="ConsPlusNormal"/>
              <w:jc w:val="center"/>
            </w:pPr>
            <w:r>
              <w:t>136.</w:t>
            </w:r>
          </w:p>
        </w:tc>
        <w:tc>
          <w:tcPr>
            <w:tcW w:w="3118" w:type="dxa"/>
          </w:tcPr>
          <w:p w:rsidR="00577AB5" w:rsidRDefault="00577AB5">
            <w:pPr>
              <w:pStyle w:val="ConsPlusNormal"/>
            </w:pPr>
            <w:r>
              <w:t>г. Новотроицк, ул. Советская, д. 111</w:t>
            </w:r>
          </w:p>
        </w:tc>
        <w:tc>
          <w:tcPr>
            <w:tcW w:w="1474" w:type="dxa"/>
          </w:tcPr>
          <w:p w:rsidR="00577AB5" w:rsidRDefault="00577AB5">
            <w:pPr>
              <w:pStyle w:val="ConsPlusNormal"/>
              <w:jc w:val="center"/>
            </w:pPr>
            <w:r>
              <w:t>12723,70</w:t>
            </w:r>
          </w:p>
        </w:tc>
        <w:tc>
          <w:tcPr>
            <w:tcW w:w="2551" w:type="dxa"/>
          </w:tcPr>
          <w:p w:rsidR="00577AB5" w:rsidRDefault="00577AB5">
            <w:pPr>
              <w:pStyle w:val="ConsPlusNormal"/>
              <w:jc w:val="center"/>
            </w:pPr>
            <w:r>
              <w:t>487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1645410,60</w:t>
            </w:r>
          </w:p>
        </w:tc>
      </w:tr>
      <w:tr w:rsidR="00577AB5">
        <w:tc>
          <w:tcPr>
            <w:tcW w:w="794" w:type="dxa"/>
          </w:tcPr>
          <w:p w:rsidR="00577AB5" w:rsidRDefault="00577AB5">
            <w:pPr>
              <w:pStyle w:val="ConsPlusNormal"/>
              <w:jc w:val="center"/>
            </w:pPr>
            <w:r>
              <w:lastRenderedPageBreak/>
              <w:t>137.</w:t>
            </w:r>
          </w:p>
        </w:tc>
        <w:tc>
          <w:tcPr>
            <w:tcW w:w="3118" w:type="dxa"/>
          </w:tcPr>
          <w:p w:rsidR="00577AB5" w:rsidRDefault="00577AB5">
            <w:pPr>
              <w:pStyle w:val="ConsPlusNormal"/>
            </w:pPr>
            <w:r>
              <w:t>г. Новотроицк, ул. Советская, д. 12</w:t>
            </w:r>
          </w:p>
        </w:tc>
        <w:tc>
          <w:tcPr>
            <w:tcW w:w="1474" w:type="dxa"/>
          </w:tcPr>
          <w:p w:rsidR="00577AB5" w:rsidRDefault="00577AB5">
            <w:pPr>
              <w:pStyle w:val="ConsPlusNormal"/>
              <w:jc w:val="center"/>
            </w:pPr>
            <w:r>
              <w:t>1330,80</w:t>
            </w:r>
          </w:p>
        </w:tc>
        <w:tc>
          <w:tcPr>
            <w:tcW w:w="2551" w:type="dxa"/>
          </w:tcPr>
          <w:p w:rsidR="00577AB5" w:rsidRDefault="00577AB5">
            <w:pPr>
              <w:pStyle w:val="ConsPlusNormal"/>
              <w:jc w:val="center"/>
            </w:pPr>
            <w:r>
              <w:t>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2575163,84</w:t>
            </w:r>
          </w:p>
        </w:tc>
      </w:tr>
      <w:tr w:rsidR="00577AB5">
        <w:tc>
          <w:tcPr>
            <w:tcW w:w="794" w:type="dxa"/>
          </w:tcPr>
          <w:p w:rsidR="00577AB5" w:rsidRDefault="00577AB5">
            <w:pPr>
              <w:pStyle w:val="ConsPlusNormal"/>
              <w:jc w:val="center"/>
            </w:pPr>
            <w:r>
              <w:t>138.</w:t>
            </w:r>
          </w:p>
        </w:tc>
        <w:tc>
          <w:tcPr>
            <w:tcW w:w="3118" w:type="dxa"/>
          </w:tcPr>
          <w:p w:rsidR="00577AB5" w:rsidRDefault="00577AB5">
            <w:pPr>
              <w:pStyle w:val="ConsPlusNormal"/>
            </w:pPr>
            <w:r>
              <w:t>г. Новотроицк, ул. Советская, д. 121</w:t>
            </w:r>
          </w:p>
        </w:tc>
        <w:tc>
          <w:tcPr>
            <w:tcW w:w="1474" w:type="dxa"/>
          </w:tcPr>
          <w:p w:rsidR="00577AB5" w:rsidRDefault="00577AB5">
            <w:pPr>
              <w:pStyle w:val="ConsPlusNormal"/>
              <w:jc w:val="center"/>
            </w:pPr>
            <w:r>
              <w:t>13078,80</w:t>
            </w:r>
          </w:p>
        </w:tc>
        <w:tc>
          <w:tcPr>
            <w:tcW w:w="2551" w:type="dxa"/>
          </w:tcPr>
          <w:p w:rsidR="00577AB5" w:rsidRDefault="00577AB5">
            <w:pPr>
              <w:pStyle w:val="ConsPlusNormal"/>
              <w:jc w:val="center"/>
            </w:pPr>
            <w:r>
              <w:t>408</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2978345,48</w:t>
            </w:r>
          </w:p>
        </w:tc>
      </w:tr>
      <w:tr w:rsidR="00577AB5">
        <w:tc>
          <w:tcPr>
            <w:tcW w:w="794" w:type="dxa"/>
          </w:tcPr>
          <w:p w:rsidR="00577AB5" w:rsidRDefault="00577AB5">
            <w:pPr>
              <w:pStyle w:val="ConsPlusNormal"/>
              <w:jc w:val="center"/>
            </w:pPr>
            <w:r>
              <w:t>139.</w:t>
            </w:r>
          </w:p>
        </w:tc>
        <w:tc>
          <w:tcPr>
            <w:tcW w:w="3118" w:type="dxa"/>
          </w:tcPr>
          <w:p w:rsidR="00577AB5" w:rsidRDefault="00577AB5">
            <w:pPr>
              <w:pStyle w:val="ConsPlusNormal"/>
            </w:pPr>
            <w:r>
              <w:t>г. Новотроицк, ул. Советская, д. 14</w:t>
            </w:r>
          </w:p>
        </w:tc>
        <w:tc>
          <w:tcPr>
            <w:tcW w:w="1474" w:type="dxa"/>
          </w:tcPr>
          <w:p w:rsidR="00577AB5" w:rsidRDefault="00577AB5">
            <w:pPr>
              <w:pStyle w:val="ConsPlusNormal"/>
              <w:jc w:val="center"/>
            </w:pPr>
            <w:r>
              <w:t>1473,10</w:t>
            </w:r>
          </w:p>
        </w:tc>
        <w:tc>
          <w:tcPr>
            <w:tcW w:w="2551" w:type="dxa"/>
          </w:tcPr>
          <w:p w:rsidR="00577AB5" w:rsidRDefault="00577AB5">
            <w:pPr>
              <w:pStyle w:val="ConsPlusNormal"/>
              <w:jc w:val="center"/>
            </w:pPr>
            <w:r>
              <w:t>47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2447423,62</w:t>
            </w:r>
          </w:p>
        </w:tc>
      </w:tr>
      <w:tr w:rsidR="00577AB5">
        <w:tc>
          <w:tcPr>
            <w:tcW w:w="794" w:type="dxa"/>
          </w:tcPr>
          <w:p w:rsidR="00577AB5" w:rsidRDefault="00577AB5">
            <w:pPr>
              <w:pStyle w:val="ConsPlusNormal"/>
              <w:jc w:val="center"/>
            </w:pPr>
            <w:r>
              <w:t>140.</w:t>
            </w:r>
          </w:p>
        </w:tc>
        <w:tc>
          <w:tcPr>
            <w:tcW w:w="3118" w:type="dxa"/>
          </w:tcPr>
          <w:p w:rsidR="00577AB5" w:rsidRDefault="00577AB5">
            <w:pPr>
              <w:pStyle w:val="ConsPlusNormal"/>
            </w:pPr>
            <w:r>
              <w:t>г. Новотроицк, ул. Советская, д. 16</w:t>
            </w:r>
          </w:p>
        </w:tc>
        <w:tc>
          <w:tcPr>
            <w:tcW w:w="1474" w:type="dxa"/>
          </w:tcPr>
          <w:p w:rsidR="00577AB5" w:rsidRDefault="00577AB5">
            <w:pPr>
              <w:pStyle w:val="ConsPlusNormal"/>
              <w:jc w:val="center"/>
            </w:pPr>
            <w:r>
              <w:t>1344,40</w:t>
            </w:r>
          </w:p>
        </w:tc>
        <w:tc>
          <w:tcPr>
            <w:tcW w:w="2551" w:type="dxa"/>
          </w:tcPr>
          <w:p w:rsidR="00577AB5" w:rsidRDefault="00577AB5">
            <w:pPr>
              <w:pStyle w:val="ConsPlusNormal"/>
              <w:jc w:val="center"/>
            </w:pPr>
            <w:r>
              <w:t>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4731757,20</w:t>
            </w:r>
          </w:p>
        </w:tc>
      </w:tr>
      <w:tr w:rsidR="00577AB5">
        <w:tc>
          <w:tcPr>
            <w:tcW w:w="794" w:type="dxa"/>
          </w:tcPr>
          <w:p w:rsidR="00577AB5" w:rsidRDefault="00577AB5">
            <w:pPr>
              <w:pStyle w:val="ConsPlusNormal"/>
              <w:jc w:val="center"/>
            </w:pPr>
            <w:r>
              <w:t>141.</w:t>
            </w:r>
          </w:p>
        </w:tc>
        <w:tc>
          <w:tcPr>
            <w:tcW w:w="3118" w:type="dxa"/>
          </w:tcPr>
          <w:p w:rsidR="00577AB5" w:rsidRDefault="00577AB5">
            <w:pPr>
              <w:pStyle w:val="ConsPlusNormal"/>
            </w:pPr>
            <w:r>
              <w:t>г. Новотроицк, ул. Советская, д. 18</w:t>
            </w:r>
          </w:p>
        </w:tc>
        <w:tc>
          <w:tcPr>
            <w:tcW w:w="1474" w:type="dxa"/>
          </w:tcPr>
          <w:p w:rsidR="00577AB5" w:rsidRDefault="00577AB5">
            <w:pPr>
              <w:pStyle w:val="ConsPlusNormal"/>
              <w:jc w:val="center"/>
            </w:pPr>
            <w:r>
              <w:t>1179,00</w:t>
            </w:r>
          </w:p>
        </w:tc>
        <w:tc>
          <w:tcPr>
            <w:tcW w:w="2551" w:type="dxa"/>
          </w:tcPr>
          <w:p w:rsidR="00577AB5" w:rsidRDefault="00577AB5">
            <w:pPr>
              <w:pStyle w:val="ConsPlusNormal"/>
              <w:jc w:val="center"/>
            </w:pPr>
            <w:r>
              <w:t>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3751719,60</w:t>
            </w:r>
          </w:p>
        </w:tc>
      </w:tr>
      <w:tr w:rsidR="00577AB5">
        <w:tc>
          <w:tcPr>
            <w:tcW w:w="794" w:type="dxa"/>
          </w:tcPr>
          <w:p w:rsidR="00577AB5" w:rsidRDefault="00577AB5">
            <w:pPr>
              <w:pStyle w:val="ConsPlusNormal"/>
              <w:jc w:val="center"/>
            </w:pPr>
            <w:r>
              <w:t>142.</w:t>
            </w:r>
          </w:p>
        </w:tc>
        <w:tc>
          <w:tcPr>
            <w:tcW w:w="3118" w:type="dxa"/>
          </w:tcPr>
          <w:p w:rsidR="00577AB5" w:rsidRDefault="00577AB5">
            <w:pPr>
              <w:pStyle w:val="ConsPlusNormal"/>
            </w:pPr>
            <w:r>
              <w:t>г. Новотроицк, ул. Советская, д. 19</w:t>
            </w:r>
          </w:p>
        </w:tc>
        <w:tc>
          <w:tcPr>
            <w:tcW w:w="1474" w:type="dxa"/>
          </w:tcPr>
          <w:p w:rsidR="00577AB5" w:rsidRDefault="00577AB5">
            <w:pPr>
              <w:pStyle w:val="ConsPlusNormal"/>
              <w:jc w:val="center"/>
            </w:pPr>
            <w:r>
              <w:t>2792,20</w:t>
            </w:r>
          </w:p>
        </w:tc>
        <w:tc>
          <w:tcPr>
            <w:tcW w:w="2551" w:type="dxa"/>
          </w:tcPr>
          <w:p w:rsidR="00577AB5" w:rsidRDefault="00577AB5">
            <w:pPr>
              <w:pStyle w:val="ConsPlusNormal"/>
              <w:jc w:val="center"/>
            </w:pPr>
            <w:r>
              <w:t>148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4733180,44</w:t>
            </w:r>
          </w:p>
        </w:tc>
      </w:tr>
      <w:tr w:rsidR="00577AB5">
        <w:tc>
          <w:tcPr>
            <w:tcW w:w="794" w:type="dxa"/>
          </w:tcPr>
          <w:p w:rsidR="00577AB5" w:rsidRDefault="00577AB5">
            <w:pPr>
              <w:pStyle w:val="ConsPlusNormal"/>
              <w:jc w:val="center"/>
            </w:pPr>
            <w:r>
              <w:t>143.</w:t>
            </w:r>
          </w:p>
        </w:tc>
        <w:tc>
          <w:tcPr>
            <w:tcW w:w="3118" w:type="dxa"/>
          </w:tcPr>
          <w:p w:rsidR="00577AB5" w:rsidRDefault="00577AB5">
            <w:pPr>
              <w:pStyle w:val="ConsPlusNormal"/>
            </w:pPr>
            <w:r>
              <w:t>г. Новотроицк, ул. Советская, д. 2</w:t>
            </w:r>
          </w:p>
        </w:tc>
        <w:tc>
          <w:tcPr>
            <w:tcW w:w="1474" w:type="dxa"/>
          </w:tcPr>
          <w:p w:rsidR="00577AB5" w:rsidRDefault="00577AB5">
            <w:pPr>
              <w:pStyle w:val="ConsPlusNormal"/>
              <w:jc w:val="center"/>
            </w:pPr>
            <w:r>
              <w:t>5110,80</w:t>
            </w:r>
          </w:p>
        </w:tc>
        <w:tc>
          <w:tcPr>
            <w:tcW w:w="2551" w:type="dxa"/>
          </w:tcPr>
          <w:p w:rsidR="00577AB5" w:rsidRDefault="00577AB5">
            <w:pPr>
              <w:pStyle w:val="ConsPlusNormal"/>
              <w:jc w:val="center"/>
            </w:pPr>
            <w:r>
              <w:t>142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12413390,43</w:t>
            </w:r>
          </w:p>
        </w:tc>
      </w:tr>
      <w:tr w:rsidR="00577AB5">
        <w:tc>
          <w:tcPr>
            <w:tcW w:w="794" w:type="dxa"/>
          </w:tcPr>
          <w:p w:rsidR="00577AB5" w:rsidRDefault="00577AB5">
            <w:pPr>
              <w:pStyle w:val="ConsPlusNormal"/>
              <w:jc w:val="center"/>
            </w:pPr>
            <w:r>
              <w:t>144.</w:t>
            </w:r>
          </w:p>
        </w:tc>
        <w:tc>
          <w:tcPr>
            <w:tcW w:w="3118" w:type="dxa"/>
          </w:tcPr>
          <w:p w:rsidR="00577AB5" w:rsidRDefault="00577AB5">
            <w:pPr>
              <w:pStyle w:val="ConsPlusNormal"/>
            </w:pPr>
            <w:r>
              <w:t>г. Новотроицк, ул. Советская, д. 22</w:t>
            </w:r>
          </w:p>
        </w:tc>
        <w:tc>
          <w:tcPr>
            <w:tcW w:w="1474" w:type="dxa"/>
          </w:tcPr>
          <w:p w:rsidR="00577AB5" w:rsidRDefault="00577AB5">
            <w:pPr>
              <w:pStyle w:val="ConsPlusNormal"/>
              <w:jc w:val="center"/>
            </w:pPr>
            <w:r>
              <w:t>555,30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1840131,52</w:t>
            </w:r>
          </w:p>
        </w:tc>
      </w:tr>
      <w:tr w:rsidR="00577AB5">
        <w:tc>
          <w:tcPr>
            <w:tcW w:w="794" w:type="dxa"/>
          </w:tcPr>
          <w:p w:rsidR="00577AB5" w:rsidRDefault="00577AB5">
            <w:pPr>
              <w:pStyle w:val="ConsPlusNormal"/>
              <w:jc w:val="center"/>
            </w:pPr>
            <w:r>
              <w:t>145.</w:t>
            </w:r>
          </w:p>
        </w:tc>
        <w:tc>
          <w:tcPr>
            <w:tcW w:w="3118" w:type="dxa"/>
          </w:tcPr>
          <w:p w:rsidR="00577AB5" w:rsidRDefault="00577AB5">
            <w:pPr>
              <w:pStyle w:val="ConsPlusNormal"/>
            </w:pPr>
            <w:r>
              <w:t>г. Новотроицк, ул. Советская, д. 23</w:t>
            </w:r>
          </w:p>
        </w:tc>
        <w:tc>
          <w:tcPr>
            <w:tcW w:w="1474" w:type="dxa"/>
          </w:tcPr>
          <w:p w:rsidR="00577AB5" w:rsidRDefault="00577AB5">
            <w:pPr>
              <w:pStyle w:val="ConsPlusNormal"/>
              <w:jc w:val="center"/>
            </w:pPr>
            <w:r>
              <w:t>3715,10</w:t>
            </w:r>
          </w:p>
        </w:tc>
        <w:tc>
          <w:tcPr>
            <w:tcW w:w="2551" w:type="dxa"/>
          </w:tcPr>
          <w:p w:rsidR="00577AB5" w:rsidRDefault="00577AB5">
            <w:pPr>
              <w:pStyle w:val="ConsPlusNormal"/>
              <w:jc w:val="center"/>
            </w:pPr>
            <w:r>
              <w:t>189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8483457,67</w:t>
            </w:r>
          </w:p>
        </w:tc>
      </w:tr>
      <w:tr w:rsidR="00577AB5">
        <w:tc>
          <w:tcPr>
            <w:tcW w:w="794" w:type="dxa"/>
          </w:tcPr>
          <w:p w:rsidR="00577AB5" w:rsidRDefault="00577AB5">
            <w:pPr>
              <w:pStyle w:val="ConsPlusNormal"/>
              <w:jc w:val="center"/>
            </w:pPr>
            <w:r>
              <w:t>146.</w:t>
            </w:r>
          </w:p>
        </w:tc>
        <w:tc>
          <w:tcPr>
            <w:tcW w:w="3118" w:type="dxa"/>
          </w:tcPr>
          <w:p w:rsidR="00577AB5" w:rsidRDefault="00577AB5">
            <w:pPr>
              <w:pStyle w:val="ConsPlusNormal"/>
            </w:pPr>
            <w:r>
              <w:t>г. Новотроицк, ул. Советская, д. 24</w:t>
            </w:r>
          </w:p>
        </w:tc>
        <w:tc>
          <w:tcPr>
            <w:tcW w:w="1474" w:type="dxa"/>
          </w:tcPr>
          <w:p w:rsidR="00577AB5" w:rsidRDefault="00577AB5">
            <w:pPr>
              <w:pStyle w:val="ConsPlusNormal"/>
              <w:jc w:val="center"/>
            </w:pPr>
            <w:r>
              <w:t>1849,00</w:t>
            </w:r>
          </w:p>
        </w:tc>
        <w:tc>
          <w:tcPr>
            <w:tcW w:w="2551" w:type="dxa"/>
          </w:tcPr>
          <w:p w:rsidR="00577AB5" w:rsidRDefault="00577AB5">
            <w:pPr>
              <w:pStyle w:val="ConsPlusNormal"/>
              <w:jc w:val="center"/>
            </w:pPr>
            <w:r>
              <w:t>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4218948,50</w:t>
            </w:r>
          </w:p>
        </w:tc>
      </w:tr>
      <w:tr w:rsidR="00577AB5">
        <w:tc>
          <w:tcPr>
            <w:tcW w:w="794" w:type="dxa"/>
          </w:tcPr>
          <w:p w:rsidR="00577AB5" w:rsidRDefault="00577AB5">
            <w:pPr>
              <w:pStyle w:val="ConsPlusNormal"/>
              <w:jc w:val="center"/>
            </w:pPr>
            <w:r>
              <w:t>147.</w:t>
            </w:r>
          </w:p>
        </w:tc>
        <w:tc>
          <w:tcPr>
            <w:tcW w:w="3118" w:type="dxa"/>
          </w:tcPr>
          <w:p w:rsidR="00577AB5" w:rsidRDefault="00577AB5">
            <w:pPr>
              <w:pStyle w:val="ConsPlusNormal"/>
            </w:pPr>
            <w:r>
              <w:t>г. Новотроицк, ул. Советская, д. 26</w:t>
            </w:r>
          </w:p>
        </w:tc>
        <w:tc>
          <w:tcPr>
            <w:tcW w:w="1474" w:type="dxa"/>
          </w:tcPr>
          <w:p w:rsidR="00577AB5" w:rsidRDefault="00577AB5">
            <w:pPr>
              <w:pStyle w:val="ConsPlusNormal"/>
              <w:jc w:val="center"/>
            </w:pPr>
            <w:r>
              <w:t>562,20</w:t>
            </w:r>
          </w:p>
        </w:tc>
        <w:tc>
          <w:tcPr>
            <w:tcW w:w="2551" w:type="dxa"/>
          </w:tcPr>
          <w:p w:rsidR="00577AB5" w:rsidRDefault="00577AB5">
            <w:pPr>
              <w:pStyle w:val="ConsPlusNormal"/>
              <w:jc w:val="center"/>
            </w:pPr>
            <w:r>
              <w:t>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1887176,63</w:t>
            </w:r>
          </w:p>
        </w:tc>
      </w:tr>
      <w:tr w:rsidR="00577AB5">
        <w:tc>
          <w:tcPr>
            <w:tcW w:w="794" w:type="dxa"/>
          </w:tcPr>
          <w:p w:rsidR="00577AB5" w:rsidRDefault="00577AB5">
            <w:pPr>
              <w:pStyle w:val="ConsPlusNormal"/>
              <w:jc w:val="center"/>
            </w:pPr>
            <w:r>
              <w:t>148.</w:t>
            </w:r>
          </w:p>
        </w:tc>
        <w:tc>
          <w:tcPr>
            <w:tcW w:w="3118" w:type="dxa"/>
          </w:tcPr>
          <w:p w:rsidR="00577AB5" w:rsidRDefault="00577AB5">
            <w:pPr>
              <w:pStyle w:val="ConsPlusNormal"/>
            </w:pPr>
            <w:r>
              <w:t>г. Новотроицк, ул. Советская, д. 28</w:t>
            </w:r>
          </w:p>
        </w:tc>
        <w:tc>
          <w:tcPr>
            <w:tcW w:w="1474" w:type="dxa"/>
          </w:tcPr>
          <w:p w:rsidR="00577AB5" w:rsidRDefault="00577AB5">
            <w:pPr>
              <w:pStyle w:val="ConsPlusNormal"/>
              <w:jc w:val="center"/>
            </w:pPr>
            <w:r>
              <w:t>1569,20</w:t>
            </w:r>
          </w:p>
        </w:tc>
        <w:tc>
          <w:tcPr>
            <w:tcW w:w="2551" w:type="dxa"/>
          </w:tcPr>
          <w:p w:rsidR="00577AB5" w:rsidRDefault="00577AB5">
            <w:pPr>
              <w:pStyle w:val="ConsPlusNormal"/>
              <w:jc w:val="center"/>
            </w:pPr>
            <w:r>
              <w:t>106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4406107,30</w:t>
            </w:r>
          </w:p>
        </w:tc>
      </w:tr>
      <w:tr w:rsidR="00577AB5">
        <w:tc>
          <w:tcPr>
            <w:tcW w:w="794" w:type="dxa"/>
          </w:tcPr>
          <w:p w:rsidR="00577AB5" w:rsidRDefault="00577AB5">
            <w:pPr>
              <w:pStyle w:val="ConsPlusNormal"/>
              <w:jc w:val="center"/>
            </w:pPr>
            <w:r>
              <w:lastRenderedPageBreak/>
              <w:t>149.</w:t>
            </w:r>
          </w:p>
        </w:tc>
        <w:tc>
          <w:tcPr>
            <w:tcW w:w="3118" w:type="dxa"/>
          </w:tcPr>
          <w:p w:rsidR="00577AB5" w:rsidRDefault="00577AB5">
            <w:pPr>
              <w:pStyle w:val="ConsPlusNormal"/>
            </w:pPr>
            <w:r>
              <w:t>г. Новотроицк, ул. Советская, д. 30</w:t>
            </w:r>
          </w:p>
        </w:tc>
        <w:tc>
          <w:tcPr>
            <w:tcW w:w="1474" w:type="dxa"/>
          </w:tcPr>
          <w:p w:rsidR="00577AB5" w:rsidRDefault="00577AB5">
            <w:pPr>
              <w:pStyle w:val="ConsPlusNormal"/>
              <w:jc w:val="center"/>
            </w:pPr>
            <w:r>
              <w:t>1787,90</w:t>
            </w:r>
          </w:p>
        </w:tc>
        <w:tc>
          <w:tcPr>
            <w:tcW w:w="2551" w:type="dxa"/>
          </w:tcPr>
          <w:p w:rsidR="00577AB5" w:rsidRDefault="00577AB5">
            <w:pPr>
              <w:pStyle w:val="ConsPlusNormal"/>
              <w:jc w:val="center"/>
            </w:pPr>
            <w:r>
              <w:t>142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3948056,14</w:t>
            </w:r>
          </w:p>
        </w:tc>
      </w:tr>
      <w:tr w:rsidR="00577AB5">
        <w:tc>
          <w:tcPr>
            <w:tcW w:w="794" w:type="dxa"/>
          </w:tcPr>
          <w:p w:rsidR="00577AB5" w:rsidRDefault="00577AB5">
            <w:pPr>
              <w:pStyle w:val="ConsPlusNormal"/>
              <w:jc w:val="center"/>
            </w:pPr>
            <w:r>
              <w:t>150.</w:t>
            </w:r>
          </w:p>
        </w:tc>
        <w:tc>
          <w:tcPr>
            <w:tcW w:w="3118" w:type="dxa"/>
          </w:tcPr>
          <w:p w:rsidR="00577AB5" w:rsidRDefault="00577AB5">
            <w:pPr>
              <w:pStyle w:val="ConsPlusNormal"/>
            </w:pPr>
            <w:r>
              <w:t>г. Новотроицк, ул. Советская, д. 32</w:t>
            </w:r>
          </w:p>
        </w:tc>
        <w:tc>
          <w:tcPr>
            <w:tcW w:w="1474" w:type="dxa"/>
          </w:tcPr>
          <w:p w:rsidR="00577AB5" w:rsidRDefault="00577AB5">
            <w:pPr>
              <w:pStyle w:val="ConsPlusNormal"/>
              <w:jc w:val="center"/>
            </w:pPr>
            <w:r>
              <w:t>562,10</w:t>
            </w:r>
          </w:p>
        </w:tc>
        <w:tc>
          <w:tcPr>
            <w:tcW w:w="2551" w:type="dxa"/>
          </w:tcPr>
          <w:p w:rsidR="00577AB5" w:rsidRDefault="00577AB5">
            <w:pPr>
              <w:pStyle w:val="ConsPlusNormal"/>
              <w:jc w:val="center"/>
            </w:pPr>
            <w:r>
              <w:t>57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1861276,07</w:t>
            </w:r>
          </w:p>
        </w:tc>
      </w:tr>
      <w:tr w:rsidR="00577AB5">
        <w:tc>
          <w:tcPr>
            <w:tcW w:w="794" w:type="dxa"/>
          </w:tcPr>
          <w:p w:rsidR="00577AB5" w:rsidRDefault="00577AB5">
            <w:pPr>
              <w:pStyle w:val="ConsPlusNormal"/>
              <w:jc w:val="center"/>
            </w:pPr>
            <w:r>
              <w:t>151.</w:t>
            </w:r>
          </w:p>
        </w:tc>
        <w:tc>
          <w:tcPr>
            <w:tcW w:w="3118" w:type="dxa"/>
          </w:tcPr>
          <w:p w:rsidR="00577AB5" w:rsidRDefault="00577AB5">
            <w:pPr>
              <w:pStyle w:val="ConsPlusNormal"/>
            </w:pPr>
            <w:r>
              <w:t>г. Новотроицк, ул. Советская, д. 34</w:t>
            </w:r>
          </w:p>
        </w:tc>
        <w:tc>
          <w:tcPr>
            <w:tcW w:w="1474" w:type="dxa"/>
          </w:tcPr>
          <w:p w:rsidR="00577AB5" w:rsidRDefault="00577AB5">
            <w:pPr>
              <w:pStyle w:val="ConsPlusNormal"/>
              <w:jc w:val="center"/>
            </w:pPr>
            <w:r>
              <w:t>1711,60</w:t>
            </w:r>
          </w:p>
        </w:tc>
        <w:tc>
          <w:tcPr>
            <w:tcW w:w="2551" w:type="dxa"/>
          </w:tcPr>
          <w:p w:rsidR="00577AB5" w:rsidRDefault="00577AB5">
            <w:pPr>
              <w:pStyle w:val="ConsPlusNormal"/>
              <w:jc w:val="center"/>
            </w:pPr>
            <w:r>
              <w:t>112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4203210,51</w:t>
            </w:r>
          </w:p>
        </w:tc>
      </w:tr>
      <w:tr w:rsidR="00577AB5">
        <w:tc>
          <w:tcPr>
            <w:tcW w:w="794" w:type="dxa"/>
          </w:tcPr>
          <w:p w:rsidR="00577AB5" w:rsidRDefault="00577AB5">
            <w:pPr>
              <w:pStyle w:val="ConsPlusNormal"/>
              <w:jc w:val="center"/>
            </w:pPr>
            <w:r>
              <w:t>152.</w:t>
            </w:r>
          </w:p>
        </w:tc>
        <w:tc>
          <w:tcPr>
            <w:tcW w:w="3118" w:type="dxa"/>
          </w:tcPr>
          <w:p w:rsidR="00577AB5" w:rsidRDefault="00577AB5">
            <w:pPr>
              <w:pStyle w:val="ConsPlusNormal"/>
            </w:pPr>
            <w:r>
              <w:t>г. Новотроицк, ул. Советская, д. 36</w:t>
            </w:r>
          </w:p>
        </w:tc>
        <w:tc>
          <w:tcPr>
            <w:tcW w:w="1474" w:type="dxa"/>
          </w:tcPr>
          <w:p w:rsidR="00577AB5" w:rsidRDefault="00577AB5">
            <w:pPr>
              <w:pStyle w:val="ConsPlusNormal"/>
              <w:jc w:val="center"/>
            </w:pPr>
            <w:r>
              <w:t>2667,90</w:t>
            </w:r>
          </w:p>
        </w:tc>
        <w:tc>
          <w:tcPr>
            <w:tcW w:w="2551" w:type="dxa"/>
          </w:tcPr>
          <w:p w:rsidR="00577AB5" w:rsidRDefault="00577AB5">
            <w:pPr>
              <w:pStyle w:val="ConsPlusNormal"/>
              <w:jc w:val="center"/>
            </w:pPr>
            <w:r>
              <w:t>138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4531463,68</w:t>
            </w:r>
          </w:p>
        </w:tc>
      </w:tr>
      <w:tr w:rsidR="00577AB5">
        <w:tc>
          <w:tcPr>
            <w:tcW w:w="794" w:type="dxa"/>
          </w:tcPr>
          <w:p w:rsidR="00577AB5" w:rsidRDefault="00577AB5">
            <w:pPr>
              <w:pStyle w:val="ConsPlusNormal"/>
              <w:jc w:val="center"/>
            </w:pPr>
            <w:r>
              <w:t>153.</w:t>
            </w:r>
          </w:p>
        </w:tc>
        <w:tc>
          <w:tcPr>
            <w:tcW w:w="3118" w:type="dxa"/>
          </w:tcPr>
          <w:p w:rsidR="00577AB5" w:rsidRDefault="00577AB5">
            <w:pPr>
              <w:pStyle w:val="ConsPlusNormal"/>
            </w:pPr>
            <w:r>
              <w:t>г. Новотроицк, ул. Советская, д. 4</w:t>
            </w:r>
          </w:p>
        </w:tc>
        <w:tc>
          <w:tcPr>
            <w:tcW w:w="1474" w:type="dxa"/>
          </w:tcPr>
          <w:p w:rsidR="00577AB5" w:rsidRDefault="00577AB5">
            <w:pPr>
              <w:pStyle w:val="ConsPlusNormal"/>
              <w:jc w:val="center"/>
            </w:pPr>
            <w:r>
              <w:t>1527,00</w:t>
            </w:r>
          </w:p>
        </w:tc>
        <w:tc>
          <w:tcPr>
            <w:tcW w:w="2551" w:type="dxa"/>
          </w:tcPr>
          <w:p w:rsidR="00577AB5" w:rsidRDefault="00577AB5">
            <w:pPr>
              <w:pStyle w:val="ConsPlusNormal"/>
              <w:jc w:val="center"/>
            </w:pPr>
            <w:r>
              <w:t>112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5001887,32</w:t>
            </w:r>
          </w:p>
        </w:tc>
      </w:tr>
      <w:tr w:rsidR="00577AB5">
        <w:tc>
          <w:tcPr>
            <w:tcW w:w="794" w:type="dxa"/>
          </w:tcPr>
          <w:p w:rsidR="00577AB5" w:rsidRDefault="00577AB5">
            <w:pPr>
              <w:pStyle w:val="ConsPlusNormal"/>
              <w:jc w:val="center"/>
            </w:pPr>
            <w:r>
              <w:t>154.</w:t>
            </w:r>
          </w:p>
        </w:tc>
        <w:tc>
          <w:tcPr>
            <w:tcW w:w="3118" w:type="dxa"/>
          </w:tcPr>
          <w:p w:rsidR="00577AB5" w:rsidRDefault="00577AB5">
            <w:pPr>
              <w:pStyle w:val="ConsPlusNormal"/>
            </w:pPr>
            <w:r>
              <w:t>г. Новотроицк, ул. Советская, д. 45</w:t>
            </w:r>
          </w:p>
        </w:tc>
        <w:tc>
          <w:tcPr>
            <w:tcW w:w="1474" w:type="dxa"/>
          </w:tcPr>
          <w:p w:rsidR="00577AB5" w:rsidRDefault="00577AB5">
            <w:pPr>
              <w:pStyle w:val="ConsPlusNormal"/>
              <w:jc w:val="center"/>
            </w:pPr>
            <w:r>
              <w:t>3481,70</w:t>
            </w:r>
          </w:p>
        </w:tc>
        <w:tc>
          <w:tcPr>
            <w:tcW w:w="2551" w:type="dxa"/>
          </w:tcPr>
          <w:p w:rsidR="00577AB5" w:rsidRDefault="00577AB5">
            <w:pPr>
              <w:pStyle w:val="ConsPlusNormal"/>
              <w:jc w:val="center"/>
            </w:pPr>
            <w:r>
              <w:t>94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4398522,93</w:t>
            </w:r>
          </w:p>
        </w:tc>
      </w:tr>
      <w:tr w:rsidR="00577AB5">
        <w:tc>
          <w:tcPr>
            <w:tcW w:w="794" w:type="dxa"/>
          </w:tcPr>
          <w:p w:rsidR="00577AB5" w:rsidRDefault="00577AB5">
            <w:pPr>
              <w:pStyle w:val="ConsPlusNormal"/>
              <w:jc w:val="center"/>
            </w:pPr>
            <w:r>
              <w:t>155.</w:t>
            </w:r>
          </w:p>
        </w:tc>
        <w:tc>
          <w:tcPr>
            <w:tcW w:w="3118" w:type="dxa"/>
          </w:tcPr>
          <w:p w:rsidR="00577AB5" w:rsidRDefault="00577AB5">
            <w:pPr>
              <w:pStyle w:val="ConsPlusNormal"/>
            </w:pPr>
            <w:r>
              <w:t>г. Новотроицк, ул. Советская, д. 5</w:t>
            </w:r>
          </w:p>
        </w:tc>
        <w:tc>
          <w:tcPr>
            <w:tcW w:w="1474" w:type="dxa"/>
          </w:tcPr>
          <w:p w:rsidR="00577AB5" w:rsidRDefault="00577AB5">
            <w:pPr>
              <w:pStyle w:val="ConsPlusNormal"/>
              <w:jc w:val="center"/>
            </w:pPr>
            <w:r>
              <w:t>5603,70</w:t>
            </w:r>
          </w:p>
        </w:tc>
        <w:tc>
          <w:tcPr>
            <w:tcW w:w="2551" w:type="dxa"/>
          </w:tcPr>
          <w:p w:rsidR="00577AB5" w:rsidRDefault="00577AB5">
            <w:pPr>
              <w:pStyle w:val="ConsPlusNormal"/>
              <w:jc w:val="center"/>
            </w:pPr>
            <w:r>
              <w:t>184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12445487,31</w:t>
            </w:r>
          </w:p>
        </w:tc>
      </w:tr>
      <w:tr w:rsidR="00577AB5">
        <w:tc>
          <w:tcPr>
            <w:tcW w:w="794" w:type="dxa"/>
          </w:tcPr>
          <w:p w:rsidR="00577AB5" w:rsidRDefault="00577AB5">
            <w:pPr>
              <w:pStyle w:val="ConsPlusNormal"/>
              <w:jc w:val="center"/>
            </w:pPr>
            <w:r>
              <w:t>156.</w:t>
            </w:r>
          </w:p>
        </w:tc>
        <w:tc>
          <w:tcPr>
            <w:tcW w:w="3118" w:type="dxa"/>
          </w:tcPr>
          <w:p w:rsidR="00577AB5" w:rsidRDefault="00577AB5">
            <w:pPr>
              <w:pStyle w:val="ConsPlusNormal"/>
            </w:pPr>
            <w:r>
              <w:t>г. Новотроицк, ул. Советская, д. 6</w:t>
            </w:r>
          </w:p>
        </w:tc>
        <w:tc>
          <w:tcPr>
            <w:tcW w:w="1474" w:type="dxa"/>
          </w:tcPr>
          <w:p w:rsidR="00577AB5" w:rsidRDefault="00577AB5">
            <w:pPr>
              <w:pStyle w:val="ConsPlusNormal"/>
              <w:jc w:val="center"/>
            </w:pPr>
            <w:r>
              <w:t>1118,60</w:t>
            </w:r>
          </w:p>
        </w:tc>
        <w:tc>
          <w:tcPr>
            <w:tcW w:w="2551" w:type="dxa"/>
          </w:tcPr>
          <w:p w:rsidR="00577AB5" w:rsidRDefault="00577AB5">
            <w:pPr>
              <w:pStyle w:val="ConsPlusNormal"/>
              <w:jc w:val="center"/>
            </w:pPr>
            <w:r>
              <w:t>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3847988,04</w:t>
            </w:r>
          </w:p>
        </w:tc>
      </w:tr>
      <w:tr w:rsidR="00577AB5">
        <w:tc>
          <w:tcPr>
            <w:tcW w:w="794" w:type="dxa"/>
          </w:tcPr>
          <w:p w:rsidR="00577AB5" w:rsidRDefault="00577AB5">
            <w:pPr>
              <w:pStyle w:val="ConsPlusNormal"/>
              <w:jc w:val="center"/>
            </w:pPr>
            <w:r>
              <w:t>157.</w:t>
            </w:r>
          </w:p>
        </w:tc>
        <w:tc>
          <w:tcPr>
            <w:tcW w:w="3118" w:type="dxa"/>
          </w:tcPr>
          <w:p w:rsidR="00577AB5" w:rsidRDefault="00577AB5">
            <w:pPr>
              <w:pStyle w:val="ConsPlusNormal"/>
            </w:pPr>
            <w:r>
              <w:t>г. Новотроицк, ул. Советская, д. 66</w:t>
            </w:r>
          </w:p>
        </w:tc>
        <w:tc>
          <w:tcPr>
            <w:tcW w:w="1474" w:type="dxa"/>
          </w:tcPr>
          <w:p w:rsidR="00577AB5" w:rsidRDefault="00577AB5">
            <w:pPr>
              <w:pStyle w:val="ConsPlusNormal"/>
              <w:jc w:val="center"/>
            </w:pPr>
            <w:r>
              <w:t>11663,50</w:t>
            </w:r>
          </w:p>
        </w:tc>
        <w:tc>
          <w:tcPr>
            <w:tcW w:w="2551" w:type="dxa"/>
          </w:tcPr>
          <w:p w:rsidR="00577AB5" w:rsidRDefault="00577AB5">
            <w:pPr>
              <w:pStyle w:val="ConsPlusNormal"/>
              <w:jc w:val="center"/>
            </w:pPr>
            <w:r>
              <w:t>474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17460542,83</w:t>
            </w:r>
          </w:p>
        </w:tc>
      </w:tr>
      <w:tr w:rsidR="00577AB5">
        <w:tc>
          <w:tcPr>
            <w:tcW w:w="794" w:type="dxa"/>
          </w:tcPr>
          <w:p w:rsidR="00577AB5" w:rsidRDefault="00577AB5">
            <w:pPr>
              <w:pStyle w:val="ConsPlusNormal"/>
              <w:jc w:val="center"/>
            </w:pPr>
            <w:r>
              <w:t>158.</w:t>
            </w:r>
          </w:p>
        </w:tc>
        <w:tc>
          <w:tcPr>
            <w:tcW w:w="3118" w:type="dxa"/>
          </w:tcPr>
          <w:p w:rsidR="00577AB5" w:rsidRDefault="00577AB5">
            <w:pPr>
              <w:pStyle w:val="ConsPlusNormal"/>
            </w:pPr>
            <w:r>
              <w:t>г. Новотроицк, ул. Советская, д. 7</w:t>
            </w:r>
          </w:p>
        </w:tc>
        <w:tc>
          <w:tcPr>
            <w:tcW w:w="1474" w:type="dxa"/>
          </w:tcPr>
          <w:p w:rsidR="00577AB5" w:rsidRDefault="00577AB5">
            <w:pPr>
              <w:pStyle w:val="ConsPlusNormal"/>
              <w:jc w:val="center"/>
            </w:pPr>
            <w:r>
              <w:t>6359,70</w:t>
            </w:r>
          </w:p>
        </w:tc>
        <w:tc>
          <w:tcPr>
            <w:tcW w:w="2551" w:type="dxa"/>
          </w:tcPr>
          <w:p w:rsidR="00577AB5" w:rsidRDefault="00577AB5">
            <w:pPr>
              <w:pStyle w:val="ConsPlusNormal"/>
              <w:jc w:val="center"/>
            </w:pPr>
            <w:r>
              <w:t>193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13766725,00</w:t>
            </w:r>
          </w:p>
        </w:tc>
      </w:tr>
      <w:tr w:rsidR="00577AB5">
        <w:tc>
          <w:tcPr>
            <w:tcW w:w="794" w:type="dxa"/>
          </w:tcPr>
          <w:p w:rsidR="00577AB5" w:rsidRDefault="00577AB5">
            <w:pPr>
              <w:pStyle w:val="ConsPlusNormal"/>
              <w:jc w:val="center"/>
            </w:pPr>
            <w:r>
              <w:t>159.</w:t>
            </w:r>
          </w:p>
        </w:tc>
        <w:tc>
          <w:tcPr>
            <w:tcW w:w="3118" w:type="dxa"/>
          </w:tcPr>
          <w:p w:rsidR="00577AB5" w:rsidRDefault="00577AB5">
            <w:pPr>
              <w:pStyle w:val="ConsPlusNormal"/>
            </w:pPr>
            <w:r>
              <w:t>г. Новотроицк, ул. Советская, д. 9</w:t>
            </w:r>
          </w:p>
        </w:tc>
        <w:tc>
          <w:tcPr>
            <w:tcW w:w="1474" w:type="dxa"/>
          </w:tcPr>
          <w:p w:rsidR="00577AB5" w:rsidRDefault="00577AB5">
            <w:pPr>
              <w:pStyle w:val="ConsPlusNormal"/>
              <w:jc w:val="center"/>
            </w:pPr>
            <w:r>
              <w:t>4890,40</w:t>
            </w:r>
          </w:p>
        </w:tc>
        <w:tc>
          <w:tcPr>
            <w:tcW w:w="2551" w:type="dxa"/>
          </w:tcPr>
          <w:p w:rsidR="00577AB5" w:rsidRDefault="00577AB5">
            <w:pPr>
              <w:pStyle w:val="ConsPlusNormal"/>
              <w:jc w:val="center"/>
            </w:pPr>
            <w:r>
              <w:t>174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14414438,04</w:t>
            </w:r>
          </w:p>
        </w:tc>
      </w:tr>
      <w:tr w:rsidR="00577AB5">
        <w:tc>
          <w:tcPr>
            <w:tcW w:w="794" w:type="dxa"/>
          </w:tcPr>
          <w:p w:rsidR="00577AB5" w:rsidRDefault="00577AB5">
            <w:pPr>
              <w:pStyle w:val="ConsPlusNormal"/>
              <w:jc w:val="center"/>
            </w:pPr>
            <w:r>
              <w:t>160.</w:t>
            </w:r>
          </w:p>
        </w:tc>
        <w:tc>
          <w:tcPr>
            <w:tcW w:w="3118" w:type="dxa"/>
          </w:tcPr>
          <w:p w:rsidR="00577AB5" w:rsidRDefault="00577AB5">
            <w:pPr>
              <w:pStyle w:val="ConsPlusNormal"/>
            </w:pPr>
            <w:r>
              <w:t>г. Новотроицк, ул. Уральская, д. 12</w:t>
            </w:r>
          </w:p>
        </w:tc>
        <w:tc>
          <w:tcPr>
            <w:tcW w:w="1474" w:type="dxa"/>
          </w:tcPr>
          <w:p w:rsidR="00577AB5" w:rsidRDefault="00577AB5">
            <w:pPr>
              <w:pStyle w:val="ConsPlusNormal"/>
              <w:jc w:val="center"/>
            </w:pPr>
            <w:r>
              <w:t>4663,10</w:t>
            </w:r>
          </w:p>
        </w:tc>
        <w:tc>
          <w:tcPr>
            <w:tcW w:w="2551" w:type="dxa"/>
          </w:tcPr>
          <w:p w:rsidR="00577AB5" w:rsidRDefault="00577AB5">
            <w:pPr>
              <w:pStyle w:val="ConsPlusNormal"/>
              <w:jc w:val="center"/>
            </w:pPr>
            <w:r>
              <w:t>205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641709,97</w:t>
            </w:r>
          </w:p>
        </w:tc>
      </w:tr>
      <w:tr w:rsidR="00577AB5">
        <w:tc>
          <w:tcPr>
            <w:tcW w:w="794" w:type="dxa"/>
          </w:tcPr>
          <w:p w:rsidR="00577AB5" w:rsidRDefault="00577AB5">
            <w:pPr>
              <w:pStyle w:val="ConsPlusNormal"/>
              <w:jc w:val="center"/>
            </w:pPr>
            <w:r>
              <w:lastRenderedPageBreak/>
              <w:t>161.</w:t>
            </w:r>
          </w:p>
        </w:tc>
        <w:tc>
          <w:tcPr>
            <w:tcW w:w="3118" w:type="dxa"/>
          </w:tcPr>
          <w:p w:rsidR="00577AB5" w:rsidRDefault="00577AB5">
            <w:pPr>
              <w:pStyle w:val="ConsPlusNormal"/>
            </w:pPr>
            <w:r>
              <w:t>г. Новотроицк, ул. Уральская, д. 2а</w:t>
            </w:r>
          </w:p>
        </w:tc>
        <w:tc>
          <w:tcPr>
            <w:tcW w:w="1474" w:type="dxa"/>
          </w:tcPr>
          <w:p w:rsidR="00577AB5" w:rsidRDefault="00577AB5">
            <w:pPr>
              <w:pStyle w:val="ConsPlusNormal"/>
              <w:jc w:val="center"/>
            </w:pPr>
            <w:r>
              <w:t>2963,20</w:t>
            </w:r>
          </w:p>
        </w:tc>
        <w:tc>
          <w:tcPr>
            <w:tcW w:w="2551" w:type="dxa"/>
          </w:tcPr>
          <w:p w:rsidR="00577AB5" w:rsidRDefault="00577AB5">
            <w:pPr>
              <w:pStyle w:val="ConsPlusNormal"/>
              <w:jc w:val="center"/>
            </w:pPr>
            <w:r>
              <w:t>138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736055,68</w:t>
            </w:r>
          </w:p>
        </w:tc>
      </w:tr>
      <w:tr w:rsidR="00577AB5">
        <w:tc>
          <w:tcPr>
            <w:tcW w:w="794" w:type="dxa"/>
          </w:tcPr>
          <w:p w:rsidR="00577AB5" w:rsidRDefault="00577AB5">
            <w:pPr>
              <w:pStyle w:val="ConsPlusNormal"/>
              <w:jc w:val="center"/>
            </w:pPr>
            <w:r>
              <w:t>162.</w:t>
            </w:r>
          </w:p>
        </w:tc>
        <w:tc>
          <w:tcPr>
            <w:tcW w:w="3118" w:type="dxa"/>
          </w:tcPr>
          <w:p w:rsidR="00577AB5" w:rsidRDefault="00577AB5">
            <w:pPr>
              <w:pStyle w:val="ConsPlusNormal"/>
            </w:pPr>
            <w:r>
              <w:t>г. Новотроицк, ул. Уральская, д. 34</w:t>
            </w:r>
          </w:p>
        </w:tc>
        <w:tc>
          <w:tcPr>
            <w:tcW w:w="1474" w:type="dxa"/>
          </w:tcPr>
          <w:p w:rsidR="00577AB5" w:rsidRDefault="00577AB5">
            <w:pPr>
              <w:pStyle w:val="ConsPlusNormal"/>
              <w:jc w:val="center"/>
            </w:pPr>
            <w:r>
              <w:t>6325,70</w:t>
            </w:r>
          </w:p>
        </w:tc>
        <w:tc>
          <w:tcPr>
            <w:tcW w:w="2551" w:type="dxa"/>
          </w:tcPr>
          <w:p w:rsidR="00577AB5" w:rsidRDefault="00577AB5">
            <w:pPr>
              <w:pStyle w:val="ConsPlusNormal"/>
              <w:jc w:val="center"/>
            </w:pPr>
            <w:r>
              <w:t>92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5505380,27</w:t>
            </w:r>
          </w:p>
        </w:tc>
      </w:tr>
      <w:tr w:rsidR="00577AB5">
        <w:tc>
          <w:tcPr>
            <w:tcW w:w="794" w:type="dxa"/>
          </w:tcPr>
          <w:p w:rsidR="00577AB5" w:rsidRDefault="00577AB5">
            <w:pPr>
              <w:pStyle w:val="ConsPlusNormal"/>
              <w:jc w:val="center"/>
            </w:pPr>
            <w:r>
              <w:t>163.</w:t>
            </w:r>
          </w:p>
        </w:tc>
        <w:tc>
          <w:tcPr>
            <w:tcW w:w="3118" w:type="dxa"/>
          </w:tcPr>
          <w:p w:rsidR="00577AB5" w:rsidRDefault="00577AB5">
            <w:pPr>
              <w:pStyle w:val="ConsPlusNormal"/>
            </w:pPr>
            <w:r>
              <w:t>г. Новотроицк, ул. Уральская, д. 38</w:t>
            </w:r>
          </w:p>
        </w:tc>
        <w:tc>
          <w:tcPr>
            <w:tcW w:w="1474" w:type="dxa"/>
          </w:tcPr>
          <w:p w:rsidR="00577AB5" w:rsidRDefault="00577AB5">
            <w:pPr>
              <w:pStyle w:val="ConsPlusNormal"/>
              <w:jc w:val="center"/>
            </w:pPr>
            <w:r>
              <w:t>8762,60</w:t>
            </w:r>
          </w:p>
        </w:tc>
        <w:tc>
          <w:tcPr>
            <w:tcW w:w="2551" w:type="dxa"/>
          </w:tcPr>
          <w:p w:rsidR="00577AB5" w:rsidRDefault="00577AB5">
            <w:pPr>
              <w:pStyle w:val="ConsPlusNormal"/>
              <w:jc w:val="center"/>
            </w:pPr>
            <w:r>
              <w:t>261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7384267,15</w:t>
            </w:r>
          </w:p>
        </w:tc>
      </w:tr>
      <w:tr w:rsidR="00577AB5">
        <w:tc>
          <w:tcPr>
            <w:tcW w:w="794" w:type="dxa"/>
          </w:tcPr>
          <w:p w:rsidR="00577AB5" w:rsidRDefault="00577AB5">
            <w:pPr>
              <w:pStyle w:val="ConsPlusNormal"/>
              <w:jc w:val="center"/>
            </w:pPr>
            <w:r>
              <w:t>164.</w:t>
            </w:r>
          </w:p>
        </w:tc>
        <w:tc>
          <w:tcPr>
            <w:tcW w:w="3118" w:type="dxa"/>
          </w:tcPr>
          <w:p w:rsidR="00577AB5" w:rsidRDefault="00577AB5">
            <w:pPr>
              <w:pStyle w:val="ConsPlusNormal"/>
            </w:pPr>
            <w:r>
              <w:t>г. Новотроицк, ул. Уральская, д. 4</w:t>
            </w:r>
          </w:p>
        </w:tc>
        <w:tc>
          <w:tcPr>
            <w:tcW w:w="1474" w:type="dxa"/>
          </w:tcPr>
          <w:p w:rsidR="00577AB5" w:rsidRDefault="00577AB5">
            <w:pPr>
              <w:pStyle w:val="ConsPlusNormal"/>
              <w:jc w:val="center"/>
            </w:pPr>
            <w:r>
              <w:t>3087,70</w:t>
            </w:r>
          </w:p>
        </w:tc>
        <w:tc>
          <w:tcPr>
            <w:tcW w:w="2551" w:type="dxa"/>
          </w:tcPr>
          <w:p w:rsidR="00577AB5" w:rsidRDefault="00577AB5">
            <w:pPr>
              <w:pStyle w:val="ConsPlusNormal"/>
              <w:jc w:val="center"/>
            </w:pPr>
            <w:r>
              <w:t>385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704454,57</w:t>
            </w:r>
          </w:p>
        </w:tc>
      </w:tr>
      <w:tr w:rsidR="00577AB5">
        <w:tc>
          <w:tcPr>
            <w:tcW w:w="794" w:type="dxa"/>
          </w:tcPr>
          <w:p w:rsidR="00577AB5" w:rsidRDefault="00577AB5">
            <w:pPr>
              <w:pStyle w:val="ConsPlusNormal"/>
              <w:jc w:val="center"/>
            </w:pPr>
            <w:r>
              <w:t>165.</w:t>
            </w:r>
          </w:p>
        </w:tc>
        <w:tc>
          <w:tcPr>
            <w:tcW w:w="3118" w:type="dxa"/>
          </w:tcPr>
          <w:p w:rsidR="00577AB5" w:rsidRDefault="00577AB5">
            <w:pPr>
              <w:pStyle w:val="ConsPlusNormal"/>
            </w:pPr>
            <w:r>
              <w:t>г. Новотроицк, ул. Уральская, д. 40</w:t>
            </w:r>
          </w:p>
        </w:tc>
        <w:tc>
          <w:tcPr>
            <w:tcW w:w="1474" w:type="dxa"/>
          </w:tcPr>
          <w:p w:rsidR="00577AB5" w:rsidRDefault="00577AB5">
            <w:pPr>
              <w:pStyle w:val="ConsPlusNormal"/>
              <w:jc w:val="center"/>
            </w:pPr>
            <w:r>
              <w:t>4258,60</w:t>
            </w:r>
          </w:p>
        </w:tc>
        <w:tc>
          <w:tcPr>
            <w:tcW w:w="2551" w:type="dxa"/>
          </w:tcPr>
          <w:p w:rsidR="00577AB5" w:rsidRDefault="00577AB5">
            <w:pPr>
              <w:pStyle w:val="ConsPlusNormal"/>
              <w:jc w:val="center"/>
            </w:pPr>
            <w:r>
              <w:t>99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3571367,41</w:t>
            </w:r>
          </w:p>
        </w:tc>
      </w:tr>
      <w:tr w:rsidR="00577AB5">
        <w:tc>
          <w:tcPr>
            <w:tcW w:w="794" w:type="dxa"/>
          </w:tcPr>
          <w:p w:rsidR="00577AB5" w:rsidRDefault="00577AB5">
            <w:pPr>
              <w:pStyle w:val="ConsPlusNormal"/>
              <w:jc w:val="center"/>
            </w:pPr>
            <w:r>
              <w:t>166.</w:t>
            </w:r>
          </w:p>
        </w:tc>
        <w:tc>
          <w:tcPr>
            <w:tcW w:w="3118" w:type="dxa"/>
          </w:tcPr>
          <w:p w:rsidR="00577AB5" w:rsidRDefault="00577AB5">
            <w:pPr>
              <w:pStyle w:val="ConsPlusNormal"/>
            </w:pPr>
            <w:r>
              <w:t>г. Новотроицк, ул. Уральская, д. 8а</w:t>
            </w:r>
          </w:p>
        </w:tc>
        <w:tc>
          <w:tcPr>
            <w:tcW w:w="1474" w:type="dxa"/>
          </w:tcPr>
          <w:p w:rsidR="00577AB5" w:rsidRDefault="00577AB5">
            <w:pPr>
              <w:pStyle w:val="ConsPlusNormal"/>
              <w:jc w:val="center"/>
            </w:pPr>
            <w:r>
              <w:t>4783,10</w:t>
            </w:r>
          </w:p>
        </w:tc>
        <w:tc>
          <w:tcPr>
            <w:tcW w:w="2551" w:type="dxa"/>
          </w:tcPr>
          <w:p w:rsidR="00577AB5" w:rsidRDefault="00577AB5">
            <w:pPr>
              <w:pStyle w:val="ConsPlusNormal"/>
              <w:jc w:val="center"/>
            </w:pPr>
            <w:r>
              <w:t>196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143994,29</w:t>
            </w:r>
          </w:p>
        </w:tc>
      </w:tr>
      <w:tr w:rsidR="00577AB5">
        <w:tc>
          <w:tcPr>
            <w:tcW w:w="794" w:type="dxa"/>
          </w:tcPr>
          <w:p w:rsidR="00577AB5" w:rsidRDefault="00577AB5">
            <w:pPr>
              <w:pStyle w:val="ConsPlusNormal"/>
              <w:jc w:val="center"/>
            </w:pPr>
            <w:r>
              <w:t>167.</w:t>
            </w:r>
          </w:p>
        </w:tc>
        <w:tc>
          <w:tcPr>
            <w:tcW w:w="3118" w:type="dxa"/>
          </w:tcPr>
          <w:p w:rsidR="00577AB5" w:rsidRDefault="00577AB5">
            <w:pPr>
              <w:pStyle w:val="ConsPlusNormal"/>
            </w:pPr>
            <w:r>
              <w:t>г. Новотроицк, ул. Фрунзе, д. 4</w:t>
            </w:r>
          </w:p>
        </w:tc>
        <w:tc>
          <w:tcPr>
            <w:tcW w:w="1474" w:type="dxa"/>
          </w:tcPr>
          <w:p w:rsidR="00577AB5" w:rsidRDefault="00577AB5">
            <w:pPr>
              <w:pStyle w:val="ConsPlusNormal"/>
              <w:jc w:val="center"/>
            </w:pPr>
            <w:r>
              <w:t>2186,70</w:t>
            </w:r>
          </w:p>
        </w:tc>
        <w:tc>
          <w:tcPr>
            <w:tcW w:w="2551" w:type="dxa"/>
          </w:tcPr>
          <w:p w:rsidR="00577AB5" w:rsidRDefault="00577AB5">
            <w:pPr>
              <w:pStyle w:val="ConsPlusNormal"/>
              <w:jc w:val="center"/>
            </w:pPr>
            <w:r>
              <w:t>159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4079961,13</w:t>
            </w:r>
          </w:p>
        </w:tc>
      </w:tr>
      <w:tr w:rsidR="00577AB5">
        <w:tc>
          <w:tcPr>
            <w:tcW w:w="794" w:type="dxa"/>
          </w:tcPr>
          <w:p w:rsidR="00577AB5" w:rsidRDefault="00577AB5">
            <w:pPr>
              <w:pStyle w:val="ConsPlusNormal"/>
              <w:jc w:val="center"/>
            </w:pPr>
            <w:r>
              <w:t>168.</w:t>
            </w:r>
          </w:p>
        </w:tc>
        <w:tc>
          <w:tcPr>
            <w:tcW w:w="3118" w:type="dxa"/>
          </w:tcPr>
          <w:p w:rsidR="00577AB5" w:rsidRDefault="00577AB5">
            <w:pPr>
              <w:pStyle w:val="ConsPlusNormal"/>
            </w:pPr>
            <w:r>
              <w:t>г. Новотроицк, ул. Юных Ленинцев, д. 1</w:t>
            </w:r>
          </w:p>
        </w:tc>
        <w:tc>
          <w:tcPr>
            <w:tcW w:w="1474" w:type="dxa"/>
          </w:tcPr>
          <w:p w:rsidR="00577AB5" w:rsidRDefault="00577AB5">
            <w:pPr>
              <w:pStyle w:val="ConsPlusNormal"/>
              <w:jc w:val="center"/>
            </w:pPr>
            <w:r>
              <w:t>6402,80</w:t>
            </w:r>
          </w:p>
        </w:tc>
        <w:tc>
          <w:tcPr>
            <w:tcW w:w="2551" w:type="dxa"/>
          </w:tcPr>
          <w:p w:rsidR="00577AB5" w:rsidRDefault="00577AB5">
            <w:pPr>
              <w:pStyle w:val="ConsPlusNormal"/>
              <w:jc w:val="center"/>
            </w:pPr>
            <w:r>
              <w:t>412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5508805,79</w:t>
            </w:r>
          </w:p>
        </w:tc>
      </w:tr>
      <w:tr w:rsidR="00577AB5">
        <w:tc>
          <w:tcPr>
            <w:tcW w:w="13606" w:type="dxa"/>
            <w:gridSpan w:val="7"/>
          </w:tcPr>
          <w:p w:rsidR="00577AB5" w:rsidRDefault="00577AB5">
            <w:pPr>
              <w:pStyle w:val="ConsPlusNormal"/>
              <w:jc w:val="center"/>
              <w:outlineLvl w:val="3"/>
            </w:pPr>
            <w:r>
              <w:t>13. Муниципальное образование город Оренбург</w:t>
            </w:r>
          </w:p>
        </w:tc>
      </w:tr>
      <w:tr w:rsidR="00577AB5">
        <w:tc>
          <w:tcPr>
            <w:tcW w:w="3912" w:type="dxa"/>
            <w:gridSpan w:val="2"/>
          </w:tcPr>
          <w:p w:rsidR="00577AB5" w:rsidRDefault="00577AB5">
            <w:pPr>
              <w:pStyle w:val="ConsPlusNormal"/>
            </w:pPr>
            <w:r>
              <w:t>Итого по муниципальному образованию город Оренбург</w:t>
            </w:r>
          </w:p>
        </w:tc>
        <w:tc>
          <w:tcPr>
            <w:tcW w:w="1474" w:type="dxa"/>
          </w:tcPr>
          <w:p w:rsidR="00577AB5" w:rsidRDefault="00577AB5">
            <w:pPr>
              <w:pStyle w:val="ConsPlusNormal"/>
              <w:jc w:val="center"/>
            </w:pPr>
            <w:r>
              <w:t>2350244,98</w:t>
            </w:r>
          </w:p>
        </w:tc>
        <w:tc>
          <w:tcPr>
            <w:tcW w:w="2551" w:type="dxa"/>
          </w:tcPr>
          <w:p w:rsidR="00577AB5" w:rsidRDefault="00577AB5">
            <w:pPr>
              <w:pStyle w:val="ConsPlusNormal"/>
              <w:jc w:val="center"/>
            </w:pPr>
            <w:r>
              <w:t>74420</w:t>
            </w:r>
          </w:p>
        </w:tc>
        <w:tc>
          <w:tcPr>
            <w:tcW w:w="1984" w:type="dxa"/>
          </w:tcPr>
          <w:p w:rsidR="00577AB5" w:rsidRDefault="00577AB5">
            <w:pPr>
              <w:pStyle w:val="ConsPlusNormal"/>
              <w:jc w:val="center"/>
            </w:pPr>
            <w:r>
              <w:t>398</w:t>
            </w:r>
          </w:p>
        </w:tc>
        <w:tc>
          <w:tcPr>
            <w:tcW w:w="1701" w:type="dxa"/>
          </w:tcPr>
          <w:p w:rsidR="00577AB5" w:rsidRDefault="00577AB5">
            <w:pPr>
              <w:pStyle w:val="ConsPlusNormal"/>
              <w:jc w:val="center"/>
            </w:pPr>
            <w:r>
              <w:t>345</w:t>
            </w:r>
          </w:p>
        </w:tc>
        <w:tc>
          <w:tcPr>
            <w:tcW w:w="1984" w:type="dxa"/>
          </w:tcPr>
          <w:p w:rsidR="00577AB5" w:rsidRDefault="00577AB5">
            <w:pPr>
              <w:pStyle w:val="ConsPlusNormal"/>
              <w:jc w:val="center"/>
            </w:pPr>
            <w:r>
              <w:t>1409477056,10</w:t>
            </w:r>
          </w:p>
        </w:tc>
      </w:tr>
      <w:tr w:rsidR="00577AB5">
        <w:tc>
          <w:tcPr>
            <w:tcW w:w="794" w:type="dxa"/>
          </w:tcPr>
          <w:p w:rsidR="00577AB5" w:rsidRDefault="00577AB5">
            <w:pPr>
              <w:pStyle w:val="ConsPlusNormal"/>
              <w:jc w:val="center"/>
            </w:pPr>
            <w:r>
              <w:t>169.</w:t>
            </w:r>
          </w:p>
        </w:tc>
        <w:tc>
          <w:tcPr>
            <w:tcW w:w="3118" w:type="dxa"/>
          </w:tcPr>
          <w:p w:rsidR="00577AB5" w:rsidRDefault="00577AB5">
            <w:pPr>
              <w:pStyle w:val="ConsPlusNormal"/>
            </w:pPr>
            <w:r>
              <w:t>г. Оренбург, мкр. пос. им. Куйбышева, ул. Комарова, д. 10</w:t>
            </w:r>
          </w:p>
        </w:tc>
        <w:tc>
          <w:tcPr>
            <w:tcW w:w="1474" w:type="dxa"/>
          </w:tcPr>
          <w:p w:rsidR="00577AB5" w:rsidRDefault="00577AB5">
            <w:pPr>
              <w:pStyle w:val="ConsPlusNormal"/>
              <w:jc w:val="center"/>
            </w:pPr>
            <w:r>
              <w:t>766,80</w:t>
            </w:r>
          </w:p>
        </w:tc>
        <w:tc>
          <w:tcPr>
            <w:tcW w:w="2551" w:type="dxa"/>
          </w:tcPr>
          <w:p w:rsidR="00577AB5" w:rsidRDefault="00577AB5">
            <w:pPr>
              <w:pStyle w:val="ConsPlusNormal"/>
              <w:jc w:val="center"/>
            </w:pPr>
            <w:r>
              <w:t>35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2454408,32</w:t>
            </w:r>
          </w:p>
        </w:tc>
      </w:tr>
      <w:tr w:rsidR="00577AB5">
        <w:tc>
          <w:tcPr>
            <w:tcW w:w="794" w:type="dxa"/>
          </w:tcPr>
          <w:p w:rsidR="00577AB5" w:rsidRDefault="00577AB5">
            <w:pPr>
              <w:pStyle w:val="ConsPlusNormal"/>
              <w:jc w:val="center"/>
            </w:pPr>
            <w:r>
              <w:t>170.</w:t>
            </w:r>
          </w:p>
        </w:tc>
        <w:tc>
          <w:tcPr>
            <w:tcW w:w="3118" w:type="dxa"/>
          </w:tcPr>
          <w:p w:rsidR="00577AB5" w:rsidRDefault="00577AB5">
            <w:pPr>
              <w:pStyle w:val="ConsPlusNormal"/>
            </w:pPr>
            <w:r>
              <w:t>г. Оренбург, мкр. Стройгородок, д. 16</w:t>
            </w:r>
          </w:p>
        </w:tc>
        <w:tc>
          <w:tcPr>
            <w:tcW w:w="1474" w:type="dxa"/>
          </w:tcPr>
          <w:p w:rsidR="00577AB5" w:rsidRDefault="00577AB5">
            <w:pPr>
              <w:pStyle w:val="ConsPlusNormal"/>
              <w:jc w:val="center"/>
            </w:pPr>
            <w:r>
              <w:t>743,20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209097,27</w:t>
            </w:r>
          </w:p>
        </w:tc>
      </w:tr>
      <w:tr w:rsidR="00577AB5">
        <w:tc>
          <w:tcPr>
            <w:tcW w:w="794" w:type="dxa"/>
          </w:tcPr>
          <w:p w:rsidR="00577AB5" w:rsidRDefault="00577AB5">
            <w:pPr>
              <w:pStyle w:val="ConsPlusNormal"/>
              <w:jc w:val="center"/>
            </w:pPr>
            <w:r>
              <w:t>171.</w:t>
            </w:r>
          </w:p>
        </w:tc>
        <w:tc>
          <w:tcPr>
            <w:tcW w:w="3118" w:type="dxa"/>
          </w:tcPr>
          <w:p w:rsidR="00577AB5" w:rsidRDefault="00577AB5">
            <w:pPr>
              <w:pStyle w:val="ConsPlusNormal"/>
            </w:pPr>
            <w:r>
              <w:t>г. Оренбург, пер. Дальний, д. 37</w:t>
            </w:r>
          </w:p>
        </w:tc>
        <w:tc>
          <w:tcPr>
            <w:tcW w:w="1474" w:type="dxa"/>
          </w:tcPr>
          <w:p w:rsidR="00577AB5" w:rsidRDefault="00577AB5">
            <w:pPr>
              <w:pStyle w:val="ConsPlusNormal"/>
              <w:jc w:val="center"/>
            </w:pPr>
            <w:r>
              <w:t>5482,30</w:t>
            </w:r>
          </w:p>
        </w:tc>
        <w:tc>
          <w:tcPr>
            <w:tcW w:w="2551" w:type="dxa"/>
          </w:tcPr>
          <w:p w:rsidR="00577AB5" w:rsidRDefault="00577AB5">
            <w:pPr>
              <w:pStyle w:val="ConsPlusNormal"/>
              <w:jc w:val="center"/>
            </w:pPr>
            <w:r>
              <w:t>199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1613072,41</w:t>
            </w:r>
          </w:p>
        </w:tc>
      </w:tr>
      <w:tr w:rsidR="00577AB5">
        <w:tc>
          <w:tcPr>
            <w:tcW w:w="794" w:type="dxa"/>
          </w:tcPr>
          <w:p w:rsidR="00577AB5" w:rsidRDefault="00577AB5">
            <w:pPr>
              <w:pStyle w:val="ConsPlusNormal"/>
              <w:jc w:val="center"/>
            </w:pPr>
            <w:r>
              <w:lastRenderedPageBreak/>
              <w:t>172.</w:t>
            </w:r>
          </w:p>
        </w:tc>
        <w:tc>
          <w:tcPr>
            <w:tcW w:w="3118" w:type="dxa"/>
          </w:tcPr>
          <w:p w:rsidR="00577AB5" w:rsidRDefault="00577AB5">
            <w:pPr>
              <w:pStyle w:val="ConsPlusNormal"/>
            </w:pPr>
            <w:r>
              <w:t>г. Оренбург, пер. Дальний, д. 39</w:t>
            </w:r>
          </w:p>
        </w:tc>
        <w:tc>
          <w:tcPr>
            <w:tcW w:w="1474" w:type="dxa"/>
          </w:tcPr>
          <w:p w:rsidR="00577AB5" w:rsidRDefault="00577AB5">
            <w:pPr>
              <w:pStyle w:val="ConsPlusNormal"/>
              <w:jc w:val="center"/>
            </w:pPr>
            <w:r>
              <w:t>3683,20</w:t>
            </w:r>
          </w:p>
        </w:tc>
        <w:tc>
          <w:tcPr>
            <w:tcW w:w="2551" w:type="dxa"/>
          </w:tcPr>
          <w:p w:rsidR="00577AB5" w:rsidRDefault="00577AB5">
            <w:pPr>
              <w:pStyle w:val="ConsPlusNormal"/>
              <w:jc w:val="center"/>
            </w:pPr>
            <w:r>
              <w:t>129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1053551,45</w:t>
            </w:r>
          </w:p>
        </w:tc>
      </w:tr>
      <w:tr w:rsidR="00577AB5">
        <w:tc>
          <w:tcPr>
            <w:tcW w:w="794" w:type="dxa"/>
          </w:tcPr>
          <w:p w:rsidR="00577AB5" w:rsidRDefault="00577AB5">
            <w:pPr>
              <w:pStyle w:val="ConsPlusNormal"/>
              <w:jc w:val="center"/>
            </w:pPr>
            <w:r>
              <w:t>173.</w:t>
            </w:r>
          </w:p>
        </w:tc>
        <w:tc>
          <w:tcPr>
            <w:tcW w:w="3118" w:type="dxa"/>
          </w:tcPr>
          <w:p w:rsidR="00577AB5" w:rsidRDefault="00577AB5">
            <w:pPr>
              <w:pStyle w:val="ConsPlusNormal"/>
            </w:pPr>
            <w:r>
              <w:t>г. Оренбург, пер. Дальний, д. 41</w:t>
            </w:r>
          </w:p>
        </w:tc>
        <w:tc>
          <w:tcPr>
            <w:tcW w:w="1474" w:type="dxa"/>
          </w:tcPr>
          <w:p w:rsidR="00577AB5" w:rsidRDefault="00577AB5">
            <w:pPr>
              <w:pStyle w:val="ConsPlusNormal"/>
              <w:jc w:val="center"/>
            </w:pPr>
            <w:r>
              <w:t>3693,70</w:t>
            </w:r>
          </w:p>
        </w:tc>
        <w:tc>
          <w:tcPr>
            <w:tcW w:w="2551" w:type="dxa"/>
          </w:tcPr>
          <w:p w:rsidR="00577AB5" w:rsidRDefault="00577AB5">
            <w:pPr>
              <w:pStyle w:val="ConsPlusNormal"/>
              <w:jc w:val="center"/>
            </w:pPr>
            <w:r>
              <w:t>129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3784095,48</w:t>
            </w:r>
          </w:p>
        </w:tc>
      </w:tr>
      <w:tr w:rsidR="00577AB5">
        <w:tc>
          <w:tcPr>
            <w:tcW w:w="794" w:type="dxa"/>
          </w:tcPr>
          <w:p w:rsidR="00577AB5" w:rsidRDefault="00577AB5">
            <w:pPr>
              <w:pStyle w:val="ConsPlusNormal"/>
              <w:jc w:val="center"/>
            </w:pPr>
            <w:r>
              <w:t>174.</w:t>
            </w:r>
          </w:p>
        </w:tc>
        <w:tc>
          <w:tcPr>
            <w:tcW w:w="3118" w:type="dxa"/>
          </w:tcPr>
          <w:p w:rsidR="00577AB5" w:rsidRDefault="00577AB5">
            <w:pPr>
              <w:pStyle w:val="ConsPlusNormal"/>
            </w:pPr>
            <w:r>
              <w:t>г. Оренбург, пер. Дальний, д. 45</w:t>
            </w:r>
          </w:p>
        </w:tc>
        <w:tc>
          <w:tcPr>
            <w:tcW w:w="1474" w:type="dxa"/>
          </w:tcPr>
          <w:p w:rsidR="00577AB5" w:rsidRDefault="00577AB5">
            <w:pPr>
              <w:pStyle w:val="ConsPlusNormal"/>
              <w:jc w:val="center"/>
            </w:pPr>
            <w:r>
              <w:t>12290,00</w:t>
            </w:r>
          </w:p>
        </w:tc>
        <w:tc>
          <w:tcPr>
            <w:tcW w:w="2551" w:type="dxa"/>
          </w:tcPr>
          <w:p w:rsidR="00577AB5" w:rsidRDefault="00577AB5">
            <w:pPr>
              <w:pStyle w:val="ConsPlusNormal"/>
              <w:jc w:val="center"/>
            </w:pPr>
            <w:r>
              <w:t>525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3295082,21</w:t>
            </w:r>
          </w:p>
        </w:tc>
      </w:tr>
      <w:tr w:rsidR="00577AB5">
        <w:tc>
          <w:tcPr>
            <w:tcW w:w="794" w:type="dxa"/>
          </w:tcPr>
          <w:p w:rsidR="00577AB5" w:rsidRDefault="00577AB5">
            <w:pPr>
              <w:pStyle w:val="ConsPlusNormal"/>
              <w:jc w:val="center"/>
            </w:pPr>
            <w:r>
              <w:t>175.</w:t>
            </w:r>
          </w:p>
        </w:tc>
        <w:tc>
          <w:tcPr>
            <w:tcW w:w="3118" w:type="dxa"/>
          </w:tcPr>
          <w:p w:rsidR="00577AB5" w:rsidRDefault="00577AB5">
            <w:pPr>
              <w:pStyle w:val="ConsPlusNormal"/>
            </w:pPr>
            <w:r>
              <w:t>г. Оренбург, пер. Диспансерный, д. 10</w:t>
            </w:r>
          </w:p>
        </w:tc>
        <w:tc>
          <w:tcPr>
            <w:tcW w:w="1474" w:type="dxa"/>
          </w:tcPr>
          <w:p w:rsidR="00577AB5" w:rsidRDefault="00577AB5">
            <w:pPr>
              <w:pStyle w:val="ConsPlusNormal"/>
              <w:jc w:val="center"/>
            </w:pPr>
            <w:r>
              <w:t>4140,60</w:t>
            </w:r>
          </w:p>
        </w:tc>
        <w:tc>
          <w:tcPr>
            <w:tcW w:w="2551" w:type="dxa"/>
          </w:tcPr>
          <w:p w:rsidR="00577AB5" w:rsidRDefault="00577AB5">
            <w:pPr>
              <w:pStyle w:val="ConsPlusNormal"/>
              <w:jc w:val="center"/>
            </w:pPr>
            <w:r>
              <w:t>107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3093231,22</w:t>
            </w:r>
          </w:p>
        </w:tc>
      </w:tr>
      <w:tr w:rsidR="00577AB5">
        <w:tc>
          <w:tcPr>
            <w:tcW w:w="794" w:type="dxa"/>
          </w:tcPr>
          <w:p w:rsidR="00577AB5" w:rsidRDefault="00577AB5">
            <w:pPr>
              <w:pStyle w:val="ConsPlusNormal"/>
              <w:jc w:val="center"/>
            </w:pPr>
            <w:r>
              <w:t>176.</w:t>
            </w:r>
          </w:p>
        </w:tc>
        <w:tc>
          <w:tcPr>
            <w:tcW w:w="3118" w:type="dxa"/>
          </w:tcPr>
          <w:p w:rsidR="00577AB5" w:rsidRDefault="00577AB5">
            <w:pPr>
              <w:pStyle w:val="ConsPlusNormal"/>
            </w:pPr>
            <w:r>
              <w:t>г. Оренбург, пер. Заводской, д. 28</w:t>
            </w:r>
          </w:p>
        </w:tc>
        <w:tc>
          <w:tcPr>
            <w:tcW w:w="1474" w:type="dxa"/>
          </w:tcPr>
          <w:p w:rsidR="00577AB5" w:rsidRDefault="00577AB5">
            <w:pPr>
              <w:pStyle w:val="ConsPlusNormal"/>
              <w:jc w:val="center"/>
            </w:pPr>
            <w:r>
              <w:t>4724,00</w:t>
            </w:r>
          </w:p>
        </w:tc>
        <w:tc>
          <w:tcPr>
            <w:tcW w:w="2551" w:type="dxa"/>
          </w:tcPr>
          <w:p w:rsidR="00577AB5" w:rsidRDefault="00577AB5">
            <w:pPr>
              <w:pStyle w:val="ConsPlusNormal"/>
              <w:jc w:val="center"/>
            </w:pPr>
            <w:r>
              <w:t>317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4871218,29</w:t>
            </w:r>
          </w:p>
        </w:tc>
      </w:tr>
      <w:tr w:rsidR="00577AB5">
        <w:tc>
          <w:tcPr>
            <w:tcW w:w="794" w:type="dxa"/>
          </w:tcPr>
          <w:p w:rsidR="00577AB5" w:rsidRDefault="00577AB5">
            <w:pPr>
              <w:pStyle w:val="ConsPlusNormal"/>
              <w:jc w:val="center"/>
            </w:pPr>
            <w:r>
              <w:t>177.</w:t>
            </w:r>
          </w:p>
        </w:tc>
        <w:tc>
          <w:tcPr>
            <w:tcW w:w="3118" w:type="dxa"/>
          </w:tcPr>
          <w:p w:rsidR="00577AB5" w:rsidRDefault="00577AB5">
            <w:pPr>
              <w:pStyle w:val="ConsPlusNormal"/>
            </w:pPr>
            <w:r>
              <w:t>г. Оренбург, пер. Обходной, д. 1</w:t>
            </w:r>
          </w:p>
        </w:tc>
        <w:tc>
          <w:tcPr>
            <w:tcW w:w="1474" w:type="dxa"/>
          </w:tcPr>
          <w:p w:rsidR="00577AB5" w:rsidRDefault="00577AB5">
            <w:pPr>
              <w:pStyle w:val="ConsPlusNormal"/>
              <w:jc w:val="center"/>
            </w:pPr>
            <w:r>
              <w:t>3230,80</w:t>
            </w:r>
          </w:p>
        </w:tc>
        <w:tc>
          <w:tcPr>
            <w:tcW w:w="2551" w:type="dxa"/>
          </w:tcPr>
          <w:p w:rsidR="00577AB5" w:rsidRDefault="00577AB5">
            <w:pPr>
              <w:pStyle w:val="ConsPlusNormal"/>
              <w:jc w:val="center"/>
            </w:pPr>
            <w:r>
              <w:t>138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4505347,68</w:t>
            </w:r>
          </w:p>
        </w:tc>
      </w:tr>
      <w:tr w:rsidR="00577AB5">
        <w:tc>
          <w:tcPr>
            <w:tcW w:w="794" w:type="dxa"/>
          </w:tcPr>
          <w:p w:rsidR="00577AB5" w:rsidRDefault="00577AB5">
            <w:pPr>
              <w:pStyle w:val="ConsPlusNormal"/>
              <w:jc w:val="center"/>
            </w:pPr>
            <w:r>
              <w:t>178.</w:t>
            </w:r>
          </w:p>
        </w:tc>
        <w:tc>
          <w:tcPr>
            <w:tcW w:w="3118" w:type="dxa"/>
          </w:tcPr>
          <w:p w:rsidR="00577AB5" w:rsidRDefault="00577AB5">
            <w:pPr>
              <w:pStyle w:val="ConsPlusNormal"/>
            </w:pPr>
            <w:r>
              <w:t>г. Оренбург, пер. Соляной, д. 20</w:t>
            </w:r>
          </w:p>
        </w:tc>
        <w:tc>
          <w:tcPr>
            <w:tcW w:w="1474" w:type="dxa"/>
          </w:tcPr>
          <w:p w:rsidR="00577AB5" w:rsidRDefault="00577AB5">
            <w:pPr>
              <w:pStyle w:val="ConsPlusNormal"/>
              <w:jc w:val="center"/>
            </w:pPr>
            <w:r>
              <w:t>4248,50</w:t>
            </w:r>
          </w:p>
        </w:tc>
        <w:tc>
          <w:tcPr>
            <w:tcW w:w="2551" w:type="dxa"/>
          </w:tcPr>
          <w:p w:rsidR="00577AB5" w:rsidRDefault="00577AB5">
            <w:pPr>
              <w:pStyle w:val="ConsPlusNormal"/>
              <w:jc w:val="center"/>
            </w:pPr>
            <w:r>
              <w:t>115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931887,70</w:t>
            </w:r>
          </w:p>
        </w:tc>
      </w:tr>
      <w:tr w:rsidR="00577AB5">
        <w:tc>
          <w:tcPr>
            <w:tcW w:w="794" w:type="dxa"/>
          </w:tcPr>
          <w:p w:rsidR="00577AB5" w:rsidRDefault="00577AB5">
            <w:pPr>
              <w:pStyle w:val="ConsPlusNormal"/>
              <w:jc w:val="center"/>
            </w:pPr>
            <w:r>
              <w:t>179.</w:t>
            </w:r>
          </w:p>
        </w:tc>
        <w:tc>
          <w:tcPr>
            <w:tcW w:w="3118" w:type="dxa"/>
          </w:tcPr>
          <w:p w:rsidR="00577AB5" w:rsidRDefault="00577AB5">
            <w:pPr>
              <w:pStyle w:val="ConsPlusNormal"/>
            </w:pPr>
            <w:r>
              <w:t>г. Оренбург, пер. Станочный, д. 5/1</w:t>
            </w:r>
          </w:p>
        </w:tc>
        <w:tc>
          <w:tcPr>
            <w:tcW w:w="1474" w:type="dxa"/>
          </w:tcPr>
          <w:p w:rsidR="00577AB5" w:rsidRDefault="00577AB5">
            <w:pPr>
              <w:pStyle w:val="ConsPlusNormal"/>
              <w:jc w:val="center"/>
            </w:pPr>
            <w:r>
              <w:t>5043,08</w:t>
            </w:r>
          </w:p>
        </w:tc>
        <w:tc>
          <w:tcPr>
            <w:tcW w:w="2551" w:type="dxa"/>
          </w:tcPr>
          <w:p w:rsidR="00577AB5" w:rsidRDefault="00577AB5">
            <w:pPr>
              <w:pStyle w:val="ConsPlusNormal"/>
              <w:jc w:val="center"/>
            </w:pPr>
            <w:r>
              <w:t>237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2841860,38</w:t>
            </w:r>
          </w:p>
        </w:tc>
      </w:tr>
      <w:tr w:rsidR="00577AB5">
        <w:tc>
          <w:tcPr>
            <w:tcW w:w="794" w:type="dxa"/>
          </w:tcPr>
          <w:p w:rsidR="00577AB5" w:rsidRDefault="00577AB5">
            <w:pPr>
              <w:pStyle w:val="ConsPlusNormal"/>
              <w:jc w:val="center"/>
            </w:pPr>
            <w:r>
              <w:t>180.</w:t>
            </w:r>
          </w:p>
        </w:tc>
        <w:tc>
          <w:tcPr>
            <w:tcW w:w="3118" w:type="dxa"/>
          </w:tcPr>
          <w:p w:rsidR="00577AB5" w:rsidRDefault="00577AB5">
            <w:pPr>
              <w:pStyle w:val="ConsPlusNormal"/>
            </w:pPr>
            <w:r>
              <w:t>г. Оренбург, пер. Телевизионный, д. 10</w:t>
            </w:r>
          </w:p>
        </w:tc>
        <w:tc>
          <w:tcPr>
            <w:tcW w:w="1474" w:type="dxa"/>
          </w:tcPr>
          <w:p w:rsidR="00577AB5" w:rsidRDefault="00577AB5">
            <w:pPr>
              <w:pStyle w:val="ConsPlusNormal"/>
              <w:jc w:val="center"/>
            </w:pPr>
            <w:r>
              <w:t>1734,90</w:t>
            </w:r>
          </w:p>
        </w:tc>
        <w:tc>
          <w:tcPr>
            <w:tcW w:w="2551" w:type="dxa"/>
          </w:tcPr>
          <w:p w:rsidR="00577AB5" w:rsidRDefault="00577AB5">
            <w:pPr>
              <w:pStyle w:val="ConsPlusNormal"/>
              <w:jc w:val="center"/>
            </w:pPr>
            <w:r>
              <w:t>64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2662824,75</w:t>
            </w:r>
          </w:p>
        </w:tc>
      </w:tr>
      <w:tr w:rsidR="00577AB5">
        <w:tc>
          <w:tcPr>
            <w:tcW w:w="794" w:type="dxa"/>
          </w:tcPr>
          <w:p w:rsidR="00577AB5" w:rsidRDefault="00577AB5">
            <w:pPr>
              <w:pStyle w:val="ConsPlusNormal"/>
              <w:jc w:val="center"/>
            </w:pPr>
            <w:r>
              <w:t>181.</w:t>
            </w:r>
          </w:p>
        </w:tc>
        <w:tc>
          <w:tcPr>
            <w:tcW w:w="3118" w:type="dxa"/>
          </w:tcPr>
          <w:p w:rsidR="00577AB5" w:rsidRDefault="00577AB5">
            <w:pPr>
              <w:pStyle w:val="ConsPlusNormal"/>
            </w:pPr>
            <w:r>
              <w:t>г. Оренбург, пер. Телевизионный, д. 1а</w:t>
            </w:r>
          </w:p>
        </w:tc>
        <w:tc>
          <w:tcPr>
            <w:tcW w:w="1474" w:type="dxa"/>
          </w:tcPr>
          <w:p w:rsidR="00577AB5" w:rsidRDefault="00577AB5">
            <w:pPr>
              <w:pStyle w:val="ConsPlusNormal"/>
              <w:jc w:val="center"/>
            </w:pPr>
            <w:r>
              <w:t>9149,00</w:t>
            </w:r>
          </w:p>
        </w:tc>
        <w:tc>
          <w:tcPr>
            <w:tcW w:w="2551" w:type="dxa"/>
          </w:tcPr>
          <w:p w:rsidR="00577AB5" w:rsidRDefault="00577AB5">
            <w:pPr>
              <w:pStyle w:val="ConsPlusNormal"/>
              <w:jc w:val="center"/>
            </w:pPr>
            <w:r>
              <w:t>268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9569406,16</w:t>
            </w:r>
          </w:p>
        </w:tc>
      </w:tr>
      <w:tr w:rsidR="00577AB5">
        <w:tc>
          <w:tcPr>
            <w:tcW w:w="794" w:type="dxa"/>
          </w:tcPr>
          <w:p w:rsidR="00577AB5" w:rsidRDefault="00577AB5">
            <w:pPr>
              <w:pStyle w:val="ConsPlusNormal"/>
              <w:jc w:val="center"/>
            </w:pPr>
            <w:r>
              <w:t>182.</w:t>
            </w:r>
          </w:p>
        </w:tc>
        <w:tc>
          <w:tcPr>
            <w:tcW w:w="3118" w:type="dxa"/>
          </w:tcPr>
          <w:p w:rsidR="00577AB5" w:rsidRDefault="00577AB5">
            <w:pPr>
              <w:pStyle w:val="ConsPlusNormal"/>
            </w:pPr>
            <w:r>
              <w:t>г. Оренбург, пер. Телевизионный, д. 2</w:t>
            </w:r>
          </w:p>
        </w:tc>
        <w:tc>
          <w:tcPr>
            <w:tcW w:w="1474" w:type="dxa"/>
          </w:tcPr>
          <w:p w:rsidR="00577AB5" w:rsidRDefault="00577AB5">
            <w:pPr>
              <w:pStyle w:val="ConsPlusNormal"/>
              <w:jc w:val="center"/>
            </w:pPr>
            <w:r>
              <w:t>2452,40</w:t>
            </w:r>
          </w:p>
        </w:tc>
        <w:tc>
          <w:tcPr>
            <w:tcW w:w="2551" w:type="dxa"/>
          </w:tcPr>
          <w:p w:rsidR="00577AB5" w:rsidRDefault="00577AB5">
            <w:pPr>
              <w:pStyle w:val="ConsPlusNormal"/>
              <w:jc w:val="center"/>
            </w:pPr>
            <w:r>
              <w:t>73</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1971108,74</w:t>
            </w:r>
          </w:p>
        </w:tc>
      </w:tr>
      <w:tr w:rsidR="00577AB5">
        <w:tc>
          <w:tcPr>
            <w:tcW w:w="794" w:type="dxa"/>
          </w:tcPr>
          <w:p w:rsidR="00577AB5" w:rsidRDefault="00577AB5">
            <w:pPr>
              <w:pStyle w:val="ConsPlusNormal"/>
              <w:jc w:val="center"/>
            </w:pPr>
            <w:r>
              <w:t>183.</w:t>
            </w:r>
          </w:p>
        </w:tc>
        <w:tc>
          <w:tcPr>
            <w:tcW w:w="3118" w:type="dxa"/>
          </w:tcPr>
          <w:p w:rsidR="00577AB5" w:rsidRDefault="00577AB5">
            <w:pPr>
              <w:pStyle w:val="ConsPlusNormal"/>
            </w:pPr>
            <w:r>
              <w:t>г. Оренбург, пер. Телевизионный, д. 5</w:t>
            </w:r>
          </w:p>
        </w:tc>
        <w:tc>
          <w:tcPr>
            <w:tcW w:w="1474" w:type="dxa"/>
          </w:tcPr>
          <w:p w:rsidR="00577AB5" w:rsidRDefault="00577AB5">
            <w:pPr>
              <w:pStyle w:val="ConsPlusNormal"/>
              <w:jc w:val="center"/>
            </w:pPr>
            <w:r>
              <w:t>1688,50</w:t>
            </w:r>
          </w:p>
        </w:tc>
        <w:tc>
          <w:tcPr>
            <w:tcW w:w="2551" w:type="dxa"/>
          </w:tcPr>
          <w:p w:rsidR="00577AB5" w:rsidRDefault="00577AB5">
            <w:pPr>
              <w:pStyle w:val="ConsPlusNormal"/>
              <w:jc w:val="center"/>
            </w:pPr>
            <w:r>
              <w:t>54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523072,00</w:t>
            </w:r>
          </w:p>
        </w:tc>
      </w:tr>
      <w:tr w:rsidR="00577AB5">
        <w:tc>
          <w:tcPr>
            <w:tcW w:w="794" w:type="dxa"/>
          </w:tcPr>
          <w:p w:rsidR="00577AB5" w:rsidRDefault="00577AB5">
            <w:pPr>
              <w:pStyle w:val="ConsPlusNormal"/>
              <w:jc w:val="center"/>
            </w:pPr>
            <w:r>
              <w:t>184.</w:t>
            </w:r>
          </w:p>
        </w:tc>
        <w:tc>
          <w:tcPr>
            <w:tcW w:w="3118" w:type="dxa"/>
          </w:tcPr>
          <w:p w:rsidR="00577AB5" w:rsidRDefault="00577AB5">
            <w:pPr>
              <w:pStyle w:val="ConsPlusNormal"/>
            </w:pPr>
            <w:r>
              <w:t xml:space="preserve">г. Оренбург, пер. Ярославский, </w:t>
            </w:r>
            <w:r>
              <w:lastRenderedPageBreak/>
              <w:t>д. 1б</w:t>
            </w:r>
          </w:p>
        </w:tc>
        <w:tc>
          <w:tcPr>
            <w:tcW w:w="1474" w:type="dxa"/>
          </w:tcPr>
          <w:p w:rsidR="00577AB5" w:rsidRDefault="00577AB5">
            <w:pPr>
              <w:pStyle w:val="ConsPlusNormal"/>
              <w:jc w:val="center"/>
            </w:pPr>
            <w:r>
              <w:lastRenderedPageBreak/>
              <w:t>7419,50</w:t>
            </w:r>
          </w:p>
        </w:tc>
        <w:tc>
          <w:tcPr>
            <w:tcW w:w="2551" w:type="dxa"/>
          </w:tcPr>
          <w:p w:rsidR="00577AB5" w:rsidRDefault="00577AB5">
            <w:pPr>
              <w:pStyle w:val="ConsPlusNormal"/>
              <w:jc w:val="center"/>
            </w:pPr>
            <w:r>
              <w:t>267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7323354,78</w:t>
            </w:r>
          </w:p>
        </w:tc>
      </w:tr>
      <w:tr w:rsidR="00577AB5">
        <w:tc>
          <w:tcPr>
            <w:tcW w:w="794" w:type="dxa"/>
          </w:tcPr>
          <w:p w:rsidR="00577AB5" w:rsidRDefault="00577AB5">
            <w:pPr>
              <w:pStyle w:val="ConsPlusNormal"/>
              <w:jc w:val="center"/>
            </w:pPr>
            <w:r>
              <w:lastRenderedPageBreak/>
              <w:t>185.</w:t>
            </w:r>
          </w:p>
        </w:tc>
        <w:tc>
          <w:tcPr>
            <w:tcW w:w="3118" w:type="dxa"/>
          </w:tcPr>
          <w:p w:rsidR="00577AB5" w:rsidRDefault="00577AB5">
            <w:pPr>
              <w:pStyle w:val="ConsPlusNormal"/>
            </w:pPr>
            <w:r>
              <w:t>г. Оренбург, пер. Ярославский, д. 1д</w:t>
            </w:r>
          </w:p>
        </w:tc>
        <w:tc>
          <w:tcPr>
            <w:tcW w:w="1474" w:type="dxa"/>
          </w:tcPr>
          <w:p w:rsidR="00577AB5" w:rsidRDefault="00577AB5">
            <w:pPr>
              <w:pStyle w:val="ConsPlusNormal"/>
              <w:jc w:val="center"/>
            </w:pPr>
            <w:r>
              <w:t>5630,80</w:t>
            </w:r>
          </w:p>
        </w:tc>
        <w:tc>
          <w:tcPr>
            <w:tcW w:w="2551" w:type="dxa"/>
          </w:tcPr>
          <w:p w:rsidR="00577AB5" w:rsidRDefault="00577AB5">
            <w:pPr>
              <w:pStyle w:val="ConsPlusNormal"/>
              <w:jc w:val="center"/>
            </w:pPr>
            <w:r>
              <w:t>225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4621743,71</w:t>
            </w:r>
          </w:p>
        </w:tc>
      </w:tr>
      <w:tr w:rsidR="00577AB5">
        <w:tc>
          <w:tcPr>
            <w:tcW w:w="794" w:type="dxa"/>
          </w:tcPr>
          <w:p w:rsidR="00577AB5" w:rsidRDefault="00577AB5">
            <w:pPr>
              <w:pStyle w:val="ConsPlusNormal"/>
              <w:jc w:val="center"/>
            </w:pPr>
            <w:r>
              <w:t>186.</w:t>
            </w:r>
          </w:p>
        </w:tc>
        <w:tc>
          <w:tcPr>
            <w:tcW w:w="3118" w:type="dxa"/>
          </w:tcPr>
          <w:p w:rsidR="00577AB5" w:rsidRDefault="00577AB5">
            <w:pPr>
              <w:pStyle w:val="ConsPlusNormal"/>
            </w:pPr>
            <w:r>
              <w:t>г. Оренбург, пос. Нижнесакмарский, ул. Центральная, д. 6</w:t>
            </w:r>
          </w:p>
        </w:tc>
        <w:tc>
          <w:tcPr>
            <w:tcW w:w="1474" w:type="dxa"/>
          </w:tcPr>
          <w:p w:rsidR="00577AB5" w:rsidRDefault="00577AB5">
            <w:pPr>
              <w:pStyle w:val="ConsPlusNormal"/>
              <w:jc w:val="center"/>
            </w:pPr>
            <w:r>
              <w:t>789,10</w:t>
            </w:r>
          </w:p>
        </w:tc>
        <w:tc>
          <w:tcPr>
            <w:tcW w:w="2551" w:type="dxa"/>
          </w:tcPr>
          <w:p w:rsidR="00577AB5" w:rsidRDefault="00577AB5">
            <w:pPr>
              <w:pStyle w:val="ConsPlusNormal"/>
              <w:jc w:val="center"/>
            </w:pPr>
            <w:r>
              <w:t>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2165905,32</w:t>
            </w:r>
          </w:p>
        </w:tc>
      </w:tr>
      <w:tr w:rsidR="00577AB5">
        <w:tc>
          <w:tcPr>
            <w:tcW w:w="794" w:type="dxa"/>
          </w:tcPr>
          <w:p w:rsidR="00577AB5" w:rsidRDefault="00577AB5">
            <w:pPr>
              <w:pStyle w:val="ConsPlusNormal"/>
              <w:jc w:val="center"/>
            </w:pPr>
            <w:r>
              <w:t>187.</w:t>
            </w:r>
          </w:p>
        </w:tc>
        <w:tc>
          <w:tcPr>
            <w:tcW w:w="3118" w:type="dxa"/>
          </w:tcPr>
          <w:p w:rsidR="00577AB5" w:rsidRDefault="00577AB5">
            <w:pPr>
              <w:pStyle w:val="ConsPlusNormal"/>
            </w:pPr>
            <w:r>
              <w:t>г. Оренбург, пр. Автоматики, д. 12/1</w:t>
            </w:r>
          </w:p>
        </w:tc>
        <w:tc>
          <w:tcPr>
            <w:tcW w:w="1474" w:type="dxa"/>
          </w:tcPr>
          <w:p w:rsidR="00577AB5" w:rsidRDefault="00577AB5">
            <w:pPr>
              <w:pStyle w:val="ConsPlusNormal"/>
              <w:jc w:val="center"/>
            </w:pPr>
            <w:r>
              <w:t>4040,10</w:t>
            </w:r>
          </w:p>
        </w:tc>
        <w:tc>
          <w:tcPr>
            <w:tcW w:w="2551" w:type="dxa"/>
          </w:tcPr>
          <w:p w:rsidR="00577AB5" w:rsidRDefault="00577AB5">
            <w:pPr>
              <w:pStyle w:val="ConsPlusNormal"/>
              <w:jc w:val="center"/>
            </w:pPr>
            <w:r>
              <w:t>153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1275455,00</w:t>
            </w:r>
          </w:p>
        </w:tc>
      </w:tr>
      <w:tr w:rsidR="00577AB5">
        <w:tc>
          <w:tcPr>
            <w:tcW w:w="794" w:type="dxa"/>
          </w:tcPr>
          <w:p w:rsidR="00577AB5" w:rsidRDefault="00577AB5">
            <w:pPr>
              <w:pStyle w:val="ConsPlusNormal"/>
              <w:jc w:val="center"/>
            </w:pPr>
            <w:r>
              <w:t>188.</w:t>
            </w:r>
          </w:p>
        </w:tc>
        <w:tc>
          <w:tcPr>
            <w:tcW w:w="3118" w:type="dxa"/>
          </w:tcPr>
          <w:p w:rsidR="00577AB5" w:rsidRDefault="00577AB5">
            <w:pPr>
              <w:pStyle w:val="ConsPlusNormal"/>
            </w:pPr>
            <w:r>
              <w:t>г. Оренбург, пр. Больничный, д. 12</w:t>
            </w:r>
          </w:p>
        </w:tc>
        <w:tc>
          <w:tcPr>
            <w:tcW w:w="1474" w:type="dxa"/>
          </w:tcPr>
          <w:p w:rsidR="00577AB5" w:rsidRDefault="00577AB5">
            <w:pPr>
              <w:pStyle w:val="ConsPlusNormal"/>
              <w:jc w:val="center"/>
            </w:pPr>
            <w:r>
              <w:t>4837,70</w:t>
            </w:r>
          </w:p>
        </w:tc>
        <w:tc>
          <w:tcPr>
            <w:tcW w:w="2551" w:type="dxa"/>
          </w:tcPr>
          <w:p w:rsidR="00577AB5" w:rsidRDefault="00577AB5">
            <w:pPr>
              <w:pStyle w:val="ConsPlusNormal"/>
              <w:jc w:val="center"/>
            </w:pPr>
            <w:r>
              <w:t>103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929255,54</w:t>
            </w:r>
          </w:p>
        </w:tc>
      </w:tr>
      <w:tr w:rsidR="00577AB5">
        <w:tc>
          <w:tcPr>
            <w:tcW w:w="794" w:type="dxa"/>
          </w:tcPr>
          <w:p w:rsidR="00577AB5" w:rsidRDefault="00577AB5">
            <w:pPr>
              <w:pStyle w:val="ConsPlusNormal"/>
              <w:jc w:val="center"/>
            </w:pPr>
            <w:r>
              <w:t>189.</w:t>
            </w:r>
          </w:p>
        </w:tc>
        <w:tc>
          <w:tcPr>
            <w:tcW w:w="3118" w:type="dxa"/>
          </w:tcPr>
          <w:p w:rsidR="00577AB5" w:rsidRDefault="00577AB5">
            <w:pPr>
              <w:pStyle w:val="ConsPlusNormal"/>
            </w:pPr>
            <w:r>
              <w:t>г. Оренбург, пр. Больничный, д. 3</w:t>
            </w:r>
          </w:p>
        </w:tc>
        <w:tc>
          <w:tcPr>
            <w:tcW w:w="1474" w:type="dxa"/>
          </w:tcPr>
          <w:p w:rsidR="00577AB5" w:rsidRDefault="00577AB5">
            <w:pPr>
              <w:pStyle w:val="ConsPlusNormal"/>
              <w:jc w:val="center"/>
            </w:pPr>
            <w:r>
              <w:t>3318,50</w:t>
            </w:r>
          </w:p>
        </w:tc>
        <w:tc>
          <w:tcPr>
            <w:tcW w:w="2551" w:type="dxa"/>
          </w:tcPr>
          <w:p w:rsidR="00577AB5" w:rsidRDefault="00577AB5">
            <w:pPr>
              <w:pStyle w:val="ConsPlusNormal"/>
              <w:jc w:val="center"/>
            </w:pPr>
            <w:r>
              <w:t>81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626292,90</w:t>
            </w:r>
          </w:p>
        </w:tc>
      </w:tr>
      <w:tr w:rsidR="00577AB5">
        <w:tc>
          <w:tcPr>
            <w:tcW w:w="794" w:type="dxa"/>
          </w:tcPr>
          <w:p w:rsidR="00577AB5" w:rsidRDefault="00577AB5">
            <w:pPr>
              <w:pStyle w:val="ConsPlusNormal"/>
              <w:jc w:val="center"/>
            </w:pPr>
            <w:r>
              <w:t>190.</w:t>
            </w:r>
          </w:p>
        </w:tc>
        <w:tc>
          <w:tcPr>
            <w:tcW w:w="3118" w:type="dxa"/>
          </w:tcPr>
          <w:p w:rsidR="00577AB5" w:rsidRDefault="00577AB5">
            <w:pPr>
              <w:pStyle w:val="ConsPlusNormal"/>
            </w:pPr>
            <w:r>
              <w:t>г. Оренбург, пр. Больничный, д. 4</w:t>
            </w:r>
          </w:p>
        </w:tc>
        <w:tc>
          <w:tcPr>
            <w:tcW w:w="1474" w:type="dxa"/>
          </w:tcPr>
          <w:p w:rsidR="00577AB5" w:rsidRDefault="00577AB5">
            <w:pPr>
              <w:pStyle w:val="ConsPlusNormal"/>
              <w:jc w:val="center"/>
            </w:pPr>
            <w:r>
              <w:t>3636,90</w:t>
            </w:r>
          </w:p>
        </w:tc>
        <w:tc>
          <w:tcPr>
            <w:tcW w:w="2551" w:type="dxa"/>
          </w:tcPr>
          <w:p w:rsidR="00577AB5" w:rsidRDefault="00577AB5">
            <w:pPr>
              <w:pStyle w:val="ConsPlusNormal"/>
              <w:jc w:val="center"/>
            </w:pPr>
            <w:r>
              <w:t>95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1289544,43</w:t>
            </w:r>
          </w:p>
        </w:tc>
      </w:tr>
      <w:tr w:rsidR="00577AB5">
        <w:tc>
          <w:tcPr>
            <w:tcW w:w="794" w:type="dxa"/>
          </w:tcPr>
          <w:p w:rsidR="00577AB5" w:rsidRDefault="00577AB5">
            <w:pPr>
              <w:pStyle w:val="ConsPlusNormal"/>
              <w:jc w:val="center"/>
            </w:pPr>
            <w:r>
              <w:t>191.</w:t>
            </w:r>
          </w:p>
        </w:tc>
        <w:tc>
          <w:tcPr>
            <w:tcW w:w="3118" w:type="dxa"/>
          </w:tcPr>
          <w:p w:rsidR="00577AB5" w:rsidRDefault="00577AB5">
            <w:pPr>
              <w:pStyle w:val="ConsPlusNormal"/>
            </w:pPr>
            <w:r>
              <w:t>г. Оренбург, пр. Газовиков, д. 20</w:t>
            </w:r>
          </w:p>
        </w:tc>
        <w:tc>
          <w:tcPr>
            <w:tcW w:w="1474" w:type="dxa"/>
          </w:tcPr>
          <w:p w:rsidR="00577AB5" w:rsidRDefault="00577AB5">
            <w:pPr>
              <w:pStyle w:val="ConsPlusNormal"/>
              <w:jc w:val="center"/>
            </w:pPr>
            <w:r>
              <w:t>6859,40</w:t>
            </w:r>
          </w:p>
        </w:tc>
        <w:tc>
          <w:tcPr>
            <w:tcW w:w="2551" w:type="dxa"/>
          </w:tcPr>
          <w:p w:rsidR="00577AB5" w:rsidRDefault="00577AB5">
            <w:pPr>
              <w:pStyle w:val="ConsPlusNormal"/>
              <w:jc w:val="center"/>
            </w:pPr>
            <w:r>
              <w:t>253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7996260,01</w:t>
            </w:r>
          </w:p>
        </w:tc>
      </w:tr>
      <w:tr w:rsidR="00577AB5">
        <w:tc>
          <w:tcPr>
            <w:tcW w:w="794" w:type="dxa"/>
          </w:tcPr>
          <w:p w:rsidR="00577AB5" w:rsidRDefault="00577AB5">
            <w:pPr>
              <w:pStyle w:val="ConsPlusNormal"/>
              <w:jc w:val="center"/>
            </w:pPr>
            <w:r>
              <w:t>192.</w:t>
            </w:r>
          </w:p>
        </w:tc>
        <w:tc>
          <w:tcPr>
            <w:tcW w:w="3118" w:type="dxa"/>
          </w:tcPr>
          <w:p w:rsidR="00577AB5" w:rsidRDefault="00577AB5">
            <w:pPr>
              <w:pStyle w:val="ConsPlusNormal"/>
            </w:pPr>
            <w:r>
              <w:t>г. Оренбург, пр. Газовиков, д. 36</w:t>
            </w:r>
          </w:p>
        </w:tc>
        <w:tc>
          <w:tcPr>
            <w:tcW w:w="1474" w:type="dxa"/>
          </w:tcPr>
          <w:p w:rsidR="00577AB5" w:rsidRDefault="00577AB5">
            <w:pPr>
              <w:pStyle w:val="ConsPlusNormal"/>
              <w:jc w:val="center"/>
            </w:pPr>
            <w:r>
              <w:t>4593,00</w:t>
            </w:r>
          </w:p>
        </w:tc>
        <w:tc>
          <w:tcPr>
            <w:tcW w:w="2551" w:type="dxa"/>
          </w:tcPr>
          <w:p w:rsidR="00577AB5" w:rsidRDefault="00577AB5">
            <w:pPr>
              <w:pStyle w:val="ConsPlusNormal"/>
              <w:jc w:val="center"/>
            </w:pPr>
            <w:r>
              <w:t>148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4476441,07</w:t>
            </w:r>
          </w:p>
        </w:tc>
      </w:tr>
      <w:tr w:rsidR="00577AB5">
        <w:tc>
          <w:tcPr>
            <w:tcW w:w="794" w:type="dxa"/>
          </w:tcPr>
          <w:p w:rsidR="00577AB5" w:rsidRDefault="00577AB5">
            <w:pPr>
              <w:pStyle w:val="ConsPlusNormal"/>
              <w:jc w:val="center"/>
            </w:pPr>
            <w:r>
              <w:t>193.</w:t>
            </w:r>
          </w:p>
        </w:tc>
        <w:tc>
          <w:tcPr>
            <w:tcW w:w="3118" w:type="dxa"/>
          </w:tcPr>
          <w:p w:rsidR="00577AB5" w:rsidRDefault="00577AB5">
            <w:pPr>
              <w:pStyle w:val="ConsPlusNormal"/>
            </w:pPr>
            <w:r>
              <w:t>г. Оренбург, пр. Кривцова 1-й, д. 1/2</w:t>
            </w:r>
          </w:p>
        </w:tc>
        <w:tc>
          <w:tcPr>
            <w:tcW w:w="1474" w:type="dxa"/>
          </w:tcPr>
          <w:p w:rsidR="00577AB5" w:rsidRDefault="00577AB5">
            <w:pPr>
              <w:pStyle w:val="ConsPlusNormal"/>
              <w:jc w:val="center"/>
            </w:pPr>
            <w:r>
              <w:t>4136,60</w:t>
            </w:r>
          </w:p>
        </w:tc>
        <w:tc>
          <w:tcPr>
            <w:tcW w:w="2551" w:type="dxa"/>
          </w:tcPr>
          <w:p w:rsidR="00577AB5" w:rsidRDefault="00577AB5">
            <w:pPr>
              <w:pStyle w:val="ConsPlusNormal"/>
              <w:jc w:val="center"/>
            </w:pPr>
            <w:r>
              <w:t>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923679,83</w:t>
            </w:r>
          </w:p>
        </w:tc>
      </w:tr>
      <w:tr w:rsidR="00577AB5">
        <w:tc>
          <w:tcPr>
            <w:tcW w:w="794" w:type="dxa"/>
          </w:tcPr>
          <w:p w:rsidR="00577AB5" w:rsidRDefault="00577AB5">
            <w:pPr>
              <w:pStyle w:val="ConsPlusNormal"/>
              <w:jc w:val="center"/>
            </w:pPr>
            <w:r>
              <w:t>194.</w:t>
            </w:r>
          </w:p>
        </w:tc>
        <w:tc>
          <w:tcPr>
            <w:tcW w:w="3118" w:type="dxa"/>
          </w:tcPr>
          <w:p w:rsidR="00577AB5" w:rsidRDefault="00577AB5">
            <w:pPr>
              <w:pStyle w:val="ConsPlusNormal"/>
            </w:pPr>
            <w:r>
              <w:t>г. Оренбург, пр. Майский, д. 2</w:t>
            </w:r>
          </w:p>
        </w:tc>
        <w:tc>
          <w:tcPr>
            <w:tcW w:w="1474" w:type="dxa"/>
          </w:tcPr>
          <w:p w:rsidR="00577AB5" w:rsidRDefault="00577AB5">
            <w:pPr>
              <w:pStyle w:val="ConsPlusNormal"/>
              <w:jc w:val="center"/>
            </w:pPr>
            <w:r>
              <w:t>4128,30</w:t>
            </w:r>
          </w:p>
        </w:tc>
        <w:tc>
          <w:tcPr>
            <w:tcW w:w="2551" w:type="dxa"/>
          </w:tcPr>
          <w:p w:rsidR="00577AB5" w:rsidRDefault="00577AB5">
            <w:pPr>
              <w:pStyle w:val="ConsPlusNormal"/>
              <w:jc w:val="center"/>
            </w:pPr>
            <w:r>
              <w:t>138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828984,91</w:t>
            </w:r>
          </w:p>
        </w:tc>
      </w:tr>
      <w:tr w:rsidR="00577AB5">
        <w:tc>
          <w:tcPr>
            <w:tcW w:w="794" w:type="dxa"/>
          </w:tcPr>
          <w:p w:rsidR="00577AB5" w:rsidRDefault="00577AB5">
            <w:pPr>
              <w:pStyle w:val="ConsPlusNormal"/>
              <w:jc w:val="center"/>
            </w:pPr>
            <w:r>
              <w:t>195.</w:t>
            </w:r>
          </w:p>
        </w:tc>
        <w:tc>
          <w:tcPr>
            <w:tcW w:w="3118" w:type="dxa"/>
          </w:tcPr>
          <w:p w:rsidR="00577AB5" w:rsidRDefault="00577AB5">
            <w:pPr>
              <w:pStyle w:val="ConsPlusNormal"/>
            </w:pPr>
            <w:r>
              <w:t>г. Оренбург, пр. Майский, д. 3</w:t>
            </w:r>
          </w:p>
        </w:tc>
        <w:tc>
          <w:tcPr>
            <w:tcW w:w="1474" w:type="dxa"/>
          </w:tcPr>
          <w:p w:rsidR="00577AB5" w:rsidRDefault="00577AB5">
            <w:pPr>
              <w:pStyle w:val="ConsPlusNormal"/>
              <w:jc w:val="center"/>
            </w:pPr>
            <w:r>
              <w:t>2327,90</w:t>
            </w:r>
          </w:p>
        </w:tc>
        <w:tc>
          <w:tcPr>
            <w:tcW w:w="2551" w:type="dxa"/>
          </w:tcPr>
          <w:p w:rsidR="00577AB5" w:rsidRDefault="00577AB5">
            <w:pPr>
              <w:pStyle w:val="ConsPlusNormal"/>
              <w:jc w:val="center"/>
            </w:pPr>
            <w:r>
              <w:t>82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579163,81</w:t>
            </w:r>
          </w:p>
        </w:tc>
      </w:tr>
      <w:tr w:rsidR="00577AB5">
        <w:tc>
          <w:tcPr>
            <w:tcW w:w="794" w:type="dxa"/>
          </w:tcPr>
          <w:p w:rsidR="00577AB5" w:rsidRDefault="00577AB5">
            <w:pPr>
              <w:pStyle w:val="ConsPlusNormal"/>
              <w:jc w:val="center"/>
            </w:pPr>
            <w:r>
              <w:t>196.</w:t>
            </w:r>
          </w:p>
        </w:tc>
        <w:tc>
          <w:tcPr>
            <w:tcW w:w="3118" w:type="dxa"/>
          </w:tcPr>
          <w:p w:rsidR="00577AB5" w:rsidRDefault="00577AB5">
            <w:pPr>
              <w:pStyle w:val="ConsPlusNormal"/>
            </w:pPr>
            <w:r>
              <w:t>г. Оренбург, пр. Промысловый, д. 21</w:t>
            </w:r>
          </w:p>
        </w:tc>
        <w:tc>
          <w:tcPr>
            <w:tcW w:w="1474" w:type="dxa"/>
          </w:tcPr>
          <w:p w:rsidR="00577AB5" w:rsidRDefault="00577AB5">
            <w:pPr>
              <w:pStyle w:val="ConsPlusNormal"/>
              <w:jc w:val="center"/>
            </w:pPr>
            <w:r>
              <w:t>10497,50</w:t>
            </w:r>
          </w:p>
        </w:tc>
        <w:tc>
          <w:tcPr>
            <w:tcW w:w="2551" w:type="dxa"/>
          </w:tcPr>
          <w:p w:rsidR="00577AB5" w:rsidRDefault="00577AB5">
            <w:pPr>
              <w:pStyle w:val="ConsPlusNormal"/>
              <w:jc w:val="center"/>
            </w:pPr>
            <w:r>
              <w:t>702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1555086,28</w:t>
            </w:r>
          </w:p>
        </w:tc>
      </w:tr>
      <w:tr w:rsidR="00577AB5">
        <w:tc>
          <w:tcPr>
            <w:tcW w:w="794" w:type="dxa"/>
          </w:tcPr>
          <w:p w:rsidR="00577AB5" w:rsidRDefault="00577AB5">
            <w:pPr>
              <w:pStyle w:val="ConsPlusNormal"/>
              <w:jc w:val="center"/>
            </w:pPr>
            <w:r>
              <w:lastRenderedPageBreak/>
              <w:t>197.</w:t>
            </w:r>
          </w:p>
        </w:tc>
        <w:tc>
          <w:tcPr>
            <w:tcW w:w="3118" w:type="dxa"/>
          </w:tcPr>
          <w:p w:rsidR="00577AB5" w:rsidRDefault="00577AB5">
            <w:pPr>
              <w:pStyle w:val="ConsPlusNormal"/>
            </w:pPr>
            <w:r>
              <w:t>г. Оренбург, пр. Промысловый, д. 3</w:t>
            </w:r>
          </w:p>
        </w:tc>
        <w:tc>
          <w:tcPr>
            <w:tcW w:w="1474" w:type="dxa"/>
          </w:tcPr>
          <w:p w:rsidR="00577AB5" w:rsidRDefault="00577AB5">
            <w:pPr>
              <w:pStyle w:val="ConsPlusNormal"/>
              <w:jc w:val="center"/>
            </w:pPr>
            <w:r>
              <w:t>7702,00</w:t>
            </w:r>
          </w:p>
        </w:tc>
        <w:tc>
          <w:tcPr>
            <w:tcW w:w="2551" w:type="dxa"/>
          </w:tcPr>
          <w:p w:rsidR="00577AB5" w:rsidRDefault="00577AB5">
            <w:pPr>
              <w:pStyle w:val="ConsPlusNormal"/>
              <w:jc w:val="center"/>
            </w:pPr>
            <w:r>
              <w:t>280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15043755,06</w:t>
            </w:r>
          </w:p>
        </w:tc>
      </w:tr>
      <w:tr w:rsidR="00577AB5">
        <w:tc>
          <w:tcPr>
            <w:tcW w:w="794" w:type="dxa"/>
          </w:tcPr>
          <w:p w:rsidR="00577AB5" w:rsidRDefault="00577AB5">
            <w:pPr>
              <w:pStyle w:val="ConsPlusNormal"/>
              <w:jc w:val="center"/>
            </w:pPr>
            <w:r>
              <w:t>198.</w:t>
            </w:r>
          </w:p>
        </w:tc>
        <w:tc>
          <w:tcPr>
            <w:tcW w:w="3118" w:type="dxa"/>
          </w:tcPr>
          <w:p w:rsidR="00577AB5" w:rsidRDefault="00577AB5">
            <w:pPr>
              <w:pStyle w:val="ConsPlusNormal"/>
            </w:pPr>
            <w:r>
              <w:t>г. Оренбург, пр. Промысловый, д. 8</w:t>
            </w:r>
          </w:p>
        </w:tc>
        <w:tc>
          <w:tcPr>
            <w:tcW w:w="1474" w:type="dxa"/>
          </w:tcPr>
          <w:p w:rsidR="00577AB5" w:rsidRDefault="00577AB5">
            <w:pPr>
              <w:pStyle w:val="ConsPlusNormal"/>
              <w:jc w:val="center"/>
            </w:pPr>
            <w:r>
              <w:t>6130,10</w:t>
            </w:r>
          </w:p>
        </w:tc>
        <w:tc>
          <w:tcPr>
            <w:tcW w:w="2551" w:type="dxa"/>
          </w:tcPr>
          <w:p w:rsidR="00577AB5" w:rsidRDefault="00577AB5">
            <w:pPr>
              <w:pStyle w:val="ConsPlusNormal"/>
              <w:jc w:val="center"/>
            </w:pPr>
            <w:r>
              <w:t>231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5840338,44</w:t>
            </w:r>
          </w:p>
        </w:tc>
      </w:tr>
      <w:tr w:rsidR="00577AB5">
        <w:tc>
          <w:tcPr>
            <w:tcW w:w="794" w:type="dxa"/>
          </w:tcPr>
          <w:p w:rsidR="00577AB5" w:rsidRDefault="00577AB5">
            <w:pPr>
              <w:pStyle w:val="ConsPlusNormal"/>
              <w:jc w:val="center"/>
            </w:pPr>
            <w:r>
              <w:t>199.</w:t>
            </w:r>
          </w:p>
        </w:tc>
        <w:tc>
          <w:tcPr>
            <w:tcW w:w="3118" w:type="dxa"/>
          </w:tcPr>
          <w:p w:rsidR="00577AB5" w:rsidRDefault="00577AB5">
            <w:pPr>
              <w:pStyle w:val="ConsPlusNormal"/>
            </w:pPr>
            <w:r>
              <w:t>г. Оренбург, пр. Светлый, д. 5</w:t>
            </w:r>
          </w:p>
        </w:tc>
        <w:tc>
          <w:tcPr>
            <w:tcW w:w="1474" w:type="dxa"/>
          </w:tcPr>
          <w:p w:rsidR="00577AB5" w:rsidRDefault="00577AB5">
            <w:pPr>
              <w:pStyle w:val="ConsPlusNormal"/>
              <w:jc w:val="center"/>
            </w:pPr>
            <w:r>
              <w:t>4570,90</w:t>
            </w:r>
          </w:p>
        </w:tc>
        <w:tc>
          <w:tcPr>
            <w:tcW w:w="2551" w:type="dxa"/>
          </w:tcPr>
          <w:p w:rsidR="00577AB5" w:rsidRDefault="00577AB5">
            <w:pPr>
              <w:pStyle w:val="ConsPlusNormal"/>
              <w:jc w:val="center"/>
            </w:pPr>
            <w:r>
              <w:t>151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1030503,52</w:t>
            </w:r>
          </w:p>
        </w:tc>
      </w:tr>
      <w:tr w:rsidR="00577AB5">
        <w:tc>
          <w:tcPr>
            <w:tcW w:w="794" w:type="dxa"/>
          </w:tcPr>
          <w:p w:rsidR="00577AB5" w:rsidRDefault="00577AB5">
            <w:pPr>
              <w:pStyle w:val="ConsPlusNormal"/>
              <w:jc w:val="center"/>
            </w:pPr>
            <w:r>
              <w:t>200.</w:t>
            </w:r>
          </w:p>
        </w:tc>
        <w:tc>
          <w:tcPr>
            <w:tcW w:w="3118" w:type="dxa"/>
          </w:tcPr>
          <w:p w:rsidR="00577AB5" w:rsidRDefault="00577AB5">
            <w:pPr>
              <w:pStyle w:val="ConsPlusNormal"/>
            </w:pPr>
            <w:r>
              <w:t>г. Оренбург, просп. Братьев Коростелевых, д. 22</w:t>
            </w:r>
          </w:p>
        </w:tc>
        <w:tc>
          <w:tcPr>
            <w:tcW w:w="1474" w:type="dxa"/>
          </w:tcPr>
          <w:p w:rsidR="00577AB5" w:rsidRDefault="00577AB5">
            <w:pPr>
              <w:pStyle w:val="ConsPlusNormal"/>
              <w:jc w:val="center"/>
            </w:pPr>
            <w:r>
              <w:t>2161,60</w:t>
            </w:r>
          </w:p>
        </w:tc>
        <w:tc>
          <w:tcPr>
            <w:tcW w:w="2551" w:type="dxa"/>
          </w:tcPr>
          <w:p w:rsidR="00577AB5" w:rsidRDefault="00577AB5">
            <w:pPr>
              <w:pStyle w:val="ConsPlusNormal"/>
              <w:jc w:val="center"/>
            </w:pPr>
            <w:r>
              <w:t>60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909777,79</w:t>
            </w:r>
          </w:p>
        </w:tc>
      </w:tr>
      <w:tr w:rsidR="00577AB5">
        <w:tc>
          <w:tcPr>
            <w:tcW w:w="794" w:type="dxa"/>
          </w:tcPr>
          <w:p w:rsidR="00577AB5" w:rsidRDefault="00577AB5">
            <w:pPr>
              <w:pStyle w:val="ConsPlusNormal"/>
              <w:jc w:val="center"/>
            </w:pPr>
            <w:r>
              <w:t>201.</w:t>
            </w:r>
          </w:p>
        </w:tc>
        <w:tc>
          <w:tcPr>
            <w:tcW w:w="3118" w:type="dxa"/>
          </w:tcPr>
          <w:p w:rsidR="00577AB5" w:rsidRDefault="00577AB5">
            <w:pPr>
              <w:pStyle w:val="ConsPlusNormal"/>
            </w:pPr>
            <w:r>
              <w:t>г. Оренбург, просп. Братьев Коростелевых, д. 62</w:t>
            </w:r>
          </w:p>
        </w:tc>
        <w:tc>
          <w:tcPr>
            <w:tcW w:w="1474" w:type="dxa"/>
          </w:tcPr>
          <w:p w:rsidR="00577AB5" w:rsidRDefault="00577AB5">
            <w:pPr>
              <w:pStyle w:val="ConsPlusNormal"/>
              <w:jc w:val="center"/>
            </w:pPr>
            <w:r>
              <w:t>2715,00</w:t>
            </w:r>
          </w:p>
        </w:tc>
        <w:tc>
          <w:tcPr>
            <w:tcW w:w="2551" w:type="dxa"/>
          </w:tcPr>
          <w:p w:rsidR="00577AB5" w:rsidRDefault="00577AB5">
            <w:pPr>
              <w:pStyle w:val="ConsPlusNormal"/>
              <w:jc w:val="center"/>
            </w:pPr>
            <w:r>
              <w:t>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2892692,55</w:t>
            </w:r>
          </w:p>
        </w:tc>
      </w:tr>
      <w:tr w:rsidR="00577AB5">
        <w:tc>
          <w:tcPr>
            <w:tcW w:w="794" w:type="dxa"/>
          </w:tcPr>
          <w:p w:rsidR="00577AB5" w:rsidRDefault="00577AB5">
            <w:pPr>
              <w:pStyle w:val="ConsPlusNormal"/>
              <w:jc w:val="center"/>
            </w:pPr>
            <w:r>
              <w:t>202.</w:t>
            </w:r>
          </w:p>
        </w:tc>
        <w:tc>
          <w:tcPr>
            <w:tcW w:w="3118" w:type="dxa"/>
          </w:tcPr>
          <w:p w:rsidR="00577AB5" w:rsidRDefault="00577AB5">
            <w:pPr>
              <w:pStyle w:val="ConsPlusNormal"/>
            </w:pPr>
            <w:r>
              <w:t>г. Оренбург, просп. Братьев Коростелевых, д. 68/1</w:t>
            </w:r>
          </w:p>
        </w:tc>
        <w:tc>
          <w:tcPr>
            <w:tcW w:w="1474" w:type="dxa"/>
          </w:tcPr>
          <w:p w:rsidR="00577AB5" w:rsidRDefault="00577AB5">
            <w:pPr>
              <w:pStyle w:val="ConsPlusNormal"/>
              <w:jc w:val="center"/>
            </w:pPr>
            <w:r>
              <w:t>6568,40</w:t>
            </w:r>
          </w:p>
        </w:tc>
        <w:tc>
          <w:tcPr>
            <w:tcW w:w="2551" w:type="dxa"/>
          </w:tcPr>
          <w:p w:rsidR="00577AB5" w:rsidRDefault="00577AB5">
            <w:pPr>
              <w:pStyle w:val="ConsPlusNormal"/>
              <w:jc w:val="center"/>
            </w:pPr>
            <w:r>
              <w:t>281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7206620,55</w:t>
            </w:r>
          </w:p>
        </w:tc>
      </w:tr>
      <w:tr w:rsidR="00577AB5">
        <w:tc>
          <w:tcPr>
            <w:tcW w:w="794" w:type="dxa"/>
          </w:tcPr>
          <w:p w:rsidR="00577AB5" w:rsidRDefault="00577AB5">
            <w:pPr>
              <w:pStyle w:val="ConsPlusNormal"/>
              <w:jc w:val="center"/>
            </w:pPr>
            <w:r>
              <w:t>203.</w:t>
            </w:r>
          </w:p>
        </w:tc>
        <w:tc>
          <w:tcPr>
            <w:tcW w:w="3118" w:type="dxa"/>
          </w:tcPr>
          <w:p w:rsidR="00577AB5" w:rsidRDefault="00577AB5">
            <w:pPr>
              <w:pStyle w:val="ConsPlusNormal"/>
            </w:pPr>
            <w:r>
              <w:t>г. Оренбург, просп. Гагарина, д. 25/2</w:t>
            </w:r>
          </w:p>
        </w:tc>
        <w:tc>
          <w:tcPr>
            <w:tcW w:w="1474" w:type="dxa"/>
          </w:tcPr>
          <w:p w:rsidR="00577AB5" w:rsidRDefault="00577AB5">
            <w:pPr>
              <w:pStyle w:val="ConsPlusNormal"/>
              <w:jc w:val="center"/>
            </w:pPr>
            <w:r>
              <w:t>13910,00</w:t>
            </w:r>
          </w:p>
        </w:tc>
        <w:tc>
          <w:tcPr>
            <w:tcW w:w="2551" w:type="dxa"/>
          </w:tcPr>
          <w:p w:rsidR="00577AB5" w:rsidRDefault="00577AB5">
            <w:pPr>
              <w:pStyle w:val="ConsPlusNormal"/>
              <w:jc w:val="center"/>
            </w:pPr>
            <w:r>
              <w:t>365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646251,00</w:t>
            </w:r>
          </w:p>
        </w:tc>
      </w:tr>
      <w:tr w:rsidR="00577AB5">
        <w:tc>
          <w:tcPr>
            <w:tcW w:w="794" w:type="dxa"/>
          </w:tcPr>
          <w:p w:rsidR="00577AB5" w:rsidRDefault="00577AB5">
            <w:pPr>
              <w:pStyle w:val="ConsPlusNormal"/>
              <w:jc w:val="center"/>
            </w:pPr>
            <w:r>
              <w:t>204.</w:t>
            </w:r>
          </w:p>
        </w:tc>
        <w:tc>
          <w:tcPr>
            <w:tcW w:w="3118" w:type="dxa"/>
          </w:tcPr>
          <w:p w:rsidR="00577AB5" w:rsidRDefault="00577AB5">
            <w:pPr>
              <w:pStyle w:val="ConsPlusNormal"/>
            </w:pPr>
            <w:r>
              <w:t>г. Оренбург, просп. Гагарина, д. 29/1</w:t>
            </w:r>
          </w:p>
        </w:tc>
        <w:tc>
          <w:tcPr>
            <w:tcW w:w="1474" w:type="dxa"/>
          </w:tcPr>
          <w:p w:rsidR="00577AB5" w:rsidRDefault="00577AB5">
            <w:pPr>
              <w:pStyle w:val="ConsPlusNormal"/>
              <w:jc w:val="center"/>
            </w:pPr>
            <w:r>
              <w:t>4815,30</w:t>
            </w:r>
          </w:p>
        </w:tc>
        <w:tc>
          <w:tcPr>
            <w:tcW w:w="2551" w:type="dxa"/>
          </w:tcPr>
          <w:p w:rsidR="00577AB5" w:rsidRDefault="00577AB5">
            <w:pPr>
              <w:pStyle w:val="ConsPlusNormal"/>
              <w:jc w:val="center"/>
            </w:pPr>
            <w:r>
              <w:t>162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878850,00</w:t>
            </w:r>
          </w:p>
        </w:tc>
      </w:tr>
      <w:tr w:rsidR="00577AB5">
        <w:tc>
          <w:tcPr>
            <w:tcW w:w="794" w:type="dxa"/>
          </w:tcPr>
          <w:p w:rsidR="00577AB5" w:rsidRDefault="00577AB5">
            <w:pPr>
              <w:pStyle w:val="ConsPlusNormal"/>
              <w:jc w:val="center"/>
            </w:pPr>
            <w:r>
              <w:t>205.</w:t>
            </w:r>
          </w:p>
        </w:tc>
        <w:tc>
          <w:tcPr>
            <w:tcW w:w="3118" w:type="dxa"/>
          </w:tcPr>
          <w:p w:rsidR="00577AB5" w:rsidRDefault="00577AB5">
            <w:pPr>
              <w:pStyle w:val="ConsPlusNormal"/>
            </w:pPr>
            <w:r>
              <w:t>г. Оренбург, просп. Гагарина, д. 2д</w:t>
            </w:r>
          </w:p>
        </w:tc>
        <w:tc>
          <w:tcPr>
            <w:tcW w:w="1474" w:type="dxa"/>
          </w:tcPr>
          <w:p w:rsidR="00577AB5" w:rsidRDefault="00577AB5">
            <w:pPr>
              <w:pStyle w:val="ConsPlusNormal"/>
              <w:jc w:val="center"/>
            </w:pPr>
            <w:r>
              <w:t>1967,90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2999947,33</w:t>
            </w:r>
          </w:p>
        </w:tc>
      </w:tr>
      <w:tr w:rsidR="00577AB5">
        <w:tc>
          <w:tcPr>
            <w:tcW w:w="794" w:type="dxa"/>
          </w:tcPr>
          <w:p w:rsidR="00577AB5" w:rsidRDefault="00577AB5">
            <w:pPr>
              <w:pStyle w:val="ConsPlusNormal"/>
              <w:jc w:val="center"/>
            </w:pPr>
            <w:r>
              <w:t>206.</w:t>
            </w:r>
          </w:p>
        </w:tc>
        <w:tc>
          <w:tcPr>
            <w:tcW w:w="3118" w:type="dxa"/>
          </w:tcPr>
          <w:p w:rsidR="00577AB5" w:rsidRDefault="00577AB5">
            <w:pPr>
              <w:pStyle w:val="ConsPlusNormal"/>
            </w:pPr>
            <w:r>
              <w:t>г. Оренбург, просп. Гагарина, д. 31</w:t>
            </w:r>
          </w:p>
        </w:tc>
        <w:tc>
          <w:tcPr>
            <w:tcW w:w="1474" w:type="dxa"/>
          </w:tcPr>
          <w:p w:rsidR="00577AB5" w:rsidRDefault="00577AB5">
            <w:pPr>
              <w:pStyle w:val="ConsPlusNormal"/>
              <w:jc w:val="center"/>
            </w:pPr>
            <w:r>
              <w:t>3931,40</w:t>
            </w:r>
          </w:p>
        </w:tc>
        <w:tc>
          <w:tcPr>
            <w:tcW w:w="2551" w:type="dxa"/>
          </w:tcPr>
          <w:p w:rsidR="00577AB5" w:rsidRDefault="00577AB5">
            <w:pPr>
              <w:pStyle w:val="ConsPlusNormal"/>
              <w:jc w:val="center"/>
            </w:pPr>
            <w:r>
              <w:t>111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1956354,13</w:t>
            </w:r>
          </w:p>
        </w:tc>
      </w:tr>
      <w:tr w:rsidR="00577AB5">
        <w:tc>
          <w:tcPr>
            <w:tcW w:w="794" w:type="dxa"/>
          </w:tcPr>
          <w:p w:rsidR="00577AB5" w:rsidRDefault="00577AB5">
            <w:pPr>
              <w:pStyle w:val="ConsPlusNormal"/>
              <w:jc w:val="center"/>
            </w:pPr>
            <w:r>
              <w:t>207.</w:t>
            </w:r>
          </w:p>
        </w:tc>
        <w:tc>
          <w:tcPr>
            <w:tcW w:w="3118" w:type="dxa"/>
          </w:tcPr>
          <w:p w:rsidR="00577AB5" w:rsidRDefault="00577AB5">
            <w:pPr>
              <w:pStyle w:val="ConsPlusNormal"/>
            </w:pPr>
            <w:r>
              <w:t>г. Оренбург, просп. Гагарина, д. 33/3</w:t>
            </w:r>
          </w:p>
        </w:tc>
        <w:tc>
          <w:tcPr>
            <w:tcW w:w="1474" w:type="dxa"/>
          </w:tcPr>
          <w:p w:rsidR="00577AB5" w:rsidRDefault="00577AB5">
            <w:pPr>
              <w:pStyle w:val="ConsPlusNormal"/>
              <w:jc w:val="center"/>
            </w:pPr>
            <w:r>
              <w:t>6322,70</w:t>
            </w:r>
          </w:p>
        </w:tc>
        <w:tc>
          <w:tcPr>
            <w:tcW w:w="2551" w:type="dxa"/>
          </w:tcPr>
          <w:p w:rsidR="00577AB5" w:rsidRDefault="00577AB5">
            <w:pPr>
              <w:pStyle w:val="ConsPlusNormal"/>
              <w:jc w:val="center"/>
            </w:pPr>
            <w:r>
              <w:t>198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5263611,20</w:t>
            </w:r>
          </w:p>
        </w:tc>
      </w:tr>
      <w:tr w:rsidR="00577AB5">
        <w:tc>
          <w:tcPr>
            <w:tcW w:w="794" w:type="dxa"/>
          </w:tcPr>
          <w:p w:rsidR="00577AB5" w:rsidRDefault="00577AB5">
            <w:pPr>
              <w:pStyle w:val="ConsPlusNormal"/>
              <w:jc w:val="center"/>
            </w:pPr>
            <w:r>
              <w:t>208.</w:t>
            </w:r>
          </w:p>
        </w:tc>
        <w:tc>
          <w:tcPr>
            <w:tcW w:w="3118" w:type="dxa"/>
          </w:tcPr>
          <w:p w:rsidR="00577AB5" w:rsidRDefault="00577AB5">
            <w:pPr>
              <w:pStyle w:val="ConsPlusNormal"/>
            </w:pPr>
            <w:r>
              <w:t>г. Оренбург, просп. Гагарина, д. 37/2</w:t>
            </w:r>
          </w:p>
        </w:tc>
        <w:tc>
          <w:tcPr>
            <w:tcW w:w="1474" w:type="dxa"/>
          </w:tcPr>
          <w:p w:rsidR="00577AB5" w:rsidRDefault="00577AB5">
            <w:pPr>
              <w:pStyle w:val="ConsPlusNormal"/>
              <w:jc w:val="center"/>
            </w:pPr>
            <w:r>
              <w:t>8351,30</w:t>
            </w:r>
          </w:p>
        </w:tc>
        <w:tc>
          <w:tcPr>
            <w:tcW w:w="2551" w:type="dxa"/>
          </w:tcPr>
          <w:p w:rsidR="00577AB5" w:rsidRDefault="00577AB5">
            <w:pPr>
              <w:pStyle w:val="ConsPlusNormal"/>
              <w:jc w:val="center"/>
            </w:pPr>
            <w:r>
              <w:t>247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2919944,68</w:t>
            </w:r>
          </w:p>
        </w:tc>
      </w:tr>
      <w:tr w:rsidR="00577AB5">
        <w:tc>
          <w:tcPr>
            <w:tcW w:w="794" w:type="dxa"/>
          </w:tcPr>
          <w:p w:rsidR="00577AB5" w:rsidRDefault="00577AB5">
            <w:pPr>
              <w:pStyle w:val="ConsPlusNormal"/>
              <w:jc w:val="center"/>
            </w:pPr>
            <w:r>
              <w:t>209.</w:t>
            </w:r>
          </w:p>
        </w:tc>
        <w:tc>
          <w:tcPr>
            <w:tcW w:w="3118" w:type="dxa"/>
          </w:tcPr>
          <w:p w:rsidR="00577AB5" w:rsidRDefault="00577AB5">
            <w:pPr>
              <w:pStyle w:val="ConsPlusNormal"/>
            </w:pPr>
            <w:r>
              <w:t xml:space="preserve">г. Оренбург, просп. Гагарина, д. </w:t>
            </w:r>
            <w:r>
              <w:lastRenderedPageBreak/>
              <w:t>37/3</w:t>
            </w:r>
          </w:p>
        </w:tc>
        <w:tc>
          <w:tcPr>
            <w:tcW w:w="1474" w:type="dxa"/>
          </w:tcPr>
          <w:p w:rsidR="00577AB5" w:rsidRDefault="00577AB5">
            <w:pPr>
              <w:pStyle w:val="ConsPlusNormal"/>
              <w:jc w:val="center"/>
            </w:pPr>
            <w:r>
              <w:lastRenderedPageBreak/>
              <w:t>5093,90</w:t>
            </w:r>
          </w:p>
        </w:tc>
        <w:tc>
          <w:tcPr>
            <w:tcW w:w="2551" w:type="dxa"/>
          </w:tcPr>
          <w:p w:rsidR="00577AB5" w:rsidRDefault="00577AB5">
            <w:pPr>
              <w:pStyle w:val="ConsPlusNormal"/>
              <w:jc w:val="center"/>
            </w:pPr>
            <w:r>
              <w:t>170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2900899,29</w:t>
            </w:r>
          </w:p>
        </w:tc>
      </w:tr>
      <w:tr w:rsidR="00577AB5">
        <w:tc>
          <w:tcPr>
            <w:tcW w:w="794" w:type="dxa"/>
          </w:tcPr>
          <w:p w:rsidR="00577AB5" w:rsidRDefault="00577AB5">
            <w:pPr>
              <w:pStyle w:val="ConsPlusNormal"/>
              <w:jc w:val="center"/>
            </w:pPr>
            <w:r>
              <w:lastRenderedPageBreak/>
              <w:t>210.</w:t>
            </w:r>
          </w:p>
        </w:tc>
        <w:tc>
          <w:tcPr>
            <w:tcW w:w="3118" w:type="dxa"/>
          </w:tcPr>
          <w:p w:rsidR="00577AB5" w:rsidRDefault="00577AB5">
            <w:pPr>
              <w:pStyle w:val="ConsPlusNormal"/>
            </w:pPr>
            <w:r>
              <w:t>г. Оренбург, просп. Гагарина, д. 37/6</w:t>
            </w:r>
          </w:p>
        </w:tc>
        <w:tc>
          <w:tcPr>
            <w:tcW w:w="1474" w:type="dxa"/>
          </w:tcPr>
          <w:p w:rsidR="00577AB5" w:rsidRDefault="00577AB5">
            <w:pPr>
              <w:pStyle w:val="ConsPlusNormal"/>
              <w:jc w:val="center"/>
            </w:pPr>
            <w:r>
              <w:t>6784,90</w:t>
            </w:r>
          </w:p>
        </w:tc>
        <w:tc>
          <w:tcPr>
            <w:tcW w:w="2551" w:type="dxa"/>
          </w:tcPr>
          <w:p w:rsidR="00577AB5" w:rsidRDefault="00577AB5">
            <w:pPr>
              <w:pStyle w:val="ConsPlusNormal"/>
              <w:jc w:val="center"/>
            </w:pPr>
            <w:r>
              <w:t>225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5103058,86</w:t>
            </w:r>
          </w:p>
        </w:tc>
      </w:tr>
      <w:tr w:rsidR="00577AB5">
        <w:tc>
          <w:tcPr>
            <w:tcW w:w="794" w:type="dxa"/>
          </w:tcPr>
          <w:p w:rsidR="00577AB5" w:rsidRDefault="00577AB5">
            <w:pPr>
              <w:pStyle w:val="ConsPlusNormal"/>
              <w:jc w:val="center"/>
            </w:pPr>
            <w:r>
              <w:t>211.</w:t>
            </w:r>
          </w:p>
        </w:tc>
        <w:tc>
          <w:tcPr>
            <w:tcW w:w="3118" w:type="dxa"/>
          </w:tcPr>
          <w:p w:rsidR="00577AB5" w:rsidRDefault="00577AB5">
            <w:pPr>
              <w:pStyle w:val="ConsPlusNormal"/>
            </w:pPr>
            <w:r>
              <w:t>г. Оренбург, просп. Гагарина, д. 39/3</w:t>
            </w:r>
          </w:p>
        </w:tc>
        <w:tc>
          <w:tcPr>
            <w:tcW w:w="1474" w:type="dxa"/>
          </w:tcPr>
          <w:p w:rsidR="00577AB5" w:rsidRDefault="00577AB5">
            <w:pPr>
              <w:pStyle w:val="ConsPlusNormal"/>
              <w:jc w:val="center"/>
            </w:pPr>
            <w:r>
              <w:t>6868,40</w:t>
            </w:r>
          </w:p>
        </w:tc>
        <w:tc>
          <w:tcPr>
            <w:tcW w:w="2551" w:type="dxa"/>
          </w:tcPr>
          <w:p w:rsidR="00577AB5" w:rsidRDefault="00577AB5">
            <w:pPr>
              <w:pStyle w:val="ConsPlusNormal"/>
              <w:jc w:val="center"/>
            </w:pPr>
            <w:r>
              <w:t>160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11115441,78</w:t>
            </w:r>
          </w:p>
        </w:tc>
      </w:tr>
      <w:tr w:rsidR="00577AB5">
        <w:tc>
          <w:tcPr>
            <w:tcW w:w="794" w:type="dxa"/>
          </w:tcPr>
          <w:p w:rsidR="00577AB5" w:rsidRDefault="00577AB5">
            <w:pPr>
              <w:pStyle w:val="ConsPlusNormal"/>
              <w:jc w:val="center"/>
            </w:pPr>
            <w:r>
              <w:t>212.</w:t>
            </w:r>
          </w:p>
        </w:tc>
        <w:tc>
          <w:tcPr>
            <w:tcW w:w="3118" w:type="dxa"/>
          </w:tcPr>
          <w:p w:rsidR="00577AB5" w:rsidRDefault="00577AB5">
            <w:pPr>
              <w:pStyle w:val="ConsPlusNormal"/>
            </w:pPr>
            <w:r>
              <w:t>г. Оренбург, просп. Гагарина, д. 41</w:t>
            </w:r>
          </w:p>
        </w:tc>
        <w:tc>
          <w:tcPr>
            <w:tcW w:w="1474" w:type="dxa"/>
          </w:tcPr>
          <w:p w:rsidR="00577AB5" w:rsidRDefault="00577AB5">
            <w:pPr>
              <w:pStyle w:val="ConsPlusNormal"/>
              <w:jc w:val="center"/>
            </w:pPr>
            <w:r>
              <w:t>10584,40</w:t>
            </w:r>
          </w:p>
        </w:tc>
        <w:tc>
          <w:tcPr>
            <w:tcW w:w="2551" w:type="dxa"/>
          </w:tcPr>
          <w:p w:rsidR="00577AB5" w:rsidRDefault="00577AB5">
            <w:pPr>
              <w:pStyle w:val="ConsPlusNormal"/>
              <w:jc w:val="center"/>
            </w:pPr>
            <w:r>
              <w:t>223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6103176,82</w:t>
            </w:r>
          </w:p>
        </w:tc>
      </w:tr>
      <w:tr w:rsidR="00577AB5">
        <w:tc>
          <w:tcPr>
            <w:tcW w:w="794" w:type="dxa"/>
          </w:tcPr>
          <w:p w:rsidR="00577AB5" w:rsidRDefault="00577AB5">
            <w:pPr>
              <w:pStyle w:val="ConsPlusNormal"/>
              <w:jc w:val="center"/>
            </w:pPr>
            <w:r>
              <w:t>213.</w:t>
            </w:r>
          </w:p>
        </w:tc>
        <w:tc>
          <w:tcPr>
            <w:tcW w:w="3118" w:type="dxa"/>
          </w:tcPr>
          <w:p w:rsidR="00577AB5" w:rsidRDefault="00577AB5">
            <w:pPr>
              <w:pStyle w:val="ConsPlusNormal"/>
            </w:pPr>
            <w:r>
              <w:t>г. Оренбург, просп. Гагарина, д. 41/3</w:t>
            </w:r>
          </w:p>
        </w:tc>
        <w:tc>
          <w:tcPr>
            <w:tcW w:w="1474" w:type="dxa"/>
          </w:tcPr>
          <w:p w:rsidR="00577AB5" w:rsidRDefault="00577AB5">
            <w:pPr>
              <w:pStyle w:val="ConsPlusNormal"/>
              <w:jc w:val="center"/>
            </w:pPr>
            <w:r>
              <w:t>3793,00</w:t>
            </w:r>
          </w:p>
        </w:tc>
        <w:tc>
          <w:tcPr>
            <w:tcW w:w="2551" w:type="dxa"/>
          </w:tcPr>
          <w:p w:rsidR="00577AB5" w:rsidRDefault="00577AB5">
            <w:pPr>
              <w:pStyle w:val="ConsPlusNormal"/>
              <w:jc w:val="center"/>
            </w:pPr>
            <w:r>
              <w:t>95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1469714,00</w:t>
            </w:r>
          </w:p>
        </w:tc>
      </w:tr>
      <w:tr w:rsidR="00577AB5">
        <w:tc>
          <w:tcPr>
            <w:tcW w:w="794" w:type="dxa"/>
          </w:tcPr>
          <w:p w:rsidR="00577AB5" w:rsidRDefault="00577AB5">
            <w:pPr>
              <w:pStyle w:val="ConsPlusNormal"/>
              <w:jc w:val="center"/>
            </w:pPr>
            <w:r>
              <w:t>214.</w:t>
            </w:r>
          </w:p>
        </w:tc>
        <w:tc>
          <w:tcPr>
            <w:tcW w:w="3118" w:type="dxa"/>
          </w:tcPr>
          <w:p w:rsidR="00577AB5" w:rsidRDefault="00577AB5">
            <w:pPr>
              <w:pStyle w:val="ConsPlusNormal"/>
            </w:pPr>
            <w:r>
              <w:t>г. Оренбург, просп. Гагарина, д. 42</w:t>
            </w:r>
          </w:p>
        </w:tc>
        <w:tc>
          <w:tcPr>
            <w:tcW w:w="1474" w:type="dxa"/>
          </w:tcPr>
          <w:p w:rsidR="00577AB5" w:rsidRDefault="00577AB5">
            <w:pPr>
              <w:pStyle w:val="ConsPlusNormal"/>
              <w:jc w:val="center"/>
            </w:pPr>
            <w:r>
              <w:t>5705,30</w:t>
            </w:r>
          </w:p>
        </w:tc>
        <w:tc>
          <w:tcPr>
            <w:tcW w:w="2551" w:type="dxa"/>
          </w:tcPr>
          <w:p w:rsidR="00577AB5" w:rsidRDefault="00577AB5">
            <w:pPr>
              <w:pStyle w:val="ConsPlusNormal"/>
              <w:jc w:val="center"/>
            </w:pPr>
            <w:r>
              <w:t>212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4234591,71</w:t>
            </w:r>
          </w:p>
        </w:tc>
      </w:tr>
      <w:tr w:rsidR="00577AB5">
        <w:tc>
          <w:tcPr>
            <w:tcW w:w="794" w:type="dxa"/>
          </w:tcPr>
          <w:p w:rsidR="00577AB5" w:rsidRDefault="00577AB5">
            <w:pPr>
              <w:pStyle w:val="ConsPlusNormal"/>
              <w:jc w:val="center"/>
            </w:pPr>
            <w:r>
              <w:t>215.</w:t>
            </w:r>
          </w:p>
        </w:tc>
        <w:tc>
          <w:tcPr>
            <w:tcW w:w="3118" w:type="dxa"/>
          </w:tcPr>
          <w:p w:rsidR="00577AB5" w:rsidRDefault="00577AB5">
            <w:pPr>
              <w:pStyle w:val="ConsPlusNormal"/>
            </w:pPr>
            <w:r>
              <w:t>г. Оренбург, просп. Гагарина, д. 42/1</w:t>
            </w:r>
          </w:p>
        </w:tc>
        <w:tc>
          <w:tcPr>
            <w:tcW w:w="1474" w:type="dxa"/>
          </w:tcPr>
          <w:p w:rsidR="00577AB5" w:rsidRDefault="00577AB5">
            <w:pPr>
              <w:pStyle w:val="ConsPlusNormal"/>
              <w:jc w:val="center"/>
            </w:pPr>
            <w:r>
              <w:t>4827,00</w:t>
            </w:r>
          </w:p>
        </w:tc>
        <w:tc>
          <w:tcPr>
            <w:tcW w:w="2551" w:type="dxa"/>
          </w:tcPr>
          <w:p w:rsidR="00577AB5" w:rsidRDefault="00577AB5">
            <w:pPr>
              <w:pStyle w:val="ConsPlusNormal"/>
              <w:jc w:val="center"/>
            </w:pPr>
            <w:r>
              <w:t>148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1320112,06</w:t>
            </w:r>
          </w:p>
        </w:tc>
      </w:tr>
      <w:tr w:rsidR="00577AB5">
        <w:tc>
          <w:tcPr>
            <w:tcW w:w="794" w:type="dxa"/>
          </w:tcPr>
          <w:p w:rsidR="00577AB5" w:rsidRDefault="00577AB5">
            <w:pPr>
              <w:pStyle w:val="ConsPlusNormal"/>
              <w:jc w:val="center"/>
            </w:pPr>
            <w:r>
              <w:t>216.</w:t>
            </w:r>
          </w:p>
        </w:tc>
        <w:tc>
          <w:tcPr>
            <w:tcW w:w="3118" w:type="dxa"/>
          </w:tcPr>
          <w:p w:rsidR="00577AB5" w:rsidRDefault="00577AB5">
            <w:pPr>
              <w:pStyle w:val="ConsPlusNormal"/>
            </w:pPr>
            <w:r>
              <w:t>г. Оренбург, просп. Гагарина, д. 44/3</w:t>
            </w:r>
          </w:p>
        </w:tc>
        <w:tc>
          <w:tcPr>
            <w:tcW w:w="1474" w:type="dxa"/>
          </w:tcPr>
          <w:p w:rsidR="00577AB5" w:rsidRDefault="00577AB5">
            <w:pPr>
              <w:pStyle w:val="ConsPlusNormal"/>
              <w:jc w:val="center"/>
            </w:pPr>
            <w:r>
              <w:t>14213,90</w:t>
            </w:r>
          </w:p>
        </w:tc>
        <w:tc>
          <w:tcPr>
            <w:tcW w:w="2551" w:type="dxa"/>
          </w:tcPr>
          <w:p w:rsidR="00577AB5" w:rsidRDefault="00577AB5">
            <w:pPr>
              <w:pStyle w:val="ConsPlusNormal"/>
              <w:jc w:val="center"/>
            </w:pPr>
            <w:r>
              <w:t>303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4334860,38</w:t>
            </w:r>
          </w:p>
        </w:tc>
      </w:tr>
      <w:tr w:rsidR="00577AB5">
        <w:tc>
          <w:tcPr>
            <w:tcW w:w="794" w:type="dxa"/>
          </w:tcPr>
          <w:p w:rsidR="00577AB5" w:rsidRDefault="00577AB5">
            <w:pPr>
              <w:pStyle w:val="ConsPlusNormal"/>
              <w:jc w:val="center"/>
            </w:pPr>
            <w:r>
              <w:t>217.</w:t>
            </w:r>
          </w:p>
        </w:tc>
        <w:tc>
          <w:tcPr>
            <w:tcW w:w="3118" w:type="dxa"/>
          </w:tcPr>
          <w:p w:rsidR="00577AB5" w:rsidRDefault="00577AB5">
            <w:pPr>
              <w:pStyle w:val="ConsPlusNormal"/>
            </w:pPr>
            <w:r>
              <w:t>г. Оренбург, просп. Гагарина, д. 49/2</w:t>
            </w:r>
          </w:p>
        </w:tc>
        <w:tc>
          <w:tcPr>
            <w:tcW w:w="1474" w:type="dxa"/>
          </w:tcPr>
          <w:p w:rsidR="00577AB5" w:rsidRDefault="00577AB5">
            <w:pPr>
              <w:pStyle w:val="ConsPlusNormal"/>
              <w:jc w:val="center"/>
            </w:pPr>
            <w:r>
              <w:t>2621,90</w:t>
            </w:r>
          </w:p>
        </w:tc>
        <w:tc>
          <w:tcPr>
            <w:tcW w:w="2551" w:type="dxa"/>
          </w:tcPr>
          <w:p w:rsidR="00577AB5" w:rsidRDefault="00577AB5">
            <w:pPr>
              <w:pStyle w:val="ConsPlusNormal"/>
              <w:jc w:val="center"/>
            </w:pPr>
            <w:r>
              <w:t>78</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2798342,64</w:t>
            </w:r>
          </w:p>
        </w:tc>
      </w:tr>
      <w:tr w:rsidR="00577AB5">
        <w:tc>
          <w:tcPr>
            <w:tcW w:w="794" w:type="dxa"/>
          </w:tcPr>
          <w:p w:rsidR="00577AB5" w:rsidRDefault="00577AB5">
            <w:pPr>
              <w:pStyle w:val="ConsPlusNormal"/>
              <w:jc w:val="center"/>
            </w:pPr>
            <w:r>
              <w:t>218.</w:t>
            </w:r>
          </w:p>
        </w:tc>
        <w:tc>
          <w:tcPr>
            <w:tcW w:w="3118" w:type="dxa"/>
          </w:tcPr>
          <w:p w:rsidR="00577AB5" w:rsidRDefault="00577AB5">
            <w:pPr>
              <w:pStyle w:val="ConsPlusNormal"/>
            </w:pPr>
            <w:r>
              <w:t>г. Оренбург, просп. Гагарина, д. 51/1</w:t>
            </w:r>
          </w:p>
        </w:tc>
        <w:tc>
          <w:tcPr>
            <w:tcW w:w="1474" w:type="dxa"/>
          </w:tcPr>
          <w:p w:rsidR="00577AB5" w:rsidRDefault="00577AB5">
            <w:pPr>
              <w:pStyle w:val="ConsPlusNormal"/>
              <w:jc w:val="center"/>
            </w:pPr>
            <w:r>
              <w:t>4784,70</w:t>
            </w:r>
          </w:p>
        </w:tc>
        <w:tc>
          <w:tcPr>
            <w:tcW w:w="2551" w:type="dxa"/>
          </w:tcPr>
          <w:p w:rsidR="00577AB5" w:rsidRDefault="00577AB5">
            <w:pPr>
              <w:pStyle w:val="ConsPlusNormal"/>
              <w:jc w:val="center"/>
            </w:pPr>
            <w:r>
              <w:t>178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768738,05</w:t>
            </w:r>
          </w:p>
        </w:tc>
      </w:tr>
      <w:tr w:rsidR="00577AB5">
        <w:tc>
          <w:tcPr>
            <w:tcW w:w="794" w:type="dxa"/>
          </w:tcPr>
          <w:p w:rsidR="00577AB5" w:rsidRDefault="00577AB5">
            <w:pPr>
              <w:pStyle w:val="ConsPlusNormal"/>
              <w:jc w:val="center"/>
            </w:pPr>
            <w:r>
              <w:t>219.</w:t>
            </w:r>
          </w:p>
        </w:tc>
        <w:tc>
          <w:tcPr>
            <w:tcW w:w="3118" w:type="dxa"/>
          </w:tcPr>
          <w:p w:rsidR="00577AB5" w:rsidRDefault="00577AB5">
            <w:pPr>
              <w:pStyle w:val="ConsPlusNormal"/>
            </w:pPr>
            <w:r>
              <w:t>г. Оренбург, просп. Гагарина, д. 51/2</w:t>
            </w:r>
          </w:p>
        </w:tc>
        <w:tc>
          <w:tcPr>
            <w:tcW w:w="1474" w:type="dxa"/>
          </w:tcPr>
          <w:p w:rsidR="00577AB5" w:rsidRDefault="00577AB5">
            <w:pPr>
              <w:pStyle w:val="ConsPlusNormal"/>
              <w:jc w:val="center"/>
            </w:pPr>
            <w:r>
              <w:t>4229,30</w:t>
            </w:r>
          </w:p>
        </w:tc>
        <w:tc>
          <w:tcPr>
            <w:tcW w:w="2551" w:type="dxa"/>
          </w:tcPr>
          <w:p w:rsidR="00577AB5" w:rsidRDefault="00577AB5">
            <w:pPr>
              <w:pStyle w:val="ConsPlusNormal"/>
              <w:jc w:val="center"/>
            </w:pPr>
            <w:r>
              <w:t>178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1451483,40</w:t>
            </w:r>
          </w:p>
        </w:tc>
      </w:tr>
      <w:tr w:rsidR="00577AB5">
        <w:tc>
          <w:tcPr>
            <w:tcW w:w="794" w:type="dxa"/>
          </w:tcPr>
          <w:p w:rsidR="00577AB5" w:rsidRDefault="00577AB5">
            <w:pPr>
              <w:pStyle w:val="ConsPlusNormal"/>
              <w:jc w:val="center"/>
            </w:pPr>
            <w:r>
              <w:t>220.</w:t>
            </w:r>
          </w:p>
        </w:tc>
        <w:tc>
          <w:tcPr>
            <w:tcW w:w="3118" w:type="dxa"/>
          </w:tcPr>
          <w:p w:rsidR="00577AB5" w:rsidRDefault="00577AB5">
            <w:pPr>
              <w:pStyle w:val="ConsPlusNormal"/>
            </w:pPr>
            <w:r>
              <w:t>г. Оренбург, просп. Гагарина, д. 54/1</w:t>
            </w:r>
          </w:p>
        </w:tc>
        <w:tc>
          <w:tcPr>
            <w:tcW w:w="1474" w:type="dxa"/>
          </w:tcPr>
          <w:p w:rsidR="00577AB5" w:rsidRDefault="00577AB5">
            <w:pPr>
              <w:pStyle w:val="ConsPlusNormal"/>
              <w:jc w:val="center"/>
            </w:pPr>
            <w:r>
              <w:t>11663,80</w:t>
            </w:r>
          </w:p>
        </w:tc>
        <w:tc>
          <w:tcPr>
            <w:tcW w:w="2551" w:type="dxa"/>
          </w:tcPr>
          <w:p w:rsidR="00577AB5" w:rsidRDefault="00577AB5">
            <w:pPr>
              <w:pStyle w:val="ConsPlusNormal"/>
              <w:jc w:val="center"/>
            </w:pPr>
            <w:r>
              <w:t>302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12616860,37</w:t>
            </w:r>
          </w:p>
        </w:tc>
      </w:tr>
      <w:tr w:rsidR="00577AB5">
        <w:tc>
          <w:tcPr>
            <w:tcW w:w="794" w:type="dxa"/>
          </w:tcPr>
          <w:p w:rsidR="00577AB5" w:rsidRDefault="00577AB5">
            <w:pPr>
              <w:pStyle w:val="ConsPlusNormal"/>
              <w:jc w:val="center"/>
            </w:pPr>
            <w:r>
              <w:t>221.</w:t>
            </w:r>
          </w:p>
        </w:tc>
        <w:tc>
          <w:tcPr>
            <w:tcW w:w="3118" w:type="dxa"/>
          </w:tcPr>
          <w:p w:rsidR="00577AB5" w:rsidRDefault="00577AB5">
            <w:pPr>
              <w:pStyle w:val="ConsPlusNormal"/>
            </w:pPr>
            <w:r>
              <w:t xml:space="preserve">г. Оренбург, просп. Гагарина, д. </w:t>
            </w:r>
            <w:r>
              <w:lastRenderedPageBreak/>
              <w:t>56</w:t>
            </w:r>
          </w:p>
        </w:tc>
        <w:tc>
          <w:tcPr>
            <w:tcW w:w="1474" w:type="dxa"/>
          </w:tcPr>
          <w:p w:rsidR="00577AB5" w:rsidRDefault="00577AB5">
            <w:pPr>
              <w:pStyle w:val="ConsPlusNormal"/>
              <w:jc w:val="center"/>
            </w:pPr>
            <w:r>
              <w:lastRenderedPageBreak/>
              <w:t>14410,30</w:t>
            </w:r>
          </w:p>
        </w:tc>
        <w:tc>
          <w:tcPr>
            <w:tcW w:w="2551" w:type="dxa"/>
          </w:tcPr>
          <w:p w:rsidR="00577AB5" w:rsidRDefault="00577AB5">
            <w:pPr>
              <w:pStyle w:val="ConsPlusNormal"/>
              <w:jc w:val="center"/>
            </w:pPr>
            <w:r>
              <w:t>497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13096644,14</w:t>
            </w:r>
          </w:p>
        </w:tc>
      </w:tr>
      <w:tr w:rsidR="00577AB5">
        <w:tc>
          <w:tcPr>
            <w:tcW w:w="794" w:type="dxa"/>
          </w:tcPr>
          <w:p w:rsidR="00577AB5" w:rsidRDefault="00577AB5">
            <w:pPr>
              <w:pStyle w:val="ConsPlusNormal"/>
              <w:jc w:val="center"/>
            </w:pPr>
            <w:r>
              <w:lastRenderedPageBreak/>
              <w:t>222.</w:t>
            </w:r>
          </w:p>
        </w:tc>
        <w:tc>
          <w:tcPr>
            <w:tcW w:w="3118" w:type="dxa"/>
          </w:tcPr>
          <w:p w:rsidR="00577AB5" w:rsidRDefault="00577AB5">
            <w:pPr>
              <w:pStyle w:val="ConsPlusNormal"/>
            </w:pPr>
            <w:r>
              <w:t>г. Оренбург, просп. Гагарина, д. 58</w:t>
            </w:r>
          </w:p>
        </w:tc>
        <w:tc>
          <w:tcPr>
            <w:tcW w:w="1474" w:type="dxa"/>
          </w:tcPr>
          <w:p w:rsidR="00577AB5" w:rsidRDefault="00577AB5">
            <w:pPr>
              <w:pStyle w:val="ConsPlusNormal"/>
              <w:jc w:val="center"/>
            </w:pPr>
            <w:r>
              <w:t>5077,30</w:t>
            </w:r>
          </w:p>
        </w:tc>
        <w:tc>
          <w:tcPr>
            <w:tcW w:w="2551" w:type="dxa"/>
          </w:tcPr>
          <w:p w:rsidR="00577AB5" w:rsidRDefault="00577AB5">
            <w:pPr>
              <w:pStyle w:val="ConsPlusNormal"/>
              <w:jc w:val="center"/>
            </w:pPr>
            <w:r>
              <w:t>179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4014262,95</w:t>
            </w:r>
          </w:p>
        </w:tc>
      </w:tr>
      <w:tr w:rsidR="00577AB5">
        <w:tc>
          <w:tcPr>
            <w:tcW w:w="794" w:type="dxa"/>
          </w:tcPr>
          <w:p w:rsidR="00577AB5" w:rsidRDefault="00577AB5">
            <w:pPr>
              <w:pStyle w:val="ConsPlusNormal"/>
              <w:jc w:val="center"/>
            </w:pPr>
            <w:r>
              <w:t>223.</w:t>
            </w:r>
          </w:p>
        </w:tc>
        <w:tc>
          <w:tcPr>
            <w:tcW w:w="3118" w:type="dxa"/>
          </w:tcPr>
          <w:p w:rsidR="00577AB5" w:rsidRDefault="00577AB5">
            <w:pPr>
              <w:pStyle w:val="ConsPlusNormal"/>
            </w:pPr>
            <w:r>
              <w:t>г. Оренбург, просп. Гагарина, д. 60/1</w:t>
            </w:r>
          </w:p>
        </w:tc>
        <w:tc>
          <w:tcPr>
            <w:tcW w:w="1474" w:type="dxa"/>
          </w:tcPr>
          <w:p w:rsidR="00577AB5" w:rsidRDefault="00577AB5">
            <w:pPr>
              <w:pStyle w:val="ConsPlusNormal"/>
              <w:jc w:val="center"/>
            </w:pPr>
            <w:r>
              <w:t>4870,20</w:t>
            </w:r>
          </w:p>
        </w:tc>
        <w:tc>
          <w:tcPr>
            <w:tcW w:w="2551" w:type="dxa"/>
          </w:tcPr>
          <w:p w:rsidR="00577AB5" w:rsidRDefault="00577AB5">
            <w:pPr>
              <w:pStyle w:val="ConsPlusNormal"/>
              <w:jc w:val="center"/>
            </w:pPr>
            <w:r>
              <w:t>147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2008277,55</w:t>
            </w:r>
          </w:p>
        </w:tc>
      </w:tr>
      <w:tr w:rsidR="00577AB5">
        <w:tc>
          <w:tcPr>
            <w:tcW w:w="794" w:type="dxa"/>
          </w:tcPr>
          <w:p w:rsidR="00577AB5" w:rsidRDefault="00577AB5">
            <w:pPr>
              <w:pStyle w:val="ConsPlusNormal"/>
              <w:jc w:val="center"/>
            </w:pPr>
            <w:r>
              <w:t>224.</w:t>
            </w:r>
          </w:p>
        </w:tc>
        <w:tc>
          <w:tcPr>
            <w:tcW w:w="3118" w:type="dxa"/>
          </w:tcPr>
          <w:p w:rsidR="00577AB5" w:rsidRDefault="00577AB5">
            <w:pPr>
              <w:pStyle w:val="ConsPlusNormal"/>
            </w:pPr>
            <w:r>
              <w:t>г. Оренбург, просп. Дзержинского, д. 17</w:t>
            </w:r>
          </w:p>
        </w:tc>
        <w:tc>
          <w:tcPr>
            <w:tcW w:w="1474" w:type="dxa"/>
          </w:tcPr>
          <w:p w:rsidR="00577AB5" w:rsidRDefault="00577AB5">
            <w:pPr>
              <w:pStyle w:val="ConsPlusNormal"/>
              <w:jc w:val="center"/>
            </w:pPr>
            <w:r>
              <w:t>4759,50</w:t>
            </w:r>
          </w:p>
        </w:tc>
        <w:tc>
          <w:tcPr>
            <w:tcW w:w="2551" w:type="dxa"/>
          </w:tcPr>
          <w:p w:rsidR="00577AB5" w:rsidRDefault="00577AB5">
            <w:pPr>
              <w:pStyle w:val="ConsPlusNormal"/>
              <w:jc w:val="center"/>
            </w:pPr>
            <w:r>
              <w:t>84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1475308,00</w:t>
            </w:r>
          </w:p>
        </w:tc>
      </w:tr>
      <w:tr w:rsidR="00577AB5">
        <w:tc>
          <w:tcPr>
            <w:tcW w:w="794" w:type="dxa"/>
          </w:tcPr>
          <w:p w:rsidR="00577AB5" w:rsidRDefault="00577AB5">
            <w:pPr>
              <w:pStyle w:val="ConsPlusNormal"/>
              <w:jc w:val="center"/>
            </w:pPr>
            <w:r>
              <w:t>225.</w:t>
            </w:r>
          </w:p>
        </w:tc>
        <w:tc>
          <w:tcPr>
            <w:tcW w:w="3118" w:type="dxa"/>
          </w:tcPr>
          <w:p w:rsidR="00577AB5" w:rsidRDefault="00577AB5">
            <w:pPr>
              <w:pStyle w:val="ConsPlusNormal"/>
            </w:pPr>
            <w:r>
              <w:t>г. Оренбург, просп. Дзержинского, д. 24</w:t>
            </w:r>
          </w:p>
        </w:tc>
        <w:tc>
          <w:tcPr>
            <w:tcW w:w="1474" w:type="dxa"/>
          </w:tcPr>
          <w:p w:rsidR="00577AB5" w:rsidRDefault="00577AB5">
            <w:pPr>
              <w:pStyle w:val="ConsPlusNormal"/>
              <w:jc w:val="center"/>
            </w:pPr>
            <w:r>
              <w:t>4770,72</w:t>
            </w:r>
          </w:p>
        </w:tc>
        <w:tc>
          <w:tcPr>
            <w:tcW w:w="2551" w:type="dxa"/>
          </w:tcPr>
          <w:p w:rsidR="00577AB5" w:rsidRDefault="00577AB5">
            <w:pPr>
              <w:pStyle w:val="ConsPlusNormal"/>
              <w:jc w:val="center"/>
            </w:pPr>
            <w:r>
              <w:t>164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112527,00</w:t>
            </w:r>
          </w:p>
        </w:tc>
      </w:tr>
      <w:tr w:rsidR="00577AB5">
        <w:tc>
          <w:tcPr>
            <w:tcW w:w="794" w:type="dxa"/>
          </w:tcPr>
          <w:p w:rsidR="00577AB5" w:rsidRDefault="00577AB5">
            <w:pPr>
              <w:pStyle w:val="ConsPlusNormal"/>
              <w:jc w:val="center"/>
            </w:pPr>
            <w:r>
              <w:t>226.</w:t>
            </w:r>
          </w:p>
        </w:tc>
        <w:tc>
          <w:tcPr>
            <w:tcW w:w="3118" w:type="dxa"/>
          </w:tcPr>
          <w:p w:rsidR="00577AB5" w:rsidRDefault="00577AB5">
            <w:pPr>
              <w:pStyle w:val="ConsPlusNormal"/>
            </w:pPr>
            <w:r>
              <w:t>г. Оренбург, просп. Дзержинского, д. 28</w:t>
            </w:r>
          </w:p>
        </w:tc>
        <w:tc>
          <w:tcPr>
            <w:tcW w:w="1474" w:type="dxa"/>
          </w:tcPr>
          <w:p w:rsidR="00577AB5" w:rsidRDefault="00577AB5">
            <w:pPr>
              <w:pStyle w:val="ConsPlusNormal"/>
              <w:jc w:val="center"/>
            </w:pPr>
            <w:r>
              <w:t>13162,80</w:t>
            </w:r>
          </w:p>
        </w:tc>
        <w:tc>
          <w:tcPr>
            <w:tcW w:w="2551" w:type="dxa"/>
          </w:tcPr>
          <w:p w:rsidR="00577AB5" w:rsidRDefault="00577AB5">
            <w:pPr>
              <w:pStyle w:val="ConsPlusNormal"/>
              <w:jc w:val="center"/>
            </w:pPr>
            <w:r>
              <w:t>218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9871871,10</w:t>
            </w:r>
          </w:p>
        </w:tc>
      </w:tr>
      <w:tr w:rsidR="00577AB5">
        <w:tc>
          <w:tcPr>
            <w:tcW w:w="794" w:type="dxa"/>
          </w:tcPr>
          <w:p w:rsidR="00577AB5" w:rsidRDefault="00577AB5">
            <w:pPr>
              <w:pStyle w:val="ConsPlusNormal"/>
              <w:jc w:val="center"/>
            </w:pPr>
            <w:r>
              <w:t>227.</w:t>
            </w:r>
          </w:p>
        </w:tc>
        <w:tc>
          <w:tcPr>
            <w:tcW w:w="3118" w:type="dxa"/>
          </w:tcPr>
          <w:p w:rsidR="00577AB5" w:rsidRDefault="00577AB5">
            <w:pPr>
              <w:pStyle w:val="ConsPlusNormal"/>
            </w:pPr>
            <w:r>
              <w:t>г. Оренбург, просп. Дзержинского, д. 33</w:t>
            </w:r>
          </w:p>
        </w:tc>
        <w:tc>
          <w:tcPr>
            <w:tcW w:w="1474" w:type="dxa"/>
          </w:tcPr>
          <w:p w:rsidR="00577AB5" w:rsidRDefault="00577AB5">
            <w:pPr>
              <w:pStyle w:val="ConsPlusNormal"/>
              <w:jc w:val="center"/>
            </w:pPr>
            <w:r>
              <w:t>4333,90</w:t>
            </w:r>
          </w:p>
        </w:tc>
        <w:tc>
          <w:tcPr>
            <w:tcW w:w="2551" w:type="dxa"/>
          </w:tcPr>
          <w:p w:rsidR="00577AB5" w:rsidRDefault="00577AB5">
            <w:pPr>
              <w:pStyle w:val="ConsPlusNormal"/>
              <w:jc w:val="center"/>
            </w:pPr>
            <w:r>
              <w:t>130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3505866,34</w:t>
            </w:r>
          </w:p>
        </w:tc>
      </w:tr>
      <w:tr w:rsidR="00577AB5">
        <w:tc>
          <w:tcPr>
            <w:tcW w:w="794" w:type="dxa"/>
          </w:tcPr>
          <w:p w:rsidR="00577AB5" w:rsidRDefault="00577AB5">
            <w:pPr>
              <w:pStyle w:val="ConsPlusNormal"/>
              <w:jc w:val="center"/>
            </w:pPr>
            <w:r>
              <w:t>228.</w:t>
            </w:r>
          </w:p>
        </w:tc>
        <w:tc>
          <w:tcPr>
            <w:tcW w:w="3118" w:type="dxa"/>
          </w:tcPr>
          <w:p w:rsidR="00577AB5" w:rsidRDefault="00577AB5">
            <w:pPr>
              <w:pStyle w:val="ConsPlusNormal"/>
            </w:pPr>
            <w:r>
              <w:t>г. Оренбург, просп. Дзержинского, д. 35</w:t>
            </w:r>
          </w:p>
        </w:tc>
        <w:tc>
          <w:tcPr>
            <w:tcW w:w="1474" w:type="dxa"/>
          </w:tcPr>
          <w:p w:rsidR="00577AB5" w:rsidRDefault="00577AB5">
            <w:pPr>
              <w:pStyle w:val="ConsPlusNormal"/>
              <w:jc w:val="center"/>
            </w:pPr>
            <w:r>
              <w:t>10149,40</w:t>
            </w:r>
          </w:p>
        </w:tc>
        <w:tc>
          <w:tcPr>
            <w:tcW w:w="2551" w:type="dxa"/>
          </w:tcPr>
          <w:p w:rsidR="00577AB5" w:rsidRDefault="00577AB5">
            <w:pPr>
              <w:pStyle w:val="ConsPlusNormal"/>
              <w:jc w:val="center"/>
            </w:pPr>
            <w:r>
              <w:t>317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7883267,40</w:t>
            </w:r>
          </w:p>
        </w:tc>
      </w:tr>
      <w:tr w:rsidR="00577AB5">
        <w:tc>
          <w:tcPr>
            <w:tcW w:w="794" w:type="dxa"/>
          </w:tcPr>
          <w:p w:rsidR="00577AB5" w:rsidRDefault="00577AB5">
            <w:pPr>
              <w:pStyle w:val="ConsPlusNormal"/>
              <w:jc w:val="center"/>
            </w:pPr>
            <w:r>
              <w:t>229.</w:t>
            </w:r>
          </w:p>
        </w:tc>
        <w:tc>
          <w:tcPr>
            <w:tcW w:w="3118" w:type="dxa"/>
          </w:tcPr>
          <w:p w:rsidR="00577AB5" w:rsidRDefault="00577AB5">
            <w:pPr>
              <w:pStyle w:val="ConsPlusNormal"/>
            </w:pPr>
            <w:r>
              <w:t>г. Оренбург, просп. Дзержинского, д. 37</w:t>
            </w:r>
          </w:p>
        </w:tc>
        <w:tc>
          <w:tcPr>
            <w:tcW w:w="1474" w:type="dxa"/>
          </w:tcPr>
          <w:p w:rsidR="00577AB5" w:rsidRDefault="00577AB5">
            <w:pPr>
              <w:pStyle w:val="ConsPlusNormal"/>
              <w:jc w:val="center"/>
            </w:pPr>
            <w:r>
              <w:t>8348,30</w:t>
            </w:r>
          </w:p>
        </w:tc>
        <w:tc>
          <w:tcPr>
            <w:tcW w:w="2551" w:type="dxa"/>
          </w:tcPr>
          <w:p w:rsidR="00577AB5" w:rsidRDefault="00577AB5">
            <w:pPr>
              <w:pStyle w:val="ConsPlusNormal"/>
              <w:jc w:val="center"/>
            </w:pPr>
            <w:r>
              <w:t>248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1976235,38</w:t>
            </w:r>
          </w:p>
        </w:tc>
      </w:tr>
      <w:tr w:rsidR="00577AB5">
        <w:tc>
          <w:tcPr>
            <w:tcW w:w="794" w:type="dxa"/>
          </w:tcPr>
          <w:p w:rsidR="00577AB5" w:rsidRDefault="00577AB5">
            <w:pPr>
              <w:pStyle w:val="ConsPlusNormal"/>
              <w:jc w:val="center"/>
            </w:pPr>
            <w:r>
              <w:t>230.</w:t>
            </w:r>
          </w:p>
        </w:tc>
        <w:tc>
          <w:tcPr>
            <w:tcW w:w="3118" w:type="dxa"/>
          </w:tcPr>
          <w:p w:rsidR="00577AB5" w:rsidRDefault="00577AB5">
            <w:pPr>
              <w:pStyle w:val="ConsPlusNormal"/>
            </w:pPr>
            <w:r>
              <w:t>г. Оренбург, просп. Дзержинского, д. 38</w:t>
            </w:r>
          </w:p>
        </w:tc>
        <w:tc>
          <w:tcPr>
            <w:tcW w:w="1474" w:type="dxa"/>
          </w:tcPr>
          <w:p w:rsidR="00577AB5" w:rsidRDefault="00577AB5">
            <w:pPr>
              <w:pStyle w:val="ConsPlusNormal"/>
              <w:jc w:val="center"/>
            </w:pPr>
            <w:r>
              <w:t>18510,20</w:t>
            </w:r>
          </w:p>
        </w:tc>
        <w:tc>
          <w:tcPr>
            <w:tcW w:w="2551" w:type="dxa"/>
          </w:tcPr>
          <w:p w:rsidR="00577AB5" w:rsidRDefault="00577AB5">
            <w:pPr>
              <w:pStyle w:val="ConsPlusNormal"/>
              <w:jc w:val="center"/>
            </w:pPr>
            <w:r>
              <w:t>521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5637056,48</w:t>
            </w:r>
          </w:p>
        </w:tc>
      </w:tr>
      <w:tr w:rsidR="00577AB5">
        <w:tc>
          <w:tcPr>
            <w:tcW w:w="794" w:type="dxa"/>
          </w:tcPr>
          <w:p w:rsidR="00577AB5" w:rsidRDefault="00577AB5">
            <w:pPr>
              <w:pStyle w:val="ConsPlusNormal"/>
              <w:jc w:val="center"/>
            </w:pPr>
            <w:r>
              <w:t>231.</w:t>
            </w:r>
          </w:p>
        </w:tc>
        <w:tc>
          <w:tcPr>
            <w:tcW w:w="3118" w:type="dxa"/>
          </w:tcPr>
          <w:p w:rsidR="00577AB5" w:rsidRDefault="00577AB5">
            <w:pPr>
              <w:pStyle w:val="ConsPlusNormal"/>
            </w:pPr>
            <w:r>
              <w:t>г. Оренбург, просп. Дзержинского, д. 39</w:t>
            </w:r>
          </w:p>
        </w:tc>
        <w:tc>
          <w:tcPr>
            <w:tcW w:w="1474" w:type="dxa"/>
          </w:tcPr>
          <w:p w:rsidR="00577AB5" w:rsidRDefault="00577AB5">
            <w:pPr>
              <w:pStyle w:val="ConsPlusNormal"/>
              <w:jc w:val="center"/>
            </w:pPr>
            <w:r>
              <w:t>8504,60</w:t>
            </w:r>
          </w:p>
        </w:tc>
        <w:tc>
          <w:tcPr>
            <w:tcW w:w="2551" w:type="dxa"/>
          </w:tcPr>
          <w:p w:rsidR="00577AB5" w:rsidRDefault="00577AB5">
            <w:pPr>
              <w:pStyle w:val="ConsPlusNormal"/>
              <w:jc w:val="center"/>
            </w:pPr>
            <w:r>
              <w:t>203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2200000,00</w:t>
            </w:r>
          </w:p>
        </w:tc>
      </w:tr>
      <w:tr w:rsidR="00577AB5">
        <w:tc>
          <w:tcPr>
            <w:tcW w:w="794" w:type="dxa"/>
          </w:tcPr>
          <w:p w:rsidR="00577AB5" w:rsidRDefault="00577AB5">
            <w:pPr>
              <w:pStyle w:val="ConsPlusNormal"/>
              <w:jc w:val="center"/>
            </w:pPr>
            <w:r>
              <w:t>232.</w:t>
            </w:r>
          </w:p>
        </w:tc>
        <w:tc>
          <w:tcPr>
            <w:tcW w:w="3118" w:type="dxa"/>
          </w:tcPr>
          <w:p w:rsidR="00577AB5" w:rsidRDefault="00577AB5">
            <w:pPr>
              <w:pStyle w:val="ConsPlusNormal"/>
            </w:pPr>
            <w:r>
              <w:t>г. Оренбург, просп. Победы, д. 107</w:t>
            </w:r>
          </w:p>
        </w:tc>
        <w:tc>
          <w:tcPr>
            <w:tcW w:w="1474" w:type="dxa"/>
          </w:tcPr>
          <w:p w:rsidR="00577AB5" w:rsidRDefault="00577AB5">
            <w:pPr>
              <w:pStyle w:val="ConsPlusNormal"/>
              <w:jc w:val="center"/>
            </w:pPr>
            <w:r>
              <w:t>9855,70</w:t>
            </w:r>
          </w:p>
        </w:tc>
        <w:tc>
          <w:tcPr>
            <w:tcW w:w="2551" w:type="dxa"/>
          </w:tcPr>
          <w:p w:rsidR="00577AB5" w:rsidRDefault="00577AB5">
            <w:pPr>
              <w:pStyle w:val="ConsPlusNormal"/>
              <w:jc w:val="center"/>
            </w:pPr>
            <w:r>
              <w:t>334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1760000,00</w:t>
            </w:r>
          </w:p>
        </w:tc>
      </w:tr>
      <w:tr w:rsidR="00577AB5">
        <w:tc>
          <w:tcPr>
            <w:tcW w:w="794" w:type="dxa"/>
          </w:tcPr>
          <w:p w:rsidR="00577AB5" w:rsidRDefault="00577AB5">
            <w:pPr>
              <w:pStyle w:val="ConsPlusNormal"/>
              <w:jc w:val="center"/>
            </w:pPr>
            <w:r>
              <w:t>233.</w:t>
            </w:r>
          </w:p>
        </w:tc>
        <w:tc>
          <w:tcPr>
            <w:tcW w:w="3118" w:type="dxa"/>
          </w:tcPr>
          <w:p w:rsidR="00577AB5" w:rsidRDefault="00577AB5">
            <w:pPr>
              <w:pStyle w:val="ConsPlusNormal"/>
            </w:pPr>
            <w:r>
              <w:t xml:space="preserve">г. Оренбург, просп. Победы, д. </w:t>
            </w:r>
            <w:r>
              <w:lastRenderedPageBreak/>
              <w:t>109</w:t>
            </w:r>
          </w:p>
        </w:tc>
        <w:tc>
          <w:tcPr>
            <w:tcW w:w="1474" w:type="dxa"/>
          </w:tcPr>
          <w:p w:rsidR="00577AB5" w:rsidRDefault="00577AB5">
            <w:pPr>
              <w:pStyle w:val="ConsPlusNormal"/>
              <w:jc w:val="center"/>
            </w:pPr>
            <w:r>
              <w:lastRenderedPageBreak/>
              <w:t>14655,30</w:t>
            </w:r>
          </w:p>
        </w:tc>
        <w:tc>
          <w:tcPr>
            <w:tcW w:w="2551" w:type="dxa"/>
          </w:tcPr>
          <w:p w:rsidR="00577AB5" w:rsidRDefault="00577AB5">
            <w:pPr>
              <w:pStyle w:val="ConsPlusNormal"/>
              <w:jc w:val="center"/>
            </w:pPr>
            <w:r>
              <w:t>497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3460000,00</w:t>
            </w:r>
          </w:p>
        </w:tc>
      </w:tr>
      <w:tr w:rsidR="00577AB5">
        <w:tc>
          <w:tcPr>
            <w:tcW w:w="794" w:type="dxa"/>
          </w:tcPr>
          <w:p w:rsidR="00577AB5" w:rsidRDefault="00577AB5">
            <w:pPr>
              <w:pStyle w:val="ConsPlusNormal"/>
              <w:jc w:val="center"/>
            </w:pPr>
            <w:r>
              <w:lastRenderedPageBreak/>
              <w:t>234.</w:t>
            </w:r>
          </w:p>
        </w:tc>
        <w:tc>
          <w:tcPr>
            <w:tcW w:w="3118" w:type="dxa"/>
          </w:tcPr>
          <w:p w:rsidR="00577AB5" w:rsidRDefault="00577AB5">
            <w:pPr>
              <w:pStyle w:val="ConsPlusNormal"/>
            </w:pPr>
            <w:r>
              <w:t>г. Оренбург, просп. Победы, д. 113</w:t>
            </w:r>
          </w:p>
        </w:tc>
        <w:tc>
          <w:tcPr>
            <w:tcW w:w="1474" w:type="dxa"/>
          </w:tcPr>
          <w:p w:rsidR="00577AB5" w:rsidRDefault="00577AB5">
            <w:pPr>
              <w:pStyle w:val="ConsPlusNormal"/>
              <w:jc w:val="center"/>
            </w:pPr>
            <w:r>
              <w:t>4399,40</w:t>
            </w:r>
          </w:p>
        </w:tc>
        <w:tc>
          <w:tcPr>
            <w:tcW w:w="2551" w:type="dxa"/>
          </w:tcPr>
          <w:p w:rsidR="00577AB5" w:rsidRDefault="00577AB5">
            <w:pPr>
              <w:pStyle w:val="ConsPlusNormal"/>
              <w:jc w:val="center"/>
            </w:pPr>
            <w:r>
              <w:t>113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3939411,56</w:t>
            </w:r>
          </w:p>
        </w:tc>
      </w:tr>
      <w:tr w:rsidR="00577AB5">
        <w:tc>
          <w:tcPr>
            <w:tcW w:w="794" w:type="dxa"/>
          </w:tcPr>
          <w:p w:rsidR="00577AB5" w:rsidRDefault="00577AB5">
            <w:pPr>
              <w:pStyle w:val="ConsPlusNormal"/>
              <w:jc w:val="center"/>
            </w:pPr>
            <w:r>
              <w:t>235.</w:t>
            </w:r>
          </w:p>
        </w:tc>
        <w:tc>
          <w:tcPr>
            <w:tcW w:w="3118" w:type="dxa"/>
          </w:tcPr>
          <w:p w:rsidR="00577AB5" w:rsidRDefault="00577AB5">
            <w:pPr>
              <w:pStyle w:val="ConsPlusNormal"/>
            </w:pPr>
            <w:r>
              <w:t>г. Оренбург, просп. Победы, д. 115</w:t>
            </w:r>
          </w:p>
        </w:tc>
        <w:tc>
          <w:tcPr>
            <w:tcW w:w="1474" w:type="dxa"/>
          </w:tcPr>
          <w:p w:rsidR="00577AB5" w:rsidRDefault="00577AB5">
            <w:pPr>
              <w:pStyle w:val="ConsPlusNormal"/>
              <w:jc w:val="center"/>
            </w:pPr>
            <w:r>
              <w:t>4302,70</w:t>
            </w:r>
          </w:p>
        </w:tc>
        <w:tc>
          <w:tcPr>
            <w:tcW w:w="2551" w:type="dxa"/>
          </w:tcPr>
          <w:p w:rsidR="00577AB5" w:rsidRDefault="00577AB5">
            <w:pPr>
              <w:pStyle w:val="ConsPlusNormal"/>
              <w:jc w:val="center"/>
            </w:pPr>
            <w:r>
              <w:t>113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4708526,78</w:t>
            </w:r>
          </w:p>
        </w:tc>
      </w:tr>
      <w:tr w:rsidR="00577AB5">
        <w:tc>
          <w:tcPr>
            <w:tcW w:w="794" w:type="dxa"/>
          </w:tcPr>
          <w:p w:rsidR="00577AB5" w:rsidRDefault="00577AB5">
            <w:pPr>
              <w:pStyle w:val="ConsPlusNormal"/>
              <w:jc w:val="center"/>
            </w:pPr>
            <w:r>
              <w:t>236.</w:t>
            </w:r>
          </w:p>
        </w:tc>
        <w:tc>
          <w:tcPr>
            <w:tcW w:w="3118" w:type="dxa"/>
          </w:tcPr>
          <w:p w:rsidR="00577AB5" w:rsidRDefault="00577AB5">
            <w:pPr>
              <w:pStyle w:val="ConsPlusNormal"/>
            </w:pPr>
            <w:r>
              <w:t>г. Оренбург, просп. Победы, д. 117</w:t>
            </w:r>
          </w:p>
        </w:tc>
        <w:tc>
          <w:tcPr>
            <w:tcW w:w="1474" w:type="dxa"/>
          </w:tcPr>
          <w:p w:rsidR="00577AB5" w:rsidRDefault="00577AB5">
            <w:pPr>
              <w:pStyle w:val="ConsPlusNormal"/>
              <w:jc w:val="center"/>
            </w:pPr>
            <w:r>
              <w:t>3519,30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982264,04</w:t>
            </w:r>
          </w:p>
        </w:tc>
      </w:tr>
      <w:tr w:rsidR="00577AB5">
        <w:tc>
          <w:tcPr>
            <w:tcW w:w="794" w:type="dxa"/>
          </w:tcPr>
          <w:p w:rsidR="00577AB5" w:rsidRDefault="00577AB5">
            <w:pPr>
              <w:pStyle w:val="ConsPlusNormal"/>
              <w:jc w:val="center"/>
            </w:pPr>
            <w:r>
              <w:t>237.</w:t>
            </w:r>
          </w:p>
        </w:tc>
        <w:tc>
          <w:tcPr>
            <w:tcW w:w="3118" w:type="dxa"/>
          </w:tcPr>
          <w:p w:rsidR="00577AB5" w:rsidRDefault="00577AB5">
            <w:pPr>
              <w:pStyle w:val="ConsPlusNormal"/>
            </w:pPr>
            <w:r>
              <w:t>г. Оренбург, просп. Победы, д. 12</w:t>
            </w:r>
          </w:p>
        </w:tc>
        <w:tc>
          <w:tcPr>
            <w:tcW w:w="1474" w:type="dxa"/>
          </w:tcPr>
          <w:p w:rsidR="00577AB5" w:rsidRDefault="00577AB5">
            <w:pPr>
              <w:pStyle w:val="ConsPlusNormal"/>
              <w:jc w:val="center"/>
            </w:pPr>
            <w:r>
              <w:t>2080,80</w:t>
            </w:r>
          </w:p>
        </w:tc>
        <w:tc>
          <w:tcPr>
            <w:tcW w:w="2551" w:type="dxa"/>
          </w:tcPr>
          <w:p w:rsidR="00577AB5" w:rsidRDefault="00577AB5">
            <w:pPr>
              <w:pStyle w:val="ConsPlusNormal"/>
              <w:jc w:val="center"/>
            </w:pPr>
            <w:r>
              <w:t>44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956887,25</w:t>
            </w:r>
          </w:p>
        </w:tc>
      </w:tr>
      <w:tr w:rsidR="00577AB5">
        <w:tc>
          <w:tcPr>
            <w:tcW w:w="794" w:type="dxa"/>
          </w:tcPr>
          <w:p w:rsidR="00577AB5" w:rsidRDefault="00577AB5">
            <w:pPr>
              <w:pStyle w:val="ConsPlusNormal"/>
              <w:jc w:val="center"/>
            </w:pPr>
            <w:r>
              <w:t>238.</w:t>
            </w:r>
          </w:p>
        </w:tc>
        <w:tc>
          <w:tcPr>
            <w:tcW w:w="3118" w:type="dxa"/>
          </w:tcPr>
          <w:p w:rsidR="00577AB5" w:rsidRDefault="00577AB5">
            <w:pPr>
              <w:pStyle w:val="ConsPlusNormal"/>
            </w:pPr>
            <w:r>
              <w:t>г. Оренбург, просп. Победы, д. 121</w:t>
            </w:r>
          </w:p>
        </w:tc>
        <w:tc>
          <w:tcPr>
            <w:tcW w:w="1474" w:type="dxa"/>
          </w:tcPr>
          <w:p w:rsidR="00577AB5" w:rsidRDefault="00577AB5">
            <w:pPr>
              <w:pStyle w:val="ConsPlusNormal"/>
              <w:jc w:val="center"/>
            </w:pPr>
            <w:r>
              <w:t>5665,60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1368690,74</w:t>
            </w:r>
          </w:p>
        </w:tc>
      </w:tr>
      <w:tr w:rsidR="00577AB5">
        <w:tc>
          <w:tcPr>
            <w:tcW w:w="794" w:type="dxa"/>
          </w:tcPr>
          <w:p w:rsidR="00577AB5" w:rsidRDefault="00577AB5">
            <w:pPr>
              <w:pStyle w:val="ConsPlusNormal"/>
              <w:jc w:val="center"/>
            </w:pPr>
            <w:r>
              <w:t>239.</w:t>
            </w:r>
          </w:p>
        </w:tc>
        <w:tc>
          <w:tcPr>
            <w:tcW w:w="3118" w:type="dxa"/>
          </w:tcPr>
          <w:p w:rsidR="00577AB5" w:rsidRDefault="00577AB5">
            <w:pPr>
              <w:pStyle w:val="ConsPlusNormal"/>
            </w:pPr>
            <w:r>
              <w:t>г. Оренбург, просп. Победы, д. 129</w:t>
            </w:r>
          </w:p>
        </w:tc>
        <w:tc>
          <w:tcPr>
            <w:tcW w:w="1474" w:type="dxa"/>
          </w:tcPr>
          <w:p w:rsidR="00577AB5" w:rsidRDefault="00577AB5">
            <w:pPr>
              <w:pStyle w:val="ConsPlusNormal"/>
              <w:jc w:val="center"/>
            </w:pPr>
            <w:r>
              <w:t>2709,90</w:t>
            </w:r>
          </w:p>
        </w:tc>
        <w:tc>
          <w:tcPr>
            <w:tcW w:w="2551" w:type="dxa"/>
          </w:tcPr>
          <w:p w:rsidR="00577AB5" w:rsidRDefault="00577AB5">
            <w:pPr>
              <w:pStyle w:val="ConsPlusNormal"/>
              <w:jc w:val="center"/>
            </w:pPr>
            <w:r>
              <w:t>66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5678440,69</w:t>
            </w:r>
          </w:p>
        </w:tc>
      </w:tr>
      <w:tr w:rsidR="00577AB5">
        <w:tc>
          <w:tcPr>
            <w:tcW w:w="794" w:type="dxa"/>
          </w:tcPr>
          <w:p w:rsidR="00577AB5" w:rsidRDefault="00577AB5">
            <w:pPr>
              <w:pStyle w:val="ConsPlusNormal"/>
              <w:jc w:val="center"/>
            </w:pPr>
            <w:r>
              <w:t>240.</w:t>
            </w:r>
          </w:p>
        </w:tc>
        <w:tc>
          <w:tcPr>
            <w:tcW w:w="3118" w:type="dxa"/>
          </w:tcPr>
          <w:p w:rsidR="00577AB5" w:rsidRDefault="00577AB5">
            <w:pPr>
              <w:pStyle w:val="ConsPlusNormal"/>
            </w:pPr>
            <w:r>
              <w:t>г. Оренбург, просп. Победы, д. 14</w:t>
            </w:r>
          </w:p>
        </w:tc>
        <w:tc>
          <w:tcPr>
            <w:tcW w:w="1474" w:type="dxa"/>
          </w:tcPr>
          <w:p w:rsidR="00577AB5" w:rsidRDefault="00577AB5">
            <w:pPr>
              <w:pStyle w:val="ConsPlusNormal"/>
              <w:jc w:val="center"/>
            </w:pPr>
            <w:r>
              <w:t>4300,20</w:t>
            </w:r>
          </w:p>
        </w:tc>
        <w:tc>
          <w:tcPr>
            <w:tcW w:w="2551" w:type="dxa"/>
          </w:tcPr>
          <w:p w:rsidR="00577AB5" w:rsidRDefault="00577AB5">
            <w:pPr>
              <w:pStyle w:val="ConsPlusNormal"/>
              <w:jc w:val="center"/>
            </w:pPr>
            <w:r>
              <w:t>112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7135692,45</w:t>
            </w:r>
          </w:p>
        </w:tc>
      </w:tr>
      <w:tr w:rsidR="00577AB5">
        <w:tc>
          <w:tcPr>
            <w:tcW w:w="794" w:type="dxa"/>
          </w:tcPr>
          <w:p w:rsidR="00577AB5" w:rsidRDefault="00577AB5">
            <w:pPr>
              <w:pStyle w:val="ConsPlusNormal"/>
              <w:jc w:val="center"/>
            </w:pPr>
            <w:r>
              <w:t>241.</w:t>
            </w:r>
          </w:p>
        </w:tc>
        <w:tc>
          <w:tcPr>
            <w:tcW w:w="3118" w:type="dxa"/>
          </w:tcPr>
          <w:p w:rsidR="00577AB5" w:rsidRDefault="00577AB5">
            <w:pPr>
              <w:pStyle w:val="ConsPlusNormal"/>
            </w:pPr>
            <w:r>
              <w:t>г. Оренбург, просп. Победы, д. 14а</w:t>
            </w:r>
          </w:p>
        </w:tc>
        <w:tc>
          <w:tcPr>
            <w:tcW w:w="1474" w:type="dxa"/>
          </w:tcPr>
          <w:p w:rsidR="00577AB5" w:rsidRDefault="00577AB5">
            <w:pPr>
              <w:pStyle w:val="ConsPlusNormal"/>
              <w:jc w:val="center"/>
            </w:pPr>
            <w:r>
              <w:t>5211,60</w:t>
            </w:r>
          </w:p>
        </w:tc>
        <w:tc>
          <w:tcPr>
            <w:tcW w:w="2551" w:type="dxa"/>
          </w:tcPr>
          <w:p w:rsidR="00577AB5" w:rsidRDefault="00577AB5">
            <w:pPr>
              <w:pStyle w:val="ConsPlusNormal"/>
              <w:jc w:val="center"/>
            </w:pPr>
            <w:r>
              <w:t>173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5223917,82</w:t>
            </w:r>
          </w:p>
        </w:tc>
      </w:tr>
      <w:tr w:rsidR="00577AB5">
        <w:tc>
          <w:tcPr>
            <w:tcW w:w="794" w:type="dxa"/>
          </w:tcPr>
          <w:p w:rsidR="00577AB5" w:rsidRDefault="00577AB5">
            <w:pPr>
              <w:pStyle w:val="ConsPlusNormal"/>
              <w:jc w:val="center"/>
            </w:pPr>
            <w:r>
              <w:t>242.</w:t>
            </w:r>
          </w:p>
        </w:tc>
        <w:tc>
          <w:tcPr>
            <w:tcW w:w="3118" w:type="dxa"/>
          </w:tcPr>
          <w:p w:rsidR="00577AB5" w:rsidRDefault="00577AB5">
            <w:pPr>
              <w:pStyle w:val="ConsPlusNormal"/>
            </w:pPr>
            <w:r>
              <w:t>г. Оренбург, просп. Победы, д. 154</w:t>
            </w:r>
          </w:p>
        </w:tc>
        <w:tc>
          <w:tcPr>
            <w:tcW w:w="1474" w:type="dxa"/>
          </w:tcPr>
          <w:p w:rsidR="00577AB5" w:rsidRDefault="00577AB5">
            <w:pPr>
              <w:pStyle w:val="ConsPlusNormal"/>
              <w:jc w:val="center"/>
            </w:pPr>
            <w:r>
              <w:t>16762,60</w:t>
            </w:r>
          </w:p>
        </w:tc>
        <w:tc>
          <w:tcPr>
            <w:tcW w:w="2551" w:type="dxa"/>
          </w:tcPr>
          <w:p w:rsidR="00577AB5" w:rsidRDefault="00577AB5">
            <w:pPr>
              <w:pStyle w:val="ConsPlusNormal"/>
              <w:jc w:val="center"/>
            </w:pPr>
            <w:r>
              <w:t>423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9824809,63</w:t>
            </w:r>
          </w:p>
        </w:tc>
      </w:tr>
      <w:tr w:rsidR="00577AB5">
        <w:tc>
          <w:tcPr>
            <w:tcW w:w="794" w:type="dxa"/>
          </w:tcPr>
          <w:p w:rsidR="00577AB5" w:rsidRDefault="00577AB5">
            <w:pPr>
              <w:pStyle w:val="ConsPlusNormal"/>
              <w:jc w:val="center"/>
            </w:pPr>
            <w:r>
              <w:t>243.</w:t>
            </w:r>
          </w:p>
        </w:tc>
        <w:tc>
          <w:tcPr>
            <w:tcW w:w="3118" w:type="dxa"/>
          </w:tcPr>
          <w:p w:rsidR="00577AB5" w:rsidRDefault="00577AB5">
            <w:pPr>
              <w:pStyle w:val="ConsPlusNormal"/>
            </w:pPr>
            <w:r>
              <w:t>г. Оренбург, просп. Победы, д. 16</w:t>
            </w:r>
          </w:p>
        </w:tc>
        <w:tc>
          <w:tcPr>
            <w:tcW w:w="1474" w:type="dxa"/>
          </w:tcPr>
          <w:p w:rsidR="00577AB5" w:rsidRDefault="00577AB5">
            <w:pPr>
              <w:pStyle w:val="ConsPlusNormal"/>
              <w:jc w:val="center"/>
            </w:pPr>
            <w:r>
              <w:t>2194,80</w:t>
            </w:r>
          </w:p>
        </w:tc>
        <w:tc>
          <w:tcPr>
            <w:tcW w:w="2551" w:type="dxa"/>
          </w:tcPr>
          <w:p w:rsidR="00577AB5" w:rsidRDefault="00577AB5">
            <w:pPr>
              <w:pStyle w:val="ConsPlusNormal"/>
              <w:jc w:val="center"/>
            </w:pPr>
            <w:r>
              <w:t>82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1000584,64</w:t>
            </w:r>
          </w:p>
        </w:tc>
      </w:tr>
      <w:tr w:rsidR="00577AB5">
        <w:tc>
          <w:tcPr>
            <w:tcW w:w="794" w:type="dxa"/>
          </w:tcPr>
          <w:p w:rsidR="00577AB5" w:rsidRDefault="00577AB5">
            <w:pPr>
              <w:pStyle w:val="ConsPlusNormal"/>
              <w:jc w:val="center"/>
            </w:pPr>
            <w:r>
              <w:t>244.</w:t>
            </w:r>
          </w:p>
        </w:tc>
        <w:tc>
          <w:tcPr>
            <w:tcW w:w="3118" w:type="dxa"/>
          </w:tcPr>
          <w:p w:rsidR="00577AB5" w:rsidRDefault="00577AB5">
            <w:pPr>
              <w:pStyle w:val="ConsPlusNormal"/>
            </w:pPr>
            <w:r>
              <w:t>г. Оренбург, просп. Победы, д. 162</w:t>
            </w:r>
          </w:p>
        </w:tc>
        <w:tc>
          <w:tcPr>
            <w:tcW w:w="1474" w:type="dxa"/>
          </w:tcPr>
          <w:p w:rsidR="00577AB5" w:rsidRDefault="00577AB5">
            <w:pPr>
              <w:pStyle w:val="ConsPlusNormal"/>
              <w:jc w:val="center"/>
            </w:pPr>
            <w:r>
              <w:t>5699,40</w:t>
            </w:r>
          </w:p>
        </w:tc>
        <w:tc>
          <w:tcPr>
            <w:tcW w:w="2551" w:type="dxa"/>
          </w:tcPr>
          <w:p w:rsidR="00577AB5" w:rsidRDefault="00577AB5">
            <w:pPr>
              <w:pStyle w:val="ConsPlusNormal"/>
              <w:jc w:val="center"/>
            </w:pPr>
            <w:r>
              <w:t>199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904657,74</w:t>
            </w:r>
          </w:p>
        </w:tc>
      </w:tr>
      <w:tr w:rsidR="00577AB5">
        <w:tc>
          <w:tcPr>
            <w:tcW w:w="794" w:type="dxa"/>
          </w:tcPr>
          <w:p w:rsidR="00577AB5" w:rsidRDefault="00577AB5">
            <w:pPr>
              <w:pStyle w:val="ConsPlusNormal"/>
              <w:jc w:val="center"/>
            </w:pPr>
            <w:r>
              <w:t>245.</w:t>
            </w:r>
          </w:p>
        </w:tc>
        <w:tc>
          <w:tcPr>
            <w:tcW w:w="3118" w:type="dxa"/>
          </w:tcPr>
          <w:p w:rsidR="00577AB5" w:rsidRDefault="00577AB5">
            <w:pPr>
              <w:pStyle w:val="ConsPlusNormal"/>
            </w:pPr>
            <w:r>
              <w:t xml:space="preserve">г. Оренбург, просп. Победы, д. </w:t>
            </w:r>
            <w:r>
              <w:lastRenderedPageBreak/>
              <w:t>164/1</w:t>
            </w:r>
          </w:p>
        </w:tc>
        <w:tc>
          <w:tcPr>
            <w:tcW w:w="1474" w:type="dxa"/>
          </w:tcPr>
          <w:p w:rsidR="00577AB5" w:rsidRDefault="00577AB5">
            <w:pPr>
              <w:pStyle w:val="ConsPlusNormal"/>
              <w:jc w:val="center"/>
            </w:pPr>
            <w:r>
              <w:lastRenderedPageBreak/>
              <w:t>4790,00</w:t>
            </w:r>
          </w:p>
        </w:tc>
        <w:tc>
          <w:tcPr>
            <w:tcW w:w="2551" w:type="dxa"/>
          </w:tcPr>
          <w:p w:rsidR="00577AB5" w:rsidRDefault="00577AB5">
            <w:pPr>
              <w:pStyle w:val="ConsPlusNormal"/>
              <w:jc w:val="center"/>
            </w:pPr>
            <w:r>
              <w:t>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4382418,27</w:t>
            </w:r>
          </w:p>
        </w:tc>
      </w:tr>
      <w:tr w:rsidR="00577AB5">
        <w:tc>
          <w:tcPr>
            <w:tcW w:w="794" w:type="dxa"/>
          </w:tcPr>
          <w:p w:rsidR="00577AB5" w:rsidRDefault="00577AB5">
            <w:pPr>
              <w:pStyle w:val="ConsPlusNormal"/>
              <w:jc w:val="center"/>
            </w:pPr>
            <w:r>
              <w:lastRenderedPageBreak/>
              <w:t>246.</w:t>
            </w:r>
          </w:p>
        </w:tc>
        <w:tc>
          <w:tcPr>
            <w:tcW w:w="3118" w:type="dxa"/>
          </w:tcPr>
          <w:p w:rsidR="00577AB5" w:rsidRDefault="00577AB5">
            <w:pPr>
              <w:pStyle w:val="ConsPlusNormal"/>
            </w:pPr>
            <w:r>
              <w:t>г. Оренбург, просп. Победы, д. 166</w:t>
            </w:r>
          </w:p>
        </w:tc>
        <w:tc>
          <w:tcPr>
            <w:tcW w:w="1474" w:type="dxa"/>
          </w:tcPr>
          <w:p w:rsidR="00577AB5" w:rsidRDefault="00577AB5">
            <w:pPr>
              <w:pStyle w:val="ConsPlusNormal"/>
              <w:jc w:val="center"/>
            </w:pPr>
            <w:r>
              <w:t>11111,50</w:t>
            </w:r>
          </w:p>
        </w:tc>
        <w:tc>
          <w:tcPr>
            <w:tcW w:w="2551" w:type="dxa"/>
          </w:tcPr>
          <w:p w:rsidR="00577AB5" w:rsidRDefault="00577AB5">
            <w:pPr>
              <w:pStyle w:val="ConsPlusNormal"/>
              <w:jc w:val="center"/>
            </w:pPr>
            <w:r>
              <w:t>321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3337000,00</w:t>
            </w:r>
          </w:p>
        </w:tc>
      </w:tr>
      <w:tr w:rsidR="00577AB5">
        <w:tc>
          <w:tcPr>
            <w:tcW w:w="794" w:type="dxa"/>
          </w:tcPr>
          <w:p w:rsidR="00577AB5" w:rsidRDefault="00577AB5">
            <w:pPr>
              <w:pStyle w:val="ConsPlusNormal"/>
              <w:jc w:val="center"/>
            </w:pPr>
            <w:r>
              <w:t>247.</w:t>
            </w:r>
          </w:p>
        </w:tc>
        <w:tc>
          <w:tcPr>
            <w:tcW w:w="3118" w:type="dxa"/>
          </w:tcPr>
          <w:p w:rsidR="00577AB5" w:rsidRDefault="00577AB5">
            <w:pPr>
              <w:pStyle w:val="ConsPlusNormal"/>
            </w:pPr>
            <w:r>
              <w:t>г. Оренбург, просп. Победы, д. 20</w:t>
            </w:r>
          </w:p>
        </w:tc>
        <w:tc>
          <w:tcPr>
            <w:tcW w:w="1474" w:type="dxa"/>
          </w:tcPr>
          <w:p w:rsidR="00577AB5" w:rsidRDefault="00577AB5">
            <w:pPr>
              <w:pStyle w:val="ConsPlusNormal"/>
              <w:jc w:val="center"/>
            </w:pPr>
            <w:r>
              <w:t>4442,20</w:t>
            </w:r>
          </w:p>
        </w:tc>
        <w:tc>
          <w:tcPr>
            <w:tcW w:w="2551" w:type="dxa"/>
          </w:tcPr>
          <w:p w:rsidR="00577AB5" w:rsidRDefault="00577AB5">
            <w:pPr>
              <w:pStyle w:val="ConsPlusNormal"/>
              <w:jc w:val="center"/>
            </w:pPr>
            <w:r>
              <w:t>115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730260,88</w:t>
            </w:r>
          </w:p>
        </w:tc>
      </w:tr>
      <w:tr w:rsidR="00577AB5">
        <w:tc>
          <w:tcPr>
            <w:tcW w:w="794" w:type="dxa"/>
          </w:tcPr>
          <w:p w:rsidR="00577AB5" w:rsidRDefault="00577AB5">
            <w:pPr>
              <w:pStyle w:val="ConsPlusNormal"/>
              <w:jc w:val="center"/>
            </w:pPr>
            <w:r>
              <w:t>248.</w:t>
            </w:r>
          </w:p>
        </w:tc>
        <w:tc>
          <w:tcPr>
            <w:tcW w:w="3118" w:type="dxa"/>
          </w:tcPr>
          <w:p w:rsidR="00577AB5" w:rsidRDefault="00577AB5">
            <w:pPr>
              <w:pStyle w:val="ConsPlusNormal"/>
            </w:pPr>
            <w:r>
              <w:t>г. Оренбург, просп. Победы, д. 22</w:t>
            </w:r>
          </w:p>
        </w:tc>
        <w:tc>
          <w:tcPr>
            <w:tcW w:w="1474" w:type="dxa"/>
          </w:tcPr>
          <w:p w:rsidR="00577AB5" w:rsidRDefault="00577AB5">
            <w:pPr>
              <w:pStyle w:val="ConsPlusNormal"/>
              <w:jc w:val="center"/>
            </w:pPr>
            <w:r>
              <w:t>5278,20</w:t>
            </w:r>
          </w:p>
        </w:tc>
        <w:tc>
          <w:tcPr>
            <w:tcW w:w="2551" w:type="dxa"/>
          </w:tcPr>
          <w:p w:rsidR="00577AB5" w:rsidRDefault="00577AB5">
            <w:pPr>
              <w:pStyle w:val="ConsPlusNormal"/>
              <w:jc w:val="center"/>
            </w:pPr>
            <w:r>
              <w:t>168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1350924,64</w:t>
            </w:r>
          </w:p>
        </w:tc>
      </w:tr>
      <w:tr w:rsidR="00577AB5">
        <w:tc>
          <w:tcPr>
            <w:tcW w:w="794" w:type="dxa"/>
          </w:tcPr>
          <w:p w:rsidR="00577AB5" w:rsidRDefault="00577AB5">
            <w:pPr>
              <w:pStyle w:val="ConsPlusNormal"/>
              <w:jc w:val="center"/>
            </w:pPr>
            <w:r>
              <w:t>249.</w:t>
            </w:r>
          </w:p>
        </w:tc>
        <w:tc>
          <w:tcPr>
            <w:tcW w:w="3118" w:type="dxa"/>
          </w:tcPr>
          <w:p w:rsidR="00577AB5" w:rsidRDefault="00577AB5">
            <w:pPr>
              <w:pStyle w:val="ConsPlusNormal"/>
            </w:pPr>
            <w:r>
              <w:t>г. Оренбург, просп. Победы, д. 3</w:t>
            </w:r>
          </w:p>
        </w:tc>
        <w:tc>
          <w:tcPr>
            <w:tcW w:w="1474" w:type="dxa"/>
          </w:tcPr>
          <w:p w:rsidR="00577AB5" w:rsidRDefault="00577AB5">
            <w:pPr>
              <w:pStyle w:val="ConsPlusNormal"/>
              <w:jc w:val="center"/>
            </w:pPr>
            <w:r>
              <w:t>2773,70</w:t>
            </w:r>
          </w:p>
        </w:tc>
        <w:tc>
          <w:tcPr>
            <w:tcW w:w="2551" w:type="dxa"/>
          </w:tcPr>
          <w:p w:rsidR="00577AB5" w:rsidRDefault="00577AB5">
            <w:pPr>
              <w:pStyle w:val="ConsPlusNormal"/>
              <w:jc w:val="center"/>
            </w:pPr>
            <w:r>
              <w:t>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3639183,34</w:t>
            </w:r>
          </w:p>
        </w:tc>
      </w:tr>
      <w:tr w:rsidR="00577AB5">
        <w:tc>
          <w:tcPr>
            <w:tcW w:w="794" w:type="dxa"/>
          </w:tcPr>
          <w:p w:rsidR="00577AB5" w:rsidRDefault="00577AB5">
            <w:pPr>
              <w:pStyle w:val="ConsPlusNormal"/>
              <w:jc w:val="center"/>
            </w:pPr>
            <w:r>
              <w:t>250.</w:t>
            </w:r>
          </w:p>
        </w:tc>
        <w:tc>
          <w:tcPr>
            <w:tcW w:w="3118" w:type="dxa"/>
          </w:tcPr>
          <w:p w:rsidR="00577AB5" w:rsidRDefault="00577AB5">
            <w:pPr>
              <w:pStyle w:val="ConsPlusNormal"/>
            </w:pPr>
            <w:r>
              <w:t>г. Оренбург, ул. 60 лет Октября, д. 12</w:t>
            </w:r>
          </w:p>
        </w:tc>
        <w:tc>
          <w:tcPr>
            <w:tcW w:w="1474" w:type="dxa"/>
          </w:tcPr>
          <w:p w:rsidR="00577AB5" w:rsidRDefault="00577AB5">
            <w:pPr>
              <w:pStyle w:val="ConsPlusNormal"/>
              <w:jc w:val="center"/>
            </w:pPr>
            <w:r>
              <w:t>3197,40</w:t>
            </w:r>
          </w:p>
        </w:tc>
        <w:tc>
          <w:tcPr>
            <w:tcW w:w="2551" w:type="dxa"/>
          </w:tcPr>
          <w:p w:rsidR="00577AB5" w:rsidRDefault="00577AB5">
            <w:pPr>
              <w:pStyle w:val="ConsPlusNormal"/>
              <w:jc w:val="center"/>
            </w:pPr>
            <w:r>
              <w:t>110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638470,27</w:t>
            </w:r>
          </w:p>
        </w:tc>
      </w:tr>
      <w:tr w:rsidR="00577AB5">
        <w:tc>
          <w:tcPr>
            <w:tcW w:w="794" w:type="dxa"/>
          </w:tcPr>
          <w:p w:rsidR="00577AB5" w:rsidRDefault="00577AB5">
            <w:pPr>
              <w:pStyle w:val="ConsPlusNormal"/>
              <w:jc w:val="center"/>
            </w:pPr>
            <w:r>
              <w:t>251.</w:t>
            </w:r>
          </w:p>
        </w:tc>
        <w:tc>
          <w:tcPr>
            <w:tcW w:w="3118" w:type="dxa"/>
          </w:tcPr>
          <w:p w:rsidR="00577AB5" w:rsidRDefault="00577AB5">
            <w:pPr>
              <w:pStyle w:val="ConsPlusNormal"/>
            </w:pPr>
            <w:r>
              <w:t>г. Оренбург, ул. 60 лет Октября, д. 23</w:t>
            </w:r>
          </w:p>
        </w:tc>
        <w:tc>
          <w:tcPr>
            <w:tcW w:w="1474" w:type="dxa"/>
          </w:tcPr>
          <w:p w:rsidR="00577AB5" w:rsidRDefault="00577AB5">
            <w:pPr>
              <w:pStyle w:val="ConsPlusNormal"/>
              <w:jc w:val="center"/>
            </w:pPr>
            <w:r>
              <w:t>7790,80</w:t>
            </w:r>
          </w:p>
        </w:tc>
        <w:tc>
          <w:tcPr>
            <w:tcW w:w="2551" w:type="dxa"/>
          </w:tcPr>
          <w:p w:rsidR="00577AB5" w:rsidRDefault="00577AB5">
            <w:pPr>
              <w:pStyle w:val="ConsPlusNormal"/>
              <w:jc w:val="center"/>
            </w:pPr>
            <w:r>
              <w:t>212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8815508,24</w:t>
            </w:r>
          </w:p>
        </w:tc>
      </w:tr>
      <w:tr w:rsidR="00577AB5">
        <w:tc>
          <w:tcPr>
            <w:tcW w:w="794" w:type="dxa"/>
          </w:tcPr>
          <w:p w:rsidR="00577AB5" w:rsidRDefault="00577AB5">
            <w:pPr>
              <w:pStyle w:val="ConsPlusNormal"/>
              <w:jc w:val="center"/>
            </w:pPr>
            <w:r>
              <w:t>252.</w:t>
            </w:r>
          </w:p>
        </w:tc>
        <w:tc>
          <w:tcPr>
            <w:tcW w:w="3118" w:type="dxa"/>
          </w:tcPr>
          <w:p w:rsidR="00577AB5" w:rsidRDefault="00577AB5">
            <w:pPr>
              <w:pStyle w:val="ConsPlusNormal"/>
            </w:pPr>
            <w:r>
              <w:t>г. Оренбург, ул. 60 лет Октября, д. 26</w:t>
            </w:r>
          </w:p>
        </w:tc>
        <w:tc>
          <w:tcPr>
            <w:tcW w:w="1474" w:type="dxa"/>
          </w:tcPr>
          <w:p w:rsidR="00577AB5" w:rsidRDefault="00577AB5">
            <w:pPr>
              <w:pStyle w:val="ConsPlusNormal"/>
              <w:jc w:val="center"/>
            </w:pPr>
            <w:r>
              <w:t>4527,30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1036588,48</w:t>
            </w:r>
          </w:p>
        </w:tc>
      </w:tr>
      <w:tr w:rsidR="00577AB5">
        <w:tc>
          <w:tcPr>
            <w:tcW w:w="794" w:type="dxa"/>
          </w:tcPr>
          <w:p w:rsidR="00577AB5" w:rsidRDefault="00577AB5">
            <w:pPr>
              <w:pStyle w:val="ConsPlusNormal"/>
              <w:jc w:val="center"/>
            </w:pPr>
            <w:r>
              <w:t>253.</w:t>
            </w:r>
          </w:p>
        </w:tc>
        <w:tc>
          <w:tcPr>
            <w:tcW w:w="3118" w:type="dxa"/>
          </w:tcPr>
          <w:p w:rsidR="00577AB5" w:rsidRDefault="00577AB5">
            <w:pPr>
              <w:pStyle w:val="ConsPlusNormal"/>
            </w:pPr>
            <w:r>
              <w:t>г. Оренбург, ул. 60 лет Октября, д. 7</w:t>
            </w:r>
          </w:p>
        </w:tc>
        <w:tc>
          <w:tcPr>
            <w:tcW w:w="1474" w:type="dxa"/>
          </w:tcPr>
          <w:p w:rsidR="00577AB5" w:rsidRDefault="00577AB5">
            <w:pPr>
              <w:pStyle w:val="ConsPlusNormal"/>
              <w:jc w:val="center"/>
            </w:pPr>
            <w:r>
              <w:t>1684,40</w:t>
            </w:r>
          </w:p>
        </w:tc>
        <w:tc>
          <w:tcPr>
            <w:tcW w:w="2551" w:type="dxa"/>
          </w:tcPr>
          <w:p w:rsidR="00577AB5" w:rsidRDefault="00577AB5">
            <w:pPr>
              <w:pStyle w:val="ConsPlusNormal"/>
              <w:jc w:val="center"/>
            </w:pPr>
            <w:r>
              <w:t>63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1941198,59</w:t>
            </w:r>
          </w:p>
        </w:tc>
      </w:tr>
      <w:tr w:rsidR="00577AB5">
        <w:tc>
          <w:tcPr>
            <w:tcW w:w="794" w:type="dxa"/>
          </w:tcPr>
          <w:p w:rsidR="00577AB5" w:rsidRDefault="00577AB5">
            <w:pPr>
              <w:pStyle w:val="ConsPlusNormal"/>
              <w:jc w:val="center"/>
            </w:pPr>
            <w:r>
              <w:t>254.</w:t>
            </w:r>
          </w:p>
        </w:tc>
        <w:tc>
          <w:tcPr>
            <w:tcW w:w="3118" w:type="dxa"/>
          </w:tcPr>
          <w:p w:rsidR="00577AB5" w:rsidRDefault="00577AB5">
            <w:pPr>
              <w:pStyle w:val="ConsPlusNormal"/>
            </w:pPr>
            <w:r>
              <w:t>г. Оренбург, ул. 9 Января/ул. Краснознаменная, д. 51/17</w:t>
            </w:r>
          </w:p>
        </w:tc>
        <w:tc>
          <w:tcPr>
            <w:tcW w:w="1474" w:type="dxa"/>
          </w:tcPr>
          <w:p w:rsidR="00577AB5" w:rsidRDefault="00577AB5">
            <w:pPr>
              <w:pStyle w:val="ConsPlusNormal"/>
              <w:jc w:val="center"/>
            </w:pPr>
            <w:r>
              <w:t>4065,80</w:t>
            </w:r>
          </w:p>
        </w:tc>
        <w:tc>
          <w:tcPr>
            <w:tcW w:w="2551" w:type="dxa"/>
          </w:tcPr>
          <w:p w:rsidR="00577AB5" w:rsidRDefault="00577AB5">
            <w:pPr>
              <w:pStyle w:val="ConsPlusNormal"/>
              <w:jc w:val="center"/>
            </w:pPr>
            <w:r>
              <w:t>121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3931990,58</w:t>
            </w:r>
          </w:p>
        </w:tc>
      </w:tr>
      <w:tr w:rsidR="00577AB5">
        <w:tc>
          <w:tcPr>
            <w:tcW w:w="794" w:type="dxa"/>
          </w:tcPr>
          <w:p w:rsidR="00577AB5" w:rsidRDefault="00577AB5">
            <w:pPr>
              <w:pStyle w:val="ConsPlusNormal"/>
              <w:jc w:val="center"/>
            </w:pPr>
            <w:r>
              <w:t>255.</w:t>
            </w:r>
          </w:p>
        </w:tc>
        <w:tc>
          <w:tcPr>
            <w:tcW w:w="3118" w:type="dxa"/>
          </w:tcPr>
          <w:p w:rsidR="00577AB5" w:rsidRDefault="00577AB5">
            <w:pPr>
              <w:pStyle w:val="ConsPlusNormal"/>
            </w:pPr>
            <w:r>
              <w:t>г. Оренбург, ул. Авиагородок 2, д. 1</w:t>
            </w:r>
          </w:p>
        </w:tc>
        <w:tc>
          <w:tcPr>
            <w:tcW w:w="1474" w:type="dxa"/>
          </w:tcPr>
          <w:p w:rsidR="00577AB5" w:rsidRDefault="00577AB5">
            <w:pPr>
              <w:pStyle w:val="ConsPlusNormal"/>
              <w:jc w:val="center"/>
            </w:pPr>
            <w:r>
              <w:t>926,90</w:t>
            </w:r>
          </w:p>
        </w:tc>
        <w:tc>
          <w:tcPr>
            <w:tcW w:w="2551" w:type="dxa"/>
          </w:tcPr>
          <w:p w:rsidR="00577AB5" w:rsidRDefault="00577AB5">
            <w:pPr>
              <w:pStyle w:val="ConsPlusNormal"/>
              <w:jc w:val="center"/>
            </w:pPr>
            <w:r>
              <w:t>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158967,30</w:t>
            </w:r>
          </w:p>
        </w:tc>
      </w:tr>
      <w:tr w:rsidR="00577AB5">
        <w:tc>
          <w:tcPr>
            <w:tcW w:w="794" w:type="dxa"/>
          </w:tcPr>
          <w:p w:rsidR="00577AB5" w:rsidRDefault="00577AB5">
            <w:pPr>
              <w:pStyle w:val="ConsPlusNormal"/>
              <w:jc w:val="center"/>
            </w:pPr>
            <w:r>
              <w:t>256.</w:t>
            </w:r>
          </w:p>
        </w:tc>
        <w:tc>
          <w:tcPr>
            <w:tcW w:w="3118" w:type="dxa"/>
          </w:tcPr>
          <w:p w:rsidR="00577AB5" w:rsidRDefault="00577AB5">
            <w:pPr>
              <w:pStyle w:val="ConsPlusNormal"/>
            </w:pPr>
            <w:r>
              <w:t>г. Оренбург, ул. Авиационная, д. 14/2</w:t>
            </w:r>
          </w:p>
        </w:tc>
        <w:tc>
          <w:tcPr>
            <w:tcW w:w="1474" w:type="dxa"/>
          </w:tcPr>
          <w:p w:rsidR="00577AB5" w:rsidRDefault="00577AB5">
            <w:pPr>
              <w:pStyle w:val="ConsPlusNormal"/>
              <w:jc w:val="center"/>
            </w:pPr>
            <w:r>
              <w:t>2516,10</w:t>
            </w:r>
          </w:p>
        </w:tc>
        <w:tc>
          <w:tcPr>
            <w:tcW w:w="2551" w:type="dxa"/>
          </w:tcPr>
          <w:p w:rsidR="00577AB5" w:rsidRDefault="00577AB5">
            <w:pPr>
              <w:pStyle w:val="ConsPlusNormal"/>
              <w:jc w:val="center"/>
            </w:pPr>
            <w:r>
              <w:t>82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2426443,22</w:t>
            </w:r>
          </w:p>
        </w:tc>
      </w:tr>
      <w:tr w:rsidR="00577AB5">
        <w:tc>
          <w:tcPr>
            <w:tcW w:w="794" w:type="dxa"/>
          </w:tcPr>
          <w:p w:rsidR="00577AB5" w:rsidRDefault="00577AB5">
            <w:pPr>
              <w:pStyle w:val="ConsPlusNormal"/>
              <w:jc w:val="center"/>
            </w:pPr>
            <w:r>
              <w:t>257.</w:t>
            </w:r>
          </w:p>
        </w:tc>
        <w:tc>
          <w:tcPr>
            <w:tcW w:w="3118" w:type="dxa"/>
          </w:tcPr>
          <w:p w:rsidR="00577AB5" w:rsidRDefault="00577AB5">
            <w:pPr>
              <w:pStyle w:val="ConsPlusNormal"/>
            </w:pPr>
            <w:r>
              <w:t xml:space="preserve">г. Оренбург, ул. Авиационная, </w:t>
            </w:r>
            <w:r>
              <w:lastRenderedPageBreak/>
              <w:t>д. 22</w:t>
            </w:r>
          </w:p>
        </w:tc>
        <w:tc>
          <w:tcPr>
            <w:tcW w:w="1474" w:type="dxa"/>
          </w:tcPr>
          <w:p w:rsidR="00577AB5" w:rsidRDefault="00577AB5">
            <w:pPr>
              <w:pStyle w:val="ConsPlusNormal"/>
              <w:jc w:val="center"/>
            </w:pPr>
            <w:r>
              <w:lastRenderedPageBreak/>
              <w:t>5991,50</w:t>
            </w:r>
          </w:p>
        </w:tc>
        <w:tc>
          <w:tcPr>
            <w:tcW w:w="2551" w:type="dxa"/>
          </w:tcPr>
          <w:p w:rsidR="00577AB5" w:rsidRDefault="00577AB5">
            <w:pPr>
              <w:pStyle w:val="ConsPlusNormal"/>
              <w:jc w:val="center"/>
            </w:pPr>
            <w:r>
              <w:t>162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4179173,44</w:t>
            </w:r>
          </w:p>
        </w:tc>
      </w:tr>
      <w:tr w:rsidR="00577AB5">
        <w:tc>
          <w:tcPr>
            <w:tcW w:w="794" w:type="dxa"/>
          </w:tcPr>
          <w:p w:rsidR="00577AB5" w:rsidRDefault="00577AB5">
            <w:pPr>
              <w:pStyle w:val="ConsPlusNormal"/>
              <w:jc w:val="center"/>
            </w:pPr>
            <w:r>
              <w:lastRenderedPageBreak/>
              <w:t>258.</w:t>
            </w:r>
          </w:p>
        </w:tc>
        <w:tc>
          <w:tcPr>
            <w:tcW w:w="3118" w:type="dxa"/>
          </w:tcPr>
          <w:p w:rsidR="00577AB5" w:rsidRDefault="00577AB5">
            <w:pPr>
              <w:pStyle w:val="ConsPlusNormal"/>
            </w:pPr>
            <w:r>
              <w:t>г. Оренбург, ул. Аксакова, д. 16</w:t>
            </w:r>
          </w:p>
        </w:tc>
        <w:tc>
          <w:tcPr>
            <w:tcW w:w="1474" w:type="dxa"/>
          </w:tcPr>
          <w:p w:rsidR="00577AB5" w:rsidRDefault="00577AB5">
            <w:pPr>
              <w:pStyle w:val="ConsPlusNormal"/>
              <w:jc w:val="center"/>
            </w:pPr>
            <w:r>
              <w:t>1451,70</w:t>
            </w:r>
          </w:p>
        </w:tc>
        <w:tc>
          <w:tcPr>
            <w:tcW w:w="2551" w:type="dxa"/>
          </w:tcPr>
          <w:p w:rsidR="00577AB5" w:rsidRDefault="00577AB5">
            <w:pPr>
              <w:pStyle w:val="ConsPlusNormal"/>
              <w:jc w:val="center"/>
            </w:pPr>
            <w:r>
              <w:t>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368090,18</w:t>
            </w:r>
          </w:p>
        </w:tc>
      </w:tr>
      <w:tr w:rsidR="00577AB5">
        <w:tc>
          <w:tcPr>
            <w:tcW w:w="794" w:type="dxa"/>
          </w:tcPr>
          <w:p w:rsidR="00577AB5" w:rsidRDefault="00577AB5">
            <w:pPr>
              <w:pStyle w:val="ConsPlusNormal"/>
              <w:jc w:val="center"/>
            </w:pPr>
            <w:r>
              <w:t>259.</w:t>
            </w:r>
          </w:p>
        </w:tc>
        <w:tc>
          <w:tcPr>
            <w:tcW w:w="3118" w:type="dxa"/>
          </w:tcPr>
          <w:p w:rsidR="00577AB5" w:rsidRDefault="00577AB5">
            <w:pPr>
              <w:pStyle w:val="ConsPlusNormal"/>
            </w:pPr>
            <w:r>
              <w:t>г. Оренбург, ул. Аксакова, д. 24</w:t>
            </w:r>
          </w:p>
        </w:tc>
        <w:tc>
          <w:tcPr>
            <w:tcW w:w="1474" w:type="dxa"/>
          </w:tcPr>
          <w:p w:rsidR="00577AB5" w:rsidRDefault="00577AB5">
            <w:pPr>
              <w:pStyle w:val="ConsPlusNormal"/>
              <w:jc w:val="center"/>
            </w:pPr>
            <w:r>
              <w:t>4115,50</w:t>
            </w:r>
          </w:p>
        </w:tc>
        <w:tc>
          <w:tcPr>
            <w:tcW w:w="2551" w:type="dxa"/>
          </w:tcPr>
          <w:p w:rsidR="00577AB5" w:rsidRDefault="00577AB5">
            <w:pPr>
              <w:pStyle w:val="ConsPlusNormal"/>
              <w:jc w:val="center"/>
            </w:pPr>
            <w:r>
              <w:t>128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258522,50</w:t>
            </w:r>
          </w:p>
        </w:tc>
      </w:tr>
      <w:tr w:rsidR="00577AB5">
        <w:tc>
          <w:tcPr>
            <w:tcW w:w="794" w:type="dxa"/>
          </w:tcPr>
          <w:p w:rsidR="00577AB5" w:rsidRDefault="00577AB5">
            <w:pPr>
              <w:pStyle w:val="ConsPlusNormal"/>
              <w:jc w:val="center"/>
            </w:pPr>
            <w:r>
              <w:t>260.</w:t>
            </w:r>
          </w:p>
        </w:tc>
        <w:tc>
          <w:tcPr>
            <w:tcW w:w="3118" w:type="dxa"/>
          </w:tcPr>
          <w:p w:rsidR="00577AB5" w:rsidRDefault="00577AB5">
            <w:pPr>
              <w:pStyle w:val="ConsPlusNormal"/>
            </w:pPr>
            <w:r>
              <w:t>г. Оренбург, ул. Алтайская, д. 10</w:t>
            </w:r>
          </w:p>
        </w:tc>
        <w:tc>
          <w:tcPr>
            <w:tcW w:w="1474" w:type="dxa"/>
          </w:tcPr>
          <w:p w:rsidR="00577AB5" w:rsidRDefault="00577AB5">
            <w:pPr>
              <w:pStyle w:val="ConsPlusNormal"/>
              <w:jc w:val="center"/>
            </w:pPr>
            <w:r>
              <w:t>4498,70</w:t>
            </w:r>
          </w:p>
        </w:tc>
        <w:tc>
          <w:tcPr>
            <w:tcW w:w="2551" w:type="dxa"/>
          </w:tcPr>
          <w:p w:rsidR="00577AB5" w:rsidRDefault="00577AB5">
            <w:pPr>
              <w:pStyle w:val="ConsPlusNormal"/>
              <w:jc w:val="center"/>
            </w:pPr>
            <w:r>
              <w:t>131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2296960,62</w:t>
            </w:r>
          </w:p>
        </w:tc>
      </w:tr>
      <w:tr w:rsidR="00577AB5">
        <w:tc>
          <w:tcPr>
            <w:tcW w:w="794" w:type="dxa"/>
          </w:tcPr>
          <w:p w:rsidR="00577AB5" w:rsidRDefault="00577AB5">
            <w:pPr>
              <w:pStyle w:val="ConsPlusNormal"/>
              <w:jc w:val="center"/>
            </w:pPr>
            <w:r>
              <w:t>261.</w:t>
            </w:r>
          </w:p>
        </w:tc>
        <w:tc>
          <w:tcPr>
            <w:tcW w:w="3118" w:type="dxa"/>
          </w:tcPr>
          <w:p w:rsidR="00577AB5" w:rsidRDefault="00577AB5">
            <w:pPr>
              <w:pStyle w:val="ConsPlusNormal"/>
            </w:pPr>
            <w:r>
              <w:t>г. Оренбург, ул. Алтайская, д. 12</w:t>
            </w:r>
          </w:p>
        </w:tc>
        <w:tc>
          <w:tcPr>
            <w:tcW w:w="1474" w:type="dxa"/>
          </w:tcPr>
          <w:p w:rsidR="00577AB5" w:rsidRDefault="00577AB5">
            <w:pPr>
              <w:pStyle w:val="ConsPlusNormal"/>
              <w:jc w:val="center"/>
            </w:pPr>
            <w:r>
              <w:t>6163,90</w:t>
            </w:r>
          </w:p>
        </w:tc>
        <w:tc>
          <w:tcPr>
            <w:tcW w:w="2551" w:type="dxa"/>
          </w:tcPr>
          <w:p w:rsidR="00577AB5" w:rsidRDefault="00577AB5">
            <w:pPr>
              <w:pStyle w:val="ConsPlusNormal"/>
              <w:jc w:val="center"/>
            </w:pPr>
            <w:r>
              <w:t>230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4262318,29</w:t>
            </w:r>
          </w:p>
        </w:tc>
      </w:tr>
      <w:tr w:rsidR="00577AB5">
        <w:tc>
          <w:tcPr>
            <w:tcW w:w="794" w:type="dxa"/>
          </w:tcPr>
          <w:p w:rsidR="00577AB5" w:rsidRDefault="00577AB5">
            <w:pPr>
              <w:pStyle w:val="ConsPlusNormal"/>
              <w:jc w:val="center"/>
            </w:pPr>
            <w:r>
              <w:t>262.</w:t>
            </w:r>
          </w:p>
        </w:tc>
        <w:tc>
          <w:tcPr>
            <w:tcW w:w="3118" w:type="dxa"/>
          </w:tcPr>
          <w:p w:rsidR="00577AB5" w:rsidRDefault="00577AB5">
            <w:pPr>
              <w:pStyle w:val="ConsPlusNormal"/>
            </w:pPr>
            <w:r>
              <w:t>г. Оренбург, ул. Амурская, д. 2/1</w:t>
            </w:r>
          </w:p>
        </w:tc>
        <w:tc>
          <w:tcPr>
            <w:tcW w:w="1474" w:type="dxa"/>
          </w:tcPr>
          <w:p w:rsidR="00577AB5" w:rsidRDefault="00577AB5">
            <w:pPr>
              <w:pStyle w:val="ConsPlusNormal"/>
              <w:jc w:val="center"/>
            </w:pPr>
            <w:r>
              <w:t>5729,30</w:t>
            </w:r>
          </w:p>
        </w:tc>
        <w:tc>
          <w:tcPr>
            <w:tcW w:w="2551" w:type="dxa"/>
          </w:tcPr>
          <w:p w:rsidR="00577AB5" w:rsidRDefault="00577AB5">
            <w:pPr>
              <w:pStyle w:val="ConsPlusNormal"/>
              <w:jc w:val="center"/>
            </w:pPr>
            <w:r>
              <w:t>175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1276333,39</w:t>
            </w:r>
          </w:p>
        </w:tc>
      </w:tr>
      <w:tr w:rsidR="00577AB5">
        <w:tc>
          <w:tcPr>
            <w:tcW w:w="794" w:type="dxa"/>
          </w:tcPr>
          <w:p w:rsidR="00577AB5" w:rsidRDefault="00577AB5">
            <w:pPr>
              <w:pStyle w:val="ConsPlusNormal"/>
              <w:jc w:val="center"/>
            </w:pPr>
            <w:r>
              <w:t>263.</w:t>
            </w:r>
          </w:p>
        </w:tc>
        <w:tc>
          <w:tcPr>
            <w:tcW w:w="3118" w:type="dxa"/>
          </w:tcPr>
          <w:p w:rsidR="00577AB5" w:rsidRDefault="00577AB5">
            <w:pPr>
              <w:pStyle w:val="ConsPlusNormal"/>
            </w:pPr>
            <w:r>
              <w:t>г. Оренбург, ул. Братская, д. 5</w:t>
            </w:r>
          </w:p>
        </w:tc>
        <w:tc>
          <w:tcPr>
            <w:tcW w:w="1474" w:type="dxa"/>
          </w:tcPr>
          <w:p w:rsidR="00577AB5" w:rsidRDefault="00577AB5">
            <w:pPr>
              <w:pStyle w:val="ConsPlusNormal"/>
              <w:jc w:val="center"/>
            </w:pPr>
            <w:r>
              <w:t>6792,00</w:t>
            </w:r>
          </w:p>
        </w:tc>
        <w:tc>
          <w:tcPr>
            <w:tcW w:w="2551" w:type="dxa"/>
          </w:tcPr>
          <w:p w:rsidR="00577AB5" w:rsidRDefault="00577AB5">
            <w:pPr>
              <w:pStyle w:val="ConsPlusNormal"/>
              <w:jc w:val="center"/>
            </w:pPr>
            <w:r>
              <w:t>450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7801898,22</w:t>
            </w:r>
          </w:p>
        </w:tc>
      </w:tr>
      <w:tr w:rsidR="00577AB5">
        <w:tc>
          <w:tcPr>
            <w:tcW w:w="794" w:type="dxa"/>
          </w:tcPr>
          <w:p w:rsidR="00577AB5" w:rsidRDefault="00577AB5">
            <w:pPr>
              <w:pStyle w:val="ConsPlusNormal"/>
              <w:jc w:val="center"/>
            </w:pPr>
            <w:r>
              <w:t>264.</w:t>
            </w:r>
          </w:p>
        </w:tc>
        <w:tc>
          <w:tcPr>
            <w:tcW w:w="3118" w:type="dxa"/>
          </w:tcPr>
          <w:p w:rsidR="00577AB5" w:rsidRDefault="00577AB5">
            <w:pPr>
              <w:pStyle w:val="ConsPlusNormal"/>
            </w:pPr>
            <w:r>
              <w:t>г. Оренбург, ул. Братьев Башиловых, д. 11</w:t>
            </w:r>
          </w:p>
        </w:tc>
        <w:tc>
          <w:tcPr>
            <w:tcW w:w="1474" w:type="dxa"/>
          </w:tcPr>
          <w:p w:rsidR="00577AB5" w:rsidRDefault="00577AB5">
            <w:pPr>
              <w:pStyle w:val="ConsPlusNormal"/>
              <w:jc w:val="center"/>
            </w:pPr>
            <w:r>
              <w:t>3175,90</w:t>
            </w:r>
          </w:p>
        </w:tc>
        <w:tc>
          <w:tcPr>
            <w:tcW w:w="2551" w:type="dxa"/>
          </w:tcPr>
          <w:p w:rsidR="00577AB5" w:rsidRDefault="00577AB5">
            <w:pPr>
              <w:pStyle w:val="ConsPlusNormal"/>
              <w:jc w:val="center"/>
            </w:pPr>
            <w:r>
              <w:t>128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4190134,29</w:t>
            </w:r>
          </w:p>
        </w:tc>
      </w:tr>
      <w:tr w:rsidR="00577AB5">
        <w:tc>
          <w:tcPr>
            <w:tcW w:w="794" w:type="dxa"/>
          </w:tcPr>
          <w:p w:rsidR="00577AB5" w:rsidRDefault="00577AB5">
            <w:pPr>
              <w:pStyle w:val="ConsPlusNormal"/>
              <w:jc w:val="center"/>
            </w:pPr>
            <w:r>
              <w:t>265.</w:t>
            </w:r>
          </w:p>
        </w:tc>
        <w:tc>
          <w:tcPr>
            <w:tcW w:w="3118" w:type="dxa"/>
          </w:tcPr>
          <w:p w:rsidR="00577AB5" w:rsidRDefault="00577AB5">
            <w:pPr>
              <w:pStyle w:val="ConsPlusNormal"/>
            </w:pPr>
            <w:r>
              <w:t>г. Оренбург, ул. Братьев Башиловых, д. 15/4</w:t>
            </w:r>
          </w:p>
        </w:tc>
        <w:tc>
          <w:tcPr>
            <w:tcW w:w="1474" w:type="dxa"/>
          </w:tcPr>
          <w:p w:rsidR="00577AB5" w:rsidRDefault="00577AB5">
            <w:pPr>
              <w:pStyle w:val="ConsPlusNormal"/>
              <w:jc w:val="center"/>
            </w:pPr>
            <w:r>
              <w:t>4874,70</w:t>
            </w:r>
          </w:p>
        </w:tc>
        <w:tc>
          <w:tcPr>
            <w:tcW w:w="2551" w:type="dxa"/>
          </w:tcPr>
          <w:p w:rsidR="00577AB5" w:rsidRDefault="00577AB5">
            <w:pPr>
              <w:pStyle w:val="ConsPlusNormal"/>
              <w:jc w:val="center"/>
            </w:pPr>
            <w:r>
              <w:t>224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1410580,79</w:t>
            </w:r>
          </w:p>
        </w:tc>
      </w:tr>
      <w:tr w:rsidR="00577AB5">
        <w:tc>
          <w:tcPr>
            <w:tcW w:w="794" w:type="dxa"/>
          </w:tcPr>
          <w:p w:rsidR="00577AB5" w:rsidRDefault="00577AB5">
            <w:pPr>
              <w:pStyle w:val="ConsPlusNormal"/>
              <w:jc w:val="center"/>
            </w:pPr>
            <w:r>
              <w:t>266.</w:t>
            </w:r>
          </w:p>
        </w:tc>
        <w:tc>
          <w:tcPr>
            <w:tcW w:w="3118" w:type="dxa"/>
          </w:tcPr>
          <w:p w:rsidR="00577AB5" w:rsidRDefault="00577AB5">
            <w:pPr>
              <w:pStyle w:val="ConsPlusNormal"/>
            </w:pPr>
            <w:r>
              <w:t>г. Оренбург, ул. Братьев Башиловых, д. 4</w:t>
            </w:r>
          </w:p>
        </w:tc>
        <w:tc>
          <w:tcPr>
            <w:tcW w:w="1474" w:type="dxa"/>
          </w:tcPr>
          <w:p w:rsidR="00577AB5" w:rsidRDefault="00577AB5">
            <w:pPr>
              <w:pStyle w:val="ConsPlusNormal"/>
              <w:jc w:val="center"/>
            </w:pPr>
            <w:r>
              <w:t>1298,80</w:t>
            </w:r>
          </w:p>
        </w:tc>
        <w:tc>
          <w:tcPr>
            <w:tcW w:w="2551" w:type="dxa"/>
          </w:tcPr>
          <w:p w:rsidR="00577AB5" w:rsidRDefault="00577AB5">
            <w:pPr>
              <w:pStyle w:val="ConsPlusNormal"/>
              <w:jc w:val="center"/>
            </w:pPr>
            <w:r>
              <w:t>54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2176540,71</w:t>
            </w:r>
          </w:p>
        </w:tc>
      </w:tr>
      <w:tr w:rsidR="00577AB5">
        <w:tc>
          <w:tcPr>
            <w:tcW w:w="794" w:type="dxa"/>
          </w:tcPr>
          <w:p w:rsidR="00577AB5" w:rsidRDefault="00577AB5">
            <w:pPr>
              <w:pStyle w:val="ConsPlusNormal"/>
              <w:jc w:val="center"/>
            </w:pPr>
            <w:r>
              <w:t>267.</w:t>
            </w:r>
          </w:p>
        </w:tc>
        <w:tc>
          <w:tcPr>
            <w:tcW w:w="3118" w:type="dxa"/>
          </w:tcPr>
          <w:p w:rsidR="00577AB5" w:rsidRDefault="00577AB5">
            <w:pPr>
              <w:pStyle w:val="ConsPlusNormal"/>
            </w:pPr>
            <w:r>
              <w:t>г. Оренбург, ул. Брестская, д. 22</w:t>
            </w:r>
          </w:p>
        </w:tc>
        <w:tc>
          <w:tcPr>
            <w:tcW w:w="1474" w:type="dxa"/>
          </w:tcPr>
          <w:p w:rsidR="00577AB5" w:rsidRDefault="00577AB5">
            <w:pPr>
              <w:pStyle w:val="ConsPlusNormal"/>
              <w:jc w:val="center"/>
            </w:pPr>
            <w:r>
              <w:t>12093,20</w:t>
            </w:r>
          </w:p>
        </w:tc>
        <w:tc>
          <w:tcPr>
            <w:tcW w:w="2551" w:type="dxa"/>
          </w:tcPr>
          <w:p w:rsidR="00577AB5" w:rsidRDefault="00577AB5">
            <w:pPr>
              <w:pStyle w:val="ConsPlusNormal"/>
              <w:jc w:val="center"/>
            </w:pPr>
            <w:r>
              <w:t>413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2190827,00</w:t>
            </w:r>
          </w:p>
        </w:tc>
      </w:tr>
      <w:tr w:rsidR="00577AB5">
        <w:tc>
          <w:tcPr>
            <w:tcW w:w="794" w:type="dxa"/>
          </w:tcPr>
          <w:p w:rsidR="00577AB5" w:rsidRDefault="00577AB5">
            <w:pPr>
              <w:pStyle w:val="ConsPlusNormal"/>
              <w:jc w:val="center"/>
            </w:pPr>
            <w:r>
              <w:t>268.</w:t>
            </w:r>
          </w:p>
        </w:tc>
        <w:tc>
          <w:tcPr>
            <w:tcW w:w="3118" w:type="dxa"/>
          </w:tcPr>
          <w:p w:rsidR="00577AB5" w:rsidRDefault="00577AB5">
            <w:pPr>
              <w:pStyle w:val="ConsPlusNormal"/>
            </w:pPr>
            <w:r>
              <w:t>г. Оренбург, ул. Брестская, д. 26</w:t>
            </w:r>
          </w:p>
        </w:tc>
        <w:tc>
          <w:tcPr>
            <w:tcW w:w="1474" w:type="dxa"/>
          </w:tcPr>
          <w:p w:rsidR="00577AB5" w:rsidRDefault="00577AB5">
            <w:pPr>
              <w:pStyle w:val="ConsPlusNormal"/>
              <w:jc w:val="center"/>
            </w:pPr>
            <w:r>
              <w:t>9119,30</w:t>
            </w:r>
          </w:p>
        </w:tc>
        <w:tc>
          <w:tcPr>
            <w:tcW w:w="2551" w:type="dxa"/>
          </w:tcPr>
          <w:p w:rsidR="00577AB5" w:rsidRDefault="00577AB5">
            <w:pPr>
              <w:pStyle w:val="ConsPlusNormal"/>
              <w:jc w:val="center"/>
            </w:pPr>
            <w:r>
              <w:t>346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1760000,00</w:t>
            </w:r>
          </w:p>
        </w:tc>
      </w:tr>
      <w:tr w:rsidR="00577AB5">
        <w:tc>
          <w:tcPr>
            <w:tcW w:w="794" w:type="dxa"/>
          </w:tcPr>
          <w:p w:rsidR="00577AB5" w:rsidRDefault="00577AB5">
            <w:pPr>
              <w:pStyle w:val="ConsPlusNormal"/>
              <w:jc w:val="center"/>
            </w:pPr>
            <w:r>
              <w:t>269.</w:t>
            </w:r>
          </w:p>
        </w:tc>
        <w:tc>
          <w:tcPr>
            <w:tcW w:w="3118" w:type="dxa"/>
          </w:tcPr>
          <w:p w:rsidR="00577AB5" w:rsidRDefault="00577AB5">
            <w:pPr>
              <w:pStyle w:val="ConsPlusNormal"/>
            </w:pPr>
            <w:r>
              <w:t>г. Оренбург, ул. Брестская, д. 28/1</w:t>
            </w:r>
          </w:p>
        </w:tc>
        <w:tc>
          <w:tcPr>
            <w:tcW w:w="1474" w:type="dxa"/>
          </w:tcPr>
          <w:p w:rsidR="00577AB5" w:rsidRDefault="00577AB5">
            <w:pPr>
              <w:pStyle w:val="ConsPlusNormal"/>
              <w:jc w:val="center"/>
            </w:pPr>
            <w:r>
              <w:t>2414,60</w:t>
            </w:r>
          </w:p>
        </w:tc>
        <w:tc>
          <w:tcPr>
            <w:tcW w:w="2551" w:type="dxa"/>
          </w:tcPr>
          <w:p w:rsidR="00577AB5" w:rsidRDefault="00577AB5">
            <w:pPr>
              <w:pStyle w:val="ConsPlusNormal"/>
              <w:jc w:val="center"/>
            </w:pPr>
            <w:r>
              <w:t>94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1427166,14</w:t>
            </w:r>
          </w:p>
        </w:tc>
      </w:tr>
      <w:tr w:rsidR="00577AB5">
        <w:tc>
          <w:tcPr>
            <w:tcW w:w="794" w:type="dxa"/>
          </w:tcPr>
          <w:p w:rsidR="00577AB5" w:rsidRDefault="00577AB5">
            <w:pPr>
              <w:pStyle w:val="ConsPlusNormal"/>
              <w:jc w:val="center"/>
            </w:pPr>
            <w:r>
              <w:t>270.</w:t>
            </w:r>
          </w:p>
        </w:tc>
        <w:tc>
          <w:tcPr>
            <w:tcW w:w="3118" w:type="dxa"/>
          </w:tcPr>
          <w:p w:rsidR="00577AB5" w:rsidRDefault="00577AB5">
            <w:pPr>
              <w:pStyle w:val="ConsPlusNormal"/>
            </w:pPr>
            <w:r>
              <w:t>г. Оренбург, ул. Брестская, д. 4</w:t>
            </w:r>
          </w:p>
        </w:tc>
        <w:tc>
          <w:tcPr>
            <w:tcW w:w="1474" w:type="dxa"/>
          </w:tcPr>
          <w:p w:rsidR="00577AB5" w:rsidRDefault="00577AB5">
            <w:pPr>
              <w:pStyle w:val="ConsPlusNormal"/>
              <w:jc w:val="center"/>
            </w:pPr>
            <w:r>
              <w:t>5399,50</w:t>
            </w:r>
          </w:p>
        </w:tc>
        <w:tc>
          <w:tcPr>
            <w:tcW w:w="2551" w:type="dxa"/>
          </w:tcPr>
          <w:p w:rsidR="00577AB5" w:rsidRDefault="00577AB5">
            <w:pPr>
              <w:pStyle w:val="ConsPlusNormal"/>
              <w:jc w:val="center"/>
            </w:pPr>
            <w:r>
              <w:t>179</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5594190,18</w:t>
            </w:r>
          </w:p>
        </w:tc>
      </w:tr>
      <w:tr w:rsidR="00577AB5">
        <w:tc>
          <w:tcPr>
            <w:tcW w:w="794" w:type="dxa"/>
          </w:tcPr>
          <w:p w:rsidR="00577AB5" w:rsidRDefault="00577AB5">
            <w:pPr>
              <w:pStyle w:val="ConsPlusNormal"/>
              <w:jc w:val="center"/>
            </w:pPr>
            <w:r>
              <w:t>271.</w:t>
            </w:r>
          </w:p>
        </w:tc>
        <w:tc>
          <w:tcPr>
            <w:tcW w:w="3118" w:type="dxa"/>
          </w:tcPr>
          <w:p w:rsidR="00577AB5" w:rsidRDefault="00577AB5">
            <w:pPr>
              <w:pStyle w:val="ConsPlusNormal"/>
            </w:pPr>
            <w:r>
              <w:t>г. Оренбург, ул. Брестская, д. 5</w:t>
            </w:r>
          </w:p>
        </w:tc>
        <w:tc>
          <w:tcPr>
            <w:tcW w:w="1474" w:type="dxa"/>
          </w:tcPr>
          <w:p w:rsidR="00577AB5" w:rsidRDefault="00577AB5">
            <w:pPr>
              <w:pStyle w:val="ConsPlusNormal"/>
              <w:jc w:val="center"/>
            </w:pPr>
            <w:r>
              <w:t>13999,60</w:t>
            </w:r>
          </w:p>
        </w:tc>
        <w:tc>
          <w:tcPr>
            <w:tcW w:w="2551" w:type="dxa"/>
          </w:tcPr>
          <w:p w:rsidR="00577AB5" w:rsidRDefault="00577AB5">
            <w:pPr>
              <w:pStyle w:val="ConsPlusNormal"/>
              <w:jc w:val="center"/>
            </w:pPr>
            <w:r>
              <w:t>652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4501235,05</w:t>
            </w:r>
          </w:p>
        </w:tc>
      </w:tr>
      <w:tr w:rsidR="00577AB5">
        <w:tc>
          <w:tcPr>
            <w:tcW w:w="794" w:type="dxa"/>
          </w:tcPr>
          <w:p w:rsidR="00577AB5" w:rsidRDefault="00577AB5">
            <w:pPr>
              <w:pStyle w:val="ConsPlusNormal"/>
              <w:jc w:val="center"/>
            </w:pPr>
            <w:r>
              <w:lastRenderedPageBreak/>
              <w:t>272.</w:t>
            </w:r>
          </w:p>
        </w:tc>
        <w:tc>
          <w:tcPr>
            <w:tcW w:w="3118" w:type="dxa"/>
          </w:tcPr>
          <w:p w:rsidR="00577AB5" w:rsidRDefault="00577AB5">
            <w:pPr>
              <w:pStyle w:val="ConsPlusNormal"/>
            </w:pPr>
            <w:r>
              <w:t>г. Оренбург, ул. Брестская, д. 5/1</w:t>
            </w:r>
          </w:p>
        </w:tc>
        <w:tc>
          <w:tcPr>
            <w:tcW w:w="1474" w:type="dxa"/>
          </w:tcPr>
          <w:p w:rsidR="00577AB5" w:rsidRDefault="00577AB5">
            <w:pPr>
              <w:pStyle w:val="ConsPlusNormal"/>
              <w:jc w:val="center"/>
            </w:pPr>
            <w:r>
              <w:t>10480,70</w:t>
            </w:r>
          </w:p>
        </w:tc>
        <w:tc>
          <w:tcPr>
            <w:tcW w:w="2551" w:type="dxa"/>
          </w:tcPr>
          <w:p w:rsidR="00577AB5" w:rsidRDefault="00577AB5">
            <w:pPr>
              <w:pStyle w:val="ConsPlusNormal"/>
              <w:jc w:val="center"/>
            </w:pPr>
            <w:r>
              <w:t>346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3716105,77</w:t>
            </w:r>
          </w:p>
        </w:tc>
      </w:tr>
      <w:tr w:rsidR="00577AB5">
        <w:tc>
          <w:tcPr>
            <w:tcW w:w="794" w:type="dxa"/>
          </w:tcPr>
          <w:p w:rsidR="00577AB5" w:rsidRDefault="00577AB5">
            <w:pPr>
              <w:pStyle w:val="ConsPlusNormal"/>
              <w:jc w:val="center"/>
            </w:pPr>
            <w:r>
              <w:t>273.</w:t>
            </w:r>
          </w:p>
        </w:tc>
        <w:tc>
          <w:tcPr>
            <w:tcW w:w="3118" w:type="dxa"/>
          </w:tcPr>
          <w:p w:rsidR="00577AB5" w:rsidRDefault="00577AB5">
            <w:pPr>
              <w:pStyle w:val="ConsPlusNormal"/>
            </w:pPr>
            <w:r>
              <w:t>г. Оренбург, ул. Брестская, д. 5/2</w:t>
            </w:r>
          </w:p>
        </w:tc>
        <w:tc>
          <w:tcPr>
            <w:tcW w:w="1474" w:type="dxa"/>
          </w:tcPr>
          <w:p w:rsidR="00577AB5" w:rsidRDefault="00577AB5">
            <w:pPr>
              <w:pStyle w:val="ConsPlusNormal"/>
              <w:jc w:val="center"/>
            </w:pPr>
            <w:r>
              <w:t>10368,50</w:t>
            </w:r>
          </w:p>
        </w:tc>
        <w:tc>
          <w:tcPr>
            <w:tcW w:w="2551" w:type="dxa"/>
          </w:tcPr>
          <w:p w:rsidR="00577AB5" w:rsidRDefault="00577AB5">
            <w:pPr>
              <w:pStyle w:val="ConsPlusNormal"/>
              <w:jc w:val="center"/>
            </w:pPr>
            <w:r>
              <w:t>364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6474975,47</w:t>
            </w:r>
          </w:p>
        </w:tc>
      </w:tr>
      <w:tr w:rsidR="00577AB5">
        <w:tc>
          <w:tcPr>
            <w:tcW w:w="794" w:type="dxa"/>
          </w:tcPr>
          <w:p w:rsidR="00577AB5" w:rsidRDefault="00577AB5">
            <w:pPr>
              <w:pStyle w:val="ConsPlusNormal"/>
              <w:jc w:val="center"/>
            </w:pPr>
            <w:r>
              <w:t>274.</w:t>
            </w:r>
          </w:p>
        </w:tc>
        <w:tc>
          <w:tcPr>
            <w:tcW w:w="3118" w:type="dxa"/>
          </w:tcPr>
          <w:p w:rsidR="00577AB5" w:rsidRDefault="00577AB5">
            <w:pPr>
              <w:pStyle w:val="ConsPlusNormal"/>
            </w:pPr>
            <w:r>
              <w:t>г. Оренбург, ул. Волгоградская, д. 1/1</w:t>
            </w:r>
          </w:p>
        </w:tc>
        <w:tc>
          <w:tcPr>
            <w:tcW w:w="1474" w:type="dxa"/>
          </w:tcPr>
          <w:p w:rsidR="00577AB5" w:rsidRDefault="00577AB5">
            <w:pPr>
              <w:pStyle w:val="ConsPlusNormal"/>
              <w:jc w:val="center"/>
            </w:pPr>
            <w:r>
              <w:t>8148,80</w:t>
            </w:r>
          </w:p>
        </w:tc>
        <w:tc>
          <w:tcPr>
            <w:tcW w:w="2551" w:type="dxa"/>
          </w:tcPr>
          <w:p w:rsidR="00577AB5" w:rsidRDefault="00577AB5">
            <w:pPr>
              <w:pStyle w:val="ConsPlusNormal"/>
              <w:jc w:val="center"/>
            </w:pPr>
            <w:r>
              <w:t>320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3912456,75</w:t>
            </w:r>
          </w:p>
        </w:tc>
      </w:tr>
      <w:tr w:rsidR="00577AB5">
        <w:tc>
          <w:tcPr>
            <w:tcW w:w="794" w:type="dxa"/>
          </w:tcPr>
          <w:p w:rsidR="00577AB5" w:rsidRDefault="00577AB5">
            <w:pPr>
              <w:pStyle w:val="ConsPlusNormal"/>
              <w:jc w:val="center"/>
            </w:pPr>
            <w:r>
              <w:t>275.</w:t>
            </w:r>
          </w:p>
        </w:tc>
        <w:tc>
          <w:tcPr>
            <w:tcW w:w="3118" w:type="dxa"/>
          </w:tcPr>
          <w:p w:rsidR="00577AB5" w:rsidRDefault="00577AB5">
            <w:pPr>
              <w:pStyle w:val="ConsPlusNormal"/>
            </w:pPr>
            <w:r>
              <w:t>г. Оренбург, ул. Волгоградская, д. 1/2</w:t>
            </w:r>
          </w:p>
        </w:tc>
        <w:tc>
          <w:tcPr>
            <w:tcW w:w="1474" w:type="dxa"/>
          </w:tcPr>
          <w:p w:rsidR="00577AB5" w:rsidRDefault="00577AB5">
            <w:pPr>
              <w:pStyle w:val="ConsPlusNormal"/>
              <w:jc w:val="center"/>
            </w:pPr>
            <w:r>
              <w:t>4044,90</w:t>
            </w:r>
          </w:p>
        </w:tc>
        <w:tc>
          <w:tcPr>
            <w:tcW w:w="2551" w:type="dxa"/>
          </w:tcPr>
          <w:p w:rsidR="00577AB5" w:rsidRDefault="00577AB5">
            <w:pPr>
              <w:pStyle w:val="ConsPlusNormal"/>
              <w:jc w:val="center"/>
            </w:pPr>
            <w:r>
              <w:t>71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1969200,64</w:t>
            </w:r>
          </w:p>
        </w:tc>
      </w:tr>
      <w:tr w:rsidR="00577AB5">
        <w:tc>
          <w:tcPr>
            <w:tcW w:w="794" w:type="dxa"/>
          </w:tcPr>
          <w:p w:rsidR="00577AB5" w:rsidRDefault="00577AB5">
            <w:pPr>
              <w:pStyle w:val="ConsPlusNormal"/>
              <w:jc w:val="center"/>
            </w:pPr>
            <w:r>
              <w:t>276.</w:t>
            </w:r>
          </w:p>
        </w:tc>
        <w:tc>
          <w:tcPr>
            <w:tcW w:w="3118" w:type="dxa"/>
          </w:tcPr>
          <w:p w:rsidR="00577AB5" w:rsidRDefault="00577AB5">
            <w:pPr>
              <w:pStyle w:val="ConsPlusNormal"/>
            </w:pPr>
            <w:r>
              <w:t>г. Оренбург, ул. Волгоградская, д. 14</w:t>
            </w:r>
          </w:p>
        </w:tc>
        <w:tc>
          <w:tcPr>
            <w:tcW w:w="1474" w:type="dxa"/>
          </w:tcPr>
          <w:p w:rsidR="00577AB5" w:rsidRDefault="00577AB5">
            <w:pPr>
              <w:pStyle w:val="ConsPlusNormal"/>
              <w:jc w:val="center"/>
            </w:pPr>
            <w:r>
              <w:t>4821,40</w:t>
            </w:r>
          </w:p>
        </w:tc>
        <w:tc>
          <w:tcPr>
            <w:tcW w:w="2551" w:type="dxa"/>
          </w:tcPr>
          <w:p w:rsidR="00577AB5" w:rsidRDefault="00577AB5">
            <w:pPr>
              <w:pStyle w:val="ConsPlusNormal"/>
              <w:jc w:val="center"/>
            </w:pPr>
            <w:r>
              <w:t>195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3295465,80</w:t>
            </w:r>
          </w:p>
        </w:tc>
      </w:tr>
      <w:tr w:rsidR="00577AB5">
        <w:tc>
          <w:tcPr>
            <w:tcW w:w="794" w:type="dxa"/>
          </w:tcPr>
          <w:p w:rsidR="00577AB5" w:rsidRDefault="00577AB5">
            <w:pPr>
              <w:pStyle w:val="ConsPlusNormal"/>
              <w:jc w:val="center"/>
            </w:pPr>
            <w:r>
              <w:t>277.</w:t>
            </w:r>
          </w:p>
        </w:tc>
        <w:tc>
          <w:tcPr>
            <w:tcW w:w="3118" w:type="dxa"/>
          </w:tcPr>
          <w:p w:rsidR="00577AB5" w:rsidRDefault="00577AB5">
            <w:pPr>
              <w:pStyle w:val="ConsPlusNormal"/>
            </w:pPr>
            <w:r>
              <w:t>г. Оренбург, ул. Волгоградская, д. 14/2</w:t>
            </w:r>
          </w:p>
        </w:tc>
        <w:tc>
          <w:tcPr>
            <w:tcW w:w="1474" w:type="dxa"/>
          </w:tcPr>
          <w:p w:rsidR="00577AB5" w:rsidRDefault="00577AB5">
            <w:pPr>
              <w:pStyle w:val="ConsPlusNormal"/>
              <w:jc w:val="center"/>
            </w:pPr>
            <w:r>
              <w:t>3513,50</w:t>
            </w:r>
          </w:p>
        </w:tc>
        <w:tc>
          <w:tcPr>
            <w:tcW w:w="2551" w:type="dxa"/>
          </w:tcPr>
          <w:p w:rsidR="00577AB5" w:rsidRDefault="00577AB5">
            <w:pPr>
              <w:pStyle w:val="ConsPlusNormal"/>
              <w:jc w:val="center"/>
            </w:pPr>
            <w:r>
              <w:t>139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1290023,27</w:t>
            </w:r>
          </w:p>
        </w:tc>
      </w:tr>
      <w:tr w:rsidR="00577AB5">
        <w:tc>
          <w:tcPr>
            <w:tcW w:w="794" w:type="dxa"/>
          </w:tcPr>
          <w:p w:rsidR="00577AB5" w:rsidRDefault="00577AB5">
            <w:pPr>
              <w:pStyle w:val="ConsPlusNormal"/>
              <w:jc w:val="center"/>
            </w:pPr>
            <w:r>
              <w:t>278.</w:t>
            </w:r>
          </w:p>
        </w:tc>
        <w:tc>
          <w:tcPr>
            <w:tcW w:w="3118" w:type="dxa"/>
          </w:tcPr>
          <w:p w:rsidR="00577AB5" w:rsidRDefault="00577AB5">
            <w:pPr>
              <w:pStyle w:val="ConsPlusNormal"/>
            </w:pPr>
            <w:r>
              <w:t>г. Оренбург, ул. Волгоградская, д. 22</w:t>
            </w:r>
          </w:p>
        </w:tc>
        <w:tc>
          <w:tcPr>
            <w:tcW w:w="1474" w:type="dxa"/>
          </w:tcPr>
          <w:p w:rsidR="00577AB5" w:rsidRDefault="00577AB5">
            <w:pPr>
              <w:pStyle w:val="ConsPlusNormal"/>
              <w:jc w:val="center"/>
            </w:pPr>
            <w:r>
              <w:t>4697,60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1078074,00</w:t>
            </w:r>
          </w:p>
        </w:tc>
      </w:tr>
      <w:tr w:rsidR="00577AB5">
        <w:tc>
          <w:tcPr>
            <w:tcW w:w="794" w:type="dxa"/>
          </w:tcPr>
          <w:p w:rsidR="00577AB5" w:rsidRDefault="00577AB5">
            <w:pPr>
              <w:pStyle w:val="ConsPlusNormal"/>
              <w:jc w:val="center"/>
            </w:pPr>
            <w:r>
              <w:t>279.</w:t>
            </w:r>
          </w:p>
        </w:tc>
        <w:tc>
          <w:tcPr>
            <w:tcW w:w="3118" w:type="dxa"/>
          </w:tcPr>
          <w:p w:rsidR="00577AB5" w:rsidRDefault="00577AB5">
            <w:pPr>
              <w:pStyle w:val="ConsPlusNormal"/>
            </w:pPr>
            <w:r>
              <w:t>г. Оренбург, ул. Волгоградская, д. 22/1</w:t>
            </w:r>
          </w:p>
        </w:tc>
        <w:tc>
          <w:tcPr>
            <w:tcW w:w="1474" w:type="dxa"/>
          </w:tcPr>
          <w:p w:rsidR="00577AB5" w:rsidRDefault="00577AB5">
            <w:pPr>
              <w:pStyle w:val="ConsPlusNormal"/>
              <w:jc w:val="center"/>
            </w:pPr>
            <w:r>
              <w:t>4356,00</w:t>
            </w:r>
          </w:p>
        </w:tc>
        <w:tc>
          <w:tcPr>
            <w:tcW w:w="2551" w:type="dxa"/>
          </w:tcPr>
          <w:p w:rsidR="00577AB5" w:rsidRDefault="00577AB5">
            <w:pPr>
              <w:pStyle w:val="ConsPlusNormal"/>
              <w:jc w:val="center"/>
            </w:pPr>
            <w:r>
              <w:t>201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1192955,00</w:t>
            </w:r>
          </w:p>
        </w:tc>
      </w:tr>
      <w:tr w:rsidR="00577AB5">
        <w:tc>
          <w:tcPr>
            <w:tcW w:w="794" w:type="dxa"/>
          </w:tcPr>
          <w:p w:rsidR="00577AB5" w:rsidRDefault="00577AB5">
            <w:pPr>
              <w:pStyle w:val="ConsPlusNormal"/>
              <w:jc w:val="center"/>
            </w:pPr>
            <w:r>
              <w:t>280.</w:t>
            </w:r>
          </w:p>
        </w:tc>
        <w:tc>
          <w:tcPr>
            <w:tcW w:w="3118" w:type="dxa"/>
          </w:tcPr>
          <w:p w:rsidR="00577AB5" w:rsidRDefault="00577AB5">
            <w:pPr>
              <w:pStyle w:val="ConsPlusNormal"/>
            </w:pPr>
            <w:r>
              <w:t>г. Оренбург, ул. Волгоградская, д. 26/1</w:t>
            </w:r>
          </w:p>
        </w:tc>
        <w:tc>
          <w:tcPr>
            <w:tcW w:w="1474" w:type="dxa"/>
          </w:tcPr>
          <w:p w:rsidR="00577AB5" w:rsidRDefault="00577AB5">
            <w:pPr>
              <w:pStyle w:val="ConsPlusNormal"/>
              <w:jc w:val="center"/>
            </w:pPr>
            <w:r>
              <w:t>4411,00</w:t>
            </w:r>
          </w:p>
        </w:tc>
        <w:tc>
          <w:tcPr>
            <w:tcW w:w="2551" w:type="dxa"/>
          </w:tcPr>
          <w:p w:rsidR="00577AB5" w:rsidRDefault="00577AB5">
            <w:pPr>
              <w:pStyle w:val="ConsPlusNormal"/>
              <w:jc w:val="center"/>
            </w:pPr>
            <w:r>
              <w:t>130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1181744,00</w:t>
            </w:r>
          </w:p>
        </w:tc>
      </w:tr>
      <w:tr w:rsidR="00577AB5">
        <w:tc>
          <w:tcPr>
            <w:tcW w:w="794" w:type="dxa"/>
          </w:tcPr>
          <w:p w:rsidR="00577AB5" w:rsidRDefault="00577AB5">
            <w:pPr>
              <w:pStyle w:val="ConsPlusNormal"/>
              <w:jc w:val="center"/>
            </w:pPr>
            <w:r>
              <w:t>281.</w:t>
            </w:r>
          </w:p>
        </w:tc>
        <w:tc>
          <w:tcPr>
            <w:tcW w:w="3118" w:type="dxa"/>
          </w:tcPr>
          <w:p w:rsidR="00577AB5" w:rsidRDefault="00577AB5">
            <w:pPr>
              <w:pStyle w:val="ConsPlusNormal"/>
            </w:pPr>
            <w:r>
              <w:t>г. Оренбург, ул. Волгоградская, д. 26/2</w:t>
            </w:r>
          </w:p>
        </w:tc>
        <w:tc>
          <w:tcPr>
            <w:tcW w:w="1474" w:type="dxa"/>
          </w:tcPr>
          <w:p w:rsidR="00577AB5" w:rsidRDefault="00577AB5">
            <w:pPr>
              <w:pStyle w:val="ConsPlusNormal"/>
              <w:jc w:val="center"/>
            </w:pPr>
            <w:r>
              <w:t>4762,60</w:t>
            </w:r>
          </w:p>
        </w:tc>
        <w:tc>
          <w:tcPr>
            <w:tcW w:w="2551" w:type="dxa"/>
          </w:tcPr>
          <w:p w:rsidR="00577AB5" w:rsidRDefault="00577AB5">
            <w:pPr>
              <w:pStyle w:val="ConsPlusNormal"/>
              <w:jc w:val="center"/>
            </w:pPr>
            <w:r>
              <w:t>198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284345,00</w:t>
            </w:r>
          </w:p>
        </w:tc>
      </w:tr>
      <w:tr w:rsidR="00577AB5">
        <w:tc>
          <w:tcPr>
            <w:tcW w:w="794" w:type="dxa"/>
          </w:tcPr>
          <w:p w:rsidR="00577AB5" w:rsidRDefault="00577AB5">
            <w:pPr>
              <w:pStyle w:val="ConsPlusNormal"/>
              <w:jc w:val="center"/>
            </w:pPr>
            <w:r>
              <w:t>282.</w:t>
            </w:r>
          </w:p>
        </w:tc>
        <w:tc>
          <w:tcPr>
            <w:tcW w:w="3118" w:type="dxa"/>
          </w:tcPr>
          <w:p w:rsidR="00577AB5" w:rsidRDefault="00577AB5">
            <w:pPr>
              <w:pStyle w:val="ConsPlusNormal"/>
            </w:pPr>
            <w:r>
              <w:t>г. Оренбург, ул. Волгоградская, д. 26/3</w:t>
            </w:r>
          </w:p>
        </w:tc>
        <w:tc>
          <w:tcPr>
            <w:tcW w:w="1474" w:type="dxa"/>
          </w:tcPr>
          <w:p w:rsidR="00577AB5" w:rsidRDefault="00577AB5">
            <w:pPr>
              <w:pStyle w:val="ConsPlusNormal"/>
              <w:jc w:val="center"/>
            </w:pPr>
            <w:r>
              <w:t>4675,80</w:t>
            </w:r>
          </w:p>
        </w:tc>
        <w:tc>
          <w:tcPr>
            <w:tcW w:w="2551" w:type="dxa"/>
          </w:tcPr>
          <w:p w:rsidR="00577AB5" w:rsidRDefault="00577AB5">
            <w:pPr>
              <w:pStyle w:val="ConsPlusNormal"/>
              <w:jc w:val="center"/>
            </w:pPr>
            <w:r>
              <w:t>171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663927,00</w:t>
            </w:r>
          </w:p>
        </w:tc>
      </w:tr>
      <w:tr w:rsidR="00577AB5">
        <w:tc>
          <w:tcPr>
            <w:tcW w:w="794" w:type="dxa"/>
          </w:tcPr>
          <w:p w:rsidR="00577AB5" w:rsidRDefault="00577AB5">
            <w:pPr>
              <w:pStyle w:val="ConsPlusNormal"/>
              <w:jc w:val="center"/>
            </w:pPr>
            <w:r>
              <w:t>283.</w:t>
            </w:r>
          </w:p>
        </w:tc>
        <w:tc>
          <w:tcPr>
            <w:tcW w:w="3118" w:type="dxa"/>
          </w:tcPr>
          <w:p w:rsidR="00577AB5" w:rsidRDefault="00577AB5">
            <w:pPr>
              <w:pStyle w:val="ConsPlusNormal"/>
            </w:pPr>
            <w:r>
              <w:t>г. Оренбург, ул. Волгоградская, д. 26/4</w:t>
            </w:r>
          </w:p>
        </w:tc>
        <w:tc>
          <w:tcPr>
            <w:tcW w:w="1474" w:type="dxa"/>
          </w:tcPr>
          <w:p w:rsidR="00577AB5" w:rsidRDefault="00577AB5">
            <w:pPr>
              <w:pStyle w:val="ConsPlusNormal"/>
              <w:jc w:val="center"/>
            </w:pPr>
            <w:r>
              <w:t>5528,80</w:t>
            </w:r>
          </w:p>
        </w:tc>
        <w:tc>
          <w:tcPr>
            <w:tcW w:w="2551" w:type="dxa"/>
          </w:tcPr>
          <w:p w:rsidR="00577AB5" w:rsidRDefault="00577AB5">
            <w:pPr>
              <w:pStyle w:val="ConsPlusNormal"/>
              <w:jc w:val="center"/>
            </w:pPr>
            <w:r>
              <w:t>142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1760000,00</w:t>
            </w:r>
          </w:p>
        </w:tc>
      </w:tr>
      <w:tr w:rsidR="00577AB5">
        <w:tc>
          <w:tcPr>
            <w:tcW w:w="794" w:type="dxa"/>
          </w:tcPr>
          <w:p w:rsidR="00577AB5" w:rsidRDefault="00577AB5">
            <w:pPr>
              <w:pStyle w:val="ConsPlusNormal"/>
              <w:jc w:val="center"/>
            </w:pPr>
            <w:r>
              <w:lastRenderedPageBreak/>
              <w:t>284.</w:t>
            </w:r>
          </w:p>
        </w:tc>
        <w:tc>
          <w:tcPr>
            <w:tcW w:w="3118" w:type="dxa"/>
          </w:tcPr>
          <w:p w:rsidR="00577AB5" w:rsidRDefault="00577AB5">
            <w:pPr>
              <w:pStyle w:val="ConsPlusNormal"/>
            </w:pPr>
            <w:r>
              <w:t>г. Оренбург, ул. Волгоградская, д. 34/2</w:t>
            </w:r>
          </w:p>
        </w:tc>
        <w:tc>
          <w:tcPr>
            <w:tcW w:w="1474" w:type="dxa"/>
          </w:tcPr>
          <w:p w:rsidR="00577AB5" w:rsidRDefault="00577AB5">
            <w:pPr>
              <w:pStyle w:val="ConsPlusNormal"/>
              <w:jc w:val="center"/>
            </w:pPr>
            <w:r>
              <w:t>5922,90</w:t>
            </w:r>
          </w:p>
        </w:tc>
        <w:tc>
          <w:tcPr>
            <w:tcW w:w="2551" w:type="dxa"/>
          </w:tcPr>
          <w:p w:rsidR="00577AB5" w:rsidRDefault="00577AB5">
            <w:pPr>
              <w:pStyle w:val="ConsPlusNormal"/>
              <w:jc w:val="center"/>
            </w:pPr>
            <w:r>
              <w:t>188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1316760,00</w:t>
            </w:r>
          </w:p>
        </w:tc>
      </w:tr>
      <w:tr w:rsidR="00577AB5">
        <w:tc>
          <w:tcPr>
            <w:tcW w:w="794" w:type="dxa"/>
          </w:tcPr>
          <w:p w:rsidR="00577AB5" w:rsidRDefault="00577AB5">
            <w:pPr>
              <w:pStyle w:val="ConsPlusNormal"/>
              <w:jc w:val="center"/>
            </w:pPr>
            <w:r>
              <w:t>285.</w:t>
            </w:r>
          </w:p>
        </w:tc>
        <w:tc>
          <w:tcPr>
            <w:tcW w:w="3118" w:type="dxa"/>
          </w:tcPr>
          <w:p w:rsidR="00577AB5" w:rsidRDefault="00577AB5">
            <w:pPr>
              <w:pStyle w:val="ConsPlusNormal"/>
            </w:pPr>
            <w:r>
              <w:t>г. Оренбург, ул. Волгоградская, д. 36/2</w:t>
            </w:r>
          </w:p>
        </w:tc>
        <w:tc>
          <w:tcPr>
            <w:tcW w:w="1474" w:type="dxa"/>
          </w:tcPr>
          <w:p w:rsidR="00577AB5" w:rsidRDefault="00577AB5">
            <w:pPr>
              <w:pStyle w:val="ConsPlusNormal"/>
              <w:jc w:val="center"/>
            </w:pPr>
            <w:r>
              <w:t>5350,40</w:t>
            </w:r>
          </w:p>
        </w:tc>
        <w:tc>
          <w:tcPr>
            <w:tcW w:w="2551" w:type="dxa"/>
          </w:tcPr>
          <w:p w:rsidR="00577AB5" w:rsidRDefault="00577AB5">
            <w:pPr>
              <w:pStyle w:val="ConsPlusNormal"/>
              <w:jc w:val="center"/>
            </w:pPr>
            <w:r>
              <w:t>168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1498000,00</w:t>
            </w:r>
          </w:p>
        </w:tc>
      </w:tr>
      <w:tr w:rsidR="00577AB5">
        <w:tc>
          <w:tcPr>
            <w:tcW w:w="794" w:type="dxa"/>
          </w:tcPr>
          <w:p w:rsidR="00577AB5" w:rsidRDefault="00577AB5">
            <w:pPr>
              <w:pStyle w:val="ConsPlusNormal"/>
              <w:jc w:val="center"/>
            </w:pPr>
            <w:r>
              <w:t>286.</w:t>
            </w:r>
          </w:p>
        </w:tc>
        <w:tc>
          <w:tcPr>
            <w:tcW w:w="3118" w:type="dxa"/>
          </w:tcPr>
          <w:p w:rsidR="00577AB5" w:rsidRDefault="00577AB5">
            <w:pPr>
              <w:pStyle w:val="ConsPlusNormal"/>
            </w:pPr>
            <w:r>
              <w:t>г. Оренбург, ул. Волгоградская, д. 4</w:t>
            </w:r>
          </w:p>
        </w:tc>
        <w:tc>
          <w:tcPr>
            <w:tcW w:w="1474" w:type="dxa"/>
          </w:tcPr>
          <w:p w:rsidR="00577AB5" w:rsidRDefault="00577AB5">
            <w:pPr>
              <w:pStyle w:val="ConsPlusNormal"/>
              <w:jc w:val="center"/>
            </w:pPr>
            <w:r>
              <w:t>4807,00</w:t>
            </w:r>
          </w:p>
        </w:tc>
        <w:tc>
          <w:tcPr>
            <w:tcW w:w="2551" w:type="dxa"/>
          </w:tcPr>
          <w:p w:rsidR="00577AB5" w:rsidRDefault="00577AB5">
            <w:pPr>
              <w:pStyle w:val="ConsPlusNormal"/>
              <w:jc w:val="center"/>
            </w:pPr>
            <w:r>
              <w:t>233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3166352,77</w:t>
            </w:r>
          </w:p>
        </w:tc>
      </w:tr>
      <w:tr w:rsidR="00577AB5">
        <w:tc>
          <w:tcPr>
            <w:tcW w:w="794" w:type="dxa"/>
          </w:tcPr>
          <w:p w:rsidR="00577AB5" w:rsidRDefault="00577AB5">
            <w:pPr>
              <w:pStyle w:val="ConsPlusNormal"/>
              <w:jc w:val="center"/>
            </w:pPr>
            <w:r>
              <w:t>287.</w:t>
            </w:r>
          </w:p>
        </w:tc>
        <w:tc>
          <w:tcPr>
            <w:tcW w:w="3118" w:type="dxa"/>
          </w:tcPr>
          <w:p w:rsidR="00577AB5" w:rsidRDefault="00577AB5">
            <w:pPr>
              <w:pStyle w:val="ConsPlusNormal"/>
            </w:pPr>
            <w:r>
              <w:t>г. Оренбург, ул. Волгоградская, д. 48</w:t>
            </w:r>
          </w:p>
        </w:tc>
        <w:tc>
          <w:tcPr>
            <w:tcW w:w="1474" w:type="dxa"/>
          </w:tcPr>
          <w:p w:rsidR="00577AB5" w:rsidRDefault="00577AB5">
            <w:pPr>
              <w:pStyle w:val="ConsPlusNormal"/>
              <w:jc w:val="center"/>
            </w:pPr>
            <w:r>
              <w:t>4970,10</w:t>
            </w:r>
          </w:p>
        </w:tc>
        <w:tc>
          <w:tcPr>
            <w:tcW w:w="2551" w:type="dxa"/>
          </w:tcPr>
          <w:p w:rsidR="00577AB5" w:rsidRDefault="00577AB5">
            <w:pPr>
              <w:pStyle w:val="ConsPlusNormal"/>
              <w:jc w:val="center"/>
            </w:pPr>
            <w:r>
              <w:t>147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7746785,09</w:t>
            </w:r>
          </w:p>
        </w:tc>
      </w:tr>
      <w:tr w:rsidR="00577AB5">
        <w:tc>
          <w:tcPr>
            <w:tcW w:w="794" w:type="dxa"/>
          </w:tcPr>
          <w:p w:rsidR="00577AB5" w:rsidRDefault="00577AB5">
            <w:pPr>
              <w:pStyle w:val="ConsPlusNormal"/>
              <w:jc w:val="center"/>
            </w:pPr>
            <w:r>
              <w:t>288.</w:t>
            </w:r>
          </w:p>
        </w:tc>
        <w:tc>
          <w:tcPr>
            <w:tcW w:w="3118" w:type="dxa"/>
          </w:tcPr>
          <w:p w:rsidR="00577AB5" w:rsidRDefault="00577AB5">
            <w:pPr>
              <w:pStyle w:val="ConsPlusNormal"/>
            </w:pPr>
            <w:r>
              <w:t>г. Оренбург, ул. Волгоградская, д. 5</w:t>
            </w:r>
          </w:p>
        </w:tc>
        <w:tc>
          <w:tcPr>
            <w:tcW w:w="1474" w:type="dxa"/>
          </w:tcPr>
          <w:p w:rsidR="00577AB5" w:rsidRDefault="00577AB5">
            <w:pPr>
              <w:pStyle w:val="ConsPlusNormal"/>
              <w:jc w:val="center"/>
            </w:pPr>
            <w:r>
              <w:t>8724,20</w:t>
            </w:r>
          </w:p>
        </w:tc>
        <w:tc>
          <w:tcPr>
            <w:tcW w:w="2551" w:type="dxa"/>
          </w:tcPr>
          <w:p w:rsidR="00577AB5" w:rsidRDefault="00577AB5">
            <w:pPr>
              <w:pStyle w:val="ConsPlusNormal"/>
              <w:jc w:val="center"/>
            </w:pPr>
            <w:r>
              <w:t>126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4061002,19</w:t>
            </w:r>
          </w:p>
        </w:tc>
      </w:tr>
      <w:tr w:rsidR="00577AB5">
        <w:tc>
          <w:tcPr>
            <w:tcW w:w="794" w:type="dxa"/>
          </w:tcPr>
          <w:p w:rsidR="00577AB5" w:rsidRDefault="00577AB5">
            <w:pPr>
              <w:pStyle w:val="ConsPlusNormal"/>
              <w:jc w:val="center"/>
            </w:pPr>
            <w:r>
              <w:t>289.</w:t>
            </w:r>
          </w:p>
        </w:tc>
        <w:tc>
          <w:tcPr>
            <w:tcW w:w="3118" w:type="dxa"/>
          </w:tcPr>
          <w:p w:rsidR="00577AB5" w:rsidRDefault="00577AB5">
            <w:pPr>
              <w:pStyle w:val="ConsPlusNormal"/>
            </w:pPr>
            <w:r>
              <w:t>г. Оренбург, ул. Восточная, д. 25</w:t>
            </w:r>
          </w:p>
        </w:tc>
        <w:tc>
          <w:tcPr>
            <w:tcW w:w="1474" w:type="dxa"/>
          </w:tcPr>
          <w:p w:rsidR="00577AB5" w:rsidRDefault="00577AB5">
            <w:pPr>
              <w:pStyle w:val="ConsPlusNormal"/>
              <w:jc w:val="center"/>
            </w:pPr>
            <w:r>
              <w:t>4002,50</w:t>
            </w:r>
          </w:p>
        </w:tc>
        <w:tc>
          <w:tcPr>
            <w:tcW w:w="2551" w:type="dxa"/>
          </w:tcPr>
          <w:p w:rsidR="00577AB5" w:rsidRDefault="00577AB5">
            <w:pPr>
              <w:pStyle w:val="ConsPlusNormal"/>
              <w:jc w:val="center"/>
            </w:pPr>
            <w:r>
              <w:t>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964489,10</w:t>
            </w:r>
          </w:p>
        </w:tc>
      </w:tr>
      <w:tr w:rsidR="00577AB5">
        <w:tc>
          <w:tcPr>
            <w:tcW w:w="794" w:type="dxa"/>
          </w:tcPr>
          <w:p w:rsidR="00577AB5" w:rsidRDefault="00577AB5">
            <w:pPr>
              <w:pStyle w:val="ConsPlusNormal"/>
              <w:jc w:val="center"/>
            </w:pPr>
            <w:r>
              <w:t>290.</w:t>
            </w:r>
          </w:p>
        </w:tc>
        <w:tc>
          <w:tcPr>
            <w:tcW w:w="3118" w:type="dxa"/>
          </w:tcPr>
          <w:p w:rsidR="00577AB5" w:rsidRDefault="00577AB5">
            <w:pPr>
              <w:pStyle w:val="ConsPlusNormal"/>
            </w:pPr>
            <w:r>
              <w:t>г. Оренбург, ул. Восточная, д. 31</w:t>
            </w:r>
          </w:p>
        </w:tc>
        <w:tc>
          <w:tcPr>
            <w:tcW w:w="1474" w:type="dxa"/>
          </w:tcPr>
          <w:p w:rsidR="00577AB5" w:rsidRDefault="00577AB5">
            <w:pPr>
              <w:pStyle w:val="ConsPlusNormal"/>
              <w:jc w:val="center"/>
            </w:pPr>
            <w:r>
              <w:t>17071,40</w:t>
            </w:r>
          </w:p>
        </w:tc>
        <w:tc>
          <w:tcPr>
            <w:tcW w:w="2551" w:type="dxa"/>
          </w:tcPr>
          <w:p w:rsidR="00577AB5" w:rsidRDefault="00577AB5">
            <w:pPr>
              <w:pStyle w:val="ConsPlusNormal"/>
              <w:jc w:val="center"/>
            </w:pPr>
            <w:r>
              <w:t>583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1760000,00</w:t>
            </w:r>
          </w:p>
        </w:tc>
      </w:tr>
      <w:tr w:rsidR="00577AB5">
        <w:tc>
          <w:tcPr>
            <w:tcW w:w="794" w:type="dxa"/>
          </w:tcPr>
          <w:p w:rsidR="00577AB5" w:rsidRDefault="00577AB5">
            <w:pPr>
              <w:pStyle w:val="ConsPlusNormal"/>
              <w:jc w:val="center"/>
            </w:pPr>
            <w:r>
              <w:t>291.</w:t>
            </w:r>
          </w:p>
        </w:tc>
        <w:tc>
          <w:tcPr>
            <w:tcW w:w="3118" w:type="dxa"/>
          </w:tcPr>
          <w:p w:rsidR="00577AB5" w:rsidRDefault="00577AB5">
            <w:pPr>
              <w:pStyle w:val="ConsPlusNormal"/>
            </w:pPr>
            <w:r>
              <w:t>г. Оренбург, ул. Восточная, д. 80</w:t>
            </w:r>
          </w:p>
        </w:tc>
        <w:tc>
          <w:tcPr>
            <w:tcW w:w="1474" w:type="dxa"/>
          </w:tcPr>
          <w:p w:rsidR="00577AB5" w:rsidRDefault="00577AB5">
            <w:pPr>
              <w:pStyle w:val="ConsPlusNormal"/>
              <w:jc w:val="center"/>
            </w:pPr>
            <w:r>
              <w:t>7536,50</w:t>
            </w:r>
          </w:p>
        </w:tc>
        <w:tc>
          <w:tcPr>
            <w:tcW w:w="2551" w:type="dxa"/>
          </w:tcPr>
          <w:p w:rsidR="00577AB5" w:rsidRDefault="00577AB5">
            <w:pPr>
              <w:pStyle w:val="ConsPlusNormal"/>
              <w:jc w:val="center"/>
            </w:pPr>
            <w:r>
              <w:t>276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5392622,40</w:t>
            </w:r>
          </w:p>
        </w:tc>
      </w:tr>
      <w:tr w:rsidR="00577AB5">
        <w:tc>
          <w:tcPr>
            <w:tcW w:w="794" w:type="dxa"/>
          </w:tcPr>
          <w:p w:rsidR="00577AB5" w:rsidRDefault="00577AB5">
            <w:pPr>
              <w:pStyle w:val="ConsPlusNormal"/>
              <w:jc w:val="center"/>
            </w:pPr>
            <w:r>
              <w:t>292.</w:t>
            </w:r>
          </w:p>
        </w:tc>
        <w:tc>
          <w:tcPr>
            <w:tcW w:w="3118" w:type="dxa"/>
          </w:tcPr>
          <w:p w:rsidR="00577AB5" w:rsidRDefault="00577AB5">
            <w:pPr>
              <w:pStyle w:val="ConsPlusNormal"/>
            </w:pPr>
            <w:r>
              <w:t>г. Оренбург, ул. Всесоюзная, д. 16</w:t>
            </w:r>
          </w:p>
        </w:tc>
        <w:tc>
          <w:tcPr>
            <w:tcW w:w="1474" w:type="dxa"/>
          </w:tcPr>
          <w:p w:rsidR="00577AB5" w:rsidRDefault="00577AB5">
            <w:pPr>
              <w:pStyle w:val="ConsPlusNormal"/>
              <w:jc w:val="center"/>
            </w:pPr>
            <w:r>
              <w:t>3142,40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1388091,00</w:t>
            </w:r>
          </w:p>
        </w:tc>
      </w:tr>
      <w:tr w:rsidR="00577AB5">
        <w:tc>
          <w:tcPr>
            <w:tcW w:w="794" w:type="dxa"/>
          </w:tcPr>
          <w:p w:rsidR="00577AB5" w:rsidRDefault="00577AB5">
            <w:pPr>
              <w:pStyle w:val="ConsPlusNormal"/>
              <w:jc w:val="center"/>
            </w:pPr>
            <w:r>
              <w:t>293.</w:t>
            </w:r>
          </w:p>
        </w:tc>
        <w:tc>
          <w:tcPr>
            <w:tcW w:w="3118" w:type="dxa"/>
          </w:tcPr>
          <w:p w:rsidR="00577AB5" w:rsidRDefault="00577AB5">
            <w:pPr>
              <w:pStyle w:val="ConsPlusNormal"/>
            </w:pPr>
            <w:r>
              <w:t>г. Оренбург, ул. Всесоюзная, д. 3</w:t>
            </w:r>
          </w:p>
        </w:tc>
        <w:tc>
          <w:tcPr>
            <w:tcW w:w="1474" w:type="dxa"/>
          </w:tcPr>
          <w:p w:rsidR="00577AB5" w:rsidRDefault="00577AB5">
            <w:pPr>
              <w:pStyle w:val="ConsPlusNormal"/>
              <w:jc w:val="center"/>
            </w:pPr>
            <w:r>
              <w:t>9877,70</w:t>
            </w:r>
          </w:p>
        </w:tc>
        <w:tc>
          <w:tcPr>
            <w:tcW w:w="2551" w:type="dxa"/>
          </w:tcPr>
          <w:p w:rsidR="00577AB5" w:rsidRDefault="00577AB5">
            <w:pPr>
              <w:pStyle w:val="ConsPlusNormal"/>
              <w:jc w:val="center"/>
            </w:pPr>
            <w:r>
              <w:t>159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7400284,97</w:t>
            </w:r>
          </w:p>
        </w:tc>
      </w:tr>
      <w:tr w:rsidR="00577AB5">
        <w:tc>
          <w:tcPr>
            <w:tcW w:w="794" w:type="dxa"/>
          </w:tcPr>
          <w:p w:rsidR="00577AB5" w:rsidRDefault="00577AB5">
            <w:pPr>
              <w:pStyle w:val="ConsPlusNormal"/>
              <w:jc w:val="center"/>
            </w:pPr>
            <w:r>
              <w:t>294.</w:t>
            </w:r>
          </w:p>
        </w:tc>
        <w:tc>
          <w:tcPr>
            <w:tcW w:w="3118" w:type="dxa"/>
          </w:tcPr>
          <w:p w:rsidR="00577AB5" w:rsidRDefault="00577AB5">
            <w:pPr>
              <w:pStyle w:val="ConsPlusNormal"/>
            </w:pPr>
            <w:r>
              <w:t>г. Оренбург, ул. Всесоюзная, д. 5</w:t>
            </w:r>
          </w:p>
        </w:tc>
        <w:tc>
          <w:tcPr>
            <w:tcW w:w="1474" w:type="dxa"/>
          </w:tcPr>
          <w:p w:rsidR="00577AB5" w:rsidRDefault="00577AB5">
            <w:pPr>
              <w:pStyle w:val="ConsPlusNormal"/>
              <w:jc w:val="center"/>
            </w:pPr>
            <w:r>
              <w:t>14692,40</w:t>
            </w:r>
          </w:p>
        </w:tc>
        <w:tc>
          <w:tcPr>
            <w:tcW w:w="2551" w:type="dxa"/>
          </w:tcPr>
          <w:p w:rsidR="00577AB5" w:rsidRDefault="00577AB5">
            <w:pPr>
              <w:pStyle w:val="ConsPlusNormal"/>
              <w:jc w:val="center"/>
            </w:pPr>
            <w:r>
              <w:t>396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11161444,39</w:t>
            </w:r>
          </w:p>
        </w:tc>
      </w:tr>
      <w:tr w:rsidR="00577AB5">
        <w:tc>
          <w:tcPr>
            <w:tcW w:w="794" w:type="dxa"/>
          </w:tcPr>
          <w:p w:rsidR="00577AB5" w:rsidRDefault="00577AB5">
            <w:pPr>
              <w:pStyle w:val="ConsPlusNormal"/>
              <w:jc w:val="center"/>
            </w:pPr>
            <w:r>
              <w:t>295.</w:t>
            </w:r>
          </w:p>
        </w:tc>
        <w:tc>
          <w:tcPr>
            <w:tcW w:w="3118" w:type="dxa"/>
          </w:tcPr>
          <w:p w:rsidR="00577AB5" w:rsidRDefault="00577AB5">
            <w:pPr>
              <w:pStyle w:val="ConsPlusNormal"/>
            </w:pPr>
            <w:r>
              <w:t>г. Оренбург, ул. Всесоюзная, д. 9</w:t>
            </w:r>
          </w:p>
        </w:tc>
        <w:tc>
          <w:tcPr>
            <w:tcW w:w="1474" w:type="dxa"/>
          </w:tcPr>
          <w:p w:rsidR="00577AB5" w:rsidRDefault="00577AB5">
            <w:pPr>
              <w:pStyle w:val="ConsPlusNormal"/>
              <w:jc w:val="center"/>
            </w:pPr>
            <w:r>
              <w:t>3681,70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952955,00</w:t>
            </w:r>
          </w:p>
        </w:tc>
      </w:tr>
      <w:tr w:rsidR="00577AB5">
        <w:tc>
          <w:tcPr>
            <w:tcW w:w="794" w:type="dxa"/>
          </w:tcPr>
          <w:p w:rsidR="00577AB5" w:rsidRDefault="00577AB5">
            <w:pPr>
              <w:pStyle w:val="ConsPlusNormal"/>
              <w:jc w:val="center"/>
            </w:pPr>
            <w:r>
              <w:lastRenderedPageBreak/>
              <w:t>296.</w:t>
            </w:r>
          </w:p>
        </w:tc>
        <w:tc>
          <w:tcPr>
            <w:tcW w:w="3118" w:type="dxa"/>
          </w:tcPr>
          <w:p w:rsidR="00577AB5" w:rsidRDefault="00577AB5">
            <w:pPr>
              <w:pStyle w:val="ConsPlusNormal"/>
            </w:pPr>
            <w:r>
              <w:t>г. Оренбург, ул. Гастелло, д. 104</w:t>
            </w:r>
          </w:p>
        </w:tc>
        <w:tc>
          <w:tcPr>
            <w:tcW w:w="1474" w:type="dxa"/>
          </w:tcPr>
          <w:p w:rsidR="00577AB5" w:rsidRDefault="00577AB5">
            <w:pPr>
              <w:pStyle w:val="ConsPlusNormal"/>
              <w:jc w:val="center"/>
            </w:pPr>
            <w:r>
              <w:t>664,20</w:t>
            </w:r>
          </w:p>
        </w:tc>
        <w:tc>
          <w:tcPr>
            <w:tcW w:w="2551" w:type="dxa"/>
          </w:tcPr>
          <w:p w:rsidR="00577AB5" w:rsidRDefault="00577AB5">
            <w:pPr>
              <w:pStyle w:val="ConsPlusNormal"/>
              <w:jc w:val="center"/>
            </w:pPr>
            <w:r>
              <w:t>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2516093,07</w:t>
            </w:r>
          </w:p>
        </w:tc>
      </w:tr>
      <w:tr w:rsidR="00577AB5">
        <w:tc>
          <w:tcPr>
            <w:tcW w:w="794" w:type="dxa"/>
          </w:tcPr>
          <w:p w:rsidR="00577AB5" w:rsidRDefault="00577AB5">
            <w:pPr>
              <w:pStyle w:val="ConsPlusNormal"/>
              <w:jc w:val="center"/>
            </w:pPr>
            <w:r>
              <w:t>297.</w:t>
            </w:r>
          </w:p>
        </w:tc>
        <w:tc>
          <w:tcPr>
            <w:tcW w:w="3118" w:type="dxa"/>
          </w:tcPr>
          <w:p w:rsidR="00577AB5" w:rsidRDefault="00577AB5">
            <w:pPr>
              <w:pStyle w:val="ConsPlusNormal"/>
            </w:pPr>
            <w:r>
              <w:t>г. Оренбург, ул. Гастелло, д. 92</w:t>
            </w:r>
          </w:p>
        </w:tc>
        <w:tc>
          <w:tcPr>
            <w:tcW w:w="1474" w:type="dxa"/>
          </w:tcPr>
          <w:p w:rsidR="00577AB5" w:rsidRDefault="00577AB5">
            <w:pPr>
              <w:pStyle w:val="ConsPlusNormal"/>
              <w:jc w:val="center"/>
            </w:pPr>
            <w:r>
              <w:t>8206,50</w:t>
            </w:r>
          </w:p>
        </w:tc>
        <w:tc>
          <w:tcPr>
            <w:tcW w:w="2551" w:type="dxa"/>
          </w:tcPr>
          <w:p w:rsidR="00577AB5" w:rsidRDefault="00577AB5">
            <w:pPr>
              <w:pStyle w:val="ConsPlusNormal"/>
              <w:jc w:val="center"/>
            </w:pPr>
            <w:r>
              <w:t>345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5018933,69</w:t>
            </w:r>
          </w:p>
        </w:tc>
      </w:tr>
      <w:tr w:rsidR="00577AB5">
        <w:tc>
          <w:tcPr>
            <w:tcW w:w="794" w:type="dxa"/>
          </w:tcPr>
          <w:p w:rsidR="00577AB5" w:rsidRDefault="00577AB5">
            <w:pPr>
              <w:pStyle w:val="ConsPlusNormal"/>
              <w:jc w:val="center"/>
            </w:pPr>
            <w:r>
              <w:t>298.</w:t>
            </w:r>
          </w:p>
        </w:tc>
        <w:tc>
          <w:tcPr>
            <w:tcW w:w="3118" w:type="dxa"/>
          </w:tcPr>
          <w:p w:rsidR="00577AB5" w:rsidRDefault="00577AB5">
            <w:pPr>
              <w:pStyle w:val="ConsPlusNormal"/>
            </w:pPr>
            <w:r>
              <w:t>г. Оренбург, ул. Гая/ул. Постникова, д. 16/7а</w:t>
            </w:r>
          </w:p>
        </w:tc>
        <w:tc>
          <w:tcPr>
            <w:tcW w:w="1474" w:type="dxa"/>
          </w:tcPr>
          <w:p w:rsidR="00577AB5" w:rsidRDefault="00577AB5">
            <w:pPr>
              <w:pStyle w:val="ConsPlusNormal"/>
              <w:jc w:val="center"/>
            </w:pPr>
            <w:r>
              <w:t>2176,10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846364,55</w:t>
            </w:r>
          </w:p>
        </w:tc>
      </w:tr>
      <w:tr w:rsidR="00577AB5">
        <w:tc>
          <w:tcPr>
            <w:tcW w:w="794" w:type="dxa"/>
          </w:tcPr>
          <w:p w:rsidR="00577AB5" w:rsidRDefault="00577AB5">
            <w:pPr>
              <w:pStyle w:val="ConsPlusNormal"/>
              <w:jc w:val="center"/>
            </w:pPr>
            <w:r>
              <w:t>299.</w:t>
            </w:r>
          </w:p>
        </w:tc>
        <w:tc>
          <w:tcPr>
            <w:tcW w:w="3118" w:type="dxa"/>
          </w:tcPr>
          <w:p w:rsidR="00577AB5" w:rsidRDefault="00577AB5">
            <w:pPr>
              <w:pStyle w:val="ConsPlusNormal"/>
            </w:pPr>
            <w:r>
              <w:t>г. Оренбург, ул. Джангильдина, д. 1/1</w:t>
            </w:r>
          </w:p>
        </w:tc>
        <w:tc>
          <w:tcPr>
            <w:tcW w:w="1474" w:type="dxa"/>
          </w:tcPr>
          <w:p w:rsidR="00577AB5" w:rsidRDefault="00577AB5">
            <w:pPr>
              <w:pStyle w:val="ConsPlusNormal"/>
              <w:jc w:val="center"/>
            </w:pPr>
            <w:r>
              <w:t>28126,40</w:t>
            </w:r>
          </w:p>
        </w:tc>
        <w:tc>
          <w:tcPr>
            <w:tcW w:w="2551" w:type="dxa"/>
          </w:tcPr>
          <w:p w:rsidR="00577AB5" w:rsidRDefault="00577AB5">
            <w:pPr>
              <w:pStyle w:val="ConsPlusNormal"/>
              <w:jc w:val="center"/>
            </w:pPr>
            <w:r>
              <w:t>938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2878483,69</w:t>
            </w:r>
          </w:p>
        </w:tc>
      </w:tr>
      <w:tr w:rsidR="00577AB5">
        <w:tc>
          <w:tcPr>
            <w:tcW w:w="794" w:type="dxa"/>
          </w:tcPr>
          <w:p w:rsidR="00577AB5" w:rsidRDefault="00577AB5">
            <w:pPr>
              <w:pStyle w:val="ConsPlusNormal"/>
              <w:jc w:val="center"/>
            </w:pPr>
            <w:r>
              <w:t>300.</w:t>
            </w:r>
          </w:p>
        </w:tc>
        <w:tc>
          <w:tcPr>
            <w:tcW w:w="3118" w:type="dxa"/>
          </w:tcPr>
          <w:p w:rsidR="00577AB5" w:rsidRDefault="00577AB5">
            <w:pPr>
              <w:pStyle w:val="ConsPlusNormal"/>
            </w:pPr>
            <w:r>
              <w:t>г. Оренбург, ул. Джангильдина, д. 10</w:t>
            </w:r>
          </w:p>
        </w:tc>
        <w:tc>
          <w:tcPr>
            <w:tcW w:w="1474" w:type="dxa"/>
          </w:tcPr>
          <w:p w:rsidR="00577AB5" w:rsidRDefault="00577AB5">
            <w:pPr>
              <w:pStyle w:val="ConsPlusNormal"/>
              <w:jc w:val="center"/>
            </w:pPr>
            <w:r>
              <w:t>14787,70</w:t>
            </w:r>
          </w:p>
        </w:tc>
        <w:tc>
          <w:tcPr>
            <w:tcW w:w="2551" w:type="dxa"/>
          </w:tcPr>
          <w:p w:rsidR="00577AB5" w:rsidRDefault="00577AB5">
            <w:pPr>
              <w:pStyle w:val="ConsPlusNormal"/>
              <w:jc w:val="center"/>
            </w:pPr>
            <w:r>
              <w:t>432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12143825,56</w:t>
            </w:r>
          </w:p>
        </w:tc>
      </w:tr>
      <w:tr w:rsidR="00577AB5">
        <w:tc>
          <w:tcPr>
            <w:tcW w:w="794" w:type="dxa"/>
          </w:tcPr>
          <w:p w:rsidR="00577AB5" w:rsidRDefault="00577AB5">
            <w:pPr>
              <w:pStyle w:val="ConsPlusNormal"/>
              <w:jc w:val="center"/>
            </w:pPr>
            <w:r>
              <w:t>301.</w:t>
            </w:r>
          </w:p>
        </w:tc>
        <w:tc>
          <w:tcPr>
            <w:tcW w:w="3118" w:type="dxa"/>
          </w:tcPr>
          <w:p w:rsidR="00577AB5" w:rsidRDefault="00577AB5">
            <w:pPr>
              <w:pStyle w:val="ConsPlusNormal"/>
            </w:pPr>
            <w:r>
              <w:t>г. Оренбург, ул. Джангильдина, д. 11</w:t>
            </w:r>
          </w:p>
        </w:tc>
        <w:tc>
          <w:tcPr>
            <w:tcW w:w="1474" w:type="dxa"/>
          </w:tcPr>
          <w:p w:rsidR="00577AB5" w:rsidRDefault="00577AB5">
            <w:pPr>
              <w:pStyle w:val="ConsPlusNormal"/>
              <w:jc w:val="center"/>
            </w:pPr>
            <w:r>
              <w:t>6369,50</w:t>
            </w:r>
          </w:p>
        </w:tc>
        <w:tc>
          <w:tcPr>
            <w:tcW w:w="2551" w:type="dxa"/>
          </w:tcPr>
          <w:p w:rsidR="00577AB5" w:rsidRDefault="00577AB5">
            <w:pPr>
              <w:pStyle w:val="ConsPlusNormal"/>
              <w:jc w:val="center"/>
            </w:pPr>
            <w:r>
              <w:t>256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2853550,00</w:t>
            </w:r>
          </w:p>
        </w:tc>
      </w:tr>
      <w:tr w:rsidR="00577AB5">
        <w:tc>
          <w:tcPr>
            <w:tcW w:w="794" w:type="dxa"/>
          </w:tcPr>
          <w:p w:rsidR="00577AB5" w:rsidRDefault="00577AB5">
            <w:pPr>
              <w:pStyle w:val="ConsPlusNormal"/>
              <w:jc w:val="center"/>
            </w:pPr>
            <w:r>
              <w:t>302.</w:t>
            </w:r>
          </w:p>
        </w:tc>
        <w:tc>
          <w:tcPr>
            <w:tcW w:w="3118" w:type="dxa"/>
          </w:tcPr>
          <w:p w:rsidR="00577AB5" w:rsidRDefault="00577AB5">
            <w:pPr>
              <w:pStyle w:val="ConsPlusNormal"/>
            </w:pPr>
            <w:r>
              <w:t>г. Оренбург, ул. Джангильдина, д. 14</w:t>
            </w:r>
          </w:p>
        </w:tc>
        <w:tc>
          <w:tcPr>
            <w:tcW w:w="1474" w:type="dxa"/>
          </w:tcPr>
          <w:p w:rsidR="00577AB5" w:rsidRDefault="00577AB5">
            <w:pPr>
              <w:pStyle w:val="ConsPlusNormal"/>
              <w:jc w:val="center"/>
            </w:pPr>
            <w:r>
              <w:t>4224,00</w:t>
            </w:r>
          </w:p>
        </w:tc>
        <w:tc>
          <w:tcPr>
            <w:tcW w:w="2551" w:type="dxa"/>
          </w:tcPr>
          <w:p w:rsidR="00577AB5" w:rsidRDefault="00577AB5">
            <w:pPr>
              <w:pStyle w:val="ConsPlusNormal"/>
              <w:jc w:val="center"/>
            </w:pPr>
            <w:r>
              <w:t>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3180009,93</w:t>
            </w:r>
          </w:p>
        </w:tc>
      </w:tr>
      <w:tr w:rsidR="00577AB5">
        <w:tc>
          <w:tcPr>
            <w:tcW w:w="794" w:type="dxa"/>
          </w:tcPr>
          <w:p w:rsidR="00577AB5" w:rsidRDefault="00577AB5">
            <w:pPr>
              <w:pStyle w:val="ConsPlusNormal"/>
              <w:jc w:val="center"/>
            </w:pPr>
            <w:r>
              <w:t>303.</w:t>
            </w:r>
          </w:p>
        </w:tc>
        <w:tc>
          <w:tcPr>
            <w:tcW w:w="3118" w:type="dxa"/>
          </w:tcPr>
          <w:p w:rsidR="00577AB5" w:rsidRDefault="00577AB5">
            <w:pPr>
              <w:pStyle w:val="ConsPlusNormal"/>
            </w:pPr>
            <w:r>
              <w:t>г. Оренбург, ул. Джангильдина, д. 15</w:t>
            </w:r>
          </w:p>
        </w:tc>
        <w:tc>
          <w:tcPr>
            <w:tcW w:w="1474" w:type="dxa"/>
          </w:tcPr>
          <w:p w:rsidR="00577AB5" w:rsidRDefault="00577AB5">
            <w:pPr>
              <w:pStyle w:val="ConsPlusNormal"/>
              <w:jc w:val="center"/>
            </w:pPr>
            <w:r>
              <w:t>14671,40</w:t>
            </w:r>
          </w:p>
        </w:tc>
        <w:tc>
          <w:tcPr>
            <w:tcW w:w="2551" w:type="dxa"/>
          </w:tcPr>
          <w:p w:rsidR="00577AB5" w:rsidRDefault="00577AB5">
            <w:pPr>
              <w:pStyle w:val="ConsPlusNormal"/>
              <w:jc w:val="center"/>
            </w:pPr>
            <w:r>
              <w:t>627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5662511,00</w:t>
            </w:r>
          </w:p>
        </w:tc>
      </w:tr>
      <w:tr w:rsidR="00577AB5">
        <w:tc>
          <w:tcPr>
            <w:tcW w:w="794" w:type="dxa"/>
          </w:tcPr>
          <w:p w:rsidR="00577AB5" w:rsidRDefault="00577AB5">
            <w:pPr>
              <w:pStyle w:val="ConsPlusNormal"/>
              <w:jc w:val="center"/>
            </w:pPr>
            <w:r>
              <w:t>304.</w:t>
            </w:r>
          </w:p>
        </w:tc>
        <w:tc>
          <w:tcPr>
            <w:tcW w:w="3118" w:type="dxa"/>
          </w:tcPr>
          <w:p w:rsidR="00577AB5" w:rsidRDefault="00577AB5">
            <w:pPr>
              <w:pStyle w:val="ConsPlusNormal"/>
            </w:pPr>
            <w:r>
              <w:t>г. Оренбург, ул. Джангильдина, д. 16</w:t>
            </w:r>
          </w:p>
        </w:tc>
        <w:tc>
          <w:tcPr>
            <w:tcW w:w="1474" w:type="dxa"/>
          </w:tcPr>
          <w:p w:rsidR="00577AB5" w:rsidRDefault="00577AB5">
            <w:pPr>
              <w:pStyle w:val="ConsPlusNormal"/>
              <w:jc w:val="center"/>
            </w:pPr>
            <w:r>
              <w:t>4203,90</w:t>
            </w:r>
          </w:p>
        </w:tc>
        <w:tc>
          <w:tcPr>
            <w:tcW w:w="2551" w:type="dxa"/>
          </w:tcPr>
          <w:p w:rsidR="00577AB5" w:rsidRDefault="00577AB5">
            <w:pPr>
              <w:pStyle w:val="ConsPlusNormal"/>
              <w:jc w:val="center"/>
            </w:pPr>
            <w:r>
              <w:t>96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3467180,79</w:t>
            </w:r>
          </w:p>
        </w:tc>
      </w:tr>
      <w:tr w:rsidR="00577AB5">
        <w:tc>
          <w:tcPr>
            <w:tcW w:w="794" w:type="dxa"/>
          </w:tcPr>
          <w:p w:rsidR="00577AB5" w:rsidRDefault="00577AB5">
            <w:pPr>
              <w:pStyle w:val="ConsPlusNormal"/>
              <w:jc w:val="center"/>
            </w:pPr>
            <w:r>
              <w:t>305.</w:t>
            </w:r>
          </w:p>
        </w:tc>
        <w:tc>
          <w:tcPr>
            <w:tcW w:w="3118" w:type="dxa"/>
          </w:tcPr>
          <w:p w:rsidR="00577AB5" w:rsidRDefault="00577AB5">
            <w:pPr>
              <w:pStyle w:val="ConsPlusNormal"/>
            </w:pPr>
            <w:r>
              <w:t>г. Оренбург, ул. Джангильдина, д. 18/2</w:t>
            </w:r>
          </w:p>
        </w:tc>
        <w:tc>
          <w:tcPr>
            <w:tcW w:w="1474" w:type="dxa"/>
          </w:tcPr>
          <w:p w:rsidR="00577AB5" w:rsidRDefault="00577AB5">
            <w:pPr>
              <w:pStyle w:val="ConsPlusNormal"/>
              <w:jc w:val="center"/>
            </w:pPr>
            <w:r>
              <w:t>4166,50</w:t>
            </w:r>
          </w:p>
        </w:tc>
        <w:tc>
          <w:tcPr>
            <w:tcW w:w="2551" w:type="dxa"/>
          </w:tcPr>
          <w:p w:rsidR="00577AB5" w:rsidRDefault="00577AB5">
            <w:pPr>
              <w:pStyle w:val="ConsPlusNormal"/>
              <w:jc w:val="center"/>
            </w:pPr>
            <w:r>
              <w:t>126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5038865,25</w:t>
            </w:r>
          </w:p>
        </w:tc>
      </w:tr>
      <w:tr w:rsidR="00577AB5">
        <w:tc>
          <w:tcPr>
            <w:tcW w:w="794" w:type="dxa"/>
          </w:tcPr>
          <w:p w:rsidR="00577AB5" w:rsidRDefault="00577AB5">
            <w:pPr>
              <w:pStyle w:val="ConsPlusNormal"/>
              <w:jc w:val="center"/>
            </w:pPr>
            <w:r>
              <w:t>306.</w:t>
            </w:r>
          </w:p>
        </w:tc>
        <w:tc>
          <w:tcPr>
            <w:tcW w:w="3118" w:type="dxa"/>
          </w:tcPr>
          <w:p w:rsidR="00577AB5" w:rsidRDefault="00577AB5">
            <w:pPr>
              <w:pStyle w:val="ConsPlusNormal"/>
            </w:pPr>
            <w:r>
              <w:t>г. Оренбург, ул. Джангильдина, д. 2</w:t>
            </w:r>
          </w:p>
        </w:tc>
        <w:tc>
          <w:tcPr>
            <w:tcW w:w="1474" w:type="dxa"/>
          </w:tcPr>
          <w:p w:rsidR="00577AB5" w:rsidRDefault="00577AB5">
            <w:pPr>
              <w:pStyle w:val="ConsPlusNormal"/>
              <w:jc w:val="center"/>
            </w:pPr>
            <w:r>
              <w:t>12142,50</w:t>
            </w:r>
          </w:p>
        </w:tc>
        <w:tc>
          <w:tcPr>
            <w:tcW w:w="2551" w:type="dxa"/>
          </w:tcPr>
          <w:p w:rsidR="00577AB5" w:rsidRDefault="00577AB5">
            <w:pPr>
              <w:pStyle w:val="ConsPlusNormal"/>
              <w:jc w:val="center"/>
            </w:pPr>
            <w:r>
              <w:t>352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10541964,29</w:t>
            </w:r>
          </w:p>
        </w:tc>
      </w:tr>
      <w:tr w:rsidR="00577AB5">
        <w:tc>
          <w:tcPr>
            <w:tcW w:w="794" w:type="dxa"/>
          </w:tcPr>
          <w:p w:rsidR="00577AB5" w:rsidRDefault="00577AB5">
            <w:pPr>
              <w:pStyle w:val="ConsPlusNormal"/>
              <w:jc w:val="center"/>
            </w:pPr>
            <w:r>
              <w:t>307.</w:t>
            </w:r>
          </w:p>
        </w:tc>
        <w:tc>
          <w:tcPr>
            <w:tcW w:w="3118" w:type="dxa"/>
          </w:tcPr>
          <w:p w:rsidR="00577AB5" w:rsidRDefault="00577AB5">
            <w:pPr>
              <w:pStyle w:val="ConsPlusNormal"/>
            </w:pPr>
            <w:r>
              <w:t>г. Оренбург, ул. Джангильдина, д. 2/1</w:t>
            </w:r>
          </w:p>
        </w:tc>
        <w:tc>
          <w:tcPr>
            <w:tcW w:w="1474" w:type="dxa"/>
          </w:tcPr>
          <w:p w:rsidR="00577AB5" w:rsidRDefault="00577AB5">
            <w:pPr>
              <w:pStyle w:val="ConsPlusNormal"/>
              <w:jc w:val="center"/>
            </w:pPr>
            <w:r>
              <w:t>4042,30</w:t>
            </w:r>
          </w:p>
        </w:tc>
        <w:tc>
          <w:tcPr>
            <w:tcW w:w="2551" w:type="dxa"/>
          </w:tcPr>
          <w:p w:rsidR="00577AB5" w:rsidRDefault="00577AB5">
            <w:pPr>
              <w:pStyle w:val="ConsPlusNormal"/>
              <w:jc w:val="center"/>
            </w:pPr>
            <w:r>
              <w:t>132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3705308,67</w:t>
            </w:r>
          </w:p>
        </w:tc>
      </w:tr>
      <w:tr w:rsidR="00577AB5">
        <w:tc>
          <w:tcPr>
            <w:tcW w:w="794" w:type="dxa"/>
          </w:tcPr>
          <w:p w:rsidR="00577AB5" w:rsidRDefault="00577AB5">
            <w:pPr>
              <w:pStyle w:val="ConsPlusNormal"/>
              <w:jc w:val="center"/>
            </w:pPr>
            <w:r>
              <w:t>308.</w:t>
            </w:r>
          </w:p>
        </w:tc>
        <w:tc>
          <w:tcPr>
            <w:tcW w:w="3118" w:type="dxa"/>
          </w:tcPr>
          <w:p w:rsidR="00577AB5" w:rsidRDefault="00577AB5">
            <w:pPr>
              <w:pStyle w:val="ConsPlusNormal"/>
            </w:pPr>
            <w:r>
              <w:t xml:space="preserve">г. Оренбург, ул. Джангильдина, </w:t>
            </w:r>
            <w:r>
              <w:lastRenderedPageBreak/>
              <w:t>д. 20/1</w:t>
            </w:r>
          </w:p>
        </w:tc>
        <w:tc>
          <w:tcPr>
            <w:tcW w:w="1474" w:type="dxa"/>
          </w:tcPr>
          <w:p w:rsidR="00577AB5" w:rsidRDefault="00577AB5">
            <w:pPr>
              <w:pStyle w:val="ConsPlusNormal"/>
              <w:jc w:val="center"/>
            </w:pPr>
            <w:r>
              <w:lastRenderedPageBreak/>
              <w:t>4235,50</w:t>
            </w:r>
          </w:p>
        </w:tc>
        <w:tc>
          <w:tcPr>
            <w:tcW w:w="2551" w:type="dxa"/>
          </w:tcPr>
          <w:p w:rsidR="00577AB5" w:rsidRDefault="00577AB5">
            <w:pPr>
              <w:pStyle w:val="ConsPlusNormal"/>
              <w:jc w:val="center"/>
            </w:pPr>
            <w:r>
              <w:t>131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3854270,68</w:t>
            </w:r>
          </w:p>
        </w:tc>
      </w:tr>
      <w:tr w:rsidR="00577AB5">
        <w:tc>
          <w:tcPr>
            <w:tcW w:w="794" w:type="dxa"/>
          </w:tcPr>
          <w:p w:rsidR="00577AB5" w:rsidRDefault="00577AB5">
            <w:pPr>
              <w:pStyle w:val="ConsPlusNormal"/>
              <w:jc w:val="center"/>
            </w:pPr>
            <w:r>
              <w:lastRenderedPageBreak/>
              <w:t>309.</w:t>
            </w:r>
          </w:p>
        </w:tc>
        <w:tc>
          <w:tcPr>
            <w:tcW w:w="3118" w:type="dxa"/>
          </w:tcPr>
          <w:p w:rsidR="00577AB5" w:rsidRDefault="00577AB5">
            <w:pPr>
              <w:pStyle w:val="ConsPlusNormal"/>
            </w:pPr>
            <w:r>
              <w:t>г. Оренбург, ул. Джангильдина, д. 20/2</w:t>
            </w:r>
          </w:p>
        </w:tc>
        <w:tc>
          <w:tcPr>
            <w:tcW w:w="1474" w:type="dxa"/>
          </w:tcPr>
          <w:p w:rsidR="00577AB5" w:rsidRDefault="00577AB5">
            <w:pPr>
              <w:pStyle w:val="ConsPlusNormal"/>
              <w:jc w:val="center"/>
            </w:pPr>
            <w:r>
              <w:t>4179,50</w:t>
            </w:r>
          </w:p>
        </w:tc>
        <w:tc>
          <w:tcPr>
            <w:tcW w:w="2551" w:type="dxa"/>
          </w:tcPr>
          <w:p w:rsidR="00577AB5" w:rsidRDefault="00577AB5">
            <w:pPr>
              <w:pStyle w:val="ConsPlusNormal"/>
              <w:jc w:val="center"/>
            </w:pPr>
            <w:r>
              <w:t>112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3881207,97</w:t>
            </w:r>
          </w:p>
        </w:tc>
      </w:tr>
      <w:tr w:rsidR="00577AB5">
        <w:tc>
          <w:tcPr>
            <w:tcW w:w="794" w:type="dxa"/>
          </w:tcPr>
          <w:p w:rsidR="00577AB5" w:rsidRDefault="00577AB5">
            <w:pPr>
              <w:pStyle w:val="ConsPlusNormal"/>
              <w:jc w:val="center"/>
            </w:pPr>
            <w:r>
              <w:t>310.</w:t>
            </w:r>
          </w:p>
        </w:tc>
        <w:tc>
          <w:tcPr>
            <w:tcW w:w="3118" w:type="dxa"/>
          </w:tcPr>
          <w:p w:rsidR="00577AB5" w:rsidRDefault="00577AB5">
            <w:pPr>
              <w:pStyle w:val="ConsPlusNormal"/>
            </w:pPr>
            <w:r>
              <w:t>г. Оренбург, ул. Джангильдина, д. 20/4</w:t>
            </w:r>
          </w:p>
        </w:tc>
        <w:tc>
          <w:tcPr>
            <w:tcW w:w="1474" w:type="dxa"/>
          </w:tcPr>
          <w:p w:rsidR="00577AB5" w:rsidRDefault="00577AB5">
            <w:pPr>
              <w:pStyle w:val="ConsPlusNormal"/>
              <w:jc w:val="center"/>
            </w:pPr>
            <w:r>
              <w:t>5366,60</w:t>
            </w:r>
          </w:p>
        </w:tc>
        <w:tc>
          <w:tcPr>
            <w:tcW w:w="2551" w:type="dxa"/>
          </w:tcPr>
          <w:p w:rsidR="00577AB5" w:rsidRDefault="00577AB5">
            <w:pPr>
              <w:pStyle w:val="ConsPlusNormal"/>
              <w:jc w:val="center"/>
            </w:pPr>
            <w:r>
              <w:t>169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3065304,64</w:t>
            </w:r>
          </w:p>
        </w:tc>
      </w:tr>
      <w:tr w:rsidR="00577AB5">
        <w:tc>
          <w:tcPr>
            <w:tcW w:w="794" w:type="dxa"/>
          </w:tcPr>
          <w:p w:rsidR="00577AB5" w:rsidRDefault="00577AB5">
            <w:pPr>
              <w:pStyle w:val="ConsPlusNormal"/>
              <w:jc w:val="center"/>
            </w:pPr>
            <w:r>
              <w:t>311.</w:t>
            </w:r>
          </w:p>
        </w:tc>
        <w:tc>
          <w:tcPr>
            <w:tcW w:w="3118" w:type="dxa"/>
          </w:tcPr>
          <w:p w:rsidR="00577AB5" w:rsidRDefault="00577AB5">
            <w:pPr>
              <w:pStyle w:val="ConsPlusNormal"/>
            </w:pPr>
            <w:r>
              <w:t>г. Оренбург, ул. Джангильдина, д. 4</w:t>
            </w:r>
          </w:p>
        </w:tc>
        <w:tc>
          <w:tcPr>
            <w:tcW w:w="1474" w:type="dxa"/>
          </w:tcPr>
          <w:p w:rsidR="00577AB5" w:rsidRDefault="00577AB5">
            <w:pPr>
              <w:pStyle w:val="ConsPlusNormal"/>
              <w:jc w:val="center"/>
            </w:pPr>
            <w:r>
              <w:t>4031,60</w:t>
            </w:r>
          </w:p>
        </w:tc>
        <w:tc>
          <w:tcPr>
            <w:tcW w:w="2551" w:type="dxa"/>
          </w:tcPr>
          <w:p w:rsidR="00577AB5" w:rsidRDefault="00577AB5">
            <w:pPr>
              <w:pStyle w:val="ConsPlusNormal"/>
              <w:jc w:val="center"/>
            </w:pPr>
            <w:r>
              <w:t>126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346072,69</w:t>
            </w:r>
          </w:p>
        </w:tc>
      </w:tr>
      <w:tr w:rsidR="00577AB5">
        <w:tc>
          <w:tcPr>
            <w:tcW w:w="794" w:type="dxa"/>
          </w:tcPr>
          <w:p w:rsidR="00577AB5" w:rsidRDefault="00577AB5">
            <w:pPr>
              <w:pStyle w:val="ConsPlusNormal"/>
              <w:jc w:val="center"/>
            </w:pPr>
            <w:r>
              <w:t>312.</w:t>
            </w:r>
          </w:p>
        </w:tc>
        <w:tc>
          <w:tcPr>
            <w:tcW w:w="3118" w:type="dxa"/>
          </w:tcPr>
          <w:p w:rsidR="00577AB5" w:rsidRDefault="00577AB5">
            <w:pPr>
              <w:pStyle w:val="ConsPlusNormal"/>
            </w:pPr>
            <w:r>
              <w:t>г. Оренбург, ул. Джангильдина, д. 8, литера А</w:t>
            </w:r>
          </w:p>
        </w:tc>
        <w:tc>
          <w:tcPr>
            <w:tcW w:w="1474" w:type="dxa"/>
          </w:tcPr>
          <w:p w:rsidR="00577AB5" w:rsidRDefault="00577AB5">
            <w:pPr>
              <w:pStyle w:val="ConsPlusNormal"/>
              <w:jc w:val="center"/>
            </w:pPr>
            <w:r>
              <w:t>12073,50</w:t>
            </w:r>
          </w:p>
        </w:tc>
        <w:tc>
          <w:tcPr>
            <w:tcW w:w="2551" w:type="dxa"/>
          </w:tcPr>
          <w:p w:rsidR="00577AB5" w:rsidRDefault="00577AB5">
            <w:pPr>
              <w:pStyle w:val="ConsPlusNormal"/>
              <w:jc w:val="center"/>
            </w:pPr>
            <w:r>
              <w:t>437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7904919,01</w:t>
            </w:r>
          </w:p>
        </w:tc>
      </w:tr>
      <w:tr w:rsidR="00577AB5">
        <w:tc>
          <w:tcPr>
            <w:tcW w:w="794" w:type="dxa"/>
          </w:tcPr>
          <w:p w:rsidR="00577AB5" w:rsidRDefault="00577AB5">
            <w:pPr>
              <w:pStyle w:val="ConsPlusNormal"/>
              <w:jc w:val="center"/>
            </w:pPr>
            <w:r>
              <w:t>313.</w:t>
            </w:r>
          </w:p>
        </w:tc>
        <w:tc>
          <w:tcPr>
            <w:tcW w:w="3118" w:type="dxa"/>
          </w:tcPr>
          <w:p w:rsidR="00577AB5" w:rsidRDefault="00577AB5">
            <w:pPr>
              <w:pStyle w:val="ConsPlusNormal"/>
            </w:pPr>
            <w:r>
              <w:t>г. Оренбург, ул. Джангильдина, д. 9</w:t>
            </w:r>
          </w:p>
        </w:tc>
        <w:tc>
          <w:tcPr>
            <w:tcW w:w="1474" w:type="dxa"/>
          </w:tcPr>
          <w:p w:rsidR="00577AB5" w:rsidRDefault="00577AB5">
            <w:pPr>
              <w:pStyle w:val="ConsPlusNormal"/>
              <w:jc w:val="center"/>
            </w:pPr>
            <w:r>
              <w:t>9839,50</w:t>
            </w:r>
          </w:p>
        </w:tc>
        <w:tc>
          <w:tcPr>
            <w:tcW w:w="2551" w:type="dxa"/>
          </w:tcPr>
          <w:p w:rsidR="00577AB5" w:rsidRDefault="00577AB5">
            <w:pPr>
              <w:pStyle w:val="ConsPlusNormal"/>
              <w:jc w:val="center"/>
            </w:pPr>
            <w:r>
              <w:t>324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3657090,78</w:t>
            </w:r>
          </w:p>
        </w:tc>
      </w:tr>
      <w:tr w:rsidR="00577AB5">
        <w:tc>
          <w:tcPr>
            <w:tcW w:w="794" w:type="dxa"/>
          </w:tcPr>
          <w:p w:rsidR="00577AB5" w:rsidRDefault="00577AB5">
            <w:pPr>
              <w:pStyle w:val="ConsPlusNormal"/>
              <w:jc w:val="center"/>
            </w:pPr>
            <w:r>
              <w:t>314.</w:t>
            </w:r>
          </w:p>
        </w:tc>
        <w:tc>
          <w:tcPr>
            <w:tcW w:w="3118" w:type="dxa"/>
          </w:tcPr>
          <w:p w:rsidR="00577AB5" w:rsidRDefault="00577AB5">
            <w:pPr>
              <w:pStyle w:val="ConsPlusNormal"/>
            </w:pPr>
            <w:r>
              <w:t>г. Оренбург, ул. Дружбы, д. 11/2</w:t>
            </w:r>
          </w:p>
        </w:tc>
        <w:tc>
          <w:tcPr>
            <w:tcW w:w="1474" w:type="dxa"/>
          </w:tcPr>
          <w:p w:rsidR="00577AB5" w:rsidRDefault="00577AB5">
            <w:pPr>
              <w:pStyle w:val="ConsPlusNormal"/>
              <w:jc w:val="center"/>
            </w:pPr>
            <w:r>
              <w:t>4816,90</w:t>
            </w:r>
          </w:p>
        </w:tc>
        <w:tc>
          <w:tcPr>
            <w:tcW w:w="2551" w:type="dxa"/>
          </w:tcPr>
          <w:p w:rsidR="00577AB5" w:rsidRDefault="00577AB5">
            <w:pPr>
              <w:pStyle w:val="ConsPlusNormal"/>
              <w:jc w:val="center"/>
            </w:pPr>
            <w:r>
              <w:t>183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1760000,00</w:t>
            </w:r>
          </w:p>
        </w:tc>
      </w:tr>
      <w:tr w:rsidR="00577AB5">
        <w:tc>
          <w:tcPr>
            <w:tcW w:w="794" w:type="dxa"/>
          </w:tcPr>
          <w:p w:rsidR="00577AB5" w:rsidRDefault="00577AB5">
            <w:pPr>
              <w:pStyle w:val="ConsPlusNormal"/>
              <w:jc w:val="center"/>
            </w:pPr>
            <w:r>
              <w:t>315.</w:t>
            </w:r>
          </w:p>
        </w:tc>
        <w:tc>
          <w:tcPr>
            <w:tcW w:w="3118" w:type="dxa"/>
          </w:tcPr>
          <w:p w:rsidR="00577AB5" w:rsidRDefault="00577AB5">
            <w:pPr>
              <w:pStyle w:val="ConsPlusNormal"/>
            </w:pPr>
            <w:r>
              <w:t>г. Оренбург, ул. Дружбы, д. 13</w:t>
            </w:r>
          </w:p>
        </w:tc>
        <w:tc>
          <w:tcPr>
            <w:tcW w:w="1474" w:type="dxa"/>
          </w:tcPr>
          <w:p w:rsidR="00577AB5" w:rsidRDefault="00577AB5">
            <w:pPr>
              <w:pStyle w:val="ConsPlusNormal"/>
              <w:jc w:val="center"/>
            </w:pPr>
            <w:r>
              <w:t>10063,30</w:t>
            </w:r>
          </w:p>
        </w:tc>
        <w:tc>
          <w:tcPr>
            <w:tcW w:w="2551" w:type="dxa"/>
          </w:tcPr>
          <w:p w:rsidR="00577AB5" w:rsidRDefault="00577AB5">
            <w:pPr>
              <w:pStyle w:val="ConsPlusNormal"/>
              <w:jc w:val="center"/>
            </w:pPr>
            <w:r>
              <w:t>343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1760000,00</w:t>
            </w:r>
          </w:p>
        </w:tc>
      </w:tr>
      <w:tr w:rsidR="00577AB5">
        <w:tc>
          <w:tcPr>
            <w:tcW w:w="794" w:type="dxa"/>
          </w:tcPr>
          <w:p w:rsidR="00577AB5" w:rsidRDefault="00577AB5">
            <w:pPr>
              <w:pStyle w:val="ConsPlusNormal"/>
              <w:jc w:val="center"/>
            </w:pPr>
            <w:r>
              <w:t>316.</w:t>
            </w:r>
          </w:p>
        </w:tc>
        <w:tc>
          <w:tcPr>
            <w:tcW w:w="3118" w:type="dxa"/>
          </w:tcPr>
          <w:p w:rsidR="00577AB5" w:rsidRDefault="00577AB5">
            <w:pPr>
              <w:pStyle w:val="ConsPlusNormal"/>
            </w:pPr>
            <w:r>
              <w:t>г. Оренбург, ул. Дружбы, д. 18</w:t>
            </w:r>
          </w:p>
        </w:tc>
        <w:tc>
          <w:tcPr>
            <w:tcW w:w="1474" w:type="dxa"/>
          </w:tcPr>
          <w:p w:rsidR="00577AB5" w:rsidRDefault="00577AB5">
            <w:pPr>
              <w:pStyle w:val="ConsPlusNormal"/>
              <w:jc w:val="center"/>
            </w:pPr>
            <w:r>
              <w:t>9634,00</w:t>
            </w:r>
          </w:p>
        </w:tc>
        <w:tc>
          <w:tcPr>
            <w:tcW w:w="2551" w:type="dxa"/>
          </w:tcPr>
          <w:p w:rsidR="00577AB5" w:rsidRDefault="00577AB5">
            <w:pPr>
              <w:pStyle w:val="ConsPlusNormal"/>
              <w:jc w:val="center"/>
            </w:pPr>
            <w:r>
              <w:t>257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3454910,00</w:t>
            </w:r>
          </w:p>
        </w:tc>
      </w:tr>
      <w:tr w:rsidR="00577AB5">
        <w:tc>
          <w:tcPr>
            <w:tcW w:w="794" w:type="dxa"/>
          </w:tcPr>
          <w:p w:rsidR="00577AB5" w:rsidRDefault="00577AB5">
            <w:pPr>
              <w:pStyle w:val="ConsPlusNormal"/>
              <w:jc w:val="center"/>
            </w:pPr>
            <w:r>
              <w:t>317.</w:t>
            </w:r>
          </w:p>
        </w:tc>
        <w:tc>
          <w:tcPr>
            <w:tcW w:w="3118" w:type="dxa"/>
          </w:tcPr>
          <w:p w:rsidR="00577AB5" w:rsidRDefault="00577AB5">
            <w:pPr>
              <w:pStyle w:val="ConsPlusNormal"/>
            </w:pPr>
            <w:r>
              <w:t>г. Оренбург, ул. Дружбы, д. 3</w:t>
            </w:r>
          </w:p>
        </w:tc>
        <w:tc>
          <w:tcPr>
            <w:tcW w:w="1474" w:type="dxa"/>
          </w:tcPr>
          <w:p w:rsidR="00577AB5" w:rsidRDefault="00577AB5">
            <w:pPr>
              <w:pStyle w:val="ConsPlusNormal"/>
              <w:jc w:val="center"/>
            </w:pPr>
            <w:r>
              <w:t>4979,30</w:t>
            </w:r>
          </w:p>
        </w:tc>
        <w:tc>
          <w:tcPr>
            <w:tcW w:w="2551" w:type="dxa"/>
          </w:tcPr>
          <w:p w:rsidR="00577AB5" w:rsidRDefault="00577AB5">
            <w:pPr>
              <w:pStyle w:val="ConsPlusNormal"/>
              <w:jc w:val="center"/>
            </w:pPr>
            <w:r>
              <w:t>180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2452041,00</w:t>
            </w:r>
          </w:p>
        </w:tc>
      </w:tr>
      <w:tr w:rsidR="00577AB5">
        <w:tc>
          <w:tcPr>
            <w:tcW w:w="794" w:type="dxa"/>
          </w:tcPr>
          <w:p w:rsidR="00577AB5" w:rsidRDefault="00577AB5">
            <w:pPr>
              <w:pStyle w:val="ConsPlusNormal"/>
              <w:jc w:val="center"/>
            </w:pPr>
            <w:r>
              <w:t>318.</w:t>
            </w:r>
          </w:p>
        </w:tc>
        <w:tc>
          <w:tcPr>
            <w:tcW w:w="3118" w:type="dxa"/>
          </w:tcPr>
          <w:p w:rsidR="00577AB5" w:rsidRDefault="00577AB5">
            <w:pPr>
              <w:pStyle w:val="ConsPlusNormal"/>
            </w:pPr>
            <w:r>
              <w:t>г. Оренбург, ул. Дружбы, д. 3/3</w:t>
            </w:r>
          </w:p>
        </w:tc>
        <w:tc>
          <w:tcPr>
            <w:tcW w:w="1474" w:type="dxa"/>
          </w:tcPr>
          <w:p w:rsidR="00577AB5" w:rsidRDefault="00577AB5">
            <w:pPr>
              <w:pStyle w:val="ConsPlusNormal"/>
              <w:jc w:val="center"/>
            </w:pPr>
            <w:r>
              <w:t>5993,30</w:t>
            </w:r>
          </w:p>
        </w:tc>
        <w:tc>
          <w:tcPr>
            <w:tcW w:w="2551" w:type="dxa"/>
          </w:tcPr>
          <w:p w:rsidR="00577AB5" w:rsidRDefault="00577AB5">
            <w:pPr>
              <w:pStyle w:val="ConsPlusNormal"/>
              <w:jc w:val="center"/>
            </w:pPr>
            <w:r>
              <w:t>189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1001440,00</w:t>
            </w:r>
          </w:p>
        </w:tc>
      </w:tr>
      <w:tr w:rsidR="00577AB5">
        <w:tc>
          <w:tcPr>
            <w:tcW w:w="794" w:type="dxa"/>
          </w:tcPr>
          <w:p w:rsidR="00577AB5" w:rsidRDefault="00577AB5">
            <w:pPr>
              <w:pStyle w:val="ConsPlusNormal"/>
              <w:jc w:val="center"/>
            </w:pPr>
            <w:r>
              <w:t>319.</w:t>
            </w:r>
          </w:p>
        </w:tc>
        <w:tc>
          <w:tcPr>
            <w:tcW w:w="3118" w:type="dxa"/>
          </w:tcPr>
          <w:p w:rsidR="00577AB5" w:rsidRDefault="00577AB5">
            <w:pPr>
              <w:pStyle w:val="ConsPlusNormal"/>
            </w:pPr>
            <w:r>
              <w:t>г. Оренбург, ул. Дружбы, д. 9</w:t>
            </w:r>
          </w:p>
        </w:tc>
        <w:tc>
          <w:tcPr>
            <w:tcW w:w="1474" w:type="dxa"/>
          </w:tcPr>
          <w:p w:rsidR="00577AB5" w:rsidRDefault="00577AB5">
            <w:pPr>
              <w:pStyle w:val="ConsPlusNormal"/>
              <w:jc w:val="center"/>
            </w:pPr>
            <w:r>
              <w:t>5235,20</w:t>
            </w:r>
          </w:p>
        </w:tc>
        <w:tc>
          <w:tcPr>
            <w:tcW w:w="2551" w:type="dxa"/>
          </w:tcPr>
          <w:p w:rsidR="00577AB5" w:rsidRDefault="00577AB5">
            <w:pPr>
              <w:pStyle w:val="ConsPlusNormal"/>
              <w:jc w:val="center"/>
            </w:pPr>
            <w:r>
              <w:t>153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1023376,00</w:t>
            </w:r>
          </w:p>
        </w:tc>
      </w:tr>
      <w:tr w:rsidR="00577AB5">
        <w:tc>
          <w:tcPr>
            <w:tcW w:w="794" w:type="dxa"/>
          </w:tcPr>
          <w:p w:rsidR="00577AB5" w:rsidRDefault="00577AB5">
            <w:pPr>
              <w:pStyle w:val="ConsPlusNormal"/>
              <w:jc w:val="center"/>
            </w:pPr>
            <w:r>
              <w:t>320.</w:t>
            </w:r>
          </w:p>
        </w:tc>
        <w:tc>
          <w:tcPr>
            <w:tcW w:w="3118" w:type="dxa"/>
          </w:tcPr>
          <w:p w:rsidR="00577AB5" w:rsidRDefault="00577AB5">
            <w:pPr>
              <w:pStyle w:val="ConsPlusNormal"/>
            </w:pPr>
            <w:r>
              <w:t>г. Оренбург, ул. Дружбы, д. 9/1</w:t>
            </w:r>
          </w:p>
        </w:tc>
        <w:tc>
          <w:tcPr>
            <w:tcW w:w="1474" w:type="dxa"/>
          </w:tcPr>
          <w:p w:rsidR="00577AB5" w:rsidRDefault="00577AB5">
            <w:pPr>
              <w:pStyle w:val="ConsPlusNormal"/>
              <w:jc w:val="center"/>
            </w:pPr>
            <w:r>
              <w:t>8307,30</w:t>
            </w:r>
          </w:p>
        </w:tc>
        <w:tc>
          <w:tcPr>
            <w:tcW w:w="2551" w:type="dxa"/>
          </w:tcPr>
          <w:p w:rsidR="00577AB5" w:rsidRDefault="00577AB5">
            <w:pPr>
              <w:pStyle w:val="ConsPlusNormal"/>
              <w:jc w:val="center"/>
            </w:pPr>
            <w:r>
              <w:t>210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2152636,00</w:t>
            </w:r>
          </w:p>
        </w:tc>
      </w:tr>
      <w:tr w:rsidR="00577AB5">
        <w:tc>
          <w:tcPr>
            <w:tcW w:w="794" w:type="dxa"/>
          </w:tcPr>
          <w:p w:rsidR="00577AB5" w:rsidRDefault="00577AB5">
            <w:pPr>
              <w:pStyle w:val="ConsPlusNormal"/>
              <w:jc w:val="center"/>
            </w:pPr>
            <w:r>
              <w:t>321.</w:t>
            </w:r>
          </w:p>
        </w:tc>
        <w:tc>
          <w:tcPr>
            <w:tcW w:w="3118" w:type="dxa"/>
          </w:tcPr>
          <w:p w:rsidR="00577AB5" w:rsidRDefault="00577AB5">
            <w:pPr>
              <w:pStyle w:val="ConsPlusNormal"/>
            </w:pPr>
            <w:r>
              <w:t>г. Оренбург, ул. Западная, д. 1</w:t>
            </w:r>
          </w:p>
        </w:tc>
        <w:tc>
          <w:tcPr>
            <w:tcW w:w="1474" w:type="dxa"/>
          </w:tcPr>
          <w:p w:rsidR="00577AB5" w:rsidRDefault="00577AB5">
            <w:pPr>
              <w:pStyle w:val="ConsPlusNormal"/>
              <w:jc w:val="center"/>
            </w:pPr>
            <w:r>
              <w:t>3668,10</w:t>
            </w:r>
          </w:p>
        </w:tc>
        <w:tc>
          <w:tcPr>
            <w:tcW w:w="2551" w:type="dxa"/>
          </w:tcPr>
          <w:p w:rsidR="00577AB5" w:rsidRDefault="00577AB5">
            <w:pPr>
              <w:pStyle w:val="ConsPlusNormal"/>
              <w:jc w:val="center"/>
            </w:pPr>
            <w:r>
              <w:t>154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1014846,52</w:t>
            </w:r>
          </w:p>
        </w:tc>
      </w:tr>
      <w:tr w:rsidR="00577AB5">
        <w:tc>
          <w:tcPr>
            <w:tcW w:w="794" w:type="dxa"/>
          </w:tcPr>
          <w:p w:rsidR="00577AB5" w:rsidRDefault="00577AB5">
            <w:pPr>
              <w:pStyle w:val="ConsPlusNormal"/>
              <w:jc w:val="center"/>
            </w:pPr>
            <w:r>
              <w:t>322.</w:t>
            </w:r>
          </w:p>
        </w:tc>
        <w:tc>
          <w:tcPr>
            <w:tcW w:w="3118" w:type="dxa"/>
          </w:tcPr>
          <w:p w:rsidR="00577AB5" w:rsidRDefault="00577AB5">
            <w:pPr>
              <w:pStyle w:val="ConsPlusNormal"/>
            </w:pPr>
            <w:r>
              <w:t>г. Оренбург, ул. Караваева Роща, д. 1</w:t>
            </w:r>
          </w:p>
        </w:tc>
        <w:tc>
          <w:tcPr>
            <w:tcW w:w="1474" w:type="dxa"/>
          </w:tcPr>
          <w:p w:rsidR="00577AB5" w:rsidRDefault="00577AB5">
            <w:pPr>
              <w:pStyle w:val="ConsPlusNormal"/>
              <w:jc w:val="center"/>
            </w:pPr>
            <w:r>
              <w:t>1074,20</w:t>
            </w:r>
          </w:p>
        </w:tc>
        <w:tc>
          <w:tcPr>
            <w:tcW w:w="2551" w:type="dxa"/>
          </w:tcPr>
          <w:p w:rsidR="00577AB5" w:rsidRDefault="00577AB5">
            <w:pPr>
              <w:pStyle w:val="ConsPlusNormal"/>
              <w:jc w:val="center"/>
            </w:pPr>
            <w:r>
              <w:t>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391687,20</w:t>
            </w:r>
          </w:p>
        </w:tc>
      </w:tr>
      <w:tr w:rsidR="00577AB5">
        <w:tc>
          <w:tcPr>
            <w:tcW w:w="794" w:type="dxa"/>
          </w:tcPr>
          <w:p w:rsidR="00577AB5" w:rsidRDefault="00577AB5">
            <w:pPr>
              <w:pStyle w:val="ConsPlusNormal"/>
              <w:jc w:val="center"/>
            </w:pPr>
            <w:r>
              <w:lastRenderedPageBreak/>
              <w:t>323.</w:t>
            </w:r>
          </w:p>
        </w:tc>
        <w:tc>
          <w:tcPr>
            <w:tcW w:w="3118" w:type="dxa"/>
          </w:tcPr>
          <w:p w:rsidR="00577AB5" w:rsidRDefault="00577AB5">
            <w:pPr>
              <w:pStyle w:val="ConsPlusNormal"/>
            </w:pPr>
            <w:r>
              <w:t>г. Оренбург, ул. Карагандинская, д. 110</w:t>
            </w:r>
          </w:p>
        </w:tc>
        <w:tc>
          <w:tcPr>
            <w:tcW w:w="1474" w:type="dxa"/>
          </w:tcPr>
          <w:p w:rsidR="00577AB5" w:rsidRDefault="00577AB5">
            <w:pPr>
              <w:pStyle w:val="ConsPlusNormal"/>
              <w:jc w:val="center"/>
            </w:pPr>
            <w:r>
              <w:t>11530,30</w:t>
            </w:r>
          </w:p>
        </w:tc>
        <w:tc>
          <w:tcPr>
            <w:tcW w:w="2551" w:type="dxa"/>
          </w:tcPr>
          <w:p w:rsidR="00577AB5" w:rsidRDefault="00577AB5">
            <w:pPr>
              <w:pStyle w:val="ConsPlusNormal"/>
              <w:jc w:val="center"/>
            </w:pPr>
            <w:r>
              <w:t>403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5914622,62</w:t>
            </w:r>
          </w:p>
        </w:tc>
      </w:tr>
      <w:tr w:rsidR="00577AB5">
        <w:tc>
          <w:tcPr>
            <w:tcW w:w="794" w:type="dxa"/>
          </w:tcPr>
          <w:p w:rsidR="00577AB5" w:rsidRDefault="00577AB5">
            <w:pPr>
              <w:pStyle w:val="ConsPlusNormal"/>
              <w:jc w:val="center"/>
            </w:pPr>
            <w:r>
              <w:t>324.</w:t>
            </w:r>
          </w:p>
        </w:tc>
        <w:tc>
          <w:tcPr>
            <w:tcW w:w="3118" w:type="dxa"/>
          </w:tcPr>
          <w:p w:rsidR="00577AB5" w:rsidRDefault="00577AB5">
            <w:pPr>
              <w:pStyle w:val="ConsPlusNormal"/>
            </w:pPr>
            <w:r>
              <w:t>г. Оренбург, ул. Карагандинская, д. 39/1</w:t>
            </w:r>
          </w:p>
        </w:tc>
        <w:tc>
          <w:tcPr>
            <w:tcW w:w="1474" w:type="dxa"/>
          </w:tcPr>
          <w:p w:rsidR="00577AB5" w:rsidRDefault="00577AB5">
            <w:pPr>
              <w:pStyle w:val="ConsPlusNormal"/>
              <w:jc w:val="center"/>
            </w:pPr>
            <w:r>
              <w:t>5373,10</w:t>
            </w:r>
          </w:p>
        </w:tc>
        <w:tc>
          <w:tcPr>
            <w:tcW w:w="2551" w:type="dxa"/>
          </w:tcPr>
          <w:p w:rsidR="00577AB5" w:rsidRDefault="00577AB5">
            <w:pPr>
              <w:pStyle w:val="ConsPlusNormal"/>
              <w:jc w:val="center"/>
            </w:pPr>
            <w:r>
              <w:t>153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3947376,93</w:t>
            </w:r>
          </w:p>
        </w:tc>
      </w:tr>
      <w:tr w:rsidR="00577AB5">
        <w:tc>
          <w:tcPr>
            <w:tcW w:w="794" w:type="dxa"/>
          </w:tcPr>
          <w:p w:rsidR="00577AB5" w:rsidRDefault="00577AB5">
            <w:pPr>
              <w:pStyle w:val="ConsPlusNormal"/>
              <w:jc w:val="center"/>
            </w:pPr>
            <w:r>
              <w:t>325.</w:t>
            </w:r>
          </w:p>
        </w:tc>
        <w:tc>
          <w:tcPr>
            <w:tcW w:w="3118" w:type="dxa"/>
          </w:tcPr>
          <w:p w:rsidR="00577AB5" w:rsidRDefault="00577AB5">
            <w:pPr>
              <w:pStyle w:val="ConsPlusNormal"/>
            </w:pPr>
            <w:r>
              <w:t>г. Оренбург, ул. Карагандинская, д. 45</w:t>
            </w:r>
          </w:p>
        </w:tc>
        <w:tc>
          <w:tcPr>
            <w:tcW w:w="1474" w:type="dxa"/>
          </w:tcPr>
          <w:p w:rsidR="00577AB5" w:rsidRDefault="00577AB5">
            <w:pPr>
              <w:pStyle w:val="ConsPlusNormal"/>
              <w:jc w:val="center"/>
            </w:pPr>
            <w:r>
              <w:t>5570,90</w:t>
            </w:r>
          </w:p>
        </w:tc>
        <w:tc>
          <w:tcPr>
            <w:tcW w:w="2551" w:type="dxa"/>
          </w:tcPr>
          <w:p w:rsidR="00577AB5" w:rsidRDefault="00577AB5">
            <w:pPr>
              <w:pStyle w:val="ConsPlusNormal"/>
              <w:jc w:val="center"/>
            </w:pPr>
            <w:r>
              <w:t>225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3710008,79</w:t>
            </w:r>
          </w:p>
        </w:tc>
      </w:tr>
      <w:tr w:rsidR="00577AB5">
        <w:tc>
          <w:tcPr>
            <w:tcW w:w="794" w:type="dxa"/>
          </w:tcPr>
          <w:p w:rsidR="00577AB5" w:rsidRDefault="00577AB5">
            <w:pPr>
              <w:pStyle w:val="ConsPlusNormal"/>
              <w:jc w:val="center"/>
            </w:pPr>
            <w:r>
              <w:t>326.</w:t>
            </w:r>
          </w:p>
        </w:tc>
        <w:tc>
          <w:tcPr>
            <w:tcW w:w="3118" w:type="dxa"/>
          </w:tcPr>
          <w:p w:rsidR="00577AB5" w:rsidRDefault="00577AB5">
            <w:pPr>
              <w:pStyle w:val="ConsPlusNormal"/>
            </w:pPr>
            <w:r>
              <w:t>г. Оренбург, ул. Карагандинская, д. 47</w:t>
            </w:r>
          </w:p>
        </w:tc>
        <w:tc>
          <w:tcPr>
            <w:tcW w:w="1474" w:type="dxa"/>
          </w:tcPr>
          <w:p w:rsidR="00577AB5" w:rsidRDefault="00577AB5">
            <w:pPr>
              <w:pStyle w:val="ConsPlusNormal"/>
              <w:jc w:val="center"/>
            </w:pPr>
            <w:r>
              <w:t>5601,60</w:t>
            </w:r>
          </w:p>
        </w:tc>
        <w:tc>
          <w:tcPr>
            <w:tcW w:w="2551" w:type="dxa"/>
          </w:tcPr>
          <w:p w:rsidR="00577AB5" w:rsidRDefault="00577AB5">
            <w:pPr>
              <w:pStyle w:val="ConsPlusNormal"/>
              <w:jc w:val="center"/>
            </w:pPr>
            <w:r>
              <w:t>179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3165972,51</w:t>
            </w:r>
          </w:p>
        </w:tc>
      </w:tr>
      <w:tr w:rsidR="00577AB5">
        <w:tc>
          <w:tcPr>
            <w:tcW w:w="794" w:type="dxa"/>
          </w:tcPr>
          <w:p w:rsidR="00577AB5" w:rsidRDefault="00577AB5">
            <w:pPr>
              <w:pStyle w:val="ConsPlusNormal"/>
              <w:jc w:val="center"/>
            </w:pPr>
            <w:r>
              <w:t>327.</w:t>
            </w:r>
          </w:p>
        </w:tc>
        <w:tc>
          <w:tcPr>
            <w:tcW w:w="3118" w:type="dxa"/>
          </w:tcPr>
          <w:p w:rsidR="00577AB5" w:rsidRDefault="00577AB5">
            <w:pPr>
              <w:pStyle w:val="ConsPlusNormal"/>
            </w:pPr>
            <w:r>
              <w:t>г. Оренбург, ул. Карагандинская, д. 52</w:t>
            </w:r>
          </w:p>
        </w:tc>
        <w:tc>
          <w:tcPr>
            <w:tcW w:w="1474" w:type="dxa"/>
          </w:tcPr>
          <w:p w:rsidR="00577AB5" w:rsidRDefault="00577AB5">
            <w:pPr>
              <w:pStyle w:val="ConsPlusNormal"/>
              <w:jc w:val="center"/>
            </w:pPr>
            <w:r>
              <w:t>3968,50</w:t>
            </w:r>
          </w:p>
        </w:tc>
        <w:tc>
          <w:tcPr>
            <w:tcW w:w="2551" w:type="dxa"/>
          </w:tcPr>
          <w:p w:rsidR="00577AB5" w:rsidRDefault="00577AB5">
            <w:pPr>
              <w:pStyle w:val="ConsPlusNormal"/>
              <w:jc w:val="center"/>
            </w:pPr>
            <w:r>
              <w:t>318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3812346,72</w:t>
            </w:r>
          </w:p>
        </w:tc>
      </w:tr>
      <w:tr w:rsidR="00577AB5">
        <w:tc>
          <w:tcPr>
            <w:tcW w:w="794" w:type="dxa"/>
          </w:tcPr>
          <w:p w:rsidR="00577AB5" w:rsidRDefault="00577AB5">
            <w:pPr>
              <w:pStyle w:val="ConsPlusNormal"/>
              <w:jc w:val="center"/>
            </w:pPr>
            <w:r>
              <w:t>328.</w:t>
            </w:r>
          </w:p>
        </w:tc>
        <w:tc>
          <w:tcPr>
            <w:tcW w:w="3118" w:type="dxa"/>
          </w:tcPr>
          <w:p w:rsidR="00577AB5" w:rsidRDefault="00577AB5">
            <w:pPr>
              <w:pStyle w:val="ConsPlusNormal"/>
            </w:pPr>
            <w:r>
              <w:t>г. Оренбург, ул. Карагандинская, д. 56</w:t>
            </w:r>
          </w:p>
        </w:tc>
        <w:tc>
          <w:tcPr>
            <w:tcW w:w="1474" w:type="dxa"/>
          </w:tcPr>
          <w:p w:rsidR="00577AB5" w:rsidRDefault="00577AB5">
            <w:pPr>
              <w:pStyle w:val="ConsPlusNormal"/>
              <w:jc w:val="center"/>
            </w:pPr>
            <w:r>
              <w:t>3420,30</w:t>
            </w:r>
          </w:p>
        </w:tc>
        <w:tc>
          <w:tcPr>
            <w:tcW w:w="2551" w:type="dxa"/>
          </w:tcPr>
          <w:p w:rsidR="00577AB5" w:rsidRDefault="00577AB5">
            <w:pPr>
              <w:pStyle w:val="ConsPlusNormal"/>
              <w:jc w:val="center"/>
            </w:pPr>
            <w:r>
              <w:t>252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738152,96</w:t>
            </w:r>
          </w:p>
        </w:tc>
      </w:tr>
      <w:tr w:rsidR="00577AB5">
        <w:tc>
          <w:tcPr>
            <w:tcW w:w="794" w:type="dxa"/>
          </w:tcPr>
          <w:p w:rsidR="00577AB5" w:rsidRDefault="00577AB5">
            <w:pPr>
              <w:pStyle w:val="ConsPlusNormal"/>
              <w:jc w:val="center"/>
            </w:pPr>
            <w:r>
              <w:t>329.</w:t>
            </w:r>
          </w:p>
        </w:tc>
        <w:tc>
          <w:tcPr>
            <w:tcW w:w="3118" w:type="dxa"/>
          </w:tcPr>
          <w:p w:rsidR="00577AB5" w:rsidRDefault="00577AB5">
            <w:pPr>
              <w:pStyle w:val="ConsPlusNormal"/>
            </w:pPr>
            <w:r>
              <w:t>г. Оренбург, ул. Карагандинская, д. 84</w:t>
            </w:r>
          </w:p>
        </w:tc>
        <w:tc>
          <w:tcPr>
            <w:tcW w:w="1474" w:type="dxa"/>
          </w:tcPr>
          <w:p w:rsidR="00577AB5" w:rsidRDefault="00577AB5">
            <w:pPr>
              <w:pStyle w:val="ConsPlusNormal"/>
              <w:jc w:val="center"/>
            </w:pPr>
            <w:r>
              <w:t>5752,90</w:t>
            </w:r>
          </w:p>
        </w:tc>
        <w:tc>
          <w:tcPr>
            <w:tcW w:w="2551" w:type="dxa"/>
          </w:tcPr>
          <w:p w:rsidR="00577AB5" w:rsidRDefault="00577AB5">
            <w:pPr>
              <w:pStyle w:val="ConsPlusNormal"/>
              <w:jc w:val="center"/>
            </w:pPr>
            <w:r>
              <w:t>199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1223355,00</w:t>
            </w:r>
          </w:p>
        </w:tc>
      </w:tr>
      <w:tr w:rsidR="00577AB5">
        <w:tc>
          <w:tcPr>
            <w:tcW w:w="794" w:type="dxa"/>
          </w:tcPr>
          <w:p w:rsidR="00577AB5" w:rsidRDefault="00577AB5">
            <w:pPr>
              <w:pStyle w:val="ConsPlusNormal"/>
              <w:jc w:val="center"/>
            </w:pPr>
            <w:r>
              <w:t>330.</w:t>
            </w:r>
          </w:p>
        </w:tc>
        <w:tc>
          <w:tcPr>
            <w:tcW w:w="3118" w:type="dxa"/>
          </w:tcPr>
          <w:p w:rsidR="00577AB5" w:rsidRDefault="00577AB5">
            <w:pPr>
              <w:pStyle w:val="ConsPlusNormal"/>
            </w:pPr>
            <w:r>
              <w:t>г. Оренбург, ул. Карагандинская, д. 86</w:t>
            </w:r>
          </w:p>
        </w:tc>
        <w:tc>
          <w:tcPr>
            <w:tcW w:w="1474" w:type="dxa"/>
          </w:tcPr>
          <w:p w:rsidR="00577AB5" w:rsidRDefault="00577AB5">
            <w:pPr>
              <w:pStyle w:val="ConsPlusNormal"/>
              <w:jc w:val="center"/>
            </w:pPr>
            <w:r>
              <w:t>5731,90</w:t>
            </w:r>
          </w:p>
        </w:tc>
        <w:tc>
          <w:tcPr>
            <w:tcW w:w="2551" w:type="dxa"/>
          </w:tcPr>
          <w:p w:rsidR="00577AB5" w:rsidRDefault="00577AB5">
            <w:pPr>
              <w:pStyle w:val="ConsPlusNormal"/>
              <w:jc w:val="center"/>
            </w:pPr>
            <w:r>
              <w:t>201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1834243,52</w:t>
            </w:r>
          </w:p>
        </w:tc>
      </w:tr>
      <w:tr w:rsidR="00577AB5">
        <w:tc>
          <w:tcPr>
            <w:tcW w:w="794" w:type="dxa"/>
          </w:tcPr>
          <w:p w:rsidR="00577AB5" w:rsidRDefault="00577AB5">
            <w:pPr>
              <w:pStyle w:val="ConsPlusNormal"/>
              <w:jc w:val="center"/>
            </w:pPr>
            <w:r>
              <w:t>331.</w:t>
            </w:r>
          </w:p>
        </w:tc>
        <w:tc>
          <w:tcPr>
            <w:tcW w:w="3118" w:type="dxa"/>
          </w:tcPr>
          <w:p w:rsidR="00577AB5" w:rsidRDefault="00577AB5">
            <w:pPr>
              <w:pStyle w:val="ConsPlusNormal"/>
            </w:pPr>
            <w:r>
              <w:t>г. Оренбург, ул. Кольцевая, д. 1</w:t>
            </w:r>
          </w:p>
        </w:tc>
        <w:tc>
          <w:tcPr>
            <w:tcW w:w="1474" w:type="dxa"/>
          </w:tcPr>
          <w:p w:rsidR="00577AB5" w:rsidRDefault="00577AB5">
            <w:pPr>
              <w:pStyle w:val="ConsPlusNormal"/>
              <w:jc w:val="center"/>
            </w:pPr>
            <w:r>
              <w:t>837,40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233500,86</w:t>
            </w:r>
          </w:p>
        </w:tc>
      </w:tr>
      <w:tr w:rsidR="00577AB5">
        <w:tc>
          <w:tcPr>
            <w:tcW w:w="794" w:type="dxa"/>
          </w:tcPr>
          <w:p w:rsidR="00577AB5" w:rsidRDefault="00577AB5">
            <w:pPr>
              <w:pStyle w:val="ConsPlusNormal"/>
              <w:jc w:val="center"/>
            </w:pPr>
            <w:r>
              <w:t>332.</w:t>
            </w:r>
          </w:p>
        </w:tc>
        <w:tc>
          <w:tcPr>
            <w:tcW w:w="3118" w:type="dxa"/>
          </w:tcPr>
          <w:p w:rsidR="00577AB5" w:rsidRDefault="00577AB5">
            <w:pPr>
              <w:pStyle w:val="ConsPlusNormal"/>
            </w:pPr>
            <w:r>
              <w:t>г. Оренбург, ул. Кольцевая, д. 13</w:t>
            </w:r>
          </w:p>
        </w:tc>
        <w:tc>
          <w:tcPr>
            <w:tcW w:w="1474" w:type="dxa"/>
          </w:tcPr>
          <w:p w:rsidR="00577AB5" w:rsidRDefault="00577AB5">
            <w:pPr>
              <w:pStyle w:val="ConsPlusNormal"/>
              <w:jc w:val="center"/>
            </w:pPr>
            <w:r>
              <w:t>2057,50</w:t>
            </w:r>
          </w:p>
        </w:tc>
        <w:tc>
          <w:tcPr>
            <w:tcW w:w="2551" w:type="dxa"/>
          </w:tcPr>
          <w:p w:rsidR="00577AB5" w:rsidRDefault="00577AB5">
            <w:pPr>
              <w:pStyle w:val="ConsPlusNormal"/>
              <w:jc w:val="center"/>
            </w:pPr>
            <w:r>
              <w:t>74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3146635,12</w:t>
            </w:r>
          </w:p>
        </w:tc>
      </w:tr>
      <w:tr w:rsidR="00577AB5">
        <w:tc>
          <w:tcPr>
            <w:tcW w:w="794" w:type="dxa"/>
          </w:tcPr>
          <w:p w:rsidR="00577AB5" w:rsidRDefault="00577AB5">
            <w:pPr>
              <w:pStyle w:val="ConsPlusNormal"/>
              <w:jc w:val="center"/>
            </w:pPr>
            <w:r>
              <w:t>333.</w:t>
            </w:r>
          </w:p>
        </w:tc>
        <w:tc>
          <w:tcPr>
            <w:tcW w:w="3118" w:type="dxa"/>
          </w:tcPr>
          <w:p w:rsidR="00577AB5" w:rsidRDefault="00577AB5">
            <w:pPr>
              <w:pStyle w:val="ConsPlusNormal"/>
            </w:pPr>
            <w:r>
              <w:t>г. Оренбург, ул. Кольцевая, д. 15</w:t>
            </w:r>
          </w:p>
        </w:tc>
        <w:tc>
          <w:tcPr>
            <w:tcW w:w="1474" w:type="dxa"/>
          </w:tcPr>
          <w:p w:rsidR="00577AB5" w:rsidRDefault="00577AB5">
            <w:pPr>
              <w:pStyle w:val="ConsPlusNormal"/>
              <w:jc w:val="center"/>
            </w:pPr>
            <w:r>
              <w:t>1522,70</w:t>
            </w:r>
          </w:p>
        </w:tc>
        <w:tc>
          <w:tcPr>
            <w:tcW w:w="2551" w:type="dxa"/>
          </w:tcPr>
          <w:p w:rsidR="00577AB5" w:rsidRDefault="00577AB5">
            <w:pPr>
              <w:pStyle w:val="ConsPlusNormal"/>
              <w:jc w:val="center"/>
            </w:pPr>
            <w:r>
              <w:t>58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3300260,54</w:t>
            </w:r>
          </w:p>
        </w:tc>
      </w:tr>
      <w:tr w:rsidR="00577AB5">
        <w:tc>
          <w:tcPr>
            <w:tcW w:w="794" w:type="dxa"/>
          </w:tcPr>
          <w:p w:rsidR="00577AB5" w:rsidRDefault="00577AB5">
            <w:pPr>
              <w:pStyle w:val="ConsPlusNormal"/>
              <w:jc w:val="center"/>
            </w:pPr>
            <w:r>
              <w:t>334.</w:t>
            </w:r>
          </w:p>
        </w:tc>
        <w:tc>
          <w:tcPr>
            <w:tcW w:w="3118" w:type="dxa"/>
          </w:tcPr>
          <w:p w:rsidR="00577AB5" w:rsidRDefault="00577AB5">
            <w:pPr>
              <w:pStyle w:val="ConsPlusNormal"/>
            </w:pPr>
            <w:r>
              <w:t>г. Оренбург, ул. Кольцевая, д. 9</w:t>
            </w:r>
          </w:p>
        </w:tc>
        <w:tc>
          <w:tcPr>
            <w:tcW w:w="1474" w:type="dxa"/>
          </w:tcPr>
          <w:p w:rsidR="00577AB5" w:rsidRDefault="00577AB5">
            <w:pPr>
              <w:pStyle w:val="ConsPlusNormal"/>
              <w:jc w:val="center"/>
            </w:pPr>
            <w:r>
              <w:t>5858,20</w:t>
            </w:r>
          </w:p>
        </w:tc>
        <w:tc>
          <w:tcPr>
            <w:tcW w:w="2551" w:type="dxa"/>
          </w:tcPr>
          <w:p w:rsidR="00577AB5" w:rsidRDefault="00577AB5">
            <w:pPr>
              <w:pStyle w:val="ConsPlusNormal"/>
              <w:jc w:val="center"/>
            </w:pPr>
            <w:r>
              <w:t>211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665334,22</w:t>
            </w:r>
          </w:p>
        </w:tc>
      </w:tr>
      <w:tr w:rsidR="00577AB5">
        <w:tc>
          <w:tcPr>
            <w:tcW w:w="794" w:type="dxa"/>
          </w:tcPr>
          <w:p w:rsidR="00577AB5" w:rsidRDefault="00577AB5">
            <w:pPr>
              <w:pStyle w:val="ConsPlusNormal"/>
              <w:jc w:val="center"/>
            </w:pPr>
            <w:r>
              <w:t>335.</w:t>
            </w:r>
          </w:p>
        </w:tc>
        <w:tc>
          <w:tcPr>
            <w:tcW w:w="3118" w:type="dxa"/>
          </w:tcPr>
          <w:p w:rsidR="00577AB5" w:rsidRDefault="00577AB5">
            <w:pPr>
              <w:pStyle w:val="ConsPlusNormal"/>
            </w:pPr>
            <w:r>
              <w:t>г. Оренбург, ул. Конституции СССР, д. 21/1</w:t>
            </w:r>
          </w:p>
        </w:tc>
        <w:tc>
          <w:tcPr>
            <w:tcW w:w="1474" w:type="dxa"/>
          </w:tcPr>
          <w:p w:rsidR="00577AB5" w:rsidRDefault="00577AB5">
            <w:pPr>
              <w:pStyle w:val="ConsPlusNormal"/>
              <w:jc w:val="center"/>
            </w:pPr>
            <w:r>
              <w:t>6896,50</w:t>
            </w:r>
          </w:p>
        </w:tc>
        <w:tc>
          <w:tcPr>
            <w:tcW w:w="2551" w:type="dxa"/>
          </w:tcPr>
          <w:p w:rsidR="00577AB5" w:rsidRDefault="00577AB5">
            <w:pPr>
              <w:pStyle w:val="ConsPlusNormal"/>
              <w:jc w:val="center"/>
            </w:pPr>
            <w:r>
              <w:t>230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322667,53</w:t>
            </w:r>
          </w:p>
        </w:tc>
      </w:tr>
      <w:tr w:rsidR="00577AB5">
        <w:tc>
          <w:tcPr>
            <w:tcW w:w="794" w:type="dxa"/>
          </w:tcPr>
          <w:p w:rsidR="00577AB5" w:rsidRDefault="00577AB5">
            <w:pPr>
              <w:pStyle w:val="ConsPlusNormal"/>
              <w:jc w:val="center"/>
            </w:pPr>
            <w:r>
              <w:lastRenderedPageBreak/>
              <w:t>336.</w:t>
            </w:r>
          </w:p>
        </w:tc>
        <w:tc>
          <w:tcPr>
            <w:tcW w:w="3118" w:type="dxa"/>
          </w:tcPr>
          <w:p w:rsidR="00577AB5" w:rsidRDefault="00577AB5">
            <w:pPr>
              <w:pStyle w:val="ConsPlusNormal"/>
            </w:pPr>
            <w:r>
              <w:t>г. Оренбург, ул. Конституции СССР, д. 28</w:t>
            </w:r>
          </w:p>
        </w:tc>
        <w:tc>
          <w:tcPr>
            <w:tcW w:w="1474" w:type="dxa"/>
          </w:tcPr>
          <w:p w:rsidR="00577AB5" w:rsidRDefault="00577AB5">
            <w:pPr>
              <w:pStyle w:val="ConsPlusNormal"/>
              <w:jc w:val="center"/>
            </w:pPr>
            <w:r>
              <w:t>5582,50</w:t>
            </w:r>
          </w:p>
        </w:tc>
        <w:tc>
          <w:tcPr>
            <w:tcW w:w="2551" w:type="dxa"/>
          </w:tcPr>
          <w:p w:rsidR="00577AB5" w:rsidRDefault="00577AB5">
            <w:pPr>
              <w:pStyle w:val="ConsPlusNormal"/>
              <w:jc w:val="center"/>
            </w:pPr>
            <w:r>
              <w:t>167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1760000,00</w:t>
            </w:r>
          </w:p>
        </w:tc>
      </w:tr>
      <w:tr w:rsidR="00577AB5">
        <w:tc>
          <w:tcPr>
            <w:tcW w:w="794" w:type="dxa"/>
          </w:tcPr>
          <w:p w:rsidR="00577AB5" w:rsidRDefault="00577AB5">
            <w:pPr>
              <w:pStyle w:val="ConsPlusNormal"/>
              <w:jc w:val="center"/>
            </w:pPr>
            <w:r>
              <w:t>337.</w:t>
            </w:r>
          </w:p>
        </w:tc>
        <w:tc>
          <w:tcPr>
            <w:tcW w:w="3118" w:type="dxa"/>
          </w:tcPr>
          <w:p w:rsidR="00577AB5" w:rsidRDefault="00577AB5">
            <w:pPr>
              <w:pStyle w:val="ConsPlusNormal"/>
            </w:pPr>
            <w:r>
              <w:t>г. Оренбург, ул. Конституции СССР, д. 28/4</w:t>
            </w:r>
          </w:p>
        </w:tc>
        <w:tc>
          <w:tcPr>
            <w:tcW w:w="1474" w:type="dxa"/>
          </w:tcPr>
          <w:p w:rsidR="00577AB5" w:rsidRDefault="00577AB5">
            <w:pPr>
              <w:pStyle w:val="ConsPlusNormal"/>
              <w:jc w:val="center"/>
            </w:pPr>
            <w:r>
              <w:t>8314,90</w:t>
            </w:r>
          </w:p>
        </w:tc>
        <w:tc>
          <w:tcPr>
            <w:tcW w:w="2551" w:type="dxa"/>
          </w:tcPr>
          <w:p w:rsidR="00577AB5" w:rsidRDefault="00577AB5">
            <w:pPr>
              <w:pStyle w:val="ConsPlusNormal"/>
              <w:jc w:val="center"/>
            </w:pPr>
            <w:r>
              <w:t>572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1760000,00</w:t>
            </w:r>
          </w:p>
        </w:tc>
      </w:tr>
      <w:tr w:rsidR="00577AB5">
        <w:tc>
          <w:tcPr>
            <w:tcW w:w="794" w:type="dxa"/>
          </w:tcPr>
          <w:p w:rsidR="00577AB5" w:rsidRDefault="00577AB5">
            <w:pPr>
              <w:pStyle w:val="ConsPlusNormal"/>
              <w:jc w:val="center"/>
            </w:pPr>
            <w:r>
              <w:t>338.</w:t>
            </w:r>
          </w:p>
        </w:tc>
        <w:tc>
          <w:tcPr>
            <w:tcW w:w="3118" w:type="dxa"/>
          </w:tcPr>
          <w:p w:rsidR="00577AB5" w:rsidRDefault="00577AB5">
            <w:pPr>
              <w:pStyle w:val="ConsPlusNormal"/>
            </w:pPr>
            <w:r>
              <w:t>г. Оренбург, ул. Конституции СССР, д. 3</w:t>
            </w:r>
          </w:p>
        </w:tc>
        <w:tc>
          <w:tcPr>
            <w:tcW w:w="1474" w:type="dxa"/>
          </w:tcPr>
          <w:p w:rsidR="00577AB5" w:rsidRDefault="00577AB5">
            <w:pPr>
              <w:pStyle w:val="ConsPlusNormal"/>
              <w:jc w:val="center"/>
            </w:pPr>
            <w:r>
              <w:t>9963,00</w:t>
            </w:r>
          </w:p>
        </w:tc>
        <w:tc>
          <w:tcPr>
            <w:tcW w:w="2551" w:type="dxa"/>
          </w:tcPr>
          <w:p w:rsidR="00577AB5" w:rsidRDefault="00577AB5">
            <w:pPr>
              <w:pStyle w:val="ConsPlusNormal"/>
              <w:jc w:val="center"/>
            </w:pPr>
            <w:r>
              <w:t>231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6315835,68</w:t>
            </w:r>
          </w:p>
        </w:tc>
      </w:tr>
      <w:tr w:rsidR="00577AB5">
        <w:tc>
          <w:tcPr>
            <w:tcW w:w="794" w:type="dxa"/>
          </w:tcPr>
          <w:p w:rsidR="00577AB5" w:rsidRDefault="00577AB5">
            <w:pPr>
              <w:pStyle w:val="ConsPlusNormal"/>
              <w:jc w:val="center"/>
            </w:pPr>
            <w:r>
              <w:t>339.</w:t>
            </w:r>
          </w:p>
        </w:tc>
        <w:tc>
          <w:tcPr>
            <w:tcW w:w="3118" w:type="dxa"/>
          </w:tcPr>
          <w:p w:rsidR="00577AB5" w:rsidRDefault="00577AB5">
            <w:pPr>
              <w:pStyle w:val="ConsPlusNormal"/>
            </w:pPr>
            <w:r>
              <w:t>г. Оренбург, ул. Конституции СССР, д. 3/2</w:t>
            </w:r>
          </w:p>
        </w:tc>
        <w:tc>
          <w:tcPr>
            <w:tcW w:w="1474" w:type="dxa"/>
          </w:tcPr>
          <w:p w:rsidR="00577AB5" w:rsidRDefault="00577AB5">
            <w:pPr>
              <w:pStyle w:val="ConsPlusNormal"/>
              <w:jc w:val="center"/>
            </w:pPr>
            <w:r>
              <w:t>9714,00</w:t>
            </w:r>
          </w:p>
        </w:tc>
        <w:tc>
          <w:tcPr>
            <w:tcW w:w="2551" w:type="dxa"/>
          </w:tcPr>
          <w:p w:rsidR="00577AB5" w:rsidRDefault="00577AB5">
            <w:pPr>
              <w:pStyle w:val="ConsPlusNormal"/>
              <w:jc w:val="center"/>
            </w:pPr>
            <w:r>
              <w:t>268</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2069419,64</w:t>
            </w:r>
          </w:p>
        </w:tc>
      </w:tr>
      <w:tr w:rsidR="00577AB5">
        <w:tc>
          <w:tcPr>
            <w:tcW w:w="794" w:type="dxa"/>
          </w:tcPr>
          <w:p w:rsidR="00577AB5" w:rsidRDefault="00577AB5">
            <w:pPr>
              <w:pStyle w:val="ConsPlusNormal"/>
              <w:jc w:val="center"/>
            </w:pPr>
            <w:r>
              <w:t>340.</w:t>
            </w:r>
          </w:p>
        </w:tc>
        <w:tc>
          <w:tcPr>
            <w:tcW w:w="3118" w:type="dxa"/>
          </w:tcPr>
          <w:p w:rsidR="00577AB5" w:rsidRDefault="00577AB5">
            <w:pPr>
              <w:pStyle w:val="ConsPlusNormal"/>
            </w:pPr>
            <w:r>
              <w:t>г. Оренбург, ул. Конституции СССР, д. 30</w:t>
            </w:r>
          </w:p>
        </w:tc>
        <w:tc>
          <w:tcPr>
            <w:tcW w:w="1474" w:type="dxa"/>
          </w:tcPr>
          <w:p w:rsidR="00577AB5" w:rsidRDefault="00577AB5">
            <w:pPr>
              <w:pStyle w:val="ConsPlusNormal"/>
              <w:jc w:val="center"/>
            </w:pPr>
            <w:r>
              <w:t>5790,90</w:t>
            </w:r>
          </w:p>
        </w:tc>
        <w:tc>
          <w:tcPr>
            <w:tcW w:w="2551" w:type="dxa"/>
          </w:tcPr>
          <w:p w:rsidR="00577AB5" w:rsidRDefault="00577AB5">
            <w:pPr>
              <w:pStyle w:val="ConsPlusNormal"/>
              <w:jc w:val="center"/>
            </w:pPr>
            <w:r>
              <w:t>234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283844,00</w:t>
            </w:r>
          </w:p>
        </w:tc>
      </w:tr>
      <w:tr w:rsidR="00577AB5">
        <w:tc>
          <w:tcPr>
            <w:tcW w:w="794" w:type="dxa"/>
          </w:tcPr>
          <w:p w:rsidR="00577AB5" w:rsidRDefault="00577AB5">
            <w:pPr>
              <w:pStyle w:val="ConsPlusNormal"/>
              <w:jc w:val="center"/>
            </w:pPr>
            <w:r>
              <w:t>341.</w:t>
            </w:r>
          </w:p>
        </w:tc>
        <w:tc>
          <w:tcPr>
            <w:tcW w:w="3118" w:type="dxa"/>
          </w:tcPr>
          <w:p w:rsidR="00577AB5" w:rsidRDefault="00577AB5">
            <w:pPr>
              <w:pStyle w:val="ConsPlusNormal"/>
            </w:pPr>
            <w:r>
              <w:t>г. Оренбург, ул. Конституции СССР, д. 30/1</w:t>
            </w:r>
          </w:p>
        </w:tc>
        <w:tc>
          <w:tcPr>
            <w:tcW w:w="1474" w:type="dxa"/>
          </w:tcPr>
          <w:p w:rsidR="00577AB5" w:rsidRDefault="00577AB5">
            <w:pPr>
              <w:pStyle w:val="ConsPlusNormal"/>
              <w:jc w:val="center"/>
            </w:pPr>
            <w:r>
              <w:t>4841,81</w:t>
            </w:r>
          </w:p>
        </w:tc>
        <w:tc>
          <w:tcPr>
            <w:tcW w:w="2551" w:type="dxa"/>
          </w:tcPr>
          <w:p w:rsidR="00577AB5" w:rsidRDefault="00577AB5">
            <w:pPr>
              <w:pStyle w:val="ConsPlusNormal"/>
              <w:jc w:val="center"/>
            </w:pPr>
            <w:r>
              <w:t>181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944588,00</w:t>
            </w:r>
          </w:p>
        </w:tc>
      </w:tr>
      <w:tr w:rsidR="00577AB5">
        <w:tc>
          <w:tcPr>
            <w:tcW w:w="794" w:type="dxa"/>
          </w:tcPr>
          <w:p w:rsidR="00577AB5" w:rsidRDefault="00577AB5">
            <w:pPr>
              <w:pStyle w:val="ConsPlusNormal"/>
              <w:jc w:val="center"/>
            </w:pPr>
            <w:r>
              <w:t>342.</w:t>
            </w:r>
          </w:p>
        </w:tc>
        <w:tc>
          <w:tcPr>
            <w:tcW w:w="3118" w:type="dxa"/>
          </w:tcPr>
          <w:p w:rsidR="00577AB5" w:rsidRDefault="00577AB5">
            <w:pPr>
              <w:pStyle w:val="ConsPlusNormal"/>
            </w:pPr>
            <w:r>
              <w:t>г. Оренбург, ул. Конституции СССР, д. 5/1</w:t>
            </w:r>
          </w:p>
        </w:tc>
        <w:tc>
          <w:tcPr>
            <w:tcW w:w="1474" w:type="dxa"/>
          </w:tcPr>
          <w:p w:rsidR="00577AB5" w:rsidRDefault="00577AB5">
            <w:pPr>
              <w:pStyle w:val="ConsPlusNormal"/>
              <w:jc w:val="center"/>
            </w:pPr>
            <w:r>
              <w:t>11742,20</w:t>
            </w:r>
          </w:p>
        </w:tc>
        <w:tc>
          <w:tcPr>
            <w:tcW w:w="2551" w:type="dxa"/>
          </w:tcPr>
          <w:p w:rsidR="00577AB5" w:rsidRDefault="00577AB5">
            <w:pPr>
              <w:pStyle w:val="ConsPlusNormal"/>
              <w:jc w:val="center"/>
            </w:pPr>
            <w:r>
              <w:t>300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1930000,00</w:t>
            </w:r>
          </w:p>
        </w:tc>
      </w:tr>
      <w:tr w:rsidR="00577AB5">
        <w:tc>
          <w:tcPr>
            <w:tcW w:w="794" w:type="dxa"/>
          </w:tcPr>
          <w:p w:rsidR="00577AB5" w:rsidRDefault="00577AB5">
            <w:pPr>
              <w:pStyle w:val="ConsPlusNormal"/>
              <w:jc w:val="center"/>
            </w:pPr>
            <w:r>
              <w:t>343.</w:t>
            </w:r>
          </w:p>
        </w:tc>
        <w:tc>
          <w:tcPr>
            <w:tcW w:w="3118" w:type="dxa"/>
          </w:tcPr>
          <w:p w:rsidR="00577AB5" w:rsidRDefault="00577AB5">
            <w:pPr>
              <w:pStyle w:val="ConsPlusNormal"/>
            </w:pPr>
            <w:r>
              <w:t>г. Оренбург, ул. Котова, д. 97а</w:t>
            </w:r>
          </w:p>
        </w:tc>
        <w:tc>
          <w:tcPr>
            <w:tcW w:w="1474" w:type="dxa"/>
          </w:tcPr>
          <w:p w:rsidR="00577AB5" w:rsidRDefault="00577AB5">
            <w:pPr>
              <w:pStyle w:val="ConsPlusNormal"/>
              <w:jc w:val="center"/>
            </w:pPr>
            <w:r>
              <w:t>2656,20</w:t>
            </w:r>
          </w:p>
        </w:tc>
        <w:tc>
          <w:tcPr>
            <w:tcW w:w="2551" w:type="dxa"/>
          </w:tcPr>
          <w:p w:rsidR="00577AB5" w:rsidRDefault="00577AB5">
            <w:pPr>
              <w:pStyle w:val="ConsPlusNormal"/>
              <w:jc w:val="center"/>
            </w:pPr>
            <w:r>
              <w:t>147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3620995,68</w:t>
            </w:r>
          </w:p>
        </w:tc>
      </w:tr>
      <w:tr w:rsidR="00577AB5">
        <w:tc>
          <w:tcPr>
            <w:tcW w:w="794" w:type="dxa"/>
          </w:tcPr>
          <w:p w:rsidR="00577AB5" w:rsidRDefault="00577AB5">
            <w:pPr>
              <w:pStyle w:val="ConsPlusNormal"/>
              <w:jc w:val="center"/>
            </w:pPr>
            <w:r>
              <w:t>344.</w:t>
            </w:r>
          </w:p>
        </w:tc>
        <w:tc>
          <w:tcPr>
            <w:tcW w:w="3118" w:type="dxa"/>
          </w:tcPr>
          <w:p w:rsidR="00577AB5" w:rsidRDefault="00577AB5">
            <w:pPr>
              <w:pStyle w:val="ConsPlusNormal"/>
            </w:pPr>
            <w:r>
              <w:t>г. Оренбург, ул. Котова, д. 99</w:t>
            </w:r>
          </w:p>
        </w:tc>
        <w:tc>
          <w:tcPr>
            <w:tcW w:w="1474" w:type="dxa"/>
          </w:tcPr>
          <w:p w:rsidR="00577AB5" w:rsidRDefault="00577AB5">
            <w:pPr>
              <w:pStyle w:val="ConsPlusNormal"/>
              <w:jc w:val="center"/>
            </w:pPr>
            <w:r>
              <w:t>3164,10</w:t>
            </w:r>
          </w:p>
        </w:tc>
        <w:tc>
          <w:tcPr>
            <w:tcW w:w="2551" w:type="dxa"/>
          </w:tcPr>
          <w:p w:rsidR="00577AB5" w:rsidRDefault="00577AB5">
            <w:pPr>
              <w:pStyle w:val="ConsPlusNormal"/>
              <w:jc w:val="center"/>
            </w:pPr>
            <w:r>
              <w:t>191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9378509,53</w:t>
            </w:r>
          </w:p>
        </w:tc>
      </w:tr>
      <w:tr w:rsidR="00577AB5">
        <w:tc>
          <w:tcPr>
            <w:tcW w:w="794" w:type="dxa"/>
          </w:tcPr>
          <w:p w:rsidR="00577AB5" w:rsidRDefault="00577AB5">
            <w:pPr>
              <w:pStyle w:val="ConsPlusNormal"/>
              <w:jc w:val="center"/>
            </w:pPr>
            <w:r>
              <w:t>345.</w:t>
            </w:r>
          </w:p>
        </w:tc>
        <w:tc>
          <w:tcPr>
            <w:tcW w:w="3118" w:type="dxa"/>
          </w:tcPr>
          <w:p w:rsidR="00577AB5" w:rsidRDefault="00577AB5">
            <w:pPr>
              <w:pStyle w:val="ConsPlusNormal"/>
            </w:pPr>
            <w:r>
              <w:t>г. Оренбург, ул. Краснознаменная/ул. 8 Марта, д. 41/32</w:t>
            </w:r>
          </w:p>
        </w:tc>
        <w:tc>
          <w:tcPr>
            <w:tcW w:w="1474" w:type="dxa"/>
          </w:tcPr>
          <w:p w:rsidR="00577AB5" w:rsidRDefault="00577AB5">
            <w:pPr>
              <w:pStyle w:val="ConsPlusNormal"/>
              <w:jc w:val="center"/>
            </w:pPr>
            <w:r>
              <w:t>1242,80</w:t>
            </w:r>
          </w:p>
        </w:tc>
        <w:tc>
          <w:tcPr>
            <w:tcW w:w="2551" w:type="dxa"/>
          </w:tcPr>
          <w:p w:rsidR="00577AB5" w:rsidRDefault="00577AB5">
            <w:pPr>
              <w:pStyle w:val="ConsPlusNormal"/>
              <w:jc w:val="center"/>
            </w:pPr>
            <w:r>
              <w:t>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328324,08</w:t>
            </w:r>
          </w:p>
        </w:tc>
      </w:tr>
      <w:tr w:rsidR="00577AB5">
        <w:tc>
          <w:tcPr>
            <w:tcW w:w="794" w:type="dxa"/>
          </w:tcPr>
          <w:p w:rsidR="00577AB5" w:rsidRDefault="00577AB5">
            <w:pPr>
              <w:pStyle w:val="ConsPlusNormal"/>
              <w:jc w:val="center"/>
            </w:pPr>
            <w:r>
              <w:t>346.</w:t>
            </w:r>
          </w:p>
        </w:tc>
        <w:tc>
          <w:tcPr>
            <w:tcW w:w="3118" w:type="dxa"/>
          </w:tcPr>
          <w:p w:rsidR="00577AB5" w:rsidRDefault="00577AB5">
            <w:pPr>
              <w:pStyle w:val="ConsPlusNormal"/>
            </w:pPr>
            <w:r>
              <w:t>г. Оренбург, ул. Курочкина, д. 3</w:t>
            </w:r>
          </w:p>
        </w:tc>
        <w:tc>
          <w:tcPr>
            <w:tcW w:w="1474" w:type="dxa"/>
          </w:tcPr>
          <w:p w:rsidR="00577AB5" w:rsidRDefault="00577AB5">
            <w:pPr>
              <w:pStyle w:val="ConsPlusNormal"/>
              <w:jc w:val="center"/>
            </w:pPr>
            <w:r>
              <w:t>4443,50</w:t>
            </w:r>
          </w:p>
        </w:tc>
        <w:tc>
          <w:tcPr>
            <w:tcW w:w="2551" w:type="dxa"/>
          </w:tcPr>
          <w:p w:rsidR="00577AB5" w:rsidRDefault="00577AB5">
            <w:pPr>
              <w:pStyle w:val="ConsPlusNormal"/>
              <w:jc w:val="center"/>
            </w:pPr>
            <w:r>
              <w:t>146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1036358,80</w:t>
            </w:r>
          </w:p>
        </w:tc>
      </w:tr>
      <w:tr w:rsidR="00577AB5">
        <w:tc>
          <w:tcPr>
            <w:tcW w:w="794" w:type="dxa"/>
          </w:tcPr>
          <w:p w:rsidR="00577AB5" w:rsidRDefault="00577AB5">
            <w:pPr>
              <w:pStyle w:val="ConsPlusNormal"/>
              <w:jc w:val="center"/>
            </w:pPr>
            <w:r>
              <w:t>347.</w:t>
            </w:r>
          </w:p>
        </w:tc>
        <w:tc>
          <w:tcPr>
            <w:tcW w:w="3118" w:type="dxa"/>
          </w:tcPr>
          <w:p w:rsidR="00577AB5" w:rsidRDefault="00577AB5">
            <w:pPr>
              <w:pStyle w:val="ConsPlusNormal"/>
            </w:pPr>
            <w:r>
              <w:t>г. Оренбург, ул. Лабужского, д. 12/1</w:t>
            </w:r>
          </w:p>
        </w:tc>
        <w:tc>
          <w:tcPr>
            <w:tcW w:w="1474" w:type="dxa"/>
          </w:tcPr>
          <w:p w:rsidR="00577AB5" w:rsidRDefault="00577AB5">
            <w:pPr>
              <w:pStyle w:val="ConsPlusNormal"/>
              <w:jc w:val="center"/>
            </w:pPr>
            <w:r>
              <w:t>6430,30</w:t>
            </w:r>
          </w:p>
        </w:tc>
        <w:tc>
          <w:tcPr>
            <w:tcW w:w="2551" w:type="dxa"/>
          </w:tcPr>
          <w:p w:rsidR="00577AB5" w:rsidRDefault="00577AB5">
            <w:pPr>
              <w:pStyle w:val="ConsPlusNormal"/>
              <w:jc w:val="center"/>
            </w:pPr>
            <w:r>
              <w:t>335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9278714,37</w:t>
            </w:r>
          </w:p>
        </w:tc>
      </w:tr>
      <w:tr w:rsidR="00577AB5">
        <w:tc>
          <w:tcPr>
            <w:tcW w:w="794" w:type="dxa"/>
          </w:tcPr>
          <w:p w:rsidR="00577AB5" w:rsidRDefault="00577AB5">
            <w:pPr>
              <w:pStyle w:val="ConsPlusNormal"/>
              <w:jc w:val="center"/>
            </w:pPr>
            <w:r>
              <w:t>348.</w:t>
            </w:r>
          </w:p>
        </w:tc>
        <w:tc>
          <w:tcPr>
            <w:tcW w:w="3118" w:type="dxa"/>
          </w:tcPr>
          <w:p w:rsidR="00577AB5" w:rsidRDefault="00577AB5">
            <w:pPr>
              <w:pStyle w:val="ConsPlusNormal"/>
            </w:pPr>
            <w:r>
              <w:t>г. Оренбург, ул. Лабужского, д. 2</w:t>
            </w:r>
          </w:p>
        </w:tc>
        <w:tc>
          <w:tcPr>
            <w:tcW w:w="1474" w:type="dxa"/>
          </w:tcPr>
          <w:p w:rsidR="00577AB5" w:rsidRDefault="00577AB5">
            <w:pPr>
              <w:pStyle w:val="ConsPlusNormal"/>
              <w:jc w:val="center"/>
            </w:pPr>
            <w:r>
              <w:t>7507,50</w:t>
            </w:r>
          </w:p>
        </w:tc>
        <w:tc>
          <w:tcPr>
            <w:tcW w:w="2551" w:type="dxa"/>
          </w:tcPr>
          <w:p w:rsidR="00577AB5" w:rsidRDefault="00577AB5">
            <w:pPr>
              <w:pStyle w:val="ConsPlusNormal"/>
              <w:jc w:val="center"/>
            </w:pPr>
            <w:r>
              <w:t>394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6856242,46</w:t>
            </w:r>
          </w:p>
        </w:tc>
      </w:tr>
      <w:tr w:rsidR="00577AB5">
        <w:tc>
          <w:tcPr>
            <w:tcW w:w="794" w:type="dxa"/>
          </w:tcPr>
          <w:p w:rsidR="00577AB5" w:rsidRDefault="00577AB5">
            <w:pPr>
              <w:pStyle w:val="ConsPlusNormal"/>
              <w:jc w:val="center"/>
            </w:pPr>
            <w:r>
              <w:lastRenderedPageBreak/>
              <w:t>349.</w:t>
            </w:r>
          </w:p>
        </w:tc>
        <w:tc>
          <w:tcPr>
            <w:tcW w:w="3118" w:type="dxa"/>
          </w:tcPr>
          <w:p w:rsidR="00577AB5" w:rsidRDefault="00577AB5">
            <w:pPr>
              <w:pStyle w:val="ConsPlusNormal"/>
            </w:pPr>
            <w:r>
              <w:t>г. Оренбург, ул. Лабужского, д. 4</w:t>
            </w:r>
          </w:p>
        </w:tc>
        <w:tc>
          <w:tcPr>
            <w:tcW w:w="1474" w:type="dxa"/>
          </w:tcPr>
          <w:p w:rsidR="00577AB5" w:rsidRDefault="00577AB5">
            <w:pPr>
              <w:pStyle w:val="ConsPlusNormal"/>
              <w:jc w:val="center"/>
            </w:pPr>
            <w:r>
              <w:t>5827,50</w:t>
            </w:r>
          </w:p>
        </w:tc>
        <w:tc>
          <w:tcPr>
            <w:tcW w:w="2551" w:type="dxa"/>
          </w:tcPr>
          <w:p w:rsidR="00577AB5" w:rsidRDefault="00577AB5">
            <w:pPr>
              <w:pStyle w:val="ConsPlusNormal"/>
              <w:jc w:val="center"/>
            </w:pPr>
            <w:r>
              <w:t>339</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8804991,45</w:t>
            </w:r>
          </w:p>
        </w:tc>
      </w:tr>
      <w:tr w:rsidR="00577AB5">
        <w:tc>
          <w:tcPr>
            <w:tcW w:w="794" w:type="dxa"/>
          </w:tcPr>
          <w:p w:rsidR="00577AB5" w:rsidRDefault="00577AB5">
            <w:pPr>
              <w:pStyle w:val="ConsPlusNormal"/>
              <w:jc w:val="center"/>
            </w:pPr>
            <w:r>
              <w:t>350.</w:t>
            </w:r>
          </w:p>
        </w:tc>
        <w:tc>
          <w:tcPr>
            <w:tcW w:w="3118" w:type="dxa"/>
          </w:tcPr>
          <w:p w:rsidR="00577AB5" w:rsidRDefault="00577AB5">
            <w:pPr>
              <w:pStyle w:val="ConsPlusNormal"/>
            </w:pPr>
            <w:r>
              <w:t>г. Оренбург, ул. Ленинская, д. 57а</w:t>
            </w:r>
          </w:p>
        </w:tc>
        <w:tc>
          <w:tcPr>
            <w:tcW w:w="1474" w:type="dxa"/>
          </w:tcPr>
          <w:p w:rsidR="00577AB5" w:rsidRDefault="00577AB5">
            <w:pPr>
              <w:pStyle w:val="ConsPlusNormal"/>
              <w:jc w:val="center"/>
            </w:pPr>
            <w:r>
              <w:t>4075,90</w:t>
            </w:r>
          </w:p>
        </w:tc>
        <w:tc>
          <w:tcPr>
            <w:tcW w:w="2551" w:type="dxa"/>
          </w:tcPr>
          <w:p w:rsidR="00577AB5" w:rsidRDefault="00577AB5">
            <w:pPr>
              <w:pStyle w:val="ConsPlusNormal"/>
              <w:jc w:val="center"/>
            </w:pPr>
            <w:r>
              <w:t>174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725073,58</w:t>
            </w:r>
          </w:p>
        </w:tc>
      </w:tr>
      <w:tr w:rsidR="00577AB5">
        <w:tc>
          <w:tcPr>
            <w:tcW w:w="794" w:type="dxa"/>
          </w:tcPr>
          <w:p w:rsidR="00577AB5" w:rsidRDefault="00577AB5">
            <w:pPr>
              <w:pStyle w:val="ConsPlusNormal"/>
              <w:jc w:val="center"/>
            </w:pPr>
            <w:r>
              <w:t>351.</w:t>
            </w:r>
          </w:p>
        </w:tc>
        <w:tc>
          <w:tcPr>
            <w:tcW w:w="3118" w:type="dxa"/>
          </w:tcPr>
          <w:p w:rsidR="00577AB5" w:rsidRDefault="00577AB5">
            <w:pPr>
              <w:pStyle w:val="ConsPlusNormal"/>
            </w:pPr>
            <w:r>
              <w:t>г. Оренбург, ул. Ленинская, д. 60</w:t>
            </w:r>
          </w:p>
        </w:tc>
        <w:tc>
          <w:tcPr>
            <w:tcW w:w="1474" w:type="dxa"/>
          </w:tcPr>
          <w:p w:rsidR="00577AB5" w:rsidRDefault="00577AB5">
            <w:pPr>
              <w:pStyle w:val="ConsPlusNormal"/>
              <w:jc w:val="center"/>
            </w:pPr>
            <w:r>
              <w:t>10151,10</w:t>
            </w:r>
          </w:p>
        </w:tc>
        <w:tc>
          <w:tcPr>
            <w:tcW w:w="2551" w:type="dxa"/>
          </w:tcPr>
          <w:p w:rsidR="00577AB5" w:rsidRDefault="00577AB5">
            <w:pPr>
              <w:pStyle w:val="ConsPlusNormal"/>
              <w:jc w:val="center"/>
            </w:pPr>
            <w:r>
              <w:t>264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2338487,00</w:t>
            </w:r>
          </w:p>
        </w:tc>
      </w:tr>
      <w:tr w:rsidR="00577AB5">
        <w:tc>
          <w:tcPr>
            <w:tcW w:w="794" w:type="dxa"/>
          </w:tcPr>
          <w:p w:rsidR="00577AB5" w:rsidRDefault="00577AB5">
            <w:pPr>
              <w:pStyle w:val="ConsPlusNormal"/>
              <w:jc w:val="center"/>
            </w:pPr>
            <w:r>
              <w:t>352.</w:t>
            </w:r>
          </w:p>
        </w:tc>
        <w:tc>
          <w:tcPr>
            <w:tcW w:w="3118" w:type="dxa"/>
          </w:tcPr>
          <w:p w:rsidR="00577AB5" w:rsidRDefault="00577AB5">
            <w:pPr>
              <w:pStyle w:val="ConsPlusNormal"/>
            </w:pPr>
            <w:r>
              <w:t>г. Оренбург, ул. Липовая, д. 3</w:t>
            </w:r>
          </w:p>
        </w:tc>
        <w:tc>
          <w:tcPr>
            <w:tcW w:w="1474" w:type="dxa"/>
          </w:tcPr>
          <w:p w:rsidR="00577AB5" w:rsidRDefault="00577AB5">
            <w:pPr>
              <w:pStyle w:val="ConsPlusNormal"/>
              <w:jc w:val="center"/>
            </w:pPr>
            <w:r>
              <w:t>7650,90</w:t>
            </w:r>
          </w:p>
        </w:tc>
        <w:tc>
          <w:tcPr>
            <w:tcW w:w="2551" w:type="dxa"/>
          </w:tcPr>
          <w:p w:rsidR="00577AB5" w:rsidRDefault="00577AB5">
            <w:pPr>
              <w:pStyle w:val="ConsPlusNormal"/>
              <w:jc w:val="center"/>
            </w:pPr>
            <w:r>
              <w:t>327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2102961,00</w:t>
            </w:r>
          </w:p>
        </w:tc>
      </w:tr>
      <w:tr w:rsidR="00577AB5">
        <w:tc>
          <w:tcPr>
            <w:tcW w:w="794" w:type="dxa"/>
          </w:tcPr>
          <w:p w:rsidR="00577AB5" w:rsidRDefault="00577AB5">
            <w:pPr>
              <w:pStyle w:val="ConsPlusNormal"/>
              <w:jc w:val="center"/>
            </w:pPr>
            <w:r>
              <w:t>353.</w:t>
            </w:r>
          </w:p>
        </w:tc>
        <w:tc>
          <w:tcPr>
            <w:tcW w:w="3118" w:type="dxa"/>
          </w:tcPr>
          <w:p w:rsidR="00577AB5" w:rsidRDefault="00577AB5">
            <w:pPr>
              <w:pStyle w:val="ConsPlusNormal"/>
            </w:pPr>
            <w:r>
              <w:t>г. Оренбург, ул. Луговая, д. 85</w:t>
            </w:r>
          </w:p>
        </w:tc>
        <w:tc>
          <w:tcPr>
            <w:tcW w:w="1474" w:type="dxa"/>
          </w:tcPr>
          <w:p w:rsidR="00577AB5" w:rsidRDefault="00577AB5">
            <w:pPr>
              <w:pStyle w:val="ConsPlusNormal"/>
              <w:jc w:val="center"/>
            </w:pPr>
            <w:r>
              <w:t>3414,60</w:t>
            </w:r>
          </w:p>
        </w:tc>
        <w:tc>
          <w:tcPr>
            <w:tcW w:w="2551" w:type="dxa"/>
          </w:tcPr>
          <w:p w:rsidR="00577AB5" w:rsidRDefault="00577AB5">
            <w:pPr>
              <w:pStyle w:val="ConsPlusNormal"/>
              <w:jc w:val="center"/>
            </w:pPr>
            <w:r>
              <w:t>128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7117016,18</w:t>
            </w:r>
          </w:p>
        </w:tc>
      </w:tr>
      <w:tr w:rsidR="00577AB5">
        <w:tc>
          <w:tcPr>
            <w:tcW w:w="794" w:type="dxa"/>
          </w:tcPr>
          <w:p w:rsidR="00577AB5" w:rsidRDefault="00577AB5">
            <w:pPr>
              <w:pStyle w:val="ConsPlusNormal"/>
              <w:jc w:val="center"/>
            </w:pPr>
            <w:r>
              <w:t>354.</w:t>
            </w:r>
          </w:p>
        </w:tc>
        <w:tc>
          <w:tcPr>
            <w:tcW w:w="3118" w:type="dxa"/>
          </w:tcPr>
          <w:p w:rsidR="00577AB5" w:rsidRDefault="00577AB5">
            <w:pPr>
              <w:pStyle w:val="ConsPlusNormal"/>
            </w:pPr>
            <w:r>
              <w:t>г. Оренбург, ул. Мало-Мельничная, д. 38б</w:t>
            </w:r>
          </w:p>
        </w:tc>
        <w:tc>
          <w:tcPr>
            <w:tcW w:w="1474" w:type="dxa"/>
          </w:tcPr>
          <w:p w:rsidR="00577AB5" w:rsidRDefault="00577AB5">
            <w:pPr>
              <w:pStyle w:val="ConsPlusNormal"/>
              <w:jc w:val="center"/>
            </w:pPr>
            <w:r>
              <w:t>5299,60</w:t>
            </w:r>
          </w:p>
        </w:tc>
        <w:tc>
          <w:tcPr>
            <w:tcW w:w="2551" w:type="dxa"/>
          </w:tcPr>
          <w:p w:rsidR="00577AB5" w:rsidRDefault="00577AB5">
            <w:pPr>
              <w:pStyle w:val="ConsPlusNormal"/>
              <w:jc w:val="center"/>
            </w:pPr>
            <w:r>
              <w:t>156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1504589,11</w:t>
            </w:r>
          </w:p>
        </w:tc>
      </w:tr>
      <w:tr w:rsidR="00577AB5">
        <w:tc>
          <w:tcPr>
            <w:tcW w:w="794" w:type="dxa"/>
          </w:tcPr>
          <w:p w:rsidR="00577AB5" w:rsidRDefault="00577AB5">
            <w:pPr>
              <w:pStyle w:val="ConsPlusNormal"/>
              <w:jc w:val="center"/>
            </w:pPr>
            <w:r>
              <w:t>355.</w:t>
            </w:r>
          </w:p>
        </w:tc>
        <w:tc>
          <w:tcPr>
            <w:tcW w:w="3118" w:type="dxa"/>
          </w:tcPr>
          <w:p w:rsidR="00577AB5" w:rsidRDefault="00577AB5">
            <w:pPr>
              <w:pStyle w:val="ConsPlusNormal"/>
            </w:pPr>
            <w:r>
              <w:t>г. Оренбург, ул. Мало-Мельничная, д. 40а</w:t>
            </w:r>
          </w:p>
        </w:tc>
        <w:tc>
          <w:tcPr>
            <w:tcW w:w="1474" w:type="dxa"/>
          </w:tcPr>
          <w:p w:rsidR="00577AB5" w:rsidRDefault="00577AB5">
            <w:pPr>
              <w:pStyle w:val="ConsPlusNormal"/>
              <w:jc w:val="center"/>
            </w:pPr>
            <w:r>
              <w:t>5408,50</w:t>
            </w:r>
          </w:p>
        </w:tc>
        <w:tc>
          <w:tcPr>
            <w:tcW w:w="2551" w:type="dxa"/>
          </w:tcPr>
          <w:p w:rsidR="00577AB5" w:rsidRDefault="00577AB5">
            <w:pPr>
              <w:pStyle w:val="ConsPlusNormal"/>
              <w:jc w:val="center"/>
            </w:pPr>
            <w:r>
              <w:t>161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7690802,09</w:t>
            </w:r>
          </w:p>
        </w:tc>
      </w:tr>
      <w:tr w:rsidR="00577AB5">
        <w:tc>
          <w:tcPr>
            <w:tcW w:w="794" w:type="dxa"/>
          </w:tcPr>
          <w:p w:rsidR="00577AB5" w:rsidRDefault="00577AB5">
            <w:pPr>
              <w:pStyle w:val="ConsPlusNormal"/>
              <w:jc w:val="center"/>
            </w:pPr>
            <w:r>
              <w:t>356.</w:t>
            </w:r>
          </w:p>
        </w:tc>
        <w:tc>
          <w:tcPr>
            <w:tcW w:w="3118" w:type="dxa"/>
          </w:tcPr>
          <w:p w:rsidR="00577AB5" w:rsidRDefault="00577AB5">
            <w:pPr>
              <w:pStyle w:val="ConsPlusNormal"/>
            </w:pPr>
            <w:r>
              <w:t>г. Оренбург, ул. Маршала Жукова, д. 30а</w:t>
            </w:r>
          </w:p>
        </w:tc>
        <w:tc>
          <w:tcPr>
            <w:tcW w:w="1474" w:type="dxa"/>
          </w:tcPr>
          <w:p w:rsidR="00577AB5" w:rsidRDefault="00577AB5">
            <w:pPr>
              <w:pStyle w:val="ConsPlusNormal"/>
              <w:jc w:val="center"/>
            </w:pPr>
            <w:r>
              <w:t>4778,30</w:t>
            </w:r>
          </w:p>
        </w:tc>
        <w:tc>
          <w:tcPr>
            <w:tcW w:w="2551" w:type="dxa"/>
          </w:tcPr>
          <w:p w:rsidR="00577AB5" w:rsidRDefault="00577AB5">
            <w:pPr>
              <w:pStyle w:val="ConsPlusNormal"/>
              <w:jc w:val="center"/>
            </w:pPr>
            <w:r>
              <w:t>107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2661467,66</w:t>
            </w:r>
          </w:p>
        </w:tc>
      </w:tr>
      <w:tr w:rsidR="00577AB5">
        <w:tc>
          <w:tcPr>
            <w:tcW w:w="794" w:type="dxa"/>
          </w:tcPr>
          <w:p w:rsidR="00577AB5" w:rsidRDefault="00577AB5">
            <w:pPr>
              <w:pStyle w:val="ConsPlusNormal"/>
              <w:jc w:val="center"/>
            </w:pPr>
            <w:r>
              <w:t>357.</w:t>
            </w:r>
          </w:p>
        </w:tc>
        <w:tc>
          <w:tcPr>
            <w:tcW w:w="3118" w:type="dxa"/>
          </w:tcPr>
          <w:p w:rsidR="00577AB5" w:rsidRDefault="00577AB5">
            <w:pPr>
              <w:pStyle w:val="ConsPlusNormal"/>
            </w:pPr>
            <w:r>
              <w:t>г. Оренбург, ул. Минская, д. 2</w:t>
            </w:r>
          </w:p>
        </w:tc>
        <w:tc>
          <w:tcPr>
            <w:tcW w:w="1474" w:type="dxa"/>
          </w:tcPr>
          <w:p w:rsidR="00577AB5" w:rsidRDefault="00577AB5">
            <w:pPr>
              <w:pStyle w:val="ConsPlusNormal"/>
              <w:jc w:val="center"/>
            </w:pPr>
            <w:r>
              <w:t>4189,50</w:t>
            </w:r>
          </w:p>
        </w:tc>
        <w:tc>
          <w:tcPr>
            <w:tcW w:w="2551" w:type="dxa"/>
          </w:tcPr>
          <w:p w:rsidR="00577AB5" w:rsidRDefault="00577AB5">
            <w:pPr>
              <w:pStyle w:val="ConsPlusNormal"/>
              <w:jc w:val="center"/>
            </w:pPr>
            <w:r>
              <w:t>221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3194981,60</w:t>
            </w:r>
          </w:p>
        </w:tc>
      </w:tr>
      <w:tr w:rsidR="00577AB5">
        <w:tc>
          <w:tcPr>
            <w:tcW w:w="794" w:type="dxa"/>
          </w:tcPr>
          <w:p w:rsidR="00577AB5" w:rsidRDefault="00577AB5">
            <w:pPr>
              <w:pStyle w:val="ConsPlusNormal"/>
              <w:jc w:val="center"/>
            </w:pPr>
            <w:r>
              <w:t>358.</w:t>
            </w:r>
          </w:p>
        </w:tc>
        <w:tc>
          <w:tcPr>
            <w:tcW w:w="3118" w:type="dxa"/>
          </w:tcPr>
          <w:p w:rsidR="00577AB5" w:rsidRDefault="00577AB5">
            <w:pPr>
              <w:pStyle w:val="ConsPlusNormal"/>
            </w:pPr>
            <w:r>
              <w:t>г. Оренбург, ул. Мира, д. 14а</w:t>
            </w:r>
          </w:p>
        </w:tc>
        <w:tc>
          <w:tcPr>
            <w:tcW w:w="1474" w:type="dxa"/>
          </w:tcPr>
          <w:p w:rsidR="00577AB5" w:rsidRDefault="00577AB5">
            <w:pPr>
              <w:pStyle w:val="ConsPlusNormal"/>
              <w:jc w:val="center"/>
            </w:pPr>
            <w:r>
              <w:t>4192,00</w:t>
            </w:r>
          </w:p>
        </w:tc>
        <w:tc>
          <w:tcPr>
            <w:tcW w:w="2551" w:type="dxa"/>
          </w:tcPr>
          <w:p w:rsidR="00577AB5" w:rsidRDefault="00577AB5">
            <w:pPr>
              <w:pStyle w:val="ConsPlusNormal"/>
              <w:jc w:val="center"/>
            </w:pPr>
            <w:r>
              <w:t>147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216766,34</w:t>
            </w:r>
          </w:p>
        </w:tc>
      </w:tr>
      <w:tr w:rsidR="00577AB5">
        <w:tc>
          <w:tcPr>
            <w:tcW w:w="794" w:type="dxa"/>
          </w:tcPr>
          <w:p w:rsidR="00577AB5" w:rsidRDefault="00577AB5">
            <w:pPr>
              <w:pStyle w:val="ConsPlusNormal"/>
              <w:jc w:val="center"/>
            </w:pPr>
            <w:r>
              <w:t>359.</w:t>
            </w:r>
          </w:p>
        </w:tc>
        <w:tc>
          <w:tcPr>
            <w:tcW w:w="3118" w:type="dxa"/>
          </w:tcPr>
          <w:p w:rsidR="00577AB5" w:rsidRDefault="00577AB5">
            <w:pPr>
              <w:pStyle w:val="ConsPlusNormal"/>
            </w:pPr>
            <w:r>
              <w:t>г. Оренбург, ул. Мира, д. 2а</w:t>
            </w:r>
          </w:p>
        </w:tc>
        <w:tc>
          <w:tcPr>
            <w:tcW w:w="1474" w:type="dxa"/>
          </w:tcPr>
          <w:p w:rsidR="00577AB5" w:rsidRDefault="00577AB5">
            <w:pPr>
              <w:pStyle w:val="ConsPlusNormal"/>
              <w:jc w:val="center"/>
            </w:pPr>
            <w:r>
              <w:t>4527,30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190268,56</w:t>
            </w:r>
          </w:p>
        </w:tc>
      </w:tr>
      <w:tr w:rsidR="00577AB5">
        <w:tc>
          <w:tcPr>
            <w:tcW w:w="794" w:type="dxa"/>
          </w:tcPr>
          <w:p w:rsidR="00577AB5" w:rsidRDefault="00577AB5">
            <w:pPr>
              <w:pStyle w:val="ConsPlusNormal"/>
              <w:jc w:val="center"/>
            </w:pPr>
            <w:r>
              <w:t>360.</w:t>
            </w:r>
          </w:p>
        </w:tc>
        <w:tc>
          <w:tcPr>
            <w:tcW w:w="3118" w:type="dxa"/>
          </w:tcPr>
          <w:p w:rsidR="00577AB5" w:rsidRDefault="00577AB5">
            <w:pPr>
              <w:pStyle w:val="ConsPlusNormal"/>
            </w:pPr>
            <w:r>
              <w:t>г. Оренбург, ул. Мира, д. 4</w:t>
            </w:r>
          </w:p>
        </w:tc>
        <w:tc>
          <w:tcPr>
            <w:tcW w:w="1474" w:type="dxa"/>
          </w:tcPr>
          <w:p w:rsidR="00577AB5" w:rsidRDefault="00577AB5">
            <w:pPr>
              <w:pStyle w:val="ConsPlusNormal"/>
              <w:jc w:val="center"/>
            </w:pPr>
            <w:r>
              <w:t>11065,00</w:t>
            </w:r>
          </w:p>
        </w:tc>
        <w:tc>
          <w:tcPr>
            <w:tcW w:w="2551" w:type="dxa"/>
          </w:tcPr>
          <w:p w:rsidR="00577AB5" w:rsidRDefault="00577AB5">
            <w:pPr>
              <w:pStyle w:val="ConsPlusNormal"/>
              <w:jc w:val="center"/>
            </w:pPr>
            <w:r>
              <w:t>285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4058799,01</w:t>
            </w:r>
          </w:p>
        </w:tc>
      </w:tr>
      <w:tr w:rsidR="00577AB5">
        <w:tc>
          <w:tcPr>
            <w:tcW w:w="794" w:type="dxa"/>
          </w:tcPr>
          <w:p w:rsidR="00577AB5" w:rsidRDefault="00577AB5">
            <w:pPr>
              <w:pStyle w:val="ConsPlusNormal"/>
              <w:jc w:val="center"/>
            </w:pPr>
            <w:r>
              <w:t>361.</w:t>
            </w:r>
          </w:p>
        </w:tc>
        <w:tc>
          <w:tcPr>
            <w:tcW w:w="3118" w:type="dxa"/>
          </w:tcPr>
          <w:p w:rsidR="00577AB5" w:rsidRDefault="00577AB5">
            <w:pPr>
              <w:pStyle w:val="ConsPlusNormal"/>
            </w:pPr>
            <w:r>
              <w:t>г. Оренбург, ул. Монтажников, д. 12</w:t>
            </w:r>
          </w:p>
        </w:tc>
        <w:tc>
          <w:tcPr>
            <w:tcW w:w="1474" w:type="dxa"/>
          </w:tcPr>
          <w:p w:rsidR="00577AB5" w:rsidRDefault="00577AB5">
            <w:pPr>
              <w:pStyle w:val="ConsPlusNormal"/>
              <w:jc w:val="center"/>
            </w:pPr>
            <w:r>
              <w:t>7134,80</w:t>
            </w:r>
          </w:p>
        </w:tc>
        <w:tc>
          <w:tcPr>
            <w:tcW w:w="2551" w:type="dxa"/>
          </w:tcPr>
          <w:p w:rsidR="00577AB5" w:rsidRDefault="00577AB5">
            <w:pPr>
              <w:pStyle w:val="ConsPlusNormal"/>
              <w:jc w:val="center"/>
            </w:pPr>
            <w:r>
              <w:t>186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4207832,34</w:t>
            </w:r>
          </w:p>
        </w:tc>
      </w:tr>
      <w:tr w:rsidR="00577AB5">
        <w:tc>
          <w:tcPr>
            <w:tcW w:w="794" w:type="dxa"/>
          </w:tcPr>
          <w:p w:rsidR="00577AB5" w:rsidRDefault="00577AB5">
            <w:pPr>
              <w:pStyle w:val="ConsPlusNormal"/>
              <w:jc w:val="center"/>
            </w:pPr>
            <w:r>
              <w:t>362.</w:t>
            </w:r>
          </w:p>
        </w:tc>
        <w:tc>
          <w:tcPr>
            <w:tcW w:w="3118" w:type="dxa"/>
          </w:tcPr>
          <w:p w:rsidR="00577AB5" w:rsidRDefault="00577AB5">
            <w:pPr>
              <w:pStyle w:val="ConsPlusNormal"/>
            </w:pPr>
            <w:r>
              <w:t>г. Оренбург, ул. Монтажников, д. 14</w:t>
            </w:r>
          </w:p>
        </w:tc>
        <w:tc>
          <w:tcPr>
            <w:tcW w:w="1474" w:type="dxa"/>
          </w:tcPr>
          <w:p w:rsidR="00577AB5" w:rsidRDefault="00577AB5">
            <w:pPr>
              <w:pStyle w:val="ConsPlusNormal"/>
              <w:jc w:val="center"/>
            </w:pPr>
            <w:r>
              <w:t>7157,30</w:t>
            </w:r>
          </w:p>
        </w:tc>
        <w:tc>
          <w:tcPr>
            <w:tcW w:w="2551" w:type="dxa"/>
          </w:tcPr>
          <w:p w:rsidR="00577AB5" w:rsidRDefault="00577AB5">
            <w:pPr>
              <w:pStyle w:val="ConsPlusNormal"/>
              <w:jc w:val="center"/>
            </w:pPr>
            <w:r>
              <w:t>168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4115279,99</w:t>
            </w:r>
          </w:p>
        </w:tc>
      </w:tr>
      <w:tr w:rsidR="00577AB5">
        <w:tc>
          <w:tcPr>
            <w:tcW w:w="794" w:type="dxa"/>
          </w:tcPr>
          <w:p w:rsidR="00577AB5" w:rsidRDefault="00577AB5">
            <w:pPr>
              <w:pStyle w:val="ConsPlusNormal"/>
              <w:jc w:val="center"/>
            </w:pPr>
            <w:r>
              <w:lastRenderedPageBreak/>
              <w:t>363.</w:t>
            </w:r>
          </w:p>
        </w:tc>
        <w:tc>
          <w:tcPr>
            <w:tcW w:w="3118" w:type="dxa"/>
          </w:tcPr>
          <w:p w:rsidR="00577AB5" w:rsidRDefault="00577AB5">
            <w:pPr>
              <w:pStyle w:val="ConsPlusNormal"/>
            </w:pPr>
            <w:r>
              <w:t>г. Оренбург, ул. Монтажников, д. 14/1</w:t>
            </w:r>
          </w:p>
        </w:tc>
        <w:tc>
          <w:tcPr>
            <w:tcW w:w="1474" w:type="dxa"/>
          </w:tcPr>
          <w:p w:rsidR="00577AB5" w:rsidRDefault="00577AB5">
            <w:pPr>
              <w:pStyle w:val="ConsPlusNormal"/>
              <w:jc w:val="center"/>
            </w:pPr>
            <w:r>
              <w:t>7119,40</w:t>
            </w:r>
          </w:p>
        </w:tc>
        <w:tc>
          <w:tcPr>
            <w:tcW w:w="2551" w:type="dxa"/>
          </w:tcPr>
          <w:p w:rsidR="00577AB5" w:rsidRDefault="00577AB5">
            <w:pPr>
              <w:pStyle w:val="ConsPlusNormal"/>
              <w:jc w:val="center"/>
            </w:pPr>
            <w:r>
              <w:t>183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6143124,46</w:t>
            </w:r>
          </w:p>
        </w:tc>
      </w:tr>
      <w:tr w:rsidR="00577AB5">
        <w:tc>
          <w:tcPr>
            <w:tcW w:w="794" w:type="dxa"/>
          </w:tcPr>
          <w:p w:rsidR="00577AB5" w:rsidRDefault="00577AB5">
            <w:pPr>
              <w:pStyle w:val="ConsPlusNormal"/>
              <w:jc w:val="center"/>
            </w:pPr>
            <w:r>
              <w:t>364.</w:t>
            </w:r>
          </w:p>
        </w:tc>
        <w:tc>
          <w:tcPr>
            <w:tcW w:w="3118" w:type="dxa"/>
          </w:tcPr>
          <w:p w:rsidR="00577AB5" w:rsidRDefault="00577AB5">
            <w:pPr>
              <w:pStyle w:val="ConsPlusNormal"/>
            </w:pPr>
            <w:r>
              <w:t>г. Оренбург, ул. Монтажников, д. 2</w:t>
            </w:r>
          </w:p>
        </w:tc>
        <w:tc>
          <w:tcPr>
            <w:tcW w:w="1474" w:type="dxa"/>
          </w:tcPr>
          <w:p w:rsidR="00577AB5" w:rsidRDefault="00577AB5">
            <w:pPr>
              <w:pStyle w:val="ConsPlusNormal"/>
              <w:jc w:val="center"/>
            </w:pPr>
            <w:r>
              <w:t>5823,70</w:t>
            </w:r>
          </w:p>
        </w:tc>
        <w:tc>
          <w:tcPr>
            <w:tcW w:w="2551" w:type="dxa"/>
          </w:tcPr>
          <w:p w:rsidR="00577AB5" w:rsidRDefault="00577AB5">
            <w:pPr>
              <w:pStyle w:val="ConsPlusNormal"/>
              <w:jc w:val="center"/>
            </w:pPr>
            <w:r>
              <w:t>126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4273335,45</w:t>
            </w:r>
          </w:p>
        </w:tc>
      </w:tr>
      <w:tr w:rsidR="00577AB5">
        <w:tc>
          <w:tcPr>
            <w:tcW w:w="794" w:type="dxa"/>
          </w:tcPr>
          <w:p w:rsidR="00577AB5" w:rsidRDefault="00577AB5">
            <w:pPr>
              <w:pStyle w:val="ConsPlusNormal"/>
              <w:jc w:val="center"/>
            </w:pPr>
            <w:r>
              <w:t>365.</w:t>
            </w:r>
          </w:p>
        </w:tc>
        <w:tc>
          <w:tcPr>
            <w:tcW w:w="3118" w:type="dxa"/>
          </w:tcPr>
          <w:p w:rsidR="00577AB5" w:rsidRDefault="00577AB5">
            <w:pPr>
              <w:pStyle w:val="ConsPlusNormal"/>
            </w:pPr>
            <w:r>
              <w:t>г. Оренбург, ул. Монтажников, д. 4</w:t>
            </w:r>
          </w:p>
        </w:tc>
        <w:tc>
          <w:tcPr>
            <w:tcW w:w="1474" w:type="dxa"/>
          </w:tcPr>
          <w:p w:rsidR="00577AB5" w:rsidRDefault="00577AB5">
            <w:pPr>
              <w:pStyle w:val="ConsPlusNormal"/>
              <w:jc w:val="center"/>
            </w:pPr>
            <w:r>
              <w:t>7153,10</w:t>
            </w:r>
          </w:p>
        </w:tc>
        <w:tc>
          <w:tcPr>
            <w:tcW w:w="2551" w:type="dxa"/>
          </w:tcPr>
          <w:p w:rsidR="00577AB5" w:rsidRDefault="00577AB5">
            <w:pPr>
              <w:pStyle w:val="ConsPlusNormal"/>
              <w:jc w:val="center"/>
            </w:pPr>
            <w:r>
              <w:t>186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5542053,71</w:t>
            </w:r>
          </w:p>
        </w:tc>
      </w:tr>
      <w:tr w:rsidR="00577AB5">
        <w:tc>
          <w:tcPr>
            <w:tcW w:w="794" w:type="dxa"/>
          </w:tcPr>
          <w:p w:rsidR="00577AB5" w:rsidRDefault="00577AB5">
            <w:pPr>
              <w:pStyle w:val="ConsPlusNormal"/>
              <w:jc w:val="center"/>
            </w:pPr>
            <w:r>
              <w:t>366.</w:t>
            </w:r>
          </w:p>
        </w:tc>
        <w:tc>
          <w:tcPr>
            <w:tcW w:w="3118" w:type="dxa"/>
          </w:tcPr>
          <w:p w:rsidR="00577AB5" w:rsidRDefault="00577AB5">
            <w:pPr>
              <w:pStyle w:val="ConsPlusNormal"/>
            </w:pPr>
            <w:r>
              <w:t>г. Оренбург, ул. Монтажников, д. 6</w:t>
            </w:r>
          </w:p>
        </w:tc>
        <w:tc>
          <w:tcPr>
            <w:tcW w:w="1474" w:type="dxa"/>
          </w:tcPr>
          <w:p w:rsidR="00577AB5" w:rsidRDefault="00577AB5">
            <w:pPr>
              <w:pStyle w:val="ConsPlusNormal"/>
              <w:jc w:val="center"/>
            </w:pPr>
            <w:r>
              <w:t>7113,90</w:t>
            </w:r>
          </w:p>
        </w:tc>
        <w:tc>
          <w:tcPr>
            <w:tcW w:w="2551" w:type="dxa"/>
          </w:tcPr>
          <w:p w:rsidR="00577AB5" w:rsidRDefault="00577AB5">
            <w:pPr>
              <w:pStyle w:val="ConsPlusNormal"/>
              <w:jc w:val="center"/>
            </w:pPr>
            <w:r>
              <w:t>182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5639551,60</w:t>
            </w:r>
          </w:p>
        </w:tc>
      </w:tr>
      <w:tr w:rsidR="00577AB5">
        <w:tc>
          <w:tcPr>
            <w:tcW w:w="794" w:type="dxa"/>
          </w:tcPr>
          <w:p w:rsidR="00577AB5" w:rsidRDefault="00577AB5">
            <w:pPr>
              <w:pStyle w:val="ConsPlusNormal"/>
              <w:jc w:val="center"/>
            </w:pPr>
            <w:r>
              <w:t>367.</w:t>
            </w:r>
          </w:p>
        </w:tc>
        <w:tc>
          <w:tcPr>
            <w:tcW w:w="3118" w:type="dxa"/>
          </w:tcPr>
          <w:p w:rsidR="00577AB5" w:rsidRDefault="00577AB5">
            <w:pPr>
              <w:pStyle w:val="ConsPlusNormal"/>
            </w:pPr>
            <w:r>
              <w:t>г. Оренбург, ул. Мусы Джалиля, д. 27</w:t>
            </w:r>
          </w:p>
        </w:tc>
        <w:tc>
          <w:tcPr>
            <w:tcW w:w="1474" w:type="dxa"/>
          </w:tcPr>
          <w:p w:rsidR="00577AB5" w:rsidRDefault="00577AB5">
            <w:pPr>
              <w:pStyle w:val="ConsPlusNormal"/>
              <w:jc w:val="center"/>
            </w:pPr>
            <w:r>
              <w:t>7277,80</w:t>
            </w:r>
          </w:p>
        </w:tc>
        <w:tc>
          <w:tcPr>
            <w:tcW w:w="2551" w:type="dxa"/>
          </w:tcPr>
          <w:p w:rsidR="00577AB5" w:rsidRDefault="00577AB5">
            <w:pPr>
              <w:pStyle w:val="ConsPlusNormal"/>
              <w:jc w:val="center"/>
            </w:pPr>
            <w:r>
              <w:t>299</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2462081,00</w:t>
            </w:r>
          </w:p>
        </w:tc>
      </w:tr>
      <w:tr w:rsidR="00577AB5">
        <w:tc>
          <w:tcPr>
            <w:tcW w:w="794" w:type="dxa"/>
          </w:tcPr>
          <w:p w:rsidR="00577AB5" w:rsidRDefault="00577AB5">
            <w:pPr>
              <w:pStyle w:val="ConsPlusNormal"/>
              <w:jc w:val="center"/>
            </w:pPr>
            <w:r>
              <w:t>368.</w:t>
            </w:r>
          </w:p>
        </w:tc>
        <w:tc>
          <w:tcPr>
            <w:tcW w:w="3118" w:type="dxa"/>
          </w:tcPr>
          <w:p w:rsidR="00577AB5" w:rsidRDefault="00577AB5">
            <w:pPr>
              <w:pStyle w:val="ConsPlusNormal"/>
            </w:pPr>
            <w:r>
              <w:t>г. Оренбург, ул. Невельская, д. 30</w:t>
            </w:r>
          </w:p>
        </w:tc>
        <w:tc>
          <w:tcPr>
            <w:tcW w:w="1474" w:type="dxa"/>
          </w:tcPr>
          <w:p w:rsidR="00577AB5" w:rsidRDefault="00577AB5">
            <w:pPr>
              <w:pStyle w:val="ConsPlusNormal"/>
              <w:jc w:val="center"/>
            </w:pPr>
            <w:r>
              <w:t>4067,50</w:t>
            </w:r>
          </w:p>
        </w:tc>
        <w:tc>
          <w:tcPr>
            <w:tcW w:w="2551" w:type="dxa"/>
          </w:tcPr>
          <w:p w:rsidR="00577AB5" w:rsidRDefault="00577AB5">
            <w:pPr>
              <w:pStyle w:val="ConsPlusNormal"/>
              <w:jc w:val="center"/>
            </w:pPr>
            <w:r>
              <w:t>136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1814060,18</w:t>
            </w:r>
          </w:p>
        </w:tc>
      </w:tr>
      <w:tr w:rsidR="00577AB5">
        <w:tc>
          <w:tcPr>
            <w:tcW w:w="794" w:type="dxa"/>
          </w:tcPr>
          <w:p w:rsidR="00577AB5" w:rsidRDefault="00577AB5">
            <w:pPr>
              <w:pStyle w:val="ConsPlusNormal"/>
              <w:jc w:val="center"/>
            </w:pPr>
            <w:r>
              <w:t>369.</w:t>
            </w:r>
          </w:p>
        </w:tc>
        <w:tc>
          <w:tcPr>
            <w:tcW w:w="3118" w:type="dxa"/>
          </w:tcPr>
          <w:p w:rsidR="00577AB5" w:rsidRDefault="00577AB5">
            <w:pPr>
              <w:pStyle w:val="ConsPlusNormal"/>
            </w:pPr>
            <w:r>
              <w:t>г. Оренбург, ул. Новая, д. 1/1</w:t>
            </w:r>
          </w:p>
        </w:tc>
        <w:tc>
          <w:tcPr>
            <w:tcW w:w="1474" w:type="dxa"/>
          </w:tcPr>
          <w:p w:rsidR="00577AB5" w:rsidRDefault="00577AB5">
            <w:pPr>
              <w:pStyle w:val="ConsPlusNormal"/>
              <w:jc w:val="center"/>
            </w:pPr>
            <w:r>
              <w:t>7221,30</w:t>
            </w:r>
          </w:p>
        </w:tc>
        <w:tc>
          <w:tcPr>
            <w:tcW w:w="2551" w:type="dxa"/>
          </w:tcPr>
          <w:p w:rsidR="00577AB5" w:rsidRDefault="00577AB5">
            <w:pPr>
              <w:pStyle w:val="ConsPlusNormal"/>
              <w:jc w:val="center"/>
            </w:pPr>
            <w:r>
              <w:t>265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5299402,14</w:t>
            </w:r>
          </w:p>
        </w:tc>
      </w:tr>
      <w:tr w:rsidR="00577AB5">
        <w:tc>
          <w:tcPr>
            <w:tcW w:w="794" w:type="dxa"/>
          </w:tcPr>
          <w:p w:rsidR="00577AB5" w:rsidRDefault="00577AB5">
            <w:pPr>
              <w:pStyle w:val="ConsPlusNormal"/>
              <w:jc w:val="center"/>
            </w:pPr>
            <w:r>
              <w:t>370.</w:t>
            </w:r>
          </w:p>
        </w:tc>
        <w:tc>
          <w:tcPr>
            <w:tcW w:w="3118" w:type="dxa"/>
          </w:tcPr>
          <w:p w:rsidR="00577AB5" w:rsidRDefault="00577AB5">
            <w:pPr>
              <w:pStyle w:val="ConsPlusNormal"/>
            </w:pPr>
            <w:r>
              <w:t>г. Оренбург, ул. Новая, д. 14</w:t>
            </w:r>
          </w:p>
        </w:tc>
        <w:tc>
          <w:tcPr>
            <w:tcW w:w="1474" w:type="dxa"/>
          </w:tcPr>
          <w:p w:rsidR="00577AB5" w:rsidRDefault="00577AB5">
            <w:pPr>
              <w:pStyle w:val="ConsPlusNormal"/>
              <w:jc w:val="center"/>
            </w:pPr>
            <w:r>
              <w:t>4479,00</w:t>
            </w:r>
          </w:p>
        </w:tc>
        <w:tc>
          <w:tcPr>
            <w:tcW w:w="2551" w:type="dxa"/>
          </w:tcPr>
          <w:p w:rsidR="00577AB5" w:rsidRDefault="00577AB5">
            <w:pPr>
              <w:pStyle w:val="ConsPlusNormal"/>
              <w:jc w:val="center"/>
            </w:pPr>
            <w:r>
              <w:t>182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3625288,86</w:t>
            </w:r>
          </w:p>
        </w:tc>
      </w:tr>
      <w:tr w:rsidR="00577AB5">
        <w:tc>
          <w:tcPr>
            <w:tcW w:w="794" w:type="dxa"/>
          </w:tcPr>
          <w:p w:rsidR="00577AB5" w:rsidRDefault="00577AB5">
            <w:pPr>
              <w:pStyle w:val="ConsPlusNormal"/>
              <w:jc w:val="center"/>
            </w:pPr>
            <w:r>
              <w:t>371.</w:t>
            </w:r>
          </w:p>
        </w:tc>
        <w:tc>
          <w:tcPr>
            <w:tcW w:w="3118" w:type="dxa"/>
          </w:tcPr>
          <w:p w:rsidR="00577AB5" w:rsidRDefault="00577AB5">
            <w:pPr>
              <w:pStyle w:val="ConsPlusNormal"/>
            </w:pPr>
            <w:r>
              <w:t>г. Оренбург, ул. Новая, д. 21</w:t>
            </w:r>
          </w:p>
        </w:tc>
        <w:tc>
          <w:tcPr>
            <w:tcW w:w="1474" w:type="dxa"/>
          </w:tcPr>
          <w:p w:rsidR="00577AB5" w:rsidRDefault="00577AB5">
            <w:pPr>
              <w:pStyle w:val="ConsPlusNormal"/>
              <w:jc w:val="center"/>
            </w:pPr>
            <w:r>
              <w:t>4866,70</w:t>
            </w:r>
          </w:p>
        </w:tc>
        <w:tc>
          <w:tcPr>
            <w:tcW w:w="2551" w:type="dxa"/>
          </w:tcPr>
          <w:p w:rsidR="00577AB5" w:rsidRDefault="00577AB5">
            <w:pPr>
              <w:pStyle w:val="ConsPlusNormal"/>
              <w:jc w:val="center"/>
            </w:pPr>
            <w:r>
              <w:t>157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2934078,05</w:t>
            </w:r>
          </w:p>
        </w:tc>
      </w:tr>
      <w:tr w:rsidR="00577AB5">
        <w:tc>
          <w:tcPr>
            <w:tcW w:w="794" w:type="dxa"/>
          </w:tcPr>
          <w:p w:rsidR="00577AB5" w:rsidRDefault="00577AB5">
            <w:pPr>
              <w:pStyle w:val="ConsPlusNormal"/>
              <w:jc w:val="center"/>
            </w:pPr>
            <w:r>
              <w:t>372.</w:t>
            </w:r>
          </w:p>
        </w:tc>
        <w:tc>
          <w:tcPr>
            <w:tcW w:w="3118" w:type="dxa"/>
          </w:tcPr>
          <w:p w:rsidR="00577AB5" w:rsidRDefault="00577AB5">
            <w:pPr>
              <w:pStyle w:val="ConsPlusNormal"/>
            </w:pPr>
            <w:r>
              <w:t>г. Оренбург, ул. Новая, д. 23</w:t>
            </w:r>
          </w:p>
        </w:tc>
        <w:tc>
          <w:tcPr>
            <w:tcW w:w="1474" w:type="dxa"/>
          </w:tcPr>
          <w:p w:rsidR="00577AB5" w:rsidRDefault="00577AB5">
            <w:pPr>
              <w:pStyle w:val="ConsPlusNormal"/>
              <w:jc w:val="center"/>
            </w:pPr>
            <w:r>
              <w:t>19255,00</w:t>
            </w:r>
          </w:p>
        </w:tc>
        <w:tc>
          <w:tcPr>
            <w:tcW w:w="2551" w:type="dxa"/>
          </w:tcPr>
          <w:p w:rsidR="00577AB5" w:rsidRDefault="00577AB5">
            <w:pPr>
              <w:pStyle w:val="ConsPlusNormal"/>
              <w:jc w:val="center"/>
            </w:pPr>
            <w:r>
              <w:t>516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11776258,99</w:t>
            </w:r>
          </w:p>
        </w:tc>
      </w:tr>
      <w:tr w:rsidR="00577AB5">
        <w:tc>
          <w:tcPr>
            <w:tcW w:w="794" w:type="dxa"/>
          </w:tcPr>
          <w:p w:rsidR="00577AB5" w:rsidRDefault="00577AB5">
            <w:pPr>
              <w:pStyle w:val="ConsPlusNormal"/>
              <w:jc w:val="center"/>
            </w:pPr>
            <w:r>
              <w:t>373.</w:t>
            </w:r>
          </w:p>
        </w:tc>
        <w:tc>
          <w:tcPr>
            <w:tcW w:w="3118" w:type="dxa"/>
          </w:tcPr>
          <w:p w:rsidR="00577AB5" w:rsidRDefault="00577AB5">
            <w:pPr>
              <w:pStyle w:val="ConsPlusNormal"/>
            </w:pPr>
            <w:r>
              <w:t>г. Оренбург, ул. Новая, д. 25</w:t>
            </w:r>
          </w:p>
        </w:tc>
        <w:tc>
          <w:tcPr>
            <w:tcW w:w="1474" w:type="dxa"/>
          </w:tcPr>
          <w:p w:rsidR="00577AB5" w:rsidRDefault="00577AB5">
            <w:pPr>
              <w:pStyle w:val="ConsPlusNormal"/>
              <w:jc w:val="center"/>
            </w:pPr>
            <w:r>
              <w:t>12147,50</w:t>
            </w:r>
          </w:p>
        </w:tc>
        <w:tc>
          <w:tcPr>
            <w:tcW w:w="2551" w:type="dxa"/>
          </w:tcPr>
          <w:p w:rsidR="00577AB5" w:rsidRDefault="00577AB5">
            <w:pPr>
              <w:pStyle w:val="ConsPlusNormal"/>
              <w:jc w:val="center"/>
            </w:pPr>
            <w:r>
              <w:t>276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7356892,42</w:t>
            </w:r>
          </w:p>
        </w:tc>
      </w:tr>
      <w:tr w:rsidR="00577AB5">
        <w:tc>
          <w:tcPr>
            <w:tcW w:w="794" w:type="dxa"/>
          </w:tcPr>
          <w:p w:rsidR="00577AB5" w:rsidRDefault="00577AB5">
            <w:pPr>
              <w:pStyle w:val="ConsPlusNormal"/>
              <w:jc w:val="center"/>
            </w:pPr>
            <w:r>
              <w:t>374.</w:t>
            </w:r>
          </w:p>
        </w:tc>
        <w:tc>
          <w:tcPr>
            <w:tcW w:w="3118" w:type="dxa"/>
          </w:tcPr>
          <w:p w:rsidR="00577AB5" w:rsidRDefault="00577AB5">
            <w:pPr>
              <w:pStyle w:val="ConsPlusNormal"/>
            </w:pPr>
            <w:r>
              <w:t>г. Оренбург, ул. Новая, д. 25/1</w:t>
            </w:r>
          </w:p>
        </w:tc>
        <w:tc>
          <w:tcPr>
            <w:tcW w:w="1474" w:type="dxa"/>
          </w:tcPr>
          <w:p w:rsidR="00577AB5" w:rsidRDefault="00577AB5">
            <w:pPr>
              <w:pStyle w:val="ConsPlusNormal"/>
              <w:jc w:val="center"/>
            </w:pPr>
            <w:r>
              <w:t>4854,80</w:t>
            </w:r>
          </w:p>
        </w:tc>
        <w:tc>
          <w:tcPr>
            <w:tcW w:w="2551" w:type="dxa"/>
          </w:tcPr>
          <w:p w:rsidR="00577AB5" w:rsidRDefault="00577AB5">
            <w:pPr>
              <w:pStyle w:val="ConsPlusNormal"/>
              <w:jc w:val="center"/>
            </w:pPr>
            <w:r>
              <w:t>143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2935111,08</w:t>
            </w:r>
          </w:p>
        </w:tc>
      </w:tr>
      <w:tr w:rsidR="00577AB5">
        <w:tc>
          <w:tcPr>
            <w:tcW w:w="794" w:type="dxa"/>
          </w:tcPr>
          <w:p w:rsidR="00577AB5" w:rsidRDefault="00577AB5">
            <w:pPr>
              <w:pStyle w:val="ConsPlusNormal"/>
              <w:jc w:val="center"/>
            </w:pPr>
            <w:r>
              <w:t>375.</w:t>
            </w:r>
          </w:p>
        </w:tc>
        <w:tc>
          <w:tcPr>
            <w:tcW w:w="3118" w:type="dxa"/>
          </w:tcPr>
          <w:p w:rsidR="00577AB5" w:rsidRDefault="00577AB5">
            <w:pPr>
              <w:pStyle w:val="ConsPlusNormal"/>
            </w:pPr>
            <w:r>
              <w:t>г. Оренбург, ул. Новая, д. 5</w:t>
            </w:r>
          </w:p>
        </w:tc>
        <w:tc>
          <w:tcPr>
            <w:tcW w:w="1474" w:type="dxa"/>
          </w:tcPr>
          <w:p w:rsidR="00577AB5" w:rsidRDefault="00577AB5">
            <w:pPr>
              <w:pStyle w:val="ConsPlusNormal"/>
              <w:jc w:val="center"/>
            </w:pPr>
            <w:r>
              <w:t>3276,60</w:t>
            </w:r>
          </w:p>
        </w:tc>
        <w:tc>
          <w:tcPr>
            <w:tcW w:w="2551" w:type="dxa"/>
          </w:tcPr>
          <w:p w:rsidR="00577AB5" w:rsidRDefault="00577AB5">
            <w:pPr>
              <w:pStyle w:val="ConsPlusNormal"/>
              <w:jc w:val="center"/>
            </w:pPr>
            <w:r>
              <w:t>140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3184656,16</w:t>
            </w:r>
          </w:p>
        </w:tc>
      </w:tr>
      <w:tr w:rsidR="00577AB5">
        <w:tc>
          <w:tcPr>
            <w:tcW w:w="794" w:type="dxa"/>
          </w:tcPr>
          <w:p w:rsidR="00577AB5" w:rsidRDefault="00577AB5">
            <w:pPr>
              <w:pStyle w:val="ConsPlusNormal"/>
              <w:jc w:val="center"/>
            </w:pPr>
            <w:r>
              <w:t>376.</w:t>
            </w:r>
          </w:p>
        </w:tc>
        <w:tc>
          <w:tcPr>
            <w:tcW w:w="3118" w:type="dxa"/>
          </w:tcPr>
          <w:p w:rsidR="00577AB5" w:rsidRDefault="00577AB5">
            <w:pPr>
              <w:pStyle w:val="ConsPlusNormal"/>
            </w:pPr>
            <w:r>
              <w:t>г. Оренбург, ул. Новоселов, д. 12</w:t>
            </w:r>
          </w:p>
        </w:tc>
        <w:tc>
          <w:tcPr>
            <w:tcW w:w="1474" w:type="dxa"/>
          </w:tcPr>
          <w:p w:rsidR="00577AB5" w:rsidRDefault="00577AB5">
            <w:pPr>
              <w:pStyle w:val="ConsPlusNormal"/>
              <w:jc w:val="center"/>
            </w:pPr>
            <w:r>
              <w:t>4815,60</w:t>
            </w:r>
          </w:p>
        </w:tc>
        <w:tc>
          <w:tcPr>
            <w:tcW w:w="2551" w:type="dxa"/>
          </w:tcPr>
          <w:p w:rsidR="00577AB5" w:rsidRDefault="00577AB5">
            <w:pPr>
              <w:pStyle w:val="ConsPlusNormal"/>
              <w:jc w:val="center"/>
            </w:pPr>
            <w:r>
              <w:t>145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842272,89</w:t>
            </w:r>
          </w:p>
        </w:tc>
      </w:tr>
      <w:tr w:rsidR="00577AB5">
        <w:tc>
          <w:tcPr>
            <w:tcW w:w="794" w:type="dxa"/>
          </w:tcPr>
          <w:p w:rsidR="00577AB5" w:rsidRDefault="00577AB5">
            <w:pPr>
              <w:pStyle w:val="ConsPlusNormal"/>
              <w:jc w:val="center"/>
            </w:pPr>
            <w:r>
              <w:t>377.</w:t>
            </w:r>
          </w:p>
        </w:tc>
        <w:tc>
          <w:tcPr>
            <w:tcW w:w="3118" w:type="dxa"/>
          </w:tcPr>
          <w:p w:rsidR="00577AB5" w:rsidRDefault="00577AB5">
            <w:pPr>
              <w:pStyle w:val="ConsPlusNormal"/>
            </w:pPr>
            <w:r>
              <w:t>г. Оренбург, ул. Ногина, д. 1а</w:t>
            </w:r>
          </w:p>
        </w:tc>
        <w:tc>
          <w:tcPr>
            <w:tcW w:w="1474" w:type="dxa"/>
          </w:tcPr>
          <w:p w:rsidR="00577AB5" w:rsidRDefault="00577AB5">
            <w:pPr>
              <w:pStyle w:val="ConsPlusNormal"/>
              <w:jc w:val="center"/>
            </w:pPr>
            <w:r>
              <w:t>598,00</w:t>
            </w:r>
          </w:p>
        </w:tc>
        <w:tc>
          <w:tcPr>
            <w:tcW w:w="2551" w:type="dxa"/>
          </w:tcPr>
          <w:p w:rsidR="00577AB5" w:rsidRDefault="00577AB5">
            <w:pPr>
              <w:pStyle w:val="ConsPlusNormal"/>
              <w:jc w:val="center"/>
            </w:pPr>
            <w:r>
              <w:t>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1455152,41</w:t>
            </w:r>
          </w:p>
        </w:tc>
      </w:tr>
      <w:tr w:rsidR="00577AB5">
        <w:tc>
          <w:tcPr>
            <w:tcW w:w="794" w:type="dxa"/>
          </w:tcPr>
          <w:p w:rsidR="00577AB5" w:rsidRDefault="00577AB5">
            <w:pPr>
              <w:pStyle w:val="ConsPlusNormal"/>
              <w:jc w:val="center"/>
            </w:pPr>
            <w:r>
              <w:lastRenderedPageBreak/>
              <w:t>378.</w:t>
            </w:r>
          </w:p>
        </w:tc>
        <w:tc>
          <w:tcPr>
            <w:tcW w:w="3118" w:type="dxa"/>
          </w:tcPr>
          <w:p w:rsidR="00577AB5" w:rsidRDefault="00577AB5">
            <w:pPr>
              <w:pStyle w:val="ConsPlusNormal"/>
            </w:pPr>
            <w:r>
              <w:t>г. Оренбург, ул. Ноябрьская, д. 39</w:t>
            </w:r>
          </w:p>
        </w:tc>
        <w:tc>
          <w:tcPr>
            <w:tcW w:w="1474" w:type="dxa"/>
          </w:tcPr>
          <w:p w:rsidR="00577AB5" w:rsidRDefault="00577AB5">
            <w:pPr>
              <w:pStyle w:val="ConsPlusNormal"/>
              <w:jc w:val="center"/>
            </w:pPr>
            <w:r>
              <w:t>9682,70</w:t>
            </w:r>
          </w:p>
        </w:tc>
        <w:tc>
          <w:tcPr>
            <w:tcW w:w="2551" w:type="dxa"/>
          </w:tcPr>
          <w:p w:rsidR="00577AB5" w:rsidRDefault="00577AB5">
            <w:pPr>
              <w:pStyle w:val="ConsPlusNormal"/>
              <w:jc w:val="center"/>
            </w:pPr>
            <w:r>
              <w:t>343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6479303,94</w:t>
            </w:r>
          </w:p>
        </w:tc>
      </w:tr>
      <w:tr w:rsidR="00577AB5">
        <w:tc>
          <w:tcPr>
            <w:tcW w:w="794" w:type="dxa"/>
          </w:tcPr>
          <w:p w:rsidR="00577AB5" w:rsidRDefault="00577AB5">
            <w:pPr>
              <w:pStyle w:val="ConsPlusNormal"/>
              <w:jc w:val="center"/>
            </w:pPr>
            <w:r>
              <w:t>379.</w:t>
            </w:r>
          </w:p>
        </w:tc>
        <w:tc>
          <w:tcPr>
            <w:tcW w:w="3118" w:type="dxa"/>
          </w:tcPr>
          <w:p w:rsidR="00577AB5" w:rsidRDefault="00577AB5">
            <w:pPr>
              <w:pStyle w:val="ConsPlusNormal"/>
            </w:pPr>
            <w:r>
              <w:t>г. Оренбург, ул. Ноябрьская, д. 46</w:t>
            </w:r>
          </w:p>
        </w:tc>
        <w:tc>
          <w:tcPr>
            <w:tcW w:w="1474" w:type="dxa"/>
          </w:tcPr>
          <w:p w:rsidR="00577AB5" w:rsidRDefault="00577AB5">
            <w:pPr>
              <w:pStyle w:val="ConsPlusNormal"/>
              <w:jc w:val="center"/>
            </w:pPr>
            <w:r>
              <w:t>4293,00</w:t>
            </w:r>
          </w:p>
        </w:tc>
        <w:tc>
          <w:tcPr>
            <w:tcW w:w="2551" w:type="dxa"/>
          </w:tcPr>
          <w:p w:rsidR="00577AB5" w:rsidRDefault="00577AB5">
            <w:pPr>
              <w:pStyle w:val="ConsPlusNormal"/>
              <w:jc w:val="center"/>
            </w:pPr>
            <w:r>
              <w:t>232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2617799,56</w:t>
            </w:r>
          </w:p>
        </w:tc>
      </w:tr>
      <w:tr w:rsidR="00577AB5">
        <w:tc>
          <w:tcPr>
            <w:tcW w:w="794" w:type="dxa"/>
          </w:tcPr>
          <w:p w:rsidR="00577AB5" w:rsidRDefault="00577AB5">
            <w:pPr>
              <w:pStyle w:val="ConsPlusNormal"/>
              <w:jc w:val="center"/>
            </w:pPr>
            <w:r>
              <w:t>380.</w:t>
            </w:r>
          </w:p>
        </w:tc>
        <w:tc>
          <w:tcPr>
            <w:tcW w:w="3118" w:type="dxa"/>
          </w:tcPr>
          <w:p w:rsidR="00577AB5" w:rsidRDefault="00577AB5">
            <w:pPr>
              <w:pStyle w:val="ConsPlusNormal"/>
            </w:pPr>
            <w:r>
              <w:t>г. Оренбург, ул. Ноябрьская, д. 48</w:t>
            </w:r>
          </w:p>
        </w:tc>
        <w:tc>
          <w:tcPr>
            <w:tcW w:w="1474" w:type="dxa"/>
          </w:tcPr>
          <w:p w:rsidR="00577AB5" w:rsidRDefault="00577AB5">
            <w:pPr>
              <w:pStyle w:val="ConsPlusNormal"/>
              <w:jc w:val="center"/>
            </w:pPr>
            <w:r>
              <w:t>5573,40</w:t>
            </w:r>
          </w:p>
        </w:tc>
        <w:tc>
          <w:tcPr>
            <w:tcW w:w="2551" w:type="dxa"/>
          </w:tcPr>
          <w:p w:rsidR="00577AB5" w:rsidRDefault="00577AB5">
            <w:pPr>
              <w:pStyle w:val="ConsPlusNormal"/>
              <w:jc w:val="center"/>
            </w:pPr>
            <w:r>
              <w:t>246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6169711,41</w:t>
            </w:r>
          </w:p>
        </w:tc>
      </w:tr>
      <w:tr w:rsidR="00577AB5">
        <w:tc>
          <w:tcPr>
            <w:tcW w:w="794" w:type="dxa"/>
          </w:tcPr>
          <w:p w:rsidR="00577AB5" w:rsidRDefault="00577AB5">
            <w:pPr>
              <w:pStyle w:val="ConsPlusNormal"/>
              <w:jc w:val="center"/>
            </w:pPr>
            <w:r>
              <w:t>381.</w:t>
            </w:r>
          </w:p>
        </w:tc>
        <w:tc>
          <w:tcPr>
            <w:tcW w:w="3118" w:type="dxa"/>
          </w:tcPr>
          <w:p w:rsidR="00577AB5" w:rsidRDefault="00577AB5">
            <w:pPr>
              <w:pStyle w:val="ConsPlusNormal"/>
            </w:pPr>
            <w:r>
              <w:t>г. Оренбург, ул. Ноябрьская, д. 56</w:t>
            </w:r>
          </w:p>
        </w:tc>
        <w:tc>
          <w:tcPr>
            <w:tcW w:w="1474" w:type="dxa"/>
          </w:tcPr>
          <w:p w:rsidR="00577AB5" w:rsidRDefault="00577AB5">
            <w:pPr>
              <w:pStyle w:val="ConsPlusNormal"/>
              <w:jc w:val="center"/>
            </w:pPr>
            <w:r>
              <w:t>5800,00</w:t>
            </w:r>
          </w:p>
        </w:tc>
        <w:tc>
          <w:tcPr>
            <w:tcW w:w="2551" w:type="dxa"/>
          </w:tcPr>
          <w:p w:rsidR="00577AB5" w:rsidRDefault="00577AB5">
            <w:pPr>
              <w:pStyle w:val="ConsPlusNormal"/>
              <w:jc w:val="center"/>
            </w:pPr>
            <w:r>
              <w:t>213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5640644,81</w:t>
            </w:r>
          </w:p>
        </w:tc>
      </w:tr>
      <w:tr w:rsidR="00577AB5">
        <w:tc>
          <w:tcPr>
            <w:tcW w:w="794" w:type="dxa"/>
          </w:tcPr>
          <w:p w:rsidR="00577AB5" w:rsidRDefault="00577AB5">
            <w:pPr>
              <w:pStyle w:val="ConsPlusNormal"/>
              <w:jc w:val="center"/>
            </w:pPr>
            <w:r>
              <w:t>382.</w:t>
            </w:r>
          </w:p>
        </w:tc>
        <w:tc>
          <w:tcPr>
            <w:tcW w:w="3118" w:type="dxa"/>
          </w:tcPr>
          <w:p w:rsidR="00577AB5" w:rsidRDefault="00577AB5">
            <w:pPr>
              <w:pStyle w:val="ConsPlusNormal"/>
            </w:pPr>
            <w:r>
              <w:t>г. Оренбург, ул. Ноябрьская, д. 62</w:t>
            </w:r>
          </w:p>
        </w:tc>
        <w:tc>
          <w:tcPr>
            <w:tcW w:w="1474" w:type="dxa"/>
          </w:tcPr>
          <w:p w:rsidR="00577AB5" w:rsidRDefault="00577AB5">
            <w:pPr>
              <w:pStyle w:val="ConsPlusNormal"/>
              <w:jc w:val="center"/>
            </w:pPr>
            <w:r>
              <w:t>15252,10</w:t>
            </w:r>
          </w:p>
        </w:tc>
        <w:tc>
          <w:tcPr>
            <w:tcW w:w="2551" w:type="dxa"/>
          </w:tcPr>
          <w:p w:rsidR="00577AB5" w:rsidRDefault="00577AB5">
            <w:pPr>
              <w:pStyle w:val="ConsPlusNormal"/>
              <w:jc w:val="center"/>
            </w:pPr>
            <w:r>
              <w:t>571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9525175,95</w:t>
            </w:r>
          </w:p>
        </w:tc>
      </w:tr>
      <w:tr w:rsidR="00577AB5">
        <w:tc>
          <w:tcPr>
            <w:tcW w:w="794" w:type="dxa"/>
          </w:tcPr>
          <w:p w:rsidR="00577AB5" w:rsidRDefault="00577AB5">
            <w:pPr>
              <w:pStyle w:val="ConsPlusNormal"/>
              <w:jc w:val="center"/>
            </w:pPr>
            <w:r>
              <w:t>383.</w:t>
            </w:r>
          </w:p>
        </w:tc>
        <w:tc>
          <w:tcPr>
            <w:tcW w:w="3118" w:type="dxa"/>
          </w:tcPr>
          <w:p w:rsidR="00577AB5" w:rsidRDefault="00577AB5">
            <w:pPr>
              <w:pStyle w:val="ConsPlusNormal"/>
            </w:pPr>
            <w:r>
              <w:t>г. Оренбург, ул. Одесская, д. 131</w:t>
            </w:r>
          </w:p>
        </w:tc>
        <w:tc>
          <w:tcPr>
            <w:tcW w:w="1474" w:type="dxa"/>
          </w:tcPr>
          <w:p w:rsidR="00577AB5" w:rsidRDefault="00577AB5">
            <w:pPr>
              <w:pStyle w:val="ConsPlusNormal"/>
              <w:jc w:val="center"/>
            </w:pPr>
            <w:r>
              <w:t>2601,90</w:t>
            </w:r>
          </w:p>
        </w:tc>
        <w:tc>
          <w:tcPr>
            <w:tcW w:w="2551" w:type="dxa"/>
          </w:tcPr>
          <w:p w:rsidR="00577AB5" w:rsidRDefault="00577AB5">
            <w:pPr>
              <w:pStyle w:val="ConsPlusNormal"/>
              <w:jc w:val="center"/>
            </w:pPr>
            <w:r>
              <w:t>101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3614002,65</w:t>
            </w:r>
          </w:p>
        </w:tc>
      </w:tr>
      <w:tr w:rsidR="00577AB5">
        <w:tc>
          <w:tcPr>
            <w:tcW w:w="794" w:type="dxa"/>
          </w:tcPr>
          <w:p w:rsidR="00577AB5" w:rsidRDefault="00577AB5">
            <w:pPr>
              <w:pStyle w:val="ConsPlusNormal"/>
              <w:jc w:val="center"/>
            </w:pPr>
            <w:r>
              <w:t>384.</w:t>
            </w:r>
          </w:p>
        </w:tc>
        <w:tc>
          <w:tcPr>
            <w:tcW w:w="3118" w:type="dxa"/>
          </w:tcPr>
          <w:p w:rsidR="00577AB5" w:rsidRDefault="00577AB5">
            <w:pPr>
              <w:pStyle w:val="ConsPlusNormal"/>
            </w:pPr>
            <w:r>
              <w:t>г. Оренбург, ул. Одесская, д. 144</w:t>
            </w:r>
          </w:p>
        </w:tc>
        <w:tc>
          <w:tcPr>
            <w:tcW w:w="1474" w:type="dxa"/>
          </w:tcPr>
          <w:p w:rsidR="00577AB5" w:rsidRDefault="00577AB5">
            <w:pPr>
              <w:pStyle w:val="ConsPlusNormal"/>
              <w:jc w:val="center"/>
            </w:pPr>
            <w:r>
              <w:t>7609,70</w:t>
            </w:r>
          </w:p>
        </w:tc>
        <w:tc>
          <w:tcPr>
            <w:tcW w:w="2551" w:type="dxa"/>
          </w:tcPr>
          <w:p w:rsidR="00577AB5" w:rsidRDefault="00577AB5">
            <w:pPr>
              <w:pStyle w:val="ConsPlusNormal"/>
              <w:jc w:val="center"/>
            </w:pPr>
            <w:r>
              <w:t>214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1430944,00</w:t>
            </w:r>
          </w:p>
        </w:tc>
      </w:tr>
      <w:tr w:rsidR="00577AB5">
        <w:tc>
          <w:tcPr>
            <w:tcW w:w="794" w:type="dxa"/>
          </w:tcPr>
          <w:p w:rsidR="00577AB5" w:rsidRDefault="00577AB5">
            <w:pPr>
              <w:pStyle w:val="ConsPlusNormal"/>
              <w:jc w:val="center"/>
            </w:pPr>
            <w:r>
              <w:t>385.</w:t>
            </w:r>
          </w:p>
        </w:tc>
        <w:tc>
          <w:tcPr>
            <w:tcW w:w="3118" w:type="dxa"/>
          </w:tcPr>
          <w:p w:rsidR="00577AB5" w:rsidRDefault="00577AB5">
            <w:pPr>
              <w:pStyle w:val="ConsPlusNormal"/>
            </w:pPr>
            <w:r>
              <w:t>г. Оренбург, ул. Орджоникидзе, д. 74</w:t>
            </w:r>
          </w:p>
        </w:tc>
        <w:tc>
          <w:tcPr>
            <w:tcW w:w="1474" w:type="dxa"/>
          </w:tcPr>
          <w:p w:rsidR="00577AB5" w:rsidRDefault="00577AB5">
            <w:pPr>
              <w:pStyle w:val="ConsPlusNormal"/>
              <w:jc w:val="center"/>
            </w:pPr>
            <w:r>
              <w:t>2328,00</w:t>
            </w:r>
          </w:p>
        </w:tc>
        <w:tc>
          <w:tcPr>
            <w:tcW w:w="2551" w:type="dxa"/>
          </w:tcPr>
          <w:p w:rsidR="00577AB5" w:rsidRDefault="00577AB5">
            <w:pPr>
              <w:pStyle w:val="ConsPlusNormal"/>
              <w:jc w:val="center"/>
            </w:pPr>
            <w:r>
              <w:t>72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3277532,03</w:t>
            </w:r>
          </w:p>
        </w:tc>
      </w:tr>
      <w:tr w:rsidR="00577AB5">
        <w:tc>
          <w:tcPr>
            <w:tcW w:w="794" w:type="dxa"/>
          </w:tcPr>
          <w:p w:rsidR="00577AB5" w:rsidRDefault="00577AB5">
            <w:pPr>
              <w:pStyle w:val="ConsPlusNormal"/>
              <w:jc w:val="center"/>
            </w:pPr>
            <w:r>
              <w:t>386.</w:t>
            </w:r>
          </w:p>
        </w:tc>
        <w:tc>
          <w:tcPr>
            <w:tcW w:w="3118" w:type="dxa"/>
          </w:tcPr>
          <w:p w:rsidR="00577AB5" w:rsidRDefault="00577AB5">
            <w:pPr>
              <w:pStyle w:val="ConsPlusNormal"/>
            </w:pPr>
            <w:r>
              <w:t>г. Оренбург, ул. Орлова, д. 4</w:t>
            </w:r>
          </w:p>
        </w:tc>
        <w:tc>
          <w:tcPr>
            <w:tcW w:w="1474" w:type="dxa"/>
          </w:tcPr>
          <w:p w:rsidR="00577AB5" w:rsidRDefault="00577AB5">
            <w:pPr>
              <w:pStyle w:val="ConsPlusNormal"/>
              <w:jc w:val="center"/>
            </w:pPr>
            <w:r>
              <w:t>7844,20</w:t>
            </w:r>
          </w:p>
        </w:tc>
        <w:tc>
          <w:tcPr>
            <w:tcW w:w="2551" w:type="dxa"/>
          </w:tcPr>
          <w:p w:rsidR="00577AB5" w:rsidRDefault="00577AB5">
            <w:pPr>
              <w:pStyle w:val="ConsPlusNormal"/>
              <w:jc w:val="center"/>
            </w:pPr>
            <w:r>
              <w:t>263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5844051,96</w:t>
            </w:r>
          </w:p>
        </w:tc>
      </w:tr>
      <w:tr w:rsidR="00577AB5">
        <w:tc>
          <w:tcPr>
            <w:tcW w:w="794" w:type="dxa"/>
          </w:tcPr>
          <w:p w:rsidR="00577AB5" w:rsidRDefault="00577AB5">
            <w:pPr>
              <w:pStyle w:val="ConsPlusNormal"/>
              <w:jc w:val="center"/>
            </w:pPr>
            <w:r>
              <w:t>387.</w:t>
            </w:r>
          </w:p>
        </w:tc>
        <w:tc>
          <w:tcPr>
            <w:tcW w:w="3118" w:type="dxa"/>
          </w:tcPr>
          <w:p w:rsidR="00577AB5" w:rsidRDefault="00577AB5">
            <w:pPr>
              <w:pStyle w:val="ConsPlusNormal"/>
            </w:pPr>
            <w:r>
              <w:t>г. Оренбург, ул. П. Морозова, д. 21</w:t>
            </w:r>
          </w:p>
        </w:tc>
        <w:tc>
          <w:tcPr>
            <w:tcW w:w="1474" w:type="dxa"/>
          </w:tcPr>
          <w:p w:rsidR="00577AB5" w:rsidRDefault="00577AB5">
            <w:pPr>
              <w:pStyle w:val="ConsPlusNormal"/>
              <w:jc w:val="center"/>
            </w:pPr>
            <w:r>
              <w:t>773,90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2193618,10</w:t>
            </w:r>
          </w:p>
        </w:tc>
      </w:tr>
      <w:tr w:rsidR="00577AB5">
        <w:tc>
          <w:tcPr>
            <w:tcW w:w="794" w:type="dxa"/>
          </w:tcPr>
          <w:p w:rsidR="00577AB5" w:rsidRDefault="00577AB5">
            <w:pPr>
              <w:pStyle w:val="ConsPlusNormal"/>
              <w:jc w:val="center"/>
            </w:pPr>
            <w:r>
              <w:t>388.</w:t>
            </w:r>
          </w:p>
        </w:tc>
        <w:tc>
          <w:tcPr>
            <w:tcW w:w="3118" w:type="dxa"/>
          </w:tcPr>
          <w:p w:rsidR="00577AB5" w:rsidRDefault="00577AB5">
            <w:pPr>
              <w:pStyle w:val="ConsPlusNormal"/>
            </w:pPr>
            <w:r>
              <w:t>г. Оренбург, ул. П. Морозова, д. 21а</w:t>
            </w:r>
          </w:p>
        </w:tc>
        <w:tc>
          <w:tcPr>
            <w:tcW w:w="1474" w:type="dxa"/>
          </w:tcPr>
          <w:p w:rsidR="00577AB5" w:rsidRDefault="00577AB5">
            <w:pPr>
              <w:pStyle w:val="ConsPlusNormal"/>
              <w:jc w:val="center"/>
            </w:pPr>
            <w:r>
              <w:t>751,10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300465,79</w:t>
            </w:r>
          </w:p>
        </w:tc>
      </w:tr>
      <w:tr w:rsidR="00577AB5">
        <w:tc>
          <w:tcPr>
            <w:tcW w:w="794" w:type="dxa"/>
          </w:tcPr>
          <w:p w:rsidR="00577AB5" w:rsidRDefault="00577AB5">
            <w:pPr>
              <w:pStyle w:val="ConsPlusNormal"/>
              <w:jc w:val="center"/>
            </w:pPr>
            <w:r>
              <w:t>389.</w:t>
            </w:r>
          </w:p>
        </w:tc>
        <w:tc>
          <w:tcPr>
            <w:tcW w:w="3118" w:type="dxa"/>
          </w:tcPr>
          <w:p w:rsidR="00577AB5" w:rsidRDefault="00577AB5">
            <w:pPr>
              <w:pStyle w:val="ConsPlusNormal"/>
            </w:pPr>
            <w:r>
              <w:t>г. Оренбург, ул. Плеханова, д. 19</w:t>
            </w:r>
          </w:p>
        </w:tc>
        <w:tc>
          <w:tcPr>
            <w:tcW w:w="1474" w:type="dxa"/>
          </w:tcPr>
          <w:p w:rsidR="00577AB5" w:rsidRDefault="00577AB5">
            <w:pPr>
              <w:pStyle w:val="ConsPlusNormal"/>
              <w:jc w:val="center"/>
            </w:pPr>
            <w:r>
              <w:t>5075,80</w:t>
            </w:r>
          </w:p>
        </w:tc>
        <w:tc>
          <w:tcPr>
            <w:tcW w:w="2551" w:type="dxa"/>
          </w:tcPr>
          <w:p w:rsidR="00577AB5" w:rsidRDefault="00577AB5">
            <w:pPr>
              <w:pStyle w:val="ConsPlusNormal"/>
              <w:jc w:val="center"/>
            </w:pPr>
            <w:r>
              <w:t>134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8052528,33</w:t>
            </w:r>
          </w:p>
        </w:tc>
      </w:tr>
      <w:tr w:rsidR="00577AB5">
        <w:tc>
          <w:tcPr>
            <w:tcW w:w="794" w:type="dxa"/>
          </w:tcPr>
          <w:p w:rsidR="00577AB5" w:rsidRDefault="00577AB5">
            <w:pPr>
              <w:pStyle w:val="ConsPlusNormal"/>
              <w:jc w:val="center"/>
            </w:pPr>
            <w:r>
              <w:t>390.</w:t>
            </w:r>
          </w:p>
        </w:tc>
        <w:tc>
          <w:tcPr>
            <w:tcW w:w="3118" w:type="dxa"/>
          </w:tcPr>
          <w:p w:rsidR="00577AB5" w:rsidRDefault="00577AB5">
            <w:pPr>
              <w:pStyle w:val="ConsPlusNormal"/>
            </w:pPr>
            <w:r>
              <w:t xml:space="preserve">г. Оренбург, ул. Полигонная, д. </w:t>
            </w:r>
            <w:r>
              <w:lastRenderedPageBreak/>
              <w:t>1</w:t>
            </w:r>
          </w:p>
        </w:tc>
        <w:tc>
          <w:tcPr>
            <w:tcW w:w="1474" w:type="dxa"/>
          </w:tcPr>
          <w:p w:rsidR="00577AB5" w:rsidRDefault="00577AB5">
            <w:pPr>
              <w:pStyle w:val="ConsPlusNormal"/>
              <w:jc w:val="center"/>
            </w:pPr>
            <w:r>
              <w:lastRenderedPageBreak/>
              <w:t>14449,40</w:t>
            </w:r>
          </w:p>
        </w:tc>
        <w:tc>
          <w:tcPr>
            <w:tcW w:w="2551" w:type="dxa"/>
          </w:tcPr>
          <w:p w:rsidR="00577AB5" w:rsidRDefault="00577AB5">
            <w:pPr>
              <w:pStyle w:val="ConsPlusNormal"/>
              <w:jc w:val="center"/>
            </w:pPr>
            <w:r>
              <w:t>201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12170794,69</w:t>
            </w:r>
          </w:p>
        </w:tc>
      </w:tr>
      <w:tr w:rsidR="00577AB5">
        <w:tc>
          <w:tcPr>
            <w:tcW w:w="794" w:type="dxa"/>
          </w:tcPr>
          <w:p w:rsidR="00577AB5" w:rsidRDefault="00577AB5">
            <w:pPr>
              <w:pStyle w:val="ConsPlusNormal"/>
              <w:jc w:val="center"/>
            </w:pPr>
            <w:r>
              <w:lastRenderedPageBreak/>
              <w:t>391.</w:t>
            </w:r>
          </w:p>
        </w:tc>
        <w:tc>
          <w:tcPr>
            <w:tcW w:w="3118" w:type="dxa"/>
          </w:tcPr>
          <w:p w:rsidR="00577AB5" w:rsidRDefault="00577AB5">
            <w:pPr>
              <w:pStyle w:val="ConsPlusNormal"/>
            </w:pPr>
            <w:r>
              <w:t>г. Оренбург, ул. Полтавская, д. 15</w:t>
            </w:r>
          </w:p>
        </w:tc>
        <w:tc>
          <w:tcPr>
            <w:tcW w:w="1474" w:type="dxa"/>
          </w:tcPr>
          <w:p w:rsidR="00577AB5" w:rsidRDefault="00577AB5">
            <w:pPr>
              <w:pStyle w:val="ConsPlusNormal"/>
              <w:jc w:val="center"/>
            </w:pPr>
            <w:r>
              <w:t>1704,60</w:t>
            </w:r>
          </w:p>
        </w:tc>
        <w:tc>
          <w:tcPr>
            <w:tcW w:w="2551" w:type="dxa"/>
          </w:tcPr>
          <w:p w:rsidR="00577AB5" w:rsidRDefault="00577AB5">
            <w:pPr>
              <w:pStyle w:val="ConsPlusNormal"/>
              <w:jc w:val="center"/>
            </w:pPr>
            <w:r>
              <w:t>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2027295,39</w:t>
            </w:r>
          </w:p>
        </w:tc>
      </w:tr>
      <w:tr w:rsidR="00577AB5">
        <w:tc>
          <w:tcPr>
            <w:tcW w:w="794" w:type="dxa"/>
          </w:tcPr>
          <w:p w:rsidR="00577AB5" w:rsidRDefault="00577AB5">
            <w:pPr>
              <w:pStyle w:val="ConsPlusNormal"/>
              <w:jc w:val="center"/>
            </w:pPr>
            <w:r>
              <w:t>392.</w:t>
            </w:r>
          </w:p>
        </w:tc>
        <w:tc>
          <w:tcPr>
            <w:tcW w:w="3118" w:type="dxa"/>
          </w:tcPr>
          <w:p w:rsidR="00577AB5" w:rsidRDefault="00577AB5">
            <w:pPr>
              <w:pStyle w:val="ConsPlusNormal"/>
            </w:pPr>
            <w:r>
              <w:t>г. Оренбург, ул. Потехина, д. 30</w:t>
            </w:r>
          </w:p>
        </w:tc>
        <w:tc>
          <w:tcPr>
            <w:tcW w:w="1474" w:type="dxa"/>
          </w:tcPr>
          <w:p w:rsidR="00577AB5" w:rsidRDefault="00577AB5">
            <w:pPr>
              <w:pStyle w:val="ConsPlusNormal"/>
              <w:jc w:val="center"/>
            </w:pPr>
            <w:r>
              <w:t>6093,30</w:t>
            </w:r>
          </w:p>
        </w:tc>
        <w:tc>
          <w:tcPr>
            <w:tcW w:w="2551" w:type="dxa"/>
          </w:tcPr>
          <w:p w:rsidR="00577AB5" w:rsidRDefault="00577AB5">
            <w:pPr>
              <w:pStyle w:val="ConsPlusNormal"/>
              <w:jc w:val="center"/>
            </w:pPr>
            <w:r>
              <w:t>184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3037879,41</w:t>
            </w:r>
          </w:p>
        </w:tc>
      </w:tr>
      <w:tr w:rsidR="00577AB5">
        <w:tc>
          <w:tcPr>
            <w:tcW w:w="794" w:type="dxa"/>
          </w:tcPr>
          <w:p w:rsidR="00577AB5" w:rsidRDefault="00577AB5">
            <w:pPr>
              <w:pStyle w:val="ConsPlusNormal"/>
              <w:jc w:val="center"/>
            </w:pPr>
            <w:r>
              <w:t>393.</w:t>
            </w:r>
          </w:p>
        </w:tc>
        <w:tc>
          <w:tcPr>
            <w:tcW w:w="3118" w:type="dxa"/>
          </w:tcPr>
          <w:p w:rsidR="00577AB5" w:rsidRDefault="00577AB5">
            <w:pPr>
              <w:pStyle w:val="ConsPlusNormal"/>
            </w:pPr>
            <w:r>
              <w:t>г. Оренбург, ул. Правды, д. 22</w:t>
            </w:r>
          </w:p>
        </w:tc>
        <w:tc>
          <w:tcPr>
            <w:tcW w:w="1474" w:type="dxa"/>
          </w:tcPr>
          <w:p w:rsidR="00577AB5" w:rsidRDefault="00577AB5">
            <w:pPr>
              <w:pStyle w:val="ConsPlusNormal"/>
              <w:jc w:val="center"/>
            </w:pPr>
            <w:r>
              <w:t>3837,80</w:t>
            </w:r>
          </w:p>
        </w:tc>
        <w:tc>
          <w:tcPr>
            <w:tcW w:w="2551" w:type="dxa"/>
          </w:tcPr>
          <w:p w:rsidR="00577AB5" w:rsidRDefault="00577AB5">
            <w:pPr>
              <w:pStyle w:val="ConsPlusNormal"/>
              <w:jc w:val="center"/>
            </w:pPr>
            <w:r>
              <w:t>133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1408510,61</w:t>
            </w:r>
          </w:p>
        </w:tc>
      </w:tr>
      <w:tr w:rsidR="00577AB5">
        <w:tc>
          <w:tcPr>
            <w:tcW w:w="794" w:type="dxa"/>
          </w:tcPr>
          <w:p w:rsidR="00577AB5" w:rsidRDefault="00577AB5">
            <w:pPr>
              <w:pStyle w:val="ConsPlusNormal"/>
              <w:jc w:val="center"/>
            </w:pPr>
            <w:r>
              <w:t>394.</w:t>
            </w:r>
          </w:p>
        </w:tc>
        <w:tc>
          <w:tcPr>
            <w:tcW w:w="3118" w:type="dxa"/>
          </w:tcPr>
          <w:p w:rsidR="00577AB5" w:rsidRDefault="00577AB5">
            <w:pPr>
              <w:pStyle w:val="ConsPlusNormal"/>
            </w:pPr>
            <w:r>
              <w:t>г. Оренбург, ул. Пролетарская, д. 253</w:t>
            </w:r>
          </w:p>
        </w:tc>
        <w:tc>
          <w:tcPr>
            <w:tcW w:w="1474" w:type="dxa"/>
          </w:tcPr>
          <w:p w:rsidR="00577AB5" w:rsidRDefault="00577AB5">
            <w:pPr>
              <w:pStyle w:val="ConsPlusNormal"/>
              <w:jc w:val="center"/>
            </w:pPr>
            <w:r>
              <w:t>3284,60</w:t>
            </w:r>
          </w:p>
        </w:tc>
        <w:tc>
          <w:tcPr>
            <w:tcW w:w="2551" w:type="dxa"/>
          </w:tcPr>
          <w:p w:rsidR="00577AB5" w:rsidRDefault="00577AB5">
            <w:pPr>
              <w:pStyle w:val="ConsPlusNormal"/>
              <w:jc w:val="center"/>
            </w:pPr>
            <w:r>
              <w:t>134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2752445,74</w:t>
            </w:r>
          </w:p>
        </w:tc>
      </w:tr>
      <w:tr w:rsidR="00577AB5">
        <w:tc>
          <w:tcPr>
            <w:tcW w:w="794" w:type="dxa"/>
          </w:tcPr>
          <w:p w:rsidR="00577AB5" w:rsidRDefault="00577AB5">
            <w:pPr>
              <w:pStyle w:val="ConsPlusNormal"/>
              <w:jc w:val="center"/>
            </w:pPr>
            <w:r>
              <w:t>395.</w:t>
            </w:r>
          </w:p>
        </w:tc>
        <w:tc>
          <w:tcPr>
            <w:tcW w:w="3118" w:type="dxa"/>
          </w:tcPr>
          <w:p w:rsidR="00577AB5" w:rsidRDefault="00577AB5">
            <w:pPr>
              <w:pStyle w:val="ConsPlusNormal"/>
            </w:pPr>
            <w:r>
              <w:t>г. Оренбург, ул. Пролетарская, д. 255</w:t>
            </w:r>
          </w:p>
        </w:tc>
        <w:tc>
          <w:tcPr>
            <w:tcW w:w="1474" w:type="dxa"/>
          </w:tcPr>
          <w:p w:rsidR="00577AB5" w:rsidRDefault="00577AB5">
            <w:pPr>
              <w:pStyle w:val="ConsPlusNormal"/>
              <w:jc w:val="center"/>
            </w:pPr>
            <w:r>
              <w:t>4939,30</w:t>
            </w:r>
          </w:p>
        </w:tc>
        <w:tc>
          <w:tcPr>
            <w:tcW w:w="2551" w:type="dxa"/>
          </w:tcPr>
          <w:p w:rsidR="00577AB5" w:rsidRDefault="00577AB5">
            <w:pPr>
              <w:pStyle w:val="ConsPlusNormal"/>
              <w:jc w:val="center"/>
            </w:pPr>
            <w:r>
              <w:t>205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4140032,39</w:t>
            </w:r>
          </w:p>
        </w:tc>
      </w:tr>
      <w:tr w:rsidR="00577AB5">
        <w:tc>
          <w:tcPr>
            <w:tcW w:w="794" w:type="dxa"/>
          </w:tcPr>
          <w:p w:rsidR="00577AB5" w:rsidRDefault="00577AB5">
            <w:pPr>
              <w:pStyle w:val="ConsPlusNormal"/>
              <w:jc w:val="center"/>
            </w:pPr>
            <w:r>
              <w:t>396.</w:t>
            </w:r>
          </w:p>
        </w:tc>
        <w:tc>
          <w:tcPr>
            <w:tcW w:w="3118" w:type="dxa"/>
          </w:tcPr>
          <w:p w:rsidR="00577AB5" w:rsidRDefault="00577AB5">
            <w:pPr>
              <w:pStyle w:val="ConsPlusNormal"/>
            </w:pPr>
            <w:r>
              <w:t>г. Оренбург, ул. Пролетарская, д. 267/2</w:t>
            </w:r>
          </w:p>
        </w:tc>
        <w:tc>
          <w:tcPr>
            <w:tcW w:w="1474" w:type="dxa"/>
          </w:tcPr>
          <w:p w:rsidR="00577AB5" w:rsidRDefault="00577AB5">
            <w:pPr>
              <w:pStyle w:val="ConsPlusNormal"/>
              <w:jc w:val="center"/>
            </w:pPr>
            <w:r>
              <w:t>5710,50</w:t>
            </w:r>
          </w:p>
        </w:tc>
        <w:tc>
          <w:tcPr>
            <w:tcW w:w="2551" w:type="dxa"/>
          </w:tcPr>
          <w:p w:rsidR="00577AB5" w:rsidRDefault="00577AB5">
            <w:pPr>
              <w:pStyle w:val="ConsPlusNormal"/>
              <w:jc w:val="center"/>
            </w:pPr>
            <w:r>
              <w:t>169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4083572,00</w:t>
            </w:r>
          </w:p>
        </w:tc>
      </w:tr>
      <w:tr w:rsidR="00577AB5">
        <w:tc>
          <w:tcPr>
            <w:tcW w:w="794" w:type="dxa"/>
          </w:tcPr>
          <w:p w:rsidR="00577AB5" w:rsidRDefault="00577AB5">
            <w:pPr>
              <w:pStyle w:val="ConsPlusNormal"/>
              <w:jc w:val="center"/>
            </w:pPr>
            <w:r>
              <w:t>397.</w:t>
            </w:r>
          </w:p>
        </w:tc>
        <w:tc>
          <w:tcPr>
            <w:tcW w:w="3118" w:type="dxa"/>
          </w:tcPr>
          <w:p w:rsidR="00577AB5" w:rsidRDefault="00577AB5">
            <w:pPr>
              <w:pStyle w:val="ConsPlusNormal"/>
            </w:pPr>
            <w:r>
              <w:t>г. Оренбург, ул. Пролетарская, д. 273/2</w:t>
            </w:r>
          </w:p>
        </w:tc>
        <w:tc>
          <w:tcPr>
            <w:tcW w:w="1474" w:type="dxa"/>
          </w:tcPr>
          <w:p w:rsidR="00577AB5" w:rsidRDefault="00577AB5">
            <w:pPr>
              <w:pStyle w:val="ConsPlusNormal"/>
              <w:jc w:val="center"/>
            </w:pPr>
            <w:r>
              <w:t>3330,20</w:t>
            </w:r>
          </w:p>
        </w:tc>
        <w:tc>
          <w:tcPr>
            <w:tcW w:w="2551" w:type="dxa"/>
          </w:tcPr>
          <w:p w:rsidR="00577AB5" w:rsidRDefault="00577AB5">
            <w:pPr>
              <w:pStyle w:val="ConsPlusNormal"/>
              <w:jc w:val="center"/>
            </w:pPr>
            <w:r>
              <w:t>147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4170835,46</w:t>
            </w:r>
          </w:p>
        </w:tc>
      </w:tr>
      <w:tr w:rsidR="00577AB5">
        <w:tc>
          <w:tcPr>
            <w:tcW w:w="794" w:type="dxa"/>
          </w:tcPr>
          <w:p w:rsidR="00577AB5" w:rsidRDefault="00577AB5">
            <w:pPr>
              <w:pStyle w:val="ConsPlusNormal"/>
              <w:jc w:val="center"/>
            </w:pPr>
            <w:r>
              <w:t>398.</w:t>
            </w:r>
          </w:p>
        </w:tc>
        <w:tc>
          <w:tcPr>
            <w:tcW w:w="3118" w:type="dxa"/>
          </w:tcPr>
          <w:p w:rsidR="00577AB5" w:rsidRDefault="00577AB5">
            <w:pPr>
              <w:pStyle w:val="ConsPlusNormal"/>
            </w:pPr>
            <w:r>
              <w:t>г. Оренбург, ул. Пролетарская, д. 312/1</w:t>
            </w:r>
          </w:p>
        </w:tc>
        <w:tc>
          <w:tcPr>
            <w:tcW w:w="1474" w:type="dxa"/>
          </w:tcPr>
          <w:p w:rsidR="00577AB5" w:rsidRDefault="00577AB5">
            <w:pPr>
              <w:pStyle w:val="ConsPlusNormal"/>
              <w:jc w:val="center"/>
            </w:pPr>
            <w:r>
              <w:t>7316,00</w:t>
            </w:r>
          </w:p>
        </w:tc>
        <w:tc>
          <w:tcPr>
            <w:tcW w:w="2551" w:type="dxa"/>
          </w:tcPr>
          <w:p w:rsidR="00577AB5" w:rsidRDefault="00577AB5">
            <w:pPr>
              <w:pStyle w:val="ConsPlusNormal"/>
              <w:jc w:val="center"/>
            </w:pPr>
            <w:r>
              <w:t>242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4794225,40</w:t>
            </w:r>
          </w:p>
        </w:tc>
      </w:tr>
      <w:tr w:rsidR="00577AB5">
        <w:tc>
          <w:tcPr>
            <w:tcW w:w="794" w:type="dxa"/>
          </w:tcPr>
          <w:p w:rsidR="00577AB5" w:rsidRDefault="00577AB5">
            <w:pPr>
              <w:pStyle w:val="ConsPlusNormal"/>
              <w:jc w:val="center"/>
            </w:pPr>
            <w:r>
              <w:t>399.</w:t>
            </w:r>
          </w:p>
        </w:tc>
        <w:tc>
          <w:tcPr>
            <w:tcW w:w="3118" w:type="dxa"/>
          </w:tcPr>
          <w:p w:rsidR="00577AB5" w:rsidRDefault="00577AB5">
            <w:pPr>
              <w:pStyle w:val="ConsPlusNormal"/>
            </w:pPr>
            <w:r>
              <w:t>г. Оренбург, ул. Пролетарская, д. 314</w:t>
            </w:r>
          </w:p>
        </w:tc>
        <w:tc>
          <w:tcPr>
            <w:tcW w:w="1474" w:type="dxa"/>
          </w:tcPr>
          <w:p w:rsidR="00577AB5" w:rsidRDefault="00577AB5">
            <w:pPr>
              <w:pStyle w:val="ConsPlusNormal"/>
              <w:jc w:val="center"/>
            </w:pPr>
            <w:r>
              <w:t>19452,60</w:t>
            </w:r>
          </w:p>
        </w:tc>
        <w:tc>
          <w:tcPr>
            <w:tcW w:w="2551" w:type="dxa"/>
          </w:tcPr>
          <w:p w:rsidR="00577AB5" w:rsidRDefault="00577AB5">
            <w:pPr>
              <w:pStyle w:val="ConsPlusNormal"/>
              <w:jc w:val="center"/>
            </w:pPr>
            <w:r>
              <w:t>776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13989499,45</w:t>
            </w:r>
          </w:p>
        </w:tc>
      </w:tr>
      <w:tr w:rsidR="00577AB5">
        <w:tc>
          <w:tcPr>
            <w:tcW w:w="794" w:type="dxa"/>
          </w:tcPr>
          <w:p w:rsidR="00577AB5" w:rsidRDefault="00577AB5">
            <w:pPr>
              <w:pStyle w:val="ConsPlusNormal"/>
              <w:jc w:val="center"/>
            </w:pPr>
            <w:r>
              <w:t>400.</w:t>
            </w:r>
          </w:p>
        </w:tc>
        <w:tc>
          <w:tcPr>
            <w:tcW w:w="3118" w:type="dxa"/>
          </w:tcPr>
          <w:p w:rsidR="00577AB5" w:rsidRDefault="00577AB5">
            <w:pPr>
              <w:pStyle w:val="ConsPlusNormal"/>
            </w:pPr>
            <w:r>
              <w:t>г. Оренбург, ул. Промышленная, д. 5</w:t>
            </w:r>
          </w:p>
        </w:tc>
        <w:tc>
          <w:tcPr>
            <w:tcW w:w="1474" w:type="dxa"/>
          </w:tcPr>
          <w:p w:rsidR="00577AB5" w:rsidRDefault="00577AB5">
            <w:pPr>
              <w:pStyle w:val="ConsPlusNormal"/>
              <w:jc w:val="center"/>
            </w:pPr>
            <w:r>
              <w:t>7115,50</w:t>
            </w:r>
          </w:p>
        </w:tc>
        <w:tc>
          <w:tcPr>
            <w:tcW w:w="2551" w:type="dxa"/>
          </w:tcPr>
          <w:p w:rsidR="00577AB5" w:rsidRDefault="00577AB5">
            <w:pPr>
              <w:pStyle w:val="ConsPlusNormal"/>
              <w:jc w:val="center"/>
            </w:pPr>
            <w:r>
              <w:t>168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6229616,35</w:t>
            </w:r>
          </w:p>
        </w:tc>
      </w:tr>
      <w:tr w:rsidR="00577AB5">
        <w:tc>
          <w:tcPr>
            <w:tcW w:w="794" w:type="dxa"/>
          </w:tcPr>
          <w:p w:rsidR="00577AB5" w:rsidRDefault="00577AB5">
            <w:pPr>
              <w:pStyle w:val="ConsPlusNormal"/>
              <w:jc w:val="center"/>
            </w:pPr>
            <w:r>
              <w:t>401.</w:t>
            </w:r>
          </w:p>
        </w:tc>
        <w:tc>
          <w:tcPr>
            <w:tcW w:w="3118" w:type="dxa"/>
          </w:tcPr>
          <w:p w:rsidR="00577AB5" w:rsidRDefault="00577AB5">
            <w:pPr>
              <w:pStyle w:val="ConsPlusNormal"/>
            </w:pPr>
            <w:r>
              <w:t>г. Оренбург, ул. Просторная, д. 10</w:t>
            </w:r>
          </w:p>
        </w:tc>
        <w:tc>
          <w:tcPr>
            <w:tcW w:w="1474" w:type="dxa"/>
          </w:tcPr>
          <w:p w:rsidR="00577AB5" w:rsidRDefault="00577AB5">
            <w:pPr>
              <w:pStyle w:val="ConsPlusNormal"/>
              <w:jc w:val="center"/>
            </w:pPr>
            <w:r>
              <w:t>14969,30</w:t>
            </w:r>
          </w:p>
        </w:tc>
        <w:tc>
          <w:tcPr>
            <w:tcW w:w="2551" w:type="dxa"/>
          </w:tcPr>
          <w:p w:rsidR="00577AB5" w:rsidRDefault="00577AB5">
            <w:pPr>
              <w:pStyle w:val="ConsPlusNormal"/>
              <w:jc w:val="center"/>
            </w:pPr>
            <w:r>
              <w:t>336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12109455,82</w:t>
            </w:r>
          </w:p>
        </w:tc>
      </w:tr>
      <w:tr w:rsidR="00577AB5">
        <w:tc>
          <w:tcPr>
            <w:tcW w:w="794" w:type="dxa"/>
          </w:tcPr>
          <w:p w:rsidR="00577AB5" w:rsidRDefault="00577AB5">
            <w:pPr>
              <w:pStyle w:val="ConsPlusNormal"/>
              <w:jc w:val="center"/>
            </w:pPr>
            <w:r>
              <w:t>402.</w:t>
            </w:r>
          </w:p>
        </w:tc>
        <w:tc>
          <w:tcPr>
            <w:tcW w:w="3118" w:type="dxa"/>
          </w:tcPr>
          <w:p w:rsidR="00577AB5" w:rsidRDefault="00577AB5">
            <w:pPr>
              <w:pStyle w:val="ConsPlusNormal"/>
            </w:pPr>
            <w:r>
              <w:t>г. Оренбург, ул. Просторная, д. 10/1</w:t>
            </w:r>
          </w:p>
        </w:tc>
        <w:tc>
          <w:tcPr>
            <w:tcW w:w="1474" w:type="dxa"/>
          </w:tcPr>
          <w:p w:rsidR="00577AB5" w:rsidRDefault="00577AB5">
            <w:pPr>
              <w:pStyle w:val="ConsPlusNormal"/>
              <w:jc w:val="center"/>
            </w:pPr>
            <w:r>
              <w:t>4175,50</w:t>
            </w:r>
          </w:p>
        </w:tc>
        <w:tc>
          <w:tcPr>
            <w:tcW w:w="2551" w:type="dxa"/>
          </w:tcPr>
          <w:p w:rsidR="00577AB5" w:rsidRDefault="00577AB5">
            <w:pPr>
              <w:pStyle w:val="ConsPlusNormal"/>
              <w:jc w:val="center"/>
            </w:pPr>
            <w:r>
              <w:t>123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3083984,86</w:t>
            </w:r>
          </w:p>
        </w:tc>
      </w:tr>
      <w:tr w:rsidR="00577AB5">
        <w:tc>
          <w:tcPr>
            <w:tcW w:w="794" w:type="dxa"/>
          </w:tcPr>
          <w:p w:rsidR="00577AB5" w:rsidRDefault="00577AB5">
            <w:pPr>
              <w:pStyle w:val="ConsPlusNormal"/>
              <w:jc w:val="center"/>
            </w:pPr>
            <w:r>
              <w:lastRenderedPageBreak/>
              <w:t>403.</w:t>
            </w:r>
          </w:p>
        </w:tc>
        <w:tc>
          <w:tcPr>
            <w:tcW w:w="3118" w:type="dxa"/>
          </w:tcPr>
          <w:p w:rsidR="00577AB5" w:rsidRDefault="00577AB5">
            <w:pPr>
              <w:pStyle w:val="ConsPlusNormal"/>
            </w:pPr>
            <w:r>
              <w:t>г. Оренбург, ул. Просторная, д. 12</w:t>
            </w:r>
          </w:p>
        </w:tc>
        <w:tc>
          <w:tcPr>
            <w:tcW w:w="1474" w:type="dxa"/>
          </w:tcPr>
          <w:p w:rsidR="00577AB5" w:rsidRDefault="00577AB5">
            <w:pPr>
              <w:pStyle w:val="ConsPlusNormal"/>
              <w:jc w:val="center"/>
            </w:pPr>
            <w:r>
              <w:t>4191,50</w:t>
            </w:r>
          </w:p>
        </w:tc>
        <w:tc>
          <w:tcPr>
            <w:tcW w:w="2551" w:type="dxa"/>
          </w:tcPr>
          <w:p w:rsidR="00577AB5" w:rsidRDefault="00577AB5">
            <w:pPr>
              <w:pStyle w:val="ConsPlusNormal"/>
              <w:jc w:val="center"/>
            </w:pPr>
            <w:r>
              <w:t>115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3064307,30</w:t>
            </w:r>
          </w:p>
        </w:tc>
      </w:tr>
      <w:tr w:rsidR="00577AB5">
        <w:tc>
          <w:tcPr>
            <w:tcW w:w="794" w:type="dxa"/>
          </w:tcPr>
          <w:p w:rsidR="00577AB5" w:rsidRDefault="00577AB5">
            <w:pPr>
              <w:pStyle w:val="ConsPlusNormal"/>
              <w:jc w:val="center"/>
            </w:pPr>
            <w:r>
              <w:t>404.</w:t>
            </w:r>
          </w:p>
        </w:tc>
        <w:tc>
          <w:tcPr>
            <w:tcW w:w="3118" w:type="dxa"/>
          </w:tcPr>
          <w:p w:rsidR="00577AB5" w:rsidRDefault="00577AB5">
            <w:pPr>
              <w:pStyle w:val="ConsPlusNormal"/>
            </w:pPr>
            <w:r>
              <w:t>г. Оренбург, ул. Просторная, д. 14</w:t>
            </w:r>
          </w:p>
        </w:tc>
        <w:tc>
          <w:tcPr>
            <w:tcW w:w="1474" w:type="dxa"/>
          </w:tcPr>
          <w:p w:rsidR="00577AB5" w:rsidRDefault="00577AB5">
            <w:pPr>
              <w:pStyle w:val="ConsPlusNormal"/>
              <w:jc w:val="center"/>
            </w:pPr>
            <w:r>
              <w:t>7504,80</w:t>
            </w:r>
          </w:p>
        </w:tc>
        <w:tc>
          <w:tcPr>
            <w:tcW w:w="2551" w:type="dxa"/>
          </w:tcPr>
          <w:p w:rsidR="00577AB5" w:rsidRDefault="00577AB5">
            <w:pPr>
              <w:pStyle w:val="ConsPlusNormal"/>
              <w:jc w:val="center"/>
            </w:pPr>
            <w:r>
              <w:t>251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4657437,36</w:t>
            </w:r>
          </w:p>
        </w:tc>
      </w:tr>
      <w:tr w:rsidR="00577AB5">
        <w:tc>
          <w:tcPr>
            <w:tcW w:w="794" w:type="dxa"/>
          </w:tcPr>
          <w:p w:rsidR="00577AB5" w:rsidRDefault="00577AB5">
            <w:pPr>
              <w:pStyle w:val="ConsPlusNormal"/>
              <w:jc w:val="center"/>
            </w:pPr>
            <w:r>
              <w:t>405.</w:t>
            </w:r>
          </w:p>
        </w:tc>
        <w:tc>
          <w:tcPr>
            <w:tcW w:w="3118" w:type="dxa"/>
          </w:tcPr>
          <w:p w:rsidR="00577AB5" w:rsidRDefault="00577AB5">
            <w:pPr>
              <w:pStyle w:val="ConsPlusNormal"/>
            </w:pPr>
            <w:r>
              <w:t>г. Оренбург, ул. Просторная, д. 8</w:t>
            </w:r>
          </w:p>
        </w:tc>
        <w:tc>
          <w:tcPr>
            <w:tcW w:w="1474" w:type="dxa"/>
          </w:tcPr>
          <w:p w:rsidR="00577AB5" w:rsidRDefault="00577AB5">
            <w:pPr>
              <w:pStyle w:val="ConsPlusNormal"/>
              <w:jc w:val="center"/>
            </w:pPr>
            <w:r>
              <w:t>16160,60</w:t>
            </w:r>
          </w:p>
        </w:tc>
        <w:tc>
          <w:tcPr>
            <w:tcW w:w="2551" w:type="dxa"/>
          </w:tcPr>
          <w:p w:rsidR="00577AB5" w:rsidRDefault="00577AB5">
            <w:pPr>
              <w:pStyle w:val="ConsPlusNormal"/>
              <w:jc w:val="center"/>
            </w:pPr>
            <w:r>
              <w:t>527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12130117,14</w:t>
            </w:r>
          </w:p>
        </w:tc>
      </w:tr>
      <w:tr w:rsidR="00577AB5">
        <w:tc>
          <w:tcPr>
            <w:tcW w:w="794" w:type="dxa"/>
          </w:tcPr>
          <w:p w:rsidR="00577AB5" w:rsidRDefault="00577AB5">
            <w:pPr>
              <w:pStyle w:val="ConsPlusNormal"/>
              <w:jc w:val="center"/>
            </w:pPr>
            <w:r>
              <w:t>406.</w:t>
            </w:r>
          </w:p>
        </w:tc>
        <w:tc>
          <w:tcPr>
            <w:tcW w:w="3118" w:type="dxa"/>
          </w:tcPr>
          <w:p w:rsidR="00577AB5" w:rsidRDefault="00577AB5">
            <w:pPr>
              <w:pStyle w:val="ConsPlusNormal"/>
            </w:pPr>
            <w:r>
              <w:t>г. Оренбург, ул. Расковой, д. 8</w:t>
            </w:r>
          </w:p>
        </w:tc>
        <w:tc>
          <w:tcPr>
            <w:tcW w:w="1474" w:type="dxa"/>
          </w:tcPr>
          <w:p w:rsidR="00577AB5" w:rsidRDefault="00577AB5">
            <w:pPr>
              <w:pStyle w:val="ConsPlusNormal"/>
              <w:jc w:val="center"/>
            </w:pPr>
            <w:r>
              <w:t>288,90</w:t>
            </w:r>
          </w:p>
        </w:tc>
        <w:tc>
          <w:tcPr>
            <w:tcW w:w="2551" w:type="dxa"/>
          </w:tcPr>
          <w:p w:rsidR="00577AB5" w:rsidRDefault="00577AB5">
            <w:pPr>
              <w:pStyle w:val="ConsPlusNormal"/>
              <w:jc w:val="center"/>
            </w:pPr>
            <w:r>
              <w:t>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766626,71</w:t>
            </w:r>
          </w:p>
        </w:tc>
      </w:tr>
      <w:tr w:rsidR="00577AB5">
        <w:tc>
          <w:tcPr>
            <w:tcW w:w="794" w:type="dxa"/>
          </w:tcPr>
          <w:p w:rsidR="00577AB5" w:rsidRDefault="00577AB5">
            <w:pPr>
              <w:pStyle w:val="ConsPlusNormal"/>
              <w:jc w:val="center"/>
            </w:pPr>
            <w:r>
              <w:t>407.</w:t>
            </w:r>
          </w:p>
        </w:tc>
        <w:tc>
          <w:tcPr>
            <w:tcW w:w="3118" w:type="dxa"/>
          </w:tcPr>
          <w:p w:rsidR="00577AB5" w:rsidRDefault="00577AB5">
            <w:pPr>
              <w:pStyle w:val="ConsPlusNormal"/>
            </w:pPr>
            <w:r>
              <w:t>г. Оренбург, ул. Родимцева, д. 1</w:t>
            </w:r>
          </w:p>
        </w:tc>
        <w:tc>
          <w:tcPr>
            <w:tcW w:w="1474" w:type="dxa"/>
          </w:tcPr>
          <w:p w:rsidR="00577AB5" w:rsidRDefault="00577AB5">
            <w:pPr>
              <w:pStyle w:val="ConsPlusNormal"/>
              <w:jc w:val="center"/>
            </w:pPr>
            <w:r>
              <w:t>15216,37</w:t>
            </w:r>
          </w:p>
        </w:tc>
        <w:tc>
          <w:tcPr>
            <w:tcW w:w="2551" w:type="dxa"/>
          </w:tcPr>
          <w:p w:rsidR="00577AB5" w:rsidRDefault="00577AB5">
            <w:pPr>
              <w:pStyle w:val="ConsPlusNormal"/>
              <w:jc w:val="center"/>
            </w:pPr>
            <w:r>
              <w:t>595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5280000,00</w:t>
            </w:r>
          </w:p>
        </w:tc>
      </w:tr>
      <w:tr w:rsidR="00577AB5">
        <w:tc>
          <w:tcPr>
            <w:tcW w:w="794" w:type="dxa"/>
          </w:tcPr>
          <w:p w:rsidR="00577AB5" w:rsidRDefault="00577AB5">
            <w:pPr>
              <w:pStyle w:val="ConsPlusNormal"/>
              <w:jc w:val="center"/>
            </w:pPr>
            <w:r>
              <w:t>408.</w:t>
            </w:r>
          </w:p>
        </w:tc>
        <w:tc>
          <w:tcPr>
            <w:tcW w:w="3118" w:type="dxa"/>
          </w:tcPr>
          <w:p w:rsidR="00577AB5" w:rsidRDefault="00577AB5">
            <w:pPr>
              <w:pStyle w:val="ConsPlusNormal"/>
            </w:pPr>
            <w:r>
              <w:t>г. Оренбург, ул. Родимцева, д. 10</w:t>
            </w:r>
          </w:p>
        </w:tc>
        <w:tc>
          <w:tcPr>
            <w:tcW w:w="1474" w:type="dxa"/>
          </w:tcPr>
          <w:p w:rsidR="00577AB5" w:rsidRDefault="00577AB5">
            <w:pPr>
              <w:pStyle w:val="ConsPlusNormal"/>
              <w:jc w:val="center"/>
            </w:pPr>
            <w:r>
              <w:t>8727,80</w:t>
            </w:r>
          </w:p>
        </w:tc>
        <w:tc>
          <w:tcPr>
            <w:tcW w:w="2551" w:type="dxa"/>
          </w:tcPr>
          <w:p w:rsidR="00577AB5" w:rsidRDefault="00577AB5">
            <w:pPr>
              <w:pStyle w:val="ConsPlusNormal"/>
              <w:jc w:val="center"/>
            </w:pPr>
            <w:r>
              <w:t>162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5583781,34</w:t>
            </w:r>
          </w:p>
        </w:tc>
      </w:tr>
      <w:tr w:rsidR="00577AB5">
        <w:tc>
          <w:tcPr>
            <w:tcW w:w="794" w:type="dxa"/>
          </w:tcPr>
          <w:p w:rsidR="00577AB5" w:rsidRDefault="00577AB5">
            <w:pPr>
              <w:pStyle w:val="ConsPlusNormal"/>
              <w:jc w:val="center"/>
            </w:pPr>
            <w:r>
              <w:t>409.</w:t>
            </w:r>
          </w:p>
        </w:tc>
        <w:tc>
          <w:tcPr>
            <w:tcW w:w="3118" w:type="dxa"/>
          </w:tcPr>
          <w:p w:rsidR="00577AB5" w:rsidRDefault="00577AB5">
            <w:pPr>
              <w:pStyle w:val="ConsPlusNormal"/>
            </w:pPr>
            <w:r>
              <w:t>г. Оренбург, ул. Родимцева, д. 10/1</w:t>
            </w:r>
          </w:p>
        </w:tc>
        <w:tc>
          <w:tcPr>
            <w:tcW w:w="1474" w:type="dxa"/>
          </w:tcPr>
          <w:p w:rsidR="00577AB5" w:rsidRDefault="00577AB5">
            <w:pPr>
              <w:pStyle w:val="ConsPlusNormal"/>
              <w:jc w:val="center"/>
            </w:pPr>
            <w:r>
              <w:t>5340,80</w:t>
            </w:r>
          </w:p>
        </w:tc>
        <w:tc>
          <w:tcPr>
            <w:tcW w:w="2551" w:type="dxa"/>
          </w:tcPr>
          <w:p w:rsidR="00577AB5" w:rsidRDefault="00577AB5">
            <w:pPr>
              <w:pStyle w:val="ConsPlusNormal"/>
              <w:jc w:val="center"/>
            </w:pPr>
            <w:r>
              <w:t>158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3726050,49</w:t>
            </w:r>
          </w:p>
        </w:tc>
      </w:tr>
      <w:tr w:rsidR="00577AB5">
        <w:tc>
          <w:tcPr>
            <w:tcW w:w="794" w:type="dxa"/>
          </w:tcPr>
          <w:p w:rsidR="00577AB5" w:rsidRDefault="00577AB5">
            <w:pPr>
              <w:pStyle w:val="ConsPlusNormal"/>
              <w:jc w:val="center"/>
            </w:pPr>
            <w:r>
              <w:t>410.</w:t>
            </w:r>
          </w:p>
        </w:tc>
        <w:tc>
          <w:tcPr>
            <w:tcW w:w="3118" w:type="dxa"/>
          </w:tcPr>
          <w:p w:rsidR="00577AB5" w:rsidRDefault="00577AB5">
            <w:pPr>
              <w:pStyle w:val="ConsPlusNormal"/>
            </w:pPr>
            <w:r>
              <w:t>г. Оренбург, ул. Родимцева, д. 11</w:t>
            </w:r>
          </w:p>
        </w:tc>
        <w:tc>
          <w:tcPr>
            <w:tcW w:w="1474" w:type="dxa"/>
          </w:tcPr>
          <w:p w:rsidR="00577AB5" w:rsidRDefault="00577AB5">
            <w:pPr>
              <w:pStyle w:val="ConsPlusNormal"/>
              <w:jc w:val="center"/>
            </w:pPr>
            <w:r>
              <w:t>10840,00</w:t>
            </w:r>
          </w:p>
        </w:tc>
        <w:tc>
          <w:tcPr>
            <w:tcW w:w="2551" w:type="dxa"/>
          </w:tcPr>
          <w:p w:rsidR="00577AB5" w:rsidRDefault="00577AB5">
            <w:pPr>
              <w:pStyle w:val="ConsPlusNormal"/>
              <w:jc w:val="center"/>
            </w:pPr>
            <w:r>
              <w:t>340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8590253,37</w:t>
            </w:r>
          </w:p>
        </w:tc>
      </w:tr>
      <w:tr w:rsidR="00577AB5">
        <w:tc>
          <w:tcPr>
            <w:tcW w:w="794" w:type="dxa"/>
          </w:tcPr>
          <w:p w:rsidR="00577AB5" w:rsidRDefault="00577AB5">
            <w:pPr>
              <w:pStyle w:val="ConsPlusNormal"/>
              <w:jc w:val="center"/>
            </w:pPr>
            <w:r>
              <w:t>411.</w:t>
            </w:r>
          </w:p>
        </w:tc>
        <w:tc>
          <w:tcPr>
            <w:tcW w:w="3118" w:type="dxa"/>
          </w:tcPr>
          <w:p w:rsidR="00577AB5" w:rsidRDefault="00577AB5">
            <w:pPr>
              <w:pStyle w:val="ConsPlusNormal"/>
            </w:pPr>
            <w:r>
              <w:t>г. Оренбург, ул. Родимцева, д. 12</w:t>
            </w:r>
          </w:p>
        </w:tc>
        <w:tc>
          <w:tcPr>
            <w:tcW w:w="1474" w:type="dxa"/>
          </w:tcPr>
          <w:p w:rsidR="00577AB5" w:rsidRDefault="00577AB5">
            <w:pPr>
              <w:pStyle w:val="ConsPlusNormal"/>
              <w:jc w:val="center"/>
            </w:pPr>
            <w:r>
              <w:t>10015,40</w:t>
            </w:r>
          </w:p>
        </w:tc>
        <w:tc>
          <w:tcPr>
            <w:tcW w:w="2551" w:type="dxa"/>
          </w:tcPr>
          <w:p w:rsidR="00577AB5" w:rsidRDefault="00577AB5">
            <w:pPr>
              <w:pStyle w:val="ConsPlusNormal"/>
              <w:jc w:val="center"/>
            </w:pPr>
            <w:r>
              <w:t>203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7500046,10</w:t>
            </w:r>
          </w:p>
        </w:tc>
      </w:tr>
      <w:tr w:rsidR="00577AB5">
        <w:tc>
          <w:tcPr>
            <w:tcW w:w="794" w:type="dxa"/>
          </w:tcPr>
          <w:p w:rsidR="00577AB5" w:rsidRDefault="00577AB5">
            <w:pPr>
              <w:pStyle w:val="ConsPlusNormal"/>
              <w:jc w:val="center"/>
            </w:pPr>
            <w:r>
              <w:t>412.</w:t>
            </w:r>
          </w:p>
        </w:tc>
        <w:tc>
          <w:tcPr>
            <w:tcW w:w="3118" w:type="dxa"/>
          </w:tcPr>
          <w:p w:rsidR="00577AB5" w:rsidRDefault="00577AB5">
            <w:pPr>
              <w:pStyle w:val="ConsPlusNormal"/>
            </w:pPr>
            <w:r>
              <w:t>г. Оренбург, ул. Родимцева, д. 13</w:t>
            </w:r>
          </w:p>
        </w:tc>
        <w:tc>
          <w:tcPr>
            <w:tcW w:w="1474" w:type="dxa"/>
          </w:tcPr>
          <w:p w:rsidR="00577AB5" w:rsidRDefault="00577AB5">
            <w:pPr>
              <w:pStyle w:val="ConsPlusNormal"/>
              <w:jc w:val="center"/>
            </w:pPr>
            <w:r>
              <w:t>10841,50</w:t>
            </w:r>
          </w:p>
        </w:tc>
        <w:tc>
          <w:tcPr>
            <w:tcW w:w="2551" w:type="dxa"/>
          </w:tcPr>
          <w:p w:rsidR="00577AB5" w:rsidRDefault="00577AB5">
            <w:pPr>
              <w:pStyle w:val="ConsPlusNormal"/>
              <w:jc w:val="center"/>
            </w:pPr>
            <w:r>
              <w:t>243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7465047,64</w:t>
            </w:r>
          </w:p>
        </w:tc>
      </w:tr>
      <w:tr w:rsidR="00577AB5">
        <w:tc>
          <w:tcPr>
            <w:tcW w:w="794" w:type="dxa"/>
          </w:tcPr>
          <w:p w:rsidR="00577AB5" w:rsidRDefault="00577AB5">
            <w:pPr>
              <w:pStyle w:val="ConsPlusNormal"/>
              <w:jc w:val="center"/>
            </w:pPr>
            <w:r>
              <w:t>413.</w:t>
            </w:r>
          </w:p>
        </w:tc>
        <w:tc>
          <w:tcPr>
            <w:tcW w:w="3118" w:type="dxa"/>
          </w:tcPr>
          <w:p w:rsidR="00577AB5" w:rsidRDefault="00577AB5">
            <w:pPr>
              <w:pStyle w:val="ConsPlusNormal"/>
            </w:pPr>
            <w:r>
              <w:t>г. Оренбург, ул. Родимцева, д. 14</w:t>
            </w:r>
          </w:p>
        </w:tc>
        <w:tc>
          <w:tcPr>
            <w:tcW w:w="1474" w:type="dxa"/>
          </w:tcPr>
          <w:p w:rsidR="00577AB5" w:rsidRDefault="00577AB5">
            <w:pPr>
              <w:pStyle w:val="ConsPlusNormal"/>
              <w:jc w:val="center"/>
            </w:pPr>
            <w:r>
              <w:t>8269,90</w:t>
            </w:r>
          </w:p>
        </w:tc>
        <w:tc>
          <w:tcPr>
            <w:tcW w:w="2551" w:type="dxa"/>
          </w:tcPr>
          <w:p w:rsidR="00577AB5" w:rsidRDefault="00577AB5">
            <w:pPr>
              <w:pStyle w:val="ConsPlusNormal"/>
              <w:jc w:val="center"/>
            </w:pPr>
            <w:r>
              <w:t>236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5588383,94</w:t>
            </w:r>
          </w:p>
        </w:tc>
      </w:tr>
      <w:tr w:rsidR="00577AB5">
        <w:tc>
          <w:tcPr>
            <w:tcW w:w="794" w:type="dxa"/>
          </w:tcPr>
          <w:p w:rsidR="00577AB5" w:rsidRDefault="00577AB5">
            <w:pPr>
              <w:pStyle w:val="ConsPlusNormal"/>
              <w:jc w:val="center"/>
            </w:pPr>
            <w:r>
              <w:t>414.</w:t>
            </w:r>
          </w:p>
        </w:tc>
        <w:tc>
          <w:tcPr>
            <w:tcW w:w="3118" w:type="dxa"/>
          </w:tcPr>
          <w:p w:rsidR="00577AB5" w:rsidRDefault="00577AB5">
            <w:pPr>
              <w:pStyle w:val="ConsPlusNormal"/>
            </w:pPr>
            <w:r>
              <w:t>г. Оренбург, ул. Родимцева, д. 14/1</w:t>
            </w:r>
          </w:p>
        </w:tc>
        <w:tc>
          <w:tcPr>
            <w:tcW w:w="1474" w:type="dxa"/>
          </w:tcPr>
          <w:p w:rsidR="00577AB5" w:rsidRDefault="00577AB5">
            <w:pPr>
              <w:pStyle w:val="ConsPlusNormal"/>
              <w:jc w:val="center"/>
            </w:pPr>
            <w:r>
              <w:t>4985,10</w:t>
            </w:r>
          </w:p>
        </w:tc>
        <w:tc>
          <w:tcPr>
            <w:tcW w:w="2551" w:type="dxa"/>
          </w:tcPr>
          <w:p w:rsidR="00577AB5" w:rsidRDefault="00577AB5">
            <w:pPr>
              <w:pStyle w:val="ConsPlusNormal"/>
              <w:jc w:val="center"/>
            </w:pPr>
            <w:r>
              <w:t>153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3418593,35</w:t>
            </w:r>
          </w:p>
        </w:tc>
      </w:tr>
      <w:tr w:rsidR="00577AB5">
        <w:tc>
          <w:tcPr>
            <w:tcW w:w="794" w:type="dxa"/>
          </w:tcPr>
          <w:p w:rsidR="00577AB5" w:rsidRDefault="00577AB5">
            <w:pPr>
              <w:pStyle w:val="ConsPlusNormal"/>
              <w:jc w:val="center"/>
            </w:pPr>
            <w:r>
              <w:t>415.</w:t>
            </w:r>
          </w:p>
        </w:tc>
        <w:tc>
          <w:tcPr>
            <w:tcW w:w="3118" w:type="dxa"/>
          </w:tcPr>
          <w:p w:rsidR="00577AB5" w:rsidRDefault="00577AB5">
            <w:pPr>
              <w:pStyle w:val="ConsPlusNormal"/>
            </w:pPr>
            <w:r>
              <w:t xml:space="preserve">г. Оренбург, ул. Родимцева, д. </w:t>
            </w:r>
            <w:r>
              <w:lastRenderedPageBreak/>
              <w:t>15</w:t>
            </w:r>
          </w:p>
        </w:tc>
        <w:tc>
          <w:tcPr>
            <w:tcW w:w="1474" w:type="dxa"/>
          </w:tcPr>
          <w:p w:rsidR="00577AB5" w:rsidRDefault="00577AB5">
            <w:pPr>
              <w:pStyle w:val="ConsPlusNormal"/>
              <w:jc w:val="center"/>
            </w:pPr>
            <w:r>
              <w:lastRenderedPageBreak/>
              <w:t>16187,70</w:t>
            </w:r>
          </w:p>
        </w:tc>
        <w:tc>
          <w:tcPr>
            <w:tcW w:w="2551" w:type="dxa"/>
          </w:tcPr>
          <w:p w:rsidR="00577AB5" w:rsidRDefault="00577AB5">
            <w:pPr>
              <w:pStyle w:val="ConsPlusNormal"/>
              <w:jc w:val="center"/>
            </w:pPr>
            <w:r>
              <w:t>528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11156971,00</w:t>
            </w:r>
          </w:p>
        </w:tc>
      </w:tr>
      <w:tr w:rsidR="00577AB5">
        <w:tc>
          <w:tcPr>
            <w:tcW w:w="794" w:type="dxa"/>
          </w:tcPr>
          <w:p w:rsidR="00577AB5" w:rsidRDefault="00577AB5">
            <w:pPr>
              <w:pStyle w:val="ConsPlusNormal"/>
              <w:jc w:val="center"/>
            </w:pPr>
            <w:r>
              <w:lastRenderedPageBreak/>
              <w:t>416.</w:t>
            </w:r>
          </w:p>
        </w:tc>
        <w:tc>
          <w:tcPr>
            <w:tcW w:w="3118" w:type="dxa"/>
          </w:tcPr>
          <w:p w:rsidR="00577AB5" w:rsidRDefault="00577AB5">
            <w:pPr>
              <w:pStyle w:val="ConsPlusNormal"/>
            </w:pPr>
            <w:r>
              <w:t>г. Оренбург, ул. Родимцева, д. 16</w:t>
            </w:r>
          </w:p>
        </w:tc>
        <w:tc>
          <w:tcPr>
            <w:tcW w:w="1474" w:type="dxa"/>
          </w:tcPr>
          <w:p w:rsidR="00577AB5" w:rsidRDefault="00577AB5">
            <w:pPr>
              <w:pStyle w:val="ConsPlusNormal"/>
              <w:jc w:val="center"/>
            </w:pPr>
            <w:r>
              <w:t>10327,50</w:t>
            </w:r>
          </w:p>
        </w:tc>
        <w:tc>
          <w:tcPr>
            <w:tcW w:w="2551" w:type="dxa"/>
          </w:tcPr>
          <w:p w:rsidR="00577AB5" w:rsidRDefault="00577AB5">
            <w:pPr>
              <w:pStyle w:val="ConsPlusNormal"/>
              <w:jc w:val="center"/>
            </w:pPr>
            <w:r>
              <w:t>216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7501367,34</w:t>
            </w:r>
          </w:p>
        </w:tc>
      </w:tr>
      <w:tr w:rsidR="00577AB5">
        <w:tc>
          <w:tcPr>
            <w:tcW w:w="794" w:type="dxa"/>
          </w:tcPr>
          <w:p w:rsidR="00577AB5" w:rsidRDefault="00577AB5">
            <w:pPr>
              <w:pStyle w:val="ConsPlusNormal"/>
              <w:jc w:val="center"/>
            </w:pPr>
            <w:r>
              <w:t>417.</w:t>
            </w:r>
          </w:p>
        </w:tc>
        <w:tc>
          <w:tcPr>
            <w:tcW w:w="3118" w:type="dxa"/>
          </w:tcPr>
          <w:p w:rsidR="00577AB5" w:rsidRDefault="00577AB5">
            <w:pPr>
              <w:pStyle w:val="ConsPlusNormal"/>
            </w:pPr>
            <w:r>
              <w:t>г. Оренбург, ул. Родимцева, д. 18/1</w:t>
            </w:r>
          </w:p>
        </w:tc>
        <w:tc>
          <w:tcPr>
            <w:tcW w:w="1474" w:type="dxa"/>
          </w:tcPr>
          <w:p w:rsidR="00577AB5" w:rsidRDefault="00577AB5">
            <w:pPr>
              <w:pStyle w:val="ConsPlusNormal"/>
              <w:jc w:val="center"/>
            </w:pPr>
            <w:r>
              <w:t>4023,40</w:t>
            </w:r>
          </w:p>
        </w:tc>
        <w:tc>
          <w:tcPr>
            <w:tcW w:w="2551" w:type="dxa"/>
          </w:tcPr>
          <w:p w:rsidR="00577AB5" w:rsidRDefault="00577AB5">
            <w:pPr>
              <w:pStyle w:val="ConsPlusNormal"/>
              <w:jc w:val="center"/>
            </w:pPr>
            <w:r>
              <w:t>135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3877360,47</w:t>
            </w:r>
          </w:p>
        </w:tc>
      </w:tr>
      <w:tr w:rsidR="00577AB5">
        <w:tc>
          <w:tcPr>
            <w:tcW w:w="794" w:type="dxa"/>
          </w:tcPr>
          <w:p w:rsidR="00577AB5" w:rsidRDefault="00577AB5">
            <w:pPr>
              <w:pStyle w:val="ConsPlusNormal"/>
              <w:jc w:val="center"/>
            </w:pPr>
            <w:r>
              <w:t>418.</w:t>
            </w:r>
          </w:p>
        </w:tc>
        <w:tc>
          <w:tcPr>
            <w:tcW w:w="3118" w:type="dxa"/>
          </w:tcPr>
          <w:p w:rsidR="00577AB5" w:rsidRDefault="00577AB5">
            <w:pPr>
              <w:pStyle w:val="ConsPlusNormal"/>
            </w:pPr>
            <w:r>
              <w:t>г. Оренбург, ул. Родимцева, д. 2/2</w:t>
            </w:r>
          </w:p>
        </w:tc>
        <w:tc>
          <w:tcPr>
            <w:tcW w:w="1474" w:type="dxa"/>
          </w:tcPr>
          <w:p w:rsidR="00577AB5" w:rsidRDefault="00577AB5">
            <w:pPr>
              <w:pStyle w:val="ConsPlusNormal"/>
              <w:jc w:val="center"/>
            </w:pPr>
            <w:r>
              <w:t>4761,00</w:t>
            </w:r>
          </w:p>
        </w:tc>
        <w:tc>
          <w:tcPr>
            <w:tcW w:w="2551" w:type="dxa"/>
          </w:tcPr>
          <w:p w:rsidR="00577AB5" w:rsidRDefault="00577AB5">
            <w:pPr>
              <w:pStyle w:val="ConsPlusNormal"/>
              <w:jc w:val="center"/>
            </w:pPr>
            <w:r>
              <w:t>154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7156288,22</w:t>
            </w:r>
          </w:p>
        </w:tc>
      </w:tr>
      <w:tr w:rsidR="00577AB5">
        <w:tc>
          <w:tcPr>
            <w:tcW w:w="794" w:type="dxa"/>
          </w:tcPr>
          <w:p w:rsidR="00577AB5" w:rsidRDefault="00577AB5">
            <w:pPr>
              <w:pStyle w:val="ConsPlusNormal"/>
              <w:jc w:val="center"/>
            </w:pPr>
            <w:r>
              <w:t>419.</w:t>
            </w:r>
          </w:p>
        </w:tc>
        <w:tc>
          <w:tcPr>
            <w:tcW w:w="3118" w:type="dxa"/>
          </w:tcPr>
          <w:p w:rsidR="00577AB5" w:rsidRDefault="00577AB5">
            <w:pPr>
              <w:pStyle w:val="ConsPlusNormal"/>
            </w:pPr>
            <w:r>
              <w:t>г. Оренбург, ул. Родимцева, д. 2/3</w:t>
            </w:r>
          </w:p>
        </w:tc>
        <w:tc>
          <w:tcPr>
            <w:tcW w:w="1474" w:type="dxa"/>
          </w:tcPr>
          <w:p w:rsidR="00577AB5" w:rsidRDefault="00577AB5">
            <w:pPr>
              <w:pStyle w:val="ConsPlusNormal"/>
              <w:jc w:val="center"/>
            </w:pPr>
            <w:r>
              <w:t>4821,90</w:t>
            </w:r>
          </w:p>
        </w:tc>
        <w:tc>
          <w:tcPr>
            <w:tcW w:w="2551" w:type="dxa"/>
          </w:tcPr>
          <w:p w:rsidR="00577AB5" w:rsidRDefault="00577AB5">
            <w:pPr>
              <w:pStyle w:val="ConsPlusNormal"/>
              <w:jc w:val="center"/>
            </w:pPr>
            <w:r>
              <w:t>156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7150744,33</w:t>
            </w:r>
          </w:p>
        </w:tc>
      </w:tr>
      <w:tr w:rsidR="00577AB5">
        <w:tc>
          <w:tcPr>
            <w:tcW w:w="794" w:type="dxa"/>
          </w:tcPr>
          <w:p w:rsidR="00577AB5" w:rsidRDefault="00577AB5">
            <w:pPr>
              <w:pStyle w:val="ConsPlusNormal"/>
              <w:jc w:val="center"/>
            </w:pPr>
            <w:r>
              <w:t>420.</w:t>
            </w:r>
          </w:p>
        </w:tc>
        <w:tc>
          <w:tcPr>
            <w:tcW w:w="3118" w:type="dxa"/>
          </w:tcPr>
          <w:p w:rsidR="00577AB5" w:rsidRDefault="00577AB5">
            <w:pPr>
              <w:pStyle w:val="ConsPlusNormal"/>
            </w:pPr>
            <w:r>
              <w:t>г. Оренбург, ул. Родимцева, д. 20/1</w:t>
            </w:r>
          </w:p>
        </w:tc>
        <w:tc>
          <w:tcPr>
            <w:tcW w:w="1474" w:type="dxa"/>
          </w:tcPr>
          <w:p w:rsidR="00577AB5" w:rsidRDefault="00577AB5">
            <w:pPr>
              <w:pStyle w:val="ConsPlusNormal"/>
              <w:jc w:val="center"/>
            </w:pPr>
            <w:r>
              <w:t>8469,00</w:t>
            </w:r>
          </w:p>
        </w:tc>
        <w:tc>
          <w:tcPr>
            <w:tcW w:w="2551" w:type="dxa"/>
          </w:tcPr>
          <w:p w:rsidR="00577AB5" w:rsidRDefault="00577AB5">
            <w:pPr>
              <w:pStyle w:val="ConsPlusNormal"/>
              <w:jc w:val="center"/>
            </w:pPr>
            <w:r>
              <w:t>153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5403708,71</w:t>
            </w:r>
          </w:p>
        </w:tc>
      </w:tr>
      <w:tr w:rsidR="00577AB5">
        <w:tc>
          <w:tcPr>
            <w:tcW w:w="794" w:type="dxa"/>
          </w:tcPr>
          <w:p w:rsidR="00577AB5" w:rsidRDefault="00577AB5">
            <w:pPr>
              <w:pStyle w:val="ConsPlusNormal"/>
              <w:jc w:val="center"/>
            </w:pPr>
            <w:r>
              <w:t>421.</w:t>
            </w:r>
          </w:p>
        </w:tc>
        <w:tc>
          <w:tcPr>
            <w:tcW w:w="3118" w:type="dxa"/>
          </w:tcPr>
          <w:p w:rsidR="00577AB5" w:rsidRDefault="00577AB5">
            <w:pPr>
              <w:pStyle w:val="ConsPlusNormal"/>
            </w:pPr>
            <w:r>
              <w:t>г. Оренбург, ул. Родимцева, д. 22</w:t>
            </w:r>
          </w:p>
        </w:tc>
        <w:tc>
          <w:tcPr>
            <w:tcW w:w="1474" w:type="dxa"/>
          </w:tcPr>
          <w:p w:rsidR="00577AB5" w:rsidRDefault="00577AB5">
            <w:pPr>
              <w:pStyle w:val="ConsPlusNormal"/>
              <w:jc w:val="center"/>
            </w:pPr>
            <w:r>
              <w:t>9721,30</w:t>
            </w:r>
          </w:p>
        </w:tc>
        <w:tc>
          <w:tcPr>
            <w:tcW w:w="2551" w:type="dxa"/>
          </w:tcPr>
          <w:p w:rsidR="00577AB5" w:rsidRDefault="00577AB5">
            <w:pPr>
              <w:pStyle w:val="ConsPlusNormal"/>
              <w:jc w:val="center"/>
            </w:pPr>
            <w:r>
              <w:t>198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7426654,28</w:t>
            </w:r>
          </w:p>
        </w:tc>
      </w:tr>
      <w:tr w:rsidR="00577AB5">
        <w:tc>
          <w:tcPr>
            <w:tcW w:w="794" w:type="dxa"/>
          </w:tcPr>
          <w:p w:rsidR="00577AB5" w:rsidRDefault="00577AB5">
            <w:pPr>
              <w:pStyle w:val="ConsPlusNormal"/>
              <w:jc w:val="center"/>
            </w:pPr>
            <w:r>
              <w:t>422.</w:t>
            </w:r>
          </w:p>
        </w:tc>
        <w:tc>
          <w:tcPr>
            <w:tcW w:w="3118" w:type="dxa"/>
          </w:tcPr>
          <w:p w:rsidR="00577AB5" w:rsidRDefault="00577AB5">
            <w:pPr>
              <w:pStyle w:val="ConsPlusNormal"/>
            </w:pPr>
            <w:r>
              <w:t>г. Оренбург, ул. Родимцева, д. 22/1</w:t>
            </w:r>
          </w:p>
        </w:tc>
        <w:tc>
          <w:tcPr>
            <w:tcW w:w="1474" w:type="dxa"/>
          </w:tcPr>
          <w:p w:rsidR="00577AB5" w:rsidRDefault="00577AB5">
            <w:pPr>
              <w:pStyle w:val="ConsPlusNormal"/>
              <w:jc w:val="center"/>
            </w:pPr>
            <w:r>
              <w:t>7341,70</w:t>
            </w:r>
          </w:p>
        </w:tc>
        <w:tc>
          <w:tcPr>
            <w:tcW w:w="2551" w:type="dxa"/>
          </w:tcPr>
          <w:p w:rsidR="00577AB5" w:rsidRDefault="00577AB5">
            <w:pPr>
              <w:pStyle w:val="ConsPlusNormal"/>
              <w:jc w:val="center"/>
            </w:pPr>
            <w:r>
              <w:t>136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11063348,31</w:t>
            </w:r>
          </w:p>
        </w:tc>
      </w:tr>
      <w:tr w:rsidR="00577AB5">
        <w:tc>
          <w:tcPr>
            <w:tcW w:w="794" w:type="dxa"/>
          </w:tcPr>
          <w:p w:rsidR="00577AB5" w:rsidRDefault="00577AB5">
            <w:pPr>
              <w:pStyle w:val="ConsPlusNormal"/>
              <w:jc w:val="center"/>
            </w:pPr>
            <w:r>
              <w:t>423.</w:t>
            </w:r>
          </w:p>
        </w:tc>
        <w:tc>
          <w:tcPr>
            <w:tcW w:w="3118" w:type="dxa"/>
          </w:tcPr>
          <w:p w:rsidR="00577AB5" w:rsidRDefault="00577AB5">
            <w:pPr>
              <w:pStyle w:val="ConsPlusNormal"/>
            </w:pPr>
            <w:r>
              <w:t>г. Оренбург, ул. Родимцева, д. 4</w:t>
            </w:r>
          </w:p>
        </w:tc>
        <w:tc>
          <w:tcPr>
            <w:tcW w:w="1474" w:type="dxa"/>
          </w:tcPr>
          <w:p w:rsidR="00577AB5" w:rsidRDefault="00577AB5">
            <w:pPr>
              <w:pStyle w:val="ConsPlusNormal"/>
              <w:jc w:val="center"/>
            </w:pPr>
            <w:r>
              <w:t>4799,50</w:t>
            </w:r>
          </w:p>
        </w:tc>
        <w:tc>
          <w:tcPr>
            <w:tcW w:w="2551" w:type="dxa"/>
          </w:tcPr>
          <w:p w:rsidR="00577AB5" w:rsidRDefault="00577AB5">
            <w:pPr>
              <w:pStyle w:val="ConsPlusNormal"/>
              <w:jc w:val="center"/>
            </w:pPr>
            <w:r>
              <w:t>145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3713880,32</w:t>
            </w:r>
          </w:p>
        </w:tc>
      </w:tr>
      <w:tr w:rsidR="00577AB5">
        <w:tc>
          <w:tcPr>
            <w:tcW w:w="794" w:type="dxa"/>
          </w:tcPr>
          <w:p w:rsidR="00577AB5" w:rsidRDefault="00577AB5">
            <w:pPr>
              <w:pStyle w:val="ConsPlusNormal"/>
              <w:jc w:val="center"/>
            </w:pPr>
            <w:r>
              <w:t>424.</w:t>
            </w:r>
          </w:p>
        </w:tc>
        <w:tc>
          <w:tcPr>
            <w:tcW w:w="3118" w:type="dxa"/>
          </w:tcPr>
          <w:p w:rsidR="00577AB5" w:rsidRDefault="00577AB5">
            <w:pPr>
              <w:pStyle w:val="ConsPlusNormal"/>
            </w:pPr>
            <w:r>
              <w:t>г. Оренбург, ул. Родимцева, д. 5</w:t>
            </w:r>
          </w:p>
        </w:tc>
        <w:tc>
          <w:tcPr>
            <w:tcW w:w="1474" w:type="dxa"/>
          </w:tcPr>
          <w:p w:rsidR="00577AB5" w:rsidRDefault="00577AB5">
            <w:pPr>
              <w:pStyle w:val="ConsPlusNormal"/>
              <w:jc w:val="center"/>
            </w:pPr>
            <w:r>
              <w:t>13024,70</w:t>
            </w:r>
          </w:p>
        </w:tc>
        <w:tc>
          <w:tcPr>
            <w:tcW w:w="2551" w:type="dxa"/>
          </w:tcPr>
          <w:p w:rsidR="00577AB5" w:rsidRDefault="00577AB5">
            <w:pPr>
              <w:pStyle w:val="ConsPlusNormal"/>
              <w:jc w:val="center"/>
            </w:pPr>
            <w:r>
              <w:t>492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3460000,00</w:t>
            </w:r>
          </w:p>
        </w:tc>
      </w:tr>
      <w:tr w:rsidR="00577AB5">
        <w:tc>
          <w:tcPr>
            <w:tcW w:w="794" w:type="dxa"/>
          </w:tcPr>
          <w:p w:rsidR="00577AB5" w:rsidRDefault="00577AB5">
            <w:pPr>
              <w:pStyle w:val="ConsPlusNormal"/>
              <w:jc w:val="center"/>
            </w:pPr>
            <w:r>
              <w:t>425.</w:t>
            </w:r>
          </w:p>
        </w:tc>
        <w:tc>
          <w:tcPr>
            <w:tcW w:w="3118" w:type="dxa"/>
          </w:tcPr>
          <w:p w:rsidR="00577AB5" w:rsidRDefault="00577AB5">
            <w:pPr>
              <w:pStyle w:val="ConsPlusNormal"/>
            </w:pPr>
            <w:r>
              <w:t>г. Оренбург, ул. Родимцева, д. 7</w:t>
            </w:r>
          </w:p>
        </w:tc>
        <w:tc>
          <w:tcPr>
            <w:tcW w:w="1474" w:type="dxa"/>
          </w:tcPr>
          <w:p w:rsidR="00577AB5" w:rsidRDefault="00577AB5">
            <w:pPr>
              <w:pStyle w:val="ConsPlusNormal"/>
              <w:jc w:val="center"/>
            </w:pPr>
            <w:r>
              <w:t>11400,00</w:t>
            </w:r>
          </w:p>
        </w:tc>
        <w:tc>
          <w:tcPr>
            <w:tcW w:w="2551" w:type="dxa"/>
          </w:tcPr>
          <w:p w:rsidR="00577AB5" w:rsidRDefault="00577AB5">
            <w:pPr>
              <w:pStyle w:val="ConsPlusNormal"/>
              <w:jc w:val="center"/>
            </w:pPr>
            <w:r>
              <w:t>426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4800000,00</w:t>
            </w:r>
          </w:p>
        </w:tc>
      </w:tr>
      <w:tr w:rsidR="00577AB5">
        <w:tc>
          <w:tcPr>
            <w:tcW w:w="794" w:type="dxa"/>
          </w:tcPr>
          <w:p w:rsidR="00577AB5" w:rsidRDefault="00577AB5">
            <w:pPr>
              <w:pStyle w:val="ConsPlusNormal"/>
              <w:jc w:val="center"/>
            </w:pPr>
            <w:r>
              <w:t>426.</w:t>
            </w:r>
          </w:p>
        </w:tc>
        <w:tc>
          <w:tcPr>
            <w:tcW w:w="3118" w:type="dxa"/>
          </w:tcPr>
          <w:p w:rsidR="00577AB5" w:rsidRDefault="00577AB5">
            <w:pPr>
              <w:pStyle w:val="ConsPlusNormal"/>
            </w:pPr>
            <w:r>
              <w:t>г. Оренбург, ул. Родимцева, д. 8</w:t>
            </w:r>
          </w:p>
        </w:tc>
        <w:tc>
          <w:tcPr>
            <w:tcW w:w="1474" w:type="dxa"/>
          </w:tcPr>
          <w:p w:rsidR="00577AB5" w:rsidRDefault="00577AB5">
            <w:pPr>
              <w:pStyle w:val="ConsPlusNormal"/>
              <w:jc w:val="center"/>
            </w:pPr>
            <w:r>
              <w:t>8320,80</w:t>
            </w:r>
          </w:p>
        </w:tc>
        <w:tc>
          <w:tcPr>
            <w:tcW w:w="2551" w:type="dxa"/>
          </w:tcPr>
          <w:p w:rsidR="00577AB5" w:rsidRDefault="00577AB5">
            <w:pPr>
              <w:pStyle w:val="ConsPlusNormal"/>
              <w:jc w:val="center"/>
            </w:pPr>
            <w:r>
              <w:t>143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5592043,33</w:t>
            </w:r>
          </w:p>
        </w:tc>
      </w:tr>
      <w:tr w:rsidR="00577AB5">
        <w:tc>
          <w:tcPr>
            <w:tcW w:w="794" w:type="dxa"/>
          </w:tcPr>
          <w:p w:rsidR="00577AB5" w:rsidRDefault="00577AB5">
            <w:pPr>
              <w:pStyle w:val="ConsPlusNormal"/>
              <w:jc w:val="center"/>
            </w:pPr>
            <w:r>
              <w:t>427.</w:t>
            </w:r>
          </w:p>
        </w:tc>
        <w:tc>
          <w:tcPr>
            <w:tcW w:w="3118" w:type="dxa"/>
          </w:tcPr>
          <w:p w:rsidR="00577AB5" w:rsidRDefault="00577AB5">
            <w:pPr>
              <w:pStyle w:val="ConsPlusNormal"/>
            </w:pPr>
            <w:r>
              <w:t xml:space="preserve">г. Оренбург, ул. Родимцева, д. </w:t>
            </w:r>
            <w:r>
              <w:lastRenderedPageBreak/>
              <w:t>9</w:t>
            </w:r>
          </w:p>
        </w:tc>
        <w:tc>
          <w:tcPr>
            <w:tcW w:w="1474" w:type="dxa"/>
          </w:tcPr>
          <w:p w:rsidR="00577AB5" w:rsidRDefault="00577AB5">
            <w:pPr>
              <w:pStyle w:val="ConsPlusNormal"/>
              <w:jc w:val="center"/>
            </w:pPr>
            <w:r>
              <w:lastRenderedPageBreak/>
              <w:t>6921,80</w:t>
            </w:r>
          </w:p>
        </w:tc>
        <w:tc>
          <w:tcPr>
            <w:tcW w:w="2551" w:type="dxa"/>
          </w:tcPr>
          <w:p w:rsidR="00577AB5" w:rsidRDefault="00577AB5">
            <w:pPr>
              <w:pStyle w:val="ConsPlusNormal"/>
              <w:jc w:val="center"/>
            </w:pPr>
            <w:r>
              <w:t>226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1760000,00</w:t>
            </w:r>
          </w:p>
        </w:tc>
      </w:tr>
      <w:tr w:rsidR="00577AB5">
        <w:tc>
          <w:tcPr>
            <w:tcW w:w="794" w:type="dxa"/>
          </w:tcPr>
          <w:p w:rsidR="00577AB5" w:rsidRDefault="00577AB5">
            <w:pPr>
              <w:pStyle w:val="ConsPlusNormal"/>
              <w:jc w:val="center"/>
            </w:pPr>
            <w:r>
              <w:lastRenderedPageBreak/>
              <w:t>428.</w:t>
            </w:r>
          </w:p>
        </w:tc>
        <w:tc>
          <w:tcPr>
            <w:tcW w:w="3118" w:type="dxa"/>
          </w:tcPr>
          <w:p w:rsidR="00577AB5" w:rsidRDefault="00577AB5">
            <w:pPr>
              <w:pStyle w:val="ConsPlusNormal"/>
            </w:pPr>
            <w:r>
              <w:t>г. Оренбург, ул. С. Лазо, д. 13</w:t>
            </w:r>
          </w:p>
        </w:tc>
        <w:tc>
          <w:tcPr>
            <w:tcW w:w="1474" w:type="dxa"/>
          </w:tcPr>
          <w:p w:rsidR="00577AB5" w:rsidRDefault="00577AB5">
            <w:pPr>
              <w:pStyle w:val="ConsPlusNormal"/>
              <w:jc w:val="center"/>
            </w:pPr>
            <w:r>
              <w:t>6367,60</w:t>
            </w:r>
          </w:p>
        </w:tc>
        <w:tc>
          <w:tcPr>
            <w:tcW w:w="2551" w:type="dxa"/>
          </w:tcPr>
          <w:p w:rsidR="00577AB5" w:rsidRDefault="00577AB5">
            <w:pPr>
              <w:pStyle w:val="ConsPlusNormal"/>
              <w:jc w:val="center"/>
            </w:pPr>
            <w:r>
              <w:t>186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5930878,72</w:t>
            </w:r>
          </w:p>
        </w:tc>
      </w:tr>
      <w:tr w:rsidR="00577AB5">
        <w:tc>
          <w:tcPr>
            <w:tcW w:w="794" w:type="dxa"/>
          </w:tcPr>
          <w:p w:rsidR="00577AB5" w:rsidRDefault="00577AB5">
            <w:pPr>
              <w:pStyle w:val="ConsPlusNormal"/>
              <w:jc w:val="center"/>
            </w:pPr>
            <w:r>
              <w:t>429.</w:t>
            </w:r>
          </w:p>
        </w:tc>
        <w:tc>
          <w:tcPr>
            <w:tcW w:w="3118" w:type="dxa"/>
          </w:tcPr>
          <w:p w:rsidR="00577AB5" w:rsidRDefault="00577AB5">
            <w:pPr>
              <w:pStyle w:val="ConsPlusNormal"/>
            </w:pPr>
            <w:r>
              <w:t>г. Оренбург, ул. Салмышская, д. 19</w:t>
            </w:r>
          </w:p>
        </w:tc>
        <w:tc>
          <w:tcPr>
            <w:tcW w:w="1474" w:type="dxa"/>
          </w:tcPr>
          <w:p w:rsidR="00577AB5" w:rsidRDefault="00577AB5">
            <w:pPr>
              <w:pStyle w:val="ConsPlusNormal"/>
              <w:jc w:val="center"/>
            </w:pPr>
            <w:r>
              <w:t>16425,80</w:t>
            </w:r>
          </w:p>
        </w:tc>
        <w:tc>
          <w:tcPr>
            <w:tcW w:w="2551" w:type="dxa"/>
          </w:tcPr>
          <w:p w:rsidR="00577AB5" w:rsidRDefault="00577AB5">
            <w:pPr>
              <w:pStyle w:val="ConsPlusNormal"/>
              <w:jc w:val="center"/>
            </w:pPr>
            <w:r>
              <w:t>509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11160514,45</w:t>
            </w:r>
          </w:p>
        </w:tc>
      </w:tr>
      <w:tr w:rsidR="00577AB5">
        <w:tc>
          <w:tcPr>
            <w:tcW w:w="794" w:type="dxa"/>
          </w:tcPr>
          <w:p w:rsidR="00577AB5" w:rsidRDefault="00577AB5">
            <w:pPr>
              <w:pStyle w:val="ConsPlusNormal"/>
              <w:jc w:val="center"/>
            </w:pPr>
            <w:r>
              <w:t>430.</w:t>
            </w:r>
          </w:p>
        </w:tc>
        <w:tc>
          <w:tcPr>
            <w:tcW w:w="3118" w:type="dxa"/>
          </w:tcPr>
          <w:p w:rsidR="00577AB5" w:rsidRDefault="00577AB5">
            <w:pPr>
              <w:pStyle w:val="ConsPlusNormal"/>
            </w:pPr>
            <w:r>
              <w:t>г. Оренбург, ул. Салмышская, д. 21</w:t>
            </w:r>
          </w:p>
        </w:tc>
        <w:tc>
          <w:tcPr>
            <w:tcW w:w="1474" w:type="dxa"/>
          </w:tcPr>
          <w:p w:rsidR="00577AB5" w:rsidRDefault="00577AB5">
            <w:pPr>
              <w:pStyle w:val="ConsPlusNormal"/>
              <w:jc w:val="center"/>
            </w:pPr>
            <w:r>
              <w:t>5464,60</w:t>
            </w:r>
          </w:p>
        </w:tc>
        <w:tc>
          <w:tcPr>
            <w:tcW w:w="2551" w:type="dxa"/>
          </w:tcPr>
          <w:p w:rsidR="00577AB5" w:rsidRDefault="00577AB5">
            <w:pPr>
              <w:pStyle w:val="ConsPlusNormal"/>
              <w:jc w:val="center"/>
            </w:pPr>
            <w:r>
              <w:t>170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7049705,46</w:t>
            </w:r>
          </w:p>
        </w:tc>
      </w:tr>
      <w:tr w:rsidR="00577AB5">
        <w:tc>
          <w:tcPr>
            <w:tcW w:w="794" w:type="dxa"/>
          </w:tcPr>
          <w:p w:rsidR="00577AB5" w:rsidRDefault="00577AB5">
            <w:pPr>
              <w:pStyle w:val="ConsPlusNormal"/>
              <w:jc w:val="center"/>
            </w:pPr>
            <w:r>
              <w:t>431.</w:t>
            </w:r>
          </w:p>
        </w:tc>
        <w:tc>
          <w:tcPr>
            <w:tcW w:w="3118" w:type="dxa"/>
          </w:tcPr>
          <w:p w:rsidR="00577AB5" w:rsidRDefault="00577AB5">
            <w:pPr>
              <w:pStyle w:val="ConsPlusNormal"/>
            </w:pPr>
            <w:r>
              <w:t>г. Оренбург, ул. Салмышская, д. 24</w:t>
            </w:r>
          </w:p>
        </w:tc>
        <w:tc>
          <w:tcPr>
            <w:tcW w:w="1474" w:type="dxa"/>
          </w:tcPr>
          <w:p w:rsidR="00577AB5" w:rsidRDefault="00577AB5">
            <w:pPr>
              <w:pStyle w:val="ConsPlusNormal"/>
              <w:jc w:val="center"/>
            </w:pPr>
            <w:r>
              <w:t>36293,70</w:t>
            </w:r>
          </w:p>
        </w:tc>
        <w:tc>
          <w:tcPr>
            <w:tcW w:w="2551" w:type="dxa"/>
          </w:tcPr>
          <w:p w:rsidR="00577AB5" w:rsidRDefault="00577AB5">
            <w:pPr>
              <w:pStyle w:val="ConsPlusNormal"/>
              <w:jc w:val="center"/>
            </w:pPr>
            <w:r>
              <w:t>1071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8763173,00</w:t>
            </w:r>
          </w:p>
        </w:tc>
      </w:tr>
      <w:tr w:rsidR="00577AB5">
        <w:tc>
          <w:tcPr>
            <w:tcW w:w="794" w:type="dxa"/>
          </w:tcPr>
          <w:p w:rsidR="00577AB5" w:rsidRDefault="00577AB5">
            <w:pPr>
              <w:pStyle w:val="ConsPlusNormal"/>
              <w:jc w:val="center"/>
            </w:pPr>
            <w:r>
              <w:t>432.</w:t>
            </w:r>
          </w:p>
        </w:tc>
        <w:tc>
          <w:tcPr>
            <w:tcW w:w="3118" w:type="dxa"/>
          </w:tcPr>
          <w:p w:rsidR="00577AB5" w:rsidRDefault="00577AB5">
            <w:pPr>
              <w:pStyle w:val="ConsPlusNormal"/>
            </w:pPr>
            <w:r>
              <w:t>г. Оренбург, ул. Салмышская, д. 25</w:t>
            </w:r>
          </w:p>
        </w:tc>
        <w:tc>
          <w:tcPr>
            <w:tcW w:w="1474" w:type="dxa"/>
          </w:tcPr>
          <w:p w:rsidR="00577AB5" w:rsidRDefault="00577AB5">
            <w:pPr>
              <w:pStyle w:val="ConsPlusNormal"/>
              <w:jc w:val="center"/>
            </w:pPr>
            <w:r>
              <w:t>13377,60</w:t>
            </w:r>
          </w:p>
        </w:tc>
        <w:tc>
          <w:tcPr>
            <w:tcW w:w="2551" w:type="dxa"/>
          </w:tcPr>
          <w:p w:rsidR="00577AB5" w:rsidRDefault="00577AB5">
            <w:pPr>
              <w:pStyle w:val="ConsPlusNormal"/>
              <w:jc w:val="center"/>
            </w:pPr>
            <w:r>
              <w:t>455</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18431054,09</w:t>
            </w:r>
          </w:p>
        </w:tc>
      </w:tr>
      <w:tr w:rsidR="00577AB5">
        <w:tc>
          <w:tcPr>
            <w:tcW w:w="794" w:type="dxa"/>
          </w:tcPr>
          <w:p w:rsidR="00577AB5" w:rsidRDefault="00577AB5">
            <w:pPr>
              <w:pStyle w:val="ConsPlusNormal"/>
              <w:jc w:val="center"/>
            </w:pPr>
            <w:r>
              <w:t>433.</w:t>
            </w:r>
          </w:p>
        </w:tc>
        <w:tc>
          <w:tcPr>
            <w:tcW w:w="3118" w:type="dxa"/>
          </w:tcPr>
          <w:p w:rsidR="00577AB5" w:rsidRDefault="00577AB5">
            <w:pPr>
              <w:pStyle w:val="ConsPlusNormal"/>
            </w:pPr>
            <w:r>
              <w:t>г. Оренбург, ул. Салмышская, д. 28/2</w:t>
            </w:r>
          </w:p>
        </w:tc>
        <w:tc>
          <w:tcPr>
            <w:tcW w:w="1474" w:type="dxa"/>
          </w:tcPr>
          <w:p w:rsidR="00577AB5" w:rsidRDefault="00577AB5">
            <w:pPr>
              <w:pStyle w:val="ConsPlusNormal"/>
              <w:jc w:val="center"/>
            </w:pPr>
            <w:r>
              <w:t>4827,90</w:t>
            </w:r>
          </w:p>
        </w:tc>
        <w:tc>
          <w:tcPr>
            <w:tcW w:w="2551" w:type="dxa"/>
          </w:tcPr>
          <w:p w:rsidR="00577AB5" w:rsidRDefault="00577AB5">
            <w:pPr>
              <w:pStyle w:val="ConsPlusNormal"/>
              <w:jc w:val="center"/>
            </w:pPr>
            <w:r>
              <w:t>158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2876036,84</w:t>
            </w:r>
          </w:p>
        </w:tc>
      </w:tr>
      <w:tr w:rsidR="00577AB5">
        <w:tc>
          <w:tcPr>
            <w:tcW w:w="794" w:type="dxa"/>
          </w:tcPr>
          <w:p w:rsidR="00577AB5" w:rsidRDefault="00577AB5">
            <w:pPr>
              <w:pStyle w:val="ConsPlusNormal"/>
              <w:jc w:val="center"/>
            </w:pPr>
            <w:r>
              <w:t>434.</w:t>
            </w:r>
          </w:p>
        </w:tc>
        <w:tc>
          <w:tcPr>
            <w:tcW w:w="3118" w:type="dxa"/>
          </w:tcPr>
          <w:p w:rsidR="00577AB5" w:rsidRDefault="00577AB5">
            <w:pPr>
              <w:pStyle w:val="ConsPlusNormal"/>
            </w:pPr>
            <w:r>
              <w:t>г. Оренбург, ул. Салмышская, д. 29/1</w:t>
            </w:r>
          </w:p>
        </w:tc>
        <w:tc>
          <w:tcPr>
            <w:tcW w:w="1474" w:type="dxa"/>
          </w:tcPr>
          <w:p w:rsidR="00577AB5" w:rsidRDefault="00577AB5">
            <w:pPr>
              <w:pStyle w:val="ConsPlusNormal"/>
              <w:jc w:val="center"/>
            </w:pPr>
            <w:r>
              <w:t>5414,90</w:t>
            </w:r>
          </w:p>
        </w:tc>
        <w:tc>
          <w:tcPr>
            <w:tcW w:w="2551" w:type="dxa"/>
          </w:tcPr>
          <w:p w:rsidR="00577AB5" w:rsidRDefault="00577AB5">
            <w:pPr>
              <w:pStyle w:val="ConsPlusNormal"/>
              <w:jc w:val="center"/>
            </w:pPr>
            <w:r>
              <w:t>152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3728462,31</w:t>
            </w:r>
          </w:p>
        </w:tc>
      </w:tr>
      <w:tr w:rsidR="00577AB5">
        <w:tc>
          <w:tcPr>
            <w:tcW w:w="794" w:type="dxa"/>
          </w:tcPr>
          <w:p w:rsidR="00577AB5" w:rsidRDefault="00577AB5">
            <w:pPr>
              <w:pStyle w:val="ConsPlusNormal"/>
              <w:jc w:val="center"/>
            </w:pPr>
            <w:r>
              <w:t>435.</w:t>
            </w:r>
          </w:p>
        </w:tc>
        <w:tc>
          <w:tcPr>
            <w:tcW w:w="3118" w:type="dxa"/>
          </w:tcPr>
          <w:p w:rsidR="00577AB5" w:rsidRDefault="00577AB5">
            <w:pPr>
              <w:pStyle w:val="ConsPlusNormal"/>
            </w:pPr>
            <w:r>
              <w:t>г. Оренбург, ул. Салмышская, д. 29/2</w:t>
            </w:r>
          </w:p>
        </w:tc>
        <w:tc>
          <w:tcPr>
            <w:tcW w:w="1474" w:type="dxa"/>
          </w:tcPr>
          <w:p w:rsidR="00577AB5" w:rsidRDefault="00577AB5">
            <w:pPr>
              <w:pStyle w:val="ConsPlusNormal"/>
              <w:jc w:val="center"/>
            </w:pPr>
            <w:r>
              <w:t>15074,20</w:t>
            </w:r>
          </w:p>
        </w:tc>
        <w:tc>
          <w:tcPr>
            <w:tcW w:w="2551" w:type="dxa"/>
          </w:tcPr>
          <w:p w:rsidR="00577AB5" w:rsidRDefault="00577AB5">
            <w:pPr>
              <w:pStyle w:val="ConsPlusNormal"/>
              <w:jc w:val="center"/>
            </w:pPr>
            <w:r>
              <w:t>435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11175496,19</w:t>
            </w:r>
          </w:p>
        </w:tc>
      </w:tr>
      <w:tr w:rsidR="00577AB5">
        <w:tc>
          <w:tcPr>
            <w:tcW w:w="794" w:type="dxa"/>
          </w:tcPr>
          <w:p w:rsidR="00577AB5" w:rsidRDefault="00577AB5">
            <w:pPr>
              <w:pStyle w:val="ConsPlusNormal"/>
              <w:jc w:val="center"/>
            </w:pPr>
            <w:r>
              <w:t>436.</w:t>
            </w:r>
          </w:p>
        </w:tc>
        <w:tc>
          <w:tcPr>
            <w:tcW w:w="3118" w:type="dxa"/>
          </w:tcPr>
          <w:p w:rsidR="00577AB5" w:rsidRDefault="00577AB5">
            <w:pPr>
              <w:pStyle w:val="ConsPlusNormal"/>
            </w:pPr>
            <w:r>
              <w:t>г. Оренбург, ул. Салмышская, д. 30</w:t>
            </w:r>
          </w:p>
        </w:tc>
        <w:tc>
          <w:tcPr>
            <w:tcW w:w="1474" w:type="dxa"/>
          </w:tcPr>
          <w:p w:rsidR="00577AB5" w:rsidRDefault="00577AB5">
            <w:pPr>
              <w:pStyle w:val="ConsPlusNormal"/>
              <w:jc w:val="center"/>
            </w:pPr>
            <w:r>
              <w:t>4811,60</w:t>
            </w:r>
          </w:p>
        </w:tc>
        <w:tc>
          <w:tcPr>
            <w:tcW w:w="2551" w:type="dxa"/>
          </w:tcPr>
          <w:p w:rsidR="00577AB5" w:rsidRDefault="00577AB5">
            <w:pPr>
              <w:pStyle w:val="ConsPlusNormal"/>
              <w:jc w:val="center"/>
            </w:pPr>
            <w:r>
              <w:t>162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3721088,56</w:t>
            </w:r>
          </w:p>
        </w:tc>
      </w:tr>
      <w:tr w:rsidR="00577AB5">
        <w:tc>
          <w:tcPr>
            <w:tcW w:w="794" w:type="dxa"/>
          </w:tcPr>
          <w:p w:rsidR="00577AB5" w:rsidRDefault="00577AB5">
            <w:pPr>
              <w:pStyle w:val="ConsPlusNormal"/>
              <w:jc w:val="center"/>
            </w:pPr>
            <w:r>
              <w:t>437.</w:t>
            </w:r>
          </w:p>
        </w:tc>
        <w:tc>
          <w:tcPr>
            <w:tcW w:w="3118" w:type="dxa"/>
          </w:tcPr>
          <w:p w:rsidR="00577AB5" w:rsidRDefault="00577AB5">
            <w:pPr>
              <w:pStyle w:val="ConsPlusNormal"/>
            </w:pPr>
            <w:r>
              <w:t>г. Оренбург, ул. Салмышская, д. 32/1</w:t>
            </w:r>
          </w:p>
        </w:tc>
        <w:tc>
          <w:tcPr>
            <w:tcW w:w="1474" w:type="dxa"/>
          </w:tcPr>
          <w:p w:rsidR="00577AB5" w:rsidRDefault="00577AB5">
            <w:pPr>
              <w:pStyle w:val="ConsPlusNormal"/>
              <w:jc w:val="center"/>
            </w:pPr>
            <w:r>
              <w:t>4796,50</w:t>
            </w:r>
          </w:p>
        </w:tc>
        <w:tc>
          <w:tcPr>
            <w:tcW w:w="2551" w:type="dxa"/>
          </w:tcPr>
          <w:p w:rsidR="00577AB5" w:rsidRDefault="00577AB5">
            <w:pPr>
              <w:pStyle w:val="ConsPlusNormal"/>
              <w:jc w:val="center"/>
            </w:pPr>
            <w:r>
              <w:t>152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6806301,80</w:t>
            </w:r>
          </w:p>
        </w:tc>
      </w:tr>
      <w:tr w:rsidR="00577AB5">
        <w:tc>
          <w:tcPr>
            <w:tcW w:w="794" w:type="dxa"/>
          </w:tcPr>
          <w:p w:rsidR="00577AB5" w:rsidRDefault="00577AB5">
            <w:pPr>
              <w:pStyle w:val="ConsPlusNormal"/>
              <w:jc w:val="center"/>
            </w:pPr>
            <w:r>
              <w:t>438.</w:t>
            </w:r>
          </w:p>
        </w:tc>
        <w:tc>
          <w:tcPr>
            <w:tcW w:w="3118" w:type="dxa"/>
          </w:tcPr>
          <w:p w:rsidR="00577AB5" w:rsidRDefault="00577AB5">
            <w:pPr>
              <w:pStyle w:val="ConsPlusNormal"/>
            </w:pPr>
            <w:r>
              <w:t>г. Оренбург, ул. Салмышская, д. 32/2</w:t>
            </w:r>
          </w:p>
        </w:tc>
        <w:tc>
          <w:tcPr>
            <w:tcW w:w="1474" w:type="dxa"/>
          </w:tcPr>
          <w:p w:rsidR="00577AB5" w:rsidRDefault="00577AB5">
            <w:pPr>
              <w:pStyle w:val="ConsPlusNormal"/>
              <w:jc w:val="center"/>
            </w:pPr>
            <w:r>
              <w:t>4780,20</w:t>
            </w:r>
          </w:p>
        </w:tc>
        <w:tc>
          <w:tcPr>
            <w:tcW w:w="2551" w:type="dxa"/>
          </w:tcPr>
          <w:p w:rsidR="00577AB5" w:rsidRDefault="00577AB5">
            <w:pPr>
              <w:pStyle w:val="ConsPlusNormal"/>
              <w:jc w:val="center"/>
            </w:pPr>
            <w:r>
              <w:t>165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4113068,57</w:t>
            </w:r>
          </w:p>
        </w:tc>
      </w:tr>
      <w:tr w:rsidR="00577AB5">
        <w:tc>
          <w:tcPr>
            <w:tcW w:w="794" w:type="dxa"/>
          </w:tcPr>
          <w:p w:rsidR="00577AB5" w:rsidRDefault="00577AB5">
            <w:pPr>
              <w:pStyle w:val="ConsPlusNormal"/>
              <w:jc w:val="center"/>
            </w:pPr>
            <w:r>
              <w:t>439.</w:t>
            </w:r>
          </w:p>
        </w:tc>
        <w:tc>
          <w:tcPr>
            <w:tcW w:w="3118" w:type="dxa"/>
          </w:tcPr>
          <w:p w:rsidR="00577AB5" w:rsidRDefault="00577AB5">
            <w:pPr>
              <w:pStyle w:val="ConsPlusNormal"/>
            </w:pPr>
            <w:r>
              <w:t>г. Оренбург, ул. Салмышская, д. 5/1</w:t>
            </w:r>
          </w:p>
        </w:tc>
        <w:tc>
          <w:tcPr>
            <w:tcW w:w="1474" w:type="dxa"/>
          </w:tcPr>
          <w:p w:rsidR="00577AB5" w:rsidRDefault="00577AB5">
            <w:pPr>
              <w:pStyle w:val="ConsPlusNormal"/>
              <w:jc w:val="center"/>
            </w:pPr>
            <w:r>
              <w:t>14826,40</w:t>
            </w:r>
          </w:p>
        </w:tc>
        <w:tc>
          <w:tcPr>
            <w:tcW w:w="2551" w:type="dxa"/>
          </w:tcPr>
          <w:p w:rsidR="00577AB5" w:rsidRDefault="00577AB5">
            <w:pPr>
              <w:pStyle w:val="ConsPlusNormal"/>
              <w:jc w:val="center"/>
            </w:pPr>
            <w:r>
              <w:t>514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10572757,60</w:t>
            </w:r>
          </w:p>
        </w:tc>
      </w:tr>
      <w:tr w:rsidR="00577AB5">
        <w:tc>
          <w:tcPr>
            <w:tcW w:w="794" w:type="dxa"/>
          </w:tcPr>
          <w:p w:rsidR="00577AB5" w:rsidRDefault="00577AB5">
            <w:pPr>
              <w:pStyle w:val="ConsPlusNormal"/>
              <w:jc w:val="center"/>
            </w:pPr>
            <w:r>
              <w:lastRenderedPageBreak/>
              <w:t>440.</w:t>
            </w:r>
          </w:p>
        </w:tc>
        <w:tc>
          <w:tcPr>
            <w:tcW w:w="3118" w:type="dxa"/>
          </w:tcPr>
          <w:p w:rsidR="00577AB5" w:rsidRDefault="00577AB5">
            <w:pPr>
              <w:pStyle w:val="ConsPlusNormal"/>
            </w:pPr>
            <w:r>
              <w:t>г. Оренбург, ул. Салмышская, д. 5/3</w:t>
            </w:r>
          </w:p>
        </w:tc>
        <w:tc>
          <w:tcPr>
            <w:tcW w:w="1474" w:type="dxa"/>
          </w:tcPr>
          <w:p w:rsidR="00577AB5" w:rsidRDefault="00577AB5">
            <w:pPr>
              <w:pStyle w:val="ConsPlusNormal"/>
              <w:jc w:val="center"/>
            </w:pPr>
            <w:r>
              <w:t>5028,30</w:t>
            </w:r>
          </w:p>
        </w:tc>
        <w:tc>
          <w:tcPr>
            <w:tcW w:w="2551" w:type="dxa"/>
          </w:tcPr>
          <w:p w:rsidR="00577AB5" w:rsidRDefault="00577AB5">
            <w:pPr>
              <w:pStyle w:val="ConsPlusNormal"/>
              <w:jc w:val="center"/>
            </w:pPr>
            <w:r>
              <w:t>165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3525355,04</w:t>
            </w:r>
          </w:p>
        </w:tc>
      </w:tr>
      <w:tr w:rsidR="00577AB5">
        <w:tc>
          <w:tcPr>
            <w:tcW w:w="794" w:type="dxa"/>
          </w:tcPr>
          <w:p w:rsidR="00577AB5" w:rsidRDefault="00577AB5">
            <w:pPr>
              <w:pStyle w:val="ConsPlusNormal"/>
              <w:jc w:val="center"/>
            </w:pPr>
            <w:r>
              <w:t>441.</w:t>
            </w:r>
          </w:p>
        </w:tc>
        <w:tc>
          <w:tcPr>
            <w:tcW w:w="3118" w:type="dxa"/>
          </w:tcPr>
          <w:p w:rsidR="00577AB5" w:rsidRDefault="00577AB5">
            <w:pPr>
              <w:pStyle w:val="ConsPlusNormal"/>
            </w:pPr>
            <w:r>
              <w:t>г. Оренбург, ул. Самолетная, д. 196</w:t>
            </w:r>
          </w:p>
        </w:tc>
        <w:tc>
          <w:tcPr>
            <w:tcW w:w="1474" w:type="dxa"/>
          </w:tcPr>
          <w:p w:rsidR="00577AB5" w:rsidRDefault="00577AB5">
            <w:pPr>
              <w:pStyle w:val="ConsPlusNormal"/>
              <w:jc w:val="center"/>
            </w:pPr>
            <w:r>
              <w:t>6566,20</w:t>
            </w:r>
          </w:p>
        </w:tc>
        <w:tc>
          <w:tcPr>
            <w:tcW w:w="2551" w:type="dxa"/>
          </w:tcPr>
          <w:p w:rsidR="00577AB5" w:rsidRDefault="00577AB5">
            <w:pPr>
              <w:pStyle w:val="ConsPlusNormal"/>
              <w:jc w:val="center"/>
            </w:pPr>
            <w:r>
              <w:t>145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1229776,02</w:t>
            </w:r>
          </w:p>
        </w:tc>
      </w:tr>
      <w:tr w:rsidR="00577AB5">
        <w:tc>
          <w:tcPr>
            <w:tcW w:w="794" w:type="dxa"/>
          </w:tcPr>
          <w:p w:rsidR="00577AB5" w:rsidRDefault="00577AB5">
            <w:pPr>
              <w:pStyle w:val="ConsPlusNormal"/>
              <w:jc w:val="center"/>
            </w:pPr>
            <w:r>
              <w:t>442.</w:t>
            </w:r>
          </w:p>
        </w:tc>
        <w:tc>
          <w:tcPr>
            <w:tcW w:w="3118" w:type="dxa"/>
          </w:tcPr>
          <w:p w:rsidR="00577AB5" w:rsidRDefault="00577AB5">
            <w:pPr>
              <w:pStyle w:val="ConsPlusNormal"/>
            </w:pPr>
            <w:r>
              <w:t>г. Оренбург, ул. Самолетная, д. 89а</w:t>
            </w:r>
          </w:p>
        </w:tc>
        <w:tc>
          <w:tcPr>
            <w:tcW w:w="1474" w:type="dxa"/>
          </w:tcPr>
          <w:p w:rsidR="00577AB5" w:rsidRDefault="00577AB5">
            <w:pPr>
              <w:pStyle w:val="ConsPlusNormal"/>
              <w:jc w:val="center"/>
            </w:pPr>
            <w:r>
              <w:t>3747,80</w:t>
            </w:r>
          </w:p>
        </w:tc>
        <w:tc>
          <w:tcPr>
            <w:tcW w:w="2551" w:type="dxa"/>
          </w:tcPr>
          <w:p w:rsidR="00577AB5" w:rsidRDefault="00577AB5">
            <w:pPr>
              <w:pStyle w:val="ConsPlusNormal"/>
              <w:jc w:val="center"/>
            </w:pPr>
            <w:r>
              <w:t>120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661238,00</w:t>
            </w:r>
          </w:p>
        </w:tc>
      </w:tr>
      <w:tr w:rsidR="00577AB5">
        <w:tc>
          <w:tcPr>
            <w:tcW w:w="794" w:type="dxa"/>
          </w:tcPr>
          <w:p w:rsidR="00577AB5" w:rsidRDefault="00577AB5">
            <w:pPr>
              <w:pStyle w:val="ConsPlusNormal"/>
              <w:jc w:val="center"/>
            </w:pPr>
            <w:r>
              <w:t>443.</w:t>
            </w:r>
          </w:p>
        </w:tc>
        <w:tc>
          <w:tcPr>
            <w:tcW w:w="3118" w:type="dxa"/>
          </w:tcPr>
          <w:p w:rsidR="00577AB5" w:rsidRDefault="00577AB5">
            <w:pPr>
              <w:pStyle w:val="ConsPlusNormal"/>
            </w:pPr>
            <w:r>
              <w:t>г. Оренбург, ул. Самолетная, д. 95</w:t>
            </w:r>
          </w:p>
        </w:tc>
        <w:tc>
          <w:tcPr>
            <w:tcW w:w="1474" w:type="dxa"/>
          </w:tcPr>
          <w:p w:rsidR="00577AB5" w:rsidRDefault="00577AB5">
            <w:pPr>
              <w:pStyle w:val="ConsPlusNormal"/>
              <w:jc w:val="center"/>
            </w:pPr>
            <w:r>
              <w:t>3661,60</w:t>
            </w:r>
          </w:p>
        </w:tc>
        <w:tc>
          <w:tcPr>
            <w:tcW w:w="2551" w:type="dxa"/>
          </w:tcPr>
          <w:p w:rsidR="00577AB5" w:rsidRDefault="00577AB5">
            <w:pPr>
              <w:pStyle w:val="ConsPlusNormal"/>
              <w:jc w:val="center"/>
            </w:pPr>
            <w:r>
              <w:t>142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666473,00</w:t>
            </w:r>
          </w:p>
        </w:tc>
      </w:tr>
      <w:tr w:rsidR="00577AB5">
        <w:tc>
          <w:tcPr>
            <w:tcW w:w="794" w:type="dxa"/>
          </w:tcPr>
          <w:p w:rsidR="00577AB5" w:rsidRDefault="00577AB5">
            <w:pPr>
              <w:pStyle w:val="ConsPlusNormal"/>
              <w:jc w:val="center"/>
            </w:pPr>
            <w:r>
              <w:t>444.</w:t>
            </w:r>
          </w:p>
        </w:tc>
        <w:tc>
          <w:tcPr>
            <w:tcW w:w="3118" w:type="dxa"/>
          </w:tcPr>
          <w:p w:rsidR="00577AB5" w:rsidRDefault="00577AB5">
            <w:pPr>
              <w:pStyle w:val="ConsPlusNormal"/>
            </w:pPr>
            <w:r>
              <w:t>г. Оренбург, ул. Самолетная, д. 99</w:t>
            </w:r>
          </w:p>
        </w:tc>
        <w:tc>
          <w:tcPr>
            <w:tcW w:w="1474" w:type="dxa"/>
          </w:tcPr>
          <w:p w:rsidR="00577AB5" w:rsidRDefault="00577AB5">
            <w:pPr>
              <w:pStyle w:val="ConsPlusNormal"/>
              <w:jc w:val="center"/>
            </w:pPr>
            <w:r>
              <w:t>3642,80</w:t>
            </w:r>
          </w:p>
        </w:tc>
        <w:tc>
          <w:tcPr>
            <w:tcW w:w="2551" w:type="dxa"/>
          </w:tcPr>
          <w:p w:rsidR="00577AB5" w:rsidRDefault="00577AB5">
            <w:pPr>
              <w:pStyle w:val="ConsPlusNormal"/>
              <w:jc w:val="center"/>
            </w:pPr>
            <w:r>
              <w:t>142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671368,00</w:t>
            </w:r>
          </w:p>
        </w:tc>
      </w:tr>
      <w:tr w:rsidR="00577AB5">
        <w:tc>
          <w:tcPr>
            <w:tcW w:w="794" w:type="dxa"/>
          </w:tcPr>
          <w:p w:rsidR="00577AB5" w:rsidRDefault="00577AB5">
            <w:pPr>
              <w:pStyle w:val="ConsPlusNormal"/>
              <w:jc w:val="center"/>
            </w:pPr>
            <w:r>
              <w:t>445.</w:t>
            </w:r>
          </w:p>
        </w:tc>
        <w:tc>
          <w:tcPr>
            <w:tcW w:w="3118" w:type="dxa"/>
          </w:tcPr>
          <w:p w:rsidR="00577AB5" w:rsidRDefault="00577AB5">
            <w:pPr>
              <w:pStyle w:val="ConsPlusNormal"/>
            </w:pPr>
            <w:r>
              <w:t>г. Оренбург, ул. Степная, д. 118</w:t>
            </w:r>
          </w:p>
        </w:tc>
        <w:tc>
          <w:tcPr>
            <w:tcW w:w="1474" w:type="dxa"/>
          </w:tcPr>
          <w:p w:rsidR="00577AB5" w:rsidRDefault="00577AB5">
            <w:pPr>
              <w:pStyle w:val="ConsPlusNormal"/>
              <w:jc w:val="center"/>
            </w:pPr>
            <w:r>
              <w:t>9204,40</w:t>
            </w:r>
          </w:p>
        </w:tc>
        <w:tc>
          <w:tcPr>
            <w:tcW w:w="2551" w:type="dxa"/>
          </w:tcPr>
          <w:p w:rsidR="00577AB5" w:rsidRDefault="00577AB5">
            <w:pPr>
              <w:pStyle w:val="ConsPlusNormal"/>
              <w:jc w:val="center"/>
            </w:pPr>
            <w:r>
              <w:t>300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3741790,11</w:t>
            </w:r>
          </w:p>
        </w:tc>
      </w:tr>
      <w:tr w:rsidR="00577AB5">
        <w:tc>
          <w:tcPr>
            <w:tcW w:w="794" w:type="dxa"/>
          </w:tcPr>
          <w:p w:rsidR="00577AB5" w:rsidRDefault="00577AB5">
            <w:pPr>
              <w:pStyle w:val="ConsPlusNormal"/>
              <w:jc w:val="center"/>
            </w:pPr>
            <w:r>
              <w:t>446.</w:t>
            </w:r>
          </w:p>
        </w:tc>
        <w:tc>
          <w:tcPr>
            <w:tcW w:w="3118" w:type="dxa"/>
          </w:tcPr>
          <w:p w:rsidR="00577AB5" w:rsidRDefault="00577AB5">
            <w:pPr>
              <w:pStyle w:val="ConsPlusNormal"/>
            </w:pPr>
            <w:r>
              <w:t>г. Оренбург, ул. Степная, д. 120</w:t>
            </w:r>
          </w:p>
        </w:tc>
        <w:tc>
          <w:tcPr>
            <w:tcW w:w="1474" w:type="dxa"/>
          </w:tcPr>
          <w:p w:rsidR="00577AB5" w:rsidRDefault="00577AB5">
            <w:pPr>
              <w:pStyle w:val="ConsPlusNormal"/>
              <w:jc w:val="center"/>
            </w:pPr>
            <w:r>
              <w:t>7707,00</w:t>
            </w:r>
          </w:p>
        </w:tc>
        <w:tc>
          <w:tcPr>
            <w:tcW w:w="2551" w:type="dxa"/>
          </w:tcPr>
          <w:p w:rsidR="00577AB5" w:rsidRDefault="00577AB5">
            <w:pPr>
              <w:pStyle w:val="ConsPlusNormal"/>
              <w:jc w:val="center"/>
            </w:pPr>
            <w:r>
              <w:t>226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2574692,99</w:t>
            </w:r>
          </w:p>
        </w:tc>
      </w:tr>
      <w:tr w:rsidR="00577AB5">
        <w:tc>
          <w:tcPr>
            <w:tcW w:w="794" w:type="dxa"/>
          </w:tcPr>
          <w:p w:rsidR="00577AB5" w:rsidRDefault="00577AB5">
            <w:pPr>
              <w:pStyle w:val="ConsPlusNormal"/>
              <w:jc w:val="center"/>
            </w:pPr>
            <w:r>
              <w:t>447.</w:t>
            </w:r>
          </w:p>
        </w:tc>
        <w:tc>
          <w:tcPr>
            <w:tcW w:w="3118" w:type="dxa"/>
          </w:tcPr>
          <w:p w:rsidR="00577AB5" w:rsidRDefault="00577AB5">
            <w:pPr>
              <w:pStyle w:val="ConsPlusNormal"/>
            </w:pPr>
            <w:r>
              <w:t>г. Оренбург, ул. Ташкентская, д. 4</w:t>
            </w:r>
          </w:p>
        </w:tc>
        <w:tc>
          <w:tcPr>
            <w:tcW w:w="1474" w:type="dxa"/>
          </w:tcPr>
          <w:p w:rsidR="00577AB5" w:rsidRDefault="00577AB5">
            <w:pPr>
              <w:pStyle w:val="ConsPlusNormal"/>
              <w:jc w:val="center"/>
            </w:pPr>
            <w:r>
              <w:t>2134,90</w:t>
            </w:r>
          </w:p>
        </w:tc>
        <w:tc>
          <w:tcPr>
            <w:tcW w:w="2551" w:type="dxa"/>
          </w:tcPr>
          <w:p w:rsidR="00577AB5" w:rsidRDefault="00577AB5">
            <w:pPr>
              <w:pStyle w:val="ConsPlusNormal"/>
              <w:jc w:val="center"/>
            </w:pPr>
            <w:r>
              <w:t>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2656994,45</w:t>
            </w:r>
          </w:p>
        </w:tc>
      </w:tr>
      <w:tr w:rsidR="00577AB5">
        <w:tc>
          <w:tcPr>
            <w:tcW w:w="794" w:type="dxa"/>
          </w:tcPr>
          <w:p w:rsidR="00577AB5" w:rsidRDefault="00577AB5">
            <w:pPr>
              <w:pStyle w:val="ConsPlusNormal"/>
              <w:jc w:val="center"/>
            </w:pPr>
            <w:r>
              <w:t>448.</w:t>
            </w:r>
          </w:p>
        </w:tc>
        <w:tc>
          <w:tcPr>
            <w:tcW w:w="3118" w:type="dxa"/>
          </w:tcPr>
          <w:p w:rsidR="00577AB5" w:rsidRDefault="00577AB5">
            <w:pPr>
              <w:pStyle w:val="ConsPlusNormal"/>
            </w:pPr>
            <w:r>
              <w:t>г. Оренбург, ул. Театральная, д. 31</w:t>
            </w:r>
          </w:p>
        </w:tc>
        <w:tc>
          <w:tcPr>
            <w:tcW w:w="1474" w:type="dxa"/>
          </w:tcPr>
          <w:p w:rsidR="00577AB5" w:rsidRDefault="00577AB5">
            <w:pPr>
              <w:pStyle w:val="ConsPlusNormal"/>
              <w:jc w:val="center"/>
            </w:pPr>
            <w:r>
              <w:t>4476,60</w:t>
            </w:r>
          </w:p>
        </w:tc>
        <w:tc>
          <w:tcPr>
            <w:tcW w:w="2551" w:type="dxa"/>
          </w:tcPr>
          <w:p w:rsidR="00577AB5" w:rsidRDefault="00577AB5">
            <w:pPr>
              <w:pStyle w:val="ConsPlusNormal"/>
              <w:jc w:val="center"/>
            </w:pPr>
            <w:r>
              <w:t>180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763354,00</w:t>
            </w:r>
          </w:p>
        </w:tc>
      </w:tr>
      <w:tr w:rsidR="00577AB5">
        <w:tc>
          <w:tcPr>
            <w:tcW w:w="794" w:type="dxa"/>
          </w:tcPr>
          <w:p w:rsidR="00577AB5" w:rsidRDefault="00577AB5">
            <w:pPr>
              <w:pStyle w:val="ConsPlusNormal"/>
              <w:jc w:val="center"/>
            </w:pPr>
            <w:r>
              <w:t>449.</w:t>
            </w:r>
          </w:p>
        </w:tc>
        <w:tc>
          <w:tcPr>
            <w:tcW w:w="3118" w:type="dxa"/>
          </w:tcPr>
          <w:p w:rsidR="00577AB5" w:rsidRDefault="00577AB5">
            <w:pPr>
              <w:pStyle w:val="ConsPlusNormal"/>
            </w:pPr>
            <w:r>
              <w:t>г. Оренбург, ул. Театральная, д. 31/1</w:t>
            </w:r>
          </w:p>
        </w:tc>
        <w:tc>
          <w:tcPr>
            <w:tcW w:w="1474" w:type="dxa"/>
          </w:tcPr>
          <w:p w:rsidR="00577AB5" w:rsidRDefault="00577AB5">
            <w:pPr>
              <w:pStyle w:val="ConsPlusNormal"/>
              <w:jc w:val="center"/>
            </w:pPr>
            <w:r>
              <w:t>3582,10</w:t>
            </w:r>
          </w:p>
        </w:tc>
        <w:tc>
          <w:tcPr>
            <w:tcW w:w="2551" w:type="dxa"/>
          </w:tcPr>
          <w:p w:rsidR="00577AB5" w:rsidRDefault="00577AB5">
            <w:pPr>
              <w:pStyle w:val="ConsPlusNormal"/>
              <w:jc w:val="center"/>
            </w:pPr>
            <w:r>
              <w:t>139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666111,00</w:t>
            </w:r>
          </w:p>
        </w:tc>
      </w:tr>
      <w:tr w:rsidR="00577AB5">
        <w:tc>
          <w:tcPr>
            <w:tcW w:w="794" w:type="dxa"/>
          </w:tcPr>
          <w:p w:rsidR="00577AB5" w:rsidRDefault="00577AB5">
            <w:pPr>
              <w:pStyle w:val="ConsPlusNormal"/>
              <w:jc w:val="center"/>
            </w:pPr>
            <w:r>
              <w:t>450.</w:t>
            </w:r>
          </w:p>
        </w:tc>
        <w:tc>
          <w:tcPr>
            <w:tcW w:w="3118" w:type="dxa"/>
          </w:tcPr>
          <w:p w:rsidR="00577AB5" w:rsidRDefault="00577AB5">
            <w:pPr>
              <w:pStyle w:val="ConsPlusNormal"/>
            </w:pPr>
            <w:r>
              <w:t>г. Оренбург, ул. Тепличная, д. 17б</w:t>
            </w:r>
          </w:p>
        </w:tc>
        <w:tc>
          <w:tcPr>
            <w:tcW w:w="1474" w:type="dxa"/>
          </w:tcPr>
          <w:p w:rsidR="00577AB5" w:rsidRDefault="00577AB5">
            <w:pPr>
              <w:pStyle w:val="ConsPlusNormal"/>
              <w:jc w:val="center"/>
            </w:pPr>
            <w:r>
              <w:t>820,50</w:t>
            </w:r>
          </w:p>
        </w:tc>
        <w:tc>
          <w:tcPr>
            <w:tcW w:w="2551" w:type="dxa"/>
          </w:tcPr>
          <w:p w:rsidR="00577AB5" w:rsidRDefault="00577AB5">
            <w:pPr>
              <w:pStyle w:val="ConsPlusNormal"/>
              <w:jc w:val="center"/>
            </w:pPr>
            <w:r>
              <w:t>19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2292997,16</w:t>
            </w:r>
          </w:p>
        </w:tc>
      </w:tr>
      <w:tr w:rsidR="00577AB5">
        <w:tc>
          <w:tcPr>
            <w:tcW w:w="794" w:type="dxa"/>
          </w:tcPr>
          <w:p w:rsidR="00577AB5" w:rsidRDefault="00577AB5">
            <w:pPr>
              <w:pStyle w:val="ConsPlusNormal"/>
              <w:jc w:val="center"/>
            </w:pPr>
            <w:r>
              <w:t>451.</w:t>
            </w:r>
          </w:p>
        </w:tc>
        <w:tc>
          <w:tcPr>
            <w:tcW w:w="3118" w:type="dxa"/>
          </w:tcPr>
          <w:p w:rsidR="00577AB5" w:rsidRDefault="00577AB5">
            <w:pPr>
              <w:pStyle w:val="ConsPlusNormal"/>
            </w:pPr>
            <w:r>
              <w:t>г. Оренбург, ул. Тепличная, д. 7</w:t>
            </w:r>
          </w:p>
        </w:tc>
        <w:tc>
          <w:tcPr>
            <w:tcW w:w="1474" w:type="dxa"/>
          </w:tcPr>
          <w:p w:rsidR="00577AB5" w:rsidRDefault="00577AB5">
            <w:pPr>
              <w:pStyle w:val="ConsPlusNormal"/>
              <w:jc w:val="center"/>
            </w:pPr>
            <w:r>
              <w:t>710,90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196432,24</w:t>
            </w:r>
          </w:p>
        </w:tc>
      </w:tr>
      <w:tr w:rsidR="00577AB5">
        <w:tc>
          <w:tcPr>
            <w:tcW w:w="794" w:type="dxa"/>
          </w:tcPr>
          <w:p w:rsidR="00577AB5" w:rsidRDefault="00577AB5">
            <w:pPr>
              <w:pStyle w:val="ConsPlusNormal"/>
              <w:jc w:val="center"/>
            </w:pPr>
            <w:r>
              <w:t>452.</w:t>
            </w:r>
          </w:p>
        </w:tc>
        <w:tc>
          <w:tcPr>
            <w:tcW w:w="3118" w:type="dxa"/>
          </w:tcPr>
          <w:p w:rsidR="00577AB5" w:rsidRDefault="00577AB5">
            <w:pPr>
              <w:pStyle w:val="ConsPlusNormal"/>
            </w:pPr>
            <w:r>
              <w:t>г. Оренбург, ул. Терешковой, д. 10/5</w:t>
            </w:r>
          </w:p>
        </w:tc>
        <w:tc>
          <w:tcPr>
            <w:tcW w:w="1474" w:type="dxa"/>
          </w:tcPr>
          <w:p w:rsidR="00577AB5" w:rsidRDefault="00577AB5">
            <w:pPr>
              <w:pStyle w:val="ConsPlusNormal"/>
              <w:jc w:val="center"/>
            </w:pPr>
            <w:r>
              <w:t>5859,20</w:t>
            </w:r>
          </w:p>
        </w:tc>
        <w:tc>
          <w:tcPr>
            <w:tcW w:w="2551" w:type="dxa"/>
          </w:tcPr>
          <w:p w:rsidR="00577AB5" w:rsidRDefault="00577AB5">
            <w:pPr>
              <w:pStyle w:val="ConsPlusNormal"/>
              <w:jc w:val="center"/>
            </w:pPr>
            <w:r>
              <w:t>175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1525689,60</w:t>
            </w:r>
          </w:p>
        </w:tc>
      </w:tr>
      <w:tr w:rsidR="00577AB5">
        <w:tc>
          <w:tcPr>
            <w:tcW w:w="794" w:type="dxa"/>
          </w:tcPr>
          <w:p w:rsidR="00577AB5" w:rsidRDefault="00577AB5">
            <w:pPr>
              <w:pStyle w:val="ConsPlusNormal"/>
              <w:jc w:val="center"/>
            </w:pPr>
            <w:r>
              <w:lastRenderedPageBreak/>
              <w:t>453.</w:t>
            </w:r>
          </w:p>
        </w:tc>
        <w:tc>
          <w:tcPr>
            <w:tcW w:w="3118" w:type="dxa"/>
          </w:tcPr>
          <w:p w:rsidR="00577AB5" w:rsidRDefault="00577AB5">
            <w:pPr>
              <w:pStyle w:val="ConsPlusNormal"/>
            </w:pPr>
            <w:r>
              <w:t>г. Оренбург, ул. Терешковой, д. 241</w:t>
            </w:r>
          </w:p>
        </w:tc>
        <w:tc>
          <w:tcPr>
            <w:tcW w:w="1474" w:type="dxa"/>
          </w:tcPr>
          <w:p w:rsidR="00577AB5" w:rsidRDefault="00577AB5">
            <w:pPr>
              <w:pStyle w:val="ConsPlusNormal"/>
              <w:jc w:val="center"/>
            </w:pPr>
            <w:r>
              <w:t>9733,60</w:t>
            </w:r>
          </w:p>
        </w:tc>
        <w:tc>
          <w:tcPr>
            <w:tcW w:w="2551" w:type="dxa"/>
          </w:tcPr>
          <w:p w:rsidR="00577AB5" w:rsidRDefault="00577AB5">
            <w:pPr>
              <w:pStyle w:val="ConsPlusNormal"/>
              <w:jc w:val="center"/>
            </w:pPr>
            <w:r>
              <w:t>378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5828424,22</w:t>
            </w:r>
          </w:p>
        </w:tc>
      </w:tr>
      <w:tr w:rsidR="00577AB5">
        <w:tc>
          <w:tcPr>
            <w:tcW w:w="794" w:type="dxa"/>
          </w:tcPr>
          <w:p w:rsidR="00577AB5" w:rsidRDefault="00577AB5">
            <w:pPr>
              <w:pStyle w:val="ConsPlusNormal"/>
              <w:jc w:val="center"/>
            </w:pPr>
            <w:r>
              <w:t>454.</w:t>
            </w:r>
          </w:p>
        </w:tc>
        <w:tc>
          <w:tcPr>
            <w:tcW w:w="3118" w:type="dxa"/>
          </w:tcPr>
          <w:p w:rsidR="00577AB5" w:rsidRDefault="00577AB5">
            <w:pPr>
              <w:pStyle w:val="ConsPlusNormal"/>
            </w:pPr>
            <w:r>
              <w:t>г. Оренбург, ул. Терешковой, д. 241/1</w:t>
            </w:r>
          </w:p>
        </w:tc>
        <w:tc>
          <w:tcPr>
            <w:tcW w:w="1474" w:type="dxa"/>
          </w:tcPr>
          <w:p w:rsidR="00577AB5" w:rsidRDefault="00577AB5">
            <w:pPr>
              <w:pStyle w:val="ConsPlusNormal"/>
              <w:jc w:val="center"/>
            </w:pPr>
            <w:r>
              <w:t>7209,10</w:t>
            </w:r>
          </w:p>
        </w:tc>
        <w:tc>
          <w:tcPr>
            <w:tcW w:w="2551" w:type="dxa"/>
          </w:tcPr>
          <w:p w:rsidR="00577AB5" w:rsidRDefault="00577AB5">
            <w:pPr>
              <w:pStyle w:val="ConsPlusNormal"/>
              <w:jc w:val="center"/>
            </w:pPr>
            <w:r>
              <w:t>156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4687087,61</w:t>
            </w:r>
          </w:p>
        </w:tc>
      </w:tr>
      <w:tr w:rsidR="00577AB5">
        <w:tc>
          <w:tcPr>
            <w:tcW w:w="794" w:type="dxa"/>
          </w:tcPr>
          <w:p w:rsidR="00577AB5" w:rsidRDefault="00577AB5">
            <w:pPr>
              <w:pStyle w:val="ConsPlusNormal"/>
              <w:jc w:val="center"/>
            </w:pPr>
            <w:r>
              <w:t>455.</w:t>
            </w:r>
          </w:p>
        </w:tc>
        <w:tc>
          <w:tcPr>
            <w:tcW w:w="3118" w:type="dxa"/>
          </w:tcPr>
          <w:p w:rsidR="00577AB5" w:rsidRDefault="00577AB5">
            <w:pPr>
              <w:pStyle w:val="ConsPlusNormal"/>
            </w:pPr>
            <w:r>
              <w:t>г. Оренбург, ул. Терешковой, д. 241/2</w:t>
            </w:r>
          </w:p>
        </w:tc>
        <w:tc>
          <w:tcPr>
            <w:tcW w:w="1474" w:type="dxa"/>
          </w:tcPr>
          <w:p w:rsidR="00577AB5" w:rsidRDefault="00577AB5">
            <w:pPr>
              <w:pStyle w:val="ConsPlusNormal"/>
              <w:jc w:val="center"/>
            </w:pPr>
            <w:r>
              <w:t>12597,30</w:t>
            </w:r>
          </w:p>
        </w:tc>
        <w:tc>
          <w:tcPr>
            <w:tcW w:w="2551" w:type="dxa"/>
          </w:tcPr>
          <w:p w:rsidR="00577AB5" w:rsidRDefault="00577AB5">
            <w:pPr>
              <w:pStyle w:val="ConsPlusNormal"/>
              <w:jc w:val="center"/>
            </w:pPr>
            <w:r>
              <w:t>278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9834484,06</w:t>
            </w:r>
          </w:p>
        </w:tc>
      </w:tr>
      <w:tr w:rsidR="00577AB5">
        <w:tc>
          <w:tcPr>
            <w:tcW w:w="794" w:type="dxa"/>
          </w:tcPr>
          <w:p w:rsidR="00577AB5" w:rsidRDefault="00577AB5">
            <w:pPr>
              <w:pStyle w:val="ConsPlusNormal"/>
              <w:jc w:val="center"/>
            </w:pPr>
            <w:r>
              <w:t>456.</w:t>
            </w:r>
          </w:p>
        </w:tc>
        <w:tc>
          <w:tcPr>
            <w:tcW w:w="3118" w:type="dxa"/>
          </w:tcPr>
          <w:p w:rsidR="00577AB5" w:rsidRDefault="00577AB5">
            <w:pPr>
              <w:pStyle w:val="ConsPlusNormal"/>
            </w:pPr>
            <w:r>
              <w:t>г. Оренбург, ул. Терешковой, д. 241/3</w:t>
            </w:r>
          </w:p>
        </w:tc>
        <w:tc>
          <w:tcPr>
            <w:tcW w:w="1474" w:type="dxa"/>
          </w:tcPr>
          <w:p w:rsidR="00577AB5" w:rsidRDefault="00577AB5">
            <w:pPr>
              <w:pStyle w:val="ConsPlusNormal"/>
              <w:jc w:val="center"/>
            </w:pPr>
            <w:r>
              <w:t>7258,10</w:t>
            </w:r>
          </w:p>
        </w:tc>
        <w:tc>
          <w:tcPr>
            <w:tcW w:w="2551" w:type="dxa"/>
          </w:tcPr>
          <w:p w:rsidR="00577AB5" w:rsidRDefault="00577AB5">
            <w:pPr>
              <w:pStyle w:val="ConsPlusNormal"/>
              <w:jc w:val="center"/>
            </w:pPr>
            <w:r>
              <w:t>142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5900613,97</w:t>
            </w:r>
          </w:p>
        </w:tc>
      </w:tr>
      <w:tr w:rsidR="00577AB5">
        <w:tc>
          <w:tcPr>
            <w:tcW w:w="794" w:type="dxa"/>
          </w:tcPr>
          <w:p w:rsidR="00577AB5" w:rsidRDefault="00577AB5">
            <w:pPr>
              <w:pStyle w:val="ConsPlusNormal"/>
              <w:jc w:val="center"/>
            </w:pPr>
            <w:r>
              <w:t>457.</w:t>
            </w:r>
          </w:p>
        </w:tc>
        <w:tc>
          <w:tcPr>
            <w:tcW w:w="3118" w:type="dxa"/>
          </w:tcPr>
          <w:p w:rsidR="00577AB5" w:rsidRDefault="00577AB5">
            <w:pPr>
              <w:pStyle w:val="ConsPlusNormal"/>
            </w:pPr>
            <w:r>
              <w:t>г. Оренбург, ул. Терешковой, д. 243/1</w:t>
            </w:r>
          </w:p>
        </w:tc>
        <w:tc>
          <w:tcPr>
            <w:tcW w:w="1474" w:type="dxa"/>
          </w:tcPr>
          <w:p w:rsidR="00577AB5" w:rsidRDefault="00577AB5">
            <w:pPr>
              <w:pStyle w:val="ConsPlusNormal"/>
              <w:jc w:val="center"/>
            </w:pPr>
            <w:r>
              <w:t>19737,10</w:t>
            </w:r>
          </w:p>
        </w:tc>
        <w:tc>
          <w:tcPr>
            <w:tcW w:w="2551" w:type="dxa"/>
          </w:tcPr>
          <w:p w:rsidR="00577AB5" w:rsidRDefault="00577AB5">
            <w:pPr>
              <w:pStyle w:val="ConsPlusNormal"/>
              <w:jc w:val="center"/>
            </w:pPr>
            <w:r>
              <w:t>769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15411056,98</w:t>
            </w:r>
          </w:p>
        </w:tc>
      </w:tr>
      <w:tr w:rsidR="00577AB5">
        <w:tc>
          <w:tcPr>
            <w:tcW w:w="794" w:type="dxa"/>
          </w:tcPr>
          <w:p w:rsidR="00577AB5" w:rsidRDefault="00577AB5">
            <w:pPr>
              <w:pStyle w:val="ConsPlusNormal"/>
              <w:jc w:val="center"/>
            </w:pPr>
            <w:r>
              <w:t>458.</w:t>
            </w:r>
          </w:p>
        </w:tc>
        <w:tc>
          <w:tcPr>
            <w:tcW w:w="3118" w:type="dxa"/>
          </w:tcPr>
          <w:p w:rsidR="00577AB5" w:rsidRDefault="00577AB5">
            <w:pPr>
              <w:pStyle w:val="ConsPlusNormal"/>
            </w:pPr>
            <w:r>
              <w:t>г. Оренбург, ул. Терешковой, д. 251</w:t>
            </w:r>
          </w:p>
        </w:tc>
        <w:tc>
          <w:tcPr>
            <w:tcW w:w="1474" w:type="dxa"/>
          </w:tcPr>
          <w:p w:rsidR="00577AB5" w:rsidRDefault="00577AB5">
            <w:pPr>
              <w:pStyle w:val="ConsPlusNormal"/>
              <w:jc w:val="center"/>
            </w:pPr>
            <w:r>
              <w:t>9625,50</w:t>
            </w:r>
          </w:p>
        </w:tc>
        <w:tc>
          <w:tcPr>
            <w:tcW w:w="2551" w:type="dxa"/>
          </w:tcPr>
          <w:p w:rsidR="00577AB5" w:rsidRDefault="00577AB5">
            <w:pPr>
              <w:pStyle w:val="ConsPlusNormal"/>
              <w:jc w:val="center"/>
            </w:pPr>
            <w:r>
              <w:t>251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7962202,50</w:t>
            </w:r>
          </w:p>
        </w:tc>
      </w:tr>
      <w:tr w:rsidR="00577AB5">
        <w:tc>
          <w:tcPr>
            <w:tcW w:w="794" w:type="dxa"/>
          </w:tcPr>
          <w:p w:rsidR="00577AB5" w:rsidRDefault="00577AB5">
            <w:pPr>
              <w:pStyle w:val="ConsPlusNormal"/>
              <w:jc w:val="center"/>
            </w:pPr>
            <w:r>
              <w:t>459.</w:t>
            </w:r>
          </w:p>
        </w:tc>
        <w:tc>
          <w:tcPr>
            <w:tcW w:w="3118" w:type="dxa"/>
          </w:tcPr>
          <w:p w:rsidR="00577AB5" w:rsidRDefault="00577AB5">
            <w:pPr>
              <w:pStyle w:val="ConsPlusNormal"/>
            </w:pPr>
            <w:r>
              <w:t>г. Оренбург, ул. Терешковой, д. 255</w:t>
            </w:r>
          </w:p>
        </w:tc>
        <w:tc>
          <w:tcPr>
            <w:tcW w:w="1474" w:type="dxa"/>
          </w:tcPr>
          <w:p w:rsidR="00577AB5" w:rsidRDefault="00577AB5">
            <w:pPr>
              <w:pStyle w:val="ConsPlusNormal"/>
              <w:jc w:val="center"/>
            </w:pPr>
            <w:r>
              <w:t>4710,80</w:t>
            </w:r>
          </w:p>
        </w:tc>
        <w:tc>
          <w:tcPr>
            <w:tcW w:w="2551" w:type="dxa"/>
          </w:tcPr>
          <w:p w:rsidR="00577AB5" w:rsidRDefault="00577AB5">
            <w:pPr>
              <w:pStyle w:val="ConsPlusNormal"/>
              <w:jc w:val="center"/>
            </w:pPr>
            <w:r>
              <w:t>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4081615,64</w:t>
            </w:r>
          </w:p>
        </w:tc>
      </w:tr>
      <w:tr w:rsidR="00577AB5">
        <w:tc>
          <w:tcPr>
            <w:tcW w:w="794" w:type="dxa"/>
          </w:tcPr>
          <w:p w:rsidR="00577AB5" w:rsidRDefault="00577AB5">
            <w:pPr>
              <w:pStyle w:val="ConsPlusNormal"/>
              <w:jc w:val="center"/>
            </w:pPr>
            <w:r>
              <w:t>460.</w:t>
            </w:r>
          </w:p>
        </w:tc>
        <w:tc>
          <w:tcPr>
            <w:tcW w:w="3118" w:type="dxa"/>
          </w:tcPr>
          <w:p w:rsidR="00577AB5" w:rsidRDefault="00577AB5">
            <w:pPr>
              <w:pStyle w:val="ConsPlusNormal"/>
            </w:pPr>
            <w:r>
              <w:t>г. Оренбург, ул. Терешковой, д. 263/1</w:t>
            </w:r>
          </w:p>
        </w:tc>
        <w:tc>
          <w:tcPr>
            <w:tcW w:w="1474" w:type="dxa"/>
          </w:tcPr>
          <w:p w:rsidR="00577AB5" w:rsidRDefault="00577AB5">
            <w:pPr>
              <w:pStyle w:val="ConsPlusNormal"/>
              <w:jc w:val="center"/>
            </w:pPr>
            <w:r>
              <w:t>4250,10</w:t>
            </w:r>
          </w:p>
        </w:tc>
        <w:tc>
          <w:tcPr>
            <w:tcW w:w="2551" w:type="dxa"/>
          </w:tcPr>
          <w:p w:rsidR="00577AB5" w:rsidRDefault="00577AB5">
            <w:pPr>
              <w:pStyle w:val="ConsPlusNormal"/>
              <w:jc w:val="center"/>
            </w:pPr>
            <w:r>
              <w:t>93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921226,34</w:t>
            </w:r>
          </w:p>
        </w:tc>
      </w:tr>
      <w:tr w:rsidR="00577AB5">
        <w:tc>
          <w:tcPr>
            <w:tcW w:w="794" w:type="dxa"/>
          </w:tcPr>
          <w:p w:rsidR="00577AB5" w:rsidRDefault="00577AB5">
            <w:pPr>
              <w:pStyle w:val="ConsPlusNormal"/>
              <w:jc w:val="center"/>
            </w:pPr>
            <w:r>
              <w:t>461.</w:t>
            </w:r>
          </w:p>
        </w:tc>
        <w:tc>
          <w:tcPr>
            <w:tcW w:w="3118" w:type="dxa"/>
          </w:tcPr>
          <w:p w:rsidR="00577AB5" w:rsidRDefault="00577AB5">
            <w:pPr>
              <w:pStyle w:val="ConsPlusNormal"/>
            </w:pPr>
            <w:r>
              <w:t>г. Оренбург, ул. Терешковой, д. 81</w:t>
            </w:r>
          </w:p>
        </w:tc>
        <w:tc>
          <w:tcPr>
            <w:tcW w:w="1474" w:type="dxa"/>
          </w:tcPr>
          <w:p w:rsidR="00577AB5" w:rsidRDefault="00577AB5">
            <w:pPr>
              <w:pStyle w:val="ConsPlusNormal"/>
              <w:jc w:val="center"/>
            </w:pPr>
            <w:r>
              <w:t>2411,60</w:t>
            </w:r>
          </w:p>
        </w:tc>
        <w:tc>
          <w:tcPr>
            <w:tcW w:w="2551" w:type="dxa"/>
          </w:tcPr>
          <w:p w:rsidR="00577AB5" w:rsidRDefault="00577AB5">
            <w:pPr>
              <w:pStyle w:val="ConsPlusNormal"/>
              <w:jc w:val="center"/>
            </w:pPr>
            <w:r>
              <w:t>81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654978,76</w:t>
            </w:r>
          </w:p>
        </w:tc>
      </w:tr>
      <w:tr w:rsidR="00577AB5">
        <w:tc>
          <w:tcPr>
            <w:tcW w:w="794" w:type="dxa"/>
          </w:tcPr>
          <w:p w:rsidR="00577AB5" w:rsidRDefault="00577AB5">
            <w:pPr>
              <w:pStyle w:val="ConsPlusNormal"/>
              <w:jc w:val="center"/>
            </w:pPr>
            <w:r>
              <w:t>462.</w:t>
            </w:r>
          </w:p>
        </w:tc>
        <w:tc>
          <w:tcPr>
            <w:tcW w:w="3118" w:type="dxa"/>
          </w:tcPr>
          <w:p w:rsidR="00577AB5" w:rsidRDefault="00577AB5">
            <w:pPr>
              <w:pStyle w:val="ConsPlusNormal"/>
            </w:pPr>
            <w:r>
              <w:t>г. Оренбург, ул. Терешковой, д. 81/1</w:t>
            </w:r>
          </w:p>
        </w:tc>
        <w:tc>
          <w:tcPr>
            <w:tcW w:w="1474" w:type="dxa"/>
          </w:tcPr>
          <w:p w:rsidR="00577AB5" w:rsidRDefault="00577AB5">
            <w:pPr>
              <w:pStyle w:val="ConsPlusNormal"/>
              <w:jc w:val="center"/>
            </w:pPr>
            <w:r>
              <w:t>3364,60</w:t>
            </w:r>
          </w:p>
        </w:tc>
        <w:tc>
          <w:tcPr>
            <w:tcW w:w="2551" w:type="dxa"/>
          </w:tcPr>
          <w:p w:rsidR="00577AB5" w:rsidRDefault="00577AB5">
            <w:pPr>
              <w:pStyle w:val="ConsPlusNormal"/>
              <w:jc w:val="center"/>
            </w:pPr>
            <w:r>
              <w:t>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808397,74</w:t>
            </w:r>
          </w:p>
        </w:tc>
      </w:tr>
      <w:tr w:rsidR="00577AB5">
        <w:tc>
          <w:tcPr>
            <w:tcW w:w="794" w:type="dxa"/>
          </w:tcPr>
          <w:p w:rsidR="00577AB5" w:rsidRDefault="00577AB5">
            <w:pPr>
              <w:pStyle w:val="ConsPlusNormal"/>
              <w:jc w:val="center"/>
            </w:pPr>
            <w:r>
              <w:t>463.</w:t>
            </w:r>
          </w:p>
        </w:tc>
        <w:tc>
          <w:tcPr>
            <w:tcW w:w="3118" w:type="dxa"/>
          </w:tcPr>
          <w:p w:rsidR="00577AB5" w:rsidRDefault="00577AB5">
            <w:pPr>
              <w:pStyle w:val="ConsPlusNormal"/>
            </w:pPr>
            <w:r>
              <w:t>г. Оренбург, ул. Терешковой, д. 81/2</w:t>
            </w:r>
          </w:p>
        </w:tc>
        <w:tc>
          <w:tcPr>
            <w:tcW w:w="1474" w:type="dxa"/>
          </w:tcPr>
          <w:p w:rsidR="00577AB5" w:rsidRDefault="00577AB5">
            <w:pPr>
              <w:pStyle w:val="ConsPlusNormal"/>
              <w:jc w:val="center"/>
            </w:pPr>
            <w:r>
              <w:t>2135,50</w:t>
            </w:r>
          </w:p>
        </w:tc>
        <w:tc>
          <w:tcPr>
            <w:tcW w:w="2551" w:type="dxa"/>
          </w:tcPr>
          <w:p w:rsidR="00577AB5" w:rsidRDefault="00577AB5">
            <w:pPr>
              <w:pStyle w:val="ConsPlusNormal"/>
              <w:jc w:val="center"/>
            </w:pPr>
            <w:r>
              <w:t>73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750736,89</w:t>
            </w:r>
          </w:p>
        </w:tc>
      </w:tr>
      <w:tr w:rsidR="00577AB5">
        <w:tc>
          <w:tcPr>
            <w:tcW w:w="794" w:type="dxa"/>
          </w:tcPr>
          <w:p w:rsidR="00577AB5" w:rsidRDefault="00577AB5">
            <w:pPr>
              <w:pStyle w:val="ConsPlusNormal"/>
              <w:jc w:val="center"/>
            </w:pPr>
            <w:r>
              <w:t>464.</w:t>
            </w:r>
          </w:p>
        </w:tc>
        <w:tc>
          <w:tcPr>
            <w:tcW w:w="3118" w:type="dxa"/>
          </w:tcPr>
          <w:p w:rsidR="00577AB5" w:rsidRDefault="00577AB5">
            <w:pPr>
              <w:pStyle w:val="ConsPlusNormal"/>
            </w:pPr>
            <w:r>
              <w:t>г. Оренбург, ул. Терешковой, д. 83</w:t>
            </w:r>
          </w:p>
        </w:tc>
        <w:tc>
          <w:tcPr>
            <w:tcW w:w="1474" w:type="dxa"/>
          </w:tcPr>
          <w:p w:rsidR="00577AB5" w:rsidRDefault="00577AB5">
            <w:pPr>
              <w:pStyle w:val="ConsPlusNormal"/>
              <w:jc w:val="center"/>
            </w:pPr>
            <w:r>
              <w:t>5283,10</w:t>
            </w:r>
          </w:p>
        </w:tc>
        <w:tc>
          <w:tcPr>
            <w:tcW w:w="2551" w:type="dxa"/>
          </w:tcPr>
          <w:p w:rsidR="00577AB5" w:rsidRDefault="00577AB5">
            <w:pPr>
              <w:pStyle w:val="ConsPlusNormal"/>
              <w:jc w:val="center"/>
            </w:pPr>
            <w:r>
              <w:t>166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1414642,19</w:t>
            </w:r>
          </w:p>
        </w:tc>
      </w:tr>
      <w:tr w:rsidR="00577AB5">
        <w:tc>
          <w:tcPr>
            <w:tcW w:w="794" w:type="dxa"/>
          </w:tcPr>
          <w:p w:rsidR="00577AB5" w:rsidRDefault="00577AB5">
            <w:pPr>
              <w:pStyle w:val="ConsPlusNormal"/>
              <w:jc w:val="center"/>
            </w:pPr>
            <w:r>
              <w:lastRenderedPageBreak/>
              <w:t>465.</w:t>
            </w:r>
          </w:p>
        </w:tc>
        <w:tc>
          <w:tcPr>
            <w:tcW w:w="3118" w:type="dxa"/>
          </w:tcPr>
          <w:p w:rsidR="00577AB5" w:rsidRDefault="00577AB5">
            <w:pPr>
              <w:pStyle w:val="ConsPlusNormal"/>
            </w:pPr>
            <w:r>
              <w:t>г. Оренбург, ул. Тимирязева, д. 14</w:t>
            </w:r>
          </w:p>
        </w:tc>
        <w:tc>
          <w:tcPr>
            <w:tcW w:w="1474" w:type="dxa"/>
          </w:tcPr>
          <w:p w:rsidR="00577AB5" w:rsidRDefault="00577AB5">
            <w:pPr>
              <w:pStyle w:val="ConsPlusNormal"/>
              <w:jc w:val="center"/>
            </w:pPr>
            <w:r>
              <w:t>3979,50</w:t>
            </w:r>
          </w:p>
        </w:tc>
        <w:tc>
          <w:tcPr>
            <w:tcW w:w="2551" w:type="dxa"/>
          </w:tcPr>
          <w:p w:rsidR="00577AB5" w:rsidRDefault="00577AB5">
            <w:pPr>
              <w:pStyle w:val="ConsPlusNormal"/>
              <w:jc w:val="center"/>
            </w:pPr>
            <w:r>
              <w:t>110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323323,36</w:t>
            </w:r>
          </w:p>
        </w:tc>
      </w:tr>
      <w:tr w:rsidR="00577AB5">
        <w:tc>
          <w:tcPr>
            <w:tcW w:w="794" w:type="dxa"/>
          </w:tcPr>
          <w:p w:rsidR="00577AB5" w:rsidRDefault="00577AB5">
            <w:pPr>
              <w:pStyle w:val="ConsPlusNormal"/>
              <w:jc w:val="center"/>
            </w:pPr>
            <w:r>
              <w:t>466.</w:t>
            </w:r>
          </w:p>
        </w:tc>
        <w:tc>
          <w:tcPr>
            <w:tcW w:w="3118" w:type="dxa"/>
          </w:tcPr>
          <w:p w:rsidR="00577AB5" w:rsidRDefault="00577AB5">
            <w:pPr>
              <w:pStyle w:val="ConsPlusNormal"/>
            </w:pPr>
            <w:r>
              <w:t>г. Оренбург, ул. Тимирязева, д. 4</w:t>
            </w:r>
          </w:p>
        </w:tc>
        <w:tc>
          <w:tcPr>
            <w:tcW w:w="1474" w:type="dxa"/>
          </w:tcPr>
          <w:p w:rsidR="00577AB5" w:rsidRDefault="00577AB5">
            <w:pPr>
              <w:pStyle w:val="ConsPlusNormal"/>
              <w:jc w:val="center"/>
            </w:pPr>
            <w:r>
              <w:t>5208,60</w:t>
            </w:r>
          </w:p>
        </w:tc>
        <w:tc>
          <w:tcPr>
            <w:tcW w:w="2551" w:type="dxa"/>
          </w:tcPr>
          <w:p w:rsidR="00577AB5" w:rsidRDefault="00577AB5">
            <w:pPr>
              <w:pStyle w:val="ConsPlusNormal"/>
              <w:jc w:val="center"/>
            </w:pPr>
            <w:r>
              <w:t>153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3565980,22</w:t>
            </w:r>
          </w:p>
        </w:tc>
      </w:tr>
      <w:tr w:rsidR="00577AB5">
        <w:tc>
          <w:tcPr>
            <w:tcW w:w="794" w:type="dxa"/>
          </w:tcPr>
          <w:p w:rsidR="00577AB5" w:rsidRDefault="00577AB5">
            <w:pPr>
              <w:pStyle w:val="ConsPlusNormal"/>
              <w:jc w:val="center"/>
            </w:pPr>
            <w:r>
              <w:t>467.</w:t>
            </w:r>
          </w:p>
        </w:tc>
        <w:tc>
          <w:tcPr>
            <w:tcW w:w="3118" w:type="dxa"/>
          </w:tcPr>
          <w:p w:rsidR="00577AB5" w:rsidRDefault="00577AB5">
            <w:pPr>
              <w:pStyle w:val="ConsPlusNormal"/>
            </w:pPr>
            <w:r>
              <w:t>г. Оренбург, ул. Ткачева, д. 89</w:t>
            </w:r>
          </w:p>
        </w:tc>
        <w:tc>
          <w:tcPr>
            <w:tcW w:w="1474" w:type="dxa"/>
          </w:tcPr>
          <w:p w:rsidR="00577AB5" w:rsidRDefault="00577AB5">
            <w:pPr>
              <w:pStyle w:val="ConsPlusNormal"/>
              <w:jc w:val="center"/>
            </w:pPr>
            <w:r>
              <w:t>4785,40</w:t>
            </w:r>
          </w:p>
        </w:tc>
        <w:tc>
          <w:tcPr>
            <w:tcW w:w="2551" w:type="dxa"/>
          </w:tcPr>
          <w:p w:rsidR="00577AB5" w:rsidRDefault="00577AB5">
            <w:pPr>
              <w:pStyle w:val="ConsPlusNormal"/>
              <w:jc w:val="center"/>
            </w:pPr>
            <w:r>
              <w:t>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1956242,03</w:t>
            </w:r>
          </w:p>
        </w:tc>
      </w:tr>
      <w:tr w:rsidR="00577AB5">
        <w:tc>
          <w:tcPr>
            <w:tcW w:w="794" w:type="dxa"/>
          </w:tcPr>
          <w:p w:rsidR="00577AB5" w:rsidRDefault="00577AB5">
            <w:pPr>
              <w:pStyle w:val="ConsPlusNormal"/>
              <w:jc w:val="center"/>
            </w:pPr>
            <w:r>
              <w:t>468.</w:t>
            </w:r>
          </w:p>
        </w:tc>
        <w:tc>
          <w:tcPr>
            <w:tcW w:w="3118" w:type="dxa"/>
          </w:tcPr>
          <w:p w:rsidR="00577AB5" w:rsidRDefault="00577AB5">
            <w:pPr>
              <w:pStyle w:val="ConsPlusNormal"/>
            </w:pPr>
            <w:r>
              <w:t>г. Оренбург, ул. Томилинская, д. 235</w:t>
            </w:r>
          </w:p>
        </w:tc>
        <w:tc>
          <w:tcPr>
            <w:tcW w:w="1474" w:type="dxa"/>
          </w:tcPr>
          <w:p w:rsidR="00577AB5" w:rsidRDefault="00577AB5">
            <w:pPr>
              <w:pStyle w:val="ConsPlusNormal"/>
              <w:jc w:val="center"/>
            </w:pPr>
            <w:r>
              <w:t>1511,40</w:t>
            </w:r>
          </w:p>
        </w:tc>
        <w:tc>
          <w:tcPr>
            <w:tcW w:w="2551" w:type="dxa"/>
          </w:tcPr>
          <w:p w:rsidR="00577AB5" w:rsidRDefault="00577AB5">
            <w:pPr>
              <w:pStyle w:val="ConsPlusNormal"/>
              <w:jc w:val="center"/>
            </w:pPr>
            <w:r>
              <w:t>63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6104849,48</w:t>
            </w:r>
          </w:p>
        </w:tc>
      </w:tr>
      <w:tr w:rsidR="00577AB5">
        <w:tc>
          <w:tcPr>
            <w:tcW w:w="794" w:type="dxa"/>
          </w:tcPr>
          <w:p w:rsidR="00577AB5" w:rsidRDefault="00577AB5">
            <w:pPr>
              <w:pStyle w:val="ConsPlusNormal"/>
              <w:jc w:val="center"/>
            </w:pPr>
            <w:r>
              <w:t>469.</w:t>
            </w:r>
          </w:p>
        </w:tc>
        <w:tc>
          <w:tcPr>
            <w:tcW w:w="3118" w:type="dxa"/>
          </w:tcPr>
          <w:p w:rsidR="00577AB5" w:rsidRDefault="00577AB5">
            <w:pPr>
              <w:pStyle w:val="ConsPlusNormal"/>
            </w:pPr>
            <w:r>
              <w:t>г. Оренбург, ул. Томилинская, д. 238</w:t>
            </w:r>
          </w:p>
        </w:tc>
        <w:tc>
          <w:tcPr>
            <w:tcW w:w="1474" w:type="dxa"/>
          </w:tcPr>
          <w:p w:rsidR="00577AB5" w:rsidRDefault="00577AB5">
            <w:pPr>
              <w:pStyle w:val="ConsPlusNormal"/>
              <w:jc w:val="center"/>
            </w:pPr>
            <w:r>
              <w:t>3350,40</w:t>
            </w:r>
          </w:p>
        </w:tc>
        <w:tc>
          <w:tcPr>
            <w:tcW w:w="2551" w:type="dxa"/>
          </w:tcPr>
          <w:p w:rsidR="00577AB5" w:rsidRDefault="00577AB5">
            <w:pPr>
              <w:pStyle w:val="ConsPlusNormal"/>
              <w:jc w:val="center"/>
            </w:pPr>
            <w:r>
              <w:t>61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1948146,96</w:t>
            </w:r>
          </w:p>
        </w:tc>
      </w:tr>
      <w:tr w:rsidR="00577AB5">
        <w:tc>
          <w:tcPr>
            <w:tcW w:w="794" w:type="dxa"/>
          </w:tcPr>
          <w:p w:rsidR="00577AB5" w:rsidRDefault="00577AB5">
            <w:pPr>
              <w:pStyle w:val="ConsPlusNormal"/>
              <w:jc w:val="center"/>
            </w:pPr>
            <w:r>
              <w:t>470.</w:t>
            </w:r>
          </w:p>
        </w:tc>
        <w:tc>
          <w:tcPr>
            <w:tcW w:w="3118" w:type="dxa"/>
          </w:tcPr>
          <w:p w:rsidR="00577AB5" w:rsidRDefault="00577AB5">
            <w:pPr>
              <w:pStyle w:val="ConsPlusNormal"/>
            </w:pPr>
            <w:r>
              <w:t>г. Оренбург, ул. Томилинская, д. 242а</w:t>
            </w:r>
          </w:p>
        </w:tc>
        <w:tc>
          <w:tcPr>
            <w:tcW w:w="1474" w:type="dxa"/>
          </w:tcPr>
          <w:p w:rsidR="00577AB5" w:rsidRDefault="00577AB5">
            <w:pPr>
              <w:pStyle w:val="ConsPlusNormal"/>
              <w:jc w:val="center"/>
            </w:pPr>
            <w:r>
              <w:t>3316,10</w:t>
            </w:r>
          </w:p>
        </w:tc>
        <w:tc>
          <w:tcPr>
            <w:tcW w:w="2551" w:type="dxa"/>
          </w:tcPr>
          <w:p w:rsidR="00577AB5" w:rsidRDefault="00577AB5">
            <w:pPr>
              <w:pStyle w:val="ConsPlusNormal"/>
              <w:jc w:val="center"/>
            </w:pPr>
            <w:r>
              <w:t>103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1940757,17</w:t>
            </w:r>
          </w:p>
        </w:tc>
      </w:tr>
      <w:tr w:rsidR="00577AB5">
        <w:tc>
          <w:tcPr>
            <w:tcW w:w="794" w:type="dxa"/>
          </w:tcPr>
          <w:p w:rsidR="00577AB5" w:rsidRDefault="00577AB5">
            <w:pPr>
              <w:pStyle w:val="ConsPlusNormal"/>
              <w:jc w:val="center"/>
            </w:pPr>
            <w:r>
              <w:t>471.</w:t>
            </w:r>
          </w:p>
        </w:tc>
        <w:tc>
          <w:tcPr>
            <w:tcW w:w="3118" w:type="dxa"/>
          </w:tcPr>
          <w:p w:rsidR="00577AB5" w:rsidRDefault="00577AB5">
            <w:pPr>
              <w:pStyle w:val="ConsPlusNormal"/>
            </w:pPr>
            <w:r>
              <w:t>г. Оренбург, ул. Томилинская, д. 246</w:t>
            </w:r>
          </w:p>
        </w:tc>
        <w:tc>
          <w:tcPr>
            <w:tcW w:w="1474" w:type="dxa"/>
          </w:tcPr>
          <w:p w:rsidR="00577AB5" w:rsidRDefault="00577AB5">
            <w:pPr>
              <w:pStyle w:val="ConsPlusNormal"/>
              <w:jc w:val="center"/>
            </w:pPr>
            <w:r>
              <w:t>2896,50</w:t>
            </w:r>
          </w:p>
        </w:tc>
        <w:tc>
          <w:tcPr>
            <w:tcW w:w="2551" w:type="dxa"/>
          </w:tcPr>
          <w:p w:rsidR="00577AB5" w:rsidRDefault="00577AB5">
            <w:pPr>
              <w:pStyle w:val="ConsPlusNormal"/>
              <w:jc w:val="center"/>
            </w:pPr>
            <w:r>
              <w:t>59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3342604,96</w:t>
            </w:r>
          </w:p>
        </w:tc>
      </w:tr>
      <w:tr w:rsidR="00577AB5">
        <w:tc>
          <w:tcPr>
            <w:tcW w:w="794" w:type="dxa"/>
          </w:tcPr>
          <w:p w:rsidR="00577AB5" w:rsidRDefault="00577AB5">
            <w:pPr>
              <w:pStyle w:val="ConsPlusNormal"/>
              <w:jc w:val="center"/>
            </w:pPr>
            <w:r>
              <w:t>472.</w:t>
            </w:r>
          </w:p>
        </w:tc>
        <w:tc>
          <w:tcPr>
            <w:tcW w:w="3118" w:type="dxa"/>
          </w:tcPr>
          <w:p w:rsidR="00577AB5" w:rsidRDefault="00577AB5">
            <w:pPr>
              <w:pStyle w:val="ConsPlusNormal"/>
            </w:pPr>
            <w:r>
              <w:t>г. Оренбург, ул. Турбинная, д. 31</w:t>
            </w:r>
          </w:p>
        </w:tc>
        <w:tc>
          <w:tcPr>
            <w:tcW w:w="1474" w:type="dxa"/>
          </w:tcPr>
          <w:p w:rsidR="00577AB5" w:rsidRDefault="00577AB5">
            <w:pPr>
              <w:pStyle w:val="ConsPlusNormal"/>
              <w:jc w:val="center"/>
            </w:pPr>
            <w:r>
              <w:t>7285,40</w:t>
            </w:r>
          </w:p>
        </w:tc>
        <w:tc>
          <w:tcPr>
            <w:tcW w:w="2551" w:type="dxa"/>
          </w:tcPr>
          <w:p w:rsidR="00577AB5" w:rsidRDefault="00577AB5">
            <w:pPr>
              <w:pStyle w:val="ConsPlusNormal"/>
              <w:jc w:val="center"/>
            </w:pPr>
            <w:r>
              <w:t>237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5076493,33</w:t>
            </w:r>
          </w:p>
        </w:tc>
      </w:tr>
      <w:tr w:rsidR="00577AB5">
        <w:tc>
          <w:tcPr>
            <w:tcW w:w="794" w:type="dxa"/>
          </w:tcPr>
          <w:p w:rsidR="00577AB5" w:rsidRDefault="00577AB5">
            <w:pPr>
              <w:pStyle w:val="ConsPlusNormal"/>
              <w:jc w:val="center"/>
            </w:pPr>
            <w:r>
              <w:t>473.</w:t>
            </w:r>
          </w:p>
        </w:tc>
        <w:tc>
          <w:tcPr>
            <w:tcW w:w="3118" w:type="dxa"/>
          </w:tcPr>
          <w:p w:rsidR="00577AB5" w:rsidRDefault="00577AB5">
            <w:pPr>
              <w:pStyle w:val="ConsPlusNormal"/>
            </w:pPr>
            <w:r>
              <w:t>г. Оренбург, ул. Туркестанская, д. 33</w:t>
            </w:r>
          </w:p>
        </w:tc>
        <w:tc>
          <w:tcPr>
            <w:tcW w:w="1474" w:type="dxa"/>
          </w:tcPr>
          <w:p w:rsidR="00577AB5" w:rsidRDefault="00577AB5">
            <w:pPr>
              <w:pStyle w:val="ConsPlusNormal"/>
              <w:jc w:val="center"/>
            </w:pPr>
            <w:r>
              <w:t>2608,30</w:t>
            </w:r>
          </w:p>
        </w:tc>
        <w:tc>
          <w:tcPr>
            <w:tcW w:w="2551" w:type="dxa"/>
          </w:tcPr>
          <w:p w:rsidR="00577AB5" w:rsidRDefault="00577AB5">
            <w:pPr>
              <w:pStyle w:val="ConsPlusNormal"/>
              <w:jc w:val="center"/>
            </w:pPr>
            <w:r>
              <w:t>101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1525981,54</w:t>
            </w:r>
          </w:p>
        </w:tc>
      </w:tr>
      <w:tr w:rsidR="00577AB5">
        <w:tc>
          <w:tcPr>
            <w:tcW w:w="794" w:type="dxa"/>
          </w:tcPr>
          <w:p w:rsidR="00577AB5" w:rsidRDefault="00577AB5">
            <w:pPr>
              <w:pStyle w:val="ConsPlusNormal"/>
              <w:jc w:val="center"/>
            </w:pPr>
            <w:r>
              <w:t>474.</w:t>
            </w:r>
          </w:p>
        </w:tc>
        <w:tc>
          <w:tcPr>
            <w:tcW w:w="3118" w:type="dxa"/>
          </w:tcPr>
          <w:p w:rsidR="00577AB5" w:rsidRDefault="00577AB5">
            <w:pPr>
              <w:pStyle w:val="ConsPlusNormal"/>
            </w:pPr>
            <w:r>
              <w:t>г. Оренбург, ул. Туркестанская, д. 35</w:t>
            </w:r>
          </w:p>
        </w:tc>
        <w:tc>
          <w:tcPr>
            <w:tcW w:w="1474" w:type="dxa"/>
          </w:tcPr>
          <w:p w:rsidR="00577AB5" w:rsidRDefault="00577AB5">
            <w:pPr>
              <w:pStyle w:val="ConsPlusNormal"/>
              <w:jc w:val="center"/>
            </w:pPr>
            <w:r>
              <w:t>5472,90</w:t>
            </w:r>
          </w:p>
        </w:tc>
        <w:tc>
          <w:tcPr>
            <w:tcW w:w="2551" w:type="dxa"/>
          </w:tcPr>
          <w:p w:rsidR="00577AB5" w:rsidRDefault="00577AB5">
            <w:pPr>
              <w:pStyle w:val="ConsPlusNormal"/>
              <w:jc w:val="center"/>
            </w:pPr>
            <w:r>
              <w:t>166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4326038,62</w:t>
            </w:r>
          </w:p>
        </w:tc>
      </w:tr>
      <w:tr w:rsidR="00577AB5">
        <w:tc>
          <w:tcPr>
            <w:tcW w:w="794" w:type="dxa"/>
          </w:tcPr>
          <w:p w:rsidR="00577AB5" w:rsidRDefault="00577AB5">
            <w:pPr>
              <w:pStyle w:val="ConsPlusNormal"/>
              <w:jc w:val="center"/>
            </w:pPr>
            <w:r>
              <w:t>475.</w:t>
            </w:r>
          </w:p>
        </w:tc>
        <w:tc>
          <w:tcPr>
            <w:tcW w:w="3118" w:type="dxa"/>
          </w:tcPr>
          <w:p w:rsidR="00577AB5" w:rsidRDefault="00577AB5">
            <w:pPr>
              <w:pStyle w:val="ConsPlusNormal"/>
            </w:pPr>
            <w:r>
              <w:t>г. Оренбург, ул. Туркестанская, д. 55</w:t>
            </w:r>
          </w:p>
        </w:tc>
        <w:tc>
          <w:tcPr>
            <w:tcW w:w="1474" w:type="dxa"/>
          </w:tcPr>
          <w:p w:rsidR="00577AB5" w:rsidRDefault="00577AB5">
            <w:pPr>
              <w:pStyle w:val="ConsPlusNormal"/>
              <w:jc w:val="center"/>
            </w:pPr>
            <w:r>
              <w:t>3962,60</w:t>
            </w:r>
          </w:p>
        </w:tc>
        <w:tc>
          <w:tcPr>
            <w:tcW w:w="2551" w:type="dxa"/>
          </w:tcPr>
          <w:p w:rsidR="00577AB5" w:rsidRDefault="00577AB5">
            <w:pPr>
              <w:pStyle w:val="ConsPlusNormal"/>
              <w:jc w:val="center"/>
            </w:pPr>
            <w:r>
              <w:t>128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710926,50</w:t>
            </w:r>
          </w:p>
        </w:tc>
      </w:tr>
      <w:tr w:rsidR="00577AB5">
        <w:tc>
          <w:tcPr>
            <w:tcW w:w="794" w:type="dxa"/>
          </w:tcPr>
          <w:p w:rsidR="00577AB5" w:rsidRDefault="00577AB5">
            <w:pPr>
              <w:pStyle w:val="ConsPlusNormal"/>
              <w:jc w:val="center"/>
            </w:pPr>
            <w:r>
              <w:t>476.</w:t>
            </w:r>
          </w:p>
        </w:tc>
        <w:tc>
          <w:tcPr>
            <w:tcW w:w="3118" w:type="dxa"/>
          </w:tcPr>
          <w:p w:rsidR="00577AB5" w:rsidRDefault="00577AB5">
            <w:pPr>
              <w:pStyle w:val="ConsPlusNormal"/>
            </w:pPr>
            <w:r>
              <w:t>г. Оренбург, ул. Туркестанская, д. 57</w:t>
            </w:r>
          </w:p>
        </w:tc>
        <w:tc>
          <w:tcPr>
            <w:tcW w:w="1474" w:type="dxa"/>
          </w:tcPr>
          <w:p w:rsidR="00577AB5" w:rsidRDefault="00577AB5">
            <w:pPr>
              <w:pStyle w:val="ConsPlusNormal"/>
              <w:jc w:val="center"/>
            </w:pPr>
            <w:r>
              <w:t>8224,70</w:t>
            </w:r>
          </w:p>
        </w:tc>
        <w:tc>
          <w:tcPr>
            <w:tcW w:w="2551" w:type="dxa"/>
          </w:tcPr>
          <w:p w:rsidR="00577AB5" w:rsidRDefault="00577AB5">
            <w:pPr>
              <w:pStyle w:val="ConsPlusNormal"/>
              <w:jc w:val="center"/>
            </w:pPr>
            <w:r>
              <w:t>285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1822577,92</w:t>
            </w:r>
          </w:p>
        </w:tc>
      </w:tr>
      <w:tr w:rsidR="00577AB5">
        <w:tc>
          <w:tcPr>
            <w:tcW w:w="794" w:type="dxa"/>
          </w:tcPr>
          <w:p w:rsidR="00577AB5" w:rsidRDefault="00577AB5">
            <w:pPr>
              <w:pStyle w:val="ConsPlusNormal"/>
              <w:jc w:val="center"/>
            </w:pPr>
            <w:r>
              <w:t>477.</w:t>
            </w:r>
          </w:p>
        </w:tc>
        <w:tc>
          <w:tcPr>
            <w:tcW w:w="3118" w:type="dxa"/>
          </w:tcPr>
          <w:p w:rsidR="00577AB5" w:rsidRDefault="00577AB5">
            <w:pPr>
              <w:pStyle w:val="ConsPlusNormal"/>
            </w:pPr>
            <w:r>
              <w:t xml:space="preserve">г. Оренбург, ул. Туркестанская, </w:t>
            </w:r>
            <w:r>
              <w:lastRenderedPageBreak/>
              <w:t>д. 8в</w:t>
            </w:r>
          </w:p>
        </w:tc>
        <w:tc>
          <w:tcPr>
            <w:tcW w:w="1474" w:type="dxa"/>
          </w:tcPr>
          <w:p w:rsidR="00577AB5" w:rsidRDefault="00577AB5">
            <w:pPr>
              <w:pStyle w:val="ConsPlusNormal"/>
              <w:jc w:val="center"/>
            </w:pPr>
            <w:r>
              <w:lastRenderedPageBreak/>
              <w:t>4763,20</w:t>
            </w:r>
          </w:p>
        </w:tc>
        <w:tc>
          <w:tcPr>
            <w:tcW w:w="2551" w:type="dxa"/>
          </w:tcPr>
          <w:p w:rsidR="00577AB5" w:rsidRDefault="00577AB5">
            <w:pPr>
              <w:pStyle w:val="ConsPlusNormal"/>
              <w:jc w:val="center"/>
            </w:pPr>
            <w:r>
              <w:t>135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3213566,35</w:t>
            </w:r>
          </w:p>
        </w:tc>
      </w:tr>
      <w:tr w:rsidR="00577AB5">
        <w:tc>
          <w:tcPr>
            <w:tcW w:w="794" w:type="dxa"/>
          </w:tcPr>
          <w:p w:rsidR="00577AB5" w:rsidRDefault="00577AB5">
            <w:pPr>
              <w:pStyle w:val="ConsPlusNormal"/>
              <w:jc w:val="center"/>
            </w:pPr>
            <w:r>
              <w:lastRenderedPageBreak/>
              <w:t>478.</w:t>
            </w:r>
          </w:p>
        </w:tc>
        <w:tc>
          <w:tcPr>
            <w:tcW w:w="3118" w:type="dxa"/>
          </w:tcPr>
          <w:p w:rsidR="00577AB5" w:rsidRDefault="00577AB5">
            <w:pPr>
              <w:pStyle w:val="ConsPlusNormal"/>
            </w:pPr>
            <w:r>
              <w:t>г. Оренбург, ул. Харьковская, д. 8</w:t>
            </w:r>
          </w:p>
        </w:tc>
        <w:tc>
          <w:tcPr>
            <w:tcW w:w="1474" w:type="dxa"/>
          </w:tcPr>
          <w:p w:rsidR="00577AB5" w:rsidRDefault="00577AB5">
            <w:pPr>
              <w:pStyle w:val="ConsPlusNormal"/>
              <w:jc w:val="center"/>
            </w:pPr>
            <w:r>
              <w:t>6324,90</w:t>
            </w:r>
          </w:p>
        </w:tc>
        <w:tc>
          <w:tcPr>
            <w:tcW w:w="2551" w:type="dxa"/>
          </w:tcPr>
          <w:p w:rsidR="00577AB5" w:rsidRDefault="00577AB5">
            <w:pPr>
              <w:pStyle w:val="ConsPlusNormal"/>
              <w:jc w:val="center"/>
            </w:pPr>
            <w:r>
              <w:t>215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4223833,91</w:t>
            </w:r>
          </w:p>
        </w:tc>
      </w:tr>
      <w:tr w:rsidR="00577AB5">
        <w:tc>
          <w:tcPr>
            <w:tcW w:w="794" w:type="dxa"/>
          </w:tcPr>
          <w:p w:rsidR="00577AB5" w:rsidRDefault="00577AB5">
            <w:pPr>
              <w:pStyle w:val="ConsPlusNormal"/>
              <w:jc w:val="center"/>
            </w:pPr>
            <w:r>
              <w:t>479.</w:t>
            </w:r>
          </w:p>
        </w:tc>
        <w:tc>
          <w:tcPr>
            <w:tcW w:w="3118" w:type="dxa"/>
          </w:tcPr>
          <w:p w:rsidR="00577AB5" w:rsidRDefault="00577AB5">
            <w:pPr>
              <w:pStyle w:val="ConsPlusNormal"/>
            </w:pPr>
            <w:r>
              <w:t>г. Оренбург, ул. Центральная, д. 18</w:t>
            </w:r>
          </w:p>
        </w:tc>
        <w:tc>
          <w:tcPr>
            <w:tcW w:w="1474" w:type="dxa"/>
          </w:tcPr>
          <w:p w:rsidR="00577AB5" w:rsidRDefault="00577AB5">
            <w:pPr>
              <w:pStyle w:val="ConsPlusNormal"/>
              <w:jc w:val="center"/>
            </w:pPr>
            <w:r>
              <w:t>4783,70</w:t>
            </w:r>
          </w:p>
        </w:tc>
        <w:tc>
          <w:tcPr>
            <w:tcW w:w="2551" w:type="dxa"/>
          </w:tcPr>
          <w:p w:rsidR="00577AB5" w:rsidRDefault="00577AB5">
            <w:pPr>
              <w:pStyle w:val="ConsPlusNormal"/>
              <w:jc w:val="center"/>
            </w:pPr>
            <w:r>
              <w:t>130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1156880,56</w:t>
            </w:r>
          </w:p>
        </w:tc>
      </w:tr>
      <w:tr w:rsidR="00577AB5">
        <w:tc>
          <w:tcPr>
            <w:tcW w:w="794" w:type="dxa"/>
          </w:tcPr>
          <w:p w:rsidR="00577AB5" w:rsidRDefault="00577AB5">
            <w:pPr>
              <w:pStyle w:val="ConsPlusNormal"/>
              <w:jc w:val="center"/>
            </w:pPr>
            <w:r>
              <w:t>480.</w:t>
            </w:r>
          </w:p>
        </w:tc>
        <w:tc>
          <w:tcPr>
            <w:tcW w:w="3118" w:type="dxa"/>
          </w:tcPr>
          <w:p w:rsidR="00577AB5" w:rsidRDefault="00577AB5">
            <w:pPr>
              <w:pStyle w:val="ConsPlusNormal"/>
            </w:pPr>
            <w:r>
              <w:t>г. Оренбург, ул. Чернышевского, д. 24</w:t>
            </w:r>
          </w:p>
        </w:tc>
        <w:tc>
          <w:tcPr>
            <w:tcW w:w="1474" w:type="dxa"/>
          </w:tcPr>
          <w:p w:rsidR="00577AB5" w:rsidRDefault="00577AB5">
            <w:pPr>
              <w:pStyle w:val="ConsPlusNormal"/>
              <w:jc w:val="center"/>
            </w:pPr>
            <w:r>
              <w:t>10177,00</w:t>
            </w:r>
          </w:p>
        </w:tc>
        <w:tc>
          <w:tcPr>
            <w:tcW w:w="2551" w:type="dxa"/>
          </w:tcPr>
          <w:p w:rsidR="00577AB5" w:rsidRDefault="00577AB5">
            <w:pPr>
              <w:pStyle w:val="ConsPlusNormal"/>
              <w:jc w:val="center"/>
            </w:pPr>
            <w:r>
              <w:t>325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9429376,12</w:t>
            </w:r>
          </w:p>
        </w:tc>
      </w:tr>
      <w:tr w:rsidR="00577AB5">
        <w:tc>
          <w:tcPr>
            <w:tcW w:w="794" w:type="dxa"/>
          </w:tcPr>
          <w:p w:rsidR="00577AB5" w:rsidRDefault="00577AB5">
            <w:pPr>
              <w:pStyle w:val="ConsPlusNormal"/>
              <w:jc w:val="center"/>
            </w:pPr>
            <w:r>
              <w:t>481.</w:t>
            </w:r>
          </w:p>
        </w:tc>
        <w:tc>
          <w:tcPr>
            <w:tcW w:w="3118" w:type="dxa"/>
          </w:tcPr>
          <w:p w:rsidR="00577AB5" w:rsidRDefault="00577AB5">
            <w:pPr>
              <w:pStyle w:val="ConsPlusNormal"/>
            </w:pPr>
            <w:r>
              <w:t>г. Оренбург, ул. Чкалова, д. 15</w:t>
            </w:r>
          </w:p>
        </w:tc>
        <w:tc>
          <w:tcPr>
            <w:tcW w:w="1474" w:type="dxa"/>
          </w:tcPr>
          <w:p w:rsidR="00577AB5" w:rsidRDefault="00577AB5">
            <w:pPr>
              <w:pStyle w:val="ConsPlusNormal"/>
              <w:jc w:val="center"/>
            </w:pPr>
            <w:r>
              <w:t>10341,10</w:t>
            </w:r>
          </w:p>
        </w:tc>
        <w:tc>
          <w:tcPr>
            <w:tcW w:w="2551" w:type="dxa"/>
          </w:tcPr>
          <w:p w:rsidR="00577AB5" w:rsidRDefault="00577AB5">
            <w:pPr>
              <w:pStyle w:val="ConsPlusNormal"/>
              <w:jc w:val="center"/>
            </w:pPr>
            <w:r>
              <w:t>357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5240012,72</w:t>
            </w:r>
          </w:p>
        </w:tc>
      </w:tr>
      <w:tr w:rsidR="00577AB5">
        <w:tc>
          <w:tcPr>
            <w:tcW w:w="794" w:type="dxa"/>
          </w:tcPr>
          <w:p w:rsidR="00577AB5" w:rsidRDefault="00577AB5">
            <w:pPr>
              <w:pStyle w:val="ConsPlusNormal"/>
              <w:jc w:val="center"/>
            </w:pPr>
            <w:r>
              <w:t>482.</w:t>
            </w:r>
          </w:p>
        </w:tc>
        <w:tc>
          <w:tcPr>
            <w:tcW w:w="3118" w:type="dxa"/>
          </w:tcPr>
          <w:p w:rsidR="00577AB5" w:rsidRDefault="00577AB5">
            <w:pPr>
              <w:pStyle w:val="ConsPlusNormal"/>
            </w:pPr>
            <w:r>
              <w:t>г. Оренбург, ул. Чкалова, д. 15/2</w:t>
            </w:r>
          </w:p>
        </w:tc>
        <w:tc>
          <w:tcPr>
            <w:tcW w:w="1474" w:type="dxa"/>
          </w:tcPr>
          <w:p w:rsidR="00577AB5" w:rsidRDefault="00577AB5">
            <w:pPr>
              <w:pStyle w:val="ConsPlusNormal"/>
              <w:jc w:val="center"/>
            </w:pPr>
            <w:r>
              <w:t>7732,70</w:t>
            </w:r>
          </w:p>
        </w:tc>
        <w:tc>
          <w:tcPr>
            <w:tcW w:w="2551" w:type="dxa"/>
          </w:tcPr>
          <w:p w:rsidR="00577AB5" w:rsidRDefault="00577AB5">
            <w:pPr>
              <w:pStyle w:val="ConsPlusNormal"/>
              <w:jc w:val="center"/>
            </w:pPr>
            <w:r>
              <w:t>270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3922571,58</w:t>
            </w:r>
          </w:p>
        </w:tc>
      </w:tr>
      <w:tr w:rsidR="00577AB5">
        <w:tc>
          <w:tcPr>
            <w:tcW w:w="794" w:type="dxa"/>
          </w:tcPr>
          <w:p w:rsidR="00577AB5" w:rsidRDefault="00577AB5">
            <w:pPr>
              <w:pStyle w:val="ConsPlusNormal"/>
              <w:jc w:val="center"/>
            </w:pPr>
            <w:r>
              <w:t>483.</w:t>
            </w:r>
          </w:p>
        </w:tc>
        <w:tc>
          <w:tcPr>
            <w:tcW w:w="3118" w:type="dxa"/>
          </w:tcPr>
          <w:p w:rsidR="00577AB5" w:rsidRDefault="00577AB5">
            <w:pPr>
              <w:pStyle w:val="ConsPlusNormal"/>
            </w:pPr>
            <w:r>
              <w:t>г. Оренбург, ул. Чкалова, д. 15а</w:t>
            </w:r>
          </w:p>
        </w:tc>
        <w:tc>
          <w:tcPr>
            <w:tcW w:w="1474" w:type="dxa"/>
          </w:tcPr>
          <w:p w:rsidR="00577AB5" w:rsidRDefault="00577AB5">
            <w:pPr>
              <w:pStyle w:val="ConsPlusNormal"/>
              <w:jc w:val="center"/>
            </w:pPr>
            <w:r>
              <w:t>4796,00</w:t>
            </w:r>
          </w:p>
        </w:tc>
        <w:tc>
          <w:tcPr>
            <w:tcW w:w="2551" w:type="dxa"/>
          </w:tcPr>
          <w:p w:rsidR="00577AB5" w:rsidRDefault="00577AB5">
            <w:pPr>
              <w:pStyle w:val="ConsPlusNormal"/>
              <w:jc w:val="center"/>
            </w:pPr>
            <w:r>
              <w:t>153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2622807,25</w:t>
            </w:r>
          </w:p>
        </w:tc>
      </w:tr>
      <w:tr w:rsidR="00577AB5">
        <w:tc>
          <w:tcPr>
            <w:tcW w:w="794" w:type="dxa"/>
          </w:tcPr>
          <w:p w:rsidR="00577AB5" w:rsidRDefault="00577AB5">
            <w:pPr>
              <w:pStyle w:val="ConsPlusNormal"/>
              <w:jc w:val="center"/>
            </w:pPr>
            <w:r>
              <w:t>484.</w:t>
            </w:r>
          </w:p>
        </w:tc>
        <w:tc>
          <w:tcPr>
            <w:tcW w:w="3118" w:type="dxa"/>
          </w:tcPr>
          <w:p w:rsidR="00577AB5" w:rsidRDefault="00577AB5">
            <w:pPr>
              <w:pStyle w:val="ConsPlusNormal"/>
            </w:pPr>
            <w:r>
              <w:t>г. Оренбург, ул. Чкалова, д. 18/1</w:t>
            </w:r>
          </w:p>
        </w:tc>
        <w:tc>
          <w:tcPr>
            <w:tcW w:w="1474" w:type="dxa"/>
          </w:tcPr>
          <w:p w:rsidR="00577AB5" w:rsidRDefault="00577AB5">
            <w:pPr>
              <w:pStyle w:val="ConsPlusNormal"/>
              <w:jc w:val="center"/>
            </w:pPr>
            <w:r>
              <w:t>11813,30</w:t>
            </w:r>
          </w:p>
        </w:tc>
        <w:tc>
          <w:tcPr>
            <w:tcW w:w="2551" w:type="dxa"/>
          </w:tcPr>
          <w:p w:rsidR="00577AB5" w:rsidRDefault="00577AB5">
            <w:pPr>
              <w:pStyle w:val="ConsPlusNormal"/>
              <w:jc w:val="center"/>
            </w:pPr>
            <w:r>
              <w:t>365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8931379,75</w:t>
            </w:r>
          </w:p>
        </w:tc>
      </w:tr>
      <w:tr w:rsidR="00577AB5">
        <w:tc>
          <w:tcPr>
            <w:tcW w:w="794" w:type="dxa"/>
          </w:tcPr>
          <w:p w:rsidR="00577AB5" w:rsidRDefault="00577AB5">
            <w:pPr>
              <w:pStyle w:val="ConsPlusNormal"/>
              <w:jc w:val="center"/>
            </w:pPr>
            <w:r>
              <w:t>485.</w:t>
            </w:r>
          </w:p>
        </w:tc>
        <w:tc>
          <w:tcPr>
            <w:tcW w:w="3118" w:type="dxa"/>
          </w:tcPr>
          <w:p w:rsidR="00577AB5" w:rsidRDefault="00577AB5">
            <w:pPr>
              <w:pStyle w:val="ConsPlusNormal"/>
            </w:pPr>
            <w:r>
              <w:t>г. Оренбург, ул. Чкалова, д. 21</w:t>
            </w:r>
          </w:p>
        </w:tc>
        <w:tc>
          <w:tcPr>
            <w:tcW w:w="1474" w:type="dxa"/>
          </w:tcPr>
          <w:p w:rsidR="00577AB5" w:rsidRDefault="00577AB5">
            <w:pPr>
              <w:pStyle w:val="ConsPlusNormal"/>
              <w:jc w:val="center"/>
            </w:pPr>
            <w:r>
              <w:t>8800,50</w:t>
            </w:r>
          </w:p>
        </w:tc>
        <w:tc>
          <w:tcPr>
            <w:tcW w:w="2551" w:type="dxa"/>
          </w:tcPr>
          <w:p w:rsidR="00577AB5" w:rsidRDefault="00577AB5">
            <w:pPr>
              <w:pStyle w:val="ConsPlusNormal"/>
              <w:jc w:val="center"/>
            </w:pPr>
            <w:r>
              <w:t>239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5024574,77</w:t>
            </w:r>
          </w:p>
        </w:tc>
      </w:tr>
      <w:tr w:rsidR="00577AB5">
        <w:tc>
          <w:tcPr>
            <w:tcW w:w="794" w:type="dxa"/>
          </w:tcPr>
          <w:p w:rsidR="00577AB5" w:rsidRDefault="00577AB5">
            <w:pPr>
              <w:pStyle w:val="ConsPlusNormal"/>
              <w:jc w:val="center"/>
            </w:pPr>
            <w:r>
              <w:t>486.</w:t>
            </w:r>
          </w:p>
        </w:tc>
        <w:tc>
          <w:tcPr>
            <w:tcW w:w="3118" w:type="dxa"/>
          </w:tcPr>
          <w:p w:rsidR="00577AB5" w:rsidRDefault="00577AB5">
            <w:pPr>
              <w:pStyle w:val="ConsPlusNormal"/>
            </w:pPr>
            <w:r>
              <w:t>г. Оренбург, ул. Чкалова, д. 23</w:t>
            </w:r>
          </w:p>
        </w:tc>
        <w:tc>
          <w:tcPr>
            <w:tcW w:w="1474" w:type="dxa"/>
          </w:tcPr>
          <w:p w:rsidR="00577AB5" w:rsidRDefault="00577AB5">
            <w:pPr>
              <w:pStyle w:val="ConsPlusNormal"/>
              <w:jc w:val="center"/>
            </w:pPr>
            <w:r>
              <w:t>14367,80</w:t>
            </w:r>
          </w:p>
        </w:tc>
        <w:tc>
          <w:tcPr>
            <w:tcW w:w="2551" w:type="dxa"/>
          </w:tcPr>
          <w:p w:rsidR="00577AB5" w:rsidRDefault="00577AB5">
            <w:pPr>
              <w:pStyle w:val="ConsPlusNormal"/>
              <w:jc w:val="center"/>
            </w:pPr>
            <w:r>
              <w:t>413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8508533,01</w:t>
            </w:r>
          </w:p>
        </w:tc>
      </w:tr>
      <w:tr w:rsidR="00577AB5">
        <w:tc>
          <w:tcPr>
            <w:tcW w:w="794" w:type="dxa"/>
          </w:tcPr>
          <w:p w:rsidR="00577AB5" w:rsidRDefault="00577AB5">
            <w:pPr>
              <w:pStyle w:val="ConsPlusNormal"/>
              <w:jc w:val="center"/>
            </w:pPr>
            <w:r>
              <w:t>487.</w:t>
            </w:r>
          </w:p>
        </w:tc>
        <w:tc>
          <w:tcPr>
            <w:tcW w:w="3118" w:type="dxa"/>
          </w:tcPr>
          <w:p w:rsidR="00577AB5" w:rsidRDefault="00577AB5">
            <w:pPr>
              <w:pStyle w:val="ConsPlusNormal"/>
            </w:pPr>
            <w:r>
              <w:t>г. Оренбург, ул. Чкалова, д. 28</w:t>
            </w:r>
          </w:p>
        </w:tc>
        <w:tc>
          <w:tcPr>
            <w:tcW w:w="1474" w:type="dxa"/>
          </w:tcPr>
          <w:p w:rsidR="00577AB5" w:rsidRDefault="00577AB5">
            <w:pPr>
              <w:pStyle w:val="ConsPlusNormal"/>
              <w:jc w:val="center"/>
            </w:pPr>
            <w:r>
              <w:t>15616,60</w:t>
            </w:r>
          </w:p>
        </w:tc>
        <w:tc>
          <w:tcPr>
            <w:tcW w:w="2551" w:type="dxa"/>
          </w:tcPr>
          <w:p w:rsidR="00577AB5" w:rsidRDefault="00577AB5">
            <w:pPr>
              <w:pStyle w:val="ConsPlusNormal"/>
              <w:jc w:val="center"/>
            </w:pPr>
            <w:r>
              <w:t>509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10546118,02</w:t>
            </w:r>
          </w:p>
        </w:tc>
      </w:tr>
      <w:tr w:rsidR="00577AB5">
        <w:tc>
          <w:tcPr>
            <w:tcW w:w="794" w:type="dxa"/>
          </w:tcPr>
          <w:p w:rsidR="00577AB5" w:rsidRDefault="00577AB5">
            <w:pPr>
              <w:pStyle w:val="ConsPlusNormal"/>
              <w:jc w:val="center"/>
            </w:pPr>
            <w:r>
              <w:t>488.</w:t>
            </w:r>
          </w:p>
        </w:tc>
        <w:tc>
          <w:tcPr>
            <w:tcW w:w="3118" w:type="dxa"/>
          </w:tcPr>
          <w:p w:rsidR="00577AB5" w:rsidRDefault="00577AB5">
            <w:pPr>
              <w:pStyle w:val="ConsPlusNormal"/>
            </w:pPr>
            <w:r>
              <w:t>г. Оренбург, ул. Чкалова, д. 29</w:t>
            </w:r>
          </w:p>
        </w:tc>
        <w:tc>
          <w:tcPr>
            <w:tcW w:w="1474" w:type="dxa"/>
          </w:tcPr>
          <w:p w:rsidR="00577AB5" w:rsidRDefault="00577AB5">
            <w:pPr>
              <w:pStyle w:val="ConsPlusNormal"/>
              <w:jc w:val="center"/>
            </w:pPr>
            <w:r>
              <w:t>8615,40</w:t>
            </w:r>
          </w:p>
        </w:tc>
        <w:tc>
          <w:tcPr>
            <w:tcW w:w="2551" w:type="dxa"/>
          </w:tcPr>
          <w:p w:rsidR="00577AB5" w:rsidRDefault="00577AB5">
            <w:pPr>
              <w:pStyle w:val="ConsPlusNormal"/>
              <w:jc w:val="center"/>
            </w:pPr>
            <w:r>
              <w:t>315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5116321,91</w:t>
            </w:r>
          </w:p>
        </w:tc>
      </w:tr>
      <w:tr w:rsidR="00577AB5">
        <w:tc>
          <w:tcPr>
            <w:tcW w:w="794" w:type="dxa"/>
          </w:tcPr>
          <w:p w:rsidR="00577AB5" w:rsidRDefault="00577AB5">
            <w:pPr>
              <w:pStyle w:val="ConsPlusNormal"/>
              <w:jc w:val="center"/>
            </w:pPr>
            <w:r>
              <w:t>489.</w:t>
            </w:r>
          </w:p>
        </w:tc>
        <w:tc>
          <w:tcPr>
            <w:tcW w:w="3118" w:type="dxa"/>
          </w:tcPr>
          <w:p w:rsidR="00577AB5" w:rsidRDefault="00577AB5">
            <w:pPr>
              <w:pStyle w:val="ConsPlusNormal"/>
            </w:pPr>
            <w:r>
              <w:t>г. Оренбург, ул. Чкалова, д. 3/1</w:t>
            </w:r>
          </w:p>
        </w:tc>
        <w:tc>
          <w:tcPr>
            <w:tcW w:w="1474" w:type="dxa"/>
          </w:tcPr>
          <w:p w:rsidR="00577AB5" w:rsidRDefault="00577AB5">
            <w:pPr>
              <w:pStyle w:val="ConsPlusNormal"/>
              <w:jc w:val="center"/>
            </w:pPr>
            <w:r>
              <w:t>12693,00</w:t>
            </w:r>
          </w:p>
        </w:tc>
        <w:tc>
          <w:tcPr>
            <w:tcW w:w="2551" w:type="dxa"/>
          </w:tcPr>
          <w:p w:rsidR="00577AB5" w:rsidRDefault="00577AB5">
            <w:pPr>
              <w:pStyle w:val="ConsPlusNormal"/>
              <w:jc w:val="center"/>
            </w:pPr>
            <w:r>
              <w:t>303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5533097,91</w:t>
            </w:r>
          </w:p>
        </w:tc>
      </w:tr>
      <w:tr w:rsidR="00577AB5">
        <w:tc>
          <w:tcPr>
            <w:tcW w:w="794" w:type="dxa"/>
          </w:tcPr>
          <w:p w:rsidR="00577AB5" w:rsidRDefault="00577AB5">
            <w:pPr>
              <w:pStyle w:val="ConsPlusNormal"/>
              <w:jc w:val="center"/>
            </w:pPr>
            <w:r>
              <w:t>490.</w:t>
            </w:r>
          </w:p>
        </w:tc>
        <w:tc>
          <w:tcPr>
            <w:tcW w:w="3118" w:type="dxa"/>
          </w:tcPr>
          <w:p w:rsidR="00577AB5" w:rsidRDefault="00577AB5">
            <w:pPr>
              <w:pStyle w:val="ConsPlusNormal"/>
            </w:pPr>
            <w:r>
              <w:t>г. Оренбург, ул. Чкалова, д. 3/2</w:t>
            </w:r>
          </w:p>
        </w:tc>
        <w:tc>
          <w:tcPr>
            <w:tcW w:w="1474" w:type="dxa"/>
          </w:tcPr>
          <w:p w:rsidR="00577AB5" w:rsidRDefault="00577AB5">
            <w:pPr>
              <w:pStyle w:val="ConsPlusNormal"/>
              <w:jc w:val="center"/>
            </w:pPr>
            <w:r>
              <w:t>5897,50</w:t>
            </w:r>
          </w:p>
        </w:tc>
        <w:tc>
          <w:tcPr>
            <w:tcW w:w="2551" w:type="dxa"/>
          </w:tcPr>
          <w:p w:rsidR="00577AB5" w:rsidRDefault="00577AB5">
            <w:pPr>
              <w:pStyle w:val="ConsPlusNormal"/>
              <w:jc w:val="center"/>
            </w:pPr>
            <w:r>
              <w:t>163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2735183,98</w:t>
            </w:r>
          </w:p>
        </w:tc>
      </w:tr>
      <w:tr w:rsidR="00577AB5">
        <w:tc>
          <w:tcPr>
            <w:tcW w:w="794" w:type="dxa"/>
          </w:tcPr>
          <w:p w:rsidR="00577AB5" w:rsidRDefault="00577AB5">
            <w:pPr>
              <w:pStyle w:val="ConsPlusNormal"/>
              <w:jc w:val="center"/>
            </w:pPr>
            <w:r>
              <w:t>491.</w:t>
            </w:r>
          </w:p>
        </w:tc>
        <w:tc>
          <w:tcPr>
            <w:tcW w:w="3118" w:type="dxa"/>
          </w:tcPr>
          <w:p w:rsidR="00577AB5" w:rsidRDefault="00577AB5">
            <w:pPr>
              <w:pStyle w:val="ConsPlusNormal"/>
            </w:pPr>
            <w:r>
              <w:t>г. Оренбург, ул. Чкалова, д. 3/3</w:t>
            </w:r>
          </w:p>
        </w:tc>
        <w:tc>
          <w:tcPr>
            <w:tcW w:w="1474" w:type="dxa"/>
          </w:tcPr>
          <w:p w:rsidR="00577AB5" w:rsidRDefault="00577AB5">
            <w:pPr>
              <w:pStyle w:val="ConsPlusNormal"/>
              <w:jc w:val="center"/>
            </w:pPr>
            <w:r>
              <w:t>5952,80</w:t>
            </w:r>
          </w:p>
        </w:tc>
        <w:tc>
          <w:tcPr>
            <w:tcW w:w="2551" w:type="dxa"/>
          </w:tcPr>
          <w:p w:rsidR="00577AB5" w:rsidRDefault="00577AB5">
            <w:pPr>
              <w:pStyle w:val="ConsPlusNormal"/>
              <w:jc w:val="center"/>
            </w:pPr>
            <w:r>
              <w:t>195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2737191,89</w:t>
            </w:r>
          </w:p>
        </w:tc>
      </w:tr>
      <w:tr w:rsidR="00577AB5">
        <w:tc>
          <w:tcPr>
            <w:tcW w:w="794" w:type="dxa"/>
          </w:tcPr>
          <w:p w:rsidR="00577AB5" w:rsidRDefault="00577AB5">
            <w:pPr>
              <w:pStyle w:val="ConsPlusNormal"/>
              <w:jc w:val="center"/>
            </w:pPr>
            <w:r>
              <w:t>492.</w:t>
            </w:r>
          </w:p>
        </w:tc>
        <w:tc>
          <w:tcPr>
            <w:tcW w:w="3118" w:type="dxa"/>
          </w:tcPr>
          <w:p w:rsidR="00577AB5" w:rsidRDefault="00577AB5">
            <w:pPr>
              <w:pStyle w:val="ConsPlusNormal"/>
            </w:pPr>
            <w:r>
              <w:t>г. Оренбург, ул. Чкалова, д. 3/4</w:t>
            </w:r>
          </w:p>
        </w:tc>
        <w:tc>
          <w:tcPr>
            <w:tcW w:w="1474" w:type="dxa"/>
          </w:tcPr>
          <w:p w:rsidR="00577AB5" w:rsidRDefault="00577AB5">
            <w:pPr>
              <w:pStyle w:val="ConsPlusNormal"/>
              <w:jc w:val="center"/>
            </w:pPr>
            <w:r>
              <w:t>5947,20</w:t>
            </w:r>
          </w:p>
        </w:tc>
        <w:tc>
          <w:tcPr>
            <w:tcW w:w="2551" w:type="dxa"/>
          </w:tcPr>
          <w:p w:rsidR="00577AB5" w:rsidRDefault="00577AB5">
            <w:pPr>
              <w:pStyle w:val="ConsPlusNormal"/>
              <w:jc w:val="center"/>
            </w:pPr>
            <w:r>
              <w:t>186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2756468,97</w:t>
            </w:r>
          </w:p>
        </w:tc>
      </w:tr>
      <w:tr w:rsidR="00577AB5">
        <w:tc>
          <w:tcPr>
            <w:tcW w:w="794" w:type="dxa"/>
          </w:tcPr>
          <w:p w:rsidR="00577AB5" w:rsidRDefault="00577AB5">
            <w:pPr>
              <w:pStyle w:val="ConsPlusNormal"/>
              <w:jc w:val="center"/>
            </w:pPr>
            <w:r>
              <w:lastRenderedPageBreak/>
              <w:t>493.</w:t>
            </w:r>
          </w:p>
        </w:tc>
        <w:tc>
          <w:tcPr>
            <w:tcW w:w="3118" w:type="dxa"/>
          </w:tcPr>
          <w:p w:rsidR="00577AB5" w:rsidRDefault="00577AB5">
            <w:pPr>
              <w:pStyle w:val="ConsPlusNormal"/>
            </w:pPr>
            <w:r>
              <w:t>г. Оренбург, ул. Чкалова, д. 31</w:t>
            </w:r>
          </w:p>
        </w:tc>
        <w:tc>
          <w:tcPr>
            <w:tcW w:w="1474" w:type="dxa"/>
          </w:tcPr>
          <w:p w:rsidR="00577AB5" w:rsidRDefault="00577AB5">
            <w:pPr>
              <w:pStyle w:val="ConsPlusNormal"/>
              <w:jc w:val="center"/>
            </w:pPr>
            <w:r>
              <w:t>8725,90</w:t>
            </w:r>
          </w:p>
        </w:tc>
        <w:tc>
          <w:tcPr>
            <w:tcW w:w="2551" w:type="dxa"/>
          </w:tcPr>
          <w:p w:rsidR="00577AB5" w:rsidRDefault="00577AB5">
            <w:pPr>
              <w:pStyle w:val="ConsPlusNormal"/>
              <w:jc w:val="center"/>
            </w:pPr>
            <w:r>
              <w:t>255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4124102,62</w:t>
            </w:r>
          </w:p>
        </w:tc>
      </w:tr>
      <w:tr w:rsidR="00577AB5">
        <w:tc>
          <w:tcPr>
            <w:tcW w:w="794" w:type="dxa"/>
          </w:tcPr>
          <w:p w:rsidR="00577AB5" w:rsidRDefault="00577AB5">
            <w:pPr>
              <w:pStyle w:val="ConsPlusNormal"/>
              <w:jc w:val="center"/>
            </w:pPr>
            <w:r>
              <w:t>494.</w:t>
            </w:r>
          </w:p>
        </w:tc>
        <w:tc>
          <w:tcPr>
            <w:tcW w:w="3118" w:type="dxa"/>
          </w:tcPr>
          <w:p w:rsidR="00577AB5" w:rsidRDefault="00577AB5">
            <w:pPr>
              <w:pStyle w:val="ConsPlusNormal"/>
            </w:pPr>
            <w:r>
              <w:t>г. Оренбург, ул. Чкалова, д. 32</w:t>
            </w:r>
          </w:p>
        </w:tc>
        <w:tc>
          <w:tcPr>
            <w:tcW w:w="1474" w:type="dxa"/>
          </w:tcPr>
          <w:p w:rsidR="00577AB5" w:rsidRDefault="00577AB5">
            <w:pPr>
              <w:pStyle w:val="ConsPlusNormal"/>
              <w:jc w:val="center"/>
            </w:pPr>
            <w:r>
              <w:t>22102,60</w:t>
            </w:r>
          </w:p>
        </w:tc>
        <w:tc>
          <w:tcPr>
            <w:tcW w:w="2551" w:type="dxa"/>
          </w:tcPr>
          <w:p w:rsidR="00577AB5" w:rsidRDefault="00577AB5">
            <w:pPr>
              <w:pStyle w:val="ConsPlusNormal"/>
              <w:jc w:val="center"/>
            </w:pPr>
            <w:r>
              <w:t>729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9480855,00</w:t>
            </w:r>
          </w:p>
        </w:tc>
      </w:tr>
      <w:tr w:rsidR="00577AB5">
        <w:tc>
          <w:tcPr>
            <w:tcW w:w="794" w:type="dxa"/>
          </w:tcPr>
          <w:p w:rsidR="00577AB5" w:rsidRDefault="00577AB5">
            <w:pPr>
              <w:pStyle w:val="ConsPlusNormal"/>
              <w:jc w:val="center"/>
            </w:pPr>
            <w:r>
              <w:t>495.</w:t>
            </w:r>
          </w:p>
        </w:tc>
        <w:tc>
          <w:tcPr>
            <w:tcW w:w="3118" w:type="dxa"/>
          </w:tcPr>
          <w:p w:rsidR="00577AB5" w:rsidRDefault="00577AB5">
            <w:pPr>
              <w:pStyle w:val="ConsPlusNormal"/>
            </w:pPr>
            <w:r>
              <w:t>г. Оренбург, ул. Чкалова, д. 35</w:t>
            </w:r>
          </w:p>
        </w:tc>
        <w:tc>
          <w:tcPr>
            <w:tcW w:w="1474" w:type="dxa"/>
          </w:tcPr>
          <w:p w:rsidR="00577AB5" w:rsidRDefault="00577AB5">
            <w:pPr>
              <w:pStyle w:val="ConsPlusNormal"/>
              <w:jc w:val="center"/>
            </w:pPr>
            <w:r>
              <w:t>8867,70</w:t>
            </w:r>
          </w:p>
        </w:tc>
        <w:tc>
          <w:tcPr>
            <w:tcW w:w="2551" w:type="dxa"/>
          </w:tcPr>
          <w:p w:rsidR="00577AB5" w:rsidRDefault="00577AB5">
            <w:pPr>
              <w:pStyle w:val="ConsPlusNormal"/>
              <w:jc w:val="center"/>
            </w:pPr>
            <w:r>
              <w:t>272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4036911,20</w:t>
            </w:r>
          </w:p>
        </w:tc>
      </w:tr>
      <w:tr w:rsidR="00577AB5">
        <w:tc>
          <w:tcPr>
            <w:tcW w:w="794" w:type="dxa"/>
          </w:tcPr>
          <w:p w:rsidR="00577AB5" w:rsidRDefault="00577AB5">
            <w:pPr>
              <w:pStyle w:val="ConsPlusNormal"/>
              <w:jc w:val="center"/>
            </w:pPr>
            <w:r>
              <w:t>496.</w:t>
            </w:r>
          </w:p>
        </w:tc>
        <w:tc>
          <w:tcPr>
            <w:tcW w:w="3118" w:type="dxa"/>
          </w:tcPr>
          <w:p w:rsidR="00577AB5" w:rsidRDefault="00577AB5">
            <w:pPr>
              <w:pStyle w:val="ConsPlusNormal"/>
            </w:pPr>
            <w:r>
              <w:t>г. Оренбург, ул. Чкалова, д. 39</w:t>
            </w:r>
          </w:p>
        </w:tc>
        <w:tc>
          <w:tcPr>
            <w:tcW w:w="1474" w:type="dxa"/>
          </w:tcPr>
          <w:p w:rsidR="00577AB5" w:rsidRDefault="00577AB5">
            <w:pPr>
              <w:pStyle w:val="ConsPlusNormal"/>
              <w:jc w:val="center"/>
            </w:pPr>
            <w:r>
              <w:t>6188,20</w:t>
            </w:r>
          </w:p>
        </w:tc>
        <w:tc>
          <w:tcPr>
            <w:tcW w:w="2551" w:type="dxa"/>
          </w:tcPr>
          <w:p w:rsidR="00577AB5" w:rsidRDefault="00577AB5">
            <w:pPr>
              <w:pStyle w:val="ConsPlusNormal"/>
              <w:jc w:val="center"/>
            </w:pPr>
            <w:r>
              <w:t>200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5668564,55</w:t>
            </w:r>
          </w:p>
        </w:tc>
      </w:tr>
      <w:tr w:rsidR="00577AB5">
        <w:tc>
          <w:tcPr>
            <w:tcW w:w="794" w:type="dxa"/>
          </w:tcPr>
          <w:p w:rsidR="00577AB5" w:rsidRDefault="00577AB5">
            <w:pPr>
              <w:pStyle w:val="ConsPlusNormal"/>
              <w:jc w:val="center"/>
            </w:pPr>
            <w:r>
              <w:t>497.</w:t>
            </w:r>
          </w:p>
        </w:tc>
        <w:tc>
          <w:tcPr>
            <w:tcW w:w="3118" w:type="dxa"/>
          </w:tcPr>
          <w:p w:rsidR="00577AB5" w:rsidRDefault="00577AB5">
            <w:pPr>
              <w:pStyle w:val="ConsPlusNormal"/>
            </w:pPr>
            <w:r>
              <w:t>г. Оренбург, ул. Чкалова, д. 53</w:t>
            </w:r>
          </w:p>
        </w:tc>
        <w:tc>
          <w:tcPr>
            <w:tcW w:w="1474" w:type="dxa"/>
          </w:tcPr>
          <w:p w:rsidR="00577AB5" w:rsidRDefault="00577AB5">
            <w:pPr>
              <w:pStyle w:val="ConsPlusNormal"/>
              <w:jc w:val="center"/>
            </w:pPr>
            <w:r>
              <w:t>24350,10</w:t>
            </w:r>
          </w:p>
        </w:tc>
        <w:tc>
          <w:tcPr>
            <w:tcW w:w="2551" w:type="dxa"/>
          </w:tcPr>
          <w:p w:rsidR="00577AB5" w:rsidRDefault="00577AB5">
            <w:pPr>
              <w:pStyle w:val="ConsPlusNormal"/>
              <w:jc w:val="center"/>
            </w:pPr>
            <w:r>
              <w:t>759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13644196,07</w:t>
            </w:r>
          </w:p>
        </w:tc>
      </w:tr>
      <w:tr w:rsidR="00577AB5">
        <w:tc>
          <w:tcPr>
            <w:tcW w:w="794" w:type="dxa"/>
          </w:tcPr>
          <w:p w:rsidR="00577AB5" w:rsidRDefault="00577AB5">
            <w:pPr>
              <w:pStyle w:val="ConsPlusNormal"/>
              <w:jc w:val="center"/>
            </w:pPr>
            <w:r>
              <w:t>498.</w:t>
            </w:r>
          </w:p>
        </w:tc>
        <w:tc>
          <w:tcPr>
            <w:tcW w:w="3118" w:type="dxa"/>
          </w:tcPr>
          <w:p w:rsidR="00577AB5" w:rsidRDefault="00577AB5">
            <w:pPr>
              <w:pStyle w:val="ConsPlusNormal"/>
            </w:pPr>
            <w:r>
              <w:t>г. Оренбург, ул. Чкалова, д. 55</w:t>
            </w:r>
          </w:p>
        </w:tc>
        <w:tc>
          <w:tcPr>
            <w:tcW w:w="1474" w:type="dxa"/>
          </w:tcPr>
          <w:p w:rsidR="00577AB5" w:rsidRDefault="00577AB5">
            <w:pPr>
              <w:pStyle w:val="ConsPlusNormal"/>
              <w:jc w:val="center"/>
            </w:pPr>
            <w:r>
              <w:t>23751,50</w:t>
            </w:r>
          </w:p>
        </w:tc>
        <w:tc>
          <w:tcPr>
            <w:tcW w:w="2551" w:type="dxa"/>
          </w:tcPr>
          <w:p w:rsidR="00577AB5" w:rsidRDefault="00577AB5">
            <w:pPr>
              <w:pStyle w:val="ConsPlusNormal"/>
              <w:jc w:val="center"/>
            </w:pPr>
            <w:r>
              <w:t>782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13636787,65</w:t>
            </w:r>
          </w:p>
        </w:tc>
      </w:tr>
      <w:tr w:rsidR="00577AB5">
        <w:tc>
          <w:tcPr>
            <w:tcW w:w="794" w:type="dxa"/>
          </w:tcPr>
          <w:p w:rsidR="00577AB5" w:rsidRDefault="00577AB5">
            <w:pPr>
              <w:pStyle w:val="ConsPlusNormal"/>
              <w:jc w:val="center"/>
            </w:pPr>
            <w:r>
              <w:t>499.</w:t>
            </w:r>
          </w:p>
        </w:tc>
        <w:tc>
          <w:tcPr>
            <w:tcW w:w="3118" w:type="dxa"/>
          </w:tcPr>
          <w:p w:rsidR="00577AB5" w:rsidRDefault="00577AB5">
            <w:pPr>
              <w:pStyle w:val="ConsPlusNormal"/>
            </w:pPr>
            <w:r>
              <w:t>г. Оренбург, ул. Чкалова, д. 57</w:t>
            </w:r>
          </w:p>
        </w:tc>
        <w:tc>
          <w:tcPr>
            <w:tcW w:w="1474" w:type="dxa"/>
          </w:tcPr>
          <w:p w:rsidR="00577AB5" w:rsidRDefault="00577AB5">
            <w:pPr>
              <w:pStyle w:val="ConsPlusNormal"/>
              <w:jc w:val="center"/>
            </w:pPr>
            <w:r>
              <w:t>26747,40</w:t>
            </w:r>
          </w:p>
        </w:tc>
        <w:tc>
          <w:tcPr>
            <w:tcW w:w="2551" w:type="dxa"/>
          </w:tcPr>
          <w:p w:rsidR="00577AB5" w:rsidRDefault="00577AB5">
            <w:pPr>
              <w:pStyle w:val="ConsPlusNormal"/>
              <w:jc w:val="center"/>
            </w:pPr>
            <w:r>
              <w:t>870</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32364219,06</w:t>
            </w:r>
          </w:p>
        </w:tc>
      </w:tr>
      <w:tr w:rsidR="00577AB5">
        <w:tc>
          <w:tcPr>
            <w:tcW w:w="794" w:type="dxa"/>
          </w:tcPr>
          <w:p w:rsidR="00577AB5" w:rsidRDefault="00577AB5">
            <w:pPr>
              <w:pStyle w:val="ConsPlusNormal"/>
              <w:jc w:val="center"/>
            </w:pPr>
            <w:r>
              <w:t>500.</w:t>
            </w:r>
          </w:p>
        </w:tc>
        <w:tc>
          <w:tcPr>
            <w:tcW w:w="3118" w:type="dxa"/>
          </w:tcPr>
          <w:p w:rsidR="00577AB5" w:rsidRDefault="00577AB5">
            <w:pPr>
              <w:pStyle w:val="ConsPlusNormal"/>
            </w:pPr>
            <w:r>
              <w:t>г. Оренбург, ул. Чкалова, д. 57/1</w:t>
            </w:r>
          </w:p>
        </w:tc>
        <w:tc>
          <w:tcPr>
            <w:tcW w:w="1474" w:type="dxa"/>
          </w:tcPr>
          <w:p w:rsidR="00577AB5" w:rsidRDefault="00577AB5">
            <w:pPr>
              <w:pStyle w:val="ConsPlusNormal"/>
              <w:jc w:val="center"/>
            </w:pPr>
            <w:r>
              <w:t>18257,50</w:t>
            </w:r>
          </w:p>
        </w:tc>
        <w:tc>
          <w:tcPr>
            <w:tcW w:w="2551" w:type="dxa"/>
          </w:tcPr>
          <w:p w:rsidR="00577AB5" w:rsidRDefault="00577AB5">
            <w:pPr>
              <w:pStyle w:val="ConsPlusNormal"/>
              <w:jc w:val="center"/>
            </w:pPr>
            <w:r>
              <w:t>412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9186573,88</w:t>
            </w:r>
          </w:p>
        </w:tc>
      </w:tr>
      <w:tr w:rsidR="00577AB5">
        <w:tc>
          <w:tcPr>
            <w:tcW w:w="794" w:type="dxa"/>
          </w:tcPr>
          <w:p w:rsidR="00577AB5" w:rsidRDefault="00577AB5">
            <w:pPr>
              <w:pStyle w:val="ConsPlusNormal"/>
              <w:jc w:val="center"/>
            </w:pPr>
            <w:r>
              <w:t>501.</w:t>
            </w:r>
          </w:p>
        </w:tc>
        <w:tc>
          <w:tcPr>
            <w:tcW w:w="3118" w:type="dxa"/>
          </w:tcPr>
          <w:p w:rsidR="00577AB5" w:rsidRDefault="00577AB5">
            <w:pPr>
              <w:pStyle w:val="ConsPlusNormal"/>
            </w:pPr>
            <w:r>
              <w:t>г. Оренбург, ул. Чкалова, д. 6</w:t>
            </w:r>
          </w:p>
        </w:tc>
        <w:tc>
          <w:tcPr>
            <w:tcW w:w="1474" w:type="dxa"/>
          </w:tcPr>
          <w:p w:rsidR="00577AB5" w:rsidRDefault="00577AB5">
            <w:pPr>
              <w:pStyle w:val="ConsPlusNormal"/>
              <w:jc w:val="center"/>
            </w:pPr>
            <w:r>
              <w:t>16113,30</w:t>
            </w:r>
          </w:p>
        </w:tc>
        <w:tc>
          <w:tcPr>
            <w:tcW w:w="2551" w:type="dxa"/>
          </w:tcPr>
          <w:p w:rsidR="00577AB5" w:rsidRDefault="00577AB5">
            <w:pPr>
              <w:pStyle w:val="ConsPlusNormal"/>
              <w:jc w:val="center"/>
            </w:pPr>
            <w:r>
              <w:t>475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11508201,84</w:t>
            </w:r>
          </w:p>
        </w:tc>
      </w:tr>
      <w:tr w:rsidR="00577AB5">
        <w:tc>
          <w:tcPr>
            <w:tcW w:w="794" w:type="dxa"/>
          </w:tcPr>
          <w:p w:rsidR="00577AB5" w:rsidRDefault="00577AB5">
            <w:pPr>
              <w:pStyle w:val="ConsPlusNormal"/>
              <w:jc w:val="center"/>
            </w:pPr>
            <w:r>
              <w:t>502.</w:t>
            </w:r>
          </w:p>
        </w:tc>
        <w:tc>
          <w:tcPr>
            <w:tcW w:w="3118" w:type="dxa"/>
          </w:tcPr>
          <w:p w:rsidR="00577AB5" w:rsidRDefault="00577AB5">
            <w:pPr>
              <w:pStyle w:val="ConsPlusNormal"/>
            </w:pPr>
            <w:r>
              <w:t>г. Оренбург, ул. Шевченко, д. 30</w:t>
            </w:r>
          </w:p>
        </w:tc>
        <w:tc>
          <w:tcPr>
            <w:tcW w:w="1474" w:type="dxa"/>
          </w:tcPr>
          <w:p w:rsidR="00577AB5" w:rsidRDefault="00577AB5">
            <w:pPr>
              <w:pStyle w:val="ConsPlusNormal"/>
              <w:jc w:val="center"/>
            </w:pPr>
            <w:r>
              <w:t>5303,90</w:t>
            </w:r>
          </w:p>
        </w:tc>
        <w:tc>
          <w:tcPr>
            <w:tcW w:w="2551" w:type="dxa"/>
          </w:tcPr>
          <w:p w:rsidR="00577AB5" w:rsidRDefault="00577AB5">
            <w:pPr>
              <w:pStyle w:val="ConsPlusNormal"/>
              <w:jc w:val="center"/>
            </w:pPr>
            <w:r>
              <w:t>221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1135151,00</w:t>
            </w:r>
          </w:p>
        </w:tc>
      </w:tr>
      <w:tr w:rsidR="00577AB5">
        <w:tc>
          <w:tcPr>
            <w:tcW w:w="794" w:type="dxa"/>
          </w:tcPr>
          <w:p w:rsidR="00577AB5" w:rsidRDefault="00577AB5">
            <w:pPr>
              <w:pStyle w:val="ConsPlusNormal"/>
              <w:jc w:val="center"/>
            </w:pPr>
            <w:r>
              <w:t>503.</w:t>
            </w:r>
          </w:p>
        </w:tc>
        <w:tc>
          <w:tcPr>
            <w:tcW w:w="3118" w:type="dxa"/>
          </w:tcPr>
          <w:p w:rsidR="00577AB5" w:rsidRDefault="00577AB5">
            <w:pPr>
              <w:pStyle w:val="ConsPlusNormal"/>
            </w:pPr>
            <w:r>
              <w:t>г. Оренбург, ул. Шевченко, д. 36а</w:t>
            </w:r>
          </w:p>
        </w:tc>
        <w:tc>
          <w:tcPr>
            <w:tcW w:w="1474" w:type="dxa"/>
          </w:tcPr>
          <w:p w:rsidR="00577AB5" w:rsidRDefault="00577AB5">
            <w:pPr>
              <w:pStyle w:val="ConsPlusNormal"/>
              <w:jc w:val="center"/>
            </w:pPr>
            <w:r>
              <w:t>6055,00</w:t>
            </w:r>
          </w:p>
        </w:tc>
        <w:tc>
          <w:tcPr>
            <w:tcW w:w="2551" w:type="dxa"/>
          </w:tcPr>
          <w:p w:rsidR="00577AB5" w:rsidRDefault="00577AB5">
            <w:pPr>
              <w:pStyle w:val="ConsPlusNormal"/>
              <w:jc w:val="center"/>
            </w:pPr>
            <w:r>
              <w:t>142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785699,00</w:t>
            </w:r>
          </w:p>
        </w:tc>
      </w:tr>
      <w:tr w:rsidR="00577AB5">
        <w:tc>
          <w:tcPr>
            <w:tcW w:w="794" w:type="dxa"/>
          </w:tcPr>
          <w:p w:rsidR="00577AB5" w:rsidRDefault="00577AB5">
            <w:pPr>
              <w:pStyle w:val="ConsPlusNormal"/>
              <w:jc w:val="center"/>
            </w:pPr>
            <w:r>
              <w:t>504.</w:t>
            </w:r>
          </w:p>
        </w:tc>
        <w:tc>
          <w:tcPr>
            <w:tcW w:w="3118" w:type="dxa"/>
          </w:tcPr>
          <w:p w:rsidR="00577AB5" w:rsidRDefault="00577AB5">
            <w:pPr>
              <w:pStyle w:val="ConsPlusNormal"/>
            </w:pPr>
            <w:r>
              <w:t>г. Оренбург, ул. Элеваторная, д. 1</w:t>
            </w:r>
          </w:p>
        </w:tc>
        <w:tc>
          <w:tcPr>
            <w:tcW w:w="1474" w:type="dxa"/>
          </w:tcPr>
          <w:p w:rsidR="00577AB5" w:rsidRDefault="00577AB5">
            <w:pPr>
              <w:pStyle w:val="ConsPlusNormal"/>
              <w:jc w:val="center"/>
            </w:pPr>
            <w:r>
              <w:t>2244,00</w:t>
            </w:r>
          </w:p>
        </w:tc>
        <w:tc>
          <w:tcPr>
            <w:tcW w:w="2551" w:type="dxa"/>
          </w:tcPr>
          <w:p w:rsidR="00577AB5" w:rsidRDefault="00577AB5">
            <w:pPr>
              <w:pStyle w:val="ConsPlusNormal"/>
              <w:jc w:val="center"/>
            </w:pPr>
            <w:r>
              <w:t>72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2367324,50</w:t>
            </w:r>
          </w:p>
        </w:tc>
      </w:tr>
      <w:tr w:rsidR="00577AB5">
        <w:tc>
          <w:tcPr>
            <w:tcW w:w="794" w:type="dxa"/>
          </w:tcPr>
          <w:p w:rsidR="00577AB5" w:rsidRDefault="00577AB5">
            <w:pPr>
              <w:pStyle w:val="ConsPlusNormal"/>
              <w:jc w:val="center"/>
            </w:pPr>
            <w:r>
              <w:t>505.</w:t>
            </w:r>
          </w:p>
        </w:tc>
        <w:tc>
          <w:tcPr>
            <w:tcW w:w="3118" w:type="dxa"/>
          </w:tcPr>
          <w:p w:rsidR="00577AB5" w:rsidRDefault="00577AB5">
            <w:pPr>
              <w:pStyle w:val="ConsPlusNormal"/>
            </w:pPr>
            <w:r>
              <w:t>г. Оренбург, ул. Юных Ленинцев, д. 3/1</w:t>
            </w:r>
          </w:p>
        </w:tc>
        <w:tc>
          <w:tcPr>
            <w:tcW w:w="1474" w:type="dxa"/>
          </w:tcPr>
          <w:p w:rsidR="00577AB5" w:rsidRDefault="00577AB5">
            <w:pPr>
              <w:pStyle w:val="ConsPlusNormal"/>
              <w:jc w:val="center"/>
            </w:pPr>
            <w:r>
              <w:t>6995,20</w:t>
            </w:r>
          </w:p>
        </w:tc>
        <w:tc>
          <w:tcPr>
            <w:tcW w:w="2551" w:type="dxa"/>
          </w:tcPr>
          <w:p w:rsidR="00577AB5" w:rsidRDefault="00577AB5">
            <w:pPr>
              <w:pStyle w:val="ConsPlusNormal"/>
              <w:jc w:val="center"/>
            </w:pPr>
            <w:r>
              <w:t>120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1076273,00</w:t>
            </w:r>
          </w:p>
        </w:tc>
      </w:tr>
      <w:tr w:rsidR="00577AB5">
        <w:tc>
          <w:tcPr>
            <w:tcW w:w="794" w:type="dxa"/>
          </w:tcPr>
          <w:p w:rsidR="00577AB5" w:rsidRDefault="00577AB5">
            <w:pPr>
              <w:pStyle w:val="ConsPlusNormal"/>
              <w:jc w:val="center"/>
            </w:pPr>
            <w:r>
              <w:t>506.</w:t>
            </w:r>
          </w:p>
        </w:tc>
        <w:tc>
          <w:tcPr>
            <w:tcW w:w="3118" w:type="dxa"/>
          </w:tcPr>
          <w:p w:rsidR="00577AB5" w:rsidRDefault="00577AB5">
            <w:pPr>
              <w:pStyle w:val="ConsPlusNormal"/>
            </w:pPr>
            <w:r>
              <w:t>г. Оренбург, ул. Юных Ленинцев, д. 5</w:t>
            </w:r>
          </w:p>
        </w:tc>
        <w:tc>
          <w:tcPr>
            <w:tcW w:w="1474" w:type="dxa"/>
          </w:tcPr>
          <w:p w:rsidR="00577AB5" w:rsidRDefault="00577AB5">
            <w:pPr>
              <w:pStyle w:val="ConsPlusNormal"/>
              <w:jc w:val="center"/>
            </w:pPr>
            <w:r>
              <w:t>9124,60</w:t>
            </w:r>
          </w:p>
        </w:tc>
        <w:tc>
          <w:tcPr>
            <w:tcW w:w="2551" w:type="dxa"/>
          </w:tcPr>
          <w:p w:rsidR="00577AB5" w:rsidRDefault="00577AB5">
            <w:pPr>
              <w:pStyle w:val="ConsPlusNormal"/>
              <w:jc w:val="center"/>
            </w:pPr>
            <w:r>
              <w:t>219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801600,00</w:t>
            </w:r>
          </w:p>
        </w:tc>
      </w:tr>
      <w:tr w:rsidR="00577AB5">
        <w:tc>
          <w:tcPr>
            <w:tcW w:w="794" w:type="dxa"/>
          </w:tcPr>
          <w:p w:rsidR="00577AB5" w:rsidRDefault="00577AB5">
            <w:pPr>
              <w:pStyle w:val="ConsPlusNormal"/>
              <w:jc w:val="center"/>
            </w:pPr>
            <w:r>
              <w:t>507.</w:t>
            </w:r>
          </w:p>
        </w:tc>
        <w:tc>
          <w:tcPr>
            <w:tcW w:w="3118" w:type="dxa"/>
          </w:tcPr>
          <w:p w:rsidR="00577AB5" w:rsidRDefault="00577AB5">
            <w:pPr>
              <w:pStyle w:val="ConsPlusNormal"/>
            </w:pPr>
            <w:r>
              <w:t>г. Оренбург, ул. Юных Ленинцев, д. 7</w:t>
            </w:r>
          </w:p>
        </w:tc>
        <w:tc>
          <w:tcPr>
            <w:tcW w:w="1474" w:type="dxa"/>
          </w:tcPr>
          <w:p w:rsidR="00577AB5" w:rsidRDefault="00577AB5">
            <w:pPr>
              <w:pStyle w:val="ConsPlusNormal"/>
              <w:jc w:val="center"/>
            </w:pPr>
            <w:r>
              <w:t>4602,90</w:t>
            </w:r>
          </w:p>
        </w:tc>
        <w:tc>
          <w:tcPr>
            <w:tcW w:w="2551" w:type="dxa"/>
          </w:tcPr>
          <w:p w:rsidR="00577AB5" w:rsidRDefault="00577AB5">
            <w:pPr>
              <w:pStyle w:val="ConsPlusNormal"/>
              <w:jc w:val="center"/>
            </w:pPr>
            <w:r>
              <w:t>165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1748402,00</w:t>
            </w:r>
          </w:p>
        </w:tc>
      </w:tr>
      <w:tr w:rsidR="00577AB5">
        <w:tc>
          <w:tcPr>
            <w:tcW w:w="794" w:type="dxa"/>
          </w:tcPr>
          <w:p w:rsidR="00577AB5" w:rsidRDefault="00577AB5">
            <w:pPr>
              <w:pStyle w:val="ConsPlusNormal"/>
              <w:jc w:val="center"/>
            </w:pPr>
            <w:r>
              <w:lastRenderedPageBreak/>
              <w:t>508.</w:t>
            </w:r>
          </w:p>
        </w:tc>
        <w:tc>
          <w:tcPr>
            <w:tcW w:w="3118" w:type="dxa"/>
          </w:tcPr>
          <w:p w:rsidR="00577AB5" w:rsidRDefault="00577AB5">
            <w:pPr>
              <w:pStyle w:val="ConsPlusNormal"/>
            </w:pPr>
            <w:r>
              <w:t>г. Оренбург, ул. Юных Ленинцев, д. 8/1</w:t>
            </w:r>
          </w:p>
        </w:tc>
        <w:tc>
          <w:tcPr>
            <w:tcW w:w="1474" w:type="dxa"/>
          </w:tcPr>
          <w:p w:rsidR="00577AB5" w:rsidRDefault="00577AB5">
            <w:pPr>
              <w:pStyle w:val="ConsPlusNormal"/>
              <w:jc w:val="center"/>
            </w:pPr>
            <w:r>
              <w:t>2715,60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463718,00</w:t>
            </w:r>
          </w:p>
        </w:tc>
      </w:tr>
      <w:tr w:rsidR="00577AB5">
        <w:tc>
          <w:tcPr>
            <w:tcW w:w="794" w:type="dxa"/>
          </w:tcPr>
          <w:p w:rsidR="00577AB5" w:rsidRDefault="00577AB5">
            <w:pPr>
              <w:pStyle w:val="ConsPlusNormal"/>
              <w:jc w:val="center"/>
            </w:pPr>
            <w:r>
              <w:t>509.</w:t>
            </w:r>
          </w:p>
        </w:tc>
        <w:tc>
          <w:tcPr>
            <w:tcW w:w="3118" w:type="dxa"/>
          </w:tcPr>
          <w:p w:rsidR="00577AB5" w:rsidRDefault="00577AB5">
            <w:pPr>
              <w:pStyle w:val="ConsPlusNormal"/>
            </w:pPr>
            <w:r>
              <w:t>г. Оренбург, ул. Юных Ленинцев, д. 8/2</w:t>
            </w:r>
          </w:p>
        </w:tc>
        <w:tc>
          <w:tcPr>
            <w:tcW w:w="1474" w:type="dxa"/>
          </w:tcPr>
          <w:p w:rsidR="00577AB5" w:rsidRDefault="00577AB5">
            <w:pPr>
              <w:pStyle w:val="ConsPlusNormal"/>
              <w:jc w:val="center"/>
            </w:pPr>
            <w:r>
              <w:t>6809,20</w:t>
            </w:r>
          </w:p>
        </w:tc>
        <w:tc>
          <w:tcPr>
            <w:tcW w:w="2551" w:type="dxa"/>
          </w:tcPr>
          <w:p w:rsidR="00577AB5" w:rsidRDefault="00577AB5">
            <w:pPr>
              <w:pStyle w:val="ConsPlusNormal"/>
              <w:jc w:val="center"/>
            </w:pPr>
            <w:r>
              <w:t>147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5329806,23</w:t>
            </w:r>
          </w:p>
        </w:tc>
      </w:tr>
      <w:tr w:rsidR="00577AB5">
        <w:tc>
          <w:tcPr>
            <w:tcW w:w="794" w:type="dxa"/>
          </w:tcPr>
          <w:p w:rsidR="00577AB5" w:rsidRDefault="00577AB5">
            <w:pPr>
              <w:pStyle w:val="ConsPlusNormal"/>
              <w:jc w:val="center"/>
            </w:pPr>
            <w:r>
              <w:t>510.</w:t>
            </w:r>
          </w:p>
        </w:tc>
        <w:tc>
          <w:tcPr>
            <w:tcW w:w="3118" w:type="dxa"/>
          </w:tcPr>
          <w:p w:rsidR="00577AB5" w:rsidRDefault="00577AB5">
            <w:pPr>
              <w:pStyle w:val="ConsPlusNormal"/>
            </w:pPr>
            <w:r>
              <w:t>г. Оренбург, ул. Юркина, д. 72</w:t>
            </w:r>
          </w:p>
        </w:tc>
        <w:tc>
          <w:tcPr>
            <w:tcW w:w="1474" w:type="dxa"/>
          </w:tcPr>
          <w:p w:rsidR="00577AB5" w:rsidRDefault="00577AB5">
            <w:pPr>
              <w:pStyle w:val="ConsPlusNormal"/>
              <w:jc w:val="center"/>
            </w:pPr>
            <w:r>
              <w:t>3832,30</w:t>
            </w:r>
          </w:p>
        </w:tc>
        <w:tc>
          <w:tcPr>
            <w:tcW w:w="2551" w:type="dxa"/>
          </w:tcPr>
          <w:p w:rsidR="00577AB5" w:rsidRDefault="00577AB5">
            <w:pPr>
              <w:pStyle w:val="ConsPlusNormal"/>
              <w:jc w:val="center"/>
            </w:pPr>
            <w:r>
              <w:t>113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6040757,38</w:t>
            </w:r>
          </w:p>
        </w:tc>
      </w:tr>
      <w:tr w:rsidR="00577AB5">
        <w:tc>
          <w:tcPr>
            <w:tcW w:w="794" w:type="dxa"/>
          </w:tcPr>
          <w:p w:rsidR="00577AB5" w:rsidRDefault="00577AB5">
            <w:pPr>
              <w:pStyle w:val="ConsPlusNormal"/>
              <w:jc w:val="center"/>
            </w:pPr>
            <w:r>
              <w:t>511.</w:t>
            </w:r>
          </w:p>
        </w:tc>
        <w:tc>
          <w:tcPr>
            <w:tcW w:w="3118" w:type="dxa"/>
          </w:tcPr>
          <w:p w:rsidR="00577AB5" w:rsidRDefault="00577AB5">
            <w:pPr>
              <w:pStyle w:val="ConsPlusNormal"/>
            </w:pPr>
            <w:r>
              <w:t>г. Оренбург, ул. Ялтинская, д. 47</w:t>
            </w:r>
          </w:p>
        </w:tc>
        <w:tc>
          <w:tcPr>
            <w:tcW w:w="1474" w:type="dxa"/>
          </w:tcPr>
          <w:p w:rsidR="00577AB5" w:rsidRDefault="00577AB5">
            <w:pPr>
              <w:pStyle w:val="ConsPlusNormal"/>
              <w:jc w:val="center"/>
            </w:pPr>
            <w:r>
              <w:t>5705,30</w:t>
            </w:r>
          </w:p>
        </w:tc>
        <w:tc>
          <w:tcPr>
            <w:tcW w:w="2551" w:type="dxa"/>
          </w:tcPr>
          <w:p w:rsidR="00577AB5" w:rsidRDefault="00577AB5">
            <w:pPr>
              <w:pStyle w:val="ConsPlusNormal"/>
              <w:jc w:val="center"/>
            </w:pPr>
            <w:r>
              <w:t>175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1414201,00</w:t>
            </w:r>
          </w:p>
        </w:tc>
      </w:tr>
      <w:tr w:rsidR="00577AB5">
        <w:tc>
          <w:tcPr>
            <w:tcW w:w="794" w:type="dxa"/>
          </w:tcPr>
          <w:p w:rsidR="00577AB5" w:rsidRDefault="00577AB5">
            <w:pPr>
              <w:pStyle w:val="ConsPlusNormal"/>
              <w:jc w:val="center"/>
            </w:pPr>
            <w:r>
              <w:t>512.</w:t>
            </w:r>
          </w:p>
        </w:tc>
        <w:tc>
          <w:tcPr>
            <w:tcW w:w="3118" w:type="dxa"/>
          </w:tcPr>
          <w:p w:rsidR="00577AB5" w:rsidRDefault="00577AB5">
            <w:pPr>
              <w:pStyle w:val="ConsPlusNormal"/>
            </w:pPr>
            <w:r>
              <w:t>г. Оренбург, ул. Ялтинская, д. 51/1</w:t>
            </w:r>
          </w:p>
        </w:tc>
        <w:tc>
          <w:tcPr>
            <w:tcW w:w="1474" w:type="dxa"/>
          </w:tcPr>
          <w:p w:rsidR="00577AB5" w:rsidRDefault="00577AB5">
            <w:pPr>
              <w:pStyle w:val="ConsPlusNormal"/>
              <w:jc w:val="center"/>
            </w:pPr>
            <w:r>
              <w:t>13661,50</w:t>
            </w:r>
          </w:p>
        </w:tc>
        <w:tc>
          <w:tcPr>
            <w:tcW w:w="2551" w:type="dxa"/>
          </w:tcPr>
          <w:p w:rsidR="00577AB5" w:rsidRDefault="00577AB5">
            <w:pPr>
              <w:pStyle w:val="ConsPlusNormal"/>
              <w:jc w:val="center"/>
            </w:pPr>
            <w:r>
              <w:t>82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1760000,00</w:t>
            </w:r>
          </w:p>
        </w:tc>
      </w:tr>
      <w:tr w:rsidR="00577AB5">
        <w:tc>
          <w:tcPr>
            <w:tcW w:w="794" w:type="dxa"/>
          </w:tcPr>
          <w:p w:rsidR="00577AB5" w:rsidRDefault="00577AB5">
            <w:pPr>
              <w:pStyle w:val="ConsPlusNormal"/>
              <w:jc w:val="center"/>
            </w:pPr>
            <w:r>
              <w:t>513.</w:t>
            </w:r>
          </w:p>
        </w:tc>
        <w:tc>
          <w:tcPr>
            <w:tcW w:w="3118" w:type="dxa"/>
          </w:tcPr>
          <w:p w:rsidR="00577AB5" w:rsidRDefault="00577AB5">
            <w:pPr>
              <w:pStyle w:val="ConsPlusNormal"/>
            </w:pPr>
            <w:r>
              <w:t>пос. Каргала, ул. Восточная, д. 34</w:t>
            </w:r>
          </w:p>
        </w:tc>
        <w:tc>
          <w:tcPr>
            <w:tcW w:w="1474" w:type="dxa"/>
          </w:tcPr>
          <w:p w:rsidR="00577AB5" w:rsidRDefault="00577AB5">
            <w:pPr>
              <w:pStyle w:val="ConsPlusNormal"/>
              <w:jc w:val="center"/>
            </w:pPr>
            <w:r>
              <w:t>1074,00</w:t>
            </w:r>
          </w:p>
        </w:tc>
        <w:tc>
          <w:tcPr>
            <w:tcW w:w="2551" w:type="dxa"/>
          </w:tcPr>
          <w:p w:rsidR="00577AB5" w:rsidRDefault="00577AB5">
            <w:pPr>
              <w:pStyle w:val="ConsPlusNormal"/>
              <w:jc w:val="center"/>
            </w:pPr>
            <w:r>
              <w:t>45</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2253279,07</w:t>
            </w:r>
          </w:p>
        </w:tc>
      </w:tr>
      <w:tr w:rsidR="00577AB5">
        <w:tc>
          <w:tcPr>
            <w:tcW w:w="13606" w:type="dxa"/>
            <w:gridSpan w:val="7"/>
          </w:tcPr>
          <w:p w:rsidR="00577AB5" w:rsidRDefault="00577AB5">
            <w:pPr>
              <w:pStyle w:val="ConsPlusNormal"/>
              <w:jc w:val="center"/>
              <w:outlineLvl w:val="3"/>
            </w:pPr>
            <w:r>
              <w:t>14. Муниципальное образование город Орск</w:t>
            </w:r>
          </w:p>
        </w:tc>
      </w:tr>
      <w:tr w:rsidR="00577AB5">
        <w:tc>
          <w:tcPr>
            <w:tcW w:w="3912" w:type="dxa"/>
            <w:gridSpan w:val="2"/>
          </w:tcPr>
          <w:p w:rsidR="00577AB5" w:rsidRDefault="00577AB5">
            <w:pPr>
              <w:pStyle w:val="ConsPlusNormal"/>
            </w:pPr>
            <w:r>
              <w:t>Итого по муниципальному образованию город Орск</w:t>
            </w:r>
          </w:p>
        </w:tc>
        <w:tc>
          <w:tcPr>
            <w:tcW w:w="1474" w:type="dxa"/>
          </w:tcPr>
          <w:p w:rsidR="00577AB5" w:rsidRDefault="00577AB5">
            <w:pPr>
              <w:pStyle w:val="ConsPlusNormal"/>
              <w:jc w:val="center"/>
            </w:pPr>
            <w:r>
              <w:t>422815,47</w:t>
            </w:r>
          </w:p>
        </w:tc>
        <w:tc>
          <w:tcPr>
            <w:tcW w:w="2551" w:type="dxa"/>
          </w:tcPr>
          <w:p w:rsidR="00577AB5" w:rsidRDefault="00577AB5">
            <w:pPr>
              <w:pStyle w:val="ConsPlusNormal"/>
              <w:jc w:val="center"/>
            </w:pPr>
            <w:r>
              <w:t>13550</w:t>
            </w:r>
          </w:p>
        </w:tc>
        <w:tc>
          <w:tcPr>
            <w:tcW w:w="1984" w:type="dxa"/>
          </w:tcPr>
          <w:p w:rsidR="00577AB5" w:rsidRDefault="00577AB5">
            <w:pPr>
              <w:pStyle w:val="ConsPlusNormal"/>
              <w:jc w:val="center"/>
            </w:pPr>
            <w:r>
              <w:t>136</w:t>
            </w:r>
          </w:p>
        </w:tc>
        <w:tc>
          <w:tcPr>
            <w:tcW w:w="1701" w:type="dxa"/>
          </w:tcPr>
          <w:p w:rsidR="00577AB5" w:rsidRDefault="00577AB5">
            <w:pPr>
              <w:pStyle w:val="ConsPlusNormal"/>
              <w:jc w:val="center"/>
            </w:pPr>
            <w:r>
              <w:t>101</w:t>
            </w:r>
          </w:p>
        </w:tc>
        <w:tc>
          <w:tcPr>
            <w:tcW w:w="1984" w:type="dxa"/>
          </w:tcPr>
          <w:p w:rsidR="00577AB5" w:rsidRDefault="00577AB5">
            <w:pPr>
              <w:pStyle w:val="ConsPlusNormal"/>
              <w:jc w:val="center"/>
            </w:pPr>
            <w:r>
              <w:t>315361076,60</w:t>
            </w:r>
          </w:p>
        </w:tc>
      </w:tr>
      <w:tr w:rsidR="00577AB5">
        <w:tc>
          <w:tcPr>
            <w:tcW w:w="794" w:type="dxa"/>
          </w:tcPr>
          <w:p w:rsidR="00577AB5" w:rsidRDefault="00577AB5">
            <w:pPr>
              <w:pStyle w:val="ConsPlusNormal"/>
              <w:jc w:val="center"/>
            </w:pPr>
            <w:r>
              <w:t>514.</w:t>
            </w:r>
          </w:p>
        </w:tc>
        <w:tc>
          <w:tcPr>
            <w:tcW w:w="3118" w:type="dxa"/>
          </w:tcPr>
          <w:p w:rsidR="00577AB5" w:rsidRDefault="00577AB5">
            <w:pPr>
              <w:pStyle w:val="ConsPlusNormal"/>
            </w:pPr>
            <w:r>
              <w:t>г. Орск, пер. Музыкальный, д. 2</w:t>
            </w:r>
          </w:p>
        </w:tc>
        <w:tc>
          <w:tcPr>
            <w:tcW w:w="1474" w:type="dxa"/>
          </w:tcPr>
          <w:p w:rsidR="00577AB5" w:rsidRDefault="00577AB5">
            <w:pPr>
              <w:pStyle w:val="ConsPlusNormal"/>
              <w:jc w:val="center"/>
            </w:pPr>
            <w:r>
              <w:t>4039,30</w:t>
            </w:r>
          </w:p>
        </w:tc>
        <w:tc>
          <w:tcPr>
            <w:tcW w:w="2551" w:type="dxa"/>
          </w:tcPr>
          <w:p w:rsidR="00577AB5" w:rsidRDefault="00577AB5">
            <w:pPr>
              <w:pStyle w:val="ConsPlusNormal"/>
              <w:jc w:val="center"/>
            </w:pPr>
            <w:r>
              <w:t>74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7296023,95</w:t>
            </w:r>
          </w:p>
        </w:tc>
      </w:tr>
      <w:tr w:rsidR="00577AB5">
        <w:tc>
          <w:tcPr>
            <w:tcW w:w="794" w:type="dxa"/>
          </w:tcPr>
          <w:p w:rsidR="00577AB5" w:rsidRDefault="00577AB5">
            <w:pPr>
              <w:pStyle w:val="ConsPlusNormal"/>
              <w:jc w:val="center"/>
            </w:pPr>
            <w:r>
              <w:t>515.</w:t>
            </w:r>
          </w:p>
        </w:tc>
        <w:tc>
          <w:tcPr>
            <w:tcW w:w="3118" w:type="dxa"/>
          </w:tcPr>
          <w:p w:rsidR="00577AB5" w:rsidRDefault="00577AB5">
            <w:pPr>
              <w:pStyle w:val="ConsPlusNormal"/>
            </w:pPr>
            <w:r>
              <w:t>г. Орск, пер. Музыкальный, д. 6</w:t>
            </w:r>
          </w:p>
        </w:tc>
        <w:tc>
          <w:tcPr>
            <w:tcW w:w="1474" w:type="dxa"/>
          </w:tcPr>
          <w:p w:rsidR="00577AB5" w:rsidRDefault="00577AB5">
            <w:pPr>
              <w:pStyle w:val="ConsPlusNormal"/>
              <w:jc w:val="center"/>
            </w:pPr>
            <w:r>
              <w:t>3585,70</w:t>
            </w:r>
          </w:p>
        </w:tc>
        <w:tc>
          <w:tcPr>
            <w:tcW w:w="2551" w:type="dxa"/>
          </w:tcPr>
          <w:p w:rsidR="00577AB5" w:rsidRDefault="00577AB5">
            <w:pPr>
              <w:pStyle w:val="ConsPlusNormal"/>
              <w:jc w:val="center"/>
            </w:pPr>
            <w:r>
              <w:t>73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7257823,47</w:t>
            </w:r>
          </w:p>
        </w:tc>
      </w:tr>
      <w:tr w:rsidR="00577AB5">
        <w:tc>
          <w:tcPr>
            <w:tcW w:w="794" w:type="dxa"/>
          </w:tcPr>
          <w:p w:rsidR="00577AB5" w:rsidRDefault="00577AB5">
            <w:pPr>
              <w:pStyle w:val="ConsPlusNormal"/>
              <w:jc w:val="center"/>
            </w:pPr>
            <w:r>
              <w:t>516.</w:t>
            </w:r>
          </w:p>
        </w:tc>
        <w:tc>
          <w:tcPr>
            <w:tcW w:w="3118" w:type="dxa"/>
          </w:tcPr>
          <w:p w:rsidR="00577AB5" w:rsidRDefault="00577AB5">
            <w:pPr>
              <w:pStyle w:val="ConsPlusNormal"/>
            </w:pPr>
            <w:r>
              <w:t>г. Орск, пер. Театральный, д. 13</w:t>
            </w:r>
          </w:p>
        </w:tc>
        <w:tc>
          <w:tcPr>
            <w:tcW w:w="1474" w:type="dxa"/>
          </w:tcPr>
          <w:p w:rsidR="00577AB5" w:rsidRDefault="00577AB5">
            <w:pPr>
              <w:pStyle w:val="ConsPlusNormal"/>
              <w:jc w:val="center"/>
            </w:pPr>
            <w:r>
              <w:t>3755,10</w:t>
            </w:r>
          </w:p>
        </w:tc>
        <w:tc>
          <w:tcPr>
            <w:tcW w:w="2551" w:type="dxa"/>
          </w:tcPr>
          <w:p w:rsidR="00577AB5" w:rsidRDefault="00577AB5">
            <w:pPr>
              <w:pStyle w:val="ConsPlusNormal"/>
              <w:jc w:val="center"/>
            </w:pPr>
            <w:r>
              <w:t>98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1622325,66</w:t>
            </w:r>
          </w:p>
        </w:tc>
      </w:tr>
      <w:tr w:rsidR="00577AB5">
        <w:tc>
          <w:tcPr>
            <w:tcW w:w="794" w:type="dxa"/>
          </w:tcPr>
          <w:p w:rsidR="00577AB5" w:rsidRDefault="00577AB5">
            <w:pPr>
              <w:pStyle w:val="ConsPlusNormal"/>
              <w:jc w:val="center"/>
            </w:pPr>
            <w:r>
              <w:t>517.</w:t>
            </w:r>
          </w:p>
        </w:tc>
        <w:tc>
          <w:tcPr>
            <w:tcW w:w="3118" w:type="dxa"/>
          </w:tcPr>
          <w:p w:rsidR="00577AB5" w:rsidRDefault="00577AB5">
            <w:pPr>
              <w:pStyle w:val="ConsPlusNormal"/>
            </w:pPr>
            <w:r>
              <w:t>г. Орск, пр. Металлургов, д. 5</w:t>
            </w:r>
          </w:p>
        </w:tc>
        <w:tc>
          <w:tcPr>
            <w:tcW w:w="1474" w:type="dxa"/>
          </w:tcPr>
          <w:p w:rsidR="00577AB5" w:rsidRDefault="00577AB5">
            <w:pPr>
              <w:pStyle w:val="ConsPlusNormal"/>
              <w:jc w:val="center"/>
            </w:pPr>
            <w:r>
              <w:t>2852,70</w:t>
            </w:r>
          </w:p>
        </w:tc>
        <w:tc>
          <w:tcPr>
            <w:tcW w:w="2551" w:type="dxa"/>
          </w:tcPr>
          <w:p w:rsidR="00577AB5" w:rsidRDefault="00577AB5">
            <w:pPr>
              <w:pStyle w:val="ConsPlusNormal"/>
              <w:jc w:val="center"/>
            </w:pPr>
            <w:r>
              <w:t>71</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10279173,64</w:t>
            </w:r>
          </w:p>
        </w:tc>
      </w:tr>
      <w:tr w:rsidR="00577AB5">
        <w:tc>
          <w:tcPr>
            <w:tcW w:w="794" w:type="dxa"/>
          </w:tcPr>
          <w:p w:rsidR="00577AB5" w:rsidRDefault="00577AB5">
            <w:pPr>
              <w:pStyle w:val="ConsPlusNormal"/>
              <w:jc w:val="center"/>
            </w:pPr>
            <w:r>
              <w:t>518.</w:t>
            </w:r>
          </w:p>
        </w:tc>
        <w:tc>
          <w:tcPr>
            <w:tcW w:w="3118" w:type="dxa"/>
          </w:tcPr>
          <w:p w:rsidR="00577AB5" w:rsidRDefault="00577AB5">
            <w:pPr>
              <w:pStyle w:val="ConsPlusNormal"/>
            </w:pPr>
            <w:r>
              <w:t>г. Орск, просп. Ленина, д. 103а</w:t>
            </w:r>
          </w:p>
        </w:tc>
        <w:tc>
          <w:tcPr>
            <w:tcW w:w="1474" w:type="dxa"/>
          </w:tcPr>
          <w:p w:rsidR="00577AB5" w:rsidRDefault="00577AB5">
            <w:pPr>
              <w:pStyle w:val="ConsPlusNormal"/>
              <w:jc w:val="center"/>
            </w:pPr>
            <w:r>
              <w:t>11308,20</w:t>
            </w:r>
          </w:p>
        </w:tc>
        <w:tc>
          <w:tcPr>
            <w:tcW w:w="2551" w:type="dxa"/>
          </w:tcPr>
          <w:p w:rsidR="00577AB5" w:rsidRDefault="00577AB5">
            <w:pPr>
              <w:pStyle w:val="ConsPlusNormal"/>
              <w:jc w:val="center"/>
            </w:pPr>
            <w:r>
              <w:t>442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3867365,00</w:t>
            </w:r>
          </w:p>
        </w:tc>
      </w:tr>
      <w:tr w:rsidR="00577AB5">
        <w:tc>
          <w:tcPr>
            <w:tcW w:w="794" w:type="dxa"/>
          </w:tcPr>
          <w:p w:rsidR="00577AB5" w:rsidRDefault="00577AB5">
            <w:pPr>
              <w:pStyle w:val="ConsPlusNormal"/>
              <w:jc w:val="center"/>
            </w:pPr>
            <w:r>
              <w:t>519.</w:t>
            </w:r>
          </w:p>
        </w:tc>
        <w:tc>
          <w:tcPr>
            <w:tcW w:w="3118" w:type="dxa"/>
          </w:tcPr>
          <w:p w:rsidR="00577AB5" w:rsidRDefault="00577AB5">
            <w:pPr>
              <w:pStyle w:val="ConsPlusNormal"/>
            </w:pPr>
            <w:r>
              <w:t>г. Орск, просп. Ленина, д. 129</w:t>
            </w:r>
          </w:p>
        </w:tc>
        <w:tc>
          <w:tcPr>
            <w:tcW w:w="1474" w:type="dxa"/>
          </w:tcPr>
          <w:p w:rsidR="00577AB5" w:rsidRDefault="00577AB5">
            <w:pPr>
              <w:pStyle w:val="ConsPlusNormal"/>
              <w:jc w:val="center"/>
            </w:pPr>
            <w:r>
              <w:t>6107,70</w:t>
            </w:r>
          </w:p>
        </w:tc>
        <w:tc>
          <w:tcPr>
            <w:tcW w:w="2551" w:type="dxa"/>
          </w:tcPr>
          <w:p w:rsidR="00577AB5" w:rsidRDefault="00577AB5">
            <w:pPr>
              <w:pStyle w:val="ConsPlusNormal"/>
              <w:jc w:val="center"/>
            </w:pPr>
            <w:r>
              <w:t>280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5480922,04</w:t>
            </w:r>
          </w:p>
        </w:tc>
      </w:tr>
      <w:tr w:rsidR="00577AB5">
        <w:tc>
          <w:tcPr>
            <w:tcW w:w="794" w:type="dxa"/>
          </w:tcPr>
          <w:p w:rsidR="00577AB5" w:rsidRDefault="00577AB5">
            <w:pPr>
              <w:pStyle w:val="ConsPlusNormal"/>
              <w:jc w:val="center"/>
            </w:pPr>
            <w:r>
              <w:t>520.</w:t>
            </w:r>
          </w:p>
        </w:tc>
        <w:tc>
          <w:tcPr>
            <w:tcW w:w="3118" w:type="dxa"/>
          </w:tcPr>
          <w:p w:rsidR="00577AB5" w:rsidRDefault="00577AB5">
            <w:pPr>
              <w:pStyle w:val="ConsPlusNormal"/>
            </w:pPr>
            <w:r>
              <w:t>г. Орск, просп. Ленина, д. 18</w:t>
            </w:r>
          </w:p>
        </w:tc>
        <w:tc>
          <w:tcPr>
            <w:tcW w:w="1474" w:type="dxa"/>
          </w:tcPr>
          <w:p w:rsidR="00577AB5" w:rsidRDefault="00577AB5">
            <w:pPr>
              <w:pStyle w:val="ConsPlusNormal"/>
              <w:jc w:val="center"/>
            </w:pPr>
            <w:r>
              <w:t>3519,40</w:t>
            </w:r>
          </w:p>
        </w:tc>
        <w:tc>
          <w:tcPr>
            <w:tcW w:w="2551" w:type="dxa"/>
          </w:tcPr>
          <w:p w:rsidR="00577AB5" w:rsidRDefault="00577AB5">
            <w:pPr>
              <w:pStyle w:val="ConsPlusNormal"/>
              <w:jc w:val="center"/>
            </w:pPr>
            <w:r>
              <w:t>75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4255023,56</w:t>
            </w:r>
          </w:p>
        </w:tc>
      </w:tr>
      <w:tr w:rsidR="00577AB5">
        <w:tc>
          <w:tcPr>
            <w:tcW w:w="794" w:type="dxa"/>
          </w:tcPr>
          <w:p w:rsidR="00577AB5" w:rsidRDefault="00577AB5">
            <w:pPr>
              <w:pStyle w:val="ConsPlusNormal"/>
              <w:jc w:val="center"/>
            </w:pPr>
            <w:r>
              <w:t>521.</w:t>
            </w:r>
          </w:p>
        </w:tc>
        <w:tc>
          <w:tcPr>
            <w:tcW w:w="3118" w:type="dxa"/>
          </w:tcPr>
          <w:p w:rsidR="00577AB5" w:rsidRDefault="00577AB5">
            <w:pPr>
              <w:pStyle w:val="ConsPlusNormal"/>
            </w:pPr>
            <w:r>
              <w:t>г. Орск, просп. Ленина, д. 20</w:t>
            </w:r>
          </w:p>
        </w:tc>
        <w:tc>
          <w:tcPr>
            <w:tcW w:w="1474" w:type="dxa"/>
          </w:tcPr>
          <w:p w:rsidR="00577AB5" w:rsidRDefault="00577AB5">
            <w:pPr>
              <w:pStyle w:val="ConsPlusNormal"/>
              <w:jc w:val="center"/>
            </w:pPr>
            <w:r>
              <w:t>3317,90</w:t>
            </w:r>
          </w:p>
        </w:tc>
        <w:tc>
          <w:tcPr>
            <w:tcW w:w="2551" w:type="dxa"/>
          </w:tcPr>
          <w:p w:rsidR="00577AB5" w:rsidRDefault="00577AB5">
            <w:pPr>
              <w:pStyle w:val="ConsPlusNormal"/>
              <w:jc w:val="center"/>
            </w:pPr>
            <w:r>
              <w:t>78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4827158,80</w:t>
            </w:r>
          </w:p>
        </w:tc>
      </w:tr>
      <w:tr w:rsidR="00577AB5">
        <w:tc>
          <w:tcPr>
            <w:tcW w:w="794" w:type="dxa"/>
          </w:tcPr>
          <w:p w:rsidR="00577AB5" w:rsidRDefault="00577AB5">
            <w:pPr>
              <w:pStyle w:val="ConsPlusNormal"/>
              <w:jc w:val="center"/>
            </w:pPr>
            <w:r>
              <w:lastRenderedPageBreak/>
              <w:t>522.</w:t>
            </w:r>
          </w:p>
        </w:tc>
        <w:tc>
          <w:tcPr>
            <w:tcW w:w="3118" w:type="dxa"/>
          </w:tcPr>
          <w:p w:rsidR="00577AB5" w:rsidRDefault="00577AB5">
            <w:pPr>
              <w:pStyle w:val="ConsPlusNormal"/>
            </w:pPr>
            <w:r>
              <w:t>г. Орск, просп. Ленина, д. 22</w:t>
            </w:r>
          </w:p>
        </w:tc>
        <w:tc>
          <w:tcPr>
            <w:tcW w:w="1474" w:type="dxa"/>
          </w:tcPr>
          <w:p w:rsidR="00577AB5" w:rsidRDefault="00577AB5">
            <w:pPr>
              <w:pStyle w:val="ConsPlusNormal"/>
              <w:jc w:val="center"/>
            </w:pPr>
            <w:r>
              <w:t>4176,50</w:t>
            </w:r>
          </w:p>
        </w:tc>
        <w:tc>
          <w:tcPr>
            <w:tcW w:w="2551" w:type="dxa"/>
          </w:tcPr>
          <w:p w:rsidR="00577AB5" w:rsidRDefault="00577AB5">
            <w:pPr>
              <w:pStyle w:val="ConsPlusNormal"/>
              <w:jc w:val="center"/>
            </w:pPr>
            <w:r>
              <w:t>94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6155866,49</w:t>
            </w:r>
          </w:p>
        </w:tc>
      </w:tr>
      <w:tr w:rsidR="00577AB5">
        <w:tc>
          <w:tcPr>
            <w:tcW w:w="794" w:type="dxa"/>
          </w:tcPr>
          <w:p w:rsidR="00577AB5" w:rsidRDefault="00577AB5">
            <w:pPr>
              <w:pStyle w:val="ConsPlusNormal"/>
              <w:jc w:val="center"/>
            </w:pPr>
            <w:r>
              <w:t>523.</w:t>
            </w:r>
          </w:p>
        </w:tc>
        <w:tc>
          <w:tcPr>
            <w:tcW w:w="3118" w:type="dxa"/>
          </w:tcPr>
          <w:p w:rsidR="00577AB5" w:rsidRDefault="00577AB5">
            <w:pPr>
              <w:pStyle w:val="ConsPlusNormal"/>
            </w:pPr>
            <w:r>
              <w:t>г. Орск, просп. Ленина, д. 28</w:t>
            </w:r>
          </w:p>
        </w:tc>
        <w:tc>
          <w:tcPr>
            <w:tcW w:w="1474" w:type="dxa"/>
          </w:tcPr>
          <w:p w:rsidR="00577AB5" w:rsidRDefault="00577AB5">
            <w:pPr>
              <w:pStyle w:val="ConsPlusNormal"/>
              <w:jc w:val="center"/>
            </w:pPr>
            <w:r>
              <w:t>6302,20</w:t>
            </w:r>
          </w:p>
        </w:tc>
        <w:tc>
          <w:tcPr>
            <w:tcW w:w="2551" w:type="dxa"/>
          </w:tcPr>
          <w:p w:rsidR="00577AB5" w:rsidRDefault="00577AB5">
            <w:pPr>
              <w:pStyle w:val="ConsPlusNormal"/>
              <w:jc w:val="center"/>
            </w:pPr>
            <w:r>
              <w:t>108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1325918,40</w:t>
            </w:r>
          </w:p>
        </w:tc>
      </w:tr>
      <w:tr w:rsidR="00577AB5">
        <w:tc>
          <w:tcPr>
            <w:tcW w:w="794" w:type="dxa"/>
          </w:tcPr>
          <w:p w:rsidR="00577AB5" w:rsidRDefault="00577AB5">
            <w:pPr>
              <w:pStyle w:val="ConsPlusNormal"/>
              <w:jc w:val="center"/>
            </w:pPr>
            <w:r>
              <w:t>524.</w:t>
            </w:r>
          </w:p>
        </w:tc>
        <w:tc>
          <w:tcPr>
            <w:tcW w:w="3118" w:type="dxa"/>
          </w:tcPr>
          <w:p w:rsidR="00577AB5" w:rsidRDefault="00577AB5">
            <w:pPr>
              <w:pStyle w:val="ConsPlusNormal"/>
            </w:pPr>
            <w:r>
              <w:t>г. Орск, просп. Ленина, д. 30</w:t>
            </w:r>
          </w:p>
        </w:tc>
        <w:tc>
          <w:tcPr>
            <w:tcW w:w="1474" w:type="dxa"/>
          </w:tcPr>
          <w:p w:rsidR="00577AB5" w:rsidRDefault="00577AB5">
            <w:pPr>
              <w:pStyle w:val="ConsPlusNormal"/>
              <w:jc w:val="center"/>
            </w:pPr>
            <w:r>
              <w:t>2663,60</w:t>
            </w:r>
          </w:p>
        </w:tc>
        <w:tc>
          <w:tcPr>
            <w:tcW w:w="2551" w:type="dxa"/>
          </w:tcPr>
          <w:p w:rsidR="00577AB5" w:rsidRDefault="00577AB5">
            <w:pPr>
              <w:pStyle w:val="ConsPlusNormal"/>
              <w:jc w:val="center"/>
            </w:pPr>
            <w:r>
              <w:t>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520195,37</w:t>
            </w:r>
          </w:p>
        </w:tc>
      </w:tr>
      <w:tr w:rsidR="00577AB5">
        <w:tc>
          <w:tcPr>
            <w:tcW w:w="794" w:type="dxa"/>
          </w:tcPr>
          <w:p w:rsidR="00577AB5" w:rsidRDefault="00577AB5">
            <w:pPr>
              <w:pStyle w:val="ConsPlusNormal"/>
              <w:jc w:val="center"/>
            </w:pPr>
            <w:r>
              <w:t>525.</w:t>
            </w:r>
          </w:p>
        </w:tc>
        <w:tc>
          <w:tcPr>
            <w:tcW w:w="3118" w:type="dxa"/>
          </w:tcPr>
          <w:p w:rsidR="00577AB5" w:rsidRDefault="00577AB5">
            <w:pPr>
              <w:pStyle w:val="ConsPlusNormal"/>
            </w:pPr>
            <w:r>
              <w:t>г. Орск, просп. Ленина, д. 35</w:t>
            </w:r>
          </w:p>
        </w:tc>
        <w:tc>
          <w:tcPr>
            <w:tcW w:w="1474" w:type="dxa"/>
          </w:tcPr>
          <w:p w:rsidR="00577AB5" w:rsidRDefault="00577AB5">
            <w:pPr>
              <w:pStyle w:val="ConsPlusNormal"/>
              <w:jc w:val="center"/>
            </w:pPr>
            <w:r>
              <w:t>4151,80</w:t>
            </w:r>
          </w:p>
        </w:tc>
        <w:tc>
          <w:tcPr>
            <w:tcW w:w="2551" w:type="dxa"/>
          </w:tcPr>
          <w:p w:rsidR="00577AB5" w:rsidRDefault="00577AB5">
            <w:pPr>
              <w:pStyle w:val="ConsPlusNormal"/>
              <w:jc w:val="center"/>
            </w:pPr>
            <w:r>
              <w:t>99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592105,17</w:t>
            </w:r>
          </w:p>
        </w:tc>
      </w:tr>
      <w:tr w:rsidR="00577AB5">
        <w:tc>
          <w:tcPr>
            <w:tcW w:w="794" w:type="dxa"/>
          </w:tcPr>
          <w:p w:rsidR="00577AB5" w:rsidRDefault="00577AB5">
            <w:pPr>
              <w:pStyle w:val="ConsPlusNormal"/>
              <w:jc w:val="center"/>
            </w:pPr>
            <w:r>
              <w:t>526.</w:t>
            </w:r>
          </w:p>
        </w:tc>
        <w:tc>
          <w:tcPr>
            <w:tcW w:w="3118" w:type="dxa"/>
          </w:tcPr>
          <w:p w:rsidR="00577AB5" w:rsidRDefault="00577AB5">
            <w:pPr>
              <w:pStyle w:val="ConsPlusNormal"/>
            </w:pPr>
            <w:r>
              <w:t>г. Орск, просп. Ленина, д. 58</w:t>
            </w:r>
          </w:p>
        </w:tc>
        <w:tc>
          <w:tcPr>
            <w:tcW w:w="1474" w:type="dxa"/>
          </w:tcPr>
          <w:p w:rsidR="00577AB5" w:rsidRDefault="00577AB5">
            <w:pPr>
              <w:pStyle w:val="ConsPlusNormal"/>
              <w:jc w:val="center"/>
            </w:pPr>
            <w:r>
              <w:t>3868,90</w:t>
            </w:r>
          </w:p>
        </w:tc>
        <w:tc>
          <w:tcPr>
            <w:tcW w:w="2551" w:type="dxa"/>
          </w:tcPr>
          <w:p w:rsidR="00577AB5" w:rsidRDefault="00577AB5">
            <w:pPr>
              <w:pStyle w:val="ConsPlusNormal"/>
              <w:jc w:val="center"/>
            </w:pPr>
            <w:r>
              <w:t>128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1240558,40</w:t>
            </w:r>
          </w:p>
        </w:tc>
      </w:tr>
      <w:tr w:rsidR="00577AB5">
        <w:tc>
          <w:tcPr>
            <w:tcW w:w="794" w:type="dxa"/>
          </w:tcPr>
          <w:p w:rsidR="00577AB5" w:rsidRDefault="00577AB5">
            <w:pPr>
              <w:pStyle w:val="ConsPlusNormal"/>
              <w:jc w:val="center"/>
            </w:pPr>
            <w:r>
              <w:t>527.</w:t>
            </w:r>
          </w:p>
        </w:tc>
        <w:tc>
          <w:tcPr>
            <w:tcW w:w="3118" w:type="dxa"/>
          </w:tcPr>
          <w:p w:rsidR="00577AB5" w:rsidRDefault="00577AB5">
            <w:pPr>
              <w:pStyle w:val="ConsPlusNormal"/>
            </w:pPr>
            <w:r>
              <w:t>г. Орск, просп. Ленина, д. 6</w:t>
            </w:r>
          </w:p>
        </w:tc>
        <w:tc>
          <w:tcPr>
            <w:tcW w:w="1474" w:type="dxa"/>
          </w:tcPr>
          <w:p w:rsidR="00577AB5" w:rsidRDefault="00577AB5">
            <w:pPr>
              <w:pStyle w:val="ConsPlusNormal"/>
              <w:jc w:val="center"/>
            </w:pPr>
            <w:r>
              <w:t>3917,10</w:t>
            </w:r>
          </w:p>
        </w:tc>
        <w:tc>
          <w:tcPr>
            <w:tcW w:w="2551" w:type="dxa"/>
          </w:tcPr>
          <w:p w:rsidR="00577AB5" w:rsidRDefault="00577AB5">
            <w:pPr>
              <w:pStyle w:val="ConsPlusNormal"/>
              <w:jc w:val="center"/>
            </w:pPr>
            <w:r>
              <w:t>74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4441045,08</w:t>
            </w:r>
          </w:p>
        </w:tc>
      </w:tr>
      <w:tr w:rsidR="00577AB5">
        <w:tc>
          <w:tcPr>
            <w:tcW w:w="794" w:type="dxa"/>
          </w:tcPr>
          <w:p w:rsidR="00577AB5" w:rsidRDefault="00577AB5">
            <w:pPr>
              <w:pStyle w:val="ConsPlusNormal"/>
              <w:jc w:val="center"/>
            </w:pPr>
            <w:r>
              <w:t>528.</w:t>
            </w:r>
          </w:p>
        </w:tc>
        <w:tc>
          <w:tcPr>
            <w:tcW w:w="3118" w:type="dxa"/>
          </w:tcPr>
          <w:p w:rsidR="00577AB5" w:rsidRDefault="00577AB5">
            <w:pPr>
              <w:pStyle w:val="ConsPlusNormal"/>
            </w:pPr>
            <w:r>
              <w:t>г. Орск, просп. Ленина, д. 7</w:t>
            </w:r>
          </w:p>
        </w:tc>
        <w:tc>
          <w:tcPr>
            <w:tcW w:w="1474" w:type="dxa"/>
          </w:tcPr>
          <w:p w:rsidR="00577AB5" w:rsidRDefault="00577AB5">
            <w:pPr>
              <w:pStyle w:val="ConsPlusNormal"/>
              <w:jc w:val="center"/>
            </w:pPr>
            <w:r>
              <w:t>3882,50</w:t>
            </w:r>
          </w:p>
        </w:tc>
        <w:tc>
          <w:tcPr>
            <w:tcW w:w="2551" w:type="dxa"/>
          </w:tcPr>
          <w:p w:rsidR="00577AB5" w:rsidRDefault="00577AB5">
            <w:pPr>
              <w:pStyle w:val="ConsPlusNormal"/>
              <w:jc w:val="center"/>
            </w:pPr>
            <w:r>
              <w:t>66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559264,41</w:t>
            </w:r>
          </w:p>
        </w:tc>
      </w:tr>
      <w:tr w:rsidR="00577AB5">
        <w:tc>
          <w:tcPr>
            <w:tcW w:w="794" w:type="dxa"/>
          </w:tcPr>
          <w:p w:rsidR="00577AB5" w:rsidRDefault="00577AB5">
            <w:pPr>
              <w:pStyle w:val="ConsPlusNormal"/>
              <w:jc w:val="center"/>
            </w:pPr>
            <w:r>
              <w:t>529.</w:t>
            </w:r>
          </w:p>
        </w:tc>
        <w:tc>
          <w:tcPr>
            <w:tcW w:w="3118" w:type="dxa"/>
          </w:tcPr>
          <w:p w:rsidR="00577AB5" w:rsidRDefault="00577AB5">
            <w:pPr>
              <w:pStyle w:val="ConsPlusNormal"/>
            </w:pPr>
            <w:r>
              <w:t>г. Орск, просп. Ленина, д. 75а</w:t>
            </w:r>
          </w:p>
        </w:tc>
        <w:tc>
          <w:tcPr>
            <w:tcW w:w="1474" w:type="dxa"/>
          </w:tcPr>
          <w:p w:rsidR="00577AB5" w:rsidRDefault="00577AB5">
            <w:pPr>
              <w:pStyle w:val="ConsPlusNormal"/>
              <w:jc w:val="center"/>
            </w:pPr>
            <w:r>
              <w:t>2688,00</w:t>
            </w:r>
          </w:p>
        </w:tc>
        <w:tc>
          <w:tcPr>
            <w:tcW w:w="2551" w:type="dxa"/>
          </w:tcPr>
          <w:p w:rsidR="00577AB5" w:rsidRDefault="00577AB5">
            <w:pPr>
              <w:pStyle w:val="ConsPlusNormal"/>
              <w:jc w:val="center"/>
            </w:pPr>
            <w:r>
              <w:t>72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2289013,81</w:t>
            </w:r>
          </w:p>
        </w:tc>
      </w:tr>
      <w:tr w:rsidR="00577AB5">
        <w:tc>
          <w:tcPr>
            <w:tcW w:w="794" w:type="dxa"/>
          </w:tcPr>
          <w:p w:rsidR="00577AB5" w:rsidRDefault="00577AB5">
            <w:pPr>
              <w:pStyle w:val="ConsPlusNormal"/>
              <w:jc w:val="center"/>
            </w:pPr>
            <w:r>
              <w:t>530.</w:t>
            </w:r>
          </w:p>
        </w:tc>
        <w:tc>
          <w:tcPr>
            <w:tcW w:w="3118" w:type="dxa"/>
          </w:tcPr>
          <w:p w:rsidR="00577AB5" w:rsidRDefault="00577AB5">
            <w:pPr>
              <w:pStyle w:val="ConsPlusNormal"/>
            </w:pPr>
            <w:r>
              <w:t>г. Орск, просп. Ленина, д. 76</w:t>
            </w:r>
          </w:p>
        </w:tc>
        <w:tc>
          <w:tcPr>
            <w:tcW w:w="1474" w:type="dxa"/>
          </w:tcPr>
          <w:p w:rsidR="00577AB5" w:rsidRDefault="00577AB5">
            <w:pPr>
              <w:pStyle w:val="ConsPlusNormal"/>
              <w:jc w:val="center"/>
            </w:pPr>
            <w:r>
              <w:t>3126,50</w:t>
            </w:r>
          </w:p>
        </w:tc>
        <w:tc>
          <w:tcPr>
            <w:tcW w:w="2551" w:type="dxa"/>
          </w:tcPr>
          <w:p w:rsidR="00577AB5" w:rsidRDefault="00577AB5">
            <w:pPr>
              <w:pStyle w:val="ConsPlusNormal"/>
              <w:jc w:val="center"/>
            </w:pPr>
            <w:r>
              <w:t>84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1159822,46</w:t>
            </w:r>
          </w:p>
        </w:tc>
      </w:tr>
      <w:tr w:rsidR="00577AB5">
        <w:tc>
          <w:tcPr>
            <w:tcW w:w="794" w:type="dxa"/>
          </w:tcPr>
          <w:p w:rsidR="00577AB5" w:rsidRDefault="00577AB5">
            <w:pPr>
              <w:pStyle w:val="ConsPlusNormal"/>
              <w:jc w:val="center"/>
            </w:pPr>
            <w:r>
              <w:t>531.</w:t>
            </w:r>
          </w:p>
        </w:tc>
        <w:tc>
          <w:tcPr>
            <w:tcW w:w="3118" w:type="dxa"/>
          </w:tcPr>
          <w:p w:rsidR="00577AB5" w:rsidRDefault="00577AB5">
            <w:pPr>
              <w:pStyle w:val="ConsPlusNormal"/>
            </w:pPr>
            <w:r>
              <w:t>г. Орск, просп. Ленина, д. 78а</w:t>
            </w:r>
          </w:p>
        </w:tc>
        <w:tc>
          <w:tcPr>
            <w:tcW w:w="1474" w:type="dxa"/>
          </w:tcPr>
          <w:p w:rsidR="00577AB5" w:rsidRDefault="00577AB5">
            <w:pPr>
              <w:pStyle w:val="ConsPlusNormal"/>
              <w:jc w:val="center"/>
            </w:pPr>
            <w:r>
              <w:t>4372,31</w:t>
            </w:r>
          </w:p>
        </w:tc>
        <w:tc>
          <w:tcPr>
            <w:tcW w:w="2551" w:type="dxa"/>
          </w:tcPr>
          <w:p w:rsidR="00577AB5" w:rsidRDefault="00577AB5">
            <w:pPr>
              <w:pStyle w:val="ConsPlusNormal"/>
              <w:jc w:val="center"/>
            </w:pPr>
            <w:r>
              <w:t>129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3672410,17</w:t>
            </w:r>
          </w:p>
        </w:tc>
      </w:tr>
      <w:tr w:rsidR="00577AB5">
        <w:tc>
          <w:tcPr>
            <w:tcW w:w="794" w:type="dxa"/>
          </w:tcPr>
          <w:p w:rsidR="00577AB5" w:rsidRDefault="00577AB5">
            <w:pPr>
              <w:pStyle w:val="ConsPlusNormal"/>
              <w:jc w:val="center"/>
            </w:pPr>
            <w:r>
              <w:t>532.</w:t>
            </w:r>
          </w:p>
        </w:tc>
        <w:tc>
          <w:tcPr>
            <w:tcW w:w="3118" w:type="dxa"/>
          </w:tcPr>
          <w:p w:rsidR="00577AB5" w:rsidRDefault="00577AB5">
            <w:pPr>
              <w:pStyle w:val="ConsPlusNormal"/>
            </w:pPr>
            <w:r>
              <w:t>г. Орск, просп. Ленина, д. 85</w:t>
            </w:r>
          </w:p>
        </w:tc>
        <w:tc>
          <w:tcPr>
            <w:tcW w:w="1474" w:type="dxa"/>
          </w:tcPr>
          <w:p w:rsidR="00577AB5" w:rsidRDefault="00577AB5">
            <w:pPr>
              <w:pStyle w:val="ConsPlusNormal"/>
              <w:jc w:val="center"/>
            </w:pPr>
            <w:r>
              <w:t>8194,10</w:t>
            </w:r>
          </w:p>
        </w:tc>
        <w:tc>
          <w:tcPr>
            <w:tcW w:w="2551" w:type="dxa"/>
          </w:tcPr>
          <w:p w:rsidR="00577AB5" w:rsidRDefault="00577AB5">
            <w:pPr>
              <w:pStyle w:val="ConsPlusNormal"/>
              <w:jc w:val="center"/>
            </w:pPr>
            <w:r>
              <w:t>266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5866048,92</w:t>
            </w:r>
          </w:p>
        </w:tc>
      </w:tr>
      <w:tr w:rsidR="00577AB5">
        <w:tc>
          <w:tcPr>
            <w:tcW w:w="794" w:type="dxa"/>
          </w:tcPr>
          <w:p w:rsidR="00577AB5" w:rsidRDefault="00577AB5">
            <w:pPr>
              <w:pStyle w:val="ConsPlusNormal"/>
              <w:jc w:val="center"/>
            </w:pPr>
            <w:r>
              <w:t>533.</w:t>
            </w:r>
          </w:p>
        </w:tc>
        <w:tc>
          <w:tcPr>
            <w:tcW w:w="3118" w:type="dxa"/>
          </w:tcPr>
          <w:p w:rsidR="00577AB5" w:rsidRDefault="00577AB5">
            <w:pPr>
              <w:pStyle w:val="ConsPlusNormal"/>
            </w:pPr>
            <w:r>
              <w:t>г. Орск, просп. Мира, д. 23</w:t>
            </w:r>
          </w:p>
        </w:tc>
        <w:tc>
          <w:tcPr>
            <w:tcW w:w="1474" w:type="dxa"/>
          </w:tcPr>
          <w:p w:rsidR="00577AB5" w:rsidRDefault="00577AB5">
            <w:pPr>
              <w:pStyle w:val="ConsPlusNormal"/>
              <w:jc w:val="center"/>
            </w:pPr>
            <w:r>
              <w:t>10639,98</w:t>
            </w:r>
          </w:p>
        </w:tc>
        <w:tc>
          <w:tcPr>
            <w:tcW w:w="2551" w:type="dxa"/>
          </w:tcPr>
          <w:p w:rsidR="00577AB5" w:rsidRDefault="00577AB5">
            <w:pPr>
              <w:pStyle w:val="ConsPlusNormal"/>
              <w:jc w:val="center"/>
            </w:pPr>
            <w:r>
              <w:t>165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9053019,32</w:t>
            </w:r>
          </w:p>
        </w:tc>
      </w:tr>
      <w:tr w:rsidR="00577AB5">
        <w:tc>
          <w:tcPr>
            <w:tcW w:w="794" w:type="dxa"/>
          </w:tcPr>
          <w:p w:rsidR="00577AB5" w:rsidRDefault="00577AB5">
            <w:pPr>
              <w:pStyle w:val="ConsPlusNormal"/>
              <w:jc w:val="center"/>
            </w:pPr>
            <w:r>
              <w:t>534.</w:t>
            </w:r>
          </w:p>
        </w:tc>
        <w:tc>
          <w:tcPr>
            <w:tcW w:w="3118" w:type="dxa"/>
          </w:tcPr>
          <w:p w:rsidR="00577AB5" w:rsidRDefault="00577AB5">
            <w:pPr>
              <w:pStyle w:val="ConsPlusNormal"/>
            </w:pPr>
            <w:r>
              <w:t>г. Орск, просп. Орский, д. 25</w:t>
            </w:r>
          </w:p>
        </w:tc>
        <w:tc>
          <w:tcPr>
            <w:tcW w:w="1474" w:type="dxa"/>
          </w:tcPr>
          <w:p w:rsidR="00577AB5" w:rsidRDefault="00577AB5">
            <w:pPr>
              <w:pStyle w:val="ConsPlusNormal"/>
              <w:jc w:val="center"/>
            </w:pPr>
            <w:r>
              <w:t>4990,70</w:t>
            </w:r>
          </w:p>
        </w:tc>
        <w:tc>
          <w:tcPr>
            <w:tcW w:w="2551" w:type="dxa"/>
          </w:tcPr>
          <w:p w:rsidR="00577AB5" w:rsidRDefault="00577AB5">
            <w:pPr>
              <w:pStyle w:val="ConsPlusNormal"/>
              <w:jc w:val="center"/>
            </w:pPr>
            <w:r>
              <w:t>154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6707207,36</w:t>
            </w:r>
          </w:p>
        </w:tc>
      </w:tr>
      <w:tr w:rsidR="00577AB5">
        <w:tc>
          <w:tcPr>
            <w:tcW w:w="794" w:type="dxa"/>
          </w:tcPr>
          <w:p w:rsidR="00577AB5" w:rsidRDefault="00577AB5">
            <w:pPr>
              <w:pStyle w:val="ConsPlusNormal"/>
              <w:jc w:val="center"/>
            </w:pPr>
            <w:r>
              <w:t>535.</w:t>
            </w:r>
          </w:p>
        </w:tc>
        <w:tc>
          <w:tcPr>
            <w:tcW w:w="3118" w:type="dxa"/>
          </w:tcPr>
          <w:p w:rsidR="00577AB5" w:rsidRDefault="00577AB5">
            <w:pPr>
              <w:pStyle w:val="ConsPlusNormal"/>
            </w:pPr>
            <w:r>
              <w:t>г. Орск, ул. Беляева, д. 1</w:t>
            </w:r>
          </w:p>
        </w:tc>
        <w:tc>
          <w:tcPr>
            <w:tcW w:w="1474" w:type="dxa"/>
          </w:tcPr>
          <w:p w:rsidR="00577AB5" w:rsidRDefault="00577AB5">
            <w:pPr>
              <w:pStyle w:val="ConsPlusNormal"/>
              <w:jc w:val="center"/>
            </w:pPr>
            <w:r>
              <w:t>7950,60</w:t>
            </w:r>
          </w:p>
        </w:tc>
        <w:tc>
          <w:tcPr>
            <w:tcW w:w="2551" w:type="dxa"/>
          </w:tcPr>
          <w:p w:rsidR="00577AB5" w:rsidRDefault="00577AB5">
            <w:pPr>
              <w:pStyle w:val="ConsPlusNormal"/>
              <w:jc w:val="center"/>
            </w:pPr>
            <w:r>
              <w:t>102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7340259,45</w:t>
            </w:r>
          </w:p>
        </w:tc>
      </w:tr>
      <w:tr w:rsidR="00577AB5">
        <w:tc>
          <w:tcPr>
            <w:tcW w:w="794" w:type="dxa"/>
          </w:tcPr>
          <w:p w:rsidR="00577AB5" w:rsidRDefault="00577AB5">
            <w:pPr>
              <w:pStyle w:val="ConsPlusNormal"/>
              <w:jc w:val="center"/>
            </w:pPr>
            <w:r>
              <w:t>536.</w:t>
            </w:r>
          </w:p>
        </w:tc>
        <w:tc>
          <w:tcPr>
            <w:tcW w:w="3118" w:type="dxa"/>
          </w:tcPr>
          <w:p w:rsidR="00577AB5" w:rsidRDefault="00577AB5">
            <w:pPr>
              <w:pStyle w:val="ConsPlusNormal"/>
            </w:pPr>
            <w:r>
              <w:t>г. Орск, ул. Беляева, д. 13</w:t>
            </w:r>
          </w:p>
        </w:tc>
        <w:tc>
          <w:tcPr>
            <w:tcW w:w="1474" w:type="dxa"/>
          </w:tcPr>
          <w:p w:rsidR="00577AB5" w:rsidRDefault="00577AB5">
            <w:pPr>
              <w:pStyle w:val="ConsPlusNormal"/>
              <w:jc w:val="center"/>
            </w:pPr>
            <w:r>
              <w:t>8383,20</w:t>
            </w:r>
          </w:p>
        </w:tc>
        <w:tc>
          <w:tcPr>
            <w:tcW w:w="2551" w:type="dxa"/>
          </w:tcPr>
          <w:p w:rsidR="00577AB5" w:rsidRDefault="00577AB5">
            <w:pPr>
              <w:pStyle w:val="ConsPlusNormal"/>
              <w:jc w:val="center"/>
            </w:pPr>
            <w:r>
              <w:t>344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7355591,78</w:t>
            </w:r>
          </w:p>
        </w:tc>
      </w:tr>
      <w:tr w:rsidR="00577AB5">
        <w:tc>
          <w:tcPr>
            <w:tcW w:w="794" w:type="dxa"/>
          </w:tcPr>
          <w:p w:rsidR="00577AB5" w:rsidRDefault="00577AB5">
            <w:pPr>
              <w:pStyle w:val="ConsPlusNormal"/>
              <w:jc w:val="center"/>
            </w:pPr>
            <w:r>
              <w:t>537.</w:t>
            </w:r>
          </w:p>
        </w:tc>
        <w:tc>
          <w:tcPr>
            <w:tcW w:w="3118" w:type="dxa"/>
          </w:tcPr>
          <w:p w:rsidR="00577AB5" w:rsidRDefault="00577AB5">
            <w:pPr>
              <w:pStyle w:val="ConsPlusNormal"/>
            </w:pPr>
            <w:r>
              <w:t>г. Орск, ул. Беляева, д. 2а</w:t>
            </w:r>
          </w:p>
        </w:tc>
        <w:tc>
          <w:tcPr>
            <w:tcW w:w="1474" w:type="dxa"/>
          </w:tcPr>
          <w:p w:rsidR="00577AB5" w:rsidRDefault="00577AB5">
            <w:pPr>
              <w:pStyle w:val="ConsPlusNormal"/>
              <w:jc w:val="center"/>
            </w:pPr>
            <w:r>
              <w:t>13272,60</w:t>
            </w:r>
          </w:p>
        </w:tc>
        <w:tc>
          <w:tcPr>
            <w:tcW w:w="2551" w:type="dxa"/>
          </w:tcPr>
          <w:p w:rsidR="00577AB5" w:rsidRDefault="00577AB5">
            <w:pPr>
              <w:pStyle w:val="ConsPlusNormal"/>
              <w:jc w:val="center"/>
            </w:pPr>
            <w:r>
              <w:t>476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1802395,51</w:t>
            </w:r>
          </w:p>
        </w:tc>
      </w:tr>
      <w:tr w:rsidR="00577AB5">
        <w:tc>
          <w:tcPr>
            <w:tcW w:w="794" w:type="dxa"/>
          </w:tcPr>
          <w:p w:rsidR="00577AB5" w:rsidRDefault="00577AB5">
            <w:pPr>
              <w:pStyle w:val="ConsPlusNormal"/>
              <w:jc w:val="center"/>
            </w:pPr>
            <w:r>
              <w:t>538.</w:t>
            </w:r>
          </w:p>
        </w:tc>
        <w:tc>
          <w:tcPr>
            <w:tcW w:w="3118" w:type="dxa"/>
          </w:tcPr>
          <w:p w:rsidR="00577AB5" w:rsidRDefault="00577AB5">
            <w:pPr>
              <w:pStyle w:val="ConsPlusNormal"/>
            </w:pPr>
            <w:r>
              <w:t>г. Орск, ул. Беляева, д. 5</w:t>
            </w:r>
          </w:p>
        </w:tc>
        <w:tc>
          <w:tcPr>
            <w:tcW w:w="1474" w:type="dxa"/>
          </w:tcPr>
          <w:p w:rsidR="00577AB5" w:rsidRDefault="00577AB5">
            <w:pPr>
              <w:pStyle w:val="ConsPlusNormal"/>
              <w:jc w:val="center"/>
            </w:pPr>
            <w:r>
              <w:t>8441,90</w:t>
            </w:r>
          </w:p>
        </w:tc>
        <w:tc>
          <w:tcPr>
            <w:tcW w:w="2551" w:type="dxa"/>
          </w:tcPr>
          <w:p w:rsidR="00577AB5" w:rsidRDefault="00577AB5">
            <w:pPr>
              <w:pStyle w:val="ConsPlusNormal"/>
              <w:jc w:val="center"/>
            </w:pPr>
            <w:r>
              <w:t>320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457526,00</w:t>
            </w:r>
          </w:p>
        </w:tc>
      </w:tr>
      <w:tr w:rsidR="00577AB5">
        <w:tc>
          <w:tcPr>
            <w:tcW w:w="794" w:type="dxa"/>
          </w:tcPr>
          <w:p w:rsidR="00577AB5" w:rsidRDefault="00577AB5">
            <w:pPr>
              <w:pStyle w:val="ConsPlusNormal"/>
              <w:jc w:val="center"/>
            </w:pPr>
            <w:r>
              <w:t>539.</w:t>
            </w:r>
          </w:p>
        </w:tc>
        <w:tc>
          <w:tcPr>
            <w:tcW w:w="3118" w:type="dxa"/>
          </w:tcPr>
          <w:p w:rsidR="00577AB5" w:rsidRDefault="00577AB5">
            <w:pPr>
              <w:pStyle w:val="ConsPlusNormal"/>
            </w:pPr>
            <w:r>
              <w:t>г. Орск, ул. Васнецова, д. 14</w:t>
            </w:r>
          </w:p>
        </w:tc>
        <w:tc>
          <w:tcPr>
            <w:tcW w:w="1474" w:type="dxa"/>
          </w:tcPr>
          <w:p w:rsidR="00577AB5" w:rsidRDefault="00577AB5">
            <w:pPr>
              <w:pStyle w:val="ConsPlusNormal"/>
              <w:jc w:val="center"/>
            </w:pPr>
            <w:r>
              <w:t>4554,90</w:t>
            </w:r>
          </w:p>
        </w:tc>
        <w:tc>
          <w:tcPr>
            <w:tcW w:w="2551" w:type="dxa"/>
          </w:tcPr>
          <w:p w:rsidR="00577AB5" w:rsidRDefault="00577AB5">
            <w:pPr>
              <w:pStyle w:val="ConsPlusNormal"/>
              <w:jc w:val="center"/>
            </w:pPr>
            <w:r>
              <w:t>109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4127904,55</w:t>
            </w:r>
          </w:p>
        </w:tc>
      </w:tr>
      <w:tr w:rsidR="00577AB5">
        <w:tc>
          <w:tcPr>
            <w:tcW w:w="794" w:type="dxa"/>
          </w:tcPr>
          <w:p w:rsidR="00577AB5" w:rsidRDefault="00577AB5">
            <w:pPr>
              <w:pStyle w:val="ConsPlusNormal"/>
              <w:jc w:val="center"/>
            </w:pPr>
            <w:r>
              <w:t>540.</w:t>
            </w:r>
          </w:p>
        </w:tc>
        <w:tc>
          <w:tcPr>
            <w:tcW w:w="3118" w:type="dxa"/>
          </w:tcPr>
          <w:p w:rsidR="00577AB5" w:rsidRDefault="00577AB5">
            <w:pPr>
              <w:pStyle w:val="ConsPlusNormal"/>
            </w:pPr>
            <w:r>
              <w:t xml:space="preserve">г. Орск, ул. Вокзальное шоссе, </w:t>
            </w:r>
            <w:r>
              <w:lastRenderedPageBreak/>
              <w:t>д. 1а</w:t>
            </w:r>
          </w:p>
        </w:tc>
        <w:tc>
          <w:tcPr>
            <w:tcW w:w="1474" w:type="dxa"/>
          </w:tcPr>
          <w:p w:rsidR="00577AB5" w:rsidRDefault="00577AB5">
            <w:pPr>
              <w:pStyle w:val="ConsPlusNormal"/>
              <w:jc w:val="center"/>
            </w:pPr>
            <w:r>
              <w:lastRenderedPageBreak/>
              <w:t>2737,60</w:t>
            </w:r>
          </w:p>
        </w:tc>
        <w:tc>
          <w:tcPr>
            <w:tcW w:w="2551" w:type="dxa"/>
          </w:tcPr>
          <w:p w:rsidR="00577AB5" w:rsidRDefault="00577AB5">
            <w:pPr>
              <w:pStyle w:val="ConsPlusNormal"/>
              <w:jc w:val="center"/>
            </w:pPr>
            <w:r>
              <w:t>119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557618,73</w:t>
            </w:r>
          </w:p>
        </w:tc>
      </w:tr>
      <w:tr w:rsidR="00577AB5">
        <w:tc>
          <w:tcPr>
            <w:tcW w:w="794" w:type="dxa"/>
          </w:tcPr>
          <w:p w:rsidR="00577AB5" w:rsidRDefault="00577AB5">
            <w:pPr>
              <w:pStyle w:val="ConsPlusNormal"/>
              <w:jc w:val="center"/>
            </w:pPr>
            <w:r>
              <w:lastRenderedPageBreak/>
              <w:t>541.</w:t>
            </w:r>
          </w:p>
        </w:tc>
        <w:tc>
          <w:tcPr>
            <w:tcW w:w="3118" w:type="dxa"/>
          </w:tcPr>
          <w:p w:rsidR="00577AB5" w:rsidRDefault="00577AB5">
            <w:pPr>
              <w:pStyle w:val="ConsPlusNormal"/>
            </w:pPr>
            <w:r>
              <w:t>г. Орск, ул. Вокзальное шоссе, д. 3</w:t>
            </w:r>
          </w:p>
        </w:tc>
        <w:tc>
          <w:tcPr>
            <w:tcW w:w="1474" w:type="dxa"/>
          </w:tcPr>
          <w:p w:rsidR="00577AB5" w:rsidRDefault="00577AB5">
            <w:pPr>
              <w:pStyle w:val="ConsPlusNormal"/>
              <w:jc w:val="center"/>
            </w:pPr>
            <w:r>
              <w:t>1370,90</w:t>
            </w:r>
          </w:p>
        </w:tc>
        <w:tc>
          <w:tcPr>
            <w:tcW w:w="2551" w:type="dxa"/>
          </w:tcPr>
          <w:p w:rsidR="00577AB5" w:rsidRDefault="00577AB5">
            <w:pPr>
              <w:pStyle w:val="ConsPlusNormal"/>
              <w:jc w:val="center"/>
            </w:pPr>
            <w:r>
              <w:t>47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4247007,73</w:t>
            </w:r>
          </w:p>
        </w:tc>
      </w:tr>
      <w:tr w:rsidR="00577AB5">
        <w:tc>
          <w:tcPr>
            <w:tcW w:w="794" w:type="dxa"/>
          </w:tcPr>
          <w:p w:rsidR="00577AB5" w:rsidRDefault="00577AB5">
            <w:pPr>
              <w:pStyle w:val="ConsPlusNormal"/>
              <w:jc w:val="center"/>
            </w:pPr>
            <w:r>
              <w:t>542.</w:t>
            </w:r>
          </w:p>
        </w:tc>
        <w:tc>
          <w:tcPr>
            <w:tcW w:w="3118" w:type="dxa"/>
          </w:tcPr>
          <w:p w:rsidR="00577AB5" w:rsidRDefault="00577AB5">
            <w:pPr>
              <w:pStyle w:val="ConsPlusNormal"/>
            </w:pPr>
            <w:r>
              <w:t>г. Орск, ул. Вокзальное шоссе, д. 3а</w:t>
            </w:r>
          </w:p>
        </w:tc>
        <w:tc>
          <w:tcPr>
            <w:tcW w:w="1474" w:type="dxa"/>
          </w:tcPr>
          <w:p w:rsidR="00577AB5" w:rsidRDefault="00577AB5">
            <w:pPr>
              <w:pStyle w:val="ConsPlusNormal"/>
              <w:jc w:val="center"/>
            </w:pPr>
            <w:r>
              <w:t>1919,60</w:t>
            </w:r>
          </w:p>
        </w:tc>
        <w:tc>
          <w:tcPr>
            <w:tcW w:w="2551" w:type="dxa"/>
          </w:tcPr>
          <w:p w:rsidR="00577AB5" w:rsidRDefault="00577AB5">
            <w:pPr>
              <w:pStyle w:val="ConsPlusNormal"/>
              <w:jc w:val="center"/>
            </w:pPr>
            <w:r>
              <w:t>68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5146380,96</w:t>
            </w:r>
          </w:p>
        </w:tc>
      </w:tr>
      <w:tr w:rsidR="00577AB5">
        <w:tc>
          <w:tcPr>
            <w:tcW w:w="794" w:type="dxa"/>
          </w:tcPr>
          <w:p w:rsidR="00577AB5" w:rsidRDefault="00577AB5">
            <w:pPr>
              <w:pStyle w:val="ConsPlusNormal"/>
              <w:jc w:val="center"/>
            </w:pPr>
            <w:r>
              <w:t>543.</w:t>
            </w:r>
          </w:p>
        </w:tc>
        <w:tc>
          <w:tcPr>
            <w:tcW w:w="3118" w:type="dxa"/>
          </w:tcPr>
          <w:p w:rsidR="00577AB5" w:rsidRDefault="00577AB5">
            <w:pPr>
              <w:pStyle w:val="ConsPlusNormal"/>
            </w:pPr>
            <w:r>
              <w:t>г. Орск, ул. Вокзальное шоссе, д. 9а</w:t>
            </w:r>
          </w:p>
        </w:tc>
        <w:tc>
          <w:tcPr>
            <w:tcW w:w="1474" w:type="dxa"/>
          </w:tcPr>
          <w:p w:rsidR="00577AB5" w:rsidRDefault="00577AB5">
            <w:pPr>
              <w:pStyle w:val="ConsPlusNormal"/>
              <w:jc w:val="center"/>
            </w:pPr>
            <w:r>
              <w:t>1393,90</w:t>
            </w:r>
          </w:p>
        </w:tc>
        <w:tc>
          <w:tcPr>
            <w:tcW w:w="2551" w:type="dxa"/>
          </w:tcPr>
          <w:p w:rsidR="00577AB5" w:rsidRDefault="00577AB5">
            <w:pPr>
              <w:pStyle w:val="ConsPlusNormal"/>
              <w:jc w:val="center"/>
            </w:pPr>
            <w:r>
              <w:t>47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2945746,59</w:t>
            </w:r>
          </w:p>
        </w:tc>
      </w:tr>
      <w:tr w:rsidR="00577AB5">
        <w:tc>
          <w:tcPr>
            <w:tcW w:w="794" w:type="dxa"/>
          </w:tcPr>
          <w:p w:rsidR="00577AB5" w:rsidRDefault="00577AB5">
            <w:pPr>
              <w:pStyle w:val="ConsPlusNormal"/>
              <w:jc w:val="center"/>
            </w:pPr>
            <w:r>
              <w:t>544.</w:t>
            </w:r>
          </w:p>
        </w:tc>
        <w:tc>
          <w:tcPr>
            <w:tcW w:w="3118" w:type="dxa"/>
          </w:tcPr>
          <w:p w:rsidR="00577AB5" w:rsidRDefault="00577AB5">
            <w:pPr>
              <w:pStyle w:val="ConsPlusNormal"/>
            </w:pPr>
            <w:r>
              <w:t>г. Орск, ул. Гомельская, д. 12</w:t>
            </w:r>
          </w:p>
        </w:tc>
        <w:tc>
          <w:tcPr>
            <w:tcW w:w="1474" w:type="dxa"/>
          </w:tcPr>
          <w:p w:rsidR="00577AB5" w:rsidRDefault="00577AB5">
            <w:pPr>
              <w:pStyle w:val="ConsPlusNormal"/>
              <w:jc w:val="center"/>
            </w:pPr>
            <w:r>
              <w:t>3149,40</w:t>
            </w:r>
          </w:p>
        </w:tc>
        <w:tc>
          <w:tcPr>
            <w:tcW w:w="2551" w:type="dxa"/>
          </w:tcPr>
          <w:p w:rsidR="00577AB5" w:rsidRDefault="00577AB5">
            <w:pPr>
              <w:pStyle w:val="ConsPlusNormal"/>
              <w:jc w:val="center"/>
            </w:pPr>
            <w:r>
              <w:t>92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3842126,84</w:t>
            </w:r>
          </w:p>
        </w:tc>
      </w:tr>
      <w:tr w:rsidR="00577AB5">
        <w:tc>
          <w:tcPr>
            <w:tcW w:w="794" w:type="dxa"/>
          </w:tcPr>
          <w:p w:rsidR="00577AB5" w:rsidRDefault="00577AB5">
            <w:pPr>
              <w:pStyle w:val="ConsPlusNormal"/>
              <w:jc w:val="center"/>
            </w:pPr>
            <w:r>
              <w:t>545.</w:t>
            </w:r>
          </w:p>
        </w:tc>
        <w:tc>
          <w:tcPr>
            <w:tcW w:w="3118" w:type="dxa"/>
          </w:tcPr>
          <w:p w:rsidR="00577AB5" w:rsidRDefault="00577AB5">
            <w:pPr>
              <w:pStyle w:val="ConsPlusNormal"/>
            </w:pPr>
            <w:r>
              <w:t>г. Орск, ул. Горького, д. 114</w:t>
            </w:r>
          </w:p>
        </w:tc>
        <w:tc>
          <w:tcPr>
            <w:tcW w:w="1474" w:type="dxa"/>
          </w:tcPr>
          <w:p w:rsidR="00577AB5" w:rsidRDefault="00577AB5">
            <w:pPr>
              <w:pStyle w:val="ConsPlusNormal"/>
              <w:jc w:val="center"/>
            </w:pPr>
            <w:r>
              <w:t>2677,40</w:t>
            </w:r>
          </w:p>
        </w:tc>
        <w:tc>
          <w:tcPr>
            <w:tcW w:w="2551" w:type="dxa"/>
          </w:tcPr>
          <w:p w:rsidR="00577AB5" w:rsidRDefault="00577AB5">
            <w:pPr>
              <w:pStyle w:val="ConsPlusNormal"/>
              <w:jc w:val="center"/>
            </w:pPr>
            <w:r>
              <w:t>118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4064197,78</w:t>
            </w:r>
          </w:p>
        </w:tc>
      </w:tr>
      <w:tr w:rsidR="00577AB5">
        <w:tc>
          <w:tcPr>
            <w:tcW w:w="794" w:type="dxa"/>
          </w:tcPr>
          <w:p w:rsidR="00577AB5" w:rsidRDefault="00577AB5">
            <w:pPr>
              <w:pStyle w:val="ConsPlusNormal"/>
              <w:jc w:val="center"/>
            </w:pPr>
            <w:r>
              <w:t>546.</w:t>
            </w:r>
          </w:p>
        </w:tc>
        <w:tc>
          <w:tcPr>
            <w:tcW w:w="3118" w:type="dxa"/>
          </w:tcPr>
          <w:p w:rsidR="00577AB5" w:rsidRDefault="00577AB5">
            <w:pPr>
              <w:pStyle w:val="ConsPlusNormal"/>
            </w:pPr>
            <w:r>
              <w:t>г. Орск, ул. Горького, д. 37а</w:t>
            </w:r>
          </w:p>
        </w:tc>
        <w:tc>
          <w:tcPr>
            <w:tcW w:w="1474" w:type="dxa"/>
          </w:tcPr>
          <w:p w:rsidR="00577AB5" w:rsidRDefault="00577AB5">
            <w:pPr>
              <w:pStyle w:val="ConsPlusNormal"/>
              <w:jc w:val="center"/>
            </w:pPr>
            <w:r>
              <w:t>3024,90</w:t>
            </w:r>
          </w:p>
        </w:tc>
        <w:tc>
          <w:tcPr>
            <w:tcW w:w="2551" w:type="dxa"/>
          </w:tcPr>
          <w:p w:rsidR="00577AB5" w:rsidRDefault="00577AB5">
            <w:pPr>
              <w:pStyle w:val="ConsPlusNormal"/>
              <w:jc w:val="center"/>
            </w:pPr>
            <w:r>
              <w:t>109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655874,95</w:t>
            </w:r>
          </w:p>
        </w:tc>
      </w:tr>
      <w:tr w:rsidR="00577AB5">
        <w:tc>
          <w:tcPr>
            <w:tcW w:w="794" w:type="dxa"/>
          </w:tcPr>
          <w:p w:rsidR="00577AB5" w:rsidRDefault="00577AB5">
            <w:pPr>
              <w:pStyle w:val="ConsPlusNormal"/>
              <w:jc w:val="center"/>
            </w:pPr>
            <w:r>
              <w:t>547.</w:t>
            </w:r>
          </w:p>
        </w:tc>
        <w:tc>
          <w:tcPr>
            <w:tcW w:w="3118" w:type="dxa"/>
          </w:tcPr>
          <w:p w:rsidR="00577AB5" w:rsidRDefault="00577AB5">
            <w:pPr>
              <w:pStyle w:val="ConsPlusNormal"/>
            </w:pPr>
            <w:r>
              <w:t>г. Орск, ул. Добровольского, д. 13</w:t>
            </w:r>
          </w:p>
        </w:tc>
        <w:tc>
          <w:tcPr>
            <w:tcW w:w="1474" w:type="dxa"/>
          </w:tcPr>
          <w:p w:rsidR="00577AB5" w:rsidRDefault="00577AB5">
            <w:pPr>
              <w:pStyle w:val="ConsPlusNormal"/>
              <w:jc w:val="center"/>
            </w:pPr>
            <w:r>
              <w:t>4813,10</w:t>
            </w:r>
          </w:p>
        </w:tc>
        <w:tc>
          <w:tcPr>
            <w:tcW w:w="2551" w:type="dxa"/>
          </w:tcPr>
          <w:p w:rsidR="00577AB5" w:rsidRDefault="00577AB5">
            <w:pPr>
              <w:pStyle w:val="ConsPlusNormal"/>
              <w:jc w:val="center"/>
            </w:pPr>
            <w:r>
              <w:t>188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889152,00</w:t>
            </w:r>
          </w:p>
        </w:tc>
      </w:tr>
      <w:tr w:rsidR="00577AB5">
        <w:tc>
          <w:tcPr>
            <w:tcW w:w="794" w:type="dxa"/>
          </w:tcPr>
          <w:p w:rsidR="00577AB5" w:rsidRDefault="00577AB5">
            <w:pPr>
              <w:pStyle w:val="ConsPlusNormal"/>
              <w:jc w:val="center"/>
            </w:pPr>
            <w:r>
              <w:t>548.</w:t>
            </w:r>
          </w:p>
        </w:tc>
        <w:tc>
          <w:tcPr>
            <w:tcW w:w="3118" w:type="dxa"/>
          </w:tcPr>
          <w:p w:rsidR="00577AB5" w:rsidRDefault="00577AB5">
            <w:pPr>
              <w:pStyle w:val="ConsPlusNormal"/>
            </w:pPr>
            <w:r>
              <w:t>г. Орск, ул. Добровольского, д. 29</w:t>
            </w:r>
          </w:p>
        </w:tc>
        <w:tc>
          <w:tcPr>
            <w:tcW w:w="1474" w:type="dxa"/>
          </w:tcPr>
          <w:p w:rsidR="00577AB5" w:rsidRDefault="00577AB5">
            <w:pPr>
              <w:pStyle w:val="ConsPlusNormal"/>
              <w:jc w:val="center"/>
            </w:pPr>
            <w:r>
              <w:t>4807,10</w:t>
            </w:r>
          </w:p>
        </w:tc>
        <w:tc>
          <w:tcPr>
            <w:tcW w:w="2551" w:type="dxa"/>
          </w:tcPr>
          <w:p w:rsidR="00577AB5" w:rsidRDefault="00577AB5">
            <w:pPr>
              <w:pStyle w:val="ConsPlusNormal"/>
              <w:jc w:val="center"/>
            </w:pPr>
            <w:r>
              <w:t>188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1979502,00</w:t>
            </w:r>
          </w:p>
        </w:tc>
      </w:tr>
      <w:tr w:rsidR="00577AB5">
        <w:tc>
          <w:tcPr>
            <w:tcW w:w="794" w:type="dxa"/>
          </w:tcPr>
          <w:p w:rsidR="00577AB5" w:rsidRDefault="00577AB5">
            <w:pPr>
              <w:pStyle w:val="ConsPlusNormal"/>
              <w:jc w:val="center"/>
            </w:pPr>
            <w:r>
              <w:t>549.</w:t>
            </w:r>
          </w:p>
        </w:tc>
        <w:tc>
          <w:tcPr>
            <w:tcW w:w="3118" w:type="dxa"/>
          </w:tcPr>
          <w:p w:rsidR="00577AB5" w:rsidRDefault="00577AB5">
            <w:pPr>
              <w:pStyle w:val="ConsPlusNormal"/>
            </w:pPr>
            <w:r>
              <w:t>г. Орск, ул. Добровольского, д. 6</w:t>
            </w:r>
          </w:p>
        </w:tc>
        <w:tc>
          <w:tcPr>
            <w:tcW w:w="1474" w:type="dxa"/>
          </w:tcPr>
          <w:p w:rsidR="00577AB5" w:rsidRDefault="00577AB5">
            <w:pPr>
              <w:pStyle w:val="ConsPlusNormal"/>
              <w:jc w:val="center"/>
            </w:pPr>
            <w:r>
              <w:t>8287,50</w:t>
            </w:r>
          </w:p>
        </w:tc>
        <w:tc>
          <w:tcPr>
            <w:tcW w:w="2551" w:type="dxa"/>
          </w:tcPr>
          <w:p w:rsidR="00577AB5" w:rsidRDefault="00577AB5">
            <w:pPr>
              <w:pStyle w:val="ConsPlusNormal"/>
              <w:jc w:val="center"/>
            </w:pPr>
            <w:r>
              <w:t>286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1725680,00</w:t>
            </w:r>
          </w:p>
        </w:tc>
      </w:tr>
      <w:tr w:rsidR="00577AB5">
        <w:tc>
          <w:tcPr>
            <w:tcW w:w="794" w:type="dxa"/>
          </w:tcPr>
          <w:p w:rsidR="00577AB5" w:rsidRDefault="00577AB5">
            <w:pPr>
              <w:pStyle w:val="ConsPlusNormal"/>
              <w:jc w:val="center"/>
            </w:pPr>
            <w:r>
              <w:t>550.</w:t>
            </w:r>
          </w:p>
        </w:tc>
        <w:tc>
          <w:tcPr>
            <w:tcW w:w="3118" w:type="dxa"/>
          </w:tcPr>
          <w:p w:rsidR="00577AB5" w:rsidRDefault="00577AB5">
            <w:pPr>
              <w:pStyle w:val="ConsPlusNormal"/>
            </w:pPr>
            <w:r>
              <w:t>г. Орск, ул. Докучаева, д. 17</w:t>
            </w:r>
          </w:p>
        </w:tc>
        <w:tc>
          <w:tcPr>
            <w:tcW w:w="1474" w:type="dxa"/>
          </w:tcPr>
          <w:p w:rsidR="00577AB5" w:rsidRDefault="00577AB5">
            <w:pPr>
              <w:pStyle w:val="ConsPlusNormal"/>
              <w:jc w:val="center"/>
            </w:pPr>
            <w:r>
              <w:t>7977,80</w:t>
            </w:r>
          </w:p>
        </w:tc>
        <w:tc>
          <w:tcPr>
            <w:tcW w:w="2551" w:type="dxa"/>
          </w:tcPr>
          <w:p w:rsidR="00577AB5" w:rsidRDefault="00577AB5">
            <w:pPr>
              <w:pStyle w:val="ConsPlusNormal"/>
              <w:jc w:val="center"/>
            </w:pPr>
            <w:r>
              <w:t>233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5379831,08</w:t>
            </w:r>
          </w:p>
        </w:tc>
      </w:tr>
      <w:tr w:rsidR="00577AB5">
        <w:tc>
          <w:tcPr>
            <w:tcW w:w="794" w:type="dxa"/>
          </w:tcPr>
          <w:p w:rsidR="00577AB5" w:rsidRDefault="00577AB5">
            <w:pPr>
              <w:pStyle w:val="ConsPlusNormal"/>
              <w:jc w:val="center"/>
            </w:pPr>
            <w:r>
              <w:t>551.</w:t>
            </w:r>
          </w:p>
        </w:tc>
        <w:tc>
          <w:tcPr>
            <w:tcW w:w="3118" w:type="dxa"/>
          </w:tcPr>
          <w:p w:rsidR="00577AB5" w:rsidRDefault="00577AB5">
            <w:pPr>
              <w:pStyle w:val="ConsPlusNormal"/>
            </w:pPr>
            <w:r>
              <w:t>г. Орск, ул. Докучаева, д. 52</w:t>
            </w:r>
          </w:p>
        </w:tc>
        <w:tc>
          <w:tcPr>
            <w:tcW w:w="1474" w:type="dxa"/>
          </w:tcPr>
          <w:p w:rsidR="00577AB5" w:rsidRDefault="00577AB5">
            <w:pPr>
              <w:pStyle w:val="ConsPlusNormal"/>
              <w:jc w:val="center"/>
            </w:pPr>
            <w:r>
              <w:t>9397,80</w:t>
            </w:r>
          </w:p>
        </w:tc>
        <w:tc>
          <w:tcPr>
            <w:tcW w:w="2551" w:type="dxa"/>
          </w:tcPr>
          <w:p w:rsidR="00577AB5" w:rsidRDefault="00577AB5">
            <w:pPr>
              <w:pStyle w:val="ConsPlusNormal"/>
              <w:jc w:val="center"/>
            </w:pPr>
            <w:r>
              <w:t>295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7159871,72</w:t>
            </w:r>
          </w:p>
        </w:tc>
      </w:tr>
      <w:tr w:rsidR="00577AB5">
        <w:tc>
          <w:tcPr>
            <w:tcW w:w="794" w:type="dxa"/>
          </w:tcPr>
          <w:p w:rsidR="00577AB5" w:rsidRDefault="00577AB5">
            <w:pPr>
              <w:pStyle w:val="ConsPlusNormal"/>
              <w:jc w:val="center"/>
            </w:pPr>
            <w:r>
              <w:t>552.</w:t>
            </w:r>
          </w:p>
        </w:tc>
        <w:tc>
          <w:tcPr>
            <w:tcW w:w="3118" w:type="dxa"/>
          </w:tcPr>
          <w:p w:rsidR="00577AB5" w:rsidRDefault="00577AB5">
            <w:pPr>
              <w:pStyle w:val="ConsPlusNormal"/>
            </w:pPr>
            <w:r>
              <w:t>г. Орск, ул. Казалинская, д. 6</w:t>
            </w:r>
          </w:p>
        </w:tc>
        <w:tc>
          <w:tcPr>
            <w:tcW w:w="1474" w:type="dxa"/>
          </w:tcPr>
          <w:p w:rsidR="00577AB5" w:rsidRDefault="00577AB5">
            <w:pPr>
              <w:pStyle w:val="ConsPlusNormal"/>
              <w:jc w:val="center"/>
            </w:pPr>
            <w:r>
              <w:t>493,60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78823,13</w:t>
            </w:r>
          </w:p>
        </w:tc>
      </w:tr>
      <w:tr w:rsidR="00577AB5">
        <w:tc>
          <w:tcPr>
            <w:tcW w:w="794" w:type="dxa"/>
          </w:tcPr>
          <w:p w:rsidR="00577AB5" w:rsidRDefault="00577AB5">
            <w:pPr>
              <w:pStyle w:val="ConsPlusNormal"/>
              <w:jc w:val="center"/>
            </w:pPr>
            <w:r>
              <w:t>553.</w:t>
            </w:r>
          </w:p>
        </w:tc>
        <w:tc>
          <w:tcPr>
            <w:tcW w:w="3118" w:type="dxa"/>
          </w:tcPr>
          <w:p w:rsidR="00577AB5" w:rsidRDefault="00577AB5">
            <w:pPr>
              <w:pStyle w:val="ConsPlusNormal"/>
            </w:pPr>
            <w:r>
              <w:t>г. Орск, ул. Кишиневская, д. 26</w:t>
            </w:r>
          </w:p>
        </w:tc>
        <w:tc>
          <w:tcPr>
            <w:tcW w:w="1474" w:type="dxa"/>
          </w:tcPr>
          <w:p w:rsidR="00577AB5" w:rsidRDefault="00577AB5">
            <w:pPr>
              <w:pStyle w:val="ConsPlusNormal"/>
              <w:jc w:val="center"/>
            </w:pPr>
            <w:r>
              <w:t>605,70</w:t>
            </w:r>
          </w:p>
        </w:tc>
        <w:tc>
          <w:tcPr>
            <w:tcW w:w="2551" w:type="dxa"/>
          </w:tcPr>
          <w:p w:rsidR="00577AB5" w:rsidRDefault="00577AB5">
            <w:pPr>
              <w:pStyle w:val="ConsPlusNormal"/>
              <w:jc w:val="center"/>
            </w:pPr>
            <w:r>
              <w:t>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157579,97</w:t>
            </w:r>
          </w:p>
        </w:tc>
      </w:tr>
      <w:tr w:rsidR="00577AB5">
        <w:tc>
          <w:tcPr>
            <w:tcW w:w="794" w:type="dxa"/>
          </w:tcPr>
          <w:p w:rsidR="00577AB5" w:rsidRDefault="00577AB5">
            <w:pPr>
              <w:pStyle w:val="ConsPlusNormal"/>
              <w:jc w:val="center"/>
            </w:pPr>
            <w:r>
              <w:t>554.</w:t>
            </w:r>
          </w:p>
        </w:tc>
        <w:tc>
          <w:tcPr>
            <w:tcW w:w="3118" w:type="dxa"/>
          </w:tcPr>
          <w:p w:rsidR="00577AB5" w:rsidRDefault="00577AB5">
            <w:pPr>
              <w:pStyle w:val="ConsPlusNormal"/>
            </w:pPr>
            <w:r>
              <w:t>г. Орск, ул. Комарова, д. 22</w:t>
            </w:r>
          </w:p>
        </w:tc>
        <w:tc>
          <w:tcPr>
            <w:tcW w:w="1474" w:type="dxa"/>
          </w:tcPr>
          <w:p w:rsidR="00577AB5" w:rsidRDefault="00577AB5">
            <w:pPr>
              <w:pStyle w:val="ConsPlusNormal"/>
              <w:jc w:val="center"/>
            </w:pPr>
            <w:r>
              <w:t>3518,50</w:t>
            </w:r>
          </w:p>
        </w:tc>
        <w:tc>
          <w:tcPr>
            <w:tcW w:w="2551" w:type="dxa"/>
          </w:tcPr>
          <w:p w:rsidR="00577AB5" w:rsidRDefault="00577AB5">
            <w:pPr>
              <w:pStyle w:val="ConsPlusNormal"/>
              <w:jc w:val="center"/>
            </w:pPr>
            <w:r>
              <w:t>93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960000,00</w:t>
            </w:r>
          </w:p>
        </w:tc>
      </w:tr>
      <w:tr w:rsidR="00577AB5">
        <w:tc>
          <w:tcPr>
            <w:tcW w:w="794" w:type="dxa"/>
          </w:tcPr>
          <w:p w:rsidR="00577AB5" w:rsidRDefault="00577AB5">
            <w:pPr>
              <w:pStyle w:val="ConsPlusNormal"/>
              <w:jc w:val="center"/>
            </w:pPr>
            <w:r>
              <w:t>555.</w:t>
            </w:r>
          </w:p>
        </w:tc>
        <w:tc>
          <w:tcPr>
            <w:tcW w:w="3118" w:type="dxa"/>
          </w:tcPr>
          <w:p w:rsidR="00577AB5" w:rsidRDefault="00577AB5">
            <w:pPr>
              <w:pStyle w:val="ConsPlusNormal"/>
            </w:pPr>
            <w:r>
              <w:t>г. Орск, ул. Комарова, д. 26</w:t>
            </w:r>
          </w:p>
        </w:tc>
        <w:tc>
          <w:tcPr>
            <w:tcW w:w="1474" w:type="dxa"/>
          </w:tcPr>
          <w:p w:rsidR="00577AB5" w:rsidRDefault="00577AB5">
            <w:pPr>
              <w:pStyle w:val="ConsPlusNormal"/>
              <w:jc w:val="center"/>
            </w:pPr>
            <w:r>
              <w:t>3663,40</w:t>
            </w:r>
          </w:p>
        </w:tc>
        <w:tc>
          <w:tcPr>
            <w:tcW w:w="2551" w:type="dxa"/>
          </w:tcPr>
          <w:p w:rsidR="00577AB5" w:rsidRDefault="00577AB5">
            <w:pPr>
              <w:pStyle w:val="ConsPlusNormal"/>
              <w:jc w:val="center"/>
            </w:pPr>
            <w:r>
              <w:t>134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1020000,00</w:t>
            </w:r>
          </w:p>
        </w:tc>
      </w:tr>
      <w:tr w:rsidR="00577AB5">
        <w:tc>
          <w:tcPr>
            <w:tcW w:w="794" w:type="dxa"/>
          </w:tcPr>
          <w:p w:rsidR="00577AB5" w:rsidRDefault="00577AB5">
            <w:pPr>
              <w:pStyle w:val="ConsPlusNormal"/>
              <w:jc w:val="center"/>
            </w:pPr>
            <w:r>
              <w:lastRenderedPageBreak/>
              <w:t>556.</w:t>
            </w:r>
          </w:p>
        </w:tc>
        <w:tc>
          <w:tcPr>
            <w:tcW w:w="3118" w:type="dxa"/>
          </w:tcPr>
          <w:p w:rsidR="00577AB5" w:rsidRDefault="00577AB5">
            <w:pPr>
              <w:pStyle w:val="ConsPlusNormal"/>
            </w:pPr>
            <w:r>
              <w:t>г. Орск, ул. Комарова, д. 7</w:t>
            </w:r>
          </w:p>
        </w:tc>
        <w:tc>
          <w:tcPr>
            <w:tcW w:w="1474" w:type="dxa"/>
          </w:tcPr>
          <w:p w:rsidR="00577AB5" w:rsidRDefault="00577AB5">
            <w:pPr>
              <w:pStyle w:val="ConsPlusNormal"/>
              <w:jc w:val="center"/>
            </w:pPr>
            <w:r>
              <w:t>5690,80</w:t>
            </w:r>
          </w:p>
        </w:tc>
        <w:tc>
          <w:tcPr>
            <w:tcW w:w="2551" w:type="dxa"/>
          </w:tcPr>
          <w:p w:rsidR="00577AB5" w:rsidRDefault="00577AB5">
            <w:pPr>
              <w:pStyle w:val="ConsPlusNormal"/>
              <w:jc w:val="center"/>
            </w:pPr>
            <w:r>
              <w:t>239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1891273,26</w:t>
            </w:r>
          </w:p>
        </w:tc>
      </w:tr>
      <w:tr w:rsidR="00577AB5">
        <w:tc>
          <w:tcPr>
            <w:tcW w:w="794" w:type="dxa"/>
          </w:tcPr>
          <w:p w:rsidR="00577AB5" w:rsidRDefault="00577AB5">
            <w:pPr>
              <w:pStyle w:val="ConsPlusNormal"/>
              <w:jc w:val="center"/>
            </w:pPr>
            <w:r>
              <w:t>557.</w:t>
            </w:r>
          </w:p>
        </w:tc>
        <w:tc>
          <w:tcPr>
            <w:tcW w:w="3118" w:type="dxa"/>
          </w:tcPr>
          <w:p w:rsidR="00577AB5" w:rsidRDefault="00577AB5">
            <w:pPr>
              <w:pStyle w:val="ConsPlusNormal"/>
            </w:pPr>
            <w:r>
              <w:t>г. Орск, ул. Кондукторская, д. 61</w:t>
            </w:r>
          </w:p>
        </w:tc>
        <w:tc>
          <w:tcPr>
            <w:tcW w:w="1474" w:type="dxa"/>
          </w:tcPr>
          <w:p w:rsidR="00577AB5" w:rsidRDefault="00577AB5">
            <w:pPr>
              <w:pStyle w:val="ConsPlusNormal"/>
              <w:jc w:val="center"/>
            </w:pPr>
            <w:r>
              <w:t>508,50</w:t>
            </w:r>
          </w:p>
        </w:tc>
        <w:tc>
          <w:tcPr>
            <w:tcW w:w="2551" w:type="dxa"/>
          </w:tcPr>
          <w:p w:rsidR="00577AB5" w:rsidRDefault="00577AB5">
            <w:pPr>
              <w:pStyle w:val="ConsPlusNormal"/>
              <w:jc w:val="center"/>
            </w:pPr>
            <w:r>
              <w:t>11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217841,70</w:t>
            </w:r>
          </w:p>
        </w:tc>
      </w:tr>
      <w:tr w:rsidR="00577AB5">
        <w:tc>
          <w:tcPr>
            <w:tcW w:w="794" w:type="dxa"/>
          </w:tcPr>
          <w:p w:rsidR="00577AB5" w:rsidRDefault="00577AB5">
            <w:pPr>
              <w:pStyle w:val="ConsPlusNormal"/>
              <w:jc w:val="center"/>
            </w:pPr>
            <w:r>
              <w:t>558.</w:t>
            </w:r>
          </w:p>
        </w:tc>
        <w:tc>
          <w:tcPr>
            <w:tcW w:w="3118" w:type="dxa"/>
          </w:tcPr>
          <w:p w:rsidR="00577AB5" w:rsidRDefault="00577AB5">
            <w:pPr>
              <w:pStyle w:val="ConsPlusNormal"/>
            </w:pPr>
            <w:r>
              <w:t>г. Орск, ул. Короленко, д. 24</w:t>
            </w:r>
          </w:p>
        </w:tc>
        <w:tc>
          <w:tcPr>
            <w:tcW w:w="1474" w:type="dxa"/>
          </w:tcPr>
          <w:p w:rsidR="00577AB5" w:rsidRDefault="00577AB5">
            <w:pPr>
              <w:pStyle w:val="ConsPlusNormal"/>
              <w:jc w:val="center"/>
            </w:pPr>
            <w:r>
              <w:t>1545,80</w:t>
            </w:r>
          </w:p>
        </w:tc>
        <w:tc>
          <w:tcPr>
            <w:tcW w:w="2551" w:type="dxa"/>
          </w:tcPr>
          <w:p w:rsidR="00577AB5" w:rsidRDefault="00577AB5">
            <w:pPr>
              <w:pStyle w:val="ConsPlusNormal"/>
              <w:jc w:val="center"/>
            </w:pPr>
            <w:r>
              <w:t>39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502999,38</w:t>
            </w:r>
          </w:p>
        </w:tc>
      </w:tr>
      <w:tr w:rsidR="00577AB5">
        <w:tc>
          <w:tcPr>
            <w:tcW w:w="794" w:type="dxa"/>
          </w:tcPr>
          <w:p w:rsidR="00577AB5" w:rsidRDefault="00577AB5">
            <w:pPr>
              <w:pStyle w:val="ConsPlusNormal"/>
              <w:jc w:val="center"/>
            </w:pPr>
            <w:r>
              <w:t>559.</w:t>
            </w:r>
          </w:p>
        </w:tc>
        <w:tc>
          <w:tcPr>
            <w:tcW w:w="3118" w:type="dxa"/>
          </w:tcPr>
          <w:p w:rsidR="00577AB5" w:rsidRDefault="00577AB5">
            <w:pPr>
              <w:pStyle w:val="ConsPlusNormal"/>
            </w:pPr>
            <w:r>
              <w:t>г. Орск, ул. Короленко, д. 41</w:t>
            </w:r>
          </w:p>
        </w:tc>
        <w:tc>
          <w:tcPr>
            <w:tcW w:w="1474" w:type="dxa"/>
          </w:tcPr>
          <w:p w:rsidR="00577AB5" w:rsidRDefault="00577AB5">
            <w:pPr>
              <w:pStyle w:val="ConsPlusNormal"/>
              <w:jc w:val="center"/>
            </w:pPr>
            <w:r>
              <w:t>3714,40</w:t>
            </w:r>
          </w:p>
        </w:tc>
        <w:tc>
          <w:tcPr>
            <w:tcW w:w="2551" w:type="dxa"/>
          </w:tcPr>
          <w:p w:rsidR="00577AB5" w:rsidRDefault="00577AB5">
            <w:pPr>
              <w:pStyle w:val="ConsPlusNormal"/>
              <w:jc w:val="center"/>
            </w:pPr>
            <w:r>
              <w:t>167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3672393,31</w:t>
            </w:r>
          </w:p>
        </w:tc>
      </w:tr>
      <w:tr w:rsidR="00577AB5">
        <w:tc>
          <w:tcPr>
            <w:tcW w:w="794" w:type="dxa"/>
          </w:tcPr>
          <w:p w:rsidR="00577AB5" w:rsidRDefault="00577AB5">
            <w:pPr>
              <w:pStyle w:val="ConsPlusNormal"/>
              <w:jc w:val="center"/>
            </w:pPr>
            <w:r>
              <w:t>560.</w:t>
            </w:r>
          </w:p>
        </w:tc>
        <w:tc>
          <w:tcPr>
            <w:tcW w:w="3118" w:type="dxa"/>
          </w:tcPr>
          <w:p w:rsidR="00577AB5" w:rsidRDefault="00577AB5">
            <w:pPr>
              <w:pStyle w:val="ConsPlusNormal"/>
            </w:pPr>
            <w:r>
              <w:t>г. Орск, ул. Крайняя, д. 38а</w:t>
            </w:r>
          </w:p>
        </w:tc>
        <w:tc>
          <w:tcPr>
            <w:tcW w:w="1474" w:type="dxa"/>
          </w:tcPr>
          <w:p w:rsidR="00577AB5" w:rsidRDefault="00577AB5">
            <w:pPr>
              <w:pStyle w:val="ConsPlusNormal"/>
              <w:jc w:val="center"/>
            </w:pPr>
            <w:r>
              <w:t>6320,30</w:t>
            </w:r>
          </w:p>
        </w:tc>
        <w:tc>
          <w:tcPr>
            <w:tcW w:w="2551" w:type="dxa"/>
          </w:tcPr>
          <w:p w:rsidR="00577AB5" w:rsidRDefault="00577AB5">
            <w:pPr>
              <w:pStyle w:val="ConsPlusNormal"/>
              <w:jc w:val="center"/>
            </w:pPr>
            <w:r>
              <w:t>209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7560876,50</w:t>
            </w:r>
          </w:p>
        </w:tc>
      </w:tr>
      <w:tr w:rsidR="00577AB5">
        <w:tc>
          <w:tcPr>
            <w:tcW w:w="794" w:type="dxa"/>
          </w:tcPr>
          <w:p w:rsidR="00577AB5" w:rsidRDefault="00577AB5">
            <w:pPr>
              <w:pStyle w:val="ConsPlusNormal"/>
              <w:jc w:val="center"/>
            </w:pPr>
            <w:r>
              <w:t>561.</w:t>
            </w:r>
          </w:p>
        </w:tc>
        <w:tc>
          <w:tcPr>
            <w:tcW w:w="3118" w:type="dxa"/>
          </w:tcPr>
          <w:p w:rsidR="00577AB5" w:rsidRDefault="00577AB5">
            <w:pPr>
              <w:pStyle w:val="ConsPlusNormal"/>
            </w:pPr>
            <w:r>
              <w:t>г. Орск, ул. Краматорская, д. 14б</w:t>
            </w:r>
          </w:p>
        </w:tc>
        <w:tc>
          <w:tcPr>
            <w:tcW w:w="1474" w:type="dxa"/>
          </w:tcPr>
          <w:p w:rsidR="00577AB5" w:rsidRDefault="00577AB5">
            <w:pPr>
              <w:pStyle w:val="ConsPlusNormal"/>
              <w:jc w:val="center"/>
            </w:pPr>
            <w:r>
              <w:t>3568,60</w:t>
            </w:r>
          </w:p>
        </w:tc>
        <w:tc>
          <w:tcPr>
            <w:tcW w:w="2551" w:type="dxa"/>
          </w:tcPr>
          <w:p w:rsidR="00577AB5" w:rsidRDefault="00577AB5">
            <w:pPr>
              <w:pStyle w:val="ConsPlusNormal"/>
              <w:jc w:val="center"/>
            </w:pPr>
            <w:r>
              <w:t>119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8397063,39</w:t>
            </w:r>
          </w:p>
        </w:tc>
      </w:tr>
      <w:tr w:rsidR="00577AB5">
        <w:tc>
          <w:tcPr>
            <w:tcW w:w="794" w:type="dxa"/>
          </w:tcPr>
          <w:p w:rsidR="00577AB5" w:rsidRDefault="00577AB5">
            <w:pPr>
              <w:pStyle w:val="ConsPlusNormal"/>
              <w:jc w:val="center"/>
            </w:pPr>
            <w:r>
              <w:t>562.</w:t>
            </w:r>
          </w:p>
        </w:tc>
        <w:tc>
          <w:tcPr>
            <w:tcW w:w="3118" w:type="dxa"/>
          </w:tcPr>
          <w:p w:rsidR="00577AB5" w:rsidRDefault="00577AB5">
            <w:pPr>
              <w:pStyle w:val="ConsPlusNormal"/>
            </w:pPr>
            <w:r>
              <w:t>г. Орск, ул. Краматорская, д. 18</w:t>
            </w:r>
          </w:p>
        </w:tc>
        <w:tc>
          <w:tcPr>
            <w:tcW w:w="1474" w:type="dxa"/>
          </w:tcPr>
          <w:p w:rsidR="00577AB5" w:rsidRDefault="00577AB5">
            <w:pPr>
              <w:pStyle w:val="ConsPlusNormal"/>
              <w:jc w:val="center"/>
            </w:pPr>
            <w:r>
              <w:t>4057,60</w:t>
            </w:r>
          </w:p>
        </w:tc>
        <w:tc>
          <w:tcPr>
            <w:tcW w:w="2551" w:type="dxa"/>
          </w:tcPr>
          <w:p w:rsidR="00577AB5" w:rsidRDefault="00577AB5">
            <w:pPr>
              <w:pStyle w:val="ConsPlusNormal"/>
              <w:jc w:val="center"/>
            </w:pPr>
            <w:r>
              <w:t>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1834741,84</w:t>
            </w:r>
          </w:p>
        </w:tc>
      </w:tr>
      <w:tr w:rsidR="00577AB5">
        <w:tc>
          <w:tcPr>
            <w:tcW w:w="794" w:type="dxa"/>
          </w:tcPr>
          <w:p w:rsidR="00577AB5" w:rsidRDefault="00577AB5">
            <w:pPr>
              <w:pStyle w:val="ConsPlusNormal"/>
              <w:jc w:val="center"/>
            </w:pPr>
            <w:r>
              <w:t>563.</w:t>
            </w:r>
          </w:p>
        </w:tc>
        <w:tc>
          <w:tcPr>
            <w:tcW w:w="3118" w:type="dxa"/>
          </w:tcPr>
          <w:p w:rsidR="00577AB5" w:rsidRDefault="00577AB5">
            <w:pPr>
              <w:pStyle w:val="ConsPlusNormal"/>
            </w:pPr>
            <w:r>
              <w:t>г. Орск, ул. Краматорская, д. 21</w:t>
            </w:r>
          </w:p>
        </w:tc>
        <w:tc>
          <w:tcPr>
            <w:tcW w:w="1474" w:type="dxa"/>
          </w:tcPr>
          <w:p w:rsidR="00577AB5" w:rsidRDefault="00577AB5">
            <w:pPr>
              <w:pStyle w:val="ConsPlusNormal"/>
              <w:jc w:val="center"/>
            </w:pPr>
            <w:r>
              <w:t>1171,00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289815,49</w:t>
            </w:r>
          </w:p>
        </w:tc>
      </w:tr>
      <w:tr w:rsidR="00577AB5">
        <w:tc>
          <w:tcPr>
            <w:tcW w:w="794" w:type="dxa"/>
          </w:tcPr>
          <w:p w:rsidR="00577AB5" w:rsidRDefault="00577AB5">
            <w:pPr>
              <w:pStyle w:val="ConsPlusNormal"/>
              <w:jc w:val="center"/>
            </w:pPr>
            <w:r>
              <w:t>564.</w:t>
            </w:r>
          </w:p>
        </w:tc>
        <w:tc>
          <w:tcPr>
            <w:tcW w:w="3118" w:type="dxa"/>
          </w:tcPr>
          <w:p w:rsidR="00577AB5" w:rsidRDefault="00577AB5">
            <w:pPr>
              <w:pStyle w:val="ConsPlusNormal"/>
            </w:pPr>
            <w:r>
              <w:t>г. Орск, ул. Краматорская, д. 23</w:t>
            </w:r>
          </w:p>
        </w:tc>
        <w:tc>
          <w:tcPr>
            <w:tcW w:w="1474" w:type="dxa"/>
          </w:tcPr>
          <w:p w:rsidR="00577AB5" w:rsidRDefault="00577AB5">
            <w:pPr>
              <w:pStyle w:val="ConsPlusNormal"/>
              <w:jc w:val="center"/>
            </w:pPr>
            <w:r>
              <w:t>1298,30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242030,13</w:t>
            </w:r>
          </w:p>
        </w:tc>
      </w:tr>
      <w:tr w:rsidR="00577AB5">
        <w:tc>
          <w:tcPr>
            <w:tcW w:w="794" w:type="dxa"/>
          </w:tcPr>
          <w:p w:rsidR="00577AB5" w:rsidRDefault="00577AB5">
            <w:pPr>
              <w:pStyle w:val="ConsPlusNormal"/>
              <w:jc w:val="center"/>
            </w:pPr>
            <w:r>
              <w:t>565.</w:t>
            </w:r>
          </w:p>
        </w:tc>
        <w:tc>
          <w:tcPr>
            <w:tcW w:w="3118" w:type="dxa"/>
          </w:tcPr>
          <w:p w:rsidR="00577AB5" w:rsidRDefault="00577AB5">
            <w:pPr>
              <w:pStyle w:val="ConsPlusNormal"/>
            </w:pPr>
            <w:r>
              <w:t>г. Орск, ул. Краматорская, д. 25</w:t>
            </w:r>
          </w:p>
        </w:tc>
        <w:tc>
          <w:tcPr>
            <w:tcW w:w="1474" w:type="dxa"/>
          </w:tcPr>
          <w:p w:rsidR="00577AB5" w:rsidRDefault="00577AB5">
            <w:pPr>
              <w:pStyle w:val="ConsPlusNormal"/>
              <w:jc w:val="center"/>
            </w:pPr>
            <w:r>
              <w:t>1610,00</w:t>
            </w:r>
          </w:p>
        </w:tc>
        <w:tc>
          <w:tcPr>
            <w:tcW w:w="2551" w:type="dxa"/>
          </w:tcPr>
          <w:p w:rsidR="00577AB5" w:rsidRDefault="00577AB5">
            <w:pPr>
              <w:pStyle w:val="ConsPlusNormal"/>
              <w:jc w:val="center"/>
            </w:pPr>
            <w:r>
              <w:t>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231333,62</w:t>
            </w:r>
          </w:p>
        </w:tc>
      </w:tr>
      <w:tr w:rsidR="00577AB5">
        <w:tc>
          <w:tcPr>
            <w:tcW w:w="794" w:type="dxa"/>
          </w:tcPr>
          <w:p w:rsidR="00577AB5" w:rsidRDefault="00577AB5">
            <w:pPr>
              <w:pStyle w:val="ConsPlusNormal"/>
              <w:jc w:val="center"/>
            </w:pPr>
            <w:r>
              <w:t>566.</w:t>
            </w:r>
          </w:p>
        </w:tc>
        <w:tc>
          <w:tcPr>
            <w:tcW w:w="3118" w:type="dxa"/>
          </w:tcPr>
          <w:p w:rsidR="00577AB5" w:rsidRDefault="00577AB5">
            <w:pPr>
              <w:pStyle w:val="ConsPlusNormal"/>
            </w:pPr>
            <w:r>
              <w:t>г. Орск, ул. Краматорская, д. 27</w:t>
            </w:r>
          </w:p>
        </w:tc>
        <w:tc>
          <w:tcPr>
            <w:tcW w:w="1474" w:type="dxa"/>
          </w:tcPr>
          <w:p w:rsidR="00577AB5" w:rsidRDefault="00577AB5">
            <w:pPr>
              <w:pStyle w:val="ConsPlusNormal"/>
              <w:jc w:val="center"/>
            </w:pPr>
            <w:r>
              <w:t>1122,00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221540,64</w:t>
            </w:r>
          </w:p>
        </w:tc>
      </w:tr>
      <w:tr w:rsidR="00577AB5">
        <w:tc>
          <w:tcPr>
            <w:tcW w:w="794" w:type="dxa"/>
          </w:tcPr>
          <w:p w:rsidR="00577AB5" w:rsidRDefault="00577AB5">
            <w:pPr>
              <w:pStyle w:val="ConsPlusNormal"/>
              <w:jc w:val="center"/>
            </w:pPr>
            <w:r>
              <w:t>567.</w:t>
            </w:r>
          </w:p>
        </w:tc>
        <w:tc>
          <w:tcPr>
            <w:tcW w:w="3118" w:type="dxa"/>
          </w:tcPr>
          <w:p w:rsidR="00577AB5" w:rsidRDefault="00577AB5">
            <w:pPr>
              <w:pStyle w:val="ConsPlusNormal"/>
            </w:pPr>
            <w:r>
              <w:t>г. Орск, ул. Краматорская, д. 29</w:t>
            </w:r>
          </w:p>
        </w:tc>
        <w:tc>
          <w:tcPr>
            <w:tcW w:w="1474" w:type="dxa"/>
          </w:tcPr>
          <w:p w:rsidR="00577AB5" w:rsidRDefault="00577AB5">
            <w:pPr>
              <w:pStyle w:val="ConsPlusNormal"/>
              <w:jc w:val="center"/>
            </w:pPr>
            <w:r>
              <w:t>1187,50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200115,75</w:t>
            </w:r>
          </w:p>
        </w:tc>
      </w:tr>
      <w:tr w:rsidR="00577AB5">
        <w:tc>
          <w:tcPr>
            <w:tcW w:w="794" w:type="dxa"/>
          </w:tcPr>
          <w:p w:rsidR="00577AB5" w:rsidRDefault="00577AB5">
            <w:pPr>
              <w:pStyle w:val="ConsPlusNormal"/>
              <w:jc w:val="center"/>
            </w:pPr>
            <w:r>
              <w:t>568.</w:t>
            </w:r>
          </w:p>
        </w:tc>
        <w:tc>
          <w:tcPr>
            <w:tcW w:w="3118" w:type="dxa"/>
          </w:tcPr>
          <w:p w:rsidR="00577AB5" w:rsidRDefault="00577AB5">
            <w:pPr>
              <w:pStyle w:val="ConsPlusNormal"/>
            </w:pPr>
            <w:r>
              <w:t>г. Орск, ул. Краматорская, д. 31</w:t>
            </w:r>
          </w:p>
        </w:tc>
        <w:tc>
          <w:tcPr>
            <w:tcW w:w="1474" w:type="dxa"/>
          </w:tcPr>
          <w:p w:rsidR="00577AB5" w:rsidRDefault="00577AB5">
            <w:pPr>
              <w:pStyle w:val="ConsPlusNormal"/>
              <w:jc w:val="center"/>
            </w:pPr>
            <w:r>
              <w:t>1222,60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215216,13</w:t>
            </w:r>
          </w:p>
        </w:tc>
      </w:tr>
      <w:tr w:rsidR="00577AB5">
        <w:tc>
          <w:tcPr>
            <w:tcW w:w="794" w:type="dxa"/>
          </w:tcPr>
          <w:p w:rsidR="00577AB5" w:rsidRDefault="00577AB5">
            <w:pPr>
              <w:pStyle w:val="ConsPlusNormal"/>
              <w:jc w:val="center"/>
            </w:pPr>
            <w:r>
              <w:t>569.</w:t>
            </w:r>
          </w:p>
        </w:tc>
        <w:tc>
          <w:tcPr>
            <w:tcW w:w="3118" w:type="dxa"/>
          </w:tcPr>
          <w:p w:rsidR="00577AB5" w:rsidRDefault="00577AB5">
            <w:pPr>
              <w:pStyle w:val="ConsPlusNormal"/>
            </w:pPr>
            <w:r>
              <w:t>г. Орск, ул. Краматорская, д. 33</w:t>
            </w:r>
          </w:p>
        </w:tc>
        <w:tc>
          <w:tcPr>
            <w:tcW w:w="1474" w:type="dxa"/>
          </w:tcPr>
          <w:p w:rsidR="00577AB5" w:rsidRDefault="00577AB5">
            <w:pPr>
              <w:pStyle w:val="ConsPlusNormal"/>
              <w:jc w:val="center"/>
            </w:pPr>
            <w:r>
              <w:t>1222,10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188800,68</w:t>
            </w:r>
          </w:p>
        </w:tc>
      </w:tr>
      <w:tr w:rsidR="00577AB5">
        <w:tc>
          <w:tcPr>
            <w:tcW w:w="794" w:type="dxa"/>
          </w:tcPr>
          <w:p w:rsidR="00577AB5" w:rsidRDefault="00577AB5">
            <w:pPr>
              <w:pStyle w:val="ConsPlusNormal"/>
              <w:jc w:val="center"/>
            </w:pPr>
            <w:r>
              <w:t>570.</w:t>
            </w:r>
          </w:p>
        </w:tc>
        <w:tc>
          <w:tcPr>
            <w:tcW w:w="3118" w:type="dxa"/>
          </w:tcPr>
          <w:p w:rsidR="00577AB5" w:rsidRDefault="00577AB5">
            <w:pPr>
              <w:pStyle w:val="ConsPlusNormal"/>
            </w:pPr>
            <w:r>
              <w:t>г. Орск, ул. Краматорская, д. 6а</w:t>
            </w:r>
          </w:p>
        </w:tc>
        <w:tc>
          <w:tcPr>
            <w:tcW w:w="1474" w:type="dxa"/>
          </w:tcPr>
          <w:p w:rsidR="00577AB5" w:rsidRDefault="00577AB5">
            <w:pPr>
              <w:pStyle w:val="ConsPlusNormal"/>
              <w:jc w:val="center"/>
            </w:pPr>
            <w:r>
              <w:t>5684,20</w:t>
            </w:r>
          </w:p>
        </w:tc>
        <w:tc>
          <w:tcPr>
            <w:tcW w:w="2551" w:type="dxa"/>
          </w:tcPr>
          <w:p w:rsidR="00577AB5" w:rsidRDefault="00577AB5">
            <w:pPr>
              <w:pStyle w:val="ConsPlusNormal"/>
              <w:jc w:val="center"/>
            </w:pPr>
            <w:r>
              <w:t>182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10236073,86</w:t>
            </w:r>
          </w:p>
        </w:tc>
      </w:tr>
      <w:tr w:rsidR="00577AB5">
        <w:tc>
          <w:tcPr>
            <w:tcW w:w="794" w:type="dxa"/>
          </w:tcPr>
          <w:p w:rsidR="00577AB5" w:rsidRDefault="00577AB5">
            <w:pPr>
              <w:pStyle w:val="ConsPlusNormal"/>
              <w:jc w:val="center"/>
            </w:pPr>
            <w:r>
              <w:t>571.</w:t>
            </w:r>
          </w:p>
        </w:tc>
        <w:tc>
          <w:tcPr>
            <w:tcW w:w="3118" w:type="dxa"/>
          </w:tcPr>
          <w:p w:rsidR="00577AB5" w:rsidRDefault="00577AB5">
            <w:pPr>
              <w:pStyle w:val="ConsPlusNormal"/>
            </w:pPr>
            <w:r>
              <w:t>г. Орск, ул. Краснодонская, д. 15</w:t>
            </w:r>
          </w:p>
        </w:tc>
        <w:tc>
          <w:tcPr>
            <w:tcW w:w="1474" w:type="dxa"/>
          </w:tcPr>
          <w:p w:rsidR="00577AB5" w:rsidRDefault="00577AB5">
            <w:pPr>
              <w:pStyle w:val="ConsPlusNormal"/>
              <w:jc w:val="center"/>
            </w:pPr>
            <w:r>
              <w:t>4305,70</w:t>
            </w:r>
          </w:p>
        </w:tc>
        <w:tc>
          <w:tcPr>
            <w:tcW w:w="2551" w:type="dxa"/>
          </w:tcPr>
          <w:p w:rsidR="00577AB5" w:rsidRDefault="00577AB5">
            <w:pPr>
              <w:pStyle w:val="ConsPlusNormal"/>
              <w:jc w:val="center"/>
            </w:pPr>
            <w:r>
              <w:t>134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7159448,78</w:t>
            </w:r>
          </w:p>
        </w:tc>
      </w:tr>
      <w:tr w:rsidR="00577AB5">
        <w:tc>
          <w:tcPr>
            <w:tcW w:w="794" w:type="dxa"/>
          </w:tcPr>
          <w:p w:rsidR="00577AB5" w:rsidRDefault="00577AB5">
            <w:pPr>
              <w:pStyle w:val="ConsPlusNormal"/>
              <w:jc w:val="center"/>
            </w:pPr>
            <w:r>
              <w:t>572.</w:t>
            </w:r>
          </w:p>
        </w:tc>
        <w:tc>
          <w:tcPr>
            <w:tcW w:w="3118" w:type="dxa"/>
          </w:tcPr>
          <w:p w:rsidR="00577AB5" w:rsidRDefault="00577AB5">
            <w:pPr>
              <w:pStyle w:val="ConsPlusNormal"/>
            </w:pPr>
            <w:r>
              <w:t>г. Орск, ул. Кутузова, д. 46</w:t>
            </w:r>
          </w:p>
        </w:tc>
        <w:tc>
          <w:tcPr>
            <w:tcW w:w="1474" w:type="dxa"/>
          </w:tcPr>
          <w:p w:rsidR="00577AB5" w:rsidRDefault="00577AB5">
            <w:pPr>
              <w:pStyle w:val="ConsPlusNormal"/>
              <w:jc w:val="center"/>
            </w:pPr>
            <w:r>
              <w:t>560,60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385883,74</w:t>
            </w:r>
          </w:p>
        </w:tc>
      </w:tr>
      <w:tr w:rsidR="00577AB5">
        <w:tc>
          <w:tcPr>
            <w:tcW w:w="794" w:type="dxa"/>
          </w:tcPr>
          <w:p w:rsidR="00577AB5" w:rsidRDefault="00577AB5">
            <w:pPr>
              <w:pStyle w:val="ConsPlusNormal"/>
              <w:jc w:val="center"/>
            </w:pPr>
            <w:r>
              <w:lastRenderedPageBreak/>
              <w:t>573.</w:t>
            </w:r>
          </w:p>
        </w:tc>
        <w:tc>
          <w:tcPr>
            <w:tcW w:w="3118" w:type="dxa"/>
          </w:tcPr>
          <w:p w:rsidR="00577AB5" w:rsidRDefault="00577AB5">
            <w:pPr>
              <w:pStyle w:val="ConsPlusNormal"/>
            </w:pPr>
            <w:r>
              <w:t>г. Орск, ул. Ломоносова, д. 2а</w:t>
            </w:r>
          </w:p>
        </w:tc>
        <w:tc>
          <w:tcPr>
            <w:tcW w:w="1474" w:type="dxa"/>
          </w:tcPr>
          <w:p w:rsidR="00577AB5" w:rsidRDefault="00577AB5">
            <w:pPr>
              <w:pStyle w:val="ConsPlusNormal"/>
              <w:jc w:val="center"/>
            </w:pPr>
            <w:r>
              <w:t>4600,00</w:t>
            </w:r>
          </w:p>
        </w:tc>
        <w:tc>
          <w:tcPr>
            <w:tcW w:w="2551" w:type="dxa"/>
          </w:tcPr>
          <w:p w:rsidR="00577AB5" w:rsidRDefault="00577AB5">
            <w:pPr>
              <w:pStyle w:val="ConsPlusNormal"/>
              <w:jc w:val="center"/>
            </w:pPr>
            <w:r>
              <w:t>146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3320518,41</w:t>
            </w:r>
          </w:p>
        </w:tc>
      </w:tr>
      <w:tr w:rsidR="00577AB5">
        <w:tc>
          <w:tcPr>
            <w:tcW w:w="794" w:type="dxa"/>
          </w:tcPr>
          <w:p w:rsidR="00577AB5" w:rsidRDefault="00577AB5">
            <w:pPr>
              <w:pStyle w:val="ConsPlusNormal"/>
              <w:jc w:val="center"/>
            </w:pPr>
            <w:r>
              <w:t>574.</w:t>
            </w:r>
          </w:p>
        </w:tc>
        <w:tc>
          <w:tcPr>
            <w:tcW w:w="3118" w:type="dxa"/>
          </w:tcPr>
          <w:p w:rsidR="00577AB5" w:rsidRDefault="00577AB5">
            <w:pPr>
              <w:pStyle w:val="ConsPlusNormal"/>
            </w:pPr>
            <w:r>
              <w:t>г. Орск, ул. М. Жукова, д. 7</w:t>
            </w:r>
          </w:p>
        </w:tc>
        <w:tc>
          <w:tcPr>
            <w:tcW w:w="1474" w:type="dxa"/>
          </w:tcPr>
          <w:p w:rsidR="00577AB5" w:rsidRDefault="00577AB5">
            <w:pPr>
              <w:pStyle w:val="ConsPlusNormal"/>
              <w:jc w:val="center"/>
            </w:pPr>
            <w:r>
              <w:t>8089,70</w:t>
            </w:r>
          </w:p>
        </w:tc>
        <w:tc>
          <w:tcPr>
            <w:tcW w:w="2551" w:type="dxa"/>
          </w:tcPr>
          <w:p w:rsidR="00577AB5" w:rsidRDefault="00577AB5">
            <w:pPr>
              <w:pStyle w:val="ConsPlusNormal"/>
              <w:jc w:val="center"/>
            </w:pPr>
            <w:r>
              <w:t>330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10640767,90</w:t>
            </w:r>
          </w:p>
        </w:tc>
      </w:tr>
      <w:tr w:rsidR="00577AB5">
        <w:tc>
          <w:tcPr>
            <w:tcW w:w="794" w:type="dxa"/>
          </w:tcPr>
          <w:p w:rsidR="00577AB5" w:rsidRDefault="00577AB5">
            <w:pPr>
              <w:pStyle w:val="ConsPlusNormal"/>
              <w:jc w:val="center"/>
            </w:pPr>
            <w:r>
              <w:t>575.</w:t>
            </w:r>
          </w:p>
        </w:tc>
        <w:tc>
          <w:tcPr>
            <w:tcW w:w="3118" w:type="dxa"/>
          </w:tcPr>
          <w:p w:rsidR="00577AB5" w:rsidRDefault="00577AB5">
            <w:pPr>
              <w:pStyle w:val="ConsPlusNormal"/>
            </w:pPr>
            <w:r>
              <w:t>г. Орск, ул. М. Жукова, д. 7а</w:t>
            </w:r>
          </w:p>
        </w:tc>
        <w:tc>
          <w:tcPr>
            <w:tcW w:w="1474" w:type="dxa"/>
          </w:tcPr>
          <w:p w:rsidR="00577AB5" w:rsidRDefault="00577AB5">
            <w:pPr>
              <w:pStyle w:val="ConsPlusNormal"/>
              <w:jc w:val="center"/>
            </w:pPr>
            <w:r>
              <w:t>4080,10</w:t>
            </w:r>
          </w:p>
        </w:tc>
        <w:tc>
          <w:tcPr>
            <w:tcW w:w="2551" w:type="dxa"/>
          </w:tcPr>
          <w:p w:rsidR="00577AB5" w:rsidRDefault="00577AB5">
            <w:pPr>
              <w:pStyle w:val="ConsPlusNormal"/>
              <w:jc w:val="center"/>
            </w:pPr>
            <w:r>
              <w:t>159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5461016,67</w:t>
            </w:r>
          </w:p>
        </w:tc>
      </w:tr>
      <w:tr w:rsidR="00577AB5">
        <w:tc>
          <w:tcPr>
            <w:tcW w:w="794" w:type="dxa"/>
          </w:tcPr>
          <w:p w:rsidR="00577AB5" w:rsidRDefault="00577AB5">
            <w:pPr>
              <w:pStyle w:val="ConsPlusNormal"/>
              <w:jc w:val="center"/>
            </w:pPr>
            <w:r>
              <w:t>576.</w:t>
            </w:r>
          </w:p>
        </w:tc>
        <w:tc>
          <w:tcPr>
            <w:tcW w:w="3118" w:type="dxa"/>
          </w:tcPr>
          <w:p w:rsidR="00577AB5" w:rsidRDefault="00577AB5">
            <w:pPr>
              <w:pStyle w:val="ConsPlusNormal"/>
            </w:pPr>
            <w:r>
              <w:t>г. Орск, ул. М. Конева, д. 12</w:t>
            </w:r>
          </w:p>
        </w:tc>
        <w:tc>
          <w:tcPr>
            <w:tcW w:w="1474" w:type="dxa"/>
          </w:tcPr>
          <w:p w:rsidR="00577AB5" w:rsidRDefault="00577AB5">
            <w:pPr>
              <w:pStyle w:val="ConsPlusNormal"/>
              <w:jc w:val="center"/>
            </w:pPr>
            <w:r>
              <w:t>2939,70</w:t>
            </w:r>
          </w:p>
        </w:tc>
        <w:tc>
          <w:tcPr>
            <w:tcW w:w="2551" w:type="dxa"/>
          </w:tcPr>
          <w:p w:rsidR="00577AB5" w:rsidRDefault="00577AB5">
            <w:pPr>
              <w:pStyle w:val="ConsPlusNormal"/>
              <w:jc w:val="center"/>
            </w:pPr>
            <w:r>
              <w:t>142</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1900501,67</w:t>
            </w:r>
          </w:p>
        </w:tc>
      </w:tr>
      <w:tr w:rsidR="00577AB5">
        <w:tc>
          <w:tcPr>
            <w:tcW w:w="794" w:type="dxa"/>
          </w:tcPr>
          <w:p w:rsidR="00577AB5" w:rsidRDefault="00577AB5">
            <w:pPr>
              <w:pStyle w:val="ConsPlusNormal"/>
              <w:jc w:val="center"/>
            </w:pPr>
            <w:r>
              <w:t>577.</w:t>
            </w:r>
          </w:p>
        </w:tc>
        <w:tc>
          <w:tcPr>
            <w:tcW w:w="3118" w:type="dxa"/>
          </w:tcPr>
          <w:p w:rsidR="00577AB5" w:rsidRDefault="00577AB5">
            <w:pPr>
              <w:pStyle w:val="ConsPlusNormal"/>
            </w:pPr>
            <w:r>
              <w:t>г. Орск, ул. Макаренко, д. 10б</w:t>
            </w:r>
          </w:p>
        </w:tc>
        <w:tc>
          <w:tcPr>
            <w:tcW w:w="1474" w:type="dxa"/>
          </w:tcPr>
          <w:p w:rsidR="00577AB5" w:rsidRDefault="00577AB5">
            <w:pPr>
              <w:pStyle w:val="ConsPlusNormal"/>
              <w:jc w:val="center"/>
            </w:pPr>
            <w:r>
              <w:t>3625,20</w:t>
            </w:r>
          </w:p>
        </w:tc>
        <w:tc>
          <w:tcPr>
            <w:tcW w:w="2551" w:type="dxa"/>
          </w:tcPr>
          <w:p w:rsidR="00577AB5" w:rsidRDefault="00577AB5">
            <w:pPr>
              <w:pStyle w:val="ConsPlusNormal"/>
              <w:jc w:val="center"/>
            </w:pPr>
            <w:r>
              <w:t>92</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1628982,66</w:t>
            </w:r>
          </w:p>
        </w:tc>
      </w:tr>
      <w:tr w:rsidR="00577AB5">
        <w:tc>
          <w:tcPr>
            <w:tcW w:w="794" w:type="dxa"/>
          </w:tcPr>
          <w:p w:rsidR="00577AB5" w:rsidRDefault="00577AB5">
            <w:pPr>
              <w:pStyle w:val="ConsPlusNormal"/>
              <w:jc w:val="center"/>
            </w:pPr>
            <w:r>
              <w:t>578.</w:t>
            </w:r>
          </w:p>
        </w:tc>
        <w:tc>
          <w:tcPr>
            <w:tcW w:w="3118" w:type="dxa"/>
          </w:tcPr>
          <w:p w:rsidR="00577AB5" w:rsidRDefault="00577AB5">
            <w:pPr>
              <w:pStyle w:val="ConsPlusNormal"/>
            </w:pPr>
            <w:r>
              <w:t>г. Орск, ул. Макаренко, д. 19</w:t>
            </w:r>
          </w:p>
        </w:tc>
        <w:tc>
          <w:tcPr>
            <w:tcW w:w="1474" w:type="dxa"/>
          </w:tcPr>
          <w:p w:rsidR="00577AB5" w:rsidRDefault="00577AB5">
            <w:pPr>
              <w:pStyle w:val="ConsPlusNormal"/>
              <w:jc w:val="center"/>
            </w:pPr>
            <w:r>
              <w:t>3525,10</w:t>
            </w:r>
          </w:p>
        </w:tc>
        <w:tc>
          <w:tcPr>
            <w:tcW w:w="2551" w:type="dxa"/>
          </w:tcPr>
          <w:p w:rsidR="00577AB5" w:rsidRDefault="00577AB5">
            <w:pPr>
              <w:pStyle w:val="ConsPlusNormal"/>
              <w:jc w:val="center"/>
            </w:pPr>
            <w:r>
              <w:t>106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2013724,95</w:t>
            </w:r>
          </w:p>
        </w:tc>
      </w:tr>
      <w:tr w:rsidR="00577AB5">
        <w:tc>
          <w:tcPr>
            <w:tcW w:w="794" w:type="dxa"/>
          </w:tcPr>
          <w:p w:rsidR="00577AB5" w:rsidRDefault="00577AB5">
            <w:pPr>
              <w:pStyle w:val="ConsPlusNormal"/>
              <w:jc w:val="center"/>
            </w:pPr>
            <w:r>
              <w:t>579.</w:t>
            </w:r>
          </w:p>
        </w:tc>
        <w:tc>
          <w:tcPr>
            <w:tcW w:w="3118" w:type="dxa"/>
          </w:tcPr>
          <w:p w:rsidR="00577AB5" w:rsidRDefault="00577AB5">
            <w:pPr>
              <w:pStyle w:val="ConsPlusNormal"/>
            </w:pPr>
            <w:r>
              <w:t>г. Орск, ул. Макаренко, д. 8а</w:t>
            </w:r>
          </w:p>
        </w:tc>
        <w:tc>
          <w:tcPr>
            <w:tcW w:w="1474" w:type="dxa"/>
          </w:tcPr>
          <w:p w:rsidR="00577AB5" w:rsidRDefault="00577AB5">
            <w:pPr>
              <w:pStyle w:val="ConsPlusNormal"/>
              <w:jc w:val="center"/>
            </w:pPr>
            <w:r>
              <w:t>4546,40</w:t>
            </w:r>
          </w:p>
        </w:tc>
        <w:tc>
          <w:tcPr>
            <w:tcW w:w="2551" w:type="dxa"/>
          </w:tcPr>
          <w:p w:rsidR="00577AB5" w:rsidRDefault="00577AB5">
            <w:pPr>
              <w:pStyle w:val="ConsPlusNormal"/>
              <w:jc w:val="center"/>
            </w:pPr>
            <w:r>
              <w:t>153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706443,94</w:t>
            </w:r>
          </w:p>
        </w:tc>
      </w:tr>
      <w:tr w:rsidR="00577AB5">
        <w:tc>
          <w:tcPr>
            <w:tcW w:w="794" w:type="dxa"/>
          </w:tcPr>
          <w:p w:rsidR="00577AB5" w:rsidRDefault="00577AB5">
            <w:pPr>
              <w:pStyle w:val="ConsPlusNormal"/>
              <w:jc w:val="center"/>
            </w:pPr>
            <w:r>
              <w:t>580.</w:t>
            </w:r>
          </w:p>
        </w:tc>
        <w:tc>
          <w:tcPr>
            <w:tcW w:w="3118" w:type="dxa"/>
          </w:tcPr>
          <w:p w:rsidR="00577AB5" w:rsidRDefault="00577AB5">
            <w:pPr>
              <w:pStyle w:val="ConsPlusNormal"/>
            </w:pPr>
            <w:r>
              <w:t>г. Орск, ул. Машиностроителей, д. 15</w:t>
            </w:r>
          </w:p>
        </w:tc>
        <w:tc>
          <w:tcPr>
            <w:tcW w:w="1474" w:type="dxa"/>
          </w:tcPr>
          <w:p w:rsidR="00577AB5" w:rsidRDefault="00577AB5">
            <w:pPr>
              <w:pStyle w:val="ConsPlusNormal"/>
              <w:jc w:val="center"/>
            </w:pPr>
            <w:r>
              <w:t>6963,00</w:t>
            </w:r>
          </w:p>
        </w:tc>
        <w:tc>
          <w:tcPr>
            <w:tcW w:w="2551" w:type="dxa"/>
          </w:tcPr>
          <w:p w:rsidR="00577AB5" w:rsidRDefault="00577AB5">
            <w:pPr>
              <w:pStyle w:val="ConsPlusNormal"/>
              <w:jc w:val="center"/>
            </w:pPr>
            <w:r>
              <w:t>217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5533311,01</w:t>
            </w:r>
          </w:p>
        </w:tc>
      </w:tr>
      <w:tr w:rsidR="00577AB5">
        <w:tc>
          <w:tcPr>
            <w:tcW w:w="794" w:type="dxa"/>
          </w:tcPr>
          <w:p w:rsidR="00577AB5" w:rsidRDefault="00577AB5">
            <w:pPr>
              <w:pStyle w:val="ConsPlusNormal"/>
              <w:jc w:val="center"/>
            </w:pPr>
            <w:r>
              <w:t>581.</w:t>
            </w:r>
          </w:p>
        </w:tc>
        <w:tc>
          <w:tcPr>
            <w:tcW w:w="3118" w:type="dxa"/>
          </w:tcPr>
          <w:p w:rsidR="00577AB5" w:rsidRDefault="00577AB5">
            <w:pPr>
              <w:pStyle w:val="ConsPlusNormal"/>
            </w:pPr>
            <w:r>
              <w:t>г. Орск, ул. Машиностроителей, д. 40</w:t>
            </w:r>
          </w:p>
        </w:tc>
        <w:tc>
          <w:tcPr>
            <w:tcW w:w="1474" w:type="dxa"/>
          </w:tcPr>
          <w:p w:rsidR="00577AB5" w:rsidRDefault="00577AB5">
            <w:pPr>
              <w:pStyle w:val="ConsPlusNormal"/>
              <w:jc w:val="center"/>
            </w:pPr>
            <w:r>
              <w:t>1244,00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296603,32</w:t>
            </w:r>
          </w:p>
        </w:tc>
      </w:tr>
      <w:tr w:rsidR="00577AB5">
        <w:tc>
          <w:tcPr>
            <w:tcW w:w="794" w:type="dxa"/>
          </w:tcPr>
          <w:p w:rsidR="00577AB5" w:rsidRDefault="00577AB5">
            <w:pPr>
              <w:pStyle w:val="ConsPlusNormal"/>
              <w:jc w:val="center"/>
            </w:pPr>
            <w:r>
              <w:t>582.</w:t>
            </w:r>
          </w:p>
        </w:tc>
        <w:tc>
          <w:tcPr>
            <w:tcW w:w="3118" w:type="dxa"/>
          </w:tcPr>
          <w:p w:rsidR="00577AB5" w:rsidRDefault="00577AB5">
            <w:pPr>
              <w:pStyle w:val="ConsPlusNormal"/>
            </w:pPr>
            <w:r>
              <w:t>г. Орск, ул. Московская, д. 15</w:t>
            </w:r>
          </w:p>
        </w:tc>
        <w:tc>
          <w:tcPr>
            <w:tcW w:w="1474" w:type="dxa"/>
          </w:tcPr>
          <w:p w:rsidR="00577AB5" w:rsidRDefault="00577AB5">
            <w:pPr>
              <w:pStyle w:val="ConsPlusNormal"/>
              <w:jc w:val="center"/>
            </w:pPr>
            <w:r>
              <w:t>2876,00</w:t>
            </w:r>
          </w:p>
        </w:tc>
        <w:tc>
          <w:tcPr>
            <w:tcW w:w="2551" w:type="dxa"/>
          </w:tcPr>
          <w:p w:rsidR="00577AB5" w:rsidRDefault="00577AB5">
            <w:pPr>
              <w:pStyle w:val="ConsPlusNormal"/>
              <w:jc w:val="center"/>
            </w:pPr>
            <w:r>
              <w:t>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560925,16</w:t>
            </w:r>
          </w:p>
        </w:tc>
      </w:tr>
      <w:tr w:rsidR="00577AB5">
        <w:tc>
          <w:tcPr>
            <w:tcW w:w="794" w:type="dxa"/>
          </w:tcPr>
          <w:p w:rsidR="00577AB5" w:rsidRDefault="00577AB5">
            <w:pPr>
              <w:pStyle w:val="ConsPlusNormal"/>
              <w:jc w:val="center"/>
            </w:pPr>
            <w:r>
              <w:t>583.</w:t>
            </w:r>
          </w:p>
        </w:tc>
        <w:tc>
          <w:tcPr>
            <w:tcW w:w="3118" w:type="dxa"/>
          </w:tcPr>
          <w:p w:rsidR="00577AB5" w:rsidRDefault="00577AB5">
            <w:pPr>
              <w:pStyle w:val="ConsPlusNormal"/>
            </w:pPr>
            <w:r>
              <w:t>г. Орск, ул. Московская, д. 26</w:t>
            </w:r>
          </w:p>
        </w:tc>
        <w:tc>
          <w:tcPr>
            <w:tcW w:w="1474" w:type="dxa"/>
          </w:tcPr>
          <w:p w:rsidR="00577AB5" w:rsidRDefault="00577AB5">
            <w:pPr>
              <w:pStyle w:val="ConsPlusNormal"/>
              <w:jc w:val="center"/>
            </w:pPr>
            <w:r>
              <w:t>1221,50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3803389,32</w:t>
            </w:r>
          </w:p>
        </w:tc>
      </w:tr>
      <w:tr w:rsidR="00577AB5">
        <w:tc>
          <w:tcPr>
            <w:tcW w:w="794" w:type="dxa"/>
          </w:tcPr>
          <w:p w:rsidR="00577AB5" w:rsidRDefault="00577AB5">
            <w:pPr>
              <w:pStyle w:val="ConsPlusNormal"/>
              <w:jc w:val="center"/>
            </w:pPr>
            <w:r>
              <w:t>584.</w:t>
            </w:r>
          </w:p>
        </w:tc>
        <w:tc>
          <w:tcPr>
            <w:tcW w:w="3118" w:type="dxa"/>
          </w:tcPr>
          <w:p w:rsidR="00577AB5" w:rsidRDefault="00577AB5">
            <w:pPr>
              <w:pStyle w:val="ConsPlusNormal"/>
            </w:pPr>
            <w:r>
              <w:t>г. Орск, ул. Нефтяников, д. 10</w:t>
            </w:r>
          </w:p>
        </w:tc>
        <w:tc>
          <w:tcPr>
            <w:tcW w:w="1474" w:type="dxa"/>
          </w:tcPr>
          <w:p w:rsidR="00577AB5" w:rsidRDefault="00577AB5">
            <w:pPr>
              <w:pStyle w:val="ConsPlusNormal"/>
              <w:jc w:val="center"/>
            </w:pPr>
            <w:r>
              <w:t>1937,50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376830,41</w:t>
            </w:r>
          </w:p>
        </w:tc>
      </w:tr>
      <w:tr w:rsidR="00577AB5">
        <w:tc>
          <w:tcPr>
            <w:tcW w:w="794" w:type="dxa"/>
          </w:tcPr>
          <w:p w:rsidR="00577AB5" w:rsidRDefault="00577AB5">
            <w:pPr>
              <w:pStyle w:val="ConsPlusNormal"/>
              <w:jc w:val="center"/>
            </w:pPr>
            <w:r>
              <w:t>585.</w:t>
            </w:r>
          </w:p>
        </w:tc>
        <w:tc>
          <w:tcPr>
            <w:tcW w:w="3118" w:type="dxa"/>
          </w:tcPr>
          <w:p w:rsidR="00577AB5" w:rsidRDefault="00577AB5">
            <w:pPr>
              <w:pStyle w:val="ConsPlusNormal"/>
            </w:pPr>
            <w:r>
              <w:t>г. Орск, ул. Олимпийская, д. 22а</w:t>
            </w:r>
          </w:p>
        </w:tc>
        <w:tc>
          <w:tcPr>
            <w:tcW w:w="1474" w:type="dxa"/>
          </w:tcPr>
          <w:p w:rsidR="00577AB5" w:rsidRDefault="00577AB5">
            <w:pPr>
              <w:pStyle w:val="ConsPlusNormal"/>
              <w:jc w:val="center"/>
            </w:pPr>
            <w:r>
              <w:t>6276,10</w:t>
            </w:r>
          </w:p>
        </w:tc>
        <w:tc>
          <w:tcPr>
            <w:tcW w:w="2551" w:type="dxa"/>
          </w:tcPr>
          <w:p w:rsidR="00577AB5" w:rsidRDefault="00577AB5">
            <w:pPr>
              <w:pStyle w:val="ConsPlusNormal"/>
              <w:jc w:val="center"/>
            </w:pPr>
            <w:r>
              <w:t>207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1510398,00</w:t>
            </w:r>
          </w:p>
        </w:tc>
      </w:tr>
      <w:tr w:rsidR="00577AB5">
        <w:tc>
          <w:tcPr>
            <w:tcW w:w="794" w:type="dxa"/>
          </w:tcPr>
          <w:p w:rsidR="00577AB5" w:rsidRDefault="00577AB5">
            <w:pPr>
              <w:pStyle w:val="ConsPlusNormal"/>
              <w:jc w:val="center"/>
            </w:pPr>
            <w:r>
              <w:t>586.</w:t>
            </w:r>
          </w:p>
        </w:tc>
        <w:tc>
          <w:tcPr>
            <w:tcW w:w="3118" w:type="dxa"/>
          </w:tcPr>
          <w:p w:rsidR="00577AB5" w:rsidRDefault="00577AB5">
            <w:pPr>
              <w:pStyle w:val="ConsPlusNormal"/>
            </w:pPr>
            <w:r>
              <w:t>г. Орск, ул. Омская, д. 63а</w:t>
            </w:r>
          </w:p>
        </w:tc>
        <w:tc>
          <w:tcPr>
            <w:tcW w:w="1474" w:type="dxa"/>
          </w:tcPr>
          <w:p w:rsidR="00577AB5" w:rsidRDefault="00577AB5">
            <w:pPr>
              <w:pStyle w:val="ConsPlusNormal"/>
              <w:jc w:val="center"/>
            </w:pPr>
            <w:r>
              <w:t>4304,90</w:t>
            </w:r>
          </w:p>
        </w:tc>
        <w:tc>
          <w:tcPr>
            <w:tcW w:w="2551" w:type="dxa"/>
          </w:tcPr>
          <w:p w:rsidR="00577AB5" w:rsidRDefault="00577AB5">
            <w:pPr>
              <w:pStyle w:val="ConsPlusNormal"/>
              <w:jc w:val="center"/>
            </w:pPr>
            <w:r>
              <w:t>134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463484,18</w:t>
            </w:r>
          </w:p>
        </w:tc>
      </w:tr>
      <w:tr w:rsidR="00577AB5">
        <w:tc>
          <w:tcPr>
            <w:tcW w:w="794" w:type="dxa"/>
          </w:tcPr>
          <w:p w:rsidR="00577AB5" w:rsidRDefault="00577AB5">
            <w:pPr>
              <w:pStyle w:val="ConsPlusNormal"/>
              <w:jc w:val="center"/>
            </w:pPr>
            <w:r>
              <w:t>587.</w:t>
            </w:r>
          </w:p>
        </w:tc>
        <w:tc>
          <w:tcPr>
            <w:tcW w:w="3118" w:type="dxa"/>
          </w:tcPr>
          <w:p w:rsidR="00577AB5" w:rsidRDefault="00577AB5">
            <w:pPr>
              <w:pStyle w:val="ConsPlusNormal"/>
            </w:pPr>
            <w:r>
              <w:t>г. Орск, ул. Пацаева, д. 6</w:t>
            </w:r>
          </w:p>
        </w:tc>
        <w:tc>
          <w:tcPr>
            <w:tcW w:w="1474" w:type="dxa"/>
          </w:tcPr>
          <w:p w:rsidR="00577AB5" w:rsidRDefault="00577AB5">
            <w:pPr>
              <w:pStyle w:val="ConsPlusNormal"/>
              <w:jc w:val="center"/>
            </w:pPr>
            <w:r>
              <w:t>8032,70</w:t>
            </w:r>
          </w:p>
        </w:tc>
        <w:tc>
          <w:tcPr>
            <w:tcW w:w="2551" w:type="dxa"/>
          </w:tcPr>
          <w:p w:rsidR="00577AB5" w:rsidRDefault="00577AB5">
            <w:pPr>
              <w:pStyle w:val="ConsPlusNormal"/>
              <w:jc w:val="center"/>
            </w:pPr>
            <w:r>
              <w:t>321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3600408,00</w:t>
            </w:r>
          </w:p>
        </w:tc>
      </w:tr>
      <w:tr w:rsidR="00577AB5">
        <w:tc>
          <w:tcPr>
            <w:tcW w:w="794" w:type="dxa"/>
          </w:tcPr>
          <w:p w:rsidR="00577AB5" w:rsidRDefault="00577AB5">
            <w:pPr>
              <w:pStyle w:val="ConsPlusNormal"/>
              <w:jc w:val="center"/>
            </w:pPr>
            <w:r>
              <w:t>588.</w:t>
            </w:r>
          </w:p>
        </w:tc>
        <w:tc>
          <w:tcPr>
            <w:tcW w:w="3118" w:type="dxa"/>
          </w:tcPr>
          <w:p w:rsidR="00577AB5" w:rsidRDefault="00577AB5">
            <w:pPr>
              <w:pStyle w:val="ConsPlusNormal"/>
            </w:pPr>
            <w:r>
              <w:t>г. Орск, ул. Радостева, д. 13</w:t>
            </w:r>
          </w:p>
        </w:tc>
        <w:tc>
          <w:tcPr>
            <w:tcW w:w="1474" w:type="dxa"/>
          </w:tcPr>
          <w:p w:rsidR="00577AB5" w:rsidRDefault="00577AB5">
            <w:pPr>
              <w:pStyle w:val="ConsPlusNormal"/>
              <w:jc w:val="center"/>
            </w:pPr>
            <w:r>
              <w:t>3782,60</w:t>
            </w:r>
          </w:p>
        </w:tc>
        <w:tc>
          <w:tcPr>
            <w:tcW w:w="2551" w:type="dxa"/>
          </w:tcPr>
          <w:p w:rsidR="00577AB5" w:rsidRDefault="00577AB5">
            <w:pPr>
              <w:pStyle w:val="ConsPlusNormal"/>
              <w:jc w:val="center"/>
            </w:pPr>
            <w:r>
              <w:t>170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7186923,23</w:t>
            </w:r>
          </w:p>
        </w:tc>
      </w:tr>
      <w:tr w:rsidR="00577AB5">
        <w:tc>
          <w:tcPr>
            <w:tcW w:w="794" w:type="dxa"/>
          </w:tcPr>
          <w:p w:rsidR="00577AB5" w:rsidRDefault="00577AB5">
            <w:pPr>
              <w:pStyle w:val="ConsPlusNormal"/>
              <w:jc w:val="center"/>
            </w:pPr>
            <w:r>
              <w:t>589.</w:t>
            </w:r>
          </w:p>
        </w:tc>
        <w:tc>
          <w:tcPr>
            <w:tcW w:w="3118" w:type="dxa"/>
          </w:tcPr>
          <w:p w:rsidR="00577AB5" w:rsidRDefault="00577AB5">
            <w:pPr>
              <w:pStyle w:val="ConsPlusNormal"/>
            </w:pPr>
            <w:r>
              <w:t>г. Орск, ул. Ростовская, д. 4</w:t>
            </w:r>
          </w:p>
        </w:tc>
        <w:tc>
          <w:tcPr>
            <w:tcW w:w="1474" w:type="dxa"/>
          </w:tcPr>
          <w:p w:rsidR="00577AB5" w:rsidRDefault="00577AB5">
            <w:pPr>
              <w:pStyle w:val="ConsPlusNormal"/>
              <w:jc w:val="center"/>
            </w:pPr>
            <w:r>
              <w:t>528,00</w:t>
            </w:r>
          </w:p>
        </w:tc>
        <w:tc>
          <w:tcPr>
            <w:tcW w:w="2551" w:type="dxa"/>
          </w:tcPr>
          <w:p w:rsidR="00577AB5" w:rsidRDefault="00577AB5">
            <w:pPr>
              <w:pStyle w:val="ConsPlusNormal"/>
              <w:jc w:val="center"/>
            </w:pPr>
            <w:r>
              <w:t>11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193385,75</w:t>
            </w:r>
          </w:p>
        </w:tc>
      </w:tr>
      <w:tr w:rsidR="00577AB5">
        <w:tc>
          <w:tcPr>
            <w:tcW w:w="794" w:type="dxa"/>
          </w:tcPr>
          <w:p w:rsidR="00577AB5" w:rsidRDefault="00577AB5">
            <w:pPr>
              <w:pStyle w:val="ConsPlusNormal"/>
              <w:jc w:val="center"/>
            </w:pPr>
            <w:r>
              <w:lastRenderedPageBreak/>
              <w:t>590.</w:t>
            </w:r>
          </w:p>
        </w:tc>
        <w:tc>
          <w:tcPr>
            <w:tcW w:w="3118" w:type="dxa"/>
          </w:tcPr>
          <w:p w:rsidR="00577AB5" w:rsidRDefault="00577AB5">
            <w:pPr>
              <w:pStyle w:val="ConsPlusNormal"/>
            </w:pPr>
            <w:r>
              <w:t>г. Орск, ул. Ростовская, д. 6</w:t>
            </w:r>
          </w:p>
        </w:tc>
        <w:tc>
          <w:tcPr>
            <w:tcW w:w="1474" w:type="dxa"/>
          </w:tcPr>
          <w:p w:rsidR="00577AB5" w:rsidRDefault="00577AB5">
            <w:pPr>
              <w:pStyle w:val="ConsPlusNormal"/>
              <w:jc w:val="center"/>
            </w:pPr>
            <w:r>
              <w:t>784,00</w:t>
            </w:r>
          </w:p>
        </w:tc>
        <w:tc>
          <w:tcPr>
            <w:tcW w:w="2551" w:type="dxa"/>
          </w:tcPr>
          <w:p w:rsidR="00577AB5" w:rsidRDefault="00577AB5">
            <w:pPr>
              <w:pStyle w:val="ConsPlusNormal"/>
              <w:jc w:val="center"/>
            </w:pPr>
            <w:r>
              <w:t>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199239,39</w:t>
            </w:r>
          </w:p>
        </w:tc>
      </w:tr>
      <w:tr w:rsidR="00577AB5">
        <w:tc>
          <w:tcPr>
            <w:tcW w:w="794" w:type="dxa"/>
          </w:tcPr>
          <w:p w:rsidR="00577AB5" w:rsidRDefault="00577AB5">
            <w:pPr>
              <w:pStyle w:val="ConsPlusNormal"/>
              <w:jc w:val="center"/>
            </w:pPr>
            <w:r>
              <w:t>591.</w:t>
            </w:r>
          </w:p>
        </w:tc>
        <w:tc>
          <w:tcPr>
            <w:tcW w:w="3118" w:type="dxa"/>
          </w:tcPr>
          <w:p w:rsidR="00577AB5" w:rsidRDefault="00577AB5">
            <w:pPr>
              <w:pStyle w:val="ConsPlusNormal"/>
            </w:pPr>
            <w:r>
              <w:t>г. Орск, ул. Ростовская, д. 8</w:t>
            </w:r>
          </w:p>
        </w:tc>
        <w:tc>
          <w:tcPr>
            <w:tcW w:w="1474" w:type="dxa"/>
          </w:tcPr>
          <w:p w:rsidR="00577AB5" w:rsidRDefault="00577AB5">
            <w:pPr>
              <w:pStyle w:val="ConsPlusNormal"/>
              <w:jc w:val="center"/>
            </w:pPr>
            <w:r>
              <w:t>513,00</w:t>
            </w:r>
          </w:p>
        </w:tc>
        <w:tc>
          <w:tcPr>
            <w:tcW w:w="2551" w:type="dxa"/>
          </w:tcPr>
          <w:p w:rsidR="00577AB5" w:rsidRDefault="00577AB5">
            <w:pPr>
              <w:pStyle w:val="ConsPlusNormal"/>
              <w:jc w:val="center"/>
            </w:pPr>
            <w:r>
              <w:t>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193858,66</w:t>
            </w:r>
          </w:p>
        </w:tc>
      </w:tr>
      <w:tr w:rsidR="00577AB5">
        <w:tc>
          <w:tcPr>
            <w:tcW w:w="794" w:type="dxa"/>
          </w:tcPr>
          <w:p w:rsidR="00577AB5" w:rsidRDefault="00577AB5">
            <w:pPr>
              <w:pStyle w:val="ConsPlusNormal"/>
              <w:jc w:val="center"/>
            </w:pPr>
            <w:r>
              <w:t>592.</w:t>
            </w:r>
          </w:p>
        </w:tc>
        <w:tc>
          <w:tcPr>
            <w:tcW w:w="3118" w:type="dxa"/>
          </w:tcPr>
          <w:p w:rsidR="00577AB5" w:rsidRDefault="00577AB5">
            <w:pPr>
              <w:pStyle w:val="ConsPlusNormal"/>
            </w:pPr>
            <w:r>
              <w:t>г. Орск, ул. Севастопольская, д. 48</w:t>
            </w:r>
          </w:p>
        </w:tc>
        <w:tc>
          <w:tcPr>
            <w:tcW w:w="1474" w:type="dxa"/>
          </w:tcPr>
          <w:p w:rsidR="00577AB5" w:rsidRDefault="00577AB5">
            <w:pPr>
              <w:pStyle w:val="ConsPlusNormal"/>
              <w:jc w:val="center"/>
            </w:pPr>
            <w:r>
              <w:t>4420,30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3161238,14</w:t>
            </w:r>
          </w:p>
        </w:tc>
      </w:tr>
      <w:tr w:rsidR="00577AB5">
        <w:tc>
          <w:tcPr>
            <w:tcW w:w="794" w:type="dxa"/>
          </w:tcPr>
          <w:p w:rsidR="00577AB5" w:rsidRDefault="00577AB5">
            <w:pPr>
              <w:pStyle w:val="ConsPlusNormal"/>
              <w:jc w:val="center"/>
            </w:pPr>
            <w:r>
              <w:t>593.</w:t>
            </w:r>
          </w:p>
        </w:tc>
        <w:tc>
          <w:tcPr>
            <w:tcW w:w="3118" w:type="dxa"/>
          </w:tcPr>
          <w:p w:rsidR="00577AB5" w:rsidRDefault="00577AB5">
            <w:pPr>
              <w:pStyle w:val="ConsPlusNormal"/>
            </w:pPr>
            <w:r>
              <w:t>г. Орск, ул. Севастопольская, д. 57</w:t>
            </w:r>
          </w:p>
        </w:tc>
        <w:tc>
          <w:tcPr>
            <w:tcW w:w="1474" w:type="dxa"/>
          </w:tcPr>
          <w:p w:rsidR="00577AB5" w:rsidRDefault="00577AB5">
            <w:pPr>
              <w:pStyle w:val="ConsPlusNormal"/>
              <w:jc w:val="center"/>
            </w:pPr>
            <w:r>
              <w:t>711,40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1631072,54</w:t>
            </w:r>
          </w:p>
        </w:tc>
      </w:tr>
      <w:tr w:rsidR="00577AB5">
        <w:tc>
          <w:tcPr>
            <w:tcW w:w="794" w:type="dxa"/>
          </w:tcPr>
          <w:p w:rsidR="00577AB5" w:rsidRDefault="00577AB5">
            <w:pPr>
              <w:pStyle w:val="ConsPlusNormal"/>
              <w:jc w:val="center"/>
            </w:pPr>
            <w:r>
              <w:t>594.</w:t>
            </w:r>
          </w:p>
        </w:tc>
        <w:tc>
          <w:tcPr>
            <w:tcW w:w="3118" w:type="dxa"/>
          </w:tcPr>
          <w:p w:rsidR="00577AB5" w:rsidRDefault="00577AB5">
            <w:pPr>
              <w:pStyle w:val="ConsPlusNormal"/>
            </w:pPr>
            <w:r>
              <w:t>г. Орск, ул. Севастопольская, д. 67</w:t>
            </w:r>
          </w:p>
        </w:tc>
        <w:tc>
          <w:tcPr>
            <w:tcW w:w="1474" w:type="dxa"/>
          </w:tcPr>
          <w:p w:rsidR="00577AB5" w:rsidRDefault="00577AB5">
            <w:pPr>
              <w:pStyle w:val="ConsPlusNormal"/>
              <w:jc w:val="center"/>
            </w:pPr>
            <w:r>
              <w:t>2750,70</w:t>
            </w:r>
          </w:p>
        </w:tc>
        <w:tc>
          <w:tcPr>
            <w:tcW w:w="2551" w:type="dxa"/>
          </w:tcPr>
          <w:p w:rsidR="00577AB5" w:rsidRDefault="00577AB5">
            <w:pPr>
              <w:pStyle w:val="ConsPlusNormal"/>
              <w:jc w:val="center"/>
            </w:pPr>
            <w:r>
              <w:t>114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3982233,79</w:t>
            </w:r>
          </w:p>
        </w:tc>
      </w:tr>
      <w:tr w:rsidR="00577AB5">
        <w:tc>
          <w:tcPr>
            <w:tcW w:w="794" w:type="dxa"/>
          </w:tcPr>
          <w:p w:rsidR="00577AB5" w:rsidRDefault="00577AB5">
            <w:pPr>
              <w:pStyle w:val="ConsPlusNormal"/>
              <w:jc w:val="center"/>
            </w:pPr>
            <w:r>
              <w:t>595.</w:t>
            </w:r>
          </w:p>
        </w:tc>
        <w:tc>
          <w:tcPr>
            <w:tcW w:w="3118" w:type="dxa"/>
          </w:tcPr>
          <w:p w:rsidR="00577AB5" w:rsidRDefault="00577AB5">
            <w:pPr>
              <w:pStyle w:val="ConsPlusNormal"/>
            </w:pPr>
            <w:r>
              <w:t>г. Орск, ул. Советская, д. 72</w:t>
            </w:r>
          </w:p>
        </w:tc>
        <w:tc>
          <w:tcPr>
            <w:tcW w:w="1474" w:type="dxa"/>
          </w:tcPr>
          <w:p w:rsidR="00577AB5" w:rsidRDefault="00577AB5">
            <w:pPr>
              <w:pStyle w:val="ConsPlusNormal"/>
              <w:jc w:val="center"/>
            </w:pPr>
            <w:r>
              <w:t>550,00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315178,10</w:t>
            </w:r>
          </w:p>
        </w:tc>
      </w:tr>
      <w:tr w:rsidR="00577AB5">
        <w:tc>
          <w:tcPr>
            <w:tcW w:w="794" w:type="dxa"/>
          </w:tcPr>
          <w:p w:rsidR="00577AB5" w:rsidRDefault="00577AB5">
            <w:pPr>
              <w:pStyle w:val="ConsPlusNormal"/>
              <w:jc w:val="center"/>
            </w:pPr>
            <w:r>
              <w:t>596.</w:t>
            </w:r>
          </w:p>
        </w:tc>
        <w:tc>
          <w:tcPr>
            <w:tcW w:w="3118" w:type="dxa"/>
          </w:tcPr>
          <w:p w:rsidR="00577AB5" w:rsidRDefault="00577AB5">
            <w:pPr>
              <w:pStyle w:val="ConsPlusNormal"/>
            </w:pPr>
            <w:r>
              <w:t>г. Орск, ул. Спортивная, д. 1б</w:t>
            </w:r>
          </w:p>
        </w:tc>
        <w:tc>
          <w:tcPr>
            <w:tcW w:w="1474" w:type="dxa"/>
          </w:tcPr>
          <w:p w:rsidR="00577AB5" w:rsidRDefault="00577AB5">
            <w:pPr>
              <w:pStyle w:val="ConsPlusNormal"/>
              <w:jc w:val="center"/>
            </w:pPr>
            <w:r>
              <w:t>2889,60</w:t>
            </w:r>
          </w:p>
        </w:tc>
        <w:tc>
          <w:tcPr>
            <w:tcW w:w="2551" w:type="dxa"/>
          </w:tcPr>
          <w:p w:rsidR="00577AB5" w:rsidRDefault="00577AB5">
            <w:pPr>
              <w:pStyle w:val="ConsPlusNormal"/>
              <w:jc w:val="center"/>
            </w:pPr>
            <w:r>
              <w:t>91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2336335,34</w:t>
            </w:r>
          </w:p>
        </w:tc>
      </w:tr>
      <w:tr w:rsidR="00577AB5">
        <w:tc>
          <w:tcPr>
            <w:tcW w:w="794" w:type="dxa"/>
          </w:tcPr>
          <w:p w:rsidR="00577AB5" w:rsidRDefault="00577AB5">
            <w:pPr>
              <w:pStyle w:val="ConsPlusNormal"/>
              <w:jc w:val="center"/>
            </w:pPr>
            <w:r>
              <w:t>597.</w:t>
            </w:r>
          </w:p>
        </w:tc>
        <w:tc>
          <w:tcPr>
            <w:tcW w:w="3118" w:type="dxa"/>
          </w:tcPr>
          <w:p w:rsidR="00577AB5" w:rsidRDefault="00577AB5">
            <w:pPr>
              <w:pStyle w:val="ConsPlusNormal"/>
            </w:pPr>
            <w:r>
              <w:t>г. Орск, ул. Станиславского, д. 23</w:t>
            </w:r>
          </w:p>
        </w:tc>
        <w:tc>
          <w:tcPr>
            <w:tcW w:w="1474" w:type="dxa"/>
          </w:tcPr>
          <w:p w:rsidR="00577AB5" w:rsidRDefault="00577AB5">
            <w:pPr>
              <w:pStyle w:val="ConsPlusNormal"/>
              <w:jc w:val="center"/>
            </w:pPr>
            <w:r>
              <w:t>803,10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307638,33</w:t>
            </w:r>
          </w:p>
        </w:tc>
      </w:tr>
      <w:tr w:rsidR="00577AB5">
        <w:tc>
          <w:tcPr>
            <w:tcW w:w="794" w:type="dxa"/>
          </w:tcPr>
          <w:p w:rsidR="00577AB5" w:rsidRDefault="00577AB5">
            <w:pPr>
              <w:pStyle w:val="ConsPlusNormal"/>
              <w:jc w:val="center"/>
            </w:pPr>
            <w:r>
              <w:t>598.</w:t>
            </w:r>
          </w:p>
        </w:tc>
        <w:tc>
          <w:tcPr>
            <w:tcW w:w="3118" w:type="dxa"/>
          </w:tcPr>
          <w:p w:rsidR="00577AB5" w:rsidRDefault="00577AB5">
            <w:pPr>
              <w:pStyle w:val="ConsPlusNormal"/>
            </w:pPr>
            <w:r>
              <w:t>г. Орск, ул. Станиславского, д. 25</w:t>
            </w:r>
          </w:p>
        </w:tc>
        <w:tc>
          <w:tcPr>
            <w:tcW w:w="1474" w:type="dxa"/>
          </w:tcPr>
          <w:p w:rsidR="00577AB5" w:rsidRDefault="00577AB5">
            <w:pPr>
              <w:pStyle w:val="ConsPlusNormal"/>
              <w:jc w:val="center"/>
            </w:pPr>
            <w:r>
              <w:t>812,00</w:t>
            </w:r>
          </w:p>
        </w:tc>
        <w:tc>
          <w:tcPr>
            <w:tcW w:w="2551" w:type="dxa"/>
          </w:tcPr>
          <w:p w:rsidR="00577AB5" w:rsidRDefault="00577AB5">
            <w:pPr>
              <w:pStyle w:val="ConsPlusNormal"/>
              <w:jc w:val="center"/>
            </w:pPr>
            <w:r>
              <w:t>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302657,76</w:t>
            </w:r>
          </w:p>
        </w:tc>
      </w:tr>
      <w:tr w:rsidR="00577AB5">
        <w:tc>
          <w:tcPr>
            <w:tcW w:w="794" w:type="dxa"/>
          </w:tcPr>
          <w:p w:rsidR="00577AB5" w:rsidRDefault="00577AB5">
            <w:pPr>
              <w:pStyle w:val="ConsPlusNormal"/>
              <w:jc w:val="center"/>
            </w:pPr>
            <w:r>
              <w:t>599.</w:t>
            </w:r>
          </w:p>
        </w:tc>
        <w:tc>
          <w:tcPr>
            <w:tcW w:w="3118" w:type="dxa"/>
          </w:tcPr>
          <w:p w:rsidR="00577AB5" w:rsidRDefault="00577AB5">
            <w:pPr>
              <w:pStyle w:val="ConsPlusNormal"/>
            </w:pPr>
            <w:r>
              <w:t>г. Орск, ул. Станиславского, д. 2б</w:t>
            </w:r>
          </w:p>
        </w:tc>
        <w:tc>
          <w:tcPr>
            <w:tcW w:w="1474" w:type="dxa"/>
          </w:tcPr>
          <w:p w:rsidR="00577AB5" w:rsidRDefault="00577AB5">
            <w:pPr>
              <w:pStyle w:val="ConsPlusNormal"/>
              <w:jc w:val="center"/>
            </w:pPr>
            <w:r>
              <w:t>3560,00</w:t>
            </w:r>
          </w:p>
        </w:tc>
        <w:tc>
          <w:tcPr>
            <w:tcW w:w="2551" w:type="dxa"/>
          </w:tcPr>
          <w:p w:rsidR="00577AB5" w:rsidRDefault="00577AB5">
            <w:pPr>
              <w:pStyle w:val="ConsPlusNormal"/>
              <w:jc w:val="center"/>
            </w:pPr>
            <w:r>
              <w:t>124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3828113,46</w:t>
            </w:r>
          </w:p>
        </w:tc>
      </w:tr>
      <w:tr w:rsidR="00577AB5">
        <w:tc>
          <w:tcPr>
            <w:tcW w:w="794" w:type="dxa"/>
          </w:tcPr>
          <w:p w:rsidR="00577AB5" w:rsidRDefault="00577AB5">
            <w:pPr>
              <w:pStyle w:val="ConsPlusNormal"/>
              <w:jc w:val="center"/>
            </w:pPr>
            <w:r>
              <w:t>600.</w:t>
            </w:r>
          </w:p>
        </w:tc>
        <w:tc>
          <w:tcPr>
            <w:tcW w:w="3118" w:type="dxa"/>
          </w:tcPr>
          <w:p w:rsidR="00577AB5" w:rsidRDefault="00577AB5">
            <w:pPr>
              <w:pStyle w:val="ConsPlusNormal"/>
            </w:pPr>
            <w:r>
              <w:t>г. Орск, ул. Станиславского, д. 55а</w:t>
            </w:r>
          </w:p>
        </w:tc>
        <w:tc>
          <w:tcPr>
            <w:tcW w:w="1474" w:type="dxa"/>
          </w:tcPr>
          <w:p w:rsidR="00577AB5" w:rsidRDefault="00577AB5">
            <w:pPr>
              <w:pStyle w:val="ConsPlusNormal"/>
              <w:jc w:val="center"/>
            </w:pPr>
            <w:r>
              <w:t>3945,40</w:t>
            </w:r>
          </w:p>
        </w:tc>
        <w:tc>
          <w:tcPr>
            <w:tcW w:w="2551" w:type="dxa"/>
          </w:tcPr>
          <w:p w:rsidR="00577AB5" w:rsidRDefault="00577AB5">
            <w:pPr>
              <w:pStyle w:val="ConsPlusNormal"/>
              <w:jc w:val="center"/>
            </w:pPr>
            <w:r>
              <w:t>93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497841,73</w:t>
            </w:r>
          </w:p>
        </w:tc>
      </w:tr>
      <w:tr w:rsidR="00577AB5">
        <w:tc>
          <w:tcPr>
            <w:tcW w:w="794" w:type="dxa"/>
          </w:tcPr>
          <w:p w:rsidR="00577AB5" w:rsidRDefault="00577AB5">
            <w:pPr>
              <w:pStyle w:val="ConsPlusNormal"/>
              <w:jc w:val="center"/>
            </w:pPr>
            <w:r>
              <w:t>601.</w:t>
            </w:r>
          </w:p>
        </w:tc>
        <w:tc>
          <w:tcPr>
            <w:tcW w:w="3118" w:type="dxa"/>
          </w:tcPr>
          <w:p w:rsidR="00577AB5" w:rsidRDefault="00577AB5">
            <w:pPr>
              <w:pStyle w:val="ConsPlusNormal"/>
            </w:pPr>
            <w:r>
              <w:t>г. Орск, ул. Станиславского, д. 87</w:t>
            </w:r>
          </w:p>
        </w:tc>
        <w:tc>
          <w:tcPr>
            <w:tcW w:w="1474" w:type="dxa"/>
          </w:tcPr>
          <w:p w:rsidR="00577AB5" w:rsidRDefault="00577AB5">
            <w:pPr>
              <w:pStyle w:val="ConsPlusNormal"/>
              <w:jc w:val="center"/>
            </w:pPr>
            <w:r>
              <w:t>3151,00</w:t>
            </w:r>
          </w:p>
        </w:tc>
        <w:tc>
          <w:tcPr>
            <w:tcW w:w="2551" w:type="dxa"/>
          </w:tcPr>
          <w:p w:rsidR="00577AB5" w:rsidRDefault="00577AB5">
            <w:pPr>
              <w:pStyle w:val="ConsPlusNormal"/>
              <w:jc w:val="center"/>
            </w:pPr>
            <w:r>
              <w:t>131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4911886,97</w:t>
            </w:r>
          </w:p>
        </w:tc>
      </w:tr>
      <w:tr w:rsidR="00577AB5">
        <w:tc>
          <w:tcPr>
            <w:tcW w:w="794" w:type="dxa"/>
          </w:tcPr>
          <w:p w:rsidR="00577AB5" w:rsidRDefault="00577AB5">
            <w:pPr>
              <w:pStyle w:val="ConsPlusNormal"/>
              <w:jc w:val="center"/>
            </w:pPr>
            <w:r>
              <w:t>602.</w:t>
            </w:r>
          </w:p>
        </w:tc>
        <w:tc>
          <w:tcPr>
            <w:tcW w:w="3118" w:type="dxa"/>
          </w:tcPr>
          <w:p w:rsidR="00577AB5" w:rsidRDefault="00577AB5">
            <w:pPr>
              <w:pStyle w:val="ConsPlusNormal"/>
            </w:pPr>
            <w:r>
              <w:t>г. Орск, ул. Стартовая, д. 23</w:t>
            </w:r>
          </w:p>
        </w:tc>
        <w:tc>
          <w:tcPr>
            <w:tcW w:w="1474" w:type="dxa"/>
          </w:tcPr>
          <w:p w:rsidR="00577AB5" w:rsidRDefault="00577AB5">
            <w:pPr>
              <w:pStyle w:val="ConsPlusNormal"/>
              <w:jc w:val="center"/>
            </w:pPr>
            <w:r>
              <w:t>6799,70</w:t>
            </w:r>
          </w:p>
        </w:tc>
        <w:tc>
          <w:tcPr>
            <w:tcW w:w="2551" w:type="dxa"/>
          </w:tcPr>
          <w:p w:rsidR="00577AB5" w:rsidRDefault="00577AB5">
            <w:pPr>
              <w:pStyle w:val="ConsPlusNormal"/>
              <w:jc w:val="center"/>
            </w:pPr>
            <w:r>
              <w:t>238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2362600,00</w:t>
            </w:r>
          </w:p>
        </w:tc>
      </w:tr>
      <w:tr w:rsidR="00577AB5">
        <w:tc>
          <w:tcPr>
            <w:tcW w:w="794" w:type="dxa"/>
          </w:tcPr>
          <w:p w:rsidR="00577AB5" w:rsidRDefault="00577AB5">
            <w:pPr>
              <w:pStyle w:val="ConsPlusNormal"/>
              <w:jc w:val="center"/>
            </w:pPr>
            <w:r>
              <w:t>603.</w:t>
            </w:r>
          </w:p>
        </w:tc>
        <w:tc>
          <w:tcPr>
            <w:tcW w:w="3118" w:type="dxa"/>
          </w:tcPr>
          <w:p w:rsidR="00577AB5" w:rsidRDefault="00577AB5">
            <w:pPr>
              <w:pStyle w:val="ConsPlusNormal"/>
            </w:pPr>
            <w:r>
              <w:t>г. Орск, ул. Стартовая, д. 5</w:t>
            </w:r>
          </w:p>
        </w:tc>
        <w:tc>
          <w:tcPr>
            <w:tcW w:w="1474" w:type="dxa"/>
          </w:tcPr>
          <w:p w:rsidR="00577AB5" w:rsidRDefault="00577AB5">
            <w:pPr>
              <w:pStyle w:val="ConsPlusNormal"/>
              <w:jc w:val="center"/>
            </w:pPr>
            <w:r>
              <w:t>5931,10</w:t>
            </w:r>
          </w:p>
        </w:tc>
        <w:tc>
          <w:tcPr>
            <w:tcW w:w="2551" w:type="dxa"/>
          </w:tcPr>
          <w:p w:rsidR="00577AB5" w:rsidRDefault="00577AB5">
            <w:pPr>
              <w:pStyle w:val="ConsPlusNormal"/>
              <w:jc w:val="center"/>
            </w:pPr>
            <w:r>
              <w:t>233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1676090,00</w:t>
            </w:r>
          </w:p>
        </w:tc>
      </w:tr>
      <w:tr w:rsidR="00577AB5">
        <w:tc>
          <w:tcPr>
            <w:tcW w:w="794" w:type="dxa"/>
          </w:tcPr>
          <w:p w:rsidR="00577AB5" w:rsidRDefault="00577AB5">
            <w:pPr>
              <w:pStyle w:val="ConsPlusNormal"/>
              <w:jc w:val="center"/>
            </w:pPr>
            <w:r>
              <w:lastRenderedPageBreak/>
              <w:t>604.</w:t>
            </w:r>
          </w:p>
        </w:tc>
        <w:tc>
          <w:tcPr>
            <w:tcW w:w="3118" w:type="dxa"/>
          </w:tcPr>
          <w:p w:rsidR="00577AB5" w:rsidRDefault="00577AB5">
            <w:pPr>
              <w:pStyle w:val="ConsPlusNormal"/>
            </w:pPr>
            <w:r>
              <w:t>г. Орск, ул. Стартовая, д. 7</w:t>
            </w:r>
          </w:p>
        </w:tc>
        <w:tc>
          <w:tcPr>
            <w:tcW w:w="1474" w:type="dxa"/>
          </w:tcPr>
          <w:p w:rsidR="00577AB5" w:rsidRDefault="00577AB5">
            <w:pPr>
              <w:pStyle w:val="ConsPlusNormal"/>
              <w:jc w:val="center"/>
            </w:pPr>
            <w:r>
              <w:t>5929,70</w:t>
            </w:r>
          </w:p>
        </w:tc>
        <w:tc>
          <w:tcPr>
            <w:tcW w:w="2551" w:type="dxa"/>
          </w:tcPr>
          <w:p w:rsidR="00577AB5" w:rsidRDefault="00577AB5">
            <w:pPr>
              <w:pStyle w:val="ConsPlusNormal"/>
              <w:jc w:val="center"/>
            </w:pPr>
            <w:r>
              <w:t>189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750000,00</w:t>
            </w:r>
          </w:p>
        </w:tc>
      </w:tr>
      <w:tr w:rsidR="00577AB5">
        <w:tc>
          <w:tcPr>
            <w:tcW w:w="794" w:type="dxa"/>
          </w:tcPr>
          <w:p w:rsidR="00577AB5" w:rsidRDefault="00577AB5">
            <w:pPr>
              <w:pStyle w:val="ConsPlusNormal"/>
              <w:jc w:val="center"/>
            </w:pPr>
            <w:r>
              <w:t>605.</w:t>
            </w:r>
          </w:p>
        </w:tc>
        <w:tc>
          <w:tcPr>
            <w:tcW w:w="3118" w:type="dxa"/>
          </w:tcPr>
          <w:p w:rsidR="00577AB5" w:rsidRDefault="00577AB5">
            <w:pPr>
              <w:pStyle w:val="ConsPlusNormal"/>
            </w:pPr>
            <w:r>
              <w:t>г. Орск, ул. Стасова, д. 6</w:t>
            </w:r>
          </w:p>
        </w:tc>
        <w:tc>
          <w:tcPr>
            <w:tcW w:w="1474" w:type="dxa"/>
          </w:tcPr>
          <w:p w:rsidR="00577AB5" w:rsidRDefault="00577AB5">
            <w:pPr>
              <w:pStyle w:val="ConsPlusNormal"/>
              <w:jc w:val="center"/>
            </w:pPr>
            <w:r>
              <w:t>7017,80</w:t>
            </w:r>
          </w:p>
        </w:tc>
        <w:tc>
          <w:tcPr>
            <w:tcW w:w="2551" w:type="dxa"/>
          </w:tcPr>
          <w:p w:rsidR="00577AB5" w:rsidRDefault="00577AB5">
            <w:pPr>
              <w:pStyle w:val="ConsPlusNormal"/>
              <w:jc w:val="center"/>
            </w:pPr>
            <w:r>
              <w:t>272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1135573,57</w:t>
            </w:r>
          </w:p>
        </w:tc>
      </w:tr>
      <w:tr w:rsidR="00577AB5">
        <w:tc>
          <w:tcPr>
            <w:tcW w:w="794" w:type="dxa"/>
          </w:tcPr>
          <w:p w:rsidR="00577AB5" w:rsidRDefault="00577AB5">
            <w:pPr>
              <w:pStyle w:val="ConsPlusNormal"/>
              <w:jc w:val="center"/>
            </w:pPr>
            <w:r>
              <w:t>606.</w:t>
            </w:r>
          </w:p>
        </w:tc>
        <w:tc>
          <w:tcPr>
            <w:tcW w:w="3118" w:type="dxa"/>
          </w:tcPr>
          <w:p w:rsidR="00577AB5" w:rsidRDefault="00577AB5">
            <w:pPr>
              <w:pStyle w:val="ConsPlusNormal"/>
            </w:pPr>
            <w:r>
              <w:t>г. Орск, ул. Тагильская, д. 13</w:t>
            </w:r>
          </w:p>
        </w:tc>
        <w:tc>
          <w:tcPr>
            <w:tcW w:w="1474" w:type="dxa"/>
          </w:tcPr>
          <w:p w:rsidR="00577AB5" w:rsidRDefault="00577AB5">
            <w:pPr>
              <w:pStyle w:val="ConsPlusNormal"/>
              <w:jc w:val="center"/>
            </w:pPr>
            <w:r>
              <w:t>11106,30</w:t>
            </w:r>
          </w:p>
        </w:tc>
        <w:tc>
          <w:tcPr>
            <w:tcW w:w="2551" w:type="dxa"/>
          </w:tcPr>
          <w:p w:rsidR="00577AB5" w:rsidRDefault="00577AB5">
            <w:pPr>
              <w:pStyle w:val="ConsPlusNormal"/>
              <w:jc w:val="center"/>
            </w:pPr>
            <w:r>
              <w:t>473</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2412636,00</w:t>
            </w:r>
          </w:p>
        </w:tc>
      </w:tr>
      <w:tr w:rsidR="00577AB5">
        <w:tc>
          <w:tcPr>
            <w:tcW w:w="794" w:type="dxa"/>
          </w:tcPr>
          <w:p w:rsidR="00577AB5" w:rsidRDefault="00577AB5">
            <w:pPr>
              <w:pStyle w:val="ConsPlusNormal"/>
              <w:jc w:val="center"/>
            </w:pPr>
            <w:r>
              <w:t>607.</w:t>
            </w:r>
          </w:p>
        </w:tc>
        <w:tc>
          <w:tcPr>
            <w:tcW w:w="3118" w:type="dxa"/>
          </w:tcPr>
          <w:p w:rsidR="00577AB5" w:rsidRDefault="00577AB5">
            <w:pPr>
              <w:pStyle w:val="ConsPlusNormal"/>
            </w:pPr>
            <w:r>
              <w:t>г. Орск, ул. Ужгородская, д. 90</w:t>
            </w:r>
          </w:p>
        </w:tc>
        <w:tc>
          <w:tcPr>
            <w:tcW w:w="1474" w:type="dxa"/>
          </w:tcPr>
          <w:p w:rsidR="00577AB5" w:rsidRDefault="00577AB5">
            <w:pPr>
              <w:pStyle w:val="ConsPlusNormal"/>
              <w:jc w:val="center"/>
            </w:pPr>
            <w:r>
              <w:t>4093,20</w:t>
            </w:r>
          </w:p>
        </w:tc>
        <w:tc>
          <w:tcPr>
            <w:tcW w:w="2551" w:type="dxa"/>
          </w:tcPr>
          <w:p w:rsidR="00577AB5" w:rsidRDefault="00577AB5">
            <w:pPr>
              <w:pStyle w:val="ConsPlusNormal"/>
              <w:jc w:val="center"/>
            </w:pPr>
            <w:r>
              <w:t>164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3685508,62</w:t>
            </w:r>
          </w:p>
        </w:tc>
      </w:tr>
      <w:tr w:rsidR="00577AB5">
        <w:tc>
          <w:tcPr>
            <w:tcW w:w="794" w:type="dxa"/>
          </w:tcPr>
          <w:p w:rsidR="00577AB5" w:rsidRDefault="00577AB5">
            <w:pPr>
              <w:pStyle w:val="ConsPlusNormal"/>
              <w:jc w:val="center"/>
            </w:pPr>
            <w:r>
              <w:t>608.</w:t>
            </w:r>
          </w:p>
        </w:tc>
        <w:tc>
          <w:tcPr>
            <w:tcW w:w="3118" w:type="dxa"/>
          </w:tcPr>
          <w:p w:rsidR="00577AB5" w:rsidRDefault="00577AB5">
            <w:pPr>
              <w:pStyle w:val="ConsPlusNormal"/>
            </w:pPr>
            <w:r>
              <w:t>г. Орск, ул. Ужгородская, д. 92</w:t>
            </w:r>
          </w:p>
        </w:tc>
        <w:tc>
          <w:tcPr>
            <w:tcW w:w="1474" w:type="dxa"/>
          </w:tcPr>
          <w:p w:rsidR="00577AB5" w:rsidRDefault="00577AB5">
            <w:pPr>
              <w:pStyle w:val="ConsPlusNormal"/>
              <w:jc w:val="center"/>
            </w:pPr>
            <w:r>
              <w:t>8288,20</w:t>
            </w:r>
          </w:p>
        </w:tc>
        <w:tc>
          <w:tcPr>
            <w:tcW w:w="2551" w:type="dxa"/>
          </w:tcPr>
          <w:p w:rsidR="00577AB5" w:rsidRDefault="00577AB5">
            <w:pPr>
              <w:pStyle w:val="ConsPlusNormal"/>
              <w:jc w:val="center"/>
            </w:pPr>
            <w:r>
              <w:t>306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7360314,98</w:t>
            </w:r>
          </w:p>
        </w:tc>
      </w:tr>
      <w:tr w:rsidR="00577AB5">
        <w:tc>
          <w:tcPr>
            <w:tcW w:w="794" w:type="dxa"/>
          </w:tcPr>
          <w:p w:rsidR="00577AB5" w:rsidRDefault="00577AB5">
            <w:pPr>
              <w:pStyle w:val="ConsPlusNormal"/>
              <w:jc w:val="center"/>
            </w:pPr>
            <w:r>
              <w:t>609.</w:t>
            </w:r>
          </w:p>
        </w:tc>
        <w:tc>
          <w:tcPr>
            <w:tcW w:w="3118" w:type="dxa"/>
          </w:tcPr>
          <w:p w:rsidR="00577AB5" w:rsidRDefault="00577AB5">
            <w:pPr>
              <w:pStyle w:val="ConsPlusNormal"/>
            </w:pPr>
            <w:r>
              <w:t>г. Орск, ул. Школьная, д. 18</w:t>
            </w:r>
          </w:p>
        </w:tc>
        <w:tc>
          <w:tcPr>
            <w:tcW w:w="1474" w:type="dxa"/>
          </w:tcPr>
          <w:p w:rsidR="00577AB5" w:rsidRDefault="00577AB5">
            <w:pPr>
              <w:pStyle w:val="ConsPlusNormal"/>
              <w:jc w:val="center"/>
            </w:pPr>
            <w:r>
              <w:t>4578,90</w:t>
            </w:r>
          </w:p>
        </w:tc>
        <w:tc>
          <w:tcPr>
            <w:tcW w:w="2551" w:type="dxa"/>
          </w:tcPr>
          <w:p w:rsidR="00577AB5" w:rsidRDefault="00577AB5">
            <w:pPr>
              <w:pStyle w:val="ConsPlusNormal"/>
              <w:jc w:val="center"/>
            </w:pPr>
            <w:r>
              <w:t>118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4648128,86</w:t>
            </w:r>
          </w:p>
        </w:tc>
      </w:tr>
      <w:tr w:rsidR="00577AB5">
        <w:tc>
          <w:tcPr>
            <w:tcW w:w="794" w:type="dxa"/>
          </w:tcPr>
          <w:p w:rsidR="00577AB5" w:rsidRDefault="00577AB5">
            <w:pPr>
              <w:pStyle w:val="ConsPlusNormal"/>
              <w:jc w:val="center"/>
            </w:pPr>
            <w:r>
              <w:t>610.</w:t>
            </w:r>
          </w:p>
        </w:tc>
        <w:tc>
          <w:tcPr>
            <w:tcW w:w="3118" w:type="dxa"/>
          </w:tcPr>
          <w:p w:rsidR="00577AB5" w:rsidRDefault="00577AB5">
            <w:pPr>
              <w:pStyle w:val="ConsPlusNormal"/>
            </w:pPr>
            <w:r>
              <w:t>г. Орск, ул. Щорса, д. 15а</w:t>
            </w:r>
          </w:p>
        </w:tc>
        <w:tc>
          <w:tcPr>
            <w:tcW w:w="1474" w:type="dxa"/>
          </w:tcPr>
          <w:p w:rsidR="00577AB5" w:rsidRDefault="00577AB5">
            <w:pPr>
              <w:pStyle w:val="ConsPlusNormal"/>
              <w:jc w:val="center"/>
            </w:pPr>
            <w:r>
              <w:t>3525,40</w:t>
            </w:r>
          </w:p>
        </w:tc>
        <w:tc>
          <w:tcPr>
            <w:tcW w:w="2551" w:type="dxa"/>
          </w:tcPr>
          <w:p w:rsidR="00577AB5" w:rsidRDefault="00577AB5">
            <w:pPr>
              <w:pStyle w:val="ConsPlusNormal"/>
              <w:jc w:val="center"/>
            </w:pPr>
            <w:r>
              <w:t>85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4970155,83</w:t>
            </w:r>
          </w:p>
        </w:tc>
      </w:tr>
      <w:tr w:rsidR="00577AB5">
        <w:tc>
          <w:tcPr>
            <w:tcW w:w="794" w:type="dxa"/>
          </w:tcPr>
          <w:p w:rsidR="00577AB5" w:rsidRDefault="00577AB5">
            <w:pPr>
              <w:pStyle w:val="ConsPlusNormal"/>
              <w:jc w:val="center"/>
            </w:pPr>
            <w:r>
              <w:t>611.</w:t>
            </w:r>
          </w:p>
        </w:tc>
        <w:tc>
          <w:tcPr>
            <w:tcW w:w="3118" w:type="dxa"/>
          </w:tcPr>
          <w:p w:rsidR="00577AB5" w:rsidRDefault="00577AB5">
            <w:pPr>
              <w:pStyle w:val="ConsPlusNormal"/>
            </w:pPr>
            <w:r>
              <w:t>г. Орск, ул. Ю. Фучика, д. 3</w:t>
            </w:r>
          </w:p>
        </w:tc>
        <w:tc>
          <w:tcPr>
            <w:tcW w:w="1474" w:type="dxa"/>
          </w:tcPr>
          <w:p w:rsidR="00577AB5" w:rsidRDefault="00577AB5">
            <w:pPr>
              <w:pStyle w:val="ConsPlusNormal"/>
              <w:jc w:val="center"/>
            </w:pPr>
            <w:r>
              <w:t>7628,50</w:t>
            </w:r>
          </w:p>
        </w:tc>
        <w:tc>
          <w:tcPr>
            <w:tcW w:w="2551" w:type="dxa"/>
          </w:tcPr>
          <w:p w:rsidR="00577AB5" w:rsidRDefault="00577AB5">
            <w:pPr>
              <w:pStyle w:val="ConsPlusNormal"/>
              <w:jc w:val="center"/>
            </w:pPr>
            <w:r>
              <w:t>243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9007166,05</w:t>
            </w:r>
          </w:p>
        </w:tc>
      </w:tr>
      <w:tr w:rsidR="00577AB5">
        <w:tc>
          <w:tcPr>
            <w:tcW w:w="794" w:type="dxa"/>
          </w:tcPr>
          <w:p w:rsidR="00577AB5" w:rsidRDefault="00577AB5">
            <w:pPr>
              <w:pStyle w:val="ConsPlusNormal"/>
              <w:jc w:val="center"/>
            </w:pPr>
            <w:r>
              <w:t>612.</w:t>
            </w:r>
          </w:p>
        </w:tc>
        <w:tc>
          <w:tcPr>
            <w:tcW w:w="3118" w:type="dxa"/>
          </w:tcPr>
          <w:p w:rsidR="00577AB5" w:rsidRDefault="00577AB5">
            <w:pPr>
              <w:pStyle w:val="ConsPlusNormal"/>
            </w:pPr>
            <w:r>
              <w:t>г. Орск, ул. Ю. Фучика, д. 9</w:t>
            </w:r>
          </w:p>
        </w:tc>
        <w:tc>
          <w:tcPr>
            <w:tcW w:w="1474" w:type="dxa"/>
          </w:tcPr>
          <w:p w:rsidR="00577AB5" w:rsidRDefault="00577AB5">
            <w:pPr>
              <w:pStyle w:val="ConsPlusNormal"/>
              <w:jc w:val="center"/>
            </w:pPr>
            <w:r>
              <w:t>5673,88</w:t>
            </w:r>
          </w:p>
        </w:tc>
        <w:tc>
          <w:tcPr>
            <w:tcW w:w="2551" w:type="dxa"/>
          </w:tcPr>
          <w:p w:rsidR="00577AB5" w:rsidRDefault="00577AB5">
            <w:pPr>
              <w:pStyle w:val="ConsPlusNormal"/>
              <w:jc w:val="center"/>
            </w:pPr>
            <w:r>
              <w:t>195</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3471361,42</w:t>
            </w:r>
          </w:p>
        </w:tc>
      </w:tr>
      <w:tr w:rsidR="00577AB5">
        <w:tc>
          <w:tcPr>
            <w:tcW w:w="794" w:type="dxa"/>
          </w:tcPr>
          <w:p w:rsidR="00577AB5" w:rsidRDefault="00577AB5">
            <w:pPr>
              <w:pStyle w:val="ConsPlusNormal"/>
              <w:jc w:val="center"/>
            </w:pPr>
            <w:r>
              <w:t>613.</w:t>
            </w:r>
          </w:p>
        </w:tc>
        <w:tc>
          <w:tcPr>
            <w:tcW w:w="3118" w:type="dxa"/>
          </w:tcPr>
          <w:p w:rsidR="00577AB5" w:rsidRDefault="00577AB5">
            <w:pPr>
              <w:pStyle w:val="ConsPlusNormal"/>
            </w:pPr>
            <w:r>
              <w:t>г. Орск, ул. Юлина, д. 10</w:t>
            </w:r>
          </w:p>
        </w:tc>
        <w:tc>
          <w:tcPr>
            <w:tcW w:w="1474" w:type="dxa"/>
          </w:tcPr>
          <w:p w:rsidR="00577AB5" w:rsidRDefault="00577AB5">
            <w:pPr>
              <w:pStyle w:val="ConsPlusNormal"/>
              <w:jc w:val="center"/>
            </w:pPr>
            <w:r>
              <w:t>4979,50</w:t>
            </w:r>
          </w:p>
        </w:tc>
        <w:tc>
          <w:tcPr>
            <w:tcW w:w="2551" w:type="dxa"/>
          </w:tcPr>
          <w:p w:rsidR="00577AB5" w:rsidRDefault="00577AB5">
            <w:pPr>
              <w:pStyle w:val="ConsPlusNormal"/>
              <w:jc w:val="center"/>
            </w:pPr>
            <w:r>
              <w:t>236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4036040,11</w:t>
            </w:r>
          </w:p>
        </w:tc>
      </w:tr>
      <w:tr w:rsidR="00577AB5">
        <w:tc>
          <w:tcPr>
            <w:tcW w:w="794" w:type="dxa"/>
          </w:tcPr>
          <w:p w:rsidR="00577AB5" w:rsidRDefault="00577AB5">
            <w:pPr>
              <w:pStyle w:val="ConsPlusNormal"/>
              <w:jc w:val="center"/>
            </w:pPr>
            <w:r>
              <w:t>614.</w:t>
            </w:r>
          </w:p>
        </w:tc>
        <w:tc>
          <w:tcPr>
            <w:tcW w:w="3118" w:type="dxa"/>
          </w:tcPr>
          <w:p w:rsidR="00577AB5" w:rsidRDefault="00577AB5">
            <w:pPr>
              <w:pStyle w:val="ConsPlusNormal"/>
            </w:pPr>
            <w:r>
              <w:t>г. Орск, ул. Юлина, д. 16а</w:t>
            </w:r>
          </w:p>
        </w:tc>
        <w:tc>
          <w:tcPr>
            <w:tcW w:w="1474" w:type="dxa"/>
          </w:tcPr>
          <w:p w:rsidR="00577AB5" w:rsidRDefault="00577AB5">
            <w:pPr>
              <w:pStyle w:val="ConsPlusNormal"/>
              <w:jc w:val="center"/>
            </w:pPr>
            <w:r>
              <w:t>5108,70</w:t>
            </w:r>
          </w:p>
        </w:tc>
        <w:tc>
          <w:tcPr>
            <w:tcW w:w="2551" w:type="dxa"/>
          </w:tcPr>
          <w:p w:rsidR="00577AB5" w:rsidRDefault="00577AB5">
            <w:pPr>
              <w:pStyle w:val="ConsPlusNormal"/>
              <w:jc w:val="center"/>
            </w:pPr>
            <w:r>
              <w:t>182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5171781,92</w:t>
            </w:r>
          </w:p>
        </w:tc>
      </w:tr>
      <w:tr w:rsidR="00577AB5">
        <w:tc>
          <w:tcPr>
            <w:tcW w:w="13606" w:type="dxa"/>
            <w:gridSpan w:val="7"/>
          </w:tcPr>
          <w:p w:rsidR="00577AB5" w:rsidRDefault="00577AB5">
            <w:pPr>
              <w:pStyle w:val="ConsPlusNormal"/>
              <w:jc w:val="center"/>
              <w:outlineLvl w:val="3"/>
            </w:pPr>
            <w:r>
              <w:t>15. Муниципальное образование городской округ ЗАТО пос. Комаровский</w:t>
            </w:r>
          </w:p>
        </w:tc>
      </w:tr>
      <w:tr w:rsidR="00577AB5">
        <w:tc>
          <w:tcPr>
            <w:tcW w:w="3912" w:type="dxa"/>
            <w:gridSpan w:val="2"/>
          </w:tcPr>
          <w:p w:rsidR="00577AB5" w:rsidRDefault="00577AB5">
            <w:pPr>
              <w:pStyle w:val="ConsPlusNormal"/>
            </w:pPr>
            <w:r>
              <w:t>Итого по муниципальному образованию городской округ ЗАТО пос. Комаровский</w:t>
            </w:r>
          </w:p>
        </w:tc>
        <w:tc>
          <w:tcPr>
            <w:tcW w:w="1474" w:type="dxa"/>
          </w:tcPr>
          <w:p w:rsidR="00577AB5" w:rsidRDefault="00577AB5">
            <w:pPr>
              <w:pStyle w:val="ConsPlusNormal"/>
              <w:jc w:val="center"/>
            </w:pPr>
            <w:r>
              <w:t>13857,30</w:t>
            </w:r>
          </w:p>
        </w:tc>
        <w:tc>
          <w:tcPr>
            <w:tcW w:w="2551" w:type="dxa"/>
          </w:tcPr>
          <w:p w:rsidR="00577AB5" w:rsidRDefault="00577AB5">
            <w:pPr>
              <w:pStyle w:val="ConsPlusNormal"/>
              <w:jc w:val="center"/>
            </w:pPr>
            <w:r>
              <w:t>616</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3</w:t>
            </w:r>
          </w:p>
        </w:tc>
        <w:tc>
          <w:tcPr>
            <w:tcW w:w="1984" w:type="dxa"/>
          </w:tcPr>
          <w:p w:rsidR="00577AB5" w:rsidRDefault="00577AB5">
            <w:pPr>
              <w:pStyle w:val="ConsPlusNormal"/>
              <w:jc w:val="center"/>
            </w:pPr>
            <w:r>
              <w:t>5872632,82</w:t>
            </w:r>
          </w:p>
        </w:tc>
      </w:tr>
      <w:tr w:rsidR="00577AB5">
        <w:tc>
          <w:tcPr>
            <w:tcW w:w="794" w:type="dxa"/>
          </w:tcPr>
          <w:p w:rsidR="00577AB5" w:rsidRDefault="00577AB5">
            <w:pPr>
              <w:pStyle w:val="ConsPlusNormal"/>
              <w:jc w:val="center"/>
            </w:pPr>
            <w:r>
              <w:t>615.</w:t>
            </w:r>
          </w:p>
        </w:tc>
        <w:tc>
          <w:tcPr>
            <w:tcW w:w="3118" w:type="dxa"/>
          </w:tcPr>
          <w:p w:rsidR="00577AB5" w:rsidRDefault="00577AB5">
            <w:pPr>
              <w:pStyle w:val="ConsPlusNormal"/>
            </w:pPr>
            <w:r>
              <w:t>пгт. ЗАТО Комаровский, ул. Южная, д. 16</w:t>
            </w:r>
          </w:p>
        </w:tc>
        <w:tc>
          <w:tcPr>
            <w:tcW w:w="1474" w:type="dxa"/>
          </w:tcPr>
          <w:p w:rsidR="00577AB5" w:rsidRDefault="00577AB5">
            <w:pPr>
              <w:pStyle w:val="ConsPlusNormal"/>
              <w:jc w:val="center"/>
            </w:pPr>
            <w:r>
              <w:t>4595,10</w:t>
            </w:r>
          </w:p>
        </w:tc>
        <w:tc>
          <w:tcPr>
            <w:tcW w:w="2551" w:type="dxa"/>
          </w:tcPr>
          <w:p w:rsidR="00577AB5" w:rsidRDefault="00577AB5">
            <w:pPr>
              <w:pStyle w:val="ConsPlusNormal"/>
              <w:jc w:val="center"/>
            </w:pPr>
            <w:r>
              <w:t>202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2315244,75</w:t>
            </w:r>
          </w:p>
        </w:tc>
      </w:tr>
      <w:tr w:rsidR="00577AB5">
        <w:tc>
          <w:tcPr>
            <w:tcW w:w="794" w:type="dxa"/>
          </w:tcPr>
          <w:p w:rsidR="00577AB5" w:rsidRDefault="00577AB5">
            <w:pPr>
              <w:pStyle w:val="ConsPlusNormal"/>
              <w:jc w:val="center"/>
            </w:pPr>
            <w:r>
              <w:t>616.</w:t>
            </w:r>
          </w:p>
        </w:tc>
        <w:tc>
          <w:tcPr>
            <w:tcW w:w="3118" w:type="dxa"/>
          </w:tcPr>
          <w:p w:rsidR="00577AB5" w:rsidRDefault="00577AB5">
            <w:pPr>
              <w:pStyle w:val="ConsPlusNormal"/>
            </w:pPr>
            <w:r>
              <w:t>пгт. ЗАТО Комаровский, ул. Южная, д. 26</w:t>
            </w:r>
          </w:p>
        </w:tc>
        <w:tc>
          <w:tcPr>
            <w:tcW w:w="1474" w:type="dxa"/>
          </w:tcPr>
          <w:p w:rsidR="00577AB5" w:rsidRDefault="00577AB5">
            <w:pPr>
              <w:pStyle w:val="ConsPlusNormal"/>
              <w:jc w:val="center"/>
            </w:pPr>
            <w:r>
              <w:t>4633,00</w:t>
            </w:r>
          </w:p>
        </w:tc>
        <w:tc>
          <w:tcPr>
            <w:tcW w:w="2551" w:type="dxa"/>
          </w:tcPr>
          <w:p w:rsidR="00577AB5" w:rsidRDefault="00577AB5">
            <w:pPr>
              <w:pStyle w:val="ConsPlusNormal"/>
              <w:jc w:val="center"/>
            </w:pPr>
            <w:r>
              <w:t>203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1753663,29</w:t>
            </w:r>
          </w:p>
        </w:tc>
      </w:tr>
      <w:tr w:rsidR="00577AB5">
        <w:tc>
          <w:tcPr>
            <w:tcW w:w="794" w:type="dxa"/>
          </w:tcPr>
          <w:p w:rsidR="00577AB5" w:rsidRDefault="00577AB5">
            <w:pPr>
              <w:pStyle w:val="ConsPlusNormal"/>
              <w:jc w:val="center"/>
            </w:pPr>
            <w:r>
              <w:t>617.</w:t>
            </w:r>
          </w:p>
        </w:tc>
        <w:tc>
          <w:tcPr>
            <w:tcW w:w="3118" w:type="dxa"/>
          </w:tcPr>
          <w:p w:rsidR="00577AB5" w:rsidRDefault="00577AB5">
            <w:pPr>
              <w:pStyle w:val="ConsPlusNormal"/>
            </w:pPr>
            <w:r>
              <w:t>пгт. ЗАТО Комаровский, ул. Южная, д. 27</w:t>
            </w:r>
          </w:p>
        </w:tc>
        <w:tc>
          <w:tcPr>
            <w:tcW w:w="1474" w:type="dxa"/>
          </w:tcPr>
          <w:p w:rsidR="00577AB5" w:rsidRDefault="00577AB5">
            <w:pPr>
              <w:pStyle w:val="ConsPlusNormal"/>
              <w:jc w:val="center"/>
            </w:pPr>
            <w:r>
              <w:t>4629,20</w:t>
            </w:r>
          </w:p>
        </w:tc>
        <w:tc>
          <w:tcPr>
            <w:tcW w:w="2551" w:type="dxa"/>
          </w:tcPr>
          <w:p w:rsidR="00577AB5" w:rsidRDefault="00577AB5">
            <w:pPr>
              <w:pStyle w:val="ConsPlusNormal"/>
              <w:jc w:val="center"/>
            </w:pPr>
            <w:r>
              <w:t>211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1803724,78</w:t>
            </w:r>
          </w:p>
        </w:tc>
      </w:tr>
      <w:tr w:rsidR="00577AB5">
        <w:tc>
          <w:tcPr>
            <w:tcW w:w="13606" w:type="dxa"/>
            <w:gridSpan w:val="7"/>
          </w:tcPr>
          <w:p w:rsidR="00577AB5" w:rsidRDefault="00577AB5">
            <w:pPr>
              <w:pStyle w:val="ConsPlusNormal"/>
              <w:jc w:val="center"/>
              <w:outlineLvl w:val="3"/>
            </w:pPr>
            <w:r>
              <w:lastRenderedPageBreak/>
              <w:t>16. Муниципальное образование Грачевский район</w:t>
            </w:r>
          </w:p>
        </w:tc>
      </w:tr>
      <w:tr w:rsidR="00577AB5">
        <w:tc>
          <w:tcPr>
            <w:tcW w:w="3912" w:type="dxa"/>
            <w:gridSpan w:val="2"/>
          </w:tcPr>
          <w:p w:rsidR="00577AB5" w:rsidRDefault="00577AB5">
            <w:pPr>
              <w:pStyle w:val="ConsPlusNormal"/>
            </w:pPr>
            <w:r>
              <w:t>Итого по муниципальному образованию Грачевский район</w:t>
            </w:r>
          </w:p>
        </w:tc>
        <w:tc>
          <w:tcPr>
            <w:tcW w:w="1474" w:type="dxa"/>
          </w:tcPr>
          <w:p w:rsidR="00577AB5" w:rsidRDefault="00577AB5">
            <w:pPr>
              <w:pStyle w:val="ConsPlusNormal"/>
              <w:jc w:val="center"/>
            </w:pPr>
            <w:r>
              <w:t>1180,90</w:t>
            </w:r>
          </w:p>
        </w:tc>
        <w:tc>
          <w:tcPr>
            <w:tcW w:w="2551" w:type="dxa"/>
          </w:tcPr>
          <w:p w:rsidR="00577AB5" w:rsidRDefault="00577AB5">
            <w:pPr>
              <w:pStyle w:val="ConsPlusNormal"/>
              <w:jc w:val="center"/>
            </w:pPr>
            <w:r>
              <w:t>53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2</w:t>
            </w:r>
          </w:p>
        </w:tc>
        <w:tc>
          <w:tcPr>
            <w:tcW w:w="1984" w:type="dxa"/>
          </w:tcPr>
          <w:p w:rsidR="00577AB5" w:rsidRDefault="00577AB5">
            <w:pPr>
              <w:pStyle w:val="ConsPlusNormal"/>
              <w:jc w:val="center"/>
            </w:pPr>
            <w:r>
              <w:t>470781,83</w:t>
            </w:r>
          </w:p>
        </w:tc>
      </w:tr>
      <w:tr w:rsidR="00577AB5">
        <w:tc>
          <w:tcPr>
            <w:tcW w:w="794" w:type="dxa"/>
          </w:tcPr>
          <w:p w:rsidR="00577AB5" w:rsidRDefault="00577AB5">
            <w:pPr>
              <w:pStyle w:val="ConsPlusNormal"/>
              <w:jc w:val="center"/>
            </w:pPr>
            <w:r>
              <w:t>618.</w:t>
            </w:r>
          </w:p>
        </w:tc>
        <w:tc>
          <w:tcPr>
            <w:tcW w:w="3118" w:type="dxa"/>
          </w:tcPr>
          <w:p w:rsidR="00577AB5" w:rsidRDefault="00577AB5">
            <w:pPr>
              <w:pStyle w:val="ConsPlusNormal"/>
            </w:pPr>
            <w:r>
              <w:t>с. Грачевка, ул. Московская, д. 101</w:t>
            </w:r>
          </w:p>
        </w:tc>
        <w:tc>
          <w:tcPr>
            <w:tcW w:w="1474" w:type="dxa"/>
          </w:tcPr>
          <w:p w:rsidR="00577AB5" w:rsidRDefault="00577AB5">
            <w:pPr>
              <w:pStyle w:val="ConsPlusNormal"/>
              <w:jc w:val="center"/>
            </w:pPr>
            <w:r>
              <w:t>802,40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307585,61</w:t>
            </w:r>
          </w:p>
        </w:tc>
      </w:tr>
      <w:tr w:rsidR="00577AB5">
        <w:tc>
          <w:tcPr>
            <w:tcW w:w="794" w:type="dxa"/>
          </w:tcPr>
          <w:p w:rsidR="00577AB5" w:rsidRDefault="00577AB5">
            <w:pPr>
              <w:pStyle w:val="ConsPlusNormal"/>
              <w:jc w:val="center"/>
            </w:pPr>
            <w:r>
              <w:t>619.</w:t>
            </w:r>
          </w:p>
        </w:tc>
        <w:tc>
          <w:tcPr>
            <w:tcW w:w="3118" w:type="dxa"/>
          </w:tcPr>
          <w:p w:rsidR="00577AB5" w:rsidRDefault="00577AB5">
            <w:pPr>
              <w:pStyle w:val="ConsPlusNormal"/>
            </w:pPr>
            <w:r>
              <w:t>с. Грачевка, ул. Спортивная, д. 3</w:t>
            </w:r>
          </w:p>
        </w:tc>
        <w:tc>
          <w:tcPr>
            <w:tcW w:w="1474" w:type="dxa"/>
          </w:tcPr>
          <w:p w:rsidR="00577AB5" w:rsidRDefault="00577AB5">
            <w:pPr>
              <w:pStyle w:val="ConsPlusNormal"/>
              <w:jc w:val="center"/>
            </w:pPr>
            <w:r>
              <w:t>378,50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163196,22</w:t>
            </w:r>
          </w:p>
        </w:tc>
      </w:tr>
      <w:tr w:rsidR="00577AB5">
        <w:tc>
          <w:tcPr>
            <w:tcW w:w="13606" w:type="dxa"/>
            <w:gridSpan w:val="7"/>
          </w:tcPr>
          <w:p w:rsidR="00577AB5" w:rsidRDefault="00577AB5">
            <w:pPr>
              <w:pStyle w:val="ConsPlusNormal"/>
              <w:jc w:val="center"/>
              <w:outlineLvl w:val="3"/>
            </w:pPr>
            <w:r>
              <w:t>17. Муниципальное образование Домбаровский район</w:t>
            </w:r>
          </w:p>
        </w:tc>
      </w:tr>
      <w:tr w:rsidR="00577AB5">
        <w:tc>
          <w:tcPr>
            <w:tcW w:w="3912" w:type="dxa"/>
            <w:gridSpan w:val="2"/>
          </w:tcPr>
          <w:p w:rsidR="00577AB5" w:rsidRDefault="00577AB5">
            <w:pPr>
              <w:pStyle w:val="ConsPlusNormal"/>
            </w:pPr>
            <w:r>
              <w:t>Итого по муниципальному образованию Домбаровский район</w:t>
            </w:r>
          </w:p>
        </w:tc>
        <w:tc>
          <w:tcPr>
            <w:tcW w:w="1474" w:type="dxa"/>
          </w:tcPr>
          <w:p w:rsidR="00577AB5" w:rsidRDefault="00577AB5">
            <w:pPr>
              <w:pStyle w:val="ConsPlusNormal"/>
              <w:jc w:val="center"/>
            </w:pPr>
            <w:r>
              <w:t>3061,10</w:t>
            </w:r>
          </w:p>
        </w:tc>
        <w:tc>
          <w:tcPr>
            <w:tcW w:w="2551" w:type="dxa"/>
          </w:tcPr>
          <w:p w:rsidR="00577AB5" w:rsidRDefault="00577AB5">
            <w:pPr>
              <w:pStyle w:val="ConsPlusNormal"/>
              <w:jc w:val="center"/>
            </w:pPr>
            <w:r>
              <w:t>174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2</w:t>
            </w:r>
          </w:p>
        </w:tc>
        <w:tc>
          <w:tcPr>
            <w:tcW w:w="1984" w:type="dxa"/>
          </w:tcPr>
          <w:p w:rsidR="00577AB5" w:rsidRDefault="00577AB5">
            <w:pPr>
              <w:pStyle w:val="ConsPlusNormal"/>
              <w:jc w:val="center"/>
            </w:pPr>
            <w:r>
              <w:t>4703186,36</w:t>
            </w:r>
          </w:p>
        </w:tc>
      </w:tr>
      <w:tr w:rsidR="00577AB5">
        <w:tc>
          <w:tcPr>
            <w:tcW w:w="794" w:type="dxa"/>
          </w:tcPr>
          <w:p w:rsidR="00577AB5" w:rsidRDefault="00577AB5">
            <w:pPr>
              <w:pStyle w:val="ConsPlusNormal"/>
              <w:jc w:val="center"/>
            </w:pPr>
            <w:r>
              <w:t>620.</w:t>
            </w:r>
          </w:p>
        </w:tc>
        <w:tc>
          <w:tcPr>
            <w:tcW w:w="3118" w:type="dxa"/>
          </w:tcPr>
          <w:p w:rsidR="00577AB5" w:rsidRDefault="00577AB5">
            <w:pPr>
              <w:pStyle w:val="ConsPlusNormal"/>
            </w:pPr>
            <w:r>
              <w:t>пос. Домбаровский, ул. Горького, д. 6</w:t>
            </w:r>
          </w:p>
        </w:tc>
        <w:tc>
          <w:tcPr>
            <w:tcW w:w="1474" w:type="dxa"/>
          </w:tcPr>
          <w:p w:rsidR="00577AB5" w:rsidRDefault="00577AB5">
            <w:pPr>
              <w:pStyle w:val="ConsPlusNormal"/>
              <w:jc w:val="center"/>
            </w:pPr>
            <w:r>
              <w:t>1265,90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1921508,45</w:t>
            </w:r>
          </w:p>
        </w:tc>
      </w:tr>
      <w:tr w:rsidR="00577AB5">
        <w:tc>
          <w:tcPr>
            <w:tcW w:w="794" w:type="dxa"/>
          </w:tcPr>
          <w:p w:rsidR="00577AB5" w:rsidRDefault="00577AB5">
            <w:pPr>
              <w:pStyle w:val="ConsPlusNormal"/>
              <w:jc w:val="center"/>
            </w:pPr>
            <w:r>
              <w:t>621.</w:t>
            </w:r>
          </w:p>
        </w:tc>
        <w:tc>
          <w:tcPr>
            <w:tcW w:w="3118" w:type="dxa"/>
          </w:tcPr>
          <w:p w:rsidR="00577AB5" w:rsidRDefault="00577AB5">
            <w:pPr>
              <w:pStyle w:val="ConsPlusNormal"/>
            </w:pPr>
            <w:r>
              <w:t>пос. Домбаровский, ул. Ленина, д. 102</w:t>
            </w:r>
          </w:p>
        </w:tc>
        <w:tc>
          <w:tcPr>
            <w:tcW w:w="1474" w:type="dxa"/>
          </w:tcPr>
          <w:p w:rsidR="00577AB5" w:rsidRDefault="00577AB5">
            <w:pPr>
              <w:pStyle w:val="ConsPlusNormal"/>
              <w:jc w:val="center"/>
            </w:pPr>
            <w:r>
              <w:t>1795,20</w:t>
            </w:r>
          </w:p>
        </w:tc>
        <w:tc>
          <w:tcPr>
            <w:tcW w:w="2551" w:type="dxa"/>
          </w:tcPr>
          <w:p w:rsidR="00577AB5" w:rsidRDefault="00577AB5">
            <w:pPr>
              <w:pStyle w:val="ConsPlusNormal"/>
              <w:jc w:val="center"/>
            </w:pPr>
            <w:r>
              <w:t>126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2781677,91</w:t>
            </w:r>
          </w:p>
        </w:tc>
      </w:tr>
      <w:tr w:rsidR="00577AB5">
        <w:tc>
          <w:tcPr>
            <w:tcW w:w="13606" w:type="dxa"/>
            <w:gridSpan w:val="7"/>
          </w:tcPr>
          <w:p w:rsidR="00577AB5" w:rsidRDefault="00577AB5">
            <w:pPr>
              <w:pStyle w:val="ConsPlusNormal"/>
              <w:jc w:val="center"/>
              <w:outlineLvl w:val="3"/>
            </w:pPr>
            <w:r>
              <w:t>18. Муниципальное образование Кваркенский район</w:t>
            </w:r>
          </w:p>
        </w:tc>
      </w:tr>
      <w:tr w:rsidR="00577AB5">
        <w:tc>
          <w:tcPr>
            <w:tcW w:w="3912" w:type="dxa"/>
            <w:gridSpan w:val="2"/>
          </w:tcPr>
          <w:p w:rsidR="00577AB5" w:rsidRDefault="00577AB5">
            <w:pPr>
              <w:pStyle w:val="ConsPlusNormal"/>
            </w:pPr>
            <w:r>
              <w:t>Итого по муниципальному образованию Кваркенский район</w:t>
            </w:r>
          </w:p>
        </w:tc>
        <w:tc>
          <w:tcPr>
            <w:tcW w:w="1474" w:type="dxa"/>
          </w:tcPr>
          <w:p w:rsidR="00577AB5" w:rsidRDefault="00577AB5">
            <w:pPr>
              <w:pStyle w:val="ConsPlusNormal"/>
              <w:jc w:val="center"/>
            </w:pPr>
            <w:r>
              <w:t>1070,00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2</w:t>
            </w:r>
          </w:p>
        </w:tc>
        <w:tc>
          <w:tcPr>
            <w:tcW w:w="1984" w:type="dxa"/>
          </w:tcPr>
          <w:p w:rsidR="00577AB5" w:rsidRDefault="00577AB5">
            <w:pPr>
              <w:pStyle w:val="ConsPlusNormal"/>
              <w:jc w:val="center"/>
            </w:pPr>
            <w:r>
              <w:t>2456948,51</w:t>
            </w:r>
          </w:p>
        </w:tc>
      </w:tr>
      <w:tr w:rsidR="00577AB5">
        <w:tc>
          <w:tcPr>
            <w:tcW w:w="794" w:type="dxa"/>
          </w:tcPr>
          <w:p w:rsidR="00577AB5" w:rsidRDefault="00577AB5">
            <w:pPr>
              <w:pStyle w:val="ConsPlusNormal"/>
              <w:jc w:val="center"/>
            </w:pPr>
            <w:r>
              <w:t>622.</w:t>
            </w:r>
          </w:p>
        </w:tc>
        <w:tc>
          <w:tcPr>
            <w:tcW w:w="3118" w:type="dxa"/>
          </w:tcPr>
          <w:p w:rsidR="00577AB5" w:rsidRDefault="00577AB5">
            <w:pPr>
              <w:pStyle w:val="ConsPlusNormal"/>
            </w:pPr>
            <w:r>
              <w:t>пос. Красноярский, ул. Садовая, д. 31а</w:t>
            </w:r>
          </w:p>
        </w:tc>
        <w:tc>
          <w:tcPr>
            <w:tcW w:w="1474" w:type="dxa"/>
          </w:tcPr>
          <w:p w:rsidR="00577AB5" w:rsidRDefault="00577AB5">
            <w:pPr>
              <w:pStyle w:val="ConsPlusNormal"/>
              <w:jc w:val="center"/>
            </w:pPr>
            <w:r>
              <w:t>530,00</w:t>
            </w:r>
          </w:p>
        </w:tc>
        <w:tc>
          <w:tcPr>
            <w:tcW w:w="2551" w:type="dxa"/>
          </w:tcPr>
          <w:p w:rsidR="00577AB5" w:rsidRDefault="00577AB5">
            <w:pPr>
              <w:pStyle w:val="ConsPlusNormal"/>
              <w:jc w:val="center"/>
            </w:pPr>
            <w:r>
              <w:t>19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2303899,18</w:t>
            </w:r>
          </w:p>
        </w:tc>
      </w:tr>
      <w:tr w:rsidR="00577AB5">
        <w:tc>
          <w:tcPr>
            <w:tcW w:w="794" w:type="dxa"/>
          </w:tcPr>
          <w:p w:rsidR="00577AB5" w:rsidRDefault="00577AB5">
            <w:pPr>
              <w:pStyle w:val="ConsPlusNormal"/>
              <w:jc w:val="center"/>
            </w:pPr>
            <w:r>
              <w:t>623.</w:t>
            </w:r>
          </w:p>
        </w:tc>
        <w:tc>
          <w:tcPr>
            <w:tcW w:w="3118" w:type="dxa"/>
          </w:tcPr>
          <w:p w:rsidR="00577AB5" w:rsidRDefault="00577AB5">
            <w:pPr>
              <w:pStyle w:val="ConsPlusNormal"/>
            </w:pPr>
            <w:r>
              <w:t>с. Кваркено, ул. Строителей, д. 9</w:t>
            </w:r>
          </w:p>
        </w:tc>
        <w:tc>
          <w:tcPr>
            <w:tcW w:w="1474" w:type="dxa"/>
          </w:tcPr>
          <w:p w:rsidR="00577AB5" w:rsidRDefault="00577AB5">
            <w:pPr>
              <w:pStyle w:val="ConsPlusNormal"/>
              <w:jc w:val="center"/>
            </w:pPr>
            <w:r>
              <w:t>540,00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153049,33</w:t>
            </w:r>
          </w:p>
        </w:tc>
      </w:tr>
      <w:tr w:rsidR="00577AB5">
        <w:tc>
          <w:tcPr>
            <w:tcW w:w="13606" w:type="dxa"/>
            <w:gridSpan w:val="7"/>
          </w:tcPr>
          <w:p w:rsidR="00577AB5" w:rsidRDefault="00577AB5">
            <w:pPr>
              <w:pStyle w:val="ConsPlusNormal"/>
              <w:jc w:val="center"/>
              <w:outlineLvl w:val="3"/>
            </w:pPr>
            <w:r>
              <w:t>19. Муниципальное образование Красногвардейский район</w:t>
            </w:r>
          </w:p>
        </w:tc>
      </w:tr>
      <w:tr w:rsidR="00577AB5">
        <w:tc>
          <w:tcPr>
            <w:tcW w:w="3912" w:type="dxa"/>
            <w:gridSpan w:val="2"/>
          </w:tcPr>
          <w:p w:rsidR="00577AB5" w:rsidRDefault="00577AB5">
            <w:pPr>
              <w:pStyle w:val="ConsPlusNormal"/>
            </w:pPr>
            <w:r>
              <w:t xml:space="preserve">Итого по муниципальному </w:t>
            </w:r>
            <w:r>
              <w:lastRenderedPageBreak/>
              <w:t>образованию Красногвардейский район</w:t>
            </w:r>
          </w:p>
        </w:tc>
        <w:tc>
          <w:tcPr>
            <w:tcW w:w="1474" w:type="dxa"/>
          </w:tcPr>
          <w:p w:rsidR="00577AB5" w:rsidRDefault="00577AB5">
            <w:pPr>
              <w:pStyle w:val="ConsPlusNormal"/>
              <w:jc w:val="center"/>
            </w:pPr>
            <w:r>
              <w:lastRenderedPageBreak/>
              <w:t>1147,40</w:t>
            </w:r>
          </w:p>
        </w:tc>
        <w:tc>
          <w:tcPr>
            <w:tcW w:w="2551" w:type="dxa"/>
          </w:tcPr>
          <w:p w:rsidR="00577AB5" w:rsidRDefault="00577AB5">
            <w:pPr>
              <w:pStyle w:val="ConsPlusNormal"/>
              <w:jc w:val="center"/>
            </w:pPr>
            <w:r>
              <w:t>58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2715103,65</w:t>
            </w:r>
          </w:p>
        </w:tc>
      </w:tr>
      <w:tr w:rsidR="00577AB5">
        <w:tc>
          <w:tcPr>
            <w:tcW w:w="794" w:type="dxa"/>
          </w:tcPr>
          <w:p w:rsidR="00577AB5" w:rsidRDefault="00577AB5">
            <w:pPr>
              <w:pStyle w:val="ConsPlusNormal"/>
              <w:jc w:val="center"/>
            </w:pPr>
            <w:r>
              <w:lastRenderedPageBreak/>
              <w:t>624.</w:t>
            </w:r>
          </w:p>
        </w:tc>
        <w:tc>
          <w:tcPr>
            <w:tcW w:w="3118" w:type="dxa"/>
          </w:tcPr>
          <w:p w:rsidR="00577AB5" w:rsidRDefault="00577AB5">
            <w:pPr>
              <w:pStyle w:val="ConsPlusNormal"/>
            </w:pPr>
            <w:r>
              <w:t>с. Плешаново, просп. Гагарина, д. 33</w:t>
            </w:r>
          </w:p>
        </w:tc>
        <w:tc>
          <w:tcPr>
            <w:tcW w:w="1474" w:type="dxa"/>
          </w:tcPr>
          <w:p w:rsidR="00577AB5" w:rsidRDefault="00577AB5">
            <w:pPr>
              <w:pStyle w:val="ConsPlusNormal"/>
              <w:jc w:val="center"/>
            </w:pPr>
            <w:r>
              <w:t>1147,40</w:t>
            </w:r>
          </w:p>
        </w:tc>
        <w:tc>
          <w:tcPr>
            <w:tcW w:w="2551" w:type="dxa"/>
          </w:tcPr>
          <w:p w:rsidR="00577AB5" w:rsidRDefault="00577AB5">
            <w:pPr>
              <w:pStyle w:val="ConsPlusNormal"/>
              <w:jc w:val="center"/>
            </w:pPr>
            <w:r>
              <w:t>58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2715103,65</w:t>
            </w:r>
          </w:p>
        </w:tc>
      </w:tr>
      <w:tr w:rsidR="00577AB5">
        <w:tc>
          <w:tcPr>
            <w:tcW w:w="13606" w:type="dxa"/>
            <w:gridSpan w:val="7"/>
          </w:tcPr>
          <w:p w:rsidR="00577AB5" w:rsidRDefault="00577AB5">
            <w:pPr>
              <w:pStyle w:val="ConsPlusNormal"/>
              <w:jc w:val="center"/>
              <w:outlineLvl w:val="3"/>
            </w:pPr>
            <w:r>
              <w:t>20. Муниципальное образование Кувандыкский городской округ</w:t>
            </w:r>
          </w:p>
        </w:tc>
      </w:tr>
      <w:tr w:rsidR="00577AB5">
        <w:tc>
          <w:tcPr>
            <w:tcW w:w="3912" w:type="dxa"/>
            <w:gridSpan w:val="2"/>
          </w:tcPr>
          <w:p w:rsidR="00577AB5" w:rsidRDefault="00577AB5">
            <w:pPr>
              <w:pStyle w:val="ConsPlusNormal"/>
            </w:pPr>
            <w:r>
              <w:t>Итого по муниципальному образованию Кувандыкский городской округ</w:t>
            </w:r>
          </w:p>
        </w:tc>
        <w:tc>
          <w:tcPr>
            <w:tcW w:w="1474" w:type="dxa"/>
          </w:tcPr>
          <w:p w:rsidR="00577AB5" w:rsidRDefault="00577AB5">
            <w:pPr>
              <w:pStyle w:val="ConsPlusNormal"/>
              <w:jc w:val="center"/>
            </w:pPr>
            <w:r>
              <w:t>27660,60</w:t>
            </w:r>
          </w:p>
        </w:tc>
        <w:tc>
          <w:tcPr>
            <w:tcW w:w="2551" w:type="dxa"/>
          </w:tcPr>
          <w:p w:rsidR="00577AB5" w:rsidRDefault="00577AB5">
            <w:pPr>
              <w:pStyle w:val="ConsPlusNormal"/>
              <w:jc w:val="center"/>
            </w:pPr>
            <w:r>
              <w:t>1049</w:t>
            </w:r>
          </w:p>
        </w:tc>
        <w:tc>
          <w:tcPr>
            <w:tcW w:w="1984" w:type="dxa"/>
          </w:tcPr>
          <w:p w:rsidR="00577AB5" w:rsidRDefault="00577AB5">
            <w:pPr>
              <w:pStyle w:val="ConsPlusNormal"/>
              <w:jc w:val="center"/>
            </w:pPr>
            <w:r>
              <w:t>14</w:t>
            </w:r>
          </w:p>
        </w:tc>
        <w:tc>
          <w:tcPr>
            <w:tcW w:w="1701" w:type="dxa"/>
          </w:tcPr>
          <w:p w:rsidR="00577AB5" w:rsidRDefault="00577AB5">
            <w:pPr>
              <w:pStyle w:val="ConsPlusNormal"/>
              <w:jc w:val="center"/>
            </w:pPr>
            <w:r>
              <w:t>8</w:t>
            </w:r>
          </w:p>
        </w:tc>
        <w:tc>
          <w:tcPr>
            <w:tcW w:w="1984" w:type="dxa"/>
          </w:tcPr>
          <w:p w:rsidR="00577AB5" w:rsidRDefault="00577AB5">
            <w:pPr>
              <w:pStyle w:val="ConsPlusNormal"/>
              <w:jc w:val="center"/>
            </w:pPr>
            <w:r>
              <w:t>14943438,18</w:t>
            </w:r>
          </w:p>
        </w:tc>
      </w:tr>
      <w:tr w:rsidR="00577AB5">
        <w:tc>
          <w:tcPr>
            <w:tcW w:w="794" w:type="dxa"/>
          </w:tcPr>
          <w:p w:rsidR="00577AB5" w:rsidRDefault="00577AB5">
            <w:pPr>
              <w:pStyle w:val="ConsPlusNormal"/>
              <w:jc w:val="center"/>
            </w:pPr>
            <w:r>
              <w:t>625.</w:t>
            </w:r>
          </w:p>
        </w:tc>
        <w:tc>
          <w:tcPr>
            <w:tcW w:w="3118" w:type="dxa"/>
          </w:tcPr>
          <w:p w:rsidR="00577AB5" w:rsidRDefault="00577AB5">
            <w:pPr>
              <w:pStyle w:val="ConsPlusNormal"/>
            </w:pPr>
            <w:r>
              <w:t>г. Кувандык, ул. Индустриальная, д. 2</w:t>
            </w:r>
          </w:p>
        </w:tc>
        <w:tc>
          <w:tcPr>
            <w:tcW w:w="1474" w:type="dxa"/>
          </w:tcPr>
          <w:p w:rsidR="00577AB5" w:rsidRDefault="00577AB5">
            <w:pPr>
              <w:pStyle w:val="ConsPlusNormal"/>
              <w:jc w:val="center"/>
            </w:pPr>
            <w:r>
              <w:t>3558,00</w:t>
            </w:r>
          </w:p>
        </w:tc>
        <w:tc>
          <w:tcPr>
            <w:tcW w:w="2551" w:type="dxa"/>
          </w:tcPr>
          <w:p w:rsidR="00577AB5" w:rsidRDefault="00577AB5">
            <w:pPr>
              <w:pStyle w:val="ConsPlusNormal"/>
              <w:jc w:val="center"/>
            </w:pPr>
            <w:r>
              <w:t>140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1929319,00</w:t>
            </w:r>
          </w:p>
        </w:tc>
      </w:tr>
      <w:tr w:rsidR="00577AB5">
        <w:tc>
          <w:tcPr>
            <w:tcW w:w="794" w:type="dxa"/>
          </w:tcPr>
          <w:p w:rsidR="00577AB5" w:rsidRDefault="00577AB5">
            <w:pPr>
              <w:pStyle w:val="ConsPlusNormal"/>
              <w:jc w:val="center"/>
            </w:pPr>
            <w:r>
              <w:t>626.</w:t>
            </w:r>
          </w:p>
        </w:tc>
        <w:tc>
          <w:tcPr>
            <w:tcW w:w="3118" w:type="dxa"/>
          </w:tcPr>
          <w:p w:rsidR="00577AB5" w:rsidRDefault="00577AB5">
            <w:pPr>
              <w:pStyle w:val="ConsPlusNormal"/>
            </w:pPr>
            <w:r>
              <w:t>г. Кувандык, ул. Индустриальная, д. 4</w:t>
            </w:r>
          </w:p>
        </w:tc>
        <w:tc>
          <w:tcPr>
            <w:tcW w:w="1474" w:type="dxa"/>
          </w:tcPr>
          <w:p w:rsidR="00577AB5" w:rsidRDefault="00577AB5">
            <w:pPr>
              <w:pStyle w:val="ConsPlusNormal"/>
              <w:jc w:val="center"/>
            </w:pPr>
            <w:r>
              <w:t>4755,00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2679394,00</w:t>
            </w:r>
          </w:p>
        </w:tc>
      </w:tr>
      <w:tr w:rsidR="00577AB5">
        <w:tc>
          <w:tcPr>
            <w:tcW w:w="794" w:type="dxa"/>
          </w:tcPr>
          <w:p w:rsidR="00577AB5" w:rsidRDefault="00577AB5">
            <w:pPr>
              <w:pStyle w:val="ConsPlusNormal"/>
              <w:jc w:val="center"/>
            </w:pPr>
            <w:r>
              <w:t>627.</w:t>
            </w:r>
          </w:p>
        </w:tc>
        <w:tc>
          <w:tcPr>
            <w:tcW w:w="3118" w:type="dxa"/>
          </w:tcPr>
          <w:p w:rsidR="00577AB5" w:rsidRDefault="00577AB5">
            <w:pPr>
              <w:pStyle w:val="ConsPlusNormal"/>
            </w:pPr>
            <w:r>
              <w:t>г. Кувандык, ул. Карла Маркса, д. 20</w:t>
            </w:r>
          </w:p>
        </w:tc>
        <w:tc>
          <w:tcPr>
            <w:tcW w:w="1474" w:type="dxa"/>
          </w:tcPr>
          <w:p w:rsidR="00577AB5" w:rsidRDefault="00577AB5">
            <w:pPr>
              <w:pStyle w:val="ConsPlusNormal"/>
              <w:jc w:val="center"/>
            </w:pPr>
            <w:r>
              <w:t>3618,60</w:t>
            </w:r>
          </w:p>
        </w:tc>
        <w:tc>
          <w:tcPr>
            <w:tcW w:w="2551" w:type="dxa"/>
          </w:tcPr>
          <w:p w:rsidR="00577AB5" w:rsidRDefault="00577AB5">
            <w:pPr>
              <w:pStyle w:val="ConsPlusNormal"/>
              <w:jc w:val="center"/>
            </w:pPr>
            <w:r>
              <w:t>135</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1139600,00</w:t>
            </w:r>
          </w:p>
        </w:tc>
      </w:tr>
      <w:tr w:rsidR="00577AB5">
        <w:tc>
          <w:tcPr>
            <w:tcW w:w="794" w:type="dxa"/>
          </w:tcPr>
          <w:p w:rsidR="00577AB5" w:rsidRDefault="00577AB5">
            <w:pPr>
              <w:pStyle w:val="ConsPlusNormal"/>
              <w:jc w:val="center"/>
            </w:pPr>
            <w:r>
              <w:t>628.</w:t>
            </w:r>
          </w:p>
        </w:tc>
        <w:tc>
          <w:tcPr>
            <w:tcW w:w="3118" w:type="dxa"/>
          </w:tcPr>
          <w:p w:rsidR="00577AB5" w:rsidRDefault="00577AB5">
            <w:pPr>
              <w:pStyle w:val="ConsPlusNormal"/>
            </w:pPr>
            <w:r>
              <w:t>г. Кувандык, ул. Маршала Жукова, д. 26</w:t>
            </w:r>
          </w:p>
        </w:tc>
        <w:tc>
          <w:tcPr>
            <w:tcW w:w="1474" w:type="dxa"/>
          </w:tcPr>
          <w:p w:rsidR="00577AB5" w:rsidRDefault="00577AB5">
            <w:pPr>
              <w:pStyle w:val="ConsPlusNormal"/>
              <w:jc w:val="center"/>
            </w:pPr>
            <w:r>
              <w:t>5920,00</w:t>
            </w:r>
          </w:p>
        </w:tc>
        <w:tc>
          <w:tcPr>
            <w:tcW w:w="2551" w:type="dxa"/>
          </w:tcPr>
          <w:p w:rsidR="00577AB5" w:rsidRDefault="00577AB5">
            <w:pPr>
              <w:pStyle w:val="ConsPlusNormal"/>
              <w:jc w:val="center"/>
            </w:pPr>
            <w:r>
              <w:t>202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946302,00</w:t>
            </w:r>
          </w:p>
        </w:tc>
      </w:tr>
      <w:tr w:rsidR="00577AB5">
        <w:tc>
          <w:tcPr>
            <w:tcW w:w="794" w:type="dxa"/>
          </w:tcPr>
          <w:p w:rsidR="00577AB5" w:rsidRDefault="00577AB5">
            <w:pPr>
              <w:pStyle w:val="ConsPlusNormal"/>
              <w:jc w:val="center"/>
            </w:pPr>
            <w:r>
              <w:t>629.</w:t>
            </w:r>
          </w:p>
        </w:tc>
        <w:tc>
          <w:tcPr>
            <w:tcW w:w="3118" w:type="dxa"/>
          </w:tcPr>
          <w:p w:rsidR="00577AB5" w:rsidRDefault="00577AB5">
            <w:pPr>
              <w:pStyle w:val="ConsPlusNormal"/>
            </w:pPr>
            <w:r>
              <w:t>г. Кувандык, ул. Октябрьская, д. 11</w:t>
            </w:r>
          </w:p>
        </w:tc>
        <w:tc>
          <w:tcPr>
            <w:tcW w:w="1474" w:type="dxa"/>
          </w:tcPr>
          <w:p w:rsidR="00577AB5" w:rsidRDefault="00577AB5">
            <w:pPr>
              <w:pStyle w:val="ConsPlusNormal"/>
              <w:jc w:val="center"/>
            </w:pPr>
            <w:r>
              <w:t>4261,90</w:t>
            </w:r>
          </w:p>
        </w:tc>
        <w:tc>
          <w:tcPr>
            <w:tcW w:w="2551" w:type="dxa"/>
          </w:tcPr>
          <w:p w:rsidR="00577AB5" w:rsidRDefault="00577AB5">
            <w:pPr>
              <w:pStyle w:val="ConsPlusNormal"/>
              <w:jc w:val="center"/>
            </w:pPr>
            <w:r>
              <w:t>141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738610,00</w:t>
            </w:r>
          </w:p>
        </w:tc>
      </w:tr>
      <w:tr w:rsidR="00577AB5">
        <w:tc>
          <w:tcPr>
            <w:tcW w:w="794" w:type="dxa"/>
          </w:tcPr>
          <w:p w:rsidR="00577AB5" w:rsidRDefault="00577AB5">
            <w:pPr>
              <w:pStyle w:val="ConsPlusNormal"/>
              <w:jc w:val="center"/>
            </w:pPr>
            <w:r>
              <w:t>630.</w:t>
            </w:r>
          </w:p>
        </w:tc>
        <w:tc>
          <w:tcPr>
            <w:tcW w:w="3118" w:type="dxa"/>
          </w:tcPr>
          <w:p w:rsidR="00577AB5" w:rsidRDefault="00577AB5">
            <w:pPr>
              <w:pStyle w:val="ConsPlusNormal"/>
            </w:pPr>
            <w:r>
              <w:t>г. Кувандык, ул. Пушкина, д. 1</w:t>
            </w:r>
          </w:p>
        </w:tc>
        <w:tc>
          <w:tcPr>
            <w:tcW w:w="1474" w:type="dxa"/>
          </w:tcPr>
          <w:p w:rsidR="00577AB5" w:rsidRDefault="00577AB5">
            <w:pPr>
              <w:pStyle w:val="ConsPlusNormal"/>
              <w:jc w:val="center"/>
            </w:pPr>
            <w:r>
              <w:t>1216,50</w:t>
            </w:r>
          </w:p>
        </w:tc>
        <w:tc>
          <w:tcPr>
            <w:tcW w:w="2551" w:type="dxa"/>
          </w:tcPr>
          <w:p w:rsidR="00577AB5" w:rsidRDefault="00577AB5">
            <w:pPr>
              <w:pStyle w:val="ConsPlusNormal"/>
              <w:jc w:val="center"/>
            </w:pPr>
            <w:r>
              <w:t>54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1415638,82</w:t>
            </w:r>
          </w:p>
        </w:tc>
      </w:tr>
      <w:tr w:rsidR="00577AB5">
        <w:tc>
          <w:tcPr>
            <w:tcW w:w="794" w:type="dxa"/>
          </w:tcPr>
          <w:p w:rsidR="00577AB5" w:rsidRDefault="00577AB5">
            <w:pPr>
              <w:pStyle w:val="ConsPlusNormal"/>
              <w:jc w:val="center"/>
            </w:pPr>
            <w:r>
              <w:t>631.</w:t>
            </w:r>
          </w:p>
        </w:tc>
        <w:tc>
          <w:tcPr>
            <w:tcW w:w="3118" w:type="dxa"/>
          </w:tcPr>
          <w:p w:rsidR="00577AB5" w:rsidRDefault="00577AB5">
            <w:pPr>
              <w:pStyle w:val="ConsPlusNormal"/>
            </w:pPr>
            <w:r>
              <w:t>г. Кувандык, ул. Северная, д. 80</w:t>
            </w:r>
          </w:p>
        </w:tc>
        <w:tc>
          <w:tcPr>
            <w:tcW w:w="1474" w:type="dxa"/>
          </w:tcPr>
          <w:p w:rsidR="00577AB5" w:rsidRDefault="00577AB5">
            <w:pPr>
              <w:pStyle w:val="ConsPlusNormal"/>
              <w:jc w:val="center"/>
            </w:pPr>
            <w:r>
              <w:t>928,20</w:t>
            </w:r>
          </w:p>
        </w:tc>
        <w:tc>
          <w:tcPr>
            <w:tcW w:w="2551" w:type="dxa"/>
          </w:tcPr>
          <w:p w:rsidR="00577AB5" w:rsidRDefault="00577AB5">
            <w:pPr>
              <w:pStyle w:val="ConsPlusNormal"/>
              <w:jc w:val="center"/>
            </w:pPr>
            <w:r>
              <w:t>55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4769054,36</w:t>
            </w:r>
          </w:p>
        </w:tc>
      </w:tr>
      <w:tr w:rsidR="00577AB5">
        <w:tc>
          <w:tcPr>
            <w:tcW w:w="794" w:type="dxa"/>
          </w:tcPr>
          <w:p w:rsidR="00577AB5" w:rsidRDefault="00577AB5">
            <w:pPr>
              <w:pStyle w:val="ConsPlusNormal"/>
              <w:jc w:val="center"/>
            </w:pPr>
            <w:r>
              <w:t>632.</w:t>
            </w:r>
          </w:p>
        </w:tc>
        <w:tc>
          <w:tcPr>
            <w:tcW w:w="3118" w:type="dxa"/>
          </w:tcPr>
          <w:p w:rsidR="00577AB5" w:rsidRDefault="00577AB5">
            <w:pPr>
              <w:pStyle w:val="ConsPlusNormal"/>
            </w:pPr>
            <w:r>
              <w:t>г. Кувандык, ул. Фестивальная, д. 3</w:t>
            </w:r>
          </w:p>
        </w:tc>
        <w:tc>
          <w:tcPr>
            <w:tcW w:w="1474" w:type="dxa"/>
          </w:tcPr>
          <w:p w:rsidR="00577AB5" w:rsidRDefault="00577AB5">
            <w:pPr>
              <w:pStyle w:val="ConsPlusNormal"/>
              <w:jc w:val="center"/>
            </w:pPr>
            <w:r>
              <w:t>3402,40</w:t>
            </w:r>
          </w:p>
        </w:tc>
        <w:tc>
          <w:tcPr>
            <w:tcW w:w="2551" w:type="dxa"/>
          </w:tcPr>
          <w:p w:rsidR="00577AB5" w:rsidRDefault="00577AB5">
            <w:pPr>
              <w:pStyle w:val="ConsPlusNormal"/>
              <w:jc w:val="center"/>
            </w:pPr>
            <w:r>
              <w:t>135</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1325520,00</w:t>
            </w:r>
          </w:p>
        </w:tc>
      </w:tr>
      <w:tr w:rsidR="00577AB5">
        <w:tc>
          <w:tcPr>
            <w:tcW w:w="13606" w:type="dxa"/>
            <w:gridSpan w:val="7"/>
          </w:tcPr>
          <w:p w:rsidR="00577AB5" w:rsidRDefault="00577AB5">
            <w:pPr>
              <w:pStyle w:val="ConsPlusNormal"/>
              <w:jc w:val="center"/>
              <w:outlineLvl w:val="3"/>
            </w:pPr>
            <w:r>
              <w:t>21. Муниципальное образование Курманаевский район</w:t>
            </w:r>
          </w:p>
        </w:tc>
      </w:tr>
      <w:tr w:rsidR="00577AB5">
        <w:tc>
          <w:tcPr>
            <w:tcW w:w="3912" w:type="dxa"/>
            <w:gridSpan w:val="2"/>
          </w:tcPr>
          <w:p w:rsidR="00577AB5" w:rsidRDefault="00577AB5">
            <w:pPr>
              <w:pStyle w:val="ConsPlusNormal"/>
            </w:pPr>
            <w:r>
              <w:lastRenderedPageBreak/>
              <w:t>Итого по муниципальному образованию Курманаевский район</w:t>
            </w:r>
          </w:p>
        </w:tc>
        <w:tc>
          <w:tcPr>
            <w:tcW w:w="1474" w:type="dxa"/>
          </w:tcPr>
          <w:p w:rsidR="00577AB5" w:rsidRDefault="00577AB5">
            <w:pPr>
              <w:pStyle w:val="ConsPlusNormal"/>
              <w:jc w:val="center"/>
            </w:pPr>
            <w:r>
              <w:t>1765,80</w:t>
            </w:r>
          </w:p>
        </w:tc>
        <w:tc>
          <w:tcPr>
            <w:tcW w:w="2551" w:type="dxa"/>
          </w:tcPr>
          <w:p w:rsidR="00577AB5" w:rsidRDefault="00577AB5">
            <w:pPr>
              <w:pStyle w:val="ConsPlusNormal"/>
              <w:jc w:val="center"/>
            </w:pPr>
            <w:r>
              <w:t>66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2</w:t>
            </w:r>
          </w:p>
        </w:tc>
        <w:tc>
          <w:tcPr>
            <w:tcW w:w="1984" w:type="dxa"/>
          </w:tcPr>
          <w:p w:rsidR="00577AB5" w:rsidRDefault="00577AB5">
            <w:pPr>
              <w:pStyle w:val="ConsPlusNormal"/>
              <w:jc w:val="center"/>
            </w:pPr>
            <w:r>
              <w:t>1208514,12</w:t>
            </w:r>
          </w:p>
        </w:tc>
      </w:tr>
      <w:tr w:rsidR="00577AB5">
        <w:tc>
          <w:tcPr>
            <w:tcW w:w="794" w:type="dxa"/>
          </w:tcPr>
          <w:p w:rsidR="00577AB5" w:rsidRDefault="00577AB5">
            <w:pPr>
              <w:pStyle w:val="ConsPlusNormal"/>
              <w:jc w:val="center"/>
            </w:pPr>
            <w:r>
              <w:t>633.</w:t>
            </w:r>
          </w:p>
        </w:tc>
        <w:tc>
          <w:tcPr>
            <w:tcW w:w="3118" w:type="dxa"/>
          </w:tcPr>
          <w:p w:rsidR="00577AB5" w:rsidRDefault="00577AB5">
            <w:pPr>
              <w:pStyle w:val="ConsPlusNormal"/>
            </w:pPr>
            <w:r>
              <w:t>с. Курманаевка, ул. Орская, д. 10</w:t>
            </w:r>
          </w:p>
        </w:tc>
        <w:tc>
          <w:tcPr>
            <w:tcW w:w="1474" w:type="dxa"/>
          </w:tcPr>
          <w:p w:rsidR="00577AB5" w:rsidRDefault="00577AB5">
            <w:pPr>
              <w:pStyle w:val="ConsPlusNormal"/>
              <w:jc w:val="center"/>
            </w:pPr>
            <w:r>
              <w:t>762,00</w:t>
            </w:r>
          </w:p>
        </w:tc>
        <w:tc>
          <w:tcPr>
            <w:tcW w:w="2551" w:type="dxa"/>
          </w:tcPr>
          <w:p w:rsidR="00577AB5" w:rsidRDefault="00577AB5">
            <w:pPr>
              <w:pStyle w:val="ConsPlusNormal"/>
              <w:jc w:val="center"/>
            </w:pPr>
            <w:r>
              <w:t>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297274,17</w:t>
            </w:r>
          </w:p>
        </w:tc>
      </w:tr>
      <w:tr w:rsidR="00577AB5">
        <w:tc>
          <w:tcPr>
            <w:tcW w:w="794" w:type="dxa"/>
          </w:tcPr>
          <w:p w:rsidR="00577AB5" w:rsidRDefault="00577AB5">
            <w:pPr>
              <w:pStyle w:val="ConsPlusNormal"/>
              <w:jc w:val="center"/>
            </w:pPr>
            <w:r>
              <w:t>634.</w:t>
            </w:r>
          </w:p>
        </w:tc>
        <w:tc>
          <w:tcPr>
            <w:tcW w:w="3118" w:type="dxa"/>
          </w:tcPr>
          <w:p w:rsidR="00577AB5" w:rsidRDefault="00577AB5">
            <w:pPr>
              <w:pStyle w:val="ConsPlusNormal"/>
            </w:pPr>
            <w:r>
              <w:t>с. Курманаевка, ул. Фомина, д. 28</w:t>
            </w:r>
          </w:p>
        </w:tc>
        <w:tc>
          <w:tcPr>
            <w:tcW w:w="1474" w:type="dxa"/>
          </w:tcPr>
          <w:p w:rsidR="00577AB5" w:rsidRDefault="00577AB5">
            <w:pPr>
              <w:pStyle w:val="ConsPlusNormal"/>
              <w:jc w:val="center"/>
            </w:pPr>
            <w:r>
              <w:t>1003,80</w:t>
            </w:r>
          </w:p>
        </w:tc>
        <w:tc>
          <w:tcPr>
            <w:tcW w:w="2551" w:type="dxa"/>
          </w:tcPr>
          <w:p w:rsidR="00577AB5" w:rsidRDefault="00577AB5">
            <w:pPr>
              <w:pStyle w:val="ConsPlusNormal"/>
              <w:jc w:val="center"/>
            </w:pPr>
            <w:r>
              <w:t>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911239,95</w:t>
            </w:r>
          </w:p>
        </w:tc>
      </w:tr>
      <w:tr w:rsidR="00577AB5">
        <w:tc>
          <w:tcPr>
            <w:tcW w:w="13606" w:type="dxa"/>
            <w:gridSpan w:val="7"/>
          </w:tcPr>
          <w:p w:rsidR="00577AB5" w:rsidRDefault="00577AB5">
            <w:pPr>
              <w:pStyle w:val="ConsPlusNormal"/>
              <w:jc w:val="center"/>
              <w:outlineLvl w:val="3"/>
            </w:pPr>
            <w:r>
              <w:t>22. Муниципальное образование Матвеевский район</w:t>
            </w:r>
          </w:p>
        </w:tc>
      </w:tr>
      <w:tr w:rsidR="00577AB5">
        <w:tc>
          <w:tcPr>
            <w:tcW w:w="3912" w:type="dxa"/>
            <w:gridSpan w:val="2"/>
          </w:tcPr>
          <w:p w:rsidR="00577AB5" w:rsidRDefault="00577AB5">
            <w:pPr>
              <w:pStyle w:val="ConsPlusNormal"/>
            </w:pPr>
            <w:r>
              <w:t>Итого по муниципальному образованию Матвеевский район</w:t>
            </w:r>
          </w:p>
        </w:tc>
        <w:tc>
          <w:tcPr>
            <w:tcW w:w="1474" w:type="dxa"/>
          </w:tcPr>
          <w:p w:rsidR="00577AB5" w:rsidRDefault="00577AB5">
            <w:pPr>
              <w:pStyle w:val="ConsPlusNormal"/>
              <w:jc w:val="center"/>
            </w:pPr>
            <w:r>
              <w:t>1847,20</w:t>
            </w:r>
          </w:p>
        </w:tc>
        <w:tc>
          <w:tcPr>
            <w:tcW w:w="2551" w:type="dxa"/>
          </w:tcPr>
          <w:p w:rsidR="00577AB5" w:rsidRDefault="00577AB5">
            <w:pPr>
              <w:pStyle w:val="ConsPlusNormal"/>
              <w:jc w:val="center"/>
            </w:pPr>
            <w:r>
              <w:t>65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2</w:t>
            </w:r>
          </w:p>
        </w:tc>
        <w:tc>
          <w:tcPr>
            <w:tcW w:w="1984" w:type="dxa"/>
          </w:tcPr>
          <w:p w:rsidR="00577AB5" w:rsidRDefault="00577AB5">
            <w:pPr>
              <w:pStyle w:val="ConsPlusNormal"/>
              <w:jc w:val="center"/>
            </w:pPr>
            <w:r>
              <w:t>545191,97</w:t>
            </w:r>
          </w:p>
        </w:tc>
      </w:tr>
      <w:tr w:rsidR="00577AB5">
        <w:tc>
          <w:tcPr>
            <w:tcW w:w="794" w:type="dxa"/>
          </w:tcPr>
          <w:p w:rsidR="00577AB5" w:rsidRDefault="00577AB5">
            <w:pPr>
              <w:pStyle w:val="ConsPlusNormal"/>
              <w:jc w:val="center"/>
            </w:pPr>
            <w:r>
              <w:t>635.</w:t>
            </w:r>
          </w:p>
        </w:tc>
        <w:tc>
          <w:tcPr>
            <w:tcW w:w="3118" w:type="dxa"/>
          </w:tcPr>
          <w:p w:rsidR="00577AB5" w:rsidRDefault="00577AB5">
            <w:pPr>
              <w:pStyle w:val="ConsPlusNormal"/>
            </w:pPr>
            <w:r>
              <w:t>с. Матвеевка, ул. Строителей, д. 18</w:t>
            </w:r>
          </w:p>
        </w:tc>
        <w:tc>
          <w:tcPr>
            <w:tcW w:w="1474" w:type="dxa"/>
          </w:tcPr>
          <w:p w:rsidR="00577AB5" w:rsidRDefault="00577AB5">
            <w:pPr>
              <w:pStyle w:val="ConsPlusNormal"/>
              <w:jc w:val="center"/>
            </w:pPr>
            <w:r>
              <w:t>930,90</w:t>
            </w:r>
          </w:p>
        </w:tc>
        <w:tc>
          <w:tcPr>
            <w:tcW w:w="2551" w:type="dxa"/>
          </w:tcPr>
          <w:p w:rsidR="00577AB5" w:rsidRDefault="00577AB5">
            <w:pPr>
              <w:pStyle w:val="ConsPlusNormal"/>
              <w:jc w:val="center"/>
            </w:pPr>
            <w:r>
              <w:t>39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271228,27</w:t>
            </w:r>
          </w:p>
        </w:tc>
      </w:tr>
      <w:tr w:rsidR="00577AB5">
        <w:tc>
          <w:tcPr>
            <w:tcW w:w="794" w:type="dxa"/>
          </w:tcPr>
          <w:p w:rsidR="00577AB5" w:rsidRDefault="00577AB5">
            <w:pPr>
              <w:pStyle w:val="ConsPlusNormal"/>
              <w:jc w:val="center"/>
            </w:pPr>
            <w:r>
              <w:t>636.</w:t>
            </w:r>
          </w:p>
        </w:tc>
        <w:tc>
          <w:tcPr>
            <w:tcW w:w="3118" w:type="dxa"/>
          </w:tcPr>
          <w:p w:rsidR="00577AB5" w:rsidRDefault="00577AB5">
            <w:pPr>
              <w:pStyle w:val="ConsPlusNormal"/>
            </w:pPr>
            <w:r>
              <w:t>с. Матвеевка, ул. Строителей, д. 19</w:t>
            </w:r>
          </w:p>
        </w:tc>
        <w:tc>
          <w:tcPr>
            <w:tcW w:w="1474" w:type="dxa"/>
          </w:tcPr>
          <w:p w:rsidR="00577AB5" w:rsidRDefault="00577AB5">
            <w:pPr>
              <w:pStyle w:val="ConsPlusNormal"/>
              <w:jc w:val="center"/>
            </w:pPr>
            <w:r>
              <w:t>916,30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273963,70</w:t>
            </w:r>
          </w:p>
        </w:tc>
      </w:tr>
      <w:tr w:rsidR="00577AB5">
        <w:tc>
          <w:tcPr>
            <w:tcW w:w="13606" w:type="dxa"/>
            <w:gridSpan w:val="7"/>
          </w:tcPr>
          <w:p w:rsidR="00577AB5" w:rsidRDefault="00577AB5">
            <w:pPr>
              <w:pStyle w:val="ConsPlusNormal"/>
              <w:jc w:val="center"/>
              <w:outlineLvl w:val="3"/>
            </w:pPr>
            <w:r>
              <w:t>23. Муниципальное образование Новоорский район</w:t>
            </w:r>
          </w:p>
        </w:tc>
      </w:tr>
      <w:tr w:rsidR="00577AB5">
        <w:tc>
          <w:tcPr>
            <w:tcW w:w="3912" w:type="dxa"/>
            <w:gridSpan w:val="2"/>
          </w:tcPr>
          <w:p w:rsidR="00577AB5" w:rsidRDefault="00577AB5">
            <w:pPr>
              <w:pStyle w:val="ConsPlusNormal"/>
            </w:pPr>
            <w:r>
              <w:t>Итого по муниципальному образованию Новоорский район</w:t>
            </w:r>
          </w:p>
        </w:tc>
        <w:tc>
          <w:tcPr>
            <w:tcW w:w="1474" w:type="dxa"/>
          </w:tcPr>
          <w:p w:rsidR="00577AB5" w:rsidRDefault="00577AB5">
            <w:pPr>
              <w:pStyle w:val="ConsPlusNormal"/>
              <w:jc w:val="center"/>
            </w:pPr>
            <w:r>
              <w:t>89637,60</w:t>
            </w:r>
          </w:p>
        </w:tc>
        <w:tc>
          <w:tcPr>
            <w:tcW w:w="2551" w:type="dxa"/>
          </w:tcPr>
          <w:p w:rsidR="00577AB5" w:rsidRDefault="00577AB5">
            <w:pPr>
              <w:pStyle w:val="ConsPlusNormal"/>
              <w:jc w:val="center"/>
            </w:pPr>
            <w:r>
              <w:t>3420</w:t>
            </w:r>
          </w:p>
        </w:tc>
        <w:tc>
          <w:tcPr>
            <w:tcW w:w="1984" w:type="dxa"/>
          </w:tcPr>
          <w:p w:rsidR="00577AB5" w:rsidRDefault="00577AB5">
            <w:pPr>
              <w:pStyle w:val="ConsPlusNormal"/>
              <w:jc w:val="center"/>
            </w:pPr>
            <w:r>
              <w:t>43</w:t>
            </w:r>
          </w:p>
        </w:tc>
        <w:tc>
          <w:tcPr>
            <w:tcW w:w="1701" w:type="dxa"/>
          </w:tcPr>
          <w:p w:rsidR="00577AB5" w:rsidRDefault="00577AB5">
            <w:pPr>
              <w:pStyle w:val="ConsPlusNormal"/>
              <w:jc w:val="center"/>
            </w:pPr>
            <w:r>
              <w:t>27</w:t>
            </w:r>
          </w:p>
        </w:tc>
        <w:tc>
          <w:tcPr>
            <w:tcW w:w="1984" w:type="dxa"/>
          </w:tcPr>
          <w:p w:rsidR="00577AB5" w:rsidRDefault="00577AB5">
            <w:pPr>
              <w:pStyle w:val="ConsPlusNormal"/>
              <w:jc w:val="center"/>
            </w:pPr>
            <w:r>
              <w:t>61827048,57</w:t>
            </w:r>
          </w:p>
        </w:tc>
      </w:tr>
      <w:tr w:rsidR="00577AB5">
        <w:tc>
          <w:tcPr>
            <w:tcW w:w="794" w:type="dxa"/>
          </w:tcPr>
          <w:p w:rsidR="00577AB5" w:rsidRDefault="00577AB5">
            <w:pPr>
              <w:pStyle w:val="ConsPlusNormal"/>
              <w:jc w:val="center"/>
            </w:pPr>
            <w:r>
              <w:t>637.</w:t>
            </w:r>
          </w:p>
        </w:tc>
        <w:tc>
          <w:tcPr>
            <w:tcW w:w="3118" w:type="dxa"/>
          </w:tcPr>
          <w:p w:rsidR="00577AB5" w:rsidRDefault="00577AB5">
            <w:pPr>
              <w:pStyle w:val="ConsPlusNormal"/>
            </w:pPr>
            <w:r>
              <w:t>пос. Гранитный, ул. Мира, д. 3</w:t>
            </w:r>
          </w:p>
        </w:tc>
        <w:tc>
          <w:tcPr>
            <w:tcW w:w="1474" w:type="dxa"/>
          </w:tcPr>
          <w:p w:rsidR="00577AB5" w:rsidRDefault="00577AB5">
            <w:pPr>
              <w:pStyle w:val="ConsPlusNormal"/>
              <w:jc w:val="center"/>
            </w:pPr>
            <w:r>
              <w:t>740,00</w:t>
            </w:r>
          </w:p>
        </w:tc>
        <w:tc>
          <w:tcPr>
            <w:tcW w:w="2551" w:type="dxa"/>
          </w:tcPr>
          <w:p w:rsidR="00577AB5" w:rsidRDefault="00577AB5">
            <w:pPr>
              <w:pStyle w:val="ConsPlusNormal"/>
              <w:jc w:val="center"/>
            </w:pPr>
            <w:r>
              <w:t>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249218,37</w:t>
            </w:r>
          </w:p>
        </w:tc>
      </w:tr>
      <w:tr w:rsidR="00577AB5">
        <w:tc>
          <w:tcPr>
            <w:tcW w:w="794" w:type="dxa"/>
          </w:tcPr>
          <w:p w:rsidR="00577AB5" w:rsidRDefault="00577AB5">
            <w:pPr>
              <w:pStyle w:val="ConsPlusNormal"/>
              <w:jc w:val="center"/>
            </w:pPr>
            <w:r>
              <w:t>638.</w:t>
            </w:r>
          </w:p>
        </w:tc>
        <w:tc>
          <w:tcPr>
            <w:tcW w:w="3118" w:type="dxa"/>
          </w:tcPr>
          <w:p w:rsidR="00577AB5" w:rsidRDefault="00577AB5">
            <w:pPr>
              <w:pStyle w:val="ConsPlusNormal"/>
            </w:pPr>
            <w:r>
              <w:t>пос. Гранитный, ул. Мира, д. 4а</w:t>
            </w:r>
          </w:p>
        </w:tc>
        <w:tc>
          <w:tcPr>
            <w:tcW w:w="1474" w:type="dxa"/>
          </w:tcPr>
          <w:p w:rsidR="00577AB5" w:rsidRDefault="00577AB5">
            <w:pPr>
              <w:pStyle w:val="ConsPlusNormal"/>
              <w:jc w:val="center"/>
            </w:pPr>
            <w:r>
              <w:t>575,60</w:t>
            </w:r>
          </w:p>
        </w:tc>
        <w:tc>
          <w:tcPr>
            <w:tcW w:w="2551" w:type="dxa"/>
          </w:tcPr>
          <w:p w:rsidR="00577AB5" w:rsidRDefault="00577AB5">
            <w:pPr>
              <w:pStyle w:val="ConsPlusNormal"/>
              <w:jc w:val="center"/>
            </w:pPr>
            <w:r>
              <w:t>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205590,44</w:t>
            </w:r>
          </w:p>
        </w:tc>
      </w:tr>
      <w:tr w:rsidR="00577AB5">
        <w:tc>
          <w:tcPr>
            <w:tcW w:w="794" w:type="dxa"/>
          </w:tcPr>
          <w:p w:rsidR="00577AB5" w:rsidRDefault="00577AB5">
            <w:pPr>
              <w:pStyle w:val="ConsPlusNormal"/>
              <w:jc w:val="center"/>
            </w:pPr>
            <w:r>
              <w:t>639.</w:t>
            </w:r>
          </w:p>
        </w:tc>
        <w:tc>
          <w:tcPr>
            <w:tcW w:w="3118" w:type="dxa"/>
          </w:tcPr>
          <w:p w:rsidR="00577AB5" w:rsidRDefault="00577AB5">
            <w:pPr>
              <w:pStyle w:val="ConsPlusNormal"/>
            </w:pPr>
            <w:r>
              <w:t>пос. Гранитный, ул. Школьная, д. 3</w:t>
            </w:r>
          </w:p>
        </w:tc>
        <w:tc>
          <w:tcPr>
            <w:tcW w:w="1474" w:type="dxa"/>
          </w:tcPr>
          <w:p w:rsidR="00577AB5" w:rsidRDefault="00577AB5">
            <w:pPr>
              <w:pStyle w:val="ConsPlusNormal"/>
              <w:jc w:val="center"/>
            </w:pPr>
            <w:r>
              <w:t>774,90</w:t>
            </w:r>
          </w:p>
        </w:tc>
        <w:tc>
          <w:tcPr>
            <w:tcW w:w="2551" w:type="dxa"/>
          </w:tcPr>
          <w:p w:rsidR="00577AB5" w:rsidRDefault="00577AB5">
            <w:pPr>
              <w:pStyle w:val="ConsPlusNormal"/>
              <w:jc w:val="center"/>
            </w:pPr>
            <w:r>
              <w:t>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199981,90</w:t>
            </w:r>
          </w:p>
        </w:tc>
      </w:tr>
      <w:tr w:rsidR="00577AB5">
        <w:tc>
          <w:tcPr>
            <w:tcW w:w="794" w:type="dxa"/>
          </w:tcPr>
          <w:p w:rsidR="00577AB5" w:rsidRDefault="00577AB5">
            <w:pPr>
              <w:pStyle w:val="ConsPlusNormal"/>
              <w:jc w:val="center"/>
            </w:pPr>
            <w:r>
              <w:t>640.</w:t>
            </w:r>
          </w:p>
        </w:tc>
        <w:tc>
          <w:tcPr>
            <w:tcW w:w="3118" w:type="dxa"/>
          </w:tcPr>
          <w:p w:rsidR="00577AB5" w:rsidRDefault="00577AB5">
            <w:pPr>
              <w:pStyle w:val="ConsPlusNormal"/>
            </w:pPr>
            <w:r>
              <w:t>пос. Новоорск, ул. Акбауова, д. 10</w:t>
            </w:r>
          </w:p>
        </w:tc>
        <w:tc>
          <w:tcPr>
            <w:tcW w:w="1474" w:type="dxa"/>
          </w:tcPr>
          <w:p w:rsidR="00577AB5" w:rsidRDefault="00577AB5">
            <w:pPr>
              <w:pStyle w:val="ConsPlusNormal"/>
              <w:jc w:val="center"/>
            </w:pPr>
            <w:r>
              <w:t>765,60</w:t>
            </w:r>
          </w:p>
        </w:tc>
        <w:tc>
          <w:tcPr>
            <w:tcW w:w="2551" w:type="dxa"/>
          </w:tcPr>
          <w:p w:rsidR="00577AB5" w:rsidRDefault="00577AB5">
            <w:pPr>
              <w:pStyle w:val="ConsPlusNormal"/>
              <w:jc w:val="center"/>
            </w:pPr>
            <w:r>
              <w:t>38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239341,45</w:t>
            </w:r>
          </w:p>
        </w:tc>
      </w:tr>
      <w:tr w:rsidR="00577AB5">
        <w:tc>
          <w:tcPr>
            <w:tcW w:w="794" w:type="dxa"/>
          </w:tcPr>
          <w:p w:rsidR="00577AB5" w:rsidRDefault="00577AB5">
            <w:pPr>
              <w:pStyle w:val="ConsPlusNormal"/>
              <w:jc w:val="center"/>
            </w:pPr>
            <w:r>
              <w:t>641.</w:t>
            </w:r>
          </w:p>
        </w:tc>
        <w:tc>
          <w:tcPr>
            <w:tcW w:w="3118" w:type="dxa"/>
          </w:tcPr>
          <w:p w:rsidR="00577AB5" w:rsidRDefault="00577AB5">
            <w:pPr>
              <w:pStyle w:val="ConsPlusNormal"/>
            </w:pPr>
            <w:r>
              <w:t xml:space="preserve">пос. Новоорск, ул. Комарова, д. </w:t>
            </w:r>
            <w:r>
              <w:lastRenderedPageBreak/>
              <w:t>11а</w:t>
            </w:r>
          </w:p>
        </w:tc>
        <w:tc>
          <w:tcPr>
            <w:tcW w:w="1474" w:type="dxa"/>
          </w:tcPr>
          <w:p w:rsidR="00577AB5" w:rsidRDefault="00577AB5">
            <w:pPr>
              <w:pStyle w:val="ConsPlusNormal"/>
              <w:jc w:val="center"/>
            </w:pPr>
            <w:r>
              <w:lastRenderedPageBreak/>
              <w:t>722,10</w:t>
            </w:r>
          </w:p>
        </w:tc>
        <w:tc>
          <w:tcPr>
            <w:tcW w:w="2551" w:type="dxa"/>
          </w:tcPr>
          <w:p w:rsidR="00577AB5" w:rsidRDefault="00577AB5">
            <w:pPr>
              <w:pStyle w:val="ConsPlusNormal"/>
              <w:jc w:val="center"/>
            </w:pPr>
            <w:r>
              <w:t>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203228,45</w:t>
            </w:r>
          </w:p>
        </w:tc>
      </w:tr>
      <w:tr w:rsidR="00577AB5">
        <w:tc>
          <w:tcPr>
            <w:tcW w:w="794" w:type="dxa"/>
          </w:tcPr>
          <w:p w:rsidR="00577AB5" w:rsidRDefault="00577AB5">
            <w:pPr>
              <w:pStyle w:val="ConsPlusNormal"/>
              <w:jc w:val="center"/>
            </w:pPr>
            <w:r>
              <w:lastRenderedPageBreak/>
              <w:t>642.</w:t>
            </w:r>
          </w:p>
        </w:tc>
        <w:tc>
          <w:tcPr>
            <w:tcW w:w="3118" w:type="dxa"/>
          </w:tcPr>
          <w:p w:rsidR="00577AB5" w:rsidRDefault="00577AB5">
            <w:pPr>
              <w:pStyle w:val="ConsPlusNormal"/>
            </w:pPr>
            <w:r>
              <w:t>пос. Новоорск, ул. Комарова, д. 13</w:t>
            </w:r>
          </w:p>
        </w:tc>
        <w:tc>
          <w:tcPr>
            <w:tcW w:w="1474" w:type="dxa"/>
          </w:tcPr>
          <w:p w:rsidR="00577AB5" w:rsidRDefault="00577AB5">
            <w:pPr>
              <w:pStyle w:val="ConsPlusNormal"/>
              <w:jc w:val="center"/>
            </w:pPr>
            <w:r>
              <w:t>2017,40</w:t>
            </w:r>
          </w:p>
        </w:tc>
        <w:tc>
          <w:tcPr>
            <w:tcW w:w="2551" w:type="dxa"/>
          </w:tcPr>
          <w:p w:rsidR="00577AB5" w:rsidRDefault="00577AB5">
            <w:pPr>
              <w:pStyle w:val="ConsPlusNormal"/>
              <w:jc w:val="center"/>
            </w:pPr>
            <w:r>
              <w:t>79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292576,97</w:t>
            </w:r>
          </w:p>
        </w:tc>
      </w:tr>
      <w:tr w:rsidR="00577AB5">
        <w:tc>
          <w:tcPr>
            <w:tcW w:w="794" w:type="dxa"/>
          </w:tcPr>
          <w:p w:rsidR="00577AB5" w:rsidRDefault="00577AB5">
            <w:pPr>
              <w:pStyle w:val="ConsPlusNormal"/>
              <w:jc w:val="center"/>
            </w:pPr>
            <w:r>
              <w:t>643.</w:t>
            </w:r>
          </w:p>
        </w:tc>
        <w:tc>
          <w:tcPr>
            <w:tcW w:w="3118" w:type="dxa"/>
          </w:tcPr>
          <w:p w:rsidR="00577AB5" w:rsidRDefault="00577AB5">
            <w:pPr>
              <w:pStyle w:val="ConsPlusNormal"/>
            </w:pPr>
            <w:r>
              <w:t>пос. Новоорск, ул. Ленина, д. 11</w:t>
            </w:r>
          </w:p>
        </w:tc>
        <w:tc>
          <w:tcPr>
            <w:tcW w:w="1474" w:type="dxa"/>
          </w:tcPr>
          <w:p w:rsidR="00577AB5" w:rsidRDefault="00577AB5">
            <w:pPr>
              <w:pStyle w:val="ConsPlusNormal"/>
              <w:jc w:val="center"/>
            </w:pPr>
            <w:r>
              <w:t>5888,60</w:t>
            </w:r>
          </w:p>
        </w:tc>
        <w:tc>
          <w:tcPr>
            <w:tcW w:w="2551" w:type="dxa"/>
          </w:tcPr>
          <w:p w:rsidR="00577AB5" w:rsidRDefault="00577AB5">
            <w:pPr>
              <w:pStyle w:val="ConsPlusNormal"/>
              <w:jc w:val="center"/>
            </w:pPr>
            <w:r>
              <w:t>266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4660531,14</w:t>
            </w:r>
          </w:p>
        </w:tc>
      </w:tr>
      <w:tr w:rsidR="00577AB5">
        <w:tc>
          <w:tcPr>
            <w:tcW w:w="794" w:type="dxa"/>
          </w:tcPr>
          <w:p w:rsidR="00577AB5" w:rsidRDefault="00577AB5">
            <w:pPr>
              <w:pStyle w:val="ConsPlusNormal"/>
              <w:jc w:val="center"/>
            </w:pPr>
            <w:r>
              <w:t>644.</w:t>
            </w:r>
          </w:p>
        </w:tc>
        <w:tc>
          <w:tcPr>
            <w:tcW w:w="3118" w:type="dxa"/>
          </w:tcPr>
          <w:p w:rsidR="00577AB5" w:rsidRDefault="00577AB5">
            <w:pPr>
              <w:pStyle w:val="ConsPlusNormal"/>
            </w:pPr>
            <w:r>
              <w:t>пос. Энергетик, д. 1</w:t>
            </w:r>
          </w:p>
        </w:tc>
        <w:tc>
          <w:tcPr>
            <w:tcW w:w="1474" w:type="dxa"/>
          </w:tcPr>
          <w:p w:rsidR="00577AB5" w:rsidRDefault="00577AB5">
            <w:pPr>
              <w:pStyle w:val="ConsPlusNormal"/>
              <w:jc w:val="center"/>
            </w:pPr>
            <w:r>
              <w:t>2142,00</w:t>
            </w:r>
          </w:p>
        </w:tc>
        <w:tc>
          <w:tcPr>
            <w:tcW w:w="2551" w:type="dxa"/>
          </w:tcPr>
          <w:p w:rsidR="00577AB5" w:rsidRDefault="00577AB5">
            <w:pPr>
              <w:pStyle w:val="ConsPlusNormal"/>
              <w:jc w:val="center"/>
            </w:pPr>
            <w:r>
              <w:t>77</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3138208,71</w:t>
            </w:r>
          </w:p>
        </w:tc>
      </w:tr>
      <w:tr w:rsidR="00577AB5">
        <w:tc>
          <w:tcPr>
            <w:tcW w:w="794" w:type="dxa"/>
          </w:tcPr>
          <w:p w:rsidR="00577AB5" w:rsidRDefault="00577AB5">
            <w:pPr>
              <w:pStyle w:val="ConsPlusNormal"/>
              <w:jc w:val="center"/>
            </w:pPr>
            <w:r>
              <w:t>645.</w:t>
            </w:r>
          </w:p>
        </w:tc>
        <w:tc>
          <w:tcPr>
            <w:tcW w:w="3118" w:type="dxa"/>
          </w:tcPr>
          <w:p w:rsidR="00577AB5" w:rsidRDefault="00577AB5">
            <w:pPr>
              <w:pStyle w:val="ConsPlusNormal"/>
            </w:pPr>
            <w:r>
              <w:t>пос. Энергетик, д. 19</w:t>
            </w:r>
          </w:p>
        </w:tc>
        <w:tc>
          <w:tcPr>
            <w:tcW w:w="1474" w:type="dxa"/>
          </w:tcPr>
          <w:p w:rsidR="00577AB5" w:rsidRDefault="00577AB5">
            <w:pPr>
              <w:pStyle w:val="ConsPlusNormal"/>
              <w:jc w:val="center"/>
            </w:pPr>
            <w:r>
              <w:t>3004,00</w:t>
            </w:r>
          </w:p>
        </w:tc>
        <w:tc>
          <w:tcPr>
            <w:tcW w:w="2551" w:type="dxa"/>
          </w:tcPr>
          <w:p w:rsidR="00577AB5" w:rsidRDefault="00577AB5">
            <w:pPr>
              <w:pStyle w:val="ConsPlusNormal"/>
              <w:jc w:val="center"/>
            </w:pPr>
            <w:r>
              <w:t>126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693331,08</w:t>
            </w:r>
          </w:p>
        </w:tc>
      </w:tr>
      <w:tr w:rsidR="00577AB5">
        <w:tc>
          <w:tcPr>
            <w:tcW w:w="794" w:type="dxa"/>
          </w:tcPr>
          <w:p w:rsidR="00577AB5" w:rsidRDefault="00577AB5">
            <w:pPr>
              <w:pStyle w:val="ConsPlusNormal"/>
              <w:jc w:val="center"/>
            </w:pPr>
            <w:r>
              <w:t>646.</w:t>
            </w:r>
          </w:p>
        </w:tc>
        <w:tc>
          <w:tcPr>
            <w:tcW w:w="3118" w:type="dxa"/>
          </w:tcPr>
          <w:p w:rsidR="00577AB5" w:rsidRDefault="00577AB5">
            <w:pPr>
              <w:pStyle w:val="ConsPlusNormal"/>
            </w:pPr>
            <w:r>
              <w:t>пос. Энергетик, д. 20</w:t>
            </w:r>
          </w:p>
        </w:tc>
        <w:tc>
          <w:tcPr>
            <w:tcW w:w="1474" w:type="dxa"/>
          </w:tcPr>
          <w:p w:rsidR="00577AB5" w:rsidRDefault="00577AB5">
            <w:pPr>
              <w:pStyle w:val="ConsPlusNormal"/>
              <w:jc w:val="center"/>
            </w:pPr>
            <w:r>
              <w:t>2995,20</w:t>
            </w:r>
          </w:p>
        </w:tc>
        <w:tc>
          <w:tcPr>
            <w:tcW w:w="2551" w:type="dxa"/>
          </w:tcPr>
          <w:p w:rsidR="00577AB5" w:rsidRDefault="00577AB5">
            <w:pPr>
              <w:pStyle w:val="ConsPlusNormal"/>
              <w:jc w:val="center"/>
            </w:pPr>
            <w:r>
              <w:t>115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693166,45</w:t>
            </w:r>
          </w:p>
        </w:tc>
      </w:tr>
      <w:tr w:rsidR="00577AB5">
        <w:tc>
          <w:tcPr>
            <w:tcW w:w="794" w:type="dxa"/>
          </w:tcPr>
          <w:p w:rsidR="00577AB5" w:rsidRDefault="00577AB5">
            <w:pPr>
              <w:pStyle w:val="ConsPlusNormal"/>
              <w:jc w:val="center"/>
            </w:pPr>
            <w:r>
              <w:t>647.</w:t>
            </w:r>
          </w:p>
        </w:tc>
        <w:tc>
          <w:tcPr>
            <w:tcW w:w="3118" w:type="dxa"/>
          </w:tcPr>
          <w:p w:rsidR="00577AB5" w:rsidRDefault="00577AB5">
            <w:pPr>
              <w:pStyle w:val="ConsPlusNormal"/>
            </w:pPr>
            <w:r>
              <w:t>пос. Энергетик, д. 25</w:t>
            </w:r>
          </w:p>
        </w:tc>
        <w:tc>
          <w:tcPr>
            <w:tcW w:w="1474" w:type="dxa"/>
          </w:tcPr>
          <w:p w:rsidR="00577AB5" w:rsidRDefault="00577AB5">
            <w:pPr>
              <w:pStyle w:val="ConsPlusNormal"/>
              <w:jc w:val="center"/>
            </w:pPr>
            <w:r>
              <w:t>4685,90</w:t>
            </w:r>
          </w:p>
        </w:tc>
        <w:tc>
          <w:tcPr>
            <w:tcW w:w="2551" w:type="dxa"/>
          </w:tcPr>
          <w:p w:rsidR="00577AB5" w:rsidRDefault="00577AB5">
            <w:pPr>
              <w:pStyle w:val="ConsPlusNormal"/>
              <w:jc w:val="center"/>
            </w:pPr>
            <w:r>
              <w:t>118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1221042,65</w:t>
            </w:r>
          </w:p>
        </w:tc>
      </w:tr>
      <w:tr w:rsidR="00577AB5">
        <w:tc>
          <w:tcPr>
            <w:tcW w:w="794" w:type="dxa"/>
          </w:tcPr>
          <w:p w:rsidR="00577AB5" w:rsidRDefault="00577AB5">
            <w:pPr>
              <w:pStyle w:val="ConsPlusNormal"/>
              <w:jc w:val="center"/>
            </w:pPr>
            <w:r>
              <w:t>648.</w:t>
            </w:r>
          </w:p>
        </w:tc>
        <w:tc>
          <w:tcPr>
            <w:tcW w:w="3118" w:type="dxa"/>
          </w:tcPr>
          <w:p w:rsidR="00577AB5" w:rsidRDefault="00577AB5">
            <w:pPr>
              <w:pStyle w:val="ConsPlusNormal"/>
            </w:pPr>
            <w:r>
              <w:t>пос. Энергетик, д. 29</w:t>
            </w:r>
          </w:p>
        </w:tc>
        <w:tc>
          <w:tcPr>
            <w:tcW w:w="1474" w:type="dxa"/>
          </w:tcPr>
          <w:p w:rsidR="00577AB5" w:rsidRDefault="00577AB5">
            <w:pPr>
              <w:pStyle w:val="ConsPlusNormal"/>
              <w:jc w:val="center"/>
            </w:pPr>
            <w:r>
              <w:t>3420,40</w:t>
            </w:r>
          </w:p>
        </w:tc>
        <w:tc>
          <w:tcPr>
            <w:tcW w:w="2551" w:type="dxa"/>
          </w:tcPr>
          <w:p w:rsidR="00577AB5" w:rsidRDefault="00577AB5">
            <w:pPr>
              <w:pStyle w:val="ConsPlusNormal"/>
              <w:jc w:val="center"/>
            </w:pPr>
            <w:r>
              <w:t>162</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3828148,29</w:t>
            </w:r>
          </w:p>
        </w:tc>
      </w:tr>
      <w:tr w:rsidR="00577AB5">
        <w:tc>
          <w:tcPr>
            <w:tcW w:w="794" w:type="dxa"/>
          </w:tcPr>
          <w:p w:rsidR="00577AB5" w:rsidRDefault="00577AB5">
            <w:pPr>
              <w:pStyle w:val="ConsPlusNormal"/>
              <w:jc w:val="center"/>
            </w:pPr>
            <w:r>
              <w:t>649.</w:t>
            </w:r>
          </w:p>
        </w:tc>
        <w:tc>
          <w:tcPr>
            <w:tcW w:w="3118" w:type="dxa"/>
          </w:tcPr>
          <w:p w:rsidR="00577AB5" w:rsidRDefault="00577AB5">
            <w:pPr>
              <w:pStyle w:val="ConsPlusNormal"/>
            </w:pPr>
            <w:r>
              <w:t>пос. Энергетик, д. 3</w:t>
            </w:r>
          </w:p>
        </w:tc>
        <w:tc>
          <w:tcPr>
            <w:tcW w:w="1474" w:type="dxa"/>
          </w:tcPr>
          <w:p w:rsidR="00577AB5" w:rsidRDefault="00577AB5">
            <w:pPr>
              <w:pStyle w:val="ConsPlusNormal"/>
              <w:jc w:val="center"/>
            </w:pPr>
            <w:r>
              <w:t>2120,30</w:t>
            </w:r>
          </w:p>
        </w:tc>
        <w:tc>
          <w:tcPr>
            <w:tcW w:w="2551" w:type="dxa"/>
          </w:tcPr>
          <w:p w:rsidR="00577AB5" w:rsidRDefault="00577AB5">
            <w:pPr>
              <w:pStyle w:val="ConsPlusNormal"/>
              <w:jc w:val="center"/>
            </w:pPr>
            <w:r>
              <w:t>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257132,32</w:t>
            </w:r>
          </w:p>
        </w:tc>
      </w:tr>
      <w:tr w:rsidR="00577AB5">
        <w:tc>
          <w:tcPr>
            <w:tcW w:w="794" w:type="dxa"/>
          </w:tcPr>
          <w:p w:rsidR="00577AB5" w:rsidRDefault="00577AB5">
            <w:pPr>
              <w:pStyle w:val="ConsPlusNormal"/>
              <w:jc w:val="center"/>
            </w:pPr>
            <w:r>
              <w:t>650.</w:t>
            </w:r>
          </w:p>
        </w:tc>
        <w:tc>
          <w:tcPr>
            <w:tcW w:w="3118" w:type="dxa"/>
          </w:tcPr>
          <w:p w:rsidR="00577AB5" w:rsidRDefault="00577AB5">
            <w:pPr>
              <w:pStyle w:val="ConsPlusNormal"/>
            </w:pPr>
            <w:r>
              <w:t>пос. Энергетик, д. 33</w:t>
            </w:r>
          </w:p>
        </w:tc>
        <w:tc>
          <w:tcPr>
            <w:tcW w:w="1474" w:type="dxa"/>
          </w:tcPr>
          <w:p w:rsidR="00577AB5" w:rsidRDefault="00577AB5">
            <w:pPr>
              <w:pStyle w:val="ConsPlusNormal"/>
              <w:jc w:val="center"/>
            </w:pPr>
            <w:r>
              <w:t>2796,10</w:t>
            </w:r>
          </w:p>
        </w:tc>
        <w:tc>
          <w:tcPr>
            <w:tcW w:w="2551" w:type="dxa"/>
          </w:tcPr>
          <w:p w:rsidR="00577AB5" w:rsidRDefault="00577AB5">
            <w:pPr>
              <w:pStyle w:val="ConsPlusNormal"/>
              <w:jc w:val="center"/>
            </w:pPr>
            <w:r>
              <w:t>114</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5386026,28</w:t>
            </w:r>
          </w:p>
        </w:tc>
      </w:tr>
      <w:tr w:rsidR="00577AB5">
        <w:tc>
          <w:tcPr>
            <w:tcW w:w="794" w:type="dxa"/>
          </w:tcPr>
          <w:p w:rsidR="00577AB5" w:rsidRDefault="00577AB5">
            <w:pPr>
              <w:pStyle w:val="ConsPlusNormal"/>
              <w:jc w:val="center"/>
            </w:pPr>
            <w:r>
              <w:t>651.</w:t>
            </w:r>
          </w:p>
        </w:tc>
        <w:tc>
          <w:tcPr>
            <w:tcW w:w="3118" w:type="dxa"/>
          </w:tcPr>
          <w:p w:rsidR="00577AB5" w:rsidRDefault="00577AB5">
            <w:pPr>
              <w:pStyle w:val="ConsPlusNormal"/>
            </w:pPr>
            <w:r>
              <w:t>пос. Энергетик, д. 34</w:t>
            </w:r>
          </w:p>
        </w:tc>
        <w:tc>
          <w:tcPr>
            <w:tcW w:w="1474" w:type="dxa"/>
          </w:tcPr>
          <w:p w:rsidR="00577AB5" w:rsidRDefault="00577AB5">
            <w:pPr>
              <w:pStyle w:val="ConsPlusNormal"/>
              <w:jc w:val="center"/>
            </w:pPr>
            <w:r>
              <w:t>2996,70</w:t>
            </w:r>
          </w:p>
        </w:tc>
        <w:tc>
          <w:tcPr>
            <w:tcW w:w="2551" w:type="dxa"/>
          </w:tcPr>
          <w:p w:rsidR="00577AB5" w:rsidRDefault="00577AB5">
            <w:pPr>
              <w:pStyle w:val="ConsPlusNormal"/>
              <w:jc w:val="center"/>
            </w:pPr>
            <w:r>
              <w:t>102</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4477338,60</w:t>
            </w:r>
          </w:p>
        </w:tc>
      </w:tr>
      <w:tr w:rsidR="00577AB5">
        <w:tc>
          <w:tcPr>
            <w:tcW w:w="794" w:type="dxa"/>
          </w:tcPr>
          <w:p w:rsidR="00577AB5" w:rsidRDefault="00577AB5">
            <w:pPr>
              <w:pStyle w:val="ConsPlusNormal"/>
              <w:jc w:val="center"/>
            </w:pPr>
            <w:r>
              <w:t>652.</w:t>
            </w:r>
          </w:p>
        </w:tc>
        <w:tc>
          <w:tcPr>
            <w:tcW w:w="3118" w:type="dxa"/>
          </w:tcPr>
          <w:p w:rsidR="00577AB5" w:rsidRDefault="00577AB5">
            <w:pPr>
              <w:pStyle w:val="ConsPlusNormal"/>
            </w:pPr>
            <w:r>
              <w:t>пос. Энергетик, д. 36</w:t>
            </w:r>
          </w:p>
        </w:tc>
        <w:tc>
          <w:tcPr>
            <w:tcW w:w="1474" w:type="dxa"/>
          </w:tcPr>
          <w:p w:rsidR="00577AB5" w:rsidRDefault="00577AB5">
            <w:pPr>
              <w:pStyle w:val="ConsPlusNormal"/>
              <w:jc w:val="center"/>
            </w:pPr>
            <w:r>
              <w:t>3693,10</w:t>
            </w:r>
          </w:p>
        </w:tc>
        <w:tc>
          <w:tcPr>
            <w:tcW w:w="2551" w:type="dxa"/>
          </w:tcPr>
          <w:p w:rsidR="00577AB5" w:rsidRDefault="00577AB5">
            <w:pPr>
              <w:pStyle w:val="ConsPlusNormal"/>
              <w:jc w:val="center"/>
            </w:pPr>
            <w:r>
              <w:t>117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4032340,97</w:t>
            </w:r>
          </w:p>
        </w:tc>
      </w:tr>
      <w:tr w:rsidR="00577AB5">
        <w:tc>
          <w:tcPr>
            <w:tcW w:w="794" w:type="dxa"/>
          </w:tcPr>
          <w:p w:rsidR="00577AB5" w:rsidRDefault="00577AB5">
            <w:pPr>
              <w:pStyle w:val="ConsPlusNormal"/>
              <w:jc w:val="center"/>
            </w:pPr>
            <w:r>
              <w:t>653.</w:t>
            </w:r>
          </w:p>
        </w:tc>
        <w:tc>
          <w:tcPr>
            <w:tcW w:w="3118" w:type="dxa"/>
          </w:tcPr>
          <w:p w:rsidR="00577AB5" w:rsidRDefault="00577AB5">
            <w:pPr>
              <w:pStyle w:val="ConsPlusNormal"/>
            </w:pPr>
            <w:r>
              <w:t>пос. Энергетик, д. 4</w:t>
            </w:r>
          </w:p>
        </w:tc>
        <w:tc>
          <w:tcPr>
            <w:tcW w:w="1474" w:type="dxa"/>
          </w:tcPr>
          <w:p w:rsidR="00577AB5" w:rsidRDefault="00577AB5">
            <w:pPr>
              <w:pStyle w:val="ConsPlusNormal"/>
              <w:jc w:val="center"/>
            </w:pPr>
            <w:r>
              <w:t>4363,30</w:t>
            </w:r>
          </w:p>
        </w:tc>
        <w:tc>
          <w:tcPr>
            <w:tcW w:w="2551" w:type="dxa"/>
          </w:tcPr>
          <w:p w:rsidR="00577AB5" w:rsidRDefault="00577AB5">
            <w:pPr>
              <w:pStyle w:val="ConsPlusNormal"/>
              <w:jc w:val="center"/>
            </w:pPr>
            <w:r>
              <w:t>180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981932,09</w:t>
            </w:r>
          </w:p>
        </w:tc>
      </w:tr>
      <w:tr w:rsidR="00577AB5">
        <w:tc>
          <w:tcPr>
            <w:tcW w:w="794" w:type="dxa"/>
          </w:tcPr>
          <w:p w:rsidR="00577AB5" w:rsidRDefault="00577AB5">
            <w:pPr>
              <w:pStyle w:val="ConsPlusNormal"/>
              <w:jc w:val="center"/>
            </w:pPr>
            <w:r>
              <w:t>654.</w:t>
            </w:r>
          </w:p>
        </w:tc>
        <w:tc>
          <w:tcPr>
            <w:tcW w:w="3118" w:type="dxa"/>
          </w:tcPr>
          <w:p w:rsidR="00577AB5" w:rsidRDefault="00577AB5">
            <w:pPr>
              <w:pStyle w:val="ConsPlusNormal"/>
            </w:pPr>
            <w:r>
              <w:t>пос. Энергетик, д. 55</w:t>
            </w:r>
          </w:p>
        </w:tc>
        <w:tc>
          <w:tcPr>
            <w:tcW w:w="1474" w:type="dxa"/>
          </w:tcPr>
          <w:p w:rsidR="00577AB5" w:rsidRDefault="00577AB5">
            <w:pPr>
              <w:pStyle w:val="ConsPlusNormal"/>
              <w:jc w:val="center"/>
            </w:pPr>
            <w:r>
              <w:t>6349,70</w:t>
            </w:r>
          </w:p>
        </w:tc>
        <w:tc>
          <w:tcPr>
            <w:tcW w:w="2551" w:type="dxa"/>
          </w:tcPr>
          <w:p w:rsidR="00577AB5" w:rsidRDefault="00577AB5">
            <w:pPr>
              <w:pStyle w:val="ConsPlusNormal"/>
              <w:jc w:val="center"/>
            </w:pPr>
            <w:r>
              <w:t>101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1573182,08</w:t>
            </w:r>
          </w:p>
        </w:tc>
      </w:tr>
      <w:tr w:rsidR="00577AB5">
        <w:tc>
          <w:tcPr>
            <w:tcW w:w="794" w:type="dxa"/>
          </w:tcPr>
          <w:p w:rsidR="00577AB5" w:rsidRDefault="00577AB5">
            <w:pPr>
              <w:pStyle w:val="ConsPlusNormal"/>
              <w:jc w:val="center"/>
            </w:pPr>
            <w:r>
              <w:t>655.</w:t>
            </w:r>
          </w:p>
        </w:tc>
        <w:tc>
          <w:tcPr>
            <w:tcW w:w="3118" w:type="dxa"/>
          </w:tcPr>
          <w:p w:rsidR="00577AB5" w:rsidRDefault="00577AB5">
            <w:pPr>
              <w:pStyle w:val="ConsPlusNormal"/>
            </w:pPr>
            <w:r>
              <w:t>пос. Энергетик, д. 59</w:t>
            </w:r>
          </w:p>
        </w:tc>
        <w:tc>
          <w:tcPr>
            <w:tcW w:w="1474" w:type="dxa"/>
          </w:tcPr>
          <w:p w:rsidR="00577AB5" w:rsidRDefault="00577AB5">
            <w:pPr>
              <w:pStyle w:val="ConsPlusNormal"/>
              <w:jc w:val="center"/>
            </w:pPr>
            <w:r>
              <w:t>3001,60</w:t>
            </w:r>
          </w:p>
        </w:tc>
        <w:tc>
          <w:tcPr>
            <w:tcW w:w="2551" w:type="dxa"/>
          </w:tcPr>
          <w:p w:rsidR="00577AB5" w:rsidRDefault="00577AB5">
            <w:pPr>
              <w:pStyle w:val="ConsPlusNormal"/>
              <w:jc w:val="center"/>
            </w:pPr>
            <w:r>
              <w:t>101</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4493557,51</w:t>
            </w:r>
          </w:p>
        </w:tc>
      </w:tr>
      <w:tr w:rsidR="00577AB5">
        <w:tc>
          <w:tcPr>
            <w:tcW w:w="794" w:type="dxa"/>
          </w:tcPr>
          <w:p w:rsidR="00577AB5" w:rsidRDefault="00577AB5">
            <w:pPr>
              <w:pStyle w:val="ConsPlusNormal"/>
              <w:jc w:val="center"/>
            </w:pPr>
            <w:r>
              <w:t>656.</w:t>
            </w:r>
          </w:p>
        </w:tc>
        <w:tc>
          <w:tcPr>
            <w:tcW w:w="3118" w:type="dxa"/>
          </w:tcPr>
          <w:p w:rsidR="00577AB5" w:rsidRDefault="00577AB5">
            <w:pPr>
              <w:pStyle w:val="ConsPlusNormal"/>
            </w:pPr>
            <w:r>
              <w:t>пос. Энергетик, д. 6</w:t>
            </w:r>
          </w:p>
        </w:tc>
        <w:tc>
          <w:tcPr>
            <w:tcW w:w="1474" w:type="dxa"/>
          </w:tcPr>
          <w:p w:rsidR="00577AB5" w:rsidRDefault="00577AB5">
            <w:pPr>
              <w:pStyle w:val="ConsPlusNormal"/>
              <w:jc w:val="center"/>
            </w:pPr>
            <w:r>
              <w:t>2954,50</w:t>
            </w:r>
          </w:p>
        </w:tc>
        <w:tc>
          <w:tcPr>
            <w:tcW w:w="2551" w:type="dxa"/>
          </w:tcPr>
          <w:p w:rsidR="00577AB5" w:rsidRDefault="00577AB5">
            <w:pPr>
              <w:pStyle w:val="ConsPlusNormal"/>
              <w:jc w:val="center"/>
            </w:pPr>
            <w:r>
              <w:t>105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576102,57</w:t>
            </w:r>
          </w:p>
        </w:tc>
      </w:tr>
      <w:tr w:rsidR="00577AB5">
        <w:tc>
          <w:tcPr>
            <w:tcW w:w="794" w:type="dxa"/>
          </w:tcPr>
          <w:p w:rsidR="00577AB5" w:rsidRDefault="00577AB5">
            <w:pPr>
              <w:pStyle w:val="ConsPlusNormal"/>
              <w:jc w:val="center"/>
            </w:pPr>
            <w:r>
              <w:t>657.</w:t>
            </w:r>
          </w:p>
        </w:tc>
        <w:tc>
          <w:tcPr>
            <w:tcW w:w="3118" w:type="dxa"/>
          </w:tcPr>
          <w:p w:rsidR="00577AB5" w:rsidRDefault="00577AB5">
            <w:pPr>
              <w:pStyle w:val="ConsPlusNormal"/>
            </w:pPr>
            <w:r>
              <w:t>пос. Энергетик, д. 61</w:t>
            </w:r>
          </w:p>
        </w:tc>
        <w:tc>
          <w:tcPr>
            <w:tcW w:w="1474" w:type="dxa"/>
          </w:tcPr>
          <w:p w:rsidR="00577AB5" w:rsidRDefault="00577AB5">
            <w:pPr>
              <w:pStyle w:val="ConsPlusNormal"/>
              <w:jc w:val="center"/>
            </w:pPr>
            <w:r>
              <w:t>6335,50</w:t>
            </w:r>
          </w:p>
        </w:tc>
        <w:tc>
          <w:tcPr>
            <w:tcW w:w="2551" w:type="dxa"/>
          </w:tcPr>
          <w:p w:rsidR="00577AB5" w:rsidRDefault="00577AB5">
            <w:pPr>
              <w:pStyle w:val="ConsPlusNormal"/>
              <w:jc w:val="center"/>
            </w:pPr>
            <w:r>
              <w:t>105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3536388,01</w:t>
            </w:r>
          </w:p>
        </w:tc>
      </w:tr>
      <w:tr w:rsidR="00577AB5">
        <w:tc>
          <w:tcPr>
            <w:tcW w:w="794" w:type="dxa"/>
          </w:tcPr>
          <w:p w:rsidR="00577AB5" w:rsidRDefault="00577AB5">
            <w:pPr>
              <w:pStyle w:val="ConsPlusNormal"/>
              <w:jc w:val="center"/>
            </w:pPr>
            <w:r>
              <w:t>658.</w:t>
            </w:r>
          </w:p>
        </w:tc>
        <w:tc>
          <w:tcPr>
            <w:tcW w:w="3118" w:type="dxa"/>
          </w:tcPr>
          <w:p w:rsidR="00577AB5" w:rsidRDefault="00577AB5">
            <w:pPr>
              <w:pStyle w:val="ConsPlusNormal"/>
            </w:pPr>
            <w:r>
              <w:t>пос. Энергетик, д. 75</w:t>
            </w:r>
          </w:p>
        </w:tc>
        <w:tc>
          <w:tcPr>
            <w:tcW w:w="1474" w:type="dxa"/>
          </w:tcPr>
          <w:p w:rsidR="00577AB5" w:rsidRDefault="00577AB5">
            <w:pPr>
              <w:pStyle w:val="ConsPlusNormal"/>
              <w:jc w:val="center"/>
            </w:pPr>
            <w:r>
              <w:t>3556,30</w:t>
            </w:r>
          </w:p>
        </w:tc>
        <w:tc>
          <w:tcPr>
            <w:tcW w:w="2551" w:type="dxa"/>
          </w:tcPr>
          <w:p w:rsidR="00577AB5" w:rsidRDefault="00577AB5">
            <w:pPr>
              <w:pStyle w:val="ConsPlusNormal"/>
              <w:jc w:val="center"/>
            </w:pPr>
            <w:r>
              <w:t>96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3510435,44</w:t>
            </w:r>
          </w:p>
        </w:tc>
      </w:tr>
      <w:tr w:rsidR="00577AB5">
        <w:tc>
          <w:tcPr>
            <w:tcW w:w="794" w:type="dxa"/>
          </w:tcPr>
          <w:p w:rsidR="00577AB5" w:rsidRDefault="00577AB5">
            <w:pPr>
              <w:pStyle w:val="ConsPlusNormal"/>
              <w:jc w:val="center"/>
            </w:pPr>
            <w:r>
              <w:lastRenderedPageBreak/>
              <w:t>659.</w:t>
            </w:r>
          </w:p>
        </w:tc>
        <w:tc>
          <w:tcPr>
            <w:tcW w:w="3118" w:type="dxa"/>
          </w:tcPr>
          <w:p w:rsidR="00577AB5" w:rsidRDefault="00577AB5">
            <w:pPr>
              <w:pStyle w:val="ConsPlusNormal"/>
            </w:pPr>
            <w:r>
              <w:t>пос. Энергетик, д. 76</w:t>
            </w:r>
          </w:p>
        </w:tc>
        <w:tc>
          <w:tcPr>
            <w:tcW w:w="1474" w:type="dxa"/>
          </w:tcPr>
          <w:p w:rsidR="00577AB5" w:rsidRDefault="00577AB5">
            <w:pPr>
              <w:pStyle w:val="ConsPlusNormal"/>
              <w:jc w:val="center"/>
            </w:pPr>
            <w:r>
              <w:t>6270,90</w:t>
            </w:r>
          </w:p>
        </w:tc>
        <w:tc>
          <w:tcPr>
            <w:tcW w:w="2551" w:type="dxa"/>
          </w:tcPr>
          <w:p w:rsidR="00577AB5" w:rsidRDefault="00577AB5">
            <w:pPr>
              <w:pStyle w:val="ConsPlusNormal"/>
              <w:jc w:val="center"/>
            </w:pPr>
            <w:r>
              <w:t>259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5790494,94</w:t>
            </w:r>
          </w:p>
        </w:tc>
      </w:tr>
      <w:tr w:rsidR="00577AB5">
        <w:tc>
          <w:tcPr>
            <w:tcW w:w="794" w:type="dxa"/>
          </w:tcPr>
          <w:p w:rsidR="00577AB5" w:rsidRDefault="00577AB5">
            <w:pPr>
              <w:pStyle w:val="ConsPlusNormal"/>
              <w:jc w:val="center"/>
            </w:pPr>
            <w:r>
              <w:t>660.</w:t>
            </w:r>
          </w:p>
        </w:tc>
        <w:tc>
          <w:tcPr>
            <w:tcW w:w="3118" w:type="dxa"/>
          </w:tcPr>
          <w:p w:rsidR="00577AB5" w:rsidRDefault="00577AB5">
            <w:pPr>
              <w:pStyle w:val="ConsPlusNormal"/>
            </w:pPr>
            <w:r>
              <w:t>пос. Энергетик, д. 78а</w:t>
            </w:r>
          </w:p>
        </w:tc>
        <w:tc>
          <w:tcPr>
            <w:tcW w:w="1474" w:type="dxa"/>
          </w:tcPr>
          <w:p w:rsidR="00577AB5" w:rsidRDefault="00577AB5">
            <w:pPr>
              <w:pStyle w:val="ConsPlusNormal"/>
              <w:jc w:val="center"/>
            </w:pPr>
            <w:r>
              <w:t>9711,60</w:t>
            </w:r>
          </w:p>
        </w:tc>
        <w:tc>
          <w:tcPr>
            <w:tcW w:w="2551" w:type="dxa"/>
          </w:tcPr>
          <w:p w:rsidR="00577AB5" w:rsidRDefault="00577AB5">
            <w:pPr>
              <w:pStyle w:val="ConsPlusNormal"/>
              <w:jc w:val="center"/>
            </w:pPr>
            <w:r>
              <w:t>351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3435333,35</w:t>
            </w:r>
          </w:p>
        </w:tc>
      </w:tr>
      <w:tr w:rsidR="00577AB5">
        <w:tc>
          <w:tcPr>
            <w:tcW w:w="794" w:type="dxa"/>
          </w:tcPr>
          <w:p w:rsidR="00577AB5" w:rsidRDefault="00577AB5">
            <w:pPr>
              <w:pStyle w:val="ConsPlusNormal"/>
              <w:jc w:val="center"/>
            </w:pPr>
            <w:r>
              <w:t>661.</w:t>
            </w:r>
          </w:p>
        </w:tc>
        <w:tc>
          <w:tcPr>
            <w:tcW w:w="3118" w:type="dxa"/>
          </w:tcPr>
          <w:p w:rsidR="00577AB5" w:rsidRDefault="00577AB5">
            <w:pPr>
              <w:pStyle w:val="ConsPlusNormal"/>
            </w:pPr>
            <w:r>
              <w:t>пос. Энергетик, д. 8</w:t>
            </w:r>
          </w:p>
        </w:tc>
        <w:tc>
          <w:tcPr>
            <w:tcW w:w="1474" w:type="dxa"/>
          </w:tcPr>
          <w:p w:rsidR="00577AB5" w:rsidRDefault="00577AB5">
            <w:pPr>
              <w:pStyle w:val="ConsPlusNormal"/>
              <w:jc w:val="center"/>
            </w:pPr>
            <w:r>
              <w:t>3546,70</w:t>
            </w:r>
          </w:p>
        </w:tc>
        <w:tc>
          <w:tcPr>
            <w:tcW w:w="2551" w:type="dxa"/>
          </w:tcPr>
          <w:p w:rsidR="00577AB5" w:rsidRDefault="00577AB5">
            <w:pPr>
              <w:pStyle w:val="ConsPlusNormal"/>
              <w:jc w:val="center"/>
            </w:pPr>
            <w:r>
              <w:t>200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3352572,34</w:t>
            </w:r>
          </w:p>
        </w:tc>
      </w:tr>
      <w:tr w:rsidR="00577AB5">
        <w:tc>
          <w:tcPr>
            <w:tcW w:w="794" w:type="dxa"/>
          </w:tcPr>
          <w:p w:rsidR="00577AB5" w:rsidRDefault="00577AB5">
            <w:pPr>
              <w:pStyle w:val="ConsPlusNormal"/>
              <w:jc w:val="center"/>
            </w:pPr>
            <w:r>
              <w:t>662.</w:t>
            </w:r>
          </w:p>
        </w:tc>
        <w:tc>
          <w:tcPr>
            <w:tcW w:w="3118" w:type="dxa"/>
          </w:tcPr>
          <w:p w:rsidR="00577AB5" w:rsidRDefault="00577AB5">
            <w:pPr>
              <w:pStyle w:val="ConsPlusNormal"/>
            </w:pPr>
            <w:r>
              <w:t>пос. Энергетик, д. 9</w:t>
            </w:r>
          </w:p>
        </w:tc>
        <w:tc>
          <w:tcPr>
            <w:tcW w:w="1474" w:type="dxa"/>
          </w:tcPr>
          <w:p w:rsidR="00577AB5" w:rsidRDefault="00577AB5">
            <w:pPr>
              <w:pStyle w:val="ConsPlusNormal"/>
              <w:jc w:val="center"/>
            </w:pPr>
            <w:r>
              <w:t>3449,30</w:t>
            </w:r>
          </w:p>
        </w:tc>
        <w:tc>
          <w:tcPr>
            <w:tcW w:w="2551" w:type="dxa"/>
          </w:tcPr>
          <w:p w:rsidR="00577AB5" w:rsidRDefault="00577AB5">
            <w:pPr>
              <w:pStyle w:val="ConsPlusNormal"/>
              <w:jc w:val="center"/>
            </w:pPr>
            <w:r>
              <w:t>348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4005903,53</w:t>
            </w:r>
          </w:p>
        </w:tc>
      </w:tr>
      <w:tr w:rsidR="00577AB5">
        <w:tc>
          <w:tcPr>
            <w:tcW w:w="794" w:type="dxa"/>
          </w:tcPr>
          <w:p w:rsidR="00577AB5" w:rsidRDefault="00577AB5">
            <w:pPr>
              <w:pStyle w:val="ConsPlusNormal"/>
              <w:jc w:val="center"/>
            </w:pPr>
            <w:r>
              <w:t>663.</w:t>
            </w:r>
          </w:p>
        </w:tc>
        <w:tc>
          <w:tcPr>
            <w:tcW w:w="3118" w:type="dxa"/>
          </w:tcPr>
          <w:p w:rsidR="00577AB5" w:rsidRDefault="00577AB5">
            <w:pPr>
              <w:pStyle w:val="ConsPlusNormal"/>
            </w:pPr>
            <w:r>
              <w:t>с. Центральная Усадьба совхоза "Новоорский", ул. Набережная, д. 12</w:t>
            </w:r>
          </w:p>
        </w:tc>
        <w:tc>
          <w:tcPr>
            <w:tcW w:w="1474" w:type="dxa"/>
          </w:tcPr>
          <w:p w:rsidR="00577AB5" w:rsidRDefault="00577AB5">
            <w:pPr>
              <w:pStyle w:val="ConsPlusNormal"/>
              <w:jc w:val="center"/>
            </w:pPr>
            <w:r>
              <w:t>760,30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793942,64</w:t>
            </w:r>
          </w:p>
        </w:tc>
      </w:tr>
      <w:tr w:rsidR="00577AB5">
        <w:tc>
          <w:tcPr>
            <w:tcW w:w="13606" w:type="dxa"/>
            <w:gridSpan w:val="7"/>
          </w:tcPr>
          <w:p w:rsidR="00577AB5" w:rsidRDefault="00577AB5">
            <w:pPr>
              <w:pStyle w:val="ConsPlusNormal"/>
              <w:jc w:val="center"/>
              <w:outlineLvl w:val="3"/>
            </w:pPr>
            <w:r>
              <w:t>24. Муниципальное образование Новосергиевский район</w:t>
            </w:r>
          </w:p>
        </w:tc>
      </w:tr>
      <w:tr w:rsidR="00577AB5">
        <w:tc>
          <w:tcPr>
            <w:tcW w:w="3912" w:type="dxa"/>
            <w:gridSpan w:val="2"/>
          </w:tcPr>
          <w:p w:rsidR="00577AB5" w:rsidRDefault="00577AB5">
            <w:pPr>
              <w:pStyle w:val="ConsPlusNormal"/>
            </w:pPr>
            <w:r>
              <w:t>Итого по муниципальному образованию Новосергиевский район</w:t>
            </w:r>
          </w:p>
        </w:tc>
        <w:tc>
          <w:tcPr>
            <w:tcW w:w="1474" w:type="dxa"/>
          </w:tcPr>
          <w:p w:rsidR="00577AB5" w:rsidRDefault="00577AB5">
            <w:pPr>
              <w:pStyle w:val="ConsPlusNormal"/>
              <w:jc w:val="center"/>
            </w:pPr>
            <w:r>
              <w:t>13241,30</w:t>
            </w:r>
          </w:p>
        </w:tc>
        <w:tc>
          <w:tcPr>
            <w:tcW w:w="2551" w:type="dxa"/>
          </w:tcPr>
          <w:p w:rsidR="00577AB5" w:rsidRDefault="00577AB5">
            <w:pPr>
              <w:pStyle w:val="ConsPlusNormal"/>
              <w:jc w:val="center"/>
            </w:pPr>
            <w:r>
              <w:t>447</w:t>
            </w:r>
          </w:p>
        </w:tc>
        <w:tc>
          <w:tcPr>
            <w:tcW w:w="1984" w:type="dxa"/>
          </w:tcPr>
          <w:p w:rsidR="00577AB5" w:rsidRDefault="00577AB5">
            <w:pPr>
              <w:pStyle w:val="ConsPlusNormal"/>
              <w:jc w:val="center"/>
            </w:pPr>
            <w:r>
              <w:t>18</w:t>
            </w:r>
          </w:p>
        </w:tc>
        <w:tc>
          <w:tcPr>
            <w:tcW w:w="1701" w:type="dxa"/>
          </w:tcPr>
          <w:p w:rsidR="00577AB5" w:rsidRDefault="00577AB5">
            <w:pPr>
              <w:pStyle w:val="ConsPlusNormal"/>
              <w:jc w:val="center"/>
            </w:pPr>
            <w:r>
              <w:t>14</w:t>
            </w:r>
          </w:p>
        </w:tc>
        <w:tc>
          <w:tcPr>
            <w:tcW w:w="1984" w:type="dxa"/>
          </w:tcPr>
          <w:p w:rsidR="00577AB5" w:rsidRDefault="00577AB5">
            <w:pPr>
              <w:pStyle w:val="ConsPlusNormal"/>
              <w:jc w:val="center"/>
            </w:pPr>
            <w:r>
              <w:t>14263696,34</w:t>
            </w:r>
          </w:p>
        </w:tc>
      </w:tr>
      <w:tr w:rsidR="00577AB5">
        <w:tc>
          <w:tcPr>
            <w:tcW w:w="794" w:type="dxa"/>
          </w:tcPr>
          <w:p w:rsidR="00577AB5" w:rsidRDefault="00577AB5">
            <w:pPr>
              <w:pStyle w:val="ConsPlusNormal"/>
              <w:jc w:val="center"/>
            </w:pPr>
            <w:r>
              <w:t>664.</w:t>
            </w:r>
          </w:p>
        </w:tc>
        <w:tc>
          <w:tcPr>
            <w:tcW w:w="3118" w:type="dxa"/>
          </w:tcPr>
          <w:p w:rsidR="00577AB5" w:rsidRDefault="00577AB5">
            <w:pPr>
              <w:pStyle w:val="ConsPlusNormal"/>
            </w:pPr>
            <w:r>
              <w:t>пос. Новосергиевка, ул. Восточная, д. 26</w:t>
            </w:r>
          </w:p>
        </w:tc>
        <w:tc>
          <w:tcPr>
            <w:tcW w:w="1474" w:type="dxa"/>
          </w:tcPr>
          <w:p w:rsidR="00577AB5" w:rsidRDefault="00577AB5">
            <w:pPr>
              <w:pStyle w:val="ConsPlusNormal"/>
              <w:jc w:val="center"/>
            </w:pPr>
            <w:r>
              <w:t>410,90</w:t>
            </w:r>
          </w:p>
        </w:tc>
        <w:tc>
          <w:tcPr>
            <w:tcW w:w="2551" w:type="dxa"/>
          </w:tcPr>
          <w:p w:rsidR="00577AB5" w:rsidRDefault="00577AB5">
            <w:pPr>
              <w:pStyle w:val="ConsPlusNormal"/>
              <w:jc w:val="center"/>
            </w:pPr>
            <w:r>
              <w:t>10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262032,92</w:t>
            </w:r>
          </w:p>
        </w:tc>
      </w:tr>
      <w:tr w:rsidR="00577AB5">
        <w:tc>
          <w:tcPr>
            <w:tcW w:w="794" w:type="dxa"/>
          </w:tcPr>
          <w:p w:rsidR="00577AB5" w:rsidRDefault="00577AB5">
            <w:pPr>
              <w:pStyle w:val="ConsPlusNormal"/>
              <w:jc w:val="center"/>
            </w:pPr>
            <w:r>
              <w:t>665.</w:t>
            </w:r>
          </w:p>
        </w:tc>
        <w:tc>
          <w:tcPr>
            <w:tcW w:w="3118" w:type="dxa"/>
          </w:tcPr>
          <w:p w:rsidR="00577AB5" w:rsidRDefault="00577AB5">
            <w:pPr>
              <w:pStyle w:val="ConsPlusNormal"/>
            </w:pPr>
            <w:r>
              <w:t>пос. Новосергиевка, ул. Восточная, д. 35</w:t>
            </w:r>
          </w:p>
        </w:tc>
        <w:tc>
          <w:tcPr>
            <w:tcW w:w="1474" w:type="dxa"/>
          </w:tcPr>
          <w:p w:rsidR="00577AB5" w:rsidRDefault="00577AB5">
            <w:pPr>
              <w:pStyle w:val="ConsPlusNormal"/>
              <w:jc w:val="center"/>
            </w:pPr>
            <w:r>
              <w:t>804,00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1882441,14</w:t>
            </w:r>
          </w:p>
        </w:tc>
      </w:tr>
      <w:tr w:rsidR="00577AB5">
        <w:tc>
          <w:tcPr>
            <w:tcW w:w="794" w:type="dxa"/>
          </w:tcPr>
          <w:p w:rsidR="00577AB5" w:rsidRDefault="00577AB5">
            <w:pPr>
              <w:pStyle w:val="ConsPlusNormal"/>
              <w:jc w:val="center"/>
            </w:pPr>
            <w:r>
              <w:t>666.</w:t>
            </w:r>
          </w:p>
        </w:tc>
        <w:tc>
          <w:tcPr>
            <w:tcW w:w="3118" w:type="dxa"/>
          </w:tcPr>
          <w:p w:rsidR="00577AB5" w:rsidRDefault="00577AB5">
            <w:pPr>
              <w:pStyle w:val="ConsPlusNormal"/>
            </w:pPr>
            <w:r>
              <w:t>пос. Новосергиевка, ул. Восточная, д. 37</w:t>
            </w:r>
          </w:p>
        </w:tc>
        <w:tc>
          <w:tcPr>
            <w:tcW w:w="1474" w:type="dxa"/>
          </w:tcPr>
          <w:p w:rsidR="00577AB5" w:rsidRDefault="00577AB5">
            <w:pPr>
              <w:pStyle w:val="ConsPlusNormal"/>
              <w:jc w:val="center"/>
            </w:pPr>
            <w:r>
              <w:t>834,40</w:t>
            </w:r>
          </w:p>
        </w:tc>
        <w:tc>
          <w:tcPr>
            <w:tcW w:w="2551" w:type="dxa"/>
          </w:tcPr>
          <w:p w:rsidR="00577AB5" w:rsidRDefault="00577AB5">
            <w:pPr>
              <w:pStyle w:val="ConsPlusNormal"/>
              <w:jc w:val="center"/>
            </w:pPr>
            <w:r>
              <w:t>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2053734,06</w:t>
            </w:r>
          </w:p>
        </w:tc>
      </w:tr>
      <w:tr w:rsidR="00577AB5">
        <w:tc>
          <w:tcPr>
            <w:tcW w:w="794" w:type="dxa"/>
          </w:tcPr>
          <w:p w:rsidR="00577AB5" w:rsidRDefault="00577AB5">
            <w:pPr>
              <w:pStyle w:val="ConsPlusNormal"/>
              <w:jc w:val="center"/>
            </w:pPr>
            <w:r>
              <w:t>667.</w:t>
            </w:r>
          </w:p>
        </w:tc>
        <w:tc>
          <w:tcPr>
            <w:tcW w:w="3118" w:type="dxa"/>
          </w:tcPr>
          <w:p w:rsidR="00577AB5" w:rsidRDefault="00577AB5">
            <w:pPr>
              <w:pStyle w:val="ConsPlusNormal"/>
            </w:pPr>
            <w:r>
              <w:t>пос. Новосергиевка, ул. Королева, д. 12</w:t>
            </w:r>
          </w:p>
        </w:tc>
        <w:tc>
          <w:tcPr>
            <w:tcW w:w="1474" w:type="dxa"/>
          </w:tcPr>
          <w:p w:rsidR="00577AB5" w:rsidRDefault="00577AB5">
            <w:pPr>
              <w:pStyle w:val="ConsPlusNormal"/>
              <w:jc w:val="center"/>
            </w:pPr>
            <w:r>
              <w:t>709,60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175830,53</w:t>
            </w:r>
          </w:p>
        </w:tc>
      </w:tr>
      <w:tr w:rsidR="00577AB5">
        <w:tc>
          <w:tcPr>
            <w:tcW w:w="794" w:type="dxa"/>
          </w:tcPr>
          <w:p w:rsidR="00577AB5" w:rsidRDefault="00577AB5">
            <w:pPr>
              <w:pStyle w:val="ConsPlusNormal"/>
              <w:jc w:val="center"/>
            </w:pPr>
            <w:r>
              <w:t>668.</w:t>
            </w:r>
          </w:p>
        </w:tc>
        <w:tc>
          <w:tcPr>
            <w:tcW w:w="3118" w:type="dxa"/>
          </w:tcPr>
          <w:p w:rsidR="00577AB5" w:rsidRDefault="00577AB5">
            <w:pPr>
              <w:pStyle w:val="ConsPlusNormal"/>
            </w:pPr>
            <w:r>
              <w:t>пос. Новосергиевка, ул. Королева, д. 4</w:t>
            </w:r>
          </w:p>
        </w:tc>
        <w:tc>
          <w:tcPr>
            <w:tcW w:w="1474" w:type="dxa"/>
          </w:tcPr>
          <w:p w:rsidR="00577AB5" w:rsidRDefault="00577AB5">
            <w:pPr>
              <w:pStyle w:val="ConsPlusNormal"/>
              <w:jc w:val="center"/>
            </w:pPr>
            <w:r>
              <w:t>1106,30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238087,99</w:t>
            </w:r>
          </w:p>
        </w:tc>
      </w:tr>
      <w:tr w:rsidR="00577AB5">
        <w:tc>
          <w:tcPr>
            <w:tcW w:w="794" w:type="dxa"/>
          </w:tcPr>
          <w:p w:rsidR="00577AB5" w:rsidRDefault="00577AB5">
            <w:pPr>
              <w:pStyle w:val="ConsPlusNormal"/>
              <w:jc w:val="center"/>
            </w:pPr>
            <w:r>
              <w:t>669.</w:t>
            </w:r>
          </w:p>
        </w:tc>
        <w:tc>
          <w:tcPr>
            <w:tcW w:w="3118" w:type="dxa"/>
          </w:tcPr>
          <w:p w:rsidR="00577AB5" w:rsidRDefault="00577AB5">
            <w:pPr>
              <w:pStyle w:val="ConsPlusNormal"/>
            </w:pPr>
            <w:r>
              <w:t>пос. Новосергиевка, ул. Краснопартизанская, д. 41</w:t>
            </w:r>
          </w:p>
        </w:tc>
        <w:tc>
          <w:tcPr>
            <w:tcW w:w="1474" w:type="dxa"/>
          </w:tcPr>
          <w:p w:rsidR="00577AB5" w:rsidRDefault="00577AB5">
            <w:pPr>
              <w:pStyle w:val="ConsPlusNormal"/>
              <w:jc w:val="center"/>
            </w:pPr>
            <w:r>
              <w:t>863,70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824775,33</w:t>
            </w:r>
          </w:p>
        </w:tc>
      </w:tr>
      <w:tr w:rsidR="00577AB5">
        <w:tc>
          <w:tcPr>
            <w:tcW w:w="794" w:type="dxa"/>
          </w:tcPr>
          <w:p w:rsidR="00577AB5" w:rsidRDefault="00577AB5">
            <w:pPr>
              <w:pStyle w:val="ConsPlusNormal"/>
              <w:jc w:val="center"/>
            </w:pPr>
            <w:r>
              <w:t>670.</w:t>
            </w:r>
          </w:p>
        </w:tc>
        <w:tc>
          <w:tcPr>
            <w:tcW w:w="3118" w:type="dxa"/>
          </w:tcPr>
          <w:p w:rsidR="00577AB5" w:rsidRDefault="00577AB5">
            <w:pPr>
              <w:pStyle w:val="ConsPlusNormal"/>
            </w:pPr>
            <w:r>
              <w:t xml:space="preserve">пос. Новосергиевка, ул. </w:t>
            </w:r>
            <w:r>
              <w:lastRenderedPageBreak/>
              <w:t>Краснопартизанская, д. 41а</w:t>
            </w:r>
          </w:p>
        </w:tc>
        <w:tc>
          <w:tcPr>
            <w:tcW w:w="1474" w:type="dxa"/>
          </w:tcPr>
          <w:p w:rsidR="00577AB5" w:rsidRDefault="00577AB5">
            <w:pPr>
              <w:pStyle w:val="ConsPlusNormal"/>
              <w:jc w:val="center"/>
            </w:pPr>
            <w:r>
              <w:lastRenderedPageBreak/>
              <w:t>452,30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1012658,21</w:t>
            </w:r>
          </w:p>
        </w:tc>
      </w:tr>
      <w:tr w:rsidR="00577AB5">
        <w:tc>
          <w:tcPr>
            <w:tcW w:w="794" w:type="dxa"/>
          </w:tcPr>
          <w:p w:rsidR="00577AB5" w:rsidRDefault="00577AB5">
            <w:pPr>
              <w:pStyle w:val="ConsPlusNormal"/>
              <w:jc w:val="center"/>
            </w:pPr>
            <w:r>
              <w:lastRenderedPageBreak/>
              <w:t>671.</w:t>
            </w:r>
          </w:p>
        </w:tc>
        <w:tc>
          <w:tcPr>
            <w:tcW w:w="3118" w:type="dxa"/>
          </w:tcPr>
          <w:p w:rsidR="00577AB5" w:rsidRDefault="00577AB5">
            <w:pPr>
              <w:pStyle w:val="ConsPlusNormal"/>
            </w:pPr>
            <w:r>
              <w:t>пос. Новосергиевка, ул. Культурная, д. 5</w:t>
            </w:r>
          </w:p>
        </w:tc>
        <w:tc>
          <w:tcPr>
            <w:tcW w:w="1474" w:type="dxa"/>
          </w:tcPr>
          <w:p w:rsidR="00577AB5" w:rsidRDefault="00577AB5">
            <w:pPr>
              <w:pStyle w:val="ConsPlusNormal"/>
              <w:jc w:val="center"/>
            </w:pPr>
            <w:r>
              <w:t>2107,10</w:t>
            </w:r>
          </w:p>
        </w:tc>
        <w:tc>
          <w:tcPr>
            <w:tcW w:w="2551" w:type="dxa"/>
          </w:tcPr>
          <w:p w:rsidR="00577AB5" w:rsidRDefault="00577AB5">
            <w:pPr>
              <w:pStyle w:val="ConsPlusNormal"/>
              <w:jc w:val="center"/>
            </w:pPr>
            <w:r>
              <w:t>82</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2069097,38</w:t>
            </w:r>
          </w:p>
        </w:tc>
      </w:tr>
      <w:tr w:rsidR="00577AB5">
        <w:tc>
          <w:tcPr>
            <w:tcW w:w="794" w:type="dxa"/>
          </w:tcPr>
          <w:p w:rsidR="00577AB5" w:rsidRDefault="00577AB5">
            <w:pPr>
              <w:pStyle w:val="ConsPlusNormal"/>
              <w:jc w:val="center"/>
            </w:pPr>
            <w:r>
              <w:t>672.</w:t>
            </w:r>
          </w:p>
        </w:tc>
        <w:tc>
          <w:tcPr>
            <w:tcW w:w="3118" w:type="dxa"/>
          </w:tcPr>
          <w:p w:rsidR="00577AB5" w:rsidRDefault="00577AB5">
            <w:pPr>
              <w:pStyle w:val="ConsPlusNormal"/>
            </w:pPr>
            <w:r>
              <w:t>пос. Новосергиевка, ул. Культурная, д. 7</w:t>
            </w:r>
          </w:p>
        </w:tc>
        <w:tc>
          <w:tcPr>
            <w:tcW w:w="1474" w:type="dxa"/>
          </w:tcPr>
          <w:p w:rsidR="00577AB5" w:rsidRDefault="00577AB5">
            <w:pPr>
              <w:pStyle w:val="ConsPlusNormal"/>
              <w:jc w:val="center"/>
            </w:pPr>
            <w:r>
              <w:t>2873,90</w:t>
            </w:r>
          </w:p>
        </w:tc>
        <w:tc>
          <w:tcPr>
            <w:tcW w:w="2551" w:type="dxa"/>
          </w:tcPr>
          <w:p w:rsidR="00577AB5" w:rsidRDefault="00577AB5">
            <w:pPr>
              <w:pStyle w:val="ConsPlusNormal"/>
              <w:jc w:val="center"/>
            </w:pPr>
            <w:r>
              <w:t>97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654136,15</w:t>
            </w:r>
          </w:p>
        </w:tc>
      </w:tr>
      <w:tr w:rsidR="00577AB5">
        <w:tc>
          <w:tcPr>
            <w:tcW w:w="794" w:type="dxa"/>
          </w:tcPr>
          <w:p w:rsidR="00577AB5" w:rsidRDefault="00577AB5">
            <w:pPr>
              <w:pStyle w:val="ConsPlusNormal"/>
              <w:jc w:val="center"/>
            </w:pPr>
            <w:r>
              <w:t>673.</w:t>
            </w:r>
          </w:p>
        </w:tc>
        <w:tc>
          <w:tcPr>
            <w:tcW w:w="3118" w:type="dxa"/>
          </w:tcPr>
          <w:p w:rsidR="00577AB5" w:rsidRDefault="00577AB5">
            <w:pPr>
              <w:pStyle w:val="ConsPlusNormal"/>
            </w:pPr>
            <w:r>
              <w:t>пос. Новосергиевка, ул. Ломоносова, д. 33б</w:t>
            </w:r>
          </w:p>
        </w:tc>
        <w:tc>
          <w:tcPr>
            <w:tcW w:w="1474" w:type="dxa"/>
          </w:tcPr>
          <w:p w:rsidR="00577AB5" w:rsidRDefault="00577AB5">
            <w:pPr>
              <w:pStyle w:val="ConsPlusNormal"/>
              <w:jc w:val="center"/>
            </w:pPr>
            <w:r>
              <w:t>648,00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485616,54</w:t>
            </w:r>
          </w:p>
        </w:tc>
      </w:tr>
      <w:tr w:rsidR="00577AB5">
        <w:tc>
          <w:tcPr>
            <w:tcW w:w="794" w:type="dxa"/>
          </w:tcPr>
          <w:p w:rsidR="00577AB5" w:rsidRDefault="00577AB5">
            <w:pPr>
              <w:pStyle w:val="ConsPlusNormal"/>
              <w:jc w:val="center"/>
            </w:pPr>
            <w:r>
              <w:t>674.</w:t>
            </w:r>
          </w:p>
        </w:tc>
        <w:tc>
          <w:tcPr>
            <w:tcW w:w="3118" w:type="dxa"/>
          </w:tcPr>
          <w:p w:rsidR="00577AB5" w:rsidRDefault="00577AB5">
            <w:pPr>
              <w:pStyle w:val="ConsPlusNormal"/>
            </w:pPr>
            <w:r>
              <w:t>пос. Новосергиевка, ул. Пушкина, д. 1б</w:t>
            </w:r>
          </w:p>
        </w:tc>
        <w:tc>
          <w:tcPr>
            <w:tcW w:w="1474" w:type="dxa"/>
          </w:tcPr>
          <w:p w:rsidR="00577AB5" w:rsidRDefault="00577AB5">
            <w:pPr>
              <w:pStyle w:val="ConsPlusNormal"/>
              <w:jc w:val="center"/>
            </w:pPr>
            <w:r>
              <w:t>670,60</w:t>
            </w:r>
          </w:p>
        </w:tc>
        <w:tc>
          <w:tcPr>
            <w:tcW w:w="2551" w:type="dxa"/>
          </w:tcPr>
          <w:p w:rsidR="00577AB5" w:rsidRDefault="00577AB5">
            <w:pPr>
              <w:pStyle w:val="ConsPlusNormal"/>
              <w:jc w:val="center"/>
            </w:pPr>
            <w:r>
              <w:t>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81907,00</w:t>
            </w:r>
          </w:p>
        </w:tc>
      </w:tr>
      <w:tr w:rsidR="00577AB5">
        <w:tc>
          <w:tcPr>
            <w:tcW w:w="794" w:type="dxa"/>
          </w:tcPr>
          <w:p w:rsidR="00577AB5" w:rsidRDefault="00577AB5">
            <w:pPr>
              <w:pStyle w:val="ConsPlusNormal"/>
              <w:jc w:val="center"/>
            </w:pPr>
            <w:r>
              <w:t>675.</w:t>
            </w:r>
          </w:p>
        </w:tc>
        <w:tc>
          <w:tcPr>
            <w:tcW w:w="3118" w:type="dxa"/>
          </w:tcPr>
          <w:p w:rsidR="00577AB5" w:rsidRDefault="00577AB5">
            <w:pPr>
              <w:pStyle w:val="ConsPlusNormal"/>
            </w:pPr>
            <w:r>
              <w:t>с. Платовка, ул. Комсомольская, д. 1</w:t>
            </w:r>
          </w:p>
        </w:tc>
        <w:tc>
          <w:tcPr>
            <w:tcW w:w="1474" w:type="dxa"/>
          </w:tcPr>
          <w:p w:rsidR="00577AB5" w:rsidRDefault="00577AB5">
            <w:pPr>
              <w:pStyle w:val="ConsPlusNormal"/>
              <w:jc w:val="center"/>
            </w:pPr>
            <w:r>
              <w:t>596,50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1737817,94</w:t>
            </w:r>
          </w:p>
        </w:tc>
      </w:tr>
      <w:tr w:rsidR="00577AB5">
        <w:tc>
          <w:tcPr>
            <w:tcW w:w="794" w:type="dxa"/>
          </w:tcPr>
          <w:p w:rsidR="00577AB5" w:rsidRDefault="00577AB5">
            <w:pPr>
              <w:pStyle w:val="ConsPlusNormal"/>
              <w:jc w:val="center"/>
            </w:pPr>
            <w:r>
              <w:t>676.</w:t>
            </w:r>
          </w:p>
        </w:tc>
        <w:tc>
          <w:tcPr>
            <w:tcW w:w="3118" w:type="dxa"/>
          </w:tcPr>
          <w:p w:rsidR="00577AB5" w:rsidRDefault="00577AB5">
            <w:pPr>
              <w:pStyle w:val="ConsPlusNormal"/>
            </w:pPr>
            <w:r>
              <w:t>с. Платовка, ул. Комсомольская, д. 2</w:t>
            </w:r>
          </w:p>
        </w:tc>
        <w:tc>
          <w:tcPr>
            <w:tcW w:w="1474" w:type="dxa"/>
          </w:tcPr>
          <w:p w:rsidR="00577AB5" w:rsidRDefault="00577AB5">
            <w:pPr>
              <w:pStyle w:val="ConsPlusNormal"/>
              <w:jc w:val="center"/>
            </w:pPr>
            <w:r>
              <w:t>796,00</w:t>
            </w:r>
          </w:p>
        </w:tc>
        <w:tc>
          <w:tcPr>
            <w:tcW w:w="2551" w:type="dxa"/>
          </w:tcPr>
          <w:p w:rsidR="00577AB5" w:rsidRDefault="00577AB5">
            <w:pPr>
              <w:pStyle w:val="ConsPlusNormal"/>
              <w:jc w:val="center"/>
            </w:pPr>
            <w:r>
              <w:t>39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1550569,96</w:t>
            </w:r>
          </w:p>
        </w:tc>
      </w:tr>
      <w:tr w:rsidR="00577AB5">
        <w:tc>
          <w:tcPr>
            <w:tcW w:w="794" w:type="dxa"/>
          </w:tcPr>
          <w:p w:rsidR="00577AB5" w:rsidRDefault="00577AB5">
            <w:pPr>
              <w:pStyle w:val="ConsPlusNormal"/>
              <w:jc w:val="center"/>
            </w:pPr>
            <w:r>
              <w:t>677.</w:t>
            </w:r>
          </w:p>
        </w:tc>
        <w:tc>
          <w:tcPr>
            <w:tcW w:w="3118" w:type="dxa"/>
          </w:tcPr>
          <w:p w:rsidR="00577AB5" w:rsidRDefault="00577AB5">
            <w:pPr>
              <w:pStyle w:val="ConsPlusNormal"/>
            </w:pPr>
            <w:r>
              <w:t>с. Хуторка, ул. Молодежная, д. 6</w:t>
            </w:r>
          </w:p>
        </w:tc>
        <w:tc>
          <w:tcPr>
            <w:tcW w:w="1474" w:type="dxa"/>
          </w:tcPr>
          <w:p w:rsidR="00577AB5" w:rsidRDefault="00577AB5">
            <w:pPr>
              <w:pStyle w:val="ConsPlusNormal"/>
              <w:jc w:val="center"/>
            </w:pPr>
            <w:r>
              <w:t>368,00</w:t>
            </w:r>
          </w:p>
        </w:tc>
        <w:tc>
          <w:tcPr>
            <w:tcW w:w="2551" w:type="dxa"/>
          </w:tcPr>
          <w:p w:rsidR="00577AB5" w:rsidRDefault="00577AB5">
            <w:pPr>
              <w:pStyle w:val="ConsPlusNormal"/>
              <w:jc w:val="center"/>
            </w:pPr>
            <w:r>
              <w:t>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1234991,19</w:t>
            </w:r>
          </w:p>
        </w:tc>
      </w:tr>
      <w:tr w:rsidR="00577AB5">
        <w:tc>
          <w:tcPr>
            <w:tcW w:w="13606" w:type="dxa"/>
            <w:gridSpan w:val="7"/>
          </w:tcPr>
          <w:p w:rsidR="00577AB5" w:rsidRDefault="00577AB5">
            <w:pPr>
              <w:pStyle w:val="ConsPlusNormal"/>
              <w:jc w:val="center"/>
              <w:outlineLvl w:val="3"/>
            </w:pPr>
            <w:r>
              <w:t>25. Муниципальное образование Оренбургский район</w:t>
            </w:r>
          </w:p>
        </w:tc>
      </w:tr>
      <w:tr w:rsidR="00577AB5">
        <w:tc>
          <w:tcPr>
            <w:tcW w:w="3912" w:type="dxa"/>
            <w:gridSpan w:val="2"/>
          </w:tcPr>
          <w:p w:rsidR="00577AB5" w:rsidRDefault="00577AB5">
            <w:pPr>
              <w:pStyle w:val="ConsPlusNormal"/>
            </w:pPr>
            <w:r>
              <w:t>Итого по муниципальному образованию Оренбургский район</w:t>
            </w:r>
          </w:p>
        </w:tc>
        <w:tc>
          <w:tcPr>
            <w:tcW w:w="1474" w:type="dxa"/>
          </w:tcPr>
          <w:p w:rsidR="00577AB5" w:rsidRDefault="00577AB5">
            <w:pPr>
              <w:pStyle w:val="ConsPlusNormal"/>
              <w:jc w:val="center"/>
            </w:pPr>
            <w:r>
              <w:t>18124,30</w:t>
            </w:r>
          </w:p>
        </w:tc>
        <w:tc>
          <w:tcPr>
            <w:tcW w:w="2551" w:type="dxa"/>
          </w:tcPr>
          <w:p w:rsidR="00577AB5" w:rsidRDefault="00577AB5">
            <w:pPr>
              <w:pStyle w:val="ConsPlusNormal"/>
              <w:jc w:val="center"/>
            </w:pPr>
            <w:r>
              <w:t>705</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4</w:t>
            </w:r>
          </w:p>
        </w:tc>
        <w:tc>
          <w:tcPr>
            <w:tcW w:w="1984" w:type="dxa"/>
          </w:tcPr>
          <w:p w:rsidR="00577AB5" w:rsidRDefault="00577AB5">
            <w:pPr>
              <w:pStyle w:val="ConsPlusNormal"/>
              <w:jc w:val="center"/>
            </w:pPr>
            <w:r>
              <w:t>16169475,82</w:t>
            </w:r>
          </w:p>
        </w:tc>
      </w:tr>
      <w:tr w:rsidR="00577AB5">
        <w:tc>
          <w:tcPr>
            <w:tcW w:w="794" w:type="dxa"/>
          </w:tcPr>
          <w:p w:rsidR="00577AB5" w:rsidRDefault="00577AB5">
            <w:pPr>
              <w:pStyle w:val="ConsPlusNormal"/>
              <w:jc w:val="center"/>
            </w:pPr>
            <w:r>
              <w:t>678.</w:t>
            </w:r>
          </w:p>
        </w:tc>
        <w:tc>
          <w:tcPr>
            <w:tcW w:w="3118" w:type="dxa"/>
          </w:tcPr>
          <w:p w:rsidR="00577AB5" w:rsidRDefault="00577AB5">
            <w:pPr>
              <w:pStyle w:val="ConsPlusNormal"/>
            </w:pPr>
            <w:r>
              <w:t>пос. Первомайский, ул. 9 Пятилетки, д. 15</w:t>
            </w:r>
          </w:p>
        </w:tc>
        <w:tc>
          <w:tcPr>
            <w:tcW w:w="1474" w:type="dxa"/>
          </w:tcPr>
          <w:p w:rsidR="00577AB5" w:rsidRDefault="00577AB5">
            <w:pPr>
              <w:pStyle w:val="ConsPlusNormal"/>
              <w:jc w:val="center"/>
            </w:pPr>
            <w:r>
              <w:t>4418,90</w:t>
            </w:r>
          </w:p>
        </w:tc>
        <w:tc>
          <w:tcPr>
            <w:tcW w:w="2551" w:type="dxa"/>
          </w:tcPr>
          <w:p w:rsidR="00577AB5" w:rsidRDefault="00577AB5">
            <w:pPr>
              <w:pStyle w:val="ConsPlusNormal"/>
              <w:jc w:val="center"/>
            </w:pPr>
            <w:r>
              <w:t>158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4612984,68</w:t>
            </w:r>
          </w:p>
        </w:tc>
      </w:tr>
      <w:tr w:rsidR="00577AB5">
        <w:tc>
          <w:tcPr>
            <w:tcW w:w="794" w:type="dxa"/>
          </w:tcPr>
          <w:p w:rsidR="00577AB5" w:rsidRDefault="00577AB5">
            <w:pPr>
              <w:pStyle w:val="ConsPlusNormal"/>
              <w:jc w:val="center"/>
            </w:pPr>
            <w:r>
              <w:t>679.</w:t>
            </w:r>
          </w:p>
        </w:tc>
        <w:tc>
          <w:tcPr>
            <w:tcW w:w="3118" w:type="dxa"/>
          </w:tcPr>
          <w:p w:rsidR="00577AB5" w:rsidRDefault="00577AB5">
            <w:pPr>
              <w:pStyle w:val="ConsPlusNormal"/>
            </w:pPr>
            <w:r>
              <w:t>пос. Первомайский, ул. 9 Пятилетки, д. 5</w:t>
            </w:r>
          </w:p>
        </w:tc>
        <w:tc>
          <w:tcPr>
            <w:tcW w:w="1474" w:type="dxa"/>
          </w:tcPr>
          <w:p w:rsidR="00577AB5" w:rsidRDefault="00577AB5">
            <w:pPr>
              <w:pStyle w:val="ConsPlusNormal"/>
              <w:jc w:val="center"/>
            </w:pPr>
            <w:r>
              <w:t>4618,60</w:t>
            </w:r>
          </w:p>
        </w:tc>
        <w:tc>
          <w:tcPr>
            <w:tcW w:w="2551" w:type="dxa"/>
          </w:tcPr>
          <w:p w:rsidR="00577AB5" w:rsidRDefault="00577AB5">
            <w:pPr>
              <w:pStyle w:val="ConsPlusNormal"/>
              <w:jc w:val="center"/>
            </w:pPr>
            <w:r>
              <w:t>163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4961317,65</w:t>
            </w:r>
          </w:p>
        </w:tc>
      </w:tr>
      <w:tr w:rsidR="00577AB5">
        <w:tc>
          <w:tcPr>
            <w:tcW w:w="794" w:type="dxa"/>
          </w:tcPr>
          <w:p w:rsidR="00577AB5" w:rsidRDefault="00577AB5">
            <w:pPr>
              <w:pStyle w:val="ConsPlusNormal"/>
              <w:jc w:val="center"/>
            </w:pPr>
            <w:r>
              <w:t>680.</w:t>
            </w:r>
          </w:p>
        </w:tc>
        <w:tc>
          <w:tcPr>
            <w:tcW w:w="3118" w:type="dxa"/>
          </w:tcPr>
          <w:p w:rsidR="00577AB5" w:rsidRDefault="00577AB5">
            <w:pPr>
              <w:pStyle w:val="ConsPlusNormal"/>
            </w:pPr>
            <w:r>
              <w:t>пос. Первомайский, ул. 9 Пятилетки, д. 9</w:t>
            </w:r>
          </w:p>
        </w:tc>
        <w:tc>
          <w:tcPr>
            <w:tcW w:w="1474" w:type="dxa"/>
          </w:tcPr>
          <w:p w:rsidR="00577AB5" w:rsidRDefault="00577AB5">
            <w:pPr>
              <w:pStyle w:val="ConsPlusNormal"/>
              <w:jc w:val="center"/>
            </w:pPr>
            <w:r>
              <w:t>4599,10</w:t>
            </w:r>
          </w:p>
        </w:tc>
        <w:tc>
          <w:tcPr>
            <w:tcW w:w="2551" w:type="dxa"/>
          </w:tcPr>
          <w:p w:rsidR="00577AB5" w:rsidRDefault="00577AB5">
            <w:pPr>
              <w:pStyle w:val="ConsPlusNormal"/>
              <w:jc w:val="center"/>
            </w:pPr>
            <w:r>
              <w:t>174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5305311,72</w:t>
            </w:r>
          </w:p>
        </w:tc>
      </w:tr>
      <w:tr w:rsidR="00577AB5">
        <w:tc>
          <w:tcPr>
            <w:tcW w:w="794" w:type="dxa"/>
          </w:tcPr>
          <w:p w:rsidR="00577AB5" w:rsidRDefault="00577AB5">
            <w:pPr>
              <w:pStyle w:val="ConsPlusNormal"/>
              <w:jc w:val="center"/>
            </w:pPr>
            <w:r>
              <w:lastRenderedPageBreak/>
              <w:t>681.</w:t>
            </w:r>
          </w:p>
        </w:tc>
        <w:tc>
          <w:tcPr>
            <w:tcW w:w="3118" w:type="dxa"/>
          </w:tcPr>
          <w:p w:rsidR="00577AB5" w:rsidRDefault="00577AB5">
            <w:pPr>
              <w:pStyle w:val="ConsPlusNormal"/>
            </w:pPr>
            <w:r>
              <w:t>х. Степановский, ул. Студенческая, д. 8</w:t>
            </w:r>
          </w:p>
        </w:tc>
        <w:tc>
          <w:tcPr>
            <w:tcW w:w="1474" w:type="dxa"/>
          </w:tcPr>
          <w:p w:rsidR="00577AB5" w:rsidRDefault="00577AB5">
            <w:pPr>
              <w:pStyle w:val="ConsPlusNormal"/>
              <w:jc w:val="center"/>
            </w:pPr>
            <w:r>
              <w:t>4487,70</w:t>
            </w:r>
          </w:p>
        </w:tc>
        <w:tc>
          <w:tcPr>
            <w:tcW w:w="2551" w:type="dxa"/>
          </w:tcPr>
          <w:p w:rsidR="00577AB5" w:rsidRDefault="00577AB5">
            <w:pPr>
              <w:pStyle w:val="ConsPlusNormal"/>
              <w:jc w:val="center"/>
            </w:pPr>
            <w:r>
              <w:t>210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1289861,77</w:t>
            </w:r>
          </w:p>
        </w:tc>
      </w:tr>
      <w:tr w:rsidR="00577AB5">
        <w:tc>
          <w:tcPr>
            <w:tcW w:w="13606" w:type="dxa"/>
            <w:gridSpan w:val="7"/>
          </w:tcPr>
          <w:p w:rsidR="00577AB5" w:rsidRDefault="00577AB5">
            <w:pPr>
              <w:pStyle w:val="ConsPlusNormal"/>
              <w:jc w:val="center"/>
              <w:outlineLvl w:val="3"/>
            </w:pPr>
            <w:r>
              <w:t>26. Муниципальное образование Первомайский район</w:t>
            </w:r>
          </w:p>
        </w:tc>
      </w:tr>
      <w:tr w:rsidR="00577AB5">
        <w:tc>
          <w:tcPr>
            <w:tcW w:w="3912" w:type="dxa"/>
            <w:gridSpan w:val="2"/>
          </w:tcPr>
          <w:p w:rsidR="00577AB5" w:rsidRDefault="00577AB5">
            <w:pPr>
              <w:pStyle w:val="ConsPlusNormal"/>
            </w:pPr>
            <w:r>
              <w:t>Итого по муниципальному образованию Первомайский район</w:t>
            </w:r>
          </w:p>
        </w:tc>
        <w:tc>
          <w:tcPr>
            <w:tcW w:w="1474" w:type="dxa"/>
          </w:tcPr>
          <w:p w:rsidR="00577AB5" w:rsidRDefault="00577AB5">
            <w:pPr>
              <w:pStyle w:val="ConsPlusNormal"/>
              <w:jc w:val="center"/>
            </w:pPr>
            <w:r>
              <w:t>789,60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2032189,12</w:t>
            </w:r>
          </w:p>
        </w:tc>
      </w:tr>
      <w:tr w:rsidR="00577AB5">
        <w:tc>
          <w:tcPr>
            <w:tcW w:w="794" w:type="dxa"/>
          </w:tcPr>
          <w:p w:rsidR="00577AB5" w:rsidRDefault="00577AB5">
            <w:pPr>
              <w:pStyle w:val="ConsPlusNormal"/>
              <w:jc w:val="center"/>
            </w:pPr>
            <w:r>
              <w:t>682.</w:t>
            </w:r>
          </w:p>
        </w:tc>
        <w:tc>
          <w:tcPr>
            <w:tcW w:w="3118" w:type="dxa"/>
          </w:tcPr>
          <w:p w:rsidR="00577AB5" w:rsidRDefault="00577AB5">
            <w:pPr>
              <w:pStyle w:val="ConsPlusNormal"/>
            </w:pPr>
            <w:r>
              <w:t>пос. Первомайский, ул. 60 лет СССР, д. 20</w:t>
            </w:r>
          </w:p>
        </w:tc>
        <w:tc>
          <w:tcPr>
            <w:tcW w:w="1474" w:type="dxa"/>
          </w:tcPr>
          <w:p w:rsidR="00577AB5" w:rsidRDefault="00577AB5">
            <w:pPr>
              <w:pStyle w:val="ConsPlusNormal"/>
              <w:jc w:val="center"/>
            </w:pPr>
            <w:r>
              <w:t>789,60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2032189,12</w:t>
            </w:r>
          </w:p>
        </w:tc>
      </w:tr>
      <w:tr w:rsidR="00577AB5">
        <w:tc>
          <w:tcPr>
            <w:tcW w:w="13606" w:type="dxa"/>
            <w:gridSpan w:val="7"/>
          </w:tcPr>
          <w:p w:rsidR="00577AB5" w:rsidRDefault="00577AB5">
            <w:pPr>
              <w:pStyle w:val="ConsPlusNormal"/>
              <w:jc w:val="center"/>
              <w:outlineLvl w:val="3"/>
            </w:pPr>
            <w:r>
              <w:t>27. Муниципальное образование Переволоцкий район</w:t>
            </w:r>
          </w:p>
        </w:tc>
      </w:tr>
      <w:tr w:rsidR="00577AB5">
        <w:tc>
          <w:tcPr>
            <w:tcW w:w="3912" w:type="dxa"/>
            <w:gridSpan w:val="2"/>
          </w:tcPr>
          <w:p w:rsidR="00577AB5" w:rsidRDefault="00577AB5">
            <w:pPr>
              <w:pStyle w:val="ConsPlusNormal"/>
            </w:pPr>
            <w:r>
              <w:t>Итого по муниципальному образованию Переволоцкий район</w:t>
            </w:r>
          </w:p>
        </w:tc>
        <w:tc>
          <w:tcPr>
            <w:tcW w:w="1474" w:type="dxa"/>
          </w:tcPr>
          <w:p w:rsidR="00577AB5" w:rsidRDefault="00577AB5">
            <w:pPr>
              <w:pStyle w:val="ConsPlusNormal"/>
              <w:jc w:val="center"/>
            </w:pPr>
            <w:r>
              <w:t>587,80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1996639,41</w:t>
            </w:r>
          </w:p>
        </w:tc>
      </w:tr>
      <w:tr w:rsidR="00577AB5">
        <w:tc>
          <w:tcPr>
            <w:tcW w:w="794" w:type="dxa"/>
          </w:tcPr>
          <w:p w:rsidR="00577AB5" w:rsidRDefault="00577AB5">
            <w:pPr>
              <w:pStyle w:val="ConsPlusNormal"/>
              <w:jc w:val="center"/>
            </w:pPr>
            <w:r>
              <w:t>683.</w:t>
            </w:r>
          </w:p>
        </w:tc>
        <w:tc>
          <w:tcPr>
            <w:tcW w:w="3118" w:type="dxa"/>
          </w:tcPr>
          <w:p w:rsidR="00577AB5" w:rsidRDefault="00577AB5">
            <w:pPr>
              <w:pStyle w:val="ConsPlusNormal"/>
            </w:pPr>
            <w:r>
              <w:t>пос. Переволоцкий, ул. Ленинская, д. 110</w:t>
            </w:r>
          </w:p>
        </w:tc>
        <w:tc>
          <w:tcPr>
            <w:tcW w:w="1474" w:type="dxa"/>
          </w:tcPr>
          <w:p w:rsidR="00577AB5" w:rsidRDefault="00577AB5">
            <w:pPr>
              <w:pStyle w:val="ConsPlusNormal"/>
              <w:jc w:val="center"/>
            </w:pPr>
            <w:r>
              <w:t>587,80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1996639,41</w:t>
            </w:r>
          </w:p>
        </w:tc>
      </w:tr>
      <w:tr w:rsidR="00577AB5">
        <w:tc>
          <w:tcPr>
            <w:tcW w:w="13606" w:type="dxa"/>
            <w:gridSpan w:val="7"/>
          </w:tcPr>
          <w:p w:rsidR="00577AB5" w:rsidRDefault="00577AB5">
            <w:pPr>
              <w:pStyle w:val="ConsPlusNormal"/>
              <w:jc w:val="center"/>
              <w:outlineLvl w:val="3"/>
            </w:pPr>
            <w:r>
              <w:t>28. Муниципальное образование Саракташский район</w:t>
            </w:r>
          </w:p>
        </w:tc>
      </w:tr>
      <w:tr w:rsidR="00577AB5">
        <w:tc>
          <w:tcPr>
            <w:tcW w:w="3912" w:type="dxa"/>
            <w:gridSpan w:val="2"/>
          </w:tcPr>
          <w:p w:rsidR="00577AB5" w:rsidRDefault="00577AB5">
            <w:pPr>
              <w:pStyle w:val="ConsPlusNormal"/>
            </w:pPr>
            <w:r>
              <w:t>Итого по муниципальному образованию Саракташский район</w:t>
            </w:r>
          </w:p>
        </w:tc>
        <w:tc>
          <w:tcPr>
            <w:tcW w:w="1474" w:type="dxa"/>
          </w:tcPr>
          <w:p w:rsidR="00577AB5" w:rsidRDefault="00577AB5">
            <w:pPr>
              <w:pStyle w:val="ConsPlusNormal"/>
              <w:jc w:val="center"/>
            </w:pPr>
            <w:r>
              <w:t>1182,90</w:t>
            </w:r>
          </w:p>
        </w:tc>
        <w:tc>
          <w:tcPr>
            <w:tcW w:w="2551" w:type="dxa"/>
          </w:tcPr>
          <w:p w:rsidR="00577AB5" w:rsidRDefault="00577AB5">
            <w:pPr>
              <w:pStyle w:val="ConsPlusNormal"/>
              <w:jc w:val="center"/>
            </w:pPr>
            <w:r>
              <w:t>73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2</w:t>
            </w:r>
          </w:p>
        </w:tc>
        <w:tc>
          <w:tcPr>
            <w:tcW w:w="1984" w:type="dxa"/>
          </w:tcPr>
          <w:p w:rsidR="00577AB5" w:rsidRDefault="00577AB5">
            <w:pPr>
              <w:pStyle w:val="ConsPlusNormal"/>
              <w:jc w:val="center"/>
            </w:pPr>
            <w:r>
              <w:t>3980392,40</w:t>
            </w:r>
          </w:p>
        </w:tc>
      </w:tr>
      <w:tr w:rsidR="00577AB5">
        <w:tc>
          <w:tcPr>
            <w:tcW w:w="794" w:type="dxa"/>
          </w:tcPr>
          <w:p w:rsidR="00577AB5" w:rsidRDefault="00577AB5">
            <w:pPr>
              <w:pStyle w:val="ConsPlusNormal"/>
              <w:jc w:val="center"/>
            </w:pPr>
            <w:r>
              <w:t>684.</w:t>
            </w:r>
          </w:p>
        </w:tc>
        <w:tc>
          <w:tcPr>
            <w:tcW w:w="3118" w:type="dxa"/>
          </w:tcPr>
          <w:p w:rsidR="00577AB5" w:rsidRDefault="00577AB5">
            <w:pPr>
              <w:pStyle w:val="ConsPlusNormal"/>
            </w:pPr>
            <w:r>
              <w:t>с. Васильевка, ул. Дружбы, д. 7</w:t>
            </w:r>
          </w:p>
        </w:tc>
        <w:tc>
          <w:tcPr>
            <w:tcW w:w="1474" w:type="dxa"/>
          </w:tcPr>
          <w:p w:rsidR="00577AB5" w:rsidRDefault="00577AB5">
            <w:pPr>
              <w:pStyle w:val="ConsPlusNormal"/>
              <w:jc w:val="center"/>
            </w:pPr>
            <w:r>
              <w:t>794,90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3856587,60</w:t>
            </w:r>
          </w:p>
        </w:tc>
      </w:tr>
      <w:tr w:rsidR="00577AB5">
        <w:tc>
          <w:tcPr>
            <w:tcW w:w="794" w:type="dxa"/>
          </w:tcPr>
          <w:p w:rsidR="00577AB5" w:rsidRDefault="00577AB5">
            <w:pPr>
              <w:pStyle w:val="ConsPlusNormal"/>
              <w:jc w:val="center"/>
            </w:pPr>
            <w:r>
              <w:t>685.</w:t>
            </w:r>
          </w:p>
        </w:tc>
        <w:tc>
          <w:tcPr>
            <w:tcW w:w="3118" w:type="dxa"/>
          </w:tcPr>
          <w:p w:rsidR="00577AB5" w:rsidRDefault="00577AB5">
            <w:pPr>
              <w:pStyle w:val="ConsPlusNormal"/>
            </w:pPr>
            <w:r>
              <w:t>пос. Саракташ, пер. Железнодорожный, д. 34</w:t>
            </w:r>
          </w:p>
        </w:tc>
        <w:tc>
          <w:tcPr>
            <w:tcW w:w="1474" w:type="dxa"/>
          </w:tcPr>
          <w:p w:rsidR="00577AB5" w:rsidRDefault="00577AB5">
            <w:pPr>
              <w:pStyle w:val="ConsPlusNormal"/>
              <w:jc w:val="center"/>
            </w:pPr>
            <w:r>
              <w:t>388,00</w:t>
            </w:r>
          </w:p>
        </w:tc>
        <w:tc>
          <w:tcPr>
            <w:tcW w:w="2551" w:type="dxa"/>
          </w:tcPr>
          <w:p w:rsidR="00577AB5" w:rsidRDefault="00577AB5">
            <w:pPr>
              <w:pStyle w:val="ConsPlusNormal"/>
              <w:jc w:val="center"/>
            </w:pPr>
            <w:r>
              <w:t>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123804,80</w:t>
            </w:r>
          </w:p>
        </w:tc>
      </w:tr>
      <w:tr w:rsidR="00577AB5">
        <w:tc>
          <w:tcPr>
            <w:tcW w:w="13606" w:type="dxa"/>
            <w:gridSpan w:val="7"/>
          </w:tcPr>
          <w:p w:rsidR="00577AB5" w:rsidRDefault="00577AB5">
            <w:pPr>
              <w:pStyle w:val="ConsPlusNormal"/>
              <w:jc w:val="center"/>
              <w:outlineLvl w:val="3"/>
            </w:pPr>
            <w:r>
              <w:t>29. Муниципальное образование Светлинский район</w:t>
            </w:r>
          </w:p>
        </w:tc>
      </w:tr>
      <w:tr w:rsidR="00577AB5">
        <w:tc>
          <w:tcPr>
            <w:tcW w:w="3912" w:type="dxa"/>
            <w:gridSpan w:val="2"/>
          </w:tcPr>
          <w:p w:rsidR="00577AB5" w:rsidRDefault="00577AB5">
            <w:pPr>
              <w:pStyle w:val="ConsPlusNormal"/>
            </w:pPr>
            <w:r>
              <w:t>Итого по муниципальному образованию Светлинский район</w:t>
            </w:r>
          </w:p>
        </w:tc>
        <w:tc>
          <w:tcPr>
            <w:tcW w:w="1474" w:type="dxa"/>
          </w:tcPr>
          <w:p w:rsidR="00577AB5" w:rsidRDefault="00577AB5">
            <w:pPr>
              <w:pStyle w:val="ConsPlusNormal"/>
              <w:jc w:val="center"/>
            </w:pPr>
            <w:r>
              <w:t>24945,20</w:t>
            </w:r>
          </w:p>
        </w:tc>
        <w:tc>
          <w:tcPr>
            <w:tcW w:w="2551" w:type="dxa"/>
          </w:tcPr>
          <w:p w:rsidR="00577AB5" w:rsidRDefault="00577AB5">
            <w:pPr>
              <w:pStyle w:val="ConsPlusNormal"/>
              <w:jc w:val="center"/>
            </w:pPr>
            <w:r>
              <w:t>889</w:t>
            </w:r>
          </w:p>
        </w:tc>
        <w:tc>
          <w:tcPr>
            <w:tcW w:w="1984" w:type="dxa"/>
          </w:tcPr>
          <w:p w:rsidR="00577AB5" w:rsidRDefault="00577AB5">
            <w:pPr>
              <w:pStyle w:val="ConsPlusNormal"/>
              <w:jc w:val="center"/>
            </w:pPr>
            <w:r>
              <w:t>6</w:t>
            </w:r>
          </w:p>
        </w:tc>
        <w:tc>
          <w:tcPr>
            <w:tcW w:w="1701" w:type="dxa"/>
          </w:tcPr>
          <w:p w:rsidR="00577AB5" w:rsidRDefault="00577AB5">
            <w:pPr>
              <w:pStyle w:val="ConsPlusNormal"/>
              <w:jc w:val="center"/>
            </w:pPr>
            <w:r>
              <w:t>6</w:t>
            </w:r>
          </w:p>
        </w:tc>
        <w:tc>
          <w:tcPr>
            <w:tcW w:w="1984" w:type="dxa"/>
          </w:tcPr>
          <w:p w:rsidR="00577AB5" w:rsidRDefault="00577AB5">
            <w:pPr>
              <w:pStyle w:val="ConsPlusNormal"/>
              <w:jc w:val="center"/>
            </w:pPr>
            <w:r>
              <w:t>20554619,18</w:t>
            </w:r>
          </w:p>
        </w:tc>
      </w:tr>
      <w:tr w:rsidR="00577AB5">
        <w:tc>
          <w:tcPr>
            <w:tcW w:w="794" w:type="dxa"/>
          </w:tcPr>
          <w:p w:rsidR="00577AB5" w:rsidRDefault="00577AB5">
            <w:pPr>
              <w:pStyle w:val="ConsPlusNormal"/>
              <w:jc w:val="center"/>
            </w:pPr>
            <w:r>
              <w:t>686.</w:t>
            </w:r>
          </w:p>
        </w:tc>
        <w:tc>
          <w:tcPr>
            <w:tcW w:w="3118" w:type="dxa"/>
          </w:tcPr>
          <w:p w:rsidR="00577AB5" w:rsidRDefault="00577AB5">
            <w:pPr>
              <w:pStyle w:val="ConsPlusNormal"/>
            </w:pPr>
            <w:r>
              <w:t>пос. Светлый, ул. Мира, д. 13</w:t>
            </w:r>
          </w:p>
        </w:tc>
        <w:tc>
          <w:tcPr>
            <w:tcW w:w="1474" w:type="dxa"/>
          </w:tcPr>
          <w:p w:rsidR="00577AB5" w:rsidRDefault="00577AB5">
            <w:pPr>
              <w:pStyle w:val="ConsPlusNormal"/>
              <w:jc w:val="center"/>
            </w:pPr>
            <w:r>
              <w:t>4405,40</w:t>
            </w:r>
          </w:p>
        </w:tc>
        <w:tc>
          <w:tcPr>
            <w:tcW w:w="2551" w:type="dxa"/>
          </w:tcPr>
          <w:p w:rsidR="00577AB5" w:rsidRDefault="00577AB5">
            <w:pPr>
              <w:pStyle w:val="ConsPlusNormal"/>
              <w:jc w:val="center"/>
            </w:pPr>
            <w:r>
              <w:t>195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4294190,39</w:t>
            </w:r>
          </w:p>
        </w:tc>
      </w:tr>
      <w:tr w:rsidR="00577AB5">
        <w:tc>
          <w:tcPr>
            <w:tcW w:w="794" w:type="dxa"/>
          </w:tcPr>
          <w:p w:rsidR="00577AB5" w:rsidRDefault="00577AB5">
            <w:pPr>
              <w:pStyle w:val="ConsPlusNormal"/>
              <w:jc w:val="center"/>
            </w:pPr>
            <w:r>
              <w:lastRenderedPageBreak/>
              <w:t>687.</w:t>
            </w:r>
          </w:p>
        </w:tc>
        <w:tc>
          <w:tcPr>
            <w:tcW w:w="3118" w:type="dxa"/>
          </w:tcPr>
          <w:p w:rsidR="00577AB5" w:rsidRDefault="00577AB5">
            <w:pPr>
              <w:pStyle w:val="ConsPlusNormal"/>
            </w:pPr>
            <w:r>
              <w:t>пос. Светлый, ул. Мира, д. 17</w:t>
            </w:r>
          </w:p>
        </w:tc>
        <w:tc>
          <w:tcPr>
            <w:tcW w:w="1474" w:type="dxa"/>
          </w:tcPr>
          <w:p w:rsidR="00577AB5" w:rsidRDefault="00577AB5">
            <w:pPr>
              <w:pStyle w:val="ConsPlusNormal"/>
              <w:jc w:val="center"/>
            </w:pPr>
            <w:r>
              <w:t>3319,20</w:t>
            </w:r>
          </w:p>
        </w:tc>
        <w:tc>
          <w:tcPr>
            <w:tcW w:w="2551" w:type="dxa"/>
          </w:tcPr>
          <w:p w:rsidR="00577AB5" w:rsidRDefault="00577AB5">
            <w:pPr>
              <w:pStyle w:val="ConsPlusNormal"/>
              <w:jc w:val="center"/>
            </w:pPr>
            <w:r>
              <w:t>130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5147421,04</w:t>
            </w:r>
          </w:p>
        </w:tc>
      </w:tr>
      <w:tr w:rsidR="00577AB5">
        <w:tc>
          <w:tcPr>
            <w:tcW w:w="794" w:type="dxa"/>
          </w:tcPr>
          <w:p w:rsidR="00577AB5" w:rsidRDefault="00577AB5">
            <w:pPr>
              <w:pStyle w:val="ConsPlusNormal"/>
              <w:jc w:val="center"/>
            </w:pPr>
            <w:r>
              <w:t>688.</w:t>
            </w:r>
          </w:p>
        </w:tc>
        <w:tc>
          <w:tcPr>
            <w:tcW w:w="3118" w:type="dxa"/>
          </w:tcPr>
          <w:p w:rsidR="00577AB5" w:rsidRDefault="00577AB5">
            <w:pPr>
              <w:pStyle w:val="ConsPlusNormal"/>
            </w:pPr>
            <w:r>
              <w:t>пос. Светлый, ул. Мира, д. 2</w:t>
            </w:r>
          </w:p>
        </w:tc>
        <w:tc>
          <w:tcPr>
            <w:tcW w:w="1474" w:type="dxa"/>
          </w:tcPr>
          <w:p w:rsidR="00577AB5" w:rsidRDefault="00577AB5">
            <w:pPr>
              <w:pStyle w:val="ConsPlusNormal"/>
              <w:jc w:val="center"/>
            </w:pPr>
            <w:r>
              <w:t>3417,00</w:t>
            </w:r>
          </w:p>
        </w:tc>
        <w:tc>
          <w:tcPr>
            <w:tcW w:w="2551" w:type="dxa"/>
          </w:tcPr>
          <w:p w:rsidR="00577AB5" w:rsidRDefault="00577AB5">
            <w:pPr>
              <w:pStyle w:val="ConsPlusNormal"/>
              <w:jc w:val="center"/>
            </w:pPr>
            <w:r>
              <w:t>248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5085681,48</w:t>
            </w:r>
          </w:p>
        </w:tc>
      </w:tr>
      <w:tr w:rsidR="00577AB5">
        <w:tc>
          <w:tcPr>
            <w:tcW w:w="794" w:type="dxa"/>
          </w:tcPr>
          <w:p w:rsidR="00577AB5" w:rsidRDefault="00577AB5">
            <w:pPr>
              <w:pStyle w:val="ConsPlusNormal"/>
              <w:jc w:val="center"/>
            </w:pPr>
            <w:r>
              <w:t>689.</w:t>
            </w:r>
          </w:p>
        </w:tc>
        <w:tc>
          <w:tcPr>
            <w:tcW w:w="3118" w:type="dxa"/>
          </w:tcPr>
          <w:p w:rsidR="00577AB5" w:rsidRDefault="00577AB5">
            <w:pPr>
              <w:pStyle w:val="ConsPlusNormal"/>
            </w:pPr>
            <w:r>
              <w:t>пос. Светлый, ул. Пролетарская, д. 7</w:t>
            </w:r>
          </w:p>
        </w:tc>
        <w:tc>
          <w:tcPr>
            <w:tcW w:w="1474" w:type="dxa"/>
          </w:tcPr>
          <w:p w:rsidR="00577AB5" w:rsidRDefault="00577AB5">
            <w:pPr>
              <w:pStyle w:val="ConsPlusNormal"/>
              <w:jc w:val="center"/>
            </w:pPr>
            <w:r>
              <w:t>5518,10</w:t>
            </w:r>
          </w:p>
        </w:tc>
        <w:tc>
          <w:tcPr>
            <w:tcW w:w="2551" w:type="dxa"/>
          </w:tcPr>
          <w:p w:rsidR="00577AB5" w:rsidRDefault="00577AB5">
            <w:pPr>
              <w:pStyle w:val="ConsPlusNormal"/>
              <w:jc w:val="center"/>
            </w:pPr>
            <w:r>
              <w:t>142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797920,25</w:t>
            </w:r>
          </w:p>
        </w:tc>
      </w:tr>
      <w:tr w:rsidR="00577AB5">
        <w:tc>
          <w:tcPr>
            <w:tcW w:w="794" w:type="dxa"/>
          </w:tcPr>
          <w:p w:rsidR="00577AB5" w:rsidRDefault="00577AB5">
            <w:pPr>
              <w:pStyle w:val="ConsPlusNormal"/>
              <w:jc w:val="center"/>
            </w:pPr>
            <w:r>
              <w:t>690.</w:t>
            </w:r>
          </w:p>
        </w:tc>
        <w:tc>
          <w:tcPr>
            <w:tcW w:w="3118" w:type="dxa"/>
          </w:tcPr>
          <w:p w:rsidR="00577AB5" w:rsidRDefault="00577AB5">
            <w:pPr>
              <w:pStyle w:val="ConsPlusNormal"/>
            </w:pPr>
            <w:r>
              <w:t>пос. Светлый, ул. Промышленная, д. 52</w:t>
            </w:r>
          </w:p>
        </w:tc>
        <w:tc>
          <w:tcPr>
            <w:tcW w:w="1474" w:type="dxa"/>
            <w:vAlign w:val="center"/>
          </w:tcPr>
          <w:p w:rsidR="00577AB5" w:rsidRDefault="00577AB5">
            <w:pPr>
              <w:pStyle w:val="ConsPlusNormal"/>
              <w:jc w:val="center"/>
            </w:pPr>
            <w:r>
              <w:t>6315,10</w:t>
            </w:r>
          </w:p>
        </w:tc>
        <w:tc>
          <w:tcPr>
            <w:tcW w:w="2551" w:type="dxa"/>
          </w:tcPr>
          <w:p w:rsidR="00577AB5" w:rsidRDefault="00577AB5">
            <w:pPr>
              <w:pStyle w:val="ConsPlusNormal"/>
              <w:jc w:val="center"/>
            </w:pPr>
            <w:r>
              <w:t>106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2641003,81</w:t>
            </w:r>
          </w:p>
        </w:tc>
      </w:tr>
      <w:tr w:rsidR="00577AB5">
        <w:tc>
          <w:tcPr>
            <w:tcW w:w="794" w:type="dxa"/>
          </w:tcPr>
          <w:p w:rsidR="00577AB5" w:rsidRDefault="00577AB5">
            <w:pPr>
              <w:pStyle w:val="ConsPlusNormal"/>
              <w:jc w:val="center"/>
            </w:pPr>
            <w:r>
              <w:t>691.</w:t>
            </w:r>
          </w:p>
        </w:tc>
        <w:tc>
          <w:tcPr>
            <w:tcW w:w="3118" w:type="dxa"/>
          </w:tcPr>
          <w:p w:rsidR="00577AB5" w:rsidRDefault="00577AB5">
            <w:pPr>
              <w:pStyle w:val="ConsPlusNormal"/>
            </w:pPr>
            <w:r>
              <w:t>пос. Светлый, ул. Советская, д. 2</w:t>
            </w:r>
          </w:p>
        </w:tc>
        <w:tc>
          <w:tcPr>
            <w:tcW w:w="1474" w:type="dxa"/>
            <w:vAlign w:val="center"/>
          </w:tcPr>
          <w:p w:rsidR="00577AB5" w:rsidRDefault="00577AB5">
            <w:pPr>
              <w:pStyle w:val="ConsPlusNormal"/>
              <w:jc w:val="center"/>
            </w:pPr>
            <w:r>
              <w:t>1970,40</w:t>
            </w:r>
          </w:p>
        </w:tc>
        <w:tc>
          <w:tcPr>
            <w:tcW w:w="2551" w:type="dxa"/>
          </w:tcPr>
          <w:p w:rsidR="00577AB5" w:rsidRDefault="00577AB5">
            <w:pPr>
              <w:pStyle w:val="ConsPlusNormal"/>
              <w:jc w:val="center"/>
            </w:pPr>
            <w:r>
              <w:t>68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2588402,21</w:t>
            </w:r>
          </w:p>
        </w:tc>
      </w:tr>
      <w:tr w:rsidR="00577AB5">
        <w:tc>
          <w:tcPr>
            <w:tcW w:w="13606" w:type="dxa"/>
            <w:gridSpan w:val="7"/>
          </w:tcPr>
          <w:p w:rsidR="00577AB5" w:rsidRDefault="00577AB5">
            <w:pPr>
              <w:pStyle w:val="ConsPlusNormal"/>
              <w:jc w:val="center"/>
              <w:outlineLvl w:val="3"/>
            </w:pPr>
            <w:r>
              <w:t>30. Муниципальное образование Соль-Илецкий городской округ</w:t>
            </w:r>
          </w:p>
        </w:tc>
      </w:tr>
      <w:tr w:rsidR="00577AB5">
        <w:tc>
          <w:tcPr>
            <w:tcW w:w="3912" w:type="dxa"/>
            <w:gridSpan w:val="2"/>
          </w:tcPr>
          <w:p w:rsidR="00577AB5" w:rsidRDefault="00577AB5">
            <w:pPr>
              <w:pStyle w:val="ConsPlusNormal"/>
            </w:pPr>
            <w:r>
              <w:t>Итого по муниципальному образованию Соль-Илецкий городской округ</w:t>
            </w:r>
          </w:p>
        </w:tc>
        <w:tc>
          <w:tcPr>
            <w:tcW w:w="1474" w:type="dxa"/>
          </w:tcPr>
          <w:p w:rsidR="00577AB5" w:rsidRDefault="00577AB5">
            <w:pPr>
              <w:pStyle w:val="ConsPlusNormal"/>
              <w:jc w:val="center"/>
            </w:pPr>
            <w:r>
              <w:t>2945,50</w:t>
            </w:r>
          </w:p>
        </w:tc>
        <w:tc>
          <w:tcPr>
            <w:tcW w:w="2551" w:type="dxa"/>
          </w:tcPr>
          <w:p w:rsidR="00577AB5" w:rsidRDefault="00577AB5">
            <w:pPr>
              <w:pStyle w:val="ConsPlusNormal"/>
              <w:jc w:val="center"/>
            </w:pPr>
            <w:r>
              <w:t>120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4274244,47</w:t>
            </w:r>
          </w:p>
        </w:tc>
      </w:tr>
      <w:tr w:rsidR="00577AB5">
        <w:tc>
          <w:tcPr>
            <w:tcW w:w="794" w:type="dxa"/>
          </w:tcPr>
          <w:p w:rsidR="00577AB5" w:rsidRDefault="00577AB5">
            <w:pPr>
              <w:pStyle w:val="ConsPlusNormal"/>
              <w:jc w:val="center"/>
            </w:pPr>
            <w:r>
              <w:t>692.</w:t>
            </w:r>
          </w:p>
        </w:tc>
        <w:tc>
          <w:tcPr>
            <w:tcW w:w="3118" w:type="dxa"/>
          </w:tcPr>
          <w:p w:rsidR="00577AB5" w:rsidRDefault="00577AB5">
            <w:pPr>
              <w:pStyle w:val="ConsPlusNormal"/>
            </w:pPr>
            <w:r>
              <w:t>г. Соль-Илецк, ул. Володарского, д. 113</w:t>
            </w:r>
          </w:p>
        </w:tc>
        <w:tc>
          <w:tcPr>
            <w:tcW w:w="1474" w:type="dxa"/>
          </w:tcPr>
          <w:p w:rsidR="00577AB5" w:rsidRDefault="00577AB5">
            <w:pPr>
              <w:pStyle w:val="ConsPlusNormal"/>
              <w:jc w:val="center"/>
            </w:pPr>
            <w:r>
              <w:t>2945,50</w:t>
            </w:r>
          </w:p>
        </w:tc>
        <w:tc>
          <w:tcPr>
            <w:tcW w:w="2551" w:type="dxa"/>
          </w:tcPr>
          <w:p w:rsidR="00577AB5" w:rsidRDefault="00577AB5">
            <w:pPr>
              <w:pStyle w:val="ConsPlusNormal"/>
              <w:jc w:val="center"/>
            </w:pPr>
            <w:r>
              <w:t>120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4274244,47</w:t>
            </w:r>
          </w:p>
        </w:tc>
      </w:tr>
      <w:tr w:rsidR="00577AB5">
        <w:tc>
          <w:tcPr>
            <w:tcW w:w="13606" w:type="dxa"/>
            <w:gridSpan w:val="7"/>
          </w:tcPr>
          <w:p w:rsidR="00577AB5" w:rsidRDefault="00577AB5">
            <w:pPr>
              <w:pStyle w:val="ConsPlusNormal"/>
              <w:jc w:val="center"/>
              <w:outlineLvl w:val="3"/>
            </w:pPr>
            <w:r>
              <w:t>31. Муниципальное образование Сорочинский городской округ</w:t>
            </w:r>
          </w:p>
        </w:tc>
      </w:tr>
      <w:tr w:rsidR="00577AB5">
        <w:tc>
          <w:tcPr>
            <w:tcW w:w="3912" w:type="dxa"/>
            <w:gridSpan w:val="2"/>
          </w:tcPr>
          <w:p w:rsidR="00577AB5" w:rsidRDefault="00577AB5">
            <w:pPr>
              <w:pStyle w:val="ConsPlusNormal"/>
            </w:pPr>
            <w:r>
              <w:t>Итого по муниципальному образованию Сорочинский городской округ</w:t>
            </w:r>
          </w:p>
        </w:tc>
        <w:tc>
          <w:tcPr>
            <w:tcW w:w="1474" w:type="dxa"/>
          </w:tcPr>
          <w:p w:rsidR="00577AB5" w:rsidRDefault="00577AB5">
            <w:pPr>
              <w:pStyle w:val="ConsPlusNormal"/>
              <w:jc w:val="center"/>
            </w:pPr>
            <w:r>
              <w:t>27803,90</w:t>
            </w:r>
          </w:p>
        </w:tc>
        <w:tc>
          <w:tcPr>
            <w:tcW w:w="2551" w:type="dxa"/>
          </w:tcPr>
          <w:p w:rsidR="00577AB5" w:rsidRDefault="00577AB5">
            <w:pPr>
              <w:pStyle w:val="ConsPlusNormal"/>
              <w:jc w:val="center"/>
            </w:pPr>
            <w:r>
              <w:t>1188</w:t>
            </w:r>
          </w:p>
        </w:tc>
        <w:tc>
          <w:tcPr>
            <w:tcW w:w="1984" w:type="dxa"/>
          </w:tcPr>
          <w:p w:rsidR="00577AB5" w:rsidRDefault="00577AB5">
            <w:pPr>
              <w:pStyle w:val="ConsPlusNormal"/>
              <w:jc w:val="center"/>
            </w:pPr>
            <w:r>
              <w:t>25</w:t>
            </w:r>
          </w:p>
        </w:tc>
        <w:tc>
          <w:tcPr>
            <w:tcW w:w="1701" w:type="dxa"/>
          </w:tcPr>
          <w:p w:rsidR="00577AB5" w:rsidRDefault="00577AB5">
            <w:pPr>
              <w:pStyle w:val="ConsPlusNormal"/>
              <w:jc w:val="center"/>
            </w:pPr>
            <w:r>
              <w:t>13</w:t>
            </w:r>
          </w:p>
        </w:tc>
        <w:tc>
          <w:tcPr>
            <w:tcW w:w="1984" w:type="dxa"/>
          </w:tcPr>
          <w:p w:rsidR="00577AB5" w:rsidRDefault="00577AB5">
            <w:pPr>
              <w:pStyle w:val="ConsPlusNormal"/>
              <w:jc w:val="center"/>
            </w:pPr>
            <w:r>
              <w:t>22234906,58</w:t>
            </w:r>
          </w:p>
        </w:tc>
      </w:tr>
      <w:tr w:rsidR="00577AB5">
        <w:tc>
          <w:tcPr>
            <w:tcW w:w="794" w:type="dxa"/>
          </w:tcPr>
          <w:p w:rsidR="00577AB5" w:rsidRDefault="00577AB5">
            <w:pPr>
              <w:pStyle w:val="ConsPlusNormal"/>
              <w:jc w:val="center"/>
            </w:pPr>
            <w:r>
              <w:t>693.</w:t>
            </w:r>
          </w:p>
        </w:tc>
        <w:tc>
          <w:tcPr>
            <w:tcW w:w="3118" w:type="dxa"/>
          </w:tcPr>
          <w:p w:rsidR="00577AB5" w:rsidRDefault="00577AB5">
            <w:pPr>
              <w:pStyle w:val="ConsPlusNormal"/>
            </w:pPr>
            <w:r>
              <w:t>г. Сорочинск, мкр. 2-й, д. 14</w:t>
            </w:r>
          </w:p>
        </w:tc>
        <w:tc>
          <w:tcPr>
            <w:tcW w:w="1474" w:type="dxa"/>
          </w:tcPr>
          <w:p w:rsidR="00577AB5" w:rsidRDefault="00577AB5">
            <w:pPr>
              <w:pStyle w:val="ConsPlusNormal"/>
              <w:jc w:val="center"/>
            </w:pPr>
            <w:r>
              <w:t>4649,80</w:t>
            </w:r>
          </w:p>
        </w:tc>
        <w:tc>
          <w:tcPr>
            <w:tcW w:w="2551" w:type="dxa"/>
          </w:tcPr>
          <w:p w:rsidR="00577AB5" w:rsidRDefault="00577AB5">
            <w:pPr>
              <w:pStyle w:val="ConsPlusNormal"/>
              <w:jc w:val="center"/>
            </w:pPr>
            <w:r>
              <w:t>220</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2990520,92</w:t>
            </w:r>
          </w:p>
        </w:tc>
      </w:tr>
      <w:tr w:rsidR="00577AB5">
        <w:tc>
          <w:tcPr>
            <w:tcW w:w="794" w:type="dxa"/>
          </w:tcPr>
          <w:p w:rsidR="00577AB5" w:rsidRDefault="00577AB5">
            <w:pPr>
              <w:pStyle w:val="ConsPlusNormal"/>
              <w:jc w:val="center"/>
            </w:pPr>
            <w:r>
              <w:t>694.</w:t>
            </w:r>
          </w:p>
        </w:tc>
        <w:tc>
          <w:tcPr>
            <w:tcW w:w="3118" w:type="dxa"/>
          </w:tcPr>
          <w:p w:rsidR="00577AB5" w:rsidRDefault="00577AB5">
            <w:pPr>
              <w:pStyle w:val="ConsPlusNormal"/>
            </w:pPr>
            <w:r>
              <w:t>г. Сорочинск, мкр. 2-й, д. 21</w:t>
            </w:r>
          </w:p>
        </w:tc>
        <w:tc>
          <w:tcPr>
            <w:tcW w:w="1474" w:type="dxa"/>
          </w:tcPr>
          <w:p w:rsidR="00577AB5" w:rsidRDefault="00577AB5">
            <w:pPr>
              <w:pStyle w:val="ConsPlusNormal"/>
              <w:jc w:val="center"/>
            </w:pPr>
            <w:r>
              <w:t>4814,90</w:t>
            </w:r>
          </w:p>
        </w:tc>
        <w:tc>
          <w:tcPr>
            <w:tcW w:w="2551" w:type="dxa"/>
          </w:tcPr>
          <w:p w:rsidR="00577AB5" w:rsidRDefault="00577AB5">
            <w:pPr>
              <w:pStyle w:val="ConsPlusNormal"/>
              <w:jc w:val="center"/>
            </w:pPr>
            <w:r>
              <w:t>200</w:t>
            </w:r>
          </w:p>
        </w:tc>
        <w:tc>
          <w:tcPr>
            <w:tcW w:w="1984" w:type="dxa"/>
          </w:tcPr>
          <w:p w:rsidR="00577AB5" w:rsidRDefault="00577AB5">
            <w:pPr>
              <w:pStyle w:val="ConsPlusNormal"/>
              <w:jc w:val="center"/>
            </w:pPr>
            <w:r>
              <w:t>5</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2348534,17</w:t>
            </w:r>
          </w:p>
        </w:tc>
      </w:tr>
      <w:tr w:rsidR="00577AB5">
        <w:tc>
          <w:tcPr>
            <w:tcW w:w="794" w:type="dxa"/>
          </w:tcPr>
          <w:p w:rsidR="00577AB5" w:rsidRDefault="00577AB5">
            <w:pPr>
              <w:pStyle w:val="ConsPlusNormal"/>
              <w:jc w:val="center"/>
            </w:pPr>
            <w:r>
              <w:t>695.</w:t>
            </w:r>
          </w:p>
        </w:tc>
        <w:tc>
          <w:tcPr>
            <w:tcW w:w="3118" w:type="dxa"/>
          </w:tcPr>
          <w:p w:rsidR="00577AB5" w:rsidRDefault="00577AB5">
            <w:pPr>
              <w:pStyle w:val="ConsPlusNormal"/>
            </w:pPr>
            <w:r>
              <w:t>г. Сорочинск, ул. 8 Марта, д. 13</w:t>
            </w:r>
          </w:p>
        </w:tc>
        <w:tc>
          <w:tcPr>
            <w:tcW w:w="1474" w:type="dxa"/>
          </w:tcPr>
          <w:p w:rsidR="00577AB5" w:rsidRDefault="00577AB5">
            <w:pPr>
              <w:pStyle w:val="ConsPlusNormal"/>
              <w:jc w:val="center"/>
            </w:pPr>
            <w:r>
              <w:t>1427,30</w:t>
            </w:r>
          </w:p>
        </w:tc>
        <w:tc>
          <w:tcPr>
            <w:tcW w:w="2551" w:type="dxa"/>
          </w:tcPr>
          <w:p w:rsidR="00577AB5" w:rsidRDefault="00577AB5">
            <w:pPr>
              <w:pStyle w:val="ConsPlusNormal"/>
              <w:jc w:val="center"/>
            </w:pPr>
            <w:r>
              <w:t>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5322761,51</w:t>
            </w:r>
          </w:p>
        </w:tc>
      </w:tr>
      <w:tr w:rsidR="00577AB5">
        <w:tc>
          <w:tcPr>
            <w:tcW w:w="794" w:type="dxa"/>
          </w:tcPr>
          <w:p w:rsidR="00577AB5" w:rsidRDefault="00577AB5">
            <w:pPr>
              <w:pStyle w:val="ConsPlusNormal"/>
              <w:jc w:val="center"/>
            </w:pPr>
            <w:r>
              <w:t>696.</w:t>
            </w:r>
          </w:p>
        </w:tc>
        <w:tc>
          <w:tcPr>
            <w:tcW w:w="3118" w:type="dxa"/>
          </w:tcPr>
          <w:p w:rsidR="00577AB5" w:rsidRDefault="00577AB5">
            <w:pPr>
              <w:pStyle w:val="ConsPlusNormal"/>
            </w:pPr>
            <w:r>
              <w:t>г. Сорочинск, ул. 8 Марта, д. 9</w:t>
            </w:r>
          </w:p>
        </w:tc>
        <w:tc>
          <w:tcPr>
            <w:tcW w:w="1474" w:type="dxa"/>
          </w:tcPr>
          <w:p w:rsidR="00577AB5" w:rsidRDefault="00577AB5">
            <w:pPr>
              <w:pStyle w:val="ConsPlusNormal"/>
              <w:jc w:val="center"/>
            </w:pPr>
            <w:r>
              <w:t>4551,10</w:t>
            </w:r>
          </w:p>
        </w:tc>
        <w:tc>
          <w:tcPr>
            <w:tcW w:w="2551" w:type="dxa"/>
          </w:tcPr>
          <w:p w:rsidR="00577AB5" w:rsidRDefault="00577AB5">
            <w:pPr>
              <w:pStyle w:val="ConsPlusNormal"/>
              <w:jc w:val="center"/>
            </w:pPr>
            <w:r>
              <w:t>224</w:t>
            </w:r>
          </w:p>
        </w:tc>
        <w:tc>
          <w:tcPr>
            <w:tcW w:w="1984" w:type="dxa"/>
          </w:tcPr>
          <w:p w:rsidR="00577AB5" w:rsidRDefault="00577AB5">
            <w:pPr>
              <w:pStyle w:val="ConsPlusNormal"/>
              <w:jc w:val="center"/>
            </w:pPr>
            <w:r>
              <w:t>5</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2317259,19</w:t>
            </w:r>
          </w:p>
        </w:tc>
      </w:tr>
      <w:tr w:rsidR="00577AB5">
        <w:tc>
          <w:tcPr>
            <w:tcW w:w="794" w:type="dxa"/>
          </w:tcPr>
          <w:p w:rsidR="00577AB5" w:rsidRDefault="00577AB5">
            <w:pPr>
              <w:pStyle w:val="ConsPlusNormal"/>
              <w:jc w:val="center"/>
            </w:pPr>
            <w:r>
              <w:lastRenderedPageBreak/>
              <w:t>697.</w:t>
            </w:r>
          </w:p>
        </w:tc>
        <w:tc>
          <w:tcPr>
            <w:tcW w:w="3118" w:type="dxa"/>
          </w:tcPr>
          <w:p w:rsidR="00577AB5" w:rsidRDefault="00577AB5">
            <w:pPr>
              <w:pStyle w:val="ConsPlusNormal"/>
            </w:pPr>
            <w:r>
              <w:t>г. Сорочинск, ул. Войкова, д. 5</w:t>
            </w:r>
          </w:p>
        </w:tc>
        <w:tc>
          <w:tcPr>
            <w:tcW w:w="1474" w:type="dxa"/>
          </w:tcPr>
          <w:p w:rsidR="00577AB5" w:rsidRDefault="00577AB5">
            <w:pPr>
              <w:pStyle w:val="ConsPlusNormal"/>
              <w:jc w:val="center"/>
            </w:pPr>
            <w:r>
              <w:t>736,50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352580,25</w:t>
            </w:r>
          </w:p>
        </w:tc>
      </w:tr>
      <w:tr w:rsidR="00577AB5">
        <w:tc>
          <w:tcPr>
            <w:tcW w:w="794" w:type="dxa"/>
          </w:tcPr>
          <w:p w:rsidR="00577AB5" w:rsidRDefault="00577AB5">
            <w:pPr>
              <w:pStyle w:val="ConsPlusNormal"/>
              <w:jc w:val="center"/>
            </w:pPr>
            <w:r>
              <w:t>698.</w:t>
            </w:r>
          </w:p>
        </w:tc>
        <w:tc>
          <w:tcPr>
            <w:tcW w:w="3118" w:type="dxa"/>
          </w:tcPr>
          <w:p w:rsidR="00577AB5" w:rsidRDefault="00577AB5">
            <w:pPr>
              <w:pStyle w:val="ConsPlusNormal"/>
            </w:pPr>
            <w:r>
              <w:t>г. Сорочинск, ул. Ворошилова, д. 2</w:t>
            </w:r>
          </w:p>
        </w:tc>
        <w:tc>
          <w:tcPr>
            <w:tcW w:w="1474" w:type="dxa"/>
          </w:tcPr>
          <w:p w:rsidR="00577AB5" w:rsidRDefault="00577AB5">
            <w:pPr>
              <w:pStyle w:val="ConsPlusNormal"/>
              <w:jc w:val="center"/>
            </w:pPr>
            <w:r>
              <w:t>5883,20</w:t>
            </w:r>
          </w:p>
        </w:tc>
        <w:tc>
          <w:tcPr>
            <w:tcW w:w="2551" w:type="dxa"/>
          </w:tcPr>
          <w:p w:rsidR="00577AB5" w:rsidRDefault="00577AB5">
            <w:pPr>
              <w:pStyle w:val="ConsPlusNormal"/>
              <w:jc w:val="center"/>
            </w:pPr>
            <w:r>
              <w:t>250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3894973,38</w:t>
            </w:r>
          </w:p>
        </w:tc>
      </w:tr>
      <w:tr w:rsidR="00577AB5">
        <w:tc>
          <w:tcPr>
            <w:tcW w:w="794" w:type="dxa"/>
          </w:tcPr>
          <w:p w:rsidR="00577AB5" w:rsidRDefault="00577AB5">
            <w:pPr>
              <w:pStyle w:val="ConsPlusNormal"/>
              <w:jc w:val="center"/>
            </w:pPr>
            <w:r>
              <w:t>699.</w:t>
            </w:r>
          </w:p>
        </w:tc>
        <w:tc>
          <w:tcPr>
            <w:tcW w:w="3118" w:type="dxa"/>
          </w:tcPr>
          <w:p w:rsidR="00577AB5" w:rsidRDefault="00577AB5">
            <w:pPr>
              <w:pStyle w:val="ConsPlusNormal"/>
            </w:pPr>
            <w:r>
              <w:t>г. Сорочинск, ул. Зеленая, д. 38б</w:t>
            </w:r>
          </w:p>
        </w:tc>
        <w:tc>
          <w:tcPr>
            <w:tcW w:w="1474" w:type="dxa"/>
          </w:tcPr>
          <w:p w:rsidR="00577AB5" w:rsidRDefault="00577AB5">
            <w:pPr>
              <w:pStyle w:val="ConsPlusNormal"/>
              <w:jc w:val="center"/>
            </w:pPr>
            <w:r>
              <w:t>942,80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3177725,02</w:t>
            </w:r>
          </w:p>
        </w:tc>
      </w:tr>
      <w:tr w:rsidR="00577AB5">
        <w:tc>
          <w:tcPr>
            <w:tcW w:w="794" w:type="dxa"/>
          </w:tcPr>
          <w:p w:rsidR="00577AB5" w:rsidRDefault="00577AB5">
            <w:pPr>
              <w:pStyle w:val="ConsPlusNormal"/>
              <w:jc w:val="center"/>
            </w:pPr>
            <w:r>
              <w:t>700.</w:t>
            </w:r>
          </w:p>
        </w:tc>
        <w:tc>
          <w:tcPr>
            <w:tcW w:w="3118" w:type="dxa"/>
          </w:tcPr>
          <w:p w:rsidR="00577AB5" w:rsidRDefault="00577AB5">
            <w:pPr>
              <w:pStyle w:val="ConsPlusNormal"/>
            </w:pPr>
            <w:r>
              <w:t>г. Сорочинск, ул. Карла Маркса, д. 173а</w:t>
            </w:r>
          </w:p>
        </w:tc>
        <w:tc>
          <w:tcPr>
            <w:tcW w:w="1474" w:type="dxa"/>
          </w:tcPr>
          <w:p w:rsidR="00577AB5" w:rsidRDefault="00577AB5">
            <w:pPr>
              <w:pStyle w:val="ConsPlusNormal"/>
              <w:jc w:val="center"/>
            </w:pPr>
            <w:r>
              <w:t>715,40</w:t>
            </w:r>
          </w:p>
        </w:tc>
        <w:tc>
          <w:tcPr>
            <w:tcW w:w="2551" w:type="dxa"/>
          </w:tcPr>
          <w:p w:rsidR="00577AB5" w:rsidRDefault="00577AB5">
            <w:pPr>
              <w:pStyle w:val="ConsPlusNormal"/>
              <w:jc w:val="center"/>
            </w:pPr>
            <w:r>
              <w:t>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471774,42</w:t>
            </w:r>
          </w:p>
        </w:tc>
      </w:tr>
      <w:tr w:rsidR="00577AB5">
        <w:tc>
          <w:tcPr>
            <w:tcW w:w="794" w:type="dxa"/>
          </w:tcPr>
          <w:p w:rsidR="00577AB5" w:rsidRDefault="00577AB5">
            <w:pPr>
              <w:pStyle w:val="ConsPlusNormal"/>
              <w:jc w:val="center"/>
            </w:pPr>
            <w:r>
              <w:t>701.</w:t>
            </w:r>
          </w:p>
        </w:tc>
        <w:tc>
          <w:tcPr>
            <w:tcW w:w="3118" w:type="dxa"/>
          </w:tcPr>
          <w:p w:rsidR="00577AB5" w:rsidRDefault="00577AB5">
            <w:pPr>
              <w:pStyle w:val="ConsPlusNormal"/>
            </w:pPr>
            <w:r>
              <w:t>г. Сорочинск, ул. Карла Маркса, д. 175</w:t>
            </w:r>
          </w:p>
        </w:tc>
        <w:tc>
          <w:tcPr>
            <w:tcW w:w="1474" w:type="dxa"/>
          </w:tcPr>
          <w:p w:rsidR="00577AB5" w:rsidRDefault="00577AB5">
            <w:pPr>
              <w:pStyle w:val="ConsPlusNormal"/>
              <w:jc w:val="center"/>
            </w:pPr>
            <w:r>
              <w:t>784,50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334937,63</w:t>
            </w:r>
          </w:p>
        </w:tc>
      </w:tr>
      <w:tr w:rsidR="00577AB5">
        <w:tc>
          <w:tcPr>
            <w:tcW w:w="794" w:type="dxa"/>
          </w:tcPr>
          <w:p w:rsidR="00577AB5" w:rsidRDefault="00577AB5">
            <w:pPr>
              <w:pStyle w:val="ConsPlusNormal"/>
              <w:jc w:val="center"/>
            </w:pPr>
            <w:r>
              <w:t>702.</w:t>
            </w:r>
          </w:p>
        </w:tc>
        <w:tc>
          <w:tcPr>
            <w:tcW w:w="3118" w:type="dxa"/>
          </w:tcPr>
          <w:p w:rsidR="00577AB5" w:rsidRDefault="00577AB5">
            <w:pPr>
              <w:pStyle w:val="ConsPlusNormal"/>
            </w:pPr>
            <w:r>
              <w:t>г. Сорочинск, ул. Карла Маркса, д. 177</w:t>
            </w:r>
          </w:p>
        </w:tc>
        <w:tc>
          <w:tcPr>
            <w:tcW w:w="1474" w:type="dxa"/>
          </w:tcPr>
          <w:p w:rsidR="00577AB5" w:rsidRDefault="00577AB5">
            <w:pPr>
              <w:pStyle w:val="ConsPlusNormal"/>
              <w:jc w:val="center"/>
            </w:pPr>
            <w:r>
              <w:t>772,50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333976,25</w:t>
            </w:r>
          </w:p>
        </w:tc>
      </w:tr>
      <w:tr w:rsidR="00577AB5">
        <w:tc>
          <w:tcPr>
            <w:tcW w:w="794" w:type="dxa"/>
          </w:tcPr>
          <w:p w:rsidR="00577AB5" w:rsidRDefault="00577AB5">
            <w:pPr>
              <w:pStyle w:val="ConsPlusNormal"/>
              <w:jc w:val="center"/>
            </w:pPr>
            <w:r>
              <w:t>703.</w:t>
            </w:r>
          </w:p>
        </w:tc>
        <w:tc>
          <w:tcPr>
            <w:tcW w:w="3118" w:type="dxa"/>
          </w:tcPr>
          <w:p w:rsidR="00577AB5" w:rsidRDefault="00577AB5">
            <w:pPr>
              <w:pStyle w:val="ConsPlusNormal"/>
            </w:pPr>
            <w:r>
              <w:t>г. Сорочинск, ул. Карла Маркса, д. 219</w:t>
            </w:r>
          </w:p>
        </w:tc>
        <w:tc>
          <w:tcPr>
            <w:tcW w:w="1474" w:type="dxa"/>
          </w:tcPr>
          <w:p w:rsidR="00577AB5" w:rsidRDefault="00577AB5">
            <w:pPr>
              <w:pStyle w:val="ConsPlusNormal"/>
              <w:jc w:val="center"/>
            </w:pPr>
            <w:r>
              <w:t>920,90</w:t>
            </w:r>
          </w:p>
        </w:tc>
        <w:tc>
          <w:tcPr>
            <w:tcW w:w="2551" w:type="dxa"/>
          </w:tcPr>
          <w:p w:rsidR="00577AB5" w:rsidRDefault="00577AB5">
            <w:pPr>
              <w:pStyle w:val="ConsPlusNormal"/>
              <w:jc w:val="center"/>
            </w:pPr>
            <w:r>
              <w:t>42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170424,08</w:t>
            </w:r>
          </w:p>
        </w:tc>
      </w:tr>
      <w:tr w:rsidR="00577AB5">
        <w:tc>
          <w:tcPr>
            <w:tcW w:w="794" w:type="dxa"/>
          </w:tcPr>
          <w:p w:rsidR="00577AB5" w:rsidRDefault="00577AB5">
            <w:pPr>
              <w:pStyle w:val="ConsPlusNormal"/>
              <w:jc w:val="center"/>
            </w:pPr>
            <w:r>
              <w:t>704.</w:t>
            </w:r>
          </w:p>
        </w:tc>
        <w:tc>
          <w:tcPr>
            <w:tcW w:w="3118" w:type="dxa"/>
          </w:tcPr>
          <w:p w:rsidR="00577AB5" w:rsidRDefault="00577AB5">
            <w:pPr>
              <w:pStyle w:val="ConsPlusNormal"/>
            </w:pPr>
            <w:r>
              <w:t>г. Сорочинск, ул. Московская, д. 213</w:t>
            </w:r>
          </w:p>
        </w:tc>
        <w:tc>
          <w:tcPr>
            <w:tcW w:w="1474" w:type="dxa"/>
          </w:tcPr>
          <w:p w:rsidR="00577AB5" w:rsidRDefault="00577AB5">
            <w:pPr>
              <w:pStyle w:val="ConsPlusNormal"/>
              <w:jc w:val="center"/>
            </w:pPr>
            <w:r>
              <w:t>978,90</w:t>
            </w:r>
          </w:p>
        </w:tc>
        <w:tc>
          <w:tcPr>
            <w:tcW w:w="2551" w:type="dxa"/>
          </w:tcPr>
          <w:p w:rsidR="00577AB5" w:rsidRDefault="00577AB5">
            <w:pPr>
              <w:pStyle w:val="ConsPlusNormal"/>
              <w:jc w:val="center"/>
            </w:pPr>
            <w:r>
              <w:t>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219480,53</w:t>
            </w:r>
          </w:p>
        </w:tc>
      </w:tr>
      <w:tr w:rsidR="00577AB5">
        <w:tc>
          <w:tcPr>
            <w:tcW w:w="794" w:type="dxa"/>
          </w:tcPr>
          <w:p w:rsidR="00577AB5" w:rsidRDefault="00577AB5">
            <w:pPr>
              <w:pStyle w:val="ConsPlusNormal"/>
              <w:jc w:val="center"/>
            </w:pPr>
            <w:r>
              <w:t>705.</w:t>
            </w:r>
          </w:p>
        </w:tc>
        <w:tc>
          <w:tcPr>
            <w:tcW w:w="3118" w:type="dxa"/>
          </w:tcPr>
          <w:p w:rsidR="00577AB5" w:rsidRDefault="00577AB5">
            <w:pPr>
              <w:pStyle w:val="ConsPlusNormal"/>
            </w:pPr>
            <w:r>
              <w:t>пос. Родинский, ул. Юбилейная, д. 2</w:t>
            </w:r>
          </w:p>
        </w:tc>
        <w:tc>
          <w:tcPr>
            <w:tcW w:w="1474" w:type="dxa"/>
          </w:tcPr>
          <w:p w:rsidR="00577AB5" w:rsidRDefault="00577AB5">
            <w:pPr>
              <w:pStyle w:val="ConsPlusNormal"/>
              <w:jc w:val="center"/>
            </w:pPr>
            <w:r>
              <w:t>626,10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299959,23</w:t>
            </w:r>
          </w:p>
        </w:tc>
      </w:tr>
      <w:tr w:rsidR="00577AB5">
        <w:tc>
          <w:tcPr>
            <w:tcW w:w="13606" w:type="dxa"/>
            <w:gridSpan w:val="7"/>
          </w:tcPr>
          <w:p w:rsidR="00577AB5" w:rsidRDefault="00577AB5">
            <w:pPr>
              <w:pStyle w:val="ConsPlusNormal"/>
              <w:jc w:val="center"/>
              <w:outlineLvl w:val="3"/>
            </w:pPr>
            <w:r>
              <w:t>32. Муниципальное образование Тоцкий район</w:t>
            </w:r>
          </w:p>
        </w:tc>
      </w:tr>
      <w:tr w:rsidR="00577AB5">
        <w:tc>
          <w:tcPr>
            <w:tcW w:w="3912" w:type="dxa"/>
            <w:gridSpan w:val="2"/>
          </w:tcPr>
          <w:p w:rsidR="00577AB5" w:rsidRDefault="00577AB5">
            <w:pPr>
              <w:pStyle w:val="ConsPlusNormal"/>
            </w:pPr>
            <w:r>
              <w:t>Итого по муниципальному образованию Тоцкий район</w:t>
            </w:r>
          </w:p>
        </w:tc>
        <w:tc>
          <w:tcPr>
            <w:tcW w:w="1474" w:type="dxa"/>
          </w:tcPr>
          <w:p w:rsidR="00577AB5" w:rsidRDefault="00577AB5">
            <w:pPr>
              <w:pStyle w:val="ConsPlusNormal"/>
              <w:jc w:val="center"/>
            </w:pPr>
            <w:r>
              <w:t>41099,50</w:t>
            </w:r>
          </w:p>
        </w:tc>
        <w:tc>
          <w:tcPr>
            <w:tcW w:w="2551" w:type="dxa"/>
          </w:tcPr>
          <w:p w:rsidR="00577AB5" w:rsidRDefault="00577AB5">
            <w:pPr>
              <w:pStyle w:val="ConsPlusNormal"/>
              <w:jc w:val="center"/>
            </w:pPr>
            <w:r>
              <w:t>2520</w:t>
            </w:r>
          </w:p>
        </w:tc>
        <w:tc>
          <w:tcPr>
            <w:tcW w:w="1984" w:type="dxa"/>
          </w:tcPr>
          <w:p w:rsidR="00577AB5" w:rsidRDefault="00577AB5">
            <w:pPr>
              <w:pStyle w:val="ConsPlusNormal"/>
              <w:jc w:val="center"/>
            </w:pPr>
            <w:r>
              <w:t>14</w:t>
            </w:r>
          </w:p>
        </w:tc>
        <w:tc>
          <w:tcPr>
            <w:tcW w:w="1701" w:type="dxa"/>
          </w:tcPr>
          <w:p w:rsidR="00577AB5" w:rsidRDefault="00577AB5">
            <w:pPr>
              <w:pStyle w:val="ConsPlusNormal"/>
              <w:jc w:val="center"/>
            </w:pPr>
            <w:r>
              <w:t>12</w:t>
            </w:r>
          </w:p>
        </w:tc>
        <w:tc>
          <w:tcPr>
            <w:tcW w:w="1984" w:type="dxa"/>
          </w:tcPr>
          <w:p w:rsidR="00577AB5" w:rsidRDefault="00577AB5">
            <w:pPr>
              <w:pStyle w:val="ConsPlusNormal"/>
              <w:jc w:val="center"/>
            </w:pPr>
            <w:r>
              <w:t>54427118,53</w:t>
            </w:r>
          </w:p>
        </w:tc>
      </w:tr>
      <w:tr w:rsidR="00577AB5">
        <w:tc>
          <w:tcPr>
            <w:tcW w:w="794" w:type="dxa"/>
          </w:tcPr>
          <w:p w:rsidR="00577AB5" w:rsidRDefault="00577AB5">
            <w:pPr>
              <w:pStyle w:val="ConsPlusNormal"/>
              <w:jc w:val="center"/>
            </w:pPr>
            <w:r>
              <w:t>706.</w:t>
            </w:r>
          </w:p>
        </w:tc>
        <w:tc>
          <w:tcPr>
            <w:tcW w:w="3118" w:type="dxa"/>
          </w:tcPr>
          <w:p w:rsidR="00577AB5" w:rsidRDefault="00577AB5">
            <w:pPr>
              <w:pStyle w:val="ConsPlusNormal"/>
            </w:pPr>
            <w:r>
              <w:t>с. Тоцкое Второе, ул. Калинина, д. 11, инв. N 2112</w:t>
            </w:r>
          </w:p>
        </w:tc>
        <w:tc>
          <w:tcPr>
            <w:tcW w:w="1474" w:type="dxa"/>
          </w:tcPr>
          <w:p w:rsidR="00577AB5" w:rsidRDefault="00577AB5">
            <w:pPr>
              <w:pStyle w:val="ConsPlusNormal"/>
              <w:jc w:val="center"/>
            </w:pPr>
            <w:r>
              <w:t>4133,00</w:t>
            </w:r>
          </w:p>
        </w:tc>
        <w:tc>
          <w:tcPr>
            <w:tcW w:w="2551" w:type="dxa"/>
          </w:tcPr>
          <w:p w:rsidR="00577AB5" w:rsidRDefault="00577AB5">
            <w:pPr>
              <w:pStyle w:val="ConsPlusNormal"/>
              <w:jc w:val="center"/>
            </w:pPr>
            <w:r>
              <w:t>280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5243815,18</w:t>
            </w:r>
          </w:p>
        </w:tc>
      </w:tr>
      <w:tr w:rsidR="00577AB5">
        <w:tc>
          <w:tcPr>
            <w:tcW w:w="794" w:type="dxa"/>
          </w:tcPr>
          <w:p w:rsidR="00577AB5" w:rsidRDefault="00577AB5">
            <w:pPr>
              <w:pStyle w:val="ConsPlusNormal"/>
              <w:jc w:val="center"/>
            </w:pPr>
            <w:r>
              <w:t>707.</w:t>
            </w:r>
          </w:p>
        </w:tc>
        <w:tc>
          <w:tcPr>
            <w:tcW w:w="3118" w:type="dxa"/>
          </w:tcPr>
          <w:p w:rsidR="00577AB5" w:rsidRDefault="00577AB5">
            <w:pPr>
              <w:pStyle w:val="ConsPlusNormal"/>
            </w:pPr>
            <w:r>
              <w:t>с. Тоцкое Второе, ул. Калинина, д. 14, инв. N 2056</w:t>
            </w:r>
          </w:p>
        </w:tc>
        <w:tc>
          <w:tcPr>
            <w:tcW w:w="1474" w:type="dxa"/>
          </w:tcPr>
          <w:p w:rsidR="00577AB5" w:rsidRDefault="00577AB5">
            <w:pPr>
              <w:pStyle w:val="ConsPlusNormal"/>
              <w:jc w:val="center"/>
            </w:pPr>
            <w:r>
              <w:t>4133,00</w:t>
            </w:r>
          </w:p>
        </w:tc>
        <w:tc>
          <w:tcPr>
            <w:tcW w:w="2551" w:type="dxa"/>
          </w:tcPr>
          <w:p w:rsidR="00577AB5" w:rsidRDefault="00577AB5">
            <w:pPr>
              <w:pStyle w:val="ConsPlusNormal"/>
              <w:jc w:val="center"/>
            </w:pPr>
            <w:r>
              <w:t>290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5235822,95</w:t>
            </w:r>
          </w:p>
        </w:tc>
      </w:tr>
      <w:tr w:rsidR="00577AB5">
        <w:tc>
          <w:tcPr>
            <w:tcW w:w="794" w:type="dxa"/>
          </w:tcPr>
          <w:p w:rsidR="00577AB5" w:rsidRDefault="00577AB5">
            <w:pPr>
              <w:pStyle w:val="ConsPlusNormal"/>
              <w:jc w:val="center"/>
            </w:pPr>
            <w:r>
              <w:lastRenderedPageBreak/>
              <w:t>708.</w:t>
            </w:r>
          </w:p>
        </w:tc>
        <w:tc>
          <w:tcPr>
            <w:tcW w:w="3118" w:type="dxa"/>
          </w:tcPr>
          <w:p w:rsidR="00577AB5" w:rsidRDefault="00577AB5">
            <w:pPr>
              <w:pStyle w:val="ConsPlusNormal"/>
            </w:pPr>
            <w:r>
              <w:t>с. Тоцкое Второе, ул. Калинина, д. 17, инв. N 1028</w:t>
            </w:r>
          </w:p>
        </w:tc>
        <w:tc>
          <w:tcPr>
            <w:tcW w:w="1474" w:type="dxa"/>
          </w:tcPr>
          <w:p w:rsidR="00577AB5" w:rsidRDefault="00577AB5">
            <w:pPr>
              <w:pStyle w:val="ConsPlusNormal"/>
              <w:jc w:val="center"/>
            </w:pPr>
            <w:r>
              <w:t>3348,00</w:t>
            </w:r>
          </w:p>
        </w:tc>
        <w:tc>
          <w:tcPr>
            <w:tcW w:w="2551" w:type="dxa"/>
          </w:tcPr>
          <w:p w:rsidR="00577AB5" w:rsidRDefault="00577AB5">
            <w:pPr>
              <w:pStyle w:val="ConsPlusNormal"/>
              <w:jc w:val="center"/>
            </w:pPr>
            <w:r>
              <w:t>223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4362299,12</w:t>
            </w:r>
          </w:p>
        </w:tc>
      </w:tr>
      <w:tr w:rsidR="00577AB5">
        <w:tc>
          <w:tcPr>
            <w:tcW w:w="794" w:type="dxa"/>
          </w:tcPr>
          <w:p w:rsidR="00577AB5" w:rsidRDefault="00577AB5">
            <w:pPr>
              <w:pStyle w:val="ConsPlusNormal"/>
              <w:jc w:val="center"/>
            </w:pPr>
            <w:r>
              <w:t>709.</w:t>
            </w:r>
          </w:p>
        </w:tc>
        <w:tc>
          <w:tcPr>
            <w:tcW w:w="3118" w:type="dxa"/>
          </w:tcPr>
          <w:p w:rsidR="00577AB5" w:rsidRDefault="00577AB5">
            <w:pPr>
              <w:pStyle w:val="ConsPlusNormal"/>
            </w:pPr>
            <w:r>
              <w:t>с. Тоцкое Второе, ул. Калинина, д. 8, инв. N 2062</w:t>
            </w:r>
          </w:p>
        </w:tc>
        <w:tc>
          <w:tcPr>
            <w:tcW w:w="1474" w:type="dxa"/>
          </w:tcPr>
          <w:p w:rsidR="00577AB5" w:rsidRDefault="00577AB5">
            <w:pPr>
              <w:pStyle w:val="ConsPlusNormal"/>
              <w:jc w:val="center"/>
            </w:pPr>
            <w:r>
              <w:t>5359,00</w:t>
            </w:r>
          </w:p>
        </w:tc>
        <w:tc>
          <w:tcPr>
            <w:tcW w:w="2551" w:type="dxa"/>
          </w:tcPr>
          <w:p w:rsidR="00577AB5" w:rsidRDefault="00577AB5">
            <w:pPr>
              <w:pStyle w:val="ConsPlusNormal"/>
              <w:jc w:val="center"/>
            </w:pPr>
            <w:r>
              <w:t>302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7046068,07</w:t>
            </w:r>
          </w:p>
        </w:tc>
      </w:tr>
      <w:tr w:rsidR="00577AB5">
        <w:tc>
          <w:tcPr>
            <w:tcW w:w="794" w:type="dxa"/>
          </w:tcPr>
          <w:p w:rsidR="00577AB5" w:rsidRDefault="00577AB5">
            <w:pPr>
              <w:pStyle w:val="ConsPlusNormal"/>
              <w:jc w:val="center"/>
            </w:pPr>
            <w:r>
              <w:t>710.</w:t>
            </w:r>
          </w:p>
        </w:tc>
        <w:tc>
          <w:tcPr>
            <w:tcW w:w="3118" w:type="dxa"/>
          </w:tcPr>
          <w:p w:rsidR="00577AB5" w:rsidRDefault="00577AB5">
            <w:pPr>
              <w:pStyle w:val="ConsPlusNormal"/>
            </w:pPr>
            <w:r>
              <w:t>с. Тоцкое Второе, ул. Калинина, д. 9, инв. N 2140</w:t>
            </w:r>
          </w:p>
        </w:tc>
        <w:tc>
          <w:tcPr>
            <w:tcW w:w="1474" w:type="dxa"/>
          </w:tcPr>
          <w:p w:rsidR="00577AB5" w:rsidRDefault="00577AB5">
            <w:pPr>
              <w:pStyle w:val="ConsPlusNormal"/>
              <w:jc w:val="center"/>
            </w:pPr>
            <w:r>
              <w:t>5359,00</w:t>
            </w:r>
          </w:p>
        </w:tc>
        <w:tc>
          <w:tcPr>
            <w:tcW w:w="2551" w:type="dxa"/>
          </w:tcPr>
          <w:p w:rsidR="00577AB5" w:rsidRDefault="00577AB5">
            <w:pPr>
              <w:pStyle w:val="ConsPlusNormal"/>
              <w:jc w:val="center"/>
            </w:pPr>
            <w:r>
              <w:t>304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6972108,93</w:t>
            </w:r>
          </w:p>
        </w:tc>
      </w:tr>
      <w:tr w:rsidR="00577AB5">
        <w:tc>
          <w:tcPr>
            <w:tcW w:w="794" w:type="dxa"/>
          </w:tcPr>
          <w:p w:rsidR="00577AB5" w:rsidRDefault="00577AB5">
            <w:pPr>
              <w:pStyle w:val="ConsPlusNormal"/>
              <w:jc w:val="center"/>
            </w:pPr>
            <w:r>
              <w:t>711.</w:t>
            </w:r>
          </w:p>
        </w:tc>
        <w:tc>
          <w:tcPr>
            <w:tcW w:w="3118" w:type="dxa"/>
          </w:tcPr>
          <w:p w:rsidR="00577AB5" w:rsidRDefault="00577AB5">
            <w:pPr>
              <w:pStyle w:val="ConsPlusNormal"/>
            </w:pPr>
            <w:r>
              <w:t>с. Тоцкое Второе, ул. Петрикова, д. 11, инв. N 1044</w:t>
            </w:r>
          </w:p>
        </w:tc>
        <w:tc>
          <w:tcPr>
            <w:tcW w:w="1474" w:type="dxa"/>
          </w:tcPr>
          <w:p w:rsidR="00577AB5" w:rsidRDefault="00577AB5">
            <w:pPr>
              <w:pStyle w:val="ConsPlusNormal"/>
              <w:jc w:val="center"/>
            </w:pPr>
            <w:r>
              <w:t>3348,00</w:t>
            </w:r>
          </w:p>
        </w:tc>
        <w:tc>
          <w:tcPr>
            <w:tcW w:w="2551" w:type="dxa"/>
          </w:tcPr>
          <w:p w:rsidR="00577AB5" w:rsidRDefault="00577AB5">
            <w:pPr>
              <w:pStyle w:val="ConsPlusNormal"/>
              <w:jc w:val="center"/>
            </w:pPr>
            <w:r>
              <w:t>204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4371283,38</w:t>
            </w:r>
          </w:p>
        </w:tc>
      </w:tr>
      <w:tr w:rsidR="00577AB5">
        <w:tc>
          <w:tcPr>
            <w:tcW w:w="794" w:type="dxa"/>
          </w:tcPr>
          <w:p w:rsidR="00577AB5" w:rsidRDefault="00577AB5">
            <w:pPr>
              <w:pStyle w:val="ConsPlusNormal"/>
              <w:jc w:val="center"/>
            </w:pPr>
            <w:r>
              <w:t>712.</w:t>
            </w:r>
          </w:p>
        </w:tc>
        <w:tc>
          <w:tcPr>
            <w:tcW w:w="3118" w:type="dxa"/>
          </w:tcPr>
          <w:p w:rsidR="00577AB5" w:rsidRDefault="00577AB5">
            <w:pPr>
              <w:pStyle w:val="ConsPlusNormal"/>
            </w:pPr>
            <w:r>
              <w:t>с. Тоцкое Второе, ул. Петрикова, д. 15, инв. N 2009</w:t>
            </w:r>
          </w:p>
        </w:tc>
        <w:tc>
          <w:tcPr>
            <w:tcW w:w="1474" w:type="dxa"/>
          </w:tcPr>
          <w:p w:rsidR="00577AB5" w:rsidRDefault="00577AB5">
            <w:pPr>
              <w:pStyle w:val="ConsPlusNormal"/>
              <w:jc w:val="center"/>
            </w:pPr>
            <w:r>
              <w:t>4133,00</w:t>
            </w:r>
          </w:p>
        </w:tc>
        <w:tc>
          <w:tcPr>
            <w:tcW w:w="2551" w:type="dxa"/>
          </w:tcPr>
          <w:p w:rsidR="00577AB5" w:rsidRDefault="00577AB5">
            <w:pPr>
              <w:pStyle w:val="ConsPlusNormal"/>
              <w:jc w:val="center"/>
            </w:pPr>
            <w:r>
              <w:t>275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5238208,21</w:t>
            </w:r>
          </w:p>
        </w:tc>
      </w:tr>
      <w:tr w:rsidR="00577AB5">
        <w:tc>
          <w:tcPr>
            <w:tcW w:w="794" w:type="dxa"/>
          </w:tcPr>
          <w:p w:rsidR="00577AB5" w:rsidRDefault="00577AB5">
            <w:pPr>
              <w:pStyle w:val="ConsPlusNormal"/>
              <w:jc w:val="center"/>
            </w:pPr>
            <w:r>
              <w:t>713.</w:t>
            </w:r>
          </w:p>
        </w:tc>
        <w:tc>
          <w:tcPr>
            <w:tcW w:w="3118" w:type="dxa"/>
          </w:tcPr>
          <w:p w:rsidR="00577AB5" w:rsidRDefault="00577AB5">
            <w:pPr>
              <w:pStyle w:val="ConsPlusNormal"/>
            </w:pPr>
            <w:r>
              <w:t>с. Тоцкое Второе, ул. Победы, д. 1, инв. N 2063</w:t>
            </w:r>
          </w:p>
        </w:tc>
        <w:tc>
          <w:tcPr>
            <w:tcW w:w="1474" w:type="dxa"/>
          </w:tcPr>
          <w:p w:rsidR="00577AB5" w:rsidRDefault="00577AB5">
            <w:pPr>
              <w:pStyle w:val="ConsPlusNormal"/>
              <w:jc w:val="center"/>
            </w:pPr>
            <w:r>
              <w:t>3348,00</w:t>
            </w:r>
          </w:p>
        </w:tc>
        <w:tc>
          <w:tcPr>
            <w:tcW w:w="2551" w:type="dxa"/>
          </w:tcPr>
          <w:p w:rsidR="00577AB5" w:rsidRDefault="00577AB5">
            <w:pPr>
              <w:pStyle w:val="ConsPlusNormal"/>
              <w:jc w:val="center"/>
            </w:pPr>
            <w:r>
              <w:t>263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4368325,51</w:t>
            </w:r>
          </w:p>
        </w:tc>
      </w:tr>
      <w:tr w:rsidR="00577AB5">
        <w:tc>
          <w:tcPr>
            <w:tcW w:w="794" w:type="dxa"/>
          </w:tcPr>
          <w:p w:rsidR="00577AB5" w:rsidRDefault="00577AB5">
            <w:pPr>
              <w:pStyle w:val="ConsPlusNormal"/>
              <w:jc w:val="center"/>
            </w:pPr>
            <w:r>
              <w:t>714.</w:t>
            </w:r>
          </w:p>
        </w:tc>
        <w:tc>
          <w:tcPr>
            <w:tcW w:w="3118" w:type="dxa"/>
          </w:tcPr>
          <w:p w:rsidR="00577AB5" w:rsidRDefault="00577AB5">
            <w:pPr>
              <w:pStyle w:val="ConsPlusNormal"/>
            </w:pPr>
            <w:r>
              <w:t>с. Тоцкое Второе, ул. Победы, д. 2, инв. N 2064</w:t>
            </w:r>
          </w:p>
        </w:tc>
        <w:tc>
          <w:tcPr>
            <w:tcW w:w="1474" w:type="dxa"/>
          </w:tcPr>
          <w:p w:rsidR="00577AB5" w:rsidRDefault="00577AB5">
            <w:pPr>
              <w:pStyle w:val="ConsPlusNormal"/>
              <w:jc w:val="center"/>
            </w:pPr>
            <w:r>
              <w:t>3348,00</w:t>
            </w:r>
          </w:p>
        </w:tc>
        <w:tc>
          <w:tcPr>
            <w:tcW w:w="2551" w:type="dxa"/>
          </w:tcPr>
          <w:p w:rsidR="00577AB5" w:rsidRDefault="00577AB5">
            <w:pPr>
              <w:pStyle w:val="ConsPlusNormal"/>
              <w:jc w:val="center"/>
            </w:pPr>
            <w:r>
              <w:t>273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4372940,42</w:t>
            </w:r>
          </w:p>
        </w:tc>
      </w:tr>
      <w:tr w:rsidR="00577AB5">
        <w:tc>
          <w:tcPr>
            <w:tcW w:w="794" w:type="dxa"/>
          </w:tcPr>
          <w:p w:rsidR="00577AB5" w:rsidRDefault="00577AB5">
            <w:pPr>
              <w:pStyle w:val="ConsPlusNormal"/>
              <w:jc w:val="center"/>
            </w:pPr>
            <w:r>
              <w:t>715.</w:t>
            </w:r>
          </w:p>
        </w:tc>
        <w:tc>
          <w:tcPr>
            <w:tcW w:w="3118" w:type="dxa"/>
          </w:tcPr>
          <w:p w:rsidR="00577AB5" w:rsidRDefault="00577AB5">
            <w:pPr>
              <w:pStyle w:val="ConsPlusNormal"/>
            </w:pPr>
            <w:r>
              <w:t>с. Тоцкое Второе, ул. Синельника, д. 2а, инв. N 883</w:t>
            </w:r>
          </w:p>
        </w:tc>
        <w:tc>
          <w:tcPr>
            <w:tcW w:w="1474" w:type="dxa"/>
          </w:tcPr>
          <w:p w:rsidR="00577AB5" w:rsidRDefault="00577AB5">
            <w:pPr>
              <w:pStyle w:val="ConsPlusNormal"/>
              <w:jc w:val="center"/>
            </w:pPr>
            <w:r>
              <w:t>3328,00</w:t>
            </w:r>
          </w:p>
        </w:tc>
        <w:tc>
          <w:tcPr>
            <w:tcW w:w="2551" w:type="dxa"/>
          </w:tcPr>
          <w:p w:rsidR="00577AB5" w:rsidRDefault="00577AB5">
            <w:pPr>
              <w:pStyle w:val="ConsPlusNormal"/>
              <w:jc w:val="center"/>
            </w:pPr>
            <w:r>
              <w:t>60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5529484,55</w:t>
            </w:r>
          </w:p>
        </w:tc>
      </w:tr>
      <w:tr w:rsidR="00577AB5">
        <w:tc>
          <w:tcPr>
            <w:tcW w:w="794" w:type="dxa"/>
          </w:tcPr>
          <w:p w:rsidR="00577AB5" w:rsidRDefault="00577AB5">
            <w:pPr>
              <w:pStyle w:val="ConsPlusNormal"/>
              <w:jc w:val="center"/>
            </w:pPr>
            <w:r>
              <w:t>716.</w:t>
            </w:r>
          </w:p>
        </w:tc>
        <w:tc>
          <w:tcPr>
            <w:tcW w:w="3118" w:type="dxa"/>
          </w:tcPr>
          <w:p w:rsidR="00577AB5" w:rsidRDefault="00577AB5">
            <w:pPr>
              <w:pStyle w:val="ConsPlusNormal"/>
            </w:pPr>
            <w:r>
              <w:t>с. Тоцкое, пер. Коммунальный, д. 3</w:t>
            </w:r>
          </w:p>
        </w:tc>
        <w:tc>
          <w:tcPr>
            <w:tcW w:w="1474" w:type="dxa"/>
          </w:tcPr>
          <w:p w:rsidR="00577AB5" w:rsidRDefault="00577AB5">
            <w:pPr>
              <w:pStyle w:val="ConsPlusNormal"/>
              <w:jc w:val="center"/>
            </w:pPr>
            <w:r>
              <w:t>719,10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862442,56</w:t>
            </w:r>
          </w:p>
        </w:tc>
      </w:tr>
      <w:tr w:rsidR="00577AB5">
        <w:tc>
          <w:tcPr>
            <w:tcW w:w="794" w:type="dxa"/>
          </w:tcPr>
          <w:p w:rsidR="00577AB5" w:rsidRDefault="00577AB5">
            <w:pPr>
              <w:pStyle w:val="ConsPlusNormal"/>
              <w:jc w:val="center"/>
            </w:pPr>
            <w:r>
              <w:t>717.</w:t>
            </w:r>
          </w:p>
        </w:tc>
        <w:tc>
          <w:tcPr>
            <w:tcW w:w="3118" w:type="dxa"/>
          </w:tcPr>
          <w:p w:rsidR="00577AB5" w:rsidRDefault="00577AB5">
            <w:pPr>
              <w:pStyle w:val="ConsPlusNormal"/>
            </w:pPr>
            <w:r>
              <w:t>с. Тоцкое, ул. Полевая, д. 8</w:t>
            </w:r>
          </w:p>
        </w:tc>
        <w:tc>
          <w:tcPr>
            <w:tcW w:w="1474" w:type="dxa"/>
          </w:tcPr>
          <w:p w:rsidR="00577AB5" w:rsidRDefault="00577AB5">
            <w:pPr>
              <w:pStyle w:val="ConsPlusNormal"/>
              <w:jc w:val="center"/>
            </w:pPr>
            <w:r>
              <w:t>543,40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824319,65</w:t>
            </w:r>
          </w:p>
        </w:tc>
      </w:tr>
      <w:tr w:rsidR="00577AB5">
        <w:tc>
          <w:tcPr>
            <w:tcW w:w="13606" w:type="dxa"/>
            <w:gridSpan w:val="7"/>
          </w:tcPr>
          <w:p w:rsidR="00577AB5" w:rsidRDefault="00577AB5">
            <w:pPr>
              <w:pStyle w:val="ConsPlusNormal"/>
              <w:jc w:val="center"/>
              <w:outlineLvl w:val="3"/>
            </w:pPr>
            <w:r>
              <w:t>33. Муниципальное образование Тюльганский район</w:t>
            </w:r>
          </w:p>
        </w:tc>
      </w:tr>
      <w:tr w:rsidR="00577AB5">
        <w:tc>
          <w:tcPr>
            <w:tcW w:w="3912" w:type="dxa"/>
            <w:gridSpan w:val="2"/>
          </w:tcPr>
          <w:p w:rsidR="00577AB5" w:rsidRDefault="00577AB5">
            <w:pPr>
              <w:pStyle w:val="ConsPlusNormal"/>
            </w:pPr>
            <w:r>
              <w:t>Итого по муниципальному образованию Тюльганский район</w:t>
            </w:r>
          </w:p>
        </w:tc>
        <w:tc>
          <w:tcPr>
            <w:tcW w:w="1474" w:type="dxa"/>
          </w:tcPr>
          <w:p w:rsidR="00577AB5" w:rsidRDefault="00577AB5">
            <w:pPr>
              <w:pStyle w:val="ConsPlusNormal"/>
              <w:jc w:val="center"/>
            </w:pPr>
            <w:r>
              <w:t>5680,60</w:t>
            </w:r>
          </w:p>
        </w:tc>
        <w:tc>
          <w:tcPr>
            <w:tcW w:w="2551" w:type="dxa"/>
          </w:tcPr>
          <w:p w:rsidR="00577AB5" w:rsidRDefault="00577AB5">
            <w:pPr>
              <w:pStyle w:val="ConsPlusNormal"/>
              <w:jc w:val="center"/>
            </w:pPr>
            <w:r>
              <w:t>270</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13118093,33</w:t>
            </w:r>
          </w:p>
        </w:tc>
      </w:tr>
      <w:tr w:rsidR="00577AB5">
        <w:tc>
          <w:tcPr>
            <w:tcW w:w="794" w:type="dxa"/>
          </w:tcPr>
          <w:p w:rsidR="00577AB5" w:rsidRDefault="00577AB5">
            <w:pPr>
              <w:pStyle w:val="ConsPlusNormal"/>
              <w:jc w:val="center"/>
            </w:pPr>
            <w:r>
              <w:t>718.</w:t>
            </w:r>
          </w:p>
        </w:tc>
        <w:tc>
          <w:tcPr>
            <w:tcW w:w="3118" w:type="dxa"/>
          </w:tcPr>
          <w:p w:rsidR="00577AB5" w:rsidRDefault="00577AB5">
            <w:pPr>
              <w:pStyle w:val="ConsPlusNormal"/>
            </w:pPr>
            <w:r>
              <w:t>пос. Тюльган, ул. Кирова, д. 10</w:t>
            </w:r>
          </w:p>
        </w:tc>
        <w:tc>
          <w:tcPr>
            <w:tcW w:w="1474" w:type="dxa"/>
          </w:tcPr>
          <w:p w:rsidR="00577AB5" w:rsidRDefault="00577AB5">
            <w:pPr>
              <w:pStyle w:val="ConsPlusNormal"/>
              <w:jc w:val="center"/>
            </w:pPr>
            <w:r>
              <w:t>5680,60</w:t>
            </w:r>
          </w:p>
        </w:tc>
        <w:tc>
          <w:tcPr>
            <w:tcW w:w="2551" w:type="dxa"/>
          </w:tcPr>
          <w:p w:rsidR="00577AB5" w:rsidRDefault="00577AB5">
            <w:pPr>
              <w:pStyle w:val="ConsPlusNormal"/>
              <w:jc w:val="center"/>
            </w:pPr>
            <w:r>
              <w:t>270</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13118093,33</w:t>
            </w:r>
          </w:p>
        </w:tc>
      </w:tr>
      <w:tr w:rsidR="00577AB5">
        <w:tc>
          <w:tcPr>
            <w:tcW w:w="13606" w:type="dxa"/>
            <w:gridSpan w:val="7"/>
          </w:tcPr>
          <w:p w:rsidR="00577AB5" w:rsidRDefault="00577AB5">
            <w:pPr>
              <w:pStyle w:val="ConsPlusNormal"/>
              <w:jc w:val="center"/>
              <w:outlineLvl w:val="3"/>
            </w:pPr>
            <w:r>
              <w:lastRenderedPageBreak/>
              <w:t>34. Муниципальное образование Шарлыкский район</w:t>
            </w:r>
          </w:p>
        </w:tc>
      </w:tr>
      <w:tr w:rsidR="00577AB5">
        <w:tc>
          <w:tcPr>
            <w:tcW w:w="3912" w:type="dxa"/>
            <w:gridSpan w:val="2"/>
          </w:tcPr>
          <w:p w:rsidR="00577AB5" w:rsidRDefault="00577AB5">
            <w:pPr>
              <w:pStyle w:val="ConsPlusNormal"/>
            </w:pPr>
            <w:r>
              <w:t>Итого по муниципальному образованию Шарлыкский район</w:t>
            </w:r>
          </w:p>
        </w:tc>
        <w:tc>
          <w:tcPr>
            <w:tcW w:w="1474" w:type="dxa"/>
          </w:tcPr>
          <w:p w:rsidR="00577AB5" w:rsidRDefault="00577AB5">
            <w:pPr>
              <w:pStyle w:val="ConsPlusNormal"/>
              <w:jc w:val="center"/>
            </w:pPr>
            <w:r>
              <w:t>839,30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2</w:t>
            </w:r>
          </w:p>
        </w:tc>
        <w:tc>
          <w:tcPr>
            <w:tcW w:w="1984" w:type="dxa"/>
          </w:tcPr>
          <w:p w:rsidR="00577AB5" w:rsidRDefault="00577AB5">
            <w:pPr>
              <w:pStyle w:val="ConsPlusNormal"/>
              <w:jc w:val="center"/>
            </w:pPr>
            <w:r>
              <w:t>1542465,89</w:t>
            </w:r>
          </w:p>
        </w:tc>
      </w:tr>
      <w:tr w:rsidR="00577AB5">
        <w:tc>
          <w:tcPr>
            <w:tcW w:w="794" w:type="dxa"/>
          </w:tcPr>
          <w:p w:rsidR="00577AB5" w:rsidRDefault="00577AB5">
            <w:pPr>
              <w:pStyle w:val="ConsPlusNormal"/>
              <w:jc w:val="center"/>
            </w:pPr>
            <w:r>
              <w:t>719.</w:t>
            </w:r>
          </w:p>
        </w:tc>
        <w:tc>
          <w:tcPr>
            <w:tcW w:w="3118" w:type="dxa"/>
          </w:tcPr>
          <w:p w:rsidR="00577AB5" w:rsidRDefault="00577AB5">
            <w:pPr>
              <w:pStyle w:val="ConsPlusNormal"/>
            </w:pPr>
            <w:r>
              <w:t>с. Шарлык, ул. Строителей, д. 13</w:t>
            </w:r>
          </w:p>
        </w:tc>
        <w:tc>
          <w:tcPr>
            <w:tcW w:w="1474" w:type="dxa"/>
          </w:tcPr>
          <w:p w:rsidR="00577AB5" w:rsidRDefault="00577AB5">
            <w:pPr>
              <w:pStyle w:val="ConsPlusNormal"/>
              <w:jc w:val="center"/>
            </w:pPr>
            <w:r>
              <w:t>407,50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82835,06</w:t>
            </w:r>
          </w:p>
        </w:tc>
      </w:tr>
      <w:tr w:rsidR="00577AB5">
        <w:tc>
          <w:tcPr>
            <w:tcW w:w="794" w:type="dxa"/>
          </w:tcPr>
          <w:p w:rsidR="00577AB5" w:rsidRDefault="00577AB5">
            <w:pPr>
              <w:pStyle w:val="ConsPlusNormal"/>
              <w:jc w:val="center"/>
            </w:pPr>
            <w:r>
              <w:t>720.</w:t>
            </w:r>
          </w:p>
        </w:tc>
        <w:tc>
          <w:tcPr>
            <w:tcW w:w="3118" w:type="dxa"/>
          </w:tcPr>
          <w:p w:rsidR="00577AB5" w:rsidRDefault="00577AB5">
            <w:pPr>
              <w:pStyle w:val="ConsPlusNormal"/>
            </w:pPr>
            <w:r>
              <w:t>с. Шарлык, ул. Фрунзе, д. 25</w:t>
            </w:r>
          </w:p>
        </w:tc>
        <w:tc>
          <w:tcPr>
            <w:tcW w:w="1474" w:type="dxa"/>
          </w:tcPr>
          <w:p w:rsidR="00577AB5" w:rsidRDefault="00577AB5">
            <w:pPr>
              <w:pStyle w:val="ConsPlusNormal"/>
              <w:jc w:val="center"/>
            </w:pPr>
            <w:r>
              <w:t>431,80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1459630,83</w:t>
            </w:r>
          </w:p>
        </w:tc>
      </w:tr>
      <w:tr w:rsidR="00577AB5">
        <w:tc>
          <w:tcPr>
            <w:tcW w:w="13606" w:type="dxa"/>
            <w:gridSpan w:val="7"/>
          </w:tcPr>
          <w:p w:rsidR="00577AB5" w:rsidRDefault="00577AB5">
            <w:pPr>
              <w:pStyle w:val="ConsPlusNormal"/>
              <w:jc w:val="center"/>
              <w:outlineLvl w:val="3"/>
            </w:pPr>
            <w:r>
              <w:t>35. Муниципальное образование Ясненский городской округ</w:t>
            </w:r>
          </w:p>
        </w:tc>
      </w:tr>
      <w:tr w:rsidR="00577AB5">
        <w:tc>
          <w:tcPr>
            <w:tcW w:w="3912" w:type="dxa"/>
            <w:gridSpan w:val="2"/>
          </w:tcPr>
          <w:p w:rsidR="00577AB5" w:rsidRDefault="00577AB5">
            <w:pPr>
              <w:pStyle w:val="ConsPlusNormal"/>
            </w:pPr>
            <w:r>
              <w:t>Итого по муниципальному образованию Ясненский городской округ</w:t>
            </w:r>
          </w:p>
        </w:tc>
        <w:tc>
          <w:tcPr>
            <w:tcW w:w="1474" w:type="dxa"/>
          </w:tcPr>
          <w:p w:rsidR="00577AB5" w:rsidRDefault="00577AB5">
            <w:pPr>
              <w:pStyle w:val="ConsPlusNormal"/>
              <w:jc w:val="center"/>
            </w:pPr>
            <w:r>
              <w:t>69640,30</w:t>
            </w:r>
          </w:p>
        </w:tc>
        <w:tc>
          <w:tcPr>
            <w:tcW w:w="2551" w:type="dxa"/>
          </w:tcPr>
          <w:p w:rsidR="00577AB5" w:rsidRDefault="00577AB5">
            <w:pPr>
              <w:pStyle w:val="ConsPlusNormal"/>
              <w:jc w:val="center"/>
            </w:pPr>
            <w:r>
              <w:t>2983</w:t>
            </w:r>
          </w:p>
        </w:tc>
        <w:tc>
          <w:tcPr>
            <w:tcW w:w="1984" w:type="dxa"/>
          </w:tcPr>
          <w:p w:rsidR="00577AB5" w:rsidRDefault="00577AB5">
            <w:pPr>
              <w:pStyle w:val="ConsPlusNormal"/>
              <w:jc w:val="center"/>
            </w:pPr>
            <w:r>
              <w:t>20</w:t>
            </w:r>
          </w:p>
        </w:tc>
        <w:tc>
          <w:tcPr>
            <w:tcW w:w="1701" w:type="dxa"/>
          </w:tcPr>
          <w:p w:rsidR="00577AB5" w:rsidRDefault="00577AB5">
            <w:pPr>
              <w:pStyle w:val="ConsPlusNormal"/>
              <w:jc w:val="center"/>
            </w:pPr>
            <w:r>
              <w:t>20</w:t>
            </w:r>
          </w:p>
        </w:tc>
        <w:tc>
          <w:tcPr>
            <w:tcW w:w="1984" w:type="dxa"/>
          </w:tcPr>
          <w:p w:rsidR="00577AB5" w:rsidRDefault="00577AB5">
            <w:pPr>
              <w:pStyle w:val="ConsPlusNormal"/>
              <w:jc w:val="center"/>
            </w:pPr>
            <w:r>
              <w:t>35755677,62</w:t>
            </w:r>
          </w:p>
        </w:tc>
      </w:tr>
      <w:tr w:rsidR="00577AB5">
        <w:tc>
          <w:tcPr>
            <w:tcW w:w="794" w:type="dxa"/>
          </w:tcPr>
          <w:p w:rsidR="00577AB5" w:rsidRDefault="00577AB5">
            <w:pPr>
              <w:pStyle w:val="ConsPlusNormal"/>
              <w:jc w:val="center"/>
            </w:pPr>
            <w:r>
              <w:t>721</w:t>
            </w:r>
          </w:p>
        </w:tc>
        <w:tc>
          <w:tcPr>
            <w:tcW w:w="3118" w:type="dxa"/>
          </w:tcPr>
          <w:p w:rsidR="00577AB5" w:rsidRDefault="00577AB5">
            <w:pPr>
              <w:pStyle w:val="ConsPlusNormal"/>
            </w:pPr>
            <w:r>
              <w:t>г. Ясный, ул. Западная, д. 1</w:t>
            </w:r>
          </w:p>
        </w:tc>
        <w:tc>
          <w:tcPr>
            <w:tcW w:w="1474" w:type="dxa"/>
          </w:tcPr>
          <w:p w:rsidR="00577AB5" w:rsidRDefault="00577AB5">
            <w:pPr>
              <w:pStyle w:val="ConsPlusNormal"/>
              <w:jc w:val="center"/>
            </w:pPr>
            <w:r>
              <w:t>4861,90</w:t>
            </w:r>
          </w:p>
        </w:tc>
        <w:tc>
          <w:tcPr>
            <w:tcW w:w="2551" w:type="dxa"/>
          </w:tcPr>
          <w:p w:rsidR="00577AB5" w:rsidRDefault="00577AB5">
            <w:pPr>
              <w:pStyle w:val="ConsPlusNormal"/>
              <w:jc w:val="center"/>
            </w:pPr>
            <w:r>
              <w:t>185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2698845,00</w:t>
            </w:r>
          </w:p>
        </w:tc>
      </w:tr>
      <w:tr w:rsidR="00577AB5">
        <w:tc>
          <w:tcPr>
            <w:tcW w:w="794" w:type="dxa"/>
          </w:tcPr>
          <w:p w:rsidR="00577AB5" w:rsidRDefault="00577AB5">
            <w:pPr>
              <w:pStyle w:val="ConsPlusNormal"/>
              <w:jc w:val="center"/>
            </w:pPr>
            <w:r>
              <w:t>722.</w:t>
            </w:r>
          </w:p>
        </w:tc>
        <w:tc>
          <w:tcPr>
            <w:tcW w:w="3118" w:type="dxa"/>
          </w:tcPr>
          <w:p w:rsidR="00577AB5" w:rsidRDefault="00577AB5">
            <w:pPr>
              <w:pStyle w:val="ConsPlusNormal"/>
            </w:pPr>
            <w:r>
              <w:t>г. Ясный, ул. Западная, д. 17</w:t>
            </w:r>
          </w:p>
        </w:tc>
        <w:tc>
          <w:tcPr>
            <w:tcW w:w="1474" w:type="dxa"/>
          </w:tcPr>
          <w:p w:rsidR="00577AB5" w:rsidRDefault="00577AB5">
            <w:pPr>
              <w:pStyle w:val="ConsPlusNormal"/>
              <w:jc w:val="center"/>
            </w:pPr>
            <w:r>
              <w:t>4777,90</w:t>
            </w:r>
          </w:p>
        </w:tc>
        <w:tc>
          <w:tcPr>
            <w:tcW w:w="2551" w:type="dxa"/>
          </w:tcPr>
          <w:p w:rsidR="00577AB5" w:rsidRDefault="00577AB5">
            <w:pPr>
              <w:pStyle w:val="ConsPlusNormal"/>
              <w:jc w:val="center"/>
            </w:pPr>
            <w:r>
              <w:t>203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2631245,00</w:t>
            </w:r>
          </w:p>
        </w:tc>
      </w:tr>
      <w:tr w:rsidR="00577AB5">
        <w:tc>
          <w:tcPr>
            <w:tcW w:w="794" w:type="dxa"/>
          </w:tcPr>
          <w:p w:rsidR="00577AB5" w:rsidRDefault="00577AB5">
            <w:pPr>
              <w:pStyle w:val="ConsPlusNormal"/>
              <w:jc w:val="center"/>
            </w:pPr>
            <w:r>
              <w:t>723.</w:t>
            </w:r>
          </w:p>
        </w:tc>
        <w:tc>
          <w:tcPr>
            <w:tcW w:w="3118" w:type="dxa"/>
          </w:tcPr>
          <w:p w:rsidR="00577AB5" w:rsidRDefault="00577AB5">
            <w:pPr>
              <w:pStyle w:val="ConsPlusNormal"/>
            </w:pPr>
            <w:r>
              <w:t>г. Ясный, ул. Западная, д. 19</w:t>
            </w:r>
          </w:p>
        </w:tc>
        <w:tc>
          <w:tcPr>
            <w:tcW w:w="1474" w:type="dxa"/>
          </w:tcPr>
          <w:p w:rsidR="00577AB5" w:rsidRDefault="00577AB5">
            <w:pPr>
              <w:pStyle w:val="ConsPlusNormal"/>
              <w:jc w:val="center"/>
            </w:pPr>
            <w:r>
              <w:t>4918,30</w:t>
            </w:r>
          </w:p>
        </w:tc>
        <w:tc>
          <w:tcPr>
            <w:tcW w:w="2551" w:type="dxa"/>
          </w:tcPr>
          <w:p w:rsidR="00577AB5" w:rsidRDefault="00577AB5">
            <w:pPr>
              <w:pStyle w:val="ConsPlusNormal"/>
              <w:jc w:val="center"/>
            </w:pPr>
            <w:r>
              <w:t>191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2665240,00</w:t>
            </w:r>
          </w:p>
        </w:tc>
      </w:tr>
      <w:tr w:rsidR="00577AB5">
        <w:tc>
          <w:tcPr>
            <w:tcW w:w="794" w:type="dxa"/>
          </w:tcPr>
          <w:p w:rsidR="00577AB5" w:rsidRDefault="00577AB5">
            <w:pPr>
              <w:pStyle w:val="ConsPlusNormal"/>
              <w:jc w:val="center"/>
            </w:pPr>
            <w:r>
              <w:t>724.</w:t>
            </w:r>
          </w:p>
        </w:tc>
        <w:tc>
          <w:tcPr>
            <w:tcW w:w="3118" w:type="dxa"/>
          </w:tcPr>
          <w:p w:rsidR="00577AB5" w:rsidRDefault="00577AB5">
            <w:pPr>
              <w:pStyle w:val="ConsPlusNormal"/>
            </w:pPr>
            <w:r>
              <w:t>г. Ясный, ул. Ленина, д. 14</w:t>
            </w:r>
          </w:p>
        </w:tc>
        <w:tc>
          <w:tcPr>
            <w:tcW w:w="1474" w:type="dxa"/>
          </w:tcPr>
          <w:p w:rsidR="00577AB5" w:rsidRDefault="00577AB5">
            <w:pPr>
              <w:pStyle w:val="ConsPlusNormal"/>
              <w:jc w:val="center"/>
            </w:pPr>
            <w:r>
              <w:t>4153,00</w:t>
            </w:r>
          </w:p>
        </w:tc>
        <w:tc>
          <w:tcPr>
            <w:tcW w:w="2551" w:type="dxa"/>
          </w:tcPr>
          <w:p w:rsidR="00577AB5" w:rsidRDefault="00577AB5">
            <w:pPr>
              <w:pStyle w:val="ConsPlusNormal"/>
              <w:jc w:val="center"/>
            </w:pPr>
            <w:r>
              <w:t>151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1249500,00</w:t>
            </w:r>
          </w:p>
        </w:tc>
      </w:tr>
      <w:tr w:rsidR="00577AB5">
        <w:tc>
          <w:tcPr>
            <w:tcW w:w="794" w:type="dxa"/>
          </w:tcPr>
          <w:p w:rsidR="00577AB5" w:rsidRDefault="00577AB5">
            <w:pPr>
              <w:pStyle w:val="ConsPlusNormal"/>
              <w:jc w:val="center"/>
            </w:pPr>
            <w:r>
              <w:t>725.</w:t>
            </w:r>
          </w:p>
        </w:tc>
        <w:tc>
          <w:tcPr>
            <w:tcW w:w="3118" w:type="dxa"/>
            <w:vAlign w:val="bottom"/>
          </w:tcPr>
          <w:p w:rsidR="00577AB5" w:rsidRDefault="00577AB5">
            <w:pPr>
              <w:pStyle w:val="ConsPlusNormal"/>
            </w:pPr>
            <w:r>
              <w:t>г. Ясный, ул. Ленина, д. 2</w:t>
            </w:r>
          </w:p>
        </w:tc>
        <w:tc>
          <w:tcPr>
            <w:tcW w:w="1474" w:type="dxa"/>
          </w:tcPr>
          <w:p w:rsidR="00577AB5" w:rsidRDefault="00577AB5">
            <w:pPr>
              <w:pStyle w:val="ConsPlusNormal"/>
              <w:jc w:val="center"/>
            </w:pPr>
            <w:r>
              <w:t>3249,00</w:t>
            </w:r>
          </w:p>
        </w:tc>
        <w:tc>
          <w:tcPr>
            <w:tcW w:w="2551" w:type="dxa"/>
          </w:tcPr>
          <w:p w:rsidR="00577AB5" w:rsidRDefault="00577AB5">
            <w:pPr>
              <w:pStyle w:val="ConsPlusNormal"/>
              <w:jc w:val="center"/>
            </w:pPr>
            <w:r>
              <w:t>136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2530982,10</w:t>
            </w:r>
          </w:p>
        </w:tc>
      </w:tr>
      <w:tr w:rsidR="00577AB5">
        <w:tc>
          <w:tcPr>
            <w:tcW w:w="794" w:type="dxa"/>
          </w:tcPr>
          <w:p w:rsidR="00577AB5" w:rsidRDefault="00577AB5">
            <w:pPr>
              <w:pStyle w:val="ConsPlusNormal"/>
              <w:jc w:val="center"/>
            </w:pPr>
            <w:r>
              <w:t>726.</w:t>
            </w:r>
          </w:p>
        </w:tc>
        <w:tc>
          <w:tcPr>
            <w:tcW w:w="3118" w:type="dxa"/>
          </w:tcPr>
          <w:p w:rsidR="00577AB5" w:rsidRDefault="00577AB5">
            <w:pPr>
              <w:pStyle w:val="ConsPlusNormal"/>
            </w:pPr>
            <w:r>
              <w:t>г. Ясный, ул. Ленина, д. 22</w:t>
            </w:r>
          </w:p>
        </w:tc>
        <w:tc>
          <w:tcPr>
            <w:tcW w:w="1474" w:type="dxa"/>
          </w:tcPr>
          <w:p w:rsidR="00577AB5" w:rsidRDefault="00577AB5">
            <w:pPr>
              <w:pStyle w:val="ConsPlusNormal"/>
              <w:jc w:val="center"/>
            </w:pPr>
            <w:r>
              <w:t>2939,20</w:t>
            </w:r>
          </w:p>
        </w:tc>
        <w:tc>
          <w:tcPr>
            <w:tcW w:w="2551" w:type="dxa"/>
          </w:tcPr>
          <w:p w:rsidR="00577AB5" w:rsidRDefault="00577AB5">
            <w:pPr>
              <w:pStyle w:val="ConsPlusNormal"/>
              <w:jc w:val="center"/>
            </w:pPr>
            <w:r>
              <w:t>123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1636200,00</w:t>
            </w:r>
          </w:p>
        </w:tc>
      </w:tr>
      <w:tr w:rsidR="00577AB5">
        <w:tc>
          <w:tcPr>
            <w:tcW w:w="794" w:type="dxa"/>
          </w:tcPr>
          <w:p w:rsidR="00577AB5" w:rsidRDefault="00577AB5">
            <w:pPr>
              <w:pStyle w:val="ConsPlusNormal"/>
              <w:jc w:val="center"/>
            </w:pPr>
            <w:r>
              <w:t>727.</w:t>
            </w:r>
          </w:p>
        </w:tc>
        <w:tc>
          <w:tcPr>
            <w:tcW w:w="3118" w:type="dxa"/>
          </w:tcPr>
          <w:p w:rsidR="00577AB5" w:rsidRDefault="00577AB5">
            <w:pPr>
              <w:pStyle w:val="ConsPlusNormal"/>
            </w:pPr>
            <w:r>
              <w:t>г. Ясный, ул. Ленина, д. 26</w:t>
            </w:r>
          </w:p>
        </w:tc>
        <w:tc>
          <w:tcPr>
            <w:tcW w:w="1474" w:type="dxa"/>
          </w:tcPr>
          <w:p w:rsidR="00577AB5" w:rsidRDefault="00577AB5">
            <w:pPr>
              <w:pStyle w:val="ConsPlusNormal"/>
              <w:jc w:val="center"/>
            </w:pPr>
            <w:r>
              <w:t>6402,40</w:t>
            </w:r>
          </w:p>
        </w:tc>
        <w:tc>
          <w:tcPr>
            <w:tcW w:w="2551" w:type="dxa"/>
          </w:tcPr>
          <w:p w:rsidR="00577AB5" w:rsidRDefault="00577AB5">
            <w:pPr>
              <w:pStyle w:val="ConsPlusNormal"/>
              <w:jc w:val="center"/>
            </w:pPr>
            <w:r>
              <w:t>280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3236292,00</w:t>
            </w:r>
          </w:p>
        </w:tc>
      </w:tr>
      <w:tr w:rsidR="00577AB5">
        <w:tc>
          <w:tcPr>
            <w:tcW w:w="794" w:type="dxa"/>
          </w:tcPr>
          <w:p w:rsidR="00577AB5" w:rsidRDefault="00577AB5">
            <w:pPr>
              <w:pStyle w:val="ConsPlusNormal"/>
              <w:jc w:val="center"/>
            </w:pPr>
            <w:r>
              <w:t>728.</w:t>
            </w:r>
          </w:p>
        </w:tc>
        <w:tc>
          <w:tcPr>
            <w:tcW w:w="3118" w:type="dxa"/>
          </w:tcPr>
          <w:p w:rsidR="00577AB5" w:rsidRDefault="00577AB5">
            <w:pPr>
              <w:pStyle w:val="ConsPlusNormal"/>
            </w:pPr>
            <w:r>
              <w:t>г. Ясный, ул. Ленина, д. 4</w:t>
            </w:r>
          </w:p>
        </w:tc>
        <w:tc>
          <w:tcPr>
            <w:tcW w:w="1474" w:type="dxa"/>
          </w:tcPr>
          <w:p w:rsidR="00577AB5" w:rsidRDefault="00577AB5">
            <w:pPr>
              <w:pStyle w:val="ConsPlusNormal"/>
              <w:jc w:val="center"/>
            </w:pPr>
            <w:r>
              <w:t>2980,00</w:t>
            </w:r>
          </w:p>
        </w:tc>
        <w:tc>
          <w:tcPr>
            <w:tcW w:w="2551" w:type="dxa"/>
          </w:tcPr>
          <w:p w:rsidR="00577AB5" w:rsidRDefault="00577AB5">
            <w:pPr>
              <w:pStyle w:val="ConsPlusNormal"/>
              <w:jc w:val="center"/>
            </w:pPr>
            <w:r>
              <w:t>133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1661127,00</w:t>
            </w:r>
          </w:p>
        </w:tc>
      </w:tr>
      <w:tr w:rsidR="00577AB5">
        <w:tc>
          <w:tcPr>
            <w:tcW w:w="794" w:type="dxa"/>
          </w:tcPr>
          <w:p w:rsidR="00577AB5" w:rsidRDefault="00577AB5">
            <w:pPr>
              <w:pStyle w:val="ConsPlusNormal"/>
              <w:jc w:val="center"/>
            </w:pPr>
            <w:r>
              <w:t>729.</w:t>
            </w:r>
          </w:p>
        </w:tc>
        <w:tc>
          <w:tcPr>
            <w:tcW w:w="3118" w:type="dxa"/>
          </w:tcPr>
          <w:p w:rsidR="00577AB5" w:rsidRDefault="00577AB5">
            <w:pPr>
              <w:pStyle w:val="ConsPlusNormal"/>
            </w:pPr>
            <w:r>
              <w:t>г. Ясный, ул. Ленина, д. 8</w:t>
            </w:r>
          </w:p>
        </w:tc>
        <w:tc>
          <w:tcPr>
            <w:tcW w:w="1474" w:type="dxa"/>
          </w:tcPr>
          <w:p w:rsidR="00577AB5" w:rsidRDefault="00577AB5">
            <w:pPr>
              <w:pStyle w:val="ConsPlusNormal"/>
              <w:jc w:val="center"/>
            </w:pPr>
            <w:r>
              <w:t>4218,60</w:t>
            </w:r>
          </w:p>
        </w:tc>
        <w:tc>
          <w:tcPr>
            <w:tcW w:w="2551" w:type="dxa"/>
          </w:tcPr>
          <w:p w:rsidR="00577AB5" w:rsidRDefault="00577AB5">
            <w:pPr>
              <w:pStyle w:val="ConsPlusNormal"/>
              <w:jc w:val="center"/>
            </w:pPr>
            <w:r>
              <w:t>171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1263700,00</w:t>
            </w:r>
          </w:p>
        </w:tc>
      </w:tr>
      <w:tr w:rsidR="00577AB5">
        <w:tc>
          <w:tcPr>
            <w:tcW w:w="794" w:type="dxa"/>
          </w:tcPr>
          <w:p w:rsidR="00577AB5" w:rsidRDefault="00577AB5">
            <w:pPr>
              <w:pStyle w:val="ConsPlusNormal"/>
              <w:jc w:val="center"/>
            </w:pPr>
            <w:r>
              <w:t>730.</w:t>
            </w:r>
          </w:p>
        </w:tc>
        <w:tc>
          <w:tcPr>
            <w:tcW w:w="3118" w:type="dxa"/>
          </w:tcPr>
          <w:p w:rsidR="00577AB5" w:rsidRDefault="00577AB5">
            <w:pPr>
              <w:pStyle w:val="ConsPlusNormal"/>
            </w:pPr>
            <w:r>
              <w:t>г. Ясный, ул. Молодежная, д. 9</w:t>
            </w:r>
          </w:p>
        </w:tc>
        <w:tc>
          <w:tcPr>
            <w:tcW w:w="1474" w:type="dxa"/>
          </w:tcPr>
          <w:p w:rsidR="00577AB5" w:rsidRDefault="00577AB5">
            <w:pPr>
              <w:pStyle w:val="ConsPlusNormal"/>
              <w:jc w:val="center"/>
            </w:pPr>
            <w:r>
              <w:t>1105,20</w:t>
            </w:r>
          </w:p>
        </w:tc>
        <w:tc>
          <w:tcPr>
            <w:tcW w:w="2551" w:type="dxa"/>
          </w:tcPr>
          <w:p w:rsidR="00577AB5" w:rsidRDefault="00577AB5">
            <w:pPr>
              <w:pStyle w:val="ConsPlusNormal"/>
              <w:jc w:val="center"/>
            </w:pPr>
            <w:r>
              <w:t>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234052,00</w:t>
            </w:r>
          </w:p>
        </w:tc>
      </w:tr>
      <w:tr w:rsidR="00577AB5">
        <w:tc>
          <w:tcPr>
            <w:tcW w:w="794" w:type="dxa"/>
          </w:tcPr>
          <w:p w:rsidR="00577AB5" w:rsidRDefault="00577AB5">
            <w:pPr>
              <w:pStyle w:val="ConsPlusNormal"/>
              <w:jc w:val="center"/>
            </w:pPr>
            <w:r>
              <w:t>731.</w:t>
            </w:r>
          </w:p>
        </w:tc>
        <w:tc>
          <w:tcPr>
            <w:tcW w:w="3118" w:type="dxa"/>
          </w:tcPr>
          <w:p w:rsidR="00577AB5" w:rsidRDefault="00577AB5">
            <w:pPr>
              <w:pStyle w:val="ConsPlusNormal"/>
            </w:pPr>
            <w:r>
              <w:t>г. Ясный, ул. Октябрьская, д. 14</w:t>
            </w:r>
          </w:p>
        </w:tc>
        <w:tc>
          <w:tcPr>
            <w:tcW w:w="1474" w:type="dxa"/>
          </w:tcPr>
          <w:p w:rsidR="00577AB5" w:rsidRDefault="00577AB5">
            <w:pPr>
              <w:pStyle w:val="ConsPlusNormal"/>
              <w:jc w:val="center"/>
            </w:pPr>
            <w:r>
              <w:t>4753,00</w:t>
            </w:r>
          </w:p>
        </w:tc>
        <w:tc>
          <w:tcPr>
            <w:tcW w:w="2551" w:type="dxa"/>
          </w:tcPr>
          <w:p w:rsidR="00577AB5" w:rsidRDefault="00577AB5">
            <w:pPr>
              <w:pStyle w:val="ConsPlusNormal"/>
              <w:jc w:val="center"/>
            </w:pPr>
            <w:r>
              <w:t>186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2653700,00</w:t>
            </w:r>
          </w:p>
        </w:tc>
      </w:tr>
      <w:tr w:rsidR="00577AB5">
        <w:tc>
          <w:tcPr>
            <w:tcW w:w="794" w:type="dxa"/>
          </w:tcPr>
          <w:p w:rsidR="00577AB5" w:rsidRDefault="00577AB5">
            <w:pPr>
              <w:pStyle w:val="ConsPlusNormal"/>
              <w:jc w:val="center"/>
            </w:pPr>
            <w:r>
              <w:lastRenderedPageBreak/>
              <w:t>732.</w:t>
            </w:r>
          </w:p>
        </w:tc>
        <w:tc>
          <w:tcPr>
            <w:tcW w:w="3118" w:type="dxa"/>
          </w:tcPr>
          <w:p w:rsidR="00577AB5" w:rsidRDefault="00577AB5">
            <w:pPr>
              <w:pStyle w:val="ConsPlusNormal"/>
            </w:pPr>
            <w:r>
              <w:t>г. Ясный, ул. Октябрьская, д. 16</w:t>
            </w:r>
          </w:p>
        </w:tc>
        <w:tc>
          <w:tcPr>
            <w:tcW w:w="1474" w:type="dxa"/>
          </w:tcPr>
          <w:p w:rsidR="00577AB5" w:rsidRDefault="00577AB5">
            <w:pPr>
              <w:pStyle w:val="ConsPlusNormal"/>
              <w:jc w:val="center"/>
            </w:pPr>
            <w:r>
              <w:t>3014,00</w:t>
            </w:r>
          </w:p>
        </w:tc>
        <w:tc>
          <w:tcPr>
            <w:tcW w:w="2551" w:type="dxa"/>
          </w:tcPr>
          <w:p w:rsidR="00577AB5" w:rsidRDefault="00577AB5">
            <w:pPr>
              <w:pStyle w:val="ConsPlusNormal"/>
              <w:jc w:val="center"/>
            </w:pPr>
            <w:r>
              <w:t>128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1696141,00</w:t>
            </w:r>
          </w:p>
        </w:tc>
      </w:tr>
      <w:tr w:rsidR="00577AB5">
        <w:tc>
          <w:tcPr>
            <w:tcW w:w="794" w:type="dxa"/>
          </w:tcPr>
          <w:p w:rsidR="00577AB5" w:rsidRDefault="00577AB5">
            <w:pPr>
              <w:pStyle w:val="ConsPlusNormal"/>
              <w:jc w:val="center"/>
            </w:pPr>
            <w:r>
              <w:t>733.</w:t>
            </w:r>
          </w:p>
        </w:tc>
        <w:tc>
          <w:tcPr>
            <w:tcW w:w="3118" w:type="dxa"/>
          </w:tcPr>
          <w:p w:rsidR="00577AB5" w:rsidRDefault="00577AB5">
            <w:pPr>
              <w:pStyle w:val="ConsPlusNormal"/>
            </w:pPr>
            <w:r>
              <w:t>г. Ясный, ул. Парковая, д. 10</w:t>
            </w:r>
          </w:p>
        </w:tc>
        <w:tc>
          <w:tcPr>
            <w:tcW w:w="1474" w:type="dxa"/>
          </w:tcPr>
          <w:p w:rsidR="00577AB5" w:rsidRDefault="00577AB5">
            <w:pPr>
              <w:pStyle w:val="ConsPlusNormal"/>
              <w:jc w:val="center"/>
            </w:pPr>
            <w:r>
              <w:t>4947,50</w:t>
            </w:r>
          </w:p>
        </w:tc>
        <w:tc>
          <w:tcPr>
            <w:tcW w:w="2551" w:type="dxa"/>
          </w:tcPr>
          <w:p w:rsidR="00577AB5" w:rsidRDefault="00577AB5">
            <w:pPr>
              <w:pStyle w:val="ConsPlusNormal"/>
              <w:jc w:val="center"/>
            </w:pPr>
            <w:r>
              <w:t>224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2745300,00</w:t>
            </w:r>
          </w:p>
        </w:tc>
      </w:tr>
      <w:tr w:rsidR="00577AB5">
        <w:tc>
          <w:tcPr>
            <w:tcW w:w="794" w:type="dxa"/>
          </w:tcPr>
          <w:p w:rsidR="00577AB5" w:rsidRDefault="00577AB5">
            <w:pPr>
              <w:pStyle w:val="ConsPlusNormal"/>
              <w:jc w:val="center"/>
            </w:pPr>
            <w:r>
              <w:t>734.</w:t>
            </w:r>
          </w:p>
        </w:tc>
        <w:tc>
          <w:tcPr>
            <w:tcW w:w="3118" w:type="dxa"/>
          </w:tcPr>
          <w:p w:rsidR="00577AB5" w:rsidRDefault="00577AB5">
            <w:pPr>
              <w:pStyle w:val="ConsPlusNormal"/>
            </w:pPr>
            <w:r>
              <w:t>г. Ясный, ул. Парковая, д. 6</w:t>
            </w:r>
          </w:p>
        </w:tc>
        <w:tc>
          <w:tcPr>
            <w:tcW w:w="1474" w:type="dxa"/>
          </w:tcPr>
          <w:p w:rsidR="00577AB5" w:rsidRDefault="00577AB5">
            <w:pPr>
              <w:pStyle w:val="ConsPlusNormal"/>
              <w:jc w:val="center"/>
            </w:pPr>
            <w:r>
              <w:t>2635,60</w:t>
            </w:r>
          </w:p>
        </w:tc>
        <w:tc>
          <w:tcPr>
            <w:tcW w:w="2551" w:type="dxa"/>
          </w:tcPr>
          <w:p w:rsidR="00577AB5" w:rsidRDefault="00577AB5">
            <w:pPr>
              <w:pStyle w:val="ConsPlusNormal"/>
              <w:jc w:val="center"/>
            </w:pPr>
            <w:r>
              <w:t>101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1346200,00</w:t>
            </w:r>
          </w:p>
        </w:tc>
      </w:tr>
      <w:tr w:rsidR="00577AB5">
        <w:tc>
          <w:tcPr>
            <w:tcW w:w="794" w:type="dxa"/>
          </w:tcPr>
          <w:p w:rsidR="00577AB5" w:rsidRDefault="00577AB5">
            <w:pPr>
              <w:pStyle w:val="ConsPlusNormal"/>
              <w:jc w:val="center"/>
            </w:pPr>
            <w:r>
              <w:t>735.</w:t>
            </w:r>
          </w:p>
        </w:tc>
        <w:tc>
          <w:tcPr>
            <w:tcW w:w="3118" w:type="dxa"/>
          </w:tcPr>
          <w:p w:rsidR="00577AB5" w:rsidRDefault="00577AB5">
            <w:pPr>
              <w:pStyle w:val="ConsPlusNormal"/>
            </w:pPr>
            <w:r>
              <w:t>г. Ясный, ул. Свердлова, д. 1</w:t>
            </w:r>
          </w:p>
        </w:tc>
        <w:tc>
          <w:tcPr>
            <w:tcW w:w="1474" w:type="dxa"/>
          </w:tcPr>
          <w:p w:rsidR="00577AB5" w:rsidRDefault="00577AB5">
            <w:pPr>
              <w:pStyle w:val="ConsPlusNormal"/>
              <w:jc w:val="center"/>
            </w:pPr>
            <w:r>
              <w:t>5928,10</w:t>
            </w:r>
          </w:p>
        </w:tc>
        <w:tc>
          <w:tcPr>
            <w:tcW w:w="2551" w:type="dxa"/>
          </w:tcPr>
          <w:p w:rsidR="00577AB5" w:rsidRDefault="00577AB5">
            <w:pPr>
              <w:pStyle w:val="ConsPlusNormal"/>
              <w:jc w:val="center"/>
            </w:pPr>
            <w:r>
              <w:t>315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3194299,30</w:t>
            </w:r>
          </w:p>
        </w:tc>
      </w:tr>
      <w:tr w:rsidR="00577AB5">
        <w:tc>
          <w:tcPr>
            <w:tcW w:w="794" w:type="dxa"/>
          </w:tcPr>
          <w:p w:rsidR="00577AB5" w:rsidRDefault="00577AB5">
            <w:pPr>
              <w:pStyle w:val="ConsPlusNormal"/>
              <w:jc w:val="center"/>
            </w:pPr>
            <w:r>
              <w:t>736.</w:t>
            </w:r>
          </w:p>
        </w:tc>
        <w:tc>
          <w:tcPr>
            <w:tcW w:w="3118" w:type="dxa"/>
          </w:tcPr>
          <w:p w:rsidR="00577AB5" w:rsidRDefault="00577AB5">
            <w:pPr>
              <w:pStyle w:val="ConsPlusNormal"/>
            </w:pPr>
            <w:r>
              <w:t>г. Ясный, ул. Северная, д. 5</w:t>
            </w:r>
          </w:p>
        </w:tc>
        <w:tc>
          <w:tcPr>
            <w:tcW w:w="1474" w:type="dxa"/>
          </w:tcPr>
          <w:p w:rsidR="00577AB5" w:rsidRDefault="00577AB5">
            <w:pPr>
              <w:pStyle w:val="ConsPlusNormal"/>
              <w:jc w:val="center"/>
            </w:pPr>
            <w:r>
              <w:t>2606,10</w:t>
            </w:r>
          </w:p>
        </w:tc>
        <w:tc>
          <w:tcPr>
            <w:tcW w:w="2551" w:type="dxa"/>
          </w:tcPr>
          <w:p w:rsidR="00577AB5" w:rsidRDefault="00577AB5">
            <w:pPr>
              <w:pStyle w:val="ConsPlusNormal"/>
              <w:jc w:val="center"/>
            </w:pPr>
            <w:r>
              <w:t>118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1365000,00</w:t>
            </w:r>
          </w:p>
        </w:tc>
      </w:tr>
      <w:tr w:rsidR="00577AB5">
        <w:tc>
          <w:tcPr>
            <w:tcW w:w="794" w:type="dxa"/>
          </w:tcPr>
          <w:p w:rsidR="00577AB5" w:rsidRDefault="00577AB5">
            <w:pPr>
              <w:pStyle w:val="ConsPlusNormal"/>
              <w:jc w:val="center"/>
            </w:pPr>
            <w:r>
              <w:t>737.</w:t>
            </w:r>
          </w:p>
        </w:tc>
        <w:tc>
          <w:tcPr>
            <w:tcW w:w="3118" w:type="dxa"/>
          </w:tcPr>
          <w:p w:rsidR="00577AB5" w:rsidRDefault="00577AB5">
            <w:pPr>
              <w:pStyle w:val="ConsPlusNormal"/>
            </w:pPr>
            <w:r>
              <w:t>г. Ясный, ул. Строителей, д. 8</w:t>
            </w:r>
          </w:p>
        </w:tc>
        <w:tc>
          <w:tcPr>
            <w:tcW w:w="1474" w:type="dxa"/>
          </w:tcPr>
          <w:p w:rsidR="00577AB5" w:rsidRDefault="00577AB5">
            <w:pPr>
              <w:pStyle w:val="ConsPlusNormal"/>
              <w:jc w:val="center"/>
            </w:pPr>
            <w:r>
              <w:t>3010,50</w:t>
            </w:r>
          </w:p>
        </w:tc>
        <w:tc>
          <w:tcPr>
            <w:tcW w:w="2551" w:type="dxa"/>
          </w:tcPr>
          <w:p w:rsidR="00577AB5" w:rsidRDefault="00577AB5">
            <w:pPr>
              <w:pStyle w:val="ConsPlusNormal"/>
              <w:jc w:val="center"/>
            </w:pPr>
            <w:r>
              <w:t>131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1689000,00</w:t>
            </w:r>
          </w:p>
        </w:tc>
      </w:tr>
      <w:tr w:rsidR="00577AB5">
        <w:tc>
          <w:tcPr>
            <w:tcW w:w="794" w:type="dxa"/>
          </w:tcPr>
          <w:p w:rsidR="00577AB5" w:rsidRDefault="00577AB5">
            <w:pPr>
              <w:pStyle w:val="ConsPlusNormal"/>
              <w:jc w:val="center"/>
            </w:pPr>
            <w:r>
              <w:t>738.</w:t>
            </w:r>
          </w:p>
        </w:tc>
        <w:tc>
          <w:tcPr>
            <w:tcW w:w="3118" w:type="dxa"/>
          </w:tcPr>
          <w:p w:rsidR="00577AB5" w:rsidRDefault="00577AB5">
            <w:pPr>
              <w:pStyle w:val="ConsPlusNormal"/>
            </w:pPr>
            <w:r>
              <w:t>г. Ясный, ул. Юбилейная, д. 12</w:t>
            </w:r>
          </w:p>
        </w:tc>
        <w:tc>
          <w:tcPr>
            <w:tcW w:w="1474" w:type="dxa"/>
          </w:tcPr>
          <w:p w:rsidR="00577AB5" w:rsidRDefault="00577AB5">
            <w:pPr>
              <w:pStyle w:val="ConsPlusNormal"/>
              <w:jc w:val="center"/>
            </w:pPr>
            <w:r>
              <w:t>1749,30</w:t>
            </w:r>
          </w:p>
        </w:tc>
        <w:tc>
          <w:tcPr>
            <w:tcW w:w="2551" w:type="dxa"/>
          </w:tcPr>
          <w:p w:rsidR="00577AB5" w:rsidRDefault="00577AB5">
            <w:pPr>
              <w:pStyle w:val="ConsPlusNormal"/>
              <w:jc w:val="center"/>
            </w:pPr>
            <w:r>
              <w:t>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1079059,00</w:t>
            </w:r>
          </w:p>
        </w:tc>
      </w:tr>
      <w:tr w:rsidR="00577AB5">
        <w:tc>
          <w:tcPr>
            <w:tcW w:w="794" w:type="dxa"/>
          </w:tcPr>
          <w:p w:rsidR="00577AB5" w:rsidRDefault="00577AB5">
            <w:pPr>
              <w:pStyle w:val="ConsPlusNormal"/>
              <w:jc w:val="center"/>
            </w:pPr>
            <w:r>
              <w:t>739.</w:t>
            </w:r>
          </w:p>
        </w:tc>
        <w:tc>
          <w:tcPr>
            <w:tcW w:w="3118" w:type="dxa"/>
          </w:tcPr>
          <w:p w:rsidR="00577AB5" w:rsidRDefault="00577AB5">
            <w:pPr>
              <w:pStyle w:val="ConsPlusNormal"/>
            </w:pPr>
            <w:r>
              <w:t>пос. Веселовский, ул. Молодежная, д. 1</w:t>
            </w:r>
          </w:p>
        </w:tc>
        <w:tc>
          <w:tcPr>
            <w:tcW w:w="1474" w:type="dxa"/>
          </w:tcPr>
          <w:p w:rsidR="00577AB5" w:rsidRDefault="00577AB5">
            <w:pPr>
              <w:pStyle w:val="ConsPlusNormal"/>
              <w:jc w:val="center"/>
            </w:pPr>
            <w:r>
              <w:t>693,50</w:t>
            </w:r>
          </w:p>
        </w:tc>
        <w:tc>
          <w:tcPr>
            <w:tcW w:w="2551" w:type="dxa"/>
          </w:tcPr>
          <w:p w:rsidR="00577AB5" w:rsidRDefault="00577AB5">
            <w:pPr>
              <w:pStyle w:val="ConsPlusNormal"/>
              <w:jc w:val="center"/>
            </w:pPr>
            <w:r>
              <w:t>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84723,53</w:t>
            </w:r>
          </w:p>
        </w:tc>
      </w:tr>
      <w:tr w:rsidR="00577AB5">
        <w:tc>
          <w:tcPr>
            <w:tcW w:w="794" w:type="dxa"/>
          </w:tcPr>
          <w:p w:rsidR="00577AB5" w:rsidRDefault="00577AB5">
            <w:pPr>
              <w:pStyle w:val="ConsPlusNormal"/>
              <w:jc w:val="center"/>
            </w:pPr>
            <w:r>
              <w:t>740.</w:t>
            </w:r>
          </w:p>
        </w:tc>
        <w:tc>
          <w:tcPr>
            <w:tcW w:w="3118" w:type="dxa"/>
          </w:tcPr>
          <w:p w:rsidR="00577AB5" w:rsidRDefault="00577AB5">
            <w:pPr>
              <w:pStyle w:val="ConsPlusNormal"/>
            </w:pPr>
            <w:r>
              <w:t>пос. Веселовский, ул. Молодежная, д. 9</w:t>
            </w:r>
          </w:p>
        </w:tc>
        <w:tc>
          <w:tcPr>
            <w:tcW w:w="1474" w:type="dxa"/>
          </w:tcPr>
          <w:p w:rsidR="00577AB5" w:rsidRDefault="00577AB5">
            <w:pPr>
              <w:pStyle w:val="ConsPlusNormal"/>
              <w:jc w:val="center"/>
            </w:pPr>
            <w:r>
              <w:t>697,20</w:t>
            </w:r>
          </w:p>
        </w:tc>
        <w:tc>
          <w:tcPr>
            <w:tcW w:w="2551" w:type="dxa"/>
          </w:tcPr>
          <w:p w:rsidR="00577AB5" w:rsidRDefault="00577AB5">
            <w:pPr>
              <w:pStyle w:val="ConsPlusNormal"/>
              <w:jc w:val="center"/>
            </w:pPr>
            <w:r>
              <w:t>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95071,69</w:t>
            </w:r>
          </w:p>
        </w:tc>
      </w:tr>
      <w:tr w:rsidR="00577AB5">
        <w:tc>
          <w:tcPr>
            <w:tcW w:w="13606" w:type="dxa"/>
            <w:gridSpan w:val="7"/>
          </w:tcPr>
          <w:p w:rsidR="00577AB5" w:rsidRDefault="00577AB5">
            <w:pPr>
              <w:pStyle w:val="ConsPlusNormal"/>
              <w:jc w:val="center"/>
              <w:outlineLvl w:val="2"/>
            </w:pPr>
            <w:r>
              <w:t>2021 год</w:t>
            </w:r>
          </w:p>
        </w:tc>
      </w:tr>
      <w:tr w:rsidR="00577AB5">
        <w:tc>
          <w:tcPr>
            <w:tcW w:w="3912" w:type="dxa"/>
            <w:gridSpan w:val="2"/>
          </w:tcPr>
          <w:p w:rsidR="00577AB5" w:rsidRDefault="00577AB5">
            <w:pPr>
              <w:pStyle w:val="ConsPlusNormal"/>
            </w:pPr>
            <w:r>
              <w:t>Итого по 2021 году</w:t>
            </w:r>
          </w:p>
        </w:tc>
        <w:tc>
          <w:tcPr>
            <w:tcW w:w="1474" w:type="dxa"/>
          </w:tcPr>
          <w:p w:rsidR="00577AB5" w:rsidRDefault="00577AB5">
            <w:pPr>
              <w:pStyle w:val="ConsPlusNormal"/>
              <w:jc w:val="center"/>
            </w:pPr>
            <w:r>
              <w:t>2960909,38</w:t>
            </w:r>
          </w:p>
        </w:tc>
        <w:tc>
          <w:tcPr>
            <w:tcW w:w="2551" w:type="dxa"/>
          </w:tcPr>
          <w:p w:rsidR="00577AB5" w:rsidRDefault="00577AB5">
            <w:pPr>
              <w:pStyle w:val="ConsPlusNormal"/>
              <w:jc w:val="center"/>
            </w:pPr>
            <w:r>
              <w:t>96949</w:t>
            </w:r>
          </w:p>
        </w:tc>
        <w:tc>
          <w:tcPr>
            <w:tcW w:w="1984" w:type="dxa"/>
          </w:tcPr>
          <w:p w:rsidR="00577AB5" w:rsidRDefault="00577AB5">
            <w:pPr>
              <w:pStyle w:val="ConsPlusNormal"/>
              <w:jc w:val="center"/>
            </w:pPr>
            <w:r>
              <w:t>761</w:t>
            </w:r>
          </w:p>
        </w:tc>
        <w:tc>
          <w:tcPr>
            <w:tcW w:w="1701" w:type="dxa"/>
          </w:tcPr>
          <w:p w:rsidR="00577AB5" w:rsidRDefault="00577AB5">
            <w:pPr>
              <w:pStyle w:val="ConsPlusNormal"/>
              <w:jc w:val="center"/>
            </w:pPr>
            <w:r>
              <w:t>600</w:t>
            </w:r>
          </w:p>
        </w:tc>
        <w:tc>
          <w:tcPr>
            <w:tcW w:w="1984" w:type="dxa"/>
          </w:tcPr>
          <w:p w:rsidR="00577AB5" w:rsidRDefault="00577AB5">
            <w:pPr>
              <w:pStyle w:val="ConsPlusNormal"/>
              <w:jc w:val="center"/>
            </w:pPr>
            <w:r>
              <w:t>2163586488,95</w:t>
            </w:r>
          </w:p>
        </w:tc>
      </w:tr>
      <w:tr w:rsidR="00577AB5">
        <w:tc>
          <w:tcPr>
            <w:tcW w:w="13606" w:type="dxa"/>
            <w:gridSpan w:val="7"/>
          </w:tcPr>
          <w:p w:rsidR="00577AB5" w:rsidRDefault="00577AB5">
            <w:pPr>
              <w:pStyle w:val="ConsPlusNormal"/>
              <w:jc w:val="center"/>
              <w:outlineLvl w:val="3"/>
            </w:pPr>
            <w:r>
              <w:t>1. Муниципальное образование Абдулинский городской округ</w:t>
            </w:r>
          </w:p>
        </w:tc>
      </w:tr>
      <w:tr w:rsidR="00577AB5">
        <w:tc>
          <w:tcPr>
            <w:tcW w:w="3912" w:type="dxa"/>
            <w:gridSpan w:val="2"/>
          </w:tcPr>
          <w:p w:rsidR="00577AB5" w:rsidRDefault="00577AB5">
            <w:pPr>
              <w:pStyle w:val="ConsPlusNormal"/>
            </w:pPr>
            <w:r>
              <w:t>Итого по муниципальному образованию Абдулинский городской округ</w:t>
            </w:r>
          </w:p>
        </w:tc>
        <w:tc>
          <w:tcPr>
            <w:tcW w:w="1474" w:type="dxa"/>
          </w:tcPr>
          <w:p w:rsidR="00577AB5" w:rsidRDefault="00577AB5">
            <w:pPr>
              <w:pStyle w:val="ConsPlusNormal"/>
              <w:jc w:val="center"/>
            </w:pPr>
            <w:r>
              <w:t>5585,50</w:t>
            </w:r>
          </w:p>
        </w:tc>
        <w:tc>
          <w:tcPr>
            <w:tcW w:w="2551" w:type="dxa"/>
          </w:tcPr>
          <w:p w:rsidR="00577AB5" w:rsidRDefault="00577AB5">
            <w:pPr>
              <w:pStyle w:val="ConsPlusNormal"/>
              <w:jc w:val="center"/>
            </w:pPr>
            <w:r>
              <w:t>122</w:t>
            </w:r>
          </w:p>
        </w:tc>
        <w:tc>
          <w:tcPr>
            <w:tcW w:w="1984" w:type="dxa"/>
          </w:tcPr>
          <w:p w:rsidR="00577AB5" w:rsidRDefault="00577AB5">
            <w:pPr>
              <w:pStyle w:val="ConsPlusNormal"/>
              <w:jc w:val="center"/>
            </w:pPr>
            <w:r>
              <w:t>5</w:t>
            </w:r>
          </w:p>
        </w:tc>
        <w:tc>
          <w:tcPr>
            <w:tcW w:w="1701" w:type="dxa"/>
          </w:tcPr>
          <w:p w:rsidR="00577AB5" w:rsidRDefault="00577AB5">
            <w:pPr>
              <w:pStyle w:val="ConsPlusNormal"/>
              <w:jc w:val="center"/>
            </w:pPr>
            <w:r>
              <w:t>4</w:t>
            </w:r>
          </w:p>
        </w:tc>
        <w:tc>
          <w:tcPr>
            <w:tcW w:w="1984" w:type="dxa"/>
          </w:tcPr>
          <w:p w:rsidR="00577AB5" w:rsidRDefault="00577AB5">
            <w:pPr>
              <w:pStyle w:val="ConsPlusNormal"/>
              <w:jc w:val="center"/>
            </w:pPr>
            <w:r>
              <w:t>1859758,98</w:t>
            </w:r>
          </w:p>
        </w:tc>
      </w:tr>
      <w:tr w:rsidR="00577AB5">
        <w:tc>
          <w:tcPr>
            <w:tcW w:w="794" w:type="dxa"/>
          </w:tcPr>
          <w:p w:rsidR="00577AB5" w:rsidRDefault="00577AB5">
            <w:pPr>
              <w:pStyle w:val="ConsPlusNormal"/>
              <w:jc w:val="center"/>
            </w:pPr>
            <w:r>
              <w:t>1.</w:t>
            </w:r>
          </w:p>
        </w:tc>
        <w:tc>
          <w:tcPr>
            <w:tcW w:w="3118" w:type="dxa"/>
          </w:tcPr>
          <w:p w:rsidR="00577AB5" w:rsidRDefault="00577AB5">
            <w:pPr>
              <w:pStyle w:val="ConsPlusNormal"/>
            </w:pPr>
            <w:r>
              <w:t>г. Абдулино, ул. Красноармейская, д. 2</w:t>
            </w:r>
          </w:p>
        </w:tc>
        <w:tc>
          <w:tcPr>
            <w:tcW w:w="1474" w:type="dxa"/>
          </w:tcPr>
          <w:p w:rsidR="00577AB5" w:rsidRDefault="00577AB5">
            <w:pPr>
              <w:pStyle w:val="ConsPlusNormal"/>
              <w:jc w:val="center"/>
            </w:pPr>
            <w:r>
              <w:t>1547,50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617929,27</w:t>
            </w:r>
          </w:p>
        </w:tc>
      </w:tr>
      <w:tr w:rsidR="00577AB5">
        <w:tc>
          <w:tcPr>
            <w:tcW w:w="794" w:type="dxa"/>
          </w:tcPr>
          <w:p w:rsidR="00577AB5" w:rsidRDefault="00577AB5">
            <w:pPr>
              <w:pStyle w:val="ConsPlusNormal"/>
              <w:jc w:val="center"/>
            </w:pPr>
            <w:r>
              <w:t>2.</w:t>
            </w:r>
          </w:p>
        </w:tc>
        <w:tc>
          <w:tcPr>
            <w:tcW w:w="3118" w:type="dxa"/>
          </w:tcPr>
          <w:p w:rsidR="00577AB5" w:rsidRDefault="00577AB5">
            <w:pPr>
              <w:pStyle w:val="ConsPlusNormal"/>
            </w:pPr>
            <w:r>
              <w:t>г. Абдулино, ул. Куйбышева, д. 19а</w:t>
            </w:r>
          </w:p>
        </w:tc>
        <w:tc>
          <w:tcPr>
            <w:tcW w:w="1474" w:type="dxa"/>
          </w:tcPr>
          <w:p w:rsidR="00577AB5" w:rsidRDefault="00577AB5">
            <w:pPr>
              <w:pStyle w:val="ConsPlusNormal"/>
              <w:jc w:val="center"/>
            </w:pPr>
            <w:r>
              <w:t>1610,60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541005,86</w:t>
            </w:r>
          </w:p>
        </w:tc>
      </w:tr>
      <w:tr w:rsidR="00577AB5">
        <w:tc>
          <w:tcPr>
            <w:tcW w:w="794" w:type="dxa"/>
          </w:tcPr>
          <w:p w:rsidR="00577AB5" w:rsidRDefault="00577AB5">
            <w:pPr>
              <w:pStyle w:val="ConsPlusNormal"/>
              <w:jc w:val="center"/>
            </w:pPr>
            <w:r>
              <w:t>3.</w:t>
            </w:r>
          </w:p>
        </w:tc>
        <w:tc>
          <w:tcPr>
            <w:tcW w:w="3118" w:type="dxa"/>
          </w:tcPr>
          <w:p w:rsidR="00577AB5" w:rsidRDefault="00577AB5">
            <w:pPr>
              <w:pStyle w:val="ConsPlusNormal"/>
            </w:pPr>
            <w:r>
              <w:t xml:space="preserve">г. Абдулино, ул. С. Третьякова, </w:t>
            </w:r>
            <w:r>
              <w:lastRenderedPageBreak/>
              <w:t>д. 1</w:t>
            </w:r>
          </w:p>
        </w:tc>
        <w:tc>
          <w:tcPr>
            <w:tcW w:w="1474" w:type="dxa"/>
          </w:tcPr>
          <w:p w:rsidR="00577AB5" w:rsidRDefault="00577AB5">
            <w:pPr>
              <w:pStyle w:val="ConsPlusNormal"/>
              <w:jc w:val="center"/>
            </w:pPr>
            <w:r>
              <w:lastRenderedPageBreak/>
              <w:t>1147,00</w:t>
            </w:r>
          </w:p>
        </w:tc>
        <w:tc>
          <w:tcPr>
            <w:tcW w:w="2551" w:type="dxa"/>
          </w:tcPr>
          <w:p w:rsidR="00577AB5" w:rsidRDefault="00577AB5">
            <w:pPr>
              <w:pStyle w:val="ConsPlusNormal"/>
              <w:jc w:val="center"/>
            </w:pPr>
            <w:r>
              <w:t>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355597,04</w:t>
            </w:r>
          </w:p>
        </w:tc>
      </w:tr>
      <w:tr w:rsidR="00577AB5">
        <w:tc>
          <w:tcPr>
            <w:tcW w:w="794" w:type="dxa"/>
          </w:tcPr>
          <w:p w:rsidR="00577AB5" w:rsidRDefault="00577AB5">
            <w:pPr>
              <w:pStyle w:val="ConsPlusNormal"/>
              <w:jc w:val="center"/>
            </w:pPr>
            <w:r>
              <w:lastRenderedPageBreak/>
              <w:t>4.</w:t>
            </w:r>
          </w:p>
        </w:tc>
        <w:tc>
          <w:tcPr>
            <w:tcW w:w="3118" w:type="dxa"/>
          </w:tcPr>
          <w:p w:rsidR="00577AB5" w:rsidRDefault="00577AB5">
            <w:pPr>
              <w:pStyle w:val="ConsPlusNormal"/>
            </w:pPr>
            <w:r>
              <w:t>г. Абдулино, ул. Школьная, д. 14</w:t>
            </w:r>
          </w:p>
        </w:tc>
        <w:tc>
          <w:tcPr>
            <w:tcW w:w="1474" w:type="dxa"/>
          </w:tcPr>
          <w:p w:rsidR="00577AB5" w:rsidRDefault="00577AB5">
            <w:pPr>
              <w:pStyle w:val="ConsPlusNormal"/>
              <w:jc w:val="center"/>
            </w:pPr>
            <w:r>
              <w:t>1280,40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345226,81</w:t>
            </w:r>
          </w:p>
        </w:tc>
      </w:tr>
      <w:tr w:rsidR="00577AB5">
        <w:tc>
          <w:tcPr>
            <w:tcW w:w="13606" w:type="dxa"/>
            <w:gridSpan w:val="7"/>
          </w:tcPr>
          <w:p w:rsidR="00577AB5" w:rsidRDefault="00577AB5">
            <w:pPr>
              <w:pStyle w:val="ConsPlusNormal"/>
              <w:jc w:val="center"/>
              <w:outlineLvl w:val="3"/>
            </w:pPr>
            <w:r>
              <w:t>2. Муниципальное образование Акбулакский район</w:t>
            </w:r>
          </w:p>
        </w:tc>
      </w:tr>
      <w:tr w:rsidR="00577AB5">
        <w:tc>
          <w:tcPr>
            <w:tcW w:w="3912" w:type="dxa"/>
            <w:gridSpan w:val="2"/>
          </w:tcPr>
          <w:p w:rsidR="00577AB5" w:rsidRDefault="00577AB5">
            <w:pPr>
              <w:pStyle w:val="ConsPlusNormal"/>
            </w:pPr>
            <w:r>
              <w:t>Итого по муниципальному образованию Акбулакский район</w:t>
            </w:r>
          </w:p>
        </w:tc>
        <w:tc>
          <w:tcPr>
            <w:tcW w:w="1474" w:type="dxa"/>
          </w:tcPr>
          <w:p w:rsidR="00577AB5" w:rsidRDefault="00577AB5">
            <w:pPr>
              <w:pStyle w:val="ConsPlusNormal"/>
              <w:jc w:val="center"/>
            </w:pPr>
            <w:r>
              <w:t>6098,80</w:t>
            </w:r>
          </w:p>
        </w:tc>
        <w:tc>
          <w:tcPr>
            <w:tcW w:w="2551" w:type="dxa"/>
          </w:tcPr>
          <w:p w:rsidR="00577AB5" w:rsidRDefault="00577AB5">
            <w:pPr>
              <w:pStyle w:val="ConsPlusNormal"/>
              <w:jc w:val="center"/>
            </w:pPr>
            <w:r>
              <w:t>360</w:t>
            </w:r>
          </w:p>
        </w:tc>
        <w:tc>
          <w:tcPr>
            <w:tcW w:w="1984" w:type="dxa"/>
          </w:tcPr>
          <w:p w:rsidR="00577AB5" w:rsidRDefault="00577AB5">
            <w:pPr>
              <w:pStyle w:val="ConsPlusNormal"/>
              <w:jc w:val="center"/>
            </w:pPr>
            <w:r>
              <w:t>6</w:t>
            </w:r>
          </w:p>
        </w:tc>
        <w:tc>
          <w:tcPr>
            <w:tcW w:w="1701" w:type="dxa"/>
          </w:tcPr>
          <w:p w:rsidR="00577AB5" w:rsidRDefault="00577AB5">
            <w:pPr>
              <w:pStyle w:val="ConsPlusNormal"/>
              <w:jc w:val="center"/>
            </w:pPr>
            <w:r>
              <w:t>5</w:t>
            </w:r>
          </w:p>
        </w:tc>
        <w:tc>
          <w:tcPr>
            <w:tcW w:w="1984" w:type="dxa"/>
          </w:tcPr>
          <w:p w:rsidR="00577AB5" w:rsidRDefault="00577AB5">
            <w:pPr>
              <w:pStyle w:val="ConsPlusNormal"/>
              <w:jc w:val="center"/>
            </w:pPr>
            <w:r>
              <w:t>3185773,35</w:t>
            </w:r>
          </w:p>
        </w:tc>
      </w:tr>
      <w:tr w:rsidR="00577AB5">
        <w:tc>
          <w:tcPr>
            <w:tcW w:w="794" w:type="dxa"/>
          </w:tcPr>
          <w:p w:rsidR="00577AB5" w:rsidRDefault="00577AB5">
            <w:pPr>
              <w:pStyle w:val="ConsPlusNormal"/>
              <w:jc w:val="center"/>
            </w:pPr>
            <w:r>
              <w:t>5.</w:t>
            </w:r>
          </w:p>
        </w:tc>
        <w:tc>
          <w:tcPr>
            <w:tcW w:w="3118" w:type="dxa"/>
          </w:tcPr>
          <w:p w:rsidR="00577AB5" w:rsidRDefault="00577AB5">
            <w:pPr>
              <w:pStyle w:val="ConsPlusNormal"/>
            </w:pPr>
            <w:r>
              <w:t>пос. Акбулак, ул. Бочарникова, д. 71</w:t>
            </w:r>
          </w:p>
        </w:tc>
        <w:tc>
          <w:tcPr>
            <w:tcW w:w="1474" w:type="dxa"/>
          </w:tcPr>
          <w:p w:rsidR="00577AB5" w:rsidRDefault="00577AB5">
            <w:pPr>
              <w:pStyle w:val="ConsPlusNormal"/>
              <w:jc w:val="center"/>
            </w:pPr>
            <w:r>
              <w:t>3267,40</w:t>
            </w:r>
          </w:p>
        </w:tc>
        <w:tc>
          <w:tcPr>
            <w:tcW w:w="2551" w:type="dxa"/>
          </w:tcPr>
          <w:p w:rsidR="00577AB5" w:rsidRDefault="00577AB5">
            <w:pPr>
              <w:pStyle w:val="ConsPlusNormal"/>
              <w:jc w:val="center"/>
            </w:pPr>
            <w:r>
              <w:t>168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1661160,18</w:t>
            </w:r>
          </w:p>
        </w:tc>
      </w:tr>
      <w:tr w:rsidR="00577AB5">
        <w:tc>
          <w:tcPr>
            <w:tcW w:w="794" w:type="dxa"/>
          </w:tcPr>
          <w:p w:rsidR="00577AB5" w:rsidRDefault="00577AB5">
            <w:pPr>
              <w:pStyle w:val="ConsPlusNormal"/>
              <w:jc w:val="center"/>
            </w:pPr>
            <w:r>
              <w:t>6.</w:t>
            </w:r>
          </w:p>
        </w:tc>
        <w:tc>
          <w:tcPr>
            <w:tcW w:w="3118" w:type="dxa"/>
          </w:tcPr>
          <w:p w:rsidR="00577AB5" w:rsidRDefault="00577AB5">
            <w:pPr>
              <w:pStyle w:val="ConsPlusNormal"/>
            </w:pPr>
            <w:r>
              <w:t>пос. Акбулак, ул. Горбунова, д. 113</w:t>
            </w:r>
          </w:p>
        </w:tc>
        <w:tc>
          <w:tcPr>
            <w:tcW w:w="1474" w:type="dxa"/>
          </w:tcPr>
          <w:p w:rsidR="00577AB5" w:rsidRDefault="00577AB5">
            <w:pPr>
              <w:pStyle w:val="ConsPlusNormal"/>
              <w:jc w:val="center"/>
            </w:pPr>
            <w:r>
              <w:t>905,30</w:t>
            </w:r>
          </w:p>
        </w:tc>
        <w:tc>
          <w:tcPr>
            <w:tcW w:w="2551" w:type="dxa"/>
          </w:tcPr>
          <w:p w:rsidR="00577AB5" w:rsidRDefault="00577AB5">
            <w:pPr>
              <w:pStyle w:val="ConsPlusNormal"/>
              <w:jc w:val="center"/>
            </w:pPr>
            <w:r>
              <w:t>54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574651,60</w:t>
            </w:r>
          </w:p>
        </w:tc>
      </w:tr>
      <w:tr w:rsidR="00577AB5">
        <w:tc>
          <w:tcPr>
            <w:tcW w:w="794" w:type="dxa"/>
          </w:tcPr>
          <w:p w:rsidR="00577AB5" w:rsidRDefault="00577AB5">
            <w:pPr>
              <w:pStyle w:val="ConsPlusNormal"/>
              <w:jc w:val="center"/>
            </w:pPr>
            <w:r>
              <w:t>7.</w:t>
            </w:r>
          </w:p>
        </w:tc>
        <w:tc>
          <w:tcPr>
            <w:tcW w:w="3118" w:type="dxa"/>
          </w:tcPr>
          <w:p w:rsidR="00577AB5" w:rsidRDefault="00577AB5">
            <w:pPr>
              <w:pStyle w:val="ConsPlusNormal"/>
            </w:pPr>
            <w:r>
              <w:t>пос. Акбулак, ул. Оренбургская, д. 95</w:t>
            </w:r>
          </w:p>
        </w:tc>
        <w:tc>
          <w:tcPr>
            <w:tcW w:w="1474" w:type="dxa"/>
          </w:tcPr>
          <w:p w:rsidR="00577AB5" w:rsidRDefault="00577AB5">
            <w:pPr>
              <w:pStyle w:val="ConsPlusNormal"/>
              <w:jc w:val="center"/>
            </w:pPr>
            <w:r>
              <w:t>973,80</w:t>
            </w:r>
          </w:p>
        </w:tc>
        <w:tc>
          <w:tcPr>
            <w:tcW w:w="2551" w:type="dxa"/>
          </w:tcPr>
          <w:p w:rsidR="00577AB5" w:rsidRDefault="00577AB5">
            <w:pPr>
              <w:pStyle w:val="ConsPlusNormal"/>
              <w:jc w:val="center"/>
            </w:pPr>
            <w:r>
              <w:t>66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542707,73</w:t>
            </w:r>
          </w:p>
        </w:tc>
      </w:tr>
      <w:tr w:rsidR="00577AB5">
        <w:tc>
          <w:tcPr>
            <w:tcW w:w="794" w:type="dxa"/>
          </w:tcPr>
          <w:p w:rsidR="00577AB5" w:rsidRDefault="00577AB5">
            <w:pPr>
              <w:pStyle w:val="ConsPlusNormal"/>
              <w:jc w:val="center"/>
            </w:pPr>
            <w:r>
              <w:t>8.</w:t>
            </w:r>
          </w:p>
        </w:tc>
        <w:tc>
          <w:tcPr>
            <w:tcW w:w="3118" w:type="dxa"/>
          </w:tcPr>
          <w:p w:rsidR="00577AB5" w:rsidRDefault="00577AB5">
            <w:pPr>
              <w:pStyle w:val="ConsPlusNormal"/>
            </w:pPr>
            <w:r>
              <w:t>пос. Акбулак, ул. Терещенко, д. 16</w:t>
            </w:r>
          </w:p>
        </w:tc>
        <w:tc>
          <w:tcPr>
            <w:tcW w:w="1474" w:type="dxa"/>
          </w:tcPr>
          <w:p w:rsidR="00577AB5" w:rsidRDefault="00577AB5">
            <w:pPr>
              <w:pStyle w:val="ConsPlusNormal"/>
              <w:jc w:val="center"/>
            </w:pPr>
            <w:r>
              <w:t>400,10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125418,23</w:t>
            </w:r>
          </w:p>
        </w:tc>
      </w:tr>
      <w:tr w:rsidR="00577AB5">
        <w:tc>
          <w:tcPr>
            <w:tcW w:w="794" w:type="dxa"/>
          </w:tcPr>
          <w:p w:rsidR="00577AB5" w:rsidRDefault="00577AB5">
            <w:pPr>
              <w:pStyle w:val="ConsPlusNormal"/>
              <w:jc w:val="center"/>
            </w:pPr>
            <w:r>
              <w:t>9.</w:t>
            </w:r>
          </w:p>
        </w:tc>
        <w:tc>
          <w:tcPr>
            <w:tcW w:w="3118" w:type="dxa"/>
          </w:tcPr>
          <w:p w:rsidR="00577AB5" w:rsidRDefault="00577AB5">
            <w:pPr>
              <w:pStyle w:val="ConsPlusNormal"/>
            </w:pPr>
            <w:r>
              <w:t>пос. Акбулак, ул. Терещенко, д. 48</w:t>
            </w:r>
          </w:p>
        </w:tc>
        <w:tc>
          <w:tcPr>
            <w:tcW w:w="1474" w:type="dxa"/>
          </w:tcPr>
          <w:p w:rsidR="00577AB5" w:rsidRDefault="00577AB5">
            <w:pPr>
              <w:pStyle w:val="ConsPlusNormal"/>
              <w:jc w:val="center"/>
            </w:pPr>
            <w:r>
              <w:t>552,20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281835,61</w:t>
            </w:r>
          </w:p>
        </w:tc>
      </w:tr>
      <w:tr w:rsidR="00577AB5">
        <w:tc>
          <w:tcPr>
            <w:tcW w:w="13606" w:type="dxa"/>
            <w:gridSpan w:val="7"/>
          </w:tcPr>
          <w:p w:rsidR="00577AB5" w:rsidRDefault="00577AB5">
            <w:pPr>
              <w:pStyle w:val="ConsPlusNormal"/>
              <w:jc w:val="center"/>
              <w:outlineLvl w:val="3"/>
            </w:pPr>
            <w:r>
              <w:t>3. Муниципальное образование Александровский район</w:t>
            </w:r>
          </w:p>
        </w:tc>
      </w:tr>
      <w:tr w:rsidR="00577AB5">
        <w:tc>
          <w:tcPr>
            <w:tcW w:w="3912" w:type="dxa"/>
            <w:gridSpan w:val="2"/>
          </w:tcPr>
          <w:p w:rsidR="00577AB5" w:rsidRDefault="00577AB5">
            <w:pPr>
              <w:pStyle w:val="ConsPlusNormal"/>
            </w:pPr>
            <w:r>
              <w:t>Итого по муниципальному образованию Александровский район</w:t>
            </w:r>
          </w:p>
        </w:tc>
        <w:tc>
          <w:tcPr>
            <w:tcW w:w="1474" w:type="dxa"/>
          </w:tcPr>
          <w:p w:rsidR="00577AB5" w:rsidRDefault="00577AB5">
            <w:pPr>
              <w:pStyle w:val="ConsPlusNormal"/>
              <w:jc w:val="center"/>
            </w:pPr>
            <w:r>
              <w:t>1234,40</w:t>
            </w:r>
          </w:p>
        </w:tc>
        <w:tc>
          <w:tcPr>
            <w:tcW w:w="2551" w:type="dxa"/>
          </w:tcPr>
          <w:p w:rsidR="00577AB5" w:rsidRDefault="00577AB5">
            <w:pPr>
              <w:pStyle w:val="ConsPlusNormal"/>
              <w:jc w:val="center"/>
            </w:pPr>
            <w:r>
              <w:t>49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4590002,86</w:t>
            </w:r>
          </w:p>
        </w:tc>
      </w:tr>
      <w:tr w:rsidR="00577AB5">
        <w:tc>
          <w:tcPr>
            <w:tcW w:w="794" w:type="dxa"/>
          </w:tcPr>
          <w:p w:rsidR="00577AB5" w:rsidRDefault="00577AB5">
            <w:pPr>
              <w:pStyle w:val="ConsPlusNormal"/>
              <w:jc w:val="center"/>
            </w:pPr>
            <w:r>
              <w:t>10.</w:t>
            </w:r>
          </w:p>
        </w:tc>
        <w:tc>
          <w:tcPr>
            <w:tcW w:w="3118" w:type="dxa"/>
          </w:tcPr>
          <w:p w:rsidR="00577AB5" w:rsidRDefault="00577AB5">
            <w:pPr>
              <w:pStyle w:val="ConsPlusNormal"/>
            </w:pPr>
            <w:r>
              <w:t>с. Александровка, ул. Гагарина, д. 42</w:t>
            </w:r>
          </w:p>
        </w:tc>
        <w:tc>
          <w:tcPr>
            <w:tcW w:w="1474" w:type="dxa"/>
          </w:tcPr>
          <w:p w:rsidR="00577AB5" w:rsidRDefault="00577AB5">
            <w:pPr>
              <w:pStyle w:val="ConsPlusNormal"/>
              <w:jc w:val="center"/>
            </w:pPr>
            <w:r>
              <w:t>1234,40</w:t>
            </w:r>
          </w:p>
        </w:tc>
        <w:tc>
          <w:tcPr>
            <w:tcW w:w="2551" w:type="dxa"/>
          </w:tcPr>
          <w:p w:rsidR="00577AB5" w:rsidRDefault="00577AB5">
            <w:pPr>
              <w:pStyle w:val="ConsPlusNormal"/>
              <w:jc w:val="center"/>
            </w:pPr>
            <w:r>
              <w:t>49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4590002,86</w:t>
            </w:r>
          </w:p>
        </w:tc>
      </w:tr>
      <w:tr w:rsidR="00577AB5">
        <w:tc>
          <w:tcPr>
            <w:tcW w:w="13606" w:type="dxa"/>
            <w:gridSpan w:val="7"/>
          </w:tcPr>
          <w:p w:rsidR="00577AB5" w:rsidRDefault="00577AB5">
            <w:pPr>
              <w:pStyle w:val="ConsPlusNormal"/>
              <w:jc w:val="center"/>
              <w:outlineLvl w:val="3"/>
            </w:pPr>
            <w:r>
              <w:t>4. Муниципальное образование Асекеевский район</w:t>
            </w:r>
          </w:p>
        </w:tc>
      </w:tr>
      <w:tr w:rsidR="00577AB5">
        <w:tc>
          <w:tcPr>
            <w:tcW w:w="3912" w:type="dxa"/>
            <w:gridSpan w:val="2"/>
          </w:tcPr>
          <w:p w:rsidR="00577AB5" w:rsidRDefault="00577AB5">
            <w:pPr>
              <w:pStyle w:val="ConsPlusNormal"/>
            </w:pPr>
            <w:r>
              <w:t xml:space="preserve">Итого по муниципальному </w:t>
            </w:r>
            <w:r>
              <w:lastRenderedPageBreak/>
              <w:t>образованию Асекеевский район</w:t>
            </w:r>
          </w:p>
        </w:tc>
        <w:tc>
          <w:tcPr>
            <w:tcW w:w="1474" w:type="dxa"/>
          </w:tcPr>
          <w:p w:rsidR="00577AB5" w:rsidRDefault="00577AB5">
            <w:pPr>
              <w:pStyle w:val="ConsPlusNormal"/>
              <w:jc w:val="center"/>
            </w:pPr>
            <w:r>
              <w:lastRenderedPageBreak/>
              <w:t>950,20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1052324,90</w:t>
            </w:r>
          </w:p>
        </w:tc>
      </w:tr>
      <w:tr w:rsidR="00577AB5">
        <w:tc>
          <w:tcPr>
            <w:tcW w:w="794" w:type="dxa"/>
          </w:tcPr>
          <w:p w:rsidR="00577AB5" w:rsidRDefault="00577AB5">
            <w:pPr>
              <w:pStyle w:val="ConsPlusNormal"/>
              <w:jc w:val="center"/>
            </w:pPr>
            <w:r>
              <w:lastRenderedPageBreak/>
              <w:t>11.</w:t>
            </w:r>
          </w:p>
        </w:tc>
        <w:tc>
          <w:tcPr>
            <w:tcW w:w="3118" w:type="dxa"/>
          </w:tcPr>
          <w:p w:rsidR="00577AB5" w:rsidRDefault="00577AB5">
            <w:pPr>
              <w:pStyle w:val="ConsPlusNormal"/>
            </w:pPr>
            <w:r>
              <w:t>с. Асекеево, ул. Московская, д. 14</w:t>
            </w:r>
          </w:p>
        </w:tc>
        <w:tc>
          <w:tcPr>
            <w:tcW w:w="1474" w:type="dxa"/>
          </w:tcPr>
          <w:p w:rsidR="00577AB5" w:rsidRDefault="00577AB5">
            <w:pPr>
              <w:pStyle w:val="ConsPlusNormal"/>
              <w:jc w:val="center"/>
            </w:pPr>
            <w:r>
              <w:t>950,20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1052324,90</w:t>
            </w:r>
          </w:p>
        </w:tc>
      </w:tr>
      <w:tr w:rsidR="00577AB5">
        <w:tc>
          <w:tcPr>
            <w:tcW w:w="13606" w:type="dxa"/>
            <w:gridSpan w:val="7"/>
          </w:tcPr>
          <w:p w:rsidR="00577AB5" w:rsidRDefault="00577AB5">
            <w:pPr>
              <w:pStyle w:val="ConsPlusNormal"/>
              <w:jc w:val="center"/>
              <w:outlineLvl w:val="3"/>
            </w:pPr>
            <w:r>
              <w:t>5. Муниципальное образование Бузулукский район</w:t>
            </w:r>
          </w:p>
        </w:tc>
      </w:tr>
      <w:tr w:rsidR="00577AB5">
        <w:tc>
          <w:tcPr>
            <w:tcW w:w="3912" w:type="dxa"/>
            <w:gridSpan w:val="2"/>
          </w:tcPr>
          <w:p w:rsidR="00577AB5" w:rsidRDefault="00577AB5">
            <w:pPr>
              <w:pStyle w:val="ConsPlusNormal"/>
            </w:pPr>
            <w:r>
              <w:t>Итого по муниципальному образованию Бузулукский район</w:t>
            </w:r>
          </w:p>
        </w:tc>
        <w:tc>
          <w:tcPr>
            <w:tcW w:w="1474" w:type="dxa"/>
          </w:tcPr>
          <w:p w:rsidR="00577AB5" w:rsidRDefault="00577AB5">
            <w:pPr>
              <w:pStyle w:val="ConsPlusNormal"/>
              <w:jc w:val="center"/>
            </w:pPr>
            <w:r>
              <w:t>627,00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111428,36</w:t>
            </w:r>
          </w:p>
        </w:tc>
      </w:tr>
      <w:tr w:rsidR="00577AB5">
        <w:tc>
          <w:tcPr>
            <w:tcW w:w="794" w:type="dxa"/>
          </w:tcPr>
          <w:p w:rsidR="00577AB5" w:rsidRDefault="00577AB5">
            <w:pPr>
              <w:pStyle w:val="ConsPlusNormal"/>
              <w:jc w:val="center"/>
            </w:pPr>
            <w:r>
              <w:t>12.</w:t>
            </w:r>
          </w:p>
        </w:tc>
        <w:tc>
          <w:tcPr>
            <w:tcW w:w="3118" w:type="dxa"/>
          </w:tcPr>
          <w:p w:rsidR="00577AB5" w:rsidRDefault="00577AB5">
            <w:pPr>
              <w:pStyle w:val="ConsPlusNormal"/>
            </w:pPr>
            <w:r>
              <w:t>с. Палимовка, ул. Советская, д. 38</w:t>
            </w:r>
          </w:p>
        </w:tc>
        <w:tc>
          <w:tcPr>
            <w:tcW w:w="1474" w:type="dxa"/>
          </w:tcPr>
          <w:p w:rsidR="00577AB5" w:rsidRDefault="00577AB5">
            <w:pPr>
              <w:pStyle w:val="ConsPlusNormal"/>
              <w:jc w:val="center"/>
            </w:pPr>
            <w:r>
              <w:t>627,00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111428,36</w:t>
            </w:r>
          </w:p>
        </w:tc>
      </w:tr>
      <w:tr w:rsidR="00577AB5">
        <w:tc>
          <w:tcPr>
            <w:tcW w:w="13606" w:type="dxa"/>
            <w:gridSpan w:val="7"/>
          </w:tcPr>
          <w:p w:rsidR="00577AB5" w:rsidRDefault="00577AB5">
            <w:pPr>
              <w:pStyle w:val="ConsPlusNormal"/>
              <w:jc w:val="center"/>
              <w:outlineLvl w:val="3"/>
            </w:pPr>
            <w:r>
              <w:t>6. Муниципальное образование Гайский городской округ</w:t>
            </w:r>
          </w:p>
        </w:tc>
      </w:tr>
      <w:tr w:rsidR="00577AB5">
        <w:tc>
          <w:tcPr>
            <w:tcW w:w="3912" w:type="dxa"/>
            <w:gridSpan w:val="2"/>
          </w:tcPr>
          <w:p w:rsidR="00577AB5" w:rsidRDefault="00577AB5">
            <w:pPr>
              <w:pStyle w:val="ConsPlusNormal"/>
            </w:pPr>
            <w:r>
              <w:t>Итого по муниципальному образованию Гайский городской округ</w:t>
            </w:r>
          </w:p>
        </w:tc>
        <w:tc>
          <w:tcPr>
            <w:tcW w:w="1474" w:type="dxa"/>
          </w:tcPr>
          <w:p w:rsidR="00577AB5" w:rsidRDefault="00577AB5">
            <w:pPr>
              <w:pStyle w:val="ConsPlusNormal"/>
              <w:jc w:val="center"/>
            </w:pPr>
            <w:r>
              <w:t>109977,90</w:t>
            </w:r>
          </w:p>
        </w:tc>
        <w:tc>
          <w:tcPr>
            <w:tcW w:w="2551" w:type="dxa"/>
          </w:tcPr>
          <w:p w:rsidR="00577AB5" w:rsidRDefault="00577AB5">
            <w:pPr>
              <w:pStyle w:val="ConsPlusNormal"/>
              <w:jc w:val="center"/>
            </w:pPr>
            <w:r>
              <w:t>3488</w:t>
            </w:r>
          </w:p>
        </w:tc>
        <w:tc>
          <w:tcPr>
            <w:tcW w:w="1984" w:type="dxa"/>
          </w:tcPr>
          <w:p w:rsidR="00577AB5" w:rsidRDefault="00577AB5">
            <w:pPr>
              <w:pStyle w:val="ConsPlusNormal"/>
              <w:jc w:val="center"/>
            </w:pPr>
            <w:r>
              <w:t>22</w:t>
            </w:r>
          </w:p>
        </w:tc>
        <w:tc>
          <w:tcPr>
            <w:tcW w:w="1701" w:type="dxa"/>
          </w:tcPr>
          <w:p w:rsidR="00577AB5" w:rsidRDefault="00577AB5">
            <w:pPr>
              <w:pStyle w:val="ConsPlusNormal"/>
              <w:jc w:val="center"/>
            </w:pPr>
            <w:r>
              <w:t>22</w:t>
            </w:r>
          </w:p>
        </w:tc>
        <w:tc>
          <w:tcPr>
            <w:tcW w:w="1984" w:type="dxa"/>
          </w:tcPr>
          <w:p w:rsidR="00577AB5" w:rsidRDefault="00577AB5">
            <w:pPr>
              <w:pStyle w:val="ConsPlusNormal"/>
              <w:jc w:val="center"/>
            </w:pPr>
            <w:r>
              <w:t>86638991,62</w:t>
            </w:r>
          </w:p>
        </w:tc>
      </w:tr>
      <w:tr w:rsidR="00577AB5">
        <w:tc>
          <w:tcPr>
            <w:tcW w:w="794" w:type="dxa"/>
          </w:tcPr>
          <w:p w:rsidR="00577AB5" w:rsidRDefault="00577AB5">
            <w:pPr>
              <w:pStyle w:val="ConsPlusNormal"/>
              <w:jc w:val="center"/>
            </w:pPr>
            <w:r>
              <w:t>13.</w:t>
            </w:r>
          </w:p>
        </w:tc>
        <w:tc>
          <w:tcPr>
            <w:tcW w:w="3118" w:type="dxa"/>
          </w:tcPr>
          <w:p w:rsidR="00577AB5" w:rsidRDefault="00577AB5">
            <w:pPr>
              <w:pStyle w:val="ConsPlusNormal"/>
            </w:pPr>
            <w:r>
              <w:t>г. Гай, мкр. 8-й, д. 13</w:t>
            </w:r>
          </w:p>
        </w:tc>
        <w:tc>
          <w:tcPr>
            <w:tcW w:w="1474" w:type="dxa"/>
          </w:tcPr>
          <w:p w:rsidR="00577AB5" w:rsidRDefault="00577AB5">
            <w:pPr>
              <w:pStyle w:val="ConsPlusNormal"/>
              <w:jc w:val="center"/>
            </w:pPr>
            <w:r>
              <w:t>7735,60</w:t>
            </w:r>
          </w:p>
        </w:tc>
        <w:tc>
          <w:tcPr>
            <w:tcW w:w="2551" w:type="dxa"/>
          </w:tcPr>
          <w:p w:rsidR="00577AB5" w:rsidRDefault="00577AB5">
            <w:pPr>
              <w:pStyle w:val="ConsPlusNormal"/>
              <w:jc w:val="center"/>
            </w:pPr>
            <w:r>
              <w:t>196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4910266,51</w:t>
            </w:r>
          </w:p>
        </w:tc>
      </w:tr>
      <w:tr w:rsidR="00577AB5">
        <w:tc>
          <w:tcPr>
            <w:tcW w:w="794" w:type="dxa"/>
          </w:tcPr>
          <w:p w:rsidR="00577AB5" w:rsidRDefault="00577AB5">
            <w:pPr>
              <w:pStyle w:val="ConsPlusNormal"/>
              <w:jc w:val="center"/>
            </w:pPr>
            <w:r>
              <w:t>14.</w:t>
            </w:r>
          </w:p>
        </w:tc>
        <w:tc>
          <w:tcPr>
            <w:tcW w:w="3118" w:type="dxa"/>
          </w:tcPr>
          <w:p w:rsidR="00577AB5" w:rsidRDefault="00577AB5">
            <w:pPr>
              <w:pStyle w:val="ConsPlusNormal"/>
            </w:pPr>
            <w:r>
              <w:t>г. Гай, мкр. 8-й, д. 14</w:t>
            </w:r>
          </w:p>
        </w:tc>
        <w:tc>
          <w:tcPr>
            <w:tcW w:w="1474" w:type="dxa"/>
          </w:tcPr>
          <w:p w:rsidR="00577AB5" w:rsidRDefault="00577AB5">
            <w:pPr>
              <w:pStyle w:val="ConsPlusNormal"/>
              <w:jc w:val="center"/>
            </w:pPr>
            <w:r>
              <w:t>3331,10</w:t>
            </w:r>
          </w:p>
        </w:tc>
        <w:tc>
          <w:tcPr>
            <w:tcW w:w="2551" w:type="dxa"/>
          </w:tcPr>
          <w:p w:rsidR="00577AB5" w:rsidRDefault="00577AB5">
            <w:pPr>
              <w:pStyle w:val="ConsPlusNormal"/>
              <w:jc w:val="center"/>
            </w:pPr>
            <w:r>
              <w:t>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2308242,05</w:t>
            </w:r>
          </w:p>
        </w:tc>
      </w:tr>
      <w:tr w:rsidR="00577AB5">
        <w:tc>
          <w:tcPr>
            <w:tcW w:w="794" w:type="dxa"/>
          </w:tcPr>
          <w:p w:rsidR="00577AB5" w:rsidRDefault="00577AB5">
            <w:pPr>
              <w:pStyle w:val="ConsPlusNormal"/>
              <w:jc w:val="center"/>
            </w:pPr>
            <w:r>
              <w:t>15.</w:t>
            </w:r>
          </w:p>
        </w:tc>
        <w:tc>
          <w:tcPr>
            <w:tcW w:w="3118" w:type="dxa"/>
          </w:tcPr>
          <w:p w:rsidR="00577AB5" w:rsidRDefault="00577AB5">
            <w:pPr>
              <w:pStyle w:val="ConsPlusNormal"/>
            </w:pPr>
            <w:r>
              <w:t>г. Гай, мкр. 8-й, д. 17</w:t>
            </w:r>
          </w:p>
        </w:tc>
        <w:tc>
          <w:tcPr>
            <w:tcW w:w="1474" w:type="dxa"/>
          </w:tcPr>
          <w:p w:rsidR="00577AB5" w:rsidRDefault="00577AB5">
            <w:pPr>
              <w:pStyle w:val="ConsPlusNormal"/>
              <w:jc w:val="center"/>
            </w:pPr>
            <w:r>
              <w:t>2297,00</w:t>
            </w:r>
          </w:p>
        </w:tc>
        <w:tc>
          <w:tcPr>
            <w:tcW w:w="2551" w:type="dxa"/>
          </w:tcPr>
          <w:p w:rsidR="00577AB5" w:rsidRDefault="00577AB5">
            <w:pPr>
              <w:pStyle w:val="ConsPlusNormal"/>
              <w:jc w:val="center"/>
            </w:pPr>
            <w:r>
              <w:t>61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3749185,98</w:t>
            </w:r>
          </w:p>
        </w:tc>
      </w:tr>
      <w:tr w:rsidR="00577AB5">
        <w:tc>
          <w:tcPr>
            <w:tcW w:w="794" w:type="dxa"/>
          </w:tcPr>
          <w:p w:rsidR="00577AB5" w:rsidRDefault="00577AB5">
            <w:pPr>
              <w:pStyle w:val="ConsPlusNormal"/>
              <w:jc w:val="center"/>
            </w:pPr>
            <w:r>
              <w:t>16.</w:t>
            </w:r>
          </w:p>
        </w:tc>
        <w:tc>
          <w:tcPr>
            <w:tcW w:w="3118" w:type="dxa"/>
          </w:tcPr>
          <w:p w:rsidR="00577AB5" w:rsidRDefault="00577AB5">
            <w:pPr>
              <w:pStyle w:val="ConsPlusNormal"/>
            </w:pPr>
            <w:r>
              <w:t>г. Гай, мкр. 8-й, д. 21</w:t>
            </w:r>
          </w:p>
        </w:tc>
        <w:tc>
          <w:tcPr>
            <w:tcW w:w="1474" w:type="dxa"/>
          </w:tcPr>
          <w:p w:rsidR="00577AB5" w:rsidRDefault="00577AB5">
            <w:pPr>
              <w:pStyle w:val="ConsPlusNormal"/>
              <w:jc w:val="center"/>
            </w:pPr>
            <w:r>
              <w:t>3479,90</w:t>
            </w:r>
          </w:p>
        </w:tc>
        <w:tc>
          <w:tcPr>
            <w:tcW w:w="2551" w:type="dxa"/>
          </w:tcPr>
          <w:p w:rsidR="00577AB5" w:rsidRDefault="00577AB5">
            <w:pPr>
              <w:pStyle w:val="ConsPlusNormal"/>
              <w:jc w:val="center"/>
            </w:pPr>
            <w:r>
              <w:t>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4719934,74</w:t>
            </w:r>
          </w:p>
        </w:tc>
      </w:tr>
      <w:tr w:rsidR="00577AB5">
        <w:tc>
          <w:tcPr>
            <w:tcW w:w="794" w:type="dxa"/>
          </w:tcPr>
          <w:p w:rsidR="00577AB5" w:rsidRDefault="00577AB5">
            <w:pPr>
              <w:pStyle w:val="ConsPlusNormal"/>
              <w:jc w:val="center"/>
            </w:pPr>
            <w:r>
              <w:t>17.</w:t>
            </w:r>
          </w:p>
        </w:tc>
        <w:tc>
          <w:tcPr>
            <w:tcW w:w="3118" w:type="dxa"/>
          </w:tcPr>
          <w:p w:rsidR="00577AB5" w:rsidRDefault="00577AB5">
            <w:pPr>
              <w:pStyle w:val="ConsPlusNormal"/>
            </w:pPr>
            <w:r>
              <w:t>г. Гай, пер. Парковый, д. 5</w:t>
            </w:r>
          </w:p>
        </w:tc>
        <w:tc>
          <w:tcPr>
            <w:tcW w:w="1474" w:type="dxa"/>
          </w:tcPr>
          <w:p w:rsidR="00577AB5" w:rsidRDefault="00577AB5">
            <w:pPr>
              <w:pStyle w:val="ConsPlusNormal"/>
              <w:jc w:val="center"/>
            </w:pPr>
            <w:r>
              <w:t>3669,70</w:t>
            </w:r>
          </w:p>
        </w:tc>
        <w:tc>
          <w:tcPr>
            <w:tcW w:w="2551" w:type="dxa"/>
          </w:tcPr>
          <w:p w:rsidR="00577AB5" w:rsidRDefault="00577AB5">
            <w:pPr>
              <w:pStyle w:val="ConsPlusNormal"/>
              <w:jc w:val="center"/>
            </w:pPr>
            <w:r>
              <w:t>118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3471804,14</w:t>
            </w:r>
          </w:p>
        </w:tc>
      </w:tr>
      <w:tr w:rsidR="00577AB5">
        <w:tc>
          <w:tcPr>
            <w:tcW w:w="794" w:type="dxa"/>
          </w:tcPr>
          <w:p w:rsidR="00577AB5" w:rsidRDefault="00577AB5">
            <w:pPr>
              <w:pStyle w:val="ConsPlusNormal"/>
              <w:jc w:val="center"/>
            </w:pPr>
            <w:r>
              <w:t>18.</w:t>
            </w:r>
          </w:p>
        </w:tc>
        <w:tc>
          <w:tcPr>
            <w:tcW w:w="3118" w:type="dxa"/>
          </w:tcPr>
          <w:p w:rsidR="00577AB5" w:rsidRDefault="00577AB5">
            <w:pPr>
              <w:pStyle w:val="ConsPlusNormal"/>
            </w:pPr>
            <w:r>
              <w:t>г. Гай, просп. Победы, д. 1</w:t>
            </w:r>
          </w:p>
        </w:tc>
        <w:tc>
          <w:tcPr>
            <w:tcW w:w="1474" w:type="dxa"/>
          </w:tcPr>
          <w:p w:rsidR="00577AB5" w:rsidRDefault="00577AB5">
            <w:pPr>
              <w:pStyle w:val="ConsPlusNormal"/>
              <w:jc w:val="center"/>
            </w:pPr>
            <w:r>
              <w:t>4565,30</w:t>
            </w:r>
          </w:p>
        </w:tc>
        <w:tc>
          <w:tcPr>
            <w:tcW w:w="2551" w:type="dxa"/>
          </w:tcPr>
          <w:p w:rsidR="00577AB5" w:rsidRDefault="00577AB5">
            <w:pPr>
              <w:pStyle w:val="ConsPlusNormal"/>
              <w:jc w:val="center"/>
            </w:pPr>
            <w:r>
              <w:t>161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3756928,49</w:t>
            </w:r>
          </w:p>
        </w:tc>
      </w:tr>
      <w:tr w:rsidR="00577AB5">
        <w:tc>
          <w:tcPr>
            <w:tcW w:w="794" w:type="dxa"/>
          </w:tcPr>
          <w:p w:rsidR="00577AB5" w:rsidRDefault="00577AB5">
            <w:pPr>
              <w:pStyle w:val="ConsPlusNormal"/>
              <w:jc w:val="center"/>
            </w:pPr>
            <w:r>
              <w:t>19.</w:t>
            </w:r>
          </w:p>
        </w:tc>
        <w:tc>
          <w:tcPr>
            <w:tcW w:w="3118" w:type="dxa"/>
          </w:tcPr>
          <w:p w:rsidR="00577AB5" w:rsidRDefault="00577AB5">
            <w:pPr>
              <w:pStyle w:val="ConsPlusNormal"/>
            </w:pPr>
            <w:r>
              <w:t>г. Гай, просп. Победы, д. 12</w:t>
            </w:r>
          </w:p>
        </w:tc>
        <w:tc>
          <w:tcPr>
            <w:tcW w:w="1474" w:type="dxa"/>
          </w:tcPr>
          <w:p w:rsidR="00577AB5" w:rsidRDefault="00577AB5">
            <w:pPr>
              <w:pStyle w:val="ConsPlusNormal"/>
              <w:jc w:val="center"/>
            </w:pPr>
            <w:r>
              <w:t>4579,40</w:t>
            </w:r>
          </w:p>
        </w:tc>
        <w:tc>
          <w:tcPr>
            <w:tcW w:w="2551" w:type="dxa"/>
          </w:tcPr>
          <w:p w:rsidR="00577AB5" w:rsidRDefault="00577AB5">
            <w:pPr>
              <w:pStyle w:val="ConsPlusNormal"/>
              <w:jc w:val="center"/>
            </w:pPr>
            <w:r>
              <w:t>167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3769154,85</w:t>
            </w:r>
          </w:p>
        </w:tc>
      </w:tr>
      <w:tr w:rsidR="00577AB5">
        <w:tc>
          <w:tcPr>
            <w:tcW w:w="794" w:type="dxa"/>
          </w:tcPr>
          <w:p w:rsidR="00577AB5" w:rsidRDefault="00577AB5">
            <w:pPr>
              <w:pStyle w:val="ConsPlusNormal"/>
              <w:jc w:val="center"/>
            </w:pPr>
            <w:r>
              <w:t>20.</w:t>
            </w:r>
          </w:p>
        </w:tc>
        <w:tc>
          <w:tcPr>
            <w:tcW w:w="3118" w:type="dxa"/>
          </w:tcPr>
          <w:p w:rsidR="00577AB5" w:rsidRDefault="00577AB5">
            <w:pPr>
              <w:pStyle w:val="ConsPlusNormal"/>
            </w:pPr>
            <w:r>
              <w:t>г. Гай, просп. Победы, д. 21а</w:t>
            </w:r>
          </w:p>
        </w:tc>
        <w:tc>
          <w:tcPr>
            <w:tcW w:w="1474" w:type="dxa"/>
          </w:tcPr>
          <w:p w:rsidR="00577AB5" w:rsidRDefault="00577AB5">
            <w:pPr>
              <w:pStyle w:val="ConsPlusNormal"/>
              <w:jc w:val="center"/>
            </w:pPr>
            <w:r>
              <w:t>4281,10</w:t>
            </w:r>
          </w:p>
        </w:tc>
        <w:tc>
          <w:tcPr>
            <w:tcW w:w="2551" w:type="dxa"/>
          </w:tcPr>
          <w:p w:rsidR="00577AB5" w:rsidRDefault="00577AB5">
            <w:pPr>
              <w:pStyle w:val="ConsPlusNormal"/>
              <w:jc w:val="center"/>
            </w:pPr>
            <w:r>
              <w:t>158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4797498,56</w:t>
            </w:r>
          </w:p>
        </w:tc>
      </w:tr>
      <w:tr w:rsidR="00577AB5">
        <w:tc>
          <w:tcPr>
            <w:tcW w:w="794" w:type="dxa"/>
          </w:tcPr>
          <w:p w:rsidR="00577AB5" w:rsidRDefault="00577AB5">
            <w:pPr>
              <w:pStyle w:val="ConsPlusNormal"/>
              <w:jc w:val="center"/>
            </w:pPr>
            <w:r>
              <w:t>21.</w:t>
            </w:r>
          </w:p>
        </w:tc>
        <w:tc>
          <w:tcPr>
            <w:tcW w:w="3118" w:type="dxa"/>
          </w:tcPr>
          <w:p w:rsidR="00577AB5" w:rsidRDefault="00577AB5">
            <w:pPr>
              <w:pStyle w:val="ConsPlusNormal"/>
            </w:pPr>
            <w:r>
              <w:t>г. Гай, ул. Войченко, д. 5а</w:t>
            </w:r>
          </w:p>
        </w:tc>
        <w:tc>
          <w:tcPr>
            <w:tcW w:w="1474" w:type="dxa"/>
          </w:tcPr>
          <w:p w:rsidR="00577AB5" w:rsidRDefault="00577AB5">
            <w:pPr>
              <w:pStyle w:val="ConsPlusNormal"/>
              <w:jc w:val="center"/>
            </w:pPr>
            <w:r>
              <w:t>5936,80</w:t>
            </w:r>
          </w:p>
        </w:tc>
        <w:tc>
          <w:tcPr>
            <w:tcW w:w="2551" w:type="dxa"/>
          </w:tcPr>
          <w:p w:rsidR="00577AB5" w:rsidRDefault="00577AB5">
            <w:pPr>
              <w:pStyle w:val="ConsPlusNormal"/>
              <w:jc w:val="center"/>
            </w:pPr>
            <w:r>
              <w:t>195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4770514,68</w:t>
            </w:r>
          </w:p>
        </w:tc>
      </w:tr>
      <w:tr w:rsidR="00577AB5">
        <w:tc>
          <w:tcPr>
            <w:tcW w:w="794" w:type="dxa"/>
          </w:tcPr>
          <w:p w:rsidR="00577AB5" w:rsidRDefault="00577AB5">
            <w:pPr>
              <w:pStyle w:val="ConsPlusNormal"/>
              <w:jc w:val="center"/>
            </w:pPr>
            <w:r>
              <w:t>22.</w:t>
            </w:r>
          </w:p>
        </w:tc>
        <w:tc>
          <w:tcPr>
            <w:tcW w:w="3118" w:type="dxa"/>
          </w:tcPr>
          <w:p w:rsidR="00577AB5" w:rsidRDefault="00577AB5">
            <w:pPr>
              <w:pStyle w:val="ConsPlusNormal"/>
            </w:pPr>
            <w:r>
              <w:t>г. Гай, ул. Войченко, д. 7а</w:t>
            </w:r>
          </w:p>
        </w:tc>
        <w:tc>
          <w:tcPr>
            <w:tcW w:w="1474" w:type="dxa"/>
          </w:tcPr>
          <w:p w:rsidR="00577AB5" w:rsidRDefault="00577AB5">
            <w:pPr>
              <w:pStyle w:val="ConsPlusNormal"/>
              <w:jc w:val="center"/>
            </w:pPr>
            <w:r>
              <w:t>5873,00</w:t>
            </w:r>
          </w:p>
        </w:tc>
        <w:tc>
          <w:tcPr>
            <w:tcW w:w="2551" w:type="dxa"/>
          </w:tcPr>
          <w:p w:rsidR="00577AB5" w:rsidRDefault="00577AB5">
            <w:pPr>
              <w:pStyle w:val="ConsPlusNormal"/>
              <w:jc w:val="center"/>
            </w:pPr>
            <w:r>
              <w:t>205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4990305,44</w:t>
            </w:r>
          </w:p>
        </w:tc>
      </w:tr>
      <w:tr w:rsidR="00577AB5">
        <w:tc>
          <w:tcPr>
            <w:tcW w:w="794" w:type="dxa"/>
          </w:tcPr>
          <w:p w:rsidR="00577AB5" w:rsidRDefault="00577AB5">
            <w:pPr>
              <w:pStyle w:val="ConsPlusNormal"/>
              <w:jc w:val="center"/>
            </w:pPr>
            <w:r>
              <w:lastRenderedPageBreak/>
              <w:t>23.</w:t>
            </w:r>
          </w:p>
        </w:tc>
        <w:tc>
          <w:tcPr>
            <w:tcW w:w="3118" w:type="dxa"/>
          </w:tcPr>
          <w:p w:rsidR="00577AB5" w:rsidRDefault="00577AB5">
            <w:pPr>
              <w:pStyle w:val="ConsPlusNormal"/>
            </w:pPr>
            <w:r>
              <w:t>г. Гай, ул. Декабристов, д. 4</w:t>
            </w:r>
          </w:p>
        </w:tc>
        <w:tc>
          <w:tcPr>
            <w:tcW w:w="1474" w:type="dxa"/>
          </w:tcPr>
          <w:p w:rsidR="00577AB5" w:rsidRDefault="00577AB5">
            <w:pPr>
              <w:pStyle w:val="ConsPlusNormal"/>
              <w:jc w:val="center"/>
            </w:pPr>
            <w:r>
              <w:t>14544,60</w:t>
            </w:r>
          </w:p>
        </w:tc>
        <w:tc>
          <w:tcPr>
            <w:tcW w:w="2551" w:type="dxa"/>
          </w:tcPr>
          <w:p w:rsidR="00577AB5" w:rsidRDefault="00577AB5">
            <w:pPr>
              <w:pStyle w:val="ConsPlusNormal"/>
              <w:jc w:val="center"/>
            </w:pPr>
            <w:r>
              <w:t>504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6756953,40</w:t>
            </w:r>
          </w:p>
        </w:tc>
      </w:tr>
      <w:tr w:rsidR="00577AB5">
        <w:tc>
          <w:tcPr>
            <w:tcW w:w="794" w:type="dxa"/>
          </w:tcPr>
          <w:p w:rsidR="00577AB5" w:rsidRDefault="00577AB5">
            <w:pPr>
              <w:pStyle w:val="ConsPlusNormal"/>
              <w:jc w:val="center"/>
            </w:pPr>
            <w:r>
              <w:t>24.</w:t>
            </w:r>
          </w:p>
        </w:tc>
        <w:tc>
          <w:tcPr>
            <w:tcW w:w="3118" w:type="dxa"/>
          </w:tcPr>
          <w:p w:rsidR="00577AB5" w:rsidRDefault="00577AB5">
            <w:pPr>
              <w:pStyle w:val="ConsPlusNormal"/>
            </w:pPr>
            <w:r>
              <w:t>г. Гай, ул. Ленина, д. 37</w:t>
            </w:r>
          </w:p>
        </w:tc>
        <w:tc>
          <w:tcPr>
            <w:tcW w:w="1474" w:type="dxa"/>
          </w:tcPr>
          <w:p w:rsidR="00577AB5" w:rsidRDefault="00577AB5">
            <w:pPr>
              <w:pStyle w:val="ConsPlusNormal"/>
              <w:jc w:val="center"/>
            </w:pPr>
            <w:r>
              <w:t>5265,60</w:t>
            </w:r>
          </w:p>
        </w:tc>
        <w:tc>
          <w:tcPr>
            <w:tcW w:w="2551" w:type="dxa"/>
          </w:tcPr>
          <w:p w:rsidR="00577AB5" w:rsidRDefault="00577AB5">
            <w:pPr>
              <w:pStyle w:val="ConsPlusNormal"/>
              <w:jc w:val="center"/>
            </w:pPr>
            <w:r>
              <w:t>110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5304664,60</w:t>
            </w:r>
          </w:p>
        </w:tc>
      </w:tr>
      <w:tr w:rsidR="00577AB5">
        <w:tc>
          <w:tcPr>
            <w:tcW w:w="794" w:type="dxa"/>
          </w:tcPr>
          <w:p w:rsidR="00577AB5" w:rsidRDefault="00577AB5">
            <w:pPr>
              <w:pStyle w:val="ConsPlusNormal"/>
              <w:jc w:val="center"/>
            </w:pPr>
            <w:r>
              <w:t>25.</w:t>
            </w:r>
          </w:p>
        </w:tc>
        <w:tc>
          <w:tcPr>
            <w:tcW w:w="3118" w:type="dxa"/>
          </w:tcPr>
          <w:p w:rsidR="00577AB5" w:rsidRDefault="00577AB5">
            <w:pPr>
              <w:pStyle w:val="ConsPlusNormal"/>
            </w:pPr>
            <w:r>
              <w:t>г. Гай, ул. Ленина, д. 37а</w:t>
            </w:r>
          </w:p>
        </w:tc>
        <w:tc>
          <w:tcPr>
            <w:tcW w:w="1474" w:type="dxa"/>
          </w:tcPr>
          <w:p w:rsidR="00577AB5" w:rsidRDefault="00577AB5">
            <w:pPr>
              <w:pStyle w:val="ConsPlusNormal"/>
              <w:jc w:val="center"/>
            </w:pPr>
            <w:r>
              <w:t>4324,90</w:t>
            </w:r>
          </w:p>
        </w:tc>
        <w:tc>
          <w:tcPr>
            <w:tcW w:w="2551" w:type="dxa"/>
          </w:tcPr>
          <w:p w:rsidR="00577AB5" w:rsidRDefault="00577AB5">
            <w:pPr>
              <w:pStyle w:val="ConsPlusNormal"/>
              <w:jc w:val="center"/>
            </w:pPr>
            <w:r>
              <w:t>120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4045081,06</w:t>
            </w:r>
          </w:p>
        </w:tc>
      </w:tr>
      <w:tr w:rsidR="00577AB5">
        <w:tc>
          <w:tcPr>
            <w:tcW w:w="794" w:type="dxa"/>
          </w:tcPr>
          <w:p w:rsidR="00577AB5" w:rsidRDefault="00577AB5">
            <w:pPr>
              <w:pStyle w:val="ConsPlusNormal"/>
              <w:jc w:val="center"/>
            </w:pPr>
            <w:r>
              <w:t>26.</w:t>
            </w:r>
          </w:p>
        </w:tc>
        <w:tc>
          <w:tcPr>
            <w:tcW w:w="3118" w:type="dxa"/>
          </w:tcPr>
          <w:p w:rsidR="00577AB5" w:rsidRDefault="00577AB5">
            <w:pPr>
              <w:pStyle w:val="ConsPlusNormal"/>
            </w:pPr>
            <w:r>
              <w:t>г. Гай, ул. Ленина, д. 39</w:t>
            </w:r>
          </w:p>
        </w:tc>
        <w:tc>
          <w:tcPr>
            <w:tcW w:w="1474" w:type="dxa"/>
          </w:tcPr>
          <w:p w:rsidR="00577AB5" w:rsidRDefault="00577AB5">
            <w:pPr>
              <w:pStyle w:val="ConsPlusNormal"/>
              <w:jc w:val="center"/>
            </w:pPr>
            <w:r>
              <w:t>5259,10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706204,23</w:t>
            </w:r>
          </w:p>
        </w:tc>
      </w:tr>
      <w:tr w:rsidR="00577AB5">
        <w:tc>
          <w:tcPr>
            <w:tcW w:w="794" w:type="dxa"/>
          </w:tcPr>
          <w:p w:rsidR="00577AB5" w:rsidRDefault="00577AB5">
            <w:pPr>
              <w:pStyle w:val="ConsPlusNormal"/>
              <w:jc w:val="center"/>
            </w:pPr>
            <w:r>
              <w:t>27.</w:t>
            </w:r>
          </w:p>
        </w:tc>
        <w:tc>
          <w:tcPr>
            <w:tcW w:w="3118" w:type="dxa"/>
          </w:tcPr>
          <w:p w:rsidR="00577AB5" w:rsidRDefault="00577AB5">
            <w:pPr>
              <w:pStyle w:val="ConsPlusNormal"/>
            </w:pPr>
            <w:r>
              <w:t>г. Гай, ул. Ленина, д. 40</w:t>
            </w:r>
          </w:p>
        </w:tc>
        <w:tc>
          <w:tcPr>
            <w:tcW w:w="1474" w:type="dxa"/>
          </w:tcPr>
          <w:p w:rsidR="00577AB5" w:rsidRDefault="00577AB5">
            <w:pPr>
              <w:pStyle w:val="ConsPlusNormal"/>
              <w:jc w:val="center"/>
            </w:pPr>
            <w:r>
              <w:t>3307,40</w:t>
            </w:r>
          </w:p>
        </w:tc>
        <w:tc>
          <w:tcPr>
            <w:tcW w:w="2551" w:type="dxa"/>
          </w:tcPr>
          <w:p w:rsidR="00577AB5" w:rsidRDefault="00577AB5">
            <w:pPr>
              <w:pStyle w:val="ConsPlusNormal"/>
              <w:jc w:val="center"/>
            </w:pPr>
            <w:r>
              <w:t>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1665728,54</w:t>
            </w:r>
          </w:p>
        </w:tc>
      </w:tr>
      <w:tr w:rsidR="00577AB5">
        <w:tc>
          <w:tcPr>
            <w:tcW w:w="794" w:type="dxa"/>
          </w:tcPr>
          <w:p w:rsidR="00577AB5" w:rsidRDefault="00577AB5">
            <w:pPr>
              <w:pStyle w:val="ConsPlusNormal"/>
              <w:jc w:val="center"/>
            </w:pPr>
            <w:r>
              <w:t>28.</w:t>
            </w:r>
          </w:p>
        </w:tc>
        <w:tc>
          <w:tcPr>
            <w:tcW w:w="3118" w:type="dxa"/>
          </w:tcPr>
          <w:p w:rsidR="00577AB5" w:rsidRDefault="00577AB5">
            <w:pPr>
              <w:pStyle w:val="ConsPlusNormal"/>
            </w:pPr>
            <w:r>
              <w:t>г. Гай, ул. Ленина, д. 46</w:t>
            </w:r>
          </w:p>
        </w:tc>
        <w:tc>
          <w:tcPr>
            <w:tcW w:w="1474" w:type="dxa"/>
          </w:tcPr>
          <w:p w:rsidR="00577AB5" w:rsidRDefault="00577AB5">
            <w:pPr>
              <w:pStyle w:val="ConsPlusNormal"/>
              <w:jc w:val="center"/>
            </w:pPr>
            <w:r>
              <w:t>5763,10</w:t>
            </w:r>
          </w:p>
        </w:tc>
        <w:tc>
          <w:tcPr>
            <w:tcW w:w="2551" w:type="dxa"/>
          </w:tcPr>
          <w:p w:rsidR="00577AB5" w:rsidRDefault="00577AB5">
            <w:pPr>
              <w:pStyle w:val="ConsPlusNormal"/>
              <w:jc w:val="center"/>
            </w:pPr>
            <w:r>
              <w:t>167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10092463,61</w:t>
            </w:r>
          </w:p>
        </w:tc>
      </w:tr>
      <w:tr w:rsidR="00577AB5">
        <w:tc>
          <w:tcPr>
            <w:tcW w:w="794" w:type="dxa"/>
          </w:tcPr>
          <w:p w:rsidR="00577AB5" w:rsidRDefault="00577AB5">
            <w:pPr>
              <w:pStyle w:val="ConsPlusNormal"/>
              <w:jc w:val="center"/>
            </w:pPr>
            <w:r>
              <w:t>29.</w:t>
            </w:r>
          </w:p>
        </w:tc>
        <w:tc>
          <w:tcPr>
            <w:tcW w:w="3118" w:type="dxa"/>
          </w:tcPr>
          <w:p w:rsidR="00577AB5" w:rsidRDefault="00577AB5">
            <w:pPr>
              <w:pStyle w:val="ConsPlusNormal"/>
            </w:pPr>
            <w:r>
              <w:t>г. Гай, ул. Ленина, д. 47</w:t>
            </w:r>
          </w:p>
        </w:tc>
        <w:tc>
          <w:tcPr>
            <w:tcW w:w="1474" w:type="dxa"/>
          </w:tcPr>
          <w:p w:rsidR="00577AB5" w:rsidRDefault="00577AB5">
            <w:pPr>
              <w:pStyle w:val="ConsPlusNormal"/>
              <w:jc w:val="center"/>
            </w:pPr>
            <w:r>
              <w:t>8317,70</w:t>
            </w:r>
          </w:p>
        </w:tc>
        <w:tc>
          <w:tcPr>
            <w:tcW w:w="2551" w:type="dxa"/>
          </w:tcPr>
          <w:p w:rsidR="00577AB5" w:rsidRDefault="00577AB5">
            <w:pPr>
              <w:pStyle w:val="ConsPlusNormal"/>
              <w:jc w:val="center"/>
            </w:pPr>
            <w:r>
              <w:t>286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7010760,90</w:t>
            </w:r>
          </w:p>
        </w:tc>
      </w:tr>
      <w:tr w:rsidR="00577AB5">
        <w:tc>
          <w:tcPr>
            <w:tcW w:w="794" w:type="dxa"/>
          </w:tcPr>
          <w:p w:rsidR="00577AB5" w:rsidRDefault="00577AB5">
            <w:pPr>
              <w:pStyle w:val="ConsPlusNormal"/>
              <w:jc w:val="center"/>
            </w:pPr>
            <w:r>
              <w:t>30.</w:t>
            </w:r>
          </w:p>
        </w:tc>
        <w:tc>
          <w:tcPr>
            <w:tcW w:w="3118" w:type="dxa"/>
          </w:tcPr>
          <w:p w:rsidR="00577AB5" w:rsidRDefault="00577AB5">
            <w:pPr>
              <w:pStyle w:val="ConsPlusNormal"/>
            </w:pPr>
            <w:r>
              <w:t>г. Гай, ул. Молодежная, д. 49</w:t>
            </w:r>
          </w:p>
        </w:tc>
        <w:tc>
          <w:tcPr>
            <w:tcW w:w="1474" w:type="dxa"/>
          </w:tcPr>
          <w:p w:rsidR="00577AB5" w:rsidRDefault="00577AB5">
            <w:pPr>
              <w:pStyle w:val="ConsPlusNormal"/>
              <w:jc w:val="center"/>
            </w:pPr>
            <w:r>
              <w:t>650,60</w:t>
            </w:r>
          </w:p>
        </w:tc>
        <w:tc>
          <w:tcPr>
            <w:tcW w:w="2551" w:type="dxa"/>
          </w:tcPr>
          <w:p w:rsidR="00577AB5" w:rsidRDefault="00577AB5">
            <w:pPr>
              <w:pStyle w:val="ConsPlusNormal"/>
              <w:jc w:val="center"/>
            </w:pPr>
            <w:r>
              <w:t>288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1680624,44</w:t>
            </w:r>
          </w:p>
        </w:tc>
      </w:tr>
      <w:tr w:rsidR="00577AB5">
        <w:tc>
          <w:tcPr>
            <w:tcW w:w="794" w:type="dxa"/>
          </w:tcPr>
          <w:p w:rsidR="00577AB5" w:rsidRDefault="00577AB5">
            <w:pPr>
              <w:pStyle w:val="ConsPlusNormal"/>
              <w:jc w:val="center"/>
            </w:pPr>
            <w:r>
              <w:t>31.</w:t>
            </w:r>
          </w:p>
        </w:tc>
        <w:tc>
          <w:tcPr>
            <w:tcW w:w="3118" w:type="dxa"/>
          </w:tcPr>
          <w:p w:rsidR="00577AB5" w:rsidRDefault="00577AB5">
            <w:pPr>
              <w:pStyle w:val="ConsPlusNormal"/>
            </w:pPr>
            <w:r>
              <w:t>г. Гай, ул. Молодежная, д. 59</w:t>
            </w:r>
          </w:p>
        </w:tc>
        <w:tc>
          <w:tcPr>
            <w:tcW w:w="1474" w:type="dxa"/>
          </w:tcPr>
          <w:p w:rsidR="00577AB5" w:rsidRDefault="00577AB5">
            <w:pPr>
              <w:pStyle w:val="ConsPlusNormal"/>
              <w:jc w:val="center"/>
            </w:pPr>
            <w:r>
              <w:t>2189,40</w:t>
            </w:r>
          </w:p>
        </w:tc>
        <w:tc>
          <w:tcPr>
            <w:tcW w:w="2551" w:type="dxa"/>
          </w:tcPr>
          <w:p w:rsidR="00577AB5" w:rsidRDefault="00577AB5">
            <w:pPr>
              <w:pStyle w:val="ConsPlusNormal"/>
              <w:jc w:val="center"/>
            </w:pPr>
            <w:r>
              <w:t>159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2318280,37</w:t>
            </w:r>
          </w:p>
        </w:tc>
      </w:tr>
      <w:tr w:rsidR="00577AB5">
        <w:tc>
          <w:tcPr>
            <w:tcW w:w="794" w:type="dxa"/>
          </w:tcPr>
          <w:p w:rsidR="00577AB5" w:rsidRDefault="00577AB5">
            <w:pPr>
              <w:pStyle w:val="ConsPlusNormal"/>
              <w:jc w:val="center"/>
            </w:pPr>
            <w:r>
              <w:t>32.</w:t>
            </w:r>
          </w:p>
        </w:tc>
        <w:tc>
          <w:tcPr>
            <w:tcW w:w="3118" w:type="dxa"/>
          </w:tcPr>
          <w:p w:rsidR="00577AB5" w:rsidRDefault="00577AB5">
            <w:pPr>
              <w:pStyle w:val="ConsPlusNormal"/>
            </w:pPr>
            <w:r>
              <w:t>г. Гай, ул. Молодежная, д. 73</w:t>
            </w:r>
          </w:p>
        </w:tc>
        <w:tc>
          <w:tcPr>
            <w:tcW w:w="1474" w:type="dxa"/>
          </w:tcPr>
          <w:p w:rsidR="00577AB5" w:rsidRDefault="00577AB5">
            <w:pPr>
              <w:pStyle w:val="ConsPlusNormal"/>
              <w:jc w:val="center"/>
            </w:pPr>
            <w:r>
              <w:t>4553,50</w:t>
            </w:r>
          </w:p>
        </w:tc>
        <w:tc>
          <w:tcPr>
            <w:tcW w:w="2551" w:type="dxa"/>
          </w:tcPr>
          <w:p w:rsidR="00577AB5" w:rsidRDefault="00577AB5">
            <w:pPr>
              <w:pStyle w:val="ConsPlusNormal"/>
              <w:jc w:val="center"/>
            </w:pPr>
            <w:r>
              <w:t>153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3752351,68</w:t>
            </w:r>
          </w:p>
        </w:tc>
      </w:tr>
      <w:tr w:rsidR="00577AB5">
        <w:tc>
          <w:tcPr>
            <w:tcW w:w="794" w:type="dxa"/>
          </w:tcPr>
          <w:p w:rsidR="00577AB5" w:rsidRDefault="00577AB5">
            <w:pPr>
              <w:pStyle w:val="ConsPlusNormal"/>
              <w:jc w:val="center"/>
            </w:pPr>
            <w:r>
              <w:t>33.</w:t>
            </w:r>
          </w:p>
        </w:tc>
        <w:tc>
          <w:tcPr>
            <w:tcW w:w="3118" w:type="dxa"/>
          </w:tcPr>
          <w:p w:rsidR="00577AB5" w:rsidRDefault="00577AB5">
            <w:pPr>
              <w:pStyle w:val="ConsPlusNormal"/>
            </w:pPr>
            <w:r>
              <w:t>г. Гай, ул. Орская, д. 126а</w:t>
            </w:r>
          </w:p>
        </w:tc>
        <w:tc>
          <w:tcPr>
            <w:tcW w:w="1474" w:type="dxa"/>
          </w:tcPr>
          <w:p w:rsidR="00577AB5" w:rsidRDefault="00577AB5">
            <w:pPr>
              <w:pStyle w:val="ConsPlusNormal"/>
              <w:jc w:val="center"/>
            </w:pPr>
            <w:r>
              <w:t>9231,70</w:t>
            </w:r>
          </w:p>
        </w:tc>
        <w:tc>
          <w:tcPr>
            <w:tcW w:w="2551" w:type="dxa"/>
          </w:tcPr>
          <w:p w:rsidR="00577AB5" w:rsidRDefault="00577AB5">
            <w:pPr>
              <w:pStyle w:val="ConsPlusNormal"/>
              <w:jc w:val="center"/>
            </w:pPr>
            <w:r>
              <w:t>207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1854077,01</w:t>
            </w:r>
          </w:p>
        </w:tc>
      </w:tr>
      <w:tr w:rsidR="00577AB5">
        <w:tc>
          <w:tcPr>
            <w:tcW w:w="794" w:type="dxa"/>
          </w:tcPr>
          <w:p w:rsidR="00577AB5" w:rsidRDefault="00577AB5">
            <w:pPr>
              <w:pStyle w:val="ConsPlusNormal"/>
              <w:jc w:val="center"/>
            </w:pPr>
            <w:r>
              <w:t>34.</w:t>
            </w:r>
          </w:p>
        </w:tc>
        <w:tc>
          <w:tcPr>
            <w:tcW w:w="3118" w:type="dxa"/>
          </w:tcPr>
          <w:p w:rsidR="00577AB5" w:rsidRDefault="00577AB5">
            <w:pPr>
              <w:pStyle w:val="ConsPlusNormal"/>
            </w:pPr>
            <w:r>
              <w:t>г. Гай, ул. Советская, д. 15а</w:t>
            </w:r>
          </w:p>
        </w:tc>
        <w:tc>
          <w:tcPr>
            <w:tcW w:w="1474" w:type="dxa"/>
          </w:tcPr>
          <w:p w:rsidR="00577AB5" w:rsidRDefault="00577AB5">
            <w:pPr>
              <w:pStyle w:val="ConsPlusNormal"/>
              <w:jc w:val="center"/>
            </w:pPr>
            <w:r>
              <w:t>821,40</w:t>
            </w:r>
          </w:p>
        </w:tc>
        <w:tc>
          <w:tcPr>
            <w:tcW w:w="2551" w:type="dxa"/>
          </w:tcPr>
          <w:p w:rsidR="00577AB5" w:rsidRDefault="00577AB5">
            <w:pPr>
              <w:pStyle w:val="ConsPlusNormal"/>
              <w:jc w:val="center"/>
            </w:pPr>
            <w:r>
              <w:t>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207966,34</w:t>
            </w:r>
          </w:p>
        </w:tc>
      </w:tr>
      <w:tr w:rsidR="00577AB5">
        <w:tc>
          <w:tcPr>
            <w:tcW w:w="13606" w:type="dxa"/>
            <w:gridSpan w:val="7"/>
          </w:tcPr>
          <w:p w:rsidR="00577AB5" w:rsidRDefault="00577AB5">
            <w:pPr>
              <w:pStyle w:val="ConsPlusNormal"/>
              <w:jc w:val="center"/>
              <w:outlineLvl w:val="3"/>
            </w:pPr>
            <w:r>
              <w:t>7. Муниципальное образование город Бугуруслан</w:t>
            </w:r>
          </w:p>
        </w:tc>
      </w:tr>
      <w:tr w:rsidR="00577AB5">
        <w:tc>
          <w:tcPr>
            <w:tcW w:w="3912" w:type="dxa"/>
            <w:gridSpan w:val="2"/>
          </w:tcPr>
          <w:p w:rsidR="00577AB5" w:rsidRDefault="00577AB5">
            <w:pPr>
              <w:pStyle w:val="ConsPlusNormal"/>
            </w:pPr>
            <w:r>
              <w:t>Итого по муниципальному образованию город Бугуруслан</w:t>
            </w:r>
          </w:p>
        </w:tc>
        <w:tc>
          <w:tcPr>
            <w:tcW w:w="1474" w:type="dxa"/>
          </w:tcPr>
          <w:p w:rsidR="00577AB5" w:rsidRDefault="00577AB5">
            <w:pPr>
              <w:pStyle w:val="ConsPlusNormal"/>
              <w:jc w:val="center"/>
            </w:pPr>
            <w:r>
              <w:t>85817,50</w:t>
            </w:r>
          </w:p>
        </w:tc>
        <w:tc>
          <w:tcPr>
            <w:tcW w:w="2551" w:type="dxa"/>
          </w:tcPr>
          <w:p w:rsidR="00577AB5" w:rsidRDefault="00577AB5">
            <w:pPr>
              <w:pStyle w:val="ConsPlusNormal"/>
              <w:jc w:val="center"/>
            </w:pPr>
            <w:r>
              <w:t>3282</w:t>
            </w:r>
          </w:p>
        </w:tc>
        <w:tc>
          <w:tcPr>
            <w:tcW w:w="1984" w:type="dxa"/>
          </w:tcPr>
          <w:p w:rsidR="00577AB5" w:rsidRDefault="00577AB5">
            <w:pPr>
              <w:pStyle w:val="ConsPlusNormal"/>
              <w:jc w:val="center"/>
            </w:pPr>
            <w:r>
              <w:t>37</w:t>
            </w:r>
          </w:p>
        </w:tc>
        <w:tc>
          <w:tcPr>
            <w:tcW w:w="1701" w:type="dxa"/>
          </w:tcPr>
          <w:p w:rsidR="00577AB5" w:rsidRDefault="00577AB5">
            <w:pPr>
              <w:pStyle w:val="ConsPlusNormal"/>
              <w:jc w:val="center"/>
            </w:pPr>
            <w:r>
              <w:t>29</w:t>
            </w:r>
          </w:p>
        </w:tc>
        <w:tc>
          <w:tcPr>
            <w:tcW w:w="1984" w:type="dxa"/>
          </w:tcPr>
          <w:p w:rsidR="00577AB5" w:rsidRDefault="00577AB5">
            <w:pPr>
              <w:pStyle w:val="ConsPlusNormal"/>
              <w:jc w:val="center"/>
            </w:pPr>
            <w:r>
              <w:t>97783592,74</w:t>
            </w:r>
          </w:p>
        </w:tc>
      </w:tr>
      <w:tr w:rsidR="00577AB5">
        <w:tc>
          <w:tcPr>
            <w:tcW w:w="794" w:type="dxa"/>
          </w:tcPr>
          <w:p w:rsidR="00577AB5" w:rsidRDefault="00577AB5">
            <w:pPr>
              <w:pStyle w:val="ConsPlusNormal"/>
              <w:jc w:val="center"/>
            </w:pPr>
            <w:r>
              <w:t>35.</w:t>
            </w:r>
          </w:p>
        </w:tc>
        <w:tc>
          <w:tcPr>
            <w:tcW w:w="3118" w:type="dxa"/>
          </w:tcPr>
          <w:p w:rsidR="00577AB5" w:rsidRDefault="00577AB5">
            <w:pPr>
              <w:pStyle w:val="ConsPlusNormal"/>
            </w:pPr>
            <w:r>
              <w:t>г. Бугуруслан, 1 микрорайон, д. 13</w:t>
            </w:r>
          </w:p>
        </w:tc>
        <w:tc>
          <w:tcPr>
            <w:tcW w:w="1474" w:type="dxa"/>
          </w:tcPr>
          <w:p w:rsidR="00577AB5" w:rsidRDefault="00577AB5">
            <w:pPr>
              <w:pStyle w:val="ConsPlusNormal"/>
              <w:jc w:val="center"/>
            </w:pPr>
            <w:r>
              <w:t>6529,30</w:t>
            </w:r>
          </w:p>
        </w:tc>
        <w:tc>
          <w:tcPr>
            <w:tcW w:w="2551" w:type="dxa"/>
          </w:tcPr>
          <w:p w:rsidR="00577AB5" w:rsidRDefault="00577AB5">
            <w:pPr>
              <w:pStyle w:val="ConsPlusNormal"/>
              <w:jc w:val="center"/>
            </w:pPr>
            <w:r>
              <w:t>260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2385014,62</w:t>
            </w:r>
          </w:p>
        </w:tc>
      </w:tr>
      <w:tr w:rsidR="00577AB5">
        <w:tc>
          <w:tcPr>
            <w:tcW w:w="794" w:type="dxa"/>
          </w:tcPr>
          <w:p w:rsidR="00577AB5" w:rsidRDefault="00577AB5">
            <w:pPr>
              <w:pStyle w:val="ConsPlusNormal"/>
              <w:jc w:val="center"/>
            </w:pPr>
            <w:r>
              <w:t>36.</w:t>
            </w:r>
          </w:p>
        </w:tc>
        <w:tc>
          <w:tcPr>
            <w:tcW w:w="3118" w:type="dxa"/>
          </w:tcPr>
          <w:p w:rsidR="00577AB5" w:rsidRDefault="00577AB5">
            <w:pPr>
              <w:pStyle w:val="ConsPlusNormal"/>
            </w:pPr>
            <w:r>
              <w:t>г. Бугуруслан, 1 микрорайон, д. 7</w:t>
            </w:r>
          </w:p>
        </w:tc>
        <w:tc>
          <w:tcPr>
            <w:tcW w:w="1474" w:type="dxa"/>
          </w:tcPr>
          <w:p w:rsidR="00577AB5" w:rsidRDefault="00577AB5">
            <w:pPr>
              <w:pStyle w:val="ConsPlusNormal"/>
              <w:jc w:val="center"/>
            </w:pPr>
            <w:r>
              <w:t>4868,20</w:t>
            </w:r>
          </w:p>
        </w:tc>
        <w:tc>
          <w:tcPr>
            <w:tcW w:w="2551" w:type="dxa"/>
          </w:tcPr>
          <w:p w:rsidR="00577AB5" w:rsidRDefault="00577AB5">
            <w:pPr>
              <w:pStyle w:val="ConsPlusNormal"/>
              <w:jc w:val="center"/>
            </w:pPr>
            <w:r>
              <w:t>140</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3458683,16</w:t>
            </w:r>
          </w:p>
        </w:tc>
      </w:tr>
      <w:tr w:rsidR="00577AB5">
        <w:tc>
          <w:tcPr>
            <w:tcW w:w="794" w:type="dxa"/>
          </w:tcPr>
          <w:p w:rsidR="00577AB5" w:rsidRDefault="00577AB5">
            <w:pPr>
              <w:pStyle w:val="ConsPlusNormal"/>
              <w:jc w:val="center"/>
            </w:pPr>
            <w:r>
              <w:t>37.</w:t>
            </w:r>
          </w:p>
        </w:tc>
        <w:tc>
          <w:tcPr>
            <w:tcW w:w="3118" w:type="dxa"/>
          </w:tcPr>
          <w:p w:rsidR="00577AB5" w:rsidRDefault="00577AB5">
            <w:pPr>
              <w:pStyle w:val="ConsPlusNormal"/>
            </w:pPr>
            <w:r>
              <w:t>г. Бугуруслан, 2 квартал, д. 4</w:t>
            </w:r>
          </w:p>
        </w:tc>
        <w:tc>
          <w:tcPr>
            <w:tcW w:w="1474" w:type="dxa"/>
          </w:tcPr>
          <w:p w:rsidR="00577AB5" w:rsidRDefault="00577AB5">
            <w:pPr>
              <w:pStyle w:val="ConsPlusNormal"/>
              <w:jc w:val="center"/>
            </w:pPr>
            <w:r>
              <w:t>2570,10</w:t>
            </w:r>
          </w:p>
        </w:tc>
        <w:tc>
          <w:tcPr>
            <w:tcW w:w="2551" w:type="dxa"/>
          </w:tcPr>
          <w:p w:rsidR="00577AB5" w:rsidRDefault="00577AB5">
            <w:pPr>
              <w:pStyle w:val="ConsPlusNormal"/>
              <w:jc w:val="center"/>
            </w:pPr>
            <w:r>
              <w:t>107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2515051,73</w:t>
            </w:r>
          </w:p>
        </w:tc>
      </w:tr>
      <w:tr w:rsidR="00577AB5">
        <w:tc>
          <w:tcPr>
            <w:tcW w:w="794" w:type="dxa"/>
          </w:tcPr>
          <w:p w:rsidR="00577AB5" w:rsidRDefault="00577AB5">
            <w:pPr>
              <w:pStyle w:val="ConsPlusNormal"/>
              <w:jc w:val="center"/>
            </w:pPr>
            <w:r>
              <w:lastRenderedPageBreak/>
              <w:t>38.</w:t>
            </w:r>
          </w:p>
        </w:tc>
        <w:tc>
          <w:tcPr>
            <w:tcW w:w="3118" w:type="dxa"/>
          </w:tcPr>
          <w:p w:rsidR="00577AB5" w:rsidRDefault="00577AB5">
            <w:pPr>
              <w:pStyle w:val="ConsPlusNormal"/>
            </w:pPr>
            <w:r>
              <w:t>г. Бугуруслан, 2 микрорайон, д. 31</w:t>
            </w:r>
          </w:p>
        </w:tc>
        <w:tc>
          <w:tcPr>
            <w:tcW w:w="1474" w:type="dxa"/>
          </w:tcPr>
          <w:p w:rsidR="00577AB5" w:rsidRDefault="00577AB5">
            <w:pPr>
              <w:pStyle w:val="ConsPlusNormal"/>
              <w:jc w:val="center"/>
            </w:pPr>
            <w:r>
              <w:t>3572,60</w:t>
            </w:r>
          </w:p>
        </w:tc>
        <w:tc>
          <w:tcPr>
            <w:tcW w:w="2551" w:type="dxa"/>
          </w:tcPr>
          <w:p w:rsidR="00577AB5" w:rsidRDefault="00577AB5">
            <w:pPr>
              <w:pStyle w:val="ConsPlusNormal"/>
              <w:jc w:val="center"/>
            </w:pPr>
            <w:r>
              <w:t>117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6283324,53</w:t>
            </w:r>
          </w:p>
        </w:tc>
      </w:tr>
      <w:tr w:rsidR="00577AB5">
        <w:tc>
          <w:tcPr>
            <w:tcW w:w="794" w:type="dxa"/>
          </w:tcPr>
          <w:p w:rsidR="00577AB5" w:rsidRDefault="00577AB5">
            <w:pPr>
              <w:pStyle w:val="ConsPlusNormal"/>
              <w:jc w:val="center"/>
            </w:pPr>
            <w:r>
              <w:t>39.</w:t>
            </w:r>
          </w:p>
        </w:tc>
        <w:tc>
          <w:tcPr>
            <w:tcW w:w="3118" w:type="dxa"/>
          </w:tcPr>
          <w:p w:rsidR="00577AB5" w:rsidRDefault="00577AB5">
            <w:pPr>
              <w:pStyle w:val="ConsPlusNormal"/>
            </w:pPr>
            <w:r>
              <w:t>г. Бугуруслан, 2 микрорайон, д. 42</w:t>
            </w:r>
          </w:p>
        </w:tc>
        <w:tc>
          <w:tcPr>
            <w:tcW w:w="1474" w:type="dxa"/>
          </w:tcPr>
          <w:p w:rsidR="00577AB5" w:rsidRDefault="00577AB5">
            <w:pPr>
              <w:pStyle w:val="ConsPlusNormal"/>
              <w:jc w:val="center"/>
            </w:pPr>
            <w:r>
              <w:t>5121,60</w:t>
            </w:r>
          </w:p>
        </w:tc>
        <w:tc>
          <w:tcPr>
            <w:tcW w:w="2551" w:type="dxa"/>
          </w:tcPr>
          <w:p w:rsidR="00577AB5" w:rsidRDefault="00577AB5">
            <w:pPr>
              <w:pStyle w:val="ConsPlusNormal"/>
              <w:jc w:val="center"/>
            </w:pPr>
            <w:r>
              <w:t>180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5040319,96</w:t>
            </w:r>
          </w:p>
        </w:tc>
      </w:tr>
      <w:tr w:rsidR="00577AB5">
        <w:tc>
          <w:tcPr>
            <w:tcW w:w="794" w:type="dxa"/>
          </w:tcPr>
          <w:p w:rsidR="00577AB5" w:rsidRDefault="00577AB5">
            <w:pPr>
              <w:pStyle w:val="ConsPlusNormal"/>
              <w:jc w:val="center"/>
            </w:pPr>
            <w:r>
              <w:t>40.</w:t>
            </w:r>
          </w:p>
        </w:tc>
        <w:tc>
          <w:tcPr>
            <w:tcW w:w="3118" w:type="dxa"/>
          </w:tcPr>
          <w:p w:rsidR="00577AB5" w:rsidRDefault="00577AB5">
            <w:pPr>
              <w:pStyle w:val="ConsPlusNormal"/>
            </w:pPr>
            <w:r>
              <w:t>г. Бугуруслан, 2 микрорайон, д. 43</w:t>
            </w:r>
          </w:p>
        </w:tc>
        <w:tc>
          <w:tcPr>
            <w:tcW w:w="1474" w:type="dxa"/>
          </w:tcPr>
          <w:p w:rsidR="00577AB5" w:rsidRDefault="00577AB5">
            <w:pPr>
              <w:pStyle w:val="ConsPlusNormal"/>
              <w:jc w:val="center"/>
            </w:pPr>
            <w:r>
              <w:t>1644,10</w:t>
            </w:r>
          </w:p>
        </w:tc>
        <w:tc>
          <w:tcPr>
            <w:tcW w:w="2551" w:type="dxa"/>
          </w:tcPr>
          <w:p w:rsidR="00577AB5" w:rsidRDefault="00577AB5">
            <w:pPr>
              <w:pStyle w:val="ConsPlusNormal"/>
              <w:jc w:val="center"/>
            </w:pPr>
            <w:r>
              <w:t>61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3109922,59</w:t>
            </w:r>
          </w:p>
        </w:tc>
      </w:tr>
      <w:tr w:rsidR="00577AB5">
        <w:tc>
          <w:tcPr>
            <w:tcW w:w="794" w:type="dxa"/>
          </w:tcPr>
          <w:p w:rsidR="00577AB5" w:rsidRDefault="00577AB5">
            <w:pPr>
              <w:pStyle w:val="ConsPlusNormal"/>
              <w:jc w:val="center"/>
            </w:pPr>
            <w:r>
              <w:t>41.</w:t>
            </w:r>
          </w:p>
        </w:tc>
        <w:tc>
          <w:tcPr>
            <w:tcW w:w="3118" w:type="dxa"/>
          </w:tcPr>
          <w:p w:rsidR="00577AB5" w:rsidRDefault="00577AB5">
            <w:pPr>
              <w:pStyle w:val="ConsPlusNormal"/>
            </w:pPr>
            <w:r>
              <w:t>г. Бугуруслан, 2 микрорайон, д. 44</w:t>
            </w:r>
          </w:p>
        </w:tc>
        <w:tc>
          <w:tcPr>
            <w:tcW w:w="1474" w:type="dxa"/>
          </w:tcPr>
          <w:p w:rsidR="00577AB5" w:rsidRDefault="00577AB5">
            <w:pPr>
              <w:pStyle w:val="ConsPlusNormal"/>
              <w:jc w:val="center"/>
            </w:pPr>
            <w:r>
              <w:t>5656,30</w:t>
            </w:r>
          </w:p>
        </w:tc>
        <w:tc>
          <w:tcPr>
            <w:tcW w:w="2551" w:type="dxa"/>
          </w:tcPr>
          <w:p w:rsidR="00577AB5" w:rsidRDefault="00577AB5">
            <w:pPr>
              <w:pStyle w:val="ConsPlusNormal"/>
              <w:jc w:val="center"/>
            </w:pPr>
            <w:r>
              <w:t>387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6002759,13</w:t>
            </w:r>
          </w:p>
        </w:tc>
      </w:tr>
      <w:tr w:rsidR="00577AB5">
        <w:tc>
          <w:tcPr>
            <w:tcW w:w="794" w:type="dxa"/>
          </w:tcPr>
          <w:p w:rsidR="00577AB5" w:rsidRDefault="00577AB5">
            <w:pPr>
              <w:pStyle w:val="ConsPlusNormal"/>
              <w:jc w:val="center"/>
            </w:pPr>
            <w:r>
              <w:t>42.</w:t>
            </w:r>
          </w:p>
        </w:tc>
        <w:tc>
          <w:tcPr>
            <w:tcW w:w="3118" w:type="dxa"/>
          </w:tcPr>
          <w:p w:rsidR="00577AB5" w:rsidRDefault="00577AB5">
            <w:pPr>
              <w:pStyle w:val="ConsPlusNormal"/>
            </w:pPr>
            <w:r>
              <w:t>г. Бугуруслан, 2 микрорайон, д. 9</w:t>
            </w:r>
          </w:p>
        </w:tc>
        <w:tc>
          <w:tcPr>
            <w:tcW w:w="1474" w:type="dxa"/>
          </w:tcPr>
          <w:p w:rsidR="00577AB5" w:rsidRDefault="00577AB5">
            <w:pPr>
              <w:pStyle w:val="ConsPlusNormal"/>
              <w:jc w:val="center"/>
            </w:pPr>
            <w:r>
              <w:t>3345,50</w:t>
            </w:r>
          </w:p>
        </w:tc>
        <w:tc>
          <w:tcPr>
            <w:tcW w:w="2551" w:type="dxa"/>
          </w:tcPr>
          <w:p w:rsidR="00577AB5" w:rsidRDefault="00577AB5">
            <w:pPr>
              <w:pStyle w:val="ConsPlusNormal"/>
              <w:jc w:val="center"/>
            </w:pPr>
            <w:r>
              <w:t>216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1794803,84</w:t>
            </w:r>
          </w:p>
        </w:tc>
      </w:tr>
      <w:tr w:rsidR="00577AB5">
        <w:tc>
          <w:tcPr>
            <w:tcW w:w="794" w:type="dxa"/>
          </w:tcPr>
          <w:p w:rsidR="00577AB5" w:rsidRDefault="00577AB5">
            <w:pPr>
              <w:pStyle w:val="ConsPlusNormal"/>
              <w:jc w:val="center"/>
            </w:pPr>
            <w:r>
              <w:t>43.</w:t>
            </w:r>
          </w:p>
        </w:tc>
        <w:tc>
          <w:tcPr>
            <w:tcW w:w="3118" w:type="dxa"/>
          </w:tcPr>
          <w:p w:rsidR="00577AB5" w:rsidRDefault="00577AB5">
            <w:pPr>
              <w:pStyle w:val="ConsPlusNormal"/>
            </w:pPr>
            <w:r>
              <w:t>г. Бугуруслан, 3 микрорайон, д. 5</w:t>
            </w:r>
          </w:p>
        </w:tc>
        <w:tc>
          <w:tcPr>
            <w:tcW w:w="1474" w:type="dxa"/>
          </w:tcPr>
          <w:p w:rsidR="00577AB5" w:rsidRDefault="00577AB5">
            <w:pPr>
              <w:pStyle w:val="ConsPlusNormal"/>
              <w:jc w:val="center"/>
            </w:pPr>
            <w:r>
              <w:t>9976,10</w:t>
            </w:r>
          </w:p>
        </w:tc>
        <w:tc>
          <w:tcPr>
            <w:tcW w:w="2551" w:type="dxa"/>
          </w:tcPr>
          <w:p w:rsidR="00577AB5" w:rsidRDefault="00577AB5">
            <w:pPr>
              <w:pStyle w:val="ConsPlusNormal"/>
              <w:jc w:val="center"/>
            </w:pPr>
            <w:r>
              <w:t>350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18846720,65</w:t>
            </w:r>
          </w:p>
        </w:tc>
      </w:tr>
      <w:tr w:rsidR="00577AB5">
        <w:tc>
          <w:tcPr>
            <w:tcW w:w="794" w:type="dxa"/>
          </w:tcPr>
          <w:p w:rsidR="00577AB5" w:rsidRDefault="00577AB5">
            <w:pPr>
              <w:pStyle w:val="ConsPlusNormal"/>
              <w:jc w:val="center"/>
            </w:pPr>
            <w:r>
              <w:t>44.</w:t>
            </w:r>
          </w:p>
        </w:tc>
        <w:tc>
          <w:tcPr>
            <w:tcW w:w="3118" w:type="dxa"/>
          </w:tcPr>
          <w:p w:rsidR="00577AB5" w:rsidRDefault="00577AB5">
            <w:pPr>
              <w:pStyle w:val="ConsPlusNormal"/>
            </w:pPr>
            <w:r>
              <w:t>г. Бугуруслан, Пилюгинское шоссе, д. 3</w:t>
            </w:r>
          </w:p>
        </w:tc>
        <w:tc>
          <w:tcPr>
            <w:tcW w:w="1474" w:type="dxa"/>
          </w:tcPr>
          <w:p w:rsidR="00577AB5" w:rsidRDefault="00577AB5">
            <w:pPr>
              <w:pStyle w:val="ConsPlusNormal"/>
              <w:jc w:val="center"/>
            </w:pPr>
            <w:r>
              <w:t>2779,70</w:t>
            </w:r>
          </w:p>
        </w:tc>
        <w:tc>
          <w:tcPr>
            <w:tcW w:w="2551" w:type="dxa"/>
          </w:tcPr>
          <w:p w:rsidR="00577AB5" w:rsidRDefault="00577AB5">
            <w:pPr>
              <w:pStyle w:val="ConsPlusNormal"/>
              <w:jc w:val="center"/>
            </w:pPr>
            <w:r>
              <w:t>103</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6341145,51</w:t>
            </w:r>
          </w:p>
        </w:tc>
      </w:tr>
      <w:tr w:rsidR="00577AB5">
        <w:tc>
          <w:tcPr>
            <w:tcW w:w="794" w:type="dxa"/>
          </w:tcPr>
          <w:p w:rsidR="00577AB5" w:rsidRDefault="00577AB5">
            <w:pPr>
              <w:pStyle w:val="ConsPlusNormal"/>
              <w:jc w:val="center"/>
            </w:pPr>
            <w:r>
              <w:t>45.</w:t>
            </w:r>
          </w:p>
        </w:tc>
        <w:tc>
          <w:tcPr>
            <w:tcW w:w="3118" w:type="dxa"/>
          </w:tcPr>
          <w:p w:rsidR="00577AB5" w:rsidRDefault="00577AB5">
            <w:pPr>
              <w:pStyle w:val="ConsPlusNormal"/>
            </w:pPr>
            <w:r>
              <w:t>г. Бугуруслан, ул. Гая, д. 13</w:t>
            </w:r>
          </w:p>
        </w:tc>
        <w:tc>
          <w:tcPr>
            <w:tcW w:w="1474" w:type="dxa"/>
          </w:tcPr>
          <w:p w:rsidR="00577AB5" w:rsidRDefault="00577AB5">
            <w:pPr>
              <w:pStyle w:val="ConsPlusNormal"/>
              <w:jc w:val="center"/>
            </w:pPr>
            <w:r>
              <w:t>3688,20</w:t>
            </w:r>
          </w:p>
        </w:tc>
        <w:tc>
          <w:tcPr>
            <w:tcW w:w="2551" w:type="dxa"/>
          </w:tcPr>
          <w:p w:rsidR="00577AB5" w:rsidRDefault="00577AB5">
            <w:pPr>
              <w:pStyle w:val="ConsPlusNormal"/>
              <w:jc w:val="center"/>
            </w:pPr>
            <w:r>
              <w:t>125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201500,94</w:t>
            </w:r>
          </w:p>
        </w:tc>
      </w:tr>
      <w:tr w:rsidR="00577AB5">
        <w:tc>
          <w:tcPr>
            <w:tcW w:w="794" w:type="dxa"/>
          </w:tcPr>
          <w:p w:rsidR="00577AB5" w:rsidRDefault="00577AB5">
            <w:pPr>
              <w:pStyle w:val="ConsPlusNormal"/>
              <w:jc w:val="center"/>
            </w:pPr>
            <w:r>
              <w:t>46.</w:t>
            </w:r>
          </w:p>
        </w:tc>
        <w:tc>
          <w:tcPr>
            <w:tcW w:w="3118" w:type="dxa"/>
          </w:tcPr>
          <w:p w:rsidR="00577AB5" w:rsidRDefault="00577AB5">
            <w:pPr>
              <w:pStyle w:val="ConsPlusNormal"/>
            </w:pPr>
            <w:r>
              <w:t>г. Бугуруслан, ул. Железнодорожная, д. 57</w:t>
            </w:r>
          </w:p>
        </w:tc>
        <w:tc>
          <w:tcPr>
            <w:tcW w:w="1474" w:type="dxa"/>
          </w:tcPr>
          <w:p w:rsidR="00577AB5" w:rsidRDefault="00577AB5">
            <w:pPr>
              <w:pStyle w:val="ConsPlusNormal"/>
              <w:jc w:val="center"/>
            </w:pPr>
            <w:r>
              <w:t>1269,30</w:t>
            </w:r>
          </w:p>
        </w:tc>
        <w:tc>
          <w:tcPr>
            <w:tcW w:w="2551" w:type="dxa"/>
          </w:tcPr>
          <w:p w:rsidR="00577AB5" w:rsidRDefault="00577AB5">
            <w:pPr>
              <w:pStyle w:val="ConsPlusNormal"/>
              <w:jc w:val="center"/>
            </w:pPr>
            <w:r>
              <w:t>49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483826,12</w:t>
            </w:r>
          </w:p>
        </w:tc>
      </w:tr>
      <w:tr w:rsidR="00577AB5">
        <w:tc>
          <w:tcPr>
            <w:tcW w:w="794" w:type="dxa"/>
          </w:tcPr>
          <w:p w:rsidR="00577AB5" w:rsidRDefault="00577AB5">
            <w:pPr>
              <w:pStyle w:val="ConsPlusNormal"/>
              <w:jc w:val="center"/>
            </w:pPr>
            <w:r>
              <w:t>47.</w:t>
            </w:r>
          </w:p>
        </w:tc>
        <w:tc>
          <w:tcPr>
            <w:tcW w:w="3118" w:type="dxa"/>
          </w:tcPr>
          <w:p w:rsidR="00577AB5" w:rsidRDefault="00577AB5">
            <w:pPr>
              <w:pStyle w:val="ConsPlusNormal"/>
            </w:pPr>
            <w:r>
              <w:t>г. Бугуруслан, ул. Коммунальная, д. 56</w:t>
            </w:r>
          </w:p>
        </w:tc>
        <w:tc>
          <w:tcPr>
            <w:tcW w:w="1474" w:type="dxa"/>
          </w:tcPr>
          <w:p w:rsidR="00577AB5" w:rsidRDefault="00577AB5">
            <w:pPr>
              <w:pStyle w:val="ConsPlusNormal"/>
              <w:jc w:val="center"/>
            </w:pPr>
            <w:r>
              <w:t>672,50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2158121,50</w:t>
            </w:r>
          </w:p>
        </w:tc>
      </w:tr>
      <w:tr w:rsidR="00577AB5">
        <w:tc>
          <w:tcPr>
            <w:tcW w:w="794" w:type="dxa"/>
          </w:tcPr>
          <w:p w:rsidR="00577AB5" w:rsidRDefault="00577AB5">
            <w:pPr>
              <w:pStyle w:val="ConsPlusNormal"/>
              <w:jc w:val="center"/>
            </w:pPr>
            <w:r>
              <w:t>48.</w:t>
            </w:r>
          </w:p>
        </w:tc>
        <w:tc>
          <w:tcPr>
            <w:tcW w:w="3118" w:type="dxa"/>
          </w:tcPr>
          <w:p w:rsidR="00577AB5" w:rsidRDefault="00577AB5">
            <w:pPr>
              <w:pStyle w:val="ConsPlusNormal"/>
            </w:pPr>
            <w:r>
              <w:t>г. Бугуруслан, ул. Коммунистическая, д. 37</w:t>
            </w:r>
          </w:p>
        </w:tc>
        <w:tc>
          <w:tcPr>
            <w:tcW w:w="1474" w:type="dxa"/>
          </w:tcPr>
          <w:p w:rsidR="00577AB5" w:rsidRDefault="00577AB5">
            <w:pPr>
              <w:pStyle w:val="ConsPlusNormal"/>
              <w:jc w:val="center"/>
            </w:pPr>
            <w:r>
              <w:t>13197,00</w:t>
            </w:r>
          </w:p>
        </w:tc>
        <w:tc>
          <w:tcPr>
            <w:tcW w:w="2551" w:type="dxa"/>
          </w:tcPr>
          <w:p w:rsidR="00577AB5" w:rsidRDefault="00577AB5">
            <w:pPr>
              <w:pStyle w:val="ConsPlusNormal"/>
              <w:jc w:val="center"/>
            </w:pPr>
            <w:r>
              <w:t>445</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11800213,65</w:t>
            </w:r>
          </w:p>
        </w:tc>
      </w:tr>
      <w:tr w:rsidR="00577AB5">
        <w:tc>
          <w:tcPr>
            <w:tcW w:w="794" w:type="dxa"/>
          </w:tcPr>
          <w:p w:rsidR="00577AB5" w:rsidRDefault="00577AB5">
            <w:pPr>
              <w:pStyle w:val="ConsPlusNormal"/>
              <w:jc w:val="center"/>
            </w:pPr>
            <w:r>
              <w:t>49.</w:t>
            </w:r>
          </w:p>
        </w:tc>
        <w:tc>
          <w:tcPr>
            <w:tcW w:w="3118" w:type="dxa"/>
          </w:tcPr>
          <w:p w:rsidR="00577AB5" w:rsidRDefault="00577AB5">
            <w:pPr>
              <w:pStyle w:val="ConsPlusNormal"/>
            </w:pPr>
            <w:r>
              <w:t>г. Бугуруслан, ул. Космонавтов, д. 4</w:t>
            </w:r>
          </w:p>
        </w:tc>
        <w:tc>
          <w:tcPr>
            <w:tcW w:w="1474" w:type="dxa"/>
          </w:tcPr>
          <w:p w:rsidR="00577AB5" w:rsidRDefault="00577AB5">
            <w:pPr>
              <w:pStyle w:val="ConsPlusNormal"/>
              <w:jc w:val="center"/>
            </w:pPr>
            <w:r>
              <w:t>2415,60</w:t>
            </w:r>
          </w:p>
        </w:tc>
        <w:tc>
          <w:tcPr>
            <w:tcW w:w="2551" w:type="dxa"/>
          </w:tcPr>
          <w:p w:rsidR="00577AB5" w:rsidRDefault="00577AB5">
            <w:pPr>
              <w:pStyle w:val="ConsPlusNormal"/>
              <w:jc w:val="center"/>
            </w:pPr>
            <w:r>
              <w:t>83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3492115,81</w:t>
            </w:r>
          </w:p>
        </w:tc>
      </w:tr>
      <w:tr w:rsidR="00577AB5">
        <w:tc>
          <w:tcPr>
            <w:tcW w:w="794" w:type="dxa"/>
          </w:tcPr>
          <w:p w:rsidR="00577AB5" w:rsidRDefault="00577AB5">
            <w:pPr>
              <w:pStyle w:val="ConsPlusNormal"/>
              <w:jc w:val="center"/>
            </w:pPr>
            <w:r>
              <w:t>50.</w:t>
            </w:r>
          </w:p>
        </w:tc>
        <w:tc>
          <w:tcPr>
            <w:tcW w:w="3118" w:type="dxa"/>
          </w:tcPr>
          <w:p w:rsidR="00577AB5" w:rsidRDefault="00577AB5">
            <w:pPr>
              <w:pStyle w:val="ConsPlusNormal"/>
            </w:pPr>
            <w:r>
              <w:t xml:space="preserve">г. Бугуруслан, ул. Космонавтов, </w:t>
            </w:r>
            <w:r>
              <w:lastRenderedPageBreak/>
              <w:t>д. 6</w:t>
            </w:r>
          </w:p>
        </w:tc>
        <w:tc>
          <w:tcPr>
            <w:tcW w:w="1474" w:type="dxa"/>
          </w:tcPr>
          <w:p w:rsidR="00577AB5" w:rsidRDefault="00577AB5">
            <w:pPr>
              <w:pStyle w:val="ConsPlusNormal"/>
              <w:jc w:val="center"/>
            </w:pPr>
            <w:r>
              <w:lastRenderedPageBreak/>
              <w:t>1483,40</w:t>
            </w:r>
          </w:p>
        </w:tc>
        <w:tc>
          <w:tcPr>
            <w:tcW w:w="2551" w:type="dxa"/>
          </w:tcPr>
          <w:p w:rsidR="00577AB5" w:rsidRDefault="00577AB5">
            <w:pPr>
              <w:pStyle w:val="ConsPlusNormal"/>
              <w:jc w:val="center"/>
            </w:pPr>
            <w:r>
              <w:t>38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3006697,39</w:t>
            </w:r>
          </w:p>
        </w:tc>
      </w:tr>
      <w:tr w:rsidR="00577AB5">
        <w:tc>
          <w:tcPr>
            <w:tcW w:w="794" w:type="dxa"/>
          </w:tcPr>
          <w:p w:rsidR="00577AB5" w:rsidRDefault="00577AB5">
            <w:pPr>
              <w:pStyle w:val="ConsPlusNormal"/>
              <w:jc w:val="center"/>
            </w:pPr>
            <w:r>
              <w:lastRenderedPageBreak/>
              <w:t>51.</w:t>
            </w:r>
          </w:p>
        </w:tc>
        <w:tc>
          <w:tcPr>
            <w:tcW w:w="3118" w:type="dxa"/>
          </w:tcPr>
          <w:p w:rsidR="00577AB5" w:rsidRDefault="00577AB5">
            <w:pPr>
              <w:pStyle w:val="ConsPlusNormal"/>
            </w:pPr>
            <w:r>
              <w:t>г. Бугуруслан, ул. Космонавтов, д. 8</w:t>
            </w:r>
          </w:p>
        </w:tc>
        <w:tc>
          <w:tcPr>
            <w:tcW w:w="1474" w:type="dxa"/>
          </w:tcPr>
          <w:p w:rsidR="00577AB5" w:rsidRDefault="00577AB5">
            <w:pPr>
              <w:pStyle w:val="ConsPlusNormal"/>
              <w:jc w:val="center"/>
            </w:pPr>
            <w:r>
              <w:t>997,60</w:t>
            </w:r>
          </w:p>
        </w:tc>
        <w:tc>
          <w:tcPr>
            <w:tcW w:w="2551" w:type="dxa"/>
          </w:tcPr>
          <w:p w:rsidR="00577AB5" w:rsidRDefault="00577AB5">
            <w:pPr>
              <w:pStyle w:val="ConsPlusNormal"/>
              <w:jc w:val="center"/>
            </w:pPr>
            <w:r>
              <w:t>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4465745,11</w:t>
            </w:r>
          </w:p>
        </w:tc>
      </w:tr>
      <w:tr w:rsidR="00577AB5">
        <w:tc>
          <w:tcPr>
            <w:tcW w:w="794" w:type="dxa"/>
          </w:tcPr>
          <w:p w:rsidR="00577AB5" w:rsidRDefault="00577AB5">
            <w:pPr>
              <w:pStyle w:val="ConsPlusNormal"/>
              <w:jc w:val="center"/>
            </w:pPr>
            <w:r>
              <w:t>52.</w:t>
            </w:r>
          </w:p>
        </w:tc>
        <w:tc>
          <w:tcPr>
            <w:tcW w:w="3118" w:type="dxa"/>
          </w:tcPr>
          <w:p w:rsidR="00577AB5" w:rsidRDefault="00577AB5">
            <w:pPr>
              <w:pStyle w:val="ConsPlusNormal"/>
            </w:pPr>
            <w:r>
              <w:t>г. Бугуруслан, ул. Лизы Чайкиной, д. 12</w:t>
            </w:r>
          </w:p>
        </w:tc>
        <w:tc>
          <w:tcPr>
            <w:tcW w:w="1474" w:type="dxa"/>
          </w:tcPr>
          <w:p w:rsidR="00577AB5" w:rsidRDefault="00577AB5">
            <w:pPr>
              <w:pStyle w:val="ConsPlusNormal"/>
              <w:jc w:val="center"/>
            </w:pPr>
            <w:r>
              <w:t>864,00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2349173,23</w:t>
            </w:r>
          </w:p>
        </w:tc>
      </w:tr>
      <w:tr w:rsidR="00577AB5">
        <w:tc>
          <w:tcPr>
            <w:tcW w:w="794" w:type="dxa"/>
          </w:tcPr>
          <w:p w:rsidR="00577AB5" w:rsidRDefault="00577AB5">
            <w:pPr>
              <w:pStyle w:val="ConsPlusNormal"/>
              <w:jc w:val="center"/>
            </w:pPr>
            <w:r>
              <w:t>53.</w:t>
            </w:r>
          </w:p>
        </w:tc>
        <w:tc>
          <w:tcPr>
            <w:tcW w:w="3118" w:type="dxa"/>
          </w:tcPr>
          <w:p w:rsidR="00577AB5" w:rsidRDefault="00577AB5">
            <w:pPr>
              <w:pStyle w:val="ConsPlusNormal"/>
            </w:pPr>
            <w:r>
              <w:t>г. Бугуруслан, ул. Лизы Чайкиной, д. 14</w:t>
            </w:r>
          </w:p>
        </w:tc>
        <w:tc>
          <w:tcPr>
            <w:tcW w:w="1474" w:type="dxa"/>
          </w:tcPr>
          <w:p w:rsidR="00577AB5" w:rsidRDefault="00577AB5">
            <w:pPr>
              <w:pStyle w:val="ConsPlusNormal"/>
              <w:jc w:val="center"/>
            </w:pPr>
            <w:r>
              <w:t>866,80</w:t>
            </w:r>
          </w:p>
        </w:tc>
        <w:tc>
          <w:tcPr>
            <w:tcW w:w="2551" w:type="dxa"/>
          </w:tcPr>
          <w:p w:rsidR="00577AB5" w:rsidRDefault="00577AB5">
            <w:pPr>
              <w:pStyle w:val="ConsPlusNormal"/>
              <w:jc w:val="center"/>
            </w:pPr>
            <w:r>
              <w:t>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1903854,05</w:t>
            </w:r>
          </w:p>
        </w:tc>
      </w:tr>
      <w:tr w:rsidR="00577AB5">
        <w:tc>
          <w:tcPr>
            <w:tcW w:w="794" w:type="dxa"/>
          </w:tcPr>
          <w:p w:rsidR="00577AB5" w:rsidRDefault="00577AB5">
            <w:pPr>
              <w:pStyle w:val="ConsPlusNormal"/>
              <w:jc w:val="center"/>
            </w:pPr>
            <w:r>
              <w:t>54.</w:t>
            </w:r>
          </w:p>
        </w:tc>
        <w:tc>
          <w:tcPr>
            <w:tcW w:w="3118" w:type="dxa"/>
          </w:tcPr>
          <w:p w:rsidR="00577AB5" w:rsidRDefault="00577AB5">
            <w:pPr>
              <w:pStyle w:val="ConsPlusNormal"/>
            </w:pPr>
            <w:r>
              <w:t>г. Бугуруслан, ул. Монтажников, д. 15а</w:t>
            </w:r>
          </w:p>
        </w:tc>
        <w:tc>
          <w:tcPr>
            <w:tcW w:w="1474" w:type="dxa"/>
          </w:tcPr>
          <w:p w:rsidR="00577AB5" w:rsidRDefault="00577AB5">
            <w:pPr>
              <w:pStyle w:val="ConsPlusNormal"/>
              <w:jc w:val="center"/>
            </w:pPr>
            <w:r>
              <w:t>610,50</w:t>
            </w:r>
          </w:p>
        </w:tc>
        <w:tc>
          <w:tcPr>
            <w:tcW w:w="2551" w:type="dxa"/>
          </w:tcPr>
          <w:p w:rsidR="00577AB5" w:rsidRDefault="00577AB5">
            <w:pPr>
              <w:pStyle w:val="ConsPlusNormal"/>
              <w:jc w:val="center"/>
            </w:pPr>
            <w:r>
              <w:t>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110891,53</w:t>
            </w:r>
          </w:p>
        </w:tc>
      </w:tr>
      <w:tr w:rsidR="00577AB5">
        <w:tc>
          <w:tcPr>
            <w:tcW w:w="794" w:type="dxa"/>
          </w:tcPr>
          <w:p w:rsidR="00577AB5" w:rsidRDefault="00577AB5">
            <w:pPr>
              <w:pStyle w:val="ConsPlusNormal"/>
              <w:jc w:val="center"/>
            </w:pPr>
            <w:r>
              <w:t>55.</w:t>
            </w:r>
          </w:p>
        </w:tc>
        <w:tc>
          <w:tcPr>
            <w:tcW w:w="3118" w:type="dxa"/>
          </w:tcPr>
          <w:p w:rsidR="00577AB5" w:rsidRDefault="00577AB5">
            <w:pPr>
              <w:pStyle w:val="ConsPlusNormal"/>
            </w:pPr>
            <w:r>
              <w:t>г. Бугуруслан, ул. Монтажников, д. 4</w:t>
            </w:r>
          </w:p>
        </w:tc>
        <w:tc>
          <w:tcPr>
            <w:tcW w:w="1474" w:type="dxa"/>
          </w:tcPr>
          <w:p w:rsidR="00577AB5" w:rsidRDefault="00577AB5">
            <w:pPr>
              <w:pStyle w:val="ConsPlusNormal"/>
              <w:jc w:val="center"/>
            </w:pPr>
            <w:r>
              <w:t>2626,10</w:t>
            </w:r>
          </w:p>
        </w:tc>
        <w:tc>
          <w:tcPr>
            <w:tcW w:w="2551" w:type="dxa"/>
          </w:tcPr>
          <w:p w:rsidR="00577AB5" w:rsidRDefault="00577AB5">
            <w:pPr>
              <w:pStyle w:val="ConsPlusNormal"/>
              <w:jc w:val="center"/>
            </w:pPr>
            <w:r>
              <w:t>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564290,20</w:t>
            </w:r>
          </w:p>
        </w:tc>
      </w:tr>
      <w:tr w:rsidR="00577AB5">
        <w:tc>
          <w:tcPr>
            <w:tcW w:w="794" w:type="dxa"/>
          </w:tcPr>
          <w:p w:rsidR="00577AB5" w:rsidRDefault="00577AB5">
            <w:pPr>
              <w:pStyle w:val="ConsPlusNormal"/>
              <w:jc w:val="center"/>
            </w:pPr>
            <w:r>
              <w:t>56.</w:t>
            </w:r>
          </w:p>
        </w:tc>
        <w:tc>
          <w:tcPr>
            <w:tcW w:w="3118" w:type="dxa"/>
          </w:tcPr>
          <w:p w:rsidR="00577AB5" w:rsidRDefault="00577AB5">
            <w:pPr>
              <w:pStyle w:val="ConsPlusNormal"/>
            </w:pPr>
            <w:r>
              <w:t>г. Бугуруслан, ул. Пригородная, д. 12</w:t>
            </w:r>
          </w:p>
        </w:tc>
        <w:tc>
          <w:tcPr>
            <w:tcW w:w="1474" w:type="dxa"/>
          </w:tcPr>
          <w:p w:rsidR="00577AB5" w:rsidRDefault="00577AB5">
            <w:pPr>
              <w:pStyle w:val="ConsPlusNormal"/>
              <w:jc w:val="center"/>
            </w:pPr>
            <w:r>
              <w:t>706,30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2564734,56</w:t>
            </w:r>
          </w:p>
        </w:tc>
      </w:tr>
      <w:tr w:rsidR="00577AB5">
        <w:tc>
          <w:tcPr>
            <w:tcW w:w="794" w:type="dxa"/>
          </w:tcPr>
          <w:p w:rsidR="00577AB5" w:rsidRDefault="00577AB5">
            <w:pPr>
              <w:pStyle w:val="ConsPlusNormal"/>
              <w:jc w:val="center"/>
            </w:pPr>
            <w:r>
              <w:t>57.</w:t>
            </w:r>
          </w:p>
        </w:tc>
        <w:tc>
          <w:tcPr>
            <w:tcW w:w="3118" w:type="dxa"/>
          </w:tcPr>
          <w:p w:rsidR="00577AB5" w:rsidRDefault="00577AB5">
            <w:pPr>
              <w:pStyle w:val="ConsPlusNormal"/>
            </w:pPr>
            <w:r>
              <w:t>г. Бугуруслан, ул. Пригородная, д. 14</w:t>
            </w:r>
          </w:p>
        </w:tc>
        <w:tc>
          <w:tcPr>
            <w:tcW w:w="1474" w:type="dxa"/>
          </w:tcPr>
          <w:p w:rsidR="00577AB5" w:rsidRDefault="00577AB5">
            <w:pPr>
              <w:pStyle w:val="ConsPlusNormal"/>
              <w:jc w:val="center"/>
            </w:pPr>
            <w:r>
              <w:t>705,30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2504366,10</w:t>
            </w:r>
          </w:p>
        </w:tc>
      </w:tr>
      <w:tr w:rsidR="00577AB5">
        <w:tc>
          <w:tcPr>
            <w:tcW w:w="794" w:type="dxa"/>
          </w:tcPr>
          <w:p w:rsidR="00577AB5" w:rsidRDefault="00577AB5">
            <w:pPr>
              <w:pStyle w:val="ConsPlusNormal"/>
              <w:jc w:val="center"/>
            </w:pPr>
            <w:r>
              <w:t>58.</w:t>
            </w:r>
          </w:p>
        </w:tc>
        <w:tc>
          <w:tcPr>
            <w:tcW w:w="3118" w:type="dxa"/>
          </w:tcPr>
          <w:p w:rsidR="00577AB5" w:rsidRDefault="00577AB5">
            <w:pPr>
              <w:pStyle w:val="ConsPlusNormal"/>
            </w:pPr>
            <w:r>
              <w:t>г. Бугуруслан, ул. Пригородная, д. 15</w:t>
            </w:r>
          </w:p>
        </w:tc>
        <w:tc>
          <w:tcPr>
            <w:tcW w:w="1474" w:type="dxa"/>
          </w:tcPr>
          <w:p w:rsidR="00577AB5" w:rsidRDefault="00577AB5">
            <w:pPr>
              <w:pStyle w:val="ConsPlusNormal"/>
              <w:jc w:val="center"/>
            </w:pPr>
            <w:r>
              <w:t>921,20</w:t>
            </w:r>
          </w:p>
        </w:tc>
        <w:tc>
          <w:tcPr>
            <w:tcW w:w="2551" w:type="dxa"/>
          </w:tcPr>
          <w:p w:rsidR="00577AB5" w:rsidRDefault="00577AB5">
            <w:pPr>
              <w:pStyle w:val="ConsPlusNormal"/>
              <w:jc w:val="center"/>
            </w:pPr>
            <w:r>
              <w:t>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2480174,09</w:t>
            </w:r>
          </w:p>
        </w:tc>
      </w:tr>
      <w:tr w:rsidR="00577AB5">
        <w:tc>
          <w:tcPr>
            <w:tcW w:w="794" w:type="dxa"/>
          </w:tcPr>
          <w:p w:rsidR="00577AB5" w:rsidRDefault="00577AB5">
            <w:pPr>
              <w:pStyle w:val="ConsPlusNormal"/>
              <w:jc w:val="center"/>
            </w:pPr>
            <w:r>
              <w:t>59.</w:t>
            </w:r>
          </w:p>
        </w:tc>
        <w:tc>
          <w:tcPr>
            <w:tcW w:w="3118" w:type="dxa"/>
          </w:tcPr>
          <w:p w:rsidR="00577AB5" w:rsidRDefault="00577AB5">
            <w:pPr>
              <w:pStyle w:val="ConsPlusNormal"/>
            </w:pPr>
            <w:r>
              <w:t>г. Бугуруслан, ул. Промысловая, д. 47</w:t>
            </w:r>
          </w:p>
        </w:tc>
        <w:tc>
          <w:tcPr>
            <w:tcW w:w="1474" w:type="dxa"/>
          </w:tcPr>
          <w:p w:rsidR="00577AB5" w:rsidRDefault="00577AB5">
            <w:pPr>
              <w:pStyle w:val="ConsPlusNormal"/>
              <w:jc w:val="center"/>
            </w:pPr>
            <w:r>
              <w:t>1098,90</w:t>
            </w:r>
          </w:p>
        </w:tc>
        <w:tc>
          <w:tcPr>
            <w:tcW w:w="2551" w:type="dxa"/>
          </w:tcPr>
          <w:p w:rsidR="00577AB5" w:rsidRDefault="00577AB5">
            <w:pPr>
              <w:pStyle w:val="ConsPlusNormal"/>
              <w:jc w:val="center"/>
            </w:pPr>
            <w:r>
              <w:t>49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356069,70</w:t>
            </w:r>
          </w:p>
        </w:tc>
      </w:tr>
      <w:tr w:rsidR="00577AB5">
        <w:tc>
          <w:tcPr>
            <w:tcW w:w="794" w:type="dxa"/>
          </w:tcPr>
          <w:p w:rsidR="00577AB5" w:rsidRDefault="00577AB5">
            <w:pPr>
              <w:pStyle w:val="ConsPlusNormal"/>
              <w:jc w:val="center"/>
            </w:pPr>
            <w:r>
              <w:t>60.</w:t>
            </w:r>
          </w:p>
        </w:tc>
        <w:tc>
          <w:tcPr>
            <w:tcW w:w="3118" w:type="dxa"/>
          </w:tcPr>
          <w:p w:rsidR="00577AB5" w:rsidRDefault="00577AB5">
            <w:pPr>
              <w:pStyle w:val="ConsPlusNormal"/>
            </w:pPr>
            <w:r>
              <w:t>г. Бугуруслан, ул. Революционная, д. 68</w:t>
            </w:r>
          </w:p>
        </w:tc>
        <w:tc>
          <w:tcPr>
            <w:tcW w:w="1474" w:type="dxa"/>
          </w:tcPr>
          <w:p w:rsidR="00577AB5" w:rsidRDefault="00577AB5">
            <w:pPr>
              <w:pStyle w:val="ConsPlusNormal"/>
              <w:jc w:val="center"/>
            </w:pPr>
            <w:r>
              <w:t>569,10</w:t>
            </w:r>
          </w:p>
        </w:tc>
        <w:tc>
          <w:tcPr>
            <w:tcW w:w="2551" w:type="dxa"/>
          </w:tcPr>
          <w:p w:rsidR="00577AB5" w:rsidRDefault="00577AB5">
            <w:pPr>
              <w:pStyle w:val="ConsPlusNormal"/>
              <w:jc w:val="center"/>
            </w:pPr>
            <w:r>
              <w:t>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1397000,49</w:t>
            </w:r>
          </w:p>
        </w:tc>
      </w:tr>
      <w:tr w:rsidR="00577AB5">
        <w:tc>
          <w:tcPr>
            <w:tcW w:w="794" w:type="dxa"/>
          </w:tcPr>
          <w:p w:rsidR="00577AB5" w:rsidRDefault="00577AB5">
            <w:pPr>
              <w:pStyle w:val="ConsPlusNormal"/>
              <w:jc w:val="center"/>
            </w:pPr>
            <w:r>
              <w:t>61.</w:t>
            </w:r>
          </w:p>
        </w:tc>
        <w:tc>
          <w:tcPr>
            <w:tcW w:w="3118" w:type="dxa"/>
          </w:tcPr>
          <w:p w:rsidR="00577AB5" w:rsidRDefault="00577AB5">
            <w:pPr>
              <w:pStyle w:val="ConsPlusNormal"/>
            </w:pPr>
            <w:r>
              <w:t>г. Бугуруслан, ул. Трудовая, д. 4</w:t>
            </w:r>
          </w:p>
        </w:tc>
        <w:tc>
          <w:tcPr>
            <w:tcW w:w="1474" w:type="dxa"/>
          </w:tcPr>
          <w:p w:rsidR="00577AB5" w:rsidRDefault="00577AB5">
            <w:pPr>
              <w:pStyle w:val="ConsPlusNormal"/>
              <w:jc w:val="center"/>
            </w:pPr>
            <w:r>
              <w:t>2932,70</w:t>
            </w:r>
          </w:p>
        </w:tc>
        <w:tc>
          <w:tcPr>
            <w:tcW w:w="2551" w:type="dxa"/>
          </w:tcPr>
          <w:p w:rsidR="00577AB5" w:rsidRDefault="00577AB5">
            <w:pPr>
              <w:pStyle w:val="ConsPlusNormal"/>
              <w:jc w:val="center"/>
            </w:pPr>
            <w:r>
              <w:t>74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891552,38</w:t>
            </w:r>
          </w:p>
        </w:tc>
      </w:tr>
      <w:tr w:rsidR="00577AB5">
        <w:tc>
          <w:tcPr>
            <w:tcW w:w="794" w:type="dxa"/>
          </w:tcPr>
          <w:p w:rsidR="00577AB5" w:rsidRDefault="00577AB5">
            <w:pPr>
              <w:pStyle w:val="ConsPlusNormal"/>
              <w:jc w:val="center"/>
            </w:pPr>
            <w:r>
              <w:t>62.</w:t>
            </w:r>
          </w:p>
        </w:tc>
        <w:tc>
          <w:tcPr>
            <w:tcW w:w="3118" w:type="dxa"/>
          </w:tcPr>
          <w:p w:rsidR="00577AB5" w:rsidRDefault="00577AB5">
            <w:pPr>
              <w:pStyle w:val="ConsPlusNormal"/>
            </w:pPr>
            <w:r>
              <w:t>г. Бугуруслан, ул. Центральная, д. 3а</w:t>
            </w:r>
          </w:p>
        </w:tc>
        <w:tc>
          <w:tcPr>
            <w:tcW w:w="1474" w:type="dxa"/>
          </w:tcPr>
          <w:p w:rsidR="00577AB5" w:rsidRDefault="00577AB5">
            <w:pPr>
              <w:pStyle w:val="ConsPlusNormal"/>
              <w:jc w:val="center"/>
            </w:pPr>
            <w:r>
              <w:t>1984,40</w:t>
            </w:r>
          </w:p>
        </w:tc>
        <w:tc>
          <w:tcPr>
            <w:tcW w:w="2551" w:type="dxa"/>
          </w:tcPr>
          <w:p w:rsidR="00577AB5" w:rsidRDefault="00577AB5">
            <w:pPr>
              <w:pStyle w:val="ConsPlusNormal"/>
              <w:jc w:val="center"/>
            </w:pPr>
            <w:r>
              <w:t>58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340559,43</w:t>
            </w:r>
          </w:p>
        </w:tc>
      </w:tr>
      <w:tr w:rsidR="00577AB5">
        <w:tc>
          <w:tcPr>
            <w:tcW w:w="794" w:type="dxa"/>
          </w:tcPr>
          <w:p w:rsidR="00577AB5" w:rsidRDefault="00577AB5">
            <w:pPr>
              <w:pStyle w:val="ConsPlusNormal"/>
              <w:jc w:val="center"/>
            </w:pPr>
            <w:r>
              <w:lastRenderedPageBreak/>
              <w:t>63.</w:t>
            </w:r>
          </w:p>
        </w:tc>
        <w:tc>
          <w:tcPr>
            <w:tcW w:w="3118" w:type="dxa"/>
          </w:tcPr>
          <w:p w:rsidR="00577AB5" w:rsidRDefault="00577AB5">
            <w:pPr>
              <w:pStyle w:val="ConsPlusNormal"/>
            </w:pPr>
            <w:r>
              <w:t>г. Бугуруслан, ул. Челюскина, д. 43а</w:t>
            </w:r>
          </w:p>
        </w:tc>
        <w:tc>
          <w:tcPr>
            <w:tcW w:w="1474" w:type="dxa"/>
          </w:tcPr>
          <w:p w:rsidR="00577AB5" w:rsidRDefault="00577AB5">
            <w:pPr>
              <w:pStyle w:val="ConsPlusNormal"/>
              <w:jc w:val="center"/>
            </w:pPr>
            <w:r>
              <w:t>2145,10</w:t>
            </w:r>
          </w:p>
        </w:tc>
        <w:tc>
          <w:tcPr>
            <w:tcW w:w="2551" w:type="dxa"/>
          </w:tcPr>
          <w:p w:rsidR="00577AB5" w:rsidRDefault="00577AB5">
            <w:pPr>
              <w:pStyle w:val="ConsPlusNormal"/>
              <w:jc w:val="center"/>
            </w:pPr>
            <w:r>
              <w:t>111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934960,74</w:t>
            </w:r>
          </w:p>
        </w:tc>
      </w:tr>
      <w:tr w:rsidR="00577AB5">
        <w:tc>
          <w:tcPr>
            <w:tcW w:w="13606" w:type="dxa"/>
            <w:gridSpan w:val="7"/>
          </w:tcPr>
          <w:p w:rsidR="00577AB5" w:rsidRDefault="00577AB5">
            <w:pPr>
              <w:pStyle w:val="ConsPlusNormal"/>
              <w:jc w:val="center"/>
              <w:outlineLvl w:val="3"/>
            </w:pPr>
            <w:r>
              <w:t>8. Муниципальное образование город Бузулук</w:t>
            </w:r>
          </w:p>
        </w:tc>
      </w:tr>
      <w:tr w:rsidR="00577AB5">
        <w:tc>
          <w:tcPr>
            <w:tcW w:w="3912" w:type="dxa"/>
            <w:gridSpan w:val="2"/>
          </w:tcPr>
          <w:p w:rsidR="00577AB5" w:rsidRDefault="00577AB5">
            <w:pPr>
              <w:pStyle w:val="ConsPlusNormal"/>
            </w:pPr>
            <w:r>
              <w:t>Итого по муниципальному образованию город Бузулук</w:t>
            </w:r>
          </w:p>
        </w:tc>
        <w:tc>
          <w:tcPr>
            <w:tcW w:w="1474" w:type="dxa"/>
          </w:tcPr>
          <w:p w:rsidR="00577AB5" w:rsidRDefault="00577AB5">
            <w:pPr>
              <w:pStyle w:val="ConsPlusNormal"/>
              <w:jc w:val="center"/>
            </w:pPr>
            <w:r>
              <w:t>70690,30</w:t>
            </w:r>
          </w:p>
        </w:tc>
        <w:tc>
          <w:tcPr>
            <w:tcW w:w="2551" w:type="dxa"/>
          </w:tcPr>
          <w:p w:rsidR="00577AB5" w:rsidRDefault="00577AB5">
            <w:pPr>
              <w:pStyle w:val="ConsPlusNormal"/>
              <w:jc w:val="center"/>
            </w:pPr>
            <w:r>
              <w:t>1756</w:t>
            </w:r>
          </w:p>
        </w:tc>
        <w:tc>
          <w:tcPr>
            <w:tcW w:w="1984" w:type="dxa"/>
          </w:tcPr>
          <w:p w:rsidR="00577AB5" w:rsidRDefault="00577AB5">
            <w:pPr>
              <w:pStyle w:val="ConsPlusNormal"/>
              <w:jc w:val="center"/>
            </w:pPr>
            <w:r>
              <w:t>39</w:t>
            </w:r>
          </w:p>
        </w:tc>
        <w:tc>
          <w:tcPr>
            <w:tcW w:w="1701" w:type="dxa"/>
          </w:tcPr>
          <w:p w:rsidR="00577AB5" w:rsidRDefault="00577AB5">
            <w:pPr>
              <w:pStyle w:val="ConsPlusNormal"/>
              <w:jc w:val="center"/>
            </w:pPr>
            <w:r>
              <w:t>31</w:t>
            </w:r>
          </w:p>
        </w:tc>
        <w:tc>
          <w:tcPr>
            <w:tcW w:w="1984" w:type="dxa"/>
          </w:tcPr>
          <w:p w:rsidR="00577AB5" w:rsidRDefault="00577AB5">
            <w:pPr>
              <w:pStyle w:val="ConsPlusNormal"/>
              <w:jc w:val="center"/>
            </w:pPr>
            <w:r>
              <w:t>65275844,95</w:t>
            </w:r>
          </w:p>
        </w:tc>
      </w:tr>
      <w:tr w:rsidR="00577AB5">
        <w:tc>
          <w:tcPr>
            <w:tcW w:w="794" w:type="dxa"/>
          </w:tcPr>
          <w:p w:rsidR="00577AB5" w:rsidRDefault="00577AB5">
            <w:pPr>
              <w:pStyle w:val="ConsPlusNormal"/>
              <w:jc w:val="center"/>
            </w:pPr>
            <w:r>
              <w:t>64.</w:t>
            </w:r>
          </w:p>
        </w:tc>
        <w:tc>
          <w:tcPr>
            <w:tcW w:w="3118" w:type="dxa"/>
          </w:tcPr>
          <w:p w:rsidR="00577AB5" w:rsidRDefault="00577AB5">
            <w:pPr>
              <w:pStyle w:val="ConsPlusNormal"/>
            </w:pPr>
            <w:r>
              <w:t>г. Бузулук, 1 микрорайон, д. 10</w:t>
            </w:r>
          </w:p>
        </w:tc>
        <w:tc>
          <w:tcPr>
            <w:tcW w:w="1474" w:type="dxa"/>
          </w:tcPr>
          <w:p w:rsidR="00577AB5" w:rsidRDefault="00577AB5">
            <w:pPr>
              <w:pStyle w:val="ConsPlusNormal"/>
              <w:jc w:val="center"/>
            </w:pPr>
            <w:r>
              <w:t>3704,80</w:t>
            </w:r>
          </w:p>
        </w:tc>
        <w:tc>
          <w:tcPr>
            <w:tcW w:w="2551" w:type="dxa"/>
          </w:tcPr>
          <w:p w:rsidR="00577AB5" w:rsidRDefault="00577AB5">
            <w:pPr>
              <w:pStyle w:val="ConsPlusNormal"/>
              <w:jc w:val="center"/>
            </w:pPr>
            <w:r>
              <w:t>139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5705949,52</w:t>
            </w:r>
          </w:p>
        </w:tc>
      </w:tr>
      <w:tr w:rsidR="00577AB5">
        <w:tc>
          <w:tcPr>
            <w:tcW w:w="794" w:type="dxa"/>
          </w:tcPr>
          <w:p w:rsidR="00577AB5" w:rsidRDefault="00577AB5">
            <w:pPr>
              <w:pStyle w:val="ConsPlusNormal"/>
              <w:jc w:val="center"/>
            </w:pPr>
            <w:r>
              <w:t>65.</w:t>
            </w:r>
          </w:p>
        </w:tc>
        <w:tc>
          <w:tcPr>
            <w:tcW w:w="3118" w:type="dxa"/>
          </w:tcPr>
          <w:p w:rsidR="00577AB5" w:rsidRDefault="00577AB5">
            <w:pPr>
              <w:pStyle w:val="ConsPlusNormal"/>
            </w:pPr>
            <w:r>
              <w:t>г. Бузулук, 1 микрорайон, д. 12</w:t>
            </w:r>
          </w:p>
        </w:tc>
        <w:tc>
          <w:tcPr>
            <w:tcW w:w="1474" w:type="dxa"/>
          </w:tcPr>
          <w:p w:rsidR="00577AB5" w:rsidRDefault="00577AB5">
            <w:pPr>
              <w:pStyle w:val="ConsPlusNormal"/>
              <w:jc w:val="center"/>
            </w:pPr>
            <w:r>
              <w:t>3723,60</w:t>
            </w:r>
          </w:p>
        </w:tc>
        <w:tc>
          <w:tcPr>
            <w:tcW w:w="2551" w:type="dxa"/>
          </w:tcPr>
          <w:p w:rsidR="00577AB5" w:rsidRDefault="00577AB5">
            <w:pPr>
              <w:pStyle w:val="ConsPlusNormal"/>
              <w:jc w:val="center"/>
            </w:pPr>
            <w:r>
              <w:t>140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4578808,41</w:t>
            </w:r>
          </w:p>
        </w:tc>
      </w:tr>
      <w:tr w:rsidR="00577AB5">
        <w:tc>
          <w:tcPr>
            <w:tcW w:w="794" w:type="dxa"/>
          </w:tcPr>
          <w:p w:rsidR="00577AB5" w:rsidRDefault="00577AB5">
            <w:pPr>
              <w:pStyle w:val="ConsPlusNormal"/>
              <w:jc w:val="center"/>
            </w:pPr>
            <w:r>
              <w:t>66.</w:t>
            </w:r>
          </w:p>
        </w:tc>
        <w:tc>
          <w:tcPr>
            <w:tcW w:w="3118" w:type="dxa"/>
          </w:tcPr>
          <w:p w:rsidR="00577AB5" w:rsidRDefault="00577AB5">
            <w:pPr>
              <w:pStyle w:val="ConsPlusNormal"/>
            </w:pPr>
            <w:r>
              <w:t>г. Бузулук, 1 микрорайон, д. 4</w:t>
            </w:r>
          </w:p>
        </w:tc>
        <w:tc>
          <w:tcPr>
            <w:tcW w:w="1474" w:type="dxa"/>
          </w:tcPr>
          <w:p w:rsidR="00577AB5" w:rsidRDefault="00577AB5">
            <w:pPr>
              <w:pStyle w:val="ConsPlusNormal"/>
              <w:jc w:val="center"/>
            </w:pPr>
            <w:r>
              <w:t>3496,00</w:t>
            </w:r>
          </w:p>
        </w:tc>
        <w:tc>
          <w:tcPr>
            <w:tcW w:w="2551" w:type="dxa"/>
          </w:tcPr>
          <w:p w:rsidR="00577AB5" w:rsidRDefault="00577AB5">
            <w:pPr>
              <w:pStyle w:val="ConsPlusNormal"/>
              <w:jc w:val="center"/>
            </w:pPr>
            <w:r>
              <w:t>92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5755223,84</w:t>
            </w:r>
          </w:p>
        </w:tc>
      </w:tr>
      <w:tr w:rsidR="00577AB5">
        <w:tc>
          <w:tcPr>
            <w:tcW w:w="794" w:type="dxa"/>
          </w:tcPr>
          <w:p w:rsidR="00577AB5" w:rsidRDefault="00577AB5">
            <w:pPr>
              <w:pStyle w:val="ConsPlusNormal"/>
              <w:jc w:val="center"/>
            </w:pPr>
            <w:r>
              <w:t>67.</w:t>
            </w:r>
          </w:p>
        </w:tc>
        <w:tc>
          <w:tcPr>
            <w:tcW w:w="3118" w:type="dxa"/>
          </w:tcPr>
          <w:p w:rsidR="00577AB5" w:rsidRDefault="00577AB5">
            <w:pPr>
              <w:pStyle w:val="ConsPlusNormal"/>
            </w:pPr>
            <w:r>
              <w:t>г. Бузулук, 1 микрорайон, д. 5</w:t>
            </w:r>
          </w:p>
        </w:tc>
        <w:tc>
          <w:tcPr>
            <w:tcW w:w="1474" w:type="dxa"/>
          </w:tcPr>
          <w:p w:rsidR="00577AB5" w:rsidRDefault="00577AB5">
            <w:pPr>
              <w:pStyle w:val="ConsPlusNormal"/>
              <w:jc w:val="center"/>
            </w:pPr>
            <w:r>
              <w:t>3459,70</w:t>
            </w:r>
          </w:p>
        </w:tc>
        <w:tc>
          <w:tcPr>
            <w:tcW w:w="2551" w:type="dxa"/>
          </w:tcPr>
          <w:p w:rsidR="00577AB5" w:rsidRDefault="00577AB5">
            <w:pPr>
              <w:pStyle w:val="ConsPlusNormal"/>
              <w:jc w:val="center"/>
            </w:pPr>
            <w:r>
              <w:t>128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692934,60</w:t>
            </w:r>
          </w:p>
        </w:tc>
      </w:tr>
      <w:tr w:rsidR="00577AB5">
        <w:tc>
          <w:tcPr>
            <w:tcW w:w="794" w:type="dxa"/>
          </w:tcPr>
          <w:p w:rsidR="00577AB5" w:rsidRDefault="00577AB5">
            <w:pPr>
              <w:pStyle w:val="ConsPlusNormal"/>
              <w:jc w:val="center"/>
            </w:pPr>
            <w:r>
              <w:t>68.</w:t>
            </w:r>
          </w:p>
        </w:tc>
        <w:tc>
          <w:tcPr>
            <w:tcW w:w="3118" w:type="dxa"/>
          </w:tcPr>
          <w:p w:rsidR="00577AB5" w:rsidRDefault="00577AB5">
            <w:pPr>
              <w:pStyle w:val="ConsPlusNormal"/>
            </w:pPr>
            <w:r>
              <w:t>г. Бузулук, 2 микрорайон, д. 28</w:t>
            </w:r>
          </w:p>
        </w:tc>
        <w:tc>
          <w:tcPr>
            <w:tcW w:w="1474" w:type="dxa"/>
          </w:tcPr>
          <w:p w:rsidR="00577AB5" w:rsidRDefault="00577AB5">
            <w:pPr>
              <w:pStyle w:val="ConsPlusNormal"/>
              <w:jc w:val="center"/>
            </w:pPr>
            <w:r>
              <w:t>2022,80</w:t>
            </w:r>
          </w:p>
        </w:tc>
        <w:tc>
          <w:tcPr>
            <w:tcW w:w="2551" w:type="dxa"/>
          </w:tcPr>
          <w:p w:rsidR="00577AB5" w:rsidRDefault="00577AB5">
            <w:pPr>
              <w:pStyle w:val="ConsPlusNormal"/>
              <w:jc w:val="center"/>
            </w:pPr>
            <w:r>
              <w:t>93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4106913,51</w:t>
            </w:r>
          </w:p>
        </w:tc>
      </w:tr>
      <w:tr w:rsidR="00577AB5">
        <w:tc>
          <w:tcPr>
            <w:tcW w:w="794" w:type="dxa"/>
          </w:tcPr>
          <w:p w:rsidR="00577AB5" w:rsidRDefault="00577AB5">
            <w:pPr>
              <w:pStyle w:val="ConsPlusNormal"/>
              <w:jc w:val="center"/>
            </w:pPr>
            <w:r>
              <w:t>69.</w:t>
            </w:r>
          </w:p>
        </w:tc>
        <w:tc>
          <w:tcPr>
            <w:tcW w:w="3118" w:type="dxa"/>
          </w:tcPr>
          <w:p w:rsidR="00577AB5" w:rsidRDefault="00577AB5">
            <w:pPr>
              <w:pStyle w:val="ConsPlusNormal"/>
            </w:pPr>
            <w:r>
              <w:t>г. Бузулук, 2 микрорайон, д. 31</w:t>
            </w:r>
          </w:p>
        </w:tc>
        <w:tc>
          <w:tcPr>
            <w:tcW w:w="1474" w:type="dxa"/>
          </w:tcPr>
          <w:p w:rsidR="00577AB5" w:rsidRDefault="00577AB5">
            <w:pPr>
              <w:pStyle w:val="ConsPlusNormal"/>
              <w:jc w:val="center"/>
            </w:pPr>
            <w:r>
              <w:t>2820,70</w:t>
            </w:r>
          </w:p>
        </w:tc>
        <w:tc>
          <w:tcPr>
            <w:tcW w:w="2551" w:type="dxa"/>
          </w:tcPr>
          <w:p w:rsidR="00577AB5" w:rsidRDefault="00577AB5">
            <w:pPr>
              <w:pStyle w:val="ConsPlusNormal"/>
              <w:jc w:val="center"/>
            </w:pPr>
            <w:r>
              <w:t>97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729212,96</w:t>
            </w:r>
          </w:p>
        </w:tc>
      </w:tr>
      <w:tr w:rsidR="00577AB5">
        <w:tc>
          <w:tcPr>
            <w:tcW w:w="794" w:type="dxa"/>
          </w:tcPr>
          <w:p w:rsidR="00577AB5" w:rsidRDefault="00577AB5">
            <w:pPr>
              <w:pStyle w:val="ConsPlusNormal"/>
              <w:jc w:val="center"/>
            </w:pPr>
            <w:r>
              <w:t>70.</w:t>
            </w:r>
          </w:p>
        </w:tc>
        <w:tc>
          <w:tcPr>
            <w:tcW w:w="3118" w:type="dxa"/>
          </w:tcPr>
          <w:p w:rsidR="00577AB5" w:rsidRDefault="00577AB5">
            <w:pPr>
              <w:pStyle w:val="ConsPlusNormal"/>
            </w:pPr>
            <w:r>
              <w:t>г. Бузулук, 2 микрорайон, д. 8</w:t>
            </w:r>
          </w:p>
        </w:tc>
        <w:tc>
          <w:tcPr>
            <w:tcW w:w="1474" w:type="dxa"/>
          </w:tcPr>
          <w:p w:rsidR="00577AB5" w:rsidRDefault="00577AB5">
            <w:pPr>
              <w:pStyle w:val="ConsPlusNormal"/>
              <w:jc w:val="center"/>
            </w:pPr>
            <w:r>
              <w:t>3371,60</w:t>
            </w:r>
          </w:p>
        </w:tc>
        <w:tc>
          <w:tcPr>
            <w:tcW w:w="2551" w:type="dxa"/>
          </w:tcPr>
          <w:p w:rsidR="00577AB5" w:rsidRDefault="00577AB5">
            <w:pPr>
              <w:pStyle w:val="ConsPlusNormal"/>
              <w:jc w:val="center"/>
            </w:pPr>
            <w:r>
              <w:t>108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777379,78</w:t>
            </w:r>
          </w:p>
        </w:tc>
      </w:tr>
      <w:tr w:rsidR="00577AB5">
        <w:tc>
          <w:tcPr>
            <w:tcW w:w="794" w:type="dxa"/>
          </w:tcPr>
          <w:p w:rsidR="00577AB5" w:rsidRDefault="00577AB5">
            <w:pPr>
              <w:pStyle w:val="ConsPlusNormal"/>
              <w:jc w:val="center"/>
            </w:pPr>
            <w:r>
              <w:t>71.</w:t>
            </w:r>
          </w:p>
        </w:tc>
        <w:tc>
          <w:tcPr>
            <w:tcW w:w="3118" w:type="dxa"/>
          </w:tcPr>
          <w:p w:rsidR="00577AB5" w:rsidRDefault="00577AB5">
            <w:pPr>
              <w:pStyle w:val="ConsPlusNormal"/>
            </w:pPr>
            <w:r>
              <w:t>г. Бузулук, 4 микрорайон, д. 34</w:t>
            </w:r>
          </w:p>
        </w:tc>
        <w:tc>
          <w:tcPr>
            <w:tcW w:w="1474" w:type="dxa"/>
          </w:tcPr>
          <w:p w:rsidR="00577AB5" w:rsidRDefault="00577AB5">
            <w:pPr>
              <w:pStyle w:val="ConsPlusNormal"/>
              <w:jc w:val="center"/>
            </w:pPr>
            <w:r>
              <w:t>4078,30</w:t>
            </w:r>
          </w:p>
        </w:tc>
        <w:tc>
          <w:tcPr>
            <w:tcW w:w="2551" w:type="dxa"/>
          </w:tcPr>
          <w:p w:rsidR="00577AB5" w:rsidRDefault="00577AB5">
            <w:pPr>
              <w:pStyle w:val="ConsPlusNormal"/>
              <w:jc w:val="center"/>
            </w:pPr>
            <w:r>
              <w:t>82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363100,37</w:t>
            </w:r>
          </w:p>
        </w:tc>
      </w:tr>
      <w:tr w:rsidR="00577AB5">
        <w:tc>
          <w:tcPr>
            <w:tcW w:w="794" w:type="dxa"/>
          </w:tcPr>
          <w:p w:rsidR="00577AB5" w:rsidRDefault="00577AB5">
            <w:pPr>
              <w:pStyle w:val="ConsPlusNormal"/>
              <w:jc w:val="center"/>
            </w:pPr>
            <w:r>
              <w:t>72.</w:t>
            </w:r>
          </w:p>
        </w:tc>
        <w:tc>
          <w:tcPr>
            <w:tcW w:w="3118" w:type="dxa"/>
          </w:tcPr>
          <w:p w:rsidR="00577AB5" w:rsidRDefault="00577AB5">
            <w:pPr>
              <w:pStyle w:val="ConsPlusNormal"/>
            </w:pPr>
            <w:r>
              <w:t>г. Бузулук, 4 микрорайон, д. 7</w:t>
            </w:r>
          </w:p>
        </w:tc>
        <w:tc>
          <w:tcPr>
            <w:tcW w:w="1474" w:type="dxa"/>
          </w:tcPr>
          <w:p w:rsidR="00577AB5" w:rsidRDefault="00577AB5">
            <w:pPr>
              <w:pStyle w:val="ConsPlusNormal"/>
              <w:jc w:val="center"/>
            </w:pPr>
            <w:r>
              <w:t>3851,00</w:t>
            </w:r>
          </w:p>
        </w:tc>
        <w:tc>
          <w:tcPr>
            <w:tcW w:w="2551" w:type="dxa"/>
          </w:tcPr>
          <w:p w:rsidR="00577AB5" w:rsidRDefault="00577AB5">
            <w:pPr>
              <w:pStyle w:val="ConsPlusNormal"/>
              <w:jc w:val="center"/>
            </w:pPr>
            <w:r>
              <w:t>153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414970,65</w:t>
            </w:r>
          </w:p>
        </w:tc>
      </w:tr>
      <w:tr w:rsidR="00577AB5">
        <w:tc>
          <w:tcPr>
            <w:tcW w:w="794" w:type="dxa"/>
          </w:tcPr>
          <w:p w:rsidR="00577AB5" w:rsidRDefault="00577AB5">
            <w:pPr>
              <w:pStyle w:val="ConsPlusNormal"/>
              <w:jc w:val="center"/>
            </w:pPr>
            <w:r>
              <w:t>73.</w:t>
            </w:r>
          </w:p>
        </w:tc>
        <w:tc>
          <w:tcPr>
            <w:tcW w:w="3118" w:type="dxa"/>
          </w:tcPr>
          <w:p w:rsidR="00577AB5" w:rsidRDefault="00577AB5">
            <w:pPr>
              <w:pStyle w:val="ConsPlusNormal"/>
            </w:pPr>
            <w:r>
              <w:t>г. Бузулук, 7а микрорайон, д. 1</w:t>
            </w:r>
          </w:p>
        </w:tc>
        <w:tc>
          <w:tcPr>
            <w:tcW w:w="1474" w:type="dxa"/>
          </w:tcPr>
          <w:p w:rsidR="00577AB5" w:rsidRDefault="00577AB5">
            <w:pPr>
              <w:pStyle w:val="ConsPlusNormal"/>
              <w:jc w:val="center"/>
            </w:pPr>
            <w:r>
              <w:t>1089,70</w:t>
            </w:r>
          </w:p>
        </w:tc>
        <w:tc>
          <w:tcPr>
            <w:tcW w:w="2551" w:type="dxa"/>
          </w:tcPr>
          <w:p w:rsidR="00577AB5" w:rsidRDefault="00577AB5">
            <w:pPr>
              <w:pStyle w:val="ConsPlusNormal"/>
              <w:jc w:val="center"/>
            </w:pPr>
            <w:r>
              <w:t>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1379047,30</w:t>
            </w:r>
          </w:p>
        </w:tc>
      </w:tr>
      <w:tr w:rsidR="00577AB5">
        <w:tc>
          <w:tcPr>
            <w:tcW w:w="794" w:type="dxa"/>
          </w:tcPr>
          <w:p w:rsidR="00577AB5" w:rsidRDefault="00577AB5">
            <w:pPr>
              <w:pStyle w:val="ConsPlusNormal"/>
              <w:jc w:val="center"/>
            </w:pPr>
            <w:r>
              <w:t>74.</w:t>
            </w:r>
          </w:p>
        </w:tc>
        <w:tc>
          <w:tcPr>
            <w:tcW w:w="3118" w:type="dxa"/>
          </w:tcPr>
          <w:p w:rsidR="00577AB5" w:rsidRDefault="00577AB5">
            <w:pPr>
              <w:pStyle w:val="ConsPlusNormal"/>
            </w:pPr>
            <w:r>
              <w:t>г. Бузулук, 7а микрорайон, д. 16</w:t>
            </w:r>
          </w:p>
        </w:tc>
        <w:tc>
          <w:tcPr>
            <w:tcW w:w="1474" w:type="dxa"/>
          </w:tcPr>
          <w:p w:rsidR="00577AB5" w:rsidRDefault="00577AB5">
            <w:pPr>
              <w:pStyle w:val="ConsPlusNormal"/>
              <w:jc w:val="center"/>
            </w:pPr>
            <w:r>
              <w:t>1030,00</w:t>
            </w:r>
          </w:p>
        </w:tc>
        <w:tc>
          <w:tcPr>
            <w:tcW w:w="2551" w:type="dxa"/>
          </w:tcPr>
          <w:p w:rsidR="00577AB5" w:rsidRDefault="00577AB5">
            <w:pPr>
              <w:pStyle w:val="ConsPlusNormal"/>
              <w:jc w:val="center"/>
            </w:pPr>
            <w:r>
              <w:t>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1379203,66</w:t>
            </w:r>
          </w:p>
        </w:tc>
      </w:tr>
      <w:tr w:rsidR="00577AB5">
        <w:tc>
          <w:tcPr>
            <w:tcW w:w="794" w:type="dxa"/>
          </w:tcPr>
          <w:p w:rsidR="00577AB5" w:rsidRDefault="00577AB5">
            <w:pPr>
              <w:pStyle w:val="ConsPlusNormal"/>
              <w:jc w:val="center"/>
            </w:pPr>
            <w:r>
              <w:t>75.</w:t>
            </w:r>
          </w:p>
        </w:tc>
        <w:tc>
          <w:tcPr>
            <w:tcW w:w="3118" w:type="dxa"/>
          </w:tcPr>
          <w:p w:rsidR="00577AB5" w:rsidRDefault="00577AB5">
            <w:pPr>
              <w:pStyle w:val="ConsPlusNormal"/>
            </w:pPr>
            <w:r>
              <w:t>г. Бузулук, 7а микрорайон, д. 8</w:t>
            </w:r>
          </w:p>
        </w:tc>
        <w:tc>
          <w:tcPr>
            <w:tcW w:w="1474" w:type="dxa"/>
          </w:tcPr>
          <w:p w:rsidR="00577AB5" w:rsidRDefault="00577AB5">
            <w:pPr>
              <w:pStyle w:val="ConsPlusNormal"/>
              <w:jc w:val="center"/>
            </w:pPr>
            <w:r>
              <w:t>1078,30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1205484,23</w:t>
            </w:r>
          </w:p>
        </w:tc>
      </w:tr>
      <w:tr w:rsidR="00577AB5">
        <w:tc>
          <w:tcPr>
            <w:tcW w:w="794" w:type="dxa"/>
          </w:tcPr>
          <w:p w:rsidR="00577AB5" w:rsidRDefault="00577AB5">
            <w:pPr>
              <w:pStyle w:val="ConsPlusNormal"/>
              <w:jc w:val="center"/>
            </w:pPr>
            <w:r>
              <w:t>76.</w:t>
            </w:r>
          </w:p>
        </w:tc>
        <w:tc>
          <w:tcPr>
            <w:tcW w:w="3118" w:type="dxa"/>
          </w:tcPr>
          <w:p w:rsidR="00577AB5" w:rsidRDefault="00577AB5">
            <w:pPr>
              <w:pStyle w:val="ConsPlusNormal"/>
            </w:pPr>
            <w:r>
              <w:t>г. Бузулук, ул. Галактионова, д. 12</w:t>
            </w:r>
          </w:p>
        </w:tc>
        <w:tc>
          <w:tcPr>
            <w:tcW w:w="1474" w:type="dxa"/>
          </w:tcPr>
          <w:p w:rsidR="00577AB5" w:rsidRDefault="00577AB5">
            <w:pPr>
              <w:pStyle w:val="ConsPlusNormal"/>
              <w:jc w:val="center"/>
            </w:pPr>
            <w:r>
              <w:t>285,40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166366,27</w:t>
            </w:r>
          </w:p>
        </w:tc>
      </w:tr>
      <w:tr w:rsidR="00577AB5">
        <w:tc>
          <w:tcPr>
            <w:tcW w:w="794" w:type="dxa"/>
          </w:tcPr>
          <w:p w:rsidR="00577AB5" w:rsidRDefault="00577AB5">
            <w:pPr>
              <w:pStyle w:val="ConsPlusNormal"/>
              <w:jc w:val="center"/>
            </w:pPr>
            <w:r>
              <w:t>77.</w:t>
            </w:r>
          </w:p>
        </w:tc>
        <w:tc>
          <w:tcPr>
            <w:tcW w:w="3118" w:type="dxa"/>
          </w:tcPr>
          <w:p w:rsidR="00577AB5" w:rsidRDefault="00577AB5">
            <w:pPr>
              <w:pStyle w:val="ConsPlusNormal"/>
            </w:pPr>
            <w:r>
              <w:t>г. Бузулук, ул. Гая, д. 68</w:t>
            </w:r>
          </w:p>
        </w:tc>
        <w:tc>
          <w:tcPr>
            <w:tcW w:w="1474" w:type="dxa"/>
          </w:tcPr>
          <w:p w:rsidR="00577AB5" w:rsidRDefault="00577AB5">
            <w:pPr>
              <w:pStyle w:val="ConsPlusNormal"/>
              <w:jc w:val="center"/>
            </w:pPr>
            <w:r>
              <w:t>1352,70</w:t>
            </w:r>
          </w:p>
        </w:tc>
        <w:tc>
          <w:tcPr>
            <w:tcW w:w="2551" w:type="dxa"/>
          </w:tcPr>
          <w:p w:rsidR="00577AB5" w:rsidRDefault="00577AB5">
            <w:pPr>
              <w:pStyle w:val="ConsPlusNormal"/>
              <w:jc w:val="center"/>
            </w:pPr>
            <w:r>
              <w:t>35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3168225,59</w:t>
            </w:r>
          </w:p>
        </w:tc>
      </w:tr>
      <w:tr w:rsidR="00577AB5">
        <w:tc>
          <w:tcPr>
            <w:tcW w:w="794" w:type="dxa"/>
          </w:tcPr>
          <w:p w:rsidR="00577AB5" w:rsidRDefault="00577AB5">
            <w:pPr>
              <w:pStyle w:val="ConsPlusNormal"/>
              <w:jc w:val="center"/>
            </w:pPr>
            <w:r>
              <w:lastRenderedPageBreak/>
              <w:t>78.</w:t>
            </w:r>
          </w:p>
        </w:tc>
        <w:tc>
          <w:tcPr>
            <w:tcW w:w="3118" w:type="dxa"/>
          </w:tcPr>
          <w:p w:rsidR="00577AB5" w:rsidRDefault="00577AB5">
            <w:pPr>
              <w:pStyle w:val="ConsPlusNormal"/>
            </w:pPr>
            <w:r>
              <w:t>г. Бузулук, ул. Гая, д. 70</w:t>
            </w:r>
          </w:p>
        </w:tc>
        <w:tc>
          <w:tcPr>
            <w:tcW w:w="1474" w:type="dxa"/>
          </w:tcPr>
          <w:p w:rsidR="00577AB5" w:rsidRDefault="00577AB5">
            <w:pPr>
              <w:pStyle w:val="ConsPlusNormal"/>
              <w:jc w:val="center"/>
            </w:pPr>
            <w:r>
              <w:t>699,60</w:t>
            </w:r>
          </w:p>
        </w:tc>
        <w:tc>
          <w:tcPr>
            <w:tcW w:w="2551" w:type="dxa"/>
          </w:tcPr>
          <w:p w:rsidR="00577AB5" w:rsidRDefault="00577AB5">
            <w:pPr>
              <w:pStyle w:val="ConsPlusNormal"/>
              <w:jc w:val="center"/>
            </w:pPr>
            <w:r>
              <w:t>42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169327,80</w:t>
            </w:r>
          </w:p>
        </w:tc>
      </w:tr>
      <w:tr w:rsidR="00577AB5">
        <w:tc>
          <w:tcPr>
            <w:tcW w:w="794" w:type="dxa"/>
          </w:tcPr>
          <w:p w:rsidR="00577AB5" w:rsidRDefault="00577AB5">
            <w:pPr>
              <w:pStyle w:val="ConsPlusNormal"/>
              <w:jc w:val="center"/>
            </w:pPr>
            <w:r>
              <w:t>79.</w:t>
            </w:r>
          </w:p>
        </w:tc>
        <w:tc>
          <w:tcPr>
            <w:tcW w:w="3118" w:type="dxa"/>
          </w:tcPr>
          <w:p w:rsidR="00577AB5" w:rsidRDefault="00577AB5">
            <w:pPr>
              <w:pStyle w:val="ConsPlusNormal"/>
            </w:pPr>
            <w:r>
              <w:t>г. Бузулук, ул. Гая, д. 73а</w:t>
            </w:r>
          </w:p>
        </w:tc>
        <w:tc>
          <w:tcPr>
            <w:tcW w:w="1474" w:type="dxa"/>
          </w:tcPr>
          <w:p w:rsidR="00577AB5" w:rsidRDefault="00577AB5">
            <w:pPr>
              <w:pStyle w:val="ConsPlusNormal"/>
              <w:jc w:val="center"/>
            </w:pPr>
            <w:r>
              <w:t>787,00</w:t>
            </w:r>
          </w:p>
        </w:tc>
        <w:tc>
          <w:tcPr>
            <w:tcW w:w="2551" w:type="dxa"/>
          </w:tcPr>
          <w:p w:rsidR="00577AB5" w:rsidRDefault="00577AB5">
            <w:pPr>
              <w:pStyle w:val="ConsPlusNormal"/>
              <w:jc w:val="center"/>
            </w:pPr>
            <w:r>
              <w:t>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1980110,24</w:t>
            </w:r>
          </w:p>
        </w:tc>
      </w:tr>
      <w:tr w:rsidR="00577AB5">
        <w:tc>
          <w:tcPr>
            <w:tcW w:w="794" w:type="dxa"/>
          </w:tcPr>
          <w:p w:rsidR="00577AB5" w:rsidRDefault="00577AB5">
            <w:pPr>
              <w:pStyle w:val="ConsPlusNormal"/>
              <w:jc w:val="center"/>
            </w:pPr>
            <w:r>
              <w:t>80.</w:t>
            </w:r>
          </w:p>
        </w:tc>
        <w:tc>
          <w:tcPr>
            <w:tcW w:w="3118" w:type="dxa"/>
          </w:tcPr>
          <w:p w:rsidR="00577AB5" w:rsidRDefault="00577AB5">
            <w:pPr>
              <w:pStyle w:val="ConsPlusNormal"/>
            </w:pPr>
            <w:r>
              <w:t>г. Бузулук, ул. Гая, д. 79</w:t>
            </w:r>
          </w:p>
        </w:tc>
        <w:tc>
          <w:tcPr>
            <w:tcW w:w="1474" w:type="dxa"/>
          </w:tcPr>
          <w:p w:rsidR="00577AB5" w:rsidRDefault="00577AB5">
            <w:pPr>
              <w:pStyle w:val="ConsPlusNormal"/>
              <w:jc w:val="center"/>
            </w:pPr>
            <w:r>
              <w:t>4753,00</w:t>
            </w:r>
          </w:p>
        </w:tc>
        <w:tc>
          <w:tcPr>
            <w:tcW w:w="2551" w:type="dxa"/>
          </w:tcPr>
          <w:p w:rsidR="00577AB5" w:rsidRDefault="00577AB5">
            <w:pPr>
              <w:pStyle w:val="ConsPlusNormal"/>
              <w:jc w:val="center"/>
            </w:pPr>
            <w:r>
              <w:t>25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7972881,19</w:t>
            </w:r>
          </w:p>
        </w:tc>
      </w:tr>
      <w:tr w:rsidR="00577AB5">
        <w:tc>
          <w:tcPr>
            <w:tcW w:w="794" w:type="dxa"/>
          </w:tcPr>
          <w:p w:rsidR="00577AB5" w:rsidRDefault="00577AB5">
            <w:pPr>
              <w:pStyle w:val="ConsPlusNormal"/>
              <w:jc w:val="center"/>
            </w:pPr>
            <w:r>
              <w:t>81.</w:t>
            </w:r>
          </w:p>
        </w:tc>
        <w:tc>
          <w:tcPr>
            <w:tcW w:w="3118" w:type="dxa"/>
          </w:tcPr>
          <w:p w:rsidR="00577AB5" w:rsidRDefault="00577AB5">
            <w:pPr>
              <w:pStyle w:val="ConsPlusNormal"/>
            </w:pPr>
            <w:r>
              <w:t>г. Бузулук, ул. Гая, д. 84</w:t>
            </w:r>
          </w:p>
        </w:tc>
        <w:tc>
          <w:tcPr>
            <w:tcW w:w="1474" w:type="dxa"/>
          </w:tcPr>
          <w:p w:rsidR="00577AB5" w:rsidRDefault="00577AB5">
            <w:pPr>
              <w:pStyle w:val="ConsPlusNormal"/>
              <w:jc w:val="center"/>
            </w:pPr>
            <w:r>
              <w:t>692,60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674338,31</w:t>
            </w:r>
          </w:p>
        </w:tc>
      </w:tr>
      <w:tr w:rsidR="00577AB5">
        <w:tc>
          <w:tcPr>
            <w:tcW w:w="794" w:type="dxa"/>
          </w:tcPr>
          <w:p w:rsidR="00577AB5" w:rsidRDefault="00577AB5">
            <w:pPr>
              <w:pStyle w:val="ConsPlusNormal"/>
              <w:jc w:val="center"/>
            </w:pPr>
            <w:r>
              <w:t>82.</w:t>
            </w:r>
          </w:p>
        </w:tc>
        <w:tc>
          <w:tcPr>
            <w:tcW w:w="3118" w:type="dxa"/>
          </w:tcPr>
          <w:p w:rsidR="00577AB5" w:rsidRDefault="00577AB5">
            <w:pPr>
              <w:pStyle w:val="ConsPlusNormal"/>
            </w:pPr>
            <w:r>
              <w:t>г. Бузулук, ул. Котовского, д. 77</w:t>
            </w:r>
          </w:p>
        </w:tc>
        <w:tc>
          <w:tcPr>
            <w:tcW w:w="1474" w:type="dxa"/>
          </w:tcPr>
          <w:p w:rsidR="00577AB5" w:rsidRDefault="00577AB5">
            <w:pPr>
              <w:pStyle w:val="ConsPlusNormal"/>
              <w:jc w:val="center"/>
            </w:pPr>
            <w:r>
              <w:t>1074,40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307773,37</w:t>
            </w:r>
          </w:p>
        </w:tc>
      </w:tr>
      <w:tr w:rsidR="00577AB5">
        <w:tc>
          <w:tcPr>
            <w:tcW w:w="794" w:type="dxa"/>
          </w:tcPr>
          <w:p w:rsidR="00577AB5" w:rsidRDefault="00577AB5">
            <w:pPr>
              <w:pStyle w:val="ConsPlusNormal"/>
              <w:jc w:val="center"/>
            </w:pPr>
            <w:r>
              <w:t>83.</w:t>
            </w:r>
          </w:p>
        </w:tc>
        <w:tc>
          <w:tcPr>
            <w:tcW w:w="3118" w:type="dxa"/>
          </w:tcPr>
          <w:p w:rsidR="00577AB5" w:rsidRDefault="00577AB5">
            <w:pPr>
              <w:pStyle w:val="ConsPlusNormal"/>
            </w:pPr>
            <w:r>
              <w:t>г. Бузулук, ул. Красногвардейская, д. 3</w:t>
            </w:r>
          </w:p>
        </w:tc>
        <w:tc>
          <w:tcPr>
            <w:tcW w:w="1474" w:type="dxa"/>
          </w:tcPr>
          <w:p w:rsidR="00577AB5" w:rsidRDefault="00577AB5">
            <w:pPr>
              <w:pStyle w:val="ConsPlusNormal"/>
              <w:jc w:val="center"/>
            </w:pPr>
            <w:r>
              <w:t>353,70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49176,83</w:t>
            </w:r>
          </w:p>
        </w:tc>
      </w:tr>
      <w:tr w:rsidR="00577AB5">
        <w:tc>
          <w:tcPr>
            <w:tcW w:w="794" w:type="dxa"/>
          </w:tcPr>
          <w:p w:rsidR="00577AB5" w:rsidRDefault="00577AB5">
            <w:pPr>
              <w:pStyle w:val="ConsPlusNormal"/>
              <w:jc w:val="center"/>
            </w:pPr>
            <w:r>
              <w:t>84.</w:t>
            </w:r>
          </w:p>
        </w:tc>
        <w:tc>
          <w:tcPr>
            <w:tcW w:w="3118" w:type="dxa"/>
          </w:tcPr>
          <w:p w:rsidR="00577AB5" w:rsidRDefault="00577AB5">
            <w:pPr>
              <w:pStyle w:val="ConsPlusNormal"/>
            </w:pPr>
            <w:r>
              <w:t>г. Бузулук, ул. Красногвардейская, д. 6</w:t>
            </w:r>
          </w:p>
        </w:tc>
        <w:tc>
          <w:tcPr>
            <w:tcW w:w="1474" w:type="dxa"/>
          </w:tcPr>
          <w:p w:rsidR="00577AB5" w:rsidRDefault="00577AB5">
            <w:pPr>
              <w:pStyle w:val="ConsPlusNormal"/>
              <w:jc w:val="center"/>
            </w:pPr>
            <w:r>
              <w:t>932,10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1112891,21</w:t>
            </w:r>
          </w:p>
        </w:tc>
      </w:tr>
      <w:tr w:rsidR="00577AB5">
        <w:tc>
          <w:tcPr>
            <w:tcW w:w="794" w:type="dxa"/>
          </w:tcPr>
          <w:p w:rsidR="00577AB5" w:rsidRDefault="00577AB5">
            <w:pPr>
              <w:pStyle w:val="ConsPlusNormal"/>
              <w:jc w:val="center"/>
            </w:pPr>
            <w:r>
              <w:t>85.</w:t>
            </w:r>
          </w:p>
        </w:tc>
        <w:tc>
          <w:tcPr>
            <w:tcW w:w="3118" w:type="dxa"/>
          </w:tcPr>
          <w:p w:rsidR="00577AB5" w:rsidRDefault="00577AB5">
            <w:pPr>
              <w:pStyle w:val="ConsPlusNormal"/>
            </w:pPr>
            <w:r>
              <w:t>г. Бузулук, ул. Луговая, д. 7</w:t>
            </w:r>
          </w:p>
        </w:tc>
        <w:tc>
          <w:tcPr>
            <w:tcW w:w="1474" w:type="dxa"/>
          </w:tcPr>
          <w:p w:rsidR="00577AB5" w:rsidRDefault="00577AB5">
            <w:pPr>
              <w:pStyle w:val="ConsPlusNormal"/>
              <w:jc w:val="center"/>
            </w:pPr>
            <w:r>
              <w:t>4762,40</w:t>
            </w:r>
          </w:p>
        </w:tc>
        <w:tc>
          <w:tcPr>
            <w:tcW w:w="2551" w:type="dxa"/>
          </w:tcPr>
          <w:p w:rsidR="00577AB5" w:rsidRDefault="00577AB5">
            <w:pPr>
              <w:pStyle w:val="ConsPlusNormal"/>
              <w:jc w:val="center"/>
            </w:pPr>
            <w:r>
              <w:t>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5774912,44</w:t>
            </w:r>
          </w:p>
        </w:tc>
      </w:tr>
      <w:tr w:rsidR="00577AB5">
        <w:tc>
          <w:tcPr>
            <w:tcW w:w="794" w:type="dxa"/>
          </w:tcPr>
          <w:p w:rsidR="00577AB5" w:rsidRDefault="00577AB5">
            <w:pPr>
              <w:pStyle w:val="ConsPlusNormal"/>
              <w:jc w:val="center"/>
            </w:pPr>
            <w:r>
              <w:t>86.</w:t>
            </w:r>
          </w:p>
        </w:tc>
        <w:tc>
          <w:tcPr>
            <w:tcW w:w="3118" w:type="dxa"/>
          </w:tcPr>
          <w:p w:rsidR="00577AB5" w:rsidRDefault="00577AB5">
            <w:pPr>
              <w:pStyle w:val="ConsPlusNormal"/>
            </w:pPr>
            <w:r>
              <w:t>г. Бузулук, ул. М. Егорова, д. 36</w:t>
            </w:r>
          </w:p>
        </w:tc>
        <w:tc>
          <w:tcPr>
            <w:tcW w:w="1474" w:type="dxa"/>
          </w:tcPr>
          <w:p w:rsidR="00577AB5" w:rsidRDefault="00577AB5">
            <w:pPr>
              <w:pStyle w:val="ConsPlusNormal"/>
              <w:jc w:val="center"/>
            </w:pPr>
            <w:r>
              <w:t>6236,20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7984328,45</w:t>
            </w:r>
          </w:p>
        </w:tc>
      </w:tr>
      <w:tr w:rsidR="00577AB5">
        <w:tc>
          <w:tcPr>
            <w:tcW w:w="794" w:type="dxa"/>
          </w:tcPr>
          <w:p w:rsidR="00577AB5" w:rsidRDefault="00577AB5">
            <w:pPr>
              <w:pStyle w:val="ConsPlusNormal"/>
              <w:jc w:val="center"/>
            </w:pPr>
            <w:r>
              <w:t>87.</w:t>
            </w:r>
          </w:p>
        </w:tc>
        <w:tc>
          <w:tcPr>
            <w:tcW w:w="3118" w:type="dxa"/>
          </w:tcPr>
          <w:p w:rsidR="00577AB5" w:rsidRDefault="00577AB5">
            <w:pPr>
              <w:pStyle w:val="ConsPlusNormal"/>
            </w:pPr>
            <w:r>
              <w:t>г. Бузулук, ул. М. Егорова, д. 38</w:t>
            </w:r>
          </w:p>
        </w:tc>
        <w:tc>
          <w:tcPr>
            <w:tcW w:w="1474" w:type="dxa"/>
          </w:tcPr>
          <w:p w:rsidR="00577AB5" w:rsidRDefault="00577AB5">
            <w:pPr>
              <w:pStyle w:val="ConsPlusNormal"/>
              <w:jc w:val="center"/>
            </w:pPr>
            <w:r>
              <w:t>2404,00</w:t>
            </w:r>
          </w:p>
        </w:tc>
        <w:tc>
          <w:tcPr>
            <w:tcW w:w="2551" w:type="dxa"/>
          </w:tcPr>
          <w:p w:rsidR="00577AB5" w:rsidRDefault="00577AB5">
            <w:pPr>
              <w:pStyle w:val="ConsPlusNormal"/>
              <w:jc w:val="center"/>
            </w:pPr>
            <w:r>
              <w:t>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518926,63</w:t>
            </w:r>
          </w:p>
        </w:tc>
      </w:tr>
      <w:tr w:rsidR="00577AB5">
        <w:tc>
          <w:tcPr>
            <w:tcW w:w="794" w:type="dxa"/>
          </w:tcPr>
          <w:p w:rsidR="00577AB5" w:rsidRDefault="00577AB5">
            <w:pPr>
              <w:pStyle w:val="ConsPlusNormal"/>
              <w:jc w:val="center"/>
            </w:pPr>
            <w:r>
              <w:t>88.</w:t>
            </w:r>
          </w:p>
        </w:tc>
        <w:tc>
          <w:tcPr>
            <w:tcW w:w="3118" w:type="dxa"/>
          </w:tcPr>
          <w:p w:rsidR="00577AB5" w:rsidRDefault="00577AB5">
            <w:pPr>
              <w:pStyle w:val="ConsPlusNormal"/>
            </w:pPr>
            <w:r>
              <w:t>г. Бузулук, ул. Нефтяников, д. 19</w:t>
            </w:r>
          </w:p>
        </w:tc>
        <w:tc>
          <w:tcPr>
            <w:tcW w:w="1474" w:type="dxa"/>
          </w:tcPr>
          <w:p w:rsidR="00577AB5" w:rsidRDefault="00577AB5">
            <w:pPr>
              <w:pStyle w:val="ConsPlusNormal"/>
              <w:jc w:val="center"/>
            </w:pPr>
            <w:r>
              <w:t>2576,50</w:t>
            </w:r>
          </w:p>
        </w:tc>
        <w:tc>
          <w:tcPr>
            <w:tcW w:w="2551" w:type="dxa"/>
          </w:tcPr>
          <w:p w:rsidR="00577AB5" w:rsidRDefault="00577AB5">
            <w:pPr>
              <w:pStyle w:val="ConsPlusNormal"/>
              <w:jc w:val="center"/>
            </w:pPr>
            <w:r>
              <w:t>10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503740,76</w:t>
            </w:r>
          </w:p>
        </w:tc>
      </w:tr>
      <w:tr w:rsidR="00577AB5">
        <w:tc>
          <w:tcPr>
            <w:tcW w:w="794" w:type="dxa"/>
          </w:tcPr>
          <w:p w:rsidR="00577AB5" w:rsidRDefault="00577AB5">
            <w:pPr>
              <w:pStyle w:val="ConsPlusNormal"/>
              <w:jc w:val="center"/>
            </w:pPr>
            <w:r>
              <w:t>89.</w:t>
            </w:r>
          </w:p>
        </w:tc>
        <w:tc>
          <w:tcPr>
            <w:tcW w:w="3118" w:type="dxa"/>
          </w:tcPr>
          <w:p w:rsidR="00577AB5" w:rsidRDefault="00577AB5">
            <w:pPr>
              <w:pStyle w:val="ConsPlusNormal"/>
            </w:pPr>
            <w:r>
              <w:t>г. Бузулук, ул. Нефтяников, д. 20</w:t>
            </w:r>
          </w:p>
        </w:tc>
        <w:tc>
          <w:tcPr>
            <w:tcW w:w="1474" w:type="dxa"/>
          </w:tcPr>
          <w:p w:rsidR="00577AB5" w:rsidRDefault="00577AB5">
            <w:pPr>
              <w:pStyle w:val="ConsPlusNormal"/>
              <w:jc w:val="center"/>
            </w:pPr>
            <w:r>
              <w:t>1033,40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148503,38</w:t>
            </w:r>
          </w:p>
        </w:tc>
      </w:tr>
      <w:tr w:rsidR="00577AB5">
        <w:tc>
          <w:tcPr>
            <w:tcW w:w="794" w:type="dxa"/>
          </w:tcPr>
          <w:p w:rsidR="00577AB5" w:rsidRDefault="00577AB5">
            <w:pPr>
              <w:pStyle w:val="ConsPlusNormal"/>
              <w:jc w:val="center"/>
            </w:pPr>
            <w:r>
              <w:t>90.</w:t>
            </w:r>
          </w:p>
        </w:tc>
        <w:tc>
          <w:tcPr>
            <w:tcW w:w="3118" w:type="dxa"/>
          </w:tcPr>
          <w:p w:rsidR="00577AB5" w:rsidRDefault="00577AB5">
            <w:pPr>
              <w:pStyle w:val="ConsPlusNormal"/>
            </w:pPr>
            <w:r>
              <w:t>г. Бузулук, ул. Рабочая, д. 49</w:t>
            </w:r>
          </w:p>
        </w:tc>
        <w:tc>
          <w:tcPr>
            <w:tcW w:w="1474" w:type="dxa"/>
          </w:tcPr>
          <w:p w:rsidR="00577AB5" w:rsidRDefault="00577AB5">
            <w:pPr>
              <w:pStyle w:val="ConsPlusNormal"/>
              <w:jc w:val="center"/>
            </w:pPr>
            <w:r>
              <w:t>1378,10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1626857,77</w:t>
            </w:r>
          </w:p>
        </w:tc>
      </w:tr>
      <w:tr w:rsidR="00577AB5">
        <w:tc>
          <w:tcPr>
            <w:tcW w:w="794" w:type="dxa"/>
          </w:tcPr>
          <w:p w:rsidR="00577AB5" w:rsidRDefault="00577AB5">
            <w:pPr>
              <w:pStyle w:val="ConsPlusNormal"/>
              <w:jc w:val="center"/>
            </w:pPr>
            <w:r>
              <w:t>91.</w:t>
            </w:r>
          </w:p>
        </w:tc>
        <w:tc>
          <w:tcPr>
            <w:tcW w:w="3118" w:type="dxa"/>
          </w:tcPr>
          <w:p w:rsidR="00577AB5" w:rsidRDefault="00577AB5">
            <w:pPr>
              <w:pStyle w:val="ConsPlusNormal"/>
            </w:pPr>
            <w:r>
              <w:t>г. Бузулук, ул. Советская, д. 48а</w:t>
            </w:r>
          </w:p>
        </w:tc>
        <w:tc>
          <w:tcPr>
            <w:tcW w:w="1474" w:type="dxa"/>
          </w:tcPr>
          <w:p w:rsidR="00577AB5" w:rsidRDefault="00577AB5">
            <w:pPr>
              <w:pStyle w:val="ConsPlusNormal"/>
              <w:jc w:val="center"/>
            </w:pPr>
            <w:r>
              <w:t>1628,50</w:t>
            </w:r>
          </w:p>
        </w:tc>
        <w:tc>
          <w:tcPr>
            <w:tcW w:w="2551" w:type="dxa"/>
          </w:tcPr>
          <w:p w:rsidR="00577AB5" w:rsidRDefault="00577AB5">
            <w:pPr>
              <w:pStyle w:val="ConsPlusNormal"/>
              <w:jc w:val="center"/>
            </w:pPr>
            <w:r>
              <w:t>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432798,45</w:t>
            </w:r>
          </w:p>
        </w:tc>
      </w:tr>
      <w:tr w:rsidR="00577AB5">
        <w:tc>
          <w:tcPr>
            <w:tcW w:w="794" w:type="dxa"/>
          </w:tcPr>
          <w:p w:rsidR="00577AB5" w:rsidRDefault="00577AB5">
            <w:pPr>
              <w:pStyle w:val="ConsPlusNormal"/>
              <w:jc w:val="center"/>
            </w:pPr>
            <w:r>
              <w:t>92.</w:t>
            </w:r>
          </w:p>
        </w:tc>
        <w:tc>
          <w:tcPr>
            <w:tcW w:w="3118" w:type="dxa"/>
          </w:tcPr>
          <w:p w:rsidR="00577AB5" w:rsidRDefault="00577AB5">
            <w:pPr>
              <w:pStyle w:val="ConsPlusNormal"/>
            </w:pPr>
            <w:r>
              <w:t>г. Бузулук, ул. Советская, д. 48б</w:t>
            </w:r>
          </w:p>
        </w:tc>
        <w:tc>
          <w:tcPr>
            <w:tcW w:w="1474" w:type="dxa"/>
          </w:tcPr>
          <w:p w:rsidR="00577AB5" w:rsidRDefault="00577AB5">
            <w:pPr>
              <w:pStyle w:val="ConsPlusNormal"/>
              <w:jc w:val="center"/>
            </w:pPr>
            <w:r>
              <w:t>2123,10</w:t>
            </w:r>
          </w:p>
        </w:tc>
        <w:tc>
          <w:tcPr>
            <w:tcW w:w="2551" w:type="dxa"/>
          </w:tcPr>
          <w:p w:rsidR="00577AB5" w:rsidRDefault="00577AB5">
            <w:pPr>
              <w:pStyle w:val="ConsPlusNormal"/>
              <w:jc w:val="center"/>
            </w:pPr>
            <w:r>
              <w:t>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354447,23</w:t>
            </w:r>
          </w:p>
        </w:tc>
      </w:tr>
      <w:tr w:rsidR="00577AB5">
        <w:tc>
          <w:tcPr>
            <w:tcW w:w="794" w:type="dxa"/>
          </w:tcPr>
          <w:p w:rsidR="00577AB5" w:rsidRDefault="00577AB5">
            <w:pPr>
              <w:pStyle w:val="ConsPlusNormal"/>
              <w:jc w:val="center"/>
            </w:pPr>
            <w:r>
              <w:t>93.</w:t>
            </w:r>
          </w:p>
        </w:tc>
        <w:tc>
          <w:tcPr>
            <w:tcW w:w="3118" w:type="dxa"/>
          </w:tcPr>
          <w:p w:rsidR="00577AB5" w:rsidRDefault="00577AB5">
            <w:pPr>
              <w:pStyle w:val="ConsPlusNormal"/>
            </w:pPr>
            <w:r>
              <w:t>г. Бузулук, ул. Суворова, д. 18</w:t>
            </w:r>
          </w:p>
        </w:tc>
        <w:tc>
          <w:tcPr>
            <w:tcW w:w="1474" w:type="dxa"/>
          </w:tcPr>
          <w:p w:rsidR="00577AB5" w:rsidRDefault="00577AB5">
            <w:pPr>
              <w:pStyle w:val="ConsPlusNormal"/>
              <w:jc w:val="center"/>
            </w:pPr>
            <w:r>
              <w:t>311,50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20416,36</w:t>
            </w:r>
          </w:p>
        </w:tc>
      </w:tr>
      <w:tr w:rsidR="00577AB5">
        <w:tc>
          <w:tcPr>
            <w:tcW w:w="794" w:type="dxa"/>
          </w:tcPr>
          <w:p w:rsidR="00577AB5" w:rsidRDefault="00577AB5">
            <w:pPr>
              <w:pStyle w:val="ConsPlusNormal"/>
              <w:jc w:val="center"/>
            </w:pPr>
            <w:r>
              <w:t>94.</w:t>
            </w:r>
          </w:p>
        </w:tc>
        <w:tc>
          <w:tcPr>
            <w:tcW w:w="3118" w:type="dxa"/>
          </w:tcPr>
          <w:p w:rsidR="00577AB5" w:rsidRDefault="00577AB5">
            <w:pPr>
              <w:pStyle w:val="ConsPlusNormal"/>
            </w:pPr>
            <w:r>
              <w:t>г. Бузулук, ул. Шевченко, д. 70</w:t>
            </w:r>
          </w:p>
        </w:tc>
        <w:tc>
          <w:tcPr>
            <w:tcW w:w="1474" w:type="dxa"/>
          </w:tcPr>
          <w:p w:rsidR="00577AB5" w:rsidRDefault="00577AB5">
            <w:pPr>
              <w:pStyle w:val="ConsPlusNormal"/>
              <w:jc w:val="center"/>
            </w:pPr>
            <w:r>
              <w:t>3579,60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5221593,84</w:t>
            </w:r>
          </w:p>
        </w:tc>
      </w:tr>
      <w:tr w:rsidR="00577AB5">
        <w:tc>
          <w:tcPr>
            <w:tcW w:w="13606" w:type="dxa"/>
            <w:gridSpan w:val="7"/>
          </w:tcPr>
          <w:p w:rsidR="00577AB5" w:rsidRDefault="00577AB5">
            <w:pPr>
              <w:pStyle w:val="ConsPlusNormal"/>
              <w:jc w:val="center"/>
              <w:outlineLvl w:val="3"/>
            </w:pPr>
            <w:r>
              <w:lastRenderedPageBreak/>
              <w:t>9. Муниципальное образование город Медногорск</w:t>
            </w:r>
          </w:p>
        </w:tc>
      </w:tr>
      <w:tr w:rsidR="00577AB5">
        <w:tc>
          <w:tcPr>
            <w:tcW w:w="3912" w:type="dxa"/>
            <w:gridSpan w:val="2"/>
          </w:tcPr>
          <w:p w:rsidR="00577AB5" w:rsidRDefault="00577AB5">
            <w:pPr>
              <w:pStyle w:val="ConsPlusNormal"/>
            </w:pPr>
            <w:r>
              <w:t>Итого по муниципальному образованию город Медногорск</w:t>
            </w:r>
          </w:p>
        </w:tc>
        <w:tc>
          <w:tcPr>
            <w:tcW w:w="1474" w:type="dxa"/>
          </w:tcPr>
          <w:p w:rsidR="00577AB5" w:rsidRDefault="00577AB5">
            <w:pPr>
              <w:pStyle w:val="ConsPlusNormal"/>
              <w:jc w:val="center"/>
            </w:pPr>
            <w:r>
              <w:t>26431,70</w:t>
            </w:r>
          </w:p>
        </w:tc>
        <w:tc>
          <w:tcPr>
            <w:tcW w:w="2551" w:type="dxa"/>
          </w:tcPr>
          <w:p w:rsidR="00577AB5" w:rsidRDefault="00577AB5">
            <w:pPr>
              <w:pStyle w:val="ConsPlusNormal"/>
              <w:jc w:val="center"/>
            </w:pPr>
            <w:r>
              <w:t>882</w:t>
            </w:r>
          </w:p>
        </w:tc>
        <w:tc>
          <w:tcPr>
            <w:tcW w:w="1984" w:type="dxa"/>
          </w:tcPr>
          <w:p w:rsidR="00577AB5" w:rsidRDefault="00577AB5">
            <w:pPr>
              <w:pStyle w:val="ConsPlusNormal"/>
              <w:jc w:val="center"/>
            </w:pPr>
            <w:r>
              <w:t>11</w:t>
            </w:r>
          </w:p>
        </w:tc>
        <w:tc>
          <w:tcPr>
            <w:tcW w:w="1701" w:type="dxa"/>
          </w:tcPr>
          <w:p w:rsidR="00577AB5" w:rsidRDefault="00577AB5">
            <w:pPr>
              <w:pStyle w:val="ConsPlusNormal"/>
              <w:jc w:val="center"/>
            </w:pPr>
            <w:r>
              <w:t>10</w:t>
            </w:r>
          </w:p>
        </w:tc>
        <w:tc>
          <w:tcPr>
            <w:tcW w:w="1984" w:type="dxa"/>
          </w:tcPr>
          <w:p w:rsidR="00577AB5" w:rsidRDefault="00577AB5">
            <w:pPr>
              <w:pStyle w:val="ConsPlusNormal"/>
              <w:jc w:val="center"/>
            </w:pPr>
            <w:r>
              <w:t>20120884,42</w:t>
            </w:r>
          </w:p>
        </w:tc>
      </w:tr>
      <w:tr w:rsidR="00577AB5">
        <w:tc>
          <w:tcPr>
            <w:tcW w:w="794" w:type="dxa"/>
          </w:tcPr>
          <w:p w:rsidR="00577AB5" w:rsidRDefault="00577AB5">
            <w:pPr>
              <w:pStyle w:val="ConsPlusNormal"/>
              <w:jc w:val="center"/>
            </w:pPr>
            <w:r>
              <w:t>95.</w:t>
            </w:r>
          </w:p>
        </w:tc>
        <w:tc>
          <w:tcPr>
            <w:tcW w:w="3118" w:type="dxa"/>
          </w:tcPr>
          <w:p w:rsidR="00577AB5" w:rsidRDefault="00577AB5">
            <w:pPr>
              <w:pStyle w:val="ConsPlusNormal"/>
            </w:pPr>
            <w:r>
              <w:t>г. Медногорск, пер. Советский, д. 4</w:t>
            </w:r>
          </w:p>
        </w:tc>
        <w:tc>
          <w:tcPr>
            <w:tcW w:w="1474" w:type="dxa"/>
          </w:tcPr>
          <w:p w:rsidR="00577AB5" w:rsidRDefault="00577AB5">
            <w:pPr>
              <w:pStyle w:val="ConsPlusNormal"/>
              <w:jc w:val="center"/>
            </w:pPr>
            <w:r>
              <w:t>4294,10</w:t>
            </w:r>
          </w:p>
        </w:tc>
        <w:tc>
          <w:tcPr>
            <w:tcW w:w="2551" w:type="dxa"/>
          </w:tcPr>
          <w:p w:rsidR="00577AB5" w:rsidRDefault="00577AB5">
            <w:pPr>
              <w:pStyle w:val="ConsPlusNormal"/>
              <w:jc w:val="center"/>
            </w:pPr>
            <w:r>
              <w:t>175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2881040,82</w:t>
            </w:r>
          </w:p>
        </w:tc>
      </w:tr>
      <w:tr w:rsidR="00577AB5">
        <w:tc>
          <w:tcPr>
            <w:tcW w:w="794" w:type="dxa"/>
          </w:tcPr>
          <w:p w:rsidR="00577AB5" w:rsidRDefault="00577AB5">
            <w:pPr>
              <w:pStyle w:val="ConsPlusNormal"/>
              <w:jc w:val="center"/>
            </w:pPr>
            <w:r>
              <w:t>96.</w:t>
            </w:r>
          </w:p>
        </w:tc>
        <w:tc>
          <w:tcPr>
            <w:tcW w:w="3118" w:type="dxa"/>
          </w:tcPr>
          <w:p w:rsidR="00577AB5" w:rsidRDefault="00577AB5">
            <w:pPr>
              <w:pStyle w:val="ConsPlusNormal"/>
            </w:pPr>
            <w:r>
              <w:t>г. Медногорск, ул. 2-я Школьная, д. 2</w:t>
            </w:r>
          </w:p>
        </w:tc>
        <w:tc>
          <w:tcPr>
            <w:tcW w:w="1474" w:type="dxa"/>
          </w:tcPr>
          <w:p w:rsidR="00577AB5" w:rsidRDefault="00577AB5">
            <w:pPr>
              <w:pStyle w:val="ConsPlusNormal"/>
              <w:jc w:val="center"/>
            </w:pPr>
            <w:r>
              <w:t>769,60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1765716,71</w:t>
            </w:r>
          </w:p>
        </w:tc>
      </w:tr>
      <w:tr w:rsidR="00577AB5">
        <w:tc>
          <w:tcPr>
            <w:tcW w:w="794" w:type="dxa"/>
          </w:tcPr>
          <w:p w:rsidR="00577AB5" w:rsidRDefault="00577AB5">
            <w:pPr>
              <w:pStyle w:val="ConsPlusNormal"/>
              <w:jc w:val="center"/>
            </w:pPr>
            <w:r>
              <w:t>97.</w:t>
            </w:r>
          </w:p>
        </w:tc>
        <w:tc>
          <w:tcPr>
            <w:tcW w:w="3118" w:type="dxa"/>
          </w:tcPr>
          <w:p w:rsidR="00577AB5" w:rsidRDefault="00577AB5">
            <w:pPr>
              <w:pStyle w:val="ConsPlusNormal"/>
            </w:pPr>
            <w:r>
              <w:t>г. Медногорск, ул. Гагарина, д. 8</w:t>
            </w:r>
          </w:p>
        </w:tc>
        <w:tc>
          <w:tcPr>
            <w:tcW w:w="1474" w:type="dxa"/>
          </w:tcPr>
          <w:p w:rsidR="00577AB5" w:rsidRDefault="00577AB5">
            <w:pPr>
              <w:pStyle w:val="ConsPlusNormal"/>
              <w:jc w:val="center"/>
            </w:pPr>
            <w:r>
              <w:t>4344,30</w:t>
            </w:r>
          </w:p>
        </w:tc>
        <w:tc>
          <w:tcPr>
            <w:tcW w:w="2551" w:type="dxa"/>
          </w:tcPr>
          <w:p w:rsidR="00577AB5" w:rsidRDefault="00577AB5">
            <w:pPr>
              <w:pStyle w:val="ConsPlusNormal"/>
              <w:jc w:val="center"/>
            </w:pPr>
            <w:r>
              <w:t>154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498024,00</w:t>
            </w:r>
          </w:p>
        </w:tc>
      </w:tr>
      <w:tr w:rsidR="00577AB5">
        <w:tc>
          <w:tcPr>
            <w:tcW w:w="794" w:type="dxa"/>
          </w:tcPr>
          <w:p w:rsidR="00577AB5" w:rsidRDefault="00577AB5">
            <w:pPr>
              <w:pStyle w:val="ConsPlusNormal"/>
              <w:jc w:val="center"/>
            </w:pPr>
            <w:r>
              <w:t>98.</w:t>
            </w:r>
          </w:p>
        </w:tc>
        <w:tc>
          <w:tcPr>
            <w:tcW w:w="3118" w:type="dxa"/>
          </w:tcPr>
          <w:p w:rsidR="00577AB5" w:rsidRDefault="00577AB5">
            <w:pPr>
              <w:pStyle w:val="ConsPlusNormal"/>
            </w:pPr>
            <w:r>
              <w:t>г. Медногорск, ул. Герцена, д. 5</w:t>
            </w:r>
          </w:p>
        </w:tc>
        <w:tc>
          <w:tcPr>
            <w:tcW w:w="1474" w:type="dxa"/>
          </w:tcPr>
          <w:p w:rsidR="00577AB5" w:rsidRDefault="00577AB5">
            <w:pPr>
              <w:pStyle w:val="ConsPlusNormal"/>
              <w:jc w:val="center"/>
            </w:pPr>
            <w:r>
              <w:t>1619,40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5229922,75</w:t>
            </w:r>
          </w:p>
        </w:tc>
      </w:tr>
      <w:tr w:rsidR="00577AB5">
        <w:tc>
          <w:tcPr>
            <w:tcW w:w="794" w:type="dxa"/>
          </w:tcPr>
          <w:p w:rsidR="00577AB5" w:rsidRDefault="00577AB5">
            <w:pPr>
              <w:pStyle w:val="ConsPlusNormal"/>
              <w:jc w:val="center"/>
            </w:pPr>
            <w:r>
              <w:t>99.</w:t>
            </w:r>
          </w:p>
        </w:tc>
        <w:tc>
          <w:tcPr>
            <w:tcW w:w="3118" w:type="dxa"/>
          </w:tcPr>
          <w:p w:rsidR="00577AB5" w:rsidRDefault="00577AB5">
            <w:pPr>
              <w:pStyle w:val="ConsPlusNormal"/>
            </w:pPr>
            <w:r>
              <w:t>г. Медногорск, ул. Комсомольская, д. 13</w:t>
            </w:r>
          </w:p>
        </w:tc>
        <w:tc>
          <w:tcPr>
            <w:tcW w:w="1474" w:type="dxa"/>
          </w:tcPr>
          <w:p w:rsidR="00577AB5" w:rsidRDefault="00577AB5">
            <w:pPr>
              <w:pStyle w:val="ConsPlusNormal"/>
              <w:jc w:val="center"/>
            </w:pPr>
            <w:r>
              <w:t>3802,00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647410,80</w:t>
            </w:r>
          </w:p>
        </w:tc>
      </w:tr>
      <w:tr w:rsidR="00577AB5">
        <w:tc>
          <w:tcPr>
            <w:tcW w:w="794" w:type="dxa"/>
          </w:tcPr>
          <w:p w:rsidR="00577AB5" w:rsidRDefault="00577AB5">
            <w:pPr>
              <w:pStyle w:val="ConsPlusNormal"/>
              <w:jc w:val="center"/>
            </w:pPr>
            <w:r>
              <w:t>100.</w:t>
            </w:r>
          </w:p>
        </w:tc>
        <w:tc>
          <w:tcPr>
            <w:tcW w:w="3118" w:type="dxa"/>
          </w:tcPr>
          <w:p w:rsidR="00577AB5" w:rsidRDefault="00577AB5">
            <w:pPr>
              <w:pStyle w:val="ConsPlusNormal"/>
            </w:pPr>
            <w:r>
              <w:t>г. Медногорск, ул. Комсомольская, д. 14</w:t>
            </w:r>
          </w:p>
        </w:tc>
        <w:tc>
          <w:tcPr>
            <w:tcW w:w="1474" w:type="dxa"/>
          </w:tcPr>
          <w:p w:rsidR="00577AB5" w:rsidRDefault="00577AB5">
            <w:pPr>
              <w:pStyle w:val="ConsPlusNormal"/>
              <w:jc w:val="center"/>
            </w:pPr>
            <w:r>
              <w:t>1263,40</w:t>
            </w:r>
          </w:p>
        </w:tc>
        <w:tc>
          <w:tcPr>
            <w:tcW w:w="2551" w:type="dxa"/>
          </w:tcPr>
          <w:p w:rsidR="00577AB5" w:rsidRDefault="00577AB5">
            <w:pPr>
              <w:pStyle w:val="ConsPlusNormal"/>
              <w:jc w:val="center"/>
            </w:pPr>
            <w:r>
              <w:t>58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1767060,20</w:t>
            </w:r>
          </w:p>
        </w:tc>
      </w:tr>
      <w:tr w:rsidR="00577AB5">
        <w:tc>
          <w:tcPr>
            <w:tcW w:w="794" w:type="dxa"/>
          </w:tcPr>
          <w:p w:rsidR="00577AB5" w:rsidRDefault="00577AB5">
            <w:pPr>
              <w:pStyle w:val="ConsPlusNormal"/>
              <w:jc w:val="center"/>
            </w:pPr>
            <w:r>
              <w:t>101.</w:t>
            </w:r>
          </w:p>
        </w:tc>
        <w:tc>
          <w:tcPr>
            <w:tcW w:w="3118" w:type="dxa"/>
          </w:tcPr>
          <w:p w:rsidR="00577AB5" w:rsidRDefault="00577AB5">
            <w:pPr>
              <w:pStyle w:val="ConsPlusNormal"/>
            </w:pPr>
            <w:r>
              <w:t>г. Медногорск, ул. Лермонтова, д. 7</w:t>
            </w:r>
          </w:p>
        </w:tc>
        <w:tc>
          <w:tcPr>
            <w:tcW w:w="1474" w:type="dxa"/>
          </w:tcPr>
          <w:p w:rsidR="00577AB5" w:rsidRDefault="00577AB5">
            <w:pPr>
              <w:pStyle w:val="ConsPlusNormal"/>
              <w:jc w:val="center"/>
            </w:pPr>
            <w:r>
              <w:t>1003,90</w:t>
            </w:r>
          </w:p>
        </w:tc>
        <w:tc>
          <w:tcPr>
            <w:tcW w:w="2551" w:type="dxa"/>
          </w:tcPr>
          <w:p w:rsidR="00577AB5" w:rsidRDefault="00577AB5">
            <w:pPr>
              <w:pStyle w:val="ConsPlusNormal"/>
              <w:jc w:val="center"/>
            </w:pPr>
            <w:r>
              <w:t>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2987749,13</w:t>
            </w:r>
          </w:p>
        </w:tc>
      </w:tr>
      <w:tr w:rsidR="00577AB5">
        <w:tc>
          <w:tcPr>
            <w:tcW w:w="794" w:type="dxa"/>
          </w:tcPr>
          <w:p w:rsidR="00577AB5" w:rsidRDefault="00577AB5">
            <w:pPr>
              <w:pStyle w:val="ConsPlusNormal"/>
              <w:jc w:val="center"/>
            </w:pPr>
            <w:r>
              <w:t>102.</w:t>
            </w:r>
          </w:p>
        </w:tc>
        <w:tc>
          <w:tcPr>
            <w:tcW w:w="3118" w:type="dxa"/>
          </w:tcPr>
          <w:p w:rsidR="00577AB5" w:rsidRDefault="00577AB5">
            <w:pPr>
              <w:pStyle w:val="ConsPlusNormal"/>
            </w:pPr>
            <w:r>
              <w:t>г. Медногорск, ул. Советская, д. 2</w:t>
            </w:r>
          </w:p>
        </w:tc>
        <w:tc>
          <w:tcPr>
            <w:tcW w:w="1474" w:type="dxa"/>
          </w:tcPr>
          <w:p w:rsidR="00577AB5" w:rsidRDefault="00577AB5">
            <w:pPr>
              <w:pStyle w:val="ConsPlusNormal"/>
              <w:jc w:val="center"/>
            </w:pPr>
            <w:r>
              <w:t>728,70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1804095,24</w:t>
            </w:r>
          </w:p>
        </w:tc>
      </w:tr>
      <w:tr w:rsidR="00577AB5">
        <w:tc>
          <w:tcPr>
            <w:tcW w:w="794" w:type="dxa"/>
          </w:tcPr>
          <w:p w:rsidR="00577AB5" w:rsidRDefault="00577AB5">
            <w:pPr>
              <w:pStyle w:val="ConsPlusNormal"/>
              <w:jc w:val="center"/>
            </w:pPr>
            <w:r>
              <w:t>103.</w:t>
            </w:r>
          </w:p>
        </w:tc>
        <w:tc>
          <w:tcPr>
            <w:tcW w:w="3118" w:type="dxa"/>
          </w:tcPr>
          <w:p w:rsidR="00577AB5" w:rsidRDefault="00577AB5">
            <w:pPr>
              <w:pStyle w:val="ConsPlusNormal"/>
            </w:pPr>
            <w:r>
              <w:t>г. Медногорск, ул. Советская, д. 31</w:t>
            </w:r>
          </w:p>
        </w:tc>
        <w:tc>
          <w:tcPr>
            <w:tcW w:w="1474" w:type="dxa"/>
          </w:tcPr>
          <w:p w:rsidR="00577AB5" w:rsidRDefault="00577AB5">
            <w:pPr>
              <w:pStyle w:val="ConsPlusNormal"/>
              <w:jc w:val="center"/>
            </w:pPr>
            <w:r>
              <w:t>7866,20</w:t>
            </w:r>
          </w:p>
        </w:tc>
        <w:tc>
          <w:tcPr>
            <w:tcW w:w="2551" w:type="dxa"/>
          </w:tcPr>
          <w:p w:rsidR="00577AB5" w:rsidRDefault="00577AB5">
            <w:pPr>
              <w:pStyle w:val="ConsPlusNormal"/>
              <w:jc w:val="center"/>
            </w:pPr>
            <w:r>
              <w:t>198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666561,26</w:t>
            </w:r>
          </w:p>
        </w:tc>
      </w:tr>
      <w:tr w:rsidR="00577AB5">
        <w:tc>
          <w:tcPr>
            <w:tcW w:w="794" w:type="dxa"/>
          </w:tcPr>
          <w:p w:rsidR="00577AB5" w:rsidRDefault="00577AB5">
            <w:pPr>
              <w:pStyle w:val="ConsPlusNormal"/>
              <w:jc w:val="center"/>
            </w:pPr>
            <w:r>
              <w:t>104.</w:t>
            </w:r>
          </w:p>
        </w:tc>
        <w:tc>
          <w:tcPr>
            <w:tcW w:w="3118" w:type="dxa"/>
          </w:tcPr>
          <w:p w:rsidR="00577AB5" w:rsidRDefault="00577AB5">
            <w:pPr>
              <w:pStyle w:val="ConsPlusNormal"/>
            </w:pPr>
            <w:r>
              <w:t>г. Медногорск, ул. Советская, д. 6</w:t>
            </w:r>
          </w:p>
        </w:tc>
        <w:tc>
          <w:tcPr>
            <w:tcW w:w="1474" w:type="dxa"/>
          </w:tcPr>
          <w:p w:rsidR="00577AB5" w:rsidRDefault="00577AB5">
            <w:pPr>
              <w:pStyle w:val="ConsPlusNormal"/>
              <w:jc w:val="center"/>
            </w:pPr>
            <w:r>
              <w:t>740,10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1873303,51</w:t>
            </w:r>
          </w:p>
        </w:tc>
      </w:tr>
      <w:tr w:rsidR="00577AB5">
        <w:tc>
          <w:tcPr>
            <w:tcW w:w="13606" w:type="dxa"/>
            <w:gridSpan w:val="7"/>
          </w:tcPr>
          <w:p w:rsidR="00577AB5" w:rsidRDefault="00577AB5">
            <w:pPr>
              <w:pStyle w:val="ConsPlusNormal"/>
              <w:jc w:val="center"/>
              <w:outlineLvl w:val="3"/>
            </w:pPr>
            <w:r>
              <w:t>10. Муниципальное образование город Новотроицк</w:t>
            </w:r>
          </w:p>
        </w:tc>
      </w:tr>
      <w:tr w:rsidR="00577AB5">
        <w:tc>
          <w:tcPr>
            <w:tcW w:w="3912" w:type="dxa"/>
            <w:gridSpan w:val="2"/>
          </w:tcPr>
          <w:p w:rsidR="00577AB5" w:rsidRDefault="00577AB5">
            <w:pPr>
              <w:pStyle w:val="ConsPlusNormal"/>
            </w:pPr>
            <w:r>
              <w:lastRenderedPageBreak/>
              <w:t>Итого по муниципальному образованию город Новотроицк</w:t>
            </w:r>
          </w:p>
        </w:tc>
        <w:tc>
          <w:tcPr>
            <w:tcW w:w="1474" w:type="dxa"/>
          </w:tcPr>
          <w:p w:rsidR="00577AB5" w:rsidRDefault="00577AB5">
            <w:pPr>
              <w:pStyle w:val="ConsPlusNormal"/>
              <w:jc w:val="center"/>
            </w:pPr>
            <w:r>
              <w:t>135712,40</w:t>
            </w:r>
          </w:p>
        </w:tc>
        <w:tc>
          <w:tcPr>
            <w:tcW w:w="2551" w:type="dxa"/>
          </w:tcPr>
          <w:p w:rsidR="00577AB5" w:rsidRDefault="00577AB5">
            <w:pPr>
              <w:pStyle w:val="ConsPlusNormal"/>
              <w:jc w:val="center"/>
            </w:pPr>
            <w:r>
              <w:t>6417</w:t>
            </w:r>
          </w:p>
        </w:tc>
        <w:tc>
          <w:tcPr>
            <w:tcW w:w="1984" w:type="dxa"/>
          </w:tcPr>
          <w:p w:rsidR="00577AB5" w:rsidRDefault="00577AB5">
            <w:pPr>
              <w:pStyle w:val="ConsPlusNormal"/>
              <w:jc w:val="center"/>
            </w:pPr>
            <w:r>
              <w:t>60</w:t>
            </w:r>
          </w:p>
        </w:tc>
        <w:tc>
          <w:tcPr>
            <w:tcW w:w="1701" w:type="dxa"/>
          </w:tcPr>
          <w:p w:rsidR="00577AB5" w:rsidRDefault="00577AB5">
            <w:pPr>
              <w:pStyle w:val="ConsPlusNormal"/>
              <w:jc w:val="center"/>
            </w:pPr>
            <w:r>
              <w:t>26</w:t>
            </w:r>
          </w:p>
        </w:tc>
        <w:tc>
          <w:tcPr>
            <w:tcW w:w="1984" w:type="dxa"/>
          </w:tcPr>
          <w:p w:rsidR="00577AB5" w:rsidRDefault="00577AB5">
            <w:pPr>
              <w:pStyle w:val="ConsPlusNormal"/>
              <w:jc w:val="center"/>
            </w:pPr>
            <w:r>
              <w:t>121576875,33</w:t>
            </w:r>
          </w:p>
        </w:tc>
      </w:tr>
      <w:tr w:rsidR="00577AB5">
        <w:tc>
          <w:tcPr>
            <w:tcW w:w="794" w:type="dxa"/>
          </w:tcPr>
          <w:p w:rsidR="00577AB5" w:rsidRDefault="00577AB5">
            <w:pPr>
              <w:pStyle w:val="ConsPlusNormal"/>
              <w:jc w:val="center"/>
            </w:pPr>
            <w:r>
              <w:t>105.</w:t>
            </w:r>
          </w:p>
        </w:tc>
        <w:tc>
          <w:tcPr>
            <w:tcW w:w="3118" w:type="dxa"/>
          </w:tcPr>
          <w:p w:rsidR="00577AB5" w:rsidRDefault="00577AB5">
            <w:pPr>
              <w:pStyle w:val="ConsPlusNormal"/>
            </w:pPr>
            <w:r>
              <w:t>г. Новотроицк, просп. Комсомольский, д. 2</w:t>
            </w:r>
          </w:p>
        </w:tc>
        <w:tc>
          <w:tcPr>
            <w:tcW w:w="1474" w:type="dxa"/>
          </w:tcPr>
          <w:p w:rsidR="00577AB5" w:rsidRDefault="00577AB5">
            <w:pPr>
              <w:pStyle w:val="ConsPlusNormal"/>
              <w:jc w:val="center"/>
            </w:pPr>
            <w:r>
              <w:t>6544,60</w:t>
            </w:r>
          </w:p>
        </w:tc>
        <w:tc>
          <w:tcPr>
            <w:tcW w:w="2551" w:type="dxa"/>
          </w:tcPr>
          <w:p w:rsidR="00577AB5" w:rsidRDefault="00577AB5">
            <w:pPr>
              <w:pStyle w:val="ConsPlusNormal"/>
              <w:jc w:val="center"/>
            </w:pPr>
            <w:r>
              <w:t>278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4997732,26</w:t>
            </w:r>
          </w:p>
        </w:tc>
      </w:tr>
      <w:tr w:rsidR="00577AB5">
        <w:tc>
          <w:tcPr>
            <w:tcW w:w="794" w:type="dxa"/>
          </w:tcPr>
          <w:p w:rsidR="00577AB5" w:rsidRDefault="00577AB5">
            <w:pPr>
              <w:pStyle w:val="ConsPlusNormal"/>
              <w:jc w:val="center"/>
            </w:pPr>
            <w:r>
              <w:t>106.</w:t>
            </w:r>
          </w:p>
        </w:tc>
        <w:tc>
          <w:tcPr>
            <w:tcW w:w="3118" w:type="dxa"/>
          </w:tcPr>
          <w:p w:rsidR="00577AB5" w:rsidRDefault="00577AB5">
            <w:pPr>
              <w:pStyle w:val="ConsPlusNormal"/>
            </w:pPr>
            <w:r>
              <w:t>г. Новотроицк, просп. Металлургов, д. 1</w:t>
            </w:r>
          </w:p>
        </w:tc>
        <w:tc>
          <w:tcPr>
            <w:tcW w:w="1474" w:type="dxa"/>
          </w:tcPr>
          <w:p w:rsidR="00577AB5" w:rsidRDefault="00577AB5">
            <w:pPr>
              <w:pStyle w:val="ConsPlusNormal"/>
              <w:jc w:val="center"/>
            </w:pPr>
            <w:r>
              <w:t>4786,80</w:t>
            </w:r>
          </w:p>
        </w:tc>
        <w:tc>
          <w:tcPr>
            <w:tcW w:w="2551" w:type="dxa"/>
          </w:tcPr>
          <w:p w:rsidR="00577AB5" w:rsidRDefault="00577AB5">
            <w:pPr>
              <w:pStyle w:val="ConsPlusNormal"/>
              <w:jc w:val="center"/>
            </w:pPr>
            <w:r>
              <w:t>220</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12241068,00</w:t>
            </w:r>
          </w:p>
        </w:tc>
      </w:tr>
      <w:tr w:rsidR="00577AB5">
        <w:tc>
          <w:tcPr>
            <w:tcW w:w="794" w:type="dxa"/>
          </w:tcPr>
          <w:p w:rsidR="00577AB5" w:rsidRDefault="00577AB5">
            <w:pPr>
              <w:pStyle w:val="ConsPlusNormal"/>
              <w:jc w:val="center"/>
            </w:pPr>
            <w:r>
              <w:t>107.</w:t>
            </w:r>
          </w:p>
        </w:tc>
        <w:tc>
          <w:tcPr>
            <w:tcW w:w="3118" w:type="dxa"/>
          </w:tcPr>
          <w:p w:rsidR="00577AB5" w:rsidRDefault="00577AB5">
            <w:pPr>
              <w:pStyle w:val="ConsPlusNormal"/>
            </w:pPr>
            <w:r>
              <w:t>г. Новотроицк, ул. Винокурова, д. 14а</w:t>
            </w:r>
          </w:p>
        </w:tc>
        <w:tc>
          <w:tcPr>
            <w:tcW w:w="1474" w:type="dxa"/>
          </w:tcPr>
          <w:p w:rsidR="00577AB5" w:rsidRDefault="00577AB5">
            <w:pPr>
              <w:pStyle w:val="ConsPlusNormal"/>
              <w:jc w:val="center"/>
            </w:pPr>
            <w:r>
              <w:t>4317,70</w:t>
            </w:r>
          </w:p>
        </w:tc>
        <w:tc>
          <w:tcPr>
            <w:tcW w:w="2551" w:type="dxa"/>
          </w:tcPr>
          <w:p w:rsidR="00577AB5" w:rsidRDefault="00577AB5">
            <w:pPr>
              <w:pStyle w:val="ConsPlusNormal"/>
              <w:jc w:val="center"/>
            </w:pPr>
            <w:r>
              <w:t>166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3197142,77</w:t>
            </w:r>
          </w:p>
        </w:tc>
      </w:tr>
      <w:tr w:rsidR="00577AB5">
        <w:tc>
          <w:tcPr>
            <w:tcW w:w="794" w:type="dxa"/>
          </w:tcPr>
          <w:p w:rsidR="00577AB5" w:rsidRDefault="00577AB5">
            <w:pPr>
              <w:pStyle w:val="ConsPlusNormal"/>
              <w:jc w:val="center"/>
            </w:pPr>
            <w:r>
              <w:t>108.</w:t>
            </w:r>
          </w:p>
        </w:tc>
        <w:tc>
          <w:tcPr>
            <w:tcW w:w="3118" w:type="dxa"/>
          </w:tcPr>
          <w:p w:rsidR="00577AB5" w:rsidRDefault="00577AB5">
            <w:pPr>
              <w:pStyle w:val="ConsPlusNormal"/>
            </w:pPr>
            <w:r>
              <w:t>г. Новотроицк, ул. Гагарина, д. 9</w:t>
            </w:r>
          </w:p>
        </w:tc>
        <w:tc>
          <w:tcPr>
            <w:tcW w:w="1474" w:type="dxa"/>
          </w:tcPr>
          <w:p w:rsidR="00577AB5" w:rsidRDefault="00577AB5">
            <w:pPr>
              <w:pStyle w:val="ConsPlusNormal"/>
              <w:jc w:val="center"/>
            </w:pPr>
            <w:r>
              <w:t>4824,20</w:t>
            </w:r>
          </w:p>
        </w:tc>
        <w:tc>
          <w:tcPr>
            <w:tcW w:w="2551" w:type="dxa"/>
          </w:tcPr>
          <w:p w:rsidR="00577AB5" w:rsidRDefault="00577AB5">
            <w:pPr>
              <w:pStyle w:val="ConsPlusNormal"/>
              <w:jc w:val="center"/>
            </w:pPr>
            <w:r>
              <w:t>202</w:t>
            </w:r>
          </w:p>
        </w:tc>
        <w:tc>
          <w:tcPr>
            <w:tcW w:w="1984" w:type="dxa"/>
          </w:tcPr>
          <w:p w:rsidR="00577AB5" w:rsidRDefault="00577AB5">
            <w:pPr>
              <w:pStyle w:val="ConsPlusNormal"/>
              <w:jc w:val="center"/>
            </w:pPr>
            <w:r>
              <w:t>6</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11764255,84</w:t>
            </w:r>
          </w:p>
        </w:tc>
      </w:tr>
      <w:tr w:rsidR="00577AB5">
        <w:tc>
          <w:tcPr>
            <w:tcW w:w="794" w:type="dxa"/>
          </w:tcPr>
          <w:p w:rsidR="00577AB5" w:rsidRDefault="00577AB5">
            <w:pPr>
              <w:pStyle w:val="ConsPlusNormal"/>
              <w:jc w:val="center"/>
            </w:pPr>
            <w:r>
              <w:t>109.</w:t>
            </w:r>
          </w:p>
        </w:tc>
        <w:tc>
          <w:tcPr>
            <w:tcW w:w="3118" w:type="dxa"/>
          </w:tcPr>
          <w:p w:rsidR="00577AB5" w:rsidRDefault="00577AB5">
            <w:pPr>
              <w:pStyle w:val="ConsPlusNormal"/>
            </w:pPr>
            <w:r>
              <w:t>г. Новотроицк, ул. Зеленая, д. 14</w:t>
            </w:r>
          </w:p>
        </w:tc>
        <w:tc>
          <w:tcPr>
            <w:tcW w:w="1474" w:type="dxa"/>
          </w:tcPr>
          <w:p w:rsidR="00577AB5" w:rsidRDefault="00577AB5">
            <w:pPr>
              <w:pStyle w:val="ConsPlusNormal"/>
              <w:jc w:val="center"/>
            </w:pPr>
            <w:r>
              <w:t>6290,00</w:t>
            </w:r>
          </w:p>
        </w:tc>
        <w:tc>
          <w:tcPr>
            <w:tcW w:w="2551" w:type="dxa"/>
          </w:tcPr>
          <w:p w:rsidR="00577AB5" w:rsidRDefault="00577AB5">
            <w:pPr>
              <w:pStyle w:val="ConsPlusNormal"/>
              <w:jc w:val="center"/>
            </w:pPr>
            <w:r>
              <w:t>228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5742449,19</w:t>
            </w:r>
          </w:p>
        </w:tc>
      </w:tr>
      <w:tr w:rsidR="00577AB5">
        <w:tc>
          <w:tcPr>
            <w:tcW w:w="794" w:type="dxa"/>
          </w:tcPr>
          <w:p w:rsidR="00577AB5" w:rsidRDefault="00577AB5">
            <w:pPr>
              <w:pStyle w:val="ConsPlusNormal"/>
              <w:jc w:val="center"/>
            </w:pPr>
            <w:r>
              <w:t>110.</w:t>
            </w:r>
          </w:p>
        </w:tc>
        <w:tc>
          <w:tcPr>
            <w:tcW w:w="3118" w:type="dxa"/>
          </w:tcPr>
          <w:p w:rsidR="00577AB5" w:rsidRDefault="00577AB5">
            <w:pPr>
              <w:pStyle w:val="ConsPlusNormal"/>
            </w:pPr>
            <w:r>
              <w:t>г. Новотроицк, ул. Зеленая, д. 27</w:t>
            </w:r>
          </w:p>
        </w:tc>
        <w:tc>
          <w:tcPr>
            <w:tcW w:w="1474" w:type="dxa"/>
          </w:tcPr>
          <w:p w:rsidR="00577AB5" w:rsidRDefault="00577AB5">
            <w:pPr>
              <w:pStyle w:val="ConsPlusNormal"/>
              <w:jc w:val="center"/>
            </w:pPr>
            <w:r>
              <w:t>3427,40</w:t>
            </w:r>
          </w:p>
        </w:tc>
        <w:tc>
          <w:tcPr>
            <w:tcW w:w="2551" w:type="dxa"/>
          </w:tcPr>
          <w:p w:rsidR="00577AB5" w:rsidRDefault="00577AB5">
            <w:pPr>
              <w:pStyle w:val="ConsPlusNormal"/>
              <w:jc w:val="center"/>
            </w:pPr>
            <w:r>
              <w:t>195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888925,76</w:t>
            </w:r>
          </w:p>
        </w:tc>
      </w:tr>
      <w:tr w:rsidR="00577AB5">
        <w:tc>
          <w:tcPr>
            <w:tcW w:w="794" w:type="dxa"/>
          </w:tcPr>
          <w:p w:rsidR="00577AB5" w:rsidRDefault="00577AB5">
            <w:pPr>
              <w:pStyle w:val="ConsPlusNormal"/>
              <w:jc w:val="center"/>
            </w:pPr>
            <w:r>
              <w:t>111.</w:t>
            </w:r>
          </w:p>
        </w:tc>
        <w:tc>
          <w:tcPr>
            <w:tcW w:w="3118" w:type="dxa"/>
          </w:tcPr>
          <w:p w:rsidR="00577AB5" w:rsidRDefault="00577AB5">
            <w:pPr>
              <w:pStyle w:val="ConsPlusNormal"/>
            </w:pPr>
            <w:r>
              <w:t>г. Новотроицк, ул. Зеленая, д. 53</w:t>
            </w:r>
          </w:p>
        </w:tc>
        <w:tc>
          <w:tcPr>
            <w:tcW w:w="1474" w:type="dxa"/>
          </w:tcPr>
          <w:p w:rsidR="00577AB5" w:rsidRDefault="00577AB5">
            <w:pPr>
              <w:pStyle w:val="ConsPlusNormal"/>
              <w:jc w:val="center"/>
            </w:pPr>
            <w:r>
              <w:t>6314,00</w:t>
            </w:r>
          </w:p>
        </w:tc>
        <w:tc>
          <w:tcPr>
            <w:tcW w:w="2551" w:type="dxa"/>
          </w:tcPr>
          <w:p w:rsidR="00577AB5" w:rsidRDefault="00577AB5">
            <w:pPr>
              <w:pStyle w:val="ConsPlusNormal"/>
              <w:jc w:val="center"/>
            </w:pPr>
            <w:r>
              <w:t>472</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4288691,66</w:t>
            </w:r>
          </w:p>
        </w:tc>
      </w:tr>
      <w:tr w:rsidR="00577AB5">
        <w:tc>
          <w:tcPr>
            <w:tcW w:w="794" w:type="dxa"/>
          </w:tcPr>
          <w:p w:rsidR="00577AB5" w:rsidRDefault="00577AB5">
            <w:pPr>
              <w:pStyle w:val="ConsPlusNormal"/>
              <w:jc w:val="center"/>
            </w:pPr>
            <w:r>
              <w:t>112.</w:t>
            </w:r>
          </w:p>
        </w:tc>
        <w:tc>
          <w:tcPr>
            <w:tcW w:w="3118" w:type="dxa"/>
          </w:tcPr>
          <w:p w:rsidR="00577AB5" w:rsidRDefault="00577AB5">
            <w:pPr>
              <w:pStyle w:val="ConsPlusNormal"/>
            </w:pPr>
            <w:r>
              <w:t>г. Новотроицк, ул. Марии Корецкой, д. 1а</w:t>
            </w:r>
          </w:p>
        </w:tc>
        <w:tc>
          <w:tcPr>
            <w:tcW w:w="1474" w:type="dxa"/>
          </w:tcPr>
          <w:p w:rsidR="00577AB5" w:rsidRDefault="00577AB5">
            <w:pPr>
              <w:pStyle w:val="ConsPlusNormal"/>
              <w:jc w:val="center"/>
            </w:pPr>
            <w:r>
              <w:t>2972,60</w:t>
            </w:r>
          </w:p>
        </w:tc>
        <w:tc>
          <w:tcPr>
            <w:tcW w:w="2551" w:type="dxa"/>
          </w:tcPr>
          <w:p w:rsidR="00577AB5" w:rsidRDefault="00577AB5">
            <w:pPr>
              <w:pStyle w:val="ConsPlusNormal"/>
              <w:jc w:val="center"/>
            </w:pPr>
            <w:r>
              <w:t>214</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4903241,90</w:t>
            </w:r>
          </w:p>
        </w:tc>
      </w:tr>
      <w:tr w:rsidR="00577AB5">
        <w:tc>
          <w:tcPr>
            <w:tcW w:w="794" w:type="dxa"/>
          </w:tcPr>
          <w:p w:rsidR="00577AB5" w:rsidRDefault="00577AB5">
            <w:pPr>
              <w:pStyle w:val="ConsPlusNormal"/>
              <w:jc w:val="center"/>
            </w:pPr>
            <w:r>
              <w:t>113.</w:t>
            </w:r>
          </w:p>
        </w:tc>
        <w:tc>
          <w:tcPr>
            <w:tcW w:w="3118" w:type="dxa"/>
          </w:tcPr>
          <w:p w:rsidR="00577AB5" w:rsidRDefault="00577AB5">
            <w:pPr>
              <w:pStyle w:val="ConsPlusNormal"/>
            </w:pPr>
            <w:r>
              <w:t>г. Новотроицк, ул. Марии Корецкой, д. 14</w:t>
            </w:r>
          </w:p>
        </w:tc>
        <w:tc>
          <w:tcPr>
            <w:tcW w:w="1474" w:type="dxa"/>
          </w:tcPr>
          <w:p w:rsidR="00577AB5" w:rsidRDefault="00577AB5">
            <w:pPr>
              <w:pStyle w:val="ConsPlusNormal"/>
              <w:jc w:val="center"/>
            </w:pPr>
            <w:r>
              <w:t>4780,50</w:t>
            </w:r>
          </w:p>
        </w:tc>
        <w:tc>
          <w:tcPr>
            <w:tcW w:w="2551" w:type="dxa"/>
          </w:tcPr>
          <w:p w:rsidR="00577AB5" w:rsidRDefault="00577AB5">
            <w:pPr>
              <w:pStyle w:val="ConsPlusNormal"/>
              <w:jc w:val="center"/>
            </w:pPr>
            <w:r>
              <w:t>186</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1161035,97</w:t>
            </w:r>
          </w:p>
        </w:tc>
      </w:tr>
      <w:tr w:rsidR="00577AB5">
        <w:tc>
          <w:tcPr>
            <w:tcW w:w="794" w:type="dxa"/>
          </w:tcPr>
          <w:p w:rsidR="00577AB5" w:rsidRDefault="00577AB5">
            <w:pPr>
              <w:pStyle w:val="ConsPlusNormal"/>
              <w:jc w:val="center"/>
            </w:pPr>
            <w:r>
              <w:t>114.</w:t>
            </w:r>
          </w:p>
        </w:tc>
        <w:tc>
          <w:tcPr>
            <w:tcW w:w="3118" w:type="dxa"/>
          </w:tcPr>
          <w:p w:rsidR="00577AB5" w:rsidRDefault="00577AB5">
            <w:pPr>
              <w:pStyle w:val="ConsPlusNormal"/>
            </w:pPr>
            <w:r>
              <w:t>г. Новотроицк, ул. Мира, д. 3</w:t>
            </w:r>
          </w:p>
        </w:tc>
        <w:tc>
          <w:tcPr>
            <w:tcW w:w="1474" w:type="dxa"/>
          </w:tcPr>
          <w:p w:rsidR="00577AB5" w:rsidRDefault="00577AB5">
            <w:pPr>
              <w:pStyle w:val="ConsPlusNormal"/>
              <w:jc w:val="center"/>
            </w:pPr>
            <w:r>
              <w:t>4562,40</w:t>
            </w:r>
          </w:p>
        </w:tc>
        <w:tc>
          <w:tcPr>
            <w:tcW w:w="2551" w:type="dxa"/>
          </w:tcPr>
          <w:p w:rsidR="00577AB5" w:rsidRDefault="00577AB5">
            <w:pPr>
              <w:pStyle w:val="ConsPlusNormal"/>
              <w:jc w:val="center"/>
            </w:pPr>
            <w:r>
              <w:t>92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6731748,75</w:t>
            </w:r>
          </w:p>
        </w:tc>
      </w:tr>
      <w:tr w:rsidR="00577AB5">
        <w:tc>
          <w:tcPr>
            <w:tcW w:w="794" w:type="dxa"/>
          </w:tcPr>
          <w:p w:rsidR="00577AB5" w:rsidRDefault="00577AB5">
            <w:pPr>
              <w:pStyle w:val="ConsPlusNormal"/>
              <w:jc w:val="center"/>
            </w:pPr>
            <w:r>
              <w:t>115.</w:t>
            </w:r>
          </w:p>
        </w:tc>
        <w:tc>
          <w:tcPr>
            <w:tcW w:w="3118" w:type="dxa"/>
          </w:tcPr>
          <w:p w:rsidR="00577AB5" w:rsidRDefault="00577AB5">
            <w:pPr>
              <w:pStyle w:val="ConsPlusNormal"/>
            </w:pPr>
            <w:r>
              <w:t>г. Новотроицк, ул. Орская, д. 8а</w:t>
            </w:r>
          </w:p>
        </w:tc>
        <w:tc>
          <w:tcPr>
            <w:tcW w:w="1474" w:type="dxa"/>
          </w:tcPr>
          <w:p w:rsidR="00577AB5" w:rsidRDefault="00577AB5">
            <w:pPr>
              <w:pStyle w:val="ConsPlusNormal"/>
              <w:jc w:val="center"/>
            </w:pPr>
            <w:r>
              <w:t>4783,40</w:t>
            </w:r>
          </w:p>
        </w:tc>
        <w:tc>
          <w:tcPr>
            <w:tcW w:w="2551" w:type="dxa"/>
          </w:tcPr>
          <w:p w:rsidR="00577AB5" w:rsidRDefault="00577AB5">
            <w:pPr>
              <w:pStyle w:val="ConsPlusNormal"/>
              <w:jc w:val="center"/>
            </w:pPr>
            <w:r>
              <w:t>206</w:t>
            </w:r>
          </w:p>
        </w:tc>
        <w:tc>
          <w:tcPr>
            <w:tcW w:w="1984" w:type="dxa"/>
          </w:tcPr>
          <w:p w:rsidR="00577AB5" w:rsidRDefault="00577AB5">
            <w:pPr>
              <w:pStyle w:val="ConsPlusNormal"/>
              <w:jc w:val="center"/>
            </w:pPr>
            <w:r>
              <w:t>5</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9333469,14</w:t>
            </w:r>
          </w:p>
        </w:tc>
      </w:tr>
      <w:tr w:rsidR="00577AB5">
        <w:tc>
          <w:tcPr>
            <w:tcW w:w="794" w:type="dxa"/>
          </w:tcPr>
          <w:p w:rsidR="00577AB5" w:rsidRDefault="00577AB5">
            <w:pPr>
              <w:pStyle w:val="ConsPlusNormal"/>
              <w:jc w:val="center"/>
            </w:pPr>
            <w:r>
              <w:t>116.</w:t>
            </w:r>
          </w:p>
        </w:tc>
        <w:tc>
          <w:tcPr>
            <w:tcW w:w="3118" w:type="dxa"/>
          </w:tcPr>
          <w:p w:rsidR="00577AB5" w:rsidRDefault="00577AB5">
            <w:pPr>
              <w:pStyle w:val="ConsPlusNormal"/>
            </w:pPr>
            <w:r>
              <w:t>г. Новотроицк, ул. Родимцева, д. 2</w:t>
            </w:r>
          </w:p>
        </w:tc>
        <w:tc>
          <w:tcPr>
            <w:tcW w:w="1474" w:type="dxa"/>
          </w:tcPr>
          <w:p w:rsidR="00577AB5" w:rsidRDefault="00577AB5">
            <w:pPr>
              <w:pStyle w:val="ConsPlusNormal"/>
              <w:jc w:val="center"/>
            </w:pPr>
            <w:r>
              <w:t>2998,80</w:t>
            </w:r>
          </w:p>
        </w:tc>
        <w:tc>
          <w:tcPr>
            <w:tcW w:w="2551" w:type="dxa"/>
          </w:tcPr>
          <w:p w:rsidR="00577AB5" w:rsidRDefault="00577AB5">
            <w:pPr>
              <w:pStyle w:val="ConsPlusNormal"/>
              <w:jc w:val="center"/>
            </w:pPr>
            <w:r>
              <w:t>185</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2156731,46</w:t>
            </w:r>
          </w:p>
        </w:tc>
      </w:tr>
      <w:tr w:rsidR="00577AB5">
        <w:tc>
          <w:tcPr>
            <w:tcW w:w="794" w:type="dxa"/>
          </w:tcPr>
          <w:p w:rsidR="00577AB5" w:rsidRDefault="00577AB5">
            <w:pPr>
              <w:pStyle w:val="ConsPlusNormal"/>
              <w:jc w:val="center"/>
            </w:pPr>
            <w:r>
              <w:lastRenderedPageBreak/>
              <w:t>117.</w:t>
            </w:r>
          </w:p>
        </w:tc>
        <w:tc>
          <w:tcPr>
            <w:tcW w:w="3118" w:type="dxa"/>
          </w:tcPr>
          <w:p w:rsidR="00577AB5" w:rsidRDefault="00577AB5">
            <w:pPr>
              <w:pStyle w:val="ConsPlusNormal"/>
            </w:pPr>
            <w:r>
              <w:t>г. Новотроицк, ул. Советская, д. 121</w:t>
            </w:r>
          </w:p>
        </w:tc>
        <w:tc>
          <w:tcPr>
            <w:tcW w:w="1474" w:type="dxa"/>
          </w:tcPr>
          <w:p w:rsidR="00577AB5" w:rsidRDefault="00577AB5">
            <w:pPr>
              <w:pStyle w:val="ConsPlusNormal"/>
              <w:jc w:val="center"/>
            </w:pPr>
            <w:r>
              <w:t>13078,80</w:t>
            </w:r>
          </w:p>
        </w:tc>
        <w:tc>
          <w:tcPr>
            <w:tcW w:w="2551" w:type="dxa"/>
          </w:tcPr>
          <w:p w:rsidR="00577AB5" w:rsidRDefault="00577AB5">
            <w:pPr>
              <w:pStyle w:val="ConsPlusNormal"/>
              <w:jc w:val="center"/>
            </w:pPr>
            <w:r>
              <w:t>408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2904451,09</w:t>
            </w:r>
          </w:p>
        </w:tc>
      </w:tr>
      <w:tr w:rsidR="00577AB5">
        <w:tc>
          <w:tcPr>
            <w:tcW w:w="794" w:type="dxa"/>
          </w:tcPr>
          <w:p w:rsidR="00577AB5" w:rsidRDefault="00577AB5">
            <w:pPr>
              <w:pStyle w:val="ConsPlusNormal"/>
              <w:jc w:val="center"/>
            </w:pPr>
            <w:r>
              <w:t>118.</w:t>
            </w:r>
          </w:p>
        </w:tc>
        <w:tc>
          <w:tcPr>
            <w:tcW w:w="3118" w:type="dxa"/>
          </w:tcPr>
          <w:p w:rsidR="00577AB5" w:rsidRDefault="00577AB5">
            <w:pPr>
              <w:pStyle w:val="ConsPlusNormal"/>
            </w:pPr>
            <w:r>
              <w:t>г. Новотроицк, ул. Советская, д. 45</w:t>
            </w:r>
          </w:p>
        </w:tc>
        <w:tc>
          <w:tcPr>
            <w:tcW w:w="1474" w:type="dxa"/>
          </w:tcPr>
          <w:p w:rsidR="00577AB5" w:rsidRDefault="00577AB5">
            <w:pPr>
              <w:pStyle w:val="ConsPlusNormal"/>
              <w:jc w:val="center"/>
            </w:pPr>
            <w:r>
              <w:t>3481,70</w:t>
            </w:r>
          </w:p>
        </w:tc>
        <w:tc>
          <w:tcPr>
            <w:tcW w:w="2551" w:type="dxa"/>
          </w:tcPr>
          <w:p w:rsidR="00577AB5" w:rsidRDefault="00577AB5">
            <w:pPr>
              <w:pStyle w:val="ConsPlusNormal"/>
              <w:jc w:val="center"/>
            </w:pPr>
            <w:r>
              <w:t>94</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2630800,33</w:t>
            </w:r>
          </w:p>
        </w:tc>
      </w:tr>
      <w:tr w:rsidR="00577AB5">
        <w:tc>
          <w:tcPr>
            <w:tcW w:w="794" w:type="dxa"/>
          </w:tcPr>
          <w:p w:rsidR="00577AB5" w:rsidRDefault="00577AB5">
            <w:pPr>
              <w:pStyle w:val="ConsPlusNormal"/>
              <w:jc w:val="center"/>
            </w:pPr>
            <w:r>
              <w:t>119.</w:t>
            </w:r>
          </w:p>
        </w:tc>
        <w:tc>
          <w:tcPr>
            <w:tcW w:w="3118" w:type="dxa"/>
          </w:tcPr>
          <w:p w:rsidR="00577AB5" w:rsidRDefault="00577AB5">
            <w:pPr>
              <w:pStyle w:val="ConsPlusNormal"/>
            </w:pPr>
            <w:r>
              <w:t>г. Новотроицк, ул. Советская, д. 47</w:t>
            </w:r>
          </w:p>
        </w:tc>
        <w:tc>
          <w:tcPr>
            <w:tcW w:w="1474" w:type="dxa"/>
          </w:tcPr>
          <w:p w:rsidR="00577AB5" w:rsidRDefault="00577AB5">
            <w:pPr>
              <w:pStyle w:val="ConsPlusNormal"/>
              <w:jc w:val="center"/>
            </w:pPr>
            <w:r>
              <w:t>3278,50</w:t>
            </w:r>
          </w:p>
        </w:tc>
        <w:tc>
          <w:tcPr>
            <w:tcW w:w="2551" w:type="dxa"/>
          </w:tcPr>
          <w:p w:rsidR="00577AB5" w:rsidRDefault="00577AB5">
            <w:pPr>
              <w:pStyle w:val="ConsPlusNormal"/>
              <w:jc w:val="center"/>
            </w:pPr>
            <w:r>
              <w:t>227</w:t>
            </w:r>
          </w:p>
        </w:tc>
        <w:tc>
          <w:tcPr>
            <w:tcW w:w="1984" w:type="dxa"/>
          </w:tcPr>
          <w:p w:rsidR="00577AB5" w:rsidRDefault="00577AB5">
            <w:pPr>
              <w:pStyle w:val="ConsPlusNormal"/>
              <w:jc w:val="center"/>
            </w:pPr>
            <w:r>
              <w:t>5</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8415475,98</w:t>
            </w:r>
          </w:p>
        </w:tc>
      </w:tr>
      <w:tr w:rsidR="00577AB5">
        <w:tc>
          <w:tcPr>
            <w:tcW w:w="794" w:type="dxa"/>
          </w:tcPr>
          <w:p w:rsidR="00577AB5" w:rsidRDefault="00577AB5">
            <w:pPr>
              <w:pStyle w:val="ConsPlusNormal"/>
              <w:jc w:val="center"/>
            </w:pPr>
            <w:r>
              <w:t>120.</w:t>
            </w:r>
          </w:p>
        </w:tc>
        <w:tc>
          <w:tcPr>
            <w:tcW w:w="3118" w:type="dxa"/>
          </w:tcPr>
          <w:p w:rsidR="00577AB5" w:rsidRDefault="00577AB5">
            <w:pPr>
              <w:pStyle w:val="ConsPlusNormal"/>
            </w:pPr>
            <w:r>
              <w:t>г. Новотроицк, ул. Советская, д. 55а</w:t>
            </w:r>
          </w:p>
        </w:tc>
        <w:tc>
          <w:tcPr>
            <w:tcW w:w="1474" w:type="dxa"/>
          </w:tcPr>
          <w:p w:rsidR="00577AB5" w:rsidRDefault="00577AB5">
            <w:pPr>
              <w:pStyle w:val="ConsPlusNormal"/>
              <w:jc w:val="center"/>
            </w:pPr>
            <w:r>
              <w:t>2728,80</w:t>
            </w:r>
          </w:p>
        </w:tc>
        <w:tc>
          <w:tcPr>
            <w:tcW w:w="2551" w:type="dxa"/>
          </w:tcPr>
          <w:p w:rsidR="00577AB5" w:rsidRDefault="00577AB5">
            <w:pPr>
              <w:pStyle w:val="ConsPlusNormal"/>
              <w:jc w:val="center"/>
            </w:pPr>
            <w:r>
              <w:t>387</w:t>
            </w:r>
          </w:p>
        </w:tc>
        <w:tc>
          <w:tcPr>
            <w:tcW w:w="1984" w:type="dxa"/>
          </w:tcPr>
          <w:p w:rsidR="00577AB5" w:rsidRDefault="00577AB5">
            <w:pPr>
              <w:pStyle w:val="ConsPlusNormal"/>
              <w:jc w:val="center"/>
            </w:pPr>
            <w:r>
              <w:t>5</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8495948,64</w:t>
            </w:r>
          </w:p>
        </w:tc>
      </w:tr>
      <w:tr w:rsidR="00577AB5">
        <w:tc>
          <w:tcPr>
            <w:tcW w:w="794" w:type="dxa"/>
          </w:tcPr>
          <w:p w:rsidR="00577AB5" w:rsidRDefault="00577AB5">
            <w:pPr>
              <w:pStyle w:val="ConsPlusNormal"/>
              <w:jc w:val="center"/>
            </w:pPr>
            <w:r>
              <w:t>121.</w:t>
            </w:r>
          </w:p>
        </w:tc>
        <w:tc>
          <w:tcPr>
            <w:tcW w:w="3118" w:type="dxa"/>
          </w:tcPr>
          <w:p w:rsidR="00577AB5" w:rsidRDefault="00577AB5">
            <w:pPr>
              <w:pStyle w:val="ConsPlusNormal"/>
            </w:pPr>
            <w:r>
              <w:t>г. Новотроицк, ул. Советская, д. 59</w:t>
            </w:r>
          </w:p>
        </w:tc>
        <w:tc>
          <w:tcPr>
            <w:tcW w:w="1474" w:type="dxa"/>
          </w:tcPr>
          <w:p w:rsidR="00577AB5" w:rsidRDefault="00577AB5">
            <w:pPr>
              <w:pStyle w:val="ConsPlusNormal"/>
              <w:jc w:val="center"/>
            </w:pPr>
            <w:r>
              <w:t>3339,40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1162121,40</w:t>
            </w:r>
          </w:p>
        </w:tc>
      </w:tr>
      <w:tr w:rsidR="00577AB5">
        <w:tc>
          <w:tcPr>
            <w:tcW w:w="794" w:type="dxa"/>
          </w:tcPr>
          <w:p w:rsidR="00577AB5" w:rsidRDefault="00577AB5">
            <w:pPr>
              <w:pStyle w:val="ConsPlusNormal"/>
              <w:jc w:val="center"/>
            </w:pPr>
            <w:r>
              <w:t>122.</w:t>
            </w:r>
          </w:p>
        </w:tc>
        <w:tc>
          <w:tcPr>
            <w:tcW w:w="3118" w:type="dxa"/>
          </w:tcPr>
          <w:p w:rsidR="00577AB5" w:rsidRDefault="00577AB5">
            <w:pPr>
              <w:pStyle w:val="ConsPlusNormal"/>
            </w:pPr>
            <w:r>
              <w:t>г. Новотроицк, ул. Советская, д. 95</w:t>
            </w:r>
          </w:p>
        </w:tc>
        <w:tc>
          <w:tcPr>
            <w:tcW w:w="1474" w:type="dxa"/>
          </w:tcPr>
          <w:p w:rsidR="00577AB5" w:rsidRDefault="00577AB5">
            <w:pPr>
              <w:pStyle w:val="ConsPlusNormal"/>
              <w:jc w:val="center"/>
            </w:pPr>
            <w:r>
              <w:t>9978,00</w:t>
            </w:r>
          </w:p>
        </w:tc>
        <w:tc>
          <w:tcPr>
            <w:tcW w:w="2551" w:type="dxa"/>
          </w:tcPr>
          <w:p w:rsidR="00577AB5" w:rsidRDefault="00577AB5">
            <w:pPr>
              <w:pStyle w:val="ConsPlusNormal"/>
              <w:jc w:val="center"/>
            </w:pPr>
            <w:r>
              <w:t>292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8287707,97</w:t>
            </w:r>
          </w:p>
        </w:tc>
      </w:tr>
      <w:tr w:rsidR="00577AB5">
        <w:tc>
          <w:tcPr>
            <w:tcW w:w="794" w:type="dxa"/>
          </w:tcPr>
          <w:p w:rsidR="00577AB5" w:rsidRDefault="00577AB5">
            <w:pPr>
              <w:pStyle w:val="ConsPlusNormal"/>
              <w:jc w:val="center"/>
            </w:pPr>
            <w:r>
              <w:t>123.</w:t>
            </w:r>
          </w:p>
        </w:tc>
        <w:tc>
          <w:tcPr>
            <w:tcW w:w="3118" w:type="dxa"/>
          </w:tcPr>
          <w:p w:rsidR="00577AB5" w:rsidRDefault="00577AB5">
            <w:pPr>
              <w:pStyle w:val="ConsPlusNormal"/>
            </w:pPr>
            <w:r>
              <w:t>г. Новотроицк, ул. Уральская, д. 15</w:t>
            </w:r>
          </w:p>
        </w:tc>
        <w:tc>
          <w:tcPr>
            <w:tcW w:w="1474" w:type="dxa"/>
          </w:tcPr>
          <w:p w:rsidR="00577AB5" w:rsidRDefault="00577AB5">
            <w:pPr>
              <w:pStyle w:val="ConsPlusNormal"/>
              <w:jc w:val="center"/>
            </w:pPr>
            <w:r>
              <w:t>3369,50</w:t>
            </w:r>
          </w:p>
        </w:tc>
        <w:tc>
          <w:tcPr>
            <w:tcW w:w="2551" w:type="dxa"/>
          </w:tcPr>
          <w:p w:rsidR="00577AB5" w:rsidRDefault="00577AB5">
            <w:pPr>
              <w:pStyle w:val="ConsPlusNormal"/>
              <w:jc w:val="center"/>
            </w:pPr>
            <w:r>
              <w:t>313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3650516,86</w:t>
            </w:r>
          </w:p>
        </w:tc>
      </w:tr>
      <w:tr w:rsidR="00577AB5">
        <w:tc>
          <w:tcPr>
            <w:tcW w:w="794" w:type="dxa"/>
          </w:tcPr>
          <w:p w:rsidR="00577AB5" w:rsidRDefault="00577AB5">
            <w:pPr>
              <w:pStyle w:val="ConsPlusNormal"/>
              <w:jc w:val="center"/>
            </w:pPr>
            <w:r>
              <w:t>124.</w:t>
            </w:r>
          </w:p>
        </w:tc>
        <w:tc>
          <w:tcPr>
            <w:tcW w:w="3118" w:type="dxa"/>
          </w:tcPr>
          <w:p w:rsidR="00577AB5" w:rsidRDefault="00577AB5">
            <w:pPr>
              <w:pStyle w:val="ConsPlusNormal"/>
            </w:pPr>
            <w:r>
              <w:t>г. Новотроицк, ул. Уральская, д. 2</w:t>
            </w:r>
          </w:p>
        </w:tc>
        <w:tc>
          <w:tcPr>
            <w:tcW w:w="1474" w:type="dxa"/>
          </w:tcPr>
          <w:p w:rsidR="00577AB5" w:rsidRDefault="00577AB5">
            <w:pPr>
              <w:pStyle w:val="ConsPlusNormal"/>
              <w:jc w:val="center"/>
            </w:pPr>
            <w:r>
              <w:t>15104,70</w:t>
            </w:r>
          </w:p>
        </w:tc>
        <w:tc>
          <w:tcPr>
            <w:tcW w:w="2551" w:type="dxa"/>
          </w:tcPr>
          <w:p w:rsidR="00577AB5" w:rsidRDefault="00577AB5">
            <w:pPr>
              <w:pStyle w:val="ConsPlusNormal"/>
              <w:jc w:val="center"/>
            </w:pPr>
            <w:r>
              <w:t>524</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7368179,18</w:t>
            </w:r>
          </w:p>
        </w:tc>
      </w:tr>
      <w:tr w:rsidR="00577AB5">
        <w:tc>
          <w:tcPr>
            <w:tcW w:w="794" w:type="dxa"/>
          </w:tcPr>
          <w:p w:rsidR="00577AB5" w:rsidRDefault="00577AB5">
            <w:pPr>
              <w:pStyle w:val="ConsPlusNormal"/>
              <w:jc w:val="center"/>
            </w:pPr>
            <w:r>
              <w:t>125.</w:t>
            </w:r>
          </w:p>
        </w:tc>
        <w:tc>
          <w:tcPr>
            <w:tcW w:w="3118" w:type="dxa"/>
          </w:tcPr>
          <w:p w:rsidR="00577AB5" w:rsidRDefault="00577AB5">
            <w:pPr>
              <w:pStyle w:val="ConsPlusNormal"/>
            </w:pPr>
            <w:r>
              <w:t>г. Новотроицк, ул. Уральская, д. 2а</w:t>
            </w:r>
          </w:p>
        </w:tc>
        <w:tc>
          <w:tcPr>
            <w:tcW w:w="1474" w:type="dxa"/>
          </w:tcPr>
          <w:p w:rsidR="00577AB5" w:rsidRDefault="00577AB5">
            <w:pPr>
              <w:pStyle w:val="ConsPlusNormal"/>
              <w:jc w:val="center"/>
            </w:pPr>
            <w:r>
              <w:t>2963,20</w:t>
            </w:r>
          </w:p>
        </w:tc>
        <w:tc>
          <w:tcPr>
            <w:tcW w:w="2551" w:type="dxa"/>
          </w:tcPr>
          <w:p w:rsidR="00577AB5" w:rsidRDefault="00577AB5">
            <w:pPr>
              <w:pStyle w:val="ConsPlusNormal"/>
              <w:jc w:val="center"/>
            </w:pPr>
            <w:r>
              <w:t>138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672441,18</w:t>
            </w:r>
          </w:p>
        </w:tc>
      </w:tr>
      <w:tr w:rsidR="00577AB5">
        <w:tc>
          <w:tcPr>
            <w:tcW w:w="794" w:type="dxa"/>
          </w:tcPr>
          <w:p w:rsidR="00577AB5" w:rsidRDefault="00577AB5">
            <w:pPr>
              <w:pStyle w:val="ConsPlusNormal"/>
              <w:jc w:val="center"/>
            </w:pPr>
            <w:r>
              <w:t>126.</w:t>
            </w:r>
          </w:p>
        </w:tc>
        <w:tc>
          <w:tcPr>
            <w:tcW w:w="3118" w:type="dxa"/>
          </w:tcPr>
          <w:p w:rsidR="00577AB5" w:rsidRDefault="00577AB5">
            <w:pPr>
              <w:pStyle w:val="ConsPlusNormal"/>
            </w:pPr>
            <w:r>
              <w:t>г. Новотроицк, ул. Уральская, д. 39</w:t>
            </w:r>
          </w:p>
        </w:tc>
        <w:tc>
          <w:tcPr>
            <w:tcW w:w="1474" w:type="dxa"/>
          </w:tcPr>
          <w:p w:rsidR="00577AB5" w:rsidRDefault="00577AB5">
            <w:pPr>
              <w:pStyle w:val="ConsPlusNormal"/>
              <w:jc w:val="center"/>
            </w:pPr>
            <w:r>
              <w:t>6335,90</w:t>
            </w:r>
          </w:p>
        </w:tc>
        <w:tc>
          <w:tcPr>
            <w:tcW w:w="2551" w:type="dxa"/>
          </w:tcPr>
          <w:p w:rsidR="00577AB5" w:rsidRDefault="00577AB5">
            <w:pPr>
              <w:pStyle w:val="ConsPlusNormal"/>
              <w:jc w:val="center"/>
            </w:pPr>
            <w:r>
              <w:t>142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1263166,80</w:t>
            </w:r>
          </w:p>
        </w:tc>
      </w:tr>
      <w:tr w:rsidR="00577AB5">
        <w:tc>
          <w:tcPr>
            <w:tcW w:w="794" w:type="dxa"/>
          </w:tcPr>
          <w:p w:rsidR="00577AB5" w:rsidRDefault="00577AB5">
            <w:pPr>
              <w:pStyle w:val="ConsPlusNormal"/>
              <w:jc w:val="center"/>
            </w:pPr>
            <w:r>
              <w:t>127.</w:t>
            </w:r>
          </w:p>
        </w:tc>
        <w:tc>
          <w:tcPr>
            <w:tcW w:w="3118" w:type="dxa"/>
          </w:tcPr>
          <w:p w:rsidR="00577AB5" w:rsidRDefault="00577AB5">
            <w:pPr>
              <w:pStyle w:val="ConsPlusNormal"/>
            </w:pPr>
            <w:r>
              <w:t>г. Новотроицк, ул. Уральская, д. 4</w:t>
            </w:r>
          </w:p>
        </w:tc>
        <w:tc>
          <w:tcPr>
            <w:tcW w:w="1474" w:type="dxa"/>
          </w:tcPr>
          <w:p w:rsidR="00577AB5" w:rsidRDefault="00577AB5">
            <w:pPr>
              <w:pStyle w:val="ConsPlusNormal"/>
              <w:jc w:val="center"/>
            </w:pPr>
            <w:r>
              <w:t>3087,70</w:t>
            </w:r>
          </w:p>
        </w:tc>
        <w:tc>
          <w:tcPr>
            <w:tcW w:w="2551" w:type="dxa"/>
          </w:tcPr>
          <w:p w:rsidR="00577AB5" w:rsidRDefault="00577AB5">
            <w:pPr>
              <w:pStyle w:val="ConsPlusNormal"/>
              <w:jc w:val="center"/>
            </w:pPr>
            <w:r>
              <w:t>385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589810,89</w:t>
            </w:r>
          </w:p>
        </w:tc>
      </w:tr>
      <w:tr w:rsidR="00577AB5">
        <w:tc>
          <w:tcPr>
            <w:tcW w:w="794" w:type="dxa"/>
          </w:tcPr>
          <w:p w:rsidR="00577AB5" w:rsidRDefault="00577AB5">
            <w:pPr>
              <w:pStyle w:val="ConsPlusNormal"/>
              <w:jc w:val="center"/>
            </w:pPr>
            <w:r>
              <w:t>128.</w:t>
            </w:r>
          </w:p>
        </w:tc>
        <w:tc>
          <w:tcPr>
            <w:tcW w:w="3118" w:type="dxa"/>
          </w:tcPr>
          <w:p w:rsidR="00577AB5" w:rsidRDefault="00577AB5">
            <w:pPr>
              <w:pStyle w:val="ConsPlusNormal"/>
            </w:pPr>
            <w:r>
              <w:t>г. Новотроицк, ул. Уральская, д. 42</w:t>
            </w:r>
          </w:p>
        </w:tc>
        <w:tc>
          <w:tcPr>
            <w:tcW w:w="1474" w:type="dxa"/>
          </w:tcPr>
          <w:p w:rsidR="00577AB5" w:rsidRDefault="00577AB5">
            <w:pPr>
              <w:pStyle w:val="ConsPlusNormal"/>
              <w:jc w:val="center"/>
            </w:pPr>
            <w:r>
              <w:t>6190,10</w:t>
            </w:r>
          </w:p>
        </w:tc>
        <w:tc>
          <w:tcPr>
            <w:tcW w:w="2551" w:type="dxa"/>
          </w:tcPr>
          <w:p w:rsidR="00577AB5" w:rsidRDefault="00577AB5">
            <w:pPr>
              <w:pStyle w:val="ConsPlusNormal"/>
              <w:jc w:val="center"/>
            </w:pPr>
            <w:r>
              <w:t>292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4996456,67</w:t>
            </w:r>
          </w:p>
        </w:tc>
      </w:tr>
      <w:tr w:rsidR="00577AB5">
        <w:tc>
          <w:tcPr>
            <w:tcW w:w="794" w:type="dxa"/>
          </w:tcPr>
          <w:p w:rsidR="00577AB5" w:rsidRDefault="00577AB5">
            <w:pPr>
              <w:pStyle w:val="ConsPlusNormal"/>
              <w:jc w:val="center"/>
            </w:pPr>
            <w:r>
              <w:lastRenderedPageBreak/>
              <w:t>129.</w:t>
            </w:r>
          </w:p>
        </w:tc>
        <w:tc>
          <w:tcPr>
            <w:tcW w:w="3118" w:type="dxa"/>
          </w:tcPr>
          <w:p w:rsidR="00577AB5" w:rsidRDefault="00577AB5">
            <w:pPr>
              <w:pStyle w:val="ConsPlusNormal"/>
            </w:pPr>
            <w:r>
              <w:t>г. Новотроицк, ул. Фрунзе, д. 9</w:t>
            </w:r>
          </w:p>
        </w:tc>
        <w:tc>
          <w:tcPr>
            <w:tcW w:w="1474" w:type="dxa"/>
          </w:tcPr>
          <w:p w:rsidR="00577AB5" w:rsidRDefault="00577AB5">
            <w:pPr>
              <w:pStyle w:val="ConsPlusNormal"/>
              <w:jc w:val="center"/>
            </w:pPr>
            <w:r>
              <w:t>1957,10</w:t>
            </w:r>
          </w:p>
        </w:tc>
        <w:tc>
          <w:tcPr>
            <w:tcW w:w="2551" w:type="dxa"/>
          </w:tcPr>
          <w:p w:rsidR="00577AB5" w:rsidRDefault="00577AB5">
            <w:pPr>
              <w:pStyle w:val="ConsPlusNormal"/>
              <w:jc w:val="center"/>
            </w:pPr>
            <w:r>
              <w:t>71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430560,59</w:t>
            </w:r>
          </w:p>
        </w:tc>
      </w:tr>
      <w:tr w:rsidR="00577AB5">
        <w:tc>
          <w:tcPr>
            <w:tcW w:w="794" w:type="dxa"/>
          </w:tcPr>
          <w:p w:rsidR="00577AB5" w:rsidRDefault="00577AB5">
            <w:pPr>
              <w:pStyle w:val="ConsPlusNormal"/>
              <w:jc w:val="center"/>
            </w:pPr>
            <w:r>
              <w:t>130.</w:t>
            </w:r>
          </w:p>
        </w:tc>
        <w:tc>
          <w:tcPr>
            <w:tcW w:w="3118" w:type="dxa"/>
          </w:tcPr>
          <w:p w:rsidR="00577AB5" w:rsidRDefault="00577AB5">
            <w:pPr>
              <w:pStyle w:val="ConsPlusNormal"/>
            </w:pPr>
            <w:r>
              <w:t>г. Новотроицк, ул. Юных Ленинцев, д. 9</w:t>
            </w:r>
          </w:p>
        </w:tc>
        <w:tc>
          <w:tcPr>
            <w:tcW w:w="1474" w:type="dxa"/>
          </w:tcPr>
          <w:p w:rsidR="00577AB5" w:rsidRDefault="00577AB5">
            <w:pPr>
              <w:pStyle w:val="ConsPlusNormal"/>
              <w:jc w:val="center"/>
            </w:pPr>
            <w:r>
              <w:t>4216,60</w:t>
            </w:r>
          </w:p>
        </w:tc>
        <w:tc>
          <w:tcPr>
            <w:tcW w:w="2551" w:type="dxa"/>
          </w:tcPr>
          <w:p w:rsidR="00577AB5" w:rsidRDefault="00577AB5">
            <w:pPr>
              <w:pStyle w:val="ConsPlusNormal"/>
              <w:jc w:val="center"/>
            </w:pPr>
            <w:r>
              <w:t>313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3302745,05</w:t>
            </w:r>
          </w:p>
        </w:tc>
      </w:tr>
      <w:tr w:rsidR="00577AB5">
        <w:tc>
          <w:tcPr>
            <w:tcW w:w="13606" w:type="dxa"/>
            <w:gridSpan w:val="7"/>
          </w:tcPr>
          <w:p w:rsidR="00577AB5" w:rsidRDefault="00577AB5">
            <w:pPr>
              <w:pStyle w:val="ConsPlusNormal"/>
              <w:jc w:val="center"/>
              <w:outlineLvl w:val="3"/>
            </w:pPr>
            <w:r>
              <w:t>11. Муниципальное образование город Оренбург</w:t>
            </w:r>
          </w:p>
        </w:tc>
      </w:tr>
      <w:tr w:rsidR="00577AB5">
        <w:tc>
          <w:tcPr>
            <w:tcW w:w="3912" w:type="dxa"/>
            <w:gridSpan w:val="2"/>
          </w:tcPr>
          <w:p w:rsidR="00577AB5" w:rsidRDefault="00577AB5">
            <w:pPr>
              <w:pStyle w:val="ConsPlusNormal"/>
            </w:pPr>
            <w:r>
              <w:t>Итого по муниципальному образованию город Оренбург</w:t>
            </w:r>
          </w:p>
        </w:tc>
        <w:tc>
          <w:tcPr>
            <w:tcW w:w="1474" w:type="dxa"/>
          </w:tcPr>
          <w:p w:rsidR="00577AB5" w:rsidRDefault="00577AB5">
            <w:pPr>
              <w:pStyle w:val="ConsPlusNormal"/>
              <w:jc w:val="center"/>
            </w:pPr>
            <w:r>
              <w:t>1831130,27</w:t>
            </w:r>
          </w:p>
        </w:tc>
        <w:tc>
          <w:tcPr>
            <w:tcW w:w="2551" w:type="dxa"/>
          </w:tcPr>
          <w:p w:rsidR="00577AB5" w:rsidRDefault="00577AB5">
            <w:pPr>
              <w:pStyle w:val="ConsPlusNormal"/>
              <w:jc w:val="center"/>
            </w:pPr>
            <w:r>
              <w:t>55547</w:t>
            </w:r>
          </w:p>
        </w:tc>
        <w:tc>
          <w:tcPr>
            <w:tcW w:w="1984" w:type="dxa"/>
          </w:tcPr>
          <w:p w:rsidR="00577AB5" w:rsidRDefault="00577AB5">
            <w:pPr>
              <w:pStyle w:val="ConsPlusNormal"/>
              <w:jc w:val="center"/>
            </w:pPr>
            <w:r>
              <w:t>324</w:t>
            </w:r>
          </w:p>
        </w:tc>
        <w:tc>
          <w:tcPr>
            <w:tcW w:w="1701" w:type="dxa"/>
          </w:tcPr>
          <w:p w:rsidR="00577AB5" w:rsidRDefault="00577AB5">
            <w:pPr>
              <w:pStyle w:val="ConsPlusNormal"/>
              <w:jc w:val="center"/>
            </w:pPr>
            <w:r>
              <w:t>273</w:t>
            </w:r>
          </w:p>
        </w:tc>
        <w:tc>
          <w:tcPr>
            <w:tcW w:w="1984" w:type="dxa"/>
          </w:tcPr>
          <w:p w:rsidR="00577AB5" w:rsidRDefault="00577AB5">
            <w:pPr>
              <w:pStyle w:val="ConsPlusNormal"/>
              <w:jc w:val="center"/>
            </w:pPr>
            <w:r>
              <w:t>1195929754,53</w:t>
            </w:r>
          </w:p>
        </w:tc>
      </w:tr>
      <w:tr w:rsidR="00577AB5">
        <w:tc>
          <w:tcPr>
            <w:tcW w:w="794" w:type="dxa"/>
          </w:tcPr>
          <w:p w:rsidR="00577AB5" w:rsidRDefault="00577AB5">
            <w:pPr>
              <w:pStyle w:val="ConsPlusNormal"/>
              <w:jc w:val="center"/>
            </w:pPr>
            <w:r>
              <w:t>131.</w:t>
            </w:r>
          </w:p>
        </w:tc>
        <w:tc>
          <w:tcPr>
            <w:tcW w:w="3118" w:type="dxa"/>
          </w:tcPr>
          <w:p w:rsidR="00577AB5" w:rsidRDefault="00577AB5">
            <w:pPr>
              <w:pStyle w:val="ConsPlusNormal"/>
            </w:pPr>
            <w:r>
              <w:t>г. Оренбург, мкр. 70 лет ВЛКСМ, д. 12</w:t>
            </w:r>
          </w:p>
        </w:tc>
        <w:tc>
          <w:tcPr>
            <w:tcW w:w="1474" w:type="dxa"/>
          </w:tcPr>
          <w:p w:rsidR="00577AB5" w:rsidRDefault="00577AB5">
            <w:pPr>
              <w:pStyle w:val="ConsPlusNormal"/>
              <w:jc w:val="center"/>
            </w:pPr>
            <w:r>
              <w:t>13784,90</w:t>
            </w:r>
          </w:p>
        </w:tc>
        <w:tc>
          <w:tcPr>
            <w:tcW w:w="2551" w:type="dxa"/>
          </w:tcPr>
          <w:p w:rsidR="00577AB5" w:rsidRDefault="00577AB5">
            <w:pPr>
              <w:pStyle w:val="ConsPlusNormal"/>
              <w:jc w:val="center"/>
            </w:pPr>
            <w:r>
              <w:t>520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2298458,00</w:t>
            </w:r>
          </w:p>
        </w:tc>
      </w:tr>
      <w:tr w:rsidR="00577AB5">
        <w:tc>
          <w:tcPr>
            <w:tcW w:w="794" w:type="dxa"/>
          </w:tcPr>
          <w:p w:rsidR="00577AB5" w:rsidRDefault="00577AB5">
            <w:pPr>
              <w:pStyle w:val="ConsPlusNormal"/>
              <w:jc w:val="center"/>
            </w:pPr>
            <w:r>
              <w:t>132.</w:t>
            </w:r>
          </w:p>
        </w:tc>
        <w:tc>
          <w:tcPr>
            <w:tcW w:w="3118" w:type="dxa"/>
          </w:tcPr>
          <w:p w:rsidR="00577AB5" w:rsidRDefault="00577AB5">
            <w:pPr>
              <w:pStyle w:val="ConsPlusNormal"/>
            </w:pPr>
            <w:r>
              <w:t>г. Оренбург, мкр. 70 лет ВЛКСМ, д. 13</w:t>
            </w:r>
          </w:p>
        </w:tc>
        <w:tc>
          <w:tcPr>
            <w:tcW w:w="1474" w:type="dxa"/>
          </w:tcPr>
          <w:p w:rsidR="00577AB5" w:rsidRDefault="00577AB5">
            <w:pPr>
              <w:pStyle w:val="ConsPlusNormal"/>
              <w:jc w:val="center"/>
            </w:pPr>
            <w:r>
              <w:t>4830,10</w:t>
            </w:r>
          </w:p>
        </w:tc>
        <w:tc>
          <w:tcPr>
            <w:tcW w:w="2551" w:type="dxa"/>
          </w:tcPr>
          <w:p w:rsidR="00577AB5" w:rsidRDefault="00577AB5">
            <w:pPr>
              <w:pStyle w:val="ConsPlusNormal"/>
              <w:jc w:val="center"/>
            </w:pPr>
            <w:r>
              <w:t>180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2298458,00</w:t>
            </w:r>
          </w:p>
        </w:tc>
      </w:tr>
      <w:tr w:rsidR="00577AB5">
        <w:tc>
          <w:tcPr>
            <w:tcW w:w="794" w:type="dxa"/>
          </w:tcPr>
          <w:p w:rsidR="00577AB5" w:rsidRDefault="00577AB5">
            <w:pPr>
              <w:pStyle w:val="ConsPlusNormal"/>
              <w:jc w:val="center"/>
            </w:pPr>
            <w:r>
              <w:t>133.</w:t>
            </w:r>
          </w:p>
        </w:tc>
        <w:tc>
          <w:tcPr>
            <w:tcW w:w="3118" w:type="dxa"/>
          </w:tcPr>
          <w:p w:rsidR="00577AB5" w:rsidRDefault="00577AB5">
            <w:pPr>
              <w:pStyle w:val="ConsPlusNormal"/>
            </w:pPr>
            <w:r>
              <w:t>г. Оренбург, мкр. 70 лет ВЛКСМ, д. 15</w:t>
            </w:r>
          </w:p>
        </w:tc>
        <w:tc>
          <w:tcPr>
            <w:tcW w:w="1474" w:type="dxa"/>
          </w:tcPr>
          <w:p w:rsidR="00577AB5" w:rsidRDefault="00577AB5">
            <w:pPr>
              <w:pStyle w:val="ConsPlusNormal"/>
              <w:jc w:val="center"/>
            </w:pPr>
            <w:r>
              <w:t>5295,00</w:t>
            </w:r>
          </w:p>
        </w:tc>
        <w:tc>
          <w:tcPr>
            <w:tcW w:w="2551" w:type="dxa"/>
          </w:tcPr>
          <w:p w:rsidR="00577AB5" w:rsidRDefault="00577AB5">
            <w:pPr>
              <w:pStyle w:val="ConsPlusNormal"/>
              <w:jc w:val="center"/>
            </w:pPr>
            <w:r>
              <w:t>206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2298458,00</w:t>
            </w:r>
          </w:p>
        </w:tc>
      </w:tr>
      <w:tr w:rsidR="00577AB5">
        <w:tc>
          <w:tcPr>
            <w:tcW w:w="794" w:type="dxa"/>
          </w:tcPr>
          <w:p w:rsidR="00577AB5" w:rsidRDefault="00577AB5">
            <w:pPr>
              <w:pStyle w:val="ConsPlusNormal"/>
              <w:jc w:val="center"/>
            </w:pPr>
            <w:r>
              <w:t>134.</w:t>
            </w:r>
          </w:p>
        </w:tc>
        <w:tc>
          <w:tcPr>
            <w:tcW w:w="3118" w:type="dxa"/>
          </w:tcPr>
          <w:p w:rsidR="00577AB5" w:rsidRDefault="00577AB5">
            <w:pPr>
              <w:pStyle w:val="ConsPlusNormal"/>
            </w:pPr>
            <w:r>
              <w:t>г. Оренбург, мкр. 70 лет ВЛКСМ, д. 17</w:t>
            </w:r>
          </w:p>
        </w:tc>
        <w:tc>
          <w:tcPr>
            <w:tcW w:w="1474" w:type="dxa"/>
          </w:tcPr>
          <w:p w:rsidR="00577AB5" w:rsidRDefault="00577AB5">
            <w:pPr>
              <w:pStyle w:val="ConsPlusNormal"/>
              <w:jc w:val="center"/>
            </w:pPr>
            <w:r>
              <w:t>5296,80</w:t>
            </w:r>
          </w:p>
        </w:tc>
        <w:tc>
          <w:tcPr>
            <w:tcW w:w="2551" w:type="dxa"/>
          </w:tcPr>
          <w:p w:rsidR="00577AB5" w:rsidRDefault="00577AB5">
            <w:pPr>
              <w:pStyle w:val="ConsPlusNormal"/>
              <w:jc w:val="center"/>
            </w:pPr>
            <w:r>
              <w:t>201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2298458,00</w:t>
            </w:r>
          </w:p>
        </w:tc>
      </w:tr>
      <w:tr w:rsidR="00577AB5">
        <w:tc>
          <w:tcPr>
            <w:tcW w:w="794" w:type="dxa"/>
          </w:tcPr>
          <w:p w:rsidR="00577AB5" w:rsidRDefault="00577AB5">
            <w:pPr>
              <w:pStyle w:val="ConsPlusNormal"/>
              <w:jc w:val="center"/>
            </w:pPr>
            <w:r>
              <w:t>135.</w:t>
            </w:r>
          </w:p>
        </w:tc>
        <w:tc>
          <w:tcPr>
            <w:tcW w:w="3118" w:type="dxa"/>
          </w:tcPr>
          <w:p w:rsidR="00577AB5" w:rsidRDefault="00577AB5">
            <w:pPr>
              <w:pStyle w:val="ConsPlusNormal"/>
            </w:pPr>
            <w:r>
              <w:t>г. Оренбург, мкр. 70 лет ВЛКСМ, д. 18</w:t>
            </w:r>
          </w:p>
        </w:tc>
        <w:tc>
          <w:tcPr>
            <w:tcW w:w="1474" w:type="dxa"/>
          </w:tcPr>
          <w:p w:rsidR="00577AB5" w:rsidRDefault="00577AB5">
            <w:pPr>
              <w:pStyle w:val="ConsPlusNormal"/>
              <w:jc w:val="center"/>
            </w:pPr>
            <w:r>
              <w:t>6920,10</w:t>
            </w:r>
          </w:p>
        </w:tc>
        <w:tc>
          <w:tcPr>
            <w:tcW w:w="2551" w:type="dxa"/>
          </w:tcPr>
          <w:p w:rsidR="00577AB5" w:rsidRDefault="00577AB5">
            <w:pPr>
              <w:pStyle w:val="ConsPlusNormal"/>
              <w:jc w:val="center"/>
            </w:pPr>
            <w:r>
              <w:t>234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1083966,00</w:t>
            </w:r>
          </w:p>
        </w:tc>
      </w:tr>
      <w:tr w:rsidR="00577AB5">
        <w:tc>
          <w:tcPr>
            <w:tcW w:w="794" w:type="dxa"/>
          </w:tcPr>
          <w:p w:rsidR="00577AB5" w:rsidRDefault="00577AB5">
            <w:pPr>
              <w:pStyle w:val="ConsPlusNormal"/>
              <w:jc w:val="center"/>
            </w:pPr>
            <w:r>
              <w:t>136.</w:t>
            </w:r>
          </w:p>
        </w:tc>
        <w:tc>
          <w:tcPr>
            <w:tcW w:w="3118" w:type="dxa"/>
          </w:tcPr>
          <w:p w:rsidR="00577AB5" w:rsidRDefault="00577AB5">
            <w:pPr>
              <w:pStyle w:val="ConsPlusNormal"/>
            </w:pPr>
            <w:r>
              <w:t>г. Оренбург, мкр. 70 лет ВЛКСМ, д. 2</w:t>
            </w:r>
          </w:p>
        </w:tc>
        <w:tc>
          <w:tcPr>
            <w:tcW w:w="1474" w:type="dxa"/>
          </w:tcPr>
          <w:p w:rsidR="00577AB5" w:rsidRDefault="00577AB5">
            <w:pPr>
              <w:pStyle w:val="ConsPlusNormal"/>
              <w:jc w:val="center"/>
            </w:pPr>
            <w:r>
              <w:t>4745,30</w:t>
            </w:r>
          </w:p>
        </w:tc>
        <w:tc>
          <w:tcPr>
            <w:tcW w:w="2551" w:type="dxa"/>
          </w:tcPr>
          <w:p w:rsidR="00577AB5" w:rsidRDefault="00577AB5">
            <w:pPr>
              <w:pStyle w:val="ConsPlusNormal"/>
              <w:jc w:val="center"/>
            </w:pPr>
            <w:r>
              <w:t>183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2298458,00</w:t>
            </w:r>
          </w:p>
        </w:tc>
      </w:tr>
      <w:tr w:rsidR="00577AB5">
        <w:tc>
          <w:tcPr>
            <w:tcW w:w="794" w:type="dxa"/>
          </w:tcPr>
          <w:p w:rsidR="00577AB5" w:rsidRDefault="00577AB5">
            <w:pPr>
              <w:pStyle w:val="ConsPlusNormal"/>
              <w:jc w:val="center"/>
            </w:pPr>
            <w:r>
              <w:t>137.</w:t>
            </w:r>
          </w:p>
        </w:tc>
        <w:tc>
          <w:tcPr>
            <w:tcW w:w="3118" w:type="dxa"/>
          </w:tcPr>
          <w:p w:rsidR="00577AB5" w:rsidRDefault="00577AB5">
            <w:pPr>
              <w:pStyle w:val="ConsPlusNormal"/>
            </w:pPr>
            <w:r>
              <w:t>г. Оренбург, мкр. 70 лет ВЛКСМ, д. 22</w:t>
            </w:r>
          </w:p>
        </w:tc>
        <w:tc>
          <w:tcPr>
            <w:tcW w:w="1474" w:type="dxa"/>
          </w:tcPr>
          <w:p w:rsidR="00577AB5" w:rsidRDefault="00577AB5">
            <w:pPr>
              <w:pStyle w:val="ConsPlusNormal"/>
              <w:jc w:val="center"/>
            </w:pPr>
            <w:r>
              <w:t>4716,00</w:t>
            </w:r>
          </w:p>
        </w:tc>
        <w:tc>
          <w:tcPr>
            <w:tcW w:w="2551" w:type="dxa"/>
          </w:tcPr>
          <w:p w:rsidR="00577AB5" w:rsidRDefault="00577AB5">
            <w:pPr>
              <w:pStyle w:val="ConsPlusNormal"/>
              <w:jc w:val="center"/>
            </w:pPr>
            <w:r>
              <w:t>165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2298458,00</w:t>
            </w:r>
          </w:p>
        </w:tc>
      </w:tr>
      <w:tr w:rsidR="00577AB5">
        <w:tc>
          <w:tcPr>
            <w:tcW w:w="794" w:type="dxa"/>
          </w:tcPr>
          <w:p w:rsidR="00577AB5" w:rsidRDefault="00577AB5">
            <w:pPr>
              <w:pStyle w:val="ConsPlusNormal"/>
              <w:jc w:val="center"/>
            </w:pPr>
            <w:r>
              <w:t>138.</w:t>
            </w:r>
          </w:p>
        </w:tc>
        <w:tc>
          <w:tcPr>
            <w:tcW w:w="3118" w:type="dxa"/>
          </w:tcPr>
          <w:p w:rsidR="00577AB5" w:rsidRDefault="00577AB5">
            <w:pPr>
              <w:pStyle w:val="ConsPlusNormal"/>
            </w:pPr>
            <w:r>
              <w:t>г. Оренбург, мкр. 70 лет ВЛКСМ, д. 24</w:t>
            </w:r>
          </w:p>
        </w:tc>
        <w:tc>
          <w:tcPr>
            <w:tcW w:w="1474" w:type="dxa"/>
          </w:tcPr>
          <w:p w:rsidR="00577AB5" w:rsidRDefault="00577AB5">
            <w:pPr>
              <w:pStyle w:val="ConsPlusNormal"/>
              <w:jc w:val="center"/>
            </w:pPr>
            <w:r>
              <w:t>5201,30</w:t>
            </w:r>
          </w:p>
        </w:tc>
        <w:tc>
          <w:tcPr>
            <w:tcW w:w="2551" w:type="dxa"/>
          </w:tcPr>
          <w:p w:rsidR="00577AB5" w:rsidRDefault="00577AB5">
            <w:pPr>
              <w:pStyle w:val="ConsPlusNormal"/>
              <w:jc w:val="center"/>
            </w:pPr>
            <w:r>
              <w:t>201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2298458,00</w:t>
            </w:r>
          </w:p>
        </w:tc>
      </w:tr>
      <w:tr w:rsidR="00577AB5">
        <w:tc>
          <w:tcPr>
            <w:tcW w:w="794" w:type="dxa"/>
          </w:tcPr>
          <w:p w:rsidR="00577AB5" w:rsidRDefault="00577AB5">
            <w:pPr>
              <w:pStyle w:val="ConsPlusNormal"/>
              <w:jc w:val="center"/>
            </w:pPr>
            <w:r>
              <w:t>139.</w:t>
            </w:r>
          </w:p>
        </w:tc>
        <w:tc>
          <w:tcPr>
            <w:tcW w:w="3118" w:type="dxa"/>
          </w:tcPr>
          <w:p w:rsidR="00577AB5" w:rsidRDefault="00577AB5">
            <w:pPr>
              <w:pStyle w:val="ConsPlusNormal"/>
            </w:pPr>
            <w:r>
              <w:t>г. Оренбург, мкр. 70 лет ВЛКСМ, д. 28</w:t>
            </w:r>
          </w:p>
        </w:tc>
        <w:tc>
          <w:tcPr>
            <w:tcW w:w="1474" w:type="dxa"/>
          </w:tcPr>
          <w:p w:rsidR="00577AB5" w:rsidRDefault="00577AB5">
            <w:pPr>
              <w:pStyle w:val="ConsPlusNormal"/>
              <w:jc w:val="center"/>
            </w:pPr>
            <w:r>
              <w:t>4861,40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2298458,00</w:t>
            </w:r>
          </w:p>
        </w:tc>
      </w:tr>
      <w:tr w:rsidR="00577AB5">
        <w:tc>
          <w:tcPr>
            <w:tcW w:w="794" w:type="dxa"/>
          </w:tcPr>
          <w:p w:rsidR="00577AB5" w:rsidRDefault="00577AB5">
            <w:pPr>
              <w:pStyle w:val="ConsPlusNormal"/>
              <w:jc w:val="center"/>
            </w:pPr>
            <w:r>
              <w:lastRenderedPageBreak/>
              <w:t>140.</w:t>
            </w:r>
          </w:p>
        </w:tc>
        <w:tc>
          <w:tcPr>
            <w:tcW w:w="3118" w:type="dxa"/>
          </w:tcPr>
          <w:p w:rsidR="00577AB5" w:rsidRDefault="00577AB5">
            <w:pPr>
              <w:pStyle w:val="ConsPlusNormal"/>
            </w:pPr>
            <w:r>
              <w:t>г. Оренбург, мкр. 70 лет ВЛКСМ, д. 3</w:t>
            </w:r>
          </w:p>
        </w:tc>
        <w:tc>
          <w:tcPr>
            <w:tcW w:w="1474" w:type="dxa"/>
          </w:tcPr>
          <w:p w:rsidR="00577AB5" w:rsidRDefault="00577AB5">
            <w:pPr>
              <w:pStyle w:val="ConsPlusNormal"/>
              <w:jc w:val="center"/>
            </w:pPr>
            <w:r>
              <w:t>17429,70</w:t>
            </w:r>
          </w:p>
        </w:tc>
        <w:tc>
          <w:tcPr>
            <w:tcW w:w="2551" w:type="dxa"/>
          </w:tcPr>
          <w:p w:rsidR="00577AB5" w:rsidRDefault="00577AB5">
            <w:pPr>
              <w:pStyle w:val="ConsPlusNormal"/>
              <w:jc w:val="center"/>
            </w:pPr>
            <w:r>
              <w:t>668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9170060,00</w:t>
            </w:r>
          </w:p>
        </w:tc>
      </w:tr>
      <w:tr w:rsidR="00577AB5">
        <w:tc>
          <w:tcPr>
            <w:tcW w:w="794" w:type="dxa"/>
          </w:tcPr>
          <w:p w:rsidR="00577AB5" w:rsidRDefault="00577AB5">
            <w:pPr>
              <w:pStyle w:val="ConsPlusNormal"/>
              <w:jc w:val="center"/>
            </w:pPr>
            <w:r>
              <w:t>141.</w:t>
            </w:r>
          </w:p>
        </w:tc>
        <w:tc>
          <w:tcPr>
            <w:tcW w:w="3118" w:type="dxa"/>
          </w:tcPr>
          <w:p w:rsidR="00577AB5" w:rsidRDefault="00577AB5">
            <w:pPr>
              <w:pStyle w:val="ConsPlusNormal"/>
            </w:pPr>
            <w:r>
              <w:t>г. Оренбург, мкр. 70 лет ВЛКСМ, д. 4</w:t>
            </w:r>
          </w:p>
        </w:tc>
        <w:tc>
          <w:tcPr>
            <w:tcW w:w="1474" w:type="dxa"/>
          </w:tcPr>
          <w:p w:rsidR="00577AB5" w:rsidRDefault="00577AB5">
            <w:pPr>
              <w:pStyle w:val="ConsPlusNormal"/>
              <w:jc w:val="center"/>
            </w:pPr>
            <w:r>
              <w:t>4776,00</w:t>
            </w:r>
          </w:p>
        </w:tc>
        <w:tc>
          <w:tcPr>
            <w:tcW w:w="2551" w:type="dxa"/>
          </w:tcPr>
          <w:p w:rsidR="00577AB5" w:rsidRDefault="00577AB5">
            <w:pPr>
              <w:pStyle w:val="ConsPlusNormal"/>
              <w:jc w:val="center"/>
            </w:pPr>
            <w:r>
              <w:t>179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2298458,00</w:t>
            </w:r>
          </w:p>
        </w:tc>
      </w:tr>
      <w:tr w:rsidR="00577AB5">
        <w:tc>
          <w:tcPr>
            <w:tcW w:w="794" w:type="dxa"/>
          </w:tcPr>
          <w:p w:rsidR="00577AB5" w:rsidRDefault="00577AB5">
            <w:pPr>
              <w:pStyle w:val="ConsPlusNormal"/>
              <w:jc w:val="center"/>
            </w:pPr>
            <w:r>
              <w:t>142.</w:t>
            </w:r>
          </w:p>
        </w:tc>
        <w:tc>
          <w:tcPr>
            <w:tcW w:w="3118" w:type="dxa"/>
          </w:tcPr>
          <w:p w:rsidR="00577AB5" w:rsidRDefault="00577AB5">
            <w:pPr>
              <w:pStyle w:val="ConsPlusNormal"/>
            </w:pPr>
            <w:r>
              <w:t>г. Оренбург, мкр. 70 лет ВЛКСМ, д. 6</w:t>
            </w:r>
          </w:p>
        </w:tc>
        <w:tc>
          <w:tcPr>
            <w:tcW w:w="1474" w:type="dxa"/>
          </w:tcPr>
          <w:p w:rsidR="00577AB5" w:rsidRDefault="00577AB5">
            <w:pPr>
              <w:pStyle w:val="ConsPlusNormal"/>
              <w:jc w:val="center"/>
            </w:pPr>
            <w:r>
              <w:t>8617,20</w:t>
            </w:r>
          </w:p>
        </w:tc>
        <w:tc>
          <w:tcPr>
            <w:tcW w:w="2551" w:type="dxa"/>
          </w:tcPr>
          <w:p w:rsidR="00577AB5" w:rsidRDefault="00577AB5">
            <w:pPr>
              <w:pStyle w:val="ConsPlusNormal"/>
              <w:jc w:val="center"/>
            </w:pPr>
            <w:r>
              <w:t>327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4596916,00</w:t>
            </w:r>
          </w:p>
        </w:tc>
      </w:tr>
      <w:tr w:rsidR="00577AB5">
        <w:tc>
          <w:tcPr>
            <w:tcW w:w="794" w:type="dxa"/>
          </w:tcPr>
          <w:p w:rsidR="00577AB5" w:rsidRDefault="00577AB5">
            <w:pPr>
              <w:pStyle w:val="ConsPlusNormal"/>
              <w:jc w:val="center"/>
            </w:pPr>
            <w:r>
              <w:t>143.</w:t>
            </w:r>
          </w:p>
        </w:tc>
        <w:tc>
          <w:tcPr>
            <w:tcW w:w="3118" w:type="dxa"/>
          </w:tcPr>
          <w:p w:rsidR="00577AB5" w:rsidRDefault="00577AB5">
            <w:pPr>
              <w:pStyle w:val="ConsPlusNormal"/>
            </w:pPr>
            <w:r>
              <w:t>г. Оренбург, мкр. 70 лет ВЛКСМ, д. 9</w:t>
            </w:r>
          </w:p>
        </w:tc>
        <w:tc>
          <w:tcPr>
            <w:tcW w:w="1474" w:type="dxa"/>
          </w:tcPr>
          <w:p w:rsidR="00577AB5" w:rsidRDefault="00577AB5">
            <w:pPr>
              <w:pStyle w:val="ConsPlusNormal"/>
              <w:jc w:val="center"/>
            </w:pPr>
            <w:r>
              <w:t>4755,80</w:t>
            </w:r>
          </w:p>
        </w:tc>
        <w:tc>
          <w:tcPr>
            <w:tcW w:w="2551" w:type="dxa"/>
          </w:tcPr>
          <w:p w:rsidR="00577AB5" w:rsidRDefault="00577AB5">
            <w:pPr>
              <w:pStyle w:val="ConsPlusNormal"/>
              <w:jc w:val="center"/>
            </w:pPr>
            <w:r>
              <w:t>183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2298458,00</w:t>
            </w:r>
          </w:p>
        </w:tc>
      </w:tr>
      <w:tr w:rsidR="00577AB5">
        <w:tc>
          <w:tcPr>
            <w:tcW w:w="794" w:type="dxa"/>
          </w:tcPr>
          <w:p w:rsidR="00577AB5" w:rsidRDefault="00577AB5">
            <w:pPr>
              <w:pStyle w:val="ConsPlusNormal"/>
              <w:jc w:val="center"/>
            </w:pPr>
            <w:r>
              <w:t>144.</w:t>
            </w:r>
          </w:p>
        </w:tc>
        <w:tc>
          <w:tcPr>
            <w:tcW w:w="3118" w:type="dxa"/>
          </w:tcPr>
          <w:p w:rsidR="00577AB5" w:rsidRDefault="00577AB5">
            <w:pPr>
              <w:pStyle w:val="ConsPlusNormal"/>
            </w:pPr>
            <w:r>
              <w:t>г. Оренбург, мкр. пос. Ростоши, ул. Газпромовская, д. 67</w:t>
            </w:r>
          </w:p>
        </w:tc>
        <w:tc>
          <w:tcPr>
            <w:tcW w:w="1474" w:type="dxa"/>
          </w:tcPr>
          <w:p w:rsidR="00577AB5" w:rsidRDefault="00577AB5">
            <w:pPr>
              <w:pStyle w:val="ConsPlusNormal"/>
              <w:jc w:val="center"/>
            </w:pPr>
            <w:r>
              <w:t>5135,70</w:t>
            </w:r>
          </w:p>
        </w:tc>
        <w:tc>
          <w:tcPr>
            <w:tcW w:w="2551" w:type="dxa"/>
          </w:tcPr>
          <w:p w:rsidR="00577AB5" w:rsidRDefault="00577AB5">
            <w:pPr>
              <w:pStyle w:val="ConsPlusNormal"/>
              <w:jc w:val="center"/>
            </w:pPr>
            <w:r>
              <w:t>172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1157506,43</w:t>
            </w:r>
          </w:p>
        </w:tc>
      </w:tr>
      <w:tr w:rsidR="00577AB5">
        <w:tc>
          <w:tcPr>
            <w:tcW w:w="794" w:type="dxa"/>
          </w:tcPr>
          <w:p w:rsidR="00577AB5" w:rsidRDefault="00577AB5">
            <w:pPr>
              <w:pStyle w:val="ConsPlusNormal"/>
              <w:jc w:val="center"/>
            </w:pPr>
            <w:r>
              <w:t>145.</w:t>
            </w:r>
          </w:p>
        </w:tc>
        <w:tc>
          <w:tcPr>
            <w:tcW w:w="3118" w:type="dxa"/>
          </w:tcPr>
          <w:p w:rsidR="00577AB5" w:rsidRDefault="00577AB5">
            <w:pPr>
              <w:pStyle w:val="ConsPlusNormal"/>
            </w:pPr>
            <w:r>
              <w:t>г. Оренбург, мкр. пос. Ростоши, ул. Садовое кольцо, д. 128</w:t>
            </w:r>
          </w:p>
        </w:tc>
        <w:tc>
          <w:tcPr>
            <w:tcW w:w="1474" w:type="dxa"/>
          </w:tcPr>
          <w:p w:rsidR="00577AB5" w:rsidRDefault="00577AB5">
            <w:pPr>
              <w:pStyle w:val="ConsPlusNormal"/>
              <w:jc w:val="center"/>
            </w:pPr>
            <w:r>
              <w:t>3470,00</w:t>
            </w:r>
          </w:p>
        </w:tc>
        <w:tc>
          <w:tcPr>
            <w:tcW w:w="2551" w:type="dxa"/>
          </w:tcPr>
          <w:p w:rsidR="00577AB5" w:rsidRDefault="00577AB5">
            <w:pPr>
              <w:pStyle w:val="ConsPlusNormal"/>
              <w:jc w:val="center"/>
            </w:pPr>
            <w:r>
              <w:t>123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4658954,31</w:t>
            </w:r>
          </w:p>
        </w:tc>
      </w:tr>
      <w:tr w:rsidR="00577AB5">
        <w:tc>
          <w:tcPr>
            <w:tcW w:w="794" w:type="dxa"/>
          </w:tcPr>
          <w:p w:rsidR="00577AB5" w:rsidRDefault="00577AB5">
            <w:pPr>
              <w:pStyle w:val="ConsPlusNormal"/>
              <w:jc w:val="center"/>
            </w:pPr>
            <w:r>
              <w:t>146.</w:t>
            </w:r>
          </w:p>
        </w:tc>
        <w:tc>
          <w:tcPr>
            <w:tcW w:w="3118" w:type="dxa"/>
          </w:tcPr>
          <w:p w:rsidR="00577AB5" w:rsidRDefault="00577AB5">
            <w:pPr>
              <w:pStyle w:val="ConsPlusNormal"/>
            </w:pPr>
            <w:r>
              <w:t>г. Оренбург, пер. Дальний, д. 33</w:t>
            </w:r>
          </w:p>
        </w:tc>
        <w:tc>
          <w:tcPr>
            <w:tcW w:w="1474" w:type="dxa"/>
          </w:tcPr>
          <w:p w:rsidR="00577AB5" w:rsidRDefault="00577AB5">
            <w:pPr>
              <w:pStyle w:val="ConsPlusNormal"/>
              <w:jc w:val="center"/>
            </w:pPr>
            <w:r>
              <w:t>4932,40</w:t>
            </w:r>
          </w:p>
        </w:tc>
        <w:tc>
          <w:tcPr>
            <w:tcW w:w="2551" w:type="dxa"/>
          </w:tcPr>
          <w:p w:rsidR="00577AB5" w:rsidRDefault="00577AB5">
            <w:pPr>
              <w:pStyle w:val="ConsPlusNormal"/>
              <w:jc w:val="center"/>
            </w:pPr>
            <w:r>
              <w:t>141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1544782,10</w:t>
            </w:r>
          </w:p>
        </w:tc>
      </w:tr>
      <w:tr w:rsidR="00577AB5">
        <w:tc>
          <w:tcPr>
            <w:tcW w:w="794" w:type="dxa"/>
          </w:tcPr>
          <w:p w:rsidR="00577AB5" w:rsidRDefault="00577AB5">
            <w:pPr>
              <w:pStyle w:val="ConsPlusNormal"/>
              <w:jc w:val="center"/>
            </w:pPr>
            <w:r>
              <w:t>147.</w:t>
            </w:r>
          </w:p>
        </w:tc>
        <w:tc>
          <w:tcPr>
            <w:tcW w:w="3118" w:type="dxa"/>
          </w:tcPr>
          <w:p w:rsidR="00577AB5" w:rsidRDefault="00577AB5">
            <w:pPr>
              <w:pStyle w:val="ConsPlusNormal"/>
            </w:pPr>
            <w:r>
              <w:t>г. Оренбург, пер. Ярославский, д. 1в</w:t>
            </w:r>
          </w:p>
        </w:tc>
        <w:tc>
          <w:tcPr>
            <w:tcW w:w="1474" w:type="dxa"/>
          </w:tcPr>
          <w:p w:rsidR="00577AB5" w:rsidRDefault="00577AB5">
            <w:pPr>
              <w:pStyle w:val="ConsPlusNormal"/>
              <w:jc w:val="center"/>
            </w:pPr>
            <w:r>
              <w:t>5681,60</w:t>
            </w:r>
          </w:p>
        </w:tc>
        <w:tc>
          <w:tcPr>
            <w:tcW w:w="2551" w:type="dxa"/>
          </w:tcPr>
          <w:p w:rsidR="00577AB5" w:rsidRDefault="00577AB5">
            <w:pPr>
              <w:pStyle w:val="ConsPlusNormal"/>
              <w:jc w:val="center"/>
            </w:pPr>
            <w:r>
              <w:t>249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1371114,23</w:t>
            </w:r>
          </w:p>
        </w:tc>
      </w:tr>
      <w:tr w:rsidR="00577AB5">
        <w:tc>
          <w:tcPr>
            <w:tcW w:w="794" w:type="dxa"/>
          </w:tcPr>
          <w:p w:rsidR="00577AB5" w:rsidRDefault="00577AB5">
            <w:pPr>
              <w:pStyle w:val="ConsPlusNormal"/>
              <w:jc w:val="center"/>
            </w:pPr>
            <w:r>
              <w:t>148.</w:t>
            </w:r>
          </w:p>
        </w:tc>
        <w:tc>
          <w:tcPr>
            <w:tcW w:w="3118" w:type="dxa"/>
          </w:tcPr>
          <w:p w:rsidR="00577AB5" w:rsidRDefault="00577AB5">
            <w:pPr>
              <w:pStyle w:val="ConsPlusNormal"/>
            </w:pPr>
            <w:r>
              <w:t>г. Оренбург, пер. Ярославский, д. 1д</w:t>
            </w:r>
          </w:p>
        </w:tc>
        <w:tc>
          <w:tcPr>
            <w:tcW w:w="1474" w:type="dxa"/>
          </w:tcPr>
          <w:p w:rsidR="00577AB5" w:rsidRDefault="00577AB5">
            <w:pPr>
              <w:pStyle w:val="ConsPlusNormal"/>
              <w:jc w:val="center"/>
            </w:pPr>
            <w:r>
              <w:t>5630,80</w:t>
            </w:r>
          </w:p>
        </w:tc>
        <w:tc>
          <w:tcPr>
            <w:tcW w:w="2551" w:type="dxa"/>
          </w:tcPr>
          <w:p w:rsidR="00577AB5" w:rsidRDefault="00577AB5">
            <w:pPr>
              <w:pStyle w:val="ConsPlusNormal"/>
              <w:jc w:val="center"/>
            </w:pPr>
            <w:r>
              <w:t>225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3175321,18</w:t>
            </w:r>
          </w:p>
        </w:tc>
      </w:tr>
      <w:tr w:rsidR="00577AB5">
        <w:tc>
          <w:tcPr>
            <w:tcW w:w="794" w:type="dxa"/>
          </w:tcPr>
          <w:p w:rsidR="00577AB5" w:rsidRDefault="00577AB5">
            <w:pPr>
              <w:pStyle w:val="ConsPlusNormal"/>
              <w:jc w:val="center"/>
            </w:pPr>
            <w:r>
              <w:t>149.</w:t>
            </w:r>
          </w:p>
        </w:tc>
        <w:tc>
          <w:tcPr>
            <w:tcW w:w="3118" w:type="dxa"/>
          </w:tcPr>
          <w:p w:rsidR="00577AB5" w:rsidRDefault="00577AB5">
            <w:pPr>
              <w:pStyle w:val="ConsPlusNormal"/>
            </w:pPr>
            <w:r>
              <w:t>г. Оренбург, пер. Ярославский, д. 5</w:t>
            </w:r>
          </w:p>
        </w:tc>
        <w:tc>
          <w:tcPr>
            <w:tcW w:w="1474" w:type="dxa"/>
          </w:tcPr>
          <w:p w:rsidR="00577AB5" w:rsidRDefault="00577AB5">
            <w:pPr>
              <w:pStyle w:val="ConsPlusNormal"/>
              <w:jc w:val="center"/>
            </w:pPr>
            <w:r>
              <w:t>3571,20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596337,18</w:t>
            </w:r>
          </w:p>
        </w:tc>
      </w:tr>
      <w:tr w:rsidR="00577AB5">
        <w:tc>
          <w:tcPr>
            <w:tcW w:w="794" w:type="dxa"/>
          </w:tcPr>
          <w:p w:rsidR="00577AB5" w:rsidRDefault="00577AB5">
            <w:pPr>
              <w:pStyle w:val="ConsPlusNormal"/>
              <w:jc w:val="center"/>
            </w:pPr>
            <w:r>
              <w:t>150.</w:t>
            </w:r>
          </w:p>
        </w:tc>
        <w:tc>
          <w:tcPr>
            <w:tcW w:w="3118" w:type="dxa"/>
          </w:tcPr>
          <w:p w:rsidR="00577AB5" w:rsidRDefault="00577AB5">
            <w:pPr>
              <w:pStyle w:val="ConsPlusNormal"/>
            </w:pPr>
            <w:r>
              <w:t>г. Оренбург, пл. Привокзальная, д. 3а</w:t>
            </w:r>
          </w:p>
        </w:tc>
        <w:tc>
          <w:tcPr>
            <w:tcW w:w="1474" w:type="dxa"/>
          </w:tcPr>
          <w:p w:rsidR="00577AB5" w:rsidRDefault="00577AB5">
            <w:pPr>
              <w:pStyle w:val="ConsPlusNormal"/>
              <w:jc w:val="center"/>
            </w:pPr>
            <w:r>
              <w:t>873,50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232036,68</w:t>
            </w:r>
          </w:p>
        </w:tc>
      </w:tr>
      <w:tr w:rsidR="00577AB5">
        <w:tc>
          <w:tcPr>
            <w:tcW w:w="794" w:type="dxa"/>
          </w:tcPr>
          <w:p w:rsidR="00577AB5" w:rsidRDefault="00577AB5">
            <w:pPr>
              <w:pStyle w:val="ConsPlusNormal"/>
              <w:jc w:val="center"/>
            </w:pPr>
            <w:r>
              <w:t>151.</w:t>
            </w:r>
          </w:p>
        </w:tc>
        <w:tc>
          <w:tcPr>
            <w:tcW w:w="3118" w:type="dxa"/>
          </w:tcPr>
          <w:p w:rsidR="00577AB5" w:rsidRDefault="00577AB5">
            <w:pPr>
              <w:pStyle w:val="ConsPlusNormal"/>
            </w:pPr>
            <w:r>
              <w:t>г. Оренбург, пр. Больничный, д. 3</w:t>
            </w:r>
          </w:p>
        </w:tc>
        <w:tc>
          <w:tcPr>
            <w:tcW w:w="1474" w:type="dxa"/>
          </w:tcPr>
          <w:p w:rsidR="00577AB5" w:rsidRDefault="00577AB5">
            <w:pPr>
              <w:pStyle w:val="ConsPlusNormal"/>
              <w:jc w:val="center"/>
            </w:pPr>
            <w:r>
              <w:t>3318,50</w:t>
            </w:r>
          </w:p>
        </w:tc>
        <w:tc>
          <w:tcPr>
            <w:tcW w:w="2551" w:type="dxa"/>
          </w:tcPr>
          <w:p w:rsidR="00577AB5" w:rsidRDefault="00577AB5">
            <w:pPr>
              <w:pStyle w:val="ConsPlusNormal"/>
              <w:jc w:val="center"/>
            </w:pPr>
            <w:r>
              <w:t>81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139153,58</w:t>
            </w:r>
          </w:p>
        </w:tc>
      </w:tr>
      <w:tr w:rsidR="00577AB5">
        <w:tc>
          <w:tcPr>
            <w:tcW w:w="794" w:type="dxa"/>
          </w:tcPr>
          <w:p w:rsidR="00577AB5" w:rsidRDefault="00577AB5">
            <w:pPr>
              <w:pStyle w:val="ConsPlusNormal"/>
              <w:jc w:val="center"/>
            </w:pPr>
            <w:r>
              <w:lastRenderedPageBreak/>
              <w:t>152.</w:t>
            </w:r>
          </w:p>
        </w:tc>
        <w:tc>
          <w:tcPr>
            <w:tcW w:w="3118" w:type="dxa"/>
          </w:tcPr>
          <w:p w:rsidR="00577AB5" w:rsidRDefault="00577AB5">
            <w:pPr>
              <w:pStyle w:val="ConsPlusNormal"/>
            </w:pPr>
            <w:r>
              <w:t>г. Оренбург, пр. Больничный, д. 8а</w:t>
            </w:r>
          </w:p>
        </w:tc>
        <w:tc>
          <w:tcPr>
            <w:tcW w:w="1474" w:type="dxa"/>
          </w:tcPr>
          <w:p w:rsidR="00577AB5" w:rsidRDefault="00577AB5">
            <w:pPr>
              <w:pStyle w:val="ConsPlusNormal"/>
              <w:jc w:val="center"/>
            </w:pPr>
            <w:r>
              <w:t>5229,50</w:t>
            </w:r>
          </w:p>
        </w:tc>
        <w:tc>
          <w:tcPr>
            <w:tcW w:w="2551" w:type="dxa"/>
          </w:tcPr>
          <w:p w:rsidR="00577AB5" w:rsidRDefault="00577AB5">
            <w:pPr>
              <w:pStyle w:val="ConsPlusNormal"/>
              <w:jc w:val="center"/>
            </w:pPr>
            <w:r>
              <w:t>144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459688,31</w:t>
            </w:r>
          </w:p>
        </w:tc>
      </w:tr>
      <w:tr w:rsidR="00577AB5">
        <w:tc>
          <w:tcPr>
            <w:tcW w:w="794" w:type="dxa"/>
          </w:tcPr>
          <w:p w:rsidR="00577AB5" w:rsidRDefault="00577AB5">
            <w:pPr>
              <w:pStyle w:val="ConsPlusNormal"/>
              <w:jc w:val="center"/>
            </w:pPr>
            <w:r>
              <w:t>153.</w:t>
            </w:r>
          </w:p>
        </w:tc>
        <w:tc>
          <w:tcPr>
            <w:tcW w:w="3118" w:type="dxa"/>
          </w:tcPr>
          <w:p w:rsidR="00577AB5" w:rsidRDefault="00577AB5">
            <w:pPr>
              <w:pStyle w:val="ConsPlusNormal"/>
            </w:pPr>
            <w:r>
              <w:t>г. Оренбург, пр. Газовиков, д. 14</w:t>
            </w:r>
          </w:p>
        </w:tc>
        <w:tc>
          <w:tcPr>
            <w:tcW w:w="1474" w:type="dxa"/>
          </w:tcPr>
          <w:p w:rsidR="00577AB5" w:rsidRDefault="00577AB5">
            <w:pPr>
              <w:pStyle w:val="ConsPlusNormal"/>
              <w:jc w:val="center"/>
            </w:pPr>
            <w:r>
              <w:t>5171,00</w:t>
            </w:r>
          </w:p>
        </w:tc>
        <w:tc>
          <w:tcPr>
            <w:tcW w:w="2551" w:type="dxa"/>
          </w:tcPr>
          <w:p w:rsidR="00577AB5" w:rsidRDefault="00577AB5">
            <w:pPr>
              <w:pStyle w:val="ConsPlusNormal"/>
              <w:jc w:val="center"/>
            </w:pPr>
            <w:r>
              <w:t>177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3762775,91</w:t>
            </w:r>
          </w:p>
        </w:tc>
      </w:tr>
      <w:tr w:rsidR="00577AB5">
        <w:tc>
          <w:tcPr>
            <w:tcW w:w="794" w:type="dxa"/>
          </w:tcPr>
          <w:p w:rsidR="00577AB5" w:rsidRDefault="00577AB5">
            <w:pPr>
              <w:pStyle w:val="ConsPlusNormal"/>
              <w:jc w:val="center"/>
            </w:pPr>
            <w:r>
              <w:t>154.</w:t>
            </w:r>
          </w:p>
        </w:tc>
        <w:tc>
          <w:tcPr>
            <w:tcW w:w="3118" w:type="dxa"/>
          </w:tcPr>
          <w:p w:rsidR="00577AB5" w:rsidRDefault="00577AB5">
            <w:pPr>
              <w:pStyle w:val="ConsPlusNormal"/>
            </w:pPr>
            <w:r>
              <w:t>г. Оренбург, пр. Газовиков, д. 34</w:t>
            </w:r>
          </w:p>
        </w:tc>
        <w:tc>
          <w:tcPr>
            <w:tcW w:w="1474" w:type="dxa"/>
          </w:tcPr>
          <w:p w:rsidR="00577AB5" w:rsidRDefault="00577AB5">
            <w:pPr>
              <w:pStyle w:val="ConsPlusNormal"/>
              <w:jc w:val="center"/>
            </w:pPr>
            <w:r>
              <w:t>4693,40</w:t>
            </w:r>
          </w:p>
        </w:tc>
        <w:tc>
          <w:tcPr>
            <w:tcW w:w="2551" w:type="dxa"/>
          </w:tcPr>
          <w:p w:rsidR="00577AB5" w:rsidRDefault="00577AB5">
            <w:pPr>
              <w:pStyle w:val="ConsPlusNormal"/>
              <w:jc w:val="center"/>
            </w:pPr>
            <w:r>
              <w:t>142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3690645,15</w:t>
            </w:r>
          </w:p>
        </w:tc>
      </w:tr>
      <w:tr w:rsidR="00577AB5">
        <w:tc>
          <w:tcPr>
            <w:tcW w:w="794" w:type="dxa"/>
          </w:tcPr>
          <w:p w:rsidR="00577AB5" w:rsidRDefault="00577AB5">
            <w:pPr>
              <w:pStyle w:val="ConsPlusNormal"/>
              <w:jc w:val="center"/>
            </w:pPr>
            <w:r>
              <w:t>155.</w:t>
            </w:r>
          </w:p>
        </w:tc>
        <w:tc>
          <w:tcPr>
            <w:tcW w:w="3118" w:type="dxa"/>
          </w:tcPr>
          <w:p w:rsidR="00577AB5" w:rsidRDefault="00577AB5">
            <w:pPr>
              <w:pStyle w:val="ConsPlusNormal"/>
            </w:pPr>
            <w:r>
              <w:t>г. Оренбург, пр. Знаменский, д. 9</w:t>
            </w:r>
          </w:p>
        </w:tc>
        <w:tc>
          <w:tcPr>
            <w:tcW w:w="1474" w:type="dxa"/>
          </w:tcPr>
          <w:p w:rsidR="00577AB5" w:rsidRDefault="00577AB5">
            <w:pPr>
              <w:pStyle w:val="ConsPlusNormal"/>
              <w:jc w:val="center"/>
            </w:pPr>
            <w:r>
              <w:t>4661,00</w:t>
            </w:r>
          </w:p>
        </w:tc>
        <w:tc>
          <w:tcPr>
            <w:tcW w:w="2551" w:type="dxa"/>
          </w:tcPr>
          <w:p w:rsidR="00577AB5" w:rsidRDefault="00577AB5">
            <w:pPr>
              <w:pStyle w:val="ConsPlusNormal"/>
              <w:jc w:val="center"/>
            </w:pPr>
            <w:r>
              <w:t>151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1221959,96</w:t>
            </w:r>
          </w:p>
        </w:tc>
      </w:tr>
      <w:tr w:rsidR="00577AB5">
        <w:tc>
          <w:tcPr>
            <w:tcW w:w="794" w:type="dxa"/>
          </w:tcPr>
          <w:p w:rsidR="00577AB5" w:rsidRDefault="00577AB5">
            <w:pPr>
              <w:pStyle w:val="ConsPlusNormal"/>
              <w:jc w:val="center"/>
            </w:pPr>
            <w:r>
              <w:t>156.</w:t>
            </w:r>
          </w:p>
        </w:tc>
        <w:tc>
          <w:tcPr>
            <w:tcW w:w="3118" w:type="dxa"/>
          </w:tcPr>
          <w:p w:rsidR="00577AB5" w:rsidRDefault="00577AB5">
            <w:pPr>
              <w:pStyle w:val="ConsPlusNormal"/>
            </w:pPr>
            <w:r>
              <w:t>г. Оренбург, пр. Мясокомбината, д. 2</w:t>
            </w:r>
          </w:p>
        </w:tc>
        <w:tc>
          <w:tcPr>
            <w:tcW w:w="1474" w:type="dxa"/>
          </w:tcPr>
          <w:p w:rsidR="00577AB5" w:rsidRDefault="00577AB5">
            <w:pPr>
              <w:pStyle w:val="ConsPlusNormal"/>
              <w:jc w:val="center"/>
            </w:pPr>
            <w:r>
              <w:t>959,20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1574059,49</w:t>
            </w:r>
          </w:p>
        </w:tc>
      </w:tr>
      <w:tr w:rsidR="00577AB5">
        <w:tc>
          <w:tcPr>
            <w:tcW w:w="794" w:type="dxa"/>
          </w:tcPr>
          <w:p w:rsidR="00577AB5" w:rsidRDefault="00577AB5">
            <w:pPr>
              <w:pStyle w:val="ConsPlusNormal"/>
              <w:jc w:val="center"/>
            </w:pPr>
            <w:r>
              <w:t>157.</w:t>
            </w:r>
          </w:p>
        </w:tc>
        <w:tc>
          <w:tcPr>
            <w:tcW w:w="3118" w:type="dxa"/>
          </w:tcPr>
          <w:p w:rsidR="00577AB5" w:rsidRDefault="00577AB5">
            <w:pPr>
              <w:pStyle w:val="ConsPlusNormal"/>
            </w:pPr>
            <w:r>
              <w:t>г. Оренбург, пр. Светлый, д. 3</w:t>
            </w:r>
          </w:p>
        </w:tc>
        <w:tc>
          <w:tcPr>
            <w:tcW w:w="1474" w:type="dxa"/>
          </w:tcPr>
          <w:p w:rsidR="00577AB5" w:rsidRDefault="00577AB5">
            <w:pPr>
              <w:pStyle w:val="ConsPlusNormal"/>
              <w:jc w:val="center"/>
            </w:pPr>
            <w:r>
              <w:t>4420,50</w:t>
            </w:r>
          </w:p>
        </w:tc>
        <w:tc>
          <w:tcPr>
            <w:tcW w:w="2551" w:type="dxa"/>
          </w:tcPr>
          <w:p w:rsidR="00577AB5" w:rsidRDefault="00577AB5">
            <w:pPr>
              <w:pStyle w:val="ConsPlusNormal"/>
              <w:jc w:val="center"/>
            </w:pPr>
            <w:r>
              <w:t>167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4602367,64</w:t>
            </w:r>
          </w:p>
        </w:tc>
      </w:tr>
      <w:tr w:rsidR="00577AB5">
        <w:tc>
          <w:tcPr>
            <w:tcW w:w="794" w:type="dxa"/>
          </w:tcPr>
          <w:p w:rsidR="00577AB5" w:rsidRDefault="00577AB5">
            <w:pPr>
              <w:pStyle w:val="ConsPlusNormal"/>
              <w:jc w:val="center"/>
            </w:pPr>
            <w:r>
              <w:t>158.</w:t>
            </w:r>
          </w:p>
        </w:tc>
        <w:tc>
          <w:tcPr>
            <w:tcW w:w="3118" w:type="dxa"/>
          </w:tcPr>
          <w:p w:rsidR="00577AB5" w:rsidRDefault="00577AB5">
            <w:pPr>
              <w:pStyle w:val="ConsPlusNormal"/>
            </w:pPr>
            <w:r>
              <w:t>г. Оренбург, пр. Светлый, д. 7</w:t>
            </w:r>
          </w:p>
        </w:tc>
        <w:tc>
          <w:tcPr>
            <w:tcW w:w="1474" w:type="dxa"/>
          </w:tcPr>
          <w:p w:rsidR="00577AB5" w:rsidRDefault="00577AB5">
            <w:pPr>
              <w:pStyle w:val="ConsPlusNormal"/>
              <w:jc w:val="center"/>
            </w:pPr>
            <w:r>
              <w:t>4400,70</w:t>
            </w:r>
          </w:p>
        </w:tc>
        <w:tc>
          <w:tcPr>
            <w:tcW w:w="2551" w:type="dxa"/>
          </w:tcPr>
          <w:p w:rsidR="00577AB5" w:rsidRDefault="00577AB5">
            <w:pPr>
              <w:pStyle w:val="ConsPlusNormal"/>
              <w:jc w:val="center"/>
            </w:pPr>
            <w:r>
              <w:t>151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1132901,48</w:t>
            </w:r>
          </w:p>
        </w:tc>
      </w:tr>
      <w:tr w:rsidR="00577AB5">
        <w:tc>
          <w:tcPr>
            <w:tcW w:w="794" w:type="dxa"/>
          </w:tcPr>
          <w:p w:rsidR="00577AB5" w:rsidRDefault="00577AB5">
            <w:pPr>
              <w:pStyle w:val="ConsPlusNormal"/>
              <w:jc w:val="center"/>
            </w:pPr>
            <w:r>
              <w:t>159.</w:t>
            </w:r>
          </w:p>
        </w:tc>
        <w:tc>
          <w:tcPr>
            <w:tcW w:w="3118" w:type="dxa"/>
          </w:tcPr>
          <w:p w:rsidR="00577AB5" w:rsidRDefault="00577AB5">
            <w:pPr>
              <w:pStyle w:val="ConsPlusNormal"/>
            </w:pPr>
            <w:r>
              <w:t>г. Оренбург, просп. Братьев Коростелевых, д. 8</w:t>
            </w:r>
          </w:p>
        </w:tc>
        <w:tc>
          <w:tcPr>
            <w:tcW w:w="1474" w:type="dxa"/>
          </w:tcPr>
          <w:p w:rsidR="00577AB5" w:rsidRDefault="00577AB5">
            <w:pPr>
              <w:pStyle w:val="ConsPlusNormal"/>
              <w:jc w:val="center"/>
            </w:pPr>
            <w:r>
              <w:t>1270,60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5703490,95</w:t>
            </w:r>
          </w:p>
        </w:tc>
      </w:tr>
      <w:tr w:rsidR="00577AB5">
        <w:tc>
          <w:tcPr>
            <w:tcW w:w="794" w:type="dxa"/>
          </w:tcPr>
          <w:p w:rsidR="00577AB5" w:rsidRDefault="00577AB5">
            <w:pPr>
              <w:pStyle w:val="ConsPlusNormal"/>
              <w:jc w:val="center"/>
            </w:pPr>
            <w:r>
              <w:t>160.</w:t>
            </w:r>
          </w:p>
        </w:tc>
        <w:tc>
          <w:tcPr>
            <w:tcW w:w="3118" w:type="dxa"/>
          </w:tcPr>
          <w:p w:rsidR="00577AB5" w:rsidRDefault="00577AB5">
            <w:pPr>
              <w:pStyle w:val="ConsPlusNormal"/>
            </w:pPr>
            <w:r>
              <w:t>г. Оренбург, просп. Гагарина, д. 13а</w:t>
            </w:r>
          </w:p>
        </w:tc>
        <w:tc>
          <w:tcPr>
            <w:tcW w:w="1474" w:type="dxa"/>
          </w:tcPr>
          <w:p w:rsidR="00577AB5" w:rsidRDefault="00577AB5">
            <w:pPr>
              <w:pStyle w:val="ConsPlusNormal"/>
              <w:jc w:val="center"/>
            </w:pPr>
            <w:r>
              <w:t>7439,40</w:t>
            </w:r>
          </w:p>
        </w:tc>
        <w:tc>
          <w:tcPr>
            <w:tcW w:w="2551" w:type="dxa"/>
          </w:tcPr>
          <w:p w:rsidR="00577AB5" w:rsidRDefault="00577AB5">
            <w:pPr>
              <w:pStyle w:val="ConsPlusNormal"/>
              <w:jc w:val="center"/>
            </w:pPr>
            <w:r>
              <w:t>149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4046774,46</w:t>
            </w:r>
          </w:p>
        </w:tc>
      </w:tr>
      <w:tr w:rsidR="00577AB5">
        <w:tc>
          <w:tcPr>
            <w:tcW w:w="794" w:type="dxa"/>
          </w:tcPr>
          <w:p w:rsidR="00577AB5" w:rsidRDefault="00577AB5">
            <w:pPr>
              <w:pStyle w:val="ConsPlusNormal"/>
              <w:jc w:val="center"/>
            </w:pPr>
            <w:r>
              <w:t>161.</w:t>
            </w:r>
          </w:p>
        </w:tc>
        <w:tc>
          <w:tcPr>
            <w:tcW w:w="3118" w:type="dxa"/>
          </w:tcPr>
          <w:p w:rsidR="00577AB5" w:rsidRDefault="00577AB5">
            <w:pPr>
              <w:pStyle w:val="ConsPlusNormal"/>
            </w:pPr>
            <w:r>
              <w:t>г. Оренбург, просп. Гагарина, д. 23/1</w:t>
            </w:r>
          </w:p>
        </w:tc>
        <w:tc>
          <w:tcPr>
            <w:tcW w:w="1474" w:type="dxa"/>
          </w:tcPr>
          <w:p w:rsidR="00577AB5" w:rsidRDefault="00577AB5">
            <w:pPr>
              <w:pStyle w:val="ConsPlusNormal"/>
              <w:jc w:val="center"/>
            </w:pPr>
            <w:r>
              <w:t>9867,20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6356361,65</w:t>
            </w:r>
          </w:p>
        </w:tc>
      </w:tr>
      <w:tr w:rsidR="00577AB5">
        <w:tc>
          <w:tcPr>
            <w:tcW w:w="794" w:type="dxa"/>
          </w:tcPr>
          <w:p w:rsidR="00577AB5" w:rsidRDefault="00577AB5">
            <w:pPr>
              <w:pStyle w:val="ConsPlusNormal"/>
              <w:jc w:val="center"/>
            </w:pPr>
            <w:r>
              <w:t>162.</w:t>
            </w:r>
          </w:p>
        </w:tc>
        <w:tc>
          <w:tcPr>
            <w:tcW w:w="3118" w:type="dxa"/>
          </w:tcPr>
          <w:p w:rsidR="00577AB5" w:rsidRDefault="00577AB5">
            <w:pPr>
              <w:pStyle w:val="ConsPlusNormal"/>
            </w:pPr>
            <w:r>
              <w:t>г. Оренбург, просп. Гагарина, д. 23/3</w:t>
            </w:r>
          </w:p>
        </w:tc>
        <w:tc>
          <w:tcPr>
            <w:tcW w:w="1474" w:type="dxa"/>
          </w:tcPr>
          <w:p w:rsidR="00577AB5" w:rsidRDefault="00577AB5">
            <w:pPr>
              <w:pStyle w:val="ConsPlusNormal"/>
              <w:jc w:val="center"/>
            </w:pPr>
            <w:r>
              <w:t>14730,70</w:t>
            </w:r>
          </w:p>
        </w:tc>
        <w:tc>
          <w:tcPr>
            <w:tcW w:w="2551" w:type="dxa"/>
          </w:tcPr>
          <w:p w:rsidR="00577AB5" w:rsidRDefault="00577AB5">
            <w:pPr>
              <w:pStyle w:val="ConsPlusNormal"/>
              <w:jc w:val="center"/>
            </w:pPr>
            <w:r>
              <w:t>66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17347495,42</w:t>
            </w:r>
          </w:p>
        </w:tc>
      </w:tr>
      <w:tr w:rsidR="00577AB5">
        <w:tc>
          <w:tcPr>
            <w:tcW w:w="794" w:type="dxa"/>
          </w:tcPr>
          <w:p w:rsidR="00577AB5" w:rsidRDefault="00577AB5">
            <w:pPr>
              <w:pStyle w:val="ConsPlusNormal"/>
              <w:jc w:val="center"/>
            </w:pPr>
            <w:r>
              <w:t>163.</w:t>
            </w:r>
          </w:p>
        </w:tc>
        <w:tc>
          <w:tcPr>
            <w:tcW w:w="3118" w:type="dxa"/>
          </w:tcPr>
          <w:p w:rsidR="00577AB5" w:rsidRDefault="00577AB5">
            <w:pPr>
              <w:pStyle w:val="ConsPlusNormal"/>
            </w:pPr>
            <w:r>
              <w:t>г. Оренбург, просп. Гагарина, д. 23/5</w:t>
            </w:r>
          </w:p>
        </w:tc>
        <w:tc>
          <w:tcPr>
            <w:tcW w:w="1474" w:type="dxa"/>
          </w:tcPr>
          <w:p w:rsidR="00577AB5" w:rsidRDefault="00577AB5">
            <w:pPr>
              <w:pStyle w:val="ConsPlusNormal"/>
              <w:jc w:val="center"/>
            </w:pPr>
            <w:r>
              <w:t>4944,90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6483968,60</w:t>
            </w:r>
          </w:p>
        </w:tc>
      </w:tr>
      <w:tr w:rsidR="00577AB5">
        <w:tc>
          <w:tcPr>
            <w:tcW w:w="794" w:type="dxa"/>
          </w:tcPr>
          <w:p w:rsidR="00577AB5" w:rsidRDefault="00577AB5">
            <w:pPr>
              <w:pStyle w:val="ConsPlusNormal"/>
              <w:jc w:val="center"/>
            </w:pPr>
            <w:r>
              <w:t>164.</w:t>
            </w:r>
          </w:p>
        </w:tc>
        <w:tc>
          <w:tcPr>
            <w:tcW w:w="3118" w:type="dxa"/>
          </w:tcPr>
          <w:p w:rsidR="00577AB5" w:rsidRDefault="00577AB5">
            <w:pPr>
              <w:pStyle w:val="ConsPlusNormal"/>
            </w:pPr>
            <w:r>
              <w:t>г. Оренбург, просп. Гагарина, д. 23а</w:t>
            </w:r>
          </w:p>
        </w:tc>
        <w:tc>
          <w:tcPr>
            <w:tcW w:w="1474" w:type="dxa"/>
          </w:tcPr>
          <w:p w:rsidR="00577AB5" w:rsidRDefault="00577AB5">
            <w:pPr>
              <w:pStyle w:val="ConsPlusNormal"/>
              <w:jc w:val="center"/>
            </w:pPr>
            <w:r>
              <w:t>18054,00</w:t>
            </w:r>
          </w:p>
        </w:tc>
        <w:tc>
          <w:tcPr>
            <w:tcW w:w="2551" w:type="dxa"/>
          </w:tcPr>
          <w:p w:rsidR="00577AB5" w:rsidRDefault="00577AB5">
            <w:pPr>
              <w:pStyle w:val="ConsPlusNormal"/>
              <w:jc w:val="center"/>
            </w:pPr>
            <w:r>
              <w:t>77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13608165,90</w:t>
            </w:r>
          </w:p>
        </w:tc>
      </w:tr>
      <w:tr w:rsidR="00577AB5">
        <w:tc>
          <w:tcPr>
            <w:tcW w:w="794" w:type="dxa"/>
          </w:tcPr>
          <w:p w:rsidR="00577AB5" w:rsidRDefault="00577AB5">
            <w:pPr>
              <w:pStyle w:val="ConsPlusNormal"/>
              <w:jc w:val="center"/>
            </w:pPr>
            <w:r>
              <w:lastRenderedPageBreak/>
              <w:t>165.</w:t>
            </w:r>
          </w:p>
        </w:tc>
        <w:tc>
          <w:tcPr>
            <w:tcW w:w="3118" w:type="dxa"/>
          </w:tcPr>
          <w:p w:rsidR="00577AB5" w:rsidRDefault="00577AB5">
            <w:pPr>
              <w:pStyle w:val="ConsPlusNormal"/>
            </w:pPr>
            <w:r>
              <w:t>г. Оренбург, просп. Гагарина, д. 25/3</w:t>
            </w:r>
          </w:p>
        </w:tc>
        <w:tc>
          <w:tcPr>
            <w:tcW w:w="1474" w:type="dxa"/>
          </w:tcPr>
          <w:p w:rsidR="00577AB5" w:rsidRDefault="00577AB5">
            <w:pPr>
              <w:pStyle w:val="ConsPlusNormal"/>
              <w:jc w:val="center"/>
            </w:pPr>
            <w:r>
              <w:t>14851,90</w:t>
            </w:r>
          </w:p>
        </w:tc>
        <w:tc>
          <w:tcPr>
            <w:tcW w:w="2551" w:type="dxa"/>
          </w:tcPr>
          <w:p w:rsidR="00577AB5" w:rsidRDefault="00577AB5">
            <w:pPr>
              <w:pStyle w:val="ConsPlusNormal"/>
              <w:jc w:val="center"/>
            </w:pPr>
            <w:r>
              <w:t>66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11494432,11</w:t>
            </w:r>
          </w:p>
        </w:tc>
      </w:tr>
      <w:tr w:rsidR="00577AB5">
        <w:tc>
          <w:tcPr>
            <w:tcW w:w="794" w:type="dxa"/>
          </w:tcPr>
          <w:p w:rsidR="00577AB5" w:rsidRDefault="00577AB5">
            <w:pPr>
              <w:pStyle w:val="ConsPlusNormal"/>
              <w:jc w:val="center"/>
            </w:pPr>
            <w:r>
              <w:t>166.</w:t>
            </w:r>
          </w:p>
        </w:tc>
        <w:tc>
          <w:tcPr>
            <w:tcW w:w="3118" w:type="dxa"/>
          </w:tcPr>
          <w:p w:rsidR="00577AB5" w:rsidRDefault="00577AB5">
            <w:pPr>
              <w:pStyle w:val="ConsPlusNormal"/>
            </w:pPr>
            <w:r>
              <w:t>г. Оренбург, просп. Гагарина, д. 25/4</w:t>
            </w:r>
          </w:p>
        </w:tc>
        <w:tc>
          <w:tcPr>
            <w:tcW w:w="1474" w:type="dxa"/>
          </w:tcPr>
          <w:p w:rsidR="00577AB5" w:rsidRDefault="00577AB5">
            <w:pPr>
              <w:pStyle w:val="ConsPlusNormal"/>
              <w:jc w:val="center"/>
            </w:pPr>
            <w:r>
              <w:t>9629,30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7776255,66</w:t>
            </w:r>
          </w:p>
        </w:tc>
      </w:tr>
      <w:tr w:rsidR="00577AB5">
        <w:tc>
          <w:tcPr>
            <w:tcW w:w="794" w:type="dxa"/>
          </w:tcPr>
          <w:p w:rsidR="00577AB5" w:rsidRDefault="00577AB5">
            <w:pPr>
              <w:pStyle w:val="ConsPlusNormal"/>
              <w:jc w:val="center"/>
            </w:pPr>
            <w:r>
              <w:t>167.</w:t>
            </w:r>
          </w:p>
        </w:tc>
        <w:tc>
          <w:tcPr>
            <w:tcW w:w="3118" w:type="dxa"/>
          </w:tcPr>
          <w:p w:rsidR="00577AB5" w:rsidRDefault="00577AB5">
            <w:pPr>
              <w:pStyle w:val="ConsPlusNormal"/>
            </w:pPr>
            <w:r>
              <w:t>г. Оренбург, просп. Гагарина, д. 25/5</w:t>
            </w:r>
          </w:p>
        </w:tc>
        <w:tc>
          <w:tcPr>
            <w:tcW w:w="1474" w:type="dxa"/>
          </w:tcPr>
          <w:p w:rsidR="00577AB5" w:rsidRDefault="00577AB5">
            <w:pPr>
              <w:pStyle w:val="ConsPlusNormal"/>
              <w:jc w:val="center"/>
            </w:pPr>
            <w:r>
              <w:t>4911,50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3825011,95</w:t>
            </w:r>
          </w:p>
        </w:tc>
      </w:tr>
      <w:tr w:rsidR="00577AB5">
        <w:tc>
          <w:tcPr>
            <w:tcW w:w="794" w:type="dxa"/>
          </w:tcPr>
          <w:p w:rsidR="00577AB5" w:rsidRDefault="00577AB5">
            <w:pPr>
              <w:pStyle w:val="ConsPlusNormal"/>
              <w:jc w:val="center"/>
            </w:pPr>
            <w:r>
              <w:t>168.</w:t>
            </w:r>
          </w:p>
        </w:tc>
        <w:tc>
          <w:tcPr>
            <w:tcW w:w="3118" w:type="dxa"/>
          </w:tcPr>
          <w:p w:rsidR="00577AB5" w:rsidRDefault="00577AB5">
            <w:pPr>
              <w:pStyle w:val="ConsPlusNormal"/>
            </w:pPr>
            <w:r>
              <w:t>г. Оренбург, просп. Гагарина, д. 25б</w:t>
            </w:r>
          </w:p>
        </w:tc>
        <w:tc>
          <w:tcPr>
            <w:tcW w:w="1474" w:type="dxa"/>
          </w:tcPr>
          <w:p w:rsidR="00577AB5" w:rsidRDefault="00577AB5">
            <w:pPr>
              <w:pStyle w:val="ConsPlusNormal"/>
              <w:jc w:val="center"/>
            </w:pPr>
            <w:r>
              <w:t>6413,90</w:t>
            </w:r>
          </w:p>
        </w:tc>
        <w:tc>
          <w:tcPr>
            <w:tcW w:w="2551" w:type="dxa"/>
          </w:tcPr>
          <w:p w:rsidR="00577AB5" w:rsidRDefault="00577AB5">
            <w:pPr>
              <w:pStyle w:val="ConsPlusNormal"/>
              <w:jc w:val="center"/>
            </w:pPr>
            <w:r>
              <w:t>223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4312520,10</w:t>
            </w:r>
          </w:p>
        </w:tc>
      </w:tr>
      <w:tr w:rsidR="00577AB5">
        <w:tc>
          <w:tcPr>
            <w:tcW w:w="794" w:type="dxa"/>
          </w:tcPr>
          <w:p w:rsidR="00577AB5" w:rsidRDefault="00577AB5">
            <w:pPr>
              <w:pStyle w:val="ConsPlusNormal"/>
              <w:jc w:val="center"/>
            </w:pPr>
            <w:r>
              <w:t>169.</w:t>
            </w:r>
          </w:p>
        </w:tc>
        <w:tc>
          <w:tcPr>
            <w:tcW w:w="3118" w:type="dxa"/>
          </w:tcPr>
          <w:p w:rsidR="00577AB5" w:rsidRDefault="00577AB5">
            <w:pPr>
              <w:pStyle w:val="ConsPlusNormal"/>
            </w:pPr>
            <w:r>
              <w:t>г. Оренбург, просп. Гагарина, д. 27/2</w:t>
            </w:r>
          </w:p>
        </w:tc>
        <w:tc>
          <w:tcPr>
            <w:tcW w:w="1474" w:type="dxa"/>
          </w:tcPr>
          <w:p w:rsidR="00577AB5" w:rsidRDefault="00577AB5">
            <w:pPr>
              <w:pStyle w:val="ConsPlusNormal"/>
              <w:jc w:val="center"/>
            </w:pPr>
            <w:r>
              <w:t>12339,10</w:t>
            </w:r>
          </w:p>
        </w:tc>
        <w:tc>
          <w:tcPr>
            <w:tcW w:w="2551" w:type="dxa"/>
          </w:tcPr>
          <w:p w:rsidR="00577AB5" w:rsidRDefault="00577AB5">
            <w:pPr>
              <w:pStyle w:val="ConsPlusNormal"/>
              <w:jc w:val="center"/>
            </w:pPr>
            <w:r>
              <w:t>252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7855979,73</w:t>
            </w:r>
          </w:p>
        </w:tc>
      </w:tr>
      <w:tr w:rsidR="00577AB5">
        <w:tc>
          <w:tcPr>
            <w:tcW w:w="794" w:type="dxa"/>
          </w:tcPr>
          <w:p w:rsidR="00577AB5" w:rsidRDefault="00577AB5">
            <w:pPr>
              <w:pStyle w:val="ConsPlusNormal"/>
              <w:jc w:val="center"/>
            </w:pPr>
            <w:r>
              <w:t>170.</w:t>
            </w:r>
          </w:p>
        </w:tc>
        <w:tc>
          <w:tcPr>
            <w:tcW w:w="3118" w:type="dxa"/>
          </w:tcPr>
          <w:p w:rsidR="00577AB5" w:rsidRDefault="00577AB5">
            <w:pPr>
              <w:pStyle w:val="ConsPlusNormal"/>
            </w:pPr>
            <w:r>
              <w:t>г. Оренбург, просп. Гагарина, д. 29/1</w:t>
            </w:r>
          </w:p>
        </w:tc>
        <w:tc>
          <w:tcPr>
            <w:tcW w:w="1474" w:type="dxa"/>
          </w:tcPr>
          <w:p w:rsidR="00577AB5" w:rsidRDefault="00577AB5">
            <w:pPr>
              <w:pStyle w:val="ConsPlusNormal"/>
              <w:jc w:val="center"/>
            </w:pPr>
            <w:r>
              <w:t>4815,30</w:t>
            </w:r>
          </w:p>
        </w:tc>
        <w:tc>
          <w:tcPr>
            <w:tcW w:w="2551" w:type="dxa"/>
          </w:tcPr>
          <w:p w:rsidR="00577AB5" w:rsidRDefault="00577AB5">
            <w:pPr>
              <w:pStyle w:val="ConsPlusNormal"/>
              <w:jc w:val="center"/>
            </w:pPr>
            <w:r>
              <w:t>162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1618926,92</w:t>
            </w:r>
          </w:p>
        </w:tc>
      </w:tr>
      <w:tr w:rsidR="00577AB5">
        <w:tc>
          <w:tcPr>
            <w:tcW w:w="794" w:type="dxa"/>
          </w:tcPr>
          <w:p w:rsidR="00577AB5" w:rsidRDefault="00577AB5">
            <w:pPr>
              <w:pStyle w:val="ConsPlusNormal"/>
              <w:jc w:val="center"/>
            </w:pPr>
            <w:r>
              <w:t>171.</w:t>
            </w:r>
          </w:p>
        </w:tc>
        <w:tc>
          <w:tcPr>
            <w:tcW w:w="3118" w:type="dxa"/>
          </w:tcPr>
          <w:p w:rsidR="00577AB5" w:rsidRDefault="00577AB5">
            <w:pPr>
              <w:pStyle w:val="ConsPlusNormal"/>
            </w:pPr>
            <w:r>
              <w:t>г. Оренбург, просп. Гагарина, д. 31/1</w:t>
            </w:r>
          </w:p>
        </w:tc>
        <w:tc>
          <w:tcPr>
            <w:tcW w:w="1474" w:type="dxa"/>
          </w:tcPr>
          <w:p w:rsidR="00577AB5" w:rsidRDefault="00577AB5">
            <w:pPr>
              <w:pStyle w:val="ConsPlusNormal"/>
              <w:jc w:val="center"/>
            </w:pPr>
            <w:r>
              <w:t>10333,00</w:t>
            </w:r>
          </w:p>
        </w:tc>
        <w:tc>
          <w:tcPr>
            <w:tcW w:w="2551" w:type="dxa"/>
          </w:tcPr>
          <w:p w:rsidR="00577AB5" w:rsidRDefault="00577AB5">
            <w:pPr>
              <w:pStyle w:val="ConsPlusNormal"/>
              <w:jc w:val="center"/>
            </w:pPr>
            <w:r>
              <w:t>209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7294230,36</w:t>
            </w:r>
          </w:p>
        </w:tc>
      </w:tr>
      <w:tr w:rsidR="00577AB5">
        <w:tc>
          <w:tcPr>
            <w:tcW w:w="794" w:type="dxa"/>
          </w:tcPr>
          <w:p w:rsidR="00577AB5" w:rsidRDefault="00577AB5">
            <w:pPr>
              <w:pStyle w:val="ConsPlusNormal"/>
              <w:jc w:val="center"/>
            </w:pPr>
            <w:r>
              <w:t>172.</w:t>
            </w:r>
          </w:p>
        </w:tc>
        <w:tc>
          <w:tcPr>
            <w:tcW w:w="3118" w:type="dxa"/>
          </w:tcPr>
          <w:p w:rsidR="00577AB5" w:rsidRDefault="00577AB5">
            <w:pPr>
              <w:pStyle w:val="ConsPlusNormal"/>
            </w:pPr>
            <w:r>
              <w:t>г. Оренбург, просп. Гагарина, д. 31/3</w:t>
            </w:r>
          </w:p>
        </w:tc>
        <w:tc>
          <w:tcPr>
            <w:tcW w:w="1474" w:type="dxa"/>
          </w:tcPr>
          <w:p w:rsidR="00577AB5" w:rsidRDefault="00577AB5">
            <w:pPr>
              <w:pStyle w:val="ConsPlusNormal"/>
              <w:jc w:val="center"/>
            </w:pPr>
            <w:r>
              <w:t>7626,40</w:t>
            </w:r>
          </w:p>
        </w:tc>
        <w:tc>
          <w:tcPr>
            <w:tcW w:w="2551" w:type="dxa"/>
          </w:tcPr>
          <w:p w:rsidR="00577AB5" w:rsidRDefault="00577AB5">
            <w:pPr>
              <w:pStyle w:val="ConsPlusNormal"/>
              <w:jc w:val="center"/>
            </w:pPr>
            <w:r>
              <w:t>151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4605019,77</w:t>
            </w:r>
          </w:p>
        </w:tc>
      </w:tr>
      <w:tr w:rsidR="00577AB5">
        <w:tc>
          <w:tcPr>
            <w:tcW w:w="794" w:type="dxa"/>
          </w:tcPr>
          <w:p w:rsidR="00577AB5" w:rsidRDefault="00577AB5">
            <w:pPr>
              <w:pStyle w:val="ConsPlusNormal"/>
              <w:jc w:val="center"/>
            </w:pPr>
            <w:r>
              <w:t>173.</w:t>
            </w:r>
          </w:p>
        </w:tc>
        <w:tc>
          <w:tcPr>
            <w:tcW w:w="3118" w:type="dxa"/>
          </w:tcPr>
          <w:p w:rsidR="00577AB5" w:rsidRDefault="00577AB5">
            <w:pPr>
              <w:pStyle w:val="ConsPlusNormal"/>
            </w:pPr>
            <w:r>
              <w:t>г. Оренбург, просп. Гагарина, д. 33/1</w:t>
            </w:r>
          </w:p>
        </w:tc>
        <w:tc>
          <w:tcPr>
            <w:tcW w:w="1474" w:type="dxa"/>
          </w:tcPr>
          <w:p w:rsidR="00577AB5" w:rsidRDefault="00577AB5">
            <w:pPr>
              <w:pStyle w:val="ConsPlusNormal"/>
              <w:jc w:val="center"/>
            </w:pPr>
            <w:r>
              <w:t>5460,20</w:t>
            </w:r>
          </w:p>
        </w:tc>
        <w:tc>
          <w:tcPr>
            <w:tcW w:w="2551" w:type="dxa"/>
          </w:tcPr>
          <w:p w:rsidR="00577AB5" w:rsidRDefault="00577AB5">
            <w:pPr>
              <w:pStyle w:val="ConsPlusNormal"/>
              <w:jc w:val="center"/>
            </w:pPr>
            <w:r>
              <w:t>101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3073572,66</w:t>
            </w:r>
          </w:p>
        </w:tc>
      </w:tr>
      <w:tr w:rsidR="00577AB5">
        <w:tc>
          <w:tcPr>
            <w:tcW w:w="794" w:type="dxa"/>
          </w:tcPr>
          <w:p w:rsidR="00577AB5" w:rsidRDefault="00577AB5">
            <w:pPr>
              <w:pStyle w:val="ConsPlusNormal"/>
              <w:jc w:val="center"/>
            </w:pPr>
            <w:r>
              <w:t>174.</w:t>
            </w:r>
          </w:p>
        </w:tc>
        <w:tc>
          <w:tcPr>
            <w:tcW w:w="3118" w:type="dxa"/>
          </w:tcPr>
          <w:p w:rsidR="00577AB5" w:rsidRDefault="00577AB5">
            <w:pPr>
              <w:pStyle w:val="ConsPlusNormal"/>
            </w:pPr>
            <w:r>
              <w:t>г. Оренбург, просп. Гагарина, д. 37/6</w:t>
            </w:r>
          </w:p>
        </w:tc>
        <w:tc>
          <w:tcPr>
            <w:tcW w:w="1474" w:type="dxa"/>
          </w:tcPr>
          <w:p w:rsidR="00577AB5" w:rsidRDefault="00577AB5">
            <w:pPr>
              <w:pStyle w:val="ConsPlusNormal"/>
              <w:jc w:val="center"/>
            </w:pPr>
            <w:r>
              <w:t>6784,90</w:t>
            </w:r>
          </w:p>
        </w:tc>
        <w:tc>
          <w:tcPr>
            <w:tcW w:w="2551" w:type="dxa"/>
          </w:tcPr>
          <w:p w:rsidR="00577AB5" w:rsidRDefault="00577AB5">
            <w:pPr>
              <w:pStyle w:val="ConsPlusNormal"/>
              <w:jc w:val="center"/>
            </w:pPr>
            <w:r>
              <w:t>225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6474944,77</w:t>
            </w:r>
          </w:p>
        </w:tc>
      </w:tr>
      <w:tr w:rsidR="00577AB5">
        <w:tc>
          <w:tcPr>
            <w:tcW w:w="794" w:type="dxa"/>
          </w:tcPr>
          <w:p w:rsidR="00577AB5" w:rsidRDefault="00577AB5">
            <w:pPr>
              <w:pStyle w:val="ConsPlusNormal"/>
              <w:jc w:val="center"/>
            </w:pPr>
            <w:r>
              <w:t>175.</w:t>
            </w:r>
          </w:p>
        </w:tc>
        <w:tc>
          <w:tcPr>
            <w:tcW w:w="3118" w:type="dxa"/>
          </w:tcPr>
          <w:p w:rsidR="00577AB5" w:rsidRDefault="00577AB5">
            <w:pPr>
              <w:pStyle w:val="ConsPlusNormal"/>
            </w:pPr>
            <w:r>
              <w:t>г. Оренбург, просп. Гагарина, д. 40/1</w:t>
            </w:r>
          </w:p>
        </w:tc>
        <w:tc>
          <w:tcPr>
            <w:tcW w:w="1474" w:type="dxa"/>
          </w:tcPr>
          <w:p w:rsidR="00577AB5" w:rsidRDefault="00577AB5">
            <w:pPr>
              <w:pStyle w:val="ConsPlusNormal"/>
              <w:jc w:val="center"/>
            </w:pPr>
            <w:r>
              <w:t>4868,60</w:t>
            </w:r>
          </w:p>
        </w:tc>
        <w:tc>
          <w:tcPr>
            <w:tcW w:w="2551" w:type="dxa"/>
          </w:tcPr>
          <w:p w:rsidR="00577AB5" w:rsidRDefault="00577AB5">
            <w:pPr>
              <w:pStyle w:val="ConsPlusNormal"/>
              <w:jc w:val="center"/>
            </w:pPr>
            <w:r>
              <w:t>157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441403,56</w:t>
            </w:r>
          </w:p>
        </w:tc>
      </w:tr>
      <w:tr w:rsidR="00577AB5">
        <w:tc>
          <w:tcPr>
            <w:tcW w:w="794" w:type="dxa"/>
          </w:tcPr>
          <w:p w:rsidR="00577AB5" w:rsidRDefault="00577AB5">
            <w:pPr>
              <w:pStyle w:val="ConsPlusNormal"/>
              <w:jc w:val="center"/>
            </w:pPr>
            <w:r>
              <w:t>176.</w:t>
            </w:r>
          </w:p>
        </w:tc>
        <w:tc>
          <w:tcPr>
            <w:tcW w:w="3118" w:type="dxa"/>
          </w:tcPr>
          <w:p w:rsidR="00577AB5" w:rsidRDefault="00577AB5">
            <w:pPr>
              <w:pStyle w:val="ConsPlusNormal"/>
            </w:pPr>
            <w:r>
              <w:t>г. Оренбург, просп. Гагарина, д. 43/1</w:t>
            </w:r>
          </w:p>
        </w:tc>
        <w:tc>
          <w:tcPr>
            <w:tcW w:w="1474" w:type="dxa"/>
          </w:tcPr>
          <w:p w:rsidR="00577AB5" w:rsidRDefault="00577AB5">
            <w:pPr>
              <w:pStyle w:val="ConsPlusNormal"/>
              <w:jc w:val="center"/>
            </w:pPr>
            <w:r>
              <w:t>7634,00</w:t>
            </w:r>
          </w:p>
        </w:tc>
        <w:tc>
          <w:tcPr>
            <w:tcW w:w="2551" w:type="dxa"/>
          </w:tcPr>
          <w:p w:rsidR="00577AB5" w:rsidRDefault="00577AB5">
            <w:pPr>
              <w:pStyle w:val="ConsPlusNormal"/>
              <w:jc w:val="center"/>
            </w:pPr>
            <w:r>
              <w:t>151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5464346,37</w:t>
            </w:r>
          </w:p>
        </w:tc>
      </w:tr>
      <w:tr w:rsidR="00577AB5">
        <w:tc>
          <w:tcPr>
            <w:tcW w:w="794" w:type="dxa"/>
          </w:tcPr>
          <w:p w:rsidR="00577AB5" w:rsidRDefault="00577AB5">
            <w:pPr>
              <w:pStyle w:val="ConsPlusNormal"/>
              <w:jc w:val="center"/>
            </w:pPr>
            <w:r>
              <w:lastRenderedPageBreak/>
              <w:t>177.</w:t>
            </w:r>
          </w:p>
        </w:tc>
        <w:tc>
          <w:tcPr>
            <w:tcW w:w="3118" w:type="dxa"/>
          </w:tcPr>
          <w:p w:rsidR="00577AB5" w:rsidRDefault="00577AB5">
            <w:pPr>
              <w:pStyle w:val="ConsPlusNormal"/>
            </w:pPr>
            <w:r>
              <w:t>г. Оренбург, просп. Гагарина, д. 49</w:t>
            </w:r>
          </w:p>
        </w:tc>
        <w:tc>
          <w:tcPr>
            <w:tcW w:w="1474" w:type="dxa"/>
          </w:tcPr>
          <w:p w:rsidR="00577AB5" w:rsidRDefault="00577AB5">
            <w:pPr>
              <w:pStyle w:val="ConsPlusNormal"/>
              <w:jc w:val="center"/>
            </w:pPr>
            <w:r>
              <w:t>4069,40</w:t>
            </w:r>
          </w:p>
        </w:tc>
        <w:tc>
          <w:tcPr>
            <w:tcW w:w="2551" w:type="dxa"/>
          </w:tcPr>
          <w:p w:rsidR="00577AB5" w:rsidRDefault="00577AB5">
            <w:pPr>
              <w:pStyle w:val="ConsPlusNormal"/>
              <w:jc w:val="center"/>
            </w:pPr>
            <w:r>
              <w:t>156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5078160,22</w:t>
            </w:r>
          </w:p>
        </w:tc>
      </w:tr>
      <w:tr w:rsidR="00577AB5">
        <w:tc>
          <w:tcPr>
            <w:tcW w:w="794" w:type="dxa"/>
          </w:tcPr>
          <w:p w:rsidR="00577AB5" w:rsidRDefault="00577AB5">
            <w:pPr>
              <w:pStyle w:val="ConsPlusNormal"/>
              <w:jc w:val="center"/>
            </w:pPr>
            <w:r>
              <w:t>178.</w:t>
            </w:r>
          </w:p>
        </w:tc>
        <w:tc>
          <w:tcPr>
            <w:tcW w:w="3118" w:type="dxa"/>
          </w:tcPr>
          <w:p w:rsidR="00577AB5" w:rsidRDefault="00577AB5">
            <w:pPr>
              <w:pStyle w:val="ConsPlusNormal"/>
            </w:pPr>
            <w:r>
              <w:t>г. Оренбург, просп. Гагарина, д. 49/1</w:t>
            </w:r>
          </w:p>
        </w:tc>
        <w:tc>
          <w:tcPr>
            <w:tcW w:w="1474" w:type="dxa"/>
          </w:tcPr>
          <w:p w:rsidR="00577AB5" w:rsidRDefault="00577AB5">
            <w:pPr>
              <w:pStyle w:val="ConsPlusNormal"/>
              <w:jc w:val="center"/>
            </w:pPr>
            <w:r>
              <w:t>6147,90</w:t>
            </w:r>
          </w:p>
        </w:tc>
        <w:tc>
          <w:tcPr>
            <w:tcW w:w="2551" w:type="dxa"/>
          </w:tcPr>
          <w:p w:rsidR="00577AB5" w:rsidRDefault="00577AB5">
            <w:pPr>
              <w:pStyle w:val="ConsPlusNormal"/>
              <w:jc w:val="center"/>
            </w:pPr>
            <w:r>
              <w:t>206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1530858,92</w:t>
            </w:r>
          </w:p>
        </w:tc>
      </w:tr>
      <w:tr w:rsidR="00577AB5">
        <w:tc>
          <w:tcPr>
            <w:tcW w:w="794" w:type="dxa"/>
          </w:tcPr>
          <w:p w:rsidR="00577AB5" w:rsidRDefault="00577AB5">
            <w:pPr>
              <w:pStyle w:val="ConsPlusNormal"/>
              <w:jc w:val="center"/>
            </w:pPr>
            <w:r>
              <w:t>179.</w:t>
            </w:r>
          </w:p>
        </w:tc>
        <w:tc>
          <w:tcPr>
            <w:tcW w:w="3118" w:type="dxa"/>
          </w:tcPr>
          <w:p w:rsidR="00577AB5" w:rsidRDefault="00577AB5">
            <w:pPr>
              <w:pStyle w:val="ConsPlusNormal"/>
            </w:pPr>
            <w:r>
              <w:t>г. Оренбург, просп. Гагарина, д. 51</w:t>
            </w:r>
          </w:p>
        </w:tc>
        <w:tc>
          <w:tcPr>
            <w:tcW w:w="1474" w:type="dxa"/>
          </w:tcPr>
          <w:p w:rsidR="00577AB5" w:rsidRDefault="00577AB5">
            <w:pPr>
              <w:pStyle w:val="ConsPlusNormal"/>
              <w:jc w:val="center"/>
            </w:pPr>
            <w:r>
              <w:t>4099,10</w:t>
            </w:r>
          </w:p>
        </w:tc>
        <w:tc>
          <w:tcPr>
            <w:tcW w:w="2551" w:type="dxa"/>
          </w:tcPr>
          <w:p w:rsidR="00577AB5" w:rsidRDefault="00577AB5">
            <w:pPr>
              <w:pStyle w:val="ConsPlusNormal"/>
              <w:jc w:val="center"/>
            </w:pPr>
            <w:r>
              <w:t>117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324055,30</w:t>
            </w:r>
          </w:p>
        </w:tc>
      </w:tr>
      <w:tr w:rsidR="00577AB5">
        <w:tc>
          <w:tcPr>
            <w:tcW w:w="794" w:type="dxa"/>
          </w:tcPr>
          <w:p w:rsidR="00577AB5" w:rsidRDefault="00577AB5">
            <w:pPr>
              <w:pStyle w:val="ConsPlusNormal"/>
              <w:jc w:val="center"/>
            </w:pPr>
            <w:r>
              <w:t>180.</w:t>
            </w:r>
          </w:p>
        </w:tc>
        <w:tc>
          <w:tcPr>
            <w:tcW w:w="3118" w:type="dxa"/>
          </w:tcPr>
          <w:p w:rsidR="00577AB5" w:rsidRDefault="00577AB5">
            <w:pPr>
              <w:pStyle w:val="ConsPlusNormal"/>
            </w:pPr>
            <w:r>
              <w:t>г. Оренбург, просп. Гагарина, д. 52/1</w:t>
            </w:r>
          </w:p>
        </w:tc>
        <w:tc>
          <w:tcPr>
            <w:tcW w:w="1474" w:type="dxa"/>
          </w:tcPr>
          <w:p w:rsidR="00577AB5" w:rsidRDefault="00577AB5">
            <w:pPr>
              <w:pStyle w:val="ConsPlusNormal"/>
              <w:jc w:val="center"/>
            </w:pPr>
            <w:r>
              <w:t>4798,70</w:t>
            </w:r>
          </w:p>
        </w:tc>
        <w:tc>
          <w:tcPr>
            <w:tcW w:w="2551" w:type="dxa"/>
          </w:tcPr>
          <w:p w:rsidR="00577AB5" w:rsidRDefault="00577AB5">
            <w:pPr>
              <w:pStyle w:val="ConsPlusNormal"/>
              <w:jc w:val="center"/>
            </w:pPr>
            <w:r>
              <w:t>96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3705969,38</w:t>
            </w:r>
          </w:p>
        </w:tc>
      </w:tr>
      <w:tr w:rsidR="00577AB5">
        <w:tc>
          <w:tcPr>
            <w:tcW w:w="794" w:type="dxa"/>
          </w:tcPr>
          <w:p w:rsidR="00577AB5" w:rsidRDefault="00577AB5">
            <w:pPr>
              <w:pStyle w:val="ConsPlusNormal"/>
              <w:jc w:val="center"/>
            </w:pPr>
            <w:r>
              <w:t>181.</w:t>
            </w:r>
          </w:p>
        </w:tc>
        <w:tc>
          <w:tcPr>
            <w:tcW w:w="3118" w:type="dxa"/>
          </w:tcPr>
          <w:p w:rsidR="00577AB5" w:rsidRDefault="00577AB5">
            <w:pPr>
              <w:pStyle w:val="ConsPlusNormal"/>
            </w:pPr>
            <w:r>
              <w:t>г. Оренбург, просп. Гагарина, д. 54/1</w:t>
            </w:r>
          </w:p>
        </w:tc>
        <w:tc>
          <w:tcPr>
            <w:tcW w:w="1474" w:type="dxa"/>
          </w:tcPr>
          <w:p w:rsidR="00577AB5" w:rsidRDefault="00577AB5">
            <w:pPr>
              <w:pStyle w:val="ConsPlusNormal"/>
              <w:jc w:val="center"/>
            </w:pPr>
            <w:r>
              <w:t>11663,80</w:t>
            </w:r>
          </w:p>
        </w:tc>
        <w:tc>
          <w:tcPr>
            <w:tcW w:w="2551" w:type="dxa"/>
          </w:tcPr>
          <w:p w:rsidR="00577AB5" w:rsidRDefault="00577AB5">
            <w:pPr>
              <w:pStyle w:val="ConsPlusNormal"/>
              <w:jc w:val="center"/>
            </w:pPr>
            <w:r>
              <w:t>302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6456212,63</w:t>
            </w:r>
          </w:p>
        </w:tc>
      </w:tr>
      <w:tr w:rsidR="00577AB5">
        <w:tc>
          <w:tcPr>
            <w:tcW w:w="794" w:type="dxa"/>
          </w:tcPr>
          <w:p w:rsidR="00577AB5" w:rsidRDefault="00577AB5">
            <w:pPr>
              <w:pStyle w:val="ConsPlusNormal"/>
              <w:jc w:val="center"/>
            </w:pPr>
            <w:r>
              <w:t>182.</w:t>
            </w:r>
          </w:p>
        </w:tc>
        <w:tc>
          <w:tcPr>
            <w:tcW w:w="3118" w:type="dxa"/>
          </w:tcPr>
          <w:p w:rsidR="00577AB5" w:rsidRDefault="00577AB5">
            <w:pPr>
              <w:pStyle w:val="ConsPlusNormal"/>
            </w:pPr>
            <w:r>
              <w:t>г. Оренбург, просп. Дзержинского, д. 11</w:t>
            </w:r>
          </w:p>
        </w:tc>
        <w:tc>
          <w:tcPr>
            <w:tcW w:w="1474" w:type="dxa"/>
          </w:tcPr>
          <w:p w:rsidR="00577AB5" w:rsidRDefault="00577AB5">
            <w:pPr>
              <w:pStyle w:val="ConsPlusNormal"/>
              <w:jc w:val="center"/>
            </w:pPr>
            <w:r>
              <w:t>3828,20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1593632,42</w:t>
            </w:r>
          </w:p>
        </w:tc>
      </w:tr>
      <w:tr w:rsidR="00577AB5">
        <w:tc>
          <w:tcPr>
            <w:tcW w:w="794" w:type="dxa"/>
          </w:tcPr>
          <w:p w:rsidR="00577AB5" w:rsidRDefault="00577AB5">
            <w:pPr>
              <w:pStyle w:val="ConsPlusNormal"/>
              <w:jc w:val="center"/>
            </w:pPr>
            <w:r>
              <w:t>183.</w:t>
            </w:r>
          </w:p>
        </w:tc>
        <w:tc>
          <w:tcPr>
            <w:tcW w:w="3118" w:type="dxa"/>
          </w:tcPr>
          <w:p w:rsidR="00577AB5" w:rsidRDefault="00577AB5">
            <w:pPr>
              <w:pStyle w:val="ConsPlusNormal"/>
            </w:pPr>
            <w:r>
              <w:t>г. Оренбург, просп. Дзержинского, д. 14</w:t>
            </w:r>
          </w:p>
        </w:tc>
        <w:tc>
          <w:tcPr>
            <w:tcW w:w="1474" w:type="dxa"/>
          </w:tcPr>
          <w:p w:rsidR="00577AB5" w:rsidRDefault="00577AB5">
            <w:pPr>
              <w:pStyle w:val="ConsPlusNormal"/>
              <w:jc w:val="center"/>
            </w:pPr>
            <w:r>
              <w:t>3670,30</w:t>
            </w:r>
          </w:p>
        </w:tc>
        <w:tc>
          <w:tcPr>
            <w:tcW w:w="2551" w:type="dxa"/>
          </w:tcPr>
          <w:p w:rsidR="00577AB5" w:rsidRDefault="00577AB5">
            <w:pPr>
              <w:pStyle w:val="ConsPlusNormal"/>
              <w:jc w:val="center"/>
            </w:pPr>
            <w:r>
              <w:t>147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5299300,60</w:t>
            </w:r>
          </w:p>
        </w:tc>
      </w:tr>
      <w:tr w:rsidR="00577AB5">
        <w:tc>
          <w:tcPr>
            <w:tcW w:w="794" w:type="dxa"/>
          </w:tcPr>
          <w:p w:rsidR="00577AB5" w:rsidRDefault="00577AB5">
            <w:pPr>
              <w:pStyle w:val="ConsPlusNormal"/>
              <w:jc w:val="center"/>
            </w:pPr>
            <w:r>
              <w:t>184.</w:t>
            </w:r>
          </w:p>
        </w:tc>
        <w:tc>
          <w:tcPr>
            <w:tcW w:w="3118" w:type="dxa"/>
          </w:tcPr>
          <w:p w:rsidR="00577AB5" w:rsidRDefault="00577AB5">
            <w:pPr>
              <w:pStyle w:val="ConsPlusNormal"/>
            </w:pPr>
            <w:r>
              <w:t>г. Оренбург, просп. Дзержинского, д. 21</w:t>
            </w:r>
          </w:p>
        </w:tc>
        <w:tc>
          <w:tcPr>
            <w:tcW w:w="1474" w:type="dxa"/>
          </w:tcPr>
          <w:p w:rsidR="00577AB5" w:rsidRDefault="00577AB5">
            <w:pPr>
              <w:pStyle w:val="ConsPlusNormal"/>
              <w:jc w:val="center"/>
            </w:pPr>
            <w:r>
              <w:t>5704,50</w:t>
            </w:r>
          </w:p>
        </w:tc>
        <w:tc>
          <w:tcPr>
            <w:tcW w:w="2551" w:type="dxa"/>
          </w:tcPr>
          <w:p w:rsidR="00577AB5" w:rsidRDefault="00577AB5">
            <w:pPr>
              <w:pStyle w:val="ConsPlusNormal"/>
              <w:jc w:val="center"/>
            </w:pPr>
            <w:r>
              <w:t>185</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4140876,12</w:t>
            </w:r>
          </w:p>
        </w:tc>
      </w:tr>
      <w:tr w:rsidR="00577AB5">
        <w:tc>
          <w:tcPr>
            <w:tcW w:w="794" w:type="dxa"/>
          </w:tcPr>
          <w:p w:rsidR="00577AB5" w:rsidRDefault="00577AB5">
            <w:pPr>
              <w:pStyle w:val="ConsPlusNormal"/>
              <w:jc w:val="center"/>
            </w:pPr>
            <w:r>
              <w:t>185.</w:t>
            </w:r>
          </w:p>
        </w:tc>
        <w:tc>
          <w:tcPr>
            <w:tcW w:w="3118" w:type="dxa"/>
          </w:tcPr>
          <w:p w:rsidR="00577AB5" w:rsidRDefault="00577AB5">
            <w:pPr>
              <w:pStyle w:val="ConsPlusNormal"/>
            </w:pPr>
            <w:r>
              <w:t>г. Оренбург, просп. Дзержинского, д. 26/1</w:t>
            </w:r>
          </w:p>
        </w:tc>
        <w:tc>
          <w:tcPr>
            <w:tcW w:w="1474" w:type="dxa"/>
          </w:tcPr>
          <w:p w:rsidR="00577AB5" w:rsidRDefault="00577AB5">
            <w:pPr>
              <w:pStyle w:val="ConsPlusNormal"/>
              <w:jc w:val="center"/>
            </w:pPr>
            <w:r>
              <w:t>3447,60</w:t>
            </w:r>
          </w:p>
        </w:tc>
        <w:tc>
          <w:tcPr>
            <w:tcW w:w="2551" w:type="dxa"/>
          </w:tcPr>
          <w:p w:rsidR="00577AB5" w:rsidRDefault="00577AB5">
            <w:pPr>
              <w:pStyle w:val="ConsPlusNormal"/>
              <w:jc w:val="center"/>
            </w:pPr>
            <w:r>
              <w:t>145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1261301,00</w:t>
            </w:r>
          </w:p>
        </w:tc>
      </w:tr>
      <w:tr w:rsidR="00577AB5">
        <w:tc>
          <w:tcPr>
            <w:tcW w:w="794" w:type="dxa"/>
          </w:tcPr>
          <w:p w:rsidR="00577AB5" w:rsidRDefault="00577AB5">
            <w:pPr>
              <w:pStyle w:val="ConsPlusNormal"/>
              <w:jc w:val="center"/>
            </w:pPr>
            <w:r>
              <w:t>186.</w:t>
            </w:r>
          </w:p>
        </w:tc>
        <w:tc>
          <w:tcPr>
            <w:tcW w:w="3118" w:type="dxa"/>
          </w:tcPr>
          <w:p w:rsidR="00577AB5" w:rsidRDefault="00577AB5">
            <w:pPr>
              <w:pStyle w:val="ConsPlusNormal"/>
            </w:pPr>
            <w:r>
              <w:t>г. Оренбург, просп. Дзержинского, д. 26/3</w:t>
            </w:r>
          </w:p>
        </w:tc>
        <w:tc>
          <w:tcPr>
            <w:tcW w:w="1474" w:type="dxa"/>
          </w:tcPr>
          <w:p w:rsidR="00577AB5" w:rsidRDefault="00577AB5">
            <w:pPr>
              <w:pStyle w:val="ConsPlusNormal"/>
              <w:jc w:val="center"/>
            </w:pPr>
            <w:r>
              <w:t>3530,10</w:t>
            </w:r>
          </w:p>
        </w:tc>
        <w:tc>
          <w:tcPr>
            <w:tcW w:w="2551" w:type="dxa"/>
          </w:tcPr>
          <w:p w:rsidR="00577AB5" w:rsidRDefault="00577AB5">
            <w:pPr>
              <w:pStyle w:val="ConsPlusNormal"/>
              <w:jc w:val="center"/>
            </w:pPr>
            <w:r>
              <w:t>141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1424529,00</w:t>
            </w:r>
          </w:p>
        </w:tc>
      </w:tr>
      <w:tr w:rsidR="00577AB5">
        <w:tc>
          <w:tcPr>
            <w:tcW w:w="794" w:type="dxa"/>
          </w:tcPr>
          <w:p w:rsidR="00577AB5" w:rsidRDefault="00577AB5">
            <w:pPr>
              <w:pStyle w:val="ConsPlusNormal"/>
              <w:jc w:val="center"/>
            </w:pPr>
            <w:r>
              <w:t>187.</w:t>
            </w:r>
          </w:p>
        </w:tc>
        <w:tc>
          <w:tcPr>
            <w:tcW w:w="3118" w:type="dxa"/>
          </w:tcPr>
          <w:p w:rsidR="00577AB5" w:rsidRDefault="00577AB5">
            <w:pPr>
              <w:pStyle w:val="ConsPlusNormal"/>
            </w:pPr>
            <w:r>
              <w:t>г. Оренбург, просп. Дзержинского, д. 31/1</w:t>
            </w:r>
          </w:p>
        </w:tc>
        <w:tc>
          <w:tcPr>
            <w:tcW w:w="1474" w:type="dxa"/>
          </w:tcPr>
          <w:p w:rsidR="00577AB5" w:rsidRDefault="00577AB5">
            <w:pPr>
              <w:pStyle w:val="ConsPlusNormal"/>
              <w:jc w:val="center"/>
            </w:pPr>
            <w:r>
              <w:t>6827,40</w:t>
            </w:r>
          </w:p>
        </w:tc>
        <w:tc>
          <w:tcPr>
            <w:tcW w:w="2551" w:type="dxa"/>
          </w:tcPr>
          <w:p w:rsidR="00577AB5" w:rsidRDefault="00577AB5">
            <w:pPr>
              <w:pStyle w:val="ConsPlusNormal"/>
              <w:jc w:val="center"/>
            </w:pPr>
            <w:r>
              <w:t>190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10096073,13</w:t>
            </w:r>
          </w:p>
        </w:tc>
      </w:tr>
      <w:tr w:rsidR="00577AB5">
        <w:tc>
          <w:tcPr>
            <w:tcW w:w="794" w:type="dxa"/>
          </w:tcPr>
          <w:p w:rsidR="00577AB5" w:rsidRDefault="00577AB5">
            <w:pPr>
              <w:pStyle w:val="ConsPlusNormal"/>
              <w:jc w:val="center"/>
            </w:pPr>
            <w:r>
              <w:t>188.</w:t>
            </w:r>
          </w:p>
        </w:tc>
        <w:tc>
          <w:tcPr>
            <w:tcW w:w="3118" w:type="dxa"/>
          </w:tcPr>
          <w:p w:rsidR="00577AB5" w:rsidRDefault="00577AB5">
            <w:pPr>
              <w:pStyle w:val="ConsPlusNormal"/>
            </w:pPr>
            <w:r>
              <w:t>г. Оренбург, просп. Дзержинского, д. 32/1</w:t>
            </w:r>
          </w:p>
        </w:tc>
        <w:tc>
          <w:tcPr>
            <w:tcW w:w="1474" w:type="dxa"/>
          </w:tcPr>
          <w:p w:rsidR="00577AB5" w:rsidRDefault="00577AB5">
            <w:pPr>
              <w:pStyle w:val="ConsPlusNormal"/>
              <w:jc w:val="center"/>
            </w:pPr>
            <w:r>
              <w:t>4782,30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6390123,76</w:t>
            </w:r>
          </w:p>
        </w:tc>
      </w:tr>
      <w:tr w:rsidR="00577AB5">
        <w:tc>
          <w:tcPr>
            <w:tcW w:w="794" w:type="dxa"/>
          </w:tcPr>
          <w:p w:rsidR="00577AB5" w:rsidRDefault="00577AB5">
            <w:pPr>
              <w:pStyle w:val="ConsPlusNormal"/>
              <w:jc w:val="center"/>
            </w:pPr>
            <w:r>
              <w:lastRenderedPageBreak/>
              <w:t>189.</w:t>
            </w:r>
          </w:p>
        </w:tc>
        <w:tc>
          <w:tcPr>
            <w:tcW w:w="3118" w:type="dxa"/>
          </w:tcPr>
          <w:p w:rsidR="00577AB5" w:rsidRDefault="00577AB5">
            <w:pPr>
              <w:pStyle w:val="ConsPlusNormal"/>
            </w:pPr>
            <w:r>
              <w:t>г. Оренбург, просп. Дзержинского, д. 33</w:t>
            </w:r>
          </w:p>
        </w:tc>
        <w:tc>
          <w:tcPr>
            <w:tcW w:w="1474" w:type="dxa"/>
          </w:tcPr>
          <w:p w:rsidR="00577AB5" w:rsidRDefault="00577AB5">
            <w:pPr>
              <w:pStyle w:val="ConsPlusNormal"/>
              <w:jc w:val="center"/>
            </w:pPr>
            <w:r>
              <w:t>4333,90</w:t>
            </w:r>
          </w:p>
        </w:tc>
        <w:tc>
          <w:tcPr>
            <w:tcW w:w="2551" w:type="dxa"/>
          </w:tcPr>
          <w:p w:rsidR="00577AB5" w:rsidRDefault="00577AB5">
            <w:pPr>
              <w:pStyle w:val="ConsPlusNormal"/>
              <w:jc w:val="center"/>
            </w:pPr>
            <w:r>
              <w:t>130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4073613,22</w:t>
            </w:r>
          </w:p>
        </w:tc>
      </w:tr>
      <w:tr w:rsidR="00577AB5">
        <w:tc>
          <w:tcPr>
            <w:tcW w:w="794" w:type="dxa"/>
          </w:tcPr>
          <w:p w:rsidR="00577AB5" w:rsidRDefault="00577AB5">
            <w:pPr>
              <w:pStyle w:val="ConsPlusNormal"/>
              <w:jc w:val="center"/>
            </w:pPr>
            <w:r>
              <w:t>190.</w:t>
            </w:r>
          </w:p>
        </w:tc>
        <w:tc>
          <w:tcPr>
            <w:tcW w:w="3118" w:type="dxa"/>
          </w:tcPr>
          <w:p w:rsidR="00577AB5" w:rsidRDefault="00577AB5">
            <w:pPr>
              <w:pStyle w:val="ConsPlusNormal"/>
            </w:pPr>
            <w:r>
              <w:t>г. Оренбург, просп. Дзержинского, д. 33/1</w:t>
            </w:r>
          </w:p>
        </w:tc>
        <w:tc>
          <w:tcPr>
            <w:tcW w:w="1474" w:type="dxa"/>
          </w:tcPr>
          <w:p w:rsidR="00577AB5" w:rsidRDefault="00577AB5">
            <w:pPr>
              <w:pStyle w:val="ConsPlusNormal"/>
              <w:jc w:val="center"/>
            </w:pPr>
            <w:r>
              <w:t>6739,80</w:t>
            </w:r>
          </w:p>
        </w:tc>
        <w:tc>
          <w:tcPr>
            <w:tcW w:w="2551" w:type="dxa"/>
          </w:tcPr>
          <w:p w:rsidR="00577AB5" w:rsidRDefault="00577AB5">
            <w:pPr>
              <w:pStyle w:val="ConsPlusNormal"/>
              <w:jc w:val="center"/>
            </w:pPr>
            <w:r>
              <w:t>186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8252054,35</w:t>
            </w:r>
          </w:p>
        </w:tc>
      </w:tr>
      <w:tr w:rsidR="00577AB5">
        <w:tc>
          <w:tcPr>
            <w:tcW w:w="794" w:type="dxa"/>
          </w:tcPr>
          <w:p w:rsidR="00577AB5" w:rsidRDefault="00577AB5">
            <w:pPr>
              <w:pStyle w:val="ConsPlusNormal"/>
              <w:jc w:val="center"/>
            </w:pPr>
            <w:r>
              <w:t>191.</w:t>
            </w:r>
          </w:p>
        </w:tc>
        <w:tc>
          <w:tcPr>
            <w:tcW w:w="3118" w:type="dxa"/>
          </w:tcPr>
          <w:p w:rsidR="00577AB5" w:rsidRDefault="00577AB5">
            <w:pPr>
              <w:pStyle w:val="ConsPlusNormal"/>
            </w:pPr>
            <w:r>
              <w:t>г. Оренбург, просп. Дзержинского, д. 35/1</w:t>
            </w:r>
          </w:p>
        </w:tc>
        <w:tc>
          <w:tcPr>
            <w:tcW w:w="1474" w:type="dxa"/>
          </w:tcPr>
          <w:p w:rsidR="00577AB5" w:rsidRDefault="00577AB5">
            <w:pPr>
              <w:pStyle w:val="ConsPlusNormal"/>
              <w:jc w:val="center"/>
            </w:pPr>
            <w:r>
              <w:t>6915,70</w:t>
            </w:r>
          </w:p>
        </w:tc>
        <w:tc>
          <w:tcPr>
            <w:tcW w:w="2551" w:type="dxa"/>
          </w:tcPr>
          <w:p w:rsidR="00577AB5" w:rsidRDefault="00577AB5">
            <w:pPr>
              <w:pStyle w:val="ConsPlusNormal"/>
              <w:jc w:val="center"/>
            </w:pPr>
            <w:r>
              <w:t>190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5214274,03</w:t>
            </w:r>
          </w:p>
        </w:tc>
      </w:tr>
      <w:tr w:rsidR="00577AB5">
        <w:tc>
          <w:tcPr>
            <w:tcW w:w="794" w:type="dxa"/>
          </w:tcPr>
          <w:p w:rsidR="00577AB5" w:rsidRDefault="00577AB5">
            <w:pPr>
              <w:pStyle w:val="ConsPlusNormal"/>
              <w:jc w:val="center"/>
            </w:pPr>
            <w:r>
              <w:t>192.</w:t>
            </w:r>
          </w:p>
        </w:tc>
        <w:tc>
          <w:tcPr>
            <w:tcW w:w="3118" w:type="dxa"/>
          </w:tcPr>
          <w:p w:rsidR="00577AB5" w:rsidRDefault="00577AB5">
            <w:pPr>
              <w:pStyle w:val="ConsPlusNormal"/>
            </w:pPr>
            <w:r>
              <w:t>г. Оренбург, просп. Дзержинского, д. 6</w:t>
            </w:r>
          </w:p>
        </w:tc>
        <w:tc>
          <w:tcPr>
            <w:tcW w:w="1474" w:type="dxa"/>
          </w:tcPr>
          <w:p w:rsidR="00577AB5" w:rsidRDefault="00577AB5">
            <w:pPr>
              <w:pStyle w:val="ConsPlusNormal"/>
              <w:jc w:val="center"/>
            </w:pPr>
            <w:r>
              <w:t>7061,50</w:t>
            </w:r>
          </w:p>
        </w:tc>
        <w:tc>
          <w:tcPr>
            <w:tcW w:w="2551" w:type="dxa"/>
          </w:tcPr>
          <w:p w:rsidR="00577AB5" w:rsidRDefault="00577AB5">
            <w:pPr>
              <w:pStyle w:val="ConsPlusNormal"/>
              <w:jc w:val="center"/>
            </w:pPr>
            <w:r>
              <w:t>451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7722369,59</w:t>
            </w:r>
          </w:p>
        </w:tc>
      </w:tr>
      <w:tr w:rsidR="00577AB5">
        <w:tc>
          <w:tcPr>
            <w:tcW w:w="794" w:type="dxa"/>
          </w:tcPr>
          <w:p w:rsidR="00577AB5" w:rsidRDefault="00577AB5">
            <w:pPr>
              <w:pStyle w:val="ConsPlusNormal"/>
              <w:jc w:val="center"/>
            </w:pPr>
            <w:r>
              <w:t>193.</w:t>
            </w:r>
          </w:p>
        </w:tc>
        <w:tc>
          <w:tcPr>
            <w:tcW w:w="3118" w:type="dxa"/>
          </w:tcPr>
          <w:p w:rsidR="00577AB5" w:rsidRDefault="00577AB5">
            <w:pPr>
              <w:pStyle w:val="ConsPlusNormal"/>
            </w:pPr>
            <w:r>
              <w:t>г. Оренбург, просп. Дзержинского, д. 7/1</w:t>
            </w:r>
          </w:p>
        </w:tc>
        <w:tc>
          <w:tcPr>
            <w:tcW w:w="1474" w:type="dxa"/>
          </w:tcPr>
          <w:p w:rsidR="00577AB5" w:rsidRDefault="00577AB5">
            <w:pPr>
              <w:pStyle w:val="ConsPlusNormal"/>
              <w:jc w:val="center"/>
            </w:pPr>
            <w:r>
              <w:t>9325,30</w:t>
            </w:r>
          </w:p>
        </w:tc>
        <w:tc>
          <w:tcPr>
            <w:tcW w:w="2551" w:type="dxa"/>
          </w:tcPr>
          <w:p w:rsidR="00577AB5" w:rsidRDefault="00577AB5">
            <w:pPr>
              <w:pStyle w:val="ConsPlusNormal"/>
              <w:jc w:val="center"/>
            </w:pPr>
            <w:r>
              <w:t>320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6762545,01</w:t>
            </w:r>
          </w:p>
        </w:tc>
      </w:tr>
      <w:tr w:rsidR="00577AB5">
        <w:tc>
          <w:tcPr>
            <w:tcW w:w="794" w:type="dxa"/>
          </w:tcPr>
          <w:p w:rsidR="00577AB5" w:rsidRDefault="00577AB5">
            <w:pPr>
              <w:pStyle w:val="ConsPlusNormal"/>
              <w:jc w:val="center"/>
            </w:pPr>
            <w:r>
              <w:t>194.</w:t>
            </w:r>
          </w:p>
        </w:tc>
        <w:tc>
          <w:tcPr>
            <w:tcW w:w="3118" w:type="dxa"/>
          </w:tcPr>
          <w:p w:rsidR="00577AB5" w:rsidRDefault="00577AB5">
            <w:pPr>
              <w:pStyle w:val="ConsPlusNormal"/>
            </w:pPr>
            <w:r>
              <w:t>г. Оренбург, просп. Парковый, д. 46</w:t>
            </w:r>
          </w:p>
        </w:tc>
        <w:tc>
          <w:tcPr>
            <w:tcW w:w="1474" w:type="dxa"/>
          </w:tcPr>
          <w:p w:rsidR="00577AB5" w:rsidRDefault="00577AB5">
            <w:pPr>
              <w:pStyle w:val="ConsPlusNormal"/>
              <w:jc w:val="center"/>
            </w:pPr>
            <w:r>
              <w:t>3215,80</w:t>
            </w:r>
          </w:p>
        </w:tc>
        <w:tc>
          <w:tcPr>
            <w:tcW w:w="2551" w:type="dxa"/>
          </w:tcPr>
          <w:p w:rsidR="00577AB5" w:rsidRDefault="00577AB5">
            <w:pPr>
              <w:pStyle w:val="ConsPlusNormal"/>
              <w:jc w:val="center"/>
            </w:pPr>
            <w:r>
              <w:t>94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2763593,62</w:t>
            </w:r>
          </w:p>
        </w:tc>
      </w:tr>
      <w:tr w:rsidR="00577AB5">
        <w:tc>
          <w:tcPr>
            <w:tcW w:w="794" w:type="dxa"/>
          </w:tcPr>
          <w:p w:rsidR="00577AB5" w:rsidRDefault="00577AB5">
            <w:pPr>
              <w:pStyle w:val="ConsPlusNormal"/>
              <w:jc w:val="center"/>
            </w:pPr>
            <w:r>
              <w:t>195.</w:t>
            </w:r>
          </w:p>
        </w:tc>
        <w:tc>
          <w:tcPr>
            <w:tcW w:w="3118" w:type="dxa"/>
          </w:tcPr>
          <w:p w:rsidR="00577AB5" w:rsidRDefault="00577AB5">
            <w:pPr>
              <w:pStyle w:val="ConsPlusNormal"/>
            </w:pPr>
            <w:r>
              <w:t>г. Оренбург, просп. Победы, д. 10</w:t>
            </w:r>
          </w:p>
        </w:tc>
        <w:tc>
          <w:tcPr>
            <w:tcW w:w="1474" w:type="dxa"/>
          </w:tcPr>
          <w:p w:rsidR="00577AB5" w:rsidRDefault="00577AB5">
            <w:pPr>
              <w:pStyle w:val="ConsPlusNormal"/>
              <w:jc w:val="center"/>
            </w:pPr>
            <w:r>
              <w:t>3435,00</w:t>
            </w:r>
          </w:p>
        </w:tc>
        <w:tc>
          <w:tcPr>
            <w:tcW w:w="2551" w:type="dxa"/>
          </w:tcPr>
          <w:p w:rsidR="00577AB5" w:rsidRDefault="00577AB5">
            <w:pPr>
              <w:pStyle w:val="ConsPlusNormal"/>
              <w:jc w:val="center"/>
            </w:pPr>
            <w:r>
              <w:t>104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5964773,49</w:t>
            </w:r>
          </w:p>
        </w:tc>
      </w:tr>
      <w:tr w:rsidR="00577AB5">
        <w:tc>
          <w:tcPr>
            <w:tcW w:w="794" w:type="dxa"/>
          </w:tcPr>
          <w:p w:rsidR="00577AB5" w:rsidRDefault="00577AB5">
            <w:pPr>
              <w:pStyle w:val="ConsPlusNormal"/>
              <w:jc w:val="center"/>
            </w:pPr>
            <w:r>
              <w:t>196.</w:t>
            </w:r>
          </w:p>
        </w:tc>
        <w:tc>
          <w:tcPr>
            <w:tcW w:w="3118" w:type="dxa"/>
          </w:tcPr>
          <w:p w:rsidR="00577AB5" w:rsidRDefault="00577AB5">
            <w:pPr>
              <w:pStyle w:val="ConsPlusNormal"/>
            </w:pPr>
            <w:r>
              <w:t>г. Оренбург, просп. Победы, д. 109</w:t>
            </w:r>
          </w:p>
        </w:tc>
        <w:tc>
          <w:tcPr>
            <w:tcW w:w="1474" w:type="dxa"/>
          </w:tcPr>
          <w:p w:rsidR="00577AB5" w:rsidRDefault="00577AB5">
            <w:pPr>
              <w:pStyle w:val="ConsPlusNormal"/>
              <w:jc w:val="center"/>
            </w:pPr>
            <w:r>
              <w:t>14655,30</w:t>
            </w:r>
          </w:p>
        </w:tc>
        <w:tc>
          <w:tcPr>
            <w:tcW w:w="2551" w:type="dxa"/>
          </w:tcPr>
          <w:p w:rsidR="00577AB5" w:rsidRDefault="00577AB5">
            <w:pPr>
              <w:pStyle w:val="ConsPlusNormal"/>
              <w:jc w:val="center"/>
            </w:pPr>
            <w:r>
              <w:t>497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3008046,00</w:t>
            </w:r>
          </w:p>
        </w:tc>
      </w:tr>
      <w:tr w:rsidR="00577AB5">
        <w:tc>
          <w:tcPr>
            <w:tcW w:w="794" w:type="dxa"/>
          </w:tcPr>
          <w:p w:rsidR="00577AB5" w:rsidRDefault="00577AB5">
            <w:pPr>
              <w:pStyle w:val="ConsPlusNormal"/>
              <w:jc w:val="center"/>
            </w:pPr>
            <w:r>
              <w:t>197.</w:t>
            </w:r>
          </w:p>
        </w:tc>
        <w:tc>
          <w:tcPr>
            <w:tcW w:w="3118" w:type="dxa"/>
          </w:tcPr>
          <w:p w:rsidR="00577AB5" w:rsidRDefault="00577AB5">
            <w:pPr>
              <w:pStyle w:val="ConsPlusNormal"/>
            </w:pPr>
            <w:r>
              <w:t>г. Оренбург, просп. Победы, д. 156/2</w:t>
            </w:r>
          </w:p>
        </w:tc>
        <w:tc>
          <w:tcPr>
            <w:tcW w:w="1474" w:type="dxa"/>
          </w:tcPr>
          <w:p w:rsidR="00577AB5" w:rsidRDefault="00577AB5">
            <w:pPr>
              <w:pStyle w:val="ConsPlusNormal"/>
              <w:jc w:val="center"/>
            </w:pPr>
            <w:r>
              <w:t>7208,00</w:t>
            </w:r>
          </w:p>
        </w:tc>
        <w:tc>
          <w:tcPr>
            <w:tcW w:w="2551" w:type="dxa"/>
          </w:tcPr>
          <w:p w:rsidR="00577AB5" w:rsidRDefault="00577AB5">
            <w:pPr>
              <w:pStyle w:val="ConsPlusNormal"/>
              <w:jc w:val="center"/>
            </w:pPr>
            <w:r>
              <w:t>196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1647235,00</w:t>
            </w:r>
          </w:p>
        </w:tc>
      </w:tr>
      <w:tr w:rsidR="00577AB5">
        <w:tc>
          <w:tcPr>
            <w:tcW w:w="794" w:type="dxa"/>
          </w:tcPr>
          <w:p w:rsidR="00577AB5" w:rsidRDefault="00577AB5">
            <w:pPr>
              <w:pStyle w:val="ConsPlusNormal"/>
              <w:jc w:val="center"/>
            </w:pPr>
            <w:r>
              <w:t>198.</w:t>
            </w:r>
          </w:p>
        </w:tc>
        <w:tc>
          <w:tcPr>
            <w:tcW w:w="3118" w:type="dxa"/>
          </w:tcPr>
          <w:p w:rsidR="00577AB5" w:rsidRDefault="00577AB5">
            <w:pPr>
              <w:pStyle w:val="ConsPlusNormal"/>
            </w:pPr>
            <w:r>
              <w:t>г. Оренбург, просп. Победы, д. 20</w:t>
            </w:r>
          </w:p>
        </w:tc>
        <w:tc>
          <w:tcPr>
            <w:tcW w:w="1474" w:type="dxa"/>
          </w:tcPr>
          <w:p w:rsidR="00577AB5" w:rsidRDefault="00577AB5">
            <w:pPr>
              <w:pStyle w:val="ConsPlusNormal"/>
              <w:jc w:val="center"/>
            </w:pPr>
            <w:r>
              <w:t>4442,20</w:t>
            </w:r>
          </w:p>
        </w:tc>
        <w:tc>
          <w:tcPr>
            <w:tcW w:w="2551" w:type="dxa"/>
          </w:tcPr>
          <w:p w:rsidR="00577AB5" w:rsidRDefault="00577AB5">
            <w:pPr>
              <w:pStyle w:val="ConsPlusNormal"/>
              <w:jc w:val="center"/>
            </w:pPr>
            <w:r>
              <w:t>115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4519058,09</w:t>
            </w:r>
          </w:p>
        </w:tc>
      </w:tr>
      <w:tr w:rsidR="00577AB5">
        <w:tc>
          <w:tcPr>
            <w:tcW w:w="794" w:type="dxa"/>
          </w:tcPr>
          <w:p w:rsidR="00577AB5" w:rsidRDefault="00577AB5">
            <w:pPr>
              <w:pStyle w:val="ConsPlusNormal"/>
              <w:jc w:val="center"/>
            </w:pPr>
            <w:r>
              <w:t>199.</w:t>
            </w:r>
          </w:p>
        </w:tc>
        <w:tc>
          <w:tcPr>
            <w:tcW w:w="3118" w:type="dxa"/>
          </w:tcPr>
          <w:p w:rsidR="00577AB5" w:rsidRDefault="00577AB5">
            <w:pPr>
              <w:pStyle w:val="ConsPlusNormal"/>
            </w:pPr>
            <w:r>
              <w:t>г. Оренбург, просп. Победы, д. 22</w:t>
            </w:r>
          </w:p>
        </w:tc>
        <w:tc>
          <w:tcPr>
            <w:tcW w:w="1474" w:type="dxa"/>
          </w:tcPr>
          <w:p w:rsidR="00577AB5" w:rsidRDefault="00577AB5">
            <w:pPr>
              <w:pStyle w:val="ConsPlusNormal"/>
              <w:jc w:val="center"/>
            </w:pPr>
            <w:r>
              <w:t>5278,20</w:t>
            </w:r>
          </w:p>
        </w:tc>
        <w:tc>
          <w:tcPr>
            <w:tcW w:w="2551" w:type="dxa"/>
          </w:tcPr>
          <w:p w:rsidR="00577AB5" w:rsidRDefault="00577AB5">
            <w:pPr>
              <w:pStyle w:val="ConsPlusNormal"/>
              <w:jc w:val="center"/>
            </w:pPr>
            <w:r>
              <w:t>168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13668082,70</w:t>
            </w:r>
          </w:p>
        </w:tc>
      </w:tr>
      <w:tr w:rsidR="00577AB5">
        <w:tc>
          <w:tcPr>
            <w:tcW w:w="794" w:type="dxa"/>
          </w:tcPr>
          <w:p w:rsidR="00577AB5" w:rsidRDefault="00577AB5">
            <w:pPr>
              <w:pStyle w:val="ConsPlusNormal"/>
              <w:jc w:val="center"/>
            </w:pPr>
            <w:r>
              <w:t>200.</w:t>
            </w:r>
          </w:p>
        </w:tc>
        <w:tc>
          <w:tcPr>
            <w:tcW w:w="3118" w:type="dxa"/>
          </w:tcPr>
          <w:p w:rsidR="00577AB5" w:rsidRDefault="00577AB5">
            <w:pPr>
              <w:pStyle w:val="ConsPlusNormal"/>
            </w:pPr>
            <w:r>
              <w:t>г. Оренбург, просп. Победы, д. 3</w:t>
            </w:r>
          </w:p>
        </w:tc>
        <w:tc>
          <w:tcPr>
            <w:tcW w:w="1474" w:type="dxa"/>
          </w:tcPr>
          <w:p w:rsidR="00577AB5" w:rsidRDefault="00577AB5">
            <w:pPr>
              <w:pStyle w:val="ConsPlusNormal"/>
              <w:jc w:val="center"/>
            </w:pPr>
            <w:r>
              <w:t>2773,70</w:t>
            </w:r>
          </w:p>
        </w:tc>
        <w:tc>
          <w:tcPr>
            <w:tcW w:w="2551" w:type="dxa"/>
          </w:tcPr>
          <w:p w:rsidR="00577AB5" w:rsidRDefault="00577AB5">
            <w:pPr>
              <w:pStyle w:val="ConsPlusNormal"/>
              <w:jc w:val="center"/>
            </w:pPr>
            <w:r>
              <w:t>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451470,41</w:t>
            </w:r>
          </w:p>
        </w:tc>
      </w:tr>
      <w:tr w:rsidR="00577AB5">
        <w:tc>
          <w:tcPr>
            <w:tcW w:w="794" w:type="dxa"/>
          </w:tcPr>
          <w:p w:rsidR="00577AB5" w:rsidRDefault="00577AB5">
            <w:pPr>
              <w:pStyle w:val="ConsPlusNormal"/>
              <w:jc w:val="center"/>
            </w:pPr>
            <w:r>
              <w:lastRenderedPageBreak/>
              <w:t>201.</w:t>
            </w:r>
          </w:p>
        </w:tc>
        <w:tc>
          <w:tcPr>
            <w:tcW w:w="3118" w:type="dxa"/>
          </w:tcPr>
          <w:p w:rsidR="00577AB5" w:rsidRDefault="00577AB5">
            <w:pPr>
              <w:pStyle w:val="ConsPlusNormal"/>
            </w:pPr>
            <w:r>
              <w:t>г. Оренбург, просп. Победы, д. 7, литера АА1</w:t>
            </w:r>
          </w:p>
        </w:tc>
        <w:tc>
          <w:tcPr>
            <w:tcW w:w="1474" w:type="dxa"/>
          </w:tcPr>
          <w:p w:rsidR="00577AB5" w:rsidRDefault="00577AB5">
            <w:pPr>
              <w:pStyle w:val="ConsPlusNormal"/>
              <w:jc w:val="center"/>
            </w:pPr>
            <w:r>
              <w:t>1870,00</w:t>
            </w:r>
          </w:p>
        </w:tc>
        <w:tc>
          <w:tcPr>
            <w:tcW w:w="2551" w:type="dxa"/>
          </w:tcPr>
          <w:p w:rsidR="00577AB5" w:rsidRDefault="00577AB5">
            <w:pPr>
              <w:pStyle w:val="ConsPlusNormal"/>
              <w:jc w:val="center"/>
            </w:pPr>
            <w:r>
              <w:t>34</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453153,81</w:t>
            </w:r>
          </w:p>
        </w:tc>
      </w:tr>
      <w:tr w:rsidR="00577AB5">
        <w:tc>
          <w:tcPr>
            <w:tcW w:w="794" w:type="dxa"/>
          </w:tcPr>
          <w:p w:rsidR="00577AB5" w:rsidRDefault="00577AB5">
            <w:pPr>
              <w:pStyle w:val="ConsPlusNormal"/>
              <w:jc w:val="center"/>
            </w:pPr>
            <w:r>
              <w:t>202.</w:t>
            </w:r>
          </w:p>
        </w:tc>
        <w:tc>
          <w:tcPr>
            <w:tcW w:w="3118" w:type="dxa"/>
          </w:tcPr>
          <w:p w:rsidR="00577AB5" w:rsidRDefault="00577AB5">
            <w:pPr>
              <w:pStyle w:val="ConsPlusNormal"/>
            </w:pPr>
            <w:r>
              <w:t>г. Оренбург, ул. 60 лет Октября, д. 2</w:t>
            </w:r>
          </w:p>
        </w:tc>
        <w:tc>
          <w:tcPr>
            <w:tcW w:w="1474" w:type="dxa"/>
          </w:tcPr>
          <w:p w:rsidR="00577AB5" w:rsidRDefault="00577AB5">
            <w:pPr>
              <w:pStyle w:val="ConsPlusNormal"/>
              <w:jc w:val="center"/>
            </w:pPr>
            <w:r>
              <w:t>1701,10</w:t>
            </w:r>
          </w:p>
        </w:tc>
        <w:tc>
          <w:tcPr>
            <w:tcW w:w="2551" w:type="dxa"/>
          </w:tcPr>
          <w:p w:rsidR="00577AB5" w:rsidRDefault="00577AB5">
            <w:pPr>
              <w:pStyle w:val="ConsPlusNormal"/>
              <w:jc w:val="center"/>
            </w:pPr>
            <w:r>
              <w:t>53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876174,96</w:t>
            </w:r>
          </w:p>
        </w:tc>
      </w:tr>
      <w:tr w:rsidR="00577AB5">
        <w:tc>
          <w:tcPr>
            <w:tcW w:w="794" w:type="dxa"/>
          </w:tcPr>
          <w:p w:rsidR="00577AB5" w:rsidRDefault="00577AB5">
            <w:pPr>
              <w:pStyle w:val="ConsPlusNormal"/>
              <w:jc w:val="center"/>
            </w:pPr>
            <w:r>
              <w:t>203.</w:t>
            </w:r>
          </w:p>
        </w:tc>
        <w:tc>
          <w:tcPr>
            <w:tcW w:w="3118" w:type="dxa"/>
          </w:tcPr>
          <w:p w:rsidR="00577AB5" w:rsidRDefault="00577AB5">
            <w:pPr>
              <w:pStyle w:val="ConsPlusNormal"/>
            </w:pPr>
            <w:r>
              <w:t>г. Оренбург, ул. 60 лет Октября, д. 25а</w:t>
            </w:r>
          </w:p>
        </w:tc>
        <w:tc>
          <w:tcPr>
            <w:tcW w:w="1474" w:type="dxa"/>
          </w:tcPr>
          <w:p w:rsidR="00577AB5" w:rsidRDefault="00577AB5">
            <w:pPr>
              <w:pStyle w:val="ConsPlusNormal"/>
              <w:jc w:val="center"/>
            </w:pPr>
            <w:r>
              <w:t>3477,40</w:t>
            </w:r>
          </w:p>
        </w:tc>
        <w:tc>
          <w:tcPr>
            <w:tcW w:w="2551" w:type="dxa"/>
          </w:tcPr>
          <w:p w:rsidR="00577AB5" w:rsidRDefault="00577AB5">
            <w:pPr>
              <w:pStyle w:val="ConsPlusNormal"/>
              <w:jc w:val="center"/>
            </w:pPr>
            <w:r>
              <w:t>64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2078079,81</w:t>
            </w:r>
          </w:p>
        </w:tc>
      </w:tr>
      <w:tr w:rsidR="00577AB5">
        <w:tc>
          <w:tcPr>
            <w:tcW w:w="794" w:type="dxa"/>
          </w:tcPr>
          <w:p w:rsidR="00577AB5" w:rsidRDefault="00577AB5">
            <w:pPr>
              <w:pStyle w:val="ConsPlusNormal"/>
              <w:jc w:val="center"/>
            </w:pPr>
            <w:r>
              <w:t>204.</w:t>
            </w:r>
          </w:p>
        </w:tc>
        <w:tc>
          <w:tcPr>
            <w:tcW w:w="3118" w:type="dxa"/>
          </w:tcPr>
          <w:p w:rsidR="00577AB5" w:rsidRDefault="00577AB5">
            <w:pPr>
              <w:pStyle w:val="ConsPlusNormal"/>
            </w:pPr>
            <w:r>
              <w:t>г. Оренбург, ул. 60 лет Октября, д. 6</w:t>
            </w:r>
          </w:p>
        </w:tc>
        <w:tc>
          <w:tcPr>
            <w:tcW w:w="1474" w:type="dxa"/>
          </w:tcPr>
          <w:p w:rsidR="00577AB5" w:rsidRDefault="00577AB5">
            <w:pPr>
              <w:pStyle w:val="ConsPlusNormal"/>
              <w:jc w:val="center"/>
            </w:pPr>
            <w:r>
              <w:t>1427,90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302195,08</w:t>
            </w:r>
          </w:p>
        </w:tc>
      </w:tr>
      <w:tr w:rsidR="00577AB5">
        <w:tc>
          <w:tcPr>
            <w:tcW w:w="794" w:type="dxa"/>
          </w:tcPr>
          <w:p w:rsidR="00577AB5" w:rsidRDefault="00577AB5">
            <w:pPr>
              <w:pStyle w:val="ConsPlusNormal"/>
              <w:jc w:val="center"/>
            </w:pPr>
            <w:r>
              <w:t>205.</w:t>
            </w:r>
          </w:p>
        </w:tc>
        <w:tc>
          <w:tcPr>
            <w:tcW w:w="3118" w:type="dxa"/>
          </w:tcPr>
          <w:p w:rsidR="00577AB5" w:rsidRDefault="00577AB5">
            <w:pPr>
              <w:pStyle w:val="ConsPlusNormal"/>
            </w:pPr>
            <w:r>
              <w:t>г. Оренбург, ул. Абдрашитова, д. 242</w:t>
            </w:r>
          </w:p>
        </w:tc>
        <w:tc>
          <w:tcPr>
            <w:tcW w:w="1474" w:type="dxa"/>
          </w:tcPr>
          <w:p w:rsidR="00577AB5" w:rsidRDefault="00577AB5">
            <w:pPr>
              <w:pStyle w:val="ConsPlusNormal"/>
              <w:jc w:val="center"/>
            </w:pPr>
            <w:r>
              <w:t>735,70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4947581,20</w:t>
            </w:r>
          </w:p>
        </w:tc>
      </w:tr>
      <w:tr w:rsidR="00577AB5">
        <w:tc>
          <w:tcPr>
            <w:tcW w:w="794" w:type="dxa"/>
          </w:tcPr>
          <w:p w:rsidR="00577AB5" w:rsidRDefault="00577AB5">
            <w:pPr>
              <w:pStyle w:val="ConsPlusNormal"/>
              <w:jc w:val="center"/>
            </w:pPr>
            <w:r>
              <w:t>206.</w:t>
            </w:r>
          </w:p>
        </w:tc>
        <w:tc>
          <w:tcPr>
            <w:tcW w:w="3118" w:type="dxa"/>
          </w:tcPr>
          <w:p w:rsidR="00577AB5" w:rsidRDefault="00577AB5">
            <w:pPr>
              <w:pStyle w:val="ConsPlusNormal"/>
            </w:pPr>
            <w:r>
              <w:t>г. Оренбург, ул. Алтайская, д. 12а</w:t>
            </w:r>
          </w:p>
        </w:tc>
        <w:tc>
          <w:tcPr>
            <w:tcW w:w="1474" w:type="dxa"/>
          </w:tcPr>
          <w:p w:rsidR="00577AB5" w:rsidRDefault="00577AB5">
            <w:pPr>
              <w:pStyle w:val="ConsPlusNormal"/>
              <w:jc w:val="center"/>
            </w:pPr>
            <w:r>
              <w:t>14225,90</w:t>
            </w:r>
          </w:p>
        </w:tc>
        <w:tc>
          <w:tcPr>
            <w:tcW w:w="2551" w:type="dxa"/>
          </w:tcPr>
          <w:p w:rsidR="00577AB5" w:rsidRDefault="00577AB5">
            <w:pPr>
              <w:pStyle w:val="ConsPlusNormal"/>
              <w:jc w:val="center"/>
            </w:pPr>
            <w:r>
              <w:t>61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11942047,71</w:t>
            </w:r>
          </w:p>
        </w:tc>
      </w:tr>
      <w:tr w:rsidR="00577AB5">
        <w:tc>
          <w:tcPr>
            <w:tcW w:w="794" w:type="dxa"/>
          </w:tcPr>
          <w:p w:rsidR="00577AB5" w:rsidRDefault="00577AB5">
            <w:pPr>
              <w:pStyle w:val="ConsPlusNormal"/>
              <w:jc w:val="center"/>
            </w:pPr>
            <w:r>
              <w:t>207.</w:t>
            </w:r>
          </w:p>
        </w:tc>
        <w:tc>
          <w:tcPr>
            <w:tcW w:w="3118" w:type="dxa"/>
          </w:tcPr>
          <w:p w:rsidR="00577AB5" w:rsidRDefault="00577AB5">
            <w:pPr>
              <w:pStyle w:val="ConsPlusNormal"/>
            </w:pPr>
            <w:r>
              <w:t>г. Оренбург, ул. Алтайская, д. 2/1</w:t>
            </w:r>
          </w:p>
        </w:tc>
        <w:tc>
          <w:tcPr>
            <w:tcW w:w="1474" w:type="dxa"/>
          </w:tcPr>
          <w:p w:rsidR="00577AB5" w:rsidRDefault="00577AB5">
            <w:pPr>
              <w:pStyle w:val="ConsPlusNormal"/>
              <w:jc w:val="center"/>
            </w:pPr>
            <w:r>
              <w:t>17199,90</w:t>
            </w:r>
          </w:p>
        </w:tc>
        <w:tc>
          <w:tcPr>
            <w:tcW w:w="2551" w:type="dxa"/>
          </w:tcPr>
          <w:p w:rsidR="00577AB5" w:rsidRDefault="00577AB5">
            <w:pPr>
              <w:pStyle w:val="ConsPlusNormal"/>
              <w:jc w:val="center"/>
            </w:pPr>
            <w:r>
              <w:t>559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7470949,90</w:t>
            </w:r>
          </w:p>
        </w:tc>
      </w:tr>
      <w:tr w:rsidR="00577AB5">
        <w:tc>
          <w:tcPr>
            <w:tcW w:w="794" w:type="dxa"/>
          </w:tcPr>
          <w:p w:rsidR="00577AB5" w:rsidRDefault="00577AB5">
            <w:pPr>
              <w:pStyle w:val="ConsPlusNormal"/>
              <w:jc w:val="center"/>
            </w:pPr>
            <w:r>
              <w:t>208.</w:t>
            </w:r>
          </w:p>
        </w:tc>
        <w:tc>
          <w:tcPr>
            <w:tcW w:w="3118" w:type="dxa"/>
          </w:tcPr>
          <w:p w:rsidR="00577AB5" w:rsidRDefault="00577AB5">
            <w:pPr>
              <w:pStyle w:val="ConsPlusNormal"/>
            </w:pPr>
            <w:r>
              <w:t>г. Оренбург, ул. Алтайская, д. 2/2</w:t>
            </w:r>
          </w:p>
        </w:tc>
        <w:tc>
          <w:tcPr>
            <w:tcW w:w="1474" w:type="dxa"/>
          </w:tcPr>
          <w:p w:rsidR="00577AB5" w:rsidRDefault="00577AB5">
            <w:pPr>
              <w:pStyle w:val="ConsPlusNormal"/>
              <w:jc w:val="center"/>
            </w:pPr>
            <w:r>
              <w:t>18559,80</w:t>
            </w:r>
          </w:p>
        </w:tc>
        <w:tc>
          <w:tcPr>
            <w:tcW w:w="2551" w:type="dxa"/>
          </w:tcPr>
          <w:p w:rsidR="00577AB5" w:rsidRDefault="00577AB5">
            <w:pPr>
              <w:pStyle w:val="ConsPlusNormal"/>
              <w:jc w:val="center"/>
            </w:pPr>
            <w:r>
              <w:t>93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13074164,45</w:t>
            </w:r>
          </w:p>
        </w:tc>
      </w:tr>
      <w:tr w:rsidR="00577AB5">
        <w:tc>
          <w:tcPr>
            <w:tcW w:w="794" w:type="dxa"/>
          </w:tcPr>
          <w:p w:rsidR="00577AB5" w:rsidRDefault="00577AB5">
            <w:pPr>
              <w:pStyle w:val="ConsPlusNormal"/>
              <w:jc w:val="center"/>
            </w:pPr>
            <w:r>
              <w:t>209.</w:t>
            </w:r>
          </w:p>
        </w:tc>
        <w:tc>
          <w:tcPr>
            <w:tcW w:w="3118" w:type="dxa"/>
          </w:tcPr>
          <w:p w:rsidR="00577AB5" w:rsidRDefault="00577AB5">
            <w:pPr>
              <w:pStyle w:val="ConsPlusNormal"/>
            </w:pPr>
            <w:r>
              <w:t>г. Оренбург, ул. Амурская, д. 2/1</w:t>
            </w:r>
          </w:p>
        </w:tc>
        <w:tc>
          <w:tcPr>
            <w:tcW w:w="1474" w:type="dxa"/>
          </w:tcPr>
          <w:p w:rsidR="00577AB5" w:rsidRDefault="00577AB5">
            <w:pPr>
              <w:pStyle w:val="ConsPlusNormal"/>
              <w:jc w:val="center"/>
            </w:pPr>
            <w:r>
              <w:t>5729,30</w:t>
            </w:r>
          </w:p>
        </w:tc>
        <w:tc>
          <w:tcPr>
            <w:tcW w:w="2551" w:type="dxa"/>
          </w:tcPr>
          <w:p w:rsidR="00577AB5" w:rsidRDefault="00577AB5">
            <w:pPr>
              <w:pStyle w:val="ConsPlusNormal"/>
              <w:jc w:val="center"/>
            </w:pPr>
            <w:r>
              <w:t>175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3980736,50</w:t>
            </w:r>
          </w:p>
        </w:tc>
      </w:tr>
      <w:tr w:rsidR="00577AB5">
        <w:tc>
          <w:tcPr>
            <w:tcW w:w="794" w:type="dxa"/>
          </w:tcPr>
          <w:p w:rsidR="00577AB5" w:rsidRDefault="00577AB5">
            <w:pPr>
              <w:pStyle w:val="ConsPlusNormal"/>
              <w:jc w:val="center"/>
            </w:pPr>
            <w:r>
              <w:t>210.</w:t>
            </w:r>
          </w:p>
        </w:tc>
        <w:tc>
          <w:tcPr>
            <w:tcW w:w="3118" w:type="dxa"/>
          </w:tcPr>
          <w:p w:rsidR="00577AB5" w:rsidRDefault="00577AB5">
            <w:pPr>
              <w:pStyle w:val="ConsPlusNormal"/>
            </w:pPr>
            <w:r>
              <w:t>г. Оренбург, ул. Беляевская, д. 21</w:t>
            </w:r>
          </w:p>
        </w:tc>
        <w:tc>
          <w:tcPr>
            <w:tcW w:w="1474" w:type="dxa"/>
          </w:tcPr>
          <w:p w:rsidR="00577AB5" w:rsidRDefault="00577AB5">
            <w:pPr>
              <w:pStyle w:val="ConsPlusNormal"/>
              <w:jc w:val="center"/>
            </w:pPr>
            <w:r>
              <w:t>6290,30</w:t>
            </w:r>
          </w:p>
        </w:tc>
        <w:tc>
          <w:tcPr>
            <w:tcW w:w="2551" w:type="dxa"/>
          </w:tcPr>
          <w:p w:rsidR="00577AB5" w:rsidRDefault="00577AB5">
            <w:pPr>
              <w:pStyle w:val="ConsPlusNormal"/>
              <w:jc w:val="center"/>
            </w:pPr>
            <w:r>
              <w:t>206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3228174,67</w:t>
            </w:r>
          </w:p>
        </w:tc>
      </w:tr>
      <w:tr w:rsidR="00577AB5">
        <w:tc>
          <w:tcPr>
            <w:tcW w:w="794" w:type="dxa"/>
          </w:tcPr>
          <w:p w:rsidR="00577AB5" w:rsidRDefault="00577AB5">
            <w:pPr>
              <w:pStyle w:val="ConsPlusNormal"/>
              <w:jc w:val="center"/>
            </w:pPr>
            <w:r>
              <w:t>211.</w:t>
            </w:r>
          </w:p>
        </w:tc>
        <w:tc>
          <w:tcPr>
            <w:tcW w:w="3118" w:type="dxa"/>
          </w:tcPr>
          <w:p w:rsidR="00577AB5" w:rsidRDefault="00577AB5">
            <w:pPr>
              <w:pStyle w:val="ConsPlusNormal"/>
            </w:pPr>
            <w:r>
              <w:t>г. Оренбург, ул. Беляевская, д. 53</w:t>
            </w:r>
          </w:p>
        </w:tc>
        <w:tc>
          <w:tcPr>
            <w:tcW w:w="1474" w:type="dxa"/>
          </w:tcPr>
          <w:p w:rsidR="00577AB5" w:rsidRDefault="00577AB5">
            <w:pPr>
              <w:pStyle w:val="ConsPlusNormal"/>
              <w:jc w:val="center"/>
            </w:pPr>
            <w:r>
              <w:t>6163,50</w:t>
            </w:r>
          </w:p>
        </w:tc>
        <w:tc>
          <w:tcPr>
            <w:tcW w:w="2551" w:type="dxa"/>
          </w:tcPr>
          <w:p w:rsidR="00577AB5" w:rsidRDefault="00577AB5">
            <w:pPr>
              <w:pStyle w:val="ConsPlusNormal"/>
              <w:jc w:val="center"/>
            </w:pPr>
            <w:r>
              <w:t>227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4717918,10</w:t>
            </w:r>
          </w:p>
        </w:tc>
      </w:tr>
      <w:tr w:rsidR="00577AB5">
        <w:tc>
          <w:tcPr>
            <w:tcW w:w="794" w:type="dxa"/>
          </w:tcPr>
          <w:p w:rsidR="00577AB5" w:rsidRDefault="00577AB5">
            <w:pPr>
              <w:pStyle w:val="ConsPlusNormal"/>
              <w:jc w:val="center"/>
            </w:pPr>
            <w:r>
              <w:t>212.</w:t>
            </w:r>
          </w:p>
        </w:tc>
        <w:tc>
          <w:tcPr>
            <w:tcW w:w="3118" w:type="dxa"/>
          </w:tcPr>
          <w:p w:rsidR="00577AB5" w:rsidRDefault="00577AB5">
            <w:pPr>
              <w:pStyle w:val="ConsPlusNormal"/>
            </w:pPr>
            <w:r>
              <w:t>г. Оренбург, ул. Березка, д. 2/2</w:t>
            </w:r>
          </w:p>
        </w:tc>
        <w:tc>
          <w:tcPr>
            <w:tcW w:w="1474" w:type="dxa"/>
          </w:tcPr>
          <w:p w:rsidR="00577AB5" w:rsidRDefault="00577AB5">
            <w:pPr>
              <w:pStyle w:val="ConsPlusNormal"/>
              <w:jc w:val="center"/>
            </w:pPr>
            <w:r>
              <w:t>7447,50</w:t>
            </w:r>
          </w:p>
        </w:tc>
        <w:tc>
          <w:tcPr>
            <w:tcW w:w="2551" w:type="dxa"/>
          </w:tcPr>
          <w:p w:rsidR="00577AB5" w:rsidRDefault="00577AB5">
            <w:pPr>
              <w:pStyle w:val="ConsPlusNormal"/>
              <w:jc w:val="center"/>
            </w:pPr>
            <w:r>
              <w:t>229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7446033,40</w:t>
            </w:r>
          </w:p>
        </w:tc>
      </w:tr>
      <w:tr w:rsidR="00577AB5">
        <w:tc>
          <w:tcPr>
            <w:tcW w:w="794" w:type="dxa"/>
          </w:tcPr>
          <w:p w:rsidR="00577AB5" w:rsidRDefault="00577AB5">
            <w:pPr>
              <w:pStyle w:val="ConsPlusNormal"/>
              <w:jc w:val="center"/>
            </w:pPr>
            <w:r>
              <w:t>213.</w:t>
            </w:r>
          </w:p>
        </w:tc>
        <w:tc>
          <w:tcPr>
            <w:tcW w:w="3118" w:type="dxa"/>
          </w:tcPr>
          <w:p w:rsidR="00577AB5" w:rsidRDefault="00577AB5">
            <w:pPr>
              <w:pStyle w:val="ConsPlusNormal"/>
            </w:pPr>
            <w:r>
              <w:t>г. Оренбург, ул. Березка, д. 6/1</w:t>
            </w:r>
          </w:p>
        </w:tc>
        <w:tc>
          <w:tcPr>
            <w:tcW w:w="1474" w:type="dxa"/>
          </w:tcPr>
          <w:p w:rsidR="00577AB5" w:rsidRDefault="00577AB5">
            <w:pPr>
              <w:pStyle w:val="ConsPlusNormal"/>
              <w:jc w:val="center"/>
            </w:pPr>
            <w:r>
              <w:t>10942,80</w:t>
            </w:r>
          </w:p>
        </w:tc>
        <w:tc>
          <w:tcPr>
            <w:tcW w:w="2551" w:type="dxa"/>
          </w:tcPr>
          <w:p w:rsidR="00577AB5" w:rsidRDefault="00577AB5">
            <w:pPr>
              <w:pStyle w:val="ConsPlusNormal"/>
              <w:jc w:val="center"/>
            </w:pPr>
            <w:r>
              <w:t>306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2989096,43</w:t>
            </w:r>
          </w:p>
        </w:tc>
      </w:tr>
      <w:tr w:rsidR="00577AB5">
        <w:tc>
          <w:tcPr>
            <w:tcW w:w="794" w:type="dxa"/>
          </w:tcPr>
          <w:p w:rsidR="00577AB5" w:rsidRDefault="00577AB5">
            <w:pPr>
              <w:pStyle w:val="ConsPlusNormal"/>
              <w:jc w:val="center"/>
            </w:pPr>
            <w:r>
              <w:lastRenderedPageBreak/>
              <w:t>214.</w:t>
            </w:r>
          </w:p>
        </w:tc>
        <w:tc>
          <w:tcPr>
            <w:tcW w:w="3118" w:type="dxa"/>
          </w:tcPr>
          <w:p w:rsidR="00577AB5" w:rsidRDefault="00577AB5">
            <w:pPr>
              <w:pStyle w:val="ConsPlusNormal"/>
            </w:pPr>
            <w:r>
              <w:t>г. Оренбург, ул. Березка, д. 8</w:t>
            </w:r>
          </w:p>
        </w:tc>
        <w:tc>
          <w:tcPr>
            <w:tcW w:w="1474" w:type="dxa"/>
          </w:tcPr>
          <w:p w:rsidR="00577AB5" w:rsidRDefault="00577AB5">
            <w:pPr>
              <w:pStyle w:val="ConsPlusNormal"/>
              <w:jc w:val="center"/>
            </w:pPr>
            <w:r>
              <w:t>5880,20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3874220,35</w:t>
            </w:r>
          </w:p>
        </w:tc>
      </w:tr>
      <w:tr w:rsidR="00577AB5">
        <w:tc>
          <w:tcPr>
            <w:tcW w:w="794" w:type="dxa"/>
          </w:tcPr>
          <w:p w:rsidR="00577AB5" w:rsidRDefault="00577AB5">
            <w:pPr>
              <w:pStyle w:val="ConsPlusNormal"/>
              <w:jc w:val="center"/>
            </w:pPr>
            <w:r>
              <w:t>215.</w:t>
            </w:r>
          </w:p>
        </w:tc>
        <w:tc>
          <w:tcPr>
            <w:tcW w:w="3118" w:type="dxa"/>
          </w:tcPr>
          <w:p w:rsidR="00577AB5" w:rsidRDefault="00577AB5">
            <w:pPr>
              <w:pStyle w:val="ConsPlusNormal"/>
            </w:pPr>
            <w:r>
              <w:t>г. Оренбург, ул. Брестская, д. 16</w:t>
            </w:r>
          </w:p>
        </w:tc>
        <w:tc>
          <w:tcPr>
            <w:tcW w:w="1474" w:type="dxa"/>
          </w:tcPr>
          <w:p w:rsidR="00577AB5" w:rsidRDefault="00577AB5">
            <w:pPr>
              <w:pStyle w:val="ConsPlusNormal"/>
              <w:jc w:val="center"/>
            </w:pPr>
            <w:r>
              <w:t>9284,00</w:t>
            </w:r>
          </w:p>
        </w:tc>
        <w:tc>
          <w:tcPr>
            <w:tcW w:w="2551" w:type="dxa"/>
          </w:tcPr>
          <w:p w:rsidR="00577AB5" w:rsidRDefault="00577AB5">
            <w:pPr>
              <w:pStyle w:val="ConsPlusNormal"/>
              <w:jc w:val="center"/>
            </w:pPr>
            <w:r>
              <w:t>398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8313808,52</w:t>
            </w:r>
          </w:p>
        </w:tc>
      </w:tr>
      <w:tr w:rsidR="00577AB5">
        <w:tc>
          <w:tcPr>
            <w:tcW w:w="794" w:type="dxa"/>
          </w:tcPr>
          <w:p w:rsidR="00577AB5" w:rsidRDefault="00577AB5">
            <w:pPr>
              <w:pStyle w:val="ConsPlusNormal"/>
              <w:jc w:val="center"/>
            </w:pPr>
            <w:r>
              <w:t>216.</w:t>
            </w:r>
          </w:p>
        </w:tc>
        <w:tc>
          <w:tcPr>
            <w:tcW w:w="3118" w:type="dxa"/>
          </w:tcPr>
          <w:p w:rsidR="00577AB5" w:rsidRDefault="00577AB5">
            <w:pPr>
              <w:pStyle w:val="ConsPlusNormal"/>
            </w:pPr>
            <w:r>
              <w:t>г. Оренбург, ул. Брестская, д. 22</w:t>
            </w:r>
          </w:p>
        </w:tc>
        <w:tc>
          <w:tcPr>
            <w:tcW w:w="1474" w:type="dxa"/>
          </w:tcPr>
          <w:p w:rsidR="00577AB5" w:rsidRDefault="00577AB5">
            <w:pPr>
              <w:pStyle w:val="ConsPlusNormal"/>
              <w:jc w:val="center"/>
            </w:pPr>
            <w:r>
              <w:t>12093,20</w:t>
            </w:r>
          </w:p>
        </w:tc>
        <w:tc>
          <w:tcPr>
            <w:tcW w:w="2551" w:type="dxa"/>
          </w:tcPr>
          <w:p w:rsidR="00577AB5" w:rsidRDefault="00577AB5">
            <w:pPr>
              <w:pStyle w:val="ConsPlusNormal"/>
              <w:jc w:val="center"/>
            </w:pPr>
            <w:r>
              <w:t>413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1960000,00</w:t>
            </w:r>
          </w:p>
        </w:tc>
      </w:tr>
      <w:tr w:rsidR="00577AB5">
        <w:tc>
          <w:tcPr>
            <w:tcW w:w="794" w:type="dxa"/>
          </w:tcPr>
          <w:p w:rsidR="00577AB5" w:rsidRDefault="00577AB5">
            <w:pPr>
              <w:pStyle w:val="ConsPlusNormal"/>
              <w:jc w:val="center"/>
            </w:pPr>
            <w:r>
              <w:t>217.</w:t>
            </w:r>
          </w:p>
        </w:tc>
        <w:tc>
          <w:tcPr>
            <w:tcW w:w="3118" w:type="dxa"/>
          </w:tcPr>
          <w:p w:rsidR="00577AB5" w:rsidRDefault="00577AB5">
            <w:pPr>
              <w:pStyle w:val="ConsPlusNormal"/>
            </w:pPr>
            <w:r>
              <w:t>г. Оренбург, ул. Брестская, д. 28</w:t>
            </w:r>
          </w:p>
        </w:tc>
        <w:tc>
          <w:tcPr>
            <w:tcW w:w="1474" w:type="dxa"/>
          </w:tcPr>
          <w:p w:rsidR="00577AB5" w:rsidRDefault="00577AB5">
            <w:pPr>
              <w:pStyle w:val="ConsPlusNormal"/>
              <w:jc w:val="center"/>
            </w:pPr>
            <w:r>
              <w:t>16959,80</w:t>
            </w:r>
          </w:p>
        </w:tc>
        <w:tc>
          <w:tcPr>
            <w:tcW w:w="2551" w:type="dxa"/>
          </w:tcPr>
          <w:p w:rsidR="00577AB5" w:rsidRDefault="00577AB5">
            <w:pPr>
              <w:pStyle w:val="ConsPlusNormal"/>
              <w:jc w:val="center"/>
            </w:pPr>
            <w:r>
              <w:t>577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14096371,69</w:t>
            </w:r>
          </w:p>
        </w:tc>
      </w:tr>
      <w:tr w:rsidR="00577AB5">
        <w:tc>
          <w:tcPr>
            <w:tcW w:w="794" w:type="dxa"/>
          </w:tcPr>
          <w:p w:rsidR="00577AB5" w:rsidRDefault="00577AB5">
            <w:pPr>
              <w:pStyle w:val="ConsPlusNormal"/>
              <w:jc w:val="center"/>
            </w:pPr>
            <w:r>
              <w:t>218.</w:t>
            </w:r>
          </w:p>
        </w:tc>
        <w:tc>
          <w:tcPr>
            <w:tcW w:w="3118" w:type="dxa"/>
          </w:tcPr>
          <w:p w:rsidR="00577AB5" w:rsidRDefault="00577AB5">
            <w:pPr>
              <w:pStyle w:val="ConsPlusNormal"/>
            </w:pPr>
            <w:r>
              <w:t>г. Оренбург, ул. Брестская, д. 7</w:t>
            </w:r>
          </w:p>
        </w:tc>
        <w:tc>
          <w:tcPr>
            <w:tcW w:w="1474" w:type="dxa"/>
          </w:tcPr>
          <w:p w:rsidR="00577AB5" w:rsidRDefault="00577AB5">
            <w:pPr>
              <w:pStyle w:val="ConsPlusNormal"/>
              <w:jc w:val="center"/>
            </w:pPr>
            <w:r>
              <w:t>10492,90</w:t>
            </w:r>
          </w:p>
        </w:tc>
        <w:tc>
          <w:tcPr>
            <w:tcW w:w="2551" w:type="dxa"/>
          </w:tcPr>
          <w:p w:rsidR="00577AB5" w:rsidRDefault="00577AB5">
            <w:pPr>
              <w:pStyle w:val="ConsPlusNormal"/>
              <w:jc w:val="center"/>
            </w:pPr>
            <w:r>
              <w:t>409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12555771,52</w:t>
            </w:r>
          </w:p>
        </w:tc>
      </w:tr>
      <w:tr w:rsidR="00577AB5">
        <w:tc>
          <w:tcPr>
            <w:tcW w:w="794" w:type="dxa"/>
          </w:tcPr>
          <w:p w:rsidR="00577AB5" w:rsidRDefault="00577AB5">
            <w:pPr>
              <w:pStyle w:val="ConsPlusNormal"/>
              <w:jc w:val="center"/>
            </w:pPr>
            <w:r>
              <w:t>219.</w:t>
            </w:r>
          </w:p>
        </w:tc>
        <w:tc>
          <w:tcPr>
            <w:tcW w:w="3118" w:type="dxa"/>
          </w:tcPr>
          <w:p w:rsidR="00577AB5" w:rsidRDefault="00577AB5">
            <w:pPr>
              <w:pStyle w:val="ConsPlusNormal"/>
            </w:pPr>
            <w:r>
              <w:t>г. Оренбург, ул. Волгоградская, д. 12/1</w:t>
            </w:r>
          </w:p>
        </w:tc>
        <w:tc>
          <w:tcPr>
            <w:tcW w:w="1474" w:type="dxa"/>
          </w:tcPr>
          <w:p w:rsidR="00577AB5" w:rsidRDefault="00577AB5">
            <w:pPr>
              <w:pStyle w:val="ConsPlusNormal"/>
              <w:jc w:val="center"/>
            </w:pPr>
            <w:r>
              <w:t>5066,00</w:t>
            </w:r>
          </w:p>
        </w:tc>
        <w:tc>
          <w:tcPr>
            <w:tcW w:w="2551" w:type="dxa"/>
          </w:tcPr>
          <w:p w:rsidR="00577AB5" w:rsidRDefault="00577AB5">
            <w:pPr>
              <w:pStyle w:val="ConsPlusNormal"/>
              <w:jc w:val="center"/>
            </w:pPr>
            <w:r>
              <w:t>221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471288,95</w:t>
            </w:r>
          </w:p>
        </w:tc>
      </w:tr>
      <w:tr w:rsidR="00577AB5">
        <w:tc>
          <w:tcPr>
            <w:tcW w:w="794" w:type="dxa"/>
          </w:tcPr>
          <w:p w:rsidR="00577AB5" w:rsidRDefault="00577AB5">
            <w:pPr>
              <w:pStyle w:val="ConsPlusNormal"/>
              <w:jc w:val="center"/>
            </w:pPr>
            <w:r>
              <w:t>220.</w:t>
            </w:r>
          </w:p>
        </w:tc>
        <w:tc>
          <w:tcPr>
            <w:tcW w:w="3118" w:type="dxa"/>
          </w:tcPr>
          <w:p w:rsidR="00577AB5" w:rsidRDefault="00577AB5">
            <w:pPr>
              <w:pStyle w:val="ConsPlusNormal"/>
            </w:pPr>
            <w:r>
              <w:t>г. Оренбург, ул. Волгоградская, д. 2</w:t>
            </w:r>
          </w:p>
        </w:tc>
        <w:tc>
          <w:tcPr>
            <w:tcW w:w="1474" w:type="dxa"/>
          </w:tcPr>
          <w:p w:rsidR="00577AB5" w:rsidRDefault="00577AB5">
            <w:pPr>
              <w:pStyle w:val="ConsPlusNormal"/>
              <w:jc w:val="center"/>
            </w:pPr>
            <w:r>
              <w:t>4462,50</w:t>
            </w:r>
          </w:p>
        </w:tc>
        <w:tc>
          <w:tcPr>
            <w:tcW w:w="2551" w:type="dxa"/>
          </w:tcPr>
          <w:p w:rsidR="00577AB5" w:rsidRDefault="00577AB5">
            <w:pPr>
              <w:pStyle w:val="ConsPlusNormal"/>
              <w:jc w:val="center"/>
            </w:pPr>
            <w:r>
              <w:t>171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4042912,88</w:t>
            </w:r>
          </w:p>
        </w:tc>
      </w:tr>
      <w:tr w:rsidR="00577AB5">
        <w:tc>
          <w:tcPr>
            <w:tcW w:w="794" w:type="dxa"/>
          </w:tcPr>
          <w:p w:rsidR="00577AB5" w:rsidRDefault="00577AB5">
            <w:pPr>
              <w:pStyle w:val="ConsPlusNormal"/>
              <w:jc w:val="center"/>
            </w:pPr>
            <w:r>
              <w:t>221.</w:t>
            </w:r>
          </w:p>
        </w:tc>
        <w:tc>
          <w:tcPr>
            <w:tcW w:w="3118" w:type="dxa"/>
          </w:tcPr>
          <w:p w:rsidR="00577AB5" w:rsidRDefault="00577AB5">
            <w:pPr>
              <w:pStyle w:val="ConsPlusNormal"/>
            </w:pPr>
            <w:r>
              <w:t>г. Оренбург, ул. Волгоградская, д. 2/1</w:t>
            </w:r>
          </w:p>
        </w:tc>
        <w:tc>
          <w:tcPr>
            <w:tcW w:w="1474" w:type="dxa"/>
          </w:tcPr>
          <w:p w:rsidR="00577AB5" w:rsidRDefault="00577AB5">
            <w:pPr>
              <w:pStyle w:val="ConsPlusNormal"/>
              <w:jc w:val="center"/>
            </w:pPr>
            <w:r>
              <w:t>4409,40</w:t>
            </w:r>
          </w:p>
        </w:tc>
        <w:tc>
          <w:tcPr>
            <w:tcW w:w="2551" w:type="dxa"/>
          </w:tcPr>
          <w:p w:rsidR="00577AB5" w:rsidRDefault="00577AB5">
            <w:pPr>
              <w:pStyle w:val="ConsPlusNormal"/>
              <w:jc w:val="center"/>
            </w:pPr>
            <w:r>
              <w:t>170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4208965,82</w:t>
            </w:r>
          </w:p>
        </w:tc>
      </w:tr>
      <w:tr w:rsidR="00577AB5">
        <w:tc>
          <w:tcPr>
            <w:tcW w:w="794" w:type="dxa"/>
          </w:tcPr>
          <w:p w:rsidR="00577AB5" w:rsidRDefault="00577AB5">
            <w:pPr>
              <w:pStyle w:val="ConsPlusNormal"/>
              <w:jc w:val="center"/>
            </w:pPr>
            <w:r>
              <w:t>222.</w:t>
            </w:r>
          </w:p>
        </w:tc>
        <w:tc>
          <w:tcPr>
            <w:tcW w:w="3118" w:type="dxa"/>
          </w:tcPr>
          <w:p w:rsidR="00577AB5" w:rsidRDefault="00577AB5">
            <w:pPr>
              <w:pStyle w:val="ConsPlusNormal"/>
            </w:pPr>
            <w:r>
              <w:t>г. Оренбург, ул. Волгоградская, д. 38/1</w:t>
            </w:r>
          </w:p>
        </w:tc>
        <w:tc>
          <w:tcPr>
            <w:tcW w:w="1474" w:type="dxa"/>
          </w:tcPr>
          <w:p w:rsidR="00577AB5" w:rsidRDefault="00577AB5">
            <w:pPr>
              <w:pStyle w:val="ConsPlusNormal"/>
              <w:jc w:val="center"/>
            </w:pPr>
            <w:r>
              <w:t>7371,60</w:t>
            </w:r>
          </w:p>
        </w:tc>
        <w:tc>
          <w:tcPr>
            <w:tcW w:w="2551" w:type="dxa"/>
          </w:tcPr>
          <w:p w:rsidR="00577AB5" w:rsidRDefault="00577AB5">
            <w:pPr>
              <w:pStyle w:val="ConsPlusNormal"/>
              <w:jc w:val="center"/>
            </w:pPr>
            <w:r>
              <w:t>256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6352668,72</w:t>
            </w:r>
          </w:p>
        </w:tc>
      </w:tr>
      <w:tr w:rsidR="00577AB5">
        <w:tc>
          <w:tcPr>
            <w:tcW w:w="794" w:type="dxa"/>
          </w:tcPr>
          <w:p w:rsidR="00577AB5" w:rsidRDefault="00577AB5">
            <w:pPr>
              <w:pStyle w:val="ConsPlusNormal"/>
              <w:jc w:val="center"/>
            </w:pPr>
            <w:r>
              <w:t>223.</w:t>
            </w:r>
          </w:p>
        </w:tc>
        <w:tc>
          <w:tcPr>
            <w:tcW w:w="3118" w:type="dxa"/>
          </w:tcPr>
          <w:p w:rsidR="00577AB5" w:rsidRDefault="00577AB5">
            <w:pPr>
              <w:pStyle w:val="ConsPlusNormal"/>
            </w:pPr>
            <w:r>
              <w:t>г. Оренбург, ул. Волгоградская, д. 34/2</w:t>
            </w:r>
          </w:p>
        </w:tc>
        <w:tc>
          <w:tcPr>
            <w:tcW w:w="1474" w:type="dxa"/>
          </w:tcPr>
          <w:p w:rsidR="00577AB5" w:rsidRDefault="00577AB5">
            <w:pPr>
              <w:pStyle w:val="ConsPlusNormal"/>
              <w:jc w:val="center"/>
            </w:pPr>
            <w:r>
              <w:t>5922,90</w:t>
            </w:r>
          </w:p>
        </w:tc>
        <w:tc>
          <w:tcPr>
            <w:tcW w:w="2551" w:type="dxa"/>
          </w:tcPr>
          <w:p w:rsidR="00577AB5" w:rsidRDefault="00577AB5">
            <w:pPr>
              <w:pStyle w:val="ConsPlusNormal"/>
              <w:jc w:val="center"/>
            </w:pPr>
            <w:r>
              <w:t>188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900000,00</w:t>
            </w:r>
          </w:p>
        </w:tc>
      </w:tr>
      <w:tr w:rsidR="00577AB5">
        <w:tc>
          <w:tcPr>
            <w:tcW w:w="794" w:type="dxa"/>
          </w:tcPr>
          <w:p w:rsidR="00577AB5" w:rsidRDefault="00577AB5">
            <w:pPr>
              <w:pStyle w:val="ConsPlusNormal"/>
              <w:jc w:val="center"/>
            </w:pPr>
            <w:r>
              <w:t>224.</w:t>
            </w:r>
          </w:p>
        </w:tc>
        <w:tc>
          <w:tcPr>
            <w:tcW w:w="3118" w:type="dxa"/>
          </w:tcPr>
          <w:p w:rsidR="00577AB5" w:rsidRDefault="00577AB5">
            <w:pPr>
              <w:pStyle w:val="ConsPlusNormal"/>
            </w:pPr>
            <w:r>
              <w:t>г. Оренбург, ул. Волгоградская, д. 40/2</w:t>
            </w:r>
          </w:p>
        </w:tc>
        <w:tc>
          <w:tcPr>
            <w:tcW w:w="1474" w:type="dxa"/>
          </w:tcPr>
          <w:p w:rsidR="00577AB5" w:rsidRDefault="00577AB5">
            <w:pPr>
              <w:pStyle w:val="ConsPlusNormal"/>
              <w:jc w:val="center"/>
            </w:pPr>
            <w:r>
              <w:t>4559,00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1800000,00</w:t>
            </w:r>
          </w:p>
        </w:tc>
      </w:tr>
      <w:tr w:rsidR="00577AB5">
        <w:tc>
          <w:tcPr>
            <w:tcW w:w="794" w:type="dxa"/>
          </w:tcPr>
          <w:p w:rsidR="00577AB5" w:rsidRDefault="00577AB5">
            <w:pPr>
              <w:pStyle w:val="ConsPlusNormal"/>
              <w:jc w:val="center"/>
            </w:pPr>
            <w:r>
              <w:t>225.</w:t>
            </w:r>
          </w:p>
        </w:tc>
        <w:tc>
          <w:tcPr>
            <w:tcW w:w="3118" w:type="dxa"/>
          </w:tcPr>
          <w:p w:rsidR="00577AB5" w:rsidRDefault="00577AB5">
            <w:pPr>
              <w:pStyle w:val="ConsPlusNormal"/>
            </w:pPr>
            <w:r>
              <w:t>г. Оренбург, ул. Волгоградская, д. 46</w:t>
            </w:r>
          </w:p>
        </w:tc>
        <w:tc>
          <w:tcPr>
            <w:tcW w:w="1474" w:type="dxa"/>
          </w:tcPr>
          <w:p w:rsidR="00577AB5" w:rsidRDefault="00577AB5">
            <w:pPr>
              <w:pStyle w:val="ConsPlusNormal"/>
              <w:jc w:val="center"/>
            </w:pPr>
            <w:r>
              <w:t>4969,00</w:t>
            </w:r>
          </w:p>
        </w:tc>
        <w:tc>
          <w:tcPr>
            <w:tcW w:w="2551" w:type="dxa"/>
          </w:tcPr>
          <w:p w:rsidR="00577AB5" w:rsidRDefault="00577AB5">
            <w:pPr>
              <w:pStyle w:val="ConsPlusNormal"/>
              <w:jc w:val="center"/>
            </w:pPr>
            <w:r>
              <w:t>158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4124956,40</w:t>
            </w:r>
          </w:p>
        </w:tc>
      </w:tr>
      <w:tr w:rsidR="00577AB5">
        <w:tc>
          <w:tcPr>
            <w:tcW w:w="794" w:type="dxa"/>
          </w:tcPr>
          <w:p w:rsidR="00577AB5" w:rsidRDefault="00577AB5">
            <w:pPr>
              <w:pStyle w:val="ConsPlusNormal"/>
              <w:jc w:val="center"/>
            </w:pPr>
            <w:r>
              <w:t>226.</w:t>
            </w:r>
          </w:p>
        </w:tc>
        <w:tc>
          <w:tcPr>
            <w:tcW w:w="3118" w:type="dxa"/>
          </w:tcPr>
          <w:p w:rsidR="00577AB5" w:rsidRDefault="00577AB5">
            <w:pPr>
              <w:pStyle w:val="ConsPlusNormal"/>
            </w:pPr>
            <w:r>
              <w:t>г. Оренбург, ул. Восточная, д. 86</w:t>
            </w:r>
          </w:p>
        </w:tc>
        <w:tc>
          <w:tcPr>
            <w:tcW w:w="1474" w:type="dxa"/>
          </w:tcPr>
          <w:p w:rsidR="00577AB5" w:rsidRDefault="00577AB5">
            <w:pPr>
              <w:pStyle w:val="ConsPlusNormal"/>
              <w:jc w:val="center"/>
            </w:pPr>
            <w:r>
              <w:t>4843,00</w:t>
            </w:r>
          </w:p>
        </w:tc>
        <w:tc>
          <w:tcPr>
            <w:tcW w:w="2551" w:type="dxa"/>
          </w:tcPr>
          <w:p w:rsidR="00577AB5" w:rsidRDefault="00577AB5">
            <w:pPr>
              <w:pStyle w:val="ConsPlusNormal"/>
              <w:jc w:val="center"/>
            </w:pPr>
            <w:r>
              <w:t>117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1025032,75</w:t>
            </w:r>
          </w:p>
        </w:tc>
      </w:tr>
      <w:tr w:rsidR="00577AB5">
        <w:tc>
          <w:tcPr>
            <w:tcW w:w="794" w:type="dxa"/>
          </w:tcPr>
          <w:p w:rsidR="00577AB5" w:rsidRDefault="00577AB5">
            <w:pPr>
              <w:pStyle w:val="ConsPlusNormal"/>
              <w:jc w:val="center"/>
            </w:pPr>
            <w:r>
              <w:t>227.</w:t>
            </w:r>
          </w:p>
        </w:tc>
        <w:tc>
          <w:tcPr>
            <w:tcW w:w="3118" w:type="dxa"/>
          </w:tcPr>
          <w:p w:rsidR="00577AB5" w:rsidRDefault="00577AB5">
            <w:pPr>
              <w:pStyle w:val="ConsPlusNormal"/>
            </w:pPr>
            <w:r>
              <w:t>г. Оренбург, ул. Гая, д. 1</w:t>
            </w:r>
          </w:p>
        </w:tc>
        <w:tc>
          <w:tcPr>
            <w:tcW w:w="1474" w:type="dxa"/>
          </w:tcPr>
          <w:p w:rsidR="00577AB5" w:rsidRDefault="00577AB5">
            <w:pPr>
              <w:pStyle w:val="ConsPlusNormal"/>
              <w:jc w:val="center"/>
            </w:pPr>
            <w:r>
              <w:t>1085,50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7113904,97</w:t>
            </w:r>
          </w:p>
        </w:tc>
      </w:tr>
      <w:tr w:rsidR="00577AB5">
        <w:tc>
          <w:tcPr>
            <w:tcW w:w="794" w:type="dxa"/>
          </w:tcPr>
          <w:p w:rsidR="00577AB5" w:rsidRDefault="00577AB5">
            <w:pPr>
              <w:pStyle w:val="ConsPlusNormal"/>
              <w:jc w:val="center"/>
            </w:pPr>
            <w:r>
              <w:lastRenderedPageBreak/>
              <w:t>228.</w:t>
            </w:r>
          </w:p>
        </w:tc>
        <w:tc>
          <w:tcPr>
            <w:tcW w:w="3118" w:type="dxa"/>
          </w:tcPr>
          <w:p w:rsidR="00577AB5" w:rsidRDefault="00577AB5">
            <w:pPr>
              <w:pStyle w:val="ConsPlusNormal"/>
            </w:pPr>
            <w:r>
              <w:t>г. Оренбург, ул. Дружбы, д. 10</w:t>
            </w:r>
          </w:p>
        </w:tc>
        <w:tc>
          <w:tcPr>
            <w:tcW w:w="1474" w:type="dxa"/>
          </w:tcPr>
          <w:p w:rsidR="00577AB5" w:rsidRDefault="00577AB5">
            <w:pPr>
              <w:pStyle w:val="ConsPlusNormal"/>
              <w:jc w:val="center"/>
            </w:pPr>
            <w:r>
              <w:t>3639,30</w:t>
            </w:r>
          </w:p>
        </w:tc>
        <w:tc>
          <w:tcPr>
            <w:tcW w:w="2551" w:type="dxa"/>
          </w:tcPr>
          <w:p w:rsidR="00577AB5" w:rsidRDefault="00577AB5">
            <w:pPr>
              <w:pStyle w:val="ConsPlusNormal"/>
              <w:jc w:val="center"/>
            </w:pPr>
            <w:r>
              <w:t>123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853918,00</w:t>
            </w:r>
          </w:p>
        </w:tc>
      </w:tr>
      <w:tr w:rsidR="00577AB5">
        <w:tc>
          <w:tcPr>
            <w:tcW w:w="794" w:type="dxa"/>
          </w:tcPr>
          <w:p w:rsidR="00577AB5" w:rsidRDefault="00577AB5">
            <w:pPr>
              <w:pStyle w:val="ConsPlusNormal"/>
              <w:jc w:val="center"/>
            </w:pPr>
            <w:r>
              <w:t>229.</w:t>
            </w:r>
          </w:p>
        </w:tc>
        <w:tc>
          <w:tcPr>
            <w:tcW w:w="3118" w:type="dxa"/>
          </w:tcPr>
          <w:p w:rsidR="00577AB5" w:rsidRDefault="00577AB5">
            <w:pPr>
              <w:pStyle w:val="ConsPlusNormal"/>
            </w:pPr>
            <w:r>
              <w:t>г. Оренбург, ул. Дружбы, д. 11/1</w:t>
            </w:r>
          </w:p>
        </w:tc>
        <w:tc>
          <w:tcPr>
            <w:tcW w:w="1474" w:type="dxa"/>
          </w:tcPr>
          <w:p w:rsidR="00577AB5" w:rsidRDefault="00577AB5">
            <w:pPr>
              <w:pStyle w:val="ConsPlusNormal"/>
              <w:jc w:val="center"/>
            </w:pPr>
            <w:r>
              <w:t>4108,80</w:t>
            </w:r>
          </w:p>
        </w:tc>
        <w:tc>
          <w:tcPr>
            <w:tcW w:w="2551" w:type="dxa"/>
          </w:tcPr>
          <w:p w:rsidR="00577AB5" w:rsidRDefault="00577AB5">
            <w:pPr>
              <w:pStyle w:val="ConsPlusNormal"/>
              <w:jc w:val="center"/>
            </w:pPr>
            <w:r>
              <w:t>129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1422461,00</w:t>
            </w:r>
          </w:p>
        </w:tc>
      </w:tr>
      <w:tr w:rsidR="00577AB5">
        <w:tc>
          <w:tcPr>
            <w:tcW w:w="794" w:type="dxa"/>
          </w:tcPr>
          <w:p w:rsidR="00577AB5" w:rsidRDefault="00577AB5">
            <w:pPr>
              <w:pStyle w:val="ConsPlusNormal"/>
              <w:jc w:val="center"/>
            </w:pPr>
            <w:r>
              <w:t>230.</w:t>
            </w:r>
          </w:p>
        </w:tc>
        <w:tc>
          <w:tcPr>
            <w:tcW w:w="3118" w:type="dxa"/>
          </w:tcPr>
          <w:p w:rsidR="00577AB5" w:rsidRDefault="00577AB5">
            <w:pPr>
              <w:pStyle w:val="ConsPlusNormal"/>
            </w:pPr>
            <w:r>
              <w:t>г. Оренбург, ул. Дружбы, д. 11/3</w:t>
            </w:r>
          </w:p>
        </w:tc>
        <w:tc>
          <w:tcPr>
            <w:tcW w:w="1474" w:type="dxa"/>
          </w:tcPr>
          <w:p w:rsidR="00577AB5" w:rsidRDefault="00577AB5">
            <w:pPr>
              <w:pStyle w:val="ConsPlusNormal"/>
              <w:jc w:val="center"/>
            </w:pPr>
            <w:r>
              <w:t>4181,30</w:t>
            </w:r>
          </w:p>
        </w:tc>
        <w:tc>
          <w:tcPr>
            <w:tcW w:w="2551" w:type="dxa"/>
          </w:tcPr>
          <w:p w:rsidR="00577AB5" w:rsidRDefault="00577AB5">
            <w:pPr>
              <w:pStyle w:val="ConsPlusNormal"/>
              <w:jc w:val="center"/>
            </w:pPr>
            <w:r>
              <w:t>129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1421100,00</w:t>
            </w:r>
          </w:p>
        </w:tc>
      </w:tr>
      <w:tr w:rsidR="00577AB5">
        <w:tc>
          <w:tcPr>
            <w:tcW w:w="794" w:type="dxa"/>
          </w:tcPr>
          <w:p w:rsidR="00577AB5" w:rsidRDefault="00577AB5">
            <w:pPr>
              <w:pStyle w:val="ConsPlusNormal"/>
              <w:jc w:val="center"/>
            </w:pPr>
            <w:r>
              <w:t>231.</w:t>
            </w:r>
          </w:p>
        </w:tc>
        <w:tc>
          <w:tcPr>
            <w:tcW w:w="3118" w:type="dxa"/>
          </w:tcPr>
          <w:p w:rsidR="00577AB5" w:rsidRDefault="00577AB5">
            <w:pPr>
              <w:pStyle w:val="ConsPlusNormal"/>
            </w:pPr>
            <w:r>
              <w:t>г. Оренбург, ул. Дружбы, д. 13</w:t>
            </w:r>
          </w:p>
        </w:tc>
        <w:tc>
          <w:tcPr>
            <w:tcW w:w="1474" w:type="dxa"/>
          </w:tcPr>
          <w:p w:rsidR="00577AB5" w:rsidRDefault="00577AB5">
            <w:pPr>
              <w:pStyle w:val="ConsPlusNormal"/>
              <w:jc w:val="center"/>
            </w:pPr>
            <w:r>
              <w:t>10063,30</w:t>
            </w:r>
          </w:p>
        </w:tc>
        <w:tc>
          <w:tcPr>
            <w:tcW w:w="2551" w:type="dxa"/>
          </w:tcPr>
          <w:p w:rsidR="00577AB5" w:rsidRDefault="00577AB5">
            <w:pPr>
              <w:pStyle w:val="ConsPlusNormal"/>
              <w:jc w:val="center"/>
            </w:pPr>
            <w:r>
              <w:t>343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3720000,00</w:t>
            </w:r>
          </w:p>
        </w:tc>
      </w:tr>
      <w:tr w:rsidR="00577AB5">
        <w:tc>
          <w:tcPr>
            <w:tcW w:w="794" w:type="dxa"/>
          </w:tcPr>
          <w:p w:rsidR="00577AB5" w:rsidRDefault="00577AB5">
            <w:pPr>
              <w:pStyle w:val="ConsPlusNormal"/>
              <w:jc w:val="center"/>
            </w:pPr>
            <w:r>
              <w:t>232.</w:t>
            </w:r>
          </w:p>
        </w:tc>
        <w:tc>
          <w:tcPr>
            <w:tcW w:w="3118" w:type="dxa"/>
          </w:tcPr>
          <w:p w:rsidR="00577AB5" w:rsidRDefault="00577AB5">
            <w:pPr>
              <w:pStyle w:val="ConsPlusNormal"/>
            </w:pPr>
            <w:r>
              <w:t>г. Оренбург, ул. Дружбы, д. 3/2</w:t>
            </w:r>
          </w:p>
        </w:tc>
        <w:tc>
          <w:tcPr>
            <w:tcW w:w="1474" w:type="dxa"/>
          </w:tcPr>
          <w:p w:rsidR="00577AB5" w:rsidRDefault="00577AB5">
            <w:pPr>
              <w:pStyle w:val="ConsPlusNormal"/>
              <w:jc w:val="center"/>
            </w:pPr>
            <w:r>
              <w:t>2979,90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1081431,60</w:t>
            </w:r>
          </w:p>
        </w:tc>
      </w:tr>
      <w:tr w:rsidR="00577AB5">
        <w:tc>
          <w:tcPr>
            <w:tcW w:w="794" w:type="dxa"/>
          </w:tcPr>
          <w:p w:rsidR="00577AB5" w:rsidRDefault="00577AB5">
            <w:pPr>
              <w:pStyle w:val="ConsPlusNormal"/>
              <w:jc w:val="center"/>
            </w:pPr>
            <w:r>
              <w:t>233.</w:t>
            </w:r>
          </w:p>
        </w:tc>
        <w:tc>
          <w:tcPr>
            <w:tcW w:w="3118" w:type="dxa"/>
          </w:tcPr>
          <w:p w:rsidR="00577AB5" w:rsidRDefault="00577AB5">
            <w:pPr>
              <w:pStyle w:val="ConsPlusNormal"/>
            </w:pPr>
            <w:r>
              <w:t>г. Оренбург, ул. Дружбы, д. 3/3</w:t>
            </w:r>
          </w:p>
        </w:tc>
        <w:tc>
          <w:tcPr>
            <w:tcW w:w="1474" w:type="dxa"/>
          </w:tcPr>
          <w:p w:rsidR="00577AB5" w:rsidRDefault="00577AB5">
            <w:pPr>
              <w:pStyle w:val="ConsPlusNormal"/>
              <w:jc w:val="center"/>
            </w:pPr>
            <w:r>
              <w:t>5993,30</w:t>
            </w:r>
          </w:p>
        </w:tc>
        <w:tc>
          <w:tcPr>
            <w:tcW w:w="2551" w:type="dxa"/>
          </w:tcPr>
          <w:p w:rsidR="00577AB5" w:rsidRDefault="00577AB5">
            <w:pPr>
              <w:pStyle w:val="ConsPlusNormal"/>
              <w:jc w:val="center"/>
            </w:pPr>
            <w:r>
              <w:t>189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1567556,00</w:t>
            </w:r>
          </w:p>
        </w:tc>
      </w:tr>
      <w:tr w:rsidR="00577AB5">
        <w:tc>
          <w:tcPr>
            <w:tcW w:w="794" w:type="dxa"/>
          </w:tcPr>
          <w:p w:rsidR="00577AB5" w:rsidRDefault="00577AB5">
            <w:pPr>
              <w:pStyle w:val="ConsPlusNormal"/>
              <w:jc w:val="center"/>
            </w:pPr>
            <w:r>
              <w:t>234.</w:t>
            </w:r>
          </w:p>
        </w:tc>
        <w:tc>
          <w:tcPr>
            <w:tcW w:w="3118" w:type="dxa"/>
          </w:tcPr>
          <w:p w:rsidR="00577AB5" w:rsidRDefault="00577AB5">
            <w:pPr>
              <w:pStyle w:val="ConsPlusNormal"/>
            </w:pPr>
            <w:r>
              <w:t>г. Оренбург, ул. Дружбы, д. 3/4</w:t>
            </w:r>
          </w:p>
        </w:tc>
        <w:tc>
          <w:tcPr>
            <w:tcW w:w="1474" w:type="dxa"/>
          </w:tcPr>
          <w:p w:rsidR="00577AB5" w:rsidRDefault="00577AB5">
            <w:pPr>
              <w:pStyle w:val="ConsPlusNormal"/>
              <w:jc w:val="center"/>
            </w:pPr>
            <w:r>
              <w:t>5938,90</w:t>
            </w:r>
          </w:p>
        </w:tc>
        <w:tc>
          <w:tcPr>
            <w:tcW w:w="2551" w:type="dxa"/>
          </w:tcPr>
          <w:p w:rsidR="00577AB5" w:rsidRDefault="00577AB5">
            <w:pPr>
              <w:pStyle w:val="ConsPlusNormal"/>
              <w:jc w:val="center"/>
            </w:pPr>
            <w:r>
              <w:t>184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1765906,00</w:t>
            </w:r>
          </w:p>
        </w:tc>
      </w:tr>
      <w:tr w:rsidR="00577AB5">
        <w:tc>
          <w:tcPr>
            <w:tcW w:w="794" w:type="dxa"/>
          </w:tcPr>
          <w:p w:rsidR="00577AB5" w:rsidRDefault="00577AB5">
            <w:pPr>
              <w:pStyle w:val="ConsPlusNormal"/>
              <w:jc w:val="center"/>
            </w:pPr>
            <w:r>
              <w:t>235.</w:t>
            </w:r>
          </w:p>
        </w:tc>
        <w:tc>
          <w:tcPr>
            <w:tcW w:w="3118" w:type="dxa"/>
          </w:tcPr>
          <w:p w:rsidR="00577AB5" w:rsidRDefault="00577AB5">
            <w:pPr>
              <w:pStyle w:val="ConsPlusNormal"/>
            </w:pPr>
            <w:r>
              <w:t>г. Оренбург, ул. Дружбы, д. 6</w:t>
            </w:r>
          </w:p>
        </w:tc>
        <w:tc>
          <w:tcPr>
            <w:tcW w:w="1474" w:type="dxa"/>
          </w:tcPr>
          <w:p w:rsidR="00577AB5" w:rsidRDefault="00577AB5">
            <w:pPr>
              <w:pStyle w:val="ConsPlusNormal"/>
              <w:jc w:val="center"/>
            </w:pPr>
            <w:r>
              <w:t>3544,30</w:t>
            </w:r>
          </w:p>
        </w:tc>
        <w:tc>
          <w:tcPr>
            <w:tcW w:w="2551" w:type="dxa"/>
          </w:tcPr>
          <w:p w:rsidR="00577AB5" w:rsidRDefault="00577AB5">
            <w:pPr>
              <w:pStyle w:val="ConsPlusNormal"/>
              <w:jc w:val="center"/>
            </w:pPr>
            <w:r>
              <w:t>113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1025491,00</w:t>
            </w:r>
          </w:p>
        </w:tc>
      </w:tr>
      <w:tr w:rsidR="00577AB5">
        <w:tc>
          <w:tcPr>
            <w:tcW w:w="794" w:type="dxa"/>
          </w:tcPr>
          <w:p w:rsidR="00577AB5" w:rsidRDefault="00577AB5">
            <w:pPr>
              <w:pStyle w:val="ConsPlusNormal"/>
              <w:jc w:val="center"/>
            </w:pPr>
            <w:r>
              <w:t>236.</w:t>
            </w:r>
          </w:p>
        </w:tc>
        <w:tc>
          <w:tcPr>
            <w:tcW w:w="3118" w:type="dxa"/>
          </w:tcPr>
          <w:p w:rsidR="00577AB5" w:rsidRDefault="00577AB5">
            <w:pPr>
              <w:pStyle w:val="ConsPlusNormal"/>
            </w:pPr>
            <w:r>
              <w:t>г. Оренбург, ул. Дружбы, д. 6/1</w:t>
            </w:r>
          </w:p>
        </w:tc>
        <w:tc>
          <w:tcPr>
            <w:tcW w:w="1474" w:type="dxa"/>
          </w:tcPr>
          <w:p w:rsidR="00577AB5" w:rsidRDefault="00577AB5">
            <w:pPr>
              <w:pStyle w:val="ConsPlusNormal"/>
              <w:jc w:val="center"/>
            </w:pPr>
            <w:r>
              <w:t>5924,00</w:t>
            </w:r>
          </w:p>
        </w:tc>
        <w:tc>
          <w:tcPr>
            <w:tcW w:w="2551" w:type="dxa"/>
          </w:tcPr>
          <w:p w:rsidR="00577AB5" w:rsidRDefault="00577AB5">
            <w:pPr>
              <w:pStyle w:val="ConsPlusNormal"/>
              <w:jc w:val="center"/>
            </w:pPr>
            <w:r>
              <w:t>189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1765182,00</w:t>
            </w:r>
          </w:p>
        </w:tc>
      </w:tr>
      <w:tr w:rsidR="00577AB5">
        <w:tc>
          <w:tcPr>
            <w:tcW w:w="794" w:type="dxa"/>
          </w:tcPr>
          <w:p w:rsidR="00577AB5" w:rsidRDefault="00577AB5">
            <w:pPr>
              <w:pStyle w:val="ConsPlusNormal"/>
              <w:jc w:val="center"/>
            </w:pPr>
            <w:r>
              <w:t>237.</w:t>
            </w:r>
          </w:p>
        </w:tc>
        <w:tc>
          <w:tcPr>
            <w:tcW w:w="3118" w:type="dxa"/>
          </w:tcPr>
          <w:p w:rsidR="00577AB5" w:rsidRDefault="00577AB5">
            <w:pPr>
              <w:pStyle w:val="ConsPlusNormal"/>
            </w:pPr>
            <w:r>
              <w:t>г. Оренбург, ул. Дружбы, д. 8</w:t>
            </w:r>
          </w:p>
        </w:tc>
        <w:tc>
          <w:tcPr>
            <w:tcW w:w="1474" w:type="dxa"/>
          </w:tcPr>
          <w:p w:rsidR="00577AB5" w:rsidRDefault="00577AB5">
            <w:pPr>
              <w:pStyle w:val="ConsPlusNormal"/>
              <w:jc w:val="center"/>
            </w:pPr>
            <w:r>
              <w:t>5938,10</w:t>
            </w:r>
          </w:p>
        </w:tc>
        <w:tc>
          <w:tcPr>
            <w:tcW w:w="2551" w:type="dxa"/>
          </w:tcPr>
          <w:p w:rsidR="00577AB5" w:rsidRDefault="00577AB5">
            <w:pPr>
              <w:pStyle w:val="ConsPlusNormal"/>
              <w:jc w:val="center"/>
            </w:pPr>
            <w:r>
              <w:t>188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1624685,00</w:t>
            </w:r>
          </w:p>
        </w:tc>
      </w:tr>
      <w:tr w:rsidR="00577AB5">
        <w:tc>
          <w:tcPr>
            <w:tcW w:w="794" w:type="dxa"/>
          </w:tcPr>
          <w:p w:rsidR="00577AB5" w:rsidRDefault="00577AB5">
            <w:pPr>
              <w:pStyle w:val="ConsPlusNormal"/>
              <w:jc w:val="center"/>
            </w:pPr>
            <w:r>
              <w:t>238.</w:t>
            </w:r>
          </w:p>
        </w:tc>
        <w:tc>
          <w:tcPr>
            <w:tcW w:w="3118" w:type="dxa"/>
          </w:tcPr>
          <w:p w:rsidR="00577AB5" w:rsidRDefault="00577AB5">
            <w:pPr>
              <w:pStyle w:val="ConsPlusNormal"/>
            </w:pPr>
            <w:r>
              <w:t>г. Оренбург, ул. Джангильдина, д. 16/1</w:t>
            </w:r>
          </w:p>
        </w:tc>
        <w:tc>
          <w:tcPr>
            <w:tcW w:w="1474" w:type="dxa"/>
          </w:tcPr>
          <w:p w:rsidR="00577AB5" w:rsidRDefault="00577AB5">
            <w:pPr>
              <w:pStyle w:val="ConsPlusNormal"/>
              <w:jc w:val="center"/>
            </w:pPr>
            <w:r>
              <w:t>4706,10</w:t>
            </w:r>
          </w:p>
        </w:tc>
        <w:tc>
          <w:tcPr>
            <w:tcW w:w="2551" w:type="dxa"/>
          </w:tcPr>
          <w:p w:rsidR="00577AB5" w:rsidRDefault="00577AB5">
            <w:pPr>
              <w:pStyle w:val="ConsPlusNormal"/>
              <w:jc w:val="center"/>
            </w:pPr>
            <w:r>
              <w:t>155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2526501,60</w:t>
            </w:r>
          </w:p>
        </w:tc>
      </w:tr>
      <w:tr w:rsidR="00577AB5">
        <w:tc>
          <w:tcPr>
            <w:tcW w:w="794" w:type="dxa"/>
          </w:tcPr>
          <w:p w:rsidR="00577AB5" w:rsidRDefault="00577AB5">
            <w:pPr>
              <w:pStyle w:val="ConsPlusNormal"/>
              <w:jc w:val="center"/>
            </w:pPr>
            <w:r>
              <w:t>239.</w:t>
            </w:r>
          </w:p>
        </w:tc>
        <w:tc>
          <w:tcPr>
            <w:tcW w:w="3118" w:type="dxa"/>
          </w:tcPr>
          <w:p w:rsidR="00577AB5" w:rsidRDefault="00577AB5">
            <w:pPr>
              <w:pStyle w:val="ConsPlusNormal"/>
            </w:pPr>
            <w:r>
              <w:t>г. Оренбург, ул. Джангильдина, д. 20</w:t>
            </w:r>
          </w:p>
        </w:tc>
        <w:tc>
          <w:tcPr>
            <w:tcW w:w="1474" w:type="dxa"/>
          </w:tcPr>
          <w:p w:rsidR="00577AB5" w:rsidRDefault="00577AB5">
            <w:pPr>
              <w:pStyle w:val="ConsPlusNormal"/>
              <w:jc w:val="center"/>
            </w:pPr>
            <w:r>
              <w:t>7394,20</w:t>
            </w:r>
          </w:p>
        </w:tc>
        <w:tc>
          <w:tcPr>
            <w:tcW w:w="2551" w:type="dxa"/>
          </w:tcPr>
          <w:p w:rsidR="00577AB5" w:rsidRDefault="00577AB5">
            <w:pPr>
              <w:pStyle w:val="ConsPlusNormal"/>
              <w:jc w:val="center"/>
            </w:pPr>
            <w:r>
              <w:t>244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4790262,95</w:t>
            </w:r>
          </w:p>
        </w:tc>
      </w:tr>
      <w:tr w:rsidR="00577AB5">
        <w:tc>
          <w:tcPr>
            <w:tcW w:w="794" w:type="dxa"/>
          </w:tcPr>
          <w:p w:rsidR="00577AB5" w:rsidRDefault="00577AB5">
            <w:pPr>
              <w:pStyle w:val="ConsPlusNormal"/>
              <w:jc w:val="center"/>
            </w:pPr>
            <w:r>
              <w:t>240.</w:t>
            </w:r>
          </w:p>
        </w:tc>
        <w:tc>
          <w:tcPr>
            <w:tcW w:w="3118" w:type="dxa"/>
          </w:tcPr>
          <w:p w:rsidR="00577AB5" w:rsidRDefault="00577AB5">
            <w:pPr>
              <w:pStyle w:val="ConsPlusNormal"/>
            </w:pPr>
            <w:r>
              <w:t>г. Оренбург, ул. Джангильдина, д. 20/3</w:t>
            </w:r>
          </w:p>
        </w:tc>
        <w:tc>
          <w:tcPr>
            <w:tcW w:w="1474" w:type="dxa"/>
          </w:tcPr>
          <w:p w:rsidR="00577AB5" w:rsidRDefault="00577AB5">
            <w:pPr>
              <w:pStyle w:val="ConsPlusNormal"/>
              <w:jc w:val="center"/>
            </w:pPr>
            <w:r>
              <w:t>2439,90</w:t>
            </w:r>
          </w:p>
        </w:tc>
        <w:tc>
          <w:tcPr>
            <w:tcW w:w="2551" w:type="dxa"/>
          </w:tcPr>
          <w:p w:rsidR="00577AB5" w:rsidRDefault="00577AB5">
            <w:pPr>
              <w:pStyle w:val="ConsPlusNormal"/>
              <w:jc w:val="center"/>
            </w:pPr>
            <w:r>
              <w:t>100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1572643,64</w:t>
            </w:r>
          </w:p>
        </w:tc>
      </w:tr>
      <w:tr w:rsidR="00577AB5">
        <w:tc>
          <w:tcPr>
            <w:tcW w:w="794" w:type="dxa"/>
          </w:tcPr>
          <w:p w:rsidR="00577AB5" w:rsidRDefault="00577AB5">
            <w:pPr>
              <w:pStyle w:val="ConsPlusNormal"/>
              <w:jc w:val="center"/>
            </w:pPr>
            <w:r>
              <w:t>241.</w:t>
            </w:r>
          </w:p>
        </w:tc>
        <w:tc>
          <w:tcPr>
            <w:tcW w:w="3118" w:type="dxa"/>
          </w:tcPr>
          <w:p w:rsidR="00577AB5" w:rsidRDefault="00577AB5">
            <w:pPr>
              <w:pStyle w:val="ConsPlusNormal"/>
            </w:pPr>
            <w:r>
              <w:t>г. Оренбург, ул. Джангильдина, д. 22</w:t>
            </w:r>
          </w:p>
        </w:tc>
        <w:tc>
          <w:tcPr>
            <w:tcW w:w="1474" w:type="dxa"/>
          </w:tcPr>
          <w:p w:rsidR="00577AB5" w:rsidRDefault="00577AB5">
            <w:pPr>
              <w:pStyle w:val="ConsPlusNormal"/>
              <w:jc w:val="center"/>
            </w:pPr>
            <w:r>
              <w:t>7266,20</w:t>
            </w:r>
          </w:p>
        </w:tc>
        <w:tc>
          <w:tcPr>
            <w:tcW w:w="2551" w:type="dxa"/>
          </w:tcPr>
          <w:p w:rsidR="00577AB5" w:rsidRDefault="00577AB5">
            <w:pPr>
              <w:pStyle w:val="ConsPlusNormal"/>
              <w:jc w:val="center"/>
            </w:pPr>
            <w:r>
              <w:t>241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3467835,90</w:t>
            </w:r>
          </w:p>
        </w:tc>
      </w:tr>
      <w:tr w:rsidR="00577AB5">
        <w:tc>
          <w:tcPr>
            <w:tcW w:w="794" w:type="dxa"/>
          </w:tcPr>
          <w:p w:rsidR="00577AB5" w:rsidRDefault="00577AB5">
            <w:pPr>
              <w:pStyle w:val="ConsPlusNormal"/>
              <w:jc w:val="center"/>
            </w:pPr>
            <w:r>
              <w:t>242.</w:t>
            </w:r>
          </w:p>
        </w:tc>
        <w:tc>
          <w:tcPr>
            <w:tcW w:w="3118" w:type="dxa"/>
          </w:tcPr>
          <w:p w:rsidR="00577AB5" w:rsidRDefault="00577AB5">
            <w:pPr>
              <w:pStyle w:val="ConsPlusNormal"/>
            </w:pPr>
            <w:r>
              <w:t>г. Оренбург, ул. Заречная, д. 2</w:t>
            </w:r>
          </w:p>
        </w:tc>
        <w:tc>
          <w:tcPr>
            <w:tcW w:w="1474" w:type="dxa"/>
          </w:tcPr>
          <w:p w:rsidR="00577AB5" w:rsidRDefault="00577AB5">
            <w:pPr>
              <w:pStyle w:val="ConsPlusNormal"/>
              <w:jc w:val="center"/>
            </w:pPr>
            <w:r>
              <w:t>33717,30</w:t>
            </w:r>
          </w:p>
        </w:tc>
        <w:tc>
          <w:tcPr>
            <w:tcW w:w="2551" w:type="dxa"/>
          </w:tcPr>
          <w:p w:rsidR="00577AB5" w:rsidRDefault="00577AB5">
            <w:pPr>
              <w:pStyle w:val="ConsPlusNormal"/>
              <w:jc w:val="center"/>
            </w:pPr>
            <w:r>
              <w:t>1070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23278159,65</w:t>
            </w:r>
          </w:p>
        </w:tc>
      </w:tr>
      <w:tr w:rsidR="00577AB5">
        <w:tc>
          <w:tcPr>
            <w:tcW w:w="794" w:type="dxa"/>
          </w:tcPr>
          <w:p w:rsidR="00577AB5" w:rsidRDefault="00577AB5">
            <w:pPr>
              <w:pStyle w:val="ConsPlusNormal"/>
              <w:jc w:val="center"/>
            </w:pPr>
            <w:r>
              <w:t>243.</w:t>
            </w:r>
          </w:p>
        </w:tc>
        <w:tc>
          <w:tcPr>
            <w:tcW w:w="3118" w:type="dxa"/>
          </w:tcPr>
          <w:p w:rsidR="00577AB5" w:rsidRDefault="00577AB5">
            <w:pPr>
              <w:pStyle w:val="ConsPlusNormal"/>
            </w:pPr>
            <w:r>
              <w:t>г. Оренбург, ул. Казахская, д. 17</w:t>
            </w:r>
          </w:p>
        </w:tc>
        <w:tc>
          <w:tcPr>
            <w:tcW w:w="1474" w:type="dxa"/>
          </w:tcPr>
          <w:p w:rsidR="00577AB5" w:rsidRDefault="00577AB5">
            <w:pPr>
              <w:pStyle w:val="ConsPlusNormal"/>
              <w:jc w:val="center"/>
            </w:pPr>
            <w:r>
              <w:t>1201,60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252427,52</w:t>
            </w:r>
          </w:p>
        </w:tc>
      </w:tr>
      <w:tr w:rsidR="00577AB5">
        <w:tc>
          <w:tcPr>
            <w:tcW w:w="794" w:type="dxa"/>
          </w:tcPr>
          <w:p w:rsidR="00577AB5" w:rsidRDefault="00577AB5">
            <w:pPr>
              <w:pStyle w:val="ConsPlusNormal"/>
              <w:jc w:val="center"/>
            </w:pPr>
            <w:r>
              <w:lastRenderedPageBreak/>
              <w:t>244.</w:t>
            </w:r>
          </w:p>
        </w:tc>
        <w:tc>
          <w:tcPr>
            <w:tcW w:w="3118" w:type="dxa"/>
          </w:tcPr>
          <w:p w:rsidR="00577AB5" w:rsidRDefault="00577AB5">
            <w:pPr>
              <w:pStyle w:val="ConsPlusNormal"/>
            </w:pPr>
            <w:r>
              <w:t>г. Оренбург, ул. Казахская, д. 35</w:t>
            </w:r>
          </w:p>
        </w:tc>
        <w:tc>
          <w:tcPr>
            <w:tcW w:w="1474" w:type="dxa"/>
          </w:tcPr>
          <w:p w:rsidR="00577AB5" w:rsidRDefault="00577AB5">
            <w:pPr>
              <w:pStyle w:val="ConsPlusNormal"/>
              <w:jc w:val="center"/>
            </w:pPr>
            <w:r>
              <w:t>331,30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122910,41</w:t>
            </w:r>
          </w:p>
        </w:tc>
      </w:tr>
      <w:tr w:rsidR="00577AB5">
        <w:tc>
          <w:tcPr>
            <w:tcW w:w="794" w:type="dxa"/>
          </w:tcPr>
          <w:p w:rsidR="00577AB5" w:rsidRDefault="00577AB5">
            <w:pPr>
              <w:pStyle w:val="ConsPlusNormal"/>
              <w:jc w:val="center"/>
            </w:pPr>
            <w:r>
              <w:t>245.</w:t>
            </w:r>
          </w:p>
        </w:tc>
        <w:tc>
          <w:tcPr>
            <w:tcW w:w="3118" w:type="dxa"/>
          </w:tcPr>
          <w:p w:rsidR="00577AB5" w:rsidRDefault="00577AB5">
            <w:pPr>
              <w:pStyle w:val="ConsPlusNormal"/>
            </w:pPr>
            <w:r>
              <w:t>г. Оренбург, ул. Карагандинская, д. 23а</w:t>
            </w:r>
          </w:p>
        </w:tc>
        <w:tc>
          <w:tcPr>
            <w:tcW w:w="1474" w:type="dxa"/>
          </w:tcPr>
          <w:p w:rsidR="00577AB5" w:rsidRDefault="00577AB5">
            <w:pPr>
              <w:pStyle w:val="ConsPlusNormal"/>
              <w:jc w:val="center"/>
            </w:pPr>
            <w:r>
              <w:t>2235,50</w:t>
            </w:r>
          </w:p>
        </w:tc>
        <w:tc>
          <w:tcPr>
            <w:tcW w:w="2551" w:type="dxa"/>
          </w:tcPr>
          <w:p w:rsidR="00577AB5" w:rsidRDefault="00577AB5">
            <w:pPr>
              <w:pStyle w:val="ConsPlusNormal"/>
              <w:jc w:val="center"/>
            </w:pPr>
            <w:r>
              <w:t>55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367029,00</w:t>
            </w:r>
          </w:p>
        </w:tc>
      </w:tr>
      <w:tr w:rsidR="00577AB5">
        <w:tc>
          <w:tcPr>
            <w:tcW w:w="794" w:type="dxa"/>
          </w:tcPr>
          <w:p w:rsidR="00577AB5" w:rsidRDefault="00577AB5">
            <w:pPr>
              <w:pStyle w:val="ConsPlusNormal"/>
              <w:jc w:val="center"/>
            </w:pPr>
            <w:r>
              <w:t>246.</w:t>
            </w:r>
          </w:p>
        </w:tc>
        <w:tc>
          <w:tcPr>
            <w:tcW w:w="3118" w:type="dxa"/>
          </w:tcPr>
          <w:p w:rsidR="00577AB5" w:rsidRDefault="00577AB5">
            <w:pPr>
              <w:pStyle w:val="ConsPlusNormal"/>
            </w:pPr>
            <w:r>
              <w:t>г. Оренбург, ул. Карагандинская, д. 34</w:t>
            </w:r>
          </w:p>
        </w:tc>
        <w:tc>
          <w:tcPr>
            <w:tcW w:w="1474" w:type="dxa"/>
          </w:tcPr>
          <w:p w:rsidR="00577AB5" w:rsidRDefault="00577AB5">
            <w:pPr>
              <w:pStyle w:val="ConsPlusNormal"/>
              <w:jc w:val="center"/>
            </w:pPr>
            <w:r>
              <w:t>11462,10</w:t>
            </w:r>
          </w:p>
        </w:tc>
        <w:tc>
          <w:tcPr>
            <w:tcW w:w="2551" w:type="dxa"/>
          </w:tcPr>
          <w:p w:rsidR="00577AB5" w:rsidRDefault="00577AB5">
            <w:pPr>
              <w:pStyle w:val="ConsPlusNormal"/>
              <w:jc w:val="center"/>
            </w:pPr>
            <w:r>
              <w:t>186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2054231,00</w:t>
            </w:r>
          </w:p>
        </w:tc>
      </w:tr>
      <w:tr w:rsidR="00577AB5">
        <w:tc>
          <w:tcPr>
            <w:tcW w:w="794" w:type="dxa"/>
          </w:tcPr>
          <w:p w:rsidR="00577AB5" w:rsidRDefault="00577AB5">
            <w:pPr>
              <w:pStyle w:val="ConsPlusNormal"/>
              <w:jc w:val="center"/>
            </w:pPr>
            <w:r>
              <w:t>247.</w:t>
            </w:r>
          </w:p>
        </w:tc>
        <w:tc>
          <w:tcPr>
            <w:tcW w:w="3118" w:type="dxa"/>
          </w:tcPr>
          <w:p w:rsidR="00577AB5" w:rsidRDefault="00577AB5">
            <w:pPr>
              <w:pStyle w:val="ConsPlusNormal"/>
            </w:pPr>
            <w:r>
              <w:t>г. Оренбург, ул. Карагандинская, д. 45а</w:t>
            </w:r>
          </w:p>
        </w:tc>
        <w:tc>
          <w:tcPr>
            <w:tcW w:w="1474" w:type="dxa"/>
          </w:tcPr>
          <w:p w:rsidR="00577AB5" w:rsidRDefault="00577AB5">
            <w:pPr>
              <w:pStyle w:val="ConsPlusNormal"/>
              <w:jc w:val="center"/>
            </w:pPr>
            <w:r>
              <w:t>4858,40</w:t>
            </w:r>
          </w:p>
        </w:tc>
        <w:tc>
          <w:tcPr>
            <w:tcW w:w="2551" w:type="dxa"/>
          </w:tcPr>
          <w:p w:rsidR="00577AB5" w:rsidRDefault="00577AB5">
            <w:pPr>
              <w:pStyle w:val="ConsPlusNormal"/>
              <w:jc w:val="center"/>
            </w:pPr>
            <w:r>
              <w:t>110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646918,08</w:t>
            </w:r>
          </w:p>
        </w:tc>
      </w:tr>
      <w:tr w:rsidR="00577AB5">
        <w:tc>
          <w:tcPr>
            <w:tcW w:w="794" w:type="dxa"/>
          </w:tcPr>
          <w:p w:rsidR="00577AB5" w:rsidRDefault="00577AB5">
            <w:pPr>
              <w:pStyle w:val="ConsPlusNormal"/>
              <w:jc w:val="center"/>
            </w:pPr>
            <w:r>
              <w:t>248.</w:t>
            </w:r>
          </w:p>
        </w:tc>
        <w:tc>
          <w:tcPr>
            <w:tcW w:w="3118" w:type="dxa"/>
          </w:tcPr>
          <w:p w:rsidR="00577AB5" w:rsidRDefault="00577AB5">
            <w:pPr>
              <w:pStyle w:val="ConsPlusNormal"/>
            </w:pPr>
            <w:r>
              <w:t>г. Оренбург, ул. Карагандинская, д. 86</w:t>
            </w:r>
          </w:p>
        </w:tc>
        <w:tc>
          <w:tcPr>
            <w:tcW w:w="1474" w:type="dxa"/>
          </w:tcPr>
          <w:p w:rsidR="00577AB5" w:rsidRDefault="00577AB5">
            <w:pPr>
              <w:pStyle w:val="ConsPlusNormal"/>
              <w:jc w:val="center"/>
            </w:pPr>
            <w:r>
              <w:t>5731,90</w:t>
            </w:r>
          </w:p>
        </w:tc>
        <w:tc>
          <w:tcPr>
            <w:tcW w:w="2551" w:type="dxa"/>
          </w:tcPr>
          <w:p w:rsidR="00577AB5" w:rsidRDefault="00577AB5">
            <w:pPr>
              <w:pStyle w:val="ConsPlusNormal"/>
              <w:jc w:val="center"/>
            </w:pPr>
            <w:r>
              <w:t>201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5294993,87</w:t>
            </w:r>
          </w:p>
        </w:tc>
      </w:tr>
      <w:tr w:rsidR="00577AB5">
        <w:tc>
          <w:tcPr>
            <w:tcW w:w="794" w:type="dxa"/>
          </w:tcPr>
          <w:p w:rsidR="00577AB5" w:rsidRDefault="00577AB5">
            <w:pPr>
              <w:pStyle w:val="ConsPlusNormal"/>
              <w:jc w:val="center"/>
            </w:pPr>
            <w:r>
              <w:t>249.</w:t>
            </w:r>
          </w:p>
        </w:tc>
        <w:tc>
          <w:tcPr>
            <w:tcW w:w="3118" w:type="dxa"/>
          </w:tcPr>
          <w:p w:rsidR="00577AB5" w:rsidRDefault="00577AB5">
            <w:pPr>
              <w:pStyle w:val="ConsPlusNormal"/>
            </w:pPr>
            <w:r>
              <w:t>г. Оренбург, ул. Карагандинская, д. 88</w:t>
            </w:r>
          </w:p>
        </w:tc>
        <w:tc>
          <w:tcPr>
            <w:tcW w:w="1474" w:type="dxa"/>
          </w:tcPr>
          <w:p w:rsidR="00577AB5" w:rsidRDefault="00577AB5">
            <w:pPr>
              <w:pStyle w:val="ConsPlusNormal"/>
              <w:jc w:val="center"/>
            </w:pPr>
            <w:r>
              <w:t>7453,50</w:t>
            </w:r>
          </w:p>
        </w:tc>
        <w:tc>
          <w:tcPr>
            <w:tcW w:w="2551" w:type="dxa"/>
          </w:tcPr>
          <w:p w:rsidR="00577AB5" w:rsidRDefault="00577AB5">
            <w:pPr>
              <w:pStyle w:val="ConsPlusNormal"/>
              <w:jc w:val="center"/>
            </w:pPr>
            <w:r>
              <w:t>246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6540111,96</w:t>
            </w:r>
          </w:p>
        </w:tc>
      </w:tr>
      <w:tr w:rsidR="00577AB5">
        <w:tc>
          <w:tcPr>
            <w:tcW w:w="794" w:type="dxa"/>
          </w:tcPr>
          <w:p w:rsidR="00577AB5" w:rsidRDefault="00577AB5">
            <w:pPr>
              <w:pStyle w:val="ConsPlusNormal"/>
              <w:jc w:val="center"/>
            </w:pPr>
            <w:r>
              <w:t>250.</w:t>
            </w:r>
          </w:p>
        </w:tc>
        <w:tc>
          <w:tcPr>
            <w:tcW w:w="3118" w:type="dxa"/>
          </w:tcPr>
          <w:p w:rsidR="00577AB5" w:rsidRDefault="00577AB5">
            <w:pPr>
              <w:pStyle w:val="ConsPlusNormal"/>
            </w:pPr>
            <w:r>
              <w:t>г. Оренбург, ул. Карагандинская, д. 90</w:t>
            </w:r>
          </w:p>
        </w:tc>
        <w:tc>
          <w:tcPr>
            <w:tcW w:w="1474" w:type="dxa"/>
          </w:tcPr>
          <w:p w:rsidR="00577AB5" w:rsidRDefault="00577AB5">
            <w:pPr>
              <w:pStyle w:val="ConsPlusNormal"/>
              <w:jc w:val="center"/>
            </w:pPr>
            <w:r>
              <w:t>7477,50</w:t>
            </w:r>
          </w:p>
        </w:tc>
        <w:tc>
          <w:tcPr>
            <w:tcW w:w="2551" w:type="dxa"/>
          </w:tcPr>
          <w:p w:rsidR="00577AB5" w:rsidRDefault="00577AB5">
            <w:pPr>
              <w:pStyle w:val="ConsPlusNormal"/>
              <w:jc w:val="center"/>
            </w:pPr>
            <w:r>
              <w:t>258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6954847,88</w:t>
            </w:r>
          </w:p>
        </w:tc>
      </w:tr>
      <w:tr w:rsidR="00577AB5">
        <w:tc>
          <w:tcPr>
            <w:tcW w:w="794" w:type="dxa"/>
          </w:tcPr>
          <w:p w:rsidR="00577AB5" w:rsidRDefault="00577AB5">
            <w:pPr>
              <w:pStyle w:val="ConsPlusNormal"/>
              <w:jc w:val="center"/>
            </w:pPr>
            <w:r>
              <w:t>251.</w:t>
            </w:r>
          </w:p>
        </w:tc>
        <w:tc>
          <w:tcPr>
            <w:tcW w:w="3118" w:type="dxa"/>
          </w:tcPr>
          <w:p w:rsidR="00577AB5" w:rsidRDefault="00577AB5">
            <w:pPr>
              <w:pStyle w:val="ConsPlusNormal"/>
            </w:pPr>
            <w:r>
              <w:t>г. Оренбург, ул. Карагандинская, д. 94</w:t>
            </w:r>
          </w:p>
        </w:tc>
        <w:tc>
          <w:tcPr>
            <w:tcW w:w="1474" w:type="dxa"/>
          </w:tcPr>
          <w:p w:rsidR="00577AB5" w:rsidRDefault="00577AB5">
            <w:pPr>
              <w:pStyle w:val="ConsPlusNormal"/>
              <w:jc w:val="center"/>
            </w:pPr>
            <w:r>
              <w:t>7531,90</w:t>
            </w:r>
          </w:p>
        </w:tc>
        <w:tc>
          <w:tcPr>
            <w:tcW w:w="2551" w:type="dxa"/>
          </w:tcPr>
          <w:p w:rsidR="00577AB5" w:rsidRDefault="00577AB5">
            <w:pPr>
              <w:pStyle w:val="ConsPlusNormal"/>
              <w:jc w:val="center"/>
            </w:pPr>
            <w:r>
              <w:t>247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6302531,58</w:t>
            </w:r>
          </w:p>
        </w:tc>
      </w:tr>
      <w:tr w:rsidR="00577AB5">
        <w:tc>
          <w:tcPr>
            <w:tcW w:w="794" w:type="dxa"/>
          </w:tcPr>
          <w:p w:rsidR="00577AB5" w:rsidRDefault="00577AB5">
            <w:pPr>
              <w:pStyle w:val="ConsPlusNormal"/>
              <w:jc w:val="center"/>
            </w:pPr>
            <w:r>
              <w:t>252.</w:t>
            </w:r>
          </w:p>
        </w:tc>
        <w:tc>
          <w:tcPr>
            <w:tcW w:w="3118" w:type="dxa"/>
          </w:tcPr>
          <w:p w:rsidR="00577AB5" w:rsidRDefault="00577AB5">
            <w:pPr>
              <w:pStyle w:val="ConsPlusNormal"/>
            </w:pPr>
            <w:r>
              <w:t>г. Оренбург, ул. Карагандинская, д. 96</w:t>
            </w:r>
          </w:p>
        </w:tc>
        <w:tc>
          <w:tcPr>
            <w:tcW w:w="1474" w:type="dxa"/>
          </w:tcPr>
          <w:p w:rsidR="00577AB5" w:rsidRDefault="00577AB5">
            <w:pPr>
              <w:pStyle w:val="ConsPlusNormal"/>
              <w:jc w:val="center"/>
            </w:pPr>
            <w:r>
              <w:t>3553,10</w:t>
            </w:r>
          </w:p>
        </w:tc>
        <w:tc>
          <w:tcPr>
            <w:tcW w:w="2551" w:type="dxa"/>
          </w:tcPr>
          <w:p w:rsidR="00577AB5" w:rsidRDefault="00577AB5">
            <w:pPr>
              <w:pStyle w:val="ConsPlusNormal"/>
              <w:jc w:val="center"/>
            </w:pPr>
            <w:r>
              <w:t>115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2846683,44</w:t>
            </w:r>
          </w:p>
        </w:tc>
      </w:tr>
      <w:tr w:rsidR="00577AB5">
        <w:tc>
          <w:tcPr>
            <w:tcW w:w="794" w:type="dxa"/>
          </w:tcPr>
          <w:p w:rsidR="00577AB5" w:rsidRDefault="00577AB5">
            <w:pPr>
              <w:pStyle w:val="ConsPlusNormal"/>
              <w:jc w:val="center"/>
            </w:pPr>
            <w:r>
              <w:t>253.</w:t>
            </w:r>
          </w:p>
        </w:tc>
        <w:tc>
          <w:tcPr>
            <w:tcW w:w="3118" w:type="dxa"/>
          </w:tcPr>
          <w:p w:rsidR="00577AB5" w:rsidRDefault="00577AB5">
            <w:pPr>
              <w:pStyle w:val="ConsPlusNormal"/>
            </w:pPr>
            <w:r>
              <w:t>г. Оренбург, ул. Кима, д. 6</w:t>
            </w:r>
          </w:p>
        </w:tc>
        <w:tc>
          <w:tcPr>
            <w:tcW w:w="1474" w:type="dxa"/>
          </w:tcPr>
          <w:p w:rsidR="00577AB5" w:rsidRDefault="00577AB5">
            <w:pPr>
              <w:pStyle w:val="ConsPlusNormal"/>
              <w:jc w:val="center"/>
            </w:pPr>
            <w:r>
              <w:t>15334,80</w:t>
            </w:r>
          </w:p>
        </w:tc>
        <w:tc>
          <w:tcPr>
            <w:tcW w:w="2551" w:type="dxa"/>
          </w:tcPr>
          <w:p w:rsidR="00577AB5" w:rsidRDefault="00577AB5">
            <w:pPr>
              <w:pStyle w:val="ConsPlusNormal"/>
              <w:jc w:val="center"/>
            </w:pPr>
            <w:r>
              <w:t>474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17523096,24</w:t>
            </w:r>
          </w:p>
        </w:tc>
      </w:tr>
      <w:tr w:rsidR="00577AB5">
        <w:tc>
          <w:tcPr>
            <w:tcW w:w="794" w:type="dxa"/>
          </w:tcPr>
          <w:p w:rsidR="00577AB5" w:rsidRDefault="00577AB5">
            <w:pPr>
              <w:pStyle w:val="ConsPlusNormal"/>
              <w:jc w:val="center"/>
            </w:pPr>
            <w:r>
              <w:t>254.</w:t>
            </w:r>
          </w:p>
        </w:tc>
        <w:tc>
          <w:tcPr>
            <w:tcW w:w="3118" w:type="dxa"/>
          </w:tcPr>
          <w:p w:rsidR="00577AB5" w:rsidRDefault="00577AB5">
            <w:pPr>
              <w:pStyle w:val="ConsPlusNormal"/>
            </w:pPr>
            <w:r>
              <w:t>г. Оренбург, ул. Кирова, д. 8</w:t>
            </w:r>
          </w:p>
        </w:tc>
        <w:tc>
          <w:tcPr>
            <w:tcW w:w="1474" w:type="dxa"/>
          </w:tcPr>
          <w:p w:rsidR="00577AB5" w:rsidRDefault="00577AB5">
            <w:pPr>
              <w:pStyle w:val="ConsPlusNormal"/>
              <w:jc w:val="center"/>
            </w:pPr>
            <w:r>
              <w:t>1539,50</w:t>
            </w:r>
          </w:p>
        </w:tc>
        <w:tc>
          <w:tcPr>
            <w:tcW w:w="2551" w:type="dxa"/>
          </w:tcPr>
          <w:p w:rsidR="00577AB5" w:rsidRDefault="00577AB5">
            <w:pPr>
              <w:pStyle w:val="ConsPlusNormal"/>
              <w:jc w:val="center"/>
            </w:pPr>
            <w:r>
              <w:t>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1711331,63</w:t>
            </w:r>
          </w:p>
        </w:tc>
      </w:tr>
      <w:tr w:rsidR="00577AB5">
        <w:tc>
          <w:tcPr>
            <w:tcW w:w="794" w:type="dxa"/>
          </w:tcPr>
          <w:p w:rsidR="00577AB5" w:rsidRDefault="00577AB5">
            <w:pPr>
              <w:pStyle w:val="ConsPlusNormal"/>
              <w:jc w:val="center"/>
            </w:pPr>
            <w:r>
              <w:t>255.</w:t>
            </w:r>
          </w:p>
        </w:tc>
        <w:tc>
          <w:tcPr>
            <w:tcW w:w="3118" w:type="dxa"/>
          </w:tcPr>
          <w:p w:rsidR="00577AB5" w:rsidRDefault="00577AB5">
            <w:pPr>
              <w:pStyle w:val="ConsPlusNormal"/>
            </w:pPr>
            <w:r>
              <w:t>г. Оренбург, ул. Кольцевая, д. 1</w:t>
            </w:r>
          </w:p>
        </w:tc>
        <w:tc>
          <w:tcPr>
            <w:tcW w:w="1474" w:type="dxa"/>
          </w:tcPr>
          <w:p w:rsidR="00577AB5" w:rsidRDefault="00577AB5">
            <w:pPr>
              <w:pStyle w:val="ConsPlusNormal"/>
              <w:jc w:val="center"/>
            </w:pPr>
            <w:r>
              <w:t>837,40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2395975,32</w:t>
            </w:r>
          </w:p>
        </w:tc>
      </w:tr>
      <w:tr w:rsidR="00577AB5">
        <w:tc>
          <w:tcPr>
            <w:tcW w:w="794" w:type="dxa"/>
          </w:tcPr>
          <w:p w:rsidR="00577AB5" w:rsidRDefault="00577AB5">
            <w:pPr>
              <w:pStyle w:val="ConsPlusNormal"/>
              <w:jc w:val="center"/>
            </w:pPr>
            <w:r>
              <w:t>256.</w:t>
            </w:r>
          </w:p>
        </w:tc>
        <w:tc>
          <w:tcPr>
            <w:tcW w:w="3118" w:type="dxa"/>
          </w:tcPr>
          <w:p w:rsidR="00577AB5" w:rsidRDefault="00577AB5">
            <w:pPr>
              <w:pStyle w:val="ConsPlusNormal"/>
            </w:pPr>
            <w:r>
              <w:t>г. Оренбург, ул. Кольцевая, д. 23</w:t>
            </w:r>
          </w:p>
        </w:tc>
        <w:tc>
          <w:tcPr>
            <w:tcW w:w="1474" w:type="dxa"/>
          </w:tcPr>
          <w:p w:rsidR="00577AB5" w:rsidRDefault="00577AB5">
            <w:pPr>
              <w:pStyle w:val="ConsPlusNormal"/>
              <w:jc w:val="center"/>
            </w:pPr>
            <w:r>
              <w:t>3523,80</w:t>
            </w:r>
          </w:p>
        </w:tc>
        <w:tc>
          <w:tcPr>
            <w:tcW w:w="2551" w:type="dxa"/>
          </w:tcPr>
          <w:p w:rsidR="00577AB5" w:rsidRDefault="00577AB5">
            <w:pPr>
              <w:pStyle w:val="ConsPlusNormal"/>
              <w:jc w:val="center"/>
            </w:pPr>
            <w:r>
              <w:t>143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4253690,87</w:t>
            </w:r>
          </w:p>
        </w:tc>
      </w:tr>
      <w:tr w:rsidR="00577AB5">
        <w:tc>
          <w:tcPr>
            <w:tcW w:w="794" w:type="dxa"/>
          </w:tcPr>
          <w:p w:rsidR="00577AB5" w:rsidRDefault="00577AB5">
            <w:pPr>
              <w:pStyle w:val="ConsPlusNormal"/>
              <w:jc w:val="center"/>
            </w:pPr>
            <w:r>
              <w:t>257.</w:t>
            </w:r>
          </w:p>
        </w:tc>
        <w:tc>
          <w:tcPr>
            <w:tcW w:w="3118" w:type="dxa"/>
          </w:tcPr>
          <w:p w:rsidR="00577AB5" w:rsidRDefault="00577AB5">
            <w:pPr>
              <w:pStyle w:val="ConsPlusNormal"/>
            </w:pPr>
            <w:r>
              <w:t xml:space="preserve">г. Оренбург, ул. </w:t>
            </w:r>
            <w:r>
              <w:lastRenderedPageBreak/>
              <w:t>Комсомольская, д. 10, литера А</w:t>
            </w:r>
          </w:p>
        </w:tc>
        <w:tc>
          <w:tcPr>
            <w:tcW w:w="1474" w:type="dxa"/>
          </w:tcPr>
          <w:p w:rsidR="00577AB5" w:rsidRDefault="00577AB5">
            <w:pPr>
              <w:pStyle w:val="ConsPlusNormal"/>
              <w:jc w:val="center"/>
            </w:pPr>
            <w:r>
              <w:lastRenderedPageBreak/>
              <w:t>209,90</w:t>
            </w:r>
          </w:p>
        </w:tc>
        <w:tc>
          <w:tcPr>
            <w:tcW w:w="2551" w:type="dxa"/>
          </w:tcPr>
          <w:p w:rsidR="00577AB5" w:rsidRDefault="00577AB5">
            <w:pPr>
              <w:pStyle w:val="ConsPlusNormal"/>
              <w:jc w:val="center"/>
            </w:pPr>
            <w:r>
              <w:t>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122878,61</w:t>
            </w:r>
          </w:p>
        </w:tc>
      </w:tr>
      <w:tr w:rsidR="00577AB5">
        <w:tc>
          <w:tcPr>
            <w:tcW w:w="794" w:type="dxa"/>
          </w:tcPr>
          <w:p w:rsidR="00577AB5" w:rsidRDefault="00577AB5">
            <w:pPr>
              <w:pStyle w:val="ConsPlusNormal"/>
              <w:jc w:val="center"/>
            </w:pPr>
            <w:r>
              <w:lastRenderedPageBreak/>
              <w:t>258.</w:t>
            </w:r>
          </w:p>
        </w:tc>
        <w:tc>
          <w:tcPr>
            <w:tcW w:w="3118" w:type="dxa"/>
          </w:tcPr>
          <w:p w:rsidR="00577AB5" w:rsidRDefault="00577AB5">
            <w:pPr>
              <w:pStyle w:val="ConsPlusNormal"/>
            </w:pPr>
            <w:r>
              <w:t>г. Оренбург, ул. Конституции СССР, д. 11</w:t>
            </w:r>
          </w:p>
        </w:tc>
        <w:tc>
          <w:tcPr>
            <w:tcW w:w="1474" w:type="dxa"/>
          </w:tcPr>
          <w:p w:rsidR="00577AB5" w:rsidRDefault="00577AB5">
            <w:pPr>
              <w:pStyle w:val="ConsPlusNormal"/>
              <w:jc w:val="center"/>
            </w:pPr>
            <w:r>
              <w:t>10948,50</w:t>
            </w:r>
          </w:p>
        </w:tc>
        <w:tc>
          <w:tcPr>
            <w:tcW w:w="2551" w:type="dxa"/>
          </w:tcPr>
          <w:p w:rsidR="00577AB5" w:rsidRDefault="00577AB5">
            <w:pPr>
              <w:pStyle w:val="ConsPlusNormal"/>
              <w:jc w:val="center"/>
            </w:pPr>
            <w:r>
              <w:t>295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7738898,49</w:t>
            </w:r>
          </w:p>
        </w:tc>
      </w:tr>
      <w:tr w:rsidR="00577AB5">
        <w:tc>
          <w:tcPr>
            <w:tcW w:w="794" w:type="dxa"/>
          </w:tcPr>
          <w:p w:rsidR="00577AB5" w:rsidRDefault="00577AB5">
            <w:pPr>
              <w:pStyle w:val="ConsPlusNormal"/>
              <w:jc w:val="center"/>
            </w:pPr>
            <w:r>
              <w:t>259.</w:t>
            </w:r>
          </w:p>
        </w:tc>
        <w:tc>
          <w:tcPr>
            <w:tcW w:w="3118" w:type="dxa"/>
          </w:tcPr>
          <w:p w:rsidR="00577AB5" w:rsidRDefault="00577AB5">
            <w:pPr>
              <w:pStyle w:val="ConsPlusNormal"/>
            </w:pPr>
            <w:r>
              <w:t>г. Оренбург, ул. Конституции СССР, д. 11/2</w:t>
            </w:r>
          </w:p>
        </w:tc>
        <w:tc>
          <w:tcPr>
            <w:tcW w:w="1474" w:type="dxa"/>
          </w:tcPr>
          <w:p w:rsidR="00577AB5" w:rsidRDefault="00577AB5">
            <w:pPr>
              <w:pStyle w:val="ConsPlusNormal"/>
              <w:jc w:val="center"/>
            </w:pPr>
            <w:r>
              <w:t>10989,50</w:t>
            </w:r>
          </w:p>
        </w:tc>
        <w:tc>
          <w:tcPr>
            <w:tcW w:w="2551" w:type="dxa"/>
          </w:tcPr>
          <w:p w:rsidR="00577AB5" w:rsidRDefault="00577AB5">
            <w:pPr>
              <w:pStyle w:val="ConsPlusNormal"/>
              <w:jc w:val="center"/>
            </w:pPr>
            <w:r>
              <w:t>257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7697759,07</w:t>
            </w:r>
          </w:p>
        </w:tc>
      </w:tr>
      <w:tr w:rsidR="00577AB5">
        <w:tc>
          <w:tcPr>
            <w:tcW w:w="794" w:type="dxa"/>
          </w:tcPr>
          <w:p w:rsidR="00577AB5" w:rsidRDefault="00577AB5">
            <w:pPr>
              <w:pStyle w:val="ConsPlusNormal"/>
              <w:jc w:val="center"/>
            </w:pPr>
            <w:r>
              <w:t>260.</w:t>
            </w:r>
          </w:p>
        </w:tc>
        <w:tc>
          <w:tcPr>
            <w:tcW w:w="3118" w:type="dxa"/>
          </w:tcPr>
          <w:p w:rsidR="00577AB5" w:rsidRDefault="00577AB5">
            <w:pPr>
              <w:pStyle w:val="ConsPlusNormal"/>
            </w:pPr>
            <w:r>
              <w:t>г. Оренбург, ул. Конституции СССР, д. 13/1</w:t>
            </w:r>
          </w:p>
        </w:tc>
        <w:tc>
          <w:tcPr>
            <w:tcW w:w="1474" w:type="dxa"/>
          </w:tcPr>
          <w:p w:rsidR="00577AB5" w:rsidRDefault="00577AB5">
            <w:pPr>
              <w:pStyle w:val="ConsPlusNormal"/>
              <w:jc w:val="center"/>
            </w:pPr>
            <w:r>
              <w:t>22204,70</w:t>
            </w:r>
          </w:p>
        </w:tc>
        <w:tc>
          <w:tcPr>
            <w:tcW w:w="2551" w:type="dxa"/>
          </w:tcPr>
          <w:p w:rsidR="00577AB5" w:rsidRDefault="00577AB5">
            <w:pPr>
              <w:pStyle w:val="ConsPlusNormal"/>
              <w:jc w:val="center"/>
            </w:pPr>
            <w:r>
              <w:t>660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24047594,88</w:t>
            </w:r>
          </w:p>
        </w:tc>
      </w:tr>
      <w:tr w:rsidR="00577AB5">
        <w:tc>
          <w:tcPr>
            <w:tcW w:w="794" w:type="dxa"/>
          </w:tcPr>
          <w:p w:rsidR="00577AB5" w:rsidRDefault="00577AB5">
            <w:pPr>
              <w:pStyle w:val="ConsPlusNormal"/>
              <w:jc w:val="center"/>
            </w:pPr>
            <w:r>
              <w:t>261.</w:t>
            </w:r>
          </w:p>
        </w:tc>
        <w:tc>
          <w:tcPr>
            <w:tcW w:w="3118" w:type="dxa"/>
          </w:tcPr>
          <w:p w:rsidR="00577AB5" w:rsidRDefault="00577AB5">
            <w:pPr>
              <w:pStyle w:val="ConsPlusNormal"/>
            </w:pPr>
            <w:r>
              <w:t>г. Оренбург, ул. Конституции СССР, д. 15</w:t>
            </w:r>
          </w:p>
        </w:tc>
        <w:tc>
          <w:tcPr>
            <w:tcW w:w="1474" w:type="dxa"/>
          </w:tcPr>
          <w:p w:rsidR="00577AB5" w:rsidRDefault="00577AB5">
            <w:pPr>
              <w:pStyle w:val="ConsPlusNormal"/>
              <w:jc w:val="center"/>
            </w:pPr>
            <w:r>
              <w:t>11082,30</w:t>
            </w:r>
          </w:p>
        </w:tc>
        <w:tc>
          <w:tcPr>
            <w:tcW w:w="2551" w:type="dxa"/>
          </w:tcPr>
          <w:p w:rsidR="00577AB5" w:rsidRDefault="00577AB5">
            <w:pPr>
              <w:pStyle w:val="ConsPlusNormal"/>
              <w:jc w:val="center"/>
            </w:pPr>
            <w:r>
              <w:t>367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6129592,21</w:t>
            </w:r>
          </w:p>
        </w:tc>
      </w:tr>
      <w:tr w:rsidR="00577AB5">
        <w:tc>
          <w:tcPr>
            <w:tcW w:w="794" w:type="dxa"/>
          </w:tcPr>
          <w:p w:rsidR="00577AB5" w:rsidRDefault="00577AB5">
            <w:pPr>
              <w:pStyle w:val="ConsPlusNormal"/>
              <w:jc w:val="center"/>
            </w:pPr>
            <w:r>
              <w:t>262.</w:t>
            </w:r>
          </w:p>
        </w:tc>
        <w:tc>
          <w:tcPr>
            <w:tcW w:w="3118" w:type="dxa"/>
          </w:tcPr>
          <w:p w:rsidR="00577AB5" w:rsidRDefault="00577AB5">
            <w:pPr>
              <w:pStyle w:val="ConsPlusNormal"/>
            </w:pPr>
            <w:r>
              <w:t>г. Оренбург, ул. Конституции СССР, д. 15/2</w:t>
            </w:r>
          </w:p>
        </w:tc>
        <w:tc>
          <w:tcPr>
            <w:tcW w:w="1474" w:type="dxa"/>
          </w:tcPr>
          <w:p w:rsidR="00577AB5" w:rsidRDefault="00577AB5">
            <w:pPr>
              <w:pStyle w:val="ConsPlusNormal"/>
              <w:jc w:val="center"/>
            </w:pPr>
            <w:r>
              <w:t>8066,90</w:t>
            </w:r>
          </w:p>
        </w:tc>
        <w:tc>
          <w:tcPr>
            <w:tcW w:w="2551" w:type="dxa"/>
          </w:tcPr>
          <w:p w:rsidR="00577AB5" w:rsidRDefault="00577AB5">
            <w:pPr>
              <w:pStyle w:val="ConsPlusNormal"/>
              <w:jc w:val="center"/>
            </w:pPr>
            <w:r>
              <w:t>246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3215106,69</w:t>
            </w:r>
          </w:p>
        </w:tc>
      </w:tr>
      <w:tr w:rsidR="00577AB5">
        <w:tc>
          <w:tcPr>
            <w:tcW w:w="794" w:type="dxa"/>
          </w:tcPr>
          <w:p w:rsidR="00577AB5" w:rsidRDefault="00577AB5">
            <w:pPr>
              <w:pStyle w:val="ConsPlusNormal"/>
              <w:jc w:val="center"/>
            </w:pPr>
            <w:r>
              <w:t>263.</w:t>
            </w:r>
          </w:p>
        </w:tc>
        <w:tc>
          <w:tcPr>
            <w:tcW w:w="3118" w:type="dxa"/>
          </w:tcPr>
          <w:p w:rsidR="00577AB5" w:rsidRDefault="00577AB5">
            <w:pPr>
              <w:pStyle w:val="ConsPlusNormal"/>
            </w:pPr>
            <w:r>
              <w:t>г. Оренбург, ул. Конституции СССР, д. 28/4</w:t>
            </w:r>
          </w:p>
        </w:tc>
        <w:tc>
          <w:tcPr>
            <w:tcW w:w="1474" w:type="dxa"/>
          </w:tcPr>
          <w:p w:rsidR="00577AB5" w:rsidRDefault="00577AB5">
            <w:pPr>
              <w:pStyle w:val="ConsPlusNormal"/>
              <w:jc w:val="center"/>
            </w:pPr>
            <w:r>
              <w:t>8314,90</w:t>
            </w:r>
          </w:p>
        </w:tc>
        <w:tc>
          <w:tcPr>
            <w:tcW w:w="2551" w:type="dxa"/>
          </w:tcPr>
          <w:p w:rsidR="00577AB5" w:rsidRDefault="00577AB5">
            <w:pPr>
              <w:pStyle w:val="ConsPlusNormal"/>
              <w:jc w:val="center"/>
            </w:pPr>
            <w:r>
              <w:t>572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1960000,00</w:t>
            </w:r>
          </w:p>
        </w:tc>
      </w:tr>
      <w:tr w:rsidR="00577AB5">
        <w:tc>
          <w:tcPr>
            <w:tcW w:w="794" w:type="dxa"/>
          </w:tcPr>
          <w:p w:rsidR="00577AB5" w:rsidRDefault="00577AB5">
            <w:pPr>
              <w:pStyle w:val="ConsPlusNormal"/>
              <w:jc w:val="center"/>
            </w:pPr>
            <w:r>
              <w:t>264.</w:t>
            </w:r>
          </w:p>
        </w:tc>
        <w:tc>
          <w:tcPr>
            <w:tcW w:w="3118" w:type="dxa"/>
          </w:tcPr>
          <w:p w:rsidR="00577AB5" w:rsidRDefault="00577AB5">
            <w:pPr>
              <w:pStyle w:val="ConsPlusNormal"/>
            </w:pPr>
            <w:r>
              <w:t>г. Оренбург, ул. Конституции СССР, д. 3</w:t>
            </w:r>
          </w:p>
        </w:tc>
        <w:tc>
          <w:tcPr>
            <w:tcW w:w="1474" w:type="dxa"/>
          </w:tcPr>
          <w:p w:rsidR="00577AB5" w:rsidRDefault="00577AB5">
            <w:pPr>
              <w:pStyle w:val="ConsPlusNormal"/>
              <w:jc w:val="center"/>
            </w:pPr>
            <w:r>
              <w:t>9963,00</w:t>
            </w:r>
          </w:p>
        </w:tc>
        <w:tc>
          <w:tcPr>
            <w:tcW w:w="2551" w:type="dxa"/>
          </w:tcPr>
          <w:p w:rsidR="00577AB5" w:rsidRDefault="00577AB5">
            <w:pPr>
              <w:pStyle w:val="ConsPlusNormal"/>
              <w:jc w:val="center"/>
            </w:pPr>
            <w:r>
              <w:t>231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7761541,16</w:t>
            </w:r>
          </w:p>
        </w:tc>
      </w:tr>
      <w:tr w:rsidR="00577AB5">
        <w:tc>
          <w:tcPr>
            <w:tcW w:w="794" w:type="dxa"/>
          </w:tcPr>
          <w:p w:rsidR="00577AB5" w:rsidRDefault="00577AB5">
            <w:pPr>
              <w:pStyle w:val="ConsPlusNormal"/>
              <w:jc w:val="center"/>
            </w:pPr>
            <w:r>
              <w:t>265.</w:t>
            </w:r>
          </w:p>
        </w:tc>
        <w:tc>
          <w:tcPr>
            <w:tcW w:w="3118" w:type="dxa"/>
          </w:tcPr>
          <w:p w:rsidR="00577AB5" w:rsidRDefault="00577AB5">
            <w:pPr>
              <w:pStyle w:val="ConsPlusNormal"/>
            </w:pPr>
            <w:r>
              <w:t>г. Оренбург, ул. Конституции СССР, д. 3/2</w:t>
            </w:r>
          </w:p>
        </w:tc>
        <w:tc>
          <w:tcPr>
            <w:tcW w:w="1474" w:type="dxa"/>
          </w:tcPr>
          <w:p w:rsidR="00577AB5" w:rsidRDefault="00577AB5">
            <w:pPr>
              <w:pStyle w:val="ConsPlusNormal"/>
              <w:jc w:val="center"/>
            </w:pPr>
            <w:r>
              <w:t>9714,00</w:t>
            </w:r>
          </w:p>
        </w:tc>
        <w:tc>
          <w:tcPr>
            <w:tcW w:w="2551" w:type="dxa"/>
          </w:tcPr>
          <w:p w:rsidR="00577AB5" w:rsidRDefault="00577AB5">
            <w:pPr>
              <w:pStyle w:val="ConsPlusNormal"/>
              <w:jc w:val="center"/>
            </w:pPr>
            <w:r>
              <w:t>268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7766949,87</w:t>
            </w:r>
          </w:p>
        </w:tc>
      </w:tr>
      <w:tr w:rsidR="00577AB5">
        <w:tc>
          <w:tcPr>
            <w:tcW w:w="794" w:type="dxa"/>
          </w:tcPr>
          <w:p w:rsidR="00577AB5" w:rsidRDefault="00577AB5">
            <w:pPr>
              <w:pStyle w:val="ConsPlusNormal"/>
              <w:jc w:val="center"/>
            </w:pPr>
            <w:r>
              <w:t>266.</w:t>
            </w:r>
          </w:p>
        </w:tc>
        <w:tc>
          <w:tcPr>
            <w:tcW w:w="3118" w:type="dxa"/>
          </w:tcPr>
          <w:p w:rsidR="00577AB5" w:rsidRDefault="00577AB5">
            <w:pPr>
              <w:pStyle w:val="ConsPlusNormal"/>
            </w:pPr>
            <w:r>
              <w:t>г. Оренбург, ул. Конституции СССР, д. 5/2</w:t>
            </w:r>
          </w:p>
        </w:tc>
        <w:tc>
          <w:tcPr>
            <w:tcW w:w="1474" w:type="dxa"/>
          </w:tcPr>
          <w:p w:rsidR="00577AB5" w:rsidRDefault="00577AB5">
            <w:pPr>
              <w:pStyle w:val="ConsPlusNormal"/>
              <w:jc w:val="center"/>
            </w:pPr>
            <w:r>
              <w:t>5650,00</w:t>
            </w:r>
          </w:p>
        </w:tc>
        <w:tc>
          <w:tcPr>
            <w:tcW w:w="2551" w:type="dxa"/>
          </w:tcPr>
          <w:p w:rsidR="00577AB5" w:rsidRDefault="00577AB5">
            <w:pPr>
              <w:pStyle w:val="ConsPlusNormal"/>
              <w:jc w:val="center"/>
            </w:pPr>
            <w:r>
              <w:t>201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3834972,83</w:t>
            </w:r>
          </w:p>
        </w:tc>
      </w:tr>
      <w:tr w:rsidR="00577AB5">
        <w:tc>
          <w:tcPr>
            <w:tcW w:w="794" w:type="dxa"/>
          </w:tcPr>
          <w:p w:rsidR="00577AB5" w:rsidRDefault="00577AB5">
            <w:pPr>
              <w:pStyle w:val="ConsPlusNormal"/>
              <w:jc w:val="center"/>
            </w:pPr>
            <w:r>
              <w:t>267.</w:t>
            </w:r>
          </w:p>
        </w:tc>
        <w:tc>
          <w:tcPr>
            <w:tcW w:w="3118" w:type="dxa"/>
          </w:tcPr>
          <w:p w:rsidR="00577AB5" w:rsidRDefault="00577AB5">
            <w:pPr>
              <w:pStyle w:val="ConsPlusNormal"/>
            </w:pPr>
            <w:r>
              <w:t>г. Оренбург, ул. Конституции СССР, д. 7</w:t>
            </w:r>
          </w:p>
        </w:tc>
        <w:tc>
          <w:tcPr>
            <w:tcW w:w="1474" w:type="dxa"/>
          </w:tcPr>
          <w:p w:rsidR="00577AB5" w:rsidRDefault="00577AB5">
            <w:pPr>
              <w:pStyle w:val="ConsPlusNormal"/>
              <w:jc w:val="center"/>
            </w:pPr>
            <w:r>
              <w:t>9383,40</w:t>
            </w:r>
          </w:p>
        </w:tc>
        <w:tc>
          <w:tcPr>
            <w:tcW w:w="2551" w:type="dxa"/>
          </w:tcPr>
          <w:p w:rsidR="00577AB5" w:rsidRDefault="00577AB5">
            <w:pPr>
              <w:pStyle w:val="ConsPlusNormal"/>
              <w:jc w:val="center"/>
            </w:pPr>
            <w:r>
              <w:t>152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6367362,86</w:t>
            </w:r>
          </w:p>
        </w:tc>
      </w:tr>
      <w:tr w:rsidR="00577AB5">
        <w:tc>
          <w:tcPr>
            <w:tcW w:w="794" w:type="dxa"/>
          </w:tcPr>
          <w:p w:rsidR="00577AB5" w:rsidRDefault="00577AB5">
            <w:pPr>
              <w:pStyle w:val="ConsPlusNormal"/>
              <w:jc w:val="center"/>
            </w:pPr>
            <w:r>
              <w:t>268.</w:t>
            </w:r>
          </w:p>
        </w:tc>
        <w:tc>
          <w:tcPr>
            <w:tcW w:w="3118" w:type="dxa"/>
          </w:tcPr>
          <w:p w:rsidR="00577AB5" w:rsidRDefault="00577AB5">
            <w:pPr>
              <w:pStyle w:val="ConsPlusNormal"/>
            </w:pPr>
            <w:r>
              <w:t>г. Оренбург, ул. Конституции СССР, д. 7/2</w:t>
            </w:r>
          </w:p>
        </w:tc>
        <w:tc>
          <w:tcPr>
            <w:tcW w:w="1474" w:type="dxa"/>
          </w:tcPr>
          <w:p w:rsidR="00577AB5" w:rsidRDefault="00577AB5">
            <w:pPr>
              <w:pStyle w:val="ConsPlusNormal"/>
              <w:jc w:val="center"/>
            </w:pPr>
            <w:r>
              <w:t>9528,20</w:t>
            </w:r>
          </w:p>
        </w:tc>
        <w:tc>
          <w:tcPr>
            <w:tcW w:w="2551" w:type="dxa"/>
          </w:tcPr>
          <w:p w:rsidR="00577AB5" w:rsidRDefault="00577AB5">
            <w:pPr>
              <w:pStyle w:val="ConsPlusNormal"/>
              <w:jc w:val="center"/>
            </w:pPr>
            <w:r>
              <w:t>355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7677247,33</w:t>
            </w:r>
          </w:p>
        </w:tc>
      </w:tr>
      <w:tr w:rsidR="00577AB5">
        <w:tc>
          <w:tcPr>
            <w:tcW w:w="794" w:type="dxa"/>
          </w:tcPr>
          <w:p w:rsidR="00577AB5" w:rsidRDefault="00577AB5">
            <w:pPr>
              <w:pStyle w:val="ConsPlusNormal"/>
              <w:jc w:val="center"/>
            </w:pPr>
            <w:r>
              <w:t>269.</w:t>
            </w:r>
          </w:p>
        </w:tc>
        <w:tc>
          <w:tcPr>
            <w:tcW w:w="3118" w:type="dxa"/>
          </w:tcPr>
          <w:p w:rsidR="00577AB5" w:rsidRDefault="00577AB5">
            <w:pPr>
              <w:pStyle w:val="ConsPlusNormal"/>
            </w:pPr>
            <w:r>
              <w:t xml:space="preserve">г. Оренбург, ул. Конституции </w:t>
            </w:r>
            <w:r>
              <w:lastRenderedPageBreak/>
              <w:t>СССР, д. 9/1</w:t>
            </w:r>
          </w:p>
        </w:tc>
        <w:tc>
          <w:tcPr>
            <w:tcW w:w="1474" w:type="dxa"/>
          </w:tcPr>
          <w:p w:rsidR="00577AB5" w:rsidRDefault="00577AB5">
            <w:pPr>
              <w:pStyle w:val="ConsPlusNormal"/>
              <w:jc w:val="center"/>
            </w:pPr>
            <w:r>
              <w:lastRenderedPageBreak/>
              <w:t>20327,20</w:t>
            </w:r>
          </w:p>
        </w:tc>
        <w:tc>
          <w:tcPr>
            <w:tcW w:w="2551" w:type="dxa"/>
          </w:tcPr>
          <w:p w:rsidR="00577AB5" w:rsidRDefault="00577AB5">
            <w:pPr>
              <w:pStyle w:val="ConsPlusNormal"/>
              <w:jc w:val="center"/>
            </w:pPr>
            <w:r>
              <w:t>352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15374336,27</w:t>
            </w:r>
          </w:p>
        </w:tc>
      </w:tr>
      <w:tr w:rsidR="00577AB5">
        <w:tc>
          <w:tcPr>
            <w:tcW w:w="794" w:type="dxa"/>
          </w:tcPr>
          <w:p w:rsidR="00577AB5" w:rsidRDefault="00577AB5">
            <w:pPr>
              <w:pStyle w:val="ConsPlusNormal"/>
              <w:jc w:val="center"/>
            </w:pPr>
            <w:r>
              <w:lastRenderedPageBreak/>
              <w:t>270.</w:t>
            </w:r>
          </w:p>
        </w:tc>
        <w:tc>
          <w:tcPr>
            <w:tcW w:w="3118" w:type="dxa"/>
          </w:tcPr>
          <w:p w:rsidR="00577AB5" w:rsidRDefault="00577AB5">
            <w:pPr>
              <w:pStyle w:val="ConsPlusNormal"/>
            </w:pPr>
            <w:r>
              <w:t>г. Оренбург, ул. Космическая, д. 5/1</w:t>
            </w:r>
          </w:p>
        </w:tc>
        <w:tc>
          <w:tcPr>
            <w:tcW w:w="1474" w:type="dxa"/>
          </w:tcPr>
          <w:p w:rsidR="00577AB5" w:rsidRDefault="00577AB5">
            <w:pPr>
              <w:pStyle w:val="ConsPlusNormal"/>
              <w:jc w:val="center"/>
            </w:pPr>
            <w:r>
              <w:t>13646,50</w:t>
            </w:r>
          </w:p>
        </w:tc>
        <w:tc>
          <w:tcPr>
            <w:tcW w:w="2551" w:type="dxa"/>
          </w:tcPr>
          <w:p w:rsidR="00577AB5" w:rsidRDefault="00577AB5">
            <w:pPr>
              <w:pStyle w:val="ConsPlusNormal"/>
              <w:jc w:val="center"/>
            </w:pPr>
            <w:r>
              <w:t>468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12608792,18</w:t>
            </w:r>
          </w:p>
        </w:tc>
      </w:tr>
      <w:tr w:rsidR="00577AB5">
        <w:tc>
          <w:tcPr>
            <w:tcW w:w="794" w:type="dxa"/>
          </w:tcPr>
          <w:p w:rsidR="00577AB5" w:rsidRDefault="00577AB5">
            <w:pPr>
              <w:pStyle w:val="ConsPlusNormal"/>
              <w:jc w:val="center"/>
            </w:pPr>
            <w:r>
              <w:t>271.</w:t>
            </w:r>
          </w:p>
        </w:tc>
        <w:tc>
          <w:tcPr>
            <w:tcW w:w="3118" w:type="dxa"/>
          </w:tcPr>
          <w:p w:rsidR="00577AB5" w:rsidRDefault="00577AB5">
            <w:pPr>
              <w:pStyle w:val="ConsPlusNormal"/>
            </w:pPr>
            <w:r>
              <w:t>г. Оренбург, ул. Курочкина, д. 3</w:t>
            </w:r>
          </w:p>
        </w:tc>
        <w:tc>
          <w:tcPr>
            <w:tcW w:w="1474" w:type="dxa"/>
          </w:tcPr>
          <w:p w:rsidR="00577AB5" w:rsidRDefault="00577AB5">
            <w:pPr>
              <w:pStyle w:val="ConsPlusNormal"/>
              <w:jc w:val="center"/>
            </w:pPr>
            <w:r>
              <w:t>4443,50</w:t>
            </w:r>
          </w:p>
        </w:tc>
        <w:tc>
          <w:tcPr>
            <w:tcW w:w="2551" w:type="dxa"/>
          </w:tcPr>
          <w:p w:rsidR="00577AB5" w:rsidRDefault="00577AB5">
            <w:pPr>
              <w:pStyle w:val="ConsPlusNormal"/>
              <w:jc w:val="center"/>
            </w:pPr>
            <w:r>
              <w:t>146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4430490,61</w:t>
            </w:r>
          </w:p>
        </w:tc>
      </w:tr>
      <w:tr w:rsidR="00577AB5">
        <w:tc>
          <w:tcPr>
            <w:tcW w:w="794" w:type="dxa"/>
          </w:tcPr>
          <w:p w:rsidR="00577AB5" w:rsidRDefault="00577AB5">
            <w:pPr>
              <w:pStyle w:val="ConsPlusNormal"/>
              <w:jc w:val="center"/>
            </w:pPr>
            <w:r>
              <w:t>272.</w:t>
            </w:r>
          </w:p>
        </w:tc>
        <w:tc>
          <w:tcPr>
            <w:tcW w:w="3118" w:type="dxa"/>
          </w:tcPr>
          <w:p w:rsidR="00577AB5" w:rsidRDefault="00577AB5">
            <w:pPr>
              <w:pStyle w:val="ConsPlusNormal"/>
            </w:pPr>
            <w:r>
              <w:t>г. Оренбург, ул. Лабужского, д. 6</w:t>
            </w:r>
          </w:p>
        </w:tc>
        <w:tc>
          <w:tcPr>
            <w:tcW w:w="1474" w:type="dxa"/>
          </w:tcPr>
          <w:p w:rsidR="00577AB5" w:rsidRDefault="00577AB5">
            <w:pPr>
              <w:pStyle w:val="ConsPlusNormal"/>
              <w:jc w:val="center"/>
            </w:pPr>
            <w:r>
              <w:t>7517,50</w:t>
            </w:r>
          </w:p>
        </w:tc>
        <w:tc>
          <w:tcPr>
            <w:tcW w:w="2551" w:type="dxa"/>
          </w:tcPr>
          <w:p w:rsidR="00577AB5" w:rsidRDefault="00577AB5">
            <w:pPr>
              <w:pStyle w:val="ConsPlusNormal"/>
              <w:jc w:val="center"/>
            </w:pPr>
            <w:r>
              <w:t>321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2516713,61</w:t>
            </w:r>
          </w:p>
        </w:tc>
      </w:tr>
      <w:tr w:rsidR="00577AB5">
        <w:tc>
          <w:tcPr>
            <w:tcW w:w="794" w:type="dxa"/>
          </w:tcPr>
          <w:p w:rsidR="00577AB5" w:rsidRDefault="00577AB5">
            <w:pPr>
              <w:pStyle w:val="ConsPlusNormal"/>
              <w:jc w:val="center"/>
            </w:pPr>
            <w:r>
              <w:t>273.</w:t>
            </w:r>
          </w:p>
        </w:tc>
        <w:tc>
          <w:tcPr>
            <w:tcW w:w="3118" w:type="dxa"/>
          </w:tcPr>
          <w:p w:rsidR="00577AB5" w:rsidRDefault="00577AB5">
            <w:pPr>
              <w:pStyle w:val="ConsPlusNormal"/>
            </w:pPr>
            <w:r>
              <w:t>г. Оренбург, ул. Ленинская, д. 1а</w:t>
            </w:r>
          </w:p>
        </w:tc>
        <w:tc>
          <w:tcPr>
            <w:tcW w:w="1474" w:type="dxa"/>
          </w:tcPr>
          <w:p w:rsidR="00577AB5" w:rsidRDefault="00577AB5">
            <w:pPr>
              <w:pStyle w:val="ConsPlusNormal"/>
              <w:jc w:val="center"/>
            </w:pPr>
            <w:r>
              <w:t>910,60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3159962,38</w:t>
            </w:r>
          </w:p>
        </w:tc>
      </w:tr>
      <w:tr w:rsidR="00577AB5">
        <w:tc>
          <w:tcPr>
            <w:tcW w:w="794" w:type="dxa"/>
          </w:tcPr>
          <w:p w:rsidR="00577AB5" w:rsidRDefault="00577AB5">
            <w:pPr>
              <w:pStyle w:val="ConsPlusNormal"/>
              <w:jc w:val="center"/>
            </w:pPr>
            <w:r>
              <w:t>274.</w:t>
            </w:r>
          </w:p>
        </w:tc>
        <w:tc>
          <w:tcPr>
            <w:tcW w:w="3118" w:type="dxa"/>
          </w:tcPr>
          <w:p w:rsidR="00577AB5" w:rsidRDefault="00577AB5">
            <w:pPr>
              <w:pStyle w:val="ConsPlusNormal"/>
            </w:pPr>
            <w:r>
              <w:t>г. Оренбург, ул. Ленинская, д. 18</w:t>
            </w:r>
          </w:p>
        </w:tc>
        <w:tc>
          <w:tcPr>
            <w:tcW w:w="1474" w:type="dxa"/>
          </w:tcPr>
          <w:p w:rsidR="00577AB5" w:rsidRDefault="00577AB5">
            <w:pPr>
              <w:pStyle w:val="ConsPlusNormal"/>
              <w:jc w:val="center"/>
            </w:pPr>
            <w:r>
              <w:t>1254,40</w:t>
            </w:r>
          </w:p>
        </w:tc>
        <w:tc>
          <w:tcPr>
            <w:tcW w:w="2551" w:type="dxa"/>
          </w:tcPr>
          <w:p w:rsidR="00577AB5" w:rsidRDefault="00577AB5">
            <w:pPr>
              <w:pStyle w:val="ConsPlusNormal"/>
              <w:jc w:val="center"/>
            </w:pPr>
            <w:r>
              <w:t>55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363822,15</w:t>
            </w:r>
          </w:p>
        </w:tc>
      </w:tr>
      <w:tr w:rsidR="00577AB5">
        <w:tc>
          <w:tcPr>
            <w:tcW w:w="794" w:type="dxa"/>
          </w:tcPr>
          <w:p w:rsidR="00577AB5" w:rsidRDefault="00577AB5">
            <w:pPr>
              <w:pStyle w:val="ConsPlusNormal"/>
              <w:jc w:val="center"/>
            </w:pPr>
            <w:r>
              <w:t>275.</w:t>
            </w:r>
          </w:p>
        </w:tc>
        <w:tc>
          <w:tcPr>
            <w:tcW w:w="3118" w:type="dxa"/>
          </w:tcPr>
          <w:p w:rsidR="00577AB5" w:rsidRDefault="00577AB5">
            <w:pPr>
              <w:pStyle w:val="ConsPlusNormal"/>
            </w:pPr>
            <w:r>
              <w:t>г. Оренбург, ул. Ленинская, д. 3</w:t>
            </w:r>
          </w:p>
        </w:tc>
        <w:tc>
          <w:tcPr>
            <w:tcW w:w="1474" w:type="dxa"/>
          </w:tcPr>
          <w:p w:rsidR="00577AB5" w:rsidRDefault="00577AB5">
            <w:pPr>
              <w:pStyle w:val="ConsPlusNormal"/>
              <w:jc w:val="center"/>
            </w:pPr>
            <w:r>
              <w:t>3830,90</w:t>
            </w:r>
          </w:p>
        </w:tc>
        <w:tc>
          <w:tcPr>
            <w:tcW w:w="2551" w:type="dxa"/>
          </w:tcPr>
          <w:p w:rsidR="00577AB5" w:rsidRDefault="00577AB5">
            <w:pPr>
              <w:pStyle w:val="ConsPlusNormal"/>
              <w:jc w:val="center"/>
            </w:pPr>
            <w:r>
              <w:t>107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3495831,79</w:t>
            </w:r>
          </w:p>
        </w:tc>
      </w:tr>
      <w:tr w:rsidR="00577AB5">
        <w:tc>
          <w:tcPr>
            <w:tcW w:w="794" w:type="dxa"/>
          </w:tcPr>
          <w:p w:rsidR="00577AB5" w:rsidRDefault="00577AB5">
            <w:pPr>
              <w:pStyle w:val="ConsPlusNormal"/>
              <w:jc w:val="center"/>
            </w:pPr>
            <w:r>
              <w:t>276.</w:t>
            </w:r>
          </w:p>
        </w:tc>
        <w:tc>
          <w:tcPr>
            <w:tcW w:w="3118" w:type="dxa"/>
          </w:tcPr>
          <w:p w:rsidR="00577AB5" w:rsidRDefault="00577AB5">
            <w:pPr>
              <w:pStyle w:val="ConsPlusNormal"/>
            </w:pPr>
            <w:r>
              <w:t>г. Оренбург, ул. Ленинская, д. 57а</w:t>
            </w:r>
          </w:p>
        </w:tc>
        <w:tc>
          <w:tcPr>
            <w:tcW w:w="1474" w:type="dxa"/>
          </w:tcPr>
          <w:p w:rsidR="00577AB5" w:rsidRDefault="00577AB5">
            <w:pPr>
              <w:pStyle w:val="ConsPlusNormal"/>
              <w:jc w:val="center"/>
            </w:pPr>
            <w:r>
              <w:t>4075,90</w:t>
            </w:r>
          </w:p>
        </w:tc>
        <w:tc>
          <w:tcPr>
            <w:tcW w:w="2551" w:type="dxa"/>
          </w:tcPr>
          <w:p w:rsidR="00577AB5" w:rsidRDefault="00577AB5">
            <w:pPr>
              <w:pStyle w:val="ConsPlusNormal"/>
              <w:jc w:val="center"/>
            </w:pPr>
            <w:r>
              <w:t>174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160438,14</w:t>
            </w:r>
          </w:p>
        </w:tc>
      </w:tr>
      <w:tr w:rsidR="00577AB5">
        <w:tc>
          <w:tcPr>
            <w:tcW w:w="794" w:type="dxa"/>
          </w:tcPr>
          <w:p w:rsidR="00577AB5" w:rsidRDefault="00577AB5">
            <w:pPr>
              <w:pStyle w:val="ConsPlusNormal"/>
              <w:jc w:val="center"/>
            </w:pPr>
            <w:r>
              <w:t>277.</w:t>
            </w:r>
          </w:p>
        </w:tc>
        <w:tc>
          <w:tcPr>
            <w:tcW w:w="3118" w:type="dxa"/>
          </w:tcPr>
          <w:p w:rsidR="00577AB5" w:rsidRDefault="00577AB5">
            <w:pPr>
              <w:pStyle w:val="ConsPlusNormal"/>
            </w:pPr>
            <w:r>
              <w:t>г. Оренбург, ул. Луговая, д. 87</w:t>
            </w:r>
          </w:p>
        </w:tc>
        <w:tc>
          <w:tcPr>
            <w:tcW w:w="1474" w:type="dxa"/>
          </w:tcPr>
          <w:p w:rsidR="00577AB5" w:rsidRDefault="00577AB5">
            <w:pPr>
              <w:pStyle w:val="ConsPlusNormal"/>
              <w:jc w:val="center"/>
            </w:pPr>
            <w:r>
              <w:t>2365,90</w:t>
            </w:r>
          </w:p>
        </w:tc>
        <w:tc>
          <w:tcPr>
            <w:tcW w:w="2551" w:type="dxa"/>
          </w:tcPr>
          <w:p w:rsidR="00577AB5" w:rsidRDefault="00577AB5">
            <w:pPr>
              <w:pStyle w:val="ConsPlusNormal"/>
              <w:jc w:val="center"/>
            </w:pPr>
            <w:r>
              <w:t>84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1522767,61</w:t>
            </w:r>
          </w:p>
        </w:tc>
      </w:tr>
      <w:tr w:rsidR="00577AB5">
        <w:tc>
          <w:tcPr>
            <w:tcW w:w="794" w:type="dxa"/>
          </w:tcPr>
          <w:p w:rsidR="00577AB5" w:rsidRDefault="00577AB5">
            <w:pPr>
              <w:pStyle w:val="ConsPlusNormal"/>
              <w:jc w:val="center"/>
            </w:pPr>
            <w:r>
              <w:t>278.</w:t>
            </w:r>
          </w:p>
        </w:tc>
        <w:tc>
          <w:tcPr>
            <w:tcW w:w="3118" w:type="dxa"/>
          </w:tcPr>
          <w:p w:rsidR="00577AB5" w:rsidRDefault="00577AB5">
            <w:pPr>
              <w:pStyle w:val="ConsPlusNormal"/>
            </w:pPr>
            <w:r>
              <w:t>г. Оренбург, ул. Луговая, д. 87/1</w:t>
            </w:r>
          </w:p>
        </w:tc>
        <w:tc>
          <w:tcPr>
            <w:tcW w:w="1474" w:type="dxa"/>
          </w:tcPr>
          <w:p w:rsidR="00577AB5" w:rsidRDefault="00577AB5">
            <w:pPr>
              <w:pStyle w:val="ConsPlusNormal"/>
              <w:jc w:val="center"/>
            </w:pPr>
            <w:r>
              <w:t>5249,70</w:t>
            </w:r>
          </w:p>
        </w:tc>
        <w:tc>
          <w:tcPr>
            <w:tcW w:w="2551" w:type="dxa"/>
          </w:tcPr>
          <w:p w:rsidR="00577AB5" w:rsidRDefault="00577AB5">
            <w:pPr>
              <w:pStyle w:val="ConsPlusNormal"/>
              <w:jc w:val="center"/>
            </w:pPr>
            <w:r>
              <w:t>186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4062952,62</w:t>
            </w:r>
          </w:p>
        </w:tc>
      </w:tr>
      <w:tr w:rsidR="00577AB5">
        <w:tc>
          <w:tcPr>
            <w:tcW w:w="794" w:type="dxa"/>
          </w:tcPr>
          <w:p w:rsidR="00577AB5" w:rsidRDefault="00577AB5">
            <w:pPr>
              <w:pStyle w:val="ConsPlusNormal"/>
              <w:jc w:val="center"/>
            </w:pPr>
            <w:r>
              <w:t>279.</w:t>
            </w:r>
          </w:p>
        </w:tc>
        <w:tc>
          <w:tcPr>
            <w:tcW w:w="3118" w:type="dxa"/>
          </w:tcPr>
          <w:p w:rsidR="00577AB5" w:rsidRDefault="00577AB5">
            <w:pPr>
              <w:pStyle w:val="ConsPlusNormal"/>
            </w:pPr>
            <w:r>
              <w:t>г. Оренбург, ул. Луговая, д. 94</w:t>
            </w:r>
          </w:p>
        </w:tc>
        <w:tc>
          <w:tcPr>
            <w:tcW w:w="1474" w:type="dxa"/>
          </w:tcPr>
          <w:p w:rsidR="00577AB5" w:rsidRDefault="00577AB5">
            <w:pPr>
              <w:pStyle w:val="ConsPlusNormal"/>
              <w:jc w:val="center"/>
            </w:pPr>
            <w:r>
              <w:t>3501,20</w:t>
            </w:r>
          </w:p>
        </w:tc>
        <w:tc>
          <w:tcPr>
            <w:tcW w:w="2551" w:type="dxa"/>
          </w:tcPr>
          <w:p w:rsidR="00577AB5" w:rsidRDefault="00577AB5">
            <w:pPr>
              <w:pStyle w:val="ConsPlusNormal"/>
              <w:jc w:val="center"/>
            </w:pPr>
            <w:r>
              <w:t>126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1656616,27</w:t>
            </w:r>
          </w:p>
        </w:tc>
      </w:tr>
      <w:tr w:rsidR="00577AB5">
        <w:tc>
          <w:tcPr>
            <w:tcW w:w="794" w:type="dxa"/>
          </w:tcPr>
          <w:p w:rsidR="00577AB5" w:rsidRDefault="00577AB5">
            <w:pPr>
              <w:pStyle w:val="ConsPlusNormal"/>
              <w:jc w:val="center"/>
            </w:pPr>
            <w:r>
              <w:t>280.</w:t>
            </w:r>
          </w:p>
        </w:tc>
        <w:tc>
          <w:tcPr>
            <w:tcW w:w="3118" w:type="dxa"/>
          </w:tcPr>
          <w:p w:rsidR="00577AB5" w:rsidRDefault="00577AB5">
            <w:pPr>
              <w:pStyle w:val="ConsPlusNormal"/>
            </w:pPr>
            <w:r>
              <w:t>г. Оренбург, ул. Львовская, д. 114</w:t>
            </w:r>
          </w:p>
        </w:tc>
        <w:tc>
          <w:tcPr>
            <w:tcW w:w="1474" w:type="dxa"/>
          </w:tcPr>
          <w:p w:rsidR="00577AB5" w:rsidRDefault="00577AB5">
            <w:pPr>
              <w:pStyle w:val="ConsPlusNormal"/>
              <w:jc w:val="center"/>
            </w:pPr>
            <w:r>
              <w:t>3940,00</w:t>
            </w:r>
          </w:p>
        </w:tc>
        <w:tc>
          <w:tcPr>
            <w:tcW w:w="2551" w:type="dxa"/>
          </w:tcPr>
          <w:p w:rsidR="00577AB5" w:rsidRDefault="00577AB5">
            <w:pPr>
              <w:pStyle w:val="ConsPlusNormal"/>
              <w:jc w:val="center"/>
            </w:pPr>
            <w:r>
              <w:t>168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1730775,44</w:t>
            </w:r>
          </w:p>
        </w:tc>
      </w:tr>
      <w:tr w:rsidR="00577AB5">
        <w:tc>
          <w:tcPr>
            <w:tcW w:w="794" w:type="dxa"/>
          </w:tcPr>
          <w:p w:rsidR="00577AB5" w:rsidRDefault="00577AB5">
            <w:pPr>
              <w:pStyle w:val="ConsPlusNormal"/>
              <w:jc w:val="center"/>
            </w:pPr>
            <w:r>
              <w:t>281.</w:t>
            </w:r>
          </w:p>
        </w:tc>
        <w:tc>
          <w:tcPr>
            <w:tcW w:w="3118" w:type="dxa"/>
          </w:tcPr>
          <w:p w:rsidR="00577AB5" w:rsidRDefault="00577AB5">
            <w:pPr>
              <w:pStyle w:val="ConsPlusNormal"/>
            </w:pPr>
            <w:r>
              <w:t>г. Оренбург, ул. Львовская, д. 116</w:t>
            </w:r>
          </w:p>
        </w:tc>
        <w:tc>
          <w:tcPr>
            <w:tcW w:w="1474" w:type="dxa"/>
          </w:tcPr>
          <w:p w:rsidR="00577AB5" w:rsidRDefault="00577AB5">
            <w:pPr>
              <w:pStyle w:val="ConsPlusNormal"/>
              <w:jc w:val="center"/>
            </w:pPr>
            <w:r>
              <w:t>2795,30</w:t>
            </w:r>
          </w:p>
        </w:tc>
        <w:tc>
          <w:tcPr>
            <w:tcW w:w="2551" w:type="dxa"/>
          </w:tcPr>
          <w:p w:rsidR="00577AB5" w:rsidRDefault="00577AB5">
            <w:pPr>
              <w:pStyle w:val="ConsPlusNormal"/>
              <w:jc w:val="center"/>
            </w:pPr>
            <w:r>
              <w:t>115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1304771,42</w:t>
            </w:r>
          </w:p>
        </w:tc>
      </w:tr>
      <w:tr w:rsidR="00577AB5">
        <w:tc>
          <w:tcPr>
            <w:tcW w:w="794" w:type="dxa"/>
          </w:tcPr>
          <w:p w:rsidR="00577AB5" w:rsidRDefault="00577AB5">
            <w:pPr>
              <w:pStyle w:val="ConsPlusNormal"/>
              <w:jc w:val="center"/>
            </w:pPr>
            <w:r>
              <w:t>282.</w:t>
            </w:r>
          </w:p>
        </w:tc>
        <w:tc>
          <w:tcPr>
            <w:tcW w:w="3118" w:type="dxa"/>
          </w:tcPr>
          <w:p w:rsidR="00577AB5" w:rsidRDefault="00577AB5">
            <w:pPr>
              <w:pStyle w:val="ConsPlusNormal"/>
            </w:pPr>
            <w:r>
              <w:t>г. Оренбург, ул. Мало-Мельничная, д. 38а</w:t>
            </w:r>
          </w:p>
        </w:tc>
        <w:tc>
          <w:tcPr>
            <w:tcW w:w="1474" w:type="dxa"/>
          </w:tcPr>
          <w:p w:rsidR="00577AB5" w:rsidRDefault="00577AB5">
            <w:pPr>
              <w:pStyle w:val="ConsPlusNormal"/>
              <w:jc w:val="center"/>
            </w:pPr>
            <w:r>
              <w:t>5420,70</w:t>
            </w:r>
          </w:p>
        </w:tc>
        <w:tc>
          <w:tcPr>
            <w:tcW w:w="2551" w:type="dxa"/>
          </w:tcPr>
          <w:p w:rsidR="00577AB5" w:rsidRDefault="00577AB5">
            <w:pPr>
              <w:pStyle w:val="ConsPlusNormal"/>
              <w:jc w:val="center"/>
            </w:pPr>
            <w:r>
              <w:t>184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1239705,70</w:t>
            </w:r>
          </w:p>
        </w:tc>
      </w:tr>
      <w:tr w:rsidR="00577AB5">
        <w:tc>
          <w:tcPr>
            <w:tcW w:w="794" w:type="dxa"/>
          </w:tcPr>
          <w:p w:rsidR="00577AB5" w:rsidRDefault="00577AB5">
            <w:pPr>
              <w:pStyle w:val="ConsPlusNormal"/>
              <w:jc w:val="center"/>
            </w:pPr>
            <w:r>
              <w:lastRenderedPageBreak/>
              <w:t>283.</w:t>
            </w:r>
          </w:p>
        </w:tc>
        <w:tc>
          <w:tcPr>
            <w:tcW w:w="3118" w:type="dxa"/>
          </w:tcPr>
          <w:p w:rsidR="00577AB5" w:rsidRDefault="00577AB5">
            <w:pPr>
              <w:pStyle w:val="ConsPlusNormal"/>
            </w:pPr>
            <w:r>
              <w:t>г. Оренбург, ул. Мало-Мельничная, д. 38б</w:t>
            </w:r>
          </w:p>
        </w:tc>
        <w:tc>
          <w:tcPr>
            <w:tcW w:w="1474" w:type="dxa"/>
          </w:tcPr>
          <w:p w:rsidR="00577AB5" w:rsidRDefault="00577AB5">
            <w:pPr>
              <w:pStyle w:val="ConsPlusNormal"/>
              <w:jc w:val="center"/>
            </w:pPr>
            <w:r>
              <w:t>5299,60</w:t>
            </w:r>
          </w:p>
        </w:tc>
        <w:tc>
          <w:tcPr>
            <w:tcW w:w="2551" w:type="dxa"/>
          </w:tcPr>
          <w:p w:rsidR="00577AB5" w:rsidRDefault="00577AB5">
            <w:pPr>
              <w:pStyle w:val="ConsPlusNormal"/>
              <w:jc w:val="center"/>
            </w:pPr>
            <w:r>
              <w:t>156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7726530,84</w:t>
            </w:r>
          </w:p>
        </w:tc>
      </w:tr>
      <w:tr w:rsidR="00577AB5">
        <w:tc>
          <w:tcPr>
            <w:tcW w:w="794" w:type="dxa"/>
          </w:tcPr>
          <w:p w:rsidR="00577AB5" w:rsidRDefault="00577AB5">
            <w:pPr>
              <w:pStyle w:val="ConsPlusNormal"/>
              <w:jc w:val="center"/>
            </w:pPr>
            <w:r>
              <w:t>284.</w:t>
            </w:r>
          </w:p>
        </w:tc>
        <w:tc>
          <w:tcPr>
            <w:tcW w:w="3118" w:type="dxa"/>
          </w:tcPr>
          <w:p w:rsidR="00577AB5" w:rsidRDefault="00577AB5">
            <w:pPr>
              <w:pStyle w:val="ConsPlusNormal"/>
            </w:pPr>
            <w:r>
              <w:t>г. Оренбург, ул. Мало-Мельничная, д. 40б</w:t>
            </w:r>
          </w:p>
        </w:tc>
        <w:tc>
          <w:tcPr>
            <w:tcW w:w="1474" w:type="dxa"/>
          </w:tcPr>
          <w:p w:rsidR="00577AB5" w:rsidRDefault="00577AB5">
            <w:pPr>
              <w:pStyle w:val="ConsPlusNormal"/>
              <w:jc w:val="center"/>
            </w:pPr>
            <w:r>
              <w:t>5304,90</w:t>
            </w:r>
          </w:p>
        </w:tc>
        <w:tc>
          <w:tcPr>
            <w:tcW w:w="2551" w:type="dxa"/>
          </w:tcPr>
          <w:p w:rsidR="00577AB5" w:rsidRDefault="00577AB5">
            <w:pPr>
              <w:pStyle w:val="ConsPlusNormal"/>
              <w:jc w:val="center"/>
            </w:pPr>
            <w:r>
              <w:t>146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7063971,60</w:t>
            </w:r>
          </w:p>
        </w:tc>
      </w:tr>
      <w:tr w:rsidR="00577AB5">
        <w:tc>
          <w:tcPr>
            <w:tcW w:w="794" w:type="dxa"/>
          </w:tcPr>
          <w:p w:rsidR="00577AB5" w:rsidRDefault="00577AB5">
            <w:pPr>
              <w:pStyle w:val="ConsPlusNormal"/>
              <w:jc w:val="center"/>
            </w:pPr>
            <w:r>
              <w:t>285.</w:t>
            </w:r>
          </w:p>
        </w:tc>
        <w:tc>
          <w:tcPr>
            <w:tcW w:w="3118" w:type="dxa"/>
          </w:tcPr>
          <w:p w:rsidR="00577AB5" w:rsidRDefault="00577AB5">
            <w:pPr>
              <w:pStyle w:val="ConsPlusNormal"/>
            </w:pPr>
            <w:r>
              <w:t>г. Оренбург, ул. Маршала Жукова, д. 24</w:t>
            </w:r>
          </w:p>
        </w:tc>
        <w:tc>
          <w:tcPr>
            <w:tcW w:w="1474" w:type="dxa"/>
          </w:tcPr>
          <w:p w:rsidR="00577AB5" w:rsidRDefault="00577AB5">
            <w:pPr>
              <w:pStyle w:val="ConsPlusNormal"/>
              <w:jc w:val="center"/>
            </w:pPr>
            <w:r>
              <w:t>13992,10</w:t>
            </w:r>
          </w:p>
        </w:tc>
        <w:tc>
          <w:tcPr>
            <w:tcW w:w="2551" w:type="dxa"/>
          </w:tcPr>
          <w:p w:rsidR="00577AB5" w:rsidRDefault="00577AB5">
            <w:pPr>
              <w:pStyle w:val="ConsPlusNormal"/>
              <w:jc w:val="center"/>
            </w:pPr>
            <w:r>
              <w:t>481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9188137,22</w:t>
            </w:r>
          </w:p>
        </w:tc>
      </w:tr>
      <w:tr w:rsidR="00577AB5">
        <w:tc>
          <w:tcPr>
            <w:tcW w:w="794" w:type="dxa"/>
          </w:tcPr>
          <w:p w:rsidR="00577AB5" w:rsidRDefault="00577AB5">
            <w:pPr>
              <w:pStyle w:val="ConsPlusNormal"/>
              <w:jc w:val="center"/>
            </w:pPr>
            <w:r>
              <w:t>286.</w:t>
            </w:r>
          </w:p>
        </w:tc>
        <w:tc>
          <w:tcPr>
            <w:tcW w:w="3118" w:type="dxa"/>
          </w:tcPr>
          <w:p w:rsidR="00577AB5" w:rsidRDefault="00577AB5">
            <w:pPr>
              <w:pStyle w:val="ConsPlusNormal"/>
            </w:pPr>
            <w:r>
              <w:t>г. Оренбург, ул. Мира, д. 10</w:t>
            </w:r>
          </w:p>
        </w:tc>
        <w:tc>
          <w:tcPr>
            <w:tcW w:w="1474" w:type="dxa"/>
          </w:tcPr>
          <w:p w:rsidR="00577AB5" w:rsidRDefault="00577AB5">
            <w:pPr>
              <w:pStyle w:val="ConsPlusNormal"/>
              <w:jc w:val="center"/>
            </w:pPr>
            <w:r>
              <w:t>3857,20</w:t>
            </w:r>
          </w:p>
        </w:tc>
        <w:tc>
          <w:tcPr>
            <w:tcW w:w="2551" w:type="dxa"/>
          </w:tcPr>
          <w:p w:rsidR="00577AB5" w:rsidRDefault="00577AB5">
            <w:pPr>
              <w:pStyle w:val="ConsPlusNormal"/>
              <w:jc w:val="center"/>
            </w:pPr>
            <w:r>
              <w:t>119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1245002,42</w:t>
            </w:r>
          </w:p>
        </w:tc>
      </w:tr>
      <w:tr w:rsidR="00577AB5">
        <w:tc>
          <w:tcPr>
            <w:tcW w:w="794" w:type="dxa"/>
          </w:tcPr>
          <w:p w:rsidR="00577AB5" w:rsidRDefault="00577AB5">
            <w:pPr>
              <w:pStyle w:val="ConsPlusNormal"/>
              <w:jc w:val="center"/>
            </w:pPr>
            <w:r>
              <w:t>287.</w:t>
            </w:r>
          </w:p>
        </w:tc>
        <w:tc>
          <w:tcPr>
            <w:tcW w:w="3118" w:type="dxa"/>
          </w:tcPr>
          <w:p w:rsidR="00577AB5" w:rsidRDefault="00577AB5">
            <w:pPr>
              <w:pStyle w:val="ConsPlusNormal"/>
            </w:pPr>
            <w:r>
              <w:t>г. Оренбург, ул. Мира, д. 12</w:t>
            </w:r>
          </w:p>
        </w:tc>
        <w:tc>
          <w:tcPr>
            <w:tcW w:w="1474" w:type="dxa"/>
          </w:tcPr>
          <w:p w:rsidR="00577AB5" w:rsidRDefault="00577AB5">
            <w:pPr>
              <w:pStyle w:val="ConsPlusNormal"/>
              <w:jc w:val="center"/>
            </w:pPr>
            <w:r>
              <w:t>4025,20</w:t>
            </w:r>
          </w:p>
        </w:tc>
        <w:tc>
          <w:tcPr>
            <w:tcW w:w="2551" w:type="dxa"/>
          </w:tcPr>
          <w:p w:rsidR="00577AB5" w:rsidRDefault="00577AB5">
            <w:pPr>
              <w:pStyle w:val="ConsPlusNormal"/>
              <w:jc w:val="center"/>
            </w:pPr>
            <w:r>
              <w:t>134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1142606,00</w:t>
            </w:r>
          </w:p>
        </w:tc>
      </w:tr>
      <w:tr w:rsidR="00577AB5">
        <w:tc>
          <w:tcPr>
            <w:tcW w:w="794" w:type="dxa"/>
          </w:tcPr>
          <w:p w:rsidR="00577AB5" w:rsidRDefault="00577AB5">
            <w:pPr>
              <w:pStyle w:val="ConsPlusNormal"/>
              <w:jc w:val="center"/>
            </w:pPr>
            <w:r>
              <w:t>288.</w:t>
            </w:r>
          </w:p>
        </w:tc>
        <w:tc>
          <w:tcPr>
            <w:tcW w:w="3118" w:type="dxa"/>
          </w:tcPr>
          <w:p w:rsidR="00577AB5" w:rsidRDefault="00577AB5">
            <w:pPr>
              <w:pStyle w:val="ConsPlusNormal"/>
            </w:pPr>
            <w:r>
              <w:t>г. Оренбург, ул. Мира, д. 6</w:t>
            </w:r>
          </w:p>
        </w:tc>
        <w:tc>
          <w:tcPr>
            <w:tcW w:w="1474" w:type="dxa"/>
          </w:tcPr>
          <w:p w:rsidR="00577AB5" w:rsidRDefault="00577AB5">
            <w:pPr>
              <w:pStyle w:val="ConsPlusNormal"/>
              <w:jc w:val="center"/>
            </w:pPr>
            <w:r>
              <w:t>4556,40</w:t>
            </w:r>
          </w:p>
        </w:tc>
        <w:tc>
          <w:tcPr>
            <w:tcW w:w="2551" w:type="dxa"/>
          </w:tcPr>
          <w:p w:rsidR="00577AB5" w:rsidRDefault="00577AB5">
            <w:pPr>
              <w:pStyle w:val="ConsPlusNormal"/>
              <w:jc w:val="center"/>
            </w:pPr>
            <w:r>
              <w:t>146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995204,05</w:t>
            </w:r>
          </w:p>
        </w:tc>
      </w:tr>
      <w:tr w:rsidR="00577AB5">
        <w:tc>
          <w:tcPr>
            <w:tcW w:w="794" w:type="dxa"/>
          </w:tcPr>
          <w:p w:rsidR="00577AB5" w:rsidRDefault="00577AB5">
            <w:pPr>
              <w:pStyle w:val="ConsPlusNormal"/>
              <w:jc w:val="center"/>
            </w:pPr>
            <w:r>
              <w:t>289.</w:t>
            </w:r>
          </w:p>
        </w:tc>
        <w:tc>
          <w:tcPr>
            <w:tcW w:w="3118" w:type="dxa"/>
          </w:tcPr>
          <w:p w:rsidR="00577AB5" w:rsidRDefault="00577AB5">
            <w:pPr>
              <w:pStyle w:val="ConsPlusNormal"/>
            </w:pPr>
            <w:r>
              <w:t>г. Оренбург, ул. Мусы Джалиля, д. 21</w:t>
            </w:r>
          </w:p>
        </w:tc>
        <w:tc>
          <w:tcPr>
            <w:tcW w:w="1474" w:type="dxa"/>
          </w:tcPr>
          <w:p w:rsidR="00577AB5" w:rsidRDefault="00577AB5">
            <w:pPr>
              <w:pStyle w:val="ConsPlusNormal"/>
              <w:jc w:val="center"/>
            </w:pPr>
            <w:r>
              <w:t>4547,20</w:t>
            </w:r>
          </w:p>
        </w:tc>
        <w:tc>
          <w:tcPr>
            <w:tcW w:w="2551" w:type="dxa"/>
          </w:tcPr>
          <w:p w:rsidR="00577AB5" w:rsidRDefault="00577AB5">
            <w:pPr>
              <w:pStyle w:val="ConsPlusNormal"/>
              <w:jc w:val="center"/>
            </w:pPr>
            <w:r>
              <w:t>112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2966424,00</w:t>
            </w:r>
          </w:p>
        </w:tc>
      </w:tr>
      <w:tr w:rsidR="00577AB5">
        <w:tc>
          <w:tcPr>
            <w:tcW w:w="794" w:type="dxa"/>
          </w:tcPr>
          <w:p w:rsidR="00577AB5" w:rsidRDefault="00577AB5">
            <w:pPr>
              <w:pStyle w:val="ConsPlusNormal"/>
              <w:jc w:val="center"/>
            </w:pPr>
            <w:r>
              <w:t>290.</w:t>
            </w:r>
          </w:p>
        </w:tc>
        <w:tc>
          <w:tcPr>
            <w:tcW w:w="3118" w:type="dxa"/>
          </w:tcPr>
          <w:p w:rsidR="00577AB5" w:rsidRDefault="00577AB5">
            <w:pPr>
              <w:pStyle w:val="ConsPlusNormal"/>
            </w:pPr>
            <w:r>
              <w:t>г. Оренбург, ул. Народная, д. 12</w:t>
            </w:r>
          </w:p>
        </w:tc>
        <w:tc>
          <w:tcPr>
            <w:tcW w:w="1474" w:type="dxa"/>
          </w:tcPr>
          <w:p w:rsidR="00577AB5" w:rsidRDefault="00577AB5">
            <w:pPr>
              <w:pStyle w:val="ConsPlusNormal"/>
              <w:jc w:val="center"/>
            </w:pPr>
            <w:r>
              <w:t>5373,10</w:t>
            </w:r>
          </w:p>
        </w:tc>
        <w:tc>
          <w:tcPr>
            <w:tcW w:w="2551" w:type="dxa"/>
          </w:tcPr>
          <w:p w:rsidR="00577AB5" w:rsidRDefault="00577AB5">
            <w:pPr>
              <w:pStyle w:val="ConsPlusNormal"/>
              <w:jc w:val="center"/>
            </w:pPr>
            <w:r>
              <w:t>188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1789256,01</w:t>
            </w:r>
          </w:p>
        </w:tc>
      </w:tr>
      <w:tr w:rsidR="00577AB5">
        <w:tc>
          <w:tcPr>
            <w:tcW w:w="794" w:type="dxa"/>
          </w:tcPr>
          <w:p w:rsidR="00577AB5" w:rsidRDefault="00577AB5">
            <w:pPr>
              <w:pStyle w:val="ConsPlusNormal"/>
              <w:jc w:val="center"/>
            </w:pPr>
            <w:r>
              <w:t>291.</w:t>
            </w:r>
          </w:p>
        </w:tc>
        <w:tc>
          <w:tcPr>
            <w:tcW w:w="3118" w:type="dxa"/>
          </w:tcPr>
          <w:p w:rsidR="00577AB5" w:rsidRDefault="00577AB5">
            <w:pPr>
              <w:pStyle w:val="ConsPlusNormal"/>
            </w:pPr>
            <w:r>
              <w:t>г. Оренбург, ул. Народная, д. 12/1</w:t>
            </w:r>
          </w:p>
        </w:tc>
        <w:tc>
          <w:tcPr>
            <w:tcW w:w="1474" w:type="dxa"/>
          </w:tcPr>
          <w:p w:rsidR="00577AB5" w:rsidRDefault="00577AB5">
            <w:pPr>
              <w:pStyle w:val="ConsPlusNormal"/>
              <w:jc w:val="center"/>
            </w:pPr>
            <w:r>
              <w:t>5387,80</w:t>
            </w:r>
          </w:p>
        </w:tc>
        <w:tc>
          <w:tcPr>
            <w:tcW w:w="2551" w:type="dxa"/>
          </w:tcPr>
          <w:p w:rsidR="00577AB5" w:rsidRDefault="00577AB5">
            <w:pPr>
              <w:pStyle w:val="ConsPlusNormal"/>
              <w:jc w:val="center"/>
            </w:pPr>
            <w:r>
              <w:t>189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7115597,76</w:t>
            </w:r>
          </w:p>
        </w:tc>
      </w:tr>
      <w:tr w:rsidR="00577AB5">
        <w:tc>
          <w:tcPr>
            <w:tcW w:w="794" w:type="dxa"/>
          </w:tcPr>
          <w:p w:rsidR="00577AB5" w:rsidRDefault="00577AB5">
            <w:pPr>
              <w:pStyle w:val="ConsPlusNormal"/>
              <w:jc w:val="center"/>
            </w:pPr>
            <w:r>
              <w:t>292.</w:t>
            </w:r>
          </w:p>
        </w:tc>
        <w:tc>
          <w:tcPr>
            <w:tcW w:w="3118" w:type="dxa"/>
          </w:tcPr>
          <w:p w:rsidR="00577AB5" w:rsidRDefault="00577AB5">
            <w:pPr>
              <w:pStyle w:val="ConsPlusNormal"/>
            </w:pPr>
            <w:r>
              <w:t>г. Оренбург, ул. Народная, д. 12/2</w:t>
            </w:r>
          </w:p>
        </w:tc>
        <w:tc>
          <w:tcPr>
            <w:tcW w:w="1474" w:type="dxa"/>
          </w:tcPr>
          <w:p w:rsidR="00577AB5" w:rsidRDefault="00577AB5">
            <w:pPr>
              <w:pStyle w:val="ConsPlusNormal"/>
              <w:jc w:val="center"/>
            </w:pPr>
            <w:r>
              <w:t>5379,30</w:t>
            </w:r>
          </w:p>
        </w:tc>
        <w:tc>
          <w:tcPr>
            <w:tcW w:w="2551" w:type="dxa"/>
          </w:tcPr>
          <w:p w:rsidR="00577AB5" w:rsidRDefault="00577AB5">
            <w:pPr>
              <w:pStyle w:val="ConsPlusNormal"/>
              <w:jc w:val="center"/>
            </w:pPr>
            <w:r>
              <w:t>188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1782304,05</w:t>
            </w:r>
          </w:p>
        </w:tc>
      </w:tr>
      <w:tr w:rsidR="00577AB5">
        <w:tc>
          <w:tcPr>
            <w:tcW w:w="794" w:type="dxa"/>
          </w:tcPr>
          <w:p w:rsidR="00577AB5" w:rsidRDefault="00577AB5">
            <w:pPr>
              <w:pStyle w:val="ConsPlusNormal"/>
              <w:jc w:val="center"/>
            </w:pPr>
            <w:r>
              <w:t>293.</w:t>
            </w:r>
          </w:p>
        </w:tc>
        <w:tc>
          <w:tcPr>
            <w:tcW w:w="3118" w:type="dxa"/>
          </w:tcPr>
          <w:p w:rsidR="00577AB5" w:rsidRDefault="00577AB5">
            <w:pPr>
              <w:pStyle w:val="ConsPlusNormal"/>
            </w:pPr>
            <w:r>
              <w:t>г. Оренбург, ул. Народная, д. 17</w:t>
            </w:r>
          </w:p>
        </w:tc>
        <w:tc>
          <w:tcPr>
            <w:tcW w:w="1474" w:type="dxa"/>
          </w:tcPr>
          <w:p w:rsidR="00577AB5" w:rsidRDefault="00577AB5">
            <w:pPr>
              <w:pStyle w:val="ConsPlusNormal"/>
              <w:jc w:val="center"/>
            </w:pPr>
            <w:r>
              <w:t>4026,00</w:t>
            </w:r>
          </w:p>
        </w:tc>
        <w:tc>
          <w:tcPr>
            <w:tcW w:w="2551" w:type="dxa"/>
          </w:tcPr>
          <w:p w:rsidR="00577AB5" w:rsidRDefault="00577AB5">
            <w:pPr>
              <w:pStyle w:val="ConsPlusNormal"/>
              <w:jc w:val="center"/>
            </w:pPr>
            <w:r>
              <w:t>196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205932,92</w:t>
            </w:r>
          </w:p>
        </w:tc>
      </w:tr>
      <w:tr w:rsidR="00577AB5">
        <w:tc>
          <w:tcPr>
            <w:tcW w:w="794" w:type="dxa"/>
          </w:tcPr>
          <w:p w:rsidR="00577AB5" w:rsidRDefault="00577AB5">
            <w:pPr>
              <w:pStyle w:val="ConsPlusNormal"/>
              <w:jc w:val="center"/>
            </w:pPr>
            <w:r>
              <w:t>294.</w:t>
            </w:r>
          </w:p>
        </w:tc>
        <w:tc>
          <w:tcPr>
            <w:tcW w:w="3118" w:type="dxa"/>
          </w:tcPr>
          <w:p w:rsidR="00577AB5" w:rsidRDefault="00577AB5">
            <w:pPr>
              <w:pStyle w:val="ConsPlusNormal"/>
            </w:pPr>
            <w:r>
              <w:t>г. Оренбург, ул. Народная, д. 6</w:t>
            </w:r>
          </w:p>
        </w:tc>
        <w:tc>
          <w:tcPr>
            <w:tcW w:w="1474" w:type="dxa"/>
          </w:tcPr>
          <w:p w:rsidR="00577AB5" w:rsidRDefault="00577AB5">
            <w:pPr>
              <w:pStyle w:val="ConsPlusNormal"/>
              <w:jc w:val="center"/>
            </w:pPr>
            <w:r>
              <w:t>4896,70</w:t>
            </w:r>
          </w:p>
        </w:tc>
        <w:tc>
          <w:tcPr>
            <w:tcW w:w="2551" w:type="dxa"/>
          </w:tcPr>
          <w:p w:rsidR="00577AB5" w:rsidRDefault="00577AB5">
            <w:pPr>
              <w:pStyle w:val="ConsPlusNormal"/>
              <w:jc w:val="center"/>
            </w:pPr>
            <w:r>
              <w:t>172</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2760014,42</w:t>
            </w:r>
          </w:p>
        </w:tc>
      </w:tr>
      <w:tr w:rsidR="00577AB5">
        <w:tc>
          <w:tcPr>
            <w:tcW w:w="794" w:type="dxa"/>
          </w:tcPr>
          <w:p w:rsidR="00577AB5" w:rsidRDefault="00577AB5">
            <w:pPr>
              <w:pStyle w:val="ConsPlusNormal"/>
              <w:jc w:val="center"/>
            </w:pPr>
            <w:r>
              <w:t>295.</w:t>
            </w:r>
          </w:p>
        </w:tc>
        <w:tc>
          <w:tcPr>
            <w:tcW w:w="3118" w:type="dxa"/>
          </w:tcPr>
          <w:p w:rsidR="00577AB5" w:rsidRDefault="00577AB5">
            <w:pPr>
              <w:pStyle w:val="ConsPlusNormal"/>
            </w:pPr>
            <w:r>
              <w:t>г. Оренбург, ул. Невельская, д. 30</w:t>
            </w:r>
          </w:p>
        </w:tc>
        <w:tc>
          <w:tcPr>
            <w:tcW w:w="1474" w:type="dxa"/>
          </w:tcPr>
          <w:p w:rsidR="00577AB5" w:rsidRDefault="00577AB5">
            <w:pPr>
              <w:pStyle w:val="ConsPlusNormal"/>
              <w:jc w:val="center"/>
            </w:pPr>
            <w:r>
              <w:t>4067,50</w:t>
            </w:r>
          </w:p>
        </w:tc>
        <w:tc>
          <w:tcPr>
            <w:tcW w:w="2551" w:type="dxa"/>
          </w:tcPr>
          <w:p w:rsidR="00577AB5" w:rsidRDefault="00577AB5">
            <w:pPr>
              <w:pStyle w:val="ConsPlusNormal"/>
              <w:jc w:val="center"/>
            </w:pPr>
            <w:r>
              <w:t>136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764099,35</w:t>
            </w:r>
          </w:p>
        </w:tc>
      </w:tr>
      <w:tr w:rsidR="00577AB5">
        <w:tc>
          <w:tcPr>
            <w:tcW w:w="794" w:type="dxa"/>
          </w:tcPr>
          <w:p w:rsidR="00577AB5" w:rsidRDefault="00577AB5">
            <w:pPr>
              <w:pStyle w:val="ConsPlusNormal"/>
              <w:jc w:val="center"/>
            </w:pPr>
            <w:r>
              <w:t>296.</w:t>
            </w:r>
          </w:p>
        </w:tc>
        <w:tc>
          <w:tcPr>
            <w:tcW w:w="3118" w:type="dxa"/>
          </w:tcPr>
          <w:p w:rsidR="00577AB5" w:rsidRDefault="00577AB5">
            <w:pPr>
              <w:pStyle w:val="ConsPlusNormal"/>
            </w:pPr>
            <w:r>
              <w:t>г. Оренбург, ул. Новая, д. 21/2</w:t>
            </w:r>
          </w:p>
        </w:tc>
        <w:tc>
          <w:tcPr>
            <w:tcW w:w="1474" w:type="dxa"/>
          </w:tcPr>
          <w:p w:rsidR="00577AB5" w:rsidRDefault="00577AB5">
            <w:pPr>
              <w:pStyle w:val="ConsPlusNormal"/>
              <w:jc w:val="center"/>
            </w:pPr>
            <w:r>
              <w:t>5786,10</w:t>
            </w:r>
          </w:p>
        </w:tc>
        <w:tc>
          <w:tcPr>
            <w:tcW w:w="2551" w:type="dxa"/>
          </w:tcPr>
          <w:p w:rsidR="00577AB5" w:rsidRDefault="00577AB5">
            <w:pPr>
              <w:pStyle w:val="ConsPlusNormal"/>
              <w:jc w:val="center"/>
            </w:pPr>
            <w:r>
              <w:t>166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3060431,65</w:t>
            </w:r>
          </w:p>
        </w:tc>
      </w:tr>
      <w:tr w:rsidR="00577AB5">
        <w:tc>
          <w:tcPr>
            <w:tcW w:w="794" w:type="dxa"/>
          </w:tcPr>
          <w:p w:rsidR="00577AB5" w:rsidRDefault="00577AB5">
            <w:pPr>
              <w:pStyle w:val="ConsPlusNormal"/>
              <w:jc w:val="center"/>
            </w:pPr>
            <w:r>
              <w:t>297.</w:t>
            </w:r>
          </w:p>
        </w:tc>
        <w:tc>
          <w:tcPr>
            <w:tcW w:w="3118" w:type="dxa"/>
          </w:tcPr>
          <w:p w:rsidR="00577AB5" w:rsidRDefault="00577AB5">
            <w:pPr>
              <w:pStyle w:val="ConsPlusNormal"/>
            </w:pPr>
            <w:r>
              <w:t>г. Оренбург, ул. Ногина, д. 90</w:t>
            </w:r>
          </w:p>
        </w:tc>
        <w:tc>
          <w:tcPr>
            <w:tcW w:w="1474" w:type="dxa"/>
          </w:tcPr>
          <w:p w:rsidR="00577AB5" w:rsidRDefault="00577AB5">
            <w:pPr>
              <w:pStyle w:val="ConsPlusNormal"/>
              <w:jc w:val="center"/>
            </w:pPr>
            <w:r>
              <w:t>4369,90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3281227,87</w:t>
            </w:r>
          </w:p>
        </w:tc>
      </w:tr>
      <w:tr w:rsidR="00577AB5">
        <w:tc>
          <w:tcPr>
            <w:tcW w:w="794" w:type="dxa"/>
          </w:tcPr>
          <w:p w:rsidR="00577AB5" w:rsidRDefault="00577AB5">
            <w:pPr>
              <w:pStyle w:val="ConsPlusNormal"/>
              <w:jc w:val="center"/>
            </w:pPr>
            <w:r>
              <w:lastRenderedPageBreak/>
              <w:t>298.</w:t>
            </w:r>
          </w:p>
        </w:tc>
        <w:tc>
          <w:tcPr>
            <w:tcW w:w="3118" w:type="dxa"/>
          </w:tcPr>
          <w:p w:rsidR="00577AB5" w:rsidRDefault="00577AB5">
            <w:pPr>
              <w:pStyle w:val="ConsPlusNormal"/>
            </w:pPr>
            <w:r>
              <w:t>г. Оренбург, ул. Ноябрьская, д. 44/1</w:t>
            </w:r>
          </w:p>
        </w:tc>
        <w:tc>
          <w:tcPr>
            <w:tcW w:w="1474" w:type="dxa"/>
          </w:tcPr>
          <w:p w:rsidR="00577AB5" w:rsidRDefault="00577AB5">
            <w:pPr>
              <w:pStyle w:val="ConsPlusNormal"/>
              <w:jc w:val="center"/>
            </w:pPr>
            <w:r>
              <w:t>3349,50</w:t>
            </w:r>
          </w:p>
        </w:tc>
        <w:tc>
          <w:tcPr>
            <w:tcW w:w="2551" w:type="dxa"/>
          </w:tcPr>
          <w:p w:rsidR="00577AB5" w:rsidRDefault="00577AB5">
            <w:pPr>
              <w:pStyle w:val="ConsPlusNormal"/>
              <w:jc w:val="center"/>
            </w:pPr>
            <w:r>
              <w:t>131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871635,87</w:t>
            </w:r>
          </w:p>
        </w:tc>
      </w:tr>
      <w:tr w:rsidR="00577AB5">
        <w:tc>
          <w:tcPr>
            <w:tcW w:w="794" w:type="dxa"/>
          </w:tcPr>
          <w:p w:rsidR="00577AB5" w:rsidRDefault="00577AB5">
            <w:pPr>
              <w:pStyle w:val="ConsPlusNormal"/>
              <w:jc w:val="center"/>
            </w:pPr>
            <w:r>
              <w:t>299.</w:t>
            </w:r>
          </w:p>
        </w:tc>
        <w:tc>
          <w:tcPr>
            <w:tcW w:w="3118" w:type="dxa"/>
          </w:tcPr>
          <w:p w:rsidR="00577AB5" w:rsidRDefault="00577AB5">
            <w:pPr>
              <w:pStyle w:val="ConsPlusNormal"/>
            </w:pPr>
            <w:r>
              <w:t>г. Оренбург, ул. Ноябрьская, д. 54</w:t>
            </w:r>
          </w:p>
        </w:tc>
        <w:tc>
          <w:tcPr>
            <w:tcW w:w="1474" w:type="dxa"/>
          </w:tcPr>
          <w:p w:rsidR="00577AB5" w:rsidRDefault="00577AB5">
            <w:pPr>
              <w:pStyle w:val="ConsPlusNormal"/>
              <w:jc w:val="center"/>
            </w:pPr>
            <w:r>
              <w:t>3666,70</w:t>
            </w:r>
          </w:p>
        </w:tc>
        <w:tc>
          <w:tcPr>
            <w:tcW w:w="2551" w:type="dxa"/>
          </w:tcPr>
          <w:p w:rsidR="00577AB5" w:rsidRDefault="00577AB5">
            <w:pPr>
              <w:pStyle w:val="ConsPlusNormal"/>
              <w:jc w:val="center"/>
            </w:pPr>
            <w:r>
              <w:t>139</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1937556,17</w:t>
            </w:r>
          </w:p>
        </w:tc>
      </w:tr>
      <w:tr w:rsidR="00577AB5">
        <w:tc>
          <w:tcPr>
            <w:tcW w:w="794" w:type="dxa"/>
          </w:tcPr>
          <w:p w:rsidR="00577AB5" w:rsidRDefault="00577AB5">
            <w:pPr>
              <w:pStyle w:val="ConsPlusNormal"/>
              <w:jc w:val="center"/>
            </w:pPr>
            <w:r>
              <w:t>300.</w:t>
            </w:r>
          </w:p>
        </w:tc>
        <w:tc>
          <w:tcPr>
            <w:tcW w:w="3118" w:type="dxa"/>
          </w:tcPr>
          <w:p w:rsidR="00577AB5" w:rsidRDefault="00577AB5">
            <w:pPr>
              <w:pStyle w:val="ConsPlusNormal"/>
            </w:pPr>
            <w:r>
              <w:t>г. Оренбург, ул. Ноябрьская, д. 58</w:t>
            </w:r>
          </w:p>
        </w:tc>
        <w:tc>
          <w:tcPr>
            <w:tcW w:w="1474" w:type="dxa"/>
          </w:tcPr>
          <w:p w:rsidR="00577AB5" w:rsidRDefault="00577AB5">
            <w:pPr>
              <w:pStyle w:val="ConsPlusNormal"/>
              <w:jc w:val="center"/>
            </w:pPr>
            <w:r>
              <w:t>4525,40</w:t>
            </w:r>
          </w:p>
        </w:tc>
        <w:tc>
          <w:tcPr>
            <w:tcW w:w="2551" w:type="dxa"/>
          </w:tcPr>
          <w:p w:rsidR="00577AB5" w:rsidRDefault="00577AB5">
            <w:pPr>
              <w:pStyle w:val="ConsPlusNormal"/>
              <w:jc w:val="center"/>
            </w:pPr>
            <w:r>
              <w:t>206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3650146,33</w:t>
            </w:r>
          </w:p>
        </w:tc>
      </w:tr>
      <w:tr w:rsidR="00577AB5">
        <w:tc>
          <w:tcPr>
            <w:tcW w:w="794" w:type="dxa"/>
          </w:tcPr>
          <w:p w:rsidR="00577AB5" w:rsidRDefault="00577AB5">
            <w:pPr>
              <w:pStyle w:val="ConsPlusNormal"/>
              <w:jc w:val="center"/>
            </w:pPr>
            <w:r>
              <w:t>301.</w:t>
            </w:r>
          </w:p>
        </w:tc>
        <w:tc>
          <w:tcPr>
            <w:tcW w:w="3118" w:type="dxa"/>
          </w:tcPr>
          <w:p w:rsidR="00577AB5" w:rsidRDefault="00577AB5">
            <w:pPr>
              <w:pStyle w:val="ConsPlusNormal"/>
            </w:pPr>
            <w:r>
              <w:t>г. Оренбург, ул. Одесская, д. 142</w:t>
            </w:r>
          </w:p>
        </w:tc>
        <w:tc>
          <w:tcPr>
            <w:tcW w:w="1474" w:type="dxa"/>
          </w:tcPr>
          <w:p w:rsidR="00577AB5" w:rsidRDefault="00577AB5">
            <w:pPr>
              <w:pStyle w:val="ConsPlusNormal"/>
              <w:jc w:val="center"/>
            </w:pPr>
            <w:r>
              <w:t>4538,10</w:t>
            </w:r>
          </w:p>
        </w:tc>
        <w:tc>
          <w:tcPr>
            <w:tcW w:w="2551" w:type="dxa"/>
          </w:tcPr>
          <w:p w:rsidR="00577AB5" w:rsidRDefault="00577AB5">
            <w:pPr>
              <w:pStyle w:val="ConsPlusNormal"/>
              <w:jc w:val="center"/>
            </w:pPr>
            <w:r>
              <w:t>143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1155855,00</w:t>
            </w:r>
          </w:p>
        </w:tc>
      </w:tr>
      <w:tr w:rsidR="00577AB5">
        <w:tc>
          <w:tcPr>
            <w:tcW w:w="794" w:type="dxa"/>
          </w:tcPr>
          <w:p w:rsidR="00577AB5" w:rsidRDefault="00577AB5">
            <w:pPr>
              <w:pStyle w:val="ConsPlusNormal"/>
              <w:jc w:val="center"/>
            </w:pPr>
            <w:r>
              <w:t>302.</w:t>
            </w:r>
          </w:p>
        </w:tc>
        <w:tc>
          <w:tcPr>
            <w:tcW w:w="3118" w:type="dxa"/>
          </w:tcPr>
          <w:p w:rsidR="00577AB5" w:rsidRDefault="00577AB5">
            <w:pPr>
              <w:pStyle w:val="ConsPlusNormal"/>
            </w:pPr>
            <w:r>
              <w:t>г. Оренбург, ул. Орлова, д. 5</w:t>
            </w:r>
          </w:p>
        </w:tc>
        <w:tc>
          <w:tcPr>
            <w:tcW w:w="1474" w:type="dxa"/>
          </w:tcPr>
          <w:p w:rsidR="00577AB5" w:rsidRDefault="00577AB5">
            <w:pPr>
              <w:pStyle w:val="ConsPlusNormal"/>
              <w:jc w:val="center"/>
            </w:pPr>
            <w:r>
              <w:t>4190,60</w:t>
            </w:r>
          </w:p>
        </w:tc>
        <w:tc>
          <w:tcPr>
            <w:tcW w:w="2551" w:type="dxa"/>
          </w:tcPr>
          <w:p w:rsidR="00577AB5" w:rsidRDefault="00577AB5">
            <w:pPr>
              <w:pStyle w:val="ConsPlusNormal"/>
              <w:jc w:val="center"/>
            </w:pPr>
            <w:r>
              <w:t>134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927392,82</w:t>
            </w:r>
          </w:p>
        </w:tc>
      </w:tr>
      <w:tr w:rsidR="00577AB5">
        <w:tc>
          <w:tcPr>
            <w:tcW w:w="794" w:type="dxa"/>
          </w:tcPr>
          <w:p w:rsidR="00577AB5" w:rsidRDefault="00577AB5">
            <w:pPr>
              <w:pStyle w:val="ConsPlusNormal"/>
              <w:jc w:val="center"/>
            </w:pPr>
            <w:r>
              <w:t>303.</w:t>
            </w:r>
          </w:p>
        </w:tc>
        <w:tc>
          <w:tcPr>
            <w:tcW w:w="3118" w:type="dxa"/>
          </w:tcPr>
          <w:p w:rsidR="00577AB5" w:rsidRDefault="00577AB5">
            <w:pPr>
              <w:pStyle w:val="ConsPlusNormal"/>
            </w:pPr>
            <w:r>
              <w:t>г. Оренбург, ул. Охотская, д. 15</w:t>
            </w:r>
          </w:p>
        </w:tc>
        <w:tc>
          <w:tcPr>
            <w:tcW w:w="1474" w:type="dxa"/>
          </w:tcPr>
          <w:p w:rsidR="00577AB5" w:rsidRDefault="00577AB5">
            <w:pPr>
              <w:pStyle w:val="ConsPlusNormal"/>
              <w:jc w:val="center"/>
            </w:pPr>
            <w:r>
              <w:t>762,90</w:t>
            </w:r>
          </w:p>
        </w:tc>
        <w:tc>
          <w:tcPr>
            <w:tcW w:w="2551" w:type="dxa"/>
          </w:tcPr>
          <w:p w:rsidR="00577AB5" w:rsidRDefault="00577AB5">
            <w:pPr>
              <w:pStyle w:val="ConsPlusNormal"/>
              <w:jc w:val="center"/>
            </w:pPr>
            <w:r>
              <w:t>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564691,90</w:t>
            </w:r>
          </w:p>
        </w:tc>
      </w:tr>
      <w:tr w:rsidR="00577AB5">
        <w:tc>
          <w:tcPr>
            <w:tcW w:w="794" w:type="dxa"/>
          </w:tcPr>
          <w:p w:rsidR="00577AB5" w:rsidRDefault="00577AB5">
            <w:pPr>
              <w:pStyle w:val="ConsPlusNormal"/>
              <w:jc w:val="center"/>
            </w:pPr>
            <w:r>
              <w:t>304.</w:t>
            </w:r>
          </w:p>
        </w:tc>
        <w:tc>
          <w:tcPr>
            <w:tcW w:w="3118" w:type="dxa"/>
          </w:tcPr>
          <w:p w:rsidR="00577AB5" w:rsidRDefault="00577AB5">
            <w:pPr>
              <w:pStyle w:val="ConsPlusNormal"/>
            </w:pPr>
            <w:r>
              <w:t>г. Оренбург, ул. Плеханова, д. 4</w:t>
            </w:r>
          </w:p>
        </w:tc>
        <w:tc>
          <w:tcPr>
            <w:tcW w:w="1474" w:type="dxa"/>
          </w:tcPr>
          <w:p w:rsidR="00577AB5" w:rsidRDefault="00577AB5">
            <w:pPr>
              <w:pStyle w:val="ConsPlusNormal"/>
              <w:jc w:val="center"/>
            </w:pPr>
            <w:r>
              <w:t>5692,80</w:t>
            </w:r>
          </w:p>
        </w:tc>
        <w:tc>
          <w:tcPr>
            <w:tcW w:w="2551" w:type="dxa"/>
          </w:tcPr>
          <w:p w:rsidR="00577AB5" w:rsidRDefault="00577AB5">
            <w:pPr>
              <w:pStyle w:val="ConsPlusNormal"/>
              <w:jc w:val="center"/>
            </w:pPr>
            <w:r>
              <w:t>189</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13835725,28</w:t>
            </w:r>
          </w:p>
        </w:tc>
      </w:tr>
      <w:tr w:rsidR="00577AB5">
        <w:tc>
          <w:tcPr>
            <w:tcW w:w="794" w:type="dxa"/>
          </w:tcPr>
          <w:p w:rsidR="00577AB5" w:rsidRDefault="00577AB5">
            <w:pPr>
              <w:pStyle w:val="ConsPlusNormal"/>
              <w:jc w:val="center"/>
            </w:pPr>
            <w:r>
              <w:t>305.</w:t>
            </w:r>
          </w:p>
        </w:tc>
        <w:tc>
          <w:tcPr>
            <w:tcW w:w="3118" w:type="dxa"/>
          </w:tcPr>
          <w:p w:rsidR="00577AB5" w:rsidRDefault="00577AB5">
            <w:pPr>
              <w:pStyle w:val="ConsPlusNormal"/>
            </w:pPr>
            <w:r>
              <w:t>г. Оренбург, ул. Плеханова, д. 4а</w:t>
            </w:r>
          </w:p>
        </w:tc>
        <w:tc>
          <w:tcPr>
            <w:tcW w:w="1474" w:type="dxa"/>
          </w:tcPr>
          <w:p w:rsidR="00577AB5" w:rsidRDefault="00577AB5">
            <w:pPr>
              <w:pStyle w:val="ConsPlusNormal"/>
              <w:jc w:val="center"/>
            </w:pPr>
            <w:r>
              <w:t>5352,30</w:t>
            </w:r>
          </w:p>
        </w:tc>
        <w:tc>
          <w:tcPr>
            <w:tcW w:w="2551" w:type="dxa"/>
          </w:tcPr>
          <w:p w:rsidR="00577AB5" w:rsidRDefault="00577AB5">
            <w:pPr>
              <w:pStyle w:val="ConsPlusNormal"/>
              <w:jc w:val="center"/>
            </w:pPr>
            <w:r>
              <w:t>178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6349394,15</w:t>
            </w:r>
          </w:p>
        </w:tc>
      </w:tr>
      <w:tr w:rsidR="00577AB5">
        <w:tc>
          <w:tcPr>
            <w:tcW w:w="794" w:type="dxa"/>
          </w:tcPr>
          <w:p w:rsidR="00577AB5" w:rsidRDefault="00577AB5">
            <w:pPr>
              <w:pStyle w:val="ConsPlusNormal"/>
              <w:jc w:val="center"/>
            </w:pPr>
            <w:r>
              <w:t>306.</w:t>
            </w:r>
          </w:p>
        </w:tc>
        <w:tc>
          <w:tcPr>
            <w:tcW w:w="3118" w:type="dxa"/>
          </w:tcPr>
          <w:p w:rsidR="00577AB5" w:rsidRDefault="00577AB5">
            <w:pPr>
              <w:pStyle w:val="ConsPlusNormal"/>
            </w:pPr>
            <w:r>
              <w:t>г. Оренбург, ул. Полигонная, д. 1/1</w:t>
            </w:r>
          </w:p>
        </w:tc>
        <w:tc>
          <w:tcPr>
            <w:tcW w:w="1474" w:type="dxa"/>
          </w:tcPr>
          <w:p w:rsidR="00577AB5" w:rsidRDefault="00577AB5">
            <w:pPr>
              <w:pStyle w:val="ConsPlusNormal"/>
              <w:jc w:val="center"/>
            </w:pPr>
            <w:r>
              <w:t>13033,80</w:t>
            </w:r>
          </w:p>
        </w:tc>
        <w:tc>
          <w:tcPr>
            <w:tcW w:w="2551" w:type="dxa"/>
          </w:tcPr>
          <w:p w:rsidR="00577AB5" w:rsidRDefault="00577AB5">
            <w:pPr>
              <w:pStyle w:val="ConsPlusNormal"/>
              <w:jc w:val="center"/>
            </w:pPr>
            <w:r>
              <w:t>467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10280564,96</w:t>
            </w:r>
          </w:p>
        </w:tc>
      </w:tr>
      <w:tr w:rsidR="00577AB5">
        <w:tc>
          <w:tcPr>
            <w:tcW w:w="794" w:type="dxa"/>
          </w:tcPr>
          <w:p w:rsidR="00577AB5" w:rsidRDefault="00577AB5">
            <w:pPr>
              <w:pStyle w:val="ConsPlusNormal"/>
              <w:jc w:val="center"/>
            </w:pPr>
            <w:r>
              <w:t>307.</w:t>
            </w:r>
          </w:p>
        </w:tc>
        <w:tc>
          <w:tcPr>
            <w:tcW w:w="3118" w:type="dxa"/>
          </w:tcPr>
          <w:p w:rsidR="00577AB5" w:rsidRDefault="00577AB5">
            <w:pPr>
              <w:pStyle w:val="ConsPlusNormal"/>
            </w:pPr>
            <w:r>
              <w:t>г. Оренбург, ул. Полигонная, д. 32в</w:t>
            </w:r>
          </w:p>
        </w:tc>
        <w:tc>
          <w:tcPr>
            <w:tcW w:w="1474" w:type="dxa"/>
          </w:tcPr>
          <w:p w:rsidR="00577AB5" w:rsidRDefault="00577AB5">
            <w:pPr>
              <w:pStyle w:val="ConsPlusNormal"/>
              <w:jc w:val="center"/>
            </w:pPr>
            <w:r>
              <w:t>3503,40</w:t>
            </w:r>
          </w:p>
        </w:tc>
        <w:tc>
          <w:tcPr>
            <w:tcW w:w="2551" w:type="dxa"/>
          </w:tcPr>
          <w:p w:rsidR="00577AB5" w:rsidRDefault="00577AB5">
            <w:pPr>
              <w:pStyle w:val="ConsPlusNormal"/>
              <w:jc w:val="center"/>
            </w:pPr>
            <w:r>
              <w:t>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437848,00</w:t>
            </w:r>
          </w:p>
        </w:tc>
      </w:tr>
      <w:tr w:rsidR="00577AB5">
        <w:tc>
          <w:tcPr>
            <w:tcW w:w="794" w:type="dxa"/>
          </w:tcPr>
          <w:p w:rsidR="00577AB5" w:rsidRDefault="00577AB5">
            <w:pPr>
              <w:pStyle w:val="ConsPlusNormal"/>
              <w:jc w:val="center"/>
            </w:pPr>
            <w:r>
              <w:t>308.</w:t>
            </w:r>
          </w:p>
        </w:tc>
        <w:tc>
          <w:tcPr>
            <w:tcW w:w="3118" w:type="dxa"/>
          </w:tcPr>
          <w:p w:rsidR="00577AB5" w:rsidRDefault="00577AB5">
            <w:pPr>
              <w:pStyle w:val="ConsPlusNormal"/>
            </w:pPr>
            <w:r>
              <w:t>г. Оренбург, ул. Пороховая, д. 2</w:t>
            </w:r>
          </w:p>
        </w:tc>
        <w:tc>
          <w:tcPr>
            <w:tcW w:w="1474" w:type="dxa"/>
          </w:tcPr>
          <w:p w:rsidR="00577AB5" w:rsidRDefault="00577AB5">
            <w:pPr>
              <w:pStyle w:val="ConsPlusNormal"/>
              <w:jc w:val="center"/>
            </w:pPr>
            <w:r>
              <w:t>5414,30</w:t>
            </w:r>
          </w:p>
        </w:tc>
        <w:tc>
          <w:tcPr>
            <w:tcW w:w="2551" w:type="dxa"/>
          </w:tcPr>
          <w:p w:rsidR="00577AB5" w:rsidRDefault="00577AB5">
            <w:pPr>
              <w:pStyle w:val="ConsPlusNormal"/>
              <w:jc w:val="center"/>
            </w:pPr>
            <w:r>
              <w:t>137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1521564,36</w:t>
            </w:r>
          </w:p>
        </w:tc>
      </w:tr>
      <w:tr w:rsidR="00577AB5">
        <w:tc>
          <w:tcPr>
            <w:tcW w:w="794" w:type="dxa"/>
          </w:tcPr>
          <w:p w:rsidR="00577AB5" w:rsidRDefault="00577AB5">
            <w:pPr>
              <w:pStyle w:val="ConsPlusNormal"/>
              <w:jc w:val="center"/>
            </w:pPr>
            <w:r>
              <w:t>309.</w:t>
            </w:r>
          </w:p>
        </w:tc>
        <w:tc>
          <w:tcPr>
            <w:tcW w:w="3118" w:type="dxa"/>
          </w:tcPr>
          <w:p w:rsidR="00577AB5" w:rsidRDefault="00577AB5">
            <w:pPr>
              <w:pStyle w:val="ConsPlusNormal"/>
            </w:pPr>
            <w:r>
              <w:t>г. Оренбург, ул. Пролетарская, д. 255</w:t>
            </w:r>
          </w:p>
        </w:tc>
        <w:tc>
          <w:tcPr>
            <w:tcW w:w="1474" w:type="dxa"/>
          </w:tcPr>
          <w:p w:rsidR="00577AB5" w:rsidRDefault="00577AB5">
            <w:pPr>
              <w:pStyle w:val="ConsPlusNormal"/>
              <w:jc w:val="center"/>
            </w:pPr>
            <w:r>
              <w:t>4939,30</w:t>
            </w:r>
          </w:p>
        </w:tc>
        <w:tc>
          <w:tcPr>
            <w:tcW w:w="2551" w:type="dxa"/>
          </w:tcPr>
          <w:p w:rsidR="00577AB5" w:rsidRDefault="00577AB5">
            <w:pPr>
              <w:pStyle w:val="ConsPlusNormal"/>
              <w:jc w:val="center"/>
            </w:pPr>
            <w:r>
              <w:t>205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3639722,85</w:t>
            </w:r>
          </w:p>
        </w:tc>
      </w:tr>
      <w:tr w:rsidR="00577AB5">
        <w:tc>
          <w:tcPr>
            <w:tcW w:w="794" w:type="dxa"/>
          </w:tcPr>
          <w:p w:rsidR="00577AB5" w:rsidRDefault="00577AB5">
            <w:pPr>
              <w:pStyle w:val="ConsPlusNormal"/>
              <w:jc w:val="center"/>
            </w:pPr>
            <w:r>
              <w:t>310.</w:t>
            </w:r>
          </w:p>
        </w:tc>
        <w:tc>
          <w:tcPr>
            <w:tcW w:w="3118" w:type="dxa"/>
          </w:tcPr>
          <w:p w:rsidR="00577AB5" w:rsidRDefault="00577AB5">
            <w:pPr>
              <w:pStyle w:val="ConsPlusNormal"/>
            </w:pPr>
            <w:r>
              <w:t>г. Оренбург, ул. Пролетарская, д. 261</w:t>
            </w:r>
          </w:p>
        </w:tc>
        <w:tc>
          <w:tcPr>
            <w:tcW w:w="1474" w:type="dxa"/>
          </w:tcPr>
          <w:p w:rsidR="00577AB5" w:rsidRDefault="00577AB5">
            <w:pPr>
              <w:pStyle w:val="ConsPlusNormal"/>
              <w:jc w:val="center"/>
            </w:pPr>
            <w:r>
              <w:t>6373,30</w:t>
            </w:r>
          </w:p>
        </w:tc>
        <w:tc>
          <w:tcPr>
            <w:tcW w:w="2551" w:type="dxa"/>
          </w:tcPr>
          <w:p w:rsidR="00577AB5" w:rsidRDefault="00577AB5">
            <w:pPr>
              <w:pStyle w:val="ConsPlusNormal"/>
              <w:jc w:val="center"/>
            </w:pPr>
            <w:r>
              <w:t>221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1983146,40</w:t>
            </w:r>
          </w:p>
        </w:tc>
      </w:tr>
      <w:tr w:rsidR="00577AB5">
        <w:tc>
          <w:tcPr>
            <w:tcW w:w="794" w:type="dxa"/>
          </w:tcPr>
          <w:p w:rsidR="00577AB5" w:rsidRDefault="00577AB5">
            <w:pPr>
              <w:pStyle w:val="ConsPlusNormal"/>
              <w:jc w:val="center"/>
            </w:pPr>
            <w:r>
              <w:t>311.</w:t>
            </w:r>
          </w:p>
        </w:tc>
        <w:tc>
          <w:tcPr>
            <w:tcW w:w="3118" w:type="dxa"/>
          </w:tcPr>
          <w:p w:rsidR="00577AB5" w:rsidRDefault="00577AB5">
            <w:pPr>
              <w:pStyle w:val="ConsPlusNormal"/>
            </w:pPr>
            <w:r>
              <w:t xml:space="preserve">г. Оренбург, ул. Просторная, д. </w:t>
            </w:r>
            <w:r>
              <w:lastRenderedPageBreak/>
              <w:t>12</w:t>
            </w:r>
          </w:p>
        </w:tc>
        <w:tc>
          <w:tcPr>
            <w:tcW w:w="1474" w:type="dxa"/>
          </w:tcPr>
          <w:p w:rsidR="00577AB5" w:rsidRDefault="00577AB5">
            <w:pPr>
              <w:pStyle w:val="ConsPlusNormal"/>
              <w:jc w:val="center"/>
            </w:pPr>
            <w:r>
              <w:lastRenderedPageBreak/>
              <w:t>4191,50</w:t>
            </w:r>
          </w:p>
        </w:tc>
        <w:tc>
          <w:tcPr>
            <w:tcW w:w="2551" w:type="dxa"/>
          </w:tcPr>
          <w:p w:rsidR="00577AB5" w:rsidRDefault="00577AB5">
            <w:pPr>
              <w:pStyle w:val="ConsPlusNormal"/>
              <w:jc w:val="center"/>
            </w:pPr>
            <w:r>
              <w:t>115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3954777,87</w:t>
            </w:r>
          </w:p>
        </w:tc>
      </w:tr>
      <w:tr w:rsidR="00577AB5">
        <w:tc>
          <w:tcPr>
            <w:tcW w:w="794" w:type="dxa"/>
          </w:tcPr>
          <w:p w:rsidR="00577AB5" w:rsidRDefault="00577AB5">
            <w:pPr>
              <w:pStyle w:val="ConsPlusNormal"/>
              <w:jc w:val="center"/>
            </w:pPr>
            <w:r>
              <w:lastRenderedPageBreak/>
              <w:t>312.</w:t>
            </w:r>
          </w:p>
        </w:tc>
        <w:tc>
          <w:tcPr>
            <w:tcW w:w="3118" w:type="dxa"/>
          </w:tcPr>
          <w:p w:rsidR="00577AB5" w:rsidRDefault="00577AB5">
            <w:pPr>
              <w:pStyle w:val="ConsPlusNormal"/>
            </w:pPr>
            <w:r>
              <w:t>г. Оренбург, ул. Просторная, д. 14/1</w:t>
            </w:r>
          </w:p>
        </w:tc>
        <w:tc>
          <w:tcPr>
            <w:tcW w:w="1474" w:type="dxa"/>
          </w:tcPr>
          <w:p w:rsidR="00577AB5" w:rsidRDefault="00577AB5">
            <w:pPr>
              <w:pStyle w:val="ConsPlusNormal"/>
              <w:jc w:val="center"/>
            </w:pPr>
            <w:r>
              <w:t>8399,10</w:t>
            </w:r>
          </w:p>
        </w:tc>
        <w:tc>
          <w:tcPr>
            <w:tcW w:w="2551" w:type="dxa"/>
          </w:tcPr>
          <w:p w:rsidR="00577AB5" w:rsidRDefault="00577AB5">
            <w:pPr>
              <w:pStyle w:val="ConsPlusNormal"/>
              <w:jc w:val="center"/>
            </w:pPr>
            <w:r>
              <w:t>314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5621440,36</w:t>
            </w:r>
          </w:p>
        </w:tc>
      </w:tr>
      <w:tr w:rsidR="00577AB5">
        <w:tc>
          <w:tcPr>
            <w:tcW w:w="794" w:type="dxa"/>
          </w:tcPr>
          <w:p w:rsidR="00577AB5" w:rsidRDefault="00577AB5">
            <w:pPr>
              <w:pStyle w:val="ConsPlusNormal"/>
              <w:jc w:val="center"/>
            </w:pPr>
            <w:r>
              <w:t>313.</w:t>
            </w:r>
          </w:p>
        </w:tc>
        <w:tc>
          <w:tcPr>
            <w:tcW w:w="3118" w:type="dxa"/>
          </w:tcPr>
          <w:p w:rsidR="00577AB5" w:rsidRDefault="00577AB5">
            <w:pPr>
              <w:pStyle w:val="ConsPlusNormal"/>
            </w:pPr>
            <w:r>
              <w:t>г. Оренбург, ул. Просторная, д. 16</w:t>
            </w:r>
          </w:p>
        </w:tc>
        <w:tc>
          <w:tcPr>
            <w:tcW w:w="1474" w:type="dxa"/>
          </w:tcPr>
          <w:p w:rsidR="00577AB5" w:rsidRDefault="00577AB5">
            <w:pPr>
              <w:pStyle w:val="ConsPlusNormal"/>
              <w:jc w:val="center"/>
            </w:pPr>
            <w:r>
              <w:t>12391,10</w:t>
            </w:r>
          </w:p>
        </w:tc>
        <w:tc>
          <w:tcPr>
            <w:tcW w:w="2551" w:type="dxa"/>
          </w:tcPr>
          <w:p w:rsidR="00577AB5" w:rsidRDefault="00577AB5">
            <w:pPr>
              <w:pStyle w:val="ConsPlusNormal"/>
              <w:jc w:val="center"/>
            </w:pPr>
            <w:r>
              <w:t>407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12189509,61</w:t>
            </w:r>
          </w:p>
        </w:tc>
      </w:tr>
      <w:tr w:rsidR="00577AB5">
        <w:tc>
          <w:tcPr>
            <w:tcW w:w="794" w:type="dxa"/>
          </w:tcPr>
          <w:p w:rsidR="00577AB5" w:rsidRDefault="00577AB5">
            <w:pPr>
              <w:pStyle w:val="ConsPlusNormal"/>
              <w:jc w:val="center"/>
            </w:pPr>
            <w:r>
              <w:t>314.</w:t>
            </w:r>
          </w:p>
        </w:tc>
        <w:tc>
          <w:tcPr>
            <w:tcW w:w="3118" w:type="dxa"/>
          </w:tcPr>
          <w:p w:rsidR="00577AB5" w:rsidRDefault="00577AB5">
            <w:pPr>
              <w:pStyle w:val="ConsPlusNormal"/>
            </w:pPr>
            <w:r>
              <w:t>г. Оренбург, ул. Просторная, д. 6</w:t>
            </w:r>
          </w:p>
        </w:tc>
        <w:tc>
          <w:tcPr>
            <w:tcW w:w="1474" w:type="dxa"/>
          </w:tcPr>
          <w:p w:rsidR="00577AB5" w:rsidRDefault="00577AB5">
            <w:pPr>
              <w:pStyle w:val="ConsPlusNormal"/>
              <w:jc w:val="center"/>
            </w:pPr>
            <w:r>
              <w:t>5087,30</w:t>
            </w:r>
          </w:p>
        </w:tc>
        <w:tc>
          <w:tcPr>
            <w:tcW w:w="2551" w:type="dxa"/>
          </w:tcPr>
          <w:p w:rsidR="00577AB5" w:rsidRDefault="00577AB5">
            <w:pPr>
              <w:pStyle w:val="ConsPlusNormal"/>
              <w:jc w:val="center"/>
            </w:pPr>
            <w:r>
              <w:t>216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4496503,50</w:t>
            </w:r>
          </w:p>
        </w:tc>
      </w:tr>
      <w:tr w:rsidR="00577AB5">
        <w:tc>
          <w:tcPr>
            <w:tcW w:w="794" w:type="dxa"/>
          </w:tcPr>
          <w:p w:rsidR="00577AB5" w:rsidRDefault="00577AB5">
            <w:pPr>
              <w:pStyle w:val="ConsPlusNormal"/>
              <w:jc w:val="center"/>
            </w:pPr>
            <w:r>
              <w:t>315.</w:t>
            </w:r>
          </w:p>
        </w:tc>
        <w:tc>
          <w:tcPr>
            <w:tcW w:w="3118" w:type="dxa"/>
          </w:tcPr>
          <w:p w:rsidR="00577AB5" w:rsidRDefault="00577AB5">
            <w:pPr>
              <w:pStyle w:val="ConsPlusNormal"/>
            </w:pPr>
            <w:r>
              <w:t>г. Оренбург, ул. Просторная, д. 6/2</w:t>
            </w:r>
          </w:p>
        </w:tc>
        <w:tc>
          <w:tcPr>
            <w:tcW w:w="1474" w:type="dxa"/>
          </w:tcPr>
          <w:p w:rsidR="00577AB5" w:rsidRDefault="00577AB5">
            <w:pPr>
              <w:pStyle w:val="ConsPlusNormal"/>
              <w:jc w:val="center"/>
            </w:pPr>
            <w:r>
              <w:t>7258,40</w:t>
            </w:r>
          </w:p>
        </w:tc>
        <w:tc>
          <w:tcPr>
            <w:tcW w:w="2551" w:type="dxa"/>
          </w:tcPr>
          <w:p w:rsidR="00577AB5" w:rsidRDefault="00577AB5">
            <w:pPr>
              <w:pStyle w:val="ConsPlusNormal"/>
              <w:jc w:val="center"/>
            </w:pPr>
            <w:r>
              <w:t>193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4907718,95</w:t>
            </w:r>
          </w:p>
        </w:tc>
      </w:tr>
      <w:tr w:rsidR="00577AB5">
        <w:tc>
          <w:tcPr>
            <w:tcW w:w="794" w:type="dxa"/>
          </w:tcPr>
          <w:p w:rsidR="00577AB5" w:rsidRDefault="00577AB5">
            <w:pPr>
              <w:pStyle w:val="ConsPlusNormal"/>
              <w:jc w:val="center"/>
            </w:pPr>
            <w:r>
              <w:t>316.</w:t>
            </w:r>
          </w:p>
        </w:tc>
        <w:tc>
          <w:tcPr>
            <w:tcW w:w="3118" w:type="dxa"/>
          </w:tcPr>
          <w:p w:rsidR="00577AB5" w:rsidRDefault="00577AB5">
            <w:pPr>
              <w:pStyle w:val="ConsPlusNormal"/>
            </w:pPr>
            <w:r>
              <w:t>г. Оренбург, ул. Пушкинская, д. 9</w:t>
            </w:r>
          </w:p>
        </w:tc>
        <w:tc>
          <w:tcPr>
            <w:tcW w:w="1474" w:type="dxa"/>
          </w:tcPr>
          <w:p w:rsidR="00577AB5" w:rsidRDefault="00577AB5">
            <w:pPr>
              <w:pStyle w:val="ConsPlusNormal"/>
              <w:jc w:val="center"/>
            </w:pPr>
            <w:r>
              <w:t>4431,00</w:t>
            </w:r>
          </w:p>
        </w:tc>
        <w:tc>
          <w:tcPr>
            <w:tcW w:w="2551" w:type="dxa"/>
          </w:tcPr>
          <w:p w:rsidR="00577AB5" w:rsidRDefault="00577AB5">
            <w:pPr>
              <w:pStyle w:val="ConsPlusNormal"/>
              <w:jc w:val="center"/>
            </w:pPr>
            <w:r>
              <w:t>113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9294780,45</w:t>
            </w:r>
          </w:p>
        </w:tc>
      </w:tr>
      <w:tr w:rsidR="00577AB5">
        <w:tc>
          <w:tcPr>
            <w:tcW w:w="794" w:type="dxa"/>
          </w:tcPr>
          <w:p w:rsidR="00577AB5" w:rsidRDefault="00577AB5">
            <w:pPr>
              <w:pStyle w:val="ConsPlusNormal"/>
              <w:jc w:val="center"/>
            </w:pPr>
            <w:r>
              <w:t>317.</w:t>
            </w:r>
          </w:p>
        </w:tc>
        <w:tc>
          <w:tcPr>
            <w:tcW w:w="3118" w:type="dxa"/>
          </w:tcPr>
          <w:p w:rsidR="00577AB5" w:rsidRDefault="00577AB5">
            <w:pPr>
              <w:pStyle w:val="ConsPlusNormal"/>
            </w:pPr>
            <w:r>
              <w:t>г. Оренбург, ул. Родимцева, д. 14/1</w:t>
            </w:r>
          </w:p>
        </w:tc>
        <w:tc>
          <w:tcPr>
            <w:tcW w:w="1474" w:type="dxa"/>
          </w:tcPr>
          <w:p w:rsidR="00577AB5" w:rsidRDefault="00577AB5">
            <w:pPr>
              <w:pStyle w:val="ConsPlusNormal"/>
              <w:jc w:val="center"/>
            </w:pPr>
            <w:r>
              <w:t>4985,10</w:t>
            </w:r>
          </w:p>
        </w:tc>
        <w:tc>
          <w:tcPr>
            <w:tcW w:w="2551" w:type="dxa"/>
          </w:tcPr>
          <w:p w:rsidR="00577AB5" w:rsidRDefault="00577AB5">
            <w:pPr>
              <w:pStyle w:val="ConsPlusNormal"/>
              <w:jc w:val="center"/>
            </w:pPr>
            <w:r>
              <w:t>153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3806631,34</w:t>
            </w:r>
          </w:p>
        </w:tc>
      </w:tr>
      <w:tr w:rsidR="00577AB5">
        <w:tc>
          <w:tcPr>
            <w:tcW w:w="794" w:type="dxa"/>
          </w:tcPr>
          <w:p w:rsidR="00577AB5" w:rsidRDefault="00577AB5">
            <w:pPr>
              <w:pStyle w:val="ConsPlusNormal"/>
              <w:jc w:val="center"/>
            </w:pPr>
            <w:r>
              <w:t>318.</w:t>
            </w:r>
          </w:p>
        </w:tc>
        <w:tc>
          <w:tcPr>
            <w:tcW w:w="3118" w:type="dxa"/>
          </w:tcPr>
          <w:p w:rsidR="00577AB5" w:rsidRDefault="00577AB5">
            <w:pPr>
              <w:pStyle w:val="ConsPlusNormal"/>
            </w:pPr>
            <w:r>
              <w:t>г. Оренбург, ул. Родимцева, д. 18/2</w:t>
            </w:r>
          </w:p>
        </w:tc>
        <w:tc>
          <w:tcPr>
            <w:tcW w:w="1474" w:type="dxa"/>
          </w:tcPr>
          <w:p w:rsidR="00577AB5" w:rsidRDefault="00577AB5">
            <w:pPr>
              <w:pStyle w:val="ConsPlusNormal"/>
              <w:jc w:val="center"/>
            </w:pPr>
            <w:r>
              <w:t>4010,20</w:t>
            </w:r>
          </w:p>
        </w:tc>
        <w:tc>
          <w:tcPr>
            <w:tcW w:w="2551" w:type="dxa"/>
          </w:tcPr>
          <w:p w:rsidR="00577AB5" w:rsidRDefault="00577AB5">
            <w:pPr>
              <w:pStyle w:val="ConsPlusNormal"/>
              <w:jc w:val="center"/>
            </w:pPr>
            <w:r>
              <w:t>132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3095959,64</w:t>
            </w:r>
          </w:p>
        </w:tc>
      </w:tr>
      <w:tr w:rsidR="00577AB5">
        <w:tc>
          <w:tcPr>
            <w:tcW w:w="794" w:type="dxa"/>
          </w:tcPr>
          <w:p w:rsidR="00577AB5" w:rsidRDefault="00577AB5">
            <w:pPr>
              <w:pStyle w:val="ConsPlusNormal"/>
              <w:jc w:val="center"/>
            </w:pPr>
            <w:r>
              <w:t>319.</w:t>
            </w:r>
          </w:p>
        </w:tc>
        <w:tc>
          <w:tcPr>
            <w:tcW w:w="3118" w:type="dxa"/>
          </w:tcPr>
          <w:p w:rsidR="00577AB5" w:rsidRDefault="00577AB5">
            <w:pPr>
              <w:pStyle w:val="ConsPlusNormal"/>
            </w:pPr>
            <w:r>
              <w:t>г. Оренбург, ул. Родимцева, д. 5</w:t>
            </w:r>
          </w:p>
        </w:tc>
        <w:tc>
          <w:tcPr>
            <w:tcW w:w="1474" w:type="dxa"/>
          </w:tcPr>
          <w:p w:rsidR="00577AB5" w:rsidRDefault="00577AB5">
            <w:pPr>
              <w:pStyle w:val="ConsPlusNormal"/>
              <w:jc w:val="center"/>
            </w:pPr>
            <w:r>
              <w:t>13024,70</w:t>
            </w:r>
          </w:p>
        </w:tc>
        <w:tc>
          <w:tcPr>
            <w:tcW w:w="2551" w:type="dxa"/>
          </w:tcPr>
          <w:p w:rsidR="00577AB5" w:rsidRDefault="00577AB5">
            <w:pPr>
              <w:pStyle w:val="ConsPlusNormal"/>
              <w:jc w:val="center"/>
            </w:pPr>
            <w:r>
              <w:t>492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3267558,00</w:t>
            </w:r>
          </w:p>
        </w:tc>
      </w:tr>
      <w:tr w:rsidR="00577AB5">
        <w:tc>
          <w:tcPr>
            <w:tcW w:w="794" w:type="dxa"/>
          </w:tcPr>
          <w:p w:rsidR="00577AB5" w:rsidRDefault="00577AB5">
            <w:pPr>
              <w:pStyle w:val="ConsPlusNormal"/>
              <w:jc w:val="center"/>
            </w:pPr>
            <w:r>
              <w:t>320.</w:t>
            </w:r>
          </w:p>
        </w:tc>
        <w:tc>
          <w:tcPr>
            <w:tcW w:w="3118" w:type="dxa"/>
          </w:tcPr>
          <w:p w:rsidR="00577AB5" w:rsidRDefault="00577AB5">
            <w:pPr>
              <w:pStyle w:val="ConsPlusNormal"/>
            </w:pPr>
            <w:r>
              <w:t>г. Оренбург, ул. Родимцева, д. 8</w:t>
            </w:r>
          </w:p>
        </w:tc>
        <w:tc>
          <w:tcPr>
            <w:tcW w:w="1474" w:type="dxa"/>
          </w:tcPr>
          <w:p w:rsidR="00577AB5" w:rsidRDefault="00577AB5">
            <w:pPr>
              <w:pStyle w:val="ConsPlusNormal"/>
              <w:jc w:val="center"/>
            </w:pPr>
            <w:r>
              <w:t>8320,80</w:t>
            </w:r>
          </w:p>
        </w:tc>
        <w:tc>
          <w:tcPr>
            <w:tcW w:w="2551" w:type="dxa"/>
          </w:tcPr>
          <w:p w:rsidR="00577AB5" w:rsidRDefault="00577AB5">
            <w:pPr>
              <w:pStyle w:val="ConsPlusNormal"/>
              <w:jc w:val="center"/>
            </w:pPr>
            <w:r>
              <w:t>143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15231234,99</w:t>
            </w:r>
          </w:p>
        </w:tc>
      </w:tr>
      <w:tr w:rsidR="00577AB5">
        <w:tc>
          <w:tcPr>
            <w:tcW w:w="794" w:type="dxa"/>
          </w:tcPr>
          <w:p w:rsidR="00577AB5" w:rsidRDefault="00577AB5">
            <w:pPr>
              <w:pStyle w:val="ConsPlusNormal"/>
              <w:jc w:val="center"/>
            </w:pPr>
            <w:r>
              <w:t>321.</w:t>
            </w:r>
          </w:p>
        </w:tc>
        <w:tc>
          <w:tcPr>
            <w:tcW w:w="3118" w:type="dxa"/>
          </w:tcPr>
          <w:p w:rsidR="00577AB5" w:rsidRDefault="00577AB5">
            <w:pPr>
              <w:pStyle w:val="ConsPlusNormal"/>
            </w:pPr>
            <w:r>
              <w:t>г. Оренбург, ул. С. Лазо, д. 11</w:t>
            </w:r>
          </w:p>
        </w:tc>
        <w:tc>
          <w:tcPr>
            <w:tcW w:w="1474" w:type="dxa"/>
          </w:tcPr>
          <w:p w:rsidR="00577AB5" w:rsidRDefault="00577AB5">
            <w:pPr>
              <w:pStyle w:val="ConsPlusNormal"/>
              <w:jc w:val="center"/>
            </w:pPr>
            <w:r>
              <w:t>10665,60</w:t>
            </w:r>
          </w:p>
        </w:tc>
        <w:tc>
          <w:tcPr>
            <w:tcW w:w="2551" w:type="dxa"/>
          </w:tcPr>
          <w:p w:rsidR="00577AB5" w:rsidRDefault="00577AB5">
            <w:pPr>
              <w:pStyle w:val="ConsPlusNormal"/>
              <w:jc w:val="center"/>
            </w:pPr>
            <w:r>
              <w:t>384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7773076,04</w:t>
            </w:r>
          </w:p>
        </w:tc>
      </w:tr>
      <w:tr w:rsidR="00577AB5">
        <w:tc>
          <w:tcPr>
            <w:tcW w:w="794" w:type="dxa"/>
          </w:tcPr>
          <w:p w:rsidR="00577AB5" w:rsidRDefault="00577AB5">
            <w:pPr>
              <w:pStyle w:val="ConsPlusNormal"/>
              <w:jc w:val="center"/>
            </w:pPr>
            <w:r>
              <w:t>322.</w:t>
            </w:r>
          </w:p>
        </w:tc>
        <w:tc>
          <w:tcPr>
            <w:tcW w:w="3118" w:type="dxa"/>
          </w:tcPr>
          <w:p w:rsidR="00577AB5" w:rsidRDefault="00577AB5">
            <w:pPr>
              <w:pStyle w:val="ConsPlusNormal"/>
            </w:pPr>
            <w:r>
              <w:t>г. Оренбург, ул. С. Лазо, д. 17</w:t>
            </w:r>
          </w:p>
        </w:tc>
        <w:tc>
          <w:tcPr>
            <w:tcW w:w="1474" w:type="dxa"/>
          </w:tcPr>
          <w:p w:rsidR="00577AB5" w:rsidRDefault="00577AB5">
            <w:pPr>
              <w:pStyle w:val="ConsPlusNormal"/>
              <w:jc w:val="center"/>
            </w:pPr>
            <w:r>
              <w:t>24703,30</w:t>
            </w:r>
          </w:p>
        </w:tc>
        <w:tc>
          <w:tcPr>
            <w:tcW w:w="2551" w:type="dxa"/>
          </w:tcPr>
          <w:p w:rsidR="00577AB5" w:rsidRDefault="00577AB5">
            <w:pPr>
              <w:pStyle w:val="ConsPlusNormal"/>
              <w:jc w:val="center"/>
            </w:pPr>
            <w:r>
              <w:t>744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16813330,04</w:t>
            </w:r>
          </w:p>
        </w:tc>
      </w:tr>
      <w:tr w:rsidR="00577AB5">
        <w:tc>
          <w:tcPr>
            <w:tcW w:w="794" w:type="dxa"/>
          </w:tcPr>
          <w:p w:rsidR="00577AB5" w:rsidRDefault="00577AB5">
            <w:pPr>
              <w:pStyle w:val="ConsPlusNormal"/>
              <w:jc w:val="center"/>
            </w:pPr>
            <w:r>
              <w:t>323.</w:t>
            </w:r>
          </w:p>
        </w:tc>
        <w:tc>
          <w:tcPr>
            <w:tcW w:w="3118" w:type="dxa"/>
          </w:tcPr>
          <w:p w:rsidR="00577AB5" w:rsidRDefault="00577AB5">
            <w:pPr>
              <w:pStyle w:val="ConsPlusNormal"/>
            </w:pPr>
            <w:r>
              <w:t>г. Оренбург, ул. С. Лазо, д. 8/1</w:t>
            </w:r>
          </w:p>
        </w:tc>
        <w:tc>
          <w:tcPr>
            <w:tcW w:w="1474" w:type="dxa"/>
          </w:tcPr>
          <w:p w:rsidR="00577AB5" w:rsidRDefault="00577AB5">
            <w:pPr>
              <w:pStyle w:val="ConsPlusNormal"/>
              <w:jc w:val="center"/>
            </w:pPr>
            <w:r>
              <w:t>13606,80</w:t>
            </w:r>
          </w:p>
        </w:tc>
        <w:tc>
          <w:tcPr>
            <w:tcW w:w="2551" w:type="dxa"/>
          </w:tcPr>
          <w:p w:rsidR="00577AB5" w:rsidRDefault="00577AB5">
            <w:pPr>
              <w:pStyle w:val="ConsPlusNormal"/>
              <w:jc w:val="center"/>
            </w:pPr>
            <w:r>
              <w:t>465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12107448,61</w:t>
            </w:r>
          </w:p>
        </w:tc>
      </w:tr>
      <w:tr w:rsidR="00577AB5">
        <w:tc>
          <w:tcPr>
            <w:tcW w:w="794" w:type="dxa"/>
          </w:tcPr>
          <w:p w:rsidR="00577AB5" w:rsidRDefault="00577AB5">
            <w:pPr>
              <w:pStyle w:val="ConsPlusNormal"/>
              <w:jc w:val="center"/>
            </w:pPr>
            <w:r>
              <w:t>324.</w:t>
            </w:r>
          </w:p>
        </w:tc>
        <w:tc>
          <w:tcPr>
            <w:tcW w:w="3118" w:type="dxa"/>
          </w:tcPr>
          <w:p w:rsidR="00577AB5" w:rsidRDefault="00577AB5">
            <w:pPr>
              <w:pStyle w:val="ConsPlusNormal"/>
            </w:pPr>
            <w:r>
              <w:t xml:space="preserve">г. Оренбург, ул. Салмышская, д. </w:t>
            </w:r>
            <w:r>
              <w:lastRenderedPageBreak/>
              <w:t>1</w:t>
            </w:r>
          </w:p>
        </w:tc>
        <w:tc>
          <w:tcPr>
            <w:tcW w:w="1474" w:type="dxa"/>
          </w:tcPr>
          <w:p w:rsidR="00577AB5" w:rsidRDefault="00577AB5">
            <w:pPr>
              <w:pStyle w:val="ConsPlusNormal"/>
              <w:jc w:val="center"/>
            </w:pPr>
            <w:r>
              <w:lastRenderedPageBreak/>
              <w:t>15067,50</w:t>
            </w:r>
          </w:p>
        </w:tc>
        <w:tc>
          <w:tcPr>
            <w:tcW w:w="2551" w:type="dxa"/>
          </w:tcPr>
          <w:p w:rsidR="00577AB5" w:rsidRDefault="00577AB5">
            <w:pPr>
              <w:pStyle w:val="ConsPlusNormal"/>
              <w:jc w:val="center"/>
            </w:pPr>
            <w:r>
              <w:t>508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9170814,60</w:t>
            </w:r>
          </w:p>
        </w:tc>
      </w:tr>
      <w:tr w:rsidR="00577AB5">
        <w:tc>
          <w:tcPr>
            <w:tcW w:w="794" w:type="dxa"/>
          </w:tcPr>
          <w:p w:rsidR="00577AB5" w:rsidRDefault="00577AB5">
            <w:pPr>
              <w:pStyle w:val="ConsPlusNormal"/>
              <w:jc w:val="center"/>
            </w:pPr>
            <w:r>
              <w:lastRenderedPageBreak/>
              <w:t>325.</w:t>
            </w:r>
          </w:p>
        </w:tc>
        <w:tc>
          <w:tcPr>
            <w:tcW w:w="3118" w:type="dxa"/>
          </w:tcPr>
          <w:p w:rsidR="00577AB5" w:rsidRDefault="00577AB5">
            <w:pPr>
              <w:pStyle w:val="ConsPlusNormal"/>
            </w:pPr>
            <w:r>
              <w:t>г. Оренбург, ул. Салмышская, д. 10/1</w:t>
            </w:r>
          </w:p>
        </w:tc>
        <w:tc>
          <w:tcPr>
            <w:tcW w:w="1474" w:type="dxa"/>
          </w:tcPr>
          <w:p w:rsidR="00577AB5" w:rsidRDefault="00577AB5">
            <w:pPr>
              <w:pStyle w:val="ConsPlusNormal"/>
              <w:jc w:val="center"/>
            </w:pPr>
            <w:r>
              <w:t>4236,30</w:t>
            </w:r>
          </w:p>
        </w:tc>
        <w:tc>
          <w:tcPr>
            <w:tcW w:w="2551" w:type="dxa"/>
          </w:tcPr>
          <w:p w:rsidR="00577AB5" w:rsidRDefault="00577AB5">
            <w:pPr>
              <w:pStyle w:val="ConsPlusNormal"/>
              <w:jc w:val="center"/>
            </w:pPr>
            <w:r>
              <w:t>126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5420718,86</w:t>
            </w:r>
          </w:p>
        </w:tc>
      </w:tr>
      <w:tr w:rsidR="00577AB5">
        <w:tc>
          <w:tcPr>
            <w:tcW w:w="794" w:type="dxa"/>
          </w:tcPr>
          <w:p w:rsidR="00577AB5" w:rsidRDefault="00577AB5">
            <w:pPr>
              <w:pStyle w:val="ConsPlusNormal"/>
              <w:jc w:val="center"/>
            </w:pPr>
            <w:r>
              <w:t>326.</w:t>
            </w:r>
          </w:p>
        </w:tc>
        <w:tc>
          <w:tcPr>
            <w:tcW w:w="3118" w:type="dxa"/>
          </w:tcPr>
          <w:p w:rsidR="00577AB5" w:rsidRDefault="00577AB5">
            <w:pPr>
              <w:pStyle w:val="ConsPlusNormal"/>
            </w:pPr>
            <w:r>
              <w:t>г. Оренбург, ул. Салмышская, д. 12</w:t>
            </w:r>
          </w:p>
        </w:tc>
        <w:tc>
          <w:tcPr>
            <w:tcW w:w="1474" w:type="dxa"/>
          </w:tcPr>
          <w:p w:rsidR="00577AB5" w:rsidRDefault="00577AB5">
            <w:pPr>
              <w:pStyle w:val="ConsPlusNormal"/>
              <w:jc w:val="center"/>
            </w:pPr>
            <w:r>
              <w:t>4185,90</w:t>
            </w:r>
          </w:p>
        </w:tc>
        <w:tc>
          <w:tcPr>
            <w:tcW w:w="2551" w:type="dxa"/>
          </w:tcPr>
          <w:p w:rsidR="00577AB5" w:rsidRDefault="00577AB5">
            <w:pPr>
              <w:pStyle w:val="ConsPlusNormal"/>
              <w:jc w:val="center"/>
            </w:pPr>
            <w:r>
              <w:t>114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2501618,18</w:t>
            </w:r>
          </w:p>
        </w:tc>
      </w:tr>
      <w:tr w:rsidR="00577AB5">
        <w:tc>
          <w:tcPr>
            <w:tcW w:w="794" w:type="dxa"/>
          </w:tcPr>
          <w:p w:rsidR="00577AB5" w:rsidRDefault="00577AB5">
            <w:pPr>
              <w:pStyle w:val="ConsPlusNormal"/>
              <w:jc w:val="center"/>
            </w:pPr>
            <w:r>
              <w:t>327.</w:t>
            </w:r>
          </w:p>
        </w:tc>
        <w:tc>
          <w:tcPr>
            <w:tcW w:w="3118" w:type="dxa"/>
          </w:tcPr>
          <w:p w:rsidR="00577AB5" w:rsidRDefault="00577AB5">
            <w:pPr>
              <w:pStyle w:val="ConsPlusNormal"/>
            </w:pPr>
            <w:r>
              <w:t>г. Оренбург, ул. Салмышская, д. 14</w:t>
            </w:r>
          </w:p>
        </w:tc>
        <w:tc>
          <w:tcPr>
            <w:tcW w:w="1474" w:type="dxa"/>
          </w:tcPr>
          <w:p w:rsidR="00577AB5" w:rsidRDefault="00577AB5">
            <w:pPr>
              <w:pStyle w:val="ConsPlusNormal"/>
              <w:jc w:val="center"/>
            </w:pPr>
            <w:r>
              <w:t>8948,20</w:t>
            </w:r>
          </w:p>
        </w:tc>
        <w:tc>
          <w:tcPr>
            <w:tcW w:w="2551" w:type="dxa"/>
          </w:tcPr>
          <w:p w:rsidR="00577AB5" w:rsidRDefault="00577AB5">
            <w:pPr>
              <w:pStyle w:val="ConsPlusNormal"/>
              <w:jc w:val="center"/>
            </w:pPr>
            <w:r>
              <w:t>236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6413331,52</w:t>
            </w:r>
          </w:p>
        </w:tc>
      </w:tr>
      <w:tr w:rsidR="00577AB5">
        <w:tc>
          <w:tcPr>
            <w:tcW w:w="794" w:type="dxa"/>
          </w:tcPr>
          <w:p w:rsidR="00577AB5" w:rsidRDefault="00577AB5">
            <w:pPr>
              <w:pStyle w:val="ConsPlusNormal"/>
              <w:jc w:val="center"/>
            </w:pPr>
            <w:r>
              <w:t>328.</w:t>
            </w:r>
          </w:p>
        </w:tc>
        <w:tc>
          <w:tcPr>
            <w:tcW w:w="3118" w:type="dxa"/>
          </w:tcPr>
          <w:p w:rsidR="00577AB5" w:rsidRDefault="00577AB5">
            <w:pPr>
              <w:pStyle w:val="ConsPlusNormal"/>
            </w:pPr>
            <w:r>
              <w:t>г. Оренбург, ул. Салмышская, д. 17/1</w:t>
            </w:r>
          </w:p>
        </w:tc>
        <w:tc>
          <w:tcPr>
            <w:tcW w:w="1474" w:type="dxa"/>
          </w:tcPr>
          <w:p w:rsidR="00577AB5" w:rsidRDefault="00577AB5">
            <w:pPr>
              <w:pStyle w:val="ConsPlusNormal"/>
              <w:jc w:val="center"/>
            </w:pPr>
            <w:r>
              <w:t>2148,10</w:t>
            </w:r>
          </w:p>
        </w:tc>
        <w:tc>
          <w:tcPr>
            <w:tcW w:w="2551" w:type="dxa"/>
          </w:tcPr>
          <w:p w:rsidR="00577AB5" w:rsidRDefault="00577AB5">
            <w:pPr>
              <w:pStyle w:val="ConsPlusNormal"/>
              <w:jc w:val="center"/>
            </w:pPr>
            <w:r>
              <w:t>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1000000,00</w:t>
            </w:r>
          </w:p>
        </w:tc>
      </w:tr>
      <w:tr w:rsidR="00577AB5">
        <w:tc>
          <w:tcPr>
            <w:tcW w:w="794" w:type="dxa"/>
          </w:tcPr>
          <w:p w:rsidR="00577AB5" w:rsidRDefault="00577AB5">
            <w:pPr>
              <w:pStyle w:val="ConsPlusNormal"/>
              <w:jc w:val="center"/>
            </w:pPr>
            <w:r>
              <w:t>329.</w:t>
            </w:r>
          </w:p>
        </w:tc>
        <w:tc>
          <w:tcPr>
            <w:tcW w:w="3118" w:type="dxa"/>
          </w:tcPr>
          <w:p w:rsidR="00577AB5" w:rsidRDefault="00577AB5">
            <w:pPr>
              <w:pStyle w:val="ConsPlusNormal"/>
            </w:pPr>
            <w:r>
              <w:t>г. Оренбург, ул. Салмышская, д. 24</w:t>
            </w:r>
          </w:p>
        </w:tc>
        <w:tc>
          <w:tcPr>
            <w:tcW w:w="1474" w:type="dxa"/>
          </w:tcPr>
          <w:p w:rsidR="00577AB5" w:rsidRDefault="00577AB5">
            <w:pPr>
              <w:pStyle w:val="ConsPlusNormal"/>
              <w:jc w:val="center"/>
            </w:pPr>
            <w:r>
              <w:t>36293,70</w:t>
            </w:r>
          </w:p>
        </w:tc>
        <w:tc>
          <w:tcPr>
            <w:tcW w:w="2551" w:type="dxa"/>
          </w:tcPr>
          <w:p w:rsidR="00577AB5" w:rsidRDefault="00577AB5">
            <w:pPr>
              <w:pStyle w:val="ConsPlusNormal"/>
              <w:jc w:val="center"/>
            </w:pPr>
            <w:r>
              <w:t>1071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3520000,00</w:t>
            </w:r>
          </w:p>
        </w:tc>
      </w:tr>
      <w:tr w:rsidR="00577AB5">
        <w:tc>
          <w:tcPr>
            <w:tcW w:w="794" w:type="dxa"/>
          </w:tcPr>
          <w:p w:rsidR="00577AB5" w:rsidRDefault="00577AB5">
            <w:pPr>
              <w:pStyle w:val="ConsPlusNormal"/>
              <w:jc w:val="center"/>
            </w:pPr>
            <w:r>
              <w:t>330.</w:t>
            </w:r>
          </w:p>
        </w:tc>
        <w:tc>
          <w:tcPr>
            <w:tcW w:w="3118" w:type="dxa"/>
          </w:tcPr>
          <w:p w:rsidR="00577AB5" w:rsidRDefault="00577AB5">
            <w:pPr>
              <w:pStyle w:val="ConsPlusNormal"/>
            </w:pPr>
            <w:r>
              <w:t>г. Оренбург, ул. Салмышская, д. 21</w:t>
            </w:r>
          </w:p>
        </w:tc>
        <w:tc>
          <w:tcPr>
            <w:tcW w:w="1474" w:type="dxa"/>
          </w:tcPr>
          <w:p w:rsidR="00577AB5" w:rsidRDefault="00577AB5">
            <w:pPr>
              <w:pStyle w:val="ConsPlusNormal"/>
              <w:jc w:val="center"/>
            </w:pPr>
            <w:r>
              <w:t>5464,60</w:t>
            </w:r>
          </w:p>
        </w:tc>
        <w:tc>
          <w:tcPr>
            <w:tcW w:w="2551" w:type="dxa"/>
          </w:tcPr>
          <w:p w:rsidR="00577AB5" w:rsidRDefault="00577AB5">
            <w:pPr>
              <w:pStyle w:val="ConsPlusNormal"/>
              <w:jc w:val="center"/>
            </w:pPr>
            <w:r>
              <w:t>170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381750,29</w:t>
            </w:r>
          </w:p>
        </w:tc>
      </w:tr>
      <w:tr w:rsidR="00577AB5">
        <w:tc>
          <w:tcPr>
            <w:tcW w:w="794" w:type="dxa"/>
          </w:tcPr>
          <w:p w:rsidR="00577AB5" w:rsidRDefault="00577AB5">
            <w:pPr>
              <w:pStyle w:val="ConsPlusNormal"/>
              <w:jc w:val="center"/>
            </w:pPr>
            <w:r>
              <w:t>331.</w:t>
            </w:r>
          </w:p>
        </w:tc>
        <w:tc>
          <w:tcPr>
            <w:tcW w:w="3118" w:type="dxa"/>
          </w:tcPr>
          <w:p w:rsidR="00577AB5" w:rsidRDefault="00577AB5">
            <w:pPr>
              <w:pStyle w:val="ConsPlusNormal"/>
            </w:pPr>
            <w:r>
              <w:t>г. Оренбург, ул. Салмышская, д. 28</w:t>
            </w:r>
          </w:p>
        </w:tc>
        <w:tc>
          <w:tcPr>
            <w:tcW w:w="1474" w:type="dxa"/>
          </w:tcPr>
          <w:p w:rsidR="00577AB5" w:rsidRDefault="00577AB5">
            <w:pPr>
              <w:pStyle w:val="ConsPlusNormal"/>
              <w:jc w:val="center"/>
            </w:pPr>
            <w:r>
              <w:t>4831,20</w:t>
            </w:r>
          </w:p>
        </w:tc>
        <w:tc>
          <w:tcPr>
            <w:tcW w:w="2551" w:type="dxa"/>
          </w:tcPr>
          <w:p w:rsidR="00577AB5" w:rsidRDefault="00577AB5">
            <w:pPr>
              <w:pStyle w:val="ConsPlusNormal"/>
              <w:jc w:val="center"/>
            </w:pPr>
            <w:r>
              <w:t>152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3187965,75</w:t>
            </w:r>
          </w:p>
        </w:tc>
      </w:tr>
      <w:tr w:rsidR="00577AB5">
        <w:tc>
          <w:tcPr>
            <w:tcW w:w="794" w:type="dxa"/>
          </w:tcPr>
          <w:p w:rsidR="00577AB5" w:rsidRDefault="00577AB5">
            <w:pPr>
              <w:pStyle w:val="ConsPlusNormal"/>
              <w:jc w:val="center"/>
            </w:pPr>
            <w:r>
              <w:t>332.</w:t>
            </w:r>
          </w:p>
        </w:tc>
        <w:tc>
          <w:tcPr>
            <w:tcW w:w="3118" w:type="dxa"/>
          </w:tcPr>
          <w:p w:rsidR="00577AB5" w:rsidRDefault="00577AB5">
            <w:pPr>
              <w:pStyle w:val="ConsPlusNormal"/>
            </w:pPr>
            <w:r>
              <w:t>г. Оренбург, ул. Салмышская, д. 28/2</w:t>
            </w:r>
          </w:p>
        </w:tc>
        <w:tc>
          <w:tcPr>
            <w:tcW w:w="1474" w:type="dxa"/>
          </w:tcPr>
          <w:p w:rsidR="00577AB5" w:rsidRDefault="00577AB5">
            <w:pPr>
              <w:pStyle w:val="ConsPlusNormal"/>
              <w:jc w:val="center"/>
            </w:pPr>
            <w:r>
              <w:t>4827,90</w:t>
            </w:r>
          </w:p>
        </w:tc>
        <w:tc>
          <w:tcPr>
            <w:tcW w:w="2551" w:type="dxa"/>
          </w:tcPr>
          <w:p w:rsidR="00577AB5" w:rsidRDefault="00577AB5">
            <w:pPr>
              <w:pStyle w:val="ConsPlusNormal"/>
              <w:jc w:val="center"/>
            </w:pPr>
            <w:r>
              <w:t>158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5650028,30</w:t>
            </w:r>
          </w:p>
        </w:tc>
      </w:tr>
      <w:tr w:rsidR="00577AB5">
        <w:tc>
          <w:tcPr>
            <w:tcW w:w="794" w:type="dxa"/>
          </w:tcPr>
          <w:p w:rsidR="00577AB5" w:rsidRDefault="00577AB5">
            <w:pPr>
              <w:pStyle w:val="ConsPlusNormal"/>
              <w:jc w:val="center"/>
            </w:pPr>
            <w:r>
              <w:t>333.</w:t>
            </w:r>
          </w:p>
        </w:tc>
        <w:tc>
          <w:tcPr>
            <w:tcW w:w="3118" w:type="dxa"/>
          </w:tcPr>
          <w:p w:rsidR="00577AB5" w:rsidRDefault="00577AB5">
            <w:pPr>
              <w:pStyle w:val="ConsPlusNormal"/>
            </w:pPr>
            <w:r>
              <w:t>г. Оренбург, ул. Салмышская, д. 29</w:t>
            </w:r>
          </w:p>
        </w:tc>
        <w:tc>
          <w:tcPr>
            <w:tcW w:w="1474" w:type="dxa"/>
          </w:tcPr>
          <w:p w:rsidR="00577AB5" w:rsidRDefault="00577AB5">
            <w:pPr>
              <w:pStyle w:val="ConsPlusNormal"/>
              <w:jc w:val="center"/>
            </w:pPr>
            <w:r>
              <w:t>11401,70</w:t>
            </w:r>
          </w:p>
        </w:tc>
        <w:tc>
          <w:tcPr>
            <w:tcW w:w="2551" w:type="dxa"/>
          </w:tcPr>
          <w:p w:rsidR="00577AB5" w:rsidRDefault="00577AB5">
            <w:pPr>
              <w:pStyle w:val="ConsPlusNormal"/>
              <w:jc w:val="center"/>
            </w:pPr>
            <w:r>
              <w:t>250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3240238,00</w:t>
            </w:r>
          </w:p>
        </w:tc>
      </w:tr>
      <w:tr w:rsidR="00577AB5">
        <w:tc>
          <w:tcPr>
            <w:tcW w:w="794" w:type="dxa"/>
          </w:tcPr>
          <w:p w:rsidR="00577AB5" w:rsidRDefault="00577AB5">
            <w:pPr>
              <w:pStyle w:val="ConsPlusNormal"/>
              <w:jc w:val="center"/>
            </w:pPr>
            <w:r>
              <w:t>334.</w:t>
            </w:r>
          </w:p>
        </w:tc>
        <w:tc>
          <w:tcPr>
            <w:tcW w:w="3118" w:type="dxa"/>
          </w:tcPr>
          <w:p w:rsidR="00577AB5" w:rsidRDefault="00577AB5">
            <w:pPr>
              <w:pStyle w:val="ConsPlusNormal"/>
            </w:pPr>
            <w:r>
              <w:t>г. Оренбург, ул. Салмышская, д. 30</w:t>
            </w:r>
          </w:p>
        </w:tc>
        <w:tc>
          <w:tcPr>
            <w:tcW w:w="1474" w:type="dxa"/>
          </w:tcPr>
          <w:p w:rsidR="00577AB5" w:rsidRDefault="00577AB5">
            <w:pPr>
              <w:pStyle w:val="ConsPlusNormal"/>
              <w:jc w:val="center"/>
            </w:pPr>
            <w:r>
              <w:t>4811,60</w:t>
            </w:r>
          </w:p>
        </w:tc>
        <w:tc>
          <w:tcPr>
            <w:tcW w:w="2551" w:type="dxa"/>
          </w:tcPr>
          <w:p w:rsidR="00577AB5" w:rsidRDefault="00577AB5">
            <w:pPr>
              <w:pStyle w:val="ConsPlusNormal"/>
              <w:jc w:val="center"/>
            </w:pPr>
            <w:r>
              <w:t>162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2514161,53</w:t>
            </w:r>
          </w:p>
        </w:tc>
      </w:tr>
      <w:tr w:rsidR="00577AB5">
        <w:tc>
          <w:tcPr>
            <w:tcW w:w="794" w:type="dxa"/>
          </w:tcPr>
          <w:p w:rsidR="00577AB5" w:rsidRDefault="00577AB5">
            <w:pPr>
              <w:pStyle w:val="ConsPlusNormal"/>
              <w:jc w:val="center"/>
            </w:pPr>
            <w:r>
              <w:t>335.</w:t>
            </w:r>
          </w:p>
        </w:tc>
        <w:tc>
          <w:tcPr>
            <w:tcW w:w="3118" w:type="dxa"/>
          </w:tcPr>
          <w:p w:rsidR="00577AB5" w:rsidRDefault="00577AB5">
            <w:pPr>
              <w:pStyle w:val="ConsPlusNormal"/>
            </w:pPr>
            <w:r>
              <w:t>г. Оренбург, ул. Салмышская, д. 31</w:t>
            </w:r>
          </w:p>
        </w:tc>
        <w:tc>
          <w:tcPr>
            <w:tcW w:w="1474" w:type="dxa"/>
          </w:tcPr>
          <w:p w:rsidR="00577AB5" w:rsidRDefault="00577AB5">
            <w:pPr>
              <w:pStyle w:val="ConsPlusNormal"/>
              <w:jc w:val="center"/>
            </w:pPr>
            <w:r>
              <w:t>11910,60</w:t>
            </w:r>
          </w:p>
        </w:tc>
        <w:tc>
          <w:tcPr>
            <w:tcW w:w="2551" w:type="dxa"/>
          </w:tcPr>
          <w:p w:rsidR="00577AB5" w:rsidRDefault="00577AB5">
            <w:pPr>
              <w:pStyle w:val="ConsPlusNormal"/>
              <w:jc w:val="center"/>
            </w:pPr>
            <w:r>
              <w:t>324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8044509,78</w:t>
            </w:r>
          </w:p>
        </w:tc>
      </w:tr>
      <w:tr w:rsidR="00577AB5">
        <w:tc>
          <w:tcPr>
            <w:tcW w:w="794" w:type="dxa"/>
          </w:tcPr>
          <w:p w:rsidR="00577AB5" w:rsidRDefault="00577AB5">
            <w:pPr>
              <w:pStyle w:val="ConsPlusNormal"/>
              <w:jc w:val="center"/>
            </w:pPr>
            <w:r>
              <w:t>336.</w:t>
            </w:r>
          </w:p>
        </w:tc>
        <w:tc>
          <w:tcPr>
            <w:tcW w:w="3118" w:type="dxa"/>
          </w:tcPr>
          <w:p w:rsidR="00577AB5" w:rsidRDefault="00577AB5">
            <w:pPr>
              <w:pStyle w:val="ConsPlusNormal"/>
            </w:pPr>
            <w:r>
              <w:t xml:space="preserve">г. Оренбург, ул. Салмышская, д. </w:t>
            </w:r>
            <w:r>
              <w:lastRenderedPageBreak/>
              <w:t>31/1</w:t>
            </w:r>
          </w:p>
        </w:tc>
        <w:tc>
          <w:tcPr>
            <w:tcW w:w="1474" w:type="dxa"/>
          </w:tcPr>
          <w:p w:rsidR="00577AB5" w:rsidRDefault="00577AB5">
            <w:pPr>
              <w:pStyle w:val="ConsPlusNormal"/>
              <w:jc w:val="center"/>
            </w:pPr>
            <w:r>
              <w:lastRenderedPageBreak/>
              <w:t>4151,50</w:t>
            </w:r>
          </w:p>
        </w:tc>
        <w:tc>
          <w:tcPr>
            <w:tcW w:w="2551" w:type="dxa"/>
          </w:tcPr>
          <w:p w:rsidR="00577AB5" w:rsidRDefault="00577AB5">
            <w:pPr>
              <w:pStyle w:val="ConsPlusNormal"/>
              <w:jc w:val="center"/>
            </w:pPr>
            <w:r>
              <w:t>128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3625522,61</w:t>
            </w:r>
          </w:p>
        </w:tc>
      </w:tr>
      <w:tr w:rsidR="00577AB5">
        <w:tc>
          <w:tcPr>
            <w:tcW w:w="794" w:type="dxa"/>
          </w:tcPr>
          <w:p w:rsidR="00577AB5" w:rsidRDefault="00577AB5">
            <w:pPr>
              <w:pStyle w:val="ConsPlusNormal"/>
              <w:jc w:val="center"/>
            </w:pPr>
            <w:r>
              <w:lastRenderedPageBreak/>
              <w:t>337.</w:t>
            </w:r>
          </w:p>
        </w:tc>
        <w:tc>
          <w:tcPr>
            <w:tcW w:w="3118" w:type="dxa"/>
          </w:tcPr>
          <w:p w:rsidR="00577AB5" w:rsidRDefault="00577AB5">
            <w:pPr>
              <w:pStyle w:val="ConsPlusNormal"/>
            </w:pPr>
            <w:r>
              <w:t>г. Оренбург, ул. Салмышская, д. 32/2</w:t>
            </w:r>
          </w:p>
        </w:tc>
        <w:tc>
          <w:tcPr>
            <w:tcW w:w="1474" w:type="dxa"/>
          </w:tcPr>
          <w:p w:rsidR="00577AB5" w:rsidRDefault="00577AB5">
            <w:pPr>
              <w:pStyle w:val="ConsPlusNormal"/>
              <w:jc w:val="center"/>
            </w:pPr>
            <w:r>
              <w:t>4780,20</w:t>
            </w:r>
          </w:p>
        </w:tc>
        <w:tc>
          <w:tcPr>
            <w:tcW w:w="2551" w:type="dxa"/>
          </w:tcPr>
          <w:p w:rsidR="00577AB5" w:rsidRDefault="00577AB5">
            <w:pPr>
              <w:pStyle w:val="ConsPlusNormal"/>
              <w:jc w:val="center"/>
            </w:pPr>
            <w:r>
              <w:t>165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2075931,74</w:t>
            </w:r>
          </w:p>
        </w:tc>
      </w:tr>
      <w:tr w:rsidR="00577AB5">
        <w:tc>
          <w:tcPr>
            <w:tcW w:w="794" w:type="dxa"/>
          </w:tcPr>
          <w:p w:rsidR="00577AB5" w:rsidRDefault="00577AB5">
            <w:pPr>
              <w:pStyle w:val="ConsPlusNormal"/>
              <w:jc w:val="center"/>
            </w:pPr>
            <w:r>
              <w:t>338.</w:t>
            </w:r>
          </w:p>
        </w:tc>
        <w:tc>
          <w:tcPr>
            <w:tcW w:w="3118" w:type="dxa"/>
          </w:tcPr>
          <w:p w:rsidR="00577AB5" w:rsidRDefault="00577AB5">
            <w:pPr>
              <w:pStyle w:val="ConsPlusNormal"/>
            </w:pPr>
            <w:r>
              <w:t>г. Оренбург, ул. Салмышская, д. 5</w:t>
            </w:r>
          </w:p>
        </w:tc>
        <w:tc>
          <w:tcPr>
            <w:tcW w:w="1474" w:type="dxa"/>
          </w:tcPr>
          <w:p w:rsidR="00577AB5" w:rsidRDefault="00577AB5">
            <w:pPr>
              <w:pStyle w:val="ConsPlusNormal"/>
              <w:jc w:val="center"/>
            </w:pPr>
            <w:r>
              <w:t>10924,90</w:t>
            </w:r>
          </w:p>
        </w:tc>
        <w:tc>
          <w:tcPr>
            <w:tcW w:w="2551" w:type="dxa"/>
          </w:tcPr>
          <w:p w:rsidR="00577AB5" w:rsidRDefault="00577AB5">
            <w:pPr>
              <w:pStyle w:val="ConsPlusNormal"/>
              <w:jc w:val="center"/>
            </w:pPr>
            <w:r>
              <w:t>307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6059793,68</w:t>
            </w:r>
          </w:p>
        </w:tc>
      </w:tr>
      <w:tr w:rsidR="00577AB5">
        <w:tc>
          <w:tcPr>
            <w:tcW w:w="794" w:type="dxa"/>
          </w:tcPr>
          <w:p w:rsidR="00577AB5" w:rsidRDefault="00577AB5">
            <w:pPr>
              <w:pStyle w:val="ConsPlusNormal"/>
              <w:jc w:val="center"/>
            </w:pPr>
            <w:r>
              <w:t>339.</w:t>
            </w:r>
          </w:p>
        </w:tc>
        <w:tc>
          <w:tcPr>
            <w:tcW w:w="3118" w:type="dxa"/>
          </w:tcPr>
          <w:p w:rsidR="00577AB5" w:rsidRDefault="00577AB5">
            <w:pPr>
              <w:pStyle w:val="ConsPlusNormal"/>
            </w:pPr>
            <w:r>
              <w:t>г. Оренбург, ул. Салмышская, д. 6/1</w:t>
            </w:r>
          </w:p>
        </w:tc>
        <w:tc>
          <w:tcPr>
            <w:tcW w:w="1474" w:type="dxa"/>
          </w:tcPr>
          <w:p w:rsidR="00577AB5" w:rsidRDefault="00577AB5">
            <w:pPr>
              <w:pStyle w:val="ConsPlusNormal"/>
              <w:jc w:val="center"/>
            </w:pPr>
            <w:r>
              <w:t>4986,20</w:t>
            </w:r>
          </w:p>
        </w:tc>
        <w:tc>
          <w:tcPr>
            <w:tcW w:w="2551" w:type="dxa"/>
          </w:tcPr>
          <w:p w:rsidR="00577AB5" w:rsidRDefault="00577AB5">
            <w:pPr>
              <w:pStyle w:val="ConsPlusNormal"/>
              <w:jc w:val="center"/>
            </w:pPr>
            <w:r>
              <w:t>152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7659444,73</w:t>
            </w:r>
          </w:p>
        </w:tc>
      </w:tr>
      <w:tr w:rsidR="00577AB5">
        <w:tc>
          <w:tcPr>
            <w:tcW w:w="794" w:type="dxa"/>
          </w:tcPr>
          <w:p w:rsidR="00577AB5" w:rsidRDefault="00577AB5">
            <w:pPr>
              <w:pStyle w:val="ConsPlusNormal"/>
              <w:jc w:val="center"/>
            </w:pPr>
            <w:r>
              <w:t>340.</w:t>
            </w:r>
          </w:p>
        </w:tc>
        <w:tc>
          <w:tcPr>
            <w:tcW w:w="3118" w:type="dxa"/>
          </w:tcPr>
          <w:p w:rsidR="00577AB5" w:rsidRDefault="00577AB5">
            <w:pPr>
              <w:pStyle w:val="ConsPlusNormal"/>
            </w:pPr>
            <w:r>
              <w:t>г. Оренбург, ул. Салмышская, д. 7/2</w:t>
            </w:r>
          </w:p>
        </w:tc>
        <w:tc>
          <w:tcPr>
            <w:tcW w:w="1474" w:type="dxa"/>
          </w:tcPr>
          <w:p w:rsidR="00577AB5" w:rsidRDefault="00577AB5">
            <w:pPr>
              <w:pStyle w:val="ConsPlusNormal"/>
              <w:jc w:val="center"/>
            </w:pPr>
            <w:r>
              <w:t>16697,70</w:t>
            </w:r>
          </w:p>
        </w:tc>
        <w:tc>
          <w:tcPr>
            <w:tcW w:w="2551" w:type="dxa"/>
          </w:tcPr>
          <w:p w:rsidR="00577AB5" w:rsidRDefault="00577AB5">
            <w:pPr>
              <w:pStyle w:val="ConsPlusNormal"/>
              <w:jc w:val="center"/>
            </w:pPr>
            <w:r>
              <w:t>406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7722516,11</w:t>
            </w:r>
          </w:p>
        </w:tc>
      </w:tr>
      <w:tr w:rsidR="00577AB5">
        <w:tc>
          <w:tcPr>
            <w:tcW w:w="794" w:type="dxa"/>
          </w:tcPr>
          <w:p w:rsidR="00577AB5" w:rsidRDefault="00577AB5">
            <w:pPr>
              <w:pStyle w:val="ConsPlusNormal"/>
              <w:jc w:val="center"/>
            </w:pPr>
            <w:r>
              <w:t>341.</w:t>
            </w:r>
          </w:p>
        </w:tc>
        <w:tc>
          <w:tcPr>
            <w:tcW w:w="3118" w:type="dxa"/>
          </w:tcPr>
          <w:p w:rsidR="00577AB5" w:rsidRDefault="00577AB5">
            <w:pPr>
              <w:pStyle w:val="ConsPlusNormal"/>
            </w:pPr>
            <w:r>
              <w:t>г. Оренбург, ул. Салмышская, д. 9/1</w:t>
            </w:r>
          </w:p>
        </w:tc>
        <w:tc>
          <w:tcPr>
            <w:tcW w:w="1474" w:type="dxa"/>
          </w:tcPr>
          <w:p w:rsidR="00577AB5" w:rsidRDefault="00577AB5">
            <w:pPr>
              <w:pStyle w:val="ConsPlusNormal"/>
              <w:jc w:val="center"/>
            </w:pPr>
            <w:r>
              <w:t>5436,00</w:t>
            </w:r>
          </w:p>
        </w:tc>
        <w:tc>
          <w:tcPr>
            <w:tcW w:w="2551" w:type="dxa"/>
          </w:tcPr>
          <w:p w:rsidR="00577AB5" w:rsidRDefault="00577AB5">
            <w:pPr>
              <w:pStyle w:val="ConsPlusNormal"/>
              <w:jc w:val="center"/>
            </w:pPr>
            <w:r>
              <w:t>322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3790343,11</w:t>
            </w:r>
          </w:p>
        </w:tc>
      </w:tr>
      <w:tr w:rsidR="00577AB5">
        <w:tc>
          <w:tcPr>
            <w:tcW w:w="794" w:type="dxa"/>
          </w:tcPr>
          <w:p w:rsidR="00577AB5" w:rsidRDefault="00577AB5">
            <w:pPr>
              <w:pStyle w:val="ConsPlusNormal"/>
              <w:jc w:val="center"/>
            </w:pPr>
            <w:r>
              <w:t>342.</w:t>
            </w:r>
          </w:p>
        </w:tc>
        <w:tc>
          <w:tcPr>
            <w:tcW w:w="3118" w:type="dxa"/>
          </w:tcPr>
          <w:p w:rsidR="00577AB5" w:rsidRDefault="00577AB5">
            <w:pPr>
              <w:pStyle w:val="ConsPlusNormal"/>
            </w:pPr>
            <w:r>
              <w:t>г. Оренбург, ул. Салмышская, д. 9/2</w:t>
            </w:r>
          </w:p>
        </w:tc>
        <w:tc>
          <w:tcPr>
            <w:tcW w:w="1474" w:type="dxa"/>
          </w:tcPr>
          <w:p w:rsidR="00577AB5" w:rsidRDefault="00577AB5">
            <w:pPr>
              <w:pStyle w:val="ConsPlusNormal"/>
              <w:jc w:val="center"/>
            </w:pPr>
            <w:r>
              <w:t>5404,80</w:t>
            </w:r>
          </w:p>
        </w:tc>
        <w:tc>
          <w:tcPr>
            <w:tcW w:w="2551" w:type="dxa"/>
          </w:tcPr>
          <w:p w:rsidR="00577AB5" w:rsidRDefault="00577AB5">
            <w:pPr>
              <w:pStyle w:val="ConsPlusNormal"/>
              <w:jc w:val="center"/>
            </w:pPr>
            <w:r>
              <w:t>309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3754405,70</w:t>
            </w:r>
          </w:p>
        </w:tc>
      </w:tr>
      <w:tr w:rsidR="00577AB5">
        <w:tc>
          <w:tcPr>
            <w:tcW w:w="794" w:type="dxa"/>
          </w:tcPr>
          <w:p w:rsidR="00577AB5" w:rsidRDefault="00577AB5">
            <w:pPr>
              <w:pStyle w:val="ConsPlusNormal"/>
              <w:jc w:val="center"/>
            </w:pPr>
            <w:r>
              <w:t>343.</w:t>
            </w:r>
          </w:p>
        </w:tc>
        <w:tc>
          <w:tcPr>
            <w:tcW w:w="3118" w:type="dxa"/>
          </w:tcPr>
          <w:p w:rsidR="00577AB5" w:rsidRDefault="00577AB5">
            <w:pPr>
              <w:pStyle w:val="ConsPlusNormal"/>
            </w:pPr>
            <w:r>
              <w:t>г. Оренбург, ул. Салмышская, д. 9/3</w:t>
            </w:r>
          </w:p>
        </w:tc>
        <w:tc>
          <w:tcPr>
            <w:tcW w:w="1474" w:type="dxa"/>
          </w:tcPr>
          <w:p w:rsidR="00577AB5" w:rsidRDefault="00577AB5">
            <w:pPr>
              <w:pStyle w:val="ConsPlusNormal"/>
              <w:jc w:val="center"/>
            </w:pPr>
            <w:r>
              <w:t>5498,00</w:t>
            </w:r>
          </w:p>
        </w:tc>
        <w:tc>
          <w:tcPr>
            <w:tcW w:w="2551" w:type="dxa"/>
          </w:tcPr>
          <w:p w:rsidR="00577AB5" w:rsidRDefault="00577AB5">
            <w:pPr>
              <w:pStyle w:val="ConsPlusNormal"/>
              <w:jc w:val="center"/>
            </w:pPr>
            <w:r>
              <w:t>309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3782008,65</w:t>
            </w:r>
          </w:p>
        </w:tc>
      </w:tr>
      <w:tr w:rsidR="00577AB5">
        <w:tc>
          <w:tcPr>
            <w:tcW w:w="794" w:type="dxa"/>
          </w:tcPr>
          <w:p w:rsidR="00577AB5" w:rsidRDefault="00577AB5">
            <w:pPr>
              <w:pStyle w:val="ConsPlusNormal"/>
              <w:jc w:val="center"/>
            </w:pPr>
            <w:r>
              <w:t>344.</w:t>
            </w:r>
          </w:p>
        </w:tc>
        <w:tc>
          <w:tcPr>
            <w:tcW w:w="3118" w:type="dxa"/>
          </w:tcPr>
          <w:p w:rsidR="00577AB5" w:rsidRDefault="00577AB5">
            <w:pPr>
              <w:pStyle w:val="ConsPlusNormal"/>
            </w:pPr>
            <w:r>
              <w:t>г. Оренбург, ул. Самолетная, д. 81</w:t>
            </w:r>
          </w:p>
        </w:tc>
        <w:tc>
          <w:tcPr>
            <w:tcW w:w="1474" w:type="dxa"/>
          </w:tcPr>
          <w:p w:rsidR="00577AB5" w:rsidRDefault="00577AB5">
            <w:pPr>
              <w:pStyle w:val="ConsPlusNormal"/>
              <w:jc w:val="center"/>
            </w:pPr>
            <w:r>
              <w:t>2433,30</w:t>
            </w:r>
          </w:p>
        </w:tc>
        <w:tc>
          <w:tcPr>
            <w:tcW w:w="2551" w:type="dxa"/>
          </w:tcPr>
          <w:p w:rsidR="00577AB5" w:rsidRDefault="00577AB5">
            <w:pPr>
              <w:pStyle w:val="ConsPlusNormal"/>
              <w:jc w:val="center"/>
            </w:pPr>
            <w:r>
              <w:t>82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576747,01</w:t>
            </w:r>
          </w:p>
        </w:tc>
      </w:tr>
      <w:tr w:rsidR="00577AB5">
        <w:tc>
          <w:tcPr>
            <w:tcW w:w="794" w:type="dxa"/>
          </w:tcPr>
          <w:p w:rsidR="00577AB5" w:rsidRDefault="00577AB5">
            <w:pPr>
              <w:pStyle w:val="ConsPlusNormal"/>
              <w:jc w:val="center"/>
            </w:pPr>
            <w:r>
              <w:t>345.</w:t>
            </w:r>
          </w:p>
        </w:tc>
        <w:tc>
          <w:tcPr>
            <w:tcW w:w="3118" w:type="dxa"/>
          </w:tcPr>
          <w:p w:rsidR="00577AB5" w:rsidRDefault="00577AB5">
            <w:pPr>
              <w:pStyle w:val="ConsPlusNormal"/>
            </w:pPr>
            <w:r>
              <w:t>г. Оренбург, ул. Самолетная, д. 89а</w:t>
            </w:r>
          </w:p>
        </w:tc>
        <w:tc>
          <w:tcPr>
            <w:tcW w:w="1474" w:type="dxa"/>
          </w:tcPr>
          <w:p w:rsidR="00577AB5" w:rsidRDefault="00577AB5">
            <w:pPr>
              <w:pStyle w:val="ConsPlusNormal"/>
              <w:jc w:val="center"/>
            </w:pPr>
            <w:r>
              <w:t>3747,80</w:t>
            </w:r>
          </w:p>
        </w:tc>
        <w:tc>
          <w:tcPr>
            <w:tcW w:w="2551" w:type="dxa"/>
          </w:tcPr>
          <w:p w:rsidR="00577AB5" w:rsidRDefault="00577AB5">
            <w:pPr>
              <w:pStyle w:val="ConsPlusNormal"/>
              <w:jc w:val="center"/>
            </w:pPr>
            <w:r>
              <w:t>120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671647,00</w:t>
            </w:r>
          </w:p>
        </w:tc>
      </w:tr>
      <w:tr w:rsidR="00577AB5">
        <w:tc>
          <w:tcPr>
            <w:tcW w:w="794" w:type="dxa"/>
          </w:tcPr>
          <w:p w:rsidR="00577AB5" w:rsidRDefault="00577AB5">
            <w:pPr>
              <w:pStyle w:val="ConsPlusNormal"/>
              <w:jc w:val="center"/>
            </w:pPr>
            <w:r>
              <w:t>346.</w:t>
            </w:r>
          </w:p>
        </w:tc>
        <w:tc>
          <w:tcPr>
            <w:tcW w:w="3118" w:type="dxa"/>
          </w:tcPr>
          <w:p w:rsidR="00577AB5" w:rsidRDefault="00577AB5">
            <w:pPr>
              <w:pStyle w:val="ConsPlusNormal"/>
            </w:pPr>
            <w:r>
              <w:t>г. Оренбург, ул. Самолетная, д. 93а</w:t>
            </w:r>
          </w:p>
        </w:tc>
        <w:tc>
          <w:tcPr>
            <w:tcW w:w="1474" w:type="dxa"/>
          </w:tcPr>
          <w:p w:rsidR="00577AB5" w:rsidRDefault="00577AB5">
            <w:pPr>
              <w:pStyle w:val="ConsPlusNormal"/>
              <w:jc w:val="center"/>
            </w:pPr>
            <w:r>
              <w:t>3669,60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728444,85</w:t>
            </w:r>
          </w:p>
        </w:tc>
      </w:tr>
      <w:tr w:rsidR="00577AB5">
        <w:tc>
          <w:tcPr>
            <w:tcW w:w="794" w:type="dxa"/>
          </w:tcPr>
          <w:p w:rsidR="00577AB5" w:rsidRDefault="00577AB5">
            <w:pPr>
              <w:pStyle w:val="ConsPlusNormal"/>
              <w:jc w:val="center"/>
            </w:pPr>
            <w:r>
              <w:t>347.</w:t>
            </w:r>
          </w:p>
        </w:tc>
        <w:tc>
          <w:tcPr>
            <w:tcW w:w="3118" w:type="dxa"/>
          </w:tcPr>
          <w:p w:rsidR="00577AB5" w:rsidRDefault="00577AB5">
            <w:pPr>
              <w:pStyle w:val="ConsPlusNormal"/>
            </w:pPr>
            <w:r>
              <w:t>г. Оренбург, ул. Тамарова, д. 2/3</w:t>
            </w:r>
          </w:p>
        </w:tc>
        <w:tc>
          <w:tcPr>
            <w:tcW w:w="1474" w:type="dxa"/>
          </w:tcPr>
          <w:p w:rsidR="00577AB5" w:rsidRDefault="00577AB5">
            <w:pPr>
              <w:pStyle w:val="ConsPlusNormal"/>
              <w:jc w:val="center"/>
            </w:pPr>
            <w:r>
              <w:t>3597,40</w:t>
            </w:r>
          </w:p>
        </w:tc>
        <w:tc>
          <w:tcPr>
            <w:tcW w:w="2551" w:type="dxa"/>
          </w:tcPr>
          <w:p w:rsidR="00577AB5" w:rsidRDefault="00577AB5">
            <w:pPr>
              <w:pStyle w:val="ConsPlusNormal"/>
              <w:jc w:val="center"/>
            </w:pPr>
            <w:r>
              <w:t>113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3601558,57</w:t>
            </w:r>
          </w:p>
        </w:tc>
      </w:tr>
      <w:tr w:rsidR="00577AB5">
        <w:tc>
          <w:tcPr>
            <w:tcW w:w="794" w:type="dxa"/>
          </w:tcPr>
          <w:p w:rsidR="00577AB5" w:rsidRDefault="00577AB5">
            <w:pPr>
              <w:pStyle w:val="ConsPlusNormal"/>
              <w:jc w:val="center"/>
            </w:pPr>
            <w:r>
              <w:t>348.</w:t>
            </w:r>
          </w:p>
        </w:tc>
        <w:tc>
          <w:tcPr>
            <w:tcW w:w="3118" w:type="dxa"/>
          </w:tcPr>
          <w:p w:rsidR="00577AB5" w:rsidRDefault="00577AB5">
            <w:pPr>
              <w:pStyle w:val="ConsPlusNormal"/>
            </w:pPr>
            <w:r>
              <w:t xml:space="preserve">г. Оренбург, ул. Смоленская, д. </w:t>
            </w:r>
            <w:r>
              <w:lastRenderedPageBreak/>
              <w:t>34</w:t>
            </w:r>
          </w:p>
        </w:tc>
        <w:tc>
          <w:tcPr>
            <w:tcW w:w="1474" w:type="dxa"/>
          </w:tcPr>
          <w:p w:rsidR="00577AB5" w:rsidRDefault="00577AB5">
            <w:pPr>
              <w:pStyle w:val="ConsPlusNormal"/>
              <w:jc w:val="center"/>
            </w:pPr>
            <w:r>
              <w:lastRenderedPageBreak/>
              <w:t>4424,60</w:t>
            </w:r>
          </w:p>
        </w:tc>
        <w:tc>
          <w:tcPr>
            <w:tcW w:w="2551" w:type="dxa"/>
          </w:tcPr>
          <w:p w:rsidR="00577AB5" w:rsidRDefault="00577AB5">
            <w:pPr>
              <w:pStyle w:val="ConsPlusNormal"/>
              <w:jc w:val="center"/>
            </w:pPr>
            <w:r>
              <w:t>217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6743517,53</w:t>
            </w:r>
          </w:p>
        </w:tc>
      </w:tr>
      <w:tr w:rsidR="00577AB5">
        <w:tc>
          <w:tcPr>
            <w:tcW w:w="794" w:type="dxa"/>
          </w:tcPr>
          <w:p w:rsidR="00577AB5" w:rsidRDefault="00577AB5">
            <w:pPr>
              <w:pStyle w:val="ConsPlusNormal"/>
              <w:jc w:val="center"/>
            </w:pPr>
            <w:r>
              <w:lastRenderedPageBreak/>
              <w:t>349.</w:t>
            </w:r>
          </w:p>
        </w:tc>
        <w:tc>
          <w:tcPr>
            <w:tcW w:w="3118" w:type="dxa"/>
          </w:tcPr>
          <w:p w:rsidR="00577AB5" w:rsidRDefault="00577AB5">
            <w:pPr>
              <w:pStyle w:val="ConsPlusNormal"/>
            </w:pPr>
            <w:r>
              <w:t>г. Оренбург, ул. Тамбовская, д. 6</w:t>
            </w:r>
          </w:p>
        </w:tc>
        <w:tc>
          <w:tcPr>
            <w:tcW w:w="1474" w:type="dxa"/>
          </w:tcPr>
          <w:p w:rsidR="00577AB5" w:rsidRDefault="00577AB5">
            <w:pPr>
              <w:pStyle w:val="ConsPlusNormal"/>
              <w:jc w:val="center"/>
            </w:pPr>
            <w:r>
              <w:t>6200,50</w:t>
            </w:r>
          </w:p>
        </w:tc>
        <w:tc>
          <w:tcPr>
            <w:tcW w:w="2551" w:type="dxa"/>
          </w:tcPr>
          <w:p w:rsidR="00577AB5" w:rsidRDefault="00577AB5">
            <w:pPr>
              <w:pStyle w:val="ConsPlusNormal"/>
              <w:jc w:val="center"/>
            </w:pPr>
            <w:r>
              <w:t>108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4870515,42</w:t>
            </w:r>
          </w:p>
        </w:tc>
      </w:tr>
      <w:tr w:rsidR="00577AB5">
        <w:tc>
          <w:tcPr>
            <w:tcW w:w="794" w:type="dxa"/>
          </w:tcPr>
          <w:p w:rsidR="00577AB5" w:rsidRDefault="00577AB5">
            <w:pPr>
              <w:pStyle w:val="ConsPlusNormal"/>
              <w:jc w:val="center"/>
            </w:pPr>
            <w:r>
              <w:t>350.</w:t>
            </w:r>
          </w:p>
        </w:tc>
        <w:tc>
          <w:tcPr>
            <w:tcW w:w="3118" w:type="dxa"/>
          </w:tcPr>
          <w:p w:rsidR="00577AB5" w:rsidRDefault="00577AB5">
            <w:pPr>
              <w:pStyle w:val="ConsPlusNormal"/>
            </w:pPr>
            <w:r>
              <w:t>г. Оренбург, ул. Ташкентская, д. 3</w:t>
            </w:r>
          </w:p>
        </w:tc>
        <w:tc>
          <w:tcPr>
            <w:tcW w:w="1474" w:type="dxa"/>
          </w:tcPr>
          <w:p w:rsidR="00577AB5" w:rsidRDefault="00577AB5">
            <w:pPr>
              <w:pStyle w:val="ConsPlusNormal"/>
              <w:jc w:val="center"/>
            </w:pPr>
            <w:r>
              <w:t>5871,10</w:t>
            </w:r>
          </w:p>
        </w:tc>
        <w:tc>
          <w:tcPr>
            <w:tcW w:w="2551" w:type="dxa"/>
          </w:tcPr>
          <w:p w:rsidR="00577AB5" w:rsidRDefault="00577AB5">
            <w:pPr>
              <w:pStyle w:val="ConsPlusNormal"/>
              <w:jc w:val="center"/>
            </w:pPr>
            <w:r>
              <w:t>192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1155045,91</w:t>
            </w:r>
          </w:p>
        </w:tc>
      </w:tr>
      <w:tr w:rsidR="00577AB5">
        <w:tc>
          <w:tcPr>
            <w:tcW w:w="794" w:type="dxa"/>
          </w:tcPr>
          <w:p w:rsidR="00577AB5" w:rsidRDefault="00577AB5">
            <w:pPr>
              <w:pStyle w:val="ConsPlusNormal"/>
              <w:jc w:val="center"/>
            </w:pPr>
            <w:r>
              <w:t>351.</w:t>
            </w:r>
          </w:p>
        </w:tc>
        <w:tc>
          <w:tcPr>
            <w:tcW w:w="3118" w:type="dxa"/>
          </w:tcPr>
          <w:p w:rsidR="00577AB5" w:rsidRDefault="00577AB5">
            <w:pPr>
              <w:pStyle w:val="ConsPlusNormal"/>
            </w:pPr>
            <w:r>
              <w:t>г. Оренбург, ул. Тепличная, д. 13</w:t>
            </w:r>
          </w:p>
        </w:tc>
        <w:tc>
          <w:tcPr>
            <w:tcW w:w="1474" w:type="dxa"/>
          </w:tcPr>
          <w:p w:rsidR="00577AB5" w:rsidRDefault="00577AB5">
            <w:pPr>
              <w:pStyle w:val="ConsPlusNormal"/>
              <w:jc w:val="center"/>
            </w:pPr>
            <w:r>
              <w:t>426,80</w:t>
            </w:r>
          </w:p>
        </w:tc>
        <w:tc>
          <w:tcPr>
            <w:tcW w:w="2551" w:type="dxa"/>
          </w:tcPr>
          <w:p w:rsidR="00577AB5" w:rsidRDefault="00577AB5">
            <w:pPr>
              <w:pStyle w:val="ConsPlusNormal"/>
              <w:jc w:val="center"/>
            </w:pPr>
            <w:r>
              <w:t>11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23800,46</w:t>
            </w:r>
          </w:p>
        </w:tc>
      </w:tr>
      <w:tr w:rsidR="00577AB5">
        <w:tc>
          <w:tcPr>
            <w:tcW w:w="794" w:type="dxa"/>
          </w:tcPr>
          <w:p w:rsidR="00577AB5" w:rsidRDefault="00577AB5">
            <w:pPr>
              <w:pStyle w:val="ConsPlusNormal"/>
              <w:jc w:val="center"/>
            </w:pPr>
            <w:r>
              <w:t>352.</w:t>
            </w:r>
          </w:p>
        </w:tc>
        <w:tc>
          <w:tcPr>
            <w:tcW w:w="3118" w:type="dxa"/>
          </w:tcPr>
          <w:p w:rsidR="00577AB5" w:rsidRDefault="00577AB5">
            <w:pPr>
              <w:pStyle w:val="ConsPlusNormal"/>
            </w:pPr>
            <w:r>
              <w:t>г. Оренбург, ул. Терешковой, д. 27</w:t>
            </w:r>
          </w:p>
        </w:tc>
        <w:tc>
          <w:tcPr>
            <w:tcW w:w="1474" w:type="dxa"/>
          </w:tcPr>
          <w:p w:rsidR="00577AB5" w:rsidRDefault="00577AB5">
            <w:pPr>
              <w:pStyle w:val="ConsPlusNormal"/>
              <w:jc w:val="center"/>
            </w:pPr>
            <w:r>
              <w:t>4522,90</w:t>
            </w:r>
          </w:p>
        </w:tc>
        <w:tc>
          <w:tcPr>
            <w:tcW w:w="2551" w:type="dxa"/>
          </w:tcPr>
          <w:p w:rsidR="00577AB5" w:rsidRDefault="00577AB5">
            <w:pPr>
              <w:pStyle w:val="ConsPlusNormal"/>
              <w:jc w:val="center"/>
            </w:pPr>
            <w:r>
              <w:t>163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3267260,98</w:t>
            </w:r>
          </w:p>
        </w:tc>
      </w:tr>
      <w:tr w:rsidR="00577AB5">
        <w:tc>
          <w:tcPr>
            <w:tcW w:w="794" w:type="dxa"/>
          </w:tcPr>
          <w:p w:rsidR="00577AB5" w:rsidRDefault="00577AB5">
            <w:pPr>
              <w:pStyle w:val="ConsPlusNormal"/>
              <w:jc w:val="center"/>
            </w:pPr>
            <w:r>
              <w:t>353.</w:t>
            </w:r>
          </w:p>
        </w:tc>
        <w:tc>
          <w:tcPr>
            <w:tcW w:w="3118" w:type="dxa"/>
          </w:tcPr>
          <w:p w:rsidR="00577AB5" w:rsidRDefault="00577AB5">
            <w:pPr>
              <w:pStyle w:val="ConsPlusNormal"/>
            </w:pPr>
            <w:r>
              <w:t>г. Оренбург, ул. Терешковой, д. 4а</w:t>
            </w:r>
          </w:p>
        </w:tc>
        <w:tc>
          <w:tcPr>
            <w:tcW w:w="1474" w:type="dxa"/>
          </w:tcPr>
          <w:p w:rsidR="00577AB5" w:rsidRDefault="00577AB5">
            <w:pPr>
              <w:pStyle w:val="ConsPlusNormal"/>
              <w:jc w:val="center"/>
            </w:pPr>
            <w:r>
              <w:t>6089,90</w:t>
            </w:r>
          </w:p>
        </w:tc>
        <w:tc>
          <w:tcPr>
            <w:tcW w:w="2551" w:type="dxa"/>
          </w:tcPr>
          <w:p w:rsidR="00577AB5" w:rsidRDefault="00577AB5">
            <w:pPr>
              <w:pStyle w:val="ConsPlusNormal"/>
              <w:jc w:val="center"/>
            </w:pPr>
            <w:r>
              <w:t>138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10547033,10</w:t>
            </w:r>
          </w:p>
        </w:tc>
      </w:tr>
      <w:tr w:rsidR="00577AB5">
        <w:tc>
          <w:tcPr>
            <w:tcW w:w="794" w:type="dxa"/>
          </w:tcPr>
          <w:p w:rsidR="00577AB5" w:rsidRDefault="00577AB5">
            <w:pPr>
              <w:pStyle w:val="ConsPlusNormal"/>
              <w:jc w:val="center"/>
            </w:pPr>
            <w:r>
              <w:t>354.</w:t>
            </w:r>
          </w:p>
        </w:tc>
        <w:tc>
          <w:tcPr>
            <w:tcW w:w="3118" w:type="dxa"/>
          </w:tcPr>
          <w:p w:rsidR="00577AB5" w:rsidRDefault="00577AB5">
            <w:pPr>
              <w:pStyle w:val="ConsPlusNormal"/>
            </w:pPr>
            <w:r>
              <w:t>г. Оренбург, ул. Терешковой, д. 8а</w:t>
            </w:r>
          </w:p>
        </w:tc>
        <w:tc>
          <w:tcPr>
            <w:tcW w:w="1474" w:type="dxa"/>
          </w:tcPr>
          <w:p w:rsidR="00577AB5" w:rsidRDefault="00577AB5">
            <w:pPr>
              <w:pStyle w:val="ConsPlusNormal"/>
              <w:jc w:val="center"/>
            </w:pPr>
            <w:r>
              <w:t>2220,70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6573599,20</w:t>
            </w:r>
          </w:p>
        </w:tc>
      </w:tr>
      <w:tr w:rsidR="00577AB5">
        <w:tc>
          <w:tcPr>
            <w:tcW w:w="794" w:type="dxa"/>
          </w:tcPr>
          <w:p w:rsidR="00577AB5" w:rsidRDefault="00577AB5">
            <w:pPr>
              <w:pStyle w:val="ConsPlusNormal"/>
              <w:jc w:val="center"/>
            </w:pPr>
            <w:r>
              <w:t>355.</w:t>
            </w:r>
          </w:p>
        </w:tc>
        <w:tc>
          <w:tcPr>
            <w:tcW w:w="3118" w:type="dxa"/>
          </w:tcPr>
          <w:p w:rsidR="00577AB5" w:rsidRDefault="00577AB5">
            <w:pPr>
              <w:pStyle w:val="ConsPlusNormal"/>
            </w:pPr>
            <w:r>
              <w:t>г. Оренбург, ул. Тимирязева, д. 4</w:t>
            </w:r>
          </w:p>
        </w:tc>
        <w:tc>
          <w:tcPr>
            <w:tcW w:w="1474" w:type="dxa"/>
          </w:tcPr>
          <w:p w:rsidR="00577AB5" w:rsidRDefault="00577AB5">
            <w:pPr>
              <w:pStyle w:val="ConsPlusNormal"/>
              <w:jc w:val="center"/>
            </w:pPr>
            <w:r>
              <w:t>5208,60</w:t>
            </w:r>
          </w:p>
        </w:tc>
        <w:tc>
          <w:tcPr>
            <w:tcW w:w="2551" w:type="dxa"/>
          </w:tcPr>
          <w:p w:rsidR="00577AB5" w:rsidRDefault="00577AB5">
            <w:pPr>
              <w:pStyle w:val="ConsPlusNormal"/>
              <w:jc w:val="center"/>
            </w:pPr>
            <w:r>
              <w:t>153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188191,03</w:t>
            </w:r>
          </w:p>
        </w:tc>
      </w:tr>
      <w:tr w:rsidR="00577AB5">
        <w:tc>
          <w:tcPr>
            <w:tcW w:w="794" w:type="dxa"/>
          </w:tcPr>
          <w:p w:rsidR="00577AB5" w:rsidRDefault="00577AB5">
            <w:pPr>
              <w:pStyle w:val="ConsPlusNormal"/>
              <w:jc w:val="center"/>
            </w:pPr>
            <w:r>
              <w:t>356.</w:t>
            </w:r>
          </w:p>
        </w:tc>
        <w:tc>
          <w:tcPr>
            <w:tcW w:w="3118" w:type="dxa"/>
          </w:tcPr>
          <w:p w:rsidR="00577AB5" w:rsidRDefault="00577AB5">
            <w:pPr>
              <w:pStyle w:val="ConsPlusNormal"/>
            </w:pPr>
            <w:r>
              <w:t>г. Оренбург, ул. Ткачева, д. 79</w:t>
            </w:r>
          </w:p>
        </w:tc>
        <w:tc>
          <w:tcPr>
            <w:tcW w:w="1474" w:type="dxa"/>
          </w:tcPr>
          <w:p w:rsidR="00577AB5" w:rsidRDefault="00577AB5">
            <w:pPr>
              <w:pStyle w:val="ConsPlusNormal"/>
              <w:jc w:val="center"/>
            </w:pPr>
            <w:r>
              <w:t>11592,00</w:t>
            </w:r>
          </w:p>
        </w:tc>
        <w:tc>
          <w:tcPr>
            <w:tcW w:w="2551" w:type="dxa"/>
          </w:tcPr>
          <w:p w:rsidR="00577AB5" w:rsidRDefault="00577AB5">
            <w:pPr>
              <w:pStyle w:val="ConsPlusNormal"/>
              <w:jc w:val="center"/>
            </w:pPr>
            <w:r>
              <w:t>452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11979429,52</w:t>
            </w:r>
          </w:p>
        </w:tc>
      </w:tr>
      <w:tr w:rsidR="00577AB5">
        <w:tc>
          <w:tcPr>
            <w:tcW w:w="794" w:type="dxa"/>
          </w:tcPr>
          <w:p w:rsidR="00577AB5" w:rsidRDefault="00577AB5">
            <w:pPr>
              <w:pStyle w:val="ConsPlusNormal"/>
              <w:jc w:val="center"/>
            </w:pPr>
            <w:r>
              <w:t>357.</w:t>
            </w:r>
          </w:p>
        </w:tc>
        <w:tc>
          <w:tcPr>
            <w:tcW w:w="3118" w:type="dxa"/>
          </w:tcPr>
          <w:p w:rsidR="00577AB5" w:rsidRDefault="00577AB5">
            <w:pPr>
              <w:pStyle w:val="ConsPlusNormal"/>
            </w:pPr>
            <w:r>
              <w:t>г. Оренбург, ул. Ткачева, д. 85</w:t>
            </w:r>
          </w:p>
        </w:tc>
        <w:tc>
          <w:tcPr>
            <w:tcW w:w="1474" w:type="dxa"/>
          </w:tcPr>
          <w:p w:rsidR="00577AB5" w:rsidRDefault="00577AB5">
            <w:pPr>
              <w:pStyle w:val="ConsPlusNormal"/>
              <w:jc w:val="center"/>
            </w:pPr>
            <w:r>
              <w:t>5820,00</w:t>
            </w:r>
          </w:p>
        </w:tc>
        <w:tc>
          <w:tcPr>
            <w:tcW w:w="2551" w:type="dxa"/>
          </w:tcPr>
          <w:p w:rsidR="00577AB5" w:rsidRDefault="00577AB5">
            <w:pPr>
              <w:pStyle w:val="ConsPlusNormal"/>
              <w:jc w:val="center"/>
            </w:pPr>
            <w:r>
              <w:t>147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6214642,17</w:t>
            </w:r>
          </w:p>
        </w:tc>
      </w:tr>
      <w:tr w:rsidR="00577AB5">
        <w:tc>
          <w:tcPr>
            <w:tcW w:w="794" w:type="dxa"/>
          </w:tcPr>
          <w:p w:rsidR="00577AB5" w:rsidRDefault="00577AB5">
            <w:pPr>
              <w:pStyle w:val="ConsPlusNormal"/>
              <w:jc w:val="center"/>
            </w:pPr>
            <w:r>
              <w:t>358.</w:t>
            </w:r>
          </w:p>
        </w:tc>
        <w:tc>
          <w:tcPr>
            <w:tcW w:w="3118" w:type="dxa"/>
          </w:tcPr>
          <w:p w:rsidR="00577AB5" w:rsidRDefault="00577AB5">
            <w:pPr>
              <w:pStyle w:val="ConsPlusNormal"/>
            </w:pPr>
            <w:r>
              <w:t>г. Оренбург, ул. Тракторная, д. 33</w:t>
            </w:r>
          </w:p>
        </w:tc>
        <w:tc>
          <w:tcPr>
            <w:tcW w:w="1474" w:type="dxa"/>
          </w:tcPr>
          <w:p w:rsidR="00577AB5" w:rsidRDefault="00577AB5">
            <w:pPr>
              <w:pStyle w:val="ConsPlusNormal"/>
              <w:jc w:val="center"/>
            </w:pPr>
            <w:r>
              <w:t>6050,37</w:t>
            </w:r>
          </w:p>
        </w:tc>
        <w:tc>
          <w:tcPr>
            <w:tcW w:w="2551" w:type="dxa"/>
          </w:tcPr>
          <w:p w:rsidR="00577AB5" w:rsidRDefault="00577AB5">
            <w:pPr>
              <w:pStyle w:val="ConsPlusNormal"/>
              <w:jc w:val="center"/>
            </w:pPr>
            <w:r>
              <w:t>237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5843173,10</w:t>
            </w:r>
          </w:p>
        </w:tc>
      </w:tr>
      <w:tr w:rsidR="00577AB5">
        <w:tc>
          <w:tcPr>
            <w:tcW w:w="794" w:type="dxa"/>
          </w:tcPr>
          <w:p w:rsidR="00577AB5" w:rsidRDefault="00577AB5">
            <w:pPr>
              <w:pStyle w:val="ConsPlusNormal"/>
              <w:jc w:val="center"/>
            </w:pPr>
            <w:r>
              <w:t>359.</w:t>
            </w:r>
          </w:p>
        </w:tc>
        <w:tc>
          <w:tcPr>
            <w:tcW w:w="3118" w:type="dxa"/>
          </w:tcPr>
          <w:p w:rsidR="00577AB5" w:rsidRDefault="00577AB5">
            <w:pPr>
              <w:pStyle w:val="ConsPlusNormal"/>
            </w:pPr>
            <w:r>
              <w:t>г. Оренбург, ул. Турбинная, д. 9</w:t>
            </w:r>
          </w:p>
        </w:tc>
        <w:tc>
          <w:tcPr>
            <w:tcW w:w="1474" w:type="dxa"/>
          </w:tcPr>
          <w:p w:rsidR="00577AB5" w:rsidRDefault="00577AB5">
            <w:pPr>
              <w:pStyle w:val="ConsPlusNormal"/>
              <w:jc w:val="center"/>
            </w:pPr>
            <w:r>
              <w:t>4256,80</w:t>
            </w:r>
          </w:p>
        </w:tc>
        <w:tc>
          <w:tcPr>
            <w:tcW w:w="2551" w:type="dxa"/>
          </w:tcPr>
          <w:p w:rsidR="00577AB5" w:rsidRDefault="00577AB5">
            <w:pPr>
              <w:pStyle w:val="ConsPlusNormal"/>
              <w:jc w:val="center"/>
            </w:pPr>
            <w:r>
              <w:t>135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965086,39</w:t>
            </w:r>
          </w:p>
        </w:tc>
      </w:tr>
      <w:tr w:rsidR="00577AB5">
        <w:tc>
          <w:tcPr>
            <w:tcW w:w="794" w:type="dxa"/>
          </w:tcPr>
          <w:p w:rsidR="00577AB5" w:rsidRDefault="00577AB5">
            <w:pPr>
              <w:pStyle w:val="ConsPlusNormal"/>
              <w:jc w:val="center"/>
            </w:pPr>
            <w:r>
              <w:t>360.</w:t>
            </w:r>
          </w:p>
        </w:tc>
        <w:tc>
          <w:tcPr>
            <w:tcW w:w="3118" w:type="dxa"/>
          </w:tcPr>
          <w:p w:rsidR="00577AB5" w:rsidRDefault="00577AB5">
            <w:pPr>
              <w:pStyle w:val="ConsPlusNormal"/>
            </w:pPr>
            <w:r>
              <w:t>г. Оренбург, ул. Туркестанская, д. 10а</w:t>
            </w:r>
          </w:p>
        </w:tc>
        <w:tc>
          <w:tcPr>
            <w:tcW w:w="1474" w:type="dxa"/>
          </w:tcPr>
          <w:p w:rsidR="00577AB5" w:rsidRDefault="00577AB5">
            <w:pPr>
              <w:pStyle w:val="ConsPlusNormal"/>
              <w:jc w:val="center"/>
            </w:pPr>
            <w:r>
              <w:t>4192,40</w:t>
            </w:r>
          </w:p>
        </w:tc>
        <w:tc>
          <w:tcPr>
            <w:tcW w:w="2551" w:type="dxa"/>
          </w:tcPr>
          <w:p w:rsidR="00577AB5" w:rsidRDefault="00577AB5">
            <w:pPr>
              <w:pStyle w:val="ConsPlusNormal"/>
              <w:jc w:val="center"/>
            </w:pPr>
            <w:r>
              <w:t>105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5520789,43</w:t>
            </w:r>
          </w:p>
        </w:tc>
      </w:tr>
      <w:tr w:rsidR="00577AB5">
        <w:tc>
          <w:tcPr>
            <w:tcW w:w="794" w:type="dxa"/>
          </w:tcPr>
          <w:p w:rsidR="00577AB5" w:rsidRDefault="00577AB5">
            <w:pPr>
              <w:pStyle w:val="ConsPlusNormal"/>
              <w:jc w:val="center"/>
            </w:pPr>
            <w:r>
              <w:t>361.</w:t>
            </w:r>
          </w:p>
        </w:tc>
        <w:tc>
          <w:tcPr>
            <w:tcW w:w="3118" w:type="dxa"/>
          </w:tcPr>
          <w:p w:rsidR="00577AB5" w:rsidRDefault="00577AB5">
            <w:pPr>
              <w:pStyle w:val="ConsPlusNormal"/>
            </w:pPr>
            <w:r>
              <w:t xml:space="preserve">г. Оренбург, ул. Туркестанская, </w:t>
            </w:r>
            <w:r>
              <w:lastRenderedPageBreak/>
              <w:t>д. 13</w:t>
            </w:r>
          </w:p>
        </w:tc>
        <w:tc>
          <w:tcPr>
            <w:tcW w:w="1474" w:type="dxa"/>
          </w:tcPr>
          <w:p w:rsidR="00577AB5" w:rsidRDefault="00577AB5">
            <w:pPr>
              <w:pStyle w:val="ConsPlusNormal"/>
              <w:jc w:val="center"/>
            </w:pPr>
            <w:r>
              <w:lastRenderedPageBreak/>
              <w:t>7431,90</w:t>
            </w:r>
          </w:p>
        </w:tc>
        <w:tc>
          <w:tcPr>
            <w:tcW w:w="2551" w:type="dxa"/>
          </w:tcPr>
          <w:p w:rsidR="00577AB5" w:rsidRDefault="00577AB5">
            <w:pPr>
              <w:pStyle w:val="ConsPlusNormal"/>
              <w:jc w:val="center"/>
            </w:pPr>
            <w:r>
              <w:t>243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8019675,48</w:t>
            </w:r>
          </w:p>
        </w:tc>
      </w:tr>
      <w:tr w:rsidR="00577AB5">
        <w:tc>
          <w:tcPr>
            <w:tcW w:w="794" w:type="dxa"/>
          </w:tcPr>
          <w:p w:rsidR="00577AB5" w:rsidRDefault="00577AB5">
            <w:pPr>
              <w:pStyle w:val="ConsPlusNormal"/>
              <w:jc w:val="center"/>
            </w:pPr>
            <w:r>
              <w:lastRenderedPageBreak/>
              <w:t>362.</w:t>
            </w:r>
          </w:p>
        </w:tc>
        <w:tc>
          <w:tcPr>
            <w:tcW w:w="3118" w:type="dxa"/>
          </w:tcPr>
          <w:p w:rsidR="00577AB5" w:rsidRDefault="00577AB5">
            <w:pPr>
              <w:pStyle w:val="ConsPlusNormal"/>
            </w:pPr>
            <w:r>
              <w:t>г. Оренбург, ул. Туркестанская, д. 2б</w:t>
            </w:r>
          </w:p>
        </w:tc>
        <w:tc>
          <w:tcPr>
            <w:tcW w:w="1474" w:type="dxa"/>
          </w:tcPr>
          <w:p w:rsidR="00577AB5" w:rsidRDefault="00577AB5">
            <w:pPr>
              <w:pStyle w:val="ConsPlusNormal"/>
              <w:jc w:val="center"/>
            </w:pPr>
            <w:r>
              <w:t>4661,70</w:t>
            </w:r>
          </w:p>
        </w:tc>
        <w:tc>
          <w:tcPr>
            <w:tcW w:w="2551" w:type="dxa"/>
          </w:tcPr>
          <w:p w:rsidR="00577AB5" w:rsidRDefault="00577AB5">
            <w:pPr>
              <w:pStyle w:val="ConsPlusNormal"/>
              <w:jc w:val="center"/>
            </w:pPr>
            <w:r>
              <w:t>138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3393006,46</w:t>
            </w:r>
          </w:p>
        </w:tc>
      </w:tr>
      <w:tr w:rsidR="00577AB5">
        <w:tc>
          <w:tcPr>
            <w:tcW w:w="794" w:type="dxa"/>
          </w:tcPr>
          <w:p w:rsidR="00577AB5" w:rsidRDefault="00577AB5">
            <w:pPr>
              <w:pStyle w:val="ConsPlusNormal"/>
              <w:jc w:val="center"/>
            </w:pPr>
            <w:r>
              <w:t>363.</w:t>
            </w:r>
          </w:p>
        </w:tc>
        <w:tc>
          <w:tcPr>
            <w:tcW w:w="3118" w:type="dxa"/>
          </w:tcPr>
          <w:p w:rsidR="00577AB5" w:rsidRDefault="00577AB5">
            <w:pPr>
              <w:pStyle w:val="ConsPlusNormal"/>
            </w:pPr>
            <w:r>
              <w:t>г. Оренбург, ул. Туркестанская, д. 37/1</w:t>
            </w:r>
          </w:p>
        </w:tc>
        <w:tc>
          <w:tcPr>
            <w:tcW w:w="1474" w:type="dxa"/>
          </w:tcPr>
          <w:p w:rsidR="00577AB5" w:rsidRDefault="00577AB5">
            <w:pPr>
              <w:pStyle w:val="ConsPlusNormal"/>
              <w:jc w:val="center"/>
            </w:pPr>
            <w:r>
              <w:t>4933,60</w:t>
            </w:r>
          </w:p>
        </w:tc>
        <w:tc>
          <w:tcPr>
            <w:tcW w:w="2551" w:type="dxa"/>
          </w:tcPr>
          <w:p w:rsidR="00577AB5" w:rsidRDefault="00577AB5">
            <w:pPr>
              <w:pStyle w:val="ConsPlusNormal"/>
              <w:jc w:val="center"/>
            </w:pPr>
            <w:r>
              <w:t>141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326741,81</w:t>
            </w:r>
          </w:p>
        </w:tc>
      </w:tr>
      <w:tr w:rsidR="00577AB5">
        <w:tc>
          <w:tcPr>
            <w:tcW w:w="794" w:type="dxa"/>
          </w:tcPr>
          <w:p w:rsidR="00577AB5" w:rsidRDefault="00577AB5">
            <w:pPr>
              <w:pStyle w:val="ConsPlusNormal"/>
              <w:jc w:val="center"/>
            </w:pPr>
            <w:r>
              <w:t>364.</w:t>
            </w:r>
          </w:p>
        </w:tc>
        <w:tc>
          <w:tcPr>
            <w:tcW w:w="3118" w:type="dxa"/>
          </w:tcPr>
          <w:p w:rsidR="00577AB5" w:rsidRDefault="00577AB5">
            <w:pPr>
              <w:pStyle w:val="ConsPlusNormal"/>
            </w:pPr>
            <w:r>
              <w:t>г. Оренбург, ул. Туркестанская, д. 39/1</w:t>
            </w:r>
          </w:p>
        </w:tc>
        <w:tc>
          <w:tcPr>
            <w:tcW w:w="1474" w:type="dxa"/>
          </w:tcPr>
          <w:p w:rsidR="00577AB5" w:rsidRDefault="00577AB5">
            <w:pPr>
              <w:pStyle w:val="ConsPlusNormal"/>
              <w:jc w:val="center"/>
            </w:pPr>
            <w:r>
              <w:t>5596,50</w:t>
            </w:r>
          </w:p>
        </w:tc>
        <w:tc>
          <w:tcPr>
            <w:tcW w:w="2551" w:type="dxa"/>
          </w:tcPr>
          <w:p w:rsidR="00577AB5" w:rsidRDefault="00577AB5">
            <w:pPr>
              <w:pStyle w:val="ConsPlusNormal"/>
              <w:jc w:val="center"/>
            </w:pPr>
            <w:r>
              <w:t>152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6019944,16</w:t>
            </w:r>
          </w:p>
        </w:tc>
      </w:tr>
      <w:tr w:rsidR="00577AB5">
        <w:tc>
          <w:tcPr>
            <w:tcW w:w="794" w:type="dxa"/>
          </w:tcPr>
          <w:p w:rsidR="00577AB5" w:rsidRDefault="00577AB5">
            <w:pPr>
              <w:pStyle w:val="ConsPlusNormal"/>
              <w:jc w:val="center"/>
            </w:pPr>
            <w:r>
              <w:t>365.</w:t>
            </w:r>
          </w:p>
        </w:tc>
        <w:tc>
          <w:tcPr>
            <w:tcW w:w="3118" w:type="dxa"/>
          </w:tcPr>
          <w:p w:rsidR="00577AB5" w:rsidRDefault="00577AB5">
            <w:pPr>
              <w:pStyle w:val="ConsPlusNormal"/>
            </w:pPr>
            <w:r>
              <w:t>г. Оренбург, ул. Туркестанская, д. 4а</w:t>
            </w:r>
          </w:p>
        </w:tc>
        <w:tc>
          <w:tcPr>
            <w:tcW w:w="1474" w:type="dxa"/>
          </w:tcPr>
          <w:p w:rsidR="00577AB5" w:rsidRDefault="00577AB5">
            <w:pPr>
              <w:pStyle w:val="ConsPlusNormal"/>
              <w:jc w:val="center"/>
            </w:pPr>
            <w:r>
              <w:t>3852,70</w:t>
            </w:r>
          </w:p>
        </w:tc>
        <w:tc>
          <w:tcPr>
            <w:tcW w:w="2551" w:type="dxa"/>
          </w:tcPr>
          <w:p w:rsidR="00577AB5" w:rsidRDefault="00577AB5">
            <w:pPr>
              <w:pStyle w:val="ConsPlusNormal"/>
              <w:jc w:val="center"/>
            </w:pPr>
            <w:r>
              <w:t>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2482321,20</w:t>
            </w:r>
          </w:p>
        </w:tc>
      </w:tr>
      <w:tr w:rsidR="00577AB5">
        <w:tc>
          <w:tcPr>
            <w:tcW w:w="794" w:type="dxa"/>
          </w:tcPr>
          <w:p w:rsidR="00577AB5" w:rsidRDefault="00577AB5">
            <w:pPr>
              <w:pStyle w:val="ConsPlusNormal"/>
              <w:jc w:val="center"/>
            </w:pPr>
            <w:r>
              <w:t>366.</w:t>
            </w:r>
          </w:p>
        </w:tc>
        <w:tc>
          <w:tcPr>
            <w:tcW w:w="3118" w:type="dxa"/>
          </w:tcPr>
          <w:p w:rsidR="00577AB5" w:rsidRDefault="00577AB5">
            <w:pPr>
              <w:pStyle w:val="ConsPlusNormal"/>
            </w:pPr>
            <w:r>
              <w:t>г. Оренбург, ул. Туркестанская, д. 8в</w:t>
            </w:r>
          </w:p>
        </w:tc>
        <w:tc>
          <w:tcPr>
            <w:tcW w:w="1474" w:type="dxa"/>
          </w:tcPr>
          <w:p w:rsidR="00577AB5" w:rsidRDefault="00577AB5">
            <w:pPr>
              <w:pStyle w:val="ConsPlusNormal"/>
              <w:jc w:val="center"/>
            </w:pPr>
            <w:r>
              <w:t>4763,20</w:t>
            </w:r>
          </w:p>
        </w:tc>
        <w:tc>
          <w:tcPr>
            <w:tcW w:w="2551" w:type="dxa"/>
          </w:tcPr>
          <w:p w:rsidR="00577AB5" w:rsidRDefault="00577AB5">
            <w:pPr>
              <w:pStyle w:val="ConsPlusNormal"/>
              <w:jc w:val="center"/>
            </w:pPr>
            <w:r>
              <w:t>135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5085646,43</w:t>
            </w:r>
          </w:p>
        </w:tc>
      </w:tr>
      <w:tr w:rsidR="00577AB5">
        <w:tc>
          <w:tcPr>
            <w:tcW w:w="794" w:type="dxa"/>
          </w:tcPr>
          <w:p w:rsidR="00577AB5" w:rsidRDefault="00577AB5">
            <w:pPr>
              <w:pStyle w:val="ConsPlusNormal"/>
              <w:jc w:val="center"/>
            </w:pPr>
            <w:r>
              <w:t>367.</w:t>
            </w:r>
          </w:p>
        </w:tc>
        <w:tc>
          <w:tcPr>
            <w:tcW w:w="3118" w:type="dxa"/>
          </w:tcPr>
          <w:p w:rsidR="00577AB5" w:rsidRDefault="00577AB5">
            <w:pPr>
              <w:pStyle w:val="ConsPlusNormal"/>
            </w:pPr>
            <w:r>
              <w:t>г. Оренбург, ул. Туркестанская, д. 8г</w:t>
            </w:r>
          </w:p>
        </w:tc>
        <w:tc>
          <w:tcPr>
            <w:tcW w:w="1474" w:type="dxa"/>
          </w:tcPr>
          <w:p w:rsidR="00577AB5" w:rsidRDefault="00577AB5">
            <w:pPr>
              <w:pStyle w:val="ConsPlusNormal"/>
              <w:jc w:val="center"/>
            </w:pPr>
            <w:r>
              <w:t>2351,00</w:t>
            </w:r>
          </w:p>
        </w:tc>
        <w:tc>
          <w:tcPr>
            <w:tcW w:w="2551" w:type="dxa"/>
          </w:tcPr>
          <w:p w:rsidR="00577AB5" w:rsidRDefault="00577AB5">
            <w:pPr>
              <w:pStyle w:val="ConsPlusNormal"/>
              <w:jc w:val="center"/>
            </w:pPr>
            <w:r>
              <w:t>77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401361,54</w:t>
            </w:r>
          </w:p>
        </w:tc>
      </w:tr>
      <w:tr w:rsidR="00577AB5">
        <w:tc>
          <w:tcPr>
            <w:tcW w:w="794" w:type="dxa"/>
          </w:tcPr>
          <w:p w:rsidR="00577AB5" w:rsidRDefault="00577AB5">
            <w:pPr>
              <w:pStyle w:val="ConsPlusNormal"/>
              <w:jc w:val="center"/>
            </w:pPr>
            <w:r>
              <w:t>368.</w:t>
            </w:r>
          </w:p>
        </w:tc>
        <w:tc>
          <w:tcPr>
            <w:tcW w:w="3118" w:type="dxa"/>
          </w:tcPr>
          <w:p w:rsidR="00577AB5" w:rsidRDefault="00577AB5">
            <w:pPr>
              <w:pStyle w:val="ConsPlusNormal"/>
            </w:pPr>
            <w:r>
              <w:t>г. Оренбург, ул. Хакимова, д. 101</w:t>
            </w:r>
          </w:p>
        </w:tc>
        <w:tc>
          <w:tcPr>
            <w:tcW w:w="1474" w:type="dxa"/>
          </w:tcPr>
          <w:p w:rsidR="00577AB5" w:rsidRDefault="00577AB5">
            <w:pPr>
              <w:pStyle w:val="ConsPlusNormal"/>
              <w:jc w:val="center"/>
            </w:pPr>
            <w:r>
              <w:t>5312,10</w:t>
            </w:r>
          </w:p>
        </w:tc>
        <w:tc>
          <w:tcPr>
            <w:tcW w:w="2551" w:type="dxa"/>
          </w:tcPr>
          <w:p w:rsidR="00577AB5" w:rsidRDefault="00577AB5">
            <w:pPr>
              <w:pStyle w:val="ConsPlusNormal"/>
              <w:jc w:val="center"/>
            </w:pPr>
            <w:r>
              <w:t>121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961256,00</w:t>
            </w:r>
          </w:p>
        </w:tc>
      </w:tr>
      <w:tr w:rsidR="00577AB5">
        <w:tc>
          <w:tcPr>
            <w:tcW w:w="794" w:type="dxa"/>
          </w:tcPr>
          <w:p w:rsidR="00577AB5" w:rsidRDefault="00577AB5">
            <w:pPr>
              <w:pStyle w:val="ConsPlusNormal"/>
              <w:jc w:val="center"/>
            </w:pPr>
            <w:r>
              <w:t>369.</w:t>
            </w:r>
          </w:p>
        </w:tc>
        <w:tc>
          <w:tcPr>
            <w:tcW w:w="3118" w:type="dxa"/>
          </w:tcPr>
          <w:p w:rsidR="00577AB5" w:rsidRDefault="00577AB5">
            <w:pPr>
              <w:pStyle w:val="ConsPlusNormal"/>
            </w:pPr>
            <w:r>
              <w:t>г. Оренбург, ул. Чернышевского, д. 28</w:t>
            </w:r>
          </w:p>
        </w:tc>
        <w:tc>
          <w:tcPr>
            <w:tcW w:w="1474" w:type="dxa"/>
          </w:tcPr>
          <w:p w:rsidR="00577AB5" w:rsidRDefault="00577AB5">
            <w:pPr>
              <w:pStyle w:val="ConsPlusNormal"/>
              <w:jc w:val="center"/>
            </w:pPr>
            <w:r>
              <w:t>8624,00</w:t>
            </w:r>
          </w:p>
        </w:tc>
        <w:tc>
          <w:tcPr>
            <w:tcW w:w="2551" w:type="dxa"/>
          </w:tcPr>
          <w:p w:rsidR="00577AB5" w:rsidRDefault="00577AB5">
            <w:pPr>
              <w:pStyle w:val="ConsPlusNormal"/>
              <w:jc w:val="center"/>
            </w:pPr>
            <w:r>
              <w:t>369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6351919,53</w:t>
            </w:r>
          </w:p>
        </w:tc>
      </w:tr>
      <w:tr w:rsidR="00577AB5">
        <w:tc>
          <w:tcPr>
            <w:tcW w:w="794" w:type="dxa"/>
          </w:tcPr>
          <w:p w:rsidR="00577AB5" w:rsidRDefault="00577AB5">
            <w:pPr>
              <w:pStyle w:val="ConsPlusNormal"/>
              <w:jc w:val="center"/>
            </w:pPr>
            <w:r>
              <w:t>370.</w:t>
            </w:r>
          </w:p>
        </w:tc>
        <w:tc>
          <w:tcPr>
            <w:tcW w:w="3118" w:type="dxa"/>
          </w:tcPr>
          <w:p w:rsidR="00577AB5" w:rsidRDefault="00577AB5">
            <w:pPr>
              <w:pStyle w:val="ConsPlusNormal"/>
            </w:pPr>
            <w:r>
              <w:t>г. Оренбург, ул. Чернышевского, д. 32</w:t>
            </w:r>
          </w:p>
        </w:tc>
        <w:tc>
          <w:tcPr>
            <w:tcW w:w="1474" w:type="dxa"/>
          </w:tcPr>
          <w:p w:rsidR="00577AB5" w:rsidRDefault="00577AB5">
            <w:pPr>
              <w:pStyle w:val="ConsPlusNormal"/>
              <w:jc w:val="center"/>
            </w:pPr>
            <w:r>
              <w:t>4273,00</w:t>
            </w:r>
          </w:p>
        </w:tc>
        <w:tc>
          <w:tcPr>
            <w:tcW w:w="2551" w:type="dxa"/>
          </w:tcPr>
          <w:p w:rsidR="00577AB5" w:rsidRDefault="00577AB5">
            <w:pPr>
              <w:pStyle w:val="ConsPlusNormal"/>
              <w:jc w:val="center"/>
            </w:pPr>
            <w:r>
              <w:t>220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4756924,60</w:t>
            </w:r>
          </w:p>
        </w:tc>
      </w:tr>
      <w:tr w:rsidR="00577AB5">
        <w:tc>
          <w:tcPr>
            <w:tcW w:w="794" w:type="dxa"/>
          </w:tcPr>
          <w:p w:rsidR="00577AB5" w:rsidRDefault="00577AB5">
            <w:pPr>
              <w:pStyle w:val="ConsPlusNormal"/>
              <w:jc w:val="center"/>
            </w:pPr>
            <w:r>
              <w:t>371.</w:t>
            </w:r>
          </w:p>
        </w:tc>
        <w:tc>
          <w:tcPr>
            <w:tcW w:w="3118" w:type="dxa"/>
          </w:tcPr>
          <w:p w:rsidR="00577AB5" w:rsidRDefault="00577AB5">
            <w:pPr>
              <w:pStyle w:val="ConsPlusNormal"/>
            </w:pPr>
            <w:r>
              <w:t>г. Оренбург, ул. Чкалова, д. 14</w:t>
            </w:r>
          </w:p>
        </w:tc>
        <w:tc>
          <w:tcPr>
            <w:tcW w:w="1474" w:type="dxa"/>
          </w:tcPr>
          <w:p w:rsidR="00577AB5" w:rsidRDefault="00577AB5">
            <w:pPr>
              <w:pStyle w:val="ConsPlusNormal"/>
              <w:jc w:val="center"/>
            </w:pPr>
            <w:r>
              <w:t>14330,70</w:t>
            </w:r>
          </w:p>
        </w:tc>
        <w:tc>
          <w:tcPr>
            <w:tcW w:w="2551" w:type="dxa"/>
          </w:tcPr>
          <w:p w:rsidR="00577AB5" w:rsidRDefault="00577AB5">
            <w:pPr>
              <w:pStyle w:val="ConsPlusNormal"/>
              <w:jc w:val="center"/>
            </w:pPr>
            <w:r>
              <w:t>413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12439128,94</w:t>
            </w:r>
          </w:p>
        </w:tc>
      </w:tr>
      <w:tr w:rsidR="00577AB5">
        <w:tc>
          <w:tcPr>
            <w:tcW w:w="794" w:type="dxa"/>
          </w:tcPr>
          <w:p w:rsidR="00577AB5" w:rsidRDefault="00577AB5">
            <w:pPr>
              <w:pStyle w:val="ConsPlusNormal"/>
              <w:jc w:val="center"/>
            </w:pPr>
            <w:r>
              <w:t>372.</w:t>
            </w:r>
          </w:p>
        </w:tc>
        <w:tc>
          <w:tcPr>
            <w:tcW w:w="3118" w:type="dxa"/>
          </w:tcPr>
          <w:p w:rsidR="00577AB5" w:rsidRDefault="00577AB5">
            <w:pPr>
              <w:pStyle w:val="ConsPlusNormal"/>
            </w:pPr>
            <w:r>
              <w:t>г. Оренбург, ул. Чкалова, д. 15</w:t>
            </w:r>
          </w:p>
        </w:tc>
        <w:tc>
          <w:tcPr>
            <w:tcW w:w="1474" w:type="dxa"/>
          </w:tcPr>
          <w:p w:rsidR="00577AB5" w:rsidRDefault="00577AB5">
            <w:pPr>
              <w:pStyle w:val="ConsPlusNormal"/>
              <w:jc w:val="center"/>
            </w:pPr>
            <w:r>
              <w:t>10341,10</w:t>
            </w:r>
          </w:p>
        </w:tc>
        <w:tc>
          <w:tcPr>
            <w:tcW w:w="2551" w:type="dxa"/>
          </w:tcPr>
          <w:p w:rsidR="00577AB5" w:rsidRDefault="00577AB5">
            <w:pPr>
              <w:pStyle w:val="ConsPlusNormal"/>
              <w:jc w:val="center"/>
            </w:pPr>
            <w:r>
              <w:t>357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1245256,99</w:t>
            </w:r>
          </w:p>
        </w:tc>
      </w:tr>
      <w:tr w:rsidR="00577AB5">
        <w:tc>
          <w:tcPr>
            <w:tcW w:w="794" w:type="dxa"/>
          </w:tcPr>
          <w:p w:rsidR="00577AB5" w:rsidRDefault="00577AB5">
            <w:pPr>
              <w:pStyle w:val="ConsPlusNormal"/>
              <w:jc w:val="center"/>
            </w:pPr>
            <w:r>
              <w:t>373.</w:t>
            </w:r>
          </w:p>
        </w:tc>
        <w:tc>
          <w:tcPr>
            <w:tcW w:w="3118" w:type="dxa"/>
          </w:tcPr>
          <w:p w:rsidR="00577AB5" w:rsidRDefault="00577AB5">
            <w:pPr>
              <w:pStyle w:val="ConsPlusNormal"/>
            </w:pPr>
            <w:r>
              <w:t>г. Оренбург, ул. Чкалова, д. 16</w:t>
            </w:r>
          </w:p>
        </w:tc>
        <w:tc>
          <w:tcPr>
            <w:tcW w:w="1474" w:type="dxa"/>
          </w:tcPr>
          <w:p w:rsidR="00577AB5" w:rsidRDefault="00577AB5">
            <w:pPr>
              <w:pStyle w:val="ConsPlusNormal"/>
              <w:jc w:val="center"/>
            </w:pPr>
            <w:r>
              <w:t>7365,00</w:t>
            </w:r>
          </w:p>
        </w:tc>
        <w:tc>
          <w:tcPr>
            <w:tcW w:w="2551" w:type="dxa"/>
          </w:tcPr>
          <w:p w:rsidR="00577AB5" w:rsidRDefault="00577AB5">
            <w:pPr>
              <w:pStyle w:val="ConsPlusNormal"/>
              <w:jc w:val="center"/>
            </w:pPr>
            <w:r>
              <w:t>239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1561914,48</w:t>
            </w:r>
          </w:p>
        </w:tc>
      </w:tr>
      <w:tr w:rsidR="00577AB5">
        <w:tc>
          <w:tcPr>
            <w:tcW w:w="794" w:type="dxa"/>
          </w:tcPr>
          <w:p w:rsidR="00577AB5" w:rsidRDefault="00577AB5">
            <w:pPr>
              <w:pStyle w:val="ConsPlusNormal"/>
              <w:jc w:val="center"/>
            </w:pPr>
            <w:r>
              <w:t>374.</w:t>
            </w:r>
          </w:p>
        </w:tc>
        <w:tc>
          <w:tcPr>
            <w:tcW w:w="3118" w:type="dxa"/>
          </w:tcPr>
          <w:p w:rsidR="00577AB5" w:rsidRDefault="00577AB5">
            <w:pPr>
              <w:pStyle w:val="ConsPlusNormal"/>
            </w:pPr>
            <w:r>
              <w:t>г. Оренбург, ул. Чкалова, д. 17</w:t>
            </w:r>
          </w:p>
        </w:tc>
        <w:tc>
          <w:tcPr>
            <w:tcW w:w="1474" w:type="dxa"/>
          </w:tcPr>
          <w:p w:rsidR="00577AB5" w:rsidRDefault="00577AB5">
            <w:pPr>
              <w:pStyle w:val="ConsPlusNormal"/>
              <w:jc w:val="center"/>
            </w:pPr>
            <w:r>
              <w:t>17447,00</w:t>
            </w:r>
          </w:p>
        </w:tc>
        <w:tc>
          <w:tcPr>
            <w:tcW w:w="2551" w:type="dxa"/>
          </w:tcPr>
          <w:p w:rsidR="00577AB5" w:rsidRDefault="00577AB5">
            <w:pPr>
              <w:pStyle w:val="ConsPlusNormal"/>
              <w:jc w:val="center"/>
            </w:pPr>
            <w:r>
              <w:t>571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9650729,51</w:t>
            </w:r>
          </w:p>
        </w:tc>
      </w:tr>
      <w:tr w:rsidR="00577AB5">
        <w:tc>
          <w:tcPr>
            <w:tcW w:w="794" w:type="dxa"/>
          </w:tcPr>
          <w:p w:rsidR="00577AB5" w:rsidRDefault="00577AB5">
            <w:pPr>
              <w:pStyle w:val="ConsPlusNormal"/>
              <w:jc w:val="center"/>
            </w:pPr>
            <w:r>
              <w:lastRenderedPageBreak/>
              <w:t>375.</w:t>
            </w:r>
          </w:p>
        </w:tc>
        <w:tc>
          <w:tcPr>
            <w:tcW w:w="3118" w:type="dxa"/>
          </w:tcPr>
          <w:p w:rsidR="00577AB5" w:rsidRDefault="00577AB5">
            <w:pPr>
              <w:pStyle w:val="ConsPlusNormal"/>
            </w:pPr>
            <w:r>
              <w:t>г. Оренбург, ул. Чкалова, д. 18/1</w:t>
            </w:r>
          </w:p>
        </w:tc>
        <w:tc>
          <w:tcPr>
            <w:tcW w:w="1474" w:type="dxa"/>
          </w:tcPr>
          <w:p w:rsidR="00577AB5" w:rsidRDefault="00577AB5">
            <w:pPr>
              <w:pStyle w:val="ConsPlusNormal"/>
              <w:jc w:val="center"/>
            </w:pPr>
            <w:r>
              <w:t>11813,30</w:t>
            </w:r>
          </w:p>
        </w:tc>
        <w:tc>
          <w:tcPr>
            <w:tcW w:w="2551" w:type="dxa"/>
          </w:tcPr>
          <w:p w:rsidR="00577AB5" w:rsidRDefault="00577AB5">
            <w:pPr>
              <w:pStyle w:val="ConsPlusNormal"/>
              <w:jc w:val="center"/>
            </w:pPr>
            <w:r>
              <w:t>365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2437308,46</w:t>
            </w:r>
          </w:p>
        </w:tc>
      </w:tr>
      <w:tr w:rsidR="00577AB5">
        <w:tc>
          <w:tcPr>
            <w:tcW w:w="794" w:type="dxa"/>
          </w:tcPr>
          <w:p w:rsidR="00577AB5" w:rsidRDefault="00577AB5">
            <w:pPr>
              <w:pStyle w:val="ConsPlusNormal"/>
              <w:jc w:val="center"/>
            </w:pPr>
            <w:r>
              <w:t>376.</w:t>
            </w:r>
          </w:p>
        </w:tc>
        <w:tc>
          <w:tcPr>
            <w:tcW w:w="3118" w:type="dxa"/>
          </w:tcPr>
          <w:p w:rsidR="00577AB5" w:rsidRDefault="00577AB5">
            <w:pPr>
              <w:pStyle w:val="ConsPlusNormal"/>
            </w:pPr>
            <w:r>
              <w:t>г. Оренбург, ул. Чкалова, д. 2</w:t>
            </w:r>
          </w:p>
        </w:tc>
        <w:tc>
          <w:tcPr>
            <w:tcW w:w="1474" w:type="dxa"/>
          </w:tcPr>
          <w:p w:rsidR="00577AB5" w:rsidRDefault="00577AB5">
            <w:pPr>
              <w:pStyle w:val="ConsPlusNormal"/>
              <w:jc w:val="center"/>
            </w:pPr>
            <w:r>
              <w:t>11632,30</w:t>
            </w:r>
          </w:p>
        </w:tc>
        <w:tc>
          <w:tcPr>
            <w:tcW w:w="2551" w:type="dxa"/>
          </w:tcPr>
          <w:p w:rsidR="00577AB5" w:rsidRDefault="00577AB5">
            <w:pPr>
              <w:pStyle w:val="ConsPlusNormal"/>
              <w:jc w:val="center"/>
            </w:pPr>
            <w:r>
              <w:t>365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3388438,70</w:t>
            </w:r>
          </w:p>
        </w:tc>
      </w:tr>
      <w:tr w:rsidR="00577AB5">
        <w:tc>
          <w:tcPr>
            <w:tcW w:w="794" w:type="dxa"/>
          </w:tcPr>
          <w:p w:rsidR="00577AB5" w:rsidRDefault="00577AB5">
            <w:pPr>
              <w:pStyle w:val="ConsPlusNormal"/>
              <w:jc w:val="center"/>
            </w:pPr>
            <w:r>
              <w:t>377.</w:t>
            </w:r>
          </w:p>
        </w:tc>
        <w:tc>
          <w:tcPr>
            <w:tcW w:w="3118" w:type="dxa"/>
          </w:tcPr>
          <w:p w:rsidR="00577AB5" w:rsidRDefault="00577AB5">
            <w:pPr>
              <w:pStyle w:val="ConsPlusNormal"/>
            </w:pPr>
            <w:r>
              <w:t>г. Оренбург, ул. Чкалова, д. 20</w:t>
            </w:r>
          </w:p>
        </w:tc>
        <w:tc>
          <w:tcPr>
            <w:tcW w:w="1474" w:type="dxa"/>
          </w:tcPr>
          <w:p w:rsidR="00577AB5" w:rsidRDefault="00577AB5">
            <w:pPr>
              <w:pStyle w:val="ConsPlusNormal"/>
              <w:jc w:val="center"/>
            </w:pPr>
            <w:r>
              <w:t>20943,50</w:t>
            </w:r>
          </w:p>
        </w:tc>
        <w:tc>
          <w:tcPr>
            <w:tcW w:w="2551" w:type="dxa"/>
          </w:tcPr>
          <w:p w:rsidR="00577AB5" w:rsidRDefault="00577AB5">
            <w:pPr>
              <w:pStyle w:val="ConsPlusNormal"/>
              <w:jc w:val="center"/>
            </w:pPr>
            <w:r>
              <w:t>500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5328754,07</w:t>
            </w:r>
          </w:p>
        </w:tc>
      </w:tr>
      <w:tr w:rsidR="00577AB5">
        <w:tc>
          <w:tcPr>
            <w:tcW w:w="794" w:type="dxa"/>
          </w:tcPr>
          <w:p w:rsidR="00577AB5" w:rsidRDefault="00577AB5">
            <w:pPr>
              <w:pStyle w:val="ConsPlusNormal"/>
              <w:jc w:val="center"/>
            </w:pPr>
            <w:r>
              <w:t>378.</w:t>
            </w:r>
          </w:p>
        </w:tc>
        <w:tc>
          <w:tcPr>
            <w:tcW w:w="3118" w:type="dxa"/>
          </w:tcPr>
          <w:p w:rsidR="00577AB5" w:rsidRDefault="00577AB5">
            <w:pPr>
              <w:pStyle w:val="ConsPlusNormal"/>
            </w:pPr>
            <w:r>
              <w:t>г. Оренбург, ул. Чкалова, д. 26/1</w:t>
            </w:r>
          </w:p>
        </w:tc>
        <w:tc>
          <w:tcPr>
            <w:tcW w:w="1474" w:type="dxa"/>
          </w:tcPr>
          <w:p w:rsidR="00577AB5" w:rsidRDefault="00577AB5">
            <w:pPr>
              <w:pStyle w:val="ConsPlusNormal"/>
              <w:jc w:val="center"/>
            </w:pPr>
            <w:r>
              <w:t>10926,40</w:t>
            </w:r>
          </w:p>
        </w:tc>
        <w:tc>
          <w:tcPr>
            <w:tcW w:w="2551" w:type="dxa"/>
          </w:tcPr>
          <w:p w:rsidR="00577AB5" w:rsidRDefault="00577AB5">
            <w:pPr>
              <w:pStyle w:val="ConsPlusNormal"/>
              <w:jc w:val="center"/>
            </w:pPr>
            <w:r>
              <w:t>243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1374554,34</w:t>
            </w:r>
          </w:p>
        </w:tc>
      </w:tr>
      <w:tr w:rsidR="00577AB5">
        <w:tc>
          <w:tcPr>
            <w:tcW w:w="794" w:type="dxa"/>
          </w:tcPr>
          <w:p w:rsidR="00577AB5" w:rsidRDefault="00577AB5">
            <w:pPr>
              <w:pStyle w:val="ConsPlusNormal"/>
              <w:jc w:val="center"/>
            </w:pPr>
            <w:r>
              <w:t>379.</w:t>
            </w:r>
          </w:p>
        </w:tc>
        <w:tc>
          <w:tcPr>
            <w:tcW w:w="3118" w:type="dxa"/>
          </w:tcPr>
          <w:p w:rsidR="00577AB5" w:rsidRDefault="00577AB5">
            <w:pPr>
              <w:pStyle w:val="ConsPlusNormal"/>
            </w:pPr>
            <w:r>
              <w:t>г. Оренбург, ул. Чкалова, д. 3/2</w:t>
            </w:r>
          </w:p>
        </w:tc>
        <w:tc>
          <w:tcPr>
            <w:tcW w:w="1474" w:type="dxa"/>
          </w:tcPr>
          <w:p w:rsidR="00577AB5" w:rsidRDefault="00577AB5">
            <w:pPr>
              <w:pStyle w:val="ConsPlusNormal"/>
              <w:jc w:val="center"/>
            </w:pPr>
            <w:r>
              <w:t>5897,50</w:t>
            </w:r>
          </w:p>
        </w:tc>
        <w:tc>
          <w:tcPr>
            <w:tcW w:w="2551" w:type="dxa"/>
          </w:tcPr>
          <w:p w:rsidR="00577AB5" w:rsidRDefault="00577AB5">
            <w:pPr>
              <w:pStyle w:val="ConsPlusNormal"/>
              <w:jc w:val="center"/>
            </w:pPr>
            <w:r>
              <w:t>163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631633,94</w:t>
            </w:r>
          </w:p>
        </w:tc>
      </w:tr>
      <w:tr w:rsidR="00577AB5">
        <w:tc>
          <w:tcPr>
            <w:tcW w:w="794" w:type="dxa"/>
          </w:tcPr>
          <w:p w:rsidR="00577AB5" w:rsidRDefault="00577AB5">
            <w:pPr>
              <w:pStyle w:val="ConsPlusNormal"/>
              <w:jc w:val="center"/>
            </w:pPr>
            <w:r>
              <w:t>380.</w:t>
            </w:r>
          </w:p>
        </w:tc>
        <w:tc>
          <w:tcPr>
            <w:tcW w:w="3118" w:type="dxa"/>
          </w:tcPr>
          <w:p w:rsidR="00577AB5" w:rsidRDefault="00577AB5">
            <w:pPr>
              <w:pStyle w:val="ConsPlusNormal"/>
            </w:pPr>
            <w:r>
              <w:t>г. Оренбург, ул. Чкалова, д. 34</w:t>
            </w:r>
          </w:p>
        </w:tc>
        <w:tc>
          <w:tcPr>
            <w:tcW w:w="1474" w:type="dxa"/>
          </w:tcPr>
          <w:p w:rsidR="00577AB5" w:rsidRDefault="00577AB5">
            <w:pPr>
              <w:pStyle w:val="ConsPlusNormal"/>
              <w:jc w:val="center"/>
            </w:pPr>
            <w:r>
              <w:t>11276,20</w:t>
            </w:r>
          </w:p>
        </w:tc>
        <w:tc>
          <w:tcPr>
            <w:tcW w:w="2551" w:type="dxa"/>
          </w:tcPr>
          <w:p w:rsidR="00577AB5" w:rsidRDefault="00577AB5">
            <w:pPr>
              <w:pStyle w:val="ConsPlusNormal"/>
              <w:jc w:val="center"/>
            </w:pPr>
            <w:r>
              <w:t>263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7655126,45</w:t>
            </w:r>
          </w:p>
        </w:tc>
      </w:tr>
      <w:tr w:rsidR="00577AB5">
        <w:tc>
          <w:tcPr>
            <w:tcW w:w="794" w:type="dxa"/>
          </w:tcPr>
          <w:p w:rsidR="00577AB5" w:rsidRDefault="00577AB5">
            <w:pPr>
              <w:pStyle w:val="ConsPlusNormal"/>
              <w:jc w:val="center"/>
            </w:pPr>
            <w:r>
              <w:t>381.</w:t>
            </w:r>
          </w:p>
        </w:tc>
        <w:tc>
          <w:tcPr>
            <w:tcW w:w="3118" w:type="dxa"/>
          </w:tcPr>
          <w:p w:rsidR="00577AB5" w:rsidRDefault="00577AB5">
            <w:pPr>
              <w:pStyle w:val="ConsPlusNormal"/>
            </w:pPr>
            <w:r>
              <w:t>г. Оренбург, ул. Чкалова, д. 4</w:t>
            </w:r>
          </w:p>
        </w:tc>
        <w:tc>
          <w:tcPr>
            <w:tcW w:w="1474" w:type="dxa"/>
          </w:tcPr>
          <w:p w:rsidR="00577AB5" w:rsidRDefault="00577AB5">
            <w:pPr>
              <w:pStyle w:val="ConsPlusNormal"/>
              <w:jc w:val="center"/>
            </w:pPr>
            <w:r>
              <w:t>9184,80</w:t>
            </w:r>
          </w:p>
        </w:tc>
        <w:tc>
          <w:tcPr>
            <w:tcW w:w="2551" w:type="dxa"/>
          </w:tcPr>
          <w:p w:rsidR="00577AB5" w:rsidRDefault="00577AB5">
            <w:pPr>
              <w:pStyle w:val="ConsPlusNormal"/>
              <w:jc w:val="center"/>
            </w:pPr>
            <w:r>
              <w:t>286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2857944,80</w:t>
            </w:r>
          </w:p>
        </w:tc>
      </w:tr>
      <w:tr w:rsidR="00577AB5">
        <w:tc>
          <w:tcPr>
            <w:tcW w:w="794" w:type="dxa"/>
          </w:tcPr>
          <w:p w:rsidR="00577AB5" w:rsidRDefault="00577AB5">
            <w:pPr>
              <w:pStyle w:val="ConsPlusNormal"/>
              <w:jc w:val="center"/>
            </w:pPr>
            <w:r>
              <w:t>382.</w:t>
            </w:r>
          </w:p>
        </w:tc>
        <w:tc>
          <w:tcPr>
            <w:tcW w:w="3118" w:type="dxa"/>
          </w:tcPr>
          <w:p w:rsidR="00577AB5" w:rsidRDefault="00577AB5">
            <w:pPr>
              <w:pStyle w:val="ConsPlusNormal"/>
            </w:pPr>
            <w:r>
              <w:t>г. Оренбург, ул. Чкалова, д. 42</w:t>
            </w:r>
          </w:p>
        </w:tc>
        <w:tc>
          <w:tcPr>
            <w:tcW w:w="1474" w:type="dxa"/>
          </w:tcPr>
          <w:p w:rsidR="00577AB5" w:rsidRDefault="00577AB5">
            <w:pPr>
              <w:pStyle w:val="ConsPlusNormal"/>
              <w:jc w:val="center"/>
            </w:pPr>
            <w:r>
              <w:t>11771,70</w:t>
            </w:r>
          </w:p>
        </w:tc>
        <w:tc>
          <w:tcPr>
            <w:tcW w:w="2551" w:type="dxa"/>
          </w:tcPr>
          <w:p w:rsidR="00577AB5" w:rsidRDefault="00577AB5">
            <w:pPr>
              <w:pStyle w:val="ConsPlusNormal"/>
              <w:jc w:val="center"/>
            </w:pPr>
            <w:r>
              <w:t>384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15253023,21</w:t>
            </w:r>
          </w:p>
        </w:tc>
      </w:tr>
      <w:tr w:rsidR="00577AB5">
        <w:tc>
          <w:tcPr>
            <w:tcW w:w="794" w:type="dxa"/>
          </w:tcPr>
          <w:p w:rsidR="00577AB5" w:rsidRDefault="00577AB5">
            <w:pPr>
              <w:pStyle w:val="ConsPlusNormal"/>
              <w:jc w:val="center"/>
            </w:pPr>
            <w:r>
              <w:t>383.</w:t>
            </w:r>
          </w:p>
        </w:tc>
        <w:tc>
          <w:tcPr>
            <w:tcW w:w="3118" w:type="dxa"/>
          </w:tcPr>
          <w:p w:rsidR="00577AB5" w:rsidRDefault="00577AB5">
            <w:pPr>
              <w:pStyle w:val="ConsPlusNormal"/>
            </w:pPr>
            <w:r>
              <w:t>г. Оренбург, ул. Чкалова, д. 43</w:t>
            </w:r>
          </w:p>
        </w:tc>
        <w:tc>
          <w:tcPr>
            <w:tcW w:w="1474" w:type="dxa"/>
          </w:tcPr>
          <w:p w:rsidR="00577AB5" w:rsidRDefault="00577AB5">
            <w:pPr>
              <w:pStyle w:val="ConsPlusNormal"/>
              <w:jc w:val="center"/>
            </w:pPr>
            <w:r>
              <w:t>14549,10</w:t>
            </w:r>
          </w:p>
        </w:tc>
        <w:tc>
          <w:tcPr>
            <w:tcW w:w="2551" w:type="dxa"/>
          </w:tcPr>
          <w:p w:rsidR="00577AB5" w:rsidRDefault="00577AB5">
            <w:pPr>
              <w:pStyle w:val="ConsPlusNormal"/>
              <w:jc w:val="center"/>
            </w:pPr>
            <w:r>
              <w:t>430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3173889,42</w:t>
            </w:r>
          </w:p>
        </w:tc>
      </w:tr>
      <w:tr w:rsidR="00577AB5">
        <w:tc>
          <w:tcPr>
            <w:tcW w:w="794" w:type="dxa"/>
          </w:tcPr>
          <w:p w:rsidR="00577AB5" w:rsidRDefault="00577AB5">
            <w:pPr>
              <w:pStyle w:val="ConsPlusNormal"/>
              <w:jc w:val="center"/>
            </w:pPr>
            <w:r>
              <w:t>384.</w:t>
            </w:r>
          </w:p>
        </w:tc>
        <w:tc>
          <w:tcPr>
            <w:tcW w:w="3118" w:type="dxa"/>
          </w:tcPr>
          <w:p w:rsidR="00577AB5" w:rsidRDefault="00577AB5">
            <w:pPr>
              <w:pStyle w:val="ConsPlusNormal"/>
            </w:pPr>
            <w:r>
              <w:t>г. Оренбург, ул. Чкалова, д. 44</w:t>
            </w:r>
          </w:p>
        </w:tc>
        <w:tc>
          <w:tcPr>
            <w:tcW w:w="1474" w:type="dxa"/>
          </w:tcPr>
          <w:p w:rsidR="00577AB5" w:rsidRDefault="00577AB5">
            <w:pPr>
              <w:pStyle w:val="ConsPlusNormal"/>
              <w:jc w:val="center"/>
            </w:pPr>
            <w:r>
              <w:t>4800,10</w:t>
            </w:r>
          </w:p>
        </w:tc>
        <w:tc>
          <w:tcPr>
            <w:tcW w:w="2551" w:type="dxa"/>
          </w:tcPr>
          <w:p w:rsidR="00577AB5" w:rsidRDefault="00577AB5">
            <w:pPr>
              <w:pStyle w:val="ConsPlusNormal"/>
              <w:jc w:val="center"/>
            </w:pPr>
            <w:r>
              <w:t>162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5831477,01</w:t>
            </w:r>
          </w:p>
        </w:tc>
      </w:tr>
      <w:tr w:rsidR="00577AB5">
        <w:tc>
          <w:tcPr>
            <w:tcW w:w="794" w:type="dxa"/>
          </w:tcPr>
          <w:p w:rsidR="00577AB5" w:rsidRDefault="00577AB5">
            <w:pPr>
              <w:pStyle w:val="ConsPlusNormal"/>
              <w:jc w:val="center"/>
            </w:pPr>
            <w:r>
              <w:t>385.</w:t>
            </w:r>
          </w:p>
        </w:tc>
        <w:tc>
          <w:tcPr>
            <w:tcW w:w="3118" w:type="dxa"/>
          </w:tcPr>
          <w:p w:rsidR="00577AB5" w:rsidRDefault="00577AB5">
            <w:pPr>
              <w:pStyle w:val="ConsPlusNormal"/>
            </w:pPr>
            <w:r>
              <w:t>г. Оренбург, ул. Чкалова, д. 6</w:t>
            </w:r>
          </w:p>
        </w:tc>
        <w:tc>
          <w:tcPr>
            <w:tcW w:w="1474" w:type="dxa"/>
          </w:tcPr>
          <w:p w:rsidR="00577AB5" w:rsidRDefault="00577AB5">
            <w:pPr>
              <w:pStyle w:val="ConsPlusNormal"/>
              <w:jc w:val="center"/>
            </w:pPr>
            <w:r>
              <w:t>16113,30</w:t>
            </w:r>
          </w:p>
        </w:tc>
        <w:tc>
          <w:tcPr>
            <w:tcW w:w="2551" w:type="dxa"/>
          </w:tcPr>
          <w:p w:rsidR="00577AB5" w:rsidRDefault="00577AB5">
            <w:pPr>
              <w:pStyle w:val="ConsPlusNormal"/>
              <w:jc w:val="center"/>
            </w:pPr>
            <w:r>
              <w:t>475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3421658,54</w:t>
            </w:r>
          </w:p>
        </w:tc>
      </w:tr>
      <w:tr w:rsidR="00577AB5">
        <w:tc>
          <w:tcPr>
            <w:tcW w:w="794" w:type="dxa"/>
          </w:tcPr>
          <w:p w:rsidR="00577AB5" w:rsidRDefault="00577AB5">
            <w:pPr>
              <w:pStyle w:val="ConsPlusNormal"/>
              <w:jc w:val="center"/>
            </w:pPr>
            <w:r>
              <w:t>386.</w:t>
            </w:r>
          </w:p>
        </w:tc>
        <w:tc>
          <w:tcPr>
            <w:tcW w:w="3118" w:type="dxa"/>
          </w:tcPr>
          <w:p w:rsidR="00577AB5" w:rsidRDefault="00577AB5">
            <w:pPr>
              <w:pStyle w:val="ConsPlusNormal"/>
            </w:pPr>
            <w:r>
              <w:t>г. Оренбург, ул. Шевченко, д. 249</w:t>
            </w:r>
          </w:p>
        </w:tc>
        <w:tc>
          <w:tcPr>
            <w:tcW w:w="1474" w:type="dxa"/>
          </w:tcPr>
          <w:p w:rsidR="00577AB5" w:rsidRDefault="00577AB5">
            <w:pPr>
              <w:pStyle w:val="ConsPlusNormal"/>
              <w:jc w:val="center"/>
            </w:pPr>
            <w:r>
              <w:t>6765,00</w:t>
            </w:r>
          </w:p>
        </w:tc>
        <w:tc>
          <w:tcPr>
            <w:tcW w:w="2551" w:type="dxa"/>
          </w:tcPr>
          <w:p w:rsidR="00577AB5" w:rsidRDefault="00577AB5">
            <w:pPr>
              <w:pStyle w:val="ConsPlusNormal"/>
              <w:jc w:val="center"/>
            </w:pPr>
            <w:r>
              <w:t>164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1337435,58</w:t>
            </w:r>
          </w:p>
        </w:tc>
      </w:tr>
      <w:tr w:rsidR="00577AB5">
        <w:tc>
          <w:tcPr>
            <w:tcW w:w="794" w:type="dxa"/>
          </w:tcPr>
          <w:p w:rsidR="00577AB5" w:rsidRDefault="00577AB5">
            <w:pPr>
              <w:pStyle w:val="ConsPlusNormal"/>
              <w:jc w:val="center"/>
            </w:pPr>
            <w:r>
              <w:t>387.</w:t>
            </w:r>
          </w:p>
        </w:tc>
        <w:tc>
          <w:tcPr>
            <w:tcW w:w="3118" w:type="dxa"/>
          </w:tcPr>
          <w:p w:rsidR="00577AB5" w:rsidRDefault="00577AB5">
            <w:pPr>
              <w:pStyle w:val="ConsPlusNormal"/>
            </w:pPr>
            <w:r>
              <w:t>г. Оренбург, ул. Шевченко, д. 259</w:t>
            </w:r>
          </w:p>
        </w:tc>
        <w:tc>
          <w:tcPr>
            <w:tcW w:w="1474" w:type="dxa"/>
          </w:tcPr>
          <w:p w:rsidR="00577AB5" w:rsidRDefault="00577AB5">
            <w:pPr>
              <w:pStyle w:val="ConsPlusNormal"/>
              <w:jc w:val="center"/>
            </w:pPr>
            <w:r>
              <w:t>5944,10</w:t>
            </w:r>
          </w:p>
        </w:tc>
        <w:tc>
          <w:tcPr>
            <w:tcW w:w="2551" w:type="dxa"/>
          </w:tcPr>
          <w:p w:rsidR="00577AB5" w:rsidRDefault="00577AB5">
            <w:pPr>
              <w:pStyle w:val="ConsPlusNormal"/>
              <w:jc w:val="center"/>
            </w:pPr>
            <w:r>
              <w:t>200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1137669,11</w:t>
            </w:r>
          </w:p>
        </w:tc>
      </w:tr>
      <w:tr w:rsidR="00577AB5">
        <w:tc>
          <w:tcPr>
            <w:tcW w:w="794" w:type="dxa"/>
          </w:tcPr>
          <w:p w:rsidR="00577AB5" w:rsidRDefault="00577AB5">
            <w:pPr>
              <w:pStyle w:val="ConsPlusNormal"/>
              <w:jc w:val="center"/>
            </w:pPr>
            <w:r>
              <w:t>388.</w:t>
            </w:r>
          </w:p>
        </w:tc>
        <w:tc>
          <w:tcPr>
            <w:tcW w:w="3118" w:type="dxa"/>
          </w:tcPr>
          <w:p w:rsidR="00577AB5" w:rsidRDefault="00577AB5">
            <w:pPr>
              <w:pStyle w:val="ConsPlusNormal"/>
            </w:pPr>
            <w:r>
              <w:t>г. Оренбург, ул. Шевченко, д. 36</w:t>
            </w:r>
          </w:p>
        </w:tc>
        <w:tc>
          <w:tcPr>
            <w:tcW w:w="1474" w:type="dxa"/>
          </w:tcPr>
          <w:p w:rsidR="00577AB5" w:rsidRDefault="00577AB5">
            <w:pPr>
              <w:pStyle w:val="ConsPlusNormal"/>
              <w:jc w:val="center"/>
            </w:pPr>
            <w:r>
              <w:t>4568,10</w:t>
            </w:r>
          </w:p>
        </w:tc>
        <w:tc>
          <w:tcPr>
            <w:tcW w:w="2551" w:type="dxa"/>
          </w:tcPr>
          <w:p w:rsidR="00577AB5" w:rsidRDefault="00577AB5">
            <w:pPr>
              <w:pStyle w:val="ConsPlusNormal"/>
              <w:jc w:val="center"/>
            </w:pPr>
            <w:r>
              <w:t>145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1098036,00</w:t>
            </w:r>
          </w:p>
        </w:tc>
      </w:tr>
      <w:tr w:rsidR="00577AB5">
        <w:tc>
          <w:tcPr>
            <w:tcW w:w="794" w:type="dxa"/>
          </w:tcPr>
          <w:p w:rsidR="00577AB5" w:rsidRDefault="00577AB5">
            <w:pPr>
              <w:pStyle w:val="ConsPlusNormal"/>
              <w:jc w:val="center"/>
            </w:pPr>
            <w:r>
              <w:t>389.</w:t>
            </w:r>
          </w:p>
        </w:tc>
        <w:tc>
          <w:tcPr>
            <w:tcW w:w="3118" w:type="dxa"/>
          </w:tcPr>
          <w:p w:rsidR="00577AB5" w:rsidRDefault="00577AB5">
            <w:pPr>
              <w:pStyle w:val="ConsPlusNormal"/>
            </w:pPr>
            <w:r>
              <w:t>г. Оренбург, ул. Шевченко, д. 38</w:t>
            </w:r>
          </w:p>
        </w:tc>
        <w:tc>
          <w:tcPr>
            <w:tcW w:w="1474" w:type="dxa"/>
          </w:tcPr>
          <w:p w:rsidR="00577AB5" w:rsidRDefault="00577AB5">
            <w:pPr>
              <w:pStyle w:val="ConsPlusNormal"/>
              <w:jc w:val="center"/>
            </w:pPr>
            <w:r>
              <w:t>3592,30</w:t>
            </w:r>
          </w:p>
        </w:tc>
        <w:tc>
          <w:tcPr>
            <w:tcW w:w="2551" w:type="dxa"/>
          </w:tcPr>
          <w:p w:rsidR="00577AB5" w:rsidRDefault="00577AB5">
            <w:pPr>
              <w:pStyle w:val="ConsPlusNormal"/>
              <w:jc w:val="center"/>
            </w:pPr>
            <w:r>
              <w:t>145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4926943,59</w:t>
            </w:r>
          </w:p>
        </w:tc>
      </w:tr>
      <w:tr w:rsidR="00577AB5">
        <w:tc>
          <w:tcPr>
            <w:tcW w:w="794" w:type="dxa"/>
          </w:tcPr>
          <w:p w:rsidR="00577AB5" w:rsidRDefault="00577AB5">
            <w:pPr>
              <w:pStyle w:val="ConsPlusNormal"/>
              <w:jc w:val="center"/>
            </w:pPr>
            <w:r>
              <w:t>390.</w:t>
            </w:r>
          </w:p>
        </w:tc>
        <w:tc>
          <w:tcPr>
            <w:tcW w:w="3118" w:type="dxa"/>
          </w:tcPr>
          <w:p w:rsidR="00577AB5" w:rsidRDefault="00577AB5">
            <w:pPr>
              <w:pStyle w:val="ConsPlusNormal"/>
            </w:pPr>
            <w:r>
              <w:t xml:space="preserve">г. Оренбург, ул. Шевченко, д. </w:t>
            </w:r>
            <w:r>
              <w:lastRenderedPageBreak/>
              <w:t>42/2</w:t>
            </w:r>
          </w:p>
        </w:tc>
        <w:tc>
          <w:tcPr>
            <w:tcW w:w="1474" w:type="dxa"/>
          </w:tcPr>
          <w:p w:rsidR="00577AB5" w:rsidRDefault="00577AB5">
            <w:pPr>
              <w:pStyle w:val="ConsPlusNormal"/>
              <w:jc w:val="center"/>
            </w:pPr>
            <w:r>
              <w:lastRenderedPageBreak/>
              <w:t>2600,00</w:t>
            </w:r>
          </w:p>
        </w:tc>
        <w:tc>
          <w:tcPr>
            <w:tcW w:w="2551" w:type="dxa"/>
          </w:tcPr>
          <w:p w:rsidR="00577AB5" w:rsidRDefault="00577AB5">
            <w:pPr>
              <w:pStyle w:val="ConsPlusNormal"/>
              <w:jc w:val="center"/>
            </w:pPr>
            <w:r>
              <w:t>208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1595625,74</w:t>
            </w:r>
          </w:p>
        </w:tc>
      </w:tr>
      <w:tr w:rsidR="00577AB5">
        <w:tc>
          <w:tcPr>
            <w:tcW w:w="794" w:type="dxa"/>
          </w:tcPr>
          <w:p w:rsidR="00577AB5" w:rsidRDefault="00577AB5">
            <w:pPr>
              <w:pStyle w:val="ConsPlusNormal"/>
              <w:jc w:val="center"/>
            </w:pPr>
            <w:r>
              <w:lastRenderedPageBreak/>
              <w:t>391.</w:t>
            </w:r>
          </w:p>
        </w:tc>
        <w:tc>
          <w:tcPr>
            <w:tcW w:w="3118" w:type="dxa"/>
          </w:tcPr>
          <w:p w:rsidR="00577AB5" w:rsidRDefault="00577AB5">
            <w:pPr>
              <w:pStyle w:val="ConsPlusNormal"/>
            </w:pPr>
            <w:r>
              <w:t>г. Оренбург, ул. Шевченко, д. 44</w:t>
            </w:r>
          </w:p>
        </w:tc>
        <w:tc>
          <w:tcPr>
            <w:tcW w:w="1474" w:type="dxa"/>
          </w:tcPr>
          <w:p w:rsidR="00577AB5" w:rsidRDefault="00577AB5">
            <w:pPr>
              <w:pStyle w:val="ConsPlusNormal"/>
              <w:jc w:val="center"/>
            </w:pPr>
            <w:r>
              <w:t>3924,70</w:t>
            </w:r>
          </w:p>
        </w:tc>
        <w:tc>
          <w:tcPr>
            <w:tcW w:w="2551" w:type="dxa"/>
          </w:tcPr>
          <w:p w:rsidR="00577AB5" w:rsidRDefault="00577AB5">
            <w:pPr>
              <w:pStyle w:val="ConsPlusNormal"/>
              <w:jc w:val="center"/>
            </w:pPr>
            <w:r>
              <w:t>128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3671029,78</w:t>
            </w:r>
          </w:p>
        </w:tc>
      </w:tr>
      <w:tr w:rsidR="00577AB5">
        <w:tc>
          <w:tcPr>
            <w:tcW w:w="794" w:type="dxa"/>
          </w:tcPr>
          <w:p w:rsidR="00577AB5" w:rsidRDefault="00577AB5">
            <w:pPr>
              <w:pStyle w:val="ConsPlusNormal"/>
              <w:jc w:val="center"/>
            </w:pPr>
            <w:r>
              <w:t>392.</w:t>
            </w:r>
          </w:p>
        </w:tc>
        <w:tc>
          <w:tcPr>
            <w:tcW w:w="3118" w:type="dxa"/>
          </w:tcPr>
          <w:p w:rsidR="00577AB5" w:rsidRDefault="00577AB5">
            <w:pPr>
              <w:pStyle w:val="ConsPlusNormal"/>
            </w:pPr>
            <w:r>
              <w:t>г. Оренбург, ул. Шевченко, д. 44а</w:t>
            </w:r>
          </w:p>
        </w:tc>
        <w:tc>
          <w:tcPr>
            <w:tcW w:w="1474" w:type="dxa"/>
          </w:tcPr>
          <w:p w:rsidR="00577AB5" w:rsidRDefault="00577AB5">
            <w:pPr>
              <w:pStyle w:val="ConsPlusNormal"/>
              <w:jc w:val="center"/>
            </w:pPr>
            <w:r>
              <w:t>5819,70</w:t>
            </w:r>
          </w:p>
        </w:tc>
        <w:tc>
          <w:tcPr>
            <w:tcW w:w="2551" w:type="dxa"/>
          </w:tcPr>
          <w:p w:rsidR="00577AB5" w:rsidRDefault="00577AB5">
            <w:pPr>
              <w:pStyle w:val="ConsPlusNormal"/>
              <w:jc w:val="center"/>
            </w:pPr>
            <w:r>
              <w:t>186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1445191,00</w:t>
            </w:r>
          </w:p>
        </w:tc>
      </w:tr>
      <w:tr w:rsidR="00577AB5">
        <w:tc>
          <w:tcPr>
            <w:tcW w:w="794" w:type="dxa"/>
          </w:tcPr>
          <w:p w:rsidR="00577AB5" w:rsidRDefault="00577AB5">
            <w:pPr>
              <w:pStyle w:val="ConsPlusNormal"/>
              <w:jc w:val="center"/>
            </w:pPr>
            <w:r>
              <w:t>393.</w:t>
            </w:r>
          </w:p>
        </w:tc>
        <w:tc>
          <w:tcPr>
            <w:tcW w:w="3118" w:type="dxa"/>
          </w:tcPr>
          <w:p w:rsidR="00577AB5" w:rsidRDefault="00577AB5">
            <w:pPr>
              <w:pStyle w:val="ConsPlusNormal"/>
            </w:pPr>
            <w:r>
              <w:t>г. Оренбург, ул. Юных Ленинцев, д. 1</w:t>
            </w:r>
          </w:p>
        </w:tc>
        <w:tc>
          <w:tcPr>
            <w:tcW w:w="1474" w:type="dxa"/>
          </w:tcPr>
          <w:p w:rsidR="00577AB5" w:rsidRDefault="00577AB5">
            <w:pPr>
              <w:pStyle w:val="ConsPlusNormal"/>
              <w:jc w:val="center"/>
            </w:pPr>
            <w:r>
              <w:t>11206,40</w:t>
            </w:r>
          </w:p>
        </w:tc>
        <w:tc>
          <w:tcPr>
            <w:tcW w:w="2551" w:type="dxa"/>
          </w:tcPr>
          <w:p w:rsidR="00577AB5" w:rsidRDefault="00577AB5">
            <w:pPr>
              <w:pStyle w:val="ConsPlusNormal"/>
              <w:jc w:val="center"/>
            </w:pPr>
            <w:r>
              <w:t>325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7769750,57</w:t>
            </w:r>
          </w:p>
        </w:tc>
      </w:tr>
      <w:tr w:rsidR="00577AB5">
        <w:tc>
          <w:tcPr>
            <w:tcW w:w="794" w:type="dxa"/>
          </w:tcPr>
          <w:p w:rsidR="00577AB5" w:rsidRDefault="00577AB5">
            <w:pPr>
              <w:pStyle w:val="ConsPlusNormal"/>
              <w:jc w:val="center"/>
            </w:pPr>
            <w:r>
              <w:t>394.</w:t>
            </w:r>
          </w:p>
        </w:tc>
        <w:tc>
          <w:tcPr>
            <w:tcW w:w="3118" w:type="dxa"/>
          </w:tcPr>
          <w:p w:rsidR="00577AB5" w:rsidRDefault="00577AB5">
            <w:pPr>
              <w:pStyle w:val="ConsPlusNormal"/>
            </w:pPr>
            <w:r>
              <w:t>г. Оренбург, ул. Юных Ленинцев, д. 12/1</w:t>
            </w:r>
          </w:p>
        </w:tc>
        <w:tc>
          <w:tcPr>
            <w:tcW w:w="1474" w:type="dxa"/>
          </w:tcPr>
          <w:p w:rsidR="00577AB5" w:rsidRDefault="00577AB5">
            <w:pPr>
              <w:pStyle w:val="ConsPlusNormal"/>
              <w:jc w:val="center"/>
            </w:pPr>
            <w:r>
              <w:t>2849,90</w:t>
            </w:r>
          </w:p>
        </w:tc>
        <w:tc>
          <w:tcPr>
            <w:tcW w:w="2551" w:type="dxa"/>
          </w:tcPr>
          <w:p w:rsidR="00577AB5" w:rsidRDefault="00577AB5">
            <w:pPr>
              <w:pStyle w:val="ConsPlusNormal"/>
              <w:jc w:val="center"/>
            </w:pPr>
            <w:r>
              <w:t>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693811,94</w:t>
            </w:r>
          </w:p>
        </w:tc>
      </w:tr>
      <w:tr w:rsidR="00577AB5">
        <w:tc>
          <w:tcPr>
            <w:tcW w:w="794" w:type="dxa"/>
          </w:tcPr>
          <w:p w:rsidR="00577AB5" w:rsidRDefault="00577AB5">
            <w:pPr>
              <w:pStyle w:val="ConsPlusNormal"/>
              <w:jc w:val="center"/>
            </w:pPr>
            <w:r>
              <w:t>395.</w:t>
            </w:r>
          </w:p>
        </w:tc>
        <w:tc>
          <w:tcPr>
            <w:tcW w:w="3118" w:type="dxa"/>
          </w:tcPr>
          <w:p w:rsidR="00577AB5" w:rsidRDefault="00577AB5">
            <w:pPr>
              <w:pStyle w:val="ConsPlusNormal"/>
            </w:pPr>
            <w:r>
              <w:t>г. Оренбург, ул. Юных Ленинцев, д. 13/1</w:t>
            </w:r>
          </w:p>
        </w:tc>
        <w:tc>
          <w:tcPr>
            <w:tcW w:w="1474" w:type="dxa"/>
          </w:tcPr>
          <w:p w:rsidR="00577AB5" w:rsidRDefault="00577AB5">
            <w:pPr>
              <w:pStyle w:val="ConsPlusNormal"/>
              <w:jc w:val="center"/>
            </w:pPr>
            <w:r>
              <w:t>8296,60</w:t>
            </w:r>
          </w:p>
        </w:tc>
        <w:tc>
          <w:tcPr>
            <w:tcW w:w="2551" w:type="dxa"/>
          </w:tcPr>
          <w:p w:rsidR="00577AB5" w:rsidRDefault="00577AB5">
            <w:pPr>
              <w:pStyle w:val="ConsPlusNormal"/>
              <w:jc w:val="center"/>
            </w:pPr>
            <w:r>
              <w:t>324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7901682,38</w:t>
            </w:r>
          </w:p>
        </w:tc>
      </w:tr>
      <w:tr w:rsidR="00577AB5">
        <w:tc>
          <w:tcPr>
            <w:tcW w:w="794" w:type="dxa"/>
          </w:tcPr>
          <w:p w:rsidR="00577AB5" w:rsidRDefault="00577AB5">
            <w:pPr>
              <w:pStyle w:val="ConsPlusNormal"/>
              <w:jc w:val="center"/>
            </w:pPr>
            <w:r>
              <w:t>396.</w:t>
            </w:r>
          </w:p>
        </w:tc>
        <w:tc>
          <w:tcPr>
            <w:tcW w:w="3118" w:type="dxa"/>
          </w:tcPr>
          <w:p w:rsidR="00577AB5" w:rsidRDefault="00577AB5">
            <w:pPr>
              <w:pStyle w:val="ConsPlusNormal"/>
            </w:pPr>
            <w:r>
              <w:t>г. Оренбург, ул. Юркина, д. 11</w:t>
            </w:r>
          </w:p>
        </w:tc>
        <w:tc>
          <w:tcPr>
            <w:tcW w:w="1474" w:type="dxa"/>
          </w:tcPr>
          <w:p w:rsidR="00577AB5" w:rsidRDefault="00577AB5">
            <w:pPr>
              <w:pStyle w:val="ConsPlusNormal"/>
              <w:jc w:val="center"/>
            </w:pPr>
            <w:r>
              <w:t>1886,80</w:t>
            </w:r>
          </w:p>
        </w:tc>
        <w:tc>
          <w:tcPr>
            <w:tcW w:w="2551" w:type="dxa"/>
          </w:tcPr>
          <w:p w:rsidR="00577AB5" w:rsidRDefault="00577AB5">
            <w:pPr>
              <w:pStyle w:val="ConsPlusNormal"/>
              <w:jc w:val="center"/>
            </w:pPr>
            <w:r>
              <w:t>72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1789852,60</w:t>
            </w:r>
          </w:p>
        </w:tc>
      </w:tr>
      <w:tr w:rsidR="00577AB5">
        <w:tc>
          <w:tcPr>
            <w:tcW w:w="794" w:type="dxa"/>
          </w:tcPr>
          <w:p w:rsidR="00577AB5" w:rsidRDefault="00577AB5">
            <w:pPr>
              <w:pStyle w:val="ConsPlusNormal"/>
              <w:jc w:val="center"/>
            </w:pPr>
            <w:r>
              <w:t>397.</w:t>
            </w:r>
          </w:p>
        </w:tc>
        <w:tc>
          <w:tcPr>
            <w:tcW w:w="3118" w:type="dxa"/>
          </w:tcPr>
          <w:p w:rsidR="00577AB5" w:rsidRDefault="00577AB5">
            <w:pPr>
              <w:pStyle w:val="ConsPlusNormal"/>
            </w:pPr>
            <w:r>
              <w:t>г. Оренбург, ул. Юркина, д. 5</w:t>
            </w:r>
          </w:p>
        </w:tc>
        <w:tc>
          <w:tcPr>
            <w:tcW w:w="1474" w:type="dxa"/>
          </w:tcPr>
          <w:p w:rsidR="00577AB5" w:rsidRDefault="00577AB5">
            <w:pPr>
              <w:pStyle w:val="ConsPlusNormal"/>
              <w:jc w:val="center"/>
            </w:pPr>
            <w:r>
              <w:t>1291,60</w:t>
            </w:r>
          </w:p>
        </w:tc>
        <w:tc>
          <w:tcPr>
            <w:tcW w:w="2551" w:type="dxa"/>
          </w:tcPr>
          <w:p w:rsidR="00577AB5" w:rsidRDefault="00577AB5">
            <w:pPr>
              <w:pStyle w:val="ConsPlusNormal"/>
              <w:jc w:val="center"/>
            </w:pPr>
            <w:r>
              <w:t>49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359085,92</w:t>
            </w:r>
          </w:p>
        </w:tc>
      </w:tr>
      <w:tr w:rsidR="00577AB5">
        <w:tc>
          <w:tcPr>
            <w:tcW w:w="794" w:type="dxa"/>
          </w:tcPr>
          <w:p w:rsidR="00577AB5" w:rsidRDefault="00577AB5">
            <w:pPr>
              <w:pStyle w:val="ConsPlusNormal"/>
              <w:jc w:val="center"/>
            </w:pPr>
            <w:r>
              <w:t>398.</w:t>
            </w:r>
          </w:p>
        </w:tc>
        <w:tc>
          <w:tcPr>
            <w:tcW w:w="3118" w:type="dxa"/>
          </w:tcPr>
          <w:p w:rsidR="00577AB5" w:rsidRDefault="00577AB5">
            <w:pPr>
              <w:pStyle w:val="ConsPlusNormal"/>
            </w:pPr>
            <w:r>
              <w:t>г. Оренбург, ул. Юркина, д. 7</w:t>
            </w:r>
          </w:p>
        </w:tc>
        <w:tc>
          <w:tcPr>
            <w:tcW w:w="1474" w:type="dxa"/>
          </w:tcPr>
          <w:p w:rsidR="00577AB5" w:rsidRDefault="00577AB5">
            <w:pPr>
              <w:pStyle w:val="ConsPlusNormal"/>
              <w:jc w:val="center"/>
            </w:pPr>
            <w:r>
              <w:t>1996,90</w:t>
            </w:r>
          </w:p>
        </w:tc>
        <w:tc>
          <w:tcPr>
            <w:tcW w:w="2551" w:type="dxa"/>
          </w:tcPr>
          <w:p w:rsidR="00577AB5" w:rsidRDefault="00577AB5">
            <w:pPr>
              <w:pStyle w:val="ConsPlusNormal"/>
              <w:jc w:val="center"/>
            </w:pPr>
            <w:r>
              <w:t>75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796129,99</w:t>
            </w:r>
          </w:p>
        </w:tc>
      </w:tr>
      <w:tr w:rsidR="00577AB5">
        <w:tc>
          <w:tcPr>
            <w:tcW w:w="794" w:type="dxa"/>
          </w:tcPr>
          <w:p w:rsidR="00577AB5" w:rsidRDefault="00577AB5">
            <w:pPr>
              <w:pStyle w:val="ConsPlusNormal"/>
              <w:jc w:val="center"/>
            </w:pPr>
            <w:r>
              <w:t>399.</w:t>
            </w:r>
          </w:p>
        </w:tc>
        <w:tc>
          <w:tcPr>
            <w:tcW w:w="3118" w:type="dxa"/>
          </w:tcPr>
          <w:p w:rsidR="00577AB5" w:rsidRDefault="00577AB5">
            <w:pPr>
              <w:pStyle w:val="ConsPlusNormal"/>
            </w:pPr>
            <w:r>
              <w:t>пос. Каргала, ул. Восточная, д. 13</w:t>
            </w:r>
          </w:p>
        </w:tc>
        <w:tc>
          <w:tcPr>
            <w:tcW w:w="1474" w:type="dxa"/>
          </w:tcPr>
          <w:p w:rsidR="00577AB5" w:rsidRDefault="00577AB5">
            <w:pPr>
              <w:pStyle w:val="ConsPlusNormal"/>
              <w:jc w:val="center"/>
            </w:pPr>
            <w:r>
              <w:t>454,10</w:t>
            </w:r>
          </w:p>
        </w:tc>
        <w:tc>
          <w:tcPr>
            <w:tcW w:w="2551" w:type="dxa"/>
          </w:tcPr>
          <w:p w:rsidR="00577AB5" w:rsidRDefault="00577AB5">
            <w:pPr>
              <w:pStyle w:val="ConsPlusNormal"/>
              <w:jc w:val="center"/>
            </w:pPr>
            <w:r>
              <w:t>19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3633945,93</w:t>
            </w:r>
          </w:p>
        </w:tc>
      </w:tr>
      <w:tr w:rsidR="00577AB5">
        <w:tc>
          <w:tcPr>
            <w:tcW w:w="794" w:type="dxa"/>
          </w:tcPr>
          <w:p w:rsidR="00577AB5" w:rsidRDefault="00577AB5">
            <w:pPr>
              <w:pStyle w:val="ConsPlusNormal"/>
              <w:jc w:val="center"/>
            </w:pPr>
            <w:r>
              <w:t>400.</w:t>
            </w:r>
          </w:p>
        </w:tc>
        <w:tc>
          <w:tcPr>
            <w:tcW w:w="3118" w:type="dxa"/>
          </w:tcPr>
          <w:p w:rsidR="00577AB5" w:rsidRDefault="00577AB5">
            <w:pPr>
              <w:pStyle w:val="ConsPlusNormal"/>
            </w:pPr>
            <w:r>
              <w:t>пос. Каргала, ул. Восточная, д. 38</w:t>
            </w:r>
          </w:p>
        </w:tc>
        <w:tc>
          <w:tcPr>
            <w:tcW w:w="1474" w:type="dxa"/>
          </w:tcPr>
          <w:p w:rsidR="00577AB5" w:rsidRDefault="00577AB5">
            <w:pPr>
              <w:pStyle w:val="ConsPlusNormal"/>
              <w:jc w:val="center"/>
            </w:pPr>
            <w:r>
              <w:t>1085,30</w:t>
            </w:r>
          </w:p>
        </w:tc>
        <w:tc>
          <w:tcPr>
            <w:tcW w:w="2551" w:type="dxa"/>
          </w:tcPr>
          <w:p w:rsidR="00577AB5" w:rsidRDefault="00577AB5">
            <w:pPr>
              <w:pStyle w:val="ConsPlusNormal"/>
              <w:jc w:val="center"/>
            </w:pPr>
            <w:r>
              <w:t>45</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2798573,62</w:t>
            </w:r>
          </w:p>
        </w:tc>
      </w:tr>
      <w:tr w:rsidR="00577AB5">
        <w:tc>
          <w:tcPr>
            <w:tcW w:w="794" w:type="dxa"/>
          </w:tcPr>
          <w:p w:rsidR="00577AB5" w:rsidRDefault="00577AB5">
            <w:pPr>
              <w:pStyle w:val="ConsPlusNormal"/>
              <w:jc w:val="center"/>
            </w:pPr>
            <w:r>
              <w:t>401.</w:t>
            </w:r>
          </w:p>
        </w:tc>
        <w:tc>
          <w:tcPr>
            <w:tcW w:w="3118" w:type="dxa"/>
          </w:tcPr>
          <w:p w:rsidR="00577AB5" w:rsidRDefault="00577AB5">
            <w:pPr>
              <w:pStyle w:val="ConsPlusNormal"/>
            </w:pPr>
            <w:r>
              <w:t>пос. Нижнесакмарский, ул. 201 в/г, д. 32</w:t>
            </w:r>
          </w:p>
        </w:tc>
        <w:tc>
          <w:tcPr>
            <w:tcW w:w="1474" w:type="dxa"/>
          </w:tcPr>
          <w:p w:rsidR="00577AB5" w:rsidRDefault="00577AB5">
            <w:pPr>
              <w:pStyle w:val="ConsPlusNormal"/>
              <w:jc w:val="center"/>
            </w:pPr>
            <w:r>
              <w:t>330,00</w:t>
            </w:r>
          </w:p>
        </w:tc>
        <w:tc>
          <w:tcPr>
            <w:tcW w:w="2551" w:type="dxa"/>
          </w:tcPr>
          <w:p w:rsidR="00577AB5" w:rsidRDefault="00577AB5">
            <w:pPr>
              <w:pStyle w:val="ConsPlusNormal"/>
              <w:jc w:val="center"/>
            </w:pPr>
            <w:r>
              <w:t>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166917,17</w:t>
            </w:r>
          </w:p>
        </w:tc>
      </w:tr>
      <w:tr w:rsidR="00577AB5">
        <w:tc>
          <w:tcPr>
            <w:tcW w:w="794" w:type="dxa"/>
          </w:tcPr>
          <w:p w:rsidR="00577AB5" w:rsidRDefault="00577AB5">
            <w:pPr>
              <w:pStyle w:val="ConsPlusNormal"/>
              <w:jc w:val="center"/>
            </w:pPr>
            <w:r>
              <w:t>402.</w:t>
            </w:r>
          </w:p>
        </w:tc>
        <w:tc>
          <w:tcPr>
            <w:tcW w:w="3118" w:type="dxa"/>
          </w:tcPr>
          <w:p w:rsidR="00577AB5" w:rsidRDefault="00577AB5">
            <w:pPr>
              <w:pStyle w:val="ConsPlusNormal"/>
            </w:pPr>
            <w:r>
              <w:t>пос. Нижнесакмарский, ул. 201 в/г, д. 60</w:t>
            </w:r>
          </w:p>
        </w:tc>
        <w:tc>
          <w:tcPr>
            <w:tcW w:w="1474" w:type="dxa"/>
          </w:tcPr>
          <w:p w:rsidR="00577AB5" w:rsidRDefault="00577AB5">
            <w:pPr>
              <w:pStyle w:val="ConsPlusNormal"/>
              <w:jc w:val="center"/>
            </w:pPr>
            <w:r>
              <w:t>651,00</w:t>
            </w:r>
          </w:p>
        </w:tc>
        <w:tc>
          <w:tcPr>
            <w:tcW w:w="2551" w:type="dxa"/>
          </w:tcPr>
          <w:p w:rsidR="00577AB5" w:rsidRDefault="00577AB5">
            <w:pPr>
              <w:pStyle w:val="ConsPlusNormal"/>
              <w:jc w:val="center"/>
            </w:pPr>
            <w:r>
              <w:t>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264999,60</w:t>
            </w:r>
          </w:p>
        </w:tc>
      </w:tr>
      <w:tr w:rsidR="00577AB5">
        <w:tc>
          <w:tcPr>
            <w:tcW w:w="794" w:type="dxa"/>
          </w:tcPr>
          <w:p w:rsidR="00577AB5" w:rsidRDefault="00577AB5">
            <w:pPr>
              <w:pStyle w:val="ConsPlusNormal"/>
              <w:jc w:val="center"/>
            </w:pPr>
            <w:r>
              <w:t>403.</w:t>
            </w:r>
          </w:p>
        </w:tc>
        <w:tc>
          <w:tcPr>
            <w:tcW w:w="3118" w:type="dxa"/>
          </w:tcPr>
          <w:p w:rsidR="00577AB5" w:rsidRDefault="00577AB5">
            <w:pPr>
              <w:pStyle w:val="ConsPlusNormal"/>
            </w:pPr>
            <w:r>
              <w:t xml:space="preserve">г. Оренбург, мкр. пос. Ростоши, </w:t>
            </w:r>
            <w:r>
              <w:lastRenderedPageBreak/>
              <w:t>ул. Цветной Бульвар, д. 32</w:t>
            </w:r>
          </w:p>
        </w:tc>
        <w:tc>
          <w:tcPr>
            <w:tcW w:w="1474" w:type="dxa"/>
          </w:tcPr>
          <w:p w:rsidR="00577AB5" w:rsidRDefault="00577AB5">
            <w:pPr>
              <w:pStyle w:val="ConsPlusNormal"/>
              <w:jc w:val="center"/>
            </w:pPr>
            <w:r>
              <w:lastRenderedPageBreak/>
              <w:t>5339,30</w:t>
            </w:r>
          </w:p>
        </w:tc>
        <w:tc>
          <w:tcPr>
            <w:tcW w:w="2551" w:type="dxa"/>
          </w:tcPr>
          <w:p w:rsidR="00577AB5" w:rsidRDefault="00577AB5">
            <w:pPr>
              <w:pStyle w:val="ConsPlusNormal"/>
              <w:jc w:val="center"/>
            </w:pPr>
            <w:r>
              <w:t>188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2975663,00</w:t>
            </w:r>
          </w:p>
        </w:tc>
      </w:tr>
      <w:tr w:rsidR="00577AB5">
        <w:tc>
          <w:tcPr>
            <w:tcW w:w="13606" w:type="dxa"/>
            <w:gridSpan w:val="7"/>
          </w:tcPr>
          <w:p w:rsidR="00577AB5" w:rsidRDefault="00577AB5">
            <w:pPr>
              <w:pStyle w:val="ConsPlusNormal"/>
              <w:jc w:val="center"/>
              <w:outlineLvl w:val="3"/>
            </w:pPr>
            <w:r>
              <w:lastRenderedPageBreak/>
              <w:t>12. Муниципальное образование город Орск</w:t>
            </w:r>
          </w:p>
        </w:tc>
      </w:tr>
      <w:tr w:rsidR="00577AB5">
        <w:tc>
          <w:tcPr>
            <w:tcW w:w="3912" w:type="dxa"/>
            <w:gridSpan w:val="2"/>
          </w:tcPr>
          <w:p w:rsidR="00577AB5" w:rsidRDefault="00577AB5">
            <w:pPr>
              <w:pStyle w:val="ConsPlusNormal"/>
            </w:pPr>
            <w:r>
              <w:t>Итого по муниципальному образованию город Орск</w:t>
            </w:r>
          </w:p>
        </w:tc>
        <w:tc>
          <w:tcPr>
            <w:tcW w:w="1474" w:type="dxa"/>
          </w:tcPr>
          <w:p w:rsidR="00577AB5" w:rsidRDefault="00577AB5">
            <w:pPr>
              <w:pStyle w:val="ConsPlusNormal"/>
              <w:jc w:val="center"/>
            </w:pPr>
            <w:r>
              <w:t>443035,67</w:t>
            </w:r>
          </w:p>
        </w:tc>
        <w:tc>
          <w:tcPr>
            <w:tcW w:w="2551" w:type="dxa"/>
          </w:tcPr>
          <w:p w:rsidR="00577AB5" w:rsidRDefault="00577AB5">
            <w:pPr>
              <w:pStyle w:val="ConsPlusNormal"/>
              <w:jc w:val="center"/>
            </w:pPr>
            <w:r>
              <w:t>14982</w:t>
            </w:r>
          </w:p>
        </w:tc>
        <w:tc>
          <w:tcPr>
            <w:tcW w:w="1984" w:type="dxa"/>
          </w:tcPr>
          <w:p w:rsidR="00577AB5" w:rsidRDefault="00577AB5">
            <w:pPr>
              <w:pStyle w:val="ConsPlusNormal"/>
              <w:jc w:val="center"/>
            </w:pPr>
            <w:r>
              <w:t>127</w:t>
            </w:r>
          </w:p>
        </w:tc>
        <w:tc>
          <w:tcPr>
            <w:tcW w:w="1701" w:type="dxa"/>
          </w:tcPr>
          <w:p w:rsidR="00577AB5" w:rsidRDefault="00577AB5">
            <w:pPr>
              <w:pStyle w:val="ConsPlusNormal"/>
              <w:jc w:val="center"/>
            </w:pPr>
            <w:r>
              <w:t>97</w:t>
            </w:r>
          </w:p>
        </w:tc>
        <w:tc>
          <w:tcPr>
            <w:tcW w:w="1984" w:type="dxa"/>
          </w:tcPr>
          <w:p w:rsidR="00577AB5" w:rsidRDefault="00577AB5">
            <w:pPr>
              <w:pStyle w:val="ConsPlusNormal"/>
              <w:jc w:val="center"/>
            </w:pPr>
            <w:r>
              <w:t>309277219,55</w:t>
            </w:r>
          </w:p>
        </w:tc>
      </w:tr>
      <w:tr w:rsidR="00577AB5">
        <w:tc>
          <w:tcPr>
            <w:tcW w:w="794" w:type="dxa"/>
          </w:tcPr>
          <w:p w:rsidR="00577AB5" w:rsidRDefault="00577AB5">
            <w:pPr>
              <w:pStyle w:val="ConsPlusNormal"/>
              <w:jc w:val="center"/>
            </w:pPr>
            <w:r>
              <w:t>404.</w:t>
            </w:r>
          </w:p>
        </w:tc>
        <w:tc>
          <w:tcPr>
            <w:tcW w:w="3118" w:type="dxa"/>
          </w:tcPr>
          <w:p w:rsidR="00577AB5" w:rsidRDefault="00577AB5">
            <w:pPr>
              <w:pStyle w:val="ConsPlusNormal"/>
            </w:pPr>
            <w:r>
              <w:t>г. Орск, пер. Архангельский, д. 1а</w:t>
            </w:r>
          </w:p>
        </w:tc>
        <w:tc>
          <w:tcPr>
            <w:tcW w:w="1474" w:type="dxa"/>
          </w:tcPr>
          <w:p w:rsidR="00577AB5" w:rsidRDefault="00577AB5">
            <w:pPr>
              <w:pStyle w:val="ConsPlusNormal"/>
              <w:jc w:val="center"/>
            </w:pPr>
            <w:r>
              <w:t>3486,00</w:t>
            </w:r>
          </w:p>
        </w:tc>
        <w:tc>
          <w:tcPr>
            <w:tcW w:w="2551" w:type="dxa"/>
          </w:tcPr>
          <w:p w:rsidR="00577AB5" w:rsidRDefault="00577AB5">
            <w:pPr>
              <w:pStyle w:val="ConsPlusNormal"/>
              <w:jc w:val="center"/>
            </w:pPr>
            <w:r>
              <w:t>127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3860656,33</w:t>
            </w:r>
          </w:p>
        </w:tc>
      </w:tr>
      <w:tr w:rsidR="00577AB5">
        <w:tc>
          <w:tcPr>
            <w:tcW w:w="794" w:type="dxa"/>
          </w:tcPr>
          <w:p w:rsidR="00577AB5" w:rsidRDefault="00577AB5">
            <w:pPr>
              <w:pStyle w:val="ConsPlusNormal"/>
              <w:jc w:val="center"/>
            </w:pPr>
            <w:r>
              <w:t>405.</w:t>
            </w:r>
          </w:p>
        </w:tc>
        <w:tc>
          <w:tcPr>
            <w:tcW w:w="3118" w:type="dxa"/>
          </w:tcPr>
          <w:p w:rsidR="00577AB5" w:rsidRDefault="00577AB5">
            <w:pPr>
              <w:pStyle w:val="ConsPlusNormal"/>
            </w:pPr>
            <w:r>
              <w:t>г. Орск, пер. Белогорский, д. 14</w:t>
            </w:r>
          </w:p>
        </w:tc>
        <w:tc>
          <w:tcPr>
            <w:tcW w:w="1474" w:type="dxa"/>
          </w:tcPr>
          <w:p w:rsidR="00577AB5" w:rsidRDefault="00577AB5">
            <w:pPr>
              <w:pStyle w:val="ConsPlusNormal"/>
              <w:jc w:val="center"/>
            </w:pPr>
            <w:r>
              <w:t>12172,80</w:t>
            </w:r>
          </w:p>
        </w:tc>
        <w:tc>
          <w:tcPr>
            <w:tcW w:w="2551" w:type="dxa"/>
          </w:tcPr>
          <w:p w:rsidR="00577AB5" w:rsidRDefault="00577AB5">
            <w:pPr>
              <w:pStyle w:val="ConsPlusNormal"/>
              <w:jc w:val="center"/>
            </w:pPr>
            <w:r>
              <w:t>373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11879992,79</w:t>
            </w:r>
          </w:p>
        </w:tc>
      </w:tr>
      <w:tr w:rsidR="00577AB5">
        <w:tc>
          <w:tcPr>
            <w:tcW w:w="794" w:type="dxa"/>
          </w:tcPr>
          <w:p w:rsidR="00577AB5" w:rsidRDefault="00577AB5">
            <w:pPr>
              <w:pStyle w:val="ConsPlusNormal"/>
              <w:jc w:val="center"/>
            </w:pPr>
            <w:r>
              <w:t>406.</w:t>
            </w:r>
          </w:p>
        </w:tc>
        <w:tc>
          <w:tcPr>
            <w:tcW w:w="3118" w:type="dxa"/>
          </w:tcPr>
          <w:p w:rsidR="00577AB5" w:rsidRDefault="00577AB5">
            <w:pPr>
              <w:pStyle w:val="ConsPlusNormal"/>
            </w:pPr>
            <w:r>
              <w:t>г. Орск, пер. Владивостокский, д. 4</w:t>
            </w:r>
          </w:p>
        </w:tc>
        <w:tc>
          <w:tcPr>
            <w:tcW w:w="1474" w:type="dxa"/>
          </w:tcPr>
          <w:p w:rsidR="00577AB5" w:rsidRDefault="00577AB5">
            <w:pPr>
              <w:pStyle w:val="ConsPlusNormal"/>
              <w:jc w:val="center"/>
            </w:pPr>
            <w:r>
              <w:t>3528,30</w:t>
            </w:r>
          </w:p>
        </w:tc>
        <w:tc>
          <w:tcPr>
            <w:tcW w:w="2551" w:type="dxa"/>
          </w:tcPr>
          <w:p w:rsidR="00577AB5" w:rsidRDefault="00577AB5">
            <w:pPr>
              <w:pStyle w:val="ConsPlusNormal"/>
              <w:jc w:val="center"/>
            </w:pPr>
            <w:r>
              <w:t>95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1887650,34</w:t>
            </w:r>
          </w:p>
        </w:tc>
      </w:tr>
      <w:tr w:rsidR="00577AB5">
        <w:tc>
          <w:tcPr>
            <w:tcW w:w="794" w:type="dxa"/>
          </w:tcPr>
          <w:p w:rsidR="00577AB5" w:rsidRDefault="00577AB5">
            <w:pPr>
              <w:pStyle w:val="ConsPlusNormal"/>
              <w:jc w:val="center"/>
            </w:pPr>
            <w:r>
              <w:t>407.</w:t>
            </w:r>
          </w:p>
        </w:tc>
        <w:tc>
          <w:tcPr>
            <w:tcW w:w="3118" w:type="dxa"/>
          </w:tcPr>
          <w:p w:rsidR="00577AB5" w:rsidRDefault="00577AB5">
            <w:pPr>
              <w:pStyle w:val="ConsPlusNormal"/>
            </w:pPr>
            <w:r>
              <w:t>г. Орск, пер. Машиностроителей, д. 13</w:t>
            </w:r>
          </w:p>
        </w:tc>
        <w:tc>
          <w:tcPr>
            <w:tcW w:w="1474" w:type="dxa"/>
          </w:tcPr>
          <w:p w:rsidR="00577AB5" w:rsidRDefault="00577AB5">
            <w:pPr>
              <w:pStyle w:val="ConsPlusNormal"/>
              <w:jc w:val="center"/>
            </w:pPr>
            <w:r>
              <w:t>444,00</w:t>
            </w:r>
          </w:p>
        </w:tc>
        <w:tc>
          <w:tcPr>
            <w:tcW w:w="2551" w:type="dxa"/>
          </w:tcPr>
          <w:p w:rsidR="00577AB5" w:rsidRDefault="00577AB5">
            <w:pPr>
              <w:pStyle w:val="ConsPlusNormal"/>
              <w:jc w:val="center"/>
            </w:pPr>
            <w:r>
              <w:t>11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778010,65</w:t>
            </w:r>
          </w:p>
        </w:tc>
      </w:tr>
      <w:tr w:rsidR="00577AB5">
        <w:tc>
          <w:tcPr>
            <w:tcW w:w="794" w:type="dxa"/>
          </w:tcPr>
          <w:p w:rsidR="00577AB5" w:rsidRDefault="00577AB5">
            <w:pPr>
              <w:pStyle w:val="ConsPlusNormal"/>
              <w:jc w:val="center"/>
            </w:pPr>
            <w:r>
              <w:t>408.</w:t>
            </w:r>
          </w:p>
        </w:tc>
        <w:tc>
          <w:tcPr>
            <w:tcW w:w="3118" w:type="dxa"/>
          </w:tcPr>
          <w:p w:rsidR="00577AB5" w:rsidRDefault="00577AB5">
            <w:pPr>
              <w:pStyle w:val="ConsPlusNormal"/>
            </w:pPr>
            <w:r>
              <w:t>г. Орск, пер. Музыкальный, д. 12</w:t>
            </w:r>
          </w:p>
        </w:tc>
        <w:tc>
          <w:tcPr>
            <w:tcW w:w="1474" w:type="dxa"/>
          </w:tcPr>
          <w:p w:rsidR="00577AB5" w:rsidRDefault="00577AB5">
            <w:pPr>
              <w:pStyle w:val="ConsPlusNormal"/>
              <w:jc w:val="center"/>
            </w:pPr>
            <w:r>
              <w:t>2741,60</w:t>
            </w:r>
          </w:p>
        </w:tc>
        <w:tc>
          <w:tcPr>
            <w:tcW w:w="2551" w:type="dxa"/>
          </w:tcPr>
          <w:p w:rsidR="00577AB5" w:rsidRDefault="00577AB5">
            <w:pPr>
              <w:pStyle w:val="ConsPlusNormal"/>
              <w:jc w:val="center"/>
            </w:pPr>
            <w:r>
              <w:t>95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7293777,47</w:t>
            </w:r>
          </w:p>
        </w:tc>
      </w:tr>
      <w:tr w:rsidR="00577AB5">
        <w:tc>
          <w:tcPr>
            <w:tcW w:w="794" w:type="dxa"/>
          </w:tcPr>
          <w:p w:rsidR="00577AB5" w:rsidRDefault="00577AB5">
            <w:pPr>
              <w:pStyle w:val="ConsPlusNormal"/>
              <w:jc w:val="center"/>
            </w:pPr>
            <w:r>
              <w:t>409.</w:t>
            </w:r>
          </w:p>
        </w:tc>
        <w:tc>
          <w:tcPr>
            <w:tcW w:w="3118" w:type="dxa"/>
          </w:tcPr>
          <w:p w:rsidR="00577AB5" w:rsidRDefault="00577AB5">
            <w:pPr>
              <w:pStyle w:val="ConsPlusNormal"/>
            </w:pPr>
            <w:r>
              <w:t>г. Орск, пер. Театральный, д. 15</w:t>
            </w:r>
          </w:p>
        </w:tc>
        <w:tc>
          <w:tcPr>
            <w:tcW w:w="1474" w:type="dxa"/>
          </w:tcPr>
          <w:p w:rsidR="00577AB5" w:rsidRDefault="00577AB5">
            <w:pPr>
              <w:pStyle w:val="ConsPlusNormal"/>
              <w:jc w:val="center"/>
            </w:pPr>
            <w:r>
              <w:t>4237,40</w:t>
            </w:r>
          </w:p>
        </w:tc>
        <w:tc>
          <w:tcPr>
            <w:tcW w:w="2551" w:type="dxa"/>
          </w:tcPr>
          <w:p w:rsidR="00577AB5" w:rsidRDefault="00577AB5">
            <w:pPr>
              <w:pStyle w:val="ConsPlusNormal"/>
              <w:jc w:val="center"/>
            </w:pPr>
            <w:r>
              <w:t>101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2605126,19</w:t>
            </w:r>
          </w:p>
        </w:tc>
      </w:tr>
      <w:tr w:rsidR="00577AB5">
        <w:tc>
          <w:tcPr>
            <w:tcW w:w="794" w:type="dxa"/>
          </w:tcPr>
          <w:p w:rsidR="00577AB5" w:rsidRDefault="00577AB5">
            <w:pPr>
              <w:pStyle w:val="ConsPlusNormal"/>
              <w:jc w:val="center"/>
            </w:pPr>
            <w:r>
              <w:t>410.</w:t>
            </w:r>
          </w:p>
        </w:tc>
        <w:tc>
          <w:tcPr>
            <w:tcW w:w="3118" w:type="dxa"/>
          </w:tcPr>
          <w:p w:rsidR="00577AB5" w:rsidRDefault="00577AB5">
            <w:pPr>
              <w:pStyle w:val="ConsPlusNormal"/>
            </w:pPr>
            <w:r>
              <w:t>г. Орск, просп. Ленина, д. 56а</w:t>
            </w:r>
          </w:p>
        </w:tc>
        <w:tc>
          <w:tcPr>
            <w:tcW w:w="1474" w:type="dxa"/>
          </w:tcPr>
          <w:p w:rsidR="00577AB5" w:rsidRDefault="00577AB5">
            <w:pPr>
              <w:pStyle w:val="ConsPlusNormal"/>
              <w:jc w:val="center"/>
            </w:pPr>
            <w:r>
              <w:t>2570,96</w:t>
            </w:r>
          </w:p>
        </w:tc>
        <w:tc>
          <w:tcPr>
            <w:tcW w:w="2551" w:type="dxa"/>
          </w:tcPr>
          <w:p w:rsidR="00577AB5" w:rsidRDefault="00577AB5">
            <w:pPr>
              <w:pStyle w:val="ConsPlusNormal"/>
              <w:jc w:val="center"/>
            </w:pPr>
            <w:r>
              <w:t>69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2509089,84</w:t>
            </w:r>
          </w:p>
        </w:tc>
      </w:tr>
      <w:tr w:rsidR="00577AB5">
        <w:tc>
          <w:tcPr>
            <w:tcW w:w="794" w:type="dxa"/>
          </w:tcPr>
          <w:p w:rsidR="00577AB5" w:rsidRDefault="00577AB5">
            <w:pPr>
              <w:pStyle w:val="ConsPlusNormal"/>
              <w:jc w:val="center"/>
            </w:pPr>
            <w:r>
              <w:t>411.</w:t>
            </w:r>
          </w:p>
        </w:tc>
        <w:tc>
          <w:tcPr>
            <w:tcW w:w="3118" w:type="dxa"/>
          </w:tcPr>
          <w:p w:rsidR="00577AB5" w:rsidRDefault="00577AB5">
            <w:pPr>
              <w:pStyle w:val="ConsPlusNormal"/>
            </w:pPr>
            <w:r>
              <w:t>г. Орск, просп. Ленина, д. 6</w:t>
            </w:r>
          </w:p>
        </w:tc>
        <w:tc>
          <w:tcPr>
            <w:tcW w:w="1474" w:type="dxa"/>
          </w:tcPr>
          <w:p w:rsidR="00577AB5" w:rsidRDefault="00577AB5">
            <w:pPr>
              <w:pStyle w:val="ConsPlusNormal"/>
              <w:jc w:val="center"/>
            </w:pPr>
            <w:r>
              <w:t>3917,10</w:t>
            </w:r>
          </w:p>
        </w:tc>
        <w:tc>
          <w:tcPr>
            <w:tcW w:w="2551" w:type="dxa"/>
          </w:tcPr>
          <w:p w:rsidR="00577AB5" w:rsidRDefault="00577AB5">
            <w:pPr>
              <w:pStyle w:val="ConsPlusNormal"/>
              <w:jc w:val="center"/>
            </w:pPr>
            <w:r>
              <w:t>74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2423460,93</w:t>
            </w:r>
          </w:p>
        </w:tc>
      </w:tr>
      <w:tr w:rsidR="00577AB5">
        <w:tc>
          <w:tcPr>
            <w:tcW w:w="794" w:type="dxa"/>
          </w:tcPr>
          <w:p w:rsidR="00577AB5" w:rsidRDefault="00577AB5">
            <w:pPr>
              <w:pStyle w:val="ConsPlusNormal"/>
              <w:jc w:val="center"/>
            </w:pPr>
            <w:r>
              <w:t>412.</w:t>
            </w:r>
          </w:p>
        </w:tc>
        <w:tc>
          <w:tcPr>
            <w:tcW w:w="3118" w:type="dxa"/>
          </w:tcPr>
          <w:p w:rsidR="00577AB5" w:rsidRDefault="00577AB5">
            <w:pPr>
              <w:pStyle w:val="ConsPlusNormal"/>
            </w:pPr>
            <w:r>
              <w:t>г. Орск, просп. Ленина, д. 7</w:t>
            </w:r>
          </w:p>
        </w:tc>
        <w:tc>
          <w:tcPr>
            <w:tcW w:w="1474" w:type="dxa"/>
          </w:tcPr>
          <w:p w:rsidR="00577AB5" w:rsidRDefault="00577AB5">
            <w:pPr>
              <w:pStyle w:val="ConsPlusNormal"/>
              <w:jc w:val="center"/>
            </w:pPr>
            <w:r>
              <w:t>3882,50</w:t>
            </w:r>
          </w:p>
        </w:tc>
        <w:tc>
          <w:tcPr>
            <w:tcW w:w="2551" w:type="dxa"/>
          </w:tcPr>
          <w:p w:rsidR="00577AB5" w:rsidRDefault="00577AB5">
            <w:pPr>
              <w:pStyle w:val="ConsPlusNormal"/>
              <w:jc w:val="center"/>
            </w:pPr>
            <w:r>
              <w:t>66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607106,80</w:t>
            </w:r>
          </w:p>
        </w:tc>
      </w:tr>
      <w:tr w:rsidR="00577AB5">
        <w:tc>
          <w:tcPr>
            <w:tcW w:w="794" w:type="dxa"/>
          </w:tcPr>
          <w:p w:rsidR="00577AB5" w:rsidRDefault="00577AB5">
            <w:pPr>
              <w:pStyle w:val="ConsPlusNormal"/>
              <w:jc w:val="center"/>
            </w:pPr>
            <w:r>
              <w:t>413.</w:t>
            </w:r>
          </w:p>
        </w:tc>
        <w:tc>
          <w:tcPr>
            <w:tcW w:w="3118" w:type="dxa"/>
          </w:tcPr>
          <w:p w:rsidR="00577AB5" w:rsidRDefault="00577AB5">
            <w:pPr>
              <w:pStyle w:val="ConsPlusNormal"/>
            </w:pPr>
            <w:r>
              <w:t>г. Орск, просп. Ленина, д. 73</w:t>
            </w:r>
          </w:p>
        </w:tc>
        <w:tc>
          <w:tcPr>
            <w:tcW w:w="1474" w:type="dxa"/>
          </w:tcPr>
          <w:p w:rsidR="00577AB5" w:rsidRDefault="00577AB5">
            <w:pPr>
              <w:pStyle w:val="ConsPlusNormal"/>
              <w:jc w:val="center"/>
            </w:pPr>
            <w:r>
              <w:t>3403,90</w:t>
            </w:r>
          </w:p>
        </w:tc>
        <w:tc>
          <w:tcPr>
            <w:tcW w:w="2551" w:type="dxa"/>
          </w:tcPr>
          <w:p w:rsidR="00577AB5" w:rsidRDefault="00577AB5">
            <w:pPr>
              <w:pStyle w:val="ConsPlusNormal"/>
              <w:jc w:val="center"/>
            </w:pPr>
            <w:r>
              <w:t>94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1568335,00</w:t>
            </w:r>
          </w:p>
        </w:tc>
      </w:tr>
      <w:tr w:rsidR="00577AB5">
        <w:tc>
          <w:tcPr>
            <w:tcW w:w="794" w:type="dxa"/>
          </w:tcPr>
          <w:p w:rsidR="00577AB5" w:rsidRDefault="00577AB5">
            <w:pPr>
              <w:pStyle w:val="ConsPlusNormal"/>
              <w:jc w:val="center"/>
            </w:pPr>
            <w:r>
              <w:t>414.</w:t>
            </w:r>
          </w:p>
        </w:tc>
        <w:tc>
          <w:tcPr>
            <w:tcW w:w="3118" w:type="dxa"/>
          </w:tcPr>
          <w:p w:rsidR="00577AB5" w:rsidRDefault="00577AB5">
            <w:pPr>
              <w:pStyle w:val="ConsPlusNormal"/>
            </w:pPr>
            <w:r>
              <w:t>г. Орск, просп. Ленина, д. 73а</w:t>
            </w:r>
          </w:p>
        </w:tc>
        <w:tc>
          <w:tcPr>
            <w:tcW w:w="1474" w:type="dxa"/>
          </w:tcPr>
          <w:p w:rsidR="00577AB5" w:rsidRDefault="00577AB5">
            <w:pPr>
              <w:pStyle w:val="ConsPlusNormal"/>
              <w:jc w:val="center"/>
            </w:pPr>
            <w:r>
              <w:t>2924,90</w:t>
            </w:r>
          </w:p>
        </w:tc>
        <w:tc>
          <w:tcPr>
            <w:tcW w:w="2551" w:type="dxa"/>
          </w:tcPr>
          <w:p w:rsidR="00577AB5" w:rsidRDefault="00577AB5">
            <w:pPr>
              <w:pStyle w:val="ConsPlusNormal"/>
              <w:jc w:val="center"/>
            </w:pPr>
            <w:r>
              <w:t>106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790311,61</w:t>
            </w:r>
          </w:p>
        </w:tc>
      </w:tr>
      <w:tr w:rsidR="00577AB5">
        <w:tc>
          <w:tcPr>
            <w:tcW w:w="794" w:type="dxa"/>
          </w:tcPr>
          <w:p w:rsidR="00577AB5" w:rsidRDefault="00577AB5">
            <w:pPr>
              <w:pStyle w:val="ConsPlusNormal"/>
              <w:jc w:val="center"/>
            </w:pPr>
            <w:r>
              <w:t>415.</w:t>
            </w:r>
          </w:p>
        </w:tc>
        <w:tc>
          <w:tcPr>
            <w:tcW w:w="3118" w:type="dxa"/>
          </w:tcPr>
          <w:p w:rsidR="00577AB5" w:rsidRDefault="00577AB5">
            <w:pPr>
              <w:pStyle w:val="ConsPlusNormal"/>
            </w:pPr>
            <w:r>
              <w:t>г. Орск, просп. Ленина, д. 73б</w:t>
            </w:r>
          </w:p>
        </w:tc>
        <w:tc>
          <w:tcPr>
            <w:tcW w:w="1474" w:type="dxa"/>
          </w:tcPr>
          <w:p w:rsidR="00577AB5" w:rsidRDefault="00577AB5">
            <w:pPr>
              <w:pStyle w:val="ConsPlusNormal"/>
              <w:jc w:val="center"/>
            </w:pPr>
            <w:r>
              <w:t>2994,80</w:t>
            </w:r>
          </w:p>
        </w:tc>
        <w:tc>
          <w:tcPr>
            <w:tcW w:w="2551" w:type="dxa"/>
          </w:tcPr>
          <w:p w:rsidR="00577AB5" w:rsidRDefault="00577AB5">
            <w:pPr>
              <w:pStyle w:val="ConsPlusNormal"/>
              <w:jc w:val="center"/>
            </w:pPr>
            <w:r>
              <w:t>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1014241,00</w:t>
            </w:r>
          </w:p>
        </w:tc>
      </w:tr>
      <w:tr w:rsidR="00577AB5">
        <w:tc>
          <w:tcPr>
            <w:tcW w:w="794" w:type="dxa"/>
          </w:tcPr>
          <w:p w:rsidR="00577AB5" w:rsidRDefault="00577AB5">
            <w:pPr>
              <w:pStyle w:val="ConsPlusNormal"/>
              <w:jc w:val="center"/>
            </w:pPr>
            <w:r>
              <w:t>416.</w:t>
            </w:r>
          </w:p>
        </w:tc>
        <w:tc>
          <w:tcPr>
            <w:tcW w:w="3118" w:type="dxa"/>
          </w:tcPr>
          <w:p w:rsidR="00577AB5" w:rsidRDefault="00577AB5">
            <w:pPr>
              <w:pStyle w:val="ConsPlusNormal"/>
            </w:pPr>
            <w:r>
              <w:t>г. Орск, просп. Ленина, д. 78а</w:t>
            </w:r>
          </w:p>
        </w:tc>
        <w:tc>
          <w:tcPr>
            <w:tcW w:w="1474" w:type="dxa"/>
          </w:tcPr>
          <w:p w:rsidR="00577AB5" w:rsidRDefault="00577AB5">
            <w:pPr>
              <w:pStyle w:val="ConsPlusNormal"/>
              <w:jc w:val="center"/>
            </w:pPr>
            <w:r>
              <w:t>4372,31</w:t>
            </w:r>
          </w:p>
        </w:tc>
        <w:tc>
          <w:tcPr>
            <w:tcW w:w="2551" w:type="dxa"/>
          </w:tcPr>
          <w:p w:rsidR="00577AB5" w:rsidRDefault="00577AB5">
            <w:pPr>
              <w:pStyle w:val="ConsPlusNormal"/>
              <w:jc w:val="center"/>
            </w:pPr>
            <w:r>
              <w:t>129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1343374,70</w:t>
            </w:r>
          </w:p>
        </w:tc>
      </w:tr>
      <w:tr w:rsidR="00577AB5">
        <w:tc>
          <w:tcPr>
            <w:tcW w:w="794" w:type="dxa"/>
          </w:tcPr>
          <w:p w:rsidR="00577AB5" w:rsidRDefault="00577AB5">
            <w:pPr>
              <w:pStyle w:val="ConsPlusNormal"/>
              <w:jc w:val="center"/>
            </w:pPr>
            <w:r>
              <w:lastRenderedPageBreak/>
              <w:t>417.</w:t>
            </w:r>
          </w:p>
        </w:tc>
        <w:tc>
          <w:tcPr>
            <w:tcW w:w="3118" w:type="dxa"/>
          </w:tcPr>
          <w:p w:rsidR="00577AB5" w:rsidRDefault="00577AB5">
            <w:pPr>
              <w:pStyle w:val="ConsPlusNormal"/>
            </w:pPr>
            <w:r>
              <w:t>г. Орск, просп. Ленина, д. 83</w:t>
            </w:r>
          </w:p>
        </w:tc>
        <w:tc>
          <w:tcPr>
            <w:tcW w:w="1474" w:type="dxa"/>
          </w:tcPr>
          <w:p w:rsidR="00577AB5" w:rsidRDefault="00577AB5">
            <w:pPr>
              <w:pStyle w:val="ConsPlusNormal"/>
              <w:jc w:val="center"/>
            </w:pPr>
            <w:r>
              <w:t>3292,80</w:t>
            </w:r>
          </w:p>
        </w:tc>
        <w:tc>
          <w:tcPr>
            <w:tcW w:w="2551" w:type="dxa"/>
          </w:tcPr>
          <w:p w:rsidR="00577AB5" w:rsidRDefault="00577AB5">
            <w:pPr>
              <w:pStyle w:val="ConsPlusNormal"/>
              <w:jc w:val="center"/>
            </w:pPr>
            <w:r>
              <w:t>110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1248849,83</w:t>
            </w:r>
          </w:p>
        </w:tc>
      </w:tr>
      <w:tr w:rsidR="00577AB5">
        <w:tc>
          <w:tcPr>
            <w:tcW w:w="794" w:type="dxa"/>
          </w:tcPr>
          <w:p w:rsidR="00577AB5" w:rsidRDefault="00577AB5">
            <w:pPr>
              <w:pStyle w:val="ConsPlusNormal"/>
              <w:jc w:val="center"/>
            </w:pPr>
            <w:r>
              <w:t>418.</w:t>
            </w:r>
          </w:p>
        </w:tc>
        <w:tc>
          <w:tcPr>
            <w:tcW w:w="3118" w:type="dxa"/>
          </w:tcPr>
          <w:p w:rsidR="00577AB5" w:rsidRDefault="00577AB5">
            <w:pPr>
              <w:pStyle w:val="ConsPlusNormal"/>
            </w:pPr>
            <w:r>
              <w:t>г. Орск, просп. Ленина, д. 86</w:t>
            </w:r>
          </w:p>
        </w:tc>
        <w:tc>
          <w:tcPr>
            <w:tcW w:w="1474" w:type="dxa"/>
          </w:tcPr>
          <w:p w:rsidR="00577AB5" w:rsidRDefault="00577AB5">
            <w:pPr>
              <w:pStyle w:val="ConsPlusNormal"/>
              <w:jc w:val="center"/>
            </w:pPr>
            <w:r>
              <w:t>3888,50</w:t>
            </w:r>
          </w:p>
        </w:tc>
        <w:tc>
          <w:tcPr>
            <w:tcW w:w="2551" w:type="dxa"/>
          </w:tcPr>
          <w:p w:rsidR="00577AB5" w:rsidRDefault="00577AB5">
            <w:pPr>
              <w:pStyle w:val="ConsPlusNormal"/>
              <w:jc w:val="center"/>
            </w:pPr>
            <w:r>
              <w:t>106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3090797,56</w:t>
            </w:r>
          </w:p>
        </w:tc>
      </w:tr>
      <w:tr w:rsidR="00577AB5">
        <w:tc>
          <w:tcPr>
            <w:tcW w:w="794" w:type="dxa"/>
          </w:tcPr>
          <w:p w:rsidR="00577AB5" w:rsidRDefault="00577AB5">
            <w:pPr>
              <w:pStyle w:val="ConsPlusNormal"/>
              <w:jc w:val="center"/>
            </w:pPr>
            <w:r>
              <w:t>419.</w:t>
            </w:r>
          </w:p>
        </w:tc>
        <w:tc>
          <w:tcPr>
            <w:tcW w:w="3118" w:type="dxa"/>
          </w:tcPr>
          <w:p w:rsidR="00577AB5" w:rsidRDefault="00577AB5">
            <w:pPr>
              <w:pStyle w:val="ConsPlusNormal"/>
            </w:pPr>
            <w:r>
              <w:t>г. Орск, просп. Ленина, д. 92</w:t>
            </w:r>
          </w:p>
        </w:tc>
        <w:tc>
          <w:tcPr>
            <w:tcW w:w="1474" w:type="dxa"/>
          </w:tcPr>
          <w:p w:rsidR="00577AB5" w:rsidRDefault="00577AB5">
            <w:pPr>
              <w:pStyle w:val="ConsPlusNormal"/>
              <w:jc w:val="center"/>
            </w:pPr>
            <w:r>
              <w:t>5743,80</w:t>
            </w:r>
          </w:p>
        </w:tc>
        <w:tc>
          <w:tcPr>
            <w:tcW w:w="2551" w:type="dxa"/>
          </w:tcPr>
          <w:p w:rsidR="00577AB5" w:rsidRDefault="00577AB5">
            <w:pPr>
              <w:pStyle w:val="ConsPlusNormal"/>
              <w:jc w:val="center"/>
            </w:pPr>
            <w:r>
              <w:t>195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vAlign w:val="center"/>
          </w:tcPr>
          <w:p w:rsidR="00577AB5" w:rsidRDefault="00577AB5">
            <w:pPr>
              <w:pStyle w:val="ConsPlusNormal"/>
              <w:jc w:val="center"/>
            </w:pPr>
            <w:r>
              <w:t>7001710,48</w:t>
            </w:r>
          </w:p>
        </w:tc>
      </w:tr>
      <w:tr w:rsidR="00577AB5">
        <w:tc>
          <w:tcPr>
            <w:tcW w:w="794" w:type="dxa"/>
          </w:tcPr>
          <w:p w:rsidR="00577AB5" w:rsidRDefault="00577AB5">
            <w:pPr>
              <w:pStyle w:val="ConsPlusNormal"/>
              <w:jc w:val="center"/>
            </w:pPr>
            <w:r>
              <w:t>420.</w:t>
            </w:r>
          </w:p>
        </w:tc>
        <w:tc>
          <w:tcPr>
            <w:tcW w:w="3118" w:type="dxa"/>
          </w:tcPr>
          <w:p w:rsidR="00577AB5" w:rsidRDefault="00577AB5">
            <w:pPr>
              <w:pStyle w:val="ConsPlusNormal"/>
            </w:pPr>
            <w:r>
              <w:t>г. Орск, просп. Ленина, д. 96</w:t>
            </w:r>
          </w:p>
        </w:tc>
        <w:tc>
          <w:tcPr>
            <w:tcW w:w="1474" w:type="dxa"/>
          </w:tcPr>
          <w:p w:rsidR="00577AB5" w:rsidRDefault="00577AB5">
            <w:pPr>
              <w:pStyle w:val="ConsPlusNormal"/>
              <w:jc w:val="center"/>
            </w:pPr>
            <w:r>
              <w:t>2157,40</w:t>
            </w:r>
          </w:p>
        </w:tc>
        <w:tc>
          <w:tcPr>
            <w:tcW w:w="2551" w:type="dxa"/>
          </w:tcPr>
          <w:p w:rsidR="00577AB5" w:rsidRDefault="00577AB5">
            <w:pPr>
              <w:pStyle w:val="ConsPlusNormal"/>
              <w:jc w:val="center"/>
            </w:pPr>
            <w:r>
              <w:t>67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2765117,12</w:t>
            </w:r>
          </w:p>
        </w:tc>
      </w:tr>
      <w:tr w:rsidR="00577AB5">
        <w:tc>
          <w:tcPr>
            <w:tcW w:w="794" w:type="dxa"/>
          </w:tcPr>
          <w:p w:rsidR="00577AB5" w:rsidRDefault="00577AB5">
            <w:pPr>
              <w:pStyle w:val="ConsPlusNormal"/>
              <w:jc w:val="center"/>
            </w:pPr>
            <w:r>
              <w:t>421.</w:t>
            </w:r>
          </w:p>
        </w:tc>
        <w:tc>
          <w:tcPr>
            <w:tcW w:w="3118" w:type="dxa"/>
          </w:tcPr>
          <w:p w:rsidR="00577AB5" w:rsidRDefault="00577AB5">
            <w:pPr>
              <w:pStyle w:val="ConsPlusNormal"/>
            </w:pPr>
            <w:r>
              <w:t>г. Орск, просп. Ленина, д. 103а</w:t>
            </w:r>
          </w:p>
        </w:tc>
        <w:tc>
          <w:tcPr>
            <w:tcW w:w="1474" w:type="dxa"/>
          </w:tcPr>
          <w:p w:rsidR="00577AB5" w:rsidRDefault="00577AB5">
            <w:pPr>
              <w:pStyle w:val="ConsPlusNormal"/>
              <w:jc w:val="center"/>
            </w:pPr>
            <w:r>
              <w:t>11308,20</w:t>
            </w:r>
          </w:p>
        </w:tc>
        <w:tc>
          <w:tcPr>
            <w:tcW w:w="2551" w:type="dxa"/>
          </w:tcPr>
          <w:p w:rsidR="00577AB5" w:rsidRDefault="00577AB5">
            <w:pPr>
              <w:pStyle w:val="ConsPlusNormal"/>
              <w:jc w:val="center"/>
            </w:pPr>
            <w:r>
              <w:t>442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1909160,00</w:t>
            </w:r>
          </w:p>
        </w:tc>
      </w:tr>
      <w:tr w:rsidR="00577AB5">
        <w:tc>
          <w:tcPr>
            <w:tcW w:w="794" w:type="dxa"/>
          </w:tcPr>
          <w:p w:rsidR="00577AB5" w:rsidRDefault="00577AB5">
            <w:pPr>
              <w:pStyle w:val="ConsPlusNormal"/>
              <w:jc w:val="center"/>
            </w:pPr>
            <w:r>
              <w:t>422.</w:t>
            </w:r>
          </w:p>
        </w:tc>
        <w:tc>
          <w:tcPr>
            <w:tcW w:w="3118" w:type="dxa"/>
          </w:tcPr>
          <w:p w:rsidR="00577AB5" w:rsidRDefault="00577AB5">
            <w:pPr>
              <w:pStyle w:val="ConsPlusNormal"/>
            </w:pPr>
            <w:r>
              <w:t>г. Орск, просп. Мира, д. 23а</w:t>
            </w:r>
          </w:p>
        </w:tc>
        <w:tc>
          <w:tcPr>
            <w:tcW w:w="1474" w:type="dxa"/>
          </w:tcPr>
          <w:p w:rsidR="00577AB5" w:rsidRDefault="00577AB5">
            <w:pPr>
              <w:pStyle w:val="ConsPlusNormal"/>
              <w:jc w:val="center"/>
            </w:pPr>
            <w:r>
              <w:t>4495,10</w:t>
            </w:r>
          </w:p>
        </w:tc>
        <w:tc>
          <w:tcPr>
            <w:tcW w:w="2551" w:type="dxa"/>
          </w:tcPr>
          <w:p w:rsidR="00577AB5" w:rsidRDefault="00577AB5">
            <w:pPr>
              <w:pStyle w:val="ConsPlusNormal"/>
              <w:jc w:val="center"/>
            </w:pPr>
            <w:r>
              <w:t>149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218647,00</w:t>
            </w:r>
          </w:p>
        </w:tc>
      </w:tr>
      <w:tr w:rsidR="00577AB5">
        <w:tc>
          <w:tcPr>
            <w:tcW w:w="794" w:type="dxa"/>
          </w:tcPr>
          <w:p w:rsidR="00577AB5" w:rsidRDefault="00577AB5">
            <w:pPr>
              <w:pStyle w:val="ConsPlusNormal"/>
              <w:jc w:val="center"/>
            </w:pPr>
            <w:r>
              <w:t>423.</w:t>
            </w:r>
          </w:p>
        </w:tc>
        <w:tc>
          <w:tcPr>
            <w:tcW w:w="3118" w:type="dxa"/>
          </w:tcPr>
          <w:p w:rsidR="00577AB5" w:rsidRDefault="00577AB5">
            <w:pPr>
              <w:pStyle w:val="ConsPlusNormal"/>
            </w:pPr>
            <w:r>
              <w:t>г. Орск, ул. Пацаева, д. 17а</w:t>
            </w:r>
          </w:p>
        </w:tc>
        <w:tc>
          <w:tcPr>
            <w:tcW w:w="1474" w:type="dxa"/>
          </w:tcPr>
          <w:p w:rsidR="00577AB5" w:rsidRDefault="00577AB5">
            <w:pPr>
              <w:pStyle w:val="ConsPlusNormal"/>
              <w:jc w:val="center"/>
            </w:pPr>
            <w:r>
              <w:t>8255,30</w:t>
            </w:r>
          </w:p>
        </w:tc>
        <w:tc>
          <w:tcPr>
            <w:tcW w:w="2551" w:type="dxa"/>
          </w:tcPr>
          <w:p w:rsidR="00577AB5" w:rsidRDefault="00577AB5">
            <w:pPr>
              <w:pStyle w:val="ConsPlusNormal"/>
              <w:jc w:val="center"/>
            </w:pPr>
            <w:r>
              <w:t>323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4105307,40</w:t>
            </w:r>
          </w:p>
        </w:tc>
      </w:tr>
      <w:tr w:rsidR="00577AB5">
        <w:tc>
          <w:tcPr>
            <w:tcW w:w="794" w:type="dxa"/>
          </w:tcPr>
          <w:p w:rsidR="00577AB5" w:rsidRDefault="00577AB5">
            <w:pPr>
              <w:pStyle w:val="ConsPlusNormal"/>
              <w:jc w:val="center"/>
            </w:pPr>
            <w:r>
              <w:t>424.</w:t>
            </w:r>
          </w:p>
        </w:tc>
        <w:tc>
          <w:tcPr>
            <w:tcW w:w="3118" w:type="dxa"/>
          </w:tcPr>
          <w:p w:rsidR="00577AB5" w:rsidRDefault="00577AB5">
            <w:pPr>
              <w:pStyle w:val="ConsPlusNormal"/>
            </w:pPr>
            <w:r>
              <w:t>г. Орск, просп. Орский, д. 31</w:t>
            </w:r>
          </w:p>
        </w:tc>
        <w:tc>
          <w:tcPr>
            <w:tcW w:w="1474" w:type="dxa"/>
          </w:tcPr>
          <w:p w:rsidR="00577AB5" w:rsidRDefault="00577AB5">
            <w:pPr>
              <w:pStyle w:val="ConsPlusNormal"/>
              <w:jc w:val="center"/>
            </w:pPr>
            <w:r>
              <w:t>4829,50</w:t>
            </w:r>
          </w:p>
        </w:tc>
        <w:tc>
          <w:tcPr>
            <w:tcW w:w="2551" w:type="dxa"/>
          </w:tcPr>
          <w:p w:rsidR="00577AB5" w:rsidRDefault="00577AB5">
            <w:pPr>
              <w:pStyle w:val="ConsPlusNormal"/>
              <w:jc w:val="center"/>
            </w:pPr>
            <w:r>
              <w:t>202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4588829,54</w:t>
            </w:r>
          </w:p>
        </w:tc>
      </w:tr>
      <w:tr w:rsidR="00577AB5">
        <w:tc>
          <w:tcPr>
            <w:tcW w:w="794" w:type="dxa"/>
          </w:tcPr>
          <w:p w:rsidR="00577AB5" w:rsidRDefault="00577AB5">
            <w:pPr>
              <w:pStyle w:val="ConsPlusNormal"/>
              <w:jc w:val="center"/>
            </w:pPr>
            <w:r>
              <w:t>425.</w:t>
            </w:r>
          </w:p>
        </w:tc>
        <w:tc>
          <w:tcPr>
            <w:tcW w:w="3118" w:type="dxa"/>
          </w:tcPr>
          <w:p w:rsidR="00577AB5" w:rsidRDefault="00577AB5">
            <w:pPr>
              <w:pStyle w:val="ConsPlusNormal"/>
            </w:pPr>
            <w:r>
              <w:t>г. Орск, ул. Б. Хмельницкого, д. 1а</w:t>
            </w:r>
          </w:p>
        </w:tc>
        <w:tc>
          <w:tcPr>
            <w:tcW w:w="1474" w:type="dxa"/>
          </w:tcPr>
          <w:p w:rsidR="00577AB5" w:rsidRDefault="00577AB5">
            <w:pPr>
              <w:pStyle w:val="ConsPlusNormal"/>
              <w:jc w:val="center"/>
            </w:pPr>
            <w:r>
              <w:t>3566,00</w:t>
            </w:r>
          </w:p>
        </w:tc>
        <w:tc>
          <w:tcPr>
            <w:tcW w:w="2551" w:type="dxa"/>
          </w:tcPr>
          <w:p w:rsidR="00577AB5" w:rsidRDefault="00577AB5">
            <w:pPr>
              <w:pStyle w:val="ConsPlusNormal"/>
              <w:jc w:val="center"/>
            </w:pPr>
            <w:r>
              <w:t>125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851349,84</w:t>
            </w:r>
          </w:p>
        </w:tc>
      </w:tr>
      <w:tr w:rsidR="00577AB5">
        <w:tc>
          <w:tcPr>
            <w:tcW w:w="794" w:type="dxa"/>
          </w:tcPr>
          <w:p w:rsidR="00577AB5" w:rsidRDefault="00577AB5">
            <w:pPr>
              <w:pStyle w:val="ConsPlusNormal"/>
              <w:jc w:val="center"/>
            </w:pPr>
            <w:r>
              <w:t>426.</w:t>
            </w:r>
          </w:p>
        </w:tc>
        <w:tc>
          <w:tcPr>
            <w:tcW w:w="3118" w:type="dxa"/>
          </w:tcPr>
          <w:p w:rsidR="00577AB5" w:rsidRDefault="00577AB5">
            <w:pPr>
              <w:pStyle w:val="ConsPlusNormal"/>
            </w:pPr>
            <w:r>
              <w:t>г. Орск, ул. Б. Хмельницкого, д. 9</w:t>
            </w:r>
          </w:p>
        </w:tc>
        <w:tc>
          <w:tcPr>
            <w:tcW w:w="1474" w:type="dxa"/>
          </w:tcPr>
          <w:p w:rsidR="00577AB5" w:rsidRDefault="00577AB5">
            <w:pPr>
              <w:pStyle w:val="ConsPlusNormal"/>
              <w:jc w:val="center"/>
            </w:pPr>
            <w:r>
              <w:t>3640,00</w:t>
            </w:r>
          </w:p>
        </w:tc>
        <w:tc>
          <w:tcPr>
            <w:tcW w:w="2551" w:type="dxa"/>
          </w:tcPr>
          <w:p w:rsidR="00577AB5" w:rsidRDefault="00577AB5">
            <w:pPr>
              <w:pStyle w:val="ConsPlusNormal"/>
              <w:jc w:val="center"/>
            </w:pPr>
            <w:r>
              <w:t>115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3253665,23</w:t>
            </w:r>
          </w:p>
        </w:tc>
      </w:tr>
      <w:tr w:rsidR="00577AB5">
        <w:tc>
          <w:tcPr>
            <w:tcW w:w="794" w:type="dxa"/>
          </w:tcPr>
          <w:p w:rsidR="00577AB5" w:rsidRDefault="00577AB5">
            <w:pPr>
              <w:pStyle w:val="ConsPlusNormal"/>
              <w:jc w:val="center"/>
            </w:pPr>
            <w:r>
              <w:t>427.</w:t>
            </w:r>
          </w:p>
        </w:tc>
        <w:tc>
          <w:tcPr>
            <w:tcW w:w="3118" w:type="dxa"/>
          </w:tcPr>
          <w:p w:rsidR="00577AB5" w:rsidRDefault="00577AB5">
            <w:pPr>
              <w:pStyle w:val="ConsPlusNormal"/>
            </w:pPr>
            <w:r>
              <w:t>г. Орск, ул. Беляева, д. 2</w:t>
            </w:r>
          </w:p>
        </w:tc>
        <w:tc>
          <w:tcPr>
            <w:tcW w:w="1474" w:type="dxa"/>
          </w:tcPr>
          <w:p w:rsidR="00577AB5" w:rsidRDefault="00577AB5">
            <w:pPr>
              <w:pStyle w:val="ConsPlusNormal"/>
              <w:jc w:val="center"/>
            </w:pPr>
            <w:r>
              <w:t>16817,50</w:t>
            </w:r>
          </w:p>
        </w:tc>
        <w:tc>
          <w:tcPr>
            <w:tcW w:w="2551" w:type="dxa"/>
          </w:tcPr>
          <w:p w:rsidR="00577AB5" w:rsidRDefault="00577AB5">
            <w:pPr>
              <w:pStyle w:val="ConsPlusNormal"/>
              <w:jc w:val="center"/>
            </w:pPr>
            <w:r>
              <w:t>646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4989978,00</w:t>
            </w:r>
          </w:p>
        </w:tc>
      </w:tr>
      <w:tr w:rsidR="00577AB5">
        <w:tc>
          <w:tcPr>
            <w:tcW w:w="794" w:type="dxa"/>
          </w:tcPr>
          <w:p w:rsidR="00577AB5" w:rsidRDefault="00577AB5">
            <w:pPr>
              <w:pStyle w:val="ConsPlusNormal"/>
              <w:jc w:val="center"/>
            </w:pPr>
            <w:r>
              <w:t>428.</w:t>
            </w:r>
          </w:p>
        </w:tc>
        <w:tc>
          <w:tcPr>
            <w:tcW w:w="3118" w:type="dxa"/>
          </w:tcPr>
          <w:p w:rsidR="00577AB5" w:rsidRDefault="00577AB5">
            <w:pPr>
              <w:pStyle w:val="ConsPlusNormal"/>
            </w:pPr>
            <w:r>
              <w:t>г. Орск, ул. Беляева, д. 5</w:t>
            </w:r>
          </w:p>
        </w:tc>
        <w:tc>
          <w:tcPr>
            <w:tcW w:w="1474" w:type="dxa"/>
          </w:tcPr>
          <w:p w:rsidR="00577AB5" w:rsidRDefault="00577AB5">
            <w:pPr>
              <w:pStyle w:val="ConsPlusNormal"/>
              <w:jc w:val="center"/>
            </w:pPr>
            <w:r>
              <w:t>8441,90</w:t>
            </w:r>
          </w:p>
        </w:tc>
        <w:tc>
          <w:tcPr>
            <w:tcW w:w="2551" w:type="dxa"/>
          </w:tcPr>
          <w:p w:rsidR="00577AB5" w:rsidRDefault="00577AB5">
            <w:pPr>
              <w:pStyle w:val="ConsPlusNormal"/>
              <w:jc w:val="center"/>
            </w:pPr>
            <w:r>
              <w:t>320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3600057,49</w:t>
            </w:r>
          </w:p>
        </w:tc>
      </w:tr>
      <w:tr w:rsidR="00577AB5">
        <w:tc>
          <w:tcPr>
            <w:tcW w:w="794" w:type="dxa"/>
          </w:tcPr>
          <w:p w:rsidR="00577AB5" w:rsidRDefault="00577AB5">
            <w:pPr>
              <w:pStyle w:val="ConsPlusNormal"/>
              <w:jc w:val="center"/>
            </w:pPr>
            <w:r>
              <w:t>429.</w:t>
            </w:r>
          </w:p>
        </w:tc>
        <w:tc>
          <w:tcPr>
            <w:tcW w:w="3118" w:type="dxa"/>
          </w:tcPr>
          <w:p w:rsidR="00577AB5" w:rsidRDefault="00577AB5">
            <w:pPr>
              <w:pStyle w:val="ConsPlusNormal"/>
            </w:pPr>
            <w:r>
              <w:t>г. Орск, ул. Братская, д. 50</w:t>
            </w:r>
          </w:p>
        </w:tc>
        <w:tc>
          <w:tcPr>
            <w:tcW w:w="1474" w:type="dxa"/>
          </w:tcPr>
          <w:p w:rsidR="00577AB5" w:rsidRDefault="00577AB5">
            <w:pPr>
              <w:pStyle w:val="ConsPlusNormal"/>
              <w:jc w:val="center"/>
            </w:pPr>
            <w:r>
              <w:t>4837,00</w:t>
            </w:r>
          </w:p>
        </w:tc>
        <w:tc>
          <w:tcPr>
            <w:tcW w:w="2551" w:type="dxa"/>
          </w:tcPr>
          <w:p w:rsidR="00577AB5" w:rsidRDefault="00577AB5">
            <w:pPr>
              <w:pStyle w:val="ConsPlusNormal"/>
              <w:jc w:val="center"/>
            </w:pPr>
            <w:r>
              <w:t>189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1461496,00</w:t>
            </w:r>
          </w:p>
        </w:tc>
      </w:tr>
      <w:tr w:rsidR="00577AB5">
        <w:tc>
          <w:tcPr>
            <w:tcW w:w="794" w:type="dxa"/>
          </w:tcPr>
          <w:p w:rsidR="00577AB5" w:rsidRDefault="00577AB5">
            <w:pPr>
              <w:pStyle w:val="ConsPlusNormal"/>
              <w:jc w:val="center"/>
            </w:pPr>
            <w:r>
              <w:t>430.</w:t>
            </w:r>
          </w:p>
        </w:tc>
        <w:tc>
          <w:tcPr>
            <w:tcW w:w="3118" w:type="dxa"/>
          </w:tcPr>
          <w:p w:rsidR="00577AB5" w:rsidRDefault="00577AB5">
            <w:pPr>
              <w:pStyle w:val="ConsPlusNormal"/>
            </w:pPr>
            <w:r>
              <w:t>г. Орск, ул. Васнецова, д. 25</w:t>
            </w:r>
          </w:p>
        </w:tc>
        <w:tc>
          <w:tcPr>
            <w:tcW w:w="1474" w:type="dxa"/>
          </w:tcPr>
          <w:p w:rsidR="00577AB5" w:rsidRDefault="00577AB5">
            <w:pPr>
              <w:pStyle w:val="ConsPlusNormal"/>
              <w:jc w:val="center"/>
            </w:pPr>
            <w:r>
              <w:t>4066,10</w:t>
            </w:r>
          </w:p>
        </w:tc>
        <w:tc>
          <w:tcPr>
            <w:tcW w:w="2551" w:type="dxa"/>
          </w:tcPr>
          <w:p w:rsidR="00577AB5" w:rsidRDefault="00577AB5">
            <w:pPr>
              <w:pStyle w:val="ConsPlusNormal"/>
              <w:jc w:val="center"/>
            </w:pPr>
            <w:r>
              <w:t>108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3203663,57</w:t>
            </w:r>
          </w:p>
        </w:tc>
      </w:tr>
      <w:tr w:rsidR="00577AB5">
        <w:tc>
          <w:tcPr>
            <w:tcW w:w="794" w:type="dxa"/>
          </w:tcPr>
          <w:p w:rsidR="00577AB5" w:rsidRDefault="00577AB5">
            <w:pPr>
              <w:pStyle w:val="ConsPlusNormal"/>
              <w:jc w:val="center"/>
            </w:pPr>
            <w:r>
              <w:t>431.</w:t>
            </w:r>
          </w:p>
        </w:tc>
        <w:tc>
          <w:tcPr>
            <w:tcW w:w="3118" w:type="dxa"/>
          </w:tcPr>
          <w:p w:rsidR="00577AB5" w:rsidRDefault="00577AB5">
            <w:pPr>
              <w:pStyle w:val="ConsPlusNormal"/>
            </w:pPr>
            <w:r>
              <w:t>г. Орск, ул. Васнецова, д. 3</w:t>
            </w:r>
          </w:p>
        </w:tc>
        <w:tc>
          <w:tcPr>
            <w:tcW w:w="1474" w:type="dxa"/>
          </w:tcPr>
          <w:p w:rsidR="00577AB5" w:rsidRDefault="00577AB5">
            <w:pPr>
              <w:pStyle w:val="ConsPlusNormal"/>
              <w:jc w:val="center"/>
            </w:pPr>
            <w:r>
              <w:t>2173,10</w:t>
            </w:r>
          </w:p>
        </w:tc>
        <w:tc>
          <w:tcPr>
            <w:tcW w:w="2551" w:type="dxa"/>
          </w:tcPr>
          <w:p w:rsidR="00577AB5" w:rsidRDefault="00577AB5">
            <w:pPr>
              <w:pStyle w:val="ConsPlusNormal"/>
              <w:jc w:val="center"/>
            </w:pPr>
            <w:r>
              <w:t>74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2490477,74</w:t>
            </w:r>
          </w:p>
        </w:tc>
      </w:tr>
      <w:tr w:rsidR="00577AB5">
        <w:tc>
          <w:tcPr>
            <w:tcW w:w="794" w:type="dxa"/>
          </w:tcPr>
          <w:p w:rsidR="00577AB5" w:rsidRDefault="00577AB5">
            <w:pPr>
              <w:pStyle w:val="ConsPlusNormal"/>
              <w:jc w:val="center"/>
            </w:pPr>
            <w:r>
              <w:t>432.</w:t>
            </w:r>
          </w:p>
        </w:tc>
        <w:tc>
          <w:tcPr>
            <w:tcW w:w="3118" w:type="dxa"/>
          </w:tcPr>
          <w:p w:rsidR="00577AB5" w:rsidRDefault="00577AB5">
            <w:pPr>
              <w:pStyle w:val="ConsPlusNormal"/>
            </w:pPr>
            <w:r>
              <w:t>г. Орск, ул. Васнецова, д. 9</w:t>
            </w:r>
          </w:p>
        </w:tc>
        <w:tc>
          <w:tcPr>
            <w:tcW w:w="1474" w:type="dxa"/>
          </w:tcPr>
          <w:p w:rsidR="00577AB5" w:rsidRDefault="00577AB5">
            <w:pPr>
              <w:pStyle w:val="ConsPlusNormal"/>
              <w:jc w:val="center"/>
            </w:pPr>
            <w:r>
              <w:t>7444,00</w:t>
            </w:r>
          </w:p>
        </w:tc>
        <w:tc>
          <w:tcPr>
            <w:tcW w:w="2551" w:type="dxa"/>
          </w:tcPr>
          <w:p w:rsidR="00577AB5" w:rsidRDefault="00577AB5">
            <w:pPr>
              <w:pStyle w:val="ConsPlusNormal"/>
              <w:jc w:val="center"/>
            </w:pPr>
            <w:r>
              <w:t>253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6697373,88</w:t>
            </w:r>
          </w:p>
        </w:tc>
      </w:tr>
      <w:tr w:rsidR="00577AB5">
        <w:tc>
          <w:tcPr>
            <w:tcW w:w="794" w:type="dxa"/>
          </w:tcPr>
          <w:p w:rsidR="00577AB5" w:rsidRDefault="00577AB5">
            <w:pPr>
              <w:pStyle w:val="ConsPlusNormal"/>
              <w:jc w:val="center"/>
            </w:pPr>
            <w:r>
              <w:t>433.</w:t>
            </w:r>
          </w:p>
        </w:tc>
        <w:tc>
          <w:tcPr>
            <w:tcW w:w="3118" w:type="dxa"/>
          </w:tcPr>
          <w:p w:rsidR="00577AB5" w:rsidRDefault="00577AB5">
            <w:pPr>
              <w:pStyle w:val="ConsPlusNormal"/>
            </w:pPr>
            <w:r>
              <w:t>г. Орск, ул. Вокзальное шоссе, д. 1а</w:t>
            </w:r>
          </w:p>
        </w:tc>
        <w:tc>
          <w:tcPr>
            <w:tcW w:w="1474" w:type="dxa"/>
          </w:tcPr>
          <w:p w:rsidR="00577AB5" w:rsidRDefault="00577AB5">
            <w:pPr>
              <w:pStyle w:val="ConsPlusNormal"/>
              <w:jc w:val="center"/>
            </w:pPr>
            <w:r>
              <w:t>2737,60</w:t>
            </w:r>
          </w:p>
        </w:tc>
        <w:tc>
          <w:tcPr>
            <w:tcW w:w="2551" w:type="dxa"/>
          </w:tcPr>
          <w:p w:rsidR="00577AB5" w:rsidRDefault="00577AB5">
            <w:pPr>
              <w:pStyle w:val="ConsPlusNormal"/>
              <w:jc w:val="center"/>
            </w:pPr>
            <w:r>
              <w:t>119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875780,88</w:t>
            </w:r>
          </w:p>
        </w:tc>
      </w:tr>
      <w:tr w:rsidR="00577AB5">
        <w:tc>
          <w:tcPr>
            <w:tcW w:w="794" w:type="dxa"/>
          </w:tcPr>
          <w:p w:rsidR="00577AB5" w:rsidRDefault="00577AB5">
            <w:pPr>
              <w:pStyle w:val="ConsPlusNormal"/>
              <w:jc w:val="center"/>
            </w:pPr>
            <w:r>
              <w:lastRenderedPageBreak/>
              <w:t>434.</w:t>
            </w:r>
          </w:p>
        </w:tc>
        <w:tc>
          <w:tcPr>
            <w:tcW w:w="3118" w:type="dxa"/>
          </w:tcPr>
          <w:p w:rsidR="00577AB5" w:rsidRDefault="00577AB5">
            <w:pPr>
              <w:pStyle w:val="ConsPlusNormal"/>
            </w:pPr>
            <w:r>
              <w:t>г. Орск, шоссе Гайское, д. 20</w:t>
            </w:r>
          </w:p>
        </w:tc>
        <w:tc>
          <w:tcPr>
            <w:tcW w:w="1474" w:type="dxa"/>
          </w:tcPr>
          <w:p w:rsidR="00577AB5" w:rsidRDefault="00577AB5">
            <w:pPr>
              <w:pStyle w:val="ConsPlusNormal"/>
              <w:jc w:val="center"/>
            </w:pPr>
            <w:r>
              <w:t>783,70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1174954,01</w:t>
            </w:r>
          </w:p>
        </w:tc>
      </w:tr>
      <w:tr w:rsidR="00577AB5">
        <w:tc>
          <w:tcPr>
            <w:tcW w:w="794" w:type="dxa"/>
          </w:tcPr>
          <w:p w:rsidR="00577AB5" w:rsidRDefault="00577AB5">
            <w:pPr>
              <w:pStyle w:val="ConsPlusNormal"/>
              <w:jc w:val="center"/>
            </w:pPr>
            <w:r>
              <w:t>435.</w:t>
            </w:r>
          </w:p>
        </w:tc>
        <w:tc>
          <w:tcPr>
            <w:tcW w:w="3118" w:type="dxa"/>
          </w:tcPr>
          <w:p w:rsidR="00577AB5" w:rsidRDefault="00577AB5">
            <w:pPr>
              <w:pStyle w:val="ConsPlusNormal"/>
            </w:pPr>
            <w:r>
              <w:t>г. Орск, ул. Добровольского, д. 10а</w:t>
            </w:r>
          </w:p>
        </w:tc>
        <w:tc>
          <w:tcPr>
            <w:tcW w:w="1474" w:type="dxa"/>
          </w:tcPr>
          <w:p w:rsidR="00577AB5" w:rsidRDefault="00577AB5">
            <w:pPr>
              <w:pStyle w:val="ConsPlusNormal"/>
              <w:jc w:val="center"/>
            </w:pPr>
            <w:r>
              <w:t>5916,20</w:t>
            </w:r>
          </w:p>
        </w:tc>
        <w:tc>
          <w:tcPr>
            <w:tcW w:w="2551" w:type="dxa"/>
          </w:tcPr>
          <w:p w:rsidR="00577AB5" w:rsidRDefault="00577AB5">
            <w:pPr>
              <w:pStyle w:val="ConsPlusNormal"/>
              <w:jc w:val="center"/>
            </w:pPr>
            <w:r>
              <w:t>188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2217166,00</w:t>
            </w:r>
          </w:p>
        </w:tc>
      </w:tr>
      <w:tr w:rsidR="00577AB5">
        <w:tc>
          <w:tcPr>
            <w:tcW w:w="794" w:type="dxa"/>
          </w:tcPr>
          <w:p w:rsidR="00577AB5" w:rsidRDefault="00577AB5">
            <w:pPr>
              <w:pStyle w:val="ConsPlusNormal"/>
              <w:jc w:val="center"/>
            </w:pPr>
            <w:r>
              <w:t>436.</w:t>
            </w:r>
          </w:p>
        </w:tc>
        <w:tc>
          <w:tcPr>
            <w:tcW w:w="3118" w:type="dxa"/>
          </w:tcPr>
          <w:p w:rsidR="00577AB5" w:rsidRDefault="00577AB5">
            <w:pPr>
              <w:pStyle w:val="ConsPlusNormal"/>
            </w:pPr>
            <w:r>
              <w:t>г. Орск, ул. Добровольского, д. 12а</w:t>
            </w:r>
          </w:p>
        </w:tc>
        <w:tc>
          <w:tcPr>
            <w:tcW w:w="1474" w:type="dxa"/>
          </w:tcPr>
          <w:p w:rsidR="00577AB5" w:rsidRDefault="00577AB5">
            <w:pPr>
              <w:pStyle w:val="ConsPlusNormal"/>
              <w:jc w:val="center"/>
            </w:pPr>
            <w:r>
              <w:t>3533,90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840000,00</w:t>
            </w:r>
          </w:p>
        </w:tc>
      </w:tr>
      <w:tr w:rsidR="00577AB5">
        <w:tc>
          <w:tcPr>
            <w:tcW w:w="794" w:type="dxa"/>
          </w:tcPr>
          <w:p w:rsidR="00577AB5" w:rsidRDefault="00577AB5">
            <w:pPr>
              <w:pStyle w:val="ConsPlusNormal"/>
              <w:jc w:val="center"/>
            </w:pPr>
            <w:r>
              <w:t>437.</w:t>
            </w:r>
          </w:p>
        </w:tc>
        <w:tc>
          <w:tcPr>
            <w:tcW w:w="3118" w:type="dxa"/>
          </w:tcPr>
          <w:p w:rsidR="00577AB5" w:rsidRDefault="00577AB5">
            <w:pPr>
              <w:pStyle w:val="ConsPlusNormal"/>
            </w:pPr>
            <w:r>
              <w:t>г. Орск, ул. Добровольского, д. 14а</w:t>
            </w:r>
          </w:p>
        </w:tc>
        <w:tc>
          <w:tcPr>
            <w:tcW w:w="1474" w:type="dxa"/>
          </w:tcPr>
          <w:p w:rsidR="00577AB5" w:rsidRDefault="00577AB5">
            <w:pPr>
              <w:pStyle w:val="ConsPlusNormal"/>
              <w:jc w:val="center"/>
            </w:pPr>
            <w:r>
              <w:t>4890,70</w:t>
            </w:r>
          </w:p>
        </w:tc>
        <w:tc>
          <w:tcPr>
            <w:tcW w:w="2551" w:type="dxa"/>
          </w:tcPr>
          <w:p w:rsidR="00577AB5" w:rsidRDefault="00577AB5">
            <w:pPr>
              <w:pStyle w:val="ConsPlusNormal"/>
              <w:jc w:val="center"/>
            </w:pPr>
            <w:r>
              <w:t>213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5461978,38</w:t>
            </w:r>
          </w:p>
        </w:tc>
      </w:tr>
      <w:tr w:rsidR="00577AB5">
        <w:tc>
          <w:tcPr>
            <w:tcW w:w="794" w:type="dxa"/>
          </w:tcPr>
          <w:p w:rsidR="00577AB5" w:rsidRDefault="00577AB5">
            <w:pPr>
              <w:pStyle w:val="ConsPlusNormal"/>
              <w:jc w:val="center"/>
            </w:pPr>
            <w:r>
              <w:t>438.</w:t>
            </w:r>
          </w:p>
        </w:tc>
        <w:tc>
          <w:tcPr>
            <w:tcW w:w="3118" w:type="dxa"/>
          </w:tcPr>
          <w:p w:rsidR="00577AB5" w:rsidRDefault="00577AB5">
            <w:pPr>
              <w:pStyle w:val="ConsPlusNormal"/>
            </w:pPr>
            <w:r>
              <w:t>г. Орск, ул. Добровольского, д. 25</w:t>
            </w:r>
          </w:p>
        </w:tc>
        <w:tc>
          <w:tcPr>
            <w:tcW w:w="1474" w:type="dxa"/>
          </w:tcPr>
          <w:p w:rsidR="00577AB5" w:rsidRDefault="00577AB5">
            <w:pPr>
              <w:pStyle w:val="ConsPlusNormal"/>
              <w:jc w:val="center"/>
            </w:pPr>
            <w:r>
              <w:t>2902,70</w:t>
            </w:r>
          </w:p>
        </w:tc>
        <w:tc>
          <w:tcPr>
            <w:tcW w:w="2551" w:type="dxa"/>
          </w:tcPr>
          <w:p w:rsidR="00577AB5" w:rsidRDefault="00577AB5">
            <w:pPr>
              <w:pStyle w:val="ConsPlusNormal"/>
              <w:jc w:val="center"/>
            </w:pPr>
            <w:r>
              <w:t>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83134,84</w:t>
            </w:r>
          </w:p>
        </w:tc>
      </w:tr>
      <w:tr w:rsidR="00577AB5">
        <w:tc>
          <w:tcPr>
            <w:tcW w:w="794" w:type="dxa"/>
          </w:tcPr>
          <w:p w:rsidR="00577AB5" w:rsidRDefault="00577AB5">
            <w:pPr>
              <w:pStyle w:val="ConsPlusNormal"/>
              <w:jc w:val="center"/>
            </w:pPr>
            <w:r>
              <w:t>439.</w:t>
            </w:r>
          </w:p>
        </w:tc>
        <w:tc>
          <w:tcPr>
            <w:tcW w:w="3118" w:type="dxa"/>
          </w:tcPr>
          <w:p w:rsidR="00577AB5" w:rsidRDefault="00577AB5">
            <w:pPr>
              <w:pStyle w:val="ConsPlusNormal"/>
            </w:pPr>
            <w:r>
              <w:t>г. Орск, ул. Добровольского, д. 8а</w:t>
            </w:r>
          </w:p>
        </w:tc>
        <w:tc>
          <w:tcPr>
            <w:tcW w:w="1474" w:type="dxa"/>
          </w:tcPr>
          <w:p w:rsidR="00577AB5" w:rsidRDefault="00577AB5">
            <w:pPr>
              <w:pStyle w:val="ConsPlusNormal"/>
              <w:jc w:val="center"/>
            </w:pPr>
            <w:r>
              <w:t>2992,60</w:t>
            </w:r>
          </w:p>
        </w:tc>
        <w:tc>
          <w:tcPr>
            <w:tcW w:w="2551" w:type="dxa"/>
          </w:tcPr>
          <w:p w:rsidR="00577AB5" w:rsidRDefault="00577AB5">
            <w:pPr>
              <w:pStyle w:val="ConsPlusNormal"/>
              <w:jc w:val="center"/>
            </w:pPr>
            <w:r>
              <w:t>119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3148991,08</w:t>
            </w:r>
          </w:p>
        </w:tc>
      </w:tr>
      <w:tr w:rsidR="00577AB5">
        <w:tc>
          <w:tcPr>
            <w:tcW w:w="794" w:type="dxa"/>
          </w:tcPr>
          <w:p w:rsidR="00577AB5" w:rsidRDefault="00577AB5">
            <w:pPr>
              <w:pStyle w:val="ConsPlusNormal"/>
              <w:jc w:val="center"/>
            </w:pPr>
            <w:r>
              <w:t>440.</w:t>
            </w:r>
          </w:p>
        </w:tc>
        <w:tc>
          <w:tcPr>
            <w:tcW w:w="3118" w:type="dxa"/>
          </w:tcPr>
          <w:p w:rsidR="00577AB5" w:rsidRDefault="00577AB5">
            <w:pPr>
              <w:pStyle w:val="ConsPlusNormal"/>
            </w:pPr>
            <w:r>
              <w:t>г. Орск, ул. Индустриальная, д. 1а</w:t>
            </w:r>
          </w:p>
        </w:tc>
        <w:tc>
          <w:tcPr>
            <w:tcW w:w="1474" w:type="dxa"/>
          </w:tcPr>
          <w:p w:rsidR="00577AB5" w:rsidRDefault="00577AB5">
            <w:pPr>
              <w:pStyle w:val="ConsPlusNormal"/>
              <w:jc w:val="center"/>
            </w:pPr>
            <w:r>
              <w:t>3459,00</w:t>
            </w:r>
          </w:p>
        </w:tc>
        <w:tc>
          <w:tcPr>
            <w:tcW w:w="2551" w:type="dxa"/>
          </w:tcPr>
          <w:p w:rsidR="00577AB5" w:rsidRDefault="00577AB5">
            <w:pPr>
              <w:pStyle w:val="ConsPlusNormal"/>
              <w:jc w:val="center"/>
            </w:pPr>
            <w:r>
              <w:t>128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3778025,39</w:t>
            </w:r>
          </w:p>
        </w:tc>
      </w:tr>
      <w:tr w:rsidR="00577AB5">
        <w:tc>
          <w:tcPr>
            <w:tcW w:w="794" w:type="dxa"/>
          </w:tcPr>
          <w:p w:rsidR="00577AB5" w:rsidRDefault="00577AB5">
            <w:pPr>
              <w:pStyle w:val="ConsPlusNormal"/>
              <w:jc w:val="center"/>
            </w:pPr>
            <w:r>
              <w:t>441.</w:t>
            </w:r>
          </w:p>
        </w:tc>
        <w:tc>
          <w:tcPr>
            <w:tcW w:w="3118" w:type="dxa"/>
          </w:tcPr>
          <w:p w:rsidR="00577AB5" w:rsidRDefault="00577AB5">
            <w:pPr>
              <w:pStyle w:val="ConsPlusNormal"/>
            </w:pPr>
            <w:r>
              <w:t>г. Орск, ул. Карельская, д. 41</w:t>
            </w:r>
          </w:p>
        </w:tc>
        <w:tc>
          <w:tcPr>
            <w:tcW w:w="1474" w:type="dxa"/>
          </w:tcPr>
          <w:p w:rsidR="00577AB5" w:rsidRDefault="00577AB5">
            <w:pPr>
              <w:pStyle w:val="ConsPlusNormal"/>
              <w:jc w:val="center"/>
            </w:pPr>
            <w:r>
              <w:t>9074,90</w:t>
            </w:r>
          </w:p>
        </w:tc>
        <w:tc>
          <w:tcPr>
            <w:tcW w:w="2551" w:type="dxa"/>
          </w:tcPr>
          <w:p w:rsidR="00577AB5" w:rsidRDefault="00577AB5">
            <w:pPr>
              <w:pStyle w:val="ConsPlusNormal"/>
              <w:jc w:val="center"/>
            </w:pPr>
            <w:r>
              <w:t>186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6390111,39</w:t>
            </w:r>
          </w:p>
        </w:tc>
      </w:tr>
      <w:tr w:rsidR="00577AB5">
        <w:tc>
          <w:tcPr>
            <w:tcW w:w="794" w:type="dxa"/>
          </w:tcPr>
          <w:p w:rsidR="00577AB5" w:rsidRDefault="00577AB5">
            <w:pPr>
              <w:pStyle w:val="ConsPlusNormal"/>
              <w:jc w:val="center"/>
            </w:pPr>
            <w:r>
              <w:t>442.</w:t>
            </w:r>
          </w:p>
        </w:tc>
        <w:tc>
          <w:tcPr>
            <w:tcW w:w="3118" w:type="dxa"/>
          </w:tcPr>
          <w:p w:rsidR="00577AB5" w:rsidRDefault="00577AB5">
            <w:pPr>
              <w:pStyle w:val="ConsPlusNormal"/>
            </w:pPr>
            <w:r>
              <w:t>г. Орск, ул. Комарова, д. 10</w:t>
            </w:r>
          </w:p>
        </w:tc>
        <w:tc>
          <w:tcPr>
            <w:tcW w:w="1474" w:type="dxa"/>
          </w:tcPr>
          <w:p w:rsidR="00577AB5" w:rsidRDefault="00577AB5">
            <w:pPr>
              <w:pStyle w:val="ConsPlusNormal"/>
              <w:jc w:val="center"/>
            </w:pPr>
            <w:r>
              <w:t>3808,00</w:t>
            </w:r>
          </w:p>
        </w:tc>
        <w:tc>
          <w:tcPr>
            <w:tcW w:w="2551" w:type="dxa"/>
          </w:tcPr>
          <w:p w:rsidR="00577AB5" w:rsidRDefault="00577AB5">
            <w:pPr>
              <w:pStyle w:val="ConsPlusNormal"/>
              <w:jc w:val="center"/>
            </w:pPr>
            <w:r>
              <w:t>165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929468,54</w:t>
            </w:r>
          </w:p>
        </w:tc>
      </w:tr>
      <w:tr w:rsidR="00577AB5">
        <w:tc>
          <w:tcPr>
            <w:tcW w:w="794" w:type="dxa"/>
          </w:tcPr>
          <w:p w:rsidR="00577AB5" w:rsidRDefault="00577AB5">
            <w:pPr>
              <w:pStyle w:val="ConsPlusNormal"/>
              <w:jc w:val="center"/>
            </w:pPr>
            <w:r>
              <w:t>443.</w:t>
            </w:r>
          </w:p>
        </w:tc>
        <w:tc>
          <w:tcPr>
            <w:tcW w:w="3118" w:type="dxa"/>
          </w:tcPr>
          <w:p w:rsidR="00577AB5" w:rsidRDefault="00577AB5">
            <w:pPr>
              <w:pStyle w:val="ConsPlusNormal"/>
            </w:pPr>
            <w:r>
              <w:t>г. Орск, ул. Комарова, д. 4</w:t>
            </w:r>
          </w:p>
        </w:tc>
        <w:tc>
          <w:tcPr>
            <w:tcW w:w="1474" w:type="dxa"/>
          </w:tcPr>
          <w:p w:rsidR="00577AB5" w:rsidRDefault="00577AB5">
            <w:pPr>
              <w:pStyle w:val="ConsPlusNormal"/>
              <w:jc w:val="center"/>
            </w:pPr>
            <w:r>
              <w:t>3800,60</w:t>
            </w:r>
          </w:p>
        </w:tc>
        <w:tc>
          <w:tcPr>
            <w:tcW w:w="2551" w:type="dxa"/>
          </w:tcPr>
          <w:p w:rsidR="00577AB5" w:rsidRDefault="00577AB5">
            <w:pPr>
              <w:pStyle w:val="ConsPlusNormal"/>
              <w:jc w:val="center"/>
            </w:pPr>
            <w:r>
              <w:t>149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4706670,69</w:t>
            </w:r>
          </w:p>
        </w:tc>
      </w:tr>
      <w:tr w:rsidR="00577AB5">
        <w:tc>
          <w:tcPr>
            <w:tcW w:w="794" w:type="dxa"/>
          </w:tcPr>
          <w:p w:rsidR="00577AB5" w:rsidRDefault="00577AB5">
            <w:pPr>
              <w:pStyle w:val="ConsPlusNormal"/>
              <w:jc w:val="center"/>
            </w:pPr>
            <w:r>
              <w:t>444.</w:t>
            </w:r>
          </w:p>
        </w:tc>
        <w:tc>
          <w:tcPr>
            <w:tcW w:w="3118" w:type="dxa"/>
          </w:tcPr>
          <w:p w:rsidR="00577AB5" w:rsidRDefault="00577AB5">
            <w:pPr>
              <w:pStyle w:val="ConsPlusNormal"/>
            </w:pPr>
            <w:r>
              <w:t>г. Орск, ул. Комарова, д. 8</w:t>
            </w:r>
          </w:p>
        </w:tc>
        <w:tc>
          <w:tcPr>
            <w:tcW w:w="1474" w:type="dxa"/>
          </w:tcPr>
          <w:p w:rsidR="00577AB5" w:rsidRDefault="00577AB5">
            <w:pPr>
              <w:pStyle w:val="ConsPlusNormal"/>
              <w:jc w:val="center"/>
            </w:pPr>
            <w:r>
              <w:t>3821,00</w:t>
            </w:r>
          </w:p>
        </w:tc>
        <w:tc>
          <w:tcPr>
            <w:tcW w:w="2551" w:type="dxa"/>
          </w:tcPr>
          <w:p w:rsidR="00577AB5" w:rsidRDefault="00577AB5">
            <w:pPr>
              <w:pStyle w:val="ConsPlusNormal"/>
              <w:jc w:val="center"/>
            </w:pPr>
            <w:r>
              <w:t>163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4848868,76</w:t>
            </w:r>
          </w:p>
        </w:tc>
      </w:tr>
      <w:tr w:rsidR="00577AB5">
        <w:tc>
          <w:tcPr>
            <w:tcW w:w="794" w:type="dxa"/>
          </w:tcPr>
          <w:p w:rsidR="00577AB5" w:rsidRDefault="00577AB5">
            <w:pPr>
              <w:pStyle w:val="ConsPlusNormal"/>
              <w:jc w:val="center"/>
            </w:pPr>
            <w:r>
              <w:t>445.</w:t>
            </w:r>
          </w:p>
        </w:tc>
        <w:tc>
          <w:tcPr>
            <w:tcW w:w="3118" w:type="dxa"/>
          </w:tcPr>
          <w:p w:rsidR="00577AB5" w:rsidRDefault="00577AB5">
            <w:pPr>
              <w:pStyle w:val="ConsPlusNormal"/>
            </w:pPr>
            <w:r>
              <w:t>г. Орск, ул. Короленко, д. 122а</w:t>
            </w:r>
          </w:p>
        </w:tc>
        <w:tc>
          <w:tcPr>
            <w:tcW w:w="1474" w:type="dxa"/>
          </w:tcPr>
          <w:p w:rsidR="00577AB5" w:rsidRDefault="00577AB5">
            <w:pPr>
              <w:pStyle w:val="ConsPlusNormal"/>
              <w:jc w:val="center"/>
            </w:pPr>
            <w:r>
              <w:t>6351,10</w:t>
            </w:r>
          </w:p>
        </w:tc>
        <w:tc>
          <w:tcPr>
            <w:tcW w:w="2551" w:type="dxa"/>
          </w:tcPr>
          <w:p w:rsidR="00577AB5" w:rsidRDefault="00577AB5">
            <w:pPr>
              <w:pStyle w:val="ConsPlusNormal"/>
              <w:jc w:val="center"/>
            </w:pPr>
            <w:r>
              <w:t>247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1280816,00</w:t>
            </w:r>
          </w:p>
        </w:tc>
      </w:tr>
      <w:tr w:rsidR="00577AB5">
        <w:tc>
          <w:tcPr>
            <w:tcW w:w="794" w:type="dxa"/>
          </w:tcPr>
          <w:p w:rsidR="00577AB5" w:rsidRDefault="00577AB5">
            <w:pPr>
              <w:pStyle w:val="ConsPlusNormal"/>
              <w:jc w:val="center"/>
            </w:pPr>
            <w:r>
              <w:t>446.</w:t>
            </w:r>
          </w:p>
        </w:tc>
        <w:tc>
          <w:tcPr>
            <w:tcW w:w="3118" w:type="dxa"/>
          </w:tcPr>
          <w:p w:rsidR="00577AB5" w:rsidRDefault="00577AB5">
            <w:pPr>
              <w:pStyle w:val="ConsPlusNormal"/>
            </w:pPr>
            <w:r>
              <w:t>г. Орск, ул. Короленко, д. 136а</w:t>
            </w:r>
          </w:p>
        </w:tc>
        <w:tc>
          <w:tcPr>
            <w:tcW w:w="1474" w:type="dxa"/>
          </w:tcPr>
          <w:p w:rsidR="00577AB5" w:rsidRDefault="00577AB5">
            <w:pPr>
              <w:pStyle w:val="ConsPlusNormal"/>
              <w:jc w:val="center"/>
            </w:pPr>
            <w:r>
              <w:t>4800,50</w:t>
            </w:r>
          </w:p>
        </w:tc>
        <w:tc>
          <w:tcPr>
            <w:tcW w:w="2551" w:type="dxa"/>
          </w:tcPr>
          <w:p w:rsidR="00577AB5" w:rsidRDefault="00577AB5">
            <w:pPr>
              <w:pStyle w:val="ConsPlusNormal"/>
              <w:jc w:val="center"/>
            </w:pPr>
            <w:r>
              <w:t>201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5496001,65</w:t>
            </w:r>
          </w:p>
        </w:tc>
      </w:tr>
      <w:tr w:rsidR="00577AB5">
        <w:tc>
          <w:tcPr>
            <w:tcW w:w="794" w:type="dxa"/>
          </w:tcPr>
          <w:p w:rsidR="00577AB5" w:rsidRDefault="00577AB5">
            <w:pPr>
              <w:pStyle w:val="ConsPlusNormal"/>
              <w:jc w:val="center"/>
            </w:pPr>
            <w:r>
              <w:t>447.</w:t>
            </w:r>
          </w:p>
        </w:tc>
        <w:tc>
          <w:tcPr>
            <w:tcW w:w="3118" w:type="dxa"/>
          </w:tcPr>
          <w:p w:rsidR="00577AB5" w:rsidRDefault="00577AB5">
            <w:pPr>
              <w:pStyle w:val="ConsPlusNormal"/>
            </w:pPr>
            <w:r>
              <w:t>г. Орск, ул. Короленко, д. 142</w:t>
            </w:r>
          </w:p>
        </w:tc>
        <w:tc>
          <w:tcPr>
            <w:tcW w:w="1474" w:type="dxa"/>
          </w:tcPr>
          <w:p w:rsidR="00577AB5" w:rsidRDefault="00577AB5">
            <w:pPr>
              <w:pStyle w:val="ConsPlusNormal"/>
              <w:jc w:val="center"/>
            </w:pPr>
            <w:r>
              <w:t>4901,00</w:t>
            </w:r>
          </w:p>
        </w:tc>
        <w:tc>
          <w:tcPr>
            <w:tcW w:w="2551" w:type="dxa"/>
          </w:tcPr>
          <w:p w:rsidR="00577AB5" w:rsidRDefault="00577AB5">
            <w:pPr>
              <w:pStyle w:val="ConsPlusNormal"/>
              <w:jc w:val="center"/>
            </w:pPr>
            <w:r>
              <w:t>218</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7197569,52</w:t>
            </w:r>
          </w:p>
        </w:tc>
      </w:tr>
      <w:tr w:rsidR="00577AB5">
        <w:tc>
          <w:tcPr>
            <w:tcW w:w="794" w:type="dxa"/>
          </w:tcPr>
          <w:p w:rsidR="00577AB5" w:rsidRDefault="00577AB5">
            <w:pPr>
              <w:pStyle w:val="ConsPlusNormal"/>
              <w:jc w:val="center"/>
            </w:pPr>
            <w:r>
              <w:t>448.</w:t>
            </w:r>
          </w:p>
        </w:tc>
        <w:tc>
          <w:tcPr>
            <w:tcW w:w="3118" w:type="dxa"/>
          </w:tcPr>
          <w:p w:rsidR="00577AB5" w:rsidRDefault="00577AB5">
            <w:pPr>
              <w:pStyle w:val="ConsPlusNormal"/>
            </w:pPr>
            <w:r>
              <w:t>г. Орск, ул. Короленко, д. 8</w:t>
            </w:r>
          </w:p>
        </w:tc>
        <w:tc>
          <w:tcPr>
            <w:tcW w:w="1474" w:type="dxa"/>
          </w:tcPr>
          <w:p w:rsidR="00577AB5" w:rsidRDefault="00577AB5">
            <w:pPr>
              <w:pStyle w:val="ConsPlusNormal"/>
              <w:jc w:val="center"/>
            </w:pPr>
            <w:r>
              <w:t>5697,30</w:t>
            </w:r>
          </w:p>
        </w:tc>
        <w:tc>
          <w:tcPr>
            <w:tcW w:w="2551" w:type="dxa"/>
          </w:tcPr>
          <w:p w:rsidR="00577AB5" w:rsidRDefault="00577AB5">
            <w:pPr>
              <w:pStyle w:val="ConsPlusNormal"/>
              <w:jc w:val="center"/>
            </w:pPr>
            <w:r>
              <w:t>257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6076941,58</w:t>
            </w:r>
          </w:p>
        </w:tc>
      </w:tr>
      <w:tr w:rsidR="00577AB5">
        <w:tc>
          <w:tcPr>
            <w:tcW w:w="794" w:type="dxa"/>
          </w:tcPr>
          <w:p w:rsidR="00577AB5" w:rsidRDefault="00577AB5">
            <w:pPr>
              <w:pStyle w:val="ConsPlusNormal"/>
              <w:jc w:val="center"/>
            </w:pPr>
            <w:r>
              <w:t>449.</w:t>
            </w:r>
          </w:p>
        </w:tc>
        <w:tc>
          <w:tcPr>
            <w:tcW w:w="3118" w:type="dxa"/>
          </w:tcPr>
          <w:p w:rsidR="00577AB5" w:rsidRDefault="00577AB5">
            <w:pPr>
              <w:pStyle w:val="ConsPlusNormal"/>
            </w:pPr>
            <w:r>
              <w:t xml:space="preserve">г. Орск, просп. Космонавтов, д. </w:t>
            </w:r>
            <w:r>
              <w:lastRenderedPageBreak/>
              <w:t>16</w:t>
            </w:r>
          </w:p>
        </w:tc>
        <w:tc>
          <w:tcPr>
            <w:tcW w:w="1474" w:type="dxa"/>
          </w:tcPr>
          <w:p w:rsidR="00577AB5" w:rsidRDefault="00577AB5">
            <w:pPr>
              <w:pStyle w:val="ConsPlusNormal"/>
              <w:jc w:val="center"/>
            </w:pPr>
            <w:r>
              <w:lastRenderedPageBreak/>
              <w:t>6668,50</w:t>
            </w:r>
          </w:p>
        </w:tc>
        <w:tc>
          <w:tcPr>
            <w:tcW w:w="2551" w:type="dxa"/>
          </w:tcPr>
          <w:p w:rsidR="00577AB5" w:rsidRDefault="00577AB5">
            <w:pPr>
              <w:pStyle w:val="ConsPlusNormal"/>
              <w:jc w:val="center"/>
            </w:pPr>
            <w:r>
              <w:t>261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1929778,00</w:t>
            </w:r>
          </w:p>
        </w:tc>
      </w:tr>
      <w:tr w:rsidR="00577AB5">
        <w:tc>
          <w:tcPr>
            <w:tcW w:w="794" w:type="dxa"/>
          </w:tcPr>
          <w:p w:rsidR="00577AB5" w:rsidRDefault="00577AB5">
            <w:pPr>
              <w:pStyle w:val="ConsPlusNormal"/>
              <w:jc w:val="center"/>
            </w:pPr>
            <w:r>
              <w:lastRenderedPageBreak/>
              <w:t>450.</w:t>
            </w:r>
          </w:p>
        </w:tc>
        <w:tc>
          <w:tcPr>
            <w:tcW w:w="3118" w:type="dxa"/>
          </w:tcPr>
          <w:p w:rsidR="00577AB5" w:rsidRDefault="00577AB5">
            <w:pPr>
              <w:pStyle w:val="ConsPlusNormal"/>
            </w:pPr>
            <w:r>
              <w:t>г. Орск, ул. Крайняя, д. 42</w:t>
            </w:r>
          </w:p>
        </w:tc>
        <w:tc>
          <w:tcPr>
            <w:tcW w:w="1474" w:type="dxa"/>
          </w:tcPr>
          <w:p w:rsidR="00577AB5" w:rsidRDefault="00577AB5">
            <w:pPr>
              <w:pStyle w:val="ConsPlusNormal"/>
              <w:jc w:val="center"/>
            </w:pPr>
            <w:r>
              <w:t>5830,00</w:t>
            </w:r>
          </w:p>
        </w:tc>
        <w:tc>
          <w:tcPr>
            <w:tcW w:w="2551" w:type="dxa"/>
          </w:tcPr>
          <w:p w:rsidR="00577AB5" w:rsidRDefault="00577AB5">
            <w:pPr>
              <w:pStyle w:val="ConsPlusNormal"/>
              <w:jc w:val="center"/>
            </w:pPr>
            <w:r>
              <w:t>219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3900497,54</w:t>
            </w:r>
          </w:p>
        </w:tc>
      </w:tr>
      <w:tr w:rsidR="00577AB5">
        <w:tc>
          <w:tcPr>
            <w:tcW w:w="794" w:type="dxa"/>
          </w:tcPr>
          <w:p w:rsidR="00577AB5" w:rsidRDefault="00577AB5">
            <w:pPr>
              <w:pStyle w:val="ConsPlusNormal"/>
              <w:jc w:val="center"/>
            </w:pPr>
            <w:r>
              <w:t>451.</w:t>
            </w:r>
          </w:p>
        </w:tc>
        <w:tc>
          <w:tcPr>
            <w:tcW w:w="3118" w:type="dxa"/>
          </w:tcPr>
          <w:p w:rsidR="00577AB5" w:rsidRDefault="00577AB5">
            <w:pPr>
              <w:pStyle w:val="ConsPlusNormal"/>
            </w:pPr>
            <w:r>
              <w:t>г. Орск, ул. Краматорская, д. 10</w:t>
            </w:r>
          </w:p>
        </w:tc>
        <w:tc>
          <w:tcPr>
            <w:tcW w:w="1474" w:type="dxa"/>
          </w:tcPr>
          <w:p w:rsidR="00577AB5" w:rsidRDefault="00577AB5">
            <w:pPr>
              <w:pStyle w:val="ConsPlusNormal"/>
              <w:jc w:val="center"/>
            </w:pPr>
            <w:r>
              <w:t>4194,80</w:t>
            </w:r>
          </w:p>
        </w:tc>
        <w:tc>
          <w:tcPr>
            <w:tcW w:w="2551" w:type="dxa"/>
          </w:tcPr>
          <w:p w:rsidR="00577AB5" w:rsidRDefault="00577AB5">
            <w:pPr>
              <w:pStyle w:val="ConsPlusNormal"/>
              <w:jc w:val="center"/>
            </w:pPr>
            <w:r>
              <w:t>96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6137692,77</w:t>
            </w:r>
          </w:p>
        </w:tc>
      </w:tr>
      <w:tr w:rsidR="00577AB5">
        <w:tc>
          <w:tcPr>
            <w:tcW w:w="794" w:type="dxa"/>
          </w:tcPr>
          <w:p w:rsidR="00577AB5" w:rsidRDefault="00577AB5">
            <w:pPr>
              <w:pStyle w:val="ConsPlusNormal"/>
              <w:jc w:val="center"/>
            </w:pPr>
            <w:r>
              <w:t>452.</w:t>
            </w:r>
          </w:p>
        </w:tc>
        <w:tc>
          <w:tcPr>
            <w:tcW w:w="3118" w:type="dxa"/>
          </w:tcPr>
          <w:p w:rsidR="00577AB5" w:rsidRDefault="00577AB5">
            <w:pPr>
              <w:pStyle w:val="ConsPlusNormal"/>
            </w:pPr>
            <w:r>
              <w:t>г. Орск, ул. Краматорская, д. 12</w:t>
            </w:r>
          </w:p>
        </w:tc>
        <w:tc>
          <w:tcPr>
            <w:tcW w:w="1474" w:type="dxa"/>
          </w:tcPr>
          <w:p w:rsidR="00577AB5" w:rsidRDefault="00577AB5">
            <w:pPr>
              <w:pStyle w:val="ConsPlusNormal"/>
              <w:jc w:val="center"/>
            </w:pPr>
            <w:r>
              <w:t>3553,30</w:t>
            </w:r>
          </w:p>
        </w:tc>
        <w:tc>
          <w:tcPr>
            <w:tcW w:w="2551" w:type="dxa"/>
          </w:tcPr>
          <w:p w:rsidR="00577AB5" w:rsidRDefault="00577AB5">
            <w:pPr>
              <w:pStyle w:val="ConsPlusNormal"/>
              <w:jc w:val="center"/>
            </w:pPr>
            <w:r>
              <w:t>109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2443380,76</w:t>
            </w:r>
          </w:p>
        </w:tc>
      </w:tr>
      <w:tr w:rsidR="00577AB5">
        <w:tc>
          <w:tcPr>
            <w:tcW w:w="794" w:type="dxa"/>
          </w:tcPr>
          <w:p w:rsidR="00577AB5" w:rsidRDefault="00577AB5">
            <w:pPr>
              <w:pStyle w:val="ConsPlusNormal"/>
              <w:jc w:val="center"/>
            </w:pPr>
            <w:r>
              <w:t>453.</w:t>
            </w:r>
          </w:p>
        </w:tc>
        <w:tc>
          <w:tcPr>
            <w:tcW w:w="3118" w:type="dxa"/>
          </w:tcPr>
          <w:p w:rsidR="00577AB5" w:rsidRDefault="00577AB5">
            <w:pPr>
              <w:pStyle w:val="ConsPlusNormal"/>
            </w:pPr>
            <w:r>
              <w:t>г. Орск, ул. Краматорская, д. 12а</w:t>
            </w:r>
          </w:p>
        </w:tc>
        <w:tc>
          <w:tcPr>
            <w:tcW w:w="1474" w:type="dxa"/>
          </w:tcPr>
          <w:p w:rsidR="00577AB5" w:rsidRDefault="00577AB5">
            <w:pPr>
              <w:pStyle w:val="ConsPlusNormal"/>
              <w:jc w:val="center"/>
            </w:pPr>
            <w:r>
              <w:t>3553,70</w:t>
            </w:r>
          </w:p>
        </w:tc>
        <w:tc>
          <w:tcPr>
            <w:tcW w:w="2551" w:type="dxa"/>
          </w:tcPr>
          <w:p w:rsidR="00577AB5" w:rsidRDefault="00577AB5">
            <w:pPr>
              <w:pStyle w:val="ConsPlusNormal"/>
              <w:jc w:val="center"/>
            </w:pPr>
            <w:r>
              <w:t>115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4239098,64</w:t>
            </w:r>
          </w:p>
        </w:tc>
      </w:tr>
      <w:tr w:rsidR="00577AB5">
        <w:tc>
          <w:tcPr>
            <w:tcW w:w="794" w:type="dxa"/>
          </w:tcPr>
          <w:p w:rsidR="00577AB5" w:rsidRDefault="00577AB5">
            <w:pPr>
              <w:pStyle w:val="ConsPlusNormal"/>
              <w:jc w:val="center"/>
            </w:pPr>
            <w:r>
              <w:t>454.</w:t>
            </w:r>
          </w:p>
        </w:tc>
        <w:tc>
          <w:tcPr>
            <w:tcW w:w="3118" w:type="dxa"/>
          </w:tcPr>
          <w:p w:rsidR="00577AB5" w:rsidRDefault="00577AB5">
            <w:pPr>
              <w:pStyle w:val="ConsPlusNormal"/>
            </w:pPr>
            <w:r>
              <w:t>г. Орск, ул. Краматорская, д. 13а</w:t>
            </w:r>
          </w:p>
        </w:tc>
        <w:tc>
          <w:tcPr>
            <w:tcW w:w="1474" w:type="dxa"/>
          </w:tcPr>
          <w:p w:rsidR="00577AB5" w:rsidRDefault="00577AB5">
            <w:pPr>
              <w:pStyle w:val="ConsPlusNormal"/>
              <w:jc w:val="center"/>
            </w:pPr>
            <w:r>
              <w:t>7016,30</w:t>
            </w:r>
          </w:p>
        </w:tc>
        <w:tc>
          <w:tcPr>
            <w:tcW w:w="2551" w:type="dxa"/>
          </w:tcPr>
          <w:p w:rsidR="00577AB5" w:rsidRDefault="00577AB5">
            <w:pPr>
              <w:pStyle w:val="ConsPlusNormal"/>
              <w:jc w:val="center"/>
            </w:pPr>
            <w:r>
              <w:t>237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913416,00</w:t>
            </w:r>
          </w:p>
        </w:tc>
      </w:tr>
      <w:tr w:rsidR="00577AB5">
        <w:tc>
          <w:tcPr>
            <w:tcW w:w="794" w:type="dxa"/>
          </w:tcPr>
          <w:p w:rsidR="00577AB5" w:rsidRDefault="00577AB5">
            <w:pPr>
              <w:pStyle w:val="ConsPlusNormal"/>
              <w:jc w:val="center"/>
            </w:pPr>
            <w:r>
              <w:t>455.</w:t>
            </w:r>
          </w:p>
        </w:tc>
        <w:tc>
          <w:tcPr>
            <w:tcW w:w="3118" w:type="dxa"/>
          </w:tcPr>
          <w:p w:rsidR="00577AB5" w:rsidRDefault="00577AB5">
            <w:pPr>
              <w:pStyle w:val="ConsPlusNormal"/>
            </w:pPr>
            <w:r>
              <w:t>г. Орск, ул. Краматорская, д. 3а</w:t>
            </w:r>
          </w:p>
        </w:tc>
        <w:tc>
          <w:tcPr>
            <w:tcW w:w="1474" w:type="dxa"/>
          </w:tcPr>
          <w:p w:rsidR="00577AB5" w:rsidRDefault="00577AB5">
            <w:pPr>
              <w:pStyle w:val="ConsPlusNormal"/>
              <w:jc w:val="center"/>
            </w:pPr>
            <w:r>
              <w:t>1167,50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369521,22</w:t>
            </w:r>
          </w:p>
        </w:tc>
      </w:tr>
      <w:tr w:rsidR="00577AB5">
        <w:tc>
          <w:tcPr>
            <w:tcW w:w="794" w:type="dxa"/>
          </w:tcPr>
          <w:p w:rsidR="00577AB5" w:rsidRDefault="00577AB5">
            <w:pPr>
              <w:pStyle w:val="ConsPlusNormal"/>
              <w:jc w:val="center"/>
            </w:pPr>
            <w:r>
              <w:t>456.</w:t>
            </w:r>
          </w:p>
        </w:tc>
        <w:tc>
          <w:tcPr>
            <w:tcW w:w="3118" w:type="dxa"/>
          </w:tcPr>
          <w:p w:rsidR="00577AB5" w:rsidRDefault="00577AB5">
            <w:pPr>
              <w:pStyle w:val="ConsPlusNormal"/>
            </w:pPr>
            <w:r>
              <w:t>г. Орск, ул. Краматорская, д. 3б</w:t>
            </w:r>
          </w:p>
        </w:tc>
        <w:tc>
          <w:tcPr>
            <w:tcW w:w="1474" w:type="dxa"/>
          </w:tcPr>
          <w:p w:rsidR="00577AB5" w:rsidRDefault="00577AB5">
            <w:pPr>
              <w:pStyle w:val="ConsPlusNormal"/>
              <w:jc w:val="center"/>
            </w:pPr>
            <w:r>
              <w:t>2005,30</w:t>
            </w:r>
          </w:p>
        </w:tc>
        <w:tc>
          <w:tcPr>
            <w:tcW w:w="2551" w:type="dxa"/>
          </w:tcPr>
          <w:p w:rsidR="00577AB5" w:rsidRDefault="00577AB5">
            <w:pPr>
              <w:pStyle w:val="ConsPlusNormal"/>
              <w:jc w:val="center"/>
            </w:pPr>
            <w:r>
              <w:t>160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4554505,54</w:t>
            </w:r>
          </w:p>
        </w:tc>
      </w:tr>
      <w:tr w:rsidR="00577AB5">
        <w:tc>
          <w:tcPr>
            <w:tcW w:w="794" w:type="dxa"/>
          </w:tcPr>
          <w:p w:rsidR="00577AB5" w:rsidRDefault="00577AB5">
            <w:pPr>
              <w:pStyle w:val="ConsPlusNormal"/>
              <w:jc w:val="center"/>
            </w:pPr>
            <w:r>
              <w:t>457.</w:t>
            </w:r>
          </w:p>
        </w:tc>
        <w:tc>
          <w:tcPr>
            <w:tcW w:w="3118" w:type="dxa"/>
          </w:tcPr>
          <w:p w:rsidR="00577AB5" w:rsidRDefault="00577AB5">
            <w:pPr>
              <w:pStyle w:val="ConsPlusNormal"/>
            </w:pPr>
            <w:r>
              <w:t>г. Орск, ул. Краматорская, д. 52б</w:t>
            </w:r>
          </w:p>
        </w:tc>
        <w:tc>
          <w:tcPr>
            <w:tcW w:w="1474" w:type="dxa"/>
          </w:tcPr>
          <w:p w:rsidR="00577AB5" w:rsidRDefault="00577AB5">
            <w:pPr>
              <w:pStyle w:val="ConsPlusNormal"/>
              <w:jc w:val="center"/>
            </w:pPr>
            <w:r>
              <w:t>3546,40</w:t>
            </w:r>
          </w:p>
        </w:tc>
        <w:tc>
          <w:tcPr>
            <w:tcW w:w="2551" w:type="dxa"/>
          </w:tcPr>
          <w:p w:rsidR="00577AB5" w:rsidRDefault="00577AB5">
            <w:pPr>
              <w:pStyle w:val="ConsPlusNormal"/>
              <w:jc w:val="center"/>
            </w:pPr>
            <w:r>
              <w:t>94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3509422,04</w:t>
            </w:r>
          </w:p>
        </w:tc>
      </w:tr>
      <w:tr w:rsidR="00577AB5">
        <w:tc>
          <w:tcPr>
            <w:tcW w:w="794" w:type="dxa"/>
          </w:tcPr>
          <w:p w:rsidR="00577AB5" w:rsidRDefault="00577AB5">
            <w:pPr>
              <w:pStyle w:val="ConsPlusNormal"/>
              <w:jc w:val="center"/>
            </w:pPr>
            <w:r>
              <w:t>458.</w:t>
            </w:r>
          </w:p>
        </w:tc>
        <w:tc>
          <w:tcPr>
            <w:tcW w:w="3118" w:type="dxa"/>
          </w:tcPr>
          <w:p w:rsidR="00577AB5" w:rsidRDefault="00577AB5">
            <w:pPr>
              <w:pStyle w:val="ConsPlusNormal"/>
            </w:pPr>
            <w:r>
              <w:t>г. Орск, ул. Краматорская, д. 9б</w:t>
            </w:r>
          </w:p>
        </w:tc>
        <w:tc>
          <w:tcPr>
            <w:tcW w:w="1474" w:type="dxa"/>
          </w:tcPr>
          <w:p w:rsidR="00577AB5" w:rsidRDefault="00577AB5">
            <w:pPr>
              <w:pStyle w:val="ConsPlusNormal"/>
              <w:jc w:val="center"/>
            </w:pPr>
            <w:r>
              <w:t>6136,10</w:t>
            </w:r>
          </w:p>
        </w:tc>
        <w:tc>
          <w:tcPr>
            <w:tcW w:w="2551" w:type="dxa"/>
          </w:tcPr>
          <w:p w:rsidR="00577AB5" w:rsidRDefault="00577AB5">
            <w:pPr>
              <w:pStyle w:val="ConsPlusNormal"/>
              <w:jc w:val="center"/>
            </w:pPr>
            <w:r>
              <w:t>179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4347813,18</w:t>
            </w:r>
          </w:p>
        </w:tc>
      </w:tr>
      <w:tr w:rsidR="00577AB5">
        <w:tc>
          <w:tcPr>
            <w:tcW w:w="794" w:type="dxa"/>
          </w:tcPr>
          <w:p w:rsidR="00577AB5" w:rsidRDefault="00577AB5">
            <w:pPr>
              <w:pStyle w:val="ConsPlusNormal"/>
              <w:jc w:val="center"/>
            </w:pPr>
            <w:r>
              <w:t>459.</w:t>
            </w:r>
          </w:p>
        </w:tc>
        <w:tc>
          <w:tcPr>
            <w:tcW w:w="3118" w:type="dxa"/>
          </w:tcPr>
          <w:p w:rsidR="00577AB5" w:rsidRDefault="00577AB5">
            <w:pPr>
              <w:pStyle w:val="ConsPlusNormal"/>
            </w:pPr>
            <w:r>
              <w:t>г. Орск, ул. Краснодонская, д. 11</w:t>
            </w:r>
          </w:p>
        </w:tc>
        <w:tc>
          <w:tcPr>
            <w:tcW w:w="1474" w:type="dxa"/>
          </w:tcPr>
          <w:p w:rsidR="00577AB5" w:rsidRDefault="00577AB5">
            <w:pPr>
              <w:pStyle w:val="ConsPlusNormal"/>
              <w:jc w:val="center"/>
            </w:pPr>
            <w:r>
              <w:t>2408,30</w:t>
            </w:r>
          </w:p>
        </w:tc>
        <w:tc>
          <w:tcPr>
            <w:tcW w:w="2551" w:type="dxa"/>
          </w:tcPr>
          <w:p w:rsidR="00577AB5" w:rsidRDefault="00577AB5">
            <w:pPr>
              <w:pStyle w:val="ConsPlusNormal"/>
              <w:jc w:val="center"/>
            </w:pPr>
            <w:r>
              <w:t>71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1937634,23</w:t>
            </w:r>
          </w:p>
        </w:tc>
      </w:tr>
      <w:tr w:rsidR="00577AB5">
        <w:tc>
          <w:tcPr>
            <w:tcW w:w="794" w:type="dxa"/>
          </w:tcPr>
          <w:p w:rsidR="00577AB5" w:rsidRDefault="00577AB5">
            <w:pPr>
              <w:pStyle w:val="ConsPlusNormal"/>
              <w:jc w:val="center"/>
            </w:pPr>
            <w:r>
              <w:t>460.</w:t>
            </w:r>
          </w:p>
        </w:tc>
        <w:tc>
          <w:tcPr>
            <w:tcW w:w="3118" w:type="dxa"/>
          </w:tcPr>
          <w:p w:rsidR="00577AB5" w:rsidRDefault="00577AB5">
            <w:pPr>
              <w:pStyle w:val="ConsPlusNormal"/>
            </w:pPr>
            <w:r>
              <w:t>г. Орск, ул. Кутузова, д. 54а</w:t>
            </w:r>
          </w:p>
        </w:tc>
        <w:tc>
          <w:tcPr>
            <w:tcW w:w="1474" w:type="dxa"/>
          </w:tcPr>
          <w:p w:rsidR="00577AB5" w:rsidRDefault="00577AB5">
            <w:pPr>
              <w:pStyle w:val="ConsPlusNormal"/>
              <w:jc w:val="center"/>
            </w:pPr>
            <w:r>
              <w:t>3015,60</w:t>
            </w:r>
          </w:p>
        </w:tc>
        <w:tc>
          <w:tcPr>
            <w:tcW w:w="2551" w:type="dxa"/>
          </w:tcPr>
          <w:p w:rsidR="00577AB5" w:rsidRDefault="00577AB5">
            <w:pPr>
              <w:pStyle w:val="ConsPlusNormal"/>
              <w:jc w:val="center"/>
            </w:pPr>
            <w:r>
              <w:t>94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851091,76</w:t>
            </w:r>
          </w:p>
        </w:tc>
      </w:tr>
      <w:tr w:rsidR="00577AB5">
        <w:tc>
          <w:tcPr>
            <w:tcW w:w="794" w:type="dxa"/>
          </w:tcPr>
          <w:p w:rsidR="00577AB5" w:rsidRDefault="00577AB5">
            <w:pPr>
              <w:pStyle w:val="ConsPlusNormal"/>
              <w:jc w:val="center"/>
            </w:pPr>
            <w:r>
              <w:t>461.</w:t>
            </w:r>
          </w:p>
        </w:tc>
        <w:tc>
          <w:tcPr>
            <w:tcW w:w="3118" w:type="dxa"/>
          </w:tcPr>
          <w:p w:rsidR="00577AB5" w:rsidRDefault="00577AB5">
            <w:pPr>
              <w:pStyle w:val="ConsPlusNormal"/>
            </w:pPr>
            <w:r>
              <w:t>г. Орск, ул. Кутузова, д. 56</w:t>
            </w:r>
          </w:p>
        </w:tc>
        <w:tc>
          <w:tcPr>
            <w:tcW w:w="1474" w:type="dxa"/>
          </w:tcPr>
          <w:p w:rsidR="00577AB5" w:rsidRDefault="00577AB5">
            <w:pPr>
              <w:pStyle w:val="ConsPlusNormal"/>
              <w:jc w:val="center"/>
            </w:pPr>
            <w:r>
              <w:t>2975,60</w:t>
            </w:r>
          </w:p>
        </w:tc>
        <w:tc>
          <w:tcPr>
            <w:tcW w:w="2551" w:type="dxa"/>
          </w:tcPr>
          <w:p w:rsidR="00577AB5" w:rsidRDefault="00577AB5">
            <w:pPr>
              <w:pStyle w:val="ConsPlusNormal"/>
              <w:jc w:val="center"/>
            </w:pPr>
            <w:r>
              <w:t>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782334,09</w:t>
            </w:r>
          </w:p>
        </w:tc>
      </w:tr>
      <w:tr w:rsidR="00577AB5">
        <w:tc>
          <w:tcPr>
            <w:tcW w:w="794" w:type="dxa"/>
          </w:tcPr>
          <w:p w:rsidR="00577AB5" w:rsidRDefault="00577AB5">
            <w:pPr>
              <w:pStyle w:val="ConsPlusNormal"/>
              <w:jc w:val="center"/>
            </w:pPr>
            <w:r>
              <w:t>462.</w:t>
            </w:r>
          </w:p>
        </w:tc>
        <w:tc>
          <w:tcPr>
            <w:tcW w:w="3118" w:type="dxa"/>
          </w:tcPr>
          <w:p w:rsidR="00577AB5" w:rsidRDefault="00577AB5">
            <w:pPr>
              <w:pStyle w:val="ConsPlusNormal"/>
            </w:pPr>
            <w:r>
              <w:t>г. Орск, ул. Кутузова, д. 58</w:t>
            </w:r>
          </w:p>
        </w:tc>
        <w:tc>
          <w:tcPr>
            <w:tcW w:w="1474" w:type="dxa"/>
          </w:tcPr>
          <w:p w:rsidR="00577AB5" w:rsidRDefault="00577AB5">
            <w:pPr>
              <w:pStyle w:val="ConsPlusNormal"/>
              <w:jc w:val="center"/>
            </w:pPr>
            <w:r>
              <w:t>3621,40</w:t>
            </w:r>
          </w:p>
        </w:tc>
        <w:tc>
          <w:tcPr>
            <w:tcW w:w="2551" w:type="dxa"/>
          </w:tcPr>
          <w:p w:rsidR="00577AB5" w:rsidRDefault="00577AB5">
            <w:pPr>
              <w:pStyle w:val="ConsPlusNormal"/>
              <w:jc w:val="center"/>
            </w:pPr>
            <w:r>
              <w:t>99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2545324,31</w:t>
            </w:r>
          </w:p>
        </w:tc>
      </w:tr>
      <w:tr w:rsidR="00577AB5">
        <w:tc>
          <w:tcPr>
            <w:tcW w:w="794" w:type="dxa"/>
          </w:tcPr>
          <w:p w:rsidR="00577AB5" w:rsidRDefault="00577AB5">
            <w:pPr>
              <w:pStyle w:val="ConsPlusNormal"/>
              <w:jc w:val="center"/>
            </w:pPr>
            <w:r>
              <w:t>463.</w:t>
            </w:r>
          </w:p>
        </w:tc>
        <w:tc>
          <w:tcPr>
            <w:tcW w:w="3118" w:type="dxa"/>
          </w:tcPr>
          <w:p w:rsidR="00577AB5" w:rsidRDefault="00577AB5">
            <w:pPr>
              <w:pStyle w:val="ConsPlusNormal"/>
            </w:pPr>
            <w:r>
              <w:t>г. Орск, ул. Ломоносова, д. 2б</w:t>
            </w:r>
          </w:p>
        </w:tc>
        <w:tc>
          <w:tcPr>
            <w:tcW w:w="1474" w:type="dxa"/>
          </w:tcPr>
          <w:p w:rsidR="00577AB5" w:rsidRDefault="00577AB5">
            <w:pPr>
              <w:pStyle w:val="ConsPlusNormal"/>
              <w:jc w:val="center"/>
            </w:pPr>
            <w:r>
              <w:t>3535,00</w:t>
            </w:r>
          </w:p>
        </w:tc>
        <w:tc>
          <w:tcPr>
            <w:tcW w:w="2551" w:type="dxa"/>
          </w:tcPr>
          <w:p w:rsidR="00577AB5" w:rsidRDefault="00577AB5">
            <w:pPr>
              <w:pStyle w:val="ConsPlusNormal"/>
              <w:jc w:val="center"/>
            </w:pPr>
            <w:r>
              <w:t>109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4093477,18</w:t>
            </w:r>
          </w:p>
        </w:tc>
      </w:tr>
      <w:tr w:rsidR="00577AB5">
        <w:tc>
          <w:tcPr>
            <w:tcW w:w="794" w:type="dxa"/>
          </w:tcPr>
          <w:p w:rsidR="00577AB5" w:rsidRDefault="00577AB5">
            <w:pPr>
              <w:pStyle w:val="ConsPlusNormal"/>
              <w:jc w:val="center"/>
            </w:pPr>
            <w:r>
              <w:t>464.</w:t>
            </w:r>
          </w:p>
        </w:tc>
        <w:tc>
          <w:tcPr>
            <w:tcW w:w="3118" w:type="dxa"/>
          </w:tcPr>
          <w:p w:rsidR="00577AB5" w:rsidRDefault="00577AB5">
            <w:pPr>
              <w:pStyle w:val="ConsPlusNormal"/>
            </w:pPr>
            <w:r>
              <w:t>г. Орск, ул. М. Жукова, д. 5</w:t>
            </w:r>
          </w:p>
        </w:tc>
        <w:tc>
          <w:tcPr>
            <w:tcW w:w="1474" w:type="dxa"/>
          </w:tcPr>
          <w:p w:rsidR="00577AB5" w:rsidRDefault="00577AB5">
            <w:pPr>
              <w:pStyle w:val="ConsPlusNormal"/>
              <w:jc w:val="center"/>
            </w:pPr>
            <w:r>
              <w:t>4459,60</w:t>
            </w:r>
          </w:p>
        </w:tc>
        <w:tc>
          <w:tcPr>
            <w:tcW w:w="2551" w:type="dxa"/>
          </w:tcPr>
          <w:p w:rsidR="00577AB5" w:rsidRDefault="00577AB5">
            <w:pPr>
              <w:pStyle w:val="ConsPlusNormal"/>
              <w:jc w:val="center"/>
            </w:pPr>
            <w:r>
              <w:t>186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3865273,05</w:t>
            </w:r>
          </w:p>
        </w:tc>
      </w:tr>
      <w:tr w:rsidR="00577AB5">
        <w:tc>
          <w:tcPr>
            <w:tcW w:w="794" w:type="dxa"/>
          </w:tcPr>
          <w:p w:rsidR="00577AB5" w:rsidRDefault="00577AB5">
            <w:pPr>
              <w:pStyle w:val="ConsPlusNormal"/>
              <w:jc w:val="center"/>
            </w:pPr>
            <w:r>
              <w:t>465.</w:t>
            </w:r>
          </w:p>
        </w:tc>
        <w:tc>
          <w:tcPr>
            <w:tcW w:w="3118" w:type="dxa"/>
          </w:tcPr>
          <w:p w:rsidR="00577AB5" w:rsidRDefault="00577AB5">
            <w:pPr>
              <w:pStyle w:val="ConsPlusNormal"/>
            </w:pPr>
            <w:r>
              <w:t>г. Орск, ул. Медногорская, д. 19</w:t>
            </w:r>
          </w:p>
        </w:tc>
        <w:tc>
          <w:tcPr>
            <w:tcW w:w="1474" w:type="dxa"/>
          </w:tcPr>
          <w:p w:rsidR="00577AB5" w:rsidRDefault="00577AB5">
            <w:pPr>
              <w:pStyle w:val="ConsPlusNormal"/>
              <w:jc w:val="center"/>
            </w:pPr>
            <w:r>
              <w:t>2099,40</w:t>
            </w:r>
          </w:p>
        </w:tc>
        <w:tc>
          <w:tcPr>
            <w:tcW w:w="2551" w:type="dxa"/>
          </w:tcPr>
          <w:p w:rsidR="00577AB5" w:rsidRDefault="00577AB5">
            <w:pPr>
              <w:pStyle w:val="ConsPlusNormal"/>
              <w:jc w:val="center"/>
            </w:pPr>
            <w:r>
              <w:t>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3214338,89</w:t>
            </w:r>
          </w:p>
        </w:tc>
      </w:tr>
      <w:tr w:rsidR="00577AB5">
        <w:tc>
          <w:tcPr>
            <w:tcW w:w="794" w:type="dxa"/>
          </w:tcPr>
          <w:p w:rsidR="00577AB5" w:rsidRDefault="00577AB5">
            <w:pPr>
              <w:pStyle w:val="ConsPlusNormal"/>
              <w:jc w:val="center"/>
            </w:pPr>
            <w:r>
              <w:lastRenderedPageBreak/>
              <w:t>466.</w:t>
            </w:r>
          </w:p>
        </w:tc>
        <w:tc>
          <w:tcPr>
            <w:tcW w:w="3118" w:type="dxa"/>
          </w:tcPr>
          <w:p w:rsidR="00577AB5" w:rsidRDefault="00577AB5">
            <w:pPr>
              <w:pStyle w:val="ConsPlusNormal"/>
            </w:pPr>
            <w:r>
              <w:t>г. Орск, ул. Медногорская, д. 28</w:t>
            </w:r>
          </w:p>
        </w:tc>
        <w:tc>
          <w:tcPr>
            <w:tcW w:w="1474" w:type="dxa"/>
          </w:tcPr>
          <w:p w:rsidR="00577AB5" w:rsidRDefault="00577AB5">
            <w:pPr>
              <w:pStyle w:val="ConsPlusNormal"/>
              <w:jc w:val="center"/>
            </w:pPr>
            <w:r>
              <w:t>1578,40</w:t>
            </w:r>
          </w:p>
        </w:tc>
        <w:tc>
          <w:tcPr>
            <w:tcW w:w="2551" w:type="dxa"/>
          </w:tcPr>
          <w:p w:rsidR="00577AB5" w:rsidRDefault="00577AB5">
            <w:pPr>
              <w:pStyle w:val="ConsPlusNormal"/>
              <w:jc w:val="center"/>
            </w:pPr>
            <w:r>
              <w:t>68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4302039,31</w:t>
            </w:r>
          </w:p>
        </w:tc>
      </w:tr>
      <w:tr w:rsidR="00577AB5">
        <w:tc>
          <w:tcPr>
            <w:tcW w:w="794" w:type="dxa"/>
          </w:tcPr>
          <w:p w:rsidR="00577AB5" w:rsidRDefault="00577AB5">
            <w:pPr>
              <w:pStyle w:val="ConsPlusNormal"/>
              <w:jc w:val="center"/>
            </w:pPr>
            <w:r>
              <w:t>467.</w:t>
            </w:r>
          </w:p>
        </w:tc>
        <w:tc>
          <w:tcPr>
            <w:tcW w:w="3118" w:type="dxa"/>
          </w:tcPr>
          <w:p w:rsidR="00577AB5" w:rsidRDefault="00577AB5">
            <w:pPr>
              <w:pStyle w:val="ConsPlusNormal"/>
            </w:pPr>
            <w:r>
              <w:t>г. Орск, ул. Медногорская, д. 35</w:t>
            </w:r>
          </w:p>
        </w:tc>
        <w:tc>
          <w:tcPr>
            <w:tcW w:w="1474" w:type="dxa"/>
          </w:tcPr>
          <w:p w:rsidR="00577AB5" w:rsidRDefault="00577AB5">
            <w:pPr>
              <w:pStyle w:val="ConsPlusNormal"/>
              <w:jc w:val="center"/>
            </w:pPr>
            <w:r>
              <w:t>948,50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2697942,61</w:t>
            </w:r>
          </w:p>
        </w:tc>
      </w:tr>
      <w:tr w:rsidR="00577AB5">
        <w:tc>
          <w:tcPr>
            <w:tcW w:w="794" w:type="dxa"/>
          </w:tcPr>
          <w:p w:rsidR="00577AB5" w:rsidRDefault="00577AB5">
            <w:pPr>
              <w:pStyle w:val="ConsPlusNormal"/>
              <w:jc w:val="center"/>
            </w:pPr>
            <w:r>
              <w:t>468.</w:t>
            </w:r>
          </w:p>
        </w:tc>
        <w:tc>
          <w:tcPr>
            <w:tcW w:w="3118" w:type="dxa"/>
          </w:tcPr>
          <w:p w:rsidR="00577AB5" w:rsidRDefault="00577AB5">
            <w:pPr>
              <w:pStyle w:val="ConsPlusNormal"/>
            </w:pPr>
            <w:r>
              <w:t>г. Орск, ул. Молодежная, д. 10</w:t>
            </w:r>
          </w:p>
        </w:tc>
        <w:tc>
          <w:tcPr>
            <w:tcW w:w="1474" w:type="dxa"/>
          </w:tcPr>
          <w:p w:rsidR="00577AB5" w:rsidRDefault="00577AB5">
            <w:pPr>
              <w:pStyle w:val="ConsPlusNormal"/>
              <w:jc w:val="center"/>
            </w:pPr>
            <w:r>
              <w:t>3526,60</w:t>
            </w:r>
          </w:p>
        </w:tc>
        <w:tc>
          <w:tcPr>
            <w:tcW w:w="2551" w:type="dxa"/>
          </w:tcPr>
          <w:p w:rsidR="00577AB5" w:rsidRDefault="00577AB5">
            <w:pPr>
              <w:pStyle w:val="ConsPlusNormal"/>
              <w:jc w:val="center"/>
            </w:pPr>
            <w:r>
              <w:t>90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4304376,39</w:t>
            </w:r>
          </w:p>
        </w:tc>
      </w:tr>
      <w:tr w:rsidR="00577AB5">
        <w:tc>
          <w:tcPr>
            <w:tcW w:w="794" w:type="dxa"/>
          </w:tcPr>
          <w:p w:rsidR="00577AB5" w:rsidRDefault="00577AB5">
            <w:pPr>
              <w:pStyle w:val="ConsPlusNormal"/>
              <w:jc w:val="center"/>
            </w:pPr>
            <w:r>
              <w:t>469.</w:t>
            </w:r>
          </w:p>
        </w:tc>
        <w:tc>
          <w:tcPr>
            <w:tcW w:w="3118" w:type="dxa"/>
          </w:tcPr>
          <w:p w:rsidR="00577AB5" w:rsidRDefault="00577AB5">
            <w:pPr>
              <w:pStyle w:val="ConsPlusNormal"/>
            </w:pPr>
            <w:r>
              <w:t>г. Орск, ул. Молодежная, д. 2а</w:t>
            </w:r>
          </w:p>
        </w:tc>
        <w:tc>
          <w:tcPr>
            <w:tcW w:w="1474" w:type="dxa"/>
          </w:tcPr>
          <w:p w:rsidR="00577AB5" w:rsidRDefault="00577AB5">
            <w:pPr>
              <w:pStyle w:val="ConsPlusNormal"/>
              <w:jc w:val="center"/>
            </w:pPr>
            <w:r>
              <w:t>3682,40</w:t>
            </w:r>
          </w:p>
        </w:tc>
        <w:tc>
          <w:tcPr>
            <w:tcW w:w="2551" w:type="dxa"/>
          </w:tcPr>
          <w:p w:rsidR="00577AB5" w:rsidRDefault="00577AB5">
            <w:pPr>
              <w:pStyle w:val="ConsPlusNormal"/>
              <w:jc w:val="center"/>
            </w:pPr>
            <w:r>
              <w:t>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3162438,35</w:t>
            </w:r>
          </w:p>
        </w:tc>
      </w:tr>
      <w:tr w:rsidR="00577AB5">
        <w:tc>
          <w:tcPr>
            <w:tcW w:w="794" w:type="dxa"/>
          </w:tcPr>
          <w:p w:rsidR="00577AB5" w:rsidRDefault="00577AB5">
            <w:pPr>
              <w:pStyle w:val="ConsPlusNormal"/>
              <w:jc w:val="center"/>
            </w:pPr>
            <w:r>
              <w:t>470.</w:t>
            </w:r>
          </w:p>
        </w:tc>
        <w:tc>
          <w:tcPr>
            <w:tcW w:w="3118" w:type="dxa"/>
          </w:tcPr>
          <w:p w:rsidR="00577AB5" w:rsidRDefault="00577AB5">
            <w:pPr>
              <w:pStyle w:val="ConsPlusNormal"/>
            </w:pPr>
            <w:r>
              <w:t>г. Орск, ул. Молодежная, д. 5</w:t>
            </w:r>
          </w:p>
        </w:tc>
        <w:tc>
          <w:tcPr>
            <w:tcW w:w="1474" w:type="dxa"/>
          </w:tcPr>
          <w:p w:rsidR="00577AB5" w:rsidRDefault="00577AB5">
            <w:pPr>
              <w:pStyle w:val="ConsPlusNormal"/>
              <w:jc w:val="center"/>
            </w:pPr>
            <w:r>
              <w:t>3546,80</w:t>
            </w:r>
          </w:p>
        </w:tc>
        <w:tc>
          <w:tcPr>
            <w:tcW w:w="2551" w:type="dxa"/>
          </w:tcPr>
          <w:p w:rsidR="00577AB5" w:rsidRDefault="00577AB5">
            <w:pPr>
              <w:pStyle w:val="ConsPlusNormal"/>
              <w:jc w:val="center"/>
            </w:pPr>
            <w:r>
              <w:t>86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4176862,97</w:t>
            </w:r>
          </w:p>
        </w:tc>
      </w:tr>
      <w:tr w:rsidR="00577AB5">
        <w:tc>
          <w:tcPr>
            <w:tcW w:w="794" w:type="dxa"/>
          </w:tcPr>
          <w:p w:rsidR="00577AB5" w:rsidRDefault="00577AB5">
            <w:pPr>
              <w:pStyle w:val="ConsPlusNormal"/>
              <w:jc w:val="center"/>
            </w:pPr>
            <w:r>
              <w:t>471.</w:t>
            </w:r>
          </w:p>
        </w:tc>
        <w:tc>
          <w:tcPr>
            <w:tcW w:w="3118" w:type="dxa"/>
          </w:tcPr>
          <w:p w:rsidR="00577AB5" w:rsidRDefault="00577AB5">
            <w:pPr>
              <w:pStyle w:val="ConsPlusNormal"/>
            </w:pPr>
            <w:r>
              <w:t>г. Орск, ул. Молодежная, д. 8</w:t>
            </w:r>
          </w:p>
        </w:tc>
        <w:tc>
          <w:tcPr>
            <w:tcW w:w="1474" w:type="dxa"/>
          </w:tcPr>
          <w:p w:rsidR="00577AB5" w:rsidRDefault="00577AB5">
            <w:pPr>
              <w:pStyle w:val="ConsPlusNormal"/>
              <w:jc w:val="center"/>
            </w:pPr>
            <w:r>
              <w:t>3517,70</w:t>
            </w:r>
          </w:p>
        </w:tc>
        <w:tc>
          <w:tcPr>
            <w:tcW w:w="2551" w:type="dxa"/>
          </w:tcPr>
          <w:p w:rsidR="00577AB5" w:rsidRDefault="00577AB5">
            <w:pPr>
              <w:pStyle w:val="ConsPlusNormal"/>
              <w:jc w:val="center"/>
            </w:pPr>
            <w:r>
              <w:t>121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4341037,98</w:t>
            </w:r>
          </w:p>
        </w:tc>
      </w:tr>
      <w:tr w:rsidR="00577AB5">
        <w:tc>
          <w:tcPr>
            <w:tcW w:w="794" w:type="dxa"/>
          </w:tcPr>
          <w:p w:rsidR="00577AB5" w:rsidRDefault="00577AB5">
            <w:pPr>
              <w:pStyle w:val="ConsPlusNormal"/>
              <w:jc w:val="center"/>
            </w:pPr>
            <w:r>
              <w:t>472.</w:t>
            </w:r>
          </w:p>
        </w:tc>
        <w:tc>
          <w:tcPr>
            <w:tcW w:w="3118" w:type="dxa"/>
          </w:tcPr>
          <w:p w:rsidR="00577AB5" w:rsidRDefault="00577AB5">
            <w:pPr>
              <w:pStyle w:val="ConsPlusNormal"/>
            </w:pPr>
            <w:r>
              <w:t>г. Орск, ул. Нефтяников, д. 10</w:t>
            </w:r>
          </w:p>
        </w:tc>
        <w:tc>
          <w:tcPr>
            <w:tcW w:w="1474" w:type="dxa"/>
          </w:tcPr>
          <w:p w:rsidR="00577AB5" w:rsidRDefault="00577AB5">
            <w:pPr>
              <w:pStyle w:val="ConsPlusNormal"/>
              <w:jc w:val="center"/>
            </w:pPr>
            <w:r>
              <w:t>1937,50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3178328,40</w:t>
            </w:r>
          </w:p>
        </w:tc>
      </w:tr>
      <w:tr w:rsidR="00577AB5">
        <w:tc>
          <w:tcPr>
            <w:tcW w:w="794" w:type="dxa"/>
          </w:tcPr>
          <w:p w:rsidR="00577AB5" w:rsidRDefault="00577AB5">
            <w:pPr>
              <w:pStyle w:val="ConsPlusNormal"/>
              <w:jc w:val="center"/>
            </w:pPr>
            <w:r>
              <w:t>473.</w:t>
            </w:r>
          </w:p>
        </w:tc>
        <w:tc>
          <w:tcPr>
            <w:tcW w:w="3118" w:type="dxa"/>
          </w:tcPr>
          <w:p w:rsidR="00577AB5" w:rsidRDefault="00577AB5">
            <w:pPr>
              <w:pStyle w:val="ConsPlusNormal"/>
            </w:pPr>
            <w:r>
              <w:t>г. Орск, ул. Нефтяников, д. 1а</w:t>
            </w:r>
          </w:p>
        </w:tc>
        <w:tc>
          <w:tcPr>
            <w:tcW w:w="1474" w:type="dxa"/>
          </w:tcPr>
          <w:p w:rsidR="00577AB5" w:rsidRDefault="00577AB5">
            <w:pPr>
              <w:pStyle w:val="ConsPlusNormal"/>
              <w:jc w:val="center"/>
            </w:pPr>
            <w:r>
              <w:t>3145,00</w:t>
            </w:r>
          </w:p>
        </w:tc>
        <w:tc>
          <w:tcPr>
            <w:tcW w:w="2551" w:type="dxa"/>
          </w:tcPr>
          <w:p w:rsidR="00577AB5" w:rsidRDefault="00577AB5">
            <w:pPr>
              <w:pStyle w:val="ConsPlusNormal"/>
              <w:jc w:val="center"/>
            </w:pPr>
            <w:r>
              <w:t>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5232925,55</w:t>
            </w:r>
          </w:p>
        </w:tc>
      </w:tr>
      <w:tr w:rsidR="00577AB5">
        <w:tc>
          <w:tcPr>
            <w:tcW w:w="794" w:type="dxa"/>
          </w:tcPr>
          <w:p w:rsidR="00577AB5" w:rsidRDefault="00577AB5">
            <w:pPr>
              <w:pStyle w:val="ConsPlusNormal"/>
              <w:jc w:val="center"/>
            </w:pPr>
            <w:r>
              <w:t>474.</w:t>
            </w:r>
          </w:p>
        </w:tc>
        <w:tc>
          <w:tcPr>
            <w:tcW w:w="3118" w:type="dxa"/>
          </w:tcPr>
          <w:p w:rsidR="00577AB5" w:rsidRDefault="00577AB5">
            <w:pPr>
              <w:pStyle w:val="ConsPlusNormal"/>
            </w:pPr>
            <w:r>
              <w:t>г. Орск, ул. Новосибирская, д. 12</w:t>
            </w:r>
          </w:p>
        </w:tc>
        <w:tc>
          <w:tcPr>
            <w:tcW w:w="1474" w:type="dxa"/>
          </w:tcPr>
          <w:p w:rsidR="00577AB5" w:rsidRDefault="00577AB5">
            <w:pPr>
              <w:pStyle w:val="ConsPlusNormal"/>
              <w:jc w:val="center"/>
            </w:pPr>
            <w:r>
              <w:t>4205,00</w:t>
            </w:r>
          </w:p>
        </w:tc>
        <w:tc>
          <w:tcPr>
            <w:tcW w:w="2551" w:type="dxa"/>
          </w:tcPr>
          <w:p w:rsidR="00577AB5" w:rsidRDefault="00577AB5">
            <w:pPr>
              <w:pStyle w:val="ConsPlusNormal"/>
              <w:jc w:val="center"/>
            </w:pPr>
            <w:r>
              <w:t>95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1285784,81</w:t>
            </w:r>
          </w:p>
        </w:tc>
      </w:tr>
      <w:tr w:rsidR="00577AB5">
        <w:tc>
          <w:tcPr>
            <w:tcW w:w="794" w:type="dxa"/>
          </w:tcPr>
          <w:p w:rsidR="00577AB5" w:rsidRDefault="00577AB5">
            <w:pPr>
              <w:pStyle w:val="ConsPlusNormal"/>
              <w:jc w:val="center"/>
            </w:pPr>
            <w:r>
              <w:t>475.</w:t>
            </w:r>
          </w:p>
        </w:tc>
        <w:tc>
          <w:tcPr>
            <w:tcW w:w="3118" w:type="dxa"/>
          </w:tcPr>
          <w:p w:rsidR="00577AB5" w:rsidRDefault="00577AB5">
            <w:pPr>
              <w:pStyle w:val="ConsPlusNormal"/>
            </w:pPr>
            <w:r>
              <w:t>г. Орск, ул. Новосибирская, д. 16</w:t>
            </w:r>
          </w:p>
        </w:tc>
        <w:tc>
          <w:tcPr>
            <w:tcW w:w="1474" w:type="dxa"/>
          </w:tcPr>
          <w:p w:rsidR="00577AB5" w:rsidRDefault="00577AB5">
            <w:pPr>
              <w:pStyle w:val="ConsPlusNormal"/>
              <w:jc w:val="center"/>
            </w:pPr>
            <w:r>
              <w:t>3835,80</w:t>
            </w:r>
          </w:p>
        </w:tc>
        <w:tc>
          <w:tcPr>
            <w:tcW w:w="2551" w:type="dxa"/>
          </w:tcPr>
          <w:p w:rsidR="00577AB5" w:rsidRDefault="00577AB5">
            <w:pPr>
              <w:pStyle w:val="ConsPlusNormal"/>
              <w:jc w:val="center"/>
            </w:pPr>
            <w:r>
              <w:t>124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312260,67</w:t>
            </w:r>
          </w:p>
        </w:tc>
      </w:tr>
      <w:tr w:rsidR="00577AB5">
        <w:tc>
          <w:tcPr>
            <w:tcW w:w="794" w:type="dxa"/>
          </w:tcPr>
          <w:p w:rsidR="00577AB5" w:rsidRDefault="00577AB5">
            <w:pPr>
              <w:pStyle w:val="ConsPlusNormal"/>
              <w:jc w:val="center"/>
            </w:pPr>
            <w:r>
              <w:t>476.</w:t>
            </w:r>
          </w:p>
        </w:tc>
        <w:tc>
          <w:tcPr>
            <w:tcW w:w="3118" w:type="dxa"/>
          </w:tcPr>
          <w:p w:rsidR="00577AB5" w:rsidRDefault="00577AB5">
            <w:pPr>
              <w:pStyle w:val="ConsPlusNormal"/>
            </w:pPr>
            <w:r>
              <w:t>г. Орск, ул. Олимпийская, д. 30</w:t>
            </w:r>
          </w:p>
        </w:tc>
        <w:tc>
          <w:tcPr>
            <w:tcW w:w="1474" w:type="dxa"/>
          </w:tcPr>
          <w:p w:rsidR="00577AB5" w:rsidRDefault="00577AB5">
            <w:pPr>
              <w:pStyle w:val="ConsPlusNormal"/>
              <w:jc w:val="center"/>
            </w:pPr>
            <w:r>
              <w:t>11945,60</w:t>
            </w:r>
          </w:p>
        </w:tc>
        <w:tc>
          <w:tcPr>
            <w:tcW w:w="2551" w:type="dxa"/>
          </w:tcPr>
          <w:p w:rsidR="00577AB5" w:rsidRDefault="00577AB5">
            <w:pPr>
              <w:pStyle w:val="ConsPlusNormal"/>
              <w:jc w:val="center"/>
            </w:pPr>
            <w:r>
              <w:t>399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2250556,00</w:t>
            </w:r>
          </w:p>
        </w:tc>
      </w:tr>
      <w:tr w:rsidR="00577AB5">
        <w:tc>
          <w:tcPr>
            <w:tcW w:w="794" w:type="dxa"/>
          </w:tcPr>
          <w:p w:rsidR="00577AB5" w:rsidRDefault="00577AB5">
            <w:pPr>
              <w:pStyle w:val="ConsPlusNormal"/>
              <w:jc w:val="center"/>
            </w:pPr>
            <w:r>
              <w:t>477.</w:t>
            </w:r>
          </w:p>
        </w:tc>
        <w:tc>
          <w:tcPr>
            <w:tcW w:w="3118" w:type="dxa"/>
          </w:tcPr>
          <w:p w:rsidR="00577AB5" w:rsidRDefault="00577AB5">
            <w:pPr>
              <w:pStyle w:val="ConsPlusNormal"/>
            </w:pPr>
            <w:r>
              <w:t>г. Орск, ул. Омская, д. 67</w:t>
            </w:r>
          </w:p>
        </w:tc>
        <w:tc>
          <w:tcPr>
            <w:tcW w:w="1474" w:type="dxa"/>
          </w:tcPr>
          <w:p w:rsidR="00577AB5" w:rsidRDefault="00577AB5">
            <w:pPr>
              <w:pStyle w:val="ConsPlusNormal"/>
              <w:jc w:val="center"/>
            </w:pPr>
            <w:r>
              <w:t>3621,70</w:t>
            </w:r>
          </w:p>
        </w:tc>
        <w:tc>
          <w:tcPr>
            <w:tcW w:w="2551" w:type="dxa"/>
          </w:tcPr>
          <w:p w:rsidR="00577AB5" w:rsidRDefault="00577AB5">
            <w:pPr>
              <w:pStyle w:val="ConsPlusNormal"/>
              <w:jc w:val="center"/>
            </w:pPr>
            <w:r>
              <w:t>167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5344116,91</w:t>
            </w:r>
          </w:p>
        </w:tc>
      </w:tr>
      <w:tr w:rsidR="00577AB5">
        <w:tc>
          <w:tcPr>
            <w:tcW w:w="794" w:type="dxa"/>
          </w:tcPr>
          <w:p w:rsidR="00577AB5" w:rsidRDefault="00577AB5">
            <w:pPr>
              <w:pStyle w:val="ConsPlusNormal"/>
              <w:jc w:val="center"/>
            </w:pPr>
            <w:r>
              <w:t>478.</w:t>
            </w:r>
          </w:p>
        </w:tc>
        <w:tc>
          <w:tcPr>
            <w:tcW w:w="3118" w:type="dxa"/>
          </w:tcPr>
          <w:p w:rsidR="00577AB5" w:rsidRDefault="00577AB5">
            <w:pPr>
              <w:pStyle w:val="ConsPlusNormal"/>
            </w:pPr>
            <w:r>
              <w:t>г. Орск, ул. Омская, д. 71</w:t>
            </w:r>
          </w:p>
        </w:tc>
        <w:tc>
          <w:tcPr>
            <w:tcW w:w="1474" w:type="dxa"/>
          </w:tcPr>
          <w:p w:rsidR="00577AB5" w:rsidRDefault="00577AB5">
            <w:pPr>
              <w:pStyle w:val="ConsPlusNormal"/>
              <w:jc w:val="center"/>
            </w:pPr>
            <w:r>
              <w:t>2966,00</w:t>
            </w:r>
          </w:p>
        </w:tc>
        <w:tc>
          <w:tcPr>
            <w:tcW w:w="2551" w:type="dxa"/>
          </w:tcPr>
          <w:p w:rsidR="00577AB5" w:rsidRDefault="00577AB5">
            <w:pPr>
              <w:pStyle w:val="ConsPlusNormal"/>
              <w:jc w:val="center"/>
            </w:pPr>
            <w:r>
              <w:t>125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3406813,07</w:t>
            </w:r>
          </w:p>
        </w:tc>
      </w:tr>
      <w:tr w:rsidR="00577AB5">
        <w:tc>
          <w:tcPr>
            <w:tcW w:w="794" w:type="dxa"/>
          </w:tcPr>
          <w:p w:rsidR="00577AB5" w:rsidRDefault="00577AB5">
            <w:pPr>
              <w:pStyle w:val="ConsPlusNormal"/>
              <w:jc w:val="center"/>
            </w:pPr>
            <w:r>
              <w:t>479.</w:t>
            </w:r>
          </w:p>
        </w:tc>
        <w:tc>
          <w:tcPr>
            <w:tcW w:w="3118" w:type="dxa"/>
          </w:tcPr>
          <w:p w:rsidR="00577AB5" w:rsidRDefault="00577AB5">
            <w:pPr>
              <w:pStyle w:val="ConsPlusNormal"/>
            </w:pPr>
            <w:r>
              <w:t>г. Орск, ул. Омская, д. 73</w:t>
            </w:r>
          </w:p>
        </w:tc>
        <w:tc>
          <w:tcPr>
            <w:tcW w:w="1474" w:type="dxa"/>
          </w:tcPr>
          <w:p w:rsidR="00577AB5" w:rsidRDefault="00577AB5">
            <w:pPr>
              <w:pStyle w:val="ConsPlusNormal"/>
              <w:jc w:val="center"/>
            </w:pPr>
            <w:r>
              <w:t>3013,90</w:t>
            </w:r>
          </w:p>
        </w:tc>
        <w:tc>
          <w:tcPr>
            <w:tcW w:w="2551" w:type="dxa"/>
          </w:tcPr>
          <w:p w:rsidR="00577AB5" w:rsidRDefault="00577AB5">
            <w:pPr>
              <w:pStyle w:val="ConsPlusNormal"/>
              <w:jc w:val="center"/>
            </w:pPr>
            <w:r>
              <w:t>144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4048120,98</w:t>
            </w:r>
          </w:p>
        </w:tc>
      </w:tr>
      <w:tr w:rsidR="00577AB5">
        <w:tc>
          <w:tcPr>
            <w:tcW w:w="794" w:type="dxa"/>
          </w:tcPr>
          <w:p w:rsidR="00577AB5" w:rsidRDefault="00577AB5">
            <w:pPr>
              <w:pStyle w:val="ConsPlusNormal"/>
              <w:jc w:val="center"/>
            </w:pPr>
            <w:r>
              <w:t>480.</w:t>
            </w:r>
          </w:p>
        </w:tc>
        <w:tc>
          <w:tcPr>
            <w:tcW w:w="3118" w:type="dxa"/>
          </w:tcPr>
          <w:p w:rsidR="00577AB5" w:rsidRDefault="00577AB5">
            <w:pPr>
              <w:pStyle w:val="ConsPlusNormal"/>
            </w:pPr>
            <w:r>
              <w:t>г. Орск, ул. Онежская, д. 32</w:t>
            </w:r>
          </w:p>
        </w:tc>
        <w:tc>
          <w:tcPr>
            <w:tcW w:w="1474" w:type="dxa"/>
          </w:tcPr>
          <w:p w:rsidR="00577AB5" w:rsidRDefault="00577AB5">
            <w:pPr>
              <w:pStyle w:val="ConsPlusNormal"/>
              <w:jc w:val="center"/>
            </w:pPr>
            <w:r>
              <w:t>1473,70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302501,83</w:t>
            </w:r>
          </w:p>
        </w:tc>
      </w:tr>
      <w:tr w:rsidR="00577AB5">
        <w:tc>
          <w:tcPr>
            <w:tcW w:w="794" w:type="dxa"/>
          </w:tcPr>
          <w:p w:rsidR="00577AB5" w:rsidRDefault="00577AB5">
            <w:pPr>
              <w:pStyle w:val="ConsPlusNormal"/>
              <w:jc w:val="center"/>
            </w:pPr>
            <w:r>
              <w:t>481.</w:t>
            </w:r>
          </w:p>
        </w:tc>
        <w:tc>
          <w:tcPr>
            <w:tcW w:w="3118" w:type="dxa"/>
          </w:tcPr>
          <w:p w:rsidR="00577AB5" w:rsidRDefault="00577AB5">
            <w:pPr>
              <w:pStyle w:val="ConsPlusNormal"/>
            </w:pPr>
            <w:r>
              <w:t>г. Орск, ул. Пацаева, д. 13</w:t>
            </w:r>
          </w:p>
        </w:tc>
        <w:tc>
          <w:tcPr>
            <w:tcW w:w="1474" w:type="dxa"/>
          </w:tcPr>
          <w:p w:rsidR="00577AB5" w:rsidRDefault="00577AB5">
            <w:pPr>
              <w:pStyle w:val="ConsPlusNormal"/>
              <w:jc w:val="center"/>
            </w:pPr>
            <w:r>
              <w:t>3241,10</w:t>
            </w:r>
          </w:p>
        </w:tc>
        <w:tc>
          <w:tcPr>
            <w:tcW w:w="2551" w:type="dxa"/>
          </w:tcPr>
          <w:p w:rsidR="00577AB5" w:rsidRDefault="00577AB5">
            <w:pPr>
              <w:pStyle w:val="ConsPlusNormal"/>
              <w:jc w:val="center"/>
            </w:pPr>
            <w:r>
              <w:t>111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461346,36</w:t>
            </w:r>
          </w:p>
        </w:tc>
      </w:tr>
      <w:tr w:rsidR="00577AB5">
        <w:tc>
          <w:tcPr>
            <w:tcW w:w="794" w:type="dxa"/>
          </w:tcPr>
          <w:p w:rsidR="00577AB5" w:rsidRDefault="00577AB5">
            <w:pPr>
              <w:pStyle w:val="ConsPlusNormal"/>
              <w:jc w:val="center"/>
            </w:pPr>
            <w:r>
              <w:t>482.</w:t>
            </w:r>
          </w:p>
        </w:tc>
        <w:tc>
          <w:tcPr>
            <w:tcW w:w="3118" w:type="dxa"/>
          </w:tcPr>
          <w:p w:rsidR="00577AB5" w:rsidRDefault="00577AB5">
            <w:pPr>
              <w:pStyle w:val="ConsPlusNormal"/>
            </w:pPr>
            <w:r>
              <w:t>г. Орск, ул. Пацаева, д. 6</w:t>
            </w:r>
          </w:p>
        </w:tc>
        <w:tc>
          <w:tcPr>
            <w:tcW w:w="1474" w:type="dxa"/>
          </w:tcPr>
          <w:p w:rsidR="00577AB5" w:rsidRDefault="00577AB5">
            <w:pPr>
              <w:pStyle w:val="ConsPlusNormal"/>
              <w:jc w:val="center"/>
            </w:pPr>
            <w:r>
              <w:t>8032,70</w:t>
            </w:r>
          </w:p>
        </w:tc>
        <w:tc>
          <w:tcPr>
            <w:tcW w:w="2551" w:type="dxa"/>
          </w:tcPr>
          <w:p w:rsidR="00577AB5" w:rsidRDefault="00577AB5">
            <w:pPr>
              <w:pStyle w:val="ConsPlusNormal"/>
              <w:jc w:val="center"/>
            </w:pPr>
            <w:r>
              <w:t>321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560022,47</w:t>
            </w:r>
          </w:p>
        </w:tc>
      </w:tr>
      <w:tr w:rsidR="00577AB5">
        <w:tc>
          <w:tcPr>
            <w:tcW w:w="794" w:type="dxa"/>
          </w:tcPr>
          <w:p w:rsidR="00577AB5" w:rsidRDefault="00577AB5">
            <w:pPr>
              <w:pStyle w:val="ConsPlusNormal"/>
              <w:jc w:val="center"/>
            </w:pPr>
            <w:r>
              <w:t>483.</w:t>
            </w:r>
          </w:p>
        </w:tc>
        <w:tc>
          <w:tcPr>
            <w:tcW w:w="3118" w:type="dxa"/>
          </w:tcPr>
          <w:p w:rsidR="00577AB5" w:rsidRDefault="00577AB5">
            <w:pPr>
              <w:pStyle w:val="ConsPlusNormal"/>
            </w:pPr>
            <w:r>
              <w:t>г. Орск, ул. Пацаева, д. 9</w:t>
            </w:r>
          </w:p>
        </w:tc>
        <w:tc>
          <w:tcPr>
            <w:tcW w:w="1474" w:type="dxa"/>
          </w:tcPr>
          <w:p w:rsidR="00577AB5" w:rsidRDefault="00577AB5">
            <w:pPr>
              <w:pStyle w:val="ConsPlusNormal"/>
              <w:jc w:val="center"/>
            </w:pPr>
            <w:r>
              <w:t>2984,30</w:t>
            </w:r>
          </w:p>
        </w:tc>
        <w:tc>
          <w:tcPr>
            <w:tcW w:w="2551" w:type="dxa"/>
          </w:tcPr>
          <w:p w:rsidR="00577AB5" w:rsidRDefault="00577AB5">
            <w:pPr>
              <w:pStyle w:val="ConsPlusNormal"/>
              <w:jc w:val="center"/>
            </w:pPr>
            <w:r>
              <w:t>134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3335248,56</w:t>
            </w:r>
          </w:p>
        </w:tc>
      </w:tr>
      <w:tr w:rsidR="00577AB5">
        <w:tc>
          <w:tcPr>
            <w:tcW w:w="794" w:type="dxa"/>
          </w:tcPr>
          <w:p w:rsidR="00577AB5" w:rsidRDefault="00577AB5">
            <w:pPr>
              <w:pStyle w:val="ConsPlusNormal"/>
              <w:jc w:val="center"/>
            </w:pPr>
            <w:r>
              <w:lastRenderedPageBreak/>
              <w:t>484.</w:t>
            </w:r>
          </w:p>
        </w:tc>
        <w:tc>
          <w:tcPr>
            <w:tcW w:w="3118" w:type="dxa"/>
          </w:tcPr>
          <w:p w:rsidR="00577AB5" w:rsidRDefault="00577AB5">
            <w:pPr>
              <w:pStyle w:val="ConsPlusNormal"/>
            </w:pPr>
            <w:r>
              <w:t>г. Орск, ул. Попова, д. 4а</w:t>
            </w:r>
          </w:p>
        </w:tc>
        <w:tc>
          <w:tcPr>
            <w:tcW w:w="1474" w:type="dxa"/>
          </w:tcPr>
          <w:p w:rsidR="00577AB5" w:rsidRDefault="00577AB5">
            <w:pPr>
              <w:pStyle w:val="ConsPlusNormal"/>
              <w:jc w:val="center"/>
            </w:pPr>
            <w:r>
              <w:t>8730,80</w:t>
            </w:r>
          </w:p>
        </w:tc>
        <w:tc>
          <w:tcPr>
            <w:tcW w:w="2551" w:type="dxa"/>
          </w:tcPr>
          <w:p w:rsidR="00577AB5" w:rsidRDefault="00577AB5">
            <w:pPr>
              <w:pStyle w:val="ConsPlusNormal"/>
              <w:jc w:val="center"/>
            </w:pPr>
            <w:r>
              <w:t>274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7727740,94</w:t>
            </w:r>
          </w:p>
        </w:tc>
      </w:tr>
      <w:tr w:rsidR="00577AB5">
        <w:tc>
          <w:tcPr>
            <w:tcW w:w="794" w:type="dxa"/>
          </w:tcPr>
          <w:p w:rsidR="00577AB5" w:rsidRDefault="00577AB5">
            <w:pPr>
              <w:pStyle w:val="ConsPlusNormal"/>
              <w:jc w:val="center"/>
            </w:pPr>
            <w:r>
              <w:t>485.</w:t>
            </w:r>
          </w:p>
        </w:tc>
        <w:tc>
          <w:tcPr>
            <w:tcW w:w="3118" w:type="dxa"/>
          </w:tcPr>
          <w:p w:rsidR="00577AB5" w:rsidRDefault="00577AB5">
            <w:pPr>
              <w:pStyle w:val="ConsPlusNormal"/>
            </w:pPr>
            <w:r>
              <w:t>г. Орск, ул. Пржевальского, д. 1а</w:t>
            </w:r>
          </w:p>
        </w:tc>
        <w:tc>
          <w:tcPr>
            <w:tcW w:w="1474" w:type="dxa"/>
          </w:tcPr>
          <w:p w:rsidR="00577AB5" w:rsidRDefault="00577AB5">
            <w:pPr>
              <w:pStyle w:val="ConsPlusNormal"/>
              <w:jc w:val="center"/>
            </w:pPr>
            <w:r>
              <w:t>6953,00</w:t>
            </w:r>
          </w:p>
        </w:tc>
        <w:tc>
          <w:tcPr>
            <w:tcW w:w="2551" w:type="dxa"/>
          </w:tcPr>
          <w:p w:rsidR="00577AB5" w:rsidRDefault="00577AB5">
            <w:pPr>
              <w:pStyle w:val="ConsPlusNormal"/>
              <w:jc w:val="center"/>
            </w:pPr>
            <w:r>
              <w:t>159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4120226,39</w:t>
            </w:r>
          </w:p>
        </w:tc>
      </w:tr>
      <w:tr w:rsidR="00577AB5">
        <w:tc>
          <w:tcPr>
            <w:tcW w:w="794" w:type="dxa"/>
          </w:tcPr>
          <w:p w:rsidR="00577AB5" w:rsidRDefault="00577AB5">
            <w:pPr>
              <w:pStyle w:val="ConsPlusNormal"/>
              <w:jc w:val="center"/>
            </w:pPr>
            <w:r>
              <w:t>486.</w:t>
            </w:r>
          </w:p>
        </w:tc>
        <w:tc>
          <w:tcPr>
            <w:tcW w:w="3118" w:type="dxa"/>
          </w:tcPr>
          <w:p w:rsidR="00577AB5" w:rsidRDefault="00577AB5">
            <w:pPr>
              <w:pStyle w:val="ConsPlusNormal"/>
            </w:pPr>
            <w:r>
              <w:t>г. Орск, ул. Пржевальского, д. 21</w:t>
            </w:r>
          </w:p>
        </w:tc>
        <w:tc>
          <w:tcPr>
            <w:tcW w:w="1474" w:type="dxa"/>
          </w:tcPr>
          <w:p w:rsidR="00577AB5" w:rsidRDefault="00577AB5">
            <w:pPr>
              <w:pStyle w:val="ConsPlusNormal"/>
              <w:jc w:val="center"/>
            </w:pPr>
            <w:r>
              <w:t>5709,00</w:t>
            </w:r>
          </w:p>
        </w:tc>
        <w:tc>
          <w:tcPr>
            <w:tcW w:w="2551" w:type="dxa"/>
          </w:tcPr>
          <w:p w:rsidR="00577AB5" w:rsidRDefault="00577AB5">
            <w:pPr>
              <w:pStyle w:val="ConsPlusNormal"/>
              <w:jc w:val="center"/>
            </w:pPr>
            <w:r>
              <w:t>214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6130092,43</w:t>
            </w:r>
          </w:p>
        </w:tc>
      </w:tr>
      <w:tr w:rsidR="00577AB5">
        <w:tc>
          <w:tcPr>
            <w:tcW w:w="794" w:type="dxa"/>
          </w:tcPr>
          <w:p w:rsidR="00577AB5" w:rsidRDefault="00577AB5">
            <w:pPr>
              <w:pStyle w:val="ConsPlusNormal"/>
              <w:jc w:val="center"/>
            </w:pPr>
            <w:r>
              <w:t>487.</w:t>
            </w:r>
          </w:p>
        </w:tc>
        <w:tc>
          <w:tcPr>
            <w:tcW w:w="3118" w:type="dxa"/>
          </w:tcPr>
          <w:p w:rsidR="00577AB5" w:rsidRDefault="00577AB5">
            <w:pPr>
              <w:pStyle w:val="ConsPlusNormal"/>
            </w:pPr>
            <w:r>
              <w:t>г. Орск, ул. Радостева, д. 8</w:t>
            </w:r>
          </w:p>
        </w:tc>
        <w:tc>
          <w:tcPr>
            <w:tcW w:w="1474" w:type="dxa"/>
          </w:tcPr>
          <w:p w:rsidR="00577AB5" w:rsidRDefault="00577AB5">
            <w:pPr>
              <w:pStyle w:val="ConsPlusNormal"/>
              <w:jc w:val="center"/>
            </w:pPr>
            <w:r>
              <w:t>2414,50</w:t>
            </w:r>
          </w:p>
        </w:tc>
        <w:tc>
          <w:tcPr>
            <w:tcW w:w="2551" w:type="dxa"/>
          </w:tcPr>
          <w:p w:rsidR="00577AB5" w:rsidRDefault="00577AB5">
            <w:pPr>
              <w:pStyle w:val="ConsPlusNormal"/>
              <w:jc w:val="center"/>
            </w:pPr>
            <w:r>
              <w:t>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1587761,22</w:t>
            </w:r>
          </w:p>
        </w:tc>
      </w:tr>
      <w:tr w:rsidR="00577AB5">
        <w:tc>
          <w:tcPr>
            <w:tcW w:w="794" w:type="dxa"/>
          </w:tcPr>
          <w:p w:rsidR="00577AB5" w:rsidRDefault="00577AB5">
            <w:pPr>
              <w:pStyle w:val="ConsPlusNormal"/>
              <w:jc w:val="center"/>
            </w:pPr>
            <w:r>
              <w:t>488.</w:t>
            </w:r>
          </w:p>
        </w:tc>
        <w:tc>
          <w:tcPr>
            <w:tcW w:w="3118" w:type="dxa"/>
          </w:tcPr>
          <w:p w:rsidR="00577AB5" w:rsidRDefault="00577AB5">
            <w:pPr>
              <w:pStyle w:val="ConsPlusNormal"/>
            </w:pPr>
            <w:r>
              <w:t>г. Орск, ул. Станиславского, д. 2</w:t>
            </w:r>
          </w:p>
        </w:tc>
        <w:tc>
          <w:tcPr>
            <w:tcW w:w="1474" w:type="dxa"/>
          </w:tcPr>
          <w:p w:rsidR="00577AB5" w:rsidRDefault="00577AB5">
            <w:pPr>
              <w:pStyle w:val="ConsPlusNormal"/>
              <w:jc w:val="center"/>
            </w:pPr>
            <w:r>
              <w:t>2302,00</w:t>
            </w:r>
          </w:p>
        </w:tc>
        <w:tc>
          <w:tcPr>
            <w:tcW w:w="2551" w:type="dxa"/>
          </w:tcPr>
          <w:p w:rsidR="00577AB5" w:rsidRDefault="00577AB5">
            <w:pPr>
              <w:pStyle w:val="ConsPlusNormal"/>
              <w:jc w:val="center"/>
            </w:pPr>
            <w:r>
              <w:t>90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2458579,81</w:t>
            </w:r>
          </w:p>
        </w:tc>
      </w:tr>
      <w:tr w:rsidR="00577AB5">
        <w:tc>
          <w:tcPr>
            <w:tcW w:w="794" w:type="dxa"/>
          </w:tcPr>
          <w:p w:rsidR="00577AB5" w:rsidRDefault="00577AB5">
            <w:pPr>
              <w:pStyle w:val="ConsPlusNormal"/>
              <w:jc w:val="center"/>
            </w:pPr>
            <w:r>
              <w:t>489.</w:t>
            </w:r>
          </w:p>
        </w:tc>
        <w:tc>
          <w:tcPr>
            <w:tcW w:w="3118" w:type="dxa"/>
          </w:tcPr>
          <w:p w:rsidR="00577AB5" w:rsidRDefault="00577AB5">
            <w:pPr>
              <w:pStyle w:val="ConsPlusNormal"/>
            </w:pPr>
            <w:r>
              <w:t>г. Орск, ул. Станиславского, д. 55а</w:t>
            </w:r>
          </w:p>
        </w:tc>
        <w:tc>
          <w:tcPr>
            <w:tcW w:w="1474" w:type="dxa"/>
          </w:tcPr>
          <w:p w:rsidR="00577AB5" w:rsidRDefault="00577AB5">
            <w:pPr>
              <w:pStyle w:val="ConsPlusNormal"/>
              <w:jc w:val="center"/>
            </w:pPr>
            <w:r>
              <w:t>3945,40</w:t>
            </w:r>
          </w:p>
        </w:tc>
        <w:tc>
          <w:tcPr>
            <w:tcW w:w="2551" w:type="dxa"/>
          </w:tcPr>
          <w:p w:rsidR="00577AB5" w:rsidRDefault="00577AB5">
            <w:pPr>
              <w:pStyle w:val="ConsPlusNormal"/>
              <w:jc w:val="center"/>
            </w:pPr>
            <w:r>
              <w:t>93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4350057,97</w:t>
            </w:r>
          </w:p>
        </w:tc>
      </w:tr>
      <w:tr w:rsidR="00577AB5">
        <w:tc>
          <w:tcPr>
            <w:tcW w:w="794" w:type="dxa"/>
          </w:tcPr>
          <w:p w:rsidR="00577AB5" w:rsidRDefault="00577AB5">
            <w:pPr>
              <w:pStyle w:val="ConsPlusNormal"/>
              <w:jc w:val="center"/>
            </w:pPr>
            <w:r>
              <w:t>490.</w:t>
            </w:r>
          </w:p>
        </w:tc>
        <w:tc>
          <w:tcPr>
            <w:tcW w:w="3118" w:type="dxa"/>
          </w:tcPr>
          <w:p w:rsidR="00577AB5" w:rsidRDefault="00577AB5">
            <w:pPr>
              <w:pStyle w:val="ConsPlusNormal"/>
            </w:pPr>
            <w:r>
              <w:t>г. Орск, ул. Станиславского, д. 91б</w:t>
            </w:r>
          </w:p>
        </w:tc>
        <w:tc>
          <w:tcPr>
            <w:tcW w:w="1474" w:type="dxa"/>
          </w:tcPr>
          <w:p w:rsidR="00577AB5" w:rsidRDefault="00577AB5">
            <w:pPr>
              <w:pStyle w:val="ConsPlusNormal"/>
              <w:jc w:val="center"/>
            </w:pPr>
            <w:r>
              <w:t>6851,30</w:t>
            </w:r>
          </w:p>
        </w:tc>
        <w:tc>
          <w:tcPr>
            <w:tcW w:w="2551" w:type="dxa"/>
          </w:tcPr>
          <w:p w:rsidR="00577AB5" w:rsidRDefault="00577AB5">
            <w:pPr>
              <w:pStyle w:val="ConsPlusNormal"/>
              <w:jc w:val="center"/>
            </w:pPr>
            <w:r>
              <w:t>253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2458288,00</w:t>
            </w:r>
          </w:p>
        </w:tc>
      </w:tr>
      <w:tr w:rsidR="00577AB5">
        <w:tc>
          <w:tcPr>
            <w:tcW w:w="794" w:type="dxa"/>
          </w:tcPr>
          <w:p w:rsidR="00577AB5" w:rsidRDefault="00577AB5">
            <w:pPr>
              <w:pStyle w:val="ConsPlusNormal"/>
              <w:jc w:val="center"/>
            </w:pPr>
            <w:r>
              <w:t>491.</w:t>
            </w:r>
          </w:p>
        </w:tc>
        <w:tc>
          <w:tcPr>
            <w:tcW w:w="3118" w:type="dxa"/>
          </w:tcPr>
          <w:p w:rsidR="00577AB5" w:rsidRDefault="00577AB5">
            <w:pPr>
              <w:pStyle w:val="ConsPlusNormal"/>
            </w:pPr>
            <w:r>
              <w:t>г. Орск, ул. Станционная, д. 11а</w:t>
            </w:r>
          </w:p>
        </w:tc>
        <w:tc>
          <w:tcPr>
            <w:tcW w:w="1474" w:type="dxa"/>
          </w:tcPr>
          <w:p w:rsidR="00577AB5" w:rsidRDefault="00577AB5">
            <w:pPr>
              <w:pStyle w:val="ConsPlusNormal"/>
              <w:jc w:val="center"/>
            </w:pPr>
            <w:r>
              <w:t>2199,00</w:t>
            </w:r>
          </w:p>
        </w:tc>
        <w:tc>
          <w:tcPr>
            <w:tcW w:w="2551" w:type="dxa"/>
          </w:tcPr>
          <w:p w:rsidR="00577AB5" w:rsidRDefault="00577AB5">
            <w:pPr>
              <w:pStyle w:val="ConsPlusNormal"/>
              <w:jc w:val="center"/>
            </w:pPr>
            <w:r>
              <w:t>77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1595809,62</w:t>
            </w:r>
          </w:p>
        </w:tc>
      </w:tr>
      <w:tr w:rsidR="00577AB5">
        <w:tc>
          <w:tcPr>
            <w:tcW w:w="794" w:type="dxa"/>
          </w:tcPr>
          <w:p w:rsidR="00577AB5" w:rsidRDefault="00577AB5">
            <w:pPr>
              <w:pStyle w:val="ConsPlusNormal"/>
              <w:jc w:val="center"/>
            </w:pPr>
            <w:r>
              <w:t>492.</w:t>
            </w:r>
          </w:p>
        </w:tc>
        <w:tc>
          <w:tcPr>
            <w:tcW w:w="3118" w:type="dxa"/>
          </w:tcPr>
          <w:p w:rsidR="00577AB5" w:rsidRDefault="00577AB5">
            <w:pPr>
              <w:pStyle w:val="ConsPlusNormal"/>
            </w:pPr>
            <w:r>
              <w:t>г. Орск, ул. Стартовая, д. 9</w:t>
            </w:r>
          </w:p>
        </w:tc>
        <w:tc>
          <w:tcPr>
            <w:tcW w:w="1474" w:type="dxa"/>
          </w:tcPr>
          <w:p w:rsidR="00577AB5" w:rsidRDefault="00577AB5">
            <w:pPr>
              <w:pStyle w:val="ConsPlusNormal"/>
              <w:jc w:val="center"/>
            </w:pPr>
            <w:r>
              <w:t>5804,30</w:t>
            </w:r>
          </w:p>
        </w:tc>
        <w:tc>
          <w:tcPr>
            <w:tcW w:w="2551" w:type="dxa"/>
          </w:tcPr>
          <w:p w:rsidR="00577AB5" w:rsidRDefault="00577AB5">
            <w:pPr>
              <w:pStyle w:val="ConsPlusNormal"/>
              <w:jc w:val="center"/>
            </w:pPr>
            <w:r>
              <w:t>189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792741,01</w:t>
            </w:r>
          </w:p>
        </w:tc>
      </w:tr>
      <w:tr w:rsidR="00577AB5">
        <w:tc>
          <w:tcPr>
            <w:tcW w:w="794" w:type="dxa"/>
          </w:tcPr>
          <w:p w:rsidR="00577AB5" w:rsidRDefault="00577AB5">
            <w:pPr>
              <w:pStyle w:val="ConsPlusNormal"/>
              <w:jc w:val="center"/>
            </w:pPr>
            <w:r>
              <w:t>493.</w:t>
            </w:r>
          </w:p>
        </w:tc>
        <w:tc>
          <w:tcPr>
            <w:tcW w:w="3118" w:type="dxa"/>
          </w:tcPr>
          <w:p w:rsidR="00577AB5" w:rsidRDefault="00577AB5">
            <w:pPr>
              <w:pStyle w:val="ConsPlusNormal"/>
            </w:pPr>
            <w:r>
              <w:t>г. Орск, ул. Стасова, д. 8</w:t>
            </w:r>
          </w:p>
        </w:tc>
        <w:tc>
          <w:tcPr>
            <w:tcW w:w="1474" w:type="dxa"/>
          </w:tcPr>
          <w:p w:rsidR="00577AB5" w:rsidRDefault="00577AB5">
            <w:pPr>
              <w:pStyle w:val="ConsPlusNormal"/>
              <w:jc w:val="center"/>
            </w:pPr>
            <w:r>
              <w:t>20303,90</w:t>
            </w:r>
          </w:p>
        </w:tc>
        <w:tc>
          <w:tcPr>
            <w:tcW w:w="2551" w:type="dxa"/>
          </w:tcPr>
          <w:p w:rsidR="00577AB5" w:rsidRDefault="00577AB5">
            <w:pPr>
              <w:pStyle w:val="ConsPlusNormal"/>
              <w:jc w:val="center"/>
            </w:pPr>
            <w:r>
              <w:t>612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314798,44</w:t>
            </w:r>
          </w:p>
        </w:tc>
      </w:tr>
      <w:tr w:rsidR="00577AB5">
        <w:tc>
          <w:tcPr>
            <w:tcW w:w="794" w:type="dxa"/>
          </w:tcPr>
          <w:p w:rsidR="00577AB5" w:rsidRDefault="00577AB5">
            <w:pPr>
              <w:pStyle w:val="ConsPlusNormal"/>
              <w:jc w:val="center"/>
            </w:pPr>
            <w:r>
              <w:t>494.</w:t>
            </w:r>
          </w:p>
        </w:tc>
        <w:tc>
          <w:tcPr>
            <w:tcW w:w="3118" w:type="dxa"/>
          </w:tcPr>
          <w:p w:rsidR="00577AB5" w:rsidRDefault="00577AB5">
            <w:pPr>
              <w:pStyle w:val="ConsPlusNormal"/>
            </w:pPr>
            <w:r>
              <w:t>г. Орск, ул. Тагильская, д. 36</w:t>
            </w:r>
          </w:p>
        </w:tc>
        <w:tc>
          <w:tcPr>
            <w:tcW w:w="1474" w:type="dxa"/>
          </w:tcPr>
          <w:p w:rsidR="00577AB5" w:rsidRDefault="00577AB5">
            <w:pPr>
              <w:pStyle w:val="ConsPlusNormal"/>
              <w:jc w:val="center"/>
            </w:pPr>
            <w:r>
              <w:t>3664,90</w:t>
            </w:r>
          </w:p>
        </w:tc>
        <w:tc>
          <w:tcPr>
            <w:tcW w:w="2551" w:type="dxa"/>
          </w:tcPr>
          <w:p w:rsidR="00577AB5" w:rsidRDefault="00577AB5">
            <w:pPr>
              <w:pStyle w:val="ConsPlusNormal"/>
              <w:jc w:val="center"/>
            </w:pPr>
            <w:r>
              <w:t>102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4277619,45</w:t>
            </w:r>
          </w:p>
        </w:tc>
      </w:tr>
      <w:tr w:rsidR="00577AB5">
        <w:tc>
          <w:tcPr>
            <w:tcW w:w="794" w:type="dxa"/>
          </w:tcPr>
          <w:p w:rsidR="00577AB5" w:rsidRDefault="00577AB5">
            <w:pPr>
              <w:pStyle w:val="ConsPlusNormal"/>
              <w:jc w:val="center"/>
            </w:pPr>
            <w:r>
              <w:t>495.</w:t>
            </w:r>
          </w:p>
        </w:tc>
        <w:tc>
          <w:tcPr>
            <w:tcW w:w="3118" w:type="dxa"/>
          </w:tcPr>
          <w:p w:rsidR="00577AB5" w:rsidRDefault="00577AB5">
            <w:pPr>
              <w:pStyle w:val="ConsPlusNormal"/>
            </w:pPr>
            <w:r>
              <w:t>г. Орск, ул. Тагильская, д. 37</w:t>
            </w:r>
          </w:p>
        </w:tc>
        <w:tc>
          <w:tcPr>
            <w:tcW w:w="1474" w:type="dxa"/>
          </w:tcPr>
          <w:p w:rsidR="00577AB5" w:rsidRDefault="00577AB5">
            <w:pPr>
              <w:pStyle w:val="ConsPlusNormal"/>
              <w:jc w:val="center"/>
            </w:pPr>
            <w:r>
              <w:t>3002,80</w:t>
            </w:r>
          </w:p>
        </w:tc>
        <w:tc>
          <w:tcPr>
            <w:tcW w:w="2551" w:type="dxa"/>
          </w:tcPr>
          <w:p w:rsidR="00577AB5" w:rsidRDefault="00577AB5">
            <w:pPr>
              <w:pStyle w:val="ConsPlusNormal"/>
              <w:jc w:val="center"/>
            </w:pPr>
            <w:r>
              <w:t>105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3534339,77</w:t>
            </w:r>
          </w:p>
        </w:tc>
      </w:tr>
      <w:tr w:rsidR="00577AB5">
        <w:tc>
          <w:tcPr>
            <w:tcW w:w="794" w:type="dxa"/>
          </w:tcPr>
          <w:p w:rsidR="00577AB5" w:rsidRDefault="00577AB5">
            <w:pPr>
              <w:pStyle w:val="ConsPlusNormal"/>
              <w:jc w:val="center"/>
            </w:pPr>
            <w:r>
              <w:t>496.</w:t>
            </w:r>
          </w:p>
        </w:tc>
        <w:tc>
          <w:tcPr>
            <w:tcW w:w="3118" w:type="dxa"/>
          </w:tcPr>
          <w:p w:rsidR="00577AB5" w:rsidRDefault="00577AB5">
            <w:pPr>
              <w:pStyle w:val="ConsPlusNormal"/>
            </w:pPr>
            <w:r>
              <w:t>г. Орск, ул. Тбилисская, д. 1а</w:t>
            </w:r>
          </w:p>
        </w:tc>
        <w:tc>
          <w:tcPr>
            <w:tcW w:w="1474" w:type="dxa"/>
          </w:tcPr>
          <w:p w:rsidR="00577AB5" w:rsidRDefault="00577AB5">
            <w:pPr>
              <w:pStyle w:val="ConsPlusNormal"/>
              <w:jc w:val="center"/>
            </w:pPr>
            <w:r>
              <w:t>3674,60</w:t>
            </w:r>
          </w:p>
        </w:tc>
        <w:tc>
          <w:tcPr>
            <w:tcW w:w="2551" w:type="dxa"/>
          </w:tcPr>
          <w:p w:rsidR="00577AB5" w:rsidRDefault="00577AB5">
            <w:pPr>
              <w:pStyle w:val="ConsPlusNormal"/>
              <w:jc w:val="center"/>
            </w:pPr>
            <w:r>
              <w:t>72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2772413,59</w:t>
            </w:r>
          </w:p>
        </w:tc>
      </w:tr>
      <w:tr w:rsidR="00577AB5">
        <w:tc>
          <w:tcPr>
            <w:tcW w:w="794" w:type="dxa"/>
          </w:tcPr>
          <w:p w:rsidR="00577AB5" w:rsidRDefault="00577AB5">
            <w:pPr>
              <w:pStyle w:val="ConsPlusNormal"/>
              <w:jc w:val="center"/>
            </w:pPr>
            <w:r>
              <w:t>497.</w:t>
            </w:r>
          </w:p>
        </w:tc>
        <w:tc>
          <w:tcPr>
            <w:tcW w:w="3118" w:type="dxa"/>
          </w:tcPr>
          <w:p w:rsidR="00577AB5" w:rsidRDefault="00577AB5">
            <w:pPr>
              <w:pStyle w:val="ConsPlusNormal"/>
            </w:pPr>
            <w:r>
              <w:t>г. Орск, ул. Черниговская, д. 11</w:t>
            </w:r>
          </w:p>
        </w:tc>
        <w:tc>
          <w:tcPr>
            <w:tcW w:w="1474" w:type="dxa"/>
          </w:tcPr>
          <w:p w:rsidR="00577AB5" w:rsidRDefault="00577AB5">
            <w:pPr>
              <w:pStyle w:val="ConsPlusNormal"/>
              <w:jc w:val="center"/>
            </w:pPr>
            <w:r>
              <w:t>2986,20</w:t>
            </w:r>
          </w:p>
        </w:tc>
        <w:tc>
          <w:tcPr>
            <w:tcW w:w="2551" w:type="dxa"/>
          </w:tcPr>
          <w:p w:rsidR="00577AB5" w:rsidRDefault="00577AB5">
            <w:pPr>
              <w:pStyle w:val="ConsPlusNormal"/>
              <w:jc w:val="center"/>
            </w:pPr>
            <w:r>
              <w:t>125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3214557,34</w:t>
            </w:r>
          </w:p>
        </w:tc>
      </w:tr>
      <w:tr w:rsidR="00577AB5">
        <w:tc>
          <w:tcPr>
            <w:tcW w:w="794" w:type="dxa"/>
          </w:tcPr>
          <w:p w:rsidR="00577AB5" w:rsidRDefault="00577AB5">
            <w:pPr>
              <w:pStyle w:val="ConsPlusNormal"/>
              <w:jc w:val="center"/>
            </w:pPr>
            <w:r>
              <w:t>498.</w:t>
            </w:r>
          </w:p>
        </w:tc>
        <w:tc>
          <w:tcPr>
            <w:tcW w:w="3118" w:type="dxa"/>
          </w:tcPr>
          <w:p w:rsidR="00577AB5" w:rsidRDefault="00577AB5">
            <w:pPr>
              <w:pStyle w:val="ConsPlusNormal"/>
            </w:pPr>
            <w:r>
              <w:t>г. Орск, ул. Черниговская, д. 6</w:t>
            </w:r>
          </w:p>
        </w:tc>
        <w:tc>
          <w:tcPr>
            <w:tcW w:w="1474" w:type="dxa"/>
          </w:tcPr>
          <w:p w:rsidR="00577AB5" w:rsidRDefault="00577AB5">
            <w:pPr>
              <w:pStyle w:val="ConsPlusNormal"/>
              <w:jc w:val="center"/>
            </w:pPr>
            <w:r>
              <w:t>2994,90</w:t>
            </w:r>
          </w:p>
        </w:tc>
        <w:tc>
          <w:tcPr>
            <w:tcW w:w="2551" w:type="dxa"/>
          </w:tcPr>
          <w:p w:rsidR="00577AB5" w:rsidRDefault="00577AB5">
            <w:pPr>
              <w:pStyle w:val="ConsPlusNormal"/>
              <w:jc w:val="center"/>
            </w:pPr>
            <w:r>
              <w:t>189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1050000,00</w:t>
            </w:r>
          </w:p>
        </w:tc>
      </w:tr>
      <w:tr w:rsidR="00577AB5">
        <w:tc>
          <w:tcPr>
            <w:tcW w:w="794" w:type="dxa"/>
          </w:tcPr>
          <w:p w:rsidR="00577AB5" w:rsidRDefault="00577AB5">
            <w:pPr>
              <w:pStyle w:val="ConsPlusNormal"/>
              <w:jc w:val="center"/>
            </w:pPr>
            <w:r>
              <w:t>499.</w:t>
            </w:r>
          </w:p>
        </w:tc>
        <w:tc>
          <w:tcPr>
            <w:tcW w:w="3118" w:type="dxa"/>
          </w:tcPr>
          <w:p w:rsidR="00577AB5" w:rsidRDefault="00577AB5">
            <w:pPr>
              <w:pStyle w:val="ConsPlusNormal"/>
            </w:pPr>
            <w:r>
              <w:t>г. Орск, ул. Ю. Фучика, д. 4а</w:t>
            </w:r>
          </w:p>
        </w:tc>
        <w:tc>
          <w:tcPr>
            <w:tcW w:w="1474" w:type="dxa"/>
          </w:tcPr>
          <w:p w:rsidR="00577AB5" w:rsidRDefault="00577AB5">
            <w:pPr>
              <w:pStyle w:val="ConsPlusNormal"/>
              <w:jc w:val="center"/>
            </w:pPr>
            <w:r>
              <w:t>7054,40</w:t>
            </w:r>
          </w:p>
        </w:tc>
        <w:tc>
          <w:tcPr>
            <w:tcW w:w="2551" w:type="dxa"/>
          </w:tcPr>
          <w:p w:rsidR="00577AB5" w:rsidRDefault="00577AB5">
            <w:pPr>
              <w:pStyle w:val="ConsPlusNormal"/>
              <w:jc w:val="center"/>
            </w:pPr>
            <w:r>
              <w:t>212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8248155,25</w:t>
            </w:r>
          </w:p>
        </w:tc>
      </w:tr>
      <w:tr w:rsidR="00577AB5">
        <w:tc>
          <w:tcPr>
            <w:tcW w:w="794" w:type="dxa"/>
          </w:tcPr>
          <w:p w:rsidR="00577AB5" w:rsidRDefault="00577AB5">
            <w:pPr>
              <w:pStyle w:val="ConsPlusNormal"/>
              <w:jc w:val="center"/>
            </w:pPr>
            <w:r>
              <w:t>500.</w:t>
            </w:r>
          </w:p>
        </w:tc>
        <w:tc>
          <w:tcPr>
            <w:tcW w:w="3118" w:type="dxa"/>
          </w:tcPr>
          <w:p w:rsidR="00577AB5" w:rsidRDefault="00577AB5">
            <w:pPr>
              <w:pStyle w:val="ConsPlusNormal"/>
            </w:pPr>
            <w:r>
              <w:t>г. Орск, ул. Ялтинская, д. 92б</w:t>
            </w:r>
          </w:p>
        </w:tc>
        <w:tc>
          <w:tcPr>
            <w:tcW w:w="1474" w:type="dxa"/>
          </w:tcPr>
          <w:p w:rsidR="00577AB5" w:rsidRDefault="00577AB5">
            <w:pPr>
              <w:pStyle w:val="ConsPlusNormal"/>
              <w:jc w:val="center"/>
            </w:pPr>
            <w:r>
              <w:t>6351,60</w:t>
            </w:r>
          </w:p>
        </w:tc>
        <w:tc>
          <w:tcPr>
            <w:tcW w:w="2551" w:type="dxa"/>
          </w:tcPr>
          <w:p w:rsidR="00577AB5" w:rsidRDefault="00577AB5">
            <w:pPr>
              <w:pStyle w:val="ConsPlusNormal"/>
              <w:jc w:val="center"/>
            </w:pPr>
            <w:r>
              <w:t>225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7762622,86</w:t>
            </w:r>
          </w:p>
        </w:tc>
      </w:tr>
      <w:tr w:rsidR="00577AB5">
        <w:tc>
          <w:tcPr>
            <w:tcW w:w="13606" w:type="dxa"/>
            <w:gridSpan w:val="7"/>
          </w:tcPr>
          <w:p w:rsidR="00577AB5" w:rsidRDefault="00577AB5">
            <w:pPr>
              <w:pStyle w:val="ConsPlusNormal"/>
              <w:jc w:val="center"/>
              <w:outlineLvl w:val="3"/>
            </w:pPr>
            <w:r>
              <w:lastRenderedPageBreak/>
              <w:t>13. Муниципальное образование городской округ ЗАТО пос. Комаровский</w:t>
            </w:r>
          </w:p>
        </w:tc>
      </w:tr>
      <w:tr w:rsidR="00577AB5">
        <w:tc>
          <w:tcPr>
            <w:tcW w:w="3912" w:type="dxa"/>
            <w:gridSpan w:val="2"/>
          </w:tcPr>
          <w:p w:rsidR="00577AB5" w:rsidRDefault="00577AB5">
            <w:pPr>
              <w:pStyle w:val="ConsPlusNormal"/>
            </w:pPr>
            <w:r>
              <w:t>Итого по муниципальному образованию городской округ ЗАТО пос. Комаровский</w:t>
            </w:r>
          </w:p>
        </w:tc>
        <w:tc>
          <w:tcPr>
            <w:tcW w:w="1474" w:type="dxa"/>
          </w:tcPr>
          <w:p w:rsidR="00577AB5" w:rsidRDefault="00577AB5">
            <w:pPr>
              <w:pStyle w:val="ConsPlusNormal"/>
              <w:jc w:val="center"/>
            </w:pPr>
            <w:r>
              <w:t>10433,50</w:t>
            </w:r>
          </w:p>
        </w:tc>
        <w:tc>
          <w:tcPr>
            <w:tcW w:w="2551" w:type="dxa"/>
          </w:tcPr>
          <w:p w:rsidR="00577AB5" w:rsidRDefault="00577AB5">
            <w:pPr>
              <w:pStyle w:val="ConsPlusNormal"/>
              <w:jc w:val="center"/>
            </w:pPr>
            <w:r>
              <w:t>472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2</w:t>
            </w:r>
          </w:p>
        </w:tc>
        <w:tc>
          <w:tcPr>
            <w:tcW w:w="1984" w:type="dxa"/>
          </w:tcPr>
          <w:p w:rsidR="00577AB5" w:rsidRDefault="00577AB5">
            <w:pPr>
              <w:pStyle w:val="ConsPlusNormal"/>
              <w:jc w:val="center"/>
            </w:pPr>
            <w:r>
              <w:t>3182556,00</w:t>
            </w:r>
          </w:p>
        </w:tc>
      </w:tr>
      <w:tr w:rsidR="00577AB5">
        <w:tc>
          <w:tcPr>
            <w:tcW w:w="794" w:type="dxa"/>
          </w:tcPr>
          <w:p w:rsidR="00577AB5" w:rsidRDefault="00577AB5">
            <w:pPr>
              <w:pStyle w:val="ConsPlusNormal"/>
              <w:jc w:val="center"/>
            </w:pPr>
            <w:r>
              <w:t>501.</w:t>
            </w:r>
          </w:p>
        </w:tc>
        <w:tc>
          <w:tcPr>
            <w:tcW w:w="3118" w:type="dxa"/>
          </w:tcPr>
          <w:p w:rsidR="00577AB5" w:rsidRDefault="00577AB5">
            <w:pPr>
              <w:pStyle w:val="ConsPlusNormal"/>
            </w:pPr>
            <w:r>
              <w:t>пгт. ЗАТО Комаровский, ул. Комарова, д. 5</w:t>
            </w:r>
          </w:p>
        </w:tc>
        <w:tc>
          <w:tcPr>
            <w:tcW w:w="1474" w:type="dxa"/>
          </w:tcPr>
          <w:p w:rsidR="00577AB5" w:rsidRDefault="00577AB5">
            <w:pPr>
              <w:pStyle w:val="ConsPlusNormal"/>
              <w:jc w:val="center"/>
            </w:pPr>
            <w:r>
              <w:t>4619,60</w:t>
            </w:r>
          </w:p>
        </w:tc>
        <w:tc>
          <w:tcPr>
            <w:tcW w:w="2551" w:type="dxa"/>
          </w:tcPr>
          <w:p w:rsidR="00577AB5" w:rsidRDefault="00577AB5">
            <w:pPr>
              <w:pStyle w:val="ConsPlusNormal"/>
              <w:jc w:val="center"/>
            </w:pPr>
            <w:r>
              <w:t>210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1450056,00</w:t>
            </w:r>
          </w:p>
        </w:tc>
      </w:tr>
      <w:tr w:rsidR="00577AB5">
        <w:tc>
          <w:tcPr>
            <w:tcW w:w="794" w:type="dxa"/>
          </w:tcPr>
          <w:p w:rsidR="00577AB5" w:rsidRDefault="00577AB5">
            <w:pPr>
              <w:pStyle w:val="ConsPlusNormal"/>
              <w:jc w:val="center"/>
            </w:pPr>
            <w:r>
              <w:t>502.</w:t>
            </w:r>
          </w:p>
        </w:tc>
        <w:tc>
          <w:tcPr>
            <w:tcW w:w="3118" w:type="dxa"/>
          </w:tcPr>
          <w:p w:rsidR="00577AB5" w:rsidRDefault="00577AB5">
            <w:pPr>
              <w:pStyle w:val="ConsPlusNormal"/>
            </w:pPr>
            <w:r>
              <w:t>пгт. ЗАТО Комаровский, ул. Южная, д. 32</w:t>
            </w:r>
          </w:p>
        </w:tc>
        <w:tc>
          <w:tcPr>
            <w:tcW w:w="1474" w:type="dxa"/>
          </w:tcPr>
          <w:p w:rsidR="00577AB5" w:rsidRDefault="00577AB5">
            <w:pPr>
              <w:pStyle w:val="ConsPlusNormal"/>
              <w:jc w:val="center"/>
            </w:pPr>
            <w:r>
              <w:t>5813,90</w:t>
            </w:r>
          </w:p>
        </w:tc>
        <w:tc>
          <w:tcPr>
            <w:tcW w:w="2551" w:type="dxa"/>
          </w:tcPr>
          <w:p w:rsidR="00577AB5" w:rsidRDefault="00577AB5">
            <w:pPr>
              <w:pStyle w:val="ConsPlusNormal"/>
              <w:jc w:val="center"/>
            </w:pPr>
            <w:r>
              <w:t>262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1732500,00</w:t>
            </w:r>
          </w:p>
        </w:tc>
      </w:tr>
      <w:tr w:rsidR="00577AB5">
        <w:tc>
          <w:tcPr>
            <w:tcW w:w="13606" w:type="dxa"/>
            <w:gridSpan w:val="7"/>
          </w:tcPr>
          <w:p w:rsidR="00577AB5" w:rsidRDefault="00577AB5">
            <w:pPr>
              <w:pStyle w:val="ConsPlusNormal"/>
              <w:jc w:val="center"/>
              <w:outlineLvl w:val="3"/>
            </w:pPr>
            <w:r>
              <w:t>14. Муниципальное образование Домбаровский район</w:t>
            </w:r>
          </w:p>
        </w:tc>
      </w:tr>
      <w:tr w:rsidR="00577AB5">
        <w:tc>
          <w:tcPr>
            <w:tcW w:w="3912" w:type="dxa"/>
            <w:gridSpan w:val="2"/>
          </w:tcPr>
          <w:p w:rsidR="00577AB5" w:rsidRDefault="00577AB5">
            <w:pPr>
              <w:pStyle w:val="ConsPlusNormal"/>
            </w:pPr>
            <w:r>
              <w:t>Итого по муниципальному образованию Домбаровский район</w:t>
            </w:r>
          </w:p>
        </w:tc>
        <w:tc>
          <w:tcPr>
            <w:tcW w:w="1474" w:type="dxa"/>
          </w:tcPr>
          <w:p w:rsidR="00577AB5" w:rsidRDefault="00577AB5">
            <w:pPr>
              <w:pStyle w:val="ConsPlusNormal"/>
              <w:jc w:val="center"/>
            </w:pPr>
            <w:r>
              <w:t>2138,00</w:t>
            </w:r>
          </w:p>
        </w:tc>
        <w:tc>
          <w:tcPr>
            <w:tcW w:w="2551" w:type="dxa"/>
          </w:tcPr>
          <w:p w:rsidR="00577AB5" w:rsidRDefault="00577AB5">
            <w:pPr>
              <w:pStyle w:val="ConsPlusNormal"/>
              <w:jc w:val="center"/>
            </w:pPr>
            <w:r>
              <w:t>126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2</w:t>
            </w:r>
          </w:p>
        </w:tc>
        <w:tc>
          <w:tcPr>
            <w:tcW w:w="1984" w:type="dxa"/>
          </w:tcPr>
          <w:p w:rsidR="00577AB5" w:rsidRDefault="00577AB5">
            <w:pPr>
              <w:pStyle w:val="ConsPlusNormal"/>
              <w:jc w:val="center"/>
            </w:pPr>
            <w:r>
              <w:t>523036,86</w:t>
            </w:r>
          </w:p>
        </w:tc>
      </w:tr>
      <w:tr w:rsidR="00577AB5">
        <w:tc>
          <w:tcPr>
            <w:tcW w:w="794" w:type="dxa"/>
          </w:tcPr>
          <w:p w:rsidR="00577AB5" w:rsidRDefault="00577AB5">
            <w:pPr>
              <w:pStyle w:val="ConsPlusNormal"/>
              <w:jc w:val="center"/>
            </w:pPr>
            <w:r>
              <w:t>503.</w:t>
            </w:r>
          </w:p>
        </w:tc>
        <w:tc>
          <w:tcPr>
            <w:tcW w:w="3118" w:type="dxa"/>
          </w:tcPr>
          <w:p w:rsidR="00577AB5" w:rsidRDefault="00577AB5">
            <w:pPr>
              <w:pStyle w:val="ConsPlusNormal"/>
            </w:pPr>
            <w:r>
              <w:t>пос. Домбаровский, ул. Осипенко, д. 43</w:t>
            </w:r>
          </w:p>
        </w:tc>
        <w:tc>
          <w:tcPr>
            <w:tcW w:w="1474" w:type="dxa"/>
          </w:tcPr>
          <w:p w:rsidR="00577AB5" w:rsidRDefault="00577AB5">
            <w:pPr>
              <w:pStyle w:val="ConsPlusNormal"/>
              <w:jc w:val="center"/>
            </w:pPr>
            <w:r>
              <w:t>786,20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330857,78</w:t>
            </w:r>
          </w:p>
        </w:tc>
      </w:tr>
      <w:tr w:rsidR="00577AB5">
        <w:tc>
          <w:tcPr>
            <w:tcW w:w="794" w:type="dxa"/>
          </w:tcPr>
          <w:p w:rsidR="00577AB5" w:rsidRDefault="00577AB5">
            <w:pPr>
              <w:pStyle w:val="ConsPlusNormal"/>
              <w:jc w:val="center"/>
            </w:pPr>
            <w:r>
              <w:t>504.</w:t>
            </w:r>
          </w:p>
        </w:tc>
        <w:tc>
          <w:tcPr>
            <w:tcW w:w="3118" w:type="dxa"/>
          </w:tcPr>
          <w:p w:rsidR="00577AB5" w:rsidRDefault="00577AB5">
            <w:pPr>
              <w:pStyle w:val="ConsPlusNormal"/>
            </w:pPr>
            <w:r>
              <w:t>пос. Домбаровский, ул. Осипенко, д. 51</w:t>
            </w:r>
          </w:p>
        </w:tc>
        <w:tc>
          <w:tcPr>
            <w:tcW w:w="1474" w:type="dxa"/>
          </w:tcPr>
          <w:p w:rsidR="00577AB5" w:rsidRDefault="00577AB5">
            <w:pPr>
              <w:pStyle w:val="ConsPlusNormal"/>
              <w:jc w:val="center"/>
            </w:pPr>
            <w:r>
              <w:t>1351,80</w:t>
            </w:r>
          </w:p>
        </w:tc>
        <w:tc>
          <w:tcPr>
            <w:tcW w:w="2551" w:type="dxa"/>
          </w:tcPr>
          <w:p w:rsidR="00577AB5" w:rsidRDefault="00577AB5">
            <w:pPr>
              <w:pStyle w:val="ConsPlusNormal"/>
              <w:jc w:val="center"/>
            </w:pPr>
            <w:r>
              <w:t>97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192179,08</w:t>
            </w:r>
          </w:p>
        </w:tc>
      </w:tr>
      <w:tr w:rsidR="00577AB5">
        <w:tc>
          <w:tcPr>
            <w:tcW w:w="13606" w:type="dxa"/>
            <w:gridSpan w:val="7"/>
          </w:tcPr>
          <w:p w:rsidR="00577AB5" w:rsidRDefault="00577AB5">
            <w:pPr>
              <w:pStyle w:val="ConsPlusNormal"/>
              <w:jc w:val="center"/>
              <w:outlineLvl w:val="3"/>
            </w:pPr>
            <w:r>
              <w:t>15. Муниципальное образование Илекский район</w:t>
            </w:r>
          </w:p>
        </w:tc>
      </w:tr>
      <w:tr w:rsidR="00577AB5">
        <w:tc>
          <w:tcPr>
            <w:tcW w:w="3912" w:type="dxa"/>
            <w:gridSpan w:val="2"/>
          </w:tcPr>
          <w:p w:rsidR="00577AB5" w:rsidRDefault="00577AB5">
            <w:pPr>
              <w:pStyle w:val="ConsPlusNormal"/>
            </w:pPr>
            <w:r>
              <w:t>Итого по муниципальному образованию Илекский район</w:t>
            </w:r>
          </w:p>
        </w:tc>
        <w:tc>
          <w:tcPr>
            <w:tcW w:w="1474" w:type="dxa"/>
          </w:tcPr>
          <w:p w:rsidR="00577AB5" w:rsidRDefault="00577AB5">
            <w:pPr>
              <w:pStyle w:val="ConsPlusNormal"/>
              <w:jc w:val="center"/>
            </w:pPr>
            <w:r>
              <w:t>608,00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2865687,44</w:t>
            </w:r>
          </w:p>
        </w:tc>
      </w:tr>
      <w:tr w:rsidR="00577AB5">
        <w:tc>
          <w:tcPr>
            <w:tcW w:w="794" w:type="dxa"/>
          </w:tcPr>
          <w:p w:rsidR="00577AB5" w:rsidRDefault="00577AB5">
            <w:pPr>
              <w:pStyle w:val="ConsPlusNormal"/>
              <w:jc w:val="center"/>
            </w:pPr>
            <w:r>
              <w:t>505.</w:t>
            </w:r>
          </w:p>
        </w:tc>
        <w:tc>
          <w:tcPr>
            <w:tcW w:w="3118" w:type="dxa"/>
          </w:tcPr>
          <w:p w:rsidR="00577AB5" w:rsidRDefault="00577AB5">
            <w:pPr>
              <w:pStyle w:val="ConsPlusNormal"/>
            </w:pPr>
            <w:r>
              <w:t>пос. Димитровский, ул. Дружбы, д. 4а</w:t>
            </w:r>
          </w:p>
        </w:tc>
        <w:tc>
          <w:tcPr>
            <w:tcW w:w="1474" w:type="dxa"/>
          </w:tcPr>
          <w:p w:rsidR="00577AB5" w:rsidRDefault="00577AB5">
            <w:pPr>
              <w:pStyle w:val="ConsPlusNormal"/>
              <w:jc w:val="center"/>
            </w:pPr>
            <w:r>
              <w:t>608,00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2865687,44</w:t>
            </w:r>
          </w:p>
        </w:tc>
      </w:tr>
      <w:tr w:rsidR="00577AB5">
        <w:tc>
          <w:tcPr>
            <w:tcW w:w="13606" w:type="dxa"/>
            <w:gridSpan w:val="7"/>
          </w:tcPr>
          <w:p w:rsidR="00577AB5" w:rsidRDefault="00577AB5">
            <w:pPr>
              <w:pStyle w:val="ConsPlusNormal"/>
              <w:jc w:val="center"/>
              <w:outlineLvl w:val="3"/>
            </w:pPr>
            <w:r>
              <w:t>16. Муниципальное образование Кувандыкский городской округ</w:t>
            </w:r>
          </w:p>
        </w:tc>
      </w:tr>
      <w:tr w:rsidR="00577AB5">
        <w:tc>
          <w:tcPr>
            <w:tcW w:w="3912" w:type="dxa"/>
            <w:gridSpan w:val="2"/>
          </w:tcPr>
          <w:p w:rsidR="00577AB5" w:rsidRDefault="00577AB5">
            <w:pPr>
              <w:pStyle w:val="ConsPlusNormal"/>
            </w:pPr>
            <w:r>
              <w:t>Итого по муниципальному образованию Кувандыкский городской округ</w:t>
            </w:r>
          </w:p>
        </w:tc>
        <w:tc>
          <w:tcPr>
            <w:tcW w:w="1474" w:type="dxa"/>
          </w:tcPr>
          <w:p w:rsidR="00577AB5" w:rsidRDefault="00577AB5">
            <w:pPr>
              <w:pStyle w:val="ConsPlusNormal"/>
              <w:jc w:val="center"/>
            </w:pPr>
            <w:r>
              <w:t>23752,70</w:t>
            </w:r>
          </w:p>
        </w:tc>
        <w:tc>
          <w:tcPr>
            <w:tcW w:w="2551" w:type="dxa"/>
          </w:tcPr>
          <w:p w:rsidR="00577AB5" w:rsidRDefault="00577AB5">
            <w:pPr>
              <w:pStyle w:val="ConsPlusNormal"/>
              <w:jc w:val="center"/>
            </w:pPr>
            <w:r>
              <w:t>802</w:t>
            </w:r>
          </w:p>
        </w:tc>
        <w:tc>
          <w:tcPr>
            <w:tcW w:w="1984" w:type="dxa"/>
          </w:tcPr>
          <w:p w:rsidR="00577AB5" w:rsidRDefault="00577AB5">
            <w:pPr>
              <w:pStyle w:val="ConsPlusNormal"/>
              <w:jc w:val="center"/>
            </w:pPr>
            <w:r>
              <w:t>9</w:t>
            </w:r>
          </w:p>
        </w:tc>
        <w:tc>
          <w:tcPr>
            <w:tcW w:w="1701" w:type="dxa"/>
          </w:tcPr>
          <w:p w:rsidR="00577AB5" w:rsidRDefault="00577AB5">
            <w:pPr>
              <w:pStyle w:val="ConsPlusNormal"/>
              <w:jc w:val="center"/>
            </w:pPr>
            <w:r>
              <w:t>8</w:t>
            </w:r>
          </w:p>
        </w:tc>
        <w:tc>
          <w:tcPr>
            <w:tcW w:w="1984" w:type="dxa"/>
          </w:tcPr>
          <w:p w:rsidR="00577AB5" w:rsidRDefault="00577AB5">
            <w:pPr>
              <w:pStyle w:val="ConsPlusNormal"/>
              <w:jc w:val="center"/>
            </w:pPr>
            <w:r>
              <w:t>19856742,60</w:t>
            </w:r>
          </w:p>
        </w:tc>
      </w:tr>
      <w:tr w:rsidR="00577AB5">
        <w:tc>
          <w:tcPr>
            <w:tcW w:w="794" w:type="dxa"/>
          </w:tcPr>
          <w:p w:rsidR="00577AB5" w:rsidRDefault="00577AB5">
            <w:pPr>
              <w:pStyle w:val="ConsPlusNormal"/>
              <w:jc w:val="center"/>
            </w:pPr>
            <w:r>
              <w:lastRenderedPageBreak/>
              <w:t>506.</w:t>
            </w:r>
          </w:p>
        </w:tc>
        <w:tc>
          <w:tcPr>
            <w:tcW w:w="3118" w:type="dxa"/>
          </w:tcPr>
          <w:p w:rsidR="00577AB5" w:rsidRDefault="00577AB5">
            <w:pPr>
              <w:pStyle w:val="ConsPlusNormal"/>
            </w:pPr>
            <w:r>
              <w:t>г. Кувандык, ул. 50 лет Октября, д. 2а</w:t>
            </w:r>
          </w:p>
        </w:tc>
        <w:tc>
          <w:tcPr>
            <w:tcW w:w="1474" w:type="dxa"/>
          </w:tcPr>
          <w:p w:rsidR="00577AB5" w:rsidRDefault="00577AB5">
            <w:pPr>
              <w:pStyle w:val="ConsPlusNormal"/>
              <w:jc w:val="center"/>
            </w:pPr>
            <w:r>
              <w:t>6184,00</w:t>
            </w:r>
          </w:p>
        </w:tc>
        <w:tc>
          <w:tcPr>
            <w:tcW w:w="2551" w:type="dxa"/>
          </w:tcPr>
          <w:p w:rsidR="00577AB5" w:rsidRDefault="00577AB5">
            <w:pPr>
              <w:pStyle w:val="ConsPlusNormal"/>
              <w:jc w:val="center"/>
            </w:pPr>
            <w:r>
              <w:t>131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494512,00</w:t>
            </w:r>
          </w:p>
        </w:tc>
      </w:tr>
      <w:tr w:rsidR="00577AB5">
        <w:tc>
          <w:tcPr>
            <w:tcW w:w="794" w:type="dxa"/>
          </w:tcPr>
          <w:p w:rsidR="00577AB5" w:rsidRDefault="00577AB5">
            <w:pPr>
              <w:pStyle w:val="ConsPlusNormal"/>
              <w:jc w:val="center"/>
            </w:pPr>
            <w:r>
              <w:t>507.</w:t>
            </w:r>
          </w:p>
        </w:tc>
        <w:tc>
          <w:tcPr>
            <w:tcW w:w="3118" w:type="dxa"/>
          </w:tcPr>
          <w:p w:rsidR="00577AB5" w:rsidRDefault="00577AB5">
            <w:pPr>
              <w:pStyle w:val="ConsPlusNormal"/>
            </w:pPr>
            <w:r>
              <w:t>г. Кувандык, пер. Павлова, д. 3</w:t>
            </w:r>
          </w:p>
        </w:tc>
        <w:tc>
          <w:tcPr>
            <w:tcW w:w="1474" w:type="dxa"/>
          </w:tcPr>
          <w:p w:rsidR="00577AB5" w:rsidRDefault="00577AB5">
            <w:pPr>
              <w:pStyle w:val="ConsPlusNormal"/>
              <w:jc w:val="center"/>
            </w:pPr>
            <w:r>
              <w:t>1294,10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4607005,04</w:t>
            </w:r>
          </w:p>
        </w:tc>
      </w:tr>
      <w:tr w:rsidR="00577AB5">
        <w:tc>
          <w:tcPr>
            <w:tcW w:w="794" w:type="dxa"/>
          </w:tcPr>
          <w:p w:rsidR="00577AB5" w:rsidRDefault="00577AB5">
            <w:pPr>
              <w:pStyle w:val="ConsPlusNormal"/>
              <w:jc w:val="center"/>
            </w:pPr>
            <w:r>
              <w:t>508.</w:t>
            </w:r>
          </w:p>
        </w:tc>
        <w:tc>
          <w:tcPr>
            <w:tcW w:w="3118" w:type="dxa"/>
          </w:tcPr>
          <w:p w:rsidR="00577AB5" w:rsidRDefault="00577AB5">
            <w:pPr>
              <w:pStyle w:val="ConsPlusNormal"/>
            </w:pPr>
            <w:r>
              <w:t>г. Кувандык, ул. Карла Маркса, д. 22</w:t>
            </w:r>
          </w:p>
        </w:tc>
        <w:tc>
          <w:tcPr>
            <w:tcW w:w="1474" w:type="dxa"/>
          </w:tcPr>
          <w:p w:rsidR="00577AB5" w:rsidRDefault="00577AB5">
            <w:pPr>
              <w:pStyle w:val="ConsPlusNormal"/>
              <w:jc w:val="center"/>
            </w:pPr>
            <w:r>
              <w:t>4681,50</w:t>
            </w:r>
          </w:p>
        </w:tc>
        <w:tc>
          <w:tcPr>
            <w:tcW w:w="2551" w:type="dxa"/>
          </w:tcPr>
          <w:p w:rsidR="00577AB5" w:rsidRDefault="00577AB5">
            <w:pPr>
              <w:pStyle w:val="ConsPlusNormal"/>
              <w:jc w:val="center"/>
            </w:pPr>
            <w:r>
              <w:t>193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5977240,05</w:t>
            </w:r>
          </w:p>
        </w:tc>
      </w:tr>
      <w:tr w:rsidR="00577AB5">
        <w:tc>
          <w:tcPr>
            <w:tcW w:w="794" w:type="dxa"/>
          </w:tcPr>
          <w:p w:rsidR="00577AB5" w:rsidRDefault="00577AB5">
            <w:pPr>
              <w:pStyle w:val="ConsPlusNormal"/>
              <w:jc w:val="center"/>
            </w:pPr>
            <w:r>
              <w:t>509.</w:t>
            </w:r>
          </w:p>
        </w:tc>
        <w:tc>
          <w:tcPr>
            <w:tcW w:w="3118" w:type="dxa"/>
          </w:tcPr>
          <w:p w:rsidR="00577AB5" w:rsidRDefault="00577AB5">
            <w:pPr>
              <w:pStyle w:val="ConsPlusNormal"/>
            </w:pPr>
            <w:r>
              <w:t>г. Кувандык, ул. Комсомольская, д. 3</w:t>
            </w:r>
          </w:p>
        </w:tc>
        <w:tc>
          <w:tcPr>
            <w:tcW w:w="1474" w:type="dxa"/>
          </w:tcPr>
          <w:p w:rsidR="00577AB5" w:rsidRDefault="00577AB5">
            <w:pPr>
              <w:pStyle w:val="ConsPlusNormal"/>
              <w:jc w:val="center"/>
            </w:pPr>
            <w:r>
              <w:t>1317,90</w:t>
            </w:r>
          </w:p>
        </w:tc>
        <w:tc>
          <w:tcPr>
            <w:tcW w:w="2551" w:type="dxa"/>
          </w:tcPr>
          <w:p w:rsidR="00577AB5" w:rsidRDefault="00577AB5">
            <w:pPr>
              <w:pStyle w:val="ConsPlusNormal"/>
              <w:jc w:val="center"/>
            </w:pPr>
            <w:r>
              <w:t>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1349816,73</w:t>
            </w:r>
          </w:p>
        </w:tc>
      </w:tr>
      <w:tr w:rsidR="00577AB5">
        <w:tc>
          <w:tcPr>
            <w:tcW w:w="794" w:type="dxa"/>
          </w:tcPr>
          <w:p w:rsidR="00577AB5" w:rsidRDefault="00577AB5">
            <w:pPr>
              <w:pStyle w:val="ConsPlusNormal"/>
              <w:jc w:val="center"/>
            </w:pPr>
            <w:r>
              <w:t>510.</w:t>
            </w:r>
          </w:p>
        </w:tc>
        <w:tc>
          <w:tcPr>
            <w:tcW w:w="3118" w:type="dxa"/>
          </w:tcPr>
          <w:p w:rsidR="00577AB5" w:rsidRDefault="00577AB5">
            <w:pPr>
              <w:pStyle w:val="ConsPlusNormal"/>
            </w:pPr>
            <w:r>
              <w:t>г. Кувандык, ул. Комсомольская, д. 5</w:t>
            </w:r>
          </w:p>
        </w:tc>
        <w:tc>
          <w:tcPr>
            <w:tcW w:w="1474" w:type="dxa"/>
          </w:tcPr>
          <w:p w:rsidR="00577AB5" w:rsidRDefault="00577AB5">
            <w:pPr>
              <w:pStyle w:val="ConsPlusNormal"/>
              <w:jc w:val="center"/>
            </w:pPr>
            <w:r>
              <w:t>1416,40</w:t>
            </w:r>
          </w:p>
        </w:tc>
        <w:tc>
          <w:tcPr>
            <w:tcW w:w="2551" w:type="dxa"/>
          </w:tcPr>
          <w:p w:rsidR="00577AB5" w:rsidRDefault="00577AB5">
            <w:pPr>
              <w:pStyle w:val="ConsPlusNormal"/>
              <w:jc w:val="center"/>
            </w:pPr>
            <w:r>
              <w:t>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1645059,66</w:t>
            </w:r>
          </w:p>
        </w:tc>
      </w:tr>
      <w:tr w:rsidR="00577AB5">
        <w:tc>
          <w:tcPr>
            <w:tcW w:w="794" w:type="dxa"/>
          </w:tcPr>
          <w:p w:rsidR="00577AB5" w:rsidRDefault="00577AB5">
            <w:pPr>
              <w:pStyle w:val="ConsPlusNormal"/>
              <w:jc w:val="center"/>
            </w:pPr>
            <w:r>
              <w:t>511.</w:t>
            </w:r>
          </w:p>
        </w:tc>
        <w:tc>
          <w:tcPr>
            <w:tcW w:w="3118" w:type="dxa"/>
          </w:tcPr>
          <w:p w:rsidR="00577AB5" w:rsidRDefault="00577AB5">
            <w:pPr>
              <w:pStyle w:val="ConsPlusNormal"/>
            </w:pPr>
            <w:r>
              <w:t>г. Кувандык, ул. Ломоносова, д. 9а</w:t>
            </w:r>
          </w:p>
        </w:tc>
        <w:tc>
          <w:tcPr>
            <w:tcW w:w="1474" w:type="dxa"/>
          </w:tcPr>
          <w:p w:rsidR="00577AB5" w:rsidRDefault="00577AB5">
            <w:pPr>
              <w:pStyle w:val="ConsPlusNormal"/>
              <w:jc w:val="center"/>
            </w:pPr>
            <w:r>
              <w:t>2911,50</w:t>
            </w:r>
          </w:p>
        </w:tc>
        <w:tc>
          <w:tcPr>
            <w:tcW w:w="2551" w:type="dxa"/>
          </w:tcPr>
          <w:p w:rsidR="00577AB5" w:rsidRDefault="00577AB5">
            <w:pPr>
              <w:pStyle w:val="ConsPlusNormal"/>
              <w:jc w:val="center"/>
            </w:pPr>
            <w:r>
              <w:t>112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2790560,00</w:t>
            </w:r>
          </w:p>
        </w:tc>
      </w:tr>
      <w:tr w:rsidR="00577AB5">
        <w:tc>
          <w:tcPr>
            <w:tcW w:w="794" w:type="dxa"/>
          </w:tcPr>
          <w:p w:rsidR="00577AB5" w:rsidRDefault="00577AB5">
            <w:pPr>
              <w:pStyle w:val="ConsPlusNormal"/>
              <w:jc w:val="center"/>
            </w:pPr>
            <w:r>
              <w:t>512.</w:t>
            </w:r>
          </w:p>
        </w:tc>
        <w:tc>
          <w:tcPr>
            <w:tcW w:w="3118" w:type="dxa"/>
          </w:tcPr>
          <w:p w:rsidR="00577AB5" w:rsidRDefault="00577AB5">
            <w:pPr>
              <w:pStyle w:val="ConsPlusNormal"/>
            </w:pPr>
            <w:r>
              <w:t>г. Кувандык, ул. Маршала Жукова, д. 14а</w:t>
            </w:r>
          </w:p>
        </w:tc>
        <w:tc>
          <w:tcPr>
            <w:tcW w:w="1474" w:type="dxa"/>
          </w:tcPr>
          <w:p w:rsidR="00577AB5" w:rsidRDefault="00577AB5">
            <w:pPr>
              <w:pStyle w:val="ConsPlusNormal"/>
              <w:jc w:val="center"/>
            </w:pPr>
            <w:r>
              <w:t>4730,80</w:t>
            </w:r>
          </w:p>
        </w:tc>
        <w:tc>
          <w:tcPr>
            <w:tcW w:w="2551" w:type="dxa"/>
          </w:tcPr>
          <w:p w:rsidR="00577AB5" w:rsidRDefault="00577AB5">
            <w:pPr>
              <w:pStyle w:val="ConsPlusNormal"/>
              <w:jc w:val="center"/>
            </w:pPr>
            <w:r>
              <w:t>180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2445620,00</w:t>
            </w:r>
          </w:p>
        </w:tc>
      </w:tr>
      <w:tr w:rsidR="00577AB5">
        <w:tc>
          <w:tcPr>
            <w:tcW w:w="794" w:type="dxa"/>
          </w:tcPr>
          <w:p w:rsidR="00577AB5" w:rsidRDefault="00577AB5">
            <w:pPr>
              <w:pStyle w:val="ConsPlusNormal"/>
              <w:jc w:val="center"/>
            </w:pPr>
            <w:r>
              <w:t>513.</w:t>
            </w:r>
          </w:p>
        </w:tc>
        <w:tc>
          <w:tcPr>
            <w:tcW w:w="3118" w:type="dxa"/>
          </w:tcPr>
          <w:p w:rsidR="00577AB5" w:rsidRDefault="00577AB5">
            <w:pPr>
              <w:pStyle w:val="ConsPlusNormal"/>
            </w:pPr>
            <w:r>
              <w:t>г. Кувандык, ул. Пушкина, д. 1</w:t>
            </w:r>
          </w:p>
        </w:tc>
        <w:tc>
          <w:tcPr>
            <w:tcW w:w="1474" w:type="dxa"/>
          </w:tcPr>
          <w:p w:rsidR="00577AB5" w:rsidRDefault="00577AB5">
            <w:pPr>
              <w:pStyle w:val="ConsPlusNormal"/>
              <w:jc w:val="center"/>
            </w:pPr>
            <w:r>
              <w:t>1216,50</w:t>
            </w:r>
          </w:p>
        </w:tc>
        <w:tc>
          <w:tcPr>
            <w:tcW w:w="2551" w:type="dxa"/>
          </w:tcPr>
          <w:p w:rsidR="00577AB5" w:rsidRDefault="00577AB5">
            <w:pPr>
              <w:pStyle w:val="ConsPlusNormal"/>
              <w:jc w:val="center"/>
            </w:pPr>
            <w:r>
              <w:t>54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546929,12</w:t>
            </w:r>
          </w:p>
        </w:tc>
      </w:tr>
      <w:tr w:rsidR="00577AB5">
        <w:tc>
          <w:tcPr>
            <w:tcW w:w="13606" w:type="dxa"/>
            <w:gridSpan w:val="7"/>
          </w:tcPr>
          <w:p w:rsidR="00577AB5" w:rsidRDefault="00577AB5">
            <w:pPr>
              <w:pStyle w:val="ConsPlusNormal"/>
              <w:jc w:val="center"/>
              <w:outlineLvl w:val="3"/>
            </w:pPr>
            <w:r>
              <w:t>17. Муниципальное образование Матвеевский район</w:t>
            </w:r>
          </w:p>
        </w:tc>
      </w:tr>
      <w:tr w:rsidR="00577AB5">
        <w:tc>
          <w:tcPr>
            <w:tcW w:w="3912" w:type="dxa"/>
            <w:gridSpan w:val="2"/>
          </w:tcPr>
          <w:p w:rsidR="00577AB5" w:rsidRDefault="00577AB5">
            <w:pPr>
              <w:pStyle w:val="ConsPlusNormal"/>
            </w:pPr>
            <w:r>
              <w:t>Итого по муниципальному образованию Матвеевский район</w:t>
            </w:r>
          </w:p>
        </w:tc>
        <w:tc>
          <w:tcPr>
            <w:tcW w:w="1474" w:type="dxa"/>
          </w:tcPr>
          <w:p w:rsidR="00577AB5" w:rsidRDefault="00577AB5">
            <w:pPr>
              <w:pStyle w:val="ConsPlusNormal"/>
              <w:jc w:val="center"/>
            </w:pPr>
            <w:r>
              <w:t>1226,60</w:t>
            </w:r>
          </w:p>
        </w:tc>
        <w:tc>
          <w:tcPr>
            <w:tcW w:w="2551" w:type="dxa"/>
          </w:tcPr>
          <w:p w:rsidR="00577AB5" w:rsidRDefault="00577AB5">
            <w:pPr>
              <w:pStyle w:val="ConsPlusNormal"/>
              <w:jc w:val="center"/>
            </w:pPr>
            <w:r>
              <w:t>46</w:t>
            </w:r>
          </w:p>
        </w:tc>
        <w:tc>
          <w:tcPr>
            <w:tcW w:w="1984" w:type="dxa"/>
          </w:tcPr>
          <w:p w:rsidR="00577AB5" w:rsidRDefault="00577AB5">
            <w:pPr>
              <w:pStyle w:val="ConsPlusNormal"/>
              <w:jc w:val="center"/>
            </w:pPr>
            <w:r>
              <w:t>5</w:t>
            </w:r>
          </w:p>
        </w:tc>
        <w:tc>
          <w:tcPr>
            <w:tcW w:w="1701" w:type="dxa"/>
          </w:tcPr>
          <w:p w:rsidR="00577AB5" w:rsidRDefault="00577AB5">
            <w:pPr>
              <w:pStyle w:val="ConsPlusNormal"/>
              <w:jc w:val="center"/>
            </w:pPr>
            <w:r>
              <w:t>2</w:t>
            </w:r>
          </w:p>
        </w:tc>
        <w:tc>
          <w:tcPr>
            <w:tcW w:w="1984" w:type="dxa"/>
          </w:tcPr>
          <w:p w:rsidR="00577AB5" w:rsidRDefault="00577AB5">
            <w:pPr>
              <w:pStyle w:val="ConsPlusNormal"/>
              <w:jc w:val="center"/>
            </w:pPr>
            <w:r>
              <w:t>2889031,39</w:t>
            </w:r>
          </w:p>
        </w:tc>
      </w:tr>
      <w:tr w:rsidR="00577AB5">
        <w:tc>
          <w:tcPr>
            <w:tcW w:w="794" w:type="dxa"/>
          </w:tcPr>
          <w:p w:rsidR="00577AB5" w:rsidRDefault="00577AB5">
            <w:pPr>
              <w:pStyle w:val="ConsPlusNormal"/>
              <w:jc w:val="center"/>
            </w:pPr>
            <w:r>
              <w:t>514.</w:t>
            </w:r>
          </w:p>
        </w:tc>
        <w:tc>
          <w:tcPr>
            <w:tcW w:w="3118" w:type="dxa"/>
          </w:tcPr>
          <w:p w:rsidR="00577AB5" w:rsidRDefault="00577AB5">
            <w:pPr>
              <w:pStyle w:val="ConsPlusNormal"/>
            </w:pPr>
            <w:r>
              <w:t>с. Матвеевка, пер. СХТ, д. 4</w:t>
            </w:r>
          </w:p>
        </w:tc>
        <w:tc>
          <w:tcPr>
            <w:tcW w:w="1474" w:type="dxa"/>
          </w:tcPr>
          <w:p w:rsidR="00577AB5" w:rsidRDefault="00577AB5">
            <w:pPr>
              <w:pStyle w:val="ConsPlusNormal"/>
              <w:jc w:val="center"/>
            </w:pPr>
            <w:r>
              <w:t>576,40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589672,30</w:t>
            </w:r>
          </w:p>
        </w:tc>
      </w:tr>
      <w:tr w:rsidR="00577AB5">
        <w:tc>
          <w:tcPr>
            <w:tcW w:w="794" w:type="dxa"/>
          </w:tcPr>
          <w:p w:rsidR="00577AB5" w:rsidRDefault="00577AB5">
            <w:pPr>
              <w:pStyle w:val="ConsPlusNormal"/>
              <w:jc w:val="center"/>
            </w:pPr>
            <w:r>
              <w:t>515.</w:t>
            </w:r>
          </w:p>
        </w:tc>
        <w:tc>
          <w:tcPr>
            <w:tcW w:w="3118" w:type="dxa"/>
          </w:tcPr>
          <w:p w:rsidR="00577AB5" w:rsidRDefault="00577AB5">
            <w:pPr>
              <w:pStyle w:val="ConsPlusNormal"/>
            </w:pPr>
            <w:r>
              <w:t>с. Матвеевка, ул. Телеграфная, д. 89</w:t>
            </w:r>
          </w:p>
        </w:tc>
        <w:tc>
          <w:tcPr>
            <w:tcW w:w="1474" w:type="dxa"/>
          </w:tcPr>
          <w:p w:rsidR="00577AB5" w:rsidRDefault="00577AB5">
            <w:pPr>
              <w:pStyle w:val="ConsPlusNormal"/>
              <w:jc w:val="center"/>
            </w:pPr>
            <w:r>
              <w:t>650,20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2299359,09</w:t>
            </w:r>
          </w:p>
        </w:tc>
      </w:tr>
      <w:tr w:rsidR="00577AB5">
        <w:tc>
          <w:tcPr>
            <w:tcW w:w="13606" w:type="dxa"/>
            <w:gridSpan w:val="7"/>
          </w:tcPr>
          <w:p w:rsidR="00577AB5" w:rsidRDefault="00577AB5">
            <w:pPr>
              <w:pStyle w:val="ConsPlusNormal"/>
              <w:jc w:val="center"/>
              <w:outlineLvl w:val="3"/>
            </w:pPr>
            <w:r>
              <w:t>18. Муниципальное образование Новоорский район</w:t>
            </w:r>
          </w:p>
        </w:tc>
      </w:tr>
      <w:tr w:rsidR="00577AB5">
        <w:tc>
          <w:tcPr>
            <w:tcW w:w="3912" w:type="dxa"/>
            <w:gridSpan w:val="2"/>
          </w:tcPr>
          <w:p w:rsidR="00577AB5" w:rsidRDefault="00577AB5">
            <w:pPr>
              <w:pStyle w:val="ConsPlusNormal"/>
            </w:pPr>
            <w:r>
              <w:t>Итого по муниципальному образованию Новоорский район</w:t>
            </w:r>
          </w:p>
        </w:tc>
        <w:tc>
          <w:tcPr>
            <w:tcW w:w="1474" w:type="dxa"/>
          </w:tcPr>
          <w:p w:rsidR="00577AB5" w:rsidRDefault="00577AB5">
            <w:pPr>
              <w:pStyle w:val="ConsPlusNormal"/>
              <w:jc w:val="center"/>
            </w:pPr>
            <w:r>
              <w:t>64403,90</w:t>
            </w:r>
          </w:p>
        </w:tc>
        <w:tc>
          <w:tcPr>
            <w:tcW w:w="2551" w:type="dxa"/>
          </w:tcPr>
          <w:p w:rsidR="00577AB5" w:rsidRDefault="00577AB5">
            <w:pPr>
              <w:pStyle w:val="ConsPlusNormal"/>
              <w:jc w:val="center"/>
            </w:pPr>
            <w:r>
              <w:t>3051</w:t>
            </w:r>
          </w:p>
        </w:tc>
        <w:tc>
          <w:tcPr>
            <w:tcW w:w="1984" w:type="dxa"/>
          </w:tcPr>
          <w:p w:rsidR="00577AB5" w:rsidRDefault="00577AB5">
            <w:pPr>
              <w:pStyle w:val="ConsPlusNormal"/>
              <w:jc w:val="center"/>
            </w:pPr>
            <w:r>
              <w:t>32</w:t>
            </w:r>
          </w:p>
        </w:tc>
        <w:tc>
          <w:tcPr>
            <w:tcW w:w="1701" w:type="dxa"/>
          </w:tcPr>
          <w:p w:rsidR="00577AB5" w:rsidRDefault="00577AB5">
            <w:pPr>
              <w:pStyle w:val="ConsPlusNormal"/>
              <w:jc w:val="center"/>
            </w:pPr>
            <w:r>
              <w:t>19</w:t>
            </w:r>
          </w:p>
        </w:tc>
        <w:tc>
          <w:tcPr>
            <w:tcW w:w="1984" w:type="dxa"/>
          </w:tcPr>
          <w:p w:rsidR="00577AB5" w:rsidRDefault="00577AB5">
            <w:pPr>
              <w:pStyle w:val="ConsPlusNormal"/>
              <w:jc w:val="center"/>
            </w:pPr>
            <w:r>
              <w:t>73295285,09</w:t>
            </w:r>
          </w:p>
        </w:tc>
      </w:tr>
      <w:tr w:rsidR="00577AB5">
        <w:tc>
          <w:tcPr>
            <w:tcW w:w="794" w:type="dxa"/>
          </w:tcPr>
          <w:p w:rsidR="00577AB5" w:rsidRDefault="00577AB5">
            <w:pPr>
              <w:pStyle w:val="ConsPlusNormal"/>
              <w:jc w:val="center"/>
            </w:pPr>
            <w:r>
              <w:lastRenderedPageBreak/>
              <w:t>516.</w:t>
            </w:r>
          </w:p>
        </w:tc>
        <w:tc>
          <w:tcPr>
            <w:tcW w:w="3118" w:type="dxa"/>
          </w:tcPr>
          <w:p w:rsidR="00577AB5" w:rsidRDefault="00577AB5">
            <w:pPr>
              <w:pStyle w:val="ConsPlusNormal"/>
            </w:pPr>
            <w:r>
              <w:t>пос. Энергетик, д. 10</w:t>
            </w:r>
          </w:p>
        </w:tc>
        <w:tc>
          <w:tcPr>
            <w:tcW w:w="1474" w:type="dxa"/>
          </w:tcPr>
          <w:p w:rsidR="00577AB5" w:rsidRDefault="00577AB5">
            <w:pPr>
              <w:pStyle w:val="ConsPlusNormal"/>
              <w:jc w:val="center"/>
            </w:pPr>
            <w:r>
              <w:t>3757,90</w:t>
            </w:r>
          </w:p>
        </w:tc>
        <w:tc>
          <w:tcPr>
            <w:tcW w:w="2551" w:type="dxa"/>
          </w:tcPr>
          <w:p w:rsidR="00577AB5" w:rsidRDefault="00577AB5">
            <w:pPr>
              <w:pStyle w:val="ConsPlusNormal"/>
              <w:jc w:val="center"/>
            </w:pPr>
            <w:r>
              <w:t>145</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4038181,87</w:t>
            </w:r>
          </w:p>
        </w:tc>
      </w:tr>
      <w:tr w:rsidR="00577AB5">
        <w:tc>
          <w:tcPr>
            <w:tcW w:w="794" w:type="dxa"/>
          </w:tcPr>
          <w:p w:rsidR="00577AB5" w:rsidRDefault="00577AB5">
            <w:pPr>
              <w:pStyle w:val="ConsPlusNormal"/>
              <w:jc w:val="center"/>
            </w:pPr>
            <w:r>
              <w:t>517.</w:t>
            </w:r>
          </w:p>
        </w:tc>
        <w:tc>
          <w:tcPr>
            <w:tcW w:w="3118" w:type="dxa"/>
          </w:tcPr>
          <w:p w:rsidR="00577AB5" w:rsidRDefault="00577AB5">
            <w:pPr>
              <w:pStyle w:val="ConsPlusNormal"/>
            </w:pPr>
            <w:r>
              <w:t>пос. Энергетик, д. 12</w:t>
            </w:r>
          </w:p>
        </w:tc>
        <w:tc>
          <w:tcPr>
            <w:tcW w:w="1474" w:type="dxa"/>
          </w:tcPr>
          <w:p w:rsidR="00577AB5" w:rsidRDefault="00577AB5">
            <w:pPr>
              <w:pStyle w:val="ConsPlusNormal"/>
              <w:jc w:val="center"/>
            </w:pPr>
            <w:r>
              <w:t>4689,10</w:t>
            </w:r>
          </w:p>
        </w:tc>
        <w:tc>
          <w:tcPr>
            <w:tcW w:w="2551" w:type="dxa"/>
          </w:tcPr>
          <w:p w:rsidR="00577AB5" w:rsidRDefault="00577AB5">
            <w:pPr>
              <w:pStyle w:val="ConsPlusNormal"/>
              <w:jc w:val="center"/>
            </w:pPr>
            <w:r>
              <w:t>163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4104254,75</w:t>
            </w:r>
          </w:p>
        </w:tc>
      </w:tr>
      <w:tr w:rsidR="00577AB5">
        <w:tc>
          <w:tcPr>
            <w:tcW w:w="794" w:type="dxa"/>
          </w:tcPr>
          <w:p w:rsidR="00577AB5" w:rsidRDefault="00577AB5">
            <w:pPr>
              <w:pStyle w:val="ConsPlusNormal"/>
              <w:jc w:val="center"/>
            </w:pPr>
            <w:r>
              <w:t>518.</w:t>
            </w:r>
          </w:p>
        </w:tc>
        <w:tc>
          <w:tcPr>
            <w:tcW w:w="3118" w:type="dxa"/>
          </w:tcPr>
          <w:p w:rsidR="00577AB5" w:rsidRDefault="00577AB5">
            <w:pPr>
              <w:pStyle w:val="ConsPlusNormal"/>
            </w:pPr>
            <w:r>
              <w:t>пос. Энергетик, д. 13</w:t>
            </w:r>
          </w:p>
        </w:tc>
        <w:tc>
          <w:tcPr>
            <w:tcW w:w="1474" w:type="dxa"/>
          </w:tcPr>
          <w:p w:rsidR="00577AB5" w:rsidRDefault="00577AB5">
            <w:pPr>
              <w:pStyle w:val="ConsPlusNormal"/>
              <w:jc w:val="center"/>
            </w:pPr>
            <w:r>
              <w:t>4880,70</w:t>
            </w:r>
          </w:p>
        </w:tc>
        <w:tc>
          <w:tcPr>
            <w:tcW w:w="2551" w:type="dxa"/>
          </w:tcPr>
          <w:p w:rsidR="00577AB5" w:rsidRDefault="00577AB5">
            <w:pPr>
              <w:pStyle w:val="ConsPlusNormal"/>
              <w:jc w:val="center"/>
            </w:pPr>
            <w:r>
              <w:t>178</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4715308,25</w:t>
            </w:r>
          </w:p>
        </w:tc>
      </w:tr>
      <w:tr w:rsidR="00577AB5">
        <w:tc>
          <w:tcPr>
            <w:tcW w:w="794" w:type="dxa"/>
          </w:tcPr>
          <w:p w:rsidR="00577AB5" w:rsidRDefault="00577AB5">
            <w:pPr>
              <w:pStyle w:val="ConsPlusNormal"/>
              <w:jc w:val="center"/>
            </w:pPr>
            <w:r>
              <w:t>519.</w:t>
            </w:r>
          </w:p>
        </w:tc>
        <w:tc>
          <w:tcPr>
            <w:tcW w:w="3118" w:type="dxa"/>
          </w:tcPr>
          <w:p w:rsidR="00577AB5" w:rsidRDefault="00577AB5">
            <w:pPr>
              <w:pStyle w:val="ConsPlusNormal"/>
            </w:pPr>
            <w:r>
              <w:t>пос. Энергетик, д. 20</w:t>
            </w:r>
          </w:p>
        </w:tc>
        <w:tc>
          <w:tcPr>
            <w:tcW w:w="1474" w:type="dxa"/>
          </w:tcPr>
          <w:p w:rsidR="00577AB5" w:rsidRDefault="00577AB5">
            <w:pPr>
              <w:pStyle w:val="ConsPlusNormal"/>
              <w:jc w:val="center"/>
            </w:pPr>
            <w:r>
              <w:t>2995,20</w:t>
            </w:r>
          </w:p>
        </w:tc>
        <w:tc>
          <w:tcPr>
            <w:tcW w:w="2551" w:type="dxa"/>
          </w:tcPr>
          <w:p w:rsidR="00577AB5" w:rsidRDefault="00577AB5">
            <w:pPr>
              <w:pStyle w:val="ConsPlusNormal"/>
              <w:jc w:val="center"/>
            </w:pPr>
            <w:r>
              <w:t>115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2483413,20</w:t>
            </w:r>
          </w:p>
        </w:tc>
      </w:tr>
      <w:tr w:rsidR="00577AB5">
        <w:tc>
          <w:tcPr>
            <w:tcW w:w="794" w:type="dxa"/>
          </w:tcPr>
          <w:p w:rsidR="00577AB5" w:rsidRDefault="00577AB5">
            <w:pPr>
              <w:pStyle w:val="ConsPlusNormal"/>
              <w:jc w:val="center"/>
            </w:pPr>
            <w:r>
              <w:t>520.</w:t>
            </w:r>
          </w:p>
        </w:tc>
        <w:tc>
          <w:tcPr>
            <w:tcW w:w="3118" w:type="dxa"/>
          </w:tcPr>
          <w:p w:rsidR="00577AB5" w:rsidRDefault="00577AB5">
            <w:pPr>
              <w:pStyle w:val="ConsPlusNormal"/>
            </w:pPr>
            <w:r>
              <w:t>пос. Энергетик, д. 21</w:t>
            </w:r>
          </w:p>
        </w:tc>
        <w:tc>
          <w:tcPr>
            <w:tcW w:w="1474" w:type="dxa"/>
          </w:tcPr>
          <w:p w:rsidR="00577AB5" w:rsidRDefault="00577AB5">
            <w:pPr>
              <w:pStyle w:val="ConsPlusNormal"/>
              <w:jc w:val="center"/>
            </w:pPr>
            <w:r>
              <w:t>3023,30</w:t>
            </w:r>
          </w:p>
        </w:tc>
        <w:tc>
          <w:tcPr>
            <w:tcW w:w="2551" w:type="dxa"/>
          </w:tcPr>
          <w:p w:rsidR="00577AB5" w:rsidRDefault="00577AB5">
            <w:pPr>
              <w:pStyle w:val="ConsPlusNormal"/>
              <w:jc w:val="center"/>
            </w:pPr>
            <w:r>
              <w:t>126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3067944,00</w:t>
            </w:r>
          </w:p>
        </w:tc>
      </w:tr>
      <w:tr w:rsidR="00577AB5">
        <w:tc>
          <w:tcPr>
            <w:tcW w:w="794" w:type="dxa"/>
          </w:tcPr>
          <w:p w:rsidR="00577AB5" w:rsidRDefault="00577AB5">
            <w:pPr>
              <w:pStyle w:val="ConsPlusNormal"/>
              <w:jc w:val="center"/>
            </w:pPr>
            <w:r>
              <w:t>521.</w:t>
            </w:r>
          </w:p>
        </w:tc>
        <w:tc>
          <w:tcPr>
            <w:tcW w:w="3118" w:type="dxa"/>
          </w:tcPr>
          <w:p w:rsidR="00577AB5" w:rsidRDefault="00577AB5">
            <w:pPr>
              <w:pStyle w:val="ConsPlusNormal"/>
            </w:pPr>
            <w:r>
              <w:t>пос. Энергетик, д. 22</w:t>
            </w:r>
          </w:p>
        </w:tc>
        <w:tc>
          <w:tcPr>
            <w:tcW w:w="1474" w:type="dxa"/>
          </w:tcPr>
          <w:p w:rsidR="00577AB5" w:rsidRDefault="00577AB5">
            <w:pPr>
              <w:pStyle w:val="ConsPlusNormal"/>
              <w:jc w:val="center"/>
            </w:pPr>
            <w:r>
              <w:t>3415,60</w:t>
            </w:r>
          </w:p>
        </w:tc>
        <w:tc>
          <w:tcPr>
            <w:tcW w:w="2551" w:type="dxa"/>
          </w:tcPr>
          <w:p w:rsidR="00577AB5" w:rsidRDefault="00577AB5">
            <w:pPr>
              <w:pStyle w:val="ConsPlusNormal"/>
              <w:jc w:val="center"/>
            </w:pPr>
            <w:r>
              <w:t>98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3006691,20</w:t>
            </w:r>
          </w:p>
        </w:tc>
      </w:tr>
      <w:tr w:rsidR="00577AB5">
        <w:tc>
          <w:tcPr>
            <w:tcW w:w="794" w:type="dxa"/>
          </w:tcPr>
          <w:p w:rsidR="00577AB5" w:rsidRDefault="00577AB5">
            <w:pPr>
              <w:pStyle w:val="ConsPlusNormal"/>
              <w:jc w:val="center"/>
            </w:pPr>
            <w:r>
              <w:t>522.</w:t>
            </w:r>
          </w:p>
        </w:tc>
        <w:tc>
          <w:tcPr>
            <w:tcW w:w="3118" w:type="dxa"/>
          </w:tcPr>
          <w:p w:rsidR="00577AB5" w:rsidRDefault="00577AB5">
            <w:pPr>
              <w:pStyle w:val="ConsPlusNormal"/>
            </w:pPr>
            <w:r>
              <w:t>пос. Энергетик, д. 24</w:t>
            </w:r>
          </w:p>
        </w:tc>
        <w:tc>
          <w:tcPr>
            <w:tcW w:w="1474" w:type="dxa"/>
          </w:tcPr>
          <w:p w:rsidR="00577AB5" w:rsidRDefault="00577AB5">
            <w:pPr>
              <w:pStyle w:val="ConsPlusNormal"/>
              <w:jc w:val="center"/>
            </w:pPr>
            <w:r>
              <w:t>3498,40</w:t>
            </w:r>
          </w:p>
        </w:tc>
        <w:tc>
          <w:tcPr>
            <w:tcW w:w="2551" w:type="dxa"/>
          </w:tcPr>
          <w:p w:rsidR="00577AB5" w:rsidRDefault="00577AB5">
            <w:pPr>
              <w:pStyle w:val="ConsPlusNormal"/>
              <w:jc w:val="center"/>
            </w:pPr>
            <w:r>
              <w:t>113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3228184,82</w:t>
            </w:r>
          </w:p>
        </w:tc>
      </w:tr>
      <w:tr w:rsidR="00577AB5">
        <w:tc>
          <w:tcPr>
            <w:tcW w:w="794" w:type="dxa"/>
          </w:tcPr>
          <w:p w:rsidR="00577AB5" w:rsidRDefault="00577AB5">
            <w:pPr>
              <w:pStyle w:val="ConsPlusNormal"/>
              <w:jc w:val="center"/>
            </w:pPr>
            <w:r>
              <w:t>523.</w:t>
            </w:r>
          </w:p>
        </w:tc>
        <w:tc>
          <w:tcPr>
            <w:tcW w:w="3118" w:type="dxa"/>
          </w:tcPr>
          <w:p w:rsidR="00577AB5" w:rsidRDefault="00577AB5">
            <w:pPr>
              <w:pStyle w:val="ConsPlusNormal"/>
            </w:pPr>
            <w:r>
              <w:t>пос. Энергетик, д. 26</w:t>
            </w:r>
          </w:p>
        </w:tc>
        <w:tc>
          <w:tcPr>
            <w:tcW w:w="1474" w:type="dxa"/>
          </w:tcPr>
          <w:p w:rsidR="00577AB5" w:rsidRDefault="00577AB5">
            <w:pPr>
              <w:pStyle w:val="ConsPlusNormal"/>
              <w:jc w:val="center"/>
            </w:pPr>
            <w:r>
              <w:t>2826,00</w:t>
            </w:r>
          </w:p>
        </w:tc>
        <w:tc>
          <w:tcPr>
            <w:tcW w:w="2551" w:type="dxa"/>
          </w:tcPr>
          <w:p w:rsidR="00577AB5" w:rsidRDefault="00577AB5">
            <w:pPr>
              <w:pStyle w:val="ConsPlusNormal"/>
              <w:jc w:val="center"/>
            </w:pPr>
            <w:r>
              <w:t>162</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5492935,39</w:t>
            </w:r>
          </w:p>
        </w:tc>
      </w:tr>
      <w:tr w:rsidR="00577AB5">
        <w:tc>
          <w:tcPr>
            <w:tcW w:w="794" w:type="dxa"/>
          </w:tcPr>
          <w:p w:rsidR="00577AB5" w:rsidRDefault="00577AB5">
            <w:pPr>
              <w:pStyle w:val="ConsPlusNormal"/>
              <w:jc w:val="center"/>
            </w:pPr>
            <w:r>
              <w:t>524.</w:t>
            </w:r>
          </w:p>
        </w:tc>
        <w:tc>
          <w:tcPr>
            <w:tcW w:w="3118" w:type="dxa"/>
          </w:tcPr>
          <w:p w:rsidR="00577AB5" w:rsidRDefault="00577AB5">
            <w:pPr>
              <w:pStyle w:val="ConsPlusNormal"/>
            </w:pPr>
            <w:r>
              <w:t>пос. Энергетик, д. 28</w:t>
            </w:r>
          </w:p>
        </w:tc>
        <w:tc>
          <w:tcPr>
            <w:tcW w:w="1474" w:type="dxa"/>
          </w:tcPr>
          <w:p w:rsidR="00577AB5" w:rsidRDefault="00577AB5">
            <w:pPr>
              <w:pStyle w:val="ConsPlusNormal"/>
              <w:jc w:val="center"/>
            </w:pPr>
            <w:r>
              <w:t>2826,80</w:t>
            </w:r>
          </w:p>
        </w:tc>
        <w:tc>
          <w:tcPr>
            <w:tcW w:w="2551" w:type="dxa"/>
          </w:tcPr>
          <w:p w:rsidR="00577AB5" w:rsidRDefault="00577AB5">
            <w:pPr>
              <w:pStyle w:val="ConsPlusNormal"/>
              <w:jc w:val="center"/>
            </w:pPr>
            <w:r>
              <w:t>162</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5477353,21</w:t>
            </w:r>
          </w:p>
        </w:tc>
      </w:tr>
      <w:tr w:rsidR="00577AB5">
        <w:tc>
          <w:tcPr>
            <w:tcW w:w="794" w:type="dxa"/>
          </w:tcPr>
          <w:p w:rsidR="00577AB5" w:rsidRDefault="00577AB5">
            <w:pPr>
              <w:pStyle w:val="ConsPlusNormal"/>
              <w:jc w:val="center"/>
            </w:pPr>
            <w:r>
              <w:t>525.</w:t>
            </w:r>
          </w:p>
        </w:tc>
        <w:tc>
          <w:tcPr>
            <w:tcW w:w="3118" w:type="dxa"/>
          </w:tcPr>
          <w:p w:rsidR="00577AB5" w:rsidRDefault="00577AB5">
            <w:pPr>
              <w:pStyle w:val="ConsPlusNormal"/>
            </w:pPr>
            <w:r>
              <w:t>пос. Энергетик, д. 29</w:t>
            </w:r>
          </w:p>
        </w:tc>
        <w:tc>
          <w:tcPr>
            <w:tcW w:w="1474" w:type="dxa"/>
          </w:tcPr>
          <w:p w:rsidR="00577AB5" w:rsidRDefault="00577AB5">
            <w:pPr>
              <w:pStyle w:val="ConsPlusNormal"/>
              <w:jc w:val="center"/>
            </w:pPr>
            <w:r>
              <w:t>3420,40</w:t>
            </w:r>
          </w:p>
        </w:tc>
        <w:tc>
          <w:tcPr>
            <w:tcW w:w="2551" w:type="dxa"/>
          </w:tcPr>
          <w:p w:rsidR="00577AB5" w:rsidRDefault="00577AB5">
            <w:pPr>
              <w:pStyle w:val="ConsPlusNormal"/>
              <w:jc w:val="center"/>
            </w:pPr>
            <w:r>
              <w:t>162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1818074,66</w:t>
            </w:r>
          </w:p>
        </w:tc>
      </w:tr>
      <w:tr w:rsidR="00577AB5">
        <w:tc>
          <w:tcPr>
            <w:tcW w:w="794" w:type="dxa"/>
          </w:tcPr>
          <w:p w:rsidR="00577AB5" w:rsidRDefault="00577AB5">
            <w:pPr>
              <w:pStyle w:val="ConsPlusNormal"/>
              <w:jc w:val="center"/>
            </w:pPr>
            <w:r>
              <w:t>526.</w:t>
            </w:r>
          </w:p>
        </w:tc>
        <w:tc>
          <w:tcPr>
            <w:tcW w:w="3118" w:type="dxa"/>
          </w:tcPr>
          <w:p w:rsidR="00577AB5" w:rsidRDefault="00577AB5">
            <w:pPr>
              <w:pStyle w:val="ConsPlusNormal"/>
            </w:pPr>
            <w:r>
              <w:t>пос. Энергетик, д. 39</w:t>
            </w:r>
          </w:p>
        </w:tc>
        <w:tc>
          <w:tcPr>
            <w:tcW w:w="1474" w:type="dxa"/>
          </w:tcPr>
          <w:p w:rsidR="00577AB5" w:rsidRDefault="00577AB5">
            <w:pPr>
              <w:pStyle w:val="ConsPlusNormal"/>
              <w:jc w:val="center"/>
            </w:pPr>
            <w:r>
              <w:t>2983,00</w:t>
            </w:r>
          </w:p>
        </w:tc>
        <w:tc>
          <w:tcPr>
            <w:tcW w:w="2551" w:type="dxa"/>
          </w:tcPr>
          <w:p w:rsidR="00577AB5" w:rsidRDefault="00577AB5">
            <w:pPr>
              <w:pStyle w:val="ConsPlusNormal"/>
              <w:jc w:val="center"/>
            </w:pPr>
            <w:r>
              <w:t>106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2609946,00</w:t>
            </w:r>
          </w:p>
        </w:tc>
      </w:tr>
      <w:tr w:rsidR="00577AB5">
        <w:tc>
          <w:tcPr>
            <w:tcW w:w="794" w:type="dxa"/>
          </w:tcPr>
          <w:p w:rsidR="00577AB5" w:rsidRDefault="00577AB5">
            <w:pPr>
              <w:pStyle w:val="ConsPlusNormal"/>
              <w:jc w:val="center"/>
            </w:pPr>
            <w:r>
              <w:t>527.</w:t>
            </w:r>
          </w:p>
        </w:tc>
        <w:tc>
          <w:tcPr>
            <w:tcW w:w="3118" w:type="dxa"/>
          </w:tcPr>
          <w:p w:rsidR="00577AB5" w:rsidRDefault="00577AB5">
            <w:pPr>
              <w:pStyle w:val="ConsPlusNormal"/>
            </w:pPr>
            <w:r>
              <w:t>пос. Энергетик, д. 5</w:t>
            </w:r>
          </w:p>
        </w:tc>
        <w:tc>
          <w:tcPr>
            <w:tcW w:w="1474" w:type="dxa"/>
          </w:tcPr>
          <w:p w:rsidR="00577AB5" w:rsidRDefault="00577AB5">
            <w:pPr>
              <w:pStyle w:val="ConsPlusNormal"/>
              <w:jc w:val="center"/>
            </w:pPr>
            <w:r>
              <w:t>2947,00</w:t>
            </w:r>
          </w:p>
        </w:tc>
        <w:tc>
          <w:tcPr>
            <w:tcW w:w="2551" w:type="dxa"/>
          </w:tcPr>
          <w:p w:rsidR="00577AB5" w:rsidRDefault="00577AB5">
            <w:pPr>
              <w:pStyle w:val="ConsPlusNormal"/>
              <w:jc w:val="center"/>
            </w:pPr>
            <w:r>
              <w:t>101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3122335,66</w:t>
            </w:r>
          </w:p>
        </w:tc>
      </w:tr>
      <w:tr w:rsidR="00577AB5">
        <w:tc>
          <w:tcPr>
            <w:tcW w:w="794" w:type="dxa"/>
          </w:tcPr>
          <w:p w:rsidR="00577AB5" w:rsidRDefault="00577AB5">
            <w:pPr>
              <w:pStyle w:val="ConsPlusNormal"/>
              <w:jc w:val="center"/>
            </w:pPr>
            <w:r>
              <w:t>528.</w:t>
            </w:r>
          </w:p>
        </w:tc>
        <w:tc>
          <w:tcPr>
            <w:tcW w:w="3118" w:type="dxa"/>
          </w:tcPr>
          <w:p w:rsidR="00577AB5" w:rsidRDefault="00577AB5">
            <w:pPr>
              <w:pStyle w:val="ConsPlusNormal"/>
            </w:pPr>
            <w:r>
              <w:t>пос. Энергетик, д. 56</w:t>
            </w:r>
          </w:p>
        </w:tc>
        <w:tc>
          <w:tcPr>
            <w:tcW w:w="1474" w:type="dxa"/>
          </w:tcPr>
          <w:p w:rsidR="00577AB5" w:rsidRDefault="00577AB5">
            <w:pPr>
              <w:pStyle w:val="ConsPlusNormal"/>
              <w:jc w:val="center"/>
            </w:pPr>
            <w:r>
              <w:t>2984,50</w:t>
            </w:r>
          </w:p>
        </w:tc>
        <w:tc>
          <w:tcPr>
            <w:tcW w:w="2551" w:type="dxa"/>
          </w:tcPr>
          <w:p w:rsidR="00577AB5" w:rsidRDefault="00577AB5">
            <w:pPr>
              <w:pStyle w:val="ConsPlusNormal"/>
              <w:jc w:val="center"/>
            </w:pPr>
            <w:r>
              <w:t>101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3757931,39</w:t>
            </w:r>
          </w:p>
        </w:tc>
      </w:tr>
      <w:tr w:rsidR="00577AB5">
        <w:tc>
          <w:tcPr>
            <w:tcW w:w="794" w:type="dxa"/>
          </w:tcPr>
          <w:p w:rsidR="00577AB5" w:rsidRDefault="00577AB5">
            <w:pPr>
              <w:pStyle w:val="ConsPlusNormal"/>
              <w:jc w:val="center"/>
            </w:pPr>
            <w:r>
              <w:t>529.</w:t>
            </w:r>
          </w:p>
        </w:tc>
        <w:tc>
          <w:tcPr>
            <w:tcW w:w="3118" w:type="dxa"/>
          </w:tcPr>
          <w:p w:rsidR="00577AB5" w:rsidRDefault="00577AB5">
            <w:pPr>
              <w:pStyle w:val="ConsPlusNormal"/>
            </w:pPr>
            <w:r>
              <w:t>пос. Энергетик, д. 57</w:t>
            </w:r>
          </w:p>
        </w:tc>
        <w:tc>
          <w:tcPr>
            <w:tcW w:w="1474" w:type="dxa"/>
          </w:tcPr>
          <w:p w:rsidR="00577AB5" w:rsidRDefault="00577AB5">
            <w:pPr>
              <w:pStyle w:val="ConsPlusNormal"/>
              <w:jc w:val="center"/>
            </w:pPr>
            <w:r>
              <w:t>2983,70</w:t>
            </w:r>
          </w:p>
        </w:tc>
        <w:tc>
          <w:tcPr>
            <w:tcW w:w="2551" w:type="dxa"/>
          </w:tcPr>
          <w:p w:rsidR="00577AB5" w:rsidRDefault="00577AB5">
            <w:pPr>
              <w:pStyle w:val="ConsPlusNormal"/>
              <w:jc w:val="center"/>
            </w:pPr>
            <w:r>
              <w:t>108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6446655,50</w:t>
            </w:r>
          </w:p>
        </w:tc>
      </w:tr>
      <w:tr w:rsidR="00577AB5">
        <w:tc>
          <w:tcPr>
            <w:tcW w:w="794" w:type="dxa"/>
          </w:tcPr>
          <w:p w:rsidR="00577AB5" w:rsidRDefault="00577AB5">
            <w:pPr>
              <w:pStyle w:val="ConsPlusNormal"/>
              <w:jc w:val="center"/>
            </w:pPr>
            <w:r>
              <w:t>530.</w:t>
            </w:r>
          </w:p>
        </w:tc>
        <w:tc>
          <w:tcPr>
            <w:tcW w:w="3118" w:type="dxa"/>
          </w:tcPr>
          <w:p w:rsidR="00577AB5" w:rsidRDefault="00577AB5">
            <w:pPr>
              <w:pStyle w:val="ConsPlusNormal"/>
            </w:pPr>
            <w:r>
              <w:t>пос. Энергетик, д. 78а</w:t>
            </w:r>
          </w:p>
        </w:tc>
        <w:tc>
          <w:tcPr>
            <w:tcW w:w="1474" w:type="dxa"/>
          </w:tcPr>
          <w:p w:rsidR="00577AB5" w:rsidRDefault="00577AB5">
            <w:pPr>
              <w:pStyle w:val="ConsPlusNormal"/>
              <w:jc w:val="center"/>
            </w:pPr>
            <w:r>
              <w:t>9711,60</w:t>
            </w:r>
          </w:p>
        </w:tc>
        <w:tc>
          <w:tcPr>
            <w:tcW w:w="2551" w:type="dxa"/>
          </w:tcPr>
          <w:p w:rsidR="00577AB5" w:rsidRDefault="00577AB5">
            <w:pPr>
              <w:pStyle w:val="ConsPlusNormal"/>
              <w:jc w:val="center"/>
            </w:pPr>
            <w:r>
              <w:t>351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6948841,62</w:t>
            </w:r>
          </w:p>
        </w:tc>
      </w:tr>
      <w:tr w:rsidR="00577AB5">
        <w:tc>
          <w:tcPr>
            <w:tcW w:w="794" w:type="dxa"/>
          </w:tcPr>
          <w:p w:rsidR="00577AB5" w:rsidRDefault="00577AB5">
            <w:pPr>
              <w:pStyle w:val="ConsPlusNormal"/>
              <w:jc w:val="center"/>
            </w:pPr>
            <w:r>
              <w:t>531.</w:t>
            </w:r>
          </w:p>
        </w:tc>
        <w:tc>
          <w:tcPr>
            <w:tcW w:w="3118" w:type="dxa"/>
          </w:tcPr>
          <w:p w:rsidR="00577AB5" w:rsidRDefault="00577AB5">
            <w:pPr>
              <w:pStyle w:val="ConsPlusNormal"/>
            </w:pPr>
            <w:r>
              <w:t>пос. Энергетик, д. 79</w:t>
            </w:r>
          </w:p>
        </w:tc>
        <w:tc>
          <w:tcPr>
            <w:tcW w:w="1474" w:type="dxa"/>
          </w:tcPr>
          <w:p w:rsidR="00577AB5" w:rsidRDefault="00577AB5">
            <w:pPr>
              <w:pStyle w:val="ConsPlusNormal"/>
              <w:jc w:val="center"/>
            </w:pPr>
            <w:r>
              <w:t>480,30</w:t>
            </w:r>
          </w:p>
        </w:tc>
        <w:tc>
          <w:tcPr>
            <w:tcW w:w="2551" w:type="dxa"/>
          </w:tcPr>
          <w:p w:rsidR="00577AB5" w:rsidRDefault="00577AB5">
            <w:pPr>
              <w:pStyle w:val="ConsPlusNormal"/>
              <w:jc w:val="center"/>
            </w:pPr>
            <w:r>
              <w:t>248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1644999,91</w:t>
            </w:r>
          </w:p>
        </w:tc>
      </w:tr>
      <w:tr w:rsidR="00577AB5">
        <w:tc>
          <w:tcPr>
            <w:tcW w:w="794" w:type="dxa"/>
          </w:tcPr>
          <w:p w:rsidR="00577AB5" w:rsidRDefault="00577AB5">
            <w:pPr>
              <w:pStyle w:val="ConsPlusNormal"/>
              <w:jc w:val="center"/>
            </w:pPr>
            <w:r>
              <w:t>532.</w:t>
            </w:r>
          </w:p>
        </w:tc>
        <w:tc>
          <w:tcPr>
            <w:tcW w:w="3118" w:type="dxa"/>
          </w:tcPr>
          <w:p w:rsidR="00577AB5" w:rsidRDefault="00577AB5">
            <w:pPr>
              <w:pStyle w:val="ConsPlusNormal"/>
            </w:pPr>
            <w:r>
              <w:t>пос. Энергетик, д. 79/2</w:t>
            </w:r>
          </w:p>
        </w:tc>
        <w:tc>
          <w:tcPr>
            <w:tcW w:w="1474" w:type="dxa"/>
          </w:tcPr>
          <w:p w:rsidR="00577AB5" w:rsidRDefault="00577AB5">
            <w:pPr>
              <w:pStyle w:val="ConsPlusNormal"/>
              <w:jc w:val="center"/>
            </w:pPr>
            <w:r>
              <w:t>3062,40</w:t>
            </w:r>
          </w:p>
        </w:tc>
        <w:tc>
          <w:tcPr>
            <w:tcW w:w="2551" w:type="dxa"/>
          </w:tcPr>
          <w:p w:rsidR="00577AB5" w:rsidRDefault="00577AB5">
            <w:pPr>
              <w:pStyle w:val="ConsPlusNormal"/>
              <w:jc w:val="center"/>
            </w:pPr>
            <w:r>
              <w:t>248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4183286,57</w:t>
            </w:r>
          </w:p>
        </w:tc>
      </w:tr>
      <w:tr w:rsidR="00577AB5">
        <w:tc>
          <w:tcPr>
            <w:tcW w:w="794" w:type="dxa"/>
          </w:tcPr>
          <w:p w:rsidR="00577AB5" w:rsidRDefault="00577AB5">
            <w:pPr>
              <w:pStyle w:val="ConsPlusNormal"/>
              <w:jc w:val="center"/>
            </w:pPr>
            <w:r>
              <w:t>533.</w:t>
            </w:r>
          </w:p>
        </w:tc>
        <w:tc>
          <w:tcPr>
            <w:tcW w:w="3118" w:type="dxa"/>
          </w:tcPr>
          <w:p w:rsidR="00577AB5" w:rsidRDefault="00577AB5">
            <w:pPr>
              <w:pStyle w:val="ConsPlusNormal"/>
            </w:pPr>
            <w:r>
              <w:t>пос. Энергетик, д. 81</w:t>
            </w:r>
          </w:p>
        </w:tc>
        <w:tc>
          <w:tcPr>
            <w:tcW w:w="1474" w:type="dxa"/>
          </w:tcPr>
          <w:p w:rsidR="00577AB5" w:rsidRDefault="00577AB5">
            <w:pPr>
              <w:pStyle w:val="ConsPlusNormal"/>
              <w:jc w:val="center"/>
            </w:pPr>
            <w:r>
              <w:t>468,70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639782,49</w:t>
            </w:r>
          </w:p>
        </w:tc>
      </w:tr>
      <w:tr w:rsidR="00577AB5">
        <w:tc>
          <w:tcPr>
            <w:tcW w:w="794" w:type="dxa"/>
          </w:tcPr>
          <w:p w:rsidR="00577AB5" w:rsidRDefault="00577AB5">
            <w:pPr>
              <w:pStyle w:val="ConsPlusNormal"/>
              <w:jc w:val="center"/>
            </w:pPr>
            <w:r>
              <w:t>534.</w:t>
            </w:r>
          </w:p>
        </w:tc>
        <w:tc>
          <w:tcPr>
            <w:tcW w:w="3118" w:type="dxa"/>
          </w:tcPr>
          <w:p w:rsidR="00577AB5" w:rsidRDefault="00577AB5">
            <w:pPr>
              <w:pStyle w:val="ConsPlusNormal"/>
            </w:pPr>
            <w:r>
              <w:t>пос. Энергетик, д. 9</w:t>
            </w:r>
          </w:p>
        </w:tc>
        <w:tc>
          <w:tcPr>
            <w:tcW w:w="1474" w:type="dxa"/>
          </w:tcPr>
          <w:p w:rsidR="00577AB5" w:rsidRDefault="00577AB5">
            <w:pPr>
              <w:pStyle w:val="ConsPlusNormal"/>
              <w:jc w:val="center"/>
            </w:pPr>
            <w:r>
              <w:t>3449,30</w:t>
            </w:r>
          </w:p>
        </w:tc>
        <w:tc>
          <w:tcPr>
            <w:tcW w:w="2551" w:type="dxa"/>
          </w:tcPr>
          <w:p w:rsidR="00577AB5" w:rsidRDefault="00577AB5">
            <w:pPr>
              <w:pStyle w:val="ConsPlusNormal"/>
              <w:jc w:val="center"/>
            </w:pPr>
            <w:r>
              <w:t>348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6509164,60</w:t>
            </w:r>
          </w:p>
        </w:tc>
      </w:tr>
      <w:tr w:rsidR="00577AB5">
        <w:tc>
          <w:tcPr>
            <w:tcW w:w="13606" w:type="dxa"/>
            <w:gridSpan w:val="7"/>
          </w:tcPr>
          <w:p w:rsidR="00577AB5" w:rsidRDefault="00577AB5">
            <w:pPr>
              <w:pStyle w:val="ConsPlusNormal"/>
              <w:jc w:val="center"/>
              <w:outlineLvl w:val="3"/>
            </w:pPr>
            <w:r>
              <w:lastRenderedPageBreak/>
              <w:t>19. Муниципальное образование Новосергиевский район</w:t>
            </w:r>
          </w:p>
        </w:tc>
      </w:tr>
      <w:tr w:rsidR="00577AB5">
        <w:tc>
          <w:tcPr>
            <w:tcW w:w="3912" w:type="dxa"/>
            <w:gridSpan w:val="2"/>
          </w:tcPr>
          <w:p w:rsidR="00577AB5" w:rsidRDefault="00577AB5">
            <w:pPr>
              <w:pStyle w:val="ConsPlusNormal"/>
            </w:pPr>
            <w:r>
              <w:t>Итого по муниципальному образованию Новосергиевский район</w:t>
            </w:r>
          </w:p>
        </w:tc>
        <w:tc>
          <w:tcPr>
            <w:tcW w:w="1474" w:type="dxa"/>
          </w:tcPr>
          <w:p w:rsidR="00577AB5" w:rsidRDefault="00577AB5">
            <w:pPr>
              <w:pStyle w:val="ConsPlusNormal"/>
              <w:jc w:val="center"/>
            </w:pPr>
            <w:r>
              <w:t>3606,70</w:t>
            </w:r>
          </w:p>
        </w:tc>
        <w:tc>
          <w:tcPr>
            <w:tcW w:w="2551" w:type="dxa"/>
          </w:tcPr>
          <w:p w:rsidR="00577AB5" w:rsidRDefault="00577AB5">
            <w:pPr>
              <w:pStyle w:val="ConsPlusNormal"/>
              <w:jc w:val="center"/>
            </w:pPr>
            <w:r>
              <w:t>122</w:t>
            </w:r>
          </w:p>
        </w:tc>
        <w:tc>
          <w:tcPr>
            <w:tcW w:w="1984" w:type="dxa"/>
          </w:tcPr>
          <w:p w:rsidR="00577AB5" w:rsidRDefault="00577AB5">
            <w:pPr>
              <w:pStyle w:val="ConsPlusNormal"/>
              <w:jc w:val="center"/>
            </w:pPr>
            <w:r>
              <w:t>5</w:t>
            </w:r>
          </w:p>
        </w:tc>
        <w:tc>
          <w:tcPr>
            <w:tcW w:w="1701" w:type="dxa"/>
          </w:tcPr>
          <w:p w:rsidR="00577AB5" w:rsidRDefault="00577AB5">
            <w:pPr>
              <w:pStyle w:val="ConsPlusNormal"/>
              <w:jc w:val="center"/>
            </w:pPr>
            <w:r>
              <w:t>5</w:t>
            </w:r>
          </w:p>
        </w:tc>
        <w:tc>
          <w:tcPr>
            <w:tcW w:w="1984" w:type="dxa"/>
          </w:tcPr>
          <w:p w:rsidR="00577AB5" w:rsidRDefault="00577AB5">
            <w:pPr>
              <w:pStyle w:val="ConsPlusNormal"/>
              <w:jc w:val="center"/>
            </w:pPr>
            <w:r>
              <w:t>15978694,58</w:t>
            </w:r>
          </w:p>
        </w:tc>
      </w:tr>
      <w:tr w:rsidR="00577AB5">
        <w:tc>
          <w:tcPr>
            <w:tcW w:w="794" w:type="dxa"/>
          </w:tcPr>
          <w:p w:rsidR="00577AB5" w:rsidRDefault="00577AB5">
            <w:pPr>
              <w:pStyle w:val="ConsPlusNormal"/>
              <w:jc w:val="center"/>
            </w:pPr>
            <w:r>
              <w:t>535.</w:t>
            </w:r>
          </w:p>
        </w:tc>
        <w:tc>
          <w:tcPr>
            <w:tcW w:w="3118" w:type="dxa"/>
          </w:tcPr>
          <w:p w:rsidR="00577AB5" w:rsidRDefault="00577AB5">
            <w:pPr>
              <w:pStyle w:val="ConsPlusNormal"/>
            </w:pPr>
            <w:r>
              <w:t>пос. Среднеуранский, ул. Школьная, д. 3</w:t>
            </w:r>
          </w:p>
        </w:tc>
        <w:tc>
          <w:tcPr>
            <w:tcW w:w="1474" w:type="dxa"/>
          </w:tcPr>
          <w:p w:rsidR="00577AB5" w:rsidRDefault="00577AB5">
            <w:pPr>
              <w:pStyle w:val="ConsPlusNormal"/>
              <w:jc w:val="center"/>
            </w:pPr>
            <w:r>
              <w:t>719,80</w:t>
            </w:r>
          </w:p>
        </w:tc>
        <w:tc>
          <w:tcPr>
            <w:tcW w:w="2551" w:type="dxa"/>
          </w:tcPr>
          <w:p w:rsidR="00577AB5" w:rsidRDefault="00577AB5">
            <w:pPr>
              <w:pStyle w:val="ConsPlusNormal"/>
              <w:jc w:val="center"/>
            </w:pPr>
            <w:r>
              <w:t>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4637122,68</w:t>
            </w:r>
          </w:p>
        </w:tc>
      </w:tr>
      <w:tr w:rsidR="00577AB5">
        <w:tc>
          <w:tcPr>
            <w:tcW w:w="794" w:type="dxa"/>
          </w:tcPr>
          <w:p w:rsidR="00577AB5" w:rsidRDefault="00577AB5">
            <w:pPr>
              <w:pStyle w:val="ConsPlusNormal"/>
              <w:jc w:val="center"/>
            </w:pPr>
            <w:r>
              <w:t>536.</w:t>
            </w:r>
          </w:p>
        </w:tc>
        <w:tc>
          <w:tcPr>
            <w:tcW w:w="3118" w:type="dxa"/>
          </w:tcPr>
          <w:p w:rsidR="00577AB5" w:rsidRDefault="00577AB5">
            <w:pPr>
              <w:pStyle w:val="ConsPlusNormal"/>
            </w:pPr>
            <w:r>
              <w:t>пос. Ясногорский, ул. Шканова, д. 1</w:t>
            </w:r>
          </w:p>
        </w:tc>
        <w:tc>
          <w:tcPr>
            <w:tcW w:w="1474" w:type="dxa"/>
          </w:tcPr>
          <w:p w:rsidR="00577AB5" w:rsidRDefault="00577AB5">
            <w:pPr>
              <w:pStyle w:val="ConsPlusNormal"/>
              <w:jc w:val="center"/>
            </w:pPr>
            <w:r>
              <w:t>756,00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2329449,47</w:t>
            </w:r>
          </w:p>
        </w:tc>
      </w:tr>
      <w:tr w:rsidR="00577AB5">
        <w:tc>
          <w:tcPr>
            <w:tcW w:w="794" w:type="dxa"/>
          </w:tcPr>
          <w:p w:rsidR="00577AB5" w:rsidRDefault="00577AB5">
            <w:pPr>
              <w:pStyle w:val="ConsPlusNormal"/>
              <w:jc w:val="center"/>
            </w:pPr>
            <w:r>
              <w:t>537.</w:t>
            </w:r>
          </w:p>
        </w:tc>
        <w:tc>
          <w:tcPr>
            <w:tcW w:w="3118" w:type="dxa"/>
          </w:tcPr>
          <w:p w:rsidR="00577AB5" w:rsidRDefault="00577AB5">
            <w:pPr>
              <w:pStyle w:val="ConsPlusNormal"/>
            </w:pPr>
            <w:r>
              <w:t>пос. Ясногорский, ул. Шканова, д. 3</w:t>
            </w:r>
          </w:p>
        </w:tc>
        <w:tc>
          <w:tcPr>
            <w:tcW w:w="1474" w:type="dxa"/>
          </w:tcPr>
          <w:p w:rsidR="00577AB5" w:rsidRDefault="00577AB5">
            <w:pPr>
              <w:pStyle w:val="ConsPlusNormal"/>
              <w:jc w:val="center"/>
            </w:pPr>
            <w:r>
              <w:t>756,00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2422421,47</w:t>
            </w:r>
          </w:p>
        </w:tc>
      </w:tr>
      <w:tr w:rsidR="00577AB5">
        <w:tc>
          <w:tcPr>
            <w:tcW w:w="794" w:type="dxa"/>
          </w:tcPr>
          <w:p w:rsidR="00577AB5" w:rsidRDefault="00577AB5">
            <w:pPr>
              <w:pStyle w:val="ConsPlusNormal"/>
              <w:jc w:val="center"/>
            </w:pPr>
            <w:r>
              <w:t>538.</w:t>
            </w:r>
          </w:p>
        </w:tc>
        <w:tc>
          <w:tcPr>
            <w:tcW w:w="3118" w:type="dxa"/>
          </w:tcPr>
          <w:p w:rsidR="00577AB5" w:rsidRDefault="00577AB5">
            <w:pPr>
              <w:pStyle w:val="ConsPlusNormal"/>
            </w:pPr>
            <w:r>
              <w:t>с. Платовка, ул. Комсомольская, д. 3</w:t>
            </w:r>
          </w:p>
        </w:tc>
        <w:tc>
          <w:tcPr>
            <w:tcW w:w="1474" w:type="dxa"/>
          </w:tcPr>
          <w:p w:rsidR="00577AB5" w:rsidRDefault="00577AB5">
            <w:pPr>
              <w:pStyle w:val="ConsPlusNormal"/>
              <w:jc w:val="center"/>
            </w:pPr>
            <w:r>
              <w:t>726,40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2433674,29</w:t>
            </w:r>
          </w:p>
        </w:tc>
      </w:tr>
      <w:tr w:rsidR="00577AB5">
        <w:tc>
          <w:tcPr>
            <w:tcW w:w="794" w:type="dxa"/>
          </w:tcPr>
          <w:p w:rsidR="00577AB5" w:rsidRDefault="00577AB5">
            <w:pPr>
              <w:pStyle w:val="ConsPlusNormal"/>
              <w:jc w:val="center"/>
            </w:pPr>
            <w:r>
              <w:t>539.</w:t>
            </w:r>
          </w:p>
        </w:tc>
        <w:tc>
          <w:tcPr>
            <w:tcW w:w="3118" w:type="dxa"/>
          </w:tcPr>
          <w:p w:rsidR="00577AB5" w:rsidRDefault="00577AB5">
            <w:pPr>
              <w:pStyle w:val="ConsPlusNormal"/>
            </w:pPr>
            <w:r>
              <w:t>с. Покровка, ул. Заводская, д. 2</w:t>
            </w:r>
          </w:p>
        </w:tc>
        <w:tc>
          <w:tcPr>
            <w:tcW w:w="1474" w:type="dxa"/>
          </w:tcPr>
          <w:p w:rsidR="00577AB5" w:rsidRDefault="00577AB5">
            <w:pPr>
              <w:pStyle w:val="ConsPlusNormal"/>
              <w:jc w:val="center"/>
            </w:pPr>
            <w:r>
              <w:t>648,50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4156026,67</w:t>
            </w:r>
          </w:p>
        </w:tc>
      </w:tr>
      <w:tr w:rsidR="00577AB5">
        <w:tc>
          <w:tcPr>
            <w:tcW w:w="13606" w:type="dxa"/>
            <w:gridSpan w:val="7"/>
          </w:tcPr>
          <w:p w:rsidR="00577AB5" w:rsidRDefault="00577AB5">
            <w:pPr>
              <w:pStyle w:val="ConsPlusNormal"/>
              <w:jc w:val="center"/>
              <w:outlineLvl w:val="3"/>
            </w:pPr>
            <w:r>
              <w:t>20. Муниципальное образование Октябрьский район</w:t>
            </w:r>
          </w:p>
        </w:tc>
      </w:tr>
      <w:tr w:rsidR="00577AB5">
        <w:tc>
          <w:tcPr>
            <w:tcW w:w="3912" w:type="dxa"/>
            <w:gridSpan w:val="2"/>
          </w:tcPr>
          <w:p w:rsidR="00577AB5" w:rsidRDefault="00577AB5">
            <w:pPr>
              <w:pStyle w:val="ConsPlusNormal"/>
            </w:pPr>
            <w:r>
              <w:t>Итого по муниципальному образованию Октябрьский район</w:t>
            </w:r>
          </w:p>
        </w:tc>
        <w:tc>
          <w:tcPr>
            <w:tcW w:w="1474" w:type="dxa"/>
          </w:tcPr>
          <w:p w:rsidR="00577AB5" w:rsidRDefault="00577AB5">
            <w:pPr>
              <w:pStyle w:val="ConsPlusNormal"/>
              <w:jc w:val="center"/>
            </w:pPr>
            <w:r>
              <w:t>3440,90</w:t>
            </w:r>
          </w:p>
        </w:tc>
        <w:tc>
          <w:tcPr>
            <w:tcW w:w="2551" w:type="dxa"/>
          </w:tcPr>
          <w:p w:rsidR="00577AB5" w:rsidRDefault="00577AB5">
            <w:pPr>
              <w:pStyle w:val="ConsPlusNormal"/>
              <w:jc w:val="center"/>
            </w:pPr>
            <w:r>
              <w:t>192</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4</w:t>
            </w:r>
          </w:p>
        </w:tc>
        <w:tc>
          <w:tcPr>
            <w:tcW w:w="1984" w:type="dxa"/>
          </w:tcPr>
          <w:p w:rsidR="00577AB5" w:rsidRDefault="00577AB5">
            <w:pPr>
              <w:pStyle w:val="ConsPlusNormal"/>
              <w:jc w:val="center"/>
            </w:pPr>
            <w:r>
              <w:t>13393782,18</w:t>
            </w:r>
          </w:p>
        </w:tc>
      </w:tr>
      <w:tr w:rsidR="00577AB5">
        <w:tc>
          <w:tcPr>
            <w:tcW w:w="794" w:type="dxa"/>
          </w:tcPr>
          <w:p w:rsidR="00577AB5" w:rsidRDefault="00577AB5">
            <w:pPr>
              <w:pStyle w:val="ConsPlusNormal"/>
              <w:jc w:val="center"/>
            </w:pPr>
            <w:r>
              <w:t>540.</w:t>
            </w:r>
          </w:p>
        </w:tc>
        <w:tc>
          <w:tcPr>
            <w:tcW w:w="3118" w:type="dxa"/>
          </w:tcPr>
          <w:p w:rsidR="00577AB5" w:rsidRDefault="00577AB5">
            <w:pPr>
              <w:pStyle w:val="ConsPlusNormal"/>
            </w:pPr>
            <w:r>
              <w:t>с. Октябрьское, ул. Железнодорожная, д. 1</w:t>
            </w:r>
          </w:p>
        </w:tc>
        <w:tc>
          <w:tcPr>
            <w:tcW w:w="1474" w:type="dxa"/>
          </w:tcPr>
          <w:p w:rsidR="00577AB5" w:rsidRDefault="00577AB5">
            <w:pPr>
              <w:pStyle w:val="ConsPlusNormal"/>
              <w:jc w:val="center"/>
            </w:pPr>
            <w:r>
              <w:t>845,80</w:t>
            </w:r>
          </w:p>
        </w:tc>
        <w:tc>
          <w:tcPr>
            <w:tcW w:w="2551" w:type="dxa"/>
          </w:tcPr>
          <w:p w:rsidR="00577AB5" w:rsidRDefault="00577AB5">
            <w:pPr>
              <w:pStyle w:val="ConsPlusNormal"/>
              <w:jc w:val="center"/>
            </w:pPr>
            <w:r>
              <w:t>57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4314228,96</w:t>
            </w:r>
          </w:p>
        </w:tc>
      </w:tr>
      <w:tr w:rsidR="00577AB5">
        <w:tc>
          <w:tcPr>
            <w:tcW w:w="794" w:type="dxa"/>
          </w:tcPr>
          <w:p w:rsidR="00577AB5" w:rsidRDefault="00577AB5">
            <w:pPr>
              <w:pStyle w:val="ConsPlusNormal"/>
              <w:jc w:val="center"/>
            </w:pPr>
            <w:r>
              <w:t>541.</w:t>
            </w:r>
          </w:p>
        </w:tc>
        <w:tc>
          <w:tcPr>
            <w:tcW w:w="3118" w:type="dxa"/>
          </w:tcPr>
          <w:p w:rsidR="00577AB5" w:rsidRDefault="00577AB5">
            <w:pPr>
              <w:pStyle w:val="ConsPlusNormal"/>
            </w:pPr>
            <w:r>
              <w:t>с. Октябрьское, ул. Железнодорожная, д. 2</w:t>
            </w:r>
          </w:p>
        </w:tc>
        <w:tc>
          <w:tcPr>
            <w:tcW w:w="1474" w:type="dxa"/>
          </w:tcPr>
          <w:p w:rsidR="00577AB5" w:rsidRDefault="00577AB5">
            <w:pPr>
              <w:pStyle w:val="ConsPlusNormal"/>
              <w:jc w:val="center"/>
            </w:pPr>
            <w:r>
              <w:t>844,40</w:t>
            </w:r>
          </w:p>
        </w:tc>
        <w:tc>
          <w:tcPr>
            <w:tcW w:w="2551" w:type="dxa"/>
          </w:tcPr>
          <w:p w:rsidR="00577AB5" w:rsidRDefault="00577AB5">
            <w:pPr>
              <w:pStyle w:val="ConsPlusNormal"/>
              <w:jc w:val="center"/>
            </w:pPr>
            <w:r>
              <w:t>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4288748,38</w:t>
            </w:r>
          </w:p>
        </w:tc>
      </w:tr>
      <w:tr w:rsidR="00577AB5">
        <w:tc>
          <w:tcPr>
            <w:tcW w:w="794" w:type="dxa"/>
          </w:tcPr>
          <w:p w:rsidR="00577AB5" w:rsidRDefault="00577AB5">
            <w:pPr>
              <w:pStyle w:val="ConsPlusNormal"/>
              <w:jc w:val="center"/>
            </w:pPr>
            <w:r>
              <w:t>542.</w:t>
            </w:r>
          </w:p>
        </w:tc>
        <w:tc>
          <w:tcPr>
            <w:tcW w:w="3118" w:type="dxa"/>
          </w:tcPr>
          <w:p w:rsidR="00577AB5" w:rsidRDefault="00577AB5">
            <w:pPr>
              <w:pStyle w:val="ConsPlusNormal"/>
            </w:pPr>
            <w:r>
              <w:t>с. Октябрьское, ул. Железнодорожная, д. 3</w:t>
            </w:r>
          </w:p>
        </w:tc>
        <w:tc>
          <w:tcPr>
            <w:tcW w:w="1474" w:type="dxa"/>
          </w:tcPr>
          <w:p w:rsidR="00577AB5" w:rsidRDefault="00577AB5">
            <w:pPr>
              <w:pStyle w:val="ConsPlusNormal"/>
              <w:jc w:val="center"/>
            </w:pPr>
            <w:r>
              <w:t>849,10</w:t>
            </w:r>
          </w:p>
        </w:tc>
        <w:tc>
          <w:tcPr>
            <w:tcW w:w="2551" w:type="dxa"/>
          </w:tcPr>
          <w:p w:rsidR="00577AB5" w:rsidRDefault="00577AB5">
            <w:pPr>
              <w:pStyle w:val="ConsPlusNormal"/>
              <w:jc w:val="center"/>
            </w:pPr>
            <w:r>
              <w:t>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4357241,06</w:t>
            </w:r>
          </w:p>
        </w:tc>
      </w:tr>
      <w:tr w:rsidR="00577AB5">
        <w:tc>
          <w:tcPr>
            <w:tcW w:w="794" w:type="dxa"/>
          </w:tcPr>
          <w:p w:rsidR="00577AB5" w:rsidRDefault="00577AB5">
            <w:pPr>
              <w:pStyle w:val="ConsPlusNormal"/>
              <w:jc w:val="center"/>
            </w:pPr>
            <w:r>
              <w:t>543.</w:t>
            </w:r>
          </w:p>
        </w:tc>
        <w:tc>
          <w:tcPr>
            <w:tcW w:w="3118" w:type="dxa"/>
          </w:tcPr>
          <w:p w:rsidR="00577AB5" w:rsidRDefault="00577AB5">
            <w:pPr>
              <w:pStyle w:val="ConsPlusNormal"/>
            </w:pPr>
            <w:r>
              <w:t>с. Октябрьское, ул. Луначарского, д. 96а</w:t>
            </w:r>
          </w:p>
        </w:tc>
        <w:tc>
          <w:tcPr>
            <w:tcW w:w="1474" w:type="dxa"/>
          </w:tcPr>
          <w:p w:rsidR="00577AB5" w:rsidRDefault="00577AB5">
            <w:pPr>
              <w:pStyle w:val="ConsPlusNormal"/>
              <w:jc w:val="center"/>
            </w:pPr>
            <w:r>
              <w:t>901,60</w:t>
            </w:r>
          </w:p>
        </w:tc>
        <w:tc>
          <w:tcPr>
            <w:tcW w:w="2551" w:type="dxa"/>
          </w:tcPr>
          <w:p w:rsidR="00577AB5" w:rsidRDefault="00577AB5">
            <w:pPr>
              <w:pStyle w:val="ConsPlusNormal"/>
              <w:jc w:val="center"/>
            </w:pPr>
            <w:r>
              <w:t>38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433563,78</w:t>
            </w:r>
          </w:p>
        </w:tc>
      </w:tr>
      <w:tr w:rsidR="00577AB5">
        <w:tc>
          <w:tcPr>
            <w:tcW w:w="13606" w:type="dxa"/>
            <w:gridSpan w:val="7"/>
          </w:tcPr>
          <w:p w:rsidR="00577AB5" w:rsidRDefault="00577AB5">
            <w:pPr>
              <w:pStyle w:val="ConsPlusNormal"/>
              <w:jc w:val="center"/>
              <w:outlineLvl w:val="3"/>
            </w:pPr>
            <w:r>
              <w:lastRenderedPageBreak/>
              <w:t>21. Муниципальное образование Оренбургский район</w:t>
            </w:r>
          </w:p>
        </w:tc>
      </w:tr>
      <w:tr w:rsidR="00577AB5">
        <w:tc>
          <w:tcPr>
            <w:tcW w:w="3912" w:type="dxa"/>
            <w:gridSpan w:val="2"/>
          </w:tcPr>
          <w:p w:rsidR="00577AB5" w:rsidRDefault="00577AB5">
            <w:pPr>
              <w:pStyle w:val="ConsPlusNormal"/>
            </w:pPr>
            <w:r>
              <w:t>Итого по муниципальному образованию Оренбургский район</w:t>
            </w:r>
          </w:p>
        </w:tc>
        <w:tc>
          <w:tcPr>
            <w:tcW w:w="1474" w:type="dxa"/>
          </w:tcPr>
          <w:p w:rsidR="00577AB5" w:rsidRDefault="00577AB5">
            <w:pPr>
              <w:pStyle w:val="ConsPlusNormal"/>
              <w:jc w:val="center"/>
            </w:pPr>
            <w:r>
              <w:t>7234,50</w:t>
            </w:r>
          </w:p>
        </w:tc>
        <w:tc>
          <w:tcPr>
            <w:tcW w:w="2551" w:type="dxa"/>
          </w:tcPr>
          <w:p w:rsidR="00577AB5" w:rsidRDefault="00577AB5">
            <w:pPr>
              <w:pStyle w:val="ConsPlusNormal"/>
              <w:jc w:val="center"/>
            </w:pPr>
            <w:r>
              <w:t>299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2</w:t>
            </w:r>
          </w:p>
        </w:tc>
        <w:tc>
          <w:tcPr>
            <w:tcW w:w="1984" w:type="dxa"/>
          </w:tcPr>
          <w:p w:rsidR="00577AB5" w:rsidRDefault="00577AB5">
            <w:pPr>
              <w:pStyle w:val="ConsPlusNormal"/>
              <w:jc w:val="center"/>
            </w:pPr>
            <w:r>
              <w:t>9616179,88</w:t>
            </w:r>
          </w:p>
        </w:tc>
      </w:tr>
      <w:tr w:rsidR="00577AB5">
        <w:tc>
          <w:tcPr>
            <w:tcW w:w="794" w:type="dxa"/>
          </w:tcPr>
          <w:p w:rsidR="00577AB5" w:rsidRDefault="00577AB5">
            <w:pPr>
              <w:pStyle w:val="ConsPlusNormal"/>
              <w:jc w:val="center"/>
            </w:pPr>
            <w:r>
              <w:t>544.</w:t>
            </w:r>
          </w:p>
        </w:tc>
        <w:tc>
          <w:tcPr>
            <w:tcW w:w="3118" w:type="dxa"/>
          </w:tcPr>
          <w:p w:rsidR="00577AB5" w:rsidRDefault="00577AB5">
            <w:pPr>
              <w:pStyle w:val="ConsPlusNormal"/>
            </w:pPr>
            <w:r>
              <w:t>пос. Первомайский, ул. Воронова, д. 2</w:t>
            </w:r>
          </w:p>
        </w:tc>
        <w:tc>
          <w:tcPr>
            <w:tcW w:w="1474" w:type="dxa"/>
          </w:tcPr>
          <w:p w:rsidR="00577AB5" w:rsidRDefault="00577AB5">
            <w:pPr>
              <w:pStyle w:val="ConsPlusNormal"/>
              <w:jc w:val="center"/>
            </w:pPr>
            <w:r>
              <w:t>2746,80</w:t>
            </w:r>
          </w:p>
        </w:tc>
        <w:tc>
          <w:tcPr>
            <w:tcW w:w="2551" w:type="dxa"/>
          </w:tcPr>
          <w:p w:rsidR="00577AB5" w:rsidRDefault="00577AB5">
            <w:pPr>
              <w:pStyle w:val="ConsPlusNormal"/>
              <w:jc w:val="center"/>
            </w:pPr>
            <w:r>
              <w:t>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5252533,71</w:t>
            </w:r>
          </w:p>
        </w:tc>
      </w:tr>
      <w:tr w:rsidR="00577AB5">
        <w:tc>
          <w:tcPr>
            <w:tcW w:w="794" w:type="dxa"/>
          </w:tcPr>
          <w:p w:rsidR="00577AB5" w:rsidRDefault="00577AB5">
            <w:pPr>
              <w:pStyle w:val="ConsPlusNormal"/>
              <w:jc w:val="center"/>
            </w:pPr>
            <w:r>
              <w:t>545.</w:t>
            </w:r>
          </w:p>
        </w:tc>
        <w:tc>
          <w:tcPr>
            <w:tcW w:w="3118" w:type="dxa"/>
          </w:tcPr>
          <w:p w:rsidR="00577AB5" w:rsidRDefault="00577AB5">
            <w:pPr>
              <w:pStyle w:val="ConsPlusNormal"/>
            </w:pPr>
            <w:r>
              <w:t>х. Степановский, ул. Студенческая, д. 8</w:t>
            </w:r>
          </w:p>
        </w:tc>
        <w:tc>
          <w:tcPr>
            <w:tcW w:w="1474" w:type="dxa"/>
          </w:tcPr>
          <w:p w:rsidR="00577AB5" w:rsidRDefault="00577AB5">
            <w:pPr>
              <w:pStyle w:val="ConsPlusNormal"/>
              <w:jc w:val="center"/>
            </w:pPr>
            <w:r>
              <w:t>4487,70</w:t>
            </w:r>
          </w:p>
        </w:tc>
        <w:tc>
          <w:tcPr>
            <w:tcW w:w="2551" w:type="dxa"/>
          </w:tcPr>
          <w:p w:rsidR="00577AB5" w:rsidRDefault="00577AB5">
            <w:pPr>
              <w:pStyle w:val="ConsPlusNormal"/>
              <w:jc w:val="center"/>
            </w:pPr>
            <w:r>
              <w:t>210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4363646,17</w:t>
            </w:r>
          </w:p>
        </w:tc>
      </w:tr>
      <w:tr w:rsidR="00577AB5">
        <w:tc>
          <w:tcPr>
            <w:tcW w:w="13606" w:type="dxa"/>
            <w:gridSpan w:val="7"/>
          </w:tcPr>
          <w:p w:rsidR="00577AB5" w:rsidRDefault="00577AB5">
            <w:pPr>
              <w:pStyle w:val="ConsPlusNormal"/>
              <w:jc w:val="center"/>
              <w:outlineLvl w:val="3"/>
            </w:pPr>
            <w:r>
              <w:t>22. Муниципальное образование Первомайский район</w:t>
            </w:r>
          </w:p>
        </w:tc>
      </w:tr>
      <w:tr w:rsidR="00577AB5">
        <w:tc>
          <w:tcPr>
            <w:tcW w:w="3912" w:type="dxa"/>
            <w:gridSpan w:val="2"/>
          </w:tcPr>
          <w:p w:rsidR="00577AB5" w:rsidRDefault="00577AB5">
            <w:pPr>
              <w:pStyle w:val="ConsPlusNormal"/>
            </w:pPr>
            <w:r>
              <w:t>Итого по муниципальному образованию Первомайский район</w:t>
            </w:r>
          </w:p>
        </w:tc>
        <w:tc>
          <w:tcPr>
            <w:tcW w:w="1474" w:type="dxa"/>
          </w:tcPr>
          <w:p w:rsidR="00577AB5" w:rsidRDefault="00577AB5">
            <w:pPr>
              <w:pStyle w:val="ConsPlusNormal"/>
              <w:jc w:val="center"/>
            </w:pPr>
            <w:r>
              <w:t>791,00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2135626,09</w:t>
            </w:r>
          </w:p>
        </w:tc>
      </w:tr>
      <w:tr w:rsidR="00577AB5">
        <w:tc>
          <w:tcPr>
            <w:tcW w:w="794" w:type="dxa"/>
          </w:tcPr>
          <w:p w:rsidR="00577AB5" w:rsidRDefault="00577AB5">
            <w:pPr>
              <w:pStyle w:val="ConsPlusNormal"/>
              <w:jc w:val="center"/>
            </w:pPr>
            <w:r>
              <w:t>546.</w:t>
            </w:r>
          </w:p>
        </w:tc>
        <w:tc>
          <w:tcPr>
            <w:tcW w:w="3118" w:type="dxa"/>
          </w:tcPr>
          <w:p w:rsidR="00577AB5" w:rsidRDefault="00577AB5">
            <w:pPr>
              <w:pStyle w:val="ConsPlusNormal"/>
            </w:pPr>
            <w:r>
              <w:t>пос. Первомайский, ул. Мирная, д. 10</w:t>
            </w:r>
          </w:p>
        </w:tc>
        <w:tc>
          <w:tcPr>
            <w:tcW w:w="1474" w:type="dxa"/>
          </w:tcPr>
          <w:p w:rsidR="00577AB5" w:rsidRDefault="00577AB5">
            <w:pPr>
              <w:pStyle w:val="ConsPlusNormal"/>
              <w:jc w:val="center"/>
            </w:pPr>
            <w:r>
              <w:t>791,00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2135626,09</w:t>
            </w:r>
          </w:p>
        </w:tc>
      </w:tr>
      <w:tr w:rsidR="00577AB5">
        <w:tc>
          <w:tcPr>
            <w:tcW w:w="13606" w:type="dxa"/>
            <w:gridSpan w:val="7"/>
          </w:tcPr>
          <w:p w:rsidR="00577AB5" w:rsidRDefault="00577AB5">
            <w:pPr>
              <w:pStyle w:val="ConsPlusNormal"/>
              <w:jc w:val="center"/>
              <w:outlineLvl w:val="3"/>
            </w:pPr>
            <w:r>
              <w:t>23. Муниципальное образование Переволоцкий район</w:t>
            </w:r>
          </w:p>
        </w:tc>
      </w:tr>
      <w:tr w:rsidR="00577AB5">
        <w:tc>
          <w:tcPr>
            <w:tcW w:w="3912" w:type="dxa"/>
            <w:gridSpan w:val="2"/>
          </w:tcPr>
          <w:p w:rsidR="00577AB5" w:rsidRDefault="00577AB5">
            <w:pPr>
              <w:pStyle w:val="ConsPlusNormal"/>
            </w:pPr>
            <w:r>
              <w:t>Итого по муниципальному образованию Переволоцкий район</w:t>
            </w:r>
          </w:p>
        </w:tc>
        <w:tc>
          <w:tcPr>
            <w:tcW w:w="1474" w:type="dxa"/>
          </w:tcPr>
          <w:p w:rsidR="00577AB5" w:rsidRDefault="00577AB5">
            <w:pPr>
              <w:pStyle w:val="ConsPlusNormal"/>
              <w:jc w:val="center"/>
            </w:pPr>
            <w:r>
              <w:t>4054,10</w:t>
            </w:r>
          </w:p>
        </w:tc>
        <w:tc>
          <w:tcPr>
            <w:tcW w:w="2551" w:type="dxa"/>
          </w:tcPr>
          <w:p w:rsidR="00577AB5" w:rsidRDefault="00577AB5">
            <w:pPr>
              <w:pStyle w:val="ConsPlusNormal"/>
              <w:jc w:val="center"/>
            </w:pPr>
            <w:r>
              <w:t>178</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4</w:t>
            </w:r>
          </w:p>
        </w:tc>
        <w:tc>
          <w:tcPr>
            <w:tcW w:w="1984" w:type="dxa"/>
          </w:tcPr>
          <w:p w:rsidR="00577AB5" w:rsidRDefault="00577AB5">
            <w:pPr>
              <w:pStyle w:val="ConsPlusNormal"/>
              <w:jc w:val="center"/>
            </w:pPr>
            <w:r>
              <w:t>9920045,98</w:t>
            </w:r>
          </w:p>
        </w:tc>
      </w:tr>
      <w:tr w:rsidR="00577AB5">
        <w:tc>
          <w:tcPr>
            <w:tcW w:w="794" w:type="dxa"/>
          </w:tcPr>
          <w:p w:rsidR="00577AB5" w:rsidRDefault="00577AB5">
            <w:pPr>
              <w:pStyle w:val="ConsPlusNormal"/>
              <w:jc w:val="center"/>
            </w:pPr>
            <w:r>
              <w:t>547.</w:t>
            </w:r>
          </w:p>
        </w:tc>
        <w:tc>
          <w:tcPr>
            <w:tcW w:w="3118" w:type="dxa"/>
          </w:tcPr>
          <w:p w:rsidR="00577AB5" w:rsidRDefault="00577AB5">
            <w:pPr>
              <w:pStyle w:val="ConsPlusNormal"/>
            </w:pPr>
            <w:r>
              <w:t>пос. Переволоцкий, ул. Ленинская, д. 122</w:t>
            </w:r>
          </w:p>
        </w:tc>
        <w:tc>
          <w:tcPr>
            <w:tcW w:w="1474" w:type="dxa"/>
          </w:tcPr>
          <w:p w:rsidR="00577AB5" w:rsidRDefault="00577AB5">
            <w:pPr>
              <w:pStyle w:val="ConsPlusNormal"/>
              <w:jc w:val="center"/>
            </w:pPr>
            <w:r>
              <w:t>1061,00</w:t>
            </w:r>
          </w:p>
        </w:tc>
        <w:tc>
          <w:tcPr>
            <w:tcW w:w="2551" w:type="dxa"/>
          </w:tcPr>
          <w:p w:rsidR="00577AB5" w:rsidRDefault="00577AB5">
            <w:pPr>
              <w:pStyle w:val="ConsPlusNormal"/>
              <w:jc w:val="center"/>
            </w:pPr>
            <w:r>
              <w:t>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330116,33</w:t>
            </w:r>
          </w:p>
        </w:tc>
      </w:tr>
      <w:tr w:rsidR="00577AB5">
        <w:tc>
          <w:tcPr>
            <w:tcW w:w="794" w:type="dxa"/>
          </w:tcPr>
          <w:p w:rsidR="00577AB5" w:rsidRDefault="00577AB5">
            <w:pPr>
              <w:pStyle w:val="ConsPlusNormal"/>
              <w:jc w:val="center"/>
            </w:pPr>
            <w:r>
              <w:t>548.</w:t>
            </w:r>
          </w:p>
        </w:tc>
        <w:tc>
          <w:tcPr>
            <w:tcW w:w="3118" w:type="dxa"/>
          </w:tcPr>
          <w:p w:rsidR="00577AB5" w:rsidRDefault="00577AB5">
            <w:pPr>
              <w:pStyle w:val="ConsPlusNormal"/>
            </w:pPr>
            <w:r>
              <w:t>пос. Переволоцкий, ул. Ленинская, д. 135а</w:t>
            </w:r>
          </w:p>
        </w:tc>
        <w:tc>
          <w:tcPr>
            <w:tcW w:w="1474" w:type="dxa"/>
          </w:tcPr>
          <w:p w:rsidR="00577AB5" w:rsidRDefault="00577AB5">
            <w:pPr>
              <w:pStyle w:val="ConsPlusNormal"/>
              <w:jc w:val="center"/>
            </w:pPr>
            <w:r>
              <w:t>920,60</w:t>
            </w:r>
          </w:p>
        </w:tc>
        <w:tc>
          <w:tcPr>
            <w:tcW w:w="2551" w:type="dxa"/>
          </w:tcPr>
          <w:p w:rsidR="00577AB5" w:rsidRDefault="00577AB5">
            <w:pPr>
              <w:pStyle w:val="ConsPlusNormal"/>
              <w:jc w:val="center"/>
            </w:pPr>
            <w:r>
              <w:t>54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65357,11</w:t>
            </w:r>
          </w:p>
        </w:tc>
      </w:tr>
      <w:tr w:rsidR="00577AB5">
        <w:tc>
          <w:tcPr>
            <w:tcW w:w="794" w:type="dxa"/>
          </w:tcPr>
          <w:p w:rsidR="00577AB5" w:rsidRDefault="00577AB5">
            <w:pPr>
              <w:pStyle w:val="ConsPlusNormal"/>
              <w:jc w:val="center"/>
            </w:pPr>
            <w:r>
              <w:t>549.</w:t>
            </w:r>
          </w:p>
        </w:tc>
        <w:tc>
          <w:tcPr>
            <w:tcW w:w="3118" w:type="dxa"/>
          </w:tcPr>
          <w:p w:rsidR="00577AB5" w:rsidRDefault="00577AB5">
            <w:pPr>
              <w:pStyle w:val="ConsPlusNormal"/>
            </w:pPr>
            <w:r>
              <w:t>пос. Переволоцкий, ул. Пролетарская, д. 84</w:t>
            </w:r>
          </w:p>
        </w:tc>
        <w:tc>
          <w:tcPr>
            <w:tcW w:w="1474" w:type="dxa"/>
          </w:tcPr>
          <w:p w:rsidR="00577AB5" w:rsidRDefault="00577AB5">
            <w:pPr>
              <w:pStyle w:val="ConsPlusNormal"/>
              <w:jc w:val="center"/>
            </w:pPr>
            <w:r>
              <w:t>1281,40</w:t>
            </w:r>
          </w:p>
        </w:tc>
        <w:tc>
          <w:tcPr>
            <w:tcW w:w="2551" w:type="dxa"/>
          </w:tcPr>
          <w:p w:rsidR="00577AB5" w:rsidRDefault="00577AB5">
            <w:pPr>
              <w:pStyle w:val="ConsPlusNormal"/>
              <w:jc w:val="center"/>
            </w:pPr>
            <w:r>
              <w:t>57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6339960,92</w:t>
            </w:r>
          </w:p>
        </w:tc>
      </w:tr>
      <w:tr w:rsidR="00577AB5">
        <w:tc>
          <w:tcPr>
            <w:tcW w:w="794" w:type="dxa"/>
          </w:tcPr>
          <w:p w:rsidR="00577AB5" w:rsidRDefault="00577AB5">
            <w:pPr>
              <w:pStyle w:val="ConsPlusNormal"/>
              <w:jc w:val="center"/>
            </w:pPr>
            <w:r>
              <w:t>550.</w:t>
            </w:r>
          </w:p>
        </w:tc>
        <w:tc>
          <w:tcPr>
            <w:tcW w:w="3118" w:type="dxa"/>
          </w:tcPr>
          <w:p w:rsidR="00577AB5" w:rsidRDefault="00577AB5">
            <w:pPr>
              <w:pStyle w:val="ConsPlusNormal"/>
            </w:pPr>
            <w:r>
              <w:t>пос. Переволоцкий, ул. Пролетарская, д. 96</w:t>
            </w:r>
          </w:p>
        </w:tc>
        <w:tc>
          <w:tcPr>
            <w:tcW w:w="1474" w:type="dxa"/>
          </w:tcPr>
          <w:p w:rsidR="00577AB5" w:rsidRDefault="00577AB5">
            <w:pPr>
              <w:pStyle w:val="ConsPlusNormal"/>
              <w:jc w:val="center"/>
            </w:pPr>
            <w:r>
              <w:t>791,10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3184611,62</w:t>
            </w:r>
          </w:p>
        </w:tc>
      </w:tr>
      <w:tr w:rsidR="00577AB5">
        <w:tc>
          <w:tcPr>
            <w:tcW w:w="13606" w:type="dxa"/>
            <w:gridSpan w:val="7"/>
          </w:tcPr>
          <w:p w:rsidR="00577AB5" w:rsidRDefault="00577AB5">
            <w:pPr>
              <w:pStyle w:val="ConsPlusNormal"/>
              <w:jc w:val="center"/>
              <w:outlineLvl w:val="3"/>
            </w:pPr>
            <w:r>
              <w:lastRenderedPageBreak/>
              <w:t>24. Муниципальное образование Пономаревский район</w:t>
            </w:r>
          </w:p>
        </w:tc>
      </w:tr>
      <w:tr w:rsidR="00577AB5">
        <w:tc>
          <w:tcPr>
            <w:tcW w:w="3912" w:type="dxa"/>
            <w:gridSpan w:val="2"/>
          </w:tcPr>
          <w:p w:rsidR="00577AB5" w:rsidRDefault="00577AB5">
            <w:pPr>
              <w:pStyle w:val="ConsPlusNormal"/>
            </w:pPr>
            <w:r>
              <w:t>Итого по муниципальному образованию Пономаревский район</w:t>
            </w:r>
          </w:p>
        </w:tc>
        <w:tc>
          <w:tcPr>
            <w:tcW w:w="1474" w:type="dxa"/>
          </w:tcPr>
          <w:p w:rsidR="00577AB5" w:rsidRDefault="00577AB5">
            <w:pPr>
              <w:pStyle w:val="ConsPlusNormal"/>
              <w:jc w:val="center"/>
            </w:pPr>
            <w:r>
              <w:t>4958,24</w:t>
            </w:r>
          </w:p>
        </w:tc>
        <w:tc>
          <w:tcPr>
            <w:tcW w:w="2551" w:type="dxa"/>
          </w:tcPr>
          <w:p w:rsidR="00577AB5" w:rsidRDefault="00577AB5">
            <w:pPr>
              <w:pStyle w:val="ConsPlusNormal"/>
              <w:jc w:val="center"/>
            </w:pPr>
            <w:r>
              <w:t>180</w:t>
            </w:r>
          </w:p>
        </w:tc>
        <w:tc>
          <w:tcPr>
            <w:tcW w:w="1984" w:type="dxa"/>
          </w:tcPr>
          <w:p w:rsidR="00577AB5" w:rsidRDefault="00577AB5">
            <w:pPr>
              <w:pStyle w:val="ConsPlusNormal"/>
              <w:jc w:val="center"/>
            </w:pPr>
            <w:r>
              <w:t>7</w:t>
            </w:r>
          </w:p>
        </w:tc>
        <w:tc>
          <w:tcPr>
            <w:tcW w:w="1701" w:type="dxa"/>
          </w:tcPr>
          <w:p w:rsidR="00577AB5" w:rsidRDefault="00577AB5">
            <w:pPr>
              <w:pStyle w:val="ConsPlusNormal"/>
              <w:jc w:val="center"/>
            </w:pPr>
            <w:r>
              <w:t>5</w:t>
            </w:r>
          </w:p>
        </w:tc>
        <w:tc>
          <w:tcPr>
            <w:tcW w:w="1984" w:type="dxa"/>
          </w:tcPr>
          <w:p w:rsidR="00577AB5" w:rsidRDefault="00577AB5">
            <w:pPr>
              <w:pStyle w:val="ConsPlusNormal"/>
              <w:jc w:val="center"/>
            </w:pPr>
            <w:r>
              <w:t>2880062,58</w:t>
            </w:r>
          </w:p>
        </w:tc>
      </w:tr>
      <w:tr w:rsidR="00577AB5">
        <w:tc>
          <w:tcPr>
            <w:tcW w:w="794" w:type="dxa"/>
          </w:tcPr>
          <w:p w:rsidR="00577AB5" w:rsidRDefault="00577AB5">
            <w:pPr>
              <w:pStyle w:val="ConsPlusNormal"/>
              <w:jc w:val="center"/>
            </w:pPr>
            <w:r>
              <w:t>551.</w:t>
            </w:r>
          </w:p>
        </w:tc>
        <w:tc>
          <w:tcPr>
            <w:tcW w:w="3118" w:type="dxa"/>
          </w:tcPr>
          <w:p w:rsidR="00577AB5" w:rsidRDefault="00577AB5">
            <w:pPr>
              <w:pStyle w:val="ConsPlusNormal"/>
            </w:pPr>
            <w:r>
              <w:t>с. Пономаревка, ул. Советская, д. 19</w:t>
            </w:r>
          </w:p>
        </w:tc>
        <w:tc>
          <w:tcPr>
            <w:tcW w:w="1474" w:type="dxa"/>
          </w:tcPr>
          <w:p w:rsidR="00577AB5" w:rsidRDefault="00577AB5">
            <w:pPr>
              <w:pStyle w:val="ConsPlusNormal"/>
              <w:jc w:val="center"/>
            </w:pPr>
            <w:r>
              <w:t>783,70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399015,04</w:t>
            </w:r>
          </w:p>
        </w:tc>
      </w:tr>
      <w:tr w:rsidR="00577AB5">
        <w:tc>
          <w:tcPr>
            <w:tcW w:w="794" w:type="dxa"/>
          </w:tcPr>
          <w:p w:rsidR="00577AB5" w:rsidRDefault="00577AB5">
            <w:pPr>
              <w:pStyle w:val="ConsPlusNormal"/>
              <w:jc w:val="center"/>
            </w:pPr>
            <w:r>
              <w:t>552.</w:t>
            </w:r>
          </w:p>
        </w:tc>
        <w:tc>
          <w:tcPr>
            <w:tcW w:w="3118" w:type="dxa"/>
          </w:tcPr>
          <w:p w:rsidR="00577AB5" w:rsidRDefault="00577AB5">
            <w:pPr>
              <w:pStyle w:val="ConsPlusNormal"/>
            </w:pPr>
            <w:r>
              <w:t>с. Пономаревка, ул. Советская, д. 4</w:t>
            </w:r>
          </w:p>
        </w:tc>
        <w:tc>
          <w:tcPr>
            <w:tcW w:w="1474" w:type="dxa"/>
          </w:tcPr>
          <w:p w:rsidR="00577AB5" w:rsidRDefault="00577AB5">
            <w:pPr>
              <w:pStyle w:val="ConsPlusNormal"/>
              <w:jc w:val="center"/>
            </w:pPr>
            <w:r>
              <w:t>1284,00</w:t>
            </w:r>
          </w:p>
        </w:tc>
        <w:tc>
          <w:tcPr>
            <w:tcW w:w="2551" w:type="dxa"/>
          </w:tcPr>
          <w:p w:rsidR="00577AB5" w:rsidRDefault="00577AB5">
            <w:pPr>
              <w:pStyle w:val="ConsPlusNormal"/>
              <w:jc w:val="center"/>
            </w:pPr>
            <w:r>
              <w:t>46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1237517,75</w:t>
            </w:r>
          </w:p>
        </w:tc>
      </w:tr>
      <w:tr w:rsidR="00577AB5">
        <w:tc>
          <w:tcPr>
            <w:tcW w:w="794" w:type="dxa"/>
          </w:tcPr>
          <w:p w:rsidR="00577AB5" w:rsidRDefault="00577AB5">
            <w:pPr>
              <w:pStyle w:val="ConsPlusNormal"/>
              <w:jc w:val="center"/>
            </w:pPr>
            <w:r>
              <w:t>553.</w:t>
            </w:r>
          </w:p>
        </w:tc>
        <w:tc>
          <w:tcPr>
            <w:tcW w:w="3118" w:type="dxa"/>
          </w:tcPr>
          <w:p w:rsidR="00577AB5" w:rsidRDefault="00577AB5">
            <w:pPr>
              <w:pStyle w:val="ConsPlusNormal"/>
            </w:pPr>
            <w:r>
              <w:t>с. Пономаревка, ул. Советская, д. 6</w:t>
            </w:r>
          </w:p>
        </w:tc>
        <w:tc>
          <w:tcPr>
            <w:tcW w:w="1474" w:type="dxa"/>
          </w:tcPr>
          <w:p w:rsidR="00577AB5" w:rsidRDefault="00577AB5">
            <w:pPr>
              <w:pStyle w:val="ConsPlusNormal"/>
              <w:jc w:val="center"/>
            </w:pPr>
            <w:r>
              <w:t>1008,60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471583,77</w:t>
            </w:r>
          </w:p>
        </w:tc>
      </w:tr>
      <w:tr w:rsidR="00577AB5">
        <w:tc>
          <w:tcPr>
            <w:tcW w:w="794" w:type="dxa"/>
          </w:tcPr>
          <w:p w:rsidR="00577AB5" w:rsidRDefault="00577AB5">
            <w:pPr>
              <w:pStyle w:val="ConsPlusNormal"/>
              <w:jc w:val="center"/>
            </w:pPr>
            <w:r>
              <w:t>554.</w:t>
            </w:r>
          </w:p>
        </w:tc>
        <w:tc>
          <w:tcPr>
            <w:tcW w:w="3118" w:type="dxa"/>
          </w:tcPr>
          <w:p w:rsidR="00577AB5" w:rsidRDefault="00577AB5">
            <w:pPr>
              <w:pStyle w:val="ConsPlusNormal"/>
            </w:pPr>
            <w:r>
              <w:t>с. Пономаревка, ул. Советская, д. 8</w:t>
            </w:r>
          </w:p>
        </w:tc>
        <w:tc>
          <w:tcPr>
            <w:tcW w:w="1474" w:type="dxa"/>
          </w:tcPr>
          <w:p w:rsidR="00577AB5" w:rsidRDefault="00577AB5">
            <w:pPr>
              <w:pStyle w:val="ConsPlusNormal"/>
              <w:jc w:val="center"/>
            </w:pPr>
            <w:r>
              <w:t>1088,93</w:t>
            </w:r>
          </w:p>
        </w:tc>
        <w:tc>
          <w:tcPr>
            <w:tcW w:w="2551" w:type="dxa"/>
          </w:tcPr>
          <w:p w:rsidR="00577AB5" w:rsidRDefault="00577AB5">
            <w:pPr>
              <w:pStyle w:val="ConsPlusNormal"/>
              <w:jc w:val="center"/>
            </w:pPr>
            <w:r>
              <w:t>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433184,60</w:t>
            </w:r>
          </w:p>
        </w:tc>
      </w:tr>
      <w:tr w:rsidR="00577AB5">
        <w:tc>
          <w:tcPr>
            <w:tcW w:w="794" w:type="dxa"/>
          </w:tcPr>
          <w:p w:rsidR="00577AB5" w:rsidRDefault="00577AB5">
            <w:pPr>
              <w:pStyle w:val="ConsPlusNormal"/>
              <w:jc w:val="center"/>
            </w:pPr>
            <w:r>
              <w:t>555.</w:t>
            </w:r>
          </w:p>
        </w:tc>
        <w:tc>
          <w:tcPr>
            <w:tcW w:w="3118" w:type="dxa"/>
          </w:tcPr>
          <w:p w:rsidR="00577AB5" w:rsidRDefault="00577AB5">
            <w:pPr>
              <w:pStyle w:val="ConsPlusNormal"/>
            </w:pPr>
            <w:r>
              <w:t>с. Пономаревка, ул. Юбилейная, д. 11</w:t>
            </w:r>
          </w:p>
        </w:tc>
        <w:tc>
          <w:tcPr>
            <w:tcW w:w="1474" w:type="dxa"/>
          </w:tcPr>
          <w:p w:rsidR="00577AB5" w:rsidRDefault="00577AB5">
            <w:pPr>
              <w:pStyle w:val="ConsPlusNormal"/>
              <w:jc w:val="center"/>
            </w:pPr>
            <w:r>
              <w:t>793,01</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338761,42</w:t>
            </w:r>
          </w:p>
        </w:tc>
      </w:tr>
      <w:tr w:rsidR="00577AB5">
        <w:tc>
          <w:tcPr>
            <w:tcW w:w="13606" w:type="dxa"/>
            <w:gridSpan w:val="7"/>
          </w:tcPr>
          <w:p w:rsidR="00577AB5" w:rsidRDefault="00577AB5">
            <w:pPr>
              <w:pStyle w:val="ConsPlusNormal"/>
              <w:jc w:val="center"/>
              <w:outlineLvl w:val="3"/>
            </w:pPr>
            <w:r>
              <w:t>25. Муниципальное образование Сакмарский район</w:t>
            </w:r>
          </w:p>
        </w:tc>
      </w:tr>
      <w:tr w:rsidR="00577AB5">
        <w:tc>
          <w:tcPr>
            <w:tcW w:w="3912" w:type="dxa"/>
            <w:gridSpan w:val="2"/>
          </w:tcPr>
          <w:p w:rsidR="00577AB5" w:rsidRDefault="00577AB5">
            <w:pPr>
              <w:pStyle w:val="ConsPlusNormal"/>
            </w:pPr>
            <w:r>
              <w:t>Итого по муниципальному образованию Сакмарский район</w:t>
            </w:r>
          </w:p>
        </w:tc>
        <w:tc>
          <w:tcPr>
            <w:tcW w:w="1474" w:type="dxa"/>
          </w:tcPr>
          <w:p w:rsidR="00577AB5" w:rsidRDefault="00577AB5">
            <w:pPr>
              <w:pStyle w:val="ConsPlusNormal"/>
              <w:jc w:val="center"/>
            </w:pPr>
            <w:r>
              <w:t>11914,60</w:t>
            </w:r>
          </w:p>
        </w:tc>
        <w:tc>
          <w:tcPr>
            <w:tcW w:w="2551" w:type="dxa"/>
          </w:tcPr>
          <w:p w:rsidR="00577AB5" w:rsidRDefault="00577AB5">
            <w:pPr>
              <w:pStyle w:val="ConsPlusNormal"/>
              <w:jc w:val="center"/>
            </w:pPr>
            <w:r>
              <w:t>458</w:t>
            </w:r>
          </w:p>
        </w:tc>
        <w:tc>
          <w:tcPr>
            <w:tcW w:w="1984" w:type="dxa"/>
          </w:tcPr>
          <w:p w:rsidR="00577AB5" w:rsidRDefault="00577AB5">
            <w:pPr>
              <w:pStyle w:val="ConsPlusNormal"/>
              <w:jc w:val="center"/>
            </w:pPr>
            <w:r>
              <w:t>7</w:t>
            </w:r>
          </w:p>
        </w:tc>
        <w:tc>
          <w:tcPr>
            <w:tcW w:w="1701" w:type="dxa"/>
          </w:tcPr>
          <w:p w:rsidR="00577AB5" w:rsidRDefault="00577AB5">
            <w:pPr>
              <w:pStyle w:val="ConsPlusNormal"/>
              <w:jc w:val="center"/>
            </w:pPr>
            <w:r>
              <w:t>6</w:t>
            </w:r>
          </w:p>
        </w:tc>
        <w:tc>
          <w:tcPr>
            <w:tcW w:w="1984" w:type="dxa"/>
          </w:tcPr>
          <w:p w:rsidR="00577AB5" w:rsidRDefault="00577AB5">
            <w:pPr>
              <w:pStyle w:val="ConsPlusNormal"/>
              <w:jc w:val="center"/>
            </w:pPr>
            <w:r>
              <w:t>12808660,53</w:t>
            </w:r>
          </w:p>
        </w:tc>
      </w:tr>
      <w:tr w:rsidR="00577AB5">
        <w:tc>
          <w:tcPr>
            <w:tcW w:w="794" w:type="dxa"/>
          </w:tcPr>
          <w:p w:rsidR="00577AB5" w:rsidRDefault="00577AB5">
            <w:pPr>
              <w:pStyle w:val="ConsPlusNormal"/>
              <w:jc w:val="center"/>
            </w:pPr>
            <w:r>
              <w:t>556.</w:t>
            </w:r>
          </w:p>
        </w:tc>
        <w:tc>
          <w:tcPr>
            <w:tcW w:w="3118" w:type="dxa"/>
          </w:tcPr>
          <w:p w:rsidR="00577AB5" w:rsidRDefault="00577AB5">
            <w:pPr>
              <w:pStyle w:val="ConsPlusNormal"/>
            </w:pPr>
            <w:r>
              <w:t>пос. Красный Коммунар, ул. Монтажников, д. 80</w:t>
            </w:r>
          </w:p>
        </w:tc>
        <w:tc>
          <w:tcPr>
            <w:tcW w:w="1474" w:type="dxa"/>
          </w:tcPr>
          <w:p w:rsidR="00577AB5" w:rsidRDefault="00577AB5">
            <w:pPr>
              <w:pStyle w:val="ConsPlusNormal"/>
              <w:jc w:val="center"/>
            </w:pPr>
            <w:r>
              <w:t>1234,40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2354178,23</w:t>
            </w:r>
          </w:p>
        </w:tc>
      </w:tr>
      <w:tr w:rsidR="00577AB5">
        <w:tc>
          <w:tcPr>
            <w:tcW w:w="794" w:type="dxa"/>
          </w:tcPr>
          <w:p w:rsidR="00577AB5" w:rsidRDefault="00577AB5">
            <w:pPr>
              <w:pStyle w:val="ConsPlusNormal"/>
              <w:jc w:val="center"/>
            </w:pPr>
            <w:r>
              <w:t>557.</w:t>
            </w:r>
          </w:p>
        </w:tc>
        <w:tc>
          <w:tcPr>
            <w:tcW w:w="3118" w:type="dxa"/>
          </w:tcPr>
          <w:p w:rsidR="00577AB5" w:rsidRDefault="00577AB5">
            <w:pPr>
              <w:pStyle w:val="ConsPlusNormal"/>
            </w:pPr>
            <w:r>
              <w:t>пос. Красный Коммунар, ул. Новая, д. 8</w:t>
            </w:r>
          </w:p>
        </w:tc>
        <w:tc>
          <w:tcPr>
            <w:tcW w:w="1474" w:type="dxa"/>
          </w:tcPr>
          <w:p w:rsidR="00577AB5" w:rsidRDefault="00577AB5">
            <w:pPr>
              <w:pStyle w:val="ConsPlusNormal"/>
              <w:jc w:val="center"/>
            </w:pPr>
            <w:r>
              <w:t>4006,00</w:t>
            </w:r>
          </w:p>
        </w:tc>
        <w:tc>
          <w:tcPr>
            <w:tcW w:w="2551" w:type="dxa"/>
          </w:tcPr>
          <w:p w:rsidR="00577AB5" w:rsidRDefault="00577AB5">
            <w:pPr>
              <w:pStyle w:val="ConsPlusNormal"/>
              <w:jc w:val="center"/>
            </w:pPr>
            <w:r>
              <w:t>117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1207270,76</w:t>
            </w:r>
          </w:p>
        </w:tc>
      </w:tr>
      <w:tr w:rsidR="00577AB5">
        <w:tc>
          <w:tcPr>
            <w:tcW w:w="794" w:type="dxa"/>
          </w:tcPr>
          <w:p w:rsidR="00577AB5" w:rsidRDefault="00577AB5">
            <w:pPr>
              <w:pStyle w:val="ConsPlusNormal"/>
              <w:jc w:val="center"/>
            </w:pPr>
            <w:r>
              <w:t>558.</w:t>
            </w:r>
          </w:p>
        </w:tc>
        <w:tc>
          <w:tcPr>
            <w:tcW w:w="3118" w:type="dxa"/>
          </w:tcPr>
          <w:p w:rsidR="00577AB5" w:rsidRDefault="00577AB5">
            <w:pPr>
              <w:pStyle w:val="ConsPlusNormal"/>
            </w:pPr>
            <w:r>
              <w:t>пос. Красный Коммунар, ул. Новая, д. 9</w:t>
            </w:r>
          </w:p>
        </w:tc>
        <w:tc>
          <w:tcPr>
            <w:tcW w:w="1474" w:type="dxa"/>
          </w:tcPr>
          <w:p w:rsidR="00577AB5" w:rsidRDefault="00577AB5">
            <w:pPr>
              <w:pStyle w:val="ConsPlusNormal"/>
              <w:jc w:val="center"/>
            </w:pPr>
            <w:r>
              <w:t>4183,00</w:t>
            </w:r>
          </w:p>
        </w:tc>
        <w:tc>
          <w:tcPr>
            <w:tcW w:w="2551" w:type="dxa"/>
          </w:tcPr>
          <w:p w:rsidR="00577AB5" w:rsidRDefault="00577AB5">
            <w:pPr>
              <w:pStyle w:val="ConsPlusNormal"/>
              <w:jc w:val="center"/>
            </w:pPr>
            <w:r>
              <w:t>209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2196792,27</w:t>
            </w:r>
          </w:p>
        </w:tc>
      </w:tr>
      <w:tr w:rsidR="00577AB5">
        <w:tc>
          <w:tcPr>
            <w:tcW w:w="794" w:type="dxa"/>
          </w:tcPr>
          <w:p w:rsidR="00577AB5" w:rsidRDefault="00577AB5">
            <w:pPr>
              <w:pStyle w:val="ConsPlusNormal"/>
              <w:jc w:val="center"/>
            </w:pPr>
            <w:r>
              <w:t>559.</w:t>
            </w:r>
          </w:p>
        </w:tc>
        <w:tc>
          <w:tcPr>
            <w:tcW w:w="3118" w:type="dxa"/>
          </w:tcPr>
          <w:p w:rsidR="00577AB5" w:rsidRDefault="00577AB5">
            <w:pPr>
              <w:pStyle w:val="ConsPlusNormal"/>
            </w:pPr>
            <w:r>
              <w:t>с. Сакмара, ул. Набережная, д. 3</w:t>
            </w:r>
          </w:p>
        </w:tc>
        <w:tc>
          <w:tcPr>
            <w:tcW w:w="1474" w:type="dxa"/>
          </w:tcPr>
          <w:p w:rsidR="00577AB5" w:rsidRDefault="00577AB5">
            <w:pPr>
              <w:pStyle w:val="ConsPlusNormal"/>
              <w:jc w:val="center"/>
            </w:pPr>
            <w:r>
              <w:t>912,60</w:t>
            </w:r>
          </w:p>
        </w:tc>
        <w:tc>
          <w:tcPr>
            <w:tcW w:w="2551" w:type="dxa"/>
          </w:tcPr>
          <w:p w:rsidR="00577AB5" w:rsidRDefault="00577AB5">
            <w:pPr>
              <w:pStyle w:val="ConsPlusNormal"/>
              <w:jc w:val="center"/>
            </w:pPr>
            <w:r>
              <w:t>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2984904,29</w:t>
            </w:r>
          </w:p>
        </w:tc>
      </w:tr>
      <w:tr w:rsidR="00577AB5">
        <w:tc>
          <w:tcPr>
            <w:tcW w:w="794" w:type="dxa"/>
          </w:tcPr>
          <w:p w:rsidR="00577AB5" w:rsidRDefault="00577AB5">
            <w:pPr>
              <w:pStyle w:val="ConsPlusNormal"/>
              <w:jc w:val="center"/>
            </w:pPr>
            <w:r>
              <w:lastRenderedPageBreak/>
              <w:t>560.</w:t>
            </w:r>
          </w:p>
        </w:tc>
        <w:tc>
          <w:tcPr>
            <w:tcW w:w="3118" w:type="dxa"/>
          </w:tcPr>
          <w:p w:rsidR="00577AB5" w:rsidRDefault="00577AB5">
            <w:pPr>
              <w:pStyle w:val="ConsPlusNormal"/>
            </w:pPr>
            <w:r>
              <w:t>с. Сакмара, ул. Советская, д. 84</w:t>
            </w:r>
          </w:p>
        </w:tc>
        <w:tc>
          <w:tcPr>
            <w:tcW w:w="1474" w:type="dxa"/>
          </w:tcPr>
          <w:p w:rsidR="00577AB5" w:rsidRDefault="00577AB5">
            <w:pPr>
              <w:pStyle w:val="ConsPlusNormal"/>
              <w:jc w:val="center"/>
            </w:pPr>
            <w:r>
              <w:t>829,70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1715097,40</w:t>
            </w:r>
          </w:p>
        </w:tc>
      </w:tr>
      <w:tr w:rsidR="00577AB5">
        <w:tc>
          <w:tcPr>
            <w:tcW w:w="794" w:type="dxa"/>
          </w:tcPr>
          <w:p w:rsidR="00577AB5" w:rsidRDefault="00577AB5">
            <w:pPr>
              <w:pStyle w:val="ConsPlusNormal"/>
              <w:jc w:val="center"/>
            </w:pPr>
            <w:r>
              <w:t>561.</w:t>
            </w:r>
          </w:p>
        </w:tc>
        <w:tc>
          <w:tcPr>
            <w:tcW w:w="3118" w:type="dxa"/>
          </w:tcPr>
          <w:p w:rsidR="00577AB5" w:rsidRDefault="00577AB5">
            <w:pPr>
              <w:pStyle w:val="ConsPlusNormal"/>
            </w:pPr>
            <w:r>
              <w:t>с. Сакмара, ул. Техническая, д. 5</w:t>
            </w:r>
          </w:p>
        </w:tc>
        <w:tc>
          <w:tcPr>
            <w:tcW w:w="1474" w:type="dxa"/>
          </w:tcPr>
          <w:p w:rsidR="00577AB5" w:rsidRDefault="00577AB5">
            <w:pPr>
              <w:pStyle w:val="ConsPlusNormal"/>
              <w:jc w:val="center"/>
            </w:pPr>
            <w:r>
              <w:t>748,90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2350417,58</w:t>
            </w:r>
          </w:p>
        </w:tc>
      </w:tr>
      <w:tr w:rsidR="00577AB5">
        <w:tc>
          <w:tcPr>
            <w:tcW w:w="13606" w:type="dxa"/>
            <w:gridSpan w:val="7"/>
          </w:tcPr>
          <w:p w:rsidR="00577AB5" w:rsidRDefault="00577AB5">
            <w:pPr>
              <w:pStyle w:val="ConsPlusNormal"/>
              <w:jc w:val="center"/>
              <w:outlineLvl w:val="3"/>
            </w:pPr>
            <w:r>
              <w:t>26. Муниципальное образование Саракташский район</w:t>
            </w:r>
          </w:p>
        </w:tc>
      </w:tr>
      <w:tr w:rsidR="00577AB5">
        <w:tc>
          <w:tcPr>
            <w:tcW w:w="3912" w:type="dxa"/>
            <w:gridSpan w:val="2"/>
          </w:tcPr>
          <w:p w:rsidR="00577AB5" w:rsidRDefault="00577AB5">
            <w:pPr>
              <w:pStyle w:val="ConsPlusNormal"/>
            </w:pPr>
            <w:r>
              <w:t>Итого по муниципальному образованию Саракташский район</w:t>
            </w:r>
          </w:p>
        </w:tc>
        <w:tc>
          <w:tcPr>
            <w:tcW w:w="1474" w:type="dxa"/>
          </w:tcPr>
          <w:p w:rsidR="00577AB5" w:rsidRDefault="00577AB5">
            <w:pPr>
              <w:pStyle w:val="ConsPlusNormal"/>
              <w:jc w:val="center"/>
            </w:pPr>
            <w:r>
              <w:t>877,60</w:t>
            </w:r>
          </w:p>
        </w:tc>
        <w:tc>
          <w:tcPr>
            <w:tcW w:w="2551" w:type="dxa"/>
          </w:tcPr>
          <w:p w:rsidR="00577AB5" w:rsidRDefault="00577AB5">
            <w:pPr>
              <w:pStyle w:val="ConsPlusNormal"/>
              <w:jc w:val="center"/>
            </w:pPr>
            <w:r>
              <w:t>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3382786,44</w:t>
            </w:r>
          </w:p>
        </w:tc>
      </w:tr>
      <w:tr w:rsidR="00577AB5">
        <w:tc>
          <w:tcPr>
            <w:tcW w:w="794" w:type="dxa"/>
          </w:tcPr>
          <w:p w:rsidR="00577AB5" w:rsidRDefault="00577AB5">
            <w:pPr>
              <w:pStyle w:val="ConsPlusNormal"/>
              <w:jc w:val="center"/>
            </w:pPr>
            <w:r>
              <w:t>562.</w:t>
            </w:r>
          </w:p>
        </w:tc>
        <w:tc>
          <w:tcPr>
            <w:tcW w:w="3118" w:type="dxa"/>
          </w:tcPr>
          <w:p w:rsidR="00577AB5" w:rsidRDefault="00577AB5">
            <w:pPr>
              <w:pStyle w:val="ConsPlusNormal"/>
            </w:pPr>
            <w:r>
              <w:t>пос. Саракташ, ул. Вокзальная, д. 34а</w:t>
            </w:r>
          </w:p>
        </w:tc>
        <w:tc>
          <w:tcPr>
            <w:tcW w:w="1474" w:type="dxa"/>
          </w:tcPr>
          <w:p w:rsidR="00577AB5" w:rsidRDefault="00577AB5">
            <w:pPr>
              <w:pStyle w:val="ConsPlusNormal"/>
              <w:jc w:val="center"/>
            </w:pPr>
            <w:r>
              <w:t>877,60</w:t>
            </w:r>
          </w:p>
        </w:tc>
        <w:tc>
          <w:tcPr>
            <w:tcW w:w="2551" w:type="dxa"/>
          </w:tcPr>
          <w:p w:rsidR="00577AB5" w:rsidRDefault="00577AB5">
            <w:pPr>
              <w:pStyle w:val="ConsPlusNormal"/>
              <w:jc w:val="center"/>
            </w:pPr>
            <w:r>
              <w:t>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3382786,44</w:t>
            </w:r>
          </w:p>
        </w:tc>
      </w:tr>
      <w:tr w:rsidR="00577AB5">
        <w:tc>
          <w:tcPr>
            <w:tcW w:w="13606" w:type="dxa"/>
            <w:gridSpan w:val="7"/>
          </w:tcPr>
          <w:p w:rsidR="00577AB5" w:rsidRDefault="00577AB5">
            <w:pPr>
              <w:pStyle w:val="ConsPlusNormal"/>
              <w:jc w:val="center"/>
              <w:outlineLvl w:val="3"/>
            </w:pPr>
            <w:r>
              <w:t>27. Муниципальное образование Светлинский район</w:t>
            </w:r>
          </w:p>
        </w:tc>
      </w:tr>
      <w:tr w:rsidR="00577AB5">
        <w:tc>
          <w:tcPr>
            <w:tcW w:w="3912" w:type="dxa"/>
            <w:gridSpan w:val="2"/>
          </w:tcPr>
          <w:p w:rsidR="00577AB5" w:rsidRDefault="00577AB5">
            <w:pPr>
              <w:pStyle w:val="ConsPlusNormal"/>
            </w:pPr>
            <w:r>
              <w:t>Итого по муниципальному образованию Светлинский район</w:t>
            </w:r>
          </w:p>
        </w:tc>
        <w:tc>
          <w:tcPr>
            <w:tcW w:w="1474" w:type="dxa"/>
          </w:tcPr>
          <w:p w:rsidR="00577AB5" w:rsidRDefault="00577AB5">
            <w:pPr>
              <w:pStyle w:val="ConsPlusNormal"/>
              <w:jc w:val="center"/>
            </w:pPr>
            <w:r>
              <w:t>4099,60</w:t>
            </w:r>
          </w:p>
        </w:tc>
        <w:tc>
          <w:tcPr>
            <w:tcW w:w="2551" w:type="dxa"/>
          </w:tcPr>
          <w:p w:rsidR="00577AB5" w:rsidRDefault="00577AB5">
            <w:pPr>
              <w:pStyle w:val="ConsPlusNormal"/>
              <w:jc w:val="center"/>
            </w:pPr>
            <w:r>
              <w:t>135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7562511,32</w:t>
            </w:r>
          </w:p>
        </w:tc>
      </w:tr>
      <w:tr w:rsidR="00577AB5">
        <w:tc>
          <w:tcPr>
            <w:tcW w:w="794" w:type="dxa"/>
          </w:tcPr>
          <w:p w:rsidR="00577AB5" w:rsidRDefault="00577AB5">
            <w:pPr>
              <w:pStyle w:val="ConsPlusNormal"/>
              <w:jc w:val="center"/>
            </w:pPr>
            <w:r>
              <w:t>563.</w:t>
            </w:r>
          </w:p>
        </w:tc>
        <w:tc>
          <w:tcPr>
            <w:tcW w:w="3118" w:type="dxa"/>
          </w:tcPr>
          <w:p w:rsidR="00577AB5" w:rsidRDefault="00577AB5">
            <w:pPr>
              <w:pStyle w:val="ConsPlusNormal"/>
            </w:pPr>
            <w:r>
              <w:t>пос. Светлый, ул. Советская, д. 20</w:t>
            </w:r>
          </w:p>
        </w:tc>
        <w:tc>
          <w:tcPr>
            <w:tcW w:w="1474" w:type="dxa"/>
            <w:vAlign w:val="center"/>
          </w:tcPr>
          <w:p w:rsidR="00577AB5" w:rsidRDefault="00577AB5">
            <w:pPr>
              <w:pStyle w:val="ConsPlusNormal"/>
              <w:jc w:val="center"/>
            </w:pPr>
            <w:r>
              <w:t>4099,60</w:t>
            </w:r>
          </w:p>
        </w:tc>
        <w:tc>
          <w:tcPr>
            <w:tcW w:w="2551" w:type="dxa"/>
          </w:tcPr>
          <w:p w:rsidR="00577AB5" w:rsidRDefault="00577AB5">
            <w:pPr>
              <w:pStyle w:val="ConsPlusNormal"/>
              <w:jc w:val="center"/>
            </w:pPr>
            <w:r>
              <w:t>135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vAlign w:val="center"/>
          </w:tcPr>
          <w:p w:rsidR="00577AB5" w:rsidRDefault="00577AB5">
            <w:pPr>
              <w:pStyle w:val="ConsPlusNormal"/>
              <w:jc w:val="center"/>
            </w:pPr>
            <w:r>
              <w:t>7562511,32</w:t>
            </w:r>
          </w:p>
        </w:tc>
      </w:tr>
      <w:tr w:rsidR="00577AB5">
        <w:tc>
          <w:tcPr>
            <w:tcW w:w="13606" w:type="dxa"/>
            <w:gridSpan w:val="7"/>
          </w:tcPr>
          <w:p w:rsidR="00577AB5" w:rsidRDefault="00577AB5">
            <w:pPr>
              <w:pStyle w:val="ConsPlusNormal"/>
              <w:jc w:val="center"/>
              <w:outlineLvl w:val="3"/>
            </w:pPr>
            <w:r>
              <w:t>28. Муниципальное образование Северный район</w:t>
            </w:r>
          </w:p>
        </w:tc>
      </w:tr>
      <w:tr w:rsidR="00577AB5">
        <w:tc>
          <w:tcPr>
            <w:tcW w:w="3912" w:type="dxa"/>
            <w:gridSpan w:val="2"/>
          </w:tcPr>
          <w:p w:rsidR="00577AB5" w:rsidRDefault="00577AB5">
            <w:pPr>
              <w:pStyle w:val="ConsPlusNormal"/>
            </w:pPr>
            <w:r>
              <w:t>Итого по муниципальному образованию Северный район</w:t>
            </w:r>
          </w:p>
        </w:tc>
        <w:tc>
          <w:tcPr>
            <w:tcW w:w="1474" w:type="dxa"/>
          </w:tcPr>
          <w:p w:rsidR="00577AB5" w:rsidRDefault="00577AB5">
            <w:pPr>
              <w:pStyle w:val="ConsPlusNormal"/>
              <w:jc w:val="center"/>
            </w:pPr>
            <w:r>
              <w:t>2374,30</w:t>
            </w:r>
          </w:p>
        </w:tc>
        <w:tc>
          <w:tcPr>
            <w:tcW w:w="2551" w:type="dxa"/>
          </w:tcPr>
          <w:p w:rsidR="00577AB5" w:rsidRDefault="00577AB5">
            <w:pPr>
              <w:pStyle w:val="ConsPlusNormal"/>
              <w:jc w:val="center"/>
            </w:pPr>
            <w:r>
              <w:t>94</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3</w:t>
            </w:r>
          </w:p>
        </w:tc>
        <w:tc>
          <w:tcPr>
            <w:tcW w:w="1984" w:type="dxa"/>
          </w:tcPr>
          <w:p w:rsidR="00577AB5" w:rsidRDefault="00577AB5">
            <w:pPr>
              <w:pStyle w:val="ConsPlusNormal"/>
              <w:jc w:val="center"/>
            </w:pPr>
            <w:r>
              <w:t>1354177,61</w:t>
            </w:r>
          </w:p>
        </w:tc>
      </w:tr>
      <w:tr w:rsidR="00577AB5">
        <w:tc>
          <w:tcPr>
            <w:tcW w:w="794" w:type="dxa"/>
          </w:tcPr>
          <w:p w:rsidR="00577AB5" w:rsidRDefault="00577AB5">
            <w:pPr>
              <w:pStyle w:val="ConsPlusNormal"/>
              <w:jc w:val="center"/>
            </w:pPr>
            <w:r>
              <w:t>564.</w:t>
            </w:r>
          </w:p>
        </w:tc>
        <w:tc>
          <w:tcPr>
            <w:tcW w:w="3118" w:type="dxa"/>
          </w:tcPr>
          <w:p w:rsidR="00577AB5" w:rsidRDefault="00577AB5">
            <w:pPr>
              <w:pStyle w:val="ConsPlusNormal"/>
            </w:pPr>
            <w:r>
              <w:t>с. Северное, ул. Ленина, д. 2</w:t>
            </w:r>
          </w:p>
        </w:tc>
        <w:tc>
          <w:tcPr>
            <w:tcW w:w="1474" w:type="dxa"/>
          </w:tcPr>
          <w:p w:rsidR="00577AB5" w:rsidRDefault="00577AB5">
            <w:pPr>
              <w:pStyle w:val="ConsPlusNormal"/>
              <w:jc w:val="center"/>
            </w:pPr>
            <w:r>
              <w:t>583,60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397957,78</w:t>
            </w:r>
          </w:p>
        </w:tc>
      </w:tr>
      <w:tr w:rsidR="00577AB5">
        <w:tc>
          <w:tcPr>
            <w:tcW w:w="794" w:type="dxa"/>
          </w:tcPr>
          <w:p w:rsidR="00577AB5" w:rsidRDefault="00577AB5">
            <w:pPr>
              <w:pStyle w:val="ConsPlusNormal"/>
              <w:jc w:val="center"/>
            </w:pPr>
            <w:r>
              <w:t>565.</w:t>
            </w:r>
          </w:p>
        </w:tc>
        <w:tc>
          <w:tcPr>
            <w:tcW w:w="3118" w:type="dxa"/>
          </w:tcPr>
          <w:p w:rsidR="00577AB5" w:rsidRDefault="00577AB5">
            <w:pPr>
              <w:pStyle w:val="ConsPlusNormal"/>
            </w:pPr>
            <w:r>
              <w:t>с. Северное, ул. Московская, д. 1б</w:t>
            </w:r>
          </w:p>
        </w:tc>
        <w:tc>
          <w:tcPr>
            <w:tcW w:w="1474" w:type="dxa"/>
          </w:tcPr>
          <w:p w:rsidR="00577AB5" w:rsidRDefault="00577AB5">
            <w:pPr>
              <w:pStyle w:val="ConsPlusNormal"/>
              <w:jc w:val="center"/>
            </w:pPr>
            <w:r>
              <w:t>905,00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363222,15</w:t>
            </w:r>
          </w:p>
        </w:tc>
      </w:tr>
      <w:tr w:rsidR="00577AB5">
        <w:tc>
          <w:tcPr>
            <w:tcW w:w="794" w:type="dxa"/>
          </w:tcPr>
          <w:p w:rsidR="00577AB5" w:rsidRDefault="00577AB5">
            <w:pPr>
              <w:pStyle w:val="ConsPlusNormal"/>
              <w:jc w:val="center"/>
            </w:pPr>
            <w:r>
              <w:t>566.</w:t>
            </w:r>
          </w:p>
        </w:tc>
        <w:tc>
          <w:tcPr>
            <w:tcW w:w="3118" w:type="dxa"/>
          </w:tcPr>
          <w:p w:rsidR="00577AB5" w:rsidRDefault="00577AB5">
            <w:pPr>
              <w:pStyle w:val="ConsPlusNormal"/>
            </w:pPr>
            <w:r>
              <w:t>с. Северное, ул. Чапаева, д. 53</w:t>
            </w:r>
          </w:p>
        </w:tc>
        <w:tc>
          <w:tcPr>
            <w:tcW w:w="1474" w:type="dxa"/>
          </w:tcPr>
          <w:p w:rsidR="00577AB5" w:rsidRDefault="00577AB5">
            <w:pPr>
              <w:pStyle w:val="ConsPlusNormal"/>
              <w:jc w:val="center"/>
            </w:pPr>
            <w:r>
              <w:t>885,70</w:t>
            </w:r>
          </w:p>
        </w:tc>
        <w:tc>
          <w:tcPr>
            <w:tcW w:w="2551" w:type="dxa"/>
          </w:tcPr>
          <w:p w:rsidR="00577AB5" w:rsidRDefault="00577AB5">
            <w:pPr>
              <w:pStyle w:val="ConsPlusNormal"/>
              <w:jc w:val="center"/>
            </w:pPr>
            <w:r>
              <w:t>35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592997,68</w:t>
            </w:r>
          </w:p>
        </w:tc>
      </w:tr>
      <w:tr w:rsidR="00577AB5">
        <w:tc>
          <w:tcPr>
            <w:tcW w:w="13606" w:type="dxa"/>
            <w:gridSpan w:val="7"/>
          </w:tcPr>
          <w:p w:rsidR="00577AB5" w:rsidRDefault="00577AB5">
            <w:pPr>
              <w:pStyle w:val="ConsPlusNormal"/>
              <w:jc w:val="center"/>
              <w:outlineLvl w:val="3"/>
            </w:pPr>
            <w:r>
              <w:t>29. Муниципальное образование Сорочинский городской округ</w:t>
            </w:r>
          </w:p>
        </w:tc>
      </w:tr>
      <w:tr w:rsidR="00577AB5">
        <w:tc>
          <w:tcPr>
            <w:tcW w:w="3912" w:type="dxa"/>
            <w:gridSpan w:val="2"/>
          </w:tcPr>
          <w:p w:rsidR="00577AB5" w:rsidRDefault="00577AB5">
            <w:pPr>
              <w:pStyle w:val="ConsPlusNormal"/>
            </w:pPr>
            <w:r>
              <w:t xml:space="preserve">Итого по муниципальному </w:t>
            </w:r>
            <w:r>
              <w:lastRenderedPageBreak/>
              <w:t>образованию Сорочинский городской округ</w:t>
            </w:r>
          </w:p>
        </w:tc>
        <w:tc>
          <w:tcPr>
            <w:tcW w:w="1474" w:type="dxa"/>
          </w:tcPr>
          <w:p w:rsidR="00577AB5" w:rsidRDefault="00577AB5">
            <w:pPr>
              <w:pStyle w:val="ConsPlusNormal"/>
              <w:jc w:val="center"/>
            </w:pPr>
            <w:r>
              <w:lastRenderedPageBreak/>
              <w:t>22113,70</w:t>
            </w:r>
          </w:p>
        </w:tc>
        <w:tc>
          <w:tcPr>
            <w:tcW w:w="2551" w:type="dxa"/>
          </w:tcPr>
          <w:p w:rsidR="00577AB5" w:rsidRDefault="00577AB5">
            <w:pPr>
              <w:pStyle w:val="ConsPlusNormal"/>
              <w:jc w:val="center"/>
            </w:pPr>
            <w:r>
              <w:t>974</w:t>
            </w:r>
          </w:p>
        </w:tc>
        <w:tc>
          <w:tcPr>
            <w:tcW w:w="1984" w:type="dxa"/>
          </w:tcPr>
          <w:p w:rsidR="00577AB5" w:rsidRDefault="00577AB5">
            <w:pPr>
              <w:pStyle w:val="ConsPlusNormal"/>
              <w:jc w:val="center"/>
            </w:pPr>
            <w:r>
              <w:t>13</w:t>
            </w:r>
          </w:p>
        </w:tc>
        <w:tc>
          <w:tcPr>
            <w:tcW w:w="1701" w:type="dxa"/>
          </w:tcPr>
          <w:p w:rsidR="00577AB5" w:rsidRDefault="00577AB5">
            <w:pPr>
              <w:pStyle w:val="ConsPlusNormal"/>
              <w:jc w:val="center"/>
            </w:pPr>
            <w:r>
              <w:t>12</w:t>
            </w:r>
          </w:p>
        </w:tc>
        <w:tc>
          <w:tcPr>
            <w:tcW w:w="1984" w:type="dxa"/>
          </w:tcPr>
          <w:p w:rsidR="00577AB5" w:rsidRDefault="00577AB5">
            <w:pPr>
              <w:pStyle w:val="ConsPlusNormal"/>
              <w:jc w:val="center"/>
            </w:pPr>
            <w:r>
              <w:t>7496994,20</w:t>
            </w:r>
          </w:p>
        </w:tc>
      </w:tr>
      <w:tr w:rsidR="00577AB5">
        <w:tc>
          <w:tcPr>
            <w:tcW w:w="794" w:type="dxa"/>
          </w:tcPr>
          <w:p w:rsidR="00577AB5" w:rsidRDefault="00577AB5">
            <w:pPr>
              <w:pStyle w:val="ConsPlusNormal"/>
              <w:jc w:val="center"/>
            </w:pPr>
            <w:r>
              <w:lastRenderedPageBreak/>
              <w:t>567.</w:t>
            </w:r>
          </w:p>
        </w:tc>
        <w:tc>
          <w:tcPr>
            <w:tcW w:w="3118" w:type="dxa"/>
          </w:tcPr>
          <w:p w:rsidR="00577AB5" w:rsidRDefault="00577AB5">
            <w:pPr>
              <w:pStyle w:val="ConsPlusNormal"/>
            </w:pPr>
            <w:r>
              <w:t>г. Сорочинск, мкр. 2-й, д. 16</w:t>
            </w:r>
          </w:p>
        </w:tc>
        <w:tc>
          <w:tcPr>
            <w:tcW w:w="1474" w:type="dxa"/>
          </w:tcPr>
          <w:p w:rsidR="00577AB5" w:rsidRDefault="00577AB5">
            <w:pPr>
              <w:pStyle w:val="ConsPlusNormal"/>
              <w:jc w:val="center"/>
            </w:pPr>
            <w:r>
              <w:t>4935,20</w:t>
            </w:r>
          </w:p>
        </w:tc>
        <w:tc>
          <w:tcPr>
            <w:tcW w:w="2551" w:type="dxa"/>
          </w:tcPr>
          <w:p w:rsidR="00577AB5" w:rsidRDefault="00577AB5">
            <w:pPr>
              <w:pStyle w:val="ConsPlusNormal"/>
              <w:jc w:val="center"/>
            </w:pPr>
            <w:r>
              <w:t>230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1774492,25</w:t>
            </w:r>
          </w:p>
        </w:tc>
      </w:tr>
      <w:tr w:rsidR="00577AB5">
        <w:tc>
          <w:tcPr>
            <w:tcW w:w="794" w:type="dxa"/>
          </w:tcPr>
          <w:p w:rsidR="00577AB5" w:rsidRDefault="00577AB5">
            <w:pPr>
              <w:pStyle w:val="ConsPlusNormal"/>
              <w:jc w:val="center"/>
            </w:pPr>
            <w:r>
              <w:t>568.</w:t>
            </w:r>
          </w:p>
        </w:tc>
        <w:tc>
          <w:tcPr>
            <w:tcW w:w="3118" w:type="dxa"/>
          </w:tcPr>
          <w:p w:rsidR="00577AB5" w:rsidRDefault="00577AB5">
            <w:pPr>
              <w:pStyle w:val="ConsPlusNormal"/>
            </w:pPr>
            <w:r>
              <w:t>г. Сорочинск, ул. 8 Марта, д. 3</w:t>
            </w:r>
          </w:p>
        </w:tc>
        <w:tc>
          <w:tcPr>
            <w:tcW w:w="1474" w:type="dxa"/>
          </w:tcPr>
          <w:p w:rsidR="00577AB5" w:rsidRDefault="00577AB5">
            <w:pPr>
              <w:pStyle w:val="ConsPlusNormal"/>
              <w:jc w:val="center"/>
            </w:pPr>
            <w:r>
              <w:t>3084,00</w:t>
            </w:r>
          </w:p>
        </w:tc>
        <w:tc>
          <w:tcPr>
            <w:tcW w:w="2551" w:type="dxa"/>
          </w:tcPr>
          <w:p w:rsidR="00577AB5" w:rsidRDefault="00577AB5">
            <w:pPr>
              <w:pStyle w:val="ConsPlusNormal"/>
              <w:jc w:val="center"/>
            </w:pPr>
            <w:r>
              <w:t>150,00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154555,23</w:t>
            </w:r>
          </w:p>
        </w:tc>
      </w:tr>
      <w:tr w:rsidR="00577AB5">
        <w:tc>
          <w:tcPr>
            <w:tcW w:w="794" w:type="dxa"/>
          </w:tcPr>
          <w:p w:rsidR="00577AB5" w:rsidRDefault="00577AB5">
            <w:pPr>
              <w:pStyle w:val="ConsPlusNormal"/>
              <w:jc w:val="center"/>
            </w:pPr>
            <w:r>
              <w:t>569.</w:t>
            </w:r>
          </w:p>
        </w:tc>
        <w:tc>
          <w:tcPr>
            <w:tcW w:w="3118" w:type="dxa"/>
          </w:tcPr>
          <w:p w:rsidR="00577AB5" w:rsidRDefault="00577AB5">
            <w:pPr>
              <w:pStyle w:val="ConsPlusNormal"/>
            </w:pPr>
            <w:r>
              <w:t>г. Сорочинск, ул. Ворошилова, д. 21</w:t>
            </w:r>
          </w:p>
        </w:tc>
        <w:tc>
          <w:tcPr>
            <w:tcW w:w="1474" w:type="dxa"/>
          </w:tcPr>
          <w:p w:rsidR="00577AB5" w:rsidRDefault="00577AB5">
            <w:pPr>
              <w:pStyle w:val="ConsPlusNormal"/>
              <w:jc w:val="center"/>
            </w:pPr>
            <w:r>
              <w:t>1026,70</w:t>
            </w:r>
          </w:p>
        </w:tc>
        <w:tc>
          <w:tcPr>
            <w:tcW w:w="2551" w:type="dxa"/>
          </w:tcPr>
          <w:p w:rsidR="00577AB5" w:rsidRDefault="00577AB5">
            <w:pPr>
              <w:pStyle w:val="ConsPlusNormal"/>
              <w:jc w:val="center"/>
            </w:pPr>
            <w:r>
              <w:t>45,00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1165042,54</w:t>
            </w:r>
          </w:p>
        </w:tc>
      </w:tr>
      <w:tr w:rsidR="00577AB5">
        <w:tc>
          <w:tcPr>
            <w:tcW w:w="794" w:type="dxa"/>
          </w:tcPr>
          <w:p w:rsidR="00577AB5" w:rsidRDefault="00577AB5">
            <w:pPr>
              <w:pStyle w:val="ConsPlusNormal"/>
              <w:jc w:val="center"/>
            </w:pPr>
            <w:r>
              <w:t>570.</w:t>
            </w:r>
          </w:p>
        </w:tc>
        <w:tc>
          <w:tcPr>
            <w:tcW w:w="3118" w:type="dxa"/>
          </w:tcPr>
          <w:p w:rsidR="00577AB5" w:rsidRDefault="00577AB5">
            <w:pPr>
              <w:pStyle w:val="ConsPlusNormal"/>
            </w:pPr>
            <w:r>
              <w:t>г. Сорочинск, ул. Ворошилова, д. 40</w:t>
            </w:r>
          </w:p>
        </w:tc>
        <w:tc>
          <w:tcPr>
            <w:tcW w:w="1474" w:type="dxa"/>
          </w:tcPr>
          <w:p w:rsidR="00577AB5" w:rsidRDefault="00577AB5">
            <w:pPr>
              <w:pStyle w:val="ConsPlusNormal"/>
              <w:jc w:val="center"/>
            </w:pPr>
            <w:r>
              <w:t>798,10</w:t>
            </w:r>
          </w:p>
        </w:tc>
        <w:tc>
          <w:tcPr>
            <w:tcW w:w="2551" w:type="dxa"/>
          </w:tcPr>
          <w:p w:rsidR="00577AB5" w:rsidRDefault="00577AB5">
            <w:pPr>
              <w:pStyle w:val="ConsPlusNormal"/>
              <w:jc w:val="center"/>
            </w:pPr>
            <w:r>
              <w:t>40,00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261178,22</w:t>
            </w:r>
          </w:p>
        </w:tc>
      </w:tr>
      <w:tr w:rsidR="00577AB5">
        <w:tc>
          <w:tcPr>
            <w:tcW w:w="794" w:type="dxa"/>
          </w:tcPr>
          <w:p w:rsidR="00577AB5" w:rsidRDefault="00577AB5">
            <w:pPr>
              <w:pStyle w:val="ConsPlusNormal"/>
              <w:jc w:val="center"/>
            </w:pPr>
            <w:r>
              <w:t>571.</w:t>
            </w:r>
          </w:p>
        </w:tc>
        <w:tc>
          <w:tcPr>
            <w:tcW w:w="3118" w:type="dxa"/>
          </w:tcPr>
          <w:p w:rsidR="00577AB5" w:rsidRDefault="00577AB5">
            <w:pPr>
              <w:pStyle w:val="ConsPlusNormal"/>
            </w:pPr>
            <w:r>
              <w:t>г. Сорочинск, ул. Ворошилова, д. 6</w:t>
            </w:r>
          </w:p>
        </w:tc>
        <w:tc>
          <w:tcPr>
            <w:tcW w:w="1474" w:type="dxa"/>
          </w:tcPr>
          <w:p w:rsidR="00577AB5" w:rsidRDefault="00577AB5">
            <w:pPr>
              <w:pStyle w:val="ConsPlusNormal"/>
              <w:jc w:val="center"/>
            </w:pPr>
            <w:r>
              <w:t>1048,50</w:t>
            </w:r>
          </w:p>
        </w:tc>
        <w:tc>
          <w:tcPr>
            <w:tcW w:w="2551" w:type="dxa"/>
          </w:tcPr>
          <w:p w:rsidR="00577AB5" w:rsidRDefault="00577AB5">
            <w:pPr>
              <w:pStyle w:val="ConsPlusNormal"/>
              <w:jc w:val="center"/>
            </w:pPr>
            <w:r>
              <w:t>45,00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326813,68</w:t>
            </w:r>
          </w:p>
        </w:tc>
      </w:tr>
      <w:tr w:rsidR="00577AB5">
        <w:tc>
          <w:tcPr>
            <w:tcW w:w="794" w:type="dxa"/>
          </w:tcPr>
          <w:p w:rsidR="00577AB5" w:rsidRDefault="00577AB5">
            <w:pPr>
              <w:pStyle w:val="ConsPlusNormal"/>
              <w:jc w:val="center"/>
            </w:pPr>
            <w:r>
              <w:t>572.</w:t>
            </w:r>
          </w:p>
        </w:tc>
        <w:tc>
          <w:tcPr>
            <w:tcW w:w="3118" w:type="dxa"/>
          </w:tcPr>
          <w:p w:rsidR="00577AB5" w:rsidRDefault="00577AB5">
            <w:pPr>
              <w:pStyle w:val="ConsPlusNormal"/>
            </w:pPr>
            <w:r>
              <w:t>г. Сорочинск, ул. Карла Маркса, д. 179</w:t>
            </w:r>
          </w:p>
        </w:tc>
        <w:tc>
          <w:tcPr>
            <w:tcW w:w="1474" w:type="dxa"/>
          </w:tcPr>
          <w:p w:rsidR="00577AB5" w:rsidRDefault="00577AB5">
            <w:pPr>
              <w:pStyle w:val="ConsPlusNormal"/>
              <w:jc w:val="center"/>
            </w:pPr>
            <w:r>
              <w:t>763,70</w:t>
            </w:r>
          </w:p>
        </w:tc>
        <w:tc>
          <w:tcPr>
            <w:tcW w:w="2551" w:type="dxa"/>
          </w:tcPr>
          <w:p w:rsidR="00577AB5" w:rsidRDefault="00577AB5">
            <w:pPr>
              <w:pStyle w:val="ConsPlusNormal"/>
              <w:jc w:val="center"/>
            </w:pPr>
            <w:r>
              <w:t>40,00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299641,00</w:t>
            </w:r>
          </w:p>
        </w:tc>
      </w:tr>
      <w:tr w:rsidR="00577AB5">
        <w:tc>
          <w:tcPr>
            <w:tcW w:w="794" w:type="dxa"/>
          </w:tcPr>
          <w:p w:rsidR="00577AB5" w:rsidRDefault="00577AB5">
            <w:pPr>
              <w:pStyle w:val="ConsPlusNormal"/>
              <w:jc w:val="center"/>
            </w:pPr>
            <w:r>
              <w:t>573.</w:t>
            </w:r>
          </w:p>
        </w:tc>
        <w:tc>
          <w:tcPr>
            <w:tcW w:w="3118" w:type="dxa"/>
          </w:tcPr>
          <w:p w:rsidR="00577AB5" w:rsidRDefault="00577AB5">
            <w:pPr>
              <w:pStyle w:val="ConsPlusNormal"/>
            </w:pPr>
            <w:r>
              <w:t>г. Сорочинск, ул. Карла Маркса, д. 181</w:t>
            </w:r>
          </w:p>
        </w:tc>
        <w:tc>
          <w:tcPr>
            <w:tcW w:w="1474" w:type="dxa"/>
          </w:tcPr>
          <w:p w:rsidR="00577AB5" w:rsidRDefault="00577AB5">
            <w:pPr>
              <w:pStyle w:val="ConsPlusNormal"/>
              <w:jc w:val="center"/>
            </w:pPr>
            <w:r>
              <w:t>784,40</w:t>
            </w:r>
          </w:p>
        </w:tc>
        <w:tc>
          <w:tcPr>
            <w:tcW w:w="2551" w:type="dxa"/>
          </w:tcPr>
          <w:p w:rsidR="00577AB5" w:rsidRDefault="00577AB5">
            <w:pPr>
              <w:pStyle w:val="ConsPlusNormal"/>
              <w:jc w:val="center"/>
            </w:pPr>
            <w:r>
              <w:t>40,00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299715,22</w:t>
            </w:r>
          </w:p>
        </w:tc>
      </w:tr>
      <w:tr w:rsidR="00577AB5">
        <w:tc>
          <w:tcPr>
            <w:tcW w:w="794" w:type="dxa"/>
          </w:tcPr>
          <w:p w:rsidR="00577AB5" w:rsidRDefault="00577AB5">
            <w:pPr>
              <w:pStyle w:val="ConsPlusNormal"/>
              <w:jc w:val="center"/>
            </w:pPr>
            <w:r>
              <w:t>574.</w:t>
            </w:r>
          </w:p>
        </w:tc>
        <w:tc>
          <w:tcPr>
            <w:tcW w:w="3118" w:type="dxa"/>
          </w:tcPr>
          <w:p w:rsidR="00577AB5" w:rsidRDefault="00577AB5">
            <w:pPr>
              <w:pStyle w:val="ConsPlusNormal"/>
            </w:pPr>
            <w:r>
              <w:t>г. Сорочинск, ул. Карла Маркса, д. 195</w:t>
            </w:r>
          </w:p>
        </w:tc>
        <w:tc>
          <w:tcPr>
            <w:tcW w:w="1474" w:type="dxa"/>
          </w:tcPr>
          <w:p w:rsidR="00577AB5" w:rsidRDefault="00577AB5">
            <w:pPr>
              <w:pStyle w:val="ConsPlusNormal"/>
              <w:jc w:val="center"/>
            </w:pPr>
            <w:r>
              <w:t>775,60</w:t>
            </w:r>
          </w:p>
        </w:tc>
        <w:tc>
          <w:tcPr>
            <w:tcW w:w="2551" w:type="dxa"/>
          </w:tcPr>
          <w:p w:rsidR="00577AB5" w:rsidRDefault="00577AB5">
            <w:pPr>
              <w:pStyle w:val="ConsPlusNormal"/>
              <w:jc w:val="center"/>
            </w:pPr>
            <w:r>
              <w:t>42,00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294549,74</w:t>
            </w:r>
          </w:p>
        </w:tc>
      </w:tr>
      <w:tr w:rsidR="00577AB5">
        <w:tc>
          <w:tcPr>
            <w:tcW w:w="794" w:type="dxa"/>
          </w:tcPr>
          <w:p w:rsidR="00577AB5" w:rsidRDefault="00577AB5">
            <w:pPr>
              <w:pStyle w:val="ConsPlusNormal"/>
              <w:jc w:val="center"/>
            </w:pPr>
            <w:r>
              <w:t>575.</w:t>
            </w:r>
          </w:p>
        </w:tc>
        <w:tc>
          <w:tcPr>
            <w:tcW w:w="3118" w:type="dxa"/>
          </w:tcPr>
          <w:p w:rsidR="00577AB5" w:rsidRDefault="00577AB5">
            <w:pPr>
              <w:pStyle w:val="ConsPlusNormal"/>
            </w:pPr>
            <w:r>
              <w:t>г. Сорочинск, ул. Карла Маркса, д. 199</w:t>
            </w:r>
          </w:p>
        </w:tc>
        <w:tc>
          <w:tcPr>
            <w:tcW w:w="1474" w:type="dxa"/>
          </w:tcPr>
          <w:p w:rsidR="00577AB5" w:rsidRDefault="00577AB5">
            <w:pPr>
              <w:pStyle w:val="ConsPlusNormal"/>
              <w:jc w:val="center"/>
            </w:pPr>
            <w:r>
              <w:t>2338,70</w:t>
            </w:r>
          </w:p>
        </w:tc>
        <w:tc>
          <w:tcPr>
            <w:tcW w:w="2551" w:type="dxa"/>
          </w:tcPr>
          <w:p w:rsidR="00577AB5" w:rsidRDefault="00577AB5">
            <w:pPr>
              <w:pStyle w:val="ConsPlusNormal"/>
              <w:jc w:val="center"/>
            </w:pPr>
            <w:r>
              <w:t>98,00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558547,78</w:t>
            </w:r>
          </w:p>
        </w:tc>
      </w:tr>
      <w:tr w:rsidR="00577AB5">
        <w:tc>
          <w:tcPr>
            <w:tcW w:w="794" w:type="dxa"/>
          </w:tcPr>
          <w:p w:rsidR="00577AB5" w:rsidRDefault="00577AB5">
            <w:pPr>
              <w:pStyle w:val="ConsPlusNormal"/>
              <w:jc w:val="center"/>
            </w:pPr>
            <w:r>
              <w:t>576.</w:t>
            </w:r>
          </w:p>
        </w:tc>
        <w:tc>
          <w:tcPr>
            <w:tcW w:w="3118" w:type="dxa"/>
          </w:tcPr>
          <w:p w:rsidR="00577AB5" w:rsidRDefault="00577AB5">
            <w:pPr>
              <w:pStyle w:val="ConsPlusNormal"/>
            </w:pPr>
            <w:r>
              <w:t>г. Сорочинск, ул. Карла Маркса, д. 215</w:t>
            </w:r>
          </w:p>
        </w:tc>
        <w:tc>
          <w:tcPr>
            <w:tcW w:w="1474" w:type="dxa"/>
          </w:tcPr>
          <w:p w:rsidR="00577AB5" w:rsidRDefault="00577AB5">
            <w:pPr>
              <w:pStyle w:val="ConsPlusNormal"/>
              <w:jc w:val="center"/>
            </w:pPr>
            <w:r>
              <w:t>5711,60</w:t>
            </w:r>
          </w:p>
        </w:tc>
        <w:tc>
          <w:tcPr>
            <w:tcW w:w="2551" w:type="dxa"/>
          </w:tcPr>
          <w:p w:rsidR="00577AB5" w:rsidRDefault="00577AB5">
            <w:pPr>
              <w:pStyle w:val="ConsPlusNormal"/>
              <w:jc w:val="center"/>
            </w:pPr>
            <w:r>
              <w:t>204,00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2015962,78</w:t>
            </w:r>
          </w:p>
        </w:tc>
      </w:tr>
      <w:tr w:rsidR="00577AB5">
        <w:tc>
          <w:tcPr>
            <w:tcW w:w="794" w:type="dxa"/>
          </w:tcPr>
          <w:p w:rsidR="00577AB5" w:rsidRDefault="00577AB5">
            <w:pPr>
              <w:pStyle w:val="ConsPlusNormal"/>
              <w:jc w:val="center"/>
            </w:pPr>
            <w:r>
              <w:t>577.</w:t>
            </w:r>
          </w:p>
        </w:tc>
        <w:tc>
          <w:tcPr>
            <w:tcW w:w="3118" w:type="dxa"/>
          </w:tcPr>
          <w:p w:rsidR="00577AB5" w:rsidRDefault="00577AB5">
            <w:pPr>
              <w:pStyle w:val="ConsPlusNormal"/>
            </w:pPr>
            <w:r>
              <w:t>г. Сорочинск, ул. Московская, д. 217</w:t>
            </w:r>
          </w:p>
        </w:tc>
        <w:tc>
          <w:tcPr>
            <w:tcW w:w="1474" w:type="dxa"/>
          </w:tcPr>
          <w:p w:rsidR="00577AB5" w:rsidRDefault="00577AB5">
            <w:pPr>
              <w:pStyle w:val="ConsPlusNormal"/>
              <w:jc w:val="center"/>
            </w:pPr>
            <w:r>
              <w:t>442,90</w:t>
            </w:r>
          </w:p>
        </w:tc>
        <w:tc>
          <w:tcPr>
            <w:tcW w:w="2551" w:type="dxa"/>
          </w:tcPr>
          <w:p w:rsidR="00577AB5" w:rsidRDefault="00577AB5">
            <w:pPr>
              <w:pStyle w:val="ConsPlusNormal"/>
              <w:jc w:val="center"/>
            </w:pPr>
            <w:r>
              <w:t>28,00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182415,30</w:t>
            </w:r>
          </w:p>
        </w:tc>
      </w:tr>
      <w:tr w:rsidR="00577AB5">
        <w:tc>
          <w:tcPr>
            <w:tcW w:w="794" w:type="dxa"/>
          </w:tcPr>
          <w:p w:rsidR="00577AB5" w:rsidRDefault="00577AB5">
            <w:pPr>
              <w:pStyle w:val="ConsPlusNormal"/>
              <w:jc w:val="center"/>
            </w:pPr>
            <w:r>
              <w:t>578.</w:t>
            </w:r>
          </w:p>
        </w:tc>
        <w:tc>
          <w:tcPr>
            <w:tcW w:w="3118" w:type="dxa"/>
          </w:tcPr>
          <w:p w:rsidR="00577AB5" w:rsidRDefault="00577AB5">
            <w:pPr>
              <w:pStyle w:val="ConsPlusNormal"/>
            </w:pPr>
            <w:r>
              <w:t>г. Сорочинск, ул. Чапаева, д. 243</w:t>
            </w:r>
          </w:p>
        </w:tc>
        <w:tc>
          <w:tcPr>
            <w:tcW w:w="1474" w:type="dxa"/>
          </w:tcPr>
          <w:p w:rsidR="00577AB5" w:rsidRDefault="00577AB5">
            <w:pPr>
              <w:pStyle w:val="ConsPlusNormal"/>
              <w:jc w:val="center"/>
            </w:pPr>
            <w:r>
              <w:t>404,30</w:t>
            </w:r>
          </w:p>
        </w:tc>
        <w:tc>
          <w:tcPr>
            <w:tcW w:w="2551" w:type="dxa"/>
          </w:tcPr>
          <w:p w:rsidR="00577AB5" w:rsidRDefault="00577AB5">
            <w:pPr>
              <w:pStyle w:val="ConsPlusNormal"/>
              <w:jc w:val="center"/>
            </w:pPr>
            <w:r>
              <w:t>12,00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164080,46</w:t>
            </w:r>
          </w:p>
        </w:tc>
      </w:tr>
      <w:tr w:rsidR="00577AB5">
        <w:tc>
          <w:tcPr>
            <w:tcW w:w="13606" w:type="dxa"/>
            <w:gridSpan w:val="7"/>
          </w:tcPr>
          <w:p w:rsidR="00577AB5" w:rsidRDefault="00577AB5">
            <w:pPr>
              <w:pStyle w:val="ConsPlusNormal"/>
              <w:jc w:val="center"/>
              <w:outlineLvl w:val="3"/>
            </w:pPr>
            <w:r>
              <w:lastRenderedPageBreak/>
              <w:t>30. Муниципальное образование Тоцкий район</w:t>
            </w:r>
          </w:p>
        </w:tc>
      </w:tr>
      <w:tr w:rsidR="00577AB5">
        <w:tc>
          <w:tcPr>
            <w:tcW w:w="3912" w:type="dxa"/>
            <w:gridSpan w:val="2"/>
          </w:tcPr>
          <w:p w:rsidR="00577AB5" w:rsidRDefault="00577AB5">
            <w:pPr>
              <w:pStyle w:val="ConsPlusNormal"/>
            </w:pPr>
            <w:r>
              <w:t>Итого по муниципальному образованию Тоцкий район</w:t>
            </w:r>
          </w:p>
        </w:tc>
        <w:tc>
          <w:tcPr>
            <w:tcW w:w="1474" w:type="dxa"/>
          </w:tcPr>
          <w:p w:rsidR="00577AB5" w:rsidRDefault="00577AB5">
            <w:pPr>
              <w:pStyle w:val="ConsPlusNormal"/>
              <w:jc w:val="center"/>
            </w:pPr>
            <w:r>
              <w:t>26628,60</w:t>
            </w:r>
          </w:p>
        </w:tc>
        <w:tc>
          <w:tcPr>
            <w:tcW w:w="2551" w:type="dxa"/>
          </w:tcPr>
          <w:p w:rsidR="00577AB5" w:rsidRDefault="00577AB5">
            <w:pPr>
              <w:pStyle w:val="ConsPlusNormal"/>
              <w:jc w:val="center"/>
            </w:pPr>
            <w:r>
              <w:t>960</w:t>
            </w:r>
          </w:p>
        </w:tc>
        <w:tc>
          <w:tcPr>
            <w:tcW w:w="1984" w:type="dxa"/>
          </w:tcPr>
          <w:p w:rsidR="00577AB5" w:rsidRDefault="00577AB5">
            <w:pPr>
              <w:pStyle w:val="ConsPlusNormal"/>
              <w:jc w:val="center"/>
            </w:pPr>
            <w:r>
              <w:t>13</w:t>
            </w:r>
          </w:p>
        </w:tc>
        <w:tc>
          <w:tcPr>
            <w:tcW w:w="1701" w:type="dxa"/>
          </w:tcPr>
          <w:p w:rsidR="00577AB5" w:rsidRDefault="00577AB5">
            <w:pPr>
              <w:pStyle w:val="ConsPlusNormal"/>
              <w:jc w:val="center"/>
            </w:pPr>
            <w:r>
              <w:t>10</w:t>
            </w:r>
          </w:p>
        </w:tc>
        <w:tc>
          <w:tcPr>
            <w:tcW w:w="1984" w:type="dxa"/>
          </w:tcPr>
          <w:p w:rsidR="00577AB5" w:rsidRDefault="00577AB5">
            <w:pPr>
              <w:pStyle w:val="ConsPlusNormal"/>
              <w:jc w:val="center"/>
            </w:pPr>
            <w:r>
              <w:t>33046179,62</w:t>
            </w:r>
          </w:p>
        </w:tc>
      </w:tr>
      <w:tr w:rsidR="00577AB5">
        <w:tc>
          <w:tcPr>
            <w:tcW w:w="794" w:type="dxa"/>
          </w:tcPr>
          <w:p w:rsidR="00577AB5" w:rsidRDefault="00577AB5">
            <w:pPr>
              <w:pStyle w:val="ConsPlusNormal"/>
              <w:jc w:val="center"/>
            </w:pPr>
            <w:r>
              <w:t>579.</w:t>
            </w:r>
          </w:p>
        </w:tc>
        <w:tc>
          <w:tcPr>
            <w:tcW w:w="3118" w:type="dxa"/>
          </w:tcPr>
          <w:p w:rsidR="00577AB5" w:rsidRDefault="00577AB5">
            <w:pPr>
              <w:pStyle w:val="ConsPlusNormal"/>
            </w:pPr>
            <w:r>
              <w:t>с. Тоцкое Второе, ул. Калинина, д. 5</w:t>
            </w:r>
          </w:p>
        </w:tc>
        <w:tc>
          <w:tcPr>
            <w:tcW w:w="1474" w:type="dxa"/>
          </w:tcPr>
          <w:p w:rsidR="00577AB5" w:rsidRDefault="00577AB5">
            <w:pPr>
              <w:pStyle w:val="ConsPlusNormal"/>
              <w:jc w:val="center"/>
            </w:pPr>
            <w:r>
              <w:t>8379,00</w:t>
            </w:r>
          </w:p>
        </w:tc>
        <w:tc>
          <w:tcPr>
            <w:tcW w:w="2551" w:type="dxa"/>
          </w:tcPr>
          <w:p w:rsidR="00577AB5" w:rsidRDefault="00577AB5">
            <w:pPr>
              <w:pStyle w:val="ConsPlusNormal"/>
              <w:jc w:val="center"/>
            </w:pPr>
            <w:r>
              <w:t>240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8164218,91</w:t>
            </w:r>
          </w:p>
        </w:tc>
      </w:tr>
      <w:tr w:rsidR="00577AB5">
        <w:tc>
          <w:tcPr>
            <w:tcW w:w="794" w:type="dxa"/>
          </w:tcPr>
          <w:p w:rsidR="00577AB5" w:rsidRDefault="00577AB5">
            <w:pPr>
              <w:pStyle w:val="ConsPlusNormal"/>
              <w:jc w:val="center"/>
            </w:pPr>
            <w:r>
              <w:t>580.</w:t>
            </w:r>
          </w:p>
        </w:tc>
        <w:tc>
          <w:tcPr>
            <w:tcW w:w="3118" w:type="dxa"/>
          </w:tcPr>
          <w:p w:rsidR="00577AB5" w:rsidRDefault="00577AB5">
            <w:pPr>
              <w:pStyle w:val="ConsPlusNormal"/>
            </w:pPr>
            <w:r>
              <w:t>с. Тоцкое Второе, ул. Калинина, д. 7, инв. N 2253</w:t>
            </w:r>
          </w:p>
        </w:tc>
        <w:tc>
          <w:tcPr>
            <w:tcW w:w="1474" w:type="dxa"/>
          </w:tcPr>
          <w:p w:rsidR="00577AB5" w:rsidRDefault="00577AB5">
            <w:pPr>
              <w:pStyle w:val="ConsPlusNormal"/>
              <w:jc w:val="center"/>
            </w:pPr>
            <w:r>
              <w:t>4383,00</w:t>
            </w:r>
          </w:p>
        </w:tc>
        <w:tc>
          <w:tcPr>
            <w:tcW w:w="2551" w:type="dxa"/>
          </w:tcPr>
          <w:p w:rsidR="00577AB5" w:rsidRDefault="00577AB5">
            <w:pPr>
              <w:pStyle w:val="ConsPlusNormal"/>
              <w:jc w:val="center"/>
            </w:pPr>
            <w:r>
              <w:t>158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5643982,73</w:t>
            </w:r>
          </w:p>
        </w:tc>
      </w:tr>
      <w:tr w:rsidR="00577AB5">
        <w:tc>
          <w:tcPr>
            <w:tcW w:w="794" w:type="dxa"/>
          </w:tcPr>
          <w:p w:rsidR="00577AB5" w:rsidRDefault="00577AB5">
            <w:pPr>
              <w:pStyle w:val="ConsPlusNormal"/>
              <w:jc w:val="center"/>
            </w:pPr>
            <w:r>
              <w:t>581.</w:t>
            </w:r>
          </w:p>
        </w:tc>
        <w:tc>
          <w:tcPr>
            <w:tcW w:w="3118" w:type="dxa"/>
          </w:tcPr>
          <w:p w:rsidR="00577AB5" w:rsidRDefault="00577AB5">
            <w:pPr>
              <w:pStyle w:val="ConsPlusNormal"/>
            </w:pPr>
            <w:r>
              <w:t>с. Тоцкое Второе, ул. Кобина, д. 5, инв. N 2180</w:t>
            </w:r>
          </w:p>
        </w:tc>
        <w:tc>
          <w:tcPr>
            <w:tcW w:w="1474" w:type="dxa"/>
          </w:tcPr>
          <w:p w:rsidR="00577AB5" w:rsidRDefault="00577AB5">
            <w:pPr>
              <w:pStyle w:val="ConsPlusNormal"/>
              <w:jc w:val="center"/>
            </w:pPr>
            <w:r>
              <w:t>4133,00</w:t>
            </w:r>
          </w:p>
        </w:tc>
        <w:tc>
          <w:tcPr>
            <w:tcW w:w="2551" w:type="dxa"/>
          </w:tcPr>
          <w:p w:rsidR="00577AB5" w:rsidRDefault="00577AB5">
            <w:pPr>
              <w:pStyle w:val="ConsPlusNormal"/>
              <w:jc w:val="center"/>
            </w:pPr>
            <w:r>
              <w:t>178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5665583,70</w:t>
            </w:r>
          </w:p>
        </w:tc>
      </w:tr>
      <w:tr w:rsidR="00577AB5">
        <w:tc>
          <w:tcPr>
            <w:tcW w:w="794" w:type="dxa"/>
          </w:tcPr>
          <w:p w:rsidR="00577AB5" w:rsidRDefault="00577AB5">
            <w:pPr>
              <w:pStyle w:val="ConsPlusNormal"/>
              <w:jc w:val="center"/>
            </w:pPr>
            <w:r>
              <w:t>582.</w:t>
            </w:r>
          </w:p>
        </w:tc>
        <w:tc>
          <w:tcPr>
            <w:tcW w:w="3118" w:type="dxa"/>
          </w:tcPr>
          <w:p w:rsidR="00577AB5" w:rsidRDefault="00577AB5">
            <w:pPr>
              <w:pStyle w:val="ConsPlusNormal"/>
            </w:pPr>
            <w:r>
              <w:t>с. Тоцкое Второе, ул. Синельника, д. 11, инв. N 990</w:t>
            </w:r>
          </w:p>
        </w:tc>
        <w:tc>
          <w:tcPr>
            <w:tcW w:w="1474" w:type="dxa"/>
          </w:tcPr>
          <w:p w:rsidR="00577AB5" w:rsidRDefault="00577AB5">
            <w:pPr>
              <w:pStyle w:val="ConsPlusNormal"/>
              <w:jc w:val="center"/>
            </w:pPr>
            <w:r>
              <w:t>3163,00</w:t>
            </w:r>
          </w:p>
        </w:tc>
        <w:tc>
          <w:tcPr>
            <w:tcW w:w="2551" w:type="dxa"/>
          </w:tcPr>
          <w:p w:rsidR="00577AB5" w:rsidRDefault="00577AB5">
            <w:pPr>
              <w:pStyle w:val="ConsPlusNormal"/>
              <w:jc w:val="center"/>
            </w:pPr>
            <w:r>
              <w:t>120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3413396,46</w:t>
            </w:r>
          </w:p>
        </w:tc>
      </w:tr>
      <w:tr w:rsidR="00577AB5">
        <w:tc>
          <w:tcPr>
            <w:tcW w:w="794" w:type="dxa"/>
          </w:tcPr>
          <w:p w:rsidR="00577AB5" w:rsidRDefault="00577AB5">
            <w:pPr>
              <w:pStyle w:val="ConsPlusNormal"/>
              <w:jc w:val="center"/>
            </w:pPr>
            <w:r>
              <w:t>583.</w:t>
            </w:r>
          </w:p>
        </w:tc>
        <w:tc>
          <w:tcPr>
            <w:tcW w:w="3118" w:type="dxa"/>
          </w:tcPr>
          <w:p w:rsidR="00577AB5" w:rsidRDefault="00577AB5">
            <w:pPr>
              <w:pStyle w:val="ConsPlusNormal"/>
            </w:pPr>
            <w:r>
              <w:t>с. Тоцкое Второе, ул. Синельника, д. 6, инв. N 801</w:t>
            </w:r>
          </w:p>
        </w:tc>
        <w:tc>
          <w:tcPr>
            <w:tcW w:w="1474" w:type="dxa"/>
          </w:tcPr>
          <w:p w:rsidR="00577AB5" w:rsidRDefault="00577AB5">
            <w:pPr>
              <w:pStyle w:val="ConsPlusNormal"/>
              <w:jc w:val="center"/>
            </w:pPr>
            <w:r>
              <w:t>930,00</w:t>
            </w:r>
          </w:p>
        </w:tc>
        <w:tc>
          <w:tcPr>
            <w:tcW w:w="2551" w:type="dxa"/>
          </w:tcPr>
          <w:p w:rsidR="00577AB5" w:rsidRDefault="00577AB5">
            <w:pPr>
              <w:pStyle w:val="ConsPlusNormal"/>
              <w:jc w:val="center"/>
            </w:pPr>
            <w:r>
              <w:t>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3029460,59</w:t>
            </w:r>
          </w:p>
        </w:tc>
      </w:tr>
      <w:tr w:rsidR="00577AB5">
        <w:tc>
          <w:tcPr>
            <w:tcW w:w="794" w:type="dxa"/>
          </w:tcPr>
          <w:p w:rsidR="00577AB5" w:rsidRDefault="00577AB5">
            <w:pPr>
              <w:pStyle w:val="ConsPlusNormal"/>
              <w:jc w:val="center"/>
            </w:pPr>
            <w:r>
              <w:t>584.</w:t>
            </w:r>
          </w:p>
        </w:tc>
        <w:tc>
          <w:tcPr>
            <w:tcW w:w="3118" w:type="dxa"/>
          </w:tcPr>
          <w:p w:rsidR="00577AB5" w:rsidRDefault="00577AB5">
            <w:pPr>
              <w:pStyle w:val="ConsPlusNormal"/>
            </w:pPr>
            <w:r>
              <w:t>с. Тоцкое Второе, ул. Синельника, д. 9, инв. N 952</w:t>
            </w:r>
          </w:p>
        </w:tc>
        <w:tc>
          <w:tcPr>
            <w:tcW w:w="1474" w:type="dxa"/>
          </w:tcPr>
          <w:p w:rsidR="00577AB5" w:rsidRDefault="00577AB5">
            <w:pPr>
              <w:pStyle w:val="ConsPlusNormal"/>
              <w:jc w:val="center"/>
            </w:pPr>
            <w:r>
              <w:t>3163,00</w:t>
            </w:r>
          </w:p>
        </w:tc>
        <w:tc>
          <w:tcPr>
            <w:tcW w:w="2551" w:type="dxa"/>
          </w:tcPr>
          <w:p w:rsidR="00577AB5" w:rsidRDefault="00577AB5">
            <w:pPr>
              <w:pStyle w:val="ConsPlusNormal"/>
              <w:jc w:val="center"/>
            </w:pPr>
            <w:r>
              <w:t>120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3512420,27</w:t>
            </w:r>
          </w:p>
        </w:tc>
      </w:tr>
      <w:tr w:rsidR="00577AB5">
        <w:tc>
          <w:tcPr>
            <w:tcW w:w="794" w:type="dxa"/>
          </w:tcPr>
          <w:p w:rsidR="00577AB5" w:rsidRDefault="00577AB5">
            <w:pPr>
              <w:pStyle w:val="ConsPlusNormal"/>
              <w:jc w:val="center"/>
            </w:pPr>
            <w:r>
              <w:t>585.</w:t>
            </w:r>
          </w:p>
        </w:tc>
        <w:tc>
          <w:tcPr>
            <w:tcW w:w="3118" w:type="dxa"/>
          </w:tcPr>
          <w:p w:rsidR="00577AB5" w:rsidRDefault="00577AB5">
            <w:pPr>
              <w:pStyle w:val="ConsPlusNormal"/>
            </w:pPr>
            <w:r>
              <w:t>с. Тоцкое, ул. Полевая, д. 5а</w:t>
            </w:r>
          </w:p>
        </w:tc>
        <w:tc>
          <w:tcPr>
            <w:tcW w:w="1474" w:type="dxa"/>
          </w:tcPr>
          <w:p w:rsidR="00577AB5" w:rsidRDefault="00577AB5">
            <w:pPr>
              <w:pStyle w:val="ConsPlusNormal"/>
              <w:jc w:val="center"/>
            </w:pPr>
            <w:r>
              <w:t>596,80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1799966,20</w:t>
            </w:r>
          </w:p>
        </w:tc>
      </w:tr>
      <w:tr w:rsidR="00577AB5">
        <w:tc>
          <w:tcPr>
            <w:tcW w:w="794" w:type="dxa"/>
          </w:tcPr>
          <w:p w:rsidR="00577AB5" w:rsidRDefault="00577AB5">
            <w:pPr>
              <w:pStyle w:val="ConsPlusNormal"/>
              <w:jc w:val="center"/>
            </w:pPr>
            <w:r>
              <w:t>586.</w:t>
            </w:r>
          </w:p>
        </w:tc>
        <w:tc>
          <w:tcPr>
            <w:tcW w:w="3118" w:type="dxa"/>
          </w:tcPr>
          <w:p w:rsidR="00577AB5" w:rsidRDefault="00577AB5">
            <w:pPr>
              <w:pStyle w:val="ConsPlusNormal"/>
            </w:pPr>
            <w:r>
              <w:t>с. Тоцкое, ул. Терешковой, д. 16</w:t>
            </w:r>
          </w:p>
        </w:tc>
        <w:tc>
          <w:tcPr>
            <w:tcW w:w="1474" w:type="dxa"/>
          </w:tcPr>
          <w:p w:rsidR="00577AB5" w:rsidRDefault="00577AB5">
            <w:pPr>
              <w:pStyle w:val="ConsPlusNormal"/>
              <w:jc w:val="center"/>
            </w:pPr>
            <w:r>
              <w:t>719,00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1064568,37</w:t>
            </w:r>
          </w:p>
        </w:tc>
      </w:tr>
      <w:tr w:rsidR="00577AB5">
        <w:tc>
          <w:tcPr>
            <w:tcW w:w="794" w:type="dxa"/>
          </w:tcPr>
          <w:p w:rsidR="00577AB5" w:rsidRDefault="00577AB5">
            <w:pPr>
              <w:pStyle w:val="ConsPlusNormal"/>
              <w:jc w:val="center"/>
            </w:pPr>
            <w:r>
              <w:t>587.</w:t>
            </w:r>
          </w:p>
        </w:tc>
        <w:tc>
          <w:tcPr>
            <w:tcW w:w="3118" w:type="dxa"/>
          </w:tcPr>
          <w:p w:rsidR="00577AB5" w:rsidRDefault="00577AB5">
            <w:pPr>
              <w:pStyle w:val="ConsPlusNormal"/>
            </w:pPr>
            <w:r>
              <w:t>с. Тоцкое, ул. Терешковой, д. 28</w:t>
            </w:r>
          </w:p>
        </w:tc>
        <w:tc>
          <w:tcPr>
            <w:tcW w:w="1474" w:type="dxa"/>
          </w:tcPr>
          <w:p w:rsidR="00577AB5" w:rsidRDefault="00577AB5">
            <w:pPr>
              <w:pStyle w:val="ConsPlusNormal"/>
              <w:jc w:val="center"/>
            </w:pPr>
            <w:r>
              <w:t>580,90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408053,44</w:t>
            </w:r>
          </w:p>
        </w:tc>
      </w:tr>
      <w:tr w:rsidR="00577AB5">
        <w:tc>
          <w:tcPr>
            <w:tcW w:w="794" w:type="dxa"/>
          </w:tcPr>
          <w:p w:rsidR="00577AB5" w:rsidRDefault="00577AB5">
            <w:pPr>
              <w:pStyle w:val="ConsPlusNormal"/>
              <w:jc w:val="center"/>
            </w:pPr>
            <w:r>
              <w:t>588.</w:t>
            </w:r>
          </w:p>
        </w:tc>
        <w:tc>
          <w:tcPr>
            <w:tcW w:w="3118" w:type="dxa"/>
          </w:tcPr>
          <w:p w:rsidR="00577AB5" w:rsidRDefault="00577AB5">
            <w:pPr>
              <w:pStyle w:val="ConsPlusNormal"/>
            </w:pPr>
            <w:r>
              <w:t>с. Тоцкое, ул. Терешковой, д. 30</w:t>
            </w:r>
          </w:p>
        </w:tc>
        <w:tc>
          <w:tcPr>
            <w:tcW w:w="1474" w:type="dxa"/>
          </w:tcPr>
          <w:p w:rsidR="00577AB5" w:rsidRDefault="00577AB5">
            <w:pPr>
              <w:pStyle w:val="ConsPlusNormal"/>
              <w:jc w:val="center"/>
            </w:pPr>
            <w:r>
              <w:t>580,90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344528,95</w:t>
            </w:r>
          </w:p>
        </w:tc>
      </w:tr>
      <w:tr w:rsidR="00577AB5">
        <w:tc>
          <w:tcPr>
            <w:tcW w:w="13606" w:type="dxa"/>
            <w:gridSpan w:val="7"/>
          </w:tcPr>
          <w:p w:rsidR="00577AB5" w:rsidRDefault="00577AB5">
            <w:pPr>
              <w:pStyle w:val="ConsPlusNormal"/>
              <w:jc w:val="center"/>
              <w:outlineLvl w:val="3"/>
            </w:pPr>
            <w:r>
              <w:t>31. Муниципальное образование Тюльганский район</w:t>
            </w:r>
          </w:p>
        </w:tc>
      </w:tr>
      <w:tr w:rsidR="00577AB5">
        <w:tc>
          <w:tcPr>
            <w:tcW w:w="3912" w:type="dxa"/>
            <w:gridSpan w:val="2"/>
          </w:tcPr>
          <w:p w:rsidR="00577AB5" w:rsidRDefault="00577AB5">
            <w:pPr>
              <w:pStyle w:val="ConsPlusNormal"/>
            </w:pPr>
            <w:r>
              <w:lastRenderedPageBreak/>
              <w:t>Итого по муниципальному образованию Тюльганский район</w:t>
            </w:r>
          </w:p>
        </w:tc>
        <w:tc>
          <w:tcPr>
            <w:tcW w:w="1474" w:type="dxa"/>
          </w:tcPr>
          <w:p w:rsidR="00577AB5" w:rsidRDefault="00577AB5">
            <w:pPr>
              <w:pStyle w:val="ConsPlusNormal"/>
              <w:jc w:val="center"/>
            </w:pPr>
            <w:r>
              <w:t>20593,40</w:t>
            </w:r>
          </w:p>
        </w:tc>
        <w:tc>
          <w:tcPr>
            <w:tcW w:w="2551" w:type="dxa"/>
          </w:tcPr>
          <w:p w:rsidR="00577AB5" w:rsidRDefault="00577AB5">
            <w:pPr>
              <w:pStyle w:val="ConsPlusNormal"/>
              <w:jc w:val="center"/>
            </w:pPr>
            <w:r>
              <w:t>705</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3</w:t>
            </w:r>
          </w:p>
        </w:tc>
        <w:tc>
          <w:tcPr>
            <w:tcW w:w="1984" w:type="dxa"/>
          </w:tcPr>
          <w:p w:rsidR="00577AB5" w:rsidRDefault="00577AB5">
            <w:pPr>
              <w:pStyle w:val="ConsPlusNormal"/>
              <w:jc w:val="center"/>
            </w:pPr>
            <w:r>
              <w:t>17851652,38</w:t>
            </w:r>
          </w:p>
        </w:tc>
      </w:tr>
      <w:tr w:rsidR="00577AB5">
        <w:tc>
          <w:tcPr>
            <w:tcW w:w="794" w:type="dxa"/>
          </w:tcPr>
          <w:p w:rsidR="00577AB5" w:rsidRDefault="00577AB5">
            <w:pPr>
              <w:pStyle w:val="ConsPlusNormal"/>
              <w:jc w:val="center"/>
            </w:pPr>
            <w:r>
              <w:t>589.</w:t>
            </w:r>
          </w:p>
        </w:tc>
        <w:tc>
          <w:tcPr>
            <w:tcW w:w="3118" w:type="dxa"/>
          </w:tcPr>
          <w:p w:rsidR="00577AB5" w:rsidRDefault="00577AB5">
            <w:pPr>
              <w:pStyle w:val="ConsPlusNormal"/>
            </w:pPr>
            <w:r>
              <w:t>пос. Тюльган, ул. Магистральная, д. 3</w:t>
            </w:r>
          </w:p>
        </w:tc>
        <w:tc>
          <w:tcPr>
            <w:tcW w:w="1474" w:type="dxa"/>
          </w:tcPr>
          <w:p w:rsidR="00577AB5" w:rsidRDefault="00577AB5">
            <w:pPr>
              <w:pStyle w:val="ConsPlusNormal"/>
              <w:jc w:val="center"/>
            </w:pPr>
            <w:r>
              <w:t>4679,80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3515543,49</w:t>
            </w:r>
          </w:p>
        </w:tc>
      </w:tr>
      <w:tr w:rsidR="00577AB5">
        <w:tc>
          <w:tcPr>
            <w:tcW w:w="794" w:type="dxa"/>
          </w:tcPr>
          <w:p w:rsidR="00577AB5" w:rsidRDefault="00577AB5">
            <w:pPr>
              <w:pStyle w:val="ConsPlusNormal"/>
              <w:jc w:val="center"/>
            </w:pPr>
            <w:r>
              <w:t>590.</w:t>
            </w:r>
          </w:p>
        </w:tc>
        <w:tc>
          <w:tcPr>
            <w:tcW w:w="3118" w:type="dxa"/>
          </w:tcPr>
          <w:p w:rsidR="00577AB5" w:rsidRDefault="00577AB5">
            <w:pPr>
              <w:pStyle w:val="ConsPlusNormal"/>
            </w:pPr>
            <w:r>
              <w:t>пос. Тюльган, ул. Октябрьская, д. 11</w:t>
            </w:r>
          </w:p>
        </w:tc>
        <w:tc>
          <w:tcPr>
            <w:tcW w:w="1474" w:type="dxa"/>
          </w:tcPr>
          <w:p w:rsidR="00577AB5" w:rsidRDefault="00577AB5">
            <w:pPr>
              <w:pStyle w:val="ConsPlusNormal"/>
              <w:jc w:val="center"/>
            </w:pPr>
            <w:r>
              <w:t>5885,00</w:t>
            </w:r>
          </w:p>
        </w:tc>
        <w:tc>
          <w:tcPr>
            <w:tcW w:w="2551" w:type="dxa"/>
          </w:tcPr>
          <w:p w:rsidR="00577AB5" w:rsidRDefault="00577AB5">
            <w:pPr>
              <w:pStyle w:val="ConsPlusNormal"/>
              <w:jc w:val="center"/>
            </w:pPr>
            <w:r>
              <w:t>188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4236781,69</w:t>
            </w:r>
          </w:p>
        </w:tc>
      </w:tr>
      <w:tr w:rsidR="00577AB5">
        <w:tc>
          <w:tcPr>
            <w:tcW w:w="794" w:type="dxa"/>
          </w:tcPr>
          <w:p w:rsidR="00577AB5" w:rsidRDefault="00577AB5">
            <w:pPr>
              <w:pStyle w:val="ConsPlusNormal"/>
              <w:jc w:val="center"/>
            </w:pPr>
            <w:r>
              <w:t>591.</w:t>
            </w:r>
          </w:p>
        </w:tc>
        <w:tc>
          <w:tcPr>
            <w:tcW w:w="3118" w:type="dxa"/>
          </w:tcPr>
          <w:p w:rsidR="00577AB5" w:rsidRDefault="00577AB5">
            <w:pPr>
              <w:pStyle w:val="ConsPlusNormal"/>
            </w:pPr>
            <w:r>
              <w:t>пос. Тюльган, ул. Октябрьская, д. 19</w:t>
            </w:r>
          </w:p>
        </w:tc>
        <w:tc>
          <w:tcPr>
            <w:tcW w:w="1474" w:type="dxa"/>
          </w:tcPr>
          <w:p w:rsidR="00577AB5" w:rsidRDefault="00577AB5">
            <w:pPr>
              <w:pStyle w:val="ConsPlusNormal"/>
              <w:jc w:val="center"/>
            </w:pPr>
            <w:r>
              <w:t>10028,60</w:t>
            </w:r>
          </w:p>
        </w:tc>
        <w:tc>
          <w:tcPr>
            <w:tcW w:w="2551" w:type="dxa"/>
          </w:tcPr>
          <w:p w:rsidR="00577AB5" w:rsidRDefault="00577AB5">
            <w:pPr>
              <w:pStyle w:val="ConsPlusNormal"/>
              <w:jc w:val="center"/>
            </w:pPr>
            <w:r>
              <w:t>330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10099327,20</w:t>
            </w:r>
          </w:p>
        </w:tc>
      </w:tr>
      <w:tr w:rsidR="00577AB5">
        <w:tc>
          <w:tcPr>
            <w:tcW w:w="13606" w:type="dxa"/>
            <w:gridSpan w:val="7"/>
          </w:tcPr>
          <w:p w:rsidR="00577AB5" w:rsidRDefault="00577AB5">
            <w:pPr>
              <w:pStyle w:val="ConsPlusNormal"/>
              <w:jc w:val="center"/>
              <w:outlineLvl w:val="3"/>
            </w:pPr>
            <w:r>
              <w:t>32. Муниципальное образование Шарлыкский район</w:t>
            </w:r>
          </w:p>
        </w:tc>
      </w:tr>
      <w:tr w:rsidR="00577AB5">
        <w:tc>
          <w:tcPr>
            <w:tcW w:w="3912" w:type="dxa"/>
            <w:gridSpan w:val="2"/>
          </w:tcPr>
          <w:p w:rsidR="00577AB5" w:rsidRDefault="00577AB5">
            <w:pPr>
              <w:pStyle w:val="ConsPlusNormal"/>
            </w:pPr>
            <w:r>
              <w:t>Итого по муниципальному образованию Шарлыкский район</w:t>
            </w:r>
          </w:p>
        </w:tc>
        <w:tc>
          <w:tcPr>
            <w:tcW w:w="1474" w:type="dxa"/>
          </w:tcPr>
          <w:p w:rsidR="00577AB5" w:rsidRDefault="00577AB5">
            <w:pPr>
              <w:pStyle w:val="ConsPlusNormal"/>
              <w:jc w:val="center"/>
            </w:pPr>
            <w:r>
              <w:t>2537,10</w:t>
            </w:r>
          </w:p>
        </w:tc>
        <w:tc>
          <w:tcPr>
            <w:tcW w:w="2551" w:type="dxa"/>
          </w:tcPr>
          <w:p w:rsidR="00577AB5" w:rsidRDefault="00577AB5">
            <w:pPr>
              <w:pStyle w:val="ConsPlusNormal"/>
              <w:jc w:val="center"/>
            </w:pPr>
            <w:r>
              <w:t>96</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3</w:t>
            </w:r>
          </w:p>
        </w:tc>
        <w:tc>
          <w:tcPr>
            <w:tcW w:w="1984" w:type="dxa"/>
          </w:tcPr>
          <w:p w:rsidR="00577AB5" w:rsidRDefault="00577AB5">
            <w:pPr>
              <w:pStyle w:val="ConsPlusNormal"/>
              <w:jc w:val="center"/>
            </w:pPr>
            <w:r>
              <w:t>3049511,59</w:t>
            </w:r>
          </w:p>
        </w:tc>
      </w:tr>
      <w:tr w:rsidR="00577AB5">
        <w:tc>
          <w:tcPr>
            <w:tcW w:w="794" w:type="dxa"/>
          </w:tcPr>
          <w:p w:rsidR="00577AB5" w:rsidRDefault="00577AB5">
            <w:pPr>
              <w:pStyle w:val="ConsPlusNormal"/>
              <w:jc w:val="center"/>
            </w:pPr>
            <w:r>
              <w:t>592.</w:t>
            </w:r>
          </w:p>
        </w:tc>
        <w:tc>
          <w:tcPr>
            <w:tcW w:w="3118" w:type="dxa"/>
          </w:tcPr>
          <w:p w:rsidR="00577AB5" w:rsidRDefault="00577AB5">
            <w:pPr>
              <w:pStyle w:val="ConsPlusNormal"/>
            </w:pPr>
            <w:r>
              <w:t>с. Шарлык, пер. Новый, д. 8</w:t>
            </w:r>
          </w:p>
        </w:tc>
        <w:tc>
          <w:tcPr>
            <w:tcW w:w="1474" w:type="dxa"/>
          </w:tcPr>
          <w:p w:rsidR="00577AB5" w:rsidRDefault="00577AB5">
            <w:pPr>
              <w:pStyle w:val="ConsPlusNormal"/>
              <w:jc w:val="center"/>
            </w:pPr>
            <w:r>
              <w:t>903,50</w:t>
            </w:r>
          </w:p>
        </w:tc>
        <w:tc>
          <w:tcPr>
            <w:tcW w:w="2551" w:type="dxa"/>
          </w:tcPr>
          <w:p w:rsidR="00577AB5" w:rsidRDefault="00577AB5">
            <w:pPr>
              <w:pStyle w:val="ConsPlusNormal"/>
              <w:jc w:val="center"/>
            </w:pPr>
            <w:r>
              <w:t>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1560049,41</w:t>
            </w:r>
          </w:p>
        </w:tc>
      </w:tr>
      <w:tr w:rsidR="00577AB5">
        <w:tc>
          <w:tcPr>
            <w:tcW w:w="794" w:type="dxa"/>
          </w:tcPr>
          <w:p w:rsidR="00577AB5" w:rsidRDefault="00577AB5">
            <w:pPr>
              <w:pStyle w:val="ConsPlusNormal"/>
              <w:jc w:val="center"/>
            </w:pPr>
            <w:r>
              <w:t>593.</w:t>
            </w:r>
          </w:p>
        </w:tc>
        <w:tc>
          <w:tcPr>
            <w:tcW w:w="3118" w:type="dxa"/>
          </w:tcPr>
          <w:p w:rsidR="00577AB5" w:rsidRDefault="00577AB5">
            <w:pPr>
              <w:pStyle w:val="ConsPlusNormal"/>
            </w:pPr>
            <w:r>
              <w:t>с. Шарлык, ул. Фрунзе, д. 26</w:t>
            </w:r>
          </w:p>
        </w:tc>
        <w:tc>
          <w:tcPr>
            <w:tcW w:w="1474" w:type="dxa"/>
          </w:tcPr>
          <w:p w:rsidR="00577AB5" w:rsidRDefault="00577AB5">
            <w:pPr>
              <w:pStyle w:val="ConsPlusNormal"/>
              <w:jc w:val="center"/>
            </w:pPr>
            <w:r>
              <w:t>689,30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1112293,06</w:t>
            </w:r>
          </w:p>
        </w:tc>
      </w:tr>
      <w:tr w:rsidR="00577AB5">
        <w:tc>
          <w:tcPr>
            <w:tcW w:w="794" w:type="dxa"/>
          </w:tcPr>
          <w:p w:rsidR="00577AB5" w:rsidRDefault="00577AB5">
            <w:pPr>
              <w:pStyle w:val="ConsPlusNormal"/>
              <w:jc w:val="center"/>
            </w:pPr>
            <w:r>
              <w:t>594.</w:t>
            </w:r>
          </w:p>
        </w:tc>
        <w:tc>
          <w:tcPr>
            <w:tcW w:w="3118" w:type="dxa"/>
          </w:tcPr>
          <w:p w:rsidR="00577AB5" w:rsidRDefault="00577AB5">
            <w:pPr>
              <w:pStyle w:val="ConsPlusNormal"/>
            </w:pPr>
            <w:r>
              <w:t>с. Шарлык, ул. Фрунзе, д. 7а</w:t>
            </w:r>
          </w:p>
        </w:tc>
        <w:tc>
          <w:tcPr>
            <w:tcW w:w="1474" w:type="dxa"/>
          </w:tcPr>
          <w:p w:rsidR="00577AB5" w:rsidRDefault="00577AB5">
            <w:pPr>
              <w:pStyle w:val="ConsPlusNormal"/>
              <w:jc w:val="center"/>
            </w:pPr>
            <w:r>
              <w:t>944,30</w:t>
            </w:r>
          </w:p>
        </w:tc>
        <w:tc>
          <w:tcPr>
            <w:tcW w:w="2551" w:type="dxa"/>
          </w:tcPr>
          <w:p w:rsidR="00577AB5" w:rsidRDefault="00577AB5">
            <w:pPr>
              <w:pStyle w:val="ConsPlusNormal"/>
              <w:jc w:val="center"/>
            </w:pPr>
            <w:r>
              <w:t>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377169,12</w:t>
            </w:r>
          </w:p>
        </w:tc>
      </w:tr>
      <w:tr w:rsidR="00577AB5">
        <w:tc>
          <w:tcPr>
            <w:tcW w:w="13606" w:type="dxa"/>
            <w:gridSpan w:val="7"/>
          </w:tcPr>
          <w:p w:rsidR="00577AB5" w:rsidRDefault="00577AB5">
            <w:pPr>
              <w:pStyle w:val="ConsPlusNormal"/>
              <w:jc w:val="center"/>
              <w:outlineLvl w:val="3"/>
            </w:pPr>
            <w:r>
              <w:t>33. Муниципальное образование Ясненский городской округ</w:t>
            </w:r>
          </w:p>
        </w:tc>
      </w:tr>
      <w:tr w:rsidR="00577AB5">
        <w:tc>
          <w:tcPr>
            <w:tcW w:w="3912" w:type="dxa"/>
            <w:gridSpan w:val="2"/>
          </w:tcPr>
          <w:p w:rsidR="00577AB5" w:rsidRDefault="00577AB5">
            <w:pPr>
              <w:pStyle w:val="ConsPlusNormal"/>
            </w:pPr>
            <w:r>
              <w:t>Итого по муниципальному образованию Ясненский городской округ</w:t>
            </w:r>
          </w:p>
        </w:tc>
        <w:tc>
          <w:tcPr>
            <w:tcW w:w="1474" w:type="dxa"/>
          </w:tcPr>
          <w:p w:rsidR="00577AB5" w:rsidRDefault="00577AB5">
            <w:pPr>
              <w:pStyle w:val="ConsPlusNormal"/>
              <w:jc w:val="center"/>
            </w:pPr>
            <w:r>
              <w:t>25830,70</w:t>
            </w:r>
          </w:p>
        </w:tc>
        <w:tc>
          <w:tcPr>
            <w:tcW w:w="2551" w:type="dxa"/>
          </w:tcPr>
          <w:p w:rsidR="00577AB5" w:rsidRDefault="00577AB5">
            <w:pPr>
              <w:pStyle w:val="ConsPlusNormal"/>
              <w:jc w:val="center"/>
            </w:pPr>
            <w:r>
              <w:t>1025</w:t>
            </w:r>
          </w:p>
        </w:tc>
        <w:tc>
          <w:tcPr>
            <w:tcW w:w="1984" w:type="dxa"/>
          </w:tcPr>
          <w:p w:rsidR="00577AB5" w:rsidRDefault="00577AB5">
            <w:pPr>
              <w:pStyle w:val="ConsPlusNormal"/>
              <w:jc w:val="center"/>
            </w:pPr>
            <w:r>
              <w:t>6</w:t>
            </w:r>
          </w:p>
        </w:tc>
        <w:tc>
          <w:tcPr>
            <w:tcW w:w="1701" w:type="dxa"/>
          </w:tcPr>
          <w:p w:rsidR="00577AB5" w:rsidRDefault="00577AB5">
            <w:pPr>
              <w:pStyle w:val="ConsPlusNormal"/>
              <w:jc w:val="center"/>
            </w:pPr>
            <w:r>
              <w:t>6</w:t>
            </w:r>
          </w:p>
        </w:tc>
        <w:tc>
          <w:tcPr>
            <w:tcW w:w="1984" w:type="dxa"/>
          </w:tcPr>
          <w:p w:rsidR="00577AB5" w:rsidRDefault="00577AB5">
            <w:pPr>
              <w:pStyle w:val="ConsPlusNormal"/>
              <w:jc w:val="center"/>
            </w:pPr>
            <w:r>
              <w:t>13094833,00</w:t>
            </w:r>
          </w:p>
        </w:tc>
      </w:tr>
      <w:tr w:rsidR="00577AB5">
        <w:tc>
          <w:tcPr>
            <w:tcW w:w="794" w:type="dxa"/>
          </w:tcPr>
          <w:p w:rsidR="00577AB5" w:rsidRDefault="00577AB5">
            <w:pPr>
              <w:pStyle w:val="ConsPlusNormal"/>
              <w:jc w:val="center"/>
            </w:pPr>
            <w:r>
              <w:t>595.</w:t>
            </w:r>
          </w:p>
        </w:tc>
        <w:tc>
          <w:tcPr>
            <w:tcW w:w="3118" w:type="dxa"/>
          </w:tcPr>
          <w:p w:rsidR="00577AB5" w:rsidRDefault="00577AB5">
            <w:pPr>
              <w:pStyle w:val="ConsPlusNormal"/>
            </w:pPr>
            <w:r>
              <w:t>г. Ясный, ул. Асбестовиков, д. 1</w:t>
            </w:r>
          </w:p>
        </w:tc>
        <w:tc>
          <w:tcPr>
            <w:tcW w:w="1474" w:type="dxa"/>
          </w:tcPr>
          <w:p w:rsidR="00577AB5" w:rsidRDefault="00577AB5">
            <w:pPr>
              <w:pStyle w:val="ConsPlusNormal"/>
              <w:jc w:val="center"/>
            </w:pPr>
            <w:r>
              <w:t>4721,70</w:t>
            </w:r>
          </w:p>
        </w:tc>
        <w:tc>
          <w:tcPr>
            <w:tcW w:w="2551" w:type="dxa"/>
          </w:tcPr>
          <w:p w:rsidR="00577AB5" w:rsidRDefault="00577AB5">
            <w:pPr>
              <w:pStyle w:val="ConsPlusNormal"/>
              <w:jc w:val="center"/>
            </w:pPr>
            <w:r>
              <w:t>211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2519854,00</w:t>
            </w:r>
          </w:p>
        </w:tc>
      </w:tr>
      <w:tr w:rsidR="00577AB5">
        <w:tc>
          <w:tcPr>
            <w:tcW w:w="794" w:type="dxa"/>
          </w:tcPr>
          <w:p w:rsidR="00577AB5" w:rsidRDefault="00577AB5">
            <w:pPr>
              <w:pStyle w:val="ConsPlusNormal"/>
              <w:jc w:val="center"/>
            </w:pPr>
            <w:r>
              <w:t>596.</w:t>
            </w:r>
          </w:p>
        </w:tc>
        <w:tc>
          <w:tcPr>
            <w:tcW w:w="3118" w:type="dxa"/>
          </w:tcPr>
          <w:p w:rsidR="00577AB5" w:rsidRDefault="00577AB5">
            <w:pPr>
              <w:pStyle w:val="ConsPlusNormal"/>
            </w:pPr>
            <w:r>
              <w:t>г. Ясный, ул. Западная, д. 7</w:t>
            </w:r>
          </w:p>
        </w:tc>
        <w:tc>
          <w:tcPr>
            <w:tcW w:w="1474" w:type="dxa"/>
          </w:tcPr>
          <w:p w:rsidR="00577AB5" w:rsidRDefault="00577AB5">
            <w:pPr>
              <w:pStyle w:val="ConsPlusNormal"/>
              <w:jc w:val="center"/>
            </w:pPr>
            <w:r>
              <w:t>3001,00</w:t>
            </w:r>
          </w:p>
        </w:tc>
        <w:tc>
          <w:tcPr>
            <w:tcW w:w="2551" w:type="dxa"/>
          </w:tcPr>
          <w:p w:rsidR="00577AB5" w:rsidRDefault="00577AB5">
            <w:pPr>
              <w:pStyle w:val="ConsPlusNormal"/>
              <w:jc w:val="center"/>
            </w:pPr>
            <w:r>
              <w:t>186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1746029,00</w:t>
            </w:r>
          </w:p>
        </w:tc>
      </w:tr>
      <w:tr w:rsidR="00577AB5">
        <w:tc>
          <w:tcPr>
            <w:tcW w:w="794" w:type="dxa"/>
          </w:tcPr>
          <w:p w:rsidR="00577AB5" w:rsidRDefault="00577AB5">
            <w:pPr>
              <w:pStyle w:val="ConsPlusNormal"/>
              <w:jc w:val="center"/>
            </w:pPr>
            <w:r>
              <w:t>597.</w:t>
            </w:r>
          </w:p>
        </w:tc>
        <w:tc>
          <w:tcPr>
            <w:tcW w:w="3118" w:type="dxa"/>
          </w:tcPr>
          <w:p w:rsidR="00577AB5" w:rsidRDefault="00577AB5">
            <w:pPr>
              <w:pStyle w:val="ConsPlusNormal"/>
            </w:pPr>
            <w:r>
              <w:t>г. Ясный, ул. Парковая, д. 8</w:t>
            </w:r>
          </w:p>
        </w:tc>
        <w:tc>
          <w:tcPr>
            <w:tcW w:w="1474" w:type="dxa"/>
          </w:tcPr>
          <w:p w:rsidR="00577AB5" w:rsidRDefault="00577AB5">
            <w:pPr>
              <w:pStyle w:val="ConsPlusNormal"/>
              <w:jc w:val="center"/>
            </w:pPr>
            <w:r>
              <w:t>2288,30</w:t>
            </w:r>
          </w:p>
        </w:tc>
        <w:tc>
          <w:tcPr>
            <w:tcW w:w="2551" w:type="dxa"/>
          </w:tcPr>
          <w:p w:rsidR="00577AB5" w:rsidRDefault="00577AB5">
            <w:pPr>
              <w:pStyle w:val="ConsPlusNormal"/>
              <w:jc w:val="center"/>
            </w:pPr>
            <w:r>
              <w:t>91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941800,00</w:t>
            </w:r>
          </w:p>
        </w:tc>
      </w:tr>
      <w:tr w:rsidR="00577AB5">
        <w:tc>
          <w:tcPr>
            <w:tcW w:w="794" w:type="dxa"/>
          </w:tcPr>
          <w:p w:rsidR="00577AB5" w:rsidRDefault="00577AB5">
            <w:pPr>
              <w:pStyle w:val="ConsPlusNormal"/>
              <w:jc w:val="center"/>
            </w:pPr>
            <w:r>
              <w:t>598.</w:t>
            </w:r>
          </w:p>
        </w:tc>
        <w:tc>
          <w:tcPr>
            <w:tcW w:w="3118" w:type="dxa"/>
          </w:tcPr>
          <w:p w:rsidR="00577AB5" w:rsidRDefault="00577AB5">
            <w:pPr>
              <w:pStyle w:val="ConsPlusNormal"/>
            </w:pPr>
            <w:r>
              <w:t>г. Ясный, ул. Северная, д. 6</w:t>
            </w:r>
          </w:p>
        </w:tc>
        <w:tc>
          <w:tcPr>
            <w:tcW w:w="1474" w:type="dxa"/>
          </w:tcPr>
          <w:p w:rsidR="00577AB5" w:rsidRDefault="00577AB5">
            <w:pPr>
              <w:pStyle w:val="ConsPlusNormal"/>
              <w:jc w:val="center"/>
            </w:pPr>
            <w:r>
              <w:t>3476,50</w:t>
            </w:r>
          </w:p>
        </w:tc>
        <w:tc>
          <w:tcPr>
            <w:tcW w:w="2551" w:type="dxa"/>
          </w:tcPr>
          <w:p w:rsidR="00577AB5" w:rsidRDefault="00577AB5">
            <w:pPr>
              <w:pStyle w:val="ConsPlusNormal"/>
              <w:jc w:val="center"/>
            </w:pPr>
            <w:r>
              <w:t>132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1849520,00</w:t>
            </w:r>
          </w:p>
        </w:tc>
      </w:tr>
      <w:tr w:rsidR="00577AB5">
        <w:tc>
          <w:tcPr>
            <w:tcW w:w="794" w:type="dxa"/>
          </w:tcPr>
          <w:p w:rsidR="00577AB5" w:rsidRDefault="00577AB5">
            <w:pPr>
              <w:pStyle w:val="ConsPlusNormal"/>
              <w:jc w:val="center"/>
            </w:pPr>
            <w:r>
              <w:lastRenderedPageBreak/>
              <w:t>599.</w:t>
            </w:r>
          </w:p>
        </w:tc>
        <w:tc>
          <w:tcPr>
            <w:tcW w:w="3118" w:type="dxa"/>
          </w:tcPr>
          <w:p w:rsidR="00577AB5" w:rsidRDefault="00577AB5">
            <w:pPr>
              <w:pStyle w:val="ConsPlusNormal"/>
            </w:pPr>
            <w:r>
              <w:t>г. Ясный, ул. Юбилейная, д. 1</w:t>
            </w:r>
          </w:p>
        </w:tc>
        <w:tc>
          <w:tcPr>
            <w:tcW w:w="1474" w:type="dxa"/>
          </w:tcPr>
          <w:p w:rsidR="00577AB5" w:rsidRDefault="00577AB5">
            <w:pPr>
              <w:pStyle w:val="ConsPlusNormal"/>
              <w:jc w:val="center"/>
            </w:pPr>
            <w:r>
              <w:t>7581,20</w:t>
            </w:r>
          </w:p>
        </w:tc>
        <w:tc>
          <w:tcPr>
            <w:tcW w:w="2551" w:type="dxa"/>
          </w:tcPr>
          <w:p w:rsidR="00577AB5" w:rsidRDefault="00577AB5">
            <w:pPr>
              <w:pStyle w:val="ConsPlusNormal"/>
              <w:jc w:val="center"/>
            </w:pPr>
            <w:r>
              <w:t>186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3518372,00</w:t>
            </w:r>
          </w:p>
        </w:tc>
      </w:tr>
      <w:tr w:rsidR="00577AB5">
        <w:tc>
          <w:tcPr>
            <w:tcW w:w="794" w:type="dxa"/>
          </w:tcPr>
          <w:p w:rsidR="00577AB5" w:rsidRDefault="00577AB5">
            <w:pPr>
              <w:pStyle w:val="ConsPlusNormal"/>
              <w:jc w:val="center"/>
            </w:pPr>
            <w:r>
              <w:t>600.</w:t>
            </w:r>
          </w:p>
        </w:tc>
        <w:tc>
          <w:tcPr>
            <w:tcW w:w="3118" w:type="dxa"/>
          </w:tcPr>
          <w:p w:rsidR="00577AB5" w:rsidRDefault="00577AB5">
            <w:pPr>
              <w:pStyle w:val="ConsPlusNormal"/>
            </w:pPr>
            <w:r>
              <w:t>г. Ясный, ул. Юбилейная, д. 14</w:t>
            </w:r>
          </w:p>
        </w:tc>
        <w:tc>
          <w:tcPr>
            <w:tcW w:w="1474" w:type="dxa"/>
          </w:tcPr>
          <w:p w:rsidR="00577AB5" w:rsidRDefault="00577AB5">
            <w:pPr>
              <w:pStyle w:val="ConsPlusNormal"/>
              <w:jc w:val="center"/>
            </w:pPr>
            <w:r>
              <w:t>4762,00</w:t>
            </w:r>
          </w:p>
        </w:tc>
        <w:tc>
          <w:tcPr>
            <w:tcW w:w="2551" w:type="dxa"/>
          </w:tcPr>
          <w:p w:rsidR="00577AB5" w:rsidRDefault="00577AB5">
            <w:pPr>
              <w:pStyle w:val="ConsPlusNormal"/>
              <w:jc w:val="center"/>
            </w:pPr>
            <w:r>
              <w:t>219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2519258,00</w:t>
            </w:r>
          </w:p>
        </w:tc>
      </w:tr>
      <w:tr w:rsidR="00577AB5">
        <w:tc>
          <w:tcPr>
            <w:tcW w:w="13606" w:type="dxa"/>
            <w:gridSpan w:val="7"/>
          </w:tcPr>
          <w:p w:rsidR="00577AB5" w:rsidRDefault="00577AB5">
            <w:pPr>
              <w:pStyle w:val="ConsPlusNormal"/>
              <w:jc w:val="center"/>
              <w:outlineLvl w:val="2"/>
            </w:pPr>
            <w:r>
              <w:t>2022 год</w:t>
            </w:r>
          </w:p>
        </w:tc>
      </w:tr>
      <w:tr w:rsidR="00577AB5">
        <w:tc>
          <w:tcPr>
            <w:tcW w:w="3912" w:type="dxa"/>
            <w:gridSpan w:val="2"/>
          </w:tcPr>
          <w:p w:rsidR="00577AB5" w:rsidRDefault="00577AB5">
            <w:pPr>
              <w:pStyle w:val="ConsPlusNormal"/>
            </w:pPr>
            <w:r>
              <w:t>Итого по 2022 году</w:t>
            </w:r>
          </w:p>
        </w:tc>
        <w:tc>
          <w:tcPr>
            <w:tcW w:w="1474" w:type="dxa"/>
          </w:tcPr>
          <w:p w:rsidR="00577AB5" w:rsidRDefault="00577AB5">
            <w:pPr>
              <w:pStyle w:val="ConsPlusNormal"/>
              <w:jc w:val="center"/>
            </w:pPr>
            <w:r>
              <w:t>3194212,45</w:t>
            </w:r>
          </w:p>
        </w:tc>
        <w:tc>
          <w:tcPr>
            <w:tcW w:w="2551" w:type="dxa"/>
          </w:tcPr>
          <w:p w:rsidR="00577AB5" w:rsidRDefault="00577AB5">
            <w:pPr>
              <w:pStyle w:val="ConsPlusNormal"/>
              <w:jc w:val="center"/>
            </w:pPr>
            <w:r>
              <w:t>107045</w:t>
            </w:r>
          </w:p>
        </w:tc>
        <w:tc>
          <w:tcPr>
            <w:tcW w:w="1984" w:type="dxa"/>
          </w:tcPr>
          <w:p w:rsidR="00577AB5" w:rsidRDefault="00577AB5">
            <w:pPr>
              <w:pStyle w:val="ConsPlusNormal"/>
              <w:jc w:val="center"/>
            </w:pPr>
            <w:r>
              <w:t>1144</w:t>
            </w:r>
          </w:p>
        </w:tc>
        <w:tc>
          <w:tcPr>
            <w:tcW w:w="1701" w:type="dxa"/>
          </w:tcPr>
          <w:p w:rsidR="00577AB5" w:rsidRDefault="00577AB5">
            <w:pPr>
              <w:pStyle w:val="ConsPlusNormal"/>
              <w:jc w:val="center"/>
            </w:pPr>
            <w:r>
              <w:t>892</w:t>
            </w:r>
          </w:p>
        </w:tc>
        <w:tc>
          <w:tcPr>
            <w:tcW w:w="1984" w:type="dxa"/>
          </w:tcPr>
          <w:p w:rsidR="00577AB5" w:rsidRDefault="00577AB5">
            <w:pPr>
              <w:pStyle w:val="ConsPlusNormal"/>
              <w:jc w:val="center"/>
            </w:pPr>
            <w:r>
              <w:t>4468039038,79</w:t>
            </w:r>
          </w:p>
        </w:tc>
      </w:tr>
      <w:tr w:rsidR="00577AB5">
        <w:tc>
          <w:tcPr>
            <w:tcW w:w="13606" w:type="dxa"/>
            <w:gridSpan w:val="7"/>
          </w:tcPr>
          <w:p w:rsidR="00577AB5" w:rsidRDefault="00577AB5">
            <w:pPr>
              <w:pStyle w:val="ConsPlusNormal"/>
              <w:jc w:val="center"/>
              <w:outlineLvl w:val="3"/>
            </w:pPr>
            <w:r>
              <w:t>1. Муниципальное образование Адамовский район</w:t>
            </w:r>
          </w:p>
        </w:tc>
      </w:tr>
      <w:tr w:rsidR="00577AB5">
        <w:tc>
          <w:tcPr>
            <w:tcW w:w="3912" w:type="dxa"/>
            <w:gridSpan w:val="2"/>
          </w:tcPr>
          <w:p w:rsidR="00577AB5" w:rsidRDefault="00577AB5">
            <w:pPr>
              <w:pStyle w:val="ConsPlusNormal"/>
            </w:pPr>
            <w:r>
              <w:t>Итого по муниципальному образованию Адамовский район</w:t>
            </w:r>
          </w:p>
        </w:tc>
        <w:tc>
          <w:tcPr>
            <w:tcW w:w="1474" w:type="dxa"/>
          </w:tcPr>
          <w:p w:rsidR="00577AB5" w:rsidRDefault="00577AB5">
            <w:pPr>
              <w:pStyle w:val="ConsPlusNormal"/>
              <w:jc w:val="center"/>
            </w:pPr>
            <w:r>
              <w:t>11221,20</w:t>
            </w:r>
          </w:p>
        </w:tc>
        <w:tc>
          <w:tcPr>
            <w:tcW w:w="2551" w:type="dxa"/>
          </w:tcPr>
          <w:p w:rsidR="00577AB5" w:rsidRDefault="00577AB5">
            <w:pPr>
              <w:pStyle w:val="ConsPlusNormal"/>
              <w:jc w:val="center"/>
            </w:pPr>
            <w:r>
              <w:t>436</w:t>
            </w:r>
          </w:p>
        </w:tc>
        <w:tc>
          <w:tcPr>
            <w:tcW w:w="1984" w:type="dxa"/>
          </w:tcPr>
          <w:p w:rsidR="00577AB5" w:rsidRDefault="00577AB5">
            <w:pPr>
              <w:pStyle w:val="ConsPlusNormal"/>
              <w:jc w:val="center"/>
            </w:pPr>
            <w:r>
              <w:t>5</w:t>
            </w:r>
          </w:p>
        </w:tc>
        <w:tc>
          <w:tcPr>
            <w:tcW w:w="1701" w:type="dxa"/>
          </w:tcPr>
          <w:p w:rsidR="00577AB5" w:rsidRDefault="00577AB5">
            <w:pPr>
              <w:pStyle w:val="ConsPlusNormal"/>
              <w:jc w:val="center"/>
            </w:pPr>
            <w:r>
              <w:t>5</w:t>
            </w:r>
          </w:p>
        </w:tc>
        <w:tc>
          <w:tcPr>
            <w:tcW w:w="1984" w:type="dxa"/>
          </w:tcPr>
          <w:p w:rsidR="00577AB5" w:rsidRDefault="00577AB5">
            <w:pPr>
              <w:pStyle w:val="ConsPlusNormal"/>
              <w:jc w:val="center"/>
            </w:pPr>
            <w:r>
              <w:t>22645512,92</w:t>
            </w:r>
          </w:p>
        </w:tc>
      </w:tr>
      <w:tr w:rsidR="00577AB5">
        <w:tc>
          <w:tcPr>
            <w:tcW w:w="794" w:type="dxa"/>
          </w:tcPr>
          <w:p w:rsidR="00577AB5" w:rsidRDefault="00577AB5">
            <w:pPr>
              <w:pStyle w:val="ConsPlusNormal"/>
              <w:jc w:val="center"/>
            </w:pPr>
            <w:r>
              <w:t>1.</w:t>
            </w:r>
          </w:p>
        </w:tc>
        <w:tc>
          <w:tcPr>
            <w:tcW w:w="3118" w:type="dxa"/>
          </w:tcPr>
          <w:p w:rsidR="00577AB5" w:rsidRDefault="00577AB5">
            <w:pPr>
              <w:pStyle w:val="ConsPlusNormal"/>
            </w:pPr>
            <w:r>
              <w:t>пос. Адамовка, ул. 8 Марта, д. 21</w:t>
            </w:r>
          </w:p>
        </w:tc>
        <w:tc>
          <w:tcPr>
            <w:tcW w:w="1474" w:type="dxa"/>
          </w:tcPr>
          <w:p w:rsidR="00577AB5" w:rsidRDefault="00577AB5">
            <w:pPr>
              <w:pStyle w:val="ConsPlusNormal"/>
              <w:jc w:val="center"/>
            </w:pPr>
            <w:r>
              <w:t>633,80</w:t>
            </w:r>
          </w:p>
        </w:tc>
        <w:tc>
          <w:tcPr>
            <w:tcW w:w="2551" w:type="dxa"/>
          </w:tcPr>
          <w:p w:rsidR="00577AB5" w:rsidRDefault="00577AB5">
            <w:pPr>
              <w:pStyle w:val="ConsPlusNormal"/>
              <w:jc w:val="center"/>
            </w:pPr>
            <w:r>
              <w:t>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275068,33</w:t>
            </w:r>
          </w:p>
        </w:tc>
      </w:tr>
      <w:tr w:rsidR="00577AB5">
        <w:tc>
          <w:tcPr>
            <w:tcW w:w="794" w:type="dxa"/>
          </w:tcPr>
          <w:p w:rsidR="00577AB5" w:rsidRDefault="00577AB5">
            <w:pPr>
              <w:pStyle w:val="ConsPlusNormal"/>
              <w:jc w:val="center"/>
            </w:pPr>
            <w:r>
              <w:t>2.</w:t>
            </w:r>
          </w:p>
        </w:tc>
        <w:tc>
          <w:tcPr>
            <w:tcW w:w="3118" w:type="dxa"/>
          </w:tcPr>
          <w:p w:rsidR="00577AB5" w:rsidRDefault="00577AB5">
            <w:pPr>
              <w:pStyle w:val="ConsPlusNormal"/>
            </w:pPr>
            <w:r>
              <w:t>пос. Адамовка, ул. Ленина, д. 43</w:t>
            </w:r>
          </w:p>
        </w:tc>
        <w:tc>
          <w:tcPr>
            <w:tcW w:w="1474" w:type="dxa"/>
          </w:tcPr>
          <w:p w:rsidR="00577AB5" w:rsidRDefault="00577AB5">
            <w:pPr>
              <w:pStyle w:val="ConsPlusNormal"/>
              <w:jc w:val="center"/>
            </w:pPr>
            <w:r>
              <w:t>3234,40</w:t>
            </w:r>
          </w:p>
        </w:tc>
        <w:tc>
          <w:tcPr>
            <w:tcW w:w="2551" w:type="dxa"/>
          </w:tcPr>
          <w:p w:rsidR="00577AB5" w:rsidRDefault="00577AB5">
            <w:pPr>
              <w:pStyle w:val="ConsPlusNormal"/>
              <w:jc w:val="center"/>
            </w:pPr>
            <w:r>
              <w:t>92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7439649,62</w:t>
            </w:r>
          </w:p>
        </w:tc>
      </w:tr>
      <w:tr w:rsidR="00577AB5">
        <w:tc>
          <w:tcPr>
            <w:tcW w:w="794" w:type="dxa"/>
          </w:tcPr>
          <w:p w:rsidR="00577AB5" w:rsidRDefault="00577AB5">
            <w:pPr>
              <w:pStyle w:val="ConsPlusNormal"/>
              <w:jc w:val="center"/>
            </w:pPr>
            <w:r>
              <w:t>3.</w:t>
            </w:r>
          </w:p>
        </w:tc>
        <w:tc>
          <w:tcPr>
            <w:tcW w:w="3118" w:type="dxa"/>
          </w:tcPr>
          <w:p w:rsidR="00577AB5" w:rsidRDefault="00577AB5">
            <w:pPr>
              <w:pStyle w:val="ConsPlusNormal"/>
            </w:pPr>
            <w:r>
              <w:t>пос. Адамовка, ул. Студенческая, д. 1б</w:t>
            </w:r>
          </w:p>
        </w:tc>
        <w:tc>
          <w:tcPr>
            <w:tcW w:w="1474" w:type="dxa"/>
          </w:tcPr>
          <w:p w:rsidR="00577AB5" w:rsidRDefault="00577AB5">
            <w:pPr>
              <w:pStyle w:val="ConsPlusNormal"/>
              <w:jc w:val="center"/>
            </w:pPr>
            <w:r>
              <w:t>3450,80</w:t>
            </w:r>
          </w:p>
        </w:tc>
        <w:tc>
          <w:tcPr>
            <w:tcW w:w="2551" w:type="dxa"/>
          </w:tcPr>
          <w:p w:rsidR="00577AB5" w:rsidRDefault="00577AB5">
            <w:pPr>
              <w:pStyle w:val="ConsPlusNormal"/>
              <w:jc w:val="center"/>
            </w:pPr>
            <w:r>
              <w:t>132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2904773,35</w:t>
            </w:r>
          </w:p>
        </w:tc>
      </w:tr>
      <w:tr w:rsidR="00577AB5">
        <w:tc>
          <w:tcPr>
            <w:tcW w:w="794" w:type="dxa"/>
          </w:tcPr>
          <w:p w:rsidR="00577AB5" w:rsidRDefault="00577AB5">
            <w:pPr>
              <w:pStyle w:val="ConsPlusNormal"/>
              <w:jc w:val="center"/>
            </w:pPr>
            <w:r>
              <w:t>4.</w:t>
            </w:r>
          </w:p>
        </w:tc>
        <w:tc>
          <w:tcPr>
            <w:tcW w:w="3118" w:type="dxa"/>
          </w:tcPr>
          <w:p w:rsidR="00577AB5" w:rsidRDefault="00577AB5">
            <w:pPr>
              <w:pStyle w:val="ConsPlusNormal"/>
            </w:pPr>
            <w:r>
              <w:t>пос. Адамовка, ул. Студенческая, д. 2</w:t>
            </w:r>
          </w:p>
        </w:tc>
        <w:tc>
          <w:tcPr>
            <w:tcW w:w="1474" w:type="dxa"/>
          </w:tcPr>
          <w:p w:rsidR="00577AB5" w:rsidRDefault="00577AB5">
            <w:pPr>
              <w:pStyle w:val="ConsPlusNormal"/>
              <w:jc w:val="center"/>
            </w:pPr>
            <w:r>
              <w:t>2784,00</w:t>
            </w:r>
          </w:p>
        </w:tc>
        <w:tc>
          <w:tcPr>
            <w:tcW w:w="2551" w:type="dxa"/>
          </w:tcPr>
          <w:p w:rsidR="00577AB5" w:rsidRDefault="00577AB5">
            <w:pPr>
              <w:pStyle w:val="ConsPlusNormal"/>
              <w:jc w:val="center"/>
            </w:pPr>
            <w:r>
              <w:t>144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5419146,79</w:t>
            </w:r>
          </w:p>
        </w:tc>
      </w:tr>
      <w:tr w:rsidR="00577AB5">
        <w:tc>
          <w:tcPr>
            <w:tcW w:w="794" w:type="dxa"/>
          </w:tcPr>
          <w:p w:rsidR="00577AB5" w:rsidRDefault="00577AB5">
            <w:pPr>
              <w:pStyle w:val="ConsPlusNormal"/>
              <w:jc w:val="center"/>
            </w:pPr>
            <w:r>
              <w:t>5.</w:t>
            </w:r>
          </w:p>
        </w:tc>
        <w:tc>
          <w:tcPr>
            <w:tcW w:w="3118" w:type="dxa"/>
          </w:tcPr>
          <w:p w:rsidR="00577AB5" w:rsidRDefault="00577AB5">
            <w:pPr>
              <w:pStyle w:val="ConsPlusNormal"/>
            </w:pPr>
            <w:r>
              <w:t>пос. Теренсай, ул. Строителей, д. 2а</w:t>
            </w:r>
          </w:p>
        </w:tc>
        <w:tc>
          <w:tcPr>
            <w:tcW w:w="1474" w:type="dxa"/>
          </w:tcPr>
          <w:p w:rsidR="00577AB5" w:rsidRDefault="00577AB5">
            <w:pPr>
              <w:pStyle w:val="ConsPlusNormal"/>
              <w:jc w:val="center"/>
            </w:pPr>
            <w:r>
              <w:t>1118,20</w:t>
            </w:r>
          </w:p>
        </w:tc>
        <w:tc>
          <w:tcPr>
            <w:tcW w:w="2551" w:type="dxa"/>
          </w:tcPr>
          <w:p w:rsidR="00577AB5" w:rsidRDefault="00577AB5">
            <w:pPr>
              <w:pStyle w:val="ConsPlusNormal"/>
              <w:jc w:val="center"/>
            </w:pPr>
            <w:r>
              <w:t>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6606874,83</w:t>
            </w:r>
          </w:p>
        </w:tc>
      </w:tr>
      <w:tr w:rsidR="00577AB5">
        <w:tc>
          <w:tcPr>
            <w:tcW w:w="13606" w:type="dxa"/>
            <w:gridSpan w:val="7"/>
          </w:tcPr>
          <w:p w:rsidR="00577AB5" w:rsidRDefault="00577AB5">
            <w:pPr>
              <w:pStyle w:val="ConsPlusNormal"/>
              <w:jc w:val="center"/>
              <w:outlineLvl w:val="3"/>
            </w:pPr>
            <w:r>
              <w:t>2. Муниципальное образование Акбулакский район</w:t>
            </w:r>
          </w:p>
        </w:tc>
      </w:tr>
      <w:tr w:rsidR="00577AB5">
        <w:tc>
          <w:tcPr>
            <w:tcW w:w="3912" w:type="dxa"/>
            <w:gridSpan w:val="2"/>
          </w:tcPr>
          <w:p w:rsidR="00577AB5" w:rsidRDefault="00577AB5">
            <w:pPr>
              <w:pStyle w:val="ConsPlusNormal"/>
            </w:pPr>
            <w:r>
              <w:t>Итого по муниципальному образованию Акбулакский район</w:t>
            </w:r>
          </w:p>
        </w:tc>
        <w:tc>
          <w:tcPr>
            <w:tcW w:w="1474" w:type="dxa"/>
          </w:tcPr>
          <w:p w:rsidR="00577AB5" w:rsidRDefault="00577AB5">
            <w:pPr>
              <w:pStyle w:val="ConsPlusNormal"/>
              <w:jc w:val="center"/>
            </w:pPr>
            <w:r>
              <w:t>1261,90</w:t>
            </w:r>
          </w:p>
        </w:tc>
        <w:tc>
          <w:tcPr>
            <w:tcW w:w="2551" w:type="dxa"/>
          </w:tcPr>
          <w:p w:rsidR="00577AB5" w:rsidRDefault="00577AB5">
            <w:pPr>
              <w:pStyle w:val="ConsPlusNormal"/>
              <w:jc w:val="center"/>
            </w:pPr>
            <w:r>
              <w:t>34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2</w:t>
            </w:r>
          </w:p>
        </w:tc>
        <w:tc>
          <w:tcPr>
            <w:tcW w:w="1984" w:type="dxa"/>
          </w:tcPr>
          <w:p w:rsidR="00577AB5" w:rsidRDefault="00577AB5">
            <w:pPr>
              <w:pStyle w:val="ConsPlusNormal"/>
              <w:jc w:val="center"/>
            </w:pPr>
            <w:r>
              <w:t>3367153,77</w:t>
            </w:r>
          </w:p>
        </w:tc>
      </w:tr>
      <w:tr w:rsidR="00577AB5">
        <w:tc>
          <w:tcPr>
            <w:tcW w:w="794" w:type="dxa"/>
          </w:tcPr>
          <w:p w:rsidR="00577AB5" w:rsidRDefault="00577AB5">
            <w:pPr>
              <w:pStyle w:val="ConsPlusNormal"/>
              <w:jc w:val="center"/>
            </w:pPr>
            <w:r>
              <w:t>6.</w:t>
            </w:r>
          </w:p>
        </w:tc>
        <w:tc>
          <w:tcPr>
            <w:tcW w:w="3118" w:type="dxa"/>
          </w:tcPr>
          <w:p w:rsidR="00577AB5" w:rsidRDefault="00577AB5">
            <w:pPr>
              <w:pStyle w:val="ConsPlusNormal"/>
            </w:pPr>
            <w:r>
              <w:t>пос. Акбулак, ул. Комсомольская, д. 79</w:t>
            </w:r>
          </w:p>
        </w:tc>
        <w:tc>
          <w:tcPr>
            <w:tcW w:w="1474" w:type="dxa"/>
          </w:tcPr>
          <w:p w:rsidR="00577AB5" w:rsidRDefault="00577AB5">
            <w:pPr>
              <w:pStyle w:val="ConsPlusNormal"/>
              <w:jc w:val="center"/>
            </w:pPr>
            <w:r>
              <w:t>856,80</w:t>
            </w:r>
          </w:p>
        </w:tc>
        <w:tc>
          <w:tcPr>
            <w:tcW w:w="2551" w:type="dxa"/>
          </w:tcPr>
          <w:p w:rsidR="00577AB5" w:rsidRDefault="00577AB5">
            <w:pPr>
              <w:pStyle w:val="ConsPlusNormal"/>
              <w:jc w:val="center"/>
            </w:pPr>
            <w:r>
              <w:t>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477192,77</w:t>
            </w:r>
          </w:p>
        </w:tc>
      </w:tr>
      <w:tr w:rsidR="00577AB5">
        <w:tc>
          <w:tcPr>
            <w:tcW w:w="794" w:type="dxa"/>
          </w:tcPr>
          <w:p w:rsidR="00577AB5" w:rsidRDefault="00577AB5">
            <w:pPr>
              <w:pStyle w:val="ConsPlusNormal"/>
              <w:jc w:val="center"/>
            </w:pPr>
            <w:r>
              <w:lastRenderedPageBreak/>
              <w:t>7.</w:t>
            </w:r>
          </w:p>
        </w:tc>
        <w:tc>
          <w:tcPr>
            <w:tcW w:w="3118" w:type="dxa"/>
          </w:tcPr>
          <w:p w:rsidR="00577AB5" w:rsidRDefault="00577AB5">
            <w:pPr>
              <w:pStyle w:val="ConsPlusNormal"/>
            </w:pPr>
            <w:r>
              <w:t>пос. Акбулак, ул. Терещенко, д. 28</w:t>
            </w:r>
          </w:p>
        </w:tc>
        <w:tc>
          <w:tcPr>
            <w:tcW w:w="1474" w:type="dxa"/>
          </w:tcPr>
          <w:p w:rsidR="00577AB5" w:rsidRDefault="00577AB5">
            <w:pPr>
              <w:pStyle w:val="ConsPlusNormal"/>
              <w:jc w:val="center"/>
            </w:pPr>
            <w:r>
              <w:t>405,10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2889961,00</w:t>
            </w:r>
          </w:p>
        </w:tc>
      </w:tr>
      <w:tr w:rsidR="00577AB5">
        <w:tc>
          <w:tcPr>
            <w:tcW w:w="13606" w:type="dxa"/>
            <w:gridSpan w:val="7"/>
          </w:tcPr>
          <w:p w:rsidR="00577AB5" w:rsidRDefault="00577AB5">
            <w:pPr>
              <w:pStyle w:val="ConsPlusNormal"/>
              <w:jc w:val="center"/>
              <w:outlineLvl w:val="3"/>
            </w:pPr>
            <w:r>
              <w:t>3. Муниципальное образование Александровский район</w:t>
            </w:r>
          </w:p>
        </w:tc>
      </w:tr>
      <w:tr w:rsidR="00577AB5">
        <w:tc>
          <w:tcPr>
            <w:tcW w:w="3912" w:type="dxa"/>
            <w:gridSpan w:val="2"/>
          </w:tcPr>
          <w:p w:rsidR="00577AB5" w:rsidRDefault="00577AB5">
            <w:pPr>
              <w:pStyle w:val="ConsPlusNormal"/>
            </w:pPr>
            <w:r>
              <w:t>Итого по муниципальному образованию Александровский район</w:t>
            </w:r>
          </w:p>
        </w:tc>
        <w:tc>
          <w:tcPr>
            <w:tcW w:w="1474" w:type="dxa"/>
          </w:tcPr>
          <w:p w:rsidR="00577AB5" w:rsidRDefault="00577AB5">
            <w:pPr>
              <w:pStyle w:val="ConsPlusNormal"/>
              <w:jc w:val="center"/>
            </w:pPr>
            <w:r>
              <w:t>2143,60</w:t>
            </w:r>
          </w:p>
        </w:tc>
        <w:tc>
          <w:tcPr>
            <w:tcW w:w="2551" w:type="dxa"/>
          </w:tcPr>
          <w:p w:rsidR="00577AB5" w:rsidRDefault="00577AB5">
            <w:pPr>
              <w:pStyle w:val="ConsPlusNormal"/>
              <w:jc w:val="center"/>
            </w:pPr>
            <w:r>
              <w:t>61</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3</w:t>
            </w:r>
          </w:p>
        </w:tc>
        <w:tc>
          <w:tcPr>
            <w:tcW w:w="1984" w:type="dxa"/>
          </w:tcPr>
          <w:p w:rsidR="00577AB5" w:rsidRDefault="00577AB5">
            <w:pPr>
              <w:pStyle w:val="ConsPlusNormal"/>
              <w:jc w:val="center"/>
            </w:pPr>
            <w:r>
              <w:t>8887326,00</w:t>
            </w:r>
          </w:p>
        </w:tc>
      </w:tr>
      <w:tr w:rsidR="00577AB5">
        <w:tc>
          <w:tcPr>
            <w:tcW w:w="794" w:type="dxa"/>
          </w:tcPr>
          <w:p w:rsidR="00577AB5" w:rsidRDefault="00577AB5">
            <w:pPr>
              <w:pStyle w:val="ConsPlusNormal"/>
              <w:jc w:val="center"/>
            </w:pPr>
            <w:r>
              <w:t>8.</w:t>
            </w:r>
          </w:p>
        </w:tc>
        <w:tc>
          <w:tcPr>
            <w:tcW w:w="3118" w:type="dxa"/>
          </w:tcPr>
          <w:p w:rsidR="00577AB5" w:rsidRDefault="00577AB5">
            <w:pPr>
              <w:pStyle w:val="ConsPlusNormal"/>
            </w:pPr>
            <w:r>
              <w:t>с. Александровка, ул. Гагарина, д. 46</w:t>
            </w:r>
          </w:p>
        </w:tc>
        <w:tc>
          <w:tcPr>
            <w:tcW w:w="1474" w:type="dxa"/>
          </w:tcPr>
          <w:p w:rsidR="00577AB5" w:rsidRDefault="00577AB5">
            <w:pPr>
              <w:pStyle w:val="ConsPlusNormal"/>
              <w:jc w:val="center"/>
            </w:pPr>
            <w:r>
              <w:t>767,10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4847436,93</w:t>
            </w:r>
          </w:p>
        </w:tc>
      </w:tr>
      <w:tr w:rsidR="00577AB5">
        <w:tc>
          <w:tcPr>
            <w:tcW w:w="794" w:type="dxa"/>
          </w:tcPr>
          <w:p w:rsidR="00577AB5" w:rsidRDefault="00577AB5">
            <w:pPr>
              <w:pStyle w:val="ConsPlusNormal"/>
              <w:jc w:val="center"/>
            </w:pPr>
            <w:r>
              <w:t>9.</w:t>
            </w:r>
          </w:p>
        </w:tc>
        <w:tc>
          <w:tcPr>
            <w:tcW w:w="3118" w:type="dxa"/>
          </w:tcPr>
          <w:p w:rsidR="00577AB5" w:rsidRDefault="00577AB5">
            <w:pPr>
              <w:pStyle w:val="ConsPlusNormal"/>
            </w:pPr>
            <w:r>
              <w:t>с. Александровка, ул. Горького, д. 48</w:t>
            </w:r>
          </w:p>
        </w:tc>
        <w:tc>
          <w:tcPr>
            <w:tcW w:w="1474" w:type="dxa"/>
          </w:tcPr>
          <w:p w:rsidR="00577AB5" w:rsidRDefault="00577AB5">
            <w:pPr>
              <w:pStyle w:val="ConsPlusNormal"/>
              <w:jc w:val="center"/>
            </w:pPr>
            <w:r>
              <w:t>767,10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2909050,97</w:t>
            </w:r>
          </w:p>
        </w:tc>
      </w:tr>
      <w:tr w:rsidR="00577AB5">
        <w:tc>
          <w:tcPr>
            <w:tcW w:w="794" w:type="dxa"/>
          </w:tcPr>
          <w:p w:rsidR="00577AB5" w:rsidRDefault="00577AB5">
            <w:pPr>
              <w:pStyle w:val="ConsPlusNormal"/>
              <w:jc w:val="center"/>
            </w:pPr>
            <w:r>
              <w:t>10.</w:t>
            </w:r>
          </w:p>
        </w:tc>
        <w:tc>
          <w:tcPr>
            <w:tcW w:w="3118" w:type="dxa"/>
          </w:tcPr>
          <w:p w:rsidR="00577AB5" w:rsidRDefault="00577AB5">
            <w:pPr>
              <w:pStyle w:val="ConsPlusNormal"/>
            </w:pPr>
            <w:r>
              <w:t>с. Александровка, ул. Эстрадная, д. 17</w:t>
            </w:r>
          </w:p>
        </w:tc>
        <w:tc>
          <w:tcPr>
            <w:tcW w:w="1474" w:type="dxa"/>
          </w:tcPr>
          <w:p w:rsidR="00577AB5" w:rsidRDefault="00577AB5">
            <w:pPr>
              <w:pStyle w:val="ConsPlusNormal"/>
              <w:jc w:val="center"/>
            </w:pPr>
            <w:r>
              <w:t>609,40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1130838,10</w:t>
            </w:r>
          </w:p>
        </w:tc>
      </w:tr>
      <w:tr w:rsidR="00577AB5">
        <w:tc>
          <w:tcPr>
            <w:tcW w:w="13606" w:type="dxa"/>
            <w:gridSpan w:val="7"/>
          </w:tcPr>
          <w:p w:rsidR="00577AB5" w:rsidRDefault="00577AB5">
            <w:pPr>
              <w:pStyle w:val="ConsPlusNormal"/>
              <w:jc w:val="center"/>
              <w:outlineLvl w:val="3"/>
            </w:pPr>
            <w:r>
              <w:t>4. Муниципальное образование Асекеевский район</w:t>
            </w:r>
          </w:p>
        </w:tc>
      </w:tr>
      <w:tr w:rsidR="00577AB5">
        <w:tc>
          <w:tcPr>
            <w:tcW w:w="3912" w:type="dxa"/>
            <w:gridSpan w:val="2"/>
          </w:tcPr>
          <w:p w:rsidR="00577AB5" w:rsidRDefault="00577AB5">
            <w:pPr>
              <w:pStyle w:val="ConsPlusNormal"/>
            </w:pPr>
            <w:r>
              <w:t>Итого по муниципальному образованию Асекеевский район</w:t>
            </w:r>
          </w:p>
        </w:tc>
        <w:tc>
          <w:tcPr>
            <w:tcW w:w="1474" w:type="dxa"/>
          </w:tcPr>
          <w:p w:rsidR="00577AB5" w:rsidRDefault="00577AB5">
            <w:pPr>
              <w:pStyle w:val="ConsPlusNormal"/>
              <w:jc w:val="center"/>
            </w:pPr>
            <w:r>
              <w:t>2701,30</w:t>
            </w:r>
          </w:p>
        </w:tc>
        <w:tc>
          <w:tcPr>
            <w:tcW w:w="2551" w:type="dxa"/>
          </w:tcPr>
          <w:p w:rsidR="00577AB5" w:rsidRDefault="00577AB5">
            <w:pPr>
              <w:pStyle w:val="ConsPlusNormal"/>
              <w:jc w:val="center"/>
            </w:pPr>
            <w:r>
              <w:t>95</w:t>
            </w:r>
          </w:p>
        </w:tc>
        <w:tc>
          <w:tcPr>
            <w:tcW w:w="1984" w:type="dxa"/>
          </w:tcPr>
          <w:p w:rsidR="00577AB5" w:rsidRDefault="00577AB5">
            <w:pPr>
              <w:pStyle w:val="ConsPlusNormal"/>
              <w:jc w:val="center"/>
            </w:pPr>
            <w:r>
              <w:t>14</w:t>
            </w:r>
          </w:p>
        </w:tc>
        <w:tc>
          <w:tcPr>
            <w:tcW w:w="1701" w:type="dxa"/>
          </w:tcPr>
          <w:p w:rsidR="00577AB5" w:rsidRDefault="00577AB5">
            <w:pPr>
              <w:pStyle w:val="ConsPlusNormal"/>
              <w:jc w:val="center"/>
            </w:pPr>
            <w:r>
              <w:t>4</w:t>
            </w:r>
          </w:p>
        </w:tc>
        <w:tc>
          <w:tcPr>
            <w:tcW w:w="1984" w:type="dxa"/>
          </w:tcPr>
          <w:p w:rsidR="00577AB5" w:rsidRDefault="00577AB5">
            <w:pPr>
              <w:pStyle w:val="ConsPlusNormal"/>
              <w:jc w:val="center"/>
            </w:pPr>
            <w:r>
              <w:t>34089963,90</w:t>
            </w:r>
          </w:p>
        </w:tc>
      </w:tr>
      <w:tr w:rsidR="00577AB5">
        <w:tc>
          <w:tcPr>
            <w:tcW w:w="794" w:type="dxa"/>
          </w:tcPr>
          <w:p w:rsidR="00577AB5" w:rsidRDefault="00577AB5">
            <w:pPr>
              <w:pStyle w:val="ConsPlusNormal"/>
              <w:jc w:val="center"/>
            </w:pPr>
            <w:r>
              <w:t>11.</w:t>
            </w:r>
          </w:p>
        </w:tc>
        <w:tc>
          <w:tcPr>
            <w:tcW w:w="3118" w:type="dxa"/>
          </w:tcPr>
          <w:p w:rsidR="00577AB5" w:rsidRDefault="00577AB5">
            <w:pPr>
              <w:pStyle w:val="ConsPlusNormal"/>
            </w:pPr>
            <w:r>
              <w:t>пос. Чкаловский, ул. Нефтяников, д. 5</w:t>
            </w:r>
          </w:p>
        </w:tc>
        <w:tc>
          <w:tcPr>
            <w:tcW w:w="1474" w:type="dxa"/>
          </w:tcPr>
          <w:p w:rsidR="00577AB5" w:rsidRDefault="00577AB5">
            <w:pPr>
              <w:pStyle w:val="ConsPlusNormal"/>
              <w:jc w:val="center"/>
            </w:pPr>
            <w:r>
              <w:t>411,90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5269488,61</w:t>
            </w:r>
          </w:p>
        </w:tc>
      </w:tr>
      <w:tr w:rsidR="00577AB5">
        <w:tc>
          <w:tcPr>
            <w:tcW w:w="794" w:type="dxa"/>
          </w:tcPr>
          <w:p w:rsidR="00577AB5" w:rsidRDefault="00577AB5">
            <w:pPr>
              <w:pStyle w:val="ConsPlusNormal"/>
              <w:jc w:val="center"/>
            </w:pPr>
            <w:r>
              <w:t>12.</w:t>
            </w:r>
          </w:p>
        </w:tc>
        <w:tc>
          <w:tcPr>
            <w:tcW w:w="3118" w:type="dxa"/>
          </w:tcPr>
          <w:p w:rsidR="00577AB5" w:rsidRDefault="00577AB5">
            <w:pPr>
              <w:pStyle w:val="ConsPlusNormal"/>
            </w:pPr>
            <w:r>
              <w:t>пос. Чкаловский, ул. Нефтяников, д. 7</w:t>
            </w:r>
          </w:p>
        </w:tc>
        <w:tc>
          <w:tcPr>
            <w:tcW w:w="1474" w:type="dxa"/>
          </w:tcPr>
          <w:p w:rsidR="00577AB5" w:rsidRDefault="00577AB5">
            <w:pPr>
              <w:pStyle w:val="ConsPlusNormal"/>
              <w:jc w:val="center"/>
            </w:pPr>
            <w:r>
              <w:t>411,90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5194274,54</w:t>
            </w:r>
          </w:p>
        </w:tc>
      </w:tr>
      <w:tr w:rsidR="00577AB5">
        <w:tc>
          <w:tcPr>
            <w:tcW w:w="794" w:type="dxa"/>
          </w:tcPr>
          <w:p w:rsidR="00577AB5" w:rsidRDefault="00577AB5">
            <w:pPr>
              <w:pStyle w:val="ConsPlusNormal"/>
              <w:jc w:val="center"/>
            </w:pPr>
            <w:r>
              <w:t>13.</w:t>
            </w:r>
          </w:p>
        </w:tc>
        <w:tc>
          <w:tcPr>
            <w:tcW w:w="3118" w:type="dxa"/>
          </w:tcPr>
          <w:p w:rsidR="00577AB5" w:rsidRDefault="00577AB5">
            <w:pPr>
              <w:pStyle w:val="ConsPlusNormal"/>
            </w:pPr>
            <w:r>
              <w:t>с. Асекеево, ул. Московская, д. 14</w:t>
            </w:r>
          </w:p>
        </w:tc>
        <w:tc>
          <w:tcPr>
            <w:tcW w:w="1474" w:type="dxa"/>
          </w:tcPr>
          <w:p w:rsidR="00577AB5" w:rsidRDefault="00577AB5">
            <w:pPr>
              <w:pStyle w:val="ConsPlusNormal"/>
              <w:jc w:val="center"/>
            </w:pPr>
            <w:r>
              <w:t>950,20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12472948,67</w:t>
            </w:r>
          </w:p>
        </w:tc>
      </w:tr>
      <w:tr w:rsidR="00577AB5">
        <w:tc>
          <w:tcPr>
            <w:tcW w:w="794" w:type="dxa"/>
          </w:tcPr>
          <w:p w:rsidR="00577AB5" w:rsidRDefault="00577AB5">
            <w:pPr>
              <w:pStyle w:val="ConsPlusNormal"/>
              <w:jc w:val="center"/>
            </w:pPr>
            <w:r>
              <w:t>14.</w:t>
            </w:r>
          </w:p>
        </w:tc>
        <w:tc>
          <w:tcPr>
            <w:tcW w:w="3118" w:type="dxa"/>
          </w:tcPr>
          <w:p w:rsidR="00577AB5" w:rsidRDefault="00577AB5">
            <w:pPr>
              <w:pStyle w:val="ConsPlusNormal"/>
            </w:pPr>
            <w:r>
              <w:t>с. Асекеево, ул. Советская, д. 7</w:t>
            </w:r>
          </w:p>
        </w:tc>
        <w:tc>
          <w:tcPr>
            <w:tcW w:w="1474" w:type="dxa"/>
          </w:tcPr>
          <w:p w:rsidR="00577AB5" w:rsidRDefault="00577AB5">
            <w:pPr>
              <w:pStyle w:val="ConsPlusNormal"/>
              <w:jc w:val="center"/>
            </w:pPr>
            <w:r>
              <w:t>927,30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5</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11153252,08</w:t>
            </w:r>
          </w:p>
        </w:tc>
      </w:tr>
      <w:tr w:rsidR="00577AB5">
        <w:tc>
          <w:tcPr>
            <w:tcW w:w="13606" w:type="dxa"/>
            <w:gridSpan w:val="7"/>
          </w:tcPr>
          <w:p w:rsidR="00577AB5" w:rsidRDefault="00577AB5">
            <w:pPr>
              <w:pStyle w:val="ConsPlusNormal"/>
              <w:jc w:val="center"/>
              <w:outlineLvl w:val="3"/>
            </w:pPr>
            <w:r>
              <w:t>5. Муниципальное образование Беляевский район</w:t>
            </w:r>
          </w:p>
        </w:tc>
      </w:tr>
      <w:tr w:rsidR="00577AB5">
        <w:tc>
          <w:tcPr>
            <w:tcW w:w="3912" w:type="dxa"/>
            <w:gridSpan w:val="2"/>
          </w:tcPr>
          <w:p w:rsidR="00577AB5" w:rsidRDefault="00577AB5">
            <w:pPr>
              <w:pStyle w:val="ConsPlusNormal"/>
            </w:pPr>
            <w:r>
              <w:t xml:space="preserve">Итого по муниципальному </w:t>
            </w:r>
            <w:r>
              <w:lastRenderedPageBreak/>
              <w:t>образованию Беляевский район</w:t>
            </w:r>
          </w:p>
        </w:tc>
        <w:tc>
          <w:tcPr>
            <w:tcW w:w="1474" w:type="dxa"/>
          </w:tcPr>
          <w:p w:rsidR="00577AB5" w:rsidRDefault="00577AB5">
            <w:pPr>
              <w:pStyle w:val="ConsPlusNormal"/>
              <w:jc w:val="center"/>
            </w:pPr>
            <w:r>
              <w:lastRenderedPageBreak/>
              <w:t>367,50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2136697,30</w:t>
            </w:r>
          </w:p>
        </w:tc>
      </w:tr>
      <w:tr w:rsidR="00577AB5">
        <w:tc>
          <w:tcPr>
            <w:tcW w:w="794" w:type="dxa"/>
          </w:tcPr>
          <w:p w:rsidR="00577AB5" w:rsidRDefault="00577AB5">
            <w:pPr>
              <w:pStyle w:val="ConsPlusNormal"/>
              <w:jc w:val="center"/>
            </w:pPr>
            <w:r>
              <w:lastRenderedPageBreak/>
              <w:t>15.</w:t>
            </w:r>
          </w:p>
        </w:tc>
        <w:tc>
          <w:tcPr>
            <w:tcW w:w="3118" w:type="dxa"/>
          </w:tcPr>
          <w:p w:rsidR="00577AB5" w:rsidRDefault="00577AB5">
            <w:pPr>
              <w:pStyle w:val="ConsPlusNormal"/>
            </w:pPr>
            <w:r>
              <w:t>с. Беляевка, ул. Ленинская, д. 1г</w:t>
            </w:r>
          </w:p>
        </w:tc>
        <w:tc>
          <w:tcPr>
            <w:tcW w:w="1474" w:type="dxa"/>
          </w:tcPr>
          <w:p w:rsidR="00577AB5" w:rsidRDefault="00577AB5">
            <w:pPr>
              <w:pStyle w:val="ConsPlusNormal"/>
              <w:jc w:val="center"/>
            </w:pPr>
            <w:r>
              <w:t>367,5</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2136697,30</w:t>
            </w:r>
          </w:p>
        </w:tc>
      </w:tr>
      <w:tr w:rsidR="00577AB5">
        <w:tc>
          <w:tcPr>
            <w:tcW w:w="13606" w:type="dxa"/>
            <w:gridSpan w:val="7"/>
          </w:tcPr>
          <w:p w:rsidR="00577AB5" w:rsidRDefault="00577AB5">
            <w:pPr>
              <w:pStyle w:val="ConsPlusNormal"/>
              <w:jc w:val="center"/>
              <w:outlineLvl w:val="3"/>
            </w:pPr>
            <w:r>
              <w:t>6. Муниципальное образование Бузулукский район</w:t>
            </w:r>
          </w:p>
        </w:tc>
      </w:tr>
      <w:tr w:rsidR="00577AB5">
        <w:tc>
          <w:tcPr>
            <w:tcW w:w="3912" w:type="dxa"/>
            <w:gridSpan w:val="2"/>
          </w:tcPr>
          <w:p w:rsidR="00577AB5" w:rsidRDefault="00577AB5">
            <w:pPr>
              <w:pStyle w:val="ConsPlusNormal"/>
            </w:pPr>
            <w:r>
              <w:t>Итого по муниципальному образованию Бузулукский район</w:t>
            </w:r>
          </w:p>
        </w:tc>
        <w:tc>
          <w:tcPr>
            <w:tcW w:w="1474" w:type="dxa"/>
          </w:tcPr>
          <w:p w:rsidR="00577AB5" w:rsidRDefault="00577AB5">
            <w:pPr>
              <w:pStyle w:val="ConsPlusNormal"/>
              <w:jc w:val="center"/>
            </w:pPr>
            <w:r>
              <w:t>749,50</w:t>
            </w:r>
          </w:p>
        </w:tc>
        <w:tc>
          <w:tcPr>
            <w:tcW w:w="2551" w:type="dxa"/>
          </w:tcPr>
          <w:p w:rsidR="00577AB5" w:rsidRDefault="00577AB5">
            <w:pPr>
              <w:pStyle w:val="ConsPlusNormal"/>
              <w:jc w:val="center"/>
            </w:pPr>
            <w:r>
              <w:t>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4062186,65</w:t>
            </w:r>
          </w:p>
        </w:tc>
      </w:tr>
      <w:tr w:rsidR="00577AB5">
        <w:tc>
          <w:tcPr>
            <w:tcW w:w="794" w:type="dxa"/>
          </w:tcPr>
          <w:p w:rsidR="00577AB5" w:rsidRDefault="00577AB5">
            <w:pPr>
              <w:pStyle w:val="ConsPlusNormal"/>
              <w:jc w:val="center"/>
            </w:pPr>
            <w:r>
              <w:t>16.</w:t>
            </w:r>
          </w:p>
        </w:tc>
        <w:tc>
          <w:tcPr>
            <w:tcW w:w="3118" w:type="dxa"/>
          </w:tcPr>
          <w:p w:rsidR="00577AB5" w:rsidRDefault="00577AB5">
            <w:pPr>
              <w:pStyle w:val="ConsPlusNormal"/>
            </w:pPr>
            <w:r>
              <w:t>с. Дмитриевка, ул. Школьная, д. 16</w:t>
            </w:r>
          </w:p>
        </w:tc>
        <w:tc>
          <w:tcPr>
            <w:tcW w:w="1474" w:type="dxa"/>
          </w:tcPr>
          <w:p w:rsidR="00577AB5" w:rsidRDefault="00577AB5">
            <w:pPr>
              <w:pStyle w:val="ConsPlusNormal"/>
              <w:jc w:val="center"/>
            </w:pPr>
            <w:r>
              <w:t>749,50</w:t>
            </w:r>
          </w:p>
        </w:tc>
        <w:tc>
          <w:tcPr>
            <w:tcW w:w="2551" w:type="dxa"/>
          </w:tcPr>
          <w:p w:rsidR="00577AB5" w:rsidRDefault="00577AB5">
            <w:pPr>
              <w:pStyle w:val="ConsPlusNormal"/>
              <w:jc w:val="center"/>
            </w:pPr>
            <w:r>
              <w:t>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4062186,65</w:t>
            </w:r>
          </w:p>
        </w:tc>
      </w:tr>
      <w:tr w:rsidR="00577AB5">
        <w:tc>
          <w:tcPr>
            <w:tcW w:w="13606" w:type="dxa"/>
            <w:gridSpan w:val="7"/>
          </w:tcPr>
          <w:p w:rsidR="00577AB5" w:rsidRDefault="00577AB5">
            <w:pPr>
              <w:pStyle w:val="ConsPlusNormal"/>
              <w:jc w:val="center"/>
              <w:outlineLvl w:val="3"/>
            </w:pPr>
            <w:r>
              <w:t>7. Муниципальное образование Гайский городской округ</w:t>
            </w:r>
          </w:p>
        </w:tc>
      </w:tr>
      <w:tr w:rsidR="00577AB5">
        <w:tc>
          <w:tcPr>
            <w:tcW w:w="3912" w:type="dxa"/>
            <w:gridSpan w:val="2"/>
          </w:tcPr>
          <w:p w:rsidR="00577AB5" w:rsidRDefault="00577AB5">
            <w:pPr>
              <w:pStyle w:val="ConsPlusNormal"/>
            </w:pPr>
            <w:r>
              <w:t>Итого по муниципальному образованию Гайский городской округ</w:t>
            </w:r>
          </w:p>
        </w:tc>
        <w:tc>
          <w:tcPr>
            <w:tcW w:w="1474" w:type="dxa"/>
          </w:tcPr>
          <w:p w:rsidR="00577AB5" w:rsidRDefault="00577AB5">
            <w:pPr>
              <w:pStyle w:val="ConsPlusNormal"/>
              <w:jc w:val="center"/>
            </w:pPr>
            <w:r>
              <w:t>60236,10</w:t>
            </w:r>
          </w:p>
        </w:tc>
        <w:tc>
          <w:tcPr>
            <w:tcW w:w="2551" w:type="dxa"/>
          </w:tcPr>
          <w:p w:rsidR="00577AB5" w:rsidRDefault="00577AB5">
            <w:pPr>
              <w:pStyle w:val="ConsPlusNormal"/>
              <w:jc w:val="center"/>
            </w:pPr>
            <w:r>
              <w:t>1873</w:t>
            </w:r>
          </w:p>
        </w:tc>
        <w:tc>
          <w:tcPr>
            <w:tcW w:w="1984" w:type="dxa"/>
          </w:tcPr>
          <w:p w:rsidR="00577AB5" w:rsidRDefault="00577AB5">
            <w:pPr>
              <w:pStyle w:val="ConsPlusNormal"/>
              <w:jc w:val="center"/>
            </w:pPr>
            <w:r>
              <w:t>21</w:t>
            </w:r>
          </w:p>
        </w:tc>
        <w:tc>
          <w:tcPr>
            <w:tcW w:w="1701" w:type="dxa"/>
          </w:tcPr>
          <w:p w:rsidR="00577AB5" w:rsidRDefault="00577AB5">
            <w:pPr>
              <w:pStyle w:val="ConsPlusNormal"/>
              <w:jc w:val="center"/>
            </w:pPr>
            <w:r>
              <w:t>17</w:t>
            </w:r>
          </w:p>
        </w:tc>
        <w:tc>
          <w:tcPr>
            <w:tcW w:w="1984" w:type="dxa"/>
          </w:tcPr>
          <w:p w:rsidR="00577AB5" w:rsidRDefault="00577AB5">
            <w:pPr>
              <w:pStyle w:val="ConsPlusNormal"/>
              <w:jc w:val="center"/>
            </w:pPr>
            <w:r>
              <w:t>97150315,49</w:t>
            </w:r>
          </w:p>
        </w:tc>
      </w:tr>
      <w:tr w:rsidR="00577AB5">
        <w:tc>
          <w:tcPr>
            <w:tcW w:w="794" w:type="dxa"/>
          </w:tcPr>
          <w:p w:rsidR="00577AB5" w:rsidRDefault="00577AB5">
            <w:pPr>
              <w:pStyle w:val="ConsPlusNormal"/>
              <w:jc w:val="center"/>
            </w:pPr>
            <w:r>
              <w:t>17.</w:t>
            </w:r>
          </w:p>
        </w:tc>
        <w:tc>
          <w:tcPr>
            <w:tcW w:w="3118" w:type="dxa"/>
          </w:tcPr>
          <w:p w:rsidR="00577AB5" w:rsidRDefault="00577AB5">
            <w:pPr>
              <w:pStyle w:val="ConsPlusNormal"/>
            </w:pPr>
            <w:r>
              <w:t>г. Гай, мкр. 8-й, д. 22</w:t>
            </w:r>
          </w:p>
        </w:tc>
        <w:tc>
          <w:tcPr>
            <w:tcW w:w="1474" w:type="dxa"/>
          </w:tcPr>
          <w:p w:rsidR="00577AB5" w:rsidRDefault="00577AB5">
            <w:pPr>
              <w:pStyle w:val="ConsPlusNormal"/>
              <w:jc w:val="center"/>
            </w:pPr>
            <w:r>
              <w:t>2437,60</w:t>
            </w:r>
          </w:p>
        </w:tc>
        <w:tc>
          <w:tcPr>
            <w:tcW w:w="2551" w:type="dxa"/>
          </w:tcPr>
          <w:p w:rsidR="00577AB5" w:rsidRDefault="00577AB5">
            <w:pPr>
              <w:pStyle w:val="ConsPlusNormal"/>
              <w:jc w:val="center"/>
            </w:pPr>
            <w:r>
              <w:t>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3068171,20</w:t>
            </w:r>
          </w:p>
        </w:tc>
      </w:tr>
      <w:tr w:rsidR="00577AB5">
        <w:tc>
          <w:tcPr>
            <w:tcW w:w="794" w:type="dxa"/>
          </w:tcPr>
          <w:p w:rsidR="00577AB5" w:rsidRDefault="00577AB5">
            <w:pPr>
              <w:pStyle w:val="ConsPlusNormal"/>
              <w:jc w:val="center"/>
            </w:pPr>
            <w:r>
              <w:t>18.</w:t>
            </w:r>
          </w:p>
        </w:tc>
        <w:tc>
          <w:tcPr>
            <w:tcW w:w="3118" w:type="dxa"/>
          </w:tcPr>
          <w:p w:rsidR="00577AB5" w:rsidRDefault="00577AB5">
            <w:pPr>
              <w:pStyle w:val="ConsPlusNormal"/>
            </w:pPr>
            <w:r>
              <w:t>г. Гай, пер. Центральный, д. 5</w:t>
            </w:r>
          </w:p>
        </w:tc>
        <w:tc>
          <w:tcPr>
            <w:tcW w:w="1474" w:type="dxa"/>
          </w:tcPr>
          <w:p w:rsidR="00577AB5" w:rsidRDefault="00577AB5">
            <w:pPr>
              <w:pStyle w:val="ConsPlusNormal"/>
              <w:jc w:val="center"/>
            </w:pPr>
            <w:r>
              <w:t>365,60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3412847,13</w:t>
            </w:r>
          </w:p>
        </w:tc>
      </w:tr>
      <w:tr w:rsidR="00577AB5">
        <w:tc>
          <w:tcPr>
            <w:tcW w:w="794" w:type="dxa"/>
          </w:tcPr>
          <w:p w:rsidR="00577AB5" w:rsidRDefault="00577AB5">
            <w:pPr>
              <w:pStyle w:val="ConsPlusNormal"/>
              <w:jc w:val="center"/>
            </w:pPr>
            <w:r>
              <w:t>19.</w:t>
            </w:r>
          </w:p>
        </w:tc>
        <w:tc>
          <w:tcPr>
            <w:tcW w:w="3118" w:type="dxa"/>
          </w:tcPr>
          <w:p w:rsidR="00577AB5" w:rsidRDefault="00577AB5">
            <w:pPr>
              <w:pStyle w:val="ConsPlusNormal"/>
            </w:pPr>
            <w:r>
              <w:t>г. Гай, просп. Победы, д. 16а</w:t>
            </w:r>
          </w:p>
        </w:tc>
        <w:tc>
          <w:tcPr>
            <w:tcW w:w="1474" w:type="dxa"/>
          </w:tcPr>
          <w:p w:rsidR="00577AB5" w:rsidRDefault="00577AB5">
            <w:pPr>
              <w:pStyle w:val="ConsPlusNormal"/>
              <w:jc w:val="center"/>
            </w:pPr>
            <w:r>
              <w:t>4586,30</w:t>
            </w:r>
          </w:p>
        </w:tc>
        <w:tc>
          <w:tcPr>
            <w:tcW w:w="2551" w:type="dxa"/>
          </w:tcPr>
          <w:p w:rsidR="00577AB5" w:rsidRDefault="00577AB5">
            <w:pPr>
              <w:pStyle w:val="ConsPlusNormal"/>
              <w:jc w:val="center"/>
            </w:pPr>
            <w:r>
              <w:t>179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3700158,78</w:t>
            </w:r>
          </w:p>
        </w:tc>
      </w:tr>
      <w:tr w:rsidR="00577AB5">
        <w:tc>
          <w:tcPr>
            <w:tcW w:w="794" w:type="dxa"/>
          </w:tcPr>
          <w:p w:rsidR="00577AB5" w:rsidRDefault="00577AB5">
            <w:pPr>
              <w:pStyle w:val="ConsPlusNormal"/>
              <w:jc w:val="center"/>
            </w:pPr>
            <w:r>
              <w:t>20.</w:t>
            </w:r>
          </w:p>
        </w:tc>
        <w:tc>
          <w:tcPr>
            <w:tcW w:w="3118" w:type="dxa"/>
          </w:tcPr>
          <w:p w:rsidR="00577AB5" w:rsidRDefault="00577AB5">
            <w:pPr>
              <w:pStyle w:val="ConsPlusNormal"/>
            </w:pPr>
            <w:r>
              <w:t>г. Гай, ул. Декабристов, д. 8</w:t>
            </w:r>
          </w:p>
        </w:tc>
        <w:tc>
          <w:tcPr>
            <w:tcW w:w="1474" w:type="dxa"/>
          </w:tcPr>
          <w:p w:rsidR="00577AB5" w:rsidRDefault="00577AB5">
            <w:pPr>
              <w:pStyle w:val="ConsPlusNormal"/>
              <w:jc w:val="center"/>
            </w:pPr>
            <w:r>
              <w:t>6559,80</w:t>
            </w:r>
          </w:p>
        </w:tc>
        <w:tc>
          <w:tcPr>
            <w:tcW w:w="2551" w:type="dxa"/>
          </w:tcPr>
          <w:p w:rsidR="00577AB5" w:rsidRDefault="00577AB5">
            <w:pPr>
              <w:pStyle w:val="ConsPlusNormal"/>
              <w:jc w:val="center"/>
            </w:pPr>
            <w:r>
              <w:t>172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6998610,74</w:t>
            </w:r>
          </w:p>
        </w:tc>
      </w:tr>
      <w:tr w:rsidR="00577AB5">
        <w:tc>
          <w:tcPr>
            <w:tcW w:w="794" w:type="dxa"/>
          </w:tcPr>
          <w:p w:rsidR="00577AB5" w:rsidRDefault="00577AB5">
            <w:pPr>
              <w:pStyle w:val="ConsPlusNormal"/>
              <w:jc w:val="center"/>
            </w:pPr>
            <w:r>
              <w:t>21.</w:t>
            </w:r>
          </w:p>
        </w:tc>
        <w:tc>
          <w:tcPr>
            <w:tcW w:w="3118" w:type="dxa"/>
          </w:tcPr>
          <w:p w:rsidR="00577AB5" w:rsidRDefault="00577AB5">
            <w:pPr>
              <w:pStyle w:val="ConsPlusNormal"/>
            </w:pPr>
            <w:r>
              <w:t>г. Гай, ул. Комсомольская, д. 20</w:t>
            </w:r>
          </w:p>
        </w:tc>
        <w:tc>
          <w:tcPr>
            <w:tcW w:w="1474" w:type="dxa"/>
          </w:tcPr>
          <w:p w:rsidR="00577AB5" w:rsidRDefault="00577AB5">
            <w:pPr>
              <w:pStyle w:val="ConsPlusNormal"/>
              <w:jc w:val="center"/>
            </w:pPr>
            <w:r>
              <w:t>658,70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3390059,28</w:t>
            </w:r>
          </w:p>
        </w:tc>
      </w:tr>
      <w:tr w:rsidR="00577AB5">
        <w:tc>
          <w:tcPr>
            <w:tcW w:w="794" w:type="dxa"/>
          </w:tcPr>
          <w:p w:rsidR="00577AB5" w:rsidRDefault="00577AB5">
            <w:pPr>
              <w:pStyle w:val="ConsPlusNormal"/>
              <w:jc w:val="center"/>
            </w:pPr>
            <w:r>
              <w:t>22.</w:t>
            </w:r>
          </w:p>
        </w:tc>
        <w:tc>
          <w:tcPr>
            <w:tcW w:w="3118" w:type="dxa"/>
          </w:tcPr>
          <w:p w:rsidR="00577AB5" w:rsidRDefault="00577AB5">
            <w:pPr>
              <w:pStyle w:val="ConsPlusNormal"/>
            </w:pPr>
            <w:r>
              <w:t>г. Гай, ул. Ленина, д. 18</w:t>
            </w:r>
          </w:p>
        </w:tc>
        <w:tc>
          <w:tcPr>
            <w:tcW w:w="1474" w:type="dxa"/>
          </w:tcPr>
          <w:p w:rsidR="00577AB5" w:rsidRDefault="00577AB5">
            <w:pPr>
              <w:pStyle w:val="ConsPlusNormal"/>
              <w:jc w:val="center"/>
            </w:pPr>
            <w:r>
              <w:t>2144,60</w:t>
            </w:r>
          </w:p>
        </w:tc>
        <w:tc>
          <w:tcPr>
            <w:tcW w:w="2551" w:type="dxa"/>
          </w:tcPr>
          <w:p w:rsidR="00577AB5" w:rsidRDefault="00577AB5">
            <w:pPr>
              <w:pStyle w:val="ConsPlusNormal"/>
              <w:jc w:val="center"/>
            </w:pPr>
            <w:r>
              <w:t>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6123243,56</w:t>
            </w:r>
          </w:p>
        </w:tc>
      </w:tr>
      <w:tr w:rsidR="00577AB5">
        <w:tc>
          <w:tcPr>
            <w:tcW w:w="794" w:type="dxa"/>
          </w:tcPr>
          <w:p w:rsidR="00577AB5" w:rsidRDefault="00577AB5">
            <w:pPr>
              <w:pStyle w:val="ConsPlusNormal"/>
              <w:jc w:val="center"/>
            </w:pPr>
            <w:r>
              <w:t>23.</w:t>
            </w:r>
          </w:p>
        </w:tc>
        <w:tc>
          <w:tcPr>
            <w:tcW w:w="3118" w:type="dxa"/>
          </w:tcPr>
          <w:p w:rsidR="00577AB5" w:rsidRDefault="00577AB5">
            <w:pPr>
              <w:pStyle w:val="ConsPlusNormal"/>
            </w:pPr>
            <w:r>
              <w:t>г. Гай, ул. Ленина, д. 20</w:t>
            </w:r>
          </w:p>
        </w:tc>
        <w:tc>
          <w:tcPr>
            <w:tcW w:w="1474" w:type="dxa"/>
          </w:tcPr>
          <w:p w:rsidR="00577AB5" w:rsidRDefault="00577AB5">
            <w:pPr>
              <w:pStyle w:val="ConsPlusNormal"/>
              <w:jc w:val="center"/>
            </w:pPr>
            <w:r>
              <w:t>2453,30</w:t>
            </w:r>
          </w:p>
        </w:tc>
        <w:tc>
          <w:tcPr>
            <w:tcW w:w="2551" w:type="dxa"/>
          </w:tcPr>
          <w:p w:rsidR="00577AB5" w:rsidRDefault="00577AB5">
            <w:pPr>
              <w:pStyle w:val="ConsPlusNormal"/>
              <w:jc w:val="center"/>
            </w:pPr>
            <w:r>
              <w:t>73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6206300,54</w:t>
            </w:r>
          </w:p>
        </w:tc>
      </w:tr>
      <w:tr w:rsidR="00577AB5">
        <w:tc>
          <w:tcPr>
            <w:tcW w:w="794" w:type="dxa"/>
          </w:tcPr>
          <w:p w:rsidR="00577AB5" w:rsidRDefault="00577AB5">
            <w:pPr>
              <w:pStyle w:val="ConsPlusNormal"/>
              <w:jc w:val="center"/>
            </w:pPr>
            <w:r>
              <w:t>24.</w:t>
            </w:r>
          </w:p>
        </w:tc>
        <w:tc>
          <w:tcPr>
            <w:tcW w:w="3118" w:type="dxa"/>
          </w:tcPr>
          <w:p w:rsidR="00577AB5" w:rsidRDefault="00577AB5">
            <w:pPr>
              <w:pStyle w:val="ConsPlusNormal"/>
            </w:pPr>
            <w:r>
              <w:t>г. Гай, ул. Молодежная, д. 55</w:t>
            </w:r>
          </w:p>
        </w:tc>
        <w:tc>
          <w:tcPr>
            <w:tcW w:w="1474" w:type="dxa"/>
          </w:tcPr>
          <w:p w:rsidR="00577AB5" w:rsidRDefault="00577AB5">
            <w:pPr>
              <w:pStyle w:val="ConsPlusNormal"/>
              <w:jc w:val="center"/>
            </w:pPr>
            <w:r>
              <w:t>2769,70</w:t>
            </w:r>
          </w:p>
        </w:tc>
        <w:tc>
          <w:tcPr>
            <w:tcW w:w="2551" w:type="dxa"/>
          </w:tcPr>
          <w:p w:rsidR="00577AB5" w:rsidRDefault="00577AB5">
            <w:pPr>
              <w:pStyle w:val="ConsPlusNormal"/>
              <w:jc w:val="center"/>
            </w:pPr>
            <w:r>
              <w:t>82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6262154,78</w:t>
            </w:r>
          </w:p>
        </w:tc>
      </w:tr>
      <w:tr w:rsidR="00577AB5">
        <w:tc>
          <w:tcPr>
            <w:tcW w:w="794" w:type="dxa"/>
          </w:tcPr>
          <w:p w:rsidR="00577AB5" w:rsidRDefault="00577AB5">
            <w:pPr>
              <w:pStyle w:val="ConsPlusNormal"/>
              <w:jc w:val="center"/>
            </w:pPr>
            <w:r>
              <w:t>25.</w:t>
            </w:r>
          </w:p>
        </w:tc>
        <w:tc>
          <w:tcPr>
            <w:tcW w:w="3118" w:type="dxa"/>
          </w:tcPr>
          <w:p w:rsidR="00577AB5" w:rsidRDefault="00577AB5">
            <w:pPr>
              <w:pStyle w:val="ConsPlusNormal"/>
            </w:pPr>
            <w:r>
              <w:t>г. Гай, ул. Орская, д. 109</w:t>
            </w:r>
          </w:p>
        </w:tc>
        <w:tc>
          <w:tcPr>
            <w:tcW w:w="1474" w:type="dxa"/>
          </w:tcPr>
          <w:p w:rsidR="00577AB5" w:rsidRDefault="00577AB5">
            <w:pPr>
              <w:pStyle w:val="ConsPlusNormal"/>
              <w:jc w:val="center"/>
            </w:pPr>
            <w:r>
              <w:t>6258,10</w:t>
            </w:r>
          </w:p>
        </w:tc>
        <w:tc>
          <w:tcPr>
            <w:tcW w:w="2551" w:type="dxa"/>
          </w:tcPr>
          <w:p w:rsidR="00577AB5" w:rsidRDefault="00577AB5">
            <w:pPr>
              <w:pStyle w:val="ConsPlusNormal"/>
              <w:jc w:val="center"/>
            </w:pPr>
            <w:r>
              <w:t>140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5032729,10</w:t>
            </w:r>
          </w:p>
        </w:tc>
      </w:tr>
      <w:tr w:rsidR="00577AB5">
        <w:tc>
          <w:tcPr>
            <w:tcW w:w="794" w:type="dxa"/>
          </w:tcPr>
          <w:p w:rsidR="00577AB5" w:rsidRDefault="00577AB5">
            <w:pPr>
              <w:pStyle w:val="ConsPlusNormal"/>
              <w:jc w:val="center"/>
            </w:pPr>
            <w:r>
              <w:t>26.</w:t>
            </w:r>
          </w:p>
        </w:tc>
        <w:tc>
          <w:tcPr>
            <w:tcW w:w="3118" w:type="dxa"/>
          </w:tcPr>
          <w:p w:rsidR="00577AB5" w:rsidRDefault="00577AB5">
            <w:pPr>
              <w:pStyle w:val="ConsPlusNormal"/>
            </w:pPr>
            <w:r>
              <w:t>г. Гай, ул. Орская, д. 114</w:t>
            </w:r>
          </w:p>
        </w:tc>
        <w:tc>
          <w:tcPr>
            <w:tcW w:w="1474" w:type="dxa"/>
          </w:tcPr>
          <w:p w:rsidR="00577AB5" w:rsidRDefault="00577AB5">
            <w:pPr>
              <w:pStyle w:val="ConsPlusNormal"/>
              <w:jc w:val="center"/>
            </w:pPr>
            <w:r>
              <w:t>672,60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973271,18</w:t>
            </w:r>
          </w:p>
        </w:tc>
      </w:tr>
      <w:tr w:rsidR="00577AB5">
        <w:tc>
          <w:tcPr>
            <w:tcW w:w="794" w:type="dxa"/>
          </w:tcPr>
          <w:p w:rsidR="00577AB5" w:rsidRDefault="00577AB5">
            <w:pPr>
              <w:pStyle w:val="ConsPlusNormal"/>
              <w:jc w:val="center"/>
            </w:pPr>
            <w:r>
              <w:lastRenderedPageBreak/>
              <w:t>27.</w:t>
            </w:r>
          </w:p>
        </w:tc>
        <w:tc>
          <w:tcPr>
            <w:tcW w:w="3118" w:type="dxa"/>
          </w:tcPr>
          <w:p w:rsidR="00577AB5" w:rsidRDefault="00577AB5">
            <w:pPr>
              <w:pStyle w:val="ConsPlusNormal"/>
            </w:pPr>
            <w:r>
              <w:t>г. Гай, ул. Орская, д. 126</w:t>
            </w:r>
          </w:p>
        </w:tc>
        <w:tc>
          <w:tcPr>
            <w:tcW w:w="1474" w:type="dxa"/>
          </w:tcPr>
          <w:p w:rsidR="00577AB5" w:rsidRDefault="00577AB5">
            <w:pPr>
              <w:pStyle w:val="ConsPlusNormal"/>
              <w:jc w:val="center"/>
            </w:pPr>
            <w:r>
              <w:t>8172,30</w:t>
            </w:r>
          </w:p>
        </w:tc>
        <w:tc>
          <w:tcPr>
            <w:tcW w:w="2551" w:type="dxa"/>
          </w:tcPr>
          <w:p w:rsidR="00577AB5" w:rsidRDefault="00577AB5">
            <w:pPr>
              <w:pStyle w:val="ConsPlusNormal"/>
              <w:jc w:val="center"/>
            </w:pPr>
            <w:r>
              <w:t>276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5911392,13</w:t>
            </w:r>
          </w:p>
        </w:tc>
      </w:tr>
      <w:tr w:rsidR="00577AB5">
        <w:tc>
          <w:tcPr>
            <w:tcW w:w="794" w:type="dxa"/>
          </w:tcPr>
          <w:p w:rsidR="00577AB5" w:rsidRDefault="00577AB5">
            <w:pPr>
              <w:pStyle w:val="ConsPlusNormal"/>
              <w:jc w:val="center"/>
            </w:pPr>
            <w:r>
              <w:t>28.</w:t>
            </w:r>
          </w:p>
        </w:tc>
        <w:tc>
          <w:tcPr>
            <w:tcW w:w="3118" w:type="dxa"/>
          </w:tcPr>
          <w:p w:rsidR="00577AB5" w:rsidRDefault="00577AB5">
            <w:pPr>
              <w:pStyle w:val="ConsPlusNormal"/>
            </w:pPr>
            <w:r>
              <w:t>г. Гай, ул. Орская, д. 132/2</w:t>
            </w:r>
          </w:p>
        </w:tc>
        <w:tc>
          <w:tcPr>
            <w:tcW w:w="1474" w:type="dxa"/>
          </w:tcPr>
          <w:p w:rsidR="00577AB5" w:rsidRDefault="00577AB5">
            <w:pPr>
              <w:pStyle w:val="ConsPlusNormal"/>
              <w:jc w:val="center"/>
            </w:pPr>
            <w:r>
              <w:t>13840,80</w:t>
            </w:r>
          </w:p>
        </w:tc>
        <w:tc>
          <w:tcPr>
            <w:tcW w:w="2551" w:type="dxa"/>
          </w:tcPr>
          <w:p w:rsidR="00577AB5" w:rsidRDefault="00577AB5">
            <w:pPr>
              <w:pStyle w:val="ConsPlusNormal"/>
              <w:jc w:val="center"/>
            </w:pPr>
            <w:r>
              <w:t>431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16515032,94</w:t>
            </w:r>
          </w:p>
        </w:tc>
      </w:tr>
      <w:tr w:rsidR="00577AB5">
        <w:tc>
          <w:tcPr>
            <w:tcW w:w="794" w:type="dxa"/>
          </w:tcPr>
          <w:p w:rsidR="00577AB5" w:rsidRDefault="00577AB5">
            <w:pPr>
              <w:pStyle w:val="ConsPlusNormal"/>
              <w:jc w:val="center"/>
            </w:pPr>
            <w:r>
              <w:t>29.</w:t>
            </w:r>
          </w:p>
        </w:tc>
        <w:tc>
          <w:tcPr>
            <w:tcW w:w="3118" w:type="dxa"/>
          </w:tcPr>
          <w:p w:rsidR="00577AB5" w:rsidRDefault="00577AB5">
            <w:pPr>
              <w:pStyle w:val="ConsPlusNormal"/>
            </w:pPr>
            <w:r>
              <w:t>г. Гай, ул. Советская, д. 13а</w:t>
            </w:r>
          </w:p>
        </w:tc>
        <w:tc>
          <w:tcPr>
            <w:tcW w:w="1474" w:type="dxa"/>
          </w:tcPr>
          <w:p w:rsidR="00577AB5" w:rsidRDefault="00577AB5">
            <w:pPr>
              <w:pStyle w:val="ConsPlusNormal"/>
              <w:jc w:val="center"/>
            </w:pPr>
            <w:r>
              <w:t>779,60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3860899,35</w:t>
            </w:r>
          </w:p>
        </w:tc>
      </w:tr>
      <w:tr w:rsidR="00577AB5">
        <w:tc>
          <w:tcPr>
            <w:tcW w:w="794" w:type="dxa"/>
          </w:tcPr>
          <w:p w:rsidR="00577AB5" w:rsidRDefault="00577AB5">
            <w:pPr>
              <w:pStyle w:val="ConsPlusNormal"/>
              <w:jc w:val="center"/>
            </w:pPr>
            <w:r>
              <w:t>30.</w:t>
            </w:r>
          </w:p>
        </w:tc>
        <w:tc>
          <w:tcPr>
            <w:tcW w:w="3118" w:type="dxa"/>
          </w:tcPr>
          <w:p w:rsidR="00577AB5" w:rsidRDefault="00577AB5">
            <w:pPr>
              <w:pStyle w:val="ConsPlusNormal"/>
            </w:pPr>
            <w:r>
              <w:t>г. Гай, ул. Советская, д. 4а</w:t>
            </w:r>
          </w:p>
        </w:tc>
        <w:tc>
          <w:tcPr>
            <w:tcW w:w="1474" w:type="dxa"/>
          </w:tcPr>
          <w:p w:rsidR="00577AB5" w:rsidRDefault="00577AB5">
            <w:pPr>
              <w:pStyle w:val="ConsPlusNormal"/>
              <w:jc w:val="center"/>
            </w:pPr>
            <w:r>
              <w:t>2663,90</w:t>
            </w:r>
          </w:p>
        </w:tc>
        <w:tc>
          <w:tcPr>
            <w:tcW w:w="2551" w:type="dxa"/>
          </w:tcPr>
          <w:p w:rsidR="00577AB5" w:rsidRDefault="00577AB5">
            <w:pPr>
              <w:pStyle w:val="ConsPlusNormal"/>
              <w:jc w:val="center"/>
            </w:pPr>
            <w:r>
              <w:t>102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6315225,50</w:t>
            </w:r>
          </w:p>
        </w:tc>
      </w:tr>
      <w:tr w:rsidR="00577AB5">
        <w:tc>
          <w:tcPr>
            <w:tcW w:w="794" w:type="dxa"/>
          </w:tcPr>
          <w:p w:rsidR="00577AB5" w:rsidRDefault="00577AB5">
            <w:pPr>
              <w:pStyle w:val="ConsPlusNormal"/>
              <w:jc w:val="center"/>
            </w:pPr>
            <w:r>
              <w:t>31.</w:t>
            </w:r>
          </w:p>
        </w:tc>
        <w:tc>
          <w:tcPr>
            <w:tcW w:w="3118" w:type="dxa"/>
          </w:tcPr>
          <w:p w:rsidR="00577AB5" w:rsidRDefault="00577AB5">
            <w:pPr>
              <w:pStyle w:val="ConsPlusNormal"/>
            </w:pPr>
            <w:r>
              <w:t>г. Гай, ул. Советская, д. 5а</w:t>
            </w:r>
          </w:p>
        </w:tc>
        <w:tc>
          <w:tcPr>
            <w:tcW w:w="1474" w:type="dxa"/>
          </w:tcPr>
          <w:p w:rsidR="00577AB5" w:rsidRDefault="00577AB5">
            <w:pPr>
              <w:pStyle w:val="ConsPlusNormal"/>
              <w:jc w:val="center"/>
            </w:pPr>
            <w:r>
              <w:t>1016,50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6958788,39</w:t>
            </w:r>
          </w:p>
        </w:tc>
      </w:tr>
      <w:tr w:rsidR="00577AB5">
        <w:tc>
          <w:tcPr>
            <w:tcW w:w="794" w:type="dxa"/>
          </w:tcPr>
          <w:p w:rsidR="00577AB5" w:rsidRDefault="00577AB5">
            <w:pPr>
              <w:pStyle w:val="ConsPlusNormal"/>
              <w:jc w:val="center"/>
            </w:pPr>
            <w:r>
              <w:t>32.</w:t>
            </w:r>
          </w:p>
        </w:tc>
        <w:tc>
          <w:tcPr>
            <w:tcW w:w="3118" w:type="dxa"/>
          </w:tcPr>
          <w:p w:rsidR="00577AB5" w:rsidRDefault="00577AB5">
            <w:pPr>
              <w:pStyle w:val="ConsPlusNormal"/>
            </w:pPr>
            <w:r>
              <w:t>г. Гай, ул. Советская, д. 6а</w:t>
            </w:r>
          </w:p>
        </w:tc>
        <w:tc>
          <w:tcPr>
            <w:tcW w:w="1474" w:type="dxa"/>
          </w:tcPr>
          <w:p w:rsidR="00577AB5" w:rsidRDefault="00577AB5">
            <w:pPr>
              <w:pStyle w:val="ConsPlusNormal"/>
              <w:jc w:val="center"/>
            </w:pPr>
            <w:r>
              <w:t>2695,60</w:t>
            </w:r>
          </w:p>
        </w:tc>
        <w:tc>
          <w:tcPr>
            <w:tcW w:w="2551" w:type="dxa"/>
          </w:tcPr>
          <w:p w:rsidR="00577AB5" w:rsidRDefault="00577AB5">
            <w:pPr>
              <w:pStyle w:val="ConsPlusNormal"/>
              <w:jc w:val="center"/>
            </w:pPr>
            <w:r>
              <w:t>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6251181,27</w:t>
            </w:r>
          </w:p>
        </w:tc>
      </w:tr>
      <w:tr w:rsidR="00577AB5">
        <w:tc>
          <w:tcPr>
            <w:tcW w:w="794" w:type="dxa"/>
          </w:tcPr>
          <w:p w:rsidR="00577AB5" w:rsidRDefault="00577AB5">
            <w:pPr>
              <w:pStyle w:val="ConsPlusNormal"/>
              <w:jc w:val="center"/>
            </w:pPr>
            <w:r>
              <w:t>33.</w:t>
            </w:r>
          </w:p>
        </w:tc>
        <w:tc>
          <w:tcPr>
            <w:tcW w:w="3118" w:type="dxa"/>
          </w:tcPr>
          <w:p w:rsidR="00577AB5" w:rsidRDefault="00577AB5">
            <w:pPr>
              <w:pStyle w:val="ConsPlusNormal"/>
            </w:pPr>
            <w:r>
              <w:t>г. Гай, ул. Советская, д. 7</w:t>
            </w:r>
          </w:p>
        </w:tc>
        <w:tc>
          <w:tcPr>
            <w:tcW w:w="1474" w:type="dxa"/>
          </w:tcPr>
          <w:p w:rsidR="00577AB5" w:rsidRDefault="00577AB5">
            <w:pPr>
              <w:pStyle w:val="ConsPlusNormal"/>
              <w:jc w:val="center"/>
            </w:pPr>
            <w:r>
              <w:t>2161,10</w:t>
            </w:r>
          </w:p>
        </w:tc>
        <w:tc>
          <w:tcPr>
            <w:tcW w:w="2551" w:type="dxa"/>
          </w:tcPr>
          <w:p w:rsidR="00577AB5" w:rsidRDefault="00577AB5">
            <w:pPr>
              <w:pStyle w:val="ConsPlusNormal"/>
              <w:jc w:val="center"/>
            </w:pPr>
            <w:r>
              <w:t>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6170249,62</w:t>
            </w:r>
          </w:p>
        </w:tc>
      </w:tr>
      <w:tr w:rsidR="00577AB5">
        <w:tc>
          <w:tcPr>
            <w:tcW w:w="13606" w:type="dxa"/>
            <w:gridSpan w:val="7"/>
          </w:tcPr>
          <w:p w:rsidR="00577AB5" w:rsidRDefault="00577AB5">
            <w:pPr>
              <w:pStyle w:val="ConsPlusNormal"/>
              <w:jc w:val="center"/>
              <w:outlineLvl w:val="3"/>
            </w:pPr>
            <w:r>
              <w:t>8. Муниципальное образование город Бугуруслан</w:t>
            </w:r>
          </w:p>
        </w:tc>
      </w:tr>
      <w:tr w:rsidR="00577AB5">
        <w:tc>
          <w:tcPr>
            <w:tcW w:w="3912" w:type="dxa"/>
            <w:gridSpan w:val="2"/>
          </w:tcPr>
          <w:p w:rsidR="00577AB5" w:rsidRDefault="00577AB5">
            <w:pPr>
              <w:pStyle w:val="ConsPlusNormal"/>
            </w:pPr>
            <w:r>
              <w:t>Итого по муниципальному образованию город Бугуруслан</w:t>
            </w:r>
          </w:p>
        </w:tc>
        <w:tc>
          <w:tcPr>
            <w:tcW w:w="1474" w:type="dxa"/>
          </w:tcPr>
          <w:p w:rsidR="00577AB5" w:rsidRDefault="00577AB5">
            <w:pPr>
              <w:pStyle w:val="ConsPlusNormal"/>
              <w:jc w:val="center"/>
            </w:pPr>
            <w:r>
              <w:t>94470,00</w:t>
            </w:r>
          </w:p>
        </w:tc>
        <w:tc>
          <w:tcPr>
            <w:tcW w:w="2551" w:type="dxa"/>
          </w:tcPr>
          <w:p w:rsidR="00577AB5" w:rsidRDefault="00577AB5">
            <w:pPr>
              <w:pStyle w:val="ConsPlusNormal"/>
              <w:jc w:val="center"/>
            </w:pPr>
            <w:r>
              <w:t>3167</w:t>
            </w:r>
          </w:p>
        </w:tc>
        <w:tc>
          <w:tcPr>
            <w:tcW w:w="1984" w:type="dxa"/>
          </w:tcPr>
          <w:p w:rsidR="00577AB5" w:rsidRDefault="00577AB5">
            <w:pPr>
              <w:pStyle w:val="ConsPlusNormal"/>
              <w:jc w:val="center"/>
            </w:pPr>
            <w:r>
              <w:t>37</w:t>
            </w:r>
          </w:p>
        </w:tc>
        <w:tc>
          <w:tcPr>
            <w:tcW w:w="1701" w:type="dxa"/>
          </w:tcPr>
          <w:p w:rsidR="00577AB5" w:rsidRDefault="00577AB5">
            <w:pPr>
              <w:pStyle w:val="ConsPlusNormal"/>
              <w:jc w:val="center"/>
            </w:pPr>
            <w:r>
              <w:t>36</w:t>
            </w:r>
          </w:p>
        </w:tc>
        <w:tc>
          <w:tcPr>
            <w:tcW w:w="1984" w:type="dxa"/>
          </w:tcPr>
          <w:p w:rsidR="00577AB5" w:rsidRDefault="00577AB5">
            <w:pPr>
              <w:pStyle w:val="ConsPlusNormal"/>
              <w:jc w:val="center"/>
            </w:pPr>
            <w:r>
              <w:t>135858593,85</w:t>
            </w:r>
          </w:p>
        </w:tc>
      </w:tr>
      <w:tr w:rsidR="00577AB5">
        <w:tc>
          <w:tcPr>
            <w:tcW w:w="794" w:type="dxa"/>
          </w:tcPr>
          <w:p w:rsidR="00577AB5" w:rsidRDefault="00577AB5">
            <w:pPr>
              <w:pStyle w:val="ConsPlusNormal"/>
              <w:jc w:val="center"/>
            </w:pPr>
            <w:r>
              <w:t>34.</w:t>
            </w:r>
          </w:p>
        </w:tc>
        <w:tc>
          <w:tcPr>
            <w:tcW w:w="3118" w:type="dxa"/>
          </w:tcPr>
          <w:p w:rsidR="00577AB5" w:rsidRDefault="00577AB5">
            <w:pPr>
              <w:pStyle w:val="ConsPlusNormal"/>
            </w:pPr>
            <w:r>
              <w:t>г. Бугуруслан, 1 квартал, д. 6</w:t>
            </w:r>
          </w:p>
        </w:tc>
        <w:tc>
          <w:tcPr>
            <w:tcW w:w="1474" w:type="dxa"/>
          </w:tcPr>
          <w:p w:rsidR="00577AB5" w:rsidRDefault="00577AB5">
            <w:pPr>
              <w:pStyle w:val="ConsPlusNormal"/>
              <w:jc w:val="center"/>
            </w:pPr>
            <w:r>
              <w:t>2484,30</w:t>
            </w:r>
          </w:p>
        </w:tc>
        <w:tc>
          <w:tcPr>
            <w:tcW w:w="2551" w:type="dxa"/>
          </w:tcPr>
          <w:p w:rsidR="00577AB5" w:rsidRDefault="00577AB5">
            <w:pPr>
              <w:pStyle w:val="ConsPlusNormal"/>
              <w:jc w:val="center"/>
            </w:pPr>
            <w:r>
              <w:t>108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1246524,07</w:t>
            </w:r>
          </w:p>
        </w:tc>
      </w:tr>
      <w:tr w:rsidR="00577AB5">
        <w:tc>
          <w:tcPr>
            <w:tcW w:w="794" w:type="dxa"/>
          </w:tcPr>
          <w:p w:rsidR="00577AB5" w:rsidRDefault="00577AB5">
            <w:pPr>
              <w:pStyle w:val="ConsPlusNormal"/>
              <w:jc w:val="center"/>
            </w:pPr>
            <w:r>
              <w:t>35.</w:t>
            </w:r>
          </w:p>
        </w:tc>
        <w:tc>
          <w:tcPr>
            <w:tcW w:w="3118" w:type="dxa"/>
          </w:tcPr>
          <w:p w:rsidR="00577AB5" w:rsidRDefault="00577AB5">
            <w:pPr>
              <w:pStyle w:val="ConsPlusNormal"/>
            </w:pPr>
            <w:r>
              <w:t>г. Бугуруслан, 1 микрорайон, д. 1</w:t>
            </w:r>
          </w:p>
        </w:tc>
        <w:tc>
          <w:tcPr>
            <w:tcW w:w="1474" w:type="dxa"/>
          </w:tcPr>
          <w:p w:rsidR="00577AB5" w:rsidRDefault="00577AB5">
            <w:pPr>
              <w:pStyle w:val="ConsPlusNormal"/>
              <w:jc w:val="center"/>
            </w:pPr>
            <w:r>
              <w:t>8082,50</w:t>
            </w:r>
          </w:p>
        </w:tc>
        <w:tc>
          <w:tcPr>
            <w:tcW w:w="2551" w:type="dxa"/>
          </w:tcPr>
          <w:p w:rsidR="00577AB5" w:rsidRDefault="00577AB5">
            <w:pPr>
              <w:pStyle w:val="ConsPlusNormal"/>
              <w:jc w:val="center"/>
            </w:pPr>
            <w:r>
              <w:t>250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4599883,89</w:t>
            </w:r>
          </w:p>
        </w:tc>
      </w:tr>
      <w:tr w:rsidR="00577AB5">
        <w:tc>
          <w:tcPr>
            <w:tcW w:w="794" w:type="dxa"/>
          </w:tcPr>
          <w:p w:rsidR="00577AB5" w:rsidRDefault="00577AB5">
            <w:pPr>
              <w:pStyle w:val="ConsPlusNormal"/>
              <w:jc w:val="center"/>
            </w:pPr>
            <w:r>
              <w:t>36.</w:t>
            </w:r>
          </w:p>
        </w:tc>
        <w:tc>
          <w:tcPr>
            <w:tcW w:w="3118" w:type="dxa"/>
          </w:tcPr>
          <w:p w:rsidR="00577AB5" w:rsidRDefault="00577AB5">
            <w:pPr>
              <w:pStyle w:val="ConsPlusNormal"/>
            </w:pPr>
            <w:r>
              <w:t>г. Бугуруслан, 1 микрорайон, д. 13</w:t>
            </w:r>
          </w:p>
        </w:tc>
        <w:tc>
          <w:tcPr>
            <w:tcW w:w="1474" w:type="dxa"/>
          </w:tcPr>
          <w:p w:rsidR="00577AB5" w:rsidRDefault="00577AB5">
            <w:pPr>
              <w:pStyle w:val="ConsPlusNormal"/>
              <w:jc w:val="center"/>
            </w:pPr>
            <w:r>
              <w:t>6529,30</w:t>
            </w:r>
          </w:p>
        </w:tc>
        <w:tc>
          <w:tcPr>
            <w:tcW w:w="2551" w:type="dxa"/>
          </w:tcPr>
          <w:p w:rsidR="00577AB5" w:rsidRDefault="00577AB5">
            <w:pPr>
              <w:pStyle w:val="ConsPlusNormal"/>
              <w:jc w:val="center"/>
            </w:pPr>
            <w:r>
              <w:t>260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705602,30</w:t>
            </w:r>
          </w:p>
        </w:tc>
      </w:tr>
      <w:tr w:rsidR="00577AB5">
        <w:tc>
          <w:tcPr>
            <w:tcW w:w="794" w:type="dxa"/>
          </w:tcPr>
          <w:p w:rsidR="00577AB5" w:rsidRDefault="00577AB5">
            <w:pPr>
              <w:pStyle w:val="ConsPlusNormal"/>
              <w:jc w:val="center"/>
            </w:pPr>
            <w:r>
              <w:t>37.</w:t>
            </w:r>
          </w:p>
        </w:tc>
        <w:tc>
          <w:tcPr>
            <w:tcW w:w="3118" w:type="dxa"/>
          </w:tcPr>
          <w:p w:rsidR="00577AB5" w:rsidRDefault="00577AB5">
            <w:pPr>
              <w:pStyle w:val="ConsPlusNormal"/>
            </w:pPr>
            <w:r>
              <w:t>г. Бугуруслан, 1 микрорайон, д. 19а</w:t>
            </w:r>
          </w:p>
        </w:tc>
        <w:tc>
          <w:tcPr>
            <w:tcW w:w="1474" w:type="dxa"/>
          </w:tcPr>
          <w:p w:rsidR="00577AB5" w:rsidRDefault="00577AB5">
            <w:pPr>
              <w:pStyle w:val="ConsPlusNormal"/>
              <w:jc w:val="center"/>
            </w:pPr>
            <w:r>
              <w:t>2915,70</w:t>
            </w:r>
          </w:p>
        </w:tc>
        <w:tc>
          <w:tcPr>
            <w:tcW w:w="2551" w:type="dxa"/>
          </w:tcPr>
          <w:p w:rsidR="00577AB5" w:rsidRDefault="00577AB5">
            <w:pPr>
              <w:pStyle w:val="ConsPlusNormal"/>
              <w:jc w:val="center"/>
            </w:pPr>
            <w:r>
              <w:t>96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2512632,97</w:t>
            </w:r>
          </w:p>
        </w:tc>
      </w:tr>
      <w:tr w:rsidR="00577AB5">
        <w:tc>
          <w:tcPr>
            <w:tcW w:w="794" w:type="dxa"/>
          </w:tcPr>
          <w:p w:rsidR="00577AB5" w:rsidRDefault="00577AB5">
            <w:pPr>
              <w:pStyle w:val="ConsPlusNormal"/>
              <w:jc w:val="center"/>
            </w:pPr>
            <w:r>
              <w:t>38.</w:t>
            </w:r>
          </w:p>
        </w:tc>
        <w:tc>
          <w:tcPr>
            <w:tcW w:w="3118" w:type="dxa"/>
          </w:tcPr>
          <w:p w:rsidR="00577AB5" w:rsidRDefault="00577AB5">
            <w:pPr>
              <w:pStyle w:val="ConsPlusNormal"/>
            </w:pPr>
            <w:r>
              <w:t>г. Бугуруслан, 1 микрорайон, д. 5а</w:t>
            </w:r>
          </w:p>
        </w:tc>
        <w:tc>
          <w:tcPr>
            <w:tcW w:w="1474" w:type="dxa"/>
          </w:tcPr>
          <w:p w:rsidR="00577AB5" w:rsidRDefault="00577AB5">
            <w:pPr>
              <w:pStyle w:val="ConsPlusNormal"/>
              <w:jc w:val="center"/>
            </w:pPr>
            <w:r>
              <w:t>6412,60</w:t>
            </w:r>
          </w:p>
        </w:tc>
        <w:tc>
          <w:tcPr>
            <w:tcW w:w="2551" w:type="dxa"/>
          </w:tcPr>
          <w:p w:rsidR="00577AB5" w:rsidRDefault="00577AB5">
            <w:pPr>
              <w:pStyle w:val="ConsPlusNormal"/>
              <w:jc w:val="center"/>
            </w:pPr>
            <w:r>
              <w:t>160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1799163,82</w:t>
            </w:r>
          </w:p>
        </w:tc>
      </w:tr>
      <w:tr w:rsidR="00577AB5">
        <w:tc>
          <w:tcPr>
            <w:tcW w:w="794" w:type="dxa"/>
          </w:tcPr>
          <w:p w:rsidR="00577AB5" w:rsidRDefault="00577AB5">
            <w:pPr>
              <w:pStyle w:val="ConsPlusNormal"/>
              <w:jc w:val="center"/>
            </w:pPr>
            <w:r>
              <w:t>39.</w:t>
            </w:r>
          </w:p>
        </w:tc>
        <w:tc>
          <w:tcPr>
            <w:tcW w:w="3118" w:type="dxa"/>
          </w:tcPr>
          <w:p w:rsidR="00577AB5" w:rsidRDefault="00577AB5">
            <w:pPr>
              <w:pStyle w:val="ConsPlusNormal"/>
            </w:pPr>
            <w:r>
              <w:t>г. Бугуруслан, 2 микрорайон, д. 17а</w:t>
            </w:r>
          </w:p>
        </w:tc>
        <w:tc>
          <w:tcPr>
            <w:tcW w:w="1474" w:type="dxa"/>
          </w:tcPr>
          <w:p w:rsidR="00577AB5" w:rsidRDefault="00577AB5">
            <w:pPr>
              <w:pStyle w:val="ConsPlusNormal"/>
              <w:jc w:val="center"/>
            </w:pPr>
            <w:r>
              <w:t>2230,80</w:t>
            </w:r>
          </w:p>
        </w:tc>
        <w:tc>
          <w:tcPr>
            <w:tcW w:w="2551" w:type="dxa"/>
          </w:tcPr>
          <w:p w:rsidR="00577AB5" w:rsidRDefault="00577AB5">
            <w:pPr>
              <w:pStyle w:val="ConsPlusNormal"/>
              <w:jc w:val="center"/>
            </w:pPr>
            <w:r>
              <w:t>96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3851009,34</w:t>
            </w:r>
          </w:p>
        </w:tc>
      </w:tr>
      <w:tr w:rsidR="00577AB5">
        <w:tc>
          <w:tcPr>
            <w:tcW w:w="794" w:type="dxa"/>
          </w:tcPr>
          <w:p w:rsidR="00577AB5" w:rsidRDefault="00577AB5">
            <w:pPr>
              <w:pStyle w:val="ConsPlusNormal"/>
              <w:jc w:val="center"/>
            </w:pPr>
            <w:r>
              <w:t>40.</w:t>
            </w:r>
          </w:p>
        </w:tc>
        <w:tc>
          <w:tcPr>
            <w:tcW w:w="3118" w:type="dxa"/>
          </w:tcPr>
          <w:p w:rsidR="00577AB5" w:rsidRDefault="00577AB5">
            <w:pPr>
              <w:pStyle w:val="ConsPlusNormal"/>
            </w:pPr>
            <w:r>
              <w:t xml:space="preserve">г. Бугуруслан, 2 микрорайон, д. </w:t>
            </w:r>
            <w:r>
              <w:lastRenderedPageBreak/>
              <w:t>32</w:t>
            </w:r>
          </w:p>
        </w:tc>
        <w:tc>
          <w:tcPr>
            <w:tcW w:w="1474" w:type="dxa"/>
          </w:tcPr>
          <w:p w:rsidR="00577AB5" w:rsidRDefault="00577AB5">
            <w:pPr>
              <w:pStyle w:val="ConsPlusNormal"/>
              <w:jc w:val="center"/>
            </w:pPr>
            <w:r>
              <w:lastRenderedPageBreak/>
              <w:t>4523,90</w:t>
            </w:r>
          </w:p>
        </w:tc>
        <w:tc>
          <w:tcPr>
            <w:tcW w:w="2551" w:type="dxa"/>
          </w:tcPr>
          <w:p w:rsidR="00577AB5" w:rsidRDefault="00577AB5">
            <w:pPr>
              <w:pStyle w:val="ConsPlusNormal"/>
              <w:jc w:val="center"/>
            </w:pPr>
            <w:r>
              <w:t>132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3749406,58</w:t>
            </w:r>
          </w:p>
        </w:tc>
      </w:tr>
      <w:tr w:rsidR="00577AB5">
        <w:tc>
          <w:tcPr>
            <w:tcW w:w="794" w:type="dxa"/>
          </w:tcPr>
          <w:p w:rsidR="00577AB5" w:rsidRDefault="00577AB5">
            <w:pPr>
              <w:pStyle w:val="ConsPlusNormal"/>
              <w:jc w:val="center"/>
            </w:pPr>
            <w:r>
              <w:lastRenderedPageBreak/>
              <w:t>41.</w:t>
            </w:r>
          </w:p>
        </w:tc>
        <w:tc>
          <w:tcPr>
            <w:tcW w:w="3118" w:type="dxa"/>
          </w:tcPr>
          <w:p w:rsidR="00577AB5" w:rsidRDefault="00577AB5">
            <w:pPr>
              <w:pStyle w:val="ConsPlusNormal"/>
            </w:pPr>
            <w:r>
              <w:t>г. Бугуруслан, 2 микрорайон, д. 35</w:t>
            </w:r>
          </w:p>
        </w:tc>
        <w:tc>
          <w:tcPr>
            <w:tcW w:w="1474" w:type="dxa"/>
          </w:tcPr>
          <w:p w:rsidR="00577AB5" w:rsidRDefault="00577AB5">
            <w:pPr>
              <w:pStyle w:val="ConsPlusNormal"/>
              <w:jc w:val="center"/>
            </w:pPr>
            <w:r>
              <w:t>6364,90</w:t>
            </w:r>
          </w:p>
        </w:tc>
        <w:tc>
          <w:tcPr>
            <w:tcW w:w="2551" w:type="dxa"/>
          </w:tcPr>
          <w:p w:rsidR="00577AB5" w:rsidRDefault="00577AB5">
            <w:pPr>
              <w:pStyle w:val="ConsPlusNormal"/>
              <w:jc w:val="center"/>
            </w:pPr>
            <w:r>
              <w:t>248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8861888,25</w:t>
            </w:r>
          </w:p>
        </w:tc>
      </w:tr>
      <w:tr w:rsidR="00577AB5">
        <w:tc>
          <w:tcPr>
            <w:tcW w:w="794" w:type="dxa"/>
          </w:tcPr>
          <w:p w:rsidR="00577AB5" w:rsidRDefault="00577AB5">
            <w:pPr>
              <w:pStyle w:val="ConsPlusNormal"/>
              <w:jc w:val="center"/>
            </w:pPr>
            <w:r>
              <w:t>42.</w:t>
            </w:r>
          </w:p>
        </w:tc>
        <w:tc>
          <w:tcPr>
            <w:tcW w:w="3118" w:type="dxa"/>
          </w:tcPr>
          <w:p w:rsidR="00577AB5" w:rsidRDefault="00577AB5">
            <w:pPr>
              <w:pStyle w:val="ConsPlusNormal"/>
            </w:pPr>
            <w:r>
              <w:t>г. Бугуруслан, 2 микрорайон, д. 7</w:t>
            </w:r>
          </w:p>
        </w:tc>
        <w:tc>
          <w:tcPr>
            <w:tcW w:w="1474" w:type="dxa"/>
          </w:tcPr>
          <w:p w:rsidR="00577AB5" w:rsidRDefault="00577AB5">
            <w:pPr>
              <w:pStyle w:val="ConsPlusNormal"/>
              <w:jc w:val="center"/>
            </w:pPr>
            <w:r>
              <w:t>3683,50</w:t>
            </w:r>
          </w:p>
        </w:tc>
        <w:tc>
          <w:tcPr>
            <w:tcW w:w="2551" w:type="dxa"/>
          </w:tcPr>
          <w:p w:rsidR="00577AB5" w:rsidRDefault="00577AB5">
            <w:pPr>
              <w:pStyle w:val="ConsPlusNormal"/>
              <w:jc w:val="center"/>
            </w:pPr>
            <w:r>
              <w:t>136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9433449,80</w:t>
            </w:r>
          </w:p>
        </w:tc>
      </w:tr>
      <w:tr w:rsidR="00577AB5">
        <w:tc>
          <w:tcPr>
            <w:tcW w:w="794" w:type="dxa"/>
          </w:tcPr>
          <w:p w:rsidR="00577AB5" w:rsidRDefault="00577AB5">
            <w:pPr>
              <w:pStyle w:val="ConsPlusNormal"/>
              <w:jc w:val="center"/>
            </w:pPr>
            <w:r>
              <w:t>43.</w:t>
            </w:r>
          </w:p>
        </w:tc>
        <w:tc>
          <w:tcPr>
            <w:tcW w:w="3118" w:type="dxa"/>
          </w:tcPr>
          <w:p w:rsidR="00577AB5" w:rsidRDefault="00577AB5">
            <w:pPr>
              <w:pStyle w:val="ConsPlusNormal"/>
            </w:pPr>
            <w:r>
              <w:t>г. Бугуруслан, 2 микрорайон, д. 9</w:t>
            </w:r>
          </w:p>
        </w:tc>
        <w:tc>
          <w:tcPr>
            <w:tcW w:w="1474" w:type="dxa"/>
          </w:tcPr>
          <w:p w:rsidR="00577AB5" w:rsidRDefault="00577AB5">
            <w:pPr>
              <w:pStyle w:val="ConsPlusNormal"/>
              <w:jc w:val="center"/>
            </w:pPr>
            <w:r>
              <w:t>3345,50</w:t>
            </w:r>
          </w:p>
        </w:tc>
        <w:tc>
          <w:tcPr>
            <w:tcW w:w="2551" w:type="dxa"/>
          </w:tcPr>
          <w:p w:rsidR="00577AB5" w:rsidRDefault="00577AB5">
            <w:pPr>
              <w:pStyle w:val="ConsPlusNormal"/>
              <w:jc w:val="center"/>
            </w:pPr>
            <w:r>
              <w:t>216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5513432,22</w:t>
            </w:r>
          </w:p>
        </w:tc>
      </w:tr>
      <w:tr w:rsidR="00577AB5">
        <w:tc>
          <w:tcPr>
            <w:tcW w:w="794" w:type="dxa"/>
          </w:tcPr>
          <w:p w:rsidR="00577AB5" w:rsidRDefault="00577AB5">
            <w:pPr>
              <w:pStyle w:val="ConsPlusNormal"/>
              <w:jc w:val="center"/>
            </w:pPr>
            <w:r>
              <w:t>44.</w:t>
            </w:r>
          </w:p>
        </w:tc>
        <w:tc>
          <w:tcPr>
            <w:tcW w:w="3118" w:type="dxa"/>
          </w:tcPr>
          <w:p w:rsidR="00577AB5" w:rsidRDefault="00577AB5">
            <w:pPr>
              <w:pStyle w:val="ConsPlusNormal"/>
            </w:pPr>
            <w:r>
              <w:t>г. Бугуруслан, пер. Гвардейский, д. 8</w:t>
            </w:r>
          </w:p>
        </w:tc>
        <w:tc>
          <w:tcPr>
            <w:tcW w:w="1474" w:type="dxa"/>
          </w:tcPr>
          <w:p w:rsidR="00577AB5" w:rsidRDefault="00577AB5">
            <w:pPr>
              <w:pStyle w:val="ConsPlusNormal"/>
              <w:jc w:val="center"/>
            </w:pPr>
            <w:r>
              <w:t>1680,60</w:t>
            </w:r>
          </w:p>
        </w:tc>
        <w:tc>
          <w:tcPr>
            <w:tcW w:w="2551" w:type="dxa"/>
          </w:tcPr>
          <w:p w:rsidR="00577AB5" w:rsidRDefault="00577AB5">
            <w:pPr>
              <w:pStyle w:val="ConsPlusNormal"/>
              <w:jc w:val="center"/>
            </w:pPr>
            <w:r>
              <w:t>56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4729667,47</w:t>
            </w:r>
          </w:p>
        </w:tc>
      </w:tr>
      <w:tr w:rsidR="00577AB5">
        <w:tc>
          <w:tcPr>
            <w:tcW w:w="794" w:type="dxa"/>
          </w:tcPr>
          <w:p w:rsidR="00577AB5" w:rsidRDefault="00577AB5">
            <w:pPr>
              <w:pStyle w:val="ConsPlusNormal"/>
              <w:jc w:val="center"/>
            </w:pPr>
            <w:r>
              <w:t>45.</w:t>
            </w:r>
          </w:p>
        </w:tc>
        <w:tc>
          <w:tcPr>
            <w:tcW w:w="3118" w:type="dxa"/>
          </w:tcPr>
          <w:p w:rsidR="00577AB5" w:rsidRDefault="00577AB5">
            <w:pPr>
              <w:pStyle w:val="ConsPlusNormal"/>
            </w:pPr>
            <w:r>
              <w:t>г. Бугуруслан, ул. Гая, д. 16</w:t>
            </w:r>
          </w:p>
        </w:tc>
        <w:tc>
          <w:tcPr>
            <w:tcW w:w="1474" w:type="dxa"/>
          </w:tcPr>
          <w:p w:rsidR="00577AB5" w:rsidRDefault="00577AB5">
            <w:pPr>
              <w:pStyle w:val="ConsPlusNormal"/>
              <w:jc w:val="center"/>
            </w:pPr>
            <w:r>
              <w:t>4127,90</w:t>
            </w:r>
          </w:p>
        </w:tc>
        <w:tc>
          <w:tcPr>
            <w:tcW w:w="2551" w:type="dxa"/>
          </w:tcPr>
          <w:p w:rsidR="00577AB5" w:rsidRDefault="00577AB5">
            <w:pPr>
              <w:pStyle w:val="ConsPlusNormal"/>
              <w:jc w:val="center"/>
            </w:pPr>
            <w:r>
              <w:t>165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5460102,88</w:t>
            </w:r>
          </w:p>
        </w:tc>
      </w:tr>
      <w:tr w:rsidR="00577AB5">
        <w:tc>
          <w:tcPr>
            <w:tcW w:w="794" w:type="dxa"/>
          </w:tcPr>
          <w:p w:rsidR="00577AB5" w:rsidRDefault="00577AB5">
            <w:pPr>
              <w:pStyle w:val="ConsPlusNormal"/>
              <w:jc w:val="center"/>
            </w:pPr>
            <w:r>
              <w:t>46.</w:t>
            </w:r>
          </w:p>
        </w:tc>
        <w:tc>
          <w:tcPr>
            <w:tcW w:w="3118" w:type="dxa"/>
          </w:tcPr>
          <w:p w:rsidR="00577AB5" w:rsidRDefault="00577AB5">
            <w:pPr>
              <w:pStyle w:val="ConsPlusNormal"/>
            </w:pPr>
            <w:r>
              <w:t>г. Бугуруслан, ул. Заводская, д. 5</w:t>
            </w:r>
          </w:p>
        </w:tc>
        <w:tc>
          <w:tcPr>
            <w:tcW w:w="1474" w:type="dxa"/>
          </w:tcPr>
          <w:p w:rsidR="00577AB5" w:rsidRDefault="00577AB5">
            <w:pPr>
              <w:pStyle w:val="ConsPlusNormal"/>
              <w:jc w:val="center"/>
            </w:pPr>
            <w:r>
              <w:t>804,50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330378,37</w:t>
            </w:r>
          </w:p>
        </w:tc>
      </w:tr>
      <w:tr w:rsidR="00577AB5">
        <w:tc>
          <w:tcPr>
            <w:tcW w:w="794" w:type="dxa"/>
          </w:tcPr>
          <w:p w:rsidR="00577AB5" w:rsidRDefault="00577AB5">
            <w:pPr>
              <w:pStyle w:val="ConsPlusNormal"/>
              <w:jc w:val="center"/>
            </w:pPr>
            <w:r>
              <w:t>47.</w:t>
            </w:r>
          </w:p>
        </w:tc>
        <w:tc>
          <w:tcPr>
            <w:tcW w:w="3118" w:type="dxa"/>
          </w:tcPr>
          <w:p w:rsidR="00577AB5" w:rsidRDefault="00577AB5">
            <w:pPr>
              <w:pStyle w:val="ConsPlusNormal"/>
            </w:pPr>
            <w:r>
              <w:t>г. Бугуруслан, ул. Коммунальная, д. 26</w:t>
            </w:r>
          </w:p>
        </w:tc>
        <w:tc>
          <w:tcPr>
            <w:tcW w:w="1474" w:type="dxa"/>
          </w:tcPr>
          <w:p w:rsidR="00577AB5" w:rsidRDefault="00577AB5">
            <w:pPr>
              <w:pStyle w:val="ConsPlusNormal"/>
              <w:jc w:val="center"/>
            </w:pPr>
            <w:r>
              <w:t>685,70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4063261,57</w:t>
            </w:r>
          </w:p>
        </w:tc>
      </w:tr>
      <w:tr w:rsidR="00577AB5">
        <w:tc>
          <w:tcPr>
            <w:tcW w:w="794" w:type="dxa"/>
          </w:tcPr>
          <w:p w:rsidR="00577AB5" w:rsidRDefault="00577AB5">
            <w:pPr>
              <w:pStyle w:val="ConsPlusNormal"/>
              <w:jc w:val="center"/>
            </w:pPr>
            <w:r>
              <w:t>48.</w:t>
            </w:r>
          </w:p>
        </w:tc>
        <w:tc>
          <w:tcPr>
            <w:tcW w:w="3118" w:type="dxa"/>
          </w:tcPr>
          <w:p w:rsidR="00577AB5" w:rsidRDefault="00577AB5">
            <w:pPr>
              <w:pStyle w:val="ConsPlusNormal"/>
            </w:pPr>
            <w:r>
              <w:t>г. Бугуруслан, ул. Коммунальная, д. 51</w:t>
            </w:r>
          </w:p>
        </w:tc>
        <w:tc>
          <w:tcPr>
            <w:tcW w:w="1474" w:type="dxa"/>
          </w:tcPr>
          <w:p w:rsidR="00577AB5" w:rsidRDefault="00577AB5">
            <w:pPr>
              <w:pStyle w:val="ConsPlusNormal"/>
              <w:jc w:val="center"/>
            </w:pPr>
            <w:r>
              <w:t>705,50</w:t>
            </w:r>
          </w:p>
        </w:tc>
        <w:tc>
          <w:tcPr>
            <w:tcW w:w="2551" w:type="dxa"/>
          </w:tcPr>
          <w:p w:rsidR="00577AB5" w:rsidRDefault="00577AB5">
            <w:pPr>
              <w:pStyle w:val="ConsPlusNormal"/>
              <w:jc w:val="center"/>
            </w:pPr>
            <w:r>
              <w:t>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2910925,04</w:t>
            </w:r>
          </w:p>
        </w:tc>
      </w:tr>
      <w:tr w:rsidR="00577AB5">
        <w:tc>
          <w:tcPr>
            <w:tcW w:w="794" w:type="dxa"/>
          </w:tcPr>
          <w:p w:rsidR="00577AB5" w:rsidRDefault="00577AB5">
            <w:pPr>
              <w:pStyle w:val="ConsPlusNormal"/>
              <w:jc w:val="center"/>
            </w:pPr>
            <w:r>
              <w:t>49.</w:t>
            </w:r>
          </w:p>
        </w:tc>
        <w:tc>
          <w:tcPr>
            <w:tcW w:w="3118" w:type="dxa"/>
          </w:tcPr>
          <w:p w:rsidR="00577AB5" w:rsidRDefault="00577AB5">
            <w:pPr>
              <w:pStyle w:val="ConsPlusNormal"/>
            </w:pPr>
            <w:r>
              <w:t>г. Бугуруслан, ул. Коммунальная, д. 52</w:t>
            </w:r>
          </w:p>
        </w:tc>
        <w:tc>
          <w:tcPr>
            <w:tcW w:w="1474" w:type="dxa"/>
          </w:tcPr>
          <w:p w:rsidR="00577AB5" w:rsidRDefault="00577AB5">
            <w:pPr>
              <w:pStyle w:val="ConsPlusNormal"/>
              <w:jc w:val="center"/>
            </w:pPr>
            <w:r>
              <w:t>745,40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2616460,32</w:t>
            </w:r>
          </w:p>
        </w:tc>
      </w:tr>
      <w:tr w:rsidR="00577AB5">
        <w:tc>
          <w:tcPr>
            <w:tcW w:w="794" w:type="dxa"/>
          </w:tcPr>
          <w:p w:rsidR="00577AB5" w:rsidRDefault="00577AB5">
            <w:pPr>
              <w:pStyle w:val="ConsPlusNormal"/>
              <w:jc w:val="center"/>
            </w:pPr>
            <w:r>
              <w:t>50.</w:t>
            </w:r>
          </w:p>
        </w:tc>
        <w:tc>
          <w:tcPr>
            <w:tcW w:w="3118" w:type="dxa"/>
          </w:tcPr>
          <w:p w:rsidR="00577AB5" w:rsidRDefault="00577AB5">
            <w:pPr>
              <w:pStyle w:val="ConsPlusNormal"/>
            </w:pPr>
            <w:r>
              <w:t>г. Бугуруслан, ул. Коммунистическая, д. 15</w:t>
            </w:r>
          </w:p>
        </w:tc>
        <w:tc>
          <w:tcPr>
            <w:tcW w:w="1474" w:type="dxa"/>
          </w:tcPr>
          <w:p w:rsidR="00577AB5" w:rsidRDefault="00577AB5">
            <w:pPr>
              <w:pStyle w:val="ConsPlusNormal"/>
              <w:jc w:val="center"/>
            </w:pPr>
            <w:r>
              <w:t>3239,50</w:t>
            </w:r>
          </w:p>
        </w:tc>
        <w:tc>
          <w:tcPr>
            <w:tcW w:w="2551" w:type="dxa"/>
          </w:tcPr>
          <w:p w:rsidR="00577AB5" w:rsidRDefault="00577AB5">
            <w:pPr>
              <w:pStyle w:val="ConsPlusNormal"/>
              <w:jc w:val="center"/>
            </w:pPr>
            <w:r>
              <w:t>81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1157133,85</w:t>
            </w:r>
          </w:p>
        </w:tc>
      </w:tr>
      <w:tr w:rsidR="00577AB5">
        <w:tc>
          <w:tcPr>
            <w:tcW w:w="794" w:type="dxa"/>
          </w:tcPr>
          <w:p w:rsidR="00577AB5" w:rsidRDefault="00577AB5">
            <w:pPr>
              <w:pStyle w:val="ConsPlusNormal"/>
              <w:jc w:val="center"/>
            </w:pPr>
            <w:r>
              <w:t>51.</w:t>
            </w:r>
          </w:p>
        </w:tc>
        <w:tc>
          <w:tcPr>
            <w:tcW w:w="3118" w:type="dxa"/>
          </w:tcPr>
          <w:p w:rsidR="00577AB5" w:rsidRDefault="00577AB5">
            <w:pPr>
              <w:pStyle w:val="ConsPlusNormal"/>
            </w:pPr>
            <w:r>
              <w:t>г. Бугуруслан, ул. Коммунистическая, д. 26</w:t>
            </w:r>
          </w:p>
        </w:tc>
        <w:tc>
          <w:tcPr>
            <w:tcW w:w="1474" w:type="dxa"/>
          </w:tcPr>
          <w:p w:rsidR="00577AB5" w:rsidRDefault="00577AB5">
            <w:pPr>
              <w:pStyle w:val="ConsPlusNormal"/>
              <w:jc w:val="center"/>
            </w:pPr>
            <w:r>
              <w:t>3932,10</w:t>
            </w:r>
          </w:p>
        </w:tc>
        <w:tc>
          <w:tcPr>
            <w:tcW w:w="2551" w:type="dxa"/>
          </w:tcPr>
          <w:p w:rsidR="00577AB5" w:rsidRDefault="00577AB5">
            <w:pPr>
              <w:pStyle w:val="ConsPlusNormal"/>
              <w:jc w:val="center"/>
            </w:pPr>
            <w:r>
              <w:t>156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7591217,21</w:t>
            </w:r>
          </w:p>
        </w:tc>
      </w:tr>
      <w:tr w:rsidR="00577AB5">
        <w:tc>
          <w:tcPr>
            <w:tcW w:w="794" w:type="dxa"/>
          </w:tcPr>
          <w:p w:rsidR="00577AB5" w:rsidRDefault="00577AB5">
            <w:pPr>
              <w:pStyle w:val="ConsPlusNormal"/>
              <w:jc w:val="center"/>
            </w:pPr>
            <w:r>
              <w:t>52.</w:t>
            </w:r>
          </w:p>
        </w:tc>
        <w:tc>
          <w:tcPr>
            <w:tcW w:w="3118" w:type="dxa"/>
          </w:tcPr>
          <w:p w:rsidR="00577AB5" w:rsidRDefault="00577AB5">
            <w:pPr>
              <w:pStyle w:val="ConsPlusNormal"/>
            </w:pPr>
            <w:r>
              <w:t>г. Бугуруслан, ул. Московская, д. 95</w:t>
            </w:r>
          </w:p>
        </w:tc>
        <w:tc>
          <w:tcPr>
            <w:tcW w:w="1474" w:type="dxa"/>
          </w:tcPr>
          <w:p w:rsidR="00577AB5" w:rsidRDefault="00577AB5">
            <w:pPr>
              <w:pStyle w:val="ConsPlusNormal"/>
              <w:jc w:val="center"/>
            </w:pPr>
            <w:r>
              <w:t>302,00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2305452,60</w:t>
            </w:r>
          </w:p>
        </w:tc>
      </w:tr>
      <w:tr w:rsidR="00577AB5">
        <w:tc>
          <w:tcPr>
            <w:tcW w:w="794" w:type="dxa"/>
          </w:tcPr>
          <w:p w:rsidR="00577AB5" w:rsidRDefault="00577AB5">
            <w:pPr>
              <w:pStyle w:val="ConsPlusNormal"/>
              <w:jc w:val="center"/>
            </w:pPr>
            <w:r>
              <w:lastRenderedPageBreak/>
              <w:t>53.</w:t>
            </w:r>
          </w:p>
        </w:tc>
        <w:tc>
          <w:tcPr>
            <w:tcW w:w="3118" w:type="dxa"/>
          </w:tcPr>
          <w:p w:rsidR="00577AB5" w:rsidRDefault="00577AB5">
            <w:pPr>
              <w:pStyle w:val="ConsPlusNormal"/>
            </w:pPr>
            <w:r>
              <w:t>г. Бугуруслан, ул. Оренбургская, д. 1а</w:t>
            </w:r>
          </w:p>
        </w:tc>
        <w:tc>
          <w:tcPr>
            <w:tcW w:w="1474" w:type="dxa"/>
          </w:tcPr>
          <w:p w:rsidR="00577AB5" w:rsidRDefault="00577AB5">
            <w:pPr>
              <w:pStyle w:val="ConsPlusNormal"/>
              <w:jc w:val="center"/>
            </w:pPr>
            <w:r>
              <w:t>3762,50</w:t>
            </w:r>
          </w:p>
        </w:tc>
        <w:tc>
          <w:tcPr>
            <w:tcW w:w="2551" w:type="dxa"/>
          </w:tcPr>
          <w:p w:rsidR="00577AB5" w:rsidRDefault="00577AB5">
            <w:pPr>
              <w:pStyle w:val="ConsPlusNormal"/>
              <w:jc w:val="center"/>
            </w:pPr>
            <w:r>
              <w:t>136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5853068,15</w:t>
            </w:r>
          </w:p>
        </w:tc>
      </w:tr>
      <w:tr w:rsidR="00577AB5">
        <w:tc>
          <w:tcPr>
            <w:tcW w:w="794" w:type="dxa"/>
          </w:tcPr>
          <w:p w:rsidR="00577AB5" w:rsidRDefault="00577AB5">
            <w:pPr>
              <w:pStyle w:val="ConsPlusNormal"/>
              <w:jc w:val="center"/>
            </w:pPr>
            <w:r>
              <w:t>54.</w:t>
            </w:r>
          </w:p>
        </w:tc>
        <w:tc>
          <w:tcPr>
            <w:tcW w:w="3118" w:type="dxa"/>
          </w:tcPr>
          <w:p w:rsidR="00577AB5" w:rsidRDefault="00577AB5">
            <w:pPr>
              <w:pStyle w:val="ConsPlusNormal"/>
            </w:pPr>
            <w:r>
              <w:t>г. Бугуруслан, ул. Пригородная, д. 17</w:t>
            </w:r>
          </w:p>
        </w:tc>
        <w:tc>
          <w:tcPr>
            <w:tcW w:w="1474" w:type="dxa"/>
          </w:tcPr>
          <w:p w:rsidR="00577AB5" w:rsidRDefault="00577AB5">
            <w:pPr>
              <w:pStyle w:val="ConsPlusNormal"/>
              <w:jc w:val="center"/>
            </w:pPr>
            <w:r>
              <w:t>921,20</w:t>
            </w:r>
          </w:p>
        </w:tc>
        <w:tc>
          <w:tcPr>
            <w:tcW w:w="2551" w:type="dxa"/>
          </w:tcPr>
          <w:p w:rsidR="00577AB5" w:rsidRDefault="00577AB5">
            <w:pPr>
              <w:pStyle w:val="ConsPlusNormal"/>
              <w:jc w:val="center"/>
            </w:pPr>
            <w:r>
              <w:t>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3802970,04</w:t>
            </w:r>
          </w:p>
        </w:tc>
      </w:tr>
      <w:tr w:rsidR="00577AB5">
        <w:tc>
          <w:tcPr>
            <w:tcW w:w="794" w:type="dxa"/>
          </w:tcPr>
          <w:p w:rsidR="00577AB5" w:rsidRDefault="00577AB5">
            <w:pPr>
              <w:pStyle w:val="ConsPlusNormal"/>
              <w:jc w:val="center"/>
            </w:pPr>
            <w:r>
              <w:t>55.</w:t>
            </w:r>
          </w:p>
        </w:tc>
        <w:tc>
          <w:tcPr>
            <w:tcW w:w="3118" w:type="dxa"/>
          </w:tcPr>
          <w:p w:rsidR="00577AB5" w:rsidRDefault="00577AB5">
            <w:pPr>
              <w:pStyle w:val="ConsPlusNormal"/>
            </w:pPr>
            <w:r>
              <w:t>г. Бугуруслан, ул. Пригородная, д. 6</w:t>
            </w:r>
          </w:p>
        </w:tc>
        <w:tc>
          <w:tcPr>
            <w:tcW w:w="1474" w:type="dxa"/>
          </w:tcPr>
          <w:p w:rsidR="00577AB5" w:rsidRDefault="00577AB5">
            <w:pPr>
              <w:pStyle w:val="ConsPlusNormal"/>
              <w:jc w:val="center"/>
            </w:pPr>
            <w:r>
              <w:t>1062,50</w:t>
            </w:r>
          </w:p>
        </w:tc>
        <w:tc>
          <w:tcPr>
            <w:tcW w:w="2551" w:type="dxa"/>
          </w:tcPr>
          <w:p w:rsidR="00577AB5" w:rsidRDefault="00577AB5">
            <w:pPr>
              <w:pStyle w:val="ConsPlusNormal"/>
              <w:jc w:val="center"/>
            </w:pPr>
            <w:r>
              <w:t>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398016,29</w:t>
            </w:r>
          </w:p>
        </w:tc>
      </w:tr>
      <w:tr w:rsidR="00577AB5">
        <w:tc>
          <w:tcPr>
            <w:tcW w:w="794" w:type="dxa"/>
          </w:tcPr>
          <w:p w:rsidR="00577AB5" w:rsidRDefault="00577AB5">
            <w:pPr>
              <w:pStyle w:val="ConsPlusNormal"/>
              <w:jc w:val="center"/>
            </w:pPr>
            <w:r>
              <w:t>56.</w:t>
            </w:r>
          </w:p>
        </w:tc>
        <w:tc>
          <w:tcPr>
            <w:tcW w:w="3118" w:type="dxa"/>
          </w:tcPr>
          <w:p w:rsidR="00577AB5" w:rsidRDefault="00577AB5">
            <w:pPr>
              <w:pStyle w:val="ConsPlusNormal"/>
            </w:pPr>
            <w:r>
              <w:t>г. Бугуруслан, ул. Промысловая, д. 35</w:t>
            </w:r>
          </w:p>
        </w:tc>
        <w:tc>
          <w:tcPr>
            <w:tcW w:w="1474" w:type="dxa"/>
          </w:tcPr>
          <w:p w:rsidR="00577AB5" w:rsidRDefault="00577AB5">
            <w:pPr>
              <w:pStyle w:val="ConsPlusNormal"/>
              <w:jc w:val="center"/>
            </w:pPr>
            <w:r>
              <w:t>696,30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3519248,41</w:t>
            </w:r>
          </w:p>
        </w:tc>
      </w:tr>
      <w:tr w:rsidR="00577AB5">
        <w:tc>
          <w:tcPr>
            <w:tcW w:w="794" w:type="dxa"/>
          </w:tcPr>
          <w:p w:rsidR="00577AB5" w:rsidRDefault="00577AB5">
            <w:pPr>
              <w:pStyle w:val="ConsPlusNormal"/>
              <w:jc w:val="center"/>
            </w:pPr>
            <w:r>
              <w:t>57.</w:t>
            </w:r>
          </w:p>
        </w:tc>
        <w:tc>
          <w:tcPr>
            <w:tcW w:w="3118" w:type="dxa"/>
          </w:tcPr>
          <w:p w:rsidR="00577AB5" w:rsidRDefault="00577AB5">
            <w:pPr>
              <w:pStyle w:val="ConsPlusNormal"/>
            </w:pPr>
            <w:r>
              <w:t>г. Бугуруслан, ул. Революционная, д. 47</w:t>
            </w:r>
          </w:p>
        </w:tc>
        <w:tc>
          <w:tcPr>
            <w:tcW w:w="1474" w:type="dxa"/>
          </w:tcPr>
          <w:p w:rsidR="00577AB5" w:rsidRDefault="00577AB5">
            <w:pPr>
              <w:pStyle w:val="ConsPlusNormal"/>
              <w:jc w:val="center"/>
            </w:pPr>
            <w:r>
              <w:t>2117,50</w:t>
            </w:r>
          </w:p>
        </w:tc>
        <w:tc>
          <w:tcPr>
            <w:tcW w:w="2551" w:type="dxa"/>
          </w:tcPr>
          <w:p w:rsidR="00577AB5" w:rsidRDefault="00577AB5">
            <w:pPr>
              <w:pStyle w:val="ConsPlusNormal"/>
              <w:jc w:val="center"/>
            </w:pPr>
            <w:r>
              <w:t>59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3858101,13</w:t>
            </w:r>
          </w:p>
        </w:tc>
      </w:tr>
      <w:tr w:rsidR="00577AB5">
        <w:tc>
          <w:tcPr>
            <w:tcW w:w="794" w:type="dxa"/>
          </w:tcPr>
          <w:p w:rsidR="00577AB5" w:rsidRDefault="00577AB5">
            <w:pPr>
              <w:pStyle w:val="ConsPlusNormal"/>
              <w:jc w:val="center"/>
            </w:pPr>
            <w:r>
              <w:t>58.</w:t>
            </w:r>
          </w:p>
        </w:tc>
        <w:tc>
          <w:tcPr>
            <w:tcW w:w="3118" w:type="dxa"/>
          </w:tcPr>
          <w:p w:rsidR="00577AB5" w:rsidRDefault="00577AB5">
            <w:pPr>
              <w:pStyle w:val="ConsPlusNormal"/>
            </w:pPr>
            <w:r>
              <w:t>г. Бугуруслан, ул. Революционная, д. 64</w:t>
            </w:r>
          </w:p>
        </w:tc>
        <w:tc>
          <w:tcPr>
            <w:tcW w:w="1474" w:type="dxa"/>
          </w:tcPr>
          <w:p w:rsidR="00577AB5" w:rsidRDefault="00577AB5">
            <w:pPr>
              <w:pStyle w:val="ConsPlusNormal"/>
              <w:jc w:val="center"/>
            </w:pPr>
            <w:r>
              <w:t>672,70</w:t>
            </w:r>
          </w:p>
        </w:tc>
        <w:tc>
          <w:tcPr>
            <w:tcW w:w="2551" w:type="dxa"/>
          </w:tcPr>
          <w:p w:rsidR="00577AB5" w:rsidRDefault="00577AB5">
            <w:pPr>
              <w:pStyle w:val="ConsPlusNormal"/>
              <w:jc w:val="center"/>
            </w:pPr>
            <w:r>
              <w:t>11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4042461,01</w:t>
            </w:r>
          </w:p>
        </w:tc>
      </w:tr>
      <w:tr w:rsidR="00577AB5">
        <w:tc>
          <w:tcPr>
            <w:tcW w:w="794" w:type="dxa"/>
          </w:tcPr>
          <w:p w:rsidR="00577AB5" w:rsidRDefault="00577AB5">
            <w:pPr>
              <w:pStyle w:val="ConsPlusNormal"/>
              <w:jc w:val="center"/>
            </w:pPr>
            <w:r>
              <w:t>59.</w:t>
            </w:r>
          </w:p>
        </w:tc>
        <w:tc>
          <w:tcPr>
            <w:tcW w:w="3118" w:type="dxa"/>
          </w:tcPr>
          <w:p w:rsidR="00577AB5" w:rsidRDefault="00577AB5">
            <w:pPr>
              <w:pStyle w:val="ConsPlusNormal"/>
            </w:pPr>
            <w:r>
              <w:t>г. Бугуруслан, ул. Революционная, д. 72</w:t>
            </w:r>
          </w:p>
        </w:tc>
        <w:tc>
          <w:tcPr>
            <w:tcW w:w="1474" w:type="dxa"/>
          </w:tcPr>
          <w:p w:rsidR="00577AB5" w:rsidRDefault="00577AB5">
            <w:pPr>
              <w:pStyle w:val="ConsPlusNormal"/>
              <w:jc w:val="center"/>
            </w:pPr>
            <w:r>
              <w:t>456,00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2178849,66</w:t>
            </w:r>
          </w:p>
        </w:tc>
      </w:tr>
      <w:tr w:rsidR="00577AB5">
        <w:tc>
          <w:tcPr>
            <w:tcW w:w="794" w:type="dxa"/>
          </w:tcPr>
          <w:p w:rsidR="00577AB5" w:rsidRDefault="00577AB5">
            <w:pPr>
              <w:pStyle w:val="ConsPlusNormal"/>
              <w:jc w:val="center"/>
            </w:pPr>
            <w:r>
              <w:t>60.</w:t>
            </w:r>
          </w:p>
        </w:tc>
        <w:tc>
          <w:tcPr>
            <w:tcW w:w="3118" w:type="dxa"/>
          </w:tcPr>
          <w:p w:rsidR="00577AB5" w:rsidRDefault="00577AB5">
            <w:pPr>
              <w:pStyle w:val="ConsPlusNormal"/>
            </w:pPr>
            <w:r>
              <w:t>г. Бугуруслан, ул. Тельмана, д. 11</w:t>
            </w:r>
          </w:p>
        </w:tc>
        <w:tc>
          <w:tcPr>
            <w:tcW w:w="1474" w:type="dxa"/>
          </w:tcPr>
          <w:p w:rsidR="00577AB5" w:rsidRDefault="00577AB5">
            <w:pPr>
              <w:pStyle w:val="ConsPlusNormal"/>
              <w:jc w:val="center"/>
            </w:pPr>
            <w:r>
              <w:t>694,60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3515968,49</w:t>
            </w:r>
          </w:p>
        </w:tc>
      </w:tr>
      <w:tr w:rsidR="00577AB5">
        <w:tc>
          <w:tcPr>
            <w:tcW w:w="794" w:type="dxa"/>
          </w:tcPr>
          <w:p w:rsidR="00577AB5" w:rsidRDefault="00577AB5">
            <w:pPr>
              <w:pStyle w:val="ConsPlusNormal"/>
              <w:jc w:val="center"/>
            </w:pPr>
            <w:r>
              <w:t>61.</w:t>
            </w:r>
          </w:p>
        </w:tc>
        <w:tc>
          <w:tcPr>
            <w:tcW w:w="3118" w:type="dxa"/>
          </w:tcPr>
          <w:p w:rsidR="00577AB5" w:rsidRDefault="00577AB5">
            <w:pPr>
              <w:pStyle w:val="ConsPlusNormal"/>
            </w:pPr>
            <w:r>
              <w:t>г. Бугуруслан, ул. Тельмана, д. 15</w:t>
            </w:r>
          </w:p>
        </w:tc>
        <w:tc>
          <w:tcPr>
            <w:tcW w:w="1474" w:type="dxa"/>
          </w:tcPr>
          <w:p w:rsidR="00577AB5" w:rsidRDefault="00577AB5">
            <w:pPr>
              <w:pStyle w:val="ConsPlusNormal"/>
              <w:jc w:val="center"/>
            </w:pPr>
            <w:r>
              <w:t>703,90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3856998,01</w:t>
            </w:r>
          </w:p>
        </w:tc>
      </w:tr>
      <w:tr w:rsidR="00577AB5">
        <w:tc>
          <w:tcPr>
            <w:tcW w:w="794" w:type="dxa"/>
          </w:tcPr>
          <w:p w:rsidR="00577AB5" w:rsidRDefault="00577AB5">
            <w:pPr>
              <w:pStyle w:val="ConsPlusNormal"/>
              <w:jc w:val="center"/>
            </w:pPr>
            <w:r>
              <w:t>62.</w:t>
            </w:r>
          </w:p>
        </w:tc>
        <w:tc>
          <w:tcPr>
            <w:tcW w:w="3118" w:type="dxa"/>
          </w:tcPr>
          <w:p w:rsidR="00577AB5" w:rsidRDefault="00577AB5">
            <w:pPr>
              <w:pStyle w:val="ConsPlusNormal"/>
            </w:pPr>
            <w:r>
              <w:t>г. Бугуруслан, ул. Тельмана, д. 2</w:t>
            </w:r>
          </w:p>
        </w:tc>
        <w:tc>
          <w:tcPr>
            <w:tcW w:w="1474" w:type="dxa"/>
          </w:tcPr>
          <w:p w:rsidR="00577AB5" w:rsidRDefault="00577AB5">
            <w:pPr>
              <w:pStyle w:val="ConsPlusNormal"/>
              <w:jc w:val="center"/>
            </w:pPr>
            <w:r>
              <w:t>676,80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2143345,39</w:t>
            </w:r>
          </w:p>
        </w:tc>
      </w:tr>
      <w:tr w:rsidR="00577AB5">
        <w:tc>
          <w:tcPr>
            <w:tcW w:w="794" w:type="dxa"/>
          </w:tcPr>
          <w:p w:rsidR="00577AB5" w:rsidRDefault="00577AB5">
            <w:pPr>
              <w:pStyle w:val="ConsPlusNormal"/>
              <w:jc w:val="center"/>
            </w:pPr>
            <w:r>
              <w:t>63.</w:t>
            </w:r>
          </w:p>
        </w:tc>
        <w:tc>
          <w:tcPr>
            <w:tcW w:w="3118" w:type="dxa"/>
          </w:tcPr>
          <w:p w:rsidR="00577AB5" w:rsidRDefault="00577AB5">
            <w:pPr>
              <w:pStyle w:val="ConsPlusNormal"/>
            </w:pPr>
            <w:r>
              <w:t>г. Бугуруслан, ул. Фрунзе, д. 68</w:t>
            </w:r>
          </w:p>
        </w:tc>
        <w:tc>
          <w:tcPr>
            <w:tcW w:w="1474" w:type="dxa"/>
          </w:tcPr>
          <w:p w:rsidR="00577AB5" w:rsidRDefault="00577AB5">
            <w:pPr>
              <w:pStyle w:val="ConsPlusNormal"/>
              <w:jc w:val="center"/>
            </w:pPr>
            <w:r>
              <w:t>727,50</w:t>
            </w:r>
          </w:p>
        </w:tc>
        <w:tc>
          <w:tcPr>
            <w:tcW w:w="2551" w:type="dxa"/>
          </w:tcPr>
          <w:p w:rsidR="00577AB5" w:rsidRDefault="00577AB5">
            <w:pPr>
              <w:pStyle w:val="ConsPlusNormal"/>
              <w:jc w:val="center"/>
            </w:pPr>
            <w:r>
              <w:t>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3853063,58</w:t>
            </w:r>
          </w:p>
        </w:tc>
      </w:tr>
      <w:tr w:rsidR="00577AB5">
        <w:tc>
          <w:tcPr>
            <w:tcW w:w="794" w:type="dxa"/>
          </w:tcPr>
          <w:p w:rsidR="00577AB5" w:rsidRDefault="00577AB5">
            <w:pPr>
              <w:pStyle w:val="ConsPlusNormal"/>
              <w:jc w:val="center"/>
            </w:pPr>
            <w:r>
              <w:t>64.</w:t>
            </w:r>
          </w:p>
        </w:tc>
        <w:tc>
          <w:tcPr>
            <w:tcW w:w="3118" w:type="dxa"/>
          </w:tcPr>
          <w:p w:rsidR="00577AB5" w:rsidRDefault="00577AB5">
            <w:pPr>
              <w:pStyle w:val="ConsPlusNormal"/>
            </w:pPr>
            <w:r>
              <w:t>г. Бугуруслан, ул. Фрунзе, д. 94</w:t>
            </w:r>
          </w:p>
        </w:tc>
        <w:tc>
          <w:tcPr>
            <w:tcW w:w="1474" w:type="dxa"/>
          </w:tcPr>
          <w:p w:rsidR="00577AB5" w:rsidRDefault="00577AB5">
            <w:pPr>
              <w:pStyle w:val="ConsPlusNormal"/>
              <w:jc w:val="center"/>
            </w:pPr>
            <w:r>
              <w:t>207,40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1344613,86</w:t>
            </w:r>
          </w:p>
        </w:tc>
      </w:tr>
      <w:tr w:rsidR="00577AB5">
        <w:tc>
          <w:tcPr>
            <w:tcW w:w="794" w:type="dxa"/>
          </w:tcPr>
          <w:p w:rsidR="00577AB5" w:rsidRDefault="00577AB5">
            <w:pPr>
              <w:pStyle w:val="ConsPlusNormal"/>
              <w:jc w:val="center"/>
            </w:pPr>
            <w:r>
              <w:t>65.</w:t>
            </w:r>
          </w:p>
        </w:tc>
        <w:tc>
          <w:tcPr>
            <w:tcW w:w="3118" w:type="dxa"/>
          </w:tcPr>
          <w:p w:rsidR="00577AB5" w:rsidRDefault="00577AB5">
            <w:pPr>
              <w:pStyle w:val="ConsPlusNormal"/>
            </w:pPr>
            <w:r>
              <w:t>г. Бугуруслан, ул. Центральная, д. 3а</w:t>
            </w:r>
          </w:p>
        </w:tc>
        <w:tc>
          <w:tcPr>
            <w:tcW w:w="1474" w:type="dxa"/>
          </w:tcPr>
          <w:p w:rsidR="00577AB5" w:rsidRDefault="00577AB5">
            <w:pPr>
              <w:pStyle w:val="ConsPlusNormal"/>
              <w:jc w:val="center"/>
            </w:pPr>
            <w:r>
              <w:t>1984,40</w:t>
            </w:r>
          </w:p>
        </w:tc>
        <w:tc>
          <w:tcPr>
            <w:tcW w:w="2551" w:type="dxa"/>
          </w:tcPr>
          <w:p w:rsidR="00577AB5" w:rsidRDefault="00577AB5">
            <w:pPr>
              <w:pStyle w:val="ConsPlusNormal"/>
              <w:jc w:val="center"/>
            </w:pPr>
            <w:r>
              <w:t>58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3263909,85</w:t>
            </w:r>
          </w:p>
        </w:tc>
      </w:tr>
      <w:tr w:rsidR="00577AB5">
        <w:tc>
          <w:tcPr>
            <w:tcW w:w="794" w:type="dxa"/>
          </w:tcPr>
          <w:p w:rsidR="00577AB5" w:rsidRDefault="00577AB5">
            <w:pPr>
              <w:pStyle w:val="ConsPlusNormal"/>
              <w:jc w:val="center"/>
            </w:pPr>
            <w:r>
              <w:lastRenderedPageBreak/>
              <w:t>66.</w:t>
            </w:r>
          </w:p>
        </w:tc>
        <w:tc>
          <w:tcPr>
            <w:tcW w:w="3118" w:type="dxa"/>
          </w:tcPr>
          <w:p w:rsidR="00577AB5" w:rsidRDefault="00577AB5">
            <w:pPr>
              <w:pStyle w:val="ConsPlusNormal"/>
            </w:pPr>
            <w:r>
              <w:t>г. Бугуруслан, ул. Чапаевская, д. 44</w:t>
            </w:r>
          </w:p>
        </w:tc>
        <w:tc>
          <w:tcPr>
            <w:tcW w:w="1474" w:type="dxa"/>
          </w:tcPr>
          <w:p w:rsidR="00577AB5" w:rsidRDefault="00577AB5">
            <w:pPr>
              <w:pStyle w:val="ConsPlusNormal"/>
              <w:jc w:val="center"/>
            </w:pPr>
            <w:r>
              <w:t>9325,40</w:t>
            </w:r>
          </w:p>
        </w:tc>
        <w:tc>
          <w:tcPr>
            <w:tcW w:w="2551" w:type="dxa"/>
          </w:tcPr>
          <w:p w:rsidR="00577AB5" w:rsidRDefault="00577AB5">
            <w:pPr>
              <w:pStyle w:val="ConsPlusNormal"/>
              <w:jc w:val="center"/>
            </w:pPr>
            <w:r>
              <w:t>193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10416502,77</w:t>
            </w:r>
          </w:p>
        </w:tc>
      </w:tr>
      <w:tr w:rsidR="00577AB5">
        <w:tc>
          <w:tcPr>
            <w:tcW w:w="794" w:type="dxa"/>
          </w:tcPr>
          <w:p w:rsidR="00577AB5" w:rsidRDefault="00577AB5">
            <w:pPr>
              <w:pStyle w:val="ConsPlusNormal"/>
              <w:jc w:val="center"/>
            </w:pPr>
            <w:r>
              <w:t>67.</w:t>
            </w:r>
          </w:p>
        </w:tc>
        <w:tc>
          <w:tcPr>
            <w:tcW w:w="3118" w:type="dxa"/>
          </w:tcPr>
          <w:p w:rsidR="00577AB5" w:rsidRDefault="00577AB5">
            <w:pPr>
              <w:pStyle w:val="ConsPlusNormal"/>
            </w:pPr>
            <w:r>
              <w:t>г. Бугуруслан, ул. Чапаевская, д. 71</w:t>
            </w:r>
          </w:p>
        </w:tc>
        <w:tc>
          <w:tcPr>
            <w:tcW w:w="1474" w:type="dxa"/>
          </w:tcPr>
          <w:p w:rsidR="00577AB5" w:rsidRDefault="00577AB5">
            <w:pPr>
              <w:pStyle w:val="ConsPlusNormal"/>
              <w:jc w:val="center"/>
            </w:pPr>
            <w:r>
              <w:t>3701,40</w:t>
            </w:r>
          </w:p>
        </w:tc>
        <w:tc>
          <w:tcPr>
            <w:tcW w:w="2551" w:type="dxa"/>
          </w:tcPr>
          <w:p w:rsidR="00577AB5" w:rsidRDefault="00577AB5">
            <w:pPr>
              <w:pStyle w:val="ConsPlusNormal"/>
              <w:jc w:val="center"/>
            </w:pPr>
            <w:r>
              <w:t>114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7122946,17</w:t>
            </w:r>
          </w:p>
        </w:tc>
      </w:tr>
      <w:tr w:rsidR="00577AB5">
        <w:tc>
          <w:tcPr>
            <w:tcW w:w="794" w:type="dxa"/>
          </w:tcPr>
          <w:p w:rsidR="00577AB5" w:rsidRDefault="00577AB5">
            <w:pPr>
              <w:pStyle w:val="ConsPlusNormal"/>
              <w:jc w:val="center"/>
            </w:pPr>
            <w:r>
              <w:t>68.</w:t>
            </w:r>
          </w:p>
        </w:tc>
        <w:tc>
          <w:tcPr>
            <w:tcW w:w="3118" w:type="dxa"/>
          </w:tcPr>
          <w:p w:rsidR="00577AB5" w:rsidRDefault="00577AB5">
            <w:pPr>
              <w:pStyle w:val="ConsPlusNormal"/>
            </w:pPr>
            <w:r>
              <w:t>г. Бугуруслан, ул. Чапаевская, д. 74</w:t>
            </w:r>
          </w:p>
        </w:tc>
        <w:tc>
          <w:tcPr>
            <w:tcW w:w="1474" w:type="dxa"/>
          </w:tcPr>
          <w:p w:rsidR="00577AB5" w:rsidRDefault="00577AB5">
            <w:pPr>
              <w:pStyle w:val="ConsPlusNormal"/>
              <w:jc w:val="center"/>
            </w:pPr>
            <w:r>
              <w:t>381,70</w:t>
            </w:r>
          </w:p>
        </w:tc>
        <w:tc>
          <w:tcPr>
            <w:tcW w:w="2551" w:type="dxa"/>
          </w:tcPr>
          <w:p w:rsidR="00577AB5" w:rsidRDefault="00577AB5">
            <w:pPr>
              <w:pStyle w:val="ConsPlusNormal"/>
              <w:jc w:val="center"/>
            </w:pPr>
            <w:r>
              <w:t>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1550508,49</w:t>
            </w:r>
          </w:p>
        </w:tc>
      </w:tr>
      <w:tr w:rsidR="00577AB5">
        <w:tc>
          <w:tcPr>
            <w:tcW w:w="794" w:type="dxa"/>
          </w:tcPr>
          <w:p w:rsidR="00577AB5" w:rsidRDefault="00577AB5">
            <w:pPr>
              <w:pStyle w:val="ConsPlusNormal"/>
              <w:jc w:val="center"/>
            </w:pPr>
            <w:r>
              <w:t>69.</w:t>
            </w:r>
          </w:p>
        </w:tc>
        <w:tc>
          <w:tcPr>
            <w:tcW w:w="3118" w:type="dxa"/>
          </w:tcPr>
          <w:p w:rsidR="00577AB5" w:rsidRDefault="00577AB5">
            <w:pPr>
              <w:pStyle w:val="ConsPlusNormal"/>
            </w:pPr>
            <w:r>
              <w:t>г. Бугуруслан, ул. Челюскина, д. 43</w:t>
            </w:r>
          </w:p>
        </w:tc>
        <w:tc>
          <w:tcPr>
            <w:tcW w:w="1474" w:type="dxa"/>
          </w:tcPr>
          <w:p w:rsidR="00577AB5" w:rsidRDefault="00577AB5">
            <w:pPr>
              <w:pStyle w:val="ConsPlusNormal"/>
              <w:jc w:val="center"/>
            </w:pPr>
            <w:r>
              <w:t>3582,00</w:t>
            </w:r>
          </w:p>
        </w:tc>
        <w:tc>
          <w:tcPr>
            <w:tcW w:w="2551" w:type="dxa"/>
          </w:tcPr>
          <w:p w:rsidR="00577AB5" w:rsidRDefault="00577AB5">
            <w:pPr>
              <w:pStyle w:val="ConsPlusNormal"/>
              <w:jc w:val="center"/>
            </w:pPr>
            <w:r>
              <w:t>96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1700430,00</w:t>
            </w:r>
          </w:p>
        </w:tc>
      </w:tr>
      <w:tr w:rsidR="00577AB5">
        <w:tc>
          <w:tcPr>
            <w:tcW w:w="13606" w:type="dxa"/>
            <w:gridSpan w:val="7"/>
          </w:tcPr>
          <w:p w:rsidR="00577AB5" w:rsidRDefault="00577AB5">
            <w:pPr>
              <w:pStyle w:val="ConsPlusNormal"/>
              <w:jc w:val="center"/>
              <w:outlineLvl w:val="3"/>
            </w:pPr>
            <w:r>
              <w:t>9. Муниципальное образование город Бузулук</w:t>
            </w:r>
          </w:p>
        </w:tc>
      </w:tr>
      <w:tr w:rsidR="00577AB5">
        <w:tc>
          <w:tcPr>
            <w:tcW w:w="3912" w:type="dxa"/>
            <w:gridSpan w:val="2"/>
          </w:tcPr>
          <w:p w:rsidR="00577AB5" w:rsidRDefault="00577AB5">
            <w:pPr>
              <w:pStyle w:val="ConsPlusNormal"/>
            </w:pPr>
            <w:r>
              <w:t>Итого по муниципальному образованию город Бузулук</w:t>
            </w:r>
          </w:p>
        </w:tc>
        <w:tc>
          <w:tcPr>
            <w:tcW w:w="1474" w:type="dxa"/>
          </w:tcPr>
          <w:p w:rsidR="00577AB5" w:rsidRDefault="00577AB5">
            <w:pPr>
              <w:pStyle w:val="ConsPlusNormal"/>
              <w:jc w:val="center"/>
            </w:pPr>
            <w:r>
              <w:t>131914,90</w:t>
            </w:r>
          </w:p>
        </w:tc>
        <w:tc>
          <w:tcPr>
            <w:tcW w:w="2551" w:type="dxa"/>
          </w:tcPr>
          <w:p w:rsidR="00577AB5" w:rsidRDefault="00577AB5">
            <w:pPr>
              <w:pStyle w:val="ConsPlusNormal"/>
              <w:jc w:val="center"/>
            </w:pPr>
            <w:r>
              <w:t>4137</w:t>
            </w:r>
          </w:p>
        </w:tc>
        <w:tc>
          <w:tcPr>
            <w:tcW w:w="1984" w:type="dxa"/>
          </w:tcPr>
          <w:p w:rsidR="00577AB5" w:rsidRDefault="00577AB5">
            <w:pPr>
              <w:pStyle w:val="ConsPlusNormal"/>
              <w:jc w:val="center"/>
            </w:pPr>
            <w:r>
              <w:t>67</w:t>
            </w:r>
          </w:p>
        </w:tc>
        <w:tc>
          <w:tcPr>
            <w:tcW w:w="1701" w:type="dxa"/>
          </w:tcPr>
          <w:p w:rsidR="00577AB5" w:rsidRDefault="00577AB5">
            <w:pPr>
              <w:pStyle w:val="ConsPlusNormal"/>
              <w:jc w:val="center"/>
            </w:pPr>
            <w:r>
              <w:t>56</w:t>
            </w:r>
          </w:p>
        </w:tc>
        <w:tc>
          <w:tcPr>
            <w:tcW w:w="1984" w:type="dxa"/>
          </w:tcPr>
          <w:p w:rsidR="00577AB5" w:rsidRDefault="00577AB5">
            <w:pPr>
              <w:pStyle w:val="ConsPlusNormal"/>
              <w:jc w:val="center"/>
            </w:pPr>
            <w:r>
              <w:t>296359204,54</w:t>
            </w:r>
          </w:p>
        </w:tc>
      </w:tr>
      <w:tr w:rsidR="00577AB5">
        <w:tc>
          <w:tcPr>
            <w:tcW w:w="794" w:type="dxa"/>
          </w:tcPr>
          <w:p w:rsidR="00577AB5" w:rsidRDefault="00577AB5">
            <w:pPr>
              <w:pStyle w:val="ConsPlusNormal"/>
              <w:jc w:val="center"/>
            </w:pPr>
            <w:r>
              <w:t>70.</w:t>
            </w:r>
          </w:p>
        </w:tc>
        <w:tc>
          <w:tcPr>
            <w:tcW w:w="3118" w:type="dxa"/>
          </w:tcPr>
          <w:p w:rsidR="00577AB5" w:rsidRDefault="00577AB5">
            <w:pPr>
              <w:pStyle w:val="ConsPlusNormal"/>
            </w:pPr>
            <w:r>
              <w:t>г. Бузулук, 1 микрорайон, д. 11</w:t>
            </w:r>
          </w:p>
        </w:tc>
        <w:tc>
          <w:tcPr>
            <w:tcW w:w="1474" w:type="dxa"/>
          </w:tcPr>
          <w:p w:rsidR="00577AB5" w:rsidRDefault="00577AB5">
            <w:pPr>
              <w:pStyle w:val="ConsPlusNormal"/>
              <w:jc w:val="center"/>
            </w:pPr>
            <w:r>
              <w:t>3643,50</w:t>
            </w:r>
          </w:p>
        </w:tc>
        <w:tc>
          <w:tcPr>
            <w:tcW w:w="2551" w:type="dxa"/>
          </w:tcPr>
          <w:p w:rsidR="00577AB5" w:rsidRDefault="00577AB5">
            <w:pPr>
              <w:pStyle w:val="ConsPlusNormal"/>
              <w:jc w:val="center"/>
            </w:pPr>
            <w:r>
              <w:t>209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8900600,13</w:t>
            </w:r>
          </w:p>
        </w:tc>
      </w:tr>
      <w:tr w:rsidR="00577AB5">
        <w:tc>
          <w:tcPr>
            <w:tcW w:w="794" w:type="dxa"/>
          </w:tcPr>
          <w:p w:rsidR="00577AB5" w:rsidRDefault="00577AB5">
            <w:pPr>
              <w:pStyle w:val="ConsPlusNormal"/>
              <w:jc w:val="center"/>
            </w:pPr>
            <w:r>
              <w:t>71.</w:t>
            </w:r>
          </w:p>
        </w:tc>
        <w:tc>
          <w:tcPr>
            <w:tcW w:w="3118" w:type="dxa"/>
          </w:tcPr>
          <w:p w:rsidR="00577AB5" w:rsidRDefault="00577AB5">
            <w:pPr>
              <w:pStyle w:val="ConsPlusNormal"/>
            </w:pPr>
            <w:r>
              <w:t>г. Бузулук, 1 микрорайон, д. 18</w:t>
            </w:r>
          </w:p>
        </w:tc>
        <w:tc>
          <w:tcPr>
            <w:tcW w:w="1474" w:type="dxa"/>
          </w:tcPr>
          <w:p w:rsidR="00577AB5" w:rsidRDefault="00577AB5">
            <w:pPr>
              <w:pStyle w:val="ConsPlusNormal"/>
              <w:jc w:val="center"/>
            </w:pPr>
            <w:r>
              <w:t>4417,90</w:t>
            </w:r>
          </w:p>
        </w:tc>
        <w:tc>
          <w:tcPr>
            <w:tcW w:w="2551" w:type="dxa"/>
          </w:tcPr>
          <w:p w:rsidR="00577AB5" w:rsidRDefault="00577AB5">
            <w:pPr>
              <w:pStyle w:val="ConsPlusNormal"/>
              <w:jc w:val="center"/>
            </w:pPr>
            <w:r>
              <w:t>145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8215319,99</w:t>
            </w:r>
          </w:p>
        </w:tc>
      </w:tr>
      <w:tr w:rsidR="00577AB5">
        <w:tc>
          <w:tcPr>
            <w:tcW w:w="794" w:type="dxa"/>
          </w:tcPr>
          <w:p w:rsidR="00577AB5" w:rsidRDefault="00577AB5">
            <w:pPr>
              <w:pStyle w:val="ConsPlusNormal"/>
              <w:jc w:val="center"/>
            </w:pPr>
            <w:r>
              <w:t>72.</w:t>
            </w:r>
          </w:p>
        </w:tc>
        <w:tc>
          <w:tcPr>
            <w:tcW w:w="3118" w:type="dxa"/>
          </w:tcPr>
          <w:p w:rsidR="00577AB5" w:rsidRDefault="00577AB5">
            <w:pPr>
              <w:pStyle w:val="ConsPlusNormal"/>
            </w:pPr>
            <w:r>
              <w:t>г. Бузулук, 1 микрорайон, д. 5</w:t>
            </w:r>
          </w:p>
        </w:tc>
        <w:tc>
          <w:tcPr>
            <w:tcW w:w="1474" w:type="dxa"/>
          </w:tcPr>
          <w:p w:rsidR="00577AB5" w:rsidRDefault="00577AB5">
            <w:pPr>
              <w:pStyle w:val="ConsPlusNormal"/>
              <w:jc w:val="center"/>
            </w:pPr>
            <w:r>
              <w:t>3459,70</w:t>
            </w:r>
          </w:p>
        </w:tc>
        <w:tc>
          <w:tcPr>
            <w:tcW w:w="2551" w:type="dxa"/>
          </w:tcPr>
          <w:p w:rsidR="00577AB5" w:rsidRDefault="00577AB5">
            <w:pPr>
              <w:pStyle w:val="ConsPlusNormal"/>
              <w:jc w:val="center"/>
            </w:pPr>
            <w:r>
              <w:t>128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4838025,75</w:t>
            </w:r>
          </w:p>
        </w:tc>
      </w:tr>
      <w:tr w:rsidR="00577AB5">
        <w:tc>
          <w:tcPr>
            <w:tcW w:w="794" w:type="dxa"/>
          </w:tcPr>
          <w:p w:rsidR="00577AB5" w:rsidRDefault="00577AB5">
            <w:pPr>
              <w:pStyle w:val="ConsPlusNormal"/>
              <w:jc w:val="center"/>
            </w:pPr>
            <w:r>
              <w:t>73.</w:t>
            </w:r>
          </w:p>
        </w:tc>
        <w:tc>
          <w:tcPr>
            <w:tcW w:w="3118" w:type="dxa"/>
          </w:tcPr>
          <w:p w:rsidR="00577AB5" w:rsidRDefault="00577AB5">
            <w:pPr>
              <w:pStyle w:val="ConsPlusNormal"/>
            </w:pPr>
            <w:r>
              <w:t>г. Бузулук, 2 микрорайон, д. 11</w:t>
            </w:r>
          </w:p>
        </w:tc>
        <w:tc>
          <w:tcPr>
            <w:tcW w:w="1474" w:type="dxa"/>
          </w:tcPr>
          <w:p w:rsidR="00577AB5" w:rsidRDefault="00577AB5">
            <w:pPr>
              <w:pStyle w:val="ConsPlusNormal"/>
              <w:jc w:val="center"/>
            </w:pPr>
            <w:r>
              <w:t>3529,70</w:t>
            </w:r>
          </w:p>
        </w:tc>
        <w:tc>
          <w:tcPr>
            <w:tcW w:w="2551" w:type="dxa"/>
          </w:tcPr>
          <w:p w:rsidR="00577AB5" w:rsidRDefault="00577AB5">
            <w:pPr>
              <w:pStyle w:val="ConsPlusNormal"/>
              <w:jc w:val="center"/>
            </w:pPr>
            <w:r>
              <w:t>124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1036602,93</w:t>
            </w:r>
          </w:p>
        </w:tc>
      </w:tr>
      <w:tr w:rsidR="00577AB5">
        <w:tc>
          <w:tcPr>
            <w:tcW w:w="794" w:type="dxa"/>
          </w:tcPr>
          <w:p w:rsidR="00577AB5" w:rsidRDefault="00577AB5">
            <w:pPr>
              <w:pStyle w:val="ConsPlusNormal"/>
              <w:jc w:val="center"/>
            </w:pPr>
            <w:r>
              <w:t>74.</w:t>
            </w:r>
          </w:p>
        </w:tc>
        <w:tc>
          <w:tcPr>
            <w:tcW w:w="3118" w:type="dxa"/>
          </w:tcPr>
          <w:p w:rsidR="00577AB5" w:rsidRDefault="00577AB5">
            <w:pPr>
              <w:pStyle w:val="ConsPlusNormal"/>
            </w:pPr>
            <w:r>
              <w:t>г. Бузулук, 2 микрорайон, д. 31</w:t>
            </w:r>
          </w:p>
        </w:tc>
        <w:tc>
          <w:tcPr>
            <w:tcW w:w="1474" w:type="dxa"/>
          </w:tcPr>
          <w:p w:rsidR="00577AB5" w:rsidRDefault="00577AB5">
            <w:pPr>
              <w:pStyle w:val="ConsPlusNormal"/>
              <w:jc w:val="center"/>
            </w:pPr>
            <w:r>
              <w:t>2820,70</w:t>
            </w:r>
          </w:p>
        </w:tc>
        <w:tc>
          <w:tcPr>
            <w:tcW w:w="2551" w:type="dxa"/>
          </w:tcPr>
          <w:p w:rsidR="00577AB5" w:rsidRDefault="00577AB5">
            <w:pPr>
              <w:pStyle w:val="ConsPlusNormal"/>
              <w:jc w:val="center"/>
            </w:pPr>
            <w:r>
              <w:t>97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788737,34</w:t>
            </w:r>
          </w:p>
        </w:tc>
      </w:tr>
      <w:tr w:rsidR="00577AB5">
        <w:tc>
          <w:tcPr>
            <w:tcW w:w="794" w:type="dxa"/>
          </w:tcPr>
          <w:p w:rsidR="00577AB5" w:rsidRDefault="00577AB5">
            <w:pPr>
              <w:pStyle w:val="ConsPlusNormal"/>
              <w:jc w:val="center"/>
            </w:pPr>
            <w:r>
              <w:t>75.</w:t>
            </w:r>
          </w:p>
        </w:tc>
        <w:tc>
          <w:tcPr>
            <w:tcW w:w="3118" w:type="dxa"/>
          </w:tcPr>
          <w:p w:rsidR="00577AB5" w:rsidRDefault="00577AB5">
            <w:pPr>
              <w:pStyle w:val="ConsPlusNormal"/>
            </w:pPr>
            <w:r>
              <w:t>г. Бузулук, 2 микрорайон, д. 25</w:t>
            </w:r>
          </w:p>
        </w:tc>
        <w:tc>
          <w:tcPr>
            <w:tcW w:w="1474" w:type="dxa"/>
          </w:tcPr>
          <w:p w:rsidR="00577AB5" w:rsidRDefault="00577AB5">
            <w:pPr>
              <w:pStyle w:val="ConsPlusNormal"/>
              <w:jc w:val="center"/>
            </w:pPr>
            <w:r>
              <w:t>672,30</w:t>
            </w:r>
          </w:p>
        </w:tc>
        <w:tc>
          <w:tcPr>
            <w:tcW w:w="2551" w:type="dxa"/>
          </w:tcPr>
          <w:p w:rsidR="00577AB5" w:rsidRDefault="00577AB5">
            <w:pPr>
              <w:pStyle w:val="ConsPlusNormal"/>
              <w:jc w:val="center"/>
            </w:pPr>
            <w:r>
              <w:t>138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2574826,01</w:t>
            </w:r>
          </w:p>
        </w:tc>
      </w:tr>
      <w:tr w:rsidR="00577AB5">
        <w:tc>
          <w:tcPr>
            <w:tcW w:w="794" w:type="dxa"/>
          </w:tcPr>
          <w:p w:rsidR="00577AB5" w:rsidRDefault="00577AB5">
            <w:pPr>
              <w:pStyle w:val="ConsPlusNormal"/>
              <w:jc w:val="center"/>
            </w:pPr>
            <w:r>
              <w:t>76.</w:t>
            </w:r>
          </w:p>
        </w:tc>
        <w:tc>
          <w:tcPr>
            <w:tcW w:w="3118" w:type="dxa"/>
          </w:tcPr>
          <w:p w:rsidR="00577AB5" w:rsidRDefault="00577AB5">
            <w:pPr>
              <w:pStyle w:val="ConsPlusNormal"/>
            </w:pPr>
            <w:r>
              <w:t>г. Бузулук, 2 микрорайон, д. 33</w:t>
            </w:r>
          </w:p>
        </w:tc>
        <w:tc>
          <w:tcPr>
            <w:tcW w:w="1474" w:type="dxa"/>
          </w:tcPr>
          <w:p w:rsidR="00577AB5" w:rsidRDefault="00577AB5">
            <w:pPr>
              <w:pStyle w:val="ConsPlusNormal"/>
              <w:jc w:val="center"/>
            </w:pPr>
            <w:r>
              <w:t>3593,30</w:t>
            </w:r>
          </w:p>
        </w:tc>
        <w:tc>
          <w:tcPr>
            <w:tcW w:w="2551" w:type="dxa"/>
          </w:tcPr>
          <w:p w:rsidR="00577AB5" w:rsidRDefault="00577AB5">
            <w:pPr>
              <w:pStyle w:val="ConsPlusNormal"/>
              <w:jc w:val="center"/>
            </w:pPr>
            <w:r>
              <w:t>154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5903544,10</w:t>
            </w:r>
          </w:p>
        </w:tc>
      </w:tr>
      <w:tr w:rsidR="00577AB5">
        <w:tc>
          <w:tcPr>
            <w:tcW w:w="794" w:type="dxa"/>
          </w:tcPr>
          <w:p w:rsidR="00577AB5" w:rsidRDefault="00577AB5">
            <w:pPr>
              <w:pStyle w:val="ConsPlusNormal"/>
              <w:jc w:val="center"/>
            </w:pPr>
            <w:r>
              <w:t>77.</w:t>
            </w:r>
          </w:p>
        </w:tc>
        <w:tc>
          <w:tcPr>
            <w:tcW w:w="3118" w:type="dxa"/>
          </w:tcPr>
          <w:p w:rsidR="00577AB5" w:rsidRDefault="00577AB5">
            <w:pPr>
              <w:pStyle w:val="ConsPlusNormal"/>
            </w:pPr>
            <w:r>
              <w:t>г. Бузулук, 2 микрорайон, д. 4</w:t>
            </w:r>
          </w:p>
        </w:tc>
        <w:tc>
          <w:tcPr>
            <w:tcW w:w="1474" w:type="dxa"/>
          </w:tcPr>
          <w:p w:rsidR="00577AB5" w:rsidRDefault="00577AB5">
            <w:pPr>
              <w:pStyle w:val="ConsPlusNormal"/>
              <w:jc w:val="center"/>
            </w:pPr>
            <w:r>
              <w:t>3761,30</w:t>
            </w:r>
          </w:p>
        </w:tc>
        <w:tc>
          <w:tcPr>
            <w:tcW w:w="2551" w:type="dxa"/>
          </w:tcPr>
          <w:p w:rsidR="00577AB5" w:rsidRDefault="00577AB5">
            <w:pPr>
              <w:pStyle w:val="ConsPlusNormal"/>
              <w:jc w:val="center"/>
            </w:pPr>
            <w:r>
              <w:t>203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9219894,66</w:t>
            </w:r>
          </w:p>
        </w:tc>
      </w:tr>
      <w:tr w:rsidR="00577AB5">
        <w:tc>
          <w:tcPr>
            <w:tcW w:w="794" w:type="dxa"/>
          </w:tcPr>
          <w:p w:rsidR="00577AB5" w:rsidRDefault="00577AB5">
            <w:pPr>
              <w:pStyle w:val="ConsPlusNormal"/>
              <w:jc w:val="center"/>
            </w:pPr>
            <w:r>
              <w:t>78.</w:t>
            </w:r>
          </w:p>
        </w:tc>
        <w:tc>
          <w:tcPr>
            <w:tcW w:w="3118" w:type="dxa"/>
          </w:tcPr>
          <w:p w:rsidR="00577AB5" w:rsidRDefault="00577AB5">
            <w:pPr>
              <w:pStyle w:val="ConsPlusNormal"/>
            </w:pPr>
            <w:r>
              <w:t>г. Бузулук, 2 микрорайон, д. 7</w:t>
            </w:r>
          </w:p>
        </w:tc>
        <w:tc>
          <w:tcPr>
            <w:tcW w:w="1474" w:type="dxa"/>
          </w:tcPr>
          <w:p w:rsidR="00577AB5" w:rsidRDefault="00577AB5">
            <w:pPr>
              <w:pStyle w:val="ConsPlusNormal"/>
              <w:jc w:val="center"/>
            </w:pPr>
            <w:r>
              <w:t>6967,60</w:t>
            </w:r>
          </w:p>
        </w:tc>
        <w:tc>
          <w:tcPr>
            <w:tcW w:w="2551" w:type="dxa"/>
          </w:tcPr>
          <w:p w:rsidR="00577AB5" w:rsidRDefault="00577AB5">
            <w:pPr>
              <w:pStyle w:val="ConsPlusNormal"/>
              <w:jc w:val="center"/>
            </w:pPr>
            <w:r>
              <w:t>228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12331494,16</w:t>
            </w:r>
          </w:p>
        </w:tc>
      </w:tr>
      <w:tr w:rsidR="00577AB5">
        <w:tc>
          <w:tcPr>
            <w:tcW w:w="794" w:type="dxa"/>
          </w:tcPr>
          <w:p w:rsidR="00577AB5" w:rsidRDefault="00577AB5">
            <w:pPr>
              <w:pStyle w:val="ConsPlusNormal"/>
              <w:jc w:val="center"/>
            </w:pPr>
            <w:r>
              <w:t>79.</w:t>
            </w:r>
          </w:p>
        </w:tc>
        <w:tc>
          <w:tcPr>
            <w:tcW w:w="3118" w:type="dxa"/>
          </w:tcPr>
          <w:p w:rsidR="00577AB5" w:rsidRDefault="00577AB5">
            <w:pPr>
              <w:pStyle w:val="ConsPlusNormal"/>
            </w:pPr>
            <w:r>
              <w:t>г. Бузулук, 2 микрорайон, д. 8</w:t>
            </w:r>
          </w:p>
        </w:tc>
        <w:tc>
          <w:tcPr>
            <w:tcW w:w="1474" w:type="dxa"/>
          </w:tcPr>
          <w:p w:rsidR="00577AB5" w:rsidRDefault="00577AB5">
            <w:pPr>
              <w:pStyle w:val="ConsPlusNormal"/>
              <w:jc w:val="center"/>
            </w:pPr>
            <w:r>
              <w:t>3371,60</w:t>
            </w:r>
          </w:p>
        </w:tc>
        <w:tc>
          <w:tcPr>
            <w:tcW w:w="2551" w:type="dxa"/>
          </w:tcPr>
          <w:p w:rsidR="00577AB5" w:rsidRDefault="00577AB5">
            <w:pPr>
              <w:pStyle w:val="ConsPlusNormal"/>
              <w:jc w:val="center"/>
            </w:pPr>
            <w:r>
              <w:t>108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8476683,99</w:t>
            </w:r>
          </w:p>
        </w:tc>
      </w:tr>
      <w:tr w:rsidR="00577AB5">
        <w:tc>
          <w:tcPr>
            <w:tcW w:w="794" w:type="dxa"/>
          </w:tcPr>
          <w:p w:rsidR="00577AB5" w:rsidRDefault="00577AB5">
            <w:pPr>
              <w:pStyle w:val="ConsPlusNormal"/>
              <w:jc w:val="center"/>
            </w:pPr>
            <w:r>
              <w:lastRenderedPageBreak/>
              <w:t>80.</w:t>
            </w:r>
          </w:p>
        </w:tc>
        <w:tc>
          <w:tcPr>
            <w:tcW w:w="3118" w:type="dxa"/>
          </w:tcPr>
          <w:p w:rsidR="00577AB5" w:rsidRDefault="00577AB5">
            <w:pPr>
              <w:pStyle w:val="ConsPlusNormal"/>
            </w:pPr>
            <w:r>
              <w:t>г. Бузулук, 3 микрорайон, д. 1</w:t>
            </w:r>
          </w:p>
        </w:tc>
        <w:tc>
          <w:tcPr>
            <w:tcW w:w="1474" w:type="dxa"/>
          </w:tcPr>
          <w:p w:rsidR="00577AB5" w:rsidRDefault="00577AB5">
            <w:pPr>
              <w:pStyle w:val="ConsPlusNormal"/>
              <w:jc w:val="center"/>
            </w:pPr>
            <w:r>
              <w:t>4951,30</w:t>
            </w:r>
          </w:p>
        </w:tc>
        <w:tc>
          <w:tcPr>
            <w:tcW w:w="2551" w:type="dxa"/>
          </w:tcPr>
          <w:p w:rsidR="00577AB5" w:rsidRDefault="00577AB5">
            <w:pPr>
              <w:pStyle w:val="ConsPlusNormal"/>
              <w:jc w:val="center"/>
            </w:pPr>
            <w:r>
              <w:t>91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8648108,82</w:t>
            </w:r>
          </w:p>
        </w:tc>
      </w:tr>
      <w:tr w:rsidR="00577AB5">
        <w:tc>
          <w:tcPr>
            <w:tcW w:w="794" w:type="dxa"/>
          </w:tcPr>
          <w:p w:rsidR="00577AB5" w:rsidRDefault="00577AB5">
            <w:pPr>
              <w:pStyle w:val="ConsPlusNormal"/>
              <w:jc w:val="center"/>
            </w:pPr>
            <w:r>
              <w:t>81.</w:t>
            </w:r>
          </w:p>
        </w:tc>
        <w:tc>
          <w:tcPr>
            <w:tcW w:w="3118" w:type="dxa"/>
          </w:tcPr>
          <w:p w:rsidR="00577AB5" w:rsidRDefault="00577AB5">
            <w:pPr>
              <w:pStyle w:val="ConsPlusNormal"/>
            </w:pPr>
            <w:r>
              <w:t>г. Бузулук, 3 микрорайон, д. 16а</w:t>
            </w:r>
          </w:p>
        </w:tc>
        <w:tc>
          <w:tcPr>
            <w:tcW w:w="1474" w:type="dxa"/>
          </w:tcPr>
          <w:p w:rsidR="00577AB5" w:rsidRDefault="00577AB5">
            <w:pPr>
              <w:pStyle w:val="ConsPlusNormal"/>
              <w:jc w:val="center"/>
            </w:pPr>
            <w:r>
              <w:t>3724,30</w:t>
            </w:r>
          </w:p>
        </w:tc>
        <w:tc>
          <w:tcPr>
            <w:tcW w:w="2551" w:type="dxa"/>
          </w:tcPr>
          <w:p w:rsidR="00577AB5" w:rsidRDefault="00577AB5">
            <w:pPr>
              <w:pStyle w:val="ConsPlusNormal"/>
              <w:jc w:val="center"/>
            </w:pPr>
            <w:r>
              <w:t>120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1197788,43</w:t>
            </w:r>
          </w:p>
        </w:tc>
      </w:tr>
      <w:tr w:rsidR="00577AB5">
        <w:tc>
          <w:tcPr>
            <w:tcW w:w="794" w:type="dxa"/>
          </w:tcPr>
          <w:p w:rsidR="00577AB5" w:rsidRDefault="00577AB5">
            <w:pPr>
              <w:pStyle w:val="ConsPlusNormal"/>
              <w:jc w:val="center"/>
            </w:pPr>
            <w:r>
              <w:t>82.</w:t>
            </w:r>
          </w:p>
        </w:tc>
        <w:tc>
          <w:tcPr>
            <w:tcW w:w="3118" w:type="dxa"/>
          </w:tcPr>
          <w:p w:rsidR="00577AB5" w:rsidRDefault="00577AB5">
            <w:pPr>
              <w:pStyle w:val="ConsPlusNormal"/>
            </w:pPr>
            <w:r>
              <w:t>г. Бузулук, 4 микрорайон, д. 11</w:t>
            </w:r>
          </w:p>
        </w:tc>
        <w:tc>
          <w:tcPr>
            <w:tcW w:w="1474" w:type="dxa"/>
          </w:tcPr>
          <w:p w:rsidR="00577AB5" w:rsidRDefault="00577AB5">
            <w:pPr>
              <w:pStyle w:val="ConsPlusNormal"/>
              <w:jc w:val="center"/>
            </w:pPr>
            <w:r>
              <w:t>3709,00</w:t>
            </w:r>
          </w:p>
        </w:tc>
        <w:tc>
          <w:tcPr>
            <w:tcW w:w="2551" w:type="dxa"/>
          </w:tcPr>
          <w:p w:rsidR="00577AB5" w:rsidRDefault="00577AB5">
            <w:pPr>
              <w:pStyle w:val="ConsPlusNormal"/>
              <w:jc w:val="center"/>
            </w:pPr>
            <w:r>
              <w:t>58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11724775,20</w:t>
            </w:r>
          </w:p>
        </w:tc>
      </w:tr>
      <w:tr w:rsidR="00577AB5">
        <w:tc>
          <w:tcPr>
            <w:tcW w:w="794" w:type="dxa"/>
          </w:tcPr>
          <w:p w:rsidR="00577AB5" w:rsidRDefault="00577AB5">
            <w:pPr>
              <w:pStyle w:val="ConsPlusNormal"/>
              <w:jc w:val="center"/>
            </w:pPr>
            <w:r>
              <w:t>83.</w:t>
            </w:r>
          </w:p>
        </w:tc>
        <w:tc>
          <w:tcPr>
            <w:tcW w:w="3118" w:type="dxa"/>
          </w:tcPr>
          <w:p w:rsidR="00577AB5" w:rsidRDefault="00577AB5">
            <w:pPr>
              <w:pStyle w:val="ConsPlusNormal"/>
            </w:pPr>
            <w:r>
              <w:t>г. Бузулук, 4 микрорайон, д. 14</w:t>
            </w:r>
          </w:p>
        </w:tc>
        <w:tc>
          <w:tcPr>
            <w:tcW w:w="1474" w:type="dxa"/>
          </w:tcPr>
          <w:p w:rsidR="00577AB5" w:rsidRDefault="00577AB5">
            <w:pPr>
              <w:pStyle w:val="ConsPlusNormal"/>
              <w:jc w:val="center"/>
            </w:pPr>
            <w:r>
              <w:t>1935,50</w:t>
            </w:r>
          </w:p>
        </w:tc>
        <w:tc>
          <w:tcPr>
            <w:tcW w:w="2551" w:type="dxa"/>
          </w:tcPr>
          <w:p w:rsidR="00577AB5" w:rsidRDefault="00577AB5">
            <w:pPr>
              <w:pStyle w:val="ConsPlusNormal"/>
              <w:jc w:val="center"/>
            </w:pPr>
            <w:r>
              <w:t>182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2046694,39</w:t>
            </w:r>
          </w:p>
        </w:tc>
      </w:tr>
      <w:tr w:rsidR="00577AB5">
        <w:tc>
          <w:tcPr>
            <w:tcW w:w="794" w:type="dxa"/>
          </w:tcPr>
          <w:p w:rsidR="00577AB5" w:rsidRDefault="00577AB5">
            <w:pPr>
              <w:pStyle w:val="ConsPlusNormal"/>
              <w:jc w:val="center"/>
            </w:pPr>
            <w:r>
              <w:t>84.</w:t>
            </w:r>
          </w:p>
        </w:tc>
        <w:tc>
          <w:tcPr>
            <w:tcW w:w="3118" w:type="dxa"/>
          </w:tcPr>
          <w:p w:rsidR="00577AB5" w:rsidRDefault="00577AB5">
            <w:pPr>
              <w:pStyle w:val="ConsPlusNormal"/>
            </w:pPr>
            <w:r>
              <w:t>г. Бузулук, 4 микрорайон, д. 18</w:t>
            </w:r>
          </w:p>
        </w:tc>
        <w:tc>
          <w:tcPr>
            <w:tcW w:w="1474" w:type="dxa"/>
          </w:tcPr>
          <w:p w:rsidR="00577AB5" w:rsidRDefault="00577AB5">
            <w:pPr>
              <w:pStyle w:val="ConsPlusNormal"/>
              <w:jc w:val="center"/>
            </w:pPr>
            <w:r>
              <w:t>4972,60</w:t>
            </w:r>
          </w:p>
        </w:tc>
        <w:tc>
          <w:tcPr>
            <w:tcW w:w="2551" w:type="dxa"/>
          </w:tcPr>
          <w:p w:rsidR="00577AB5" w:rsidRDefault="00577AB5">
            <w:pPr>
              <w:pStyle w:val="ConsPlusNormal"/>
              <w:jc w:val="center"/>
            </w:pPr>
            <w:r>
              <w:t>171</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42693985,93</w:t>
            </w:r>
          </w:p>
        </w:tc>
      </w:tr>
      <w:tr w:rsidR="00577AB5">
        <w:tc>
          <w:tcPr>
            <w:tcW w:w="794" w:type="dxa"/>
          </w:tcPr>
          <w:p w:rsidR="00577AB5" w:rsidRDefault="00577AB5">
            <w:pPr>
              <w:pStyle w:val="ConsPlusNormal"/>
              <w:jc w:val="center"/>
            </w:pPr>
            <w:r>
              <w:t>85.</w:t>
            </w:r>
          </w:p>
        </w:tc>
        <w:tc>
          <w:tcPr>
            <w:tcW w:w="3118" w:type="dxa"/>
          </w:tcPr>
          <w:p w:rsidR="00577AB5" w:rsidRDefault="00577AB5">
            <w:pPr>
              <w:pStyle w:val="ConsPlusNormal"/>
            </w:pPr>
            <w:r>
              <w:t>г. Бузулук, 4 микрорайон, д. 22а</w:t>
            </w:r>
          </w:p>
        </w:tc>
        <w:tc>
          <w:tcPr>
            <w:tcW w:w="1474" w:type="dxa"/>
          </w:tcPr>
          <w:p w:rsidR="00577AB5" w:rsidRDefault="00577AB5">
            <w:pPr>
              <w:pStyle w:val="ConsPlusNormal"/>
              <w:jc w:val="center"/>
            </w:pPr>
            <w:r>
              <w:t>3645,30</w:t>
            </w:r>
          </w:p>
        </w:tc>
        <w:tc>
          <w:tcPr>
            <w:tcW w:w="2551" w:type="dxa"/>
          </w:tcPr>
          <w:p w:rsidR="00577AB5" w:rsidRDefault="00577AB5">
            <w:pPr>
              <w:pStyle w:val="ConsPlusNormal"/>
              <w:jc w:val="center"/>
            </w:pPr>
            <w:r>
              <w:t>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7318731,39</w:t>
            </w:r>
          </w:p>
        </w:tc>
      </w:tr>
      <w:tr w:rsidR="00577AB5">
        <w:tc>
          <w:tcPr>
            <w:tcW w:w="794" w:type="dxa"/>
          </w:tcPr>
          <w:p w:rsidR="00577AB5" w:rsidRDefault="00577AB5">
            <w:pPr>
              <w:pStyle w:val="ConsPlusNormal"/>
              <w:jc w:val="center"/>
            </w:pPr>
            <w:r>
              <w:t>86.</w:t>
            </w:r>
          </w:p>
        </w:tc>
        <w:tc>
          <w:tcPr>
            <w:tcW w:w="3118" w:type="dxa"/>
          </w:tcPr>
          <w:p w:rsidR="00577AB5" w:rsidRDefault="00577AB5">
            <w:pPr>
              <w:pStyle w:val="ConsPlusNormal"/>
            </w:pPr>
            <w:r>
              <w:t>г. Бузулук, 4 микрорайон, д. 26а</w:t>
            </w:r>
          </w:p>
        </w:tc>
        <w:tc>
          <w:tcPr>
            <w:tcW w:w="1474" w:type="dxa"/>
          </w:tcPr>
          <w:p w:rsidR="00577AB5" w:rsidRDefault="00577AB5">
            <w:pPr>
              <w:pStyle w:val="ConsPlusNormal"/>
              <w:jc w:val="center"/>
            </w:pPr>
            <w:r>
              <w:t>2245,90</w:t>
            </w:r>
          </w:p>
        </w:tc>
        <w:tc>
          <w:tcPr>
            <w:tcW w:w="2551" w:type="dxa"/>
          </w:tcPr>
          <w:p w:rsidR="00577AB5" w:rsidRDefault="00577AB5">
            <w:pPr>
              <w:pStyle w:val="ConsPlusNormal"/>
              <w:jc w:val="center"/>
            </w:pPr>
            <w:r>
              <w:t>126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1778942,15</w:t>
            </w:r>
          </w:p>
        </w:tc>
      </w:tr>
      <w:tr w:rsidR="00577AB5">
        <w:tc>
          <w:tcPr>
            <w:tcW w:w="794" w:type="dxa"/>
          </w:tcPr>
          <w:p w:rsidR="00577AB5" w:rsidRDefault="00577AB5">
            <w:pPr>
              <w:pStyle w:val="ConsPlusNormal"/>
              <w:jc w:val="center"/>
            </w:pPr>
            <w:r>
              <w:t>87.</w:t>
            </w:r>
          </w:p>
        </w:tc>
        <w:tc>
          <w:tcPr>
            <w:tcW w:w="3118" w:type="dxa"/>
          </w:tcPr>
          <w:p w:rsidR="00577AB5" w:rsidRDefault="00577AB5">
            <w:pPr>
              <w:pStyle w:val="ConsPlusNormal"/>
            </w:pPr>
            <w:r>
              <w:t>г. Бузулук, 4 микрорайон, д. 32</w:t>
            </w:r>
          </w:p>
        </w:tc>
        <w:tc>
          <w:tcPr>
            <w:tcW w:w="1474" w:type="dxa"/>
          </w:tcPr>
          <w:p w:rsidR="00577AB5" w:rsidRDefault="00577AB5">
            <w:pPr>
              <w:pStyle w:val="ConsPlusNormal"/>
              <w:jc w:val="center"/>
            </w:pPr>
            <w:r>
              <w:t>4992,70</w:t>
            </w:r>
          </w:p>
        </w:tc>
        <w:tc>
          <w:tcPr>
            <w:tcW w:w="2551" w:type="dxa"/>
          </w:tcPr>
          <w:p w:rsidR="00577AB5" w:rsidRDefault="00577AB5">
            <w:pPr>
              <w:pStyle w:val="ConsPlusNormal"/>
              <w:jc w:val="center"/>
            </w:pPr>
            <w:r>
              <w:t>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15676209,20</w:t>
            </w:r>
          </w:p>
        </w:tc>
      </w:tr>
      <w:tr w:rsidR="00577AB5">
        <w:tc>
          <w:tcPr>
            <w:tcW w:w="794" w:type="dxa"/>
          </w:tcPr>
          <w:p w:rsidR="00577AB5" w:rsidRDefault="00577AB5">
            <w:pPr>
              <w:pStyle w:val="ConsPlusNormal"/>
              <w:jc w:val="center"/>
            </w:pPr>
            <w:r>
              <w:t>88.</w:t>
            </w:r>
          </w:p>
        </w:tc>
        <w:tc>
          <w:tcPr>
            <w:tcW w:w="3118" w:type="dxa"/>
          </w:tcPr>
          <w:p w:rsidR="00577AB5" w:rsidRDefault="00577AB5">
            <w:pPr>
              <w:pStyle w:val="ConsPlusNormal"/>
            </w:pPr>
            <w:r>
              <w:t>г. Бузулук, 7а микрорайон, д. 22</w:t>
            </w:r>
          </w:p>
        </w:tc>
        <w:tc>
          <w:tcPr>
            <w:tcW w:w="1474" w:type="dxa"/>
          </w:tcPr>
          <w:p w:rsidR="00577AB5" w:rsidRDefault="00577AB5">
            <w:pPr>
              <w:pStyle w:val="ConsPlusNormal"/>
              <w:jc w:val="center"/>
            </w:pPr>
            <w:r>
              <w:t>1079,90</w:t>
            </w:r>
          </w:p>
        </w:tc>
        <w:tc>
          <w:tcPr>
            <w:tcW w:w="2551" w:type="dxa"/>
          </w:tcPr>
          <w:p w:rsidR="00577AB5" w:rsidRDefault="00577AB5">
            <w:pPr>
              <w:pStyle w:val="ConsPlusNormal"/>
              <w:jc w:val="center"/>
            </w:pPr>
            <w:r>
              <w:t>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2618705,77</w:t>
            </w:r>
          </w:p>
        </w:tc>
      </w:tr>
      <w:tr w:rsidR="00577AB5">
        <w:tc>
          <w:tcPr>
            <w:tcW w:w="794" w:type="dxa"/>
          </w:tcPr>
          <w:p w:rsidR="00577AB5" w:rsidRDefault="00577AB5">
            <w:pPr>
              <w:pStyle w:val="ConsPlusNormal"/>
              <w:jc w:val="center"/>
            </w:pPr>
            <w:r>
              <w:t>89.</w:t>
            </w:r>
          </w:p>
        </w:tc>
        <w:tc>
          <w:tcPr>
            <w:tcW w:w="3118" w:type="dxa"/>
          </w:tcPr>
          <w:p w:rsidR="00577AB5" w:rsidRDefault="00577AB5">
            <w:pPr>
              <w:pStyle w:val="ConsPlusNormal"/>
            </w:pPr>
            <w:r>
              <w:t>г. Бузулук, 7а микрорайон, д. 28</w:t>
            </w:r>
          </w:p>
        </w:tc>
        <w:tc>
          <w:tcPr>
            <w:tcW w:w="1474" w:type="dxa"/>
            <w:vAlign w:val="center"/>
          </w:tcPr>
          <w:p w:rsidR="00577AB5" w:rsidRDefault="00577AB5">
            <w:pPr>
              <w:pStyle w:val="ConsPlusNormal"/>
              <w:jc w:val="center"/>
            </w:pPr>
            <w:r>
              <w:t>1099,60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tcPr>
          <w:p w:rsidR="00577AB5" w:rsidRDefault="00577AB5">
            <w:pPr>
              <w:pStyle w:val="ConsPlusNormal"/>
              <w:jc w:val="center"/>
            </w:pPr>
            <w:r>
              <w:t>493578,88</w:t>
            </w:r>
          </w:p>
        </w:tc>
      </w:tr>
      <w:tr w:rsidR="00577AB5">
        <w:tc>
          <w:tcPr>
            <w:tcW w:w="794" w:type="dxa"/>
          </w:tcPr>
          <w:p w:rsidR="00577AB5" w:rsidRDefault="00577AB5">
            <w:pPr>
              <w:pStyle w:val="ConsPlusNormal"/>
              <w:jc w:val="center"/>
            </w:pPr>
            <w:r>
              <w:t>90.</w:t>
            </w:r>
          </w:p>
        </w:tc>
        <w:tc>
          <w:tcPr>
            <w:tcW w:w="3118" w:type="dxa"/>
          </w:tcPr>
          <w:p w:rsidR="00577AB5" w:rsidRDefault="00577AB5">
            <w:pPr>
              <w:pStyle w:val="ConsPlusNormal"/>
            </w:pPr>
            <w:r>
              <w:t>г. Бузулук, 7а микрорайон, д. 3</w:t>
            </w:r>
          </w:p>
        </w:tc>
        <w:tc>
          <w:tcPr>
            <w:tcW w:w="1474" w:type="dxa"/>
            <w:vAlign w:val="center"/>
          </w:tcPr>
          <w:p w:rsidR="00577AB5" w:rsidRDefault="00577AB5">
            <w:pPr>
              <w:pStyle w:val="ConsPlusNormal"/>
              <w:jc w:val="center"/>
            </w:pPr>
            <w:r>
              <w:t>1067,10</w:t>
            </w:r>
          </w:p>
        </w:tc>
        <w:tc>
          <w:tcPr>
            <w:tcW w:w="2551" w:type="dxa"/>
          </w:tcPr>
          <w:p w:rsidR="00577AB5" w:rsidRDefault="00577AB5">
            <w:pPr>
              <w:pStyle w:val="ConsPlusNormal"/>
              <w:jc w:val="center"/>
            </w:pPr>
            <w:r>
              <w:t>38</w:t>
            </w:r>
          </w:p>
        </w:tc>
        <w:tc>
          <w:tcPr>
            <w:tcW w:w="1984" w:type="dxa"/>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tcPr>
          <w:p w:rsidR="00577AB5" w:rsidRDefault="00577AB5">
            <w:pPr>
              <w:pStyle w:val="ConsPlusNormal"/>
              <w:jc w:val="center"/>
            </w:pPr>
            <w:r>
              <w:t>482053,27</w:t>
            </w:r>
          </w:p>
        </w:tc>
      </w:tr>
      <w:tr w:rsidR="00577AB5">
        <w:tc>
          <w:tcPr>
            <w:tcW w:w="794" w:type="dxa"/>
          </w:tcPr>
          <w:p w:rsidR="00577AB5" w:rsidRDefault="00577AB5">
            <w:pPr>
              <w:pStyle w:val="ConsPlusNormal"/>
              <w:jc w:val="center"/>
            </w:pPr>
            <w:r>
              <w:t>91.</w:t>
            </w:r>
          </w:p>
        </w:tc>
        <w:tc>
          <w:tcPr>
            <w:tcW w:w="3118" w:type="dxa"/>
          </w:tcPr>
          <w:p w:rsidR="00577AB5" w:rsidRDefault="00577AB5">
            <w:pPr>
              <w:pStyle w:val="ConsPlusNormal"/>
            </w:pPr>
            <w:r>
              <w:t>г. Бузулук, 7а микрорайон, д. 30</w:t>
            </w:r>
          </w:p>
        </w:tc>
        <w:tc>
          <w:tcPr>
            <w:tcW w:w="1474" w:type="dxa"/>
          </w:tcPr>
          <w:p w:rsidR="00577AB5" w:rsidRDefault="00577AB5">
            <w:pPr>
              <w:pStyle w:val="ConsPlusNormal"/>
              <w:jc w:val="center"/>
            </w:pPr>
            <w:r>
              <w:t>1087,40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1096705,37</w:t>
            </w:r>
          </w:p>
        </w:tc>
      </w:tr>
      <w:tr w:rsidR="00577AB5">
        <w:tc>
          <w:tcPr>
            <w:tcW w:w="794" w:type="dxa"/>
          </w:tcPr>
          <w:p w:rsidR="00577AB5" w:rsidRDefault="00577AB5">
            <w:pPr>
              <w:pStyle w:val="ConsPlusNormal"/>
              <w:jc w:val="center"/>
            </w:pPr>
            <w:r>
              <w:t>92.</w:t>
            </w:r>
          </w:p>
        </w:tc>
        <w:tc>
          <w:tcPr>
            <w:tcW w:w="3118" w:type="dxa"/>
          </w:tcPr>
          <w:p w:rsidR="00577AB5" w:rsidRDefault="00577AB5">
            <w:pPr>
              <w:pStyle w:val="ConsPlusNormal"/>
            </w:pPr>
            <w:r>
              <w:t>г. Бузулук, 7а микрорайон, д. 31</w:t>
            </w:r>
          </w:p>
        </w:tc>
        <w:tc>
          <w:tcPr>
            <w:tcW w:w="1474" w:type="dxa"/>
          </w:tcPr>
          <w:p w:rsidR="00577AB5" w:rsidRDefault="00577AB5">
            <w:pPr>
              <w:pStyle w:val="ConsPlusNormal"/>
              <w:jc w:val="center"/>
            </w:pPr>
            <w:r>
              <w:t>1079,30</w:t>
            </w:r>
          </w:p>
        </w:tc>
        <w:tc>
          <w:tcPr>
            <w:tcW w:w="2551" w:type="dxa"/>
          </w:tcPr>
          <w:p w:rsidR="00577AB5" w:rsidRDefault="00577AB5">
            <w:pPr>
              <w:pStyle w:val="ConsPlusNormal"/>
              <w:jc w:val="center"/>
            </w:pPr>
            <w:r>
              <w:t>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6039098,18</w:t>
            </w:r>
          </w:p>
        </w:tc>
      </w:tr>
      <w:tr w:rsidR="00577AB5">
        <w:tc>
          <w:tcPr>
            <w:tcW w:w="794" w:type="dxa"/>
          </w:tcPr>
          <w:p w:rsidR="00577AB5" w:rsidRDefault="00577AB5">
            <w:pPr>
              <w:pStyle w:val="ConsPlusNormal"/>
              <w:jc w:val="center"/>
            </w:pPr>
            <w:r>
              <w:t>93.</w:t>
            </w:r>
          </w:p>
        </w:tc>
        <w:tc>
          <w:tcPr>
            <w:tcW w:w="3118" w:type="dxa"/>
          </w:tcPr>
          <w:p w:rsidR="00577AB5" w:rsidRDefault="00577AB5">
            <w:pPr>
              <w:pStyle w:val="ConsPlusNormal"/>
            </w:pPr>
            <w:r>
              <w:t>г. Бузулук, пос. ВТК, д. 3</w:t>
            </w:r>
          </w:p>
        </w:tc>
        <w:tc>
          <w:tcPr>
            <w:tcW w:w="1474" w:type="dxa"/>
          </w:tcPr>
          <w:p w:rsidR="00577AB5" w:rsidRDefault="00577AB5">
            <w:pPr>
              <w:pStyle w:val="ConsPlusNormal"/>
              <w:jc w:val="center"/>
            </w:pPr>
            <w:r>
              <w:t>1057,10</w:t>
            </w:r>
          </w:p>
        </w:tc>
        <w:tc>
          <w:tcPr>
            <w:tcW w:w="2551" w:type="dxa"/>
          </w:tcPr>
          <w:p w:rsidR="00577AB5" w:rsidRDefault="00577AB5">
            <w:pPr>
              <w:pStyle w:val="ConsPlusNormal"/>
              <w:jc w:val="center"/>
            </w:pPr>
            <w:r>
              <w:t>176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6237388,69</w:t>
            </w:r>
          </w:p>
        </w:tc>
      </w:tr>
      <w:tr w:rsidR="00577AB5">
        <w:tc>
          <w:tcPr>
            <w:tcW w:w="794" w:type="dxa"/>
          </w:tcPr>
          <w:p w:rsidR="00577AB5" w:rsidRDefault="00577AB5">
            <w:pPr>
              <w:pStyle w:val="ConsPlusNormal"/>
              <w:jc w:val="center"/>
            </w:pPr>
            <w:r>
              <w:t>94.</w:t>
            </w:r>
          </w:p>
        </w:tc>
        <w:tc>
          <w:tcPr>
            <w:tcW w:w="3118" w:type="dxa"/>
          </w:tcPr>
          <w:p w:rsidR="00577AB5" w:rsidRDefault="00577AB5">
            <w:pPr>
              <w:pStyle w:val="ConsPlusNormal"/>
            </w:pPr>
            <w:r>
              <w:t>г. Бузулук, ул. 1 Мая, д. 59</w:t>
            </w:r>
          </w:p>
        </w:tc>
        <w:tc>
          <w:tcPr>
            <w:tcW w:w="1474" w:type="dxa"/>
          </w:tcPr>
          <w:p w:rsidR="00577AB5" w:rsidRDefault="00577AB5">
            <w:pPr>
              <w:pStyle w:val="ConsPlusNormal"/>
              <w:jc w:val="center"/>
            </w:pPr>
            <w:r>
              <w:t>1916,80</w:t>
            </w:r>
          </w:p>
        </w:tc>
        <w:tc>
          <w:tcPr>
            <w:tcW w:w="2551" w:type="dxa"/>
          </w:tcPr>
          <w:p w:rsidR="00577AB5" w:rsidRDefault="00577AB5">
            <w:pPr>
              <w:pStyle w:val="ConsPlusNormal"/>
              <w:jc w:val="center"/>
            </w:pPr>
            <w:r>
              <w:t>61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434094,18</w:t>
            </w:r>
          </w:p>
        </w:tc>
      </w:tr>
      <w:tr w:rsidR="00577AB5">
        <w:tc>
          <w:tcPr>
            <w:tcW w:w="794" w:type="dxa"/>
          </w:tcPr>
          <w:p w:rsidR="00577AB5" w:rsidRDefault="00577AB5">
            <w:pPr>
              <w:pStyle w:val="ConsPlusNormal"/>
              <w:jc w:val="center"/>
            </w:pPr>
            <w:r>
              <w:lastRenderedPageBreak/>
              <w:t>95.</w:t>
            </w:r>
          </w:p>
        </w:tc>
        <w:tc>
          <w:tcPr>
            <w:tcW w:w="3118" w:type="dxa"/>
          </w:tcPr>
          <w:p w:rsidR="00577AB5" w:rsidRDefault="00577AB5">
            <w:pPr>
              <w:pStyle w:val="ConsPlusNormal"/>
            </w:pPr>
            <w:r>
              <w:t>г. Бузулук, ул. Галактионова, д. 47</w:t>
            </w:r>
          </w:p>
        </w:tc>
        <w:tc>
          <w:tcPr>
            <w:tcW w:w="1474" w:type="dxa"/>
          </w:tcPr>
          <w:p w:rsidR="00577AB5" w:rsidRDefault="00577AB5">
            <w:pPr>
              <w:pStyle w:val="ConsPlusNormal"/>
              <w:jc w:val="center"/>
            </w:pPr>
            <w:r>
              <w:t>6708,80</w:t>
            </w:r>
          </w:p>
        </w:tc>
        <w:tc>
          <w:tcPr>
            <w:tcW w:w="2551" w:type="dxa"/>
          </w:tcPr>
          <w:p w:rsidR="00577AB5" w:rsidRDefault="00577AB5">
            <w:pPr>
              <w:pStyle w:val="ConsPlusNormal"/>
              <w:jc w:val="center"/>
            </w:pPr>
            <w:r>
              <w:t>58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11459071,07</w:t>
            </w:r>
          </w:p>
        </w:tc>
      </w:tr>
      <w:tr w:rsidR="00577AB5">
        <w:tc>
          <w:tcPr>
            <w:tcW w:w="794" w:type="dxa"/>
          </w:tcPr>
          <w:p w:rsidR="00577AB5" w:rsidRDefault="00577AB5">
            <w:pPr>
              <w:pStyle w:val="ConsPlusNormal"/>
              <w:jc w:val="center"/>
            </w:pPr>
            <w:r>
              <w:t>96.</w:t>
            </w:r>
          </w:p>
        </w:tc>
        <w:tc>
          <w:tcPr>
            <w:tcW w:w="3118" w:type="dxa"/>
          </w:tcPr>
          <w:p w:rsidR="00577AB5" w:rsidRDefault="00577AB5">
            <w:pPr>
              <w:pStyle w:val="ConsPlusNormal"/>
            </w:pPr>
            <w:r>
              <w:t>г. Бузулук, ул. Гая, д. 73</w:t>
            </w:r>
          </w:p>
        </w:tc>
        <w:tc>
          <w:tcPr>
            <w:tcW w:w="1474" w:type="dxa"/>
          </w:tcPr>
          <w:p w:rsidR="00577AB5" w:rsidRDefault="00577AB5">
            <w:pPr>
              <w:pStyle w:val="ConsPlusNormal"/>
              <w:jc w:val="center"/>
            </w:pPr>
            <w:r>
              <w:t>781,00</w:t>
            </w:r>
          </w:p>
        </w:tc>
        <w:tc>
          <w:tcPr>
            <w:tcW w:w="2551" w:type="dxa"/>
          </w:tcPr>
          <w:p w:rsidR="00577AB5" w:rsidRDefault="00577AB5">
            <w:pPr>
              <w:pStyle w:val="ConsPlusNormal"/>
              <w:jc w:val="center"/>
            </w:pPr>
            <w:r>
              <w:t>10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3374607,14</w:t>
            </w:r>
          </w:p>
        </w:tc>
      </w:tr>
      <w:tr w:rsidR="00577AB5">
        <w:tc>
          <w:tcPr>
            <w:tcW w:w="794" w:type="dxa"/>
          </w:tcPr>
          <w:p w:rsidR="00577AB5" w:rsidRDefault="00577AB5">
            <w:pPr>
              <w:pStyle w:val="ConsPlusNormal"/>
              <w:jc w:val="center"/>
            </w:pPr>
            <w:r>
              <w:t>97.</w:t>
            </w:r>
          </w:p>
        </w:tc>
        <w:tc>
          <w:tcPr>
            <w:tcW w:w="3118" w:type="dxa"/>
          </w:tcPr>
          <w:p w:rsidR="00577AB5" w:rsidRDefault="00577AB5">
            <w:pPr>
              <w:pStyle w:val="ConsPlusNormal"/>
            </w:pPr>
            <w:r>
              <w:t>г. Бузулук, ул. Гая, д. 80</w:t>
            </w:r>
          </w:p>
        </w:tc>
        <w:tc>
          <w:tcPr>
            <w:tcW w:w="1474" w:type="dxa"/>
          </w:tcPr>
          <w:p w:rsidR="00577AB5" w:rsidRDefault="00577AB5">
            <w:pPr>
              <w:pStyle w:val="ConsPlusNormal"/>
              <w:jc w:val="center"/>
            </w:pPr>
            <w:r>
              <w:t>674,60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2326790,46</w:t>
            </w:r>
          </w:p>
        </w:tc>
      </w:tr>
      <w:tr w:rsidR="00577AB5">
        <w:tc>
          <w:tcPr>
            <w:tcW w:w="794" w:type="dxa"/>
          </w:tcPr>
          <w:p w:rsidR="00577AB5" w:rsidRDefault="00577AB5">
            <w:pPr>
              <w:pStyle w:val="ConsPlusNormal"/>
              <w:jc w:val="center"/>
            </w:pPr>
            <w:r>
              <w:t>98.</w:t>
            </w:r>
          </w:p>
        </w:tc>
        <w:tc>
          <w:tcPr>
            <w:tcW w:w="3118" w:type="dxa"/>
          </w:tcPr>
          <w:p w:rsidR="00577AB5" w:rsidRDefault="00577AB5">
            <w:pPr>
              <w:pStyle w:val="ConsPlusNormal"/>
            </w:pPr>
            <w:r>
              <w:t>г. Бузулук, ул. Гая, д. 82</w:t>
            </w:r>
          </w:p>
        </w:tc>
        <w:tc>
          <w:tcPr>
            <w:tcW w:w="1474" w:type="dxa"/>
          </w:tcPr>
          <w:p w:rsidR="00577AB5" w:rsidRDefault="00577AB5">
            <w:pPr>
              <w:pStyle w:val="ConsPlusNormal"/>
              <w:jc w:val="center"/>
            </w:pPr>
            <w:r>
              <w:t>680,00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518145,19</w:t>
            </w:r>
          </w:p>
        </w:tc>
      </w:tr>
      <w:tr w:rsidR="00577AB5">
        <w:tc>
          <w:tcPr>
            <w:tcW w:w="794" w:type="dxa"/>
          </w:tcPr>
          <w:p w:rsidR="00577AB5" w:rsidRDefault="00577AB5">
            <w:pPr>
              <w:pStyle w:val="ConsPlusNormal"/>
              <w:jc w:val="center"/>
            </w:pPr>
            <w:r>
              <w:t>99.</w:t>
            </w:r>
          </w:p>
        </w:tc>
        <w:tc>
          <w:tcPr>
            <w:tcW w:w="3118" w:type="dxa"/>
          </w:tcPr>
          <w:p w:rsidR="00577AB5" w:rsidRDefault="00577AB5">
            <w:pPr>
              <w:pStyle w:val="ConsPlusNormal"/>
            </w:pPr>
            <w:r>
              <w:t>г. Бузулук, ул. Губкина, д. 14</w:t>
            </w:r>
          </w:p>
        </w:tc>
        <w:tc>
          <w:tcPr>
            <w:tcW w:w="1474" w:type="dxa"/>
          </w:tcPr>
          <w:p w:rsidR="00577AB5" w:rsidRDefault="00577AB5">
            <w:pPr>
              <w:pStyle w:val="ConsPlusNormal"/>
              <w:jc w:val="center"/>
            </w:pPr>
            <w:r>
              <w:t>693,10</w:t>
            </w:r>
          </w:p>
        </w:tc>
        <w:tc>
          <w:tcPr>
            <w:tcW w:w="2551" w:type="dxa"/>
          </w:tcPr>
          <w:p w:rsidR="00577AB5" w:rsidRDefault="00577AB5">
            <w:pPr>
              <w:pStyle w:val="ConsPlusNormal"/>
              <w:jc w:val="center"/>
            </w:pPr>
            <w:r>
              <w:t>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1732654,39</w:t>
            </w:r>
          </w:p>
        </w:tc>
      </w:tr>
      <w:tr w:rsidR="00577AB5">
        <w:tc>
          <w:tcPr>
            <w:tcW w:w="794" w:type="dxa"/>
          </w:tcPr>
          <w:p w:rsidR="00577AB5" w:rsidRDefault="00577AB5">
            <w:pPr>
              <w:pStyle w:val="ConsPlusNormal"/>
              <w:jc w:val="center"/>
            </w:pPr>
            <w:r>
              <w:t>100.</w:t>
            </w:r>
          </w:p>
        </w:tc>
        <w:tc>
          <w:tcPr>
            <w:tcW w:w="3118" w:type="dxa"/>
          </w:tcPr>
          <w:p w:rsidR="00577AB5" w:rsidRDefault="00577AB5">
            <w:pPr>
              <w:pStyle w:val="ConsPlusNormal"/>
            </w:pPr>
            <w:r>
              <w:t>г. Бузулук, ул. Д. Бедного, д. 4/ул. Щорса, д. 58</w:t>
            </w:r>
          </w:p>
        </w:tc>
        <w:tc>
          <w:tcPr>
            <w:tcW w:w="1474" w:type="dxa"/>
          </w:tcPr>
          <w:p w:rsidR="00577AB5" w:rsidRDefault="00577AB5">
            <w:pPr>
              <w:pStyle w:val="ConsPlusNormal"/>
              <w:jc w:val="center"/>
            </w:pPr>
            <w:r>
              <w:t>3609,90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9725259,69</w:t>
            </w:r>
          </w:p>
        </w:tc>
      </w:tr>
      <w:tr w:rsidR="00577AB5">
        <w:tc>
          <w:tcPr>
            <w:tcW w:w="794" w:type="dxa"/>
          </w:tcPr>
          <w:p w:rsidR="00577AB5" w:rsidRDefault="00577AB5">
            <w:pPr>
              <w:pStyle w:val="ConsPlusNormal"/>
              <w:jc w:val="center"/>
            </w:pPr>
            <w:r>
              <w:t>101.</w:t>
            </w:r>
          </w:p>
        </w:tc>
        <w:tc>
          <w:tcPr>
            <w:tcW w:w="3118" w:type="dxa"/>
          </w:tcPr>
          <w:p w:rsidR="00577AB5" w:rsidRDefault="00577AB5">
            <w:pPr>
              <w:pStyle w:val="ConsPlusNormal"/>
            </w:pPr>
            <w:r>
              <w:t>г. Бузулук, ул. Домашкинская, д. 5</w:t>
            </w:r>
          </w:p>
        </w:tc>
        <w:tc>
          <w:tcPr>
            <w:tcW w:w="1474" w:type="dxa"/>
          </w:tcPr>
          <w:p w:rsidR="00577AB5" w:rsidRDefault="00577AB5">
            <w:pPr>
              <w:pStyle w:val="ConsPlusNormal"/>
              <w:jc w:val="center"/>
            </w:pPr>
            <w:r>
              <w:t>242,50</w:t>
            </w:r>
          </w:p>
        </w:tc>
        <w:tc>
          <w:tcPr>
            <w:tcW w:w="2551" w:type="dxa"/>
          </w:tcPr>
          <w:p w:rsidR="00577AB5" w:rsidRDefault="00577AB5">
            <w:pPr>
              <w:pStyle w:val="ConsPlusNormal"/>
              <w:jc w:val="center"/>
            </w:pPr>
            <w:r>
              <w:t>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1163953,74</w:t>
            </w:r>
          </w:p>
        </w:tc>
      </w:tr>
      <w:tr w:rsidR="00577AB5">
        <w:tc>
          <w:tcPr>
            <w:tcW w:w="794" w:type="dxa"/>
          </w:tcPr>
          <w:p w:rsidR="00577AB5" w:rsidRDefault="00577AB5">
            <w:pPr>
              <w:pStyle w:val="ConsPlusNormal"/>
              <w:jc w:val="center"/>
            </w:pPr>
            <w:r>
              <w:t>102.</w:t>
            </w:r>
          </w:p>
        </w:tc>
        <w:tc>
          <w:tcPr>
            <w:tcW w:w="3118" w:type="dxa"/>
          </w:tcPr>
          <w:p w:rsidR="00577AB5" w:rsidRDefault="00577AB5">
            <w:pPr>
              <w:pStyle w:val="ConsPlusNormal"/>
            </w:pPr>
            <w:r>
              <w:t>г. Бузулук, ул. Заречная, д. 1</w:t>
            </w:r>
          </w:p>
        </w:tc>
        <w:tc>
          <w:tcPr>
            <w:tcW w:w="1474" w:type="dxa"/>
          </w:tcPr>
          <w:p w:rsidR="00577AB5" w:rsidRDefault="00577AB5">
            <w:pPr>
              <w:pStyle w:val="ConsPlusNormal"/>
              <w:jc w:val="center"/>
            </w:pPr>
            <w:r>
              <w:t>665,40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4054271,21</w:t>
            </w:r>
          </w:p>
        </w:tc>
      </w:tr>
      <w:tr w:rsidR="00577AB5">
        <w:tc>
          <w:tcPr>
            <w:tcW w:w="794" w:type="dxa"/>
          </w:tcPr>
          <w:p w:rsidR="00577AB5" w:rsidRDefault="00577AB5">
            <w:pPr>
              <w:pStyle w:val="ConsPlusNormal"/>
              <w:jc w:val="center"/>
            </w:pPr>
            <w:r>
              <w:t>103.</w:t>
            </w:r>
          </w:p>
        </w:tc>
        <w:tc>
          <w:tcPr>
            <w:tcW w:w="3118" w:type="dxa"/>
          </w:tcPr>
          <w:p w:rsidR="00577AB5" w:rsidRDefault="00577AB5">
            <w:pPr>
              <w:pStyle w:val="ConsPlusNormal"/>
            </w:pPr>
            <w:r>
              <w:t>г. Бузулук, ул. Котовского, д. 112</w:t>
            </w:r>
          </w:p>
        </w:tc>
        <w:tc>
          <w:tcPr>
            <w:tcW w:w="1474" w:type="dxa"/>
          </w:tcPr>
          <w:p w:rsidR="00577AB5" w:rsidRDefault="00577AB5">
            <w:pPr>
              <w:pStyle w:val="ConsPlusNormal"/>
              <w:jc w:val="center"/>
            </w:pPr>
            <w:r>
              <w:t>2194,10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626582,32</w:t>
            </w:r>
          </w:p>
        </w:tc>
      </w:tr>
      <w:tr w:rsidR="00577AB5">
        <w:tc>
          <w:tcPr>
            <w:tcW w:w="794" w:type="dxa"/>
          </w:tcPr>
          <w:p w:rsidR="00577AB5" w:rsidRDefault="00577AB5">
            <w:pPr>
              <w:pStyle w:val="ConsPlusNormal"/>
              <w:jc w:val="center"/>
            </w:pPr>
            <w:r>
              <w:t>104.</w:t>
            </w:r>
          </w:p>
        </w:tc>
        <w:tc>
          <w:tcPr>
            <w:tcW w:w="3118" w:type="dxa"/>
          </w:tcPr>
          <w:p w:rsidR="00577AB5" w:rsidRDefault="00577AB5">
            <w:pPr>
              <w:pStyle w:val="ConsPlusNormal"/>
            </w:pPr>
            <w:r>
              <w:t>г. Бузулук, ул. Ленина, д. 3а</w:t>
            </w:r>
          </w:p>
        </w:tc>
        <w:tc>
          <w:tcPr>
            <w:tcW w:w="1474" w:type="dxa"/>
          </w:tcPr>
          <w:p w:rsidR="00577AB5" w:rsidRDefault="00577AB5">
            <w:pPr>
              <w:pStyle w:val="ConsPlusNormal"/>
              <w:jc w:val="center"/>
            </w:pPr>
            <w:r>
              <w:t>1066,10</w:t>
            </w:r>
          </w:p>
        </w:tc>
        <w:tc>
          <w:tcPr>
            <w:tcW w:w="2551" w:type="dxa"/>
          </w:tcPr>
          <w:p w:rsidR="00577AB5" w:rsidRDefault="00577AB5">
            <w:pPr>
              <w:pStyle w:val="ConsPlusNormal"/>
              <w:jc w:val="center"/>
            </w:pPr>
            <w:r>
              <w:t>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594823,96</w:t>
            </w:r>
          </w:p>
        </w:tc>
      </w:tr>
      <w:tr w:rsidR="00577AB5">
        <w:tc>
          <w:tcPr>
            <w:tcW w:w="794" w:type="dxa"/>
          </w:tcPr>
          <w:p w:rsidR="00577AB5" w:rsidRDefault="00577AB5">
            <w:pPr>
              <w:pStyle w:val="ConsPlusNormal"/>
              <w:jc w:val="center"/>
            </w:pPr>
            <w:r>
              <w:t>105.</w:t>
            </w:r>
          </w:p>
        </w:tc>
        <w:tc>
          <w:tcPr>
            <w:tcW w:w="3118" w:type="dxa"/>
          </w:tcPr>
          <w:p w:rsidR="00577AB5" w:rsidRDefault="00577AB5">
            <w:pPr>
              <w:pStyle w:val="ConsPlusNormal"/>
            </w:pPr>
            <w:r>
              <w:t>г. Бузулук, ул. Ленина, д. 33а</w:t>
            </w:r>
          </w:p>
        </w:tc>
        <w:tc>
          <w:tcPr>
            <w:tcW w:w="1474" w:type="dxa"/>
          </w:tcPr>
          <w:p w:rsidR="00577AB5" w:rsidRDefault="00577AB5">
            <w:pPr>
              <w:pStyle w:val="ConsPlusNormal"/>
              <w:jc w:val="center"/>
            </w:pPr>
            <w:r>
              <w:t>287,10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200059,17</w:t>
            </w:r>
          </w:p>
        </w:tc>
      </w:tr>
      <w:tr w:rsidR="00577AB5">
        <w:tc>
          <w:tcPr>
            <w:tcW w:w="794" w:type="dxa"/>
          </w:tcPr>
          <w:p w:rsidR="00577AB5" w:rsidRDefault="00577AB5">
            <w:pPr>
              <w:pStyle w:val="ConsPlusNormal"/>
              <w:jc w:val="center"/>
            </w:pPr>
            <w:r>
              <w:t>106.</w:t>
            </w:r>
          </w:p>
        </w:tc>
        <w:tc>
          <w:tcPr>
            <w:tcW w:w="3118" w:type="dxa"/>
          </w:tcPr>
          <w:p w:rsidR="00577AB5" w:rsidRDefault="00577AB5">
            <w:pPr>
              <w:pStyle w:val="ConsPlusNormal"/>
            </w:pPr>
            <w:r>
              <w:t>г. Бузулук, ул. Ленина, д. 61</w:t>
            </w:r>
          </w:p>
        </w:tc>
        <w:tc>
          <w:tcPr>
            <w:tcW w:w="1474" w:type="dxa"/>
          </w:tcPr>
          <w:p w:rsidR="00577AB5" w:rsidRDefault="00577AB5">
            <w:pPr>
              <w:pStyle w:val="ConsPlusNormal"/>
              <w:jc w:val="center"/>
            </w:pPr>
            <w:r>
              <w:t>513,90</w:t>
            </w:r>
          </w:p>
        </w:tc>
        <w:tc>
          <w:tcPr>
            <w:tcW w:w="2551" w:type="dxa"/>
          </w:tcPr>
          <w:p w:rsidR="00577AB5" w:rsidRDefault="00577AB5">
            <w:pPr>
              <w:pStyle w:val="ConsPlusNormal"/>
              <w:jc w:val="center"/>
            </w:pPr>
            <w:r>
              <w:t>199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1568606,88</w:t>
            </w:r>
          </w:p>
        </w:tc>
      </w:tr>
      <w:tr w:rsidR="00577AB5">
        <w:tc>
          <w:tcPr>
            <w:tcW w:w="794" w:type="dxa"/>
          </w:tcPr>
          <w:p w:rsidR="00577AB5" w:rsidRDefault="00577AB5">
            <w:pPr>
              <w:pStyle w:val="ConsPlusNormal"/>
              <w:jc w:val="center"/>
            </w:pPr>
            <w:r>
              <w:t>107.</w:t>
            </w:r>
          </w:p>
        </w:tc>
        <w:tc>
          <w:tcPr>
            <w:tcW w:w="3118" w:type="dxa"/>
          </w:tcPr>
          <w:p w:rsidR="00577AB5" w:rsidRDefault="00577AB5">
            <w:pPr>
              <w:pStyle w:val="ConsPlusNormal"/>
            </w:pPr>
            <w:r>
              <w:t>г. Бузулук, ул. Ленина, д. 70</w:t>
            </w:r>
          </w:p>
        </w:tc>
        <w:tc>
          <w:tcPr>
            <w:tcW w:w="1474" w:type="dxa"/>
          </w:tcPr>
          <w:p w:rsidR="00577AB5" w:rsidRDefault="00577AB5">
            <w:pPr>
              <w:pStyle w:val="ConsPlusNormal"/>
              <w:jc w:val="center"/>
            </w:pPr>
            <w:r>
              <w:t>6293,40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7808541,31</w:t>
            </w:r>
          </w:p>
        </w:tc>
      </w:tr>
      <w:tr w:rsidR="00577AB5">
        <w:tc>
          <w:tcPr>
            <w:tcW w:w="794" w:type="dxa"/>
          </w:tcPr>
          <w:p w:rsidR="00577AB5" w:rsidRDefault="00577AB5">
            <w:pPr>
              <w:pStyle w:val="ConsPlusNormal"/>
              <w:jc w:val="center"/>
            </w:pPr>
            <w:r>
              <w:t>108.</w:t>
            </w:r>
          </w:p>
        </w:tc>
        <w:tc>
          <w:tcPr>
            <w:tcW w:w="3118" w:type="dxa"/>
          </w:tcPr>
          <w:p w:rsidR="00577AB5" w:rsidRDefault="00577AB5">
            <w:pPr>
              <w:pStyle w:val="ConsPlusNormal"/>
            </w:pPr>
            <w:r>
              <w:t>г. Бузулук, ул. Луганская, д. 7</w:t>
            </w:r>
          </w:p>
        </w:tc>
        <w:tc>
          <w:tcPr>
            <w:tcW w:w="1474" w:type="dxa"/>
          </w:tcPr>
          <w:p w:rsidR="00577AB5" w:rsidRDefault="00577AB5">
            <w:pPr>
              <w:pStyle w:val="ConsPlusNormal"/>
              <w:jc w:val="center"/>
            </w:pPr>
            <w:r>
              <w:t>944,60</w:t>
            </w:r>
          </w:p>
        </w:tc>
        <w:tc>
          <w:tcPr>
            <w:tcW w:w="2551" w:type="dxa"/>
          </w:tcPr>
          <w:p w:rsidR="00577AB5" w:rsidRDefault="00577AB5">
            <w:pPr>
              <w:pStyle w:val="ConsPlusNormal"/>
              <w:jc w:val="center"/>
            </w:pPr>
            <w:r>
              <w:t>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4872265,53</w:t>
            </w:r>
          </w:p>
        </w:tc>
      </w:tr>
      <w:tr w:rsidR="00577AB5">
        <w:tc>
          <w:tcPr>
            <w:tcW w:w="794" w:type="dxa"/>
          </w:tcPr>
          <w:p w:rsidR="00577AB5" w:rsidRDefault="00577AB5">
            <w:pPr>
              <w:pStyle w:val="ConsPlusNormal"/>
              <w:jc w:val="center"/>
            </w:pPr>
            <w:r>
              <w:t>109.</w:t>
            </w:r>
          </w:p>
        </w:tc>
        <w:tc>
          <w:tcPr>
            <w:tcW w:w="3118" w:type="dxa"/>
          </w:tcPr>
          <w:p w:rsidR="00577AB5" w:rsidRDefault="00577AB5">
            <w:pPr>
              <w:pStyle w:val="ConsPlusNormal"/>
            </w:pPr>
            <w:r>
              <w:t>г. Бузулук, ул. Луганская, д. 8</w:t>
            </w:r>
          </w:p>
        </w:tc>
        <w:tc>
          <w:tcPr>
            <w:tcW w:w="1474" w:type="dxa"/>
          </w:tcPr>
          <w:p w:rsidR="00577AB5" w:rsidRDefault="00577AB5">
            <w:pPr>
              <w:pStyle w:val="ConsPlusNormal"/>
              <w:jc w:val="center"/>
            </w:pPr>
            <w:r>
              <w:t>414,30</w:t>
            </w:r>
          </w:p>
        </w:tc>
        <w:tc>
          <w:tcPr>
            <w:tcW w:w="2551" w:type="dxa"/>
          </w:tcPr>
          <w:p w:rsidR="00577AB5" w:rsidRDefault="00577AB5">
            <w:pPr>
              <w:pStyle w:val="ConsPlusNormal"/>
              <w:jc w:val="center"/>
            </w:pPr>
            <w:r>
              <w:t>63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1172566,38</w:t>
            </w:r>
          </w:p>
        </w:tc>
      </w:tr>
      <w:tr w:rsidR="00577AB5">
        <w:tc>
          <w:tcPr>
            <w:tcW w:w="794" w:type="dxa"/>
          </w:tcPr>
          <w:p w:rsidR="00577AB5" w:rsidRDefault="00577AB5">
            <w:pPr>
              <w:pStyle w:val="ConsPlusNormal"/>
              <w:jc w:val="center"/>
            </w:pPr>
            <w:r>
              <w:t>110.</w:t>
            </w:r>
          </w:p>
        </w:tc>
        <w:tc>
          <w:tcPr>
            <w:tcW w:w="3118" w:type="dxa"/>
          </w:tcPr>
          <w:p w:rsidR="00577AB5" w:rsidRDefault="00577AB5">
            <w:pPr>
              <w:pStyle w:val="ConsPlusNormal"/>
            </w:pPr>
            <w:r>
              <w:t>г. Бузулук, ул. Маяковского, д. 6</w:t>
            </w:r>
          </w:p>
        </w:tc>
        <w:tc>
          <w:tcPr>
            <w:tcW w:w="1474" w:type="dxa"/>
          </w:tcPr>
          <w:p w:rsidR="00577AB5" w:rsidRDefault="00577AB5">
            <w:pPr>
              <w:pStyle w:val="ConsPlusNormal"/>
              <w:jc w:val="center"/>
            </w:pPr>
            <w:r>
              <w:t>1368,00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2699709,73</w:t>
            </w:r>
          </w:p>
        </w:tc>
      </w:tr>
      <w:tr w:rsidR="00577AB5">
        <w:tc>
          <w:tcPr>
            <w:tcW w:w="794" w:type="dxa"/>
          </w:tcPr>
          <w:p w:rsidR="00577AB5" w:rsidRDefault="00577AB5">
            <w:pPr>
              <w:pStyle w:val="ConsPlusNormal"/>
              <w:jc w:val="center"/>
            </w:pPr>
            <w:r>
              <w:lastRenderedPageBreak/>
              <w:t>111.</w:t>
            </w:r>
          </w:p>
        </w:tc>
        <w:tc>
          <w:tcPr>
            <w:tcW w:w="3118" w:type="dxa"/>
          </w:tcPr>
          <w:p w:rsidR="00577AB5" w:rsidRDefault="00577AB5">
            <w:pPr>
              <w:pStyle w:val="ConsPlusNormal"/>
            </w:pPr>
            <w:r>
              <w:t>г. Бузулук, ул. М. Горького, д. 74 - 76/ул. Рабочая, д. 75</w:t>
            </w:r>
          </w:p>
        </w:tc>
        <w:tc>
          <w:tcPr>
            <w:tcW w:w="1474" w:type="dxa"/>
          </w:tcPr>
          <w:p w:rsidR="00577AB5" w:rsidRDefault="00577AB5">
            <w:pPr>
              <w:pStyle w:val="ConsPlusNormal"/>
              <w:jc w:val="center"/>
            </w:pPr>
            <w:r>
              <w:t>1775,50</w:t>
            </w:r>
          </w:p>
        </w:tc>
        <w:tc>
          <w:tcPr>
            <w:tcW w:w="2551" w:type="dxa"/>
          </w:tcPr>
          <w:p w:rsidR="00577AB5" w:rsidRDefault="00577AB5">
            <w:pPr>
              <w:pStyle w:val="ConsPlusNormal"/>
              <w:jc w:val="center"/>
            </w:pPr>
            <w:r>
              <w:t>10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3113189,40</w:t>
            </w:r>
          </w:p>
        </w:tc>
      </w:tr>
      <w:tr w:rsidR="00577AB5">
        <w:tc>
          <w:tcPr>
            <w:tcW w:w="794" w:type="dxa"/>
          </w:tcPr>
          <w:p w:rsidR="00577AB5" w:rsidRDefault="00577AB5">
            <w:pPr>
              <w:pStyle w:val="ConsPlusNormal"/>
              <w:jc w:val="center"/>
            </w:pPr>
            <w:r>
              <w:t>112.</w:t>
            </w:r>
          </w:p>
        </w:tc>
        <w:tc>
          <w:tcPr>
            <w:tcW w:w="3118" w:type="dxa"/>
          </w:tcPr>
          <w:p w:rsidR="00577AB5" w:rsidRDefault="00577AB5">
            <w:pPr>
              <w:pStyle w:val="ConsPlusNormal"/>
            </w:pPr>
            <w:r>
              <w:t>г. Бузулук, ул. Нефтяников, д. 18</w:t>
            </w:r>
          </w:p>
        </w:tc>
        <w:tc>
          <w:tcPr>
            <w:tcW w:w="1474" w:type="dxa"/>
          </w:tcPr>
          <w:p w:rsidR="00577AB5" w:rsidRDefault="00577AB5">
            <w:pPr>
              <w:pStyle w:val="ConsPlusNormal"/>
              <w:jc w:val="center"/>
            </w:pPr>
            <w:r>
              <w:t>3710,60</w:t>
            </w:r>
          </w:p>
        </w:tc>
        <w:tc>
          <w:tcPr>
            <w:tcW w:w="2551" w:type="dxa"/>
          </w:tcPr>
          <w:p w:rsidR="00577AB5" w:rsidRDefault="00577AB5">
            <w:pPr>
              <w:pStyle w:val="ConsPlusNormal"/>
              <w:jc w:val="center"/>
            </w:pPr>
            <w:r>
              <w:t>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10366388,39</w:t>
            </w:r>
          </w:p>
        </w:tc>
      </w:tr>
      <w:tr w:rsidR="00577AB5">
        <w:tc>
          <w:tcPr>
            <w:tcW w:w="794" w:type="dxa"/>
          </w:tcPr>
          <w:p w:rsidR="00577AB5" w:rsidRDefault="00577AB5">
            <w:pPr>
              <w:pStyle w:val="ConsPlusNormal"/>
              <w:jc w:val="center"/>
            </w:pPr>
            <w:r>
              <w:t>113.</w:t>
            </w:r>
          </w:p>
        </w:tc>
        <w:tc>
          <w:tcPr>
            <w:tcW w:w="3118" w:type="dxa"/>
          </w:tcPr>
          <w:p w:rsidR="00577AB5" w:rsidRDefault="00577AB5">
            <w:pPr>
              <w:pStyle w:val="ConsPlusNormal"/>
            </w:pPr>
            <w:r>
              <w:t>г. Бузулук, ул. Нефтяников, д. 26</w:t>
            </w:r>
          </w:p>
        </w:tc>
        <w:tc>
          <w:tcPr>
            <w:tcW w:w="1474" w:type="dxa"/>
          </w:tcPr>
          <w:p w:rsidR="00577AB5" w:rsidRDefault="00577AB5">
            <w:pPr>
              <w:pStyle w:val="ConsPlusNormal"/>
              <w:jc w:val="center"/>
            </w:pPr>
            <w:r>
              <w:t>1062,10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10865095,52</w:t>
            </w:r>
          </w:p>
        </w:tc>
      </w:tr>
      <w:tr w:rsidR="00577AB5">
        <w:tc>
          <w:tcPr>
            <w:tcW w:w="794" w:type="dxa"/>
          </w:tcPr>
          <w:p w:rsidR="00577AB5" w:rsidRDefault="00577AB5">
            <w:pPr>
              <w:pStyle w:val="ConsPlusNormal"/>
              <w:jc w:val="center"/>
            </w:pPr>
            <w:r>
              <w:t>114.</w:t>
            </w:r>
          </w:p>
        </w:tc>
        <w:tc>
          <w:tcPr>
            <w:tcW w:w="3118" w:type="dxa"/>
          </w:tcPr>
          <w:p w:rsidR="00577AB5" w:rsidRDefault="00577AB5">
            <w:pPr>
              <w:pStyle w:val="ConsPlusNormal"/>
            </w:pPr>
            <w:r>
              <w:t>г. Бузулук, ул. Пушкина, д. 8</w:t>
            </w:r>
          </w:p>
        </w:tc>
        <w:tc>
          <w:tcPr>
            <w:tcW w:w="1474" w:type="dxa"/>
          </w:tcPr>
          <w:p w:rsidR="00577AB5" w:rsidRDefault="00577AB5">
            <w:pPr>
              <w:pStyle w:val="ConsPlusNormal"/>
              <w:jc w:val="center"/>
            </w:pPr>
            <w:r>
              <w:t>3576,60</w:t>
            </w:r>
          </w:p>
        </w:tc>
        <w:tc>
          <w:tcPr>
            <w:tcW w:w="2551" w:type="dxa"/>
          </w:tcPr>
          <w:p w:rsidR="00577AB5" w:rsidRDefault="00577AB5">
            <w:pPr>
              <w:pStyle w:val="ConsPlusNormal"/>
              <w:jc w:val="center"/>
            </w:pPr>
            <w:r>
              <w:t>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2807536,48</w:t>
            </w:r>
          </w:p>
        </w:tc>
      </w:tr>
      <w:tr w:rsidR="00577AB5">
        <w:tc>
          <w:tcPr>
            <w:tcW w:w="794" w:type="dxa"/>
          </w:tcPr>
          <w:p w:rsidR="00577AB5" w:rsidRDefault="00577AB5">
            <w:pPr>
              <w:pStyle w:val="ConsPlusNormal"/>
              <w:jc w:val="center"/>
            </w:pPr>
            <w:r>
              <w:t>115.</w:t>
            </w:r>
          </w:p>
        </w:tc>
        <w:tc>
          <w:tcPr>
            <w:tcW w:w="3118" w:type="dxa"/>
          </w:tcPr>
          <w:p w:rsidR="00577AB5" w:rsidRDefault="00577AB5">
            <w:pPr>
              <w:pStyle w:val="ConsPlusNormal"/>
            </w:pPr>
            <w:r>
              <w:t>г. Бузулук, ул. Рабочая, д. 49</w:t>
            </w:r>
          </w:p>
        </w:tc>
        <w:tc>
          <w:tcPr>
            <w:tcW w:w="1474" w:type="dxa"/>
          </w:tcPr>
          <w:p w:rsidR="00577AB5" w:rsidRDefault="00577AB5">
            <w:pPr>
              <w:pStyle w:val="ConsPlusNormal"/>
              <w:jc w:val="center"/>
            </w:pPr>
            <w:r>
              <w:t>1378,10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342405,96</w:t>
            </w:r>
          </w:p>
        </w:tc>
      </w:tr>
      <w:tr w:rsidR="00577AB5">
        <w:tc>
          <w:tcPr>
            <w:tcW w:w="794" w:type="dxa"/>
          </w:tcPr>
          <w:p w:rsidR="00577AB5" w:rsidRDefault="00577AB5">
            <w:pPr>
              <w:pStyle w:val="ConsPlusNormal"/>
              <w:jc w:val="center"/>
            </w:pPr>
            <w:r>
              <w:t>116.</w:t>
            </w:r>
          </w:p>
        </w:tc>
        <w:tc>
          <w:tcPr>
            <w:tcW w:w="3118" w:type="dxa"/>
          </w:tcPr>
          <w:p w:rsidR="00577AB5" w:rsidRDefault="00577AB5">
            <w:pPr>
              <w:pStyle w:val="ConsPlusNormal"/>
            </w:pPr>
            <w:r>
              <w:t>г. Бузулук, ул. Самарская, д. 5</w:t>
            </w:r>
          </w:p>
        </w:tc>
        <w:tc>
          <w:tcPr>
            <w:tcW w:w="1474" w:type="dxa"/>
          </w:tcPr>
          <w:p w:rsidR="00577AB5" w:rsidRDefault="00577AB5">
            <w:pPr>
              <w:pStyle w:val="ConsPlusNormal"/>
              <w:jc w:val="center"/>
            </w:pPr>
            <w:r>
              <w:t>932,40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3795101,17</w:t>
            </w:r>
          </w:p>
        </w:tc>
      </w:tr>
      <w:tr w:rsidR="00577AB5">
        <w:tc>
          <w:tcPr>
            <w:tcW w:w="794" w:type="dxa"/>
          </w:tcPr>
          <w:p w:rsidR="00577AB5" w:rsidRDefault="00577AB5">
            <w:pPr>
              <w:pStyle w:val="ConsPlusNormal"/>
              <w:jc w:val="center"/>
            </w:pPr>
            <w:r>
              <w:t>117.</w:t>
            </w:r>
          </w:p>
        </w:tc>
        <w:tc>
          <w:tcPr>
            <w:tcW w:w="3118" w:type="dxa"/>
          </w:tcPr>
          <w:p w:rsidR="00577AB5" w:rsidRDefault="00577AB5">
            <w:pPr>
              <w:pStyle w:val="ConsPlusNormal"/>
            </w:pPr>
            <w:r>
              <w:t>г. Бузулук, ул. Суворова, д. 10</w:t>
            </w:r>
          </w:p>
        </w:tc>
        <w:tc>
          <w:tcPr>
            <w:tcW w:w="1474" w:type="dxa"/>
          </w:tcPr>
          <w:p w:rsidR="00577AB5" w:rsidRDefault="00577AB5">
            <w:pPr>
              <w:pStyle w:val="ConsPlusNormal"/>
              <w:jc w:val="center"/>
            </w:pPr>
            <w:r>
              <w:t>312,60</w:t>
            </w:r>
          </w:p>
        </w:tc>
        <w:tc>
          <w:tcPr>
            <w:tcW w:w="2551" w:type="dxa"/>
          </w:tcPr>
          <w:p w:rsidR="00577AB5" w:rsidRDefault="00577AB5">
            <w:pPr>
              <w:pStyle w:val="ConsPlusNormal"/>
              <w:jc w:val="center"/>
            </w:pPr>
            <w:r>
              <w:t>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1460861,03</w:t>
            </w:r>
          </w:p>
        </w:tc>
      </w:tr>
      <w:tr w:rsidR="00577AB5">
        <w:tc>
          <w:tcPr>
            <w:tcW w:w="794" w:type="dxa"/>
          </w:tcPr>
          <w:p w:rsidR="00577AB5" w:rsidRDefault="00577AB5">
            <w:pPr>
              <w:pStyle w:val="ConsPlusNormal"/>
              <w:jc w:val="center"/>
            </w:pPr>
            <w:r>
              <w:t>118.</w:t>
            </w:r>
          </w:p>
        </w:tc>
        <w:tc>
          <w:tcPr>
            <w:tcW w:w="3118" w:type="dxa"/>
          </w:tcPr>
          <w:p w:rsidR="00577AB5" w:rsidRDefault="00577AB5">
            <w:pPr>
              <w:pStyle w:val="ConsPlusNormal"/>
            </w:pPr>
            <w:r>
              <w:t>г. Бузулук, ул. Суворова, д. 64</w:t>
            </w:r>
          </w:p>
        </w:tc>
        <w:tc>
          <w:tcPr>
            <w:tcW w:w="1474" w:type="dxa"/>
          </w:tcPr>
          <w:p w:rsidR="00577AB5" w:rsidRDefault="00577AB5">
            <w:pPr>
              <w:pStyle w:val="ConsPlusNormal"/>
              <w:jc w:val="center"/>
            </w:pPr>
            <w:r>
              <w:t>5022,70</w:t>
            </w:r>
          </w:p>
        </w:tc>
        <w:tc>
          <w:tcPr>
            <w:tcW w:w="2551" w:type="dxa"/>
          </w:tcPr>
          <w:p w:rsidR="00577AB5" w:rsidRDefault="00577AB5">
            <w:pPr>
              <w:pStyle w:val="ConsPlusNormal"/>
              <w:jc w:val="center"/>
            </w:pPr>
            <w:r>
              <w:t>208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10275320,36</w:t>
            </w:r>
          </w:p>
        </w:tc>
      </w:tr>
      <w:tr w:rsidR="00577AB5">
        <w:tc>
          <w:tcPr>
            <w:tcW w:w="794" w:type="dxa"/>
          </w:tcPr>
          <w:p w:rsidR="00577AB5" w:rsidRDefault="00577AB5">
            <w:pPr>
              <w:pStyle w:val="ConsPlusNormal"/>
              <w:jc w:val="center"/>
            </w:pPr>
            <w:r>
              <w:t>119.</w:t>
            </w:r>
          </w:p>
        </w:tc>
        <w:tc>
          <w:tcPr>
            <w:tcW w:w="3118" w:type="dxa"/>
          </w:tcPr>
          <w:p w:rsidR="00577AB5" w:rsidRDefault="00577AB5">
            <w:pPr>
              <w:pStyle w:val="ConsPlusNormal"/>
            </w:pPr>
            <w:r>
              <w:t>г. Бузулук, ул. Суворова, д. 8</w:t>
            </w:r>
          </w:p>
        </w:tc>
        <w:tc>
          <w:tcPr>
            <w:tcW w:w="1474" w:type="dxa"/>
          </w:tcPr>
          <w:p w:rsidR="00577AB5" w:rsidRDefault="00577AB5">
            <w:pPr>
              <w:pStyle w:val="ConsPlusNormal"/>
              <w:jc w:val="center"/>
            </w:pPr>
            <w:r>
              <w:t>311,30</w:t>
            </w:r>
          </w:p>
        </w:tc>
        <w:tc>
          <w:tcPr>
            <w:tcW w:w="2551" w:type="dxa"/>
          </w:tcPr>
          <w:p w:rsidR="00577AB5" w:rsidRDefault="00577AB5">
            <w:pPr>
              <w:pStyle w:val="ConsPlusNormal"/>
              <w:jc w:val="center"/>
            </w:pPr>
            <w:r>
              <w:t>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1403858,33</w:t>
            </w:r>
          </w:p>
        </w:tc>
      </w:tr>
      <w:tr w:rsidR="00577AB5">
        <w:tc>
          <w:tcPr>
            <w:tcW w:w="794" w:type="dxa"/>
          </w:tcPr>
          <w:p w:rsidR="00577AB5" w:rsidRDefault="00577AB5">
            <w:pPr>
              <w:pStyle w:val="ConsPlusNormal"/>
              <w:jc w:val="center"/>
            </w:pPr>
            <w:r>
              <w:t>120.</w:t>
            </w:r>
          </w:p>
        </w:tc>
        <w:tc>
          <w:tcPr>
            <w:tcW w:w="3118" w:type="dxa"/>
          </w:tcPr>
          <w:p w:rsidR="00577AB5" w:rsidRDefault="00577AB5">
            <w:pPr>
              <w:pStyle w:val="ConsPlusNormal"/>
            </w:pPr>
            <w:r>
              <w:t>г. Бузулук, ул. Фрунзе, д. 12</w:t>
            </w:r>
          </w:p>
        </w:tc>
        <w:tc>
          <w:tcPr>
            <w:tcW w:w="1474" w:type="dxa"/>
          </w:tcPr>
          <w:p w:rsidR="00577AB5" w:rsidRDefault="00577AB5">
            <w:pPr>
              <w:pStyle w:val="ConsPlusNormal"/>
              <w:jc w:val="center"/>
            </w:pPr>
            <w:r>
              <w:t>4544,90</w:t>
            </w:r>
          </w:p>
        </w:tc>
        <w:tc>
          <w:tcPr>
            <w:tcW w:w="2551" w:type="dxa"/>
          </w:tcPr>
          <w:p w:rsidR="00577AB5" w:rsidRDefault="00577AB5">
            <w:pPr>
              <w:pStyle w:val="ConsPlusNormal"/>
              <w:jc w:val="center"/>
            </w:pPr>
            <w:r>
              <w:t>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8635093,32</w:t>
            </w:r>
          </w:p>
        </w:tc>
      </w:tr>
      <w:tr w:rsidR="00577AB5">
        <w:tc>
          <w:tcPr>
            <w:tcW w:w="794" w:type="dxa"/>
          </w:tcPr>
          <w:p w:rsidR="00577AB5" w:rsidRDefault="00577AB5">
            <w:pPr>
              <w:pStyle w:val="ConsPlusNormal"/>
              <w:jc w:val="center"/>
            </w:pPr>
            <w:r>
              <w:t>121.</w:t>
            </w:r>
          </w:p>
        </w:tc>
        <w:tc>
          <w:tcPr>
            <w:tcW w:w="3118" w:type="dxa"/>
          </w:tcPr>
          <w:p w:rsidR="00577AB5" w:rsidRDefault="00577AB5">
            <w:pPr>
              <w:pStyle w:val="ConsPlusNormal"/>
            </w:pPr>
            <w:r>
              <w:t>г. Бузулук, ул. Фрунзе, д. 20</w:t>
            </w:r>
          </w:p>
        </w:tc>
        <w:tc>
          <w:tcPr>
            <w:tcW w:w="1474" w:type="dxa"/>
          </w:tcPr>
          <w:p w:rsidR="00577AB5" w:rsidRDefault="00577AB5">
            <w:pPr>
              <w:pStyle w:val="ConsPlusNormal"/>
              <w:jc w:val="center"/>
            </w:pPr>
            <w:r>
              <w:t>379,10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988291,52</w:t>
            </w:r>
          </w:p>
        </w:tc>
      </w:tr>
      <w:tr w:rsidR="00577AB5">
        <w:tc>
          <w:tcPr>
            <w:tcW w:w="794" w:type="dxa"/>
          </w:tcPr>
          <w:p w:rsidR="00577AB5" w:rsidRDefault="00577AB5">
            <w:pPr>
              <w:pStyle w:val="ConsPlusNormal"/>
              <w:jc w:val="center"/>
            </w:pPr>
            <w:r>
              <w:t>122.</w:t>
            </w:r>
          </w:p>
        </w:tc>
        <w:tc>
          <w:tcPr>
            <w:tcW w:w="3118" w:type="dxa"/>
          </w:tcPr>
          <w:p w:rsidR="00577AB5" w:rsidRDefault="00577AB5">
            <w:pPr>
              <w:pStyle w:val="ConsPlusNormal"/>
            </w:pPr>
            <w:r>
              <w:t>г. Бузулук, ул. Фрунзе, д. 22</w:t>
            </w:r>
          </w:p>
        </w:tc>
        <w:tc>
          <w:tcPr>
            <w:tcW w:w="1474" w:type="dxa"/>
          </w:tcPr>
          <w:p w:rsidR="00577AB5" w:rsidRDefault="00577AB5">
            <w:pPr>
              <w:pStyle w:val="ConsPlusNormal"/>
              <w:jc w:val="center"/>
            </w:pPr>
            <w:r>
              <w:t>670,80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264216,16</w:t>
            </w:r>
          </w:p>
        </w:tc>
      </w:tr>
      <w:tr w:rsidR="00577AB5">
        <w:tc>
          <w:tcPr>
            <w:tcW w:w="794" w:type="dxa"/>
          </w:tcPr>
          <w:p w:rsidR="00577AB5" w:rsidRDefault="00577AB5">
            <w:pPr>
              <w:pStyle w:val="ConsPlusNormal"/>
              <w:jc w:val="center"/>
            </w:pPr>
            <w:r>
              <w:t>123.</w:t>
            </w:r>
          </w:p>
        </w:tc>
        <w:tc>
          <w:tcPr>
            <w:tcW w:w="3118" w:type="dxa"/>
          </w:tcPr>
          <w:p w:rsidR="00577AB5" w:rsidRDefault="00577AB5">
            <w:pPr>
              <w:pStyle w:val="ConsPlusNormal"/>
            </w:pPr>
            <w:r>
              <w:t>г. Бузулук, ул. Челюскинцев, д. 97</w:t>
            </w:r>
          </w:p>
        </w:tc>
        <w:tc>
          <w:tcPr>
            <w:tcW w:w="1474" w:type="dxa"/>
          </w:tcPr>
          <w:p w:rsidR="00577AB5" w:rsidRDefault="00577AB5">
            <w:pPr>
              <w:pStyle w:val="ConsPlusNormal"/>
              <w:jc w:val="center"/>
            </w:pPr>
            <w:r>
              <w:t>674,00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3329177,31</w:t>
            </w:r>
          </w:p>
        </w:tc>
      </w:tr>
      <w:tr w:rsidR="00577AB5">
        <w:tc>
          <w:tcPr>
            <w:tcW w:w="794" w:type="dxa"/>
          </w:tcPr>
          <w:p w:rsidR="00577AB5" w:rsidRDefault="00577AB5">
            <w:pPr>
              <w:pStyle w:val="ConsPlusNormal"/>
              <w:jc w:val="center"/>
            </w:pPr>
            <w:r>
              <w:t>124.</w:t>
            </w:r>
          </w:p>
        </w:tc>
        <w:tc>
          <w:tcPr>
            <w:tcW w:w="3118" w:type="dxa"/>
          </w:tcPr>
          <w:p w:rsidR="00577AB5" w:rsidRDefault="00577AB5">
            <w:pPr>
              <w:pStyle w:val="ConsPlusNormal"/>
            </w:pPr>
            <w:r>
              <w:t>г. Бузулук, ул. Шевченко, д. 76</w:t>
            </w:r>
          </w:p>
        </w:tc>
        <w:tc>
          <w:tcPr>
            <w:tcW w:w="1474" w:type="dxa"/>
            <w:vAlign w:val="center"/>
          </w:tcPr>
          <w:p w:rsidR="00577AB5" w:rsidRDefault="00577AB5">
            <w:pPr>
              <w:pStyle w:val="ConsPlusNormal"/>
              <w:jc w:val="center"/>
            </w:pPr>
            <w:r>
              <w:t>2672,80</w:t>
            </w:r>
          </w:p>
        </w:tc>
        <w:tc>
          <w:tcPr>
            <w:tcW w:w="2551" w:type="dxa"/>
            <w:vAlign w:val="center"/>
          </w:tcPr>
          <w:p w:rsidR="00577AB5" w:rsidRDefault="00577AB5">
            <w:pPr>
              <w:pStyle w:val="ConsPlusNormal"/>
              <w:jc w:val="center"/>
            </w:pPr>
            <w:r>
              <w:t>162</w:t>
            </w:r>
          </w:p>
        </w:tc>
        <w:tc>
          <w:tcPr>
            <w:tcW w:w="1984" w:type="dxa"/>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tcPr>
          <w:p w:rsidR="00577AB5" w:rsidRDefault="00577AB5">
            <w:pPr>
              <w:pStyle w:val="ConsPlusNormal"/>
              <w:jc w:val="center"/>
            </w:pPr>
            <w:r>
              <w:t>5191943,71</w:t>
            </w:r>
          </w:p>
        </w:tc>
      </w:tr>
      <w:tr w:rsidR="00577AB5">
        <w:tc>
          <w:tcPr>
            <w:tcW w:w="794" w:type="dxa"/>
          </w:tcPr>
          <w:p w:rsidR="00577AB5" w:rsidRDefault="00577AB5">
            <w:pPr>
              <w:pStyle w:val="ConsPlusNormal"/>
              <w:jc w:val="center"/>
            </w:pPr>
            <w:r>
              <w:t>125.</w:t>
            </w:r>
          </w:p>
        </w:tc>
        <w:tc>
          <w:tcPr>
            <w:tcW w:w="3118" w:type="dxa"/>
          </w:tcPr>
          <w:p w:rsidR="00577AB5" w:rsidRDefault="00577AB5">
            <w:pPr>
              <w:pStyle w:val="ConsPlusNormal"/>
            </w:pPr>
            <w:r>
              <w:t>г. Бузулук, ул. Шевченко, д. 76а</w:t>
            </w:r>
          </w:p>
        </w:tc>
        <w:tc>
          <w:tcPr>
            <w:tcW w:w="1474" w:type="dxa"/>
          </w:tcPr>
          <w:p w:rsidR="00577AB5" w:rsidRDefault="00577AB5">
            <w:pPr>
              <w:pStyle w:val="ConsPlusNormal"/>
              <w:jc w:val="center"/>
            </w:pPr>
            <w:r>
              <w:t>2953,20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8850228,80</w:t>
            </w:r>
          </w:p>
        </w:tc>
      </w:tr>
      <w:tr w:rsidR="00577AB5">
        <w:tc>
          <w:tcPr>
            <w:tcW w:w="13606" w:type="dxa"/>
            <w:gridSpan w:val="7"/>
          </w:tcPr>
          <w:p w:rsidR="00577AB5" w:rsidRDefault="00577AB5">
            <w:pPr>
              <w:pStyle w:val="ConsPlusNormal"/>
              <w:jc w:val="center"/>
              <w:outlineLvl w:val="3"/>
            </w:pPr>
            <w:r>
              <w:t>10. Муниципальное образование город Медногорск</w:t>
            </w:r>
          </w:p>
        </w:tc>
      </w:tr>
      <w:tr w:rsidR="00577AB5">
        <w:tc>
          <w:tcPr>
            <w:tcW w:w="3912" w:type="dxa"/>
            <w:gridSpan w:val="2"/>
          </w:tcPr>
          <w:p w:rsidR="00577AB5" w:rsidRDefault="00577AB5">
            <w:pPr>
              <w:pStyle w:val="ConsPlusNormal"/>
            </w:pPr>
            <w:r>
              <w:t xml:space="preserve">Итого по муниципальному </w:t>
            </w:r>
            <w:r>
              <w:lastRenderedPageBreak/>
              <w:t>образованию город Медногорск</w:t>
            </w:r>
          </w:p>
        </w:tc>
        <w:tc>
          <w:tcPr>
            <w:tcW w:w="1474" w:type="dxa"/>
          </w:tcPr>
          <w:p w:rsidR="00577AB5" w:rsidRDefault="00577AB5">
            <w:pPr>
              <w:pStyle w:val="ConsPlusNormal"/>
              <w:jc w:val="center"/>
            </w:pPr>
            <w:r>
              <w:lastRenderedPageBreak/>
              <w:t>77871,70</w:t>
            </w:r>
          </w:p>
        </w:tc>
        <w:tc>
          <w:tcPr>
            <w:tcW w:w="2551" w:type="dxa"/>
          </w:tcPr>
          <w:p w:rsidR="00577AB5" w:rsidRDefault="00577AB5">
            <w:pPr>
              <w:pStyle w:val="ConsPlusNormal"/>
              <w:jc w:val="center"/>
            </w:pPr>
            <w:r>
              <w:t>2687</w:t>
            </w:r>
          </w:p>
        </w:tc>
        <w:tc>
          <w:tcPr>
            <w:tcW w:w="1984" w:type="dxa"/>
          </w:tcPr>
          <w:p w:rsidR="00577AB5" w:rsidRDefault="00577AB5">
            <w:pPr>
              <w:pStyle w:val="ConsPlusNormal"/>
              <w:jc w:val="center"/>
            </w:pPr>
            <w:r>
              <w:t>44</w:t>
            </w:r>
          </w:p>
        </w:tc>
        <w:tc>
          <w:tcPr>
            <w:tcW w:w="1701" w:type="dxa"/>
          </w:tcPr>
          <w:p w:rsidR="00577AB5" w:rsidRDefault="00577AB5">
            <w:pPr>
              <w:pStyle w:val="ConsPlusNormal"/>
              <w:jc w:val="center"/>
            </w:pPr>
            <w:r>
              <w:t>38</w:t>
            </w:r>
          </w:p>
        </w:tc>
        <w:tc>
          <w:tcPr>
            <w:tcW w:w="1984" w:type="dxa"/>
          </w:tcPr>
          <w:p w:rsidR="00577AB5" w:rsidRDefault="00577AB5">
            <w:pPr>
              <w:pStyle w:val="ConsPlusNormal"/>
              <w:jc w:val="center"/>
            </w:pPr>
            <w:r>
              <w:t>92741411,19</w:t>
            </w:r>
          </w:p>
        </w:tc>
      </w:tr>
      <w:tr w:rsidR="00577AB5">
        <w:tc>
          <w:tcPr>
            <w:tcW w:w="794" w:type="dxa"/>
          </w:tcPr>
          <w:p w:rsidR="00577AB5" w:rsidRDefault="00577AB5">
            <w:pPr>
              <w:pStyle w:val="ConsPlusNormal"/>
              <w:jc w:val="center"/>
            </w:pPr>
            <w:r>
              <w:lastRenderedPageBreak/>
              <w:t>126.</w:t>
            </w:r>
          </w:p>
        </w:tc>
        <w:tc>
          <w:tcPr>
            <w:tcW w:w="3118" w:type="dxa"/>
          </w:tcPr>
          <w:p w:rsidR="00577AB5" w:rsidRDefault="00577AB5">
            <w:pPr>
              <w:pStyle w:val="ConsPlusNormal"/>
            </w:pPr>
            <w:r>
              <w:t>г. Медногорск, пер. Советский, д. 5</w:t>
            </w:r>
          </w:p>
        </w:tc>
        <w:tc>
          <w:tcPr>
            <w:tcW w:w="1474" w:type="dxa"/>
          </w:tcPr>
          <w:p w:rsidR="00577AB5" w:rsidRDefault="00577AB5">
            <w:pPr>
              <w:pStyle w:val="ConsPlusNormal"/>
              <w:jc w:val="center"/>
            </w:pPr>
            <w:r>
              <w:t>4440,70</w:t>
            </w:r>
          </w:p>
        </w:tc>
        <w:tc>
          <w:tcPr>
            <w:tcW w:w="2551" w:type="dxa"/>
          </w:tcPr>
          <w:p w:rsidR="00577AB5" w:rsidRDefault="00577AB5">
            <w:pPr>
              <w:pStyle w:val="ConsPlusNormal"/>
              <w:jc w:val="center"/>
            </w:pPr>
            <w:r>
              <w:t>183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4702066,23</w:t>
            </w:r>
          </w:p>
        </w:tc>
      </w:tr>
      <w:tr w:rsidR="00577AB5">
        <w:tc>
          <w:tcPr>
            <w:tcW w:w="794" w:type="dxa"/>
          </w:tcPr>
          <w:p w:rsidR="00577AB5" w:rsidRDefault="00577AB5">
            <w:pPr>
              <w:pStyle w:val="ConsPlusNormal"/>
              <w:jc w:val="center"/>
            </w:pPr>
            <w:r>
              <w:t>127.</w:t>
            </w:r>
          </w:p>
        </w:tc>
        <w:tc>
          <w:tcPr>
            <w:tcW w:w="3118" w:type="dxa"/>
          </w:tcPr>
          <w:p w:rsidR="00577AB5" w:rsidRDefault="00577AB5">
            <w:pPr>
              <w:pStyle w:val="ConsPlusNormal"/>
            </w:pPr>
            <w:r>
              <w:t>г. Медногорск, пер. Советский, д. 6</w:t>
            </w:r>
          </w:p>
        </w:tc>
        <w:tc>
          <w:tcPr>
            <w:tcW w:w="1474" w:type="dxa"/>
          </w:tcPr>
          <w:p w:rsidR="00577AB5" w:rsidRDefault="00577AB5">
            <w:pPr>
              <w:pStyle w:val="ConsPlusNormal"/>
              <w:jc w:val="center"/>
            </w:pPr>
            <w:r>
              <w:t>3802,00</w:t>
            </w:r>
          </w:p>
        </w:tc>
        <w:tc>
          <w:tcPr>
            <w:tcW w:w="2551" w:type="dxa"/>
          </w:tcPr>
          <w:p w:rsidR="00577AB5" w:rsidRDefault="00577AB5">
            <w:pPr>
              <w:pStyle w:val="ConsPlusNormal"/>
              <w:jc w:val="center"/>
            </w:pPr>
            <w:r>
              <w:t>147</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6118636,23</w:t>
            </w:r>
          </w:p>
        </w:tc>
      </w:tr>
      <w:tr w:rsidR="00577AB5">
        <w:tc>
          <w:tcPr>
            <w:tcW w:w="794" w:type="dxa"/>
          </w:tcPr>
          <w:p w:rsidR="00577AB5" w:rsidRDefault="00577AB5">
            <w:pPr>
              <w:pStyle w:val="ConsPlusNormal"/>
              <w:jc w:val="center"/>
            </w:pPr>
            <w:r>
              <w:t>128.</w:t>
            </w:r>
          </w:p>
        </w:tc>
        <w:tc>
          <w:tcPr>
            <w:tcW w:w="3118" w:type="dxa"/>
          </w:tcPr>
          <w:p w:rsidR="00577AB5" w:rsidRDefault="00577AB5">
            <w:pPr>
              <w:pStyle w:val="ConsPlusNormal"/>
            </w:pPr>
            <w:r>
              <w:t>г. Медногорск, пер. Тульский, д. 11</w:t>
            </w:r>
          </w:p>
        </w:tc>
        <w:tc>
          <w:tcPr>
            <w:tcW w:w="1474" w:type="dxa"/>
          </w:tcPr>
          <w:p w:rsidR="00577AB5" w:rsidRDefault="00577AB5">
            <w:pPr>
              <w:pStyle w:val="ConsPlusNormal"/>
              <w:jc w:val="center"/>
            </w:pPr>
            <w:r>
              <w:t>2132,90</w:t>
            </w:r>
          </w:p>
        </w:tc>
        <w:tc>
          <w:tcPr>
            <w:tcW w:w="2551" w:type="dxa"/>
          </w:tcPr>
          <w:p w:rsidR="00577AB5" w:rsidRDefault="00577AB5">
            <w:pPr>
              <w:pStyle w:val="ConsPlusNormal"/>
              <w:jc w:val="center"/>
            </w:pPr>
            <w:r>
              <w:t>63</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5509605,65</w:t>
            </w:r>
          </w:p>
        </w:tc>
      </w:tr>
      <w:tr w:rsidR="00577AB5">
        <w:tc>
          <w:tcPr>
            <w:tcW w:w="794" w:type="dxa"/>
          </w:tcPr>
          <w:p w:rsidR="00577AB5" w:rsidRDefault="00577AB5">
            <w:pPr>
              <w:pStyle w:val="ConsPlusNormal"/>
              <w:jc w:val="center"/>
            </w:pPr>
            <w:r>
              <w:t>129.</w:t>
            </w:r>
          </w:p>
        </w:tc>
        <w:tc>
          <w:tcPr>
            <w:tcW w:w="3118" w:type="dxa"/>
          </w:tcPr>
          <w:p w:rsidR="00577AB5" w:rsidRDefault="00577AB5">
            <w:pPr>
              <w:pStyle w:val="ConsPlusNormal"/>
            </w:pPr>
            <w:r>
              <w:t>г. Медногорск, пер. Тульский, д. 12а</w:t>
            </w:r>
          </w:p>
        </w:tc>
        <w:tc>
          <w:tcPr>
            <w:tcW w:w="1474" w:type="dxa"/>
          </w:tcPr>
          <w:p w:rsidR="00577AB5" w:rsidRDefault="00577AB5">
            <w:pPr>
              <w:pStyle w:val="ConsPlusNormal"/>
              <w:jc w:val="center"/>
            </w:pPr>
            <w:r>
              <w:t>1876,70</w:t>
            </w:r>
          </w:p>
        </w:tc>
        <w:tc>
          <w:tcPr>
            <w:tcW w:w="2551" w:type="dxa"/>
          </w:tcPr>
          <w:p w:rsidR="00577AB5" w:rsidRDefault="00577AB5">
            <w:pPr>
              <w:pStyle w:val="ConsPlusNormal"/>
              <w:jc w:val="center"/>
            </w:pPr>
            <w:r>
              <w:t>45</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4711635,26</w:t>
            </w:r>
          </w:p>
        </w:tc>
      </w:tr>
      <w:tr w:rsidR="00577AB5">
        <w:tc>
          <w:tcPr>
            <w:tcW w:w="794" w:type="dxa"/>
          </w:tcPr>
          <w:p w:rsidR="00577AB5" w:rsidRDefault="00577AB5">
            <w:pPr>
              <w:pStyle w:val="ConsPlusNormal"/>
              <w:jc w:val="center"/>
            </w:pPr>
            <w:r>
              <w:t>130.</w:t>
            </w:r>
          </w:p>
        </w:tc>
        <w:tc>
          <w:tcPr>
            <w:tcW w:w="3118" w:type="dxa"/>
          </w:tcPr>
          <w:p w:rsidR="00577AB5" w:rsidRDefault="00577AB5">
            <w:pPr>
              <w:pStyle w:val="ConsPlusNormal"/>
            </w:pPr>
            <w:r>
              <w:t>г. Медногорск, пер. Тульский, д. 4</w:t>
            </w:r>
          </w:p>
        </w:tc>
        <w:tc>
          <w:tcPr>
            <w:tcW w:w="1474" w:type="dxa"/>
          </w:tcPr>
          <w:p w:rsidR="00577AB5" w:rsidRDefault="00577AB5">
            <w:pPr>
              <w:pStyle w:val="ConsPlusNormal"/>
              <w:jc w:val="center"/>
            </w:pPr>
            <w:r>
              <w:t>568,80</w:t>
            </w:r>
          </w:p>
        </w:tc>
        <w:tc>
          <w:tcPr>
            <w:tcW w:w="2551" w:type="dxa"/>
          </w:tcPr>
          <w:p w:rsidR="00577AB5" w:rsidRDefault="00577AB5">
            <w:pPr>
              <w:pStyle w:val="ConsPlusNormal"/>
              <w:jc w:val="center"/>
            </w:pPr>
            <w:r>
              <w:t>21</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196237,50</w:t>
            </w:r>
          </w:p>
        </w:tc>
      </w:tr>
      <w:tr w:rsidR="00577AB5">
        <w:tc>
          <w:tcPr>
            <w:tcW w:w="794" w:type="dxa"/>
          </w:tcPr>
          <w:p w:rsidR="00577AB5" w:rsidRDefault="00577AB5">
            <w:pPr>
              <w:pStyle w:val="ConsPlusNormal"/>
              <w:jc w:val="center"/>
            </w:pPr>
            <w:r>
              <w:t>131.</w:t>
            </w:r>
          </w:p>
        </w:tc>
        <w:tc>
          <w:tcPr>
            <w:tcW w:w="3118" w:type="dxa"/>
          </w:tcPr>
          <w:p w:rsidR="00577AB5" w:rsidRDefault="00577AB5">
            <w:pPr>
              <w:pStyle w:val="ConsPlusNormal"/>
            </w:pPr>
            <w:r>
              <w:t>г. Медногорск, ул. Больничная, д. 3</w:t>
            </w:r>
          </w:p>
        </w:tc>
        <w:tc>
          <w:tcPr>
            <w:tcW w:w="1474" w:type="dxa"/>
          </w:tcPr>
          <w:p w:rsidR="00577AB5" w:rsidRDefault="00577AB5">
            <w:pPr>
              <w:pStyle w:val="ConsPlusNormal"/>
              <w:jc w:val="center"/>
            </w:pPr>
            <w:r>
              <w:t>645,20</w:t>
            </w:r>
          </w:p>
        </w:tc>
        <w:tc>
          <w:tcPr>
            <w:tcW w:w="2551" w:type="dxa"/>
          </w:tcPr>
          <w:p w:rsidR="00577AB5" w:rsidRDefault="00577AB5">
            <w:pPr>
              <w:pStyle w:val="ConsPlusNormal"/>
              <w:jc w:val="center"/>
            </w:pPr>
            <w:r>
              <w:t>25</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263414,57</w:t>
            </w:r>
          </w:p>
        </w:tc>
      </w:tr>
      <w:tr w:rsidR="00577AB5">
        <w:tc>
          <w:tcPr>
            <w:tcW w:w="794" w:type="dxa"/>
          </w:tcPr>
          <w:p w:rsidR="00577AB5" w:rsidRDefault="00577AB5">
            <w:pPr>
              <w:pStyle w:val="ConsPlusNormal"/>
              <w:jc w:val="center"/>
            </w:pPr>
            <w:r>
              <w:t>132.</w:t>
            </w:r>
          </w:p>
        </w:tc>
        <w:tc>
          <w:tcPr>
            <w:tcW w:w="3118" w:type="dxa"/>
          </w:tcPr>
          <w:p w:rsidR="00577AB5" w:rsidRDefault="00577AB5">
            <w:pPr>
              <w:pStyle w:val="ConsPlusNormal"/>
            </w:pPr>
            <w:r>
              <w:t>г. Медногорск, ул. Больничная, д. 6</w:t>
            </w:r>
          </w:p>
        </w:tc>
        <w:tc>
          <w:tcPr>
            <w:tcW w:w="1474" w:type="dxa"/>
          </w:tcPr>
          <w:p w:rsidR="00577AB5" w:rsidRDefault="00577AB5">
            <w:pPr>
              <w:pStyle w:val="ConsPlusNormal"/>
              <w:jc w:val="center"/>
            </w:pPr>
            <w:r>
              <w:t>915,40</w:t>
            </w:r>
          </w:p>
        </w:tc>
        <w:tc>
          <w:tcPr>
            <w:tcW w:w="2551" w:type="dxa"/>
          </w:tcPr>
          <w:p w:rsidR="00577AB5" w:rsidRDefault="00577AB5">
            <w:pPr>
              <w:pStyle w:val="ConsPlusNormal"/>
              <w:jc w:val="center"/>
            </w:pPr>
            <w:r>
              <w:t>28</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389480,88</w:t>
            </w:r>
          </w:p>
        </w:tc>
      </w:tr>
      <w:tr w:rsidR="00577AB5">
        <w:tc>
          <w:tcPr>
            <w:tcW w:w="794" w:type="dxa"/>
          </w:tcPr>
          <w:p w:rsidR="00577AB5" w:rsidRDefault="00577AB5">
            <w:pPr>
              <w:pStyle w:val="ConsPlusNormal"/>
              <w:jc w:val="center"/>
            </w:pPr>
            <w:r>
              <w:t>133.</w:t>
            </w:r>
          </w:p>
        </w:tc>
        <w:tc>
          <w:tcPr>
            <w:tcW w:w="3118" w:type="dxa"/>
          </w:tcPr>
          <w:p w:rsidR="00577AB5" w:rsidRDefault="00577AB5">
            <w:pPr>
              <w:pStyle w:val="ConsPlusNormal"/>
            </w:pPr>
            <w:r>
              <w:t>г. Медногорск, ул. 2-я Школьная, д. 6</w:t>
            </w:r>
          </w:p>
        </w:tc>
        <w:tc>
          <w:tcPr>
            <w:tcW w:w="1474" w:type="dxa"/>
          </w:tcPr>
          <w:p w:rsidR="00577AB5" w:rsidRDefault="00577AB5">
            <w:pPr>
              <w:pStyle w:val="ConsPlusNormal"/>
              <w:jc w:val="center"/>
            </w:pPr>
            <w:r>
              <w:t>744,40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284738,70</w:t>
            </w:r>
          </w:p>
        </w:tc>
      </w:tr>
      <w:tr w:rsidR="00577AB5">
        <w:tc>
          <w:tcPr>
            <w:tcW w:w="794" w:type="dxa"/>
          </w:tcPr>
          <w:p w:rsidR="00577AB5" w:rsidRDefault="00577AB5">
            <w:pPr>
              <w:pStyle w:val="ConsPlusNormal"/>
              <w:jc w:val="center"/>
            </w:pPr>
            <w:r>
              <w:t>134.</w:t>
            </w:r>
          </w:p>
        </w:tc>
        <w:tc>
          <w:tcPr>
            <w:tcW w:w="3118" w:type="dxa"/>
          </w:tcPr>
          <w:p w:rsidR="00577AB5" w:rsidRDefault="00577AB5">
            <w:pPr>
              <w:pStyle w:val="ConsPlusNormal"/>
            </w:pPr>
            <w:r>
              <w:t>г. Медногорск, ул. Больничная, д. 7</w:t>
            </w:r>
          </w:p>
        </w:tc>
        <w:tc>
          <w:tcPr>
            <w:tcW w:w="1474" w:type="dxa"/>
          </w:tcPr>
          <w:p w:rsidR="00577AB5" w:rsidRDefault="00577AB5">
            <w:pPr>
              <w:pStyle w:val="ConsPlusNormal"/>
              <w:jc w:val="center"/>
            </w:pPr>
            <w:r>
              <w:t>646,70</w:t>
            </w:r>
          </w:p>
        </w:tc>
        <w:tc>
          <w:tcPr>
            <w:tcW w:w="2551" w:type="dxa"/>
          </w:tcPr>
          <w:p w:rsidR="00577AB5" w:rsidRDefault="00577AB5">
            <w:pPr>
              <w:pStyle w:val="ConsPlusNormal"/>
              <w:jc w:val="center"/>
            </w:pPr>
            <w:r>
              <w:t>22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2899737,79</w:t>
            </w:r>
          </w:p>
        </w:tc>
      </w:tr>
      <w:tr w:rsidR="00577AB5">
        <w:tc>
          <w:tcPr>
            <w:tcW w:w="794" w:type="dxa"/>
          </w:tcPr>
          <w:p w:rsidR="00577AB5" w:rsidRDefault="00577AB5">
            <w:pPr>
              <w:pStyle w:val="ConsPlusNormal"/>
              <w:jc w:val="center"/>
            </w:pPr>
            <w:r>
              <w:t>135.</w:t>
            </w:r>
          </w:p>
        </w:tc>
        <w:tc>
          <w:tcPr>
            <w:tcW w:w="3118" w:type="dxa"/>
          </w:tcPr>
          <w:p w:rsidR="00577AB5" w:rsidRDefault="00577AB5">
            <w:pPr>
              <w:pStyle w:val="ConsPlusNormal"/>
            </w:pPr>
            <w:r>
              <w:t>г. Медногорск, ул. Больничная, д. 8</w:t>
            </w:r>
          </w:p>
        </w:tc>
        <w:tc>
          <w:tcPr>
            <w:tcW w:w="1474" w:type="dxa"/>
          </w:tcPr>
          <w:p w:rsidR="00577AB5" w:rsidRDefault="00577AB5">
            <w:pPr>
              <w:pStyle w:val="ConsPlusNormal"/>
              <w:jc w:val="center"/>
            </w:pPr>
            <w:r>
              <w:t>1200,00</w:t>
            </w:r>
          </w:p>
        </w:tc>
        <w:tc>
          <w:tcPr>
            <w:tcW w:w="2551" w:type="dxa"/>
          </w:tcPr>
          <w:p w:rsidR="00577AB5" w:rsidRDefault="00577AB5">
            <w:pPr>
              <w:pStyle w:val="ConsPlusNormal"/>
              <w:jc w:val="center"/>
            </w:pPr>
            <w:r>
              <w:t>33</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3145396,40</w:t>
            </w:r>
          </w:p>
        </w:tc>
      </w:tr>
      <w:tr w:rsidR="00577AB5">
        <w:tc>
          <w:tcPr>
            <w:tcW w:w="794" w:type="dxa"/>
          </w:tcPr>
          <w:p w:rsidR="00577AB5" w:rsidRDefault="00577AB5">
            <w:pPr>
              <w:pStyle w:val="ConsPlusNormal"/>
              <w:jc w:val="center"/>
            </w:pPr>
            <w:r>
              <w:t>136.</w:t>
            </w:r>
          </w:p>
        </w:tc>
        <w:tc>
          <w:tcPr>
            <w:tcW w:w="3118" w:type="dxa"/>
          </w:tcPr>
          <w:p w:rsidR="00577AB5" w:rsidRDefault="00577AB5">
            <w:pPr>
              <w:pStyle w:val="ConsPlusNormal"/>
            </w:pPr>
            <w:r>
              <w:t>г. Медногорск, ул. Ежова, д. 3</w:t>
            </w:r>
          </w:p>
        </w:tc>
        <w:tc>
          <w:tcPr>
            <w:tcW w:w="1474" w:type="dxa"/>
          </w:tcPr>
          <w:p w:rsidR="00577AB5" w:rsidRDefault="00577AB5">
            <w:pPr>
              <w:pStyle w:val="ConsPlusNormal"/>
              <w:jc w:val="center"/>
            </w:pPr>
            <w:r>
              <w:t>650,80</w:t>
            </w:r>
          </w:p>
        </w:tc>
        <w:tc>
          <w:tcPr>
            <w:tcW w:w="2551" w:type="dxa"/>
          </w:tcPr>
          <w:p w:rsidR="00577AB5" w:rsidRDefault="00577AB5">
            <w:pPr>
              <w:pStyle w:val="ConsPlusNormal"/>
              <w:jc w:val="center"/>
            </w:pPr>
            <w:r>
              <w:t>27</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2500563,70</w:t>
            </w:r>
          </w:p>
        </w:tc>
      </w:tr>
      <w:tr w:rsidR="00577AB5">
        <w:tc>
          <w:tcPr>
            <w:tcW w:w="794" w:type="dxa"/>
          </w:tcPr>
          <w:p w:rsidR="00577AB5" w:rsidRDefault="00577AB5">
            <w:pPr>
              <w:pStyle w:val="ConsPlusNormal"/>
              <w:jc w:val="center"/>
            </w:pPr>
            <w:r>
              <w:t>137.</w:t>
            </w:r>
          </w:p>
        </w:tc>
        <w:tc>
          <w:tcPr>
            <w:tcW w:w="3118" w:type="dxa"/>
          </w:tcPr>
          <w:p w:rsidR="00577AB5" w:rsidRDefault="00577AB5">
            <w:pPr>
              <w:pStyle w:val="ConsPlusNormal"/>
            </w:pPr>
            <w:r>
              <w:t>г. Медногорск, ул. Кирова, д. 1</w:t>
            </w:r>
          </w:p>
        </w:tc>
        <w:tc>
          <w:tcPr>
            <w:tcW w:w="1474" w:type="dxa"/>
          </w:tcPr>
          <w:p w:rsidR="00577AB5" w:rsidRDefault="00577AB5">
            <w:pPr>
              <w:pStyle w:val="ConsPlusNormal"/>
              <w:jc w:val="center"/>
            </w:pPr>
            <w:r>
              <w:t>1493,70</w:t>
            </w:r>
          </w:p>
        </w:tc>
        <w:tc>
          <w:tcPr>
            <w:tcW w:w="2551" w:type="dxa"/>
          </w:tcPr>
          <w:p w:rsidR="00577AB5" w:rsidRDefault="00577AB5">
            <w:pPr>
              <w:pStyle w:val="ConsPlusNormal"/>
              <w:jc w:val="center"/>
            </w:pPr>
            <w:r>
              <w:t>76</w:t>
            </w:r>
          </w:p>
        </w:tc>
        <w:tc>
          <w:tcPr>
            <w:tcW w:w="1984" w:type="dxa"/>
            <w:vAlign w:val="center"/>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2955576,56</w:t>
            </w:r>
          </w:p>
        </w:tc>
      </w:tr>
      <w:tr w:rsidR="00577AB5">
        <w:tc>
          <w:tcPr>
            <w:tcW w:w="794" w:type="dxa"/>
          </w:tcPr>
          <w:p w:rsidR="00577AB5" w:rsidRDefault="00577AB5">
            <w:pPr>
              <w:pStyle w:val="ConsPlusNormal"/>
              <w:jc w:val="center"/>
            </w:pPr>
            <w:r>
              <w:lastRenderedPageBreak/>
              <w:t>138.</w:t>
            </w:r>
          </w:p>
        </w:tc>
        <w:tc>
          <w:tcPr>
            <w:tcW w:w="3118" w:type="dxa"/>
          </w:tcPr>
          <w:p w:rsidR="00577AB5" w:rsidRDefault="00577AB5">
            <w:pPr>
              <w:pStyle w:val="ConsPlusNormal"/>
            </w:pPr>
            <w:r>
              <w:t>г. Медногорск, ул. Коминтерна, д. 10</w:t>
            </w:r>
          </w:p>
        </w:tc>
        <w:tc>
          <w:tcPr>
            <w:tcW w:w="1474" w:type="dxa"/>
          </w:tcPr>
          <w:p w:rsidR="00577AB5" w:rsidRDefault="00577AB5">
            <w:pPr>
              <w:pStyle w:val="ConsPlusNormal"/>
              <w:jc w:val="center"/>
            </w:pPr>
            <w:r>
              <w:t>648,80</w:t>
            </w:r>
          </w:p>
        </w:tc>
        <w:tc>
          <w:tcPr>
            <w:tcW w:w="2551" w:type="dxa"/>
          </w:tcPr>
          <w:p w:rsidR="00577AB5" w:rsidRDefault="00577AB5">
            <w:pPr>
              <w:pStyle w:val="ConsPlusNormal"/>
              <w:jc w:val="center"/>
            </w:pPr>
            <w:r>
              <w:t>17</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1756924,03</w:t>
            </w:r>
          </w:p>
        </w:tc>
      </w:tr>
      <w:tr w:rsidR="00577AB5">
        <w:tc>
          <w:tcPr>
            <w:tcW w:w="794" w:type="dxa"/>
          </w:tcPr>
          <w:p w:rsidR="00577AB5" w:rsidRDefault="00577AB5">
            <w:pPr>
              <w:pStyle w:val="ConsPlusNormal"/>
              <w:jc w:val="center"/>
            </w:pPr>
            <w:r>
              <w:t>139.</w:t>
            </w:r>
          </w:p>
        </w:tc>
        <w:tc>
          <w:tcPr>
            <w:tcW w:w="3118" w:type="dxa"/>
          </w:tcPr>
          <w:p w:rsidR="00577AB5" w:rsidRDefault="00577AB5">
            <w:pPr>
              <w:pStyle w:val="ConsPlusNormal"/>
            </w:pPr>
            <w:r>
              <w:t>г. Медногорск, ул. Коминтерна, д. 10а</w:t>
            </w:r>
          </w:p>
        </w:tc>
        <w:tc>
          <w:tcPr>
            <w:tcW w:w="1474" w:type="dxa"/>
          </w:tcPr>
          <w:p w:rsidR="00577AB5" w:rsidRDefault="00577AB5">
            <w:pPr>
              <w:pStyle w:val="ConsPlusNormal"/>
              <w:jc w:val="center"/>
            </w:pPr>
            <w:r>
              <w:t>279,70</w:t>
            </w:r>
          </w:p>
        </w:tc>
        <w:tc>
          <w:tcPr>
            <w:tcW w:w="2551" w:type="dxa"/>
          </w:tcPr>
          <w:p w:rsidR="00577AB5" w:rsidRDefault="00577AB5">
            <w:pPr>
              <w:pStyle w:val="ConsPlusNormal"/>
              <w:jc w:val="center"/>
            </w:pPr>
            <w:r>
              <w:t>12</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1134572,75</w:t>
            </w:r>
          </w:p>
        </w:tc>
      </w:tr>
      <w:tr w:rsidR="00577AB5">
        <w:tc>
          <w:tcPr>
            <w:tcW w:w="794" w:type="dxa"/>
          </w:tcPr>
          <w:p w:rsidR="00577AB5" w:rsidRDefault="00577AB5">
            <w:pPr>
              <w:pStyle w:val="ConsPlusNormal"/>
              <w:jc w:val="center"/>
            </w:pPr>
            <w:r>
              <w:t>140.</w:t>
            </w:r>
          </w:p>
        </w:tc>
        <w:tc>
          <w:tcPr>
            <w:tcW w:w="3118" w:type="dxa"/>
          </w:tcPr>
          <w:p w:rsidR="00577AB5" w:rsidRDefault="00577AB5">
            <w:pPr>
              <w:pStyle w:val="ConsPlusNormal"/>
            </w:pPr>
            <w:r>
              <w:t>г. Медногорск, ул. Коминтерна, д. 4</w:t>
            </w:r>
          </w:p>
        </w:tc>
        <w:tc>
          <w:tcPr>
            <w:tcW w:w="1474" w:type="dxa"/>
          </w:tcPr>
          <w:p w:rsidR="00577AB5" w:rsidRDefault="00577AB5">
            <w:pPr>
              <w:pStyle w:val="ConsPlusNormal"/>
              <w:jc w:val="center"/>
            </w:pPr>
            <w:r>
              <w:t>621,00</w:t>
            </w:r>
          </w:p>
        </w:tc>
        <w:tc>
          <w:tcPr>
            <w:tcW w:w="2551" w:type="dxa"/>
          </w:tcPr>
          <w:p w:rsidR="00577AB5" w:rsidRDefault="00577AB5">
            <w:pPr>
              <w:pStyle w:val="ConsPlusNormal"/>
              <w:jc w:val="center"/>
            </w:pPr>
            <w:r>
              <w:t>20</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2696693,33</w:t>
            </w:r>
          </w:p>
        </w:tc>
      </w:tr>
      <w:tr w:rsidR="00577AB5">
        <w:tc>
          <w:tcPr>
            <w:tcW w:w="794" w:type="dxa"/>
          </w:tcPr>
          <w:p w:rsidR="00577AB5" w:rsidRDefault="00577AB5">
            <w:pPr>
              <w:pStyle w:val="ConsPlusNormal"/>
              <w:jc w:val="center"/>
            </w:pPr>
            <w:r>
              <w:t>141.</w:t>
            </w:r>
          </w:p>
        </w:tc>
        <w:tc>
          <w:tcPr>
            <w:tcW w:w="3118" w:type="dxa"/>
          </w:tcPr>
          <w:p w:rsidR="00577AB5" w:rsidRDefault="00577AB5">
            <w:pPr>
              <w:pStyle w:val="ConsPlusNormal"/>
            </w:pPr>
            <w:r>
              <w:t>г. Медногорск, ул. Коммунаров, д. 6</w:t>
            </w:r>
          </w:p>
        </w:tc>
        <w:tc>
          <w:tcPr>
            <w:tcW w:w="1474" w:type="dxa"/>
          </w:tcPr>
          <w:p w:rsidR="00577AB5" w:rsidRDefault="00577AB5">
            <w:pPr>
              <w:pStyle w:val="ConsPlusNormal"/>
              <w:jc w:val="center"/>
            </w:pPr>
            <w:r>
              <w:t>515,40</w:t>
            </w:r>
          </w:p>
        </w:tc>
        <w:tc>
          <w:tcPr>
            <w:tcW w:w="2551" w:type="dxa"/>
          </w:tcPr>
          <w:p w:rsidR="00577AB5" w:rsidRDefault="00577AB5">
            <w:pPr>
              <w:pStyle w:val="ConsPlusNormal"/>
              <w:jc w:val="center"/>
            </w:pPr>
            <w:r>
              <w:t>24</w:t>
            </w:r>
          </w:p>
        </w:tc>
        <w:tc>
          <w:tcPr>
            <w:tcW w:w="1984" w:type="dxa"/>
            <w:vAlign w:val="center"/>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1038490,33</w:t>
            </w:r>
          </w:p>
        </w:tc>
      </w:tr>
      <w:tr w:rsidR="00577AB5">
        <w:tc>
          <w:tcPr>
            <w:tcW w:w="794" w:type="dxa"/>
          </w:tcPr>
          <w:p w:rsidR="00577AB5" w:rsidRDefault="00577AB5">
            <w:pPr>
              <w:pStyle w:val="ConsPlusNormal"/>
              <w:jc w:val="center"/>
            </w:pPr>
            <w:r>
              <w:t>142.</w:t>
            </w:r>
          </w:p>
        </w:tc>
        <w:tc>
          <w:tcPr>
            <w:tcW w:w="3118" w:type="dxa"/>
          </w:tcPr>
          <w:p w:rsidR="00577AB5" w:rsidRDefault="00577AB5">
            <w:pPr>
              <w:pStyle w:val="ConsPlusNormal"/>
            </w:pPr>
            <w:r>
              <w:t>г. Медногорск, ул. Комсомольская, д. 23</w:t>
            </w:r>
          </w:p>
        </w:tc>
        <w:tc>
          <w:tcPr>
            <w:tcW w:w="1474" w:type="dxa"/>
          </w:tcPr>
          <w:p w:rsidR="00577AB5" w:rsidRDefault="00577AB5">
            <w:pPr>
              <w:pStyle w:val="ConsPlusNormal"/>
              <w:jc w:val="center"/>
            </w:pPr>
            <w:r>
              <w:t>7933,50</w:t>
            </w:r>
          </w:p>
        </w:tc>
        <w:tc>
          <w:tcPr>
            <w:tcW w:w="2551" w:type="dxa"/>
          </w:tcPr>
          <w:p w:rsidR="00577AB5" w:rsidRDefault="00577AB5">
            <w:pPr>
              <w:pStyle w:val="ConsPlusNormal"/>
              <w:jc w:val="center"/>
            </w:pPr>
            <w:r>
              <w:t>257</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4421638,15</w:t>
            </w:r>
          </w:p>
        </w:tc>
      </w:tr>
      <w:tr w:rsidR="00577AB5">
        <w:tc>
          <w:tcPr>
            <w:tcW w:w="794" w:type="dxa"/>
          </w:tcPr>
          <w:p w:rsidR="00577AB5" w:rsidRDefault="00577AB5">
            <w:pPr>
              <w:pStyle w:val="ConsPlusNormal"/>
              <w:jc w:val="center"/>
            </w:pPr>
            <w:r>
              <w:t>143.</w:t>
            </w:r>
          </w:p>
        </w:tc>
        <w:tc>
          <w:tcPr>
            <w:tcW w:w="3118" w:type="dxa"/>
          </w:tcPr>
          <w:p w:rsidR="00577AB5" w:rsidRDefault="00577AB5">
            <w:pPr>
              <w:pStyle w:val="ConsPlusNormal"/>
            </w:pPr>
            <w:r>
              <w:t>г. Медногорск, ул. Крылова, д. 1а</w:t>
            </w:r>
          </w:p>
        </w:tc>
        <w:tc>
          <w:tcPr>
            <w:tcW w:w="1474" w:type="dxa"/>
          </w:tcPr>
          <w:p w:rsidR="00577AB5" w:rsidRDefault="00577AB5">
            <w:pPr>
              <w:pStyle w:val="ConsPlusNormal"/>
              <w:jc w:val="center"/>
            </w:pPr>
            <w:r>
              <w:t>2507,60</w:t>
            </w:r>
          </w:p>
        </w:tc>
        <w:tc>
          <w:tcPr>
            <w:tcW w:w="2551" w:type="dxa"/>
          </w:tcPr>
          <w:p w:rsidR="00577AB5" w:rsidRDefault="00577AB5">
            <w:pPr>
              <w:pStyle w:val="ConsPlusNormal"/>
              <w:jc w:val="center"/>
            </w:pPr>
            <w:r>
              <w:t>72</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1122580,70</w:t>
            </w:r>
          </w:p>
        </w:tc>
      </w:tr>
      <w:tr w:rsidR="00577AB5">
        <w:tc>
          <w:tcPr>
            <w:tcW w:w="794" w:type="dxa"/>
          </w:tcPr>
          <w:p w:rsidR="00577AB5" w:rsidRDefault="00577AB5">
            <w:pPr>
              <w:pStyle w:val="ConsPlusNormal"/>
              <w:jc w:val="center"/>
            </w:pPr>
            <w:r>
              <w:t>144.</w:t>
            </w:r>
          </w:p>
        </w:tc>
        <w:tc>
          <w:tcPr>
            <w:tcW w:w="3118" w:type="dxa"/>
          </w:tcPr>
          <w:p w:rsidR="00577AB5" w:rsidRDefault="00577AB5">
            <w:pPr>
              <w:pStyle w:val="ConsPlusNormal"/>
            </w:pPr>
            <w:r>
              <w:t>г. Медногорск, ул. Ленина, д. 8</w:t>
            </w:r>
          </w:p>
        </w:tc>
        <w:tc>
          <w:tcPr>
            <w:tcW w:w="1474" w:type="dxa"/>
          </w:tcPr>
          <w:p w:rsidR="00577AB5" w:rsidRDefault="00577AB5">
            <w:pPr>
              <w:pStyle w:val="ConsPlusNormal"/>
              <w:jc w:val="center"/>
            </w:pPr>
            <w:r>
              <w:t>2315,90</w:t>
            </w:r>
          </w:p>
        </w:tc>
        <w:tc>
          <w:tcPr>
            <w:tcW w:w="2551" w:type="dxa"/>
          </w:tcPr>
          <w:p w:rsidR="00577AB5" w:rsidRDefault="00577AB5">
            <w:pPr>
              <w:pStyle w:val="ConsPlusNormal"/>
              <w:jc w:val="center"/>
            </w:pPr>
            <w:r>
              <w:t>60</w:t>
            </w:r>
          </w:p>
        </w:tc>
        <w:tc>
          <w:tcPr>
            <w:tcW w:w="1984" w:type="dxa"/>
            <w:vAlign w:val="center"/>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5418876,68</w:t>
            </w:r>
          </w:p>
        </w:tc>
      </w:tr>
      <w:tr w:rsidR="00577AB5">
        <w:tc>
          <w:tcPr>
            <w:tcW w:w="794" w:type="dxa"/>
          </w:tcPr>
          <w:p w:rsidR="00577AB5" w:rsidRDefault="00577AB5">
            <w:pPr>
              <w:pStyle w:val="ConsPlusNormal"/>
              <w:jc w:val="center"/>
            </w:pPr>
            <w:r>
              <w:t>145.</w:t>
            </w:r>
          </w:p>
        </w:tc>
        <w:tc>
          <w:tcPr>
            <w:tcW w:w="3118" w:type="dxa"/>
          </w:tcPr>
          <w:p w:rsidR="00577AB5" w:rsidRDefault="00577AB5">
            <w:pPr>
              <w:pStyle w:val="ConsPlusNormal"/>
            </w:pPr>
            <w:r>
              <w:t>г. Медногорск, ул. М. Горького, д. 2</w:t>
            </w:r>
          </w:p>
        </w:tc>
        <w:tc>
          <w:tcPr>
            <w:tcW w:w="1474" w:type="dxa"/>
          </w:tcPr>
          <w:p w:rsidR="00577AB5" w:rsidRDefault="00577AB5">
            <w:pPr>
              <w:pStyle w:val="ConsPlusNormal"/>
              <w:jc w:val="center"/>
            </w:pPr>
            <w:r>
              <w:t>5506,50</w:t>
            </w:r>
          </w:p>
        </w:tc>
        <w:tc>
          <w:tcPr>
            <w:tcW w:w="2551" w:type="dxa"/>
          </w:tcPr>
          <w:p w:rsidR="00577AB5" w:rsidRDefault="00577AB5">
            <w:pPr>
              <w:pStyle w:val="ConsPlusNormal"/>
              <w:jc w:val="center"/>
            </w:pPr>
            <w:r>
              <w:t>165</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1140560,20</w:t>
            </w:r>
          </w:p>
        </w:tc>
      </w:tr>
      <w:tr w:rsidR="00577AB5">
        <w:tc>
          <w:tcPr>
            <w:tcW w:w="794" w:type="dxa"/>
          </w:tcPr>
          <w:p w:rsidR="00577AB5" w:rsidRDefault="00577AB5">
            <w:pPr>
              <w:pStyle w:val="ConsPlusNormal"/>
              <w:jc w:val="center"/>
            </w:pPr>
            <w:r>
              <w:t>146.</w:t>
            </w:r>
          </w:p>
        </w:tc>
        <w:tc>
          <w:tcPr>
            <w:tcW w:w="3118" w:type="dxa"/>
          </w:tcPr>
          <w:p w:rsidR="00577AB5" w:rsidRDefault="00577AB5">
            <w:pPr>
              <w:pStyle w:val="ConsPlusNormal"/>
            </w:pPr>
            <w:r>
              <w:t>г. Медногорск, ул. Металлургов, д. 25</w:t>
            </w:r>
          </w:p>
        </w:tc>
        <w:tc>
          <w:tcPr>
            <w:tcW w:w="1474" w:type="dxa"/>
          </w:tcPr>
          <w:p w:rsidR="00577AB5" w:rsidRDefault="00577AB5">
            <w:pPr>
              <w:pStyle w:val="ConsPlusNormal"/>
              <w:jc w:val="center"/>
            </w:pPr>
            <w:r>
              <w:t>4419,60</w:t>
            </w:r>
          </w:p>
        </w:tc>
        <w:tc>
          <w:tcPr>
            <w:tcW w:w="2551" w:type="dxa"/>
          </w:tcPr>
          <w:p w:rsidR="00577AB5" w:rsidRDefault="00577AB5">
            <w:pPr>
              <w:pStyle w:val="ConsPlusNormal"/>
              <w:jc w:val="center"/>
            </w:pPr>
            <w:r>
              <w:t>143</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3983200,16</w:t>
            </w:r>
          </w:p>
        </w:tc>
      </w:tr>
      <w:tr w:rsidR="00577AB5">
        <w:tc>
          <w:tcPr>
            <w:tcW w:w="794" w:type="dxa"/>
          </w:tcPr>
          <w:p w:rsidR="00577AB5" w:rsidRDefault="00577AB5">
            <w:pPr>
              <w:pStyle w:val="ConsPlusNormal"/>
              <w:jc w:val="center"/>
            </w:pPr>
            <w:r>
              <w:t>147.</w:t>
            </w:r>
          </w:p>
        </w:tc>
        <w:tc>
          <w:tcPr>
            <w:tcW w:w="3118" w:type="dxa"/>
          </w:tcPr>
          <w:p w:rsidR="00577AB5" w:rsidRDefault="00577AB5">
            <w:pPr>
              <w:pStyle w:val="ConsPlusNormal"/>
            </w:pPr>
            <w:r>
              <w:t>г. Медногорск, ул. Молодежная, д. 8</w:t>
            </w:r>
          </w:p>
        </w:tc>
        <w:tc>
          <w:tcPr>
            <w:tcW w:w="1474" w:type="dxa"/>
          </w:tcPr>
          <w:p w:rsidR="00577AB5" w:rsidRDefault="00577AB5">
            <w:pPr>
              <w:pStyle w:val="ConsPlusNormal"/>
              <w:jc w:val="center"/>
            </w:pPr>
            <w:r>
              <w:t>668,90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2602736,38</w:t>
            </w:r>
          </w:p>
        </w:tc>
      </w:tr>
      <w:tr w:rsidR="00577AB5">
        <w:tc>
          <w:tcPr>
            <w:tcW w:w="794" w:type="dxa"/>
          </w:tcPr>
          <w:p w:rsidR="00577AB5" w:rsidRDefault="00577AB5">
            <w:pPr>
              <w:pStyle w:val="ConsPlusNormal"/>
              <w:jc w:val="center"/>
            </w:pPr>
            <w:r>
              <w:t>148.</w:t>
            </w:r>
          </w:p>
        </w:tc>
        <w:tc>
          <w:tcPr>
            <w:tcW w:w="3118" w:type="dxa"/>
          </w:tcPr>
          <w:p w:rsidR="00577AB5" w:rsidRDefault="00577AB5">
            <w:pPr>
              <w:pStyle w:val="ConsPlusNormal"/>
            </w:pPr>
            <w:r>
              <w:t>г. Медногорск, ул. Моторная, д. 3</w:t>
            </w:r>
          </w:p>
        </w:tc>
        <w:tc>
          <w:tcPr>
            <w:tcW w:w="1474" w:type="dxa"/>
          </w:tcPr>
          <w:p w:rsidR="00577AB5" w:rsidRDefault="00577AB5">
            <w:pPr>
              <w:pStyle w:val="ConsPlusNormal"/>
              <w:jc w:val="center"/>
            </w:pPr>
            <w:r>
              <w:t>3870,90</w:t>
            </w:r>
          </w:p>
        </w:tc>
        <w:tc>
          <w:tcPr>
            <w:tcW w:w="2551" w:type="dxa"/>
          </w:tcPr>
          <w:p w:rsidR="00577AB5" w:rsidRDefault="00577AB5">
            <w:pPr>
              <w:pStyle w:val="ConsPlusNormal"/>
              <w:jc w:val="center"/>
            </w:pPr>
            <w:r>
              <w:t>134</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665268,46</w:t>
            </w:r>
          </w:p>
        </w:tc>
      </w:tr>
      <w:tr w:rsidR="00577AB5">
        <w:tc>
          <w:tcPr>
            <w:tcW w:w="794" w:type="dxa"/>
          </w:tcPr>
          <w:p w:rsidR="00577AB5" w:rsidRDefault="00577AB5">
            <w:pPr>
              <w:pStyle w:val="ConsPlusNormal"/>
              <w:jc w:val="center"/>
            </w:pPr>
            <w:r>
              <w:t>149.</w:t>
            </w:r>
          </w:p>
        </w:tc>
        <w:tc>
          <w:tcPr>
            <w:tcW w:w="3118" w:type="dxa"/>
          </w:tcPr>
          <w:p w:rsidR="00577AB5" w:rsidRDefault="00577AB5">
            <w:pPr>
              <w:pStyle w:val="ConsPlusNormal"/>
            </w:pPr>
            <w:r>
              <w:t>г. Медногорск, ул. Моторная, д. 50</w:t>
            </w:r>
          </w:p>
        </w:tc>
        <w:tc>
          <w:tcPr>
            <w:tcW w:w="1474" w:type="dxa"/>
          </w:tcPr>
          <w:p w:rsidR="00577AB5" w:rsidRDefault="00577AB5">
            <w:pPr>
              <w:pStyle w:val="ConsPlusNormal"/>
              <w:jc w:val="center"/>
            </w:pPr>
            <w:r>
              <w:t>431,90</w:t>
            </w:r>
          </w:p>
        </w:tc>
        <w:tc>
          <w:tcPr>
            <w:tcW w:w="2551" w:type="dxa"/>
          </w:tcPr>
          <w:p w:rsidR="00577AB5" w:rsidRDefault="00577AB5">
            <w:pPr>
              <w:pStyle w:val="ConsPlusNormal"/>
              <w:jc w:val="center"/>
            </w:pPr>
            <w:r>
              <w:t>22</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222259,91</w:t>
            </w:r>
          </w:p>
        </w:tc>
      </w:tr>
      <w:tr w:rsidR="00577AB5">
        <w:tc>
          <w:tcPr>
            <w:tcW w:w="794" w:type="dxa"/>
          </w:tcPr>
          <w:p w:rsidR="00577AB5" w:rsidRDefault="00577AB5">
            <w:pPr>
              <w:pStyle w:val="ConsPlusNormal"/>
              <w:jc w:val="center"/>
            </w:pPr>
            <w:r>
              <w:t>150.</w:t>
            </w:r>
          </w:p>
        </w:tc>
        <w:tc>
          <w:tcPr>
            <w:tcW w:w="3118" w:type="dxa"/>
          </w:tcPr>
          <w:p w:rsidR="00577AB5" w:rsidRDefault="00577AB5">
            <w:pPr>
              <w:pStyle w:val="ConsPlusNormal"/>
            </w:pPr>
            <w:r>
              <w:t xml:space="preserve">г. Медногорск, ул. Советская, д. </w:t>
            </w:r>
            <w:r>
              <w:lastRenderedPageBreak/>
              <w:t>12а</w:t>
            </w:r>
          </w:p>
        </w:tc>
        <w:tc>
          <w:tcPr>
            <w:tcW w:w="1474" w:type="dxa"/>
          </w:tcPr>
          <w:p w:rsidR="00577AB5" w:rsidRDefault="00577AB5">
            <w:pPr>
              <w:pStyle w:val="ConsPlusNormal"/>
              <w:jc w:val="center"/>
            </w:pPr>
            <w:r>
              <w:lastRenderedPageBreak/>
              <w:t>428,20</w:t>
            </w:r>
          </w:p>
        </w:tc>
        <w:tc>
          <w:tcPr>
            <w:tcW w:w="2551" w:type="dxa"/>
          </w:tcPr>
          <w:p w:rsidR="00577AB5" w:rsidRDefault="00577AB5">
            <w:pPr>
              <w:pStyle w:val="ConsPlusNormal"/>
              <w:jc w:val="center"/>
            </w:pPr>
            <w:r>
              <w:t>20</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2385172,05</w:t>
            </w:r>
          </w:p>
        </w:tc>
      </w:tr>
      <w:tr w:rsidR="00577AB5">
        <w:tc>
          <w:tcPr>
            <w:tcW w:w="794" w:type="dxa"/>
          </w:tcPr>
          <w:p w:rsidR="00577AB5" w:rsidRDefault="00577AB5">
            <w:pPr>
              <w:pStyle w:val="ConsPlusNormal"/>
              <w:jc w:val="center"/>
            </w:pPr>
            <w:r>
              <w:lastRenderedPageBreak/>
              <w:t>151.</w:t>
            </w:r>
          </w:p>
        </w:tc>
        <w:tc>
          <w:tcPr>
            <w:tcW w:w="3118" w:type="dxa"/>
          </w:tcPr>
          <w:p w:rsidR="00577AB5" w:rsidRDefault="00577AB5">
            <w:pPr>
              <w:pStyle w:val="ConsPlusNormal"/>
            </w:pPr>
            <w:r>
              <w:t>г. Медногорск, ул. Советская, д. 24</w:t>
            </w:r>
          </w:p>
        </w:tc>
        <w:tc>
          <w:tcPr>
            <w:tcW w:w="1474" w:type="dxa"/>
          </w:tcPr>
          <w:p w:rsidR="00577AB5" w:rsidRDefault="00577AB5">
            <w:pPr>
              <w:pStyle w:val="ConsPlusNormal"/>
              <w:jc w:val="center"/>
            </w:pPr>
            <w:r>
              <w:t>1611,90</w:t>
            </w:r>
          </w:p>
        </w:tc>
        <w:tc>
          <w:tcPr>
            <w:tcW w:w="2551" w:type="dxa"/>
          </w:tcPr>
          <w:p w:rsidR="00577AB5" w:rsidRDefault="00577AB5">
            <w:pPr>
              <w:pStyle w:val="ConsPlusNormal"/>
              <w:jc w:val="center"/>
            </w:pPr>
            <w:r>
              <w:t>69</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498488,06</w:t>
            </w:r>
          </w:p>
        </w:tc>
      </w:tr>
      <w:tr w:rsidR="00577AB5">
        <w:tc>
          <w:tcPr>
            <w:tcW w:w="794" w:type="dxa"/>
          </w:tcPr>
          <w:p w:rsidR="00577AB5" w:rsidRDefault="00577AB5">
            <w:pPr>
              <w:pStyle w:val="ConsPlusNormal"/>
              <w:jc w:val="center"/>
            </w:pPr>
            <w:r>
              <w:t>152.</w:t>
            </w:r>
          </w:p>
        </w:tc>
        <w:tc>
          <w:tcPr>
            <w:tcW w:w="3118" w:type="dxa"/>
          </w:tcPr>
          <w:p w:rsidR="00577AB5" w:rsidRDefault="00577AB5">
            <w:pPr>
              <w:pStyle w:val="ConsPlusNormal"/>
            </w:pPr>
            <w:r>
              <w:t>г. Медногорск, ул. Советская, д. 25</w:t>
            </w:r>
          </w:p>
        </w:tc>
        <w:tc>
          <w:tcPr>
            <w:tcW w:w="1474" w:type="dxa"/>
          </w:tcPr>
          <w:p w:rsidR="00577AB5" w:rsidRDefault="00577AB5">
            <w:pPr>
              <w:pStyle w:val="ConsPlusNormal"/>
              <w:jc w:val="center"/>
            </w:pPr>
            <w:r>
              <w:t>4028,00</w:t>
            </w:r>
          </w:p>
        </w:tc>
        <w:tc>
          <w:tcPr>
            <w:tcW w:w="2551" w:type="dxa"/>
          </w:tcPr>
          <w:p w:rsidR="00577AB5" w:rsidRDefault="00577AB5">
            <w:pPr>
              <w:pStyle w:val="ConsPlusNormal"/>
              <w:jc w:val="center"/>
            </w:pPr>
            <w:r>
              <w:t>133</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1218759,81</w:t>
            </w:r>
          </w:p>
        </w:tc>
      </w:tr>
      <w:tr w:rsidR="00577AB5">
        <w:tc>
          <w:tcPr>
            <w:tcW w:w="794" w:type="dxa"/>
          </w:tcPr>
          <w:p w:rsidR="00577AB5" w:rsidRDefault="00577AB5">
            <w:pPr>
              <w:pStyle w:val="ConsPlusNormal"/>
              <w:jc w:val="center"/>
            </w:pPr>
            <w:r>
              <w:t>153.</w:t>
            </w:r>
          </w:p>
        </w:tc>
        <w:tc>
          <w:tcPr>
            <w:tcW w:w="3118" w:type="dxa"/>
          </w:tcPr>
          <w:p w:rsidR="00577AB5" w:rsidRDefault="00577AB5">
            <w:pPr>
              <w:pStyle w:val="ConsPlusNormal"/>
            </w:pPr>
            <w:r>
              <w:t>г. Медногорск, ул. Советская, д. 27</w:t>
            </w:r>
          </w:p>
        </w:tc>
        <w:tc>
          <w:tcPr>
            <w:tcW w:w="1474" w:type="dxa"/>
          </w:tcPr>
          <w:p w:rsidR="00577AB5" w:rsidRDefault="00577AB5">
            <w:pPr>
              <w:pStyle w:val="ConsPlusNormal"/>
              <w:jc w:val="center"/>
            </w:pPr>
            <w:r>
              <w:t>1375,50</w:t>
            </w:r>
          </w:p>
        </w:tc>
        <w:tc>
          <w:tcPr>
            <w:tcW w:w="2551" w:type="dxa"/>
          </w:tcPr>
          <w:p w:rsidR="00577AB5" w:rsidRDefault="00577AB5">
            <w:pPr>
              <w:pStyle w:val="ConsPlusNormal"/>
              <w:jc w:val="center"/>
            </w:pPr>
            <w:r>
              <w:t>73</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287653,61</w:t>
            </w:r>
          </w:p>
        </w:tc>
      </w:tr>
      <w:tr w:rsidR="00577AB5">
        <w:tc>
          <w:tcPr>
            <w:tcW w:w="794" w:type="dxa"/>
          </w:tcPr>
          <w:p w:rsidR="00577AB5" w:rsidRDefault="00577AB5">
            <w:pPr>
              <w:pStyle w:val="ConsPlusNormal"/>
              <w:jc w:val="center"/>
            </w:pPr>
            <w:r>
              <w:t>154.</w:t>
            </w:r>
          </w:p>
        </w:tc>
        <w:tc>
          <w:tcPr>
            <w:tcW w:w="3118" w:type="dxa"/>
          </w:tcPr>
          <w:p w:rsidR="00577AB5" w:rsidRDefault="00577AB5">
            <w:pPr>
              <w:pStyle w:val="ConsPlusNormal"/>
            </w:pPr>
            <w:r>
              <w:t>г. Медногорск, ул. Советская, д. 31</w:t>
            </w:r>
          </w:p>
        </w:tc>
        <w:tc>
          <w:tcPr>
            <w:tcW w:w="1474" w:type="dxa"/>
          </w:tcPr>
          <w:p w:rsidR="00577AB5" w:rsidRDefault="00577AB5">
            <w:pPr>
              <w:pStyle w:val="ConsPlusNormal"/>
              <w:jc w:val="center"/>
            </w:pPr>
            <w:r>
              <w:t>7866,20</w:t>
            </w:r>
          </w:p>
        </w:tc>
        <w:tc>
          <w:tcPr>
            <w:tcW w:w="2551" w:type="dxa"/>
          </w:tcPr>
          <w:p w:rsidR="00577AB5" w:rsidRDefault="00577AB5">
            <w:pPr>
              <w:pStyle w:val="ConsPlusNormal"/>
              <w:jc w:val="center"/>
            </w:pPr>
            <w:r>
              <w:t>198</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1662039,06</w:t>
            </w:r>
          </w:p>
        </w:tc>
      </w:tr>
      <w:tr w:rsidR="00577AB5">
        <w:tc>
          <w:tcPr>
            <w:tcW w:w="794" w:type="dxa"/>
          </w:tcPr>
          <w:p w:rsidR="00577AB5" w:rsidRDefault="00577AB5">
            <w:pPr>
              <w:pStyle w:val="ConsPlusNormal"/>
              <w:jc w:val="center"/>
            </w:pPr>
            <w:r>
              <w:t>155.</w:t>
            </w:r>
          </w:p>
        </w:tc>
        <w:tc>
          <w:tcPr>
            <w:tcW w:w="3118" w:type="dxa"/>
          </w:tcPr>
          <w:p w:rsidR="00577AB5" w:rsidRDefault="00577AB5">
            <w:pPr>
              <w:pStyle w:val="ConsPlusNormal"/>
            </w:pPr>
            <w:r>
              <w:t>г. Медногорск, ул. Тульская, д. 21</w:t>
            </w:r>
          </w:p>
        </w:tc>
        <w:tc>
          <w:tcPr>
            <w:tcW w:w="1474" w:type="dxa"/>
          </w:tcPr>
          <w:p w:rsidR="00577AB5" w:rsidRDefault="00577AB5">
            <w:pPr>
              <w:pStyle w:val="ConsPlusNormal"/>
              <w:jc w:val="center"/>
            </w:pPr>
            <w:r>
              <w:t>566,40</w:t>
            </w:r>
          </w:p>
        </w:tc>
        <w:tc>
          <w:tcPr>
            <w:tcW w:w="2551" w:type="dxa"/>
          </w:tcPr>
          <w:p w:rsidR="00577AB5" w:rsidRDefault="00577AB5">
            <w:pPr>
              <w:pStyle w:val="ConsPlusNormal"/>
              <w:jc w:val="center"/>
            </w:pPr>
            <w:r>
              <w:t>25</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257453,44</w:t>
            </w:r>
          </w:p>
        </w:tc>
      </w:tr>
      <w:tr w:rsidR="00577AB5">
        <w:tc>
          <w:tcPr>
            <w:tcW w:w="794" w:type="dxa"/>
          </w:tcPr>
          <w:p w:rsidR="00577AB5" w:rsidRDefault="00577AB5">
            <w:pPr>
              <w:pStyle w:val="ConsPlusNormal"/>
              <w:jc w:val="center"/>
            </w:pPr>
            <w:r>
              <w:t>156.</w:t>
            </w:r>
          </w:p>
        </w:tc>
        <w:tc>
          <w:tcPr>
            <w:tcW w:w="3118" w:type="dxa"/>
          </w:tcPr>
          <w:p w:rsidR="00577AB5" w:rsidRDefault="00577AB5">
            <w:pPr>
              <w:pStyle w:val="ConsPlusNormal"/>
            </w:pPr>
            <w:r>
              <w:t>г. Медногорск, ул. Тульская, д. 22</w:t>
            </w:r>
          </w:p>
        </w:tc>
        <w:tc>
          <w:tcPr>
            <w:tcW w:w="1474" w:type="dxa"/>
          </w:tcPr>
          <w:p w:rsidR="00577AB5" w:rsidRDefault="00577AB5">
            <w:pPr>
              <w:pStyle w:val="ConsPlusNormal"/>
              <w:jc w:val="center"/>
            </w:pPr>
            <w:r>
              <w:t>3413,60</w:t>
            </w:r>
          </w:p>
        </w:tc>
        <w:tc>
          <w:tcPr>
            <w:tcW w:w="2551" w:type="dxa"/>
          </w:tcPr>
          <w:p w:rsidR="00577AB5" w:rsidRDefault="00577AB5">
            <w:pPr>
              <w:pStyle w:val="ConsPlusNormal"/>
              <w:jc w:val="center"/>
            </w:pPr>
            <w:r>
              <w:t>135</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4381888,12</w:t>
            </w:r>
          </w:p>
        </w:tc>
      </w:tr>
      <w:tr w:rsidR="00577AB5">
        <w:tc>
          <w:tcPr>
            <w:tcW w:w="794" w:type="dxa"/>
          </w:tcPr>
          <w:p w:rsidR="00577AB5" w:rsidRDefault="00577AB5">
            <w:pPr>
              <w:pStyle w:val="ConsPlusNormal"/>
              <w:jc w:val="center"/>
            </w:pPr>
            <w:r>
              <w:t>157.</w:t>
            </w:r>
          </w:p>
        </w:tc>
        <w:tc>
          <w:tcPr>
            <w:tcW w:w="3118" w:type="dxa"/>
          </w:tcPr>
          <w:p w:rsidR="00577AB5" w:rsidRDefault="00577AB5">
            <w:pPr>
              <w:pStyle w:val="ConsPlusNormal"/>
            </w:pPr>
            <w:r>
              <w:t>г. Медногорск, ул. Тульская, д. 25</w:t>
            </w:r>
          </w:p>
        </w:tc>
        <w:tc>
          <w:tcPr>
            <w:tcW w:w="1474" w:type="dxa"/>
          </w:tcPr>
          <w:p w:rsidR="00577AB5" w:rsidRDefault="00577AB5">
            <w:pPr>
              <w:pStyle w:val="ConsPlusNormal"/>
              <w:jc w:val="center"/>
            </w:pPr>
            <w:r>
              <w:t>571,40</w:t>
            </w:r>
          </w:p>
        </w:tc>
        <w:tc>
          <w:tcPr>
            <w:tcW w:w="2551" w:type="dxa"/>
          </w:tcPr>
          <w:p w:rsidR="00577AB5" w:rsidRDefault="00577AB5">
            <w:pPr>
              <w:pStyle w:val="ConsPlusNormal"/>
              <w:jc w:val="center"/>
            </w:pPr>
            <w:r>
              <w:t>27</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257296,10</w:t>
            </w:r>
          </w:p>
        </w:tc>
      </w:tr>
      <w:tr w:rsidR="00577AB5">
        <w:tc>
          <w:tcPr>
            <w:tcW w:w="794" w:type="dxa"/>
          </w:tcPr>
          <w:p w:rsidR="00577AB5" w:rsidRDefault="00577AB5">
            <w:pPr>
              <w:pStyle w:val="ConsPlusNormal"/>
              <w:jc w:val="center"/>
            </w:pPr>
            <w:r>
              <w:t>158.</w:t>
            </w:r>
          </w:p>
        </w:tc>
        <w:tc>
          <w:tcPr>
            <w:tcW w:w="3118" w:type="dxa"/>
          </w:tcPr>
          <w:p w:rsidR="00577AB5" w:rsidRDefault="00577AB5">
            <w:pPr>
              <w:pStyle w:val="ConsPlusNormal"/>
            </w:pPr>
            <w:r>
              <w:t>г. Медногорск, ул. Тульская, д. 27</w:t>
            </w:r>
          </w:p>
        </w:tc>
        <w:tc>
          <w:tcPr>
            <w:tcW w:w="1474" w:type="dxa"/>
          </w:tcPr>
          <w:p w:rsidR="00577AB5" w:rsidRDefault="00577AB5">
            <w:pPr>
              <w:pStyle w:val="ConsPlusNormal"/>
              <w:jc w:val="center"/>
            </w:pPr>
            <w:r>
              <w:t>3893,20</w:t>
            </w:r>
          </w:p>
        </w:tc>
        <w:tc>
          <w:tcPr>
            <w:tcW w:w="2551" w:type="dxa"/>
          </w:tcPr>
          <w:p w:rsidR="00577AB5" w:rsidRDefault="00577AB5">
            <w:pPr>
              <w:pStyle w:val="ConsPlusNormal"/>
              <w:jc w:val="center"/>
            </w:pPr>
            <w:r>
              <w:t>127</w:t>
            </w:r>
          </w:p>
        </w:tc>
        <w:tc>
          <w:tcPr>
            <w:tcW w:w="1984" w:type="dxa"/>
            <w:vAlign w:val="center"/>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11986911,39</w:t>
            </w:r>
          </w:p>
        </w:tc>
      </w:tr>
      <w:tr w:rsidR="00577AB5">
        <w:tc>
          <w:tcPr>
            <w:tcW w:w="794" w:type="dxa"/>
          </w:tcPr>
          <w:p w:rsidR="00577AB5" w:rsidRDefault="00577AB5">
            <w:pPr>
              <w:pStyle w:val="ConsPlusNormal"/>
              <w:jc w:val="center"/>
            </w:pPr>
            <w:r>
              <w:t>159.</w:t>
            </w:r>
          </w:p>
        </w:tc>
        <w:tc>
          <w:tcPr>
            <w:tcW w:w="3118" w:type="dxa"/>
          </w:tcPr>
          <w:p w:rsidR="00577AB5" w:rsidRDefault="00577AB5">
            <w:pPr>
              <w:pStyle w:val="ConsPlusNormal"/>
            </w:pPr>
            <w:r>
              <w:t>г. Медногорск, ул. Тульская, д. 29</w:t>
            </w:r>
          </w:p>
        </w:tc>
        <w:tc>
          <w:tcPr>
            <w:tcW w:w="1474" w:type="dxa"/>
          </w:tcPr>
          <w:p w:rsidR="00577AB5" w:rsidRDefault="00577AB5">
            <w:pPr>
              <w:pStyle w:val="ConsPlusNormal"/>
              <w:jc w:val="center"/>
            </w:pPr>
            <w:r>
              <w:t>561,20</w:t>
            </w:r>
          </w:p>
        </w:tc>
        <w:tc>
          <w:tcPr>
            <w:tcW w:w="2551" w:type="dxa"/>
          </w:tcPr>
          <w:p w:rsidR="00577AB5" w:rsidRDefault="00577AB5">
            <w:pPr>
              <w:pStyle w:val="ConsPlusNormal"/>
              <w:jc w:val="center"/>
            </w:pPr>
            <w:r>
              <w:t>24</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191229,37</w:t>
            </w:r>
          </w:p>
        </w:tc>
      </w:tr>
      <w:tr w:rsidR="00577AB5">
        <w:tc>
          <w:tcPr>
            <w:tcW w:w="794" w:type="dxa"/>
          </w:tcPr>
          <w:p w:rsidR="00577AB5" w:rsidRDefault="00577AB5">
            <w:pPr>
              <w:pStyle w:val="ConsPlusNormal"/>
              <w:jc w:val="center"/>
            </w:pPr>
            <w:r>
              <w:t>160.</w:t>
            </w:r>
          </w:p>
        </w:tc>
        <w:tc>
          <w:tcPr>
            <w:tcW w:w="3118" w:type="dxa"/>
          </w:tcPr>
          <w:p w:rsidR="00577AB5" w:rsidRDefault="00577AB5">
            <w:pPr>
              <w:pStyle w:val="ConsPlusNormal"/>
            </w:pPr>
            <w:r>
              <w:t>г. Медногорск, ул. Тульская, д. 31</w:t>
            </w:r>
          </w:p>
        </w:tc>
        <w:tc>
          <w:tcPr>
            <w:tcW w:w="1474" w:type="dxa"/>
          </w:tcPr>
          <w:p w:rsidR="00577AB5" w:rsidRDefault="00577AB5">
            <w:pPr>
              <w:pStyle w:val="ConsPlusNormal"/>
              <w:jc w:val="center"/>
            </w:pPr>
            <w:r>
              <w:t>552,30</w:t>
            </w:r>
          </w:p>
        </w:tc>
        <w:tc>
          <w:tcPr>
            <w:tcW w:w="2551" w:type="dxa"/>
          </w:tcPr>
          <w:p w:rsidR="00577AB5" w:rsidRDefault="00577AB5">
            <w:pPr>
              <w:pStyle w:val="ConsPlusNormal"/>
              <w:jc w:val="center"/>
            </w:pPr>
            <w:r>
              <w:t>22</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195173,37</w:t>
            </w:r>
          </w:p>
        </w:tc>
      </w:tr>
      <w:tr w:rsidR="00577AB5">
        <w:tc>
          <w:tcPr>
            <w:tcW w:w="794" w:type="dxa"/>
          </w:tcPr>
          <w:p w:rsidR="00577AB5" w:rsidRDefault="00577AB5">
            <w:pPr>
              <w:pStyle w:val="ConsPlusNormal"/>
              <w:jc w:val="center"/>
            </w:pPr>
            <w:r>
              <w:t>161.</w:t>
            </w:r>
          </w:p>
        </w:tc>
        <w:tc>
          <w:tcPr>
            <w:tcW w:w="3118" w:type="dxa"/>
          </w:tcPr>
          <w:p w:rsidR="00577AB5" w:rsidRDefault="00577AB5">
            <w:pPr>
              <w:pStyle w:val="ConsPlusNormal"/>
            </w:pPr>
            <w:r>
              <w:t>г. Медногорск, ул. Тульская, д. 49</w:t>
            </w:r>
          </w:p>
        </w:tc>
        <w:tc>
          <w:tcPr>
            <w:tcW w:w="1474" w:type="dxa"/>
          </w:tcPr>
          <w:p w:rsidR="00577AB5" w:rsidRDefault="00577AB5">
            <w:pPr>
              <w:pStyle w:val="ConsPlusNormal"/>
              <w:jc w:val="center"/>
            </w:pPr>
            <w:r>
              <w:t>1851,70</w:t>
            </w:r>
          </w:p>
        </w:tc>
        <w:tc>
          <w:tcPr>
            <w:tcW w:w="2551" w:type="dxa"/>
          </w:tcPr>
          <w:p w:rsidR="00577AB5" w:rsidRDefault="00577AB5">
            <w:pPr>
              <w:pStyle w:val="ConsPlusNormal"/>
              <w:jc w:val="center"/>
            </w:pPr>
            <w:r>
              <w:t>83</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3376780,27</w:t>
            </w:r>
          </w:p>
        </w:tc>
      </w:tr>
      <w:tr w:rsidR="00577AB5">
        <w:tc>
          <w:tcPr>
            <w:tcW w:w="794" w:type="dxa"/>
          </w:tcPr>
          <w:p w:rsidR="00577AB5" w:rsidRDefault="00577AB5">
            <w:pPr>
              <w:pStyle w:val="ConsPlusNormal"/>
              <w:jc w:val="center"/>
            </w:pPr>
            <w:r>
              <w:t>162.</w:t>
            </w:r>
          </w:p>
        </w:tc>
        <w:tc>
          <w:tcPr>
            <w:tcW w:w="3118" w:type="dxa"/>
          </w:tcPr>
          <w:p w:rsidR="00577AB5" w:rsidRDefault="00577AB5">
            <w:pPr>
              <w:pStyle w:val="ConsPlusNormal"/>
            </w:pPr>
            <w:r>
              <w:t xml:space="preserve">г. Медногорск, ул. Тульская, д. </w:t>
            </w:r>
            <w:r>
              <w:lastRenderedPageBreak/>
              <w:t>51</w:t>
            </w:r>
          </w:p>
        </w:tc>
        <w:tc>
          <w:tcPr>
            <w:tcW w:w="1474" w:type="dxa"/>
          </w:tcPr>
          <w:p w:rsidR="00577AB5" w:rsidRDefault="00577AB5">
            <w:pPr>
              <w:pStyle w:val="ConsPlusNormal"/>
              <w:jc w:val="center"/>
            </w:pPr>
            <w:r>
              <w:lastRenderedPageBreak/>
              <w:t>1673,90</w:t>
            </w:r>
          </w:p>
        </w:tc>
        <w:tc>
          <w:tcPr>
            <w:tcW w:w="2551" w:type="dxa"/>
          </w:tcPr>
          <w:p w:rsidR="00577AB5" w:rsidRDefault="00577AB5">
            <w:pPr>
              <w:pStyle w:val="ConsPlusNormal"/>
              <w:jc w:val="center"/>
            </w:pPr>
            <w:r>
              <w:t>78</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3475255,08</w:t>
            </w:r>
          </w:p>
        </w:tc>
      </w:tr>
      <w:tr w:rsidR="00577AB5">
        <w:tc>
          <w:tcPr>
            <w:tcW w:w="794" w:type="dxa"/>
          </w:tcPr>
          <w:p w:rsidR="00577AB5" w:rsidRDefault="00577AB5">
            <w:pPr>
              <w:pStyle w:val="ConsPlusNormal"/>
              <w:jc w:val="center"/>
            </w:pPr>
            <w:r>
              <w:lastRenderedPageBreak/>
              <w:t>163.</w:t>
            </w:r>
          </w:p>
        </w:tc>
        <w:tc>
          <w:tcPr>
            <w:tcW w:w="3118" w:type="dxa"/>
          </w:tcPr>
          <w:p w:rsidR="00577AB5" w:rsidRDefault="00577AB5">
            <w:pPr>
              <w:pStyle w:val="ConsPlusNormal"/>
            </w:pPr>
            <w:r>
              <w:t>г. Медногорск, ул. Юбилейная, д. 7</w:t>
            </w:r>
          </w:p>
        </w:tc>
        <w:tc>
          <w:tcPr>
            <w:tcW w:w="1474" w:type="dxa"/>
          </w:tcPr>
          <w:p w:rsidR="00577AB5" w:rsidRDefault="00577AB5">
            <w:pPr>
              <w:pStyle w:val="ConsPlusNormal"/>
              <w:jc w:val="center"/>
            </w:pPr>
            <w:r>
              <w:t>641,20</w:t>
            </w:r>
          </w:p>
        </w:tc>
        <w:tc>
          <w:tcPr>
            <w:tcW w:w="2551" w:type="dxa"/>
          </w:tcPr>
          <w:p w:rsidR="00577AB5" w:rsidRDefault="00577AB5">
            <w:pPr>
              <w:pStyle w:val="ConsPlusNormal"/>
              <w:jc w:val="center"/>
            </w:pPr>
            <w:r>
              <w:t>17</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2686420,91</w:t>
            </w:r>
          </w:p>
        </w:tc>
      </w:tr>
      <w:tr w:rsidR="00577AB5">
        <w:tc>
          <w:tcPr>
            <w:tcW w:w="13606" w:type="dxa"/>
            <w:gridSpan w:val="7"/>
          </w:tcPr>
          <w:p w:rsidR="00577AB5" w:rsidRDefault="00577AB5">
            <w:pPr>
              <w:pStyle w:val="ConsPlusNormal"/>
              <w:jc w:val="center"/>
              <w:outlineLvl w:val="3"/>
            </w:pPr>
            <w:r>
              <w:t>11. Муниципальное образование город Новотроицк</w:t>
            </w:r>
          </w:p>
        </w:tc>
      </w:tr>
      <w:tr w:rsidR="00577AB5">
        <w:tc>
          <w:tcPr>
            <w:tcW w:w="3912" w:type="dxa"/>
            <w:gridSpan w:val="2"/>
          </w:tcPr>
          <w:p w:rsidR="00577AB5" w:rsidRDefault="00577AB5">
            <w:pPr>
              <w:pStyle w:val="ConsPlusNormal"/>
            </w:pPr>
            <w:r>
              <w:t>Итого по муниципальному образованию город Новотроицк</w:t>
            </w:r>
          </w:p>
        </w:tc>
        <w:tc>
          <w:tcPr>
            <w:tcW w:w="1474" w:type="dxa"/>
          </w:tcPr>
          <w:p w:rsidR="00577AB5" w:rsidRDefault="00577AB5">
            <w:pPr>
              <w:pStyle w:val="ConsPlusNormal"/>
              <w:jc w:val="center"/>
            </w:pPr>
            <w:r>
              <w:t>138365,10</w:t>
            </w:r>
          </w:p>
        </w:tc>
        <w:tc>
          <w:tcPr>
            <w:tcW w:w="2551" w:type="dxa"/>
          </w:tcPr>
          <w:p w:rsidR="00577AB5" w:rsidRDefault="00577AB5">
            <w:pPr>
              <w:pStyle w:val="ConsPlusNormal"/>
              <w:jc w:val="center"/>
            </w:pPr>
            <w:r>
              <w:t>6322</w:t>
            </w:r>
          </w:p>
        </w:tc>
        <w:tc>
          <w:tcPr>
            <w:tcW w:w="1984" w:type="dxa"/>
          </w:tcPr>
          <w:p w:rsidR="00577AB5" w:rsidRDefault="00577AB5">
            <w:pPr>
              <w:pStyle w:val="ConsPlusNormal"/>
              <w:jc w:val="center"/>
            </w:pPr>
            <w:r>
              <w:t>84</w:t>
            </w:r>
          </w:p>
        </w:tc>
        <w:tc>
          <w:tcPr>
            <w:tcW w:w="1701" w:type="dxa"/>
          </w:tcPr>
          <w:p w:rsidR="00577AB5" w:rsidRDefault="00577AB5">
            <w:pPr>
              <w:pStyle w:val="ConsPlusNormal"/>
              <w:jc w:val="center"/>
            </w:pPr>
            <w:r>
              <w:t>33</w:t>
            </w:r>
          </w:p>
        </w:tc>
        <w:tc>
          <w:tcPr>
            <w:tcW w:w="1984" w:type="dxa"/>
          </w:tcPr>
          <w:p w:rsidR="00577AB5" w:rsidRDefault="00577AB5">
            <w:pPr>
              <w:pStyle w:val="ConsPlusNormal"/>
              <w:jc w:val="center"/>
            </w:pPr>
            <w:r>
              <w:t>350245911,63</w:t>
            </w:r>
          </w:p>
        </w:tc>
      </w:tr>
      <w:tr w:rsidR="00577AB5">
        <w:tc>
          <w:tcPr>
            <w:tcW w:w="794" w:type="dxa"/>
          </w:tcPr>
          <w:p w:rsidR="00577AB5" w:rsidRDefault="00577AB5">
            <w:pPr>
              <w:pStyle w:val="ConsPlusNormal"/>
              <w:jc w:val="center"/>
            </w:pPr>
            <w:r>
              <w:t>164.</w:t>
            </w:r>
          </w:p>
        </w:tc>
        <w:tc>
          <w:tcPr>
            <w:tcW w:w="3118" w:type="dxa"/>
          </w:tcPr>
          <w:p w:rsidR="00577AB5" w:rsidRDefault="00577AB5">
            <w:pPr>
              <w:pStyle w:val="ConsPlusNormal"/>
            </w:pPr>
            <w:r>
              <w:t>г. Новотроицк, пл. Ленина, д. 5</w:t>
            </w:r>
          </w:p>
        </w:tc>
        <w:tc>
          <w:tcPr>
            <w:tcW w:w="1474" w:type="dxa"/>
          </w:tcPr>
          <w:p w:rsidR="00577AB5" w:rsidRDefault="00577AB5">
            <w:pPr>
              <w:pStyle w:val="ConsPlusNormal"/>
              <w:jc w:val="center"/>
            </w:pPr>
            <w:r>
              <w:t>2807,50</w:t>
            </w:r>
          </w:p>
        </w:tc>
        <w:tc>
          <w:tcPr>
            <w:tcW w:w="2551" w:type="dxa"/>
          </w:tcPr>
          <w:p w:rsidR="00577AB5" w:rsidRDefault="00577AB5">
            <w:pPr>
              <w:pStyle w:val="ConsPlusNormal"/>
              <w:jc w:val="center"/>
            </w:pPr>
            <w:r>
              <w:t>107</w:t>
            </w:r>
          </w:p>
        </w:tc>
        <w:tc>
          <w:tcPr>
            <w:tcW w:w="1984" w:type="dxa"/>
          </w:tcPr>
          <w:p w:rsidR="00577AB5" w:rsidRDefault="00577AB5">
            <w:pPr>
              <w:pStyle w:val="ConsPlusNormal"/>
              <w:jc w:val="center"/>
            </w:pPr>
            <w:r>
              <w:t>6</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13284753,07</w:t>
            </w:r>
          </w:p>
        </w:tc>
      </w:tr>
      <w:tr w:rsidR="00577AB5">
        <w:tc>
          <w:tcPr>
            <w:tcW w:w="794" w:type="dxa"/>
          </w:tcPr>
          <w:p w:rsidR="00577AB5" w:rsidRDefault="00577AB5">
            <w:pPr>
              <w:pStyle w:val="ConsPlusNormal"/>
              <w:jc w:val="center"/>
            </w:pPr>
            <w:r>
              <w:t>165.</w:t>
            </w:r>
          </w:p>
        </w:tc>
        <w:tc>
          <w:tcPr>
            <w:tcW w:w="3118" w:type="dxa"/>
          </w:tcPr>
          <w:p w:rsidR="00577AB5" w:rsidRDefault="00577AB5">
            <w:pPr>
              <w:pStyle w:val="ConsPlusNormal"/>
            </w:pPr>
            <w:r>
              <w:t>г. Новотроицк, просп. Комсомольский, д. 44</w:t>
            </w:r>
          </w:p>
        </w:tc>
        <w:tc>
          <w:tcPr>
            <w:tcW w:w="1474" w:type="dxa"/>
          </w:tcPr>
          <w:p w:rsidR="00577AB5" w:rsidRDefault="00577AB5">
            <w:pPr>
              <w:pStyle w:val="ConsPlusNormal"/>
              <w:jc w:val="center"/>
            </w:pPr>
            <w:r>
              <w:t>3398,50</w:t>
            </w:r>
          </w:p>
        </w:tc>
        <w:tc>
          <w:tcPr>
            <w:tcW w:w="2551" w:type="dxa"/>
          </w:tcPr>
          <w:p w:rsidR="00577AB5" w:rsidRDefault="00577AB5">
            <w:pPr>
              <w:pStyle w:val="ConsPlusNormal"/>
              <w:jc w:val="center"/>
            </w:pPr>
            <w:r>
              <w:t>143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198102,75</w:t>
            </w:r>
          </w:p>
        </w:tc>
      </w:tr>
      <w:tr w:rsidR="00577AB5">
        <w:tc>
          <w:tcPr>
            <w:tcW w:w="794" w:type="dxa"/>
          </w:tcPr>
          <w:p w:rsidR="00577AB5" w:rsidRDefault="00577AB5">
            <w:pPr>
              <w:pStyle w:val="ConsPlusNormal"/>
              <w:jc w:val="center"/>
            </w:pPr>
            <w:r>
              <w:t>166.</w:t>
            </w:r>
          </w:p>
        </w:tc>
        <w:tc>
          <w:tcPr>
            <w:tcW w:w="3118" w:type="dxa"/>
          </w:tcPr>
          <w:p w:rsidR="00577AB5" w:rsidRDefault="00577AB5">
            <w:pPr>
              <w:pStyle w:val="ConsPlusNormal"/>
            </w:pPr>
            <w:r>
              <w:t>г. Новотроицк, просп. Металлургов, д. 3</w:t>
            </w:r>
          </w:p>
        </w:tc>
        <w:tc>
          <w:tcPr>
            <w:tcW w:w="1474" w:type="dxa"/>
          </w:tcPr>
          <w:p w:rsidR="00577AB5" w:rsidRDefault="00577AB5">
            <w:pPr>
              <w:pStyle w:val="ConsPlusNormal"/>
              <w:jc w:val="center"/>
            </w:pPr>
            <w:r>
              <w:t>6273,50</w:t>
            </w:r>
          </w:p>
        </w:tc>
        <w:tc>
          <w:tcPr>
            <w:tcW w:w="2551" w:type="dxa"/>
          </w:tcPr>
          <w:p w:rsidR="00577AB5" w:rsidRDefault="00577AB5">
            <w:pPr>
              <w:pStyle w:val="ConsPlusNormal"/>
              <w:jc w:val="center"/>
            </w:pPr>
            <w:r>
              <w:t>321</w:t>
            </w:r>
          </w:p>
        </w:tc>
        <w:tc>
          <w:tcPr>
            <w:tcW w:w="1984" w:type="dxa"/>
          </w:tcPr>
          <w:p w:rsidR="00577AB5" w:rsidRDefault="00577AB5">
            <w:pPr>
              <w:pStyle w:val="ConsPlusNormal"/>
              <w:jc w:val="center"/>
            </w:pPr>
            <w:r>
              <w:t>6</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27020503,18</w:t>
            </w:r>
          </w:p>
        </w:tc>
      </w:tr>
      <w:tr w:rsidR="00577AB5">
        <w:tc>
          <w:tcPr>
            <w:tcW w:w="794" w:type="dxa"/>
          </w:tcPr>
          <w:p w:rsidR="00577AB5" w:rsidRDefault="00577AB5">
            <w:pPr>
              <w:pStyle w:val="ConsPlusNormal"/>
              <w:jc w:val="center"/>
            </w:pPr>
            <w:r>
              <w:t>167.</w:t>
            </w:r>
          </w:p>
        </w:tc>
        <w:tc>
          <w:tcPr>
            <w:tcW w:w="3118" w:type="dxa"/>
          </w:tcPr>
          <w:p w:rsidR="00577AB5" w:rsidRDefault="00577AB5">
            <w:pPr>
              <w:pStyle w:val="ConsPlusNormal"/>
            </w:pPr>
            <w:r>
              <w:t>г. Новотроицк, ул. Винокурова, д. 6</w:t>
            </w:r>
          </w:p>
        </w:tc>
        <w:tc>
          <w:tcPr>
            <w:tcW w:w="1474" w:type="dxa"/>
          </w:tcPr>
          <w:p w:rsidR="00577AB5" w:rsidRDefault="00577AB5">
            <w:pPr>
              <w:pStyle w:val="ConsPlusNormal"/>
              <w:jc w:val="center"/>
            </w:pPr>
            <w:r>
              <w:t>4050,80</w:t>
            </w:r>
          </w:p>
        </w:tc>
        <w:tc>
          <w:tcPr>
            <w:tcW w:w="2551" w:type="dxa"/>
          </w:tcPr>
          <w:p w:rsidR="00577AB5" w:rsidRDefault="00577AB5">
            <w:pPr>
              <w:pStyle w:val="ConsPlusNormal"/>
              <w:jc w:val="center"/>
            </w:pPr>
            <w:r>
              <w:t>189</w:t>
            </w:r>
          </w:p>
        </w:tc>
        <w:tc>
          <w:tcPr>
            <w:tcW w:w="1984" w:type="dxa"/>
          </w:tcPr>
          <w:p w:rsidR="00577AB5" w:rsidRDefault="00577AB5">
            <w:pPr>
              <w:pStyle w:val="ConsPlusNormal"/>
              <w:jc w:val="center"/>
            </w:pPr>
            <w:r>
              <w:t>6</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13966466,50</w:t>
            </w:r>
          </w:p>
        </w:tc>
      </w:tr>
      <w:tr w:rsidR="00577AB5">
        <w:tc>
          <w:tcPr>
            <w:tcW w:w="794" w:type="dxa"/>
          </w:tcPr>
          <w:p w:rsidR="00577AB5" w:rsidRDefault="00577AB5">
            <w:pPr>
              <w:pStyle w:val="ConsPlusNormal"/>
              <w:jc w:val="center"/>
            </w:pPr>
            <w:r>
              <w:t>168.</w:t>
            </w:r>
          </w:p>
        </w:tc>
        <w:tc>
          <w:tcPr>
            <w:tcW w:w="3118" w:type="dxa"/>
          </w:tcPr>
          <w:p w:rsidR="00577AB5" w:rsidRDefault="00577AB5">
            <w:pPr>
              <w:pStyle w:val="ConsPlusNormal"/>
            </w:pPr>
            <w:r>
              <w:t>г. Новотроицк, ул. Гагарина, д. 17</w:t>
            </w:r>
          </w:p>
        </w:tc>
        <w:tc>
          <w:tcPr>
            <w:tcW w:w="1474" w:type="dxa"/>
          </w:tcPr>
          <w:p w:rsidR="00577AB5" w:rsidRDefault="00577AB5">
            <w:pPr>
              <w:pStyle w:val="ConsPlusNormal"/>
              <w:jc w:val="center"/>
            </w:pPr>
            <w:r>
              <w:t>4837,70</w:t>
            </w:r>
          </w:p>
        </w:tc>
        <w:tc>
          <w:tcPr>
            <w:tcW w:w="2551" w:type="dxa"/>
          </w:tcPr>
          <w:p w:rsidR="00577AB5" w:rsidRDefault="00577AB5">
            <w:pPr>
              <w:pStyle w:val="ConsPlusNormal"/>
              <w:jc w:val="center"/>
            </w:pPr>
            <w:r>
              <w:t>192</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6429521,95</w:t>
            </w:r>
          </w:p>
        </w:tc>
      </w:tr>
      <w:tr w:rsidR="00577AB5">
        <w:tc>
          <w:tcPr>
            <w:tcW w:w="794" w:type="dxa"/>
          </w:tcPr>
          <w:p w:rsidR="00577AB5" w:rsidRDefault="00577AB5">
            <w:pPr>
              <w:pStyle w:val="ConsPlusNormal"/>
              <w:jc w:val="center"/>
            </w:pPr>
            <w:r>
              <w:t>169.</w:t>
            </w:r>
          </w:p>
        </w:tc>
        <w:tc>
          <w:tcPr>
            <w:tcW w:w="3118" w:type="dxa"/>
          </w:tcPr>
          <w:p w:rsidR="00577AB5" w:rsidRDefault="00577AB5">
            <w:pPr>
              <w:pStyle w:val="ConsPlusNormal"/>
            </w:pPr>
            <w:r>
              <w:t>г. Новотроицк, ул. Есенкова, д. 14</w:t>
            </w:r>
          </w:p>
        </w:tc>
        <w:tc>
          <w:tcPr>
            <w:tcW w:w="1474" w:type="dxa"/>
          </w:tcPr>
          <w:p w:rsidR="00577AB5" w:rsidRDefault="00577AB5">
            <w:pPr>
              <w:pStyle w:val="ConsPlusNormal"/>
              <w:jc w:val="center"/>
            </w:pPr>
            <w:r>
              <w:t>3620,30</w:t>
            </w:r>
          </w:p>
        </w:tc>
        <w:tc>
          <w:tcPr>
            <w:tcW w:w="2551" w:type="dxa"/>
          </w:tcPr>
          <w:p w:rsidR="00577AB5" w:rsidRDefault="00577AB5">
            <w:pPr>
              <w:pStyle w:val="ConsPlusNormal"/>
              <w:jc w:val="center"/>
            </w:pPr>
            <w:r>
              <w:t>174</w:t>
            </w:r>
          </w:p>
        </w:tc>
        <w:tc>
          <w:tcPr>
            <w:tcW w:w="1984" w:type="dxa"/>
          </w:tcPr>
          <w:p w:rsidR="00577AB5" w:rsidRDefault="00577AB5">
            <w:pPr>
              <w:pStyle w:val="ConsPlusNormal"/>
              <w:jc w:val="center"/>
            </w:pPr>
            <w:r>
              <w:t>6</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13234096,46</w:t>
            </w:r>
          </w:p>
        </w:tc>
      </w:tr>
      <w:tr w:rsidR="00577AB5">
        <w:tc>
          <w:tcPr>
            <w:tcW w:w="794" w:type="dxa"/>
          </w:tcPr>
          <w:p w:rsidR="00577AB5" w:rsidRDefault="00577AB5">
            <w:pPr>
              <w:pStyle w:val="ConsPlusNormal"/>
              <w:jc w:val="center"/>
            </w:pPr>
            <w:r>
              <w:t>170.</w:t>
            </w:r>
          </w:p>
        </w:tc>
        <w:tc>
          <w:tcPr>
            <w:tcW w:w="3118" w:type="dxa"/>
          </w:tcPr>
          <w:p w:rsidR="00577AB5" w:rsidRDefault="00577AB5">
            <w:pPr>
              <w:pStyle w:val="ConsPlusNormal"/>
            </w:pPr>
            <w:r>
              <w:t>г. Новотроицк, ул. Зеленая, д. 27</w:t>
            </w:r>
          </w:p>
        </w:tc>
        <w:tc>
          <w:tcPr>
            <w:tcW w:w="1474" w:type="dxa"/>
          </w:tcPr>
          <w:p w:rsidR="00577AB5" w:rsidRDefault="00577AB5">
            <w:pPr>
              <w:pStyle w:val="ConsPlusNormal"/>
              <w:jc w:val="center"/>
            </w:pPr>
            <w:r>
              <w:t>3427,40</w:t>
            </w:r>
          </w:p>
        </w:tc>
        <w:tc>
          <w:tcPr>
            <w:tcW w:w="2551" w:type="dxa"/>
          </w:tcPr>
          <w:p w:rsidR="00577AB5" w:rsidRDefault="00577AB5">
            <w:pPr>
              <w:pStyle w:val="ConsPlusNormal"/>
              <w:jc w:val="center"/>
            </w:pPr>
            <w:r>
              <w:t>195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3508196,45</w:t>
            </w:r>
          </w:p>
        </w:tc>
      </w:tr>
      <w:tr w:rsidR="00577AB5">
        <w:tc>
          <w:tcPr>
            <w:tcW w:w="794" w:type="dxa"/>
          </w:tcPr>
          <w:p w:rsidR="00577AB5" w:rsidRDefault="00577AB5">
            <w:pPr>
              <w:pStyle w:val="ConsPlusNormal"/>
              <w:jc w:val="center"/>
            </w:pPr>
            <w:r>
              <w:t>171.</w:t>
            </w:r>
          </w:p>
        </w:tc>
        <w:tc>
          <w:tcPr>
            <w:tcW w:w="3118" w:type="dxa"/>
          </w:tcPr>
          <w:p w:rsidR="00577AB5" w:rsidRDefault="00577AB5">
            <w:pPr>
              <w:pStyle w:val="ConsPlusNormal"/>
            </w:pPr>
            <w:r>
              <w:t>г. Новотроицк, ул. Зеленая, д. 53</w:t>
            </w:r>
          </w:p>
        </w:tc>
        <w:tc>
          <w:tcPr>
            <w:tcW w:w="1474" w:type="dxa"/>
          </w:tcPr>
          <w:p w:rsidR="00577AB5" w:rsidRDefault="00577AB5">
            <w:pPr>
              <w:pStyle w:val="ConsPlusNormal"/>
              <w:jc w:val="center"/>
            </w:pPr>
            <w:r>
              <w:t>6314,00</w:t>
            </w:r>
          </w:p>
        </w:tc>
        <w:tc>
          <w:tcPr>
            <w:tcW w:w="2551" w:type="dxa"/>
          </w:tcPr>
          <w:p w:rsidR="00577AB5" w:rsidRDefault="00577AB5">
            <w:pPr>
              <w:pStyle w:val="ConsPlusNormal"/>
              <w:jc w:val="center"/>
            </w:pPr>
            <w:r>
              <w:t>472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14949419,17</w:t>
            </w:r>
          </w:p>
        </w:tc>
      </w:tr>
      <w:tr w:rsidR="00577AB5">
        <w:tc>
          <w:tcPr>
            <w:tcW w:w="794" w:type="dxa"/>
          </w:tcPr>
          <w:p w:rsidR="00577AB5" w:rsidRDefault="00577AB5">
            <w:pPr>
              <w:pStyle w:val="ConsPlusNormal"/>
              <w:jc w:val="center"/>
            </w:pPr>
            <w:r>
              <w:t>172.</w:t>
            </w:r>
          </w:p>
        </w:tc>
        <w:tc>
          <w:tcPr>
            <w:tcW w:w="3118" w:type="dxa"/>
          </w:tcPr>
          <w:p w:rsidR="00577AB5" w:rsidRDefault="00577AB5">
            <w:pPr>
              <w:pStyle w:val="ConsPlusNormal"/>
            </w:pPr>
            <w:r>
              <w:t>г. Новотроицк, ул. Зеленая, д. 65а</w:t>
            </w:r>
          </w:p>
        </w:tc>
        <w:tc>
          <w:tcPr>
            <w:tcW w:w="1474" w:type="dxa"/>
          </w:tcPr>
          <w:p w:rsidR="00577AB5" w:rsidRDefault="00577AB5">
            <w:pPr>
              <w:pStyle w:val="ConsPlusNormal"/>
              <w:jc w:val="center"/>
            </w:pPr>
            <w:r>
              <w:t>4791,50</w:t>
            </w:r>
          </w:p>
        </w:tc>
        <w:tc>
          <w:tcPr>
            <w:tcW w:w="2551" w:type="dxa"/>
          </w:tcPr>
          <w:p w:rsidR="00577AB5" w:rsidRDefault="00577AB5">
            <w:pPr>
              <w:pStyle w:val="ConsPlusNormal"/>
              <w:jc w:val="center"/>
            </w:pPr>
            <w:r>
              <w:t>243</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16877102,70</w:t>
            </w:r>
          </w:p>
        </w:tc>
      </w:tr>
      <w:tr w:rsidR="00577AB5">
        <w:tc>
          <w:tcPr>
            <w:tcW w:w="794" w:type="dxa"/>
          </w:tcPr>
          <w:p w:rsidR="00577AB5" w:rsidRDefault="00577AB5">
            <w:pPr>
              <w:pStyle w:val="ConsPlusNormal"/>
              <w:jc w:val="center"/>
            </w:pPr>
            <w:r>
              <w:lastRenderedPageBreak/>
              <w:t>173.</w:t>
            </w:r>
          </w:p>
        </w:tc>
        <w:tc>
          <w:tcPr>
            <w:tcW w:w="3118" w:type="dxa"/>
          </w:tcPr>
          <w:p w:rsidR="00577AB5" w:rsidRDefault="00577AB5">
            <w:pPr>
              <w:pStyle w:val="ConsPlusNormal"/>
            </w:pPr>
            <w:r>
              <w:t>г. Новотроицк, ул. Зеленая, д. 7</w:t>
            </w:r>
          </w:p>
        </w:tc>
        <w:tc>
          <w:tcPr>
            <w:tcW w:w="1474" w:type="dxa"/>
          </w:tcPr>
          <w:p w:rsidR="00577AB5" w:rsidRDefault="00577AB5">
            <w:pPr>
              <w:pStyle w:val="ConsPlusNormal"/>
              <w:jc w:val="center"/>
            </w:pPr>
            <w:r>
              <w:t>6384,00</w:t>
            </w:r>
          </w:p>
        </w:tc>
        <w:tc>
          <w:tcPr>
            <w:tcW w:w="2551" w:type="dxa"/>
          </w:tcPr>
          <w:p w:rsidR="00577AB5" w:rsidRDefault="00577AB5">
            <w:pPr>
              <w:pStyle w:val="ConsPlusNormal"/>
              <w:jc w:val="center"/>
            </w:pPr>
            <w:r>
              <w:t>213</w:t>
            </w:r>
          </w:p>
        </w:tc>
        <w:tc>
          <w:tcPr>
            <w:tcW w:w="1984" w:type="dxa"/>
          </w:tcPr>
          <w:p w:rsidR="00577AB5" w:rsidRDefault="00577AB5">
            <w:pPr>
              <w:pStyle w:val="ConsPlusNormal"/>
              <w:jc w:val="center"/>
            </w:pPr>
            <w:r>
              <w:t>5</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21711816,68</w:t>
            </w:r>
          </w:p>
        </w:tc>
      </w:tr>
      <w:tr w:rsidR="00577AB5">
        <w:tc>
          <w:tcPr>
            <w:tcW w:w="794" w:type="dxa"/>
          </w:tcPr>
          <w:p w:rsidR="00577AB5" w:rsidRDefault="00577AB5">
            <w:pPr>
              <w:pStyle w:val="ConsPlusNormal"/>
              <w:jc w:val="center"/>
            </w:pPr>
            <w:r>
              <w:t>174.</w:t>
            </w:r>
          </w:p>
        </w:tc>
        <w:tc>
          <w:tcPr>
            <w:tcW w:w="3118" w:type="dxa"/>
          </w:tcPr>
          <w:p w:rsidR="00577AB5" w:rsidRDefault="00577AB5">
            <w:pPr>
              <w:pStyle w:val="ConsPlusNormal"/>
            </w:pPr>
            <w:r>
              <w:t>г. Новотроицк, ул. Марии Корецкой, д. 1а</w:t>
            </w:r>
          </w:p>
        </w:tc>
        <w:tc>
          <w:tcPr>
            <w:tcW w:w="1474" w:type="dxa"/>
          </w:tcPr>
          <w:p w:rsidR="00577AB5" w:rsidRDefault="00577AB5">
            <w:pPr>
              <w:pStyle w:val="ConsPlusNormal"/>
              <w:jc w:val="center"/>
            </w:pPr>
            <w:r>
              <w:t>2972,60</w:t>
            </w:r>
          </w:p>
        </w:tc>
        <w:tc>
          <w:tcPr>
            <w:tcW w:w="2551" w:type="dxa"/>
          </w:tcPr>
          <w:p w:rsidR="00577AB5" w:rsidRDefault="00577AB5">
            <w:pPr>
              <w:pStyle w:val="ConsPlusNormal"/>
              <w:jc w:val="center"/>
            </w:pPr>
            <w:r>
              <w:t>214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4876731,33</w:t>
            </w:r>
          </w:p>
        </w:tc>
      </w:tr>
      <w:tr w:rsidR="00577AB5">
        <w:tc>
          <w:tcPr>
            <w:tcW w:w="794" w:type="dxa"/>
          </w:tcPr>
          <w:p w:rsidR="00577AB5" w:rsidRDefault="00577AB5">
            <w:pPr>
              <w:pStyle w:val="ConsPlusNormal"/>
              <w:jc w:val="center"/>
            </w:pPr>
            <w:r>
              <w:t>175.</w:t>
            </w:r>
          </w:p>
        </w:tc>
        <w:tc>
          <w:tcPr>
            <w:tcW w:w="3118" w:type="dxa"/>
          </w:tcPr>
          <w:p w:rsidR="00577AB5" w:rsidRDefault="00577AB5">
            <w:pPr>
              <w:pStyle w:val="ConsPlusNormal"/>
            </w:pPr>
            <w:r>
              <w:t>г. Новотроицк, ул. Марии Корецкой, д. 28</w:t>
            </w:r>
          </w:p>
        </w:tc>
        <w:tc>
          <w:tcPr>
            <w:tcW w:w="1474" w:type="dxa"/>
          </w:tcPr>
          <w:p w:rsidR="00577AB5" w:rsidRDefault="00577AB5">
            <w:pPr>
              <w:pStyle w:val="ConsPlusNormal"/>
              <w:jc w:val="center"/>
            </w:pPr>
            <w:r>
              <w:t>6301,00</w:t>
            </w:r>
          </w:p>
        </w:tc>
        <w:tc>
          <w:tcPr>
            <w:tcW w:w="2551" w:type="dxa"/>
          </w:tcPr>
          <w:p w:rsidR="00577AB5" w:rsidRDefault="00577AB5">
            <w:pPr>
              <w:pStyle w:val="ConsPlusNormal"/>
              <w:jc w:val="center"/>
            </w:pPr>
            <w:r>
              <w:t>234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9053748,84</w:t>
            </w:r>
          </w:p>
        </w:tc>
      </w:tr>
      <w:tr w:rsidR="00577AB5">
        <w:tc>
          <w:tcPr>
            <w:tcW w:w="794" w:type="dxa"/>
          </w:tcPr>
          <w:p w:rsidR="00577AB5" w:rsidRDefault="00577AB5">
            <w:pPr>
              <w:pStyle w:val="ConsPlusNormal"/>
              <w:jc w:val="center"/>
            </w:pPr>
            <w:r>
              <w:t>176.</w:t>
            </w:r>
          </w:p>
        </w:tc>
        <w:tc>
          <w:tcPr>
            <w:tcW w:w="3118" w:type="dxa"/>
          </w:tcPr>
          <w:p w:rsidR="00577AB5" w:rsidRDefault="00577AB5">
            <w:pPr>
              <w:pStyle w:val="ConsPlusNormal"/>
            </w:pPr>
            <w:r>
              <w:t>г. Новотроицк, ул. Орская, д. 8а</w:t>
            </w:r>
          </w:p>
        </w:tc>
        <w:tc>
          <w:tcPr>
            <w:tcW w:w="1474" w:type="dxa"/>
          </w:tcPr>
          <w:p w:rsidR="00577AB5" w:rsidRDefault="00577AB5">
            <w:pPr>
              <w:pStyle w:val="ConsPlusNormal"/>
              <w:jc w:val="center"/>
            </w:pPr>
            <w:r>
              <w:t>4783,40</w:t>
            </w:r>
          </w:p>
        </w:tc>
        <w:tc>
          <w:tcPr>
            <w:tcW w:w="2551" w:type="dxa"/>
          </w:tcPr>
          <w:p w:rsidR="00577AB5" w:rsidRDefault="00577AB5">
            <w:pPr>
              <w:pStyle w:val="ConsPlusNormal"/>
              <w:jc w:val="center"/>
            </w:pPr>
            <w:r>
              <w:t>206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6338183,71</w:t>
            </w:r>
          </w:p>
        </w:tc>
      </w:tr>
      <w:tr w:rsidR="00577AB5">
        <w:tc>
          <w:tcPr>
            <w:tcW w:w="794" w:type="dxa"/>
          </w:tcPr>
          <w:p w:rsidR="00577AB5" w:rsidRDefault="00577AB5">
            <w:pPr>
              <w:pStyle w:val="ConsPlusNormal"/>
              <w:jc w:val="center"/>
            </w:pPr>
            <w:r>
              <w:t>177.</w:t>
            </w:r>
          </w:p>
        </w:tc>
        <w:tc>
          <w:tcPr>
            <w:tcW w:w="3118" w:type="dxa"/>
          </w:tcPr>
          <w:p w:rsidR="00577AB5" w:rsidRDefault="00577AB5">
            <w:pPr>
              <w:pStyle w:val="ConsPlusNormal"/>
            </w:pPr>
            <w:r>
              <w:t>г. Новотроицк, ул. Пушкина, д. 57</w:t>
            </w:r>
          </w:p>
        </w:tc>
        <w:tc>
          <w:tcPr>
            <w:tcW w:w="1474" w:type="dxa"/>
          </w:tcPr>
          <w:p w:rsidR="00577AB5" w:rsidRDefault="00577AB5">
            <w:pPr>
              <w:pStyle w:val="ConsPlusNormal"/>
              <w:jc w:val="center"/>
            </w:pPr>
            <w:r>
              <w:t>3006,10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3728218,27</w:t>
            </w:r>
          </w:p>
        </w:tc>
      </w:tr>
      <w:tr w:rsidR="00577AB5">
        <w:tc>
          <w:tcPr>
            <w:tcW w:w="794" w:type="dxa"/>
          </w:tcPr>
          <w:p w:rsidR="00577AB5" w:rsidRDefault="00577AB5">
            <w:pPr>
              <w:pStyle w:val="ConsPlusNormal"/>
              <w:jc w:val="center"/>
            </w:pPr>
            <w:r>
              <w:t>178.</w:t>
            </w:r>
          </w:p>
        </w:tc>
        <w:tc>
          <w:tcPr>
            <w:tcW w:w="3118" w:type="dxa"/>
          </w:tcPr>
          <w:p w:rsidR="00577AB5" w:rsidRDefault="00577AB5">
            <w:pPr>
              <w:pStyle w:val="ConsPlusNormal"/>
            </w:pPr>
            <w:r>
              <w:t>г. Новотроицк, ул. Родимцева, д. 2</w:t>
            </w:r>
          </w:p>
        </w:tc>
        <w:tc>
          <w:tcPr>
            <w:tcW w:w="1474" w:type="dxa"/>
          </w:tcPr>
          <w:p w:rsidR="00577AB5" w:rsidRDefault="00577AB5">
            <w:pPr>
              <w:pStyle w:val="ConsPlusNormal"/>
              <w:jc w:val="center"/>
            </w:pPr>
            <w:r>
              <w:t>2998,80</w:t>
            </w:r>
          </w:p>
        </w:tc>
        <w:tc>
          <w:tcPr>
            <w:tcW w:w="2551" w:type="dxa"/>
          </w:tcPr>
          <w:p w:rsidR="00577AB5" w:rsidRDefault="00577AB5">
            <w:pPr>
              <w:pStyle w:val="ConsPlusNormal"/>
              <w:jc w:val="center"/>
            </w:pPr>
            <w:r>
              <w:t>185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1793216,42</w:t>
            </w:r>
          </w:p>
        </w:tc>
      </w:tr>
      <w:tr w:rsidR="00577AB5">
        <w:tc>
          <w:tcPr>
            <w:tcW w:w="794" w:type="dxa"/>
          </w:tcPr>
          <w:p w:rsidR="00577AB5" w:rsidRDefault="00577AB5">
            <w:pPr>
              <w:pStyle w:val="ConsPlusNormal"/>
              <w:jc w:val="center"/>
            </w:pPr>
            <w:r>
              <w:t>179.</w:t>
            </w:r>
          </w:p>
        </w:tc>
        <w:tc>
          <w:tcPr>
            <w:tcW w:w="3118" w:type="dxa"/>
          </w:tcPr>
          <w:p w:rsidR="00577AB5" w:rsidRDefault="00577AB5">
            <w:pPr>
              <w:pStyle w:val="ConsPlusNormal"/>
            </w:pPr>
            <w:r>
              <w:t>г. Новотроицк, ул. Родимцева, д. 4</w:t>
            </w:r>
          </w:p>
        </w:tc>
        <w:tc>
          <w:tcPr>
            <w:tcW w:w="1474" w:type="dxa"/>
          </w:tcPr>
          <w:p w:rsidR="00577AB5" w:rsidRDefault="00577AB5">
            <w:pPr>
              <w:pStyle w:val="ConsPlusNormal"/>
              <w:jc w:val="center"/>
            </w:pPr>
            <w:r>
              <w:t>2753,00</w:t>
            </w:r>
          </w:p>
        </w:tc>
        <w:tc>
          <w:tcPr>
            <w:tcW w:w="2551" w:type="dxa"/>
          </w:tcPr>
          <w:p w:rsidR="00577AB5" w:rsidRDefault="00577AB5">
            <w:pPr>
              <w:pStyle w:val="ConsPlusNormal"/>
              <w:jc w:val="center"/>
            </w:pPr>
            <w:r>
              <w:t>75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2271432,63</w:t>
            </w:r>
          </w:p>
        </w:tc>
      </w:tr>
      <w:tr w:rsidR="00577AB5">
        <w:tc>
          <w:tcPr>
            <w:tcW w:w="794" w:type="dxa"/>
          </w:tcPr>
          <w:p w:rsidR="00577AB5" w:rsidRDefault="00577AB5">
            <w:pPr>
              <w:pStyle w:val="ConsPlusNormal"/>
              <w:jc w:val="center"/>
            </w:pPr>
            <w:r>
              <w:t>180.</w:t>
            </w:r>
          </w:p>
        </w:tc>
        <w:tc>
          <w:tcPr>
            <w:tcW w:w="3118" w:type="dxa"/>
          </w:tcPr>
          <w:p w:rsidR="00577AB5" w:rsidRDefault="00577AB5">
            <w:pPr>
              <w:pStyle w:val="ConsPlusNormal"/>
            </w:pPr>
            <w:r>
              <w:t>г. Новотроицк, ул. Советская, д. 152</w:t>
            </w:r>
          </w:p>
        </w:tc>
        <w:tc>
          <w:tcPr>
            <w:tcW w:w="1474" w:type="dxa"/>
          </w:tcPr>
          <w:p w:rsidR="00577AB5" w:rsidRDefault="00577AB5">
            <w:pPr>
              <w:pStyle w:val="ConsPlusNormal"/>
              <w:jc w:val="center"/>
            </w:pPr>
            <w:r>
              <w:t>4821,90</w:t>
            </w:r>
          </w:p>
        </w:tc>
        <w:tc>
          <w:tcPr>
            <w:tcW w:w="2551" w:type="dxa"/>
          </w:tcPr>
          <w:p w:rsidR="00577AB5" w:rsidRDefault="00577AB5">
            <w:pPr>
              <w:pStyle w:val="ConsPlusNormal"/>
              <w:jc w:val="center"/>
            </w:pPr>
            <w:r>
              <w:t>209</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16605370,52</w:t>
            </w:r>
          </w:p>
        </w:tc>
      </w:tr>
      <w:tr w:rsidR="00577AB5">
        <w:tc>
          <w:tcPr>
            <w:tcW w:w="794" w:type="dxa"/>
          </w:tcPr>
          <w:p w:rsidR="00577AB5" w:rsidRDefault="00577AB5">
            <w:pPr>
              <w:pStyle w:val="ConsPlusNormal"/>
              <w:jc w:val="center"/>
            </w:pPr>
            <w:r>
              <w:t>181.</w:t>
            </w:r>
          </w:p>
        </w:tc>
        <w:tc>
          <w:tcPr>
            <w:tcW w:w="3118" w:type="dxa"/>
          </w:tcPr>
          <w:p w:rsidR="00577AB5" w:rsidRDefault="00577AB5">
            <w:pPr>
              <w:pStyle w:val="ConsPlusNormal"/>
            </w:pPr>
            <w:r>
              <w:t>г. Новотроицк, ул. Советская, д. 17</w:t>
            </w:r>
          </w:p>
        </w:tc>
        <w:tc>
          <w:tcPr>
            <w:tcW w:w="1474" w:type="dxa"/>
          </w:tcPr>
          <w:p w:rsidR="00577AB5" w:rsidRDefault="00577AB5">
            <w:pPr>
              <w:pStyle w:val="ConsPlusNormal"/>
              <w:jc w:val="center"/>
            </w:pPr>
            <w:r>
              <w:t>3752,70</w:t>
            </w:r>
          </w:p>
        </w:tc>
        <w:tc>
          <w:tcPr>
            <w:tcW w:w="2551" w:type="dxa"/>
          </w:tcPr>
          <w:p w:rsidR="00577AB5" w:rsidRDefault="00577AB5">
            <w:pPr>
              <w:pStyle w:val="ConsPlusNormal"/>
              <w:jc w:val="center"/>
            </w:pPr>
            <w:r>
              <w:t>149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16282183,16</w:t>
            </w:r>
          </w:p>
        </w:tc>
      </w:tr>
      <w:tr w:rsidR="00577AB5">
        <w:tc>
          <w:tcPr>
            <w:tcW w:w="794" w:type="dxa"/>
          </w:tcPr>
          <w:p w:rsidR="00577AB5" w:rsidRDefault="00577AB5">
            <w:pPr>
              <w:pStyle w:val="ConsPlusNormal"/>
              <w:jc w:val="center"/>
            </w:pPr>
            <w:r>
              <w:t>182.</w:t>
            </w:r>
          </w:p>
        </w:tc>
        <w:tc>
          <w:tcPr>
            <w:tcW w:w="3118" w:type="dxa"/>
          </w:tcPr>
          <w:p w:rsidR="00577AB5" w:rsidRDefault="00577AB5">
            <w:pPr>
              <w:pStyle w:val="ConsPlusNormal"/>
            </w:pPr>
            <w:r>
              <w:t>г. Новотроицк, ул. Советская, д. 21</w:t>
            </w:r>
          </w:p>
        </w:tc>
        <w:tc>
          <w:tcPr>
            <w:tcW w:w="1474" w:type="dxa"/>
          </w:tcPr>
          <w:p w:rsidR="00577AB5" w:rsidRDefault="00577AB5">
            <w:pPr>
              <w:pStyle w:val="ConsPlusNormal"/>
              <w:jc w:val="center"/>
            </w:pPr>
            <w:r>
              <w:t>4068,10</w:t>
            </w:r>
          </w:p>
        </w:tc>
        <w:tc>
          <w:tcPr>
            <w:tcW w:w="2551" w:type="dxa"/>
          </w:tcPr>
          <w:p w:rsidR="00577AB5" w:rsidRDefault="00577AB5">
            <w:pPr>
              <w:pStyle w:val="ConsPlusNormal"/>
              <w:jc w:val="center"/>
            </w:pPr>
            <w:r>
              <w:t>157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17581754,67</w:t>
            </w:r>
          </w:p>
        </w:tc>
      </w:tr>
      <w:tr w:rsidR="00577AB5">
        <w:tc>
          <w:tcPr>
            <w:tcW w:w="794" w:type="dxa"/>
          </w:tcPr>
          <w:p w:rsidR="00577AB5" w:rsidRDefault="00577AB5">
            <w:pPr>
              <w:pStyle w:val="ConsPlusNormal"/>
              <w:jc w:val="center"/>
            </w:pPr>
            <w:r>
              <w:t>183.</w:t>
            </w:r>
          </w:p>
        </w:tc>
        <w:tc>
          <w:tcPr>
            <w:tcW w:w="3118" w:type="dxa"/>
          </w:tcPr>
          <w:p w:rsidR="00577AB5" w:rsidRDefault="00577AB5">
            <w:pPr>
              <w:pStyle w:val="ConsPlusNormal"/>
            </w:pPr>
            <w:r>
              <w:t>г. Новотроицк, ул. Советская, д. 25</w:t>
            </w:r>
          </w:p>
        </w:tc>
        <w:tc>
          <w:tcPr>
            <w:tcW w:w="1474" w:type="dxa"/>
          </w:tcPr>
          <w:p w:rsidR="00577AB5" w:rsidRDefault="00577AB5">
            <w:pPr>
              <w:pStyle w:val="ConsPlusNormal"/>
              <w:jc w:val="center"/>
            </w:pPr>
            <w:r>
              <w:t>3961,10</w:t>
            </w:r>
          </w:p>
        </w:tc>
        <w:tc>
          <w:tcPr>
            <w:tcW w:w="2551" w:type="dxa"/>
          </w:tcPr>
          <w:p w:rsidR="00577AB5" w:rsidRDefault="00577AB5">
            <w:pPr>
              <w:pStyle w:val="ConsPlusNormal"/>
              <w:jc w:val="center"/>
            </w:pPr>
            <w:r>
              <w:t>153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16608705,54</w:t>
            </w:r>
          </w:p>
        </w:tc>
      </w:tr>
      <w:tr w:rsidR="00577AB5">
        <w:tc>
          <w:tcPr>
            <w:tcW w:w="794" w:type="dxa"/>
          </w:tcPr>
          <w:p w:rsidR="00577AB5" w:rsidRDefault="00577AB5">
            <w:pPr>
              <w:pStyle w:val="ConsPlusNormal"/>
              <w:jc w:val="center"/>
            </w:pPr>
            <w:r>
              <w:t>184.</w:t>
            </w:r>
          </w:p>
        </w:tc>
        <w:tc>
          <w:tcPr>
            <w:tcW w:w="3118" w:type="dxa"/>
          </w:tcPr>
          <w:p w:rsidR="00577AB5" w:rsidRDefault="00577AB5">
            <w:pPr>
              <w:pStyle w:val="ConsPlusNormal"/>
            </w:pPr>
            <w:r>
              <w:t>г. Новотроицк, ул. Советская, д. 27</w:t>
            </w:r>
          </w:p>
        </w:tc>
        <w:tc>
          <w:tcPr>
            <w:tcW w:w="1474" w:type="dxa"/>
          </w:tcPr>
          <w:p w:rsidR="00577AB5" w:rsidRDefault="00577AB5">
            <w:pPr>
              <w:pStyle w:val="ConsPlusNormal"/>
              <w:jc w:val="center"/>
            </w:pPr>
            <w:r>
              <w:t>3693,90</w:t>
            </w:r>
          </w:p>
        </w:tc>
        <w:tc>
          <w:tcPr>
            <w:tcW w:w="2551" w:type="dxa"/>
          </w:tcPr>
          <w:p w:rsidR="00577AB5" w:rsidRDefault="00577AB5">
            <w:pPr>
              <w:pStyle w:val="ConsPlusNormal"/>
              <w:jc w:val="center"/>
            </w:pPr>
            <w:r>
              <w:t>140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17307383,58</w:t>
            </w:r>
          </w:p>
        </w:tc>
      </w:tr>
      <w:tr w:rsidR="00577AB5">
        <w:tc>
          <w:tcPr>
            <w:tcW w:w="794" w:type="dxa"/>
          </w:tcPr>
          <w:p w:rsidR="00577AB5" w:rsidRDefault="00577AB5">
            <w:pPr>
              <w:pStyle w:val="ConsPlusNormal"/>
              <w:jc w:val="center"/>
            </w:pPr>
            <w:r>
              <w:t>185.</w:t>
            </w:r>
          </w:p>
        </w:tc>
        <w:tc>
          <w:tcPr>
            <w:tcW w:w="3118" w:type="dxa"/>
          </w:tcPr>
          <w:p w:rsidR="00577AB5" w:rsidRDefault="00577AB5">
            <w:pPr>
              <w:pStyle w:val="ConsPlusNormal"/>
            </w:pPr>
            <w:r>
              <w:t>г. Новотроицк, ул. Советская, д. 35</w:t>
            </w:r>
          </w:p>
        </w:tc>
        <w:tc>
          <w:tcPr>
            <w:tcW w:w="1474" w:type="dxa"/>
          </w:tcPr>
          <w:p w:rsidR="00577AB5" w:rsidRDefault="00577AB5">
            <w:pPr>
              <w:pStyle w:val="ConsPlusNormal"/>
              <w:jc w:val="center"/>
            </w:pPr>
            <w:r>
              <w:t>3352,60</w:t>
            </w:r>
          </w:p>
        </w:tc>
        <w:tc>
          <w:tcPr>
            <w:tcW w:w="2551" w:type="dxa"/>
          </w:tcPr>
          <w:p w:rsidR="00577AB5" w:rsidRDefault="00577AB5">
            <w:pPr>
              <w:pStyle w:val="ConsPlusNormal"/>
              <w:jc w:val="center"/>
            </w:pPr>
            <w:r>
              <w:t>127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9875728,09</w:t>
            </w:r>
          </w:p>
        </w:tc>
      </w:tr>
      <w:tr w:rsidR="00577AB5">
        <w:tc>
          <w:tcPr>
            <w:tcW w:w="794" w:type="dxa"/>
          </w:tcPr>
          <w:p w:rsidR="00577AB5" w:rsidRDefault="00577AB5">
            <w:pPr>
              <w:pStyle w:val="ConsPlusNormal"/>
              <w:jc w:val="center"/>
            </w:pPr>
            <w:r>
              <w:lastRenderedPageBreak/>
              <w:t>186.</w:t>
            </w:r>
          </w:p>
        </w:tc>
        <w:tc>
          <w:tcPr>
            <w:tcW w:w="3118" w:type="dxa"/>
          </w:tcPr>
          <w:p w:rsidR="00577AB5" w:rsidRDefault="00577AB5">
            <w:pPr>
              <w:pStyle w:val="ConsPlusNormal"/>
            </w:pPr>
            <w:r>
              <w:t>г. Новотроицк, ул. Советская, д. 39</w:t>
            </w:r>
          </w:p>
        </w:tc>
        <w:tc>
          <w:tcPr>
            <w:tcW w:w="1474" w:type="dxa"/>
          </w:tcPr>
          <w:p w:rsidR="00577AB5" w:rsidRDefault="00577AB5">
            <w:pPr>
              <w:pStyle w:val="ConsPlusNormal"/>
              <w:jc w:val="center"/>
            </w:pPr>
            <w:r>
              <w:t>3321,00</w:t>
            </w:r>
          </w:p>
        </w:tc>
        <w:tc>
          <w:tcPr>
            <w:tcW w:w="2551" w:type="dxa"/>
          </w:tcPr>
          <w:p w:rsidR="00577AB5" w:rsidRDefault="00577AB5">
            <w:pPr>
              <w:pStyle w:val="ConsPlusNormal"/>
              <w:jc w:val="center"/>
            </w:pPr>
            <w:r>
              <w:t>125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9889923,21</w:t>
            </w:r>
          </w:p>
        </w:tc>
      </w:tr>
      <w:tr w:rsidR="00577AB5">
        <w:tc>
          <w:tcPr>
            <w:tcW w:w="794" w:type="dxa"/>
          </w:tcPr>
          <w:p w:rsidR="00577AB5" w:rsidRDefault="00577AB5">
            <w:pPr>
              <w:pStyle w:val="ConsPlusNormal"/>
              <w:jc w:val="center"/>
            </w:pPr>
            <w:r>
              <w:t>187.</w:t>
            </w:r>
          </w:p>
        </w:tc>
        <w:tc>
          <w:tcPr>
            <w:tcW w:w="3118" w:type="dxa"/>
          </w:tcPr>
          <w:p w:rsidR="00577AB5" w:rsidRDefault="00577AB5">
            <w:pPr>
              <w:pStyle w:val="ConsPlusNormal"/>
            </w:pPr>
            <w:r>
              <w:t>г. Новотроицк, ул. Советская, д. 45</w:t>
            </w:r>
          </w:p>
        </w:tc>
        <w:tc>
          <w:tcPr>
            <w:tcW w:w="1474" w:type="dxa"/>
          </w:tcPr>
          <w:p w:rsidR="00577AB5" w:rsidRDefault="00577AB5">
            <w:pPr>
              <w:pStyle w:val="ConsPlusNormal"/>
              <w:jc w:val="center"/>
            </w:pPr>
            <w:r>
              <w:t>3481,70</w:t>
            </w:r>
          </w:p>
        </w:tc>
        <w:tc>
          <w:tcPr>
            <w:tcW w:w="2551" w:type="dxa"/>
          </w:tcPr>
          <w:p w:rsidR="00577AB5" w:rsidRDefault="00577AB5">
            <w:pPr>
              <w:pStyle w:val="ConsPlusNormal"/>
              <w:jc w:val="center"/>
            </w:pPr>
            <w:r>
              <w:t>94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4029710,39</w:t>
            </w:r>
          </w:p>
        </w:tc>
      </w:tr>
      <w:tr w:rsidR="00577AB5">
        <w:tc>
          <w:tcPr>
            <w:tcW w:w="794" w:type="dxa"/>
          </w:tcPr>
          <w:p w:rsidR="00577AB5" w:rsidRDefault="00577AB5">
            <w:pPr>
              <w:pStyle w:val="ConsPlusNormal"/>
              <w:jc w:val="center"/>
            </w:pPr>
            <w:r>
              <w:t>188.</w:t>
            </w:r>
          </w:p>
        </w:tc>
        <w:tc>
          <w:tcPr>
            <w:tcW w:w="3118" w:type="dxa"/>
          </w:tcPr>
          <w:p w:rsidR="00577AB5" w:rsidRDefault="00577AB5">
            <w:pPr>
              <w:pStyle w:val="ConsPlusNormal"/>
            </w:pPr>
            <w:r>
              <w:t>г. Новотроицк, ул. Советская, д. 47</w:t>
            </w:r>
          </w:p>
        </w:tc>
        <w:tc>
          <w:tcPr>
            <w:tcW w:w="1474" w:type="dxa"/>
          </w:tcPr>
          <w:p w:rsidR="00577AB5" w:rsidRDefault="00577AB5">
            <w:pPr>
              <w:pStyle w:val="ConsPlusNormal"/>
              <w:jc w:val="center"/>
            </w:pPr>
            <w:r>
              <w:t>3278,50</w:t>
            </w:r>
          </w:p>
        </w:tc>
        <w:tc>
          <w:tcPr>
            <w:tcW w:w="2551" w:type="dxa"/>
          </w:tcPr>
          <w:p w:rsidR="00577AB5" w:rsidRDefault="00577AB5">
            <w:pPr>
              <w:pStyle w:val="ConsPlusNormal"/>
              <w:jc w:val="center"/>
            </w:pPr>
            <w:r>
              <w:t>227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1021113,48</w:t>
            </w:r>
          </w:p>
        </w:tc>
      </w:tr>
      <w:tr w:rsidR="00577AB5">
        <w:tc>
          <w:tcPr>
            <w:tcW w:w="794" w:type="dxa"/>
          </w:tcPr>
          <w:p w:rsidR="00577AB5" w:rsidRDefault="00577AB5">
            <w:pPr>
              <w:pStyle w:val="ConsPlusNormal"/>
              <w:jc w:val="center"/>
            </w:pPr>
            <w:r>
              <w:t>189.</w:t>
            </w:r>
          </w:p>
        </w:tc>
        <w:tc>
          <w:tcPr>
            <w:tcW w:w="3118" w:type="dxa"/>
          </w:tcPr>
          <w:p w:rsidR="00577AB5" w:rsidRDefault="00577AB5">
            <w:pPr>
              <w:pStyle w:val="ConsPlusNormal"/>
            </w:pPr>
            <w:r>
              <w:t>г. Новотроицк, ул. Советская, д. 55а</w:t>
            </w:r>
          </w:p>
        </w:tc>
        <w:tc>
          <w:tcPr>
            <w:tcW w:w="1474" w:type="dxa"/>
          </w:tcPr>
          <w:p w:rsidR="00577AB5" w:rsidRDefault="00577AB5">
            <w:pPr>
              <w:pStyle w:val="ConsPlusNormal"/>
              <w:jc w:val="center"/>
            </w:pPr>
            <w:r>
              <w:t>2728,80</w:t>
            </w:r>
          </w:p>
        </w:tc>
        <w:tc>
          <w:tcPr>
            <w:tcW w:w="2551" w:type="dxa"/>
          </w:tcPr>
          <w:p w:rsidR="00577AB5" w:rsidRDefault="00577AB5">
            <w:pPr>
              <w:pStyle w:val="ConsPlusNormal"/>
              <w:jc w:val="center"/>
            </w:pPr>
            <w:r>
              <w:t>387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944751,26</w:t>
            </w:r>
          </w:p>
        </w:tc>
      </w:tr>
      <w:tr w:rsidR="00577AB5">
        <w:tc>
          <w:tcPr>
            <w:tcW w:w="794" w:type="dxa"/>
          </w:tcPr>
          <w:p w:rsidR="00577AB5" w:rsidRDefault="00577AB5">
            <w:pPr>
              <w:pStyle w:val="ConsPlusNormal"/>
              <w:jc w:val="center"/>
            </w:pPr>
            <w:r>
              <w:t>190.</w:t>
            </w:r>
          </w:p>
        </w:tc>
        <w:tc>
          <w:tcPr>
            <w:tcW w:w="3118" w:type="dxa"/>
          </w:tcPr>
          <w:p w:rsidR="00577AB5" w:rsidRDefault="00577AB5">
            <w:pPr>
              <w:pStyle w:val="ConsPlusNormal"/>
            </w:pPr>
            <w:r>
              <w:t>г. Новотроицк, ул. Советская, д. 50/ул. Строителей, д. 3</w:t>
            </w:r>
          </w:p>
        </w:tc>
        <w:tc>
          <w:tcPr>
            <w:tcW w:w="1474" w:type="dxa"/>
          </w:tcPr>
          <w:p w:rsidR="00577AB5" w:rsidRDefault="00577AB5">
            <w:pPr>
              <w:pStyle w:val="ConsPlusNormal"/>
              <w:jc w:val="center"/>
            </w:pPr>
            <w:r>
              <w:t>2660,40</w:t>
            </w:r>
          </w:p>
        </w:tc>
        <w:tc>
          <w:tcPr>
            <w:tcW w:w="2551" w:type="dxa"/>
          </w:tcPr>
          <w:p w:rsidR="00577AB5" w:rsidRDefault="00577AB5">
            <w:pPr>
              <w:pStyle w:val="ConsPlusNormal"/>
              <w:jc w:val="center"/>
            </w:pPr>
            <w:r>
              <w:t>105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12536847,04</w:t>
            </w:r>
          </w:p>
        </w:tc>
      </w:tr>
      <w:tr w:rsidR="00577AB5">
        <w:tc>
          <w:tcPr>
            <w:tcW w:w="794" w:type="dxa"/>
          </w:tcPr>
          <w:p w:rsidR="00577AB5" w:rsidRDefault="00577AB5">
            <w:pPr>
              <w:pStyle w:val="ConsPlusNormal"/>
              <w:jc w:val="center"/>
            </w:pPr>
            <w:r>
              <w:t>191.</w:t>
            </w:r>
          </w:p>
        </w:tc>
        <w:tc>
          <w:tcPr>
            <w:tcW w:w="3118" w:type="dxa"/>
          </w:tcPr>
          <w:p w:rsidR="00577AB5" w:rsidRDefault="00577AB5">
            <w:pPr>
              <w:pStyle w:val="ConsPlusNormal"/>
            </w:pPr>
            <w:r>
              <w:t>г. Новотроицк, ул. Советская, д. 59</w:t>
            </w:r>
          </w:p>
        </w:tc>
        <w:tc>
          <w:tcPr>
            <w:tcW w:w="1474" w:type="dxa"/>
          </w:tcPr>
          <w:p w:rsidR="00577AB5" w:rsidRDefault="00577AB5">
            <w:pPr>
              <w:pStyle w:val="ConsPlusNormal"/>
              <w:jc w:val="center"/>
            </w:pPr>
            <w:r>
              <w:t>3339,40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8719892,00</w:t>
            </w:r>
          </w:p>
        </w:tc>
      </w:tr>
      <w:tr w:rsidR="00577AB5">
        <w:tc>
          <w:tcPr>
            <w:tcW w:w="794" w:type="dxa"/>
          </w:tcPr>
          <w:p w:rsidR="00577AB5" w:rsidRDefault="00577AB5">
            <w:pPr>
              <w:pStyle w:val="ConsPlusNormal"/>
              <w:jc w:val="center"/>
            </w:pPr>
            <w:r>
              <w:t>192.</w:t>
            </w:r>
          </w:p>
        </w:tc>
        <w:tc>
          <w:tcPr>
            <w:tcW w:w="3118" w:type="dxa"/>
          </w:tcPr>
          <w:p w:rsidR="00577AB5" w:rsidRDefault="00577AB5">
            <w:pPr>
              <w:pStyle w:val="ConsPlusNormal"/>
            </w:pPr>
            <w:r>
              <w:t>г. Новотроицк, ул. Уральская, д. 3</w:t>
            </w:r>
          </w:p>
        </w:tc>
        <w:tc>
          <w:tcPr>
            <w:tcW w:w="1474" w:type="dxa"/>
          </w:tcPr>
          <w:p w:rsidR="00577AB5" w:rsidRDefault="00577AB5">
            <w:pPr>
              <w:pStyle w:val="ConsPlusNormal"/>
              <w:jc w:val="center"/>
            </w:pPr>
            <w:r>
              <w:t>4877,20</w:t>
            </w:r>
          </w:p>
        </w:tc>
        <w:tc>
          <w:tcPr>
            <w:tcW w:w="2551" w:type="dxa"/>
          </w:tcPr>
          <w:p w:rsidR="00577AB5" w:rsidRDefault="00577AB5">
            <w:pPr>
              <w:pStyle w:val="ConsPlusNormal"/>
              <w:jc w:val="center"/>
            </w:pPr>
            <w:r>
              <w:t>215</w:t>
            </w:r>
          </w:p>
        </w:tc>
        <w:tc>
          <w:tcPr>
            <w:tcW w:w="1984" w:type="dxa"/>
          </w:tcPr>
          <w:p w:rsidR="00577AB5" w:rsidRDefault="00577AB5">
            <w:pPr>
              <w:pStyle w:val="ConsPlusNormal"/>
              <w:jc w:val="center"/>
            </w:pPr>
            <w:r>
              <w:t>5</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17734639,98</w:t>
            </w:r>
          </w:p>
        </w:tc>
      </w:tr>
      <w:tr w:rsidR="00577AB5">
        <w:tc>
          <w:tcPr>
            <w:tcW w:w="794" w:type="dxa"/>
          </w:tcPr>
          <w:p w:rsidR="00577AB5" w:rsidRDefault="00577AB5">
            <w:pPr>
              <w:pStyle w:val="ConsPlusNormal"/>
              <w:jc w:val="center"/>
            </w:pPr>
            <w:r>
              <w:t>193.</w:t>
            </w:r>
          </w:p>
        </w:tc>
        <w:tc>
          <w:tcPr>
            <w:tcW w:w="3118" w:type="dxa"/>
          </w:tcPr>
          <w:p w:rsidR="00577AB5" w:rsidRDefault="00577AB5">
            <w:pPr>
              <w:pStyle w:val="ConsPlusNormal"/>
            </w:pPr>
            <w:r>
              <w:t>г. Новотроицк, ул. Уральская, д. 36</w:t>
            </w:r>
          </w:p>
        </w:tc>
        <w:tc>
          <w:tcPr>
            <w:tcW w:w="1474" w:type="dxa"/>
          </w:tcPr>
          <w:p w:rsidR="00577AB5" w:rsidRDefault="00577AB5">
            <w:pPr>
              <w:pStyle w:val="ConsPlusNormal"/>
              <w:jc w:val="center"/>
            </w:pPr>
            <w:r>
              <w:t>8412,40</w:t>
            </w:r>
          </w:p>
        </w:tc>
        <w:tc>
          <w:tcPr>
            <w:tcW w:w="2551" w:type="dxa"/>
          </w:tcPr>
          <w:p w:rsidR="00577AB5" w:rsidRDefault="00577AB5">
            <w:pPr>
              <w:pStyle w:val="ConsPlusNormal"/>
              <w:jc w:val="center"/>
            </w:pPr>
            <w:r>
              <w:t>342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8791251,08</w:t>
            </w:r>
          </w:p>
        </w:tc>
      </w:tr>
      <w:tr w:rsidR="00577AB5">
        <w:tc>
          <w:tcPr>
            <w:tcW w:w="794" w:type="dxa"/>
          </w:tcPr>
          <w:p w:rsidR="00577AB5" w:rsidRDefault="00577AB5">
            <w:pPr>
              <w:pStyle w:val="ConsPlusNormal"/>
              <w:jc w:val="center"/>
            </w:pPr>
            <w:r>
              <w:t>194.</w:t>
            </w:r>
          </w:p>
        </w:tc>
        <w:tc>
          <w:tcPr>
            <w:tcW w:w="3118" w:type="dxa"/>
          </w:tcPr>
          <w:p w:rsidR="00577AB5" w:rsidRDefault="00577AB5">
            <w:pPr>
              <w:pStyle w:val="ConsPlusNormal"/>
            </w:pPr>
            <w:r>
              <w:t>г. Новотроицк, ул. Уральская, д. 39</w:t>
            </w:r>
          </w:p>
        </w:tc>
        <w:tc>
          <w:tcPr>
            <w:tcW w:w="1474" w:type="dxa"/>
          </w:tcPr>
          <w:p w:rsidR="00577AB5" w:rsidRDefault="00577AB5">
            <w:pPr>
              <w:pStyle w:val="ConsPlusNormal"/>
              <w:jc w:val="center"/>
            </w:pPr>
            <w:r>
              <w:t>6335,90</w:t>
            </w:r>
          </w:p>
        </w:tc>
        <w:tc>
          <w:tcPr>
            <w:tcW w:w="2551" w:type="dxa"/>
          </w:tcPr>
          <w:p w:rsidR="00577AB5" w:rsidRDefault="00577AB5">
            <w:pPr>
              <w:pStyle w:val="ConsPlusNormal"/>
              <w:jc w:val="center"/>
            </w:pPr>
            <w:r>
              <w:t>142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2507176,24</w:t>
            </w:r>
          </w:p>
        </w:tc>
      </w:tr>
      <w:tr w:rsidR="00577AB5">
        <w:tc>
          <w:tcPr>
            <w:tcW w:w="794" w:type="dxa"/>
          </w:tcPr>
          <w:p w:rsidR="00577AB5" w:rsidRDefault="00577AB5">
            <w:pPr>
              <w:pStyle w:val="ConsPlusNormal"/>
              <w:jc w:val="center"/>
            </w:pPr>
            <w:r>
              <w:t>195.</w:t>
            </w:r>
          </w:p>
        </w:tc>
        <w:tc>
          <w:tcPr>
            <w:tcW w:w="3118" w:type="dxa"/>
          </w:tcPr>
          <w:p w:rsidR="00577AB5" w:rsidRDefault="00577AB5">
            <w:pPr>
              <w:pStyle w:val="ConsPlusNormal"/>
            </w:pPr>
            <w:r>
              <w:t>г. Новотроицк, ул. Юных Ленинцев, д. 10</w:t>
            </w:r>
          </w:p>
        </w:tc>
        <w:tc>
          <w:tcPr>
            <w:tcW w:w="1474" w:type="dxa"/>
          </w:tcPr>
          <w:p w:rsidR="00577AB5" w:rsidRDefault="00577AB5">
            <w:pPr>
              <w:pStyle w:val="ConsPlusNormal"/>
              <w:jc w:val="center"/>
            </w:pPr>
            <w:r>
              <w:t>4764,10</w:t>
            </w:r>
          </w:p>
        </w:tc>
        <w:tc>
          <w:tcPr>
            <w:tcW w:w="2551" w:type="dxa"/>
          </w:tcPr>
          <w:p w:rsidR="00577AB5" w:rsidRDefault="00577AB5">
            <w:pPr>
              <w:pStyle w:val="ConsPlusNormal"/>
              <w:jc w:val="center"/>
            </w:pPr>
            <w:r>
              <w:t>197</w:t>
            </w:r>
          </w:p>
        </w:tc>
        <w:tc>
          <w:tcPr>
            <w:tcW w:w="1984" w:type="dxa"/>
          </w:tcPr>
          <w:p w:rsidR="00577AB5" w:rsidRDefault="00577AB5">
            <w:pPr>
              <w:pStyle w:val="ConsPlusNormal"/>
              <w:jc w:val="center"/>
            </w:pPr>
            <w:r>
              <w:t>6</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19061090,34</w:t>
            </w:r>
          </w:p>
        </w:tc>
      </w:tr>
      <w:tr w:rsidR="00577AB5">
        <w:tc>
          <w:tcPr>
            <w:tcW w:w="794" w:type="dxa"/>
          </w:tcPr>
          <w:p w:rsidR="00577AB5" w:rsidRDefault="00577AB5">
            <w:pPr>
              <w:pStyle w:val="ConsPlusNormal"/>
              <w:jc w:val="center"/>
            </w:pPr>
            <w:r>
              <w:t>196.</w:t>
            </w:r>
          </w:p>
        </w:tc>
        <w:tc>
          <w:tcPr>
            <w:tcW w:w="3118" w:type="dxa"/>
          </w:tcPr>
          <w:p w:rsidR="00577AB5" w:rsidRDefault="00577AB5">
            <w:pPr>
              <w:pStyle w:val="ConsPlusNormal"/>
            </w:pPr>
            <w:r>
              <w:t>г. Новотроицк, ул. Юных Ленинцев, д. 4</w:t>
            </w:r>
          </w:p>
        </w:tc>
        <w:tc>
          <w:tcPr>
            <w:tcW w:w="1474" w:type="dxa"/>
          </w:tcPr>
          <w:p w:rsidR="00577AB5" w:rsidRDefault="00577AB5">
            <w:pPr>
              <w:pStyle w:val="ConsPlusNormal"/>
              <w:jc w:val="center"/>
            </w:pPr>
            <w:r>
              <w:t>2795,30</w:t>
            </w:r>
          </w:p>
        </w:tc>
        <w:tc>
          <w:tcPr>
            <w:tcW w:w="2551" w:type="dxa"/>
          </w:tcPr>
          <w:p w:rsidR="00577AB5" w:rsidRDefault="00577AB5">
            <w:pPr>
              <w:pStyle w:val="ConsPlusNormal"/>
              <w:jc w:val="center"/>
            </w:pPr>
            <w:r>
              <w:t>87</w:t>
            </w:r>
          </w:p>
        </w:tc>
        <w:tc>
          <w:tcPr>
            <w:tcW w:w="1984" w:type="dxa"/>
          </w:tcPr>
          <w:p w:rsidR="00577AB5" w:rsidRDefault="00577AB5">
            <w:pPr>
              <w:pStyle w:val="ConsPlusNormal"/>
              <w:jc w:val="center"/>
            </w:pPr>
            <w:r>
              <w:t>5</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11506880,94</w:t>
            </w:r>
          </w:p>
        </w:tc>
      </w:tr>
      <w:tr w:rsidR="00577AB5">
        <w:tc>
          <w:tcPr>
            <w:tcW w:w="13606" w:type="dxa"/>
            <w:gridSpan w:val="7"/>
          </w:tcPr>
          <w:p w:rsidR="00577AB5" w:rsidRDefault="00577AB5">
            <w:pPr>
              <w:pStyle w:val="ConsPlusNormal"/>
              <w:jc w:val="center"/>
              <w:outlineLvl w:val="3"/>
            </w:pPr>
            <w:r>
              <w:t>12. Муниципальное образование город Оренбург</w:t>
            </w:r>
          </w:p>
        </w:tc>
      </w:tr>
      <w:tr w:rsidR="00577AB5">
        <w:tc>
          <w:tcPr>
            <w:tcW w:w="3912" w:type="dxa"/>
            <w:gridSpan w:val="2"/>
          </w:tcPr>
          <w:p w:rsidR="00577AB5" w:rsidRDefault="00577AB5">
            <w:pPr>
              <w:pStyle w:val="ConsPlusNormal"/>
            </w:pPr>
            <w:r>
              <w:t xml:space="preserve">Итого по муниципальному </w:t>
            </w:r>
            <w:r>
              <w:lastRenderedPageBreak/>
              <w:t>образованию город Оренбург</w:t>
            </w:r>
          </w:p>
        </w:tc>
        <w:tc>
          <w:tcPr>
            <w:tcW w:w="1474" w:type="dxa"/>
          </w:tcPr>
          <w:p w:rsidR="00577AB5" w:rsidRDefault="00577AB5">
            <w:pPr>
              <w:pStyle w:val="ConsPlusNormal"/>
              <w:jc w:val="center"/>
            </w:pPr>
            <w:r>
              <w:lastRenderedPageBreak/>
              <w:t>1653141,10</w:t>
            </w:r>
          </w:p>
        </w:tc>
        <w:tc>
          <w:tcPr>
            <w:tcW w:w="2551" w:type="dxa"/>
          </w:tcPr>
          <w:p w:rsidR="00577AB5" w:rsidRDefault="00577AB5">
            <w:pPr>
              <w:pStyle w:val="ConsPlusNormal"/>
              <w:jc w:val="center"/>
            </w:pPr>
            <w:r>
              <w:t>52531</w:t>
            </w:r>
          </w:p>
        </w:tc>
        <w:tc>
          <w:tcPr>
            <w:tcW w:w="1984" w:type="dxa"/>
          </w:tcPr>
          <w:p w:rsidR="00577AB5" w:rsidRDefault="00577AB5">
            <w:pPr>
              <w:pStyle w:val="ConsPlusNormal"/>
              <w:jc w:val="center"/>
            </w:pPr>
            <w:r>
              <w:t>460</w:t>
            </w:r>
          </w:p>
        </w:tc>
        <w:tc>
          <w:tcPr>
            <w:tcW w:w="1701" w:type="dxa"/>
          </w:tcPr>
          <w:p w:rsidR="00577AB5" w:rsidRDefault="00577AB5">
            <w:pPr>
              <w:pStyle w:val="ConsPlusNormal"/>
              <w:jc w:val="center"/>
            </w:pPr>
            <w:r>
              <w:t>359</w:t>
            </w:r>
          </w:p>
        </w:tc>
        <w:tc>
          <w:tcPr>
            <w:tcW w:w="1984" w:type="dxa"/>
          </w:tcPr>
          <w:p w:rsidR="00577AB5" w:rsidRDefault="00577AB5">
            <w:pPr>
              <w:pStyle w:val="ConsPlusNormal"/>
              <w:jc w:val="center"/>
            </w:pPr>
            <w:r>
              <w:t>2057634771,47</w:t>
            </w:r>
          </w:p>
        </w:tc>
      </w:tr>
      <w:tr w:rsidR="00577AB5">
        <w:tc>
          <w:tcPr>
            <w:tcW w:w="794" w:type="dxa"/>
          </w:tcPr>
          <w:p w:rsidR="00577AB5" w:rsidRDefault="00577AB5">
            <w:pPr>
              <w:pStyle w:val="ConsPlusNormal"/>
              <w:jc w:val="center"/>
            </w:pPr>
            <w:r>
              <w:lastRenderedPageBreak/>
              <w:t>197.</w:t>
            </w:r>
          </w:p>
        </w:tc>
        <w:tc>
          <w:tcPr>
            <w:tcW w:w="3118" w:type="dxa"/>
          </w:tcPr>
          <w:p w:rsidR="00577AB5" w:rsidRDefault="00577AB5">
            <w:pPr>
              <w:pStyle w:val="ConsPlusNormal"/>
            </w:pPr>
            <w:r>
              <w:t>г. Оренбург, мкр. 70 лет ВЛКСМ, д. 19</w:t>
            </w:r>
          </w:p>
        </w:tc>
        <w:tc>
          <w:tcPr>
            <w:tcW w:w="1474" w:type="dxa"/>
          </w:tcPr>
          <w:p w:rsidR="00577AB5" w:rsidRDefault="00577AB5">
            <w:pPr>
              <w:pStyle w:val="ConsPlusNormal"/>
              <w:jc w:val="center"/>
            </w:pPr>
            <w:r>
              <w:t>4248,80</w:t>
            </w:r>
          </w:p>
        </w:tc>
        <w:tc>
          <w:tcPr>
            <w:tcW w:w="2551" w:type="dxa"/>
          </w:tcPr>
          <w:p w:rsidR="00577AB5" w:rsidRDefault="00577AB5">
            <w:pPr>
              <w:pStyle w:val="ConsPlusNormal"/>
              <w:jc w:val="center"/>
            </w:pPr>
            <w:r>
              <w:t>154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5939820,51</w:t>
            </w:r>
          </w:p>
        </w:tc>
      </w:tr>
      <w:tr w:rsidR="00577AB5">
        <w:tc>
          <w:tcPr>
            <w:tcW w:w="794" w:type="dxa"/>
          </w:tcPr>
          <w:p w:rsidR="00577AB5" w:rsidRDefault="00577AB5">
            <w:pPr>
              <w:pStyle w:val="ConsPlusNormal"/>
              <w:jc w:val="center"/>
            </w:pPr>
            <w:r>
              <w:t>198.</w:t>
            </w:r>
          </w:p>
        </w:tc>
        <w:tc>
          <w:tcPr>
            <w:tcW w:w="3118" w:type="dxa"/>
          </w:tcPr>
          <w:p w:rsidR="00577AB5" w:rsidRDefault="00577AB5">
            <w:pPr>
              <w:pStyle w:val="ConsPlusNormal"/>
            </w:pPr>
            <w:r>
              <w:t>г. Оренбург, мкр. 70 лет ВЛКСМ, д. 20</w:t>
            </w:r>
          </w:p>
        </w:tc>
        <w:tc>
          <w:tcPr>
            <w:tcW w:w="1474" w:type="dxa"/>
          </w:tcPr>
          <w:p w:rsidR="00577AB5" w:rsidRDefault="00577AB5">
            <w:pPr>
              <w:pStyle w:val="ConsPlusNormal"/>
              <w:jc w:val="center"/>
            </w:pPr>
            <w:r>
              <w:t>4905,70</w:t>
            </w:r>
          </w:p>
        </w:tc>
        <w:tc>
          <w:tcPr>
            <w:tcW w:w="2551" w:type="dxa"/>
          </w:tcPr>
          <w:p w:rsidR="00577AB5" w:rsidRDefault="00577AB5">
            <w:pPr>
              <w:pStyle w:val="ConsPlusNormal"/>
              <w:jc w:val="center"/>
            </w:pPr>
            <w:r>
              <w:t>163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6574172,48</w:t>
            </w:r>
          </w:p>
        </w:tc>
      </w:tr>
      <w:tr w:rsidR="00577AB5">
        <w:tc>
          <w:tcPr>
            <w:tcW w:w="794" w:type="dxa"/>
          </w:tcPr>
          <w:p w:rsidR="00577AB5" w:rsidRDefault="00577AB5">
            <w:pPr>
              <w:pStyle w:val="ConsPlusNormal"/>
              <w:jc w:val="center"/>
            </w:pPr>
            <w:r>
              <w:t>199.</w:t>
            </w:r>
          </w:p>
        </w:tc>
        <w:tc>
          <w:tcPr>
            <w:tcW w:w="3118" w:type="dxa"/>
          </w:tcPr>
          <w:p w:rsidR="00577AB5" w:rsidRDefault="00577AB5">
            <w:pPr>
              <w:pStyle w:val="ConsPlusNormal"/>
            </w:pPr>
            <w:r>
              <w:t>г. Оренбург, мкр. пос. им. Куйбышева, ул. Комарова, д. 6</w:t>
            </w:r>
          </w:p>
        </w:tc>
        <w:tc>
          <w:tcPr>
            <w:tcW w:w="1474" w:type="dxa"/>
          </w:tcPr>
          <w:p w:rsidR="00577AB5" w:rsidRDefault="00577AB5">
            <w:pPr>
              <w:pStyle w:val="ConsPlusNormal"/>
              <w:jc w:val="center"/>
            </w:pPr>
            <w:r>
              <w:t>649,20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3065528,64</w:t>
            </w:r>
          </w:p>
        </w:tc>
      </w:tr>
      <w:tr w:rsidR="00577AB5">
        <w:tc>
          <w:tcPr>
            <w:tcW w:w="794" w:type="dxa"/>
          </w:tcPr>
          <w:p w:rsidR="00577AB5" w:rsidRDefault="00577AB5">
            <w:pPr>
              <w:pStyle w:val="ConsPlusNormal"/>
              <w:jc w:val="center"/>
            </w:pPr>
            <w:r>
              <w:t>200.</w:t>
            </w:r>
          </w:p>
        </w:tc>
        <w:tc>
          <w:tcPr>
            <w:tcW w:w="3118" w:type="dxa"/>
          </w:tcPr>
          <w:p w:rsidR="00577AB5" w:rsidRDefault="00577AB5">
            <w:pPr>
              <w:pStyle w:val="ConsPlusNormal"/>
            </w:pPr>
            <w:r>
              <w:t>г. Оренбург, мкр. Стройгородок, д. 16</w:t>
            </w:r>
          </w:p>
        </w:tc>
        <w:tc>
          <w:tcPr>
            <w:tcW w:w="1474" w:type="dxa"/>
          </w:tcPr>
          <w:p w:rsidR="00577AB5" w:rsidRDefault="00577AB5">
            <w:pPr>
              <w:pStyle w:val="ConsPlusNormal"/>
              <w:jc w:val="center"/>
            </w:pPr>
            <w:r>
              <w:t>743,20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3030232,73</w:t>
            </w:r>
          </w:p>
        </w:tc>
      </w:tr>
      <w:tr w:rsidR="00577AB5">
        <w:tc>
          <w:tcPr>
            <w:tcW w:w="794" w:type="dxa"/>
          </w:tcPr>
          <w:p w:rsidR="00577AB5" w:rsidRDefault="00577AB5">
            <w:pPr>
              <w:pStyle w:val="ConsPlusNormal"/>
              <w:jc w:val="center"/>
            </w:pPr>
            <w:r>
              <w:t>201.</w:t>
            </w:r>
          </w:p>
        </w:tc>
        <w:tc>
          <w:tcPr>
            <w:tcW w:w="3118" w:type="dxa"/>
          </w:tcPr>
          <w:p w:rsidR="00577AB5" w:rsidRDefault="00577AB5">
            <w:pPr>
              <w:pStyle w:val="ConsPlusNormal"/>
            </w:pPr>
            <w:r>
              <w:t>г. Оренбург, мкр. Стройгородок, д. 17</w:t>
            </w:r>
          </w:p>
        </w:tc>
        <w:tc>
          <w:tcPr>
            <w:tcW w:w="1474" w:type="dxa"/>
          </w:tcPr>
          <w:p w:rsidR="00577AB5" w:rsidRDefault="00577AB5">
            <w:pPr>
              <w:pStyle w:val="ConsPlusNormal"/>
              <w:jc w:val="center"/>
            </w:pPr>
            <w:r>
              <w:t>1185,20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380613,77</w:t>
            </w:r>
          </w:p>
        </w:tc>
      </w:tr>
      <w:tr w:rsidR="00577AB5">
        <w:tc>
          <w:tcPr>
            <w:tcW w:w="794" w:type="dxa"/>
          </w:tcPr>
          <w:p w:rsidR="00577AB5" w:rsidRDefault="00577AB5">
            <w:pPr>
              <w:pStyle w:val="ConsPlusNormal"/>
              <w:jc w:val="center"/>
            </w:pPr>
            <w:r>
              <w:t>202.</w:t>
            </w:r>
          </w:p>
        </w:tc>
        <w:tc>
          <w:tcPr>
            <w:tcW w:w="3118" w:type="dxa"/>
          </w:tcPr>
          <w:p w:rsidR="00577AB5" w:rsidRDefault="00577AB5">
            <w:pPr>
              <w:pStyle w:val="ConsPlusNormal"/>
            </w:pPr>
            <w:r>
              <w:t>г. Оренбург, пер. Бухарский, д. 4а</w:t>
            </w:r>
          </w:p>
        </w:tc>
        <w:tc>
          <w:tcPr>
            <w:tcW w:w="1474" w:type="dxa"/>
          </w:tcPr>
          <w:p w:rsidR="00577AB5" w:rsidRDefault="00577AB5">
            <w:pPr>
              <w:pStyle w:val="ConsPlusNormal"/>
              <w:jc w:val="center"/>
            </w:pPr>
            <w:r>
              <w:t>1965,60</w:t>
            </w:r>
          </w:p>
        </w:tc>
        <w:tc>
          <w:tcPr>
            <w:tcW w:w="2551" w:type="dxa"/>
          </w:tcPr>
          <w:p w:rsidR="00577AB5" w:rsidRDefault="00577AB5">
            <w:pPr>
              <w:pStyle w:val="ConsPlusNormal"/>
              <w:jc w:val="center"/>
            </w:pPr>
            <w:r>
              <w:t>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1454470,33</w:t>
            </w:r>
          </w:p>
        </w:tc>
      </w:tr>
      <w:tr w:rsidR="00577AB5">
        <w:tc>
          <w:tcPr>
            <w:tcW w:w="794" w:type="dxa"/>
          </w:tcPr>
          <w:p w:rsidR="00577AB5" w:rsidRDefault="00577AB5">
            <w:pPr>
              <w:pStyle w:val="ConsPlusNormal"/>
              <w:jc w:val="center"/>
            </w:pPr>
            <w:r>
              <w:t>203.</w:t>
            </w:r>
          </w:p>
        </w:tc>
        <w:tc>
          <w:tcPr>
            <w:tcW w:w="3118" w:type="dxa"/>
          </w:tcPr>
          <w:p w:rsidR="00577AB5" w:rsidRDefault="00577AB5">
            <w:pPr>
              <w:pStyle w:val="ConsPlusNormal"/>
            </w:pPr>
            <w:r>
              <w:t>г. Оренбург, пер. Дальний, д. 29</w:t>
            </w:r>
          </w:p>
        </w:tc>
        <w:tc>
          <w:tcPr>
            <w:tcW w:w="1474" w:type="dxa"/>
          </w:tcPr>
          <w:p w:rsidR="00577AB5" w:rsidRDefault="00577AB5">
            <w:pPr>
              <w:pStyle w:val="ConsPlusNormal"/>
              <w:jc w:val="center"/>
            </w:pPr>
            <w:r>
              <w:t>4652,10</w:t>
            </w:r>
          </w:p>
        </w:tc>
        <w:tc>
          <w:tcPr>
            <w:tcW w:w="2551" w:type="dxa"/>
          </w:tcPr>
          <w:p w:rsidR="00577AB5" w:rsidRDefault="00577AB5">
            <w:pPr>
              <w:pStyle w:val="ConsPlusNormal"/>
              <w:jc w:val="center"/>
            </w:pPr>
            <w:r>
              <w:t>177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4691999,87</w:t>
            </w:r>
          </w:p>
        </w:tc>
      </w:tr>
      <w:tr w:rsidR="00577AB5">
        <w:tc>
          <w:tcPr>
            <w:tcW w:w="794" w:type="dxa"/>
          </w:tcPr>
          <w:p w:rsidR="00577AB5" w:rsidRDefault="00577AB5">
            <w:pPr>
              <w:pStyle w:val="ConsPlusNormal"/>
              <w:jc w:val="center"/>
            </w:pPr>
            <w:r>
              <w:t>204.</w:t>
            </w:r>
          </w:p>
        </w:tc>
        <w:tc>
          <w:tcPr>
            <w:tcW w:w="3118" w:type="dxa"/>
          </w:tcPr>
          <w:p w:rsidR="00577AB5" w:rsidRDefault="00577AB5">
            <w:pPr>
              <w:pStyle w:val="ConsPlusNormal"/>
            </w:pPr>
            <w:r>
              <w:t>г. Оренбург, пер. Дальний, д. 29/1</w:t>
            </w:r>
          </w:p>
        </w:tc>
        <w:tc>
          <w:tcPr>
            <w:tcW w:w="1474" w:type="dxa"/>
          </w:tcPr>
          <w:p w:rsidR="00577AB5" w:rsidRDefault="00577AB5">
            <w:pPr>
              <w:pStyle w:val="ConsPlusNormal"/>
              <w:jc w:val="center"/>
            </w:pPr>
            <w:r>
              <w:t>5004,40</w:t>
            </w:r>
          </w:p>
        </w:tc>
        <w:tc>
          <w:tcPr>
            <w:tcW w:w="2551" w:type="dxa"/>
          </w:tcPr>
          <w:p w:rsidR="00577AB5" w:rsidRDefault="00577AB5">
            <w:pPr>
              <w:pStyle w:val="ConsPlusNormal"/>
              <w:jc w:val="center"/>
            </w:pPr>
            <w:r>
              <w:t>168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7144852,93</w:t>
            </w:r>
          </w:p>
        </w:tc>
      </w:tr>
      <w:tr w:rsidR="00577AB5">
        <w:tc>
          <w:tcPr>
            <w:tcW w:w="794" w:type="dxa"/>
          </w:tcPr>
          <w:p w:rsidR="00577AB5" w:rsidRDefault="00577AB5">
            <w:pPr>
              <w:pStyle w:val="ConsPlusNormal"/>
              <w:jc w:val="center"/>
            </w:pPr>
            <w:r>
              <w:t>205.</w:t>
            </w:r>
          </w:p>
        </w:tc>
        <w:tc>
          <w:tcPr>
            <w:tcW w:w="3118" w:type="dxa"/>
          </w:tcPr>
          <w:p w:rsidR="00577AB5" w:rsidRDefault="00577AB5">
            <w:pPr>
              <w:pStyle w:val="ConsPlusNormal"/>
            </w:pPr>
            <w:r>
              <w:t>г. Оренбург, пер. Дальний, д. 33</w:t>
            </w:r>
          </w:p>
        </w:tc>
        <w:tc>
          <w:tcPr>
            <w:tcW w:w="1474" w:type="dxa"/>
          </w:tcPr>
          <w:p w:rsidR="00577AB5" w:rsidRDefault="00577AB5">
            <w:pPr>
              <w:pStyle w:val="ConsPlusNormal"/>
              <w:jc w:val="center"/>
            </w:pPr>
            <w:r>
              <w:t>4932,40</w:t>
            </w:r>
          </w:p>
        </w:tc>
        <w:tc>
          <w:tcPr>
            <w:tcW w:w="2551" w:type="dxa"/>
          </w:tcPr>
          <w:p w:rsidR="00577AB5" w:rsidRDefault="00577AB5">
            <w:pPr>
              <w:pStyle w:val="ConsPlusNormal"/>
              <w:jc w:val="center"/>
            </w:pPr>
            <w:r>
              <w:t>141</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6696807,34</w:t>
            </w:r>
          </w:p>
        </w:tc>
      </w:tr>
      <w:tr w:rsidR="00577AB5">
        <w:tc>
          <w:tcPr>
            <w:tcW w:w="794" w:type="dxa"/>
          </w:tcPr>
          <w:p w:rsidR="00577AB5" w:rsidRDefault="00577AB5">
            <w:pPr>
              <w:pStyle w:val="ConsPlusNormal"/>
              <w:jc w:val="center"/>
            </w:pPr>
            <w:r>
              <w:t>206.</w:t>
            </w:r>
          </w:p>
        </w:tc>
        <w:tc>
          <w:tcPr>
            <w:tcW w:w="3118" w:type="dxa"/>
          </w:tcPr>
          <w:p w:rsidR="00577AB5" w:rsidRDefault="00577AB5">
            <w:pPr>
              <w:pStyle w:val="ConsPlusNormal"/>
            </w:pPr>
            <w:r>
              <w:t>г. Оренбург, пер. Дальний, д. 43/1</w:t>
            </w:r>
          </w:p>
        </w:tc>
        <w:tc>
          <w:tcPr>
            <w:tcW w:w="1474" w:type="dxa"/>
          </w:tcPr>
          <w:p w:rsidR="00577AB5" w:rsidRDefault="00577AB5">
            <w:pPr>
              <w:pStyle w:val="ConsPlusNormal"/>
              <w:jc w:val="center"/>
            </w:pPr>
            <w:r>
              <w:t>3891,90</w:t>
            </w:r>
          </w:p>
        </w:tc>
        <w:tc>
          <w:tcPr>
            <w:tcW w:w="2551" w:type="dxa"/>
          </w:tcPr>
          <w:p w:rsidR="00577AB5" w:rsidRDefault="00577AB5">
            <w:pPr>
              <w:pStyle w:val="ConsPlusNormal"/>
              <w:jc w:val="center"/>
            </w:pPr>
            <w:r>
              <w:t>159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6203251,52</w:t>
            </w:r>
          </w:p>
        </w:tc>
      </w:tr>
      <w:tr w:rsidR="00577AB5">
        <w:tc>
          <w:tcPr>
            <w:tcW w:w="794" w:type="dxa"/>
          </w:tcPr>
          <w:p w:rsidR="00577AB5" w:rsidRDefault="00577AB5">
            <w:pPr>
              <w:pStyle w:val="ConsPlusNormal"/>
              <w:jc w:val="center"/>
            </w:pPr>
            <w:r>
              <w:t>207.</w:t>
            </w:r>
          </w:p>
        </w:tc>
        <w:tc>
          <w:tcPr>
            <w:tcW w:w="3118" w:type="dxa"/>
          </w:tcPr>
          <w:p w:rsidR="00577AB5" w:rsidRDefault="00577AB5">
            <w:pPr>
              <w:pStyle w:val="ConsPlusNormal"/>
            </w:pPr>
            <w:r>
              <w:t>г. Оренбург, пер. Игоря Третьяка, д. 10</w:t>
            </w:r>
          </w:p>
        </w:tc>
        <w:tc>
          <w:tcPr>
            <w:tcW w:w="1474" w:type="dxa"/>
          </w:tcPr>
          <w:p w:rsidR="00577AB5" w:rsidRDefault="00577AB5">
            <w:pPr>
              <w:pStyle w:val="ConsPlusNormal"/>
              <w:jc w:val="center"/>
            </w:pPr>
            <w:r>
              <w:t>708,80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834244,48</w:t>
            </w:r>
          </w:p>
        </w:tc>
      </w:tr>
      <w:tr w:rsidR="00577AB5">
        <w:tc>
          <w:tcPr>
            <w:tcW w:w="794" w:type="dxa"/>
          </w:tcPr>
          <w:p w:rsidR="00577AB5" w:rsidRDefault="00577AB5">
            <w:pPr>
              <w:pStyle w:val="ConsPlusNormal"/>
              <w:jc w:val="center"/>
            </w:pPr>
            <w:r>
              <w:t>208.</w:t>
            </w:r>
          </w:p>
        </w:tc>
        <w:tc>
          <w:tcPr>
            <w:tcW w:w="3118" w:type="dxa"/>
          </w:tcPr>
          <w:p w:rsidR="00577AB5" w:rsidRDefault="00577AB5">
            <w:pPr>
              <w:pStyle w:val="ConsPlusNormal"/>
            </w:pPr>
            <w:r>
              <w:t xml:space="preserve">г. Оренбург, пер. Игоря </w:t>
            </w:r>
            <w:r>
              <w:lastRenderedPageBreak/>
              <w:t>Третьяка, д. 6</w:t>
            </w:r>
          </w:p>
        </w:tc>
        <w:tc>
          <w:tcPr>
            <w:tcW w:w="1474" w:type="dxa"/>
          </w:tcPr>
          <w:p w:rsidR="00577AB5" w:rsidRDefault="00577AB5">
            <w:pPr>
              <w:pStyle w:val="ConsPlusNormal"/>
              <w:jc w:val="center"/>
            </w:pPr>
            <w:r>
              <w:lastRenderedPageBreak/>
              <w:t>732,80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242253,20</w:t>
            </w:r>
          </w:p>
        </w:tc>
      </w:tr>
      <w:tr w:rsidR="00577AB5">
        <w:tc>
          <w:tcPr>
            <w:tcW w:w="794" w:type="dxa"/>
          </w:tcPr>
          <w:p w:rsidR="00577AB5" w:rsidRDefault="00577AB5">
            <w:pPr>
              <w:pStyle w:val="ConsPlusNormal"/>
              <w:jc w:val="center"/>
            </w:pPr>
            <w:r>
              <w:lastRenderedPageBreak/>
              <w:t>209.</w:t>
            </w:r>
          </w:p>
        </w:tc>
        <w:tc>
          <w:tcPr>
            <w:tcW w:w="3118" w:type="dxa"/>
          </w:tcPr>
          <w:p w:rsidR="00577AB5" w:rsidRDefault="00577AB5">
            <w:pPr>
              <w:pStyle w:val="ConsPlusNormal"/>
            </w:pPr>
            <w:r>
              <w:t>г. Оренбург, пер. Игоря Третьяка, д. 8</w:t>
            </w:r>
          </w:p>
        </w:tc>
        <w:tc>
          <w:tcPr>
            <w:tcW w:w="1474" w:type="dxa"/>
          </w:tcPr>
          <w:p w:rsidR="00577AB5" w:rsidRDefault="00577AB5">
            <w:pPr>
              <w:pStyle w:val="ConsPlusNormal"/>
              <w:jc w:val="center"/>
            </w:pPr>
            <w:r>
              <w:t>702,60</w:t>
            </w:r>
          </w:p>
        </w:tc>
        <w:tc>
          <w:tcPr>
            <w:tcW w:w="2551" w:type="dxa"/>
          </w:tcPr>
          <w:p w:rsidR="00577AB5" w:rsidRDefault="00577AB5">
            <w:pPr>
              <w:pStyle w:val="ConsPlusNormal"/>
              <w:jc w:val="center"/>
            </w:pPr>
            <w:r>
              <w:t>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112412,52</w:t>
            </w:r>
          </w:p>
        </w:tc>
      </w:tr>
      <w:tr w:rsidR="00577AB5">
        <w:tc>
          <w:tcPr>
            <w:tcW w:w="794" w:type="dxa"/>
          </w:tcPr>
          <w:p w:rsidR="00577AB5" w:rsidRDefault="00577AB5">
            <w:pPr>
              <w:pStyle w:val="ConsPlusNormal"/>
              <w:jc w:val="center"/>
            </w:pPr>
            <w:r>
              <w:t>210.</w:t>
            </w:r>
          </w:p>
        </w:tc>
        <w:tc>
          <w:tcPr>
            <w:tcW w:w="3118" w:type="dxa"/>
          </w:tcPr>
          <w:p w:rsidR="00577AB5" w:rsidRDefault="00577AB5">
            <w:pPr>
              <w:pStyle w:val="ConsPlusNormal"/>
            </w:pPr>
            <w:r>
              <w:t>г. Оренбург, пер. Киселева, д. 32</w:t>
            </w:r>
          </w:p>
        </w:tc>
        <w:tc>
          <w:tcPr>
            <w:tcW w:w="1474" w:type="dxa"/>
          </w:tcPr>
          <w:p w:rsidR="00577AB5" w:rsidRDefault="00577AB5">
            <w:pPr>
              <w:pStyle w:val="ConsPlusNormal"/>
              <w:jc w:val="center"/>
            </w:pPr>
            <w:r>
              <w:t>465,40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2059875,36</w:t>
            </w:r>
          </w:p>
        </w:tc>
      </w:tr>
      <w:tr w:rsidR="00577AB5">
        <w:tc>
          <w:tcPr>
            <w:tcW w:w="794" w:type="dxa"/>
          </w:tcPr>
          <w:p w:rsidR="00577AB5" w:rsidRDefault="00577AB5">
            <w:pPr>
              <w:pStyle w:val="ConsPlusNormal"/>
              <w:jc w:val="center"/>
            </w:pPr>
            <w:r>
              <w:t>211.</w:t>
            </w:r>
          </w:p>
        </w:tc>
        <w:tc>
          <w:tcPr>
            <w:tcW w:w="3118" w:type="dxa"/>
          </w:tcPr>
          <w:p w:rsidR="00577AB5" w:rsidRDefault="00577AB5">
            <w:pPr>
              <w:pStyle w:val="ConsPlusNormal"/>
            </w:pPr>
            <w:r>
              <w:t>г. Оренбург, пер. Киселева, д. 34</w:t>
            </w:r>
          </w:p>
        </w:tc>
        <w:tc>
          <w:tcPr>
            <w:tcW w:w="1474" w:type="dxa"/>
          </w:tcPr>
          <w:p w:rsidR="00577AB5" w:rsidRDefault="00577AB5">
            <w:pPr>
              <w:pStyle w:val="ConsPlusNormal"/>
              <w:jc w:val="center"/>
            </w:pPr>
            <w:r>
              <w:t>311,10</w:t>
            </w:r>
          </w:p>
        </w:tc>
        <w:tc>
          <w:tcPr>
            <w:tcW w:w="2551" w:type="dxa"/>
          </w:tcPr>
          <w:p w:rsidR="00577AB5" w:rsidRDefault="00577AB5">
            <w:pPr>
              <w:pStyle w:val="ConsPlusNormal"/>
              <w:jc w:val="center"/>
            </w:pPr>
            <w:r>
              <w:t>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1227356,73</w:t>
            </w:r>
          </w:p>
        </w:tc>
      </w:tr>
      <w:tr w:rsidR="00577AB5">
        <w:tc>
          <w:tcPr>
            <w:tcW w:w="794" w:type="dxa"/>
          </w:tcPr>
          <w:p w:rsidR="00577AB5" w:rsidRDefault="00577AB5">
            <w:pPr>
              <w:pStyle w:val="ConsPlusNormal"/>
              <w:jc w:val="center"/>
            </w:pPr>
            <w:r>
              <w:t>212.</w:t>
            </w:r>
          </w:p>
        </w:tc>
        <w:tc>
          <w:tcPr>
            <w:tcW w:w="3118" w:type="dxa"/>
          </w:tcPr>
          <w:p w:rsidR="00577AB5" w:rsidRDefault="00577AB5">
            <w:pPr>
              <w:pStyle w:val="ConsPlusNormal"/>
            </w:pPr>
            <w:r>
              <w:t>г. Оренбург, пер. Киселева, д. 36</w:t>
            </w:r>
          </w:p>
        </w:tc>
        <w:tc>
          <w:tcPr>
            <w:tcW w:w="1474" w:type="dxa"/>
          </w:tcPr>
          <w:p w:rsidR="00577AB5" w:rsidRDefault="00577AB5">
            <w:pPr>
              <w:pStyle w:val="ConsPlusNormal"/>
              <w:jc w:val="center"/>
            </w:pPr>
            <w:r>
              <w:t>1641,80</w:t>
            </w:r>
          </w:p>
        </w:tc>
        <w:tc>
          <w:tcPr>
            <w:tcW w:w="2551" w:type="dxa"/>
          </w:tcPr>
          <w:p w:rsidR="00577AB5" w:rsidRDefault="00577AB5">
            <w:pPr>
              <w:pStyle w:val="ConsPlusNormal"/>
              <w:jc w:val="center"/>
            </w:pPr>
            <w:r>
              <w:t>54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3081826,50</w:t>
            </w:r>
          </w:p>
        </w:tc>
      </w:tr>
      <w:tr w:rsidR="00577AB5">
        <w:tc>
          <w:tcPr>
            <w:tcW w:w="794" w:type="dxa"/>
          </w:tcPr>
          <w:p w:rsidR="00577AB5" w:rsidRDefault="00577AB5">
            <w:pPr>
              <w:pStyle w:val="ConsPlusNormal"/>
              <w:jc w:val="center"/>
            </w:pPr>
            <w:r>
              <w:t>213.</w:t>
            </w:r>
          </w:p>
        </w:tc>
        <w:tc>
          <w:tcPr>
            <w:tcW w:w="3118" w:type="dxa"/>
          </w:tcPr>
          <w:p w:rsidR="00577AB5" w:rsidRDefault="00577AB5">
            <w:pPr>
              <w:pStyle w:val="ConsPlusNormal"/>
            </w:pPr>
            <w:r>
              <w:t>г. Оренбург, пер. Обходной, д. 10</w:t>
            </w:r>
          </w:p>
        </w:tc>
        <w:tc>
          <w:tcPr>
            <w:tcW w:w="1474" w:type="dxa"/>
          </w:tcPr>
          <w:p w:rsidR="00577AB5" w:rsidRDefault="00577AB5">
            <w:pPr>
              <w:pStyle w:val="ConsPlusNormal"/>
              <w:jc w:val="center"/>
            </w:pPr>
            <w:r>
              <w:t>320,90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759631,93</w:t>
            </w:r>
          </w:p>
        </w:tc>
      </w:tr>
      <w:tr w:rsidR="00577AB5">
        <w:tc>
          <w:tcPr>
            <w:tcW w:w="794" w:type="dxa"/>
          </w:tcPr>
          <w:p w:rsidR="00577AB5" w:rsidRDefault="00577AB5">
            <w:pPr>
              <w:pStyle w:val="ConsPlusNormal"/>
              <w:jc w:val="center"/>
            </w:pPr>
            <w:r>
              <w:t>214.</w:t>
            </w:r>
          </w:p>
        </w:tc>
        <w:tc>
          <w:tcPr>
            <w:tcW w:w="3118" w:type="dxa"/>
          </w:tcPr>
          <w:p w:rsidR="00577AB5" w:rsidRDefault="00577AB5">
            <w:pPr>
              <w:pStyle w:val="ConsPlusNormal"/>
            </w:pPr>
            <w:r>
              <w:t>г. Оренбург, пер. Таймырский, д. 3</w:t>
            </w:r>
          </w:p>
        </w:tc>
        <w:tc>
          <w:tcPr>
            <w:tcW w:w="1474" w:type="dxa"/>
          </w:tcPr>
          <w:p w:rsidR="00577AB5" w:rsidRDefault="00577AB5">
            <w:pPr>
              <w:pStyle w:val="ConsPlusNormal"/>
              <w:jc w:val="center"/>
            </w:pPr>
            <w:r>
              <w:t>4214,40</w:t>
            </w:r>
          </w:p>
        </w:tc>
        <w:tc>
          <w:tcPr>
            <w:tcW w:w="2551" w:type="dxa"/>
          </w:tcPr>
          <w:p w:rsidR="00577AB5" w:rsidRDefault="00577AB5">
            <w:pPr>
              <w:pStyle w:val="ConsPlusNormal"/>
              <w:jc w:val="center"/>
            </w:pPr>
            <w:r>
              <w:t>179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6937004,38</w:t>
            </w:r>
          </w:p>
        </w:tc>
      </w:tr>
      <w:tr w:rsidR="00577AB5">
        <w:tc>
          <w:tcPr>
            <w:tcW w:w="794" w:type="dxa"/>
          </w:tcPr>
          <w:p w:rsidR="00577AB5" w:rsidRDefault="00577AB5">
            <w:pPr>
              <w:pStyle w:val="ConsPlusNormal"/>
              <w:jc w:val="center"/>
            </w:pPr>
            <w:r>
              <w:t>215.</w:t>
            </w:r>
          </w:p>
        </w:tc>
        <w:tc>
          <w:tcPr>
            <w:tcW w:w="3118" w:type="dxa"/>
          </w:tcPr>
          <w:p w:rsidR="00577AB5" w:rsidRDefault="00577AB5">
            <w:pPr>
              <w:pStyle w:val="ConsPlusNormal"/>
            </w:pPr>
            <w:r>
              <w:t>г. Оренбург, пер. Ярославский, д. 1д</w:t>
            </w:r>
          </w:p>
        </w:tc>
        <w:tc>
          <w:tcPr>
            <w:tcW w:w="1474" w:type="dxa"/>
          </w:tcPr>
          <w:p w:rsidR="00577AB5" w:rsidRDefault="00577AB5">
            <w:pPr>
              <w:pStyle w:val="ConsPlusNormal"/>
              <w:jc w:val="center"/>
            </w:pPr>
            <w:r>
              <w:t>5630,80</w:t>
            </w:r>
          </w:p>
        </w:tc>
        <w:tc>
          <w:tcPr>
            <w:tcW w:w="2551" w:type="dxa"/>
          </w:tcPr>
          <w:p w:rsidR="00577AB5" w:rsidRDefault="00577AB5">
            <w:pPr>
              <w:pStyle w:val="ConsPlusNormal"/>
              <w:jc w:val="center"/>
            </w:pPr>
            <w:r>
              <w:t>225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3000000,00</w:t>
            </w:r>
          </w:p>
        </w:tc>
      </w:tr>
      <w:tr w:rsidR="00577AB5">
        <w:tc>
          <w:tcPr>
            <w:tcW w:w="794" w:type="dxa"/>
          </w:tcPr>
          <w:p w:rsidR="00577AB5" w:rsidRDefault="00577AB5">
            <w:pPr>
              <w:pStyle w:val="ConsPlusNormal"/>
              <w:jc w:val="center"/>
            </w:pPr>
            <w:r>
              <w:t>216.</w:t>
            </w:r>
          </w:p>
        </w:tc>
        <w:tc>
          <w:tcPr>
            <w:tcW w:w="3118" w:type="dxa"/>
          </w:tcPr>
          <w:p w:rsidR="00577AB5" w:rsidRDefault="00577AB5">
            <w:pPr>
              <w:pStyle w:val="ConsPlusNormal"/>
            </w:pPr>
            <w:r>
              <w:t>г. Оренбург, пер. Ярославский, д. 1е</w:t>
            </w:r>
          </w:p>
        </w:tc>
        <w:tc>
          <w:tcPr>
            <w:tcW w:w="1474" w:type="dxa"/>
          </w:tcPr>
          <w:p w:rsidR="00577AB5" w:rsidRDefault="00577AB5">
            <w:pPr>
              <w:pStyle w:val="ConsPlusNormal"/>
              <w:jc w:val="center"/>
            </w:pPr>
            <w:r>
              <w:t>5712,90</w:t>
            </w:r>
          </w:p>
        </w:tc>
        <w:tc>
          <w:tcPr>
            <w:tcW w:w="2551" w:type="dxa"/>
          </w:tcPr>
          <w:p w:rsidR="00577AB5" w:rsidRDefault="00577AB5">
            <w:pPr>
              <w:pStyle w:val="ConsPlusNormal"/>
              <w:jc w:val="center"/>
            </w:pPr>
            <w:r>
              <w:t>197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1786245,97</w:t>
            </w:r>
          </w:p>
        </w:tc>
      </w:tr>
      <w:tr w:rsidR="00577AB5">
        <w:tc>
          <w:tcPr>
            <w:tcW w:w="794" w:type="dxa"/>
          </w:tcPr>
          <w:p w:rsidR="00577AB5" w:rsidRDefault="00577AB5">
            <w:pPr>
              <w:pStyle w:val="ConsPlusNormal"/>
              <w:jc w:val="center"/>
            </w:pPr>
            <w:r>
              <w:t>217.</w:t>
            </w:r>
          </w:p>
        </w:tc>
        <w:tc>
          <w:tcPr>
            <w:tcW w:w="3118" w:type="dxa"/>
          </w:tcPr>
          <w:p w:rsidR="00577AB5" w:rsidRDefault="00577AB5">
            <w:pPr>
              <w:pStyle w:val="ConsPlusNormal"/>
            </w:pPr>
            <w:r>
              <w:t>г. Оренбург, пр. Больничный, д. 10</w:t>
            </w:r>
          </w:p>
        </w:tc>
        <w:tc>
          <w:tcPr>
            <w:tcW w:w="1474" w:type="dxa"/>
          </w:tcPr>
          <w:p w:rsidR="00577AB5" w:rsidRDefault="00577AB5">
            <w:pPr>
              <w:pStyle w:val="ConsPlusNormal"/>
              <w:jc w:val="center"/>
            </w:pPr>
            <w:r>
              <w:t>4710,30</w:t>
            </w:r>
          </w:p>
        </w:tc>
        <w:tc>
          <w:tcPr>
            <w:tcW w:w="2551" w:type="dxa"/>
          </w:tcPr>
          <w:p w:rsidR="00577AB5" w:rsidRDefault="00577AB5">
            <w:pPr>
              <w:pStyle w:val="ConsPlusNormal"/>
              <w:jc w:val="center"/>
            </w:pPr>
            <w:r>
              <w:t>109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6606133,29</w:t>
            </w:r>
          </w:p>
        </w:tc>
      </w:tr>
      <w:tr w:rsidR="00577AB5">
        <w:tc>
          <w:tcPr>
            <w:tcW w:w="794" w:type="dxa"/>
          </w:tcPr>
          <w:p w:rsidR="00577AB5" w:rsidRDefault="00577AB5">
            <w:pPr>
              <w:pStyle w:val="ConsPlusNormal"/>
              <w:jc w:val="center"/>
            </w:pPr>
            <w:r>
              <w:t>218.</w:t>
            </w:r>
          </w:p>
        </w:tc>
        <w:tc>
          <w:tcPr>
            <w:tcW w:w="3118" w:type="dxa"/>
          </w:tcPr>
          <w:p w:rsidR="00577AB5" w:rsidRDefault="00577AB5">
            <w:pPr>
              <w:pStyle w:val="ConsPlusNormal"/>
            </w:pPr>
            <w:r>
              <w:t>г. Оренбург, пр. Больничный, д. 12</w:t>
            </w:r>
          </w:p>
        </w:tc>
        <w:tc>
          <w:tcPr>
            <w:tcW w:w="1474" w:type="dxa"/>
          </w:tcPr>
          <w:p w:rsidR="00577AB5" w:rsidRDefault="00577AB5">
            <w:pPr>
              <w:pStyle w:val="ConsPlusNormal"/>
              <w:jc w:val="center"/>
            </w:pPr>
            <w:r>
              <w:t>4837,70</w:t>
            </w:r>
          </w:p>
        </w:tc>
        <w:tc>
          <w:tcPr>
            <w:tcW w:w="2551" w:type="dxa"/>
          </w:tcPr>
          <w:p w:rsidR="00577AB5" w:rsidRDefault="00577AB5">
            <w:pPr>
              <w:pStyle w:val="ConsPlusNormal"/>
              <w:jc w:val="center"/>
            </w:pPr>
            <w:r>
              <w:t>103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13079657,82</w:t>
            </w:r>
          </w:p>
        </w:tc>
      </w:tr>
      <w:tr w:rsidR="00577AB5">
        <w:tc>
          <w:tcPr>
            <w:tcW w:w="794" w:type="dxa"/>
          </w:tcPr>
          <w:p w:rsidR="00577AB5" w:rsidRDefault="00577AB5">
            <w:pPr>
              <w:pStyle w:val="ConsPlusNormal"/>
              <w:jc w:val="center"/>
            </w:pPr>
            <w:r>
              <w:t>219.</w:t>
            </w:r>
          </w:p>
        </w:tc>
        <w:tc>
          <w:tcPr>
            <w:tcW w:w="3118" w:type="dxa"/>
          </w:tcPr>
          <w:p w:rsidR="00577AB5" w:rsidRDefault="00577AB5">
            <w:pPr>
              <w:pStyle w:val="ConsPlusNormal"/>
            </w:pPr>
            <w:r>
              <w:t>г. Оренбург, пр. Больничный, д. 12а</w:t>
            </w:r>
          </w:p>
        </w:tc>
        <w:tc>
          <w:tcPr>
            <w:tcW w:w="1474" w:type="dxa"/>
          </w:tcPr>
          <w:p w:rsidR="00577AB5" w:rsidRDefault="00577AB5">
            <w:pPr>
              <w:pStyle w:val="ConsPlusNormal"/>
              <w:jc w:val="center"/>
            </w:pPr>
            <w:r>
              <w:t>4993,40</w:t>
            </w:r>
          </w:p>
        </w:tc>
        <w:tc>
          <w:tcPr>
            <w:tcW w:w="2551" w:type="dxa"/>
          </w:tcPr>
          <w:p w:rsidR="00577AB5" w:rsidRDefault="00577AB5">
            <w:pPr>
              <w:pStyle w:val="ConsPlusNormal"/>
              <w:jc w:val="center"/>
            </w:pPr>
            <w:r>
              <w:t>108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5677009,02</w:t>
            </w:r>
          </w:p>
        </w:tc>
      </w:tr>
      <w:tr w:rsidR="00577AB5">
        <w:tc>
          <w:tcPr>
            <w:tcW w:w="794" w:type="dxa"/>
          </w:tcPr>
          <w:p w:rsidR="00577AB5" w:rsidRDefault="00577AB5">
            <w:pPr>
              <w:pStyle w:val="ConsPlusNormal"/>
              <w:jc w:val="center"/>
            </w:pPr>
            <w:r>
              <w:t>220.</w:t>
            </w:r>
          </w:p>
        </w:tc>
        <w:tc>
          <w:tcPr>
            <w:tcW w:w="3118" w:type="dxa"/>
          </w:tcPr>
          <w:p w:rsidR="00577AB5" w:rsidRDefault="00577AB5">
            <w:pPr>
              <w:pStyle w:val="ConsPlusNormal"/>
            </w:pPr>
            <w:r>
              <w:t xml:space="preserve">г. Оренбург, пр. Больничный, д. </w:t>
            </w:r>
            <w:r>
              <w:lastRenderedPageBreak/>
              <w:t>14/1</w:t>
            </w:r>
          </w:p>
        </w:tc>
        <w:tc>
          <w:tcPr>
            <w:tcW w:w="1474" w:type="dxa"/>
          </w:tcPr>
          <w:p w:rsidR="00577AB5" w:rsidRDefault="00577AB5">
            <w:pPr>
              <w:pStyle w:val="ConsPlusNormal"/>
              <w:jc w:val="center"/>
            </w:pPr>
            <w:r>
              <w:lastRenderedPageBreak/>
              <w:t>4608,20</w:t>
            </w:r>
          </w:p>
        </w:tc>
        <w:tc>
          <w:tcPr>
            <w:tcW w:w="2551" w:type="dxa"/>
          </w:tcPr>
          <w:p w:rsidR="00577AB5" w:rsidRDefault="00577AB5">
            <w:pPr>
              <w:pStyle w:val="ConsPlusNormal"/>
              <w:jc w:val="center"/>
            </w:pPr>
            <w:r>
              <w:t>154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4504996,65</w:t>
            </w:r>
          </w:p>
        </w:tc>
      </w:tr>
      <w:tr w:rsidR="00577AB5">
        <w:tc>
          <w:tcPr>
            <w:tcW w:w="794" w:type="dxa"/>
          </w:tcPr>
          <w:p w:rsidR="00577AB5" w:rsidRDefault="00577AB5">
            <w:pPr>
              <w:pStyle w:val="ConsPlusNormal"/>
              <w:jc w:val="center"/>
            </w:pPr>
            <w:r>
              <w:lastRenderedPageBreak/>
              <w:t>221.</w:t>
            </w:r>
          </w:p>
        </w:tc>
        <w:tc>
          <w:tcPr>
            <w:tcW w:w="3118" w:type="dxa"/>
          </w:tcPr>
          <w:p w:rsidR="00577AB5" w:rsidRDefault="00577AB5">
            <w:pPr>
              <w:pStyle w:val="ConsPlusNormal"/>
            </w:pPr>
            <w:r>
              <w:t>г. Оренбург, пр. Больничный, д. 14/2</w:t>
            </w:r>
          </w:p>
        </w:tc>
        <w:tc>
          <w:tcPr>
            <w:tcW w:w="1474" w:type="dxa"/>
          </w:tcPr>
          <w:p w:rsidR="00577AB5" w:rsidRDefault="00577AB5">
            <w:pPr>
              <w:pStyle w:val="ConsPlusNormal"/>
              <w:jc w:val="center"/>
            </w:pPr>
            <w:r>
              <w:t>4546,90</w:t>
            </w:r>
          </w:p>
        </w:tc>
        <w:tc>
          <w:tcPr>
            <w:tcW w:w="2551" w:type="dxa"/>
          </w:tcPr>
          <w:p w:rsidR="00577AB5" w:rsidRDefault="00577AB5">
            <w:pPr>
              <w:pStyle w:val="ConsPlusNormal"/>
              <w:jc w:val="center"/>
            </w:pPr>
            <w:r>
              <w:t>132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6876242,52</w:t>
            </w:r>
          </w:p>
        </w:tc>
      </w:tr>
      <w:tr w:rsidR="00577AB5">
        <w:tc>
          <w:tcPr>
            <w:tcW w:w="794" w:type="dxa"/>
          </w:tcPr>
          <w:p w:rsidR="00577AB5" w:rsidRDefault="00577AB5">
            <w:pPr>
              <w:pStyle w:val="ConsPlusNormal"/>
              <w:jc w:val="center"/>
            </w:pPr>
            <w:r>
              <w:t>222.</w:t>
            </w:r>
          </w:p>
        </w:tc>
        <w:tc>
          <w:tcPr>
            <w:tcW w:w="3118" w:type="dxa"/>
          </w:tcPr>
          <w:p w:rsidR="00577AB5" w:rsidRDefault="00577AB5">
            <w:pPr>
              <w:pStyle w:val="ConsPlusNormal"/>
            </w:pPr>
            <w:r>
              <w:t>г. Оренбург, пр. Больничный, д. 16</w:t>
            </w:r>
          </w:p>
        </w:tc>
        <w:tc>
          <w:tcPr>
            <w:tcW w:w="1474" w:type="dxa"/>
          </w:tcPr>
          <w:p w:rsidR="00577AB5" w:rsidRDefault="00577AB5">
            <w:pPr>
              <w:pStyle w:val="ConsPlusNormal"/>
              <w:jc w:val="center"/>
            </w:pPr>
            <w:r>
              <w:t>5257,20</w:t>
            </w:r>
          </w:p>
        </w:tc>
        <w:tc>
          <w:tcPr>
            <w:tcW w:w="2551" w:type="dxa"/>
          </w:tcPr>
          <w:p w:rsidR="00577AB5" w:rsidRDefault="00577AB5">
            <w:pPr>
              <w:pStyle w:val="ConsPlusNormal"/>
              <w:jc w:val="center"/>
            </w:pPr>
            <w:r>
              <w:t>148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6510579,28</w:t>
            </w:r>
          </w:p>
        </w:tc>
      </w:tr>
      <w:tr w:rsidR="00577AB5">
        <w:tc>
          <w:tcPr>
            <w:tcW w:w="794" w:type="dxa"/>
          </w:tcPr>
          <w:p w:rsidR="00577AB5" w:rsidRDefault="00577AB5">
            <w:pPr>
              <w:pStyle w:val="ConsPlusNormal"/>
              <w:jc w:val="center"/>
            </w:pPr>
            <w:r>
              <w:t>223.</w:t>
            </w:r>
          </w:p>
        </w:tc>
        <w:tc>
          <w:tcPr>
            <w:tcW w:w="3118" w:type="dxa"/>
          </w:tcPr>
          <w:p w:rsidR="00577AB5" w:rsidRDefault="00577AB5">
            <w:pPr>
              <w:pStyle w:val="ConsPlusNormal"/>
            </w:pPr>
            <w:r>
              <w:t>г. Оренбург, пр. Больничный, д. 3</w:t>
            </w:r>
          </w:p>
        </w:tc>
        <w:tc>
          <w:tcPr>
            <w:tcW w:w="1474" w:type="dxa"/>
          </w:tcPr>
          <w:p w:rsidR="00577AB5" w:rsidRDefault="00577AB5">
            <w:pPr>
              <w:pStyle w:val="ConsPlusNormal"/>
              <w:jc w:val="center"/>
            </w:pPr>
            <w:r>
              <w:t>3318,50</w:t>
            </w:r>
          </w:p>
        </w:tc>
        <w:tc>
          <w:tcPr>
            <w:tcW w:w="2551" w:type="dxa"/>
          </w:tcPr>
          <w:p w:rsidR="00577AB5" w:rsidRDefault="00577AB5">
            <w:pPr>
              <w:pStyle w:val="ConsPlusNormal"/>
              <w:jc w:val="center"/>
            </w:pPr>
            <w:r>
              <w:t>81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260123,62</w:t>
            </w:r>
          </w:p>
        </w:tc>
      </w:tr>
      <w:tr w:rsidR="00577AB5">
        <w:tc>
          <w:tcPr>
            <w:tcW w:w="794" w:type="dxa"/>
          </w:tcPr>
          <w:p w:rsidR="00577AB5" w:rsidRDefault="00577AB5">
            <w:pPr>
              <w:pStyle w:val="ConsPlusNormal"/>
              <w:jc w:val="center"/>
            </w:pPr>
            <w:r>
              <w:t>224.</w:t>
            </w:r>
          </w:p>
        </w:tc>
        <w:tc>
          <w:tcPr>
            <w:tcW w:w="3118" w:type="dxa"/>
          </w:tcPr>
          <w:p w:rsidR="00577AB5" w:rsidRDefault="00577AB5">
            <w:pPr>
              <w:pStyle w:val="ConsPlusNormal"/>
            </w:pPr>
            <w:r>
              <w:t>г. Оренбург, пр. Больничный, д. 6</w:t>
            </w:r>
          </w:p>
        </w:tc>
        <w:tc>
          <w:tcPr>
            <w:tcW w:w="1474" w:type="dxa"/>
          </w:tcPr>
          <w:p w:rsidR="00577AB5" w:rsidRDefault="00577AB5">
            <w:pPr>
              <w:pStyle w:val="ConsPlusNormal"/>
              <w:jc w:val="center"/>
            </w:pPr>
            <w:r>
              <w:t>3184,00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6133008,56</w:t>
            </w:r>
          </w:p>
        </w:tc>
      </w:tr>
      <w:tr w:rsidR="00577AB5">
        <w:tc>
          <w:tcPr>
            <w:tcW w:w="794" w:type="dxa"/>
          </w:tcPr>
          <w:p w:rsidR="00577AB5" w:rsidRDefault="00577AB5">
            <w:pPr>
              <w:pStyle w:val="ConsPlusNormal"/>
              <w:jc w:val="center"/>
            </w:pPr>
            <w:r>
              <w:t>225.</w:t>
            </w:r>
          </w:p>
        </w:tc>
        <w:tc>
          <w:tcPr>
            <w:tcW w:w="3118" w:type="dxa"/>
          </w:tcPr>
          <w:p w:rsidR="00577AB5" w:rsidRDefault="00577AB5">
            <w:pPr>
              <w:pStyle w:val="ConsPlusNormal"/>
            </w:pPr>
            <w:r>
              <w:t>г. Оренбург, пр. Знаменский, д. 11</w:t>
            </w:r>
          </w:p>
        </w:tc>
        <w:tc>
          <w:tcPr>
            <w:tcW w:w="1474" w:type="dxa"/>
          </w:tcPr>
          <w:p w:rsidR="00577AB5" w:rsidRDefault="00577AB5">
            <w:pPr>
              <w:pStyle w:val="ConsPlusNormal"/>
              <w:jc w:val="center"/>
            </w:pPr>
            <w:r>
              <w:t>4659,30</w:t>
            </w:r>
          </w:p>
        </w:tc>
        <w:tc>
          <w:tcPr>
            <w:tcW w:w="2551" w:type="dxa"/>
          </w:tcPr>
          <w:p w:rsidR="00577AB5" w:rsidRDefault="00577AB5">
            <w:pPr>
              <w:pStyle w:val="ConsPlusNormal"/>
              <w:jc w:val="center"/>
            </w:pPr>
            <w:r>
              <w:t>162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6219574,66</w:t>
            </w:r>
          </w:p>
        </w:tc>
      </w:tr>
      <w:tr w:rsidR="00577AB5">
        <w:tc>
          <w:tcPr>
            <w:tcW w:w="794" w:type="dxa"/>
          </w:tcPr>
          <w:p w:rsidR="00577AB5" w:rsidRDefault="00577AB5">
            <w:pPr>
              <w:pStyle w:val="ConsPlusNormal"/>
              <w:jc w:val="center"/>
            </w:pPr>
            <w:r>
              <w:t>226.</w:t>
            </w:r>
          </w:p>
        </w:tc>
        <w:tc>
          <w:tcPr>
            <w:tcW w:w="3118" w:type="dxa"/>
          </w:tcPr>
          <w:p w:rsidR="00577AB5" w:rsidRDefault="00577AB5">
            <w:pPr>
              <w:pStyle w:val="ConsPlusNormal"/>
            </w:pPr>
            <w:r>
              <w:t>г. Оренбург, пр. Знаменский, д. 9</w:t>
            </w:r>
          </w:p>
        </w:tc>
        <w:tc>
          <w:tcPr>
            <w:tcW w:w="1474" w:type="dxa"/>
          </w:tcPr>
          <w:p w:rsidR="00577AB5" w:rsidRDefault="00577AB5">
            <w:pPr>
              <w:pStyle w:val="ConsPlusNormal"/>
              <w:jc w:val="center"/>
            </w:pPr>
            <w:r>
              <w:t>4661,00</w:t>
            </w:r>
          </w:p>
        </w:tc>
        <w:tc>
          <w:tcPr>
            <w:tcW w:w="2551" w:type="dxa"/>
          </w:tcPr>
          <w:p w:rsidR="00577AB5" w:rsidRDefault="00577AB5">
            <w:pPr>
              <w:pStyle w:val="ConsPlusNormal"/>
              <w:jc w:val="center"/>
            </w:pPr>
            <w:r>
              <w:t>151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4998399,03</w:t>
            </w:r>
          </w:p>
        </w:tc>
      </w:tr>
      <w:tr w:rsidR="00577AB5">
        <w:tc>
          <w:tcPr>
            <w:tcW w:w="794" w:type="dxa"/>
          </w:tcPr>
          <w:p w:rsidR="00577AB5" w:rsidRDefault="00577AB5">
            <w:pPr>
              <w:pStyle w:val="ConsPlusNormal"/>
              <w:jc w:val="center"/>
            </w:pPr>
            <w:r>
              <w:t>227.</w:t>
            </w:r>
          </w:p>
        </w:tc>
        <w:tc>
          <w:tcPr>
            <w:tcW w:w="3118" w:type="dxa"/>
          </w:tcPr>
          <w:p w:rsidR="00577AB5" w:rsidRDefault="00577AB5">
            <w:pPr>
              <w:pStyle w:val="ConsPlusNormal"/>
            </w:pPr>
            <w:r>
              <w:t>г. Оренбург, пр. Кривцова 1-й, д. 1/1</w:t>
            </w:r>
          </w:p>
        </w:tc>
        <w:tc>
          <w:tcPr>
            <w:tcW w:w="1474" w:type="dxa"/>
          </w:tcPr>
          <w:p w:rsidR="00577AB5" w:rsidRDefault="00577AB5">
            <w:pPr>
              <w:pStyle w:val="ConsPlusNormal"/>
              <w:jc w:val="center"/>
            </w:pPr>
            <w:r>
              <w:t>2233,90</w:t>
            </w:r>
          </w:p>
        </w:tc>
        <w:tc>
          <w:tcPr>
            <w:tcW w:w="2551" w:type="dxa"/>
          </w:tcPr>
          <w:p w:rsidR="00577AB5" w:rsidRDefault="00577AB5">
            <w:pPr>
              <w:pStyle w:val="ConsPlusNormal"/>
              <w:jc w:val="center"/>
            </w:pPr>
            <w:r>
              <w:t>75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6167032,21</w:t>
            </w:r>
          </w:p>
        </w:tc>
      </w:tr>
      <w:tr w:rsidR="00577AB5">
        <w:tc>
          <w:tcPr>
            <w:tcW w:w="794" w:type="dxa"/>
          </w:tcPr>
          <w:p w:rsidR="00577AB5" w:rsidRDefault="00577AB5">
            <w:pPr>
              <w:pStyle w:val="ConsPlusNormal"/>
              <w:jc w:val="center"/>
            </w:pPr>
            <w:r>
              <w:t>228.</w:t>
            </w:r>
          </w:p>
        </w:tc>
        <w:tc>
          <w:tcPr>
            <w:tcW w:w="3118" w:type="dxa"/>
          </w:tcPr>
          <w:p w:rsidR="00577AB5" w:rsidRDefault="00577AB5">
            <w:pPr>
              <w:pStyle w:val="ConsPlusNormal"/>
            </w:pPr>
            <w:r>
              <w:t>г. Оренбург, пр. Кривцова 1-й, д. 1/2</w:t>
            </w:r>
          </w:p>
        </w:tc>
        <w:tc>
          <w:tcPr>
            <w:tcW w:w="1474" w:type="dxa"/>
          </w:tcPr>
          <w:p w:rsidR="00577AB5" w:rsidRDefault="00577AB5">
            <w:pPr>
              <w:pStyle w:val="ConsPlusNormal"/>
              <w:jc w:val="center"/>
            </w:pPr>
            <w:r>
              <w:t>4136,60</w:t>
            </w:r>
          </w:p>
        </w:tc>
        <w:tc>
          <w:tcPr>
            <w:tcW w:w="2551" w:type="dxa"/>
          </w:tcPr>
          <w:p w:rsidR="00577AB5" w:rsidRDefault="00577AB5">
            <w:pPr>
              <w:pStyle w:val="ConsPlusNormal"/>
              <w:jc w:val="center"/>
            </w:pPr>
            <w:r>
              <w:t>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6567279,24</w:t>
            </w:r>
          </w:p>
        </w:tc>
      </w:tr>
      <w:tr w:rsidR="00577AB5">
        <w:tc>
          <w:tcPr>
            <w:tcW w:w="794" w:type="dxa"/>
          </w:tcPr>
          <w:p w:rsidR="00577AB5" w:rsidRDefault="00577AB5">
            <w:pPr>
              <w:pStyle w:val="ConsPlusNormal"/>
              <w:jc w:val="center"/>
            </w:pPr>
            <w:r>
              <w:t>229.</w:t>
            </w:r>
          </w:p>
        </w:tc>
        <w:tc>
          <w:tcPr>
            <w:tcW w:w="3118" w:type="dxa"/>
          </w:tcPr>
          <w:p w:rsidR="00577AB5" w:rsidRDefault="00577AB5">
            <w:pPr>
              <w:pStyle w:val="ConsPlusNormal"/>
            </w:pPr>
            <w:r>
              <w:t>г. Оренбург, пр. Майский, д. 3</w:t>
            </w:r>
          </w:p>
        </w:tc>
        <w:tc>
          <w:tcPr>
            <w:tcW w:w="1474" w:type="dxa"/>
          </w:tcPr>
          <w:p w:rsidR="00577AB5" w:rsidRDefault="00577AB5">
            <w:pPr>
              <w:pStyle w:val="ConsPlusNormal"/>
              <w:jc w:val="center"/>
            </w:pPr>
            <w:r>
              <w:t>2327,90</w:t>
            </w:r>
          </w:p>
        </w:tc>
        <w:tc>
          <w:tcPr>
            <w:tcW w:w="2551" w:type="dxa"/>
          </w:tcPr>
          <w:p w:rsidR="00577AB5" w:rsidRDefault="00577AB5">
            <w:pPr>
              <w:pStyle w:val="ConsPlusNormal"/>
              <w:jc w:val="center"/>
            </w:pPr>
            <w:r>
              <w:t>82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3768226,91</w:t>
            </w:r>
          </w:p>
        </w:tc>
      </w:tr>
      <w:tr w:rsidR="00577AB5">
        <w:tc>
          <w:tcPr>
            <w:tcW w:w="794" w:type="dxa"/>
          </w:tcPr>
          <w:p w:rsidR="00577AB5" w:rsidRDefault="00577AB5">
            <w:pPr>
              <w:pStyle w:val="ConsPlusNormal"/>
              <w:jc w:val="center"/>
            </w:pPr>
            <w:r>
              <w:t>230.</w:t>
            </w:r>
          </w:p>
        </w:tc>
        <w:tc>
          <w:tcPr>
            <w:tcW w:w="3118" w:type="dxa"/>
          </w:tcPr>
          <w:p w:rsidR="00577AB5" w:rsidRDefault="00577AB5">
            <w:pPr>
              <w:pStyle w:val="ConsPlusNormal"/>
            </w:pPr>
            <w:r>
              <w:t>г. Оренбург, пр. Светлый, д. 11</w:t>
            </w:r>
          </w:p>
        </w:tc>
        <w:tc>
          <w:tcPr>
            <w:tcW w:w="1474" w:type="dxa"/>
          </w:tcPr>
          <w:p w:rsidR="00577AB5" w:rsidRDefault="00577AB5">
            <w:pPr>
              <w:pStyle w:val="ConsPlusNormal"/>
              <w:jc w:val="center"/>
            </w:pPr>
            <w:r>
              <w:t>4381,70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1388841,30</w:t>
            </w:r>
          </w:p>
        </w:tc>
      </w:tr>
      <w:tr w:rsidR="00577AB5">
        <w:tc>
          <w:tcPr>
            <w:tcW w:w="794" w:type="dxa"/>
          </w:tcPr>
          <w:p w:rsidR="00577AB5" w:rsidRDefault="00577AB5">
            <w:pPr>
              <w:pStyle w:val="ConsPlusNormal"/>
              <w:jc w:val="center"/>
            </w:pPr>
            <w:r>
              <w:t>231.</w:t>
            </w:r>
          </w:p>
        </w:tc>
        <w:tc>
          <w:tcPr>
            <w:tcW w:w="3118" w:type="dxa"/>
          </w:tcPr>
          <w:p w:rsidR="00577AB5" w:rsidRDefault="00577AB5">
            <w:pPr>
              <w:pStyle w:val="ConsPlusNormal"/>
            </w:pPr>
            <w:r>
              <w:t>г. Оренбург, пр. Светлый, д. 13</w:t>
            </w:r>
          </w:p>
        </w:tc>
        <w:tc>
          <w:tcPr>
            <w:tcW w:w="1474" w:type="dxa"/>
          </w:tcPr>
          <w:p w:rsidR="00577AB5" w:rsidRDefault="00577AB5">
            <w:pPr>
              <w:pStyle w:val="ConsPlusNormal"/>
              <w:jc w:val="center"/>
            </w:pPr>
            <w:r>
              <w:t>4447,60</w:t>
            </w:r>
          </w:p>
        </w:tc>
        <w:tc>
          <w:tcPr>
            <w:tcW w:w="2551" w:type="dxa"/>
          </w:tcPr>
          <w:p w:rsidR="00577AB5" w:rsidRDefault="00577AB5">
            <w:pPr>
              <w:pStyle w:val="ConsPlusNormal"/>
              <w:jc w:val="center"/>
            </w:pPr>
            <w:r>
              <w:t>171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1112264,15</w:t>
            </w:r>
          </w:p>
        </w:tc>
      </w:tr>
      <w:tr w:rsidR="00577AB5">
        <w:tc>
          <w:tcPr>
            <w:tcW w:w="794" w:type="dxa"/>
          </w:tcPr>
          <w:p w:rsidR="00577AB5" w:rsidRDefault="00577AB5">
            <w:pPr>
              <w:pStyle w:val="ConsPlusNormal"/>
              <w:jc w:val="center"/>
            </w:pPr>
            <w:r>
              <w:t>232.</w:t>
            </w:r>
          </w:p>
        </w:tc>
        <w:tc>
          <w:tcPr>
            <w:tcW w:w="3118" w:type="dxa"/>
          </w:tcPr>
          <w:p w:rsidR="00577AB5" w:rsidRDefault="00577AB5">
            <w:pPr>
              <w:pStyle w:val="ConsPlusNormal"/>
            </w:pPr>
            <w:r>
              <w:t>г. Оренбург, пр. Светлый, д. 3</w:t>
            </w:r>
          </w:p>
        </w:tc>
        <w:tc>
          <w:tcPr>
            <w:tcW w:w="1474" w:type="dxa"/>
          </w:tcPr>
          <w:p w:rsidR="00577AB5" w:rsidRDefault="00577AB5">
            <w:pPr>
              <w:pStyle w:val="ConsPlusNormal"/>
              <w:jc w:val="center"/>
            </w:pPr>
            <w:r>
              <w:t>4420,50</w:t>
            </w:r>
          </w:p>
        </w:tc>
        <w:tc>
          <w:tcPr>
            <w:tcW w:w="2551" w:type="dxa"/>
          </w:tcPr>
          <w:p w:rsidR="00577AB5" w:rsidRDefault="00577AB5">
            <w:pPr>
              <w:pStyle w:val="ConsPlusNormal"/>
              <w:jc w:val="center"/>
            </w:pPr>
            <w:r>
              <w:t>167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967663,33</w:t>
            </w:r>
          </w:p>
        </w:tc>
      </w:tr>
      <w:tr w:rsidR="00577AB5">
        <w:tc>
          <w:tcPr>
            <w:tcW w:w="794" w:type="dxa"/>
          </w:tcPr>
          <w:p w:rsidR="00577AB5" w:rsidRDefault="00577AB5">
            <w:pPr>
              <w:pStyle w:val="ConsPlusNormal"/>
              <w:jc w:val="center"/>
            </w:pPr>
            <w:r>
              <w:t>233.</w:t>
            </w:r>
          </w:p>
        </w:tc>
        <w:tc>
          <w:tcPr>
            <w:tcW w:w="3118" w:type="dxa"/>
          </w:tcPr>
          <w:p w:rsidR="00577AB5" w:rsidRDefault="00577AB5">
            <w:pPr>
              <w:pStyle w:val="ConsPlusNormal"/>
            </w:pPr>
            <w:r>
              <w:t>г. Оренбург, просп. Братьев Коростелевых, д. 2</w:t>
            </w:r>
          </w:p>
        </w:tc>
        <w:tc>
          <w:tcPr>
            <w:tcW w:w="1474" w:type="dxa"/>
          </w:tcPr>
          <w:p w:rsidR="00577AB5" w:rsidRDefault="00577AB5">
            <w:pPr>
              <w:pStyle w:val="ConsPlusNormal"/>
              <w:jc w:val="center"/>
            </w:pPr>
            <w:r>
              <w:t>6124,10</w:t>
            </w:r>
          </w:p>
        </w:tc>
        <w:tc>
          <w:tcPr>
            <w:tcW w:w="2551" w:type="dxa"/>
          </w:tcPr>
          <w:p w:rsidR="00577AB5" w:rsidRDefault="00577AB5">
            <w:pPr>
              <w:pStyle w:val="ConsPlusNormal"/>
              <w:jc w:val="center"/>
            </w:pPr>
            <w:r>
              <w:t>224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2462169,27</w:t>
            </w:r>
          </w:p>
        </w:tc>
      </w:tr>
      <w:tr w:rsidR="00577AB5">
        <w:tc>
          <w:tcPr>
            <w:tcW w:w="794" w:type="dxa"/>
          </w:tcPr>
          <w:p w:rsidR="00577AB5" w:rsidRDefault="00577AB5">
            <w:pPr>
              <w:pStyle w:val="ConsPlusNormal"/>
              <w:jc w:val="center"/>
            </w:pPr>
            <w:r>
              <w:lastRenderedPageBreak/>
              <w:t>234.</w:t>
            </w:r>
          </w:p>
        </w:tc>
        <w:tc>
          <w:tcPr>
            <w:tcW w:w="3118" w:type="dxa"/>
          </w:tcPr>
          <w:p w:rsidR="00577AB5" w:rsidRDefault="00577AB5">
            <w:pPr>
              <w:pStyle w:val="ConsPlusNormal"/>
            </w:pPr>
            <w:r>
              <w:t>г. Оренбург, просп. Братьев Коростелевых, д. 24</w:t>
            </w:r>
          </w:p>
        </w:tc>
        <w:tc>
          <w:tcPr>
            <w:tcW w:w="1474" w:type="dxa"/>
          </w:tcPr>
          <w:p w:rsidR="00577AB5" w:rsidRDefault="00577AB5">
            <w:pPr>
              <w:pStyle w:val="ConsPlusNormal"/>
              <w:jc w:val="center"/>
            </w:pPr>
            <w:r>
              <w:t>1950,60</w:t>
            </w:r>
          </w:p>
        </w:tc>
        <w:tc>
          <w:tcPr>
            <w:tcW w:w="2551" w:type="dxa"/>
          </w:tcPr>
          <w:p w:rsidR="00577AB5" w:rsidRDefault="00577AB5">
            <w:pPr>
              <w:pStyle w:val="ConsPlusNormal"/>
              <w:jc w:val="center"/>
            </w:pPr>
            <w:r>
              <w:t>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540316,65</w:t>
            </w:r>
          </w:p>
        </w:tc>
      </w:tr>
      <w:tr w:rsidR="00577AB5">
        <w:tc>
          <w:tcPr>
            <w:tcW w:w="794" w:type="dxa"/>
          </w:tcPr>
          <w:p w:rsidR="00577AB5" w:rsidRDefault="00577AB5">
            <w:pPr>
              <w:pStyle w:val="ConsPlusNormal"/>
              <w:jc w:val="center"/>
            </w:pPr>
            <w:r>
              <w:t>235.</w:t>
            </w:r>
          </w:p>
        </w:tc>
        <w:tc>
          <w:tcPr>
            <w:tcW w:w="3118" w:type="dxa"/>
          </w:tcPr>
          <w:p w:rsidR="00577AB5" w:rsidRDefault="00577AB5">
            <w:pPr>
              <w:pStyle w:val="ConsPlusNormal"/>
            </w:pPr>
            <w:r>
              <w:t>г. Оренбург, просп. Братьев Коростелевых, д. 36</w:t>
            </w:r>
          </w:p>
        </w:tc>
        <w:tc>
          <w:tcPr>
            <w:tcW w:w="1474" w:type="dxa"/>
          </w:tcPr>
          <w:p w:rsidR="00577AB5" w:rsidRDefault="00577AB5">
            <w:pPr>
              <w:pStyle w:val="ConsPlusNormal"/>
              <w:jc w:val="center"/>
            </w:pPr>
            <w:r>
              <w:t>1571,80</w:t>
            </w:r>
          </w:p>
        </w:tc>
        <w:tc>
          <w:tcPr>
            <w:tcW w:w="2551" w:type="dxa"/>
          </w:tcPr>
          <w:p w:rsidR="00577AB5" w:rsidRDefault="00577AB5">
            <w:pPr>
              <w:pStyle w:val="ConsPlusNormal"/>
              <w:jc w:val="center"/>
            </w:pPr>
            <w:r>
              <w:t>64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2858032,04</w:t>
            </w:r>
          </w:p>
        </w:tc>
      </w:tr>
      <w:tr w:rsidR="00577AB5">
        <w:tc>
          <w:tcPr>
            <w:tcW w:w="794" w:type="dxa"/>
          </w:tcPr>
          <w:p w:rsidR="00577AB5" w:rsidRDefault="00577AB5">
            <w:pPr>
              <w:pStyle w:val="ConsPlusNormal"/>
              <w:jc w:val="center"/>
            </w:pPr>
            <w:r>
              <w:t>236.</w:t>
            </w:r>
          </w:p>
        </w:tc>
        <w:tc>
          <w:tcPr>
            <w:tcW w:w="3118" w:type="dxa"/>
          </w:tcPr>
          <w:p w:rsidR="00577AB5" w:rsidRDefault="00577AB5">
            <w:pPr>
              <w:pStyle w:val="ConsPlusNormal"/>
            </w:pPr>
            <w:r>
              <w:t>г. Оренбург, просп. Братьев Коростелевых, д. 48</w:t>
            </w:r>
          </w:p>
        </w:tc>
        <w:tc>
          <w:tcPr>
            <w:tcW w:w="1474" w:type="dxa"/>
          </w:tcPr>
          <w:p w:rsidR="00577AB5" w:rsidRDefault="00577AB5">
            <w:pPr>
              <w:pStyle w:val="ConsPlusNormal"/>
              <w:jc w:val="center"/>
            </w:pPr>
            <w:r>
              <w:t>1539,80</w:t>
            </w:r>
          </w:p>
        </w:tc>
        <w:tc>
          <w:tcPr>
            <w:tcW w:w="2551" w:type="dxa"/>
          </w:tcPr>
          <w:p w:rsidR="00577AB5" w:rsidRDefault="00577AB5">
            <w:pPr>
              <w:pStyle w:val="ConsPlusNormal"/>
              <w:jc w:val="center"/>
            </w:pPr>
            <w:r>
              <w:t>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3708926,07</w:t>
            </w:r>
          </w:p>
        </w:tc>
      </w:tr>
      <w:tr w:rsidR="00577AB5">
        <w:tc>
          <w:tcPr>
            <w:tcW w:w="794" w:type="dxa"/>
          </w:tcPr>
          <w:p w:rsidR="00577AB5" w:rsidRDefault="00577AB5">
            <w:pPr>
              <w:pStyle w:val="ConsPlusNormal"/>
              <w:jc w:val="center"/>
            </w:pPr>
            <w:r>
              <w:t>237.</w:t>
            </w:r>
          </w:p>
        </w:tc>
        <w:tc>
          <w:tcPr>
            <w:tcW w:w="3118" w:type="dxa"/>
          </w:tcPr>
          <w:p w:rsidR="00577AB5" w:rsidRDefault="00577AB5">
            <w:pPr>
              <w:pStyle w:val="ConsPlusNormal"/>
            </w:pPr>
            <w:r>
              <w:t>г. Оренбург, просп. Братьев Коростелевых, д. 50</w:t>
            </w:r>
          </w:p>
        </w:tc>
        <w:tc>
          <w:tcPr>
            <w:tcW w:w="1474" w:type="dxa"/>
          </w:tcPr>
          <w:p w:rsidR="00577AB5" w:rsidRDefault="00577AB5">
            <w:pPr>
              <w:pStyle w:val="ConsPlusNormal"/>
              <w:jc w:val="center"/>
            </w:pPr>
            <w:r>
              <w:t>1525,60</w:t>
            </w:r>
          </w:p>
        </w:tc>
        <w:tc>
          <w:tcPr>
            <w:tcW w:w="2551" w:type="dxa"/>
          </w:tcPr>
          <w:p w:rsidR="00577AB5" w:rsidRDefault="00577AB5">
            <w:pPr>
              <w:pStyle w:val="ConsPlusNormal"/>
              <w:jc w:val="center"/>
            </w:pPr>
            <w:r>
              <w:t>47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4006398,60</w:t>
            </w:r>
          </w:p>
        </w:tc>
      </w:tr>
      <w:tr w:rsidR="00577AB5">
        <w:tc>
          <w:tcPr>
            <w:tcW w:w="794" w:type="dxa"/>
          </w:tcPr>
          <w:p w:rsidR="00577AB5" w:rsidRDefault="00577AB5">
            <w:pPr>
              <w:pStyle w:val="ConsPlusNormal"/>
              <w:jc w:val="center"/>
            </w:pPr>
            <w:r>
              <w:t>238.</w:t>
            </w:r>
          </w:p>
        </w:tc>
        <w:tc>
          <w:tcPr>
            <w:tcW w:w="3118" w:type="dxa"/>
          </w:tcPr>
          <w:p w:rsidR="00577AB5" w:rsidRDefault="00577AB5">
            <w:pPr>
              <w:pStyle w:val="ConsPlusNormal"/>
            </w:pPr>
            <w:r>
              <w:t>г. Оренбург, просп. Братьев Коростелевых, д. 59</w:t>
            </w:r>
          </w:p>
        </w:tc>
        <w:tc>
          <w:tcPr>
            <w:tcW w:w="1474" w:type="dxa"/>
          </w:tcPr>
          <w:p w:rsidR="00577AB5" w:rsidRDefault="00577AB5">
            <w:pPr>
              <w:pStyle w:val="ConsPlusNormal"/>
              <w:jc w:val="center"/>
            </w:pPr>
            <w:r>
              <w:t>1307,80</w:t>
            </w:r>
          </w:p>
        </w:tc>
        <w:tc>
          <w:tcPr>
            <w:tcW w:w="2551" w:type="dxa"/>
          </w:tcPr>
          <w:p w:rsidR="00577AB5" w:rsidRDefault="00577AB5">
            <w:pPr>
              <w:pStyle w:val="ConsPlusNormal"/>
              <w:jc w:val="center"/>
            </w:pPr>
            <w:r>
              <w:t>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598490,66</w:t>
            </w:r>
          </w:p>
        </w:tc>
      </w:tr>
      <w:tr w:rsidR="00577AB5">
        <w:tc>
          <w:tcPr>
            <w:tcW w:w="794" w:type="dxa"/>
          </w:tcPr>
          <w:p w:rsidR="00577AB5" w:rsidRDefault="00577AB5">
            <w:pPr>
              <w:pStyle w:val="ConsPlusNormal"/>
              <w:jc w:val="center"/>
            </w:pPr>
            <w:r>
              <w:t>239.</w:t>
            </w:r>
          </w:p>
        </w:tc>
        <w:tc>
          <w:tcPr>
            <w:tcW w:w="3118" w:type="dxa"/>
          </w:tcPr>
          <w:p w:rsidR="00577AB5" w:rsidRDefault="00577AB5">
            <w:pPr>
              <w:pStyle w:val="ConsPlusNormal"/>
            </w:pPr>
            <w:r>
              <w:t>г. Оренбург, просп. Братьев Коростелевых, д. 61</w:t>
            </w:r>
          </w:p>
        </w:tc>
        <w:tc>
          <w:tcPr>
            <w:tcW w:w="1474" w:type="dxa"/>
          </w:tcPr>
          <w:p w:rsidR="00577AB5" w:rsidRDefault="00577AB5">
            <w:pPr>
              <w:pStyle w:val="ConsPlusNormal"/>
              <w:jc w:val="center"/>
            </w:pPr>
            <w:r>
              <w:t>3307,40</w:t>
            </w:r>
          </w:p>
        </w:tc>
        <w:tc>
          <w:tcPr>
            <w:tcW w:w="2551" w:type="dxa"/>
          </w:tcPr>
          <w:p w:rsidR="00577AB5" w:rsidRDefault="00577AB5">
            <w:pPr>
              <w:pStyle w:val="ConsPlusNormal"/>
              <w:jc w:val="center"/>
            </w:pPr>
            <w:r>
              <w:t>105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1178958,30</w:t>
            </w:r>
          </w:p>
        </w:tc>
      </w:tr>
      <w:tr w:rsidR="00577AB5">
        <w:tc>
          <w:tcPr>
            <w:tcW w:w="794" w:type="dxa"/>
          </w:tcPr>
          <w:p w:rsidR="00577AB5" w:rsidRDefault="00577AB5">
            <w:pPr>
              <w:pStyle w:val="ConsPlusNormal"/>
              <w:jc w:val="center"/>
            </w:pPr>
            <w:r>
              <w:t>240.</w:t>
            </w:r>
          </w:p>
        </w:tc>
        <w:tc>
          <w:tcPr>
            <w:tcW w:w="3118" w:type="dxa"/>
          </w:tcPr>
          <w:p w:rsidR="00577AB5" w:rsidRDefault="00577AB5">
            <w:pPr>
              <w:pStyle w:val="ConsPlusNormal"/>
            </w:pPr>
            <w:r>
              <w:t>г. Оренбург, просп. Гагарина, д. 13а</w:t>
            </w:r>
          </w:p>
        </w:tc>
        <w:tc>
          <w:tcPr>
            <w:tcW w:w="1474" w:type="dxa"/>
          </w:tcPr>
          <w:p w:rsidR="00577AB5" w:rsidRDefault="00577AB5">
            <w:pPr>
              <w:pStyle w:val="ConsPlusNormal"/>
              <w:jc w:val="center"/>
            </w:pPr>
            <w:r>
              <w:t>7439,40</w:t>
            </w:r>
          </w:p>
        </w:tc>
        <w:tc>
          <w:tcPr>
            <w:tcW w:w="2551" w:type="dxa"/>
          </w:tcPr>
          <w:p w:rsidR="00577AB5" w:rsidRDefault="00577AB5">
            <w:pPr>
              <w:pStyle w:val="ConsPlusNormal"/>
              <w:jc w:val="center"/>
            </w:pPr>
            <w:r>
              <w:t>149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4939600,71</w:t>
            </w:r>
          </w:p>
        </w:tc>
      </w:tr>
      <w:tr w:rsidR="00577AB5">
        <w:tc>
          <w:tcPr>
            <w:tcW w:w="794" w:type="dxa"/>
          </w:tcPr>
          <w:p w:rsidR="00577AB5" w:rsidRDefault="00577AB5">
            <w:pPr>
              <w:pStyle w:val="ConsPlusNormal"/>
              <w:jc w:val="center"/>
            </w:pPr>
            <w:r>
              <w:t>241.</w:t>
            </w:r>
          </w:p>
        </w:tc>
        <w:tc>
          <w:tcPr>
            <w:tcW w:w="3118" w:type="dxa"/>
          </w:tcPr>
          <w:p w:rsidR="00577AB5" w:rsidRDefault="00577AB5">
            <w:pPr>
              <w:pStyle w:val="ConsPlusNormal"/>
            </w:pPr>
            <w:r>
              <w:t>г. Оренбург, просп. Гагарина, д. 1д</w:t>
            </w:r>
          </w:p>
        </w:tc>
        <w:tc>
          <w:tcPr>
            <w:tcW w:w="1474" w:type="dxa"/>
          </w:tcPr>
          <w:p w:rsidR="00577AB5" w:rsidRDefault="00577AB5">
            <w:pPr>
              <w:pStyle w:val="ConsPlusNormal"/>
              <w:jc w:val="center"/>
            </w:pPr>
            <w:r>
              <w:t>493,50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744288,05</w:t>
            </w:r>
          </w:p>
        </w:tc>
      </w:tr>
      <w:tr w:rsidR="00577AB5">
        <w:tc>
          <w:tcPr>
            <w:tcW w:w="794" w:type="dxa"/>
          </w:tcPr>
          <w:p w:rsidR="00577AB5" w:rsidRDefault="00577AB5">
            <w:pPr>
              <w:pStyle w:val="ConsPlusNormal"/>
              <w:jc w:val="center"/>
            </w:pPr>
            <w:r>
              <w:t>242.</w:t>
            </w:r>
          </w:p>
        </w:tc>
        <w:tc>
          <w:tcPr>
            <w:tcW w:w="3118" w:type="dxa"/>
          </w:tcPr>
          <w:p w:rsidR="00577AB5" w:rsidRDefault="00577AB5">
            <w:pPr>
              <w:pStyle w:val="ConsPlusNormal"/>
            </w:pPr>
            <w:r>
              <w:t>г. Оренбург, просп. Гагарина, д. 25/1</w:t>
            </w:r>
          </w:p>
        </w:tc>
        <w:tc>
          <w:tcPr>
            <w:tcW w:w="1474" w:type="dxa"/>
          </w:tcPr>
          <w:p w:rsidR="00577AB5" w:rsidRDefault="00577AB5">
            <w:pPr>
              <w:pStyle w:val="ConsPlusNormal"/>
              <w:jc w:val="center"/>
            </w:pPr>
            <w:r>
              <w:t>4359,40</w:t>
            </w:r>
          </w:p>
        </w:tc>
        <w:tc>
          <w:tcPr>
            <w:tcW w:w="2551" w:type="dxa"/>
          </w:tcPr>
          <w:p w:rsidR="00577AB5" w:rsidRDefault="00577AB5">
            <w:pPr>
              <w:pStyle w:val="ConsPlusNormal"/>
              <w:jc w:val="center"/>
            </w:pPr>
            <w:r>
              <w:t>111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4548062,50</w:t>
            </w:r>
          </w:p>
        </w:tc>
      </w:tr>
      <w:tr w:rsidR="00577AB5">
        <w:tc>
          <w:tcPr>
            <w:tcW w:w="794" w:type="dxa"/>
          </w:tcPr>
          <w:p w:rsidR="00577AB5" w:rsidRDefault="00577AB5">
            <w:pPr>
              <w:pStyle w:val="ConsPlusNormal"/>
              <w:jc w:val="center"/>
            </w:pPr>
            <w:r>
              <w:t>243.</w:t>
            </w:r>
          </w:p>
        </w:tc>
        <w:tc>
          <w:tcPr>
            <w:tcW w:w="3118" w:type="dxa"/>
          </w:tcPr>
          <w:p w:rsidR="00577AB5" w:rsidRDefault="00577AB5">
            <w:pPr>
              <w:pStyle w:val="ConsPlusNormal"/>
            </w:pPr>
            <w:r>
              <w:t>г. Оренбург, просп. Гагарина, д. 29</w:t>
            </w:r>
          </w:p>
        </w:tc>
        <w:tc>
          <w:tcPr>
            <w:tcW w:w="1474" w:type="dxa"/>
          </w:tcPr>
          <w:p w:rsidR="00577AB5" w:rsidRDefault="00577AB5">
            <w:pPr>
              <w:pStyle w:val="ConsPlusNormal"/>
              <w:jc w:val="center"/>
            </w:pPr>
            <w:r>
              <w:t>4776,40</w:t>
            </w:r>
          </w:p>
        </w:tc>
        <w:tc>
          <w:tcPr>
            <w:tcW w:w="2551" w:type="dxa"/>
          </w:tcPr>
          <w:p w:rsidR="00577AB5" w:rsidRDefault="00577AB5">
            <w:pPr>
              <w:pStyle w:val="ConsPlusNormal"/>
              <w:jc w:val="center"/>
            </w:pPr>
            <w:r>
              <w:t>153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2051918,82</w:t>
            </w:r>
          </w:p>
        </w:tc>
      </w:tr>
      <w:tr w:rsidR="00577AB5">
        <w:tc>
          <w:tcPr>
            <w:tcW w:w="794" w:type="dxa"/>
          </w:tcPr>
          <w:p w:rsidR="00577AB5" w:rsidRDefault="00577AB5">
            <w:pPr>
              <w:pStyle w:val="ConsPlusNormal"/>
              <w:jc w:val="center"/>
            </w:pPr>
            <w:r>
              <w:t>244.</w:t>
            </w:r>
          </w:p>
        </w:tc>
        <w:tc>
          <w:tcPr>
            <w:tcW w:w="3118" w:type="dxa"/>
          </w:tcPr>
          <w:p w:rsidR="00577AB5" w:rsidRDefault="00577AB5">
            <w:pPr>
              <w:pStyle w:val="ConsPlusNormal"/>
            </w:pPr>
            <w:r>
              <w:t>г. Оренбург, просп. Гагарина, д. 29/2</w:t>
            </w:r>
          </w:p>
        </w:tc>
        <w:tc>
          <w:tcPr>
            <w:tcW w:w="1474" w:type="dxa"/>
          </w:tcPr>
          <w:p w:rsidR="00577AB5" w:rsidRDefault="00577AB5">
            <w:pPr>
              <w:pStyle w:val="ConsPlusNormal"/>
              <w:jc w:val="center"/>
            </w:pPr>
            <w:r>
              <w:t>13890,60</w:t>
            </w:r>
          </w:p>
        </w:tc>
        <w:tc>
          <w:tcPr>
            <w:tcW w:w="2551" w:type="dxa"/>
          </w:tcPr>
          <w:p w:rsidR="00577AB5" w:rsidRDefault="00577AB5">
            <w:pPr>
              <w:pStyle w:val="ConsPlusNormal"/>
              <w:jc w:val="center"/>
            </w:pPr>
            <w:r>
              <w:t>276</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11611720,56</w:t>
            </w:r>
          </w:p>
        </w:tc>
      </w:tr>
      <w:tr w:rsidR="00577AB5">
        <w:tc>
          <w:tcPr>
            <w:tcW w:w="794" w:type="dxa"/>
          </w:tcPr>
          <w:p w:rsidR="00577AB5" w:rsidRDefault="00577AB5">
            <w:pPr>
              <w:pStyle w:val="ConsPlusNormal"/>
              <w:jc w:val="center"/>
            </w:pPr>
            <w:r>
              <w:t>245.</w:t>
            </w:r>
          </w:p>
        </w:tc>
        <w:tc>
          <w:tcPr>
            <w:tcW w:w="3118" w:type="dxa"/>
          </w:tcPr>
          <w:p w:rsidR="00577AB5" w:rsidRDefault="00577AB5">
            <w:pPr>
              <w:pStyle w:val="ConsPlusNormal"/>
            </w:pPr>
            <w:r>
              <w:t>г. Оренбург, просп. Гагарина, д. 31/1</w:t>
            </w:r>
          </w:p>
        </w:tc>
        <w:tc>
          <w:tcPr>
            <w:tcW w:w="1474" w:type="dxa"/>
          </w:tcPr>
          <w:p w:rsidR="00577AB5" w:rsidRDefault="00577AB5">
            <w:pPr>
              <w:pStyle w:val="ConsPlusNormal"/>
              <w:jc w:val="center"/>
            </w:pPr>
            <w:r>
              <w:t>10333,00</w:t>
            </w:r>
          </w:p>
        </w:tc>
        <w:tc>
          <w:tcPr>
            <w:tcW w:w="2551" w:type="dxa"/>
          </w:tcPr>
          <w:p w:rsidR="00577AB5" w:rsidRDefault="00577AB5">
            <w:pPr>
              <w:pStyle w:val="ConsPlusNormal"/>
              <w:jc w:val="center"/>
            </w:pPr>
            <w:r>
              <w:t>209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5854655,40</w:t>
            </w:r>
          </w:p>
        </w:tc>
      </w:tr>
      <w:tr w:rsidR="00577AB5">
        <w:tc>
          <w:tcPr>
            <w:tcW w:w="794" w:type="dxa"/>
          </w:tcPr>
          <w:p w:rsidR="00577AB5" w:rsidRDefault="00577AB5">
            <w:pPr>
              <w:pStyle w:val="ConsPlusNormal"/>
              <w:jc w:val="center"/>
            </w:pPr>
            <w:r>
              <w:lastRenderedPageBreak/>
              <w:t>246.</w:t>
            </w:r>
          </w:p>
        </w:tc>
        <w:tc>
          <w:tcPr>
            <w:tcW w:w="3118" w:type="dxa"/>
          </w:tcPr>
          <w:p w:rsidR="00577AB5" w:rsidRDefault="00577AB5">
            <w:pPr>
              <w:pStyle w:val="ConsPlusNormal"/>
            </w:pPr>
            <w:r>
              <w:t>г. Оренбург, просп. Гагарина, д. 37/6</w:t>
            </w:r>
          </w:p>
        </w:tc>
        <w:tc>
          <w:tcPr>
            <w:tcW w:w="1474" w:type="dxa"/>
          </w:tcPr>
          <w:p w:rsidR="00577AB5" w:rsidRDefault="00577AB5">
            <w:pPr>
              <w:pStyle w:val="ConsPlusNormal"/>
              <w:jc w:val="center"/>
            </w:pPr>
            <w:r>
              <w:t>6784,90</w:t>
            </w:r>
          </w:p>
        </w:tc>
        <w:tc>
          <w:tcPr>
            <w:tcW w:w="2551" w:type="dxa"/>
          </w:tcPr>
          <w:p w:rsidR="00577AB5" w:rsidRDefault="00577AB5">
            <w:pPr>
              <w:pStyle w:val="ConsPlusNormal"/>
              <w:jc w:val="center"/>
            </w:pPr>
            <w:r>
              <w:t>225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2683420,26</w:t>
            </w:r>
          </w:p>
        </w:tc>
      </w:tr>
      <w:tr w:rsidR="00577AB5">
        <w:tc>
          <w:tcPr>
            <w:tcW w:w="794" w:type="dxa"/>
          </w:tcPr>
          <w:p w:rsidR="00577AB5" w:rsidRDefault="00577AB5">
            <w:pPr>
              <w:pStyle w:val="ConsPlusNormal"/>
              <w:jc w:val="center"/>
            </w:pPr>
            <w:r>
              <w:t>247.</w:t>
            </w:r>
          </w:p>
        </w:tc>
        <w:tc>
          <w:tcPr>
            <w:tcW w:w="3118" w:type="dxa"/>
          </w:tcPr>
          <w:p w:rsidR="00577AB5" w:rsidRDefault="00577AB5">
            <w:pPr>
              <w:pStyle w:val="ConsPlusNormal"/>
            </w:pPr>
            <w:r>
              <w:t>г. Оренбург, просп. Гагарина, д. 39/3</w:t>
            </w:r>
          </w:p>
        </w:tc>
        <w:tc>
          <w:tcPr>
            <w:tcW w:w="1474" w:type="dxa"/>
          </w:tcPr>
          <w:p w:rsidR="00577AB5" w:rsidRDefault="00577AB5">
            <w:pPr>
              <w:pStyle w:val="ConsPlusNormal"/>
              <w:jc w:val="center"/>
            </w:pPr>
            <w:r>
              <w:t>6868,40</w:t>
            </w:r>
          </w:p>
        </w:tc>
        <w:tc>
          <w:tcPr>
            <w:tcW w:w="2551" w:type="dxa"/>
          </w:tcPr>
          <w:p w:rsidR="00577AB5" w:rsidRDefault="00577AB5">
            <w:pPr>
              <w:pStyle w:val="ConsPlusNormal"/>
              <w:jc w:val="center"/>
            </w:pPr>
            <w:r>
              <w:t>160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9634705,20</w:t>
            </w:r>
          </w:p>
        </w:tc>
      </w:tr>
      <w:tr w:rsidR="00577AB5">
        <w:tc>
          <w:tcPr>
            <w:tcW w:w="794" w:type="dxa"/>
          </w:tcPr>
          <w:p w:rsidR="00577AB5" w:rsidRDefault="00577AB5">
            <w:pPr>
              <w:pStyle w:val="ConsPlusNormal"/>
              <w:jc w:val="center"/>
            </w:pPr>
            <w:r>
              <w:t>248.</w:t>
            </w:r>
          </w:p>
        </w:tc>
        <w:tc>
          <w:tcPr>
            <w:tcW w:w="3118" w:type="dxa"/>
          </w:tcPr>
          <w:p w:rsidR="00577AB5" w:rsidRDefault="00577AB5">
            <w:pPr>
              <w:pStyle w:val="ConsPlusNormal"/>
            </w:pPr>
            <w:r>
              <w:t>г. Оренбург, просп. Гагарина, д. 40/1</w:t>
            </w:r>
          </w:p>
        </w:tc>
        <w:tc>
          <w:tcPr>
            <w:tcW w:w="1474" w:type="dxa"/>
          </w:tcPr>
          <w:p w:rsidR="00577AB5" w:rsidRDefault="00577AB5">
            <w:pPr>
              <w:pStyle w:val="ConsPlusNormal"/>
              <w:jc w:val="center"/>
            </w:pPr>
            <w:r>
              <w:t>4868,60</w:t>
            </w:r>
          </w:p>
        </w:tc>
        <w:tc>
          <w:tcPr>
            <w:tcW w:w="2551" w:type="dxa"/>
          </w:tcPr>
          <w:p w:rsidR="00577AB5" w:rsidRDefault="00577AB5">
            <w:pPr>
              <w:pStyle w:val="ConsPlusNormal"/>
              <w:jc w:val="center"/>
            </w:pPr>
            <w:r>
              <w:t>157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2112080,44</w:t>
            </w:r>
          </w:p>
        </w:tc>
      </w:tr>
      <w:tr w:rsidR="00577AB5">
        <w:tc>
          <w:tcPr>
            <w:tcW w:w="794" w:type="dxa"/>
          </w:tcPr>
          <w:p w:rsidR="00577AB5" w:rsidRDefault="00577AB5">
            <w:pPr>
              <w:pStyle w:val="ConsPlusNormal"/>
              <w:jc w:val="center"/>
            </w:pPr>
            <w:r>
              <w:t>249.</w:t>
            </w:r>
          </w:p>
        </w:tc>
        <w:tc>
          <w:tcPr>
            <w:tcW w:w="3118" w:type="dxa"/>
          </w:tcPr>
          <w:p w:rsidR="00577AB5" w:rsidRDefault="00577AB5">
            <w:pPr>
              <w:pStyle w:val="ConsPlusNormal"/>
            </w:pPr>
            <w:r>
              <w:t>г. Оренбург, просп. Гагарина, д. 42/1</w:t>
            </w:r>
          </w:p>
        </w:tc>
        <w:tc>
          <w:tcPr>
            <w:tcW w:w="1474" w:type="dxa"/>
          </w:tcPr>
          <w:p w:rsidR="00577AB5" w:rsidRDefault="00577AB5">
            <w:pPr>
              <w:pStyle w:val="ConsPlusNormal"/>
              <w:jc w:val="center"/>
            </w:pPr>
            <w:r>
              <w:t>4827,00</w:t>
            </w:r>
          </w:p>
        </w:tc>
        <w:tc>
          <w:tcPr>
            <w:tcW w:w="2551" w:type="dxa"/>
          </w:tcPr>
          <w:p w:rsidR="00577AB5" w:rsidRDefault="00577AB5">
            <w:pPr>
              <w:pStyle w:val="ConsPlusNormal"/>
              <w:jc w:val="center"/>
            </w:pPr>
            <w:r>
              <w:t>148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2114873,46</w:t>
            </w:r>
          </w:p>
        </w:tc>
      </w:tr>
      <w:tr w:rsidR="00577AB5">
        <w:tc>
          <w:tcPr>
            <w:tcW w:w="794" w:type="dxa"/>
          </w:tcPr>
          <w:p w:rsidR="00577AB5" w:rsidRDefault="00577AB5">
            <w:pPr>
              <w:pStyle w:val="ConsPlusNormal"/>
              <w:jc w:val="center"/>
            </w:pPr>
            <w:r>
              <w:t>250.</w:t>
            </w:r>
          </w:p>
        </w:tc>
        <w:tc>
          <w:tcPr>
            <w:tcW w:w="3118" w:type="dxa"/>
          </w:tcPr>
          <w:p w:rsidR="00577AB5" w:rsidRDefault="00577AB5">
            <w:pPr>
              <w:pStyle w:val="ConsPlusNormal"/>
            </w:pPr>
            <w:r>
              <w:t>г. Оренбург, просп. Гагарина, д. 44/2</w:t>
            </w:r>
          </w:p>
        </w:tc>
        <w:tc>
          <w:tcPr>
            <w:tcW w:w="1474" w:type="dxa"/>
          </w:tcPr>
          <w:p w:rsidR="00577AB5" w:rsidRDefault="00577AB5">
            <w:pPr>
              <w:pStyle w:val="ConsPlusNormal"/>
              <w:jc w:val="center"/>
            </w:pPr>
            <w:r>
              <w:t>14192,20</w:t>
            </w:r>
          </w:p>
        </w:tc>
        <w:tc>
          <w:tcPr>
            <w:tcW w:w="2551" w:type="dxa"/>
          </w:tcPr>
          <w:p w:rsidR="00577AB5" w:rsidRDefault="00577AB5">
            <w:pPr>
              <w:pStyle w:val="ConsPlusNormal"/>
              <w:jc w:val="center"/>
            </w:pPr>
            <w:r>
              <w:t>456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12853110,48</w:t>
            </w:r>
          </w:p>
        </w:tc>
      </w:tr>
      <w:tr w:rsidR="00577AB5">
        <w:tc>
          <w:tcPr>
            <w:tcW w:w="794" w:type="dxa"/>
          </w:tcPr>
          <w:p w:rsidR="00577AB5" w:rsidRDefault="00577AB5">
            <w:pPr>
              <w:pStyle w:val="ConsPlusNormal"/>
              <w:jc w:val="center"/>
            </w:pPr>
            <w:r>
              <w:t>251.</w:t>
            </w:r>
          </w:p>
        </w:tc>
        <w:tc>
          <w:tcPr>
            <w:tcW w:w="3118" w:type="dxa"/>
          </w:tcPr>
          <w:p w:rsidR="00577AB5" w:rsidRDefault="00577AB5">
            <w:pPr>
              <w:pStyle w:val="ConsPlusNormal"/>
            </w:pPr>
            <w:r>
              <w:t>г. Оренбург, просп. Гагарина, д. 47</w:t>
            </w:r>
          </w:p>
        </w:tc>
        <w:tc>
          <w:tcPr>
            <w:tcW w:w="1474" w:type="dxa"/>
          </w:tcPr>
          <w:p w:rsidR="00577AB5" w:rsidRDefault="00577AB5">
            <w:pPr>
              <w:pStyle w:val="ConsPlusNormal"/>
              <w:jc w:val="center"/>
            </w:pPr>
            <w:r>
              <w:t>4640,90</w:t>
            </w:r>
          </w:p>
        </w:tc>
        <w:tc>
          <w:tcPr>
            <w:tcW w:w="2551" w:type="dxa"/>
          </w:tcPr>
          <w:p w:rsidR="00577AB5" w:rsidRDefault="00577AB5">
            <w:pPr>
              <w:pStyle w:val="ConsPlusNormal"/>
              <w:jc w:val="center"/>
            </w:pPr>
            <w:r>
              <w:t>142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4553998,11</w:t>
            </w:r>
          </w:p>
        </w:tc>
      </w:tr>
      <w:tr w:rsidR="00577AB5">
        <w:tc>
          <w:tcPr>
            <w:tcW w:w="794" w:type="dxa"/>
          </w:tcPr>
          <w:p w:rsidR="00577AB5" w:rsidRDefault="00577AB5">
            <w:pPr>
              <w:pStyle w:val="ConsPlusNormal"/>
              <w:jc w:val="center"/>
            </w:pPr>
            <w:r>
              <w:t>252.</w:t>
            </w:r>
          </w:p>
        </w:tc>
        <w:tc>
          <w:tcPr>
            <w:tcW w:w="3118" w:type="dxa"/>
          </w:tcPr>
          <w:p w:rsidR="00577AB5" w:rsidRDefault="00577AB5">
            <w:pPr>
              <w:pStyle w:val="ConsPlusNormal"/>
            </w:pPr>
            <w:r>
              <w:t>г. Оренбург, просп. Гагарина, д. 51</w:t>
            </w:r>
          </w:p>
        </w:tc>
        <w:tc>
          <w:tcPr>
            <w:tcW w:w="1474" w:type="dxa"/>
          </w:tcPr>
          <w:p w:rsidR="00577AB5" w:rsidRDefault="00577AB5">
            <w:pPr>
              <w:pStyle w:val="ConsPlusNormal"/>
              <w:jc w:val="center"/>
            </w:pPr>
            <w:r>
              <w:t>4099,10</w:t>
            </w:r>
          </w:p>
        </w:tc>
        <w:tc>
          <w:tcPr>
            <w:tcW w:w="2551" w:type="dxa"/>
          </w:tcPr>
          <w:p w:rsidR="00577AB5" w:rsidRDefault="00577AB5">
            <w:pPr>
              <w:pStyle w:val="ConsPlusNormal"/>
              <w:jc w:val="center"/>
            </w:pPr>
            <w:r>
              <w:t>117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5214671,49</w:t>
            </w:r>
          </w:p>
        </w:tc>
      </w:tr>
      <w:tr w:rsidR="00577AB5">
        <w:tc>
          <w:tcPr>
            <w:tcW w:w="794" w:type="dxa"/>
          </w:tcPr>
          <w:p w:rsidR="00577AB5" w:rsidRDefault="00577AB5">
            <w:pPr>
              <w:pStyle w:val="ConsPlusNormal"/>
              <w:jc w:val="center"/>
            </w:pPr>
            <w:r>
              <w:t>253.</w:t>
            </w:r>
          </w:p>
        </w:tc>
        <w:tc>
          <w:tcPr>
            <w:tcW w:w="3118" w:type="dxa"/>
          </w:tcPr>
          <w:p w:rsidR="00577AB5" w:rsidRDefault="00577AB5">
            <w:pPr>
              <w:pStyle w:val="ConsPlusNormal"/>
            </w:pPr>
            <w:r>
              <w:t>г. Оренбург, просп. Гагарина, д. 51/1</w:t>
            </w:r>
          </w:p>
        </w:tc>
        <w:tc>
          <w:tcPr>
            <w:tcW w:w="1474" w:type="dxa"/>
          </w:tcPr>
          <w:p w:rsidR="00577AB5" w:rsidRDefault="00577AB5">
            <w:pPr>
              <w:pStyle w:val="ConsPlusNormal"/>
              <w:jc w:val="center"/>
            </w:pPr>
            <w:r>
              <w:t>4784,70</w:t>
            </w:r>
          </w:p>
        </w:tc>
        <w:tc>
          <w:tcPr>
            <w:tcW w:w="2551" w:type="dxa"/>
          </w:tcPr>
          <w:p w:rsidR="00577AB5" w:rsidRDefault="00577AB5">
            <w:pPr>
              <w:pStyle w:val="ConsPlusNormal"/>
              <w:jc w:val="center"/>
            </w:pPr>
            <w:r>
              <w:t>178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6234717,93</w:t>
            </w:r>
          </w:p>
        </w:tc>
      </w:tr>
      <w:tr w:rsidR="00577AB5">
        <w:tc>
          <w:tcPr>
            <w:tcW w:w="794" w:type="dxa"/>
          </w:tcPr>
          <w:p w:rsidR="00577AB5" w:rsidRDefault="00577AB5">
            <w:pPr>
              <w:pStyle w:val="ConsPlusNormal"/>
              <w:jc w:val="center"/>
            </w:pPr>
            <w:r>
              <w:t>254.</w:t>
            </w:r>
          </w:p>
        </w:tc>
        <w:tc>
          <w:tcPr>
            <w:tcW w:w="3118" w:type="dxa"/>
          </w:tcPr>
          <w:p w:rsidR="00577AB5" w:rsidRDefault="00577AB5">
            <w:pPr>
              <w:pStyle w:val="ConsPlusNormal"/>
            </w:pPr>
            <w:r>
              <w:t>г. Оренбург, просп. Гагарина, д. 52/1</w:t>
            </w:r>
          </w:p>
        </w:tc>
        <w:tc>
          <w:tcPr>
            <w:tcW w:w="1474" w:type="dxa"/>
          </w:tcPr>
          <w:p w:rsidR="00577AB5" w:rsidRDefault="00577AB5">
            <w:pPr>
              <w:pStyle w:val="ConsPlusNormal"/>
              <w:jc w:val="center"/>
            </w:pPr>
            <w:r>
              <w:t>4798,70</w:t>
            </w:r>
          </w:p>
        </w:tc>
        <w:tc>
          <w:tcPr>
            <w:tcW w:w="2551" w:type="dxa"/>
          </w:tcPr>
          <w:p w:rsidR="00577AB5" w:rsidRDefault="00577AB5">
            <w:pPr>
              <w:pStyle w:val="ConsPlusNormal"/>
              <w:jc w:val="center"/>
            </w:pPr>
            <w:r>
              <w:t>96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2855239,95</w:t>
            </w:r>
          </w:p>
        </w:tc>
      </w:tr>
      <w:tr w:rsidR="00577AB5">
        <w:tc>
          <w:tcPr>
            <w:tcW w:w="794" w:type="dxa"/>
          </w:tcPr>
          <w:p w:rsidR="00577AB5" w:rsidRDefault="00577AB5">
            <w:pPr>
              <w:pStyle w:val="ConsPlusNormal"/>
              <w:jc w:val="center"/>
            </w:pPr>
            <w:r>
              <w:t>255.</w:t>
            </w:r>
          </w:p>
        </w:tc>
        <w:tc>
          <w:tcPr>
            <w:tcW w:w="3118" w:type="dxa"/>
          </w:tcPr>
          <w:p w:rsidR="00577AB5" w:rsidRDefault="00577AB5">
            <w:pPr>
              <w:pStyle w:val="ConsPlusNormal"/>
            </w:pPr>
            <w:r>
              <w:t>г. Оренбург, просп. Гагарина, д. 6а</w:t>
            </w:r>
          </w:p>
        </w:tc>
        <w:tc>
          <w:tcPr>
            <w:tcW w:w="1474" w:type="dxa"/>
          </w:tcPr>
          <w:p w:rsidR="00577AB5" w:rsidRDefault="00577AB5">
            <w:pPr>
              <w:pStyle w:val="ConsPlusNormal"/>
              <w:jc w:val="center"/>
            </w:pPr>
            <w:r>
              <w:t>1667,30</w:t>
            </w:r>
          </w:p>
        </w:tc>
        <w:tc>
          <w:tcPr>
            <w:tcW w:w="2551" w:type="dxa"/>
          </w:tcPr>
          <w:p w:rsidR="00577AB5" w:rsidRDefault="00577AB5">
            <w:pPr>
              <w:pStyle w:val="ConsPlusNormal"/>
              <w:jc w:val="center"/>
            </w:pPr>
            <w:r>
              <w:t>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3158095,67</w:t>
            </w:r>
          </w:p>
        </w:tc>
      </w:tr>
      <w:tr w:rsidR="00577AB5">
        <w:tc>
          <w:tcPr>
            <w:tcW w:w="794" w:type="dxa"/>
          </w:tcPr>
          <w:p w:rsidR="00577AB5" w:rsidRDefault="00577AB5">
            <w:pPr>
              <w:pStyle w:val="ConsPlusNormal"/>
              <w:jc w:val="center"/>
            </w:pPr>
            <w:r>
              <w:t>256.</w:t>
            </w:r>
          </w:p>
        </w:tc>
        <w:tc>
          <w:tcPr>
            <w:tcW w:w="3118" w:type="dxa"/>
          </w:tcPr>
          <w:p w:rsidR="00577AB5" w:rsidRDefault="00577AB5">
            <w:pPr>
              <w:pStyle w:val="ConsPlusNormal"/>
            </w:pPr>
            <w:r>
              <w:t>г. Оренбург, просп. Дзержинского, д. 12</w:t>
            </w:r>
          </w:p>
        </w:tc>
        <w:tc>
          <w:tcPr>
            <w:tcW w:w="1474" w:type="dxa"/>
          </w:tcPr>
          <w:p w:rsidR="00577AB5" w:rsidRDefault="00577AB5">
            <w:pPr>
              <w:pStyle w:val="ConsPlusNormal"/>
              <w:jc w:val="center"/>
            </w:pPr>
            <w:r>
              <w:t>3667,00</w:t>
            </w:r>
          </w:p>
        </w:tc>
        <w:tc>
          <w:tcPr>
            <w:tcW w:w="2551" w:type="dxa"/>
          </w:tcPr>
          <w:p w:rsidR="00577AB5" w:rsidRDefault="00577AB5">
            <w:pPr>
              <w:pStyle w:val="ConsPlusNormal"/>
              <w:jc w:val="center"/>
            </w:pPr>
            <w:r>
              <w:t>145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6916127,38</w:t>
            </w:r>
          </w:p>
        </w:tc>
      </w:tr>
      <w:tr w:rsidR="00577AB5">
        <w:tc>
          <w:tcPr>
            <w:tcW w:w="794" w:type="dxa"/>
          </w:tcPr>
          <w:p w:rsidR="00577AB5" w:rsidRDefault="00577AB5">
            <w:pPr>
              <w:pStyle w:val="ConsPlusNormal"/>
              <w:jc w:val="center"/>
            </w:pPr>
            <w:r>
              <w:t>257.</w:t>
            </w:r>
          </w:p>
        </w:tc>
        <w:tc>
          <w:tcPr>
            <w:tcW w:w="3118" w:type="dxa"/>
          </w:tcPr>
          <w:p w:rsidR="00577AB5" w:rsidRDefault="00577AB5">
            <w:pPr>
              <w:pStyle w:val="ConsPlusNormal"/>
            </w:pPr>
            <w:r>
              <w:t>г. Оренбург, просп. Дзержинского, д. 18</w:t>
            </w:r>
          </w:p>
        </w:tc>
        <w:tc>
          <w:tcPr>
            <w:tcW w:w="1474" w:type="dxa"/>
          </w:tcPr>
          <w:p w:rsidR="00577AB5" w:rsidRDefault="00577AB5">
            <w:pPr>
              <w:pStyle w:val="ConsPlusNormal"/>
              <w:jc w:val="center"/>
            </w:pPr>
            <w:r>
              <w:t>3666,20</w:t>
            </w:r>
          </w:p>
        </w:tc>
        <w:tc>
          <w:tcPr>
            <w:tcW w:w="2551" w:type="dxa"/>
          </w:tcPr>
          <w:p w:rsidR="00577AB5" w:rsidRDefault="00577AB5">
            <w:pPr>
              <w:pStyle w:val="ConsPlusNormal"/>
              <w:jc w:val="center"/>
            </w:pPr>
            <w:r>
              <w:t>145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7046286,01</w:t>
            </w:r>
          </w:p>
        </w:tc>
      </w:tr>
      <w:tr w:rsidR="00577AB5">
        <w:tc>
          <w:tcPr>
            <w:tcW w:w="794" w:type="dxa"/>
          </w:tcPr>
          <w:p w:rsidR="00577AB5" w:rsidRDefault="00577AB5">
            <w:pPr>
              <w:pStyle w:val="ConsPlusNormal"/>
              <w:jc w:val="center"/>
            </w:pPr>
            <w:r>
              <w:lastRenderedPageBreak/>
              <w:t>258.</w:t>
            </w:r>
          </w:p>
        </w:tc>
        <w:tc>
          <w:tcPr>
            <w:tcW w:w="3118" w:type="dxa"/>
          </w:tcPr>
          <w:p w:rsidR="00577AB5" w:rsidRDefault="00577AB5">
            <w:pPr>
              <w:pStyle w:val="ConsPlusNormal"/>
            </w:pPr>
            <w:r>
              <w:t>г. Оренбург, просп. Дзержинского, д. 20</w:t>
            </w:r>
          </w:p>
        </w:tc>
        <w:tc>
          <w:tcPr>
            <w:tcW w:w="1474" w:type="dxa"/>
          </w:tcPr>
          <w:p w:rsidR="00577AB5" w:rsidRDefault="00577AB5">
            <w:pPr>
              <w:pStyle w:val="ConsPlusNormal"/>
              <w:jc w:val="center"/>
            </w:pPr>
            <w:r>
              <w:t>3236,20</w:t>
            </w:r>
          </w:p>
        </w:tc>
        <w:tc>
          <w:tcPr>
            <w:tcW w:w="2551" w:type="dxa"/>
          </w:tcPr>
          <w:p w:rsidR="00577AB5" w:rsidRDefault="00577AB5">
            <w:pPr>
              <w:pStyle w:val="ConsPlusNormal"/>
              <w:jc w:val="center"/>
            </w:pPr>
            <w:r>
              <w:t>143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6115714,21</w:t>
            </w:r>
          </w:p>
        </w:tc>
      </w:tr>
      <w:tr w:rsidR="00577AB5">
        <w:tc>
          <w:tcPr>
            <w:tcW w:w="794" w:type="dxa"/>
          </w:tcPr>
          <w:p w:rsidR="00577AB5" w:rsidRDefault="00577AB5">
            <w:pPr>
              <w:pStyle w:val="ConsPlusNormal"/>
              <w:jc w:val="center"/>
            </w:pPr>
            <w:r>
              <w:t>259.</w:t>
            </w:r>
          </w:p>
        </w:tc>
        <w:tc>
          <w:tcPr>
            <w:tcW w:w="3118" w:type="dxa"/>
          </w:tcPr>
          <w:p w:rsidR="00577AB5" w:rsidRDefault="00577AB5">
            <w:pPr>
              <w:pStyle w:val="ConsPlusNormal"/>
            </w:pPr>
            <w:r>
              <w:t>г. Оренбург, просп. Дзержинского, д. 21</w:t>
            </w:r>
          </w:p>
        </w:tc>
        <w:tc>
          <w:tcPr>
            <w:tcW w:w="1474" w:type="dxa"/>
          </w:tcPr>
          <w:p w:rsidR="00577AB5" w:rsidRDefault="00577AB5">
            <w:pPr>
              <w:pStyle w:val="ConsPlusNormal"/>
              <w:jc w:val="center"/>
            </w:pPr>
            <w:r>
              <w:t>5704,50</w:t>
            </w:r>
          </w:p>
        </w:tc>
        <w:tc>
          <w:tcPr>
            <w:tcW w:w="2551" w:type="dxa"/>
          </w:tcPr>
          <w:p w:rsidR="00577AB5" w:rsidRDefault="00577AB5">
            <w:pPr>
              <w:pStyle w:val="ConsPlusNormal"/>
              <w:jc w:val="center"/>
            </w:pPr>
            <w:r>
              <w:t>185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4827124,96</w:t>
            </w:r>
          </w:p>
        </w:tc>
      </w:tr>
      <w:tr w:rsidR="00577AB5">
        <w:tc>
          <w:tcPr>
            <w:tcW w:w="794" w:type="dxa"/>
          </w:tcPr>
          <w:p w:rsidR="00577AB5" w:rsidRDefault="00577AB5">
            <w:pPr>
              <w:pStyle w:val="ConsPlusNormal"/>
              <w:jc w:val="center"/>
            </w:pPr>
            <w:r>
              <w:t>260.</w:t>
            </w:r>
          </w:p>
        </w:tc>
        <w:tc>
          <w:tcPr>
            <w:tcW w:w="3118" w:type="dxa"/>
          </w:tcPr>
          <w:p w:rsidR="00577AB5" w:rsidRDefault="00577AB5">
            <w:pPr>
              <w:pStyle w:val="ConsPlusNormal"/>
            </w:pPr>
            <w:r>
              <w:t>г. Оренбург, просп. Дзержинского, д. 27/1</w:t>
            </w:r>
          </w:p>
        </w:tc>
        <w:tc>
          <w:tcPr>
            <w:tcW w:w="1474" w:type="dxa"/>
          </w:tcPr>
          <w:p w:rsidR="00577AB5" w:rsidRDefault="00577AB5">
            <w:pPr>
              <w:pStyle w:val="ConsPlusNormal"/>
              <w:jc w:val="center"/>
            </w:pPr>
            <w:r>
              <w:t>6789,70</w:t>
            </w:r>
          </w:p>
        </w:tc>
        <w:tc>
          <w:tcPr>
            <w:tcW w:w="2551" w:type="dxa"/>
          </w:tcPr>
          <w:p w:rsidR="00577AB5" w:rsidRDefault="00577AB5">
            <w:pPr>
              <w:pStyle w:val="ConsPlusNormal"/>
              <w:jc w:val="center"/>
            </w:pPr>
            <w:r>
              <w:t>188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6830408,22</w:t>
            </w:r>
          </w:p>
        </w:tc>
      </w:tr>
      <w:tr w:rsidR="00577AB5">
        <w:tc>
          <w:tcPr>
            <w:tcW w:w="794" w:type="dxa"/>
          </w:tcPr>
          <w:p w:rsidR="00577AB5" w:rsidRDefault="00577AB5">
            <w:pPr>
              <w:pStyle w:val="ConsPlusNormal"/>
              <w:jc w:val="center"/>
            </w:pPr>
            <w:r>
              <w:t>261.</w:t>
            </w:r>
          </w:p>
        </w:tc>
        <w:tc>
          <w:tcPr>
            <w:tcW w:w="3118" w:type="dxa"/>
          </w:tcPr>
          <w:p w:rsidR="00577AB5" w:rsidRDefault="00577AB5">
            <w:pPr>
              <w:pStyle w:val="ConsPlusNormal"/>
            </w:pPr>
            <w:r>
              <w:t>г. Оренбург, просп. Дзержинского, д. 29/1</w:t>
            </w:r>
          </w:p>
        </w:tc>
        <w:tc>
          <w:tcPr>
            <w:tcW w:w="1474" w:type="dxa"/>
          </w:tcPr>
          <w:p w:rsidR="00577AB5" w:rsidRDefault="00577AB5">
            <w:pPr>
              <w:pStyle w:val="ConsPlusNormal"/>
              <w:jc w:val="center"/>
            </w:pPr>
            <w:r>
              <w:t>6836,70</w:t>
            </w:r>
          </w:p>
        </w:tc>
        <w:tc>
          <w:tcPr>
            <w:tcW w:w="2551" w:type="dxa"/>
          </w:tcPr>
          <w:p w:rsidR="00577AB5" w:rsidRDefault="00577AB5">
            <w:pPr>
              <w:pStyle w:val="ConsPlusNormal"/>
              <w:jc w:val="center"/>
            </w:pPr>
            <w:r>
              <w:t>189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8738170,56</w:t>
            </w:r>
          </w:p>
        </w:tc>
      </w:tr>
      <w:tr w:rsidR="00577AB5">
        <w:tc>
          <w:tcPr>
            <w:tcW w:w="794" w:type="dxa"/>
          </w:tcPr>
          <w:p w:rsidR="00577AB5" w:rsidRDefault="00577AB5">
            <w:pPr>
              <w:pStyle w:val="ConsPlusNormal"/>
              <w:jc w:val="center"/>
            </w:pPr>
            <w:r>
              <w:t>262.</w:t>
            </w:r>
          </w:p>
        </w:tc>
        <w:tc>
          <w:tcPr>
            <w:tcW w:w="3118" w:type="dxa"/>
          </w:tcPr>
          <w:p w:rsidR="00577AB5" w:rsidRDefault="00577AB5">
            <w:pPr>
              <w:pStyle w:val="ConsPlusNormal"/>
            </w:pPr>
            <w:r>
              <w:t>г. Оренбург, просп. Дзержинского, д. 33</w:t>
            </w:r>
          </w:p>
        </w:tc>
        <w:tc>
          <w:tcPr>
            <w:tcW w:w="1474" w:type="dxa"/>
          </w:tcPr>
          <w:p w:rsidR="00577AB5" w:rsidRDefault="00577AB5">
            <w:pPr>
              <w:pStyle w:val="ConsPlusNormal"/>
              <w:jc w:val="center"/>
            </w:pPr>
            <w:r>
              <w:t>4333,90</w:t>
            </w:r>
          </w:p>
        </w:tc>
        <w:tc>
          <w:tcPr>
            <w:tcW w:w="2551" w:type="dxa"/>
          </w:tcPr>
          <w:p w:rsidR="00577AB5" w:rsidRDefault="00577AB5">
            <w:pPr>
              <w:pStyle w:val="ConsPlusNormal"/>
              <w:jc w:val="center"/>
            </w:pPr>
            <w:r>
              <w:t>130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7895468,98</w:t>
            </w:r>
          </w:p>
        </w:tc>
      </w:tr>
      <w:tr w:rsidR="00577AB5">
        <w:tc>
          <w:tcPr>
            <w:tcW w:w="794" w:type="dxa"/>
          </w:tcPr>
          <w:p w:rsidR="00577AB5" w:rsidRDefault="00577AB5">
            <w:pPr>
              <w:pStyle w:val="ConsPlusNormal"/>
              <w:jc w:val="center"/>
            </w:pPr>
            <w:r>
              <w:t>263.</w:t>
            </w:r>
          </w:p>
        </w:tc>
        <w:tc>
          <w:tcPr>
            <w:tcW w:w="3118" w:type="dxa"/>
          </w:tcPr>
          <w:p w:rsidR="00577AB5" w:rsidRDefault="00577AB5">
            <w:pPr>
              <w:pStyle w:val="ConsPlusNormal"/>
            </w:pPr>
            <w:r>
              <w:t>г. Оренбург, просп. Дзержинского, д. 38</w:t>
            </w:r>
          </w:p>
        </w:tc>
        <w:tc>
          <w:tcPr>
            <w:tcW w:w="1474" w:type="dxa"/>
          </w:tcPr>
          <w:p w:rsidR="00577AB5" w:rsidRDefault="00577AB5">
            <w:pPr>
              <w:pStyle w:val="ConsPlusNormal"/>
              <w:jc w:val="center"/>
            </w:pPr>
            <w:r>
              <w:t>18510,20</w:t>
            </w:r>
          </w:p>
        </w:tc>
        <w:tc>
          <w:tcPr>
            <w:tcW w:w="2551" w:type="dxa"/>
          </w:tcPr>
          <w:p w:rsidR="00577AB5" w:rsidRDefault="00577AB5">
            <w:pPr>
              <w:pStyle w:val="ConsPlusNormal"/>
              <w:jc w:val="center"/>
            </w:pPr>
            <w:r>
              <w:t>521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25921444,40</w:t>
            </w:r>
          </w:p>
        </w:tc>
      </w:tr>
      <w:tr w:rsidR="00577AB5">
        <w:tc>
          <w:tcPr>
            <w:tcW w:w="794" w:type="dxa"/>
          </w:tcPr>
          <w:p w:rsidR="00577AB5" w:rsidRDefault="00577AB5">
            <w:pPr>
              <w:pStyle w:val="ConsPlusNormal"/>
              <w:jc w:val="center"/>
            </w:pPr>
            <w:r>
              <w:t>264.</w:t>
            </w:r>
          </w:p>
        </w:tc>
        <w:tc>
          <w:tcPr>
            <w:tcW w:w="3118" w:type="dxa"/>
          </w:tcPr>
          <w:p w:rsidR="00577AB5" w:rsidRDefault="00577AB5">
            <w:pPr>
              <w:pStyle w:val="ConsPlusNormal"/>
            </w:pPr>
            <w:r>
              <w:t>г. Оренбург, просп. Парковый, д. 48</w:t>
            </w:r>
          </w:p>
        </w:tc>
        <w:tc>
          <w:tcPr>
            <w:tcW w:w="1474" w:type="dxa"/>
          </w:tcPr>
          <w:p w:rsidR="00577AB5" w:rsidRDefault="00577AB5">
            <w:pPr>
              <w:pStyle w:val="ConsPlusNormal"/>
              <w:jc w:val="center"/>
            </w:pPr>
            <w:r>
              <w:t>3791,60</w:t>
            </w:r>
          </w:p>
        </w:tc>
        <w:tc>
          <w:tcPr>
            <w:tcW w:w="2551" w:type="dxa"/>
          </w:tcPr>
          <w:p w:rsidR="00577AB5" w:rsidRDefault="00577AB5">
            <w:pPr>
              <w:pStyle w:val="ConsPlusNormal"/>
              <w:jc w:val="center"/>
            </w:pPr>
            <w:r>
              <w:t>112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7525410,45</w:t>
            </w:r>
          </w:p>
        </w:tc>
      </w:tr>
      <w:tr w:rsidR="00577AB5">
        <w:tc>
          <w:tcPr>
            <w:tcW w:w="794" w:type="dxa"/>
          </w:tcPr>
          <w:p w:rsidR="00577AB5" w:rsidRDefault="00577AB5">
            <w:pPr>
              <w:pStyle w:val="ConsPlusNormal"/>
              <w:jc w:val="center"/>
            </w:pPr>
            <w:r>
              <w:t>265.</w:t>
            </w:r>
          </w:p>
        </w:tc>
        <w:tc>
          <w:tcPr>
            <w:tcW w:w="3118" w:type="dxa"/>
          </w:tcPr>
          <w:p w:rsidR="00577AB5" w:rsidRDefault="00577AB5">
            <w:pPr>
              <w:pStyle w:val="ConsPlusNormal"/>
            </w:pPr>
            <w:r>
              <w:t>г. Оренбург, просп. Парковый, д. 52</w:t>
            </w:r>
          </w:p>
        </w:tc>
        <w:tc>
          <w:tcPr>
            <w:tcW w:w="1474" w:type="dxa"/>
          </w:tcPr>
          <w:p w:rsidR="00577AB5" w:rsidRDefault="00577AB5">
            <w:pPr>
              <w:pStyle w:val="ConsPlusNormal"/>
              <w:jc w:val="center"/>
            </w:pPr>
            <w:r>
              <w:t>4599,20</w:t>
            </w:r>
          </w:p>
        </w:tc>
        <w:tc>
          <w:tcPr>
            <w:tcW w:w="2551" w:type="dxa"/>
          </w:tcPr>
          <w:p w:rsidR="00577AB5" w:rsidRDefault="00577AB5">
            <w:pPr>
              <w:pStyle w:val="ConsPlusNormal"/>
              <w:jc w:val="center"/>
            </w:pPr>
            <w:r>
              <w:t>71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9109814,74</w:t>
            </w:r>
          </w:p>
        </w:tc>
      </w:tr>
      <w:tr w:rsidR="00577AB5">
        <w:tc>
          <w:tcPr>
            <w:tcW w:w="794" w:type="dxa"/>
          </w:tcPr>
          <w:p w:rsidR="00577AB5" w:rsidRDefault="00577AB5">
            <w:pPr>
              <w:pStyle w:val="ConsPlusNormal"/>
              <w:jc w:val="center"/>
            </w:pPr>
            <w:r>
              <w:t>266.</w:t>
            </w:r>
          </w:p>
        </w:tc>
        <w:tc>
          <w:tcPr>
            <w:tcW w:w="3118" w:type="dxa"/>
          </w:tcPr>
          <w:p w:rsidR="00577AB5" w:rsidRDefault="00577AB5">
            <w:pPr>
              <w:pStyle w:val="ConsPlusNormal"/>
            </w:pPr>
            <w:r>
              <w:t>г. Оренбург, просп. Парковый, д. 8</w:t>
            </w:r>
          </w:p>
        </w:tc>
        <w:tc>
          <w:tcPr>
            <w:tcW w:w="1474" w:type="dxa"/>
          </w:tcPr>
          <w:p w:rsidR="00577AB5" w:rsidRDefault="00577AB5">
            <w:pPr>
              <w:pStyle w:val="ConsPlusNormal"/>
              <w:jc w:val="center"/>
            </w:pPr>
            <w:r>
              <w:t>3572,90</w:t>
            </w:r>
          </w:p>
        </w:tc>
        <w:tc>
          <w:tcPr>
            <w:tcW w:w="2551" w:type="dxa"/>
          </w:tcPr>
          <w:p w:rsidR="00577AB5" w:rsidRDefault="00577AB5">
            <w:pPr>
              <w:pStyle w:val="ConsPlusNormal"/>
              <w:jc w:val="center"/>
            </w:pPr>
            <w:r>
              <w:t>71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4753480,35</w:t>
            </w:r>
          </w:p>
        </w:tc>
      </w:tr>
      <w:tr w:rsidR="00577AB5">
        <w:tc>
          <w:tcPr>
            <w:tcW w:w="794" w:type="dxa"/>
          </w:tcPr>
          <w:p w:rsidR="00577AB5" w:rsidRDefault="00577AB5">
            <w:pPr>
              <w:pStyle w:val="ConsPlusNormal"/>
              <w:jc w:val="center"/>
            </w:pPr>
            <w:r>
              <w:t>267.</w:t>
            </w:r>
          </w:p>
        </w:tc>
        <w:tc>
          <w:tcPr>
            <w:tcW w:w="3118" w:type="dxa"/>
          </w:tcPr>
          <w:p w:rsidR="00577AB5" w:rsidRDefault="00577AB5">
            <w:pPr>
              <w:pStyle w:val="ConsPlusNormal"/>
            </w:pPr>
            <w:r>
              <w:t>г. Оренбург, просп. Парковый, д. 8а</w:t>
            </w:r>
          </w:p>
        </w:tc>
        <w:tc>
          <w:tcPr>
            <w:tcW w:w="1474" w:type="dxa"/>
          </w:tcPr>
          <w:p w:rsidR="00577AB5" w:rsidRDefault="00577AB5">
            <w:pPr>
              <w:pStyle w:val="ConsPlusNormal"/>
              <w:jc w:val="center"/>
            </w:pPr>
            <w:r>
              <w:t>914,80</w:t>
            </w:r>
          </w:p>
        </w:tc>
        <w:tc>
          <w:tcPr>
            <w:tcW w:w="2551" w:type="dxa"/>
          </w:tcPr>
          <w:p w:rsidR="00577AB5" w:rsidRDefault="00577AB5">
            <w:pPr>
              <w:pStyle w:val="ConsPlusNormal"/>
              <w:jc w:val="center"/>
            </w:pPr>
            <w:r>
              <w:t>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836350,43</w:t>
            </w:r>
          </w:p>
        </w:tc>
      </w:tr>
      <w:tr w:rsidR="00577AB5">
        <w:tc>
          <w:tcPr>
            <w:tcW w:w="794" w:type="dxa"/>
          </w:tcPr>
          <w:p w:rsidR="00577AB5" w:rsidRDefault="00577AB5">
            <w:pPr>
              <w:pStyle w:val="ConsPlusNormal"/>
              <w:jc w:val="center"/>
            </w:pPr>
            <w:r>
              <w:t>268.</w:t>
            </w:r>
          </w:p>
        </w:tc>
        <w:tc>
          <w:tcPr>
            <w:tcW w:w="3118" w:type="dxa"/>
          </w:tcPr>
          <w:p w:rsidR="00577AB5" w:rsidRDefault="00577AB5">
            <w:pPr>
              <w:pStyle w:val="ConsPlusNormal"/>
            </w:pPr>
            <w:r>
              <w:t>г. Оренбург, просп. Парковый, д. 8б</w:t>
            </w:r>
          </w:p>
        </w:tc>
        <w:tc>
          <w:tcPr>
            <w:tcW w:w="1474" w:type="dxa"/>
          </w:tcPr>
          <w:p w:rsidR="00577AB5" w:rsidRDefault="00577AB5">
            <w:pPr>
              <w:pStyle w:val="ConsPlusNormal"/>
              <w:jc w:val="center"/>
            </w:pPr>
            <w:r>
              <w:t>2122,70</w:t>
            </w:r>
          </w:p>
        </w:tc>
        <w:tc>
          <w:tcPr>
            <w:tcW w:w="2551" w:type="dxa"/>
          </w:tcPr>
          <w:p w:rsidR="00577AB5" w:rsidRDefault="00577AB5">
            <w:pPr>
              <w:pStyle w:val="ConsPlusNormal"/>
              <w:jc w:val="center"/>
            </w:pPr>
            <w:r>
              <w:t>69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1496417,51</w:t>
            </w:r>
          </w:p>
        </w:tc>
      </w:tr>
      <w:tr w:rsidR="00577AB5">
        <w:tc>
          <w:tcPr>
            <w:tcW w:w="794" w:type="dxa"/>
          </w:tcPr>
          <w:p w:rsidR="00577AB5" w:rsidRDefault="00577AB5">
            <w:pPr>
              <w:pStyle w:val="ConsPlusNormal"/>
              <w:jc w:val="center"/>
            </w:pPr>
            <w:r>
              <w:t>269.</w:t>
            </w:r>
          </w:p>
        </w:tc>
        <w:tc>
          <w:tcPr>
            <w:tcW w:w="3118" w:type="dxa"/>
          </w:tcPr>
          <w:p w:rsidR="00577AB5" w:rsidRDefault="00577AB5">
            <w:pPr>
              <w:pStyle w:val="ConsPlusNormal"/>
            </w:pPr>
            <w:r>
              <w:t>г. Оренбург, просп. Победы, д. 10</w:t>
            </w:r>
          </w:p>
        </w:tc>
        <w:tc>
          <w:tcPr>
            <w:tcW w:w="1474" w:type="dxa"/>
          </w:tcPr>
          <w:p w:rsidR="00577AB5" w:rsidRDefault="00577AB5">
            <w:pPr>
              <w:pStyle w:val="ConsPlusNormal"/>
              <w:jc w:val="center"/>
            </w:pPr>
            <w:r>
              <w:t>3435,00</w:t>
            </w:r>
          </w:p>
        </w:tc>
        <w:tc>
          <w:tcPr>
            <w:tcW w:w="2551" w:type="dxa"/>
          </w:tcPr>
          <w:p w:rsidR="00577AB5" w:rsidRDefault="00577AB5">
            <w:pPr>
              <w:pStyle w:val="ConsPlusNormal"/>
              <w:jc w:val="center"/>
            </w:pPr>
            <w:r>
              <w:t>104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5292223,94</w:t>
            </w:r>
          </w:p>
        </w:tc>
      </w:tr>
      <w:tr w:rsidR="00577AB5">
        <w:tc>
          <w:tcPr>
            <w:tcW w:w="794" w:type="dxa"/>
          </w:tcPr>
          <w:p w:rsidR="00577AB5" w:rsidRDefault="00577AB5">
            <w:pPr>
              <w:pStyle w:val="ConsPlusNormal"/>
              <w:jc w:val="center"/>
            </w:pPr>
            <w:r>
              <w:lastRenderedPageBreak/>
              <w:t>270.</w:t>
            </w:r>
          </w:p>
        </w:tc>
        <w:tc>
          <w:tcPr>
            <w:tcW w:w="3118" w:type="dxa"/>
          </w:tcPr>
          <w:p w:rsidR="00577AB5" w:rsidRDefault="00577AB5">
            <w:pPr>
              <w:pStyle w:val="ConsPlusNormal"/>
            </w:pPr>
            <w:r>
              <w:t>г. Оренбург, просп. Победы, д. 115</w:t>
            </w:r>
          </w:p>
        </w:tc>
        <w:tc>
          <w:tcPr>
            <w:tcW w:w="1474" w:type="dxa"/>
          </w:tcPr>
          <w:p w:rsidR="00577AB5" w:rsidRDefault="00577AB5">
            <w:pPr>
              <w:pStyle w:val="ConsPlusNormal"/>
              <w:jc w:val="center"/>
            </w:pPr>
            <w:r>
              <w:t>4302,70</w:t>
            </w:r>
          </w:p>
        </w:tc>
        <w:tc>
          <w:tcPr>
            <w:tcW w:w="2551" w:type="dxa"/>
          </w:tcPr>
          <w:p w:rsidR="00577AB5" w:rsidRDefault="00577AB5">
            <w:pPr>
              <w:pStyle w:val="ConsPlusNormal"/>
              <w:jc w:val="center"/>
            </w:pPr>
            <w:r>
              <w:t>113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1340914,81</w:t>
            </w:r>
          </w:p>
        </w:tc>
      </w:tr>
      <w:tr w:rsidR="00577AB5">
        <w:tc>
          <w:tcPr>
            <w:tcW w:w="794" w:type="dxa"/>
          </w:tcPr>
          <w:p w:rsidR="00577AB5" w:rsidRDefault="00577AB5">
            <w:pPr>
              <w:pStyle w:val="ConsPlusNormal"/>
              <w:jc w:val="center"/>
            </w:pPr>
            <w:r>
              <w:t>271.</w:t>
            </w:r>
          </w:p>
        </w:tc>
        <w:tc>
          <w:tcPr>
            <w:tcW w:w="3118" w:type="dxa"/>
          </w:tcPr>
          <w:p w:rsidR="00577AB5" w:rsidRDefault="00577AB5">
            <w:pPr>
              <w:pStyle w:val="ConsPlusNormal"/>
            </w:pPr>
            <w:r>
              <w:t>г. Оренбург, просп. Победы, д. 117</w:t>
            </w:r>
          </w:p>
        </w:tc>
        <w:tc>
          <w:tcPr>
            <w:tcW w:w="1474" w:type="dxa"/>
          </w:tcPr>
          <w:p w:rsidR="00577AB5" w:rsidRDefault="00577AB5">
            <w:pPr>
              <w:pStyle w:val="ConsPlusNormal"/>
              <w:jc w:val="center"/>
            </w:pPr>
            <w:r>
              <w:t>3519,30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4272693,60</w:t>
            </w:r>
          </w:p>
        </w:tc>
      </w:tr>
      <w:tr w:rsidR="00577AB5">
        <w:tc>
          <w:tcPr>
            <w:tcW w:w="794" w:type="dxa"/>
          </w:tcPr>
          <w:p w:rsidR="00577AB5" w:rsidRDefault="00577AB5">
            <w:pPr>
              <w:pStyle w:val="ConsPlusNormal"/>
              <w:jc w:val="center"/>
            </w:pPr>
            <w:r>
              <w:t>272.</w:t>
            </w:r>
          </w:p>
        </w:tc>
        <w:tc>
          <w:tcPr>
            <w:tcW w:w="3118" w:type="dxa"/>
          </w:tcPr>
          <w:p w:rsidR="00577AB5" w:rsidRDefault="00577AB5">
            <w:pPr>
              <w:pStyle w:val="ConsPlusNormal"/>
            </w:pPr>
            <w:r>
              <w:t>г. Оренбург, просп. Победы, д. 119</w:t>
            </w:r>
          </w:p>
        </w:tc>
        <w:tc>
          <w:tcPr>
            <w:tcW w:w="1474" w:type="dxa"/>
          </w:tcPr>
          <w:p w:rsidR="00577AB5" w:rsidRDefault="00577AB5">
            <w:pPr>
              <w:pStyle w:val="ConsPlusNormal"/>
              <w:jc w:val="center"/>
            </w:pPr>
            <w:r>
              <w:t>4403,10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7432459,92</w:t>
            </w:r>
          </w:p>
        </w:tc>
      </w:tr>
      <w:tr w:rsidR="00577AB5">
        <w:tc>
          <w:tcPr>
            <w:tcW w:w="794" w:type="dxa"/>
          </w:tcPr>
          <w:p w:rsidR="00577AB5" w:rsidRDefault="00577AB5">
            <w:pPr>
              <w:pStyle w:val="ConsPlusNormal"/>
              <w:jc w:val="center"/>
            </w:pPr>
            <w:r>
              <w:t>273.</w:t>
            </w:r>
          </w:p>
        </w:tc>
        <w:tc>
          <w:tcPr>
            <w:tcW w:w="3118" w:type="dxa"/>
          </w:tcPr>
          <w:p w:rsidR="00577AB5" w:rsidRDefault="00577AB5">
            <w:pPr>
              <w:pStyle w:val="ConsPlusNormal"/>
            </w:pPr>
            <w:r>
              <w:t>г. Оренбург, просп. Победы, д. 12</w:t>
            </w:r>
          </w:p>
        </w:tc>
        <w:tc>
          <w:tcPr>
            <w:tcW w:w="1474" w:type="dxa"/>
          </w:tcPr>
          <w:p w:rsidR="00577AB5" w:rsidRDefault="00577AB5">
            <w:pPr>
              <w:pStyle w:val="ConsPlusNormal"/>
              <w:jc w:val="center"/>
            </w:pPr>
            <w:r>
              <w:t>2080,80</w:t>
            </w:r>
          </w:p>
        </w:tc>
        <w:tc>
          <w:tcPr>
            <w:tcW w:w="2551" w:type="dxa"/>
          </w:tcPr>
          <w:p w:rsidR="00577AB5" w:rsidRDefault="00577AB5">
            <w:pPr>
              <w:pStyle w:val="ConsPlusNormal"/>
              <w:jc w:val="center"/>
            </w:pPr>
            <w:r>
              <w:t>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3188878,62</w:t>
            </w:r>
          </w:p>
        </w:tc>
      </w:tr>
      <w:tr w:rsidR="00577AB5">
        <w:tc>
          <w:tcPr>
            <w:tcW w:w="794" w:type="dxa"/>
          </w:tcPr>
          <w:p w:rsidR="00577AB5" w:rsidRDefault="00577AB5">
            <w:pPr>
              <w:pStyle w:val="ConsPlusNormal"/>
              <w:jc w:val="center"/>
            </w:pPr>
            <w:r>
              <w:t>274.</w:t>
            </w:r>
          </w:p>
        </w:tc>
        <w:tc>
          <w:tcPr>
            <w:tcW w:w="3118" w:type="dxa"/>
          </w:tcPr>
          <w:p w:rsidR="00577AB5" w:rsidRDefault="00577AB5">
            <w:pPr>
              <w:pStyle w:val="ConsPlusNormal"/>
            </w:pPr>
            <w:r>
              <w:t>г. Оренбург, просп. Победы, д. 121</w:t>
            </w:r>
          </w:p>
        </w:tc>
        <w:tc>
          <w:tcPr>
            <w:tcW w:w="1474" w:type="dxa"/>
          </w:tcPr>
          <w:p w:rsidR="00577AB5" w:rsidRDefault="00577AB5">
            <w:pPr>
              <w:pStyle w:val="ConsPlusNormal"/>
              <w:jc w:val="center"/>
            </w:pPr>
            <w:r>
              <w:t>5665,60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6414566,40</w:t>
            </w:r>
          </w:p>
        </w:tc>
      </w:tr>
      <w:tr w:rsidR="00577AB5">
        <w:tc>
          <w:tcPr>
            <w:tcW w:w="794" w:type="dxa"/>
          </w:tcPr>
          <w:p w:rsidR="00577AB5" w:rsidRDefault="00577AB5">
            <w:pPr>
              <w:pStyle w:val="ConsPlusNormal"/>
              <w:jc w:val="center"/>
            </w:pPr>
            <w:r>
              <w:t>275.</w:t>
            </w:r>
          </w:p>
        </w:tc>
        <w:tc>
          <w:tcPr>
            <w:tcW w:w="3118" w:type="dxa"/>
          </w:tcPr>
          <w:p w:rsidR="00577AB5" w:rsidRDefault="00577AB5">
            <w:pPr>
              <w:pStyle w:val="ConsPlusNormal"/>
            </w:pPr>
            <w:r>
              <w:t>г. Оренбург, просп. Победы, д. 126</w:t>
            </w:r>
          </w:p>
        </w:tc>
        <w:tc>
          <w:tcPr>
            <w:tcW w:w="1474" w:type="dxa"/>
          </w:tcPr>
          <w:p w:rsidR="00577AB5" w:rsidRDefault="00577AB5">
            <w:pPr>
              <w:pStyle w:val="ConsPlusNormal"/>
              <w:jc w:val="center"/>
            </w:pPr>
            <w:r>
              <w:t>4101,80</w:t>
            </w:r>
          </w:p>
        </w:tc>
        <w:tc>
          <w:tcPr>
            <w:tcW w:w="2551" w:type="dxa"/>
          </w:tcPr>
          <w:p w:rsidR="00577AB5" w:rsidRDefault="00577AB5">
            <w:pPr>
              <w:pStyle w:val="ConsPlusNormal"/>
              <w:jc w:val="center"/>
            </w:pPr>
            <w:r>
              <w:t>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2637033,36</w:t>
            </w:r>
          </w:p>
        </w:tc>
      </w:tr>
      <w:tr w:rsidR="00577AB5">
        <w:tc>
          <w:tcPr>
            <w:tcW w:w="794" w:type="dxa"/>
          </w:tcPr>
          <w:p w:rsidR="00577AB5" w:rsidRDefault="00577AB5">
            <w:pPr>
              <w:pStyle w:val="ConsPlusNormal"/>
              <w:jc w:val="center"/>
            </w:pPr>
            <w:r>
              <w:t>276.</w:t>
            </w:r>
          </w:p>
        </w:tc>
        <w:tc>
          <w:tcPr>
            <w:tcW w:w="3118" w:type="dxa"/>
          </w:tcPr>
          <w:p w:rsidR="00577AB5" w:rsidRDefault="00577AB5">
            <w:pPr>
              <w:pStyle w:val="ConsPlusNormal"/>
            </w:pPr>
            <w:r>
              <w:t>г. Оренбург, просп. Победы, д. 137</w:t>
            </w:r>
          </w:p>
        </w:tc>
        <w:tc>
          <w:tcPr>
            <w:tcW w:w="1474" w:type="dxa"/>
          </w:tcPr>
          <w:p w:rsidR="00577AB5" w:rsidRDefault="00577AB5">
            <w:pPr>
              <w:pStyle w:val="ConsPlusNormal"/>
              <w:jc w:val="center"/>
            </w:pPr>
            <w:r>
              <w:t>1697,30</w:t>
            </w:r>
          </w:p>
        </w:tc>
        <w:tc>
          <w:tcPr>
            <w:tcW w:w="2551" w:type="dxa"/>
          </w:tcPr>
          <w:p w:rsidR="00577AB5" w:rsidRDefault="00577AB5">
            <w:pPr>
              <w:pStyle w:val="ConsPlusNormal"/>
              <w:jc w:val="center"/>
            </w:pPr>
            <w:r>
              <w:t>52</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4854240,23</w:t>
            </w:r>
          </w:p>
        </w:tc>
      </w:tr>
      <w:tr w:rsidR="00577AB5">
        <w:tc>
          <w:tcPr>
            <w:tcW w:w="794" w:type="dxa"/>
          </w:tcPr>
          <w:p w:rsidR="00577AB5" w:rsidRDefault="00577AB5">
            <w:pPr>
              <w:pStyle w:val="ConsPlusNormal"/>
              <w:jc w:val="center"/>
            </w:pPr>
            <w:r>
              <w:t>277.</w:t>
            </w:r>
          </w:p>
        </w:tc>
        <w:tc>
          <w:tcPr>
            <w:tcW w:w="3118" w:type="dxa"/>
          </w:tcPr>
          <w:p w:rsidR="00577AB5" w:rsidRDefault="00577AB5">
            <w:pPr>
              <w:pStyle w:val="ConsPlusNormal"/>
            </w:pPr>
            <w:r>
              <w:t>г. Оренбург, просп. Победы, д. 172</w:t>
            </w:r>
          </w:p>
        </w:tc>
        <w:tc>
          <w:tcPr>
            <w:tcW w:w="1474" w:type="dxa"/>
          </w:tcPr>
          <w:p w:rsidR="00577AB5" w:rsidRDefault="00577AB5">
            <w:pPr>
              <w:pStyle w:val="ConsPlusNormal"/>
              <w:jc w:val="center"/>
            </w:pPr>
            <w:r>
              <w:t>10104,10</w:t>
            </w:r>
          </w:p>
        </w:tc>
        <w:tc>
          <w:tcPr>
            <w:tcW w:w="2551" w:type="dxa"/>
          </w:tcPr>
          <w:p w:rsidR="00577AB5" w:rsidRDefault="00577AB5">
            <w:pPr>
              <w:pStyle w:val="ConsPlusNormal"/>
              <w:jc w:val="center"/>
            </w:pPr>
            <w:r>
              <w:t>332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5229802,51</w:t>
            </w:r>
          </w:p>
        </w:tc>
      </w:tr>
      <w:tr w:rsidR="00577AB5">
        <w:tc>
          <w:tcPr>
            <w:tcW w:w="794" w:type="dxa"/>
          </w:tcPr>
          <w:p w:rsidR="00577AB5" w:rsidRDefault="00577AB5">
            <w:pPr>
              <w:pStyle w:val="ConsPlusNormal"/>
              <w:jc w:val="center"/>
            </w:pPr>
            <w:r>
              <w:t>278.</w:t>
            </w:r>
          </w:p>
        </w:tc>
        <w:tc>
          <w:tcPr>
            <w:tcW w:w="3118" w:type="dxa"/>
          </w:tcPr>
          <w:p w:rsidR="00577AB5" w:rsidRDefault="00577AB5">
            <w:pPr>
              <w:pStyle w:val="ConsPlusNormal"/>
            </w:pPr>
            <w:r>
              <w:t>г. Оренбург, просп. Победы, д. 18</w:t>
            </w:r>
          </w:p>
        </w:tc>
        <w:tc>
          <w:tcPr>
            <w:tcW w:w="1474" w:type="dxa"/>
          </w:tcPr>
          <w:p w:rsidR="00577AB5" w:rsidRDefault="00577AB5">
            <w:pPr>
              <w:pStyle w:val="ConsPlusNormal"/>
              <w:jc w:val="center"/>
            </w:pPr>
            <w:r>
              <w:t>2813,90</w:t>
            </w:r>
          </w:p>
        </w:tc>
        <w:tc>
          <w:tcPr>
            <w:tcW w:w="2551" w:type="dxa"/>
          </w:tcPr>
          <w:p w:rsidR="00577AB5" w:rsidRDefault="00577AB5">
            <w:pPr>
              <w:pStyle w:val="ConsPlusNormal"/>
              <w:jc w:val="center"/>
            </w:pPr>
            <w:r>
              <w:t>62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4663595,96</w:t>
            </w:r>
          </w:p>
        </w:tc>
      </w:tr>
      <w:tr w:rsidR="00577AB5">
        <w:tc>
          <w:tcPr>
            <w:tcW w:w="794" w:type="dxa"/>
          </w:tcPr>
          <w:p w:rsidR="00577AB5" w:rsidRDefault="00577AB5">
            <w:pPr>
              <w:pStyle w:val="ConsPlusNormal"/>
              <w:jc w:val="center"/>
            </w:pPr>
            <w:r>
              <w:t>279.</w:t>
            </w:r>
          </w:p>
        </w:tc>
        <w:tc>
          <w:tcPr>
            <w:tcW w:w="3118" w:type="dxa"/>
          </w:tcPr>
          <w:p w:rsidR="00577AB5" w:rsidRDefault="00577AB5">
            <w:pPr>
              <w:pStyle w:val="ConsPlusNormal"/>
            </w:pPr>
            <w:r>
              <w:t>г. Оренбург, просп. Победы, д. 2</w:t>
            </w:r>
          </w:p>
        </w:tc>
        <w:tc>
          <w:tcPr>
            <w:tcW w:w="1474" w:type="dxa"/>
          </w:tcPr>
          <w:p w:rsidR="00577AB5" w:rsidRDefault="00577AB5">
            <w:pPr>
              <w:pStyle w:val="ConsPlusNormal"/>
              <w:jc w:val="center"/>
            </w:pPr>
            <w:r>
              <w:t>3079,60</w:t>
            </w:r>
          </w:p>
        </w:tc>
        <w:tc>
          <w:tcPr>
            <w:tcW w:w="2551" w:type="dxa"/>
          </w:tcPr>
          <w:p w:rsidR="00577AB5" w:rsidRDefault="00577AB5">
            <w:pPr>
              <w:pStyle w:val="ConsPlusNormal"/>
              <w:jc w:val="center"/>
            </w:pPr>
            <w:r>
              <w:t>66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4723630,99</w:t>
            </w:r>
          </w:p>
        </w:tc>
      </w:tr>
      <w:tr w:rsidR="00577AB5">
        <w:tc>
          <w:tcPr>
            <w:tcW w:w="794" w:type="dxa"/>
          </w:tcPr>
          <w:p w:rsidR="00577AB5" w:rsidRDefault="00577AB5">
            <w:pPr>
              <w:pStyle w:val="ConsPlusNormal"/>
              <w:jc w:val="center"/>
            </w:pPr>
            <w:r>
              <w:t>280.</w:t>
            </w:r>
          </w:p>
        </w:tc>
        <w:tc>
          <w:tcPr>
            <w:tcW w:w="3118" w:type="dxa"/>
          </w:tcPr>
          <w:p w:rsidR="00577AB5" w:rsidRDefault="00577AB5">
            <w:pPr>
              <w:pStyle w:val="ConsPlusNormal"/>
            </w:pPr>
            <w:r>
              <w:t>г. Оренбург, ул. 16 Линия, д. 4</w:t>
            </w:r>
          </w:p>
        </w:tc>
        <w:tc>
          <w:tcPr>
            <w:tcW w:w="1474" w:type="dxa"/>
          </w:tcPr>
          <w:p w:rsidR="00577AB5" w:rsidRDefault="00577AB5">
            <w:pPr>
              <w:pStyle w:val="ConsPlusNormal"/>
              <w:jc w:val="center"/>
            </w:pPr>
            <w:r>
              <w:t>5639,20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6744495,41</w:t>
            </w:r>
          </w:p>
        </w:tc>
      </w:tr>
      <w:tr w:rsidR="00577AB5">
        <w:tc>
          <w:tcPr>
            <w:tcW w:w="794" w:type="dxa"/>
          </w:tcPr>
          <w:p w:rsidR="00577AB5" w:rsidRDefault="00577AB5">
            <w:pPr>
              <w:pStyle w:val="ConsPlusNormal"/>
              <w:jc w:val="center"/>
            </w:pPr>
            <w:r>
              <w:t>281.</w:t>
            </w:r>
          </w:p>
        </w:tc>
        <w:tc>
          <w:tcPr>
            <w:tcW w:w="3118" w:type="dxa"/>
          </w:tcPr>
          <w:p w:rsidR="00577AB5" w:rsidRDefault="00577AB5">
            <w:pPr>
              <w:pStyle w:val="ConsPlusNormal"/>
            </w:pPr>
            <w:r>
              <w:t>г. Оренбург, ул. 60 лет Октября, д. 1</w:t>
            </w:r>
          </w:p>
        </w:tc>
        <w:tc>
          <w:tcPr>
            <w:tcW w:w="1474" w:type="dxa"/>
          </w:tcPr>
          <w:p w:rsidR="00577AB5" w:rsidRDefault="00577AB5">
            <w:pPr>
              <w:pStyle w:val="ConsPlusNormal"/>
              <w:jc w:val="center"/>
            </w:pPr>
            <w:r>
              <w:t>1595,40</w:t>
            </w:r>
          </w:p>
        </w:tc>
        <w:tc>
          <w:tcPr>
            <w:tcW w:w="2551" w:type="dxa"/>
          </w:tcPr>
          <w:p w:rsidR="00577AB5" w:rsidRDefault="00577AB5">
            <w:pPr>
              <w:pStyle w:val="ConsPlusNormal"/>
              <w:jc w:val="center"/>
            </w:pPr>
            <w:r>
              <w:t>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1649583,88</w:t>
            </w:r>
          </w:p>
        </w:tc>
      </w:tr>
      <w:tr w:rsidR="00577AB5">
        <w:tc>
          <w:tcPr>
            <w:tcW w:w="794" w:type="dxa"/>
          </w:tcPr>
          <w:p w:rsidR="00577AB5" w:rsidRDefault="00577AB5">
            <w:pPr>
              <w:pStyle w:val="ConsPlusNormal"/>
              <w:jc w:val="center"/>
            </w:pPr>
            <w:r>
              <w:t>282.</w:t>
            </w:r>
          </w:p>
        </w:tc>
        <w:tc>
          <w:tcPr>
            <w:tcW w:w="3118" w:type="dxa"/>
          </w:tcPr>
          <w:p w:rsidR="00577AB5" w:rsidRDefault="00577AB5">
            <w:pPr>
              <w:pStyle w:val="ConsPlusNormal"/>
            </w:pPr>
            <w:r>
              <w:t xml:space="preserve">г. Оренбург, ул. 60 лет Октября, </w:t>
            </w:r>
            <w:r>
              <w:lastRenderedPageBreak/>
              <w:t>д. 2</w:t>
            </w:r>
          </w:p>
        </w:tc>
        <w:tc>
          <w:tcPr>
            <w:tcW w:w="1474" w:type="dxa"/>
          </w:tcPr>
          <w:p w:rsidR="00577AB5" w:rsidRDefault="00577AB5">
            <w:pPr>
              <w:pStyle w:val="ConsPlusNormal"/>
              <w:jc w:val="center"/>
            </w:pPr>
            <w:r>
              <w:lastRenderedPageBreak/>
              <w:t>1701,10</w:t>
            </w:r>
          </w:p>
        </w:tc>
        <w:tc>
          <w:tcPr>
            <w:tcW w:w="2551" w:type="dxa"/>
          </w:tcPr>
          <w:p w:rsidR="00577AB5" w:rsidRDefault="00577AB5">
            <w:pPr>
              <w:pStyle w:val="ConsPlusNormal"/>
              <w:jc w:val="center"/>
            </w:pPr>
            <w:r>
              <w:t>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3598796,27</w:t>
            </w:r>
          </w:p>
        </w:tc>
      </w:tr>
      <w:tr w:rsidR="00577AB5">
        <w:tc>
          <w:tcPr>
            <w:tcW w:w="794" w:type="dxa"/>
          </w:tcPr>
          <w:p w:rsidR="00577AB5" w:rsidRDefault="00577AB5">
            <w:pPr>
              <w:pStyle w:val="ConsPlusNormal"/>
              <w:jc w:val="center"/>
            </w:pPr>
            <w:r>
              <w:lastRenderedPageBreak/>
              <w:t>283.</w:t>
            </w:r>
          </w:p>
        </w:tc>
        <w:tc>
          <w:tcPr>
            <w:tcW w:w="3118" w:type="dxa"/>
          </w:tcPr>
          <w:p w:rsidR="00577AB5" w:rsidRDefault="00577AB5">
            <w:pPr>
              <w:pStyle w:val="ConsPlusNormal"/>
            </w:pPr>
            <w:r>
              <w:t>г. Оренбург, ул. 60 лет Октября, д. 23а</w:t>
            </w:r>
          </w:p>
        </w:tc>
        <w:tc>
          <w:tcPr>
            <w:tcW w:w="1474" w:type="dxa"/>
          </w:tcPr>
          <w:p w:rsidR="00577AB5" w:rsidRDefault="00577AB5">
            <w:pPr>
              <w:pStyle w:val="ConsPlusNormal"/>
              <w:jc w:val="center"/>
            </w:pPr>
            <w:r>
              <w:t>3223,80</w:t>
            </w:r>
          </w:p>
        </w:tc>
        <w:tc>
          <w:tcPr>
            <w:tcW w:w="2551" w:type="dxa"/>
          </w:tcPr>
          <w:p w:rsidR="00577AB5" w:rsidRDefault="00577AB5">
            <w:pPr>
              <w:pStyle w:val="ConsPlusNormal"/>
              <w:jc w:val="center"/>
            </w:pPr>
            <w:r>
              <w:t>99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1421066,87</w:t>
            </w:r>
          </w:p>
        </w:tc>
      </w:tr>
      <w:tr w:rsidR="00577AB5">
        <w:tc>
          <w:tcPr>
            <w:tcW w:w="794" w:type="dxa"/>
          </w:tcPr>
          <w:p w:rsidR="00577AB5" w:rsidRDefault="00577AB5">
            <w:pPr>
              <w:pStyle w:val="ConsPlusNormal"/>
              <w:jc w:val="center"/>
            </w:pPr>
            <w:r>
              <w:t>284.</w:t>
            </w:r>
          </w:p>
        </w:tc>
        <w:tc>
          <w:tcPr>
            <w:tcW w:w="3118" w:type="dxa"/>
          </w:tcPr>
          <w:p w:rsidR="00577AB5" w:rsidRDefault="00577AB5">
            <w:pPr>
              <w:pStyle w:val="ConsPlusNormal"/>
            </w:pPr>
            <w:r>
              <w:t>г. Оренбург, ул. 60 лет Октября, д. 24</w:t>
            </w:r>
          </w:p>
        </w:tc>
        <w:tc>
          <w:tcPr>
            <w:tcW w:w="1474" w:type="dxa"/>
          </w:tcPr>
          <w:p w:rsidR="00577AB5" w:rsidRDefault="00577AB5">
            <w:pPr>
              <w:pStyle w:val="ConsPlusNormal"/>
              <w:jc w:val="center"/>
            </w:pPr>
            <w:r>
              <w:t>4828,10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4629399,49</w:t>
            </w:r>
          </w:p>
        </w:tc>
      </w:tr>
      <w:tr w:rsidR="00577AB5">
        <w:tc>
          <w:tcPr>
            <w:tcW w:w="794" w:type="dxa"/>
          </w:tcPr>
          <w:p w:rsidR="00577AB5" w:rsidRDefault="00577AB5">
            <w:pPr>
              <w:pStyle w:val="ConsPlusNormal"/>
              <w:jc w:val="center"/>
            </w:pPr>
            <w:r>
              <w:t>285.</w:t>
            </w:r>
          </w:p>
        </w:tc>
        <w:tc>
          <w:tcPr>
            <w:tcW w:w="3118" w:type="dxa"/>
          </w:tcPr>
          <w:p w:rsidR="00577AB5" w:rsidRDefault="00577AB5">
            <w:pPr>
              <w:pStyle w:val="ConsPlusNormal"/>
            </w:pPr>
            <w:r>
              <w:t>г. Оренбург, ул. 60 лет Октября, д. 25</w:t>
            </w:r>
          </w:p>
        </w:tc>
        <w:tc>
          <w:tcPr>
            <w:tcW w:w="1474" w:type="dxa"/>
          </w:tcPr>
          <w:p w:rsidR="00577AB5" w:rsidRDefault="00577AB5">
            <w:pPr>
              <w:pStyle w:val="ConsPlusNormal"/>
              <w:jc w:val="center"/>
            </w:pPr>
            <w:r>
              <w:t>7888,30</w:t>
            </w:r>
          </w:p>
        </w:tc>
        <w:tc>
          <w:tcPr>
            <w:tcW w:w="2551" w:type="dxa"/>
          </w:tcPr>
          <w:p w:rsidR="00577AB5" w:rsidRDefault="00577AB5">
            <w:pPr>
              <w:pStyle w:val="ConsPlusNormal"/>
              <w:jc w:val="center"/>
            </w:pPr>
            <w:r>
              <w:t>243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3533801,64</w:t>
            </w:r>
          </w:p>
        </w:tc>
      </w:tr>
      <w:tr w:rsidR="00577AB5">
        <w:tc>
          <w:tcPr>
            <w:tcW w:w="794" w:type="dxa"/>
          </w:tcPr>
          <w:p w:rsidR="00577AB5" w:rsidRDefault="00577AB5">
            <w:pPr>
              <w:pStyle w:val="ConsPlusNormal"/>
              <w:jc w:val="center"/>
            </w:pPr>
            <w:r>
              <w:t>286.</w:t>
            </w:r>
          </w:p>
        </w:tc>
        <w:tc>
          <w:tcPr>
            <w:tcW w:w="3118" w:type="dxa"/>
          </w:tcPr>
          <w:p w:rsidR="00577AB5" w:rsidRDefault="00577AB5">
            <w:pPr>
              <w:pStyle w:val="ConsPlusNormal"/>
            </w:pPr>
            <w:r>
              <w:t>г. Оренбург, ул. 60 лет Октября, д. 4</w:t>
            </w:r>
          </w:p>
        </w:tc>
        <w:tc>
          <w:tcPr>
            <w:tcW w:w="1474" w:type="dxa"/>
          </w:tcPr>
          <w:p w:rsidR="00577AB5" w:rsidRDefault="00577AB5">
            <w:pPr>
              <w:pStyle w:val="ConsPlusNormal"/>
              <w:jc w:val="center"/>
            </w:pPr>
            <w:r>
              <w:t>1695,10</w:t>
            </w:r>
          </w:p>
        </w:tc>
        <w:tc>
          <w:tcPr>
            <w:tcW w:w="2551" w:type="dxa"/>
          </w:tcPr>
          <w:p w:rsidR="00577AB5" w:rsidRDefault="00577AB5">
            <w:pPr>
              <w:pStyle w:val="ConsPlusNormal"/>
              <w:jc w:val="center"/>
            </w:pPr>
            <w:r>
              <w:t>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3412987,67</w:t>
            </w:r>
          </w:p>
        </w:tc>
      </w:tr>
      <w:tr w:rsidR="00577AB5">
        <w:tc>
          <w:tcPr>
            <w:tcW w:w="794" w:type="dxa"/>
          </w:tcPr>
          <w:p w:rsidR="00577AB5" w:rsidRDefault="00577AB5">
            <w:pPr>
              <w:pStyle w:val="ConsPlusNormal"/>
              <w:jc w:val="center"/>
            </w:pPr>
            <w:r>
              <w:t>287.</w:t>
            </w:r>
          </w:p>
        </w:tc>
        <w:tc>
          <w:tcPr>
            <w:tcW w:w="3118" w:type="dxa"/>
          </w:tcPr>
          <w:p w:rsidR="00577AB5" w:rsidRDefault="00577AB5">
            <w:pPr>
              <w:pStyle w:val="ConsPlusNormal"/>
            </w:pPr>
            <w:r>
              <w:t>г. Оренбург, ул. 9 Января/пер. Хлебный, д. 55/11, литеры АБ</w:t>
            </w:r>
          </w:p>
        </w:tc>
        <w:tc>
          <w:tcPr>
            <w:tcW w:w="1474" w:type="dxa"/>
          </w:tcPr>
          <w:p w:rsidR="00577AB5" w:rsidRDefault="00577AB5">
            <w:pPr>
              <w:pStyle w:val="ConsPlusNormal"/>
              <w:jc w:val="center"/>
            </w:pPr>
            <w:r>
              <w:t>629,10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2923388,97</w:t>
            </w:r>
          </w:p>
        </w:tc>
      </w:tr>
      <w:tr w:rsidR="00577AB5">
        <w:tc>
          <w:tcPr>
            <w:tcW w:w="794" w:type="dxa"/>
          </w:tcPr>
          <w:p w:rsidR="00577AB5" w:rsidRDefault="00577AB5">
            <w:pPr>
              <w:pStyle w:val="ConsPlusNormal"/>
              <w:jc w:val="center"/>
            </w:pPr>
            <w:r>
              <w:t>288.</w:t>
            </w:r>
          </w:p>
        </w:tc>
        <w:tc>
          <w:tcPr>
            <w:tcW w:w="3118" w:type="dxa"/>
          </w:tcPr>
          <w:p w:rsidR="00577AB5" w:rsidRDefault="00577AB5">
            <w:pPr>
              <w:pStyle w:val="ConsPlusNormal"/>
            </w:pPr>
            <w:r>
              <w:t>г. Оренбург, ул. 9 Января/пер. Хлебный, д. 57/10, литера Б</w:t>
            </w:r>
          </w:p>
        </w:tc>
        <w:tc>
          <w:tcPr>
            <w:tcW w:w="1474" w:type="dxa"/>
          </w:tcPr>
          <w:p w:rsidR="00577AB5" w:rsidRDefault="00577AB5">
            <w:pPr>
              <w:pStyle w:val="ConsPlusNormal"/>
              <w:jc w:val="center"/>
            </w:pPr>
            <w:r>
              <w:t>471,70</w:t>
            </w:r>
          </w:p>
        </w:tc>
        <w:tc>
          <w:tcPr>
            <w:tcW w:w="2551" w:type="dxa"/>
          </w:tcPr>
          <w:p w:rsidR="00577AB5" w:rsidRDefault="00577AB5">
            <w:pPr>
              <w:pStyle w:val="ConsPlusNormal"/>
              <w:jc w:val="center"/>
            </w:pPr>
            <w:r>
              <w:t>11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1041766,72</w:t>
            </w:r>
          </w:p>
        </w:tc>
      </w:tr>
      <w:tr w:rsidR="00577AB5">
        <w:tc>
          <w:tcPr>
            <w:tcW w:w="794" w:type="dxa"/>
          </w:tcPr>
          <w:p w:rsidR="00577AB5" w:rsidRDefault="00577AB5">
            <w:pPr>
              <w:pStyle w:val="ConsPlusNormal"/>
              <w:jc w:val="center"/>
            </w:pPr>
            <w:r>
              <w:t>289.</w:t>
            </w:r>
          </w:p>
        </w:tc>
        <w:tc>
          <w:tcPr>
            <w:tcW w:w="3118" w:type="dxa"/>
          </w:tcPr>
          <w:p w:rsidR="00577AB5" w:rsidRDefault="00577AB5">
            <w:pPr>
              <w:pStyle w:val="ConsPlusNormal"/>
            </w:pPr>
            <w:r>
              <w:t>г. Оренбург, ул. 9 Января/ул. Краснознаменная/пер. Матросский, д. 50/18/17, литеры БВ</w:t>
            </w:r>
          </w:p>
        </w:tc>
        <w:tc>
          <w:tcPr>
            <w:tcW w:w="1474" w:type="dxa"/>
          </w:tcPr>
          <w:p w:rsidR="00577AB5" w:rsidRDefault="00577AB5">
            <w:pPr>
              <w:pStyle w:val="ConsPlusNormal"/>
              <w:jc w:val="center"/>
            </w:pPr>
            <w:r>
              <w:t>424,50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2123332,48</w:t>
            </w:r>
          </w:p>
        </w:tc>
      </w:tr>
      <w:tr w:rsidR="00577AB5">
        <w:tc>
          <w:tcPr>
            <w:tcW w:w="794" w:type="dxa"/>
          </w:tcPr>
          <w:p w:rsidR="00577AB5" w:rsidRDefault="00577AB5">
            <w:pPr>
              <w:pStyle w:val="ConsPlusNormal"/>
              <w:jc w:val="center"/>
            </w:pPr>
            <w:r>
              <w:t>290.</w:t>
            </w:r>
          </w:p>
        </w:tc>
        <w:tc>
          <w:tcPr>
            <w:tcW w:w="3118" w:type="dxa"/>
          </w:tcPr>
          <w:p w:rsidR="00577AB5" w:rsidRDefault="00577AB5">
            <w:pPr>
              <w:pStyle w:val="ConsPlusNormal"/>
            </w:pPr>
            <w:r>
              <w:t>г. Оренбург, ул. Авиационная, д. 20/1</w:t>
            </w:r>
          </w:p>
        </w:tc>
        <w:tc>
          <w:tcPr>
            <w:tcW w:w="1474" w:type="dxa"/>
          </w:tcPr>
          <w:p w:rsidR="00577AB5" w:rsidRDefault="00577AB5">
            <w:pPr>
              <w:pStyle w:val="ConsPlusNormal"/>
              <w:jc w:val="center"/>
            </w:pPr>
            <w:r>
              <w:t>4123,90</w:t>
            </w:r>
          </w:p>
        </w:tc>
        <w:tc>
          <w:tcPr>
            <w:tcW w:w="2551" w:type="dxa"/>
          </w:tcPr>
          <w:p w:rsidR="00577AB5" w:rsidRDefault="00577AB5">
            <w:pPr>
              <w:pStyle w:val="ConsPlusNormal"/>
              <w:jc w:val="center"/>
            </w:pPr>
            <w:r>
              <w:t>128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5967763,60</w:t>
            </w:r>
          </w:p>
        </w:tc>
      </w:tr>
      <w:tr w:rsidR="00577AB5">
        <w:tc>
          <w:tcPr>
            <w:tcW w:w="794" w:type="dxa"/>
          </w:tcPr>
          <w:p w:rsidR="00577AB5" w:rsidRDefault="00577AB5">
            <w:pPr>
              <w:pStyle w:val="ConsPlusNormal"/>
              <w:jc w:val="center"/>
            </w:pPr>
            <w:r>
              <w:t>291.</w:t>
            </w:r>
          </w:p>
        </w:tc>
        <w:tc>
          <w:tcPr>
            <w:tcW w:w="3118" w:type="dxa"/>
          </w:tcPr>
          <w:p w:rsidR="00577AB5" w:rsidRDefault="00577AB5">
            <w:pPr>
              <w:pStyle w:val="ConsPlusNormal"/>
            </w:pPr>
            <w:r>
              <w:t>г. Оренбург, ул. Авиационная, д. 20/2</w:t>
            </w:r>
          </w:p>
        </w:tc>
        <w:tc>
          <w:tcPr>
            <w:tcW w:w="1474" w:type="dxa"/>
          </w:tcPr>
          <w:p w:rsidR="00577AB5" w:rsidRDefault="00577AB5">
            <w:pPr>
              <w:pStyle w:val="ConsPlusNormal"/>
              <w:jc w:val="center"/>
            </w:pPr>
            <w:r>
              <w:t>4055,70</w:t>
            </w:r>
          </w:p>
        </w:tc>
        <w:tc>
          <w:tcPr>
            <w:tcW w:w="2551" w:type="dxa"/>
          </w:tcPr>
          <w:p w:rsidR="00577AB5" w:rsidRDefault="00577AB5">
            <w:pPr>
              <w:pStyle w:val="ConsPlusNormal"/>
              <w:jc w:val="center"/>
            </w:pPr>
            <w:r>
              <w:t>128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8807081,97</w:t>
            </w:r>
          </w:p>
        </w:tc>
      </w:tr>
      <w:tr w:rsidR="00577AB5">
        <w:tc>
          <w:tcPr>
            <w:tcW w:w="794" w:type="dxa"/>
          </w:tcPr>
          <w:p w:rsidR="00577AB5" w:rsidRDefault="00577AB5">
            <w:pPr>
              <w:pStyle w:val="ConsPlusNormal"/>
              <w:jc w:val="center"/>
            </w:pPr>
            <w:r>
              <w:t>292.</w:t>
            </w:r>
          </w:p>
        </w:tc>
        <w:tc>
          <w:tcPr>
            <w:tcW w:w="3118" w:type="dxa"/>
          </w:tcPr>
          <w:p w:rsidR="00577AB5" w:rsidRDefault="00577AB5">
            <w:pPr>
              <w:pStyle w:val="ConsPlusNormal"/>
            </w:pPr>
            <w:r>
              <w:t>г. Оренбург, ул. Аксакова, д. 15</w:t>
            </w:r>
          </w:p>
        </w:tc>
        <w:tc>
          <w:tcPr>
            <w:tcW w:w="1474" w:type="dxa"/>
          </w:tcPr>
          <w:p w:rsidR="00577AB5" w:rsidRDefault="00577AB5">
            <w:pPr>
              <w:pStyle w:val="ConsPlusNormal"/>
              <w:jc w:val="center"/>
            </w:pPr>
            <w:r>
              <w:t>1068,30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894633,64</w:t>
            </w:r>
          </w:p>
        </w:tc>
      </w:tr>
      <w:tr w:rsidR="00577AB5">
        <w:tc>
          <w:tcPr>
            <w:tcW w:w="794" w:type="dxa"/>
          </w:tcPr>
          <w:p w:rsidR="00577AB5" w:rsidRDefault="00577AB5">
            <w:pPr>
              <w:pStyle w:val="ConsPlusNormal"/>
              <w:jc w:val="center"/>
            </w:pPr>
            <w:r>
              <w:t>293.</w:t>
            </w:r>
          </w:p>
        </w:tc>
        <w:tc>
          <w:tcPr>
            <w:tcW w:w="3118" w:type="dxa"/>
          </w:tcPr>
          <w:p w:rsidR="00577AB5" w:rsidRDefault="00577AB5">
            <w:pPr>
              <w:pStyle w:val="ConsPlusNormal"/>
            </w:pPr>
            <w:r>
              <w:t>г. Оренбург, ул. Аксакова, д. 16</w:t>
            </w:r>
          </w:p>
        </w:tc>
        <w:tc>
          <w:tcPr>
            <w:tcW w:w="1474" w:type="dxa"/>
          </w:tcPr>
          <w:p w:rsidR="00577AB5" w:rsidRDefault="00577AB5">
            <w:pPr>
              <w:pStyle w:val="ConsPlusNormal"/>
              <w:jc w:val="center"/>
            </w:pPr>
            <w:r>
              <w:t>1451,70</w:t>
            </w:r>
          </w:p>
        </w:tc>
        <w:tc>
          <w:tcPr>
            <w:tcW w:w="2551" w:type="dxa"/>
          </w:tcPr>
          <w:p w:rsidR="00577AB5" w:rsidRDefault="00577AB5">
            <w:pPr>
              <w:pStyle w:val="ConsPlusNormal"/>
              <w:jc w:val="center"/>
            </w:pPr>
            <w:r>
              <w:t>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4352402,96</w:t>
            </w:r>
          </w:p>
        </w:tc>
      </w:tr>
      <w:tr w:rsidR="00577AB5">
        <w:tc>
          <w:tcPr>
            <w:tcW w:w="794" w:type="dxa"/>
          </w:tcPr>
          <w:p w:rsidR="00577AB5" w:rsidRDefault="00577AB5">
            <w:pPr>
              <w:pStyle w:val="ConsPlusNormal"/>
              <w:jc w:val="center"/>
            </w:pPr>
            <w:r>
              <w:t>294.</w:t>
            </w:r>
          </w:p>
        </w:tc>
        <w:tc>
          <w:tcPr>
            <w:tcW w:w="3118" w:type="dxa"/>
          </w:tcPr>
          <w:p w:rsidR="00577AB5" w:rsidRDefault="00577AB5">
            <w:pPr>
              <w:pStyle w:val="ConsPlusNormal"/>
            </w:pPr>
            <w:r>
              <w:t xml:space="preserve">г. Оренбург, ул. Аксакова, д. </w:t>
            </w:r>
            <w:r>
              <w:lastRenderedPageBreak/>
              <w:t>20б</w:t>
            </w:r>
          </w:p>
        </w:tc>
        <w:tc>
          <w:tcPr>
            <w:tcW w:w="1474" w:type="dxa"/>
          </w:tcPr>
          <w:p w:rsidR="00577AB5" w:rsidRDefault="00577AB5">
            <w:pPr>
              <w:pStyle w:val="ConsPlusNormal"/>
              <w:jc w:val="center"/>
            </w:pPr>
            <w:r>
              <w:lastRenderedPageBreak/>
              <w:t>7121,90</w:t>
            </w:r>
          </w:p>
        </w:tc>
        <w:tc>
          <w:tcPr>
            <w:tcW w:w="2551" w:type="dxa"/>
          </w:tcPr>
          <w:p w:rsidR="00577AB5" w:rsidRDefault="00577AB5">
            <w:pPr>
              <w:pStyle w:val="ConsPlusNormal"/>
              <w:jc w:val="center"/>
            </w:pPr>
            <w:r>
              <w:t>190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3802729,81</w:t>
            </w:r>
          </w:p>
        </w:tc>
      </w:tr>
      <w:tr w:rsidR="00577AB5">
        <w:tc>
          <w:tcPr>
            <w:tcW w:w="794" w:type="dxa"/>
          </w:tcPr>
          <w:p w:rsidR="00577AB5" w:rsidRDefault="00577AB5">
            <w:pPr>
              <w:pStyle w:val="ConsPlusNormal"/>
              <w:jc w:val="center"/>
            </w:pPr>
            <w:r>
              <w:lastRenderedPageBreak/>
              <w:t>295.</w:t>
            </w:r>
          </w:p>
        </w:tc>
        <w:tc>
          <w:tcPr>
            <w:tcW w:w="3118" w:type="dxa"/>
          </w:tcPr>
          <w:p w:rsidR="00577AB5" w:rsidRDefault="00577AB5">
            <w:pPr>
              <w:pStyle w:val="ConsPlusNormal"/>
            </w:pPr>
            <w:r>
              <w:t>г. Оренбург, ул. Аксакова, д. 9</w:t>
            </w:r>
          </w:p>
        </w:tc>
        <w:tc>
          <w:tcPr>
            <w:tcW w:w="1474" w:type="dxa"/>
          </w:tcPr>
          <w:p w:rsidR="00577AB5" w:rsidRDefault="00577AB5">
            <w:pPr>
              <w:pStyle w:val="ConsPlusNormal"/>
              <w:jc w:val="center"/>
            </w:pPr>
            <w:r>
              <w:t>1664,40</w:t>
            </w:r>
          </w:p>
        </w:tc>
        <w:tc>
          <w:tcPr>
            <w:tcW w:w="2551" w:type="dxa"/>
          </w:tcPr>
          <w:p w:rsidR="00577AB5" w:rsidRDefault="00577AB5">
            <w:pPr>
              <w:pStyle w:val="ConsPlusNormal"/>
              <w:jc w:val="center"/>
            </w:pPr>
            <w:r>
              <w:t>53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5152247,61</w:t>
            </w:r>
          </w:p>
        </w:tc>
      </w:tr>
      <w:tr w:rsidR="00577AB5">
        <w:tc>
          <w:tcPr>
            <w:tcW w:w="794" w:type="dxa"/>
          </w:tcPr>
          <w:p w:rsidR="00577AB5" w:rsidRDefault="00577AB5">
            <w:pPr>
              <w:pStyle w:val="ConsPlusNormal"/>
              <w:jc w:val="center"/>
            </w:pPr>
            <w:r>
              <w:t>296.</w:t>
            </w:r>
          </w:p>
        </w:tc>
        <w:tc>
          <w:tcPr>
            <w:tcW w:w="3118" w:type="dxa"/>
          </w:tcPr>
          <w:p w:rsidR="00577AB5" w:rsidRDefault="00577AB5">
            <w:pPr>
              <w:pStyle w:val="ConsPlusNormal"/>
            </w:pPr>
            <w:r>
              <w:t>г. Оренбург, ул. Алтайская, д. 12б</w:t>
            </w:r>
          </w:p>
        </w:tc>
        <w:tc>
          <w:tcPr>
            <w:tcW w:w="1474" w:type="dxa"/>
          </w:tcPr>
          <w:p w:rsidR="00577AB5" w:rsidRDefault="00577AB5">
            <w:pPr>
              <w:pStyle w:val="ConsPlusNormal"/>
              <w:jc w:val="center"/>
            </w:pPr>
            <w:r>
              <w:t>2862,10</w:t>
            </w:r>
          </w:p>
        </w:tc>
        <w:tc>
          <w:tcPr>
            <w:tcW w:w="2551" w:type="dxa"/>
          </w:tcPr>
          <w:p w:rsidR="00577AB5" w:rsidRDefault="00577AB5">
            <w:pPr>
              <w:pStyle w:val="ConsPlusNormal"/>
              <w:jc w:val="center"/>
            </w:pPr>
            <w:r>
              <w:t>84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7678019,87</w:t>
            </w:r>
          </w:p>
        </w:tc>
      </w:tr>
      <w:tr w:rsidR="00577AB5">
        <w:tc>
          <w:tcPr>
            <w:tcW w:w="794" w:type="dxa"/>
          </w:tcPr>
          <w:p w:rsidR="00577AB5" w:rsidRDefault="00577AB5">
            <w:pPr>
              <w:pStyle w:val="ConsPlusNormal"/>
              <w:jc w:val="center"/>
            </w:pPr>
            <w:r>
              <w:t>297.</w:t>
            </w:r>
          </w:p>
        </w:tc>
        <w:tc>
          <w:tcPr>
            <w:tcW w:w="3118" w:type="dxa"/>
          </w:tcPr>
          <w:p w:rsidR="00577AB5" w:rsidRDefault="00577AB5">
            <w:pPr>
              <w:pStyle w:val="ConsPlusNormal"/>
            </w:pPr>
            <w:r>
              <w:t>г. Оренбург, ул. Алтайская, д. 2/1</w:t>
            </w:r>
          </w:p>
        </w:tc>
        <w:tc>
          <w:tcPr>
            <w:tcW w:w="1474" w:type="dxa"/>
          </w:tcPr>
          <w:p w:rsidR="00577AB5" w:rsidRDefault="00577AB5">
            <w:pPr>
              <w:pStyle w:val="ConsPlusNormal"/>
              <w:jc w:val="center"/>
            </w:pPr>
            <w:r>
              <w:t>17199,90</w:t>
            </w:r>
          </w:p>
        </w:tc>
        <w:tc>
          <w:tcPr>
            <w:tcW w:w="2551" w:type="dxa"/>
          </w:tcPr>
          <w:p w:rsidR="00577AB5" w:rsidRDefault="00577AB5">
            <w:pPr>
              <w:pStyle w:val="ConsPlusNormal"/>
              <w:jc w:val="center"/>
            </w:pPr>
            <w:r>
              <w:t>559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4127944,38</w:t>
            </w:r>
          </w:p>
        </w:tc>
      </w:tr>
      <w:tr w:rsidR="00577AB5">
        <w:tc>
          <w:tcPr>
            <w:tcW w:w="794" w:type="dxa"/>
          </w:tcPr>
          <w:p w:rsidR="00577AB5" w:rsidRDefault="00577AB5">
            <w:pPr>
              <w:pStyle w:val="ConsPlusNormal"/>
              <w:jc w:val="center"/>
            </w:pPr>
            <w:r>
              <w:t>298.</w:t>
            </w:r>
          </w:p>
        </w:tc>
        <w:tc>
          <w:tcPr>
            <w:tcW w:w="3118" w:type="dxa"/>
          </w:tcPr>
          <w:p w:rsidR="00577AB5" w:rsidRDefault="00577AB5">
            <w:pPr>
              <w:pStyle w:val="ConsPlusNormal"/>
            </w:pPr>
            <w:r>
              <w:t>г. Оренбург, ул. Амурская, д. 4/1</w:t>
            </w:r>
          </w:p>
        </w:tc>
        <w:tc>
          <w:tcPr>
            <w:tcW w:w="1474" w:type="dxa"/>
          </w:tcPr>
          <w:p w:rsidR="00577AB5" w:rsidRDefault="00577AB5">
            <w:pPr>
              <w:pStyle w:val="ConsPlusNormal"/>
              <w:jc w:val="center"/>
            </w:pPr>
            <w:r>
              <w:t>4195,60</w:t>
            </w:r>
          </w:p>
        </w:tc>
        <w:tc>
          <w:tcPr>
            <w:tcW w:w="2551" w:type="dxa"/>
          </w:tcPr>
          <w:p w:rsidR="00577AB5" w:rsidRDefault="00577AB5">
            <w:pPr>
              <w:pStyle w:val="ConsPlusNormal"/>
              <w:jc w:val="center"/>
            </w:pPr>
            <w:r>
              <w:t>127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5123549,54</w:t>
            </w:r>
          </w:p>
        </w:tc>
      </w:tr>
      <w:tr w:rsidR="00577AB5">
        <w:tc>
          <w:tcPr>
            <w:tcW w:w="794" w:type="dxa"/>
          </w:tcPr>
          <w:p w:rsidR="00577AB5" w:rsidRDefault="00577AB5">
            <w:pPr>
              <w:pStyle w:val="ConsPlusNormal"/>
              <w:jc w:val="center"/>
            </w:pPr>
            <w:r>
              <w:t>299.</w:t>
            </w:r>
          </w:p>
        </w:tc>
        <w:tc>
          <w:tcPr>
            <w:tcW w:w="3118" w:type="dxa"/>
          </w:tcPr>
          <w:p w:rsidR="00577AB5" w:rsidRDefault="00577AB5">
            <w:pPr>
              <w:pStyle w:val="ConsPlusNormal"/>
            </w:pPr>
            <w:r>
              <w:t>г. Оренбург, ул. Беляевская, д. 23</w:t>
            </w:r>
          </w:p>
        </w:tc>
        <w:tc>
          <w:tcPr>
            <w:tcW w:w="1474" w:type="dxa"/>
          </w:tcPr>
          <w:p w:rsidR="00577AB5" w:rsidRDefault="00577AB5">
            <w:pPr>
              <w:pStyle w:val="ConsPlusNormal"/>
              <w:jc w:val="center"/>
            </w:pPr>
            <w:r>
              <w:t>19263,10</w:t>
            </w:r>
          </w:p>
        </w:tc>
        <w:tc>
          <w:tcPr>
            <w:tcW w:w="2551" w:type="dxa"/>
          </w:tcPr>
          <w:p w:rsidR="00577AB5" w:rsidRDefault="00577AB5">
            <w:pPr>
              <w:pStyle w:val="ConsPlusNormal"/>
              <w:jc w:val="center"/>
            </w:pPr>
            <w:r>
              <w:t>578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19116008,93</w:t>
            </w:r>
          </w:p>
        </w:tc>
      </w:tr>
      <w:tr w:rsidR="00577AB5">
        <w:tc>
          <w:tcPr>
            <w:tcW w:w="794" w:type="dxa"/>
          </w:tcPr>
          <w:p w:rsidR="00577AB5" w:rsidRDefault="00577AB5">
            <w:pPr>
              <w:pStyle w:val="ConsPlusNormal"/>
              <w:jc w:val="center"/>
            </w:pPr>
            <w:r>
              <w:t>300.</w:t>
            </w:r>
          </w:p>
        </w:tc>
        <w:tc>
          <w:tcPr>
            <w:tcW w:w="3118" w:type="dxa"/>
          </w:tcPr>
          <w:p w:rsidR="00577AB5" w:rsidRDefault="00577AB5">
            <w:pPr>
              <w:pStyle w:val="ConsPlusNormal"/>
            </w:pPr>
            <w:r>
              <w:t>г. Оренбург, ул. Беляевская, д. 51а</w:t>
            </w:r>
          </w:p>
        </w:tc>
        <w:tc>
          <w:tcPr>
            <w:tcW w:w="1474" w:type="dxa"/>
          </w:tcPr>
          <w:p w:rsidR="00577AB5" w:rsidRDefault="00577AB5">
            <w:pPr>
              <w:pStyle w:val="ConsPlusNormal"/>
              <w:jc w:val="center"/>
            </w:pPr>
            <w:r>
              <w:t>4487,60</w:t>
            </w:r>
          </w:p>
        </w:tc>
        <w:tc>
          <w:tcPr>
            <w:tcW w:w="2551" w:type="dxa"/>
          </w:tcPr>
          <w:p w:rsidR="00577AB5" w:rsidRDefault="00577AB5">
            <w:pPr>
              <w:pStyle w:val="ConsPlusNormal"/>
              <w:jc w:val="center"/>
            </w:pPr>
            <w:r>
              <w:t>146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5692236,87</w:t>
            </w:r>
          </w:p>
        </w:tc>
      </w:tr>
      <w:tr w:rsidR="00577AB5">
        <w:tc>
          <w:tcPr>
            <w:tcW w:w="794" w:type="dxa"/>
          </w:tcPr>
          <w:p w:rsidR="00577AB5" w:rsidRDefault="00577AB5">
            <w:pPr>
              <w:pStyle w:val="ConsPlusNormal"/>
              <w:jc w:val="center"/>
            </w:pPr>
            <w:r>
              <w:t>301.</w:t>
            </w:r>
          </w:p>
        </w:tc>
        <w:tc>
          <w:tcPr>
            <w:tcW w:w="3118" w:type="dxa"/>
          </w:tcPr>
          <w:p w:rsidR="00577AB5" w:rsidRDefault="00577AB5">
            <w:pPr>
              <w:pStyle w:val="ConsPlusNormal"/>
            </w:pPr>
            <w:r>
              <w:t>г. Оренбург, ул. Беляевская, д. 61</w:t>
            </w:r>
          </w:p>
        </w:tc>
        <w:tc>
          <w:tcPr>
            <w:tcW w:w="1474" w:type="dxa"/>
          </w:tcPr>
          <w:p w:rsidR="00577AB5" w:rsidRDefault="00577AB5">
            <w:pPr>
              <w:pStyle w:val="ConsPlusNormal"/>
              <w:jc w:val="center"/>
            </w:pPr>
            <w:r>
              <w:t>5982,50</w:t>
            </w:r>
          </w:p>
        </w:tc>
        <w:tc>
          <w:tcPr>
            <w:tcW w:w="2551" w:type="dxa"/>
          </w:tcPr>
          <w:p w:rsidR="00577AB5" w:rsidRDefault="00577AB5">
            <w:pPr>
              <w:pStyle w:val="ConsPlusNormal"/>
              <w:jc w:val="center"/>
            </w:pPr>
            <w:r>
              <w:t>188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5846025,39</w:t>
            </w:r>
          </w:p>
        </w:tc>
      </w:tr>
      <w:tr w:rsidR="00577AB5">
        <w:tc>
          <w:tcPr>
            <w:tcW w:w="794" w:type="dxa"/>
          </w:tcPr>
          <w:p w:rsidR="00577AB5" w:rsidRDefault="00577AB5">
            <w:pPr>
              <w:pStyle w:val="ConsPlusNormal"/>
              <w:jc w:val="center"/>
            </w:pPr>
            <w:r>
              <w:t>302.</w:t>
            </w:r>
          </w:p>
        </w:tc>
        <w:tc>
          <w:tcPr>
            <w:tcW w:w="3118" w:type="dxa"/>
          </w:tcPr>
          <w:p w:rsidR="00577AB5" w:rsidRDefault="00577AB5">
            <w:pPr>
              <w:pStyle w:val="ConsPlusNormal"/>
            </w:pPr>
            <w:r>
              <w:t>г. Оренбург, ул. Богдана Хмельницкого, д. 1</w:t>
            </w:r>
          </w:p>
        </w:tc>
        <w:tc>
          <w:tcPr>
            <w:tcW w:w="1474" w:type="dxa"/>
          </w:tcPr>
          <w:p w:rsidR="00577AB5" w:rsidRDefault="00577AB5">
            <w:pPr>
              <w:pStyle w:val="ConsPlusNormal"/>
              <w:jc w:val="center"/>
            </w:pPr>
            <w:r>
              <w:t>3477,00</w:t>
            </w:r>
          </w:p>
        </w:tc>
        <w:tc>
          <w:tcPr>
            <w:tcW w:w="2551" w:type="dxa"/>
          </w:tcPr>
          <w:p w:rsidR="00577AB5" w:rsidRDefault="00577AB5">
            <w:pPr>
              <w:pStyle w:val="ConsPlusNormal"/>
              <w:jc w:val="center"/>
            </w:pPr>
            <w:r>
              <w:t>113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31135638,00</w:t>
            </w:r>
          </w:p>
        </w:tc>
      </w:tr>
      <w:tr w:rsidR="00577AB5">
        <w:tc>
          <w:tcPr>
            <w:tcW w:w="794" w:type="dxa"/>
          </w:tcPr>
          <w:p w:rsidR="00577AB5" w:rsidRDefault="00577AB5">
            <w:pPr>
              <w:pStyle w:val="ConsPlusNormal"/>
              <w:jc w:val="center"/>
            </w:pPr>
            <w:r>
              <w:t>303.</w:t>
            </w:r>
          </w:p>
        </w:tc>
        <w:tc>
          <w:tcPr>
            <w:tcW w:w="3118" w:type="dxa"/>
          </w:tcPr>
          <w:p w:rsidR="00577AB5" w:rsidRDefault="00577AB5">
            <w:pPr>
              <w:pStyle w:val="ConsPlusNormal"/>
            </w:pPr>
            <w:r>
              <w:t>г. Оренбург, ул. Богдана Хмельницкого, д. 1а</w:t>
            </w:r>
          </w:p>
        </w:tc>
        <w:tc>
          <w:tcPr>
            <w:tcW w:w="1474" w:type="dxa"/>
          </w:tcPr>
          <w:p w:rsidR="00577AB5" w:rsidRDefault="00577AB5">
            <w:pPr>
              <w:pStyle w:val="ConsPlusNormal"/>
              <w:jc w:val="center"/>
            </w:pPr>
            <w:r>
              <w:t>3113,70</w:t>
            </w:r>
          </w:p>
        </w:tc>
        <w:tc>
          <w:tcPr>
            <w:tcW w:w="2551" w:type="dxa"/>
          </w:tcPr>
          <w:p w:rsidR="00577AB5" w:rsidRDefault="00577AB5">
            <w:pPr>
              <w:pStyle w:val="ConsPlusNormal"/>
              <w:jc w:val="center"/>
            </w:pPr>
            <w:r>
              <w:t>97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25201619,00</w:t>
            </w:r>
          </w:p>
        </w:tc>
      </w:tr>
      <w:tr w:rsidR="00577AB5">
        <w:tc>
          <w:tcPr>
            <w:tcW w:w="794" w:type="dxa"/>
          </w:tcPr>
          <w:p w:rsidR="00577AB5" w:rsidRDefault="00577AB5">
            <w:pPr>
              <w:pStyle w:val="ConsPlusNormal"/>
              <w:jc w:val="center"/>
            </w:pPr>
            <w:r>
              <w:t>304.</w:t>
            </w:r>
          </w:p>
        </w:tc>
        <w:tc>
          <w:tcPr>
            <w:tcW w:w="3118" w:type="dxa"/>
          </w:tcPr>
          <w:p w:rsidR="00577AB5" w:rsidRDefault="00577AB5">
            <w:pPr>
              <w:pStyle w:val="ConsPlusNormal"/>
            </w:pPr>
            <w:r>
              <w:t>г. Оренбург, ул. Богдана Хмельницкого, д. 2</w:t>
            </w:r>
          </w:p>
        </w:tc>
        <w:tc>
          <w:tcPr>
            <w:tcW w:w="1474" w:type="dxa"/>
          </w:tcPr>
          <w:p w:rsidR="00577AB5" w:rsidRDefault="00577AB5">
            <w:pPr>
              <w:pStyle w:val="ConsPlusNormal"/>
              <w:jc w:val="center"/>
            </w:pPr>
            <w:r>
              <w:t>3166,40</w:t>
            </w:r>
          </w:p>
        </w:tc>
        <w:tc>
          <w:tcPr>
            <w:tcW w:w="2551" w:type="dxa"/>
          </w:tcPr>
          <w:p w:rsidR="00577AB5" w:rsidRDefault="00577AB5">
            <w:pPr>
              <w:pStyle w:val="ConsPlusNormal"/>
              <w:jc w:val="center"/>
            </w:pPr>
            <w:r>
              <w:t>51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25543123,00</w:t>
            </w:r>
          </w:p>
        </w:tc>
      </w:tr>
      <w:tr w:rsidR="00577AB5">
        <w:tc>
          <w:tcPr>
            <w:tcW w:w="794" w:type="dxa"/>
          </w:tcPr>
          <w:p w:rsidR="00577AB5" w:rsidRDefault="00577AB5">
            <w:pPr>
              <w:pStyle w:val="ConsPlusNormal"/>
              <w:jc w:val="center"/>
            </w:pPr>
            <w:r>
              <w:t>305.</w:t>
            </w:r>
          </w:p>
        </w:tc>
        <w:tc>
          <w:tcPr>
            <w:tcW w:w="3118" w:type="dxa"/>
          </w:tcPr>
          <w:p w:rsidR="00577AB5" w:rsidRDefault="00577AB5">
            <w:pPr>
              <w:pStyle w:val="ConsPlusNormal"/>
            </w:pPr>
            <w:r>
              <w:t>г. Оренбург, ул. Богдана Хмельницкого, д. 3</w:t>
            </w:r>
          </w:p>
        </w:tc>
        <w:tc>
          <w:tcPr>
            <w:tcW w:w="1474" w:type="dxa"/>
          </w:tcPr>
          <w:p w:rsidR="00577AB5" w:rsidRDefault="00577AB5">
            <w:pPr>
              <w:pStyle w:val="ConsPlusNormal"/>
              <w:jc w:val="center"/>
            </w:pPr>
            <w:r>
              <w:t>1756,70</w:t>
            </w:r>
          </w:p>
        </w:tc>
        <w:tc>
          <w:tcPr>
            <w:tcW w:w="2551" w:type="dxa"/>
          </w:tcPr>
          <w:p w:rsidR="00577AB5" w:rsidRDefault="00577AB5">
            <w:pPr>
              <w:pStyle w:val="ConsPlusNormal"/>
              <w:jc w:val="center"/>
            </w:pPr>
            <w:r>
              <w:t>99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28530504,00</w:t>
            </w:r>
          </w:p>
        </w:tc>
      </w:tr>
      <w:tr w:rsidR="00577AB5">
        <w:tc>
          <w:tcPr>
            <w:tcW w:w="794" w:type="dxa"/>
          </w:tcPr>
          <w:p w:rsidR="00577AB5" w:rsidRDefault="00577AB5">
            <w:pPr>
              <w:pStyle w:val="ConsPlusNormal"/>
              <w:jc w:val="center"/>
            </w:pPr>
            <w:r>
              <w:t>306.</w:t>
            </w:r>
          </w:p>
        </w:tc>
        <w:tc>
          <w:tcPr>
            <w:tcW w:w="3118" w:type="dxa"/>
          </w:tcPr>
          <w:p w:rsidR="00577AB5" w:rsidRDefault="00577AB5">
            <w:pPr>
              <w:pStyle w:val="ConsPlusNormal"/>
            </w:pPr>
            <w:r>
              <w:t>г. Оренбург, ул. Богдана Хмельницкого, д. 4</w:t>
            </w:r>
          </w:p>
        </w:tc>
        <w:tc>
          <w:tcPr>
            <w:tcW w:w="1474" w:type="dxa"/>
          </w:tcPr>
          <w:p w:rsidR="00577AB5" w:rsidRDefault="00577AB5">
            <w:pPr>
              <w:pStyle w:val="ConsPlusNormal"/>
              <w:jc w:val="center"/>
            </w:pPr>
            <w:r>
              <w:t>1915,90</w:t>
            </w:r>
          </w:p>
        </w:tc>
        <w:tc>
          <w:tcPr>
            <w:tcW w:w="2551" w:type="dxa"/>
          </w:tcPr>
          <w:p w:rsidR="00577AB5" w:rsidRDefault="00577AB5">
            <w:pPr>
              <w:pStyle w:val="ConsPlusNormal"/>
              <w:jc w:val="center"/>
            </w:pPr>
            <w:r>
              <w:t>106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23900473,00</w:t>
            </w:r>
          </w:p>
        </w:tc>
      </w:tr>
      <w:tr w:rsidR="00577AB5">
        <w:tc>
          <w:tcPr>
            <w:tcW w:w="794" w:type="dxa"/>
          </w:tcPr>
          <w:p w:rsidR="00577AB5" w:rsidRDefault="00577AB5">
            <w:pPr>
              <w:pStyle w:val="ConsPlusNormal"/>
              <w:jc w:val="center"/>
            </w:pPr>
            <w:r>
              <w:lastRenderedPageBreak/>
              <w:t>307.</w:t>
            </w:r>
          </w:p>
        </w:tc>
        <w:tc>
          <w:tcPr>
            <w:tcW w:w="3118" w:type="dxa"/>
          </w:tcPr>
          <w:p w:rsidR="00577AB5" w:rsidRDefault="00577AB5">
            <w:pPr>
              <w:pStyle w:val="ConsPlusNormal"/>
            </w:pPr>
            <w:r>
              <w:t>г. Оренбург, ул. Богдана Хмельницкого, д. 5</w:t>
            </w:r>
          </w:p>
        </w:tc>
        <w:tc>
          <w:tcPr>
            <w:tcW w:w="1474" w:type="dxa"/>
          </w:tcPr>
          <w:p w:rsidR="00577AB5" w:rsidRDefault="00577AB5">
            <w:pPr>
              <w:pStyle w:val="ConsPlusNormal"/>
              <w:jc w:val="center"/>
            </w:pPr>
            <w:r>
              <w:t>4530,50</w:t>
            </w:r>
          </w:p>
        </w:tc>
        <w:tc>
          <w:tcPr>
            <w:tcW w:w="2551" w:type="dxa"/>
          </w:tcPr>
          <w:p w:rsidR="00577AB5" w:rsidRDefault="00577AB5">
            <w:pPr>
              <w:pStyle w:val="ConsPlusNormal"/>
              <w:jc w:val="center"/>
            </w:pPr>
            <w:r>
              <w:t>138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32449670,00</w:t>
            </w:r>
          </w:p>
        </w:tc>
      </w:tr>
      <w:tr w:rsidR="00577AB5">
        <w:tc>
          <w:tcPr>
            <w:tcW w:w="794" w:type="dxa"/>
          </w:tcPr>
          <w:p w:rsidR="00577AB5" w:rsidRDefault="00577AB5">
            <w:pPr>
              <w:pStyle w:val="ConsPlusNormal"/>
              <w:jc w:val="center"/>
            </w:pPr>
            <w:r>
              <w:t>308.</w:t>
            </w:r>
          </w:p>
        </w:tc>
        <w:tc>
          <w:tcPr>
            <w:tcW w:w="3118" w:type="dxa"/>
          </w:tcPr>
          <w:p w:rsidR="00577AB5" w:rsidRDefault="00577AB5">
            <w:pPr>
              <w:pStyle w:val="ConsPlusNormal"/>
            </w:pPr>
            <w:r>
              <w:t>г. Оренбург, ул. Богдана Хмельницкого, д. 6</w:t>
            </w:r>
          </w:p>
        </w:tc>
        <w:tc>
          <w:tcPr>
            <w:tcW w:w="1474" w:type="dxa"/>
          </w:tcPr>
          <w:p w:rsidR="00577AB5" w:rsidRDefault="00577AB5">
            <w:pPr>
              <w:pStyle w:val="ConsPlusNormal"/>
              <w:jc w:val="center"/>
            </w:pPr>
            <w:r>
              <w:t>3755,70</w:t>
            </w:r>
          </w:p>
        </w:tc>
        <w:tc>
          <w:tcPr>
            <w:tcW w:w="2551" w:type="dxa"/>
          </w:tcPr>
          <w:p w:rsidR="00577AB5" w:rsidRDefault="00577AB5">
            <w:pPr>
              <w:pStyle w:val="ConsPlusNormal"/>
              <w:jc w:val="center"/>
            </w:pPr>
            <w:r>
              <w:t>135</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18490653,65</w:t>
            </w:r>
          </w:p>
        </w:tc>
      </w:tr>
      <w:tr w:rsidR="00577AB5">
        <w:tc>
          <w:tcPr>
            <w:tcW w:w="794" w:type="dxa"/>
          </w:tcPr>
          <w:p w:rsidR="00577AB5" w:rsidRDefault="00577AB5">
            <w:pPr>
              <w:pStyle w:val="ConsPlusNormal"/>
              <w:jc w:val="center"/>
            </w:pPr>
            <w:r>
              <w:t>309.</w:t>
            </w:r>
          </w:p>
        </w:tc>
        <w:tc>
          <w:tcPr>
            <w:tcW w:w="3118" w:type="dxa"/>
          </w:tcPr>
          <w:p w:rsidR="00577AB5" w:rsidRDefault="00577AB5">
            <w:pPr>
              <w:pStyle w:val="ConsPlusNormal"/>
            </w:pPr>
            <w:r>
              <w:t>г. Оренбург, ул. Братская, д. 7</w:t>
            </w:r>
          </w:p>
        </w:tc>
        <w:tc>
          <w:tcPr>
            <w:tcW w:w="1474" w:type="dxa"/>
          </w:tcPr>
          <w:p w:rsidR="00577AB5" w:rsidRDefault="00577AB5">
            <w:pPr>
              <w:pStyle w:val="ConsPlusNormal"/>
              <w:jc w:val="center"/>
            </w:pPr>
            <w:r>
              <w:t>7100,00</w:t>
            </w:r>
          </w:p>
        </w:tc>
        <w:tc>
          <w:tcPr>
            <w:tcW w:w="2551" w:type="dxa"/>
          </w:tcPr>
          <w:p w:rsidR="00577AB5" w:rsidRDefault="00577AB5">
            <w:pPr>
              <w:pStyle w:val="ConsPlusNormal"/>
              <w:jc w:val="center"/>
            </w:pPr>
            <w:r>
              <w:t>195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5974157,98</w:t>
            </w:r>
          </w:p>
        </w:tc>
      </w:tr>
      <w:tr w:rsidR="00577AB5">
        <w:tc>
          <w:tcPr>
            <w:tcW w:w="794" w:type="dxa"/>
          </w:tcPr>
          <w:p w:rsidR="00577AB5" w:rsidRDefault="00577AB5">
            <w:pPr>
              <w:pStyle w:val="ConsPlusNormal"/>
              <w:jc w:val="center"/>
            </w:pPr>
            <w:r>
              <w:t>310.</w:t>
            </w:r>
          </w:p>
        </w:tc>
        <w:tc>
          <w:tcPr>
            <w:tcW w:w="3118" w:type="dxa"/>
          </w:tcPr>
          <w:p w:rsidR="00577AB5" w:rsidRDefault="00577AB5">
            <w:pPr>
              <w:pStyle w:val="ConsPlusNormal"/>
            </w:pPr>
            <w:r>
              <w:t>г. Оренбург, ул. Братьев Башиловых, д. 13а</w:t>
            </w:r>
          </w:p>
        </w:tc>
        <w:tc>
          <w:tcPr>
            <w:tcW w:w="1474" w:type="dxa"/>
          </w:tcPr>
          <w:p w:rsidR="00577AB5" w:rsidRDefault="00577AB5">
            <w:pPr>
              <w:pStyle w:val="ConsPlusNormal"/>
              <w:jc w:val="center"/>
            </w:pPr>
            <w:r>
              <w:t>766,80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3595089,75</w:t>
            </w:r>
          </w:p>
        </w:tc>
      </w:tr>
      <w:tr w:rsidR="00577AB5">
        <w:tc>
          <w:tcPr>
            <w:tcW w:w="794" w:type="dxa"/>
          </w:tcPr>
          <w:p w:rsidR="00577AB5" w:rsidRDefault="00577AB5">
            <w:pPr>
              <w:pStyle w:val="ConsPlusNormal"/>
              <w:jc w:val="center"/>
            </w:pPr>
            <w:r>
              <w:t>311.</w:t>
            </w:r>
          </w:p>
        </w:tc>
        <w:tc>
          <w:tcPr>
            <w:tcW w:w="3118" w:type="dxa"/>
          </w:tcPr>
          <w:p w:rsidR="00577AB5" w:rsidRDefault="00577AB5">
            <w:pPr>
              <w:pStyle w:val="ConsPlusNormal"/>
            </w:pPr>
            <w:r>
              <w:t>г. Оренбург, ул. Братьев Башиловых, д. 3</w:t>
            </w:r>
          </w:p>
        </w:tc>
        <w:tc>
          <w:tcPr>
            <w:tcW w:w="1474" w:type="dxa"/>
          </w:tcPr>
          <w:p w:rsidR="00577AB5" w:rsidRDefault="00577AB5">
            <w:pPr>
              <w:pStyle w:val="ConsPlusNormal"/>
              <w:jc w:val="center"/>
            </w:pPr>
            <w:r>
              <w:t>3914,60</w:t>
            </w:r>
          </w:p>
        </w:tc>
        <w:tc>
          <w:tcPr>
            <w:tcW w:w="2551" w:type="dxa"/>
          </w:tcPr>
          <w:p w:rsidR="00577AB5" w:rsidRDefault="00577AB5">
            <w:pPr>
              <w:pStyle w:val="ConsPlusNormal"/>
              <w:jc w:val="center"/>
            </w:pPr>
            <w:r>
              <w:t>135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6303396,46</w:t>
            </w:r>
          </w:p>
        </w:tc>
      </w:tr>
      <w:tr w:rsidR="00577AB5">
        <w:tc>
          <w:tcPr>
            <w:tcW w:w="794" w:type="dxa"/>
          </w:tcPr>
          <w:p w:rsidR="00577AB5" w:rsidRDefault="00577AB5">
            <w:pPr>
              <w:pStyle w:val="ConsPlusNormal"/>
              <w:jc w:val="center"/>
            </w:pPr>
            <w:r>
              <w:t>312.</w:t>
            </w:r>
          </w:p>
        </w:tc>
        <w:tc>
          <w:tcPr>
            <w:tcW w:w="3118" w:type="dxa"/>
          </w:tcPr>
          <w:p w:rsidR="00577AB5" w:rsidRDefault="00577AB5">
            <w:pPr>
              <w:pStyle w:val="ConsPlusNormal"/>
            </w:pPr>
            <w:r>
              <w:t>г. Оренбург, ул. Братьев Башиловых, д. 6</w:t>
            </w:r>
          </w:p>
        </w:tc>
        <w:tc>
          <w:tcPr>
            <w:tcW w:w="1474" w:type="dxa"/>
          </w:tcPr>
          <w:p w:rsidR="00577AB5" w:rsidRDefault="00577AB5">
            <w:pPr>
              <w:pStyle w:val="ConsPlusNormal"/>
              <w:jc w:val="center"/>
            </w:pPr>
            <w:r>
              <w:t>3092,90</w:t>
            </w:r>
          </w:p>
        </w:tc>
        <w:tc>
          <w:tcPr>
            <w:tcW w:w="2551" w:type="dxa"/>
          </w:tcPr>
          <w:p w:rsidR="00577AB5" w:rsidRDefault="00577AB5">
            <w:pPr>
              <w:pStyle w:val="ConsPlusNormal"/>
              <w:jc w:val="center"/>
            </w:pPr>
            <w:r>
              <w:t>107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9951132,90</w:t>
            </w:r>
          </w:p>
        </w:tc>
      </w:tr>
      <w:tr w:rsidR="00577AB5">
        <w:tc>
          <w:tcPr>
            <w:tcW w:w="794" w:type="dxa"/>
          </w:tcPr>
          <w:p w:rsidR="00577AB5" w:rsidRDefault="00577AB5">
            <w:pPr>
              <w:pStyle w:val="ConsPlusNormal"/>
              <w:jc w:val="center"/>
            </w:pPr>
            <w:r>
              <w:t>313.</w:t>
            </w:r>
          </w:p>
        </w:tc>
        <w:tc>
          <w:tcPr>
            <w:tcW w:w="3118" w:type="dxa"/>
          </w:tcPr>
          <w:p w:rsidR="00577AB5" w:rsidRDefault="00577AB5">
            <w:pPr>
              <w:pStyle w:val="ConsPlusNormal"/>
            </w:pPr>
            <w:r>
              <w:t>г. Оренбург, ул. Братьев Башиловых, д. 7</w:t>
            </w:r>
          </w:p>
        </w:tc>
        <w:tc>
          <w:tcPr>
            <w:tcW w:w="1474" w:type="dxa"/>
          </w:tcPr>
          <w:p w:rsidR="00577AB5" w:rsidRDefault="00577AB5">
            <w:pPr>
              <w:pStyle w:val="ConsPlusNormal"/>
              <w:jc w:val="center"/>
            </w:pPr>
            <w:r>
              <w:t>1244,70</w:t>
            </w:r>
          </w:p>
        </w:tc>
        <w:tc>
          <w:tcPr>
            <w:tcW w:w="2551" w:type="dxa"/>
          </w:tcPr>
          <w:p w:rsidR="00577AB5" w:rsidRDefault="00577AB5">
            <w:pPr>
              <w:pStyle w:val="ConsPlusNormal"/>
              <w:jc w:val="center"/>
            </w:pPr>
            <w:r>
              <w:t>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1942289,75</w:t>
            </w:r>
          </w:p>
        </w:tc>
      </w:tr>
      <w:tr w:rsidR="00577AB5">
        <w:tc>
          <w:tcPr>
            <w:tcW w:w="794" w:type="dxa"/>
          </w:tcPr>
          <w:p w:rsidR="00577AB5" w:rsidRDefault="00577AB5">
            <w:pPr>
              <w:pStyle w:val="ConsPlusNormal"/>
              <w:jc w:val="center"/>
            </w:pPr>
            <w:r>
              <w:t>314.</w:t>
            </w:r>
          </w:p>
        </w:tc>
        <w:tc>
          <w:tcPr>
            <w:tcW w:w="3118" w:type="dxa"/>
          </w:tcPr>
          <w:p w:rsidR="00577AB5" w:rsidRDefault="00577AB5">
            <w:pPr>
              <w:pStyle w:val="ConsPlusNormal"/>
            </w:pPr>
            <w:r>
              <w:t>г. Оренбург, ул. Братьев Башиловых, д. 9</w:t>
            </w:r>
          </w:p>
        </w:tc>
        <w:tc>
          <w:tcPr>
            <w:tcW w:w="1474" w:type="dxa"/>
          </w:tcPr>
          <w:p w:rsidR="00577AB5" w:rsidRDefault="00577AB5">
            <w:pPr>
              <w:pStyle w:val="ConsPlusNormal"/>
              <w:jc w:val="center"/>
            </w:pPr>
            <w:r>
              <w:t>3256,50</w:t>
            </w:r>
          </w:p>
        </w:tc>
        <w:tc>
          <w:tcPr>
            <w:tcW w:w="2551" w:type="dxa"/>
          </w:tcPr>
          <w:p w:rsidR="00577AB5" w:rsidRDefault="00577AB5">
            <w:pPr>
              <w:pStyle w:val="ConsPlusNormal"/>
              <w:jc w:val="center"/>
            </w:pPr>
            <w:r>
              <w:t>128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6485829,05</w:t>
            </w:r>
          </w:p>
        </w:tc>
      </w:tr>
      <w:tr w:rsidR="00577AB5">
        <w:tc>
          <w:tcPr>
            <w:tcW w:w="794" w:type="dxa"/>
          </w:tcPr>
          <w:p w:rsidR="00577AB5" w:rsidRDefault="00577AB5">
            <w:pPr>
              <w:pStyle w:val="ConsPlusNormal"/>
              <w:jc w:val="center"/>
            </w:pPr>
            <w:r>
              <w:t>315.</w:t>
            </w:r>
          </w:p>
        </w:tc>
        <w:tc>
          <w:tcPr>
            <w:tcW w:w="3118" w:type="dxa"/>
          </w:tcPr>
          <w:p w:rsidR="00577AB5" w:rsidRDefault="00577AB5">
            <w:pPr>
              <w:pStyle w:val="ConsPlusNormal"/>
            </w:pPr>
            <w:r>
              <w:t>г. Оренбург, ул. Брестская, д. 10/1</w:t>
            </w:r>
          </w:p>
        </w:tc>
        <w:tc>
          <w:tcPr>
            <w:tcW w:w="1474" w:type="dxa"/>
          </w:tcPr>
          <w:p w:rsidR="00577AB5" w:rsidRDefault="00577AB5">
            <w:pPr>
              <w:pStyle w:val="ConsPlusNormal"/>
              <w:jc w:val="center"/>
            </w:pPr>
            <w:r>
              <w:t>6812,40</w:t>
            </w:r>
          </w:p>
        </w:tc>
        <w:tc>
          <w:tcPr>
            <w:tcW w:w="2551" w:type="dxa"/>
          </w:tcPr>
          <w:p w:rsidR="00577AB5" w:rsidRDefault="00577AB5">
            <w:pPr>
              <w:pStyle w:val="ConsPlusNormal"/>
              <w:jc w:val="center"/>
            </w:pPr>
            <w:r>
              <w:t>188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6095353,22</w:t>
            </w:r>
          </w:p>
        </w:tc>
      </w:tr>
      <w:tr w:rsidR="00577AB5">
        <w:tc>
          <w:tcPr>
            <w:tcW w:w="794" w:type="dxa"/>
          </w:tcPr>
          <w:p w:rsidR="00577AB5" w:rsidRDefault="00577AB5">
            <w:pPr>
              <w:pStyle w:val="ConsPlusNormal"/>
              <w:jc w:val="center"/>
            </w:pPr>
            <w:r>
              <w:t>316.</w:t>
            </w:r>
          </w:p>
        </w:tc>
        <w:tc>
          <w:tcPr>
            <w:tcW w:w="3118" w:type="dxa"/>
          </w:tcPr>
          <w:p w:rsidR="00577AB5" w:rsidRDefault="00577AB5">
            <w:pPr>
              <w:pStyle w:val="ConsPlusNormal"/>
            </w:pPr>
            <w:r>
              <w:t>г. Оренбург, ул. Брестская, д. 2/1</w:t>
            </w:r>
          </w:p>
        </w:tc>
        <w:tc>
          <w:tcPr>
            <w:tcW w:w="1474" w:type="dxa"/>
          </w:tcPr>
          <w:p w:rsidR="00577AB5" w:rsidRDefault="00577AB5">
            <w:pPr>
              <w:pStyle w:val="ConsPlusNormal"/>
              <w:jc w:val="center"/>
            </w:pPr>
            <w:r>
              <w:t>6773,30</w:t>
            </w:r>
          </w:p>
        </w:tc>
        <w:tc>
          <w:tcPr>
            <w:tcW w:w="2551" w:type="dxa"/>
          </w:tcPr>
          <w:p w:rsidR="00577AB5" w:rsidRDefault="00577AB5">
            <w:pPr>
              <w:pStyle w:val="ConsPlusNormal"/>
              <w:jc w:val="center"/>
            </w:pPr>
            <w:r>
              <w:t>188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1304752,29</w:t>
            </w:r>
          </w:p>
        </w:tc>
      </w:tr>
      <w:tr w:rsidR="00577AB5">
        <w:tc>
          <w:tcPr>
            <w:tcW w:w="794" w:type="dxa"/>
          </w:tcPr>
          <w:p w:rsidR="00577AB5" w:rsidRDefault="00577AB5">
            <w:pPr>
              <w:pStyle w:val="ConsPlusNormal"/>
              <w:jc w:val="center"/>
            </w:pPr>
            <w:r>
              <w:t>317.</w:t>
            </w:r>
          </w:p>
        </w:tc>
        <w:tc>
          <w:tcPr>
            <w:tcW w:w="3118" w:type="dxa"/>
          </w:tcPr>
          <w:p w:rsidR="00577AB5" w:rsidRDefault="00577AB5">
            <w:pPr>
              <w:pStyle w:val="ConsPlusNormal"/>
            </w:pPr>
            <w:r>
              <w:t>г. Оренбург, ул. Брестская, д. 20</w:t>
            </w:r>
          </w:p>
        </w:tc>
        <w:tc>
          <w:tcPr>
            <w:tcW w:w="1474" w:type="dxa"/>
          </w:tcPr>
          <w:p w:rsidR="00577AB5" w:rsidRDefault="00577AB5">
            <w:pPr>
              <w:pStyle w:val="ConsPlusNormal"/>
              <w:jc w:val="center"/>
            </w:pPr>
            <w:r>
              <w:t>4999,90</w:t>
            </w:r>
          </w:p>
        </w:tc>
        <w:tc>
          <w:tcPr>
            <w:tcW w:w="2551" w:type="dxa"/>
          </w:tcPr>
          <w:p w:rsidR="00577AB5" w:rsidRDefault="00577AB5">
            <w:pPr>
              <w:pStyle w:val="ConsPlusNormal"/>
              <w:jc w:val="center"/>
            </w:pPr>
            <w:r>
              <w:t>144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3903360,59</w:t>
            </w:r>
          </w:p>
        </w:tc>
      </w:tr>
      <w:tr w:rsidR="00577AB5">
        <w:tc>
          <w:tcPr>
            <w:tcW w:w="794" w:type="dxa"/>
          </w:tcPr>
          <w:p w:rsidR="00577AB5" w:rsidRDefault="00577AB5">
            <w:pPr>
              <w:pStyle w:val="ConsPlusNormal"/>
              <w:jc w:val="center"/>
            </w:pPr>
            <w:r>
              <w:t>318.</w:t>
            </w:r>
          </w:p>
        </w:tc>
        <w:tc>
          <w:tcPr>
            <w:tcW w:w="3118" w:type="dxa"/>
          </w:tcPr>
          <w:p w:rsidR="00577AB5" w:rsidRDefault="00577AB5">
            <w:pPr>
              <w:pStyle w:val="ConsPlusNormal"/>
            </w:pPr>
            <w:r>
              <w:t>г. Оренбург, ул. Брестская, д. 26</w:t>
            </w:r>
          </w:p>
        </w:tc>
        <w:tc>
          <w:tcPr>
            <w:tcW w:w="1474" w:type="dxa"/>
          </w:tcPr>
          <w:p w:rsidR="00577AB5" w:rsidRDefault="00577AB5">
            <w:pPr>
              <w:pStyle w:val="ConsPlusNormal"/>
              <w:jc w:val="center"/>
            </w:pPr>
            <w:r>
              <w:t>9119,30</w:t>
            </w:r>
          </w:p>
        </w:tc>
        <w:tc>
          <w:tcPr>
            <w:tcW w:w="2551" w:type="dxa"/>
          </w:tcPr>
          <w:p w:rsidR="00577AB5" w:rsidRDefault="00577AB5">
            <w:pPr>
              <w:pStyle w:val="ConsPlusNormal"/>
              <w:jc w:val="center"/>
            </w:pPr>
            <w:r>
              <w:t>346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1960000,00</w:t>
            </w:r>
          </w:p>
        </w:tc>
      </w:tr>
      <w:tr w:rsidR="00577AB5">
        <w:tc>
          <w:tcPr>
            <w:tcW w:w="794" w:type="dxa"/>
          </w:tcPr>
          <w:p w:rsidR="00577AB5" w:rsidRDefault="00577AB5">
            <w:pPr>
              <w:pStyle w:val="ConsPlusNormal"/>
              <w:jc w:val="center"/>
            </w:pPr>
            <w:r>
              <w:t>319.</w:t>
            </w:r>
          </w:p>
        </w:tc>
        <w:tc>
          <w:tcPr>
            <w:tcW w:w="3118" w:type="dxa"/>
          </w:tcPr>
          <w:p w:rsidR="00577AB5" w:rsidRDefault="00577AB5">
            <w:pPr>
              <w:pStyle w:val="ConsPlusNormal"/>
            </w:pPr>
            <w:r>
              <w:t>г. Оренбург, ул. Брестская, д. 30</w:t>
            </w:r>
          </w:p>
        </w:tc>
        <w:tc>
          <w:tcPr>
            <w:tcW w:w="1474" w:type="dxa"/>
          </w:tcPr>
          <w:p w:rsidR="00577AB5" w:rsidRDefault="00577AB5">
            <w:pPr>
              <w:pStyle w:val="ConsPlusNormal"/>
              <w:jc w:val="center"/>
            </w:pPr>
            <w:r>
              <w:t>9773,10</w:t>
            </w:r>
          </w:p>
        </w:tc>
        <w:tc>
          <w:tcPr>
            <w:tcW w:w="2551" w:type="dxa"/>
          </w:tcPr>
          <w:p w:rsidR="00577AB5" w:rsidRDefault="00577AB5">
            <w:pPr>
              <w:pStyle w:val="ConsPlusNormal"/>
              <w:jc w:val="center"/>
            </w:pPr>
            <w:r>
              <w:t>356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7177499,96</w:t>
            </w:r>
          </w:p>
        </w:tc>
      </w:tr>
      <w:tr w:rsidR="00577AB5">
        <w:tc>
          <w:tcPr>
            <w:tcW w:w="794" w:type="dxa"/>
          </w:tcPr>
          <w:p w:rsidR="00577AB5" w:rsidRDefault="00577AB5">
            <w:pPr>
              <w:pStyle w:val="ConsPlusNormal"/>
              <w:jc w:val="center"/>
            </w:pPr>
            <w:r>
              <w:t>320.</w:t>
            </w:r>
          </w:p>
        </w:tc>
        <w:tc>
          <w:tcPr>
            <w:tcW w:w="3118" w:type="dxa"/>
          </w:tcPr>
          <w:p w:rsidR="00577AB5" w:rsidRDefault="00577AB5">
            <w:pPr>
              <w:pStyle w:val="ConsPlusNormal"/>
            </w:pPr>
            <w:r>
              <w:t>г. Оренбург, ул. Брестская, д. 32</w:t>
            </w:r>
          </w:p>
        </w:tc>
        <w:tc>
          <w:tcPr>
            <w:tcW w:w="1474" w:type="dxa"/>
          </w:tcPr>
          <w:p w:rsidR="00577AB5" w:rsidRDefault="00577AB5">
            <w:pPr>
              <w:pStyle w:val="ConsPlusNormal"/>
              <w:jc w:val="center"/>
            </w:pPr>
            <w:r>
              <w:t>7491,00</w:t>
            </w:r>
          </w:p>
        </w:tc>
        <w:tc>
          <w:tcPr>
            <w:tcW w:w="2551" w:type="dxa"/>
          </w:tcPr>
          <w:p w:rsidR="00577AB5" w:rsidRDefault="00577AB5">
            <w:pPr>
              <w:pStyle w:val="ConsPlusNormal"/>
              <w:jc w:val="center"/>
            </w:pPr>
            <w:r>
              <w:t>261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5031254,61</w:t>
            </w:r>
          </w:p>
        </w:tc>
      </w:tr>
      <w:tr w:rsidR="00577AB5">
        <w:tc>
          <w:tcPr>
            <w:tcW w:w="794" w:type="dxa"/>
          </w:tcPr>
          <w:p w:rsidR="00577AB5" w:rsidRDefault="00577AB5">
            <w:pPr>
              <w:pStyle w:val="ConsPlusNormal"/>
              <w:jc w:val="center"/>
            </w:pPr>
            <w:r>
              <w:lastRenderedPageBreak/>
              <w:t>321.</w:t>
            </w:r>
          </w:p>
        </w:tc>
        <w:tc>
          <w:tcPr>
            <w:tcW w:w="3118" w:type="dxa"/>
          </w:tcPr>
          <w:p w:rsidR="00577AB5" w:rsidRDefault="00577AB5">
            <w:pPr>
              <w:pStyle w:val="ConsPlusNormal"/>
            </w:pPr>
            <w:r>
              <w:t>г. Оренбург, ул. Брестская, д. 5</w:t>
            </w:r>
          </w:p>
        </w:tc>
        <w:tc>
          <w:tcPr>
            <w:tcW w:w="1474" w:type="dxa"/>
          </w:tcPr>
          <w:p w:rsidR="00577AB5" w:rsidRDefault="00577AB5">
            <w:pPr>
              <w:pStyle w:val="ConsPlusNormal"/>
              <w:jc w:val="center"/>
            </w:pPr>
            <w:r>
              <w:t>13999,60</w:t>
            </w:r>
          </w:p>
        </w:tc>
        <w:tc>
          <w:tcPr>
            <w:tcW w:w="2551" w:type="dxa"/>
          </w:tcPr>
          <w:p w:rsidR="00577AB5" w:rsidRDefault="00577AB5">
            <w:pPr>
              <w:pStyle w:val="ConsPlusNormal"/>
              <w:jc w:val="center"/>
            </w:pPr>
            <w:r>
              <w:t>652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13858746,10</w:t>
            </w:r>
          </w:p>
        </w:tc>
      </w:tr>
      <w:tr w:rsidR="00577AB5">
        <w:tc>
          <w:tcPr>
            <w:tcW w:w="794" w:type="dxa"/>
          </w:tcPr>
          <w:p w:rsidR="00577AB5" w:rsidRDefault="00577AB5">
            <w:pPr>
              <w:pStyle w:val="ConsPlusNormal"/>
              <w:jc w:val="center"/>
            </w:pPr>
            <w:r>
              <w:t>322.</w:t>
            </w:r>
          </w:p>
        </w:tc>
        <w:tc>
          <w:tcPr>
            <w:tcW w:w="3118" w:type="dxa"/>
          </w:tcPr>
          <w:p w:rsidR="00577AB5" w:rsidRDefault="00577AB5">
            <w:pPr>
              <w:pStyle w:val="ConsPlusNormal"/>
            </w:pPr>
            <w:r>
              <w:t>г. Оренбург, ул. Брестская, д. 6</w:t>
            </w:r>
          </w:p>
        </w:tc>
        <w:tc>
          <w:tcPr>
            <w:tcW w:w="1474" w:type="dxa"/>
          </w:tcPr>
          <w:p w:rsidR="00577AB5" w:rsidRDefault="00577AB5">
            <w:pPr>
              <w:pStyle w:val="ConsPlusNormal"/>
              <w:jc w:val="center"/>
            </w:pPr>
            <w:r>
              <w:t>5402,90</w:t>
            </w:r>
          </w:p>
        </w:tc>
        <w:tc>
          <w:tcPr>
            <w:tcW w:w="2551" w:type="dxa"/>
          </w:tcPr>
          <w:p w:rsidR="00577AB5" w:rsidRDefault="00577AB5">
            <w:pPr>
              <w:pStyle w:val="ConsPlusNormal"/>
              <w:jc w:val="center"/>
            </w:pPr>
            <w:r>
              <w:t>183</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8198612,08</w:t>
            </w:r>
          </w:p>
        </w:tc>
      </w:tr>
      <w:tr w:rsidR="00577AB5">
        <w:tc>
          <w:tcPr>
            <w:tcW w:w="794" w:type="dxa"/>
          </w:tcPr>
          <w:p w:rsidR="00577AB5" w:rsidRDefault="00577AB5">
            <w:pPr>
              <w:pStyle w:val="ConsPlusNormal"/>
              <w:jc w:val="center"/>
            </w:pPr>
            <w:r>
              <w:t>323.</w:t>
            </w:r>
          </w:p>
        </w:tc>
        <w:tc>
          <w:tcPr>
            <w:tcW w:w="3118" w:type="dxa"/>
          </w:tcPr>
          <w:p w:rsidR="00577AB5" w:rsidRDefault="00577AB5">
            <w:pPr>
              <w:pStyle w:val="ConsPlusNormal"/>
            </w:pPr>
            <w:r>
              <w:t>г. Оренбург, ул. Брестская, д. 8</w:t>
            </w:r>
          </w:p>
        </w:tc>
        <w:tc>
          <w:tcPr>
            <w:tcW w:w="1474" w:type="dxa"/>
          </w:tcPr>
          <w:p w:rsidR="00577AB5" w:rsidRDefault="00577AB5">
            <w:pPr>
              <w:pStyle w:val="ConsPlusNormal"/>
              <w:jc w:val="center"/>
            </w:pPr>
            <w:r>
              <w:t>12244,40</w:t>
            </w:r>
          </w:p>
        </w:tc>
        <w:tc>
          <w:tcPr>
            <w:tcW w:w="2551" w:type="dxa"/>
          </w:tcPr>
          <w:p w:rsidR="00577AB5" w:rsidRDefault="00577AB5">
            <w:pPr>
              <w:pStyle w:val="ConsPlusNormal"/>
              <w:jc w:val="center"/>
            </w:pPr>
            <w:r>
              <w:t>427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14547703,23</w:t>
            </w:r>
          </w:p>
        </w:tc>
      </w:tr>
      <w:tr w:rsidR="00577AB5">
        <w:tc>
          <w:tcPr>
            <w:tcW w:w="794" w:type="dxa"/>
          </w:tcPr>
          <w:p w:rsidR="00577AB5" w:rsidRDefault="00577AB5">
            <w:pPr>
              <w:pStyle w:val="ConsPlusNormal"/>
              <w:jc w:val="center"/>
            </w:pPr>
            <w:r>
              <w:t>324.</w:t>
            </w:r>
          </w:p>
        </w:tc>
        <w:tc>
          <w:tcPr>
            <w:tcW w:w="3118" w:type="dxa"/>
          </w:tcPr>
          <w:p w:rsidR="00577AB5" w:rsidRDefault="00577AB5">
            <w:pPr>
              <w:pStyle w:val="ConsPlusNormal"/>
            </w:pPr>
            <w:r>
              <w:t>г. Оренбург, ул. Ваана Теряна, д. 55</w:t>
            </w:r>
          </w:p>
        </w:tc>
        <w:tc>
          <w:tcPr>
            <w:tcW w:w="1474" w:type="dxa"/>
          </w:tcPr>
          <w:p w:rsidR="00577AB5" w:rsidRDefault="00577AB5">
            <w:pPr>
              <w:pStyle w:val="ConsPlusNormal"/>
              <w:jc w:val="center"/>
            </w:pPr>
            <w:r>
              <w:t>482,50</w:t>
            </w:r>
          </w:p>
        </w:tc>
        <w:tc>
          <w:tcPr>
            <w:tcW w:w="2551" w:type="dxa"/>
          </w:tcPr>
          <w:p w:rsidR="00577AB5" w:rsidRDefault="00577AB5">
            <w:pPr>
              <w:pStyle w:val="ConsPlusNormal"/>
              <w:jc w:val="center"/>
            </w:pPr>
            <w:r>
              <w:t>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694610,02</w:t>
            </w:r>
          </w:p>
        </w:tc>
      </w:tr>
      <w:tr w:rsidR="00577AB5">
        <w:tc>
          <w:tcPr>
            <w:tcW w:w="794" w:type="dxa"/>
          </w:tcPr>
          <w:p w:rsidR="00577AB5" w:rsidRDefault="00577AB5">
            <w:pPr>
              <w:pStyle w:val="ConsPlusNormal"/>
              <w:jc w:val="center"/>
            </w:pPr>
            <w:r>
              <w:t>325.</w:t>
            </w:r>
          </w:p>
        </w:tc>
        <w:tc>
          <w:tcPr>
            <w:tcW w:w="3118" w:type="dxa"/>
          </w:tcPr>
          <w:p w:rsidR="00577AB5" w:rsidRDefault="00577AB5">
            <w:pPr>
              <w:pStyle w:val="ConsPlusNormal"/>
            </w:pPr>
            <w:r>
              <w:t>г. Оренбург, ул. Волгоградская, д. 2/1</w:t>
            </w:r>
          </w:p>
        </w:tc>
        <w:tc>
          <w:tcPr>
            <w:tcW w:w="1474" w:type="dxa"/>
          </w:tcPr>
          <w:p w:rsidR="00577AB5" w:rsidRDefault="00577AB5">
            <w:pPr>
              <w:pStyle w:val="ConsPlusNormal"/>
              <w:jc w:val="center"/>
            </w:pPr>
            <w:r>
              <w:t>4409,40</w:t>
            </w:r>
          </w:p>
        </w:tc>
        <w:tc>
          <w:tcPr>
            <w:tcW w:w="2551" w:type="dxa"/>
          </w:tcPr>
          <w:p w:rsidR="00577AB5" w:rsidRDefault="00577AB5">
            <w:pPr>
              <w:pStyle w:val="ConsPlusNormal"/>
              <w:jc w:val="center"/>
            </w:pPr>
            <w:r>
              <w:t>170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3658106,92</w:t>
            </w:r>
          </w:p>
        </w:tc>
      </w:tr>
      <w:tr w:rsidR="00577AB5">
        <w:tc>
          <w:tcPr>
            <w:tcW w:w="794" w:type="dxa"/>
          </w:tcPr>
          <w:p w:rsidR="00577AB5" w:rsidRDefault="00577AB5">
            <w:pPr>
              <w:pStyle w:val="ConsPlusNormal"/>
              <w:jc w:val="center"/>
            </w:pPr>
            <w:r>
              <w:t>326.</w:t>
            </w:r>
          </w:p>
        </w:tc>
        <w:tc>
          <w:tcPr>
            <w:tcW w:w="3118" w:type="dxa"/>
          </w:tcPr>
          <w:p w:rsidR="00577AB5" w:rsidRDefault="00577AB5">
            <w:pPr>
              <w:pStyle w:val="ConsPlusNormal"/>
            </w:pPr>
            <w:r>
              <w:t>г. Оренбург, ул. Волгоградская, д. 26/4</w:t>
            </w:r>
          </w:p>
        </w:tc>
        <w:tc>
          <w:tcPr>
            <w:tcW w:w="1474" w:type="dxa"/>
          </w:tcPr>
          <w:p w:rsidR="00577AB5" w:rsidRDefault="00577AB5">
            <w:pPr>
              <w:pStyle w:val="ConsPlusNormal"/>
              <w:jc w:val="center"/>
            </w:pPr>
            <w:r>
              <w:t>5528,80</w:t>
            </w:r>
          </w:p>
        </w:tc>
        <w:tc>
          <w:tcPr>
            <w:tcW w:w="2551" w:type="dxa"/>
          </w:tcPr>
          <w:p w:rsidR="00577AB5" w:rsidRDefault="00577AB5">
            <w:pPr>
              <w:pStyle w:val="ConsPlusNormal"/>
              <w:jc w:val="center"/>
            </w:pPr>
            <w:r>
              <w:t>142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1960000,00</w:t>
            </w:r>
          </w:p>
        </w:tc>
      </w:tr>
      <w:tr w:rsidR="00577AB5">
        <w:tc>
          <w:tcPr>
            <w:tcW w:w="794" w:type="dxa"/>
          </w:tcPr>
          <w:p w:rsidR="00577AB5" w:rsidRDefault="00577AB5">
            <w:pPr>
              <w:pStyle w:val="ConsPlusNormal"/>
              <w:jc w:val="center"/>
            </w:pPr>
            <w:r>
              <w:t>327.</w:t>
            </w:r>
          </w:p>
        </w:tc>
        <w:tc>
          <w:tcPr>
            <w:tcW w:w="3118" w:type="dxa"/>
          </w:tcPr>
          <w:p w:rsidR="00577AB5" w:rsidRDefault="00577AB5">
            <w:pPr>
              <w:pStyle w:val="ConsPlusNormal"/>
            </w:pPr>
            <w:r>
              <w:t>г. Оренбург, ул. Волгоградская, д. 44/3</w:t>
            </w:r>
          </w:p>
        </w:tc>
        <w:tc>
          <w:tcPr>
            <w:tcW w:w="1474" w:type="dxa"/>
          </w:tcPr>
          <w:p w:rsidR="00577AB5" w:rsidRDefault="00577AB5">
            <w:pPr>
              <w:pStyle w:val="ConsPlusNormal"/>
              <w:jc w:val="center"/>
            </w:pPr>
            <w:r>
              <w:t>6311,80</w:t>
            </w:r>
          </w:p>
        </w:tc>
        <w:tc>
          <w:tcPr>
            <w:tcW w:w="2551" w:type="dxa"/>
          </w:tcPr>
          <w:p w:rsidR="00577AB5" w:rsidRDefault="00577AB5">
            <w:pPr>
              <w:pStyle w:val="ConsPlusNormal"/>
              <w:jc w:val="center"/>
            </w:pPr>
            <w:r>
              <w:t>194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9720249,11</w:t>
            </w:r>
          </w:p>
        </w:tc>
      </w:tr>
      <w:tr w:rsidR="00577AB5">
        <w:tc>
          <w:tcPr>
            <w:tcW w:w="794" w:type="dxa"/>
          </w:tcPr>
          <w:p w:rsidR="00577AB5" w:rsidRDefault="00577AB5">
            <w:pPr>
              <w:pStyle w:val="ConsPlusNormal"/>
              <w:jc w:val="center"/>
            </w:pPr>
            <w:r>
              <w:t>328.</w:t>
            </w:r>
          </w:p>
        </w:tc>
        <w:tc>
          <w:tcPr>
            <w:tcW w:w="3118" w:type="dxa"/>
          </w:tcPr>
          <w:p w:rsidR="00577AB5" w:rsidRDefault="00577AB5">
            <w:pPr>
              <w:pStyle w:val="ConsPlusNormal"/>
            </w:pPr>
            <w:r>
              <w:t>г. Оренбург, ул. Волгоградская, д. 5</w:t>
            </w:r>
          </w:p>
        </w:tc>
        <w:tc>
          <w:tcPr>
            <w:tcW w:w="1474" w:type="dxa"/>
          </w:tcPr>
          <w:p w:rsidR="00577AB5" w:rsidRDefault="00577AB5">
            <w:pPr>
              <w:pStyle w:val="ConsPlusNormal"/>
              <w:jc w:val="center"/>
            </w:pPr>
            <w:r>
              <w:t>8724,20</w:t>
            </w:r>
          </w:p>
        </w:tc>
        <w:tc>
          <w:tcPr>
            <w:tcW w:w="2551" w:type="dxa"/>
          </w:tcPr>
          <w:p w:rsidR="00577AB5" w:rsidRDefault="00577AB5">
            <w:pPr>
              <w:pStyle w:val="ConsPlusNormal"/>
              <w:jc w:val="center"/>
            </w:pPr>
            <w:r>
              <w:t>126</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12239270,76</w:t>
            </w:r>
          </w:p>
        </w:tc>
      </w:tr>
      <w:tr w:rsidR="00577AB5">
        <w:tc>
          <w:tcPr>
            <w:tcW w:w="794" w:type="dxa"/>
          </w:tcPr>
          <w:p w:rsidR="00577AB5" w:rsidRDefault="00577AB5">
            <w:pPr>
              <w:pStyle w:val="ConsPlusNormal"/>
              <w:jc w:val="center"/>
            </w:pPr>
            <w:r>
              <w:t>329.</w:t>
            </w:r>
          </w:p>
        </w:tc>
        <w:tc>
          <w:tcPr>
            <w:tcW w:w="3118" w:type="dxa"/>
          </w:tcPr>
          <w:p w:rsidR="00577AB5" w:rsidRDefault="00577AB5">
            <w:pPr>
              <w:pStyle w:val="ConsPlusNormal"/>
            </w:pPr>
            <w:r>
              <w:t>г. Оренбург, ул. Володарского, д. 37</w:t>
            </w:r>
          </w:p>
        </w:tc>
        <w:tc>
          <w:tcPr>
            <w:tcW w:w="1474" w:type="dxa"/>
          </w:tcPr>
          <w:p w:rsidR="00577AB5" w:rsidRDefault="00577AB5">
            <w:pPr>
              <w:pStyle w:val="ConsPlusNormal"/>
              <w:jc w:val="center"/>
            </w:pPr>
            <w:r>
              <w:t>3267,50</w:t>
            </w:r>
          </w:p>
        </w:tc>
        <w:tc>
          <w:tcPr>
            <w:tcW w:w="2551" w:type="dxa"/>
          </w:tcPr>
          <w:p w:rsidR="00577AB5" w:rsidRDefault="00577AB5">
            <w:pPr>
              <w:pStyle w:val="ConsPlusNormal"/>
              <w:jc w:val="center"/>
            </w:pPr>
            <w:r>
              <w:t>63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18895543,94</w:t>
            </w:r>
          </w:p>
        </w:tc>
      </w:tr>
      <w:tr w:rsidR="00577AB5">
        <w:tc>
          <w:tcPr>
            <w:tcW w:w="794" w:type="dxa"/>
          </w:tcPr>
          <w:p w:rsidR="00577AB5" w:rsidRDefault="00577AB5">
            <w:pPr>
              <w:pStyle w:val="ConsPlusNormal"/>
              <w:jc w:val="center"/>
            </w:pPr>
            <w:r>
              <w:t>330.</w:t>
            </w:r>
          </w:p>
        </w:tc>
        <w:tc>
          <w:tcPr>
            <w:tcW w:w="3118" w:type="dxa"/>
          </w:tcPr>
          <w:p w:rsidR="00577AB5" w:rsidRDefault="00577AB5">
            <w:pPr>
              <w:pStyle w:val="ConsPlusNormal"/>
            </w:pPr>
            <w:r>
              <w:t>г. Оренбург, ул. Володарского, д. 6, к. А, литеры АА1 - А3</w:t>
            </w:r>
          </w:p>
        </w:tc>
        <w:tc>
          <w:tcPr>
            <w:tcW w:w="1474" w:type="dxa"/>
          </w:tcPr>
          <w:p w:rsidR="00577AB5" w:rsidRDefault="00577AB5">
            <w:pPr>
              <w:pStyle w:val="ConsPlusNormal"/>
              <w:jc w:val="center"/>
            </w:pPr>
            <w:r>
              <w:t>1295,40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8863914,30</w:t>
            </w:r>
          </w:p>
        </w:tc>
      </w:tr>
      <w:tr w:rsidR="00577AB5">
        <w:tc>
          <w:tcPr>
            <w:tcW w:w="794" w:type="dxa"/>
          </w:tcPr>
          <w:p w:rsidR="00577AB5" w:rsidRDefault="00577AB5">
            <w:pPr>
              <w:pStyle w:val="ConsPlusNormal"/>
              <w:jc w:val="center"/>
            </w:pPr>
            <w:r>
              <w:t>331.</w:t>
            </w:r>
          </w:p>
        </w:tc>
        <w:tc>
          <w:tcPr>
            <w:tcW w:w="3118" w:type="dxa"/>
          </w:tcPr>
          <w:p w:rsidR="00577AB5" w:rsidRDefault="00577AB5">
            <w:pPr>
              <w:pStyle w:val="ConsPlusNormal"/>
            </w:pPr>
            <w:r>
              <w:t>г. Оренбург, ул. Володарского, д. 6, литеры А5А6</w:t>
            </w:r>
          </w:p>
        </w:tc>
        <w:tc>
          <w:tcPr>
            <w:tcW w:w="1474" w:type="dxa"/>
          </w:tcPr>
          <w:p w:rsidR="00577AB5" w:rsidRDefault="00577AB5">
            <w:pPr>
              <w:pStyle w:val="ConsPlusNormal"/>
              <w:jc w:val="center"/>
            </w:pPr>
            <w:r>
              <w:t>1784,70</w:t>
            </w:r>
          </w:p>
        </w:tc>
        <w:tc>
          <w:tcPr>
            <w:tcW w:w="2551" w:type="dxa"/>
          </w:tcPr>
          <w:p w:rsidR="00577AB5" w:rsidRDefault="00577AB5">
            <w:pPr>
              <w:pStyle w:val="ConsPlusNormal"/>
              <w:jc w:val="center"/>
            </w:pPr>
            <w:r>
              <w:t>63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8863914,30</w:t>
            </w:r>
          </w:p>
        </w:tc>
      </w:tr>
      <w:tr w:rsidR="00577AB5">
        <w:tc>
          <w:tcPr>
            <w:tcW w:w="794" w:type="dxa"/>
          </w:tcPr>
          <w:p w:rsidR="00577AB5" w:rsidRDefault="00577AB5">
            <w:pPr>
              <w:pStyle w:val="ConsPlusNormal"/>
              <w:jc w:val="center"/>
            </w:pPr>
            <w:r>
              <w:t>332.</w:t>
            </w:r>
          </w:p>
        </w:tc>
        <w:tc>
          <w:tcPr>
            <w:tcW w:w="3118" w:type="dxa"/>
          </w:tcPr>
          <w:p w:rsidR="00577AB5" w:rsidRDefault="00577AB5">
            <w:pPr>
              <w:pStyle w:val="ConsPlusNormal"/>
            </w:pPr>
            <w:r>
              <w:t>г. Оренбург, ул. Ворошилова, д. 7а</w:t>
            </w:r>
          </w:p>
        </w:tc>
        <w:tc>
          <w:tcPr>
            <w:tcW w:w="1474" w:type="dxa"/>
          </w:tcPr>
          <w:p w:rsidR="00577AB5" w:rsidRDefault="00577AB5">
            <w:pPr>
              <w:pStyle w:val="ConsPlusNormal"/>
              <w:jc w:val="center"/>
            </w:pPr>
            <w:r>
              <w:t>3319,70</w:t>
            </w:r>
          </w:p>
        </w:tc>
        <w:tc>
          <w:tcPr>
            <w:tcW w:w="2551" w:type="dxa"/>
          </w:tcPr>
          <w:p w:rsidR="00577AB5" w:rsidRDefault="00577AB5">
            <w:pPr>
              <w:pStyle w:val="ConsPlusNormal"/>
              <w:jc w:val="center"/>
            </w:pPr>
            <w:r>
              <w:t>122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2423329,92</w:t>
            </w:r>
          </w:p>
        </w:tc>
      </w:tr>
      <w:tr w:rsidR="00577AB5">
        <w:tc>
          <w:tcPr>
            <w:tcW w:w="794" w:type="dxa"/>
          </w:tcPr>
          <w:p w:rsidR="00577AB5" w:rsidRDefault="00577AB5">
            <w:pPr>
              <w:pStyle w:val="ConsPlusNormal"/>
              <w:jc w:val="center"/>
            </w:pPr>
            <w:r>
              <w:t>333.</w:t>
            </w:r>
          </w:p>
        </w:tc>
        <w:tc>
          <w:tcPr>
            <w:tcW w:w="3118" w:type="dxa"/>
          </w:tcPr>
          <w:p w:rsidR="00577AB5" w:rsidRDefault="00577AB5">
            <w:pPr>
              <w:pStyle w:val="ConsPlusNormal"/>
            </w:pPr>
            <w:r>
              <w:t>г. Оренбург, ул. Восточная, д. 17</w:t>
            </w:r>
          </w:p>
        </w:tc>
        <w:tc>
          <w:tcPr>
            <w:tcW w:w="1474" w:type="dxa"/>
          </w:tcPr>
          <w:p w:rsidR="00577AB5" w:rsidRDefault="00577AB5">
            <w:pPr>
              <w:pStyle w:val="ConsPlusNormal"/>
              <w:jc w:val="center"/>
            </w:pPr>
            <w:r>
              <w:t>5611,70</w:t>
            </w:r>
          </w:p>
        </w:tc>
        <w:tc>
          <w:tcPr>
            <w:tcW w:w="2551" w:type="dxa"/>
          </w:tcPr>
          <w:p w:rsidR="00577AB5" w:rsidRDefault="00577AB5">
            <w:pPr>
              <w:pStyle w:val="ConsPlusNormal"/>
              <w:jc w:val="center"/>
            </w:pPr>
            <w:r>
              <w:t>212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5191202,17</w:t>
            </w:r>
          </w:p>
        </w:tc>
      </w:tr>
      <w:tr w:rsidR="00577AB5">
        <w:tc>
          <w:tcPr>
            <w:tcW w:w="794" w:type="dxa"/>
          </w:tcPr>
          <w:p w:rsidR="00577AB5" w:rsidRDefault="00577AB5">
            <w:pPr>
              <w:pStyle w:val="ConsPlusNormal"/>
              <w:jc w:val="center"/>
            </w:pPr>
            <w:r>
              <w:lastRenderedPageBreak/>
              <w:t>334.</w:t>
            </w:r>
          </w:p>
        </w:tc>
        <w:tc>
          <w:tcPr>
            <w:tcW w:w="3118" w:type="dxa"/>
          </w:tcPr>
          <w:p w:rsidR="00577AB5" w:rsidRDefault="00577AB5">
            <w:pPr>
              <w:pStyle w:val="ConsPlusNormal"/>
            </w:pPr>
            <w:r>
              <w:t>г. Оренбург, ул. Восточная, д. 25</w:t>
            </w:r>
          </w:p>
        </w:tc>
        <w:tc>
          <w:tcPr>
            <w:tcW w:w="1474" w:type="dxa"/>
          </w:tcPr>
          <w:p w:rsidR="00577AB5" w:rsidRDefault="00577AB5">
            <w:pPr>
              <w:pStyle w:val="ConsPlusNormal"/>
              <w:jc w:val="center"/>
            </w:pPr>
            <w:r>
              <w:t>4002,50</w:t>
            </w:r>
          </w:p>
        </w:tc>
        <w:tc>
          <w:tcPr>
            <w:tcW w:w="2551" w:type="dxa"/>
          </w:tcPr>
          <w:p w:rsidR="00577AB5" w:rsidRDefault="00577AB5">
            <w:pPr>
              <w:pStyle w:val="ConsPlusNormal"/>
              <w:jc w:val="center"/>
            </w:pPr>
            <w:r>
              <w:t>52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8095996,36</w:t>
            </w:r>
          </w:p>
        </w:tc>
      </w:tr>
      <w:tr w:rsidR="00577AB5">
        <w:tc>
          <w:tcPr>
            <w:tcW w:w="794" w:type="dxa"/>
          </w:tcPr>
          <w:p w:rsidR="00577AB5" w:rsidRDefault="00577AB5">
            <w:pPr>
              <w:pStyle w:val="ConsPlusNormal"/>
              <w:jc w:val="center"/>
            </w:pPr>
            <w:r>
              <w:t>335.</w:t>
            </w:r>
          </w:p>
        </w:tc>
        <w:tc>
          <w:tcPr>
            <w:tcW w:w="3118" w:type="dxa"/>
          </w:tcPr>
          <w:p w:rsidR="00577AB5" w:rsidRDefault="00577AB5">
            <w:pPr>
              <w:pStyle w:val="ConsPlusNormal"/>
            </w:pPr>
            <w:r>
              <w:t>г. Оренбург, ул. Восточная, д. 29</w:t>
            </w:r>
          </w:p>
        </w:tc>
        <w:tc>
          <w:tcPr>
            <w:tcW w:w="1474" w:type="dxa"/>
          </w:tcPr>
          <w:p w:rsidR="00577AB5" w:rsidRDefault="00577AB5">
            <w:pPr>
              <w:pStyle w:val="ConsPlusNormal"/>
              <w:jc w:val="center"/>
            </w:pPr>
            <w:r>
              <w:t>7955,60</w:t>
            </w:r>
          </w:p>
        </w:tc>
        <w:tc>
          <w:tcPr>
            <w:tcW w:w="2551" w:type="dxa"/>
          </w:tcPr>
          <w:p w:rsidR="00577AB5" w:rsidRDefault="00577AB5">
            <w:pPr>
              <w:pStyle w:val="ConsPlusNormal"/>
              <w:jc w:val="center"/>
            </w:pPr>
            <w:r>
              <w:t>262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2140494,46</w:t>
            </w:r>
          </w:p>
        </w:tc>
      </w:tr>
      <w:tr w:rsidR="00577AB5">
        <w:tc>
          <w:tcPr>
            <w:tcW w:w="794" w:type="dxa"/>
          </w:tcPr>
          <w:p w:rsidR="00577AB5" w:rsidRDefault="00577AB5">
            <w:pPr>
              <w:pStyle w:val="ConsPlusNormal"/>
              <w:jc w:val="center"/>
            </w:pPr>
            <w:r>
              <w:t>336.</w:t>
            </w:r>
          </w:p>
        </w:tc>
        <w:tc>
          <w:tcPr>
            <w:tcW w:w="3118" w:type="dxa"/>
          </w:tcPr>
          <w:p w:rsidR="00577AB5" w:rsidRDefault="00577AB5">
            <w:pPr>
              <w:pStyle w:val="ConsPlusNormal"/>
            </w:pPr>
            <w:r>
              <w:t>г. Оренбург, ул. Восточная, д. 7</w:t>
            </w:r>
          </w:p>
        </w:tc>
        <w:tc>
          <w:tcPr>
            <w:tcW w:w="1474" w:type="dxa"/>
          </w:tcPr>
          <w:p w:rsidR="00577AB5" w:rsidRDefault="00577AB5">
            <w:pPr>
              <w:pStyle w:val="ConsPlusNormal"/>
              <w:jc w:val="center"/>
            </w:pPr>
            <w:r>
              <w:t>1639,20</w:t>
            </w:r>
          </w:p>
        </w:tc>
        <w:tc>
          <w:tcPr>
            <w:tcW w:w="2551" w:type="dxa"/>
          </w:tcPr>
          <w:p w:rsidR="00577AB5" w:rsidRDefault="00577AB5">
            <w:pPr>
              <w:pStyle w:val="ConsPlusNormal"/>
              <w:jc w:val="center"/>
            </w:pPr>
            <w:r>
              <w:t>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2852013,61</w:t>
            </w:r>
          </w:p>
        </w:tc>
      </w:tr>
      <w:tr w:rsidR="00577AB5">
        <w:tc>
          <w:tcPr>
            <w:tcW w:w="794" w:type="dxa"/>
          </w:tcPr>
          <w:p w:rsidR="00577AB5" w:rsidRDefault="00577AB5">
            <w:pPr>
              <w:pStyle w:val="ConsPlusNormal"/>
              <w:jc w:val="center"/>
            </w:pPr>
            <w:r>
              <w:t>337.</w:t>
            </w:r>
          </w:p>
        </w:tc>
        <w:tc>
          <w:tcPr>
            <w:tcW w:w="3118" w:type="dxa"/>
          </w:tcPr>
          <w:p w:rsidR="00577AB5" w:rsidRDefault="00577AB5">
            <w:pPr>
              <w:pStyle w:val="ConsPlusNormal"/>
            </w:pPr>
            <w:r>
              <w:t>г. Оренбург, ул. Восточная, д. 84</w:t>
            </w:r>
          </w:p>
        </w:tc>
        <w:tc>
          <w:tcPr>
            <w:tcW w:w="1474" w:type="dxa"/>
          </w:tcPr>
          <w:p w:rsidR="00577AB5" w:rsidRDefault="00577AB5">
            <w:pPr>
              <w:pStyle w:val="ConsPlusNormal"/>
              <w:jc w:val="center"/>
            </w:pPr>
            <w:r>
              <w:t>4514,50</w:t>
            </w:r>
          </w:p>
        </w:tc>
        <w:tc>
          <w:tcPr>
            <w:tcW w:w="2551" w:type="dxa"/>
          </w:tcPr>
          <w:p w:rsidR="00577AB5" w:rsidRDefault="00577AB5">
            <w:pPr>
              <w:pStyle w:val="ConsPlusNormal"/>
              <w:jc w:val="center"/>
            </w:pPr>
            <w:r>
              <w:t>121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5094574,46</w:t>
            </w:r>
          </w:p>
        </w:tc>
      </w:tr>
      <w:tr w:rsidR="00577AB5">
        <w:tc>
          <w:tcPr>
            <w:tcW w:w="794" w:type="dxa"/>
          </w:tcPr>
          <w:p w:rsidR="00577AB5" w:rsidRDefault="00577AB5">
            <w:pPr>
              <w:pStyle w:val="ConsPlusNormal"/>
              <w:jc w:val="center"/>
            </w:pPr>
            <w:r>
              <w:t>338.</w:t>
            </w:r>
          </w:p>
        </w:tc>
        <w:tc>
          <w:tcPr>
            <w:tcW w:w="3118" w:type="dxa"/>
          </w:tcPr>
          <w:p w:rsidR="00577AB5" w:rsidRDefault="00577AB5">
            <w:pPr>
              <w:pStyle w:val="ConsPlusNormal"/>
            </w:pPr>
            <w:r>
              <w:t>г. Оренбург, ул. Гастелло, д. 90</w:t>
            </w:r>
          </w:p>
        </w:tc>
        <w:tc>
          <w:tcPr>
            <w:tcW w:w="1474" w:type="dxa"/>
          </w:tcPr>
          <w:p w:rsidR="00577AB5" w:rsidRDefault="00577AB5">
            <w:pPr>
              <w:pStyle w:val="ConsPlusNormal"/>
              <w:jc w:val="center"/>
            </w:pPr>
            <w:r>
              <w:t>2685,00</w:t>
            </w:r>
          </w:p>
        </w:tc>
        <w:tc>
          <w:tcPr>
            <w:tcW w:w="2551" w:type="dxa"/>
          </w:tcPr>
          <w:p w:rsidR="00577AB5" w:rsidRDefault="00577AB5">
            <w:pPr>
              <w:pStyle w:val="ConsPlusNormal"/>
              <w:jc w:val="center"/>
            </w:pPr>
            <w:r>
              <w:t>91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2483741,24</w:t>
            </w:r>
          </w:p>
        </w:tc>
      </w:tr>
      <w:tr w:rsidR="00577AB5">
        <w:tc>
          <w:tcPr>
            <w:tcW w:w="794" w:type="dxa"/>
          </w:tcPr>
          <w:p w:rsidR="00577AB5" w:rsidRDefault="00577AB5">
            <w:pPr>
              <w:pStyle w:val="ConsPlusNormal"/>
              <w:jc w:val="center"/>
            </w:pPr>
            <w:r>
              <w:t>339.</w:t>
            </w:r>
          </w:p>
        </w:tc>
        <w:tc>
          <w:tcPr>
            <w:tcW w:w="3118" w:type="dxa"/>
          </w:tcPr>
          <w:p w:rsidR="00577AB5" w:rsidRDefault="00577AB5">
            <w:pPr>
              <w:pStyle w:val="ConsPlusNormal"/>
            </w:pPr>
            <w:r>
              <w:t>г. Оренбург, ул. Гая, д. 1</w:t>
            </w:r>
          </w:p>
        </w:tc>
        <w:tc>
          <w:tcPr>
            <w:tcW w:w="1474" w:type="dxa"/>
          </w:tcPr>
          <w:p w:rsidR="00577AB5" w:rsidRDefault="00577AB5">
            <w:pPr>
              <w:pStyle w:val="ConsPlusNormal"/>
              <w:jc w:val="center"/>
            </w:pPr>
            <w:r>
              <w:t>1085,50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2234749,47</w:t>
            </w:r>
          </w:p>
        </w:tc>
      </w:tr>
      <w:tr w:rsidR="00577AB5">
        <w:tc>
          <w:tcPr>
            <w:tcW w:w="794" w:type="dxa"/>
          </w:tcPr>
          <w:p w:rsidR="00577AB5" w:rsidRDefault="00577AB5">
            <w:pPr>
              <w:pStyle w:val="ConsPlusNormal"/>
              <w:jc w:val="center"/>
            </w:pPr>
            <w:r>
              <w:t>340.</w:t>
            </w:r>
          </w:p>
        </w:tc>
        <w:tc>
          <w:tcPr>
            <w:tcW w:w="3118" w:type="dxa"/>
          </w:tcPr>
          <w:p w:rsidR="00577AB5" w:rsidRDefault="00577AB5">
            <w:pPr>
              <w:pStyle w:val="ConsPlusNormal"/>
            </w:pPr>
            <w:r>
              <w:t>г. Оренбург, ул. Гая, д. 14</w:t>
            </w:r>
          </w:p>
        </w:tc>
        <w:tc>
          <w:tcPr>
            <w:tcW w:w="1474" w:type="dxa"/>
          </w:tcPr>
          <w:p w:rsidR="00577AB5" w:rsidRDefault="00577AB5">
            <w:pPr>
              <w:pStyle w:val="ConsPlusNormal"/>
              <w:jc w:val="center"/>
            </w:pPr>
            <w:r>
              <w:t>3188,50</w:t>
            </w:r>
          </w:p>
        </w:tc>
        <w:tc>
          <w:tcPr>
            <w:tcW w:w="2551" w:type="dxa"/>
          </w:tcPr>
          <w:p w:rsidR="00577AB5" w:rsidRDefault="00577AB5">
            <w:pPr>
              <w:pStyle w:val="ConsPlusNormal"/>
              <w:jc w:val="center"/>
            </w:pPr>
            <w:r>
              <w:t>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603203,70</w:t>
            </w:r>
          </w:p>
        </w:tc>
      </w:tr>
      <w:tr w:rsidR="00577AB5">
        <w:tc>
          <w:tcPr>
            <w:tcW w:w="794" w:type="dxa"/>
          </w:tcPr>
          <w:p w:rsidR="00577AB5" w:rsidRDefault="00577AB5">
            <w:pPr>
              <w:pStyle w:val="ConsPlusNormal"/>
              <w:jc w:val="center"/>
            </w:pPr>
            <w:r>
              <w:t>341.</w:t>
            </w:r>
          </w:p>
        </w:tc>
        <w:tc>
          <w:tcPr>
            <w:tcW w:w="3118" w:type="dxa"/>
          </w:tcPr>
          <w:p w:rsidR="00577AB5" w:rsidRDefault="00577AB5">
            <w:pPr>
              <w:pStyle w:val="ConsPlusNormal"/>
            </w:pPr>
            <w:r>
              <w:t>г. Оренбург, ул. Гражданская, д. 1</w:t>
            </w:r>
          </w:p>
        </w:tc>
        <w:tc>
          <w:tcPr>
            <w:tcW w:w="1474" w:type="dxa"/>
          </w:tcPr>
          <w:p w:rsidR="00577AB5" w:rsidRDefault="00577AB5">
            <w:pPr>
              <w:pStyle w:val="ConsPlusNormal"/>
              <w:jc w:val="center"/>
            </w:pPr>
            <w:r>
              <w:t>815,30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448452,08</w:t>
            </w:r>
          </w:p>
        </w:tc>
      </w:tr>
      <w:tr w:rsidR="00577AB5">
        <w:tc>
          <w:tcPr>
            <w:tcW w:w="794" w:type="dxa"/>
          </w:tcPr>
          <w:p w:rsidR="00577AB5" w:rsidRDefault="00577AB5">
            <w:pPr>
              <w:pStyle w:val="ConsPlusNormal"/>
              <w:jc w:val="center"/>
            </w:pPr>
            <w:r>
              <w:t>342.</w:t>
            </w:r>
          </w:p>
        </w:tc>
        <w:tc>
          <w:tcPr>
            <w:tcW w:w="3118" w:type="dxa"/>
          </w:tcPr>
          <w:p w:rsidR="00577AB5" w:rsidRDefault="00577AB5">
            <w:pPr>
              <w:pStyle w:val="ConsPlusNormal"/>
            </w:pPr>
            <w:r>
              <w:t>г. Оренбург, ул. Гражданская, д. 2</w:t>
            </w:r>
          </w:p>
        </w:tc>
        <w:tc>
          <w:tcPr>
            <w:tcW w:w="1474" w:type="dxa"/>
          </w:tcPr>
          <w:p w:rsidR="00577AB5" w:rsidRDefault="00577AB5">
            <w:pPr>
              <w:pStyle w:val="ConsPlusNormal"/>
              <w:jc w:val="center"/>
            </w:pPr>
            <w:r>
              <w:t>675,50</w:t>
            </w:r>
          </w:p>
        </w:tc>
        <w:tc>
          <w:tcPr>
            <w:tcW w:w="2551" w:type="dxa"/>
          </w:tcPr>
          <w:p w:rsidR="00577AB5" w:rsidRDefault="00577AB5">
            <w:pPr>
              <w:pStyle w:val="ConsPlusNormal"/>
              <w:jc w:val="center"/>
            </w:pPr>
            <w:r>
              <w:t>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3190636,04</w:t>
            </w:r>
          </w:p>
        </w:tc>
      </w:tr>
      <w:tr w:rsidR="00577AB5">
        <w:tc>
          <w:tcPr>
            <w:tcW w:w="794" w:type="dxa"/>
          </w:tcPr>
          <w:p w:rsidR="00577AB5" w:rsidRDefault="00577AB5">
            <w:pPr>
              <w:pStyle w:val="ConsPlusNormal"/>
              <w:jc w:val="center"/>
            </w:pPr>
            <w:r>
              <w:t>343.</w:t>
            </w:r>
          </w:p>
        </w:tc>
        <w:tc>
          <w:tcPr>
            <w:tcW w:w="3118" w:type="dxa"/>
          </w:tcPr>
          <w:p w:rsidR="00577AB5" w:rsidRDefault="00577AB5">
            <w:pPr>
              <w:pStyle w:val="ConsPlusNormal"/>
            </w:pPr>
            <w:r>
              <w:t>г. Оренбург, ул. Гражданская, д. 4</w:t>
            </w:r>
          </w:p>
        </w:tc>
        <w:tc>
          <w:tcPr>
            <w:tcW w:w="1474" w:type="dxa"/>
          </w:tcPr>
          <w:p w:rsidR="00577AB5" w:rsidRDefault="00577AB5">
            <w:pPr>
              <w:pStyle w:val="ConsPlusNormal"/>
              <w:jc w:val="center"/>
            </w:pPr>
            <w:r>
              <w:t>702,10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3711314,92</w:t>
            </w:r>
          </w:p>
        </w:tc>
      </w:tr>
      <w:tr w:rsidR="00577AB5">
        <w:tc>
          <w:tcPr>
            <w:tcW w:w="794" w:type="dxa"/>
          </w:tcPr>
          <w:p w:rsidR="00577AB5" w:rsidRDefault="00577AB5">
            <w:pPr>
              <w:pStyle w:val="ConsPlusNormal"/>
              <w:jc w:val="center"/>
            </w:pPr>
            <w:r>
              <w:t>344.</w:t>
            </w:r>
          </w:p>
        </w:tc>
        <w:tc>
          <w:tcPr>
            <w:tcW w:w="3118" w:type="dxa"/>
          </w:tcPr>
          <w:p w:rsidR="00577AB5" w:rsidRDefault="00577AB5">
            <w:pPr>
              <w:pStyle w:val="ConsPlusNormal"/>
            </w:pPr>
            <w:r>
              <w:t>г. Оренбург, ул. Гражданская, д. 6</w:t>
            </w:r>
          </w:p>
        </w:tc>
        <w:tc>
          <w:tcPr>
            <w:tcW w:w="1474" w:type="dxa"/>
          </w:tcPr>
          <w:p w:rsidR="00577AB5" w:rsidRDefault="00577AB5">
            <w:pPr>
              <w:pStyle w:val="ConsPlusNormal"/>
              <w:jc w:val="center"/>
            </w:pPr>
            <w:r>
              <w:t>672,40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4542389,32</w:t>
            </w:r>
          </w:p>
        </w:tc>
      </w:tr>
      <w:tr w:rsidR="00577AB5">
        <w:tc>
          <w:tcPr>
            <w:tcW w:w="794" w:type="dxa"/>
          </w:tcPr>
          <w:p w:rsidR="00577AB5" w:rsidRDefault="00577AB5">
            <w:pPr>
              <w:pStyle w:val="ConsPlusNormal"/>
              <w:jc w:val="center"/>
            </w:pPr>
            <w:r>
              <w:t>345.</w:t>
            </w:r>
          </w:p>
        </w:tc>
        <w:tc>
          <w:tcPr>
            <w:tcW w:w="3118" w:type="dxa"/>
          </w:tcPr>
          <w:p w:rsidR="00577AB5" w:rsidRDefault="00577AB5">
            <w:pPr>
              <w:pStyle w:val="ConsPlusNormal"/>
            </w:pPr>
            <w:r>
              <w:t>г. Оренбург, ул. Гусева, д. 28б</w:t>
            </w:r>
          </w:p>
        </w:tc>
        <w:tc>
          <w:tcPr>
            <w:tcW w:w="1474" w:type="dxa"/>
          </w:tcPr>
          <w:p w:rsidR="00577AB5" w:rsidRDefault="00577AB5">
            <w:pPr>
              <w:pStyle w:val="ConsPlusNormal"/>
              <w:jc w:val="center"/>
            </w:pPr>
            <w:r>
              <w:t>285,80</w:t>
            </w:r>
          </w:p>
        </w:tc>
        <w:tc>
          <w:tcPr>
            <w:tcW w:w="2551" w:type="dxa"/>
          </w:tcPr>
          <w:p w:rsidR="00577AB5" w:rsidRDefault="00577AB5">
            <w:pPr>
              <w:pStyle w:val="ConsPlusNormal"/>
              <w:jc w:val="center"/>
            </w:pPr>
            <w:r>
              <w:t>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534894,11</w:t>
            </w:r>
          </w:p>
        </w:tc>
      </w:tr>
      <w:tr w:rsidR="00577AB5">
        <w:tc>
          <w:tcPr>
            <w:tcW w:w="794" w:type="dxa"/>
          </w:tcPr>
          <w:p w:rsidR="00577AB5" w:rsidRDefault="00577AB5">
            <w:pPr>
              <w:pStyle w:val="ConsPlusNormal"/>
              <w:jc w:val="center"/>
            </w:pPr>
            <w:r>
              <w:t>346.</w:t>
            </w:r>
          </w:p>
        </w:tc>
        <w:tc>
          <w:tcPr>
            <w:tcW w:w="3118" w:type="dxa"/>
          </w:tcPr>
          <w:p w:rsidR="00577AB5" w:rsidRDefault="00577AB5">
            <w:pPr>
              <w:pStyle w:val="ConsPlusNormal"/>
            </w:pPr>
            <w:r>
              <w:t>г. Оренбург, ул. Даля, д. 1</w:t>
            </w:r>
          </w:p>
        </w:tc>
        <w:tc>
          <w:tcPr>
            <w:tcW w:w="1474" w:type="dxa"/>
          </w:tcPr>
          <w:p w:rsidR="00577AB5" w:rsidRDefault="00577AB5">
            <w:pPr>
              <w:pStyle w:val="ConsPlusNormal"/>
              <w:jc w:val="center"/>
            </w:pPr>
            <w:r>
              <w:t>1484,30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3599600,31</w:t>
            </w:r>
          </w:p>
        </w:tc>
      </w:tr>
      <w:tr w:rsidR="00577AB5">
        <w:tc>
          <w:tcPr>
            <w:tcW w:w="794" w:type="dxa"/>
          </w:tcPr>
          <w:p w:rsidR="00577AB5" w:rsidRDefault="00577AB5">
            <w:pPr>
              <w:pStyle w:val="ConsPlusNormal"/>
              <w:jc w:val="center"/>
            </w:pPr>
            <w:r>
              <w:t>347.</w:t>
            </w:r>
          </w:p>
        </w:tc>
        <w:tc>
          <w:tcPr>
            <w:tcW w:w="3118" w:type="dxa"/>
          </w:tcPr>
          <w:p w:rsidR="00577AB5" w:rsidRDefault="00577AB5">
            <w:pPr>
              <w:pStyle w:val="ConsPlusNormal"/>
            </w:pPr>
            <w:r>
              <w:t>г. Оренбург, ул. Даля, д. 5</w:t>
            </w:r>
          </w:p>
        </w:tc>
        <w:tc>
          <w:tcPr>
            <w:tcW w:w="1474" w:type="dxa"/>
          </w:tcPr>
          <w:p w:rsidR="00577AB5" w:rsidRDefault="00577AB5">
            <w:pPr>
              <w:pStyle w:val="ConsPlusNormal"/>
              <w:jc w:val="center"/>
            </w:pPr>
            <w:r>
              <w:t>4583,30</w:t>
            </w:r>
          </w:p>
        </w:tc>
        <w:tc>
          <w:tcPr>
            <w:tcW w:w="2551" w:type="dxa"/>
          </w:tcPr>
          <w:p w:rsidR="00577AB5" w:rsidRDefault="00577AB5">
            <w:pPr>
              <w:pStyle w:val="ConsPlusNormal"/>
              <w:jc w:val="center"/>
            </w:pPr>
            <w:r>
              <w:t>144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1021135,98</w:t>
            </w:r>
          </w:p>
        </w:tc>
      </w:tr>
      <w:tr w:rsidR="00577AB5">
        <w:tc>
          <w:tcPr>
            <w:tcW w:w="794" w:type="dxa"/>
          </w:tcPr>
          <w:p w:rsidR="00577AB5" w:rsidRDefault="00577AB5">
            <w:pPr>
              <w:pStyle w:val="ConsPlusNormal"/>
              <w:jc w:val="center"/>
            </w:pPr>
            <w:r>
              <w:t>348.</w:t>
            </w:r>
          </w:p>
        </w:tc>
        <w:tc>
          <w:tcPr>
            <w:tcW w:w="3118" w:type="dxa"/>
          </w:tcPr>
          <w:p w:rsidR="00577AB5" w:rsidRDefault="00577AB5">
            <w:pPr>
              <w:pStyle w:val="ConsPlusNormal"/>
            </w:pPr>
            <w:r>
              <w:t xml:space="preserve">г. Оренбург, ул. Джангильдина, </w:t>
            </w:r>
            <w:r>
              <w:lastRenderedPageBreak/>
              <w:t>д. 8, литера А</w:t>
            </w:r>
          </w:p>
        </w:tc>
        <w:tc>
          <w:tcPr>
            <w:tcW w:w="1474" w:type="dxa"/>
          </w:tcPr>
          <w:p w:rsidR="00577AB5" w:rsidRDefault="00577AB5">
            <w:pPr>
              <w:pStyle w:val="ConsPlusNormal"/>
              <w:jc w:val="center"/>
            </w:pPr>
            <w:r>
              <w:lastRenderedPageBreak/>
              <w:t>12073,50</w:t>
            </w:r>
          </w:p>
        </w:tc>
        <w:tc>
          <w:tcPr>
            <w:tcW w:w="2551" w:type="dxa"/>
          </w:tcPr>
          <w:p w:rsidR="00577AB5" w:rsidRDefault="00577AB5">
            <w:pPr>
              <w:pStyle w:val="ConsPlusNormal"/>
              <w:jc w:val="center"/>
            </w:pPr>
            <w:r>
              <w:t>437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8264133,92</w:t>
            </w:r>
          </w:p>
        </w:tc>
      </w:tr>
      <w:tr w:rsidR="00577AB5">
        <w:tc>
          <w:tcPr>
            <w:tcW w:w="794" w:type="dxa"/>
          </w:tcPr>
          <w:p w:rsidR="00577AB5" w:rsidRDefault="00577AB5">
            <w:pPr>
              <w:pStyle w:val="ConsPlusNormal"/>
              <w:jc w:val="center"/>
            </w:pPr>
            <w:r>
              <w:lastRenderedPageBreak/>
              <w:t>349.</w:t>
            </w:r>
          </w:p>
        </w:tc>
        <w:tc>
          <w:tcPr>
            <w:tcW w:w="3118" w:type="dxa"/>
          </w:tcPr>
          <w:p w:rsidR="00577AB5" w:rsidRDefault="00577AB5">
            <w:pPr>
              <w:pStyle w:val="ConsPlusNormal"/>
            </w:pPr>
            <w:r>
              <w:t>г. Оренбург, ул. Желябова, д. 25</w:t>
            </w:r>
          </w:p>
        </w:tc>
        <w:tc>
          <w:tcPr>
            <w:tcW w:w="1474" w:type="dxa"/>
          </w:tcPr>
          <w:p w:rsidR="00577AB5" w:rsidRDefault="00577AB5">
            <w:pPr>
              <w:pStyle w:val="ConsPlusNormal"/>
              <w:jc w:val="center"/>
            </w:pPr>
            <w:r>
              <w:t>1714,60</w:t>
            </w:r>
          </w:p>
        </w:tc>
        <w:tc>
          <w:tcPr>
            <w:tcW w:w="2551" w:type="dxa"/>
          </w:tcPr>
          <w:p w:rsidR="00577AB5" w:rsidRDefault="00577AB5">
            <w:pPr>
              <w:pStyle w:val="ConsPlusNormal"/>
              <w:jc w:val="center"/>
            </w:pPr>
            <w:r>
              <w:t>54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3587032,19</w:t>
            </w:r>
          </w:p>
        </w:tc>
      </w:tr>
      <w:tr w:rsidR="00577AB5">
        <w:tc>
          <w:tcPr>
            <w:tcW w:w="794" w:type="dxa"/>
          </w:tcPr>
          <w:p w:rsidR="00577AB5" w:rsidRDefault="00577AB5">
            <w:pPr>
              <w:pStyle w:val="ConsPlusNormal"/>
              <w:jc w:val="center"/>
            </w:pPr>
            <w:r>
              <w:t>350.</w:t>
            </w:r>
          </w:p>
        </w:tc>
        <w:tc>
          <w:tcPr>
            <w:tcW w:w="3118" w:type="dxa"/>
          </w:tcPr>
          <w:p w:rsidR="00577AB5" w:rsidRDefault="00577AB5">
            <w:pPr>
              <w:pStyle w:val="ConsPlusNormal"/>
            </w:pPr>
            <w:r>
              <w:t>г. Оренбург, ул. Желябова, д. 29</w:t>
            </w:r>
          </w:p>
        </w:tc>
        <w:tc>
          <w:tcPr>
            <w:tcW w:w="1474" w:type="dxa"/>
          </w:tcPr>
          <w:p w:rsidR="00577AB5" w:rsidRDefault="00577AB5">
            <w:pPr>
              <w:pStyle w:val="ConsPlusNormal"/>
              <w:jc w:val="center"/>
            </w:pPr>
            <w:r>
              <w:t>3630,10</w:t>
            </w:r>
          </w:p>
        </w:tc>
        <w:tc>
          <w:tcPr>
            <w:tcW w:w="2551" w:type="dxa"/>
          </w:tcPr>
          <w:p w:rsidR="00577AB5" w:rsidRDefault="00577AB5">
            <w:pPr>
              <w:pStyle w:val="ConsPlusNormal"/>
              <w:jc w:val="center"/>
            </w:pPr>
            <w:r>
              <w:t>124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4022410,88</w:t>
            </w:r>
          </w:p>
        </w:tc>
      </w:tr>
      <w:tr w:rsidR="00577AB5">
        <w:tc>
          <w:tcPr>
            <w:tcW w:w="794" w:type="dxa"/>
          </w:tcPr>
          <w:p w:rsidR="00577AB5" w:rsidRDefault="00577AB5">
            <w:pPr>
              <w:pStyle w:val="ConsPlusNormal"/>
              <w:jc w:val="center"/>
            </w:pPr>
            <w:r>
              <w:t>351.</w:t>
            </w:r>
          </w:p>
        </w:tc>
        <w:tc>
          <w:tcPr>
            <w:tcW w:w="3118" w:type="dxa"/>
          </w:tcPr>
          <w:p w:rsidR="00577AB5" w:rsidRDefault="00577AB5">
            <w:pPr>
              <w:pStyle w:val="ConsPlusNormal"/>
            </w:pPr>
            <w:r>
              <w:t>г. Оренбург, ул. Западная, д. 5а</w:t>
            </w:r>
          </w:p>
        </w:tc>
        <w:tc>
          <w:tcPr>
            <w:tcW w:w="1474" w:type="dxa"/>
          </w:tcPr>
          <w:p w:rsidR="00577AB5" w:rsidRDefault="00577AB5">
            <w:pPr>
              <w:pStyle w:val="ConsPlusNormal"/>
              <w:jc w:val="center"/>
            </w:pPr>
            <w:r>
              <w:t>3222,90</w:t>
            </w:r>
          </w:p>
        </w:tc>
        <w:tc>
          <w:tcPr>
            <w:tcW w:w="2551" w:type="dxa"/>
          </w:tcPr>
          <w:p w:rsidR="00577AB5" w:rsidRDefault="00577AB5">
            <w:pPr>
              <w:pStyle w:val="ConsPlusNormal"/>
              <w:jc w:val="center"/>
            </w:pPr>
            <w:r>
              <w:t>369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4620547,85</w:t>
            </w:r>
          </w:p>
        </w:tc>
      </w:tr>
      <w:tr w:rsidR="00577AB5">
        <w:tc>
          <w:tcPr>
            <w:tcW w:w="794" w:type="dxa"/>
          </w:tcPr>
          <w:p w:rsidR="00577AB5" w:rsidRDefault="00577AB5">
            <w:pPr>
              <w:pStyle w:val="ConsPlusNormal"/>
              <w:jc w:val="center"/>
            </w:pPr>
            <w:r>
              <w:t>352.</w:t>
            </w:r>
          </w:p>
        </w:tc>
        <w:tc>
          <w:tcPr>
            <w:tcW w:w="3118" w:type="dxa"/>
          </w:tcPr>
          <w:p w:rsidR="00577AB5" w:rsidRDefault="00577AB5">
            <w:pPr>
              <w:pStyle w:val="ConsPlusNormal"/>
            </w:pPr>
            <w:r>
              <w:t>г. Оренбург, ул. Заречная, д. 18/1</w:t>
            </w:r>
          </w:p>
        </w:tc>
        <w:tc>
          <w:tcPr>
            <w:tcW w:w="1474" w:type="dxa"/>
          </w:tcPr>
          <w:p w:rsidR="00577AB5" w:rsidRDefault="00577AB5">
            <w:pPr>
              <w:pStyle w:val="ConsPlusNormal"/>
              <w:jc w:val="center"/>
            </w:pPr>
            <w:r>
              <w:t>7392,30</w:t>
            </w:r>
          </w:p>
        </w:tc>
        <w:tc>
          <w:tcPr>
            <w:tcW w:w="2551" w:type="dxa"/>
          </w:tcPr>
          <w:p w:rsidR="00577AB5" w:rsidRDefault="00577AB5">
            <w:pPr>
              <w:pStyle w:val="ConsPlusNormal"/>
              <w:jc w:val="center"/>
            </w:pPr>
            <w:r>
              <w:t>189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4242883,75</w:t>
            </w:r>
          </w:p>
        </w:tc>
      </w:tr>
      <w:tr w:rsidR="00577AB5">
        <w:tc>
          <w:tcPr>
            <w:tcW w:w="794" w:type="dxa"/>
          </w:tcPr>
          <w:p w:rsidR="00577AB5" w:rsidRDefault="00577AB5">
            <w:pPr>
              <w:pStyle w:val="ConsPlusNormal"/>
              <w:jc w:val="center"/>
            </w:pPr>
            <w:r>
              <w:t>353.</w:t>
            </w:r>
          </w:p>
        </w:tc>
        <w:tc>
          <w:tcPr>
            <w:tcW w:w="3118" w:type="dxa"/>
          </w:tcPr>
          <w:p w:rsidR="00577AB5" w:rsidRDefault="00577AB5">
            <w:pPr>
              <w:pStyle w:val="ConsPlusNormal"/>
            </w:pPr>
            <w:r>
              <w:t>г. Оренбург, ул. Зауральная, д. 4</w:t>
            </w:r>
          </w:p>
        </w:tc>
        <w:tc>
          <w:tcPr>
            <w:tcW w:w="1474" w:type="dxa"/>
          </w:tcPr>
          <w:p w:rsidR="00577AB5" w:rsidRDefault="00577AB5">
            <w:pPr>
              <w:pStyle w:val="ConsPlusNormal"/>
              <w:jc w:val="center"/>
            </w:pPr>
            <w:r>
              <w:t>4429,30</w:t>
            </w:r>
          </w:p>
        </w:tc>
        <w:tc>
          <w:tcPr>
            <w:tcW w:w="2551" w:type="dxa"/>
          </w:tcPr>
          <w:p w:rsidR="00577AB5" w:rsidRDefault="00577AB5">
            <w:pPr>
              <w:pStyle w:val="ConsPlusNormal"/>
              <w:jc w:val="center"/>
            </w:pPr>
            <w:r>
              <w:t>169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1175688,73</w:t>
            </w:r>
          </w:p>
        </w:tc>
      </w:tr>
      <w:tr w:rsidR="00577AB5">
        <w:tc>
          <w:tcPr>
            <w:tcW w:w="794" w:type="dxa"/>
          </w:tcPr>
          <w:p w:rsidR="00577AB5" w:rsidRDefault="00577AB5">
            <w:pPr>
              <w:pStyle w:val="ConsPlusNormal"/>
              <w:jc w:val="center"/>
            </w:pPr>
            <w:r>
              <w:t>354.</w:t>
            </w:r>
          </w:p>
        </w:tc>
        <w:tc>
          <w:tcPr>
            <w:tcW w:w="3118" w:type="dxa"/>
          </w:tcPr>
          <w:p w:rsidR="00577AB5" w:rsidRDefault="00577AB5">
            <w:pPr>
              <w:pStyle w:val="ConsPlusNormal"/>
            </w:pPr>
            <w:r>
              <w:t>г. Оренбург, ул. Илекская, д. 82</w:t>
            </w:r>
          </w:p>
        </w:tc>
        <w:tc>
          <w:tcPr>
            <w:tcW w:w="1474" w:type="dxa"/>
          </w:tcPr>
          <w:p w:rsidR="00577AB5" w:rsidRDefault="00577AB5">
            <w:pPr>
              <w:pStyle w:val="ConsPlusNormal"/>
              <w:jc w:val="center"/>
            </w:pPr>
            <w:r>
              <w:t>13652,80</w:t>
            </w:r>
          </w:p>
        </w:tc>
        <w:tc>
          <w:tcPr>
            <w:tcW w:w="2551" w:type="dxa"/>
          </w:tcPr>
          <w:p w:rsidR="00577AB5" w:rsidRDefault="00577AB5">
            <w:pPr>
              <w:pStyle w:val="ConsPlusNormal"/>
              <w:jc w:val="center"/>
            </w:pPr>
            <w:r>
              <w:t>420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3549477,72</w:t>
            </w:r>
          </w:p>
        </w:tc>
      </w:tr>
      <w:tr w:rsidR="00577AB5">
        <w:tc>
          <w:tcPr>
            <w:tcW w:w="794" w:type="dxa"/>
          </w:tcPr>
          <w:p w:rsidR="00577AB5" w:rsidRDefault="00577AB5">
            <w:pPr>
              <w:pStyle w:val="ConsPlusNormal"/>
              <w:jc w:val="center"/>
            </w:pPr>
            <w:r>
              <w:t>355.</w:t>
            </w:r>
          </w:p>
        </w:tc>
        <w:tc>
          <w:tcPr>
            <w:tcW w:w="3118" w:type="dxa"/>
          </w:tcPr>
          <w:p w:rsidR="00577AB5" w:rsidRDefault="00577AB5">
            <w:pPr>
              <w:pStyle w:val="ConsPlusNormal"/>
            </w:pPr>
            <w:r>
              <w:t>г. Оренбург, ул. Индивидуальная, д. 5</w:t>
            </w:r>
          </w:p>
        </w:tc>
        <w:tc>
          <w:tcPr>
            <w:tcW w:w="1474" w:type="dxa"/>
          </w:tcPr>
          <w:p w:rsidR="00577AB5" w:rsidRDefault="00577AB5">
            <w:pPr>
              <w:pStyle w:val="ConsPlusNormal"/>
              <w:jc w:val="center"/>
            </w:pPr>
            <w:r>
              <w:t>1087,90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232104,00</w:t>
            </w:r>
          </w:p>
        </w:tc>
      </w:tr>
      <w:tr w:rsidR="00577AB5">
        <w:tc>
          <w:tcPr>
            <w:tcW w:w="794" w:type="dxa"/>
          </w:tcPr>
          <w:p w:rsidR="00577AB5" w:rsidRDefault="00577AB5">
            <w:pPr>
              <w:pStyle w:val="ConsPlusNormal"/>
              <w:jc w:val="center"/>
            </w:pPr>
            <w:r>
              <w:t>356.</w:t>
            </w:r>
          </w:p>
        </w:tc>
        <w:tc>
          <w:tcPr>
            <w:tcW w:w="3118" w:type="dxa"/>
          </w:tcPr>
          <w:p w:rsidR="00577AB5" w:rsidRDefault="00577AB5">
            <w:pPr>
              <w:pStyle w:val="ConsPlusNormal"/>
            </w:pPr>
            <w:r>
              <w:t>г. Оренбург, ул. Казахская, д. 34</w:t>
            </w:r>
          </w:p>
        </w:tc>
        <w:tc>
          <w:tcPr>
            <w:tcW w:w="1474" w:type="dxa"/>
          </w:tcPr>
          <w:p w:rsidR="00577AB5" w:rsidRDefault="00577AB5">
            <w:pPr>
              <w:pStyle w:val="ConsPlusNormal"/>
              <w:jc w:val="center"/>
            </w:pPr>
            <w:r>
              <w:t>427,50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1358731,24</w:t>
            </w:r>
          </w:p>
        </w:tc>
      </w:tr>
      <w:tr w:rsidR="00577AB5">
        <w:tc>
          <w:tcPr>
            <w:tcW w:w="794" w:type="dxa"/>
          </w:tcPr>
          <w:p w:rsidR="00577AB5" w:rsidRDefault="00577AB5">
            <w:pPr>
              <w:pStyle w:val="ConsPlusNormal"/>
              <w:jc w:val="center"/>
            </w:pPr>
            <w:r>
              <w:t>357.</w:t>
            </w:r>
          </w:p>
        </w:tc>
        <w:tc>
          <w:tcPr>
            <w:tcW w:w="3118" w:type="dxa"/>
          </w:tcPr>
          <w:p w:rsidR="00577AB5" w:rsidRDefault="00577AB5">
            <w:pPr>
              <w:pStyle w:val="ConsPlusNormal"/>
            </w:pPr>
            <w:r>
              <w:t>г. Оренбург, ул. Карагандинская, д. 100</w:t>
            </w:r>
          </w:p>
        </w:tc>
        <w:tc>
          <w:tcPr>
            <w:tcW w:w="1474" w:type="dxa"/>
          </w:tcPr>
          <w:p w:rsidR="00577AB5" w:rsidRDefault="00577AB5">
            <w:pPr>
              <w:pStyle w:val="ConsPlusNormal"/>
              <w:jc w:val="center"/>
            </w:pPr>
            <w:r>
              <w:t>5699,60</w:t>
            </w:r>
          </w:p>
        </w:tc>
        <w:tc>
          <w:tcPr>
            <w:tcW w:w="2551" w:type="dxa"/>
          </w:tcPr>
          <w:p w:rsidR="00577AB5" w:rsidRDefault="00577AB5">
            <w:pPr>
              <w:pStyle w:val="ConsPlusNormal"/>
              <w:jc w:val="center"/>
            </w:pPr>
            <w:r>
              <w:t>192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15465359,36</w:t>
            </w:r>
          </w:p>
        </w:tc>
      </w:tr>
      <w:tr w:rsidR="00577AB5">
        <w:tc>
          <w:tcPr>
            <w:tcW w:w="794" w:type="dxa"/>
          </w:tcPr>
          <w:p w:rsidR="00577AB5" w:rsidRDefault="00577AB5">
            <w:pPr>
              <w:pStyle w:val="ConsPlusNormal"/>
              <w:jc w:val="center"/>
            </w:pPr>
            <w:r>
              <w:t>358.</w:t>
            </w:r>
          </w:p>
        </w:tc>
        <w:tc>
          <w:tcPr>
            <w:tcW w:w="3118" w:type="dxa"/>
          </w:tcPr>
          <w:p w:rsidR="00577AB5" w:rsidRDefault="00577AB5">
            <w:pPr>
              <w:pStyle w:val="ConsPlusNormal"/>
            </w:pPr>
            <w:r>
              <w:t>г. Оренбург, ул. Карагандинская, д. 45а</w:t>
            </w:r>
          </w:p>
        </w:tc>
        <w:tc>
          <w:tcPr>
            <w:tcW w:w="1474" w:type="dxa"/>
          </w:tcPr>
          <w:p w:rsidR="00577AB5" w:rsidRDefault="00577AB5">
            <w:pPr>
              <w:pStyle w:val="ConsPlusNormal"/>
              <w:jc w:val="center"/>
            </w:pPr>
            <w:r>
              <w:t>4858,40</w:t>
            </w:r>
          </w:p>
        </w:tc>
        <w:tc>
          <w:tcPr>
            <w:tcW w:w="2551" w:type="dxa"/>
          </w:tcPr>
          <w:p w:rsidR="00577AB5" w:rsidRDefault="00577AB5">
            <w:pPr>
              <w:pStyle w:val="ConsPlusNormal"/>
              <w:jc w:val="center"/>
            </w:pPr>
            <w:r>
              <w:t>110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19300901,24</w:t>
            </w:r>
          </w:p>
        </w:tc>
      </w:tr>
      <w:tr w:rsidR="00577AB5">
        <w:tc>
          <w:tcPr>
            <w:tcW w:w="794" w:type="dxa"/>
          </w:tcPr>
          <w:p w:rsidR="00577AB5" w:rsidRDefault="00577AB5">
            <w:pPr>
              <w:pStyle w:val="ConsPlusNormal"/>
              <w:jc w:val="center"/>
            </w:pPr>
            <w:r>
              <w:t>359.</w:t>
            </w:r>
          </w:p>
        </w:tc>
        <w:tc>
          <w:tcPr>
            <w:tcW w:w="3118" w:type="dxa"/>
          </w:tcPr>
          <w:p w:rsidR="00577AB5" w:rsidRDefault="00577AB5">
            <w:pPr>
              <w:pStyle w:val="ConsPlusNormal"/>
            </w:pPr>
            <w:r>
              <w:t>г. Оренбург, ул. Карагандинская, д. 82</w:t>
            </w:r>
          </w:p>
        </w:tc>
        <w:tc>
          <w:tcPr>
            <w:tcW w:w="1474" w:type="dxa"/>
          </w:tcPr>
          <w:p w:rsidR="00577AB5" w:rsidRDefault="00577AB5">
            <w:pPr>
              <w:pStyle w:val="ConsPlusNormal"/>
              <w:jc w:val="center"/>
            </w:pPr>
            <w:r>
              <w:t>7472,10</w:t>
            </w:r>
          </w:p>
        </w:tc>
        <w:tc>
          <w:tcPr>
            <w:tcW w:w="2551" w:type="dxa"/>
          </w:tcPr>
          <w:p w:rsidR="00577AB5" w:rsidRDefault="00577AB5">
            <w:pPr>
              <w:pStyle w:val="ConsPlusNormal"/>
              <w:jc w:val="center"/>
            </w:pPr>
            <w:r>
              <w:t>248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9806718,35</w:t>
            </w:r>
          </w:p>
        </w:tc>
      </w:tr>
      <w:tr w:rsidR="00577AB5">
        <w:tc>
          <w:tcPr>
            <w:tcW w:w="794" w:type="dxa"/>
          </w:tcPr>
          <w:p w:rsidR="00577AB5" w:rsidRDefault="00577AB5">
            <w:pPr>
              <w:pStyle w:val="ConsPlusNormal"/>
              <w:jc w:val="center"/>
            </w:pPr>
            <w:r>
              <w:t>360.</w:t>
            </w:r>
          </w:p>
        </w:tc>
        <w:tc>
          <w:tcPr>
            <w:tcW w:w="3118" w:type="dxa"/>
          </w:tcPr>
          <w:p w:rsidR="00577AB5" w:rsidRDefault="00577AB5">
            <w:pPr>
              <w:pStyle w:val="ConsPlusNormal"/>
            </w:pPr>
            <w:r>
              <w:t>г. Оренбург, ул. Карагандинская, д. 86</w:t>
            </w:r>
          </w:p>
        </w:tc>
        <w:tc>
          <w:tcPr>
            <w:tcW w:w="1474" w:type="dxa"/>
          </w:tcPr>
          <w:p w:rsidR="00577AB5" w:rsidRDefault="00577AB5">
            <w:pPr>
              <w:pStyle w:val="ConsPlusNormal"/>
              <w:jc w:val="center"/>
            </w:pPr>
            <w:r>
              <w:t>5731,90</w:t>
            </w:r>
          </w:p>
        </w:tc>
        <w:tc>
          <w:tcPr>
            <w:tcW w:w="2551" w:type="dxa"/>
          </w:tcPr>
          <w:p w:rsidR="00577AB5" w:rsidRDefault="00577AB5">
            <w:pPr>
              <w:pStyle w:val="ConsPlusNormal"/>
              <w:jc w:val="center"/>
            </w:pPr>
            <w:r>
              <w:t>201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3000000,00</w:t>
            </w:r>
          </w:p>
        </w:tc>
      </w:tr>
      <w:tr w:rsidR="00577AB5">
        <w:tc>
          <w:tcPr>
            <w:tcW w:w="794" w:type="dxa"/>
          </w:tcPr>
          <w:p w:rsidR="00577AB5" w:rsidRDefault="00577AB5">
            <w:pPr>
              <w:pStyle w:val="ConsPlusNormal"/>
              <w:jc w:val="center"/>
            </w:pPr>
            <w:r>
              <w:t>361.</w:t>
            </w:r>
          </w:p>
        </w:tc>
        <w:tc>
          <w:tcPr>
            <w:tcW w:w="3118" w:type="dxa"/>
          </w:tcPr>
          <w:p w:rsidR="00577AB5" w:rsidRDefault="00577AB5">
            <w:pPr>
              <w:pStyle w:val="ConsPlusNormal"/>
            </w:pPr>
            <w:r>
              <w:t>г. Оренбург, ул. Кирова, д. 54а</w:t>
            </w:r>
          </w:p>
        </w:tc>
        <w:tc>
          <w:tcPr>
            <w:tcW w:w="1474" w:type="dxa"/>
          </w:tcPr>
          <w:p w:rsidR="00577AB5" w:rsidRDefault="00577AB5">
            <w:pPr>
              <w:pStyle w:val="ConsPlusNormal"/>
              <w:jc w:val="center"/>
            </w:pPr>
            <w:r>
              <w:t>1480,90</w:t>
            </w:r>
          </w:p>
        </w:tc>
        <w:tc>
          <w:tcPr>
            <w:tcW w:w="2551" w:type="dxa"/>
          </w:tcPr>
          <w:p w:rsidR="00577AB5" w:rsidRDefault="00577AB5">
            <w:pPr>
              <w:pStyle w:val="ConsPlusNormal"/>
              <w:jc w:val="center"/>
            </w:pPr>
            <w:r>
              <w:t>52</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10425432,66</w:t>
            </w:r>
          </w:p>
        </w:tc>
      </w:tr>
      <w:tr w:rsidR="00577AB5">
        <w:tc>
          <w:tcPr>
            <w:tcW w:w="794" w:type="dxa"/>
          </w:tcPr>
          <w:p w:rsidR="00577AB5" w:rsidRDefault="00577AB5">
            <w:pPr>
              <w:pStyle w:val="ConsPlusNormal"/>
              <w:jc w:val="center"/>
            </w:pPr>
            <w:r>
              <w:lastRenderedPageBreak/>
              <w:t>362.</w:t>
            </w:r>
          </w:p>
        </w:tc>
        <w:tc>
          <w:tcPr>
            <w:tcW w:w="3118" w:type="dxa"/>
          </w:tcPr>
          <w:p w:rsidR="00577AB5" w:rsidRDefault="00577AB5">
            <w:pPr>
              <w:pStyle w:val="ConsPlusNormal"/>
            </w:pPr>
            <w:r>
              <w:t>г. Оренбург, ул. Кирова, д. 9, литеры В1В2В3В4</w:t>
            </w:r>
          </w:p>
        </w:tc>
        <w:tc>
          <w:tcPr>
            <w:tcW w:w="1474" w:type="dxa"/>
          </w:tcPr>
          <w:p w:rsidR="00577AB5" w:rsidRDefault="00577AB5">
            <w:pPr>
              <w:pStyle w:val="ConsPlusNormal"/>
              <w:jc w:val="center"/>
            </w:pPr>
            <w:r>
              <w:t>1200,00</w:t>
            </w:r>
          </w:p>
        </w:tc>
        <w:tc>
          <w:tcPr>
            <w:tcW w:w="2551" w:type="dxa"/>
          </w:tcPr>
          <w:p w:rsidR="00577AB5" w:rsidRDefault="00577AB5">
            <w:pPr>
              <w:pStyle w:val="ConsPlusNormal"/>
              <w:jc w:val="center"/>
            </w:pPr>
            <w:r>
              <w:t>60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11897602,83</w:t>
            </w:r>
          </w:p>
        </w:tc>
      </w:tr>
      <w:tr w:rsidR="00577AB5">
        <w:tc>
          <w:tcPr>
            <w:tcW w:w="794" w:type="dxa"/>
          </w:tcPr>
          <w:p w:rsidR="00577AB5" w:rsidRDefault="00577AB5">
            <w:pPr>
              <w:pStyle w:val="ConsPlusNormal"/>
              <w:jc w:val="center"/>
            </w:pPr>
            <w:r>
              <w:t>363.</w:t>
            </w:r>
          </w:p>
        </w:tc>
        <w:tc>
          <w:tcPr>
            <w:tcW w:w="3118" w:type="dxa"/>
          </w:tcPr>
          <w:p w:rsidR="00577AB5" w:rsidRDefault="00577AB5">
            <w:pPr>
              <w:pStyle w:val="ConsPlusNormal"/>
            </w:pPr>
            <w:r>
              <w:t>г. Оренбург, ул. Кирова/ул. Кобозева, д. 7 - 9/34, литеры ББ1</w:t>
            </w:r>
          </w:p>
        </w:tc>
        <w:tc>
          <w:tcPr>
            <w:tcW w:w="1474" w:type="dxa"/>
          </w:tcPr>
          <w:p w:rsidR="00577AB5" w:rsidRDefault="00577AB5">
            <w:pPr>
              <w:pStyle w:val="ConsPlusNormal"/>
              <w:jc w:val="center"/>
            </w:pPr>
            <w:r>
              <w:t>295,90</w:t>
            </w:r>
          </w:p>
        </w:tc>
        <w:tc>
          <w:tcPr>
            <w:tcW w:w="2551" w:type="dxa"/>
          </w:tcPr>
          <w:p w:rsidR="00577AB5" w:rsidRDefault="00577AB5">
            <w:pPr>
              <w:pStyle w:val="ConsPlusNormal"/>
              <w:jc w:val="center"/>
            </w:pPr>
            <w:r>
              <w:t>12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2372048,30</w:t>
            </w:r>
          </w:p>
        </w:tc>
      </w:tr>
      <w:tr w:rsidR="00577AB5">
        <w:tc>
          <w:tcPr>
            <w:tcW w:w="794" w:type="dxa"/>
          </w:tcPr>
          <w:p w:rsidR="00577AB5" w:rsidRDefault="00577AB5">
            <w:pPr>
              <w:pStyle w:val="ConsPlusNormal"/>
              <w:jc w:val="center"/>
            </w:pPr>
            <w:r>
              <w:t>364.</w:t>
            </w:r>
          </w:p>
        </w:tc>
        <w:tc>
          <w:tcPr>
            <w:tcW w:w="3118" w:type="dxa"/>
          </w:tcPr>
          <w:p w:rsidR="00577AB5" w:rsidRDefault="00577AB5">
            <w:pPr>
              <w:pStyle w:val="ConsPlusNormal"/>
            </w:pPr>
            <w:r>
              <w:t>г. Оренбург, ул. Кирова/ул. Комсомольская, д. 36/17, литера А</w:t>
            </w:r>
          </w:p>
        </w:tc>
        <w:tc>
          <w:tcPr>
            <w:tcW w:w="1474" w:type="dxa"/>
          </w:tcPr>
          <w:p w:rsidR="00577AB5" w:rsidRDefault="00577AB5">
            <w:pPr>
              <w:pStyle w:val="ConsPlusNormal"/>
              <w:jc w:val="center"/>
            </w:pPr>
            <w:r>
              <w:t>938,50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6034531,91</w:t>
            </w:r>
          </w:p>
        </w:tc>
      </w:tr>
      <w:tr w:rsidR="00577AB5">
        <w:tc>
          <w:tcPr>
            <w:tcW w:w="794" w:type="dxa"/>
          </w:tcPr>
          <w:p w:rsidR="00577AB5" w:rsidRDefault="00577AB5">
            <w:pPr>
              <w:pStyle w:val="ConsPlusNormal"/>
              <w:jc w:val="center"/>
            </w:pPr>
            <w:r>
              <w:t>365.</w:t>
            </w:r>
          </w:p>
        </w:tc>
        <w:tc>
          <w:tcPr>
            <w:tcW w:w="3118" w:type="dxa"/>
          </w:tcPr>
          <w:p w:rsidR="00577AB5" w:rsidRDefault="00577AB5">
            <w:pPr>
              <w:pStyle w:val="ConsPlusNormal"/>
            </w:pPr>
            <w:r>
              <w:t>г. Оренбург, ул. Кобозева, д. 20, литеры АА5</w:t>
            </w:r>
          </w:p>
        </w:tc>
        <w:tc>
          <w:tcPr>
            <w:tcW w:w="1474" w:type="dxa"/>
          </w:tcPr>
          <w:p w:rsidR="00577AB5" w:rsidRDefault="00577AB5">
            <w:pPr>
              <w:pStyle w:val="ConsPlusNormal"/>
              <w:jc w:val="center"/>
            </w:pPr>
            <w:r>
              <w:t>549,30</w:t>
            </w:r>
          </w:p>
        </w:tc>
        <w:tc>
          <w:tcPr>
            <w:tcW w:w="2551" w:type="dxa"/>
          </w:tcPr>
          <w:p w:rsidR="00577AB5" w:rsidRDefault="00577AB5">
            <w:pPr>
              <w:pStyle w:val="ConsPlusNormal"/>
              <w:jc w:val="center"/>
            </w:pPr>
            <w:r>
              <w:t>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1527149,48</w:t>
            </w:r>
          </w:p>
        </w:tc>
      </w:tr>
      <w:tr w:rsidR="00577AB5">
        <w:tc>
          <w:tcPr>
            <w:tcW w:w="794" w:type="dxa"/>
          </w:tcPr>
          <w:p w:rsidR="00577AB5" w:rsidRDefault="00577AB5">
            <w:pPr>
              <w:pStyle w:val="ConsPlusNormal"/>
              <w:jc w:val="center"/>
            </w:pPr>
            <w:r>
              <w:t>366.</w:t>
            </w:r>
          </w:p>
        </w:tc>
        <w:tc>
          <w:tcPr>
            <w:tcW w:w="3118" w:type="dxa"/>
          </w:tcPr>
          <w:p w:rsidR="00577AB5" w:rsidRDefault="00577AB5">
            <w:pPr>
              <w:pStyle w:val="ConsPlusNormal"/>
            </w:pPr>
            <w:r>
              <w:t>г. Оренбург, ул. Кобозева, д. 63</w:t>
            </w:r>
          </w:p>
        </w:tc>
        <w:tc>
          <w:tcPr>
            <w:tcW w:w="1474" w:type="dxa"/>
          </w:tcPr>
          <w:p w:rsidR="00577AB5" w:rsidRDefault="00577AB5">
            <w:pPr>
              <w:pStyle w:val="ConsPlusNormal"/>
              <w:jc w:val="center"/>
            </w:pPr>
            <w:r>
              <w:t>1576,30</w:t>
            </w:r>
          </w:p>
        </w:tc>
        <w:tc>
          <w:tcPr>
            <w:tcW w:w="2551" w:type="dxa"/>
          </w:tcPr>
          <w:p w:rsidR="00577AB5" w:rsidRDefault="00577AB5">
            <w:pPr>
              <w:pStyle w:val="ConsPlusNormal"/>
              <w:jc w:val="center"/>
            </w:pPr>
            <w:r>
              <w:t>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4553071,49</w:t>
            </w:r>
          </w:p>
        </w:tc>
      </w:tr>
      <w:tr w:rsidR="00577AB5">
        <w:tc>
          <w:tcPr>
            <w:tcW w:w="794" w:type="dxa"/>
          </w:tcPr>
          <w:p w:rsidR="00577AB5" w:rsidRDefault="00577AB5">
            <w:pPr>
              <w:pStyle w:val="ConsPlusNormal"/>
              <w:jc w:val="center"/>
            </w:pPr>
            <w:r>
              <w:t>367.</w:t>
            </w:r>
          </w:p>
        </w:tc>
        <w:tc>
          <w:tcPr>
            <w:tcW w:w="3118" w:type="dxa"/>
          </w:tcPr>
          <w:p w:rsidR="00577AB5" w:rsidRDefault="00577AB5">
            <w:pPr>
              <w:pStyle w:val="ConsPlusNormal"/>
            </w:pPr>
            <w:r>
              <w:t>г. Оренбург, ул. Кобозева/пер. Рыбный, д. 31/9, литера А</w:t>
            </w:r>
          </w:p>
        </w:tc>
        <w:tc>
          <w:tcPr>
            <w:tcW w:w="1474" w:type="dxa"/>
          </w:tcPr>
          <w:p w:rsidR="00577AB5" w:rsidRDefault="00577AB5">
            <w:pPr>
              <w:pStyle w:val="ConsPlusNormal"/>
              <w:jc w:val="center"/>
            </w:pPr>
            <w:r>
              <w:t>1897,90</w:t>
            </w:r>
          </w:p>
        </w:tc>
        <w:tc>
          <w:tcPr>
            <w:tcW w:w="2551" w:type="dxa"/>
          </w:tcPr>
          <w:p w:rsidR="00577AB5" w:rsidRDefault="00577AB5">
            <w:pPr>
              <w:pStyle w:val="ConsPlusNormal"/>
              <w:jc w:val="center"/>
            </w:pPr>
            <w:r>
              <w:t>51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8895064,75</w:t>
            </w:r>
          </w:p>
        </w:tc>
      </w:tr>
      <w:tr w:rsidR="00577AB5">
        <w:tc>
          <w:tcPr>
            <w:tcW w:w="794" w:type="dxa"/>
          </w:tcPr>
          <w:p w:rsidR="00577AB5" w:rsidRDefault="00577AB5">
            <w:pPr>
              <w:pStyle w:val="ConsPlusNormal"/>
              <w:jc w:val="center"/>
            </w:pPr>
            <w:r>
              <w:t>368.</w:t>
            </w:r>
          </w:p>
        </w:tc>
        <w:tc>
          <w:tcPr>
            <w:tcW w:w="3118" w:type="dxa"/>
          </w:tcPr>
          <w:p w:rsidR="00577AB5" w:rsidRDefault="00577AB5">
            <w:pPr>
              <w:pStyle w:val="ConsPlusNormal"/>
            </w:pPr>
            <w:r>
              <w:t>г. Оренбург, ул. Кольцевая, д. 28</w:t>
            </w:r>
          </w:p>
        </w:tc>
        <w:tc>
          <w:tcPr>
            <w:tcW w:w="1474" w:type="dxa"/>
          </w:tcPr>
          <w:p w:rsidR="00577AB5" w:rsidRDefault="00577AB5">
            <w:pPr>
              <w:pStyle w:val="ConsPlusNormal"/>
              <w:jc w:val="center"/>
            </w:pPr>
            <w:r>
              <w:t>536,80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1916273,46</w:t>
            </w:r>
          </w:p>
        </w:tc>
      </w:tr>
      <w:tr w:rsidR="00577AB5">
        <w:tc>
          <w:tcPr>
            <w:tcW w:w="794" w:type="dxa"/>
          </w:tcPr>
          <w:p w:rsidR="00577AB5" w:rsidRDefault="00577AB5">
            <w:pPr>
              <w:pStyle w:val="ConsPlusNormal"/>
              <w:jc w:val="center"/>
            </w:pPr>
            <w:r>
              <w:t>369.</w:t>
            </w:r>
          </w:p>
        </w:tc>
        <w:tc>
          <w:tcPr>
            <w:tcW w:w="3118" w:type="dxa"/>
          </w:tcPr>
          <w:p w:rsidR="00577AB5" w:rsidRDefault="00577AB5">
            <w:pPr>
              <w:pStyle w:val="ConsPlusNormal"/>
            </w:pPr>
            <w:r>
              <w:t>г. Оренбург, ул. Кольцевая, д. 9</w:t>
            </w:r>
          </w:p>
        </w:tc>
        <w:tc>
          <w:tcPr>
            <w:tcW w:w="1474" w:type="dxa"/>
          </w:tcPr>
          <w:p w:rsidR="00577AB5" w:rsidRDefault="00577AB5">
            <w:pPr>
              <w:pStyle w:val="ConsPlusNormal"/>
              <w:jc w:val="center"/>
            </w:pPr>
            <w:r>
              <w:t>5858,20</w:t>
            </w:r>
          </w:p>
        </w:tc>
        <w:tc>
          <w:tcPr>
            <w:tcW w:w="2551" w:type="dxa"/>
          </w:tcPr>
          <w:p w:rsidR="00577AB5" w:rsidRDefault="00577AB5">
            <w:pPr>
              <w:pStyle w:val="ConsPlusNormal"/>
              <w:jc w:val="center"/>
            </w:pPr>
            <w:r>
              <w:t>211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1562838,54</w:t>
            </w:r>
          </w:p>
        </w:tc>
      </w:tr>
      <w:tr w:rsidR="00577AB5">
        <w:tc>
          <w:tcPr>
            <w:tcW w:w="794" w:type="dxa"/>
          </w:tcPr>
          <w:p w:rsidR="00577AB5" w:rsidRDefault="00577AB5">
            <w:pPr>
              <w:pStyle w:val="ConsPlusNormal"/>
              <w:jc w:val="center"/>
            </w:pPr>
            <w:r>
              <w:t>370.</w:t>
            </w:r>
          </w:p>
        </w:tc>
        <w:tc>
          <w:tcPr>
            <w:tcW w:w="3118" w:type="dxa"/>
          </w:tcPr>
          <w:p w:rsidR="00577AB5" w:rsidRDefault="00577AB5">
            <w:pPr>
              <w:pStyle w:val="ConsPlusNormal"/>
            </w:pPr>
            <w:r>
              <w:t>г. Оренбург, ул. Комсомольская, д. 85, литера А</w:t>
            </w:r>
          </w:p>
        </w:tc>
        <w:tc>
          <w:tcPr>
            <w:tcW w:w="1474" w:type="dxa"/>
          </w:tcPr>
          <w:p w:rsidR="00577AB5" w:rsidRDefault="00577AB5">
            <w:pPr>
              <w:pStyle w:val="ConsPlusNormal"/>
              <w:jc w:val="center"/>
            </w:pPr>
            <w:r>
              <w:t>14420,40</w:t>
            </w:r>
          </w:p>
        </w:tc>
        <w:tc>
          <w:tcPr>
            <w:tcW w:w="2551" w:type="dxa"/>
          </w:tcPr>
          <w:p w:rsidR="00577AB5" w:rsidRDefault="00577AB5">
            <w:pPr>
              <w:pStyle w:val="ConsPlusNormal"/>
              <w:jc w:val="center"/>
            </w:pPr>
            <w:r>
              <w:t>533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4989346,80</w:t>
            </w:r>
          </w:p>
        </w:tc>
      </w:tr>
      <w:tr w:rsidR="00577AB5">
        <w:tc>
          <w:tcPr>
            <w:tcW w:w="794" w:type="dxa"/>
          </w:tcPr>
          <w:p w:rsidR="00577AB5" w:rsidRDefault="00577AB5">
            <w:pPr>
              <w:pStyle w:val="ConsPlusNormal"/>
              <w:jc w:val="center"/>
            </w:pPr>
            <w:r>
              <w:t>371.</w:t>
            </w:r>
          </w:p>
        </w:tc>
        <w:tc>
          <w:tcPr>
            <w:tcW w:w="3118" w:type="dxa"/>
          </w:tcPr>
          <w:p w:rsidR="00577AB5" w:rsidRDefault="00577AB5">
            <w:pPr>
              <w:pStyle w:val="ConsPlusNormal"/>
            </w:pPr>
            <w:r>
              <w:t>г. Оренбург, ул. Комсомольская/ул. Пролетарская, д. 3/16</w:t>
            </w:r>
          </w:p>
        </w:tc>
        <w:tc>
          <w:tcPr>
            <w:tcW w:w="1474" w:type="dxa"/>
          </w:tcPr>
          <w:p w:rsidR="00577AB5" w:rsidRDefault="00577AB5">
            <w:pPr>
              <w:pStyle w:val="ConsPlusNormal"/>
              <w:jc w:val="center"/>
            </w:pPr>
            <w:r>
              <w:t>762,60</w:t>
            </w:r>
          </w:p>
        </w:tc>
        <w:tc>
          <w:tcPr>
            <w:tcW w:w="2551" w:type="dxa"/>
          </w:tcPr>
          <w:p w:rsidR="00577AB5" w:rsidRDefault="00577AB5">
            <w:pPr>
              <w:pStyle w:val="ConsPlusNormal"/>
              <w:jc w:val="center"/>
            </w:pPr>
            <w:r>
              <w:t>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11818260,53</w:t>
            </w:r>
          </w:p>
        </w:tc>
      </w:tr>
      <w:tr w:rsidR="00577AB5">
        <w:tc>
          <w:tcPr>
            <w:tcW w:w="794" w:type="dxa"/>
          </w:tcPr>
          <w:p w:rsidR="00577AB5" w:rsidRDefault="00577AB5">
            <w:pPr>
              <w:pStyle w:val="ConsPlusNormal"/>
              <w:jc w:val="center"/>
            </w:pPr>
            <w:r>
              <w:t>372.</w:t>
            </w:r>
          </w:p>
        </w:tc>
        <w:tc>
          <w:tcPr>
            <w:tcW w:w="3118" w:type="dxa"/>
          </w:tcPr>
          <w:p w:rsidR="00577AB5" w:rsidRDefault="00577AB5">
            <w:pPr>
              <w:pStyle w:val="ConsPlusNormal"/>
            </w:pPr>
            <w:r>
              <w:t>г. Оренбург, ул. Конституции СССР, д. 12</w:t>
            </w:r>
          </w:p>
        </w:tc>
        <w:tc>
          <w:tcPr>
            <w:tcW w:w="1474" w:type="dxa"/>
          </w:tcPr>
          <w:p w:rsidR="00577AB5" w:rsidRDefault="00577AB5">
            <w:pPr>
              <w:pStyle w:val="ConsPlusNormal"/>
              <w:jc w:val="center"/>
            </w:pPr>
            <w:r>
              <w:t>4341,70</w:t>
            </w:r>
          </w:p>
        </w:tc>
        <w:tc>
          <w:tcPr>
            <w:tcW w:w="2551" w:type="dxa"/>
          </w:tcPr>
          <w:p w:rsidR="00577AB5" w:rsidRDefault="00577AB5">
            <w:pPr>
              <w:pStyle w:val="ConsPlusNormal"/>
              <w:jc w:val="center"/>
            </w:pPr>
            <w:r>
              <w:t>109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1331219,80</w:t>
            </w:r>
          </w:p>
        </w:tc>
      </w:tr>
      <w:tr w:rsidR="00577AB5">
        <w:tc>
          <w:tcPr>
            <w:tcW w:w="794" w:type="dxa"/>
          </w:tcPr>
          <w:p w:rsidR="00577AB5" w:rsidRDefault="00577AB5">
            <w:pPr>
              <w:pStyle w:val="ConsPlusNormal"/>
              <w:jc w:val="center"/>
            </w:pPr>
            <w:r>
              <w:t>373.</w:t>
            </w:r>
          </w:p>
        </w:tc>
        <w:tc>
          <w:tcPr>
            <w:tcW w:w="3118" w:type="dxa"/>
          </w:tcPr>
          <w:p w:rsidR="00577AB5" w:rsidRDefault="00577AB5">
            <w:pPr>
              <w:pStyle w:val="ConsPlusNormal"/>
            </w:pPr>
            <w:r>
              <w:t>г. Оренбург, ул. Конституции СССР, д. 16</w:t>
            </w:r>
          </w:p>
        </w:tc>
        <w:tc>
          <w:tcPr>
            <w:tcW w:w="1474" w:type="dxa"/>
          </w:tcPr>
          <w:p w:rsidR="00577AB5" w:rsidRDefault="00577AB5">
            <w:pPr>
              <w:pStyle w:val="ConsPlusNormal"/>
              <w:jc w:val="center"/>
            </w:pPr>
            <w:r>
              <w:t>4570,00</w:t>
            </w:r>
          </w:p>
        </w:tc>
        <w:tc>
          <w:tcPr>
            <w:tcW w:w="2551" w:type="dxa"/>
          </w:tcPr>
          <w:p w:rsidR="00577AB5" w:rsidRDefault="00577AB5">
            <w:pPr>
              <w:pStyle w:val="ConsPlusNormal"/>
              <w:jc w:val="center"/>
            </w:pPr>
            <w:r>
              <w:t>139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930005,54</w:t>
            </w:r>
          </w:p>
        </w:tc>
      </w:tr>
      <w:tr w:rsidR="00577AB5">
        <w:tc>
          <w:tcPr>
            <w:tcW w:w="794" w:type="dxa"/>
          </w:tcPr>
          <w:p w:rsidR="00577AB5" w:rsidRDefault="00577AB5">
            <w:pPr>
              <w:pStyle w:val="ConsPlusNormal"/>
              <w:jc w:val="center"/>
            </w:pPr>
            <w:r>
              <w:lastRenderedPageBreak/>
              <w:t>374.</w:t>
            </w:r>
          </w:p>
        </w:tc>
        <w:tc>
          <w:tcPr>
            <w:tcW w:w="3118" w:type="dxa"/>
          </w:tcPr>
          <w:p w:rsidR="00577AB5" w:rsidRDefault="00577AB5">
            <w:pPr>
              <w:pStyle w:val="ConsPlusNormal"/>
            </w:pPr>
            <w:r>
              <w:t>г. Оренбург, ул. Конституции СССР, д. 17</w:t>
            </w:r>
          </w:p>
        </w:tc>
        <w:tc>
          <w:tcPr>
            <w:tcW w:w="1474" w:type="dxa"/>
          </w:tcPr>
          <w:p w:rsidR="00577AB5" w:rsidRDefault="00577AB5">
            <w:pPr>
              <w:pStyle w:val="ConsPlusNormal"/>
              <w:jc w:val="center"/>
            </w:pPr>
            <w:r>
              <w:t>3762,20</w:t>
            </w:r>
          </w:p>
        </w:tc>
        <w:tc>
          <w:tcPr>
            <w:tcW w:w="2551" w:type="dxa"/>
          </w:tcPr>
          <w:p w:rsidR="00577AB5" w:rsidRDefault="00577AB5">
            <w:pPr>
              <w:pStyle w:val="ConsPlusNormal"/>
              <w:jc w:val="center"/>
            </w:pPr>
            <w:r>
              <w:t>147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3425798,89</w:t>
            </w:r>
          </w:p>
        </w:tc>
      </w:tr>
      <w:tr w:rsidR="00577AB5">
        <w:tc>
          <w:tcPr>
            <w:tcW w:w="794" w:type="dxa"/>
          </w:tcPr>
          <w:p w:rsidR="00577AB5" w:rsidRDefault="00577AB5">
            <w:pPr>
              <w:pStyle w:val="ConsPlusNormal"/>
              <w:jc w:val="center"/>
            </w:pPr>
            <w:r>
              <w:t>375.</w:t>
            </w:r>
          </w:p>
        </w:tc>
        <w:tc>
          <w:tcPr>
            <w:tcW w:w="3118" w:type="dxa"/>
          </w:tcPr>
          <w:p w:rsidR="00577AB5" w:rsidRDefault="00577AB5">
            <w:pPr>
              <w:pStyle w:val="ConsPlusNormal"/>
            </w:pPr>
            <w:r>
              <w:t>г. Оренбург, ул. Конституции СССР, д. 22</w:t>
            </w:r>
          </w:p>
        </w:tc>
        <w:tc>
          <w:tcPr>
            <w:tcW w:w="1474" w:type="dxa"/>
          </w:tcPr>
          <w:p w:rsidR="00577AB5" w:rsidRDefault="00577AB5">
            <w:pPr>
              <w:pStyle w:val="ConsPlusNormal"/>
              <w:jc w:val="center"/>
            </w:pPr>
            <w:r>
              <w:t>4442,00</w:t>
            </w:r>
          </w:p>
        </w:tc>
        <w:tc>
          <w:tcPr>
            <w:tcW w:w="2551" w:type="dxa"/>
          </w:tcPr>
          <w:p w:rsidR="00577AB5" w:rsidRDefault="00577AB5">
            <w:pPr>
              <w:pStyle w:val="ConsPlusNormal"/>
              <w:jc w:val="center"/>
            </w:pPr>
            <w:r>
              <w:t>175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4717670,51</w:t>
            </w:r>
          </w:p>
        </w:tc>
      </w:tr>
      <w:tr w:rsidR="00577AB5">
        <w:tc>
          <w:tcPr>
            <w:tcW w:w="794" w:type="dxa"/>
          </w:tcPr>
          <w:p w:rsidR="00577AB5" w:rsidRDefault="00577AB5">
            <w:pPr>
              <w:pStyle w:val="ConsPlusNormal"/>
              <w:jc w:val="center"/>
            </w:pPr>
            <w:r>
              <w:t>376.</w:t>
            </w:r>
          </w:p>
        </w:tc>
        <w:tc>
          <w:tcPr>
            <w:tcW w:w="3118" w:type="dxa"/>
          </w:tcPr>
          <w:p w:rsidR="00577AB5" w:rsidRDefault="00577AB5">
            <w:pPr>
              <w:pStyle w:val="ConsPlusNormal"/>
            </w:pPr>
            <w:r>
              <w:t>г. Оренбург, ул. Конституции СССР, д. 24/1, к. 1</w:t>
            </w:r>
          </w:p>
        </w:tc>
        <w:tc>
          <w:tcPr>
            <w:tcW w:w="1474" w:type="dxa"/>
          </w:tcPr>
          <w:p w:rsidR="00577AB5" w:rsidRDefault="00577AB5">
            <w:pPr>
              <w:pStyle w:val="ConsPlusNormal"/>
              <w:jc w:val="center"/>
            </w:pPr>
            <w:r>
              <w:t>3559,30</w:t>
            </w:r>
          </w:p>
        </w:tc>
        <w:tc>
          <w:tcPr>
            <w:tcW w:w="2551" w:type="dxa"/>
          </w:tcPr>
          <w:p w:rsidR="00577AB5" w:rsidRDefault="00577AB5">
            <w:pPr>
              <w:pStyle w:val="ConsPlusNormal"/>
              <w:jc w:val="center"/>
            </w:pPr>
            <w:r>
              <w:t>278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5560633,15</w:t>
            </w:r>
          </w:p>
        </w:tc>
      </w:tr>
      <w:tr w:rsidR="00577AB5">
        <w:tc>
          <w:tcPr>
            <w:tcW w:w="794" w:type="dxa"/>
          </w:tcPr>
          <w:p w:rsidR="00577AB5" w:rsidRDefault="00577AB5">
            <w:pPr>
              <w:pStyle w:val="ConsPlusNormal"/>
              <w:jc w:val="center"/>
            </w:pPr>
            <w:r>
              <w:t>377.</w:t>
            </w:r>
          </w:p>
        </w:tc>
        <w:tc>
          <w:tcPr>
            <w:tcW w:w="3118" w:type="dxa"/>
          </w:tcPr>
          <w:p w:rsidR="00577AB5" w:rsidRDefault="00577AB5">
            <w:pPr>
              <w:pStyle w:val="ConsPlusNormal"/>
            </w:pPr>
            <w:r>
              <w:t>г. Оренбург, ул. Конституции СССР, д. 24/1, к. 2</w:t>
            </w:r>
          </w:p>
        </w:tc>
        <w:tc>
          <w:tcPr>
            <w:tcW w:w="1474" w:type="dxa"/>
          </w:tcPr>
          <w:p w:rsidR="00577AB5" w:rsidRDefault="00577AB5">
            <w:pPr>
              <w:pStyle w:val="ConsPlusNormal"/>
              <w:jc w:val="center"/>
            </w:pPr>
            <w:r>
              <w:t>3497,30</w:t>
            </w:r>
          </w:p>
        </w:tc>
        <w:tc>
          <w:tcPr>
            <w:tcW w:w="2551" w:type="dxa"/>
          </w:tcPr>
          <w:p w:rsidR="00577AB5" w:rsidRDefault="00577AB5">
            <w:pPr>
              <w:pStyle w:val="ConsPlusNormal"/>
              <w:jc w:val="center"/>
            </w:pPr>
            <w:r>
              <w:t>285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4828766,14</w:t>
            </w:r>
          </w:p>
        </w:tc>
      </w:tr>
      <w:tr w:rsidR="00577AB5">
        <w:tc>
          <w:tcPr>
            <w:tcW w:w="794" w:type="dxa"/>
          </w:tcPr>
          <w:p w:rsidR="00577AB5" w:rsidRDefault="00577AB5">
            <w:pPr>
              <w:pStyle w:val="ConsPlusNormal"/>
              <w:jc w:val="center"/>
            </w:pPr>
            <w:r>
              <w:t>378.</w:t>
            </w:r>
          </w:p>
        </w:tc>
        <w:tc>
          <w:tcPr>
            <w:tcW w:w="3118" w:type="dxa"/>
          </w:tcPr>
          <w:p w:rsidR="00577AB5" w:rsidRDefault="00577AB5">
            <w:pPr>
              <w:pStyle w:val="ConsPlusNormal"/>
            </w:pPr>
            <w:r>
              <w:t>г. Оренбург, ул. Конституции СССР, д. 5/1</w:t>
            </w:r>
          </w:p>
        </w:tc>
        <w:tc>
          <w:tcPr>
            <w:tcW w:w="1474" w:type="dxa"/>
          </w:tcPr>
          <w:p w:rsidR="00577AB5" w:rsidRDefault="00577AB5">
            <w:pPr>
              <w:pStyle w:val="ConsPlusNormal"/>
              <w:jc w:val="center"/>
            </w:pPr>
            <w:r>
              <w:t>11742,20</w:t>
            </w:r>
          </w:p>
        </w:tc>
        <w:tc>
          <w:tcPr>
            <w:tcW w:w="2551" w:type="dxa"/>
          </w:tcPr>
          <w:p w:rsidR="00577AB5" w:rsidRDefault="00577AB5">
            <w:pPr>
              <w:pStyle w:val="ConsPlusNormal"/>
              <w:jc w:val="center"/>
            </w:pPr>
            <w:r>
              <w:t>300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1987000,00</w:t>
            </w:r>
          </w:p>
        </w:tc>
      </w:tr>
      <w:tr w:rsidR="00577AB5">
        <w:tc>
          <w:tcPr>
            <w:tcW w:w="794" w:type="dxa"/>
          </w:tcPr>
          <w:p w:rsidR="00577AB5" w:rsidRDefault="00577AB5">
            <w:pPr>
              <w:pStyle w:val="ConsPlusNormal"/>
              <w:jc w:val="center"/>
            </w:pPr>
            <w:r>
              <w:t>379.</w:t>
            </w:r>
          </w:p>
        </w:tc>
        <w:tc>
          <w:tcPr>
            <w:tcW w:w="3118" w:type="dxa"/>
          </w:tcPr>
          <w:p w:rsidR="00577AB5" w:rsidRDefault="00577AB5">
            <w:pPr>
              <w:pStyle w:val="ConsPlusNormal"/>
            </w:pPr>
            <w:r>
              <w:t>г. Оренбург, ул. Конституции СССР, д. 9</w:t>
            </w:r>
          </w:p>
        </w:tc>
        <w:tc>
          <w:tcPr>
            <w:tcW w:w="1474" w:type="dxa"/>
          </w:tcPr>
          <w:p w:rsidR="00577AB5" w:rsidRDefault="00577AB5">
            <w:pPr>
              <w:pStyle w:val="ConsPlusNormal"/>
              <w:jc w:val="center"/>
            </w:pPr>
            <w:r>
              <w:t>5946,40</w:t>
            </w:r>
          </w:p>
        </w:tc>
        <w:tc>
          <w:tcPr>
            <w:tcW w:w="2551" w:type="dxa"/>
          </w:tcPr>
          <w:p w:rsidR="00577AB5" w:rsidRDefault="00577AB5">
            <w:pPr>
              <w:pStyle w:val="ConsPlusNormal"/>
              <w:jc w:val="center"/>
            </w:pPr>
            <w:r>
              <w:t>142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7866913,72</w:t>
            </w:r>
          </w:p>
        </w:tc>
      </w:tr>
      <w:tr w:rsidR="00577AB5">
        <w:tc>
          <w:tcPr>
            <w:tcW w:w="794" w:type="dxa"/>
          </w:tcPr>
          <w:p w:rsidR="00577AB5" w:rsidRDefault="00577AB5">
            <w:pPr>
              <w:pStyle w:val="ConsPlusNormal"/>
              <w:jc w:val="center"/>
            </w:pPr>
            <w:r>
              <w:t>380.</w:t>
            </w:r>
          </w:p>
        </w:tc>
        <w:tc>
          <w:tcPr>
            <w:tcW w:w="3118" w:type="dxa"/>
          </w:tcPr>
          <w:p w:rsidR="00577AB5" w:rsidRDefault="00577AB5">
            <w:pPr>
              <w:pStyle w:val="ConsPlusNormal"/>
            </w:pPr>
            <w:r>
              <w:t>г. Оренбург, ул. Котова, д. 95</w:t>
            </w:r>
          </w:p>
        </w:tc>
        <w:tc>
          <w:tcPr>
            <w:tcW w:w="1474" w:type="dxa"/>
          </w:tcPr>
          <w:p w:rsidR="00577AB5" w:rsidRDefault="00577AB5">
            <w:pPr>
              <w:pStyle w:val="ConsPlusNormal"/>
              <w:jc w:val="center"/>
            </w:pPr>
            <w:r>
              <w:t>3388,70</w:t>
            </w:r>
          </w:p>
        </w:tc>
        <w:tc>
          <w:tcPr>
            <w:tcW w:w="2551" w:type="dxa"/>
          </w:tcPr>
          <w:p w:rsidR="00577AB5" w:rsidRDefault="00577AB5">
            <w:pPr>
              <w:pStyle w:val="ConsPlusNormal"/>
              <w:jc w:val="center"/>
            </w:pPr>
            <w:r>
              <w:t>110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6075198,13</w:t>
            </w:r>
          </w:p>
        </w:tc>
      </w:tr>
      <w:tr w:rsidR="00577AB5">
        <w:tc>
          <w:tcPr>
            <w:tcW w:w="794" w:type="dxa"/>
          </w:tcPr>
          <w:p w:rsidR="00577AB5" w:rsidRDefault="00577AB5">
            <w:pPr>
              <w:pStyle w:val="ConsPlusNormal"/>
              <w:jc w:val="center"/>
            </w:pPr>
            <w:r>
              <w:t>381.</w:t>
            </w:r>
          </w:p>
        </w:tc>
        <w:tc>
          <w:tcPr>
            <w:tcW w:w="3118" w:type="dxa"/>
          </w:tcPr>
          <w:p w:rsidR="00577AB5" w:rsidRDefault="00577AB5">
            <w:pPr>
              <w:pStyle w:val="ConsPlusNormal"/>
            </w:pPr>
            <w:r>
              <w:t>г. Оренбург, ул. Котова, д. 99а</w:t>
            </w:r>
          </w:p>
        </w:tc>
        <w:tc>
          <w:tcPr>
            <w:tcW w:w="1474" w:type="dxa"/>
          </w:tcPr>
          <w:p w:rsidR="00577AB5" w:rsidRDefault="00577AB5">
            <w:pPr>
              <w:pStyle w:val="ConsPlusNormal"/>
              <w:jc w:val="center"/>
            </w:pPr>
            <w:r>
              <w:t>2637,80</w:t>
            </w:r>
          </w:p>
        </w:tc>
        <w:tc>
          <w:tcPr>
            <w:tcW w:w="2551" w:type="dxa"/>
          </w:tcPr>
          <w:p w:rsidR="00577AB5" w:rsidRDefault="00577AB5">
            <w:pPr>
              <w:pStyle w:val="ConsPlusNormal"/>
              <w:jc w:val="center"/>
            </w:pPr>
            <w:r>
              <w:t>113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6310001,65</w:t>
            </w:r>
          </w:p>
        </w:tc>
      </w:tr>
      <w:tr w:rsidR="00577AB5">
        <w:tc>
          <w:tcPr>
            <w:tcW w:w="794" w:type="dxa"/>
          </w:tcPr>
          <w:p w:rsidR="00577AB5" w:rsidRDefault="00577AB5">
            <w:pPr>
              <w:pStyle w:val="ConsPlusNormal"/>
              <w:jc w:val="center"/>
            </w:pPr>
            <w:r>
              <w:t>382.</w:t>
            </w:r>
          </w:p>
        </w:tc>
        <w:tc>
          <w:tcPr>
            <w:tcW w:w="3118" w:type="dxa"/>
          </w:tcPr>
          <w:p w:rsidR="00577AB5" w:rsidRDefault="00577AB5">
            <w:pPr>
              <w:pStyle w:val="ConsPlusNormal"/>
            </w:pPr>
            <w:r>
              <w:t>г. Оренбург, ул. Краснознаменная, д. 9а, литера А1</w:t>
            </w:r>
          </w:p>
        </w:tc>
        <w:tc>
          <w:tcPr>
            <w:tcW w:w="1474" w:type="dxa"/>
          </w:tcPr>
          <w:p w:rsidR="00577AB5" w:rsidRDefault="00577AB5">
            <w:pPr>
              <w:pStyle w:val="ConsPlusNormal"/>
              <w:jc w:val="center"/>
            </w:pPr>
            <w:r>
              <w:t>693,10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861865,08</w:t>
            </w:r>
          </w:p>
        </w:tc>
      </w:tr>
      <w:tr w:rsidR="00577AB5">
        <w:tc>
          <w:tcPr>
            <w:tcW w:w="794" w:type="dxa"/>
          </w:tcPr>
          <w:p w:rsidR="00577AB5" w:rsidRDefault="00577AB5">
            <w:pPr>
              <w:pStyle w:val="ConsPlusNormal"/>
              <w:jc w:val="center"/>
            </w:pPr>
            <w:r>
              <w:t>383.</w:t>
            </w:r>
          </w:p>
        </w:tc>
        <w:tc>
          <w:tcPr>
            <w:tcW w:w="3118" w:type="dxa"/>
          </w:tcPr>
          <w:p w:rsidR="00577AB5" w:rsidRDefault="00577AB5">
            <w:pPr>
              <w:pStyle w:val="ConsPlusNormal"/>
            </w:pPr>
            <w:r>
              <w:t>г. Оренбург, ул. Кривцова, д. 1а</w:t>
            </w:r>
          </w:p>
        </w:tc>
        <w:tc>
          <w:tcPr>
            <w:tcW w:w="1474" w:type="dxa"/>
          </w:tcPr>
          <w:p w:rsidR="00577AB5" w:rsidRDefault="00577AB5">
            <w:pPr>
              <w:pStyle w:val="ConsPlusNormal"/>
              <w:jc w:val="center"/>
            </w:pPr>
            <w:r>
              <w:t>1291,60</w:t>
            </w:r>
          </w:p>
        </w:tc>
        <w:tc>
          <w:tcPr>
            <w:tcW w:w="2551" w:type="dxa"/>
          </w:tcPr>
          <w:p w:rsidR="00577AB5" w:rsidRDefault="00577AB5">
            <w:pPr>
              <w:pStyle w:val="ConsPlusNormal"/>
              <w:jc w:val="center"/>
            </w:pPr>
            <w:r>
              <w:t>55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3156577,05</w:t>
            </w:r>
          </w:p>
        </w:tc>
      </w:tr>
      <w:tr w:rsidR="00577AB5">
        <w:tc>
          <w:tcPr>
            <w:tcW w:w="794" w:type="dxa"/>
          </w:tcPr>
          <w:p w:rsidR="00577AB5" w:rsidRDefault="00577AB5">
            <w:pPr>
              <w:pStyle w:val="ConsPlusNormal"/>
              <w:jc w:val="center"/>
            </w:pPr>
            <w:r>
              <w:t>384.</w:t>
            </w:r>
          </w:p>
        </w:tc>
        <w:tc>
          <w:tcPr>
            <w:tcW w:w="3118" w:type="dxa"/>
          </w:tcPr>
          <w:p w:rsidR="00577AB5" w:rsidRDefault="00577AB5">
            <w:pPr>
              <w:pStyle w:val="ConsPlusNormal"/>
            </w:pPr>
            <w:r>
              <w:t>г. Оренбург, ул. Курганская, д. 4</w:t>
            </w:r>
          </w:p>
        </w:tc>
        <w:tc>
          <w:tcPr>
            <w:tcW w:w="1474" w:type="dxa"/>
          </w:tcPr>
          <w:p w:rsidR="00577AB5" w:rsidRDefault="00577AB5">
            <w:pPr>
              <w:pStyle w:val="ConsPlusNormal"/>
              <w:jc w:val="center"/>
            </w:pPr>
            <w:r>
              <w:t>3574,70</w:t>
            </w:r>
          </w:p>
        </w:tc>
        <w:tc>
          <w:tcPr>
            <w:tcW w:w="2551" w:type="dxa"/>
          </w:tcPr>
          <w:p w:rsidR="00577AB5" w:rsidRDefault="00577AB5">
            <w:pPr>
              <w:pStyle w:val="ConsPlusNormal"/>
              <w:jc w:val="center"/>
            </w:pPr>
            <w:r>
              <w:t>117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5554756,02</w:t>
            </w:r>
          </w:p>
        </w:tc>
      </w:tr>
      <w:tr w:rsidR="00577AB5">
        <w:tc>
          <w:tcPr>
            <w:tcW w:w="794" w:type="dxa"/>
          </w:tcPr>
          <w:p w:rsidR="00577AB5" w:rsidRDefault="00577AB5">
            <w:pPr>
              <w:pStyle w:val="ConsPlusNormal"/>
              <w:jc w:val="center"/>
            </w:pPr>
            <w:r>
              <w:t>385.</w:t>
            </w:r>
          </w:p>
        </w:tc>
        <w:tc>
          <w:tcPr>
            <w:tcW w:w="3118" w:type="dxa"/>
          </w:tcPr>
          <w:p w:rsidR="00577AB5" w:rsidRDefault="00577AB5">
            <w:pPr>
              <w:pStyle w:val="ConsPlusNormal"/>
            </w:pPr>
            <w:r>
              <w:t>г. Оренбург, ул. Лабужского, д. 10/1</w:t>
            </w:r>
          </w:p>
        </w:tc>
        <w:tc>
          <w:tcPr>
            <w:tcW w:w="1474" w:type="dxa"/>
          </w:tcPr>
          <w:p w:rsidR="00577AB5" w:rsidRDefault="00577AB5">
            <w:pPr>
              <w:pStyle w:val="ConsPlusNormal"/>
              <w:jc w:val="center"/>
            </w:pPr>
            <w:r>
              <w:t>3917,60</w:t>
            </w:r>
          </w:p>
        </w:tc>
        <w:tc>
          <w:tcPr>
            <w:tcW w:w="2551" w:type="dxa"/>
          </w:tcPr>
          <w:p w:rsidR="00577AB5" w:rsidRDefault="00577AB5">
            <w:pPr>
              <w:pStyle w:val="ConsPlusNormal"/>
              <w:jc w:val="center"/>
            </w:pPr>
            <w:r>
              <w:t>236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4855321,73</w:t>
            </w:r>
          </w:p>
        </w:tc>
      </w:tr>
      <w:tr w:rsidR="00577AB5">
        <w:tc>
          <w:tcPr>
            <w:tcW w:w="794" w:type="dxa"/>
          </w:tcPr>
          <w:p w:rsidR="00577AB5" w:rsidRDefault="00577AB5">
            <w:pPr>
              <w:pStyle w:val="ConsPlusNormal"/>
              <w:jc w:val="center"/>
            </w:pPr>
            <w:r>
              <w:t>386.</w:t>
            </w:r>
          </w:p>
        </w:tc>
        <w:tc>
          <w:tcPr>
            <w:tcW w:w="3118" w:type="dxa"/>
          </w:tcPr>
          <w:p w:rsidR="00577AB5" w:rsidRDefault="00577AB5">
            <w:pPr>
              <w:pStyle w:val="ConsPlusNormal"/>
            </w:pPr>
            <w:r>
              <w:t>г. Оренбург, ул. Лабужского, д. 10/2</w:t>
            </w:r>
          </w:p>
        </w:tc>
        <w:tc>
          <w:tcPr>
            <w:tcW w:w="1474" w:type="dxa"/>
          </w:tcPr>
          <w:p w:rsidR="00577AB5" w:rsidRDefault="00577AB5">
            <w:pPr>
              <w:pStyle w:val="ConsPlusNormal"/>
              <w:jc w:val="center"/>
            </w:pPr>
            <w:r>
              <w:t>3790,00</w:t>
            </w:r>
          </w:p>
        </w:tc>
        <w:tc>
          <w:tcPr>
            <w:tcW w:w="2551" w:type="dxa"/>
          </w:tcPr>
          <w:p w:rsidR="00577AB5" w:rsidRDefault="00577AB5">
            <w:pPr>
              <w:pStyle w:val="ConsPlusNormal"/>
              <w:jc w:val="center"/>
            </w:pPr>
            <w:r>
              <w:t>155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4475657,54</w:t>
            </w:r>
          </w:p>
        </w:tc>
      </w:tr>
      <w:tr w:rsidR="00577AB5">
        <w:tc>
          <w:tcPr>
            <w:tcW w:w="794" w:type="dxa"/>
          </w:tcPr>
          <w:p w:rsidR="00577AB5" w:rsidRDefault="00577AB5">
            <w:pPr>
              <w:pStyle w:val="ConsPlusNormal"/>
              <w:jc w:val="center"/>
            </w:pPr>
            <w:r>
              <w:lastRenderedPageBreak/>
              <w:t>387.</w:t>
            </w:r>
          </w:p>
        </w:tc>
        <w:tc>
          <w:tcPr>
            <w:tcW w:w="3118" w:type="dxa"/>
          </w:tcPr>
          <w:p w:rsidR="00577AB5" w:rsidRDefault="00577AB5">
            <w:pPr>
              <w:pStyle w:val="ConsPlusNormal"/>
            </w:pPr>
            <w:r>
              <w:t>г. Оренбург, ул. Лабужского, д. 2а</w:t>
            </w:r>
          </w:p>
        </w:tc>
        <w:tc>
          <w:tcPr>
            <w:tcW w:w="1474" w:type="dxa"/>
          </w:tcPr>
          <w:p w:rsidR="00577AB5" w:rsidRDefault="00577AB5">
            <w:pPr>
              <w:pStyle w:val="ConsPlusNormal"/>
              <w:jc w:val="center"/>
            </w:pPr>
            <w:r>
              <w:t>3859,90</w:t>
            </w:r>
          </w:p>
        </w:tc>
        <w:tc>
          <w:tcPr>
            <w:tcW w:w="2551" w:type="dxa"/>
          </w:tcPr>
          <w:p w:rsidR="00577AB5" w:rsidRDefault="00577AB5">
            <w:pPr>
              <w:pStyle w:val="ConsPlusNormal"/>
              <w:jc w:val="center"/>
            </w:pPr>
            <w:r>
              <w:t>165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8227158,83</w:t>
            </w:r>
          </w:p>
        </w:tc>
      </w:tr>
      <w:tr w:rsidR="00577AB5">
        <w:tc>
          <w:tcPr>
            <w:tcW w:w="794" w:type="dxa"/>
          </w:tcPr>
          <w:p w:rsidR="00577AB5" w:rsidRDefault="00577AB5">
            <w:pPr>
              <w:pStyle w:val="ConsPlusNormal"/>
              <w:jc w:val="center"/>
            </w:pPr>
            <w:r>
              <w:t>388.</w:t>
            </w:r>
          </w:p>
        </w:tc>
        <w:tc>
          <w:tcPr>
            <w:tcW w:w="3118" w:type="dxa"/>
          </w:tcPr>
          <w:p w:rsidR="00577AB5" w:rsidRDefault="00577AB5">
            <w:pPr>
              <w:pStyle w:val="ConsPlusNormal"/>
            </w:pPr>
            <w:r>
              <w:t>г. Оренбург, ул. Левашова, д. 3, литеры АА1А2</w:t>
            </w:r>
          </w:p>
        </w:tc>
        <w:tc>
          <w:tcPr>
            <w:tcW w:w="1474" w:type="dxa"/>
          </w:tcPr>
          <w:p w:rsidR="00577AB5" w:rsidRDefault="00577AB5">
            <w:pPr>
              <w:pStyle w:val="ConsPlusNormal"/>
              <w:jc w:val="center"/>
            </w:pPr>
            <w:r>
              <w:t>584,50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7436717,19</w:t>
            </w:r>
          </w:p>
        </w:tc>
      </w:tr>
      <w:tr w:rsidR="00577AB5">
        <w:tc>
          <w:tcPr>
            <w:tcW w:w="794" w:type="dxa"/>
          </w:tcPr>
          <w:p w:rsidR="00577AB5" w:rsidRDefault="00577AB5">
            <w:pPr>
              <w:pStyle w:val="ConsPlusNormal"/>
              <w:jc w:val="center"/>
            </w:pPr>
            <w:r>
              <w:t>389.</w:t>
            </w:r>
          </w:p>
        </w:tc>
        <w:tc>
          <w:tcPr>
            <w:tcW w:w="3118" w:type="dxa"/>
          </w:tcPr>
          <w:p w:rsidR="00577AB5" w:rsidRDefault="00577AB5">
            <w:pPr>
              <w:pStyle w:val="ConsPlusNormal"/>
            </w:pPr>
            <w:r>
              <w:t>г. Оренбург, ул. Ленинская, д. 4</w:t>
            </w:r>
          </w:p>
        </w:tc>
        <w:tc>
          <w:tcPr>
            <w:tcW w:w="1474" w:type="dxa"/>
          </w:tcPr>
          <w:p w:rsidR="00577AB5" w:rsidRDefault="00577AB5">
            <w:pPr>
              <w:pStyle w:val="ConsPlusNormal"/>
              <w:jc w:val="center"/>
            </w:pPr>
            <w:r>
              <w:t>3596,20</w:t>
            </w:r>
          </w:p>
        </w:tc>
        <w:tc>
          <w:tcPr>
            <w:tcW w:w="2551" w:type="dxa"/>
          </w:tcPr>
          <w:p w:rsidR="00577AB5" w:rsidRDefault="00577AB5">
            <w:pPr>
              <w:pStyle w:val="ConsPlusNormal"/>
              <w:jc w:val="center"/>
            </w:pPr>
            <w:r>
              <w:t>137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5346492,15</w:t>
            </w:r>
          </w:p>
        </w:tc>
      </w:tr>
      <w:tr w:rsidR="00577AB5">
        <w:tc>
          <w:tcPr>
            <w:tcW w:w="794" w:type="dxa"/>
          </w:tcPr>
          <w:p w:rsidR="00577AB5" w:rsidRDefault="00577AB5">
            <w:pPr>
              <w:pStyle w:val="ConsPlusNormal"/>
              <w:jc w:val="center"/>
            </w:pPr>
            <w:r>
              <w:t>390.</w:t>
            </w:r>
          </w:p>
        </w:tc>
        <w:tc>
          <w:tcPr>
            <w:tcW w:w="3118" w:type="dxa"/>
          </w:tcPr>
          <w:p w:rsidR="00577AB5" w:rsidRDefault="00577AB5">
            <w:pPr>
              <w:pStyle w:val="ConsPlusNormal"/>
            </w:pPr>
            <w:r>
              <w:t>г. Оренбург, ул. Луговая, д. 83</w:t>
            </w:r>
          </w:p>
        </w:tc>
        <w:tc>
          <w:tcPr>
            <w:tcW w:w="1474" w:type="dxa"/>
          </w:tcPr>
          <w:p w:rsidR="00577AB5" w:rsidRDefault="00577AB5">
            <w:pPr>
              <w:pStyle w:val="ConsPlusNormal"/>
              <w:jc w:val="center"/>
            </w:pPr>
            <w:r>
              <w:t>3498,40</w:t>
            </w:r>
          </w:p>
        </w:tc>
        <w:tc>
          <w:tcPr>
            <w:tcW w:w="2551" w:type="dxa"/>
          </w:tcPr>
          <w:p w:rsidR="00577AB5" w:rsidRDefault="00577AB5">
            <w:pPr>
              <w:pStyle w:val="ConsPlusNormal"/>
              <w:jc w:val="center"/>
            </w:pPr>
            <w:r>
              <w:t>127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13276065,46</w:t>
            </w:r>
          </w:p>
        </w:tc>
      </w:tr>
      <w:tr w:rsidR="00577AB5">
        <w:tc>
          <w:tcPr>
            <w:tcW w:w="794" w:type="dxa"/>
          </w:tcPr>
          <w:p w:rsidR="00577AB5" w:rsidRDefault="00577AB5">
            <w:pPr>
              <w:pStyle w:val="ConsPlusNormal"/>
              <w:jc w:val="center"/>
            </w:pPr>
            <w:r>
              <w:t>391.</w:t>
            </w:r>
          </w:p>
        </w:tc>
        <w:tc>
          <w:tcPr>
            <w:tcW w:w="3118" w:type="dxa"/>
          </w:tcPr>
          <w:p w:rsidR="00577AB5" w:rsidRDefault="00577AB5">
            <w:pPr>
              <w:pStyle w:val="ConsPlusNormal"/>
            </w:pPr>
            <w:r>
              <w:t>г. Оренбург, ул. Луговая, д. 85</w:t>
            </w:r>
          </w:p>
        </w:tc>
        <w:tc>
          <w:tcPr>
            <w:tcW w:w="1474" w:type="dxa"/>
          </w:tcPr>
          <w:p w:rsidR="00577AB5" w:rsidRDefault="00577AB5">
            <w:pPr>
              <w:pStyle w:val="ConsPlusNormal"/>
              <w:jc w:val="center"/>
            </w:pPr>
            <w:r>
              <w:t>3414,60</w:t>
            </w:r>
          </w:p>
        </w:tc>
        <w:tc>
          <w:tcPr>
            <w:tcW w:w="2551" w:type="dxa"/>
          </w:tcPr>
          <w:p w:rsidR="00577AB5" w:rsidRDefault="00577AB5">
            <w:pPr>
              <w:pStyle w:val="ConsPlusNormal"/>
              <w:jc w:val="center"/>
            </w:pPr>
            <w:r>
              <w:t>128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798890,94</w:t>
            </w:r>
          </w:p>
        </w:tc>
      </w:tr>
      <w:tr w:rsidR="00577AB5">
        <w:tc>
          <w:tcPr>
            <w:tcW w:w="794" w:type="dxa"/>
          </w:tcPr>
          <w:p w:rsidR="00577AB5" w:rsidRDefault="00577AB5">
            <w:pPr>
              <w:pStyle w:val="ConsPlusNormal"/>
              <w:jc w:val="center"/>
            </w:pPr>
            <w:r>
              <w:t>392.</w:t>
            </w:r>
          </w:p>
        </w:tc>
        <w:tc>
          <w:tcPr>
            <w:tcW w:w="3118" w:type="dxa"/>
          </w:tcPr>
          <w:p w:rsidR="00577AB5" w:rsidRDefault="00577AB5">
            <w:pPr>
              <w:pStyle w:val="ConsPlusNormal"/>
            </w:pPr>
            <w:r>
              <w:t>г. Оренбург, ул. Луговая, д. 92</w:t>
            </w:r>
          </w:p>
        </w:tc>
        <w:tc>
          <w:tcPr>
            <w:tcW w:w="1474" w:type="dxa"/>
          </w:tcPr>
          <w:p w:rsidR="00577AB5" w:rsidRDefault="00577AB5">
            <w:pPr>
              <w:pStyle w:val="ConsPlusNormal"/>
              <w:jc w:val="center"/>
            </w:pPr>
            <w:r>
              <w:t>2041,10</w:t>
            </w:r>
          </w:p>
        </w:tc>
        <w:tc>
          <w:tcPr>
            <w:tcW w:w="2551" w:type="dxa"/>
          </w:tcPr>
          <w:p w:rsidR="00577AB5" w:rsidRDefault="00577AB5">
            <w:pPr>
              <w:pStyle w:val="ConsPlusNormal"/>
              <w:jc w:val="center"/>
            </w:pPr>
            <w:r>
              <w:t>145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5359255,57</w:t>
            </w:r>
          </w:p>
        </w:tc>
      </w:tr>
      <w:tr w:rsidR="00577AB5">
        <w:tc>
          <w:tcPr>
            <w:tcW w:w="794" w:type="dxa"/>
          </w:tcPr>
          <w:p w:rsidR="00577AB5" w:rsidRDefault="00577AB5">
            <w:pPr>
              <w:pStyle w:val="ConsPlusNormal"/>
              <w:jc w:val="center"/>
            </w:pPr>
            <w:r>
              <w:t>393.</w:t>
            </w:r>
          </w:p>
        </w:tc>
        <w:tc>
          <w:tcPr>
            <w:tcW w:w="3118" w:type="dxa"/>
          </w:tcPr>
          <w:p w:rsidR="00577AB5" w:rsidRDefault="00577AB5">
            <w:pPr>
              <w:pStyle w:val="ConsPlusNormal"/>
            </w:pPr>
            <w:r>
              <w:t>г. Оренбург, ул. Луговая, д. 93</w:t>
            </w:r>
          </w:p>
        </w:tc>
        <w:tc>
          <w:tcPr>
            <w:tcW w:w="1474" w:type="dxa"/>
          </w:tcPr>
          <w:p w:rsidR="00577AB5" w:rsidRDefault="00577AB5">
            <w:pPr>
              <w:pStyle w:val="ConsPlusNormal"/>
              <w:jc w:val="center"/>
            </w:pPr>
            <w:r>
              <w:t>2752,20</w:t>
            </w:r>
          </w:p>
        </w:tc>
        <w:tc>
          <w:tcPr>
            <w:tcW w:w="2551" w:type="dxa"/>
          </w:tcPr>
          <w:p w:rsidR="00577AB5" w:rsidRDefault="00577AB5">
            <w:pPr>
              <w:pStyle w:val="ConsPlusNormal"/>
              <w:jc w:val="center"/>
            </w:pPr>
            <w:r>
              <w:t>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2699671,24</w:t>
            </w:r>
          </w:p>
        </w:tc>
      </w:tr>
      <w:tr w:rsidR="00577AB5">
        <w:tc>
          <w:tcPr>
            <w:tcW w:w="794" w:type="dxa"/>
          </w:tcPr>
          <w:p w:rsidR="00577AB5" w:rsidRDefault="00577AB5">
            <w:pPr>
              <w:pStyle w:val="ConsPlusNormal"/>
              <w:jc w:val="center"/>
            </w:pPr>
            <w:r>
              <w:t>394.</w:t>
            </w:r>
          </w:p>
        </w:tc>
        <w:tc>
          <w:tcPr>
            <w:tcW w:w="3118" w:type="dxa"/>
          </w:tcPr>
          <w:p w:rsidR="00577AB5" w:rsidRDefault="00577AB5">
            <w:pPr>
              <w:pStyle w:val="ConsPlusNormal"/>
            </w:pPr>
            <w:r>
              <w:t>г. Оренбург, ул. Львовская, д. 113</w:t>
            </w:r>
          </w:p>
        </w:tc>
        <w:tc>
          <w:tcPr>
            <w:tcW w:w="1474" w:type="dxa"/>
          </w:tcPr>
          <w:p w:rsidR="00577AB5" w:rsidRDefault="00577AB5">
            <w:pPr>
              <w:pStyle w:val="ConsPlusNormal"/>
              <w:jc w:val="center"/>
            </w:pPr>
            <w:r>
              <w:t>629,00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1386381,36</w:t>
            </w:r>
          </w:p>
        </w:tc>
      </w:tr>
      <w:tr w:rsidR="00577AB5">
        <w:tc>
          <w:tcPr>
            <w:tcW w:w="794" w:type="dxa"/>
          </w:tcPr>
          <w:p w:rsidR="00577AB5" w:rsidRDefault="00577AB5">
            <w:pPr>
              <w:pStyle w:val="ConsPlusNormal"/>
              <w:jc w:val="center"/>
            </w:pPr>
            <w:r>
              <w:t>395.</w:t>
            </w:r>
          </w:p>
        </w:tc>
        <w:tc>
          <w:tcPr>
            <w:tcW w:w="3118" w:type="dxa"/>
          </w:tcPr>
          <w:p w:rsidR="00577AB5" w:rsidRDefault="00577AB5">
            <w:pPr>
              <w:pStyle w:val="ConsPlusNormal"/>
            </w:pPr>
            <w:r>
              <w:t>г. Оренбург, ул. Львовская, д. 120</w:t>
            </w:r>
          </w:p>
        </w:tc>
        <w:tc>
          <w:tcPr>
            <w:tcW w:w="1474" w:type="dxa"/>
          </w:tcPr>
          <w:p w:rsidR="00577AB5" w:rsidRDefault="00577AB5">
            <w:pPr>
              <w:pStyle w:val="ConsPlusNormal"/>
              <w:jc w:val="center"/>
            </w:pPr>
            <w:r>
              <w:t>6073,00</w:t>
            </w:r>
          </w:p>
        </w:tc>
        <w:tc>
          <w:tcPr>
            <w:tcW w:w="2551" w:type="dxa"/>
          </w:tcPr>
          <w:p w:rsidR="00577AB5" w:rsidRDefault="00577AB5">
            <w:pPr>
              <w:pStyle w:val="ConsPlusNormal"/>
              <w:jc w:val="center"/>
            </w:pPr>
            <w:r>
              <w:t>228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5452312,46</w:t>
            </w:r>
          </w:p>
        </w:tc>
      </w:tr>
      <w:tr w:rsidR="00577AB5">
        <w:tc>
          <w:tcPr>
            <w:tcW w:w="794" w:type="dxa"/>
          </w:tcPr>
          <w:p w:rsidR="00577AB5" w:rsidRDefault="00577AB5">
            <w:pPr>
              <w:pStyle w:val="ConsPlusNormal"/>
              <w:jc w:val="center"/>
            </w:pPr>
            <w:r>
              <w:t>396.</w:t>
            </w:r>
          </w:p>
        </w:tc>
        <w:tc>
          <w:tcPr>
            <w:tcW w:w="3118" w:type="dxa"/>
          </w:tcPr>
          <w:p w:rsidR="00577AB5" w:rsidRDefault="00577AB5">
            <w:pPr>
              <w:pStyle w:val="ConsPlusNormal"/>
            </w:pPr>
            <w:r>
              <w:t>г. Оренбург, ул. Львовская, д. 122</w:t>
            </w:r>
          </w:p>
        </w:tc>
        <w:tc>
          <w:tcPr>
            <w:tcW w:w="1474" w:type="dxa"/>
          </w:tcPr>
          <w:p w:rsidR="00577AB5" w:rsidRDefault="00577AB5">
            <w:pPr>
              <w:pStyle w:val="ConsPlusNormal"/>
              <w:jc w:val="center"/>
            </w:pPr>
            <w:r>
              <w:t>1947,80</w:t>
            </w:r>
          </w:p>
        </w:tc>
        <w:tc>
          <w:tcPr>
            <w:tcW w:w="2551" w:type="dxa"/>
          </w:tcPr>
          <w:p w:rsidR="00577AB5" w:rsidRDefault="00577AB5">
            <w:pPr>
              <w:pStyle w:val="ConsPlusNormal"/>
              <w:jc w:val="center"/>
            </w:pPr>
            <w:r>
              <w:t>69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1901713,61</w:t>
            </w:r>
          </w:p>
        </w:tc>
      </w:tr>
      <w:tr w:rsidR="00577AB5">
        <w:tc>
          <w:tcPr>
            <w:tcW w:w="794" w:type="dxa"/>
          </w:tcPr>
          <w:p w:rsidR="00577AB5" w:rsidRDefault="00577AB5">
            <w:pPr>
              <w:pStyle w:val="ConsPlusNormal"/>
              <w:jc w:val="center"/>
            </w:pPr>
            <w:r>
              <w:t>397.</w:t>
            </w:r>
          </w:p>
        </w:tc>
        <w:tc>
          <w:tcPr>
            <w:tcW w:w="3118" w:type="dxa"/>
          </w:tcPr>
          <w:p w:rsidR="00577AB5" w:rsidRDefault="00577AB5">
            <w:pPr>
              <w:pStyle w:val="ConsPlusNormal"/>
            </w:pPr>
            <w:r>
              <w:t>г. Оренбург, ул. М. Горького, д. 42</w:t>
            </w:r>
          </w:p>
        </w:tc>
        <w:tc>
          <w:tcPr>
            <w:tcW w:w="1474" w:type="dxa"/>
          </w:tcPr>
          <w:p w:rsidR="00577AB5" w:rsidRDefault="00577AB5">
            <w:pPr>
              <w:pStyle w:val="ConsPlusNormal"/>
              <w:jc w:val="center"/>
            </w:pPr>
            <w:r>
              <w:t>3422,60</w:t>
            </w:r>
          </w:p>
        </w:tc>
        <w:tc>
          <w:tcPr>
            <w:tcW w:w="2551" w:type="dxa"/>
          </w:tcPr>
          <w:p w:rsidR="00577AB5" w:rsidRDefault="00577AB5">
            <w:pPr>
              <w:pStyle w:val="ConsPlusNormal"/>
              <w:jc w:val="center"/>
            </w:pPr>
            <w:r>
              <w:t>109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197298,94</w:t>
            </w:r>
          </w:p>
        </w:tc>
      </w:tr>
      <w:tr w:rsidR="00577AB5">
        <w:tc>
          <w:tcPr>
            <w:tcW w:w="794" w:type="dxa"/>
          </w:tcPr>
          <w:p w:rsidR="00577AB5" w:rsidRDefault="00577AB5">
            <w:pPr>
              <w:pStyle w:val="ConsPlusNormal"/>
              <w:jc w:val="center"/>
            </w:pPr>
            <w:r>
              <w:t>398.</w:t>
            </w:r>
          </w:p>
        </w:tc>
        <w:tc>
          <w:tcPr>
            <w:tcW w:w="3118" w:type="dxa"/>
          </w:tcPr>
          <w:p w:rsidR="00577AB5" w:rsidRDefault="00577AB5">
            <w:pPr>
              <w:pStyle w:val="ConsPlusNormal"/>
            </w:pPr>
            <w:r>
              <w:t>г. Оренбург, ул. Магистральная, д. 10</w:t>
            </w:r>
          </w:p>
        </w:tc>
        <w:tc>
          <w:tcPr>
            <w:tcW w:w="1474" w:type="dxa"/>
          </w:tcPr>
          <w:p w:rsidR="00577AB5" w:rsidRDefault="00577AB5">
            <w:pPr>
              <w:pStyle w:val="ConsPlusNormal"/>
              <w:jc w:val="center"/>
            </w:pPr>
            <w:r>
              <w:t>459,80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1488941,36</w:t>
            </w:r>
          </w:p>
        </w:tc>
      </w:tr>
      <w:tr w:rsidR="00577AB5">
        <w:tc>
          <w:tcPr>
            <w:tcW w:w="794" w:type="dxa"/>
          </w:tcPr>
          <w:p w:rsidR="00577AB5" w:rsidRDefault="00577AB5">
            <w:pPr>
              <w:pStyle w:val="ConsPlusNormal"/>
              <w:jc w:val="center"/>
            </w:pPr>
            <w:r>
              <w:t>399.</w:t>
            </w:r>
          </w:p>
        </w:tc>
        <w:tc>
          <w:tcPr>
            <w:tcW w:w="3118" w:type="dxa"/>
          </w:tcPr>
          <w:p w:rsidR="00577AB5" w:rsidRDefault="00577AB5">
            <w:pPr>
              <w:pStyle w:val="ConsPlusNormal"/>
            </w:pPr>
            <w:r>
              <w:t>г. Оренбург, ул. Магистральная, д. 16</w:t>
            </w:r>
          </w:p>
        </w:tc>
        <w:tc>
          <w:tcPr>
            <w:tcW w:w="1474" w:type="dxa"/>
          </w:tcPr>
          <w:p w:rsidR="00577AB5" w:rsidRDefault="00577AB5">
            <w:pPr>
              <w:pStyle w:val="ConsPlusNormal"/>
              <w:jc w:val="center"/>
            </w:pPr>
            <w:r>
              <w:t>871,10</w:t>
            </w:r>
          </w:p>
        </w:tc>
        <w:tc>
          <w:tcPr>
            <w:tcW w:w="2551" w:type="dxa"/>
          </w:tcPr>
          <w:p w:rsidR="00577AB5" w:rsidRDefault="00577AB5">
            <w:pPr>
              <w:pStyle w:val="ConsPlusNormal"/>
              <w:jc w:val="center"/>
            </w:pPr>
            <w:r>
              <w:t>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791579,69</w:t>
            </w:r>
          </w:p>
        </w:tc>
      </w:tr>
      <w:tr w:rsidR="00577AB5">
        <w:tc>
          <w:tcPr>
            <w:tcW w:w="794" w:type="dxa"/>
          </w:tcPr>
          <w:p w:rsidR="00577AB5" w:rsidRDefault="00577AB5">
            <w:pPr>
              <w:pStyle w:val="ConsPlusNormal"/>
              <w:jc w:val="center"/>
            </w:pPr>
            <w:r>
              <w:t>400.</w:t>
            </w:r>
          </w:p>
        </w:tc>
        <w:tc>
          <w:tcPr>
            <w:tcW w:w="3118" w:type="dxa"/>
          </w:tcPr>
          <w:p w:rsidR="00577AB5" w:rsidRDefault="00577AB5">
            <w:pPr>
              <w:pStyle w:val="ConsPlusNormal"/>
            </w:pPr>
            <w:r>
              <w:t>г. Оренбург, ул. Мало-Мельничная, д. 36а</w:t>
            </w:r>
          </w:p>
        </w:tc>
        <w:tc>
          <w:tcPr>
            <w:tcW w:w="1474" w:type="dxa"/>
          </w:tcPr>
          <w:p w:rsidR="00577AB5" w:rsidRDefault="00577AB5">
            <w:pPr>
              <w:pStyle w:val="ConsPlusNormal"/>
              <w:jc w:val="center"/>
            </w:pPr>
            <w:r>
              <w:t>5221,20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6795387,62</w:t>
            </w:r>
          </w:p>
        </w:tc>
      </w:tr>
      <w:tr w:rsidR="00577AB5">
        <w:tc>
          <w:tcPr>
            <w:tcW w:w="794" w:type="dxa"/>
          </w:tcPr>
          <w:p w:rsidR="00577AB5" w:rsidRDefault="00577AB5">
            <w:pPr>
              <w:pStyle w:val="ConsPlusNormal"/>
              <w:jc w:val="center"/>
            </w:pPr>
            <w:r>
              <w:lastRenderedPageBreak/>
              <w:t>401.</w:t>
            </w:r>
          </w:p>
        </w:tc>
        <w:tc>
          <w:tcPr>
            <w:tcW w:w="3118" w:type="dxa"/>
          </w:tcPr>
          <w:p w:rsidR="00577AB5" w:rsidRDefault="00577AB5">
            <w:pPr>
              <w:pStyle w:val="ConsPlusNormal"/>
            </w:pPr>
            <w:r>
              <w:t>г. Оренбург, ул. Мало-Мельничная, д. 36б</w:t>
            </w:r>
          </w:p>
        </w:tc>
        <w:tc>
          <w:tcPr>
            <w:tcW w:w="1474" w:type="dxa"/>
          </w:tcPr>
          <w:p w:rsidR="00577AB5" w:rsidRDefault="00577AB5">
            <w:pPr>
              <w:pStyle w:val="ConsPlusNormal"/>
              <w:jc w:val="center"/>
            </w:pPr>
            <w:r>
              <w:t>4522,30</w:t>
            </w:r>
          </w:p>
        </w:tc>
        <w:tc>
          <w:tcPr>
            <w:tcW w:w="2551" w:type="dxa"/>
          </w:tcPr>
          <w:p w:rsidR="00577AB5" w:rsidRDefault="00577AB5">
            <w:pPr>
              <w:pStyle w:val="ConsPlusNormal"/>
              <w:jc w:val="center"/>
            </w:pPr>
            <w:r>
              <w:t>152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2032498,66</w:t>
            </w:r>
          </w:p>
        </w:tc>
      </w:tr>
      <w:tr w:rsidR="00577AB5">
        <w:tc>
          <w:tcPr>
            <w:tcW w:w="794" w:type="dxa"/>
          </w:tcPr>
          <w:p w:rsidR="00577AB5" w:rsidRDefault="00577AB5">
            <w:pPr>
              <w:pStyle w:val="ConsPlusNormal"/>
              <w:jc w:val="center"/>
            </w:pPr>
            <w:r>
              <w:t>402.</w:t>
            </w:r>
          </w:p>
        </w:tc>
        <w:tc>
          <w:tcPr>
            <w:tcW w:w="3118" w:type="dxa"/>
          </w:tcPr>
          <w:p w:rsidR="00577AB5" w:rsidRDefault="00577AB5">
            <w:pPr>
              <w:pStyle w:val="ConsPlusNormal"/>
            </w:pPr>
            <w:r>
              <w:t>г. Оренбург, ул. Мало-Мельничная, д. 38а</w:t>
            </w:r>
          </w:p>
        </w:tc>
        <w:tc>
          <w:tcPr>
            <w:tcW w:w="1474" w:type="dxa"/>
          </w:tcPr>
          <w:p w:rsidR="00577AB5" w:rsidRDefault="00577AB5">
            <w:pPr>
              <w:pStyle w:val="ConsPlusNormal"/>
              <w:jc w:val="center"/>
            </w:pPr>
            <w:r>
              <w:t>5420,70</w:t>
            </w:r>
          </w:p>
        </w:tc>
        <w:tc>
          <w:tcPr>
            <w:tcW w:w="2551" w:type="dxa"/>
          </w:tcPr>
          <w:p w:rsidR="00577AB5" w:rsidRDefault="00577AB5">
            <w:pPr>
              <w:pStyle w:val="ConsPlusNormal"/>
              <w:jc w:val="center"/>
            </w:pPr>
            <w:r>
              <w:t>184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4809738,05</w:t>
            </w:r>
          </w:p>
        </w:tc>
      </w:tr>
      <w:tr w:rsidR="00577AB5">
        <w:tc>
          <w:tcPr>
            <w:tcW w:w="794" w:type="dxa"/>
          </w:tcPr>
          <w:p w:rsidR="00577AB5" w:rsidRDefault="00577AB5">
            <w:pPr>
              <w:pStyle w:val="ConsPlusNormal"/>
              <w:jc w:val="center"/>
            </w:pPr>
            <w:r>
              <w:t>403.</w:t>
            </w:r>
          </w:p>
        </w:tc>
        <w:tc>
          <w:tcPr>
            <w:tcW w:w="3118" w:type="dxa"/>
          </w:tcPr>
          <w:p w:rsidR="00577AB5" w:rsidRDefault="00577AB5">
            <w:pPr>
              <w:pStyle w:val="ConsPlusNormal"/>
            </w:pPr>
            <w:r>
              <w:t>г. Оренбург, ул. Мало-Мельничная, д. 38б</w:t>
            </w:r>
          </w:p>
        </w:tc>
        <w:tc>
          <w:tcPr>
            <w:tcW w:w="1474" w:type="dxa"/>
          </w:tcPr>
          <w:p w:rsidR="00577AB5" w:rsidRDefault="00577AB5">
            <w:pPr>
              <w:pStyle w:val="ConsPlusNormal"/>
              <w:jc w:val="center"/>
            </w:pPr>
            <w:r>
              <w:t>5299,60</w:t>
            </w:r>
          </w:p>
        </w:tc>
        <w:tc>
          <w:tcPr>
            <w:tcW w:w="2551" w:type="dxa"/>
          </w:tcPr>
          <w:p w:rsidR="00577AB5" w:rsidRDefault="00577AB5">
            <w:pPr>
              <w:pStyle w:val="ConsPlusNormal"/>
              <w:jc w:val="center"/>
            </w:pPr>
            <w:r>
              <w:t>156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4814265,13</w:t>
            </w:r>
          </w:p>
        </w:tc>
      </w:tr>
      <w:tr w:rsidR="00577AB5">
        <w:tc>
          <w:tcPr>
            <w:tcW w:w="794" w:type="dxa"/>
          </w:tcPr>
          <w:p w:rsidR="00577AB5" w:rsidRDefault="00577AB5">
            <w:pPr>
              <w:pStyle w:val="ConsPlusNormal"/>
              <w:jc w:val="center"/>
            </w:pPr>
            <w:r>
              <w:t>404.</w:t>
            </w:r>
          </w:p>
        </w:tc>
        <w:tc>
          <w:tcPr>
            <w:tcW w:w="3118" w:type="dxa"/>
          </w:tcPr>
          <w:p w:rsidR="00577AB5" w:rsidRDefault="00577AB5">
            <w:pPr>
              <w:pStyle w:val="ConsPlusNormal"/>
            </w:pPr>
            <w:r>
              <w:t>г. Оренбург, ул. Мало-Мельничная, д. 40а</w:t>
            </w:r>
          </w:p>
        </w:tc>
        <w:tc>
          <w:tcPr>
            <w:tcW w:w="1474" w:type="dxa"/>
          </w:tcPr>
          <w:p w:rsidR="00577AB5" w:rsidRDefault="00577AB5">
            <w:pPr>
              <w:pStyle w:val="ConsPlusNormal"/>
              <w:jc w:val="center"/>
            </w:pPr>
            <w:r>
              <w:t>5408,50</w:t>
            </w:r>
          </w:p>
        </w:tc>
        <w:tc>
          <w:tcPr>
            <w:tcW w:w="2551" w:type="dxa"/>
          </w:tcPr>
          <w:p w:rsidR="00577AB5" w:rsidRDefault="00577AB5">
            <w:pPr>
              <w:pStyle w:val="ConsPlusNormal"/>
              <w:jc w:val="center"/>
            </w:pPr>
            <w:r>
              <w:t>161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6420776,16</w:t>
            </w:r>
          </w:p>
        </w:tc>
      </w:tr>
      <w:tr w:rsidR="00577AB5">
        <w:tc>
          <w:tcPr>
            <w:tcW w:w="794" w:type="dxa"/>
          </w:tcPr>
          <w:p w:rsidR="00577AB5" w:rsidRDefault="00577AB5">
            <w:pPr>
              <w:pStyle w:val="ConsPlusNormal"/>
              <w:jc w:val="center"/>
            </w:pPr>
            <w:r>
              <w:t>405.</w:t>
            </w:r>
          </w:p>
        </w:tc>
        <w:tc>
          <w:tcPr>
            <w:tcW w:w="3118" w:type="dxa"/>
          </w:tcPr>
          <w:p w:rsidR="00577AB5" w:rsidRDefault="00577AB5">
            <w:pPr>
              <w:pStyle w:val="ConsPlusNormal"/>
            </w:pPr>
            <w:r>
              <w:t>г. Оренбург, ул. Мало-Мельничная, д. 40б</w:t>
            </w:r>
          </w:p>
        </w:tc>
        <w:tc>
          <w:tcPr>
            <w:tcW w:w="1474" w:type="dxa"/>
          </w:tcPr>
          <w:p w:rsidR="00577AB5" w:rsidRDefault="00577AB5">
            <w:pPr>
              <w:pStyle w:val="ConsPlusNormal"/>
              <w:jc w:val="center"/>
            </w:pPr>
            <w:r>
              <w:t>5304,90</w:t>
            </w:r>
          </w:p>
        </w:tc>
        <w:tc>
          <w:tcPr>
            <w:tcW w:w="2551" w:type="dxa"/>
          </w:tcPr>
          <w:p w:rsidR="00577AB5" w:rsidRDefault="00577AB5">
            <w:pPr>
              <w:pStyle w:val="ConsPlusNormal"/>
              <w:jc w:val="center"/>
            </w:pPr>
            <w:r>
              <w:t>146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6311550,91</w:t>
            </w:r>
          </w:p>
        </w:tc>
      </w:tr>
      <w:tr w:rsidR="00577AB5">
        <w:tc>
          <w:tcPr>
            <w:tcW w:w="794" w:type="dxa"/>
          </w:tcPr>
          <w:p w:rsidR="00577AB5" w:rsidRDefault="00577AB5">
            <w:pPr>
              <w:pStyle w:val="ConsPlusNormal"/>
              <w:jc w:val="center"/>
            </w:pPr>
            <w:r>
              <w:t>406.</w:t>
            </w:r>
          </w:p>
        </w:tc>
        <w:tc>
          <w:tcPr>
            <w:tcW w:w="3118" w:type="dxa"/>
          </w:tcPr>
          <w:p w:rsidR="00577AB5" w:rsidRDefault="00577AB5">
            <w:pPr>
              <w:pStyle w:val="ConsPlusNormal"/>
            </w:pPr>
            <w:r>
              <w:t>г. Оренбург, ул. Маршала Жукова, д. 24/1</w:t>
            </w:r>
          </w:p>
        </w:tc>
        <w:tc>
          <w:tcPr>
            <w:tcW w:w="1474" w:type="dxa"/>
          </w:tcPr>
          <w:p w:rsidR="00577AB5" w:rsidRDefault="00577AB5">
            <w:pPr>
              <w:pStyle w:val="ConsPlusNormal"/>
              <w:jc w:val="center"/>
            </w:pPr>
            <w:r>
              <w:t>2440,60</w:t>
            </w:r>
          </w:p>
        </w:tc>
        <w:tc>
          <w:tcPr>
            <w:tcW w:w="2551" w:type="dxa"/>
          </w:tcPr>
          <w:p w:rsidR="00577AB5" w:rsidRDefault="00577AB5">
            <w:pPr>
              <w:pStyle w:val="ConsPlusNormal"/>
              <w:jc w:val="center"/>
            </w:pPr>
            <w:r>
              <w:t>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821069,55</w:t>
            </w:r>
          </w:p>
        </w:tc>
      </w:tr>
      <w:tr w:rsidR="00577AB5">
        <w:tc>
          <w:tcPr>
            <w:tcW w:w="794" w:type="dxa"/>
          </w:tcPr>
          <w:p w:rsidR="00577AB5" w:rsidRDefault="00577AB5">
            <w:pPr>
              <w:pStyle w:val="ConsPlusNormal"/>
              <w:jc w:val="center"/>
            </w:pPr>
            <w:r>
              <w:t>407.</w:t>
            </w:r>
          </w:p>
        </w:tc>
        <w:tc>
          <w:tcPr>
            <w:tcW w:w="3118" w:type="dxa"/>
          </w:tcPr>
          <w:p w:rsidR="00577AB5" w:rsidRDefault="00577AB5">
            <w:pPr>
              <w:pStyle w:val="ConsPlusNormal"/>
            </w:pPr>
            <w:r>
              <w:t>г. Оренбург, ул. Маршала Жукова, д. 29</w:t>
            </w:r>
          </w:p>
        </w:tc>
        <w:tc>
          <w:tcPr>
            <w:tcW w:w="1474" w:type="dxa"/>
          </w:tcPr>
          <w:p w:rsidR="00577AB5" w:rsidRDefault="00577AB5">
            <w:pPr>
              <w:pStyle w:val="ConsPlusNormal"/>
              <w:jc w:val="center"/>
            </w:pPr>
            <w:r>
              <w:t>1964,20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3141650,72</w:t>
            </w:r>
          </w:p>
        </w:tc>
      </w:tr>
      <w:tr w:rsidR="00577AB5">
        <w:tc>
          <w:tcPr>
            <w:tcW w:w="794" w:type="dxa"/>
          </w:tcPr>
          <w:p w:rsidR="00577AB5" w:rsidRDefault="00577AB5">
            <w:pPr>
              <w:pStyle w:val="ConsPlusNormal"/>
              <w:jc w:val="center"/>
            </w:pPr>
            <w:r>
              <w:t>408.</w:t>
            </w:r>
          </w:p>
        </w:tc>
        <w:tc>
          <w:tcPr>
            <w:tcW w:w="3118" w:type="dxa"/>
          </w:tcPr>
          <w:p w:rsidR="00577AB5" w:rsidRDefault="00577AB5">
            <w:pPr>
              <w:pStyle w:val="ConsPlusNormal"/>
            </w:pPr>
            <w:r>
              <w:t>г. Оренбург, ул. Мира, д. 4</w:t>
            </w:r>
          </w:p>
        </w:tc>
        <w:tc>
          <w:tcPr>
            <w:tcW w:w="1474" w:type="dxa"/>
          </w:tcPr>
          <w:p w:rsidR="00577AB5" w:rsidRDefault="00577AB5">
            <w:pPr>
              <w:pStyle w:val="ConsPlusNormal"/>
              <w:jc w:val="center"/>
            </w:pPr>
            <w:r>
              <w:t>11065,00</w:t>
            </w:r>
          </w:p>
        </w:tc>
        <w:tc>
          <w:tcPr>
            <w:tcW w:w="2551" w:type="dxa"/>
          </w:tcPr>
          <w:p w:rsidR="00577AB5" w:rsidRDefault="00577AB5">
            <w:pPr>
              <w:pStyle w:val="ConsPlusNormal"/>
              <w:jc w:val="center"/>
            </w:pPr>
            <w:r>
              <w:t>285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2695688,28</w:t>
            </w:r>
          </w:p>
        </w:tc>
      </w:tr>
      <w:tr w:rsidR="00577AB5">
        <w:tc>
          <w:tcPr>
            <w:tcW w:w="794" w:type="dxa"/>
          </w:tcPr>
          <w:p w:rsidR="00577AB5" w:rsidRDefault="00577AB5">
            <w:pPr>
              <w:pStyle w:val="ConsPlusNormal"/>
              <w:jc w:val="center"/>
            </w:pPr>
            <w:r>
              <w:t>409.</w:t>
            </w:r>
          </w:p>
        </w:tc>
        <w:tc>
          <w:tcPr>
            <w:tcW w:w="3118" w:type="dxa"/>
          </w:tcPr>
          <w:p w:rsidR="00577AB5" w:rsidRDefault="00577AB5">
            <w:pPr>
              <w:pStyle w:val="ConsPlusNormal"/>
            </w:pPr>
            <w:r>
              <w:t>г. Оренбург, ул. Мира, д. 8</w:t>
            </w:r>
          </w:p>
        </w:tc>
        <w:tc>
          <w:tcPr>
            <w:tcW w:w="1474" w:type="dxa"/>
          </w:tcPr>
          <w:p w:rsidR="00577AB5" w:rsidRDefault="00577AB5">
            <w:pPr>
              <w:pStyle w:val="ConsPlusNormal"/>
              <w:jc w:val="center"/>
            </w:pPr>
            <w:r>
              <w:t>4276,80</w:t>
            </w:r>
          </w:p>
        </w:tc>
        <w:tc>
          <w:tcPr>
            <w:tcW w:w="2551" w:type="dxa"/>
          </w:tcPr>
          <w:p w:rsidR="00577AB5" w:rsidRDefault="00577AB5">
            <w:pPr>
              <w:pStyle w:val="ConsPlusNormal"/>
              <w:jc w:val="center"/>
            </w:pPr>
            <w:r>
              <w:t>134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4260898,80</w:t>
            </w:r>
          </w:p>
        </w:tc>
      </w:tr>
      <w:tr w:rsidR="00577AB5">
        <w:tc>
          <w:tcPr>
            <w:tcW w:w="794" w:type="dxa"/>
          </w:tcPr>
          <w:p w:rsidR="00577AB5" w:rsidRDefault="00577AB5">
            <w:pPr>
              <w:pStyle w:val="ConsPlusNormal"/>
              <w:jc w:val="center"/>
            </w:pPr>
            <w:r>
              <w:t>410.</w:t>
            </w:r>
          </w:p>
        </w:tc>
        <w:tc>
          <w:tcPr>
            <w:tcW w:w="3118" w:type="dxa"/>
          </w:tcPr>
          <w:p w:rsidR="00577AB5" w:rsidRDefault="00577AB5">
            <w:pPr>
              <w:pStyle w:val="ConsPlusNormal"/>
            </w:pPr>
            <w:r>
              <w:t>г. Оренбург, ул. Набережная, д. 25а</w:t>
            </w:r>
          </w:p>
        </w:tc>
        <w:tc>
          <w:tcPr>
            <w:tcW w:w="1474" w:type="dxa"/>
          </w:tcPr>
          <w:p w:rsidR="00577AB5" w:rsidRDefault="00577AB5">
            <w:pPr>
              <w:pStyle w:val="ConsPlusNormal"/>
              <w:jc w:val="center"/>
            </w:pPr>
            <w:r>
              <w:t>3534,20</w:t>
            </w:r>
          </w:p>
        </w:tc>
        <w:tc>
          <w:tcPr>
            <w:tcW w:w="2551" w:type="dxa"/>
          </w:tcPr>
          <w:p w:rsidR="00577AB5" w:rsidRDefault="00577AB5">
            <w:pPr>
              <w:pStyle w:val="ConsPlusNormal"/>
              <w:jc w:val="center"/>
            </w:pPr>
            <w:r>
              <w:t>115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3106954,17</w:t>
            </w:r>
          </w:p>
        </w:tc>
      </w:tr>
      <w:tr w:rsidR="00577AB5">
        <w:tc>
          <w:tcPr>
            <w:tcW w:w="794" w:type="dxa"/>
          </w:tcPr>
          <w:p w:rsidR="00577AB5" w:rsidRDefault="00577AB5">
            <w:pPr>
              <w:pStyle w:val="ConsPlusNormal"/>
              <w:jc w:val="center"/>
            </w:pPr>
            <w:r>
              <w:t>411.</w:t>
            </w:r>
          </w:p>
        </w:tc>
        <w:tc>
          <w:tcPr>
            <w:tcW w:w="3118" w:type="dxa"/>
          </w:tcPr>
          <w:p w:rsidR="00577AB5" w:rsidRDefault="00577AB5">
            <w:pPr>
              <w:pStyle w:val="ConsPlusNormal"/>
            </w:pPr>
            <w:r>
              <w:t>г. Оренбург, ул. Народная, д. 14</w:t>
            </w:r>
          </w:p>
        </w:tc>
        <w:tc>
          <w:tcPr>
            <w:tcW w:w="1474" w:type="dxa"/>
          </w:tcPr>
          <w:p w:rsidR="00577AB5" w:rsidRDefault="00577AB5">
            <w:pPr>
              <w:pStyle w:val="ConsPlusNormal"/>
              <w:jc w:val="center"/>
            </w:pPr>
            <w:r>
              <w:t>5824,80</w:t>
            </w:r>
          </w:p>
        </w:tc>
        <w:tc>
          <w:tcPr>
            <w:tcW w:w="2551" w:type="dxa"/>
          </w:tcPr>
          <w:p w:rsidR="00577AB5" w:rsidRDefault="00577AB5">
            <w:pPr>
              <w:pStyle w:val="ConsPlusNormal"/>
              <w:jc w:val="center"/>
            </w:pPr>
            <w:r>
              <w:t>239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11675565,38</w:t>
            </w:r>
          </w:p>
        </w:tc>
      </w:tr>
      <w:tr w:rsidR="00577AB5">
        <w:tc>
          <w:tcPr>
            <w:tcW w:w="794" w:type="dxa"/>
          </w:tcPr>
          <w:p w:rsidR="00577AB5" w:rsidRDefault="00577AB5">
            <w:pPr>
              <w:pStyle w:val="ConsPlusNormal"/>
              <w:jc w:val="center"/>
            </w:pPr>
            <w:r>
              <w:t>412.</w:t>
            </w:r>
          </w:p>
        </w:tc>
        <w:tc>
          <w:tcPr>
            <w:tcW w:w="3118" w:type="dxa"/>
          </w:tcPr>
          <w:p w:rsidR="00577AB5" w:rsidRDefault="00577AB5">
            <w:pPr>
              <w:pStyle w:val="ConsPlusNormal"/>
            </w:pPr>
            <w:r>
              <w:t>г. Оренбург, ул. Народная, д. 16</w:t>
            </w:r>
          </w:p>
        </w:tc>
        <w:tc>
          <w:tcPr>
            <w:tcW w:w="1474" w:type="dxa"/>
          </w:tcPr>
          <w:p w:rsidR="00577AB5" w:rsidRDefault="00577AB5">
            <w:pPr>
              <w:pStyle w:val="ConsPlusNormal"/>
              <w:jc w:val="center"/>
            </w:pPr>
            <w:r>
              <w:t>5371,70</w:t>
            </w:r>
          </w:p>
        </w:tc>
        <w:tc>
          <w:tcPr>
            <w:tcW w:w="2551" w:type="dxa"/>
          </w:tcPr>
          <w:p w:rsidR="00577AB5" w:rsidRDefault="00577AB5">
            <w:pPr>
              <w:pStyle w:val="ConsPlusNormal"/>
              <w:jc w:val="center"/>
            </w:pPr>
            <w:r>
              <w:t>188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5636962,38</w:t>
            </w:r>
          </w:p>
        </w:tc>
      </w:tr>
      <w:tr w:rsidR="00577AB5">
        <w:tc>
          <w:tcPr>
            <w:tcW w:w="794" w:type="dxa"/>
          </w:tcPr>
          <w:p w:rsidR="00577AB5" w:rsidRDefault="00577AB5">
            <w:pPr>
              <w:pStyle w:val="ConsPlusNormal"/>
              <w:jc w:val="center"/>
            </w:pPr>
            <w:r>
              <w:t>413.</w:t>
            </w:r>
          </w:p>
        </w:tc>
        <w:tc>
          <w:tcPr>
            <w:tcW w:w="3118" w:type="dxa"/>
          </w:tcPr>
          <w:p w:rsidR="00577AB5" w:rsidRDefault="00577AB5">
            <w:pPr>
              <w:pStyle w:val="ConsPlusNormal"/>
            </w:pPr>
            <w:r>
              <w:t>г. Оренбург, ул. Народная, д. 18</w:t>
            </w:r>
          </w:p>
        </w:tc>
        <w:tc>
          <w:tcPr>
            <w:tcW w:w="1474" w:type="dxa"/>
          </w:tcPr>
          <w:p w:rsidR="00577AB5" w:rsidRDefault="00577AB5">
            <w:pPr>
              <w:pStyle w:val="ConsPlusNormal"/>
              <w:jc w:val="center"/>
            </w:pPr>
            <w:r>
              <w:t>6153,70</w:t>
            </w:r>
          </w:p>
        </w:tc>
        <w:tc>
          <w:tcPr>
            <w:tcW w:w="2551" w:type="dxa"/>
          </w:tcPr>
          <w:p w:rsidR="00577AB5" w:rsidRDefault="00577AB5">
            <w:pPr>
              <w:pStyle w:val="ConsPlusNormal"/>
              <w:jc w:val="center"/>
            </w:pPr>
            <w:r>
              <w:t>236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1979461,76</w:t>
            </w:r>
          </w:p>
        </w:tc>
      </w:tr>
      <w:tr w:rsidR="00577AB5">
        <w:tc>
          <w:tcPr>
            <w:tcW w:w="794" w:type="dxa"/>
          </w:tcPr>
          <w:p w:rsidR="00577AB5" w:rsidRDefault="00577AB5">
            <w:pPr>
              <w:pStyle w:val="ConsPlusNormal"/>
              <w:jc w:val="center"/>
            </w:pPr>
            <w:r>
              <w:t>414.</w:t>
            </w:r>
          </w:p>
        </w:tc>
        <w:tc>
          <w:tcPr>
            <w:tcW w:w="3118" w:type="dxa"/>
          </w:tcPr>
          <w:p w:rsidR="00577AB5" w:rsidRDefault="00577AB5">
            <w:pPr>
              <w:pStyle w:val="ConsPlusNormal"/>
            </w:pPr>
            <w:r>
              <w:t>г. Оренбург, ул. Народная, д. 25</w:t>
            </w:r>
          </w:p>
        </w:tc>
        <w:tc>
          <w:tcPr>
            <w:tcW w:w="1474" w:type="dxa"/>
          </w:tcPr>
          <w:p w:rsidR="00577AB5" w:rsidRDefault="00577AB5">
            <w:pPr>
              <w:pStyle w:val="ConsPlusNormal"/>
              <w:jc w:val="center"/>
            </w:pPr>
            <w:r>
              <w:t>4530,80</w:t>
            </w:r>
          </w:p>
        </w:tc>
        <w:tc>
          <w:tcPr>
            <w:tcW w:w="2551" w:type="dxa"/>
          </w:tcPr>
          <w:p w:rsidR="00577AB5" w:rsidRDefault="00577AB5">
            <w:pPr>
              <w:pStyle w:val="ConsPlusNormal"/>
              <w:jc w:val="center"/>
            </w:pPr>
            <w:r>
              <w:t>170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7146055,14</w:t>
            </w:r>
          </w:p>
        </w:tc>
      </w:tr>
      <w:tr w:rsidR="00577AB5">
        <w:tc>
          <w:tcPr>
            <w:tcW w:w="794" w:type="dxa"/>
          </w:tcPr>
          <w:p w:rsidR="00577AB5" w:rsidRDefault="00577AB5">
            <w:pPr>
              <w:pStyle w:val="ConsPlusNormal"/>
              <w:jc w:val="center"/>
            </w:pPr>
            <w:r>
              <w:lastRenderedPageBreak/>
              <w:t>415.</w:t>
            </w:r>
          </w:p>
        </w:tc>
        <w:tc>
          <w:tcPr>
            <w:tcW w:w="3118" w:type="dxa"/>
          </w:tcPr>
          <w:p w:rsidR="00577AB5" w:rsidRDefault="00577AB5">
            <w:pPr>
              <w:pStyle w:val="ConsPlusNormal"/>
            </w:pPr>
            <w:r>
              <w:t>г. Оренбург, ул. Народная, д. 4</w:t>
            </w:r>
          </w:p>
        </w:tc>
        <w:tc>
          <w:tcPr>
            <w:tcW w:w="1474" w:type="dxa"/>
          </w:tcPr>
          <w:p w:rsidR="00577AB5" w:rsidRDefault="00577AB5">
            <w:pPr>
              <w:pStyle w:val="ConsPlusNormal"/>
              <w:jc w:val="center"/>
            </w:pPr>
            <w:r>
              <w:t>4871,10</w:t>
            </w:r>
          </w:p>
        </w:tc>
        <w:tc>
          <w:tcPr>
            <w:tcW w:w="2551" w:type="dxa"/>
          </w:tcPr>
          <w:p w:rsidR="00577AB5" w:rsidRDefault="00577AB5">
            <w:pPr>
              <w:pStyle w:val="ConsPlusNormal"/>
              <w:jc w:val="center"/>
            </w:pPr>
            <w:r>
              <w:t>171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5804418,46</w:t>
            </w:r>
          </w:p>
        </w:tc>
      </w:tr>
      <w:tr w:rsidR="00577AB5">
        <w:tc>
          <w:tcPr>
            <w:tcW w:w="794" w:type="dxa"/>
          </w:tcPr>
          <w:p w:rsidR="00577AB5" w:rsidRDefault="00577AB5">
            <w:pPr>
              <w:pStyle w:val="ConsPlusNormal"/>
              <w:jc w:val="center"/>
            </w:pPr>
            <w:r>
              <w:t>416.</w:t>
            </w:r>
          </w:p>
        </w:tc>
        <w:tc>
          <w:tcPr>
            <w:tcW w:w="3118" w:type="dxa"/>
          </w:tcPr>
          <w:p w:rsidR="00577AB5" w:rsidRDefault="00577AB5">
            <w:pPr>
              <w:pStyle w:val="ConsPlusNormal"/>
            </w:pPr>
            <w:r>
              <w:t>г. Оренбург, ул. Народная, д. 8</w:t>
            </w:r>
          </w:p>
        </w:tc>
        <w:tc>
          <w:tcPr>
            <w:tcW w:w="1474" w:type="dxa"/>
          </w:tcPr>
          <w:p w:rsidR="00577AB5" w:rsidRDefault="00577AB5">
            <w:pPr>
              <w:pStyle w:val="ConsPlusNormal"/>
              <w:jc w:val="center"/>
            </w:pPr>
            <w:r>
              <w:t>4854,50</w:t>
            </w:r>
          </w:p>
        </w:tc>
        <w:tc>
          <w:tcPr>
            <w:tcW w:w="2551" w:type="dxa"/>
          </w:tcPr>
          <w:p w:rsidR="00577AB5" w:rsidRDefault="00577AB5">
            <w:pPr>
              <w:pStyle w:val="ConsPlusNormal"/>
              <w:jc w:val="center"/>
            </w:pPr>
            <w:r>
              <w:t>170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6950034,76</w:t>
            </w:r>
          </w:p>
        </w:tc>
      </w:tr>
      <w:tr w:rsidR="00577AB5">
        <w:tc>
          <w:tcPr>
            <w:tcW w:w="794" w:type="dxa"/>
          </w:tcPr>
          <w:p w:rsidR="00577AB5" w:rsidRDefault="00577AB5">
            <w:pPr>
              <w:pStyle w:val="ConsPlusNormal"/>
              <w:jc w:val="center"/>
            </w:pPr>
            <w:r>
              <w:t>417.</w:t>
            </w:r>
          </w:p>
        </w:tc>
        <w:tc>
          <w:tcPr>
            <w:tcW w:w="3118" w:type="dxa"/>
          </w:tcPr>
          <w:p w:rsidR="00577AB5" w:rsidRDefault="00577AB5">
            <w:pPr>
              <w:pStyle w:val="ConsPlusNormal"/>
            </w:pPr>
            <w:r>
              <w:t>г. Оренбург, ул. Новая, д. 10/1</w:t>
            </w:r>
          </w:p>
        </w:tc>
        <w:tc>
          <w:tcPr>
            <w:tcW w:w="1474" w:type="dxa"/>
          </w:tcPr>
          <w:p w:rsidR="00577AB5" w:rsidRDefault="00577AB5">
            <w:pPr>
              <w:pStyle w:val="ConsPlusNormal"/>
              <w:jc w:val="center"/>
            </w:pPr>
            <w:r>
              <w:t>5895,00</w:t>
            </w:r>
          </w:p>
        </w:tc>
        <w:tc>
          <w:tcPr>
            <w:tcW w:w="2551" w:type="dxa"/>
          </w:tcPr>
          <w:p w:rsidR="00577AB5" w:rsidRDefault="00577AB5">
            <w:pPr>
              <w:pStyle w:val="ConsPlusNormal"/>
              <w:jc w:val="center"/>
            </w:pPr>
            <w:r>
              <w:t>206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18852834,92</w:t>
            </w:r>
          </w:p>
        </w:tc>
      </w:tr>
      <w:tr w:rsidR="00577AB5">
        <w:tc>
          <w:tcPr>
            <w:tcW w:w="794" w:type="dxa"/>
          </w:tcPr>
          <w:p w:rsidR="00577AB5" w:rsidRDefault="00577AB5">
            <w:pPr>
              <w:pStyle w:val="ConsPlusNormal"/>
              <w:jc w:val="center"/>
            </w:pPr>
            <w:r>
              <w:t>418.</w:t>
            </w:r>
          </w:p>
        </w:tc>
        <w:tc>
          <w:tcPr>
            <w:tcW w:w="3118" w:type="dxa"/>
          </w:tcPr>
          <w:p w:rsidR="00577AB5" w:rsidRDefault="00577AB5">
            <w:pPr>
              <w:pStyle w:val="ConsPlusNormal"/>
            </w:pPr>
            <w:r>
              <w:t>г. Оренбург, ул. Новая, д. 10/2</w:t>
            </w:r>
          </w:p>
        </w:tc>
        <w:tc>
          <w:tcPr>
            <w:tcW w:w="1474" w:type="dxa"/>
          </w:tcPr>
          <w:p w:rsidR="00577AB5" w:rsidRDefault="00577AB5">
            <w:pPr>
              <w:pStyle w:val="ConsPlusNormal"/>
              <w:jc w:val="center"/>
            </w:pPr>
            <w:r>
              <w:t>4580,40</w:t>
            </w:r>
          </w:p>
        </w:tc>
        <w:tc>
          <w:tcPr>
            <w:tcW w:w="2551" w:type="dxa"/>
          </w:tcPr>
          <w:p w:rsidR="00577AB5" w:rsidRDefault="00577AB5">
            <w:pPr>
              <w:pStyle w:val="ConsPlusNormal"/>
              <w:jc w:val="center"/>
            </w:pPr>
            <w:r>
              <w:t>192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8373894,79</w:t>
            </w:r>
          </w:p>
        </w:tc>
      </w:tr>
      <w:tr w:rsidR="00577AB5">
        <w:tc>
          <w:tcPr>
            <w:tcW w:w="794" w:type="dxa"/>
          </w:tcPr>
          <w:p w:rsidR="00577AB5" w:rsidRDefault="00577AB5">
            <w:pPr>
              <w:pStyle w:val="ConsPlusNormal"/>
              <w:jc w:val="center"/>
            </w:pPr>
            <w:r>
              <w:t>419.</w:t>
            </w:r>
          </w:p>
        </w:tc>
        <w:tc>
          <w:tcPr>
            <w:tcW w:w="3118" w:type="dxa"/>
          </w:tcPr>
          <w:p w:rsidR="00577AB5" w:rsidRDefault="00577AB5">
            <w:pPr>
              <w:pStyle w:val="ConsPlusNormal"/>
            </w:pPr>
            <w:r>
              <w:t>г. Оренбург, ул. Новая, д. 15</w:t>
            </w:r>
          </w:p>
        </w:tc>
        <w:tc>
          <w:tcPr>
            <w:tcW w:w="1474" w:type="dxa"/>
          </w:tcPr>
          <w:p w:rsidR="00577AB5" w:rsidRDefault="00577AB5">
            <w:pPr>
              <w:pStyle w:val="ConsPlusNormal"/>
              <w:jc w:val="center"/>
            </w:pPr>
            <w:r>
              <w:t>4165,30</w:t>
            </w:r>
          </w:p>
        </w:tc>
        <w:tc>
          <w:tcPr>
            <w:tcW w:w="2551" w:type="dxa"/>
          </w:tcPr>
          <w:p w:rsidR="00577AB5" w:rsidRDefault="00577AB5">
            <w:pPr>
              <w:pStyle w:val="ConsPlusNormal"/>
              <w:jc w:val="center"/>
            </w:pPr>
            <w:r>
              <w:t>114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6205221,28</w:t>
            </w:r>
          </w:p>
        </w:tc>
      </w:tr>
      <w:tr w:rsidR="00577AB5">
        <w:tc>
          <w:tcPr>
            <w:tcW w:w="794" w:type="dxa"/>
          </w:tcPr>
          <w:p w:rsidR="00577AB5" w:rsidRDefault="00577AB5">
            <w:pPr>
              <w:pStyle w:val="ConsPlusNormal"/>
              <w:jc w:val="center"/>
            </w:pPr>
            <w:r>
              <w:t>420.</w:t>
            </w:r>
          </w:p>
        </w:tc>
        <w:tc>
          <w:tcPr>
            <w:tcW w:w="3118" w:type="dxa"/>
          </w:tcPr>
          <w:p w:rsidR="00577AB5" w:rsidRDefault="00577AB5">
            <w:pPr>
              <w:pStyle w:val="ConsPlusNormal"/>
            </w:pPr>
            <w:r>
              <w:t>г. Оренбург, ул. Новая, д. 2/1</w:t>
            </w:r>
          </w:p>
        </w:tc>
        <w:tc>
          <w:tcPr>
            <w:tcW w:w="1474" w:type="dxa"/>
          </w:tcPr>
          <w:p w:rsidR="00577AB5" w:rsidRDefault="00577AB5">
            <w:pPr>
              <w:pStyle w:val="ConsPlusNormal"/>
              <w:jc w:val="center"/>
            </w:pPr>
            <w:r>
              <w:t>3881,10</w:t>
            </w:r>
          </w:p>
        </w:tc>
        <w:tc>
          <w:tcPr>
            <w:tcW w:w="2551" w:type="dxa"/>
          </w:tcPr>
          <w:p w:rsidR="00577AB5" w:rsidRDefault="00577AB5">
            <w:pPr>
              <w:pStyle w:val="ConsPlusNormal"/>
              <w:jc w:val="center"/>
            </w:pPr>
            <w:r>
              <w:t>133</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10001636,01</w:t>
            </w:r>
          </w:p>
        </w:tc>
      </w:tr>
      <w:tr w:rsidR="00577AB5">
        <w:tc>
          <w:tcPr>
            <w:tcW w:w="794" w:type="dxa"/>
          </w:tcPr>
          <w:p w:rsidR="00577AB5" w:rsidRDefault="00577AB5">
            <w:pPr>
              <w:pStyle w:val="ConsPlusNormal"/>
              <w:jc w:val="center"/>
            </w:pPr>
            <w:r>
              <w:t>421.</w:t>
            </w:r>
          </w:p>
        </w:tc>
        <w:tc>
          <w:tcPr>
            <w:tcW w:w="3118" w:type="dxa"/>
          </w:tcPr>
          <w:p w:rsidR="00577AB5" w:rsidRDefault="00577AB5">
            <w:pPr>
              <w:pStyle w:val="ConsPlusNormal"/>
            </w:pPr>
            <w:r>
              <w:t>г. Оренбург, ул. Новая, д. 6</w:t>
            </w:r>
          </w:p>
        </w:tc>
        <w:tc>
          <w:tcPr>
            <w:tcW w:w="1474" w:type="dxa"/>
          </w:tcPr>
          <w:p w:rsidR="00577AB5" w:rsidRDefault="00577AB5">
            <w:pPr>
              <w:pStyle w:val="ConsPlusNormal"/>
              <w:jc w:val="center"/>
            </w:pPr>
            <w:r>
              <w:t>4869,40</w:t>
            </w:r>
          </w:p>
        </w:tc>
        <w:tc>
          <w:tcPr>
            <w:tcW w:w="2551" w:type="dxa"/>
          </w:tcPr>
          <w:p w:rsidR="00577AB5" w:rsidRDefault="00577AB5">
            <w:pPr>
              <w:pStyle w:val="ConsPlusNormal"/>
              <w:jc w:val="center"/>
            </w:pPr>
            <w:r>
              <w:t>197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4573892,40</w:t>
            </w:r>
          </w:p>
        </w:tc>
      </w:tr>
      <w:tr w:rsidR="00577AB5">
        <w:tc>
          <w:tcPr>
            <w:tcW w:w="794" w:type="dxa"/>
          </w:tcPr>
          <w:p w:rsidR="00577AB5" w:rsidRDefault="00577AB5">
            <w:pPr>
              <w:pStyle w:val="ConsPlusNormal"/>
              <w:jc w:val="center"/>
            </w:pPr>
            <w:r>
              <w:t>422.</w:t>
            </w:r>
          </w:p>
        </w:tc>
        <w:tc>
          <w:tcPr>
            <w:tcW w:w="3118" w:type="dxa"/>
          </w:tcPr>
          <w:p w:rsidR="00577AB5" w:rsidRDefault="00577AB5">
            <w:pPr>
              <w:pStyle w:val="ConsPlusNormal"/>
            </w:pPr>
            <w:r>
              <w:t>г. Оренбург, ул. Новая, д. 7/1</w:t>
            </w:r>
          </w:p>
        </w:tc>
        <w:tc>
          <w:tcPr>
            <w:tcW w:w="1474" w:type="dxa"/>
          </w:tcPr>
          <w:p w:rsidR="00577AB5" w:rsidRDefault="00577AB5">
            <w:pPr>
              <w:pStyle w:val="ConsPlusNormal"/>
              <w:jc w:val="center"/>
            </w:pPr>
            <w:r>
              <w:t>3339,00</w:t>
            </w:r>
          </w:p>
        </w:tc>
        <w:tc>
          <w:tcPr>
            <w:tcW w:w="2551" w:type="dxa"/>
          </w:tcPr>
          <w:p w:rsidR="00577AB5" w:rsidRDefault="00577AB5">
            <w:pPr>
              <w:pStyle w:val="ConsPlusNormal"/>
              <w:jc w:val="center"/>
            </w:pPr>
            <w:r>
              <w:t>117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1021876,54</w:t>
            </w:r>
          </w:p>
        </w:tc>
      </w:tr>
      <w:tr w:rsidR="00577AB5">
        <w:tc>
          <w:tcPr>
            <w:tcW w:w="794" w:type="dxa"/>
          </w:tcPr>
          <w:p w:rsidR="00577AB5" w:rsidRDefault="00577AB5">
            <w:pPr>
              <w:pStyle w:val="ConsPlusNormal"/>
              <w:jc w:val="center"/>
            </w:pPr>
            <w:r>
              <w:t>423.</w:t>
            </w:r>
          </w:p>
        </w:tc>
        <w:tc>
          <w:tcPr>
            <w:tcW w:w="3118" w:type="dxa"/>
          </w:tcPr>
          <w:p w:rsidR="00577AB5" w:rsidRDefault="00577AB5">
            <w:pPr>
              <w:pStyle w:val="ConsPlusNormal"/>
            </w:pPr>
            <w:r>
              <w:t>г. Оренбург, ул. Ногина, д. 90</w:t>
            </w:r>
          </w:p>
        </w:tc>
        <w:tc>
          <w:tcPr>
            <w:tcW w:w="1474" w:type="dxa"/>
          </w:tcPr>
          <w:p w:rsidR="00577AB5" w:rsidRDefault="00577AB5">
            <w:pPr>
              <w:pStyle w:val="ConsPlusNormal"/>
              <w:jc w:val="center"/>
            </w:pPr>
            <w:r>
              <w:t>4369,90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3200580,28</w:t>
            </w:r>
          </w:p>
        </w:tc>
      </w:tr>
      <w:tr w:rsidR="00577AB5">
        <w:tc>
          <w:tcPr>
            <w:tcW w:w="794" w:type="dxa"/>
          </w:tcPr>
          <w:p w:rsidR="00577AB5" w:rsidRDefault="00577AB5">
            <w:pPr>
              <w:pStyle w:val="ConsPlusNormal"/>
              <w:jc w:val="center"/>
            </w:pPr>
            <w:r>
              <w:t>424.</w:t>
            </w:r>
          </w:p>
        </w:tc>
        <w:tc>
          <w:tcPr>
            <w:tcW w:w="3118" w:type="dxa"/>
          </w:tcPr>
          <w:p w:rsidR="00577AB5" w:rsidRDefault="00577AB5">
            <w:pPr>
              <w:pStyle w:val="ConsPlusNormal"/>
            </w:pPr>
            <w:r>
              <w:t>г. Оренбург, ул. Орлова, д. 1</w:t>
            </w:r>
          </w:p>
        </w:tc>
        <w:tc>
          <w:tcPr>
            <w:tcW w:w="1474" w:type="dxa"/>
          </w:tcPr>
          <w:p w:rsidR="00577AB5" w:rsidRDefault="00577AB5">
            <w:pPr>
              <w:pStyle w:val="ConsPlusNormal"/>
              <w:jc w:val="center"/>
            </w:pPr>
            <w:r>
              <w:t>3365,20</w:t>
            </w:r>
          </w:p>
        </w:tc>
        <w:tc>
          <w:tcPr>
            <w:tcW w:w="2551" w:type="dxa"/>
          </w:tcPr>
          <w:p w:rsidR="00577AB5" w:rsidRDefault="00577AB5">
            <w:pPr>
              <w:pStyle w:val="ConsPlusNormal"/>
              <w:jc w:val="center"/>
            </w:pPr>
            <w:r>
              <w:t>95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4881106,36</w:t>
            </w:r>
          </w:p>
        </w:tc>
      </w:tr>
      <w:tr w:rsidR="00577AB5">
        <w:tc>
          <w:tcPr>
            <w:tcW w:w="794" w:type="dxa"/>
          </w:tcPr>
          <w:p w:rsidR="00577AB5" w:rsidRDefault="00577AB5">
            <w:pPr>
              <w:pStyle w:val="ConsPlusNormal"/>
              <w:jc w:val="center"/>
            </w:pPr>
            <w:r>
              <w:t>425.</w:t>
            </w:r>
          </w:p>
        </w:tc>
        <w:tc>
          <w:tcPr>
            <w:tcW w:w="3118" w:type="dxa"/>
          </w:tcPr>
          <w:p w:rsidR="00577AB5" w:rsidRDefault="00577AB5">
            <w:pPr>
              <w:pStyle w:val="ConsPlusNormal"/>
            </w:pPr>
            <w:r>
              <w:t>г. Оренбург, ул. Орлова, д. 3</w:t>
            </w:r>
          </w:p>
        </w:tc>
        <w:tc>
          <w:tcPr>
            <w:tcW w:w="1474" w:type="dxa"/>
          </w:tcPr>
          <w:p w:rsidR="00577AB5" w:rsidRDefault="00577AB5">
            <w:pPr>
              <w:pStyle w:val="ConsPlusNormal"/>
              <w:jc w:val="center"/>
            </w:pPr>
            <w:r>
              <w:t>4112,40</w:t>
            </w:r>
          </w:p>
        </w:tc>
        <w:tc>
          <w:tcPr>
            <w:tcW w:w="2551" w:type="dxa"/>
          </w:tcPr>
          <w:p w:rsidR="00577AB5" w:rsidRDefault="00577AB5">
            <w:pPr>
              <w:pStyle w:val="ConsPlusNormal"/>
              <w:jc w:val="center"/>
            </w:pPr>
            <w:r>
              <w:t>169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4064158,77</w:t>
            </w:r>
          </w:p>
        </w:tc>
      </w:tr>
      <w:tr w:rsidR="00577AB5">
        <w:tc>
          <w:tcPr>
            <w:tcW w:w="794" w:type="dxa"/>
          </w:tcPr>
          <w:p w:rsidR="00577AB5" w:rsidRDefault="00577AB5">
            <w:pPr>
              <w:pStyle w:val="ConsPlusNormal"/>
              <w:jc w:val="center"/>
            </w:pPr>
            <w:r>
              <w:t>426.</w:t>
            </w:r>
          </w:p>
        </w:tc>
        <w:tc>
          <w:tcPr>
            <w:tcW w:w="3118" w:type="dxa"/>
          </w:tcPr>
          <w:p w:rsidR="00577AB5" w:rsidRDefault="00577AB5">
            <w:pPr>
              <w:pStyle w:val="ConsPlusNormal"/>
            </w:pPr>
            <w:r>
              <w:t>г. Оренбург, ул. Орская, д. 47</w:t>
            </w:r>
          </w:p>
        </w:tc>
        <w:tc>
          <w:tcPr>
            <w:tcW w:w="1474" w:type="dxa"/>
          </w:tcPr>
          <w:p w:rsidR="00577AB5" w:rsidRDefault="00577AB5">
            <w:pPr>
              <w:pStyle w:val="ConsPlusNormal"/>
              <w:jc w:val="center"/>
            </w:pPr>
            <w:r>
              <w:t>4578,10</w:t>
            </w:r>
          </w:p>
        </w:tc>
        <w:tc>
          <w:tcPr>
            <w:tcW w:w="2551" w:type="dxa"/>
          </w:tcPr>
          <w:p w:rsidR="00577AB5" w:rsidRDefault="00577AB5">
            <w:pPr>
              <w:pStyle w:val="ConsPlusNormal"/>
              <w:jc w:val="center"/>
            </w:pPr>
            <w:r>
              <w:t>152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9205423,06</w:t>
            </w:r>
          </w:p>
        </w:tc>
      </w:tr>
      <w:tr w:rsidR="00577AB5">
        <w:tc>
          <w:tcPr>
            <w:tcW w:w="794" w:type="dxa"/>
          </w:tcPr>
          <w:p w:rsidR="00577AB5" w:rsidRDefault="00577AB5">
            <w:pPr>
              <w:pStyle w:val="ConsPlusNormal"/>
              <w:jc w:val="center"/>
            </w:pPr>
            <w:r>
              <w:t>427.</w:t>
            </w:r>
          </w:p>
        </w:tc>
        <w:tc>
          <w:tcPr>
            <w:tcW w:w="3118" w:type="dxa"/>
          </w:tcPr>
          <w:p w:rsidR="00577AB5" w:rsidRDefault="00577AB5">
            <w:pPr>
              <w:pStyle w:val="ConsPlusNormal"/>
            </w:pPr>
            <w:r>
              <w:t>г. Оренбург, ул. Охотская, д. 16</w:t>
            </w:r>
          </w:p>
        </w:tc>
        <w:tc>
          <w:tcPr>
            <w:tcW w:w="1474" w:type="dxa"/>
          </w:tcPr>
          <w:p w:rsidR="00577AB5" w:rsidRDefault="00577AB5">
            <w:pPr>
              <w:pStyle w:val="ConsPlusNormal"/>
              <w:jc w:val="center"/>
            </w:pPr>
            <w:r>
              <w:t>769,90</w:t>
            </w:r>
          </w:p>
        </w:tc>
        <w:tc>
          <w:tcPr>
            <w:tcW w:w="2551" w:type="dxa"/>
          </w:tcPr>
          <w:p w:rsidR="00577AB5" w:rsidRDefault="00577AB5">
            <w:pPr>
              <w:pStyle w:val="ConsPlusNormal"/>
              <w:jc w:val="center"/>
            </w:pPr>
            <w:r>
              <w:t>44</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1665741,88</w:t>
            </w:r>
          </w:p>
        </w:tc>
      </w:tr>
      <w:tr w:rsidR="00577AB5">
        <w:tc>
          <w:tcPr>
            <w:tcW w:w="794" w:type="dxa"/>
          </w:tcPr>
          <w:p w:rsidR="00577AB5" w:rsidRDefault="00577AB5">
            <w:pPr>
              <w:pStyle w:val="ConsPlusNormal"/>
              <w:jc w:val="center"/>
            </w:pPr>
            <w:r>
              <w:t>428.</w:t>
            </w:r>
          </w:p>
        </w:tc>
        <w:tc>
          <w:tcPr>
            <w:tcW w:w="3118" w:type="dxa"/>
          </w:tcPr>
          <w:p w:rsidR="00577AB5" w:rsidRDefault="00577AB5">
            <w:pPr>
              <w:pStyle w:val="ConsPlusNormal"/>
            </w:pPr>
            <w:r>
              <w:t>г. Оренбург, ул. Подурова, д. 70/1</w:t>
            </w:r>
          </w:p>
        </w:tc>
        <w:tc>
          <w:tcPr>
            <w:tcW w:w="1474" w:type="dxa"/>
          </w:tcPr>
          <w:p w:rsidR="00577AB5" w:rsidRDefault="00577AB5">
            <w:pPr>
              <w:pStyle w:val="ConsPlusNormal"/>
              <w:jc w:val="center"/>
            </w:pPr>
            <w:r>
              <w:t>3512,70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4855560,74</w:t>
            </w:r>
          </w:p>
        </w:tc>
      </w:tr>
      <w:tr w:rsidR="00577AB5">
        <w:tc>
          <w:tcPr>
            <w:tcW w:w="794" w:type="dxa"/>
          </w:tcPr>
          <w:p w:rsidR="00577AB5" w:rsidRDefault="00577AB5">
            <w:pPr>
              <w:pStyle w:val="ConsPlusNormal"/>
              <w:jc w:val="center"/>
            </w:pPr>
            <w:r>
              <w:t>429.</w:t>
            </w:r>
          </w:p>
        </w:tc>
        <w:tc>
          <w:tcPr>
            <w:tcW w:w="3118" w:type="dxa"/>
          </w:tcPr>
          <w:p w:rsidR="00577AB5" w:rsidRDefault="00577AB5">
            <w:pPr>
              <w:pStyle w:val="ConsPlusNormal"/>
            </w:pPr>
            <w:r>
              <w:t>г. Оренбург, ул. Полигонная, д. 2</w:t>
            </w:r>
          </w:p>
        </w:tc>
        <w:tc>
          <w:tcPr>
            <w:tcW w:w="1474" w:type="dxa"/>
          </w:tcPr>
          <w:p w:rsidR="00577AB5" w:rsidRDefault="00577AB5">
            <w:pPr>
              <w:pStyle w:val="ConsPlusNormal"/>
              <w:jc w:val="center"/>
            </w:pPr>
            <w:r>
              <w:t>5717,40</w:t>
            </w:r>
          </w:p>
        </w:tc>
        <w:tc>
          <w:tcPr>
            <w:tcW w:w="2551" w:type="dxa"/>
          </w:tcPr>
          <w:p w:rsidR="00577AB5" w:rsidRDefault="00577AB5">
            <w:pPr>
              <w:pStyle w:val="ConsPlusNormal"/>
              <w:jc w:val="center"/>
            </w:pPr>
            <w:r>
              <w:t>152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4473029,69</w:t>
            </w:r>
          </w:p>
        </w:tc>
      </w:tr>
      <w:tr w:rsidR="00577AB5">
        <w:tc>
          <w:tcPr>
            <w:tcW w:w="794" w:type="dxa"/>
          </w:tcPr>
          <w:p w:rsidR="00577AB5" w:rsidRDefault="00577AB5">
            <w:pPr>
              <w:pStyle w:val="ConsPlusNormal"/>
              <w:jc w:val="center"/>
            </w:pPr>
            <w:r>
              <w:t>430.</w:t>
            </w:r>
          </w:p>
        </w:tc>
        <w:tc>
          <w:tcPr>
            <w:tcW w:w="3118" w:type="dxa"/>
          </w:tcPr>
          <w:p w:rsidR="00577AB5" w:rsidRDefault="00577AB5">
            <w:pPr>
              <w:pStyle w:val="ConsPlusNormal"/>
            </w:pPr>
            <w:r>
              <w:t>г. Оренбург, ул. Полигонная, д. 6</w:t>
            </w:r>
          </w:p>
        </w:tc>
        <w:tc>
          <w:tcPr>
            <w:tcW w:w="1474" w:type="dxa"/>
          </w:tcPr>
          <w:p w:rsidR="00577AB5" w:rsidRDefault="00577AB5">
            <w:pPr>
              <w:pStyle w:val="ConsPlusNormal"/>
              <w:jc w:val="center"/>
            </w:pPr>
            <w:r>
              <w:t>6794,40</w:t>
            </w:r>
          </w:p>
        </w:tc>
        <w:tc>
          <w:tcPr>
            <w:tcW w:w="2551" w:type="dxa"/>
          </w:tcPr>
          <w:p w:rsidR="00577AB5" w:rsidRDefault="00577AB5">
            <w:pPr>
              <w:pStyle w:val="ConsPlusNormal"/>
              <w:jc w:val="center"/>
            </w:pPr>
            <w:r>
              <w:t>221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1960000,00</w:t>
            </w:r>
          </w:p>
        </w:tc>
      </w:tr>
      <w:tr w:rsidR="00577AB5">
        <w:tc>
          <w:tcPr>
            <w:tcW w:w="794" w:type="dxa"/>
          </w:tcPr>
          <w:p w:rsidR="00577AB5" w:rsidRDefault="00577AB5">
            <w:pPr>
              <w:pStyle w:val="ConsPlusNormal"/>
              <w:jc w:val="center"/>
            </w:pPr>
            <w:r>
              <w:t>431.</w:t>
            </w:r>
          </w:p>
        </w:tc>
        <w:tc>
          <w:tcPr>
            <w:tcW w:w="3118" w:type="dxa"/>
          </w:tcPr>
          <w:p w:rsidR="00577AB5" w:rsidRDefault="00577AB5">
            <w:pPr>
              <w:pStyle w:val="ConsPlusNormal"/>
            </w:pPr>
            <w:r>
              <w:t>г. Оренбург, ул. Полтавская, д. 13</w:t>
            </w:r>
          </w:p>
        </w:tc>
        <w:tc>
          <w:tcPr>
            <w:tcW w:w="1474" w:type="dxa"/>
          </w:tcPr>
          <w:p w:rsidR="00577AB5" w:rsidRDefault="00577AB5">
            <w:pPr>
              <w:pStyle w:val="ConsPlusNormal"/>
              <w:jc w:val="center"/>
            </w:pPr>
            <w:r>
              <w:t>1834,40</w:t>
            </w:r>
          </w:p>
        </w:tc>
        <w:tc>
          <w:tcPr>
            <w:tcW w:w="2551" w:type="dxa"/>
          </w:tcPr>
          <w:p w:rsidR="00577AB5" w:rsidRDefault="00577AB5">
            <w:pPr>
              <w:pStyle w:val="ConsPlusNormal"/>
              <w:jc w:val="center"/>
            </w:pPr>
            <w:r>
              <w:t>63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1845938,58</w:t>
            </w:r>
          </w:p>
        </w:tc>
      </w:tr>
      <w:tr w:rsidR="00577AB5">
        <w:tc>
          <w:tcPr>
            <w:tcW w:w="794" w:type="dxa"/>
          </w:tcPr>
          <w:p w:rsidR="00577AB5" w:rsidRDefault="00577AB5">
            <w:pPr>
              <w:pStyle w:val="ConsPlusNormal"/>
              <w:jc w:val="center"/>
            </w:pPr>
            <w:r>
              <w:lastRenderedPageBreak/>
              <w:t>432.</w:t>
            </w:r>
          </w:p>
        </w:tc>
        <w:tc>
          <w:tcPr>
            <w:tcW w:w="3118" w:type="dxa"/>
          </w:tcPr>
          <w:p w:rsidR="00577AB5" w:rsidRDefault="00577AB5">
            <w:pPr>
              <w:pStyle w:val="ConsPlusNormal"/>
            </w:pPr>
            <w:r>
              <w:t>г. Оренбург, ул. Полтавская, д. 82а</w:t>
            </w:r>
          </w:p>
        </w:tc>
        <w:tc>
          <w:tcPr>
            <w:tcW w:w="1474" w:type="dxa"/>
          </w:tcPr>
          <w:p w:rsidR="00577AB5" w:rsidRDefault="00577AB5">
            <w:pPr>
              <w:pStyle w:val="ConsPlusNormal"/>
              <w:jc w:val="center"/>
            </w:pPr>
            <w:r>
              <w:t>340,30</w:t>
            </w:r>
          </w:p>
        </w:tc>
        <w:tc>
          <w:tcPr>
            <w:tcW w:w="2551" w:type="dxa"/>
          </w:tcPr>
          <w:p w:rsidR="00577AB5" w:rsidRDefault="00577AB5">
            <w:pPr>
              <w:pStyle w:val="ConsPlusNormal"/>
              <w:jc w:val="center"/>
            </w:pPr>
            <w:r>
              <w:t>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1426880,27</w:t>
            </w:r>
          </w:p>
        </w:tc>
      </w:tr>
      <w:tr w:rsidR="00577AB5">
        <w:tc>
          <w:tcPr>
            <w:tcW w:w="794" w:type="dxa"/>
          </w:tcPr>
          <w:p w:rsidR="00577AB5" w:rsidRDefault="00577AB5">
            <w:pPr>
              <w:pStyle w:val="ConsPlusNormal"/>
              <w:jc w:val="center"/>
            </w:pPr>
            <w:r>
              <w:t>433.</w:t>
            </w:r>
          </w:p>
        </w:tc>
        <w:tc>
          <w:tcPr>
            <w:tcW w:w="3118" w:type="dxa"/>
          </w:tcPr>
          <w:p w:rsidR="00577AB5" w:rsidRDefault="00577AB5">
            <w:pPr>
              <w:pStyle w:val="ConsPlusNormal"/>
            </w:pPr>
            <w:r>
              <w:t>г. Оренбург, ул. Полтавская, д. 86</w:t>
            </w:r>
          </w:p>
        </w:tc>
        <w:tc>
          <w:tcPr>
            <w:tcW w:w="1474" w:type="dxa"/>
          </w:tcPr>
          <w:p w:rsidR="00577AB5" w:rsidRDefault="00577AB5">
            <w:pPr>
              <w:pStyle w:val="ConsPlusNormal"/>
              <w:jc w:val="center"/>
            </w:pPr>
            <w:r>
              <w:t>644,90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2635403,21</w:t>
            </w:r>
          </w:p>
        </w:tc>
      </w:tr>
      <w:tr w:rsidR="00577AB5">
        <w:tc>
          <w:tcPr>
            <w:tcW w:w="794" w:type="dxa"/>
          </w:tcPr>
          <w:p w:rsidR="00577AB5" w:rsidRDefault="00577AB5">
            <w:pPr>
              <w:pStyle w:val="ConsPlusNormal"/>
              <w:jc w:val="center"/>
            </w:pPr>
            <w:r>
              <w:t>434.</w:t>
            </w:r>
          </w:p>
        </w:tc>
        <w:tc>
          <w:tcPr>
            <w:tcW w:w="3118" w:type="dxa"/>
          </w:tcPr>
          <w:p w:rsidR="00577AB5" w:rsidRDefault="00577AB5">
            <w:pPr>
              <w:pStyle w:val="ConsPlusNormal"/>
            </w:pPr>
            <w:r>
              <w:t>г. Оренбург, ул. Потехина, д. 28/1</w:t>
            </w:r>
          </w:p>
        </w:tc>
        <w:tc>
          <w:tcPr>
            <w:tcW w:w="1474" w:type="dxa"/>
          </w:tcPr>
          <w:p w:rsidR="00577AB5" w:rsidRDefault="00577AB5">
            <w:pPr>
              <w:pStyle w:val="ConsPlusNormal"/>
              <w:jc w:val="center"/>
            </w:pPr>
            <w:r>
              <w:t>4834,90</w:t>
            </w:r>
          </w:p>
        </w:tc>
        <w:tc>
          <w:tcPr>
            <w:tcW w:w="2551" w:type="dxa"/>
          </w:tcPr>
          <w:p w:rsidR="00577AB5" w:rsidRDefault="00577AB5">
            <w:pPr>
              <w:pStyle w:val="ConsPlusNormal"/>
              <w:jc w:val="center"/>
            </w:pPr>
            <w:r>
              <w:t>125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5687211,58</w:t>
            </w:r>
          </w:p>
        </w:tc>
      </w:tr>
      <w:tr w:rsidR="00577AB5">
        <w:tc>
          <w:tcPr>
            <w:tcW w:w="794" w:type="dxa"/>
          </w:tcPr>
          <w:p w:rsidR="00577AB5" w:rsidRDefault="00577AB5">
            <w:pPr>
              <w:pStyle w:val="ConsPlusNormal"/>
              <w:jc w:val="center"/>
            </w:pPr>
            <w:r>
              <w:t>435.</w:t>
            </w:r>
          </w:p>
        </w:tc>
        <w:tc>
          <w:tcPr>
            <w:tcW w:w="3118" w:type="dxa"/>
          </w:tcPr>
          <w:p w:rsidR="00577AB5" w:rsidRDefault="00577AB5">
            <w:pPr>
              <w:pStyle w:val="ConsPlusNormal"/>
            </w:pPr>
            <w:r>
              <w:t>г. Оренбург, ул. Потехина, д. 30</w:t>
            </w:r>
          </w:p>
        </w:tc>
        <w:tc>
          <w:tcPr>
            <w:tcW w:w="1474" w:type="dxa"/>
          </w:tcPr>
          <w:p w:rsidR="00577AB5" w:rsidRDefault="00577AB5">
            <w:pPr>
              <w:pStyle w:val="ConsPlusNormal"/>
              <w:jc w:val="center"/>
            </w:pPr>
            <w:r>
              <w:t>6093,30</w:t>
            </w:r>
          </w:p>
        </w:tc>
        <w:tc>
          <w:tcPr>
            <w:tcW w:w="2551" w:type="dxa"/>
          </w:tcPr>
          <w:p w:rsidR="00577AB5" w:rsidRDefault="00577AB5">
            <w:pPr>
              <w:pStyle w:val="ConsPlusNormal"/>
              <w:jc w:val="center"/>
            </w:pPr>
            <w:r>
              <w:t>184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5127624,93</w:t>
            </w:r>
          </w:p>
        </w:tc>
      </w:tr>
      <w:tr w:rsidR="00577AB5">
        <w:tc>
          <w:tcPr>
            <w:tcW w:w="794" w:type="dxa"/>
          </w:tcPr>
          <w:p w:rsidR="00577AB5" w:rsidRDefault="00577AB5">
            <w:pPr>
              <w:pStyle w:val="ConsPlusNormal"/>
              <w:jc w:val="center"/>
            </w:pPr>
            <w:r>
              <w:t>436.</w:t>
            </w:r>
          </w:p>
        </w:tc>
        <w:tc>
          <w:tcPr>
            <w:tcW w:w="3118" w:type="dxa"/>
          </w:tcPr>
          <w:p w:rsidR="00577AB5" w:rsidRDefault="00577AB5">
            <w:pPr>
              <w:pStyle w:val="ConsPlusNormal"/>
            </w:pPr>
            <w:r>
              <w:t>г. Оренбург, ул. Пролетарская, д. 153</w:t>
            </w:r>
          </w:p>
        </w:tc>
        <w:tc>
          <w:tcPr>
            <w:tcW w:w="1474" w:type="dxa"/>
          </w:tcPr>
          <w:p w:rsidR="00577AB5" w:rsidRDefault="00577AB5">
            <w:pPr>
              <w:pStyle w:val="ConsPlusNormal"/>
              <w:jc w:val="center"/>
            </w:pPr>
            <w:r>
              <w:t>3928,30</w:t>
            </w:r>
          </w:p>
        </w:tc>
        <w:tc>
          <w:tcPr>
            <w:tcW w:w="2551" w:type="dxa"/>
          </w:tcPr>
          <w:p w:rsidR="00577AB5" w:rsidRDefault="00577AB5">
            <w:pPr>
              <w:pStyle w:val="ConsPlusNormal"/>
              <w:jc w:val="center"/>
            </w:pPr>
            <w:r>
              <w:t>136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8870080,69</w:t>
            </w:r>
          </w:p>
        </w:tc>
      </w:tr>
      <w:tr w:rsidR="00577AB5">
        <w:tc>
          <w:tcPr>
            <w:tcW w:w="794" w:type="dxa"/>
          </w:tcPr>
          <w:p w:rsidR="00577AB5" w:rsidRDefault="00577AB5">
            <w:pPr>
              <w:pStyle w:val="ConsPlusNormal"/>
              <w:jc w:val="center"/>
            </w:pPr>
            <w:r>
              <w:t>437.</w:t>
            </w:r>
          </w:p>
        </w:tc>
        <w:tc>
          <w:tcPr>
            <w:tcW w:w="3118" w:type="dxa"/>
          </w:tcPr>
          <w:p w:rsidR="00577AB5" w:rsidRDefault="00577AB5">
            <w:pPr>
              <w:pStyle w:val="ConsPlusNormal"/>
            </w:pPr>
            <w:r>
              <w:t>г. Оренбург, ул. Пролетарская, д. 216а</w:t>
            </w:r>
          </w:p>
        </w:tc>
        <w:tc>
          <w:tcPr>
            <w:tcW w:w="1474" w:type="dxa"/>
          </w:tcPr>
          <w:p w:rsidR="00577AB5" w:rsidRDefault="00577AB5">
            <w:pPr>
              <w:pStyle w:val="ConsPlusNormal"/>
              <w:jc w:val="center"/>
            </w:pPr>
            <w:r>
              <w:t>1653,50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459740,31</w:t>
            </w:r>
          </w:p>
        </w:tc>
      </w:tr>
      <w:tr w:rsidR="00577AB5">
        <w:tc>
          <w:tcPr>
            <w:tcW w:w="794" w:type="dxa"/>
          </w:tcPr>
          <w:p w:rsidR="00577AB5" w:rsidRDefault="00577AB5">
            <w:pPr>
              <w:pStyle w:val="ConsPlusNormal"/>
              <w:jc w:val="center"/>
            </w:pPr>
            <w:r>
              <w:t>438.</w:t>
            </w:r>
          </w:p>
        </w:tc>
        <w:tc>
          <w:tcPr>
            <w:tcW w:w="3118" w:type="dxa"/>
          </w:tcPr>
          <w:p w:rsidR="00577AB5" w:rsidRDefault="00577AB5">
            <w:pPr>
              <w:pStyle w:val="ConsPlusNormal"/>
            </w:pPr>
            <w:r>
              <w:t>г. Оренбург, ул. Пролетарская, д. 253</w:t>
            </w:r>
          </w:p>
        </w:tc>
        <w:tc>
          <w:tcPr>
            <w:tcW w:w="1474" w:type="dxa"/>
          </w:tcPr>
          <w:p w:rsidR="00577AB5" w:rsidRDefault="00577AB5">
            <w:pPr>
              <w:pStyle w:val="ConsPlusNormal"/>
              <w:jc w:val="center"/>
            </w:pPr>
            <w:r>
              <w:t>3284,60</w:t>
            </w:r>
          </w:p>
        </w:tc>
        <w:tc>
          <w:tcPr>
            <w:tcW w:w="2551" w:type="dxa"/>
          </w:tcPr>
          <w:p w:rsidR="00577AB5" w:rsidRDefault="00577AB5">
            <w:pPr>
              <w:pStyle w:val="ConsPlusNormal"/>
              <w:jc w:val="center"/>
            </w:pPr>
            <w:r>
              <w:t>134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3724183,33</w:t>
            </w:r>
          </w:p>
        </w:tc>
      </w:tr>
      <w:tr w:rsidR="00577AB5">
        <w:tc>
          <w:tcPr>
            <w:tcW w:w="794" w:type="dxa"/>
          </w:tcPr>
          <w:p w:rsidR="00577AB5" w:rsidRDefault="00577AB5">
            <w:pPr>
              <w:pStyle w:val="ConsPlusNormal"/>
              <w:jc w:val="center"/>
            </w:pPr>
            <w:r>
              <w:t>439.</w:t>
            </w:r>
          </w:p>
        </w:tc>
        <w:tc>
          <w:tcPr>
            <w:tcW w:w="3118" w:type="dxa"/>
          </w:tcPr>
          <w:p w:rsidR="00577AB5" w:rsidRDefault="00577AB5">
            <w:pPr>
              <w:pStyle w:val="ConsPlusNormal"/>
            </w:pPr>
            <w:r>
              <w:t>г. Оренбург, ул. Пролетарская, д. 259/2</w:t>
            </w:r>
          </w:p>
        </w:tc>
        <w:tc>
          <w:tcPr>
            <w:tcW w:w="1474" w:type="dxa"/>
          </w:tcPr>
          <w:p w:rsidR="00577AB5" w:rsidRDefault="00577AB5">
            <w:pPr>
              <w:pStyle w:val="ConsPlusNormal"/>
              <w:jc w:val="center"/>
            </w:pPr>
            <w:r>
              <w:t>4925,30</w:t>
            </w:r>
          </w:p>
        </w:tc>
        <w:tc>
          <w:tcPr>
            <w:tcW w:w="2551" w:type="dxa"/>
          </w:tcPr>
          <w:p w:rsidR="00577AB5" w:rsidRDefault="00577AB5">
            <w:pPr>
              <w:pStyle w:val="ConsPlusNormal"/>
              <w:jc w:val="center"/>
            </w:pPr>
            <w:r>
              <w:t>173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7719480,95</w:t>
            </w:r>
          </w:p>
        </w:tc>
      </w:tr>
      <w:tr w:rsidR="00577AB5">
        <w:tc>
          <w:tcPr>
            <w:tcW w:w="794" w:type="dxa"/>
          </w:tcPr>
          <w:p w:rsidR="00577AB5" w:rsidRDefault="00577AB5">
            <w:pPr>
              <w:pStyle w:val="ConsPlusNormal"/>
              <w:jc w:val="center"/>
            </w:pPr>
            <w:r>
              <w:t>440.</w:t>
            </w:r>
          </w:p>
        </w:tc>
        <w:tc>
          <w:tcPr>
            <w:tcW w:w="3118" w:type="dxa"/>
          </w:tcPr>
          <w:p w:rsidR="00577AB5" w:rsidRDefault="00577AB5">
            <w:pPr>
              <w:pStyle w:val="ConsPlusNormal"/>
            </w:pPr>
            <w:r>
              <w:t>г. Оренбург, ул. Пролетарская, д. 263</w:t>
            </w:r>
          </w:p>
        </w:tc>
        <w:tc>
          <w:tcPr>
            <w:tcW w:w="1474" w:type="dxa"/>
          </w:tcPr>
          <w:p w:rsidR="00577AB5" w:rsidRDefault="00577AB5">
            <w:pPr>
              <w:pStyle w:val="ConsPlusNormal"/>
              <w:jc w:val="center"/>
            </w:pPr>
            <w:r>
              <w:t>2937,60</w:t>
            </w:r>
          </w:p>
        </w:tc>
        <w:tc>
          <w:tcPr>
            <w:tcW w:w="2551" w:type="dxa"/>
          </w:tcPr>
          <w:p w:rsidR="00577AB5" w:rsidRDefault="00577AB5">
            <w:pPr>
              <w:pStyle w:val="ConsPlusNormal"/>
              <w:jc w:val="center"/>
            </w:pPr>
            <w:r>
              <w:t>109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4747024,32</w:t>
            </w:r>
          </w:p>
        </w:tc>
      </w:tr>
      <w:tr w:rsidR="00577AB5">
        <w:tc>
          <w:tcPr>
            <w:tcW w:w="794" w:type="dxa"/>
          </w:tcPr>
          <w:p w:rsidR="00577AB5" w:rsidRDefault="00577AB5">
            <w:pPr>
              <w:pStyle w:val="ConsPlusNormal"/>
              <w:jc w:val="center"/>
            </w:pPr>
            <w:r>
              <w:t>441.</w:t>
            </w:r>
          </w:p>
        </w:tc>
        <w:tc>
          <w:tcPr>
            <w:tcW w:w="3118" w:type="dxa"/>
          </w:tcPr>
          <w:p w:rsidR="00577AB5" w:rsidRDefault="00577AB5">
            <w:pPr>
              <w:pStyle w:val="ConsPlusNormal"/>
            </w:pPr>
            <w:r>
              <w:t>г. Оренбург, ул. Пролетарская, д. 263/1</w:t>
            </w:r>
          </w:p>
        </w:tc>
        <w:tc>
          <w:tcPr>
            <w:tcW w:w="1474" w:type="dxa"/>
          </w:tcPr>
          <w:p w:rsidR="00577AB5" w:rsidRDefault="00577AB5">
            <w:pPr>
              <w:pStyle w:val="ConsPlusNormal"/>
              <w:jc w:val="center"/>
            </w:pPr>
            <w:r>
              <w:t>3194,00</w:t>
            </w:r>
          </w:p>
        </w:tc>
        <w:tc>
          <w:tcPr>
            <w:tcW w:w="2551" w:type="dxa"/>
          </w:tcPr>
          <w:p w:rsidR="00577AB5" w:rsidRDefault="00577AB5">
            <w:pPr>
              <w:pStyle w:val="ConsPlusNormal"/>
              <w:jc w:val="center"/>
            </w:pPr>
            <w:r>
              <w:t>112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4660279,27</w:t>
            </w:r>
          </w:p>
        </w:tc>
      </w:tr>
      <w:tr w:rsidR="00577AB5">
        <w:tc>
          <w:tcPr>
            <w:tcW w:w="794" w:type="dxa"/>
          </w:tcPr>
          <w:p w:rsidR="00577AB5" w:rsidRDefault="00577AB5">
            <w:pPr>
              <w:pStyle w:val="ConsPlusNormal"/>
              <w:jc w:val="center"/>
            </w:pPr>
            <w:r>
              <w:t>442.</w:t>
            </w:r>
          </w:p>
        </w:tc>
        <w:tc>
          <w:tcPr>
            <w:tcW w:w="3118" w:type="dxa"/>
          </w:tcPr>
          <w:p w:rsidR="00577AB5" w:rsidRDefault="00577AB5">
            <w:pPr>
              <w:pStyle w:val="ConsPlusNormal"/>
            </w:pPr>
            <w:r>
              <w:t>г. Оренбург, ул. Пролетарская, д. 263/3</w:t>
            </w:r>
          </w:p>
        </w:tc>
        <w:tc>
          <w:tcPr>
            <w:tcW w:w="1474" w:type="dxa"/>
          </w:tcPr>
          <w:p w:rsidR="00577AB5" w:rsidRDefault="00577AB5">
            <w:pPr>
              <w:pStyle w:val="ConsPlusNormal"/>
              <w:jc w:val="center"/>
            </w:pPr>
            <w:r>
              <w:t>4821,80</w:t>
            </w:r>
          </w:p>
        </w:tc>
        <w:tc>
          <w:tcPr>
            <w:tcW w:w="2551" w:type="dxa"/>
          </w:tcPr>
          <w:p w:rsidR="00577AB5" w:rsidRDefault="00577AB5">
            <w:pPr>
              <w:pStyle w:val="ConsPlusNormal"/>
              <w:jc w:val="center"/>
            </w:pPr>
            <w:r>
              <w:t>169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7040591,50</w:t>
            </w:r>
          </w:p>
        </w:tc>
      </w:tr>
      <w:tr w:rsidR="00577AB5">
        <w:tc>
          <w:tcPr>
            <w:tcW w:w="794" w:type="dxa"/>
          </w:tcPr>
          <w:p w:rsidR="00577AB5" w:rsidRDefault="00577AB5">
            <w:pPr>
              <w:pStyle w:val="ConsPlusNormal"/>
              <w:jc w:val="center"/>
            </w:pPr>
            <w:r>
              <w:t>443.</w:t>
            </w:r>
          </w:p>
        </w:tc>
        <w:tc>
          <w:tcPr>
            <w:tcW w:w="3118" w:type="dxa"/>
          </w:tcPr>
          <w:p w:rsidR="00577AB5" w:rsidRDefault="00577AB5">
            <w:pPr>
              <w:pStyle w:val="ConsPlusNormal"/>
            </w:pPr>
            <w:r>
              <w:t>г. Оренбург, ул. Пролетарская, д. 267</w:t>
            </w:r>
          </w:p>
        </w:tc>
        <w:tc>
          <w:tcPr>
            <w:tcW w:w="1474" w:type="dxa"/>
          </w:tcPr>
          <w:p w:rsidR="00577AB5" w:rsidRDefault="00577AB5">
            <w:pPr>
              <w:pStyle w:val="ConsPlusNormal"/>
              <w:jc w:val="center"/>
            </w:pPr>
            <w:r>
              <w:t>4153,30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6633072,51</w:t>
            </w:r>
          </w:p>
        </w:tc>
      </w:tr>
      <w:tr w:rsidR="00577AB5">
        <w:tc>
          <w:tcPr>
            <w:tcW w:w="794" w:type="dxa"/>
          </w:tcPr>
          <w:p w:rsidR="00577AB5" w:rsidRDefault="00577AB5">
            <w:pPr>
              <w:pStyle w:val="ConsPlusNormal"/>
              <w:jc w:val="center"/>
            </w:pPr>
            <w:r>
              <w:t>444.</w:t>
            </w:r>
          </w:p>
        </w:tc>
        <w:tc>
          <w:tcPr>
            <w:tcW w:w="3118" w:type="dxa"/>
          </w:tcPr>
          <w:p w:rsidR="00577AB5" w:rsidRDefault="00577AB5">
            <w:pPr>
              <w:pStyle w:val="ConsPlusNormal"/>
            </w:pPr>
            <w:r>
              <w:t xml:space="preserve">г. Оренбург, ул. Пролетарская, </w:t>
            </w:r>
            <w:r>
              <w:lastRenderedPageBreak/>
              <w:t>д. 269</w:t>
            </w:r>
          </w:p>
        </w:tc>
        <w:tc>
          <w:tcPr>
            <w:tcW w:w="1474" w:type="dxa"/>
          </w:tcPr>
          <w:p w:rsidR="00577AB5" w:rsidRDefault="00577AB5">
            <w:pPr>
              <w:pStyle w:val="ConsPlusNormal"/>
              <w:jc w:val="center"/>
            </w:pPr>
            <w:r>
              <w:lastRenderedPageBreak/>
              <w:t>3957,20</w:t>
            </w:r>
          </w:p>
        </w:tc>
        <w:tc>
          <w:tcPr>
            <w:tcW w:w="2551" w:type="dxa"/>
          </w:tcPr>
          <w:p w:rsidR="00577AB5" w:rsidRDefault="00577AB5">
            <w:pPr>
              <w:pStyle w:val="ConsPlusNormal"/>
              <w:jc w:val="center"/>
            </w:pPr>
            <w:r>
              <w:t>114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6823617,95</w:t>
            </w:r>
          </w:p>
        </w:tc>
      </w:tr>
      <w:tr w:rsidR="00577AB5">
        <w:tc>
          <w:tcPr>
            <w:tcW w:w="794" w:type="dxa"/>
          </w:tcPr>
          <w:p w:rsidR="00577AB5" w:rsidRDefault="00577AB5">
            <w:pPr>
              <w:pStyle w:val="ConsPlusNormal"/>
              <w:jc w:val="center"/>
            </w:pPr>
            <w:r>
              <w:lastRenderedPageBreak/>
              <w:t>445.</w:t>
            </w:r>
          </w:p>
        </w:tc>
        <w:tc>
          <w:tcPr>
            <w:tcW w:w="3118" w:type="dxa"/>
          </w:tcPr>
          <w:p w:rsidR="00577AB5" w:rsidRDefault="00577AB5">
            <w:pPr>
              <w:pStyle w:val="ConsPlusNormal"/>
            </w:pPr>
            <w:r>
              <w:t>г. Оренбург, ул. Пролетарская, д. 269/1</w:t>
            </w:r>
          </w:p>
        </w:tc>
        <w:tc>
          <w:tcPr>
            <w:tcW w:w="1474" w:type="dxa"/>
          </w:tcPr>
          <w:p w:rsidR="00577AB5" w:rsidRDefault="00577AB5">
            <w:pPr>
              <w:pStyle w:val="ConsPlusNormal"/>
              <w:jc w:val="center"/>
            </w:pPr>
            <w:r>
              <w:t>5331,50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6596767,87</w:t>
            </w:r>
          </w:p>
        </w:tc>
      </w:tr>
      <w:tr w:rsidR="00577AB5">
        <w:tc>
          <w:tcPr>
            <w:tcW w:w="794" w:type="dxa"/>
          </w:tcPr>
          <w:p w:rsidR="00577AB5" w:rsidRDefault="00577AB5">
            <w:pPr>
              <w:pStyle w:val="ConsPlusNormal"/>
              <w:jc w:val="center"/>
            </w:pPr>
            <w:r>
              <w:t>446.</w:t>
            </w:r>
          </w:p>
        </w:tc>
        <w:tc>
          <w:tcPr>
            <w:tcW w:w="3118" w:type="dxa"/>
          </w:tcPr>
          <w:p w:rsidR="00577AB5" w:rsidRDefault="00577AB5">
            <w:pPr>
              <w:pStyle w:val="ConsPlusNormal"/>
            </w:pPr>
            <w:r>
              <w:t>г. Оренбург, ул. Пролетарская, д. 273</w:t>
            </w:r>
          </w:p>
        </w:tc>
        <w:tc>
          <w:tcPr>
            <w:tcW w:w="1474" w:type="dxa"/>
          </w:tcPr>
          <w:p w:rsidR="00577AB5" w:rsidRDefault="00577AB5">
            <w:pPr>
              <w:pStyle w:val="ConsPlusNormal"/>
              <w:jc w:val="center"/>
            </w:pPr>
            <w:r>
              <w:t>3457,30</w:t>
            </w:r>
          </w:p>
        </w:tc>
        <w:tc>
          <w:tcPr>
            <w:tcW w:w="2551" w:type="dxa"/>
          </w:tcPr>
          <w:p w:rsidR="00577AB5" w:rsidRDefault="00577AB5">
            <w:pPr>
              <w:pStyle w:val="ConsPlusNormal"/>
              <w:jc w:val="center"/>
            </w:pPr>
            <w:r>
              <w:t>111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5767840,49</w:t>
            </w:r>
          </w:p>
        </w:tc>
      </w:tr>
      <w:tr w:rsidR="00577AB5">
        <w:tc>
          <w:tcPr>
            <w:tcW w:w="794" w:type="dxa"/>
          </w:tcPr>
          <w:p w:rsidR="00577AB5" w:rsidRDefault="00577AB5">
            <w:pPr>
              <w:pStyle w:val="ConsPlusNormal"/>
              <w:jc w:val="center"/>
            </w:pPr>
            <w:r>
              <w:t>447.</w:t>
            </w:r>
          </w:p>
        </w:tc>
        <w:tc>
          <w:tcPr>
            <w:tcW w:w="3118" w:type="dxa"/>
          </w:tcPr>
          <w:p w:rsidR="00577AB5" w:rsidRDefault="00577AB5">
            <w:pPr>
              <w:pStyle w:val="ConsPlusNormal"/>
            </w:pPr>
            <w:r>
              <w:t>г. Оренбург, ул. Пролетарская, д. 273/1</w:t>
            </w:r>
          </w:p>
        </w:tc>
        <w:tc>
          <w:tcPr>
            <w:tcW w:w="1474" w:type="dxa"/>
          </w:tcPr>
          <w:p w:rsidR="00577AB5" w:rsidRDefault="00577AB5">
            <w:pPr>
              <w:pStyle w:val="ConsPlusNormal"/>
              <w:jc w:val="center"/>
            </w:pPr>
            <w:r>
              <w:t>5352,30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7793212,95</w:t>
            </w:r>
          </w:p>
        </w:tc>
      </w:tr>
      <w:tr w:rsidR="00577AB5">
        <w:tc>
          <w:tcPr>
            <w:tcW w:w="794" w:type="dxa"/>
          </w:tcPr>
          <w:p w:rsidR="00577AB5" w:rsidRDefault="00577AB5">
            <w:pPr>
              <w:pStyle w:val="ConsPlusNormal"/>
              <w:jc w:val="center"/>
            </w:pPr>
            <w:r>
              <w:t>448.</w:t>
            </w:r>
          </w:p>
        </w:tc>
        <w:tc>
          <w:tcPr>
            <w:tcW w:w="3118" w:type="dxa"/>
          </w:tcPr>
          <w:p w:rsidR="00577AB5" w:rsidRDefault="00577AB5">
            <w:pPr>
              <w:pStyle w:val="ConsPlusNormal"/>
            </w:pPr>
            <w:r>
              <w:t>г. Оренбург, ул. Пролетарская, д. 4, литеры АА1А6</w:t>
            </w:r>
          </w:p>
        </w:tc>
        <w:tc>
          <w:tcPr>
            <w:tcW w:w="1474" w:type="dxa"/>
          </w:tcPr>
          <w:p w:rsidR="00577AB5" w:rsidRDefault="00577AB5">
            <w:pPr>
              <w:pStyle w:val="ConsPlusNormal"/>
              <w:jc w:val="center"/>
            </w:pPr>
            <w:r>
              <w:t>901,20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4670874,50</w:t>
            </w:r>
          </w:p>
        </w:tc>
      </w:tr>
      <w:tr w:rsidR="00577AB5">
        <w:tc>
          <w:tcPr>
            <w:tcW w:w="794" w:type="dxa"/>
          </w:tcPr>
          <w:p w:rsidR="00577AB5" w:rsidRDefault="00577AB5">
            <w:pPr>
              <w:pStyle w:val="ConsPlusNormal"/>
              <w:jc w:val="center"/>
            </w:pPr>
            <w:r>
              <w:t>449.</w:t>
            </w:r>
          </w:p>
        </w:tc>
        <w:tc>
          <w:tcPr>
            <w:tcW w:w="3118" w:type="dxa"/>
          </w:tcPr>
          <w:p w:rsidR="00577AB5" w:rsidRDefault="00577AB5">
            <w:pPr>
              <w:pStyle w:val="ConsPlusNormal"/>
            </w:pPr>
            <w:r>
              <w:t>г. Оренбург, ул. Пролетарская, д. 50, литеры АА1</w:t>
            </w:r>
          </w:p>
        </w:tc>
        <w:tc>
          <w:tcPr>
            <w:tcW w:w="1474" w:type="dxa"/>
          </w:tcPr>
          <w:p w:rsidR="00577AB5" w:rsidRDefault="00577AB5">
            <w:pPr>
              <w:pStyle w:val="ConsPlusNormal"/>
              <w:jc w:val="center"/>
            </w:pPr>
            <w:r>
              <w:t>612,50</w:t>
            </w:r>
          </w:p>
        </w:tc>
        <w:tc>
          <w:tcPr>
            <w:tcW w:w="2551" w:type="dxa"/>
          </w:tcPr>
          <w:p w:rsidR="00577AB5" w:rsidRDefault="00577AB5">
            <w:pPr>
              <w:pStyle w:val="ConsPlusNormal"/>
              <w:jc w:val="center"/>
            </w:pPr>
            <w:r>
              <w:t>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3927057,88</w:t>
            </w:r>
          </w:p>
        </w:tc>
      </w:tr>
      <w:tr w:rsidR="00577AB5">
        <w:tc>
          <w:tcPr>
            <w:tcW w:w="794" w:type="dxa"/>
          </w:tcPr>
          <w:p w:rsidR="00577AB5" w:rsidRDefault="00577AB5">
            <w:pPr>
              <w:pStyle w:val="ConsPlusNormal"/>
              <w:jc w:val="center"/>
            </w:pPr>
            <w:r>
              <w:t>450.</w:t>
            </w:r>
          </w:p>
        </w:tc>
        <w:tc>
          <w:tcPr>
            <w:tcW w:w="3118" w:type="dxa"/>
          </w:tcPr>
          <w:p w:rsidR="00577AB5" w:rsidRDefault="00577AB5">
            <w:pPr>
              <w:pStyle w:val="ConsPlusNormal"/>
            </w:pPr>
            <w:r>
              <w:t>г. Оренбург, ул. Пролетарская/ул. Советская, д. 29/44, литеры АВ</w:t>
            </w:r>
          </w:p>
        </w:tc>
        <w:tc>
          <w:tcPr>
            <w:tcW w:w="1474" w:type="dxa"/>
          </w:tcPr>
          <w:p w:rsidR="00577AB5" w:rsidRDefault="00577AB5">
            <w:pPr>
              <w:pStyle w:val="ConsPlusNormal"/>
              <w:jc w:val="center"/>
            </w:pPr>
            <w:r>
              <w:t>286,10</w:t>
            </w:r>
          </w:p>
        </w:tc>
        <w:tc>
          <w:tcPr>
            <w:tcW w:w="2551" w:type="dxa"/>
          </w:tcPr>
          <w:p w:rsidR="00577AB5" w:rsidRDefault="00577AB5">
            <w:pPr>
              <w:pStyle w:val="ConsPlusNormal"/>
              <w:jc w:val="center"/>
            </w:pPr>
            <w:r>
              <w:t>11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4037532,92</w:t>
            </w:r>
          </w:p>
        </w:tc>
      </w:tr>
      <w:tr w:rsidR="00577AB5">
        <w:tc>
          <w:tcPr>
            <w:tcW w:w="794" w:type="dxa"/>
          </w:tcPr>
          <w:p w:rsidR="00577AB5" w:rsidRDefault="00577AB5">
            <w:pPr>
              <w:pStyle w:val="ConsPlusNormal"/>
              <w:jc w:val="center"/>
            </w:pPr>
            <w:r>
              <w:t>451.</w:t>
            </w:r>
          </w:p>
        </w:tc>
        <w:tc>
          <w:tcPr>
            <w:tcW w:w="3118" w:type="dxa"/>
          </w:tcPr>
          <w:p w:rsidR="00577AB5" w:rsidRDefault="00577AB5">
            <w:pPr>
              <w:pStyle w:val="ConsPlusNormal"/>
            </w:pPr>
            <w:r>
              <w:t>г. Оренбург, ул. Промышленная, д. 10</w:t>
            </w:r>
          </w:p>
        </w:tc>
        <w:tc>
          <w:tcPr>
            <w:tcW w:w="1474" w:type="dxa"/>
          </w:tcPr>
          <w:p w:rsidR="00577AB5" w:rsidRDefault="00577AB5">
            <w:pPr>
              <w:pStyle w:val="ConsPlusNormal"/>
              <w:jc w:val="center"/>
            </w:pPr>
            <w:r>
              <w:t>16847,60</w:t>
            </w:r>
          </w:p>
        </w:tc>
        <w:tc>
          <w:tcPr>
            <w:tcW w:w="2551" w:type="dxa"/>
          </w:tcPr>
          <w:p w:rsidR="00577AB5" w:rsidRDefault="00577AB5">
            <w:pPr>
              <w:pStyle w:val="ConsPlusNormal"/>
              <w:jc w:val="center"/>
            </w:pPr>
            <w:r>
              <w:t>452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4077625,32</w:t>
            </w:r>
          </w:p>
        </w:tc>
      </w:tr>
      <w:tr w:rsidR="00577AB5">
        <w:tc>
          <w:tcPr>
            <w:tcW w:w="794" w:type="dxa"/>
          </w:tcPr>
          <w:p w:rsidR="00577AB5" w:rsidRDefault="00577AB5">
            <w:pPr>
              <w:pStyle w:val="ConsPlusNormal"/>
              <w:jc w:val="center"/>
            </w:pPr>
            <w:r>
              <w:t>452.</w:t>
            </w:r>
          </w:p>
        </w:tc>
        <w:tc>
          <w:tcPr>
            <w:tcW w:w="3118" w:type="dxa"/>
          </w:tcPr>
          <w:p w:rsidR="00577AB5" w:rsidRDefault="00577AB5">
            <w:pPr>
              <w:pStyle w:val="ConsPlusNormal"/>
            </w:pPr>
            <w:r>
              <w:t>г. Оренбург, ул. Пушкинская, д. 43, литера А2</w:t>
            </w:r>
          </w:p>
        </w:tc>
        <w:tc>
          <w:tcPr>
            <w:tcW w:w="1474" w:type="dxa"/>
          </w:tcPr>
          <w:p w:rsidR="00577AB5" w:rsidRDefault="00577AB5">
            <w:pPr>
              <w:pStyle w:val="ConsPlusNormal"/>
              <w:jc w:val="center"/>
            </w:pPr>
            <w:r>
              <w:t>911,20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2684291,90</w:t>
            </w:r>
          </w:p>
        </w:tc>
      </w:tr>
      <w:tr w:rsidR="00577AB5">
        <w:tc>
          <w:tcPr>
            <w:tcW w:w="794" w:type="dxa"/>
          </w:tcPr>
          <w:p w:rsidR="00577AB5" w:rsidRDefault="00577AB5">
            <w:pPr>
              <w:pStyle w:val="ConsPlusNormal"/>
              <w:jc w:val="center"/>
            </w:pPr>
            <w:r>
              <w:t>453.</w:t>
            </w:r>
          </w:p>
        </w:tc>
        <w:tc>
          <w:tcPr>
            <w:tcW w:w="3118" w:type="dxa"/>
          </w:tcPr>
          <w:p w:rsidR="00577AB5" w:rsidRDefault="00577AB5">
            <w:pPr>
              <w:pStyle w:val="ConsPlusNormal"/>
            </w:pPr>
            <w:r>
              <w:t>г. Оренбург, ул. Пушкинская, д. 6</w:t>
            </w:r>
          </w:p>
        </w:tc>
        <w:tc>
          <w:tcPr>
            <w:tcW w:w="1474" w:type="dxa"/>
          </w:tcPr>
          <w:p w:rsidR="00577AB5" w:rsidRDefault="00577AB5">
            <w:pPr>
              <w:pStyle w:val="ConsPlusNormal"/>
              <w:jc w:val="center"/>
            </w:pPr>
            <w:r>
              <w:t>3578,10</w:t>
            </w:r>
          </w:p>
        </w:tc>
        <w:tc>
          <w:tcPr>
            <w:tcW w:w="2551" w:type="dxa"/>
          </w:tcPr>
          <w:p w:rsidR="00577AB5" w:rsidRDefault="00577AB5">
            <w:pPr>
              <w:pStyle w:val="ConsPlusNormal"/>
              <w:jc w:val="center"/>
            </w:pPr>
            <w:r>
              <w:t>115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6513963,38</w:t>
            </w:r>
          </w:p>
        </w:tc>
      </w:tr>
      <w:tr w:rsidR="00577AB5">
        <w:tc>
          <w:tcPr>
            <w:tcW w:w="794" w:type="dxa"/>
          </w:tcPr>
          <w:p w:rsidR="00577AB5" w:rsidRDefault="00577AB5">
            <w:pPr>
              <w:pStyle w:val="ConsPlusNormal"/>
              <w:jc w:val="center"/>
            </w:pPr>
            <w:r>
              <w:t>454.</w:t>
            </w:r>
          </w:p>
        </w:tc>
        <w:tc>
          <w:tcPr>
            <w:tcW w:w="3118" w:type="dxa"/>
          </w:tcPr>
          <w:p w:rsidR="00577AB5" w:rsidRDefault="00577AB5">
            <w:pPr>
              <w:pStyle w:val="ConsPlusNormal"/>
            </w:pPr>
            <w:r>
              <w:t>г. Оренбург, ул. Родимцева, д. 13</w:t>
            </w:r>
          </w:p>
        </w:tc>
        <w:tc>
          <w:tcPr>
            <w:tcW w:w="1474" w:type="dxa"/>
          </w:tcPr>
          <w:p w:rsidR="00577AB5" w:rsidRDefault="00577AB5">
            <w:pPr>
              <w:pStyle w:val="ConsPlusNormal"/>
              <w:jc w:val="center"/>
            </w:pPr>
            <w:r>
              <w:t>10841,50</w:t>
            </w:r>
          </w:p>
        </w:tc>
        <w:tc>
          <w:tcPr>
            <w:tcW w:w="2551" w:type="dxa"/>
          </w:tcPr>
          <w:p w:rsidR="00577AB5" w:rsidRDefault="00577AB5">
            <w:pPr>
              <w:pStyle w:val="ConsPlusNormal"/>
              <w:jc w:val="center"/>
            </w:pPr>
            <w:r>
              <w:t>243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2773132,20</w:t>
            </w:r>
          </w:p>
        </w:tc>
      </w:tr>
      <w:tr w:rsidR="00577AB5">
        <w:tc>
          <w:tcPr>
            <w:tcW w:w="794" w:type="dxa"/>
          </w:tcPr>
          <w:p w:rsidR="00577AB5" w:rsidRDefault="00577AB5">
            <w:pPr>
              <w:pStyle w:val="ConsPlusNormal"/>
              <w:jc w:val="center"/>
            </w:pPr>
            <w:r>
              <w:t>455.</w:t>
            </w:r>
          </w:p>
        </w:tc>
        <w:tc>
          <w:tcPr>
            <w:tcW w:w="3118" w:type="dxa"/>
          </w:tcPr>
          <w:p w:rsidR="00577AB5" w:rsidRDefault="00577AB5">
            <w:pPr>
              <w:pStyle w:val="ConsPlusNormal"/>
            </w:pPr>
            <w:r>
              <w:t>г. Оренбург, ул. Родимцева, д. 14/1</w:t>
            </w:r>
          </w:p>
        </w:tc>
        <w:tc>
          <w:tcPr>
            <w:tcW w:w="1474" w:type="dxa"/>
          </w:tcPr>
          <w:p w:rsidR="00577AB5" w:rsidRDefault="00577AB5">
            <w:pPr>
              <w:pStyle w:val="ConsPlusNormal"/>
              <w:jc w:val="center"/>
            </w:pPr>
            <w:r>
              <w:t>4985,10</w:t>
            </w:r>
          </w:p>
        </w:tc>
        <w:tc>
          <w:tcPr>
            <w:tcW w:w="2551" w:type="dxa"/>
          </w:tcPr>
          <w:p w:rsidR="00577AB5" w:rsidRDefault="00577AB5">
            <w:pPr>
              <w:pStyle w:val="ConsPlusNormal"/>
              <w:jc w:val="center"/>
            </w:pPr>
            <w:r>
              <w:t>153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1524301,00</w:t>
            </w:r>
          </w:p>
        </w:tc>
      </w:tr>
      <w:tr w:rsidR="00577AB5">
        <w:tc>
          <w:tcPr>
            <w:tcW w:w="794" w:type="dxa"/>
          </w:tcPr>
          <w:p w:rsidR="00577AB5" w:rsidRDefault="00577AB5">
            <w:pPr>
              <w:pStyle w:val="ConsPlusNormal"/>
              <w:jc w:val="center"/>
            </w:pPr>
            <w:r>
              <w:lastRenderedPageBreak/>
              <w:t>456.</w:t>
            </w:r>
          </w:p>
        </w:tc>
        <w:tc>
          <w:tcPr>
            <w:tcW w:w="3118" w:type="dxa"/>
          </w:tcPr>
          <w:p w:rsidR="00577AB5" w:rsidRDefault="00577AB5">
            <w:pPr>
              <w:pStyle w:val="ConsPlusNormal"/>
            </w:pPr>
            <w:r>
              <w:t>г. Оренбург, ул. Родимцева, д. 4</w:t>
            </w:r>
          </w:p>
        </w:tc>
        <w:tc>
          <w:tcPr>
            <w:tcW w:w="1474" w:type="dxa"/>
          </w:tcPr>
          <w:p w:rsidR="00577AB5" w:rsidRDefault="00577AB5">
            <w:pPr>
              <w:pStyle w:val="ConsPlusNormal"/>
              <w:jc w:val="center"/>
            </w:pPr>
            <w:r>
              <w:t>4799,50</w:t>
            </w:r>
          </w:p>
        </w:tc>
        <w:tc>
          <w:tcPr>
            <w:tcW w:w="2551" w:type="dxa"/>
          </w:tcPr>
          <w:p w:rsidR="00577AB5" w:rsidRDefault="00577AB5">
            <w:pPr>
              <w:pStyle w:val="ConsPlusNormal"/>
              <w:jc w:val="center"/>
            </w:pPr>
            <w:r>
              <w:t>145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1835206,99</w:t>
            </w:r>
          </w:p>
        </w:tc>
      </w:tr>
      <w:tr w:rsidR="00577AB5">
        <w:tc>
          <w:tcPr>
            <w:tcW w:w="794" w:type="dxa"/>
          </w:tcPr>
          <w:p w:rsidR="00577AB5" w:rsidRDefault="00577AB5">
            <w:pPr>
              <w:pStyle w:val="ConsPlusNormal"/>
              <w:jc w:val="center"/>
            </w:pPr>
            <w:r>
              <w:t>457.</w:t>
            </w:r>
          </w:p>
        </w:tc>
        <w:tc>
          <w:tcPr>
            <w:tcW w:w="3118" w:type="dxa"/>
          </w:tcPr>
          <w:p w:rsidR="00577AB5" w:rsidRDefault="00577AB5">
            <w:pPr>
              <w:pStyle w:val="ConsPlusNormal"/>
            </w:pPr>
            <w:r>
              <w:t>г. Оренбург, ул. Родимцева, д. 6</w:t>
            </w:r>
          </w:p>
        </w:tc>
        <w:tc>
          <w:tcPr>
            <w:tcW w:w="1474" w:type="dxa"/>
          </w:tcPr>
          <w:p w:rsidR="00577AB5" w:rsidRDefault="00577AB5">
            <w:pPr>
              <w:pStyle w:val="ConsPlusNormal"/>
              <w:jc w:val="center"/>
            </w:pPr>
            <w:r>
              <w:t>14227,90</w:t>
            </w:r>
          </w:p>
        </w:tc>
        <w:tc>
          <w:tcPr>
            <w:tcW w:w="2551" w:type="dxa"/>
          </w:tcPr>
          <w:p w:rsidR="00577AB5" w:rsidRDefault="00577AB5">
            <w:pPr>
              <w:pStyle w:val="ConsPlusNormal"/>
              <w:jc w:val="center"/>
            </w:pPr>
            <w:r>
              <w:t>487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18224884,73</w:t>
            </w:r>
          </w:p>
        </w:tc>
      </w:tr>
      <w:tr w:rsidR="00577AB5">
        <w:tc>
          <w:tcPr>
            <w:tcW w:w="794" w:type="dxa"/>
          </w:tcPr>
          <w:p w:rsidR="00577AB5" w:rsidRDefault="00577AB5">
            <w:pPr>
              <w:pStyle w:val="ConsPlusNormal"/>
              <w:jc w:val="center"/>
            </w:pPr>
            <w:r>
              <w:t>458.</w:t>
            </w:r>
          </w:p>
        </w:tc>
        <w:tc>
          <w:tcPr>
            <w:tcW w:w="3118" w:type="dxa"/>
          </w:tcPr>
          <w:p w:rsidR="00577AB5" w:rsidRDefault="00577AB5">
            <w:pPr>
              <w:pStyle w:val="ConsPlusNormal"/>
            </w:pPr>
            <w:r>
              <w:t>г. Оренбург, ул. Родимцева, д. 9</w:t>
            </w:r>
          </w:p>
        </w:tc>
        <w:tc>
          <w:tcPr>
            <w:tcW w:w="1474" w:type="dxa"/>
          </w:tcPr>
          <w:p w:rsidR="00577AB5" w:rsidRDefault="00577AB5">
            <w:pPr>
              <w:pStyle w:val="ConsPlusNormal"/>
              <w:jc w:val="center"/>
            </w:pPr>
            <w:r>
              <w:t>6921,80</w:t>
            </w:r>
          </w:p>
        </w:tc>
        <w:tc>
          <w:tcPr>
            <w:tcW w:w="2551" w:type="dxa"/>
          </w:tcPr>
          <w:p w:rsidR="00577AB5" w:rsidRDefault="00577AB5">
            <w:pPr>
              <w:pStyle w:val="ConsPlusNormal"/>
              <w:jc w:val="center"/>
            </w:pPr>
            <w:r>
              <w:t>226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1760000,00</w:t>
            </w:r>
          </w:p>
        </w:tc>
      </w:tr>
      <w:tr w:rsidR="00577AB5">
        <w:tc>
          <w:tcPr>
            <w:tcW w:w="794" w:type="dxa"/>
          </w:tcPr>
          <w:p w:rsidR="00577AB5" w:rsidRDefault="00577AB5">
            <w:pPr>
              <w:pStyle w:val="ConsPlusNormal"/>
              <w:jc w:val="center"/>
            </w:pPr>
            <w:r>
              <w:t>459.</w:t>
            </w:r>
          </w:p>
        </w:tc>
        <w:tc>
          <w:tcPr>
            <w:tcW w:w="3118" w:type="dxa"/>
          </w:tcPr>
          <w:p w:rsidR="00577AB5" w:rsidRDefault="00577AB5">
            <w:pPr>
              <w:pStyle w:val="ConsPlusNormal"/>
            </w:pPr>
            <w:r>
              <w:t>г. Оренбург, ул. Розы Люксембург, д. 188</w:t>
            </w:r>
          </w:p>
        </w:tc>
        <w:tc>
          <w:tcPr>
            <w:tcW w:w="1474" w:type="dxa"/>
          </w:tcPr>
          <w:p w:rsidR="00577AB5" w:rsidRDefault="00577AB5">
            <w:pPr>
              <w:pStyle w:val="ConsPlusNormal"/>
              <w:jc w:val="center"/>
            </w:pPr>
            <w:r>
              <w:t>3153,60</w:t>
            </w:r>
          </w:p>
        </w:tc>
        <w:tc>
          <w:tcPr>
            <w:tcW w:w="2551" w:type="dxa"/>
          </w:tcPr>
          <w:p w:rsidR="00577AB5" w:rsidRDefault="00577AB5">
            <w:pPr>
              <w:pStyle w:val="ConsPlusNormal"/>
              <w:jc w:val="center"/>
            </w:pPr>
            <w:r>
              <w:t>108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6495236,22</w:t>
            </w:r>
          </w:p>
        </w:tc>
      </w:tr>
      <w:tr w:rsidR="00577AB5">
        <w:tc>
          <w:tcPr>
            <w:tcW w:w="794" w:type="dxa"/>
          </w:tcPr>
          <w:p w:rsidR="00577AB5" w:rsidRDefault="00577AB5">
            <w:pPr>
              <w:pStyle w:val="ConsPlusNormal"/>
              <w:jc w:val="center"/>
            </w:pPr>
            <w:r>
              <w:t>460.</w:t>
            </w:r>
          </w:p>
        </w:tc>
        <w:tc>
          <w:tcPr>
            <w:tcW w:w="3118" w:type="dxa"/>
          </w:tcPr>
          <w:p w:rsidR="00577AB5" w:rsidRDefault="00577AB5">
            <w:pPr>
              <w:pStyle w:val="ConsPlusNormal"/>
            </w:pPr>
            <w:r>
              <w:t>г. Оренбург, ул. Салмышская, д. 12</w:t>
            </w:r>
          </w:p>
        </w:tc>
        <w:tc>
          <w:tcPr>
            <w:tcW w:w="1474" w:type="dxa"/>
          </w:tcPr>
          <w:p w:rsidR="00577AB5" w:rsidRDefault="00577AB5">
            <w:pPr>
              <w:pStyle w:val="ConsPlusNormal"/>
              <w:jc w:val="center"/>
            </w:pPr>
            <w:r>
              <w:t>4185,90</w:t>
            </w:r>
          </w:p>
        </w:tc>
        <w:tc>
          <w:tcPr>
            <w:tcW w:w="2551" w:type="dxa"/>
          </w:tcPr>
          <w:p w:rsidR="00577AB5" w:rsidRDefault="00577AB5">
            <w:pPr>
              <w:pStyle w:val="ConsPlusNormal"/>
              <w:jc w:val="center"/>
            </w:pPr>
            <w:r>
              <w:t>114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1624193,92</w:t>
            </w:r>
          </w:p>
        </w:tc>
      </w:tr>
      <w:tr w:rsidR="00577AB5">
        <w:tc>
          <w:tcPr>
            <w:tcW w:w="794" w:type="dxa"/>
          </w:tcPr>
          <w:p w:rsidR="00577AB5" w:rsidRDefault="00577AB5">
            <w:pPr>
              <w:pStyle w:val="ConsPlusNormal"/>
              <w:jc w:val="center"/>
            </w:pPr>
            <w:r>
              <w:t>461.</w:t>
            </w:r>
          </w:p>
        </w:tc>
        <w:tc>
          <w:tcPr>
            <w:tcW w:w="3118" w:type="dxa"/>
          </w:tcPr>
          <w:p w:rsidR="00577AB5" w:rsidRDefault="00577AB5">
            <w:pPr>
              <w:pStyle w:val="ConsPlusNormal"/>
            </w:pPr>
            <w:r>
              <w:t>г. Оренбург, ул. Салмышская, д. 24</w:t>
            </w:r>
          </w:p>
        </w:tc>
        <w:tc>
          <w:tcPr>
            <w:tcW w:w="1474" w:type="dxa"/>
          </w:tcPr>
          <w:p w:rsidR="00577AB5" w:rsidRDefault="00577AB5">
            <w:pPr>
              <w:pStyle w:val="ConsPlusNormal"/>
              <w:jc w:val="center"/>
            </w:pPr>
            <w:r>
              <w:t>36293,70</w:t>
            </w:r>
          </w:p>
        </w:tc>
        <w:tc>
          <w:tcPr>
            <w:tcW w:w="2551" w:type="dxa"/>
          </w:tcPr>
          <w:p w:rsidR="00577AB5" w:rsidRDefault="00577AB5">
            <w:pPr>
              <w:pStyle w:val="ConsPlusNormal"/>
              <w:jc w:val="center"/>
            </w:pPr>
            <w:r>
              <w:t>1071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3520000,00</w:t>
            </w:r>
          </w:p>
        </w:tc>
      </w:tr>
      <w:tr w:rsidR="00577AB5">
        <w:tc>
          <w:tcPr>
            <w:tcW w:w="794" w:type="dxa"/>
          </w:tcPr>
          <w:p w:rsidR="00577AB5" w:rsidRDefault="00577AB5">
            <w:pPr>
              <w:pStyle w:val="ConsPlusNormal"/>
              <w:jc w:val="center"/>
            </w:pPr>
            <w:r>
              <w:t>462.</w:t>
            </w:r>
          </w:p>
        </w:tc>
        <w:tc>
          <w:tcPr>
            <w:tcW w:w="3118" w:type="dxa"/>
          </w:tcPr>
          <w:p w:rsidR="00577AB5" w:rsidRDefault="00577AB5">
            <w:pPr>
              <w:pStyle w:val="ConsPlusNormal"/>
            </w:pPr>
            <w:r>
              <w:t>г. Оренбург, ул. Салмышская, д. 26</w:t>
            </w:r>
          </w:p>
        </w:tc>
        <w:tc>
          <w:tcPr>
            <w:tcW w:w="1474" w:type="dxa"/>
          </w:tcPr>
          <w:p w:rsidR="00577AB5" w:rsidRDefault="00577AB5">
            <w:pPr>
              <w:pStyle w:val="ConsPlusNormal"/>
              <w:jc w:val="center"/>
            </w:pPr>
            <w:r>
              <w:t>7236,10</w:t>
            </w:r>
          </w:p>
        </w:tc>
        <w:tc>
          <w:tcPr>
            <w:tcW w:w="2551" w:type="dxa"/>
          </w:tcPr>
          <w:p w:rsidR="00577AB5" w:rsidRDefault="00577AB5">
            <w:pPr>
              <w:pStyle w:val="ConsPlusNormal"/>
              <w:jc w:val="center"/>
            </w:pPr>
            <w:r>
              <w:t>270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9724041,36</w:t>
            </w:r>
          </w:p>
        </w:tc>
      </w:tr>
      <w:tr w:rsidR="00577AB5">
        <w:tc>
          <w:tcPr>
            <w:tcW w:w="794" w:type="dxa"/>
          </w:tcPr>
          <w:p w:rsidR="00577AB5" w:rsidRDefault="00577AB5">
            <w:pPr>
              <w:pStyle w:val="ConsPlusNormal"/>
              <w:jc w:val="center"/>
            </w:pPr>
            <w:r>
              <w:t>463.</w:t>
            </w:r>
          </w:p>
        </w:tc>
        <w:tc>
          <w:tcPr>
            <w:tcW w:w="3118" w:type="dxa"/>
          </w:tcPr>
          <w:p w:rsidR="00577AB5" w:rsidRDefault="00577AB5">
            <w:pPr>
              <w:pStyle w:val="ConsPlusNormal"/>
            </w:pPr>
            <w:r>
              <w:t>г. Оренбург, ул. Салмышская, д. 32</w:t>
            </w:r>
          </w:p>
        </w:tc>
        <w:tc>
          <w:tcPr>
            <w:tcW w:w="1474" w:type="dxa"/>
          </w:tcPr>
          <w:p w:rsidR="00577AB5" w:rsidRDefault="00577AB5">
            <w:pPr>
              <w:pStyle w:val="ConsPlusNormal"/>
              <w:jc w:val="center"/>
            </w:pPr>
            <w:r>
              <w:t>14623,20</w:t>
            </w:r>
          </w:p>
        </w:tc>
        <w:tc>
          <w:tcPr>
            <w:tcW w:w="2551" w:type="dxa"/>
          </w:tcPr>
          <w:p w:rsidR="00577AB5" w:rsidRDefault="00577AB5">
            <w:pPr>
              <w:pStyle w:val="ConsPlusNormal"/>
              <w:jc w:val="center"/>
            </w:pPr>
            <w:r>
              <w:t>519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7878942,56</w:t>
            </w:r>
          </w:p>
        </w:tc>
      </w:tr>
      <w:tr w:rsidR="00577AB5">
        <w:tc>
          <w:tcPr>
            <w:tcW w:w="794" w:type="dxa"/>
          </w:tcPr>
          <w:p w:rsidR="00577AB5" w:rsidRDefault="00577AB5">
            <w:pPr>
              <w:pStyle w:val="ConsPlusNormal"/>
              <w:jc w:val="center"/>
            </w:pPr>
            <w:r>
              <w:t>464.</w:t>
            </w:r>
          </w:p>
        </w:tc>
        <w:tc>
          <w:tcPr>
            <w:tcW w:w="3118" w:type="dxa"/>
          </w:tcPr>
          <w:p w:rsidR="00577AB5" w:rsidRDefault="00577AB5">
            <w:pPr>
              <w:pStyle w:val="ConsPlusNormal"/>
            </w:pPr>
            <w:r>
              <w:t>г. Оренбург, ул. Салмышская, д. 7</w:t>
            </w:r>
          </w:p>
        </w:tc>
        <w:tc>
          <w:tcPr>
            <w:tcW w:w="1474" w:type="dxa"/>
          </w:tcPr>
          <w:p w:rsidR="00577AB5" w:rsidRDefault="00577AB5">
            <w:pPr>
              <w:pStyle w:val="ConsPlusNormal"/>
              <w:jc w:val="center"/>
            </w:pPr>
            <w:r>
              <w:t>15987,80</w:t>
            </w:r>
          </w:p>
        </w:tc>
        <w:tc>
          <w:tcPr>
            <w:tcW w:w="2551" w:type="dxa"/>
          </w:tcPr>
          <w:p w:rsidR="00577AB5" w:rsidRDefault="00577AB5">
            <w:pPr>
              <w:pStyle w:val="ConsPlusNormal"/>
              <w:jc w:val="center"/>
            </w:pPr>
            <w:r>
              <w:t>352</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23702374,31</w:t>
            </w:r>
          </w:p>
        </w:tc>
      </w:tr>
      <w:tr w:rsidR="00577AB5">
        <w:tc>
          <w:tcPr>
            <w:tcW w:w="794" w:type="dxa"/>
          </w:tcPr>
          <w:p w:rsidR="00577AB5" w:rsidRDefault="00577AB5">
            <w:pPr>
              <w:pStyle w:val="ConsPlusNormal"/>
              <w:jc w:val="center"/>
            </w:pPr>
            <w:r>
              <w:t>465.</w:t>
            </w:r>
          </w:p>
        </w:tc>
        <w:tc>
          <w:tcPr>
            <w:tcW w:w="3118" w:type="dxa"/>
          </w:tcPr>
          <w:p w:rsidR="00577AB5" w:rsidRDefault="00577AB5">
            <w:pPr>
              <w:pStyle w:val="ConsPlusNormal"/>
            </w:pPr>
            <w:r>
              <w:t>г. Оренбург, ул. Салмышская, д. 9/4</w:t>
            </w:r>
          </w:p>
        </w:tc>
        <w:tc>
          <w:tcPr>
            <w:tcW w:w="1474" w:type="dxa"/>
          </w:tcPr>
          <w:p w:rsidR="00577AB5" w:rsidRDefault="00577AB5">
            <w:pPr>
              <w:pStyle w:val="ConsPlusNormal"/>
              <w:jc w:val="center"/>
            </w:pPr>
            <w:r>
              <w:t>5365,00</w:t>
            </w:r>
          </w:p>
        </w:tc>
        <w:tc>
          <w:tcPr>
            <w:tcW w:w="2551" w:type="dxa"/>
          </w:tcPr>
          <w:p w:rsidR="00577AB5" w:rsidRDefault="00577AB5">
            <w:pPr>
              <w:pStyle w:val="ConsPlusNormal"/>
              <w:jc w:val="center"/>
            </w:pPr>
            <w:r>
              <w:t>267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4800765,49</w:t>
            </w:r>
          </w:p>
        </w:tc>
      </w:tr>
      <w:tr w:rsidR="00577AB5">
        <w:tc>
          <w:tcPr>
            <w:tcW w:w="794" w:type="dxa"/>
          </w:tcPr>
          <w:p w:rsidR="00577AB5" w:rsidRDefault="00577AB5">
            <w:pPr>
              <w:pStyle w:val="ConsPlusNormal"/>
              <w:jc w:val="center"/>
            </w:pPr>
            <w:r>
              <w:t>466.</w:t>
            </w:r>
          </w:p>
        </w:tc>
        <w:tc>
          <w:tcPr>
            <w:tcW w:w="3118" w:type="dxa"/>
          </w:tcPr>
          <w:p w:rsidR="00577AB5" w:rsidRDefault="00577AB5">
            <w:pPr>
              <w:pStyle w:val="ConsPlusNormal"/>
            </w:pPr>
            <w:r>
              <w:t>г. Оренбург, ул. Сельскохозяйственная, д. 11</w:t>
            </w:r>
          </w:p>
        </w:tc>
        <w:tc>
          <w:tcPr>
            <w:tcW w:w="1474" w:type="dxa"/>
          </w:tcPr>
          <w:p w:rsidR="00577AB5" w:rsidRDefault="00577AB5">
            <w:pPr>
              <w:pStyle w:val="ConsPlusNormal"/>
              <w:jc w:val="center"/>
            </w:pPr>
            <w:r>
              <w:t>761,50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2251682,02</w:t>
            </w:r>
          </w:p>
        </w:tc>
      </w:tr>
      <w:tr w:rsidR="00577AB5">
        <w:tc>
          <w:tcPr>
            <w:tcW w:w="794" w:type="dxa"/>
          </w:tcPr>
          <w:p w:rsidR="00577AB5" w:rsidRDefault="00577AB5">
            <w:pPr>
              <w:pStyle w:val="ConsPlusNormal"/>
              <w:jc w:val="center"/>
            </w:pPr>
            <w:r>
              <w:t>467.</w:t>
            </w:r>
          </w:p>
        </w:tc>
        <w:tc>
          <w:tcPr>
            <w:tcW w:w="3118" w:type="dxa"/>
          </w:tcPr>
          <w:p w:rsidR="00577AB5" w:rsidRDefault="00577AB5">
            <w:pPr>
              <w:pStyle w:val="ConsPlusNormal"/>
            </w:pPr>
            <w:r>
              <w:t>г. Оренбург, ул. Сельскохозяйственная, д. 8</w:t>
            </w:r>
          </w:p>
        </w:tc>
        <w:tc>
          <w:tcPr>
            <w:tcW w:w="1474" w:type="dxa"/>
          </w:tcPr>
          <w:p w:rsidR="00577AB5" w:rsidRDefault="00577AB5">
            <w:pPr>
              <w:pStyle w:val="ConsPlusNormal"/>
              <w:jc w:val="center"/>
            </w:pPr>
            <w:r>
              <w:t>656,50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2885872,14</w:t>
            </w:r>
          </w:p>
        </w:tc>
      </w:tr>
      <w:tr w:rsidR="00577AB5">
        <w:tc>
          <w:tcPr>
            <w:tcW w:w="794" w:type="dxa"/>
          </w:tcPr>
          <w:p w:rsidR="00577AB5" w:rsidRDefault="00577AB5">
            <w:pPr>
              <w:pStyle w:val="ConsPlusNormal"/>
              <w:jc w:val="center"/>
            </w:pPr>
            <w:r>
              <w:lastRenderedPageBreak/>
              <w:t>468.</w:t>
            </w:r>
          </w:p>
        </w:tc>
        <w:tc>
          <w:tcPr>
            <w:tcW w:w="3118" w:type="dxa"/>
          </w:tcPr>
          <w:p w:rsidR="00577AB5" w:rsidRDefault="00577AB5">
            <w:pPr>
              <w:pStyle w:val="ConsPlusNormal"/>
            </w:pPr>
            <w:r>
              <w:t>г. Оренбург, ул. Советская, д. 13</w:t>
            </w:r>
          </w:p>
        </w:tc>
        <w:tc>
          <w:tcPr>
            <w:tcW w:w="1474" w:type="dxa"/>
          </w:tcPr>
          <w:p w:rsidR="00577AB5" w:rsidRDefault="00577AB5">
            <w:pPr>
              <w:pStyle w:val="ConsPlusNormal"/>
              <w:jc w:val="center"/>
            </w:pPr>
            <w:r>
              <w:t>2799,40</w:t>
            </w:r>
          </w:p>
        </w:tc>
        <w:tc>
          <w:tcPr>
            <w:tcW w:w="2551" w:type="dxa"/>
          </w:tcPr>
          <w:p w:rsidR="00577AB5" w:rsidRDefault="00577AB5">
            <w:pPr>
              <w:pStyle w:val="ConsPlusNormal"/>
              <w:jc w:val="center"/>
            </w:pPr>
            <w:r>
              <w:t>88</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21761885,89</w:t>
            </w:r>
          </w:p>
        </w:tc>
      </w:tr>
      <w:tr w:rsidR="00577AB5">
        <w:tc>
          <w:tcPr>
            <w:tcW w:w="794" w:type="dxa"/>
          </w:tcPr>
          <w:p w:rsidR="00577AB5" w:rsidRDefault="00577AB5">
            <w:pPr>
              <w:pStyle w:val="ConsPlusNormal"/>
              <w:jc w:val="center"/>
            </w:pPr>
            <w:r>
              <w:t>469.</w:t>
            </w:r>
          </w:p>
        </w:tc>
        <w:tc>
          <w:tcPr>
            <w:tcW w:w="3118" w:type="dxa"/>
          </w:tcPr>
          <w:p w:rsidR="00577AB5" w:rsidRDefault="00577AB5">
            <w:pPr>
              <w:pStyle w:val="ConsPlusNormal"/>
            </w:pPr>
            <w:r>
              <w:t>г. Оренбург, ул. Советская, д. 15</w:t>
            </w:r>
          </w:p>
        </w:tc>
        <w:tc>
          <w:tcPr>
            <w:tcW w:w="1474" w:type="dxa"/>
          </w:tcPr>
          <w:p w:rsidR="00577AB5" w:rsidRDefault="00577AB5">
            <w:pPr>
              <w:pStyle w:val="ConsPlusNormal"/>
              <w:jc w:val="center"/>
            </w:pPr>
            <w:r>
              <w:t>693,40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10902516,55</w:t>
            </w:r>
          </w:p>
        </w:tc>
      </w:tr>
      <w:tr w:rsidR="00577AB5">
        <w:tc>
          <w:tcPr>
            <w:tcW w:w="794" w:type="dxa"/>
          </w:tcPr>
          <w:p w:rsidR="00577AB5" w:rsidRDefault="00577AB5">
            <w:pPr>
              <w:pStyle w:val="ConsPlusNormal"/>
              <w:jc w:val="center"/>
            </w:pPr>
            <w:r>
              <w:t>470.</w:t>
            </w:r>
          </w:p>
        </w:tc>
        <w:tc>
          <w:tcPr>
            <w:tcW w:w="3118" w:type="dxa"/>
          </w:tcPr>
          <w:p w:rsidR="00577AB5" w:rsidRDefault="00577AB5">
            <w:pPr>
              <w:pStyle w:val="ConsPlusNormal"/>
            </w:pPr>
            <w:r>
              <w:t>г. Оренбург, ул. Советская, д. 34, литера А</w:t>
            </w:r>
          </w:p>
        </w:tc>
        <w:tc>
          <w:tcPr>
            <w:tcW w:w="1474" w:type="dxa"/>
          </w:tcPr>
          <w:p w:rsidR="00577AB5" w:rsidRDefault="00577AB5">
            <w:pPr>
              <w:pStyle w:val="ConsPlusNormal"/>
              <w:jc w:val="center"/>
            </w:pPr>
            <w:r>
              <w:t>1543,70</w:t>
            </w:r>
          </w:p>
        </w:tc>
        <w:tc>
          <w:tcPr>
            <w:tcW w:w="2551" w:type="dxa"/>
          </w:tcPr>
          <w:p w:rsidR="00577AB5" w:rsidRDefault="00577AB5">
            <w:pPr>
              <w:pStyle w:val="ConsPlusNormal"/>
              <w:jc w:val="center"/>
            </w:pPr>
            <w:r>
              <w:t>53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6981065,33</w:t>
            </w:r>
          </w:p>
        </w:tc>
      </w:tr>
      <w:tr w:rsidR="00577AB5">
        <w:tc>
          <w:tcPr>
            <w:tcW w:w="794" w:type="dxa"/>
          </w:tcPr>
          <w:p w:rsidR="00577AB5" w:rsidRDefault="00577AB5">
            <w:pPr>
              <w:pStyle w:val="ConsPlusNormal"/>
              <w:jc w:val="center"/>
            </w:pPr>
            <w:r>
              <w:t>471.</w:t>
            </w:r>
          </w:p>
        </w:tc>
        <w:tc>
          <w:tcPr>
            <w:tcW w:w="3118" w:type="dxa"/>
          </w:tcPr>
          <w:p w:rsidR="00577AB5" w:rsidRDefault="00577AB5">
            <w:pPr>
              <w:pStyle w:val="ConsPlusNormal"/>
            </w:pPr>
            <w:r>
              <w:t>г. Оренбург, ул. Советская, д. 34, литера А1</w:t>
            </w:r>
          </w:p>
        </w:tc>
        <w:tc>
          <w:tcPr>
            <w:tcW w:w="1474" w:type="dxa"/>
          </w:tcPr>
          <w:p w:rsidR="00577AB5" w:rsidRDefault="00577AB5">
            <w:pPr>
              <w:pStyle w:val="ConsPlusNormal"/>
              <w:jc w:val="center"/>
            </w:pPr>
            <w:r>
              <w:t>1356,70</w:t>
            </w:r>
          </w:p>
        </w:tc>
        <w:tc>
          <w:tcPr>
            <w:tcW w:w="2551" w:type="dxa"/>
          </w:tcPr>
          <w:p w:rsidR="00577AB5" w:rsidRDefault="00577AB5">
            <w:pPr>
              <w:pStyle w:val="ConsPlusNormal"/>
              <w:jc w:val="center"/>
            </w:pPr>
            <w:r>
              <w:t>51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5918780,13</w:t>
            </w:r>
          </w:p>
        </w:tc>
      </w:tr>
      <w:tr w:rsidR="00577AB5">
        <w:tc>
          <w:tcPr>
            <w:tcW w:w="794" w:type="dxa"/>
          </w:tcPr>
          <w:p w:rsidR="00577AB5" w:rsidRDefault="00577AB5">
            <w:pPr>
              <w:pStyle w:val="ConsPlusNormal"/>
              <w:jc w:val="center"/>
            </w:pPr>
            <w:r>
              <w:t>472.</w:t>
            </w:r>
          </w:p>
        </w:tc>
        <w:tc>
          <w:tcPr>
            <w:tcW w:w="3118" w:type="dxa"/>
          </w:tcPr>
          <w:p w:rsidR="00577AB5" w:rsidRDefault="00577AB5">
            <w:pPr>
              <w:pStyle w:val="ConsPlusNormal"/>
            </w:pPr>
            <w:r>
              <w:t>г. Оренбург, ул. Советская, д. 34, литеры ББ1</w:t>
            </w:r>
          </w:p>
        </w:tc>
        <w:tc>
          <w:tcPr>
            <w:tcW w:w="1474" w:type="dxa"/>
          </w:tcPr>
          <w:p w:rsidR="00577AB5" w:rsidRDefault="00577AB5">
            <w:pPr>
              <w:pStyle w:val="ConsPlusNormal"/>
              <w:jc w:val="center"/>
            </w:pPr>
            <w:r>
              <w:t>232,40</w:t>
            </w:r>
          </w:p>
        </w:tc>
        <w:tc>
          <w:tcPr>
            <w:tcW w:w="2551" w:type="dxa"/>
          </w:tcPr>
          <w:p w:rsidR="00577AB5" w:rsidRDefault="00577AB5">
            <w:pPr>
              <w:pStyle w:val="ConsPlusNormal"/>
              <w:jc w:val="center"/>
            </w:pPr>
            <w:r>
              <w:t>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2743492,70</w:t>
            </w:r>
          </w:p>
        </w:tc>
      </w:tr>
      <w:tr w:rsidR="00577AB5">
        <w:tc>
          <w:tcPr>
            <w:tcW w:w="794" w:type="dxa"/>
          </w:tcPr>
          <w:p w:rsidR="00577AB5" w:rsidRDefault="00577AB5">
            <w:pPr>
              <w:pStyle w:val="ConsPlusNormal"/>
              <w:jc w:val="center"/>
            </w:pPr>
            <w:r>
              <w:t>473.</w:t>
            </w:r>
          </w:p>
        </w:tc>
        <w:tc>
          <w:tcPr>
            <w:tcW w:w="3118" w:type="dxa"/>
          </w:tcPr>
          <w:p w:rsidR="00577AB5" w:rsidRDefault="00577AB5">
            <w:pPr>
              <w:pStyle w:val="ConsPlusNormal"/>
            </w:pPr>
            <w:r>
              <w:t>г. Оренбург, ул. Советская, д. 4, литера А</w:t>
            </w:r>
          </w:p>
        </w:tc>
        <w:tc>
          <w:tcPr>
            <w:tcW w:w="1474" w:type="dxa"/>
          </w:tcPr>
          <w:p w:rsidR="00577AB5" w:rsidRDefault="00577AB5">
            <w:pPr>
              <w:pStyle w:val="ConsPlusNormal"/>
              <w:jc w:val="center"/>
            </w:pPr>
            <w:r>
              <w:t>421,30</w:t>
            </w:r>
          </w:p>
        </w:tc>
        <w:tc>
          <w:tcPr>
            <w:tcW w:w="2551" w:type="dxa"/>
          </w:tcPr>
          <w:p w:rsidR="00577AB5" w:rsidRDefault="00577AB5">
            <w:pPr>
              <w:pStyle w:val="ConsPlusNormal"/>
              <w:jc w:val="center"/>
            </w:pPr>
            <w:r>
              <w:t>12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7145305,02</w:t>
            </w:r>
          </w:p>
        </w:tc>
      </w:tr>
      <w:tr w:rsidR="00577AB5">
        <w:tc>
          <w:tcPr>
            <w:tcW w:w="794" w:type="dxa"/>
          </w:tcPr>
          <w:p w:rsidR="00577AB5" w:rsidRDefault="00577AB5">
            <w:pPr>
              <w:pStyle w:val="ConsPlusNormal"/>
              <w:jc w:val="center"/>
            </w:pPr>
            <w:r>
              <w:t>474.</w:t>
            </w:r>
          </w:p>
        </w:tc>
        <w:tc>
          <w:tcPr>
            <w:tcW w:w="3118" w:type="dxa"/>
          </w:tcPr>
          <w:p w:rsidR="00577AB5" w:rsidRDefault="00577AB5">
            <w:pPr>
              <w:pStyle w:val="ConsPlusNormal"/>
            </w:pPr>
            <w:r>
              <w:t>г. Оренбург, ул. Советская, д. 4а, литеры А1А2А3</w:t>
            </w:r>
          </w:p>
        </w:tc>
        <w:tc>
          <w:tcPr>
            <w:tcW w:w="1474" w:type="dxa"/>
          </w:tcPr>
          <w:p w:rsidR="00577AB5" w:rsidRDefault="00577AB5">
            <w:pPr>
              <w:pStyle w:val="ConsPlusNormal"/>
              <w:jc w:val="center"/>
            </w:pPr>
            <w:r>
              <w:t>501,80</w:t>
            </w:r>
          </w:p>
        </w:tc>
        <w:tc>
          <w:tcPr>
            <w:tcW w:w="2551" w:type="dxa"/>
          </w:tcPr>
          <w:p w:rsidR="00577AB5" w:rsidRDefault="00577AB5">
            <w:pPr>
              <w:pStyle w:val="ConsPlusNormal"/>
              <w:jc w:val="center"/>
            </w:pPr>
            <w:r>
              <w:t>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6189410,26</w:t>
            </w:r>
          </w:p>
        </w:tc>
      </w:tr>
      <w:tr w:rsidR="00577AB5">
        <w:tc>
          <w:tcPr>
            <w:tcW w:w="794" w:type="dxa"/>
          </w:tcPr>
          <w:p w:rsidR="00577AB5" w:rsidRDefault="00577AB5">
            <w:pPr>
              <w:pStyle w:val="ConsPlusNormal"/>
              <w:jc w:val="center"/>
            </w:pPr>
            <w:r>
              <w:t>475.</w:t>
            </w:r>
          </w:p>
        </w:tc>
        <w:tc>
          <w:tcPr>
            <w:tcW w:w="3118" w:type="dxa"/>
          </w:tcPr>
          <w:p w:rsidR="00577AB5" w:rsidRDefault="00577AB5">
            <w:pPr>
              <w:pStyle w:val="ConsPlusNormal"/>
            </w:pPr>
            <w:r>
              <w:t>г. Оренбург, ул. Советская, д. 5, литера А</w:t>
            </w:r>
          </w:p>
        </w:tc>
        <w:tc>
          <w:tcPr>
            <w:tcW w:w="1474" w:type="dxa"/>
          </w:tcPr>
          <w:p w:rsidR="00577AB5" w:rsidRDefault="00577AB5">
            <w:pPr>
              <w:pStyle w:val="ConsPlusNormal"/>
              <w:jc w:val="center"/>
            </w:pPr>
            <w:r>
              <w:t>597,20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7406728,68</w:t>
            </w:r>
          </w:p>
        </w:tc>
      </w:tr>
      <w:tr w:rsidR="00577AB5">
        <w:tc>
          <w:tcPr>
            <w:tcW w:w="794" w:type="dxa"/>
          </w:tcPr>
          <w:p w:rsidR="00577AB5" w:rsidRDefault="00577AB5">
            <w:pPr>
              <w:pStyle w:val="ConsPlusNormal"/>
              <w:jc w:val="center"/>
            </w:pPr>
            <w:r>
              <w:t>476.</w:t>
            </w:r>
          </w:p>
        </w:tc>
        <w:tc>
          <w:tcPr>
            <w:tcW w:w="3118" w:type="dxa"/>
          </w:tcPr>
          <w:p w:rsidR="00577AB5" w:rsidRDefault="00577AB5">
            <w:pPr>
              <w:pStyle w:val="ConsPlusNormal"/>
            </w:pPr>
            <w:r>
              <w:t>г. Оренбург, ул. Советская, д. 8</w:t>
            </w:r>
          </w:p>
        </w:tc>
        <w:tc>
          <w:tcPr>
            <w:tcW w:w="1474" w:type="dxa"/>
          </w:tcPr>
          <w:p w:rsidR="00577AB5" w:rsidRDefault="00577AB5">
            <w:pPr>
              <w:pStyle w:val="ConsPlusNormal"/>
              <w:jc w:val="center"/>
            </w:pPr>
            <w:r>
              <w:t>634,20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5584856,27</w:t>
            </w:r>
          </w:p>
        </w:tc>
      </w:tr>
      <w:tr w:rsidR="00577AB5">
        <w:tc>
          <w:tcPr>
            <w:tcW w:w="794" w:type="dxa"/>
          </w:tcPr>
          <w:p w:rsidR="00577AB5" w:rsidRDefault="00577AB5">
            <w:pPr>
              <w:pStyle w:val="ConsPlusNormal"/>
              <w:jc w:val="center"/>
            </w:pPr>
            <w:r>
              <w:t>477.</w:t>
            </w:r>
          </w:p>
        </w:tc>
        <w:tc>
          <w:tcPr>
            <w:tcW w:w="3118" w:type="dxa"/>
          </w:tcPr>
          <w:p w:rsidR="00577AB5" w:rsidRDefault="00577AB5">
            <w:pPr>
              <w:pStyle w:val="ConsPlusNormal"/>
            </w:pPr>
            <w:r>
              <w:t>г. Оренбург, ул. Советская, д. 84, литеры АА1</w:t>
            </w:r>
          </w:p>
        </w:tc>
        <w:tc>
          <w:tcPr>
            <w:tcW w:w="1474" w:type="dxa"/>
          </w:tcPr>
          <w:p w:rsidR="00577AB5" w:rsidRDefault="00577AB5">
            <w:pPr>
              <w:pStyle w:val="ConsPlusNormal"/>
              <w:jc w:val="center"/>
            </w:pPr>
            <w:r>
              <w:t>1102,10</w:t>
            </w:r>
          </w:p>
        </w:tc>
        <w:tc>
          <w:tcPr>
            <w:tcW w:w="2551" w:type="dxa"/>
          </w:tcPr>
          <w:p w:rsidR="00577AB5" w:rsidRDefault="00577AB5">
            <w:pPr>
              <w:pStyle w:val="ConsPlusNormal"/>
              <w:jc w:val="center"/>
            </w:pPr>
            <w:r>
              <w:t>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286321,30</w:t>
            </w:r>
          </w:p>
        </w:tc>
      </w:tr>
      <w:tr w:rsidR="00577AB5">
        <w:tc>
          <w:tcPr>
            <w:tcW w:w="794" w:type="dxa"/>
          </w:tcPr>
          <w:p w:rsidR="00577AB5" w:rsidRDefault="00577AB5">
            <w:pPr>
              <w:pStyle w:val="ConsPlusNormal"/>
              <w:jc w:val="center"/>
            </w:pPr>
            <w:r>
              <w:t>478.</w:t>
            </w:r>
          </w:p>
        </w:tc>
        <w:tc>
          <w:tcPr>
            <w:tcW w:w="3118" w:type="dxa"/>
          </w:tcPr>
          <w:p w:rsidR="00577AB5" w:rsidRDefault="00577AB5">
            <w:pPr>
              <w:pStyle w:val="ConsPlusNormal"/>
            </w:pPr>
            <w:r>
              <w:t>г. Оренбург, ул. Советская/ул. М. Горького, д. 14/46, литера А</w:t>
            </w:r>
          </w:p>
        </w:tc>
        <w:tc>
          <w:tcPr>
            <w:tcW w:w="1474" w:type="dxa"/>
          </w:tcPr>
          <w:p w:rsidR="00577AB5" w:rsidRDefault="00577AB5">
            <w:pPr>
              <w:pStyle w:val="ConsPlusNormal"/>
              <w:jc w:val="center"/>
            </w:pPr>
            <w:r>
              <w:t>3777,40</w:t>
            </w:r>
          </w:p>
        </w:tc>
        <w:tc>
          <w:tcPr>
            <w:tcW w:w="2551" w:type="dxa"/>
          </w:tcPr>
          <w:p w:rsidR="00577AB5" w:rsidRDefault="00577AB5">
            <w:pPr>
              <w:pStyle w:val="ConsPlusNormal"/>
              <w:jc w:val="center"/>
            </w:pPr>
            <w:r>
              <w:t>126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23855709,40</w:t>
            </w:r>
          </w:p>
        </w:tc>
      </w:tr>
      <w:tr w:rsidR="00577AB5">
        <w:tc>
          <w:tcPr>
            <w:tcW w:w="794" w:type="dxa"/>
          </w:tcPr>
          <w:p w:rsidR="00577AB5" w:rsidRDefault="00577AB5">
            <w:pPr>
              <w:pStyle w:val="ConsPlusNormal"/>
              <w:jc w:val="center"/>
            </w:pPr>
            <w:r>
              <w:t>479.</w:t>
            </w:r>
          </w:p>
        </w:tc>
        <w:tc>
          <w:tcPr>
            <w:tcW w:w="3118" w:type="dxa"/>
          </w:tcPr>
          <w:p w:rsidR="00577AB5" w:rsidRDefault="00577AB5">
            <w:pPr>
              <w:pStyle w:val="ConsPlusNormal"/>
            </w:pPr>
            <w:r>
              <w:t>г. Оренбург, ул. Советская/ул. М. Горького, д. 14/46, литера А1</w:t>
            </w:r>
          </w:p>
        </w:tc>
        <w:tc>
          <w:tcPr>
            <w:tcW w:w="1474" w:type="dxa"/>
          </w:tcPr>
          <w:p w:rsidR="00577AB5" w:rsidRDefault="00577AB5">
            <w:pPr>
              <w:pStyle w:val="ConsPlusNormal"/>
              <w:jc w:val="center"/>
            </w:pPr>
            <w:r>
              <w:t>1526,20</w:t>
            </w:r>
          </w:p>
        </w:tc>
        <w:tc>
          <w:tcPr>
            <w:tcW w:w="2551" w:type="dxa"/>
          </w:tcPr>
          <w:p w:rsidR="00577AB5" w:rsidRDefault="00577AB5">
            <w:pPr>
              <w:pStyle w:val="ConsPlusNormal"/>
              <w:jc w:val="center"/>
            </w:pPr>
            <w:r>
              <w:t>33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11007723,80</w:t>
            </w:r>
          </w:p>
        </w:tc>
      </w:tr>
      <w:tr w:rsidR="00577AB5">
        <w:tc>
          <w:tcPr>
            <w:tcW w:w="794" w:type="dxa"/>
          </w:tcPr>
          <w:p w:rsidR="00577AB5" w:rsidRDefault="00577AB5">
            <w:pPr>
              <w:pStyle w:val="ConsPlusNormal"/>
              <w:jc w:val="center"/>
            </w:pPr>
            <w:r>
              <w:t>480.</w:t>
            </w:r>
          </w:p>
        </w:tc>
        <w:tc>
          <w:tcPr>
            <w:tcW w:w="3118" w:type="dxa"/>
          </w:tcPr>
          <w:p w:rsidR="00577AB5" w:rsidRDefault="00577AB5">
            <w:pPr>
              <w:pStyle w:val="ConsPlusNormal"/>
            </w:pPr>
            <w:r>
              <w:t xml:space="preserve">г. Оренбург, ул. Советская/ул. М. Горького/пер. Каширина, д. </w:t>
            </w:r>
            <w:r>
              <w:lastRenderedPageBreak/>
              <w:t>11/44/10, литера А</w:t>
            </w:r>
          </w:p>
        </w:tc>
        <w:tc>
          <w:tcPr>
            <w:tcW w:w="1474" w:type="dxa"/>
          </w:tcPr>
          <w:p w:rsidR="00577AB5" w:rsidRDefault="00577AB5">
            <w:pPr>
              <w:pStyle w:val="ConsPlusNormal"/>
              <w:jc w:val="center"/>
            </w:pPr>
            <w:r>
              <w:lastRenderedPageBreak/>
              <w:t>3826,20</w:t>
            </w:r>
          </w:p>
        </w:tc>
        <w:tc>
          <w:tcPr>
            <w:tcW w:w="2551" w:type="dxa"/>
          </w:tcPr>
          <w:p w:rsidR="00577AB5" w:rsidRDefault="00577AB5">
            <w:pPr>
              <w:pStyle w:val="ConsPlusNormal"/>
              <w:jc w:val="center"/>
            </w:pPr>
            <w:r>
              <w:t>132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16743612,46</w:t>
            </w:r>
          </w:p>
        </w:tc>
      </w:tr>
      <w:tr w:rsidR="00577AB5">
        <w:tc>
          <w:tcPr>
            <w:tcW w:w="794" w:type="dxa"/>
          </w:tcPr>
          <w:p w:rsidR="00577AB5" w:rsidRDefault="00577AB5">
            <w:pPr>
              <w:pStyle w:val="ConsPlusNormal"/>
              <w:jc w:val="center"/>
            </w:pPr>
            <w:r>
              <w:lastRenderedPageBreak/>
              <w:t>481.</w:t>
            </w:r>
          </w:p>
        </w:tc>
        <w:tc>
          <w:tcPr>
            <w:tcW w:w="3118" w:type="dxa"/>
          </w:tcPr>
          <w:p w:rsidR="00577AB5" w:rsidRDefault="00577AB5">
            <w:pPr>
              <w:pStyle w:val="ConsPlusNormal"/>
            </w:pPr>
            <w:r>
              <w:t>г. Оренбург, ул. Советская/ул. Пролетарская, д. 50/37, литера А</w:t>
            </w:r>
          </w:p>
        </w:tc>
        <w:tc>
          <w:tcPr>
            <w:tcW w:w="1474" w:type="dxa"/>
          </w:tcPr>
          <w:p w:rsidR="00577AB5" w:rsidRDefault="00577AB5">
            <w:pPr>
              <w:pStyle w:val="ConsPlusNormal"/>
              <w:jc w:val="center"/>
            </w:pPr>
            <w:r>
              <w:t>786,30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11754808,24</w:t>
            </w:r>
          </w:p>
        </w:tc>
      </w:tr>
      <w:tr w:rsidR="00577AB5">
        <w:tc>
          <w:tcPr>
            <w:tcW w:w="794" w:type="dxa"/>
          </w:tcPr>
          <w:p w:rsidR="00577AB5" w:rsidRDefault="00577AB5">
            <w:pPr>
              <w:pStyle w:val="ConsPlusNormal"/>
              <w:jc w:val="center"/>
            </w:pPr>
            <w:r>
              <w:t>482.</w:t>
            </w:r>
          </w:p>
        </w:tc>
        <w:tc>
          <w:tcPr>
            <w:tcW w:w="3118" w:type="dxa"/>
          </w:tcPr>
          <w:p w:rsidR="00577AB5" w:rsidRDefault="00577AB5">
            <w:pPr>
              <w:pStyle w:val="ConsPlusNormal"/>
            </w:pPr>
            <w:r>
              <w:t>г. Оренбург, ул. Струновая, д. 1</w:t>
            </w:r>
          </w:p>
        </w:tc>
        <w:tc>
          <w:tcPr>
            <w:tcW w:w="1474" w:type="dxa"/>
          </w:tcPr>
          <w:p w:rsidR="00577AB5" w:rsidRDefault="00577AB5">
            <w:pPr>
              <w:pStyle w:val="ConsPlusNormal"/>
              <w:jc w:val="center"/>
            </w:pPr>
            <w:r>
              <w:t>781,80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3422498,13</w:t>
            </w:r>
          </w:p>
        </w:tc>
      </w:tr>
      <w:tr w:rsidR="00577AB5">
        <w:tc>
          <w:tcPr>
            <w:tcW w:w="794" w:type="dxa"/>
          </w:tcPr>
          <w:p w:rsidR="00577AB5" w:rsidRDefault="00577AB5">
            <w:pPr>
              <w:pStyle w:val="ConsPlusNormal"/>
              <w:jc w:val="center"/>
            </w:pPr>
            <w:r>
              <w:t>483.</w:t>
            </w:r>
          </w:p>
        </w:tc>
        <w:tc>
          <w:tcPr>
            <w:tcW w:w="3118" w:type="dxa"/>
          </w:tcPr>
          <w:p w:rsidR="00577AB5" w:rsidRDefault="00577AB5">
            <w:pPr>
              <w:pStyle w:val="ConsPlusNormal"/>
            </w:pPr>
            <w:r>
              <w:t>г. Оренбург, ул. Тамарова, д. 2/1</w:t>
            </w:r>
          </w:p>
        </w:tc>
        <w:tc>
          <w:tcPr>
            <w:tcW w:w="1474" w:type="dxa"/>
          </w:tcPr>
          <w:p w:rsidR="00577AB5" w:rsidRDefault="00577AB5">
            <w:pPr>
              <w:pStyle w:val="ConsPlusNormal"/>
              <w:jc w:val="center"/>
            </w:pPr>
            <w:r>
              <w:t>3649,50</w:t>
            </w:r>
          </w:p>
        </w:tc>
        <w:tc>
          <w:tcPr>
            <w:tcW w:w="2551" w:type="dxa"/>
          </w:tcPr>
          <w:p w:rsidR="00577AB5" w:rsidRDefault="00577AB5">
            <w:pPr>
              <w:pStyle w:val="ConsPlusNormal"/>
              <w:jc w:val="center"/>
            </w:pPr>
            <w:r>
              <w:t>126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1185695,26</w:t>
            </w:r>
          </w:p>
        </w:tc>
      </w:tr>
      <w:tr w:rsidR="00577AB5">
        <w:tc>
          <w:tcPr>
            <w:tcW w:w="794" w:type="dxa"/>
          </w:tcPr>
          <w:p w:rsidR="00577AB5" w:rsidRDefault="00577AB5">
            <w:pPr>
              <w:pStyle w:val="ConsPlusNormal"/>
              <w:jc w:val="center"/>
            </w:pPr>
            <w:r>
              <w:t>484.</w:t>
            </w:r>
          </w:p>
        </w:tc>
        <w:tc>
          <w:tcPr>
            <w:tcW w:w="3118" w:type="dxa"/>
          </w:tcPr>
          <w:p w:rsidR="00577AB5" w:rsidRDefault="00577AB5">
            <w:pPr>
              <w:pStyle w:val="ConsPlusNormal"/>
            </w:pPr>
            <w:r>
              <w:t>г. Оренбург, ул. Тамбовская, д. 8</w:t>
            </w:r>
          </w:p>
        </w:tc>
        <w:tc>
          <w:tcPr>
            <w:tcW w:w="1474" w:type="dxa"/>
          </w:tcPr>
          <w:p w:rsidR="00577AB5" w:rsidRDefault="00577AB5">
            <w:pPr>
              <w:pStyle w:val="ConsPlusNormal"/>
              <w:jc w:val="center"/>
            </w:pPr>
            <w:r>
              <w:t>3840,10</w:t>
            </w:r>
          </w:p>
        </w:tc>
        <w:tc>
          <w:tcPr>
            <w:tcW w:w="2551" w:type="dxa"/>
          </w:tcPr>
          <w:p w:rsidR="00577AB5" w:rsidRDefault="00577AB5">
            <w:pPr>
              <w:pStyle w:val="ConsPlusNormal"/>
              <w:jc w:val="center"/>
            </w:pPr>
            <w:r>
              <w:t>160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1579916,19</w:t>
            </w:r>
          </w:p>
        </w:tc>
      </w:tr>
      <w:tr w:rsidR="00577AB5">
        <w:tc>
          <w:tcPr>
            <w:tcW w:w="794" w:type="dxa"/>
          </w:tcPr>
          <w:p w:rsidR="00577AB5" w:rsidRDefault="00577AB5">
            <w:pPr>
              <w:pStyle w:val="ConsPlusNormal"/>
              <w:jc w:val="center"/>
            </w:pPr>
            <w:r>
              <w:t>485.</w:t>
            </w:r>
          </w:p>
        </w:tc>
        <w:tc>
          <w:tcPr>
            <w:tcW w:w="3118" w:type="dxa"/>
          </w:tcPr>
          <w:p w:rsidR="00577AB5" w:rsidRDefault="00577AB5">
            <w:pPr>
              <w:pStyle w:val="ConsPlusNormal"/>
            </w:pPr>
            <w:r>
              <w:t>г. Оренбург, ул. Ташкентская, д. 3</w:t>
            </w:r>
          </w:p>
        </w:tc>
        <w:tc>
          <w:tcPr>
            <w:tcW w:w="1474" w:type="dxa"/>
          </w:tcPr>
          <w:p w:rsidR="00577AB5" w:rsidRDefault="00577AB5">
            <w:pPr>
              <w:pStyle w:val="ConsPlusNormal"/>
              <w:jc w:val="center"/>
            </w:pPr>
            <w:r>
              <w:t>5871,10</w:t>
            </w:r>
          </w:p>
        </w:tc>
        <w:tc>
          <w:tcPr>
            <w:tcW w:w="2551" w:type="dxa"/>
          </w:tcPr>
          <w:p w:rsidR="00577AB5" w:rsidRDefault="00577AB5">
            <w:pPr>
              <w:pStyle w:val="ConsPlusNormal"/>
              <w:jc w:val="center"/>
            </w:pPr>
            <w:r>
              <w:t>192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7498874,48</w:t>
            </w:r>
          </w:p>
        </w:tc>
      </w:tr>
      <w:tr w:rsidR="00577AB5">
        <w:tc>
          <w:tcPr>
            <w:tcW w:w="794" w:type="dxa"/>
          </w:tcPr>
          <w:p w:rsidR="00577AB5" w:rsidRDefault="00577AB5">
            <w:pPr>
              <w:pStyle w:val="ConsPlusNormal"/>
              <w:jc w:val="center"/>
            </w:pPr>
            <w:r>
              <w:t>486.</w:t>
            </w:r>
          </w:p>
        </w:tc>
        <w:tc>
          <w:tcPr>
            <w:tcW w:w="3118" w:type="dxa"/>
          </w:tcPr>
          <w:p w:rsidR="00577AB5" w:rsidRDefault="00577AB5">
            <w:pPr>
              <w:pStyle w:val="ConsPlusNormal"/>
            </w:pPr>
            <w:r>
              <w:t>г. Оренбург, ул. Театральная, д. 11</w:t>
            </w:r>
          </w:p>
        </w:tc>
        <w:tc>
          <w:tcPr>
            <w:tcW w:w="1474" w:type="dxa"/>
          </w:tcPr>
          <w:p w:rsidR="00577AB5" w:rsidRDefault="00577AB5">
            <w:pPr>
              <w:pStyle w:val="ConsPlusNormal"/>
              <w:jc w:val="center"/>
            </w:pPr>
            <w:r>
              <w:t>4386,30</w:t>
            </w:r>
          </w:p>
        </w:tc>
        <w:tc>
          <w:tcPr>
            <w:tcW w:w="2551" w:type="dxa"/>
          </w:tcPr>
          <w:p w:rsidR="00577AB5" w:rsidRDefault="00577AB5">
            <w:pPr>
              <w:pStyle w:val="ConsPlusNormal"/>
              <w:jc w:val="center"/>
            </w:pPr>
            <w:r>
              <w:t>161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7280162,92</w:t>
            </w:r>
          </w:p>
        </w:tc>
      </w:tr>
      <w:tr w:rsidR="00577AB5">
        <w:tc>
          <w:tcPr>
            <w:tcW w:w="794" w:type="dxa"/>
          </w:tcPr>
          <w:p w:rsidR="00577AB5" w:rsidRDefault="00577AB5">
            <w:pPr>
              <w:pStyle w:val="ConsPlusNormal"/>
              <w:jc w:val="center"/>
            </w:pPr>
            <w:r>
              <w:t>487.</w:t>
            </w:r>
          </w:p>
        </w:tc>
        <w:tc>
          <w:tcPr>
            <w:tcW w:w="3118" w:type="dxa"/>
          </w:tcPr>
          <w:p w:rsidR="00577AB5" w:rsidRDefault="00577AB5">
            <w:pPr>
              <w:pStyle w:val="ConsPlusNormal"/>
            </w:pPr>
            <w:r>
              <w:t>г. Оренбург, ул. Театральная, д. 13</w:t>
            </w:r>
          </w:p>
        </w:tc>
        <w:tc>
          <w:tcPr>
            <w:tcW w:w="1474" w:type="dxa"/>
          </w:tcPr>
          <w:p w:rsidR="00577AB5" w:rsidRDefault="00577AB5">
            <w:pPr>
              <w:pStyle w:val="ConsPlusNormal"/>
              <w:jc w:val="center"/>
            </w:pPr>
            <w:r>
              <w:t>3601,40</w:t>
            </w:r>
          </w:p>
        </w:tc>
        <w:tc>
          <w:tcPr>
            <w:tcW w:w="2551" w:type="dxa"/>
          </w:tcPr>
          <w:p w:rsidR="00577AB5" w:rsidRDefault="00577AB5">
            <w:pPr>
              <w:pStyle w:val="ConsPlusNormal"/>
              <w:jc w:val="center"/>
            </w:pPr>
            <w:r>
              <w:t>142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1860588,37</w:t>
            </w:r>
          </w:p>
        </w:tc>
      </w:tr>
      <w:tr w:rsidR="00577AB5">
        <w:tc>
          <w:tcPr>
            <w:tcW w:w="794" w:type="dxa"/>
          </w:tcPr>
          <w:p w:rsidR="00577AB5" w:rsidRDefault="00577AB5">
            <w:pPr>
              <w:pStyle w:val="ConsPlusNormal"/>
              <w:jc w:val="center"/>
            </w:pPr>
            <w:r>
              <w:t>488.</w:t>
            </w:r>
          </w:p>
        </w:tc>
        <w:tc>
          <w:tcPr>
            <w:tcW w:w="3118" w:type="dxa"/>
          </w:tcPr>
          <w:p w:rsidR="00577AB5" w:rsidRDefault="00577AB5">
            <w:pPr>
              <w:pStyle w:val="ConsPlusNormal"/>
            </w:pPr>
            <w:r>
              <w:t>г. Оренбург, ул. Театральная, д. 13/1</w:t>
            </w:r>
          </w:p>
        </w:tc>
        <w:tc>
          <w:tcPr>
            <w:tcW w:w="1474" w:type="dxa"/>
          </w:tcPr>
          <w:p w:rsidR="00577AB5" w:rsidRDefault="00577AB5">
            <w:pPr>
              <w:pStyle w:val="ConsPlusNormal"/>
              <w:jc w:val="center"/>
            </w:pPr>
            <w:r>
              <w:t>4523,60</w:t>
            </w:r>
          </w:p>
        </w:tc>
        <w:tc>
          <w:tcPr>
            <w:tcW w:w="2551" w:type="dxa"/>
          </w:tcPr>
          <w:p w:rsidR="00577AB5" w:rsidRDefault="00577AB5">
            <w:pPr>
              <w:pStyle w:val="ConsPlusNormal"/>
              <w:jc w:val="center"/>
            </w:pPr>
            <w:r>
              <w:t>167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7268528,76</w:t>
            </w:r>
          </w:p>
        </w:tc>
      </w:tr>
      <w:tr w:rsidR="00577AB5">
        <w:tc>
          <w:tcPr>
            <w:tcW w:w="794" w:type="dxa"/>
          </w:tcPr>
          <w:p w:rsidR="00577AB5" w:rsidRDefault="00577AB5">
            <w:pPr>
              <w:pStyle w:val="ConsPlusNormal"/>
              <w:jc w:val="center"/>
            </w:pPr>
            <w:r>
              <w:t>489.</w:t>
            </w:r>
          </w:p>
        </w:tc>
        <w:tc>
          <w:tcPr>
            <w:tcW w:w="3118" w:type="dxa"/>
          </w:tcPr>
          <w:p w:rsidR="00577AB5" w:rsidRDefault="00577AB5">
            <w:pPr>
              <w:pStyle w:val="ConsPlusNormal"/>
            </w:pPr>
            <w:r>
              <w:t>г. Оренбург, ул. Театральная, д. 15</w:t>
            </w:r>
          </w:p>
        </w:tc>
        <w:tc>
          <w:tcPr>
            <w:tcW w:w="1474" w:type="dxa"/>
          </w:tcPr>
          <w:p w:rsidR="00577AB5" w:rsidRDefault="00577AB5">
            <w:pPr>
              <w:pStyle w:val="ConsPlusNormal"/>
              <w:jc w:val="center"/>
            </w:pPr>
            <w:r>
              <w:t>3872,00</w:t>
            </w:r>
          </w:p>
        </w:tc>
        <w:tc>
          <w:tcPr>
            <w:tcW w:w="2551" w:type="dxa"/>
          </w:tcPr>
          <w:p w:rsidR="00577AB5" w:rsidRDefault="00577AB5">
            <w:pPr>
              <w:pStyle w:val="ConsPlusNormal"/>
              <w:jc w:val="center"/>
            </w:pPr>
            <w:r>
              <w:t>165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7191432,26</w:t>
            </w:r>
          </w:p>
        </w:tc>
      </w:tr>
      <w:tr w:rsidR="00577AB5">
        <w:tc>
          <w:tcPr>
            <w:tcW w:w="794" w:type="dxa"/>
          </w:tcPr>
          <w:p w:rsidR="00577AB5" w:rsidRDefault="00577AB5">
            <w:pPr>
              <w:pStyle w:val="ConsPlusNormal"/>
              <w:jc w:val="center"/>
            </w:pPr>
            <w:r>
              <w:t>490.</w:t>
            </w:r>
          </w:p>
        </w:tc>
        <w:tc>
          <w:tcPr>
            <w:tcW w:w="3118" w:type="dxa"/>
          </w:tcPr>
          <w:p w:rsidR="00577AB5" w:rsidRDefault="00577AB5">
            <w:pPr>
              <w:pStyle w:val="ConsPlusNormal"/>
            </w:pPr>
            <w:r>
              <w:t>г. Оренбург, ул. Театральная, д. 17</w:t>
            </w:r>
          </w:p>
        </w:tc>
        <w:tc>
          <w:tcPr>
            <w:tcW w:w="1474" w:type="dxa"/>
          </w:tcPr>
          <w:p w:rsidR="00577AB5" w:rsidRDefault="00577AB5">
            <w:pPr>
              <w:pStyle w:val="ConsPlusNormal"/>
              <w:jc w:val="center"/>
            </w:pPr>
            <w:r>
              <w:t>5036,80</w:t>
            </w:r>
          </w:p>
        </w:tc>
        <w:tc>
          <w:tcPr>
            <w:tcW w:w="2551" w:type="dxa"/>
          </w:tcPr>
          <w:p w:rsidR="00577AB5" w:rsidRDefault="00577AB5">
            <w:pPr>
              <w:pStyle w:val="ConsPlusNormal"/>
              <w:jc w:val="center"/>
            </w:pPr>
            <w:r>
              <w:t>147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10789806,18</w:t>
            </w:r>
          </w:p>
        </w:tc>
      </w:tr>
      <w:tr w:rsidR="00577AB5">
        <w:tc>
          <w:tcPr>
            <w:tcW w:w="794" w:type="dxa"/>
          </w:tcPr>
          <w:p w:rsidR="00577AB5" w:rsidRDefault="00577AB5">
            <w:pPr>
              <w:pStyle w:val="ConsPlusNormal"/>
              <w:jc w:val="center"/>
            </w:pPr>
            <w:r>
              <w:t>491.</w:t>
            </w:r>
          </w:p>
        </w:tc>
        <w:tc>
          <w:tcPr>
            <w:tcW w:w="3118" w:type="dxa"/>
          </w:tcPr>
          <w:p w:rsidR="00577AB5" w:rsidRDefault="00577AB5">
            <w:pPr>
              <w:pStyle w:val="ConsPlusNormal"/>
            </w:pPr>
            <w:r>
              <w:t>г. Оренбург, ул. Театральная, д. 5</w:t>
            </w:r>
          </w:p>
        </w:tc>
        <w:tc>
          <w:tcPr>
            <w:tcW w:w="1474" w:type="dxa"/>
          </w:tcPr>
          <w:p w:rsidR="00577AB5" w:rsidRDefault="00577AB5">
            <w:pPr>
              <w:pStyle w:val="ConsPlusNormal"/>
              <w:jc w:val="center"/>
            </w:pPr>
            <w:r>
              <w:t>4523,70</w:t>
            </w:r>
          </w:p>
        </w:tc>
        <w:tc>
          <w:tcPr>
            <w:tcW w:w="2551" w:type="dxa"/>
          </w:tcPr>
          <w:p w:rsidR="00577AB5" w:rsidRDefault="00577AB5">
            <w:pPr>
              <w:pStyle w:val="ConsPlusNormal"/>
              <w:jc w:val="center"/>
            </w:pPr>
            <w:r>
              <w:t>186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6955590,88</w:t>
            </w:r>
          </w:p>
        </w:tc>
      </w:tr>
      <w:tr w:rsidR="00577AB5">
        <w:tc>
          <w:tcPr>
            <w:tcW w:w="794" w:type="dxa"/>
          </w:tcPr>
          <w:p w:rsidR="00577AB5" w:rsidRDefault="00577AB5">
            <w:pPr>
              <w:pStyle w:val="ConsPlusNormal"/>
              <w:jc w:val="center"/>
            </w:pPr>
            <w:r>
              <w:t>492.</w:t>
            </w:r>
          </w:p>
        </w:tc>
        <w:tc>
          <w:tcPr>
            <w:tcW w:w="3118" w:type="dxa"/>
          </w:tcPr>
          <w:p w:rsidR="00577AB5" w:rsidRDefault="00577AB5">
            <w:pPr>
              <w:pStyle w:val="ConsPlusNormal"/>
            </w:pPr>
            <w:r>
              <w:t xml:space="preserve">г. Оренбург, ул. Театральная, д. </w:t>
            </w:r>
            <w:r>
              <w:lastRenderedPageBreak/>
              <w:t>7</w:t>
            </w:r>
          </w:p>
        </w:tc>
        <w:tc>
          <w:tcPr>
            <w:tcW w:w="1474" w:type="dxa"/>
          </w:tcPr>
          <w:p w:rsidR="00577AB5" w:rsidRDefault="00577AB5">
            <w:pPr>
              <w:pStyle w:val="ConsPlusNormal"/>
              <w:jc w:val="center"/>
            </w:pPr>
            <w:r>
              <w:lastRenderedPageBreak/>
              <w:t>5030,90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6646518,01</w:t>
            </w:r>
          </w:p>
        </w:tc>
      </w:tr>
      <w:tr w:rsidR="00577AB5">
        <w:tc>
          <w:tcPr>
            <w:tcW w:w="794" w:type="dxa"/>
          </w:tcPr>
          <w:p w:rsidR="00577AB5" w:rsidRDefault="00577AB5">
            <w:pPr>
              <w:pStyle w:val="ConsPlusNormal"/>
              <w:jc w:val="center"/>
            </w:pPr>
            <w:r>
              <w:lastRenderedPageBreak/>
              <w:t>493.</w:t>
            </w:r>
          </w:p>
        </w:tc>
        <w:tc>
          <w:tcPr>
            <w:tcW w:w="3118" w:type="dxa"/>
          </w:tcPr>
          <w:p w:rsidR="00577AB5" w:rsidRDefault="00577AB5">
            <w:pPr>
              <w:pStyle w:val="ConsPlusNormal"/>
            </w:pPr>
            <w:r>
              <w:t>г. Оренбург, ул. Тепличная, д. 9б</w:t>
            </w:r>
          </w:p>
        </w:tc>
        <w:tc>
          <w:tcPr>
            <w:tcW w:w="1474" w:type="dxa"/>
          </w:tcPr>
          <w:p w:rsidR="00577AB5" w:rsidRDefault="00577AB5">
            <w:pPr>
              <w:pStyle w:val="ConsPlusNormal"/>
              <w:jc w:val="center"/>
            </w:pPr>
            <w:r>
              <w:t>693,50</w:t>
            </w:r>
          </w:p>
        </w:tc>
        <w:tc>
          <w:tcPr>
            <w:tcW w:w="2551" w:type="dxa"/>
          </w:tcPr>
          <w:p w:rsidR="00577AB5" w:rsidRDefault="00577AB5">
            <w:pPr>
              <w:pStyle w:val="ConsPlusNormal"/>
              <w:jc w:val="center"/>
            </w:pPr>
            <w:r>
              <w:t>10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339725,45</w:t>
            </w:r>
          </w:p>
        </w:tc>
      </w:tr>
      <w:tr w:rsidR="00577AB5">
        <w:tc>
          <w:tcPr>
            <w:tcW w:w="794" w:type="dxa"/>
          </w:tcPr>
          <w:p w:rsidR="00577AB5" w:rsidRDefault="00577AB5">
            <w:pPr>
              <w:pStyle w:val="ConsPlusNormal"/>
              <w:jc w:val="center"/>
            </w:pPr>
            <w:r>
              <w:t>494.</w:t>
            </w:r>
          </w:p>
        </w:tc>
        <w:tc>
          <w:tcPr>
            <w:tcW w:w="3118" w:type="dxa"/>
          </w:tcPr>
          <w:p w:rsidR="00577AB5" w:rsidRDefault="00577AB5">
            <w:pPr>
              <w:pStyle w:val="ConsPlusNormal"/>
            </w:pPr>
            <w:r>
              <w:t>г. Оренбург, ул. Терешковой, д. 10/6</w:t>
            </w:r>
          </w:p>
        </w:tc>
        <w:tc>
          <w:tcPr>
            <w:tcW w:w="1474" w:type="dxa"/>
          </w:tcPr>
          <w:p w:rsidR="00577AB5" w:rsidRDefault="00577AB5">
            <w:pPr>
              <w:pStyle w:val="ConsPlusNormal"/>
              <w:jc w:val="center"/>
            </w:pPr>
            <w:r>
              <w:t>6242,00</w:t>
            </w:r>
          </w:p>
        </w:tc>
        <w:tc>
          <w:tcPr>
            <w:tcW w:w="2551" w:type="dxa"/>
          </w:tcPr>
          <w:p w:rsidR="00577AB5" w:rsidRDefault="00577AB5">
            <w:pPr>
              <w:pStyle w:val="ConsPlusNormal"/>
              <w:jc w:val="center"/>
            </w:pPr>
            <w:r>
              <w:t>177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2965459,00</w:t>
            </w:r>
          </w:p>
        </w:tc>
      </w:tr>
      <w:tr w:rsidR="00577AB5">
        <w:tc>
          <w:tcPr>
            <w:tcW w:w="794" w:type="dxa"/>
          </w:tcPr>
          <w:p w:rsidR="00577AB5" w:rsidRDefault="00577AB5">
            <w:pPr>
              <w:pStyle w:val="ConsPlusNormal"/>
              <w:jc w:val="center"/>
            </w:pPr>
            <w:r>
              <w:t>495.</w:t>
            </w:r>
          </w:p>
        </w:tc>
        <w:tc>
          <w:tcPr>
            <w:tcW w:w="3118" w:type="dxa"/>
          </w:tcPr>
          <w:p w:rsidR="00577AB5" w:rsidRDefault="00577AB5">
            <w:pPr>
              <w:pStyle w:val="ConsPlusNormal"/>
            </w:pPr>
            <w:r>
              <w:t>г. Оренбург, ул. Терешковой, д. 255</w:t>
            </w:r>
          </w:p>
        </w:tc>
        <w:tc>
          <w:tcPr>
            <w:tcW w:w="1474" w:type="dxa"/>
          </w:tcPr>
          <w:p w:rsidR="00577AB5" w:rsidRDefault="00577AB5">
            <w:pPr>
              <w:pStyle w:val="ConsPlusNormal"/>
              <w:jc w:val="center"/>
            </w:pPr>
            <w:r>
              <w:t>4710,80</w:t>
            </w:r>
          </w:p>
        </w:tc>
        <w:tc>
          <w:tcPr>
            <w:tcW w:w="2551" w:type="dxa"/>
          </w:tcPr>
          <w:p w:rsidR="00577AB5" w:rsidRDefault="00577AB5">
            <w:pPr>
              <w:pStyle w:val="ConsPlusNormal"/>
              <w:jc w:val="center"/>
            </w:pPr>
            <w:r>
              <w:t>89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10315068,50</w:t>
            </w:r>
          </w:p>
        </w:tc>
      </w:tr>
      <w:tr w:rsidR="00577AB5">
        <w:tc>
          <w:tcPr>
            <w:tcW w:w="794" w:type="dxa"/>
          </w:tcPr>
          <w:p w:rsidR="00577AB5" w:rsidRDefault="00577AB5">
            <w:pPr>
              <w:pStyle w:val="ConsPlusNormal"/>
              <w:jc w:val="center"/>
            </w:pPr>
            <w:r>
              <w:t>496.</w:t>
            </w:r>
          </w:p>
        </w:tc>
        <w:tc>
          <w:tcPr>
            <w:tcW w:w="3118" w:type="dxa"/>
          </w:tcPr>
          <w:p w:rsidR="00577AB5" w:rsidRDefault="00577AB5">
            <w:pPr>
              <w:pStyle w:val="ConsPlusNormal"/>
            </w:pPr>
            <w:r>
              <w:t>г. Оренбург, ул. Терешковой, д. 27</w:t>
            </w:r>
          </w:p>
        </w:tc>
        <w:tc>
          <w:tcPr>
            <w:tcW w:w="1474" w:type="dxa"/>
          </w:tcPr>
          <w:p w:rsidR="00577AB5" w:rsidRDefault="00577AB5">
            <w:pPr>
              <w:pStyle w:val="ConsPlusNormal"/>
              <w:jc w:val="center"/>
            </w:pPr>
            <w:r>
              <w:t>4522,90</w:t>
            </w:r>
          </w:p>
        </w:tc>
        <w:tc>
          <w:tcPr>
            <w:tcW w:w="2551" w:type="dxa"/>
          </w:tcPr>
          <w:p w:rsidR="00577AB5" w:rsidRDefault="00577AB5">
            <w:pPr>
              <w:pStyle w:val="ConsPlusNormal"/>
              <w:jc w:val="center"/>
            </w:pPr>
            <w:r>
              <w:t>163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2835376,58</w:t>
            </w:r>
          </w:p>
        </w:tc>
      </w:tr>
      <w:tr w:rsidR="00577AB5">
        <w:tc>
          <w:tcPr>
            <w:tcW w:w="794" w:type="dxa"/>
          </w:tcPr>
          <w:p w:rsidR="00577AB5" w:rsidRDefault="00577AB5">
            <w:pPr>
              <w:pStyle w:val="ConsPlusNormal"/>
              <w:jc w:val="center"/>
            </w:pPr>
            <w:r>
              <w:t>497.</w:t>
            </w:r>
          </w:p>
        </w:tc>
        <w:tc>
          <w:tcPr>
            <w:tcW w:w="3118" w:type="dxa"/>
          </w:tcPr>
          <w:p w:rsidR="00577AB5" w:rsidRDefault="00577AB5">
            <w:pPr>
              <w:pStyle w:val="ConsPlusNormal"/>
            </w:pPr>
            <w:r>
              <w:t>г. Оренбург, ул. Терешковой, д. 4а</w:t>
            </w:r>
          </w:p>
        </w:tc>
        <w:tc>
          <w:tcPr>
            <w:tcW w:w="1474" w:type="dxa"/>
          </w:tcPr>
          <w:p w:rsidR="00577AB5" w:rsidRDefault="00577AB5">
            <w:pPr>
              <w:pStyle w:val="ConsPlusNormal"/>
              <w:jc w:val="center"/>
            </w:pPr>
            <w:r>
              <w:t>6089,90</w:t>
            </w:r>
          </w:p>
        </w:tc>
        <w:tc>
          <w:tcPr>
            <w:tcW w:w="2551" w:type="dxa"/>
          </w:tcPr>
          <w:p w:rsidR="00577AB5" w:rsidRDefault="00577AB5">
            <w:pPr>
              <w:pStyle w:val="ConsPlusNormal"/>
              <w:jc w:val="center"/>
            </w:pPr>
            <w:r>
              <w:t>138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5102406,56</w:t>
            </w:r>
          </w:p>
        </w:tc>
      </w:tr>
      <w:tr w:rsidR="00577AB5">
        <w:tc>
          <w:tcPr>
            <w:tcW w:w="794" w:type="dxa"/>
          </w:tcPr>
          <w:p w:rsidR="00577AB5" w:rsidRDefault="00577AB5">
            <w:pPr>
              <w:pStyle w:val="ConsPlusNormal"/>
              <w:jc w:val="center"/>
            </w:pPr>
            <w:r>
              <w:t>498.</w:t>
            </w:r>
          </w:p>
        </w:tc>
        <w:tc>
          <w:tcPr>
            <w:tcW w:w="3118" w:type="dxa"/>
          </w:tcPr>
          <w:p w:rsidR="00577AB5" w:rsidRDefault="00577AB5">
            <w:pPr>
              <w:pStyle w:val="ConsPlusNormal"/>
            </w:pPr>
            <w:r>
              <w:t>г. Оренбург, ул. Тимирязева, д. 14</w:t>
            </w:r>
          </w:p>
        </w:tc>
        <w:tc>
          <w:tcPr>
            <w:tcW w:w="1474" w:type="dxa"/>
          </w:tcPr>
          <w:p w:rsidR="00577AB5" w:rsidRDefault="00577AB5">
            <w:pPr>
              <w:pStyle w:val="ConsPlusNormal"/>
              <w:jc w:val="center"/>
            </w:pPr>
            <w:r>
              <w:t>3979,50</w:t>
            </w:r>
          </w:p>
        </w:tc>
        <w:tc>
          <w:tcPr>
            <w:tcW w:w="2551" w:type="dxa"/>
          </w:tcPr>
          <w:p w:rsidR="00577AB5" w:rsidRDefault="00577AB5">
            <w:pPr>
              <w:pStyle w:val="ConsPlusNormal"/>
              <w:jc w:val="center"/>
            </w:pPr>
            <w:r>
              <w:t>110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497752,33</w:t>
            </w:r>
          </w:p>
        </w:tc>
      </w:tr>
      <w:tr w:rsidR="00577AB5">
        <w:tc>
          <w:tcPr>
            <w:tcW w:w="794" w:type="dxa"/>
          </w:tcPr>
          <w:p w:rsidR="00577AB5" w:rsidRDefault="00577AB5">
            <w:pPr>
              <w:pStyle w:val="ConsPlusNormal"/>
              <w:jc w:val="center"/>
            </w:pPr>
            <w:r>
              <w:t>499.</w:t>
            </w:r>
          </w:p>
        </w:tc>
        <w:tc>
          <w:tcPr>
            <w:tcW w:w="3118" w:type="dxa"/>
          </w:tcPr>
          <w:p w:rsidR="00577AB5" w:rsidRDefault="00577AB5">
            <w:pPr>
              <w:pStyle w:val="ConsPlusNormal"/>
            </w:pPr>
            <w:r>
              <w:t>г. Оренбург, ул. Тимирязева, д. 2</w:t>
            </w:r>
          </w:p>
        </w:tc>
        <w:tc>
          <w:tcPr>
            <w:tcW w:w="1474" w:type="dxa"/>
          </w:tcPr>
          <w:p w:rsidR="00577AB5" w:rsidRDefault="00577AB5">
            <w:pPr>
              <w:pStyle w:val="ConsPlusNormal"/>
              <w:jc w:val="center"/>
            </w:pPr>
            <w:r>
              <w:t>6606,60</w:t>
            </w:r>
          </w:p>
        </w:tc>
        <w:tc>
          <w:tcPr>
            <w:tcW w:w="2551" w:type="dxa"/>
          </w:tcPr>
          <w:p w:rsidR="00577AB5" w:rsidRDefault="00577AB5">
            <w:pPr>
              <w:pStyle w:val="ConsPlusNormal"/>
              <w:jc w:val="center"/>
            </w:pPr>
            <w:r>
              <w:t>222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1972943,59</w:t>
            </w:r>
          </w:p>
        </w:tc>
      </w:tr>
      <w:tr w:rsidR="00577AB5">
        <w:tc>
          <w:tcPr>
            <w:tcW w:w="794" w:type="dxa"/>
          </w:tcPr>
          <w:p w:rsidR="00577AB5" w:rsidRDefault="00577AB5">
            <w:pPr>
              <w:pStyle w:val="ConsPlusNormal"/>
              <w:jc w:val="center"/>
            </w:pPr>
            <w:r>
              <w:t>500.</w:t>
            </w:r>
          </w:p>
        </w:tc>
        <w:tc>
          <w:tcPr>
            <w:tcW w:w="3118" w:type="dxa"/>
          </w:tcPr>
          <w:p w:rsidR="00577AB5" w:rsidRDefault="00577AB5">
            <w:pPr>
              <w:pStyle w:val="ConsPlusNormal"/>
            </w:pPr>
            <w:r>
              <w:t>г. Оренбург, ул. Ткачева, д. 10</w:t>
            </w:r>
          </w:p>
        </w:tc>
        <w:tc>
          <w:tcPr>
            <w:tcW w:w="1474" w:type="dxa"/>
          </w:tcPr>
          <w:p w:rsidR="00577AB5" w:rsidRDefault="00577AB5">
            <w:pPr>
              <w:pStyle w:val="ConsPlusNormal"/>
              <w:jc w:val="center"/>
            </w:pPr>
            <w:r>
              <w:t>1554,50</w:t>
            </w:r>
          </w:p>
        </w:tc>
        <w:tc>
          <w:tcPr>
            <w:tcW w:w="2551" w:type="dxa"/>
          </w:tcPr>
          <w:p w:rsidR="00577AB5" w:rsidRDefault="00577AB5">
            <w:pPr>
              <w:pStyle w:val="ConsPlusNormal"/>
              <w:jc w:val="center"/>
            </w:pPr>
            <w:r>
              <w:t>54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3254448,82</w:t>
            </w:r>
          </w:p>
        </w:tc>
      </w:tr>
      <w:tr w:rsidR="00577AB5">
        <w:tc>
          <w:tcPr>
            <w:tcW w:w="794" w:type="dxa"/>
          </w:tcPr>
          <w:p w:rsidR="00577AB5" w:rsidRDefault="00577AB5">
            <w:pPr>
              <w:pStyle w:val="ConsPlusNormal"/>
              <w:jc w:val="center"/>
            </w:pPr>
            <w:r>
              <w:t>501.</w:t>
            </w:r>
          </w:p>
        </w:tc>
        <w:tc>
          <w:tcPr>
            <w:tcW w:w="3118" w:type="dxa"/>
          </w:tcPr>
          <w:p w:rsidR="00577AB5" w:rsidRDefault="00577AB5">
            <w:pPr>
              <w:pStyle w:val="ConsPlusNormal"/>
            </w:pPr>
            <w:r>
              <w:t>г. Оренбург, ул. Ткачева, д. 12</w:t>
            </w:r>
          </w:p>
        </w:tc>
        <w:tc>
          <w:tcPr>
            <w:tcW w:w="1474" w:type="dxa"/>
          </w:tcPr>
          <w:p w:rsidR="00577AB5" w:rsidRDefault="00577AB5">
            <w:pPr>
              <w:pStyle w:val="ConsPlusNormal"/>
              <w:jc w:val="center"/>
            </w:pPr>
            <w:r>
              <w:t>1567,90</w:t>
            </w:r>
          </w:p>
        </w:tc>
        <w:tc>
          <w:tcPr>
            <w:tcW w:w="2551" w:type="dxa"/>
          </w:tcPr>
          <w:p w:rsidR="00577AB5" w:rsidRDefault="00577AB5">
            <w:pPr>
              <w:pStyle w:val="ConsPlusNormal"/>
              <w:jc w:val="center"/>
            </w:pPr>
            <w:r>
              <w:t>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1088750,89</w:t>
            </w:r>
          </w:p>
        </w:tc>
      </w:tr>
      <w:tr w:rsidR="00577AB5">
        <w:tc>
          <w:tcPr>
            <w:tcW w:w="794" w:type="dxa"/>
          </w:tcPr>
          <w:p w:rsidR="00577AB5" w:rsidRDefault="00577AB5">
            <w:pPr>
              <w:pStyle w:val="ConsPlusNormal"/>
              <w:jc w:val="center"/>
            </w:pPr>
            <w:r>
              <w:t>502.</w:t>
            </w:r>
          </w:p>
        </w:tc>
        <w:tc>
          <w:tcPr>
            <w:tcW w:w="3118" w:type="dxa"/>
          </w:tcPr>
          <w:p w:rsidR="00577AB5" w:rsidRDefault="00577AB5">
            <w:pPr>
              <w:pStyle w:val="ConsPlusNormal"/>
            </w:pPr>
            <w:r>
              <w:t>г. Оренбург, ул. Ткачева, д. 2</w:t>
            </w:r>
          </w:p>
        </w:tc>
        <w:tc>
          <w:tcPr>
            <w:tcW w:w="1474" w:type="dxa"/>
          </w:tcPr>
          <w:p w:rsidR="00577AB5" w:rsidRDefault="00577AB5">
            <w:pPr>
              <w:pStyle w:val="ConsPlusNormal"/>
              <w:jc w:val="center"/>
            </w:pPr>
            <w:r>
              <w:t>2554,90</w:t>
            </w:r>
          </w:p>
        </w:tc>
        <w:tc>
          <w:tcPr>
            <w:tcW w:w="2551" w:type="dxa"/>
          </w:tcPr>
          <w:p w:rsidR="00577AB5" w:rsidRDefault="00577AB5">
            <w:pPr>
              <w:pStyle w:val="ConsPlusNormal"/>
              <w:jc w:val="center"/>
            </w:pPr>
            <w:r>
              <w:t>102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5524734,21</w:t>
            </w:r>
          </w:p>
        </w:tc>
      </w:tr>
      <w:tr w:rsidR="00577AB5">
        <w:tc>
          <w:tcPr>
            <w:tcW w:w="794" w:type="dxa"/>
          </w:tcPr>
          <w:p w:rsidR="00577AB5" w:rsidRDefault="00577AB5">
            <w:pPr>
              <w:pStyle w:val="ConsPlusNormal"/>
              <w:jc w:val="center"/>
            </w:pPr>
            <w:r>
              <w:t>503.</w:t>
            </w:r>
          </w:p>
        </w:tc>
        <w:tc>
          <w:tcPr>
            <w:tcW w:w="3118" w:type="dxa"/>
          </w:tcPr>
          <w:p w:rsidR="00577AB5" w:rsidRDefault="00577AB5">
            <w:pPr>
              <w:pStyle w:val="ConsPlusNormal"/>
            </w:pPr>
            <w:r>
              <w:t>г. Оренбург, ул. Ткачева, д. 32</w:t>
            </w:r>
          </w:p>
        </w:tc>
        <w:tc>
          <w:tcPr>
            <w:tcW w:w="1474" w:type="dxa"/>
          </w:tcPr>
          <w:p w:rsidR="00577AB5" w:rsidRDefault="00577AB5">
            <w:pPr>
              <w:pStyle w:val="ConsPlusNormal"/>
              <w:jc w:val="center"/>
            </w:pPr>
            <w:r>
              <w:t>2102,00</w:t>
            </w:r>
          </w:p>
        </w:tc>
        <w:tc>
          <w:tcPr>
            <w:tcW w:w="2551" w:type="dxa"/>
          </w:tcPr>
          <w:p w:rsidR="00577AB5" w:rsidRDefault="00577AB5">
            <w:pPr>
              <w:pStyle w:val="ConsPlusNormal"/>
              <w:jc w:val="center"/>
            </w:pPr>
            <w:r>
              <w:t>62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7201908,15</w:t>
            </w:r>
          </w:p>
        </w:tc>
      </w:tr>
      <w:tr w:rsidR="00577AB5">
        <w:tc>
          <w:tcPr>
            <w:tcW w:w="794" w:type="dxa"/>
          </w:tcPr>
          <w:p w:rsidR="00577AB5" w:rsidRDefault="00577AB5">
            <w:pPr>
              <w:pStyle w:val="ConsPlusNormal"/>
              <w:jc w:val="center"/>
            </w:pPr>
            <w:r>
              <w:t>504.</w:t>
            </w:r>
          </w:p>
        </w:tc>
        <w:tc>
          <w:tcPr>
            <w:tcW w:w="3118" w:type="dxa"/>
          </w:tcPr>
          <w:p w:rsidR="00577AB5" w:rsidRDefault="00577AB5">
            <w:pPr>
              <w:pStyle w:val="ConsPlusNormal"/>
            </w:pPr>
            <w:r>
              <w:t>г. Оренбург, ул. Ткачева, д. 89</w:t>
            </w:r>
          </w:p>
        </w:tc>
        <w:tc>
          <w:tcPr>
            <w:tcW w:w="1474" w:type="dxa"/>
          </w:tcPr>
          <w:p w:rsidR="00577AB5" w:rsidRDefault="00577AB5">
            <w:pPr>
              <w:pStyle w:val="ConsPlusNormal"/>
              <w:jc w:val="center"/>
            </w:pPr>
            <w:r>
              <w:t>4785,40</w:t>
            </w:r>
          </w:p>
        </w:tc>
        <w:tc>
          <w:tcPr>
            <w:tcW w:w="2551" w:type="dxa"/>
          </w:tcPr>
          <w:p w:rsidR="00577AB5" w:rsidRDefault="00577AB5">
            <w:pPr>
              <w:pStyle w:val="ConsPlusNormal"/>
              <w:jc w:val="center"/>
            </w:pPr>
            <w:r>
              <w:t>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3405099,60</w:t>
            </w:r>
          </w:p>
        </w:tc>
      </w:tr>
      <w:tr w:rsidR="00577AB5">
        <w:tc>
          <w:tcPr>
            <w:tcW w:w="794" w:type="dxa"/>
          </w:tcPr>
          <w:p w:rsidR="00577AB5" w:rsidRDefault="00577AB5">
            <w:pPr>
              <w:pStyle w:val="ConsPlusNormal"/>
              <w:jc w:val="center"/>
            </w:pPr>
            <w:r>
              <w:t>505.</w:t>
            </w:r>
          </w:p>
        </w:tc>
        <w:tc>
          <w:tcPr>
            <w:tcW w:w="3118" w:type="dxa"/>
          </w:tcPr>
          <w:p w:rsidR="00577AB5" w:rsidRDefault="00577AB5">
            <w:pPr>
              <w:pStyle w:val="ConsPlusNormal"/>
            </w:pPr>
            <w:r>
              <w:t>г. Оренбург, ул. Ткачева, д. 91</w:t>
            </w:r>
          </w:p>
        </w:tc>
        <w:tc>
          <w:tcPr>
            <w:tcW w:w="1474" w:type="dxa"/>
          </w:tcPr>
          <w:p w:rsidR="00577AB5" w:rsidRDefault="00577AB5">
            <w:pPr>
              <w:pStyle w:val="ConsPlusNormal"/>
              <w:jc w:val="center"/>
            </w:pPr>
            <w:r>
              <w:t>9677,30</w:t>
            </w:r>
          </w:p>
        </w:tc>
        <w:tc>
          <w:tcPr>
            <w:tcW w:w="2551" w:type="dxa"/>
          </w:tcPr>
          <w:p w:rsidR="00577AB5" w:rsidRDefault="00577AB5">
            <w:pPr>
              <w:pStyle w:val="ConsPlusNormal"/>
              <w:jc w:val="center"/>
            </w:pPr>
            <w:r>
              <w:t>440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11924721,61</w:t>
            </w:r>
          </w:p>
        </w:tc>
      </w:tr>
      <w:tr w:rsidR="00577AB5">
        <w:tc>
          <w:tcPr>
            <w:tcW w:w="794" w:type="dxa"/>
          </w:tcPr>
          <w:p w:rsidR="00577AB5" w:rsidRDefault="00577AB5">
            <w:pPr>
              <w:pStyle w:val="ConsPlusNormal"/>
              <w:jc w:val="center"/>
            </w:pPr>
            <w:r>
              <w:t>506.</w:t>
            </w:r>
          </w:p>
        </w:tc>
        <w:tc>
          <w:tcPr>
            <w:tcW w:w="3118" w:type="dxa"/>
          </w:tcPr>
          <w:p w:rsidR="00577AB5" w:rsidRDefault="00577AB5">
            <w:pPr>
              <w:pStyle w:val="ConsPlusNormal"/>
            </w:pPr>
            <w:r>
              <w:t>г. Оренбург, ул. Ткачева, д. 93</w:t>
            </w:r>
          </w:p>
        </w:tc>
        <w:tc>
          <w:tcPr>
            <w:tcW w:w="1474" w:type="dxa"/>
          </w:tcPr>
          <w:p w:rsidR="00577AB5" w:rsidRDefault="00577AB5">
            <w:pPr>
              <w:pStyle w:val="ConsPlusNormal"/>
              <w:jc w:val="center"/>
            </w:pPr>
            <w:r>
              <w:t>3885,80</w:t>
            </w:r>
          </w:p>
        </w:tc>
        <w:tc>
          <w:tcPr>
            <w:tcW w:w="2551" w:type="dxa"/>
          </w:tcPr>
          <w:p w:rsidR="00577AB5" w:rsidRDefault="00577AB5">
            <w:pPr>
              <w:pStyle w:val="ConsPlusNormal"/>
              <w:jc w:val="center"/>
            </w:pPr>
            <w:r>
              <w:t>178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4851267,18</w:t>
            </w:r>
          </w:p>
        </w:tc>
      </w:tr>
      <w:tr w:rsidR="00577AB5">
        <w:tc>
          <w:tcPr>
            <w:tcW w:w="794" w:type="dxa"/>
          </w:tcPr>
          <w:p w:rsidR="00577AB5" w:rsidRDefault="00577AB5">
            <w:pPr>
              <w:pStyle w:val="ConsPlusNormal"/>
              <w:jc w:val="center"/>
            </w:pPr>
            <w:r>
              <w:lastRenderedPageBreak/>
              <w:t>507.</w:t>
            </w:r>
          </w:p>
        </w:tc>
        <w:tc>
          <w:tcPr>
            <w:tcW w:w="3118" w:type="dxa"/>
          </w:tcPr>
          <w:p w:rsidR="00577AB5" w:rsidRDefault="00577AB5">
            <w:pPr>
              <w:pStyle w:val="ConsPlusNormal"/>
            </w:pPr>
            <w:r>
              <w:t>г. Оренбург, ул. Турбинная, д. 23</w:t>
            </w:r>
          </w:p>
        </w:tc>
        <w:tc>
          <w:tcPr>
            <w:tcW w:w="1474" w:type="dxa"/>
          </w:tcPr>
          <w:p w:rsidR="00577AB5" w:rsidRDefault="00577AB5">
            <w:pPr>
              <w:pStyle w:val="ConsPlusNormal"/>
              <w:jc w:val="center"/>
            </w:pPr>
            <w:r>
              <w:t>1041,90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3137271,36</w:t>
            </w:r>
          </w:p>
        </w:tc>
      </w:tr>
      <w:tr w:rsidR="00577AB5">
        <w:tc>
          <w:tcPr>
            <w:tcW w:w="794" w:type="dxa"/>
          </w:tcPr>
          <w:p w:rsidR="00577AB5" w:rsidRDefault="00577AB5">
            <w:pPr>
              <w:pStyle w:val="ConsPlusNormal"/>
              <w:jc w:val="center"/>
            </w:pPr>
            <w:r>
              <w:t>508.</w:t>
            </w:r>
          </w:p>
        </w:tc>
        <w:tc>
          <w:tcPr>
            <w:tcW w:w="3118" w:type="dxa"/>
          </w:tcPr>
          <w:p w:rsidR="00577AB5" w:rsidRDefault="00577AB5">
            <w:pPr>
              <w:pStyle w:val="ConsPlusNormal"/>
            </w:pPr>
            <w:r>
              <w:t>г. Оренбург, ул. Туркестанская, д. 11</w:t>
            </w:r>
          </w:p>
        </w:tc>
        <w:tc>
          <w:tcPr>
            <w:tcW w:w="1474" w:type="dxa"/>
          </w:tcPr>
          <w:p w:rsidR="00577AB5" w:rsidRDefault="00577AB5">
            <w:pPr>
              <w:pStyle w:val="ConsPlusNormal"/>
              <w:jc w:val="center"/>
            </w:pPr>
            <w:r>
              <w:t>5686,50</w:t>
            </w:r>
          </w:p>
        </w:tc>
        <w:tc>
          <w:tcPr>
            <w:tcW w:w="2551" w:type="dxa"/>
          </w:tcPr>
          <w:p w:rsidR="00577AB5" w:rsidRDefault="00577AB5">
            <w:pPr>
              <w:pStyle w:val="ConsPlusNormal"/>
              <w:jc w:val="center"/>
            </w:pPr>
            <w:r>
              <w:t>185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7667727,02</w:t>
            </w:r>
          </w:p>
        </w:tc>
      </w:tr>
      <w:tr w:rsidR="00577AB5">
        <w:tc>
          <w:tcPr>
            <w:tcW w:w="794" w:type="dxa"/>
          </w:tcPr>
          <w:p w:rsidR="00577AB5" w:rsidRDefault="00577AB5">
            <w:pPr>
              <w:pStyle w:val="ConsPlusNormal"/>
              <w:jc w:val="center"/>
            </w:pPr>
            <w:r>
              <w:t>509.</w:t>
            </w:r>
          </w:p>
        </w:tc>
        <w:tc>
          <w:tcPr>
            <w:tcW w:w="3118" w:type="dxa"/>
          </w:tcPr>
          <w:p w:rsidR="00577AB5" w:rsidRDefault="00577AB5">
            <w:pPr>
              <w:pStyle w:val="ConsPlusNormal"/>
            </w:pPr>
            <w:r>
              <w:t>г. Оренбург, ул. Туркестанская, д. 12б</w:t>
            </w:r>
          </w:p>
        </w:tc>
        <w:tc>
          <w:tcPr>
            <w:tcW w:w="1474" w:type="dxa"/>
          </w:tcPr>
          <w:p w:rsidR="00577AB5" w:rsidRDefault="00577AB5">
            <w:pPr>
              <w:pStyle w:val="ConsPlusNormal"/>
              <w:jc w:val="center"/>
            </w:pPr>
            <w:r>
              <w:t>4312,00</w:t>
            </w:r>
          </w:p>
        </w:tc>
        <w:tc>
          <w:tcPr>
            <w:tcW w:w="2551" w:type="dxa"/>
          </w:tcPr>
          <w:p w:rsidR="00577AB5" w:rsidRDefault="00577AB5">
            <w:pPr>
              <w:pStyle w:val="ConsPlusNormal"/>
              <w:jc w:val="center"/>
            </w:pPr>
            <w:r>
              <w:t>108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5566699,95</w:t>
            </w:r>
          </w:p>
        </w:tc>
      </w:tr>
      <w:tr w:rsidR="00577AB5">
        <w:tc>
          <w:tcPr>
            <w:tcW w:w="794" w:type="dxa"/>
          </w:tcPr>
          <w:p w:rsidR="00577AB5" w:rsidRDefault="00577AB5">
            <w:pPr>
              <w:pStyle w:val="ConsPlusNormal"/>
              <w:jc w:val="center"/>
            </w:pPr>
            <w:r>
              <w:t>510.</w:t>
            </w:r>
          </w:p>
        </w:tc>
        <w:tc>
          <w:tcPr>
            <w:tcW w:w="3118" w:type="dxa"/>
          </w:tcPr>
          <w:p w:rsidR="00577AB5" w:rsidRDefault="00577AB5">
            <w:pPr>
              <w:pStyle w:val="ConsPlusNormal"/>
            </w:pPr>
            <w:r>
              <w:t>г. Оренбург, ул. Туркестанская, д. 15а</w:t>
            </w:r>
          </w:p>
        </w:tc>
        <w:tc>
          <w:tcPr>
            <w:tcW w:w="1474" w:type="dxa"/>
          </w:tcPr>
          <w:p w:rsidR="00577AB5" w:rsidRDefault="00577AB5">
            <w:pPr>
              <w:pStyle w:val="ConsPlusNormal"/>
              <w:jc w:val="center"/>
            </w:pPr>
            <w:r>
              <w:t>7512,60</w:t>
            </w:r>
          </w:p>
        </w:tc>
        <w:tc>
          <w:tcPr>
            <w:tcW w:w="2551" w:type="dxa"/>
          </w:tcPr>
          <w:p w:rsidR="00577AB5" w:rsidRDefault="00577AB5">
            <w:pPr>
              <w:pStyle w:val="ConsPlusNormal"/>
              <w:jc w:val="center"/>
            </w:pPr>
            <w:r>
              <w:t>246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12954877,47</w:t>
            </w:r>
          </w:p>
        </w:tc>
      </w:tr>
      <w:tr w:rsidR="00577AB5">
        <w:tc>
          <w:tcPr>
            <w:tcW w:w="794" w:type="dxa"/>
          </w:tcPr>
          <w:p w:rsidR="00577AB5" w:rsidRDefault="00577AB5">
            <w:pPr>
              <w:pStyle w:val="ConsPlusNormal"/>
              <w:jc w:val="center"/>
            </w:pPr>
            <w:r>
              <w:t>511.</w:t>
            </w:r>
          </w:p>
        </w:tc>
        <w:tc>
          <w:tcPr>
            <w:tcW w:w="3118" w:type="dxa"/>
          </w:tcPr>
          <w:p w:rsidR="00577AB5" w:rsidRDefault="00577AB5">
            <w:pPr>
              <w:pStyle w:val="ConsPlusNormal"/>
            </w:pPr>
            <w:r>
              <w:t>г. Оренбург, ул. Туркестанская, д. 17</w:t>
            </w:r>
          </w:p>
        </w:tc>
        <w:tc>
          <w:tcPr>
            <w:tcW w:w="1474" w:type="dxa"/>
          </w:tcPr>
          <w:p w:rsidR="00577AB5" w:rsidRDefault="00577AB5">
            <w:pPr>
              <w:pStyle w:val="ConsPlusNormal"/>
              <w:jc w:val="center"/>
            </w:pPr>
            <w:r>
              <w:t>6047,80</w:t>
            </w:r>
          </w:p>
        </w:tc>
        <w:tc>
          <w:tcPr>
            <w:tcW w:w="2551" w:type="dxa"/>
          </w:tcPr>
          <w:p w:rsidR="00577AB5" w:rsidRDefault="00577AB5">
            <w:pPr>
              <w:pStyle w:val="ConsPlusNormal"/>
              <w:jc w:val="center"/>
            </w:pPr>
            <w:r>
              <w:t>174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7120030,28</w:t>
            </w:r>
          </w:p>
        </w:tc>
      </w:tr>
      <w:tr w:rsidR="00577AB5">
        <w:tc>
          <w:tcPr>
            <w:tcW w:w="794" w:type="dxa"/>
          </w:tcPr>
          <w:p w:rsidR="00577AB5" w:rsidRDefault="00577AB5">
            <w:pPr>
              <w:pStyle w:val="ConsPlusNormal"/>
              <w:jc w:val="center"/>
            </w:pPr>
            <w:r>
              <w:t>512.</w:t>
            </w:r>
          </w:p>
        </w:tc>
        <w:tc>
          <w:tcPr>
            <w:tcW w:w="3118" w:type="dxa"/>
          </w:tcPr>
          <w:p w:rsidR="00577AB5" w:rsidRDefault="00577AB5">
            <w:pPr>
              <w:pStyle w:val="ConsPlusNormal"/>
            </w:pPr>
            <w:r>
              <w:t>г. Оренбург, ул. Туркестанская, д. 19</w:t>
            </w:r>
          </w:p>
        </w:tc>
        <w:tc>
          <w:tcPr>
            <w:tcW w:w="1474" w:type="dxa"/>
          </w:tcPr>
          <w:p w:rsidR="00577AB5" w:rsidRDefault="00577AB5">
            <w:pPr>
              <w:pStyle w:val="ConsPlusNormal"/>
              <w:jc w:val="center"/>
            </w:pPr>
            <w:r>
              <w:t>5687,70</w:t>
            </w:r>
          </w:p>
        </w:tc>
        <w:tc>
          <w:tcPr>
            <w:tcW w:w="2551" w:type="dxa"/>
          </w:tcPr>
          <w:p w:rsidR="00577AB5" w:rsidRDefault="00577AB5">
            <w:pPr>
              <w:pStyle w:val="ConsPlusNormal"/>
              <w:jc w:val="center"/>
            </w:pPr>
            <w:r>
              <w:t>180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9280904,89</w:t>
            </w:r>
          </w:p>
        </w:tc>
      </w:tr>
      <w:tr w:rsidR="00577AB5">
        <w:tc>
          <w:tcPr>
            <w:tcW w:w="794" w:type="dxa"/>
          </w:tcPr>
          <w:p w:rsidR="00577AB5" w:rsidRDefault="00577AB5">
            <w:pPr>
              <w:pStyle w:val="ConsPlusNormal"/>
              <w:jc w:val="center"/>
            </w:pPr>
            <w:r>
              <w:t>513.</w:t>
            </w:r>
          </w:p>
        </w:tc>
        <w:tc>
          <w:tcPr>
            <w:tcW w:w="3118" w:type="dxa"/>
          </w:tcPr>
          <w:p w:rsidR="00577AB5" w:rsidRDefault="00577AB5">
            <w:pPr>
              <w:pStyle w:val="ConsPlusNormal"/>
            </w:pPr>
            <w:r>
              <w:t>г. Оренбург, ул. Туркестанская, д. 21</w:t>
            </w:r>
          </w:p>
        </w:tc>
        <w:tc>
          <w:tcPr>
            <w:tcW w:w="1474" w:type="dxa"/>
          </w:tcPr>
          <w:p w:rsidR="00577AB5" w:rsidRDefault="00577AB5">
            <w:pPr>
              <w:pStyle w:val="ConsPlusNormal"/>
              <w:jc w:val="center"/>
            </w:pPr>
            <w:r>
              <w:t>5674,70</w:t>
            </w:r>
          </w:p>
        </w:tc>
        <w:tc>
          <w:tcPr>
            <w:tcW w:w="2551" w:type="dxa"/>
          </w:tcPr>
          <w:p w:rsidR="00577AB5" w:rsidRDefault="00577AB5">
            <w:pPr>
              <w:pStyle w:val="ConsPlusNormal"/>
              <w:jc w:val="center"/>
            </w:pPr>
            <w:r>
              <w:t>185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2373231,48</w:t>
            </w:r>
          </w:p>
        </w:tc>
      </w:tr>
      <w:tr w:rsidR="00577AB5">
        <w:tc>
          <w:tcPr>
            <w:tcW w:w="794" w:type="dxa"/>
          </w:tcPr>
          <w:p w:rsidR="00577AB5" w:rsidRDefault="00577AB5">
            <w:pPr>
              <w:pStyle w:val="ConsPlusNormal"/>
              <w:jc w:val="center"/>
            </w:pPr>
            <w:r>
              <w:t>514.</w:t>
            </w:r>
          </w:p>
        </w:tc>
        <w:tc>
          <w:tcPr>
            <w:tcW w:w="3118" w:type="dxa"/>
          </w:tcPr>
          <w:p w:rsidR="00577AB5" w:rsidRDefault="00577AB5">
            <w:pPr>
              <w:pStyle w:val="ConsPlusNormal"/>
            </w:pPr>
            <w:r>
              <w:t>г. Оренбург, ул. Туркестанская, д. 25/1</w:t>
            </w:r>
          </w:p>
        </w:tc>
        <w:tc>
          <w:tcPr>
            <w:tcW w:w="1474" w:type="dxa"/>
          </w:tcPr>
          <w:p w:rsidR="00577AB5" w:rsidRDefault="00577AB5">
            <w:pPr>
              <w:pStyle w:val="ConsPlusNormal"/>
              <w:jc w:val="center"/>
            </w:pPr>
            <w:r>
              <w:t>5084,40</w:t>
            </w:r>
          </w:p>
        </w:tc>
        <w:tc>
          <w:tcPr>
            <w:tcW w:w="2551" w:type="dxa"/>
          </w:tcPr>
          <w:p w:rsidR="00577AB5" w:rsidRDefault="00577AB5">
            <w:pPr>
              <w:pStyle w:val="ConsPlusNormal"/>
              <w:jc w:val="center"/>
            </w:pPr>
            <w:r>
              <w:t>134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5008042,68</w:t>
            </w:r>
          </w:p>
        </w:tc>
      </w:tr>
      <w:tr w:rsidR="00577AB5">
        <w:tc>
          <w:tcPr>
            <w:tcW w:w="794" w:type="dxa"/>
          </w:tcPr>
          <w:p w:rsidR="00577AB5" w:rsidRDefault="00577AB5">
            <w:pPr>
              <w:pStyle w:val="ConsPlusNormal"/>
              <w:jc w:val="center"/>
            </w:pPr>
            <w:r>
              <w:t>515.</w:t>
            </w:r>
          </w:p>
        </w:tc>
        <w:tc>
          <w:tcPr>
            <w:tcW w:w="3118" w:type="dxa"/>
          </w:tcPr>
          <w:p w:rsidR="00577AB5" w:rsidRDefault="00577AB5">
            <w:pPr>
              <w:pStyle w:val="ConsPlusNormal"/>
            </w:pPr>
            <w:r>
              <w:t>г. Оренбург, ул. Туркестанская, д. 27</w:t>
            </w:r>
          </w:p>
        </w:tc>
        <w:tc>
          <w:tcPr>
            <w:tcW w:w="1474" w:type="dxa"/>
          </w:tcPr>
          <w:p w:rsidR="00577AB5" w:rsidRDefault="00577AB5">
            <w:pPr>
              <w:pStyle w:val="ConsPlusNormal"/>
              <w:jc w:val="center"/>
            </w:pPr>
            <w:r>
              <w:t>12706,20</w:t>
            </w:r>
          </w:p>
        </w:tc>
        <w:tc>
          <w:tcPr>
            <w:tcW w:w="2551" w:type="dxa"/>
          </w:tcPr>
          <w:p w:rsidR="00577AB5" w:rsidRDefault="00577AB5">
            <w:pPr>
              <w:pStyle w:val="ConsPlusNormal"/>
              <w:jc w:val="center"/>
            </w:pPr>
            <w:r>
              <w:t>376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3467508,06</w:t>
            </w:r>
          </w:p>
        </w:tc>
      </w:tr>
      <w:tr w:rsidR="00577AB5">
        <w:tc>
          <w:tcPr>
            <w:tcW w:w="794" w:type="dxa"/>
          </w:tcPr>
          <w:p w:rsidR="00577AB5" w:rsidRDefault="00577AB5">
            <w:pPr>
              <w:pStyle w:val="ConsPlusNormal"/>
              <w:jc w:val="center"/>
            </w:pPr>
            <w:r>
              <w:t>516.</w:t>
            </w:r>
          </w:p>
        </w:tc>
        <w:tc>
          <w:tcPr>
            <w:tcW w:w="3118" w:type="dxa"/>
          </w:tcPr>
          <w:p w:rsidR="00577AB5" w:rsidRDefault="00577AB5">
            <w:pPr>
              <w:pStyle w:val="ConsPlusNormal"/>
            </w:pPr>
            <w:r>
              <w:t>г. Оренбург, ул. Туркестанская, д. 29</w:t>
            </w:r>
          </w:p>
        </w:tc>
        <w:tc>
          <w:tcPr>
            <w:tcW w:w="1474" w:type="dxa"/>
          </w:tcPr>
          <w:p w:rsidR="00577AB5" w:rsidRDefault="00577AB5">
            <w:pPr>
              <w:pStyle w:val="ConsPlusNormal"/>
              <w:jc w:val="center"/>
            </w:pPr>
            <w:r>
              <w:t>6293,70</w:t>
            </w:r>
          </w:p>
        </w:tc>
        <w:tc>
          <w:tcPr>
            <w:tcW w:w="2551" w:type="dxa"/>
          </w:tcPr>
          <w:p w:rsidR="00577AB5" w:rsidRDefault="00577AB5">
            <w:pPr>
              <w:pStyle w:val="ConsPlusNormal"/>
              <w:jc w:val="center"/>
            </w:pPr>
            <w:r>
              <w:t>198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10372888,24</w:t>
            </w:r>
          </w:p>
        </w:tc>
      </w:tr>
      <w:tr w:rsidR="00577AB5">
        <w:tc>
          <w:tcPr>
            <w:tcW w:w="794" w:type="dxa"/>
          </w:tcPr>
          <w:p w:rsidR="00577AB5" w:rsidRDefault="00577AB5">
            <w:pPr>
              <w:pStyle w:val="ConsPlusNormal"/>
              <w:jc w:val="center"/>
            </w:pPr>
            <w:r>
              <w:t>517.</w:t>
            </w:r>
          </w:p>
        </w:tc>
        <w:tc>
          <w:tcPr>
            <w:tcW w:w="3118" w:type="dxa"/>
          </w:tcPr>
          <w:p w:rsidR="00577AB5" w:rsidRDefault="00577AB5">
            <w:pPr>
              <w:pStyle w:val="ConsPlusNormal"/>
            </w:pPr>
            <w:r>
              <w:t>г. Оренбург, ул. Туркестанская, д. 33</w:t>
            </w:r>
          </w:p>
        </w:tc>
        <w:tc>
          <w:tcPr>
            <w:tcW w:w="1474" w:type="dxa"/>
          </w:tcPr>
          <w:p w:rsidR="00577AB5" w:rsidRDefault="00577AB5">
            <w:pPr>
              <w:pStyle w:val="ConsPlusNormal"/>
              <w:jc w:val="center"/>
            </w:pPr>
            <w:r>
              <w:t>2608,30</w:t>
            </w:r>
          </w:p>
        </w:tc>
        <w:tc>
          <w:tcPr>
            <w:tcW w:w="2551" w:type="dxa"/>
          </w:tcPr>
          <w:p w:rsidR="00577AB5" w:rsidRDefault="00577AB5">
            <w:pPr>
              <w:pStyle w:val="ConsPlusNormal"/>
              <w:jc w:val="center"/>
            </w:pPr>
            <w:r>
              <w:t>101</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3674628,12</w:t>
            </w:r>
          </w:p>
        </w:tc>
      </w:tr>
      <w:tr w:rsidR="00577AB5">
        <w:tc>
          <w:tcPr>
            <w:tcW w:w="794" w:type="dxa"/>
          </w:tcPr>
          <w:p w:rsidR="00577AB5" w:rsidRDefault="00577AB5">
            <w:pPr>
              <w:pStyle w:val="ConsPlusNormal"/>
              <w:jc w:val="center"/>
            </w:pPr>
            <w:r>
              <w:t>518.</w:t>
            </w:r>
          </w:p>
        </w:tc>
        <w:tc>
          <w:tcPr>
            <w:tcW w:w="3118" w:type="dxa"/>
          </w:tcPr>
          <w:p w:rsidR="00577AB5" w:rsidRDefault="00577AB5">
            <w:pPr>
              <w:pStyle w:val="ConsPlusNormal"/>
            </w:pPr>
            <w:r>
              <w:t>г. Оренбург, ул. Туркестанская, д. 37/1</w:t>
            </w:r>
          </w:p>
        </w:tc>
        <w:tc>
          <w:tcPr>
            <w:tcW w:w="1474" w:type="dxa"/>
          </w:tcPr>
          <w:p w:rsidR="00577AB5" w:rsidRDefault="00577AB5">
            <w:pPr>
              <w:pStyle w:val="ConsPlusNormal"/>
              <w:jc w:val="center"/>
            </w:pPr>
            <w:r>
              <w:t>4933,60</w:t>
            </w:r>
          </w:p>
        </w:tc>
        <w:tc>
          <w:tcPr>
            <w:tcW w:w="2551" w:type="dxa"/>
          </w:tcPr>
          <w:p w:rsidR="00577AB5" w:rsidRDefault="00577AB5">
            <w:pPr>
              <w:pStyle w:val="ConsPlusNormal"/>
              <w:jc w:val="center"/>
            </w:pPr>
            <w:r>
              <w:t>141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5037466,36</w:t>
            </w:r>
          </w:p>
        </w:tc>
      </w:tr>
      <w:tr w:rsidR="00577AB5">
        <w:tc>
          <w:tcPr>
            <w:tcW w:w="794" w:type="dxa"/>
          </w:tcPr>
          <w:p w:rsidR="00577AB5" w:rsidRDefault="00577AB5">
            <w:pPr>
              <w:pStyle w:val="ConsPlusNormal"/>
              <w:jc w:val="center"/>
            </w:pPr>
            <w:r>
              <w:lastRenderedPageBreak/>
              <w:t>519.</w:t>
            </w:r>
          </w:p>
        </w:tc>
        <w:tc>
          <w:tcPr>
            <w:tcW w:w="3118" w:type="dxa"/>
          </w:tcPr>
          <w:p w:rsidR="00577AB5" w:rsidRDefault="00577AB5">
            <w:pPr>
              <w:pStyle w:val="ConsPlusNormal"/>
            </w:pPr>
            <w:r>
              <w:t>г. Оренбург, ул. Туркестанская, д. 47</w:t>
            </w:r>
          </w:p>
        </w:tc>
        <w:tc>
          <w:tcPr>
            <w:tcW w:w="1474" w:type="dxa"/>
          </w:tcPr>
          <w:p w:rsidR="00577AB5" w:rsidRDefault="00577AB5">
            <w:pPr>
              <w:pStyle w:val="ConsPlusNormal"/>
              <w:jc w:val="center"/>
            </w:pPr>
            <w:r>
              <w:t>3525,50</w:t>
            </w:r>
          </w:p>
        </w:tc>
        <w:tc>
          <w:tcPr>
            <w:tcW w:w="2551" w:type="dxa"/>
          </w:tcPr>
          <w:p w:rsidR="00577AB5" w:rsidRDefault="00577AB5">
            <w:pPr>
              <w:pStyle w:val="ConsPlusNormal"/>
              <w:jc w:val="center"/>
            </w:pPr>
            <w:r>
              <w:t>138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1836990,82</w:t>
            </w:r>
          </w:p>
        </w:tc>
      </w:tr>
      <w:tr w:rsidR="00577AB5">
        <w:tc>
          <w:tcPr>
            <w:tcW w:w="794" w:type="dxa"/>
          </w:tcPr>
          <w:p w:rsidR="00577AB5" w:rsidRDefault="00577AB5">
            <w:pPr>
              <w:pStyle w:val="ConsPlusNormal"/>
              <w:jc w:val="center"/>
            </w:pPr>
            <w:r>
              <w:t>520.</w:t>
            </w:r>
          </w:p>
        </w:tc>
        <w:tc>
          <w:tcPr>
            <w:tcW w:w="3118" w:type="dxa"/>
          </w:tcPr>
          <w:p w:rsidR="00577AB5" w:rsidRDefault="00577AB5">
            <w:pPr>
              <w:pStyle w:val="ConsPlusNormal"/>
            </w:pPr>
            <w:r>
              <w:t>г. Оренбург, ул. Туркестанская, д. 49</w:t>
            </w:r>
          </w:p>
        </w:tc>
        <w:tc>
          <w:tcPr>
            <w:tcW w:w="1474" w:type="dxa"/>
          </w:tcPr>
          <w:p w:rsidR="00577AB5" w:rsidRDefault="00577AB5">
            <w:pPr>
              <w:pStyle w:val="ConsPlusNormal"/>
              <w:jc w:val="center"/>
            </w:pPr>
            <w:r>
              <w:t>3616,80</w:t>
            </w:r>
          </w:p>
        </w:tc>
        <w:tc>
          <w:tcPr>
            <w:tcW w:w="2551" w:type="dxa"/>
          </w:tcPr>
          <w:p w:rsidR="00577AB5" w:rsidRDefault="00577AB5">
            <w:pPr>
              <w:pStyle w:val="ConsPlusNormal"/>
              <w:jc w:val="center"/>
            </w:pPr>
            <w:r>
              <w:t>118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2522639,42</w:t>
            </w:r>
          </w:p>
        </w:tc>
      </w:tr>
      <w:tr w:rsidR="00577AB5">
        <w:tc>
          <w:tcPr>
            <w:tcW w:w="794" w:type="dxa"/>
          </w:tcPr>
          <w:p w:rsidR="00577AB5" w:rsidRDefault="00577AB5">
            <w:pPr>
              <w:pStyle w:val="ConsPlusNormal"/>
              <w:jc w:val="center"/>
            </w:pPr>
            <w:r>
              <w:t>521.</w:t>
            </w:r>
          </w:p>
        </w:tc>
        <w:tc>
          <w:tcPr>
            <w:tcW w:w="3118" w:type="dxa"/>
          </w:tcPr>
          <w:p w:rsidR="00577AB5" w:rsidRDefault="00577AB5">
            <w:pPr>
              <w:pStyle w:val="ConsPlusNormal"/>
            </w:pPr>
            <w:r>
              <w:t>г. Оренбург, ул. Туркестанская, д. 4а</w:t>
            </w:r>
          </w:p>
        </w:tc>
        <w:tc>
          <w:tcPr>
            <w:tcW w:w="1474" w:type="dxa"/>
          </w:tcPr>
          <w:p w:rsidR="00577AB5" w:rsidRDefault="00577AB5">
            <w:pPr>
              <w:pStyle w:val="ConsPlusNormal"/>
              <w:jc w:val="center"/>
            </w:pPr>
            <w:r>
              <w:t>3852,70</w:t>
            </w:r>
          </w:p>
        </w:tc>
        <w:tc>
          <w:tcPr>
            <w:tcW w:w="2551" w:type="dxa"/>
          </w:tcPr>
          <w:p w:rsidR="00577AB5" w:rsidRDefault="00577AB5">
            <w:pPr>
              <w:pStyle w:val="ConsPlusNormal"/>
              <w:jc w:val="center"/>
            </w:pPr>
            <w:r>
              <w:t>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3848468,51</w:t>
            </w:r>
          </w:p>
        </w:tc>
      </w:tr>
      <w:tr w:rsidR="00577AB5">
        <w:tc>
          <w:tcPr>
            <w:tcW w:w="794" w:type="dxa"/>
          </w:tcPr>
          <w:p w:rsidR="00577AB5" w:rsidRDefault="00577AB5">
            <w:pPr>
              <w:pStyle w:val="ConsPlusNormal"/>
              <w:jc w:val="center"/>
            </w:pPr>
            <w:r>
              <w:t>522.</w:t>
            </w:r>
          </w:p>
        </w:tc>
        <w:tc>
          <w:tcPr>
            <w:tcW w:w="3118" w:type="dxa"/>
          </w:tcPr>
          <w:p w:rsidR="00577AB5" w:rsidRDefault="00577AB5">
            <w:pPr>
              <w:pStyle w:val="ConsPlusNormal"/>
            </w:pPr>
            <w:r>
              <w:t>г. Оренбург, ул. Туркестанская, д. 7</w:t>
            </w:r>
          </w:p>
        </w:tc>
        <w:tc>
          <w:tcPr>
            <w:tcW w:w="1474" w:type="dxa"/>
          </w:tcPr>
          <w:p w:rsidR="00577AB5" w:rsidRDefault="00577AB5">
            <w:pPr>
              <w:pStyle w:val="ConsPlusNormal"/>
              <w:jc w:val="center"/>
            </w:pPr>
            <w:r>
              <w:t>5684,50</w:t>
            </w:r>
          </w:p>
        </w:tc>
        <w:tc>
          <w:tcPr>
            <w:tcW w:w="2551" w:type="dxa"/>
          </w:tcPr>
          <w:p w:rsidR="00577AB5" w:rsidRDefault="00577AB5">
            <w:pPr>
              <w:pStyle w:val="ConsPlusNormal"/>
              <w:jc w:val="center"/>
            </w:pPr>
            <w:r>
              <w:t>182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7677508,17</w:t>
            </w:r>
          </w:p>
        </w:tc>
      </w:tr>
      <w:tr w:rsidR="00577AB5">
        <w:tc>
          <w:tcPr>
            <w:tcW w:w="794" w:type="dxa"/>
          </w:tcPr>
          <w:p w:rsidR="00577AB5" w:rsidRDefault="00577AB5">
            <w:pPr>
              <w:pStyle w:val="ConsPlusNormal"/>
              <w:jc w:val="center"/>
            </w:pPr>
            <w:r>
              <w:t>523.</w:t>
            </w:r>
          </w:p>
        </w:tc>
        <w:tc>
          <w:tcPr>
            <w:tcW w:w="3118" w:type="dxa"/>
          </w:tcPr>
          <w:p w:rsidR="00577AB5" w:rsidRDefault="00577AB5">
            <w:pPr>
              <w:pStyle w:val="ConsPlusNormal"/>
            </w:pPr>
            <w:r>
              <w:t>г. Оренбург, ул. Туркестанская, д. 8г</w:t>
            </w:r>
          </w:p>
        </w:tc>
        <w:tc>
          <w:tcPr>
            <w:tcW w:w="1474" w:type="dxa"/>
          </w:tcPr>
          <w:p w:rsidR="00577AB5" w:rsidRDefault="00577AB5">
            <w:pPr>
              <w:pStyle w:val="ConsPlusNormal"/>
              <w:jc w:val="center"/>
            </w:pPr>
            <w:r>
              <w:t>2351,00</w:t>
            </w:r>
          </w:p>
        </w:tc>
        <w:tc>
          <w:tcPr>
            <w:tcW w:w="2551" w:type="dxa"/>
          </w:tcPr>
          <w:p w:rsidR="00577AB5" w:rsidRDefault="00577AB5">
            <w:pPr>
              <w:pStyle w:val="ConsPlusNormal"/>
              <w:jc w:val="center"/>
            </w:pPr>
            <w:r>
              <w:t>77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3281128,20</w:t>
            </w:r>
          </w:p>
        </w:tc>
      </w:tr>
      <w:tr w:rsidR="00577AB5">
        <w:tc>
          <w:tcPr>
            <w:tcW w:w="794" w:type="dxa"/>
          </w:tcPr>
          <w:p w:rsidR="00577AB5" w:rsidRDefault="00577AB5">
            <w:pPr>
              <w:pStyle w:val="ConsPlusNormal"/>
              <w:jc w:val="center"/>
            </w:pPr>
            <w:r>
              <w:t>524.</w:t>
            </w:r>
          </w:p>
        </w:tc>
        <w:tc>
          <w:tcPr>
            <w:tcW w:w="3118" w:type="dxa"/>
          </w:tcPr>
          <w:p w:rsidR="00577AB5" w:rsidRDefault="00577AB5">
            <w:pPr>
              <w:pStyle w:val="ConsPlusNormal"/>
            </w:pPr>
            <w:r>
              <w:t>г. Оренбург, ул. Туркестанская, д. 9</w:t>
            </w:r>
          </w:p>
        </w:tc>
        <w:tc>
          <w:tcPr>
            <w:tcW w:w="1474" w:type="dxa"/>
          </w:tcPr>
          <w:p w:rsidR="00577AB5" w:rsidRDefault="00577AB5">
            <w:pPr>
              <w:pStyle w:val="ConsPlusNormal"/>
              <w:jc w:val="center"/>
            </w:pPr>
            <w:r>
              <w:t>5682,40</w:t>
            </w:r>
          </w:p>
        </w:tc>
        <w:tc>
          <w:tcPr>
            <w:tcW w:w="2551" w:type="dxa"/>
          </w:tcPr>
          <w:p w:rsidR="00577AB5" w:rsidRDefault="00577AB5">
            <w:pPr>
              <w:pStyle w:val="ConsPlusNormal"/>
              <w:jc w:val="center"/>
            </w:pPr>
            <w:r>
              <w:t>180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7682049,42</w:t>
            </w:r>
          </w:p>
        </w:tc>
      </w:tr>
      <w:tr w:rsidR="00577AB5">
        <w:tc>
          <w:tcPr>
            <w:tcW w:w="794" w:type="dxa"/>
          </w:tcPr>
          <w:p w:rsidR="00577AB5" w:rsidRDefault="00577AB5">
            <w:pPr>
              <w:pStyle w:val="ConsPlusNormal"/>
              <w:jc w:val="center"/>
            </w:pPr>
            <w:r>
              <w:t>525.</w:t>
            </w:r>
          </w:p>
        </w:tc>
        <w:tc>
          <w:tcPr>
            <w:tcW w:w="3118" w:type="dxa"/>
          </w:tcPr>
          <w:p w:rsidR="00577AB5" w:rsidRDefault="00577AB5">
            <w:pPr>
              <w:pStyle w:val="ConsPlusNormal"/>
            </w:pPr>
            <w:r>
              <w:t>г. Оренбург, ул. Харьковская, д. 2</w:t>
            </w:r>
          </w:p>
        </w:tc>
        <w:tc>
          <w:tcPr>
            <w:tcW w:w="1474" w:type="dxa"/>
          </w:tcPr>
          <w:p w:rsidR="00577AB5" w:rsidRDefault="00577AB5">
            <w:pPr>
              <w:pStyle w:val="ConsPlusNormal"/>
              <w:jc w:val="center"/>
            </w:pPr>
            <w:r>
              <w:t>1360,40</w:t>
            </w:r>
          </w:p>
        </w:tc>
        <w:tc>
          <w:tcPr>
            <w:tcW w:w="2551" w:type="dxa"/>
          </w:tcPr>
          <w:p w:rsidR="00577AB5" w:rsidRDefault="00577AB5">
            <w:pPr>
              <w:pStyle w:val="ConsPlusNormal"/>
              <w:jc w:val="center"/>
            </w:pPr>
            <w:r>
              <w:t>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3839690,19</w:t>
            </w:r>
          </w:p>
        </w:tc>
      </w:tr>
      <w:tr w:rsidR="00577AB5">
        <w:tc>
          <w:tcPr>
            <w:tcW w:w="794" w:type="dxa"/>
          </w:tcPr>
          <w:p w:rsidR="00577AB5" w:rsidRDefault="00577AB5">
            <w:pPr>
              <w:pStyle w:val="ConsPlusNormal"/>
              <w:jc w:val="center"/>
            </w:pPr>
            <w:r>
              <w:t>526.</w:t>
            </w:r>
          </w:p>
        </w:tc>
        <w:tc>
          <w:tcPr>
            <w:tcW w:w="3118" w:type="dxa"/>
          </w:tcPr>
          <w:p w:rsidR="00577AB5" w:rsidRDefault="00577AB5">
            <w:pPr>
              <w:pStyle w:val="ConsPlusNormal"/>
            </w:pPr>
            <w:r>
              <w:t>г. Оренбург, ул. Химическая, д. 6/1</w:t>
            </w:r>
          </w:p>
        </w:tc>
        <w:tc>
          <w:tcPr>
            <w:tcW w:w="1474" w:type="dxa"/>
          </w:tcPr>
          <w:p w:rsidR="00577AB5" w:rsidRDefault="00577AB5">
            <w:pPr>
              <w:pStyle w:val="ConsPlusNormal"/>
              <w:jc w:val="center"/>
            </w:pPr>
            <w:r>
              <w:t>3741,80</w:t>
            </w:r>
          </w:p>
        </w:tc>
        <w:tc>
          <w:tcPr>
            <w:tcW w:w="2551" w:type="dxa"/>
          </w:tcPr>
          <w:p w:rsidR="00577AB5" w:rsidRDefault="00577AB5">
            <w:pPr>
              <w:pStyle w:val="ConsPlusNormal"/>
              <w:jc w:val="center"/>
            </w:pPr>
            <w:r>
              <w:t>128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3970645,52</w:t>
            </w:r>
          </w:p>
        </w:tc>
      </w:tr>
      <w:tr w:rsidR="00577AB5">
        <w:tc>
          <w:tcPr>
            <w:tcW w:w="794" w:type="dxa"/>
          </w:tcPr>
          <w:p w:rsidR="00577AB5" w:rsidRDefault="00577AB5">
            <w:pPr>
              <w:pStyle w:val="ConsPlusNormal"/>
              <w:jc w:val="center"/>
            </w:pPr>
            <w:r>
              <w:t>527.</w:t>
            </w:r>
          </w:p>
        </w:tc>
        <w:tc>
          <w:tcPr>
            <w:tcW w:w="3118" w:type="dxa"/>
          </w:tcPr>
          <w:p w:rsidR="00577AB5" w:rsidRDefault="00577AB5">
            <w:pPr>
              <w:pStyle w:val="ConsPlusNormal"/>
            </w:pPr>
            <w:r>
              <w:t>г. Оренбург, ул. Центральная, д. 11</w:t>
            </w:r>
          </w:p>
        </w:tc>
        <w:tc>
          <w:tcPr>
            <w:tcW w:w="1474" w:type="dxa"/>
          </w:tcPr>
          <w:p w:rsidR="00577AB5" w:rsidRDefault="00577AB5">
            <w:pPr>
              <w:pStyle w:val="ConsPlusNormal"/>
              <w:jc w:val="center"/>
            </w:pPr>
            <w:r>
              <w:t>4906,30</w:t>
            </w:r>
          </w:p>
        </w:tc>
        <w:tc>
          <w:tcPr>
            <w:tcW w:w="2551" w:type="dxa"/>
          </w:tcPr>
          <w:p w:rsidR="00577AB5" w:rsidRDefault="00577AB5">
            <w:pPr>
              <w:pStyle w:val="ConsPlusNormal"/>
              <w:jc w:val="center"/>
            </w:pPr>
            <w:r>
              <w:t>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5546630,99</w:t>
            </w:r>
          </w:p>
        </w:tc>
      </w:tr>
      <w:tr w:rsidR="00577AB5">
        <w:tc>
          <w:tcPr>
            <w:tcW w:w="794" w:type="dxa"/>
          </w:tcPr>
          <w:p w:rsidR="00577AB5" w:rsidRDefault="00577AB5">
            <w:pPr>
              <w:pStyle w:val="ConsPlusNormal"/>
              <w:jc w:val="center"/>
            </w:pPr>
            <w:r>
              <w:t>528.</w:t>
            </w:r>
          </w:p>
        </w:tc>
        <w:tc>
          <w:tcPr>
            <w:tcW w:w="3118" w:type="dxa"/>
          </w:tcPr>
          <w:p w:rsidR="00577AB5" w:rsidRDefault="00577AB5">
            <w:pPr>
              <w:pStyle w:val="ConsPlusNormal"/>
            </w:pPr>
            <w:r>
              <w:t>г. Оренбург, ул. Центральная, д. 16</w:t>
            </w:r>
          </w:p>
        </w:tc>
        <w:tc>
          <w:tcPr>
            <w:tcW w:w="1474" w:type="dxa"/>
          </w:tcPr>
          <w:p w:rsidR="00577AB5" w:rsidRDefault="00577AB5">
            <w:pPr>
              <w:pStyle w:val="ConsPlusNormal"/>
              <w:jc w:val="center"/>
            </w:pPr>
            <w:r>
              <w:t>5261,50</w:t>
            </w:r>
          </w:p>
        </w:tc>
        <w:tc>
          <w:tcPr>
            <w:tcW w:w="2551" w:type="dxa"/>
          </w:tcPr>
          <w:p w:rsidR="00577AB5" w:rsidRDefault="00577AB5">
            <w:pPr>
              <w:pStyle w:val="ConsPlusNormal"/>
              <w:jc w:val="center"/>
            </w:pPr>
            <w:r>
              <w:t>263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2929790,63</w:t>
            </w:r>
          </w:p>
        </w:tc>
      </w:tr>
      <w:tr w:rsidR="00577AB5">
        <w:tc>
          <w:tcPr>
            <w:tcW w:w="794" w:type="dxa"/>
          </w:tcPr>
          <w:p w:rsidR="00577AB5" w:rsidRDefault="00577AB5">
            <w:pPr>
              <w:pStyle w:val="ConsPlusNormal"/>
              <w:jc w:val="center"/>
            </w:pPr>
            <w:r>
              <w:t>529.</w:t>
            </w:r>
          </w:p>
        </w:tc>
        <w:tc>
          <w:tcPr>
            <w:tcW w:w="3118" w:type="dxa"/>
          </w:tcPr>
          <w:p w:rsidR="00577AB5" w:rsidRDefault="00577AB5">
            <w:pPr>
              <w:pStyle w:val="ConsPlusNormal"/>
            </w:pPr>
            <w:r>
              <w:t>г. Оренбург, ул. Центральная, д. 17/2</w:t>
            </w:r>
          </w:p>
        </w:tc>
        <w:tc>
          <w:tcPr>
            <w:tcW w:w="1474" w:type="dxa"/>
          </w:tcPr>
          <w:p w:rsidR="00577AB5" w:rsidRDefault="00577AB5">
            <w:pPr>
              <w:pStyle w:val="ConsPlusNormal"/>
              <w:jc w:val="center"/>
            </w:pPr>
            <w:r>
              <w:t>5295,40</w:t>
            </w:r>
          </w:p>
        </w:tc>
        <w:tc>
          <w:tcPr>
            <w:tcW w:w="2551" w:type="dxa"/>
          </w:tcPr>
          <w:p w:rsidR="00577AB5" w:rsidRDefault="00577AB5">
            <w:pPr>
              <w:pStyle w:val="ConsPlusNormal"/>
              <w:jc w:val="center"/>
            </w:pPr>
            <w:r>
              <w:t>203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4477953,24</w:t>
            </w:r>
          </w:p>
        </w:tc>
      </w:tr>
      <w:tr w:rsidR="00577AB5">
        <w:tc>
          <w:tcPr>
            <w:tcW w:w="794" w:type="dxa"/>
          </w:tcPr>
          <w:p w:rsidR="00577AB5" w:rsidRDefault="00577AB5">
            <w:pPr>
              <w:pStyle w:val="ConsPlusNormal"/>
              <w:jc w:val="center"/>
            </w:pPr>
            <w:r>
              <w:t>530.</w:t>
            </w:r>
          </w:p>
        </w:tc>
        <w:tc>
          <w:tcPr>
            <w:tcW w:w="3118" w:type="dxa"/>
          </w:tcPr>
          <w:p w:rsidR="00577AB5" w:rsidRDefault="00577AB5">
            <w:pPr>
              <w:pStyle w:val="ConsPlusNormal"/>
            </w:pPr>
            <w:r>
              <w:t>г. Оренбург, ул. Центральная, д. 19</w:t>
            </w:r>
          </w:p>
        </w:tc>
        <w:tc>
          <w:tcPr>
            <w:tcW w:w="1474" w:type="dxa"/>
          </w:tcPr>
          <w:p w:rsidR="00577AB5" w:rsidRDefault="00577AB5">
            <w:pPr>
              <w:pStyle w:val="ConsPlusNormal"/>
              <w:jc w:val="center"/>
            </w:pPr>
            <w:r>
              <w:t>7115,50</w:t>
            </w:r>
          </w:p>
        </w:tc>
        <w:tc>
          <w:tcPr>
            <w:tcW w:w="2551" w:type="dxa"/>
          </w:tcPr>
          <w:p w:rsidR="00577AB5" w:rsidRDefault="00577AB5">
            <w:pPr>
              <w:pStyle w:val="ConsPlusNormal"/>
              <w:jc w:val="center"/>
            </w:pPr>
            <w:r>
              <w:t>224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2108887,05</w:t>
            </w:r>
          </w:p>
        </w:tc>
      </w:tr>
      <w:tr w:rsidR="00577AB5">
        <w:tc>
          <w:tcPr>
            <w:tcW w:w="794" w:type="dxa"/>
          </w:tcPr>
          <w:p w:rsidR="00577AB5" w:rsidRDefault="00577AB5">
            <w:pPr>
              <w:pStyle w:val="ConsPlusNormal"/>
              <w:jc w:val="center"/>
            </w:pPr>
            <w:r>
              <w:lastRenderedPageBreak/>
              <w:t>531.</w:t>
            </w:r>
          </w:p>
        </w:tc>
        <w:tc>
          <w:tcPr>
            <w:tcW w:w="3118" w:type="dxa"/>
          </w:tcPr>
          <w:p w:rsidR="00577AB5" w:rsidRDefault="00577AB5">
            <w:pPr>
              <w:pStyle w:val="ConsPlusNormal"/>
            </w:pPr>
            <w:r>
              <w:t>г. Оренбург, ул. Чичерина, д. 5а</w:t>
            </w:r>
          </w:p>
        </w:tc>
        <w:tc>
          <w:tcPr>
            <w:tcW w:w="1474" w:type="dxa"/>
          </w:tcPr>
          <w:p w:rsidR="00577AB5" w:rsidRDefault="00577AB5">
            <w:pPr>
              <w:pStyle w:val="ConsPlusNormal"/>
              <w:jc w:val="center"/>
            </w:pPr>
            <w:r>
              <w:t>1604,40</w:t>
            </w:r>
          </w:p>
        </w:tc>
        <w:tc>
          <w:tcPr>
            <w:tcW w:w="2551" w:type="dxa"/>
          </w:tcPr>
          <w:p w:rsidR="00577AB5" w:rsidRDefault="00577AB5">
            <w:pPr>
              <w:pStyle w:val="ConsPlusNormal"/>
              <w:jc w:val="center"/>
            </w:pPr>
            <w:r>
              <w:t>57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3710545,19</w:t>
            </w:r>
          </w:p>
        </w:tc>
      </w:tr>
      <w:tr w:rsidR="00577AB5">
        <w:tc>
          <w:tcPr>
            <w:tcW w:w="794" w:type="dxa"/>
          </w:tcPr>
          <w:p w:rsidR="00577AB5" w:rsidRDefault="00577AB5">
            <w:pPr>
              <w:pStyle w:val="ConsPlusNormal"/>
              <w:jc w:val="center"/>
            </w:pPr>
            <w:r>
              <w:t>532.</w:t>
            </w:r>
          </w:p>
        </w:tc>
        <w:tc>
          <w:tcPr>
            <w:tcW w:w="3118" w:type="dxa"/>
          </w:tcPr>
          <w:p w:rsidR="00577AB5" w:rsidRDefault="00577AB5">
            <w:pPr>
              <w:pStyle w:val="ConsPlusNormal"/>
            </w:pPr>
            <w:r>
              <w:t>г. Оренбург, ул. Чкалова, д. 15</w:t>
            </w:r>
          </w:p>
        </w:tc>
        <w:tc>
          <w:tcPr>
            <w:tcW w:w="1474" w:type="dxa"/>
          </w:tcPr>
          <w:p w:rsidR="00577AB5" w:rsidRDefault="00577AB5">
            <w:pPr>
              <w:pStyle w:val="ConsPlusNormal"/>
              <w:jc w:val="center"/>
            </w:pPr>
            <w:r>
              <w:t>10341,10</w:t>
            </w:r>
          </w:p>
        </w:tc>
        <w:tc>
          <w:tcPr>
            <w:tcW w:w="2551" w:type="dxa"/>
          </w:tcPr>
          <w:p w:rsidR="00577AB5" w:rsidRDefault="00577AB5">
            <w:pPr>
              <w:pStyle w:val="ConsPlusNormal"/>
              <w:jc w:val="center"/>
            </w:pPr>
            <w:r>
              <w:t>357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7320036,74</w:t>
            </w:r>
          </w:p>
        </w:tc>
      </w:tr>
      <w:tr w:rsidR="00577AB5">
        <w:tc>
          <w:tcPr>
            <w:tcW w:w="794" w:type="dxa"/>
          </w:tcPr>
          <w:p w:rsidR="00577AB5" w:rsidRDefault="00577AB5">
            <w:pPr>
              <w:pStyle w:val="ConsPlusNormal"/>
              <w:jc w:val="center"/>
            </w:pPr>
            <w:r>
              <w:t>533.</w:t>
            </w:r>
          </w:p>
        </w:tc>
        <w:tc>
          <w:tcPr>
            <w:tcW w:w="3118" w:type="dxa"/>
          </w:tcPr>
          <w:p w:rsidR="00577AB5" w:rsidRDefault="00577AB5">
            <w:pPr>
              <w:pStyle w:val="ConsPlusNormal"/>
            </w:pPr>
            <w:r>
              <w:t>г. Оренбург, ул. Чкалова, д. 16/1</w:t>
            </w:r>
          </w:p>
        </w:tc>
        <w:tc>
          <w:tcPr>
            <w:tcW w:w="1474" w:type="dxa"/>
          </w:tcPr>
          <w:p w:rsidR="00577AB5" w:rsidRDefault="00577AB5">
            <w:pPr>
              <w:pStyle w:val="ConsPlusNormal"/>
              <w:jc w:val="center"/>
            </w:pPr>
            <w:r>
              <w:t>12871,40</w:t>
            </w:r>
          </w:p>
        </w:tc>
        <w:tc>
          <w:tcPr>
            <w:tcW w:w="2551" w:type="dxa"/>
          </w:tcPr>
          <w:p w:rsidR="00577AB5" w:rsidRDefault="00577AB5">
            <w:pPr>
              <w:pStyle w:val="ConsPlusNormal"/>
              <w:jc w:val="center"/>
            </w:pPr>
            <w:r>
              <w:t>433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14322311,03</w:t>
            </w:r>
          </w:p>
        </w:tc>
      </w:tr>
      <w:tr w:rsidR="00577AB5">
        <w:tc>
          <w:tcPr>
            <w:tcW w:w="794" w:type="dxa"/>
          </w:tcPr>
          <w:p w:rsidR="00577AB5" w:rsidRDefault="00577AB5">
            <w:pPr>
              <w:pStyle w:val="ConsPlusNormal"/>
              <w:jc w:val="center"/>
            </w:pPr>
            <w:r>
              <w:t>534.</w:t>
            </w:r>
          </w:p>
        </w:tc>
        <w:tc>
          <w:tcPr>
            <w:tcW w:w="3118" w:type="dxa"/>
          </w:tcPr>
          <w:p w:rsidR="00577AB5" w:rsidRDefault="00577AB5">
            <w:pPr>
              <w:pStyle w:val="ConsPlusNormal"/>
            </w:pPr>
            <w:r>
              <w:t>г. Оренбург, ул. Чкалова, д. 21</w:t>
            </w:r>
          </w:p>
        </w:tc>
        <w:tc>
          <w:tcPr>
            <w:tcW w:w="1474" w:type="dxa"/>
          </w:tcPr>
          <w:p w:rsidR="00577AB5" w:rsidRDefault="00577AB5">
            <w:pPr>
              <w:pStyle w:val="ConsPlusNormal"/>
              <w:jc w:val="center"/>
            </w:pPr>
            <w:r>
              <w:t>8800,50</w:t>
            </w:r>
          </w:p>
        </w:tc>
        <w:tc>
          <w:tcPr>
            <w:tcW w:w="2551" w:type="dxa"/>
          </w:tcPr>
          <w:p w:rsidR="00577AB5" w:rsidRDefault="00577AB5">
            <w:pPr>
              <w:pStyle w:val="ConsPlusNormal"/>
              <w:jc w:val="center"/>
            </w:pPr>
            <w:r>
              <w:t>239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4143503,17</w:t>
            </w:r>
          </w:p>
        </w:tc>
      </w:tr>
      <w:tr w:rsidR="00577AB5">
        <w:tc>
          <w:tcPr>
            <w:tcW w:w="794" w:type="dxa"/>
          </w:tcPr>
          <w:p w:rsidR="00577AB5" w:rsidRDefault="00577AB5">
            <w:pPr>
              <w:pStyle w:val="ConsPlusNormal"/>
              <w:jc w:val="center"/>
            </w:pPr>
            <w:r>
              <w:t>535.</w:t>
            </w:r>
          </w:p>
        </w:tc>
        <w:tc>
          <w:tcPr>
            <w:tcW w:w="3118" w:type="dxa"/>
          </w:tcPr>
          <w:p w:rsidR="00577AB5" w:rsidRDefault="00577AB5">
            <w:pPr>
              <w:pStyle w:val="ConsPlusNormal"/>
            </w:pPr>
            <w:r>
              <w:t>г. Оренбург, ул. Чкалова, д. 28</w:t>
            </w:r>
          </w:p>
        </w:tc>
        <w:tc>
          <w:tcPr>
            <w:tcW w:w="1474" w:type="dxa"/>
          </w:tcPr>
          <w:p w:rsidR="00577AB5" w:rsidRDefault="00577AB5">
            <w:pPr>
              <w:pStyle w:val="ConsPlusNormal"/>
              <w:jc w:val="center"/>
            </w:pPr>
            <w:r>
              <w:t>15616,60</w:t>
            </w:r>
          </w:p>
        </w:tc>
        <w:tc>
          <w:tcPr>
            <w:tcW w:w="2551" w:type="dxa"/>
          </w:tcPr>
          <w:p w:rsidR="00577AB5" w:rsidRDefault="00577AB5">
            <w:pPr>
              <w:pStyle w:val="ConsPlusNormal"/>
              <w:jc w:val="center"/>
            </w:pPr>
            <w:r>
              <w:t>509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6443803,01</w:t>
            </w:r>
          </w:p>
        </w:tc>
      </w:tr>
      <w:tr w:rsidR="00577AB5">
        <w:tc>
          <w:tcPr>
            <w:tcW w:w="794" w:type="dxa"/>
          </w:tcPr>
          <w:p w:rsidR="00577AB5" w:rsidRDefault="00577AB5">
            <w:pPr>
              <w:pStyle w:val="ConsPlusNormal"/>
              <w:jc w:val="center"/>
            </w:pPr>
            <w:r>
              <w:t>536.</w:t>
            </w:r>
          </w:p>
        </w:tc>
        <w:tc>
          <w:tcPr>
            <w:tcW w:w="3118" w:type="dxa"/>
          </w:tcPr>
          <w:p w:rsidR="00577AB5" w:rsidRDefault="00577AB5">
            <w:pPr>
              <w:pStyle w:val="ConsPlusNormal"/>
            </w:pPr>
            <w:r>
              <w:t>г. Оренбург, ул. Чкалова, д. 3/2</w:t>
            </w:r>
          </w:p>
        </w:tc>
        <w:tc>
          <w:tcPr>
            <w:tcW w:w="1474" w:type="dxa"/>
          </w:tcPr>
          <w:p w:rsidR="00577AB5" w:rsidRDefault="00577AB5">
            <w:pPr>
              <w:pStyle w:val="ConsPlusNormal"/>
              <w:jc w:val="center"/>
            </w:pPr>
            <w:r>
              <w:t>5897,50</w:t>
            </w:r>
          </w:p>
        </w:tc>
        <w:tc>
          <w:tcPr>
            <w:tcW w:w="2551" w:type="dxa"/>
          </w:tcPr>
          <w:p w:rsidR="00577AB5" w:rsidRDefault="00577AB5">
            <w:pPr>
              <w:pStyle w:val="ConsPlusNormal"/>
              <w:jc w:val="center"/>
            </w:pPr>
            <w:r>
              <w:t>163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3763657,58</w:t>
            </w:r>
          </w:p>
        </w:tc>
      </w:tr>
      <w:tr w:rsidR="00577AB5">
        <w:tc>
          <w:tcPr>
            <w:tcW w:w="794" w:type="dxa"/>
          </w:tcPr>
          <w:p w:rsidR="00577AB5" w:rsidRDefault="00577AB5">
            <w:pPr>
              <w:pStyle w:val="ConsPlusNormal"/>
              <w:jc w:val="center"/>
            </w:pPr>
            <w:r>
              <w:t>537.</w:t>
            </w:r>
          </w:p>
        </w:tc>
        <w:tc>
          <w:tcPr>
            <w:tcW w:w="3118" w:type="dxa"/>
          </w:tcPr>
          <w:p w:rsidR="00577AB5" w:rsidRDefault="00577AB5">
            <w:pPr>
              <w:pStyle w:val="ConsPlusNormal"/>
            </w:pPr>
            <w:r>
              <w:t>г. Оренбург, ул. Чкалова, д. 31</w:t>
            </w:r>
          </w:p>
        </w:tc>
        <w:tc>
          <w:tcPr>
            <w:tcW w:w="1474" w:type="dxa"/>
          </w:tcPr>
          <w:p w:rsidR="00577AB5" w:rsidRDefault="00577AB5">
            <w:pPr>
              <w:pStyle w:val="ConsPlusNormal"/>
              <w:jc w:val="center"/>
            </w:pPr>
            <w:r>
              <w:t>8725,90</w:t>
            </w:r>
          </w:p>
        </w:tc>
        <w:tc>
          <w:tcPr>
            <w:tcW w:w="2551" w:type="dxa"/>
          </w:tcPr>
          <w:p w:rsidR="00577AB5" w:rsidRDefault="00577AB5">
            <w:pPr>
              <w:pStyle w:val="ConsPlusNormal"/>
              <w:jc w:val="center"/>
            </w:pPr>
            <w:r>
              <w:t>255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5818154,65</w:t>
            </w:r>
          </w:p>
        </w:tc>
      </w:tr>
      <w:tr w:rsidR="00577AB5">
        <w:tc>
          <w:tcPr>
            <w:tcW w:w="794" w:type="dxa"/>
          </w:tcPr>
          <w:p w:rsidR="00577AB5" w:rsidRDefault="00577AB5">
            <w:pPr>
              <w:pStyle w:val="ConsPlusNormal"/>
              <w:jc w:val="center"/>
            </w:pPr>
            <w:r>
              <w:t>538.</w:t>
            </w:r>
          </w:p>
        </w:tc>
        <w:tc>
          <w:tcPr>
            <w:tcW w:w="3118" w:type="dxa"/>
          </w:tcPr>
          <w:p w:rsidR="00577AB5" w:rsidRDefault="00577AB5">
            <w:pPr>
              <w:pStyle w:val="ConsPlusNormal"/>
            </w:pPr>
            <w:r>
              <w:t>г. Оренбург, ул. Чкалова, д. 33</w:t>
            </w:r>
          </w:p>
        </w:tc>
        <w:tc>
          <w:tcPr>
            <w:tcW w:w="1474" w:type="dxa"/>
          </w:tcPr>
          <w:p w:rsidR="00577AB5" w:rsidRDefault="00577AB5">
            <w:pPr>
              <w:pStyle w:val="ConsPlusNormal"/>
              <w:jc w:val="center"/>
            </w:pPr>
            <w:r>
              <w:t>14350,70</w:t>
            </w:r>
          </w:p>
        </w:tc>
        <w:tc>
          <w:tcPr>
            <w:tcW w:w="2551" w:type="dxa"/>
          </w:tcPr>
          <w:p w:rsidR="00577AB5" w:rsidRDefault="00577AB5">
            <w:pPr>
              <w:pStyle w:val="ConsPlusNormal"/>
              <w:jc w:val="center"/>
            </w:pPr>
            <w:r>
              <w:t>439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11860983,80</w:t>
            </w:r>
          </w:p>
        </w:tc>
      </w:tr>
      <w:tr w:rsidR="00577AB5">
        <w:tc>
          <w:tcPr>
            <w:tcW w:w="794" w:type="dxa"/>
          </w:tcPr>
          <w:p w:rsidR="00577AB5" w:rsidRDefault="00577AB5">
            <w:pPr>
              <w:pStyle w:val="ConsPlusNormal"/>
              <w:jc w:val="center"/>
            </w:pPr>
            <w:r>
              <w:t>539.</w:t>
            </w:r>
          </w:p>
        </w:tc>
        <w:tc>
          <w:tcPr>
            <w:tcW w:w="3118" w:type="dxa"/>
          </w:tcPr>
          <w:p w:rsidR="00577AB5" w:rsidRDefault="00577AB5">
            <w:pPr>
              <w:pStyle w:val="ConsPlusNormal"/>
            </w:pPr>
            <w:r>
              <w:t>г. Оренбург, ул. Чкалова, д. 35</w:t>
            </w:r>
          </w:p>
        </w:tc>
        <w:tc>
          <w:tcPr>
            <w:tcW w:w="1474" w:type="dxa"/>
          </w:tcPr>
          <w:p w:rsidR="00577AB5" w:rsidRDefault="00577AB5">
            <w:pPr>
              <w:pStyle w:val="ConsPlusNormal"/>
              <w:jc w:val="center"/>
            </w:pPr>
            <w:r>
              <w:t>8867,70</w:t>
            </w:r>
          </w:p>
        </w:tc>
        <w:tc>
          <w:tcPr>
            <w:tcW w:w="2551" w:type="dxa"/>
          </w:tcPr>
          <w:p w:rsidR="00577AB5" w:rsidRDefault="00577AB5">
            <w:pPr>
              <w:pStyle w:val="ConsPlusNormal"/>
              <w:jc w:val="center"/>
            </w:pPr>
            <w:r>
              <w:t>272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3876933,70</w:t>
            </w:r>
          </w:p>
        </w:tc>
      </w:tr>
      <w:tr w:rsidR="00577AB5">
        <w:tc>
          <w:tcPr>
            <w:tcW w:w="794" w:type="dxa"/>
          </w:tcPr>
          <w:p w:rsidR="00577AB5" w:rsidRDefault="00577AB5">
            <w:pPr>
              <w:pStyle w:val="ConsPlusNormal"/>
              <w:jc w:val="center"/>
            </w:pPr>
            <w:r>
              <w:t>540.</w:t>
            </w:r>
          </w:p>
        </w:tc>
        <w:tc>
          <w:tcPr>
            <w:tcW w:w="3118" w:type="dxa"/>
          </w:tcPr>
          <w:p w:rsidR="00577AB5" w:rsidRDefault="00577AB5">
            <w:pPr>
              <w:pStyle w:val="ConsPlusNormal"/>
            </w:pPr>
            <w:r>
              <w:t>г. Оренбург, ул. Чкалова, д. 37</w:t>
            </w:r>
          </w:p>
        </w:tc>
        <w:tc>
          <w:tcPr>
            <w:tcW w:w="1474" w:type="dxa"/>
          </w:tcPr>
          <w:p w:rsidR="00577AB5" w:rsidRDefault="00577AB5">
            <w:pPr>
              <w:pStyle w:val="ConsPlusNormal"/>
              <w:jc w:val="center"/>
            </w:pPr>
            <w:r>
              <w:t>13830,50</w:t>
            </w:r>
          </w:p>
        </w:tc>
        <w:tc>
          <w:tcPr>
            <w:tcW w:w="2551" w:type="dxa"/>
          </w:tcPr>
          <w:p w:rsidR="00577AB5" w:rsidRDefault="00577AB5">
            <w:pPr>
              <w:pStyle w:val="ConsPlusNormal"/>
              <w:jc w:val="center"/>
            </w:pPr>
            <w:r>
              <w:t>440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498458,32</w:t>
            </w:r>
          </w:p>
        </w:tc>
      </w:tr>
      <w:tr w:rsidR="00577AB5">
        <w:tc>
          <w:tcPr>
            <w:tcW w:w="794" w:type="dxa"/>
          </w:tcPr>
          <w:p w:rsidR="00577AB5" w:rsidRDefault="00577AB5">
            <w:pPr>
              <w:pStyle w:val="ConsPlusNormal"/>
              <w:jc w:val="center"/>
            </w:pPr>
            <w:r>
              <w:t>541.</w:t>
            </w:r>
          </w:p>
        </w:tc>
        <w:tc>
          <w:tcPr>
            <w:tcW w:w="3118" w:type="dxa"/>
          </w:tcPr>
          <w:p w:rsidR="00577AB5" w:rsidRDefault="00577AB5">
            <w:pPr>
              <w:pStyle w:val="ConsPlusNormal"/>
            </w:pPr>
            <w:r>
              <w:t>г. Оренбург, ул. Чкалова, д. 41</w:t>
            </w:r>
          </w:p>
        </w:tc>
        <w:tc>
          <w:tcPr>
            <w:tcW w:w="1474" w:type="dxa"/>
          </w:tcPr>
          <w:p w:rsidR="00577AB5" w:rsidRDefault="00577AB5">
            <w:pPr>
              <w:pStyle w:val="ConsPlusNormal"/>
              <w:jc w:val="center"/>
            </w:pPr>
            <w:r>
              <w:t>14460,40</w:t>
            </w:r>
          </w:p>
        </w:tc>
        <w:tc>
          <w:tcPr>
            <w:tcW w:w="2551" w:type="dxa"/>
          </w:tcPr>
          <w:p w:rsidR="00577AB5" w:rsidRDefault="00577AB5">
            <w:pPr>
              <w:pStyle w:val="ConsPlusNormal"/>
              <w:jc w:val="center"/>
            </w:pPr>
            <w:r>
              <w:t>466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13800976,63</w:t>
            </w:r>
          </w:p>
        </w:tc>
      </w:tr>
      <w:tr w:rsidR="00577AB5">
        <w:tc>
          <w:tcPr>
            <w:tcW w:w="794" w:type="dxa"/>
          </w:tcPr>
          <w:p w:rsidR="00577AB5" w:rsidRDefault="00577AB5">
            <w:pPr>
              <w:pStyle w:val="ConsPlusNormal"/>
              <w:jc w:val="center"/>
            </w:pPr>
            <w:r>
              <w:t>542.</w:t>
            </w:r>
          </w:p>
        </w:tc>
        <w:tc>
          <w:tcPr>
            <w:tcW w:w="3118" w:type="dxa"/>
          </w:tcPr>
          <w:p w:rsidR="00577AB5" w:rsidRDefault="00577AB5">
            <w:pPr>
              <w:pStyle w:val="ConsPlusNormal"/>
            </w:pPr>
            <w:r>
              <w:t>г. Оренбург, ул. Чкалова, д. 57/1</w:t>
            </w:r>
          </w:p>
        </w:tc>
        <w:tc>
          <w:tcPr>
            <w:tcW w:w="1474" w:type="dxa"/>
          </w:tcPr>
          <w:p w:rsidR="00577AB5" w:rsidRDefault="00577AB5">
            <w:pPr>
              <w:pStyle w:val="ConsPlusNormal"/>
              <w:jc w:val="center"/>
            </w:pPr>
            <w:r>
              <w:t>18257,50</w:t>
            </w:r>
          </w:p>
        </w:tc>
        <w:tc>
          <w:tcPr>
            <w:tcW w:w="2551" w:type="dxa"/>
          </w:tcPr>
          <w:p w:rsidR="00577AB5" w:rsidRDefault="00577AB5">
            <w:pPr>
              <w:pStyle w:val="ConsPlusNormal"/>
              <w:jc w:val="center"/>
            </w:pPr>
            <w:r>
              <w:t>412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21191997,39</w:t>
            </w:r>
          </w:p>
        </w:tc>
      </w:tr>
      <w:tr w:rsidR="00577AB5">
        <w:tc>
          <w:tcPr>
            <w:tcW w:w="794" w:type="dxa"/>
          </w:tcPr>
          <w:p w:rsidR="00577AB5" w:rsidRDefault="00577AB5">
            <w:pPr>
              <w:pStyle w:val="ConsPlusNormal"/>
              <w:jc w:val="center"/>
            </w:pPr>
            <w:r>
              <w:t>543.</w:t>
            </w:r>
          </w:p>
        </w:tc>
        <w:tc>
          <w:tcPr>
            <w:tcW w:w="3118" w:type="dxa"/>
          </w:tcPr>
          <w:p w:rsidR="00577AB5" w:rsidRDefault="00577AB5">
            <w:pPr>
              <w:pStyle w:val="ConsPlusNormal"/>
            </w:pPr>
            <w:r>
              <w:t>г. Оренбург, ул. Чкалова, д. 6</w:t>
            </w:r>
          </w:p>
        </w:tc>
        <w:tc>
          <w:tcPr>
            <w:tcW w:w="1474" w:type="dxa"/>
          </w:tcPr>
          <w:p w:rsidR="00577AB5" w:rsidRDefault="00577AB5">
            <w:pPr>
              <w:pStyle w:val="ConsPlusNormal"/>
              <w:jc w:val="center"/>
            </w:pPr>
            <w:r>
              <w:t>16113,30</w:t>
            </w:r>
          </w:p>
        </w:tc>
        <w:tc>
          <w:tcPr>
            <w:tcW w:w="2551" w:type="dxa"/>
          </w:tcPr>
          <w:p w:rsidR="00577AB5" w:rsidRDefault="00577AB5">
            <w:pPr>
              <w:pStyle w:val="ConsPlusNormal"/>
              <w:jc w:val="center"/>
            </w:pPr>
            <w:r>
              <w:t>475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6360770,54</w:t>
            </w:r>
          </w:p>
        </w:tc>
      </w:tr>
      <w:tr w:rsidR="00577AB5">
        <w:tc>
          <w:tcPr>
            <w:tcW w:w="794" w:type="dxa"/>
          </w:tcPr>
          <w:p w:rsidR="00577AB5" w:rsidRDefault="00577AB5">
            <w:pPr>
              <w:pStyle w:val="ConsPlusNormal"/>
              <w:jc w:val="center"/>
            </w:pPr>
            <w:r>
              <w:t>544.</w:t>
            </w:r>
          </w:p>
        </w:tc>
        <w:tc>
          <w:tcPr>
            <w:tcW w:w="3118" w:type="dxa"/>
          </w:tcPr>
          <w:p w:rsidR="00577AB5" w:rsidRDefault="00577AB5">
            <w:pPr>
              <w:pStyle w:val="ConsPlusNormal"/>
            </w:pPr>
            <w:r>
              <w:t>г. Оренбург, ул. Чкалова, д. 70</w:t>
            </w:r>
          </w:p>
        </w:tc>
        <w:tc>
          <w:tcPr>
            <w:tcW w:w="1474" w:type="dxa"/>
          </w:tcPr>
          <w:p w:rsidR="00577AB5" w:rsidRDefault="00577AB5">
            <w:pPr>
              <w:pStyle w:val="ConsPlusNormal"/>
              <w:jc w:val="center"/>
            </w:pPr>
            <w:r>
              <w:t>33604,90</w:t>
            </w:r>
          </w:p>
        </w:tc>
        <w:tc>
          <w:tcPr>
            <w:tcW w:w="2551" w:type="dxa"/>
          </w:tcPr>
          <w:p w:rsidR="00577AB5" w:rsidRDefault="00577AB5">
            <w:pPr>
              <w:pStyle w:val="ConsPlusNormal"/>
              <w:jc w:val="center"/>
            </w:pPr>
            <w:r>
              <w:t>773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10864621,73</w:t>
            </w:r>
          </w:p>
        </w:tc>
      </w:tr>
      <w:tr w:rsidR="00577AB5">
        <w:tc>
          <w:tcPr>
            <w:tcW w:w="794" w:type="dxa"/>
          </w:tcPr>
          <w:p w:rsidR="00577AB5" w:rsidRDefault="00577AB5">
            <w:pPr>
              <w:pStyle w:val="ConsPlusNormal"/>
              <w:jc w:val="center"/>
            </w:pPr>
            <w:r>
              <w:t>545.</w:t>
            </w:r>
          </w:p>
        </w:tc>
        <w:tc>
          <w:tcPr>
            <w:tcW w:w="3118" w:type="dxa"/>
          </w:tcPr>
          <w:p w:rsidR="00577AB5" w:rsidRDefault="00577AB5">
            <w:pPr>
              <w:pStyle w:val="ConsPlusNormal"/>
            </w:pPr>
            <w:r>
              <w:t>г. Оренбург, ул. Шевченко, д. 12</w:t>
            </w:r>
          </w:p>
        </w:tc>
        <w:tc>
          <w:tcPr>
            <w:tcW w:w="1474" w:type="dxa"/>
          </w:tcPr>
          <w:p w:rsidR="00577AB5" w:rsidRDefault="00577AB5">
            <w:pPr>
              <w:pStyle w:val="ConsPlusNormal"/>
              <w:jc w:val="center"/>
            </w:pPr>
            <w:r>
              <w:t>3985,30</w:t>
            </w:r>
          </w:p>
        </w:tc>
        <w:tc>
          <w:tcPr>
            <w:tcW w:w="2551" w:type="dxa"/>
          </w:tcPr>
          <w:p w:rsidR="00577AB5" w:rsidRDefault="00577AB5">
            <w:pPr>
              <w:pStyle w:val="ConsPlusNormal"/>
              <w:jc w:val="center"/>
            </w:pPr>
            <w:r>
              <w:t>145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6671140,91</w:t>
            </w:r>
          </w:p>
        </w:tc>
      </w:tr>
      <w:tr w:rsidR="00577AB5">
        <w:tc>
          <w:tcPr>
            <w:tcW w:w="794" w:type="dxa"/>
          </w:tcPr>
          <w:p w:rsidR="00577AB5" w:rsidRDefault="00577AB5">
            <w:pPr>
              <w:pStyle w:val="ConsPlusNormal"/>
              <w:jc w:val="center"/>
            </w:pPr>
            <w:r>
              <w:t>546.</w:t>
            </w:r>
          </w:p>
        </w:tc>
        <w:tc>
          <w:tcPr>
            <w:tcW w:w="3118" w:type="dxa"/>
          </w:tcPr>
          <w:p w:rsidR="00577AB5" w:rsidRDefault="00577AB5">
            <w:pPr>
              <w:pStyle w:val="ConsPlusNormal"/>
            </w:pPr>
            <w:r>
              <w:t>г. Оренбург, ул. Шевченко, д. 16</w:t>
            </w:r>
          </w:p>
        </w:tc>
        <w:tc>
          <w:tcPr>
            <w:tcW w:w="1474" w:type="dxa"/>
          </w:tcPr>
          <w:p w:rsidR="00577AB5" w:rsidRDefault="00577AB5">
            <w:pPr>
              <w:pStyle w:val="ConsPlusNormal"/>
              <w:jc w:val="center"/>
            </w:pPr>
            <w:r>
              <w:t>3158,20</w:t>
            </w:r>
          </w:p>
        </w:tc>
        <w:tc>
          <w:tcPr>
            <w:tcW w:w="2551" w:type="dxa"/>
          </w:tcPr>
          <w:p w:rsidR="00577AB5" w:rsidRDefault="00577AB5">
            <w:pPr>
              <w:pStyle w:val="ConsPlusNormal"/>
              <w:jc w:val="center"/>
            </w:pPr>
            <w:r>
              <w:t>54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5773658,79</w:t>
            </w:r>
          </w:p>
        </w:tc>
      </w:tr>
      <w:tr w:rsidR="00577AB5">
        <w:tc>
          <w:tcPr>
            <w:tcW w:w="794" w:type="dxa"/>
          </w:tcPr>
          <w:p w:rsidR="00577AB5" w:rsidRDefault="00577AB5">
            <w:pPr>
              <w:pStyle w:val="ConsPlusNormal"/>
              <w:jc w:val="center"/>
            </w:pPr>
            <w:r>
              <w:t>547.</w:t>
            </w:r>
          </w:p>
        </w:tc>
        <w:tc>
          <w:tcPr>
            <w:tcW w:w="3118" w:type="dxa"/>
          </w:tcPr>
          <w:p w:rsidR="00577AB5" w:rsidRDefault="00577AB5">
            <w:pPr>
              <w:pStyle w:val="ConsPlusNormal"/>
            </w:pPr>
            <w:r>
              <w:t xml:space="preserve">г. Оренбург, ул. Юных </w:t>
            </w:r>
            <w:r>
              <w:lastRenderedPageBreak/>
              <w:t>Ленинцев, д. 16</w:t>
            </w:r>
          </w:p>
        </w:tc>
        <w:tc>
          <w:tcPr>
            <w:tcW w:w="1474" w:type="dxa"/>
          </w:tcPr>
          <w:p w:rsidR="00577AB5" w:rsidRDefault="00577AB5">
            <w:pPr>
              <w:pStyle w:val="ConsPlusNormal"/>
              <w:jc w:val="center"/>
            </w:pPr>
            <w:r>
              <w:lastRenderedPageBreak/>
              <w:t>6860,60</w:t>
            </w:r>
          </w:p>
        </w:tc>
        <w:tc>
          <w:tcPr>
            <w:tcW w:w="2551" w:type="dxa"/>
          </w:tcPr>
          <w:p w:rsidR="00577AB5" w:rsidRDefault="00577AB5">
            <w:pPr>
              <w:pStyle w:val="ConsPlusNormal"/>
              <w:jc w:val="center"/>
            </w:pPr>
            <w:r>
              <w:t>184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6994342,92</w:t>
            </w:r>
          </w:p>
        </w:tc>
      </w:tr>
      <w:tr w:rsidR="00577AB5">
        <w:tc>
          <w:tcPr>
            <w:tcW w:w="794" w:type="dxa"/>
          </w:tcPr>
          <w:p w:rsidR="00577AB5" w:rsidRDefault="00577AB5">
            <w:pPr>
              <w:pStyle w:val="ConsPlusNormal"/>
              <w:jc w:val="center"/>
            </w:pPr>
            <w:r>
              <w:lastRenderedPageBreak/>
              <w:t>548.</w:t>
            </w:r>
          </w:p>
        </w:tc>
        <w:tc>
          <w:tcPr>
            <w:tcW w:w="3118" w:type="dxa"/>
          </w:tcPr>
          <w:p w:rsidR="00577AB5" w:rsidRDefault="00577AB5">
            <w:pPr>
              <w:pStyle w:val="ConsPlusNormal"/>
            </w:pPr>
            <w:r>
              <w:t>г. Оренбург, ул. Юных Ленинцев, д. 6</w:t>
            </w:r>
          </w:p>
        </w:tc>
        <w:tc>
          <w:tcPr>
            <w:tcW w:w="1474" w:type="dxa"/>
          </w:tcPr>
          <w:p w:rsidR="00577AB5" w:rsidRDefault="00577AB5">
            <w:pPr>
              <w:pStyle w:val="ConsPlusNormal"/>
              <w:jc w:val="center"/>
            </w:pPr>
            <w:r>
              <w:t>4283,70</w:t>
            </w:r>
          </w:p>
        </w:tc>
        <w:tc>
          <w:tcPr>
            <w:tcW w:w="2551" w:type="dxa"/>
          </w:tcPr>
          <w:p w:rsidR="00577AB5" w:rsidRDefault="00577AB5">
            <w:pPr>
              <w:pStyle w:val="ConsPlusNormal"/>
              <w:jc w:val="center"/>
            </w:pPr>
            <w:r>
              <w:t>117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4420846,36</w:t>
            </w:r>
          </w:p>
        </w:tc>
      </w:tr>
      <w:tr w:rsidR="00577AB5">
        <w:tc>
          <w:tcPr>
            <w:tcW w:w="794" w:type="dxa"/>
          </w:tcPr>
          <w:p w:rsidR="00577AB5" w:rsidRDefault="00577AB5">
            <w:pPr>
              <w:pStyle w:val="ConsPlusNormal"/>
              <w:jc w:val="center"/>
            </w:pPr>
            <w:r>
              <w:t>549.</w:t>
            </w:r>
          </w:p>
        </w:tc>
        <w:tc>
          <w:tcPr>
            <w:tcW w:w="3118" w:type="dxa"/>
          </w:tcPr>
          <w:p w:rsidR="00577AB5" w:rsidRDefault="00577AB5">
            <w:pPr>
              <w:pStyle w:val="ConsPlusNormal"/>
            </w:pPr>
            <w:r>
              <w:t>г. Оренбург, ул. Юркина, д. 3</w:t>
            </w:r>
          </w:p>
        </w:tc>
        <w:tc>
          <w:tcPr>
            <w:tcW w:w="1474" w:type="dxa"/>
          </w:tcPr>
          <w:p w:rsidR="00577AB5" w:rsidRDefault="00577AB5">
            <w:pPr>
              <w:pStyle w:val="ConsPlusNormal"/>
              <w:jc w:val="center"/>
            </w:pPr>
            <w:r>
              <w:t>1423,00</w:t>
            </w:r>
          </w:p>
        </w:tc>
        <w:tc>
          <w:tcPr>
            <w:tcW w:w="2551" w:type="dxa"/>
          </w:tcPr>
          <w:p w:rsidR="00577AB5" w:rsidRDefault="00577AB5">
            <w:pPr>
              <w:pStyle w:val="ConsPlusNormal"/>
              <w:jc w:val="center"/>
            </w:pPr>
            <w:r>
              <w:t>49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2561592,61</w:t>
            </w:r>
          </w:p>
        </w:tc>
      </w:tr>
      <w:tr w:rsidR="00577AB5">
        <w:tc>
          <w:tcPr>
            <w:tcW w:w="794" w:type="dxa"/>
          </w:tcPr>
          <w:p w:rsidR="00577AB5" w:rsidRDefault="00577AB5">
            <w:pPr>
              <w:pStyle w:val="ConsPlusNormal"/>
              <w:jc w:val="center"/>
            </w:pPr>
            <w:r>
              <w:t>550.</w:t>
            </w:r>
          </w:p>
        </w:tc>
        <w:tc>
          <w:tcPr>
            <w:tcW w:w="3118" w:type="dxa"/>
          </w:tcPr>
          <w:p w:rsidR="00577AB5" w:rsidRDefault="00577AB5">
            <w:pPr>
              <w:pStyle w:val="ConsPlusNormal"/>
            </w:pPr>
            <w:r>
              <w:t>г. Оренбург, ул. Юркина, д. 5</w:t>
            </w:r>
          </w:p>
        </w:tc>
        <w:tc>
          <w:tcPr>
            <w:tcW w:w="1474" w:type="dxa"/>
          </w:tcPr>
          <w:p w:rsidR="00577AB5" w:rsidRDefault="00577AB5">
            <w:pPr>
              <w:pStyle w:val="ConsPlusNormal"/>
              <w:jc w:val="center"/>
            </w:pPr>
            <w:r>
              <w:t>1291,60</w:t>
            </w:r>
          </w:p>
        </w:tc>
        <w:tc>
          <w:tcPr>
            <w:tcW w:w="2551" w:type="dxa"/>
          </w:tcPr>
          <w:p w:rsidR="00577AB5" w:rsidRDefault="00577AB5">
            <w:pPr>
              <w:pStyle w:val="ConsPlusNormal"/>
              <w:jc w:val="center"/>
            </w:pPr>
            <w:r>
              <w:t>49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337433,19</w:t>
            </w:r>
          </w:p>
        </w:tc>
      </w:tr>
      <w:tr w:rsidR="00577AB5">
        <w:tc>
          <w:tcPr>
            <w:tcW w:w="794" w:type="dxa"/>
          </w:tcPr>
          <w:p w:rsidR="00577AB5" w:rsidRDefault="00577AB5">
            <w:pPr>
              <w:pStyle w:val="ConsPlusNormal"/>
              <w:jc w:val="center"/>
            </w:pPr>
            <w:r>
              <w:t>551.</w:t>
            </w:r>
          </w:p>
        </w:tc>
        <w:tc>
          <w:tcPr>
            <w:tcW w:w="3118" w:type="dxa"/>
          </w:tcPr>
          <w:p w:rsidR="00577AB5" w:rsidRDefault="00577AB5">
            <w:pPr>
              <w:pStyle w:val="ConsPlusNormal"/>
            </w:pPr>
            <w:r>
              <w:t>г. Оренбург, ул. Юркина, д. 76</w:t>
            </w:r>
          </w:p>
        </w:tc>
        <w:tc>
          <w:tcPr>
            <w:tcW w:w="1474" w:type="dxa"/>
          </w:tcPr>
          <w:p w:rsidR="00577AB5" w:rsidRDefault="00577AB5">
            <w:pPr>
              <w:pStyle w:val="ConsPlusNormal"/>
              <w:jc w:val="center"/>
            </w:pPr>
            <w:r>
              <w:t>3716,30</w:t>
            </w:r>
          </w:p>
        </w:tc>
        <w:tc>
          <w:tcPr>
            <w:tcW w:w="2551" w:type="dxa"/>
          </w:tcPr>
          <w:p w:rsidR="00577AB5" w:rsidRDefault="00577AB5">
            <w:pPr>
              <w:pStyle w:val="ConsPlusNormal"/>
              <w:jc w:val="center"/>
            </w:pPr>
            <w:r>
              <w:t>104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2351335,93</w:t>
            </w:r>
          </w:p>
        </w:tc>
      </w:tr>
      <w:tr w:rsidR="00577AB5">
        <w:tc>
          <w:tcPr>
            <w:tcW w:w="794" w:type="dxa"/>
          </w:tcPr>
          <w:p w:rsidR="00577AB5" w:rsidRDefault="00577AB5">
            <w:pPr>
              <w:pStyle w:val="ConsPlusNormal"/>
              <w:jc w:val="center"/>
            </w:pPr>
            <w:r>
              <w:t>552.</w:t>
            </w:r>
          </w:p>
        </w:tc>
        <w:tc>
          <w:tcPr>
            <w:tcW w:w="3118" w:type="dxa"/>
          </w:tcPr>
          <w:p w:rsidR="00577AB5" w:rsidRDefault="00577AB5">
            <w:pPr>
              <w:pStyle w:val="ConsPlusNormal"/>
            </w:pPr>
            <w:r>
              <w:t>г. Оренбург, ул. Юркина, д. 9</w:t>
            </w:r>
          </w:p>
        </w:tc>
        <w:tc>
          <w:tcPr>
            <w:tcW w:w="1474" w:type="dxa"/>
          </w:tcPr>
          <w:p w:rsidR="00577AB5" w:rsidRDefault="00577AB5">
            <w:pPr>
              <w:pStyle w:val="ConsPlusNormal"/>
              <w:jc w:val="center"/>
            </w:pPr>
            <w:r>
              <w:t>1278,10</w:t>
            </w:r>
          </w:p>
        </w:tc>
        <w:tc>
          <w:tcPr>
            <w:tcW w:w="2551" w:type="dxa"/>
          </w:tcPr>
          <w:p w:rsidR="00577AB5" w:rsidRDefault="00577AB5">
            <w:pPr>
              <w:pStyle w:val="ConsPlusNormal"/>
              <w:jc w:val="center"/>
            </w:pPr>
            <w:r>
              <w:t>39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1352185,90</w:t>
            </w:r>
          </w:p>
        </w:tc>
      </w:tr>
      <w:tr w:rsidR="00577AB5">
        <w:tc>
          <w:tcPr>
            <w:tcW w:w="794" w:type="dxa"/>
          </w:tcPr>
          <w:p w:rsidR="00577AB5" w:rsidRDefault="00577AB5">
            <w:pPr>
              <w:pStyle w:val="ConsPlusNormal"/>
              <w:jc w:val="center"/>
            </w:pPr>
            <w:r>
              <w:t>553.</w:t>
            </w:r>
          </w:p>
        </w:tc>
        <w:tc>
          <w:tcPr>
            <w:tcW w:w="3118" w:type="dxa"/>
          </w:tcPr>
          <w:p w:rsidR="00577AB5" w:rsidRDefault="00577AB5">
            <w:pPr>
              <w:pStyle w:val="ConsPlusNormal"/>
            </w:pPr>
            <w:r>
              <w:t>г. Оренбург, ул. Яицкая, д. 2</w:t>
            </w:r>
          </w:p>
        </w:tc>
        <w:tc>
          <w:tcPr>
            <w:tcW w:w="1474" w:type="dxa"/>
          </w:tcPr>
          <w:p w:rsidR="00577AB5" w:rsidRDefault="00577AB5">
            <w:pPr>
              <w:pStyle w:val="ConsPlusNormal"/>
              <w:jc w:val="center"/>
            </w:pPr>
            <w:r>
              <w:t>1062,90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948757,21</w:t>
            </w:r>
          </w:p>
        </w:tc>
      </w:tr>
      <w:tr w:rsidR="00577AB5">
        <w:tc>
          <w:tcPr>
            <w:tcW w:w="794" w:type="dxa"/>
          </w:tcPr>
          <w:p w:rsidR="00577AB5" w:rsidRDefault="00577AB5">
            <w:pPr>
              <w:pStyle w:val="ConsPlusNormal"/>
              <w:jc w:val="center"/>
            </w:pPr>
            <w:r>
              <w:t>554.</w:t>
            </w:r>
          </w:p>
        </w:tc>
        <w:tc>
          <w:tcPr>
            <w:tcW w:w="3118" w:type="dxa"/>
          </w:tcPr>
          <w:p w:rsidR="00577AB5" w:rsidRDefault="00577AB5">
            <w:pPr>
              <w:pStyle w:val="ConsPlusNormal"/>
            </w:pPr>
            <w:r>
              <w:t>г. Оренбург, ул. Яицкая, д. 35а</w:t>
            </w:r>
          </w:p>
        </w:tc>
        <w:tc>
          <w:tcPr>
            <w:tcW w:w="1474" w:type="dxa"/>
          </w:tcPr>
          <w:p w:rsidR="00577AB5" w:rsidRDefault="00577AB5">
            <w:pPr>
              <w:pStyle w:val="ConsPlusNormal"/>
              <w:jc w:val="center"/>
            </w:pPr>
            <w:r>
              <w:t>292,30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421095,85</w:t>
            </w:r>
          </w:p>
        </w:tc>
      </w:tr>
      <w:tr w:rsidR="00577AB5">
        <w:tc>
          <w:tcPr>
            <w:tcW w:w="794" w:type="dxa"/>
          </w:tcPr>
          <w:p w:rsidR="00577AB5" w:rsidRDefault="00577AB5">
            <w:pPr>
              <w:pStyle w:val="ConsPlusNormal"/>
              <w:jc w:val="center"/>
            </w:pPr>
            <w:r>
              <w:t>555.</w:t>
            </w:r>
          </w:p>
        </w:tc>
        <w:tc>
          <w:tcPr>
            <w:tcW w:w="3118" w:type="dxa"/>
          </w:tcPr>
          <w:p w:rsidR="00577AB5" w:rsidRDefault="00577AB5">
            <w:pPr>
              <w:pStyle w:val="ConsPlusNormal"/>
            </w:pPr>
            <w:r>
              <w:t>пос. Каргала, ул. Восточная, д. 11а</w:t>
            </w:r>
          </w:p>
        </w:tc>
        <w:tc>
          <w:tcPr>
            <w:tcW w:w="1474" w:type="dxa"/>
          </w:tcPr>
          <w:p w:rsidR="00577AB5" w:rsidRDefault="00577AB5">
            <w:pPr>
              <w:pStyle w:val="ConsPlusNormal"/>
              <w:jc w:val="center"/>
            </w:pPr>
            <w:r>
              <w:t>675,20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1150342,35</w:t>
            </w:r>
          </w:p>
        </w:tc>
      </w:tr>
      <w:tr w:rsidR="00577AB5">
        <w:tc>
          <w:tcPr>
            <w:tcW w:w="13606" w:type="dxa"/>
            <w:gridSpan w:val="7"/>
          </w:tcPr>
          <w:p w:rsidR="00577AB5" w:rsidRDefault="00577AB5">
            <w:pPr>
              <w:pStyle w:val="ConsPlusNormal"/>
              <w:jc w:val="center"/>
              <w:outlineLvl w:val="3"/>
            </w:pPr>
            <w:r>
              <w:t>13. Муниципальное образование город Орск</w:t>
            </w:r>
          </w:p>
        </w:tc>
      </w:tr>
      <w:tr w:rsidR="00577AB5">
        <w:tc>
          <w:tcPr>
            <w:tcW w:w="3912" w:type="dxa"/>
            <w:gridSpan w:val="2"/>
          </w:tcPr>
          <w:p w:rsidR="00577AB5" w:rsidRDefault="00577AB5">
            <w:pPr>
              <w:pStyle w:val="ConsPlusNormal"/>
            </w:pPr>
            <w:r>
              <w:t>Итого по муниципальному образованию город Орск</w:t>
            </w:r>
          </w:p>
        </w:tc>
        <w:tc>
          <w:tcPr>
            <w:tcW w:w="1474" w:type="dxa"/>
          </w:tcPr>
          <w:p w:rsidR="00577AB5" w:rsidRDefault="00577AB5">
            <w:pPr>
              <w:pStyle w:val="ConsPlusNormal"/>
              <w:jc w:val="center"/>
            </w:pPr>
            <w:r>
              <w:t>547379,65</w:t>
            </w:r>
          </w:p>
        </w:tc>
        <w:tc>
          <w:tcPr>
            <w:tcW w:w="2551" w:type="dxa"/>
          </w:tcPr>
          <w:p w:rsidR="00577AB5" w:rsidRDefault="00577AB5">
            <w:pPr>
              <w:pStyle w:val="ConsPlusNormal"/>
              <w:jc w:val="center"/>
            </w:pPr>
            <w:r>
              <w:t>18745</w:t>
            </w:r>
          </w:p>
        </w:tc>
        <w:tc>
          <w:tcPr>
            <w:tcW w:w="1984" w:type="dxa"/>
          </w:tcPr>
          <w:p w:rsidR="00577AB5" w:rsidRDefault="00577AB5">
            <w:pPr>
              <w:pStyle w:val="ConsPlusNormal"/>
              <w:jc w:val="center"/>
            </w:pPr>
            <w:r>
              <w:t>152</w:t>
            </w:r>
          </w:p>
        </w:tc>
        <w:tc>
          <w:tcPr>
            <w:tcW w:w="1701" w:type="dxa"/>
          </w:tcPr>
          <w:p w:rsidR="00577AB5" w:rsidRDefault="00577AB5">
            <w:pPr>
              <w:pStyle w:val="ConsPlusNormal"/>
              <w:jc w:val="center"/>
            </w:pPr>
            <w:r>
              <w:t>123</w:t>
            </w:r>
          </w:p>
        </w:tc>
        <w:tc>
          <w:tcPr>
            <w:tcW w:w="1984" w:type="dxa"/>
          </w:tcPr>
          <w:p w:rsidR="00577AB5" w:rsidRDefault="00577AB5">
            <w:pPr>
              <w:pStyle w:val="ConsPlusNormal"/>
              <w:jc w:val="center"/>
            </w:pPr>
            <w:r>
              <w:t>576521924,78</w:t>
            </w:r>
          </w:p>
        </w:tc>
      </w:tr>
      <w:tr w:rsidR="00577AB5">
        <w:tc>
          <w:tcPr>
            <w:tcW w:w="794" w:type="dxa"/>
          </w:tcPr>
          <w:p w:rsidR="00577AB5" w:rsidRDefault="00577AB5">
            <w:pPr>
              <w:pStyle w:val="ConsPlusNormal"/>
              <w:jc w:val="center"/>
            </w:pPr>
            <w:r>
              <w:t>556.</w:t>
            </w:r>
          </w:p>
        </w:tc>
        <w:tc>
          <w:tcPr>
            <w:tcW w:w="3118" w:type="dxa"/>
          </w:tcPr>
          <w:p w:rsidR="00577AB5" w:rsidRDefault="00577AB5">
            <w:pPr>
              <w:pStyle w:val="ConsPlusNormal"/>
            </w:pPr>
            <w:r>
              <w:t>г. Орск, пер. Заводской, д. 2</w:t>
            </w:r>
          </w:p>
        </w:tc>
        <w:tc>
          <w:tcPr>
            <w:tcW w:w="1474" w:type="dxa"/>
          </w:tcPr>
          <w:p w:rsidR="00577AB5" w:rsidRDefault="00577AB5">
            <w:pPr>
              <w:pStyle w:val="ConsPlusNormal"/>
              <w:jc w:val="center"/>
            </w:pPr>
            <w:r>
              <w:t>3010,40</w:t>
            </w:r>
          </w:p>
        </w:tc>
        <w:tc>
          <w:tcPr>
            <w:tcW w:w="2551" w:type="dxa"/>
          </w:tcPr>
          <w:p w:rsidR="00577AB5" w:rsidRDefault="00577AB5">
            <w:pPr>
              <w:pStyle w:val="ConsPlusNormal"/>
              <w:jc w:val="center"/>
            </w:pPr>
            <w:r>
              <w:t>117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1511109,27</w:t>
            </w:r>
          </w:p>
        </w:tc>
      </w:tr>
      <w:tr w:rsidR="00577AB5">
        <w:tc>
          <w:tcPr>
            <w:tcW w:w="794" w:type="dxa"/>
          </w:tcPr>
          <w:p w:rsidR="00577AB5" w:rsidRDefault="00577AB5">
            <w:pPr>
              <w:pStyle w:val="ConsPlusNormal"/>
              <w:jc w:val="center"/>
            </w:pPr>
            <w:r>
              <w:t>557.</w:t>
            </w:r>
          </w:p>
        </w:tc>
        <w:tc>
          <w:tcPr>
            <w:tcW w:w="3118" w:type="dxa"/>
          </w:tcPr>
          <w:p w:rsidR="00577AB5" w:rsidRDefault="00577AB5">
            <w:pPr>
              <w:pStyle w:val="ConsPlusNormal"/>
            </w:pPr>
            <w:r>
              <w:t>г. Орск, пер. Заводской, д. 2а</w:t>
            </w:r>
          </w:p>
        </w:tc>
        <w:tc>
          <w:tcPr>
            <w:tcW w:w="1474" w:type="dxa"/>
          </w:tcPr>
          <w:p w:rsidR="00577AB5" w:rsidRDefault="00577AB5">
            <w:pPr>
              <w:pStyle w:val="ConsPlusNormal"/>
              <w:jc w:val="center"/>
            </w:pPr>
            <w:r>
              <w:t>4812,60</w:t>
            </w:r>
          </w:p>
        </w:tc>
        <w:tc>
          <w:tcPr>
            <w:tcW w:w="2551" w:type="dxa"/>
          </w:tcPr>
          <w:p w:rsidR="00577AB5" w:rsidRDefault="00577AB5">
            <w:pPr>
              <w:pStyle w:val="ConsPlusNormal"/>
              <w:jc w:val="center"/>
            </w:pPr>
            <w:r>
              <w:t>230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2483130,87</w:t>
            </w:r>
          </w:p>
        </w:tc>
      </w:tr>
      <w:tr w:rsidR="00577AB5">
        <w:tc>
          <w:tcPr>
            <w:tcW w:w="794" w:type="dxa"/>
          </w:tcPr>
          <w:p w:rsidR="00577AB5" w:rsidRDefault="00577AB5">
            <w:pPr>
              <w:pStyle w:val="ConsPlusNormal"/>
              <w:jc w:val="center"/>
            </w:pPr>
            <w:r>
              <w:t>558.</w:t>
            </w:r>
          </w:p>
        </w:tc>
        <w:tc>
          <w:tcPr>
            <w:tcW w:w="3118" w:type="dxa"/>
          </w:tcPr>
          <w:p w:rsidR="00577AB5" w:rsidRDefault="00577AB5">
            <w:pPr>
              <w:pStyle w:val="ConsPlusNormal"/>
            </w:pPr>
            <w:r>
              <w:t>г. Орск, пер. Заводской, д. 3</w:t>
            </w:r>
          </w:p>
        </w:tc>
        <w:tc>
          <w:tcPr>
            <w:tcW w:w="1474" w:type="dxa"/>
          </w:tcPr>
          <w:p w:rsidR="00577AB5" w:rsidRDefault="00577AB5">
            <w:pPr>
              <w:pStyle w:val="ConsPlusNormal"/>
              <w:jc w:val="center"/>
            </w:pPr>
            <w:r>
              <w:t>3017,40</w:t>
            </w:r>
          </w:p>
        </w:tc>
        <w:tc>
          <w:tcPr>
            <w:tcW w:w="2551" w:type="dxa"/>
          </w:tcPr>
          <w:p w:rsidR="00577AB5" w:rsidRDefault="00577AB5">
            <w:pPr>
              <w:pStyle w:val="ConsPlusNormal"/>
              <w:jc w:val="center"/>
            </w:pPr>
            <w:r>
              <w:t>130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1654843,71</w:t>
            </w:r>
          </w:p>
        </w:tc>
      </w:tr>
      <w:tr w:rsidR="00577AB5">
        <w:tc>
          <w:tcPr>
            <w:tcW w:w="794" w:type="dxa"/>
          </w:tcPr>
          <w:p w:rsidR="00577AB5" w:rsidRDefault="00577AB5">
            <w:pPr>
              <w:pStyle w:val="ConsPlusNormal"/>
              <w:jc w:val="center"/>
            </w:pPr>
            <w:r>
              <w:t>559.</w:t>
            </w:r>
          </w:p>
        </w:tc>
        <w:tc>
          <w:tcPr>
            <w:tcW w:w="3118" w:type="dxa"/>
          </w:tcPr>
          <w:p w:rsidR="00577AB5" w:rsidRDefault="00577AB5">
            <w:pPr>
              <w:pStyle w:val="ConsPlusNormal"/>
            </w:pPr>
            <w:r>
              <w:t>г. Орск, пер. Металлистов, д. 3</w:t>
            </w:r>
          </w:p>
        </w:tc>
        <w:tc>
          <w:tcPr>
            <w:tcW w:w="1474" w:type="dxa"/>
          </w:tcPr>
          <w:p w:rsidR="00577AB5" w:rsidRDefault="00577AB5">
            <w:pPr>
              <w:pStyle w:val="ConsPlusNormal"/>
              <w:jc w:val="center"/>
            </w:pPr>
            <w:r>
              <w:t>2124,40</w:t>
            </w:r>
          </w:p>
        </w:tc>
        <w:tc>
          <w:tcPr>
            <w:tcW w:w="2551" w:type="dxa"/>
          </w:tcPr>
          <w:p w:rsidR="00577AB5" w:rsidRDefault="00577AB5">
            <w:pPr>
              <w:pStyle w:val="ConsPlusNormal"/>
              <w:jc w:val="center"/>
            </w:pPr>
            <w:r>
              <w:t>63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3558223,81</w:t>
            </w:r>
          </w:p>
        </w:tc>
      </w:tr>
      <w:tr w:rsidR="00577AB5">
        <w:tc>
          <w:tcPr>
            <w:tcW w:w="794" w:type="dxa"/>
          </w:tcPr>
          <w:p w:rsidR="00577AB5" w:rsidRDefault="00577AB5">
            <w:pPr>
              <w:pStyle w:val="ConsPlusNormal"/>
              <w:jc w:val="center"/>
            </w:pPr>
            <w:r>
              <w:t>560.</w:t>
            </w:r>
          </w:p>
        </w:tc>
        <w:tc>
          <w:tcPr>
            <w:tcW w:w="3118" w:type="dxa"/>
          </w:tcPr>
          <w:p w:rsidR="00577AB5" w:rsidRDefault="00577AB5">
            <w:pPr>
              <w:pStyle w:val="ConsPlusNormal"/>
            </w:pPr>
            <w:r>
              <w:t>г. Орск, пер. Музыкальный, д. 5</w:t>
            </w:r>
          </w:p>
        </w:tc>
        <w:tc>
          <w:tcPr>
            <w:tcW w:w="1474" w:type="dxa"/>
          </w:tcPr>
          <w:p w:rsidR="00577AB5" w:rsidRDefault="00577AB5">
            <w:pPr>
              <w:pStyle w:val="ConsPlusNormal"/>
              <w:jc w:val="center"/>
            </w:pPr>
            <w:r>
              <w:t>4130,70</w:t>
            </w:r>
          </w:p>
        </w:tc>
        <w:tc>
          <w:tcPr>
            <w:tcW w:w="2551" w:type="dxa"/>
          </w:tcPr>
          <w:p w:rsidR="00577AB5" w:rsidRDefault="00577AB5">
            <w:pPr>
              <w:pStyle w:val="ConsPlusNormal"/>
              <w:jc w:val="center"/>
            </w:pPr>
            <w:r>
              <w:t>92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7909243,17</w:t>
            </w:r>
          </w:p>
        </w:tc>
      </w:tr>
      <w:tr w:rsidR="00577AB5">
        <w:tc>
          <w:tcPr>
            <w:tcW w:w="794" w:type="dxa"/>
          </w:tcPr>
          <w:p w:rsidR="00577AB5" w:rsidRDefault="00577AB5">
            <w:pPr>
              <w:pStyle w:val="ConsPlusNormal"/>
              <w:jc w:val="center"/>
            </w:pPr>
            <w:r>
              <w:t>561.</w:t>
            </w:r>
          </w:p>
        </w:tc>
        <w:tc>
          <w:tcPr>
            <w:tcW w:w="3118" w:type="dxa"/>
          </w:tcPr>
          <w:p w:rsidR="00577AB5" w:rsidRDefault="00577AB5">
            <w:pPr>
              <w:pStyle w:val="ConsPlusNormal"/>
            </w:pPr>
            <w:r>
              <w:t>г. Орск, пер. Театральный, д. 5</w:t>
            </w:r>
          </w:p>
        </w:tc>
        <w:tc>
          <w:tcPr>
            <w:tcW w:w="1474" w:type="dxa"/>
          </w:tcPr>
          <w:p w:rsidR="00577AB5" w:rsidRDefault="00577AB5">
            <w:pPr>
              <w:pStyle w:val="ConsPlusNormal"/>
              <w:jc w:val="center"/>
            </w:pPr>
            <w:r>
              <w:t>4591,20</w:t>
            </w:r>
          </w:p>
        </w:tc>
        <w:tc>
          <w:tcPr>
            <w:tcW w:w="2551" w:type="dxa"/>
          </w:tcPr>
          <w:p w:rsidR="00577AB5" w:rsidRDefault="00577AB5">
            <w:pPr>
              <w:pStyle w:val="ConsPlusNormal"/>
              <w:jc w:val="center"/>
            </w:pPr>
            <w:r>
              <w:t>129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550730,40</w:t>
            </w:r>
          </w:p>
        </w:tc>
      </w:tr>
      <w:tr w:rsidR="00577AB5">
        <w:tc>
          <w:tcPr>
            <w:tcW w:w="794" w:type="dxa"/>
          </w:tcPr>
          <w:p w:rsidR="00577AB5" w:rsidRDefault="00577AB5">
            <w:pPr>
              <w:pStyle w:val="ConsPlusNormal"/>
              <w:jc w:val="center"/>
            </w:pPr>
            <w:r>
              <w:lastRenderedPageBreak/>
              <w:t>562.</w:t>
            </w:r>
          </w:p>
        </w:tc>
        <w:tc>
          <w:tcPr>
            <w:tcW w:w="3118" w:type="dxa"/>
          </w:tcPr>
          <w:p w:rsidR="00577AB5" w:rsidRDefault="00577AB5">
            <w:pPr>
              <w:pStyle w:val="ConsPlusNormal"/>
            </w:pPr>
            <w:r>
              <w:t>г. Орск, пер. Цимлянский, д. 17а</w:t>
            </w:r>
          </w:p>
        </w:tc>
        <w:tc>
          <w:tcPr>
            <w:tcW w:w="1474" w:type="dxa"/>
          </w:tcPr>
          <w:p w:rsidR="00577AB5" w:rsidRDefault="00577AB5">
            <w:pPr>
              <w:pStyle w:val="ConsPlusNormal"/>
              <w:jc w:val="center"/>
            </w:pPr>
            <w:r>
              <w:t>3564,20</w:t>
            </w:r>
          </w:p>
        </w:tc>
        <w:tc>
          <w:tcPr>
            <w:tcW w:w="2551" w:type="dxa"/>
          </w:tcPr>
          <w:p w:rsidR="00577AB5" w:rsidRDefault="00577AB5">
            <w:pPr>
              <w:pStyle w:val="ConsPlusNormal"/>
              <w:jc w:val="center"/>
            </w:pPr>
            <w:r>
              <w:t>141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5036173,27</w:t>
            </w:r>
          </w:p>
        </w:tc>
      </w:tr>
      <w:tr w:rsidR="00577AB5">
        <w:tc>
          <w:tcPr>
            <w:tcW w:w="794" w:type="dxa"/>
          </w:tcPr>
          <w:p w:rsidR="00577AB5" w:rsidRDefault="00577AB5">
            <w:pPr>
              <w:pStyle w:val="ConsPlusNormal"/>
              <w:jc w:val="center"/>
            </w:pPr>
            <w:r>
              <w:t>563.</w:t>
            </w:r>
          </w:p>
        </w:tc>
        <w:tc>
          <w:tcPr>
            <w:tcW w:w="3118" w:type="dxa"/>
          </w:tcPr>
          <w:p w:rsidR="00577AB5" w:rsidRDefault="00577AB5">
            <w:pPr>
              <w:pStyle w:val="ConsPlusNormal"/>
            </w:pPr>
            <w:r>
              <w:t>г. Орск, пр. Квартальный, д. 14</w:t>
            </w:r>
          </w:p>
        </w:tc>
        <w:tc>
          <w:tcPr>
            <w:tcW w:w="1474" w:type="dxa"/>
          </w:tcPr>
          <w:p w:rsidR="00577AB5" w:rsidRDefault="00577AB5">
            <w:pPr>
              <w:pStyle w:val="ConsPlusNormal"/>
              <w:jc w:val="center"/>
            </w:pPr>
            <w:r>
              <w:t>7295,50</w:t>
            </w:r>
          </w:p>
        </w:tc>
        <w:tc>
          <w:tcPr>
            <w:tcW w:w="2551" w:type="dxa"/>
          </w:tcPr>
          <w:p w:rsidR="00577AB5" w:rsidRDefault="00577AB5">
            <w:pPr>
              <w:pStyle w:val="ConsPlusNormal"/>
              <w:jc w:val="center"/>
            </w:pPr>
            <w:r>
              <w:t>213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2493507,46</w:t>
            </w:r>
          </w:p>
        </w:tc>
      </w:tr>
      <w:tr w:rsidR="00577AB5">
        <w:tc>
          <w:tcPr>
            <w:tcW w:w="794" w:type="dxa"/>
          </w:tcPr>
          <w:p w:rsidR="00577AB5" w:rsidRDefault="00577AB5">
            <w:pPr>
              <w:pStyle w:val="ConsPlusNormal"/>
              <w:jc w:val="center"/>
            </w:pPr>
            <w:r>
              <w:t>564.</w:t>
            </w:r>
          </w:p>
        </w:tc>
        <w:tc>
          <w:tcPr>
            <w:tcW w:w="3118" w:type="dxa"/>
          </w:tcPr>
          <w:p w:rsidR="00577AB5" w:rsidRDefault="00577AB5">
            <w:pPr>
              <w:pStyle w:val="ConsPlusNormal"/>
            </w:pPr>
            <w:r>
              <w:t>г. Орск, пр. Квартальный, д. 6</w:t>
            </w:r>
          </w:p>
        </w:tc>
        <w:tc>
          <w:tcPr>
            <w:tcW w:w="1474" w:type="dxa"/>
          </w:tcPr>
          <w:p w:rsidR="00577AB5" w:rsidRDefault="00577AB5">
            <w:pPr>
              <w:pStyle w:val="ConsPlusNormal"/>
              <w:jc w:val="center"/>
            </w:pPr>
            <w:r>
              <w:t>3520,20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4799114,50</w:t>
            </w:r>
          </w:p>
        </w:tc>
      </w:tr>
      <w:tr w:rsidR="00577AB5">
        <w:tc>
          <w:tcPr>
            <w:tcW w:w="794" w:type="dxa"/>
          </w:tcPr>
          <w:p w:rsidR="00577AB5" w:rsidRDefault="00577AB5">
            <w:pPr>
              <w:pStyle w:val="ConsPlusNormal"/>
              <w:jc w:val="center"/>
            </w:pPr>
            <w:r>
              <w:t>565.</w:t>
            </w:r>
          </w:p>
        </w:tc>
        <w:tc>
          <w:tcPr>
            <w:tcW w:w="3118" w:type="dxa"/>
          </w:tcPr>
          <w:p w:rsidR="00577AB5" w:rsidRDefault="00577AB5">
            <w:pPr>
              <w:pStyle w:val="ConsPlusNormal"/>
            </w:pPr>
            <w:r>
              <w:t>г. Орск, просп. Ленина, д. 105</w:t>
            </w:r>
          </w:p>
        </w:tc>
        <w:tc>
          <w:tcPr>
            <w:tcW w:w="1474" w:type="dxa"/>
          </w:tcPr>
          <w:p w:rsidR="00577AB5" w:rsidRDefault="00577AB5">
            <w:pPr>
              <w:pStyle w:val="ConsPlusNormal"/>
              <w:jc w:val="center"/>
            </w:pPr>
            <w:r>
              <w:t>12064,20</w:t>
            </w:r>
          </w:p>
        </w:tc>
        <w:tc>
          <w:tcPr>
            <w:tcW w:w="2551" w:type="dxa"/>
          </w:tcPr>
          <w:p w:rsidR="00577AB5" w:rsidRDefault="00577AB5">
            <w:pPr>
              <w:pStyle w:val="ConsPlusNormal"/>
              <w:jc w:val="center"/>
            </w:pPr>
            <w:r>
              <w:t>411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6623351,65</w:t>
            </w:r>
          </w:p>
        </w:tc>
      </w:tr>
      <w:tr w:rsidR="00577AB5">
        <w:tc>
          <w:tcPr>
            <w:tcW w:w="794" w:type="dxa"/>
          </w:tcPr>
          <w:p w:rsidR="00577AB5" w:rsidRDefault="00577AB5">
            <w:pPr>
              <w:pStyle w:val="ConsPlusNormal"/>
              <w:jc w:val="center"/>
            </w:pPr>
            <w:r>
              <w:t>566.</w:t>
            </w:r>
          </w:p>
        </w:tc>
        <w:tc>
          <w:tcPr>
            <w:tcW w:w="3118" w:type="dxa"/>
          </w:tcPr>
          <w:p w:rsidR="00577AB5" w:rsidRDefault="00577AB5">
            <w:pPr>
              <w:pStyle w:val="ConsPlusNormal"/>
            </w:pPr>
            <w:r>
              <w:t>г. Орск, просп. Ленина, д. 125</w:t>
            </w:r>
          </w:p>
        </w:tc>
        <w:tc>
          <w:tcPr>
            <w:tcW w:w="1474" w:type="dxa"/>
          </w:tcPr>
          <w:p w:rsidR="00577AB5" w:rsidRDefault="00577AB5">
            <w:pPr>
              <w:pStyle w:val="ConsPlusNormal"/>
              <w:jc w:val="center"/>
            </w:pPr>
            <w:r>
              <w:t>10598,87</w:t>
            </w:r>
          </w:p>
        </w:tc>
        <w:tc>
          <w:tcPr>
            <w:tcW w:w="2551" w:type="dxa"/>
          </w:tcPr>
          <w:p w:rsidR="00577AB5" w:rsidRDefault="00577AB5">
            <w:pPr>
              <w:pStyle w:val="ConsPlusNormal"/>
              <w:jc w:val="center"/>
            </w:pPr>
            <w:r>
              <w:t>375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11219731,32</w:t>
            </w:r>
          </w:p>
        </w:tc>
      </w:tr>
      <w:tr w:rsidR="00577AB5">
        <w:tc>
          <w:tcPr>
            <w:tcW w:w="794" w:type="dxa"/>
          </w:tcPr>
          <w:p w:rsidR="00577AB5" w:rsidRDefault="00577AB5">
            <w:pPr>
              <w:pStyle w:val="ConsPlusNormal"/>
              <w:jc w:val="center"/>
            </w:pPr>
            <w:r>
              <w:t>567.</w:t>
            </w:r>
          </w:p>
        </w:tc>
        <w:tc>
          <w:tcPr>
            <w:tcW w:w="3118" w:type="dxa"/>
          </w:tcPr>
          <w:p w:rsidR="00577AB5" w:rsidRDefault="00577AB5">
            <w:pPr>
              <w:pStyle w:val="ConsPlusNormal"/>
            </w:pPr>
            <w:r>
              <w:t>г. Орск, просп. Ленина, д. 129</w:t>
            </w:r>
          </w:p>
        </w:tc>
        <w:tc>
          <w:tcPr>
            <w:tcW w:w="1474" w:type="dxa"/>
          </w:tcPr>
          <w:p w:rsidR="00577AB5" w:rsidRDefault="00577AB5">
            <w:pPr>
              <w:pStyle w:val="ConsPlusNormal"/>
              <w:jc w:val="center"/>
            </w:pPr>
            <w:r>
              <w:t>6107,70</w:t>
            </w:r>
          </w:p>
        </w:tc>
        <w:tc>
          <w:tcPr>
            <w:tcW w:w="2551" w:type="dxa"/>
          </w:tcPr>
          <w:p w:rsidR="00577AB5" w:rsidRDefault="00577AB5">
            <w:pPr>
              <w:pStyle w:val="ConsPlusNormal"/>
              <w:jc w:val="center"/>
            </w:pPr>
            <w:r>
              <w:t>280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7129156,69</w:t>
            </w:r>
          </w:p>
        </w:tc>
      </w:tr>
      <w:tr w:rsidR="00577AB5">
        <w:tc>
          <w:tcPr>
            <w:tcW w:w="794" w:type="dxa"/>
          </w:tcPr>
          <w:p w:rsidR="00577AB5" w:rsidRDefault="00577AB5">
            <w:pPr>
              <w:pStyle w:val="ConsPlusNormal"/>
              <w:jc w:val="center"/>
            </w:pPr>
            <w:r>
              <w:t>568.</w:t>
            </w:r>
          </w:p>
        </w:tc>
        <w:tc>
          <w:tcPr>
            <w:tcW w:w="3118" w:type="dxa"/>
          </w:tcPr>
          <w:p w:rsidR="00577AB5" w:rsidRDefault="00577AB5">
            <w:pPr>
              <w:pStyle w:val="ConsPlusNormal"/>
            </w:pPr>
            <w:r>
              <w:t>г. Орск, просп. Ленина, д. 131</w:t>
            </w:r>
          </w:p>
        </w:tc>
        <w:tc>
          <w:tcPr>
            <w:tcW w:w="1474" w:type="dxa"/>
          </w:tcPr>
          <w:p w:rsidR="00577AB5" w:rsidRDefault="00577AB5">
            <w:pPr>
              <w:pStyle w:val="ConsPlusNormal"/>
              <w:jc w:val="center"/>
            </w:pPr>
            <w:r>
              <w:t>6235,70</w:t>
            </w:r>
          </w:p>
        </w:tc>
        <w:tc>
          <w:tcPr>
            <w:tcW w:w="2551" w:type="dxa"/>
          </w:tcPr>
          <w:p w:rsidR="00577AB5" w:rsidRDefault="00577AB5">
            <w:pPr>
              <w:pStyle w:val="ConsPlusNormal"/>
              <w:jc w:val="center"/>
            </w:pPr>
            <w:r>
              <w:t>231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5535547,16</w:t>
            </w:r>
          </w:p>
        </w:tc>
      </w:tr>
      <w:tr w:rsidR="00577AB5">
        <w:tc>
          <w:tcPr>
            <w:tcW w:w="794" w:type="dxa"/>
          </w:tcPr>
          <w:p w:rsidR="00577AB5" w:rsidRDefault="00577AB5">
            <w:pPr>
              <w:pStyle w:val="ConsPlusNormal"/>
              <w:jc w:val="center"/>
            </w:pPr>
            <w:r>
              <w:t>569.</w:t>
            </w:r>
          </w:p>
        </w:tc>
        <w:tc>
          <w:tcPr>
            <w:tcW w:w="3118" w:type="dxa"/>
          </w:tcPr>
          <w:p w:rsidR="00577AB5" w:rsidRDefault="00577AB5">
            <w:pPr>
              <w:pStyle w:val="ConsPlusNormal"/>
            </w:pPr>
            <w:r>
              <w:t>г. Орск, просп. Ленина, д. 133а</w:t>
            </w:r>
          </w:p>
        </w:tc>
        <w:tc>
          <w:tcPr>
            <w:tcW w:w="1474" w:type="dxa"/>
          </w:tcPr>
          <w:p w:rsidR="00577AB5" w:rsidRDefault="00577AB5">
            <w:pPr>
              <w:pStyle w:val="ConsPlusNormal"/>
              <w:jc w:val="center"/>
            </w:pPr>
            <w:r>
              <w:t>12363,70</w:t>
            </w:r>
          </w:p>
        </w:tc>
        <w:tc>
          <w:tcPr>
            <w:tcW w:w="2551" w:type="dxa"/>
          </w:tcPr>
          <w:p w:rsidR="00577AB5" w:rsidRDefault="00577AB5">
            <w:pPr>
              <w:pStyle w:val="ConsPlusNormal"/>
              <w:jc w:val="center"/>
            </w:pPr>
            <w:r>
              <w:t>458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15821097,05</w:t>
            </w:r>
          </w:p>
        </w:tc>
      </w:tr>
      <w:tr w:rsidR="00577AB5">
        <w:tc>
          <w:tcPr>
            <w:tcW w:w="794" w:type="dxa"/>
          </w:tcPr>
          <w:p w:rsidR="00577AB5" w:rsidRDefault="00577AB5">
            <w:pPr>
              <w:pStyle w:val="ConsPlusNormal"/>
              <w:jc w:val="center"/>
            </w:pPr>
            <w:r>
              <w:t>570.</w:t>
            </w:r>
          </w:p>
        </w:tc>
        <w:tc>
          <w:tcPr>
            <w:tcW w:w="3118" w:type="dxa"/>
          </w:tcPr>
          <w:p w:rsidR="00577AB5" w:rsidRDefault="00577AB5">
            <w:pPr>
              <w:pStyle w:val="ConsPlusNormal"/>
            </w:pPr>
            <w:r>
              <w:t>г. Орск, просп. Ленина, д. 22а</w:t>
            </w:r>
          </w:p>
        </w:tc>
        <w:tc>
          <w:tcPr>
            <w:tcW w:w="1474" w:type="dxa"/>
          </w:tcPr>
          <w:p w:rsidR="00577AB5" w:rsidRDefault="00577AB5">
            <w:pPr>
              <w:pStyle w:val="ConsPlusNormal"/>
              <w:jc w:val="center"/>
            </w:pPr>
            <w:r>
              <w:t>3536,60</w:t>
            </w:r>
          </w:p>
        </w:tc>
        <w:tc>
          <w:tcPr>
            <w:tcW w:w="2551" w:type="dxa"/>
          </w:tcPr>
          <w:p w:rsidR="00577AB5" w:rsidRDefault="00577AB5">
            <w:pPr>
              <w:pStyle w:val="ConsPlusNormal"/>
              <w:jc w:val="center"/>
            </w:pPr>
            <w:r>
              <w:t>95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5266002,97</w:t>
            </w:r>
          </w:p>
        </w:tc>
      </w:tr>
      <w:tr w:rsidR="00577AB5">
        <w:tc>
          <w:tcPr>
            <w:tcW w:w="794" w:type="dxa"/>
          </w:tcPr>
          <w:p w:rsidR="00577AB5" w:rsidRDefault="00577AB5">
            <w:pPr>
              <w:pStyle w:val="ConsPlusNormal"/>
              <w:jc w:val="center"/>
            </w:pPr>
            <w:r>
              <w:t>571.</w:t>
            </w:r>
          </w:p>
        </w:tc>
        <w:tc>
          <w:tcPr>
            <w:tcW w:w="3118" w:type="dxa"/>
          </w:tcPr>
          <w:p w:rsidR="00577AB5" w:rsidRDefault="00577AB5">
            <w:pPr>
              <w:pStyle w:val="ConsPlusNormal"/>
            </w:pPr>
            <w:r>
              <w:t>г. Орск, просп. Ленина, д. 56</w:t>
            </w:r>
          </w:p>
        </w:tc>
        <w:tc>
          <w:tcPr>
            <w:tcW w:w="1474" w:type="dxa"/>
          </w:tcPr>
          <w:p w:rsidR="00577AB5" w:rsidRDefault="00577AB5">
            <w:pPr>
              <w:pStyle w:val="ConsPlusNormal"/>
              <w:jc w:val="center"/>
            </w:pPr>
            <w:r>
              <w:t>3954,50</w:t>
            </w:r>
          </w:p>
        </w:tc>
        <w:tc>
          <w:tcPr>
            <w:tcW w:w="2551" w:type="dxa"/>
          </w:tcPr>
          <w:p w:rsidR="00577AB5" w:rsidRDefault="00577AB5">
            <w:pPr>
              <w:pStyle w:val="ConsPlusNormal"/>
              <w:jc w:val="center"/>
            </w:pPr>
            <w:r>
              <w:t>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867898,20</w:t>
            </w:r>
          </w:p>
        </w:tc>
      </w:tr>
      <w:tr w:rsidR="00577AB5">
        <w:tc>
          <w:tcPr>
            <w:tcW w:w="794" w:type="dxa"/>
          </w:tcPr>
          <w:p w:rsidR="00577AB5" w:rsidRDefault="00577AB5">
            <w:pPr>
              <w:pStyle w:val="ConsPlusNormal"/>
              <w:jc w:val="center"/>
            </w:pPr>
            <w:r>
              <w:t>572.</w:t>
            </w:r>
          </w:p>
        </w:tc>
        <w:tc>
          <w:tcPr>
            <w:tcW w:w="3118" w:type="dxa"/>
          </w:tcPr>
          <w:p w:rsidR="00577AB5" w:rsidRDefault="00577AB5">
            <w:pPr>
              <w:pStyle w:val="ConsPlusNormal"/>
            </w:pPr>
            <w:r>
              <w:t>г. Орск, просп. Ленина, д. 71</w:t>
            </w:r>
          </w:p>
        </w:tc>
        <w:tc>
          <w:tcPr>
            <w:tcW w:w="1474" w:type="dxa"/>
          </w:tcPr>
          <w:p w:rsidR="00577AB5" w:rsidRDefault="00577AB5">
            <w:pPr>
              <w:pStyle w:val="ConsPlusNormal"/>
              <w:jc w:val="center"/>
            </w:pPr>
            <w:r>
              <w:t>4071,00</w:t>
            </w:r>
          </w:p>
        </w:tc>
        <w:tc>
          <w:tcPr>
            <w:tcW w:w="2551" w:type="dxa"/>
          </w:tcPr>
          <w:p w:rsidR="00577AB5" w:rsidRDefault="00577AB5">
            <w:pPr>
              <w:pStyle w:val="ConsPlusNormal"/>
              <w:jc w:val="center"/>
            </w:pPr>
            <w:r>
              <w:t>109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1113142,97</w:t>
            </w:r>
          </w:p>
        </w:tc>
      </w:tr>
      <w:tr w:rsidR="00577AB5">
        <w:tc>
          <w:tcPr>
            <w:tcW w:w="794" w:type="dxa"/>
          </w:tcPr>
          <w:p w:rsidR="00577AB5" w:rsidRDefault="00577AB5">
            <w:pPr>
              <w:pStyle w:val="ConsPlusNormal"/>
              <w:jc w:val="center"/>
            </w:pPr>
            <w:r>
              <w:t>573.</w:t>
            </w:r>
          </w:p>
        </w:tc>
        <w:tc>
          <w:tcPr>
            <w:tcW w:w="3118" w:type="dxa"/>
          </w:tcPr>
          <w:p w:rsidR="00577AB5" w:rsidRDefault="00577AB5">
            <w:pPr>
              <w:pStyle w:val="ConsPlusNormal"/>
            </w:pPr>
            <w:r>
              <w:t>г. Орск, просп. Ленина, д. 73</w:t>
            </w:r>
          </w:p>
        </w:tc>
        <w:tc>
          <w:tcPr>
            <w:tcW w:w="1474" w:type="dxa"/>
          </w:tcPr>
          <w:p w:rsidR="00577AB5" w:rsidRDefault="00577AB5">
            <w:pPr>
              <w:pStyle w:val="ConsPlusNormal"/>
              <w:jc w:val="center"/>
            </w:pPr>
            <w:r>
              <w:t>3403,90</w:t>
            </w:r>
          </w:p>
        </w:tc>
        <w:tc>
          <w:tcPr>
            <w:tcW w:w="2551" w:type="dxa"/>
          </w:tcPr>
          <w:p w:rsidR="00577AB5" w:rsidRDefault="00577AB5">
            <w:pPr>
              <w:pStyle w:val="ConsPlusNormal"/>
              <w:jc w:val="center"/>
            </w:pPr>
            <w:r>
              <w:t>94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1009684,05</w:t>
            </w:r>
          </w:p>
        </w:tc>
      </w:tr>
      <w:tr w:rsidR="00577AB5">
        <w:tc>
          <w:tcPr>
            <w:tcW w:w="794" w:type="dxa"/>
          </w:tcPr>
          <w:p w:rsidR="00577AB5" w:rsidRDefault="00577AB5">
            <w:pPr>
              <w:pStyle w:val="ConsPlusNormal"/>
              <w:jc w:val="center"/>
            </w:pPr>
            <w:r>
              <w:t>574.</w:t>
            </w:r>
          </w:p>
        </w:tc>
        <w:tc>
          <w:tcPr>
            <w:tcW w:w="3118" w:type="dxa"/>
          </w:tcPr>
          <w:p w:rsidR="00577AB5" w:rsidRDefault="00577AB5">
            <w:pPr>
              <w:pStyle w:val="ConsPlusNormal"/>
            </w:pPr>
            <w:r>
              <w:t>г. Орск, просп. Ленина, д. 80а</w:t>
            </w:r>
          </w:p>
        </w:tc>
        <w:tc>
          <w:tcPr>
            <w:tcW w:w="1474" w:type="dxa"/>
          </w:tcPr>
          <w:p w:rsidR="00577AB5" w:rsidRDefault="00577AB5">
            <w:pPr>
              <w:pStyle w:val="ConsPlusNormal"/>
              <w:jc w:val="center"/>
            </w:pPr>
            <w:r>
              <w:t>8463,48</w:t>
            </w:r>
          </w:p>
        </w:tc>
        <w:tc>
          <w:tcPr>
            <w:tcW w:w="2551" w:type="dxa"/>
          </w:tcPr>
          <w:p w:rsidR="00577AB5" w:rsidRDefault="00577AB5">
            <w:pPr>
              <w:pStyle w:val="ConsPlusNormal"/>
              <w:jc w:val="center"/>
            </w:pPr>
            <w:r>
              <w:t>317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8790342,86</w:t>
            </w:r>
          </w:p>
        </w:tc>
      </w:tr>
      <w:tr w:rsidR="00577AB5">
        <w:tc>
          <w:tcPr>
            <w:tcW w:w="794" w:type="dxa"/>
          </w:tcPr>
          <w:p w:rsidR="00577AB5" w:rsidRDefault="00577AB5">
            <w:pPr>
              <w:pStyle w:val="ConsPlusNormal"/>
              <w:jc w:val="center"/>
            </w:pPr>
            <w:r>
              <w:t>575.</w:t>
            </w:r>
          </w:p>
        </w:tc>
        <w:tc>
          <w:tcPr>
            <w:tcW w:w="3118" w:type="dxa"/>
          </w:tcPr>
          <w:p w:rsidR="00577AB5" w:rsidRDefault="00577AB5">
            <w:pPr>
              <w:pStyle w:val="ConsPlusNormal"/>
            </w:pPr>
            <w:r>
              <w:t>г. Орск, просп. Ленина, д. 93</w:t>
            </w:r>
          </w:p>
        </w:tc>
        <w:tc>
          <w:tcPr>
            <w:tcW w:w="1474" w:type="dxa"/>
          </w:tcPr>
          <w:p w:rsidR="00577AB5" w:rsidRDefault="00577AB5">
            <w:pPr>
              <w:pStyle w:val="ConsPlusNormal"/>
              <w:jc w:val="center"/>
            </w:pPr>
            <w:r>
              <w:t>13325,80</w:t>
            </w:r>
          </w:p>
        </w:tc>
        <w:tc>
          <w:tcPr>
            <w:tcW w:w="2551" w:type="dxa"/>
          </w:tcPr>
          <w:p w:rsidR="00577AB5" w:rsidRDefault="00577AB5">
            <w:pPr>
              <w:pStyle w:val="ConsPlusNormal"/>
              <w:jc w:val="center"/>
            </w:pPr>
            <w:r>
              <w:t>322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6013539,35</w:t>
            </w:r>
          </w:p>
        </w:tc>
      </w:tr>
      <w:tr w:rsidR="00577AB5">
        <w:tc>
          <w:tcPr>
            <w:tcW w:w="794" w:type="dxa"/>
          </w:tcPr>
          <w:p w:rsidR="00577AB5" w:rsidRDefault="00577AB5">
            <w:pPr>
              <w:pStyle w:val="ConsPlusNormal"/>
              <w:jc w:val="center"/>
            </w:pPr>
            <w:r>
              <w:t>576.</w:t>
            </w:r>
          </w:p>
        </w:tc>
        <w:tc>
          <w:tcPr>
            <w:tcW w:w="3118" w:type="dxa"/>
          </w:tcPr>
          <w:p w:rsidR="00577AB5" w:rsidRDefault="00577AB5">
            <w:pPr>
              <w:pStyle w:val="ConsPlusNormal"/>
            </w:pPr>
            <w:r>
              <w:t>г. Орск, просп. Ленина, д. 94</w:t>
            </w:r>
          </w:p>
        </w:tc>
        <w:tc>
          <w:tcPr>
            <w:tcW w:w="1474" w:type="dxa"/>
          </w:tcPr>
          <w:p w:rsidR="00577AB5" w:rsidRDefault="00577AB5">
            <w:pPr>
              <w:pStyle w:val="ConsPlusNormal"/>
              <w:jc w:val="center"/>
            </w:pPr>
            <w:r>
              <w:t>4366,00</w:t>
            </w:r>
          </w:p>
        </w:tc>
        <w:tc>
          <w:tcPr>
            <w:tcW w:w="2551" w:type="dxa"/>
          </w:tcPr>
          <w:p w:rsidR="00577AB5" w:rsidRDefault="00577AB5">
            <w:pPr>
              <w:pStyle w:val="ConsPlusNormal"/>
              <w:jc w:val="center"/>
            </w:pPr>
            <w:r>
              <w:t>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2970839,95</w:t>
            </w:r>
          </w:p>
        </w:tc>
      </w:tr>
      <w:tr w:rsidR="00577AB5">
        <w:tc>
          <w:tcPr>
            <w:tcW w:w="794" w:type="dxa"/>
          </w:tcPr>
          <w:p w:rsidR="00577AB5" w:rsidRDefault="00577AB5">
            <w:pPr>
              <w:pStyle w:val="ConsPlusNormal"/>
              <w:jc w:val="center"/>
            </w:pPr>
            <w:r>
              <w:t>577.</w:t>
            </w:r>
          </w:p>
        </w:tc>
        <w:tc>
          <w:tcPr>
            <w:tcW w:w="3118" w:type="dxa"/>
          </w:tcPr>
          <w:p w:rsidR="00577AB5" w:rsidRDefault="00577AB5">
            <w:pPr>
              <w:pStyle w:val="ConsPlusNormal"/>
            </w:pPr>
            <w:r>
              <w:t>г. Орск, просп. Мира, д. 11</w:t>
            </w:r>
          </w:p>
        </w:tc>
        <w:tc>
          <w:tcPr>
            <w:tcW w:w="1474" w:type="dxa"/>
          </w:tcPr>
          <w:p w:rsidR="00577AB5" w:rsidRDefault="00577AB5">
            <w:pPr>
              <w:pStyle w:val="ConsPlusNormal"/>
              <w:jc w:val="center"/>
            </w:pPr>
            <w:r>
              <w:t>6443,30</w:t>
            </w:r>
          </w:p>
        </w:tc>
        <w:tc>
          <w:tcPr>
            <w:tcW w:w="2551" w:type="dxa"/>
          </w:tcPr>
          <w:p w:rsidR="00577AB5" w:rsidRDefault="00577AB5">
            <w:pPr>
              <w:pStyle w:val="ConsPlusNormal"/>
              <w:jc w:val="center"/>
            </w:pPr>
            <w:r>
              <w:t>103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1517108,71</w:t>
            </w:r>
          </w:p>
        </w:tc>
      </w:tr>
      <w:tr w:rsidR="00577AB5">
        <w:tc>
          <w:tcPr>
            <w:tcW w:w="794" w:type="dxa"/>
          </w:tcPr>
          <w:p w:rsidR="00577AB5" w:rsidRDefault="00577AB5">
            <w:pPr>
              <w:pStyle w:val="ConsPlusNormal"/>
              <w:jc w:val="center"/>
            </w:pPr>
            <w:r>
              <w:t>578.</w:t>
            </w:r>
          </w:p>
        </w:tc>
        <w:tc>
          <w:tcPr>
            <w:tcW w:w="3118" w:type="dxa"/>
          </w:tcPr>
          <w:p w:rsidR="00577AB5" w:rsidRDefault="00577AB5">
            <w:pPr>
              <w:pStyle w:val="ConsPlusNormal"/>
            </w:pPr>
            <w:r>
              <w:t>г. Орск, просп. Орский, д. 17</w:t>
            </w:r>
          </w:p>
        </w:tc>
        <w:tc>
          <w:tcPr>
            <w:tcW w:w="1474" w:type="dxa"/>
          </w:tcPr>
          <w:p w:rsidR="00577AB5" w:rsidRDefault="00577AB5">
            <w:pPr>
              <w:pStyle w:val="ConsPlusNormal"/>
              <w:jc w:val="center"/>
            </w:pPr>
            <w:r>
              <w:t>3352,80</w:t>
            </w:r>
          </w:p>
        </w:tc>
        <w:tc>
          <w:tcPr>
            <w:tcW w:w="2551" w:type="dxa"/>
          </w:tcPr>
          <w:p w:rsidR="00577AB5" w:rsidRDefault="00577AB5">
            <w:pPr>
              <w:pStyle w:val="ConsPlusNormal"/>
              <w:jc w:val="center"/>
            </w:pPr>
            <w:r>
              <w:t>133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5026268,54</w:t>
            </w:r>
          </w:p>
        </w:tc>
      </w:tr>
      <w:tr w:rsidR="00577AB5">
        <w:tc>
          <w:tcPr>
            <w:tcW w:w="794" w:type="dxa"/>
          </w:tcPr>
          <w:p w:rsidR="00577AB5" w:rsidRDefault="00577AB5">
            <w:pPr>
              <w:pStyle w:val="ConsPlusNormal"/>
              <w:jc w:val="center"/>
            </w:pPr>
            <w:r>
              <w:t>579.</w:t>
            </w:r>
          </w:p>
        </w:tc>
        <w:tc>
          <w:tcPr>
            <w:tcW w:w="3118" w:type="dxa"/>
          </w:tcPr>
          <w:p w:rsidR="00577AB5" w:rsidRDefault="00577AB5">
            <w:pPr>
              <w:pStyle w:val="ConsPlusNormal"/>
            </w:pPr>
            <w:r>
              <w:t>г. Орск, просп. Орский, д. 27</w:t>
            </w:r>
          </w:p>
        </w:tc>
        <w:tc>
          <w:tcPr>
            <w:tcW w:w="1474" w:type="dxa"/>
          </w:tcPr>
          <w:p w:rsidR="00577AB5" w:rsidRDefault="00577AB5">
            <w:pPr>
              <w:pStyle w:val="ConsPlusNormal"/>
              <w:jc w:val="center"/>
            </w:pPr>
            <w:r>
              <w:t>3009,80</w:t>
            </w:r>
          </w:p>
        </w:tc>
        <w:tc>
          <w:tcPr>
            <w:tcW w:w="2551" w:type="dxa"/>
          </w:tcPr>
          <w:p w:rsidR="00577AB5" w:rsidRDefault="00577AB5">
            <w:pPr>
              <w:pStyle w:val="ConsPlusNormal"/>
              <w:jc w:val="center"/>
            </w:pPr>
            <w:r>
              <w:t>132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1799152,65</w:t>
            </w:r>
          </w:p>
        </w:tc>
      </w:tr>
      <w:tr w:rsidR="00577AB5">
        <w:tc>
          <w:tcPr>
            <w:tcW w:w="794" w:type="dxa"/>
          </w:tcPr>
          <w:p w:rsidR="00577AB5" w:rsidRDefault="00577AB5">
            <w:pPr>
              <w:pStyle w:val="ConsPlusNormal"/>
              <w:jc w:val="center"/>
            </w:pPr>
            <w:r>
              <w:lastRenderedPageBreak/>
              <w:t>580.</w:t>
            </w:r>
          </w:p>
        </w:tc>
        <w:tc>
          <w:tcPr>
            <w:tcW w:w="3118" w:type="dxa"/>
          </w:tcPr>
          <w:p w:rsidR="00577AB5" w:rsidRDefault="00577AB5">
            <w:pPr>
              <w:pStyle w:val="ConsPlusNormal"/>
            </w:pPr>
            <w:r>
              <w:t>г. Орск, просп. Орский, д. 35а</w:t>
            </w:r>
          </w:p>
        </w:tc>
        <w:tc>
          <w:tcPr>
            <w:tcW w:w="1474" w:type="dxa"/>
          </w:tcPr>
          <w:p w:rsidR="00577AB5" w:rsidRDefault="00577AB5">
            <w:pPr>
              <w:pStyle w:val="ConsPlusNormal"/>
              <w:jc w:val="center"/>
            </w:pPr>
            <w:r>
              <w:t>6286,40</w:t>
            </w:r>
          </w:p>
        </w:tc>
        <w:tc>
          <w:tcPr>
            <w:tcW w:w="2551" w:type="dxa"/>
          </w:tcPr>
          <w:p w:rsidR="00577AB5" w:rsidRDefault="00577AB5">
            <w:pPr>
              <w:pStyle w:val="ConsPlusNormal"/>
              <w:jc w:val="center"/>
            </w:pPr>
            <w:r>
              <w:t>281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14115387,03</w:t>
            </w:r>
          </w:p>
        </w:tc>
      </w:tr>
      <w:tr w:rsidR="00577AB5">
        <w:tc>
          <w:tcPr>
            <w:tcW w:w="794" w:type="dxa"/>
          </w:tcPr>
          <w:p w:rsidR="00577AB5" w:rsidRDefault="00577AB5">
            <w:pPr>
              <w:pStyle w:val="ConsPlusNormal"/>
              <w:jc w:val="center"/>
            </w:pPr>
            <w:r>
              <w:t>581.</w:t>
            </w:r>
          </w:p>
        </w:tc>
        <w:tc>
          <w:tcPr>
            <w:tcW w:w="3118" w:type="dxa"/>
          </w:tcPr>
          <w:p w:rsidR="00577AB5" w:rsidRDefault="00577AB5">
            <w:pPr>
              <w:pStyle w:val="ConsPlusNormal"/>
            </w:pPr>
            <w:r>
              <w:t>г. Орск, ул. Б. Хмельницкого, д. 1</w:t>
            </w:r>
          </w:p>
        </w:tc>
        <w:tc>
          <w:tcPr>
            <w:tcW w:w="1474" w:type="dxa"/>
          </w:tcPr>
          <w:p w:rsidR="00577AB5" w:rsidRDefault="00577AB5">
            <w:pPr>
              <w:pStyle w:val="ConsPlusNormal"/>
              <w:jc w:val="center"/>
            </w:pPr>
            <w:r>
              <w:t>5722,00</w:t>
            </w:r>
          </w:p>
        </w:tc>
        <w:tc>
          <w:tcPr>
            <w:tcW w:w="2551" w:type="dxa"/>
          </w:tcPr>
          <w:p w:rsidR="00577AB5" w:rsidRDefault="00577AB5">
            <w:pPr>
              <w:pStyle w:val="ConsPlusNormal"/>
              <w:jc w:val="center"/>
            </w:pPr>
            <w:r>
              <w:t>200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6011166,16</w:t>
            </w:r>
          </w:p>
        </w:tc>
      </w:tr>
      <w:tr w:rsidR="00577AB5">
        <w:tc>
          <w:tcPr>
            <w:tcW w:w="794" w:type="dxa"/>
          </w:tcPr>
          <w:p w:rsidR="00577AB5" w:rsidRDefault="00577AB5">
            <w:pPr>
              <w:pStyle w:val="ConsPlusNormal"/>
              <w:jc w:val="center"/>
            </w:pPr>
            <w:r>
              <w:t>582.</w:t>
            </w:r>
          </w:p>
        </w:tc>
        <w:tc>
          <w:tcPr>
            <w:tcW w:w="3118" w:type="dxa"/>
          </w:tcPr>
          <w:p w:rsidR="00577AB5" w:rsidRDefault="00577AB5">
            <w:pPr>
              <w:pStyle w:val="ConsPlusNormal"/>
            </w:pPr>
            <w:r>
              <w:t>г. Орск, ул. Б. Хмельницкого, д. 3</w:t>
            </w:r>
          </w:p>
        </w:tc>
        <w:tc>
          <w:tcPr>
            <w:tcW w:w="1474" w:type="dxa"/>
          </w:tcPr>
          <w:p w:rsidR="00577AB5" w:rsidRDefault="00577AB5">
            <w:pPr>
              <w:pStyle w:val="ConsPlusNormal"/>
              <w:jc w:val="center"/>
            </w:pPr>
            <w:r>
              <w:t>5796,00</w:t>
            </w:r>
          </w:p>
        </w:tc>
        <w:tc>
          <w:tcPr>
            <w:tcW w:w="2551" w:type="dxa"/>
          </w:tcPr>
          <w:p w:rsidR="00577AB5" w:rsidRDefault="00577AB5">
            <w:pPr>
              <w:pStyle w:val="ConsPlusNormal"/>
              <w:jc w:val="center"/>
            </w:pPr>
            <w:r>
              <w:t>188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6445657,46</w:t>
            </w:r>
          </w:p>
        </w:tc>
      </w:tr>
      <w:tr w:rsidR="00577AB5">
        <w:tc>
          <w:tcPr>
            <w:tcW w:w="794" w:type="dxa"/>
          </w:tcPr>
          <w:p w:rsidR="00577AB5" w:rsidRDefault="00577AB5">
            <w:pPr>
              <w:pStyle w:val="ConsPlusNormal"/>
              <w:jc w:val="center"/>
            </w:pPr>
            <w:r>
              <w:t>583.</w:t>
            </w:r>
          </w:p>
        </w:tc>
        <w:tc>
          <w:tcPr>
            <w:tcW w:w="3118" w:type="dxa"/>
          </w:tcPr>
          <w:p w:rsidR="00577AB5" w:rsidRDefault="00577AB5">
            <w:pPr>
              <w:pStyle w:val="ConsPlusNormal"/>
            </w:pPr>
            <w:r>
              <w:t>г. Орск, ул. Б. Хмельницкого, д. 3а</w:t>
            </w:r>
          </w:p>
        </w:tc>
        <w:tc>
          <w:tcPr>
            <w:tcW w:w="1474" w:type="dxa"/>
          </w:tcPr>
          <w:p w:rsidR="00577AB5" w:rsidRDefault="00577AB5">
            <w:pPr>
              <w:pStyle w:val="ConsPlusNormal"/>
              <w:jc w:val="center"/>
            </w:pPr>
            <w:r>
              <w:t>3512,00</w:t>
            </w:r>
          </w:p>
        </w:tc>
        <w:tc>
          <w:tcPr>
            <w:tcW w:w="2551" w:type="dxa"/>
          </w:tcPr>
          <w:p w:rsidR="00577AB5" w:rsidRDefault="00577AB5">
            <w:pPr>
              <w:pStyle w:val="ConsPlusNormal"/>
              <w:jc w:val="center"/>
            </w:pPr>
            <w:r>
              <w:t>131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4084916,89</w:t>
            </w:r>
          </w:p>
        </w:tc>
      </w:tr>
      <w:tr w:rsidR="00577AB5">
        <w:tc>
          <w:tcPr>
            <w:tcW w:w="794" w:type="dxa"/>
          </w:tcPr>
          <w:p w:rsidR="00577AB5" w:rsidRDefault="00577AB5">
            <w:pPr>
              <w:pStyle w:val="ConsPlusNormal"/>
              <w:jc w:val="center"/>
            </w:pPr>
            <w:r>
              <w:t>584.</w:t>
            </w:r>
          </w:p>
        </w:tc>
        <w:tc>
          <w:tcPr>
            <w:tcW w:w="3118" w:type="dxa"/>
          </w:tcPr>
          <w:p w:rsidR="00577AB5" w:rsidRDefault="00577AB5">
            <w:pPr>
              <w:pStyle w:val="ConsPlusNormal"/>
            </w:pPr>
            <w:r>
              <w:t>г. Орск, ул. Б. Хмельницкого, д. 5</w:t>
            </w:r>
          </w:p>
        </w:tc>
        <w:tc>
          <w:tcPr>
            <w:tcW w:w="1474" w:type="dxa"/>
          </w:tcPr>
          <w:p w:rsidR="00577AB5" w:rsidRDefault="00577AB5">
            <w:pPr>
              <w:pStyle w:val="ConsPlusNormal"/>
              <w:jc w:val="center"/>
            </w:pPr>
            <w:r>
              <w:t>3515,00</w:t>
            </w:r>
          </w:p>
        </w:tc>
        <w:tc>
          <w:tcPr>
            <w:tcW w:w="2551" w:type="dxa"/>
          </w:tcPr>
          <w:p w:rsidR="00577AB5" w:rsidRDefault="00577AB5">
            <w:pPr>
              <w:pStyle w:val="ConsPlusNormal"/>
              <w:jc w:val="center"/>
            </w:pPr>
            <w:r>
              <w:t>140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5325339,37</w:t>
            </w:r>
          </w:p>
        </w:tc>
      </w:tr>
      <w:tr w:rsidR="00577AB5">
        <w:tc>
          <w:tcPr>
            <w:tcW w:w="794" w:type="dxa"/>
          </w:tcPr>
          <w:p w:rsidR="00577AB5" w:rsidRDefault="00577AB5">
            <w:pPr>
              <w:pStyle w:val="ConsPlusNormal"/>
              <w:jc w:val="center"/>
            </w:pPr>
            <w:r>
              <w:t>585.</w:t>
            </w:r>
          </w:p>
        </w:tc>
        <w:tc>
          <w:tcPr>
            <w:tcW w:w="3118" w:type="dxa"/>
          </w:tcPr>
          <w:p w:rsidR="00577AB5" w:rsidRDefault="00577AB5">
            <w:pPr>
              <w:pStyle w:val="ConsPlusNormal"/>
            </w:pPr>
            <w:r>
              <w:t>г. Орск, ул. Беляева, д. 1</w:t>
            </w:r>
          </w:p>
        </w:tc>
        <w:tc>
          <w:tcPr>
            <w:tcW w:w="1474" w:type="dxa"/>
          </w:tcPr>
          <w:p w:rsidR="00577AB5" w:rsidRDefault="00577AB5">
            <w:pPr>
              <w:pStyle w:val="ConsPlusNormal"/>
              <w:jc w:val="center"/>
            </w:pPr>
            <w:r>
              <w:t>7950,60</w:t>
            </w:r>
          </w:p>
        </w:tc>
        <w:tc>
          <w:tcPr>
            <w:tcW w:w="2551" w:type="dxa"/>
          </w:tcPr>
          <w:p w:rsidR="00577AB5" w:rsidRDefault="00577AB5">
            <w:pPr>
              <w:pStyle w:val="ConsPlusNormal"/>
              <w:jc w:val="center"/>
            </w:pPr>
            <w:r>
              <w:t>102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11807302,80</w:t>
            </w:r>
          </w:p>
        </w:tc>
      </w:tr>
      <w:tr w:rsidR="00577AB5">
        <w:tc>
          <w:tcPr>
            <w:tcW w:w="794" w:type="dxa"/>
          </w:tcPr>
          <w:p w:rsidR="00577AB5" w:rsidRDefault="00577AB5">
            <w:pPr>
              <w:pStyle w:val="ConsPlusNormal"/>
              <w:jc w:val="center"/>
            </w:pPr>
            <w:r>
              <w:t>586.</w:t>
            </w:r>
          </w:p>
        </w:tc>
        <w:tc>
          <w:tcPr>
            <w:tcW w:w="3118" w:type="dxa"/>
          </w:tcPr>
          <w:p w:rsidR="00577AB5" w:rsidRDefault="00577AB5">
            <w:pPr>
              <w:pStyle w:val="ConsPlusNormal"/>
            </w:pPr>
            <w:r>
              <w:t>г. Орск, ул. Братская, д. 52</w:t>
            </w:r>
          </w:p>
        </w:tc>
        <w:tc>
          <w:tcPr>
            <w:tcW w:w="1474" w:type="dxa"/>
          </w:tcPr>
          <w:p w:rsidR="00577AB5" w:rsidRDefault="00577AB5">
            <w:pPr>
              <w:pStyle w:val="ConsPlusNormal"/>
              <w:jc w:val="center"/>
            </w:pPr>
            <w:r>
              <w:t>3906,50</w:t>
            </w:r>
          </w:p>
        </w:tc>
        <w:tc>
          <w:tcPr>
            <w:tcW w:w="2551" w:type="dxa"/>
          </w:tcPr>
          <w:p w:rsidR="00577AB5" w:rsidRDefault="00577AB5">
            <w:pPr>
              <w:pStyle w:val="ConsPlusNormal"/>
              <w:jc w:val="center"/>
            </w:pPr>
            <w:r>
              <w:t>234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3277063,85</w:t>
            </w:r>
          </w:p>
        </w:tc>
      </w:tr>
      <w:tr w:rsidR="00577AB5">
        <w:tc>
          <w:tcPr>
            <w:tcW w:w="794" w:type="dxa"/>
          </w:tcPr>
          <w:p w:rsidR="00577AB5" w:rsidRDefault="00577AB5">
            <w:pPr>
              <w:pStyle w:val="ConsPlusNormal"/>
              <w:jc w:val="center"/>
            </w:pPr>
            <w:r>
              <w:t>587.</w:t>
            </w:r>
          </w:p>
        </w:tc>
        <w:tc>
          <w:tcPr>
            <w:tcW w:w="3118" w:type="dxa"/>
          </w:tcPr>
          <w:p w:rsidR="00577AB5" w:rsidRDefault="00577AB5">
            <w:pPr>
              <w:pStyle w:val="ConsPlusNormal"/>
            </w:pPr>
            <w:r>
              <w:t>г. Орск, ул. Васнецова, д. 23</w:t>
            </w:r>
          </w:p>
        </w:tc>
        <w:tc>
          <w:tcPr>
            <w:tcW w:w="1474" w:type="dxa"/>
          </w:tcPr>
          <w:p w:rsidR="00577AB5" w:rsidRDefault="00577AB5">
            <w:pPr>
              <w:pStyle w:val="ConsPlusNormal"/>
              <w:jc w:val="center"/>
            </w:pPr>
            <w:r>
              <w:t>5162,20</w:t>
            </w:r>
          </w:p>
        </w:tc>
        <w:tc>
          <w:tcPr>
            <w:tcW w:w="2551" w:type="dxa"/>
          </w:tcPr>
          <w:p w:rsidR="00577AB5" w:rsidRDefault="00577AB5">
            <w:pPr>
              <w:pStyle w:val="ConsPlusNormal"/>
              <w:jc w:val="center"/>
            </w:pPr>
            <w:r>
              <w:t>114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5220014,24</w:t>
            </w:r>
          </w:p>
        </w:tc>
      </w:tr>
      <w:tr w:rsidR="00577AB5">
        <w:tc>
          <w:tcPr>
            <w:tcW w:w="794" w:type="dxa"/>
          </w:tcPr>
          <w:p w:rsidR="00577AB5" w:rsidRDefault="00577AB5">
            <w:pPr>
              <w:pStyle w:val="ConsPlusNormal"/>
              <w:jc w:val="center"/>
            </w:pPr>
            <w:r>
              <w:t>588.</w:t>
            </w:r>
          </w:p>
        </w:tc>
        <w:tc>
          <w:tcPr>
            <w:tcW w:w="3118" w:type="dxa"/>
          </w:tcPr>
          <w:p w:rsidR="00577AB5" w:rsidRDefault="00577AB5">
            <w:pPr>
              <w:pStyle w:val="ConsPlusNormal"/>
            </w:pPr>
            <w:r>
              <w:t>г. Орск, ул. Вокзальное шоссе, д. 10</w:t>
            </w:r>
          </w:p>
        </w:tc>
        <w:tc>
          <w:tcPr>
            <w:tcW w:w="1474" w:type="dxa"/>
          </w:tcPr>
          <w:p w:rsidR="00577AB5" w:rsidRDefault="00577AB5">
            <w:pPr>
              <w:pStyle w:val="ConsPlusNormal"/>
              <w:jc w:val="center"/>
            </w:pPr>
            <w:r>
              <w:t>2157,50</w:t>
            </w:r>
          </w:p>
        </w:tc>
        <w:tc>
          <w:tcPr>
            <w:tcW w:w="2551" w:type="dxa"/>
          </w:tcPr>
          <w:p w:rsidR="00577AB5" w:rsidRDefault="00577AB5">
            <w:pPr>
              <w:pStyle w:val="ConsPlusNormal"/>
              <w:jc w:val="center"/>
            </w:pPr>
            <w:r>
              <w:t>73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5276410,22</w:t>
            </w:r>
          </w:p>
        </w:tc>
      </w:tr>
      <w:tr w:rsidR="00577AB5">
        <w:tc>
          <w:tcPr>
            <w:tcW w:w="794" w:type="dxa"/>
          </w:tcPr>
          <w:p w:rsidR="00577AB5" w:rsidRDefault="00577AB5">
            <w:pPr>
              <w:pStyle w:val="ConsPlusNormal"/>
              <w:jc w:val="center"/>
            </w:pPr>
            <w:r>
              <w:t>589.</w:t>
            </w:r>
          </w:p>
        </w:tc>
        <w:tc>
          <w:tcPr>
            <w:tcW w:w="3118" w:type="dxa"/>
          </w:tcPr>
          <w:p w:rsidR="00577AB5" w:rsidRDefault="00577AB5">
            <w:pPr>
              <w:pStyle w:val="ConsPlusNormal"/>
            </w:pPr>
            <w:r>
              <w:t>г. Орск, ул. Вяземская, д. 20</w:t>
            </w:r>
          </w:p>
        </w:tc>
        <w:tc>
          <w:tcPr>
            <w:tcW w:w="1474" w:type="dxa"/>
          </w:tcPr>
          <w:p w:rsidR="00577AB5" w:rsidRDefault="00577AB5">
            <w:pPr>
              <w:pStyle w:val="ConsPlusNormal"/>
              <w:jc w:val="center"/>
            </w:pPr>
            <w:r>
              <w:t>3408,20</w:t>
            </w:r>
          </w:p>
        </w:tc>
        <w:tc>
          <w:tcPr>
            <w:tcW w:w="2551" w:type="dxa"/>
          </w:tcPr>
          <w:p w:rsidR="00577AB5" w:rsidRDefault="00577AB5">
            <w:pPr>
              <w:pStyle w:val="ConsPlusNormal"/>
              <w:jc w:val="center"/>
            </w:pPr>
            <w:r>
              <w:t>91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698516,26</w:t>
            </w:r>
          </w:p>
        </w:tc>
      </w:tr>
      <w:tr w:rsidR="00577AB5">
        <w:tc>
          <w:tcPr>
            <w:tcW w:w="794" w:type="dxa"/>
          </w:tcPr>
          <w:p w:rsidR="00577AB5" w:rsidRDefault="00577AB5">
            <w:pPr>
              <w:pStyle w:val="ConsPlusNormal"/>
              <w:jc w:val="center"/>
            </w:pPr>
            <w:r>
              <w:t>590.</w:t>
            </w:r>
          </w:p>
        </w:tc>
        <w:tc>
          <w:tcPr>
            <w:tcW w:w="3118" w:type="dxa"/>
          </w:tcPr>
          <w:p w:rsidR="00577AB5" w:rsidRDefault="00577AB5">
            <w:pPr>
              <w:pStyle w:val="ConsPlusNormal"/>
            </w:pPr>
            <w:r>
              <w:t>г. Орск, ул. Гомельская, д. 12</w:t>
            </w:r>
          </w:p>
        </w:tc>
        <w:tc>
          <w:tcPr>
            <w:tcW w:w="1474" w:type="dxa"/>
          </w:tcPr>
          <w:p w:rsidR="00577AB5" w:rsidRDefault="00577AB5">
            <w:pPr>
              <w:pStyle w:val="ConsPlusNormal"/>
              <w:jc w:val="center"/>
            </w:pPr>
            <w:r>
              <w:t>3149,40</w:t>
            </w:r>
          </w:p>
        </w:tc>
        <w:tc>
          <w:tcPr>
            <w:tcW w:w="2551" w:type="dxa"/>
          </w:tcPr>
          <w:p w:rsidR="00577AB5" w:rsidRDefault="00577AB5">
            <w:pPr>
              <w:pStyle w:val="ConsPlusNormal"/>
              <w:jc w:val="center"/>
            </w:pPr>
            <w:r>
              <w:t>92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1492815,32</w:t>
            </w:r>
          </w:p>
        </w:tc>
      </w:tr>
      <w:tr w:rsidR="00577AB5">
        <w:tc>
          <w:tcPr>
            <w:tcW w:w="794" w:type="dxa"/>
          </w:tcPr>
          <w:p w:rsidR="00577AB5" w:rsidRDefault="00577AB5">
            <w:pPr>
              <w:pStyle w:val="ConsPlusNormal"/>
              <w:jc w:val="center"/>
            </w:pPr>
            <w:r>
              <w:t>591.</w:t>
            </w:r>
          </w:p>
        </w:tc>
        <w:tc>
          <w:tcPr>
            <w:tcW w:w="3118" w:type="dxa"/>
          </w:tcPr>
          <w:p w:rsidR="00577AB5" w:rsidRDefault="00577AB5">
            <w:pPr>
              <w:pStyle w:val="ConsPlusNormal"/>
            </w:pPr>
            <w:r>
              <w:t>г. Орск, ул. Гомельская, д. 76а</w:t>
            </w:r>
          </w:p>
        </w:tc>
        <w:tc>
          <w:tcPr>
            <w:tcW w:w="1474" w:type="dxa"/>
          </w:tcPr>
          <w:p w:rsidR="00577AB5" w:rsidRDefault="00577AB5">
            <w:pPr>
              <w:pStyle w:val="ConsPlusNormal"/>
              <w:jc w:val="center"/>
            </w:pPr>
            <w:r>
              <w:t>3084,20</w:t>
            </w:r>
          </w:p>
        </w:tc>
        <w:tc>
          <w:tcPr>
            <w:tcW w:w="2551" w:type="dxa"/>
          </w:tcPr>
          <w:p w:rsidR="00577AB5" w:rsidRDefault="00577AB5">
            <w:pPr>
              <w:pStyle w:val="ConsPlusNormal"/>
              <w:jc w:val="center"/>
            </w:pPr>
            <w:r>
              <w:t>109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4061894,94</w:t>
            </w:r>
          </w:p>
        </w:tc>
      </w:tr>
      <w:tr w:rsidR="00577AB5">
        <w:tc>
          <w:tcPr>
            <w:tcW w:w="794" w:type="dxa"/>
          </w:tcPr>
          <w:p w:rsidR="00577AB5" w:rsidRDefault="00577AB5">
            <w:pPr>
              <w:pStyle w:val="ConsPlusNormal"/>
              <w:jc w:val="center"/>
            </w:pPr>
            <w:r>
              <w:t>592.</w:t>
            </w:r>
          </w:p>
        </w:tc>
        <w:tc>
          <w:tcPr>
            <w:tcW w:w="3118" w:type="dxa"/>
          </w:tcPr>
          <w:p w:rsidR="00577AB5" w:rsidRDefault="00577AB5">
            <w:pPr>
              <w:pStyle w:val="ConsPlusNormal"/>
            </w:pPr>
            <w:r>
              <w:t>г. Орск, ул. Гомельская, д. 78</w:t>
            </w:r>
          </w:p>
        </w:tc>
        <w:tc>
          <w:tcPr>
            <w:tcW w:w="1474" w:type="dxa"/>
          </w:tcPr>
          <w:p w:rsidR="00577AB5" w:rsidRDefault="00577AB5">
            <w:pPr>
              <w:pStyle w:val="ConsPlusNormal"/>
              <w:jc w:val="center"/>
            </w:pPr>
            <w:r>
              <w:t>5020,20</w:t>
            </w:r>
          </w:p>
        </w:tc>
        <w:tc>
          <w:tcPr>
            <w:tcW w:w="2551" w:type="dxa"/>
          </w:tcPr>
          <w:p w:rsidR="00577AB5" w:rsidRDefault="00577AB5">
            <w:pPr>
              <w:pStyle w:val="ConsPlusNormal"/>
              <w:jc w:val="center"/>
            </w:pPr>
            <w:r>
              <w:t>232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762798,27</w:t>
            </w:r>
          </w:p>
        </w:tc>
      </w:tr>
      <w:tr w:rsidR="00577AB5">
        <w:tc>
          <w:tcPr>
            <w:tcW w:w="794" w:type="dxa"/>
          </w:tcPr>
          <w:p w:rsidR="00577AB5" w:rsidRDefault="00577AB5">
            <w:pPr>
              <w:pStyle w:val="ConsPlusNormal"/>
              <w:jc w:val="center"/>
            </w:pPr>
            <w:r>
              <w:t>593.</w:t>
            </w:r>
          </w:p>
        </w:tc>
        <w:tc>
          <w:tcPr>
            <w:tcW w:w="3118" w:type="dxa"/>
          </w:tcPr>
          <w:p w:rsidR="00577AB5" w:rsidRDefault="00577AB5">
            <w:pPr>
              <w:pStyle w:val="ConsPlusNormal"/>
            </w:pPr>
            <w:r>
              <w:t>г. Орск, ул. Гомельская, д. 80</w:t>
            </w:r>
          </w:p>
        </w:tc>
        <w:tc>
          <w:tcPr>
            <w:tcW w:w="1474" w:type="dxa"/>
          </w:tcPr>
          <w:p w:rsidR="00577AB5" w:rsidRDefault="00577AB5">
            <w:pPr>
              <w:pStyle w:val="ConsPlusNormal"/>
              <w:jc w:val="center"/>
            </w:pPr>
            <w:r>
              <w:t>12241,40</w:t>
            </w:r>
          </w:p>
        </w:tc>
        <w:tc>
          <w:tcPr>
            <w:tcW w:w="2551" w:type="dxa"/>
          </w:tcPr>
          <w:p w:rsidR="00577AB5" w:rsidRDefault="00577AB5">
            <w:pPr>
              <w:pStyle w:val="ConsPlusNormal"/>
              <w:jc w:val="center"/>
            </w:pPr>
            <w:r>
              <w:t>508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12741139,71</w:t>
            </w:r>
          </w:p>
        </w:tc>
      </w:tr>
      <w:tr w:rsidR="00577AB5">
        <w:tc>
          <w:tcPr>
            <w:tcW w:w="794" w:type="dxa"/>
          </w:tcPr>
          <w:p w:rsidR="00577AB5" w:rsidRDefault="00577AB5">
            <w:pPr>
              <w:pStyle w:val="ConsPlusNormal"/>
              <w:jc w:val="center"/>
            </w:pPr>
            <w:r>
              <w:t>594.</w:t>
            </w:r>
          </w:p>
        </w:tc>
        <w:tc>
          <w:tcPr>
            <w:tcW w:w="3118" w:type="dxa"/>
          </w:tcPr>
          <w:p w:rsidR="00577AB5" w:rsidRDefault="00577AB5">
            <w:pPr>
              <w:pStyle w:val="ConsPlusNormal"/>
            </w:pPr>
            <w:r>
              <w:t>г. Орск, ул. Горького, д. 11а</w:t>
            </w:r>
          </w:p>
        </w:tc>
        <w:tc>
          <w:tcPr>
            <w:tcW w:w="1474" w:type="dxa"/>
          </w:tcPr>
          <w:p w:rsidR="00577AB5" w:rsidRDefault="00577AB5">
            <w:pPr>
              <w:pStyle w:val="ConsPlusNormal"/>
              <w:jc w:val="center"/>
            </w:pPr>
            <w:r>
              <w:t>3007,00</w:t>
            </w:r>
          </w:p>
        </w:tc>
        <w:tc>
          <w:tcPr>
            <w:tcW w:w="2551" w:type="dxa"/>
          </w:tcPr>
          <w:p w:rsidR="00577AB5" w:rsidRDefault="00577AB5">
            <w:pPr>
              <w:pStyle w:val="ConsPlusNormal"/>
              <w:jc w:val="center"/>
            </w:pPr>
            <w:r>
              <w:t>88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5012732,13</w:t>
            </w:r>
          </w:p>
        </w:tc>
      </w:tr>
      <w:tr w:rsidR="00577AB5">
        <w:tc>
          <w:tcPr>
            <w:tcW w:w="794" w:type="dxa"/>
          </w:tcPr>
          <w:p w:rsidR="00577AB5" w:rsidRDefault="00577AB5">
            <w:pPr>
              <w:pStyle w:val="ConsPlusNormal"/>
              <w:jc w:val="center"/>
            </w:pPr>
            <w:r>
              <w:t>595.</w:t>
            </w:r>
          </w:p>
        </w:tc>
        <w:tc>
          <w:tcPr>
            <w:tcW w:w="3118" w:type="dxa"/>
          </w:tcPr>
          <w:p w:rsidR="00577AB5" w:rsidRDefault="00577AB5">
            <w:pPr>
              <w:pStyle w:val="ConsPlusNormal"/>
            </w:pPr>
            <w:r>
              <w:t>г. Орск, ул. Горького, д. 153а</w:t>
            </w:r>
          </w:p>
        </w:tc>
        <w:tc>
          <w:tcPr>
            <w:tcW w:w="1474" w:type="dxa"/>
          </w:tcPr>
          <w:p w:rsidR="00577AB5" w:rsidRDefault="00577AB5">
            <w:pPr>
              <w:pStyle w:val="ConsPlusNormal"/>
              <w:jc w:val="center"/>
            </w:pPr>
            <w:r>
              <w:t>4196,10</w:t>
            </w:r>
          </w:p>
        </w:tc>
        <w:tc>
          <w:tcPr>
            <w:tcW w:w="2551" w:type="dxa"/>
          </w:tcPr>
          <w:p w:rsidR="00577AB5" w:rsidRDefault="00577AB5">
            <w:pPr>
              <w:pStyle w:val="ConsPlusNormal"/>
              <w:jc w:val="center"/>
            </w:pPr>
            <w:r>
              <w:t>163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1189760,22</w:t>
            </w:r>
          </w:p>
        </w:tc>
      </w:tr>
      <w:tr w:rsidR="00577AB5">
        <w:tc>
          <w:tcPr>
            <w:tcW w:w="794" w:type="dxa"/>
          </w:tcPr>
          <w:p w:rsidR="00577AB5" w:rsidRDefault="00577AB5">
            <w:pPr>
              <w:pStyle w:val="ConsPlusNormal"/>
              <w:jc w:val="center"/>
            </w:pPr>
            <w:r>
              <w:lastRenderedPageBreak/>
              <w:t>596.</w:t>
            </w:r>
          </w:p>
        </w:tc>
        <w:tc>
          <w:tcPr>
            <w:tcW w:w="3118" w:type="dxa"/>
          </w:tcPr>
          <w:p w:rsidR="00577AB5" w:rsidRDefault="00577AB5">
            <w:pPr>
              <w:pStyle w:val="ConsPlusNormal"/>
            </w:pPr>
            <w:r>
              <w:t>г. Орск, ул. Горького, д. 56</w:t>
            </w:r>
          </w:p>
        </w:tc>
        <w:tc>
          <w:tcPr>
            <w:tcW w:w="1474" w:type="dxa"/>
          </w:tcPr>
          <w:p w:rsidR="00577AB5" w:rsidRDefault="00577AB5">
            <w:pPr>
              <w:pStyle w:val="ConsPlusNormal"/>
              <w:jc w:val="center"/>
            </w:pPr>
            <w:r>
              <w:t>413,30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2672491,06</w:t>
            </w:r>
          </w:p>
        </w:tc>
      </w:tr>
      <w:tr w:rsidR="00577AB5">
        <w:tc>
          <w:tcPr>
            <w:tcW w:w="794" w:type="dxa"/>
          </w:tcPr>
          <w:p w:rsidR="00577AB5" w:rsidRDefault="00577AB5">
            <w:pPr>
              <w:pStyle w:val="ConsPlusNormal"/>
              <w:jc w:val="center"/>
            </w:pPr>
            <w:r>
              <w:t>597.</w:t>
            </w:r>
          </w:p>
        </w:tc>
        <w:tc>
          <w:tcPr>
            <w:tcW w:w="3118" w:type="dxa"/>
          </w:tcPr>
          <w:p w:rsidR="00577AB5" w:rsidRDefault="00577AB5">
            <w:pPr>
              <w:pStyle w:val="ConsPlusNormal"/>
            </w:pPr>
            <w:r>
              <w:t>г. Орск, ул. Горького, д. 60</w:t>
            </w:r>
          </w:p>
        </w:tc>
        <w:tc>
          <w:tcPr>
            <w:tcW w:w="1474" w:type="dxa"/>
          </w:tcPr>
          <w:p w:rsidR="00577AB5" w:rsidRDefault="00577AB5">
            <w:pPr>
              <w:pStyle w:val="ConsPlusNormal"/>
              <w:jc w:val="center"/>
            </w:pPr>
            <w:r>
              <w:t>624,00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4012805,23</w:t>
            </w:r>
          </w:p>
        </w:tc>
      </w:tr>
      <w:tr w:rsidR="00577AB5">
        <w:tc>
          <w:tcPr>
            <w:tcW w:w="794" w:type="dxa"/>
          </w:tcPr>
          <w:p w:rsidR="00577AB5" w:rsidRDefault="00577AB5">
            <w:pPr>
              <w:pStyle w:val="ConsPlusNormal"/>
              <w:jc w:val="center"/>
            </w:pPr>
            <w:r>
              <w:t>598.</w:t>
            </w:r>
          </w:p>
        </w:tc>
        <w:tc>
          <w:tcPr>
            <w:tcW w:w="3118" w:type="dxa"/>
          </w:tcPr>
          <w:p w:rsidR="00577AB5" w:rsidRDefault="00577AB5">
            <w:pPr>
              <w:pStyle w:val="ConsPlusNormal"/>
            </w:pPr>
            <w:r>
              <w:t>г. Орск, ул. Горького, д. 64</w:t>
            </w:r>
          </w:p>
        </w:tc>
        <w:tc>
          <w:tcPr>
            <w:tcW w:w="1474" w:type="dxa"/>
          </w:tcPr>
          <w:p w:rsidR="00577AB5" w:rsidRDefault="00577AB5">
            <w:pPr>
              <w:pStyle w:val="ConsPlusNormal"/>
              <w:jc w:val="center"/>
            </w:pPr>
            <w:r>
              <w:t>411,40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2693577,65</w:t>
            </w:r>
          </w:p>
        </w:tc>
      </w:tr>
      <w:tr w:rsidR="00577AB5">
        <w:tc>
          <w:tcPr>
            <w:tcW w:w="794" w:type="dxa"/>
          </w:tcPr>
          <w:p w:rsidR="00577AB5" w:rsidRDefault="00577AB5">
            <w:pPr>
              <w:pStyle w:val="ConsPlusNormal"/>
              <w:jc w:val="center"/>
            </w:pPr>
            <w:r>
              <w:t>599.</w:t>
            </w:r>
          </w:p>
        </w:tc>
        <w:tc>
          <w:tcPr>
            <w:tcW w:w="3118" w:type="dxa"/>
          </w:tcPr>
          <w:p w:rsidR="00577AB5" w:rsidRDefault="00577AB5">
            <w:pPr>
              <w:pStyle w:val="ConsPlusNormal"/>
            </w:pPr>
            <w:r>
              <w:t>г. Орск, ул. Днепропетровская, д. 18</w:t>
            </w:r>
          </w:p>
        </w:tc>
        <w:tc>
          <w:tcPr>
            <w:tcW w:w="1474" w:type="dxa"/>
          </w:tcPr>
          <w:p w:rsidR="00577AB5" w:rsidRDefault="00577AB5">
            <w:pPr>
              <w:pStyle w:val="ConsPlusNormal"/>
              <w:jc w:val="center"/>
            </w:pPr>
            <w:r>
              <w:t>3390,90</w:t>
            </w:r>
          </w:p>
        </w:tc>
        <w:tc>
          <w:tcPr>
            <w:tcW w:w="2551" w:type="dxa"/>
          </w:tcPr>
          <w:p w:rsidR="00577AB5" w:rsidRDefault="00577AB5">
            <w:pPr>
              <w:pStyle w:val="ConsPlusNormal"/>
              <w:jc w:val="center"/>
            </w:pPr>
            <w:r>
              <w:t>134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967333,62</w:t>
            </w:r>
          </w:p>
        </w:tc>
      </w:tr>
      <w:tr w:rsidR="00577AB5">
        <w:tc>
          <w:tcPr>
            <w:tcW w:w="794" w:type="dxa"/>
          </w:tcPr>
          <w:p w:rsidR="00577AB5" w:rsidRDefault="00577AB5">
            <w:pPr>
              <w:pStyle w:val="ConsPlusNormal"/>
              <w:jc w:val="center"/>
            </w:pPr>
            <w:r>
              <w:t>600.</w:t>
            </w:r>
          </w:p>
        </w:tc>
        <w:tc>
          <w:tcPr>
            <w:tcW w:w="3118" w:type="dxa"/>
          </w:tcPr>
          <w:p w:rsidR="00577AB5" w:rsidRDefault="00577AB5">
            <w:pPr>
              <w:pStyle w:val="ConsPlusNormal"/>
            </w:pPr>
            <w:r>
              <w:t>г. Орск, ул. Добровольского, д. 14</w:t>
            </w:r>
          </w:p>
        </w:tc>
        <w:tc>
          <w:tcPr>
            <w:tcW w:w="1474" w:type="dxa"/>
          </w:tcPr>
          <w:p w:rsidR="00577AB5" w:rsidRDefault="00577AB5">
            <w:pPr>
              <w:pStyle w:val="ConsPlusNormal"/>
              <w:jc w:val="center"/>
            </w:pPr>
            <w:r>
              <w:t>6292,60</w:t>
            </w:r>
          </w:p>
        </w:tc>
        <w:tc>
          <w:tcPr>
            <w:tcW w:w="2551" w:type="dxa"/>
          </w:tcPr>
          <w:p w:rsidR="00577AB5" w:rsidRDefault="00577AB5">
            <w:pPr>
              <w:pStyle w:val="ConsPlusNormal"/>
              <w:jc w:val="center"/>
            </w:pPr>
            <w:r>
              <w:t>216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7092945,20</w:t>
            </w:r>
          </w:p>
        </w:tc>
      </w:tr>
      <w:tr w:rsidR="00577AB5">
        <w:tc>
          <w:tcPr>
            <w:tcW w:w="794" w:type="dxa"/>
          </w:tcPr>
          <w:p w:rsidR="00577AB5" w:rsidRDefault="00577AB5">
            <w:pPr>
              <w:pStyle w:val="ConsPlusNormal"/>
              <w:jc w:val="center"/>
            </w:pPr>
            <w:r>
              <w:t>601.</w:t>
            </w:r>
          </w:p>
        </w:tc>
        <w:tc>
          <w:tcPr>
            <w:tcW w:w="3118" w:type="dxa"/>
          </w:tcPr>
          <w:p w:rsidR="00577AB5" w:rsidRDefault="00577AB5">
            <w:pPr>
              <w:pStyle w:val="ConsPlusNormal"/>
            </w:pPr>
            <w:r>
              <w:t>г. Орск, ул. Добровольского, д. 19</w:t>
            </w:r>
          </w:p>
        </w:tc>
        <w:tc>
          <w:tcPr>
            <w:tcW w:w="1474" w:type="dxa"/>
          </w:tcPr>
          <w:p w:rsidR="00577AB5" w:rsidRDefault="00577AB5">
            <w:pPr>
              <w:pStyle w:val="ConsPlusNormal"/>
              <w:jc w:val="center"/>
            </w:pPr>
            <w:r>
              <w:t>2990,10</w:t>
            </w:r>
          </w:p>
        </w:tc>
        <w:tc>
          <w:tcPr>
            <w:tcW w:w="2551" w:type="dxa"/>
          </w:tcPr>
          <w:p w:rsidR="00577AB5" w:rsidRDefault="00577AB5">
            <w:pPr>
              <w:pStyle w:val="ConsPlusNormal"/>
              <w:jc w:val="center"/>
            </w:pPr>
            <w:r>
              <w:t>130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1955121,39</w:t>
            </w:r>
          </w:p>
        </w:tc>
      </w:tr>
      <w:tr w:rsidR="00577AB5">
        <w:tc>
          <w:tcPr>
            <w:tcW w:w="794" w:type="dxa"/>
          </w:tcPr>
          <w:p w:rsidR="00577AB5" w:rsidRDefault="00577AB5">
            <w:pPr>
              <w:pStyle w:val="ConsPlusNormal"/>
              <w:jc w:val="center"/>
            </w:pPr>
            <w:r>
              <w:t>602.</w:t>
            </w:r>
          </w:p>
        </w:tc>
        <w:tc>
          <w:tcPr>
            <w:tcW w:w="3118" w:type="dxa"/>
          </w:tcPr>
          <w:p w:rsidR="00577AB5" w:rsidRDefault="00577AB5">
            <w:pPr>
              <w:pStyle w:val="ConsPlusNormal"/>
            </w:pPr>
            <w:r>
              <w:t>г. Орск, ул. Добровольского, д. 21</w:t>
            </w:r>
          </w:p>
        </w:tc>
        <w:tc>
          <w:tcPr>
            <w:tcW w:w="1474" w:type="dxa"/>
          </w:tcPr>
          <w:p w:rsidR="00577AB5" w:rsidRDefault="00577AB5">
            <w:pPr>
              <w:pStyle w:val="ConsPlusNormal"/>
              <w:jc w:val="center"/>
            </w:pPr>
            <w:r>
              <w:t>2906,30</w:t>
            </w:r>
          </w:p>
        </w:tc>
        <w:tc>
          <w:tcPr>
            <w:tcW w:w="2551" w:type="dxa"/>
          </w:tcPr>
          <w:p w:rsidR="00577AB5" w:rsidRDefault="00577AB5">
            <w:pPr>
              <w:pStyle w:val="ConsPlusNormal"/>
              <w:jc w:val="center"/>
            </w:pPr>
            <w:r>
              <w:t>113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3050925,88</w:t>
            </w:r>
          </w:p>
        </w:tc>
      </w:tr>
      <w:tr w:rsidR="00577AB5">
        <w:tc>
          <w:tcPr>
            <w:tcW w:w="794" w:type="dxa"/>
          </w:tcPr>
          <w:p w:rsidR="00577AB5" w:rsidRDefault="00577AB5">
            <w:pPr>
              <w:pStyle w:val="ConsPlusNormal"/>
              <w:jc w:val="center"/>
            </w:pPr>
            <w:r>
              <w:t>603.</w:t>
            </w:r>
          </w:p>
        </w:tc>
        <w:tc>
          <w:tcPr>
            <w:tcW w:w="3118" w:type="dxa"/>
          </w:tcPr>
          <w:p w:rsidR="00577AB5" w:rsidRDefault="00577AB5">
            <w:pPr>
              <w:pStyle w:val="ConsPlusNormal"/>
            </w:pPr>
            <w:r>
              <w:t>г. Орск, ул. Добровольского, д. 23</w:t>
            </w:r>
          </w:p>
        </w:tc>
        <w:tc>
          <w:tcPr>
            <w:tcW w:w="1474" w:type="dxa"/>
          </w:tcPr>
          <w:p w:rsidR="00577AB5" w:rsidRDefault="00577AB5">
            <w:pPr>
              <w:pStyle w:val="ConsPlusNormal"/>
              <w:jc w:val="center"/>
            </w:pPr>
            <w:r>
              <w:t>6295,00</w:t>
            </w:r>
          </w:p>
        </w:tc>
        <w:tc>
          <w:tcPr>
            <w:tcW w:w="2551" w:type="dxa"/>
          </w:tcPr>
          <w:p w:rsidR="00577AB5" w:rsidRDefault="00577AB5">
            <w:pPr>
              <w:pStyle w:val="ConsPlusNormal"/>
              <w:jc w:val="center"/>
            </w:pPr>
            <w:r>
              <w:t>250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3341946,44</w:t>
            </w:r>
          </w:p>
        </w:tc>
      </w:tr>
      <w:tr w:rsidR="00577AB5">
        <w:tc>
          <w:tcPr>
            <w:tcW w:w="794" w:type="dxa"/>
          </w:tcPr>
          <w:p w:rsidR="00577AB5" w:rsidRDefault="00577AB5">
            <w:pPr>
              <w:pStyle w:val="ConsPlusNormal"/>
              <w:jc w:val="center"/>
            </w:pPr>
            <w:r>
              <w:t>604.</w:t>
            </w:r>
          </w:p>
        </w:tc>
        <w:tc>
          <w:tcPr>
            <w:tcW w:w="3118" w:type="dxa"/>
          </w:tcPr>
          <w:p w:rsidR="00577AB5" w:rsidRDefault="00577AB5">
            <w:pPr>
              <w:pStyle w:val="ConsPlusNormal"/>
            </w:pPr>
            <w:r>
              <w:t>г. Орск, ул. Докучаева, д. 54а</w:t>
            </w:r>
          </w:p>
        </w:tc>
        <w:tc>
          <w:tcPr>
            <w:tcW w:w="1474" w:type="dxa"/>
          </w:tcPr>
          <w:p w:rsidR="00577AB5" w:rsidRDefault="00577AB5">
            <w:pPr>
              <w:pStyle w:val="ConsPlusNormal"/>
              <w:jc w:val="center"/>
            </w:pPr>
            <w:r>
              <w:t>9328,80</w:t>
            </w:r>
          </w:p>
        </w:tc>
        <w:tc>
          <w:tcPr>
            <w:tcW w:w="2551" w:type="dxa"/>
          </w:tcPr>
          <w:p w:rsidR="00577AB5" w:rsidRDefault="00577AB5">
            <w:pPr>
              <w:pStyle w:val="ConsPlusNormal"/>
              <w:jc w:val="center"/>
            </w:pPr>
            <w:r>
              <w:t>301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8761714,65</w:t>
            </w:r>
          </w:p>
        </w:tc>
      </w:tr>
      <w:tr w:rsidR="00577AB5">
        <w:tc>
          <w:tcPr>
            <w:tcW w:w="794" w:type="dxa"/>
          </w:tcPr>
          <w:p w:rsidR="00577AB5" w:rsidRDefault="00577AB5">
            <w:pPr>
              <w:pStyle w:val="ConsPlusNormal"/>
              <w:jc w:val="center"/>
            </w:pPr>
            <w:r>
              <w:t>605.</w:t>
            </w:r>
          </w:p>
        </w:tc>
        <w:tc>
          <w:tcPr>
            <w:tcW w:w="3118" w:type="dxa"/>
          </w:tcPr>
          <w:p w:rsidR="00577AB5" w:rsidRDefault="00577AB5">
            <w:pPr>
              <w:pStyle w:val="ConsPlusNormal"/>
            </w:pPr>
            <w:r>
              <w:t>г. Орск, ул. Кирпичная, д. 142</w:t>
            </w:r>
          </w:p>
        </w:tc>
        <w:tc>
          <w:tcPr>
            <w:tcW w:w="1474" w:type="dxa"/>
          </w:tcPr>
          <w:p w:rsidR="00577AB5" w:rsidRDefault="00577AB5">
            <w:pPr>
              <w:pStyle w:val="ConsPlusNormal"/>
              <w:jc w:val="center"/>
            </w:pPr>
            <w:r>
              <w:t>1237,30</w:t>
            </w:r>
          </w:p>
        </w:tc>
        <w:tc>
          <w:tcPr>
            <w:tcW w:w="2551" w:type="dxa"/>
          </w:tcPr>
          <w:p w:rsidR="00577AB5" w:rsidRDefault="00577AB5">
            <w:pPr>
              <w:pStyle w:val="ConsPlusNormal"/>
              <w:jc w:val="center"/>
            </w:pPr>
            <w:r>
              <w:t>58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4645724,32</w:t>
            </w:r>
          </w:p>
        </w:tc>
      </w:tr>
      <w:tr w:rsidR="00577AB5">
        <w:tc>
          <w:tcPr>
            <w:tcW w:w="794" w:type="dxa"/>
          </w:tcPr>
          <w:p w:rsidR="00577AB5" w:rsidRDefault="00577AB5">
            <w:pPr>
              <w:pStyle w:val="ConsPlusNormal"/>
              <w:jc w:val="center"/>
            </w:pPr>
            <w:r>
              <w:t>606.</w:t>
            </w:r>
          </w:p>
        </w:tc>
        <w:tc>
          <w:tcPr>
            <w:tcW w:w="3118" w:type="dxa"/>
          </w:tcPr>
          <w:p w:rsidR="00577AB5" w:rsidRDefault="00577AB5">
            <w:pPr>
              <w:pStyle w:val="ConsPlusNormal"/>
            </w:pPr>
            <w:r>
              <w:t>г. Орск, ул. Комарова, д. 12</w:t>
            </w:r>
          </w:p>
        </w:tc>
        <w:tc>
          <w:tcPr>
            <w:tcW w:w="1474" w:type="dxa"/>
          </w:tcPr>
          <w:p w:rsidR="00577AB5" w:rsidRDefault="00577AB5">
            <w:pPr>
              <w:pStyle w:val="ConsPlusNormal"/>
              <w:jc w:val="center"/>
            </w:pPr>
            <w:r>
              <w:t>6321,90</w:t>
            </w:r>
          </w:p>
        </w:tc>
        <w:tc>
          <w:tcPr>
            <w:tcW w:w="2551" w:type="dxa"/>
          </w:tcPr>
          <w:p w:rsidR="00577AB5" w:rsidRDefault="00577AB5">
            <w:pPr>
              <w:pStyle w:val="ConsPlusNormal"/>
              <w:jc w:val="center"/>
            </w:pPr>
            <w:r>
              <w:t>231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2272109,20</w:t>
            </w:r>
          </w:p>
        </w:tc>
      </w:tr>
      <w:tr w:rsidR="00577AB5">
        <w:tc>
          <w:tcPr>
            <w:tcW w:w="794" w:type="dxa"/>
          </w:tcPr>
          <w:p w:rsidR="00577AB5" w:rsidRDefault="00577AB5">
            <w:pPr>
              <w:pStyle w:val="ConsPlusNormal"/>
              <w:jc w:val="center"/>
            </w:pPr>
            <w:r>
              <w:t>607.</w:t>
            </w:r>
          </w:p>
        </w:tc>
        <w:tc>
          <w:tcPr>
            <w:tcW w:w="3118" w:type="dxa"/>
          </w:tcPr>
          <w:p w:rsidR="00577AB5" w:rsidRDefault="00577AB5">
            <w:pPr>
              <w:pStyle w:val="ConsPlusNormal"/>
            </w:pPr>
            <w:r>
              <w:t>г. Орск, ул. Комарова, д. 14</w:t>
            </w:r>
          </w:p>
        </w:tc>
        <w:tc>
          <w:tcPr>
            <w:tcW w:w="1474" w:type="dxa"/>
          </w:tcPr>
          <w:p w:rsidR="00577AB5" w:rsidRDefault="00577AB5">
            <w:pPr>
              <w:pStyle w:val="ConsPlusNormal"/>
              <w:jc w:val="center"/>
            </w:pPr>
            <w:r>
              <w:t>4861,30</w:t>
            </w:r>
          </w:p>
        </w:tc>
        <w:tc>
          <w:tcPr>
            <w:tcW w:w="2551" w:type="dxa"/>
          </w:tcPr>
          <w:p w:rsidR="00577AB5" w:rsidRDefault="00577AB5">
            <w:pPr>
              <w:pStyle w:val="ConsPlusNormal"/>
              <w:jc w:val="center"/>
            </w:pPr>
            <w:r>
              <w:t>192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3136000,33</w:t>
            </w:r>
          </w:p>
        </w:tc>
      </w:tr>
      <w:tr w:rsidR="00577AB5">
        <w:tc>
          <w:tcPr>
            <w:tcW w:w="794" w:type="dxa"/>
          </w:tcPr>
          <w:p w:rsidR="00577AB5" w:rsidRDefault="00577AB5">
            <w:pPr>
              <w:pStyle w:val="ConsPlusNormal"/>
              <w:jc w:val="center"/>
            </w:pPr>
            <w:r>
              <w:t>608.</w:t>
            </w:r>
          </w:p>
        </w:tc>
        <w:tc>
          <w:tcPr>
            <w:tcW w:w="3118" w:type="dxa"/>
          </w:tcPr>
          <w:p w:rsidR="00577AB5" w:rsidRDefault="00577AB5">
            <w:pPr>
              <w:pStyle w:val="ConsPlusNormal"/>
            </w:pPr>
            <w:r>
              <w:t>г. Орск, ул. Комарова, д. 7</w:t>
            </w:r>
          </w:p>
        </w:tc>
        <w:tc>
          <w:tcPr>
            <w:tcW w:w="1474" w:type="dxa"/>
          </w:tcPr>
          <w:p w:rsidR="00577AB5" w:rsidRDefault="00577AB5">
            <w:pPr>
              <w:pStyle w:val="ConsPlusNormal"/>
              <w:jc w:val="center"/>
            </w:pPr>
            <w:r>
              <w:t>5690,80</w:t>
            </w:r>
          </w:p>
        </w:tc>
        <w:tc>
          <w:tcPr>
            <w:tcW w:w="2551" w:type="dxa"/>
          </w:tcPr>
          <w:p w:rsidR="00577AB5" w:rsidRDefault="00577AB5">
            <w:pPr>
              <w:pStyle w:val="ConsPlusNormal"/>
              <w:jc w:val="center"/>
            </w:pPr>
            <w:r>
              <w:t>239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6072924,50</w:t>
            </w:r>
          </w:p>
        </w:tc>
      </w:tr>
      <w:tr w:rsidR="00577AB5">
        <w:tc>
          <w:tcPr>
            <w:tcW w:w="794" w:type="dxa"/>
          </w:tcPr>
          <w:p w:rsidR="00577AB5" w:rsidRDefault="00577AB5">
            <w:pPr>
              <w:pStyle w:val="ConsPlusNormal"/>
              <w:jc w:val="center"/>
            </w:pPr>
            <w:r>
              <w:t>609.</w:t>
            </w:r>
          </w:p>
        </w:tc>
        <w:tc>
          <w:tcPr>
            <w:tcW w:w="3118" w:type="dxa"/>
          </w:tcPr>
          <w:p w:rsidR="00577AB5" w:rsidRDefault="00577AB5">
            <w:pPr>
              <w:pStyle w:val="ConsPlusNormal"/>
            </w:pPr>
            <w:r>
              <w:t>г. Орск, ул. Кондукторская, д. 61</w:t>
            </w:r>
          </w:p>
        </w:tc>
        <w:tc>
          <w:tcPr>
            <w:tcW w:w="1474" w:type="dxa"/>
          </w:tcPr>
          <w:p w:rsidR="00577AB5" w:rsidRDefault="00577AB5">
            <w:pPr>
              <w:pStyle w:val="ConsPlusNormal"/>
              <w:jc w:val="center"/>
            </w:pPr>
            <w:r>
              <w:t>508,50</w:t>
            </w:r>
          </w:p>
        </w:tc>
        <w:tc>
          <w:tcPr>
            <w:tcW w:w="2551" w:type="dxa"/>
          </w:tcPr>
          <w:p w:rsidR="00577AB5" w:rsidRDefault="00577AB5">
            <w:pPr>
              <w:pStyle w:val="ConsPlusNormal"/>
              <w:jc w:val="center"/>
            </w:pPr>
            <w:r>
              <w:t>11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1766236,75</w:t>
            </w:r>
          </w:p>
        </w:tc>
      </w:tr>
      <w:tr w:rsidR="00577AB5">
        <w:tc>
          <w:tcPr>
            <w:tcW w:w="794" w:type="dxa"/>
          </w:tcPr>
          <w:p w:rsidR="00577AB5" w:rsidRDefault="00577AB5">
            <w:pPr>
              <w:pStyle w:val="ConsPlusNormal"/>
              <w:jc w:val="center"/>
            </w:pPr>
            <w:r>
              <w:t>610.</w:t>
            </w:r>
          </w:p>
        </w:tc>
        <w:tc>
          <w:tcPr>
            <w:tcW w:w="3118" w:type="dxa"/>
          </w:tcPr>
          <w:p w:rsidR="00577AB5" w:rsidRDefault="00577AB5">
            <w:pPr>
              <w:pStyle w:val="ConsPlusNormal"/>
            </w:pPr>
            <w:r>
              <w:t>г. Орск, ул. Короленко, д. 10</w:t>
            </w:r>
          </w:p>
        </w:tc>
        <w:tc>
          <w:tcPr>
            <w:tcW w:w="1474" w:type="dxa"/>
          </w:tcPr>
          <w:p w:rsidR="00577AB5" w:rsidRDefault="00577AB5">
            <w:pPr>
              <w:pStyle w:val="ConsPlusNormal"/>
              <w:jc w:val="center"/>
            </w:pPr>
            <w:r>
              <w:t>2721,00</w:t>
            </w:r>
          </w:p>
        </w:tc>
        <w:tc>
          <w:tcPr>
            <w:tcW w:w="2551" w:type="dxa"/>
          </w:tcPr>
          <w:p w:rsidR="00577AB5" w:rsidRDefault="00577AB5">
            <w:pPr>
              <w:pStyle w:val="ConsPlusNormal"/>
              <w:jc w:val="center"/>
            </w:pPr>
            <w:r>
              <w:t>141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15735389,44</w:t>
            </w:r>
          </w:p>
        </w:tc>
      </w:tr>
      <w:tr w:rsidR="00577AB5">
        <w:tc>
          <w:tcPr>
            <w:tcW w:w="794" w:type="dxa"/>
          </w:tcPr>
          <w:p w:rsidR="00577AB5" w:rsidRDefault="00577AB5">
            <w:pPr>
              <w:pStyle w:val="ConsPlusNormal"/>
              <w:jc w:val="center"/>
            </w:pPr>
            <w:r>
              <w:t>611.</w:t>
            </w:r>
          </w:p>
        </w:tc>
        <w:tc>
          <w:tcPr>
            <w:tcW w:w="3118" w:type="dxa"/>
          </w:tcPr>
          <w:p w:rsidR="00577AB5" w:rsidRDefault="00577AB5">
            <w:pPr>
              <w:pStyle w:val="ConsPlusNormal"/>
            </w:pPr>
            <w:r>
              <w:t>г. Орск, ул. Короленко, д. 144а</w:t>
            </w:r>
          </w:p>
        </w:tc>
        <w:tc>
          <w:tcPr>
            <w:tcW w:w="1474" w:type="dxa"/>
          </w:tcPr>
          <w:p w:rsidR="00577AB5" w:rsidRDefault="00577AB5">
            <w:pPr>
              <w:pStyle w:val="ConsPlusNormal"/>
              <w:jc w:val="center"/>
            </w:pPr>
            <w:r>
              <w:t>4845,20</w:t>
            </w:r>
          </w:p>
        </w:tc>
        <w:tc>
          <w:tcPr>
            <w:tcW w:w="2551" w:type="dxa"/>
          </w:tcPr>
          <w:p w:rsidR="00577AB5" w:rsidRDefault="00577AB5">
            <w:pPr>
              <w:pStyle w:val="ConsPlusNormal"/>
              <w:jc w:val="center"/>
            </w:pPr>
            <w:r>
              <w:t>195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6157361,59</w:t>
            </w:r>
          </w:p>
        </w:tc>
      </w:tr>
      <w:tr w:rsidR="00577AB5">
        <w:tc>
          <w:tcPr>
            <w:tcW w:w="794" w:type="dxa"/>
          </w:tcPr>
          <w:p w:rsidR="00577AB5" w:rsidRDefault="00577AB5">
            <w:pPr>
              <w:pStyle w:val="ConsPlusNormal"/>
              <w:jc w:val="center"/>
            </w:pPr>
            <w:r>
              <w:lastRenderedPageBreak/>
              <w:t>612.</w:t>
            </w:r>
          </w:p>
        </w:tc>
        <w:tc>
          <w:tcPr>
            <w:tcW w:w="3118" w:type="dxa"/>
          </w:tcPr>
          <w:p w:rsidR="00577AB5" w:rsidRDefault="00577AB5">
            <w:pPr>
              <w:pStyle w:val="ConsPlusNormal"/>
            </w:pPr>
            <w:r>
              <w:t>г. Орск, ул. Короленко, д. 8</w:t>
            </w:r>
          </w:p>
        </w:tc>
        <w:tc>
          <w:tcPr>
            <w:tcW w:w="1474" w:type="dxa"/>
          </w:tcPr>
          <w:p w:rsidR="00577AB5" w:rsidRDefault="00577AB5">
            <w:pPr>
              <w:pStyle w:val="ConsPlusNormal"/>
              <w:jc w:val="center"/>
            </w:pPr>
            <w:r>
              <w:t>5697,30</w:t>
            </w:r>
          </w:p>
        </w:tc>
        <w:tc>
          <w:tcPr>
            <w:tcW w:w="2551" w:type="dxa"/>
          </w:tcPr>
          <w:p w:rsidR="00577AB5" w:rsidRDefault="00577AB5">
            <w:pPr>
              <w:pStyle w:val="ConsPlusNormal"/>
              <w:jc w:val="center"/>
            </w:pPr>
            <w:r>
              <w:t>257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1119318,00</w:t>
            </w:r>
          </w:p>
        </w:tc>
      </w:tr>
      <w:tr w:rsidR="00577AB5">
        <w:tc>
          <w:tcPr>
            <w:tcW w:w="794" w:type="dxa"/>
          </w:tcPr>
          <w:p w:rsidR="00577AB5" w:rsidRDefault="00577AB5">
            <w:pPr>
              <w:pStyle w:val="ConsPlusNormal"/>
              <w:jc w:val="center"/>
            </w:pPr>
            <w:r>
              <w:t>613.</w:t>
            </w:r>
          </w:p>
        </w:tc>
        <w:tc>
          <w:tcPr>
            <w:tcW w:w="3118" w:type="dxa"/>
          </w:tcPr>
          <w:p w:rsidR="00577AB5" w:rsidRDefault="00577AB5">
            <w:pPr>
              <w:pStyle w:val="ConsPlusNormal"/>
            </w:pPr>
            <w:r>
              <w:t>г. Орск, ул. Крайняя, д. 44а</w:t>
            </w:r>
          </w:p>
        </w:tc>
        <w:tc>
          <w:tcPr>
            <w:tcW w:w="1474" w:type="dxa"/>
          </w:tcPr>
          <w:p w:rsidR="00577AB5" w:rsidRDefault="00577AB5">
            <w:pPr>
              <w:pStyle w:val="ConsPlusNormal"/>
              <w:jc w:val="center"/>
            </w:pPr>
            <w:r>
              <w:t>4378,80</w:t>
            </w:r>
          </w:p>
        </w:tc>
        <w:tc>
          <w:tcPr>
            <w:tcW w:w="2551" w:type="dxa"/>
          </w:tcPr>
          <w:p w:rsidR="00577AB5" w:rsidRDefault="00577AB5">
            <w:pPr>
              <w:pStyle w:val="ConsPlusNormal"/>
              <w:jc w:val="center"/>
            </w:pPr>
            <w:r>
              <w:t>160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6255132,86</w:t>
            </w:r>
          </w:p>
        </w:tc>
      </w:tr>
      <w:tr w:rsidR="00577AB5">
        <w:tc>
          <w:tcPr>
            <w:tcW w:w="794" w:type="dxa"/>
          </w:tcPr>
          <w:p w:rsidR="00577AB5" w:rsidRDefault="00577AB5">
            <w:pPr>
              <w:pStyle w:val="ConsPlusNormal"/>
              <w:jc w:val="center"/>
            </w:pPr>
            <w:r>
              <w:t>614.</w:t>
            </w:r>
          </w:p>
        </w:tc>
        <w:tc>
          <w:tcPr>
            <w:tcW w:w="3118" w:type="dxa"/>
          </w:tcPr>
          <w:p w:rsidR="00577AB5" w:rsidRDefault="00577AB5">
            <w:pPr>
              <w:pStyle w:val="ConsPlusNormal"/>
            </w:pPr>
            <w:r>
              <w:t>г. Орск, ул. Краматорская, д. 10</w:t>
            </w:r>
          </w:p>
        </w:tc>
        <w:tc>
          <w:tcPr>
            <w:tcW w:w="1474" w:type="dxa"/>
          </w:tcPr>
          <w:p w:rsidR="00577AB5" w:rsidRDefault="00577AB5">
            <w:pPr>
              <w:pStyle w:val="ConsPlusNormal"/>
              <w:jc w:val="center"/>
            </w:pPr>
            <w:r>
              <w:t>4194,80</w:t>
            </w:r>
          </w:p>
        </w:tc>
        <w:tc>
          <w:tcPr>
            <w:tcW w:w="2551" w:type="dxa"/>
          </w:tcPr>
          <w:p w:rsidR="00577AB5" w:rsidRDefault="00577AB5">
            <w:pPr>
              <w:pStyle w:val="ConsPlusNormal"/>
              <w:jc w:val="center"/>
            </w:pPr>
            <w:r>
              <w:t>96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817044,47</w:t>
            </w:r>
          </w:p>
        </w:tc>
      </w:tr>
      <w:tr w:rsidR="00577AB5">
        <w:tc>
          <w:tcPr>
            <w:tcW w:w="794" w:type="dxa"/>
          </w:tcPr>
          <w:p w:rsidR="00577AB5" w:rsidRDefault="00577AB5">
            <w:pPr>
              <w:pStyle w:val="ConsPlusNormal"/>
              <w:jc w:val="center"/>
            </w:pPr>
            <w:r>
              <w:t>615.</w:t>
            </w:r>
          </w:p>
        </w:tc>
        <w:tc>
          <w:tcPr>
            <w:tcW w:w="3118" w:type="dxa"/>
          </w:tcPr>
          <w:p w:rsidR="00577AB5" w:rsidRDefault="00577AB5">
            <w:pPr>
              <w:pStyle w:val="ConsPlusNormal"/>
            </w:pPr>
            <w:r>
              <w:t>г. Орск, ул. Краматорская, д. 10а</w:t>
            </w:r>
          </w:p>
        </w:tc>
        <w:tc>
          <w:tcPr>
            <w:tcW w:w="1474" w:type="dxa"/>
          </w:tcPr>
          <w:p w:rsidR="00577AB5" w:rsidRDefault="00577AB5">
            <w:pPr>
              <w:pStyle w:val="ConsPlusNormal"/>
              <w:jc w:val="center"/>
            </w:pPr>
            <w:r>
              <w:t>5683,70</w:t>
            </w:r>
          </w:p>
        </w:tc>
        <w:tc>
          <w:tcPr>
            <w:tcW w:w="2551" w:type="dxa"/>
          </w:tcPr>
          <w:p w:rsidR="00577AB5" w:rsidRDefault="00577AB5">
            <w:pPr>
              <w:pStyle w:val="ConsPlusNormal"/>
              <w:jc w:val="center"/>
            </w:pPr>
            <w:r>
              <w:t>169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6966568,19</w:t>
            </w:r>
          </w:p>
        </w:tc>
      </w:tr>
      <w:tr w:rsidR="00577AB5">
        <w:tc>
          <w:tcPr>
            <w:tcW w:w="794" w:type="dxa"/>
          </w:tcPr>
          <w:p w:rsidR="00577AB5" w:rsidRDefault="00577AB5">
            <w:pPr>
              <w:pStyle w:val="ConsPlusNormal"/>
              <w:jc w:val="center"/>
            </w:pPr>
            <w:r>
              <w:t>616.</w:t>
            </w:r>
          </w:p>
        </w:tc>
        <w:tc>
          <w:tcPr>
            <w:tcW w:w="3118" w:type="dxa"/>
          </w:tcPr>
          <w:p w:rsidR="00577AB5" w:rsidRDefault="00577AB5">
            <w:pPr>
              <w:pStyle w:val="ConsPlusNormal"/>
            </w:pPr>
            <w:r>
              <w:t>г. Орск, ул. Краматорская, д. 17</w:t>
            </w:r>
          </w:p>
        </w:tc>
        <w:tc>
          <w:tcPr>
            <w:tcW w:w="1474" w:type="dxa"/>
          </w:tcPr>
          <w:p w:rsidR="00577AB5" w:rsidRDefault="00577AB5">
            <w:pPr>
              <w:pStyle w:val="ConsPlusNormal"/>
              <w:jc w:val="center"/>
            </w:pPr>
            <w:r>
              <w:t>8392,00</w:t>
            </w:r>
          </w:p>
        </w:tc>
        <w:tc>
          <w:tcPr>
            <w:tcW w:w="2551" w:type="dxa"/>
          </w:tcPr>
          <w:p w:rsidR="00577AB5" w:rsidRDefault="00577AB5">
            <w:pPr>
              <w:pStyle w:val="ConsPlusNormal"/>
              <w:jc w:val="center"/>
            </w:pPr>
            <w:r>
              <w:t>238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10341525,46</w:t>
            </w:r>
          </w:p>
        </w:tc>
      </w:tr>
      <w:tr w:rsidR="00577AB5">
        <w:tc>
          <w:tcPr>
            <w:tcW w:w="794" w:type="dxa"/>
          </w:tcPr>
          <w:p w:rsidR="00577AB5" w:rsidRDefault="00577AB5">
            <w:pPr>
              <w:pStyle w:val="ConsPlusNormal"/>
              <w:jc w:val="center"/>
            </w:pPr>
            <w:r>
              <w:t>617.</w:t>
            </w:r>
          </w:p>
        </w:tc>
        <w:tc>
          <w:tcPr>
            <w:tcW w:w="3118" w:type="dxa"/>
          </w:tcPr>
          <w:p w:rsidR="00577AB5" w:rsidRDefault="00577AB5">
            <w:pPr>
              <w:pStyle w:val="ConsPlusNormal"/>
            </w:pPr>
            <w:r>
              <w:t>г. Орск, ул. Краматорская, д. 36</w:t>
            </w:r>
          </w:p>
        </w:tc>
        <w:tc>
          <w:tcPr>
            <w:tcW w:w="1474" w:type="dxa"/>
          </w:tcPr>
          <w:p w:rsidR="00577AB5" w:rsidRDefault="00577AB5">
            <w:pPr>
              <w:pStyle w:val="ConsPlusNormal"/>
              <w:jc w:val="center"/>
            </w:pPr>
            <w:r>
              <w:t>4246,00</w:t>
            </w:r>
          </w:p>
        </w:tc>
        <w:tc>
          <w:tcPr>
            <w:tcW w:w="2551" w:type="dxa"/>
          </w:tcPr>
          <w:p w:rsidR="00577AB5" w:rsidRDefault="00577AB5">
            <w:pPr>
              <w:pStyle w:val="ConsPlusNormal"/>
              <w:jc w:val="center"/>
            </w:pPr>
            <w:r>
              <w:t>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7554558,36</w:t>
            </w:r>
          </w:p>
        </w:tc>
      </w:tr>
      <w:tr w:rsidR="00577AB5">
        <w:tc>
          <w:tcPr>
            <w:tcW w:w="794" w:type="dxa"/>
          </w:tcPr>
          <w:p w:rsidR="00577AB5" w:rsidRDefault="00577AB5">
            <w:pPr>
              <w:pStyle w:val="ConsPlusNormal"/>
              <w:jc w:val="center"/>
            </w:pPr>
            <w:r>
              <w:t>618.</w:t>
            </w:r>
          </w:p>
        </w:tc>
        <w:tc>
          <w:tcPr>
            <w:tcW w:w="3118" w:type="dxa"/>
          </w:tcPr>
          <w:p w:rsidR="00577AB5" w:rsidRDefault="00577AB5">
            <w:pPr>
              <w:pStyle w:val="ConsPlusNormal"/>
            </w:pPr>
            <w:r>
              <w:t>г. Орск, ул. Красная, д. 16</w:t>
            </w:r>
          </w:p>
        </w:tc>
        <w:tc>
          <w:tcPr>
            <w:tcW w:w="1474" w:type="dxa"/>
          </w:tcPr>
          <w:p w:rsidR="00577AB5" w:rsidRDefault="00577AB5">
            <w:pPr>
              <w:pStyle w:val="ConsPlusNormal"/>
              <w:jc w:val="center"/>
            </w:pPr>
            <w:r>
              <w:t>4334,50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11227736,47</w:t>
            </w:r>
          </w:p>
        </w:tc>
      </w:tr>
      <w:tr w:rsidR="00577AB5">
        <w:tc>
          <w:tcPr>
            <w:tcW w:w="794" w:type="dxa"/>
          </w:tcPr>
          <w:p w:rsidR="00577AB5" w:rsidRDefault="00577AB5">
            <w:pPr>
              <w:pStyle w:val="ConsPlusNormal"/>
              <w:jc w:val="center"/>
            </w:pPr>
            <w:r>
              <w:t>619.</w:t>
            </w:r>
          </w:p>
        </w:tc>
        <w:tc>
          <w:tcPr>
            <w:tcW w:w="3118" w:type="dxa"/>
          </w:tcPr>
          <w:p w:rsidR="00577AB5" w:rsidRDefault="00577AB5">
            <w:pPr>
              <w:pStyle w:val="ConsPlusNormal"/>
            </w:pPr>
            <w:r>
              <w:t>г. Орск, ул. Краснодонская, д. 11</w:t>
            </w:r>
          </w:p>
        </w:tc>
        <w:tc>
          <w:tcPr>
            <w:tcW w:w="1474" w:type="dxa"/>
          </w:tcPr>
          <w:p w:rsidR="00577AB5" w:rsidRDefault="00577AB5">
            <w:pPr>
              <w:pStyle w:val="ConsPlusNormal"/>
              <w:jc w:val="center"/>
            </w:pPr>
            <w:r>
              <w:t>2408,30</w:t>
            </w:r>
          </w:p>
        </w:tc>
        <w:tc>
          <w:tcPr>
            <w:tcW w:w="2551" w:type="dxa"/>
          </w:tcPr>
          <w:p w:rsidR="00577AB5" w:rsidRDefault="00577AB5">
            <w:pPr>
              <w:pStyle w:val="ConsPlusNormal"/>
              <w:jc w:val="center"/>
            </w:pPr>
            <w:r>
              <w:t>71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810096,04</w:t>
            </w:r>
          </w:p>
        </w:tc>
      </w:tr>
      <w:tr w:rsidR="00577AB5">
        <w:tc>
          <w:tcPr>
            <w:tcW w:w="794" w:type="dxa"/>
          </w:tcPr>
          <w:p w:rsidR="00577AB5" w:rsidRDefault="00577AB5">
            <w:pPr>
              <w:pStyle w:val="ConsPlusNormal"/>
              <w:jc w:val="center"/>
            </w:pPr>
            <w:r>
              <w:t>620.</w:t>
            </w:r>
          </w:p>
        </w:tc>
        <w:tc>
          <w:tcPr>
            <w:tcW w:w="3118" w:type="dxa"/>
          </w:tcPr>
          <w:p w:rsidR="00577AB5" w:rsidRDefault="00577AB5">
            <w:pPr>
              <w:pStyle w:val="ConsPlusNormal"/>
            </w:pPr>
            <w:r>
              <w:t>г. Орск, ул. Краснофлотская, д. 69</w:t>
            </w:r>
          </w:p>
        </w:tc>
        <w:tc>
          <w:tcPr>
            <w:tcW w:w="1474" w:type="dxa"/>
          </w:tcPr>
          <w:p w:rsidR="00577AB5" w:rsidRDefault="00577AB5">
            <w:pPr>
              <w:pStyle w:val="ConsPlusNormal"/>
              <w:jc w:val="center"/>
            </w:pPr>
            <w:r>
              <w:t>2894,30</w:t>
            </w:r>
          </w:p>
        </w:tc>
        <w:tc>
          <w:tcPr>
            <w:tcW w:w="2551" w:type="dxa"/>
          </w:tcPr>
          <w:p w:rsidR="00577AB5" w:rsidRDefault="00577AB5">
            <w:pPr>
              <w:pStyle w:val="ConsPlusNormal"/>
              <w:jc w:val="center"/>
            </w:pPr>
            <w:r>
              <w:t>112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7192318,43</w:t>
            </w:r>
          </w:p>
        </w:tc>
      </w:tr>
      <w:tr w:rsidR="00577AB5">
        <w:tc>
          <w:tcPr>
            <w:tcW w:w="794" w:type="dxa"/>
          </w:tcPr>
          <w:p w:rsidR="00577AB5" w:rsidRDefault="00577AB5">
            <w:pPr>
              <w:pStyle w:val="ConsPlusNormal"/>
              <w:jc w:val="center"/>
            </w:pPr>
            <w:r>
              <w:t>621.</w:t>
            </w:r>
          </w:p>
        </w:tc>
        <w:tc>
          <w:tcPr>
            <w:tcW w:w="3118" w:type="dxa"/>
          </w:tcPr>
          <w:p w:rsidR="00577AB5" w:rsidRDefault="00577AB5">
            <w:pPr>
              <w:pStyle w:val="ConsPlusNormal"/>
            </w:pPr>
            <w:r>
              <w:t>г. Орск, ул. Краснофлотская, д. 70</w:t>
            </w:r>
          </w:p>
        </w:tc>
        <w:tc>
          <w:tcPr>
            <w:tcW w:w="1474" w:type="dxa"/>
          </w:tcPr>
          <w:p w:rsidR="00577AB5" w:rsidRDefault="00577AB5">
            <w:pPr>
              <w:pStyle w:val="ConsPlusNormal"/>
              <w:jc w:val="center"/>
            </w:pPr>
            <w:r>
              <w:t>453,90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6496216,76</w:t>
            </w:r>
          </w:p>
        </w:tc>
      </w:tr>
      <w:tr w:rsidR="00577AB5">
        <w:tc>
          <w:tcPr>
            <w:tcW w:w="794" w:type="dxa"/>
          </w:tcPr>
          <w:p w:rsidR="00577AB5" w:rsidRDefault="00577AB5">
            <w:pPr>
              <w:pStyle w:val="ConsPlusNormal"/>
              <w:jc w:val="center"/>
            </w:pPr>
            <w:r>
              <w:t>622.</w:t>
            </w:r>
          </w:p>
        </w:tc>
        <w:tc>
          <w:tcPr>
            <w:tcW w:w="3118" w:type="dxa"/>
          </w:tcPr>
          <w:p w:rsidR="00577AB5" w:rsidRDefault="00577AB5">
            <w:pPr>
              <w:pStyle w:val="ConsPlusNormal"/>
            </w:pPr>
            <w:r>
              <w:t>г. Орск, ул. Кубанская, д. 1е</w:t>
            </w:r>
          </w:p>
        </w:tc>
        <w:tc>
          <w:tcPr>
            <w:tcW w:w="1474" w:type="dxa"/>
          </w:tcPr>
          <w:p w:rsidR="00577AB5" w:rsidRDefault="00577AB5">
            <w:pPr>
              <w:pStyle w:val="ConsPlusNormal"/>
              <w:jc w:val="center"/>
            </w:pPr>
            <w:r>
              <w:t>4689,70</w:t>
            </w:r>
          </w:p>
        </w:tc>
        <w:tc>
          <w:tcPr>
            <w:tcW w:w="2551" w:type="dxa"/>
          </w:tcPr>
          <w:p w:rsidR="00577AB5" w:rsidRDefault="00577AB5">
            <w:pPr>
              <w:pStyle w:val="ConsPlusNormal"/>
              <w:jc w:val="center"/>
            </w:pPr>
            <w:r>
              <w:t>146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5584439,54</w:t>
            </w:r>
          </w:p>
        </w:tc>
      </w:tr>
      <w:tr w:rsidR="00577AB5">
        <w:tc>
          <w:tcPr>
            <w:tcW w:w="794" w:type="dxa"/>
          </w:tcPr>
          <w:p w:rsidR="00577AB5" w:rsidRDefault="00577AB5">
            <w:pPr>
              <w:pStyle w:val="ConsPlusNormal"/>
              <w:jc w:val="center"/>
            </w:pPr>
            <w:r>
              <w:t>623.</w:t>
            </w:r>
          </w:p>
        </w:tc>
        <w:tc>
          <w:tcPr>
            <w:tcW w:w="3118" w:type="dxa"/>
          </w:tcPr>
          <w:p w:rsidR="00577AB5" w:rsidRDefault="00577AB5">
            <w:pPr>
              <w:pStyle w:val="ConsPlusNormal"/>
            </w:pPr>
            <w:r>
              <w:t>г. Орск, ул. Кутузова, д. 44</w:t>
            </w:r>
          </w:p>
        </w:tc>
        <w:tc>
          <w:tcPr>
            <w:tcW w:w="1474" w:type="dxa"/>
          </w:tcPr>
          <w:p w:rsidR="00577AB5" w:rsidRDefault="00577AB5">
            <w:pPr>
              <w:pStyle w:val="ConsPlusNormal"/>
              <w:jc w:val="center"/>
            </w:pPr>
            <w:r>
              <w:t>1833,00</w:t>
            </w:r>
          </w:p>
        </w:tc>
        <w:tc>
          <w:tcPr>
            <w:tcW w:w="2551" w:type="dxa"/>
          </w:tcPr>
          <w:p w:rsidR="00577AB5" w:rsidRDefault="00577AB5">
            <w:pPr>
              <w:pStyle w:val="ConsPlusNormal"/>
              <w:jc w:val="center"/>
            </w:pPr>
            <w:r>
              <w:t>63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721495,31</w:t>
            </w:r>
          </w:p>
        </w:tc>
      </w:tr>
      <w:tr w:rsidR="00577AB5">
        <w:tc>
          <w:tcPr>
            <w:tcW w:w="794" w:type="dxa"/>
          </w:tcPr>
          <w:p w:rsidR="00577AB5" w:rsidRDefault="00577AB5">
            <w:pPr>
              <w:pStyle w:val="ConsPlusNormal"/>
              <w:jc w:val="center"/>
            </w:pPr>
            <w:r>
              <w:t>624.</w:t>
            </w:r>
          </w:p>
        </w:tc>
        <w:tc>
          <w:tcPr>
            <w:tcW w:w="3118" w:type="dxa"/>
          </w:tcPr>
          <w:p w:rsidR="00577AB5" w:rsidRDefault="00577AB5">
            <w:pPr>
              <w:pStyle w:val="ConsPlusNormal"/>
            </w:pPr>
            <w:r>
              <w:t>г. Орск, ул. Ленинского Комсомола, д. 18</w:t>
            </w:r>
          </w:p>
        </w:tc>
        <w:tc>
          <w:tcPr>
            <w:tcW w:w="1474" w:type="dxa"/>
          </w:tcPr>
          <w:p w:rsidR="00577AB5" w:rsidRDefault="00577AB5">
            <w:pPr>
              <w:pStyle w:val="ConsPlusNormal"/>
              <w:jc w:val="center"/>
            </w:pPr>
            <w:r>
              <w:t>3535,10</w:t>
            </w:r>
          </w:p>
        </w:tc>
        <w:tc>
          <w:tcPr>
            <w:tcW w:w="2551" w:type="dxa"/>
          </w:tcPr>
          <w:p w:rsidR="00577AB5" w:rsidRDefault="00577AB5">
            <w:pPr>
              <w:pStyle w:val="ConsPlusNormal"/>
              <w:jc w:val="center"/>
            </w:pPr>
            <w:r>
              <w:t>90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5052756,72</w:t>
            </w:r>
          </w:p>
        </w:tc>
      </w:tr>
      <w:tr w:rsidR="00577AB5">
        <w:tc>
          <w:tcPr>
            <w:tcW w:w="794" w:type="dxa"/>
          </w:tcPr>
          <w:p w:rsidR="00577AB5" w:rsidRDefault="00577AB5">
            <w:pPr>
              <w:pStyle w:val="ConsPlusNormal"/>
              <w:jc w:val="center"/>
            </w:pPr>
            <w:r>
              <w:t>625.</w:t>
            </w:r>
          </w:p>
        </w:tc>
        <w:tc>
          <w:tcPr>
            <w:tcW w:w="3118" w:type="dxa"/>
          </w:tcPr>
          <w:p w:rsidR="00577AB5" w:rsidRDefault="00577AB5">
            <w:pPr>
              <w:pStyle w:val="ConsPlusNormal"/>
            </w:pPr>
            <w:r>
              <w:t>г. Орск, ул. Ленинского Комсомола, д. 30</w:t>
            </w:r>
          </w:p>
        </w:tc>
        <w:tc>
          <w:tcPr>
            <w:tcW w:w="1474" w:type="dxa"/>
          </w:tcPr>
          <w:p w:rsidR="00577AB5" w:rsidRDefault="00577AB5">
            <w:pPr>
              <w:pStyle w:val="ConsPlusNormal"/>
              <w:jc w:val="center"/>
            </w:pPr>
            <w:r>
              <w:t>3969,30</w:t>
            </w:r>
          </w:p>
        </w:tc>
        <w:tc>
          <w:tcPr>
            <w:tcW w:w="2551" w:type="dxa"/>
          </w:tcPr>
          <w:p w:rsidR="00577AB5" w:rsidRDefault="00577AB5">
            <w:pPr>
              <w:pStyle w:val="ConsPlusNormal"/>
              <w:jc w:val="center"/>
            </w:pPr>
            <w:r>
              <w:t>153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7402471,07</w:t>
            </w:r>
          </w:p>
        </w:tc>
      </w:tr>
      <w:tr w:rsidR="00577AB5">
        <w:tc>
          <w:tcPr>
            <w:tcW w:w="794" w:type="dxa"/>
          </w:tcPr>
          <w:p w:rsidR="00577AB5" w:rsidRDefault="00577AB5">
            <w:pPr>
              <w:pStyle w:val="ConsPlusNormal"/>
              <w:jc w:val="center"/>
            </w:pPr>
            <w:r>
              <w:t>626.</w:t>
            </w:r>
          </w:p>
        </w:tc>
        <w:tc>
          <w:tcPr>
            <w:tcW w:w="3118" w:type="dxa"/>
          </w:tcPr>
          <w:p w:rsidR="00577AB5" w:rsidRDefault="00577AB5">
            <w:pPr>
              <w:pStyle w:val="ConsPlusNormal"/>
            </w:pPr>
            <w:r>
              <w:t>г. Орск, ул. М. Жукова, д. 17</w:t>
            </w:r>
          </w:p>
        </w:tc>
        <w:tc>
          <w:tcPr>
            <w:tcW w:w="1474" w:type="dxa"/>
          </w:tcPr>
          <w:p w:rsidR="00577AB5" w:rsidRDefault="00577AB5">
            <w:pPr>
              <w:pStyle w:val="ConsPlusNormal"/>
              <w:jc w:val="center"/>
            </w:pPr>
            <w:r>
              <w:t>8810,50</w:t>
            </w:r>
          </w:p>
        </w:tc>
        <w:tc>
          <w:tcPr>
            <w:tcW w:w="2551" w:type="dxa"/>
          </w:tcPr>
          <w:p w:rsidR="00577AB5" w:rsidRDefault="00577AB5">
            <w:pPr>
              <w:pStyle w:val="ConsPlusNormal"/>
              <w:jc w:val="center"/>
            </w:pPr>
            <w:r>
              <w:t>100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2187482,13</w:t>
            </w:r>
          </w:p>
        </w:tc>
      </w:tr>
      <w:tr w:rsidR="00577AB5">
        <w:tc>
          <w:tcPr>
            <w:tcW w:w="794" w:type="dxa"/>
          </w:tcPr>
          <w:p w:rsidR="00577AB5" w:rsidRDefault="00577AB5">
            <w:pPr>
              <w:pStyle w:val="ConsPlusNormal"/>
              <w:jc w:val="center"/>
            </w:pPr>
            <w:r>
              <w:t>627.</w:t>
            </w:r>
          </w:p>
        </w:tc>
        <w:tc>
          <w:tcPr>
            <w:tcW w:w="3118" w:type="dxa"/>
          </w:tcPr>
          <w:p w:rsidR="00577AB5" w:rsidRDefault="00577AB5">
            <w:pPr>
              <w:pStyle w:val="ConsPlusNormal"/>
            </w:pPr>
            <w:r>
              <w:t>г. Орск, ул. М. Жукова, д. 1а</w:t>
            </w:r>
          </w:p>
        </w:tc>
        <w:tc>
          <w:tcPr>
            <w:tcW w:w="1474" w:type="dxa"/>
          </w:tcPr>
          <w:p w:rsidR="00577AB5" w:rsidRDefault="00577AB5">
            <w:pPr>
              <w:pStyle w:val="ConsPlusNormal"/>
              <w:jc w:val="center"/>
            </w:pPr>
            <w:r>
              <w:t>2288,00</w:t>
            </w:r>
          </w:p>
        </w:tc>
        <w:tc>
          <w:tcPr>
            <w:tcW w:w="2551" w:type="dxa"/>
          </w:tcPr>
          <w:p w:rsidR="00577AB5" w:rsidRDefault="00577AB5">
            <w:pPr>
              <w:pStyle w:val="ConsPlusNormal"/>
              <w:jc w:val="center"/>
            </w:pPr>
            <w:r>
              <w:t>117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899323,09</w:t>
            </w:r>
          </w:p>
        </w:tc>
      </w:tr>
      <w:tr w:rsidR="00577AB5">
        <w:tc>
          <w:tcPr>
            <w:tcW w:w="794" w:type="dxa"/>
          </w:tcPr>
          <w:p w:rsidR="00577AB5" w:rsidRDefault="00577AB5">
            <w:pPr>
              <w:pStyle w:val="ConsPlusNormal"/>
              <w:jc w:val="center"/>
            </w:pPr>
            <w:r>
              <w:lastRenderedPageBreak/>
              <w:t>628.</w:t>
            </w:r>
          </w:p>
        </w:tc>
        <w:tc>
          <w:tcPr>
            <w:tcW w:w="3118" w:type="dxa"/>
          </w:tcPr>
          <w:p w:rsidR="00577AB5" w:rsidRDefault="00577AB5">
            <w:pPr>
              <w:pStyle w:val="ConsPlusNormal"/>
            </w:pPr>
            <w:r>
              <w:t>г. Орск, ул. Макаренко, д. 17</w:t>
            </w:r>
          </w:p>
        </w:tc>
        <w:tc>
          <w:tcPr>
            <w:tcW w:w="1474" w:type="dxa"/>
          </w:tcPr>
          <w:p w:rsidR="00577AB5" w:rsidRDefault="00577AB5">
            <w:pPr>
              <w:pStyle w:val="ConsPlusNormal"/>
              <w:jc w:val="center"/>
            </w:pPr>
            <w:r>
              <w:t>3585,70</w:t>
            </w:r>
          </w:p>
        </w:tc>
        <w:tc>
          <w:tcPr>
            <w:tcW w:w="2551" w:type="dxa"/>
          </w:tcPr>
          <w:p w:rsidR="00577AB5" w:rsidRDefault="00577AB5">
            <w:pPr>
              <w:pStyle w:val="ConsPlusNormal"/>
              <w:jc w:val="center"/>
            </w:pPr>
            <w:r>
              <w:t>106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2735840,33</w:t>
            </w:r>
          </w:p>
        </w:tc>
      </w:tr>
      <w:tr w:rsidR="00577AB5">
        <w:tc>
          <w:tcPr>
            <w:tcW w:w="794" w:type="dxa"/>
          </w:tcPr>
          <w:p w:rsidR="00577AB5" w:rsidRDefault="00577AB5">
            <w:pPr>
              <w:pStyle w:val="ConsPlusNormal"/>
              <w:jc w:val="center"/>
            </w:pPr>
            <w:r>
              <w:t>629.</w:t>
            </w:r>
          </w:p>
        </w:tc>
        <w:tc>
          <w:tcPr>
            <w:tcW w:w="3118" w:type="dxa"/>
          </w:tcPr>
          <w:p w:rsidR="00577AB5" w:rsidRDefault="00577AB5">
            <w:pPr>
              <w:pStyle w:val="ConsPlusNormal"/>
            </w:pPr>
            <w:r>
              <w:t>г. Орск, ул. Макаренко, д. 25</w:t>
            </w:r>
          </w:p>
        </w:tc>
        <w:tc>
          <w:tcPr>
            <w:tcW w:w="1474" w:type="dxa"/>
          </w:tcPr>
          <w:p w:rsidR="00577AB5" w:rsidRDefault="00577AB5">
            <w:pPr>
              <w:pStyle w:val="ConsPlusNormal"/>
              <w:jc w:val="center"/>
            </w:pPr>
            <w:r>
              <w:t>1194,10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2436324,58</w:t>
            </w:r>
          </w:p>
        </w:tc>
      </w:tr>
      <w:tr w:rsidR="00577AB5">
        <w:tc>
          <w:tcPr>
            <w:tcW w:w="794" w:type="dxa"/>
          </w:tcPr>
          <w:p w:rsidR="00577AB5" w:rsidRDefault="00577AB5">
            <w:pPr>
              <w:pStyle w:val="ConsPlusNormal"/>
              <w:jc w:val="center"/>
            </w:pPr>
            <w:r>
              <w:t>630.</w:t>
            </w:r>
          </w:p>
        </w:tc>
        <w:tc>
          <w:tcPr>
            <w:tcW w:w="3118" w:type="dxa"/>
          </w:tcPr>
          <w:p w:rsidR="00577AB5" w:rsidRDefault="00577AB5">
            <w:pPr>
              <w:pStyle w:val="ConsPlusNormal"/>
            </w:pPr>
            <w:r>
              <w:t>г. Орск, ул. Машиностроителей, д. 51б</w:t>
            </w:r>
          </w:p>
        </w:tc>
        <w:tc>
          <w:tcPr>
            <w:tcW w:w="1474" w:type="dxa"/>
          </w:tcPr>
          <w:p w:rsidR="00577AB5" w:rsidRDefault="00577AB5">
            <w:pPr>
              <w:pStyle w:val="ConsPlusNormal"/>
              <w:jc w:val="center"/>
            </w:pPr>
            <w:r>
              <w:t>589,00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2817620,15</w:t>
            </w:r>
          </w:p>
        </w:tc>
      </w:tr>
      <w:tr w:rsidR="00577AB5">
        <w:tc>
          <w:tcPr>
            <w:tcW w:w="794" w:type="dxa"/>
          </w:tcPr>
          <w:p w:rsidR="00577AB5" w:rsidRDefault="00577AB5">
            <w:pPr>
              <w:pStyle w:val="ConsPlusNormal"/>
              <w:jc w:val="center"/>
            </w:pPr>
            <w:r>
              <w:t>631.</w:t>
            </w:r>
          </w:p>
        </w:tc>
        <w:tc>
          <w:tcPr>
            <w:tcW w:w="3118" w:type="dxa"/>
          </w:tcPr>
          <w:p w:rsidR="00577AB5" w:rsidRDefault="00577AB5">
            <w:pPr>
              <w:pStyle w:val="ConsPlusNormal"/>
            </w:pPr>
            <w:r>
              <w:t>г. Орск, ул. Машиностроителей, д. 57</w:t>
            </w:r>
          </w:p>
        </w:tc>
        <w:tc>
          <w:tcPr>
            <w:tcW w:w="1474" w:type="dxa"/>
          </w:tcPr>
          <w:p w:rsidR="00577AB5" w:rsidRDefault="00577AB5">
            <w:pPr>
              <w:pStyle w:val="ConsPlusNormal"/>
              <w:jc w:val="center"/>
            </w:pPr>
            <w:r>
              <w:t>295,20</w:t>
            </w:r>
          </w:p>
        </w:tc>
        <w:tc>
          <w:tcPr>
            <w:tcW w:w="2551" w:type="dxa"/>
          </w:tcPr>
          <w:p w:rsidR="00577AB5" w:rsidRDefault="00577AB5">
            <w:pPr>
              <w:pStyle w:val="ConsPlusNormal"/>
              <w:jc w:val="center"/>
            </w:pPr>
            <w:r>
              <w:t>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281147,70</w:t>
            </w:r>
          </w:p>
        </w:tc>
      </w:tr>
      <w:tr w:rsidR="00577AB5">
        <w:tc>
          <w:tcPr>
            <w:tcW w:w="794" w:type="dxa"/>
          </w:tcPr>
          <w:p w:rsidR="00577AB5" w:rsidRDefault="00577AB5">
            <w:pPr>
              <w:pStyle w:val="ConsPlusNormal"/>
              <w:jc w:val="center"/>
            </w:pPr>
            <w:r>
              <w:t>632.</w:t>
            </w:r>
          </w:p>
        </w:tc>
        <w:tc>
          <w:tcPr>
            <w:tcW w:w="3118" w:type="dxa"/>
          </w:tcPr>
          <w:p w:rsidR="00577AB5" w:rsidRDefault="00577AB5">
            <w:pPr>
              <w:pStyle w:val="ConsPlusNormal"/>
            </w:pPr>
            <w:r>
              <w:t>г. Орск, ул. Машиностроителей, д. 6</w:t>
            </w:r>
          </w:p>
        </w:tc>
        <w:tc>
          <w:tcPr>
            <w:tcW w:w="1474" w:type="dxa"/>
          </w:tcPr>
          <w:p w:rsidR="00577AB5" w:rsidRDefault="00577AB5">
            <w:pPr>
              <w:pStyle w:val="ConsPlusNormal"/>
              <w:jc w:val="center"/>
            </w:pPr>
            <w:r>
              <w:t>15480,00</w:t>
            </w:r>
          </w:p>
        </w:tc>
        <w:tc>
          <w:tcPr>
            <w:tcW w:w="2551" w:type="dxa"/>
          </w:tcPr>
          <w:p w:rsidR="00577AB5" w:rsidRDefault="00577AB5">
            <w:pPr>
              <w:pStyle w:val="ConsPlusNormal"/>
              <w:jc w:val="center"/>
            </w:pPr>
            <w:r>
              <w:t>503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14314259,54</w:t>
            </w:r>
          </w:p>
        </w:tc>
      </w:tr>
      <w:tr w:rsidR="00577AB5">
        <w:tc>
          <w:tcPr>
            <w:tcW w:w="794" w:type="dxa"/>
          </w:tcPr>
          <w:p w:rsidR="00577AB5" w:rsidRDefault="00577AB5">
            <w:pPr>
              <w:pStyle w:val="ConsPlusNormal"/>
              <w:jc w:val="center"/>
            </w:pPr>
            <w:r>
              <w:t>633.</w:t>
            </w:r>
          </w:p>
        </w:tc>
        <w:tc>
          <w:tcPr>
            <w:tcW w:w="3118" w:type="dxa"/>
          </w:tcPr>
          <w:p w:rsidR="00577AB5" w:rsidRDefault="00577AB5">
            <w:pPr>
              <w:pStyle w:val="ConsPlusNormal"/>
            </w:pPr>
            <w:r>
              <w:t>г. Орск, ул. Медногорская, д. 15а</w:t>
            </w:r>
          </w:p>
        </w:tc>
        <w:tc>
          <w:tcPr>
            <w:tcW w:w="1474" w:type="dxa"/>
          </w:tcPr>
          <w:p w:rsidR="00577AB5" w:rsidRDefault="00577AB5">
            <w:pPr>
              <w:pStyle w:val="ConsPlusNormal"/>
              <w:jc w:val="center"/>
            </w:pPr>
            <w:r>
              <w:t>2484,20</w:t>
            </w:r>
          </w:p>
        </w:tc>
        <w:tc>
          <w:tcPr>
            <w:tcW w:w="2551" w:type="dxa"/>
          </w:tcPr>
          <w:p w:rsidR="00577AB5" w:rsidRDefault="00577AB5">
            <w:pPr>
              <w:pStyle w:val="ConsPlusNormal"/>
              <w:jc w:val="center"/>
            </w:pPr>
            <w:r>
              <w:t>139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1169117,32</w:t>
            </w:r>
          </w:p>
        </w:tc>
      </w:tr>
      <w:tr w:rsidR="00577AB5">
        <w:tc>
          <w:tcPr>
            <w:tcW w:w="794" w:type="dxa"/>
          </w:tcPr>
          <w:p w:rsidR="00577AB5" w:rsidRDefault="00577AB5">
            <w:pPr>
              <w:pStyle w:val="ConsPlusNormal"/>
              <w:jc w:val="center"/>
            </w:pPr>
            <w:r>
              <w:t>634.</w:t>
            </w:r>
          </w:p>
        </w:tc>
        <w:tc>
          <w:tcPr>
            <w:tcW w:w="3118" w:type="dxa"/>
          </w:tcPr>
          <w:p w:rsidR="00577AB5" w:rsidRDefault="00577AB5">
            <w:pPr>
              <w:pStyle w:val="ConsPlusNormal"/>
            </w:pPr>
            <w:r>
              <w:t>г. Орск, ул. Медногорская, д. 15б</w:t>
            </w:r>
          </w:p>
        </w:tc>
        <w:tc>
          <w:tcPr>
            <w:tcW w:w="1474" w:type="dxa"/>
          </w:tcPr>
          <w:p w:rsidR="00577AB5" w:rsidRDefault="00577AB5">
            <w:pPr>
              <w:pStyle w:val="ConsPlusNormal"/>
              <w:jc w:val="center"/>
            </w:pPr>
            <w:r>
              <w:t>2805,30</w:t>
            </w:r>
          </w:p>
        </w:tc>
        <w:tc>
          <w:tcPr>
            <w:tcW w:w="2551" w:type="dxa"/>
          </w:tcPr>
          <w:p w:rsidR="00577AB5" w:rsidRDefault="00577AB5">
            <w:pPr>
              <w:pStyle w:val="ConsPlusNormal"/>
              <w:jc w:val="center"/>
            </w:pPr>
            <w:r>
              <w:t>135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1126075,11</w:t>
            </w:r>
          </w:p>
        </w:tc>
      </w:tr>
      <w:tr w:rsidR="00577AB5">
        <w:tc>
          <w:tcPr>
            <w:tcW w:w="794" w:type="dxa"/>
          </w:tcPr>
          <w:p w:rsidR="00577AB5" w:rsidRDefault="00577AB5">
            <w:pPr>
              <w:pStyle w:val="ConsPlusNormal"/>
              <w:jc w:val="center"/>
            </w:pPr>
            <w:r>
              <w:t>635.</w:t>
            </w:r>
          </w:p>
        </w:tc>
        <w:tc>
          <w:tcPr>
            <w:tcW w:w="3118" w:type="dxa"/>
          </w:tcPr>
          <w:p w:rsidR="00577AB5" w:rsidRDefault="00577AB5">
            <w:pPr>
              <w:pStyle w:val="ConsPlusNormal"/>
            </w:pPr>
            <w:r>
              <w:t>г. Орск, ул. Медногорская, д. 22</w:t>
            </w:r>
          </w:p>
        </w:tc>
        <w:tc>
          <w:tcPr>
            <w:tcW w:w="1474" w:type="dxa"/>
          </w:tcPr>
          <w:p w:rsidR="00577AB5" w:rsidRDefault="00577AB5">
            <w:pPr>
              <w:pStyle w:val="ConsPlusNormal"/>
              <w:jc w:val="center"/>
            </w:pPr>
            <w:r>
              <w:t>1674,60</w:t>
            </w:r>
          </w:p>
        </w:tc>
        <w:tc>
          <w:tcPr>
            <w:tcW w:w="2551" w:type="dxa"/>
          </w:tcPr>
          <w:p w:rsidR="00577AB5" w:rsidRDefault="00577AB5">
            <w:pPr>
              <w:pStyle w:val="ConsPlusNormal"/>
              <w:jc w:val="center"/>
            </w:pPr>
            <w:r>
              <w:t>58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831519,70</w:t>
            </w:r>
          </w:p>
        </w:tc>
      </w:tr>
      <w:tr w:rsidR="00577AB5">
        <w:tc>
          <w:tcPr>
            <w:tcW w:w="794" w:type="dxa"/>
          </w:tcPr>
          <w:p w:rsidR="00577AB5" w:rsidRDefault="00577AB5">
            <w:pPr>
              <w:pStyle w:val="ConsPlusNormal"/>
              <w:jc w:val="center"/>
            </w:pPr>
            <w:r>
              <w:t>636.</w:t>
            </w:r>
          </w:p>
        </w:tc>
        <w:tc>
          <w:tcPr>
            <w:tcW w:w="3118" w:type="dxa"/>
          </w:tcPr>
          <w:p w:rsidR="00577AB5" w:rsidRDefault="00577AB5">
            <w:pPr>
              <w:pStyle w:val="ConsPlusNormal"/>
            </w:pPr>
            <w:r>
              <w:t>г. Орск, ул. Медногорская, д. 24</w:t>
            </w:r>
          </w:p>
        </w:tc>
        <w:tc>
          <w:tcPr>
            <w:tcW w:w="1474" w:type="dxa"/>
          </w:tcPr>
          <w:p w:rsidR="00577AB5" w:rsidRDefault="00577AB5">
            <w:pPr>
              <w:pStyle w:val="ConsPlusNormal"/>
              <w:jc w:val="center"/>
            </w:pPr>
            <w:r>
              <w:t>1595,60</w:t>
            </w:r>
          </w:p>
        </w:tc>
        <w:tc>
          <w:tcPr>
            <w:tcW w:w="2551" w:type="dxa"/>
          </w:tcPr>
          <w:p w:rsidR="00577AB5" w:rsidRDefault="00577AB5">
            <w:pPr>
              <w:pStyle w:val="ConsPlusNormal"/>
              <w:jc w:val="center"/>
            </w:pPr>
            <w:r>
              <w:t>66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2292616,05</w:t>
            </w:r>
          </w:p>
        </w:tc>
      </w:tr>
      <w:tr w:rsidR="00577AB5">
        <w:tc>
          <w:tcPr>
            <w:tcW w:w="794" w:type="dxa"/>
          </w:tcPr>
          <w:p w:rsidR="00577AB5" w:rsidRDefault="00577AB5">
            <w:pPr>
              <w:pStyle w:val="ConsPlusNormal"/>
              <w:jc w:val="center"/>
            </w:pPr>
            <w:r>
              <w:t>637.</w:t>
            </w:r>
          </w:p>
        </w:tc>
        <w:tc>
          <w:tcPr>
            <w:tcW w:w="3118" w:type="dxa"/>
          </w:tcPr>
          <w:p w:rsidR="00577AB5" w:rsidRDefault="00577AB5">
            <w:pPr>
              <w:pStyle w:val="ConsPlusNormal"/>
            </w:pPr>
            <w:r>
              <w:t>г. Орск, ул. Медногорская, д. 26</w:t>
            </w:r>
          </w:p>
        </w:tc>
        <w:tc>
          <w:tcPr>
            <w:tcW w:w="1474" w:type="dxa"/>
          </w:tcPr>
          <w:p w:rsidR="00577AB5" w:rsidRDefault="00577AB5">
            <w:pPr>
              <w:pStyle w:val="ConsPlusNormal"/>
              <w:jc w:val="center"/>
            </w:pPr>
            <w:r>
              <w:t>1600,20</w:t>
            </w:r>
          </w:p>
        </w:tc>
        <w:tc>
          <w:tcPr>
            <w:tcW w:w="2551" w:type="dxa"/>
          </w:tcPr>
          <w:p w:rsidR="00577AB5" w:rsidRDefault="00577AB5">
            <w:pPr>
              <w:pStyle w:val="ConsPlusNormal"/>
              <w:jc w:val="center"/>
            </w:pPr>
            <w:r>
              <w:t>57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847166,73</w:t>
            </w:r>
          </w:p>
        </w:tc>
      </w:tr>
      <w:tr w:rsidR="00577AB5">
        <w:tc>
          <w:tcPr>
            <w:tcW w:w="794" w:type="dxa"/>
          </w:tcPr>
          <w:p w:rsidR="00577AB5" w:rsidRDefault="00577AB5">
            <w:pPr>
              <w:pStyle w:val="ConsPlusNormal"/>
              <w:jc w:val="center"/>
            </w:pPr>
            <w:r>
              <w:t>638.</w:t>
            </w:r>
          </w:p>
        </w:tc>
        <w:tc>
          <w:tcPr>
            <w:tcW w:w="3118" w:type="dxa"/>
          </w:tcPr>
          <w:p w:rsidR="00577AB5" w:rsidRDefault="00577AB5">
            <w:pPr>
              <w:pStyle w:val="ConsPlusNormal"/>
            </w:pPr>
            <w:r>
              <w:t>г. Орск, ул. Медногорская, д. 28а</w:t>
            </w:r>
          </w:p>
        </w:tc>
        <w:tc>
          <w:tcPr>
            <w:tcW w:w="1474" w:type="dxa"/>
          </w:tcPr>
          <w:p w:rsidR="00577AB5" w:rsidRDefault="00577AB5">
            <w:pPr>
              <w:pStyle w:val="ConsPlusNormal"/>
              <w:jc w:val="center"/>
            </w:pPr>
            <w:r>
              <w:t>1950,60</w:t>
            </w:r>
          </w:p>
        </w:tc>
        <w:tc>
          <w:tcPr>
            <w:tcW w:w="2551" w:type="dxa"/>
          </w:tcPr>
          <w:p w:rsidR="00577AB5" w:rsidRDefault="00577AB5">
            <w:pPr>
              <w:pStyle w:val="ConsPlusNormal"/>
              <w:jc w:val="center"/>
            </w:pPr>
            <w:r>
              <w:t>70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2945883,88</w:t>
            </w:r>
          </w:p>
        </w:tc>
      </w:tr>
      <w:tr w:rsidR="00577AB5">
        <w:tc>
          <w:tcPr>
            <w:tcW w:w="794" w:type="dxa"/>
          </w:tcPr>
          <w:p w:rsidR="00577AB5" w:rsidRDefault="00577AB5">
            <w:pPr>
              <w:pStyle w:val="ConsPlusNormal"/>
              <w:jc w:val="center"/>
            </w:pPr>
            <w:r>
              <w:t>639.</w:t>
            </w:r>
          </w:p>
        </w:tc>
        <w:tc>
          <w:tcPr>
            <w:tcW w:w="3118" w:type="dxa"/>
          </w:tcPr>
          <w:p w:rsidR="00577AB5" w:rsidRDefault="00577AB5">
            <w:pPr>
              <w:pStyle w:val="ConsPlusNormal"/>
            </w:pPr>
            <w:r>
              <w:t>г. Орск, ул. Молодежная, д. 2</w:t>
            </w:r>
          </w:p>
        </w:tc>
        <w:tc>
          <w:tcPr>
            <w:tcW w:w="1474" w:type="dxa"/>
          </w:tcPr>
          <w:p w:rsidR="00577AB5" w:rsidRDefault="00577AB5">
            <w:pPr>
              <w:pStyle w:val="ConsPlusNormal"/>
              <w:jc w:val="center"/>
            </w:pPr>
            <w:r>
              <w:t>3639,90</w:t>
            </w:r>
          </w:p>
        </w:tc>
        <w:tc>
          <w:tcPr>
            <w:tcW w:w="2551" w:type="dxa"/>
          </w:tcPr>
          <w:p w:rsidR="00577AB5" w:rsidRDefault="00577AB5">
            <w:pPr>
              <w:pStyle w:val="ConsPlusNormal"/>
              <w:jc w:val="center"/>
            </w:pPr>
            <w:r>
              <w:t>71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5554390,77</w:t>
            </w:r>
          </w:p>
        </w:tc>
      </w:tr>
      <w:tr w:rsidR="00577AB5">
        <w:tc>
          <w:tcPr>
            <w:tcW w:w="794" w:type="dxa"/>
          </w:tcPr>
          <w:p w:rsidR="00577AB5" w:rsidRDefault="00577AB5">
            <w:pPr>
              <w:pStyle w:val="ConsPlusNormal"/>
              <w:jc w:val="center"/>
            </w:pPr>
            <w:r>
              <w:t>640.</w:t>
            </w:r>
          </w:p>
        </w:tc>
        <w:tc>
          <w:tcPr>
            <w:tcW w:w="3118" w:type="dxa"/>
          </w:tcPr>
          <w:p w:rsidR="00577AB5" w:rsidRDefault="00577AB5">
            <w:pPr>
              <w:pStyle w:val="ConsPlusNormal"/>
            </w:pPr>
            <w:r>
              <w:t>г. Орск, ул. Нефтяников, д. 1б</w:t>
            </w:r>
          </w:p>
        </w:tc>
        <w:tc>
          <w:tcPr>
            <w:tcW w:w="1474" w:type="dxa"/>
          </w:tcPr>
          <w:p w:rsidR="00577AB5" w:rsidRDefault="00577AB5">
            <w:pPr>
              <w:pStyle w:val="ConsPlusNormal"/>
              <w:jc w:val="center"/>
            </w:pPr>
            <w:r>
              <w:t>3225,40</w:t>
            </w:r>
          </w:p>
        </w:tc>
        <w:tc>
          <w:tcPr>
            <w:tcW w:w="2551" w:type="dxa"/>
          </w:tcPr>
          <w:p w:rsidR="00577AB5" w:rsidRDefault="00577AB5">
            <w:pPr>
              <w:pStyle w:val="ConsPlusNormal"/>
              <w:jc w:val="center"/>
            </w:pPr>
            <w:r>
              <w:t>76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4847032,45</w:t>
            </w:r>
          </w:p>
        </w:tc>
      </w:tr>
      <w:tr w:rsidR="00577AB5">
        <w:tc>
          <w:tcPr>
            <w:tcW w:w="794" w:type="dxa"/>
          </w:tcPr>
          <w:p w:rsidR="00577AB5" w:rsidRDefault="00577AB5">
            <w:pPr>
              <w:pStyle w:val="ConsPlusNormal"/>
              <w:jc w:val="center"/>
            </w:pPr>
            <w:r>
              <w:t>641.</w:t>
            </w:r>
          </w:p>
        </w:tc>
        <w:tc>
          <w:tcPr>
            <w:tcW w:w="3118" w:type="dxa"/>
          </w:tcPr>
          <w:p w:rsidR="00577AB5" w:rsidRDefault="00577AB5">
            <w:pPr>
              <w:pStyle w:val="ConsPlusNormal"/>
            </w:pPr>
            <w:r>
              <w:t>г. Орск, ул. Нефтяников, д. 2</w:t>
            </w:r>
          </w:p>
        </w:tc>
        <w:tc>
          <w:tcPr>
            <w:tcW w:w="1474" w:type="dxa"/>
          </w:tcPr>
          <w:p w:rsidR="00577AB5" w:rsidRDefault="00577AB5">
            <w:pPr>
              <w:pStyle w:val="ConsPlusNormal"/>
              <w:jc w:val="center"/>
            </w:pPr>
            <w:r>
              <w:t>3441,30</w:t>
            </w:r>
          </w:p>
        </w:tc>
        <w:tc>
          <w:tcPr>
            <w:tcW w:w="2551" w:type="dxa"/>
          </w:tcPr>
          <w:p w:rsidR="00577AB5" w:rsidRDefault="00577AB5">
            <w:pPr>
              <w:pStyle w:val="ConsPlusNormal"/>
              <w:jc w:val="center"/>
            </w:pPr>
            <w:r>
              <w:t>62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8943719,55</w:t>
            </w:r>
          </w:p>
        </w:tc>
      </w:tr>
      <w:tr w:rsidR="00577AB5">
        <w:tc>
          <w:tcPr>
            <w:tcW w:w="794" w:type="dxa"/>
          </w:tcPr>
          <w:p w:rsidR="00577AB5" w:rsidRDefault="00577AB5">
            <w:pPr>
              <w:pStyle w:val="ConsPlusNormal"/>
              <w:jc w:val="center"/>
            </w:pPr>
            <w:r>
              <w:t>642.</w:t>
            </w:r>
          </w:p>
        </w:tc>
        <w:tc>
          <w:tcPr>
            <w:tcW w:w="3118" w:type="dxa"/>
          </w:tcPr>
          <w:p w:rsidR="00577AB5" w:rsidRDefault="00577AB5">
            <w:pPr>
              <w:pStyle w:val="ConsPlusNormal"/>
            </w:pPr>
            <w:r>
              <w:t>г. Орск, ул. Нефтяников, д. 26</w:t>
            </w:r>
          </w:p>
        </w:tc>
        <w:tc>
          <w:tcPr>
            <w:tcW w:w="1474" w:type="dxa"/>
          </w:tcPr>
          <w:p w:rsidR="00577AB5" w:rsidRDefault="00577AB5">
            <w:pPr>
              <w:pStyle w:val="ConsPlusNormal"/>
              <w:jc w:val="center"/>
            </w:pPr>
            <w:r>
              <w:t>4812,80</w:t>
            </w:r>
          </w:p>
        </w:tc>
        <w:tc>
          <w:tcPr>
            <w:tcW w:w="2551" w:type="dxa"/>
          </w:tcPr>
          <w:p w:rsidR="00577AB5" w:rsidRDefault="00577AB5">
            <w:pPr>
              <w:pStyle w:val="ConsPlusNormal"/>
              <w:jc w:val="center"/>
            </w:pPr>
            <w:r>
              <w:t>204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9356656,04</w:t>
            </w:r>
          </w:p>
        </w:tc>
      </w:tr>
      <w:tr w:rsidR="00577AB5">
        <w:tc>
          <w:tcPr>
            <w:tcW w:w="794" w:type="dxa"/>
          </w:tcPr>
          <w:p w:rsidR="00577AB5" w:rsidRDefault="00577AB5">
            <w:pPr>
              <w:pStyle w:val="ConsPlusNormal"/>
              <w:jc w:val="center"/>
            </w:pPr>
            <w:r>
              <w:t>643.</w:t>
            </w:r>
          </w:p>
        </w:tc>
        <w:tc>
          <w:tcPr>
            <w:tcW w:w="3118" w:type="dxa"/>
          </w:tcPr>
          <w:p w:rsidR="00577AB5" w:rsidRDefault="00577AB5">
            <w:pPr>
              <w:pStyle w:val="ConsPlusNormal"/>
            </w:pPr>
            <w:r>
              <w:t xml:space="preserve">г. Орск, ул. Новосибирская, д. </w:t>
            </w:r>
            <w:r>
              <w:lastRenderedPageBreak/>
              <w:t>36а</w:t>
            </w:r>
          </w:p>
        </w:tc>
        <w:tc>
          <w:tcPr>
            <w:tcW w:w="1474" w:type="dxa"/>
          </w:tcPr>
          <w:p w:rsidR="00577AB5" w:rsidRDefault="00577AB5">
            <w:pPr>
              <w:pStyle w:val="ConsPlusNormal"/>
              <w:jc w:val="center"/>
            </w:pPr>
            <w:r>
              <w:lastRenderedPageBreak/>
              <w:t>3124,50</w:t>
            </w:r>
          </w:p>
        </w:tc>
        <w:tc>
          <w:tcPr>
            <w:tcW w:w="2551" w:type="dxa"/>
          </w:tcPr>
          <w:p w:rsidR="00577AB5" w:rsidRDefault="00577AB5">
            <w:pPr>
              <w:pStyle w:val="ConsPlusNormal"/>
              <w:jc w:val="center"/>
            </w:pPr>
            <w:r>
              <w:t>104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2703099,96</w:t>
            </w:r>
          </w:p>
        </w:tc>
      </w:tr>
      <w:tr w:rsidR="00577AB5">
        <w:tc>
          <w:tcPr>
            <w:tcW w:w="794" w:type="dxa"/>
          </w:tcPr>
          <w:p w:rsidR="00577AB5" w:rsidRDefault="00577AB5">
            <w:pPr>
              <w:pStyle w:val="ConsPlusNormal"/>
              <w:jc w:val="center"/>
            </w:pPr>
            <w:r>
              <w:lastRenderedPageBreak/>
              <w:t>644.</w:t>
            </w:r>
          </w:p>
        </w:tc>
        <w:tc>
          <w:tcPr>
            <w:tcW w:w="3118" w:type="dxa"/>
          </w:tcPr>
          <w:p w:rsidR="00577AB5" w:rsidRDefault="00577AB5">
            <w:pPr>
              <w:pStyle w:val="ConsPlusNormal"/>
            </w:pPr>
            <w:r>
              <w:t>г. Орск, ул. Новосибирская, д. 40</w:t>
            </w:r>
          </w:p>
        </w:tc>
        <w:tc>
          <w:tcPr>
            <w:tcW w:w="1474" w:type="dxa"/>
          </w:tcPr>
          <w:p w:rsidR="00577AB5" w:rsidRDefault="00577AB5">
            <w:pPr>
              <w:pStyle w:val="ConsPlusNormal"/>
              <w:jc w:val="center"/>
            </w:pPr>
            <w:r>
              <w:t>3017,10</w:t>
            </w:r>
          </w:p>
        </w:tc>
        <w:tc>
          <w:tcPr>
            <w:tcW w:w="2551" w:type="dxa"/>
          </w:tcPr>
          <w:p w:rsidR="00577AB5" w:rsidRDefault="00577AB5">
            <w:pPr>
              <w:pStyle w:val="ConsPlusNormal"/>
              <w:jc w:val="center"/>
            </w:pPr>
            <w:r>
              <w:t>118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2726248,16</w:t>
            </w:r>
          </w:p>
        </w:tc>
      </w:tr>
      <w:tr w:rsidR="00577AB5">
        <w:tc>
          <w:tcPr>
            <w:tcW w:w="794" w:type="dxa"/>
          </w:tcPr>
          <w:p w:rsidR="00577AB5" w:rsidRDefault="00577AB5">
            <w:pPr>
              <w:pStyle w:val="ConsPlusNormal"/>
              <w:jc w:val="center"/>
            </w:pPr>
            <w:r>
              <w:t>645.</w:t>
            </w:r>
          </w:p>
        </w:tc>
        <w:tc>
          <w:tcPr>
            <w:tcW w:w="3118" w:type="dxa"/>
          </w:tcPr>
          <w:p w:rsidR="00577AB5" w:rsidRDefault="00577AB5">
            <w:pPr>
              <w:pStyle w:val="ConsPlusNormal"/>
            </w:pPr>
            <w:r>
              <w:t>г. Орск, ул. Олимпийская, д. 18</w:t>
            </w:r>
          </w:p>
        </w:tc>
        <w:tc>
          <w:tcPr>
            <w:tcW w:w="1474" w:type="dxa"/>
          </w:tcPr>
          <w:p w:rsidR="00577AB5" w:rsidRDefault="00577AB5">
            <w:pPr>
              <w:pStyle w:val="ConsPlusNormal"/>
              <w:jc w:val="center"/>
            </w:pPr>
            <w:r>
              <w:t>4843,60</w:t>
            </w:r>
          </w:p>
        </w:tc>
        <w:tc>
          <w:tcPr>
            <w:tcW w:w="2551" w:type="dxa"/>
          </w:tcPr>
          <w:p w:rsidR="00577AB5" w:rsidRDefault="00577AB5">
            <w:pPr>
              <w:pStyle w:val="ConsPlusNormal"/>
              <w:jc w:val="center"/>
            </w:pPr>
            <w:r>
              <w:t>178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762798,27</w:t>
            </w:r>
          </w:p>
        </w:tc>
      </w:tr>
      <w:tr w:rsidR="00577AB5">
        <w:tc>
          <w:tcPr>
            <w:tcW w:w="794" w:type="dxa"/>
          </w:tcPr>
          <w:p w:rsidR="00577AB5" w:rsidRDefault="00577AB5">
            <w:pPr>
              <w:pStyle w:val="ConsPlusNormal"/>
              <w:jc w:val="center"/>
            </w:pPr>
            <w:r>
              <w:t>646.</w:t>
            </w:r>
          </w:p>
        </w:tc>
        <w:tc>
          <w:tcPr>
            <w:tcW w:w="3118" w:type="dxa"/>
          </w:tcPr>
          <w:p w:rsidR="00577AB5" w:rsidRDefault="00577AB5">
            <w:pPr>
              <w:pStyle w:val="ConsPlusNormal"/>
            </w:pPr>
            <w:r>
              <w:t>г. Орск, ул. Олимпийская, д. 18а</w:t>
            </w:r>
          </w:p>
        </w:tc>
        <w:tc>
          <w:tcPr>
            <w:tcW w:w="1474" w:type="dxa"/>
          </w:tcPr>
          <w:p w:rsidR="00577AB5" w:rsidRDefault="00577AB5">
            <w:pPr>
              <w:pStyle w:val="ConsPlusNormal"/>
              <w:jc w:val="center"/>
            </w:pPr>
            <w:r>
              <w:t>4799,00</w:t>
            </w:r>
          </w:p>
        </w:tc>
        <w:tc>
          <w:tcPr>
            <w:tcW w:w="2551" w:type="dxa"/>
          </w:tcPr>
          <w:p w:rsidR="00577AB5" w:rsidRDefault="00577AB5">
            <w:pPr>
              <w:pStyle w:val="ConsPlusNormal"/>
              <w:jc w:val="center"/>
            </w:pPr>
            <w:r>
              <w:t>214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6410666,75</w:t>
            </w:r>
          </w:p>
        </w:tc>
      </w:tr>
      <w:tr w:rsidR="00577AB5">
        <w:tc>
          <w:tcPr>
            <w:tcW w:w="794" w:type="dxa"/>
          </w:tcPr>
          <w:p w:rsidR="00577AB5" w:rsidRDefault="00577AB5">
            <w:pPr>
              <w:pStyle w:val="ConsPlusNormal"/>
              <w:jc w:val="center"/>
            </w:pPr>
            <w:r>
              <w:t>647.</w:t>
            </w:r>
          </w:p>
        </w:tc>
        <w:tc>
          <w:tcPr>
            <w:tcW w:w="3118" w:type="dxa"/>
          </w:tcPr>
          <w:p w:rsidR="00577AB5" w:rsidRDefault="00577AB5">
            <w:pPr>
              <w:pStyle w:val="ConsPlusNormal"/>
            </w:pPr>
            <w:r>
              <w:t>г. Орск, ул. Омская, д. 50</w:t>
            </w:r>
          </w:p>
        </w:tc>
        <w:tc>
          <w:tcPr>
            <w:tcW w:w="1474" w:type="dxa"/>
          </w:tcPr>
          <w:p w:rsidR="00577AB5" w:rsidRDefault="00577AB5">
            <w:pPr>
              <w:pStyle w:val="ConsPlusNormal"/>
              <w:jc w:val="center"/>
            </w:pPr>
            <w:r>
              <w:t>2928,20</w:t>
            </w:r>
          </w:p>
        </w:tc>
        <w:tc>
          <w:tcPr>
            <w:tcW w:w="2551" w:type="dxa"/>
          </w:tcPr>
          <w:p w:rsidR="00577AB5" w:rsidRDefault="00577AB5">
            <w:pPr>
              <w:pStyle w:val="ConsPlusNormal"/>
              <w:jc w:val="center"/>
            </w:pPr>
            <w:r>
              <w:t>95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1090401,70</w:t>
            </w:r>
          </w:p>
        </w:tc>
      </w:tr>
      <w:tr w:rsidR="00577AB5">
        <w:tc>
          <w:tcPr>
            <w:tcW w:w="794" w:type="dxa"/>
          </w:tcPr>
          <w:p w:rsidR="00577AB5" w:rsidRDefault="00577AB5">
            <w:pPr>
              <w:pStyle w:val="ConsPlusNormal"/>
              <w:jc w:val="center"/>
            </w:pPr>
            <w:r>
              <w:t>648.</w:t>
            </w:r>
          </w:p>
        </w:tc>
        <w:tc>
          <w:tcPr>
            <w:tcW w:w="3118" w:type="dxa"/>
          </w:tcPr>
          <w:p w:rsidR="00577AB5" w:rsidRDefault="00577AB5">
            <w:pPr>
              <w:pStyle w:val="ConsPlusNormal"/>
            </w:pPr>
            <w:r>
              <w:t>г. Орск, ул. Омская, д. 63а</w:t>
            </w:r>
          </w:p>
        </w:tc>
        <w:tc>
          <w:tcPr>
            <w:tcW w:w="1474" w:type="dxa"/>
          </w:tcPr>
          <w:p w:rsidR="00577AB5" w:rsidRDefault="00577AB5">
            <w:pPr>
              <w:pStyle w:val="ConsPlusNormal"/>
              <w:jc w:val="center"/>
            </w:pPr>
            <w:r>
              <w:t>4304,90</w:t>
            </w:r>
          </w:p>
        </w:tc>
        <w:tc>
          <w:tcPr>
            <w:tcW w:w="2551" w:type="dxa"/>
          </w:tcPr>
          <w:p w:rsidR="00577AB5" w:rsidRDefault="00577AB5">
            <w:pPr>
              <w:pStyle w:val="ConsPlusNormal"/>
              <w:jc w:val="center"/>
            </w:pPr>
            <w:r>
              <w:t>134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5869039,98</w:t>
            </w:r>
          </w:p>
        </w:tc>
      </w:tr>
      <w:tr w:rsidR="00577AB5">
        <w:tc>
          <w:tcPr>
            <w:tcW w:w="794" w:type="dxa"/>
          </w:tcPr>
          <w:p w:rsidR="00577AB5" w:rsidRDefault="00577AB5">
            <w:pPr>
              <w:pStyle w:val="ConsPlusNormal"/>
              <w:jc w:val="center"/>
            </w:pPr>
            <w:r>
              <w:t>649.</w:t>
            </w:r>
          </w:p>
        </w:tc>
        <w:tc>
          <w:tcPr>
            <w:tcW w:w="3118" w:type="dxa"/>
          </w:tcPr>
          <w:p w:rsidR="00577AB5" w:rsidRDefault="00577AB5">
            <w:pPr>
              <w:pStyle w:val="ConsPlusNormal"/>
            </w:pPr>
            <w:r>
              <w:t>г. Орск, ул. Омская, д. 71а</w:t>
            </w:r>
          </w:p>
        </w:tc>
        <w:tc>
          <w:tcPr>
            <w:tcW w:w="1474" w:type="dxa"/>
          </w:tcPr>
          <w:p w:rsidR="00577AB5" w:rsidRDefault="00577AB5">
            <w:pPr>
              <w:pStyle w:val="ConsPlusNormal"/>
              <w:jc w:val="center"/>
            </w:pPr>
            <w:r>
              <w:t>3403,10</w:t>
            </w:r>
          </w:p>
        </w:tc>
        <w:tc>
          <w:tcPr>
            <w:tcW w:w="2551" w:type="dxa"/>
          </w:tcPr>
          <w:p w:rsidR="00577AB5" w:rsidRDefault="00577AB5">
            <w:pPr>
              <w:pStyle w:val="ConsPlusNormal"/>
              <w:jc w:val="center"/>
            </w:pPr>
            <w:r>
              <w:t>141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3442052,63</w:t>
            </w:r>
          </w:p>
        </w:tc>
      </w:tr>
      <w:tr w:rsidR="00577AB5">
        <w:tc>
          <w:tcPr>
            <w:tcW w:w="794" w:type="dxa"/>
          </w:tcPr>
          <w:p w:rsidR="00577AB5" w:rsidRDefault="00577AB5">
            <w:pPr>
              <w:pStyle w:val="ConsPlusNormal"/>
              <w:jc w:val="center"/>
            </w:pPr>
            <w:r>
              <w:t>650.</w:t>
            </w:r>
          </w:p>
        </w:tc>
        <w:tc>
          <w:tcPr>
            <w:tcW w:w="3118" w:type="dxa"/>
          </w:tcPr>
          <w:p w:rsidR="00577AB5" w:rsidRDefault="00577AB5">
            <w:pPr>
              <w:pStyle w:val="ConsPlusNormal"/>
            </w:pPr>
            <w:r>
              <w:t>г. Орск, ул. Пацаева, д. 12а</w:t>
            </w:r>
          </w:p>
        </w:tc>
        <w:tc>
          <w:tcPr>
            <w:tcW w:w="1474" w:type="dxa"/>
          </w:tcPr>
          <w:p w:rsidR="00577AB5" w:rsidRDefault="00577AB5">
            <w:pPr>
              <w:pStyle w:val="ConsPlusNormal"/>
              <w:jc w:val="center"/>
            </w:pPr>
            <w:r>
              <w:t>6609,90</w:t>
            </w:r>
          </w:p>
        </w:tc>
        <w:tc>
          <w:tcPr>
            <w:tcW w:w="2551" w:type="dxa"/>
          </w:tcPr>
          <w:p w:rsidR="00577AB5" w:rsidRDefault="00577AB5">
            <w:pPr>
              <w:pStyle w:val="ConsPlusNormal"/>
              <w:jc w:val="center"/>
            </w:pPr>
            <w:r>
              <w:t>257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2204428,38</w:t>
            </w:r>
          </w:p>
        </w:tc>
      </w:tr>
      <w:tr w:rsidR="00577AB5">
        <w:tc>
          <w:tcPr>
            <w:tcW w:w="794" w:type="dxa"/>
          </w:tcPr>
          <w:p w:rsidR="00577AB5" w:rsidRDefault="00577AB5">
            <w:pPr>
              <w:pStyle w:val="ConsPlusNormal"/>
              <w:jc w:val="center"/>
            </w:pPr>
            <w:r>
              <w:t>651.</w:t>
            </w:r>
          </w:p>
        </w:tc>
        <w:tc>
          <w:tcPr>
            <w:tcW w:w="3118" w:type="dxa"/>
          </w:tcPr>
          <w:p w:rsidR="00577AB5" w:rsidRDefault="00577AB5">
            <w:pPr>
              <w:pStyle w:val="ConsPlusNormal"/>
            </w:pPr>
            <w:r>
              <w:t>г. Орск, ул. Петровского, д. 12а</w:t>
            </w:r>
          </w:p>
        </w:tc>
        <w:tc>
          <w:tcPr>
            <w:tcW w:w="1474" w:type="dxa"/>
          </w:tcPr>
          <w:p w:rsidR="00577AB5" w:rsidRDefault="00577AB5">
            <w:pPr>
              <w:pStyle w:val="ConsPlusNormal"/>
              <w:jc w:val="center"/>
            </w:pPr>
            <w:r>
              <w:t>2174,20</w:t>
            </w:r>
          </w:p>
        </w:tc>
        <w:tc>
          <w:tcPr>
            <w:tcW w:w="2551" w:type="dxa"/>
          </w:tcPr>
          <w:p w:rsidR="00577AB5" w:rsidRDefault="00577AB5">
            <w:pPr>
              <w:pStyle w:val="ConsPlusNormal"/>
              <w:jc w:val="center"/>
            </w:pPr>
            <w:r>
              <w:t>84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4262204,15</w:t>
            </w:r>
          </w:p>
        </w:tc>
      </w:tr>
      <w:tr w:rsidR="00577AB5">
        <w:tc>
          <w:tcPr>
            <w:tcW w:w="794" w:type="dxa"/>
          </w:tcPr>
          <w:p w:rsidR="00577AB5" w:rsidRDefault="00577AB5">
            <w:pPr>
              <w:pStyle w:val="ConsPlusNormal"/>
              <w:jc w:val="center"/>
            </w:pPr>
            <w:r>
              <w:t>652.</w:t>
            </w:r>
          </w:p>
        </w:tc>
        <w:tc>
          <w:tcPr>
            <w:tcW w:w="3118" w:type="dxa"/>
          </w:tcPr>
          <w:p w:rsidR="00577AB5" w:rsidRDefault="00577AB5">
            <w:pPr>
              <w:pStyle w:val="ConsPlusNormal"/>
            </w:pPr>
            <w:r>
              <w:t>г. Орск, ул. Пржевальского, д. 1а</w:t>
            </w:r>
          </w:p>
        </w:tc>
        <w:tc>
          <w:tcPr>
            <w:tcW w:w="1474" w:type="dxa"/>
          </w:tcPr>
          <w:p w:rsidR="00577AB5" w:rsidRDefault="00577AB5">
            <w:pPr>
              <w:pStyle w:val="ConsPlusNormal"/>
              <w:jc w:val="center"/>
            </w:pPr>
            <w:r>
              <w:t>6953,00</w:t>
            </w:r>
          </w:p>
        </w:tc>
        <w:tc>
          <w:tcPr>
            <w:tcW w:w="2551" w:type="dxa"/>
          </w:tcPr>
          <w:p w:rsidR="00577AB5" w:rsidRDefault="00577AB5">
            <w:pPr>
              <w:pStyle w:val="ConsPlusNormal"/>
              <w:jc w:val="center"/>
            </w:pPr>
            <w:r>
              <w:t>159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1869351,98</w:t>
            </w:r>
          </w:p>
        </w:tc>
      </w:tr>
      <w:tr w:rsidR="00577AB5">
        <w:tc>
          <w:tcPr>
            <w:tcW w:w="794" w:type="dxa"/>
          </w:tcPr>
          <w:p w:rsidR="00577AB5" w:rsidRDefault="00577AB5">
            <w:pPr>
              <w:pStyle w:val="ConsPlusNormal"/>
              <w:jc w:val="center"/>
            </w:pPr>
            <w:r>
              <w:t>653.</w:t>
            </w:r>
          </w:p>
        </w:tc>
        <w:tc>
          <w:tcPr>
            <w:tcW w:w="3118" w:type="dxa"/>
          </w:tcPr>
          <w:p w:rsidR="00577AB5" w:rsidRDefault="00577AB5">
            <w:pPr>
              <w:pStyle w:val="ConsPlusNormal"/>
            </w:pPr>
            <w:r>
              <w:t>г. Орск, ул. Севастопольская, д. 40</w:t>
            </w:r>
          </w:p>
        </w:tc>
        <w:tc>
          <w:tcPr>
            <w:tcW w:w="1474" w:type="dxa"/>
          </w:tcPr>
          <w:p w:rsidR="00577AB5" w:rsidRDefault="00577AB5">
            <w:pPr>
              <w:pStyle w:val="ConsPlusNormal"/>
              <w:jc w:val="center"/>
            </w:pPr>
            <w:r>
              <w:t>815,80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357244,54</w:t>
            </w:r>
          </w:p>
        </w:tc>
      </w:tr>
      <w:tr w:rsidR="00577AB5">
        <w:tc>
          <w:tcPr>
            <w:tcW w:w="794" w:type="dxa"/>
          </w:tcPr>
          <w:p w:rsidR="00577AB5" w:rsidRDefault="00577AB5">
            <w:pPr>
              <w:pStyle w:val="ConsPlusNormal"/>
              <w:jc w:val="center"/>
            </w:pPr>
            <w:r>
              <w:t>654.</w:t>
            </w:r>
          </w:p>
        </w:tc>
        <w:tc>
          <w:tcPr>
            <w:tcW w:w="3118" w:type="dxa"/>
          </w:tcPr>
          <w:p w:rsidR="00577AB5" w:rsidRDefault="00577AB5">
            <w:pPr>
              <w:pStyle w:val="ConsPlusNormal"/>
            </w:pPr>
            <w:r>
              <w:t>г. Орск, ул. Севастопольская, д. 55</w:t>
            </w:r>
          </w:p>
        </w:tc>
        <w:tc>
          <w:tcPr>
            <w:tcW w:w="1474" w:type="dxa"/>
          </w:tcPr>
          <w:p w:rsidR="00577AB5" w:rsidRDefault="00577AB5">
            <w:pPr>
              <w:pStyle w:val="ConsPlusNormal"/>
              <w:jc w:val="center"/>
            </w:pPr>
            <w:r>
              <w:t>588,70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1963087,08</w:t>
            </w:r>
          </w:p>
        </w:tc>
      </w:tr>
      <w:tr w:rsidR="00577AB5">
        <w:tc>
          <w:tcPr>
            <w:tcW w:w="794" w:type="dxa"/>
          </w:tcPr>
          <w:p w:rsidR="00577AB5" w:rsidRDefault="00577AB5">
            <w:pPr>
              <w:pStyle w:val="ConsPlusNormal"/>
              <w:jc w:val="center"/>
            </w:pPr>
            <w:r>
              <w:t>655.</w:t>
            </w:r>
          </w:p>
        </w:tc>
        <w:tc>
          <w:tcPr>
            <w:tcW w:w="3118" w:type="dxa"/>
          </w:tcPr>
          <w:p w:rsidR="00577AB5" w:rsidRDefault="00577AB5">
            <w:pPr>
              <w:pStyle w:val="ConsPlusNormal"/>
            </w:pPr>
            <w:r>
              <w:t>г. Орск, ул. Сорокина, д. 4</w:t>
            </w:r>
          </w:p>
        </w:tc>
        <w:tc>
          <w:tcPr>
            <w:tcW w:w="1474" w:type="dxa"/>
          </w:tcPr>
          <w:p w:rsidR="00577AB5" w:rsidRDefault="00577AB5">
            <w:pPr>
              <w:pStyle w:val="ConsPlusNormal"/>
              <w:jc w:val="center"/>
            </w:pPr>
            <w:r>
              <w:t>4804,50</w:t>
            </w:r>
          </w:p>
        </w:tc>
        <w:tc>
          <w:tcPr>
            <w:tcW w:w="2551" w:type="dxa"/>
          </w:tcPr>
          <w:p w:rsidR="00577AB5" w:rsidRDefault="00577AB5">
            <w:pPr>
              <w:pStyle w:val="ConsPlusNormal"/>
              <w:jc w:val="center"/>
            </w:pPr>
            <w:r>
              <w:t>194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7134112,11</w:t>
            </w:r>
          </w:p>
        </w:tc>
      </w:tr>
      <w:tr w:rsidR="00577AB5">
        <w:tc>
          <w:tcPr>
            <w:tcW w:w="794" w:type="dxa"/>
          </w:tcPr>
          <w:p w:rsidR="00577AB5" w:rsidRDefault="00577AB5">
            <w:pPr>
              <w:pStyle w:val="ConsPlusNormal"/>
              <w:jc w:val="center"/>
            </w:pPr>
            <w:r>
              <w:t>656.</w:t>
            </w:r>
          </w:p>
        </w:tc>
        <w:tc>
          <w:tcPr>
            <w:tcW w:w="3118" w:type="dxa"/>
          </w:tcPr>
          <w:p w:rsidR="00577AB5" w:rsidRDefault="00577AB5">
            <w:pPr>
              <w:pStyle w:val="ConsPlusNormal"/>
            </w:pPr>
            <w:r>
              <w:t>г. Орск, ул. Спортивная, д. 10</w:t>
            </w:r>
          </w:p>
        </w:tc>
        <w:tc>
          <w:tcPr>
            <w:tcW w:w="1474" w:type="dxa"/>
          </w:tcPr>
          <w:p w:rsidR="00577AB5" w:rsidRDefault="00577AB5">
            <w:pPr>
              <w:pStyle w:val="ConsPlusNormal"/>
              <w:jc w:val="center"/>
            </w:pPr>
            <w:r>
              <w:t>2349,70</w:t>
            </w:r>
          </w:p>
        </w:tc>
        <w:tc>
          <w:tcPr>
            <w:tcW w:w="2551" w:type="dxa"/>
          </w:tcPr>
          <w:p w:rsidR="00577AB5" w:rsidRDefault="00577AB5">
            <w:pPr>
              <w:pStyle w:val="ConsPlusNormal"/>
              <w:jc w:val="center"/>
            </w:pPr>
            <w:r>
              <w:t>93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11644730,95</w:t>
            </w:r>
          </w:p>
        </w:tc>
      </w:tr>
      <w:tr w:rsidR="00577AB5">
        <w:tc>
          <w:tcPr>
            <w:tcW w:w="794" w:type="dxa"/>
          </w:tcPr>
          <w:p w:rsidR="00577AB5" w:rsidRDefault="00577AB5">
            <w:pPr>
              <w:pStyle w:val="ConsPlusNormal"/>
              <w:jc w:val="center"/>
            </w:pPr>
            <w:r>
              <w:t>657.</w:t>
            </w:r>
          </w:p>
        </w:tc>
        <w:tc>
          <w:tcPr>
            <w:tcW w:w="3118" w:type="dxa"/>
          </w:tcPr>
          <w:p w:rsidR="00577AB5" w:rsidRDefault="00577AB5">
            <w:pPr>
              <w:pStyle w:val="ConsPlusNormal"/>
            </w:pPr>
            <w:r>
              <w:t>г. Орск, ул. Спортивная, д. 1г</w:t>
            </w:r>
          </w:p>
        </w:tc>
        <w:tc>
          <w:tcPr>
            <w:tcW w:w="1474" w:type="dxa"/>
          </w:tcPr>
          <w:p w:rsidR="00577AB5" w:rsidRDefault="00577AB5">
            <w:pPr>
              <w:pStyle w:val="ConsPlusNormal"/>
              <w:jc w:val="center"/>
            </w:pPr>
            <w:r>
              <w:t>2878,60</w:t>
            </w:r>
          </w:p>
        </w:tc>
        <w:tc>
          <w:tcPr>
            <w:tcW w:w="2551" w:type="dxa"/>
          </w:tcPr>
          <w:p w:rsidR="00577AB5" w:rsidRDefault="00577AB5">
            <w:pPr>
              <w:pStyle w:val="ConsPlusNormal"/>
              <w:jc w:val="center"/>
            </w:pPr>
            <w:r>
              <w:t>111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7925016,46</w:t>
            </w:r>
          </w:p>
        </w:tc>
      </w:tr>
      <w:tr w:rsidR="00577AB5">
        <w:tc>
          <w:tcPr>
            <w:tcW w:w="794" w:type="dxa"/>
          </w:tcPr>
          <w:p w:rsidR="00577AB5" w:rsidRDefault="00577AB5">
            <w:pPr>
              <w:pStyle w:val="ConsPlusNormal"/>
              <w:jc w:val="center"/>
            </w:pPr>
            <w:r>
              <w:t>658.</w:t>
            </w:r>
          </w:p>
        </w:tc>
        <w:tc>
          <w:tcPr>
            <w:tcW w:w="3118" w:type="dxa"/>
          </w:tcPr>
          <w:p w:rsidR="00577AB5" w:rsidRDefault="00577AB5">
            <w:pPr>
              <w:pStyle w:val="ConsPlusNormal"/>
            </w:pPr>
            <w:r>
              <w:t>г. Орск, ул. Станиславского, д. 44</w:t>
            </w:r>
          </w:p>
        </w:tc>
        <w:tc>
          <w:tcPr>
            <w:tcW w:w="1474" w:type="dxa"/>
          </w:tcPr>
          <w:p w:rsidR="00577AB5" w:rsidRDefault="00577AB5">
            <w:pPr>
              <w:pStyle w:val="ConsPlusNormal"/>
              <w:jc w:val="center"/>
            </w:pPr>
            <w:r>
              <w:t>1343,40</w:t>
            </w:r>
          </w:p>
        </w:tc>
        <w:tc>
          <w:tcPr>
            <w:tcW w:w="2551" w:type="dxa"/>
          </w:tcPr>
          <w:p w:rsidR="00577AB5" w:rsidRDefault="00577AB5">
            <w:pPr>
              <w:pStyle w:val="ConsPlusNormal"/>
              <w:jc w:val="center"/>
            </w:pPr>
            <w:r>
              <w:t>33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1875591,91</w:t>
            </w:r>
          </w:p>
        </w:tc>
      </w:tr>
      <w:tr w:rsidR="00577AB5">
        <w:tc>
          <w:tcPr>
            <w:tcW w:w="794" w:type="dxa"/>
          </w:tcPr>
          <w:p w:rsidR="00577AB5" w:rsidRDefault="00577AB5">
            <w:pPr>
              <w:pStyle w:val="ConsPlusNormal"/>
              <w:jc w:val="center"/>
            </w:pPr>
            <w:r>
              <w:lastRenderedPageBreak/>
              <w:t>659.</w:t>
            </w:r>
          </w:p>
        </w:tc>
        <w:tc>
          <w:tcPr>
            <w:tcW w:w="3118" w:type="dxa"/>
          </w:tcPr>
          <w:p w:rsidR="00577AB5" w:rsidRDefault="00577AB5">
            <w:pPr>
              <w:pStyle w:val="ConsPlusNormal"/>
            </w:pPr>
            <w:r>
              <w:t>г. Орск, ул. Станиславского, д. 50а</w:t>
            </w:r>
          </w:p>
        </w:tc>
        <w:tc>
          <w:tcPr>
            <w:tcW w:w="1474" w:type="dxa"/>
          </w:tcPr>
          <w:p w:rsidR="00577AB5" w:rsidRDefault="00577AB5">
            <w:pPr>
              <w:pStyle w:val="ConsPlusNormal"/>
              <w:jc w:val="center"/>
            </w:pPr>
            <w:r>
              <w:t>4087,30</w:t>
            </w:r>
          </w:p>
        </w:tc>
        <w:tc>
          <w:tcPr>
            <w:tcW w:w="2551" w:type="dxa"/>
          </w:tcPr>
          <w:p w:rsidR="00577AB5" w:rsidRDefault="00577AB5">
            <w:pPr>
              <w:pStyle w:val="ConsPlusNormal"/>
              <w:jc w:val="center"/>
            </w:pPr>
            <w:r>
              <w:t>104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3440996,09</w:t>
            </w:r>
          </w:p>
        </w:tc>
      </w:tr>
      <w:tr w:rsidR="00577AB5">
        <w:tc>
          <w:tcPr>
            <w:tcW w:w="794" w:type="dxa"/>
          </w:tcPr>
          <w:p w:rsidR="00577AB5" w:rsidRDefault="00577AB5">
            <w:pPr>
              <w:pStyle w:val="ConsPlusNormal"/>
              <w:jc w:val="center"/>
            </w:pPr>
            <w:r>
              <w:t>660.</w:t>
            </w:r>
          </w:p>
        </w:tc>
        <w:tc>
          <w:tcPr>
            <w:tcW w:w="3118" w:type="dxa"/>
          </w:tcPr>
          <w:p w:rsidR="00577AB5" w:rsidRDefault="00577AB5">
            <w:pPr>
              <w:pStyle w:val="ConsPlusNormal"/>
            </w:pPr>
            <w:r>
              <w:t>г. Орск, ул. Станиславского, д. 65</w:t>
            </w:r>
          </w:p>
        </w:tc>
        <w:tc>
          <w:tcPr>
            <w:tcW w:w="1474" w:type="dxa"/>
          </w:tcPr>
          <w:p w:rsidR="00577AB5" w:rsidRDefault="00577AB5">
            <w:pPr>
              <w:pStyle w:val="ConsPlusNormal"/>
              <w:jc w:val="center"/>
            </w:pPr>
            <w:r>
              <w:t>5009,70</w:t>
            </w:r>
          </w:p>
        </w:tc>
        <w:tc>
          <w:tcPr>
            <w:tcW w:w="2551" w:type="dxa"/>
          </w:tcPr>
          <w:p w:rsidR="00577AB5" w:rsidRDefault="00577AB5">
            <w:pPr>
              <w:pStyle w:val="ConsPlusNormal"/>
              <w:jc w:val="center"/>
            </w:pPr>
            <w:r>
              <w:t>186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1294655,14</w:t>
            </w:r>
          </w:p>
        </w:tc>
      </w:tr>
      <w:tr w:rsidR="00577AB5">
        <w:tc>
          <w:tcPr>
            <w:tcW w:w="794" w:type="dxa"/>
          </w:tcPr>
          <w:p w:rsidR="00577AB5" w:rsidRDefault="00577AB5">
            <w:pPr>
              <w:pStyle w:val="ConsPlusNormal"/>
              <w:jc w:val="center"/>
            </w:pPr>
            <w:r>
              <w:t>661.</w:t>
            </w:r>
          </w:p>
        </w:tc>
        <w:tc>
          <w:tcPr>
            <w:tcW w:w="3118" w:type="dxa"/>
          </w:tcPr>
          <w:p w:rsidR="00577AB5" w:rsidRDefault="00577AB5">
            <w:pPr>
              <w:pStyle w:val="ConsPlusNormal"/>
            </w:pPr>
            <w:r>
              <w:t>г. Орск, ул. Станиславского, д. 93а</w:t>
            </w:r>
          </w:p>
        </w:tc>
        <w:tc>
          <w:tcPr>
            <w:tcW w:w="1474" w:type="dxa"/>
          </w:tcPr>
          <w:p w:rsidR="00577AB5" w:rsidRDefault="00577AB5">
            <w:pPr>
              <w:pStyle w:val="ConsPlusNormal"/>
              <w:jc w:val="center"/>
            </w:pPr>
            <w:r>
              <w:t>4425,00</w:t>
            </w:r>
          </w:p>
        </w:tc>
        <w:tc>
          <w:tcPr>
            <w:tcW w:w="2551" w:type="dxa"/>
          </w:tcPr>
          <w:p w:rsidR="00577AB5" w:rsidRDefault="00577AB5">
            <w:pPr>
              <w:pStyle w:val="ConsPlusNormal"/>
              <w:jc w:val="center"/>
            </w:pPr>
            <w:r>
              <w:t>203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1214158,61</w:t>
            </w:r>
          </w:p>
        </w:tc>
      </w:tr>
      <w:tr w:rsidR="00577AB5">
        <w:tc>
          <w:tcPr>
            <w:tcW w:w="794" w:type="dxa"/>
          </w:tcPr>
          <w:p w:rsidR="00577AB5" w:rsidRDefault="00577AB5">
            <w:pPr>
              <w:pStyle w:val="ConsPlusNormal"/>
              <w:jc w:val="center"/>
            </w:pPr>
            <w:r>
              <w:t>662.</w:t>
            </w:r>
          </w:p>
        </w:tc>
        <w:tc>
          <w:tcPr>
            <w:tcW w:w="3118" w:type="dxa"/>
          </w:tcPr>
          <w:p w:rsidR="00577AB5" w:rsidRDefault="00577AB5">
            <w:pPr>
              <w:pStyle w:val="ConsPlusNormal"/>
            </w:pPr>
            <w:r>
              <w:t>г. Орск, ул. Стартовая, д. 3</w:t>
            </w:r>
          </w:p>
        </w:tc>
        <w:tc>
          <w:tcPr>
            <w:tcW w:w="1474" w:type="dxa"/>
          </w:tcPr>
          <w:p w:rsidR="00577AB5" w:rsidRDefault="00577AB5">
            <w:pPr>
              <w:pStyle w:val="ConsPlusNormal"/>
              <w:jc w:val="center"/>
            </w:pPr>
            <w:r>
              <w:t>6293,20</w:t>
            </w:r>
          </w:p>
        </w:tc>
        <w:tc>
          <w:tcPr>
            <w:tcW w:w="2551" w:type="dxa"/>
          </w:tcPr>
          <w:p w:rsidR="00577AB5" w:rsidRDefault="00577AB5">
            <w:pPr>
              <w:pStyle w:val="ConsPlusNormal"/>
              <w:jc w:val="center"/>
            </w:pPr>
            <w:r>
              <w:t>249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8275581,77</w:t>
            </w:r>
          </w:p>
        </w:tc>
      </w:tr>
      <w:tr w:rsidR="00577AB5">
        <w:tc>
          <w:tcPr>
            <w:tcW w:w="794" w:type="dxa"/>
          </w:tcPr>
          <w:p w:rsidR="00577AB5" w:rsidRDefault="00577AB5">
            <w:pPr>
              <w:pStyle w:val="ConsPlusNormal"/>
              <w:jc w:val="center"/>
            </w:pPr>
            <w:r>
              <w:t>663.</w:t>
            </w:r>
          </w:p>
        </w:tc>
        <w:tc>
          <w:tcPr>
            <w:tcW w:w="3118" w:type="dxa"/>
          </w:tcPr>
          <w:p w:rsidR="00577AB5" w:rsidRDefault="00577AB5">
            <w:pPr>
              <w:pStyle w:val="ConsPlusNormal"/>
            </w:pPr>
            <w:r>
              <w:t>г. Орск, ул. Стасова, д. 8</w:t>
            </w:r>
          </w:p>
        </w:tc>
        <w:tc>
          <w:tcPr>
            <w:tcW w:w="1474" w:type="dxa"/>
          </w:tcPr>
          <w:p w:rsidR="00577AB5" w:rsidRDefault="00577AB5">
            <w:pPr>
              <w:pStyle w:val="ConsPlusNormal"/>
              <w:jc w:val="center"/>
            </w:pPr>
            <w:r>
              <w:t>20303,90</w:t>
            </w:r>
          </w:p>
        </w:tc>
        <w:tc>
          <w:tcPr>
            <w:tcW w:w="2551" w:type="dxa"/>
          </w:tcPr>
          <w:p w:rsidR="00577AB5" w:rsidRDefault="00577AB5">
            <w:pPr>
              <w:pStyle w:val="ConsPlusNormal"/>
              <w:jc w:val="center"/>
            </w:pPr>
            <w:r>
              <w:t>612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14291235,60</w:t>
            </w:r>
          </w:p>
        </w:tc>
      </w:tr>
      <w:tr w:rsidR="00577AB5">
        <w:tc>
          <w:tcPr>
            <w:tcW w:w="794" w:type="dxa"/>
          </w:tcPr>
          <w:p w:rsidR="00577AB5" w:rsidRDefault="00577AB5">
            <w:pPr>
              <w:pStyle w:val="ConsPlusNormal"/>
              <w:jc w:val="center"/>
            </w:pPr>
            <w:r>
              <w:t>664.</w:t>
            </w:r>
          </w:p>
        </w:tc>
        <w:tc>
          <w:tcPr>
            <w:tcW w:w="3118" w:type="dxa"/>
          </w:tcPr>
          <w:p w:rsidR="00577AB5" w:rsidRDefault="00577AB5">
            <w:pPr>
              <w:pStyle w:val="ConsPlusNormal"/>
            </w:pPr>
            <w:r>
              <w:t>г. Орск, ул. Чекасина, д. 78</w:t>
            </w:r>
          </w:p>
        </w:tc>
        <w:tc>
          <w:tcPr>
            <w:tcW w:w="1474" w:type="dxa"/>
          </w:tcPr>
          <w:p w:rsidR="00577AB5" w:rsidRDefault="00577AB5">
            <w:pPr>
              <w:pStyle w:val="ConsPlusNormal"/>
              <w:jc w:val="center"/>
            </w:pPr>
            <w:r>
              <w:t>350,40</w:t>
            </w:r>
          </w:p>
        </w:tc>
        <w:tc>
          <w:tcPr>
            <w:tcW w:w="2551" w:type="dxa"/>
          </w:tcPr>
          <w:p w:rsidR="00577AB5" w:rsidRDefault="00577AB5">
            <w:pPr>
              <w:pStyle w:val="ConsPlusNormal"/>
              <w:jc w:val="center"/>
            </w:pPr>
            <w:r>
              <w:t>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1479870,10</w:t>
            </w:r>
          </w:p>
        </w:tc>
      </w:tr>
      <w:tr w:rsidR="00577AB5">
        <w:tc>
          <w:tcPr>
            <w:tcW w:w="794" w:type="dxa"/>
          </w:tcPr>
          <w:p w:rsidR="00577AB5" w:rsidRDefault="00577AB5">
            <w:pPr>
              <w:pStyle w:val="ConsPlusNormal"/>
              <w:jc w:val="center"/>
            </w:pPr>
            <w:r>
              <w:t>665.</w:t>
            </w:r>
          </w:p>
        </w:tc>
        <w:tc>
          <w:tcPr>
            <w:tcW w:w="3118" w:type="dxa"/>
          </w:tcPr>
          <w:p w:rsidR="00577AB5" w:rsidRDefault="00577AB5">
            <w:pPr>
              <w:pStyle w:val="ConsPlusNormal"/>
            </w:pPr>
            <w:r>
              <w:t>г. Орск, ул. Челябинская, д. 1а</w:t>
            </w:r>
          </w:p>
        </w:tc>
        <w:tc>
          <w:tcPr>
            <w:tcW w:w="1474" w:type="dxa"/>
          </w:tcPr>
          <w:p w:rsidR="00577AB5" w:rsidRDefault="00577AB5">
            <w:pPr>
              <w:pStyle w:val="ConsPlusNormal"/>
              <w:jc w:val="center"/>
            </w:pPr>
            <w:r>
              <w:t>3852,80</w:t>
            </w:r>
          </w:p>
        </w:tc>
        <w:tc>
          <w:tcPr>
            <w:tcW w:w="2551" w:type="dxa"/>
          </w:tcPr>
          <w:p w:rsidR="00577AB5" w:rsidRDefault="00577AB5">
            <w:pPr>
              <w:pStyle w:val="ConsPlusNormal"/>
              <w:jc w:val="center"/>
            </w:pPr>
            <w:r>
              <w:t>184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5441532,19</w:t>
            </w:r>
          </w:p>
        </w:tc>
      </w:tr>
      <w:tr w:rsidR="00577AB5">
        <w:tc>
          <w:tcPr>
            <w:tcW w:w="794" w:type="dxa"/>
          </w:tcPr>
          <w:p w:rsidR="00577AB5" w:rsidRDefault="00577AB5">
            <w:pPr>
              <w:pStyle w:val="ConsPlusNormal"/>
              <w:jc w:val="center"/>
            </w:pPr>
            <w:r>
              <w:t>666.</w:t>
            </w:r>
          </w:p>
        </w:tc>
        <w:tc>
          <w:tcPr>
            <w:tcW w:w="3118" w:type="dxa"/>
          </w:tcPr>
          <w:p w:rsidR="00577AB5" w:rsidRDefault="00577AB5">
            <w:pPr>
              <w:pStyle w:val="ConsPlusNormal"/>
            </w:pPr>
            <w:r>
              <w:t>г. Орск, ул. Шалина, д. 9б</w:t>
            </w:r>
          </w:p>
        </w:tc>
        <w:tc>
          <w:tcPr>
            <w:tcW w:w="1474" w:type="dxa"/>
          </w:tcPr>
          <w:p w:rsidR="00577AB5" w:rsidRDefault="00577AB5">
            <w:pPr>
              <w:pStyle w:val="ConsPlusNormal"/>
              <w:jc w:val="center"/>
            </w:pPr>
            <w:r>
              <w:t>2827,50</w:t>
            </w:r>
          </w:p>
        </w:tc>
        <w:tc>
          <w:tcPr>
            <w:tcW w:w="2551" w:type="dxa"/>
          </w:tcPr>
          <w:p w:rsidR="00577AB5" w:rsidRDefault="00577AB5">
            <w:pPr>
              <w:pStyle w:val="ConsPlusNormal"/>
              <w:jc w:val="center"/>
            </w:pPr>
            <w:r>
              <w:t>147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2150348,98</w:t>
            </w:r>
          </w:p>
        </w:tc>
      </w:tr>
      <w:tr w:rsidR="00577AB5">
        <w:tc>
          <w:tcPr>
            <w:tcW w:w="794" w:type="dxa"/>
          </w:tcPr>
          <w:p w:rsidR="00577AB5" w:rsidRDefault="00577AB5">
            <w:pPr>
              <w:pStyle w:val="ConsPlusNormal"/>
              <w:jc w:val="center"/>
            </w:pPr>
            <w:r>
              <w:t>667.</w:t>
            </w:r>
          </w:p>
        </w:tc>
        <w:tc>
          <w:tcPr>
            <w:tcW w:w="3118" w:type="dxa"/>
          </w:tcPr>
          <w:p w:rsidR="00577AB5" w:rsidRDefault="00577AB5">
            <w:pPr>
              <w:pStyle w:val="ConsPlusNormal"/>
            </w:pPr>
            <w:r>
              <w:t>г. Орск, ул. Школьная, д. 11</w:t>
            </w:r>
          </w:p>
        </w:tc>
        <w:tc>
          <w:tcPr>
            <w:tcW w:w="1474" w:type="dxa"/>
          </w:tcPr>
          <w:p w:rsidR="00577AB5" w:rsidRDefault="00577AB5">
            <w:pPr>
              <w:pStyle w:val="ConsPlusNormal"/>
              <w:jc w:val="center"/>
            </w:pPr>
            <w:r>
              <w:t>601,00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1722633,18</w:t>
            </w:r>
          </w:p>
        </w:tc>
      </w:tr>
      <w:tr w:rsidR="00577AB5">
        <w:tc>
          <w:tcPr>
            <w:tcW w:w="794" w:type="dxa"/>
          </w:tcPr>
          <w:p w:rsidR="00577AB5" w:rsidRDefault="00577AB5">
            <w:pPr>
              <w:pStyle w:val="ConsPlusNormal"/>
              <w:jc w:val="center"/>
            </w:pPr>
            <w:r>
              <w:t>668.</w:t>
            </w:r>
          </w:p>
        </w:tc>
        <w:tc>
          <w:tcPr>
            <w:tcW w:w="3118" w:type="dxa"/>
          </w:tcPr>
          <w:p w:rsidR="00577AB5" w:rsidRDefault="00577AB5">
            <w:pPr>
              <w:pStyle w:val="ConsPlusNormal"/>
            </w:pPr>
            <w:r>
              <w:t>г. Орск, ул. Школьная, д. 9а</w:t>
            </w:r>
          </w:p>
        </w:tc>
        <w:tc>
          <w:tcPr>
            <w:tcW w:w="1474" w:type="dxa"/>
          </w:tcPr>
          <w:p w:rsidR="00577AB5" w:rsidRDefault="00577AB5">
            <w:pPr>
              <w:pStyle w:val="ConsPlusNormal"/>
              <w:jc w:val="center"/>
            </w:pPr>
            <w:r>
              <w:t>600,40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1815919,69</w:t>
            </w:r>
          </w:p>
        </w:tc>
      </w:tr>
      <w:tr w:rsidR="00577AB5">
        <w:tc>
          <w:tcPr>
            <w:tcW w:w="794" w:type="dxa"/>
          </w:tcPr>
          <w:p w:rsidR="00577AB5" w:rsidRDefault="00577AB5">
            <w:pPr>
              <w:pStyle w:val="ConsPlusNormal"/>
              <w:jc w:val="center"/>
            </w:pPr>
            <w:r>
              <w:t>669.</w:t>
            </w:r>
          </w:p>
        </w:tc>
        <w:tc>
          <w:tcPr>
            <w:tcW w:w="3118" w:type="dxa"/>
          </w:tcPr>
          <w:p w:rsidR="00577AB5" w:rsidRDefault="00577AB5">
            <w:pPr>
              <w:pStyle w:val="ConsPlusNormal"/>
            </w:pPr>
            <w:r>
              <w:t>г. Орск, ул. Щорса, д. 11</w:t>
            </w:r>
          </w:p>
        </w:tc>
        <w:tc>
          <w:tcPr>
            <w:tcW w:w="1474" w:type="dxa"/>
          </w:tcPr>
          <w:p w:rsidR="00577AB5" w:rsidRDefault="00577AB5">
            <w:pPr>
              <w:pStyle w:val="ConsPlusNormal"/>
              <w:jc w:val="center"/>
            </w:pPr>
            <w:r>
              <w:t>5717,00</w:t>
            </w:r>
          </w:p>
        </w:tc>
        <w:tc>
          <w:tcPr>
            <w:tcW w:w="2551" w:type="dxa"/>
          </w:tcPr>
          <w:p w:rsidR="00577AB5" w:rsidRDefault="00577AB5">
            <w:pPr>
              <w:pStyle w:val="ConsPlusNormal"/>
              <w:jc w:val="center"/>
            </w:pPr>
            <w:r>
              <w:t>194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756221,27</w:t>
            </w:r>
          </w:p>
        </w:tc>
      </w:tr>
      <w:tr w:rsidR="00577AB5">
        <w:tc>
          <w:tcPr>
            <w:tcW w:w="794" w:type="dxa"/>
          </w:tcPr>
          <w:p w:rsidR="00577AB5" w:rsidRDefault="00577AB5">
            <w:pPr>
              <w:pStyle w:val="ConsPlusNormal"/>
              <w:jc w:val="center"/>
            </w:pPr>
            <w:r>
              <w:t>670.</w:t>
            </w:r>
          </w:p>
        </w:tc>
        <w:tc>
          <w:tcPr>
            <w:tcW w:w="3118" w:type="dxa"/>
          </w:tcPr>
          <w:p w:rsidR="00577AB5" w:rsidRDefault="00577AB5">
            <w:pPr>
              <w:pStyle w:val="ConsPlusNormal"/>
            </w:pPr>
            <w:r>
              <w:t>г. Орск, ул. Щорса, д. 4</w:t>
            </w:r>
          </w:p>
        </w:tc>
        <w:tc>
          <w:tcPr>
            <w:tcW w:w="1474" w:type="dxa"/>
          </w:tcPr>
          <w:p w:rsidR="00577AB5" w:rsidRDefault="00577AB5">
            <w:pPr>
              <w:pStyle w:val="ConsPlusNormal"/>
              <w:jc w:val="center"/>
            </w:pPr>
            <w:r>
              <w:t>7464,20</w:t>
            </w:r>
          </w:p>
        </w:tc>
        <w:tc>
          <w:tcPr>
            <w:tcW w:w="2551" w:type="dxa"/>
          </w:tcPr>
          <w:p w:rsidR="00577AB5" w:rsidRDefault="00577AB5">
            <w:pPr>
              <w:pStyle w:val="ConsPlusNormal"/>
              <w:jc w:val="center"/>
            </w:pPr>
            <w:r>
              <w:t>218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1357112,00</w:t>
            </w:r>
          </w:p>
        </w:tc>
      </w:tr>
      <w:tr w:rsidR="00577AB5">
        <w:tc>
          <w:tcPr>
            <w:tcW w:w="794" w:type="dxa"/>
          </w:tcPr>
          <w:p w:rsidR="00577AB5" w:rsidRDefault="00577AB5">
            <w:pPr>
              <w:pStyle w:val="ConsPlusNormal"/>
              <w:jc w:val="center"/>
            </w:pPr>
            <w:r>
              <w:t>671.</w:t>
            </w:r>
          </w:p>
        </w:tc>
        <w:tc>
          <w:tcPr>
            <w:tcW w:w="3118" w:type="dxa"/>
          </w:tcPr>
          <w:p w:rsidR="00577AB5" w:rsidRDefault="00577AB5">
            <w:pPr>
              <w:pStyle w:val="ConsPlusNormal"/>
            </w:pPr>
            <w:r>
              <w:t>г. Орск, ул. Ю. Фучика, д. 1</w:t>
            </w:r>
          </w:p>
        </w:tc>
        <w:tc>
          <w:tcPr>
            <w:tcW w:w="1474" w:type="dxa"/>
          </w:tcPr>
          <w:p w:rsidR="00577AB5" w:rsidRDefault="00577AB5">
            <w:pPr>
              <w:pStyle w:val="ConsPlusNormal"/>
              <w:jc w:val="center"/>
            </w:pPr>
            <w:r>
              <w:t>5759,70</w:t>
            </w:r>
          </w:p>
        </w:tc>
        <w:tc>
          <w:tcPr>
            <w:tcW w:w="2551" w:type="dxa"/>
          </w:tcPr>
          <w:p w:rsidR="00577AB5" w:rsidRDefault="00577AB5">
            <w:pPr>
              <w:pStyle w:val="ConsPlusNormal"/>
              <w:jc w:val="center"/>
            </w:pPr>
            <w:r>
              <w:t>167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7601200,38</w:t>
            </w:r>
          </w:p>
        </w:tc>
      </w:tr>
      <w:tr w:rsidR="00577AB5">
        <w:tc>
          <w:tcPr>
            <w:tcW w:w="794" w:type="dxa"/>
          </w:tcPr>
          <w:p w:rsidR="00577AB5" w:rsidRDefault="00577AB5">
            <w:pPr>
              <w:pStyle w:val="ConsPlusNormal"/>
              <w:jc w:val="center"/>
            </w:pPr>
            <w:r>
              <w:t>672.</w:t>
            </w:r>
          </w:p>
        </w:tc>
        <w:tc>
          <w:tcPr>
            <w:tcW w:w="3118" w:type="dxa"/>
          </w:tcPr>
          <w:p w:rsidR="00577AB5" w:rsidRDefault="00577AB5">
            <w:pPr>
              <w:pStyle w:val="ConsPlusNormal"/>
            </w:pPr>
            <w:r>
              <w:t>г. Орск, ул. Юлина, д. 6б</w:t>
            </w:r>
          </w:p>
        </w:tc>
        <w:tc>
          <w:tcPr>
            <w:tcW w:w="1474" w:type="dxa"/>
          </w:tcPr>
          <w:p w:rsidR="00577AB5" w:rsidRDefault="00577AB5">
            <w:pPr>
              <w:pStyle w:val="ConsPlusNormal"/>
              <w:jc w:val="center"/>
            </w:pPr>
            <w:r>
              <w:t>4827,10</w:t>
            </w:r>
          </w:p>
        </w:tc>
        <w:tc>
          <w:tcPr>
            <w:tcW w:w="2551" w:type="dxa"/>
          </w:tcPr>
          <w:p w:rsidR="00577AB5" w:rsidRDefault="00577AB5">
            <w:pPr>
              <w:pStyle w:val="ConsPlusNormal"/>
              <w:jc w:val="center"/>
            </w:pPr>
            <w:r>
              <w:t>209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15769539,87</w:t>
            </w:r>
          </w:p>
        </w:tc>
      </w:tr>
      <w:tr w:rsidR="00577AB5">
        <w:tc>
          <w:tcPr>
            <w:tcW w:w="794" w:type="dxa"/>
          </w:tcPr>
          <w:p w:rsidR="00577AB5" w:rsidRDefault="00577AB5">
            <w:pPr>
              <w:pStyle w:val="ConsPlusNormal"/>
              <w:jc w:val="center"/>
            </w:pPr>
            <w:r>
              <w:t>673.</w:t>
            </w:r>
          </w:p>
        </w:tc>
        <w:tc>
          <w:tcPr>
            <w:tcW w:w="3118" w:type="dxa"/>
          </w:tcPr>
          <w:p w:rsidR="00577AB5" w:rsidRDefault="00577AB5">
            <w:pPr>
              <w:pStyle w:val="ConsPlusNormal"/>
            </w:pPr>
            <w:r>
              <w:t>г. Орск, ул. Юношеская, д. 5</w:t>
            </w:r>
          </w:p>
        </w:tc>
        <w:tc>
          <w:tcPr>
            <w:tcW w:w="1474" w:type="dxa"/>
          </w:tcPr>
          <w:p w:rsidR="00577AB5" w:rsidRDefault="00577AB5">
            <w:pPr>
              <w:pStyle w:val="ConsPlusNormal"/>
              <w:jc w:val="center"/>
            </w:pPr>
            <w:r>
              <w:t>3313,00</w:t>
            </w:r>
          </w:p>
        </w:tc>
        <w:tc>
          <w:tcPr>
            <w:tcW w:w="2551" w:type="dxa"/>
          </w:tcPr>
          <w:p w:rsidR="00577AB5" w:rsidRDefault="00577AB5">
            <w:pPr>
              <w:pStyle w:val="ConsPlusNormal"/>
              <w:jc w:val="center"/>
            </w:pPr>
            <w:r>
              <w:t>103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5920886,25</w:t>
            </w:r>
          </w:p>
        </w:tc>
      </w:tr>
      <w:tr w:rsidR="00577AB5">
        <w:tc>
          <w:tcPr>
            <w:tcW w:w="794" w:type="dxa"/>
          </w:tcPr>
          <w:p w:rsidR="00577AB5" w:rsidRDefault="00577AB5">
            <w:pPr>
              <w:pStyle w:val="ConsPlusNormal"/>
              <w:jc w:val="center"/>
            </w:pPr>
            <w:r>
              <w:t>674.</w:t>
            </w:r>
          </w:p>
        </w:tc>
        <w:tc>
          <w:tcPr>
            <w:tcW w:w="3118" w:type="dxa"/>
          </w:tcPr>
          <w:p w:rsidR="00577AB5" w:rsidRDefault="00577AB5">
            <w:pPr>
              <w:pStyle w:val="ConsPlusNormal"/>
            </w:pPr>
            <w:r>
              <w:t>г. Орск, ул. Ялтинская, д. 76</w:t>
            </w:r>
          </w:p>
        </w:tc>
        <w:tc>
          <w:tcPr>
            <w:tcW w:w="1474" w:type="dxa"/>
          </w:tcPr>
          <w:p w:rsidR="00577AB5" w:rsidRDefault="00577AB5">
            <w:pPr>
              <w:pStyle w:val="ConsPlusNormal"/>
              <w:jc w:val="center"/>
            </w:pPr>
            <w:r>
              <w:t>8073,90</w:t>
            </w:r>
          </w:p>
        </w:tc>
        <w:tc>
          <w:tcPr>
            <w:tcW w:w="2551" w:type="dxa"/>
          </w:tcPr>
          <w:p w:rsidR="00577AB5" w:rsidRDefault="00577AB5">
            <w:pPr>
              <w:pStyle w:val="ConsPlusNormal"/>
              <w:jc w:val="center"/>
            </w:pPr>
            <w:r>
              <w:t>231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12158179,33</w:t>
            </w:r>
          </w:p>
        </w:tc>
      </w:tr>
      <w:tr w:rsidR="00577AB5">
        <w:tc>
          <w:tcPr>
            <w:tcW w:w="794" w:type="dxa"/>
          </w:tcPr>
          <w:p w:rsidR="00577AB5" w:rsidRDefault="00577AB5">
            <w:pPr>
              <w:pStyle w:val="ConsPlusNormal"/>
              <w:jc w:val="center"/>
            </w:pPr>
            <w:r>
              <w:t>675.</w:t>
            </w:r>
          </w:p>
        </w:tc>
        <w:tc>
          <w:tcPr>
            <w:tcW w:w="3118" w:type="dxa"/>
          </w:tcPr>
          <w:p w:rsidR="00577AB5" w:rsidRDefault="00577AB5">
            <w:pPr>
              <w:pStyle w:val="ConsPlusNormal"/>
            </w:pPr>
            <w:r>
              <w:t>г. Орск, ул. Ялтинская, д. 85</w:t>
            </w:r>
          </w:p>
        </w:tc>
        <w:tc>
          <w:tcPr>
            <w:tcW w:w="1474" w:type="dxa"/>
          </w:tcPr>
          <w:p w:rsidR="00577AB5" w:rsidRDefault="00577AB5">
            <w:pPr>
              <w:pStyle w:val="ConsPlusNormal"/>
              <w:jc w:val="center"/>
            </w:pPr>
            <w:r>
              <w:t>5828,20</w:t>
            </w:r>
          </w:p>
        </w:tc>
        <w:tc>
          <w:tcPr>
            <w:tcW w:w="2551" w:type="dxa"/>
          </w:tcPr>
          <w:p w:rsidR="00577AB5" w:rsidRDefault="00577AB5">
            <w:pPr>
              <w:pStyle w:val="ConsPlusNormal"/>
              <w:jc w:val="center"/>
            </w:pPr>
            <w:r>
              <w:t>253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4480589,68</w:t>
            </w:r>
          </w:p>
        </w:tc>
      </w:tr>
      <w:tr w:rsidR="00577AB5">
        <w:tc>
          <w:tcPr>
            <w:tcW w:w="794" w:type="dxa"/>
          </w:tcPr>
          <w:p w:rsidR="00577AB5" w:rsidRDefault="00577AB5">
            <w:pPr>
              <w:pStyle w:val="ConsPlusNormal"/>
              <w:jc w:val="center"/>
            </w:pPr>
            <w:r>
              <w:lastRenderedPageBreak/>
              <w:t>676.</w:t>
            </w:r>
          </w:p>
        </w:tc>
        <w:tc>
          <w:tcPr>
            <w:tcW w:w="3118" w:type="dxa"/>
          </w:tcPr>
          <w:p w:rsidR="00577AB5" w:rsidRDefault="00577AB5">
            <w:pPr>
              <w:pStyle w:val="ConsPlusNormal"/>
            </w:pPr>
            <w:r>
              <w:t>г. Орск, ул. Ялтинская, д. 85а</w:t>
            </w:r>
          </w:p>
        </w:tc>
        <w:tc>
          <w:tcPr>
            <w:tcW w:w="1474" w:type="dxa"/>
          </w:tcPr>
          <w:p w:rsidR="00577AB5" w:rsidRDefault="00577AB5">
            <w:pPr>
              <w:pStyle w:val="ConsPlusNormal"/>
              <w:jc w:val="center"/>
            </w:pPr>
            <w:r>
              <w:t>3006,00</w:t>
            </w:r>
          </w:p>
        </w:tc>
        <w:tc>
          <w:tcPr>
            <w:tcW w:w="2551" w:type="dxa"/>
          </w:tcPr>
          <w:p w:rsidR="00577AB5" w:rsidRDefault="00577AB5">
            <w:pPr>
              <w:pStyle w:val="ConsPlusNormal"/>
              <w:jc w:val="center"/>
            </w:pPr>
            <w:r>
              <w:t>117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4038680,56</w:t>
            </w:r>
          </w:p>
        </w:tc>
      </w:tr>
      <w:tr w:rsidR="00577AB5">
        <w:tc>
          <w:tcPr>
            <w:tcW w:w="794" w:type="dxa"/>
          </w:tcPr>
          <w:p w:rsidR="00577AB5" w:rsidRDefault="00577AB5">
            <w:pPr>
              <w:pStyle w:val="ConsPlusNormal"/>
              <w:jc w:val="center"/>
            </w:pPr>
            <w:r>
              <w:t>677.</w:t>
            </w:r>
          </w:p>
        </w:tc>
        <w:tc>
          <w:tcPr>
            <w:tcW w:w="3118" w:type="dxa"/>
          </w:tcPr>
          <w:p w:rsidR="00577AB5" w:rsidRDefault="00577AB5">
            <w:pPr>
              <w:pStyle w:val="ConsPlusNormal"/>
            </w:pPr>
            <w:r>
              <w:t>г. Орск, ул. Ялтинская, д. 86</w:t>
            </w:r>
          </w:p>
        </w:tc>
        <w:tc>
          <w:tcPr>
            <w:tcW w:w="1474" w:type="dxa"/>
          </w:tcPr>
          <w:p w:rsidR="00577AB5" w:rsidRDefault="00577AB5">
            <w:pPr>
              <w:pStyle w:val="ConsPlusNormal"/>
              <w:jc w:val="center"/>
            </w:pPr>
            <w:r>
              <w:t>4762,00</w:t>
            </w:r>
          </w:p>
        </w:tc>
        <w:tc>
          <w:tcPr>
            <w:tcW w:w="2551" w:type="dxa"/>
          </w:tcPr>
          <w:p w:rsidR="00577AB5" w:rsidRDefault="00577AB5">
            <w:pPr>
              <w:pStyle w:val="ConsPlusNormal"/>
              <w:jc w:val="center"/>
            </w:pPr>
            <w:r>
              <w:t>212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6559162,78</w:t>
            </w:r>
          </w:p>
        </w:tc>
      </w:tr>
      <w:tr w:rsidR="00577AB5">
        <w:tc>
          <w:tcPr>
            <w:tcW w:w="794" w:type="dxa"/>
          </w:tcPr>
          <w:p w:rsidR="00577AB5" w:rsidRDefault="00577AB5">
            <w:pPr>
              <w:pStyle w:val="ConsPlusNormal"/>
              <w:jc w:val="center"/>
            </w:pPr>
            <w:r>
              <w:t>678.</w:t>
            </w:r>
          </w:p>
        </w:tc>
        <w:tc>
          <w:tcPr>
            <w:tcW w:w="3118" w:type="dxa"/>
          </w:tcPr>
          <w:p w:rsidR="00577AB5" w:rsidRDefault="00577AB5">
            <w:pPr>
              <w:pStyle w:val="ConsPlusNormal"/>
            </w:pPr>
            <w:r>
              <w:t>г. Орск, шоссе Гайское, д. 9</w:t>
            </w:r>
          </w:p>
        </w:tc>
        <w:tc>
          <w:tcPr>
            <w:tcW w:w="1474" w:type="dxa"/>
          </w:tcPr>
          <w:p w:rsidR="00577AB5" w:rsidRDefault="00577AB5">
            <w:pPr>
              <w:pStyle w:val="ConsPlusNormal"/>
              <w:jc w:val="center"/>
            </w:pPr>
            <w:r>
              <w:t>4839,00</w:t>
            </w:r>
          </w:p>
        </w:tc>
        <w:tc>
          <w:tcPr>
            <w:tcW w:w="2551" w:type="dxa"/>
          </w:tcPr>
          <w:p w:rsidR="00577AB5" w:rsidRDefault="00577AB5">
            <w:pPr>
              <w:pStyle w:val="ConsPlusNormal"/>
              <w:jc w:val="center"/>
            </w:pPr>
            <w:r>
              <w:t>189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829030,80</w:t>
            </w:r>
          </w:p>
        </w:tc>
      </w:tr>
      <w:tr w:rsidR="00577AB5">
        <w:tc>
          <w:tcPr>
            <w:tcW w:w="13606" w:type="dxa"/>
            <w:gridSpan w:val="7"/>
          </w:tcPr>
          <w:p w:rsidR="00577AB5" w:rsidRDefault="00577AB5">
            <w:pPr>
              <w:pStyle w:val="ConsPlusNormal"/>
              <w:jc w:val="center"/>
              <w:outlineLvl w:val="3"/>
            </w:pPr>
            <w:r>
              <w:t>14. Муниципальное образование городской округ ЗАТО пос. Комаровский</w:t>
            </w:r>
          </w:p>
        </w:tc>
      </w:tr>
      <w:tr w:rsidR="00577AB5">
        <w:tc>
          <w:tcPr>
            <w:tcW w:w="3912" w:type="dxa"/>
            <w:gridSpan w:val="2"/>
          </w:tcPr>
          <w:p w:rsidR="00577AB5" w:rsidRDefault="00577AB5">
            <w:pPr>
              <w:pStyle w:val="ConsPlusNormal"/>
            </w:pPr>
            <w:r>
              <w:t>Итого по муниципальному образованию городской округ ЗАТО пос. Комаровский</w:t>
            </w:r>
          </w:p>
        </w:tc>
        <w:tc>
          <w:tcPr>
            <w:tcW w:w="1474" w:type="dxa"/>
          </w:tcPr>
          <w:p w:rsidR="00577AB5" w:rsidRDefault="00577AB5">
            <w:pPr>
              <w:pStyle w:val="ConsPlusNormal"/>
              <w:jc w:val="center"/>
            </w:pPr>
            <w:r>
              <w:t>19465,10</w:t>
            </w:r>
          </w:p>
        </w:tc>
        <w:tc>
          <w:tcPr>
            <w:tcW w:w="2551" w:type="dxa"/>
          </w:tcPr>
          <w:p w:rsidR="00577AB5" w:rsidRDefault="00577AB5">
            <w:pPr>
              <w:pStyle w:val="ConsPlusNormal"/>
              <w:jc w:val="center"/>
            </w:pPr>
            <w:r>
              <w:t>671</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4</w:t>
            </w:r>
          </w:p>
        </w:tc>
        <w:tc>
          <w:tcPr>
            <w:tcW w:w="1984" w:type="dxa"/>
          </w:tcPr>
          <w:p w:rsidR="00577AB5" w:rsidRDefault="00577AB5">
            <w:pPr>
              <w:pStyle w:val="ConsPlusNormal"/>
              <w:jc w:val="center"/>
            </w:pPr>
            <w:r>
              <w:t>13221017,78</w:t>
            </w:r>
          </w:p>
        </w:tc>
      </w:tr>
      <w:tr w:rsidR="00577AB5">
        <w:tc>
          <w:tcPr>
            <w:tcW w:w="794" w:type="dxa"/>
          </w:tcPr>
          <w:p w:rsidR="00577AB5" w:rsidRDefault="00577AB5">
            <w:pPr>
              <w:pStyle w:val="ConsPlusNormal"/>
              <w:jc w:val="center"/>
            </w:pPr>
            <w:r>
              <w:t>679.</w:t>
            </w:r>
          </w:p>
        </w:tc>
        <w:tc>
          <w:tcPr>
            <w:tcW w:w="3118" w:type="dxa"/>
          </w:tcPr>
          <w:p w:rsidR="00577AB5" w:rsidRDefault="00577AB5">
            <w:pPr>
              <w:pStyle w:val="ConsPlusNormal"/>
            </w:pPr>
            <w:r>
              <w:t>пгт. ЗАТО Комаровский, ул. Комарова, д. 18</w:t>
            </w:r>
          </w:p>
        </w:tc>
        <w:tc>
          <w:tcPr>
            <w:tcW w:w="1474" w:type="dxa"/>
          </w:tcPr>
          <w:p w:rsidR="00577AB5" w:rsidRDefault="00577AB5">
            <w:pPr>
              <w:pStyle w:val="ConsPlusNormal"/>
              <w:jc w:val="center"/>
            </w:pPr>
            <w:r>
              <w:t>4667,50</w:t>
            </w:r>
          </w:p>
        </w:tc>
        <w:tc>
          <w:tcPr>
            <w:tcW w:w="2551" w:type="dxa"/>
          </w:tcPr>
          <w:p w:rsidR="00577AB5" w:rsidRDefault="00577AB5">
            <w:pPr>
              <w:pStyle w:val="ConsPlusNormal"/>
              <w:jc w:val="center"/>
            </w:pPr>
            <w:r>
              <w:t>148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2800000,00</w:t>
            </w:r>
          </w:p>
        </w:tc>
      </w:tr>
      <w:tr w:rsidR="00577AB5">
        <w:tc>
          <w:tcPr>
            <w:tcW w:w="794" w:type="dxa"/>
          </w:tcPr>
          <w:p w:rsidR="00577AB5" w:rsidRDefault="00577AB5">
            <w:pPr>
              <w:pStyle w:val="ConsPlusNormal"/>
              <w:jc w:val="center"/>
            </w:pPr>
            <w:r>
              <w:t>680.</w:t>
            </w:r>
          </w:p>
        </w:tc>
        <w:tc>
          <w:tcPr>
            <w:tcW w:w="3118" w:type="dxa"/>
          </w:tcPr>
          <w:p w:rsidR="00577AB5" w:rsidRDefault="00577AB5">
            <w:pPr>
              <w:pStyle w:val="ConsPlusNormal"/>
            </w:pPr>
            <w:r>
              <w:t>пгт. ЗАТО Комаровский, ул. Южная, д. 17</w:t>
            </w:r>
          </w:p>
        </w:tc>
        <w:tc>
          <w:tcPr>
            <w:tcW w:w="1474" w:type="dxa"/>
          </w:tcPr>
          <w:p w:rsidR="00577AB5" w:rsidRDefault="00577AB5">
            <w:pPr>
              <w:pStyle w:val="ConsPlusNormal"/>
              <w:jc w:val="center"/>
            </w:pPr>
            <w:r>
              <w:t>4584,10</w:t>
            </w:r>
          </w:p>
        </w:tc>
        <w:tc>
          <w:tcPr>
            <w:tcW w:w="2551" w:type="dxa"/>
          </w:tcPr>
          <w:p w:rsidR="00577AB5" w:rsidRDefault="00577AB5">
            <w:pPr>
              <w:pStyle w:val="ConsPlusNormal"/>
              <w:jc w:val="center"/>
            </w:pPr>
            <w:r>
              <w:t>198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2786000,33</w:t>
            </w:r>
          </w:p>
        </w:tc>
      </w:tr>
      <w:tr w:rsidR="00577AB5">
        <w:tc>
          <w:tcPr>
            <w:tcW w:w="794" w:type="dxa"/>
          </w:tcPr>
          <w:p w:rsidR="00577AB5" w:rsidRDefault="00577AB5">
            <w:pPr>
              <w:pStyle w:val="ConsPlusNormal"/>
              <w:jc w:val="center"/>
            </w:pPr>
            <w:r>
              <w:t>681.</w:t>
            </w:r>
          </w:p>
        </w:tc>
        <w:tc>
          <w:tcPr>
            <w:tcW w:w="3118" w:type="dxa"/>
          </w:tcPr>
          <w:p w:rsidR="00577AB5" w:rsidRDefault="00577AB5">
            <w:pPr>
              <w:pStyle w:val="ConsPlusNormal"/>
            </w:pPr>
            <w:r>
              <w:t>пгт. ЗАТО Комаровский, ул. Южная, д. 20</w:t>
            </w:r>
          </w:p>
        </w:tc>
        <w:tc>
          <w:tcPr>
            <w:tcW w:w="1474" w:type="dxa"/>
          </w:tcPr>
          <w:p w:rsidR="00577AB5" w:rsidRDefault="00577AB5">
            <w:pPr>
              <w:pStyle w:val="ConsPlusNormal"/>
              <w:jc w:val="center"/>
            </w:pPr>
            <w:r>
              <w:t>4590,00</w:t>
            </w:r>
          </w:p>
        </w:tc>
        <w:tc>
          <w:tcPr>
            <w:tcW w:w="2551" w:type="dxa"/>
          </w:tcPr>
          <w:p w:rsidR="00577AB5" w:rsidRDefault="00577AB5">
            <w:pPr>
              <w:pStyle w:val="ConsPlusNormal"/>
              <w:jc w:val="center"/>
            </w:pPr>
            <w:r>
              <w:t>149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4635017,45</w:t>
            </w:r>
          </w:p>
        </w:tc>
      </w:tr>
      <w:tr w:rsidR="00577AB5">
        <w:tc>
          <w:tcPr>
            <w:tcW w:w="794" w:type="dxa"/>
          </w:tcPr>
          <w:p w:rsidR="00577AB5" w:rsidRDefault="00577AB5">
            <w:pPr>
              <w:pStyle w:val="ConsPlusNormal"/>
              <w:jc w:val="center"/>
            </w:pPr>
            <w:r>
              <w:t>682.</w:t>
            </w:r>
          </w:p>
        </w:tc>
        <w:tc>
          <w:tcPr>
            <w:tcW w:w="3118" w:type="dxa"/>
          </w:tcPr>
          <w:p w:rsidR="00577AB5" w:rsidRDefault="00577AB5">
            <w:pPr>
              <w:pStyle w:val="ConsPlusNormal"/>
            </w:pPr>
            <w:r>
              <w:t>пгт. ЗАТО Комаровский, ул. Южная, д. 31</w:t>
            </w:r>
          </w:p>
        </w:tc>
        <w:tc>
          <w:tcPr>
            <w:tcW w:w="1474" w:type="dxa"/>
          </w:tcPr>
          <w:p w:rsidR="00577AB5" w:rsidRDefault="00577AB5">
            <w:pPr>
              <w:pStyle w:val="ConsPlusNormal"/>
              <w:jc w:val="center"/>
            </w:pPr>
            <w:r>
              <w:t>5623,50</w:t>
            </w:r>
          </w:p>
        </w:tc>
        <w:tc>
          <w:tcPr>
            <w:tcW w:w="2551" w:type="dxa"/>
          </w:tcPr>
          <w:p w:rsidR="00577AB5" w:rsidRDefault="00577AB5">
            <w:pPr>
              <w:pStyle w:val="ConsPlusNormal"/>
              <w:jc w:val="center"/>
            </w:pPr>
            <w:r>
              <w:t>176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3000000,00</w:t>
            </w:r>
          </w:p>
        </w:tc>
      </w:tr>
      <w:tr w:rsidR="00577AB5">
        <w:tc>
          <w:tcPr>
            <w:tcW w:w="13606" w:type="dxa"/>
            <w:gridSpan w:val="7"/>
          </w:tcPr>
          <w:p w:rsidR="00577AB5" w:rsidRDefault="00577AB5">
            <w:pPr>
              <w:pStyle w:val="ConsPlusNormal"/>
              <w:jc w:val="center"/>
              <w:outlineLvl w:val="3"/>
            </w:pPr>
            <w:r>
              <w:t>15. Муниципальное образование Грачевский район</w:t>
            </w:r>
          </w:p>
        </w:tc>
      </w:tr>
      <w:tr w:rsidR="00577AB5">
        <w:tc>
          <w:tcPr>
            <w:tcW w:w="3912" w:type="dxa"/>
            <w:gridSpan w:val="2"/>
          </w:tcPr>
          <w:p w:rsidR="00577AB5" w:rsidRDefault="00577AB5">
            <w:pPr>
              <w:pStyle w:val="ConsPlusNormal"/>
            </w:pPr>
            <w:r>
              <w:t>Итого по муниципальному образованию Грачевский район</w:t>
            </w:r>
          </w:p>
        </w:tc>
        <w:tc>
          <w:tcPr>
            <w:tcW w:w="1474" w:type="dxa"/>
          </w:tcPr>
          <w:p w:rsidR="00577AB5" w:rsidRDefault="00577AB5">
            <w:pPr>
              <w:pStyle w:val="ConsPlusNormal"/>
              <w:jc w:val="center"/>
            </w:pPr>
            <w:r>
              <w:t>8459,60</w:t>
            </w:r>
          </w:p>
        </w:tc>
        <w:tc>
          <w:tcPr>
            <w:tcW w:w="2551" w:type="dxa"/>
          </w:tcPr>
          <w:p w:rsidR="00577AB5" w:rsidRDefault="00577AB5">
            <w:pPr>
              <w:pStyle w:val="ConsPlusNormal"/>
              <w:jc w:val="center"/>
            </w:pPr>
            <w:r>
              <w:t>347</w:t>
            </w:r>
          </w:p>
        </w:tc>
        <w:tc>
          <w:tcPr>
            <w:tcW w:w="1984" w:type="dxa"/>
          </w:tcPr>
          <w:p w:rsidR="00577AB5" w:rsidRDefault="00577AB5">
            <w:pPr>
              <w:pStyle w:val="ConsPlusNormal"/>
              <w:jc w:val="center"/>
            </w:pPr>
            <w:r>
              <w:t>9</w:t>
            </w:r>
          </w:p>
        </w:tc>
        <w:tc>
          <w:tcPr>
            <w:tcW w:w="1701" w:type="dxa"/>
          </w:tcPr>
          <w:p w:rsidR="00577AB5" w:rsidRDefault="00577AB5">
            <w:pPr>
              <w:pStyle w:val="ConsPlusNormal"/>
              <w:jc w:val="center"/>
            </w:pPr>
            <w:r>
              <w:t>8</w:t>
            </w:r>
          </w:p>
        </w:tc>
        <w:tc>
          <w:tcPr>
            <w:tcW w:w="1984" w:type="dxa"/>
          </w:tcPr>
          <w:p w:rsidR="00577AB5" w:rsidRDefault="00577AB5">
            <w:pPr>
              <w:pStyle w:val="ConsPlusNormal"/>
              <w:jc w:val="center"/>
            </w:pPr>
            <w:r>
              <w:t>11849709,54</w:t>
            </w:r>
          </w:p>
        </w:tc>
      </w:tr>
      <w:tr w:rsidR="00577AB5">
        <w:tc>
          <w:tcPr>
            <w:tcW w:w="794" w:type="dxa"/>
          </w:tcPr>
          <w:p w:rsidR="00577AB5" w:rsidRDefault="00577AB5">
            <w:pPr>
              <w:pStyle w:val="ConsPlusNormal"/>
              <w:jc w:val="center"/>
            </w:pPr>
            <w:r>
              <w:t>683.</w:t>
            </w:r>
          </w:p>
        </w:tc>
        <w:tc>
          <w:tcPr>
            <w:tcW w:w="3118" w:type="dxa"/>
          </w:tcPr>
          <w:p w:rsidR="00577AB5" w:rsidRDefault="00577AB5">
            <w:pPr>
              <w:pStyle w:val="ConsPlusNormal"/>
            </w:pPr>
            <w:r>
              <w:t>с. Грачевка, ул. Советская, д. 5</w:t>
            </w:r>
          </w:p>
        </w:tc>
        <w:tc>
          <w:tcPr>
            <w:tcW w:w="1474" w:type="dxa"/>
          </w:tcPr>
          <w:p w:rsidR="00577AB5" w:rsidRDefault="00577AB5">
            <w:pPr>
              <w:pStyle w:val="ConsPlusNormal"/>
              <w:jc w:val="center"/>
            </w:pPr>
            <w:r>
              <w:t>1233,50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455436,04</w:t>
            </w:r>
          </w:p>
        </w:tc>
      </w:tr>
      <w:tr w:rsidR="00577AB5">
        <w:tc>
          <w:tcPr>
            <w:tcW w:w="794" w:type="dxa"/>
          </w:tcPr>
          <w:p w:rsidR="00577AB5" w:rsidRDefault="00577AB5">
            <w:pPr>
              <w:pStyle w:val="ConsPlusNormal"/>
              <w:jc w:val="center"/>
            </w:pPr>
            <w:r>
              <w:t>684.</w:t>
            </w:r>
          </w:p>
        </w:tc>
        <w:tc>
          <w:tcPr>
            <w:tcW w:w="3118" w:type="dxa"/>
          </w:tcPr>
          <w:p w:rsidR="00577AB5" w:rsidRDefault="00577AB5">
            <w:pPr>
              <w:pStyle w:val="ConsPlusNormal"/>
            </w:pPr>
            <w:r>
              <w:t>с. Грачевка, ул. Спортивная, д. 5</w:t>
            </w:r>
          </w:p>
        </w:tc>
        <w:tc>
          <w:tcPr>
            <w:tcW w:w="1474" w:type="dxa"/>
          </w:tcPr>
          <w:p w:rsidR="00577AB5" w:rsidRDefault="00577AB5">
            <w:pPr>
              <w:pStyle w:val="ConsPlusNormal"/>
              <w:jc w:val="center"/>
            </w:pPr>
            <w:r>
              <w:t>379,10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151390,40</w:t>
            </w:r>
          </w:p>
        </w:tc>
      </w:tr>
      <w:tr w:rsidR="00577AB5">
        <w:tc>
          <w:tcPr>
            <w:tcW w:w="794" w:type="dxa"/>
          </w:tcPr>
          <w:p w:rsidR="00577AB5" w:rsidRDefault="00577AB5">
            <w:pPr>
              <w:pStyle w:val="ConsPlusNormal"/>
              <w:jc w:val="center"/>
            </w:pPr>
            <w:r>
              <w:t>685.</w:t>
            </w:r>
          </w:p>
        </w:tc>
        <w:tc>
          <w:tcPr>
            <w:tcW w:w="3118" w:type="dxa"/>
          </w:tcPr>
          <w:p w:rsidR="00577AB5" w:rsidRDefault="00577AB5">
            <w:pPr>
              <w:pStyle w:val="ConsPlusNormal"/>
            </w:pPr>
            <w:r>
              <w:t>с. Грачевка, ул. Строителей, д. 25</w:t>
            </w:r>
          </w:p>
        </w:tc>
        <w:tc>
          <w:tcPr>
            <w:tcW w:w="1474" w:type="dxa"/>
          </w:tcPr>
          <w:p w:rsidR="00577AB5" w:rsidRDefault="00577AB5">
            <w:pPr>
              <w:pStyle w:val="ConsPlusNormal"/>
              <w:jc w:val="center"/>
            </w:pPr>
            <w:r>
              <w:t>950,70</w:t>
            </w:r>
          </w:p>
        </w:tc>
        <w:tc>
          <w:tcPr>
            <w:tcW w:w="2551" w:type="dxa"/>
          </w:tcPr>
          <w:p w:rsidR="00577AB5" w:rsidRDefault="00577AB5">
            <w:pPr>
              <w:pStyle w:val="ConsPlusNormal"/>
              <w:jc w:val="center"/>
            </w:pPr>
            <w:r>
              <w:t>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2249223,31</w:t>
            </w:r>
          </w:p>
        </w:tc>
      </w:tr>
      <w:tr w:rsidR="00577AB5">
        <w:tc>
          <w:tcPr>
            <w:tcW w:w="794" w:type="dxa"/>
          </w:tcPr>
          <w:p w:rsidR="00577AB5" w:rsidRDefault="00577AB5">
            <w:pPr>
              <w:pStyle w:val="ConsPlusNormal"/>
              <w:jc w:val="center"/>
            </w:pPr>
            <w:r>
              <w:lastRenderedPageBreak/>
              <w:t>686.</w:t>
            </w:r>
          </w:p>
        </w:tc>
        <w:tc>
          <w:tcPr>
            <w:tcW w:w="3118" w:type="dxa"/>
          </w:tcPr>
          <w:p w:rsidR="00577AB5" w:rsidRDefault="00577AB5">
            <w:pPr>
              <w:pStyle w:val="ConsPlusNormal"/>
            </w:pPr>
            <w:r>
              <w:t>с. Грачевка, ул. Строителей, д. 27</w:t>
            </w:r>
          </w:p>
        </w:tc>
        <w:tc>
          <w:tcPr>
            <w:tcW w:w="1474" w:type="dxa"/>
          </w:tcPr>
          <w:p w:rsidR="00577AB5" w:rsidRDefault="00577AB5">
            <w:pPr>
              <w:pStyle w:val="ConsPlusNormal"/>
              <w:jc w:val="center"/>
            </w:pPr>
            <w:r>
              <w:t>956,80</w:t>
            </w:r>
          </w:p>
        </w:tc>
        <w:tc>
          <w:tcPr>
            <w:tcW w:w="2551" w:type="dxa"/>
          </w:tcPr>
          <w:p w:rsidR="00577AB5" w:rsidRDefault="00577AB5">
            <w:pPr>
              <w:pStyle w:val="ConsPlusNormal"/>
              <w:jc w:val="center"/>
            </w:pPr>
            <w:r>
              <w:t>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354077,69</w:t>
            </w:r>
          </w:p>
        </w:tc>
      </w:tr>
      <w:tr w:rsidR="00577AB5">
        <w:tc>
          <w:tcPr>
            <w:tcW w:w="794" w:type="dxa"/>
          </w:tcPr>
          <w:p w:rsidR="00577AB5" w:rsidRDefault="00577AB5">
            <w:pPr>
              <w:pStyle w:val="ConsPlusNormal"/>
              <w:jc w:val="center"/>
            </w:pPr>
            <w:r>
              <w:t>687.</w:t>
            </w:r>
          </w:p>
        </w:tc>
        <w:tc>
          <w:tcPr>
            <w:tcW w:w="3118" w:type="dxa"/>
          </w:tcPr>
          <w:p w:rsidR="00577AB5" w:rsidRDefault="00577AB5">
            <w:pPr>
              <w:pStyle w:val="ConsPlusNormal"/>
            </w:pPr>
            <w:r>
              <w:t>с. Грачевка, ул. Юбилейная, д. 16</w:t>
            </w:r>
          </w:p>
        </w:tc>
        <w:tc>
          <w:tcPr>
            <w:tcW w:w="1474" w:type="dxa"/>
          </w:tcPr>
          <w:p w:rsidR="00577AB5" w:rsidRDefault="00577AB5">
            <w:pPr>
              <w:pStyle w:val="ConsPlusNormal"/>
              <w:jc w:val="center"/>
            </w:pPr>
            <w:r>
              <w:t>1334,80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450422,19</w:t>
            </w:r>
          </w:p>
        </w:tc>
      </w:tr>
      <w:tr w:rsidR="00577AB5">
        <w:tc>
          <w:tcPr>
            <w:tcW w:w="794" w:type="dxa"/>
          </w:tcPr>
          <w:p w:rsidR="00577AB5" w:rsidRDefault="00577AB5">
            <w:pPr>
              <w:pStyle w:val="ConsPlusNormal"/>
              <w:jc w:val="center"/>
            </w:pPr>
            <w:r>
              <w:t>688.</w:t>
            </w:r>
          </w:p>
        </w:tc>
        <w:tc>
          <w:tcPr>
            <w:tcW w:w="3118" w:type="dxa"/>
          </w:tcPr>
          <w:p w:rsidR="00577AB5" w:rsidRDefault="00577AB5">
            <w:pPr>
              <w:pStyle w:val="ConsPlusNormal"/>
            </w:pPr>
            <w:r>
              <w:t>с. Грачевка, ул. Юбилейная, д. 17</w:t>
            </w:r>
          </w:p>
        </w:tc>
        <w:tc>
          <w:tcPr>
            <w:tcW w:w="1474" w:type="dxa"/>
          </w:tcPr>
          <w:p w:rsidR="00577AB5" w:rsidRDefault="00577AB5">
            <w:pPr>
              <w:pStyle w:val="ConsPlusNormal"/>
              <w:jc w:val="center"/>
            </w:pPr>
            <w:r>
              <w:t>1268,30</w:t>
            </w:r>
          </w:p>
        </w:tc>
        <w:tc>
          <w:tcPr>
            <w:tcW w:w="2551" w:type="dxa"/>
          </w:tcPr>
          <w:p w:rsidR="00577AB5" w:rsidRDefault="00577AB5">
            <w:pPr>
              <w:pStyle w:val="ConsPlusNormal"/>
              <w:jc w:val="center"/>
            </w:pPr>
            <w:r>
              <w:t>49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3764857,21</w:t>
            </w:r>
          </w:p>
        </w:tc>
      </w:tr>
      <w:tr w:rsidR="00577AB5">
        <w:tc>
          <w:tcPr>
            <w:tcW w:w="794" w:type="dxa"/>
          </w:tcPr>
          <w:p w:rsidR="00577AB5" w:rsidRDefault="00577AB5">
            <w:pPr>
              <w:pStyle w:val="ConsPlusNormal"/>
              <w:jc w:val="center"/>
            </w:pPr>
            <w:r>
              <w:t>689.</w:t>
            </w:r>
          </w:p>
        </w:tc>
        <w:tc>
          <w:tcPr>
            <w:tcW w:w="3118" w:type="dxa"/>
          </w:tcPr>
          <w:p w:rsidR="00577AB5" w:rsidRDefault="00577AB5">
            <w:pPr>
              <w:pStyle w:val="ConsPlusNormal"/>
            </w:pPr>
            <w:r>
              <w:t>с. Грачевка, ул. Юбилейная, д. 20</w:t>
            </w:r>
          </w:p>
        </w:tc>
        <w:tc>
          <w:tcPr>
            <w:tcW w:w="1474" w:type="dxa"/>
          </w:tcPr>
          <w:p w:rsidR="00577AB5" w:rsidRDefault="00577AB5">
            <w:pPr>
              <w:pStyle w:val="ConsPlusNormal"/>
              <w:jc w:val="center"/>
            </w:pPr>
            <w:r>
              <w:t>1327,90</w:t>
            </w:r>
          </w:p>
        </w:tc>
        <w:tc>
          <w:tcPr>
            <w:tcW w:w="2551" w:type="dxa"/>
          </w:tcPr>
          <w:p w:rsidR="00577AB5" w:rsidRDefault="00577AB5">
            <w:pPr>
              <w:pStyle w:val="ConsPlusNormal"/>
              <w:jc w:val="center"/>
            </w:pPr>
            <w:r>
              <w:t>63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2261723,94</w:t>
            </w:r>
          </w:p>
        </w:tc>
      </w:tr>
      <w:tr w:rsidR="00577AB5">
        <w:tc>
          <w:tcPr>
            <w:tcW w:w="794" w:type="dxa"/>
          </w:tcPr>
          <w:p w:rsidR="00577AB5" w:rsidRDefault="00577AB5">
            <w:pPr>
              <w:pStyle w:val="ConsPlusNormal"/>
              <w:jc w:val="center"/>
            </w:pPr>
            <w:r>
              <w:t>690.</w:t>
            </w:r>
          </w:p>
        </w:tc>
        <w:tc>
          <w:tcPr>
            <w:tcW w:w="3118" w:type="dxa"/>
          </w:tcPr>
          <w:p w:rsidR="00577AB5" w:rsidRDefault="00577AB5">
            <w:pPr>
              <w:pStyle w:val="ConsPlusNormal"/>
            </w:pPr>
            <w:r>
              <w:t>с. Грачевка, ул. Юбилейная, д. 4</w:t>
            </w:r>
          </w:p>
        </w:tc>
        <w:tc>
          <w:tcPr>
            <w:tcW w:w="1474" w:type="dxa"/>
          </w:tcPr>
          <w:p w:rsidR="00577AB5" w:rsidRDefault="00577AB5">
            <w:pPr>
              <w:pStyle w:val="ConsPlusNormal"/>
              <w:jc w:val="center"/>
            </w:pPr>
            <w:r>
              <w:t>1008,50</w:t>
            </w:r>
          </w:p>
        </w:tc>
        <w:tc>
          <w:tcPr>
            <w:tcW w:w="2551" w:type="dxa"/>
          </w:tcPr>
          <w:p w:rsidR="00577AB5" w:rsidRDefault="00577AB5">
            <w:pPr>
              <w:pStyle w:val="ConsPlusNormal"/>
              <w:jc w:val="center"/>
            </w:pPr>
            <w:r>
              <w:t>39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2162578,76</w:t>
            </w:r>
          </w:p>
        </w:tc>
      </w:tr>
      <w:tr w:rsidR="00577AB5">
        <w:tc>
          <w:tcPr>
            <w:tcW w:w="13606" w:type="dxa"/>
            <w:gridSpan w:val="7"/>
          </w:tcPr>
          <w:p w:rsidR="00577AB5" w:rsidRDefault="00577AB5">
            <w:pPr>
              <w:pStyle w:val="ConsPlusNormal"/>
              <w:jc w:val="center"/>
              <w:outlineLvl w:val="3"/>
            </w:pPr>
            <w:r>
              <w:t>16. Муниципальное образование Домбаровский район</w:t>
            </w:r>
          </w:p>
        </w:tc>
      </w:tr>
      <w:tr w:rsidR="00577AB5">
        <w:tc>
          <w:tcPr>
            <w:tcW w:w="3912" w:type="dxa"/>
            <w:gridSpan w:val="2"/>
          </w:tcPr>
          <w:p w:rsidR="00577AB5" w:rsidRDefault="00577AB5">
            <w:pPr>
              <w:pStyle w:val="ConsPlusNormal"/>
            </w:pPr>
            <w:r>
              <w:t>Итого по муниципальному образованию Домбаровский район</w:t>
            </w:r>
          </w:p>
        </w:tc>
        <w:tc>
          <w:tcPr>
            <w:tcW w:w="1474" w:type="dxa"/>
          </w:tcPr>
          <w:p w:rsidR="00577AB5" w:rsidRDefault="00577AB5">
            <w:pPr>
              <w:pStyle w:val="ConsPlusNormal"/>
              <w:jc w:val="center"/>
            </w:pPr>
            <w:r>
              <w:t>15024,90</w:t>
            </w:r>
          </w:p>
        </w:tc>
        <w:tc>
          <w:tcPr>
            <w:tcW w:w="2551" w:type="dxa"/>
          </w:tcPr>
          <w:p w:rsidR="00577AB5" w:rsidRDefault="00577AB5">
            <w:pPr>
              <w:pStyle w:val="ConsPlusNormal"/>
              <w:jc w:val="center"/>
            </w:pPr>
            <w:r>
              <w:t>622</w:t>
            </w:r>
          </w:p>
        </w:tc>
        <w:tc>
          <w:tcPr>
            <w:tcW w:w="1984" w:type="dxa"/>
          </w:tcPr>
          <w:p w:rsidR="00577AB5" w:rsidRDefault="00577AB5">
            <w:pPr>
              <w:pStyle w:val="ConsPlusNormal"/>
              <w:jc w:val="center"/>
            </w:pPr>
            <w:r>
              <w:t>14</w:t>
            </w:r>
          </w:p>
        </w:tc>
        <w:tc>
          <w:tcPr>
            <w:tcW w:w="1701" w:type="dxa"/>
          </w:tcPr>
          <w:p w:rsidR="00577AB5" w:rsidRDefault="00577AB5">
            <w:pPr>
              <w:pStyle w:val="ConsPlusNormal"/>
              <w:jc w:val="center"/>
            </w:pPr>
            <w:r>
              <w:t>9</w:t>
            </w:r>
          </w:p>
        </w:tc>
        <w:tc>
          <w:tcPr>
            <w:tcW w:w="1984" w:type="dxa"/>
          </w:tcPr>
          <w:p w:rsidR="00577AB5" w:rsidRDefault="00577AB5">
            <w:pPr>
              <w:pStyle w:val="ConsPlusNormal"/>
              <w:jc w:val="center"/>
            </w:pPr>
            <w:r>
              <w:t>33642480,17</w:t>
            </w:r>
          </w:p>
        </w:tc>
      </w:tr>
      <w:tr w:rsidR="00577AB5">
        <w:tc>
          <w:tcPr>
            <w:tcW w:w="794" w:type="dxa"/>
          </w:tcPr>
          <w:p w:rsidR="00577AB5" w:rsidRDefault="00577AB5">
            <w:pPr>
              <w:pStyle w:val="ConsPlusNormal"/>
              <w:jc w:val="center"/>
            </w:pPr>
            <w:r>
              <w:t>691.</w:t>
            </w:r>
          </w:p>
        </w:tc>
        <w:tc>
          <w:tcPr>
            <w:tcW w:w="3118" w:type="dxa"/>
          </w:tcPr>
          <w:p w:rsidR="00577AB5" w:rsidRDefault="00577AB5">
            <w:pPr>
              <w:pStyle w:val="ConsPlusNormal"/>
            </w:pPr>
            <w:r>
              <w:t>пос. Голубой Факел, ул. Школьная, д. 3</w:t>
            </w:r>
          </w:p>
        </w:tc>
        <w:tc>
          <w:tcPr>
            <w:tcW w:w="1474" w:type="dxa"/>
          </w:tcPr>
          <w:p w:rsidR="00577AB5" w:rsidRDefault="00577AB5">
            <w:pPr>
              <w:pStyle w:val="ConsPlusNormal"/>
              <w:jc w:val="center"/>
            </w:pPr>
            <w:r>
              <w:t>2753,70</w:t>
            </w:r>
          </w:p>
        </w:tc>
        <w:tc>
          <w:tcPr>
            <w:tcW w:w="2551" w:type="dxa"/>
          </w:tcPr>
          <w:p w:rsidR="00577AB5" w:rsidRDefault="00577AB5">
            <w:pPr>
              <w:pStyle w:val="ConsPlusNormal"/>
              <w:jc w:val="center"/>
            </w:pPr>
            <w:r>
              <w:t>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4848615,62</w:t>
            </w:r>
          </w:p>
        </w:tc>
      </w:tr>
      <w:tr w:rsidR="00577AB5">
        <w:tc>
          <w:tcPr>
            <w:tcW w:w="794" w:type="dxa"/>
          </w:tcPr>
          <w:p w:rsidR="00577AB5" w:rsidRDefault="00577AB5">
            <w:pPr>
              <w:pStyle w:val="ConsPlusNormal"/>
              <w:jc w:val="center"/>
            </w:pPr>
            <w:r>
              <w:t>692.</w:t>
            </w:r>
          </w:p>
        </w:tc>
        <w:tc>
          <w:tcPr>
            <w:tcW w:w="3118" w:type="dxa"/>
          </w:tcPr>
          <w:p w:rsidR="00577AB5" w:rsidRDefault="00577AB5">
            <w:pPr>
              <w:pStyle w:val="ConsPlusNormal"/>
            </w:pPr>
            <w:r>
              <w:t>пос. Домбаровский, пер. Заводской, д. 12</w:t>
            </w:r>
          </w:p>
        </w:tc>
        <w:tc>
          <w:tcPr>
            <w:tcW w:w="1474" w:type="dxa"/>
          </w:tcPr>
          <w:p w:rsidR="00577AB5" w:rsidRDefault="00577AB5">
            <w:pPr>
              <w:pStyle w:val="ConsPlusNormal"/>
              <w:jc w:val="center"/>
            </w:pPr>
            <w:r>
              <w:t>552,20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3282780,42</w:t>
            </w:r>
          </w:p>
        </w:tc>
      </w:tr>
      <w:tr w:rsidR="00577AB5">
        <w:tc>
          <w:tcPr>
            <w:tcW w:w="794" w:type="dxa"/>
          </w:tcPr>
          <w:p w:rsidR="00577AB5" w:rsidRDefault="00577AB5">
            <w:pPr>
              <w:pStyle w:val="ConsPlusNormal"/>
              <w:jc w:val="center"/>
            </w:pPr>
            <w:r>
              <w:t>693.</w:t>
            </w:r>
          </w:p>
        </w:tc>
        <w:tc>
          <w:tcPr>
            <w:tcW w:w="3118" w:type="dxa"/>
          </w:tcPr>
          <w:p w:rsidR="00577AB5" w:rsidRDefault="00577AB5">
            <w:pPr>
              <w:pStyle w:val="ConsPlusNormal"/>
            </w:pPr>
            <w:r>
              <w:t>пос. Домбаровский, ул. Горького, д. 2</w:t>
            </w:r>
          </w:p>
        </w:tc>
        <w:tc>
          <w:tcPr>
            <w:tcW w:w="1474" w:type="dxa"/>
          </w:tcPr>
          <w:p w:rsidR="00577AB5" w:rsidRDefault="00577AB5">
            <w:pPr>
              <w:pStyle w:val="ConsPlusNormal"/>
              <w:jc w:val="center"/>
            </w:pPr>
            <w:r>
              <w:t>2081,10</w:t>
            </w:r>
          </w:p>
        </w:tc>
        <w:tc>
          <w:tcPr>
            <w:tcW w:w="2551" w:type="dxa"/>
          </w:tcPr>
          <w:p w:rsidR="00577AB5" w:rsidRDefault="00577AB5">
            <w:pPr>
              <w:pStyle w:val="ConsPlusNormal"/>
              <w:jc w:val="center"/>
            </w:pPr>
            <w:r>
              <w:t>77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872188,99</w:t>
            </w:r>
          </w:p>
        </w:tc>
      </w:tr>
      <w:tr w:rsidR="00577AB5">
        <w:tc>
          <w:tcPr>
            <w:tcW w:w="794" w:type="dxa"/>
          </w:tcPr>
          <w:p w:rsidR="00577AB5" w:rsidRDefault="00577AB5">
            <w:pPr>
              <w:pStyle w:val="ConsPlusNormal"/>
              <w:jc w:val="center"/>
            </w:pPr>
            <w:r>
              <w:t>694.</w:t>
            </w:r>
          </w:p>
        </w:tc>
        <w:tc>
          <w:tcPr>
            <w:tcW w:w="3118" w:type="dxa"/>
          </w:tcPr>
          <w:p w:rsidR="00577AB5" w:rsidRDefault="00577AB5">
            <w:pPr>
              <w:pStyle w:val="ConsPlusNormal"/>
            </w:pPr>
            <w:r>
              <w:t>пос. Домбаровский, ул. Комсомольская, д. 3</w:t>
            </w:r>
          </w:p>
        </w:tc>
        <w:tc>
          <w:tcPr>
            <w:tcW w:w="1474" w:type="dxa"/>
          </w:tcPr>
          <w:p w:rsidR="00577AB5" w:rsidRDefault="00577AB5">
            <w:pPr>
              <w:pStyle w:val="ConsPlusNormal"/>
              <w:jc w:val="center"/>
            </w:pPr>
            <w:r>
              <w:t>3462,80</w:t>
            </w:r>
          </w:p>
        </w:tc>
        <w:tc>
          <w:tcPr>
            <w:tcW w:w="2551" w:type="dxa"/>
          </w:tcPr>
          <w:p w:rsidR="00577AB5" w:rsidRDefault="00577AB5">
            <w:pPr>
              <w:pStyle w:val="ConsPlusNormal"/>
              <w:jc w:val="center"/>
            </w:pPr>
            <w:r>
              <w:t>157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5148267,83</w:t>
            </w:r>
          </w:p>
        </w:tc>
      </w:tr>
      <w:tr w:rsidR="00577AB5">
        <w:tc>
          <w:tcPr>
            <w:tcW w:w="794" w:type="dxa"/>
          </w:tcPr>
          <w:p w:rsidR="00577AB5" w:rsidRDefault="00577AB5">
            <w:pPr>
              <w:pStyle w:val="ConsPlusNormal"/>
              <w:jc w:val="center"/>
            </w:pPr>
            <w:r>
              <w:t>695.</w:t>
            </w:r>
          </w:p>
        </w:tc>
        <w:tc>
          <w:tcPr>
            <w:tcW w:w="3118" w:type="dxa"/>
          </w:tcPr>
          <w:p w:rsidR="00577AB5" w:rsidRDefault="00577AB5">
            <w:pPr>
              <w:pStyle w:val="ConsPlusNormal"/>
            </w:pPr>
            <w:r>
              <w:t>пос. Домбаровский, ул. Комсомольская, д. 5</w:t>
            </w:r>
          </w:p>
        </w:tc>
        <w:tc>
          <w:tcPr>
            <w:tcW w:w="1474" w:type="dxa"/>
          </w:tcPr>
          <w:p w:rsidR="00577AB5" w:rsidRDefault="00577AB5">
            <w:pPr>
              <w:pStyle w:val="ConsPlusNormal"/>
              <w:jc w:val="center"/>
            </w:pPr>
            <w:r>
              <w:t>1793,30</w:t>
            </w:r>
          </w:p>
        </w:tc>
        <w:tc>
          <w:tcPr>
            <w:tcW w:w="2551" w:type="dxa"/>
          </w:tcPr>
          <w:p w:rsidR="00577AB5" w:rsidRDefault="00577AB5">
            <w:pPr>
              <w:pStyle w:val="ConsPlusNormal"/>
              <w:jc w:val="center"/>
            </w:pPr>
            <w:r>
              <w:t>72</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7313951,24</w:t>
            </w:r>
          </w:p>
        </w:tc>
      </w:tr>
      <w:tr w:rsidR="00577AB5">
        <w:tc>
          <w:tcPr>
            <w:tcW w:w="794" w:type="dxa"/>
          </w:tcPr>
          <w:p w:rsidR="00577AB5" w:rsidRDefault="00577AB5">
            <w:pPr>
              <w:pStyle w:val="ConsPlusNormal"/>
              <w:jc w:val="center"/>
            </w:pPr>
            <w:r>
              <w:t>696.</w:t>
            </w:r>
          </w:p>
        </w:tc>
        <w:tc>
          <w:tcPr>
            <w:tcW w:w="3118" w:type="dxa"/>
          </w:tcPr>
          <w:p w:rsidR="00577AB5" w:rsidRDefault="00577AB5">
            <w:pPr>
              <w:pStyle w:val="ConsPlusNormal"/>
            </w:pPr>
            <w:r>
              <w:t xml:space="preserve">пос. Домбаровский, ул. </w:t>
            </w:r>
            <w:r>
              <w:lastRenderedPageBreak/>
              <w:t>Ленина, д. 114</w:t>
            </w:r>
          </w:p>
        </w:tc>
        <w:tc>
          <w:tcPr>
            <w:tcW w:w="1474" w:type="dxa"/>
          </w:tcPr>
          <w:p w:rsidR="00577AB5" w:rsidRDefault="00577AB5">
            <w:pPr>
              <w:pStyle w:val="ConsPlusNormal"/>
              <w:jc w:val="center"/>
            </w:pPr>
            <w:r>
              <w:lastRenderedPageBreak/>
              <w:t>968,40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1641988,34</w:t>
            </w:r>
          </w:p>
        </w:tc>
      </w:tr>
      <w:tr w:rsidR="00577AB5">
        <w:tc>
          <w:tcPr>
            <w:tcW w:w="794" w:type="dxa"/>
          </w:tcPr>
          <w:p w:rsidR="00577AB5" w:rsidRDefault="00577AB5">
            <w:pPr>
              <w:pStyle w:val="ConsPlusNormal"/>
              <w:jc w:val="center"/>
            </w:pPr>
            <w:r>
              <w:lastRenderedPageBreak/>
              <w:t>697.</w:t>
            </w:r>
          </w:p>
        </w:tc>
        <w:tc>
          <w:tcPr>
            <w:tcW w:w="3118" w:type="dxa"/>
          </w:tcPr>
          <w:p w:rsidR="00577AB5" w:rsidRDefault="00577AB5">
            <w:pPr>
              <w:pStyle w:val="ConsPlusNormal"/>
            </w:pPr>
            <w:r>
              <w:t>пос. Домбаровский, ул. Осипенко, д. 43</w:t>
            </w:r>
          </w:p>
        </w:tc>
        <w:tc>
          <w:tcPr>
            <w:tcW w:w="1474" w:type="dxa"/>
          </w:tcPr>
          <w:p w:rsidR="00577AB5" w:rsidRDefault="00577AB5">
            <w:pPr>
              <w:pStyle w:val="ConsPlusNormal"/>
              <w:jc w:val="center"/>
            </w:pPr>
            <w:r>
              <w:t>786,20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2256631,32</w:t>
            </w:r>
          </w:p>
        </w:tc>
      </w:tr>
      <w:tr w:rsidR="00577AB5">
        <w:tc>
          <w:tcPr>
            <w:tcW w:w="794" w:type="dxa"/>
          </w:tcPr>
          <w:p w:rsidR="00577AB5" w:rsidRDefault="00577AB5">
            <w:pPr>
              <w:pStyle w:val="ConsPlusNormal"/>
              <w:jc w:val="center"/>
            </w:pPr>
            <w:r>
              <w:t>698.</w:t>
            </w:r>
          </w:p>
        </w:tc>
        <w:tc>
          <w:tcPr>
            <w:tcW w:w="3118" w:type="dxa"/>
          </w:tcPr>
          <w:p w:rsidR="00577AB5" w:rsidRDefault="00577AB5">
            <w:pPr>
              <w:pStyle w:val="ConsPlusNormal"/>
            </w:pPr>
            <w:r>
              <w:t>пос. Домбаровский, ул. Осипенко, д. 51</w:t>
            </w:r>
          </w:p>
        </w:tc>
        <w:tc>
          <w:tcPr>
            <w:tcW w:w="1474" w:type="dxa"/>
          </w:tcPr>
          <w:p w:rsidR="00577AB5" w:rsidRDefault="00577AB5">
            <w:pPr>
              <w:pStyle w:val="ConsPlusNormal"/>
              <w:jc w:val="center"/>
            </w:pPr>
            <w:r>
              <w:t>1351,80</w:t>
            </w:r>
          </w:p>
        </w:tc>
        <w:tc>
          <w:tcPr>
            <w:tcW w:w="2551" w:type="dxa"/>
          </w:tcPr>
          <w:p w:rsidR="00577AB5" w:rsidRDefault="00577AB5">
            <w:pPr>
              <w:pStyle w:val="ConsPlusNormal"/>
              <w:jc w:val="center"/>
            </w:pPr>
            <w:r>
              <w:t>97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2675464,55</w:t>
            </w:r>
          </w:p>
        </w:tc>
      </w:tr>
      <w:tr w:rsidR="00577AB5">
        <w:tc>
          <w:tcPr>
            <w:tcW w:w="794" w:type="dxa"/>
          </w:tcPr>
          <w:p w:rsidR="00577AB5" w:rsidRDefault="00577AB5">
            <w:pPr>
              <w:pStyle w:val="ConsPlusNormal"/>
              <w:jc w:val="center"/>
            </w:pPr>
            <w:r>
              <w:t>699.</w:t>
            </w:r>
          </w:p>
        </w:tc>
        <w:tc>
          <w:tcPr>
            <w:tcW w:w="3118" w:type="dxa"/>
          </w:tcPr>
          <w:p w:rsidR="00577AB5" w:rsidRDefault="00577AB5">
            <w:pPr>
              <w:pStyle w:val="ConsPlusNormal"/>
            </w:pPr>
            <w:r>
              <w:t>пос. Домбаровский, ул. Осипенко, д. 53</w:t>
            </w:r>
          </w:p>
        </w:tc>
        <w:tc>
          <w:tcPr>
            <w:tcW w:w="1474" w:type="dxa"/>
          </w:tcPr>
          <w:p w:rsidR="00577AB5" w:rsidRDefault="00577AB5">
            <w:pPr>
              <w:pStyle w:val="ConsPlusNormal"/>
              <w:jc w:val="center"/>
            </w:pPr>
            <w:r>
              <w:t>1275,40</w:t>
            </w:r>
          </w:p>
        </w:tc>
        <w:tc>
          <w:tcPr>
            <w:tcW w:w="2551" w:type="dxa"/>
          </w:tcPr>
          <w:p w:rsidR="00577AB5" w:rsidRDefault="00577AB5">
            <w:pPr>
              <w:pStyle w:val="ConsPlusNormal"/>
              <w:jc w:val="center"/>
            </w:pPr>
            <w:r>
              <w:t>59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5602591,86</w:t>
            </w:r>
          </w:p>
        </w:tc>
      </w:tr>
      <w:tr w:rsidR="00577AB5">
        <w:tc>
          <w:tcPr>
            <w:tcW w:w="13606" w:type="dxa"/>
            <w:gridSpan w:val="7"/>
          </w:tcPr>
          <w:p w:rsidR="00577AB5" w:rsidRDefault="00577AB5">
            <w:pPr>
              <w:pStyle w:val="ConsPlusNormal"/>
              <w:jc w:val="center"/>
              <w:outlineLvl w:val="3"/>
            </w:pPr>
            <w:r>
              <w:t>17. Муниципальное образование Илекский район</w:t>
            </w:r>
          </w:p>
        </w:tc>
      </w:tr>
      <w:tr w:rsidR="00577AB5">
        <w:tc>
          <w:tcPr>
            <w:tcW w:w="3912" w:type="dxa"/>
            <w:gridSpan w:val="2"/>
          </w:tcPr>
          <w:p w:rsidR="00577AB5" w:rsidRDefault="00577AB5">
            <w:pPr>
              <w:pStyle w:val="ConsPlusNormal"/>
            </w:pPr>
            <w:r>
              <w:t>Итого по муниципальному образованию Илекский район</w:t>
            </w:r>
          </w:p>
        </w:tc>
        <w:tc>
          <w:tcPr>
            <w:tcW w:w="1474" w:type="dxa"/>
          </w:tcPr>
          <w:p w:rsidR="00577AB5" w:rsidRDefault="00577AB5">
            <w:pPr>
              <w:pStyle w:val="ConsPlusNormal"/>
              <w:jc w:val="center"/>
            </w:pPr>
            <w:r>
              <w:t>2072,90</w:t>
            </w:r>
          </w:p>
        </w:tc>
        <w:tc>
          <w:tcPr>
            <w:tcW w:w="2551" w:type="dxa"/>
          </w:tcPr>
          <w:p w:rsidR="00577AB5" w:rsidRDefault="00577AB5">
            <w:pPr>
              <w:pStyle w:val="ConsPlusNormal"/>
              <w:jc w:val="center"/>
            </w:pPr>
            <w:r>
              <w:t>91</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3</w:t>
            </w:r>
          </w:p>
        </w:tc>
        <w:tc>
          <w:tcPr>
            <w:tcW w:w="1984" w:type="dxa"/>
          </w:tcPr>
          <w:p w:rsidR="00577AB5" w:rsidRDefault="00577AB5">
            <w:pPr>
              <w:pStyle w:val="ConsPlusNormal"/>
              <w:jc w:val="center"/>
            </w:pPr>
            <w:r>
              <w:t>7622231,82</w:t>
            </w:r>
          </w:p>
        </w:tc>
      </w:tr>
      <w:tr w:rsidR="00577AB5">
        <w:tc>
          <w:tcPr>
            <w:tcW w:w="794" w:type="dxa"/>
          </w:tcPr>
          <w:p w:rsidR="00577AB5" w:rsidRDefault="00577AB5">
            <w:pPr>
              <w:pStyle w:val="ConsPlusNormal"/>
              <w:jc w:val="center"/>
            </w:pPr>
            <w:r>
              <w:t>700.</w:t>
            </w:r>
          </w:p>
        </w:tc>
        <w:tc>
          <w:tcPr>
            <w:tcW w:w="3118" w:type="dxa"/>
          </w:tcPr>
          <w:p w:rsidR="00577AB5" w:rsidRDefault="00577AB5">
            <w:pPr>
              <w:pStyle w:val="ConsPlusNormal"/>
            </w:pPr>
            <w:r>
              <w:t>с. Илек, ул. Токмаковская, д. 35а</w:t>
            </w:r>
          </w:p>
        </w:tc>
        <w:tc>
          <w:tcPr>
            <w:tcW w:w="1474" w:type="dxa"/>
          </w:tcPr>
          <w:p w:rsidR="00577AB5" w:rsidRDefault="00577AB5">
            <w:pPr>
              <w:pStyle w:val="ConsPlusNormal"/>
              <w:jc w:val="center"/>
            </w:pPr>
            <w:r>
              <w:t>630,70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3273111,03</w:t>
            </w:r>
          </w:p>
        </w:tc>
      </w:tr>
      <w:tr w:rsidR="00577AB5">
        <w:tc>
          <w:tcPr>
            <w:tcW w:w="794" w:type="dxa"/>
          </w:tcPr>
          <w:p w:rsidR="00577AB5" w:rsidRDefault="00577AB5">
            <w:pPr>
              <w:pStyle w:val="ConsPlusNormal"/>
              <w:jc w:val="center"/>
            </w:pPr>
            <w:r>
              <w:t>701.</w:t>
            </w:r>
          </w:p>
        </w:tc>
        <w:tc>
          <w:tcPr>
            <w:tcW w:w="3118" w:type="dxa"/>
          </w:tcPr>
          <w:p w:rsidR="00577AB5" w:rsidRDefault="00577AB5">
            <w:pPr>
              <w:pStyle w:val="ConsPlusNormal"/>
            </w:pPr>
            <w:r>
              <w:t>с. Илек, ул. Токмаковская, д. 35в</w:t>
            </w:r>
          </w:p>
        </w:tc>
        <w:tc>
          <w:tcPr>
            <w:tcW w:w="1474" w:type="dxa"/>
          </w:tcPr>
          <w:p w:rsidR="00577AB5" w:rsidRDefault="00577AB5">
            <w:pPr>
              <w:pStyle w:val="ConsPlusNormal"/>
              <w:jc w:val="center"/>
            </w:pPr>
            <w:r>
              <w:t>634,30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3288053,29</w:t>
            </w:r>
          </w:p>
        </w:tc>
      </w:tr>
      <w:tr w:rsidR="00577AB5">
        <w:tc>
          <w:tcPr>
            <w:tcW w:w="794" w:type="dxa"/>
          </w:tcPr>
          <w:p w:rsidR="00577AB5" w:rsidRDefault="00577AB5">
            <w:pPr>
              <w:pStyle w:val="ConsPlusNormal"/>
              <w:jc w:val="center"/>
            </w:pPr>
            <w:r>
              <w:t>702.</w:t>
            </w:r>
          </w:p>
        </w:tc>
        <w:tc>
          <w:tcPr>
            <w:tcW w:w="3118" w:type="dxa"/>
          </w:tcPr>
          <w:p w:rsidR="00577AB5" w:rsidRDefault="00577AB5">
            <w:pPr>
              <w:pStyle w:val="ConsPlusNormal"/>
            </w:pPr>
            <w:r>
              <w:t>с. Илек, ул. Токмаковская, д. 52</w:t>
            </w:r>
          </w:p>
        </w:tc>
        <w:tc>
          <w:tcPr>
            <w:tcW w:w="1474" w:type="dxa"/>
          </w:tcPr>
          <w:p w:rsidR="00577AB5" w:rsidRDefault="00577AB5">
            <w:pPr>
              <w:pStyle w:val="ConsPlusNormal"/>
              <w:jc w:val="center"/>
            </w:pPr>
            <w:r>
              <w:t>807,90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1061067,50</w:t>
            </w:r>
          </w:p>
        </w:tc>
      </w:tr>
      <w:tr w:rsidR="00577AB5">
        <w:tc>
          <w:tcPr>
            <w:tcW w:w="13606" w:type="dxa"/>
            <w:gridSpan w:val="7"/>
          </w:tcPr>
          <w:p w:rsidR="00577AB5" w:rsidRDefault="00577AB5">
            <w:pPr>
              <w:pStyle w:val="ConsPlusNormal"/>
              <w:jc w:val="center"/>
              <w:outlineLvl w:val="3"/>
            </w:pPr>
            <w:r>
              <w:t>18. Муниципальное образование Красногвардейский район</w:t>
            </w:r>
          </w:p>
        </w:tc>
      </w:tr>
      <w:tr w:rsidR="00577AB5">
        <w:tc>
          <w:tcPr>
            <w:tcW w:w="3912" w:type="dxa"/>
            <w:gridSpan w:val="2"/>
          </w:tcPr>
          <w:p w:rsidR="00577AB5" w:rsidRDefault="00577AB5">
            <w:pPr>
              <w:pStyle w:val="ConsPlusNormal"/>
            </w:pPr>
            <w:r>
              <w:t>Итого по муниципальному образованию Красногвардейский район</w:t>
            </w:r>
          </w:p>
        </w:tc>
        <w:tc>
          <w:tcPr>
            <w:tcW w:w="1474" w:type="dxa"/>
          </w:tcPr>
          <w:p w:rsidR="00577AB5" w:rsidRDefault="00577AB5">
            <w:pPr>
              <w:pStyle w:val="ConsPlusNormal"/>
              <w:jc w:val="center"/>
            </w:pPr>
            <w:r>
              <w:t>1844,70</w:t>
            </w:r>
          </w:p>
        </w:tc>
        <w:tc>
          <w:tcPr>
            <w:tcW w:w="2551" w:type="dxa"/>
          </w:tcPr>
          <w:p w:rsidR="00577AB5" w:rsidRDefault="00577AB5">
            <w:pPr>
              <w:pStyle w:val="ConsPlusNormal"/>
              <w:jc w:val="center"/>
            </w:pPr>
            <w:r>
              <w:t>67</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3</w:t>
            </w:r>
          </w:p>
        </w:tc>
        <w:tc>
          <w:tcPr>
            <w:tcW w:w="1984" w:type="dxa"/>
          </w:tcPr>
          <w:p w:rsidR="00577AB5" w:rsidRDefault="00577AB5">
            <w:pPr>
              <w:pStyle w:val="ConsPlusNormal"/>
              <w:jc w:val="center"/>
            </w:pPr>
            <w:r>
              <w:t>8004511,61</w:t>
            </w:r>
          </w:p>
        </w:tc>
      </w:tr>
      <w:tr w:rsidR="00577AB5">
        <w:tc>
          <w:tcPr>
            <w:tcW w:w="794" w:type="dxa"/>
          </w:tcPr>
          <w:p w:rsidR="00577AB5" w:rsidRDefault="00577AB5">
            <w:pPr>
              <w:pStyle w:val="ConsPlusNormal"/>
              <w:jc w:val="center"/>
            </w:pPr>
            <w:r>
              <w:t>703.</w:t>
            </w:r>
          </w:p>
        </w:tc>
        <w:tc>
          <w:tcPr>
            <w:tcW w:w="3118" w:type="dxa"/>
          </w:tcPr>
          <w:p w:rsidR="00577AB5" w:rsidRDefault="00577AB5">
            <w:pPr>
              <w:pStyle w:val="ConsPlusNormal"/>
            </w:pPr>
            <w:r>
              <w:t>пос. Нижнекристалка, ул. Центральная, д. 40</w:t>
            </w:r>
          </w:p>
        </w:tc>
        <w:tc>
          <w:tcPr>
            <w:tcW w:w="1474" w:type="dxa"/>
          </w:tcPr>
          <w:p w:rsidR="00577AB5" w:rsidRDefault="00577AB5">
            <w:pPr>
              <w:pStyle w:val="ConsPlusNormal"/>
              <w:jc w:val="center"/>
            </w:pPr>
            <w:r>
              <w:t>604,40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3830376,25</w:t>
            </w:r>
          </w:p>
        </w:tc>
      </w:tr>
      <w:tr w:rsidR="00577AB5">
        <w:tc>
          <w:tcPr>
            <w:tcW w:w="794" w:type="dxa"/>
          </w:tcPr>
          <w:p w:rsidR="00577AB5" w:rsidRDefault="00577AB5">
            <w:pPr>
              <w:pStyle w:val="ConsPlusNormal"/>
              <w:jc w:val="center"/>
            </w:pPr>
            <w:r>
              <w:t>704.</w:t>
            </w:r>
          </w:p>
        </w:tc>
        <w:tc>
          <w:tcPr>
            <w:tcW w:w="3118" w:type="dxa"/>
          </w:tcPr>
          <w:p w:rsidR="00577AB5" w:rsidRDefault="00577AB5">
            <w:pPr>
              <w:pStyle w:val="ConsPlusNormal"/>
            </w:pPr>
            <w:r>
              <w:t>пос. Нижнекристалка, ул. Центральная, д. 48</w:t>
            </w:r>
          </w:p>
        </w:tc>
        <w:tc>
          <w:tcPr>
            <w:tcW w:w="1474" w:type="dxa"/>
          </w:tcPr>
          <w:p w:rsidR="00577AB5" w:rsidRDefault="00577AB5">
            <w:pPr>
              <w:pStyle w:val="ConsPlusNormal"/>
              <w:jc w:val="center"/>
            </w:pPr>
            <w:r>
              <w:t>603,00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3505334,49</w:t>
            </w:r>
          </w:p>
        </w:tc>
      </w:tr>
      <w:tr w:rsidR="00577AB5">
        <w:tc>
          <w:tcPr>
            <w:tcW w:w="794" w:type="dxa"/>
          </w:tcPr>
          <w:p w:rsidR="00577AB5" w:rsidRDefault="00577AB5">
            <w:pPr>
              <w:pStyle w:val="ConsPlusNormal"/>
              <w:jc w:val="center"/>
            </w:pPr>
            <w:r>
              <w:lastRenderedPageBreak/>
              <w:t>705.</w:t>
            </w:r>
          </w:p>
        </w:tc>
        <w:tc>
          <w:tcPr>
            <w:tcW w:w="3118" w:type="dxa"/>
          </w:tcPr>
          <w:p w:rsidR="00577AB5" w:rsidRDefault="00577AB5">
            <w:pPr>
              <w:pStyle w:val="ConsPlusNormal"/>
            </w:pPr>
            <w:r>
              <w:t>с. Кинзелька, ул. Рабочая, д. 1</w:t>
            </w:r>
          </w:p>
        </w:tc>
        <w:tc>
          <w:tcPr>
            <w:tcW w:w="1474" w:type="dxa"/>
          </w:tcPr>
          <w:p w:rsidR="00577AB5" w:rsidRDefault="00577AB5">
            <w:pPr>
              <w:pStyle w:val="ConsPlusNormal"/>
              <w:jc w:val="center"/>
            </w:pPr>
            <w:r>
              <w:t>637,30</w:t>
            </w:r>
          </w:p>
        </w:tc>
        <w:tc>
          <w:tcPr>
            <w:tcW w:w="2551" w:type="dxa"/>
          </w:tcPr>
          <w:p w:rsidR="00577AB5" w:rsidRDefault="00577AB5">
            <w:pPr>
              <w:pStyle w:val="ConsPlusNormal"/>
              <w:jc w:val="center"/>
            </w:pPr>
            <w:r>
              <w:t>25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668800,87</w:t>
            </w:r>
          </w:p>
        </w:tc>
      </w:tr>
      <w:tr w:rsidR="00577AB5">
        <w:tc>
          <w:tcPr>
            <w:tcW w:w="13606" w:type="dxa"/>
            <w:gridSpan w:val="7"/>
          </w:tcPr>
          <w:p w:rsidR="00577AB5" w:rsidRDefault="00577AB5">
            <w:pPr>
              <w:pStyle w:val="ConsPlusNormal"/>
              <w:jc w:val="center"/>
              <w:outlineLvl w:val="3"/>
            </w:pPr>
            <w:r>
              <w:t>19. Муниципальное образование Кувандыкский городской округ</w:t>
            </w:r>
          </w:p>
        </w:tc>
      </w:tr>
      <w:tr w:rsidR="00577AB5">
        <w:tc>
          <w:tcPr>
            <w:tcW w:w="3912" w:type="dxa"/>
            <w:gridSpan w:val="2"/>
          </w:tcPr>
          <w:p w:rsidR="00577AB5" w:rsidRDefault="00577AB5">
            <w:pPr>
              <w:pStyle w:val="ConsPlusNormal"/>
            </w:pPr>
            <w:r>
              <w:t>Итого по муниципальному образованию Кувандыкский городской округ</w:t>
            </w:r>
          </w:p>
        </w:tc>
        <w:tc>
          <w:tcPr>
            <w:tcW w:w="1474" w:type="dxa"/>
          </w:tcPr>
          <w:p w:rsidR="00577AB5" w:rsidRDefault="00577AB5">
            <w:pPr>
              <w:pStyle w:val="ConsPlusNormal"/>
              <w:jc w:val="center"/>
            </w:pPr>
            <w:r>
              <w:t>19556,10</w:t>
            </w:r>
          </w:p>
        </w:tc>
        <w:tc>
          <w:tcPr>
            <w:tcW w:w="2551" w:type="dxa"/>
          </w:tcPr>
          <w:p w:rsidR="00577AB5" w:rsidRDefault="00577AB5">
            <w:pPr>
              <w:pStyle w:val="ConsPlusNormal"/>
              <w:jc w:val="center"/>
            </w:pPr>
            <w:r>
              <w:t>726</w:t>
            </w:r>
          </w:p>
        </w:tc>
        <w:tc>
          <w:tcPr>
            <w:tcW w:w="1984" w:type="dxa"/>
          </w:tcPr>
          <w:p w:rsidR="00577AB5" w:rsidRDefault="00577AB5">
            <w:pPr>
              <w:pStyle w:val="ConsPlusNormal"/>
              <w:jc w:val="center"/>
            </w:pPr>
            <w:r>
              <w:t>9</w:t>
            </w:r>
          </w:p>
        </w:tc>
        <w:tc>
          <w:tcPr>
            <w:tcW w:w="1701" w:type="dxa"/>
          </w:tcPr>
          <w:p w:rsidR="00577AB5" w:rsidRDefault="00577AB5">
            <w:pPr>
              <w:pStyle w:val="ConsPlusNormal"/>
              <w:jc w:val="center"/>
            </w:pPr>
            <w:r>
              <w:t>8</w:t>
            </w:r>
          </w:p>
        </w:tc>
        <w:tc>
          <w:tcPr>
            <w:tcW w:w="1984" w:type="dxa"/>
          </w:tcPr>
          <w:p w:rsidR="00577AB5" w:rsidRDefault="00577AB5">
            <w:pPr>
              <w:pStyle w:val="ConsPlusNormal"/>
              <w:jc w:val="center"/>
            </w:pPr>
            <w:r>
              <w:t>28578649,49</w:t>
            </w:r>
          </w:p>
        </w:tc>
      </w:tr>
      <w:tr w:rsidR="00577AB5">
        <w:tc>
          <w:tcPr>
            <w:tcW w:w="794" w:type="dxa"/>
          </w:tcPr>
          <w:p w:rsidR="00577AB5" w:rsidRDefault="00577AB5">
            <w:pPr>
              <w:pStyle w:val="ConsPlusNormal"/>
              <w:jc w:val="center"/>
            </w:pPr>
            <w:r>
              <w:t>706.</w:t>
            </w:r>
          </w:p>
        </w:tc>
        <w:tc>
          <w:tcPr>
            <w:tcW w:w="3118" w:type="dxa"/>
          </w:tcPr>
          <w:p w:rsidR="00577AB5" w:rsidRDefault="00577AB5">
            <w:pPr>
              <w:pStyle w:val="ConsPlusNormal"/>
            </w:pPr>
            <w:r>
              <w:t>г. Кувандык, ул. Краснопартизанская, д. 1б</w:t>
            </w:r>
          </w:p>
        </w:tc>
        <w:tc>
          <w:tcPr>
            <w:tcW w:w="1474" w:type="dxa"/>
          </w:tcPr>
          <w:p w:rsidR="00577AB5" w:rsidRDefault="00577AB5">
            <w:pPr>
              <w:pStyle w:val="ConsPlusNormal"/>
              <w:jc w:val="center"/>
            </w:pPr>
            <w:r>
              <w:t>952,00</w:t>
            </w:r>
          </w:p>
        </w:tc>
        <w:tc>
          <w:tcPr>
            <w:tcW w:w="2551" w:type="dxa"/>
          </w:tcPr>
          <w:p w:rsidR="00577AB5" w:rsidRDefault="00577AB5">
            <w:pPr>
              <w:pStyle w:val="ConsPlusNormal"/>
              <w:jc w:val="center"/>
            </w:pPr>
            <w:r>
              <w:t>37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8329657,54</w:t>
            </w:r>
          </w:p>
        </w:tc>
      </w:tr>
      <w:tr w:rsidR="00577AB5">
        <w:tc>
          <w:tcPr>
            <w:tcW w:w="794" w:type="dxa"/>
          </w:tcPr>
          <w:p w:rsidR="00577AB5" w:rsidRDefault="00577AB5">
            <w:pPr>
              <w:pStyle w:val="ConsPlusNormal"/>
              <w:jc w:val="center"/>
            </w:pPr>
            <w:r>
              <w:t>707.</w:t>
            </w:r>
          </w:p>
        </w:tc>
        <w:tc>
          <w:tcPr>
            <w:tcW w:w="3118" w:type="dxa"/>
          </w:tcPr>
          <w:p w:rsidR="00577AB5" w:rsidRDefault="00577AB5">
            <w:pPr>
              <w:pStyle w:val="ConsPlusNormal"/>
            </w:pPr>
            <w:r>
              <w:t>г. Кувандык, ул. Маршала Жукова, д. 3</w:t>
            </w:r>
          </w:p>
        </w:tc>
        <w:tc>
          <w:tcPr>
            <w:tcW w:w="1474" w:type="dxa"/>
          </w:tcPr>
          <w:p w:rsidR="00577AB5" w:rsidRDefault="00577AB5">
            <w:pPr>
              <w:pStyle w:val="ConsPlusNormal"/>
              <w:jc w:val="center"/>
            </w:pPr>
            <w:r>
              <w:t>5893,30</w:t>
            </w:r>
          </w:p>
        </w:tc>
        <w:tc>
          <w:tcPr>
            <w:tcW w:w="2551" w:type="dxa"/>
          </w:tcPr>
          <w:p w:rsidR="00577AB5" w:rsidRDefault="00577AB5">
            <w:pPr>
              <w:pStyle w:val="ConsPlusNormal"/>
              <w:jc w:val="center"/>
            </w:pPr>
            <w:r>
              <w:t>213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6410739,07</w:t>
            </w:r>
          </w:p>
        </w:tc>
      </w:tr>
      <w:tr w:rsidR="00577AB5">
        <w:tc>
          <w:tcPr>
            <w:tcW w:w="794" w:type="dxa"/>
          </w:tcPr>
          <w:p w:rsidR="00577AB5" w:rsidRDefault="00577AB5">
            <w:pPr>
              <w:pStyle w:val="ConsPlusNormal"/>
              <w:jc w:val="center"/>
            </w:pPr>
            <w:r>
              <w:t>708.</w:t>
            </w:r>
          </w:p>
        </w:tc>
        <w:tc>
          <w:tcPr>
            <w:tcW w:w="3118" w:type="dxa"/>
          </w:tcPr>
          <w:p w:rsidR="00577AB5" w:rsidRDefault="00577AB5">
            <w:pPr>
              <w:pStyle w:val="ConsPlusNormal"/>
            </w:pPr>
            <w:r>
              <w:t>г. Кувандык, ул. Маршала Жукова, д. 9</w:t>
            </w:r>
          </w:p>
        </w:tc>
        <w:tc>
          <w:tcPr>
            <w:tcW w:w="1474" w:type="dxa"/>
          </w:tcPr>
          <w:p w:rsidR="00577AB5" w:rsidRDefault="00577AB5">
            <w:pPr>
              <w:pStyle w:val="ConsPlusNormal"/>
              <w:jc w:val="center"/>
            </w:pPr>
            <w:r>
              <w:t>3453,40</w:t>
            </w:r>
          </w:p>
        </w:tc>
        <w:tc>
          <w:tcPr>
            <w:tcW w:w="2551" w:type="dxa"/>
          </w:tcPr>
          <w:p w:rsidR="00577AB5" w:rsidRDefault="00577AB5">
            <w:pPr>
              <w:pStyle w:val="ConsPlusNormal"/>
              <w:jc w:val="center"/>
            </w:pPr>
            <w:r>
              <w:t>115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449791,00</w:t>
            </w:r>
          </w:p>
        </w:tc>
      </w:tr>
      <w:tr w:rsidR="00577AB5">
        <w:tc>
          <w:tcPr>
            <w:tcW w:w="794" w:type="dxa"/>
          </w:tcPr>
          <w:p w:rsidR="00577AB5" w:rsidRDefault="00577AB5">
            <w:pPr>
              <w:pStyle w:val="ConsPlusNormal"/>
              <w:jc w:val="center"/>
            </w:pPr>
            <w:r>
              <w:t>709.</w:t>
            </w:r>
          </w:p>
        </w:tc>
        <w:tc>
          <w:tcPr>
            <w:tcW w:w="3118" w:type="dxa"/>
          </w:tcPr>
          <w:p w:rsidR="00577AB5" w:rsidRDefault="00577AB5">
            <w:pPr>
              <w:pStyle w:val="ConsPlusNormal"/>
            </w:pPr>
            <w:r>
              <w:t>г. Кувандык, ул. Октябрьская, д. 11</w:t>
            </w:r>
          </w:p>
        </w:tc>
        <w:tc>
          <w:tcPr>
            <w:tcW w:w="1474" w:type="dxa"/>
          </w:tcPr>
          <w:p w:rsidR="00577AB5" w:rsidRDefault="00577AB5">
            <w:pPr>
              <w:pStyle w:val="ConsPlusNormal"/>
              <w:jc w:val="center"/>
            </w:pPr>
            <w:r>
              <w:t>4261,90</w:t>
            </w:r>
          </w:p>
        </w:tc>
        <w:tc>
          <w:tcPr>
            <w:tcW w:w="2551" w:type="dxa"/>
          </w:tcPr>
          <w:p w:rsidR="00577AB5" w:rsidRDefault="00577AB5">
            <w:pPr>
              <w:pStyle w:val="ConsPlusNormal"/>
              <w:jc w:val="center"/>
            </w:pPr>
            <w:r>
              <w:t>141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2500000,00</w:t>
            </w:r>
          </w:p>
        </w:tc>
      </w:tr>
      <w:tr w:rsidR="00577AB5">
        <w:tc>
          <w:tcPr>
            <w:tcW w:w="794" w:type="dxa"/>
          </w:tcPr>
          <w:p w:rsidR="00577AB5" w:rsidRDefault="00577AB5">
            <w:pPr>
              <w:pStyle w:val="ConsPlusNormal"/>
              <w:jc w:val="center"/>
            </w:pPr>
            <w:r>
              <w:t>710.</w:t>
            </w:r>
          </w:p>
        </w:tc>
        <w:tc>
          <w:tcPr>
            <w:tcW w:w="3118" w:type="dxa"/>
          </w:tcPr>
          <w:p w:rsidR="00577AB5" w:rsidRDefault="00577AB5">
            <w:pPr>
              <w:pStyle w:val="ConsPlusNormal"/>
            </w:pPr>
            <w:r>
              <w:t>г. Кувандык, ул. Рабочая, д. 2</w:t>
            </w:r>
          </w:p>
        </w:tc>
        <w:tc>
          <w:tcPr>
            <w:tcW w:w="1474" w:type="dxa"/>
          </w:tcPr>
          <w:p w:rsidR="00577AB5" w:rsidRDefault="00577AB5">
            <w:pPr>
              <w:pStyle w:val="ConsPlusNormal"/>
              <w:jc w:val="center"/>
            </w:pPr>
            <w:r>
              <w:t>2725,80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4388063,10</w:t>
            </w:r>
          </w:p>
        </w:tc>
      </w:tr>
      <w:tr w:rsidR="00577AB5">
        <w:tc>
          <w:tcPr>
            <w:tcW w:w="794" w:type="dxa"/>
          </w:tcPr>
          <w:p w:rsidR="00577AB5" w:rsidRDefault="00577AB5">
            <w:pPr>
              <w:pStyle w:val="ConsPlusNormal"/>
              <w:jc w:val="center"/>
            </w:pPr>
            <w:r>
              <w:t>711.</w:t>
            </w:r>
          </w:p>
        </w:tc>
        <w:tc>
          <w:tcPr>
            <w:tcW w:w="3118" w:type="dxa"/>
          </w:tcPr>
          <w:p w:rsidR="00577AB5" w:rsidRDefault="00577AB5">
            <w:pPr>
              <w:pStyle w:val="ConsPlusNormal"/>
            </w:pPr>
            <w:r>
              <w:t>г. Кувандык, ул. Рыбникова, д. 2а</w:t>
            </w:r>
          </w:p>
        </w:tc>
        <w:tc>
          <w:tcPr>
            <w:tcW w:w="1474" w:type="dxa"/>
          </w:tcPr>
          <w:p w:rsidR="00577AB5" w:rsidRDefault="00577AB5">
            <w:pPr>
              <w:pStyle w:val="ConsPlusNormal"/>
              <w:jc w:val="center"/>
            </w:pPr>
            <w:r>
              <w:t>803,90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335707,62</w:t>
            </w:r>
          </w:p>
        </w:tc>
      </w:tr>
      <w:tr w:rsidR="00577AB5">
        <w:tc>
          <w:tcPr>
            <w:tcW w:w="794" w:type="dxa"/>
          </w:tcPr>
          <w:p w:rsidR="00577AB5" w:rsidRDefault="00577AB5">
            <w:pPr>
              <w:pStyle w:val="ConsPlusNormal"/>
              <w:jc w:val="center"/>
            </w:pPr>
            <w:r>
              <w:t>712.</w:t>
            </w:r>
          </w:p>
        </w:tc>
        <w:tc>
          <w:tcPr>
            <w:tcW w:w="3118" w:type="dxa"/>
          </w:tcPr>
          <w:p w:rsidR="00577AB5" w:rsidRDefault="00577AB5">
            <w:pPr>
              <w:pStyle w:val="ConsPlusNormal"/>
            </w:pPr>
            <w:r>
              <w:t>пос. Краснощеково, ул. Школьная, д. 4</w:t>
            </w:r>
          </w:p>
        </w:tc>
        <w:tc>
          <w:tcPr>
            <w:tcW w:w="1474" w:type="dxa"/>
          </w:tcPr>
          <w:p w:rsidR="00577AB5" w:rsidRDefault="00577AB5">
            <w:pPr>
              <w:pStyle w:val="ConsPlusNormal"/>
              <w:jc w:val="center"/>
            </w:pPr>
            <w:r>
              <w:t>714,50</w:t>
            </w:r>
          </w:p>
        </w:tc>
        <w:tc>
          <w:tcPr>
            <w:tcW w:w="2551" w:type="dxa"/>
          </w:tcPr>
          <w:p w:rsidR="00577AB5" w:rsidRDefault="00577AB5">
            <w:pPr>
              <w:pStyle w:val="ConsPlusNormal"/>
              <w:jc w:val="center"/>
            </w:pPr>
            <w:r>
              <w:t>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2904941,27</w:t>
            </w:r>
          </w:p>
        </w:tc>
      </w:tr>
      <w:tr w:rsidR="00577AB5">
        <w:tc>
          <w:tcPr>
            <w:tcW w:w="794" w:type="dxa"/>
          </w:tcPr>
          <w:p w:rsidR="00577AB5" w:rsidRDefault="00577AB5">
            <w:pPr>
              <w:pStyle w:val="ConsPlusNormal"/>
              <w:jc w:val="center"/>
            </w:pPr>
            <w:r>
              <w:t>713.</w:t>
            </w:r>
          </w:p>
        </w:tc>
        <w:tc>
          <w:tcPr>
            <w:tcW w:w="3118" w:type="dxa"/>
          </w:tcPr>
          <w:p w:rsidR="00577AB5" w:rsidRDefault="00577AB5">
            <w:pPr>
              <w:pStyle w:val="ConsPlusNormal"/>
            </w:pPr>
            <w:r>
              <w:t>с. Чулпан, ул. Заводская, д. 17</w:t>
            </w:r>
          </w:p>
        </w:tc>
        <w:tc>
          <w:tcPr>
            <w:tcW w:w="1474" w:type="dxa"/>
          </w:tcPr>
          <w:p w:rsidR="00577AB5" w:rsidRDefault="00577AB5">
            <w:pPr>
              <w:pStyle w:val="ConsPlusNormal"/>
              <w:jc w:val="center"/>
            </w:pPr>
            <w:r>
              <w:t>751,30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3259749,89</w:t>
            </w:r>
          </w:p>
        </w:tc>
      </w:tr>
      <w:tr w:rsidR="00577AB5">
        <w:tc>
          <w:tcPr>
            <w:tcW w:w="13606" w:type="dxa"/>
            <w:gridSpan w:val="7"/>
          </w:tcPr>
          <w:p w:rsidR="00577AB5" w:rsidRDefault="00577AB5">
            <w:pPr>
              <w:pStyle w:val="ConsPlusNormal"/>
              <w:jc w:val="center"/>
              <w:outlineLvl w:val="3"/>
            </w:pPr>
            <w:r>
              <w:t>20. Муниципальное образование Курманаевский район</w:t>
            </w:r>
          </w:p>
        </w:tc>
      </w:tr>
      <w:tr w:rsidR="00577AB5">
        <w:tc>
          <w:tcPr>
            <w:tcW w:w="3912" w:type="dxa"/>
            <w:gridSpan w:val="2"/>
          </w:tcPr>
          <w:p w:rsidR="00577AB5" w:rsidRDefault="00577AB5">
            <w:pPr>
              <w:pStyle w:val="ConsPlusNormal"/>
            </w:pPr>
            <w:r>
              <w:t>Итого по муниципальному образованию Курманаевский район</w:t>
            </w:r>
          </w:p>
        </w:tc>
        <w:tc>
          <w:tcPr>
            <w:tcW w:w="1474" w:type="dxa"/>
          </w:tcPr>
          <w:p w:rsidR="00577AB5" w:rsidRDefault="00577AB5">
            <w:pPr>
              <w:pStyle w:val="ConsPlusNormal"/>
              <w:jc w:val="center"/>
            </w:pPr>
            <w:r>
              <w:t>370,40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174335,82</w:t>
            </w:r>
          </w:p>
        </w:tc>
      </w:tr>
      <w:tr w:rsidR="00577AB5">
        <w:tc>
          <w:tcPr>
            <w:tcW w:w="794" w:type="dxa"/>
          </w:tcPr>
          <w:p w:rsidR="00577AB5" w:rsidRDefault="00577AB5">
            <w:pPr>
              <w:pStyle w:val="ConsPlusNormal"/>
              <w:jc w:val="center"/>
            </w:pPr>
            <w:r>
              <w:t>714.</w:t>
            </w:r>
          </w:p>
        </w:tc>
        <w:tc>
          <w:tcPr>
            <w:tcW w:w="3118" w:type="dxa"/>
          </w:tcPr>
          <w:p w:rsidR="00577AB5" w:rsidRDefault="00577AB5">
            <w:pPr>
              <w:pStyle w:val="ConsPlusNormal"/>
            </w:pPr>
            <w:r>
              <w:t>с. Курманаевка, ул. Орская, д. 1</w:t>
            </w:r>
          </w:p>
        </w:tc>
        <w:tc>
          <w:tcPr>
            <w:tcW w:w="1474" w:type="dxa"/>
          </w:tcPr>
          <w:p w:rsidR="00577AB5" w:rsidRDefault="00577AB5">
            <w:pPr>
              <w:pStyle w:val="ConsPlusNormal"/>
              <w:jc w:val="center"/>
            </w:pPr>
            <w:r>
              <w:t>370,40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174335,82</w:t>
            </w:r>
          </w:p>
        </w:tc>
      </w:tr>
      <w:tr w:rsidR="00577AB5">
        <w:tc>
          <w:tcPr>
            <w:tcW w:w="13606" w:type="dxa"/>
            <w:gridSpan w:val="7"/>
          </w:tcPr>
          <w:p w:rsidR="00577AB5" w:rsidRDefault="00577AB5">
            <w:pPr>
              <w:pStyle w:val="ConsPlusNormal"/>
              <w:jc w:val="center"/>
              <w:outlineLvl w:val="3"/>
            </w:pPr>
            <w:r>
              <w:lastRenderedPageBreak/>
              <w:t>21. Муниципальное образование Матвеевский район</w:t>
            </w:r>
          </w:p>
        </w:tc>
      </w:tr>
      <w:tr w:rsidR="00577AB5">
        <w:tc>
          <w:tcPr>
            <w:tcW w:w="3912" w:type="dxa"/>
            <w:gridSpan w:val="2"/>
          </w:tcPr>
          <w:p w:rsidR="00577AB5" w:rsidRDefault="00577AB5">
            <w:pPr>
              <w:pStyle w:val="ConsPlusNormal"/>
            </w:pPr>
            <w:r>
              <w:t>Итого по муниципальному образованию Матвеевский район</w:t>
            </w:r>
          </w:p>
        </w:tc>
        <w:tc>
          <w:tcPr>
            <w:tcW w:w="1474" w:type="dxa"/>
          </w:tcPr>
          <w:p w:rsidR="00577AB5" w:rsidRDefault="00577AB5">
            <w:pPr>
              <w:pStyle w:val="ConsPlusNormal"/>
              <w:jc w:val="center"/>
            </w:pPr>
            <w:r>
              <w:t>771,70</w:t>
            </w:r>
          </w:p>
        </w:tc>
        <w:tc>
          <w:tcPr>
            <w:tcW w:w="2551" w:type="dxa"/>
          </w:tcPr>
          <w:p w:rsidR="00577AB5" w:rsidRDefault="00577AB5">
            <w:pPr>
              <w:pStyle w:val="ConsPlusNormal"/>
              <w:jc w:val="center"/>
            </w:pPr>
            <w:r>
              <w:t>35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581940,21</w:t>
            </w:r>
          </w:p>
        </w:tc>
      </w:tr>
      <w:tr w:rsidR="00577AB5">
        <w:tc>
          <w:tcPr>
            <w:tcW w:w="794" w:type="dxa"/>
          </w:tcPr>
          <w:p w:rsidR="00577AB5" w:rsidRDefault="00577AB5">
            <w:pPr>
              <w:pStyle w:val="ConsPlusNormal"/>
              <w:jc w:val="center"/>
            </w:pPr>
            <w:r>
              <w:t>715.</w:t>
            </w:r>
          </w:p>
        </w:tc>
        <w:tc>
          <w:tcPr>
            <w:tcW w:w="3118" w:type="dxa"/>
          </w:tcPr>
          <w:p w:rsidR="00577AB5" w:rsidRDefault="00577AB5">
            <w:pPr>
              <w:pStyle w:val="ConsPlusNormal"/>
            </w:pPr>
            <w:r>
              <w:t>с. Матвеевка, ул. Уральская, д. 9</w:t>
            </w:r>
          </w:p>
        </w:tc>
        <w:tc>
          <w:tcPr>
            <w:tcW w:w="1474" w:type="dxa"/>
          </w:tcPr>
          <w:p w:rsidR="00577AB5" w:rsidRDefault="00577AB5">
            <w:pPr>
              <w:pStyle w:val="ConsPlusNormal"/>
              <w:jc w:val="center"/>
            </w:pPr>
            <w:r>
              <w:t>771,70</w:t>
            </w:r>
          </w:p>
        </w:tc>
        <w:tc>
          <w:tcPr>
            <w:tcW w:w="2551" w:type="dxa"/>
          </w:tcPr>
          <w:p w:rsidR="00577AB5" w:rsidRDefault="00577AB5">
            <w:pPr>
              <w:pStyle w:val="ConsPlusNormal"/>
              <w:jc w:val="center"/>
            </w:pPr>
            <w:r>
              <w:t>35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581940,21</w:t>
            </w:r>
          </w:p>
        </w:tc>
      </w:tr>
      <w:tr w:rsidR="00577AB5">
        <w:tc>
          <w:tcPr>
            <w:tcW w:w="13606" w:type="dxa"/>
            <w:gridSpan w:val="7"/>
          </w:tcPr>
          <w:p w:rsidR="00577AB5" w:rsidRDefault="00577AB5">
            <w:pPr>
              <w:pStyle w:val="ConsPlusNormal"/>
              <w:jc w:val="center"/>
              <w:outlineLvl w:val="3"/>
            </w:pPr>
            <w:r>
              <w:t>22. Муниципальное образование Новоорский район</w:t>
            </w:r>
          </w:p>
        </w:tc>
      </w:tr>
      <w:tr w:rsidR="00577AB5">
        <w:tc>
          <w:tcPr>
            <w:tcW w:w="3912" w:type="dxa"/>
            <w:gridSpan w:val="2"/>
          </w:tcPr>
          <w:p w:rsidR="00577AB5" w:rsidRDefault="00577AB5">
            <w:pPr>
              <w:pStyle w:val="ConsPlusNormal"/>
            </w:pPr>
            <w:r>
              <w:t>Итого по муниципальному образованию Новоорский район</w:t>
            </w:r>
          </w:p>
        </w:tc>
        <w:tc>
          <w:tcPr>
            <w:tcW w:w="1474" w:type="dxa"/>
          </w:tcPr>
          <w:p w:rsidR="00577AB5" w:rsidRDefault="00577AB5">
            <w:pPr>
              <w:pStyle w:val="ConsPlusNormal"/>
              <w:jc w:val="center"/>
            </w:pPr>
            <w:r>
              <w:t>85232,60</w:t>
            </w:r>
          </w:p>
        </w:tc>
        <w:tc>
          <w:tcPr>
            <w:tcW w:w="2551" w:type="dxa"/>
          </w:tcPr>
          <w:p w:rsidR="00577AB5" w:rsidRDefault="00577AB5">
            <w:pPr>
              <w:pStyle w:val="ConsPlusNormal"/>
              <w:jc w:val="center"/>
            </w:pPr>
            <w:r>
              <w:t>2780</w:t>
            </w:r>
          </w:p>
        </w:tc>
        <w:tc>
          <w:tcPr>
            <w:tcW w:w="1984" w:type="dxa"/>
          </w:tcPr>
          <w:p w:rsidR="00577AB5" w:rsidRDefault="00577AB5">
            <w:pPr>
              <w:pStyle w:val="ConsPlusNormal"/>
              <w:jc w:val="center"/>
            </w:pPr>
            <w:r>
              <w:t>35</w:t>
            </w:r>
          </w:p>
        </w:tc>
        <w:tc>
          <w:tcPr>
            <w:tcW w:w="1701" w:type="dxa"/>
          </w:tcPr>
          <w:p w:rsidR="00577AB5" w:rsidRDefault="00577AB5">
            <w:pPr>
              <w:pStyle w:val="ConsPlusNormal"/>
              <w:jc w:val="center"/>
            </w:pPr>
            <w:r>
              <w:t>27</w:t>
            </w:r>
          </w:p>
        </w:tc>
        <w:tc>
          <w:tcPr>
            <w:tcW w:w="1984" w:type="dxa"/>
          </w:tcPr>
          <w:p w:rsidR="00577AB5" w:rsidRDefault="00577AB5">
            <w:pPr>
              <w:pStyle w:val="ConsPlusNormal"/>
              <w:jc w:val="center"/>
            </w:pPr>
            <w:r>
              <w:t>151302653,59</w:t>
            </w:r>
          </w:p>
        </w:tc>
      </w:tr>
      <w:tr w:rsidR="00577AB5">
        <w:tc>
          <w:tcPr>
            <w:tcW w:w="794" w:type="dxa"/>
          </w:tcPr>
          <w:p w:rsidR="00577AB5" w:rsidRDefault="00577AB5">
            <w:pPr>
              <w:pStyle w:val="ConsPlusNormal"/>
              <w:jc w:val="center"/>
            </w:pPr>
            <w:r>
              <w:t>716.</w:t>
            </w:r>
          </w:p>
        </w:tc>
        <w:tc>
          <w:tcPr>
            <w:tcW w:w="3118" w:type="dxa"/>
          </w:tcPr>
          <w:p w:rsidR="00577AB5" w:rsidRDefault="00577AB5">
            <w:pPr>
              <w:pStyle w:val="ConsPlusNormal"/>
            </w:pPr>
            <w:r>
              <w:t>пос. Новоорск, мкр. ПУ-71, д. 13</w:t>
            </w:r>
          </w:p>
        </w:tc>
        <w:tc>
          <w:tcPr>
            <w:tcW w:w="1474" w:type="dxa"/>
          </w:tcPr>
          <w:p w:rsidR="00577AB5" w:rsidRDefault="00577AB5">
            <w:pPr>
              <w:pStyle w:val="ConsPlusNormal"/>
              <w:jc w:val="center"/>
            </w:pPr>
            <w:r>
              <w:t>1623,70</w:t>
            </w:r>
          </w:p>
        </w:tc>
        <w:tc>
          <w:tcPr>
            <w:tcW w:w="2551" w:type="dxa"/>
          </w:tcPr>
          <w:p w:rsidR="00577AB5" w:rsidRDefault="00577AB5">
            <w:pPr>
              <w:pStyle w:val="ConsPlusNormal"/>
              <w:jc w:val="center"/>
            </w:pPr>
            <w:r>
              <w:t>61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7735330,22</w:t>
            </w:r>
          </w:p>
        </w:tc>
      </w:tr>
      <w:tr w:rsidR="00577AB5">
        <w:tc>
          <w:tcPr>
            <w:tcW w:w="794" w:type="dxa"/>
          </w:tcPr>
          <w:p w:rsidR="00577AB5" w:rsidRDefault="00577AB5">
            <w:pPr>
              <w:pStyle w:val="ConsPlusNormal"/>
              <w:jc w:val="center"/>
            </w:pPr>
            <w:r>
              <w:t>717.</w:t>
            </w:r>
          </w:p>
        </w:tc>
        <w:tc>
          <w:tcPr>
            <w:tcW w:w="3118" w:type="dxa"/>
          </w:tcPr>
          <w:p w:rsidR="00577AB5" w:rsidRDefault="00577AB5">
            <w:pPr>
              <w:pStyle w:val="ConsPlusNormal"/>
            </w:pPr>
            <w:r>
              <w:t>пос. Новоорск, пер. Молодежный, д. 20</w:t>
            </w:r>
          </w:p>
        </w:tc>
        <w:tc>
          <w:tcPr>
            <w:tcW w:w="1474" w:type="dxa"/>
          </w:tcPr>
          <w:p w:rsidR="00577AB5" w:rsidRDefault="00577AB5">
            <w:pPr>
              <w:pStyle w:val="ConsPlusNormal"/>
              <w:jc w:val="center"/>
            </w:pPr>
            <w:r>
              <w:t>648,20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331633,46</w:t>
            </w:r>
          </w:p>
        </w:tc>
      </w:tr>
      <w:tr w:rsidR="00577AB5">
        <w:tc>
          <w:tcPr>
            <w:tcW w:w="794" w:type="dxa"/>
          </w:tcPr>
          <w:p w:rsidR="00577AB5" w:rsidRDefault="00577AB5">
            <w:pPr>
              <w:pStyle w:val="ConsPlusNormal"/>
              <w:jc w:val="center"/>
            </w:pPr>
            <w:r>
              <w:t>718.</w:t>
            </w:r>
          </w:p>
        </w:tc>
        <w:tc>
          <w:tcPr>
            <w:tcW w:w="3118" w:type="dxa"/>
          </w:tcPr>
          <w:p w:rsidR="00577AB5" w:rsidRDefault="00577AB5">
            <w:pPr>
              <w:pStyle w:val="ConsPlusNormal"/>
            </w:pPr>
            <w:r>
              <w:t>пос. Новоорск, пер. Счастливый, д. 10</w:t>
            </w:r>
          </w:p>
        </w:tc>
        <w:tc>
          <w:tcPr>
            <w:tcW w:w="1474" w:type="dxa"/>
          </w:tcPr>
          <w:p w:rsidR="00577AB5" w:rsidRDefault="00577AB5">
            <w:pPr>
              <w:pStyle w:val="ConsPlusNormal"/>
              <w:jc w:val="center"/>
            </w:pPr>
            <w:r>
              <w:t>1005,00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1730017,90</w:t>
            </w:r>
          </w:p>
        </w:tc>
      </w:tr>
      <w:tr w:rsidR="00577AB5">
        <w:tc>
          <w:tcPr>
            <w:tcW w:w="794" w:type="dxa"/>
          </w:tcPr>
          <w:p w:rsidR="00577AB5" w:rsidRDefault="00577AB5">
            <w:pPr>
              <w:pStyle w:val="ConsPlusNormal"/>
              <w:jc w:val="center"/>
            </w:pPr>
            <w:r>
              <w:t>719.</w:t>
            </w:r>
          </w:p>
        </w:tc>
        <w:tc>
          <w:tcPr>
            <w:tcW w:w="3118" w:type="dxa"/>
          </w:tcPr>
          <w:p w:rsidR="00577AB5" w:rsidRDefault="00577AB5">
            <w:pPr>
              <w:pStyle w:val="ConsPlusNormal"/>
            </w:pPr>
            <w:r>
              <w:t>пос. Новоорск, пер. Счастливый, д. 17</w:t>
            </w:r>
          </w:p>
        </w:tc>
        <w:tc>
          <w:tcPr>
            <w:tcW w:w="1474" w:type="dxa"/>
          </w:tcPr>
          <w:p w:rsidR="00577AB5" w:rsidRDefault="00577AB5">
            <w:pPr>
              <w:pStyle w:val="ConsPlusNormal"/>
              <w:jc w:val="center"/>
            </w:pPr>
            <w:r>
              <w:t>1005,00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1202566,13</w:t>
            </w:r>
          </w:p>
        </w:tc>
      </w:tr>
      <w:tr w:rsidR="00577AB5">
        <w:tc>
          <w:tcPr>
            <w:tcW w:w="794" w:type="dxa"/>
          </w:tcPr>
          <w:p w:rsidR="00577AB5" w:rsidRDefault="00577AB5">
            <w:pPr>
              <w:pStyle w:val="ConsPlusNormal"/>
              <w:jc w:val="center"/>
            </w:pPr>
            <w:r>
              <w:t>720.</w:t>
            </w:r>
          </w:p>
        </w:tc>
        <w:tc>
          <w:tcPr>
            <w:tcW w:w="3118" w:type="dxa"/>
          </w:tcPr>
          <w:p w:rsidR="00577AB5" w:rsidRDefault="00577AB5">
            <w:pPr>
              <w:pStyle w:val="ConsPlusNormal"/>
            </w:pPr>
            <w:r>
              <w:t>пос. Новоорск, ул. Булдакова, д. 22</w:t>
            </w:r>
          </w:p>
        </w:tc>
        <w:tc>
          <w:tcPr>
            <w:tcW w:w="1474" w:type="dxa"/>
          </w:tcPr>
          <w:p w:rsidR="00577AB5" w:rsidRDefault="00577AB5">
            <w:pPr>
              <w:pStyle w:val="ConsPlusNormal"/>
              <w:jc w:val="center"/>
            </w:pPr>
            <w:r>
              <w:t>798,40</w:t>
            </w:r>
          </w:p>
        </w:tc>
        <w:tc>
          <w:tcPr>
            <w:tcW w:w="2551" w:type="dxa"/>
          </w:tcPr>
          <w:p w:rsidR="00577AB5" w:rsidRDefault="00577AB5">
            <w:pPr>
              <w:pStyle w:val="ConsPlusNormal"/>
              <w:jc w:val="center"/>
            </w:pPr>
            <w:r>
              <w:t>44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2779272,30</w:t>
            </w:r>
          </w:p>
        </w:tc>
      </w:tr>
      <w:tr w:rsidR="00577AB5">
        <w:tc>
          <w:tcPr>
            <w:tcW w:w="794" w:type="dxa"/>
          </w:tcPr>
          <w:p w:rsidR="00577AB5" w:rsidRDefault="00577AB5">
            <w:pPr>
              <w:pStyle w:val="ConsPlusNormal"/>
              <w:jc w:val="center"/>
            </w:pPr>
            <w:r>
              <w:t>721.</w:t>
            </w:r>
          </w:p>
        </w:tc>
        <w:tc>
          <w:tcPr>
            <w:tcW w:w="3118" w:type="dxa"/>
          </w:tcPr>
          <w:p w:rsidR="00577AB5" w:rsidRDefault="00577AB5">
            <w:pPr>
              <w:pStyle w:val="ConsPlusNormal"/>
            </w:pPr>
            <w:r>
              <w:t>пос. Новоорск, ул. Комарова, д. 13а</w:t>
            </w:r>
          </w:p>
        </w:tc>
        <w:tc>
          <w:tcPr>
            <w:tcW w:w="1474" w:type="dxa"/>
          </w:tcPr>
          <w:p w:rsidR="00577AB5" w:rsidRDefault="00577AB5">
            <w:pPr>
              <w:pStyle w:val="ConsPlusNormal"/>
              <w:jc w:val="center"/>
            </w:pPr>
            <w:r>
              <w:t>722,10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2976671,74</w:t>
            </w:r>
          </w:p>
        </w:tc>
      </w:tr>
      <w:tr w:rsidR="00577AB5">
        <w:tc>
          <w:tcPr>
            <w:tcW w:w="794" w:type="dxa"/>
          </w:tcPr>
          <w:p w:rsidR="00577AB5" w:rsidRDefault="00577AB5">
            <w:pPr>
              <w:pStyle w:val="ConsPlusNormal"/>
              <w:jc w:val="center"/>
            </w:pPr>
            <w:r>
              <w:t>722.</w:t>
            </w:r>
          </w:p>
        </w:tc>
        <w:tc>
          <w:tcPr>
            <w:tcW w:w="3118" w:type="dxa"/>
          </w:tcPr>
          <w:p w:rsidR="00577AB5" w:rsidRDefault="00577AB5">
            <w:pPr>
              <w:pStyle w:val="ConsPlusNormal"/>
            </w:pPr>
            <w:r>
              <w:t>пос. Новоорск, ул. Ленина, д. 7б</w:t>
            </w:r>
          </w:p>
        </w:tc>
        <w:tc>
          <w:tcPr>
            <w:tcW w:w="1474" w:type="dxa"/>
          </w:tcPr>
          <w:p w:rsidR="00577AB5" w:rsidRDefault="00577AB5">
            <w:pPr>
              <w:pStyle w:val="ConsPlusNormal"/>
              <w:jc w:val="center"/>
            </w:pPr>
            <w:r>
              <w:t>3377,30</w:t>
            </w:r>
          </w:p>
        </w:tc>
        <w:tc>
          <w:tcPr>
            <w:tcW w:w="2551" w:type="dxa"/>
          </w:tcPr>
          <w:p w:rsidR="00577AB5" w:rsidRDefault="00577AB5">
            <w:pPr>
              <w:pStyle w:val="ConsPlusNormal"/>
              <w:jc w:val="center"/>
            </w:pPr>
            <w:r>
              <w:t>92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1605856,52</w:t>
            </w:r>
          </w:p>
        </w:tc>
      </w:tr>
      <w:tr w:rsidR="00577AB5">
        <w:tc>
          <w:tcPr>
            <w:tcW w:w="794" w:type="dxa"/>
          </w:tcPr>
          <w:p w:rsidR="00577AB5" w:rsidRDefault="00577AB5">
            <w:pPr>
              <w:pStyle w:val="ConsPlusNormal"/>
              <w:jc w:val="center"/>
            </w:pPr>
            <w:r>
              <w:t>723.</w:t>
            </w:r>
          </w:p>
        </w:tc>
        <w:tc>
          <w:tcPr>
            <w:tcW w:w="3118" w:type="dxa"/>
          </w:tcPr>
          <w:p w:rsidR="00577AB5" w:rsidRDefault="00577AB5">
            <w:pPr>
              <w:pStyle w:val="ConsPlusNormal"/>
            </w:pPr>
            <w:r>
              <w:t>пос. Новоорск, ул. Рабочая, д. 18а</w:t>
            </w:r>
          </w:p>
        </w:tc>
        <w:tc>
          <w:tcPr>
            <w:tcW w:w="1474" w:type="dxa"/>
          </w:tcPr>
          <w:p w:rsidR="00577AB5" w:rsidRDefault="00577AB5">
            <w:pPr>
              <w:pStyle w:val="ConsPlusNormal"/>
              <w:jc w:val="center"/>
            </w:pPr>
            <w:r>
              <w:t>1331,90</w:t>
            </w:r>
          </w:p>
        </w:tc>
        <w:tc>
          <w:tcPr>
            <w:tcW w:w="2551" w:type="dxa"/>
          </w:tcPr>
          <w:p w:rsidR="00577AB5" w:rsidRDefault="00577AB5">
            <w:pPr>
              <w:pStyle w:val="ConsPlusNormal"/>
              <w:jc w:val="center"/>
            </w:pPr>
            <w:r>
              <w:t>49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1336411,60</w:t>
            </w:r>
          </w:p>
        </w:tc>
      </w:tr>
      <w:tr w:rsidR="00577AB5">
        <w:tc>
          <w:tcPr>
            <w:tcW w:w="794" w:type="dxa"/>
          </w:tcPr>
          <w:p w:rsidR="00577AB5" w:rsidRDefault="00577AB5">
            <w:pPr>
              <w:pStyle w:val="ConsPlusNormal"/>
              <w:jc w:val="center"/>
            </w:pPr>
            <w:r>
              <w:lastRenderedPageBreak/>
              <w:t>724.</w:t>
            </w:r>
          </w:p>
        </w:tc>
        <w:tc>
          <w:tcPr>
            <w:tcW w:w="3118" w:type="dxa"/>
          </w:tcPr>
          <w:p w:rsidR="00577AB5" w:rsidRDefault="00577AB5">
            <w:pPr>
              <w:pStyle w:val="ConsPlusNormal"/>
            </w:pPr>
            <w:r>
              <w:t>пос. Энергетик, д. 10</w:t>
            </w:r>
          </w:p>
        </w:tc>
        <w:tc>
          <w:tcPr>
            <w:tcW w:w="1474" w:type="dxa"/>
          </w:tcPr>
          <w:p w:rsidR="00577AB5" w:rsidRDefault="00577AB5">
            <w:pPr>
              <w:pStyle w:val="ConsPlusNormal"/>
              <w:jc w:val="center"/>
            </w:pPr>
            <w:r>
              <w:t>3757,90</w:t>
            </w:r>
          </w:p>
        </w:tc>
        <w:tc>
          <w:tcPr>
            <w:tcW w:w="2551" w:type="dxa"/>
          </w:tcPr>
          <w:p w:rsidR="00577AB5" w:rsidRDefault="00577AB5">
            <w:pPr>
              <w:pStyle w:val="ConsPlusNormal"/>
              <w:jc w:val="center"/>
            </w:pPr>
            <w:r>
              <w:t>145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14802428,28</w:t>
            </w:r>
          </w:p>
        </w:tc>
      </w:tr>
      <w:tr w:rsidR="00577AB5">
        <w:tc>
          <w:tcPr>
            <w:tcW w:w="794" w:type="dxa"/>
          </w:tcPr>
          <w:p w:rsidR="00577AB5" w:rsidRDefault="00577AB5">
            <w:pPr>
              <w:pStyle w:val="ConsPlusNormal"/>
              <w:jc w:val="center"/>
            </w:pPr>
            <w:r>
              <w:t>725.</w:t>
            </w:r>
          </w:p>
        </w:tc>
        <w:tc>
          <w:tcPr>
            <w:tcW w:w="3118" w:type="dxa"/>
          </w:tcPr>
          <w:p w:rsidR="00577AB5" w:rsidRDefault="00577AB5">
            <w:pPr>
              <w:pStyle w:val="ConsPlusNormal"/>
            </w:pPr>
            <w:r>
              <w:t>пос. Энергетик, д. 18</w:t>
            </w:r>
          </w:p>
        </w:tc>
        <w:tc>
          <w:tcPr>
            <w:tcW w:w="1474" w:type="dxa"/>
          </w:tcPr>
          <w:p w:rsidR="00577AB5" w:rsidRDefault="00577AB5">
            <w:pPr>
              <w:pStyle w:val="ConsPlusNormal"/>
              <w:jc w:val="center"/>
            </w:pPr>
            <w:r>
              <w:t>2995,00</w:t>
            </w:r>
          </w:p>
        </w:tc>
        <w:tc>
          <w:tcPr>
            <w:tcW w:w="2551" w:type="dxa"/>
          </w:tcPr>
          <w:p w:rsidR="00577AB5" w:rsidRDefault="00577AB5">
            <w:pPr>
              <w:pStyle w:val="ConsPlusNormal"/>
              <w:jc w:val="center"/>
            </w:pPr>
            <w:r>
              <w:t>118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4007857,98</w:t>
            </w:r>
          </w:p>
        </w:tc>
      </w:tr>
      <w:tr w:rsidR="00577AB5">
        <w:tc>
          <w:tcPr>
            <w:tcW w:w="794" w:type="dxa"/>
          </w:tcPr>
          <w:p w:rsidR="00577AB5" w:rsidRDefault="00577AB5">
            <w:pPr>
              <w:pStyle w:val="ConsPlusNormal"/>
              <w:jc w:val="center"/>
            </w:pPr>
            <w:r>
              <w:t>726.</w:t>
            </w:r>
          </w:p>
        </w:tc>
        <w:tc>
          <w:tcPr>
            <w:tcW w:w="3118" w:type="dxa"/>
          </w:tcPr>
          <w:p w:rsidR="00577AB5" w:rsidRDefault="00577AB5">
            <w:pPr>
              <w:pStyle w:val="ConsPlusNormal"/>
            </w:pPr>
            <w:r>
              <w:t>пос. Энергетик, д. 19</w:t>
            </w:r>
          </w:p>
        </w:tc>
        <w:tc>
          <w:tcPr>
            <w:tcW w:w="1474" w:type="dxa"/>
          </w:tcPr>
          <w:p w:rsidR="00577AB5" w:rsidRDefault="00577AB5">
            <w:pPr>
              <w:pStyle w:val="ConsPlusNormal"/>
              <w:jc w:val="center"/>
            </w:pPr>
            <w:r>
              <w:t>3004,00</w:t>
            </w:r>
          </w:p>
        </w:tc>
        <w:tc>
          <w:tcPr>
            <w:tcW w:w="2551" w:type="dxa"/>
          </w:tcPr>
          <w:p w:rsidR="00577AB5" w:rsidRDefault="00577AB5">
            <w:pPr>
              <w:pStyle w:val="ConsPlusNormal"/>
              <w:jc w:val="center"/>
            </w:pPr>
            <w:r>
              <w:t>126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7822235,83</w:t>
            </w:r>
          </w:p>
        </w:tc>
      </w:tr>
      <w:tr w:rsidR="00577AB5">
        <w:tc>
          <w:tcPr>
            <w:tcW w:w="794" w:type="dxa"/>
          </w:tcPr>
          <w:p w:rsidR="00577AB5" w:rsidRDefault="00577AB5">
            <w:pPr>
              <w:pStyle w:val="ConsPlusNormal"/>
              <w:jc w:val="center"/>
            </w:pPr>
            <w:r>
              <w:t>727.</w:t>
            </w:r>
          </w:p>
        </w:tc>
        <w:tc>
          <w:tcPr>
            <w:tcW w:w="3118" w:type="dxa"/>
          </w:tcPr>
          <w:p w:rsidR="00577AB5" w:rsidRDefault="00577AB5">
            <w:pPr>
              <w:pStyle w:val="ConsPlusNormal"/>
            </w:pPr>
            <w:r>
              <w:t>пос. Энергетик, д. 22</w:t>
            </w:r>
          </w:p>
        </w:tc>
        <w:tc>
          <w:tcPr>
            <w:tcW w:w="1474" w:type="dxa"/>
          </w:tcPr>
          <w:p w:rsidR="00577AB5" w:rsidRDefault="00577AB5">
            <w:pPr>
              <w:pStyle w:val="ConsPlusNormal"/>
              <w:jc w:val="center"/>
            </w:pPr>
            <w:r>
              <w:t>3415,60</w:t>
            </w:r>
          </w:p>
        </w:tc>
        <w:tc>
          <w:tcPr>
            <w:tcW w:w="2551" w:type="dxa"/>
          </w:tcPr>
          <w:p w:rsidR="00577AB5" w:rsidRDefault="00577AB5">
            <w:pPr>
              <w:pStyle w:val="ConsPlusNormal"/>
              <w:jc w:val="center"/>
            </w:pPr>
            <w:r>
              <w:t>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6469722,46</w:t>
            </w:r>
          </w:p>
        </w:tc>
      </w:tr>
      <w:tr w:rsidR="00577AB5">
        <w:tc>
          <w:tcPr>
            <w:tcW w:w="794" w:type="dxa"/>
          </w:tcPr>
          <w:p w:rsidR="00577AB5" w:rsidRDefault="00577AB5">
            <w:pPr>
              <w:pStyle w:val="ConsPlusNormal"/>
              <w:jc w:val="center"/>
            </w:pPr>
            <w:r>
              <w:t>728.</w:t>
            </w:r>
          </w:p>
        </w:tc>
        <w:tc>
          <w:tcPr>
            <w:tcW w:w="3118" w:type="dxa"/>
          </w:tcPr>
          <w:p w:rsidR="00577AB5" w:rsidRDefault="00577AB5">
            <w:pPr>
              <w:pStyle w:val="ConsPlusNormal"/>
            </w:pPr>
            <w:r>
              <w:t>пос. Энергетик, д. 4</w:t>
            </w:r>
          </w:p>
        </w:tc>
        <w:tc>
          <w:tcPr>
            <w:tcW w:w="1474" w:type="dxa"/>
          </w:tcPr>
          <w:p w:rsidR="00577AB5" w:rsidRDefault="00577AB5">
            <w:pPr>
              <w:pStyle w:val="ConsPlusNormal"/>
              <w:jc w:val="center"/>
            </w:pPr>
            <w:r>
              <w:t>4363,30</w:t>
            </w:r>
          </w:p>
        </w:tc>
        <w:tc>
          <w:tcPr>
            <w:tcW w:w="2551" w:type="dxa"/>
          </w:tcPr>
          <w:p w:rsidR="00577AB5" w:rsidRDefault="00577AB5">
            <w:pPr>
              <w:pStyle w:val="ConsPlusNormal"/>
              <w:jc w:val="center"/>
            </w:pPr>
            <w:r>
              <w:t>180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5399635,19</w:t>
            </w:r>
          </w:p>
        </w:tc>
      </w:tr>
      <w:tr w:rsidR="00577AB5">
        <w:tc>
          <w:tcPr>
            <w:tcW w:w="794" w:type="dxa"/>
          </w:tcPr>
          <w:p w:rsidR="00577AB5" w:rsidRDefault="00577AB5">
            <w:pPr>
              <w:pStyle w:val="ConsPlusNormal"/>
              <w:jc w:val="center"/>
            </w:pPr>
            <w:r>
              <w:t>729.</w:t>
            </w:r>
          </w:p>
        </w:tc>
        <w:tc>
          <w:tcPr>
            <w:tcW w:w="3118" w:type="dxa"/>
          </w:tcPr>
          <w:p w:rsidR="00577AB5" w:rsidRDefault="00577AB5">
            <w:pPr>
              <w:pStyle w:val="ConsPlusNormal"/>
            </w:pPr>
            <w:r>
              <w:t>пос. Энергетик, д. 40</w:t>
            </w:r>
          </w:p>
        </w:tc>
        <w:tc>
          <w:tcPr>
            <w:tcW w:w="1474" w:type="dxa"/>
          </w:tcPr>
          <w:p w:rsidR="00577AB5" w:rsidRDefault="00577AB5">
            <w:pPr>
              <w:pStyle w:val="ConsPlusNormal"/>
              <w:jc w:val="center"/>
            </w:pPr>
            <w:r>
              <w:t>2945,60</w:t>
            </w:r>
          </w:p>
        </w:tc>
        <w:tc>
          <w:tcPr>
            <w:tcW w:w="2551" w:type="dxa"/>
          </w:tcPr>
          <w:p w:rsidR="00577AB5" w:rsidRDefault="00577AB5">
            <w:pPr>
              <w:pStyle w:val="ConsPlusNormal"/>
              <w:jc w:val="center"/>
            </w:pPr>
            <w:r>
              <w:t>120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3962395,46</w:t>
            </w:r>
          </w:p>
        </w:tc>
      </w:tr>
      <w:tr w:rsidR="00577AB5">
        <w:tc>
          <w:tcPr>
            <w:tcW w:w="794" w:type="dxa"/>
          </w:tcPr>
          <w:p w:rsidR="00577AB5" w:rsidRDefault="00577AB5">
            <w:pPr>
              <w:pStyle w:val="ConsPlusNormal"/>
              <w:jc w:val="center"/>
            </w:pPr>
            <w:r>
              <w:t>730.</w:t>
            </w:r>
          </w:p>
        </w:tc>
        <w:tc>
          <w:tcPr>
            <w:tcW w:w="3118" w:type="dxa"/>
          </w:tcPr>
          <w:p w:rsidR="00577AB5" w:rsidRDefault="00577AB5">
            <w:pPr>
              <w:pStyle w:val="ConsPlusNormal"/>
            </w:pPr>
            <w:r>
              <w:t>пос. Энергетик, д. 5</w:t>
            </w:r>
          </w:p>
        </w:tc>
        <w:tc>
          <w:tcPr>
            <w:tcW w:w="1474" w:type="dxa"/>
          </w:tcPr>
          <w:p w:rsidR="00577AB5" w:rsidRDefault="00577AB5">
            <w:pPr>
              <w:pStyle w:val="ConsPlusNormal"/>
              <w:jc w:val="center"/>
            </w:pPr>
            <w:r>
              <w:t>2947,00</w:t>
            </w:r>
          </w:p>
        </w:tc>
        <w:tc>
          <w:tcPr>
            <w:tcW w:w="2551" w:type="dxa"/>
          </w:tcPr>
          <w:p w:rsidR="00577AB5" w:rsidRDefault="00577AB5">
            <w:pPr>
              <w:pStyle w:val="ConsPlusNormal"/>
              <w:jc w:val="center"/>
            </w:pPr>
            <w:r>
              <w:t>101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2933837,90</w:t>
            </w:r>
          </w:p>
        </w:tc>
      </w:tr>
      <w:tr w:rsidR="00577AB5">
        <w:tc>
          <w:tcPr>
            <w:tcW w:w="794" w:type="dxa"/>
          </w:tcPr>
          <w:p w:rsidR="00577AB5" w:rsidRDefault="00577AB5">
            <w:pPr>
              <w:pStyle w:val="ConsPlusNormal"/>
              <w:jc w:val="center"/>
            </w:pPr>
            <w:r>
              <w:t>731.</w:t>
            </w:r>
          </w:p>
        </w:tc>
        <w:tc>
          <w:tcPr>
            <w:tcW w:w="3118" w:type="dxa"/>
          </w:tcPr>
          <w:p w:rsidR="00577AB5" w:rsidRDefault="00577AB5">
            <w:pPr>
              <w:pStyle w:val="ConsPlusNormal"/>
            </w:pPr>
            <w:r>
              <w:t>пос. Энергетик, д. 55</w:t>
            </w:r>
          </w:p>
        </w:tc>
        <w:tc>
          <w:tcPr>
            <w:tcW w:w="1474" w:type="dxa"/>
          </w:tcPr>
          <w:p w:rsidR="00577AB5" w:rsidRDefault="00577AB5">
            <w:pPr>
              <w:pStyle w:val="ConsPlusNormal"/>
              <w:jc w:val="center"/>
            </w:pPr>
            <w:r>
              <w:t>6349,70</w:t>
            </w:r>
          </w:p>
        </w:tc>
        <w:tc>
          <w:tcPr>
            <w:tcW w:w="2551" w:type="dxa"/>
          </w:tcPr>
          <w:p w:rsidR="00577AB5" w:rsidRDefault="00577AB5">
            <w:pPr>
              <w:pStyle w:val="ConsPlusNormal"/>
              <w:jc w:val="center"/>
            </w:pPr>
            <w:r>
              <w:t>101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8453988,07</w:t>
            </w:r>
          </w:p>
        </w:tc>
      </w:tr>
      <w:tr w:rsidR="00577AB5">
        <w:tc>
          <w:tcPr>
            <w:tcW w:w="794" w:type="dxa"/>
          </w:tcPr>
          <w:p w:rsidR="00577AB5" w:rsidRDefault="00577AB5">
            <w:pPr>
              <w:pStyle w:val="ConsPlusNormal"/>
              <w:jc w:val="center"/>
            </w:pPr>
            <w:r>
              <w:t>732.</w:t>
            </w:r>
          </w:p>
        </w:tc>
        <w:tc>
          <w:tcPr>
            <w:tcW w:w="3118" w:type="dxa"/>
          </w:tcPr>
          <w:p w:rsidR="00577AB5" w:rsidRDefault="00577AB5">
            <w:pPr>
              <w:pStyle w:val="ConsPlusNormal"/>
            </w:pPr>
            <w:r>
              <w:t>пос. Энергетик, д. 56</w:t>
            </w:r>
          </w:p>
        </w:tc>
        <w:tc>
          <w:tcPr>
            <w:tcW w:w="1474" w:type="dxa"/>
          </w:tcPr>
          <w:p w:rsidR="00577AB5" w:rsidRDefault="00577AB5">
            <w:pPr>
              <w:pStyle w:val="ConsPlusNormal"/>
              <w:jc w:val="center"/>
            </w:pPr>
            <w:r>
              <w:t>2984,50</w:t>
            </w:r>
          </w:p>
        </w:tc>
        <w:tc>
          <w:tcPr>
            <w:tcW w:w="2551" w:type="dxa"/>
          </w:tcPr>
          <w:p w:rsidR="00577AB5" w:rsidRDefault="00577AB5">
            <w:pPr>
              <w:pStyle w:val="ConsPlusNormal"/>
              <w:jc w:val="center"/>
            </w:pPr>
            <w:r>
              <w:t>101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3005138,16</w:t>
            </w:r>
          </w:p>
        </w:tc>
      </w:tr>
      <w:tr w:rsidR="00577AB5">
        <w:tc>
          <w:tcPr>
            <w:tcW w:w="794" w:type="dxa"/>
          </w:tcPr>
          <w:p w:rsidR="00577AB5" w:rsidRDefault="00577AB5">
            <w:pPr>
              <w:pStyle w:val="ConsPlusNormal"/>
              <w:jc w:val="center"/>
            </w:pPr>
            <w:r>
              <w:t>733.</w:t>
            </w:r>
          </w:p>
        </w:tc>
        <w:tc>
          <w:tcPr>
            <w:tcW w:w="3118" w:type="dxa"/>
          </w:tcPr>
          <w:p w:rsidR="00577AB5" w:rsidRDefault="00577AB5">
            <w:pPr>
              <w:pStyle w:val="ConsPlusNormal"/>
            </w:pPr>
            <w:r>
              <w:t>пос. Энергетик, д. 59</w:t>
            </w:r>
          </w:p>
        </w:tc>
        <w:tc>
          <w:tcPr>
            <w:tcW w:w="1474" w:type="dxa"/>
          </w:tcPr>
          <w:p w:rsidR="00577AB5" w:rsidRDefault="00577AB5">
            <w:pPr>
              <w:pStyle w:val="ConsPlusNormal"/>
              <w:jc w:val="center"/>
            </w:pPr>
            <w:r>
              <w:t>3001,60</w:t>
            </w:r>
          </w:p>
        </w:tc>
        <w:tc>
          <w:tcPr>
            <w:tcW w:w="2551" w:type="dxa"/>
          </w:tcPr>
          <w:p w:rsidR="00577AB5" w:rsidRDefault="00577AB5">
            <w:pPr>
              <w:pStyle w:val="ConsPlusNormal"/>
              <w:jc w:val="center"/>
            </w:pPr>
            <w:r>
              <w:t>101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3784877,37</w:t>
            </w:r>
          </w:p>
        </w:tc>
      </w:tr>
      <w:tr w:rsidR="00577AB5">
        <w:tc>
          <w:tcPr>
            <w:tcW w:w="794" w:type="dxa"/>
          </w:tcPr>
          <w:p w:rsidR="00577AB5" w:rsidRDefault="00577AB5">
            <w:pPr>
              <w:pStyle w:val="ConsPlusNormal"/>
              <w:jc w:val="center"/>
            </w:pPr>
            <w:r>
              <w:t>734.</w:t>
            </w:r>
          </w:p>
        </w:tc>
        <w:tc>
          <w:tcPr>
            <w:tcW w:w="3118" w:type="dxa"/>
          </w:tcPr>
          <w:p w:rsidR="00577AB5" w:rsidRDefault="00577AB5">
            <w:pPr>
              <w:pStyle w:val="ConsPlusNormal"/>
            </w:pPr>
            <w:r>
              <w:t>пос. Энергетик, д. 6</w:t>
            </w:r>
          </w:p>
        </w:tc>
        <w:tc>
          <w:tcPr>
            <w:tcW w:w="1474" w:type="dxa"/>
          </w:tcPr>
          <w:p w:rsidR="00577AB5" w:rsidRDefault="00577AB5">
            <w:pPr>
              <w:pStyle w:val="ConsPlusNormal"/>
              <w:jc w:val="center"/>
            </w:pPr>
            <w:r>
              <w:t>2954,50</w:t>
            </w:r>
          </w:p>
        </w:tc>
        <w:tc>
          <w:tcPr>
            <w:tcW w:w="2551" w:type="dxa"/>
          </w:tcPr>
          <w:p w:rsidR="00577AB5" w:rsidRDefault="00577AB5">
            <w:pPr>
              <w:pStyle w:val="ConsPlusNormal"/>
              <w:jc w:val="center"/>
            </w:pPr>
            <w:r>
              <w:t>105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2868207,64</w:t>
            </w:r>
          </w:p>
        </w:tc>
      </w:tr>
      <w:tr w:rsidR="00577AB5">
        <w:tc>
          <w:tcPr>
            <w:tcW w:w="794" w:type="dxa"/>
          </w:tcPr>
          <w:p w:rsidR="00577AB5" w:rsidRDefault="00577AB5">
            <w:pPr>
              <w:pStyle w:val="ConsPlusNormal"/>
              <w:jc w:val="center"/>
            </w:pPr>
            <w:r>
              <w:t>735.</w:t>
            </w:r>
          </w:p>
        </w:tc>
        <w:tc>
          <w:tcPr>
            <w:tcW w:w="3118" w:type="dxa"/>
          </w:tcPr>
          <w:p w:rsidR="00577AB5" w:rsidRDefault="00577AB5">
            <w:pPr>
              <w:pStyle w:val="ConsPlusNormal"/>
            </w:pPr>
            <w:r>
              <w:t>пос. Энергетик, д. 60</w:t>
            </w:r>
          </w:p>
        </w:tc>
        <w:tc>
          <w:tcPr>
            <w:tcW w:w="1474" w:type="dxa"/>
          </w:tcPr>
          <w:p w:rsidR="00577AB5" w:rsidRDefault="00577AB5">
            <w:pPr>
              <w:pStyle w:val="ConsPlusNormal"/>
              <w:jc w:val="center"/>
            </w:pPr>
            <w:r>
              <w:t>6322,80</w:t>
            </w:r>
          </w:p>
        </w:tc>
        <w:tc>
          <w:tcPr>
            <w:tcW w:w="2551" w:type="dxa"/>
          </w:tcPr>
          <w:p w:rsidR="00577AB5" w:rsidRDefault="00577AB5">
            <w:pPr>
              <w:pStyle w:val="ConsPlusNormal"/>
              <w:jc w:val="center"/>
            </w:pPr>
            <w:r>
              <w:t>246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6912277,52</w:t>
            </w:r>
          </w:p>
        </w:tc>
      </w:tr>
      <w:tr w:rsidR="00577AB5">
        <w:tc>
          <w:tcPr>
            <w:tcW w:w="794" w:type="dxa"/>
          </w:tcPr>
          <w:p w:rsidR="00577AB5" w:rsidRDefault="00577AB5">
            <w:pPr>
              <w:pStyle w:val="ConsPlusNormal"/>
              <w:jc w:val="center"/>
            </w:pPr>
            <w:r>
              <w:t>736.</w:t>
            </w:r>
          </w:p>
        </w:tc>
        <w:tc>
          <w:tcPr>
            <w:tcW w:w="3118" w:type="dxa"/>
          </w:tcPr>
          <w:p w:rsidR="00577AB5" w:rsidRDefault="00577AB5">
            <w:pPr>
              <w:pStyle w:val="ConsPlusNormal"/>
            </w:pPr>
            <w:r>
              <w:t>пос. Энергетик, д. 66</w:t>
            </w:r>
          </w:p>
        </w:tc>
        <w:tc>
          <w:tcPr>
            <w:tcW w:w="1474" w:type="dxa"/>
          </w:tcPr>
          <w:p w:rsidR="00577AB5" w:rsidRDefault="00577AB5">
            <w:pPr>
              <w:pStyle w:val="ConsPlusNormal"/>
              <w:jc w:val="center"/>
            </w:pPr>
            <w:r>
              <w:t>6381,50</w:t>
            </w:r>
          </w:p>
        </w:tc>
        <w:tc>
          <w:tcPr>
            <w:tcW w:w="2551" w:type="dxa"/>
          </w:tcPr>
          <w:p w:rsidR="00577AB5" w:rsidRDefault="00577AB5">
            <w:pPr>
              <w:pStyle w:val="ConsPlusNormal"/>
              <w:jc w:val="center"/>
            </w:pPr>
            <w:r>
              <w:t>105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6912277,52</w:t>
            </w:r>
          </w:p>
        </w:tc>
      </w:tr>
      <w:tr w:rsidR="00577AB5">
        <w:tc>
          <w:tcPr>
            <w:tcW w:w="794" w:type="dxa"/>
          </w:tcPr>
          <w:p w:rsidR="00577AB5" w:rsidRDefault="00577AB5">
            <w:pPr>
              <w:pStyle w:val="ConsPlusNormal"/>
              <w:jc w:val="center"/>
            </w:pPr>
            <w:r>
              <w:t>737.</w:t>
            </w:r>
          </w:p>
        </w:tc>
        <w:tc>
          <w:tcPr>
            <w:tcW w:w="3118" w:type="dxa"/>
          </w:tcPr>
          <w:p w:rsidR="00577AB5" w:rsidRDefault="00577AB5">
            <w:pPr>
              <w:pStyle w:val="ConsPlusNormal"/>
            </w:pPr>
            <w:r>
              <w:t>пос. Энергетик, д. 68</w:t>
            </w:r>
          </w:p>
        </w:tc>
        <w:tc>
          <w:tcPr>
            <w:tcW w:w="1474" w:type="dxa"/>
          </w:tcPr>
          <w:p w:rsidR="00577AB5" w:rsidRDefault="00577AB5">
            <w:pPr>
              <w:pStyle w:val="ConsPlusNormal"/>
              <w:jc w:val="center"/>
            </w:pPr>
            <w:r>
              <w:t>5912,60</w:t>
            </w:r>
          </w:p>
        </w:tc>
        <w:tc>
          <w:tcPr>
            <w:tcW w:w="2551" w:type="dxa"/>
          </w:tcPr>
          <w:p w:rsidR="00577AB5" w:rsidRDefault="00577AB5">
            <w:pPr>
              <w:pStyle w:val="ConsPlusNormal"/>
              <w:jc w:val="center"/>
            </w:pPr>
            <w:r>
              <w:t>105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5511354,69</w:t>
            </w:r>
          </w:p>
        </w:tc>
      </w:tr>
      <w:tr w:rsidR="00577AB5">
        <w:tc>
          <w:tcPr>
            <w:tcW w:w="794" w:type="dxa"/>
          </w:tcPr>
          <w:p w:rsidR="00577AB5" w:rsidRDefault="00577AB5">
            <w:pPr>
              <w:pStyle w:val="ConsPlusNormal"/>
              <w:jc w:val="center"/>
            </w:pPr>
            <w:r>
              <w:t>738.</w:t>
            </w:r>
          </w:p>
        </w:tc>
        <w:tc>
          <w:tcPr>
            <w:tcW w:w="3118" w:type="dxa"/>
          </w:tcPr>
          <w:p w:rsidR="00577AB5" w:rsidRDefault="00577AB5">
            <w:pPr>
              <w:pStyle w:val="ConsPlusNormal"/>
            </w:pPr>
            <w:r>
              <w:t>пос. Энергетик, д. 7</w:t>
            </w:r>
          </w:p>
        </w:tc>
        <w:tc>
          <w:tcPr>
            <w:tcW w:w="1474" w:type="dxa"/>
          </w:tcPr>
          <w:p w:rsidR="00577AB5" w:rsidRDefault="00577AB5">
            <w:pPr>
              <w:pStyle w:val="ConsPlusNormal"/>
              <w:jc w:val="center"/>
            </w:pPr>
            <w:r>
              <w:t>2967,10</w:t>
            </w:r>
          </w:p>
        </w:tc>
        <w:tc>
          <w:tcPr>
            <w:tcW w:w="2551" w:type="dxa"/>
          </w:tcPr>
          <w:p w:rsidR="00577AB5" w:rsidRDefault="00577AB5">
            <w:pPr>
              <w:pStyle w:val="ConsPlusNormal"/>
              <w:jc w:val="center"/>
            </w:pPr>
            <w:r>
              <w:t>73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2936270,88</w:t>
            </w:r>
          </w:p>
        </w:tc>
      </w:tr>
      <w:tr w:rsidR="00577AB5">
        <w:tc>
          <w:tcPr>
            <w:tcW w:w="794" w:type="dxa"/>
          </w:tcPr>
          <w:p w:rsidR="00577AB5" w:rsidRDefault="00577AB5">
            <w:pPr>
              <w:pStyle w:val="ConsPlusNormal"/>
              <w:jc w:val="center"/>
            </w:pPr>
            <w:r>
              <w:t>739.</w:t>
            </w:r>
          </w:p>
        </w:tc>
        <w:tc>
          <w:tcPr>
            <w:tcW w:w="3118" w:type="dxa"/>
          </w:tcPr>
          <w:p w:rsidR="00577AB5" w:rsidRDefault="00577AB5">
            <w:pPr>
              <w:pStyle w:val="ConsPlusNormal"/>
            </w:pPr>
            <w:r>
              <w:t>пос. Энергетик, д. 77</w:t>
            </w:r>
          </w:p>
        </w:tc>
        <w:tc>
          <w:tcPr>
            <w:tcW w:w="1474" w:type="dxa"/>
          </w:tcPr>
          <w:p w:rsidR="00577AB5" w:rsidRDefault="00577AB5">
            <w:pPr>
              <w:pStyle w:val="ConsPlusNormal"/>
              <w:jc w:val="center"/>
            </w:pPr>
            <w:r>
              <w:t>9643,30</w:t>
            </w:r>
          </w:p>
        </w:tc>
        <w:tc>
          <w:tcPr>
            <w:tcW w:w="2551" w:type="dxa"/>
          </w:tcPr>
          <w:p w:rsidR="00577AB5" w:rsidRDefault="00577AB5">
            <w:pPr>
              <w:pStyle w:val="ConsPlusNormal"/>
              <w:jc w:val="center"/>
            </w:pPr>
            <w:r>
              <w:t>351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31236983,07</w:t>
            </w:r>
          </w:p>
        </w:tc>
      </w:tr>
      <w:tr w:rsidR="00577AB5">
        <w:tc>
          <w:tcPr>
            <w:tcW w:w="794" w:type="dxa"/>
          </w:tcPr>
          <w:p w:rsidR="00577AB5" w:rsidRDefault="00577AB5">
            <w:pPr>
              <w:pStyle w:val="ConsPlusNormal"/>
              <w:jc w:val="center"/>
            </w:pPr>
            <w:r>
              <w:t>740.</w:t>
            </w:r>
          </w:p>
        </w:tc>
        <w:tc>
          <w:tcPr>
            <w:tcW w:w="3118" w:type="dxa"/>
          </w:tcPr>
          <w:p w:rsidR="00577AB5" w:rsidRDefault="00577AB5">
            <w:pPr>
              <w:pStyle w:val="ConsPlusNormal"/>
            </w:pPr>
            <w:r>
              <w:t>пос. Энергетик, д. 78</w:t>
            </w:r>
          </w:p>
        </w:tc>
        <w:tc>
          <w:tcPr>
            <w:tcW w:w="1474" w:type="dxa"/>
          </w:tcPr>
          <w:p w:rsidR="00577AB5" w:rsidRDefault="00577AB5">
            <w:pPr>
              <w:pStyle w:val="ConsPlusNormal"/>
              <w:jc w:val="center"/>
            </w:pPr>
            <w:r>
              <w:t>470,30</w:t>
            </w:r>
          </w:p>
        </w:tc>
        <w:tc>
          <w:tcPr>
            <w:tcW w:w="2551" w:type="dxa"/>
          </w:tcPr>
          <w:p w:rsidR="00577AB5" w:rsidRDefault="00577AB5">
            <w:pPr>
              <w:pStyle w:val="ConsPlusNormal"/>
              <w:jc w:val="center"/>
            </w:pPr>
            <w:r>
              <w:t>13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4025537,59</w:t>
            </w:r>
          </w:p>
        </w:tc>
      </w:tr>
      <w:tr w:rsidR="00577AB5">
        <w:tc>
          <w:tcPr>
            <w:tcW w:w="794" w:type="dxa"/>
          </w:tcPr>
          <w:p w:rsidR="00577AB5" w:rsidRDefault="00577AB5">
            <w:pPr>
              <w:pStyle w:val="ConsPlusNormal"/>
              <w:jc w:val="center"/>
            </w:pPr>
            <w:r>
              <w:t>741.</w:t>
            </w:r>
          </w:p>
        </w:tc>
        <w:tc>
          <w:tcPr>
            <w:tcW w:w="3118" w:type="dxa"/>
          </w:tcPr>
          <w:p w:rsidR="00577AB5" w:rsidRDefault="00577AB5">
            <w:pPr>
              <w:pStyle w:val="ConsPlusNormal"/>
            </w:pPr>
            <w:r>
              <w:t>пос. Энергетик, д. 8</w:t>
            </w:r>
          </w:p>
        </w:tc>
        <w:tc>
          <w:tcPr>
            <w:tcW w:w="1474" w:type="dxa"/>
          </w:tcPr>
          <w:p w:rsidR="00577AB5" w:rsidRDefault="00577AB5">
            <w:pPr>
              <w:pStyle w:val="ConsPlusNormal"/>
              <w:jc w:val="center"/>
            </w:pPr>
            <w:r>
              <w:t>3546,70</w:t>
            </w:r>
          </w:p>
        </w:tc>
        <w:tc>
          <w:tcPr>
            <w:tcW w:w="2551" w:type="dxa"/>
          </w:tcPr>
          <w:p w:rsidR="00577AB5" w:rsidRDefault="00577AB5">
            <w:pPr>
              <w:pStyle w:val="ConsPlusNormal"/>
              <w:jc w:val="center"/>
            </w:pPr>
            <w:r>
              <w:t>200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7992723,02</w:t>
            </w:r>
          </w:p>
        </w:tc>
      </w:tr>
      <w:tr w:rsidR="00577AB5">
        <w:tc>
          <w:tcPr>
            <w:tcW w:w="794" w:type="dxa"/>
          </w:tcPr>
          <w:p w:rsidR="00577AB5" w:rsidRDefault="00577AB5">
            <w:pPr>
              <w:pStyle w:val="ConsPlusNormal"/>
              <w:jc w:val="center"/>
            </w:pPr>
            <w:r>
              <w:t>742.</w:t>
            </w:r>
          </w:p>
        </w:tc>
        <w:tc>
          <w:tcPr>
            <w:tcW w:w="3118" w:type="dxa"/>
          </w:tcPr>
          <w:p w:rsidR="00577AB5" w:rsidRDefault="00577AB5">
            <w:pPr>
              <w:pStyle w:val="ConsPlusNormal"/>
            </w:pPr>
            <w:r>
              <w:t xml:space="preserve">с. Центральная Усадьба </w:t>
            </w:r>
            <w:r>
              <w:lastRenderedPageBreak/>
              <w:t>совхоза "Новоорский", ул. Механизаторов, д. 3</w:t>
            </w:r>
          </w:p>
        </w:tc>
        <w:tc>
          <w:tcPr>
            <w:tcW w:w="1474" w:type="dxa"/>
          </w:tcPr>
          <w:p w:rsidR="00577AB5" w:rsidRDefault="00577AB5">
            <w:pPr>
              <w:pStyle w:val="ConsPlusNormal"/>
              <w:jc w:val="center"/>
            </w:pPr>
            <w:r>
              <w:lastRenderedPageBreak/>
              <w:t>758,00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2567145,09</w:t>
            </w:r>
          </w:p>
        </w:tc>
      </w:tr>
      <w:tr w:rsidR="00577AB5">
        <w:tc>
          <w:tcPr>
            <w:tcW w:w="13606" w:type="dxa"/>
            <w:gridSpan w:val="7"/>
          </w:tcPr>
          <w:p w:rsidR="00577AB5" w:rsidRDefault="00577AB5">
            <w:pPr>
              <w:pStyle w:val="ConsPlusNormal"/>
              <w:jc w:val="center"/>
              <w:outlineLvl w:val="3"/>
            </w:pPr>
            <w:r>
              <w:lastRenderedPageBreak/>
              <w:t>23. Муниципальное образование Новосергиевский район</w:t>
            </w:r>
          </w:p>
        </w:tc>
      </w:tr>
      <w:tr w:rsidR="00577AB5">
        <w:tc>
          <w:tcPr>
            <w:tcW w:w="3912" w:type="dxa"/>
            <w:gridSpan w:val="2"/>
          </w:tcPr>
          <w:p w:rsidR="00577AB5" w:rsidRDefault="00577AB5">
            <w:pPr>
              <w:pStyle w:val="ConsPlusNormal"/>
            </w:pPr>
            <w:r>
              <w:t>Итого по муниципальному образованию Новосергиевский район</w:t>
            </w:r>
          </w:p>
        </w:tc>
        <w:tc>
          <w:tcPr>
            <w:tcW w:w="1474" w:type="dxa"/>
          </w:tcPr>
          <w:p w:rsidR="00577AB5" w:rsidRDefault="00577AB5">
            <w:pPr>
              <w:pStyle w:val="ConsPlusNormal"/>
              <w:jc w:val="center"/>
            </w:pPr>
            <w:r>
              <w:t>6515,10</w:t>
            </w:r>
          </w:p>
        </w:tc>
        <w:tc>
          <w:tcPr>
            <w:tcW w:w="2551" w:type="dxa"/>
          </w:tcPr>
          <w:p w:rsidR="00577AB5" w:rsidRDefault="00577AB5">
            <w:pPr>
              <w:pStyle w:val="ConsPlusNormal"/>
              <w:jc w:val="center"/>
            </w:pPr>
            <w:r>
              <w:t>240</w:t>
            </w:r>
          </w:p>
        </w:tc>
        <w:tc>
          <w:tcPr>
            <w:tcW w:w="1984" w:type="dxa"/>
          </w:tcPr>
          <w:p w:rsidR="00577AB5" w:rsidRDefault="00577AB5">
            <w:pPr>
              <w:pStyle w:val="ConsPlusNormal"/>
              <w:jc w:val="center"/>
            </w:pPr>
            <w:r>
              <w:t>9</w:t>
            </w:r>
          </w:p>
        </w:tc>
        <w:tc>
          <w:tcPr>
            <w:tcW w:w="1701" w:type="dxa"/>
          </w:tcPr>
          <w:p w:rsidR="00577AB5" w:rsidRDefault="00577AB5">
            <w:pPr>
              <w:pStyle w:val="ConsPlusNormal"/>
              <w:jc w:val="center"/>
            </w:pPr>
            <w:r>
              <w:t>8</w:t>
            </w:r>
          </w:p>
        </w:tc>
        <w:tc>
          <w:tcPr>
            <w:tcW w:w="1984" w:type="dxa"/>
          </w:tcPr>
          <w:p w:rsidR="00577AB5" w:rsidRDefault="00577AB5">
            <w:pPr>
              <w:pStyle w:val="ConsPlusNormal"/>
              <w:jc w:val="center"/>
            </w:pPr>
            <w:r>
              <w:t>21179529,94</w:t>
            </w:r>
          </w:p>
        </w:tc>
      </w:tr>
      <w:tr w:rsidR="00577AB5">
        <w:tc>
          <w:tcPr>
            <w:tcW w:w="794" w:type="dxa"/>
          </w:tcPr>
          <w:p w:rsidR="00577AB5" w:rsidRDefault="00577AB5">
            <w:pPr>
              <w:pStyle w:val="ConsPlusNormal"/>
              <w:jc w:val="center"/>
            </w:pPr>
            <w:r>
              <w:t>743.</w:t>
            </w:r>
          </w:p>
        </w:tc>
        <w:tc>
          <w:tcPr>
            <w:tcW w:w="3118" w:type="dxa"/>
          </w:tcPr>
          <w:p w:rsidR="00577AB5" w:rsidRDefault="00577AB5">
            <w:pPr>
              <w:pStyle w:val="ConsPlusNormal"/>
            </w:pPr>
            <w:r>
              <w:t>пос. Новосергиевка, ул. Комарова, д. 7</w:t>
            </w:r>
          </w:p>
        </w:tc>
        <w:tc>
          <w:tcPr>
            <w:tcW w:w="1474" w:type="dxa"/>
          </w:tcPr>
          <w:p w:rsidR="00577AB5" w:rsidRDefault="00577AB5">
            <w:pPr>
              <w:pStyle w:val="ConsPlusNormal"/>
              <w:jc w:val="center"/>
            </w:pPr>
            <w:r>
              <w:t>930,40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3953809,50</w:t>
            </w:r>
          </w:p>
        </w:tc>
      </w:tr>
      <w:tr w:rsidR="00577AB5">
        <w:tc>
          <w:tcPr>
            <w:tcW w:w="794" w:type="dxa"/>
          </w:tcPr>
          <w:p w:rsidR="00577AB5" w:rsidRDefault="00577AB5">
            <w:pPr>
              <w:pStyle w:val="ConsPlusNormal"/>
              <w:jc w:val="center"/>
            </w:pPr>
            <w:r>
              <w:t>744.</w:t>
            </w:r>
          </w:p>
        </w:tc>
        <w:tc>
          <w:tcPr>
            <w:tcW w:w="3118" w:type="dxa"/>
          </w:tcPr>
          <w:p w:rsidR="00577AB5" w:rsidRDefault="00577AB5">
            <w:pPr>
              <w:pStyle w:val="ConsPlusNormal"/>
            </w:pPr>
            <w:r>
              <w:t>пос. Новосергиевка, ул. Культурная, д. 3</w:t>
            </w:r>
          </w:p>
        </w:tc>
        <w:tc>
          <w:tcPr>
            <w:tcW w:w="1474" w:type="dxa"/>
          </w:tcPr>
          <w:p w:rsidR="00577AB5" w:rsidRDefault="00577AB5">
            <w:pPr>
              <w:pStyle w:val="ConsPlusNormal"/>
              <w:jc w:val="center"/>
            </w:pPr>
            <w:r>
              <w:t>1178,40</w:t>
            </w:r>
          </w:p>
        </w:tc>
        <w:tc>
          <w:tcPr>
            <w:tcW w:w="2551" w:type="dxa"/>
          </w:tcPr>
          <w:p w:rsidR="00577AB5" w:rsidRDefault="00577AB5">
            <w:pPr>
              <w:pStyle w:val="ConsPlusNormal"/>
              <w:jc w:val="center"/>
            </w:pPr>
            <w:r>
              <w:t>39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1701542,91</w:t>
            </w:r>
          </w:p>
        </w:tc>
      </w:tr>
      <w:tr w:rsidR="00577AB5">
        <w:tc>
          <w:tcPr>
            <w:tcW w:w="794" w:type="dxa"/>
          </w:tcPr>
          <w:p w:rsidR="00577AB5" w:rsidRDefault="00577AB5">
            <w:pPr>
              <w:pStyle w:val="ConsPlusNormal"/>
              <w:jc w:val="center"/>
            </w:pPr>
            <w:r>
              <w:t>745.</w:t>
            </w:r>
          </w:p>
        </w:tc>
        <w:tc>
          <w:tcPr>
            <w:tcW w:w="3118" w:type="dxa"/>
          </w:tcPr>
          <w:p w:rsidR="00577AB5" w:rsidRDefault="00577AB5">
            <w:pPr>
              <w:pStyle w:val="ConsPlusNormal"/>
            </w:pPr>
            <w:r>
              <w:t>пос. Новосергиевка, ул. Ломоносова, д. 33</w:t>
            </w:r>
          </w:p>
        </w:tc>
        <w:tc>
          <w:tcPr>
            <w:tcW w:w="1474" w:type="dxa"/>
          </w:tcPr>
          <w:p w:rsidR="00577AB5" w:rsidRDefault="00577AB5">
            <w:pPr>
              <w:pStyle w:val="ConsPlusNormal"/>
              <w:jc w:val="center"/>
            </w:pPr>
            <w:r>
              <w:t>967,90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388963,42</w:t>
            </w:r>
          </w:p>
        </w:tc>
      </w:tr>
      <w:tr w:rsidR="00577AB5">
        <w:tc>
          <w:tcPr>
            <w:tcW w:w="794" w:type="dxa"/>
          </w:tcPr>
          <w:p w:rsidR="00577AB5" w:rsidRDefault="00577AB5">
            <w:pPr>
              <w:pStyle w:val="ConsPlusNormal"/>
              <w:jc w:val="center"/>
            </w:pPr>
            <w:r>
              <w:t>746.</w:t>
            </w:r>
          </w:p>
        </w:tc>
        <w:tc>
          <w:tcPr>
            <w:tcW w:w="3118" w:type="dxa"/>
          </w:tcPr>
          <w:p w:rsidR="00577AB5" w:rsidRDefault="00577AB5">
            <w:pPr>
              <w:pStyle w:val="ConsPlusNormal"/>
            </w:pPr>
            <w:r>
              <w:t>пос. Среднеуранский, ул. Пролетарская, д. 16</w:t>
            </w:r>
          </w:p>
        </w:tc>
        <w:tc>
          <w:tcPr>
            <w:tcW w:w="1474" w:type="dxa"/>
          </w:tcPr>
          <w:p w:rsidR="00577AB5" w:rsidRDefault="00577AB5">
            <w:pPr>
              <w:pStyle w:val="ConsPlusNormal"/>
              <w:jc w:val="center"/>
            </w:pPr>
            <w:r>
              <w:t>480,00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1391228,92</w:t>
            </w:r>
          </w:p>
        </w:tc>
      </w:tr>
      <w:tr w:rsidR="00577AB5">
        <w:tc>
          <w:tcPr>
            <w:tcW w:w="794" w:type="dxa"/>
          </w:tcPr>
          <w:p w:rsidR="00577AB5" w:rsidRDefault="00577AB5">
            <w:pPr>
              <w:pStyle w:val="ConsPlusNormal"/>
              <w:jc w:val="center"/>
            </w:pPr>
            <w:r>
              <w:t>747.</w:t>
            </w:r>
          </w:p>
        </w:tc>
        <w:tc>
          <w:tcPr>
            <w:tcW w:w="3118" w:type="dxa"/>
          </w:tcPr>
          <w:p w:rsidR="00577AB5" w:rsidRDefault="00577AB5">
            <w:pPr>
              <w:pStyle w:val="ConsPlusNormal"/>
            </w:pPr>
            <w:r>
              <w:t>пос. Среднеуранский, ул. Школьная, д. 4</w:t>
            </w:r>
          </w:p>
        </w:tc>
        <w:tc>
          <w:tcPr>
            <w:tcW w:w="1474" w:type="dxa"/>
          </w:tcPr>
          <w:p w:rsidR="00577AB5" w:rsidRDefault="00577AB5">
            <w:pPr>
              <w:pStyle w:val="ConsPlusNormal"/>
              <w:jc w:val="center"/>
            </w:pPr>
            <w:r>
              <w:t>785,00</w:t>
            </w:r>
          </w:p>
        </w:tc>
        <w:tc>
          <w:tcPr>
            <w:tcW w:w="2551" w:type="dxa"/>
          </w:tcPr>
          <w:p w:rsidR="00577AB5" w:rsidRDefault="00577AB5">
            <w:pPr>
              <w:pStyle w:val="ConsPlusNormal"/>
              <w:jc w:val="center"/>
            </w:pPr>
            <w:r>
              <w:t>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2644354,35</w:t>
            </w:r>
          </w:p>
        </w:tc>
      </w:tr>
      <w:tr w:rsidR="00577AB5">
        <w:tc>
          <w:tcPr>
            <w:tcW w:w="794" w:type="dxa"/>
          </w:tcPr>
          <w:p w:rsidR="00577AB5" w:rsidRDefault="00577AB5">
            <w:pPr>
              <w:pStyle w:val="ConsPlusNormal"/>
              <w:jc w:val="center"/>
            </w:pPr>
            <w:r>
              <w:t>748.</w:t>
            </w:r>
          </w:p>
        </w:tc>
        <w:tc>
          <w:tcPr>
            <w:tcW w:w="3118" w:type="dxa"/>
          </w:tcPr>
          <w:p w:rsidR="00577AB5" w:rsidRDefault="00577AB5">
            <w:pPr>
              <w:pStyle w:val="ConsPlusNormal"/>
            </w:pPr>
            <w:r>
              <w:t>пос. Ясногорский, ул. Шканова, д. 5</w:t>
            </w:r>
          </w:p>
        </w:tc>
        <w:tc>
          <w:tcPr>
            <w:tcW w:w="1474" w:type="dxa"/>
          </w:tcPr>
          <w:p w:rsidR="00577AB5" w:rsidRDefault="00577AB5">
            <w:pPr>
              <w:pStyle w:val="ConsPlusNormal"/>
              <w:jc w:val="center"/>
            </w:pPr>
            <w:r>
              <w:t>758,00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6542069,46</w:t>
            </w:r>
          </w:p>
        </w:tc>
      </w:tr>
      <w:tr w:rsidR="00577AB5">
        <w:tc>
          <w:tcPr>
            <w:tcW w:w="794" w:type="dxa"/>
          </w:tcPr>
          <w:p w:rsidR="00577AB5" w:rsidRDefault="00577AB5">
            <w:pPr>
              <w:pStyle w:val="ConsPlusNormal"/>
              <w:jc w:val="center"/>
            </w:pPr>
            <w:r>
              <w:t>749.</w:t>
            </w:r>
          </w:p>
        </w:tc>
        <w:tc>
          <w:tcPr>
            <w:tcW w:w="3118" w:type="dxa"/>
          </w:tcPr>
          <w:p w:rsidR="00577AB5" w:rsidRDefault="00577AB5">
            <w:pPr>
              <w:pStyle w:val="ConsPlusNormal"/>
            </w:pPr>
            <w:r>
              <w:t>с. Покровка, ул. Светлая, д. 1</w:t>
            </w:r>
          </w:p>
        </w:tc>
        <w:tc>
          <w:tcPr>
            <w:tcW w:w="1474" w:type="dxa"/>
          </w:tcPr>
          <w:p w:rsidR="00577AB5" w:rsidRDefault="00577AB5">
            <w:pPr>
              <w:pStyle w:val="ConsPlusNormal"/>
              <w:jc w:val="center"/>
            </w:pPr>
            <w:r>
              <w:t>1049,40</w:t>
            </w:r>
          </w:p>
        </w:tc>
        <w:tc>
          <w:tcPr>
            <w:tcW w:w="2551" w:type="dxa"/>
          </w:tcPr>
          <w:p w:rsidR="00577AB5" w:rsidRDefault="00577AB5">
            <w:pPr>
              <w:pStyle w:val="ConsPlusNormal"/>
              <w:jc w:val="center"/>
            </w:pPr>
            <w:r>
              <w:t>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3184971,38</w:t>
            </w:r>
          </w:p>
        </w:tc>
      </w:tr>
      <w:tr w:rsidR="00577AB5">
        <w:tc>
          <w:tcPr>
            <w:tcW w:w="794" w:type="dxa"/>
          </w:tcPr>
          <w:p w:rsidR="00577AB5" w:rsidRDefault="00577AB5">
            <w:pPr>
              <w:pStyle w:val="ConsPlusNormal"/>
              <w:jc w:val="center"/>
            </w:pPr>
            <w:r>
              <w:t>750.</w:t>
            </w:r>
          </w:p>
        </w:tc>
        <w:tc>
          <w:tcPr>
            <w:tcW w:w="3118" w:type="dxa"/>
          </w:tcPr>
          <w:p w:rsidR="00577AB5" w:rsidRDefault="00577AB5">
            <w:pPr>
              <w:pStyle w:val="ConsPlusNormal"/>
            </w:pPr>
            <w:r>
              <w:t>с. Хуторка, ул. Молодежная, д. 8</w:t>
            </w:r>
          </w:p>
        </w:tc>
        <w:tc>
          <w:tcPr>
            <w:tcW w:w="1474" w:type="dxa"/>
          </w:tcPr>
          <w:p w:rsidR="00577AB5" w:rsidRDefault="00577AB5">
            <w:pPr>
              <w:pStyle w:val="ConsPlusNormal"/>
              <w:jc w:val="center"/>
            </w:pPr>
            <w:r>
              <w:t>366,00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1372590,00</w:t>
            </w:r>
          </w:p>
        </w:tc>
      </w:tr>
      <w:tr w:rsidR="00577AB5">
        <w:tc>
          <w:tcPr>
            <w:tcW w:w="13606" w:type="dxa"/>
            <w:gridSpan w:val="7"/>
          </w:tcPr>
          <w:p w:rsidR="00577AB5" w:rsidRDefault="00577AB5">
            <w:pPr>
              <w:pStyle w:val="ConsPlusNormal"/>
              <w:jc w:val="center"/>
              <w:outlineLvl w:val="3"/>
            </w:pPr>
            <w:r>
              <w:t>24. Муниципальное образование Октябрьский район</w:t>
            </w:r>
          </w:p>
        </w:tc>
      </w:tr>
      <w:tr w:rsidR="00577AB5">
        <w:tc>
          <w:tcPr>
            <w:tcW w:w="3912" w:type="dxa"/>
            <w:gridSpan w:val="2"/>
          </w:tcPr>
          <w:p w:rsidR="00577AB5" w:rsidRDefault="00577AB5">
            <w:pPr>
              <w:pStyle w:val="ConsPlusNormal"/>
            </w:pPr>
            <w:r>
              <w:t>Итого по муниципальному образованию Октябрьский район</w:t>
            </w:r>
          </w:p>
        </w:tc>
        <w:tc>
          <w:tcPr>
            <w:tcW w:w="1474" w:type="dxa"/>
          </w:tcPr>
          <w:p w:rsidR="00577AB5" w:rsidRDefault="00577AB5">
            <w:pPr>
              <w:pStyle w:val="ConsPlusNormal"/>
              <w:jc w:val="center"/>
            </w:pPr>
            <w:r>
              <w:t>833,50</w:t>
            </w:r>
          </w:p>
        </w:tc>
        <w:tc>
          <w:tcPr>
            <w:tcW w:w="2551" w:type="dxa"/>
          </w:tcPr>
          <w:p w:rsidR="00577AB5" w:rsidRDefault="00577AB5">
            <w:pPr>
              <w:pStyle w:val="ConsPlusNormal"/>
              <w:jc w:val="center"/>
            </w:pPr>
            <w:r>
              <w:t>54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4167065,64</w:t>
            </w:r>
          </w:p>
        </w:tc>
      </w:tr>
      <w:tr w:rsidR="00577AB5">
        <w:tc>
          <w:tcPr>
            <w:tcW w:w="794" w:type="dxa"/>
          </w:tcPr>
          <w:p w:rsidR="00577AB5" w:rsidRDefault="00577AB5">
            <w:pPr>
              <w:pStyle w:val="ConsPlusNormal"/>
              <w:jc w:val="center"/>
            </w:pPr>
            <w:r>
              <w:lastRenderedPageBreak/>
              <w:t>751.</w:t>
            </w:r>
          </w:p>
        </w:tc>
        <w:tc>
          <w:tcPr>
            <w:tcW w:w="3118" w:type="dxa"/>
          </w:tcPr>
          <w:p w:rsidR="00577AB5" w:rsidRDefault="00577AB5">
            <w:pPr>
              <w:pStyle w:val="ConsPlusNormal"/>
            </w:pPr>
            <w:r>
              <w:t>с. Октябрьское, ул. 60 лет Октября, д. 20</w:t>
            </w:r>
          </w:p>
        </w:tc>
        <w:tc>
          <w:tcPr>
            <w:tcW w:w="1474" w:type="dxa"/>
          </w:tcPr>
          <w:p w:rsidR="00577AB5" w:rsidRDefault="00577AB5">
            <w:pPr>
              <w:pStyle w:val="ConsPlusNormal"/>
              <w:jc w:val="center"/>
            </w:pPr>
            <w:r>
              <w:t>833,50</w:t>
            </w:r>
          </w:p>
        </w:tc>
        <w:tc>
          <w:tcPr>
            <w:tcW w:w="2551" w:type="dxa"/>
          </w:tcPr>
          <w:p w:rsidR="00577AB5" w:rsidRDefault="00577AB5">
            <w:pPr>
              <w:pStyle w:val="ConsPlusNormal"/>
              <w:jc w:val="center"/>
            </w:pPr>
            <w:r>
              <w:t>54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4167065,64</w:t>
            </w:r>
          </w:p>
        </w:tc>
      </w:tr>
      <w:tr w:rsidR="00577AB5">
        <w:tc>
          <w:tcPr>
            <w:tcW w:w="13606" w:type="dxa"/>
            <w:gridSpan w:val="7"/>
          </w:tcPr>
          <w:p w:rsidR="00577AB5" w:rsidRDefault="00577AB5">
            <w:pPr>
              <w:pStyle w:val="ConsPlusNormal"/>
              <w:jc w:val="center"/>
              <w:outlineLvl w:val="3"/>
            </w:pPr>
            <w:r>
              <w:t>25. Муниципальное образование Оренбургский район</w:t>
            </w:r>
          </w:p>
        </w:tc>
      </w:tr>
      <w:tr w:rsidR="00577AB5">
        <w:tc>
          <w:tcPr>
            <w:tcW w:w="3912" w:type="dxa"/>
            <w:gridSpan w:val="2"/>
          </w:tcPr>
          <w:p w:rsidR="00577AB5" w:rsidRDefault="00577AB5">
            <w:pPr>
              <w:pStyle w:val="ConsPlusNormal"/>
            </w:pPr>
            <w:r>
              <w:t>Итого по муниципальному образованию Оренбургский район</w:t>
            </w:r>
          </w:p>
        </w:tc>
        <w:tc>
          <w:tcPr>
            <w:tcW w:w="1474" w:type="dxa"/>
          </w:tcPr>
          <w:p w:rsidR="00577AB5" w:rsidRDefault="00577AB5">
            <w:pPr>
              <w:pStyle w:val="ConsPlusNormal"/>
              <w:jc w:val="center"/>
            </w:pPr>
            <w:r>
              <w:t>41774,90</w:t>
            </w:r>
          </w:p>
        </w:tc>
        <w:tc>
          <w:tcPr>
            <w:tcW w:w="2551" w:type="dxa"/>
          </w:tcPr>
          <w:p w:rsidR="00577AB5" w:rsidRDefault="00577AB5">
            <w:pPr>
              <w:pStyle w:val="ConsPlusNormal"/>
              <w:jc w:val="center"/>
            </w:pPr>
            <w:r>
              <w:t>1603</w:t>
            </w:r>
          </w:p>
        </w:tc>
        <w:tc>
          <w:tcPr>
            <w:tcW w:w="1984" w:type="dxa"/>
          </w:tcPr>
          <w:p w:rsidR="00577AB5" w:rsidRDefault="00577AB5">
            <w:pPr>
              <w:pStyle w:val="ConsPlusNormal"/>
              <w:jc w:val="center"/>
            </w:pPr>
            <w:r>
              <w:t>27</w:t>
            </w:r>
          </w:p>
        </w:tc>
        <w:tc>
          <w:tcPr>
            <w:tcW w:w="1701" w:type="dxa"/>
          </w:tcPr>
          <w:p w:rsidR="00577AB5" w:rsidRDefault="00577AB5">
            <w:pPr>
              <w:pStyle w:val="ConsPlusNormal"/>
              <w:jc w:val="center"/>
            </w:pPr>
            <w:r>
              <w:t>20</w:t>
            </w:r>
          </w:p>
        </w:tc>
        <w:tc>
          <w:tcPr>
            <w:tcW w:w="1984" w:type="dxa"/>
          </w:tcPr>
          <w:p w:rsidR="00577AB5" w:rsidRDefault="00577AB5">
            <w:pPr>
              <w:pStyle w:val="ConsPlusNormal"/>
              <w:jc w:val="center"/>
            </w:pPr>
            <w:r>
              <w:t>84849461,16</w:t>
            </w:r>
          </w:p>
        </w:tc>
      </w:tr>
      <w:tr w:rsidR="00577AB5">
        <w:tc>
          <w:tcPr>
            <w:tcW w:w="794" w:type="dxa"/>
          </w:tcPr>
          <w:p w:rsidR="00577AB5" w:rsidRDefault="00577AB5">
            <w:pPr>
              <w:pStyle w:val="ConsPlusNormal"/>
              <w:jc w:val="center"/>
            </w:pPr>
            <w:r>
              <w:t>752.</w:t>
            </w:r>
          </w:p>
        </w:tc>
        <w:tc>
          <w:tcPr>
            <w:tcW w:w="3118" w:type="dxa"/>
          </w:tcPr>
          <w:p w:rsidR="00577AB5" w:rsidRDefault="00577AB5">
            <w:pPr>
              <w:pStyle w:val="ConsPlusNormal"/>
            </w:pPr>
            <w:r>
              <w:t>пос. Зауральный, ул. Школьная, д. 1</w:t>
            </w:r>
          </w:p>
        </w:tc>
        <w:tc>
          <w:tcPr>
            <w:tcW w:w="1474" w:type="dxa"/>
          </w:tcPr>
          <w:p w:rsidR="00577AB5" w:rsidRDefault="00577AB5">
            <w:pPr>
              <w:pStyle w:val="ConsPlusNormal"/>
              <w:jc w:val="center"/>
            </w:pPr>
            <w:r>
              <w:t>640,50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5072234,00</w:t>
            </w:r>
          </w:p>
        </w:tc>
      </w:tr>
      <w:tr w:rsidR="00577AB5">
        <w:tc>
          <w:tcPr>
            <w:tcW w:w="794" w:type="dxa"/>
          </w:tcPr>
          <w:p w:rsidR="00577AB5" w:rsidRDefault="00577AB5">
            <w:pPr>
              <w:pStyle w:val="ConsPlusNormal"/>
              <w:jc w:val="center"/>
            </w:pPr>
            <w:r>
              <w:t>753.</w:t>
            </w:r>
          </w:p>
        </w:tc>
        <w:tc>
          <w:tcPr>
            <w:tcW w:w="3118" w:type="dxa"/>
          </w:tcPr>
          <w:p w:rsidR="00577AB5" w:rsidRDefault="00577AB5">
            <w:pPr>
              <w:pStyle w:val="ConsPlusNormal"/>
            </w:pPr>
            <w:r>
              <w:t>пос. Зауральный, ул. Школьная, д. 2</w:t>
            </w:r>
          </w:p>
        </w:tc>
        <w:tc>
          <w:tcPr>
            <w:tcW w:w="1474" w:type="dxa"/>
          </w:tcPr>
          <w:p w:rsidR="00577AB5" w:rsidRDefault="00577AB5">
            <w:pPr>
              <w:pStyle w:val="ConsPlusNormal"/>
              <w:jc w:val="center"/>
            </w:pPr>
            <w:r>
              <w:t>640,50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4802887,14</w:t>
            </w:r>
          </w:p>
        </w:tc>
      </w:tr>
      <w:tr w:rsidR="00577AB5">
        <w:tc>
          <w:tcPr>
            <w:tcW w:w="794" w:type="dxa"/>
          </w:tcPr>
          <w:p w:rsidR="00577AB5" w:rsidRDefault="00577AB5">
            <w:pPr>
              <w:pStyle w:val="ConsPlusNormal"/>
              <w:jc w:val="center"/>
            </w:pPr>
            <w:r>
              <w:t>754.</w:t>
            </w:r>
          </w:p>
        </w:tc>
        <w:tc>
          <w:tcPr>
            <w:tcW w:w="3118" w:type="dxa"/>
          </w:tcPr>
          <w:p w:rsidR="00577AB5" w:rsidRDefault="00577AB5">
            <w:pPr>
              <w:pStyle w:val="ConsPlusNormal"/>
            </w:pPr>
            <w:r>
              <w:t>пос. Зауральный, ул. Школьная, д. 3</w:t>
            </w:r>
          </w:p>
        </w:tc>
        <w:tc>
          <w:tcPr>
            <w:tcW w:w="1474" w:type="dxa"/>
          </w:tcPr>
          <w:p w:rsidR="00577AB5" w:rsidRDefault="00577AB5">
            <w:pPr>
              <w:pStyle w:val="ConsPlusNormal"/>
              <w:jc w:val="center"/>
            </w:pPr>
            <w:r>
              <w:t>640,50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5088063,66</w:t>
            </w:r>
          </w:p>
        </w:tc>
      </w:tr>
      <w:tr w:rsidR="00577AB5">
        <w:tc>
          <w:tcPr>
            <w:tcW w:w="794" w:type="dxa"/>
          </w:tcPr>
          <w:p w:rsidR="00577AB5" w:rsidRDefault="00577AB5">
            <w:pPr>
              <w:pStyle w:val="ConsPlusNormal"/>
              <w:jc w:val="center"/>
            </w:pPr>
            <w:r>
              <w:t>755.</w:t>
            </w:r>
          </w:p>
        </w:tc>
        <w:tc>
          <w:tcPr>
            <w:tcW w:w="3118" w:type="dxa"/>
          </w:tcPr>
          <w:p w:rsidR="00577AB5" w:rsidRDefault="00577AB5">
            <w:pPr>
              <w:pStyle w:val="ConsPlusNormal"/>
            </w:pPr>
            <w:r>
              <w:t>пос. Караванный, ул. 1 Квартал, д. 15</w:t>
            </w:r>
          </w:p>
        </w:tc>
        <w:tc>
          <w:tcPr>
            <w:tcW w:w="1474" w:type="dxa"/>
          </w:tcPr>
          <w:p w:rsidR="00577AB5" w:rsidRDefault="00577AB5">
            <w:pPr>
              <w:pStyle w:val="ConsPlusNormal"/>
              <w:jc w:val="center"/>
            </w:pPr>
            <w:r>
              <w:t>1276,00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4003682,50</w:t>
            </w:r>
          </w:p>
        </w:tc>
      </w:tr>
      <w:tr w:rsidR="00577AB5">
        <w:tc>
          <w:tcPr>
            <w:tcW w:w="794" w:type="dxa"/>
          </w:tcPr>
          <w:p w:rsidR="00577AB5" w:rsidRDefault="00577AB5">
            <w:pPr>
              <w:pStyle w:val="ConsPlusNormal"/>
              <w:jc w:val="center"/>
            </w:pPr>
            <w:r>
              <w:t>756.</w:t>
            </w:r>
          </w:p>
        </w:tc>
        <w:tc>
          <w:tcPr>
            <w:tcW w:w="3118" w:type="dxa"/>
          </w:tcPr>
          <w:p w:rsidR="00577AB5" w:rsidRDefault="00577AB5">
            <w:pPr>
              <w:pStyle w:val="ConsPlusNormal"/>
            </w:pPr>
            <w:r>
              <w:t>пос. Первомайский, пр. Магистральный, д. 9</w:t>
            </w:r>
          </w:p>
        </w:tc>
        <w:tc>
          <w:tcPr>
            <w:tcW w:w="1474" w:type="dxa"/>
          </w:tcPr>
          <w:p w:rsidR="00577AB5" w:rsidRDefault="00577AB5">
            <w:pPr>
              <w:pStyle w:val="ConsPlusNormal"/>
              <w:jc w:val="center"/>
            </w:pPr>
            <w:r>
              <w:t>403,00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2619655,67</w:t>
            </w:r>
          </w:p>
        </w:tc>
      </w:tr>
      <w:tr w:rsidR="00577AB5">
        <w:tc>
          <w:tcPr>
            <w:tcW w:w="794" w:type="dxa"/>
          </w:tcPr>
          <w:p w:rsidR="00577AB5" w:rsidRDefault="00577AB5">
            <w:pPr>
              <w:pStyle w:val="ConsPlusNormal"/>
              <w:jc w:val="center"/>
            </w:pPr>
            <w:r>
              <w:t>757.</w:t>
            </w:r>
          </w:p>
        </w:tc>
        <w:tc>
          <w:tcPr>
            <w:tcW w:w="3118" w:type="dxa"/>
          </w:tcPr>
          <w:p w:rsidR="00577AB5" w:rsidRDefault="00577AB5">
            <w:pPr>
              <w:pStyle w:val="ConsPlusNormal"/>
            </w:pPr>
            <w:r>
              <w:t>пос. Первомайский, ул. 9 Пятилетки, д. 1</w:t>
            </w:r>
          </w:p>
        </w:tc>
        <w:tc>
          <w:tcPr>
            <w:tcW w:w="1474" w:type="dxa"/>
          </w:tcPr>
          <w:p w:rsidR="00577AB5" w:rsidRDefault="00577AB5">
            <w:pPr>
              <w:pStyle w:val="ConsPlusNormal"/>
              <w:jc w:val="center"/>
            </w:pPr>
            <w:r>
              <w:t>3536,00</w:t>
            </w:r>
          </w:p>
        </w:tc>
        <w:tc>
          <w:tcPr>
            <w:tcW w:w="2551" w:type="dxa"/>
          </w:tcPr>
          <w:p w:rsidR="00577AB5" w:rsidRDefault="00577AB5">
            <w:pPr>
              <w:pStyle w:val="ConsPlusNormal"/>
              <w:jc w:val="center"/>
            </w:pPr>
            <w:r>
              <w:t>145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5173124,62</w:t>
            </w:r>
          </w:p>
        </w:tc>
      </w:tr>
      <w:tr w:rsidR="00577AB5">
        <w:tc>
          <w:tcPr>
            <w:tcW w:w="794" w:type="dxa"/>
          </w:tcPr>
          <w:p w:rsidR="00577AB5" w:rsidRDefault="00577AB5">
            <w:pPr>
              <w:pStyle w:val="ConsPlusNormal"/>
              <w:jc w:val="center"/>
            </w:pPr>
            <w:r>
              <w:t>758.</w:t>
            </w:r>
          </w:p>
        </w:tc>
        <w:tc>
          <w:tcPr>
            <w:tcW w:w="3118" w:type="dxa"/>
          </w:tcPr>
          <w:p w:rsidR="00577AB5" w:rsidRDefault="00577AB5">
            <w:pPr>
              <w:pStyle w:val="ConsPlusNormal"/>
            </w:pPr>
            <w:r>
              <w:t>пос. Первомайский, ул. 9 Пятилетки, д. 13</w:t>
            </w:r>
          </w:p>
        </w:tc>
        <w:tc>
          <w:tcPr>
            <w:tcW w:w="1474" w:type="dxa"/>
          </w:tcPr>
          <w:p w:rsidR="00577AB5" w:rsidRDefault="00577AB5">
            <w:pPr>
              <w:pStyle w:val="ConsPlusNormal"/>
              <w:jc w:val="center"/>
            </w:pPr>
            <w:r>
              <w:t>4586,60</w:t>
            </w:r>
          </w:p>
        </w:tc>
        <w:tc>
          <w:tcPr>
            <w:tcW w:w="2551" w:type="dxa"/>
          </w:tcPr>
          <w:p w:rsidR="00577AB5" w:rsidRDefault="00577AB5">
            <w:pPr>
              <w:pStyle w:val="ConsPlusNormal"/>
              <w:jc w:val="center"/>
            </w:pPr>
            <w:r>
              <w:t>162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4833493,59</w:t>
            </w:r>
          </w:p>
        </w:tc>
      </w:tr>
      <w:tr w:rsidR="00577AB5">
        <w:tc>
          <w:tcPr>
            <w:tcW w:w="794" w:type="dxa"/>
          </w:tcPr>
          <w:p w:rsidR="00577AB5" w:rsidRDefault="00577AB5">
            <w:pPr>
              <w:pStyle w:val="ConsPlusNormal"/>
              <w:jc w:val="center"/>
            </w:pPr>
            <w:r>
              <w:t>759.</w:t>
            </w:r>
          </w:p>
        </w:tc>
        <w:tc>
          <w:tcPr>
            <w:tcW w:w="3118" w:type="dxa"/>
          </w:tcPr>
          <w:p w:rsidR="00577AB5" w:rsidRDefault="00577AB5">
            <w:pPr>
              <w:pStyle w:val="ConsPlusNormal"/>
            </w:pPr>
            <w:r>
              <w:t>пос. Первомайский, ул. 9 Пятилетки, д. 3</w:t>
            </w:r>
          </w:p>
        </w:tc>
        <w:tc>
          <w:tcPr>
            <w:tcW w:w="1474" w:type="dxa"/>
          </w:tcPr>
          <w:p w:rsidR="00577AB5" w:rsidRDefault="00577AB5">
            <w:pPr>
              <w:pStyle w:val="ConsPlusNormal"/>
              <w:jc w:val="center"/>
            </w:pPr>
            <w:r>
              <w:t>4067,30</w:t>
            </w:r>
          </w:p>
        </w:tc>
        <w:tc>
          <w:tcPr>
            <w:tcW w:w="2551" w:type="dxa"/>
          </w:tcPr>
          <w:p w:rsidR="00577AB5" w:rsidRDefault="00577AB5">
            <w:pPr>
              <w:pStyle w:val="ConsPlusNormal"/>
              <w:jc w:val="center"/>
            </w:pPr>
            <w:r>
              <w:t>164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2833899,63</w:t>
            </w:r>
          </w:p>
        </w:tc>
      </w:tr>
      <w:tr w:rsidR="00577AB5">
        <w:tc>
          <w:tcPr>
            <w:tcW w:w="794" w:type="dxa"/>
          </w:tcPr>
          <w:p w:rsidR="00577AB5" w:rsidRDefault="00577AB5">
            <w:pPr>
              <w:pStyle w:val="ConsPlusNormal"/>
              <w:jc w:val="center"/>
            </w:pPr>
            <w:r>
              <w:t>760.</w:t>
            </w:r>
          </w:p>
        </w:tc>
        <w:tc>
          <w:tcPr>
            <w:tcW w:w="3118" w:type="dxa"/>
          </w:tcPr>
          <w:p w:rsidR="00577AB5" w:rsidRDefault="00577AB5">
            <w:pPr>
              <w:pStyle w:val="ConsPlusNormal"/>
            </w:pPr>
            <w:r>
              <w:t>пос. Первомайский, ул. Воронова, д. 4</w:t>
            </w:r>
          </w:p>
        </w:tc>
        <w:tc>
          <w:tcPr>
            <w:tcW w:w="1474" w:type="dxa"/>
          </w:tcPr>
          <w:p w:rsidR="00577AB5" w:rsidRDefault="00577AB5">
            <w:pPr>
              <w:pStyle w:val="ConsPlusNormal"/>
              <w:jc w:val="center"/>
            </w:pPr>
            <w:r>
              <w:t>2747,20</w:t>
            </w:r>
          </w:p>
        </w:tc>
        <w:tc>
          <w:tcPr>
            <w:tcW w:w="2551" w:type="dxa"/>
          </w:tcPr>
          <w:p w:rsidR="00577AB5" w:rsidRDefault="00577AB5">
            <w:pPr>
              <w:pStyle w:val="ConsPlusNormal"/>
              <w:jc w:val="center"/>
            </w:pPr>
            <w:r>
              <w:t>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8400292,26</w:t>
            </w:r>
          </w:p>
        </w:tc>
      </w:tr>
      <w:tr w:rsidR="00577AB5">
        <w:tc>
          <w:tcPr>
            <w:tcW w:w="794" w:type="dxa"/>
          </w:tcPr>
          <w:p w:rsidR="00577AB5" w:rsidRDefault="00577AB5">
            <w:pPr>
              <w:pStyle w:val="ConsPlusNormal"/>
              <w:jc w:val="center"/>
            </w:pPr>
            <w:r>
              <w:t>761.</w:t>
            </w:r>
          </w:p>
        </w:tc>
        <w:tc>
          <w:tcPr>
            <w:tcW w:w="3118" w:type="dxa"/>
          </w:tcPr>
          <w:p w:rsidR="00577AB5" w:rsidRDefault="00577AB5">
            <w:pPr>
              <w:pStyle w:val="ConsPlusNormal"/>
            </w:pPr>
            <w:r>
              <w:t xml:space="preserve">пос. Первомайский, ул. </w:t>
            </w:r>
            <w:r>
              <w:lastRenderedPageBreak/>
              <w:t>Воронова, д. 6</w:t>
            </w:r>
          </w:p>
        </w:tc>
        <w:tc>
          <w:tcPr>
            <w:tcW w:w="1474" w:type="dxa"/>
          </w:tcPr>
          <w:p w:rsidR="00577AB5" w:rsidRDefault="00577AB5">
            <w:pPr>
              <w:pStyle w:val="ConsPlusNormal"/>
              <w:jc w:val="center"/>
            </w:pPr>
            <w:r>
              <w:lastRenderedPageBreak/>
              <w:t>1833,00</w:t>
            </w:r>
          </w:p>
        </w:tc>
        <w:tc>
          <w:tcPr>
            <w:tcW w:w="2551" w:type="dxa"/>
          </w:tcPr>
          <w:p w:rsidR="00577AB5" w:rsidRDefault="00577AB5">
            <w:pPr>
              <w:pStyle w:val="ConsPlusNormal"/>
              <w:jc w:val="center"/>
            </w:pPr>
            <w:r>
              <w:t>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6662759,71</w:t>
            </w:r>
          </w:p>
        </w:tc>
      </w:tr>
      <w:tr w:rsidR="00577AB5">
        <w:tc>
          <w:tcPr>
            <w:tcW w:w="794" w:type="dxa"/>
          </w:tcPr>
          <w:p w:rsidR="00577AB5" w:rsidRDefault="00577AB5">
            <w:pPr>
              <w:pStyle w:val="ConsPlusNormal"/>
              <w:jc w:val="center"/>
            </w:pPr>
            <w:r>
              <w:lastRenderedPageBreak/>
              <w:t>762.</w:t>
            </w:r>
          </w:p>
        </w:tc>
        <w:tc>
          <w:tcPr>
            <w:tcW w:w="3118" w:type="dxa"/>
          </w:tcPr>
          <w:p w:rsidR="00577AB5" w:rsidRDefault="00577AB5">
            <w:pPr>
              <w:pStyle w:val="ConsPlusNormal"/>
            </w:pPr>
            <w:r>
              <w:t>пос. Первомайский, ул. Воронова, д. 8</w:t>
            </w:r>
          </w:p>
        </w:tc>
        <w:tc>
          <w:tcPr>
            <w:tcW w:w="1474" w:type="dxa"/>
          </w:tcPr>
          <w:p w:rsidR="00577AB5" w:rsidRDefault="00577AB5">
            <w:pPr>
              <w:pStyle w:val="ConsPlusNormal"/>
              <w:jc w:val="center"/>
            </w:pPr>
            <w:r>
              <w:t>1853,10</w:t>
            </w:r>
          </w:p>
        </w:tc>
        <w:tc>
          <w:tcPr>
            <w:tcW w:w="2551" w:type="dxa"/>
          </w:tcPr>
          <w:p w:rsidR="00577AB5" w:rsidRDefault="00577AB5">
            <w:pPr>
              <w:pStyle w:val="ConsPlusNormal"/>
              <w:jc w:val="center"/>
            </w:pPr>
            <w:r>
              <w:t>82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4578821,80</w:t>
            </w:r>
          </w:p>
        </w:tc>
      </w:tr>
      <w:tr w:rsidR="00577AB5">
        <w:tc>
          <w:tcPr>
            <w:tcW w:w="794" w:type="dxa"/>
          </w:tcPr>
          <w:p w:rsidR="00577AB5" w:rsidRDefault="00577AB5">
            <w:pPr>
              <w:pStyle w:val="ConsPlusNormal"/>
              <w:jc w:val="center"/>
            </w:pPr>
            <w:r>
              <w:t>763.</w:t>
            </w:r>
          </w:p>
        </w:tc>
        <w:tc>
          <w:tcPr>
            <w:tcW w:w="3118" w:type="dxa"/>
          </w:tcPr>
          <w:p w:rsidR="00577AB5" w:rsidRDefault="00577AB5">
            <w:pPr>
              <w:pStyle w:val="ConsPlusNormal"/>
            </w:pPr>
            <w:r>
              <w:t>пос. Первомайский, ул. Симонова, д. 10</w:t>
            </w:r>
          </w:p>
        </w:tc>
        <w:tc>
          <w:tcPr>
            <w:tcW w:w="1474" w:type="dxa"/>
          </w:tcPr>
          <w:p w:rsidR="00577AB5" w:rsidRDefault="00577AB5">
            <w:pPr>
              <w:pStyle w:val="ConsPlusNormal"/>
              <w:jc w:val="center"/>
            </w:pPr>
            <w:r>
              <w:t>5834,60</w:t>
            </w:r>
          </w:p>
        </w:tc>
        <w:tc>
          <w:tcPr>
            <w:tcW w:w="2551" w:type="dxa"/>
          </w:tcPr>
          <w:p w:rsidR="00577AB5" w:rsidRDefault="00577AB5">
            <w:pPr>
              <w:pStyle w:val="ConsPlusNormal"/>
              <w:jc w:val="center"/>
            </w:pPr>
            <w:r>
              <w:t>225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8759827,71</w:t>
            </w:r>
          </w:p>
        </w:tc>
      </w:tr>
      <w:tr w:rsidR="00577AB5">
        <w:tc>
          <w:tcPr>
            <w:tcW w:w="794" w:type="dxa"/>
          </w:tcPr>
          <w:p w:rsidR="00577AB5" w:rsidRDefault="00577AB5">
            <w:pPr>
              <w:pStyle w:val="ConsPlusNormal"/>
              <w:jc w:val="center"/>
            </w:pPr>
            <w:r>
              <w:t>764.</w:t>
            </w:r>
          </w:p>
        </w:tc>
        <w:tc>
          <w:tcPr>
            <w:tcW w:w="3118" w:type="dxa"/>
          </w:tcPr>
          <w:p w:rsidR="00577AB5" w:rsidRDefault="00577AB5">
            <w:pPr>
              <w:pStyle w:val="ConsPlusNormal"/>
            </w:pPr>
            <w:r>
              <w:t>пос. Первомайский, ул. Симонова, д. 12</w:t>
            </w:r>
          </w:p>
        </w:tc>
        <w:tc>
          <w:tcPr>
            <w:tcW w:w="1474" w:type="dxa"/>
          </w:tcPr>
          <w:p w:rsidR="00577AB5" w:rsidRDefault="00577AB5">
            <w:pPr>
              <w:pStyle w:val="ConsPlusNormal"/>
              <w:jc w:val="center"/>
            </w:pPr>
            <w:r>
              <w:t>3909,10</w:t>
            </w:r>
          </w:p>
        </w:tc>
        <w:tc>
          <w:tcPr>
            <w:tcW w:w="2551" w:type="dxa"/>
          </w:tcPr>
          <w:p w:rsidR="00577AB5" w:rsidRDefault="00577AB5">
            <w:pPr>
              <w:pStyle w:val="ConsPlusNormal"/>
              <w:jc w:val="center"/>
            </w:pPr>
            <w:r>
              <w:t>161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978439,51</w:t>
            </w:r>
          </w:p>
        </w:tc>
      </w:tr>
      <w:tr w:rsidR="00577AB5">
        <w:tc>
          <w:tcPr>
            <w:tcW w:w="794" w:type="dxa"/>
          </w:tcPr>
          <w:p w:rsidR="00577AB5" w:rsidRDefault="00577AB5">
            <w:pPr>
              <w:pStyle w:val="ConsPlusNormal"/>
              <w:jc w:val="center"/>
            </w:pPr>
            <w:r>
              <w:t>765.</w:t>
            </w:r>
          </w:p>
        </w:tc>
        <w:tc>
          <w:tcPr>
            <w:tcW w:w="3118" w:type="dxa"/>
          </w:tcPr>
          <w:p w:rsidR="00577AB5" w:rsidRDefault="00577AB5">
            <w:pPr>
              <w:pStyle w:val="ConsPlusNormal"/>
            </w:pPr>
            <w:r>
              <w:t>пос. Первомайский, ул. Симонова, д. 5</w:t>
            </w:r>
          </w:p>
        </w:tc>
        <w:tc>
          <w:tcPr>
            <w:tcW w:w="1474" w:type="dxa"/>
          </w:tcPr>
          <w:p w:rsidR="00577AB5" w:rsidRDefault="00577AB5">
            <w:pPr>
              <w:pStyle w:val="ConsPlusNormal"/>
              <w:jc w:val="center"/>
            </w:pPr>
            <w:r>
              <w:t>1845,50</w:t>
            </w:r>
          </w:p>
        </w:tc>
        <w:tc>
          <w:tcPr>
            <w:tcW w:w="2551" w:type="dxa"/>
          </w:tcPr>
          <w:p w:rsidR="00577AB5" w:rsidRDefault="00577AB5">
            <w:pPr>
              <w:pStyle w:val="ConsPlusNormal"/>
              <w:jc w:val="center"/>
            </w:pPr>
            <w:r>
              <w:t>100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2574687,92</w:t>
            </w:r>
          </w:p>
        </w:tc>
      </w:tr>
      <w:tr w:rsidR="00577AB5">
        <w:tc>
          <w:tcPr>
            <w:tcW w:w="794" w:type="dxa"/>
          </w:tcPr>
          <w:p w:rsidR="00577AB5" w:rsidRDefault="00577AB5">
            <w:pPr>
              <w:pStyle w:val="ConsPlusNormal"/>
              <w:jc w:val="center"/>
            </w:pPr>
            <w:r>
              <w:t>766.</w:t>
            </w:r>
          </w:p>
        </w:tc>
        <w:tc>
          <w:tcPr>
            <w:tcW w:w="3118" w:type="dxa"/>
          </w:tcPr>
          <w:p w:rsidR="00577AB5" w:rsidRDefault="00577AB5">
            <w:pPr>
              <w:pStyle w:val="ConsPlusNormal"/>
            </w:pPr>
            <w:r>
              <w:t>пос. Приуральский, ул. Центральная, д. 3</w:t>
            </w:r>
          </w:p>
        </w:tc>
        <w:tc>
          <w:tcPr>
            <w:tcW w:w="1474" w:type="dxa"/>
          </w:tcPr>
          <w:p w:rsidR="00577AB5" w:rsidRDefault="00577AB5">
            <w:pPr>
              <w:pStyle w:val="ConsPlusNormal"/>
              <w:jc w:val="center"/>
            </w:pPr>
            <w:r>
              <w:t>774,00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3392391,75</w:t>
            </w:r>
          </w:p>
        </w:tc>
      </w:tr>
      <w:tr w:rsidR="00577AB5">
        <w:tc>
          <w:tcPr>
            <w:tcW w:w="794" w:type="dxa"/>
          </w:tcPr>
          <w:p w:rsidR="00577AB5" w:rsidRDefault="00577AB5">
            <w:pPr>
              <w:pStyle w:val="ConsPlusNormal"/>
              <w:jc w:val="center"/>
            </w:pPr>
            <w:r>
              <w:t>767.</w:t>
            </w:r>
          </w:p>
        </w:tc>
        <w:tc>
          <w:tcPr>
            <w:tcW w:w="3118" w:type="dxa"/>
          </w:tcPr>
          <w:p w:rsidR="00577AB5" w:rsidRDefault="00577AB5">
            <w:pPr>
              <w:pStyle w:val="ConsPlusNormal"/>
            </w:pPr>
            <w:r>
              <w:t>пос. Чебеньки, ул. Тимирязева, д. 1</w:t>
            </w:r>
          </w:p>
        </w:tc>
        <w:tc>
          <w:tcPr>
            <w:tcW w:w="1474" w:type="dxa"/>
          </w:tcPr>
          <w:p w:rsidR="00577AB5" w:rsidRDefault="00577AB5">
            <w:pPr>
              <w:pStyle w:val="ConsPlusNormal"/>
              <w:jc w:val="center"/>
            </w:pPr>
            <w:r>
              <w:t>726,00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2007237,30</w:t>
            </w:r>
          </w:p>
        </w:tc>
      </w:tr>
      <w:tr w:rsidR="00577AB5">
        <w:tc>
          <w:tcPr>
            <w:tcW w:w="794" w:type="dxa"/>
          </w:tcPr>
          <w:p w:rsidR="00577AB5" w:rsidRDefault="00577AB5">
            <w:pPr>
              <w:pStyle w:val="ConsPlusNormal"/>
              <w:jc w:val="center"/>
            </w:pPr>
            <w:r>
              <w:t>768.</w:t>
            </w:r>
          </w:p>
        </w:tc>
        <w:tc>
          <w:tcPr>
            <w:tcW w:w="3118" w:type="dxa"/>
          </w:tcPr>
          <w:p w:rsidR="00577AB5" w:rsidRDefault="00577AB5">
            <w:pPr>
              <w:pStyle w:val="ConsPlusNormal"/>
            </w:pPr>
            <w:r>
              <w:t>с. Дедуровка, ул. Ленинская, д. 1</w:t>
            </w:r>
          </w:p>
        </w:tc>
        <w:tc>
          <w:tcPr>
            <w:tcW w:w="1474" w:type="dxa"/>
          </w:tcPr>
          <w:p w:rsidR="00577AB5" w:rsidRDefault="00577AB5">
            <w:pPr>
              <w:pStyle w:val="ConsPlusNormal"/>
              <w:jc w:val="center"/>
            </w:pPr>
            <w:r>
              <w:t>761,50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3670004,60</w:t>
            </w:r>
          </w:p>
        </w:tc>
      </w:tr>
      <w:tr w:rsidR="00577AB5">
        <w:tc>
          <w:tcPr>
            <w:tcW w:w="794" w:type="dxa"/>
          </w:tcPr>
          <w:p w:rsidR="00577AB5" w:rsidRDefault="00577AB5">
            <w:pPr>
              <w:pStyle w:val="ConsPlusNormal"/>
              <w:jc w:val="center"/>
            </w:pPr>
            <w:r>
              <w:t>769.</w:t>
            </w:r>
          </w:p>
        </w:tc>
        <w:tc>
          <w:tcPr>
            <w:tcW w:w="3118" w:type="dxa"/>
          </w:tcPr>
          <w:p w:rsidR="00577AB5" w:rsidRDefault="00577AB5">
            <w:pPr>
              <w:pStyle w:val="ConsPlusNormal"/>
            </w:pPr>
            <w:r>
              <w:t>с. Дедуровка, ул. Ленинская, д. 2</w:t>
            </w:r>
          </w:p>
        </w:tc>
        <w:tc>
          <w:tcPr>
            <w:tcW w:w="1474" w:type="dxa"/>
          </w:tcPr>
          <w:p w:rsidR="00577AB5" w:rsidRDefault="00577AB5">
            <w:pPr>
              <w:pStyle w:val="ConsPlusNormal"/>
              <w:jc w:val="center"/>
            </w:pPr>
            <w:r>
              <w:t>770,20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3970644,29</w:t>
            </w:r>
          </w:p>
        </w:tc>
      </w:tr>
      <w:tr w:rsidR="00577AB5">
        <w:tc>
          <w:tcPr>
            <w:tcW w:w="794" w:type="dxa"/>
          </w:tcPr>
          <w:p w:rsidR="00577AB5" w:rsidRDefault="00577AB5">
            <w:pPr>
              <w:pStyle w:val="ConsPlusNormal"/>
              <w:jc w:val="center"/>
            </w:pPr>
            <w:r>
              <w:t>770.</w:t>
            </w:r>
          </w:p>
        </w:tc>
        <w:tc>
          <w:tcPr>
            <w:tcW w:w="3118" w:type="dxa"/>
          </w:tcPr>
          <w:p w:rsidR="00577AB5" w:rsidRDefault="00577AB5">
            <w:pPr>
              <w:pStyle w:val="ConsPlusNormal"/>
            </w:pPr>
            <w:r>
              <w:t>х. Панкратовский, ул. Кленовая, д. 7</w:t>
            </w:r>
          </w:p>
        </w:tc>
        <w:tc>
          <w:tcPr>
            <w:tcW w:w="1474" w:type="dxa"/>
          </w:tcPr>
          <w:p w:rsidR="00577AB5" w:rsidRDefault="00577AB5">
            <w:pPr>
              <w:pStyle w:val="ConsPlusNormal"/>
              <w:jc w:val="center"/>
            </w:pPr>
            <w:r>
              <w:t>382,60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156635,78</w:t>
            </w:r>
          </w:p>
        </w:tc>
      </w:tr>
      <w:tr w:rsidR="00577AB5">
        <w:tc>
          <w:tcPr>
            <w:tcW w:w="794" w:type="dxa"/>
          </w:tcPr>
          <w:p w:rsidR="00577AB5" w:rsidRDefault="00577AB5">
            <w:pPr>
              <w:pStyle w:val="ConsPlusNormal"/>
              <w:jc w:val="center"/>
            </w:pPr>
            <w:r>
              <w:t>771.</w:t>
            </w:r>
          </w:p>
        </w:tc>
        <w:tc>
          <w:tcPr>
            <w:tcW w:w="3118" w:type="dxa"/>
          </w:tcPr>
          <w:p w:rsidR="00577AB5" w:rsidRDefault="00577AB5">
            <w:pPr>
              <w:pStyle w:val="ConsPlusNormal"/>
            </w:pPr>
            <w:r>
              <w:t>х. Степановский, ул. Студенческая, д. 10</w:t>
            </w:r>
          </w:p>
        </w:tc>
        <w:tc>
          <w:tcPr>
            <w:tcW w:w="1474" w:type="dxa"/>
          </w:tcPr>
          <w:p w:rsidR="00577AB5" w:rsidRDefault="00577AB5">
            <w:pPr>
              <w:pStyle w:val="ConsPlusNormal"/>
              <w:jc w:val="center"/>
            </w:pPr>
            <w:r>
              <w:t>4547,70</w:t>
            </w:r>
          </w:p>
        </w:tc>
        <w:tc>
          <w:tcPr>
            <w:tcW w:w="2551" w:type="dxa"/>
          </w:tcPr>
          <w:p w:rsidR="00577AB5" w:rsidRDefault="00577AB5">
            <w:pPr>
              <w:pStyle w:val="ConsPlusNormal"/>
              <w:jc w:val="center"/>
            </w:pPr>
            <w:r>
              <w:t>139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5270677,72</w:t>
            </w:r>
          </w:p>
        </w:tc>
      </w:tr>
      <w:tr w:rsidR="00577AB5">
        <w:tc>
          <w:tcPr>
            <w:tcW w:w="13606" w:type="dxa"/>
            <w:gridSpan w:val="7"/>
          </w:tcPr>
          <w:p w:rsidR="00577AB5" w:rsidRDefault="00577AB5">
            <w:pPr>
              <w:pStyle w:val="ConsPlusNormal"/>
              <w:jc w:val="center"/>
              <w:outlineLvl w:val="3"/>
            </w:pPr>
            <w:r>
              <w:t>26. Муниципальное образование Первомайский район</w:t>
            </w:r>
          </w:p>
        </w:tc>
      </w:tr>
      <w:tr w:rsidR="00577AB5">
        <w:tc>
          <w:tcPr>
            <w:tcW w:w="3912" w:type="dxa"/>
            <w:gridSpan w:val="2"/>
          </w:tcPr>
          <w:p w:rsidR="00577AB5" w:rsidRDefault="00577AB5">
            <w:pPr>
              <w:pStyle w:val="ConsPlusNormal"/>
            </w:pPr>
            <w:r>
              <w:t>Итого по муниципальному образованию Первомайский район</w:t>
            </w:r>
          </w:p>
        </w:tc>
        <w:tc>
          <w:tcPr>
            <w:tcW w:w="1474" w:type="dxa"/>
          </w:tcPr>
          <w:p w:rsidR="00577AB5" w:rsidRDefault="00577AB5">
            <w:pPr>
              <w:pStyle w:val="ConsPlusNormal"/>
              <w:jc w:val="center"/>
            </w:pPr>
            <w:r>
              <w:t>5721,60</w:t>
            </w:r>
          </w:p>
        </w:tc>
        <w:tc>
          <w:tcPr>
            <w:tcW w:w="2551" w:type="dxa"/>
          </w:tcPr>
          <w:p w:rsidR="00577AB5" w:rsidRDefault="00577AB5">
            <w:pPr>
              <w:pStyle w:val="ConsPlusNormal"/>
              <w:jc w:val="center"/>
            </w:pPr>
            <w:r>
              <w:t>256</w:t>
            </w:r>
          </w:p>
        </w:tc>
        <w:tc>
          <w:tcPr>
            <w:tcW w:w="1984" w:type="dxa"/>
          </w:tcPr>
          <w:p w:rsidR="00577AB5" w:rsidRDefault="00577AB5">
            <w:pPr>
              <w:pStyle w:val="ConsPlusNormal"/>
              <w:jc w:val="center"/>
            </w:pPr>
            <w:r>
              <w:t>9</w:t>
            </w:r>
          </w:p>
        </w:tc>
        <w:tc>
          <w:tcPr>
            <w:tcW w:w="1701" w:type="dxa"/>
          </w:tcPr>
          <w:p w:rsidR="00577AB5" w:rsidRDefault="00577AB5">
            <w:pPr>
              <w:pStyle w:val="ConsPlusNormal"/>
              <w:jc w:val="center"/>
            </w:pPr>
            <w:r>
              <w:t>8</w:t>
            </w:r>
          </w:p>
        </w:tc>
        <w:tc>
          <w:tcPr>
            <w:tcW w:w="1984" w:type="dxa"/>
          </w:tcPr>
          <w:p w:rsidR="00577AB5" w:rsidRDefault="00577AB5">
            <w:pPr>
              <w:pStyle w:val="ConsPlusNormal"/>
              <w:jc w:val="center"/>
            </w:pPr>
            <w:r>
              <w:t>15789587,27</w:t>
            </w:r>
          </w:p>
        </w:tc>
      </w:tr>
      <w:tr w:rsidR="00577AB5">
        <w:tc>
          <w:tcPr>
            <w:tcW w:w="794" w:type="dxa"/>
          </w:tcPr>
          <w:p w:rsidR="00577AB5" w:rsidRDefault="00577AB5">
            <w:pPr>
              <w:pStyle w:val="ConsPlusNormal"/>
              <w:jc w:val="center"/>
            </w:pPr>
            <w:r>
              <w:lastRenderedPageBreak/>
              <w:t>772.</w:t>
            </w:r>
          </w:p>
        </w:tc>
        <w:tc>
          <w:tcPr>
            <w:tcW w:w="3118" w:type="dxa"/>
          </w:tcPr>
          <w:p w:rsidR="00577AB5" w:rsidRDefault="00577AB5">
            <w:pPr>
              <w:pStyle w:val="ConsPlusNormal"/>
            </w:pPr>
            <w:r>
              <w:t>пос. Володарский, ул. Торговая, д. 36</w:t>
            </w:r>
          </w:p>
        </w:tc>
        <w:tc>
          <w:tcPr>
            <w:tcW w:w="1474" w:type="dxa"/>
          </w:tcPr>
          <w:p w:rsidR="00577AB5" w:rsidRDefault="00577AB5">
            <w:pPr>
              <w:pStyle w:val="ConsPlusNormal"/>
              <w:jc w:val="center"/>
            </w:pPr>
            <w:r>
              <w:t>751,50</w:t>
            </w:r>
          </w:p>
        </w:tc>
        <w:tc>
          <w:tcPr>
            <w:tcW w:w="2551" w:type="dxa"/>
          </w:tcPr>
          <w:p w:rsidR="00577AB5" w:rsidRDefault="00577AB5">
            <w:pPr>
              <w:pStyle w:val="ConsPlusNormal"/>
              <w:jc w:val="center"/>
            </w:pPr>
            <w:r>
              <w:t>44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3630514,41</w:t>
            </w:r>
          </w:p>
        </w:tc>
      </w:tr>
      <w:tr w:rsidR="00577AB5">
        <w:tc>
          <w:tcPr>
            <w:tcW w:w="794" w:type="dxa"/>
          </w:tcPr>
          <w:p w:rsidR="00577AB5" w:rsidRDefault="00577AB5">
            <w:pPr>
              <w:pStyle w:val="ConsPlusNormal"/>
              <w:jc w:val="center"/>
            </w:pPr>
            <w:r>
              <w:t>773.</w:t>
            </w:r>
          </w:p>
        </w:tc>
        <w:tc>
          <w:tcPr>
            <w:tcW w:w="3118" w:type="dxa"/>
          </w:tcPr>
          <w:p w:rsidR="00577AB5" w:rsidRDefault="00577AB5">
            <w:pPr>
              <w:pStyle w:val="ConsPlusNormal"/>
            </w:pPr>
            <w:r>
              <w:t>пос. Первомайский, ул. 60 лет СССР, д. 19</w:t>
            </w:r>
          </w:p>
        </w:tc>
        <w:tc>
          <w:tcPr>
            <w:tcW w:w="1474" w:type="dxa"/>
          </w:tcPr>
          <w:p w:rsidR="00577AB5" w:rsidRDefault="00577AB5">
            <w:pPr>
              <w:pStyle w:val="ConsPlusNormal"/>
              <w:jc w:val="center"/>
            </w:pPr>
            <w:r>
              <w:t>772,60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2942085,50</w:t>
            </w:r>
          </w:p>
        </w:tc>
      </w:tr>
      <w:tr w:rsidR="00577AB5">
        <w:tc>
          <w:tcPr>
            <w:tcW w:w="794" w:type="dxa"/>
          </w:tcPr>
          <w:p w:rsidR="00577AB5" w:rsidRDefault="00577AB5">
            <w:pPr>
              <w:pStyle w:val="ConsPlusNormal"/>
              <w:jc w:val="center"/>
            </w:pPr>
            <w:r>
              <w:t>774.</w:t>
            </w:r>
          </w:p>
        </w:tc>
        <w:tc>
          <w:tcPr>
            <w:tcW w:w="3118" w:type="dxa"/>
          </w:tcPr>
          <w:p w:rsidR="00577AB5" w:rsidRDefault="00577AB5">
            <w:pPr>
              <w:pStyle w:val="ConsPlusNormal"/>
            </w:pPr>
            <w:r>
              <w:t>пос. Первомайский, ул. 60 лет СССР, д. 23</w:t>
            </w:r>
          </w:p>
        </w:tc>
        <w:tc>
          <w:tcPr>
            <w:tcW w:w="1474" w:type="dxa"/>
          </w:tcPr>
          <w:p w:rsidR="00577AB5" w:rsidRDefault="00577AB5">
            <w:pPr>
              <w:pStyle w:val="ConsPlusNormal"/>
              <w:jc w:val="center"/>
            </w:pPr>
            <w:r>
              <w:t>695,30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3217193,05</w:t>
            </w:r>
          </w:p>
        </w:tc>
      </w:tr>
      <w:tr w:rsidR="00577AB5">
        <w:tc>
          <w:tcPr>
            <w:tcW w:w="794" w:type="dxa"/>
          </w:tcPr>
          <w:p w:rsidR="00577AB5" w:rsidRDefault="00577AB5">
            <w:pPr>
              <w:pStyle w:val="ConsPlusNormal"/>
              <w:jc w:val="center"/>
            </w:pPr>
            <w:r>
              <w:t>775.</w:t>
            </w:r>
          </w:p>
        </w:tc>
        <w:tc>
          <w:tcPr>
            <w:tcW w:w="3118" w:type="dxa"/>
          </w:tcPr>
          <w:p w:rsidR="00577AB5" w:rsidRDefault="00577AB5">
            <w:pPr>
              <w:pStyle w:val="ConsPlusNormal"/>
            </w:pPr>
            <w:r>
              <w:t>пос. Первомайский, ул. Мирная, д. 20</w:t>
            </w:r>
          </w:p>
        </w:tc>
        <w:tc>
          <w:tcPr>
            <w:tcW w:w="1474" w:type="dxa"/>
          </w:tcPr>
          <w:p w:rsidR="00577AB5" w:rsidRDefault="00577AB5">
            <w:pPr>
              <w:pStyle w:val="ConsPlusNormal"/>
              <w:jc w:val="center"/>
            </w:pPr>
            <w:r>
              <w:t>760,00</w:t>
            </w:r>
          </w:p>
        </w:tc>
        <w:tc>
          <w:tcPr>
            <w:tcW w:w="2551" w:type="dxa"/>
          </w:tcPr>
          <w:p w:rsidR="00577AB5" w:rsidRDefault="00577AB5">
            <w:pPr>
              <w:pStyle w:val="ConsPlusNormal"/>
              <w:jc w:val="center"/>
            </w:pPr>
            <w:r>
              <w:t>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376130,55</w:t>
            </w:r>
          </w:p>
        </w:tc>
      </w:tr>
      <w:tr w:rsidR="00577AB5">
        <w:tc>
          <w:tcPr>
            <w:tcW w:w="794" w:type="dxa"/>
          </w:tcPr>
          <w:p w:rsidR="00577AB5" w:rsidRDefault="00577AB5">
            <w:pPr>
              <w:pStyle w:val="ConsPlusNormal"/>
              <w:jc w:val="center"/>
            </w:pPr>
            <w:r>
              <w:t>776.</w:t>
            </w:r>
          </w:p>
        </w:tc>
        <w:tc>
          <w:tcPr>
            <w:tcW w:w="3118" w:type="dxa"/>
          </w:tcPr>
          <w:p w:rsidR="00577AB5" w:rsidRDefault="00577AB5">
            <w:pPr>
              <w:pStyle w:val="ConsPlusNormal"/>
            </w:pPr>
            <w:r>
              <w:t>пос. Первомайский, ул. Новотепловская, д. 4</w:t>
            </w:r>
          </w:p>
        </w:tc>
        <w:tc>
          <w:tcPr>
            <w:tcW w:w="1474" w:type="dxa"/>
          </w:tcPr>
          <w:p w:rsidR="00577AB5" w:rsidRDefault="00577AB5">
            <w:pPr>
              <w:pStyle w:val="ConsPlusNormal"/>
              <w:jc w:val="center"/>
            </w:pPr>
            <w:r>
              <w:t>680,30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1381500,70</w:t>
            </w:r>
          </w:p>
        </w:tc>
      </w:tr>
      <w:tr w:rsidR="00577AB5">
        <w:tc>
          <w:tcPr>
            <w:tcW w:w="794" w:type="dxa"/>
          </w:tcPr>
          <w:p w:rsidR="00577AB5" w:rsidRDefault="00577AB5">
            <w:pPr>
              <w:pStyle w:val="ConsPlusNormal"/>
              <w:jc w:val="center"/>
            </w:pPr>
            <w:r>
              <w:t>777.</w:t>
            </w:r>
          </w:p>
        </w:tc>
        <w:tc>
          <w:tcPr>
            <w:tcW w:w="3118" w:type="dxa"/>
          </w:tcPr>
          <w:p w:rsidR="00577AB5" w:rsidRDefault="00577AB5">
            <w:pPr>
              <w:pStyle w:val="ConsPlusNormal"/>
            </w:pPr>
            <w:r>
              <w:t>пос. Первомайский, ул. Победы, д. 2</w:t>
            </w:r>
          </w:p>
        </w:tc>
        <w:tc>
          <w:tcPr>
            <w:tcW w:w="1474" w:type="dxa"/>
          </w:tcPr>
          <w:p w:rsidR="00577AB5" w:rsidRDefault="00577AB5">
            <w:pPr>
              <w:pStyle w:val="ConsPlusNormal"/>
              <w:jc w:val="center"/>
            </w:pPr>
            <w:r>
              <w:t>763,90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3424782,80</w:t>
            </w:r>
          </w:p>
        </w:tc>
      </w:tr>
      <w:tr w:rsidR="00577AB5">
        <w:tc>
          <w:tcPr>
            <w:tcW w:w="794" w:type="dxa"/>
          </w:tcPr>
          <w:p w:rsidR="00577AB5" w:rsidRDefault="00577AB5">
            <w:pPr>
              <w:pStyle w:val="ConsPlusNormal"/>
              <w:jc w:val="center"/>
            </w:pPr>
            <w:r>
              <w:t>778.</w:t>
            </w:r>
          </w:p>
        </w:tc>
        <w:tc>
          <w:tcPr>
            <w:tcW w:w="3118" w:type="dxa"/>
          </w:tcPr>
          <w:p w:rsidR="00577AB5" w:rsidRDefault="00577AB5">
            <w:pPr>
              <w:pStyle w:val="ConsPlusNormal"/>
            </w:pPr>
            <w:r>
              <w:t>пос. Первомайский, ул. Советская, д. 33</w:t>
            </w:r>
          </w:p>
        </w:tc>
        <w:tc>
          <w:tcPr>
            <w:tcW w:w="1474" w:type="dxa"/>
          </w:tcPr>
          <w:p w:rsidR="00577AB5" w:rsidRDefault="00577AB5">
            <w:pPr>
              <w:pStyle w:val="ConsPlusNormal"/>
              <w:jc w:val="center"/>
            </w:pPr>
            <w:r>
              <w:t>393,40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239695,21</w:t>
            </w:r>
          </w:p>
        </w:tc>
      </w:tr>
      <w:tr w:rsidR="00577AB5">
        <w:tc>
          <w:tcPr>
            <w:tcW w:w="794" w:type="dxa"/>
          </w:tcPr>
          <w:p w:rsidR="00577AB5" w:rsidRDefault="00577AB5">
            <w:pPr>
              <w:pStyle w:val="ConsPlusNormal"/>
              <w:jc w:val="center"/>
            </w:pPr>
            <w:r>
              <w:t>779.</w:t>
            </w:r>
          </w:p>
        </w:tc>
        <w:tc>
          <w:tcPr>
            <w:tcW w:w="3118" w:type="dxa"/>
          </w:tcPr>
          <w:p w:rsidR="00577AB5" w:rsidRDefault="00577AB5">
            <w:pPr>
              <w:pStyle w:val="ConsPlusNormal"/>
            </w:pPr>
            <w:r>
              <w:t>пос. Первомайский, ул. Транспортная, д. 4</w:t>
            </w:r>
          </w:p>
        </w:tc>
        <w:tc>
          <w:tcPr>
            <w:tcW w:w="1474" w:type="dxa"/>
          </w:tcPr>
          <w:p w:rsidR="00577AB5" w:rsidRDefault="00577AB5">
            <w:pPr>
              <w:pStyle w:val="ConsPlusNormal"/>
              <w:jc w:val="center"/>
            </w:pPr>
            <w:r>
              <w:t>904,60</w:t>
            </w:r>
          </w:p>
        </w:tc>
        <w:tc>
          <w:tcPr>
            <w:tcW w:w="2551" w:type="dxa"/>
          </w:tcPr>
          <w:p w:rsidR="00577AB5" w:rsidRDefault="00577AB5">
            <w:pPr>
              <w:pStyle w:val="ConsPlusNormal"/>
              <w:jc w:val="center"/>
            </w:pPr>
            <w:r>
              <w:t>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577685,05</w:t>
            </w:r>
          </w:p>
        </w:tc>
      </w:tr>
      <w:tr w:rsidR="00577AB5">
        <w:tc>
          <w:tcPr>
            <w:tcW w:w="13606" w:type="dxa"/>
            <w:gridSpan w:val="7"/>
          </w:tcPr>
          <w:p w:rsidR="00577AB5" w:rsidRDefault="00577AB5">
            <w:pPr>
              <w:pStyle w:val="ConsPlusNormal"/>
              <w:jc w:val="center"/>
              <w:outlineLvl w:val="3"/>
            </w:pPr>
            <w:r>
              <w:t>27. Муниципальное образование Переволоцкий район</w:t>
            </w:r>
          </w:p>
        </w:tc>
      </w:tr>
      <w:tr w:rsidR="00577AB5">
        <w:tc>
          <w:tcPr>
            <w:tcW w:w="3912" w:type="dxa"/>
            <w:gridSpan w:val="2"/>
          </w:tcPr>
          <w:p w:rsidR="00577AB5" w:rsidRDefault="00577AB5">
            <w:pPr>
              <w:pStyle w:val="ConsPlusNormal"/>
            </w:pPr>
            <w:r>
              <w:t>Итого по муниципальному образованию Переволоцкий район</w:t>
            </w:r>
          </w:p>
        </w:tc>
        <w:tc>
          <w:tcPr>
            <w:tcW w:w="1474" w:type="dxa"/>
          </w:tcPr>
          <w:p w:rsidR="00577AB5" w:rsidRDefault="00577AB5">
            <w:pPr>
              <w:pStyle w:val="ConsPlusNormal"/>
              <w:jc w:val="center"/>
            </w:pPr>
            <w:r>
              <w:t>1873,30</w:t>
            </w:r>
          </w:p>
        </w:tc>
        <w:tc>
          <w:tcPr>
            <w:tcW w:w="2551" w:type="dxa"/>
          </w:tcPr>
          <w:p w:rsidR="00577AB5" w:rsidRDefault="00577AB5">
            <w:pPr>
              <w:pStyle w:val="ConsPlusNormal"/>
              <w:jc w:val="center"/>
            </w:pPr>
            <w:r>
              <w:t>68</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4</w:t>
            </w:r>
          </w:p>
        </w:tc>
        <w:tc>
          <w:tcPr>
            <w:tcW w:w="1984" w:type="dxa"/>
          </w:tcPr>
          <w:p w:rsidR="00577AB5" w:rsidRDefault="00577AB5">
            <w:pPr>
              <w:pStyle w:val="ConsPlusNormal"/>
              <w:jc w:val="center"/>
            </w:pPr>
            <w:r>
              <w:t>7946285,38</w:t>
            </w:r>
          </w:p>
        </w:tc>
      </w:tr>
      <w:tr w:rsidR="00577AB5">
        <w:tc>
          <w:tcPr>
            <w:tcW w:w="794" w:type="dxa"/>
          </w:tcPr>
          <w:p w:rsidR="00577AB5" w:rsidRDefault="00577AB5">
            <w:pPr>
              <w:pStyle w:val="ConsPlusNormal"/>
              <w:jc w:val="center"/>
            </w:pPr>
            <w:r>
              <w:t>780.</w:t>
            </w:r>
          </w:p>
        </w:tc>
        <w:tc>
          <w:tcPr>
            <w:tcW w:w="3118" w:type="dxa"/>
          </w:tcPr>
          <w:p w:rsidR="00577AB5" w:rsidRDefault="00577AB5">
            <w:pPr>
              <w:pStyle w:val="ConsPlusNormal"/>
            </w:pPr>
            <w:r>
              <w:t>пос. Переволоцкий, ул. Западная, д. 9</w:t>
            </w:r>
          </w:p>
        </w:tc>
        <w:tc>
          <w:tcPr>
            <w:tcW w:w="1474" w:type="dxa"/>
          </w:tcPr>
          <w:p w:rsidR="00577AB5" w:rsidRDefault="00577AB5">
            <w:pPr>
              <w:pStyle w:val="ConsPlusNormal"/>
              <w:jc w:val="center"/>
            </w:pPr>
            <w:r>
              <w:t>321,10</w:t>
            </w:r>
          </w:p>
        </w:tc>
        <w:tc>
          <w:tcPr>
            <w:tcW w:w="2551" w:type="dxa"/>
          </w:tcPr>
          <w:p w:rsidR="00577AB5" w:rsidRDefault="00577AB5">
            <w:pPr>
              <w:pStyle w:val="ConsPlusNormal"/>
              <w:jc w:val="center"/>
            </w:pPr>
            <w:r>
              <w:t>11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1835329,55</w:t>
            </w:r>
          </w:p>
        </w:tc>
      </w:tr>
      <w:tr w:rsidR="00577AB5">
        <w:tc>
          <w:tcPr>
            <w:tcW w:w="794" w:type="dxa"/>
          </w:tcPr>
          <w:p w:rsidR="00577AB5" w:rsidRDefault="00577AB5">
            <w:pPr>
              <w:pStyle w:val="ConsPlusNormal"/>
              <w:jc w:val="center"/>
            </w:pPr>
            <w:r>
              <w:t>781.</w:t>
            </w:r>
          </w:p>
        </w:tc>
        <w:tc>
          <w:tcPr>
            <w:tcW w:w="3118" w:type="dxa"/>
          </w:tcPr>
          <w:p w:rsidR="00577AB5" w:rsidRDefault="00577AB5">
            <w:pPr>
              <w:pStyle w:val="ConsPlusNormal"/>
            </w:pPr>
            <w:r>
              <w:t>пос. Переволоцкий, ул. Ленинская, д. 84</w:t>
            </w:r>
          </w:p>
        </w:tc>
        <w:tc>
          <w:tcPr>
            <w:tcW w:w="1474" w:type="dxa"/>
          </w:tcPr>
          <w:p w:rsidR="00577AB5" w:rsidRDefault="00577AB5">
            <w:pPr>
              <w:pStyle w:val="ConsPlusNormal"/>
              <w:jc w:val="center"/>
            </w:pPr>
            <w:r>
              <w:t>358,00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1589867,52</w:t>
            </w:r>
          </w:p>
        </w:tc>
      </w:tr>
      <w:tr w:rsidR="00577AB5">
        <w:tc>
          <w:tcPr>
            <w:tcW w:w="794" w:type="dxa"/>
          </w:tcPr>
          <w:p w:rsidR="00577AB5" w:rsidRDefault="00577AB5">
            <w:pPr>
              <w:pStyle w:val="ConsPlusNormal"/>
              <w:jc w:val="center"/>
            </w:pPr>
            <w:r>
              <w:t>782.</w:t>
            </w:r>
          </w:p>
        </w:tc>
        <w:tc>
          <w:tcPr>
            <w:tcW w:w="3118" w:type="dxa"/>
          </w:tcPr>
          <w:p w:rsidR="00577AB5" w:rsidRDefault="00577AB5">
            <w:pPr>
              <w:pStyle w:val="ConsPlusNormal"/>
            </w:pPr>
            <w:r>
              <w:t xml:space="preserve">пос. Переволоцкий, ул. </w:t>
            </w:r>
            <w:r>
              <w:lastRenderedPageBreak/>
              <w:t>Нефтяников, д. 14</w:t>
            </w:r>
          </w:p>
        </w:tc>
        <w:tc>
          <w:tcPr>
            <w:tcW w:w="1474" w:type="dxa"/>
          </w:tcPr>
          <w:p w:rsidR="00577AB5" w:rsidRDefault="00577AB5">
            <w:pPr>
              <w:pStyle w:val="ConsPlusNormal"/>
              <w:jc w:val="center"/>
            </w:pPr>
            <w:r>
              <w:lastRenderedPageBreak/>
              <w:t>371,40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1440595,63</w:t>
            </w:r>
          </w:p>
        </w:tc>
      </w:tr>
      <w:tr w:rsidR="00577AB5">
        <w:tc>
          <w:tcPr>
            <w:tcW w:w="794" w:type="dxa"/>
          </w:tcPr>
          <w:p w:rsidR="00577AB5" w:rsidRDefault="00577AB5">
            <w:pPr>
              <w:pStyle w:val="ConsPlusNormal"/>
              <w:jc w:val="center"/>
            </w:pPr>
            <w:r>
              <w:lastRenderedPageBreak/>
              <w:t>783.</w:t>
            </w:r>
          </w:p>
        </w:tc>
        <w:tc>
          <w:tcPr>
            <w:tcW w:w="3118" w:type="dxa"/>
          </w:tcPr>
          <w:p w:rsidR="00577AB5" w:rsidRDefault="00577AB5">
            <w:pPr>
              <w:pStyle w:val="ConsPlusNormal"/>
            </w:pPr>
            <w:r>
              <w:t>пос. Переволоцкий, ул. Тракторная, д. 4</w:t>
            </w:r>
          </w:p>
        </w:tc>
        <w:tc>
          <w:tcPr>
            <w:tcW w:w="1474" w:type="dxa"/>
          </w:tcPr>
          <w:p w:rsidR="00577AB5" w:rsidRDefault="00577AB5">
            <w:pPr>
              <w:pStyle w:val="ConsPlusNormal"/>
              <w:jc w:val="center"/>
            </w:pPr>
            <w:r>
              <w:t>822,80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3080492,68</w:t>
            </w:r>
          </w:p>
        </w:tc>
      </w:tr>
      <w:tr w:rsidR="00577AB5">
        <w:tc>
          <w:tcPr>
            <w:tcW w:w="13606" w:type="dxa"/>
            <w:gridSpan w:val="7"/>
          </w:tcPr>
          <w:p w:rsidR="00577AB5" w:rsidRDefault="00577AB5">
            <w:pPr>
              <w:pStyle w:val="ConsPlusNormal"/>
              <w:jc w:val="center"/>
              <w:outlineLvl w:val="3"/>
            </w:pPr>
            <w:r>
              <w:t>28. Муниципальное образование Сакмарский район</w:t>
            </w:r>
          </w:p>
        </w:tc>
      </w:tr>
      <w:tr w:rsidR="00577AB5">
        <w:tc>
          <w:tcPr>
            <w:tcW w:w="3912" w:type="dxa"/>
            <w:gridSpan w:val="2"/>
          </w:tcPr>
          <w:p w:rsidR="00577AB5" w:rsidRDefault="00577AB5">
            <w:pPr>
              <w:pStyle w:val="ConsPlusNormal"/>
            </w:pPr>
            <w:r>
              <w:t>Итого по муниципальному образованию Сакмарский район</w:t>
            </w:r>
          </w:p>
        </w:tc>
        <w:tc>
          <w:tcPr>
            <w:tcW w:w="1474" w:type="dxa"/>
          </w:tcPr>
          <w:p w:rsidR="00577AB5" w:rsidRDefault="00577AB5">
            <w:pPr>
              <w:pStyle w:val="ConsPlusNormal"/>
              <w:jc w:val="center"/>
            </w:pPr>
            <w:r>
              <w:t>47468,20</w:t>
            </w:r>
          </w:p>
        </w:tc>
        <w:tc>
          <w:tcPr>
            <w:tcW w:w="2551" w:type="dxa"/>
          </w:tcPr>
          <w:p w:rsidR="00577AB5" w:rsidRDefault="00577AB5">
            <w:pPr>
              <w:pStyle w:val="ConsPlusNormal"/>
              <w:jc w:val="center"/>
            </w:pPr>
            <w:r>
              <w:t>1834</w:t>
            </w:r>
          </w:p>
        </w:tc>
        <w:tc>
          <w:tcPr>
            <w:tcW w:w="1984" w:type="dxa"/>
          </w:tcPr>
          <w:p w:rsidR="00577AB5" w:rsidRDefault="00577AB5">
            <w:pPr>
              <w:pStyle w:val="ConsPlusNormal"/>
              <w:jc w:val="center"/>
            </w:pPr>
            <w:r>
              <w:t>18</w:t>
            </w:r>
          </w:p>
        </w:tc>
        <w:tc>
          <w:tcPr>
            <w:tcW w:w="1701" w:type="dxa"/>
          </w:tcPr>
          <w:p w:rsidR="00577AB5" w:rsidRDefault="00577AB5">
            <w:pPr>
              <w:pStyle w:val="ConsPlusNormal"/>
              <w:jc w:val="center"/>
            </w:pPr>
            <w:r>
              <w:t>18</w:t>
            </w:r>
          </w:p>
        </w:tc>
        <w:tc>
          <w:tcPr>
            <w:tcW w:w="1984" w:type="dxa"/>
          </w:tcPr>
          <w:p w:rsidR="00577AB5" w:rsidRDefault="00577AB5">
            <w:pPr>
              <w:pStyle w:val="ConsPlusNormal"/>
              <w:jc w:val="center"/>
            </w:pPr>
            <w:r>
              <w:t>65218228,07</w:t>
            </w:r>
          </w:p>
        </w:tc>
      </w:tr>
      <w:tr w:rsidR="00577AB5">
        <w:tc>
          <w:tcPr>
            <w:tcW w:w="794" w:type="dxa"/>
          </w:tcPr>
          <w:p w:rsidR="00577AB5" w:rsidRDefault="00577AB5">
            <w:pPr>
              <w:pStyle w:val="ConsPlusNormal"/>
              <w:jc w:val="center"/>
            </w:pPr>
            <w:r>
              <w:t>784.</w:t>
            </w:r>
          </w:p>
        </w:tc>
        <w:tc>
          <w:tcPr>
            <w:tcW w:w="3118" w:type="dxa"/>
          </w:tcPr>
          <w:p w:rsidR="00577AB5" w:rsidRDefault="00577AB5">
            <w:pPr>
              <w:pStyle w:val="ConsPlusNormal"/>
            </w:pPr>
            <w:r>
              <w:t>пос. Жилгородок, ул. Центральная, д. 11</w:t>
            </w:r>
          </w:p>
        </w:tc>
        <w:tc>
          <w:tcPr>
            <w:tcW w:w="1474" w:type="dxa"/>
          </w:tcPr>
          <w:p w:rsidR="00577AB5" w:rsidRDefault="00577AB5">
            <w:pPr>
              <w:pStyle w:val="ConsPlusNormal"/>
              <w:jc w:val="center"/>
            </w:pPr>
            <w:r>
              <w:t>4554,10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5806053,51</w:t>
            </w:r>
          </w:p>
        </w:tc>
      </w:tr>
      <w:tr w:rsidR="00577AB5">
        <w:tc>
          <w:tcPr>
            <w:tcW w:w="794" w:type="dxa"/>
          </w:tcPr>
          <w:p w:rsidR="00577AB5" w:rsidRDefault="00577AB5">
            <w:pPr>
              <w:pStyle w:val="ConsPlusNormal"/>
              <w:jc w:val="center"/>
            </w:pPr>
            <w:r>
              <w:t>785.</w:t>
            </w:r>
          </w:p>
        </w:tc>
        <w:tc>
          <w:tcPr>
            <w:tcW w:w="3118" w:type="dxa"/>
          </w:tcPr>
          <w:p w:rsidR="00577AB5" w:rsidRDefault="00577AB5">
            <w:pPr>
              <w:pStyle w:val="ConsPlusNormal"/>
            </w:pPr>
            <w:r>
              <w:t>пос. Жилгородок, ул. Центральная, д. 12</w:t>
            </w:r>
          </w:p>
        </w:tc>
        <w:tc>
          <w:tcPr>
            <w:tcW w:w="1474" w:type="dxa"/>
          </w:tcPr>
          <w:p w:rsidR="00577AB5" w:rsidRDefault="00577AB5">
            <w:pPr>
              <w:pStyle w:val="ConsPlusNormal"/>
              <w:jc w:val="center"/>
            </w:pPr>
            <w:r>
              <w:t>4570,70</w:t>
            </w:r>
          </w:p>
        </w:tc>
        <w:tc>
          <w:tcPr>
            <w:tcW w:w="2551" w:type="dxa"/>
          </w:tcPr>
          <w:p w:rsidR="00577AB5" w:rsidRDefault="00577AB5">
            <w:pPr>
              <w:pStyle w:val="ConsPlusNormal"/>
              <w:jc w:val="center"/>
            </w:pPr>
            <w:r>
              <w:t>151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5811923,30</w:t>
            </w:r>
          </w:p>
        </w:tc>
      </w:tr>
      <w:tr w:rsidR="00577AB5">
        <w:tc>
          <w:tcPr>
            <w:tcW w:w="794" w:type="dxa"/>
          </w:tcPr>
          <w:p w:rsidR="00577AB5" w:rsidRDefault="00577AB5">
            <w:pPr>
              <w:pStyle w:val="ConsPlusNormal"/>
              <w:jc w:val="center"/>
            </w:pPr>
            <w:r>
              <w:t>786.</w:t>
            </w:r>
          </w:p>
        </w:tc>
        <w:tc>
          <w:tcPr>
            <w:tcW w:w="3118" w:type="dxa"/>
          </w:tcPr>
          <w:p w:rsidR="00577AB5" w:rsidRDefault="00577AB5">
            <w:pPr>
              <w:pStyle w:val="ConsPlusNormal"/>
            </w:pPr>
            <w:r>
              <w:t>пос. Жилгородок, ул. Центральная, д. 14</w:t>
            </w:r>
          </w:p>
        </w:tc>
        <w:tc>
          <w:tcPr>
            <w:tcW w:w="1474" w:type="dxa"/>
          </w:tcPr>
          <w:p w:rsidR="00577AB5" w:rsidRDefault="00577AB5">
            <w:pPr>
              <w:pStyle w:val="ConsPlusNormal"/>
              <w:jc w:val="center"/>
            </w:pPr>
            <w:r>
              <w:t>4567,60</w:t>
            </w:r>
          </w:p>
        </w:tc>
        <w:tc>
          <w:tcPr>
            <w:tcW w:w="2551" w:type="dxa"/>
          </w:tcPr>
          <w:p w:rsidR="00577AB5" w:rsidRDefault="00577AB5">
            <w:pPr>
              <w:pStyle w:val="ConsPlusNormal"/>
              <w:jc w:val="center"/>
            </w:pPr>
            <w:r>
              <w:t>146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5880170,38</w:t>
            </w:r>
          </w:p>
        </w:tc>
      </w:tr>
      <w:tr w:rsidR="00577AB5">
        <w:tc>
          <w:tcPr>
            <w:tcW w:w="794" w:type="dxa"/>
          </w:tcPr>
          <w:p w:rsidR="00577AB5" w:rsidRDefault="00577AB5">
            <w:pPr>
              <w:pStyle w:val="ConsPlusNormal"/>
              <w:jc w:val="center"/>
            </w:pPr>
            <w:r>
              <w:t>787.</w:t>
            </w:r>
          </w:p>
        </w:tc>
        <w:tc>
          <w:tcPr>
            <w:tcW w:w="3118" w:type="dxa"/>
          </w:tcPr>
          <w:p w:rsidR="00577AB5" w:rsidRDefault="00577AB5">
            <w:pPr>
              <w:pStyle w:val="ConsPlusNormal"/>
            </w:pPr>
            <w:r>
              <w:t>пос. Жилгородок, ул. Центральная, д. 15</w:t>
            </w:r>
          </w:p>
        </w:tc>
        <w:tc>
          <w:tcPr>
            <w:tcW w:w="1474" w:type="dxa"/>
          </w:tcPr>
          <w:p w:rsidR="00577AB5" w:rsidRDefault="00577AB5">
            <w:pPr>
              <w:pStyle w:val="ConsPlusNormal"/>
              <w:jc w:val="center"/>
            </w:pPr>
            <w:r>
              <w:t>5508,10</w:t>
            </w:r>
          </w:p>
        </w:tc>
        <w:tc>
          <w:tcPr>
            <w:tcW w:w="2551" w:type="dxa"/>
          </w:tcPr>
          <w:p w:rsidR="00577AB5" w:rsidRDefault="00577AB5">
            <w:pPr>
              <w:pStyle w:val="ConsPlusNormal"/>
              <w:jc w:val="center"/>
            </w:pPr>
            <w:r>
              <w:t>176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7018312,32</w:t>
            </w:r>
          </w:p>
        </w:tc>
      </w:tr>
      <w:tr w:rsidR="00577AB5">
        <w:tc>
          <w:tcPr>
            <w:tcW w:w="794" w:type="dxa"/>
          </w:tcPr>
          <w:p w:rsidR="00577AB5" w:rsidRDefault="00577AB5">
            <w:pPr>
              <w:pStyle w:val="ConsPlusNormal"/>
              <w:jc w:val="center"/>
            </w:pPr>
            <w:r>
              <w:t>788.</w:t>
            </w:r>
          </w:p>
        </w:tc>
        <w:tc>
          <w:tcPr>
            <w:tcW w:w="3118" w:type="dxa"/>
          </w:tcPr>
          <w:p w:rsidR="00577AB5" w:rsidRDefault="00577AB5">
            <w:pPr>
              <w:pStyle w:val="ConsPlusNormal"/>
            </w:pPr>
            <w:r>
              <w:t>пос. Жилгородок, ул. Центральная, д. 16</w:t>
            </w:r>
          </w:p>
        </w:tc>
        <w:tc>
          <w:tcPr>
            <w:tcW w:w="1474" w:type="dxa"/>
          </w:tcPr>
          <w:p w:rsidR="00577AB5" w:rsidRDefault="00577AB5">
            <w:pPr>
              <w:pStyle w:val="ConsPlusNormal"/>
              <w:jc w:val="center"/>
            </w:pPr>
            <w:r>
              <w:t>3824,60</w:t>
            </w:r>
          </w:p>
        </w:tc>
        <w:tc>
          <w:tcPr>
            <w:tcW w:w="2551" w:type="dxa"/>
          </w:tcPr>
          <w:p w:rsidR="00577AB5" w:rsidRDefault="00577AB5">
            <w:pPr>
              <w:pStyle w:val="ConsPlusNormal"/>
              <w:jc w:val="center"/>
            </w:pPr>
            <w:r>
              <w:t>146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5887675,22</w:t>
            </w:r>
          </w:p>
        </w:tc>
      </w:tr>
      <w:tr w:rsidR="00577AB5">
        <w:tc>
          <w:tcPr>
            <w:tcW w:w="794" w:type="dxa"/>
          </w:tcPr>
          <w:p w:rsidR="00577AB5" w:rsidRDefault="00577AB5">
            <w:pPr>
              <w:pStyle w:val="ConsPlusNormal"/>
              <w:jc w:val="center"/>
            </w:pPr>
            <w:r>
              <w:t>789.</w:t>
            </w:r>
          </w:p>
        </w:tc>
        <w:tc>
          <w:tcPr>
            <w:tcW w:w="3118" w:type="dxa"/>
          </w:tcPr>
          <w:p w:rsidR="00577AB5" w:rsidRDefault="00577AB5">
            <w:pPr>
              <w:pStyle w:val="ConsPlusNormal"/>
            </w:pPr>
            <w:r>
              <w:t>пос. Жилгородок, ул. Центральная, д. 17</w:t>
            </w:r>
          </w:p>
        </w:tc>
        <w:tc>
          <w:tcPr>
            <w:tcW w:w="1474" w:type="dxa"/>
          </w:tcPr>
          <w:p w:rsidR="00577AB5" w:rsidRDefault="00577AB5">
            <w:pPr>
              <w:pStyle w:val="ConsPlusNormal"/>
              <w:jc w:val="center"/>
            </w:pPr>
            <w:r>
              <w:t>4600,60</w:t>
            </w:r>
          </w:p>
        </w:tc>
        <w:tc>
          <w:tcPr>
            <w:tcW w:w="2551" w:type="dxa"/>
          </w:tcPr>
          <w:p w:rsidR="00577AB5" w:rsidRDefault="00577AB5">
            <w:pPr>
              <w:pStyle w:val="ConsPlusNormal"/>
              <w:jc w:val="center"/>
            </w:pPr>
            <w:r>
              <w:t>176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7960898,23</w:t>
            </w:r>
          </w:p>
        </w:tc>
      </w:tr>
      <w:tr w:rsidR="00577AB5">
        <w:tc>
          <w:tcPr>
            <w:tcW w:w="794" w:type="dxa"/>
          </w:tcPr>
          <w:p w:rsidR="00577AB5" w:rsidRDefault="00577AB5">
            <w:pPr>
              <w:pStyle w:val="ConsPlusNormal"/>
              <w:jc w:val="center"/>
            </w:pPr>
            <w:r>
              <w:t>790.</w:t>
            </w:r>
          </w:p>
        </w:tc>
        <w:tc>
          <w:tcPr>
            <w:tcW w:w="3118" w:type="dxa"/>
          </w:tcPr>
          <w:p w:rsidR="00577AB5" w:rsidRDefault="00577AB5">
            <w:pPr>
              <w:pStyle w:val="ConsPlusNormal"/>
            </w:pPr>
            <w:r>
              <w:t>пос. Жилгородок, ул. Центральная, д. 9</w:t>
            </w:r>
          </w:p>
        </w:tc>
        <w:tc>
          <w:tcPr>
            <w:tcW w:w="1474" w:type="dxa"/>
          </w:tcPr>
          <w:p w:rsidR="00577AB5" w:rsidRDefault="00577AB5">
            <w:pPr>
              <w:pStyle w:val="ConsPlusNormal"/>
              <w:jc w:val="center"/>
            </w:pPr>
            <w:r>
              <w:t>4090,40</w:t>
            </w:r>
          </w:p>
        </w:tc>
        <w:tc>
          <w:tcPr>
            <w:tcW w:w="2551" w:type="dxa"/>
          </w:tcPr>
          <w:p w:rsidR="00577AB5" w:rsidRDefault="00577AB5">
            <w:pPr>
              <w:pStyle w:val="ConsPlusNormal"/>
              <w:jc w:val="center"/>
            </w:pPr>
            <w:r>
              <w:t>134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7166083,98</w:t>
            </w:r>
          </w:p>
        </w:tc>
      </w:tr>
      <w:tr w:rsidR="00577AB5">
        <w:tc>
          <w:tcPr>
            <w:tcW w:w="794" w:type="dxa"/>
          </w:tcPr>
          <w:p w:rsidR="00577AB5" w:rsidRDefault="00577AB5">
            <w:pPr>
              <w:pStyle w:val="ConsPlusNormal"/>
              <w:jc w:val="center"/>
            </w:pPr>
            <w:r>
              <w:t>791.</w:t>
            </w:r>
          </w:p>
        </w:tc>
        <w:tc>
          <w:tcPr>
            <w:tcW w:w="3118" w:type="dxa"/>
          </w:tcPr>
          <w:p w:rsidR="00577AB5" w:rsidRDefault="00577AB5">
            <w:pPr>
              <w:pStyle w:val="ConsPlusNormal"/>
            </w:pPr>
            <w:r>
              <w:t>пос. Красный Коммунар, ул. Новая, д. 1</w:t>
            </w:r>
          </w:p>
        </w:tc>
        <w:tc>
          <w:tcPr>
            <w:tcW w:w="1474" w:type="dxa"/>
          </w:tcPr>
          <w:p w:rsidR="00577AB5" w:rsidRDefault="00577AB5">
            <w:pPr>
              <w:pStyle w:val="ConsPlusNormal"/>
              <w:jc w:val="center"/>
            </w:pPr>
            <w:r>
              <w:t>3936,00</w:t>
            </w:r>
          </w:p>
        </w:tc>
        <w:tc>
          <w:tcPr>
            <w:tcW w:w="2551" w:type="dxa"/>
          </w:tcPr>
          <w:p w:rsidR="00577AB5" w:rsidRDefault="00577AB5">
            <w:pPr>
              <w:pStyle w:val="ConsPlusNormal"/>
              <w:jc w:val="center"/>
            </w:pPr>
            <w:r>
              <w:t>212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758095,76</w:t>
            </w:r>
          </w:p>
        </w:tc>
      </w:tr>
      <w:tr w:rsidR="00577AB5">
        <w:tc>
          <w:tcPr>
            <w:tcW w:w="794" w:type="dxa"/>
          </w:tcPr>
          <w:p w:rsidR="00577AB5" w:rsidRDefault="00577AB5">
            <w:pPr>
              <w:pStyle w:val="ConsPlusNormal"/>
              <w:jc w:val="center"/>
            </w:pPr>
            <w:r>
              <w:t>792.</w:t>
            </w:r>
          </w:p>
        </w:tc>
        <w:tc>
          <w:tcPr>
            <w:tcW w:w="3118" w:type="dxa"/>
          </w:tcPr>
          <w:p w:rsidR="00577AB5" w:rsidRDefault="00577AB5">
            <w:pPr>
              <w:pStyle w:val="ConsPlusNormal"/>
            </w:pPr>
            <w:r>
              <w:t>пос. Красный Коммунар, ул. Новая, д. 5</w:t>
            </w:r>
          </w:p>
        </w:tc>
        <w:tc>
          <w:tcPr>
            <w:tcW w:w="1474" w:type="dxa"/>
          </w:tcPr>
          <w:p w:rsidR="00577AB5" w:rsidRDefault="00577AB5">
            <w:pPr>
              <w:pStyle w:val="ConsPlusNormal"/>
              <w:jc w:val="center"/>
            </w:pPr>
            <w:r>
              <w:t>2615,00</w:t>
            </w:r>
          </w:p>
        </w:tc>
        <w:tc>
          <w:tcPr>
            <w:tcW w:w="2551" w:type="dxa"/>
          </w:tcPr>
          <w:p w:rsidR="00577AB5" w:rsidRDefault="00577AB5">
            <w:pPr>
              <w:pStyle w:val="ConsPlusNormal"/>
              <w:jc w:val="center"/>
            </w:pPr>
            <w:r>
              <w:t>140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846700,00</w:t>
            </w:r>
          </w:p>
        </w:tc>
      </w:tr>
      <w:tr w:rsidR="00577AB5">
        <w:tc>
          <w:tcPr>
            <w:tcW w:w="794" w:type="dxa"/>
          </w:tcPr>
          <w:p w:rsidR="00577AB5" w:rsidRDefault="00577AB5">
            <w:pPr>
              <w:pStyle w:val="ConsPlusNormal"/>
              <w:jc w:val="center"/>
            </w:pPr>
            <w:r>
              <w:lastRenderedPageBreak/>
              <w:t>793.</w:t>
            </w:r>
          </w:p>
        </w:tc>
        <w:tc>
          <w:tcPr>
            <w:tcW w:w="3118" w:type="dxa"/>
          </w:tcPr>
          <w:p w:rsidR="00577AB5" w:rsidRDefault="00577AB5">
            <w:pPr>
              <w:pStyle w:val="ConsPlusNormal"/>
            </w:pPr>
            <w:r>
              <w:t>пос. Красный Коммунар, ул. Новая, д. 6</w:t>
            </w:r>
          </w:p>
        </w:tc>
        <w:tc>
          <w:tcPr>
            <w:tcW w:w="1474" w:type="dxa"/>
          </w:tcPr>
          <w:p w:rsidR="00577AB5" w:rsidRDefault="00577AB5">
            <w:pPr>
              <w:pStyle w:val="ConsPlusNormal"/>
              <w:jc w:val="center"/>
            </w:pPr>
            <w:r>
              <w:t>2619,00</w:t>
            </w:r>
          </w:p>
        </w:tc>
        <w:tc>
          <w:tcPr>
            <w:tcW w:w="2551" w:type="dxa"/>
          </w:tcPr>
          <w:p w:rsidR="00577AB5" w:rsidRDefault="00577AB5">
            <w:pPr>
              <w:pStyle w:val="ConsPlusNormal"/>
              <w:jc w:val="center"/>
            </w:pPr>
            <w:r>
              <w:t>120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846700,00</w:t>
            </w:r>
          </w:p>
        </w:tc>
      </w:tr>
      <w:tr w:rsidR="00577AB5">
        <w:tc>
          <w:tcPr>
            <w:tcW w:w="794" w:type="dxa"/>
          </w:tcPr>
          <w:p w:rsidR="00577AB5" w:rsidRDefault="00577AB5">
            <w:pPr>
              <w:pStyle w:val="ConsPlusNormal"/>
              <w:jc w:val="center"/>
            </w:pPr>
            <w:r>
              <w:t>794.</w:t>
            </w:r>
          </w:p>
        </w:tc>
        <w:tc>
          <w:tcPr>
            <w:tcW w:w="3118" w:type="dxa"/>
          </w:tcPr>
          <w:p w:rsidR="00577AB5" w:rsidRDefault="00577AB5">
            <w:pPr>
              <w:pStyle w:val="ConsPlusNormal"/>
            </w:pPr>
            <w:r>
              <w:t>пос. Красный Коммунар, ул. Новая, д. 7</w:t>
            </w:r>
          </w:p>
        </w:tc>
        <w:tc>
          <w:tcPr>
            <w:tcW w:w="1474" w:type="dxa"/>
          </w:tcPr>
          <w:p w:rsidR="00577AB5" w:rsidRDefault="00577AB5">
            <w:pPr>
              <w:pStyle w:val="ConsPlusNormal"/>
              <w:jc w:val="center"/>
            </w:pPr>
            <w:r>
              <w:t>2629,00</w:t>
            </w:r>
          </w:p>
        </w:tc>
        <w:tc>
          <w:tcPr>
            <w:tcW w:w="2551" w:type="dxa"/>
          </w:tcPr>
          <w:p w:rsidR="00577AB5" w:rsidRDefault="00577AB5">
            <w:pPr>
              <w:pStyle w:val="ConsPlusNormal"/>
              <w:jc w:val="center"/>
            </w:pPr>
            <w:r>
              <w:t>120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846700,00</w:t>
            </w:r>
          </w:p>
        </w:tc>
      </w:tr>
      <w:tr w:rsidR="00577AB5">
        <w:tc>
          <w:tcPr>
            <w:tcW w:w="794" w:type="dxa"/>
          </w:tcPr>
          <w:p w:rsidR="00577AB5" w:rsidRDefault="00577AB5">
            <w:pPr>
              <w:pStyle w:val="ConsPlusNormal"/>
              <w:jc w:val="center"/>
            </w:pPr>
            <w:r>
              <w:t>795.</w:t>
            </w:r>
          </w:p>
        </w:tc>
        <w:tc>
          <w:tcPr>
            <w:tcW w:w="3118" w:type="dxa"/>
          </w:tcPr>
          <w:p w:rsidR="00577AB5" w:rsidRDefault="00577AB5">
            <w:pPr>
              <w:pStyle w:val="ConsPlusNormal"/>
            </w:pPr>
            <w:r>
              <w:t>пос. Светлый, ул. Культурная, д. 18</w:t>
            </w:r>
          </w:p>
        </w:tc>
        <w:tc>
          <w:tcPr>
            <w:tcW w:w="1474" w:type="dxa"/>
          </w:tcPr>
          <w:p w:rsidR="00577AB5" w:rsidRDefault="00577AB5">
            <w:pPr>
              <w:pStyle w:val="ConsPlusNormal"/>
              <w:jc w:val="center"/>
            </w:pPr>
            <w:r>
              <w:t>494,30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3011005,49</w:t>
            </w:r>
          </w:p>
        </w:tc>
      </w:tr>
      <w:tr w:rsidR="00577AB5">
        <w:tc>
          <w:tcPr>
            <w:tcW w:w="794" w:type="dxa"/>
          </w:tcPr>
          <w:p w:rsidR="00577AB5" w:rsidRDefault="00577AB5">
            <w:pPr>
              <w:pStyle w:val="ConsPlusNormal"/>
              <w:jc w:val="center"/>
            </w:pPr>
            <w:r>
              <w:t>796.</w:t>
            </w:r>
          </w:p>
        </w:tc>
        <w:tc>
          <w:tcPr>
            <w:tcW w:w="3118" w:type="dxa"/>
            <w:vAlign w:val="bottom"/>
          </w:tcPr>
          <w:p w:rsidR="00577AB5" w:rsidRDefault="00577AB5">
            <w:pPr>
              <w:pStyle w:val="ConsPlusNormal"/>
            </w:pPr>
            <w:r>
              <w:t>пос. Светлый, ул. Культурная, д. 25</w:t>
            </w:r>
          </w:p>
        </w:tc>
        <w:tc>
          <w:tcPr>
            <w:tcW w:w="1474" w:type="dxa"/>
          </w:tcPr>
          <w:p w:rsidR="00577AB5" w:rsidRDefault="00577AB5">
            <w:pPr>
              <w:pStyle w:val="ConsPlusNormal"/>
              <w:jc w:val="center"/>
            </w:pPr>
            <w:r>
              <w:t>348,10</w:t>
            </w:r>
          </w:p>
        </w:tc>
        <w:tc>
          <w:tcPr>
            <w:tcW w:w="2551" w:type="dxa"/>
          </w:tcPr>
          <w:p w:rsidR="00577AB5" w:rsidRDefault="00577AB5">
            <w:pPr>
              <w:pStyle w:val="ConsPlusNormal"/>
              <w:jc w:val="center"/>
            </w:pPr>
            <w:r>
              <w:t>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1909967,34</w:t>
            </w:r>
          </w:p>
        </w:tc>
      </w:tr>
      <w:tr w:rsidR="00577AB5">
        <w:tc>
          <w:tcPr>
            <w:tcW w:w="794" w:type="dxa"/>
          </w:tcPr>
          <w:p w:rsidR="00577AB5" w:rsidRDefault="00577AB5">
            <w:pPr>
              <w:pStyle w:val="ConsPlusNormal"/>
              <w:jc w:val="center"/>
            </w:pPr>
            <w:r>
              <w:t>797.</w:t>
            </w:r>
          </w:p>
        </w:tc>
        <w:tc>
          <w:tcPr>
            <w:tcW w:w="3118" w:type="dxa"/>
          </w:tcPr>
          <w:p w:rsidR="00577AB5" w:rsidRDefault="00577AB5">
            <w:pPr>
              <w:pStyle w:val="ConsPlusNormal"/>
            </w:pPr>
            <w:r>
              <w:t>пос. Светлый, ул. Культурная, д. 34</w:t>
            </w:r>
          </w:p>
        </w:tc>
        <w:tc>
          <w:tcPr>
            <w:tcW w:w="1474" w:type="dxa"/>
          </w:tcPr>
          <w:p w:rsidR="00577AB5" w:rsidRDefault="00577AB5">
            <w:pPr>
              <w:pStyle w:val="ConsPlusNormal"/>
              <w:jc w:val="center"/>
            </w:pPr>
            <w:r>
              <w:t>498,40</w:t>
            </w:r>
          </w:p>
        </w:tc>
        <w:tc>
          <w:tcPr>
            <w:tcW w:w="2551" w:type="dxa"/>
          </w:tcPr>
          <w:p w:rsidR="00577AB5" w:rsidRDefault="00577AB5">
            <w:pPr>
              <w:pStyle w:val="ConsPlusNormal"/>
              <w:jc w:val="center"/>
            </w:pPr>
            <w:r>
              <w:t>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2543077,63</w:t>
            </w:r>
          </w:p>
        </w:tc>
      </w:tr>
      <w:tr w:rsidR="00577AB5">
        <w:tc>
          <w:tcPr>
            <w:tcW w:w="794" w:type="dxa"/>
          </w:tcPr>
          <w:p w:rsidR="00577AB5" w:rsidRDefault="00577AB5">
            <w:pPr>
              <w:pStyle w:val="ConsPlusNormal"/>
              <w:jc w:val="center"/>
            </w:pPr>
            <w:r>
              <w:t>798.</w:t>
            </w:r>
          </w:p>
        </w:tc>
        <w:tc>
          <w:tcPr>
            <w:tcW w:w="3118" w:type="dxa"/>
          </w:tcPr>
          <w:p w:rsidR="00577AB5" w:rsidRDefault="00577AB5">
            <w:pPr>
              <w:pStyle w:val="ConsPlusNormal"/>
            </w:pPr>
            <w:r>
              <w:t>пос. Светлый, ул. Степная, д. 4</w:t>
            </w:r>
          </w:p>
        </w:tc>
        <w:tc>
          <w:tcPr>
            <w:tcW w:w="1474" w:type="dxa"/>
          </w:tcPr>
          <w:p w:rsidR="00577AB5" w:rsidRDefault="00577AB5">
            <w:pPr>
              <w:pStyle w:val="ConsPlusNormal"/>
              <w:jc w:val="center"/>
            </w:pPr>
            <w:r>
              <w:t>515,50</w:t>
            </w:r>
          </w:p>
        </w:tc>
        <w:tc>
          <w:tcPr>
            <w:tcW w:w="2551" w:type="dxa"/>
          </w:tcPr>
          <w:p w:rsidR="00577AB5" w:rsidRDefault="00577AB5">
            <w:pPr>
              <w:pStyle w:val="ConsPlusNormal"/>
              <w:jc w:val="center"/>
            </w:pPr>
            <w:r>
              <w:t>11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2081888,57</w:t>
            </w:r>
          </w:p>
        </w:tc>
      </w:tr>
      <w:tr w:rsidR="00577AB5">
        <w:tc>
          <w:tcPr>
            <w:tcW w:w="794" w:type="dxa"/>
          </w:tcPr>
          <w:p w:rsidR="00577AB5" w:rsidRDefault="00577AB5">
            <w:pPr>
              <w:pStyle w:val="ConsPlusNormal"/>
              <w:jc w:val="center"/>
            </w:pPr>
            <w:r>
              <w:t>799.</w:t>
            </w:r>
          </w:p>
        </w:tc>
        <w:tc>
          <w:tcPr>
            <w:tcW w:w="3118" w:type="dxa"/>
          </w:tcPr>
          <w:p w:rsidR="00577AB5" w:rsidRDefault="00577AB5">
            <w:pPr>
              <w:pStyle w:val="ConsPlusNormal"/>
            </w:pPr>
            <w:r>
              <w:t>пос. Светлый, ул. Степная, д. 6</w:t>
            </w:r>
          </w:p>
        </w:tc>
        <w:tc>
          <w:tcPr>
            <w:tcW w:w="1474" w:type="dxa"/>
          </w:tcPr>
          <w:p w:rsidR="00577AB5" w:rsidRDefault="00577AB5">
            <w:pPr>
              <w:pStyle w:val="ConsPlusNormal"/>
              <w:jc w:val="center"/>
            </w:pPr>
            <w:r>
              <w:t>513,20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2290847,40</w:t>
            </w:r>
          </w:p>
        </w:tc>
      </w:tr>
      <w:tr w:rsidR="00577AB5">
        <w:tc>
          <w:tcPr>
            <w:tcW w:w="794" w:type="dxa"/>
          </w:tcPr>
          <w:p w:rsidR="00577AB5" w:rsidRDefault="00577AB5">
            <w:pPr>
              <w:pStyle w:val="ConsPlusNormal"/>
              <w:jc w:val="center"/>
            </w:pPr>
            <w:r>
              <w:t>800.</w:t>
            </w:r>
          </w:p>
        </w:tc>
        <w:tc>
          <w:tcPr>
            <w:tcW w:w="3118" w:type="dxa"/>
            <w:vAlign w:val="bottom"/>
          </w:tcPr>
          <w:p w:rsidR="00577AB5" w:rsidRDefault="00577AB5">
            <w:pPr>
              <w:pStyle w:val="ConsPlusNormal"/>
            </w:pPr>
            <w:r>
              <w:t>с. Сакмара, ул. Степная, д. 2</w:t>
            </w:r>
          </w:p>
        </w:tc>
        <w:tc>
          <w:tcPr>
            <w:tcW w:w="1474" w:type="dxa"/>
          </w:tcPr>
          <w:p w:rsidR="00577AB5" w:rsidRDefault="00577AB5">
            <w:pPr>
              <w:pStyle w:val="ConsPlusNormal"/>
              <w:jc w:val="center"/>
            </w:pPr>
            <w:r>
              <w:t>1205,70</w:t>
            </w:r>
          </w:p>
        </w:tc>
        <w:tc>
          <w:tcPr>
            <w:tcW w:w="2551" w:type="dxa"/>
          </w:tcPr>
          <w:p w:rsidR="00577AB5" w:rsidRDefault="00577AB5">
            <w:pPr>
              <w:pStyle w:val="ConsPlusNormal"/>
              <w:jc w:val="center"/>
            </w:pPr>
            <w:r>
              <w:t>55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2543032,28</w:t>
            </w:r>
          </w:p>
        </w:tc>
      </w:tr>
      <w:tr w:rsidR="00577AB5">
        <w:tc>
          <w:tcPr>
            <w:tcW w:w="794" w:type="dxa"/>
          </w:tcPr>
          <w:p w:rsidR="00577AB5" w:rsidRDefault="00577AB5">
            <w:pPr>
              <w:pStyle w:val="ConsPlusNormal"/>
              <w:jc w:val="center"/>
            </w:pPr>
            <w:r>
              <w:t>801.</w:t>
            </w:r>
          </w:p>
        </w:tc>
        <w:tc>
          <w:tcPr>
            <w:tcW w:w="3118" w:type="dxa"/>
          </w:tcPr>
          <w:p w:rsidR="00577AB5" w:rsidRDefault="00577AB5">
            <w:pPr>
              <w:pStyle w:val="ConsPlusNormal"/>
            </w:pPr>
            <w:r>
              <w:t>с. Сакмара, ул. Степная, д. 6</w:t>
            </w:r>
          </w:p>
        </w:tc>
        <w:tc>
          <w:tcPr>
            <w:tcW w:w="1474" w:type="dxa"/>
          </w:tcPr>
          <w:p w:rsidR="00577AB5" w:rsidRDefault="00577AB5">
            <w:pPr>
              <w:pStyle w:val="ConsPlusNormal"/>
              <w:jc w:val="center"/>
            </w:pPr>
            <w:r>
              <w:t>377,90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2009096,66</w:t>
            </w:r>
          </w:p>
        </w:tc>
      </w:tr>
      <w:tr w:rsidR="00577AB5">
        <w:tc>
          <w:tcPr>
            <w:tcW w:w="13606" w:type="dxa"/>
            <w:gridSpan w:val="7"/>
          </w:tcPr>
          <w:p w:rsidR="00577AB5" w:rsidRDefault="00577AB5">
            <w:pPr>
              <w:pStyle w:val="ConsPlusNormal"/>
              <w:jc w:val="center"/>
              <w:outlineLvl w:val="3"/>
            </w:pPr>
            <w:r>
              <w:t>29. Муниципальное образование Саракташский район</w:t>
            </w:r>
          </w:p>
        </w:tc>
      </w:tr>
      <w:tr w:rsidR="00577AB5">
        <w:tc>
          <w:tcPr>
            <w:tcW w:w="3912" w:type="dxa"/>
            <w:gridSpan w:val="2"/>
          </w:tcPr>
          <w:p w:rsidR="00577AB5" w:rsidRDefault="00577AB5">
            <w:pPr>
              <w:pStyle w:val="ConsPlusNormal"/>
            </w:pPr>
            <w:r>
              <w:t>Итого по муниципальному образованию Саракташский район</w:t>
            </w:r>
          </w:p>
        </w:tc>
        <w:tc>
          <w:tcPr>
            <w:tcW w:w="1474" w:type="dxa"/>
          </w:tcPr>
          <w:p w:rsidR="00577AB5" w:rsidRDefault="00577AB5">
            <w:pPr>
              <w:pStyle w:val="ConsPlusNormal"/>
              <w:jc w:val="center"/>
            </w:pPr>
            <w:r>
              <w:t>6418,10</w:t>
            </w:r>
          </w:p>
        </w:tc>
        <w:tc>
          <w:tcPr>
            <w:tcW w:w="2551" w:type="dxa"/>
          </w:tcPr>
          <w:p w:rsidR="00577AB5" w:rsidRDefault="00577AB5">
            <w:pPr>
              <w:pStyle w:val="ConsPlusNormal"/>
              <w:jc w:val="center"/>
            </w:pPr>
            <w:r>
              <w:t>221</w:t>
            </w:r>
          </w:p>
        </w:tc>
        <w:tc>
          <w:tcPr>
            <w:tcW w:w="1984" w:type="dxa"/>
          </w:tcPr>
          <w:p w:rsidR="00577AB5" w:rsidRDefault="00577AB5">
            <w:pPr>
              <w:pStyle w:val="ConsPlusNormal"/>
              <w:jc w:val="center"/>
            </w:pPr>
            <w:r>
              <w:t>10</w:t>
            </w:r>
          </w:p>
        </w:tc>
        <w:tc>
          <w:tcPr>
            <w:tcW w:w="1701" w:type="dxa"/>
          </w:tcPr>
          <w:p w:rsidR="00577AB5" w:rsidRDefault="00577AB5">
            <w:pPr>
              <w:pStyle w:val="ConsPlusNormal"/>
              <w:jc w:val="center"/>
            </w:pPr>
            <w:r>
              <w:t>9</w:t>
            </w:r>
          </w:p>
        </w:tc>
        <w:tc>
          <w:tcPr>
            <w:tcW w:w="1984" w:type="dxa"/>
          </w:tcPr>
          <w:p w:rsidR="00577AB5" w:rsidRDefault="00577AB5">
            <w:pPr>
              <w:pStyle w:val="ConsPlusNormal"/>
              <w:jc w:val="center"/>
            </w:pPr>
            <w:r>
              <w:t>22365925,51</w:t>
            </w:r>
          </w:p>
        </w:tc>
      </w:tr>
      <w:tr w:rsidR="00577AB5">
        <w:tc>
          <w:tcPr>
            <w:tcW w:w="794" w:type="dxa"/>
          </w:tcPr>
          <w:p w:rsidR="00577AB5" w:rsidRDefault="00577AB5">
            <w:pPr>
              <w:pStyle w:val="ConsPlusNormal"/>
              <w:jc w:val="center"/>
            </w:pPr>
            <w:r>
              <w:t>802.</w:t>
            </w:r>
          </w:p>
        </w:tc>
        <w:tc>
          <w:tcPr>
            <w:tcW w:w="3118" w:type="dxa"/>
          </w:tcPr>
          <w:p w:rsidR="00577AB5" w:rsidRDefault="00577AB5">
            <w:pPr>
              <w:pStyle w:val="ConsPlusNormal"/>
            </w:pPr>
            <w:r>
              <w:t>пос. Саракташ, ул. Ватутина, д. 4</w:t>
            </w:r>
          </w:p>
        </w:tc>
        <w:tc>
          <w:tcPr>
            <w:tcW w:w="1474" w:type="dxa"/>
          </w:tcPr>
          <w:p w:rsidR="00577AB5" w:rsidRDefault="00577AB5">
            <w:pPr>
              <w:pStyle w:val="ConsPlusNormal"/>
              <w:jc w:val="center"/>
            </w:pPr>
            <w:r>
              <w:t>433,10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2208443,71</w:t>
            </w:r>
          </w:p>
        </w:tc>
      </w:tr>
      <w:tr w:rsidR="00577AB5">
        <w:tc>
          <w:tcPr>
            <w:tcW w:w="794" w:type="dxa"/>
          </w:tcPr>
          <w:p w:rsidR="00577AB5" w:rsidRDefault="00577AB5">
            <w:pPr>
              <w:pStyle w:val="ConsPlusNormal"/>
              <w:jc w:val="center"/>
            </w:pPr>
            <w:r>
              <w:t>803.</w:t>
            </w:r>
          </w:p>
        </w:tc>
        <w:tc>
          <w:tcPr>
            <w:tcW w:w="3118" w:type="dxa"/>
          </w:tcPr>
          <w:p w:rsidR="00577AB5" w:rsidRDefault="00577AB5">
            <w:pPr>
              <w:pStyle w:val="ConsPlusNormal"/>
            </w:pPr>
            <w:r>
              <w:t>пос. Саракташ, ул. Красноармейская, д. 100</w:t>
            </w:r>
          </w:p>
        </w:tc>
        <w:tc>
          <w:tcPr>
            <w:tcW w:w="1474" w:type="dxa"/>
          </w:tcPr>
          <w:p w:rsidR="00577AB5" w:rsidRDefault="00577AB5">
            <w:pPr>
              <w:pStyle w:val="ConsPlusNormal"/>
              <w:jc w:val="center"/>
            </w:pPr>
            <w:r>
              <w:t>850,40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2805689,38</w:t>
            </w:r>
          </w:p>
        </w:tc>
      </w:tr>
      <w:tr w:rsidR="00577AB5">
        <w:tc>
          <w:tcPr>
            <w:tcW w:w="794" w:type="dxa"/>
          </w:tcPr>
          <w:p w:rsidR="00577AB5" w:rsidRDefault="00577AB5">
            <w:pPr>
              <w:pStyle w:val="ConsPlusNormal"/>
              <w:jc w:val="center"/>
            </w:pPr>
            <w:r>
              <w:t>804.</w:t>
            </w:r>
          </w:p>
        </w:tc>
        <w:tc>
          <w:tcPr>
            <w:tcW w:w="3118" w:type="dxa"/>
          </w:tcPr>
          <w:p w:rsidR="00577AB5" w:rsidRDefault="00577AB5">
            <w:pPr>
              <w:pStyle w:val="ConsPlusNormal"/>
            </w:pPr>
            <w:r>
              <w:t>пос. Саракташ, ул. Мира, д. 13</w:t>
            </w:r>
          </w:p>
        </w:tc>
        <w:tc>
          <w:tcPr>
            <w:tcW w:w="1474" w:type="dxa"/>
          </w:tcPr>
          <w:p w:rsidR="00577AB5" w:rsidRDefault="00577AB5">
            <w:pPr>
              <w:pStyle w:val="ConsPlusNormal"/>
              <w:jc w:val="center"/>
            </w:pPr>
            <w:r>
              <w:t>446,10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663702,04</w:t>
            </w:r>
          </w:p>
        </w:tc>
      </w:tr>
      <w:tr w:rsidR="00577AB5">
        <w:tc>
          <w:tcPr>
            <w:tcW w:w="794" w:type="dxa"/>
          </w:tcPr>
          <w:p w:rsidR="00577AB5" w:rsidRDefault="00577AB5">
            <w:pPr>
              <w:pStyle w:val="ConsPlusNormal"/>
              <w:jc w:val="center"/>
            </w:pPr>
            <w:r>
              <w:lastRenderedPageBreak/>
              <w:t>805.</w:t>
            </w:r>
          </w:p>
        </w:tc>
        <w:tc>
          <w:tcPr>
            <w:tcW w:w="3118" w:type="dxa"/>
          </w:tcPr>
          <w:p w:rsidR="00577AB5" w:rsidRDefault="00577AB5">
            <w:pPr>
              <w:pStyle w:val="ConsPlusNormal"/>
            </w:pPr>
            <w:r>
              <w:t>пос. Саракташ, ул. Мира, д. 21</w:t>
            </w:r>
          </w:p>
        </w:tc>
        <w:tc>
          <w:tcPr>
            <w:tcW w:w="1474" w:type="dxa"/>
          </w:tcPr>
          <w:p w:rsidR="00577AB5" w:rsidRDefault="00577AB5">
            <w:pPr>
              <w:pStyle w:val="ConsPlusNormal"/>
              <w:jc w:val="center"/>
            </w:pPr>
            <w:r>
              <w:t>945,30</w:t>
            </w:r>
          </w:p>
        </w:tc>
        <w:tc>
          <w:tcPr>
            <w:tcW w:w="2551" w:type="dxa"/>
          </w:tcPr>
          <w:p w:rsidR="00577AB5" w:rsidRDefault="00577AB5">
            <w:pPr>
              <w:pStyle w:val="ConsPlusNormal"/>
              <w:jc w:val="center"/>
            </w:pPr>
            <w:r>
              <w:t>38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259956,92</w:t>
            </w:r>
          </w:p>
        </w:tc>
      </w:tr>
      <w:tr w:rsidR="00577AB5">
        <w:tc>
          <w:tcPr>
            <w:tcW w:w="794" w:type="dxa"/>
          </w:tcPr>
          <w:p w:rsidR="00577AB5" w:rsidRDefault="00577AB5">
            <w:pPr>
              <w:pStyle w:val="ConsPlusNormal"/>
              <w:jc w:val="center"/>
            </w:pPr>
            <w:r>
              <w:t>806.</w:t>
            </w:r>
          </w:p>
        </w:tc>
        <w:tc>
          <w:tcPr>
            <w:tcW w:w="3118" w:type="dxa"/>
          </w:tcPr>
          <w:p w:rsidR="00577AB5" w:rsidRDefault="00577AB5">
            <w:pPr>
              <w:pStyle w:val="ConsPlusNormal"/>
            </w:pPr>
            <w:r>
              <w:t>пос. Саракташ, ул. Советская, д. 25</w:t>
            </w:r>
          </w:p>
        </w:tc>
        <w:tc>
          <w:tcPr>
            <w:tcW w:w="1474" w:type="dxa"/>
          </w:tcPr>
          <w:p w:rsidR="00577AB5" w:rsidRDefault="00577AB5">
            <w:pPr>
              <w:pStyle w:val="ConsPlusNormal"/>
              <w:jc w:val="center"/>
            </w:pPr>
            <w:r>
              <w:t>430,30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296515,30</w:t>
            </w:r>
          </w:p>
        </w:tc>
      </w:tr>
      <w:tr w:rsidR="00577AB5">
        <w:tc>
          <w:tcPr>
            <w:tcW w:w="794" w:type="dxa"/>
          </w:tcPr>
          <w:p w:rsidR="00577AB5" w:rsidRDefault="00577AB5">
            <w:pPr>
              <w:pStyle w:val="ConsPlusNormal"/>
              <w:jc w:val="center"/>
            </w:pPr>
            <w:r>
              <w:t>807.</w:t>
            </w:r>
          </w:p>
        </w:tc>
        <w:tc>
          <w:tcPr>
            <w:tcW w:w="3118" w:type="dxa"/>
          </w:tcPr>
          <w:p w:rsidR="00577AB5" w:rsidRDefault="00577AB5">
            <w:pPr>
              <w:pStyle w:val="ConsPlusNormal"/>
            </w:pPr>
            <w:r>
              <w:t>пос. Саракташ, ул. Трудовая, д. 16</w:t>
            </w:r>
          </w:p>
        </w:tc>
        <w:tc>
          <w:tcPr>
            <w:tcW w:w="1474" w:type="dxa"/>
          </w:tcPr>
          <w:p w:rsidR="00577AB5" w:rsidRDefault="00577AB5">
            <w:pPr>
              <w:pStyle w:val="ConsPlusNormal"/>
              <w:jc w:val="center"/>
            </w:pPr>
            <w:r>
              <w:t>1209,00</w:t>
            </w:r>
          </w:p>
        </w:tc>
        <w:tc>
          <w:tcPr>
            <w:tcW w:w="2551" w:type="dxa"/>
          </w:tcPr>
          <w:p w:rsidR="00577AB5" w:rsidRDefault="00577AB5">
            <w:pPr>
              <w:pStyle w:val="ConsPlusNormal"/>
              <w:jc w:val="center"/>
            </w:pPr>
            <w:r>
              <w:t>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5413458,40</w:t>
            </w:r>
          </w:p>
        </w:tc>
      </w:tr>
      <w:tr w:rsidR="00577AB5">
        <w:tc>
          <w:tcPr>
            <w:tcW w:w="794" w:type="dxa"/>
          </w:tcPr>
          <w:p w:rsidR="00577AB5" w:rsidRDefault="00577AB5">
            <w:pPr>
              <w:pStyle w:val="ConsPlusNormal"/>
              <w:jc w:val="center"/>
            </w:pPr>
            <w:r>
              <w:t>808.</w:t>
            </w:r>
          </w:p>
        </w:tc>
        <w:tc>
          <w:tcPr>
            <w:tcW w:w="3118" w:type="dxa"/>
          </w:tcPr>
          <w:p w:rsidR="00577AB5" w:rsidRDefault="00577AB5">
            <w:pPr>
              <w:pStyle w:val="ConsPlusNormal"/>
            </w:pPr>
            <w:r>
              <w:t>с. Васильевка, ул. Дружбы, д. 1</w:t>
            </w:r>
          </w:p>
        </w:tc>
        <w:tc>
          <w:tcPr>
            <w:tcW w:w="1474" w:type="dxa"/>
          </w:tcPr>
          <w:p w:rsidR="00577AB5" w:rsidRDefault="00577AB5">
            <w:pPr>
              <w:pStyle w:val="ConsPlusNormal"/>
              <w:jc w:val="center"/>
            </w:pPr>
            <w:r>
              <w:t>682,70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3410595,55</w:t>
            </w:r>
          </w:p>
        </w:tc>
      </w:tr>
      <w:tr w:rsidR="00577AB5">
        <w:tc>
          <w:tcPr>
            <w:tcW w:w="794" w:type="dxa"/>
          </w:tcPr>
          <w:p w:rsidR="00577AB5" w:rsidRDefault="00577AB5">
            <w:pPr>
              <w:pStyle w:val="ConsPlusNormal"/>
              <w:jc w:val="center"/>
            </w:pPr>
            <w:r>
              <w:t>809.</w:t>
            </w:r>
          </w:p>
        </w:tc>
        <w:tc>
          <w:tcPr>
            <w:tcW w:w="3118" w:type="dxa"/>
          </w:tcPr>
          <w:p w:rsidR="00577AB5" w:rsidRDefault="00577AB5">
            <w:pPr>
              <w:pStyle w:val="ConsPlusNormal"/>
            </w:pPr>
            <w:r>
              <w:t>с. Васильевка, ул. Дружбы, д. 8</w:t>
            </w:r>
          </w:p>
        </w:tc>
        <w:tc>
          <w:tcPr>
            <w:tcW w:w="1474" w:type="dxa"/>
          </w:tcPr>
          <w:p w:rsidR="00577AB5" w:rsidRDefault="00577AB5">
            <w:pPr>
              <w:pStyle w:val="ConsPlusNormal"/>
              <w:jc w:val="center"/>
            </w:pPr>
            <w:r>
              <w:t>604,20</w:t>
            </w:r>
          </w:p>
        </w:tc>
        <w:tc>
          <w:tcPr>
            <w:tcW w:w="2551" w:type="dxa"/>
          </w:tcPr>
          <w:p w:rsidR="00577AB5" w:rsidRDefault="00577AB5">
            <w:pPr>
              <w:pStyle w:val="ConsPlusNormal"/>
              <w:jc w:val="center"/>
            </w:pPr>
            <w:r>
              <w:t>25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2917961,66</w:t>
            </w:r>
          </w:p>
        </w:tc>
      </w:tr>
      <w:tr w:rsidR="00577AB5">
        <w:tc>
          <w:tcPr>
            <w:tcW w:w="794" w:type="dxa"/>
          </w:tcPr>
          <w:p w:rsidR="00577AB5" w:rsidRDefault="00577AB5">
            <w:pPr>
              <w:pStyle w:val="ConsPlusNormal"/>
              <w:jc w:val="center"/>
            </w:pPr>
            <w:r>
              <w:t>810.</w:t>
            </w:r>
          </w:p>
        </w:tc>
        <w:tc>
          <w:tcPr>
            <w:tcW w:w="3118" w:type="dxa"/>
          </w:tcPr>
          <w:p w:rsidR="00577AB5" w:rsidRDefault="00577AB5">
            <w:pPr>
              <w:pStyle w:val="ConsPlusNormal"/>
            </w:pPr>
            <w:r>
              <w:t>с. Новочеркасск, ул. Парковая, д. 11</w:t>
            </w:r>
          </w:p>
        </w:tc>
        <w:tc>
          <w:tcPr>
            <w:tcW w:w="1474" w:type="dxa"/>
          </w:tcPr>
          <w:p w:rsidR="00577AB5" w:rsidRDefault="00577AB5">
            <w:pPr>
              <w:pStyle w:val="ConsPlusNormal"/>
              <w:jc w:val="center"/>
            </w:pPr>
            <w:r>
              <w:t>817,00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4389602,55</w:t>
            </w:r>
          </w:p>
        </w:tc>
      </w:tr>
      <w:tr w:rsidR="00577AB5">
        <w:tc>
          <w:tcPr>
            <w:tcW w:w="13606" w:type="dxa"/>
            <w:gridSpan w:val="7"/>
          </w:tcPr>
          <w:p w:rsidR="00577AB5" w:rsidRDefault="00577AB5">
            <w:pPr>
              <w:pStyle w:val="ConsPlusNormal"/>
              <w:jc w:val="center"/>
              <w:outlineLvl w:val="3"/>
            </w:pPr>
            <w:r>
              <w:t>30. Муниципальное образование Светлинский район</w:t>
            </w:r>
          </w:p>
        </w:tc>
      </w:tr>
      <w:tr w:rsidR="00577AB5">
        <w:tc>
          <w:tcPr>
            <w:tcW w:w="3912" w:type="dxa"/>
            <w:gridSpan w:val="2"/>
          </w:tcPr>
          <w:p w:rsidR="00577AB5" w:rsidRDefault="00577AB5">
            <w:pPr>
              <w:pStyle w:val="ConsPlusNormal"/>
            </w:pPr>
            <w:r>
              <w:t>Итого по муниципальному образованию Светлинский район</w:t>
            </w:r>
          </w:p>
        </w:tc>
        <w:tc>
          <w:tcPr>
            <w:tcW w:w="1474" w:type="dxa"/>
          </w:tcPr>
          <w:p w:rsidR="00577AB5" w:rsidRDefault="00577AB5">
            <w:pPr>
              <w:pStyle w:val="ConsPlusNormal"/>
              <w:jc w:val="center"/>
            </w:pPr>
            <w:r>
              <w:t>40259,80</w:t>
            </w:r>
          </w:p>
        </w:tc>
        <w:tc>
          <w:tcPr>
            <w:tcW w:w="2551" w:type="dxa"/>
          </w:tcPr>
          <w:p w:rsidR="00577AB5" w:rsidRDefault="00577AB5">
            <w:pPr>
              <w:pStyle w:val="ConsPlusNormal"/>
              <w:jc w:val="center"/>
            </w:pPr>
            <w:r>
              <w:t>1401</w:t>
            </w:r>
          </w:p>
        </w:tc>
        <w:tc>
          <w:tcPr>
            <w:tcW w:w="1984" w:type="dxa"/>
          </w:tcPr>
          <w:p w:rsidR="00577AB5" w:rsidRDefault="00577AB5">
            <w:pPr>
              <w:pStyle w:val="ConsPlusNormal"/>
              <w:jc w:val="center"/>
            </w:pPr>
            <w:r>
              <w:t>19</w:t>
            </w:r>
          </w:p>
        </w:tc>
        <w:tc>
          <w:tcPr>
            <w:tcW w:w="1701" w:type="dxa"/>
          </w:tcPr>
          <w:p w:rsidR="00577AB5" w:rsidRDefault="00577AB5">
            <w:pPr>
              <w:pStyle w:val="ConsPlusNormal"/>
              <w:jc w:val="center"/>
            </w:pPr>
            <w:r>
              <w:t>15</w:t>
            </w:r>
          </w:p>
        </w:tc>
        <w:tc>
          <w:tcPr>
            <w:tcW w:w="1984" w:type="dxa"/>
          </w:tcPr>
          <w:p w:rsidR="00577AB5" w:rsidRDefault="00577AB5">
            <w:pPr>
              <w:pStyle w:val="ConsPlusNormal"/>
              <w:jc w:val="center"/>
            </w:pPr>
            <w:r>
              <w:t>50198563,69</w:t>
            </w:r>
          </w:p>
        </w:tc>
      </w:tr>
      <w:tr w:rsidR="00577AB5">
        <w:tc>
          <w:tcPr>
            <w:tcW w:w="794" w:type="dxa"/>
          </w:tcPr>
          <w:p w:rsidR="00577AB5" w:rsidRDefault="00577AB5">
            <w:pPr>
              <w:pStyle w:val="ConsPlusNormal"/>
              <w:jc w:val="center"/>
            </w:pPr>
            <w:r>
              <w:t>811.</w:t>
            </w:r>
          </w:p>
        </w:tc>
        <w:tc>
          <w:tcPr>
            <w:tcW w:w="3118" w:type="dxa"/>
          </w:tcPr>
          <w:p w:rsidR="00577AB5" w:rsidRDefault="00577AB5">
            <w:pPr>
              <w:pStyle w:val="ConsPlusNormal"/>
            </w:pPr>
            <w:r>
              <w:t>пос. Светлый, ул. 9 квартал, д. 56</w:t>
            </w:r>
          </w:p>
        </w:tc>
        <w:tc>
          <w:tcPr>
            <w:tcW w:w="1474" w:type="dxa"/>
          </w:tcPr>
          <w:p w:rsidR="00577AB5" w:rsidRDefault="00577AB5">
            <w:pPr>
              <w:pStyle w:val="ConsPlusNormal"/>
              <w:jc w:val="center"/>
            </w:pPr>
            <w:r>
              <w:t>1073,40</w:t>
            </w:r>
          </w:p>
        </w:tc>
        <w:tc>
          <w:tcPr>
            <w:tcW w:w="2551" w:type="dxa"/>
          </w:tcPr>
          <w:p w:rsidR="00577AB5" w:rsidRDefault="00577AB5">
            <w:pPr>
              <w:pStyle w:val="ConsPlusNormal"/>
              <w:jc w:val="center"/>
            </w:pPr>
            <w:r>
              <w:t>37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1951454,16</w:t>
            </w:r>
          </w:p>
        </w:tc>
      </w:tr>
      <w:tr w:rsidR="00577AB5">
        <w:tc>
          <w:tcPr>
            <w:tcW w:w="794" w:type="dxa"/>
          </w:tcPr>
          <w:p w:rsidR="00577AB5" w:rsidRDefault="00577AB5">
            <w:pPr>
              <w:pStyle w:val="ConsPlusNormal"/>
              <w:jc w:val="center"/>
            </w:pPr>
            <w:r>
              <w:t>812.</w:t>
            </w:r>
          </w:p>
        </w:tc>
        <w:tc>
          <w:tcPr>
            <w:tcW w:w="3118" w:type="dxa"/>
          </w:tcPr>
          <w:p w:rsidR="00577AB5" w:rsidRDefault="00577AB5">
            <w:pPr>
              <w:pStyle w:val="ConsPlusNormal"/>
            </w:pPr>
            <w:r>
              <w:t>пос. Светлый, ул. Мира, д. 15</w:t>
            </w:r>
          </w:p>
        </w:tc>
        <w:tc>
          <w:tcPr>
            <w:tcW w:w="1474" w:type="dxa"/>
          </w:tcPr>
          <w:p w:rsidR="00577AB5" w:rsidRDefault="00577AB5">
            <w:pPr>
              <w:pStyle w:val="ConsPlusNormal"/>
              <w:jc w:val="center"/>
            </w:pPr>
            <w:r>
              <w:t>3726,90</w:t>
            </w:r>
          </w:p>
        </w:tc>
        <w:tc>
          <w:tcPr>
            <w:tcW w:w="2551" w:type="dxa"/>
          </w:tcPr>
          <w:p w:rsidR="00577AB5" w:rsidRDefault="00577AB5">
            <w:pPr>
              <w:pStyle w:val="ConsPlusNormal"/>
              <w:jc w:val="center"/>
            </w:pPr>
            <w:r>
              <w:t>230</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11133595,43</w:t>
            </w:r>
          </w:p>
        </w:tc>
      </w:tr>
      <w:tr w:rsidR="00577AB5">
        <w:tc>
          <w:tcPr>
            <w:tcW w:w="794" w:type="dxa"/>
          </w:tcPr>
          <w:p w:rsidR="00577AB5" w:rsidRDefault="00577AB5">
            <w:pPr>
              <w:pStyle w:val="ConsPlusNormal"/>
              <w:jc w:val="center"/>
            </w:pPr>
            <w:r>
              <w:t>813.</w:t>
            </w:r>
          </w:p>
        </w:tc>
        <w:tc>
          <w:tcPr>
            <w:tcW w:w="3118" w:type="dxa"/>
          </w:tcPr>
          <w:p w:rsidR="00577AB5" w:rsidRDefault="00577AB5">
            <w:pPr>
              <w:pStyle w:val="ConsPlusNormal"/>
            </w:pPr>
            <w:r>
              <w:t>пос. Светлый, пер. Мира, д. 13</w:t>
            </w:r>
          </w:p>
        </w:tc>
        <w:tc>
          <w:tcPr>
            <w:tcW w:w="1474" w:type="dxa"/>
          </w:tcPr>
          <w:p w:rsidR="00577AB5" w:rsidRDefault="00577AB5">
            <w:pPr>
              <w:pStyle w:val="ConsPlusNormal"/>
              <w:jc w:val="center"/>
            </w:pPr>
            <w:r>
              <w:t>346,60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211776,67</w:t>
            </w:r>
          </w:p>
        </w:tc>
      </w:tr>
      <w:tr w:rsidR="00577AB5">
        <w:tc>
          <w:tcPr>
            <w:tcW w:w="794" w:type="dxa"/>
          </w:tcPr>
          <w:p w:rsidR="00577AB5" w:rsidRDefault="00577AB5">
            <w:pPr>
              <w:pStyle w:val="ConsPlusNormal"/>
              <w:jc w:val="center"/>
            </w:pPr>
            <w:r>
              <w:t>814.</w:t>
            </w:r>
          </w:p>
        </w:tc>
        <w:tc>
          <w:tcPr>
            <w:tcW w:w="3118" w:type="dxa"/>
          </w:tcPr>
          <w:p w:rsidR="00577AB5" w:rsidRDefault="00577AB5">
            <w:pPr>
              <w:pStyle w:val="ConsPlusNormal"/>
            </w:pPr>
            <w:r>
              <w:t>пос. Светлый, ул. Промышленная, д. 40</w:t>
            </w:r>
          </w:p>
        </w:tc>
        <w:tc>
          <w:tcPr>
            <w:tcW w:w="1474" w:type="dxa"/>
          </w:tcPr>
          <w:p w:rsidR="00577AB5" w:rsidRDefault="00577AB5">
            <w:pPr>
              <w:pStyle w:val="ConsPlusNormal"/>
              <w:jc w:val="center"/>
            </w:pPr>
            <w:r>
              <w:t>364,50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211776,67</w:t>
            </w:r>
          </w:p>
        </w:tc>
      </w:tr>
      <w:tr w:rsidR="00577AB5">
        <w:tc>
          <w:tcPr>
            <w:tcW w:w="794" w:type="dxa"/>
          </w:tcPr>
          <w:p w:rsidR="00577AB5" w:rsidRDefault="00577AB5">
            <w:pPr>
              <w:pStyle w:val="ConsPlusNormal"/>
              <w:jc w:val="center"/>
            </w:pPr>
            <w:r>
              <w:t>815.</w:t>
            </w:r>
          </w:p>
        </w:tc>
        <w:tc>
          <w:tcPr>
            <w:tcW w:w="3118" w:type="dxa"/>
          </w:tcPr>
          <w:p w:rsidR="00577AB5" w:rsidRDefault="00577AB5">
            <w:pPr>
              <w:pStyle w:val="ConsPlusNormal"/>
            </w:pPr>
            <w:r>
              <w:t>пос. Светлый, ул. Советская, д. 27</w:t>
            </w:r>
          </w:p>
        </w:tc>
        <w:tc>
          <w:tcPr>
            <w:tcW w:w="1474" w:type="dxa"/>
          </w:tcPr>
          <w:p w:rsidR="00577AB5" w:rsidRDefault="00577AB5">
            <w:pPr>
              <w:pStyle w:val="ConsPlusNormal"/>
              <w:jc w:val="center"/>
            </w:pPr>
            <w:r>
              <w:t>4064,20</w:t>
            </w:r>
          </w:p>
        </w:tc>
        <w:tc>
          <w:tcPr>
            <w:tcW w:w="2551" w:type="dxa"/>
          </w:tcPr>
          <w:p w:rsidR="00577AB5" w:rsidRDefault="00577AB5">
            <w:pPr>
              <w:pStyle w:val="ConsPlusNormal"/>
              <w:jc w:val="center"/>
            </w:pPr>
            <w:r>
              <w:t>141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1117706,17</w:t>
            </w:r>
          </w:p>
        </w:tc>
      </w:tr>
      <w:tr w:rsidR="00577AB5">
        <w:tc>
          <w:tcPr>
            <w:tcW w:w="794" w:type="dxa"/>
          </w:tcPr>
          <w:p w:rsidR="00577AB5" w:rsidRDefault="00577AB5">
            <w:pPr>
              <w:pStyle w:val="ConsPlusNormal"/>
              <w:jc w:val="center"/>
            </w:pPr>
            <w:r>
              <w:t>816.</w:t>
            </w:r>
          </w:p>
        </w:tc>
        <w:tc>
          <w:tcPr>
            <w:tcW w:w="3118" w:type="dxa"/>
          </w:tcPr>
          <w:p w:rsidR="00577AB5" w:rsidRDefault="00577AB5">
            <w:pPr>
              <w:pStyle w:val="ConsPlusNormal"/>
            </w:pPr>
            <w:r>
              <w:t>пос. Светлый, ул. Пролетарская, д. 3</w:t>
            </w:r>
          </w:p>
        </w:tc>
        <w:tc>
          <w:tcPr>
            <w:tcW w:w="1474" w:type="dxa"/>
          </w:tcPr>
          <w:p w:rsidR="00577AB5" w:rsidRDefault="00577AB5">
            <w:pPr>
              <w:pStyle w:val="ConsPlusNormal"/>
              <w:jc w:val="center"/>
            </w:pPr>
            <w:r>
              <w:t>7888,60</w:t>
            </w:r>
          </w:p>
        </w:tc>
        <w:tc>
          <w:tcPr>
            <w:tcW w:w="2551" w:type="dxa"/>
          </w:tcPr>
          <w:p w:rsidR="00577AB5" w:rsidRDefault="00577AB5">
            <w:pPr>
              <w:pStyle w:val="ConsPlusNormal"/>
              <w:jc w:val="center"/>
            </w:pPr>
            <w:r>
              <w:t>257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6598407,83</w:t>
            </w:r>
          </w:p>
        </w:tc>
      </w:tr>
      <w:tr w:rsidR="00577AB5">
        <w:tc>
          <w:tcPr>
            <w:tcW w:w="794" w:type="dxa"/>
          </w:tcPr>
          <w:p w:rsidR="00577AB5" w:rsidRDefault="00577AB5">
            <w:pPr>
              <w:pStyle w:val="ConsPlusNormal"/>
              <w:jc w:val="center"/>
            </w:pPr>
            <w:r>
              <w:lastRenderedPageBreak/>
              <w:t>817.</w:t>
            </w:r>
          </w:p>
        </w:tc>
        <w:tc>
          <w:tcPr>
            <w:tcW w:w="3118" w:type="dxa"/>
          </w:tcPr>
          <w:p w:rsidR="00577AB5" w:rsidRDefault="00577AB5">
            <w:pPr>
              <w:pStyle w:val="ConsPlusNormal"/>
            </w:pPr>
            <w:r>
              <w:t>пос. Светлый, ул. Промышленная, д. 50</w:t>
            </w:r>
          </w:p>
        </w:tc>
        <w:tc>
          <w:tcPr>
            <w:tcW w:w="1474" w:type="dxa"/>
          </w:tcPr>
          <w:p w:rsidR="00577AB5" w:rsidRDefault="00577AB5">
            <w:pPr>
              <w:pStyle w:val="ConsPlusNormal"/>
              <w:jc w:val="center"/>
            </w:pPr>
            <w:r>
              <w:t>4368,30</w:t>
            </w:r>
          </w:p>
        </w:tc>
        <w:tc>
          <w:tcPr>
            <w:tcW w:w="2551" w:type="dxa"/>
          </w:tcPr>
          <w:p w:rsidR="00577AB5" w:rsidRDefault="00577AB5">
            <w:pPr>
              <w:pStyle w:val="ConsPlusNormal"/>
              <w:jc w:val="center"/>
            </w:pPr>
            <w:r>
              <w:t>90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8067874,01</w:t>
            </w:r>
          </w:p>
        </w:tc>
      </w:tr>
      <w:tr w:rsidR="00577AB5">
        <w:tc>
          <w:tcPr>
            <w:tcW w:w="794" w:type="dxa"/>
          </w:tcPr>
          <w:p w:rsidR="00577AB5" w:rsidRDefault="00577AB5">
            <w:pPr>
              <w:pStyle w:val="ConsPlusNormal"/>
              <w:jc w:val="center"/>
            </w:pPr>
            <w:r>
              <w:t>818.</w:t>
            </w:r>
          </w:p>
        </w:tc>
        <w:tc>
          <w:tcPr>
            <w:tcW w:w="3118" w:type="dxa"/>
          </w:tcPr>
          <w:p w:rsidR="00577AB5" w:rsidRDefault="00577AB5">
            <w:pPr>
              <w:pStyle w:val="ConsPlusNormal"/>
            </w:pPr>
            <w:r>
              <w:t>пос. Светлый, ул. Советская, д. 1</w:t>
            </w:r>
          </w:p>
        </w:tc>
        <w:tc>
          <w:tcPr>
            <w:tcW w:w="1474" w:type="dxa"/>
          </w:tcPr>
          <w:p w:rsidR="00577AB5" w:rsidRDefault="00577AB5">
            <w:pPr>
              <w:pStyle w:val="ConsPlusNormal"/>
              <w:jc w:val="center"/>
            </w:pPr>
            <w:r>
              <w:t>2767,60</w:t>
            </w:r>
          </w:p>
        </w:tc>
        <w:tc>
          <w:tcPr>
            <w:tcW w:w="2551" w:type="dxa"/>
          </w:tcPr>
          <w:p w:rsidR="00577AB5" w:rsidRDefault="00577AB5">
            <w:pPr>
              <w:pStyle w:val="ConsPlusNormal"/>
              <w:jc w:val="center"/>
            </w:pPr>
            <w:r>
              <w:t>93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5290499,41</w:t>
            </w:r>
          </w:p>
        </w:tc>
      </w:tr>
      <w:tr w:rsidR="00577AB5">
        <w:tc>
          <w:tcPr>
            <w:tcW w:w="794" w:type="dxa"/>
          </w:tcPr>
          <w:p w:rsidR="00577AB5" w:rsidRDefault="00577AB5">
            <w:pPr>
              <w:pStyle w:val="ConsPlusNormal"/>
              <w:jc w:val="center"/>
            </w:pPr>
            <w:r>
              <w:t>819.</w:t>
            </w:r>
          </w:p>
        </w:tc>
        <w:tc>
          <w:tcPr>
            <w:tcW w:w="3118" w:type="dxa"/>
          </w:tcPr>
          <w:p w:rsidR="00577AB5" w:rsidRDefault="00577AB5">
            <w:pPr>
              <w:pStyle w:val="ConsPlusNormal"/>
            </w:pPr>
            <w:r>
              <w:t>пос. Светлый, ул. Советская, д. 13а</w:t>
            </w:r>
          </w:p>
        </w:tc>
        <w:tc>
          <w:tcPr>
            <w:tcW w:w="1474" w:type="dxa"/>
          </w:tcPr>
          <w:p w:rsidR="00577AB5" w:rsidRDefault="00577AB5">
            <w:pPr>
              <w:pStyle w:val="ConsPlusNormal"/>
              <w:jc w:val="center"/>
            </w:pPr>
            <w:r>
              <w:t>4243,70</w:t>
            </w:r>
          </w:p>
        </w:tc>
        <w:tc>
          <w:tcPr>
            <w:tcW w:w="2551" w:type="dxa"/>
          </w:tcPr>
          <w:p w:rsidR="00577AB5" w:rsidRDefault="00577AB5">
            <w:pPr>
              <w:pStyle w:val="ConsPlusNormal"/>
              <w:jc w:val="center"/>
            </w:pPr>
            <w:r>
              <w:t>135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1163826,06</w:t>
            </w:r>
          </w:p>
        </w:tc>
      </w:tr>
      <w:tr w:rsidR="00577AB5">
        <w:tc>
          <w:tcPr>
            <w:tcW w:w="794" w:type="dxa"/>
          </w:tcPr>
          <w:p w:rsidR="00577AB5" w:rsidRDefault="00577AB5">
            <w:pPr>
              <w:pStyle w:val="ConsPlusNormal"/>
              <w:jc w:val="center"/>
            </w:pPr>
            <w:r>
              <w:t>820.</w:t>
            </w:r>
          </w:p>
        </w:tc>
        <w:tc>
          <w:tcPr>
            <w:tcW w:w="3118" w:type="dxa"/>
          </w:tcPr>
          <w:p w:rsidR="00577AB5" w:rsidRDefault="00577AB5">
            <w:pPr>
              <w:pStyle w:val="ConsPlusNormal"/>
            </w:pPr>
            <w:r>
              <w:t>пос. Светлый, ул. Советская, д. 18</w:t>
            </w:r>
          </w:p>
        </w:tc>
        <w:tc>
          <w:tcPr>
            <w:tcW w:w="1474" w:type="dxa"/>
          </w:tcPr>
          <w:p w:rsidR="00577AB5" w:rsidRDefault="00577AB5">
            <w:pPr>
              <w:pStyle w:val="ConsPlusNormal"/>
              <w:jc w:val="center"/>
            </w:pPr>
            <w:r>
              <w:t>2784,80</w:t>
            </w:r>
          </w:p>
        </w:tc>
        <w:tc>
          <w:tcPr>
            <w:tcW w:w="2551" w:type="dxa"/>
          </w:tcPr>
          <w:p w:rsidR="00577AB5" w:rsidRDefault="00577AB5">
            <w:pPr>
              <w:pStyle w:val="ConsPlusNormal"/>
              <w:jc w:val="center"/>
            </w:pPr>
            <w:r>
              <w:t>103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890984,79</w:t>
            </w:r>
          </w:p>
        </w:tc>
      </w:tr>
      <w:tr w:rsidR="00577AB5">
        <w:tc>
          <w:tcPr>
            <w:tcW w:w="794" w:type="dxa"/>
          </w:tcPr>
          <w:p w:rsidR="00577AB5" w:rsidRDefault="00577AB5">
            <w:pPr>
              <w:pStyle w:val="ConsPlusNormal"/>
              <w:jc w:val="center"/>
            </w:pPr>
            <w:r>
              <w:t>821.</w:t>
            </w:r>
          </w:p>
        </w:tc>
        <w:tc>
          <w:tcPr>
            <w:tcW w:w="3118" w:type="dxa"/>
          </w:tcPr>
          <w:p w:rsidR="00577AB5" w:rsidRDefault="00577AB5">
            <w:pPr>
              <w:pStyle w:val="ConsPlusNormal"/>
            </w:pPr>
            <w:r>
              <w:t>пос. Светлый, ул. Советская, д. 3</w:t>
            </w:r>
          </w:p>
        </w:tc>
        <w:tc>
          <w:tcPr>
            <w:tcW w:w="1474" w:type="dxa"/>
          </w:tcPr>
          <w:p w:rsidR="00577AB5" w:rsidRDefault="00577AB5">
            <w:pPr>
              <w:pStyle w:val="ConsPlusNormal"/>
              <w:jc w:val="center"/>
            </w:pPr>
            <w:r>
              <w:t>3827,30</w:t>
            </w:r>
          </w:p>
        </w:tc>
        <w:tc>
          <w:tcPr>
            <w:tcW w:w="2551" w:type="dxa"/>
          </w:tcPr>
          <w:p w:rsidR="00577AB5" w:rsidRDefault="00577AB5">
            <w:pPr>
              <w:pStyle w:val="ConsPlusNormal"/>
              <w:jc w:val="center"/>
            </w:pPr>
            <w:r>
              <w:t>119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6646733,31</w:t>
            </w:r>
          </w:p>
        </w:tc>
      </w:tr>
      <w:tr w:rsidR="00577AB5">
        <w:tc>
          <w:tcPr>
            <w:tcW w:w="794" w:type="dxa"/>
          </w:tcPr>
          <w:p w:rsidR="00577AB5" w:rsidRDefault="00577AB5">
            <w:pPr>
              <w:pStyle w:val="ConsPlusNormal"/>
              <w:jc w:val="center"/>
            </w:pPr>
            <w:r>
              <w:t>822.</w:t>
            </w:r>
          </w:p>
        </w:tc>
        <w:tc>
          <w:tcPr>
            <w:tcW w:w="3118" w:type="dxa"/>
          </w:tcPr>
          <w:p w:rsidR="00577AB5" w:rsidRDefault="00577AB5">
            <w:pPr>
              <w:pStyle w:val="ConsPlusNormal"/>
            </w:pPr>
            <w:r>
              <w:t>пос. Светлый, ул. Советская, д. 5</w:t>
            </w:r>
          </w:p>
        </w:tc>
        <w:tc>
          <w:tcPr>
            <w:tcW w:w="1474" w:type="dxa"/>
          </w:tcPr>
          <w:p w:rsidR="00577AB5" w:rsidRDefault="00577AB5">
            <w:pPr>
              <w:pStyle w:val="ConsPlusNormal"/>
              <w:jc w:val="center"/>
            </w:pPr>
            <w:r>
              <w:t>3736,50</w:t>
            </w:r>
          </w:p>
        </w:tc>
        <w:tc>
          <w:tcPr>
            <w:tcW w:w="2551" w:type="dxa"/>
          </w:tcPr>
          <w:p w:rsidR="00577AB5" w:rsidRDefault="00577AB5">
            <w:pPr>
              <w:pStyle w:val="ConsPlusNormal"/>
              <w:jc w:val="center"/>
            </w:pPr>
            <w:r>
              <w:t>124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6278599,17</w:t>
            </w:r>
          </w:p>
        </w:tc>
      </w:tr>
      <w:tr w:rsidR="00577AB5">
        <w:tc>
          <w:tcPr>
            <w:tcW w:w="794" w:type="dxa"/>
          </w:tcPr>
          <w:p w:rsidR="00577AB5" w:rsidRDefault="00577AB5">
            <w:pPr>
              <w:pStyle w:val="ConsPlusNormal"/>
              <w:jc w:val="center"/>
            </w:pPr>
            <w:r>
              <w:t>823.</w:t>
            </w:r>
          </w:p>
        </w:tc>
        <w:tc>
          <w:tcPr>
            <w:tcW w:w="3118" w:type="dxa"/>
          </w:tcPr>
          <w:p w:rsidR="00577AB5" w:rsidRDefault="00577AB5">
            <w:pPr>
              <w:pStyle w:val="ConsPlusNormal"/>
            </w:pPr>
            <w:r>
              <w:t>пос. Светлый, ул. Шевченко, д. 12</w:t>
            </w:r>
          </w:p>
        </w:tc>
        <w:tc>
          <w:tcPr>
            <w:tcW w:w="1474" w:type="dxa"/>
          </w:tcPr>
          <w:p w:rsidR="00577AB5" w:rsidRDefault="00577AB5">
            <w:pPr>
              <w:pStyle w:val="ConsPlusNormal"/>
              <w:jc w:val="center"/>
            </w:pPr>
            <w:r>
              <w:t>349,70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211776,67</w:t>
            </w:r>
          </w:p>
        </w:tc>
      </w:tr>
      <w:tr w:rsidR="00577AB5">
        <w:tc>
          <w:tcPr>
            <w:tcW w:w="794" w:type="dxa"/>
          </w:tcPr>
          <w:p w:rsidR="00577AB5" w:rsidRDefault="00577AB5">
            <w:pPr>
              <w:pStyle w:val="ConsPlusNormal"/>
              <w:jc w:val="center"/>
            </w:pPr>
            <w:r>
              <w:t>824.</w:t>
            </w:r>
          </w:p>
        </w:tc>
        <w:tc>
          <w:tcPr>
            <w:tcW w:w="3118" w:type="dxa"/>
          </w:tcPr>
          <w:p w:rsidR="00577AB5" w:rsidRDefault="00577AB5">
            <w:pPr>
              <w:pStyle w:val="ConsPlusNormal"/>
            </w:pPr>
            <w:r>
              <w:t>пос. Светлый, ул. Шевченко, д. 14</w:t>
            </w:r>
          </w:p>
        </w:tc>
        <w:tc>
          <w:tcPr>
            <w:tcW w:w="1474" w:type="dxa"/>
          </w:tcPr>
          <w:p w:rsidR="00577AB5" w:rsidRDefault="00577AB5">
            <w:pPr>
              <w:pStyle w:val="ConsPlusNormal"/>
              <w:jc w:val="center"/>
            </w:pPr>
            <w:r>
              <w:t>347,80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211776,67</w:t>
            </w:r>
          </w:p>
        </w:tc>
      </w:tr>
      <w:tr w:rsidR="00577AB5">
        <w:tc>
          <w:tcPr>
            <w:tcW w:w="794" w:type="dxa"/>
          </w:tcPr>
          <w:p w:rsidR="00577AB5" w:rsidRDefault="00577AB5">
            <w:pPr>
              <w:pStyle w:val="ConsPlusNormal"/>
              <w:jc w:val="center"/>
            </w:pPr>
            <w:r>
              <w:t>825.</w:t>
            </w:r>
          </w:p>
        </w:tc>
        <w:tc>
          <w:tcPr>
            <w:tcW w:w="3118" w:type="dxa"/>
          </w:tcPr>
          <w:p w:rsidR="00577AB5" w:rsidRDefault="00577AB5">
            <w:pPr>
              <w:pStyle w:val="ConsPlusNormal"/>
            </w:pPr>
            <w:r>
              <w:t>пос. Светлый, ул. Шевченко, д. 24</w:t>
            </w:r>
          </w:p>
        </w:tc>
        <w:tc>
          <w:tcPr>
            <w:tcW w:w="1474" w:type="dxa"/>
          </w:tcPr>
          <w:p w:rsidR="00577AB5" w:rsidRDefault="00577AB5">
            <w:pPr>
              <w:pStyle w:val="ConsPlusNormal"/>
              <w:jc w:val="center"/>
            </w:pPr>
            <w:r>
              <w:t>369,90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211776,67</w:t>
            </w:r>
          </w:p>
        </w:tc>
      </w:tr>
      <w:tr w:rsidR="00577AB5">
        <w:tc>
          <w:tcPr>
            <w:tcW w:w="13606" w:type="dxa"/>
            <w:gridSpan w:val="7"/>
          </w:tcPr>
          <w:p w:rsidR="00577AB5" w:rsidRDefault="00577AB5">
            <w:pPr>
              <w:pStyle w:val="ConsPlusNormal"/>
              <w:jc w:val="center"/>
              <w:outlineLvl w:val="3"/>
            </w:pPr>
            <w:r>
              <w:t>31. Муниципальное образование Северный район</w:t>
            </w:r>
          </w:p>
        </w:tc>
      </w:tr>
      <w:tr w:rsidR="00577AB5">
        <w:tc>
          <w:tcPr>
            <w:tcW w:w="3912" w:type="dxa"/>
            <w:gridSpan w:val="2"/>
          </w:tcPr>
          <w:p w:rsidR="00577AB5" w:rsidRDefault="00577AB5">
            <w:pPr>
              <w:pStyle w:val="ConsPlusNormal"/>
            </w:pPr>
            <w:r>
              <w:t>Итого по муниципальному образованию Северный район</w:t>
            </w:r>
          </w:p>
        </w:tc>
        <w:tc>
          <w:tcPr>
            <w:tcW w:w="1474" w:type="dxa"/>
          </w:tcPr>
          <w:p w:rsidR="00577AB5" w:rsidRDefault="00577AB5">
            <w:pPr>
              <w:pStyle w:val="ConsPlusNormal"/>
              <w:jc w:val="center"/>
            </w:pPr>
            <w:r>
              <w:t>1495,20</w:t>
            </w:r>
          </w:p>
        </w:tc>
        <w:tc>
          <w:tcPr>
            <w:tcW w:w="2551" w:type="dxa"/>
          </w:tcPr>
          <w:p w:rsidR="00577AB5" w:rsidRDefault="00577AB5">
            <w:pPr>
              <w:pStyle w:val="ConsPlusNormal"/>
              <w:jc w:val="center"/>
            </w:pPr>
            <w:r>
              <w:t>51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2</w:t>
            </w:r>
          </w:p>
        </w:tc>
        <w:tc>
          <w:tcPr>
            <w:tcW w:w="1984" w:type="dxa"/>
          </w:tcPr>
          <w:p w:rsidR="00577AB5" w:rsidRDefault="00577AB5">
            <w:pPr>
              <w:pStyle w:val="ConsPlusNormal"/>
              <w:jc w:val="center"/>
            </w:pPr>
            <w:r>
              <w:t>6462114,67</w:t>
            </w:r>
          </w:p>
        </w:tc>
      </w:tr>
      <w:tr w:rsidR="00577AB5">
        <w:tc>
          <w:tcPr>
            <w:tcW w:w="794" w:type="dxa"/>
          </w:tcPr>
          <w:p w:rsidR="00577AB5" w:rsidRDefault="00577AB5">
            <w:pPr>
              <w:pStyle w:val="ConsPlusNormal"/>
              <w:jc w:val="center"/>
            </w:pPr>
            <w:r>
              <w:t>826.</w:t>
            </w:r>
          </w:p>
        </w:tc>
        <w:tc>
          <w:tcPr>
            <w:tcW w:w="3118" w:type="dxa"/>
          </w:tcPr>
          <w:p w:rsidR="00577AB5" w:rsidRDefault="00577AB5">
            <w:pPr>
              <w:pStyle w:val="ConsPlusNormal"/>
            </w:pPr>
            <w:r>
              <w:t>с. Северное, ул. Московская, д. 1б</w:t>
            </w:r>
          </w:p>
        </w:tc>
        <w:tc>
          <w:tcPr>
            <w:tcW w:w="1474" w:type="dxa"/>
          </w:tcPr>
          <w:p w:rsidR="00577AB5" w:rsidRDefault="00577AB5">
            <w:pPr>
              <w:pStyle w:val="ConsPlusNormal"/>
              <w:jc w:val="center"/>
            </w:pPr>
            <w:r>
              <w:t>905,00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3151260,05</w:t>
            </w:r>
          </w:p>
        </w:tc>
      </w:tr>
      <w:tr w:rsidR="00577AB5">
        <w:tc>
          <w:tcPr>
            <w:tcW w:w="794" w:type="dxa"/>
          </w:tcPr>
          <w:p w:rsidR="00577AB5" w:rsidRDefault="00577AB5">
            <w:pPr>
              <w:pStyle w:val="ConsPlusNormal"/>
              <w:jc w:val="center"/>
            </w:pPr>
            <w:r>
              <w:t>827.</w:t>
            </w:r>
          </w:p>
        </w:tc>
        <w:tc>
          <w:tcPr>
            <w:tcW w:w="3118" w:type="dxa"/>
          </w:tcPr>
          <w:p w:rsidR="00577AB5" w:rsidRDefault="00577AB5">
            <w:pPr>
              <w:pStyle w:val="ConsPlusNormal"/>
            </w:pPr>
            <w:r>
              <w:t>с. Северное, ул. Полевая, д. 2</w:t>
            </w:r>
          </w:p>
        </w:tc>
        <w:tc>
          <w:tcPr>
            <w:tcW w:w="1474" w:type="dxa"/>
          </w:tcPr>
          <w:p w:rsidR="00577AB5" w:rsidRDefault="00577AB5">
            <w:pPr>
              <w:pStyle w:val="ConsPlusNormal"/>
              <w:jc w:val="center"/>
            </w:pPr>
            <w:r>
              <w:t>590,20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3310854,62</w:t>
            </w:r>
          </w:p>
        </w:tc>
      </w:tr>
      <w:tr w:rsidR="00577AB5">
        <w:tc>
          <w:tcPr>
            <w:tcW w:w="13606" w:type="dxa"/>
            <w:gridSpan w:val="7"/>
          </w:tcPr>
          <w:p w:rsidR="00577AB5" w:rsidRDefault="00577AB5">
            <w:pPr>
              <w:pStyle w:val="ConsPlusNormal"/>
              <w:jc w:val="center"/>
              <w:outlineLvl w:val="3"/>
            </w:pPr>
            <w:r>
              <w:lastRenderedPageBreak/>
              <w:t>32. Муниципальное образование Соль-Илецкий городской округ</w:t>
            </w:r>
          </w:p>
        </w:tc>
      </w:tr>
      <w:tr w:rsidR="00577AB5">
        <w:tc>
          <w:tcPr>
            <w:tcW w:w="3912" w:type="dxa"/>
            <w:gridSpan w:val="2"/>
          </w:tcPr>
          <w:p w:rsidR="00577AB5" w:rsidRDefault="00577AB5">
            <w:pPr>
              <w:pStyle w:val="ConsPlusNormal"/>
            </w:pPr>
            <w:r>
              <w:t>Итого по муниципальному образованию Соль-Илецкий городской округ</w:t>
            </w:r>
          </w:p>
        </w:tc>
        <w:tc>
          <w:tcPr>
            <w:tcW w:w="1474" w:type="dxa"/>
          </w:tcPr>
          <w:p w:rsidR="00577AB5" w:rsidRDefault="00577AB5">
            <w:pPr>
              <w:pStyle w:val="ConsPlusNormal"/>
              <w:jc w:val="center"/>
            </w:pPr>
            <w:r>
              <w:t>15243,00</w:t>
            </w:r>
          </w:p>
        </w:tc>
        <w:tc>
          <w:tcPr>
            <w:tcW w:w="2551" w:type="dxa"/>
          </w:tcPr>
          <w:p w:rsidR="00577AB5" w:rsidRDefault="00577AB5">
            <w:pPr>
              <w:pStyle w:val="ConsPlusNormal"/>
              <w:jc w:val="center"/>
            </w:pPr>
            <w:r>
              <w:t>577</w:t>
            </w:r>
          </w:p>
        </w:tc>
        <w:tc>
          <w:tcPr>
            <w:tcW w:w="1984" w:type="dxa"/>
          </w:tcPr>
          <w:p w:rsidR="00577AB5" w:rsidRDefault="00577AB5">
            <w:pPr>
              <w:pStyle w:val="ConsPlusNormal"/>
              <w:jc w:val="center"/>
            </w:pPr>
            <w:r>
              <w:t>14</w:t>
            </w:r>
          </w:p>
        </w:tc>
        <w:tc>
          <w:tcPr>
            <w:tcW w:w="1701" w:type="dxa"/>
          </w:tcPr>
          <w:p w:rsidR="00577AB5" w:rsidRDefault="00577AB5">
            <w:pPr>
              <w:pStyle w:val="ConsPlusNormal"/>
              <w:jc w:val="center"/>
            </w:pPr>
            <w:r>
              <w:t>13</w:t>
            </w:r>
          </w:p>
        </w:tc>
        <w:tc>
          <w:tcPr>
            <w:tcW w:w="1984" w:type="dxa"/>
          </w:tcPr>
          <w:p w:rsidR="00577AB5" w:rsidRDefault="00577AB5">
            <w:pPr>
              <w:pStyle w:val="ConsPlusNormal"/>
              <w:jc w:val="center"/>
            </w:pPr>
            <w:r>
              <w:t>38940948,75</w:t>
            </w:r>
          </w:p>
        </w:tc>
      </w:tr>
      <w:tr w:rsidR="00577AB5">
        <w:tc>
          <w:tcPr>
            <w:tcW w:w="794" w:type="dxa"/>
          </w:tcPr>
          <w:p w:rsidR="00577AB5" w:rsidRDefault="00577AB5">
            <w:pPr>
              <w:pStyle w:val="ConsPlusNormal"/>
              <w:jc w:val="center"/>
            </w:pPr>
            <w:r>
              <w:t>828.</w:t>
            </w:r>
          </w:p>
        </w:tc>
        <w:tc>
          <w:tcPr>
            <w:tcW w:w="3118" w:type="dxa"/>
          </w:tcPr>
          <w:p w:rsidR="00577AB5" w:rsidRDefault="00577AB5">
            <w:pPr>
              <w:pStyle w:val="ConsPlusNormal"/>
            </w:pPr>
            <w:r>
              <w:t>г. Соль-Илецк, ул. Вокзальная, д. 110</w:t>
            </w:r>
          </w:p>
        </w:tc>
        <w:tc>
          <w:tcPr>
            <w:tcW w:w="1474" w:type="dxa"/>
          </w:tcPr>
          <w:p w:rsidR="00577AB5" w:rsidRDefault="00577AB5">
            <w:pPr>
              <w:pStyle w:val="ConsPlusNormal"/>
              <w:jc w:val="center"/>
            </w:pPr>
            <w:r>
              <w:t>1445,30</w:t>
            </w:r>
          </w:p>
        </w:tc>
        <w:tc>
          <w:tcPr>
            <w:tcW w:w="2551" w:type="dxa"/>
          </w:tcPr>
          <w:p w:rsidR="00577AB5" w:rsidRDefault="00577AB5">
            <w:pPr>
              <w:pStyle w:val="ConsPlusNormal"/>
              <w:jc w:val="center"/>
            </w:pPr>
            <w:r>
              <w:t>61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1245507,82</w:t>
            </w:r>
          </w:p>
        </w:tc>
      </w:tr>
      <w:tr w:rsidR="00577AB5">
        <w:tc>
          <w:tcPr>
            <w:tcW w:w="794" w:type="dxa"/>
          </w:tcPr>
          <w:p w:rsidR="00577AB5" w:rsidRDefault="00577AB5">
            <w:pPr>
              <w:pStyle w:val="ConsPlusNormal"/>
              <w:jc w:val="center"/>
            </w:pPr>
            <w:r>
              <w:t>829.</w:t>
            </w:r>
          </w:p>
        </w:tc>
        <w:tc>
          <w:tcPr>
            <w:tcW w:w="3118" w:type="dxa"/>
          </w:tcPr>
          <w:p w:rsidR="00577AB5" w:rsidRDefault="00577AB5">
            <w:pPr>
              <w:pStyle w:val="ConsPlusNormal"/>
            </w:pPr>
            <w:r>
              <w:t>г. Соль-Илецк, ул. Герасимовская, д. 163</w:t>
            </w:r>
          </w:p>
        </w:tc>
        <w:tc>
          <w:tcPr>
            <w:tcW w:w="1474" w:type="dxa"/>
          </w:tcPr>
          <w:p w:rsidR="00577AB5" w:rsidRDefault="00577AB5">
            <w:pPr>
              <w:pStyle w:val="ConsPlusNormal"/>
              <w:jc w:val="center"/>
            </w:pPr>
            <w:r>
              <w:t>797,60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407818,06</w:t>
            </w:r>
          </w:p>
        </w:tc>
      </w:tr>
      <w:tr w:rsidR="00577AB5">
        <w:tc>
          <w:tcPr>
            <w:tcW w:w="794" w:type="dxa"/>
          </w:tcPr>
          <w:p w:rsidR="00577AB5" w:rsidRDefault="00577AB5">
            <w:pPr>
              <w:pStyle w:val="ConsPlusNormal"/>
              <w:jc w:val="center"/>
            </w:pPr>
            <w:r>
              <w:t>830.</w:t>
            </w:r>
          </w:p>
        </w:tc>
        <w:tc>
          <w:tcPr>
            <w:tcW w:w="3118" w:type="dxa"/>
          </w:tcPr>
          <w:p w:rsidR="00577AB5" w:rsidRDefault="00577AB5">
            <w:pPr>
              <w:pStyle w:val="ConsPlusNormal"/>
            </w:pPr>
            <w:r>
              <w:t>г. Соль-Илецк, ул. Илецкая, д. 104</w:t>
            </w:r>
          </w:p>
        </w:tc>
        <w:tc>
          <w:tcPr>
            <w:tcW w:w="1474" w:type="dxa"/>
          </w:tcPr>
          <w:p w:rsidR="00577AB5" w:rsidRDefault="00577AB5">
            <w:pPr>
              <w:pStyle w:val="ConsPlusNormal"/>
              <w:jc w:val="center"/>
            </w:pPr>
            <w:r>
              <w:t>643,20</w:t>
            </w:r>
          </w:p>
        </w:tc>
        <w:tc>
          <w:tcPr>
            <w:tcW w:w="2551" w:type="dxa"/>
          </w:tcPr>
          <w:p w:rsidR="00577AB5" w:rsidRDefault="00577AB5">
            <w:pPr>
              <w:pStyle w:val="ConsPlusNormal"/>
              <w:jc w:val="center"/>
            </w:pPr>
            <w:r>
              <w:t>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3431926,06</w:t>
            </w:r>
          </w:p>
        </w:tc>
      </w:tr>
      <w:tr w:rsidR="00577AB5">
        <w:tc>
          <w:tcPr>
            <w:tcW w:w="794" w:type="dxa"/>
          </w:tcPr>
          <w:p w:rsidR="00577AB5" w:rsidRDefault="00577AB5">
            <w:pPr>
              <w:pStyle w:val="ConsPlusNormal"/>
              <w:jc w:val="center"/>
            </w:pPr>
            <w:r>
              <w:t>831.</w:t>
            </w:r>
          </w:p>
        </w:tc>
        <w:tc>
          <w:tcPr>
            <w:tcW w:w="3118" w:type="dxa"/>
          </w:tcPr>
          <w:p w:rsidR="00577AB5" w:rsidRDefault="00577AB5">
            <w:pPr>
              <w:pStyle w:val="ConsPlusNormal"/>
            </w:pPr>
            <w:r>
              <w:t>г. Соль-Илецк, ул. Красноармейская, д. 74</w:t>
            </w:r>
          </w:p>
        </w:tc>
        <w:tc>
          <w:tcPr>
            <w:tcW w:w="1474" w:type="dxa"/>
          </w:tcPr>
          <w:p w:rsidR="00577AB5" w:rsidRDefault="00577AB5">
            <w:pPr>
              <w:pStyle w:val="ConsPlusNormal"/>
              <w:jc w:val="center"/>
            </w:pPr>
            <w:r>
              <w:t>1216,70</w:t>
            </w:r>
          </w:p>
        </w:tc>
        <w:tc>
          <w:tcPr>
            <w:tcW w:w="2551" w:type="dxa"/>
          </w:tcPr>
          <w:p w:rsidR="00577AB5" w:rsidRDefault="00577AB5">
            <w:pPr>
              <w:pStyle w:val="ConsPlusNormal"/>
              <w:jc w:val="center"/>
            </w:pPr>
            <w:r>
              <w:t>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5624198,15</w:t>
            </w:r>
          </w:p>
        </w:tc>
      </w:tr>
      <w:tr w:rsidR="00577AB5">
        <w:tc>
          <w:tcPr>
            <w:tcW w:w="794" w:type="dxa"/>
          </w:tcPr>
          <w:p w:rsidR="00577AB5" w:rsidRDefault="00577AB5">
            <w:pPr>
              <w:pStyle w:val="ConsPlusNormal"/>
              <w:jc w:val="center"/>
            </w:pPr>
            <w:r>
              <w:t>832.</w:t>
            </w:r>
          </w:p>
        </w:tc>
        <w:tc>
          <w:tcPr>
            <w:tcW w:w="3118" w:type="dxa"/>
          </w:tcPr>
          <w:p w:rsidR="00577AB5" w:rsidRDefault="00577AB5">
            <w:pPr>
              <w:pStyle w:val="ConsPlusNormal"/>
            </w:pPr>
            <w:r>
              <w:t>г. Соль-Илецк, ул. Красноармейская, д. 80</w:t>
            </w:r>
          </w:p>
        </w:tc>
        <w:tc>
          <w:tcPr>
            <w:tcW w:w="1474" w:type="dxa"/>
          </w:tcPr>
          <w:p w:rsidR="00577AB5" w:rsidRDefault="00577AB5">
            <w:pPr>
              <w:pStyle w:val="ConsPlusNormal"/>
              <w:jc w:val="center"/>
            </w:pPr>
            <w:r>
              <w:t>975,10</w:t>
            </w:r>
          </w:p>
        </w:tc>
        <w:tc>
          <w:tcPr>
            <w:tcW w:w="2551" w:type="dxa"/>
          </w:tcPr>
          <w:p w:rsidR="00577AB5" w:rsidRDefault="00577AB5">
            <w:pPr>
              <w:pStyle w:val="ConsPlusNormal"/>
              <w:jc w:val="center"/>
            </w:pPr>
            <w:r>
              <w:t>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834371,85</w:t>
            </w:r>
          </w:p>
        </w:tc>
      </w:tr>
      <w:tr w:rsidR="00577AB5">
        <w:tc>
          <w:tcPr>
            <w:tcW w:w="794" w:type="dxa"/>
          </w:tcPr>
          <w:p w:rsidR="00577AB5" w:rsidRDefault="00577AB5">
            <w:pPr>
              <w:pStyle w:val="ConsPlusNormal"/>
              <w:jc w:val="center"/>
            </w:pPr>
            <w:r>
              <w:t>833.</w:t>
            </w:r>
          </w:p>
        </w:tc>
        <w:tc>
          <w:tcPr>
            <w:tcW w:w="3118" w:type="dxa"/>
          </w:tcPr>
          <w:p w:rsidR="00577AB5" w:rsidRDefault="00577AB5">
            <w:pPr>
              <w:pStyle w:val="ConsPlusNormal"/>
            </w:pPr>
            <w:r>
              <w:t>г. Соль-Илецк, ул. Ленина, д. 126</w:t>
            </w:r>
          </w:p>
        </w:tc>
        <w:tc>
          <w:tcPr>
            <w:tcW w:w="1474" w:type="dxa"/>
          </w:tcPr>
          <w:p w:rsidR="00577AB5" w:rsidRDefault="00577AB5">
            <w:pPr>
              <w:pStyle w:val="ConsPlusNormal"/>
              <w:jc w:val="center"/>
            </w:pPr>
            <w:r>
              <w:t>974,90</w:t>
            </w:r>
          </w:p>
        </w:tc>
        <w:tc>
          <w:tcPr>
            <w:tcW w:w="2551" w:type="dxa"/>
          </w:tcPr>
          <w:p w:rsidR="00577AB5" w:rsidRDefault="00577AB5">
            <w:pPr>
              <w:pStyle w:val="ConsPlusNormal"/>
              <w:jc w:val="center"/>
            </w:pPr>
            <w:r>
              <w:t>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488067,00</w:t>
            </w:r>
          </w:p>
        </w:tc>
      </w:tr>
      <w:tr w:rsidR="00577AB5">
        <w:tc>
          <w:tcPr>
            <w:tcW w:w="794" w:type="dxa"/>
          </w:tcPr>
          <w:p w:rsidR="00577AB5" w:rsidRDefault="00577AB5">
            <w:pPr>
              <w:pStyle w:val="ConsPlusNormal"/>
              <w:jc w:val="center"/>
            </w:pPr>
            <w:r>
              <w:t>834.</w:t>
            </w:r>
          </w:p>
        </w:tc>
        <w:tc>
          <w:tcPr>
            <w:tcW w:w="3118" w:type="dxa"/>
          </w:tcPr>
          <w:p w:rsidR="00577AB5" w:rsidRDefault="00577AB5">
            <w:pPr>
              <w:pStyle w:val="ConsPlusNormal"/>
            </w:pPr>
            <w:r>
              <w:t>г. Соль-Илецк, ул. Орская, д. 109</w:t>
            </w:r>
          </w:p>
        </w:tc>
        <w:tc>
          <w:tcPr>
            <w:tcW w:w="1474" w:type="dxa"/>
          </w:tcPr>
          <w:p w:rsidR="00577AB5" w:rsidRDefault="00577AB5">
            <w:pPr>
              <w:pStyle w:val="ConsPlusNormal"/>
              <w:jc w:val="center"/>
            </w:pPr>
            <w:r>
              <w:t>418,30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2385944,23</w:t>
            </w:r>
          </w:p>
        </w:tc>
      </w:tr>
      <w:tr w:rsidR="00577AB5">
        <w:tc>
          <w:tcPr>
            <w:tcW w:w="794" w:type="dxa"/>
          </w:tcPr>
          <w:p w:rsidR="00577AB5" w:rsidRDefault="00577AB5">
            <w:pPr>
              <w:pStyle w:val="ConsPlusNormal"/>
              <w:jc w:val="center"/>
            </w:pPr>
            <w:r>
              <w:t>835.</w:t>
            </w:r>
          </w:p>
        </w:tc>
        <w:tc>
          <w:tcPr>
            <w:tcW w:w="3118" w:type="dxa"/>
          </w:tcPr>
          <w:p w:rsidR="00577AB5" w:rsidRDefault="00577AB5">
            <w:pPr>
              <w:pStyle w:val="ConsPlusNormal"/>
            </w:pPr>
            <w:r>
              <w:t>г. Соль-Илецк, ул. Орская, д. 110</w:t>
            </w:r>
          </w:p>
        </w:tc>
        <w:tc>
          <w:tcPr>
            <w:tcW w:w="1474" w:type="dxa"/>
          </w:tcPr>
          <w:p w:rsidR="00577AB5" w:rsidRDefault="00577AB5">
            <w:pPr>
              <w:pStyle w:val="ConsPlusNormal"/>
              <w:jc w:val="center"/>
            </w:pPr>
            <w:r>
              <w:t>944,30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4917612,01</w:t>
            </w:r>
          </w:p>
        </w:tc>
      </w:tr>
      <w:tr w:rsidR="00577AB5">
        <w:tc>
          <w:tcPr>
            <w:tcW w:w="794" w:type="dxa"/>
          </w:tcPr>
          <w:p w:rsidR="00577AB5" w:rsidRDefault="00577AB5">
            <w:pPr>
              <w:pStyle w:val="ConsPlusNormal"/>
              <w:jc w:val="center"/>
            </w:pPr>
            <w:r>
              <w:t>836.</w:t>
            </w:r>
          </w:p>
        </w:tc>
        <w:tc>
          <w:tcPr>
            <w:tcW w:w="3118" w:type="dxa"/>
          </w:tcPr>
          <w:p w:rsidR="00577AB5" w:rsidRDefault="00577AB5">
            <w:pPr>
              <w:pStyle w:val="ConsPlusNormal"/>
            </w:pPr>
            <w:r>
              <w:t>г. Соль-Илецк, ул. Орская, д. 167</w:t>
            </w:r>
          </w:p>
        </w:tc>
        <w:tc>
          <w:tcPr>
            <w:tcW w:w="1474" w:type="dxa"/>
          </w:tcPr>
          <w:p w:rsidR="00577AB5" w:rsidRDefault="00577AB5">
            <w:pPr>
              <w:pStyle w:val="ConsPlusNormal"/>
              <w:jc w:val="center"/>
            </w:pPr>
            <w:r>
              <w:t>3472,60</w:t>
            </w:r>
          </w:p>
        </w:tc>
        <w:tc>
          <w:tcPr>
            <w:tcW w:w="2551" w:type="dxa"/>
          </w:tcPr>
          <w:p w:rsidR="00577AB5" w:rsidRDefault="00577AB5">
            <w:pPr>
              <w:pStyle w:val="ConsPlusNormal"/>
              <w:jc w:val="center"/>
            </w:pPr>
            <w:r>
              <w:t>120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6020097,09</w:t>
            </w:r>
          </w:p>
        </w:tc>
      </w:tr>
      <w:tr w:rsidR="00577AB5">
        <w:tc>
          <w:tcPr>
            <w:tcW w:w="794" w:type="dxa"/>
          </w:tcPr>
          <w:p w:rsidR="00577AB5" w:rsidRDefault="00577AB5">
            <w:pPr>
              <w:pStyle w:val="ConsPlusNormal"/>
              <w:jc w:val="center"/>
            </w:pPr>
            <w:r>
              <w:t>837.</w:t>
            </w:r>
          </w:p>
        </w:tc>
        <w:tc>
          <w:tcPr>
            <w:tcW w:w="3118" w:type="dxa"/>
          </w:tcPr>
          <w:p w:rsidR="00577AB5" w:rsidRDefault="00577AB5">
            <w:pPr>
              <w:pStyle w:val="ConsPlusNormal"/>
            </w:pPr>
            <w:r>
              <w:t>г. Соль-Илецк, ул. Орская, д. 169/10</w:t>
            </w:r>
          </w:p>
        </w:tc>
        <w:tc>
          <w:tcPr>
            <w:tcW w:w="1474" w:type="dxa"/>
          </w:tcPr>
          <w:p w:rsidR="00577AB5" w:rsidRDefault="00577AB5">
            <w:pPr>
              <w:pStyle w:val="ConsPlusNormal"/>
              <w:jc w:val="center"/>
            </w:pPr>
            <w:r>
              <w:t>806,80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4351248,57</w:t>
            </w:r>
          </w:p>
        </w:tc>
      </w:tr>
      <w:tr w:rsidR="00577AB5">
        <w:tc>
          <w:tcPr>
            <w:tcW w:w="794" w:type="dxa"/>
          </w:tcPr>
          <w:p w:rsidR="00577AB5" w:rsidRDefault="00577AB5">
            <w:pPr>
              <w:pStyle w:val="ConsPlusNormal"/>
              <w:jc w:val="center"/>
            </w:pPr>
            <w:r>
              <w:lastRenderedPageBreak/>
              <w:t>838.</w:t>
            </w:r>
          </w:p>
        </w:tc>
        <w:tc>
          <w:tcPr>
            <w:tcW w:w="3118" w:type="dxa"/>
          </w:tcPr>
          <w:p w:rsidR="00577AB5" w:rsidRDefault="00577AB5">
            <w:pPr>
              <w:pStyle w:val="ConsPlusNormal"/>
            </w:pPr>
            <w:r>
              <w:t>г. Соль-Илецк, ул. Парижских Коммунаров, д. 104</w:t>
            </w:r>
          </w:p>
        </w:tc>
        <w:tc>
          <w:tcPr>
            <w:tcW w:w="1474" w:type="dxa"/>
          </w:tcPr>
          <w:p w:rsidR="00577AB5" w:rsidRDefault="00577AB5">
            <w:pPr>
              <w:pStyle w:val="ConsPlusNormal"/>
              <w:jc w:val="center"/>
            </w:pPr>
            <w:r>
              <w:t>308,50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1739594,14</w:t>
            </w:r>
          </w:p>
        </w:tc>
      </w:tr>
      <w:tr w:rsidR="00577AB5">
        <w:tc>
          <w:tcPr>
            <w:tcW w:w="794" w:type="dxa"/>
          </w:tcPr>
          <w:p w:rsidR="00577AB5" w:rsidRDefault="00577AB5">
            <w:pPr>
              <w:pStyle w:val="ConsPlusNormal"/>
              <w:jc w:val="center"/>
            </w:pPr>
            <w:r>
              <w:t>839.</w:t>
            </w:r>
          </w:p>
        </w:tc>
        <w:tc>
          <w:tcPr>
            <w:tcW w:w="3118" w:type="dxa"/>
          </w:tcPr>
          <w:p w:rsidR="00577AB5" w:rsidRDefault="00577AB5">
            <w:pPr>
              <w:pStyle w:val="ConsPlusNormal"/>
            </w:pPr>
            <w:r>
              <w:t>г. Соль-Илецк, ул. Персиянова, д. 131</w:t>
            </w:r>
          </w:p>
        </w:tc>
        <w:tc>
          <w:tcPr>
            <w:tcW w:w="1474" w:type="dxa"/>
          </w:tcPr>
          <w:p w:rsidR="00577AB5" w:rsidRDefault="00577AB5">
            <w:pPr>
              <w:pStyle w:val="ConsPlusNormal"/>
              <w:jc w:val="center"/>
            </w:pPr>
            <w:r>
              <w:t>2817,50</w:t>
            </w:r>
          </w:p>
        </w:tc>
        <w:tc>
          <w:tcPr>
            <w:tcW w:w="2551" w:type="dxa"/>
          </w:tcPr>
          <w:p w:rsidR="00577AB5" w:rsidRDefault="00577AB5">
            <w:pPr>
              <w:pStyle w:val="ConsPlusNormal"/>
              <w:jc w:val="center"/>
            </w:pPr>
            <w:r>
              <w:t>108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7317695,69</w:t>
            </w:r>
          </w:p>
        </w:tc>
      </w:tr>
      <w:tr w:rsidR="00577AB5">
        <w:tc>
          <w:tcPr>
            <w:tcW w:w="794" w:type="dxa"/>
          </w:tcPr>
          <w:p w:rsidR="00577AB5" w:rsidRDefault="00577AB5">
            <w:pPr>
              <w:pStyle w:val="ConsPlusNormal"/>
              <w:jc w:val="center"/>
            </w:pPr>
            <w:r>
              <w:t>840.</w:t>
            </w:r>
          </w:p>
        </w:tc>
        <w:tc>
          <w:tcPr>
            <w:tcW w:w="3118" w:type="dxa"/>
          </w:tcPr>
          <w:p w:rsidR="00577AB5" w:rsidRDefault="00577AB5">
            <w:pPr>
              <w:pStyle w:val="ConsPlusNormal"/>
            </w:pPr>
            <w:r>
              <w:t>г. Соль-Илецк, ул. Уральская, д. 66а</w:t>
            </w:r>
          </w:p>
        </w:tc>
        <w:tc>
          <w:tcPr>
            <w:tcW w:w="1474" w:type="dxa"/>
          </w:tcPr>
          <w:p w:rsidR="00577AB5" w:rsidRDefault="00577AB5">
            <w:pPr>
              <w:pStyle w:val="ConsPlusNormal"/>
              <w:jc w:val="center"/>
            </w:pPr>
            <w:r>
              <w:t>422,20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176868,08</w:t>
            </w:r>
          </w:p>
        </w:tc>
      </w:tr>
      <w:tr w:rsidR="00577AB5">
        <w:tc>
          <w:tcPr>
            <w:tcW w:w="13606" w:type="dxa"/>
            <w:gridSpan w:val="7"/>
          </w:tcPr>
          <w:p w:rsidR="00577AB5" w:rsidRDefault="00577AB5">
            <w:pPr>
              <w:pStyle w:val="ConsPlusNormal"/>
              <w:jc w:val="center"/>
              <w:outlineLvl w:val="3"/>
            </w:pPr>
            <w:r>
              <w:t>33. Муниципальное образование Сорочинский городской округ</w:t>
            </w:r>
          </w:p>
        </w:tc>
      </w:tr>
      <w:tr w:rsidR="00577AB5">
        <w:tc>
          <w:tcPr>
            <w:tcW w:w="3912" w:type="dxa"/>
            <w:gridSpan w:val="2"/>
          </w:tcPr>
          <w:p w:rsidR="00577AB5" w:rsidRDefault="00577AB5">
            <w:pPr>
              <w:pStyle w:val="ConsPlusNormal"/>
            </w:pPr>
            <w:r>
              <w:t>Итого по муниципальному образованию Сорочинский городской округ</w:t>
            </w:r>
          </w:p>
        </w:tc>
        <w:tc>
          <w:tcPr>
            <w:tcW w:w="1474" w:type="dxa"/>
          </w:tcPr>
          <w:p w:rsidR="00577AB5" w:rsidRDefault="00577AB5">
            <w:pPr>
              <w:pStyle w:val="ConsPlusNormal"/>
              <w:jc w:val="center"/>
            </w:pPr>
            <w:r>
              <w:t>21360,20</w:t>
            </w:r>
          </w:p>
        </w:tc>
        <w:tc>
          <w:tcPr>
            <w:tcW w:w="2551" w:type="dxa"/>
          </w:tcPr>
          <w:p w:rsidR="00577AB5" w:rsidRDefault="00577AB5">
            <w:pPr>
              <w:pStyle w:val="ConsPlusNormal"/>
              <w:jc w:val="center"/>
            </w:pPr>
            <w:r>
              <w:t>945</w:t>
            </w:r>
          </w:p>
        </w:tc>
        <w:tc>
          <w:tcPr>
            <w:tcW w:w="1984" w:type="dxa"/>
          </w:tcPr>
          <w:p w:rsidR="00577AB5" w:rsidRDefault="00577AB5">
            <w:pPr>
              <w:pStyle w:val="ConsPlusNormal"/>
              <w:jc w:val="center"/>
            </w:pPr>
            <w:r>
              <w:t>9</w:t>
            </w:r>
          </w:p>
        </w:tc>
        <w:tc>
          <w:tcPr>
            <w:tcW w:w="1701" w:type="dxa"/>
          </w:tcPr>
          <w:p w:rsidR="00577AB5" w:rsidRDefault="00577AB5">
            <w:pPr>
              <w:pStyle w:val="ConsPlusNormal"/>
              <w:jc w:val="center"/>
            </w:pPr>
            <w:r>
              <w:t>9</w:t>
            </w:r>
          </w:p>
        </w:tc>
        <w:tc>
          <w:tcPr>
            <w:tcW w:w="1984" w:type="dxa"/>
          </w:tcPr>
          <w:p w:rsidR="00577AB5" w:rsidRDefault="00577AB5">
            <w:pPr>
              <w:pStyle w:val="ConsPlusNormal"/>
              <w:jc w:val="center"/>
            </w:pPr>
            <w:r>
              <w:t>42007783,03</w:t>
            </w:r>
          </w:p>
        </w:tc>
      </w:tr>
      <w:tr w:rsidR="00577AB5">
        <w:tc>
          <w:tcPr>
            <w:tcW w:w="794" w:type="dxa"/>
          </w:tcPr>
          <w:p w:rsidR="00577AB5" w:rsidRDefault="00577AB5">
            <w:pPr>
              <w:pStyle w:val="ConsPlusNormal"/>
              <w:jc w:val="center"/>
            </w:pPr>
            <w:r>
              <w:t>841.</w:t>
            </w:r>
          </w:p>
        </w:tc>
        <w:tc>
          <w:tcPr>
            <w:tcW w:w="3118" w:type="dxa"/>
          </w:tcPr>
          <w:p w:rsidR="00577AB5" w:rsidRDefault="00577AB5">
            <w:pPr>
              <w:pStyle w:val="ConsPlusNormal"/>
            </w:pPr>
            <w:r>
              <w:t>г. Сорочинск, мкр. 2-й, д. 15</w:t>
            </w:r>
          </w:p>
        </w:tc>
        <w:tc>
          <w:tcPr>
            <w:tcW w:w="1474" w:type="dxa"/>
          </w:tcPr>
          <w:p w:rsidR="00577AB5" w:rsidRDefault="00577AB5">
            <w:pPr>
              <w:pStyle w:val="ConsPlusNormal"/>
              <w:jc w:val="center"/>
            </w:pPr>
            <w:r>
              <w:t>4790,40</w:t>
            </w:r>
          </w:p>
        </w:tc>
        <w:tc>
          <w:tcPr>
            <w:tcW w:w="2551" w:type="dxa"/>
          </w:tcPr>
          <w:p w:rsidR="00577AB5" w:rsidRDefault="00577AB5">
            <w:pPr>
              <w:pStyle w:val="ConsPlusNormal"/>
              <w:jc w:val="center"/>
            </w:pPr>
            <w:r>
              <w:t>220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7758651,23</w:t>
            </w:r>
          </w:p>
        </w:tc>
      </w:tr>
      <w:tr w:rsidR="00577AB5">
        <w:tc>
          <w:tcPr>
            <w:tcW w:w="794" w:type="dxa"/>
          </w:tcPr>
          <w:p w:rsidR="00577AB5" w:rsidRDefault="00577AB5">
            <w:pPr>
              <w:pStyle w:val="ConsPlusNormal"/>
              <w:jc w:val="center"/>
            </w:pPr>
            <w:r>
              <w:t>842.</w:t>
            </w:r>
          </w:p>
        </w:tc>
        <w:tc>
          <w:tcPr>
            <w:tcW w:w="3118" w:type="dxa"/>
          </w:tcPr>
          <w:p w:rsidR="00577AB5" w:rsidRDefault="00577AB5">
            <w:pPr>
              <w:pStyle w:val="ConsPlusNormal"/>
            </w:pPr>
            <w:r>
              <w:t>г. Сорочинск, ул. 8 Марта, д. 19</w:t>
            </w:r>
          </w:p>
        </w:tc>
        <w:tc>
          <w:tcPr>
            <w:tcW w:w="1474" w:type="dxa"/>
          </w:tcPr>
          <w:p w:rsidR="00577AB5" w:rsidRDefault="00577AB5">
            <w:pPr>
              <w:pStyle w:val="ConsPlusNormal"/>
              <w:jc w:val="center"/>
            </w:pPr>
            <w:r>
              <w:t>1002,80</w:t>
            </w:r>
          </w:p>
        </w:tc>
        <w:tc>
          <w:tcPr>
            <w:tcW w:w="2551" w:type="dxa"/>
          </w:tcPr>
          <w:p w:rsidR="00577AB5" w:rsidRDefault="00577AB5">
            <w:pPr>
              <w:pStyle w:val="ConsPlusNormal"/>
              <w:jc w:val="center"/>
            </w:pPr>
            <w:r>
              <w:t>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3715286,12</w:t>
            </w:r>
          </w:p>
        </w:tc>
      </w:tr>
      <w:tr w:rsidR="00577AB5">
        <w:tc>
          <w:tcPr>
            <w:tcW w:w="794" w:type="dxa"/>
          </w:tcPr>
          <w:p w:rsidR="00577AB5" w:rsidRDefault="00577AB5">
            <w:pPr>
              <w:pStyle w:val="ConsPlusNormal"/>
              <w:jc w:val="center"/>
            </w:pPr>
            <w:r>
              <w:t>843.</w:t>
            </w:r>
          </w:p>
        </w:tc>
        <w:tc>
          <w:tcPr>
            <w:tcW w:w="3118" w:type="dxa"/>
          </w:tcPr>
          <w:p w:rsidR="00577AB5" w:rsidRDefault="00577AB5">
            <w:pPr>
              <w:pStyle w:val="ConsPlusNormal"/>
            </w:pPr>
            <w:r>
              <w:t>г. Сорочинск, ул. 8 Марта, д. 3</w:t>
            </w:r>
          </w:p>
        </w:tc>
        <w:tc>
          <w:tcPr>
            <w:tcW w:w="1474" w:type="dxa"/>
          </w:tcPr>
          <w:p w:rsidR="00577AB5" w:rsidRDefault="00577AB5">
            <w:pPr>
              <w:pStyle w:val="ConsPlusNormal"/>
              <w:jc w:val="center"/>
            </w:pPr>
            <w:r>
              <w:t>3084,00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4910985,99</w:t>
            </w:r>
          </w:p>
        </w:tc>
      </w:tr>
      <w:tr w:rsidR="00577AB5">
        <w:tc>
          <w:tcPr>
            <w:tcW w:w="794" w:type="dxa"/>
          </w:tcPr>
          <w:p w:rsidR="00577AB5" w:rsidRDefault="00577AB5">
            <w:pPr>
              <w:pStyle w:val="ConsPlusNormal"/>
              <w:jc w:val="center"/>
            </w:pPr>
            <w:r>
              <w:t>844.</w:t>
            </w:r>
          </w:p>
        </w:tc>
        <w:tc>
          <w:tcPr>
            <w:tcW w:w="3118" w:type="dxa"/>
          </w:tcPr>
          <w:p w:rsidR="00577AB5" w:rsidRDefault="00577AB5">
            <w:pPr>
              <w:pStyle w:val="ConsPlusNormal"/>
            </w:pPr>
            <w:r>
              <w:t>г. Сорочинск, ул. 8 Марта, д. 5</w:t>
            </w:r>
          </w:p>
        </w:tc>
        <w:tc>
          <w:tcPr>
            <w:tcW w:w="1474" w:type="dxa"/>
          </w:tcPr>
          <w:p w:rsidR="00577AB5" w:rsidRDefault="00577AB5">
            <w:pPr>
              <w:pStyle w:val="ConsPlusNormal"/>
              <w:jc w:val="center"/>
            </w:pPr>
            <w:r>
              <w:t>4485,20</w:t>
            </w:r>
          </w:p>
        </w:tc>
        <w:tc>
          <w:tcPr>
            <w:tcW w:w="2551" w:type="dxa"/>
          </w:tcPr>
          <w:p w:rsidR="00577AB5" w:rsidRDefault="00577AB5">
            <w:pPr>
              <w:pStyle w:val="ConsPlusNormal"/>
              <w:jc w:val="center"/>
            </w:pPr>
            <w:r>
              <w:t>174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6972796,69</w:t>
            </w:r>
          </w:p>
        </w:tc>
      </w:tr>
      <w:tr w:rsidR="00577AB5">
        <w:tc>
          <w:tcPr>
            <w:tcW w:w="794" w:type="dxa"/>
          </w:tcPr>
          <w:p w:rsidR="00577AB5" w:rsidRDefault="00577AB5">
            <w:pPr>
              <w:pStyle w:val="ConsPlusNormal"/>
              <w:jc w:val="center"/>
            </w:pPr>
            <w:r>
              <w:t>845.</w:t>
            </w:r>
          </w:p>
        </w:tc>
        <w:tc>
          <w:tcPr>
            <w:tcW w:w="3118" w:type="dxa"/>
          </w:tcPr>
          <w:p w:rsidR="00577AB5" w:rsidRDefault="00577AB5">
            <w:pPr>
              <w:pStyle w:val="ConsPlusNormal"/>
            </w:pPr>
            <w:r>
              <w:t>г. Сорочинск, ул. 8 Марта, д. 9</w:t>
            </w:r>
          </w:p>
        </w:tc>
        <w:tc>
          <w:tcPr>
            <w:tcW w:w="1474" w:type="dxa"/>
          </w:tcPr>
          <w:p w:rsidR="00577AB5" w:rsidRDefault="00577AB5">
            <w:pPr>
              <w:pStyle w:val="ConsPlusNormal"/>
              <w:jc w:val="center"/>
            </w:pPr>
            <w:r>
              <w:t>4551,10</w:t>
            </w:r>
          </w:p>
        </w:tc>
        <w:tc>
          <w:tcPr>
            <w:tcW w:w="2551" w:type="dxa"/>
          </w:tcPr>
          <w:p w:rsidR="00577AB5" w:rsidRDefault="00577AB5">
            <w:pPr>
              <w:pStyle w:val="ConsPlusNormal"/>
              <w:jc w:val="center"/>
            </w:pPr>
            <w:r>
              <w:t>224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4953045,20</w:t>
            </w:r>
          </w:p>
        </w:tc>
      </w:tr>
      <w:tr w:rsidR="00577AB5">
        <w:tc>
          <w:tcPr>
            <w:tcW w:w="794" w:type="dxa"/>
          </w:tcPr>
          <w:p w:rsidR="00577AB5" w:rsidRDefault="00577AB5">
            <w:pPr>
              <w:pStyle w:val="ConsPlusNormal"/>
              <w:jc w:val="center"/>
            </w:pPr>
            <w:r>
              <w:t>846.</w:t>
            </w:r>
          </w:p>
        </w:tc>
        <w:tc>
          <w:tcPr>
            <w:tcW w:w="3118" w:type="dxa"/>
          </w:tcPr>
          <w:p w:rsidR="00577AB5" w:rsidRDefault="00577AB5">
            <w:pPr>
              <w:pStyle w:val="ConsPlusNormal"/>
            </w:pPr>
            <w:r>
              <w:t>г. Сорочинск, ул. Карла Маркса, д. 250</w:t>
            </w:r>
          </w:p>
        </w:tc>
        <w:tc>
          <w:tcPr>
            <w:tcW w:w="1474" w:type="dxa"/>
          </w:tcPr>
          <w:p w:rsidR="00577AB5" w:rsidRDefault="00577AB5">
            <w:pPr>
              <w:pStyle w:val="ConsPlusNormal"/>
              <w:jc w:val="center"/>
            </w:pPr>
            <w:r>
              <w:t>417,30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204474,47</w:t>
            </w:r>
          </w:p>
        </w:tc>
      </w:tr>
      <w:tr w:rsidR="00577AB5">
        <w:tc>
          <w:tcPr>
            <w:tcW w:w="794" w:type="dxa"/>
          </w:tcPr>
          <w:p w:rsidR="00577AB5" w:rsidRDefault="00577AB5">
            <w:pPr>
              <w:pStyle w:val="ConsPlusNormal"/>
              <w:jc w:val="center"/>
            </w:pPr>
            <w:r>
              <w:t>847.</w:t>
            </w:r>
          </w:p>
        </w:tc>
        <w:tc>
          <w:tcPr>
            <w:tcW w:w="3118" w:type="dxa"/>
          </w:tcPr>
          <w:p w:rsidR="00577AB5" w:rsidRDefault="00577AB5">
            <w:pPr>
              <w:pStyle w:val="ConsPlusNormal"/>
            </w:pPr>
            <w:r>
              <w:t>г. Сорочинск, ул. Ворошилова, д. 6</w:t>
            </w:r>
          </w:p>
        </w:tc>
        <w:tc>
          <w:tcPr>
            <w:tcW w:w="1474" w:type="dxa"/>
          </w:tcPr>
          <w:p w:rsidR="00577AB5" w:rsidRDefault="00577AB5">
            <w:pPr>
              <w:pStyle w:val="ConsPlusNormal"/>
              <w:jc w:val="center"/>
            </w:pPr>
            <w:r>
              <w:t>1048,50</w:t>
            </w:r>
          </w:p>
        </w:tc>
        <w:tc>
          <w:tcPr>
            <w:tcW w:w="2551" w:type="dxa"/>
          </w:tcPr>
          <w:p w:rsidR="00577AB5" w:rsidRDefault="00577AB5">
            <w:pPr>
              <w:pStyle w:val="ConsPlusNormal"/>
              <w:jc w:val="center"/>
            </w:pPr>
            <w:r>
              <w:t>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7043694,93</w:t>
            </w:r>
          </w:p>
        </w:tc>
      </w:tr>
      <w:tr w:rsidR="00577AB5">
        <w:tc>
          <w:tcPr>
            <w:tcW w:w="794" w:type="dxa"/>
          </w:tcPr>
          <w:p w:rsidR="00577AB5" w:rsidRDefault="00577AB5">
            <w:pPr>
              <w:pStyle w:val="ConsPlusNormal"/>
              <w:jc w:val="center"/>
            </w:pPr>
            <w:r>
              <w:t>848.</w:t>
            </w:r>
          </w:p>
        </w:tc>
        <w:tc>
          <w:tcPr>
            <w:tcW w:w="3118" w:type="dxa"/>
          </w:tcPr>
          <w:p w:rsidR="00577AB5" w:rsidRDefault="00577AB5">
            <w:pPr>
              <w:pStyle w:val="ConsPlusNormal"/>
            </w:pPr>
            <w:r>
              <w:t>г. Сорочинск, ул. Московская, д. 221</w:t>
            </w:r>
          </w:p>
        </w:tc>
        <w:tc>
          <w:tcPr>
            <w:tcW w:w="1474" w:type="dxa"/>
          </w:tcPr>
          <w:p w:rsidR="00577AB5" w:rsidRDefault="00577AB5">
            <w:pPr>
              <w:pStyle w:val="ConsPlusNormal"/>
              <w:jc w:val="center"/>
            </w:pPr>
            <w:r>
              <w:t>1213,00</w:t>
            </w:r>
          </w:p>
        </w:tc>
        <w:tc>
          <w:tcPr>
            <w:tcW w:w="2551" w:type="dxa"/>
          </w:tcPr>
          <w:p w:rsidR="00577AB5" w:rsidRDefault="00577AB5">
            <w:pPr>
              <w:pStyle w:val="ConsPlusNormal"/>
              <w:jc w:val="center"/>
            </w:pPr>
            <w:r>
              <w:t>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4626003,62</w:t>
            </w:r>
          </w:p>
        </w:tc>
      </w:tr>
      <w:tr w:rsidR="00577AB5">
        <w:tc>
          <w:tcPr>
            <w:tcW w:w="794" w:type="dxa"/>
          </w:tcPr>
          <w:p w:rsidR="00577AB5" w:rsidRDefault="00577AB5">
            <w:pPr>
              <w:pStyle w:val="ConsPlusNormal"/>
              <w:jc w:val="center"/>
            </w:pPr>
            <w:r>
              <w:t>849.</w:t>
            </w:r>
          </w:p>
        </w:tc>
        <w:tc>
          <w:tcPr>
            <w:tcW w:w="3118" w:type="dxa"/>
          </w:tcPr>
          <w:p w:rsidR="00577AB5" w:rsidRDefault="00577AB5">
            <w:pPr>
              <w:pStyle w:val="ConsPlusNormal"/>
            </w:pPr>
            <w:r>
              <w:t>с. Толкаевка, ул. Гречушкина, д. 2</w:t>
            </w:r>
          </w:p>
        </w:tc>
        <w:tc>
          <w:tcPr>
            <w:tcW w:w="1474" w:type="dxa"/>
          </w:tcPr>
          <w:p w:rsidR="00577AB5" w:rsidRDefault="00577AB5">
            <w:pPr>
              <w:pStyle w:val="ConsPlusNormal"/>
              <w:jc w:val="center"/>
            </w:pPr>
            <w:r>
              <w:t>767,90</w:t>
            </w:r>
          </w:p>
        </w:tc>
        <w:tc>
          <w:tcPr>
            <w:tcW w:w="2551" w:type="dxa"/>
          </w:tcPr>
          <w:p w:rsidR="00577AB5" w:rsidRDefault="00577AB5">
            <w:pPr>
              <w:pStyle w:val="ConsPlusNormal"/>
              <w:jc w:val="center"/>
            </w:pPr>
            <w:r>
              <w:t>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1822844,78</w:t>
            </w:r>
          </w:p>
        </w:tc>
      </w:tr>
      <w:tr w:rsidR="00577AB5">
        <w:tc>
          <w:tcPr>
            <w:tcW w:w="13606" w:type="dxa"/>
            <w:gridSpan w:val="7"/>
          </w:tcPr>
          <w:p w:rsidR="00577AB5" w:rsidRDefault="00577AB5">
            <w:pPr>
              <w:pStyle w:val="ConsPlusNormal"/>
              <w:jc w:val="center"/>
              <w:outlineLvl w:val="3"/>
            </w:pPr>
            <w:r>
              <w:lastRenderedPageBreak/>
              <w:t>34. Муниципальное образование Ташлинский район</w:t>
            </w:r>
          </w:p>
        </w:tc>
      </w:tr>
      <w:tr w:rsidR="00577AB5">
        <w:tc>
          <w:tcPr>
            <w:tcW w:w="3912" w:type="dxa"/>
            <w:gridSpan w:val="2"/>
          </w:tcPr>
          <w:p w:rsidR="00577AB5" w:rsidRDefault="00577AB5">
            <w:pPr>
              <w:pStyle w:val="ConsPlusNormal"/>
            </w:pPr>
            <w:r>
              <w:t>Итого по муниципальному образованию Ташлинский район</w:t>
            </w:r>
          </w:p>
        </w:tc>
        <w:tc>
          <w:tcPr>
            <w:tcW w:w="1474" w:type="dxa"/>
          </w:tcPr>
          <w:p w:rsidR="00577AB5" w:rsidRDefault="00577AB5">
            <w:pPr>
              <w:pStyle w:val="ConsPlusNormal"/>
              <w:jc w:val="center"/>
            </w:pPr>
            <w:r>
              <w:t>2703,00</w:t>
            </w:r>
          </w:p>
        </w:tc>
        <w:tc>
          <w:tcPr>
            <w:tcW w:w="2551" w:type="dxa"/>
          </w:tcPr>
          <w:p w:rsidR="00577AB5" w:rsidRDefault="00577AB5">
            <w:pPr>
              <w:pStyle w:val="ConsPlusNormal"/>
              <w:jc w:val="center"/>
            </w:pPr>
            <w:r>
              <w:t>101</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4</w:t>
            </w:r>
          </w:p>
        </w:tc>
        <w:tc>
          <w:tcPr>
            <w:tcW w:w="1984" w:type="dxa"/>
          </w:tcPr>
          <w:p w:rsidR="00577AB5" w:rsidRDefault="00577AB5">
            <w:pPr>
              <w:pStyle w:val="ConsPlusNormal"/>
              <w:jc w:val="center"/>
            </w:pPr>
            <w:r>
              <w:t>10594923,54</w:t>
            </w:r>
          </w:p>
        </w:tc>
      </w:tr>
      <w:tr w:rsidR="00577AB5">
        <w:tc>
          <w:tcPr>
            <w:tcW w:w="794" w:type="dxa"/>
          </w:tcPr>
          <w:p w:rsidR="00577AB5" w:rsidRDefault="00577AB5">
            <w:pPr>
              <w:pStyle w:val="ConsPlusNormal"/>
              <w:jc w:val="center"/>
            </w:pPr>
            <w:r>
              <w:t>850.</w:t>
            </w:r>
          </w:p>
        </w:tc>
        <w:tc>
          <w:tcPr>
            <w:tcW w:w="3118" w:type="dxa"/>
          </w:tcPr>
          <w:p w:rsidR="00577AB5" w:rsidRDefault="00577AB5">
            <w:pPr>
              <w:pStyle w:val="ConsPlusNormal"/>
            </w:pPr>
            <w:r>
              <w:t>пос. Калинин, ул. Степная, д. 1</w:t>
            </w:r>
          </w:p>
        </w:tc>
        <w:tc>
          <w:tcPr>
            <w:tcW w:w="1474" w:type="dxa"/>
          </w:tcPr>
          <w:p w:rsidR="00577AB5" w:rsidRDefault="00577AB5">
            <w:pPr>
              <w:pStyle w:val="ConsPlusNormal"/>
              <w:jc w:val="center"/>
            </w:pPr>
            <w:r>
              <w:t>670,00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3043737,27</w:t>
            </w:r>
          </w:p>
        </w:tc>
      </w:tr>
      <w:tr w:rsidR="00577AB5">
        <w:tc>
          <w:tcPr>
            <w:tcW w:w="794" w:type="dxa"/>
          </w:tcPr>
          <w:p w:rsidR="00577AB5" w:rsidRDefault="00577AB5">
            <w:pPr>
              <w:pStyle w:val="ConsPlusNormal"/>
              <w:jc w:val="center"/>
            </w:pPr>
            <w:r>
              <w:t>851.</w:t>
            </w:r>
          </w:p>
        </w:tc>
        <w:tc>
          <w:tcPr>
            <w:tcW w:w="3118" w:type="dxa"/>
          </w:tcPr>
          <w:p w:rsidR="00577AB5" w:rsidRDefault="00577AB5">
            <w:pPr>
              <w:pStyle w:val="ConsPlusNormal"/>
            </w:pPr>
            <w:r>
              <w:t>пос. Калинин, ул. Степная, д. 5</w:t>
            </w:r>
          </w:p>
        </w:tc>
        <w:tc>
          <w:tcPr>
            <w:tcW w:w="1474" w:type="dxa"/>
          </w:tcPr>
          <w:p w:rsidR="00577AB5" w:rsidRDefault="00577AB5">
            <w:pPr>
              <w:pStyle w:val="ConsPlusNormal"/>
              <w:jc w:val="center"/>
            </w:pPr>
            <w:r>
              <w:t>670,00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4072866,00</w:t>
            </w:r>
          </w:p>
        </w:tc>
      </w:tr>
      <w:tr w:rsidR="00577AB5">
        <w:tc>
          <w:tcPr>
            <w:tcW w:w="794" w:type="dxa"/>
          </w:tcPr>
          <w:p w:rsidR="00577AB5" w:rsidRDefault="00577AB5">
            <w:pPr>
              <w:pStyle w:val="ConsPlusNormal"/>
              <w:jc w:val="center"/>
            </w:pPr>
            <w:r>
              <w:t>852.</w:t>
            </w:r>
          </w:p>
        </w:tc>
        <w:tc>
          <w:tcPr>
            <w:tcW w:w="3118" w:type="dxa"/>
          </w:tcPr>
          <w:p w:rsidR="00577AB5" w:rsidRDefault="00577AB5">
            <w:pPr>
              <w:pStyle w:val="ConsPlusNormal"/>
            </w:pPr>
            <w:r>
              <w:t>пос. Калинин, ул. Степная, д. 6</w:t>
            </w:r>
          </w:p>
        </w:tc>
        <w:tc>
          <w:tcPr>
            <w:tcW w:w="1474" w:type="dxa"/>
          </w:tcPr>
          <w:p w:rsidR="00577AB5" w:rsidRDefault="00577AB5">
            <w:pPr>
              <w:pStyle w:val="ConsPlusNormal"/>
              <w:jc w:val="center"/>
            </w:pPr>
            <w:r>
              <w:t>670,00</w:t>
            </w:r>
          </w:p>
        </w:tc>
        <w:tc>
          <w:tcPr>
            <w:tcW w:w="2551" w:type="dxa"/>
          </w:tcPr>
          <w:p w:rsidR="00577AB5" w:rsidRDefault="00577AB5">
            <w:pPr>
              <w:pStyle w:val="ConsPlusNormal"/>
              <w:jc w:val="center"/>
            </w:pPr>
            <w:r>
              <w:t>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2553625,60</w:t>
            </w:r>
          </w:p>
        </w:tc>
      </w:tr>
      <w:tr w:rsidR="00577AB5">
        <w:tc>
          <w:tcPr>
            <w:tcW w:w="794" w:type="dxa"/>
          </w:tcPr>
          <w:p w:rsidR="00577AB5" w:rsidRDefault="00577AB5">
            <w:pPr>
              <w:pStyle w:val="ConsPlusNormal"/>
              <w:jc w:val="center"/>
            </w:pPr>
            <w:r>
              <w:t>853.</w:t>
            </w:r>
          </w:p>
        </w:tc>
        <w:tc>
          <w:tcPr>
            <w:tcW w:w="3118" w:type="dxa"/>
          </w:tcPr>
          <w:p w:rsidR="00577AB5" w:rsidRDefault="00577AB5">
            <w:pPr>
              <w:pStyle w:val="ConsPlusNormal"/>
            </w:pPr>
            <w:r>
              <w:t>с. Ташла, ул. Довженко, д. 42</w:t>
            </w:r>
          </w:p>
        </w:tc>
        <w:tc>
          <w:tcPr>
            <w:tcW w:w="1474" w:type="dxa"/>
          </w:tcPr>
          <w:p w:rsidR="00577AB5" w:rsidRDefault="00577AB5">
            <w:pPr>
              <w:pStyle w:val="ConsPlusNormal"/>
              <w:jc w:val="center"/>
            </w:pPr>
            <w:r>
              <w:t>693,00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924694,67</w:t>
            </w:r>
          </w:p>
        </w:tc>
      </w:tr>
      <w:tr w:rsidR="00577AB5">
        <w:tc>
          <w:tcPr>
            <w:tcW w:w="13606" w:type="dxa"/>
            <w:gridSpan w:val="7"/>
          </w:tcPr>
          <w:p w:rsidR="00577AB5" w:rsidRDefault="00577AB5">
            <w:pPr>
              <w:pStyle w:val="ConsPlusNormal"/>
              <w:jc w:val="center"/>
              <w:outlineLvl w:val="3"/>
            </w:pPr>
            <w:r>
              <w:t>35. Муниципальное образование Тоцкий район</w:t>
            </w:r>
          </w:p>
        </w:tc>
      </w:tr>
      <w:tr w:rsidR="00577AB5">
        <w:tc>
          <w:tcPr>
            <w:tcW w:w="3912" w:type="dxa"/>
            <w:gridSpan w:val="2"/>
          </w:tcPr>
          <w:p w:rsidR="00577AB5" w:rsidRDefault="00577AB5">
            <w:pPr>
              <w:pStyle w:val="ConsPlusNormal"/>
            </w:pPr>
            <w:r>
              <w:t>Итого по муниципальному образованию Тоцкий район</w:t>
            </w:r>
          </w:p>
        </w:tc>
        <w:tc>
          <w:tcPr>
            <w:tcW w:w="1474" w:type="dxa"/>
          </w:tcPr>
          <w:p w:rsidR="00577AB5" w:rsidRDefault="00577AB5">
            <w:pPr>
              <w:pStyle w:val="ConsPlusNormal"/>
              <w:jc w:val="center"/>
            </w:pPr>
            <w:r>
              <w:t>73097,30</w:t>
            </w:r>
          </w:p>
        </w:tc>
        <w:tc>
          <w:tcPr>
            <w:tcW w:w="2551" w:type="dxa"/>
          </w:tcPr>
          <w:p w:rsidR="00577AB5" w:rsidRDefault="00577AB5">
            <w:pPr>
              <w:pStyle w:val="ConsPlusNormal"/>
              <w:jc w:val="center"/>
            </w:pPr>
            <w:r>
              <w:t>2358</w:t>
            </w:r>
          </w:p>
        </w:tc>
        <w:tc>
          <w:tcPr>
            <w:tcW w:w="1984" w:type="dxa"/>
          </w:tcPr>
          <w:p w:rsidR="00577AB5" w:rsidRDefault="00577AB5">
            <w:pPr>
              <w:pStyle w:val="ConsPlusNormal"/>
              <w:jc w:val="center"/>
            </w:pPr>
            <w:r>
              <w:t>22</w:t>
            </w:r>
          </w:p>
        </w:tc>
        <w:tc>
          <w:tcPr>
            <w:tcW w:w="1701" w:type="dxa"/>
          </w:tcPr>
          <w:p w:rsidR="00577AB5" w:rsidRDefault="00577AB5">
            <w:pPr>
              <w:pStyle w:val="ConsPlusNormal"/>
              <w:jc w:val="center"/>
            </w:pPr>
            <w:r>
              <w:t>22</w:t>
            </w:r>
          </w:p>
        </w:tc>
        <w:tc>
          <w:tcPr>
            <w:tcW w:w="1984" w:type="dxa"/>
          </w:tcPr>
          <w:p w:rsidR="00577AB5" w:rsidRDefault="00577AB5">
            <w:pPr>
              <w:pStyle w:val="ConsPlusNormal"/>
              <w:jc w:val="center"/>
            </w:pPr>
            <w:r>
              <w:t>77667977,71</w:t>
            </w:r>
          </w:p>
        </w:tc>
      </w:tr>
      <w:tr w:rsidR="00577AB5">
        <w:tc>
          <w:tcPr>
            <w:tcW w:w="794" w:type="dxa"/>
          </w:tcPr>
          <w:p w:rsidR="00577AB5" w:rsidRDefault="00577AB5">
            <w:pPr>
              <w:pStyle w:val="ConsPlusNormal"/>
              <w:jc w:val="center"/>
            </w:pPr>
            <w:r>
              <w:t>854.</w:t>
            </w:r>
          </w:p>
        </w:tc>
        <w:tc>
          <w:tcPr>
            <w:tcW w:w="3118" w:type="dxa"/>
          </w:tcPr>
          <w:p w:rsidR="00577AB5" w:rsidRDefault="00577AB5">
            <w:pPr>
              <w:pStyle w:val="ConsPlusNormal"/>
            </w:pPr>
            <w:r>
              <w:t>пос. Пристанционный, ул. Юбилейная, д. 2б</w:t>
            </w:r>
          </w:p>
        </w:tc>
        <w:tc>
          <w:tcPr>
            <w:tcW w:w="1474" w:type="dxa"/>
          </w:tcPr>
          <w:p w:rsidR="00577AB5" w:rsidRDefault="00577AB5">
            <w:pPr>
              <w:pStyle w:val="ConsPlusNormal"/>
              <w:jc w:val="center"/>
            </w:pPr>
            <w:r>
              <w:t>954,10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5754414,39</w:t>
            </w:r>
          </w:p>
        </w:tc>
      </w:tr>
      <w:tr w:rsidR="00577AB5">
        <w:tc>
          <w:tcPr>
            <w:tcW w:w="794" w:type="dxa"/>
          </w:tcPr>
          <w:p w:rsidR="00577AB5" w:rsidRDefault="00577AB5">
            <w:pPr>
              <w:pStyle w:val="ConsPlusNormal"/>
              <w:jc w:val="center"/>
            </w:pPr>
            <w:r>
              <w:t>855.</w:t>
            </w:r>
          </w:p>
        </w:tc>
        <w:tc>
          <w:tcPr>
            <w:tcW w:w="3118" w:type="dxa"/>
          </w:tcPr>
          <w:p w:rsidR="00577AB5" w:rsidRDefault="00577AB5">
            <w:pPr>
              <w:pStyle w:val="ConsPlusNormal"/>
            </w:pPr>
            <w:r>
              <w:t>с. Тоцкое Второе, ул. Калинина, д. 1, инв. N 2222</w:t>
            </w:r>
          </w:p>
        </w:tc>
        <w:tc>
          <w:tcPr>
            <w:tcW w:w="1474" w:type="dxa"/>
          </w:tcPr>
          <w:p w:rsidR="00577AB5" w:rsidRDefault="00577AB5">
            <w:pPr>
              <w:pStyle w:val="ConsPlusNormal"/>
              <w:jc w:val="center"/>
            </w:pPr>
            <w:r>
              <w:t>4102,00</w:t>
            </w:r>
          </w:p>
        </w:tc>
        <w:tc>
          <w:tcPr>
            <w:tcW w:w="2551" w:type="dxa"/>
          </w:tcPr>
          <w:p w:rsidR="00577AB5" w:rsidRDefault="00577AB5">
            <w:pPr>
              <w:pStyle w:val="ConsPlusNormal"/>
              <w:jc w:val="center"/>
            </w:pPr>
            <w:r>
              <w:t>202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2878947,05</w:t>
            </w:r>
          </w:p>
        </w:tc>
      </w:tr>
      <w:tr w:rsidR="00577AB5">
        <w:tc>
          <w:tcPr>
            <w:tcW w:w="794" w:type="dxa"/>
          </w:tcPr>
          <w:p w:rsidR="00577AB5" w:rsidRDefault="00577AB5">
            <w:pPr>
              <w:pStyle w:val="ConsPlusNormal"/>
              <w:jc w:val="center"/>
            </w:pPr>
            <w:r>
              <w:t>856.</w:t>
            </w:r>
          </w:p>
        </w:tc>
        <w:tc>
          <w:tcPr>
            <w:tcW w:w="3118" w:type="dxa"/>
          </w:tcPr>
          <w:p w:rsidR="00577AB5" w:rsidRDefault="00577AB5">
            <w:pPr>
              <w:pStyle w:val="ConsPlusNormal"/>
            </w:pPr>
            <w:r>
              <w:t>с. Тоцкое Второе, ул. Калинина, д. 10, инв. N 1093</w:t>
            </w:r>
          </w:p>
        </w:tc>
        <w:tc>
          <w:tcPr>
            <w:tcW w:w="1474" w:type="dxa"/>
          </w:tcPr>
          <w:p w:rsidR="00577AB5" w:rsidRDefault="00577AB5">
            <w:pPr>
              <w:pStyle w:val="ConsPlusNormal"/>
              <w:jc w:val="center"/>
            </w:pPr>
            <w:r>
              <w:t>3348,00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5175416,64</w:t>
            </w:r>
          </w:p>
        </w:tc>
      </w:tr>
      <w:tr w:rsidR="00577AB5">
        <w:tc>
          <w:tcPr>
            <w:tcW w:w="794" w:type="dxa"/>
          </w:tcPr>
          <w:p w:rsidR="00577AB5" w:rsidRDefault="00577AB5">
            <w:pPr>
              <w:pStyle w:val="ConsPlusNormal"/>
              <w:jc w:val="center"/>
            </w:pPr>
            <w:r>
              <w:t>857.</w:t>
            </w:r>
          </w:p>
        </w:tc>
        <w:tc>
          <w:tcPr>
            <w:tcW w:w="3118" w:type="dxa"/>
          </w:tcPr>
          <w:p w:rsidR="00577AB5" w:rsidRDefault="00577AB5">
            <w:pPr>
              <w:pStyle w:val="ConsPlusNormal"/>
            </w:pPr>
            <w:r>
              <w:t>с. Тоцкое Второе, ул. Калинина, д. 15, инв. N 1094</w:t>
            </w:r>
          </w:p>
        </w:tc>
        <w:tc>
          <w:tcPr>
            <w:tcW w:w="1474" w:type="dxa"/>
          </w:tcPr>
          <w:p w:rsidR="00577AB5" w:rsidRDefault="00577AB5">
            <w:pPr>
              <w:pStyle w:val="ConsPlusNormal"/>
              <w:jc w:val="center"/>
            </w:pPr>
            <w:r>
              <w:t>3348,00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5175416,64</w:t>
            </w:r>
          </w:p>
        </w:tc>
      </w:tr>
      <w:tr w:rsidR="00577AB5">
        <w:tc>
          <w:tcPr>
            <w:tcW w:w="794" w:type="dxa"/>
          </w:tcPr>
          <w:p w:rsidR="00577AB5" w:rsidRDefault="00577AB5">
            <w:pPr>
              <w:pStyle w:val="ConsPlusNormal"/>
              <w:jc w:val="center"/>
            </w:pPr>
            <w:r>
              <w:t>858.</w:t>
            </w:r>
          </w:p>
        </w:tc>
        <w:tc>
          <w:tcPr>
            <w:tcW w:w="3118" w:type="dxa"/>
          </w:tcPr>
          <w:p w:rsidR="00577AB5" w:rsidRDefault="00577AB5">
            <w:pPr>
              <w:pStyle w:val="ConsPlusNormal"/>
            </w:pPr>
            <w:r>
              <w:t>с. Тоцкое Второе, ул. Калинина, д. 2, инв. N 2221</w:t>
            </w:r>
          </w:p>
        </w:tc>
        <w:tc>
          <w:tcPr>
            <w:tcW w:w="1474" w:type="dxa"/>
          </w:tcPr>
          <w:p w:rsidR="00577AB5" w:rsidRDefault="00577AB5">
            <w:pPr>
              <w:pStyle w:val="ConsPlusNormal"/>
              <w:jc w:val="center"/>
            </w:pPr>
            <w:r>
              <w:t>4148,00</w:t>
            </w:r>
          </w:p>
        </w:tc>
        <w:tc>
          <w:tcPr>
            <w:tcW w:w="2551" w:type="dxa"/>
          </w:tcPr>
          <w:p w:rsidR="00577AB5" w:rsidRDefault="00577AB5">
            <w:pPr>
              <w:pStyle w:val="ConsPlusNormal"/>
              <w:jc w:val="center"/>
            </w:pPr>
            <w:r>
              <w:t>144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2845993,83</w:t>
            </w:r>
          </w:p>
        </w:tc>
      </w:tr>
      <w:tr w:rsidR="00577AB5">
        <w:tc>
          <w:tcPr>
            <w:tcW w:w="794" w:type="dxa"/>
          </w:tcPr>
          <w:p w:rsidR="00577AB5" w:rsidRDefault="00577AB5">
            <w:pPr>
              <w:pStyle w:val="ConsPlusNormal"/>
              <w:jc w:val="center"/>
            </w:pPr>
            <w:r>
              <w:t>859.</w:t>
            </w:r>
          </w:p>
        </w:tc>
        <w:tc>
          <w:tcPr>
            <w:tcW w:w="3118" w:type="dxa"/>
          </w:tcPr>
          <w:p w:rsidR="00577AB5" w:rsidRDefault="00577AB5">
            <w:pPr>
              <w:pStyle w:val="ConsPlusNormal"/>
            </w:pPr>
            <w:r>
              <w:t>с. Тоцкое Второе, ул. Калинина, д. 4, инв. N 2224</w:t>
            </w:r>
          </w:p>
        </w:tc>
        <w:tc>
          <w:tcPr>
            <w:tcW w:w="1474" w:type="dxa"/>
          </w:tcPr>
          <w:p w:rsidR="00577AB5" w:rsidRDefault="00577AB5">
            <w:pPr>
              <w:pStyle w:val="ConsPlusNormal"/>
              <w:jc w:val="center"/>
            </w:pPr>
            <w:r>
              <w:t>4148,00</w:t>
            </w:r>
          </w:p>
        </w:tc>
        <w:tc>
          <w:tcPr>
            <w:tcW w:w="2551" w:type="dxa"/>
          </w:tcPr>
          <w:p w:rsidR="00577AB5" w:rsidRDefault="00577AB5">
            <w:pPr>
              <w:pStyle w:val="ConsPlusNormal"/>
              <w:jc w:val="center"/>
            </w:pPr>
            <w:r>
              <w:t>144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3046492,23</w:t>
            </w:r>
          </w:p>
        </w:tc>
      </w:tr>
      <w:tr w:rsidR="00577AB5">
        <w:tc>
          <w:tcPr>
            <w:tcW w:w="794" w:type="dxa"/>
          </w:tcPr>
          <w:p w:rsidR="00577AB5" w:rsidRDefault="00577AB5">
            <w:pPr>
              <w:pStyle w:val="ConsPlusNormal"/>
              <w:jc w:val="center"/>
            </w:pPr>
            <w:r>
              <w:lastRenderedPageBreak/>
              <w:t>860.</w:t>
            </w:r>
          </w:p>
        </w:tc>
        <w:tc>
          <w:tcPr>
            <w:tcW w:w="3118" w:type="dxa"/>
          </w:tcPr>
          <w:p w:rsidR="00577AB5" w:rsidRDefault="00577AB5">
            <w:pPr>
              <w:pStyle w:val="ConsPlusNormal"/>
            </w:pPr>
            <w:r>
              <w:t>с. Тоцкое Второе, ул. Кобина, д. 7, инв. N 2184</w:t>
            </w:r>
          </w:p>
        </w:tc>
        <w:tc>
          <w:tcPr>
            <w:tcW w:w="1474" w:type="dxa"/>
          </w:tcPr>
          <w:p w:rsidR="00577AB5" w:rsidRDefault="00577AB5">
            <w:pPr>
              <w:pStyle w:val="ConsPlusNormal"/>
              <w:jc w:val="center"/>
            </w:pPr>
            <w:r>
              <w:t>5184,00</w:t>
            </w:r>
          </w:p>
        </w:tc>
        <w:tc>
          <w:tcPr>
            <w:tcW w:w="2551" w:type="dxa"/>
          </w:tcPr>
          <w:p w:rsidR="00577AB5" w:rsidRDefault="00577AB5">
            <w:pPr>
              <w:pStyle w:val="ConsPlusNormal"/>
              <w:jc w:val="center"/>
            </w:pPr>
            <w:r>
              <w:t>76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1402029,16</w:t>
            </w:r>
          </w:p>
        </w:tc>
      </w:tr>
      <w:tr w:rsidR="00577AB5">
        <w:tc>
          <w:tcPr>
            <w:tcW w:w="794" w:type="dxa"/>
          </w:tcPr>
          <w:p w:rsidR="00577AB5" w:rsidRDefault="00577AB5">
            <w:pPr>
              <w:pStyle w:val="ConsPlusNormal"/>
              <w:jc w:val="center"/>
            </w:pPr>
            <w:r>
              <w:t>861.</w:t>
            </w:r>
          </w:p>
        </w:tc>
        <w:tc>
          <w:tcPr>
            <w:tcW w:w="3118" w:type="dxa"/>
          </w:tcPr>
          <w:p w:rsidR="00577AB5" w:rsidRDefault="00577AB5">
            <w:pPr>
              <w:pStyle w:val="ConsPlusNormal"/>
            </w:pPr>
            <w:r>
              <w:t>с. Тоцкое Второе, ул. Ленина, д. 1, инв. N 2025</w:t>
            </w:r>
          </w:p>
        </w:tc>
        <w:tc>
          <w:tcPr>
            <w:tcW w:w="1474" w:type="dxa"/>
          </w:tcPr>
          <w:p w:rsidR="00577AB5" w:rsidRDefault="00577AB5">
            <w:pPr>
              <w:pStyle w:val="ConsPlusNormal"/>
              <w:jc w:val="center"/>
            </w:pPr>
            <w:r>
              <w:t>3348,00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5208120,23</w:t>
            </w:r>
          </w:p>
        </w:tc>
      </w:tr>
      <w:tr w:rsidR="00577AB5">
        <w:tc>
          <w:tcPr>
            <w:tcW w:w="794" w:type="dxa"/>
          </w:tcPr>
          <w:p w:rsidR="00577AB5" w:rsidRDefault="00577AB5">
            <w:pPr>
              <w:pStyle w:val="ConsPlusNormal"/>
              <w:jc w:val="center"/>
            </w:pPr>
            <w:r>
              <w:t>862.</w:t>
            </w:r>
          </w:p>
        </w:tc>
        <w:tc>
          <w:tcPr>
            <w:tcW w:w="3118" w:type="dxa"/>
          </w:tcPr>
          <w:p w:rsidR="00577AB5" w:rsidRDefault="00577AB5">
            <w:pPr>
              <w:pStyle w:val="ConsPlusNormal"/>
            </w:pPr>
            <w:r>
              <w:t>с. Тоцкое Второе, ул. Ленина, д. 8, инв. N 892</w:t>
            </w:r>
          </w:p>
        </w:tc>
        <w:tc>
          <w:tcPr>
            <w:tcW w:w="1474" w:type="dxa"/>
          </w:tcPr>
          <w:p w:rsidR="00577AB5" w:rsidRDefault="00577AB5">
            <w:pPr>
              <w:pStyle w:val="ConsPlusNormal"/>
              <w:jc w:val="center"/>
            </w:pPr>
            <w:r>
              <w:t>3328,00</w:t>
            </w:r>
          </w:p>
        </w:tc>
        <w:tc>
          <w:tcPr>
            <w:tcW w:w="2551" w:type="dxa"/>
          </w:tcPr>
          <w:p w:rsidR="00577AB5" w:rsidRDefault="00577AB5">
            <w:pPr>
              <w:pStyle w:val="ConsPlusNormal"/>
              <w:jc w:val="center"/>
            </w:pPr>
            <w:r>
              <w:t>122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4626317,03</w:t>
            </w:r>
          </w:p>
        </w:tc>
      </w:tr>
      <w:tr w:rsidR="00577AB5">
        <w:tc>
          <w:tcPr>
            <w:tcW w:w="794" w:type="dxa"/>
          </w:tcPr>
          <w:p w:rsidR="00577AB5" w:rsidRDefault="00577AB5">
            <w:pPr>
              <w:pStyle w:val="ConsPlusNormal"/>
              <w:jc w:val="center"/>
            </w:pPr>
            <w:r>
              <w:t>863.</w:t>
            </w:r>
          </w:p>
        </w:tc>
        <w:tc>
          <w:tcPr>
            <w:tcW w:w="3118" w:type="dxa"/>
          </w:tcPr>
          <w:p w:rsidR="00577AB5" w:rsidRDefault="00577AB5">
            <w:pPr>
              <w:pStyle w:val="ConsPlusNormal"/>
            </w:pPr>
            <w:r>
              <w:t>с. Тоцкое Второе, ул. Петрикова, д. 10, инв. N 2227</w:t>
            </w:r>
          </w:p>
        </w:tc>
        <w:tc>
          <w:tcPr>
            <w:tcW w:w="1474" w:type="dxa"/>
          </w:tcPr>
          <w:p w:rsidR="00577AB5" w:rsidRDefault="00577AB5">
            <w:pPr>
              <w:pStyle w:val="ConsPlusNormal"/>
              <w:jc w:val="center"/>
            </w:pPr>
            <w:r>
              <w:t>3390,00</w:t>
            </w:r>
          </w:p>
        </w:tc>
        <w:tc>
          <w:tcPr>
            <w:tcW w:w="2551" w:type="dxa"/>
          </w:tcPr>
          <w:p w:rsidR="00577AB5" w:rsidRDefault="00577AB5">
            <w:pPr>
              <w:pStyle w:val="ConsPlusNormal"/>
              <w:jc w:val="center"/>
            </w:pPr>
            <w:r>
              <w:t>120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5313558,13</w:t>
            </w:r>
          </w:p>
        </w:tc>
      </w:tr>
      <w:tr w:rsidR="00577AB5">
        <w:tc>
          <w:tcPr>
            <w:tcW w:w="794" w:type="dxa"/>
          </w:tcPr>
          <w:p w:rsidR="00577AB5" w:rsidRDefault="00577AB5">
            <w:pPr>
              <w:pStyle w:val="ConsPlusNormal"/>
              <w:jc w:val="center"/>
            </w:pPr>
            <w:r>
              <w:t>864.</w:t>
            </w:r>
          </w:p>
        </w:tc>
        <w:tc>
          <w:tcPr>
            <w:tcW w:w="3118" w:type="dxa"/>
          </w:tcPr>
          <w:p w:rsidR="00577AB5" w:rsidRDefault="00577AB5">
            <w:pPr>
              <w:pStyle w:val="ConsPlusNormal"/>
            </w:pPr>
            <w:r>
              <w:t>с. Тоцкое Второе, ул. Петрикова, д. 13, инв. N 2256</w:t>
            </w:r>
          </w:p>
        </w:tc>
        <w:tc>
          <w:tcPr>
            <w:tcW w:w="1474" w:type="dxa"/>
          </w:tcPr>
          <w:p w:rsidR="00577AB5" w:rsidRDefault="00577AB5">
            <w:pPr>
              <w:pStyle w:val="ConsPlusNormal"/>
              <w:jc w:val="center"/>
            </w:pPr>
            <w:r>
              <w:t>2659,00</w:t>
            </w:r>
          </w:p>
        </w:tc>
        <w:tc>
          <w:tcPr>
            <w:tcW w:w="2551" w:type="dxa"/>
          </w:tcPr>
          <w:p w:rsidR="00577AB5" w:rsidRDefault="00577AB5">
            <w:pPr>
              <w:pStyle w:val="ConsPlusNormal"/>
              <w:jc w:val="center"/>
            </w:pPr>
            <w:r>
              <w:t>68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933093,12</w:t>
            </w:r>
          </w:p>
        </w:tc>
      </w:tr>
      <w:tr w:rsidR="00577AB5">
        <w:tc>
          <w:tcPr>
            <w:tcW w:w="794" w:type="dxa"/>
          </w:tcPr>
          <w:p w:rsidR="00577AB5" w:rsidRDefault="00577AB5">
            <w:pPr>
              <w:pStyle w:val="ConsPlusNormal"/>
              <w:jc w:val="center"/>
            </w:pPr>
            <w:r>
              <w:t>865.</w:t>
            </w:r>
          </w:p>
        </w:tc>
        <w:tc>
          <w:tcPr>
            <w:tcW w:w="3118" w:type="dxa"/>
          </w:tcPr>
          <w:p w:rsidR="00577AB5" w:rsidRDefault="00577AB5">
            <w:pPr>
              <w:pStyle w:val="ConsPlusNormal"/>
            </w:pPr>
            <w:r>
              <w:t>с. Тоцкое Второе, ул. Петрикова, д. 14, инв. N 2202</w:t>
            </w:r>
          </w:p>
        </w:tc>
        <w:tc>
          <w:tcPr>
            <w:tcW w:w="1474" w:type="dxa"/>
          </w:tcPr>
          <w:p w:rsidR="00577AB5" w:rsidRDefault="00577AB5">
            <w:pPr>
              <w:pStyle w:val="ConsPlusNormal"/>
              <w:jc w:val="center"/>
            </w:pPr>
            <w:r>
              <w:t>5285,00</w:t>
            </w:r>
          </w:p>
        </w:tc>
        <w:tc>
          <w:tcPr>
            <w:tcW w:w="2551" w:type="dxa"/>
          </w:tcPr>
          <w:p w:rsidR="00577AB5" w:rsidRDefault="00577AB5">
            <w:pPr>
              <w:pStyle w:val="ConsPlusNormal"/>
              <w:jc w:val="center"/>
            </w:pPr>
            <w:r>
              <w:t>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4305397,28</w:t>
            </w:r>
          </w:p>
        </w:tc>
      </w:tr>
      <w:tr w:rsidR="00577AB5">
        <w:tc>
          <w:tcPr>
            <w:tcW w:w="794" w:type="dxa"/>
          </w:tcPr>
          <w:p w:rsidR="00577AB5" w:rsidRDefault="00577AB5">
            <w:pPr>
              <w:pStyle w:val="ConsPlusNormal"/>
              <w:jc w:val="center"/>
            </w:pPr>
            <w:r>
              <w:t>866.</w:t>
            </w:r>
          </w:p>
        </w:tc>
        <w:tc>
          <w:tcPr>
            <w:tcW w:w="3118" w:type="dxa"/>
          </w:tcPr>
          <w:p w:rsidR="00577AB5" w:rsidRDefault="00577AB5">
            <w:pPr>
              <w:pStyle w:val="ConsPlusNormal"/>
            </w:pPr>
            <w:r>
              <w:t>с. Тоцкое Второе, ул. Петрикова, д. 16, инв. N 2258</w:t>
            </w:r>
          </w:p>
        </w:tc>
        <w:tc>
          <w:tcPr>
            <w:tcW w:w="1474" w:type="dxa"/>
          </w:tcPr>
          <w:p w:rsidR="00577AB5" w:rsidRDefault="00577AB5">
            <w:pPr>
              <w:pStyle w:val="ConsPlusNormal"/>
              <w:jc w:val="center"/>
            </w:pPr>
            <w:r>
              <w:t>2659,00</w:t>
            </w:r>
          </w:p>
        </w:tc>
        <w:tc>
          <w:tcPr>
            <w:tcW w:w="2551" w:type="dxa"/>
          </w:tcPr>
          <w:p w:rsidR="00577AB5" w:rsidRDefault="00577AB5">
            <w:pPr>
              <w:pStyle w:val="ConsPlusNormal"/>
              <w:jc w:val="center"/>
            </w:pPr>
            <w:r>
              <w:t>96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2357580,77</w:t>
            </w:r>
          </w:p>
        </w:tc>
      </w:tr>
      <w:tr w:rsidR="00577AB5">
        <w:tc>
          <w:tcPr>
            <w:tcW w:w="794" w:type="dxa"/>
          </w:tcPr>
          <w:p w:rsidR="00577AB5" w:rsidRDefault="00577AB5">
            <w:pPr>
              <w:pStyle w:val="ConsPlusNormal"/>
              <w:jc w:val="center"/>
            </w:pPr>
            <w:r>
              <w:t>867.</w:t>
            </w:r>
          </w:p>
        </w:tc>
        <w:tc>
          <w:tcPr>
            <w:tcW w:w="3118" w:type="dxa"/>
          </w:tcPr>
          <w:p w:rsidR="00577AB5" w:rsidRDefault="00577AB5">
            <w:pPr>
              <w:pStyle w:val="ConsPlusNormal"/>
            </w:pPr>
            <w:r>
              <w:t>с. Тоцкое Второе, ул. Петрикова, д. 9, инв. N 2057</w:t>
            </w:r>
          </w:p>
        </w:tc>
        <w:tc>
          <w:tcPr>
            <w:tcW w:w="1474" w:type="dxa"/>
          </w:tcPr>
          <w:p w:rsidR="00577AB5" w:rsidRDefault="00577AB5">
            <w:pPr>
              <w:pStyle w:val="ConsPlusNormal"/>
              <w:jc w:val="center"/>
            </w:pPr>
            <w:r>
              <w:t>3348,00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4231348,88</w:t>
            </w:r>
          </w:p>
        </w:tc>
      </w:tr>
      <w:tr w:rsidR="00577AB5">
        <w:tc>
          <w:tcPr>
            <w:tcW w:w="794" w:type="dxa"/>
          </w:tcPr>
          <w:p w:rsidR="00577AB5" w:rsidRDefault="00577AB5">
            <w:pPr>
              <w:pStyle w:val="ConsPlusNormal"/>
              <w:jc w:val="center"/>
            </w:pPr>
            <w:r>
              <w:t>868.</w:t>
            </w:r>
          </w:p>
        </w:tc>
        <w:tc>
          <w:tcPr>
            <w:tcW w:w="3118" w:type="dxa"/>
          </w:tcPr>
          <w:p w:rsidR="00577AB5" w:rsidRDefault="00577AB5">
            <w:pPr>
              <w:pStyle w:val="ConsPlusNormal"/>
            </w:pPr>
            <w:r>
              <w:t>с. Тоцкое Второе, ул. Победы, д. 10, инв. N 2179</w:t>
            </w:r>
          </w:p>
        </w:tc>
        <w:tc>
          <w:tcPr>
            <w:tcW w:w="1474" w:type="dxa"/>
          </w:tcPr>
          <w:p w:rsidR="00577AB5" w:rsidRDefault="00577AB5">
            <w:pPr>
              <w:pStyle w:val="ConsPlusNormal"/>
              <w:jc w:val="center"/>
            </w:pPr>
            <w:r>
              <w:t>2659,00</w:t>
            </w:r>
          </w:p>
        </w:tc>
        <w:tc>
          <w:tcPr>
            <w:tcW w:w="2551" w:type="dxa"/>
          </w:tcPr>
          <w:p w:rsidR="00577AB5" w:rsidRDefault="00577AB5">
            <w:pPr>
              <w:pStyle w:val="ConsPlusNormal"/>
              <w:jc w:val="center"/>
            </w:pPr>
            <w:r>
              <w:t>96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2071102,59</w:t>
            </w:r>
          </w:p>
        </w:tc>
      </w:tr>
      <w:tr w:rsidR="00577AB5">
        <w:tc>
          <w:tcPr>
            <w:tcW w:w="794" w:type="dxa"/>
          </w:tcPr>
          <w:p w:rsidR="00577AB5" w:rsidRDefault="00577AB5">
            <w:pPr>
              <w:pStyle w:val="ConsPlusNormal"/>
              <w:jc w:val="center"/>
            </w:pPr>
            <w:r>
              <w:t>869.</w:t>
            </w:r>
          </w:p>
        </w:tc>
        <w:tc>
          <w:tcPr>
            <w:tcW w:w="3118" w:type="dxa"/>
          </w:tcPr>
          <w:p w:rsidR="00577AB5" w:rsidRDefault="00577AB5">
            <w:pPr>
              <w:pStyle w:val="ConsPlusNormal"/>
            </w:pPr>
            <w:r>
              <w:t>с. Тоцкое Второе, ул. Победы, д. 12, инв. N 2204</w:t>
            </w:r>
          </w:p>
        </w:tc>
        <w:tc>
          <w:tcPr>
            <w:tcW w:w="1474" w:type="dxa"/>
          </w:tcPr>
          <w:p w:rsidR="00577AB5" w:rsidRDefault="00577AB5">
            <w:pPr>
              <w:pStyle w:val="ConsPlusNormal"/>
              <w:jc w:val="center"/>
            </w:pPr>
            <w:r>
              <w:t>2659,00</w:t>
            </w:r>
          </w:p>
        </w:tc>
        <w:tc>
          <w:tcPr>
            <w:tcW w:w="2551" w:type="dxa"/>
          </w:tcPr>
          <w:p w:rsidR="00577AB5" w:rsidRDefault="00577AB5">
            <w:pPr>
              <w:pStyle w:val="ConsPlusNormal"/>
              <w:jc w:val="center"/>
            </w:pPr>
            <w:r>
              <w:t>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933093,12</w:t>
            </w:r>
          </w:p>
        </w:tc>
      </w:tr>
      <w:tr w:rsidR="00577AB5">
        <w:tc>
          <w:tcPr>
            <w:tcW w:w="794" w:type="dxa"/>
          </w:tcPr>
          <w:p w:rsidR="00577AB5" w:rsidRDefault="00577AB5">
            <w:pPr>
              <w:pStyle w:val="ConsPlusNormal"/>
              <w:jc w:val="center"/>
            </w:pPr>
            <w:r>
              <w:t>870.</w:t>
            </w:r>
          </w:p>
        </w:tc>
        <w:tc>
          <w:tcPr>
            <w:tcW w:w="3118" w:type="dxa"/>
          </w:tcPr>
          <w:p w:rsidR="00577AB5" w:rsidRDefault="00577AB5">
            <w:pPr>
              <w:pStyle w:val="ConsPlusNormal"/>
            </w:pPr>
            <w:r>
              <w:t>с. Тоцкое Второе, ул. Победы, д. 13, инв. N 2255</w:t>
            </w:r>
          </w:p>
        </w:tc>
        <w:tc>
          <w:tcPr>
            <w:tcW w:w="1474" w:type="dxa"/>
          </w:tcPr>
          <w:p w:rsidR="00577AB5" w:rsidRDefault="00577AB5">
            <w:pPr>
              <w:pStyle w:val="ConsPlusNormal"/>
              <w:jc w:val="center"/>
            </w:pPr>
            <w:r>
              <w:t>4170,00</w:t>
            </w:r>
          </w:p>
        </w:tc>
        <w:tc>
          <w:tcPr>
            <w:tcW w:w="2551" w:type="dxa"/>
          </w:tcPr>
          <w:p w:rsidR="00577AB5" w:rsidRDefault="00577AB5">
            <w:pPr>
              <w:pStyle w:val="ConsPlusNormal"/>
              <w:jc w:val="center"/>
            </w:pPr>
            <w:r>
              <w:t>79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1413379,21</w:t>
            </w:r>
          </w:p>
        </w:tc>
      </w:tr>
      <w:tr w:rsidR="00577AB5">
        <w:tc>
          <w:tcPr>
            <w:tcW w:w="794" w:type="dxa"/>
          </w:tcPr>
          <w:p w:rsidR="00577AB5" w:rsidRDefault="00577AB5">
            <w:pPr>
              <w:pStyle w:val="ConsPlusNormal"/>
              <w:jc w:val="center"/>
            </w:pPr>
            <w:r>
              <w:t>871.</w:t>
            </w:r>
          </w:p>
        </w:tc>
        <w:tc>
          <w:tcPr>
            <w:tcW w:w="3118" w:type="dxa"/>
          </w:tcPr>
          <w:p w:rsidR="00577AB5" w:rsidRDefault="00577AB5">
            <w:pPr>
              <w:pStyle w:val="ConsPlusNormal"/>
            </w:pPr>
            <w:r>
              <w:t>с. Тоцкое Второе, ул. Победы, д. 14, инв. N 2203</w:t>
            </w:r>
          </w:p>
        </w:tc>
        <w:tc>
          <w:tcPr>
            <w:tcW w:w="1474" w:type="dxa"/>
          </w:tcPr>
          <w:p w:rsidR="00577AB5" w:rsidRDefault="00577AB5">
            <w:pPr>
              <w:pStyle w:val="ConsPlusNormal"/>
              <w:jc w:val="center"/>
            </w:pPr>
            <w:r>
              <w:t>4303,00</w:t>
            </w:r>
          </w:p>
        </w:tc>
        <w:tc>
          <w:tcPr>
            <w:tcW w:w="2551" w:type="dxa"/>
          </w:tcPr>
          <w:p w:rsidR="00577AB5" w:rsidRDefault="00577AB5">
            <w:pPr>
              <w:pStyle w:val="ConsPlusNormal"/>
              <w:jc w:val="center"/>
            </w:pPr>
            <w:r>
              <w:t>75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4167399,74</w:t>
            </w:r>
          </w:p>
        </w:tc>
      </w:tr>
      <w:tr w:rsidR="00577AB5">
        <w:tc>
          <w:tcPr>
            <w:tcW w:w="794" w:type="dxa"/>
          </w:tcPr>
          <w:p w:rsidR="00577AB5" w:rsidRDefault="00577AB5">
            <w:pPr>
              <w:pStyle w:val="ConsPlusNormal"/>
              <w:jc w:val="center"/>
            </w:pPr>
            <w:r>
              <w:lastRenderedPageBreak/>
              <w:t>872.</w:t>
            </w:r>
          </w:p>
        </w:tc>
        <w:tc>
          <w:tcPr>
            <w:tcW w:w="3118" w:type="dxa"/>
          </w:tcPr>
          <w:p w:rsidR="00577AB5" w:rsidRDefault="00577AB5">
            <w:pPr>
              <w:pStyle w:val="ConsPlusNormal"/>
            </w:pPr>
            <w:r>
              <w:t>с. Тоцкое Второе, ул. Победы, д. 5, инв. N 2174</w:t>
            </w:r>
          </w:p>
        </w:tc>
        <w:tc>
          <w:tcPr>
            <w:tcW w:w="1474" w:type="dxa"/>
          </w:tcPr>
          <w:p w:rsidR="00577AB5" w:rsidRDefault="00577AB5">
            <w:pPr>
              <w:pStyle w:val="ConsPlusNormal"/>
              <w:jc w:val="center"/>
            </w:pPr>
            <w:r>
              <w:t>4440,00</w:t>
            </w:r>
          </w:p>
        </w:tc>
        <w:tc>
          <w:tcPr>
            <w:tcW w:w="2551" w:type="dxa"/>
          </w:tcPr>
          <w:p w:rsidR="00577AB5" w:rsidRDefault="00577AB5">
            <w:pPr>
              <w:pStyle w:val="ConsPlusNormal"/>
              <w:jc w:val="center"/>
            </w:pPr>
            <w:r>
              <w:t>160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4463280,63</w:t>
            </w:r>
          </w:p>
        </w:tc>
      </w:tr>
      <w:tr w:rsidR="00577AB5">
        <w:tc>
          <w:tcPr>
            <w:tcW w:w="794" w:type="dxa"/>
          </w:tcPr>
          <w:p w:rsidR="00577AB5" w:rsidRDefault="00577AB5">
            <w:pPr>
              <w:pStyle w:val="ConsPlusNormal"/>
              <w:jc w:val="center"/>
            </w:pPr>
            <w:r>
              <w:t>873.</w:t>
            </w:r>
          </w:p>
        </w:tc>
        <w:tc>
          <w:tcPr>
            <w:tcW w:w="3118" w:type="dxa"/>
          </w:tcPr>
          <w:p w:rsidR="00577AB5" w:rsidRDefault="00577AB5">
            <w:pPr>
              <w:pStyle w:val="ConsPlusNormal"/>
            </w:pPr>
            <w:r>
              <w:t>с. Тоцкое Второе, ул. Победы, д. 6, инв. N 2175</w:t>
            </w:r>
          </w:p>
        </w:tc>
        <w:tc>
          <w:tcPr>
            <w:tcW w:w="1474" w:type="dxa"/>
          </w:tcPr>
          <w:p w:rsidR="00577AB5" w:rsidRDefault="00577AB5">
            <w:pPr>
              <w:pStyle w:val="ConsPlusNormal"/>
              <w:jc w:val="center"/>
            </w:pPr>
            <w:r>
              <w:t>2220,00</w:t>
            </w:r>
          </w:p>
        </w:tc>
        <w:tc>
          <w:tcPr>
            <w:tcW w:w="2551" w:type="dxa"/>
          </w:tcPr>
          <w:p w:rsidR="00577AB5" w:rsidRDefault="00577AB5">
            <w:pPr>
              <w:pStyle w:val="ConsPlusNormal"/>
              <w:jc w:val="center"/>
            </w:pPr>
            <w:r>
              <w:t>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2369141,39</w:t>
            </w:r>
          </w:p>
        </w:tc>
      </w:tr>
      <w:tr w:rsidR="00577AB5">
        <w:tc>
          <w:tcPr>
            <w:tcW w:w="794" w:type="dxa"/>
          </w:tcPr>
          <w:p w:rsidR="00577AB5" w:rsidRDefault="00577AB5">
            <w:pPr>
              <w:pStyle w:val="ConsPlusNormal"/>
              <w:jc w:val="center"/>
            </w:pPr>
            <w:r>
              <w:t>874.</w:t>
            </w:r>
          </w:p>
        </w:tc>
        <w:tc>
          <w:tcPr>
            <w:tcW w:w="3118" w:type="dxa"/>
          </w:tcPr>
          <w:p w:rsidR="00577AB5" w:rsidRDefault="00577AB5">
            <w:pPr>
              <w:pStyle w:val="ConsPlusNormal"/>
            </w:pPr>
            <w:r>
              <w:t>с. Тоцкое Второе, ул. Победы, д. 8, инв. N 2178</w:t>
            </w:r>
          </w:p>
        </w:tc>
        <w:tc>
          <w:tcPr>
            <w:tcW w:w="1474" w:type="dxa"/>
          </w:tcPr>
          <w:p w:rsidR="00577AB5" w:rsidRDefault="00577AB5">
            <w:pPr>
              <w:pStyle w:val="ConsPlusNormal"/>
              <w:jc w:val="center"/>
            </w:pPr>
            <w:r>
              <w:t>2659,00</w:t>
            </w:r>
          </w:p>
        </w:tc>
        <w:tc>
          <w:tcPr>
            <w:tcW w:w="2551" w:type="dxa"/>
          </w:tcPr>
          <w:p w:rsidR="00577AB5" w:rsidRDefault="00577AB5">
            <w:pPr>
              <w:pStyle w:val="ConsPlusNormal"/>
              <w:jc w:val="center"/>
            </w:pPr>
            <w:r>
              <w:t>96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2100213,71</w:t>
            </w:r>
          </w:p>
        </w:tc>
      </w:tr>
      <w:tr w:rsidR="00577AB5">
        <w:tc>
          <w:tcPr>
            <w:tcW w:w="794" w:type="dxa"/>
          </w:tcPr>
          <w:p w:rsidR="00577AB5" w:rsidRDefault="00577AB5">
            <w:pPr>
              <w:pStyle w:val="ConsPlusNormal"/>
              <w:jc w:val="center"/>
            </w:pPr>
            <w:r>
              <w:t>875.</w:t>
            </w:r>
          </w:p>
        </w:tc>
        <w:tc>
          <w:tcPr>
            <w:tcW w:w="3118" w:type="dxa"/>
          </w:tcPr>
          <w:p w:rsidR="00577AB5" w:rsidRDefault="00577AB5">
            <w:pPr>
              <w:pStyle w:val="ConsPlusNormal"/>
            </w:pPr>
            <w:r>
              <w:t>с. Тоцкое, ул. Полевая, д. 3</w:t>
            </w:r>
          </w:p>
        </w:tc>
        <w:tc>
          <w:tcPr>
            <w:tcW w:w="1474" w:type="dxa"/>
          </w:tcPr>
          <w:p w:rsidR="00577AB5" w:rsidRDefault="00577AB5">
            <w:pPr>
              <w:pStyle w:val="ConsPlusNormal"/>
              <w:jc w:val="center"/>
            </w:pPr>
            <w:r>
              <w:t>738,20</w:t>
            </w:r>
          </w:p>
        </w:tc>
        <w:tc>
          <w:tcPr>
            <w:tcW w:w="2551" w:type="dxa"/>
          </w:tcPr>
          <w:p w:rsidR="00577AB5" w:rsidRDefault="00577AB5">
            <w:pPr>
              <w:pStyle w:val="ConsPlusNormal"/>
              <w:jc w:val="center"/>
            </w:pPr>
            <w:r>
              <w:t>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6896241,94</w:t>
            </w:r>
          </w:p>
        </w:tc>
      </w:tr>
      <w:tr w:rsidR="00577AB5">
        <w:tc>
          <w:tcPr>
            <w:tcW w:w="13606" w:type="dxa"/>
            <w:gridSpan w:val="7"/>
          </w:tcPr>
          <w:p w:rsidR="00577AB5" w:rsidRDefault="00577AB5">
            <w:pPr>
              <w:pStyle w:val="ConsPlusNormal"/>
              <w:jc w:val="center"/>
              <w:outlineLvl w:val="3"/>
            </w:pPr>
            <w:r>
              <w:t>36. Муниципальное образование Тюльганский район</w:t>
            </w:r>
          </w:p>
        </w:tc>
      </w:tr>
      <w:tr w:rsidR="00577AB5">
        <w:tc>
          <w:tcPr>
            <w:tcW w:w="3912" w:type="dxa"/>
            <w:gridSpan w:val="2"/>
          </w:tcPr>
          <w:p w:rsidR="00577AB5" w:rsidRDefault="00577AB5">
            <w:pPr>
              <w:pStyle w:val="ConsPlusNormal"/>
            </w:pPr>
            <w:r>
              <w:t>Итого по муниципальному образованию Тюльганский район</w:t>
            </w:r>
          </w:p>
        </w:tc>
        <w:tc>
          <w:tcPr>
            <w:tcW w:w="1474" w:type="dxa"/>
          </w:tcPr>
          <w:p w:rsidR="00577AB5" w:rsidRDefault="00577AB5">
            <w:pPr>
              <w:pStyle w:val="ConsPlusNormal"/>
              <w:jc w:val="center"/>
            </w:pPr>
            <w:r>
              <w:t>47991,50</w:t>
            </w:r>
          </w:p>
        </w:tc>
        <w:tc>
          <w:tcPr>
            <w:tcW w:w="2551" w:type="dxa"/>
          </w:tcPr>
          <w:p w:rsidR="00577AB5" w:rsidRDefault="00577AB5">
            <w:pPr>
              <w:pStyle w:val="ConsPlusNormal"/>
              <w:jc w:val="center"/>
            </w:pPr>
            <w:r>
              <w:t>1587</w:t>
            </w:r>
          </w:p>
        </w:tc>
        <w:tc>
          <w:tcPr>
            <w:tcW w:w="1984" w:type="dxa"/>
          </w:tcPr>
          <w:p w:rsidR="00577AB5" w:rsidRDefault="00577AB5">
            <w:pPr>
              <w:pStyle w:val="ConsPlusNormal"/>
              <w:jc w:val="center"/>
            </w:pPr>
            <w:r>
              <w:t>16</w:t>
            </w:r>
          </w:p>
        </w:tc>
        <w:tc>
          <w:tcPr>
            <w:tcW w:w="1701" w:type="dxa"/>
          </w:tcPr>
          <w:p w:rsidR="00577AB5" w:rsidRDefault="00577AB5">
            <w:pPr>
              <w:pStyle w:val="ConsPlusNormal"/>
              <w:jc w:val="center"/>
            </w:pPr>
            <w:r>
              <w:t>11</w:t>
            </w:r>
          </w:p>
        </w:tc>
        <w:tc>
          <w:tcPr>
            <w:tcW w:w="1984" w:type="dxa"/>
          </w:tcPr>
          <w:p w:rsidR="00577AB5" w:rsidRDefault="00577AB5">
            <w:pPr>
              <w:pStyle w:val="ConsPlusNormal"/>
              <w:jc w:val="center"/>
            </w:pPr>
            <w:r>
              <w:t>70598505,91</w:t>
            </w:r>
          </w:p>
        </w:tc>
      </w:tr>
      <w:tr w:rsidR="00577AB5">
        <w:tc>
          <w:tcPr>
            <w:tcW w:w="794" w:type="dxa"/>
          </w:tcPr>
          <w:p w:rsidR="00577AB5" w:rsidRDefault="00577AB5">
            <w:pPr>
              <w:pStyle w:val="ConsPlusNormal"/>
              <w:jc w:val="center"/>
            </w:pPr>
            <w:r>
              <w:t>876.</w:t>
            </w:r>
          </w:p>
        </w:tc>
        <w:tc>
          <w:tcPr>
            <w:tcW w:w="3118" w:type="dxa"/>
          </w:tcPr>
          <w:p w:rsidR="00577AB5" w:rsidRDefault="00577AB5">
            <w:pPr>
              <w:pStyle w:val="ConsPlusNormal"/>
            </w:pPr>
            <w:r>
              <w:t>пос. Тюльган, ул. 8 Марта, д. 25</w:t>
            </w:r>
          </w:p>
        </w:tc>
        <w:tc>
          <w:tcPr>
            <w:tcW w:w="1474" w:type="dxa"/>
          </w:tcPr>
          <w:p w:rsidR="00577AB5" w:rsidRDefault="00577AB5">
            <w:pPr>
              <w:pStyle w:val="ConsPlusNormal"/>
              <w:jc w:val="center"/>
            </w:pPr>
            <w:r>
              <w:t>598,20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316139,64</w:t>
            </w:r>
          </w:p>
        </w:tc>
      </w:tr>
      <w:tr w:rsidR="00577AB5">
        <w:tc>
          <w:tcPr>
            <w:tcW w:w="794" w:type="dxa"/>
          </w:tcPr>
          <w:p w:rsidR="00577AB5" w:rsidRDefault="00577AB5">
            <w:pPr>
              <w:pStyle w:val="ConsPlusNormal"/>
              <w:jc w:val="center"/>
            </w:pPr>
            <w:r>
              <w:t>877.</w:t>
            </w:r>
          </w:p>
        </w:tc>
        <w:tc>
          <w:tcPr>
            <w:tcW w:w="3118" w:type="dxa"/>
          </w:tcPr>
          <w:p w:rsidR="00577AB5" w:rsidRDefault="00577AB5">
            <w:pPr>
              <w:pStyle w:val="ConsPlusNormal"/>
            </w:pPr>
            <w:r>
              <w:t>пос. Тюльган, ул. 8 Марта, д. 27</w:t>
            </w:r>
          </w:p>
        </w:tc>
        <w:tc>
          <w:tcPr>
            <w:tcW w:w="1474" w:type="dxa"/>
          </w:tcPr>
          <w:p w:rsidR="00577AB5" w:rsidRDefault="00577AB5">
            <w:pPr>
              <w:pStyle w:val="ConsPlusNormal"/>
              <w:jc w:val="center"/>
            </w:pPr>
            <w:r>
              <w:t>1868,00</w:t>
            </w:r>
          </w:p>
        </w:tc>
        <w:tc>
          <w:tcPr>
            <w:tcW w:w="2551" w:type="dxa"/>
          </w:tcPr>
          <w:p w:rsidR="00577AB5" w:rsidRDefault="00577AB5">
            <w:pPr>
              <w:pStyle w:val="ConsPlusNormal"/>
              <w:jc w:val="center"/>
            </w:pPr>
            <w:r>
              <w:t>73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657557,71</w:t>
            </w:r>
          </w:p>
        </w:tc>
      </w:tr>
      <w:tr w:rsidR="00577AB5">
        <w:tc>
          <w:tcPr>
            <w:tcW w:w="794" w:type="dxa"/>
          </w:tcPr>
          <w:p w:rsidR="00577AB5" w:rsidRDefault="00577AB5">
            <w:pPr>
              <w:pStyle w:val="ConsPlusNormal"/>
              <w:jc w:val="center"/>
            </w:pPr>
            <w:r>
              <w:t>878.</w:t>
            </w:r>
          </w:p>
        </w:tc>
        <w:tc>
          <w:tcPr>
            <w:tcW w:w="3118" w:type="dxa"/>
          </w:tcPr>
          <w:p w:rsidR="00577AB5" w:rsidRDefault="00577AB5">
            <w:pPr>
              <w:pStyle w:val="ConsPlusNormal"/>
            </w:pPr>
            <w:r>
              <w:t>пос. Тюльган, ул. Кирова, д. 10</w:t>
            </w:r>
          </w:p>
        </w:tc>
        <w:tc>
          <w:tcPr>
            <w:tcW w:w="1474" w:type="dxa"/>
          </w:tcPr>
          <w:p w:rsidR="00577AB5" w:rsidRDefault="00577AB5">
            <w:pPr>
              <w:pStyle w:val="ConsPlusNormal"/>
              <w:jc w:val="center"/>
            </w:pPr>
            <w:r>
              <w:t>5680,60</w:t>
            </w:r>
          </w:p>
        </w:tc>
        <w:tc>
          <w:tcPr>
            <w:tcW w:w="2551" w:type="dxa"/>
          </w:tcPr>
          <w:p w:rsidR="00577AB5" w:rsidRDefault="00577AB5">
            <w:pPr>
              <w:pStyle w:val="ConsPlusNormal"/>
              <w:jc w:val="center"/>
            </w:pPr>
            <w:r>
              <w:t>270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1937483,85</w:t>
            </w:r>
          </w:p>
        </w:tc>
      </w:tr>
      <w:tr w:rsidR="00577AB5">
        <w:tc>
          <w:tcPr>
            <w:tcW w:w="794" w:type="dxa"/>
          </w:tcPr>
          <w:p w:rsidR="00577AB5" w:rsidRDefault="00577AB5">
            <w:pPr>
              <w:pStyle w:val="ConsPlusNormal"/>
              <w:jc w:val="center"/>
            </w:pPr>
            <w:r>
              <w:t>879.</w:t>
            </w:r>
          </w:p>
        </w:tc>
        <w:tc>
          <w:tcPr>
            <w:tcW w:w="3118" w:type="dxa"/>
          </w:tcPr>
          <w:p w:rsidR="00577AB5" w:rsidRDefault="00577AB5">
            <w:pPr>
              <w:pStyle w:val="ConsPlusNormal"/>
            </w:pPr>
            <w:r>
              <w:t>пос. Тюльган, ул. Кирова, д. 6б</w:t>
            </w:r>
          </w:p>
        </w:tc>
        <w:tc>
          <w:tcPr>
            <w:tcW w:w="1474" w:type="dxa"/>
          </w:tcPr>
          <w:p w:rsidR="00577AB5" w:rsidRDefault="00577AB5">
            <w:pPr>
              <w:pStyle w:val="ConsPlusNormal"/>
              <w:jc w:val="center"/>
            </w:pPr>
            <w:r>
              <w:t>5590,00</w:t>
            </w:r>
          </w:p>
        </w:tc>
        <w:tc>
          <w:tcPr>
            <w:tcW w:w="2551" w:type="dxa"/>
          </w:tcPr>
          <w:p w:rsidR="00577AB5" w:rsidRDefault="00577AB5">
            <w:pPr>
              <w:pStyle w:val="ConsPlusNormal"/>
              <w:jc w:val="center"/>
            </w:pPr>
            <w:r>
              <w:t>171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8846843,03</w:t>
            </w:r>
          </w:p>
        </w:tc>
      </w:tr>
      <w:tr w:rsidR="00577AB5">
        <w:tc>
          <w:tcPr>
            <w:tcW w:w="794" w:type="dxa"/>
          </w:tcPr>
          <w:p w:rsidR="00577AB5" w:rsidRDefault="00577AB5">
            <w:pPr>
              <w:pStyle w:val="ConsPlusNormal"/>
              <w:jc w:val="center"/>
            </w:pPr>
            <w:r>
              <w:t>880.</w:t>
            </w:r>
          </w:p>
        </w:tc>
        <w:tc>
          <w:tcPr>
            <w:tcW w:w="3118" w:type="dxa"/>
          </w:tcPr>
          <w:p w:rsidR="00577AB5" w:rsidRDefault="00577AB5">
            <w:pPr>
              <w:pStyle w:val="ConsPlusNormal"/>
            </w:pPr>
            <w:r>
              <w:t>пос. Тюльган, ул. Кирова, д. 7</w:t>
            </w:r>
          </w:p>
        </w:tc>
        <w:tc>
          <w:tcPr>
            <w:tcW w:w="1474" w:type="dxa"/>
          </w:tcPr>
          <w:p w:rsidR="00577AB5" w:rsidRDefault="00577AB5">
            <w:pPr>
              <w:pStyle w:val="ConsPlusNormal"/>
              <w:jc w:val="center"/>
            </w:pPr>
            <w:r>
              <w:t>4326,70</w:t>
            </w:r>
          </w:p>
        </w:tc>
        <w:tc>
          <w:tcPr>
            <w:tcW w:w="2551" w:type="dxa"/>
          </w:tcPr>
          <w:p w:rsidR="00577AB5" w:rsidRDefault="00577AB5">
            <w:pPr>
              <w:pStyle w:val="ConsPlusNormal"/>
              <w:jc w:val="center"/>
            </w:pPr>
            <w:r>
              <w:t>132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5939925,96</w:t>
            </w:r>
          </w:p>
        </w:tc>
      </w:tr>
      <w:tr w:rsidR="00577AB5">
        <w:tc>
          <w:tcPr>
            <w:tcW w:w="794" w:type="dxa"/>
          </w:tcPr>
          <w:p w:rsidR="00577AB5" w:rsidRDefault="00577AB5">
            <w:pPr>
              <w:pStyle w:val="ConsPlusNormal"/>
              <w:jc w:val="center"/>
            </w:pPr>
            <w:r>
              <w:t>881.</w:t>
            </w:r>
          </w:p>
        </w:tc>
        <w:tc>
          <w:tcPr>
            <w:tcW w:w="3118" w:type="dxa"/>
          </w:tcPr>
          <w:p w:rsidR="00577AB5" w:rsidRDefault="00577AB5">
            <w:pPr>
              <w:pStyle w:val="ConsPlusNormal"/>
            </w:pPr>
            <w:r>
              <w:t>пос. Тюльган, ул. Кирова, д. 8</w:t>
            </w:r>
          </w:p>
        </w:tc>
        <w:tc>
          <w:tcPr>
            <w:tcW w:w="1474" w:type="dxa"/>
          </w:tcPr>
          <w:p w:rsidR="00577AB5" w:rsidRDefault="00577AB5">
            <w:pPr>
              <w:pStyle w:val="ConsPlusNormal"/>
              <w:jc w:val="center"/>
            </w:pPr>
            <w:r>
              <w:t>5983,50</w:t>
            </w:r>
          </w:p>
        </w:tc>
        <w:tc>
          <w:tcPr>
            <w:tcW w:w="2551" w:type="dxa"/>
          </w:tcPr>
          <w:p w:rsidR="00577AB5" w:rsidRDefault="00577AB5">
            <w:pPr>
              <w:pStyle w:val="ConsPlusNormal"/>
              <w:jc w:val="center"/>
            </w:pPr>
            <w:r>
              <w:t>107</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18158701,69</w:t>
            </w:r>
          </w:p>
        </w:tc>
      </w:tr>
      <w:tr w:rsidR="00577AB5">
        <w:tc>
          <w:tcPr>
            <w:tcW w:w="794" w:type="dxa"/>
          </w:tcPr>
          <w:p w:rsidR="00577AB5" w:rsidRDefault="00577AB5">
            <w:pPr>
              <w:pStyle w:val="ConsPlusNormal"/>
              <w:jc w:val="center"/>
            </w:pPr>
            <w:r>
              <w:t>882.</w:t>
            </w:r>
          </w:p>
        </w:tc>
        <w:tc>
          <w:tcPr>
            <w:tcW w:w="3118" w:type="dxa"/>
          </w:tcPr>
          <w:p w:rsidR="00577AB5" w:rsidRDefault="00577AB5">
            <w:pPr>
              <w:pStyle w:val="ConsPlusNormal"/>
            </w:pPr>
            <w:r>
              <w:t>пос. Тюльган, ул. Максима Горького, д. 27</w:t>
            </w:r>
          </w:p>
        </w:tc>
        <w:tc>
          <w:tcPr>
            <w:tcW w:w="1474" w:type="dxa"/>
          </w:tcPr>
          <w:p w:rsidR="00577AB5" w:rsidRDefault="00577AB5">
            <w:pPr>
              <w:pStyle w:val="ConsPlusNormal"/>
              <w:jc w:val="center"/>
            </w:pPr>
            <w:r>
              <w:t>5930,20</w:t>
            </w:r>
          </w:p>
        </w:tc>
        <w:tc>
          <w:tcPr>
            <w:tcW w:w="2551" w:type="dxa"/>
          </w:tcPr>
          <w:p w:rsidR="00577AB5" w:rsidRDefault="00577AB5">
            <w:pPr>
              <w:pStyle w:val="ConsPlusNormal"/>
              <w:jc w:val="center"/>
            </w:pPr>
            <w:r>
              <w:t>225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11361380,29</w:t>
            </w:r>
          </w:p>
        </w:tc>
      </w:tr>
      <w:tr w:rsidR="00577AB5">
        <w:tc>
          <w:tcPr>
            <w:tcW w:w="794" w:type="dxa"/>
          </w:tcPr>
          <w:p w:rsidR="00577AB5" w:rsidRDefault="00577AB5">
            <w:pPr>
              <w:pStyle w:val="ConsPlusNormal"/>
              <w:jc w:val="center"/>
            </w:pPr>
            <w:r>
              <w:t>883.</w:t>
            </w:r>
          </w:p>
        </w:tc>
        <w:tc>
          <w:tcPr>
            <w:tcW w:w="3118" w:type="dxa"/>
          </w:tcPr>
          <w:p w:rsidR="00577AB5" w:rsidRDefault="00577AB5">
            <w:pPr>
              <w:pStyle w:val="ConsPlusNormal"/>
            </w:pPr>
            <w:r>
              <w:t>пос. Тюльган, ул. Октябрьская, д. 17</w:t>
            </w:r>
          </w:p>
        </w:tc>
        <w:tc>
          <w:tcPr>
            <w:tcW w:w="1474" w:type="dxa"/>
          </w:tcPr>
          <w:p w:rsidR="00577AB5" w:rsidRDefault="00577AB5">
            <w:pPr>
              <w:pStyle w:val="ConsPlusNormal"/>
              <w:jc w:val="center"/>
            </w:pPr>
            <w:r>
              <w:t>3647,20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6115659,06</w:t>
            </w:r>
          </w:p>
        </w:tc>
      </w:tr>
      <w:tr w:rsidR="00577AB5">
        <w:tc>
          <w:tcPr>
            <w:tcW w:w="794" w:type="dxa"/>
          </w:tcPr>
          <w:p w:rsidR="00577AB5" w:rsidRDefault="00577AB5">
            <w:pPr>
              <w:pStyle w:val="ConsPlusNormal"/>
              <w:jc w:val="center"/>
            </w:pPr>
            <w:r>
              <w:t>884.</w:t>
            </w:r>
          </w:p>
        </w:tc>
        <w:tc>
          <w:tcPr>
            <w:tcW w:w="3118" w:type="dxa"/>
          </w:tcPr>
          <w:p w:rsidR="00577AB5" w:rsidRDefault="00577AB5">
            <w:pPr>
              <w:pStyle w:val="ConsPlusNormal"/>
            </w:pPr>
            <w:r>
              <w:t>пос. Тюльган, ул. Октябрьская, д. 19</w:t>
            </w:r>
          </w:p>
        </w:tc>
        <w:tc>
          <w:tcPr>
            <w:tcW w:w="1474" w:type="dxa"/>
          </w:tcPr>
          <w:p w:rsidR="00577AB5" w:rsidRDefault="00577AB5">
            <w:pPr>
              <w:pStyle w:val="ConsPlusNormal"/>
              <w:jc w:val="center"/>
            </w:pPr>
            <w:r>
              <w:t>10028,60</w:t>
            </w:r>
          </w:p>
        </w:tc>
        <w:tc>
          <w:tcPr>
            <w:tcW w:w="2551" w:type="dxa"/>
          </w:tcPr>
          <w:p w:rsidR="00577AB5" w:rsidRDefault="00577AB5">
            <w:pPr>
              <w:pStyle w:val="ConsPlusNormal"/>
              <w:jc w:val="center"/>
            </w:pPr>
            <w:r>
              <w:t>330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6264054,58</w:t>
            </w:r>
          </w:p>
        </w:tc>
      </w:tr>
      <w:tr w:rsidR="00577AB5">
        <w:tc>
          <w:tcPr>
            <w:tcW w:w="794" w:type="dxa"/>
          </w:tcPr>
          <w:p w:rsidR="00577AB5" w:rsidRDefault="00577AB5">
            <w:pPr>
              <w:pStyle w:val="ConsPlusNormal"/>
              <w:jc w:val="center"/>
            </w:pPr>
            <w:r>
              <w:lastRenderedPageBreak/>
              <w:t>885.</w:t>
            </w:r>
          </w:p>
        </w:tc>
        <w:tc>
          <w:tcPr>
            <w:tcW w:w="3118" w:type="dxa"/>
          </w:tcPr>
          <w:p w:rsidR="00577AB5" w:rsidRDefault="00577AB5">
            <w:pPr>
              <w:pStyle w:val="ConsPlusNormal"/>
            </w:pPr>
            <w:r>
              <w:t>пос. Тюльган, ул. Октябрьская, д. 3</w:t>
            </w:r>
          </w:p>
        </w:tc>
        <w:tc>
          <w:tcPr>
            <w:tcW w:w="1474" w:type="dxa"/>
          </w:tcPr>
          <w:p w:rsidR="00577AB5" w:rsidRDefault="00577AB5">
            <w:pPr>
              <w:pStyle w:val="ConsPlusNormal"/>
              <w:jc w:val="center"/>
            </w:pPr>
            <w:r>
              <w:t>3786,70</w:t>
            </w:r>
          </w:p>
        </w:tc>
        <w:tc>
          <w:tcPr>
            <w:tcW w:w="2551" w:type="dxa"/>
          </w:tcPr>
          <w:p w:rsidR="00577AB5" w:rsidRDefault="00577AB5">
            <w:pPr>
              <w:pStyle w:val="ConsPlusNormal"/>
              <w:jc w:val="center"/>
            </w:pPr>
            <w:r>
              <w:t>194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7966904,07</w:t>
            </w:r>
          </w:p>
        </w:tc>
      </w:tr>
      <w:tr w:rsidR="00577AB5">
        <w:tc>
          <w:tcPr>
            <w:tcW w:w="794" w:type="dxa"/>
          </w:tcPr>
          <w:p w:rsidR="00577AB5" w:rsidRDefault="00577AB5">
            <w:pPr>
              <w:pStyle w:val="ConsPlusNormal"/>
              <w:jc w:val="center"/>
            </w:pPr>
            <w:r>
              <w:t>886.</w:t>
            </w:r>
          </w:p>
        </w:tc>
        <w:tc>
          <w:tcPr>
            <w:tcW w:w="3118" w:type="dxa"/>
          </w:tcPr>
          <w:p w:rsidR="00577AB5" w:rsidRDefault="00577AB5">
            <w:pPr>
              <w:pStyle w:val="ConsPlusNormal"/>
            </w:pPr>
            <w:r>
              <w:t>пос. Тюльган, ул. Шахтостроительная, д. 12</w:t>
            </w:r>
          </w:p>
        </w:tc>
        <w:tc>
          <w:tcPr>
            <w:tcW w:w="1474" w:type="dxa"/>
          </w:tcPr>
          <w:p w:rsidR="00577AB5" w:rsidRDefault="00577AB5">
            <w:pPr>
              <w:pStyle w:val="ConsPlusNormal"/>
              <w:jc w:val="center"/>
            </w:pPr>
            <w:r>
              <w:t>551,80</w:t>
            </w:r>
          </w:p>
        </w:tc>
        <w:tc>
          <w:tcPr>
            <w:tcW w:w="2551" w:type="dxa"/>
          </w:tcPr>
          <w:p w:rsidR="00577AB5" w:rsidRDefault="00577AB5">
            <w:pPr>
              <w:pStyle w:val="ConsPlusNormal"/>
              <w:jc w:val="center"/>
            </w:pPr>
            <w:r>
              <w:t>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3033856,03</w:t>
            </w:r>
          </w:p>
        </w:tc>
      </w:tr>
      <w:tr w:rsidR="00577AB5">
        <w:tc>
          <w:tcPr>
            <w:tcW w:w="13606" w:type="dxa"/>
            <w:gridSpan w:val="7"/>
          </w:tcPr>
          <w:p w:rsidR="00577AB5" w:rsidRDefault="00577AB5">
            <w:pPr>
              <w:pStyle w:val="ConsPlusNormal"/>
              <w:jc w:val="center"/>
              <w:outlineLvl w:val="3"/>
            </w:pPr>
            <w:r>
              <w:t>37. Муниципальное образование Шарлыкский район</w:t>
            </w:r>
          </w:p>
        </w:tc>
      </w:tr>
      <w:tr w:rsidR="00577AB5">
        <w:tc>
          <w:tcPr>
            <w:tcW w:w="3912" w:type="dxa"/>
            <w:gridSpan w:val="2"/>
          </w:tcPr>
          <w:p w:rsidR="00577AB5" w:rsidRDefault="00577AB5">
            <w:pPr>
              <w:pStyle w:val="ConsPlusNormal"/>
            </w:pPr>
            <w:r>
              <w:t>Итого по муниципальному образованию Шарлыкский район</w:t>
            </w:r>
          </w:p>
        </w:tc>
        <w:tc>
          <w:tcPr>
            <w:tcW w:w="1474" w:type="dxa"/>
          </w:tcPr>
          <w:p w:rsidR="00577AB5" w:rsidRDefault="00577AB5">
            <w:pPr>
              <w:pStyle w:val="ConsPlusNormal"/>
              <w:jc w:val="center"/>
            </w:pPr>
            <w:r>
              <w:t>4790,30</w:t>
            </w:r>
          </w:p>
        </w:tc>
        <w:tc>
          <w:tcPr>
            <w:tcW w:w="2551" w:type="dxa"/>
          </w:tcPr>
          <w:p w:rsidR="00577AB5" w:rsidRDefault="00577AB5">
            <w:pPr>
              <w:pStyle w:val="ConsPlusNormal"/>
              <w:jc w:val="center"/>
            </w:pPr>
            <w:r>
              <w:t>170</w:t>
            </w:r>
          </w:p>
        </w:tc>
        <w:tc>
          <w:tcPr>
            <w:tcW w:w="1984" w:type="dxa"/>
          </w:tcPr>
          <w:p w:rsidR="00577AB5" w:rsidRDefault="00577AB5">
            <w:pPr>
              <w:pStyle w:val="ConsPlusNormal"/>
              <w:jc w:val="center"/>
            </w:pPr>
            <w:r>
              <w:t>5</w:t>
            </w:r>
          </w:p>
        </w:tc>
        <w:tc>
          <w:tcPr>
            <w:tcW w:w="1701" w:type="dxa"/>
          </w:tcPr>
          <w:p w:rsidR="00577AB5" w:rsidRDefault="00577AB5">
            <w:pPr>
              <w:pStyle w:val="ConsPlusNormal"/>
              <w:jc w:val="center"/>
            </w:pPr>
            <w:r>
              <w:t>5</w:t>
            </w:r>
          </w:p>
        </w:tc>
        <w:tc>
          <w:tcPr>
            <w:tcW w:w="1984" w:type="dxa"/>
          </w:tcPr>
          <w:p w:rsidR="00577AB5" w:rsidRDefault="00577AB5">
            <w:pPr>
              <w:pStyle w:val="ConsPlusNormal"/>
              <w:jc w:val="center"/>
            </w:pPr>
            <w:r>
              <w:t>10973993,00</w:t>
            </w:r>
          </w:p>
        </w:tc>
      </w:tr>
      <w:tr w:rsidR="00577AB5">
        <w:tc>
          <w:tcPr>
            <w:tcW w:w="794" w:type="dxa"/>
          </w:tcPr>
          <w:p w:rsidR="00577AB5" w:rsidRDefault="00577AB5">
            <w:pPr>
              <w:pStyle w:val="ConsPlusNormal"/>
              <w:jc w:val="center"/>
            </w:pPr>
            <w:r>
              <w:t>887.</w:t>
            </w:r>
          </w:p>
        </w:tc>
        <w:tc>
          <w:tcPr>
            <w:tcW w:w="3118" w:type="dxa"/>
          </w:tcPr>
          <w:p w:rsidR="00577AB5" w:rsidRDefault="00577AB5">
            <w:pPr>
              <w:pStyle w:val="ConsPlusNormal"/>
            </w:pPr>
            <w:r>
              <w:t>с. Шарлык, пер. Библиотечный, д. 9</w:t>
            </w:r>
          </w:p>
        </w:tc>
        <w:tc>
          <w:tcPr>
            <w:tcW w:w="1474" w:type="dxa"/>
          </w:tcPr>
          <w:p w:rsidR="00577AB5" w:rsidRDefault="00577AB5">
            <w:pPr>
              <w:pStyle w:val="ConsPlusNormal"/>
              <w:jc w:val="center"/>
            </w:pPr>
            <w:r>
              <w:t>1029,50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2291948,06</w:t>
            </w:r>
          </w:p>
        </w:tc>
      </w:tr>
      <w:tr w:rsidR="00577AB5">
        <w:tc>
          <w:tcPr>
            <w:tcW w:w="794" w:type="dxa"/>
          </w:tcPr>
          <w:p w:rsidR="00577AB5" w:rsidRDefault="00577AB5">
            <w:pPr>
              <w:pStyle w:val="ConsPlusNormal"/>
              <w:jc w:val="center"/>
            </w:pPr>
            <w:r>
              <w:t>888.</w:t>
            </w:r>
          </w:p>
        </w:tc>
        <w:tc>
          <w:tcPr>
            <w:tcW w:w="3118" w:type="dxa"/>
          </w:tcPr>
          <w:p w:rsidR="00577AB5" w:rsidRDefault="00577AB5">
            <w:pPr>
              <w:pStyle w:val="ConsPlusNormal"/>
            </w:pPr>
            <w:r>
              <w:t>с. Шарлык, ул. Мусы Джалиля, д. 98</w:t>
            </w:r>
          </w:p>
        </w:tc>
        <w:tc>
          <w:tcPr>
            <w:tcW w:w="1474" w:type="dxa"/>
          </w:tcPr>
          <w:p w:rsidR="00577AB5" w:rsidRDefault="00577AB5">
            <w:pPr>
              <w:pStyle w:val="ConsPlusNormal"/>
              <w:jc w:val="center"/>
            </w:pPr>
            <w:r>
              <w:t>1853,70</w:t>
            </w:r>
          </w:p>
        </w:tc>
        <w:tc>
          <w:tcPr>
            <w:tcW w:w="2551" w:type="dxa"/>
          </w:tcPr>
          <w:p w:rsidR="00577AB5" w:rsidRDefault="00577AB5">
            <w:pPr>
              <w:pStyle w:val="ConsPlusNormal"/>
              <w:jc w:val="center"/>
            </w:pPr>
            <w:r>
              <w:t>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1843247,39</w:t>
            </w:r>
          </w:p>
        </w:tc>
      </w:tr>
      <w:tr w:rsidR="00577AB5">
        <w:tc>
          <w:tcPr>
            <w:tcW w:w="794" w:type="dxa"/>
          </w:tcPr>
          <w:p w:rsidR="00577AB5" w:rsidRDefault="00577AB5">
            <w:pPr>
              <w:pStyle w:val="ConsPlusNormal"/>
              <w:jc w:val="center"/>
            </w:pPr>
            <w:r>
              <w:t>889.</w:t>
            </w:r>
          </w:p>
        </w:tc>
        <w:tc>
          <w:tcPr>
            <w:tcW w:w="3118" w:type="dxa"/>
          </w:tcPr>
          <w:p w:rsidR="00577AB5" w:rsidRDefault="00577AB5">
            <w:pPr>
              <w:pStyle w:val="ConsPlusNormal"/>
            </w:pPr>
            <w:r>
              <w:t>с. Шарлык, ул. Строителей, д. 15</w:t>
            </w:r>
          </w:p>
        </w:tc>
        <w:tc>
          <w:tcPr>
            <w:tcW w:w="1474" w:type="dxa"/>
          </w:tcPr>
          <w:p w:rsidR="00577AB5" w:rsidRDefault="00577AB5">
            <w:pPr>
              <w:pStyle w:val="ConsPlusNormal"/>
              <w:jc w:val="center"/>
            </w:pPr>
            <w:r>
              <w:t>415,40</w:t>
            </w:r>
          </w:p>
        </w:tc>
        <w:tc>
          <w:tcPr>
            <w:tcW w:w="2551" w:type="dxa"/>
          </w:tcPr>
          <w:p w:rsidR="00577AB5" w:rsidRDefault="00577AB5">
            <w:pPr>
              <w:pStyle w:val="ConsPlusNormal"/>
              <w:jc w:val="center"/>
            </w:pPr>
            <w:r>
              <w:t>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1757604,61</w:t>
            </w:r>
          </w:p>
        </w:tc>
      </w:tr>
      <w:tr w:rsidR="00577AB5">
        <w:tc>
          <w:tcPr>
            <w:tcW w:w="794" w:type="dxa"/>
          </w:tcPr>
          <w:p w:rsidR="00577AB5" w:rsidRDefault="00577AB5">
            <w:pPr>
              <w:pStyle w:val="ConsPlusNormal"/>
              <w:jc w:val="center"/>
            </w:pPr>
            <w:r>
              <w:t>890.</w:t>
            </w:r>
          </w:p>
        </w:tc>
        <w:tc>
          <w:tcPr>
            <w:tcW w:w="3118" w:type="dxa"/>
          </w:tcPr>
          <w:p w:rsidR="00577AB5" w:rsidRDefault="00577AB5">
            <w:pPr>
              <w:pStyle w:val="ConsPlusNormal"/>
            </w:pPr>
            <w:r>
              <w:t>с. Шарлык, ул. Фрунзе, д. 30</w:t>
            </w:r>
          </w:p>
        </w:tc>
        <w:tc>
          <w:tcPr>
            <w:tcW w:w="1474" w:type="dxa"/>
          </w:tcPr>
          <w:p w:rsidR="00577AB5" w:rsidRDefault="00577AB5">
            <w:pPr>
              <w:pStyle w:val="ConsPlusNormal"/>
              <w:jc w:val="center"/>
            </w:pPr>
            <w:r>
              <w:t>935,10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2829903,14</w:t>
            </w:r>
          </w:p>
        </w:tc>
      </w:tr>
      <w:tr w:rsidR="00577AB5">
        <w:tc>
          <w:tcPr>
            <w:tcW w:w="794" w:type="dxa"/>
          </w:tcPr>
          <w:p w:rsidR="00577AB5" w:rsidRDefault="00577AB5">
            <w:pPr>
              <w:pStyle w:val="ConsPlusNormal"/>
              <w:jc w:val="center"/>
            </w:pPr>
            <w:r>
              <w:t>891.</w:t>
            </w:r>
          </w:p>
        </w:tc>
        <w:tc>
          <w:tcPr>
            <w:tcW w:w="3118" w:type="dxa"/>
          </w:tcPr>
          <w:p w:rsidR="00577AB5" w:rsidRDefault="00577AB5">
            <w:pPr>
              <w:pStyle w:val="ConsPlusNormal"/>
            </w:pPr>
            <w:r>
              <w:t>с. Шарлык, ул. Фрунзе, д. 22</w:t>
            </w:r>
          </w:p>
        </w:tc>
        <w:tc>
          <w:tcPr>
            <w:tcW w:w="1474" w:type="dxa"/>
          </w:tcPr>
          <w:p w:rsidR="00577AB5" w:rsidRDefault="00577AB5">
            <w:pPr>
              <w:pStyle w:val="ConsPlusNormal"/>
              <w:jc w:val="center"/>
            </w:pPr>
            <w:r>
              <w:t>556,60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2251289,80</w:t>
            </w:r>
          </w:p>
        </w:tc>
      </w:tr>
      <w:tr w:rsidR="00577AB5">
        <w:tc>
          <w:tcPr>
            <w:tcW w:w="13606" w:type="dxa"/>
            <w:gridSpan w:val="7"/>
          </w:tcPr>
          <w:p w:rsidR="00577AB5" w:rsidRDefault="00577AB5">
            <w:pPr>
              <w:pStyle w:val="ConsPlusNormal"/>
              <w:jc w:val="center"/>
              <w:outlineLvl w:val="3"/>
            </w:pPr>
            <w:r>
              <w:t>38. Муниципальное образование Ясненский городской округ</w:t>
            </w:r>
          </w:p>
        </w:tc>
      </w:tr>
      <w:tr w:rsidR="00577AB5">
        <w:tc>
          <w:tcPr>
            <w:tcW w:w="3912" w:type="dxa"/>
            <w:gridSpan w:val="2"/>
          </w:tcPr>
          <w:p w:rsidR="00577AB5" w:rsidRDefault="00577AB5">
            <w:pPr>
              <w:pStyle w:val="ConsPlusNormal"/>
            </w:pPr>
            <w:r>
              <w:t>Итого по муниципальному образованию Ясненский городской округ</w:t>
            </w:r>
          </w:p>
        </w:tc>
        <w:tc>
          <w:tcPr>
            <w:tcW w:w="1474" w:type="dxa"/>
          </w:tcPr>
          <w:p w:rsidR="00577AB5" w:rsidRDefault="00577AB5">
            <w:pPr>
              <w:pStyle w:val="ConsPlusNormal"/>
              <w:jc w:val="center"/>
            </w:pPr>
            <w:r>
              <w:t>2045,90</w:t>
            </w:r>
          </w:p>
        </w:tc>
        <w:tc>
          <w:tcPr>
            <w:tcW w:w="2551" w:type="dxa"/>
          </w:tcPr>
          <w:p w:rsidR="00577AB5" w:rsidRDefault="00577AB5">
            <w:pPr>
              <w:pStyle w:val="ConsPlusNormal"/>
              <w:jc w:val="center"/>
            </w:pPr>
            <w:r>
              <w:t>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2399642,00</w:t>
            </w:r>
          </w:p>
        </w:tc>
      </w:tr>
      <w:tr w:rsidR="00577AB5">
        <w:tc>
          <w:tcPr>
            <w:tcW w:w="794" w:type="dxa"/>
          </w:tcPr>
          <w:p w:rsidR="00577AB5" w:rsidRDefault="00577AB5">
            <w:pPr>
              <w:pStyle w:val="ConsPlusNormal"/>
              <w:jc w:val="center"/>
            </w:pPr>
            <w:r>
              <w:t>892.</w:t>
            </w:r>
          </w:p>
        </w:tc>
        <w:tc>
          <w:tcPr>
            <w:tcW w:w="3118" w:type="dxa"/>
          </w:tcPr>
          <w:p w:rsidR="00577AB5" w:rsidRDefault="00577AB5">
            <w:pPr>
              <w:pStyle w:val="ConsPlusNormal"/>
            </w:pPr>
            <w:r>
              <w:t>г. Ясный, ул. Свердлова, д. 9</w:t>
            </w:r>
          </w:p>
        </w:tc>
        <w:tc>
          <w:tcPr>
            <w:tcW w:w="1474" w:type="dxa"/>
          </w:tcPr>
          <w:p w:rsidR="00577AB5" w:rsidRDefault="00577AB5">
            <w:pPr>
              <w:pStyle w:val="ConsPlusNormal"/>
              <w:jc w:val="center"/>
            </w:pPr>
            <w:r>
              <w:t>2045,90</w:t>
            </w:r>
          </w:p>
        </w:tc>
        <w:tc>
          <w:tcPr>
            <w:tcW w:w="2551" w:type="dxa"/>
          </w:tcPr>
          <w:p w:rsidR="00577AB5" w:rsidRDefault="00577AB5">
            <w:pPr>
              <w:pStyle w:val="ConsPlusNormal"/>
              <w:jc w:val="center"/>
            </w:pPr>
            <w:r>
              <w:t>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2399642,00</w:t>
            </w:r>
          </w:p>
        </w:tc>
      </w:tr>
    </w:tbl>
    <w:p w:rsidR="00577AB5" w:rsidRDefault="00577AB5">
      <w:pPr>
        <w:sectPr w:rsidR="00577AB5">
          <w:pgSz w:w="16838" w:h="11905" w:orient="landscape"/>
          <w:pgMar w:top="1701" w:right="1134" w:bottom="850" w:left="1134" w:header="0" w:footer="0" w:gutter="0"/>
          <w:cols w:space="720"/>
        </w:sectPr>
      </w:pPr>
    </w:p>
    <w:p w:rsidR="00577AB5" w:rsidRDefault="00577AB5">
      <w:pPr>
        <w:pStyle w:val="ConsPlusNormal"/>
        <w:jc w:val="both"/>
      </w:pPr>
    </w:p>
    <w:p w:rsidR="00577AB5" w:rsidRDefault="00577AB5">
      <w:pPr>
        <w:pStyle w:val="ConsPlusNormal"/>
        <w:jc w:val="both"/>
      </w:pPr>
    </w:p>
    <w:p w:rsidR="00577AB5" w:rsidRDefault="00577AB5">
      <w:pPr>
        <w:pStyle w:val="ConsPlusNormal"/>
        <w:jc w:val="both"/>
      </w:pPr>
    </w:p>
    <w:p w:rsidR="00577AB5" w:rsidRDefault="00577AB5">
      <w:pPr>
        <w:pStyle w:val="ConsPlusNormal"/>
        <w:jc w:val="both"/>
      </w:pPr>
    </w:p>
    <w:p w:rsidR="00577AB5" w:rsidRDefault="00577AB5">
      <w:pPr>
        <w:pStyle w:val="ConsPlusNormal"/>
        <w:jc w:val="both"/>
      </w:pPr>
    </w:p>
    <w:p w:rsidR="00577AB5" w:rsidRDefault="00577AB5">
      <w:pPr>
        <w:pStyle w:val="ConsPlusNormal"/>
        <w:jc w:val="right"/>
        <w:outlineLvl w:val="1"/>
      </w:pPr>
      <w:r>
        <w:t>Приложение 2</w:t>
      </w:r>
    </w:p>
    <w:p w:rsidR="00577AB5" w:rsidRDefault="00577AB5">
      <w:pPr>
        <w:pStyle w:val="ConsPlusNormal"/>
        <w:jc w:val="right"/>
      </w:pPr>
      <w:r>
        <w:t>к краткосрочному плану</w:t>
      </w:r>
    </w:p>
    <w:p w:rsidR="00577AB5" w:rsidRDefault="00577AB5">
      <w:pPr>
        <w:pStyle w:val="ConsPlusNormal"/>
        <w:jc w:val="right"/>
      </w:pPr>
      <w:r>
        <w:t>реализации региональной программы</w:t>
      </w:r>
    </w:p>
    <w:p w:rsidR="00577AB5" w:rsidRDefault="00577AB5">
      <w:pPr>
        <w:pStyle w:val="ConsPlusNormal"/>
        <w:jc w:val="right"/>
      </w:pPr>
      <w:r>
        <w:t>"Проведение капитального ремонта</w:t>
      </w:r>
    </w:p>
    <w:p w:rsidR="00577AB5" w:rsidRDefault="00577AB5">
      <w:pPr>
        <w:pStyle w:val="ConsPlusNormal"/>
        <w:jc w:val="right"/>
      </w:pPr>
      <w:r>
        <w:t>общего имущества</w:t>
      </w:r>
    </w:p>
    <w:p w:rsidR="00577AB5" w:rsidRDefault="00577AB5">
      <w:pPr>
        <w:pStyle w:val="ConsPlusNormal"/>
        <w:jc w:val="right"/>
      </w:pPr>
      <w:r>
        <w:t>в многоквартирных домах,</w:t>
      </w:r>
    </w:p>
    <w:p w:rsidR="00577AB5" w:rsidRDefault="00577AB5">
      <w:pPr>
        <w:pStyle w:val="ConsPlusNormal"/>
        <w:jc w:val="right"/>
      </w:pPr>
      <w:r>
        <w:t>расположенных на территории</w:t>
      </w:r>
    </w:p>
    <w:p w:rsidR="00577AB5" w:rsidRDefault="00577AB5">
      <w:pPr>
        <w:pStyle w:val="ConsPlusNormal"/>
        <w:jc w:val="right"/>
      </w:pPr>
      <w:r>
        <w:t>Оренбургской области,</w:t>
      </w:r>
    </w:p>
    <w:p w:rsidR="00577AB5" w:rsidRDefault="00577AB5">
      <w:pPr>
        <w:pStyle w:val="ConsPlusNormal"/>
        <w:jc w:val="right"/>
      </w:pPr>
      <w:r>
        <w:t>в 2014 - 2043 годах"</w:t>
      </w:r>
    </w:p>
    <w:p w:rsidR="00577AB5" w:rsidRDefault="00577AB5">
      <w:pPr>
        <w:pStyle w:val="ConsPlusNormal"/>
        <w:jc w:val="right"/>
      </w:pPr>
      <w:r>
        <w:t>на 2020 - 2022 годы</w:t>
      </w:r>
    </w:p>
    <w:p w:rsidR="00577AB5" w:rsidRDefault="00577AB5">
      <w:pPr>
        <w:pStyle w:val="ConsPlusNormal"/>
        <w:jc w:val="both"/>
      </w:pPr>
    </w:p>
    <w:p w:rsidR="00577AB5" w:rsidRDefault="00577AB5">
      <w:pPr>
        <w:pStyle w:val="ConsPlusTitle"/>
        <w:jc w:val="center"/>
      </w:pPr>
      <w:bookmarkStart w:id="2" w:name="P16526"/>
      <w:bookmarkEnd w:id="2"/>
      <w:r>
        <w:t>Реестр</w:t>
      </w:r>
    </w:p>
    <w:p w:rsidR="00577AB5" w:rsidRDefault="00577AB5">
      <w:pPr>
        <w:pStyle w:val="ConsPlusTitle"/>
        <w:jc w:val="center"/>
      </w:pPr>
      <w:r>
        <w:t>многоквартирных домов, подлежащих капитальному ремонту</w:t>
      </w:r>
    </w:p>
    <w:p w:rsidR="00577AB5" w:rsidRDefault="00577AB5">
      <w:pPr>
        <w:pStyle w:val="ConsPlusTitle"/>
        <w:jc w:val="center"/>
      </w:pPr>
      <w:r>
        <w:t>в рамках краткосрочного плана реализации</w:t>
      </w:r>
    </w:p>
    <w:p w:rsidR="00577AB5" w:rsidRDefault="00577AB5">
      <w:pPr>
        <w:pStyle w:val="ConsPlusTitle"/>
        <w:jc w:val="center"/>
      </w:pPr>
      <w:r>
        <w:t>региональной программы "Проведение капитального ремонта</w:t>
      </w:r>
    </w:p>
    <w:p w:rsidR="00577AB5" w:rsidRDefault="00577AB5">
      <w:pPr>
        <w:pStyle w:val="ConsPlusTitle"/>
        <w:jc w:val="center"/>
      </w:pPr>
      <w:r>
        <w:t>общего имущества в многоквартирных домах,</w:t>
      </w:r>
    </w:p>
    <w:p w:rsidR="00577AB5" w:rsidRDefault="00577AB5">
      <w:pPr>
        <w:pStyle w:val="ConsPlusTitle"/>
        <w:jc w:val="center"/>
      </w:pPr>
      <w:r>
        <w:t>расположенных на территории Оренбургской области,</w:t>
      </w:r>
    </w:p>
    <w:p w:rsidR="00577AB5" w:rsidRDefault="00577AB5">
      <w:pPr>
        <w:pStyle w:val="ConsPlusTitle"/>
        <w:jc w:val="center"/>
      </w:pPr>
      <w:r>
        <w:t>в 2014 - 2043 годах" на 2020 - 2022 годы</w:t>
      </w:r>
    </w:p>
    <w:p w:rsidR="00577AB5" w:rsidRDefault="00577AB5">
      <w:pPr>
        <w:pStyle w:val="ConsPlusTitle"/>
        <w:jc w:val="center"/>
      </w:pPr>
      <w:r>
        <w:t>(строительно-монтажные работы)</w:t>
      </w:r>
    </w:p>
    <w:p w:rsidR="00577AB5" w:rsidRDefault="00577A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551"/>
        <w:gridCol w:w="1871"/>
        <w:gridCol w:w="1304"/>
        <w:gridCol w:w="1644"/>
        <w:gridCol w:w="1804"/>
        <w:gridCol w:w="1924"/>
        <w:gridCol w:w="1624"/>
        <w:gridCol w:w="1504"/>
        <w:gridCol w:w="1804"/>
        <w:gridCol w:w="1384"/>
        <w:gridCol w:w="1474"/>
        <w:gridCol w:w="1624"/>
      </w:tblGrid>
      <w:tr w:rsidR="00577AB5">
        <w:tc>
          <w:tcPr>
            <w:tcW w:w="794" w:type="dxa"/>
            <w:vMerge w:val="restart"/>
          </w:tcPr>
          <w:p w:rsidR="00577AB5" w:rsidRDefault="00577AB5">
            <w:pPr>
              <w:pStyle w:val="ConsPlusNormal"/>
              <w:jc w:val="center"/>
            </w:pPr>
            <w:r>
              <w:t>N п/п</w:t>
            </w:r>
          </w:p>
        </w:tc>
        <w:tc>
          <w:tcPr>
            <w:tcW w:w="2551" w:type="dxa"/>
            <w:vMerge w:val="restart"/>
          </w:tcPr>
          <w:p w:rsidR="00577AB5" w:rsidRDefault="00577AB5">
            <w:pPr>
              <w:pStyle w:val="ConsPlusNormal"/>
              <w:jc w:val="center"/>
            </w:pPr>
            <w:r>
              <w:t>Адрес многоквартирного дома</w:t>
            </w:r>
          </w:p>
          <w:p w:rsidR="00577AB5" w:rsidRDefault="00577AB5">
            <w:pPr>
              <w:pStyle w:val="ConsPlusNormal"/>
              <w:jc w:val="center"/>
            </w:pPr>
            <w:r>
              <w:t>(далее - МКД)</w:t>
            </w:r>
          </w:p>
        </w:tc>
        <w:tc>
          <w:tcPr>
            <w:tcW w:w="1871" w:type="dxa"/>
            <w:vMerge w:val="restart"/>
          </w:tcPr>
          <w:p w:rsidR="00577AB5" w:rsidRDefault="00577AB5">
            <w:pPr>
              <w:pStyle w:val="ConsPlusNormal"/>
              <w:jc w:val="center"/>
            </w:pPr>
            <w:r>
              <w:t xml:space="preserve">Виды работ, установленные </w:t>
            </w:r>
            <w:hyperlink r:id="rId23" w:history="1">
              <w:r>
                <w:rPr>
                  <w:color w:val="0000FF"/>
                </w:rPr>
                <w:t>статьей 18</w:t>
              </w:r>
            </w:hyperlink>
            <w:r>
              <w:t xml:space="preserve"> Закона Оренбургской области </w:t>
            </w:r>
            <w:hyperlink w:anchor="P54813" w:history="1">
              <w:r>
                <w:rPr>
                  <w:color w:val="0000FF"/>
                </w:rPr>
                <w:t>&lt;*&gt;</w:t>
              </w:r>
            </w:hyperlink>
          </w:p>
        </w:tc>
        <w:tc>
          <w:tcPr>
            <w:tcW w:w="1304" w:type="dxa"/>
            <w:vMerge w:val="restart"/>
          </w:tcPr>
          <w:p w:rsidR="00577AB5" w:rsidRDefault="00577AB5">
            <w:pPr>
              <w:pStyle w:val="ConsPlusNormal"/>
              <w:jc w:val="center"/>
            </w:pPr>
            <w:r>
              <w:t>Единица измерения</w:t>
            </w:r>
          </w:p>
        </w:tc>
        <w:tc>
          <w:tcPr>
            <w:tcW w:w="1644" w:type="dxa"/>
            <w:vMerge w:val="restart"/>
          </w:tcPr>
          <w:p w:rsidR="00577AB5" w:rsidRDefault="00577AB5">
            <w:pPr>
              <w:pStyle w:val="ConsPlusNormal"/>
              <w:jc w:val="center"/>
            </w:pPr>
            <w:r>
              <w:t>Объем работ (услуг) по капитальному ремонту в соответствии с единицами измерения</w:t>
            </w:r>
          </w:p>
        </w:tc>
        <w:tc>
          <w:tcPr>
            <w:tcW w:w="10044" w:type="dxa"/>
            <w:gridSpan w:val="6"/>
          </w:tcPr>
          <w:p w:rsidR="00577AB5" w:rsidRDefault="00577AB5">
            <w:pPr>
              <w:pStyle w:val="ConsPlusNormal"/>
              <w:jc w:val="center"/>
            </w:pPr>
            <w:r>
              <w:t>Стоимость капитального ремонта - всего</w:t>
            </w:r>
          </w:p>
        </w:tc>
        <w:tc>
          <w:tcPr>
            <w:tcW w:w="1474" w:type="dxa"/>
            <w:vMerge w:val="restart"/>
          </w:tcPr>
          <w:p w:rsidR="00577AB5" w:rsidRDefault="00577AB5">
            <w:pPr>
              <w:pStyle w:val="ConsPlusNormal"/>
              <w:jc w:val="center"/>
            </w:pPr>
            <w:r>
              <w:t>Планируемая дата завершения работ</w:t>
            </w:r>
          </w:p>
        </w:tc>
        <w:tc>
          <w:tcPr>
            <w:tcW w:w="1624" w:type="dxa"/>
            <w:vMerge w:val="restart"/>
          </w:tcPr>
          <w:p w:rsidR="00577AB5" w:rsidRDefault="00577AB5">
            <w:pPr>
              <w:pStyle w:val="ConsPlusNormal"/>
              <w:jc w:val="center"/>
            </w:pPr>
            <w:r>
              <w:t xml:space="preserve">Способ формирования фонда капитального ремонта </w:t>
            </w:r>
            <w:hyperlink w:anchor="P54830" w:history="1">
              <w:r>
                <w:rPr>
                  <w:color w:val="0000FF"/>
                </w:rPr>
                <w:t>&lt;**&gt;</w:t>
              </w:r>
            </w:hyperlink>
          </w:p>
        </w:tc>
      </w:tr>
      <w:tr w:rsidR="00577AB5">
        <w:tc>
          <w:tcPr>
            <w:tcW w:w="794" w:type="dxa"/>
            <w:vMerge/>
          </w:tcPr>
          <w:p w:rsidR="00577AB5" w:rsidRDefault="00577AB5">
            <w:pPr>
              <w:spacing w:after="1" w:line="0" w:lineRule="atLeast"/>
            </w:pPr>
          </w:p>
        </w:tc>
        <w:tc>
          <w:tcPr>
            <w:tcW w:w="2551" w:type="dxa"/>
            <w:vMerge/>
          </w:tcPr>
          <w:p w:rsidR="00577AB5" w:rsidRDefault="00577AB5">
            <w:pPr>
              <w:spacing w:after="1" w:line="0" w:lineRule="atLeast"/>
            </w:pPr>
          </w:p>
        </w:tc>
        <w:tc>
          <w:tcPr>
            <w:tcW w:w="1871" w:type="dxa"/>
            <w:vMerge/>
          </w:tcPr>
          <w:p w:rsidR="00577AB5" w:rsidRDefault="00577AB5">
            <w:pPr>
              <w:spacing w:after="1" w:line="0" w:lineRule="atLeast"/>
            </w:pPr>
          </w:p>
        </w:tc>
        <w:tc>
          <w:tcPr>
            <w:tcW w:w="1304" w:type="dxa"/>
            <w:vMerge/>
          </w:tcPr>
          <w:p w:rsidR="00577AB5" w:rsidRDefault="00577AB5">
            <w:pPr>
              <w:spacing w:after="1" w:line="0" w:lineRule="atLeast"/>
            </w:pPr>
          </w:p>
        </w:tc>
        <w:tc>
          <w:tcPr>
            <w:tcW w:w="1644" w:type="dxa"/>
            <w:vMerge/>
          </w:tcPr>
          <w:p w:rsidR="00577AB5" w:rsidRDefault="00577AB5">
            <w:pPr>
              <w:spacing w:after="1" w:line="0" w:lineRule="atLeast"/>
            </w:pPr>
          </w:p>
        </w:tc>
        <w:tc>
          <w:tcPr>
            <w:tcW w:w="1804" w:type="dxa"/>
            <w:vMerge w:val="restart"/>
            <w:vAlign w:val="center"/>
          </w:tcPr>
          <w:p w:rsidR="00577AB5" w:rsidRDefault="00577AB5">
            <w:pPr>
              <w:pStyle w:val="ConsPlusNormal"/>
              <w:jc w:val="center"/>
            </w:pPr>
            <w:r>
              <w:t>всего</w:t>
            </w:r>
          </w:p>
          <w:p w:rsidR="00577AB5" w:rsidRDefault="00577AB5">
            <w:pPr>
              <w:pStyle w:val="ConsPlusNormal"/>
              <w:jc w:val="center"/>
            </w:pPr>
            <w:r>
              <w:t>(рублей)</w:t>
            </w:r>
          </w:p>
        </w:tc>
        <w:tc>
          <w:tcPr>
            <w:tcW w:w="8240" w:type="dxa"/>
            <w:gridSpan w:val="5"/>
          </w:tcPr>
          <w:p w:rsidR="00577AB5" w:rsidRDefault="00577AB5">
            <w:pPr>
              <w:pStyle w:val="ConsPlusNormal"/>
              <w:jc w:val="center"/>
            </w:pPr>
            <w:r>
              <w:t>в том числе за счет средств:</w:t>
            </w:r>
          </w:p>
        </w:tc>
        <w:tc>
          <w:tcPr>
            <w:tcW w:w="1474" w:type="dxa"/>
            <w:vMerge/>
          </w:tcPr>
          <w:p w:rsidR="00577AB5" w:rsidRDefault="00577AB5">
            <w:pPr>
              <w:spacing w:after="1" w:line="0" w:lineRule="atLeast"/>
            </w:pPr>
          </w:p>
        </w:tc>
        <w:tc>
          <w:tcPr>
            <w:tcW w:w="1624" w:type="dxa"/>
            <w:vMerge/>
          </w:tcPr>
          <w:p w:rsidR="00577AB5" w:rsidRDefault="00577AB5">
            <w:pPr>
              <w:spacing w:after="1" w:line="0" w:lineRule="atLeast"/>
            </w:pPr>
          </w:p>
        </w:tc>
      </w:tr>
      <w:tr w:rsidR="00577AB5">
        <w:tc>
          <w:tcPr>
            <w:tcW w:w="794" w:type="dxa"/>
            <w:vMerge/>
          </w:tcPr>
          <w:p w:rsidR="00577AB5" w:rsidRDefault="00577AB5">
            <w:pPr>
              <w:spacing w:after="1" w:line="0" w:lineRule="atLeast"/>
            </w:pPr>
          </w:p>
        </w:tc>
        <w:tc>
          <w:tcPr>
            <w:tcW w:w="2551" w:type="dxa"/>
            <w:vMerge/>
          </w:tcPr>
          <w:p w:rsidR="00577AB5" w:rsidRDefault="00577AB5">
            <w:pPr>
              <w:spacing w:after="1" w:line="0" w:lineRule="atLeast"/>
            </w:pPr>
          </w:p>
        </w:tc>
        <w:tc>
          <w:tcPr>
            <w:tcW w:w="1871" w:type="dxa"/>
            <w:vMerge/>
          </w:tcPr>
          <w:p w:rsidR="00577AB5" w:rsidRDefault="00577AB5">
            <w:pPr>
              <w:spacing w:after="1" w:line="0" w:lineRule="atLeast"/>
            </w:pPr>
          </w:p>
        </w:tc>
        <w:tc>
          <w:tcPr>
            <w:tcW w:w="1304" w:type="dxa"/>
            <w:vMerge/>
          </w:tcPr>
          <w:p w:rsidR="00577AB5" w:rsidRDefault="00577AB5">
            <w:pPr>
              <w:spacing w:after="1" w:line="0" w:lineRule="atLeast"/>
            </w:pPr>
          </w:p>
        </w:tc>
        <w:tc>
          <w:tcPr>
            <w:tcW w:w="1644" w:type="dxa"/>
            <w:vMerge/>
          </w:tcPr>
          <w:p w:rsidR="00577AB5" w:rsidRDefault="00577AB5">
            <w:pPr>
              <w:spacing w:after="1" w:line="0" w:lineRule="atLeast"/>
            </w:pPr>
          </w:p>
        </w:tc>
        <w:tc>
          <w:tcPr>
            <w:tcW w:w="1804" w:type="dxa"/>
            <w:vMerge/>
          </w:tcPr>
          <w:p w:rsidR="00577AB5" w:rsidRDefault="00577AB5">
            <w:pPr>
              <w:spacing w:after="1" w:line="0" w:lineRule="atLeast"/>
            </w:pPr>
          </w:p>
        </w:tc>
        <w:tc>
          <w:tcPr>
            <w:tcW w:w="1924" w:type="dxa"/>
            <w:vAlign w:val="center"/>
          </w:tcPr>
          <w:p w:rsidR="00577AB5" w:rsidRDefault="00577AB5">
            <w:pPr>
              <w:pStyle w:val="ConsPlusNormal"/>
              <w:jc w:val="center"/>
            </w:pPr>
            <w:r>
              <w:t>ГК "Фонд содействия реформированию ЖКХ"</w:t>
            </w:r>
          </w:p>
          <w:p w:rsidR="00577AB5" w:rsidRDefault="00577AB5">
            <w:pPr>
              <w:pStyle w:val="ConsPlusNormal"/>
              <w:jc w:val="center"/>
            </w:pPr>
            <w:r>
              <w:t>(рублей)</w:t>
            </w:r>
          </w:p>
        </w:tc>
        <w:tc>
          <w:tcPr>
            <w:tcW w:w="1624" w:type="dxa"/>
            <w:vAlign w:val="center"/>
          </w:tcPr>
          <w:p w:rsidR="00577AB5" w:rsidRDefault="00577AB5">
            <w:pPr>
              <w:pStyle w:val="ConsPlusNormal"/>
              <w:jc w:val="center"/>
            </w:pPr>
            <w:r>
              <w:t>областного бюджета</w:t>
            </w:r>
          </w:p>
          <w:p w:rsidR="00577AB5" w:rsidRDefault="00577AB5">
            <w:pPr>
              <w:pStyle w:val="ConsPlusNormal"/>
              <w:jc w:val="center"/>
            </w:pPr>
            <w:r>
              <w:t>(рублей)</w:t>
            </w:r>
          </w:p>
        </w:tc>
        <w:tc>
          <w:tcPr>
            <w:tcW w:w="1504" w:type="dxa"/>
            <w:vAlign w:val="center"/>
          </w:tcPr>
          <w:p w:rsidR="00577AB5" w:rsidRDefault="00577AB5">
            <w:pPr>
              <w:pStyle w:val="ConsPlusNormal"/>
              <w:jc w:val="center"/>
            </w:pPr>
            <w:r>
              <w:t>местных бюджетов</w:t>
            </w:r>
          </w:p>
          <w:p w:rsidR="00577AB5" w:rsidRDefault="00577AB5">
            <w:pPr>
              <w:pStyle w:val="ConsPlusNormal"/>
              <w:jc w:val="center"/>
            </w:pPr>
            <w:r>
              <w:t>(рублей)</w:t>
            </w:r>
          </w:p>
        </w:tc>
        <w:tc>
          <w:tcPr>
            <w:tcW w:w="1804" w:type="dxa"/>
            <w:vAlign w:val="center"/>
          </w:tcPr>
          <w:p w:rsidR="00577AB5" w:rsidRDefault="00577AB5">
            <w:pPr>
              <w:pStyle w:val="ConsPlusNormal"/>
              <w:jc w:val="center"/>
            </w:pPr>
            <w:r>
              <w:t>собственников помещений в МКД</w:t>
            </w:r>
          </w:p>
          <w:p w:rsidR="00577AB5" w:rsidRDefault="00577AB5">
            <w:pPr>
              <w:pStyle w:val="ConsPlusNormal"/>
              <w:jc w:val="center"/>
            </w:pPr>
            <w:r>
              <w:t>(рублей)</w:t>
            </w:r>
          </w:p>
        </w:tc>
        <w:tc>
          <w:tcPr>
            <w:tcW w:w="1384" w:type="dxa"/>
          </w:tcPr>
          <w:p w:rsidR="00577AB5" w:rsidRDefault="00577AB5">
            <w:pPr>
              <w:pStyle w:val="ConsPlusNormal"/>
              <w:jc w:val="center"/>
            </w:pPr>
            <w:r>
              <w:t>иных источников</w:t>
            </w:r>
          </w:p>
          <w:p w:rsidR="00577AB5" w:rsidRDefault="00577AB5">
            <w:pPr>
              <w:pStyle w:val="ConsPlusNormal"/>
              <w:jc w:val="center"/>
            </w:pPr>
            <w:r>
              <w:t>(рублей)</w:t>
            </w:r>
          </w:p>
        </w:tc>
        <w:tc>
          <w:tcPr>
            <w:tcW w:w="1474" w:type="dxa"/>
            <w:vMerge/>
          </w:tcPr>
          <w:p w:rsidR="00577AB5" w:rsidRDefault="00577AB5">
            <w:pPr>
              <w:spacing w:after="1" w:line="0" w:lineRule="atLeast"/>
            </w:pPr>
          </w:p>
        </w:tc>
        <w:tc>
          <w:tcPr>
            <w:tcW w:w="1624" w:type="dxa"/>
            <w:vMerge/>
          </w:tcPr>
          <w:p w:rsidR="00577AB5" w:rsidRDefault="00577AB5">
            <w:pPr>
              <w:spacing w:after="1" w:line="0" w:lineRule="atLeast"/>
            </w:pPr>
          </w:p>
        </w:tc>
      </w:tr>
      <w:tr w:rsidR="00577AB5">
        <w:tc>
          <w:tcPr>
            <w:tcW w:w="794" w:type="dxa"/>
          </w:tcPr>
          <w:p w:rsidR="00577AB5" w:rsidRDefault="00577AB5">
            <w:pPr>
              <w:pStyle w:val="ConsPlusNormal"/>
              <w:jc w:val="center"/>
            </w:pPr>
            <w:r>
              <w:lastRenderedPageBreak/>
              <w:t>1</w:t>
            </w:r>
          </w:p>
        </w:tc>
        <w:tc>
          <w:tcPr>
            <w:tcW w:w="2551" w:type="dxa"/>
          </w:tcPr>
          <w:p w:rsidR="00577AB5" w:rsidRDefault="00577AB5">
            <w:pPr>
              <w:pStyle w:val="ConsPlusNormal"/>
              <w:jc w:val="center"/>
            </w:pPr>
            <w:r>
              <w:t>2</w:t>
            </w:r>
          </w:p>
        </w:tc>
        <w:tc>
          <w:tcPr>
            <w:tcW w:w="1871" w:type="dxa"/>
          </w:tcPr>
          <w:p w:rsidR="00577AB5" w:rsidRDefault="00577AB5">
            <w:pPr>
              <w:pStyle w:val="ConsPlusNormal"/>
              <w:jc w:val="center"/>
            </w:pPr>
            <w:r>
              <w:t>3</w:t>
            </w:r>
          </w:p>
        </w:tc>
        <w:tc>
          <w:tcPr>
            <w:tcW w:w="1304" w:type="dxa"/>
          </w:tcPr>
          <w:p w:rsidR="00577AB5" w:rsidRDefault="00577AB5">
            <w:pPr>
              <w:pStyle w:val="ConsPlusNormal"/>
              <w:jc w:val="center"/>
            </w:pPr>
            <w:r>
              <w:t>4</w:t>
            </w:r>
          </w:p>
        </w:tc>
        <w:tc>
          <w:tcPr>
            <w:tcW w:w="1644" w:type="dxa"/>
          </w:tcPr>
          <w:p w:rsidR="00577AB5" w:rsidRDefault="00577AB5">
            <w:pPr>
              <w:pStyle w:val="ConsPlusNormal"/>
              <w:jc w:val="center"/>
            </w:pPr>
            <w:r>
              <w:t>5</w:t>
            </w:r>
          </w:p>
        </w:tc>
        <w:tc>
          <w:tcPr>
            <w:tcW w:w="1804" w:type="dxa"/>
          </w:tcPr>
          <w:p w:rsidR="00577AB5" w:rsidRDefault="00577AB5">
            <w:pPr>
              <w:pStyle w:val="ConsPlusNormal"/>
              <w:jc w:val="center"/>
            </w:pPr>
            <w:r>
              <w:t>6</w:t>
            </w:r>
          </w:p>
        </w:tc>
        <w:tc>
          <w:tcPr>
            <w:tcW w:w="1924" w:type="dxa"/>
          </w:tcPr>
          <w:p w:rsidR="00577AB5" w:rsidRDefault="00577AB5">
            <w:pPr>
              <w:pStyle w:val="ConsPlusNormal"/>
              <w:jc w:val="center"/>
            </w:pPr>
            <w:r>
              <w:t>7</w:t>
            </w:r>
          </w:p>
        </w:tc>
        <w:tc>
          <w:tcPr>
            <w:tcW w:w="1624" w:type="dxa"/>
          </w:tcPr>
          <w:p w:rsidR="00577AB5" w:rsidRDefault="00577AB5">
            <w:pPr>
              <w:pStyle w:val="ConsPlusNormal"/>
              <w:jc w:val="center"/>
            </w:pPr>
            <w:r>
              <w:t>8</w:t>
            </w:r>
          </w:p>
        </w:tc>
        <w:tc>
          <w:tcPr>
            <w:tcW w:w="1504" w:type="dxa"/>
          </w:tcPr>
          <w:p w:rsidR="00577AB5" w:rsidRDefault="00577AB5">
            <w:pPr>
              <w:pStyle w:val="ConsPlusNormal"/>
              <w:jc w:val="center"/>
            </w:pPr>
            <w:r>
              <w:t>9</w:t>
            </w:r>
          </w:p>
        </w:tc>
        <w:tc>
          <w:tcPr>
            <w:tcW w:w="1804" w:type="dxa"/>
          </w:tcPr>
          <w:p w:rsidR="00577AB5" w:rsidRDefault="00577AB5">
            <w:pPr>
              <w:pStyle w:val="ConsPlusNormal"/>
              <w:jc w:val="center"/>
            </w:pPr>
            <w:r>
              <w:t>10</w:t>
            </w:r>
          </w:p>
        </w:tc>
        <w:tc>
          <w:tcPr>
            <w:tcW w:w="1384" w:type="dxa"/>
          </w:tcPr>
          <w:p w:rsidR="00577AB5" w:rsidRDefault="00577AB5">
            <w:pPr>
              <w:pStyle w:val="ConsPlusNormal"/>
              <w:jc w:val="center"/>
            </w:pPr>
            <w:r>
              <w:t>11</w:t>
            </w:r>
          </w:p>
        </w:tc>
        <w:tc>
          <w:tcPr>
            <w:tcW w:w="1474" w:type="dxa"/>
          </w:tcPr>
          <w:p w:rsidR="00577AB5" w:rsidRDefault="00577AB5">
            <w:pPr>
              <w:pStyle w:val="ConsPlusNormal"/>
              <w:jc w:val="center"/>
            </w:pPr>
            <w:r>
              <w:t>12</w:t>
            </w:r>
          </w:p>
        </w:tc>
        <w:tc>
          <w:tcPr>
            <w:tcW w:w="1624" w:type="dxa"/>
          </w:tcPr>
          <w:p w:rsidR="00577AB5" w:rsidRDefault="00577AB5">
            <w:pPr>
              <w:pStyle w:val="ConsPlusNormal"/>
              <w:jc w:val="center"/>
            </w:pPr>
            <w:r>
              <w:t>13</w:t>
            </w:r>
          </w:p>
        </w:tc>
      </w:tr>
      <w:tr w:rsidR="00577AB5">
        <w:tc>
          <w:tcPr>
            <w:tcW w:w="3345" w:type="dxa"/>
            <w:gridSpan w:val="2"/>
          </w:tcPr>
          <w:p w:rsidR="00577AB5" w:rsidRDefault="00577AB5">
            <w:pPr>
              <w:pStyle w:val="ConsPlusNormal"/>
            </w:pPr>
            <w:r>
              <w:t>Итого по области</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9182715770,55</w:t>
            </w:r>
          </w:p>
        </w:tc>
        <w:tc>
          <w:tcPr>
            <w:tcW w:w="1924" w:type="dxa"/>
          </w:tcPr>
          <w:p w:rsidR="00577AB5" w:rsidRDefault="00577AB5">
            <w:pPr>
              <w:pStyle w:val="ConsPlusNormal"/>
              <w:jc w:val="center"/>
            </w:pPr>
            <w:r>
              <w:t>43492585,88</w:t>
            </w:r>
          </w:p>
        </w:tc>
        <w:tc>
          <w:tcPr>
            <w:tcW w:w="1624" w:type="dxa"/>
          </w:tcPr>
          <w:p w:rsidR="00577AB5" w:rsidRDefault="00577AB5">
            <w:pPr>
              <w:pStyle w:val="ConsPlusNormal"/>
              <w:jc w:val="center"/>
            </w:pPr>
            <w:r>
              <w:t>115611785,88</w:t>
            </w:r>
          </w:p>
        </w:tc>
        <w:tc>
          <w:tcPr>
            <w:tcW w:w="1504" w:type="dxa"/>
          </w:tcPr>
          <w:p w:rsidR="00577AB5" w:rsidRDefault="00577AB5">
            <w:pPr>
              <w:pStyle w:val="ConsPlusNormal"/>
              <w:jc w:val="center"/>
            </w:pPr>
            <w:r>
              <w:t>64639916,14</w:t>
            </w:r>
          </w:p>
        </w:tc>
        <w:tc>
          <w:tcPr>
            <w:tcW w:w="1804" w:type="dxa"/>
          </w:tcPr>
          <w:p w:rsidR="00577AB5" w:rsidRDefault="00577AB5">
            <w:pPr>
              <w:pStyle w:val="ConsPlusNormal"/>
              <w:jc w:val="center"/>
            </w:pPr>
            <w:r>
              <w:t>8957365895,80</w:t>
            </w:r>
          </w:p>
        </w:tc>
        <w:tc>
          <w:tcPr>
            <w:tcW w:w="1384" w:type="dxa"/>
          </w:tcPr>
          <w:p w:rsidR="00577AB5" w:rsidRDefault="00577AB5">
            <w:pPr>
              <w:pStyle w:val="ConsPlusNormal"/>
              <w:jc w:val="center"/>
            </w:pPr>
            <w:r>
              <w:t>1605586,85</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21306" w:type="dxa"/>
            <w:gridSpan w:val="13"/>
          </w:tcPr>
          <w:p w:rsidR="00577AB5" w:rsidRDefault="00577AB5">
            <w:pPr>
              <w:pStyle w:val="ConsPlusNormal"/>
              <w:jc w:val="center"/>
              <w:outlineLvl w:val="2"/>
            </w:pPr>
            <w:r>
              <w:t>2020 год</w:t>
            </w:r>
          </w:p>
        </w:tc>
      </w:tr>
      <w:tr w:rsidR="00577AB5">
        <w:tc>
          <w:tcPr>
            <w:tcW w:w="3345" w:type="dxa"/>
            <w:gridSpan w:val="2"/>
          </w:tcPr>
          <w:p w:rsidR="00577AB5" w:rsidRDefault="00577AB5">
            <w:pPr>
              <w:pStyle w:val="ConsPlusNormal"/>
            </w:pPr>
            <w:r>
              <w:t>Итого по 2020 году</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2551090242,81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62289916,14</w:t>
            </w:r>
          </w:p>
        </w:tc>
        <w:tc>
          <w:tcPr>
            <w:tcW w:w="1804" w:type="dxa"/>
          </w:tcPr>
          <w:p w:rsidR="00577AB5" w:rsidRDefault="00577AB5">
            <w:pPr>
              <w:pStyle w:val="ConsPlusNormal"/>
              <w:jc w:val="center"/>
            </w:pPr>
            <w:r>
              <w:t>2488045979,67</w:t>
            </w:r>
          </w:p>
        </w:tc>
        <w:tc>
          <w:tcPr>
            <w:tcW w:w="1384" w:type="dxa"/>
          </w:tcPr>
          <w:p w:rsidR="00577AB5" w:rsidRDefault="00577AB5">
            <w:pPr>
              <w:pStyle w:val="ConsPlusNormal"/>
              <w:jc w:val="center"/>
            </w:pPr>
            <w:r>
              <w:t>754347,00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21306" w:type="dxa"/>
            <w:gridSpan w:val="13"/>
          </w:tcPr>
          <w:p w:rsidR="00577AB5" w:rsidRDefault="00577AB5">
            <w:pPr>
              <w:pStyle w:val="ConsPlusNormal"/>
              <w:jc w:val="center"/>
              <w:outlineLvl w:val="3"/>
            </w:pPr>
            <w:r>
              <w:t>1. Муниципальное образование Абдулинский городской округ</w:t>
            </w:r>
          </w:p>
        </w:tc>
      </w:tr>
      <w:tr w:rsidR="00577AB5">
        <w:tc>
          <w:tcPr>
            <w:tcW w:w="3345" w:type="dxa"/>
            <w:gridSpan w:val="2"/>
          </w:tcPr>
          <w:p w:rsidR="00577AB5" w:rsidRDefault="00577AB5">
            <w:pPr>
              <w:pStyle w:val="ConsPlusNormal"/>
            </w:pPr>
            <w:r>
              <w:t>Итого по муниципальному образованию Абдулинский городской округ</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4130001,70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4130001,70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1.</w:t>
            </w:r>
          </w:p>
        </w:tc>
        <w:tc>
          <w:tcPr>
            <w:tcW w:w="2551" w:type="dxa"/>
          </w:tcPr>
          <w:p w:rsidR="00577AB5" w:rsidRDefault="00577AB5">
            <w:pPr>
              <w:pStyle w:val="ConsPlusNormal"/>
            </w:pPr>
            <w:r>
              <w:t>г. Абдулино, ул. Комарова, д. 17а</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211367,71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211367,71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w:t>
            </w:r>
          </w:p>
        </w:tc>
        <w:tc>
          <w:tcPr>
            <w:tcW w:w="2551" w:type="dxa"/>
          </w:tcPr>
          <w:p w:rsidR="00577AB5" w:rsidRDefault="00577AB5">
            <w:pPr>
              <w:pStyle w:val="ConsPlusNormal"/>
            </w:pPr>
            <w:r>
              <w:t>г. Абдулино, ул. Комарова, д. 18</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199667,36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199667,36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w:t>
            </w:r>
          </w:p>
        </w:tc>
        <w:tc>
          <w:tcPr>
            <w:tcW w:w="2551" w:type="dxa"/>
          </w:tcPr>
          <w:p w:rsidR="00577AB5" w:rsidRDefault="00577AB5">
            <w:pPr>
              <w:pStyle w:val="ConsPlusNormal"/>
            </w:pPr>
            <w:r>
              <w:t>г. Абдулино, ул. Комарова, д. 8б</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283276,89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283276,89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w:t>
            </w:r>
          </w:p>
        </w:tc>
        <w:tc>
          <w:tcPr>
            <w:tcW w:w="2551" w:type="dxa"/>
          </w:tcPr>
          <w:p w:rsidR="00577AB5" w:rsidRDefault="00577AB5">
            <w:pPr>
              <w:pStyle w:val="ConsPlusNormal"/>
            </w:pPr>
            <w:r>
              <w:t>г. Абдулино, ул. Комсомольская, д. 2а/8</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118492,30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118492,30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w:t>
            </w:r>
          </w:p>
        </w:tc>
        <w:tc>
          <w:tcPr>
            <w:tcW w:w="2551" w:type="dxa"/>
          </w:tcPr>
          <w:p w:rsidR="00577AB5" w:rsidRDefault="00577AB5">
            <w:pPr>
              <w:pStyle w:val="ConsPlusNormal"/>
            </w:pPr>
            <w:r>
              <w:t>г. Абдулино, ул. Красноармейская, д. 3</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269534,04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269534,04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w:t>
            </w:r>
          </w:p>
        </w:tc>
        <w:tc>
          <w:tcPr>
            <w:tcW w:w="2551" w:type="dxa"/>
          </w:tcPr>
          <w:p w:rsidR="00577AB5" w:rsidRDefault="00577AB5">
            <w:pPr>
              <w:pStyle w:val="ConsPlusNormal"/>
            </w:pPr>
            <w:r>
              <w:t>г. Абдулино, ул. Красноармейская, д. 7</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1076143,49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1076143,49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w:t>
            </w:r>
          </w:p>
        </w:tc>
        <w:tc>
          <w:tcPr>
            <w:tcW w:w="2551" w:type="dxa"/>
          </w:tcPr>
          <w:p w:rsidR="00577AB5" w:rsidRDefault="00577AB5">
            <w:pPr>
              <w:pStyle w:val="ConsPlusNormal"/>
            </w:pPr>
            <w:r>
              <w:t>г. Абдулино, ул. Куйбышева, д. 27</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679165,20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679165,20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w:t>
            </w:r>
          </w:p>
        </w:tc>
        <w:tc>
          <w:tcPr>
            <w:tcW w:w="2551" w:type="dxa"/>
          </w:tcPr>
          <w:p w:rsidR="00577AB5" w:rsidRDefault="00577AB5">
            <w:pPr>
              <w:pStyle w:val="ConsPlusNormal"/>
            </w:pPr>
            <w:r>
              <w:t xml:space="preserve">г. Абдулино, ул. </w:t>
            </w:r>
            <w:r>
              <w:lastRenderedPageBreak/>
              <w:t>Куйбышева, д. 27а</w:t>
            </w:r>
          </w:p>
        </w:tc>
        <w:tc>
          <w:tcPr>
            <w:tcW w:w="1871" w:type="dxa"/>
          </w:tcPr>
          <w:p w:rsidR="00577AB5" w:rsidRDefault="00577AB5">
            <w:pPr>
              <w:pStyle w:val="ConsPlusNormal"/>
            </w:pPr>
            <w:r>
              <w:lastRenderedPageBreak/>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72526,47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72526,47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9.</w:t>
            </w:r>
          </w:p>
        </w:tc>
        <w:tc>
          <w:tcPr>
            <w:tcW w:w="2551" w:type="dxa"/>
          </w:tcPr>
          <w:p w:rsidR="00577AB5" w:rsidRDefault="00577AB5">
            <w:pPr>
              <w:pStyle w:val="ConsPlusNormal"/>
            </w:pPr>
            <w:r>
              <w:t>г. Абдулино, ул. Мира, д. 1в</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158371,15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158371,15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w:t>
            </w:r>
          </w:p>
        </w:tc>
        <w:tc>
          <w:tcPr>
            <w:tcW w:w="2551" w:type="dxa"/>
          </w:tcPr>
          <w:p w:rsidR="00577AB5" w:rsidRDefault="00577AB5">
            <w:pPr>
              <w:pStyle w:val="ConsPlusNormal"/>
            </w:pPr>
            <w:r>
              <w:t>г. Абдулино, ул. Мира, д. 38</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258949,72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258949,72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w:t>
            </w:r>
          </w:p>
        </w:tc>
        <w:tc>
          <w:tcPr>
            <w:tcW w:w="2551" w:type="dxa"/>
          </w:tcPr>
          <w:p w:rsidR="00577AB5" w:rsidRDefault="00577AB5">
            <w:pPr>
              <w:pStyle w:val="ConsPlusNormal"/>
            </w:pPr>
            <w:r>
              <w:t>г. Абдулино, ул. С. Третьякова, д. 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259104,28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259104,28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12.</w:t>
            </w:r>
          </w:p>
        </w:tc>
        <w:tc>
          <w:tcPr>
            <w:tcW w:w="2551" w:type="dxa"/>
          </w:tcPr>
          <w:p w:rsidR="00577AB5" w:rsidRDefault="00577AB5">
            <w:pPr>
              <w:pStyle w:val="ConsPlusNormal"/>
            </w:pPr>
            <w:r>
              <w:t>г. Абдулино, ул. С. Третьякова, д. 7</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260169,97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260169,97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13.</w:t>
            </w:r>
          </w:p>
        </w:tc>
        <w:tc>
          <w:tcPr>
            <w:tcW w:w="2551" w:type="dxa"/>
          </w:tcPr>
          <w:p w:rsidR="00577AB5" w:rsidRDefault="00577AB5">
            <w:pPr>
              <w:pStyle w:val="ConsPlusNormal"/>
            </w:pPr>
            <w:r>
              <w:t>г. Абдулино, ул. Школьная, д. 19</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283233,12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283233,12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2. Муниципальное образование Адамовский район</w:t>
            </w:r>
          </w:p>
        </w:tc>
      </w:tr>
      <w:tr w:rsidR="00577AB5">
        <w:tc>
          <w:tcPr>
            <w:tcW w:w="3345" w:type="dxa"/>
            <w:gridSpan w:val="2"/>
          </w:tcPr>
          <w:p w:rsidR="00577AB5" w:rsidRDefault="00577AB5">
            <w:pPr>
              <w:pStyle w:val="ConsPlusNormal"/>
            </w:pPr>
            <w:r>
              <w:t>Итого по муниципальному образованию Адамовский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3682173,03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3682173,03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14.</w:t>
            </w:r>
          </w:p>
        </w:tc>
        <w:tc>
          <w:tcPr>
            <w:tcW w:w="2551" w:type="dxa"/>
          </w:tcPr>
          <w:p w:rsidR="00577AB5" w:rsidRDefault="00577AB5">
            <w:pPr>
              <w:pStyle w:val="ConsPlusNormal"/>
            </w:pPr>
            <w:r>
              <w:t>пос. Шильда, ул. Первомайская, д. 10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3682173,03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3682173,03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3. Муниципальное образование Акбулакский район</w:t>
            </w:r>
          </w:p>
        </w:tc>
      </w:tr>
      <w:tr w:rsidR="00577AB5">
        <w:tc>
          <w:tcPr>
            <w:tcW w:w="3345" w:type="dxa"/>
            <w:gridSpan w:val="2"/>
          </w:tcPr>
          <w:p w:rsidR="00577AB5" w:rsidRDefault="00577AB5">
            <w:pPr>
              <w:pStyle w:val="ConsPlusNormal"/>
            </w:pPr>
            <w:r>
              <w:t>Итого по муниципальному образованию Акбулакский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12783091,37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12783091,37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15.</w:t>
            </w:r>
          </w:p>
        </w:tc>
        <w:tc>
          <w:tcPr>
            <w:tcW w:w="2551" w:type="dxa"/>
          </w:tcPr>
          <w:p w:rsidR="00577AB5" w:rsidRDefault="00577AB5">
            <w:pPr>
              <w:pStyle w:val="ConsPlusNormal"/>
            </w:pPr>
            <w:r>
              <w:t>пос. Акбулак, пер. Строителей, д. 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917,00</w:t>
            </w:r>
          </w:p>
        </w:tc>
        <w:tc>
          <w:tcPr>
            <w:tcW w:w="1804" w:type="dxa"/>
          </w:tcPr>
          <w:p w:rsidR="00577AB5" w:rsidRDefault="00577AB5">
            <w:pPr>
              <w:pStyle w:val="ConsPlusNormal"/>
              <w:jc w:val="center"/>
            </w:pPr>
            <w:r>
              <w:t>2985467,49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2985467,49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16.</w:t>
            </w:r>
          </w:p>
        </w:tc>
        <w:tc>
          <w:tcPr>
            <w:tcW w:w="2551" w:type="dxa"/>
          </w:tcPr>
          <w:p w:rsidR="00577AB5" w:rsidRDefault="00577AB5">
            <w:pPr>
              <w:pStyle w:val="ConsPlusNormal"/>
            </w:pPr>
            <w:r>
              <w:t xml:space="preserve">пос. Акбулак, пер. </w:t>
            </w:r>
            <w:r>
              <w:lastRenderedPageBreak/>
              <w:t>Строителей, д. 5а</w:t>
            </w:r>
          </w:p>
        </w:tc>
        <w:tc>
          <w:tcPr>
            <w:tcW w:w="1871" w:type="dxa"/>
          </w:tcPr>
          <w:p w:rsidR="00577AB5" w:rsidRDefault="00577AB5">
            <w:pPr>
              <w:pStyle w:val="ConsPlusNormal"/>
            </w:pPr>
            <w:r>
              <w:lastRenderedPageBreak/>
              <w:t xml:space="preserve">утепление и (или) </w:t>
            </w:r>
            <w:r>
              <w:lastRenderedPageBreak/>
              <w:t>ремонт фасада</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1844281,09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1844281,09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17.</w:t>
            </w:r>
          </w:p>
        </w:tc>
        <w:tc>
          <w:tcPr>
            <w:tcW w:w="2551" w:type="dxa"/>
          </w:tcPr>
          <w:p w:rsidR="00577AB5" w:rsidRDefault="00577AB5">
            <w:pPr>
              <w:pStyle w:val="ConsPlusNormal"/>
            </w:pPr>
            <w:r>
              <w:t>пос. Акбулак, ул. Бочарникова, д. 61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2747416,16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2747416,16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18.</w:t>
            </w:r>
          </w:p>
        </w:tc>
        <w:tc>
          <w:tcPr>
            <w:tcW w:w="2551" w:type="dxa"/>
          </w:tcPr>
          <w:p w:rsidR="00577AB5" w:rsidRDefault="00577AB5">
            <w:pPr>
              <w:pStyle w:val="ConsPlusNormal"/>
            </w:pPr>
            <w:r>
              <w:t>пос. Акбулак, ул. Комсомольская, д. 22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194282,86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194282,86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19.</w:t>
            </w:r>
          </w:p>
        </w:tc>
        <w:tc>
          <w:tcPr>
            <w:tcW w:w="2551" w:type="dxa"/>
          </w:tcPr>
          <w:p w:rsidR="00577AB5" w:rsidRDefault="00577AB5">
            <w:pPr>
              <w:pStyle w:val="ConsPlusNormal"/>
            </w:pPr>
            <w:r>
              <w:t>пос. Акбулак, ул. Комсомольская, д. 81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2379893,23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2379893,23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20.</w:t>
            </w:r>
          </w:p>
        </w:tc>
        <w:tc>
          <w:tcPr>
            <w:tcW w:w="2551" w:type="dxa"/>
          </w:tcPr>
          <w:p w:rsidR="00577AB5" w:rsidRDefault="00577AB5">
            <w:pPr>
              <w:pStyle w:val="ConsPlusNormal"/>
            </w:pPr>
            <w:r>
              <w:t>пос. Акбулак, ул. Мельникова, д. 2а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143499,84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143499,84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w:t>
            </w:r>
          </w:p>
        </w:tc>
        <w:tc>
          <w:tcPr>
            <w:tcW w:w="2551" w:type="dxa"/>
          </w:tcPr>
          <w:p w:rsidR="00577AB5" w:rsidRDefault="00577AB5">
            <w:pPr>
              <w:pStyle w:val="ConsPlusNormal"/>
            </w:pPr>
            <w:r>
              <w:t>пос. Акбулак, ул. Октябрьская, д. 88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2306940,16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2306940,16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22.</w:t>
            </w:r>
          </w:p>
        </w:tc>
        <w:tc>
          <w:tcPr>
            <w:tcW w:w="2551" w:type="dxa"/>
          </w:tcPr>
          <w:p w:rsidR="00577AB5" w:rsidRDefault="00577AB5">
            <w:pPr>
              <w:pStyle w:val="ConsPlusNormal"/>
            </w:pPr>
            <w:r>
              <w:t>пос. Акбулак, ул. Октябрьская, д. 88</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181310,54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181310,54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4. Муниципальное образование Александровский район</w:t>
            </w:r>
          </w:p>
        </w:tc>
      </w:tr>
      <w:tr w:rsidR="00577AB5">
        <w:tc>
          <w:tcPr>
            <w:tcW w:w="3345" w:type="dxa"/>
            <w:gridSpan w:val="2"/>
          </w:tcPr>
          <w:p w:rsidR="00577AB5" w:rsidRDefault="00577AB5">
            <w:pPr>
              <w:pStyle w:val="ConsPlusNormal"/>
            </w:pPr>
            <w:r>
              <w:t>Итого по муниципальному образованию Александровский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245131,73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245131,73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23.</w:t>
            </w:r>
          </w:p>
        </w:tc>
        <w:tc>
          <w:tcPr>
            <w:tcW w:w="2551" w:type="dxa"/>
          </w:tcPr>
          <w:p w:rsidR="00577AB5" w:rsidRDefault="00577AB5">
            <w:pPr>
              <w:pStyle w:val="ConsPlusNormal"/>
            </w:pPr>
            <w:r>
              <w:t>с. Александровка, ул. Эстрадная, д. 19</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245131,73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245131,73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5. Муниципальное образование Асекеевский район</w:t>
            </w:r>
          </w:p>
        </w:tc>
      </w:tr>
      <w:tr w:rsidR="00577AB5">
        <w:tc>
          <w:tcPr>
            <w:tcW w:w="3345" w:type="dxa"/>
            <w:gridSpan w:val="2"/>
          </w:tcPr>
          <w:p w:rsidR="00577AB5" w:rsidRDefault="00577AB5">
            <w:pPr>
              <w:pStyle w:val="ConsPlusNormal"/>
            </w:pPr>
            <w:r>
              <w:t>Итого по муниципальному образованию Асекеевский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13541251,56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350000,00</w:t>
            </w:r>
          </w:p>
        </w:tc>
        <w:tc>
          <w:tcPr>
            <w:tcW w:w="1804" w:type="dxa"/>
          </w:tcPr>
          <w:p w:rsidR="00577AB5" w:rsidRDefault="00577AB5">
            <w:pPr>
              <w:pStyle w:val="ConsPlusNormal"/>
              <w:jc w:val="center"/>
            </w:pPr>
            <w:r>
              <w:t>13191251,56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lastRenderedPageBreak/>
              <w:t>24.</w:t>
            </w:r>
          </w:p>
        </w:tc>
        <w:tc>
          <w:tcPr>
            <w:tcW w:w="2551" w:type="dxa"/>
          </w:tcPr>
          <w:p w:rsidR="00577AB5" w:rsidRDefault="00577AB5">
            <w:pPr>
              <w:pStyle w:val="ConsPlusNormal"/>
            </w:pPr>
            <w:r>
              <w:t>пос. Чкаловский, ул. Нефтяников, д. 11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745,00</w:t>
            </w:r>
          </w:p>
        </w:tc>
        <w:tc>
          <w:tcPr>
            <w:tcW w:w="1804" w:type="dxa"/>
          </w:tcPr>
          <w:p w:rsidR="00577AB5" w:rsidRDefault="00577AB5">
            <w:pPr>
              <w:pStyle w:val="ConsPlusNormal"/>
              <w:jc w:val="center"/>
            </w:pPr>
            <w:r>
              <w:t>3537104,06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100000,00</w:t>
            </w:r>
          </w:p>
        </w:tc>
        <w:tc>
          <w:tcPr>
            <w:tcW w:w="1804" w:type="dxa"/>
          </w:tcPr>
          <w:p w:rsidR="00577AB5" w:rsidRDefault="00577AB5">
            <w:pPr>
              <w:pStyle w:val="ConsPlusNormal"/>
              <w:jc w:val="center"/>
            </w:pPr>
            <w:r>
              <w:t>3437104,06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25.</w:t>
            </w:r>
          </w:p>
        </w:tc>
        <w:tc>
          <w:tcPr>
            <w:tcW w:w="2551" w:type="dxa"/>
          </w:tcPr>
          <w:p w:rsidR="00577AB5" w:rsidRDefault="00577AB5">
            <w:pPr>
              <w:pStyle w:val="ConsPlusNormal"/>
            </w:pPr>
            <w:r>
              <w:t>пос. Чкаловский, ул. Нефтяников, д. 11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674,00</w:t>
            </w:r>
          </w:p>
        </w:tc>
        <w:tc>
          <w:tcPr>
            <w:tcW w:w="1804" w:type="dxa"/>
          </w:tcPr>
          <w:p w:rsidR="00577AB5" w:rsidRDefault="00577AB5">
            <w:pPr>
              <w:pStyle w:val="ConsPlusNormal"/>
              <w:jc w:val="center"/>
            </w:pPr>
            <w:r>
              <w:t>3155157,65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80000,00</w:t>
            </w:r>
          </w:p>
        </w:tc>
        <w:tc>
          <w:tcPr>
            <w:tcW w:w="1804" w:type="dxa"/>
          </w:tcPr>
          <w:p w:rsidR="00577AB5" w:rsidRDefault="00577AB5">
            <w:pPr>
              <w:pStyle w:val="ConsPlusNormal"/>
              <w:jc w:val="center"/>
            </w:pPr>
            <w:r>
              <w:t>3075157,65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26.</w:t>
            </w:r>
          </w:p>
        </w:tc>
        <w:tc>
          <w:tcPr>
            <w:tcW w:w="2551" w:type="dxa"/>
          </w:tcPr>
          <w:p w:rsidR="00577AB5" w:rsidRDefault="00577AB5">
            <w:pPr>
              <w:pStyle w:val="ConsPlusNormal"/>
            </w:pPr>
            <w:r>
              <w:t>пос. Чкаловский, ул. Нефтяников, д. 11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429756,08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20000,00</w:t>
            </w:r>
          </w:p>
        </w:tc>
        <w:tc>
          <w:tcPr>
            <w:tcW w:w="1804" w:type="dxa"/>
          </w:tcPr>
          <w:p w:rsidR="00577AB5" w:rsidRDefault="00577AB5">
            <w:pPr>
              <w:pStyle w:val="ConsPlusNormal"/>
              <w:jc w:val="center"/>
            </w:pPr>
            <w:r>
              <w:t>409756,08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27.</w:t>
            </w:r>
          </w:p>
        </w:tc>
        <w:tc>
          <w:tcPr>
            <w:tcW w:w="2551" w:type="dxa"/>
          </w:tcPr>
          <w:p w:rsidR="00577AB5" w:rsidRDefault="00577AB5">
            <w:pPr>
              <w:pStyle w:val="ConsPlusNormal"/>
            </w:pPr>
            <w:r>
              <w:t>с. Асекеево, ул. Советская, д. 5</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208892,82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10000,00</w:t>
            </w:r>
          </w:p>
        </w:tc>
        <w:tc>
          <w:tcPr>
            <w:tcW w:w="1804" w:type="dxa"/>
          </w:tcPr>
          <w:p w:rsidR="00577AB5" w:rsidRDefault="00577AB5">
            <w:pPr>
              <w:pStyle w:val="ConsPlusNormal"/>
              <w:jc w:val="center"/>
            </w:pPr>
            <w:r>
              <w:t>198892,82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28.</w:t>
            </w:r>
          </w:p>
        </w:tc>
        <w:tc>
          <w:tcPr>
            <w:tcW w:w="2551" w:type="dxa"/>
          </w:tcPr>
          <w:p w:rsidR="00577AB5" w:rsidRDefault="00577AB5">
            <w:pPr>
              <w:pStyle w:val="ConsPlusNormal"/>
            </w:pPr>
            <w:r>
              <w:t>с. Асекеево, ул. Советская,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410,00</w:t>
            </w:r>
          </w:p>
        </w:tc>
        <w:tc>
          <w:tcPr>
            <w:tcW w:w="1804" w:type="dxa"/>
          </w:tcPr>
          <w:p w:rsidR="00577AB5" w:rsidRDefault="00577AB5">
            <w:pPr>
              <w:pStyle w:val="ConsPlusNormal"/>
              <w:jc w:val="center"/>
            </w:pPr>
            <w:r>
              <w:t>3373874,36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70000,00</w:t>
            </w:r>
          </w:p>
        </w:tc>
        <w:tc>
          <w:tcPr>
            <w:tcW w:w="1804" w:type="dxa"/>
          </w:tcPr>
          <w:p w:rsidR="00577AB5" w:rsidRDefault="00577AB5">
            <w:pPr>
              <w:pStyle w:val="ConsPlusNormal"/>
              <w:jc w:val="center"/>
            </w:pPr>
            <w:r>
              <w:t>3303874,36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29.</w:t>
            </w:r>
          </w:p>
        </w:tc>
        <w:tc>
          <w:tcPr>
            <w:tcW w:w="2551" w:type="dxa"/>
          </w:tcPr>
          <w:p w:rsidR="00577AB5" w:rsidRDefault="00577AB5">
            <w:pPr>
              <w:pStyle w:val="ConsPlusNormal"/>
            </w:pPr>
            <w:r>
              <w:t>с. Асекеево, ул. Советская, д. 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606,00</w:t>
            </w:r>
          </w:p>
        </w:tc>
        <w:tc>
          <w:tcPr>
            <w:tcW w:w="1804" w:type="dxa"/>
          </w:tcPr>
          <w:p w:rsidR="00577AB5" w:rsidRDefault="00577AB5">
            <w:pPr>
              <w:pStyle w:val="ConsPlusNormal"/>
              <w:jc w:val="center"/>
            </w:pPr>
            <w:r>
              <w:t>2302053,79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50000,00</w:t>
            </w:r>
          </w:p>
        </w:tc>
        <w:tc>
          <w:tcPr>
            <w:tcW w:w="1804" w:type="dxa"/>
          </w:tcPr>
          <w:p w:rsidR="00577AB5" w:rsidRDefault="00577AB5">
            <w:pPr>
              <w:pStyle w:val="ConsPlusNormal"/>
              <w:jc w:val="center"/>
            </w:pPr>
            <w:r>
              <w:t>2252053,79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30.</w:t>
            </w:r>
          </w:p>
        </w:tc>
        <w:tc>
          <w:tcPr>
            <w:tcW w:w="2551" w:type="dxa"/>
          </w:tcPr>
          <w:p w:rsidR="00577AB5" w:rsidRDefault="00577AB5">
            <w:pPr>
              <w:pStyle w:val="ConsPlusNormal"/>
            </w:pPr>
            <w:r>
              <w:t>с. Асекеево, ул. Советская, д. 5</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182658,92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10000,00</w:t>
            </w:r>
          </w:p>
        </w:tc>
        <w:tc>
          <w:tcPr>
            <w:tcW w:w="1804" w:type="dxa"/>
          </w:tcPr>
          <w:p w:rsidR="00577AB5" w:rsidRDefault="00577AB5">
            <w:pPr>
              <w:pStyle w:val="ConsPlusNormal"/>
              <w:jc w:val="center"/>
            </w:pPr>
            <w:r>
              <w:t>172658,92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31.</w:t>
            </w:r>
          </w:p>
        </w:tc>
        <w:tc>
          <w:tcPr>
            <w:tcW w:w="2551" w:type="dxa"/>
          </w:tcPr>
          <w:p w:rsidR="00577AB5" w:rsidRDefault="00577AB5">
            <w:pPr>
              <w:pStyle w:val="ConsPlusNormal"/>
            </w:pPr>
            <w:r>
              <w:t>с. Асекеево, ул. Советская, д. 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351753,88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10000,00</w:t>
            </w:r>
          </w:p>
        </w:tc>
        <w:tc>
          <w:tcPr>
            <w:tcW w:w="1804" w:type="dxa"/>
          </w:tcPr>
          <w:p w:rsidR="00577AB5" w:rsidRDefault="00577AB5">
            <w:pPr>
              <w:pStyle w:val="ConsPlusNormal"/>
              <w:jc w:val="center"/>
            </w:pPr>
            <w:r>
              <w:t>341753,88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6. Муниципальное образование Бугурусланский район</w:t>
            </w:r>
          </w:p>
        </w:tc>
      </w:tr>
      <w:tr w:rsidR="00577AB5">
        <w:tc>
          <w:tcPr>
            <w:tcW w:w="3345" w:type="dxa"/>
            <w:gridSpan w:val="2"/>
          </w:tcPr>
          <w:p w:rsidR="00577AB5" w:rsidRDefault="00577AB5">
            <w:pPr>
              <w:pStyle w:val="ConsPlusNormal"/>
            </w:pPr>
            <w:r>
              <w:t>Итого по муниципальному образованию Бугурусланский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3667796,13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3667796,13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32.</w:t>
            </w:r>
          </w:p>
        </w:tc>
        <w:tc>
          <w:tcPr>
            <w:tcW w:w="2551" w:type="dxa"/>
          </w:tcPr>
          <w:p w:rsidR="00577AB5" w:rsidRDefault="00577AB5">
            <w:pPr>
              <w:pStyle w:val="ConsPlusNormal"/>
            </w:pPr>
            <w:r>
              <w:t>с. Михайловка, ул. Лесная, д. 29а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911,20</w:t>
            </w:r>
          </w:p>
        </w:tc>
        <w:tc>
          <w:tcPr>
            <w:tcW w:w="1804" w:type="dxa"/>
          </w:tcPr>
          <w:p w:rsidR="00577AB5" w:rsidRDefault="00577AB5">
            <w:pPr>
              <w:pStyle w:val="ConsPlusNormal"/>
              <w:jc w:val="center"/>
            </w:pPr>
            <w:r>
              <w:t>1858160,85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1858160,85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33.</w:t>
            </w:r>
          </w:p>
        </w:tc>
        <w:tc>
          <w:tcPr>
            <w:tcW w:w="2551" w:type="dxa"/>
          </w:tcPr>
          <w:p w:rsidR="00577AB5" w:rsidRDefault="00577AB5">
            <w:pPr>
              <w:pStyle w:val="ConsPlusNormal"/>
            </w:pPr>
            <w:r>
              <w:t>с. Михайловка, ул. Лесная, д. 29б</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955,20</w:t>
            </w:r>
          </w:p>
        </w:tc>
        <w:tc>
          <w:tcPr>
            <w:tcW w:w="1804" w:type="dxa"/>
          </w:tcPr>
          <w:p w:rsidR="00577AB5" w:rsidRDefault="00577AB5">
            <w:pPr>
              <w:pStyle w:val="ConsPlusNormal"/>
              <w:jc w:val="center"/>
            </w:pPr>
            <w:r>
              <w:t>1809635,28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1809635,28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7. Муниципальное образование Бузулукский район</w:t>
            </w:r>
          </w:p>
        </w:tc>
      </w:tr>
      <w:tr w:rsidR="00577AB5">
        <w:tc>
          <w:tcPr>
            <w:tcW w:w="3345" w:type="dxa"/>
            <w:gridSpan w:val="2"/>
          </w:tcPr>
          <w:p w:rsidR="00577AB5" w:rsidRDefault="00577AB5">
            <w:pPr>
              <w:pStyle w:val="ConsPlusNormal"/>
            </w:pPr>
            <w:r>
              <w:t>Итого по муниципальному образованию Бузулукский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2362078,67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2362078,67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34.</w:t>
            </w:r>
          </w:p>
        </w:tc>
        <w:tc>
          <w:tcPr>
            <w:tcW w:w="2551" w:type="dxa"/>
          </w:tcPr>
          <w:p w:rsidR="00577AB5" w:rsidRDefault="00577AB5">
            <w:pPr>
              <w:pStyle w:val="ConsPlusNormal"/>
            </w:pPr>
            <w:r>
              <w:t>пос. Искра, ул. Школьная, д. 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427,90</w:t>
            </w:r>
          </w:p>
        </w:tc>
        <w:tc>
          <w:tcPr>
            <w:tcW w:w="1804" w:type="dxa"/>
          </w:tcPr>
          <w:p w:rsidR="00577AB5" w:rsidRDefault="00577AB5">
            <w:pPr>
              <w:pStyle w:val="ConsPlusNormal"/>
              <w:jc w:val="center"/>
            </w:pPr>
            <w:r>
              <w:t>657263,02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657263,02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35.</w:t>
            </w:r>
          </w:p>
        </w:tc>
        <w:tc>
          <w:tcPr>
            <w:tcW w:w="2551" w:type="dxa"/>
          </w:tcPr>
          <w:p w:rsidR="00577AB5" w:rsidRDefault="00577AB5">
            <w:pPr>
              <w:pStyle w:val="ConsPlusNormal"/>
            </w:pPr>
            <w:r>
              <w:t>пос. Колтубановский, ул. Комсомольская, д. 27</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581914,24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581914,24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36.</w:t>
            </w:r>
          </w:p>
        </w:tc>
        <w:tc>
          <w:tcPr>
            <w:tcW w:w="2551" w:type="dxa"/>
          </w:tcPr>
          <w:p w:rsidR="00577AB5" w:rsidRDefault="00577AB5">
            <w:pPr>
              <w:pStyle w:val="ConsPlusNormal"/>
            </w:pPr>
            <w:r>
              <w:t>с. Староалександровка, ул. Жилгородок, д. 2</w:t>
            </w:r>
          </w:p>
        </w:tc>
        <w:tc>
          <w:tcPr>
            <w:tcW w:w="1871" w:type="dxa"/>
          </w:tcPr>
          <w:p w:rsidR="00577AB5" w:rsidRDefault="00577AB5">
            <w:pPr>
              <w:pStyle w:val="ConsPlusNormal"/>
            </w:pPr>
            <w:r>
              <w:t>ремонт ВИСГС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585456,10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585456,10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37.</w:t>
            </w:r>
          </w:p>
        </w:tc>
        <w:tc>
          <w:tcPr>
            <w:tcW w:w="2551" w:type="dxa"/>
          </w:tcPr>
          <w:p w:rsidR="00577AB5" w:rsidRDefault="00577AB5">
            <w:pPr>
              <w:pStyle w:val="ConsPlusNormal"/>
            </w:pPr>
            <w:r>
              <w:t>с. Староалександровка, ул. Жилгородок, д. 4</w:t>
            </w:r>
          </w:p>
        </w:tc>
        <w:tc>
          <w:tcPr>
            <w:tcW w:w="1871" w:type="dxa"/>
          </w:tcPr>
          <w:p w:rsidR="00577AB5" w:rsidRDefault="00577AB5">
            <w:pPr>
              <w:pStyle w:val="ConsPlusNormal"/>
            </w:pPr>
            <w:r>
              <w:t>ремонт ВИСГС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537445,31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537445,31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8. Муниципальное образование Гайский городской округ</w:t>
            </w:r>
          </w:p>
        </w:tc>
      </w:tr>
      <w:tr w:rsidR="00577AB5">
        <w:tc>
          <w:tcPr>
            <w:tcW w:w="3345" w:type="dxa"/>
            <w:gridSpan w:val="2"/>
          </w:tcPr>
          <w:p w:rsidR="00577AB5" w:rsidRDefault="00577AB5">
            <w:pPr>
              <w:pStyle w:val="ConsPlusNormal"/>
            </w:pPr>
            <w:r>
              <w:t>Итого по муниципальному образованию Гайский городской округ</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80616791,01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80616791,01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38.</w:t>
            </w:r>
          </w:p>
        </w:tc>
        <w:tc>
          <w:tcPr>
            <w:tcW w:w="2551" w:type="dxa"/>
          </w:tcPr>
          <w:p w:rsidR="00577AB5" w:rsidRDefault="00577AB5">
            <w:pPr>
              <w:pStyle w:val="ConsPlusNormal"/>
            </w:pPr>
            <w:r>
              <w:t>г. Гай, просп. Победы, д. 19</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7113256,62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7113256,62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39.</w:t>
            </w:r>
          </w:p>
        </w:tc>
        <w:tc>
          <w:tcPr>
            <w:tcW w:w="2551" w:type="dxa"/>
          </w:tcPr>
          <w:p w:rsidR="00577AB5" w:rsidRDefault="00577AB5">
            <w:pPr>
              <w:pStyle w:val="ConsPlusNormal"/>
            </w:pPr>
            <w:r>
              <w:t>г. Гай, просп. Победы, д. 19а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1475,30</w:t>
            </w:r>
          </w:p>
        </w:tc>
        <w:tc>
          <w:tcPr>
            <w:tcW w:w="1804" w:type="dxa"/>
          </w:tcPr>
          <w:p w:rsidR="00577AB5" w:rsidRDefault="00577AB5">
            <w:pPr>
              <w:pStyle w:val="ConsPlusNormal"/>
              <w:jc w:val="center"/>
            </w:pPr>
            <w:r>
              <w:t>4197938,33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4197938,33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40.</w:t>
            </w:r>
          </w:p>
        </w:tc>
        <w:tc>
          <w:tcPr>
            <w:tcW w:w="2551" w:type="dxa"/>
          </w:tcPr>
          <w:p w:rsidR="00577AB5" w:rsidRDefault="00577AB5">
            <w:pPr>
              <w:pStyle w:val="ConsPlusNormal"/>
            </w:pPr>
            <w:r>
              <w:t>г. Гай, просп. Победы, д. 3</w:t>
            </w:r>
          </w:p>
        </w:tc>
        <w:tc>
          <w:tcPr>
            <w:tcW w:w="1871" w:type="dxa"/>
          </w:tcPr>
          <w:p w:rsidR="00577AB5" w:rsidRDefault="00577AB5">
            <w:pPr>
              <w:pStyle w:val="ConsPlusNormal"/>
            </w:pPr>
            <w:r>
              <w:t xml:space="preserve">ремонт и (или) переустройство </w:t>
            </w:r>
            <w:r>
              <w:lastRenderedPageBreak/>
              <w:t>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1021,30</w:t>
            </w:r>
          </w:p>
        </w:tc>
        <w:tc>
          <w:tcPr>
            <w:tcW w:w="1804" w:type="dxa"/>
          </w:tcPr>
          <w:p w:rsidR="00577AB5" w:rsidRDefault="00577AB5">
            <w:pPr>
              <w:pStyle w:val="ConsPlusNormal"/>
              <w:jc w:val="center"/>
            </w:pPr>
            <w:r>
              <w:t>2817956,32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2817956,32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41.</w:t>
            </w:r>
          </w:p>
        </w:tc>
        <w:tc>
          <w:tcPr>
            <w:tcW w:w="2551" w:type="dxa"/>
          </w:tcPr>
          <w:p w:rsidR="00577AB5" w:rsidRDefault="00577AB5">
            <w:pPr>
              <w:pStyle w:val="ConsPlusNormal"/>
            </w:pPr>
            <w:r>
              <w:t>г. Гай, ул. Войченко,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1363,00</w:t>
            </w:r>
          </w:p>
        </w:tc>
        <w:tc>
          <w:tcPr>
            <w:tcW w:w="1804" w:type="dxa"/>
          </w:tcPr>
          <w:p w:rsidR="00577AB5" w:rsidRDefault="00577AB5">
            <w:pPr>
              <w:pStyle w:val="ConsPlusNormal"/>
              <w:jc w:val="center"/>
            </w:pPr>
            <w:r>
              <w:t>3633979,92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3633979,92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42.</w:t>
            </w:r>
          </w:p>
        </w:tc>
        <w:tc>
          <w:tcPr>
            <w:tcW w:w="2551" w:type="dxa"/>
          </w:tcPr>
          <w:p w:rsidR="00577AB5" w:rsidRDefault="00577AB5">
            <w:pPr>
              <w:pStyle w:val="ConsPlusNormal"/>
            </w:pPr>
            <w:r>
              <w:t>г. Гай, ул. Войченко, д. 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1207,00</w:t>
            </w:r>
          </w:p>
        </w:tc>
        <w:tc>
          <w:tcPr>
            <w:tcW w:w="1804" w:type="dxa"/>
          </w:tcPr>
          <w:p w:rsidR="00577AB5" w:rsidRDefault="00577AB5">
            <w:pPr>
              <w:pStyle w:val="ConsPlusNormal"/>
              <w:jc w:val="center"/>
            </w:pPr>
            <w:r>
              <w:t>3869475,17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3869475,17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43.</w:t>
            </w:r>
          </w:p>
        </w:tc>
        <w:tc>
          <w:tcPr>
            <w:tcW w:w="2551" w:type="dxa"/>
          </w:tcPr>
          <w:p w:rsidR="00577AB5" w:rsidRDefault="00577AB5">
            <w:pPr>
              <w:pStyle w:val="ConsPlusNormal"/>
            </w:pPr>
            <w:r>
              <w:t>г. Гай, ул. Декабристов,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1190,00</w:t>
            </w:r>
          </w:p>
        </w:tc>
        <w:tc>
          <w:tcPr>
            <w:tcW w:w="1804" w:type="dxa"/>
          </w:tcPr>
          <w:p w:rsidR="00577AB5" w:rsidRDefault="00577AB5">
            <w:pPr>
              <w:pStyle w:val="ConsPlusNormal"/>
              <w:jc w:val="center"/>
            </w:pPr>
            <w:r>
              <w:t>5609894,70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5609894,70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44.</w:t>
            </w:r>
          </w:p>
        </w:tc>
        <w:tc>
          <w:tcPr>
            <w:tcW w:w="2551" w:type="dxa"/>
          </w:tcPr>
          <w:p w:rsidR="00577AB5" w:rsidRDefault="00577AB5">
            <w:pPr>
              <w:pStyle w:val="ConsPlusNormal"/>
            </w:pPr>
            <w:r>
              <w:t>г. Гай, ул. Декабристов,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1100,00</w:t>
            </w:r>
          </w:p>
        </w:tc>
        <w:tc>
          <w:tcPr>
            <w:tcW w:w="1804" w:type="dxa"/>
          </w:tcPr>
          <w:p w:rsidR="00577AB5" w:rsidRDefault="00577AB5">
            <w:pPr>
              <w:pStyle w:val="ConsPlusNormal"/>
              <w:jc w:val="center"/>
            </w:pPr>
            <w:r>
              <w:t>5249774,89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5249774,89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45.</w:t>
            </w:r>
          </w:p>
        </w:tc>
        <w:tc>
          <w:tcPr>
            <w:tcW w:w="2551" w:type="dxa"/>
          </w:tcPr>
          <w:p w:rsidR="00577AB5" w:rsidRDefault="00577AB5">
            <w:pPr>
              <w:pStyle w:val="ConsPlusNormal"/>
            </w:pPr>
            <w:r>
              <w:t>г. Гай, ул. Декабристов, д. 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1551,30</w:t>
            </w:r>
          </w:p>
        </w:tc>
        <w:tc>
          <w:tcPr>
            <w:tcW w:w="1804" w:type="dxa"/>
          </w:tcPr>
          <w:p w:rsidR="00577AB5" w:rsidRDefault="00577AB5">
            <w:pPr>
              <w:pStyle w:val="ConsPlusNormal"/>
              <w:jc w:val="center"/>
            </w:pPr>
            <w:r>
              <w:t>5764359,22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5764359,22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46.</w:t>
            </w:r>
          </w:p>
        </w:tc>
        <w:tc>
          <w:tcPr>
            <w:tcW w:w="2551" w:type="dxa"/>
          </w:tcPr>
          <w:p w:rsidR="00577AB5" w:rsidRDefault="00577AB5">
            <w:pPr>
              <w:pStyle w:val="ConsPlusNormal"/>
            </w:pPr>
            <w:r>
              <w:t>г. Гай, ул. Коммунистическая, д. 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850,30</w:t>
            </w:r>
          </w:p>
        </w:tc>
        <w:tc>
          <w:tcPr>
            <w:tcW w:w="1804" w:type="dxa"/>
          </w:tcPr>
          <w:p w:rsidR="00577AB5" w:rsidRDefault="00577AB5">
            <w:pPr>
              <w:pStyle w:val="ConsPlusNormal"/>
              <w:jc w:val="center"/>
            </w:pPr>
            <w:r>
              <w:t>4320090,72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4320090,72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47.</w:t>
            </w:r>
          </w:p>
        </w:tc>
        <w:tc>
          <w:tcPr>
            <w:tcW w:w="2551" w:type="dxa"/>
          </w:tcPr>
          <w:p w:rsidR="00577AB5" w:rsidRDefault="00577AB5">
            <w:pPr>
              <w:pStyle w:val="ConsPlusNormal"/>
            </w:pPr>
            <w:r>
              <w:t>г. Гай, ул. Ленина, д. 39</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1839320,45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1839320,45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48.</w:t>
            </w:r>
          </w:p>
        </w:tc>
        <w:tc>
          <w:tcPr>
            <w:tcW w:w="2551" w:type="dxa"/>
          </w:tcPr>
          <w:p w:rsidR="00577AB5" w:rsidRDefault="00577AB5">
            <w:pPr>
              <w:pStyle w:val="ConsPlusNormal"/>
            </w:pPr>
            <w:r>
              <w:t>г. Гай, ул. Ленина, д. 48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1637,00</w:t>
            </w:r>
          </w:p>
        </w:tc>
        <w:tc>
          <w:tcPr>
            <w:tcW w:w="1804" w:type="dxa"/>
          </w:tcPr>
          <w:p w:rsidR="00577AB5" w:rsidRDefault="00577AB5">
            <w:pPr>
              <w:pStyle w:val="ConsPlusNormal"/>
              <w:jc w:val="center"/>
            </w:pPr>
            <w:r>
              <w:t>8190521,62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8190521,62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49.</w:t>
            </w:r>
          </w:p>
        </w:tc>
        <w:tc>
          <w:tcPr>
            <w:tcW w:w="2551" w:type="dxa"/>
          </w:tcPr>
          <w:p w:rsidR="00577AB5" w:rsidRDefault="00577AB5">
            <w:pPr>
              <w:pStyle w:val="ConsPlusNormal"/>
            </w:pPr>
            <w:r>
              <w:t>г. Гай, ул. Ленина, д. 54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1046,00</w:t>
            </w:r>
          </w:p>
        </w:tc>
        <w:tc>
          <w:tcPr>
            <w:tcW w:w="1804" w:type="dxa"/>
          </w:tcPr>
          <w:p w:rsidR="00577AB5" w:rsidRDefault="00577AB5">
            <w:pPr>
              <w:pStyle w:val="ConsPlusNormal"/>
              <w:jc w:val="center"/>
            </w:pPr>
            <w:r>
              <w:t>3724915,06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3724915,06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50.</w:t>
            </w:r>
          </w:p>
        </w:tc>
        <w:tc>
          <w:tcPr>
            <w:tcW w:w="2551" w:type="dxa"/>
          </w:tcPr>
          <w:p w:rsidR="00577AB5" w:rsidRDefault="00577AB5">
            <w:pPr>
              <w:pStyle w:val="ConsPlusNormal"/>
            </w:pPr>
            <w:r>
              <w:t>г. Гай, ул. Орская, д. 126а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1781,10</w:t>
            </w:r>
          </w:p>
        </w:tc>
        <w:tc>
          <w:tcPr>
            <w:tcW w:w="1804" w:type="dxa"/>
          </w:tcPr>
          <w:p w:rsidR="00577AB5" w:rsidRDefault="00577AB5">
            <w:pPr>
              <w:pStyle w:val="ConsPlusNormal"/>
              <w:jc w:val="center"/>
            </w:pPr>
            <w:r>
              <w:t>6857710,88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6857710,88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51.</w:t>
            </w:r>
          </w:p>
        </w:tc>
        <w:tc>
          <w:tcPr>
            <w:tcW w:w="2551" w:type="dxa"/>
          </w:tcPr>
          <w:p w:rsidR="00577AB5" w:rsidRDefault="00577AB5">
            <w:pPr>
              <w:pStyle w:val="ConsPlusNormal"/>
            </w:pPr>
            <w:r>
              <w:t>г. Гай, ул. Челябинская, д. 122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1206,00</w:t>
            </w:r>
          </w:p>
        </w:tc>
        <w:tc>
          <w:tcPr>
            <w:tcW w:w="1804" w:type="dxa"/>
          </w:tcPr>
          <w:p w:rsidR="00577AB5" w:rsidRDefault="00577AB5">
            <w:pPr>
              <w:pStyle w:val="ConsPlusNormal"/>
              <w:jc w:val="center"/>
            </w:pPr>
            <w:r>
              <w:t>6770078,56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6770078,56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52.</w:t>
            </w:r>
          </w:p>
        </w:tc>
        <w:tc>
          <w:tcPr>
            <w:tcW w:w="2551" w:type="dxa"/>
          </w:tcPr>
          <w:p w:rsidR="00577AB5" w:rsidRDefault="00577AB5">
            <w:pPr>
              <w:pStyle w:val="ConsPlusNormal"/>
            </w:pPr>
            <w:r>
              <w:t>г. Гай, ул. Челябинская, д. 124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85,00</w:t>
            </w:r>
          </w:p>
        </w:tc>
        <w:tc>
          <w:tcPr>
            <w:tcW w:w="1804" w:type="dxa"/>
          </w:tcPr>
          <w:p w:rsidR="00577AB5" w:rsidRDefault="00577AB5">
            <w:pPr>
              <w:pStyle w:val="ConsPlusNormal"/>
              <w:jc w:val="center"/>
            </w:pPr>
            <w:r>
              <w:t>6547801,90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6547801,90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53.</w:t>
            </w:r>
          </w:p>
        </w:tc>
        <w:tc>
          <w:tcPr>
            <w:tcW w:w="2551" w:type="dxa"/>
          </w:tcPr>
          <w:p w:rsidR="00577AB5" w:rsidRDefault="00577AB5">
            <w:pPr>
              <w:pStyle w:val="ConsPlusNormal"/>
            </w:pPr>
            <w:r>
              <w:t>г. Гай, ул. Челябинская, д. 124а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766,00</w:t>
            </w:r>
          </w:p>
        </w:tc>
        <w:tc>
          <w:tcPr>
            <w:tcW w:w="1804" w:type="dxa"/>
          </w:tcPr>
          <w:p w:rsidR="00577AB5" w:rsidRDefault="00577AB5">
            <w:pPr>
              <w:pStyle w:val="ConsPlusNormal"/>
              <w:jc w:val="center"/>
            </w:pPr>
            <w:r>
              <w:t>4109716,65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4109716,65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9. Муниципальное образование город Бугуруслан</w:t>
            </w:r>
          </w:p>
        </w:tc>
      </w:tr>
      <w:tr w:rsidR="00577AB5">
        <w:tc>
          <w:tcPr>
            <w:tcW w:w="3345" w:type="dxa"/>
            <w:gridSpan w:val="2"/>
          </w:tcPr>
          <w:p w:rsidR="00577AB5" w:rsidRDefault="00577AB5">
            <w:pPr>
              <w:pStyle w:val="ConsPlusNormal"/>
            </w:pPr>
            <w:r>
              <w:t>Итого по муниципальному образованию город Бугуруслан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49587699,48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49587699,48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54.</w:t>
            </w:r>
          </w:p>
        </w:tc>
        <w:tc>
          <w:tcPr>
            <w:tcW w:w="2551" w:type="dxa"/>
          </w:tcPr>
          <w:p w:rsidR="00577AB5" w:rsidRDefault="00577AB5">
            <w:pPr>
              <w:pStyle w:val="ConsPlusNormal"/>
            </w:pPr>
            <w:r>
              <w:t>г. Бугуруслан, 1 микрорайон, д. 13</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419932,10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419932,10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55.</w:t>
            </w:r>
          </w:p>
        </w:tc>
        <w:tc>
          <w:tcPr>
            <w:tcW w:w="2551" w:type="dxa"/>
          </w:tcPr>
          <w:p w:rsidR="00577AB5" w:rsidRDefault="00577AB5">
            <w:pPr>
              <w:pStyle w:val="ConsPlusNormal"/>
            </w:pPr>
            <w:r>
              <w:t>г. Бугуруслан, 1 микрорайон, д. 13</w:t>
            </w:r>
          </w:p>
        </w:tc>
        <w:tc>
          <w:tcPr>
            <w:tcW w:w="1871" w:type="dxa"/>
          </w:tcPr>
          <w:p w:rsidR="00577AB5" w:rsidRDefault="00577AB5">
            <w:pPr>
              <w:pStyle w:val="ConsPlusNormal"/>
            </w:pPr>
            <w:r>
              <w:t>ОДПУ ХВ</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160196,18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160196,18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56.</w:t>
            </w:r>
          </w:p>
        </w:tc>
        <w:tc>
          <w:tcPr>
            <w:tcW w:w="2551" w:type="dxa"/>
          </w:tcPr>
          <w:p w:rsidR="00577AB5" w:rsidRDefault="00577AB5">
            <w:pPr>
              <w:pStyle w:val="ConsPlusNormal"/>
            </w:pPr>
            <w:r>
              <w:t>г. Бугуруслан, 1 микрорайон, д. 19</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1115,00</w:t>
            </w:r>
          </w:p>
        </w:tc>
        <w:tc>
          <w:tcPr>
            <w:tcW w:w="1804" w:type="dxa"/>
          </w:tcPr>
          <w:p w:rsidR="00577AB5" w:rsidRDefault="00577AB5">
            <w:pPr>
              <w:pStyle w:val="ConsPlusNormal"/>
              <w:jc w:val="center"/>
            </w:pPr>
            <w:r>
              <w:t>1477704,13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1477704,13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57.</w:t>
            </w:r>
          </w:p>
        </w:tc>
        <w:tc>
          <w:tcPr>
            <w:tcW w:w="2551" w:type="dxa"/>
          </w:tcPr>
          <w:p w:rsidR="00577AB5" w:rsidRDefault="00577AB5">
            <w:pPr>
              <w:pStyle w:val="ConsPlusNormal"/>
            </w:pPr>
            <w:r>
              <w:t>г. Бугуруслан, 1 микрорайон, д. 19</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720,00</w:t>
            </w:r>
          </w:p>
        </w:tc>
        <w:tc>
          <w:tcPr>
            <w:tcW w:w="1804" w:type="dxa"/>
          </w:tcPr>
          <w:p w:rsidR="00577AB5" w:rsidRDefault="00577AB5">
            <w:pPr>
              <w:pStyle w:val="ConsPlusNormal"/>
              <w:jc w:val="center"/>
            </w:pPr>
            <w:r>
              <w:t>682188,95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682188,95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58.</w:t>
            </w:r>
          </w:p>
        </w:tc>
        <w:tc>
          <w:tcPr>
            <w:tcW w:w="2551" w:type="dxa"/>
          </w:tcPr>
          <w:p w:rsidR="00577AB5" w:rsidRDefault="00577AB5">
            <w:pPr>
              <w:pStyle w:val="ConsPlusNormal"/>
            </w:pPr>
            <w:r>
              <w:t>г. Бугуруслан, 1 микрорайон, д. 19</w:t>
            </w:r>
          </w:p>
        </w:tc>
        <w:tc>
          <w:tcPr>
            <w:tcW w:w="1871" w:type="dxa"/>
          </w:tcPr>
          <w:p w:rsidR="00577AB5" w:rsidRDefault="00577AB5">
            <w:pPr>
              <w:pStyle w:val="ConsPlusNormal"/>
            </w:pPr>
            <w:r>
              <w:t>ОДПУ ГВ</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189014,12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189014,12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59.</w:t>
            </w:r>
          </w:p>
        </w:tc>
        <w:tc>
          <w:tcPr>
            <w:tcW w:w="2551" w:type="dxa"/>
          </w:tcPr>
          <w:p w:rsidR="00577AB5" w:rsidRDefault="00577AB5">
            <w:pPr>
              <w:pStyle w:val="ConsPlusNormal"/>
            </w:pPr>
            <w:r>
              <w:t>г. Бугуруслан, 1 микрорайон, д. 9а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130,00</w:t>
            </w:r>
          </w:p>
        </w:tc>
        <w:tc>
          <w:tcPr>
            <w:tcW w:w="1804" w:type="dxa"/>
          </w:tcPr>
          <w:p w:rsidR="00577AB5" w:rsidRDefault="00577AB5">
            <w:pPr>
              <w:pStyle w:val="ConsPlusNormal"/>
              <w:jc w:val="center"/>
            </w:pPr>
            <w:r>
              <w:t>1087161,64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1087161,64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60.</w:t>
            </w:r>
          </w:p>
        </w:tc>
        <w:tc>
          <w:tcPr>
            <w:tcW w:w="2551" w:type="dxa"/>
          </w:tcPr>
          <w:p w:rsidR="00577AB5" w:rsidRDefault="00577AB5">
            <w:pPr>
              <w:pStyle w:val="ConsPlusNormal"/>
            </w:pPr>
            <w:r>
              <w:t>г. Бугуруслан, 2 микрорайон,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6970726,42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6970726,42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61.</w:t>
            </w:r>
          </w:p>
        </w:tc>
        <w:tc>
          <w:tcPr>
            <w:tcW w:w="2551" w:type="dxa"/>
          </w:tcPr>
          <w:p w:rsidR="00577AB5" w:rsidRDefault="00577AB5">
            <w:pPr>
              <w:pStyle w:val="ConsPlusNormal"/>
            </w:pPr>
            <w:r>
              <w:t>г. Бугуруслан, 2 микрорайон, д. 37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496,00</w:t>
            </w:r>
          </w:p>
        </w:tc>
        <w:tc>
          <w:tcPr>
            <w:tcW w:w="1804" w:type="dxa"/>
          </w:tcPr>
          <w:p w:rsidR="00577AB5" w:rsidRDefault="00577AB5">
            <w:pPr>
              <w:pStyle w:val="ConsPlusNormal"/>
              <w:jc w:val="center"/>
            </w:pPr>
            <w:r>
              <w:t>1864533,83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1864533,83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62.</w:t>
            </w:r>
          </w:p>
        </w:tc>
        <w:tc>
          <w:tcPr>
            <w:tcW w:w="2551" w:type="dxa"/>
          </w:tcPr>
          <w:p w:rsidR="00577AB5" w:rsidRDefault="00577AB5">
            <w:pPr>
              <w:pStyle w:val="ConsPlusNormal"/>
            </w:pPr>
            <w:r>
              <w:t>г. Бугуруслан, 2 микрорайон, д. 40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2794,00</w:t>
            </w:r>
          </w:p>
        </w:tc>
        <w:tc>
          <w:tcPr>
            <w:tcW w:w="1804" w:type="dxa"/>
          </w:tcPr>
          <w:p w:rsidR="00577AB5" w:rsidRDefault="00577AB5">
            <w:pPr>
              <w:pStyle w:val="ConsPlusNormal"/>
              <w:jc w:val="center"/>
            </w:pPr>
            <w:r>
              <w:t>9026427,15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9026427,15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63.</w:t>
            </w:r>
          </w:p>
        </w:tc>
        <w:tc>
          <w:tcPr>
            <w:tcW w:w="2551" w:type="dxa"/>
          </w:tcPr>
          <w:p w:rsidR="00577AB5" w:rsidRDefault="00577AB5">
            <w:pPr>
              <w:pStyle w:val="ConsPlusNormal"/>
            </w:pPr>
            <w:r>
              <w:t>г. Бугуруслан, 2 микрорайон, д. 44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3520,00</w:t>
            </w:r>
          </w:p>
        </w:tc>
        <w:tc>
          <w:tcPr>
            <w:tcW w:w="1804" w:type="dxa"/>
          </w:tcPr>
          <w:p w:rsidR="00577AB5" w:rsidRDefault="00577AB5">
            <w:pPr>
              <w:pStyle w:val="ConsPlusNormal"/>
              <w:jc w:val="center"/>
            </w:pPr>
            <w:r>
              <w:t>7979251,68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7979251,68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64.</w:t>
            </w:r>
          </w:p>
        </w:tc>
        <w:tc>
          <w:tcPr>
            <w:tcW w:w="2551" w:type="dxa"/>
          </w:tcPr>
          <w:p w:rsidR="00577AB5" w:rsidRDefault="00577AB5">
            <w:pPr>
              <w:pStyle w:val="ConsPlusNormal"/>
            </w:pPr>
            <w:r>
              <w:t>г. Бугуруслан, 3 микрорайон, д. 5</w:t>
            </w:r>
          </w:p>
        </w:tc>
        <w:tc>
          <w:tcPr>
            <w:tcW w:w="1871" w:type="dxa"/>
          </w:tcPr>
          <w:p w:rsidR="00577AB5" w:rsidRDefault="00577AB5">
            <w:pPr>
              <w:pStyle w:val="ConsPlusNormal"/>
            </w:pPr>
            <w:r>
              <w:t>ремонт фундамента</w:t>
            </w:r>
          </w:p>
        </w:tc>
        <w:tc>
          <w:tcPr>
            <w:tcW w:w="1304" w:type="dxa"/>
          </w:tcPr>
          <w:p w:rsidR="00577AB5" w:rsidRDefault="00577AB5">
            <w:pPr>
              <w:pStyle w:val="ConsPlusNormal"/>
              <w:jc w:val="center"/>
            </w:pPr>
            <w:r>
              <w:t>куб. метров</w:t>
            </w:r>
          </w:p>
        </w:tc>
        <w:tc>
          <w:tcPr>
            <w:tcW w:w="1644" w:type="dxa"/>
          </w:tcPr>
          <w:p w:rsidR="00577AB5" w:rsidRDefault="00577AB5">
            <w:pPr>
              <w:pStyle w:val="ConsPlusNormal"/>
              <w:jc w:val="center"/>
            </w:pPr>
            <w:r>
              <w:t>1300,00</w:t>
            </w:r>
          </w:p>
        </w:tc>
        <w:tc>
          <w:tcPr>
            <w:tcW w:w="1804" w:type="dxa"/>
          </w:tcPr>
          <w:p w:rsidR="00577AB5" w:rsidRDefault="00577AB5">
            <w:pPr>
              <w:pStyle w:val="ConsPlusNormal"/>
              <w:jc w:val="center"/>
            </w:pPr>
            <w:r>
              <w:t>8042599,63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8042599,63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65.</w:t>
            </w:r>
          </w:p>
        </w:tc>
        <w:tc>
          <w:tcPr>
            <w:tcW w:w="2551" w:type="dxa"/>
          </w:tcPr>
          <w:p w:rsidR="00577AB5" w:rsidRDefault="00577AB5">
            <w:pPr>
              <w:pStyle w:val="ConsPlusNormal"/>
            </w:pPr>
            <w:r>
              <w:t>г. Бугуруслан, 3 микрорайон, д. 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1009,40</w:t>
            </w:r>
          </w:p>
        </w:tc>
        <w:tc>
          <w:tcPr>
            <w:tcW w:w="1804" w:type="dxa"/>
          </w:tcPr>
          <w:p w:rsidR="00577AB5" w:rsidRDefault="00577AB5">
            <w:pPr>
              <w:pStyle w:val="ConsPlusNormal"/>
              <w:jc w:val="center"/>
            </w:pPr>
            <w:r>
              <w:t>4434815,58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4434815,58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66.</w:t>
            </w:r>
          </w:p>
        </w:tc>
        <w:tc>
          <w:tcPr>
            <w:tcW w:w="2551" w:type="dxa"/>
          </w:tcPr>
          <w:p w:rsidR="00577AB5" w:rsidRDefault="00577AB5">
            <w:pPr>
              <w:pStyle w:val="ConsPlusNormal"/>
            </w:pPr>
            <w:r>
              <w:t>г. Бугуруслан, ул. 9 Января, д. 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420,00</w:t>
            </w:r>
          </w:p>
        </w:tc>
        <w:tc>
          <w:tcPr>
            <w:tcW w:w="1804" w:type="dxa"/>
          </w:tcPr>
          <w:p w:rsidR="00577AB5" w:rsidRDefault="00577AB5">
            <w:pPr>
              <w:pStyle w:val="ConsPlusNormal"/>
              <w:jc w:val="center"/>
            </w:pPr>
            <w:r>
              <w:t>1378239,25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1378239,25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67.</w:t>
            </w:r>
          </w:p>
        </w:tc>
        <w:tc>
          <w:tcPr>
            <w:tcW w:w="2551" w:type="dxa"/>
          </w:tcPr>
          <w:p w:rsidR="00577AB5" w:rsidRDefault="00577AB5">
            <w:pPr>
              <w:pStyle w:val="ConsPlusNormal"/>
            </w:pPr>
            <w:r>
              <w:t>г. Бугуруслан, ул. Гая,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902,00</w:t>
            </w:r>
          </w:p>
        </w:tc>
        <w:tc>
          <w:tcPr>
            <w:tcW w:w="1804" w:type="dxa"/>
          </w:tcPr>
          <w:p w:rsidR="00577AB5" w:rsidRDefault="00577AB5">
            <w:pPr>
              <w:pStyle w:val="ConsPlusNormal"/>
              <w:jc w:val="center"/>
            </w:pPr>
            <w:r>
              <w:t>1522308,00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1522308,00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68.</w:t>
            </w:r>
          </w:p>
        </w:tc>
        <w:tc>
          <w:tcPr>
            <w:tcW w:w="2551" w:type="dxa"/>
          </w:tcPr>
          <w:p w:rsidR="00577AB5" w:rsidRDefault="00577AB5">
            <w:pPr>
              <w:pStyle w:val="ConsPlusNormal"/>
            </w:pPr>
            <w:r>
              <w:t>г. Бугуруслан, ул. Заводская, д. 7</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35,00</w:t>
            </w:r>
          </w:p>
        </w:tc>
        <w:tc>
          <w:tcPr>
            <w:tcW w:w="1804" w:type="dxa"/>
          </w:tcPr>
          <w:p w:rsidR="00577AB5" w:rsidRDefault="00577AB5">
            <w:pPr>
              <w:pStyle w:val="ConsPlusNormal"/>
              <w:jc w:val="center"/>
            </w:pPr>
            <w:r>
              <w:t>304007,80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304007,80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69.</w:t>
            </w:r>
          </w:p>
        </w:tc>
        <w:tc>
          <w:tcPr>
            <w:tcW w:w="2551" w:type="dxa"/>
          </w:tcPr>
          <w:p w:rsidR="00577AB5" w:rsidRDefault="00577AB5">
            <w:pPr>
              <w:pStyle w:val="ConsPlusNormal"/>
            </w:pPr>
            <w:r>
              <w:t xml:space="preserve">г. Бугуруслан, ул. </w:t>
            </w:r>
            <w:r>
              <w:lastRenderedPageBreak/>
              <w:t>Коммунистическая, д. 10</w:t>
            </w:r>
          </w:p>
        </w:tc>
        <w:tc>
          <w:tcPr>
            <w:tcW w:w="1871" w:type="dxa"/>
          </w:tcPr>
          <w:p w:rsidR="00577AB5" w:rsidRDefault="00577AB5">
            <w:pPr>
              <w:pStyle w:val="ConsPlusNormal"/>
            </w:pPr>
            <w:r>
              <w:lastRenderedPageBreak/>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1148389,10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1148389,10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70.</w:t>
            </w:r>
          </w:p>
        </w:tc>
        <w:tc>
          <w:tcPr>
            <w:tcW w:w="2551" w:type="dxa"/>
          </w:tcPr>
          <w:p w:rsidR="00577AB5" w:rsidRDefault="00577AB5">
            <w:pPr>
              <w:pStyle w:val="ConsPlusNormal"/>
            </w:pPr>
            <w:r>
              <w:t>г. Бугуруслан, ул. Ленинградская, д. 41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675955,39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675955,39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71.</w:t>
            </w:r>
          </w:p>
        </w:tc>
        <w:tc>
          <w:tcPr>
            <w:tcW w:w="2551" w:type="dxa"/>
          </w:tcPr>
          <w:p w:rsidR="00577AB5" w:rsidRDefault="00577AB5">
            <w:pPr>
              <w:pStyle w:val="ConsPlusNormal"/>
            </w:pPr>
            <w:r>
              <w:t>г. Бугуруслан, ул. Монтажников, д. 15а</w:t>
            </w:r>
          </w:p>
        </w:tc>
        <w:tc>
          <w:tcPr>
            <w:tcW w:w="1871" w:type="dxa"/>
          </w:tcPr>
          <w:p w:rsidR="00577AB5" w:rsidRDefault="00577AB5">
            <w:pPr>
              <w:pStyle w:val="ConsPlusNormal"/>
            </w:pPr>
            <w:r>
              <w:t>ОДПУ ХВ</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106453,32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106453,32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72.</w:t>
            </w:r>
          </w:p>
        </w:tc>
        <w:tc>
          <w:tcPr>
            <w:tcW w:w="2551" w:type="dxa"/>
          </w:tcPr>
          <w:p w:rsidR="00577AB5" w:rsidRDefault="00577AB5">
            <w:pPr>
              <w:pStyle w:val="ConsPlusNormal"/>
            </w:pPr>
            <w:r>
              <w:t>г. Бугуруслан, ул. Нефтяников, д. 34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236,54</w:t>
            </w:r>
          </w:p>
        </w:tc>
        <w:tc>
          <w:tcPr>
            <w:tcW w:w="1804" w:type="dxa"/>
          </w:tcPr>
          <w:p w:rsidR="00577AB5" w:rsidRDefault="00577AB5">
            <w:pPr>
              <w:pStyle w:val="ConsPlusNormal"/>
              <w:jc w:val="center"/>
            </w:pPr>
            <w:r>
              <w:t>894379,79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894379,79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73.</w:t>
            </w:r>
          </w:p>
        </w:tc>
        <w:tc>
          <w:tcPr>
            <w:tcW w:w="2551" w:type="dxa"/>
          </w:tcPr>
          <w:p w:rsidR="00577AB5" w:rsidRDefault="00577AB5">
            <w:pPr>
              <w:pStyle w:val="ConsPlusNormal"/>
            </w:pPr>
            <w:r>
              <w:t>г. Бугуруслан, ул. Рабочая, д. 11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701842,91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701842,91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74.</w:t>
            </w:r>
          </w:p>
        </w:tc>
        <w:tc>
          <w:tcPr>
            <w:tcW w:w="2551" w:type="dxa"/>
          </w:tcPr>
          <w:p w:rsidR="00577AB5" w:rsidRDefault="00577AB5">
            <w:pPr>
              <w:pStyle w:val="ConsPlusNormal"/>
            </w:pPr>
            <w:r>
              <w:t>г. Бугуруслан, ул. Чапаевская, д. 80</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521572,51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521572,51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10. Муниципальное образование город Бузулук</w:t>
            </w:r>
          </w:p>
        </w:tc>
      </w:tr>
      <w:tr w:rsidR="00577AB5">
        <w:tc>
          <w:tcPr>
            <w:tcW w:w="3345" w:type="dxa"/>
            <w:gridSpan w:val="2"/>
          </w:tcPr>
          <w:p w:rsidR="00577AB5" w:rsidRDefault="00577AB5">
            <w:pPr>
              <w:pStyle w:val="ConsPlusNormal"/>
            </w:pPr>
            <w:r>
              <w:t>Итого по муниципальному образованию город Бузулук</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68217419,02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68217419,02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75.</w:t>
            </w:r>
          </w:p>
        </w:tc>
        <w:tc>
          <w:tcPr>
            <w:tcW w:w="2551" w:type="dxa"/>
          </w:tcPr>
          <w:p w:rsidR="00577AB5" w:rsidRDefault="00577AB5">
            <w:pPr>
              <w:pStyle w:val="ConsPlusNormal"/>
            </w:pPr>
            <w:r>
              <w:t>г. Бузулук, 1 микрорайон, д. 17</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1151086,62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1151086,62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76.</w:t>
            </w:r>
          </w:p>
        </w:tc>
        <w:tc>
          <w:tcPr>
            <w:tcW w:w="2551" w:type="dxa"/>
          </w:tcPr>
          <w:p w:rsidR="00577AB5" w:rsidRDefault="00577AB5">
            <w:pPr>
              <w:pStyle w:val="ConsPlusNormal"/>
            </w:pPr>
            <w:r>
              <w:t>г. Бузулук, 2 микрорайон, д. 18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1088,50</w:t>
            </w:r>
          </w:p>
        </w:tc>
        <w:tc>
          <w:tcPr>
            <w:tcW w:w="1804" w:type="dxa"/>
          </w:tcPr>
          <w:p w:rsidR="00577AB5" w:rsidRDefault="00577AB5">
            <w:pPr>
              <w:pStyle w:val="ConsPlusNormal"/>
              <w:jc w:val="center"/>
            </w:pPr>
            <w:r>
              <w:t>3013901,45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3013901,45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77.</w:t>
            </w:r>
          </w:p>
        </w:tc>
        <w:tc>
          <w:tcPr>
            <w:tcW w:w="2551" w:type="dxa"/>
          </w:tcPr>
          <w:p w:rsidR="00577AB5" w:rsidRDefault="00577AB5">
            <w:pPr>
              <w:pStyle w:val="ConsPlusNormal"/>
            </w:pPr>
            <w:r>
              <w:t>г. Бузулук, 2 микрорайон, д. 28а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662,30</w:t>
            </w:r>
          </w:p>
        </w:tc>
        <w:tc>
          <w:tcPr>
            <w:tcW w:w="1804" w:type="dxa"/>
          </w:tcPr>
          <w:p w:rsidR="00577AB5" w:rsidRDefault="00577AB5">
            <w:pPr>
              <w:pStyle w:val="ConsPlusNormal"/>
              <w:jc w:val="center"/>
            </w:pPr>
            <w:r>
              <w:t>3526404,22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3526404,22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78.</w:t>
            </w:r>
          </w:p>
        </w:tc>
        <w:tc>
          <w:tcPr>
            <w:tcW w:w="2551" w:type="dxa"/>
          </w:tcPr>
          <w:p w:rsidR="00577AB5" w:rsidRDefault="00577AB5">
            <w:pPr>
              <w:pStyle w:val="ConsPlusNormal"/>
            </w:pPr>
            <w:r>
              <w:t>г. Бузулук, 2 микрорайон, д. 32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1077799,51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1077799,51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lastRenderedPageBreak/>
              <w:t>79.</w:t>
            </w:r>
          </w:p>
        </w:tc>
        <w:tc>
          <w:tcPr>
            <w:tcW w:w="2551" w:type="dxa"/>
          </w:tcPr>
          <w:p w:rsidR="00577AB5" w:rsidRDefault="00577AB5">
            <w:pPr>
              <w:pStyle w:val="ConsPlusNormal"/>
            </w:pPr>
            <w:r>
              <w:t>г. Бузулук, 3 микрорайон, д. 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807616,00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807616,00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80.</w:t>
            </w:r>
          </w:p>
        </w:tc>
        <w:tc>
          <w:tcPr>
            <w:tcW w:w="2551" w:type="dxa"/>
          </w:tcPr>
          <w:p w:rsidR="00577AB5" w:rsidRDefault="00577AB5">
            <w:pPr>
              <w:pStyle w:val="ConsPlusNormal"/>
            </w:pPr>
            <w:r>
              <w:t>г. Бузулук, 4 микрорайон, д. 37</w:t>
            </w:r>
          </w:p>
        </w:tc>
        <w:tc>
          <w:tcPr>
            <w:tcW w:w="1871" w:type="dxa"/>
          </w:tcPr>
          <w:p w:rsidR="00577AB5" w:rsidRDefault="00577AB5">
            <w:pPr>
              <w:pStyle w:val="ConsPlusNormal"/>
            </w:pPr>
            <w:r>
              <w:t>ремонт ВИСГС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504611,64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504611,64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81.</w:t>
            </w:r>
          </w:p>
        </w:tc>
        <w:tc>
          <w:tcPr>
            <w:tcW w:w="2551" w:type="dxa"/>
          </w:tcPr>
          <w:p w:rsidR="00577AB5" w:rsidRDefault="00577AB5">
            <w:pPr>
              <w:pStyle w:val="ConsPlusNormal"/>
            </w:pPr>
            <w:r>
              <w:t>г. Бузулук, 7а микрорайон, д. 19</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849846,83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849846,83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82.</w:t>
            </w:r>
          </w:p>
        </w:tc>
        <w:tc>
          <w:tcPr>
            <w:tcW w:w="2551" w:type="dxa"/>
          </w:tcPr>
          <w:p w:rsidR="00577AB5" w:rsidRDefault="00577AB5">
            <w:pPr>
              <w:pStyle w:val="ConsPlusNormal"/>
            </w:pPr>
            <w:r>
              <w:t>г. Бузулук, 7а микрорайон, д. 19</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257270,71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257270,71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83.</w:t>
            </w:r>
          </w:p>
        </w:tc>
        <w:tc>
          <w:tcPr>
            <w:tcW w:w="2551" w:type="dxa"/>
          </w:tcPr>
          <w:p w:rsidR="00577AB5" w:rsidRDefault="00577AB5">
            <w:pPr>
              <w:pStyle w:val="ConsPlusNormal"/>
            </w:pPr>
            <w:r>
              <w:t>г. Бузулук, 7а микрорайон, д. 19</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123385,19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123385,19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84.</w:t>
            </w:r>
          </w:p>
        </w:tc>
        <w:tc>
          <w:tcPr>
            <w:tcW w:w="2551" w:type="dxa"/>
          </w:tcPr>
          <w:p w:rsidR="00577AB5" w:rsidRDefault="00577AB5">
            <w:pPr>
              <w:pStyle w:val="ConsPlusNormal"/>
            </w:pPr>
            <w:r>
              <w:t>г. Бузулук, 7а микрорайон, д. 34</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383625,75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383625,75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85.</w:t>
            </w:r>
          </w:p>
        </w:tc>
        <w:tc>
          <w:tcPr>
            <w:tcW w:w="2551" w:type="dxa"/>
          </w:tcPr>
          <w:p w:rsidR="00577AB5" w:rsidRDefault="00577AB5">
            <w:pPr>
              <w:pStyle w:val="ConsPlusNormal"/>
            </w:pPr>
            <w:r>
              <w:t>г. Бузулук, 7а микрорайон, д. 5</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613162,49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613162,49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86.</w:t>
            </w:r>
          </w:p>
        </w:tc>
        <w:tc>
          <w:tcPr>
            <w:tcW w:w="2551" w:type="dxa"/>
          </w:tcPr>
          <w:p w:rsidR="00577AB5" w:rsidRDefault="00577AB5">
            <w:pPr>
              <w:pStyle w:val="ConsPlusNormal"/>
            </w:pPr>
            <w:r>
              <w:t>г. Бузулук, 7а микрорайон, д. 5</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230792,26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230792,26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87.</w:t>
            </w:r>
          </w:p>
        </w:tc>
        <w:tc>
          <w:tcPr>
            <w:tcW w:w="2551" w:type="dxa"/>
          </w:tcPr>
          <w:p w:rsidR="00577AB5" w:rsidRDefault="00577AB5">
            <w:pPr>
              <w:pStyle w:val="ConsPlusNormal"/>
            </w:pPr>
            <w:r>
              <w:t>г. Бузулук, 7а микрорайон, д. 5</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79275,84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79275,84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88.</w:t>
            </w:r>
          </w:p>
        </w:tc>
        <w:tc>
          <w:tcPr>
            <w:tcW w:w="2551" w:type="dxa"/>
          </w:tcPr>
          <w:p w:rsidR="00577AB5" w:rsidRDefault="00577AB5">
            <w:pPr>
              <w:pStyle w:val="ConsPlusNormal"/>
            </w:pPr>
            <w:r>
              <w:t>г. Бузулук, 7а микрорайон, д. 7</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893925,10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893925,10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89.</w:t>
            </w:r>
          </w:p>
        </w:tc>
        <w:tc>
          <w:tcPr>
            <w:tcW w:w="2551" w:type="dxa"/>
          </w:tcPr>
          <w:p w:rsidR="00577AB5" w:rsidRDefault="00577AB5">
            <w:pPr>
              <w:pStyle w:val="ConsPlusNormal"/>
            </w:pPr>
            <w:r>
              <w:t>г. Бузулук, 7а микрорайон, д. 9</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864643,47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864643,47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90.</w:t>
            </w:r>
          </w:p>
        </w:tc>
        <w:tc>
          <w:tcPr>
            <w:tcW w:w="2551" w:type="dxa"/>
          </w:tcPr>
          <w:p w:rsidR="00577AB5" w:rsidRDefault="00577AB5">
            <w:pPr>
              <w:pStyle w:val="ConsPlusNormal"/>
            </w:pPr>
            <w:r>
              <w:t>г. Бузулук, 7а микрорайон, д. 9</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166208,26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166208,26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91.</w:t>
            </w:r>
          </w:p>
        </w:tc>
        <w:tc>
          <w:tcPr>
            <w:tcW w:w="2551" w:type="dxa"/>
          </w:tcPr>
          <w:p w:rsidR="00577AB5" w:rsidRDefault="00577AB5">
            <w:pPr>
              <w:pStyle w:val="ConsPlusNormal"/>
            </w:pPr>
            <w:r>
              <w:t>г. Бузулук, ул. Галактионова, д. 52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1323,00</w:t>
            </w:r>
          </w:p>
        </w:tc>
        <w:tc>
          <w:tcPr>
            <w:tcW w:w="1804" w:type="dxa"/>
          </w:tcPr>
          <w:p w:rsidR="00577AB5" w:rsidRDefault="00577AB5">
            <w:pPr>
              <w:pStyle w:val="ConsPlusNormal"/>
              <w:jc w:val="center"/>
            </w:pPr>
            <w:r>
              <w:t>5319824,69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5319824,69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92.</w:t>
            </w:r>
          </w:p>
        </w:tc>
        <w:tc>
          <w:tcPr>
            <w:tcW w:w="2551" w:type="dxa"/>
          </w:tcPr>
          <w:p w:rsidR="00577AB5" w:rsidRDefault="00577AB5">
            <w:pPr>
              <w:pStyle w:val="ConsPlusNormal"/>
            </w:pPr>
            <w:r>
              <w:t>г. Бузулук, ул. Гая, д. 70</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167021,19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167021,19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93.</w:t>
            </w:r>
          </w:p>
        </w:tc>
        <w:tc>
          <w:tcPr>
            <w:tcW w:w="2551" w:type="dxa"/>
          </w:tcPr>
          <w:p w:rsidR="00577AB5" w:rsidRDefault="00577AB5">
            <w:pPr>
              <w:pStyle w:val="ConsPlusNormal"/>
            </w:pPr>
            <w:r>
              <w:t>г. Бузулук, ул. Гая, д. 73а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124604,92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124604,92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94.</w:t>
            </w:r>
          </w:p>
        </w:tc>
        <w:tc>
          <w:tcPr>
            <w:tcW w:w="2551" w:type="dxa"/>
          </w:tcPr>
          <w:p w:rsidR="00577AB5" w:rsidRDefault="00577AB5">
            <w:pPr>
              <w:pStyle w:val="ConsPlusNormal"/>
            </w:pPr>
            <w:r>
              <w:t>г. Бузулук, ул. Гая, д. 73а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215775,39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215775,39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95.</w:t>
            </w:r>
          </w:p>
        </w:tc>
        <w:tc>
          <w:tcPr>
            <w:tcW w:w="2551" w:type="dxa"/>
          </w:tcPr>
          <w:p w:rsidR="00577AB5" w:rsidRDefault="00577AB5">
            <w:pPr>
              <w:pStyle w:val="ConsPlusNormal"/>
            </w:pPr>
            <w:r>
              <w:t>г. Бузулук, ул. Гая, д. 77</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3140,28</w:t>
            </w:r>
          </w:p>
        </w:tc>
        <w:tc>
          <w:tcPr>
            <w:tcW w:w="1804" w:type="dxa"/>
          </w:tcPr>
          <w:p w:rsidR="00577AB5" w:rsidRDefault="00577AB5">
            <w:pPr>
              <w:pStyle w:val="ConsPlusNormal"/>
              <w:jc w:val="center"/>
            </w:pPr>
            <w:r>
              <w:t>5748400,81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5748400,81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96.</w:t>
            </w:r>
          </w:p>
        </w:tc>
        <w:tc>
          <w:tcPr>
            <w:tcW w:w="2551" w:type="dxa"/>
          </w:tcPr>
          <w:p w:rsidR="00577AB5" w:rsidRDefault="00577AB5">
            <w:pPr>
              <w:pStyle w:val="ConsPlusNormal"/>
            </w:pPr>
            <w:r>
              <w:t>г. Бузулук, ул. Гая, д. 91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1197539,36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1197539,36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97.</w:t>
            </w:r>
          </w:p>
        </w:tc>
        <w:tc>
          <w:tcPr>
            <w:tcW w:w="2551" w:type="dxa"/>
          </w:tcPr>
          <w:p w:rsidR="00577AB5" w:rsidRDefault="00577AB5">
            <w:pPr>
              <w:pStyle w:val="ConsPlusNormal"/>
            </w:pPr>
            <w:r>
              <w:t>г. Бузулук, ул. Гая, д. 93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1558,50</w:t>
            </w:r>
          </w:p>
        </w:tc>
        <w:tc>
          <w:tcPr>
            <w:tcW w:w="1804" w:type="dxa"/>
          </w:tcPr>
          <w:p w:rsidR="00577AB5" w:rsidRDefault="00577AB5">
            <w:pPr>
              <w:pStyle w:val="ConsPlusNormal"/>
              <w:jc w:val="center"/>
            </w:pPr>
            <w:r>
              <w:t>8911864,99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8911864,99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98.</w:t>
            </w:r>
          </w:p>
        </w:tc>
        <w:tc>
          <w:tcPr>
            <w:tcW w:w="2551" w:type="dxa"/>
          </w:tcPr>
          <w:p w:rsidR="00577AB5" w:rsidRDefault="00577AB5">
            <w:pPr>
              <w:pStyle w:val="ConsPlusNormal"/>
            </w:pPr>
            <w:r>
              <w:t>г. Бузулук, ул. Губкина, д. 22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108185,18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108185,18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99.</w:t>
            </w:r>
          </w:p>
        </w:tc>
        <w:tc>
          <w:tcPr>
            <w:tcW w:w="2551" w:type="dxa"/>
          </w:tcPr>
          <w:p w:rsidR="00577AB5" w:rsidRDefault="00577AB5">
            <w:pPr>
              <w:pStyle w:val="ConsPlusNormal"/>
            </w:pPr>
            <w:r>
              <w:t>г. Бузулук, ул. Кирова,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1232,20</w:t>
            </w:r>
          </w:p>
        </w:tc>
        <w:tc>
          <w:tcPr>
            <w:tcW w:w="1804" w:type="dxa"/>
          </w:tcPr>
          <w:p w:rsidR="00577AB5" w:rsidRDefault="00577AB5">
            <w:pPr>
              <w:pStyle w:val="ConsPlusNormal"/>
              <w:jc w:val="center"/>
            </w:pPr>
            <w:r>
              <w:t>8452356,26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8452356,26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100.</w:t>
            </w:r>
          </w:p>
        </w:tc>
        <w:tc>
          <w:tcPr>
            <w:tcW w:w="2551" w:type="dxa"/>
          </w:tcPr>
          <w:p w:rsidR="00577AB5" w:rsidRDefault="00577AB5">
            <w:pPr>
              <w:pStyle w:val="ConsPlusNormal"/>
            </w:pPr>
            <w:r>
              <w:t>г. Бузулук, ул. Котовского, д. 77</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934624,81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934624,81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101.</w:t>
            </w:r>
          </w:p>
        </w:tc>
        <w:tc>
          <w:tcPr>
            <w:tcW w:w="2551" w:type="dxa"/>
          </w:tcPr>
          <w:p w:rsidR="00577AB5" w:rsidRDefault="00577AB5">
            <w:pPr>
              <w:pStyle w:val="ConsPlusNormal"/>
            </w:pPr>
            <w:r>
              <w:t>г. Бузулук, ул. Котовского, д. 77</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164611,12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164611,12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102.</w:t>
            </w:r>
          </w:p>
        </w:tc>
        <w:tc>
          <w:tcPr>
            <w:tcW w:w="2551" w:type="dxa"/>
          </w:tcPr>
          <w:p w:rsidR="00577AB5" w:rsidRDefault="00577AB5">
            <w:pPr>
              <w:pStyle w:val="ConsPlusNormal"/>
            </w:pPr>
            <w:r>
              <w:t>г. Бузулук, ул. Красногвардейская, д. 17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2034149,41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2034149,41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103.</w:t>
            </w:r>
          </w:p>
        </w:tc>
        <w:tc>
          <w:tcPr>
            <w:tcW w:w="2551" w:type="dxa"/>
          </w:tcPr>
          <w:p w:rsidR="00577AB5" w:rsidRDefault="00577AB5">
            <w:pPr>
              <w:pStyle w:val="ConsPlusNormal"/>
            </w:pPr>
            <w:r>
              <w:t>г. Бузулук, ул. Красногвардейская, д. 3а</w:t>
            </w:r>
          </w:p>
        </w:tc>
        <w:tc>
          <w:tcPr>
            <w:tcW w:w="1871" w:type="dxa"/>
          </w:tcPr>
          <w:p w:rsidR="00577AB5" w:rsidRDefault="00577AB5">
            <w:pPr>
              <w:pStyle w:val="ConsPlusNormal"/>
            </w:pPr>
            <w:r>
              <w:t>ОДПУ ГВ</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116332,43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116332,43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104.</w:t>
            </w:r>
          </w:p>
        </w:tc>
        <w:tc>
          <w:tcPr>
            <w:tcW w:w="2551" w:type="dxa"/>
          </w:tcPr>
          <w:p w:rsidR="00577AB5" w:rsidRDefault="00577AB5">
            <w:pPr>
              <w:pStyle w:val="ConsPlusNormal"/>
            </w:pPr>
            <w:r>
              <w:t>г. Бузулук, ул. М. Егорова/ул. Ленина, д. 11/1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810,00</w:t>
            </w:r>
          </w:p>
        </w:tc>
        <w:tc>
          <w:tcPr>
            <w:tcW w:w="1804" w:type="dxa"/>
          </w:tcPr>
          <w:p w:rsidR="00577AB5" w:rsidRDefault="00577AB5">
            <w:pPr>
              <w:pStyle w:val="ConsPlusNormal"/>
              <w:jc w:val="center"/>
            </w:pPr>
            <w:r>
              <w:t>4569994,56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4569994,56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105.</w:t>
            </w:r>
          </w:p>
        </w:tc>
        <w:tc>
          <w:tcPr>
            <w:tcW w:w="2551" w:type="dxa"/>
          </w:tcPr>
          <w:p w:rsidR="00577AB5" w:rsidRDefault="00577AB5">
            <w:pPr>
              <w:pStyle w:val="ConsPlusNormal"/>
            </w:pPr>
            <w:r>
              <w:t>г. Бузулук, ул. Маяковского, д. 6</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181770,66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181770,66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106.</w:t>
            </w:r>
          </w:p>
        </w:tc>
        <w:tc>
          <w:tcPr>
            <w:tcW w:w="2551" w:type="dxa"/>
          </w:tcPr>
          <w:p w:rsidR="00577AB5" w:rsidRDefault="00577AB5">
            <w:pPr>
              <w:pStyle w:val="ConsPlusNormal"/>
            </w:pPr>
            <w:r>
              <w:t>г. Бузулук, ул. Нефтяников, д. 23/3</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250126,99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250126,99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107.</w:t>
            </w:r>
          </w:p>
        </w:tc>
        <w:tc>
          <w:tcPr>
            <w:tcW w:w="2551" w:type="dxa"/>
          </w:tcPr>
          <w:p w:rsidR="00577AB5" w:rsidRDefault="00577AB5">
            <w:pPr>
              <w:pStyle w:val="ConsPlusNormal"/>
            </w:pPr>
            <w:r>
              <w:t>г. Бузулук, ул. Нефтяников, д. 27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4147617,91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4147617,91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108.</w:t>
            </w:r>
          </w:p>
        </w:tc>
        <w:tc>
          <w:tcPr>
            <w:tcW w:w="2551" w:type="dxa"/>
          </w:tcPr>
          <w:p w:rsidR="00577AB5" w:rsidRDefault="00577AB5">
            <w:pPr>
              <w:pStyle w:val="ConsPlusNormal"/>
            </w:pPr>
            <w:r>
              <w:t>г. Бузулук, ул. Пятигорская, д. 41</w:t>
            </w:r>
          </w:p>
        </w:tc>
        <w:tc>
          <w:tcPr>
            <w:tcW w:w="1871" w:type="dxa"/>
          </w:tcPr>
          <w:p w:rsidR="00577AB5" w:rsidRDefault="00577AB5">
            <w:pPr>
              <w:pStyle w:val="ConsPlusNormal"/>
            </w:pPr>
            <w:r>
              <w:t>ОДПУ ХВ</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115924,49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115924,49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109.</w:t>
            </w:r>
          </w:p>
        </w:tc>
        <w:tc>
          <w:tcPr>
            <w:tcW w:w="2551" w:type="dxa"/>
          </w:tcPr>
          <w:p w:rsidR="00577AB5" w:rsidRDefault="00577AB5">
            <w:pPr>
              <w:pStyle w:val="ConsPlusNormal"/>
            </w:pPr>
            <w:r>
              <w:t>г. Бузулук, ул. Рожкова, д. 36</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224761,81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224761,81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110.</w:t>
            </w:r>
          </w:p>
        </w:tc>
        <w:tc>
          <w:tcPr>
            <w:tcW w:w="2551" w:type="dxa"/>
          </w:tcPr>
          <w:p w:rsidR="00577AB5" w:rsidRDefault="00577AB5">
            <w:pPr>
              <w:pStyle w:val="ConsPlusNormal"/>
            </w:pPr>
            <w:r>
              <w:t>г. Бузулук, ул. Самарская, д. 1</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235359,67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235359,67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111.</w:t>
            </w:r>
          </w:p>
        </w:tc>
        <w:tc>
          <w:tcPr>
            <w:tcW w:w="2551" w:type="dxa"/>
          </w:tcPr>
          <w:p w:rsidR="00577AB5" w:rsidRDefault="00577AB5">
            <w:pPr>
              <w:pStyle w:val="ConsPlusNormal"/>
            </w:pPr>
            <w:r>
              <w:t>г. Бузулук, ул. Самарская, д. 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740491,96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740491,96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112.</w:t>
            </w:r>
          </w:p>
        </w:tc>
        <w:tc>
          <w:tcPr>
            <w:tcW w:w="2551" w:type="dxa"/>
          </w:tcPr>
          <w:p w:rsidR="00577AB5" w:rsidRDefault="00577AB5">
            <w:pPr>
              <w:pStyle w:val="ConsPlusNormal"/>
            </w:pPr>
            <w:r>
              <w:t>г. Бузулук, ул. Самарская, д. 3</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177947,56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177947,56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113.</w:t>
            </w:r>
          </w:p>
        </w:tc>
        <w:tc>
          <w:tcPr>
            <w:tcW w:w="2551" w:type="dxa"/>
          </w:tcPr>
          <w:p w:rsidR="00577AB5" w:rsidRDefault="00577AB5">
            <w:pPr>
              <w:pStyle w:val="ConsPlusNormal"/>
            </w:pPr>
            <w:r>
              <w:t>г. Бузулук, ул. Самарская, д. 3</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86285,18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86285,18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114.</w:t>
            </w:r>
          </w:p>
        </w:tc>
        <w:tc>
          <w:tcPr>
            <w:tcW w:w="2551" w:type="dxa"/>
          </w:tcPr>
          <w:p w:rsidR="00577AB5" w:rsidRDefault="00577AB5">
            <w:pPr>
              <w:pStyle w:val="ConsPlusNormal"/>
            </w:pPr>
            <w:r>
              <w:t xml:space="preserve">г. Бузулук, ул. Самарская, </w:t>
            </w:r>
            <w:r>
              <w:lastRenderedPageBreak/>
              <w:t>д. 3</w:t>
            </w:r>
          </w:p>
        </w:tc>
        <w:tc>
          <w:tcPr>
            <w:tcW w:w="1871" w:type="dxa"/>
          </w:tcPr>
          <w:p w:rsidR="00577AB5" w:rsidRDefault="00577AB5">
            <w:pPr>
              <w:pStyle w:val="ConsPlusNormal"/>
            </w:pPr>
            <w:r>
              <w:lastRenderedPageBreak/>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607053,89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607053,89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115.</w:t>
            </w:r>
          </w:p>
        </w:tc>
        <w:tc>
          <w:tcPr>
            <w:tcW w:w="2551" w:type="dxa"/>
          </w:tcPr>
          <w:p w:rsidR="00577AB5" w:rsidRDefault="00577AB5">
            <w:pPr>
              <w:pStyle w:val="ConsPlusNormal"/>
            </w:pPr>
            <w:r>
              <w:t>г. Бузулук, ул. Самарская, д. 3</w:t>
            </w:r>
          </w:p>
        </w:tc>
        <w:tc>
          <w:tcPr>
            <w:tcW w:w="1871" w:type="dxa"/>
          </w:tcPr>
          <w:p w:rsidR="00577AB5" w:rsidRDefault="00577AB5">
            <w:pPr>
              <w:pStyle w:val="ConsPlusNormal"/>
            </w:pPr>
            <w:r>
              <w:t>ОДПУ ГВ</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114847,32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114847,32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116.</w:t>
            </w:r>
          </w:p>
        </w:tc>
        <w:tc>
          <w:tcPr>
            <w:tcW w:w="2551" w:type="dxa"/>
          </w:tcPr>
          <w:p w:rsidR="00577AB5" w:rsidRDefault="00577AB5">
            <w:pPr>
              <w:pStyle w:val="ConsPlusNormal"/>
            </w:pPr>
            <w:r>
              <w:t>г. Бузулук, ул. Самарская, д. 3</w:t>
            </w:r>
          </w:p>
        </w:tc>
        <w:tc>
          <w:tcPr>
            <w:tcW w:w="1871" w:type="dxa"/>
          </w:tcPr>
          <w:p w:rsidR="00577AB5" w:rsidRDefault="00577AB5">
            <w:pPr>
              <w:pStyle w:val="ConsPlusNormal"/>
            </w:pPr>
            <w:r>
              <w:t>ОДПУ ХВ</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106241,64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106241,64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117.</w:t>
            </w:r>
          </w:p>
        </w:tc>
        <w:tc>
          <w:tcPr>
            <w:tcW w:w="2551" w:type="dxa"/>
          </w:tcPr>
          <w:p w:rsidR="00577AB5" w:rsidRDefault="00577AB5">
            <w:pPr>
              <w:pStyle w:val="ConsPlusNormal"/>
            </w:pPr>
            <w:r>
              <w:t>г. Бузулук, ул. Суворова, д. 66</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1475028,29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1475028,29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118.</w:t>
            </w:r>
          </w:p>
        </w:tc>
        <w:tc>
          <w:tcPr>
            <w:tcW w:w="2551" w:type="dxa"/>
          </w:tcPr>
          <w:p w:rsidR="00577AB5" w:rsidRDefault="00577AB5">
            <w:pPr>
              <w:pStyle w:val="ConsPlusNormal"/>
            </w:pPr>
            <w:r>
              <w:t>г. Бузулук, ул. Уфимская, д. 69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670,00</w:t>
            </w:r>
          </w:p>
        </w:tc>
        <w:tc>
          <w:tcPr>
            <w:tcW w:w="1804" w:type="dxa"/>
          </w:tcPr>
          <w:p w:rsidR="00577AB5" w:rsidRDefault="00577AB5">
            <w:pPr>
              <w:pStyle w:val="ConsPlusNormal"/>
              <w:jc w:val="center"/>
            </w:pPr>
            <w:r>
              <w:t>7145121,19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7145121,19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11. Муниципальное образование город Медногорск</w:t>
            </w:r>
          </w:p>
        </w:tc>
      </w:tr>
      <w:tr w:rsidR="00577AB5">
        <w:tc>
          <w:tcPr>
            <w:tcW w:w="3345" w:type="dxa"/>
            <w:gridSpan w:val="2"/>
          </w:tcPr>
          <w:p w:rsidR="00577AB5" w:rsidRDefault="00577AB5">
            <w:pPr>
              <w:pStyle w:val="ConsPlusNormal"/>
            </w:pPr>
            <w:r>
              <w:t>Итого по муниципальному образованию город Медногорск</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72342052,83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72342052,83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119.</w:t>
            </w:r>
          </w:p>
        </w:tc>
        <w:tc>
          <w:tcPr>
            <w:tcW w:w="2551" w:type="dxa"/>
          </w:tcPr>
          <w:p w:rsidR="00577AB5" w:rsidRDefault="00577AB5">
            <w:pPr>
              <w:pStyle w:val="ConsPlusNormal"/>
            </w:pPr>
            <w:r>
              <w:t>г. Медногорск, пер. Советский, д. 3</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565824,54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565824,54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120.</w:t>
            </w:r>
          </w:p>
        </w:tc>
        <w:tc>
          <w:tcPr>
            <w:tcW w:w="2551" w:type="dxa"/>
          </w:tcPr>
          <w:p w:rsidR="00577AB5" w:rsidRDefault="00577AB5">
            <w:pPr>
              <w:pStyle w:val="ConsPlusNormal"/>
            </w:pPr>
            <w:r>
              <w:t>г. Медногорск, пер. Советский, д. 3</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615569,57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615569,57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121.</w:t>
            </w:r>
          </w:p>
        </w:tc>
        <w:tc>
          <w:tcPr>
            <w:tcW w:w="2551" w:type="dxa"/>
          </w:tcPr>
          <w:p w:rsidR="00577AB5" w:rsidRDefault="00577AB5">
            <w:pPr>
              <w:pStyle w:val="ConsPlusNormal"/>
            </w:pPr>
            <w:r>
              <w:t>г. Медногорск, пер. Советский, д. 3</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1136679,02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1136679,02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122.</w:t>
            </w:r>
          </w:p>
        </w:tc>
        <w:tc>
          <w:tcPr>
            <w:tcW w:w="2551" w:type="dxa"/>
          </w:tcPr>
          <w:p w:rsidR="00577AB5" w:rsidRDefault="00577AB5">
            <w:pPr>
              <w:pStyle w:val="ConsPlusNormal"/>
            </w:pPr>
            <w:r>
              <w:t>г. Медногорск, пер. Советский, д. 3</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667084,27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667084,27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123.</w:t>
            </w:r>
          </w:p>
        </w:tc>
        <w:tc>
          <w:tcPr>
            <w:tcW w:w="2551" w:type="dxa"/>
          </w:tcPr>
          <w:p w:rsidR="00577AB5" w:rsidRDefault="00577AB5">
            <w:pPr>
              <w:pStyle w:val="ConsPlusNormal"/>
            </w:pPr>
            <w:r>
              <w:t>г. Медногорск, ул. 2-я Школьная, д. 6</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536,40</w:t>
            </w:r>
          </w:p>
        </w:tc>
        <w:tc>
          <w:tcPr>
            <w:tcW w:w="1804" w:type="dxa"/>
          </w:tcPr>
          <w:p w:rsidR="00577AB5" w:rsidRDefault="00577AB5">
            <w:pPr>
              <w:pStyle w:val="ConsPlusNormal"/>
              <w:jc w:val="center"/>
            </w:pPr>
            <w:r>
              <w:t>2521702,68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2521702,68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124.</w:t>
            </w:r>
          </w:p>
        </w:tc>
        <w:tc>
          <w:tcPr>
            <w:tcW w:w="2551" w:type="dxa"/>
          </w:tcPr>
          <w:p w:rsidR="00577AB5" w:rsidRDefault="00577AB5">
            <w:pPr>
              <w:pStyle w:val="ConsPlusNormal"/>
            </w:pPr>
            <w:r>
              <w:t xml:space="preserve">г. Медногорск, ул. Ежова, </w:t>
            </w:r>
            <w:r>
              <w:lastRenderedPageBreak/>
              <w:t>д. 1а</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565,60</w:t>
            </w:r>
          </w:p>
        </w:tc>
        <w:tc>
          <w:tcPr>
            <w:tcW w:w="1804" w:type="dxa"/>
          </w:tcPr>
          <w:p w:rsidR="00577AB5" w:rsidRDefault="00577AB5">
            <w:pPr>
              <w:pStyle w:val="ConsPlusNormal"/>
              <w:jc w:val="center"/>
            </w:pPr>
            <w:r>
              <w:t>3279513,32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3279513,32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125.</w:t>
            </w:r>
          </w:p>
        </w:tc>
        <w:tc>
          <w:tcPr>
            <w:tcW w:w="2551" w:type="dxa"/>
          </w:tcPr>
          <w:p w:rsidR="00577AB5" w:rsidRDefault="00577AB5">
            <w:pPr>
              <w:pStyle w:val="ConsPlusNormal"/>
            </w:pPr>
            <w:r>
              <w:t>г. Медногорск, ул. Ежова, д. 1а</w:t>
            </w:r>
          </w:p>
        </w:tc>
        <w:tc>
          <w:tcPr>
            <w:tcW w:w="1871" w:type="dxa"/>
          </w:tcPr>
          <w:p w:rsidR="00577AB5" w:rsidRDefault="00577AB5">
            <w:pPr>
              <w:pStyle w:val="ConsPlusNormal"/>
            </w:pPr>
            <w:r>
              <w:t>ремонт фундамента</w:t>
            </w:r>
          </w:p>
        </w:tc>
        <w:tc>
          <w:tcPr>
            <w:tcW w:w="1304" w:type="dxa"/>
          </w:tcPr>
          <w:p w:rsidR="00577AB5" w:rsidRDefault="00577AB5">
            <w:pPr>
              <w:pStyle w:val="ConsPlusNormal"/>
              <w:jc w:val="center"/>
            </w:pPr>
            <w:r>
              <w:t>куб. метров</w:t>
            </w:r>
          </w:p>
        </w:tc>
        <w:tc>
          <w:tcPr>
            <w:tcW w:w="1644" w:type="dxa"/>
          </w:tcPr>
          <w:p w:rsidR="00577AB5" w:rsidRDefault="00577AB5">
            <w:pPr>
              <w:pStyle w:val="ConsPlusNormal"/>
              <w:jc w:val="center"/>
            </w:pPr>
            <w:r>
              <w:t>81,09</w:t>
            </w:r>
          </w:p>
        </w:tc>
        <w:tc>
          <w:tcPr>
            <w:tcW w:w="1804" w:type="dxa"/>
          </w:tcPr>
          <w:p w:rsidR="00577AB5" w:rsidRDefault="00577AB5">
            <w:pPr>
              <w:pStyle w:val="ConsPlusNormal"/>
              <w:jc w:val="center"/>
            </w:pPr>
            <w:r>
              <w:t>1389335,99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1389335,99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126.</w:t>
            </w:r>
          </w:p>
        </w:tc>
        <w:tc>
          <w:tcPr>
            <w:tcW w:w="2551" w:type="dxa"/>
          </w:tcPr>
          <w:p w:rsidR="00577AB5" w:rsidRDefault="00577AB5">
            <w:pPr>
              <w:pStyle w:val="ConsPlusNormal"/>
            </w:pPr>
            <w:r>
              <w:t>г. Медногорск, ул. Ежова, д. 1а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859,10</w:t>
            </w:r>
          </w:p>
        </w:tc>
        <w:tc>
          <w:tcPr>
            <w:tcW w:w="1804" w:type="dxa"/>
          </w:tcPr>
          <w:p w:rsidR="00577AB5" w:rsidRDefault="00577AB5">
            <w:pPr>
              <w:pStyle w:val="ConsPlusNormal"/>
              <w:jc w:val="center"/>
            </w:pPr>
            <w:r>
              <w:t>3090639,81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3090639,81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127.</w:t>
            </w:r>
          </w:p>
        </w:tc>
        <w:tc>
          <w:tcPr>
            <w:tcW w:w="2551" w:type="dxa"/>
          </w:tcPr>
          <w:p w:rsidR="00577AB5" w:rsidRDefault="00577AB5">
            <w:pPr>
              <w:pStyle w:val="ConsPlusNormal"/>
            </w:pPr>
            <w:r>
              <w:t>г. Медногорск, ул. Гагарина, д. 14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2289,00</w:t>
            </w:r>
          </w:p>
        </w:tc>
        <w:tc>
          <w:tcPr>
            <w:tcW w:w="1804" w:type="dxa"/>
          </w:tcPr>
          <w:p w:rsidR="00577AB5" w:rsidRDefault="00577AB5">
            <w:pPr>
              <w:pStyle w:val="ConsPlusNormal"/>
              <w:jc w:val="center"/>
            </w:pPr>
            <w:r>
              <w:t>2120975,37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2120975,37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128.</w:t>
            </w:r>
          </w:p>
        </w:tc>
        <w:tc>
          <w:tcPr>
            <w:tcW w:w="2551" w:type="dxa"/>
          </w:tcPr>
          <w:p w:rsidR="00577AB5" w:rsidRDefault="00577AB5">
            <w:pPr>
              <w:pStyle w:val="ConsPlusNormal"/>
            </w:pPr>
            <w:r>
              <w:t>г. Медногорск, ул. Гагарина, д. 18</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2089466,76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2089466,76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129.</w:t>
            </w:r>
          </w:p>
        </w:tc>
        <w:tc>
          <w:tcPr>
            <w:tcW w:w="2551" w:type="dxa"/>
          </w:tcPr>
          <w:p w:rsidR="00577AB5" w:rsidRDefault="00577AB5">
            <w:pPr>
              <w:pStyle w:val="ConsPlusNormal"/>
            </w:pPr>
            <w:r>
              <w:t>г. Медногорск, ул. Гагарина, д. 18</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391845,36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391845,36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130.</w:t>
            </w:r>
          </w:p>
        </w:tc>
        <w:tc>
          <w:tcPr>
            <w:tcW w:w="2551" w:type="dxa"/>
          </w:tcPr>
          <w:p w:rsidR="00577AB5" w:rsidRDefault="00577AB5">
            <w:pPr>
              <w:pStyle w:val="ConsPlusNormal"/>
            </w:pPr>
            <w:r>
              <w:t>г. Медногорск, ул. Гагарина, д. 18</w:t>
            </w:r>
          </w:p>
        </w:tc>
        <w:tc>
          <w:tcPr>
            <w:tcW w:w="1871" w:type="dxa"/>
          </w:tcPr>
          <w:p w:rsidR="00577AB5" w:rsidRDefault="00577AB5">
            <w:pPr>
              <w:pStyle w:val="ConsPlusNormal"/>
            </w:pPr>
            <w:r>
              <w:t>ОДПУ ГВ</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47469,34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47469,34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131.</w:t>
            </w:r>
          </w:p>
        </w:tc>
        <w:tc>
          <w:tcPr>
            <w:tcW w:w="2551" w:type="dxa"/>
          </w:tcPr>
          <w:p w:rsidR="00577AB5" w:rsidRDefault="00577AB5">
            <w:pPr>
              <w:pStyle w:val="ConsPlusNormal"/>
            </w:pPr>
            <w:r>
              <w:t>г. Медногорск, ул. Гагарина, д. 20</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1894811,12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1894811,12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132.</w:t>
            </w:r>
          </w:p>
        </w:tc>
        <w:tc>
          <w:tcPr>
            <w:tcW w:w="2551" w:type="dxa"/>
          </w:tcPr>
          <w:p w:rsidR="00577AB5" w:rsidRDefault="00577AB5">
            <w:pPr>
              <w:pStyle w:val="ConsPlusNormal"/>
            </w:pPr>
            <w:r>
              <w:t>г. Медногорск, ул. Гагарина, д. 20</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1485812,38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1485812,38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133.</w:t>
            </w:r>
          </w:p>
        </w:tc>
        <w:tc>
          <w:tcPr>
            <w:tcW w:w="2551" w:type="dxa"/>
          </w:tcPr>
          <w:p w:rsidR="00577AB5" w:rsidRDefault="00577AB5">
            <w:pPr>
              <w:pStyle w:val="ConsPlusNormal"/>
            </w:pPr>
            <w:r>
              <w:t>г. Медногорск, ул. Гагарина, д. 20</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1959704,47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1959704,47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134.</w:t>
            </w:r>
          </w:p>
        </w:tc>
        <w:tc>
          <w:tcPr>
            <w:tcW w:w="2551" w:type="dxa"/>
          </w:tcPr>
          <w:p w:rsidR="00577AB5" w:rsidRDefault="00577AB5">
            <w:pPr>
              <w:pStyle w:val="ConsPlusNormal"/>
            </w:pPr>
            <w:r>
              <w:t>г. Медногорск, ул. Гагарина, д. 20</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282603,51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282603,51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135.</w:t>
            </w:r>
          </w:p>
        </w:tc>
        <w:tc>
          <w:tcPr>
            <w:tcW w:w="2551" w:type="dxa"/>
          </w:tcPr>
          <w:p w:rsidR="00577AB5" w:rsidRDefault="00577AB5">
            <w:pPr>
              <w:pStyle w:val="ConsPlusNormal"/>
            </w:pPr>
            <w:r>
              <w:t>г. Медногорск, ул. Гагарина, д. 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949,00</w:t>
            </w:r>
          </w:p>
        </w:tc>
        <w:tc>
          <w:tcPr>
            <w:tcW w:w="1804" w:type="dxa"/>
          </w:tcPr>
          <w:p w:rsidR="00577AB5" w:rsidRDefault="00577AB5">
            <w:pPr>
              <w:pStyle w:val="ConsPlusNormal"/>
              <w:jc w:val="center"/>
            </w:pPr>
            <w:r>
              <w:t>1863983,07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1863983,07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136.</w:t>
            </w:r>
          </w:p>
        </w:tc>
        <w:tc>
          <w:tcPr>
            <w:tcW w:w="2551" w:type="dxa"/>
          </w:tcPr>
          <w:p w:rsidR="00577AB5" w:rsidRDefault="00577AB5">
            <w:pPr>
              <w:pStyle w:val="ConsPlusNormal"/>
            </w:pPr>
            <w:r>
              <w:t>г. Медногорск, ул. Гагарина, д. 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949,00</w:t>
            </w:r>
          </w:p>
        </w:tc>
        <w:tc>
          <w:tcPr>
            <w:tcW w:w="1804" w:type="dxa"/>
          </w:tcPr>
          <w:p w:rsidR="00577AB5" w:rsidRDefault="00577AB5">
            <w:pPr>
              <w:pStyle w:val="ConsPlusNormal"/>
              <w:jc w:val="center"/>
            </w:pPr>
            <w:r>
              <w:t>4153244,57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4153244,57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137.</w:t>
            </w:r>
          </w:p>
        </w:tc>
        <w:tc>
          <w:tcPr>
            <w:tcW w:w="2551" w:type="dxa"/>
          </w:tcPr>
          <w:p w:rsidR="00577AB5" w:rsidRDefault="00577AB5">
            <w:pPr>
              <w:pStyle w:val="ConsPlusNormal"/>
            </w:pPr>
            <w:r>
              <w:t>г. Медногорск, ул. Кирова, д. 13</w:t>
            </w:r>
          </w:p>
        </w:tc>
        <w:tc>
          <w:tcPr>
            <w:tcW w:w="1871" w:type="dxa"/>
          </w:tcPr>
          <w:p w:rsidR="00577AB5" w:rsidRDefault="00577AB5">
            <w:pPr>
              <w:pStyle w:val="ConsPlusNormal"/>
            </w:pPr>
            <w:r>
              <w:t>ОДПУ ГВ</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89298,50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89298,50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138.</w:t>
            </w:r>
          </w:p>
        </w:tc>
        <w:tc>
          <w:tcPr>
            <w:tcW w:w="2551" w:type="dxa"/>
          </w:tcPr>
          <w:p w:rsidR="00577AB5" w:rsidRDefault="00577AB5">
            <w:pPr>
              <w:pStyle w:val="ConsPlusNormal"/>
            </w:pPr>
            <w:r>
              <w:t>г. Медногорск, ул. Кирова, д. 13</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207561,49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207561,49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139.</w:t>
            </w:r>
          </w:p>
        </w:tc>
        <w:tc>
          <w:tcPr>
            <w:tcW w:w="2551" w:type="dxa"/>
          </w:tcPr>
          <w:p w:rsidR="00577AB5" w:rsidRDefault="00577AB5">
            <w:pPr>
              <w:pStyle w:val="ConsPlusNormal"/>
            </w:pPr>
            <w:r>
              <w:t>г. Медногорск, ул. Кирова, д. 1а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822459,43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822459,43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140.</w:t>
            </w:r>
          </w:p>
        </w:tc>
        <w:tc>
          <w:tcPr>
            <w:tcW w:w="2551" w:type="dxa"/>
          </w:tcPr>
          <w:p w:rsidR="00577AB5" w:rsidRDefault="00577AB5">
            <w:pPr>
              <w:pStyle w:val="ConsPlusNormal"/>
            </w:pPr>
            <w:r>
              <w:t>г. Медногорск, ул. Кирова, д. 1а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298990,83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298990,83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141.</w:t>
            </w:r>
          </w:p>
        </w:tc>
        <w:tc>
          <w:tcPr>
            <w:tcW w:w="2551" w:type="dxa"/>
          </w:tcPr>
          <w:p w:rsidR="00577AB5" w:rsidRDefault="00577AB5">
            <w:pPr>
              <w:pStyle w:val="ConsPlusNormal"/>
            </w:pPr>
            <w:r>
              <w:t>г. Медногорск, ул. Ленина, д. 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936,00</w:t>
            </w:r>
          </w:p>
        </w:tc>
        <w:tc>
          <w:tcPr>
            <w:tcW w:w="1804" w:type="dxa"/>
          </w:tcPr>
          <w:p w:rsidR="00577AB5" w:rsidRDefault="00577AB5">
            <w:pPr>
              <w:pStyle w:val="ConsPlusNormal"/>
              <w:jc w:val="center"/>
            </w:pPr>
            <w:r>
              <w:t>3348368,67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3348368,67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142.</w:t>
            </w:r>
          </w:p>
        </w:tc>
        <w:tc>
          <w:tcPr>
            <w:tcW w:w="2551" w:type="dxa"/>
          </w:tcPr>
          <w:p w:rsidR="00577AB5" w:rsidRDefault="00577AB5">
            <w:pPr>
              <w:pStyle w:val="ConsPlusNormal"/>
            </w:pPr>
            <w:r>
              <w:t>г. Медногорск, ул. Ленина,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2180055,52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2180055,52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143.</w:t>
            </w:r>
          </w:p>
        </w:tc>
        <w:tc>
          <w:tcPr>
            <w:tcW w:w="2551" w:type="dxa"/>
          </w:tcPr>
          <w:p w:rsidR="00577AB5" w:rsidRDefault="00577AB5">
            <w:pPr>
              <w:pStyle w:val="ConsPlusNormal"/>
            </w:pPr>
            <w:r>
              <w:t>г. Медногорск, ул. Машиностроителей, д. 2</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409970,44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409970,44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11.2020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144.</w:t>
            </w:r>
          </w:p>
        </w:tc>
        <w:tc>
          <w:tcPr>
            <w:tcW w:w="2551" w:type="dxa"/>
          </w:tcPr>
          <w:p w:rsidR="00577AB5" w:rsidRDefault="00577AB5">
            <w:pPr>
              <w:pStyle w:val="ConsPlusNormal"/>
            </w:pPr>
            <w:r>
              <w:t>г. Медногорск, ул. Машиностроителей, д. 4</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698930,05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698930,05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145.</w:t>
            </w:r>
          </w:p>
        </w:tc>
        <w:tc>
          <w:tcPr>
            <w:tcW w:w="2551" w:type="dxa"/>
          </w:tcPr>
          <w:p w:rsidR="00577AB5" w:rsidRDefault="00577AB5">
            <w:pPr>
              <w:pStyle w:val="ConsPlusNormal"/>
            </w:pPr>
            <w:r>
              <w:t>г. Медногорск, ул. Машиностроителей, д. 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835,30</w:t>
            </w:r>
          </w:p>
        </w:tc>
        <w:tc>
          <w:tcPr>
            <w:tcW w:w="1804" w:type="dxa"/>
          </w:tcPr>
          <w:p w:rsidR="00577AB5" w:rsidRDefault="00577AB5">
            <w:pPr>
              <w:pStyle w:val="ConsPlusNormal"/>
              <w:jc w:val="center"/>
            </w:pPr>
            <w:r>
              <w:t>2242236,14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2242236,14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146.</w:t>
            </w:r>
          </w:p>
        </w:tc>
        <w:tc>
          <w:tcPr>
            <w:tcW w:w="2551" w:type="dxa"/>
          </w:tcPr>
          <w:p w:rsidR="00577AB5" w:rsidRDefault="00577AB5">
            <w:pPr>
              <w:pStyle w:val="ConsPlusNormal"/>
            </w:pPr>
            <w:r>
              <w:t>г. Медногорск, ул. Машиностроителей, д. 6</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806978,73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806978,73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147.</w:t>
            </w:r>
          </w:p>
        </w:tc>
        <w:tc>
          <w:tcPr>
            <w:tcW w:w="2551" w:type="dxa"/>
          </w:tcPr>
          <w:p w:rsidR="00577AB5" w:rsidRDefault="00577AB5">
            <w:pPr>
              <w:pStyle w:val="ConsPlusNormal"/>
            </w:pPr>
            <w:r>
              <w:t>г. Медногорск, ул. Машиностроителей, д. 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839,50</w:t>
            </w:r>
          </w:p>
        </w:tc>
        <w:tc>
          <w:tcPr>
            <w:tcW w:w="1804" w:type="dxa"/>
          </w:tcPr>
          <w:p w:rsidR="00577AB5" w:rsidRDefault="00577AB5">
            <w:pPr>
              <w:pStyle w:val="ConsPlusNormal"/>
              <w:jc w:val="center"/>
            </w:pPr>
            <w:r>
              <w:t>3004068,02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3004068,02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148.</w:t>
            </w:r>
          </w:p>
        </w:tc>
        <w:tc>
          <w:tcPr>
            <w:tcW w:w="2551" w:type="dxa"/>
          </w:tcPr>
          <w:p w:rsidR="00577AB5" w:rsidRDefault="00577AB5">
            <w:pPr>
              <w:pStyle w:val="ConsPlusNormal"/>
            </w:pPr>
            <w:r>
              <w:t>г. Медногорск, ул. Машиностроителей, д. 8</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1703977,08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1703977,08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149.</w:t>
            </w:r>
          </w:p>
        </w:tc>
        <w:tc>
          <w:tcPr>
            <w:tcW w:w="2551" w:type="dxa"/>
          </w:tcPr>
          <w:p w:rsidR="00577AB5" w:rsidRDefault="00577AB5">
            <w:pPr>
              <w:pStyle w:val="ConsPlusNormal"/>
            </w:pPr>
            <w:r>
              <w:t>г. Медногорск, ул. Машиностроителей, д. 8</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930337,47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930337,47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150.</w:t>
            </w:r>
          </w:p>
        </w:tc>
        <w:tc>
          <w:tcPr>
            <w:tcW w:w="2551" w:type="dxa"/>
          </w:tcPr>
          <w:p w:rsidR="00577AB5" w:rsidRDefault="00577AB5">
            <w:pPr>
              <w:pStyle w:val="ConsPlusNormal"/>
            </w:pPr>
            <w:r>
              <w:t>г. Медногорск, ул. Металлургов, д. 13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807,30</w:t>
            </w:r>
          </w:p>
        </w:tc>
        <w:tc>
          <w:tcPr>
            <w:tcW w:w="1804" w:type="dxa"/>
          </w:tcPr>
          <w:p w:rsidR="00577AB5" w:rsidRDefault="00577AB5">
            <w:pPr>
              <w:pStyle w:val="ConsPlusNormal"/>
              <w:jc w:val="center"/>
            </w:pPr>
            <w:r>
              <w:t>2582229,08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2582229,08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151.</w:t>
            </w:r>
          </w:p>
        </w:tc>
        <w:tc>
          <w:tcPr>
            <w:tcW w:w="2551" w:type="dxa"/>
          </w:tcPr>
          <w:p w:rsidR="00577AB5" w:rsidRDefault="00577AB5">
            <w:pPr>
              <w:pStyle w:val="ConsPlusNormal"/>
            </w:pPr>
            <w:r>
              <w:t>г. Медногорск, ул. Металлургов, д. 23</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1112237,14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1112237,14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152.</w:t>
            </w:r>
          </w:p>
        </w:tc>
        <w:tc>
          <w:tcPr>
            <w:tcW w:w="2551" w:type="dxa"/>
          </w:tcPr>
          <w:p w:rsidR="00577AB5" w:rsidRDefault="00577AB5">
            <w:pPr>
              <w:pStyle w:val="ConsPlusNormal"/>
            </w:pPr>
            <w:r>
              <w:t>г. Медногорск, ул. Металлургов, д. 23</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658152,60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658152,60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153.</w:t>
            </w:r>
          </w:p>
        </w:tc>
        <w:tc>
          <w:tcPr>
            <w:tcW w:w="2551" w:type="dxa"/>
          </w:tcPr>
          <w:p w:rsidR="00577AB5" w:rsidRDefault="00577AB5">
            <w:pPr>
              <w:pStyle w:val="ConsPlusNormal"/>
            </w:pPr>
            <w:r>
              <w:t>г. Медногорск, ул. Металлургов, д. 23</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1186338,29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1186338,29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154.</w:t>
            </w:r>
          </w:p>
        </w:tc>
        <w:tc>
          <w:tcPr>
            <w:tcW w:w="2551" w:type="dxa"/>
          </w:tcPr>
          <w:p w:rsidR="00577AB5" w:rsidRDefault="00577AB5">
            <w:pPr>
              <w:pStyle w:val="ConsPlusNormal"/>
            </w:pPr>
            <w:r>
              <w:t>г. Медногорск, ул. Металлургов, д. 23</w:t>
            </w:r>
          </w:p>
        </w:tc>
        <w:tc>
          <w:tcPr>
            <w:tcW w:w="1871" w:type="dxa"/>
          </w:tcPr>
          <w:p w:rsidR="00577AB5" w:rsidRDefault="00577AB5">
            <w:pPr>
              <w:pStyle w:val="ConsPlusNormal"/>
            </w:pPr>
            <w:r>
              <w:t>ОДПУ ГВ</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45722,52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45722,52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155.</w:t>
            </w:r>
          </w:p>
        </w:tc>
        <w:tc>
          <w:tcPr>
            <w:tcW w:w="2551" w:type="dxa"/>
          </w:tcPr>
          <w:p w:rsidR="00577AB5" w:rsidRDefault="00577AB5">
            <w:pPr>
              <w:pStyle w:val="ConsPlusNormal"/>
            </w:pPr>
            <w:r>
              <w:t>г. Медногорск, ул. Металлургов, д. 23</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203526,90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203526,90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156.</w:t>
            </w:r>
          </w:p>
        </w:tc>
        <w:tc>
          <w:tcPr>
            <w:tcW w:w="2551" w:type="dxa"/>
          </w:tcPr>
          <w:p w:rsidR="00577AB5" w:rsidRDefault="00577AB5">
            <w:pPr>
              <w:pStyle w:val="ConsPlusNormal"/>
            </w:pPr>
            <w:r>
              <w:t>г. Медногорск, ул. Металлургов, д. 23</w:t>
            </w:r>
          </w:p>
        </w:tc>
        <w:tc>
          <w:tcPr>
            <w:tcW w:w="1871" w:type="dxa"/>
          </w:tcPr>
          <w:p w:rsidR="00577AB5" w:rsidRDefault="00577AB5">
            <w:pPr>
              <w:pStyle w:val="ConsPlusNormal"/>
            </w:pPr>
            <w:r>
              <w:t>ОДПУ ХВ</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30631,47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30631,47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157.</w:t>
            </w:r>
          </w:p>
        </w:tc>
        <w:tc>
          <w:tcPr>
            <w:tcW w:w="2551" w:type="dxa"/>
          </w:tcPr>
          <w:p w:rsidR="00577AB5" w:rsidRDefault="00577AB5">
            <w:pPr>
              <w:pStyle w:val="ConsPlusNormal"/>
            </w:pPr>
            <w:r>
              <w:t>г. Медногорск, ул. Моторная, д. 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1728,24</w:t>
            </w:r>
          </w:p>
        </w:tc>
        <w:tc>
          <w:tcPr>
            <w:tcW w:w="1804" w:type="dxa"/>
          </w:tcPr>
          <w:p w:rsidR="00577AB5" w:rsidRDefault="00577AB5">
            <w:pPr>
              <w:pStyle w:val="ConsPlusNormal"/>
              <w:jc w:val="center"/>
            </w:pPr>
            <w:r>
              <w:t>6288321,46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6288321,46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158.</w:t>
            </w:r>
          </w:p>
        </w:tc>
        <w:tc>
          <w:tcPr>
            <w:tcW w:w="2551" w:type="dxa"/>
          </w:tcPr>
          <w:p w:rsidR="00577AB5" w:rsidRDefault="00577AB5">
            <w:pPr>
              <w:pStyle w:val="ConsPlusNormal"/>
            </w:pPr>
            <w:r>
              <w:t xml:space="preserve">г. Медногорск, ул. </w:t>
            </w:r>
            <w:r>
              <w:lastRenderedPageBreak/>
              <w:t>Моторная, д. 46</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873,30</w:t>
            </w:r>
          </w:p>
        </w:tc>
        <w:tc>
          <w:tcPr>
            <w:tcW w:w="1804" w:type="dxa"/>
          </w:tcPr>
          <w:p w:rsidR="00577AB5" w:rsidRDefault="00577AB5">
            <w:pPr>
              <w:pStyle w:val="ConsPlusNormal"/>
              <w:jc w:val="center"/>
            </w:pPr>
            <w:r>
              <w:t>3783789,87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3783789,87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159.</w:t>
            </w:r>
          </w:p>
        </w:tc>
        <w:tc>
          <w:tcPr>
            <w:tcW w:w="2551" w:type="dxa"/>
          </w:tcPr>
          <w:p w:rsidR="00577AB5" w:rsidRDefault="00577AB5">
            <w:pPr>
              <w:pStyle w:val="ConsPlusNormal"/>
            </w:pPr>
            <w:r>
              <w:t>г. Медногорск, ул. Моторная, д. 9</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960781,81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960781,81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160.</w:t>
            </w:r>
          </w:p>
        </w:tc>
        <w:tc>
          <w:tcPr>
            <w:tcW w:w="2551" w:type="dxa"/>
          </w:tcPr>
          <w:p w:rsidR="00577AB5" w:rsidRDefault="00577AB5">
            <w:pPr>
              <w:pStyle w:val="ConsPlusNormal"/>
            </w:pPr>
            <w:r>
              <w:t>г. Медногорск, ул. Моторная, д. 9</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199460,90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199460,90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161.</w:t>
            </w:r>
          </w:p>
        </w:tc>
        <w:tc>
          <w:tcPr>
            <w:tcW w:w="2551" w:type="dxa"/>
          </w:tcPr>
          <w:p w:rsidR="00577AB5" w:rsidRDefault="00577AB5">
            <w:pPr>
              <w:pStyle w:val="ConsPlusNormal"/>
            </w:pPr>
            <w:r>
              <w:t>г. Медногорск, ул. Орджоникидзе, д. 8</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364,08</w:t>
            </w:r>
          </w:p>
        </w:tc>
        <w:tc>
          <w:tcPr>
            <w:tcW w:w="1804" w:type="dxa"/>
          </w:tcPr>
          <w:p w:rsidR="00577AB5" w:rsidRDefault="00577AB5">
            <w:pPr>
              <w:pStyle w:val="ConsPlusNormal"/>
              <w:jc w:val="center"/>
            </w:pPr>
            <w:r>
              <w:t>1459465,03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1459465,03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162.</w:t>
            </w:r>
          </w:p>
        </w:tc>
        <w:tc>
          <w:tcPr>
            <w:tcW w:w="2551" w:type="dxa"/>
          </w:tcPr>
          <w:p w:rsidR="00577AB5" w:rsidRDefault="00577AB5">
            <w:pPr>
              <w:pStyle w:val="ConsPlusNormal"/>
            </w:pPr>
            <w:r>
              <w:t>г. Медногорск, ул. Советская, д. 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339,90</w:t>
            </w:r>
          </w:p>
        </w:tc>
        <w:tc>
          <w:tcPr>
            <w:tcW w:w="1804" w:type="dxa"/>
          </w:tcPr>
          <w:p w:rsidR="00577AB5" w:rsidRDefault="00577AB5">
            <w:pPr>
              <w:pStyle w:val="ConsPlusNormal"/>
              <w:jc w:val="center"/>
            </w:pPr>
            <w:r>
              <w:t>1878802,95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1878802,95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163.</w:t>
            </w:r>
          </w:p>
        </w:tc>
        <w:tc>
          <w:tcPr>
            <w:tcW w:w="2551" w:type="dxa"/>
          </w:tcPr>
          <w:p w:rsidR="00577AB5" w:rsidRDefault="00577AB5">
            <w:pPr>
              <w:pStyle w:val="ConsPlusNormal"/>
            </w:pPr>
            <w:r>
              <w:t>г. Медногорск, ул. Тульская, д. 13</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287151,61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287151,61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164.</w:t>
            </w:r>
          </w:p>
        </w:tc>
        <w:tc>
          <w:tcPr>
            <w:tcW w:w="2551" w:type="dxa"/>
          </w:tcPr>
          <w:p w:rsidR="00577AB5" w:rsidRDefault="00577AB5">
            <w:pPr>
              <w:pStyle w:val="ConsPlusNormal"/>
            </w:pPr>
            <w:r>
              <w:t>г. Медногорск, ул. Тульская, д. 13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1084,30</w:t>
            </w:r>
          </w:p>
        </w:tc>
        <w:tc>
          <w:tcPr>
            <w:tcW w:w="1804" w:type="dxa"/>
          </w:tcPr>
          <w:p w:rsidR="00577AB5" w:rsidRDefault="00577AB5">
            <w:pPr>
              <w:pStyle w:val="ConsPlusNormal"/>
              <w:jc w:val="center"/>
            </w:pPr>
            <w:r>
              <w:t>5180890,13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5180890,13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165.</w:t>
            </w:r>
          </w:p>
        </w:tc>
        <w:tc>
          <w:tcPr>
            <w:tcW w:w="2551" w:type="dxa"/>
          </w:tcPr>
          <w:p w:rsidR="00577AB5" w:rsidRDefault="00577AB5">
            <w:pPr>
              <w:pStyle w:val="ConsPlusNormal"/>
            </w:pPr>
            <w:r>
              <w:t>г. Медногорск, ул. Тульская, д. 13</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185053,55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185053,55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12. Муниципальное образование город Новотроицк</w:t>
            </w:r>
          </w:p>
        </w:tc>
      </w:tr>
      <w:tr w:rsidR="00577AB5">
        <w:tc>
          <w:tcPr>
            <w:tcW w:w="3345" w:type="dxa"/>
            <w:gridSpan w:val="2"/>
          </w:tcPr>
          <w:p w:rsidR="00577AB5" w:rsidRDefault="00577AB5">
            <w:pPr>
              <w:pStyle w:val="ConsPlusNormal"/>
            </w:pPr>
            <w:r>
              <w:t>Итого по муниципальному образованию город Новотроицк</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229984258,88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61889916,14</w:t>
            </w:r>
          </w:p>
        </w:tc>
        <w:tc>
          <w:tcPr>
            <w:tcW w:w="1804" w:type="dxa"/>
          </w:tcPr>
          <w:p w:rsidR="00577AB5" w:rsidRDefault="00577AB5">
            <w:pPr>
              <w:pStyle w:val="ConsPlusNormal"/>
              <w:jc w:val="center"/>
            </w:pPr>
            <w:r>
              <w:t>168094342,74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166.</w:t>
            </w:r>
          </w:p>
        </w:tc>
        <w:tc>
          <w:tcPr>
            <w:tcW w:w="2551" w:type="dxa"/>
          </w:tcPr>
          <w:p w:rsidR="00577AB5" w:rsidRDefault="00577AB5">
            <w:pPr>
              <w:pStyle w:val="ConsPlusNormal"/>
            </w:pPr>
            <w:r>
              <w:t>г. Новотроицк, просп. Комсомольский, д. 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10656094,60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10656094,60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167.</w:t>
            </w:r>
          </w:p>
        </w:tc>
        <w:tc>
          <w:tcPr>
            <w:tcW w:w="2551" w:type="dxa"/>
          </w:tcPr>
          <w:p w:rsidR="00577AB5" w:rsidRDefault="00577AB5">
            <w:pPr>
              <w:pStyle w:val="ConsPlusNormal"/>
            </w:pPr>
            <w:r>
              <w:t xml:space="preserve">г. Новотроицк, просп. </w:t>
            </w:r>
            <w:r>
              <w:lastRenderedPageBreak/>
              <w:t>Металлургов, д. 1</w:t>
            </w:r>
          </w:p>
        </w:tc>
        <w:tc>
          <w:tcPr>
            <w:tcW w:w="1871" w:type="dxa"/>
          </w:tcPr>
          <w:p w:rsidR="00577AB5" w:rsidRDefault="00577AB5">
            <w:pPr>
              <w:pStyle w:val="ConsPlusNormal"/>
            </w:pPr>
            <w:r>
              <w:lastRenderedPageBreak/>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964373,02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964373,02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168.</w:t>
            </w:r>
          </w:p>
        </w:tc>
        <w:tc>
          <w:tcPr>
            <w:tcW w:w="2551" w:type="dxa"/>
          </w:tcPr>
          <w:p w:rsidR="00577AB5" w:rsidRDefault="00577AB5">
            <w:pPr>
              <w:pStyle w:val="ConsPlusNormal"/>
            </w:pPr>
            <w:r>
              <w:t>г. Новотроицк, просп. Металлургов, д. 1</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874992,60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874992,60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169.</w:t>
            </w:r>
          </w:p>
        </w:tc>
        <w:tc>
          <w:tcPr>
            <w:tcW w:w="2551" w:type="dxa"/>
          </w:tcPr>
          <w:p w:rsidR="00577AB5" w:rsidRDefault="00577AB5">
            <w:pPr>
              <w:pStyle w:val="ConsPlusNormal"/>
            </w:pPr>
            <w:r>
              <w:t>г. Новотроицк, просп. Металлургов, д. 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903359,18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903359,18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170.</w:t>
            </w:r>
          </w:p>
        </w:tc>
        <w:tc>
          <w:tcPr>
            <w:tcW w:w="2551" w:type="dxa"/>
          </w:tcPr>
          <w:p w:rsidR="00577AB5" w:rsidRDefault="00577AB5">
            <w:pPr>
              <w:pStyle w:val="ConsPlusNormal"/>
            </w:pPr>
            <w:r>
              <w:t>г. Новотроицк, просп. Металлургов, д. 14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7134730,32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7134730,32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171.</w:t>
            </w:r>
          </w:p>
        </w:tc>
        <w:tc>
          <w:tcPr>
            <w:tcW w:w="2551" w:type="dxa"/>
          </w:tcPr>
          <w:p w:rsidR="00577AB5" w:rsidRDefault="00577AB5">
            <w:pPr>
              <w:pStyle w:val="ConsPlusNormal"/>
            </w:pPr>
            <w:r>
              <w:t>г. Новотроицк, ул. Гагарина, д. 17</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150584,98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150584,98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172.</w:t>
            </w:r>
          </w:p>
        </w:tc>
        <w:tc>
          <w:tcPr>
            <w:tcW w:w="2551" w:type="dxa"/>
          </w:tcPr>
          <w:p w:rsidR="00577AB5" w:rsidRDefault="00577AB5">
            <w:pPr>
              <w:pStyle w:val="ConsPlusNormal"/>
            </w:pPr>
            <w:r>
              <w:t>г. Новотроицк, ул. Железнодорожная, д. 77</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460288,56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460288,56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173.</w:t>
            </w:r>
          </w:p>
        </w:tc>
        <w:tc>
          <w:tcPr>
            <w:tcW w:w="2551" w:type="dxa"/>
          </w:tcPr>
          <w:p w:rsidR="00577AB5" w:rsidRDefault="00577AB5">
            <w:pPr>
              <w:pStyle w:val="ConsPlusNormal"/>
            </w:pPr>
            <w:r>
              <w:t>г. Новотроицк, ул. Железнодорожная, д. 77</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608203,27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608203,27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174.</w:t>
            </w:r>
          </w:p>
        </w:tc>
        <w:tc>
          <w:tcPr>
            <w:tcW w:w="2551" w:type="dxa"/>
          </w:tcPr>
          <w:p w:rsidR="00577AB5" w:rsidRDefault="00577AB5">
            <w:pPr>
              <w:pStyle w:val="ConsPlusNormal"/>
            </w:pPr>
            <w:r>
              <w:t>г. Новотроицк, ул. Зеленая, д. 16</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5769204,78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5769204,78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175.</w:t>
            </w:r>
          </w:p>
        </w:tc>
        <w:tc>
          <w:tcPr>
            <w:tcW w:w="2551" w:type="dxa"/>
          </w:tcPr>
          <w:p w:rsidR="00577AB5" w:rsidRDefault="00577AB5">
            <w:pPr>
              <w:pStyle w:val="ConsPlusNormal"/>
            </w:pPr>
            <w:r>
              <w:t>г. Новотроицк, ул. Зеленая, д. 73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690,20</w:t>
            </w:r>
          </w:p>
        </w:tc>
        <w:tc>
          <w:tcPr>
            <w:tcW w:w="1804" w:type="dxa"/>
          </w:tcPr>
          <w:p w:rsidR="00577AB5" w:rsidRDefault="00577AB5">
            <w:pPr>
              <w:pStyle w:val="ConsPlusNormal"/>
              <w:jc w:val="center"/>
            </w:pPr>
            <w:r>
              <w:t>3678187,24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3678187,24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176.</w:t>
            </w:r>
          </w:p>
        </w:tc>
        <w:tc>
          <w:tcPr>
            <w:tcW w:w="2551" w:type="dxa"/>
          </w:tcPr>
          <w:p w:rsidR="00577AB5" w:rsidRDefault="00577AB5">
            <w:pPr>
              <w:pStyle w:val="ConsPlusNormal"/>
            </w:pPr>
            <w:r>
              <w:t>г. Новотроицк, ул. Комарова, д. 12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794,50</w:t>
            </w:r>
          </w:p>
        </w:tc>
        <w:tc>
          <w:tcPr>
            <w:tcW w:w="1804" w:type="dxa"/>
          </w:tcPr>
          <w:p w:rsidR="00577AB5" w:rsidRDefault="00577AB5">
            <w:pPr>
              <w:pStyle w:val="ConsPlusNormal"/>
              <w:jc w:val="center"/>
            </w:pPr>
            <w:r>
              <w:t>3457728,85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3457728,85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177.</w:t>
            </w:r>
          </w:p>
        </w:tc>
        <w:tc>
          <w:tcPr>
            <w:tcW w:w="2551" w:type="dxa"/>
          </w:tcPr>
          <w:p w:rsidR="00577AB5" w:rsidRDefault="00577AB5">
            <w:pPr>
              <w:pStyle w:val="ConsPlusNormal"/>
            </w:pPr>
            <w:r>
              <w:t>г. Новотроицк, ул. Комарова, д. 3</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152070,16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152070,16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178.</w:t>
            </w:r>
          </w:p>
        </w:tc>
        <w:tc>
          <w:tcPr>
            <w:tcW w:w="2551" w:type="dxa"/>
          </w:tcPr>
          <w:p w:rsidR="00577AB5" w:rsidRDefault="00577AB5">
            <w:pPr>
              <w:pStyle w:val="ConsPlusNormal"/>
            </w:pPr>
            <w:r>
              <w:t>г. Новотроицк, ул. Марии Корецкой, д. 28</w:t>
            </w:r>
          </w:p>
        </w:tc>
        <w:tc>
          <w:tcPr>
            <w:tcW w:w="1871" w:type="dxa"/>
          </w:tcPr>
          <w:p w:rsidR="00577AB5" w:rsidRDefault="00577AB5">
            <w:pPr>
              <w:pStyle w:val="ConsPlusNormal"/>
            </w:pPr>
            <w:r>
              <w:t xml:space="preserve">ремонт и (или) переустройство </w:t>
            </w:r>
            <w:r>
              <w:lastRenderedPageBreak/>
              <w:t>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1432,80</w:t>
            </w:r>
          </w:p>
        </w:tc>
        <w:tc>
          <w:tcPr>
            <w:tcW w:w="1804" w:type="dxa"/>
          </w:tcPr>
          <w:p w:rsidR="00577AB5" w:rsidRDefault="00577AB5">
            <w:pPr>
              <w:pStyle w:val="ConsPlusNormal"/>
              <w:jc w:val="center"/>
            </w:pPr>
            <w:r>
              <w:t>8467227,03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8467227,03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179.</w:t>
            </w:r>
          </w:p>
        </w:tc>
        <w:tc>
          <w:tcPr>
            <w:tcW w:w="2551" w:type="dxa"/>
          </w:tcPr>
          <w:p w:rsidR="00577AB5" w:rsidRDefault="00577AB5">
            <w:pPr>
              <w:pStyle w:val="ConsPlusNormal"/>
            </w:pPr>
            <w:r>
              <w:t>г. Новотроицк, ул. Марии Корецкой, д. 33а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3898139,69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3898139,69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180.</w:t>
            </w:r>
          </w:p>
        </w:tc>
        <w:tc>
          <w:tcPr>
            <w:tcW w:w="2551" w:type="dxa"/>
          </w:tcPr>
          <w:p w:rsidR="00577AB5" w:rsidRDefault="00577AB5">
            <w:pPr>
              <w:pStyle w:val="ConsPlusNormal"/>
            </w:pPr>
            <w:r>
              <w:t>г. Новотроицк, ул. Орская, д. 8</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160579,36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160579,36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181.</w:t>
            </w:r>
          </w:p>
        </w:tc>
        <w:tc>
          <w:tcPr>
            <w:tcW w:w="2551" w:type="dxa"/>
          </w:tcPr>
          <w:p w:rsidR="00577AB5" w:rsidRDefault="00577AB5">
            <w:pPr>
              <w:pStyle w:val="ConsPlusNormal"/>
            </w:pPr>
            <w:r>
              <w:t>г. Новотроицк, ул. Пушкина, д. 46а</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5373418,61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5373418,61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182.</w:t>
            </w:r>
          </w:p>
        </w:tc>
        <w:tc>
          <w:tcPr>
            <w:tcW w:w="2551" w:type="dxa"/>
          </w:tcPr>
          <w:p w:rsidR="00577AB5" w:rsidRDefault="00577AB5">
            <w:pPr>
              <w:pStyle w:val="ConsPlusNormal"/>
            </w:pPr>
            <w:r>
              <w:t>г. Новотроицк, ул. Родимцева, д. 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892,00</w:t>
            </w:r>
          </w:p>
        </w:tc>
        <w:tc>
          <w:tcPr>
            <w:tcW w:w="1804" w:type="dxa"/>
          </w:tcPr>
          <w:p w:rsidR="00577AB5" w:rsidRDefault="00577AB5">
            <w:pPr>
              <w:pStyle w:val="ConsPlusNormal"/>
              <w:jc w:val="center"/>
            </w:pPr>
            <w:r>
              <w:t>4948986,11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4948986,11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183.</w:t>
            </w:r>
          </w:p>
        </w:tc>
        <w:tc>
          <w:tcPr>
            <w:tcW w:w="2551" w:type="dxa"/>
          </w:tcPr>
          <w:p w:rsidR="00577AB5" w:rsidRDefault="00577AB5">
            <w:pPr>
              <w:pStyle w:val="ConsPlusNormal"/>
            </w:pPr>
            <w:r>
              <w:t>г. Новотроицк, ул. Родимцева, д. 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516614,96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516614,96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184.</w:t>
            </w:r>
          </w:p>
        </w:tc>
        <w:tc>
          <w:tcPr>
            <w:tcW w:w="2551" w:type="dxa"/>
          </w:tcPr>
          <w:p w:rsidR="00577AB5" w:rsidRDefault="00577AB5">
            <w:pPr>
              <w:pStyle w:val="ConsPlusNormal"/>
            </w:pPr>
            <w:r>
              <w:t>г. Новотроицк, ул. Родимцева, д. 4</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948172,87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948172,87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185.</w:t>
            </w:r>
          </w:p>
        </w:tc>
        <w:tc>
          <w:tcPr>
            <w:tcW w:w="2551" w:type="dxa"/>
          </w:tcPr>
          <w:p w:rsidR="00577AB5" w:rsidRDefault="00577AB5">
            <w:pPr>
              <w:pStyle w:val="ConsPlusNormal"/>
            </w:pPr>
            <w:r>
              <w:t>г. Новотроицк, ул. Родимцева, д. 4</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593495,73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593495,73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186.</w:t>
            </w:r>
          </w:p>
        </w:tc>
        <w:tc>
          <w:tcPr>
            <w:tcW w:w="2551" w:type="dxa"/>
          </w:tcPr>
          <w:p w:rsidR="00577AB5" w:rsidRDefault="00577AB5">
            <w:pPr>
              <w:pStyle w:val="ConsPlusNormal"/>
            </w:pPr>
            <w:r>
              <w:t>г. Новотроицк, ул. Советская, д. 12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608,00</w:t>
            </w:r>
          </w:p>
        </w:tc>
        <w:tc>
          <w:tcPr>
            <w:tcW w:w="1804" w:type="dxa"/>
          </w:tcPr>
          <w:p w:rsidR="00577AB5" w:rsidRDefault="00577AB5">
            <w:pPr>
              <w:pStyle w:val="ConsPlusNormal"/>
              <w:jc w:val="center"/>
            </w:pPr>
            <w:r>
              <w:t>2575163,84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2575163,84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187.</w:t>
            </w:r>
          </w:p>
        </w:tc>
        <w:tc>
          <w:tcPr>
            <w:tcW w:w="2551" w:type="dxa"/>
          </w:tcPr>
          <w:p w:rsidR="00577AB5" w:rsidRDefault="00577AB5">
            <w:pPr>
              <w:pStyle w:val="ConsPlusNormal"/>
            </w:pPr>
            <w:r>
              <w:t>г. Новотроицк, ул. Советская, д. 14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617,50</w:t>
            </w:r>
          </w:p>
        </w:tc>
        <w:tc>
          <w:tcPr>
            <w:tcW w:w="1804" w:type="dxa"/>
          </w:tcPr>
          <w:p w:rsidR="00577AB5" w:rsidRDefault="00577AB5">
            <w:pPr>
              <w:pStyle w:val="ConsPlusNormal"/>
              <w:jc w:val="center"/>
            </w:pPr>
            <w:r>
              <w:t>2447423,62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2447423,62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188.</w:t>
            </w:r>
          </w:p>
        </w:tc>
        <w:tc>
          <w:tcPr>
            <w:tcW w:w="2551" w:type="dxa"/>
          </w:tcPr>
          <w:p w:rsidR="00577AB5" w:rsidRDefault="00577AB5">
            <w:pPr>
              <w:pStyle w:val="ConsPlusNormal"/>
            </w:pPr>
            <w:r>
              <w:t>г. Новотроицк, ул. Советская, д. 16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617,50</w:t>
            </w:r>
          </w:p>
        </w:tc>
        <w:tc>
          <w:tcPr>
            <w:tcW w:w="1804" w:type="dxa"/>
          </w:tcPr>
          <w:p w:rsidR="00577AB5" w:rsidRDefault="00577AB5">
            <w:pPr>
              <w:pStyle w:val="ConsPlusNormal"/>
              <w:jc w:val="center"/>
            </w:pPr>
            <w:r>
              <w:t>4731757,20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4731757,20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189.</w:t>
            </w:r>
          </w:p>
        </w:tc>
        <w:tc>
          <w:tcPr>
            <w:tcW w:w="2551" w:type="dxa"/>
          </w:tcPr>
          <w:p w:rsidR="00577AB5" w:rsidRDefault="00577AB5">
            <w:pPr>
              <w:pStyle w:val="ConsPlusNormal"/>
            </w:pPr>
            <w:r>
              <w:t>г. Новотроицк, ул. Советская, д. 18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1013,80</w:t>
            </w:r>
          </w:p>
        </w:tc>
        <w:tc>
          <w:tcPr>
            <w:tcW w:w="1804" w:type="dxa"/>
          </w:tcPr>
          <w:p w:rsidR="00577AB5" w:rsidRDefault="00577AB5">
            <w:pPr>
              <w:pStyle w:val="ConsPlusNormal"/>
              <w:jc w:val="center"/>
            </w:pPr>
            <w:r>
              <w:t>3751719,60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3751719,60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190.</w:t>
            </w:r>
          </w:p>
        </w:tc>
        <w:tc>
          <w:tcPr>
            <w:tcW w:w="2551" w:type="dxa"/>
          </w:tcPr>
          <w:p w:rsidR="00577AB5" w:rsidRDefault="00577AB5">
            <w:pPr>
              <w:pStyle w:val="ConsPlusNormal"/>
            </w:pPr>
            <w:r>
              <w:t>г. Новотроицк, ул. Советская, д. 19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1013,80</w:t>
            </w:r>
          </w:p>
        </w:tc>
        <w:tc>
          <w:tcPr>
            <w:tcW w:w="1804" w:type="dxa"/>
          </w:tcPr>
          <w:p w:rsidR="00577AB5" w:rsidRDefault="00577AB5">
            <w:pPr>
              <w:pStyle w:val="ConsPlusNormal"/>
              <w:jc w:val="center"/>
            </w:pPr>
            <w:r>
              <w:t>4733180,44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4733180,44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191.</w:t>
            </w:r>
          </w:p>
        </w:tc>
        <w:tc>
          <w:tcPr>
            <w:tcW w:w="2551" w:type="dxa"/>
          </w:tcPr>
          <w:p w:rsidR="00577AB5" w:rsidRDefault="00577AB5">
            <w:pPr>
              <w:pStyle w:val="ConsPlusNormal"/>
            </w:pPr>
            <w:r>
              <w:t>г. Новотроицк, ул. Советская, д. 111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1645410,60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1645410,60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192.</w:t>
            </w:r>
          </w:p>
        </w:tc>
        <w:tc>
          <w:tcPr>
            <w:tcW w:w="2551" w:type="dxa"/>
          </w:tcPr>
          <w:p w:rsidR="00577AB5" w:rsidRDefault="00577AB5">
            <w:pPr>
              <w:pStyle w:val="ConsPlusNormal"/>
            </w:pPr>
            <w:r>
              <w:t>г. Новотроицк, ул. Советская, д. 121</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1437781,84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1437781,84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193.</w:t>
            </w:r>
          </w:p>
        </w:tc>
        <w:tc>
          <w:tcPr>
            <w:tcW w:w="2551" w:type="dxa"/>
          </w:tcPr>
          <w:p w:rsidR="00577AB5" w:rsidRDefault="00577AB5">
            <w:pPr>
              <w:pStyle w:val="ConsPlusNormal"/>
            </w:pPr>
            <w:r>
              <w:t>г. Новотроицк, ул. Советская, д. 121</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958521,23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958521,23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194.</w:t>
            </w:r>
          </w:p>
        </w:tc>
        <w:tc>
          <w:tcPr>
            <w:tcW w:w="2551" w:type="dxa"/>
          </w:tcPr>
          <w:p w:rsidR="00577AB5" w:rsidRDefault="00577AB5">
            <w:pPr>
              <w:pStyle w:val="ConsPlusNormal"/>
            </w:pPr>
            <w:r>
              <w:t>г. Новотроицк, ул. Советская, д. 121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520532,19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520532,19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195.</w:t>
            </w:r>
          </w:p>
        </w:tc>
        <w:tc>
          <w:tcPr>
            <w:tcW w:w="2551" w:type="dxa"/>
          </w:tcPr>
          <w:p w:rsidR="00577AB5" w:rsidRDefault="00577AB5">
            <w:pPr>
              <w:pStyle w:val="ConsPlusNormal"/>
            </w:pPr>
            <w:r>
              <w:t>г. Новотроицк, ул. Советская, д. 121</w:t>
            </w:r>
          </w:p>
        </w:tc>
        <w:tc>
          <w:tcPr>
            <w:tcW w:w="1871" w:type="dxa"/>
          </w:tcPr>
          <w:p w:rsidR="00577AB5" w:rsidRDefault="00577AB5">
            <w:pPr>
              <w:pStyle w:val="ConsPlusNormal"/>
            </w:pPr>
            <w:r>
              <w:t>ОДПУ ХВ</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61510,22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61510,22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196.</w:t>
            </w:r>
          </w:p>
        </w:tc>
        <w:tc>
          <w:tcPr>
            <w:tcW w:w="2551" w:type="dxa"/>
          </w:tcPr>
          <w:p w:rsidR="00577AB5" w:rsidRDefault="00577AB5">
            <w:pPr>
              <w:pStyle w:val="ConsPlusNormal"/>
            </w:pPr>
            <w:r>
              <w:t>г. Новотроицк, ул. Советская, д. 2</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3763,10</w:t>
            </w:r>
          </w:p>
        </w:tc>
        <w:tc>
          <w:tcPr>
            <w:tcW w:w="1804" w:type="dxa"/>
          </w:tcPr>
          <w:p w:rsidR="00577AB5" w:rsidRDefault="00577AB5">
            <w:pPr>
              <w:pStyle w:val="ConsPlusNormal"/>
              <w:jc w:val="center"/>
            </w:pPr>
            <w:r>
              <w:t>12413390,43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12413390,43</w:t>
            </w:r>
          </w:p>
        </w:tc>
        <w:tc>
          <w:tcPr>
            <w:tcW w:w="1804" w:type="dxa"/>
          </w:tcPr>
          <w:p w:rsidR="00577AB5" w:rsidRDefault="00577AB5">
            <w:pPr>
              <w:pStyle w:val="ConsPlusNormal"/>
              <w:jc w:val="center"/>
            </w:pPr>
            <w:r>
              <w:t>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197.</w:t>
            </w:r>
          </w:p>
        </w:tc>
        <w:tc>
          <w:tcPr>
            <w:tcW w:w="2551" w:type="dxa"/>
          </w:tcPr>
          <w:p w:rsidR="00577AB5" w:rsidRDefault="00577AB5">
            <w:pPr>
              <w:pStyle w:val="ConsPlusNormal"/>
            </w:pPr>
            <w:r>
              <w:t>г. Новотроицк, ул. Советская, д. 22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1576,50</w:t>
            </w:r>
          </w:p>
        </w:tc>
        <w:tc>
          <w:tcPr>
            <w:tcW w:w="1804" w:type="dxa"/>
          </w:tcPr>
          <w:p w:rsidR="00577AB5" w:rsidRDefault="00577AB5">
            <w:pPr>
              <w:pStyle w:val="ConsPlusNormal"/>
              <w:jc w:val="center"/>
            </w:pPr>
            <w:r>
              <w:t>1840131,52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1840131,52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198.</w:t>
            </w:r>
          </w:p>
        </w:tc>
        <w:tc>
          <w:tcPr>
            <w:tcW w:w="2551" w:type="dxa"/>
          </w:tcPr>
          <w:p w:rsidR="00577AB5" w:rsidRDefault="00577AB5">
            <w:pPr>
              <w:pStyle w:val="ConsPlusNormal"/>
            </w:pPr>
            <w:r>
              <w:t>г. Новотроицк, ул. Советская, д. 23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1528,30</w:t>
            </w:r>
          </w:p>
        </w:tc>
        <w:tc>
          <w:tcPr>
            <w:tcW w:w="1804" w:type="dxa"/>
          </w:tcPr>
          <w:p w:rsidR="00577AB5" w:rsidRDefault="00577AB5">
            <w:pPr>
              <w:pStyle w:val="ConsPlusNormal"/>
              <w:jc w:val="center"/>
            </w:pPr>
            <w:r>
              <w:t>8483457,67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8483457,67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199.</w:t>
            </w:r>
          </w:p>
        </w:tc>
        <w:tc>
          <w:tcPr>
            <w:tcW w:w="2551" w:type="dxa"/>
          </w:tcPr>
          <w:p w:rsidR="00577AB5" w:rsidRDefault="00577AB5">
            <w:pPr>
              <w:pStyle w:val="ConsPlusNormal"/>
            </w:pPr>
            <w:r>
              <w:t>г. Новотроицк, ул. Советская, д. 24</w:t>
            </w:r>
          </w:p>
        </w:tc>
        <w:tc>
          <w:tcPr>
            <w:tcW w:w="1871" w:type="dxa"/>
          </w:tcPr>
          <w:p w:rsidR="00577AB5" w:rsidRDefault="00577AB5">
            <w:pPr>
              <w:pStyle w:val="ConsPlusNormal"/>
            </w:pPr>
            <w:r>
              <w:t xml:space="preserve">ремонт и (или) переустройство </w:t>
            </w:r>
            <w:r>
              <w:lastRenderedPageBreak/>
              <w:t>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548,70</w:t>
            </w:r>
          </w:p>
        </w:tc>
        <w:tc>
          <w:tcPr>
            <w:tcW w:w="1804" w:type="dxa"/>
          </w:tcPr>
          <w:p w:rsidR="00577AB5" w:rsidRDefault="00577AB5">
            <w:pPr>
              <w:pStyle w:val="ConsPlusNormal"/>
              <w:jc w:val="center"/>
            </w:pPr>
            <w:r>
              <w:t>4218948,50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4218948,50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200.</w:t>
            </w:r>
          </w:p>
        </w:tc>
        <w:tc>
          <w:tcPr>
            <w:tcW w:w="2551" w:type="dxa"/>
          </w:tcPr>
          <w:p w:rsidR="00577AB5" w:rsidRDefault="00577AB5">
            <w:pPr>
              <w:pStyle w:val="ConsPlusNormal"/>
            </w:pPr>
            <w:r>
              <w:t>г. Новотроицк, ул. Советская, д. 26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323,50</w:t>
            </w:r>
          </w:p>
        </w:tc>
        <w:tc>
          <w:tcPr>
            <w:tcW w:w="1804" w:type="dxa"/>
          </w:tcPr>
          <w:p w:rsidR="00577AB5" w:rsidRDefault="00577AB5">
            <w:pPr>
              <w:pStyle w:val="ConsPlusNormal"/>
              <w:jc w:val="center"/>
            </w:pPr>
            <w:r>
              <w:t>1887176,63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1887176,63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201.</w:t>
            </w:r>
          </w:p>
        </w:tc>
        <w:tc>
          <w:tcPr>
            <w:tcW w:w="2551" w:type="dxa"/>
          </w:tcPr>
          <w:p w:rsidR="00577AB5" w:rsidRDefault="00577AB5">
            <w:pPr>
              <w:pStyle w:val="ConsPlusNormal"/>
            </w:pPr>
            <w:r>
              <w:t>г. Новотроицк, ул. Советская, д. 28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4406107,30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4406107,30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202.</w:t>
            </w:r>
          </w:p>
        </w:tc>
        <w:tc>
          <w:tcPr>
            <w:tcW w:w="2551" w:type="dxa"/>
          </w:tcPr>
          <w:p w:rsidR="00577AB5" w:rsidRDefault="00577AB5">
            <w:pPr>
              <w:pStyle w:val="ConsPlusNormal"/>
            </w:pPr>
            <w:r>
              <w:t>г. Новотроицк, ул. Советская, д. 30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808,50</w:t>
            </w:r>
          </w:p>
        </w:tc>
        <w:tc>
          <w:tcPr>
            <w:tcW w:w="1804" w:type="dxa"/>
          </w:tcPr>
          <w:p w:rsidR="00577AB5" w:rsidRDefault="00577AB5">
            <w:pPr>
              <w:pStyle w:val="ConsPlusNormal"/>
              <w:jc w:val="center"/>
            </w:pPr>
            <w:r>
              <w:t>3948056,14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3948056,14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203.</w:t>
            </w:r>
          </w:p>
        </w:tc>
        <w:tc>
          <w:tcPr>
            <w:tcW w:w="2551" w:type="dxa"/>
          </w:tcPr>
          <w:p w:rsidR="00577AB5" w:rsidRDefault="00577AB5">
            <w:pPr>
              <w:pStyle w:val="ConsPlusNormal"/>
            </w:pPr>
            <w:r>
              <w:t>г. Новотроицк, ул. Советская, д. 32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317,20</w:t>
            </w:r>
          </w:p>
        </w:tc>
        <w:tc>
          <w:tcPr>
            <w:tcW w:w="1804" w:type="dxa"/>
          </w:tcPr>
          <w:p w:rsidR="00577AB5" w:rsidRDefault="00577AB5">
            <w:pPr>
              <w:pStyle w:val="ConsPlusNormal"/>
              <w:jc w:val="center"/>
            </w:pPr>
            <w:r>
              <w:t>1861276,07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1861276,07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204.</w:t>
            </w:r>
          </w:p>
        </w:tc>
        <w:tc>
          <w:tcPr>
            <w:tcW w:w="2551" w:type="dxa"/>
          </w:tcPr>
          <w:p w:rsidR="00577AB5" w:rsidRDefault="00577AB5">
            <w:pPr>
              <w:pStyle w:val="ConsPlusNormal"/>
            </w:pPr>
            <w:r>
              <w:t>г. Новотроицк, ул. Советская, д. 34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4203210,51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4203210,51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205.</w:t>
            </w:r>
          </w:p>
        </w:tc>
        <w:tc>
          <w:tcPr>
            <w:tcW w:w="2551" w:type="dxa"/>
          </w:tcPr>
          <w:p w:rsidR="00577AB5" w:rsidRDefault="00577AB5">
            <w:pPr>
              <w:pStyle w:val="ConsPlusNormal"/>
            </w:pPr>
            <w:r>
              <w:t>г. Новотроицк, ул. Советская, д. 36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4531463,68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4531463,68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206.</w:t>
            </w:r>
          </w:p>
        </w:tc>
        <w:tc>
          <w:tcPr>
            <w:tcW w:w="2551" w:type="dxa"/>
          </w:tcPr>
          <w:p w:rsidR="00577AB5" w:rsidRDefault="00577AB5">
            <w:pPr>
              <w:pStyle w:val="ConsPlusNormal"/>
            </w:pPr>
            <w:r>
              <w:t>г. Новотроицк, ул. Советская, д. 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1494,00</w:t>
            </w:r>
          </w:p>
        </w:tc>
        <w:tc>
          <w:tcPr>
            <w:tcW w:w="1804" w:type="dxa"/>
          </w:tcPr>
          <w:p w:rsidR="00577AB5" w:rsidRDefault="00577AB5">
            <w:pPr>
              <w:pStyle w:val="ConsPlusNormal"/>
              <w:jc w:val="center"/>
            </w:pPr>
            <w:r>
              <w:t>5001887,32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5001887,32</w:t>
            </w:r>
          </w:p>
        </w:tc>
        <w:tc>
          <w:tcPr>
            <w:tcW w:w="1804" w:type="dxa"/>
          </w:tcPr>
          <w:p w:rsidR="00577AB5" w:rsidRDefault="00577AB5">
            <w:pPr>
              <w:pStyle w:val="ConsPlusNormal"/>
              <w:jc w:val="center"/>
            </w:pPr>
            <w:r>
              <w:t>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207.</w:t>
            </w:r>
          </w:p>
        </w:tc>
        <w:tc>
          <w:tcPr>
            <w:tcW w:w="2551" w:type="dxa"/>
          </w:tcPr>
          <w:p w:rsidR="00577AB5" w:rsidRDefault="00577AB5">
            <w:pPr>
              <w:pStyle w:val="ConsPlusNormal"/>
            </w:pPr>
            <w:r>
              <w:t>г. Новотроицк, ул. Советская, д. 45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1113,00</w:t>
            </w:r>
          </w:p>
        </w:tc>
        <w:tc>
          <w:tcPr>
            <w:tcW w:w="1804" w:type="dxa"/>
          </w:tcPr>
          <w:p w:rsidR="00577AB5" w:rsidRDefault="00577AB5">
            <w:pPr>
              <w:pStyle w:val="ConsPlusNormal"/>
              <w:jc w:val="center"/>
            </w:pPr>
            <w:r>
              <w:t>4398522,93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4398522,93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208.</w:t>
            </w:r>
          </w:p>
        </w:tc>
        <w:tc>
          <w:tcPr>
            <w:tcW w:w="2551" w:type="dxa"/>
          </w:tcPr>
          <w:p w:rsidR="00577AB5" w:rsidRDefault="00577AB5">
            <w:pPr>
              <w:pStyle w:val="ConsPlusNormal"/>
            </w:pPr>
            <w:r>
              <w:t>г. Новотроицк, ул. Советская, д. 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3514,00</w:t>
            </w:r>
          </w:p>
        </w:tc>
        <w:tc>
          <w:tcPr>
            <w:tcW w:w="1804" w:type="dxa"/>
          </w:tcPr>
          <w:p w:rsidR="00577AB5" w:rsidRDefault="00577AB5">
            <w:pPr>
              <w:pStyle w:val="ConsPlusNormal"/>
              <w:jc w:val="center"/>
            </w:pPr>
            <w:r>
              <w:t>12445487,31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12445487,31</w:t>
            </w:r>
          </w:p>
        </w:tc>
        <w:tc>
          <w:tcPr>
            <w:tcW w:w="1804" w:type="dxa"/>
          </w:tcPr>
          <w:p w:rsidR="00577AB5" w:rsidRDefault="00577AB5">
            <w:pPr>
              <w:pStyle w:val="ConsPlusNormal"/>
              <w:jc w:val="center"/>
            </w:pPr>
            <w:r>
              <w:t>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209.</w:t>
            </w:r>
          </w:p>
        </w:tc>
        <w:tc>
          <w:tcPr>
            <w:tcW w:w="2551" w:type="dxa"/>
          </w:tcPr>
          <w:p w:rsidR="00577AB5" w:rsidRDefault="00577AB5">
            <w:pPr>
              <w:pStyle w:val="ConsPlusNormal"/>
            </w:pPr>
            <w:r>
              <w:t>г. Новотроицк, ул. Советская, д. 6</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994,95</w:t>
            </w:r>
          </w:p>
        </w:tc>
        <w:tc>
          <w:tcPr>
            <w:tcW w:w="1804" w:type="dxa"/>
          </w:tcPr>
          <w:p w:rsidR="00577AB5" w:rsidRDefault="00577AB5">
            <w:pPr>
              <w:pStyle w:val="ConsPlusNormal"/>
              <w:jc w:val="center"/>
            </w:pPr>
            <w:r>
              <w:t>3847988,04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3847988,04</w:t>
            </w:r>
          </w:p>
        </w:tc>
        <w:tc>
          <w:tcPr>
            <w:tcW w:w="1804" w:type="dxa"/>
          </w:tcPr>
          <w:p w:rsidR="00577AB5" w:rsidRDefault="00577AB5">
            <w:pPr>
              <w:pStyle w:val="ConsPlusNormal"/>
              <w:jc w:val="center"/>
            </w:pPr>
            <w:r>
              <w:t>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210.</w:t>
            </w:r>
          </w:p>
        </w:tc>
        <w:tc>
          <w:tcPr>
            <w:tcW w:w="2551" w:type="dxa"/>
          </w:tcPr>
          <w:p w:rsidR="00577AB5" w:rsidRDefault="00577AB5">
            <w:pPr>
              <w:pStyle w:val="ConsPlusNormal"/>
            </w:pPr>
            <w:r>
              <w:t>г. Новотроицк, ул. Советская, д. 66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7220,00</w:t>
            </w:r>
          </w:p>
        </w:tc>
        <w:tc>
          <w:tcPr>
            <w:tcW w:w="1804" w:type="dxa"/>
          </w:tcPr>
          <w:p w:rsidR="00577AB5" w:rsidRDefault="00577AB5">
            <w:pPr>
              <w:pStyle w:val="ConsPlusNormal"/>
              <w:jc w:val="center"/>
            </w:pPr>
            <w:r>
              <w:t>17460542,83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17460542,83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211.</w:t>
            </w:r>
          </w:p>
        </w:tc>
        <w:tc>
          <w:tcPr>
            <w:tcW w:w="2551" w:type="dxa"/>
          </w:tcPr>
          <w:p w:rsidR="00577AB5" w:rsidRDefault="00577AB5">
            <w:pPr>
              <w:pStyle w:val="ConsPlusNormal"/>
            </w:pPr>
            <w:r>
              <w:t>г. Новотроицк, ул. Советская, д. 7</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4988,63</w:t>
            </w:r>
          </w:p>
        </w:tc>
        <w:tc>
          <w:tcPr>
            <w:tcW w:w="1804" w:type="dxa"/>
          </w:tcPr>
          <w:p w:rsidR="00577AB5" w:rsidRDefault="00577AB5">
            <w:pPr>
              <w:pStyle w:val="ConsPlusNormal"/>
              <w:jc w:val="center"/>
            </w:pPr>
            <w:r>
              <w:t>13766725,00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13766725,00</w:t>
            </w:r>
          </w:p>
        </w:tc>
        <w:tc>
          <w:tcPr>
            <w:tcW w:w="1804" w:type="dxa"/>
          </w:tcPr>
          <w:p w:rsidR="00577AB5" w:rsidRDefault="00577AB5">
            <w:pPr>
              <w:pStyle w:val="ConsPlusNormal"/>
              <w:jc w:val="center"/>
            </w:pPr>
            <w:r>
              <w:t>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212.</w:t>
            </w:r>
          </w:p>
        </w:tc>
        <w:tc>
          <w:tcPr>
            <w:tcW w:w="2551" w:type="dxa"/>
          </w:tcPr>
          <w:p w:rsidR="00577AB5" w:rsidRDefault="00577AB5">
            <w:pPr>
              <w:pStyle w:val="ConsPlusNormal"/>
            </w:pPr>
            <w:r>
              <w:t>г. Новотроицк, ул. Советская, д. 9</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4608,51</w:t>
            </w:r>
          </w:p>
        </w:tc>
        <w:tc>
          <w:tcPr>
            <w:tcW w:w="1804" w:type="dxa"/>
          </w:tcPr>
          <w:p w:rsidR="00577AB5" w:rsidRDefault="00577AB5">
            <w:pPr>
              <w:pStyle w:val="ConsPlusNormal"/>
              <w:jc w:val="center"/>
            </w:pPr>
            <w:r>
              <w:t>14414438,04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14414438,04</w:t>
            </w:r>
          </w:p>
        </w:tc>
        <w:tc>
          <w:tcPr>
            <w:tcW w:w="1804" w:type="dxa"/>
          </w:tcPr>
          <w:p w:rsidR="00577AB5" w:rsidRDefault="00577AB5">
            <w:pPr>
              <w:pStyle w:val="ConsPlusNormal"/>
              <w:jc w:val="center"/>
            </w:pPr>
            <w:r>
              <w:t>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213.</w:t>
            </w:r>
          </w:p>
        </w:tc>
        <w:tc>
          <w:tcPr>
            <w:tcW w:w="2551" w:type="dxa"/>
          </w:tcPr>
          <w:p w:rsidR="00577AB5" w:rsidRDefault="00577AB5">
            <w:pPr>
              <w:pStyle w:val="ConsPlusNormal"/>
            </w:pPr>
            <w:r>
              <w:t>г. Новотроицк, ул. Уральская, д. 12</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641709,97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641709,97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214.</w:t>
            </w:r>
          </w:p>
        </w:tc>
        <w:tc>
          <w:tcPr>
            <w:tcW w:w="2551" w:type="dxa"/>
          </w:tcPr>
          <w:p w:rsidR="00577AB5" w:rsidRDefault="00577AB5">
            <w:pPr>
              <w:pStyle w:val="ConsPlusNormal"/>
            </w:pPr>
            <w:r>
              <w:t>г. Новотроицк, ул. Уральская, д. 2а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736055,68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736055,68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215.</w:t>
            </w:r>
          </w:p>
        </w:tc>
        <w:tc>
          <w:tcPr>
            <w:tcW w:w="2551" w:type="dxa"/>
          </w:tcPr>
          <w:p w:rsidR="00577AB5" w:rsidRDefault="00577AB5">
            <w:pPr>
              <w:pStyle w:val="ConsPlusNormal"/>
            </w:pPr>
            <w:r>
              <w:t>г. Новотроицк, ул. Уральская, д. 34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5505380,27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5505380,27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216.</w:t>
            </w:r>
          </w:p>
        </w:tc>
        <w:tc>
          <w:tcPr>
            <w:tcW w:w="2551" w:type="dxa"/>
          </w:tcPr>
          <w:p w:rsidR="00577AB5" w:rsidRDefault="00577AB5">
            <w:pPr>
              <w:pStyle w:val="ConsPlusNormal"/>
            </w:pPr>
            <w:r>
              <w:t>г. Новотроицк, ул. Уральская, д. 38</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7384267,15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7384267,15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217.</w:t>
            </w:r>
          </w:p>
        </w:tc>
        <w:tc>
          <w:tcPr>
            <w:tcW w:w="2551" w:type="dxa"/>
          </w:tcPr>
          <w:p w:rsidR="00577AB5" w:rsidRDefault="00577AB5">
            <w:pPr>
              <w:pStyle w:val="ConsPlusNormal"/>
            </w:pPr>
            <w:r>
              <w:t>г. Новотроицк, ул. Уральская, д. 4</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704454,57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704454,57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218.</w:t>
            </w:r>
          </w:p>
        </w:tc>
        <w:tc>
          <w:tcPr>
            <w:tcW w:w="2551" w:type="dxa"/>
          </w:tcPr>
          <w:p w:rsidR="00577AB5" w:rsidRDefault="00577AB5">
            <w:pPr>
              <w:pStyle w:val="ConsPlusNormal"/>
            </w:pPr>
            <w:r>
              <w:t>г. Новотроицк, ул. Уральская, д. 40</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3571367,41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3571367,41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219.</w:t>
            </w:r>
          </w:p>
        </w:tc>
        <w:tc>
          <w:tcPr>
            <w:tcW w:w="2551" w:type="dxa"/>
          </w:tcPr>
          <w:p w:rsidR="00577AB5" w:rsidRDefault="00577AB5">
            <w:pPr>
              <w:pStyle w:val="ConsPlusNormal"/>
            </w:pPr>
            <w:r>
              <w:t>г. Новотроицк, ул. Уральская, д. 8а</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143994,29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143994,29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220.</w:t>
            </w:r>
          </w:p>
        </w:tc>
        <w:tc>
          <w:tcPr>
            <w:tcW w:w="2551" w:type="dxa"/>
          </w:tcPr>
          <w:p w:rsidR="00577AB5" w:rsidRDefault="00577AB5">
            <w:pPr>
              <w:pStyle w:val="ConsPlusNormal"/>
            </w:pPr>
            <w:r>
              <w:t>г. Новотроицк, ул. Фрунзе, д. 4</w:t>
            </w:r>
          </w:p>
        </w:tc>
        <w:tc>
          <w:tcPr>
            <w:tcW w:w="1871" w:type="dxa"/>
          </w:tcPr>
          <w:p w:rsidR="00577AB5" w:rsidRDefault="00577AB5">
            <w:pPr>
              <w:pStyle w:val="ConsPlusNormal"/>
            </w:pPr>
            <w:r>
              <w:t xml:space="preserve">ремонт и (или) переустройство </w:t>
            </w:r>
            <w:r>
              <w:lastRenderedPageBreak/>
              <w:t>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1133,70</w:t>
            </w:r>
          </w:p>
        </w:tc>
        <w:tc>
          <w:tcPr>
            <w:tcW w:w="1804" w:type="dxa"/>
          </w:tcPr>
          <w:p w:rsidR="00577AB5" w:rsidRDefault="00577AB5">
            <w:pPr>
              <w:pStyle w:val="ConsPlusNormal"/>
              <w:jc w:val="center"/>
            </w:pPr>
            <w:r>
              <w:t>4079961,13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4079961,13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221.</w:t>
            </w:r>
          </w:p>
        </w:tc>
        <w:tc>
          <w:tcPr>
            <w:tcW w:w="2551" w:type="dxa"/>
          </w:tcPr>
          <w:p w:rsidR="00577AB5" w:rsidRDefault="00577AB5">
            <w:pPr>
              <w:pStyle w:val="ConsPlusNormal"/>
            </w:pPr>
            <w:r>
              <w:t>г. Новотроицк, ул. Юных Ленинцев, д. 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5508805,79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5508805,79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13. Муниципальное образование город Оренбург</w:t>
            </w:r>
          </w:p>
        </w:tc>
      </w:tr>
      <w:tr w:rsidR="00577AB5">
        <w:tc>
          <w:tcPr>
            <w:tcW w:w="3345" w:type="dxa"/>
            <w:gridSpan w:val="2"/>
          </w:tcPr>
          <w:p w:rsidR="00577AB5" w:rsidRDefault="00577AB5">
            <w:pPr>
              <w:pStyle w:val="ConsPlusNormal"/>
            </w:pPr>
            <w:r>
              <w:t>Итого по муниципальному образованию город Оренбург</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1409477056,10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1409011861,10</w:t>
            </w:r>
          </w:p>
        </w:tc>
        <w:tc>
          <w:tcPr>
            <w:tcW w:w="1384" w:type="dxa"/>
          </w:tcPr>
          <w:p w:rsidR="00577AB5" w:rsidRDefault="00577AB5">
            <w:pPr>
              <w:pStyle w:val="ConsPlusNormal"/>
              <w:jc w:val="center"/>
            </w:pPr>
            <w:r>
              <w:t>465195,00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222.</w:t>
            </w:r>
          </w:p>
        </w:tc>
        <w:tc>
          <w:tcPr>
            <w:tcW w:w="2551" w:type="dxa"/>
          </w:tcPr>
          <w:p w:rsidR="00577AB5" w:rsidRDefault="00577AB5">
            <w:pPr>
              <w:pStyle w:val="ConsPlusNormal"/>
            </w:pPr>
            <w:r>
              <w:t>г. Оренбург, мкр. пос. им. Куйбышева, ул. Комарова, д. 10</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302,00</w:t>
            </w:r>
          </w:p>
        </w:tc>
        <w:tc>
          <w:tcPr>
            <w:tcW w:w="1804" w:type="dxa"/>
          </w:tcPr>
          <w:p w:rsidR="00577AB5" w:rsidRDefault="00577AB5">
            <w:pPr>
              <w:pStyle w:val="ConsPlusNormal"/>
              <w:jc w:val="center"/>
            </w:pPr>
            <w:r>
              <w:t>2227642,75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2227642,75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223.</w:t>
            </w:r>
          </w:p>
        </w:tc>
        <w:tc>
          <w:tcPr>
            <w:tcW w:w="2551" w:type="dxa"/>
          </w:tcPr>
          <w:p w:rsidR="00577AB5" w:rsidRDefault="00577AB5">
            <w:pPr>
              <w:pStyle w:val="ConsPlusNormal"/>
            </w:pPr>
            <w:r>
              <w:t>г. Оренбург, мкр. пос. им. Куйбышева, ул. Комарова, д. 10</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226765,57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226765,57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224.</w:t>
            </w:r>
          </w:p>
        </w:tc>
        <w:tc>
          <w:tcPr>
            <w:tcW w:w="2551" w:type="dxa"/>
          </w:tcPr>
          <w:p w:rsidR="00577AB5" w:rsidRDefault="00577AB5">
            <w:pPr>
              <w:pStyle w:val="ConsPlusNormal"/>
            </w:pPr>
            <w:r>
              <w:t>г. Оренбург, мкр. Стройгородок, д. 16</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209097,27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209097,27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225.</w:t>
            </w:r>
          </w:p>
        </w:tc>
        <w:tc>
          <w:tcPr>
            <w:tcW w:w="2551" w:type="dxa"/>
          </w:tcPr>
          <w:p w:rsidR="00577AB5" w:rsidRDefault="00577AB5">
            <w:pPr>
              <w:pStyle w:val="ConsPlusNormal"/>
            </w:pPr>
            <w:r>
              <w:t>г. Оренбург, пер. Дальний, д. 37</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1613072,41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1613072,41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226.</w:t>
            </w:r>
          </w:p>
        </w:tc>
        <w:tc>
          <w:tcPr>
            <w:tcW w:w="2551" w:type="dxa"/>
          </w:tcPr>
          <w:p w:rsidR="00577AB5" w:rsidRDefault="00577AB5">
            <w:pPr>
              <w:pStyle w:val="ConsPlusNormal"/>
            </w:pPr>
            <w:r>
              <w:t>г. Оренбург, пер. Дальний, д. 39</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1053551,45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1053551,45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227.</w:t>
            </w:r>
          </w:p>
        </w:tc>
        <w:tc>
          <w:tcPr>
            <w:tcW w:w="2551" w:type="dxa"/>
          </w:tcPr>
          <w:p w:rsidR="00577AB5" w:rsidRDefault="00577AB5">
            <w:pPr>
              <w:pStyle w:val="ConsPlusNormal"/>
            </w:pPr>
            <w:r>
              <w:t>г. Оренбург, пер. Дальний, д. 41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910,00</w:t>
            </w:r>
          </w:p>
        </w:tc>
        <w:tc>
          <w:tcPr>
            <w:tcW w:w="1804" w:type="dxa"/>
          </w:tcPr>
          <w:p w:rsidR="00577AB5" w:rsidRDefault="00577AB5">
            <w:pPr>
              <w:pStyle w:val="ConsPlusNormal"/>
              <w:jc w:val="center"/>
            </w:pPr>
            <w:r>
              <w:t>3784095,48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3784095,48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228.</w:t>
            </w:r>
          </w:p>
        </w:tc>
        <w:tc>
          <w:tcPr>
            <w:tcW w:w="2551" w:type="dxa"/>
          </w:tcPr>
          <w:p w:rsidR="00577AB5" w:rsidRDefault="00577AB5">
            <w:pPr>
              <w:pStyle w:val="ConsPlusNormal"/>
            </w:pPr>
            <w:r>
              <w:t>г. Оренбург, пер. Дальний, д. 45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3295082,21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3295082,21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229.</w:t>
            </w:r>
          </w:p>
        </w:tc>
        <w:tc>
          <w:tcPr>
            <w:tcW w:w="2551" w:type="dxa"/>
          </w:tcPr>
          <w:p w:rsidR="00577AB5" w:rsidRDefault="00577AB5">
            <w:pPr>
              <w:pStyle w:val="ConsPlusNormal"/>
            </w:pPr>
            <w:r>
              <w:t>г. Оренбург, пер. Диспансерный, д. 10</w:t>
            </w:r>
          </w:p>
        </w:tc>
        <w:tc>
          <w:tcPr>
            <w:tcW w:w="1871" w:type="dxa"/>
          </w:tcPr>
          <w:p w:rsidR="00577AB5" w:rsidRDefault="00577AB5">
            <w:pPr>
              <w:pStyle w:val="ConsPlusNormal"/>
            </w:pPr>
            <w:r>
              <w:t xml:space="preserve">ремонт и (или) переустройство </w:t>
            </w:r>
            <w:r>
              <w:lastRenderedPageBreak/>
              <w:t>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535,00</w:t>
            </w:r>
          </w:p>
        </w:tc>
        <w:tc>
          <w:tcPr>
            <w:tcW w:w="1804" w:type="dxa"/>
          </w:tcPr>
          <w:p w:rsidR="00577AB5" w:rsidRDefault="00577AB5">
            <w:pPr>
              <w:pStyle w:val="ConsPlusNormal"/>
              <w:jc w:val="center"/>
            </w:pPr>
            <w:r>
              <w:t>3093231,22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3093231,22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230.</w:t>
            </w:r>
          </w:p>
        </w:tc>
        <w:tc>
          <w:tcPr>
            <w:tcW w:w="2551" w:type="dxa"/>
          </w:tcPr>
          <w:p w:rsidR="00577AB5" w:rsidRDefault="00577AB5">
            <w:pPr>
              <w:pStyle w:val="ConsPlusNormal"/>
            </w:pPr>
            <w:r>
              <w:t>г. Оренбург, пер. Заводской, д. 28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1066,00</w:t>
            </w:r>
          </w:p>
        </w:tc>
        <w:tc>
          <w:tcPr>
            <w:tcW w:w="1804" w:type="dxa"/>
          </w:tcPr>
          <w:p w:rsidR="00577AB5" w:rsidRDefault="00577AB5">
            <w:pPr>
              <w:pStyle w:val="ConsPlusNormal"/>
              <w:jc w:val="center"/>
            </w:pPr>
            <w:r>
              <w:t>4871218,29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4871218,29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231.</w:t>
            </w:r>
          </w:p>
        </w:tc>
        <w:tc>
          <w:tcPr>
            <w:tcW w:w="2551" w:type="dxa"/>
          </w:tcPr>
          <w:p w:rsidR="00577AB5" w:rsidRDefault="00577AB5">
            <w:pPr>
              <w:pStyle w:val="ConsPlusNormal"/>
            </w:pPr>
            <w:r>
              <w:t>г. Оренбург, пер. Обходной, д. 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1600,00</w:t>
            </w:r>
          </w:p>
        </w:tc>
        <w:tc>
          <w:tcPr>
            <w:tcW w:w="1804" w:type="dxa"/>
          </w:tcPr>
          <w:p w:rsidR="00577AB5" w:rsidRDefault="00577AB5">
            <w:pPr>
              <w:pStyle w:val="ConsPlusNormal"/>
              <w:jc w:val="center"/>
            </w:pPr>
            <w:r>
              <w:t>4505347,68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4505347,68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232.</w:t>
            </w:r>
          </w:p>
        </w:tc>
        <w:tc>
          <w:tcPr>
            <w:tcW w:w="2551" w:type="dxa"/>
          </w:tcPr>
          <w:p w:rsidR="00577AB5" w:rsidRDefault="00577AB5">
            <w:pPr>
              <w:pStyle w:val="ConsPlusNormal"/>
            </w:pPr>
            <w:r>
              <w:t>г. Оренбург, пер. Соляной, д. 20</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931887,70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931887,70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233.</w:t>
            </w:r>
          </w:p>
        </w:tc>
        <w:tc>
          <w:tcPr>
            <w:tcW w:w="2551" w:type="dxa"/>
          </w:tcPr>
          <w:p w:rsidR="00577AB5" w:rsidRDefault="00577AB5">
            <w:pPr>
              <w:pStyle w:val="ConsPlusNormal"/>
            </w:pPr>
            <w:r>
              <w:t>г. Оренбург, пер. Станочный, д. 5/1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2841860,38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2841860,38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234.</w:t>
            </w:r>
          </w:p>
        </w:tc>
        <w:tc>
          <w:tcPr>
            <w:tcW w:w="2551" w:type="dxa"/>
          </w:tcPr>
          <w:p w:rsidR="00577AB5" w:rsidRDefault="00577AB5">
            <w:pPr>
              <w:pStyle w:val="ConsPlusNormal"/>
            </w:pPr>
            <w:r>
              <w:t>г. Оренбург, пер. Телевизионный, д. 10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346,00</w:t>
            </w:r>
          </w:p>
        </w:tc>
        <w:tc>
          <w:tcPr>
            <w:tcW w:w="1804" w:type="dxa"/>
          </w:tcPr>
          <w:p w:rsidR="00577AB5" w:rsidRDefault="00577AB5">
            <w:pPr>
              <w:pStyle w:val="ConsPlusNormal"/>
              <w:jc w:val="center"/>
            </w:pPr>
            <w:r>
              <w:t>2662824,75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2662824,75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235.</w:t>
            </w:r>
          </w:p>
        </w:tc>
        <w:tc>
          <w:tcPr>
            <w:tcW w:w="2551" w:type="dxa"/>
          </w:tcPr>
          <w:p w:rsidR="00577AB5" w:rsidRDefault="00577AB5">
            <w:pPr>
              <w:pStyle w:val="ConsPlusNormal"/>
            </w:pPr>
            <w:r>
              <w:t>г. Оренбург, пер. Телевизионный, д. 1а</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4303012,98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4303012,98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236.</w:t>
            </w:r>
          </w:p>
        </w:tc>
        <w:tc>
          <w:tcPr>
            <w:tcW w:w="2551" w:type="dxa"/>
          </w:tcPr>
          <w:p w:rsidR="00577AB5" w:rsidRDefault="00577AB5">
            <w:pPr>
              <w:pStyle w:val="ConsPlusNormal"/>
            </w:pPr>
            <w:r>
              <w:t>г. Оренбург, пер. Телевизионный, д. 1а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4083,20</w:t>
            </w:r>
          </w:p>
        </w:tc>
        <w:tc>
          <w:tcPr>
            <w:tcW w:w="1804" w:type="dxa"/>
          </w:tcPr>
          <w:p w:rsidR="00577AB5" w:rsidRDefault="00577AB5">
            <w:pPr>
              <w:pStyle w:val="ConsPlusNormal"/>
              <w:jc w:val="center"/>
            </w:pPr>
            <w:r>
              <w:t>5266393,18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5266393,18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237.</w:t>
            </w:r>
          </w:p>
        </w:tc>
        <w:tc>
          <w:tcPr>
            <w:tcW w:w="2551" w:type="dxa"/>
          </w:tcPr>
          <w:p w:rsidR="00577AB5" w:rsidRDefault="00577AB5">
            <w:pPr>
              <w:pStyle w:val="ConsPlusNormal"/>
            </w:pPr>
            <w:r>
              <w:t>г. Оренбург, пер. Телевизионный, д. 2</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97697,36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97697,36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238.</w:t>
            </w:r>
          </w:p>
        </w:tc>
        <w:tc>
          <w:tcPr>
            <w:tcW w:w="2551" w:type="dxa"/>
          </w:tcPr>
          <w:p w:rsidR="00577AB5" w:rsidRDefault="00577AB5">
            <w:pPr>
              <w:pStyle w:val="ConsPlusNormal"/>
            </w:pPr>
            <w:r>
              <w:t>г. Оренбург, пер. Телевизионный, д. 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1294111,27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1294111,27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239.</w:t>
            </w:r>
          </w:p>
        </w:tc>
        <w:tc>
          <w:tcPr>
            <w:tcW w:w="2551" w:type="dxa"/>
          </w:tcPr>
          <w:p w:rsidR="00577AB5" w:rsidRDefault="00577AB5">
            <w:pPr>
              <w:pStyle w:val="ConsPlusNormal"/>
            </w:pPr>
            <w:r>
              <w:t>г. Оренбург, пер. Телевизионный, д. 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579300,11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579300,11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240.</w:t>
            </w:r>
          </w:p>
        </w:tc>
        <w:tc>
          <w:tcPr>
            <w:tcW w:w="2551" w:type="dxa"/>
          </w:tcPr>
          <w:p w:rsidR="00577AB5" w:rsidRDefault="00577AB5">
            <w:pPr>
              <w:pStyle w:val="ConsPlusNormal"/>
            </w:pPr>
            <w:r>
              <w:t>г. Оренбург, пер. Телевизионный, д. 5</w:t>
            </w:r>
          </w:p>
        </w:tc>
        <w:tc>
          <w:tcPr>
            <w:tcW w:w="1871" w:type="dxa"/>
          </w:tcPr>
          <w:p w:rsidR="00577AB5" w:rsidRDefault="00577AB5">
            <w:pPr>
              <w:pStyle w:val="ConsPlusNormal"/>
            </w:pPr>
            <w:r>
              <w:t>ремонт ВИСТС</w:t>
            </w:r>
          </w:p>
        </w:tc>
        <w:tc>
          <w:tcPr>
            <w:tcW w:w="1304" w:type="dxa"/>
            <w:vAlign w:val="bottom"/>
          </w:tcPr>
          <w:p w:rsidR="00577AB5" w:rsidRDefault="00577AB5">
            <w:pPr>
              <w:pStyle w:val="ConsPlusNormal"/>
              <w:jc w:val="center"/>
            </w:pPr>
            <w:r>
              <w:t>пог. метров</w:t>
            </w:r>
          </w:p>
        </w:tc>
        <w:tc>
          <w:tcPr>
            <w:tcW w:w="1644" w:type="dxa"/>
            <w:vAlign w:val="bottom"/>
          </w:tcPr>
          <w:p w:rsidR="00577AB5" w:rsidRDefault="00577AB5">
            <w:pPr>
              <w:pStyle w:val="ConsPlusNormal"/>
              <w:jc w:val="center"/>
            </w:pPr>
            <w:r>
              <w:t>-</w:t>
            </w:r>
          </w:p>
        </w:tc>
        <w:tc>
          <w:tcPr>
            <w:tcW w:w="1804" w:type="dxa"/>
          </w:tcPr>
          <w:p w:rsidR="00577AB5" w:rsidRDefault="00577AB5">
            <w:pPr>
              <w:pStyle w:val="ConsPlusNormal"/>
              <w:jc w:val="center"/>
            </w:pPr>
            <w:r>
              <w:t>523072,00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523072,00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lastRenderedPageBreak/>
              <w:t>241.</w:t>
            </w:r>
          </w:p>
        </w:tc>
        <w:tc>
          <w:tcPr>
            <w:tcW w:w="2551" w:type="dxa"/>
          </w:tcPr>
          <w:p w:rsidR="00577AB5" w:rsidRDefault="00577AB5">
            <w:pPr>
              <w:pStyle w:val="ConsPlusNormal"/>
            </w:pPr>
            <w:r>
              <w:t>г. Оренбург, пер. Ярославский, д. 1б</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1483,00</w:t>
            </w:r>
          </w:p>
        </w:tc>
        <w:tc>
          <w:tcPr>
            <w:tcW w:w="1804" w:type="dxa"/>
          </w:tcPr>
          <w:p w:rsidR="00577AB5" w:rsidRDefault="00577AB5">
            <w:pPr>
              <w:pStyle w:val="ConsPlusNormal"/>
              <w:jc w:val="center"/>
            </w:pPr>
            <w:r>
              <w:t>7323354,78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7323354,78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242.</w:t>
            </w:r>
          </w:p>
        </w:tc>
        <w:tc>
          <w:tcPr>
            <w:tcW w:w="2551" w:type="dxa"/>
          </w:tcPr>
          <w:p w:rsidR="00577AB5" w:rsidRDefault="00577AB5">
            <w:pPr>
              <w:pStyle w:val="ConsPlusNormal"/>
            </w:pPr>
            <w:r>
              <w:t>г. Оренбург, пер. Ярославский, д. 1д</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1026,00</w:t>
            </w:r>
          </w:p>
        </w:tc>
        <w:tc>
          <w:tcPr>
            <w:tcW w:w="1804" w:type="dxa"/>
          </w:tcPr>
          <w:p w:rsidR="00577AB5" w:rsidRDefault="00577AB5">
            <w:pPr>
              <w:pStyle w:val="ConsPlusNormal"/>
              <w:jc w:val="center"/>
            </w:pPr>
            <w:r>
              <w:t>4621743,71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4621743,71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243.</w:t>
            </w:r>
          </w:p>
        </w:tc>
        <w:tc>
          <w:tcPr>
            <w:tcW w:w="2551" w:type="dxa"/>
          </w:tcPr>
          <w:p w:rsidR="00577AB5" w:rsidRDefault="00577AB5">
            <w:pPr>
              <w:pStyle w:val="ConsPlusNormal"/>
            </w:pPr>
            <w:r>
              <w:t>г. Оренбург, пос. Нижнесакмарский, ул. Центральная, д. 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2165905,32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2165905,32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244.</w:t>
            </w:r>
          </w:p>
        </w:tc>
        <w:tc>
          <w:tcPr>
            <w:tcW w:w="2551" w:type="dxa"/>
          </w:tcPr>
          <w:p w:rsidR="00577AB5" w:rsidRDefault="00577AB5">
            <w:pPr>
              <w:pStyle w:val="ConsPlusNormal"/>
            </w:pPr>
            <w:r>
              <w:t>г. Оренбург, пр. Автоматики, д. 12/1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1275455,00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1275455,00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245.</w:t>
            </w:r>
          </w:p>
        </w:tc>
        <w:tc>
          <w:tcPr>
            <w:tcW w:w="2551" w:type="dxa"/>
          </w:tcPr>
          <w:p w:rsidR="00577AB5" w:rsidRDefault="00577AB5">
            <w:pPr>
              <w:pStyle w:val="ConsPlusNormal"/>
            </w:pPr>
            <w:r>
              <w:t>г. Оренбург, пр. Больничный, д. 12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929255,54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929255,54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246.</w:t>
            </w:r>
          </w:p>
        </w:tc>
        <w:tc>
          <w:tcPr>
            <w:tcW w:w="2551" w:type="dxa"/>
          </w:tcPr>
          <w:p w:rsidR="00577AB5" w:rsidRDefault="00577AB5">
            <w:pPr>
              <w:pStyle w:val="ConsPlusNormal"/>
            </w:pPr>
            <w:r>
              <w:t>г. Оренбург, пр. Больничный, д. 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626292,90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626292,90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247.</w:t>
            </w:r>
          </w:p>
        </w:tc>
        <w:tc>
          <w:tcPr>
            <w:tcW w:w="2551" w:type="dxa"/>
          </w:tcPr>
          <w:p w:rsidR="00577AB5" w:rsidRDefault="00577AB5">
            <w:pPr>
              <w:pStyle w:val="ConsPlusNormal"/>
            </w:pPr>
            <w:r>
              <w:t>г. Оренбург, пр. Больничный, д. 4</w:t>
            </w:r>
          </w:p>
        </w:tc>
        <w:tc>
          <w:tcPr>
            <w:tcW w:w="1871" w:type="dxa"/>
          </w:tcPr>
          <w:p w:rsidR="00577AB5" w:rsidRDefault="00577AB5">
            <w:pPr>
              <w:pStyle w:val="ConsPlusNormal"/>
            </w:pPr>
            <w:r>
              <w:t>ремонт ПП</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1289544,43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1289544,43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248.</w:t>
            </w:r>
          </w:p>
        </w:tc>
        <w:tc>
          <w:tcPr>
            <w:tcW w:w="2551" w:type="dxa"/>
          </w:tcPr>
          <w:p w:rsidR="00577AB5" w:rsidRDefault="00577AB5">
            <w:pPr>
              <w:pStyle w:val="ConsPlusNormal"/>
            </w:pPr>
            <w:r>
              <w:t>г. Оренбург, пр. Газовиков, д. 20</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7996260,01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7996260,01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249.</w:t>
            </w:r>
          </w:p>
        </w:tc>
        <w:tc>
          <w:tcPr>
            <w:tcW w:w="2551" w:type="dxa"/>
          </w:tcPr>
          <w:p w:rsidR="00577AB5" w:rsidRDefault="00577AB5">
            <w:pPr>
              <w:pStyle w:val="ConsPlusNormal"/>
            </w:pPr>
            <w:r>
              <w:t>г. Оренбург, пр. Газовиков, д. 36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520,00</w:t>
            </w:r>
          </w:p>
        </w:tc>
        <w:tc>
          <w:tcPr>
            <w:tcW w:w="1804" w:type="dxa"/>
          </w:tcPr>
          <w:p w:rsidR="00577AB5" w:rsidRDefault="00577AB5">
            <w:pPr>
              <w:pStyle w:val="ConsPlusNormal"/>
              <w:jc w:val="center"/>
            </w:pPr>
            <w:r>
              <w:t>1563741,21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1563741,21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250.</w:t>
            </w:r>
          </w:p>
        </w:tc>
        <w:tc>
          <w:tcPr>
            <w:tcW w:w="2551" w:type="dxa"/>
          </w:tcPr>
          <w:p w:rsidR="00577AB5" w:rsidRDefault="00577AB5">
            <w:pPr>
              <w:pStyle w:val="ConsPlusNormal"/>
            </w:pPr>
            <w:r>
              <w:t>г. Оренбург, пр. Газовиков, д. 36</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2912699,86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2912699,86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251.</w:t>
            </w:r>
          </w:p>
        </w:tc>
        <w:tc>
          <w:tcPr>
            <w:tcW w:w="2551" w:type="dxa"/>
          </w:tcPr>
          <w:p w:rsidR="00577AB5" w:rsidRDefault="00577AB5">
            <w:pPr>
              <w:pStyle w:val="ConsPlusNormal"/>
            </w:pPr>
            <w:r>
              <w:t>г. Оренбург, пр. Кривцова 1-й, д. 1/2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923679,83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923679,83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252.</w:t>
            </w:r>
          </w:p>
        </w:tc>
        <w:tc>
          <w:tcPr>
            <w:tcW w:w="2551" w:type="dxa"/>
          </w:tcPr>
          <w:p w:rsidR="00577AB5" w:rsidRDefault="00577AB5">
            <w:pPr>
              <w:pStyle w:val="ConsPlusNormal"/>
            </w:pPr>
            <w:r>
              <w:t>г. Оренбург, пр. Майский, д. 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828984,91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828984,91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253.</w:t>
            </w:r>
          </w:p>
        </w:tc>
        <w:tc>
          <w:tcPr>
            <w:tcW w:w="2551" w:type="dxa"/>
          </w:tcPr>
          <w:p w:rsidR="00577AB5" w:rsidRDefault="00577AB5">
            <w:pPr>
              <w:pStyle w:val="ConsPlusNormal"/>
            </w:pPr>
            <w:r>
              <w:t>г. Оренбург, пр. Майский, д. 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579163,81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579163,81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254.</w:t>
            </w:r>
          </w:p>
        </w:tc>
        <w:tc>
          <w:tcPr>
            <w:tcW w:w="2551" w:type="dxa"/>
          </w:tcPr>
          <w:p w:rsidR="00577AB5" w:rsidRDefault="00577AB5">
            <w:pPr>
              <w:pStyle w:val="ConsPlusNormal"/>
            </w:pPr>
            <w:r>
              <w:t>г. Оренбург, пр. Промысловый, д. 21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1555086,28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1555086,28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255.</w:t>
            </w:r>
          </w:p>
        </w:tc>
        <w:tc>
          <w:tcPr>
            <w:tcW w:w="2551" w:type="dxa"/>
          </w:tcPr>
          <w:p w:rsidR="00577AB5" w:rsidRDefault="00577AB5">
            <w:pPr>
              <w:pStyle w:val="ConsPlusNormal"/>
            </w:pPr>
            <w:r>
              <w:t>г. Оренбург, пр. Промысловый, д. 3</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15043755,06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15043755,06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256.</w:t>
            </w:r>
          </w:p>
        </w:tc>
        <w:tc>
          <w:tcPr>
            <w:tcW w:w="2551" w:type="dxa"/>
          </w:tcPr>
          <w:p w:rsidR="00577AB5" w:rsidRDefault="00577AB5">
            <w:pPr>
              <w:pStyle w:val="ConsPlusNormal"/>
            </w:pPr>
            <w:r>
              <w:t>г. Оренбург, пр. Промысловый, д. 8</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4033308,79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4033308,79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257.</w:t>
            </w:r>
          </w:p>
        </w:tc>
        <w:tc>
          <w:tcPr>
            <w:tcW w:w="2551" w:type="dxa"/>
          </w:tcPr>
          <w:p w:rsidR="00577AB5" w:rsidRDefault="00577AB5">
            <w:pPr>
              <w:pStyle w:val="ConsPlusNormal"/>
            </w:pPr>
            <w:r>
              <w:t>г. Оренбург, пр. Промысловый, д. 8</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1807029,65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1807029,65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258.</w:t>
            </w:r>
          </w:p>
        </w:tc>
        <w:tc>
          <w:tcPr>
            <w:tcW w:w="2551" w:type="dxa"/>
          </w:tcPr>
          <w:p w:rsidR="00577AB5" w:rsidRDefault="00577AB5">
            <w:pPr>
              <w:pStyle w:val="ConsPlusNormal"/>
            </w:pPr>
            <w:r>
              <w:t>г. Оренбург, пр. Светлый, д. 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1030503,52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1030503,52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259.</w:t>
            </w:r>
          </w:p>
        </w:tc>
        <w:tc>
          <w:tcPr>
            <w:tcW w:w="2551" w:type="dxa"/>
          </w:tcPr>
          <w:p w:rsidR="00577AB5" w:rsidRDefault="00577AB5">
            <w:pPr>
              <w:pStyle w:val="ConsPlusNormal"/>
            </w:pPr>
            <w:r>
              <w:t>г. Оренбург, просп. Братьев Коростелевых, д. 22</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331163,57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331163,57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260.</w:t>
            </w:r>
          </w:p>
        </w:tc>
        <w:tc>
          <w:tcPr>
            <w:tcW w:w="2551" w:type="dxa"/>
          </w:tcPr>
          <w:p w:rsidR="00577AB5" w:rsidRDefault="00577AB5">
            <w:pPr>
              <w:pStyle w:val="ConsPlusNormal"/>
            </w:pPr>
            <w:r>
              <w:t>г. Оренбург, просп. Братьев Коростелевых, д. 22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578614,22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578614,22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261.</w:t>
            </w:r>
          </w:p>
        </w:tc>
        <w:tc>
          <w:tcPr>
            <w:tcW w:w="2551" w:type="dxa"/>
          </w:tcPr>
          <w:p w:rsidR="00577AB5" w:rsidRDefault="00577AB5">
            <w:pPr>
              <w:pStyle w:val="ConsPlusNormal"/>
            </w:pPr>
            <w:r>
              <w:t>г. Оренбург, просп. Братьев Коростелевых, д. 62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958,50</w:t>
            </w:r>
          </w:p>
        </w:tc>
        <w:tc>
          <w:tcPr>
            <w:tcW w:w="1804" w:type="dxa"/>
          </w:tcPr>
          <w:p w:rsidR="00577AB5" w:rsidRDefault="00577AB5">
            <w:pPr>
              <w:pStyle w:val="ConsPlusNormal"/>
              <w:jc w:val="center"/>
            </w:pPr>
            <w:r>
              <w:t>2892692,55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2892692,55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262.</w:t>
            </w:r>
          </w:p>
        </w:tc>
        <w:tc>
          <w:tcPr>
            <w:tcW w:w="2551" w:type="dxa"/>
          </w:tcPr>
          <w:p w:rsidR="00577AB5" w:rsidRDefault="00577AB5">
            <w:pPr>
              <w:pStyle w:val="ConsPlusNormal"/>
            </w:pPr>
            <w:r>
              <w:t>г. Оренбург, просп. Братьев Коростелевых, д. 68/1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1195,00</w:t>
            </w:r>
          </w:p>
        </w:tc>
        <w:tc>
          <w:tcPr>
            <w:tcW w:w="1804" w:type="dxa"/>
          </w:tcPr>
          <w:p w:rsidR="00577AB5" w:rsidRDefault="00577AB5">
            <w:pPr>
              <w:pStyle w:val="ConsPlusNormal"/>
              <w:jc w:val="center"/>
            </w:pPr>
            <w:r>
              <w:t>7206620,55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7206620,55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263.</w:t>
            </w:r>
          </w:p>
        </w:tc>
        <w:tc>
          <w:tcPr>
            <w:tcW w:w="2551" w:type="dxa"/>
          </w:tcPr>
          <w:p w:rsidR="00577AB5" w:rsidRDefault="00577AB5">
            <w:pPr>
              <w:pStyle w:val="ConsPlusNormal"/>
            </w:pPr>
            <w:r>
              <w:t>г. Оренбург, просп. Гагарина, д. 2д</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132029,86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132029,86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264.</w:t>
            </w:r>
          </w:p>
        </w:tc>
        <w:tc>
          <w:tcPr>
            <w:tcW w:w="2551" w:type="dxa"/>
          </w:tcPr>
          <w:p w:rsidR="00577AB5" w:rsidRDefault="00577AB5">
            <w:pPr>
              <w:pStyle w:val="ConsPlusNormal"/>
            </w:pPr>
            <w:r>
              <w:t>г. Оренбург, просп. Гагарина, д. 2д</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491,00</w:t>
            </w:r>
          </w:p>
        </w:tc>
        <w:tc>
          <w:tcPr>
            <w:tcW w:w="1804" w:type="dxa"/>
          </w:tcPr>
          <w:p w:rsidR="00577AB5" w:rsidRDefault="00577AB5">
            <w:pPr>
              <w:pStyle w:val="ConsPlusNormal"/>
              <w:jc w:val="center"/>
            </w:pPr>
            <w:r>
              <w:t>2867917,47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2867917,47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265.</w:t>
            </w:r>
          </w:p>
        </w:tc>
        <w:tc>
          <w:tcPr>
            <w:tcW w:w="2551" w:type="dxa"/>
          </w:tcPr>
          <w:p w:rsidR="00577AB5" w:rsidRDefault="00577AB5">
            <w:pPr>
              <w:pStyle w:val="ConsPlusNormal"/>
            </w:pPr>
            <w:r>
              <w:t>г. Оренбург, просп. Гагарина, д. 25/2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646251,00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646251,00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266.</w:t>
            </w:r>
          </w:p>
        </w:tc>
        <w:tc>
          <w:tcPr>
            <w:tcW w:w="2551" w:type="dxa"/>
          </w:tcPr>
          <w:p w:rsidR="00577AB5" w:rsidRDefault="00577AB5">
            <w:pPr>
              <w:pStyle w:val="ConsPlusNormal"/>
            </w:pPr>
            <w:r>
              <w:t>г. Оренбург, просп. Гагарина, д. 29/1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878850,00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413655,00</w:t>
            </w:r>
          </w:p>
        </w:tc>
        <w:tc>
          <w:tcPr>
            <w:tcW w:w="1384" w:type="dxa"/>
          </w:tcPr>
          <w:p w:rsidR="00577AB5" w:rsidRDefault="00577AB5">
            <w:pPr>
              <w:pStyle w:val="ConsPlusNormal"/>
              <w:jc w:val="center"/>
            </w:pPr>
            <w:r>
              <w:t>465195,00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267.</w:t>
            </w:r>
          </w:p>
        </w:tc>
        <w:tc>
          <w:tcPr>
            <w:tcW w:w="2551" w:type="dxa"/>
          </w:tcPr>
          <w:p w:rsidR="00577AB5" w:rsidRDefault="00577AB5">
            <w:pPr>
              <w:pStyle w:val="ConsPlusNormal"/>
            </w:pPr>
            <w:r>
              <w:t>г. Оренбург, просп. Гагарина, д. 31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575,00</w:t>
            </w:r>
          </w:p>
        </w:tc>
        <w:tc>
          <w:tcPr>
            <w:tcW w:w="1804" w:type="dxa"/>
          </w:tcPr>
          <w:p w:rsidR="00577AB5" w:rsidRDefault="00577AB5">
            <w:pPr>
              <w:pStyle w:val="ConsPlusNormal"/>
              <w:jc w:val="center"/>
            </w:pPr>
            <w:r>
              <w:t>1956354,13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1956354,13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268.</w:t>
            </w:r>
          </w:p>
        </w:tc>
        <w:tc>
          <w:tcPr>
            <w:tcW w:w="2551" w:type="dxa"/>
          </w:tcPr>
          <w:p w:rsidR="00577AB5" w:rsidRDefault="00577AB5">
            <w:pPr>
              <w:pStyle w:val="ConsPlusNormal"/>
            </w:pPr>
            <w:r>
              <w:t>г. Оренбург, просп. Гагарина, д. 33/3</w:t>
            </w:r>
          </w:p>
        </w:tc>
        <w:tc>
          <w:tcPr>
            <w:tcW w:w="1871" w:type="dxa"/>
          </w:tcPr>
          <w:p w:rsidR="00577AB5" w:rsidRDefault="00577AB5">
            <w:pPr>
              <w:pStyle w:val="ConsPlusNormal"/>
            </w:pPr>
            <w:r>
              <w:t>ремонт СПД</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5263611,20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5263611,20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269.</w:t>
            </w:r>
          </w:p>
        </w:tc>
        <w:tc>
          <w:tcPr>
            <w:tcW w:w="2551" w:type="dxa"/>
          </w:tcPr>
          <w:p w:rsidR="00577AB5" w:rsidRDefault="00577AB5">
            <w:pPr>
              <w:pStyle w:val="ConsPlusNormal"/>
            </w:pPr>
            <w:r>
              <w:t>г. Оренбург, просп. Гагарина, д. 37/2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2919944,68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2919944,68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270.</w:t>
            </w:r>
          </w:p>
        </w:tc>
        <w:tc>
          <w:tcPr>
            <w:tcW w:w="2551" w:type="dxa"/>
          </w:tcPr>
          <w:p w:rsidR="00577AB5" w:rsidRDefault="00577AB5">
            <w:pPr>
              <w:pStyle w:val="ConsPlusNormal"/>
            </w:pPr>
            <w:r>
              <w:t>г. Оренбург, просп. Гагарина, д. 37/3</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2900899,29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2900899,29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271.</w:t>
            </w:r>
          </w:p>
        </w:tc>
        <w:tc>
          <w:tcPr>
            <w:tcW w:w="2551" w:type="dxa"/>
          </w:tcPr>
          <w:p w:rsidR="00577AB5" w:rsidRDefault="00577AB5">
            <w:pPr>
              <w:pStyle w:val="ConsPlusNormal"/>
            </w:pPr>
            <w:r>
              <w:t>г. Оренбург, просп. Гагарина, д. 37/6</w:t>
            </w:r>
          </w:p>
        </w:tc>
        <w:tc>
          <w:tcPr>
            <w:tcW w:w="1871" w:type="dxa"/>
          </w:tcPr>
          <w:p w:rsidR="00577AB5" w:rsidRDefault="00577AB5">
            <w:pPr>
              <w:pStyle w:val="ConsPlusNormal"/>
            </w:pPr>
            <w:r>
              <w:t>ремонт СПД</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5103058,86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5103058,86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272.</w:t>
            </w:r>
          </w:p>
        </w:tc>
        <w:tc>
          <w:tcPr>
            <w:tcW w:w="2551" w:type="dxa"/>
          </w:tcPr>
          <w:p w:rsidR="00577AB5" w:rsidRDefault="00577AB5">
            <w:pPr>
              <w:pStyle w:val="ConsPlusNormal"/>
            </w:pPr>
            <w:r>
              <w:t>г. Оренбург, просп. Гагарина, д. 39/3</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11115441,78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11115441,78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273.</w:t>
            </w:r>
          </w:p>
        </w:tc>
        <w:tc>
          <w:tcPr>
            <w:tcW w:w="2551" w:type="dxa"/>
          </w:tcPr>
          <w:p w:rsidR="00577AB5" w:rsidRDefault="00577AB5">
            <w:pPr>
              <w:pStyle w:val="ConsPlusNormal"/>
            </w:pPr>
            <w:r>
              <w:t>г. Оренбург, просп. Гагарина, д. 41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6103176,82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6103176,82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274.</w:t>
            </w:r>
          </w:p>
        </w:tc>
        <w:tc>
          <w:tcPr>
            <w:tcW w:w="2551" w:type="dxa"/>
          </w:tcPr>
          <w:p w:rsidR="00577AB5" w:rsidRDefault="00577AB5">
            <w:pPr>
              <w:pStyle w:val="ConsPlusNormal"/>
            </w:pPr>
            <w:r>
              <w:t>г. Оренбург, просп. Гагарина, д. 41/3</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1469714,00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1469714,00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275.</w:t>
            </w:r>
          </w:p>
        </w:tc>
        <w:tc>
          <w:tcPr>
            <w:tcW w:w="2551" w:type="dxa"/>
          </w:tcPr>
          <w:p w:rsidR="00577AB5" w:rsidRDefault="00577AB5">
            <w:pPr>
              <w:pStyle w:val="ConsPlusNormal"/>
            </w:pPr>
            <w:r>
              <w:t>г. Оренбург, просп. Гагарина, д. 42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4234591,71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4234591,71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276.</w:t>
            </w:r>
          </w:p>
        </w:tc>
        <w:tc>
          <w:tcPr>
            <w:tcW w:w="2551" w:type="dxa"/>
          </w:tcPr>
          <w:p w:rsidR="00577AB5" w:rsidRDefault="00577AB5">
            <w:pPr>
              <w:pStyle w:val="ConsPlusNormal"/>
            </w:pPr>
            <w:r>
              <w:t>г. Оренбург, просп. Гагарина, д. 42/1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1320112,06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1320112,06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277.</w:t>
            </w:r>
          </w:p>
        </w:tc>
        <w:tc>
          <w:tcPr>
            <w:tcW w:w="2551" w:type="dxa"/>
          </w:tcPr>
          <w:p w:rsidR="00577AB5" w:rsidRDefault="00577AB5">
            <w:pPr>
              <w:pStyle w:val="ConsPlusNormal"/>
            </w:pPr>
            <w:r>
              <w:t>г. Оренбург, просп. Гагарина, д. 44/3</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4334860,38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4334860,38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278.</w:t>
            </w:r>
          </w:p>
        </w:tc>
        <w:tc>
          <w:tcPr>
            <w:tcW w:w="2551" w:type="dxa"/>
          </w:tcPr>
          <w:p w:rsidR="00577AB5" w:rsidRDefault="00577AB5">
            <w:pPr>
              <w:pStyle w:val="ConsPlusNormal"/>
            </w:pPr>
            <w:r>
              <w:t>г. Оренбург, просп. Гагарина, д. 49/2</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464225,57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464225,57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279.</w:t>
            </w:r>
          </w:p>
        </w:tc>
        <w:tc>
          <w:tcPr>
            <w:tcW w:w="2551" w:type="dxa"/>
          </w:tcPr>
          <w:p w:rsidR="00577AB5" w:rsidRDefault="00577AB5">
            <w:pPr>
              <w:pStyle w:val="ConsPlusNormal"/>
            </w:pPr>
            <w:r>
              <w:t>г. Оренбург, просп. Гагарина, д. 49/2</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292613,83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292613,83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280.</w:t>
            </w:r>
          </w:p>
        </w:tc>
        <w:tc>
          <w:tcPr>
            <w:tcW w:w="2551" w:type="dxa"/>
          </w:tcPr>
          <w:p w:rsidR="00577AB5" w:rsidRDefault="00577AB5">
            <w:pPr>
              <w:pStyle w:val="ConsPlusNormal"/>
            </w:pPr>
            <w:r>
              <w:t>г. Оренбург, просп. Гагарина, д. 49/2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1516467,72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1516467,72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281.</w:t>
            </w:r>
          </w:p>
        </w:tc>
        <w:tc>
          <w:tcPr>
            <w:tcW w:w="2551" w:type="dxa"/>
          </w:tcPr>
          <w:p w:rsidR="00577AB5" w:rsidRDefault="00577AB5">
            <w:pPr>
              <w:pStyle w:val="ConsPlusNormal"/>
            </w:pPr>
            <w:r>
              <w:t>г. Оренбург, просп. Гагарина, д. 49/2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525035,52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525035,52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282.</w:t>
            </w:r>
          </w:p>
        </w:tc>
        <w:tc>
          <w:tcPr>
            <w:tcW w:w="2551" w:type="dxa"/>
          </w:tcPr>
          <w:p w:rsidR="00577AB5" w:rsidRDefault="00577AB5">
            <w:pPr>
              <w:pStyle w:val="ConsPlusNormal"/>
            </w:pPr>
            <w:r>
              <w:t>г. Оренбург, просп. Гагарина, д. 51/1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768738,05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768738,05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283.</w:t>
            </w:r>
          </w:p>
        </w:tc>
        <w:tc>
          <w:tcPr>
            <w:tcW w:w="2551" w:type="dxa"/>
          </w:tcPr>
          <w:p w:rsidR="00577AB5" w:rsidRDefault="00577AB5">
            <w:pPr>
              <w:pStyle w:val="ConsPlusNormal"/>
            </w:pPr>
            <w:r>
              <w:t>г. Оренбург, просп. Гагарина, д. 51/2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1451483,40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1451483,40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284.</w:t>
            </w:r>
          </w:p>
        </w:tc>
        <w:tc>
          <w:tcPr>
            <w:tcW w:w="2551" w:type="dxa"/>
          </w:tcPr>
          <w:p w:rsidR="00577AB5" w:rsidRDefault="00577AB5">
            <w:pPr>
              <w:pStyle w:val="ConsPlusNormal"/>
            </w:pPr>
            <w:r>
              <w:t>г. Оренбург, просп. Гагарина, д. 54/1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12616860,37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12616860,37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285.</w:t>
            </w:r>
          </w:p>
        </w:tc>
        <w:tc>
          <w:tcPr>
            <w:tcW w:w="2551" w:type="dxa"/>
          </w:tcPr>
          <w:p w:rsidR="00577AB5" w:rsidRDefault="00577AB5">
            <w:pPr>
              <w:pStyle w:val="ConsPlusNormal"/>
            </w:pPr>
            <w:r>
              <w:t xml:space="preserve">г. Оренбург, просп. </w:t>
            </w:r>
            <w:r>
              <w:lastRenderedPageBreak/>
              <w:t>Гагарина, д. 56</w:t>
            </w:r>
          </w:p>
        </w:tc>
        <w:tc>
          <w:tcPr>
            <w:tcW w:w="1871" w:type="dxa"/>
          </w:tcPr>
          <w:p w:rsidR="00577AB5" w:rsidRDefault="00577AB5">
            <w:pPr>
              <w:pStyle w:val="ConsPlusNormal"/>
            </w:pPr>
            <w:r>
              <w:lastRenderedPageBreak/>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3875550,69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3875550,69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286.</w:t>
            </w:r>
          </w:p>
        </w:tc>
        <w:tc>
          <w:tcPr>
            <w:tcW w:w="2551" w:type="dxa"/>
          </w:tcPr>
          <w:p w:rsidR="00577AB5" w:rsidRDefault="00577AB5">
            <w:pPr>
              <w:pStyle w:val="ConsPlusNormal"/>
            </w:pPr>
            <w:r>
              <w:t>г. Оренбург, просп. Гагарина, д. 56</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6</w:t>
            </w:r>
          </w:p>
        </w:tc>
        <w:tc>
          <w:tcPr>
            <w:tcW w:w="1804" w:type="dxa"/>
          </w:tcPr>
          <w:p w:rsidR="00577AB5" w:rsidRDefault="00577AB5">
            <w:pPr>
              <w:pStyle w:val="ConsPlusNormal"/>
              <w:jc w:val="center"/>
            </w:pPr>
            <w:r>
              <w:t>9221093,45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9221093,45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287.</w:t>
            </w:r>
          </w:p>
        </w:tc>
        <w:tc>
          <w:tcPr>
            <w:tcW w:w="2551" w:type="dxa"/>
          </w:tcPr>
          <w:p w:rsidR="00577AB5" w:rsidRDefault="00577AB5">
            <w:pPr>
              <w:pStyle w:val="ConsPlusNormal"/>
            </w:pPr>
            <w:r>
              <w:t>г. Оренбург, просп. Гагарина, д. 58</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4014262,95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4014262,95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288.</w:t>
            </w:r>
          </w:p>
        </w:tc>
        <w:tc>
          <w:tcPr>
            <w:tcW w:w="2551" w:type="dxa"/>
          </w:tcPr>
          <w:p w:rsidR="00577AB5" w:rsidRDefault="00577AB5">
            <w:pPr>
              <w:pStyle w:val="ConsPlusNormal"/>
            </w:pPr>
            <w:r>
              <w:t>г. Оренбург, просп. Гагарина, д. 60/1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418,00</w:t>
            </w:r>
          </w:p>
        </w:tc>
        <w:tc>
          <w:tcPr>
            <w:tcW w:w="1804" w:type="dxa"/>
          </w:tcPr>
          <w:p w:rsidR="00577AB5" w:rsidRDefault="00577AB5">
            <w:pPr>
              <w:pStyle w:val="ConsPlusNormal"/>
              <w:jc w:val="center"/>
            </w:pPr>
            <w:r>
              <w:t>2008277,55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2008277,55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289.</w:t>
            </w:r>
          </w:p>
        </w:tc>
        <w:tc>
          <w:tcPr>
            <w:tcW w:w="2551" w:type="dxa"/>
          </w:tcPr>
          <w:p w:rsidR="00577AB5" w:rsidRDefault="00577AB5">
            <w:pPr>
              <w:pStyle w:val="ConsPlusNormal"/>
            </w:pPr>
            <w:r>
              <w:t>г. Оренбург, просп. Дзержинского, д. 17</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1475308,00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1475308,00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290.</w:t>
            </w:r>
          </w:p>
        </w:tc>
        <w:tc>
          <w:tcPr>
            <w:tcW w:w="2551" w:type="dxa"/>
          </w:tcPr>
          <w:p w:rsidR="00577AB5" w:rsidRDefault="00577AB5">
            <w:pPr>
              <w:pStyle w:val="ConsPlusNormal"/>
            </w:pPr>
            <w:r>
              <w:t>г. Оренбург, просп. Дзержинского, д. 24</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112527,00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112527,00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291.</w:t>
            </w:r>
          </w:p>
        </w:tc>
        <w:tc>
          <w:tcPr>
            <w:tcW w:w="2551" w:type="dxa"/>
          </w:tcPr>
          <w:p w:rsidR="00577AB5" w:rsidRDefault="00577AB5">
            <w:pPr>
              <w:pStyle w:val="ConsPlusNormal"/>
            </w:pPr>
            <w:r>
              <w:t>г. Оренбург, просп. Дзержинского, д. 28</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5</w:t>
            </w:r>
          </w:p>
        </w:tc>
        <w:tc>
          <w:tcPr>
            <w:tcW w:w="1804" w:type="dxa"/>
          </w:tcPr>
          <w:p w:rsidR="00577AB5" w:rsidRDefault="00577AB5">
            <w:pPr>
              <w:pStyle w:val="ConsPlusNormal"/>
              <w:jc w:val="center"/>
            </w:pPr>
            <w:r>
              <w:t>9871871,10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9871871,10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292.</w:t>
            </w:r>
          </w:p>
        </w:tc>
        <w:tc>
          <w:tcPr>
            <w:tcW w:w="2551" w:type="dxa"/>
          </w:tcPr>
          <w:p w:rsidR="00577AB5" w:rsidRDefault="00577AB5">
            <w:pPr>
              <w:pStyle w:val="ConsPlusNormal"/>
            </w:pPr>
            <w:r>
              <w:t>г. Оренбург, просп. Дзержинского, д. 33</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597640,98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597640,98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293.</w:t>
            </w:r>
          </w:p>
        </w:tc>
        <w:tc>
          <w:tcPr>
            <w:tcW w:w="2551" w:type="dxa"/>
          </w:tcPr>
          <w:p w:rsidR="00577AB5" w:rsidRDefault="00577AB5">
            <w:pPr>
              <w:pStyle w:val="ConsPlusNormal"/>
            </w:pPr>
            <w:r>
              <w:t>г. Оренбург, просп. Дзержинского, д. 33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361,00</w:t>
            </w:r>
          </w:p>
        </w:tc>
        <w:tc>
          <w:tcPr>
            <w:tcW w:w="1804" w:type="dxa"/>
          </w:tcPr>
          <w:p w:rsidR="00577AB5" w:rsidRDefault="00577AB5">
            <w:pPr>
              <w:pStyle w:val="ConsPlusNormal"/>
              <w:jc w:val="center"/>
            </w:pPr>
            <w:r>
              <w:t>2908225,36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2908225,36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294.</w:t>
            </w:r>
          </w:p>
        </w:tc>
        <w:tc>
          <w:tcPr>
            <w:tcW w:w="2551" w:type="dxa"/>
          </w:tcPr>
          <w:p w:rsidR="00577AB5" w:rsidRDefault="00577AB5">
            <w:pPr>
              <w:pStyle w:val="ConsPlusNormal"/>
            </w:pPr>
            <w:r>
              <w:t>г. Оренбург, просп. Дзержинского, д. 35</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7883267,40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7883267,40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295.</w:t>
            </w:r>
          </w:p>
        </w:tc>
        <w:tc>
          <w:tcPr>
            <w:tcW w:w="2551" w:type="dxa"/>
          </w:tcPr>
          <w:p w:rsidR="00577AB5" w:rsidRDefault="00577AB5">
            <w:pPr>
              <w:pStyle w:val="ConsPlusNormal"/>
            </w:pPr>
            <w:r>
              <w:t>г. Оренбург, просп. Дзержинского, д. 37</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1976235,38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1976235,38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296.</w:t>
            </w:r>
          </w:p>
        </w:tc>
        <w:tc>
          <w:tcPr>
            <w:tcW w:w="2551" w:type="dxa"/>
          </w:tcPr>
          <w:p w:rsidR="00577AB5" w:rsidRDefault="00577AB5">
            <w:pPr>
              <w:pStyle w:val="ConsPlusNormal"/>
            </w:pPr>
            <w:r>
              <w:t>г. Оренбург, просп. Дзержинского, д. 38</w:t>
            </w:r>
          </w:p>
        </w:tc>
        <w:tc>
          <w:tcPr>
            <w:tcW w:w="1871" w:type="dxa"/>
          </w:tcPr>
          <w:p w:rsidR="00577AB5" w:rsidRDefault="00577AB5">
            <w:pPr>
              <w:pStyle w:val="ConsPlusNormal"/>
            </w:pPr>
            <w:r>
              <w:t xml:space="preserve">ремонт и (или) переустройство </w:t>
            </w:r>
            <w:r>
              <w:lastRenderedPageBreak/>
              <w:t>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2056,00</w:t>
            </w:r>
          </w:p>
        </w:tc>
        <w:tc>
          <w:tcPr>
            <w:tcW w:w="1804" w:type="dxa"/>
          </w:tcPr>
          <w:p w:rsidR="00577AB5" w:rsidRDefault="00577AB5">
            <w:pPr>
              <w:pStyle w:val="ConsPlusNormal"/>
              <w:jc w:val="center"/>
            </w:pPr>
            <w:r>
              <w:t>5637056,48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5637056,48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297.</w:t>
            </w:r>
          </w:p>
        </w:tc>
        <w:tc>
          <w:tcPr>
            <w:tcW w:w="2551" w:type="dxa"/>
          </w:tcPr>
          <w:p w:rsidR="00577AB5" w:rsidRDefault="00577AB5">
            <w:pPr>
              <w:pStyle w:val="ConsPlusNormal"/>
            </w:pPr>
            <w:r>
              <w:t>г. Оренбург, просп. Дзержинского, д. 39</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2200000,00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2200000,00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298.</w:t>
            </w:r>
          </w:p>
        </w:tc>
        <w:tc>
          <w:tcPr>
            <w:tcW w:w="2551" w:type="dxa"/>
          </w:tcPr>
          <w:p w:rsidR="00577AB5" w:rsidRDefault="00577AB5">
            <w:pPr>
              <w:pStyle w:val="ConsPlusNormal"/>
            </w:pPr>
            <w:r>
              <w:t>г. Оренбург, просп. Победы, д. 107</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1760000,00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1760000,00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299.</w:t>
            </w:r>
          </w:p>
        </w:tc>
        <w:tc>
          <w:tcPr>
            <w:tcW w:w="2551" w:type="dxa"/>
          </w:tcPr>
          <w:p w:rsidR="00577AB5" w:rsidRDefault="00577AB5">
            <w:pPr>
              <w:pStyle w:val="ConsPlusNormal"/>
            </w:pPr>
            <w:r>
              <w:t>г. Оренбург, просп. Победы, д. 109</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3460000,00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3460000,00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300.</w:t>
            </w:r>
          </w:p>
        </w:tc>
        <w:tc>
          <w:tcPr>
            <w:tcW w:w="2551" w:type="dxa"/>
          </w:tcPr>
          <w:p w:rsidR="00577AB5" w:rsidRDefault="00577AB5">
            <w:pPr>
              <w:pStyle w:val="ConsPlusNormal"/>
            </w:pPr>
            <w:r>
              <w:t>г. Оренбург, просп. Победы, д. 113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879,00</w:t>
            </w:r>
          </w:p>
        </w:tc>
        <w:tc>
          <w:tcPr>
            <w:tcW w:w="1804" w:type="dxa"/>
          </w:tcPr>
          <w:p w:rsidR="00577AB5" w:rsidRDefault="00577AB5">
            <w:pPr>
              <w:pStyle w:val="ConsPlusNormal"/>
              <w:jc w:val="center"/>
            </w:pPr>
            <w:r>
              <w:t>3939411,56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3939411,56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301.</w:t>
            </w:r>
          </w:p>
        </w:tc>
        <w:tc>
          <w:tcPr>
            <w:tcW w:w="2551" w:type="dxa"/>
          </w:tcPr>
          <w:p w:rsidR="00577AB5" w:rsidRDefault="00577AB5">
            <w:pPr>
              <w:pStyle w:val="ConsPlusNormal"/>
            </w:pPr>
            <w:r>
              <w:t>г. Оренбург, просп. Победы, д. 115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860,50</w:t>
            </w:r>
          </w:p>
        </w:tc>
        <w:tc>
          <w:tcPr>
            <w:tcW w:w="1804" w:type="dxa"/>
          </w:tcPr>
          <w:p w:rsidR="00577AB5" w:rsidRDefault="00577AB5">
            <w:pPr>
              <w:pStyle w:val="ConsPlusNormal"/>
              <w:jc w:val="center"/>
            </w:pPr>
            <w:r>
              <w:t>4708526,78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4708526,78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302.</w:t>
            </w:r>
          </w:p>
        </w:tc>
        <w:tc>
          <w:tcPr>
            <w:tcW w:w="2551" w:type="dxa"/>
          </w:tcPr>
          <w:p w:rsidR="00577AB5" w:rsidRDefault="00577AB5">
            <w:pPr>
              <w:pStyle w:val="ConsPlusNormal"/>
            </w:pPr>
            <w:r>
              <w:t>г. Оренбург, просп. Победы, д. 117</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982264,04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982264,04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303.</w:t>
            </w:r>
          </w:p>
        </w:tc>
        <w:tc>
          <w:tcPr>
            <w:tcW w:w="2551" w:type="dxa"/>
          </w:tcPr>
          <w:p w:rsidR="00577AB5" w:rsidRDefault="00577AB5">
            <w:pPr>
              <w:pStyle w:val="ConsPlusNormal"/>
            </w:pPr>
            <w:r>
              <w:t>г. Оренбург, просп. Победы, д. 12</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84728,13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84728,13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304.</w:t>
            </w:r>
          </w:p>
        </w:tc>
        <w:tc>
          <w:tcPr>
            <w:tcW w:w="2551" w:type="dxa"/>
          </w:tcPr>
          <w:p w:rsidR="00577AB5" w:rsidRDefault="00577AB5">
            <w:pPr>
              <w:pStyle w:val="ConsPlusNormal"/>
            </w:pPr>
            <w:r>
              <w:t>г. Оренбург, просп. Победы, д. 12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872159,12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872159,12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305.</w:t>
            </w:r>
          </w:p>
        </w:tc>
        <w:tc>
          <w:tcPr>
            <w:tcW w:w="2551" w:type="dxa"/>
          </w:tcPr>
          <w:p w:rsidR="00577AB5" w:rsidRDefault="00577AB5">
            <w:pPr>
              <w:pStyle w:val="ConsPlusNormal"/>
            </w:pPr>
            <w:r>
              <w:t>г. Оренбург, просп. Победы, д. 121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1368690,74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1368690,74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306.</w:t>
            </w:r>
          </w:p>
        </w:tc>
        <w:tc>
          <w:tcPr>
            <w:tcW w:w="2551" w:type="dxa"/>
          </w:tcPr>
          <w:p w:rsidR="00577AB5" w:rsidRDefault="00577AB5">
            <w:pPr>
              <w:pStyle w:val="ConsPlusNormal"/>
            </w:pPr>
            <w:r>
              <w:t>г. Оренбург, просп. Победы, д. 129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677,50</w:t>
            </w:r>
          </w:p>
        </w:tc>
        <w:tc>
          <w:tcPr>
            <w:tcW w:w="1804" w:type="dxa"/>
          </w:tcPr>
          <w:p w:rsidR="00577AB5" w:rsidRDefault="00577AB5">
            <w:pPr>
              <w:pStyle w:val="ConsPlusNormal"/>
              <w:jc w:val="center"/>
            </w:pPr>
            <w:r>
              <w:t>5678440,69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5678440,69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307.</w:t>
            </w:r>
          </w:p>
        </w:tc>
        <w:tc>
          <w:tcPr>
            <w:tcW w:w="2551" w:type="dxa"/>
          </w:tcPr>
          <w:p w:rsidR="00577AB5" w:rsidRDefault="00577AB5">
            <w:pPr>
              <w:pStyle w:val="ConsPlusNormal"/>
            </w:pPr>
            <w:r>
              <w:t xml:space="preserve">г. Оренбург, просп. </w:t>
            </w:r>
            <w:r>
              <w:lastRenderedPageBreak/>
              <w:t>Победы, д. 14</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860,00</w:t>
            </w:r>
          </w:p>
        </w:tc>
        <w:tc>
          <w:tcPr>
            <w:tcW w:w="1804" w:type="dxa"/>
          </w:tcPr>
          <w:p w:rsidR="00577AB5" w:rsidRDefault="00577AB5">
            <w:pPr>
              <w:pStyle w:val="ConsPlusNormal"/>
              <w:jc w:val="center"/>
            </w:pPr>
            <w:r>
              <w:t>4478970,41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4478970,41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308.</w:t>
            </w:r>
          </w:p>
        </w:tc>
        <w:tc>
          <w:tcPr>
            <w:tcW w:w="2551" w:type="dxa"/>
          </w:tcPr>
          <w:p w:rsidR="00577AB5" w:rsidRDefault="00577AB5">
            <w:pPr>
              <w:pStyle w:val="ConsPlusNormal"/>
            </w:pPr>
            <w:r>
              <w:t>г. Оренбург, просп. Победы, д. 14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400,00</w:t>
            </w:r>
          </w:p>
        </w:tc>
        <w:tc>
          <w:tcPr>
            <w:tcW w:w="1804" w:type="dxa"/>
          </w:tcPr>
          <w:p w:rsidR="00577AB5" w:rsidRDefault="00577AB5">
            <w:pPr>
              <w:pStyle w:val="ConsPlusNormal"/>
              <w:jc w:val="center"/>
            </w:pPr>
            <w:r>
              <w:t>2656722,04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2656722,04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309.</w:t>
            </w:r>
          </w:p>
        </w:tc>
        <w:tc>
          <w:tcPr>
            <w:tcW w:w="2551" w:type="dxa"/>
          </w:tcPr>
          <w:p w:rsidR="00577AB5" w:rsidRDefault="00577AB5">
            <w:pPr>
              <w:pStyle w:val="ConsPlusNormal"/>
            </w:pPr>
            <w:r>
              <w:t>г. Оренбург, просп. Победы, д. 14а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1042,00</w:t>
            </w:r>
          </w:p>
        </w:tc>
        <w:tc>
          <w:tcPr>
            <w:tcW w:w="1804" w:type="dxa"/>
          </w:tcPr>
          <w:p w:rsidR="00577AB5" w:rsidRDefault="00577AB5">
            <w:pPr>
              <w:pStyle w:val="ConsPlusNormal"/>
              <w:jc w:val="center"/>
            </w:pPr>
            <w:r>
              <w:t>5223917,82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5223917,82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310.</w:t>
            </w:r>
          </w:p>
        </w:tc>
        <w:tc>
          <w:tcPr>
            <w:tcW w:w="2551" w:type="dxa"/>
          </w:tcPr>
          <w:p w:rsidR="00577AB5" w:rsidRDefault="00577AB5">
            <w:pPr>
              <w:pStyle w:val="ConsPlusNormal"/>
            </w:pPr>
            <w:r>
              <w:t>г. Оренбург, просп. Победы, д. 154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6042753,24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6042753,24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311.</w:t>
            </w:r>
          </w:p>
        </w:tc>
        <w:tc>
          <w:tcPr>
            <w:tcW w:w="2551" w:type="dxa"/>
          </w:tcPr>
          <w:p w:rsidR="00577AB5" w:rsidRDefault="00577AB5">
            <w:pPr>
              <w:pStyle w:val="ConsPlusNormal"/>
            </w:pPr>
            <w:r>
              <w:t>г. Оренбург, просп. Победы, д. 154</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3782056,39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3782056,39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312.</w:t>
            </w:r>
          </w:p>
        </w:tc>
        <w:tc>
          <w:tcPr>
            <w:tcW w:w="2551" w:type="dxa"/>
          </w:tcPr>
          <w:p w:rsidR="00577AB5" w:rsidRDefault="00577AB5">
            <w:pPr>
              <w:pStyle w:val="ConsPlusNormal"/>
            </w:pPr>
            <w:r>
              <w:t>г. Оренбург, просп. Победы, д. 16</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450,00</w:t>
            </w:r>
          </w:p>
        </w:tc>
        <w:tc>
          <w:tcPr>
            <w:tcW w:w="1804" w:type="dxa"/>
          </w:tcPr>
          <w:p w:rsidR="00577AB5" w:rsidRDefault="00577AB5">
            <w:pPr>
              <w:pStyle w:val="ConsPlusNormal"/>
              <w:jc w:val="center"/>
            </w:pPr>
            <w:r>
              <w:t>1000584,64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1000584,64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313.</w:t>
            </w:r>
          </w:p>
        </w:tc>
        <w:tc>
          <w:tcPr>
            <w:tcW w:w="2551" w:type="dxa"/>
          </w:tcPr>
          <w:p w:rsidR="00577AB5" w:rsidRDefault="00577AB5">
            <w:pPr>
              <w:pStyle w:val="ConsPlusNormal"/>
            </w:pPr>
            <w:r>
              <w:t>г. Оренбург, просп. Победы, д. 162</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581428,35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581428,35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314.</w:t>
            </w:r>
          </w:p>
        </w:tc>
        <w:tc>
          <w:tcPr>
            <w:tcW w:w="2551" w:type="dxa"/>
          </w:tcPr>
          <w:p w:rsidR="00577AB5" w:rsidRDefault="00577AB5">
            <w:pPr>
              <w:pStyle w:val="ConsPlusNormal"/>
            </w:pPr>
            <w:r>
              <w:t>г. Оренбург, просп. Победы, д. 162</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323229,39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323229,39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315.</w:t>
            </w:r>
          </w:p>
        </w:tc>
        <w:tc>
          <w:tcPr>
            <w:tcW w:w="2551" w:type="dxa"/>
          </w:tcPr>
          <w:p w:rsidR="00577AB5" w:rsidRDefault="00577AB5">
            <w:pPr>
              <w:pStyle w:val="ConsPlusNormal"/>
            </w:pPr>
            <w:r>
              <w:t>г. Оренбург, просп. Победы, д. 164/1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4382418,27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4382418,27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316.</w:t>
            </w:r>
          </w:p>
        </w:tc>
        <w:tc>
          <w:tcPr>
            <w:tcW w:w="2551" w:type="dxa"/>
          </w:tcPr>
          <w:p w:rsidR="00577AB5" w:rsidRDefault="00577AB5">
            <w:pPr>
              <w:pStyle w:val="ConsPlusNormal"/>
            </w:pPr>
            <w:r>
              <w:t>г. Оренбург, просп. Победы, д. 166</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3337000,00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3337000,00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317.</w:t>
            </w:r>
          </w:p>
        </w:tc>
        <w:tc>
          <w:tcPr>
            <w:tcW w:w="2551" w:type="dxa"/>
          </w:tcPr>
          <w:p w:rsidR="00577AB5" w:rsidRDefault="00577AB5">
            <w:pPr>
              <w:pStyle w:val="ConsPlusNormal"/>
            </w:pPr>
            <w:r>
              <w:t>г. Оренбург, просп. Победы, д. 20</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730260,88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730260,88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318.</w:t>
            </w:r>
          </w:p>
        </w:tc>
        <w:tc>
          <w:tcPr>
            <w:tcW w:w="2551" w:type="dxa"/>
          </w:tcPr>
          <w:p w:rsidR="00577AB5" w:rsidRDefault="00577AB5">
            <w:pPr>
              <w:pStyle w:val="ConsPlusNormal"/>
            </w:pPr>
            <w:r>
              <w:t xml:space="preserve">г. Оренбург, просп. </w:t>
            </w:r>
            <w:r>
              <w:lastRenderedPageBreak/>
              <w:t>Победы, д. 22</w:t>
            </w:r>
          </w:p>
        </w:tc>
        <w:tc>
          <w:tcPr>
            <w:tcW w:w="1871" w:type="dxa"/>
          </w:tcPr>
          <w:p w:rsidR="00577AB5" w:rsidRDefault="00577AB5">
            <w:pPr>
              <w:pStyle w:val="ConsPlusNormal"/>
            </w:pPr>
            <w:r>
              <w:lastRenderedPageBreak/>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1350924,64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1350924,64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319.</w:t>
            </w:r>
          </w:p>
        </w:tc>
        <w:tc>
          <w:tcPr>
            <w:tcW w:w="2551" w:type="dxa"/>
          </w:tcPr>
          <w:p w:rsidR="00577AB5" w:rsidRDefault="00577AB5">
            <w:pPr>
              <w:pStyle w:val="ConsPlusNormal"/>
            </w:pPr>
            <w:r>
              <w:t>г. Оренбург, просп. Победы,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809,00</w:t>
            </w:r>
          </w:p>
        </w:tc>
        <w:tc>
          <w:tcPr>
            <w:tcW w:w="1804" w:type="dxa"/>
          </w:tcPr>
          <w:p w:rsidR="00577AB5" w:rsidRDefault="00577AB5">
            <w:pPr>
              <w:pStyle w:val="ConsPlusNormal"/>
              <w:jc w:val="center"/>
            </w:pPr>
            <w:r>
              <w:t>3639183,34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3639183,34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320.</w:t>
            </w:r>
          </w:p>
        </w:tc>
        <w:tc>
          <w:tcPr>
            <w:tcW w:w="2551" w:type="dxa"/>
          </w:tcPr>
          <w:p w:rsidR="00577AB5" w:rsidRDefault="00577AB5">
            <w:pPr>
              <w:pStyle w:val="ConsPlusNormal"/>
            </w:pPr>
            <w:r>
              <w:t>г. Оренбург, ул. 60 лет Октября, д. 12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638470,27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638470,27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321.</w:t>
            </w:r>
          </w:p>
        </w:tc>
        <w:tc>
          <w:tcPr>
            <w:tcW w:w="2551" w:type="dxa"/>
          </w:tcPr>
          <w:p w:rsidR="00577AB5" w:rsidRDefault="00577AB5">
            <w:pPr>
              <w:pStyle w:val="ConsPlusNormal"/>
            </w:pPr>
            <w:r>
              <w:t>г. Оренбург, ул. 60 лет Октября, д. 23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1558,00</w:t>
            </w:r>
          </w:p>
        </w:tc>
        <w:tc>
          <w:tcPr>
            <w:tcW w:w="1804" w:type="dxa"/>
          </w:tcPr>
          <w:p w:rsidR="00577AB5" w:rsidRDefault="00577AB5">
            <w:pPr>
              <w:pStyle w:val="ConsPlusNormal"/>
              <w:jc w:val="center"/>
            </w:pPr>
            <w:r>
              <w:t>8815508,24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8815508,24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322.</w:t>
            </w:r>
          </w:p>
        </w:tc>
        <w:tc>
          <w:tcPr>
            <w:tcW w:w="2551" w:type="dxa"/>
          </w:tcPr>
          <w:p w:rsidR="00577AB5" w:rsidRDefault="00577AB5">
            <w:pPr>
              <w:pStyle w:val="ConsPlusNormal"/>
            </w:pPr>
            <w:r>
              <w:t>г. Оренбург, ул. 60 лет Октября, д. 26</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1036588,48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1036588,48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323.</w:t>
            </w:r>
          </w:p>
        </w:tc>
        <w:tc>
          <w:tcPr>
            <w:tcW w:w="2551" w:type="dxa"/>
          </w:tcPr>
          <w:p w:rsidR="00577AB5" w:rsidRDefault="00577AB5">
            <w:pPr>
              <w:pStyle w:val="ConsPlusNormal"/>
            </w:pPr>
            <w:r>
              <w:t>г. Оренбург, ул. 60 лет Октября, д. 7</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137502,51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137502,51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324.</w:t>
            </w:r>
          </w:p>
        </w:tc>
        <w:tc>
          <w:tcPr>
            <w:tcW w:w="2551" w:type="dxa"/>
          </w:tcPr>
          <w:p w:rsidR="00577AB5" w:rsidRDefault="00577AB5">
            <w:pPr>
              <w:pStyle w:val="ConsPlusNormal"/>
            </w:pPr>
            <w:r>
              <w:t>г. Оренбург, ул. 60 лет Октября, д. 7</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1803696,08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1803696,08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325.</w:t>
            </w:r>
          </w:p>
        </w:tc>
        <w:tc>
          <w:tcPr>
            <w:tcW w:w="2551" w:type="dxa"/>
          </w:tcPr>
          <w:p w:rsidR="00577AB5" w:rsidRDefault="00577AB5">
            <w:pPr>
              <w:pStyle w:val="ConsPlusNormal"/>
            </w:pPr>
            <w:r>
              <w:t>г. Оренбург, ул. 9 Января/ул. Краснознаменная, д. 51/17</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2300,00</w:t>
            </w:r>
          </w:p>
        </w:tc>
        <w:tc>
          <w:tcPr>
            <w:tcW w:w="1804" w:type="dxa"/>
          </w:tcPr>
          <w:p w:rsidR="00577AB5" w:rsidRDefault="00577AB5">
            <w:pPr>
              <w:pStyle w:val="ConsPlusNormal"/>
              <w:jc w:val="center"/>
            </w:pPr>
            <w:r>
              <w:t>3931990,58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3931990,58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326.</w:t>
            </w:r>
          </w:p>
        </w:tc>
        <w:tc>
          <w:tcPr>
            <w:tcW w:w="2551" w:type="dxa"/>
          </w:tcPr>
          <w:p w:rsidR="00577AB5" w:rsidRDefault="00577AB5">
            <w:pPr>
              <w:pStyle w:val="ConsPlusNormal"/>
            </w:pPr>
            <w:r>
              <w:t>г. Оренбург, ул. Авиационная, д. 14/2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503,00</w:t>
            </w:r>
          </w:p>
        </w:tc>
        <w:tc>
          <w:tcPr>
            <w:tcW w:w="1804" w:type="dxa"/>
          </w:tcPr>
          <w:p w:rsidR="00577AB5" w:rsidRDefault="00577AB5">
            <w:pPr>
              <w:pStyle w:val="ConsPlusNormal"/>
              <w:jc w:val="center"/>
            </w:pPr>
            <w:r>
              <w:t>2426443,22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2426443,22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327.</w:t>
            </w:r>
          </w:p>
        </w:tc>
        <w:tc>
          <w:tcPr>
            <w:tcW w:w="2551" w:type="dxa"/>
          </w:tcPr>
          <w:p w:rsidR="00577AB5" w:rsidRDefault="00577AB5">
            <w:pPr>
              <w:pStyle w:val="ConsPlusNormal"/>
            </w:pPr>
            <w:r>
              <w:t>г. Оренбург, ул. Авиационная, д. 22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1198,20</w:t>
            </w:r>
          </w:p>
        </w:tc>
        <w:tc>
          <w:tcPr>
            <w:tcW w:w="1804" w:type="dxa"/>
          </w:tcPr>
          <w:p w:rsidR="00577AB5" w:rsidRDefault="00577AB5">
            <w:pPr>
              <w:pStyle w:val="ConsPlusNormal"/>
              <w:jc w:val="center"/>
            </w:pPr>
            <w:r>
              <w:t>4179173,44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4179173,44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328.</w:t>
            </w:r>
          </w:p>
        </w:tc>
        <w:tc>
          <w:tcPr>
            <w:tcW w:w="2551" w:type="dxa"/>
          </w:tcPr>
          <w:p w:rsidR="00577AB5" w:rsidRDefault="00577AB5">
            <w:pPr>
              <w:pStyle w:val="ConsPlusNormal"/>
            </w:pPr>
            <w:r>
              <w:t xml:space="preserve">г. Оренбург, ул. </w:t>
            </w:r>
            <w:r>
              <w:lastRenderedPageBreak/>
              <w:t>Авиагородок 2, д. 1</w:t>
            </w:r>
          </w:p>
        </w:tc>
        <w:tc>
          <w:tcPr>
            <w:tcW w:w="1871" w:type="dxa"/>
          </w:tcPr>
          <w:p w:rsidR="00577AB5" w:rsidRDefault="00577AB5">
            <w:pPr>
              <w:pStyle w:val="ConsPlusNormal"/>
            </w:pPr>
            <w:r>
              <w:lastRenderedPageBreak/>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158967,30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158967,30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329.</w:t>
            </w:r>
          </w:p>
        </w:tc>
        <w:tc>
          <w:tcPr>
            <w:tcW w:w="2551" w:type="dxa"/>
          </w:tcPr>
          <w:p w:rsidR="00577AB5" w:rsidRDefault="00577AB5">
            <w:pPr>
              <w:pStyle w:val="ConsPlusNormal"/>
            </w:pPr>
            <w:r>
              <w:t>г. Оренбург, ул. Аксакова, д. 16</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368090,18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368090,18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330.</w:t>
            </w:r>
          </w:p>
        </w:tc>
        <w:tc>
          <w:tcPr>
            <w:tcW w:w="2551" w:type="dxa"/>
          </w:tcPr>
          <w:p w:rsidR="00577AB5" w:rsidRDefault="00577AB5">
            <w:pPr>
              <w:pStyle w:val="ConsPlusNormal"/>
            </w:pPr>
            <w:r>
              <w:t>г. Оренбург, ул. Аксакова, д. 24</w:t>
            </w:r>
          </w:p>
        </w:tc>
        <w:tc>
          <w:tcPr>
            <w:tcW w:w="1871" w:type="dxa"/>
          </w:tcPr>
          <w:p w:rsidR="00577AB5" w:rsidRDefault="00577AB5">
            <w:pPr>
              <w:pStyle w:val="ConsPlusNormal"/>
            </w:pPr>
            <w:r>
              <w:t>другие</w:t>
            </w:r>
          </w:p>
        </w:tc>
        <w:tc>
          <w:tcPr>
            <w:tcW w:w="1304" w:type="dxa"/>
          </w:tcPr>
          <w:p w:rsidR="00577AB5" w:rsidRDefault="00577AB5">
            <w:pPr>
              <w:pStyle w:val="ConsPlusNormal"/>
              <w:jc w:val="center"/>
            </w:pPr>
            <w:r>
              <w:t>-</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258522,50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258522,50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331.</w:t>
            </w:r>
          </w:p>
        </w:tc>
        <w:tc>
          <w:tcPr>
            <w:tcW w:w="2551" w:type="dxa"/>
          </w:tcPr>
          <w:p w:rsidR="00577AB5" w:rsidRDefault="00577AB5">
            <w:pPr>
              <w:pStyle w:val="ConsPlusNormal"/>
            </w:pPr>
            <w:r>
              <w:t>г. Оренбург, ул. Алтайская, д. 10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918,50</w:t>
            </w:r>
          </w:p>
        </w:tc>
        <w:tc>
          <w:tcPr>
            <w:tcW w:w="1804" w:type="dxa"/>
          </w:tcPr>
          <w:p w:rsidR="00577AB5" w:rsidRDefault="00577AB5">
            <w:pPr>
              <w:pStyle w:val="ConsPlusNormal"/>
              <w:jc w:val="center"/>
            </w:pPr>
            <w:r>
              <w:t>2296960,62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2296960,62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332.</w:t>
            </w:r>
          </w:p>
        </w:tc>
        <w:tc>
          <w:tcPr>
            <w:tcW w:w="2551" w:type="dxa"/>
          </w:tcPr>
          <w:p w:rsidR="00577AB5" w:rsidRDefault="00577AB5">
            <w:pPr>
              <w:pStyle w:val="ConsPlusNormal"/>
            </w:pPr>
            <w:r>
              <w:t>г. Оренбург, ул. Алтайская, д. 12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1241,60</w:t>
            </w:r>
          </w:p>
        </w:tc>
        <w:tc>
          <w:tcPr>
            <w:tcW w:w="1804" w:type="dxa"/>
          </w:tcPr>
          <w:p w:rsidR="00577AB5" w:rsidRDefault="00577AB5">
            <w:pPr>
              <w:pStyle w:val="ConsPlusNormal"/>
              <w:jc w:val="center"/>
            </w:pPr>
            <w:r>
              <w:t>4262318,29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4262318,29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333.</w:t>
            </w:r>
          </w:p>
        </w:tc>
        <w:tc>
          <w:tcPr>
            <w:tcW w:w="2551" w:type="dxa"/>
          </w:tcPr>
          <w:p w:rsidR="00577AB5" w:rsidRDefault="00577AB5">
            <w:pPr>
              <w:pStyle w:val="ConsPlusNormal"/>
            </w:pPr>
            <w:r>
              <w:t>г. Оренбург, ул. Амурская, д. 2/1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1276333,39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1276333,39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334.</w:t>
            </w:r>
          </w:p>
        </w:tc>
        <w:tc>
          <w:tcPr>
            <w:tcW w:w="2551" w:type="dxa"/>
          </w:tcPr>
          <w:p w:rsidR="00577AB5" w:rsidRDefault="00577AB5">
            <w:pPr>
              <w:pStyle w:val="ConsPlusNormal"/>
            </w:pPr>
            <w:r>
              <w:t>г. Оренбург, ул. Братская, д. 5</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2445184,13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2445184,13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335.</w:t>
            </w:r>
          </w:p>
        </w:tc>
        <w:tc>
          <w:tcPr>
            <w:tcW w:w="2551" w:type="dxa"/>
          </w:tcPr>
          <w:p w:rsidR="00577AB5" w:rsidRDefault="00577AB5">
            <w:pPr>
              <w:pStyle w:val="ConsPlusNormal"/>
            </w:pPr>
            <w:r>
              <w:t>г. Оренбург, ул. Братская,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1084,00</w:t>
            </w:r>
          </w:p>
        </w:tc>
        <w:tc>
          <w:tcPr>
            <w:tcW w:w="1804" w:type="dxa"/>
          </w:tcPr>
          <w:p w:rsidR="00577AB5" w:rsidRDefault="00577AB5">
            <w:pPr>
              <w:pStyle w:val="ConsPlusNormal"/>
              <w:jc w:val="center"/>
            </w:pPr>
            <w:r>
              <w:t>5356714,09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5356714,09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336.</w:t>
            </w:r>
          </w:p>
        </w:tc>
        <w:tc>
          <w:tcPr>
            <w:tcW w:w="2551" w:type="dxa"/>
          </w:tcPr>
          <w:p w:rsidR="00577AB5" w:rsidRDefault="00577AB5">
            <w:pPr>
              <w:pStyle w:val="ConsPlusNormal"/>
            </w:pPr>
            <w:r>
              <w:t>г. Оренбург, ул. Братьев Башиловых, д. 11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1050,00</w:t>
            </w:r>
          </w:p>
        </w:tc>
        <w:tc>
          <w:tcPr>
            <w:tcW w:w="1804" w:type="dxa"/>
          </w:tcPr>
          <w:p w:rsidR="00577AB5" w:rsidRDefault="00577AB5">
            <w:pPr>
              <w:pStyle w:val="ConsPlusNormal"/>
              <w:jc w:val="center"/>
            </w:pPr>
            <w:r>
              <w:t>4190134,29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4190134,29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337.</w:t>
            </w:r>
          </w:p>
        </w:tc>
        <w:tc>
          <w:tcPr>
            <w:tcW w:w="2551" w:type="dxa"/>
          </w:tcPr>
          <w:p w:rsidR="00577AB5" w:rsidRDefault="00577AB5">
            <w:pPr>
              <w:pStyle w:val="ConsPlusNormal"/>
            </w:pPr>
            <w:r>
              <w:t>г. Оренбург, ул. Братьев Башиловых, д. 15/4</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1410580,79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1410580,79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338.</w:t>
            </w:r>
          </w:p>
        </w:tc>
        <w:tc>
          <w:tcPr>
            <w:tcW w:w="2551" w:type="dxa"/>
          </w:tcPr>
          <w:p w:rsidR="00577AB5" w:rsidRDefault="00577AB5">
            <w:pPr>
              <w:pStyle w:val="ConsPlusNormal"/>
            </w:pPr>
            <w:r>
              <w:t>г. Оренбург, ул. Братьев Башиловых, д. 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580,00</w:t>
            </w:r>
          </w:p>
        </w:tc>
        <w:tc>
          <w:tcPr>
            <w:tcW w:w="1804" w:type="dxa"/>
          </w:tcPr>
          <w:p w:rsidR="00577AB5" w:rsidRDefault="00577AB5">
            <w:pPr>
              <w:pStyle w:val="ConsPlusNormal"/>
              <w:jc w:val="center"/>
            </w:pPr>
            <w:r>
              <w:t>2176540,71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2176540,71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339.</w:t>
            </w:r>
          </w:p>
        </w:tc>
        <w:tc>
          <w:tcPr>
            <w:tcW w:w="2551" w:type="dxa"/>
          </w:tcPr>
          <w:p w:rsidR="00577AB5" w:rsidRDefault="00577AB5">
            <w:pPr>
              <w:pStyle w:val="ConsPlusNormal"/>
            </w:pPr>
            <w:r>
              <w:t>г. Оренбург, ул. Брестская, д. 22</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430827,00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430827,00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340.</w:t>
            </w:r>
          </w:p>
        </w:tc>
        <w:tc>
          <w:tcPr>
            <w:tcW w:w="2551" w:type="dxa"/>
          </w:tcPr>
          <w:p w:rsidR="00577AB5" w:rsidRDefault="00577AB5">
            <w:pPr>
              <w:pStyle w:val="ConsPlusNormal"/>
            </w:pPr>
            <w:r>
              <w:t>г. Оренбург, ул. Брестская, д. 22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1760000,00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1760000,00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341.</w:t>
            </w:r>
          </w:p>
        </w:tc>
        <w:tc>
          <w:tcPr>
            <w:tcW w:w="2551" w:type="dxa"/>
          </w:tcPr>
          <w:p w:rsidR="00577AB5" w:rsidRDefault="00577AB5">
            <w:pPr>
              <w:pStyle w:val="ConsPlusNormal"/>
            </w:pPr>
            <w:r>
              <w:t>г. Оренбург, ул. Брестская, д. 26</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1760000,00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1760000,00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342.</w:t>
            </w:r>
          </w:p>
        </w:tc>
        <w:tc>
          <w:tcPr>
            <w:tcW w:w="2551" w:type="dxa"/>
          </w:tcPr>
          <w:p w:rsidR="00577AB5" w:rsidRDefault="00577AB5">
            <w:pPr>
              <w:pStyle w:val="ConsPlusNormal"/>
            </w:pPr>
            <w:r>
              <w:t>г. Оренбург, ул. Брестская, д. 28/1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278,00</w:t>
            </w:r>
          </w:p>
        </w:tc>
        <w:tc>
          <w:tcPr>
            <w:tcW w:w="1804" w:type="dxa"/>
          </w:tcPr>
          <w:p w:rsidR="00577AB5" w:rsidRDefault="00577AB5">
            <w:pPr>
              <w:pStyle w:val="ConsPlusNormal"/>
              <w:jc w:val="center"/>
            </w:pPr>
            <w:r>
              <w:t>1427166,14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1427166,14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343.</w:t>
            </w:r>
          </w:p>
        </w:tc>
        <w:tc>
          <w:tcPr>
            <w:tcW w:w="2551" w:type="dxa"/>
          </w:tcPr>
          <w:p w:rsidR="00577AB5" w:rsidRDefault="00577AB5">
            <w:pPr>
              <w:pStyle w:val="ConsPlusNormal"/>
            </w:pPr>
            <w:r>
              <w:t>г. Оренбург, ул. Брестская, д. 4</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398547,58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398547,58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344.</w:t>
            </w:r>
          </w:p>
        </w:tc>
        <w:tc>
          <w:tcPr>
            <w:tcW w:w="2551" w:type="dxa"/>
          </w:tcPr>
          <w:p w:rsidR="00577AB5" w:rsidRDefault="00577AB5">
            <w:pPr>
              <w:pStyle w:val="ConsPlusNormal"/>
            </w:pPr>
            <w:r>
              <w:t>г. Оренбург, ул. Брестская, д. 4</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292506,91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292506,91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345.</w:t>
            </w:r>
          </w:p>
        </w:tc>
        <w:tc>
          <w:tcPr>
            <w:tcW w:w="2551" w:type="dxa"/>
          </w:tcPr>
          <w:p w:rsidR="00577AB5" w:rsidRDefault="00577AB5">
            <w:pPr>
              <w:pStyle w:val="ConsPlusNormal"/>
            </w:pPr>
            <w:r>
              <w:t>г. Оренбург, ул. Брестская, д. 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4903135,69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4903135,69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346.</w:t>
            </w:r>
          </w:p>
        </w:tc>
        <w:tc>
          <w:tcPr>
            <w:tcW w:w="2551" w:type="dxa"/>
          </w:tcPr>
          <w:p w:rsidR="00577AB5" w:rsidRDefault="00577AB5">
            <w:pPr>
              <w:pStyle w:val="ConsPlusNormal"/>
            </w:pPr>
            <w:r>
              <w:t>г. Оренбург, ул. Брестская, д. 5</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4501235,05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4501235,05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347.</w:t>
            </w:r>
          </w:p>
        </w:tc>
        <w:tc>
          <w:tcPr>
            <w:tcW w:w="2551" w:type="dxa"/>
          </w:tcPr>
          <w:p w:rsidR="00577AB5" w:rsidRDefault="00577AB5">
            <w:pPr>
              <w:pStyle w:val="ConsPlusNormal"/>
            </w:pPr>
            <w:r>
              <w:t>г. Оренбург, ул. Брестская, д. 5/1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3716105,77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3716105,77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348.</w:t>
            </w:r>
          </w:p>
        </w:tc>
        <w:tc>
          <w:tcPr>
            <w:tcW w:w="2551" w:type="dxa"/>
          </w:tcPr>
          <w:p w:rsidR="00577AB5" w:rsidRDefault="00577AB5">
            <w:pPr>
              <w:pStyle w:val="ConsPlusNormal"/>
            </w:pPr>
            <w:r>
              <w:t>г. Оренбург, ул. Брестская, д. 5/2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1274,00</w:t>
            </w:r>
          </w:p>
        </w:tc>
        <w:tc>
          <w:tcPr>
            <w:tcW w:w="1804" w:type="dxa"/>
          </w:tcPr>
          <w:p w:rsidR="00577AB5" w:rsidRDefault="00577AB5">
            <w:pPr>
              <w:pStyle w:val="ConsPlusNormal"/>
              <w:jc w:val="center"/>
            </w:pPr>
            <w:r>
              <w:t>6474975,47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6474975,47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349.</w:t>
            </w:r>
          </w:p>
        </w:tc>
        <w:tc>
          <w:tcPr>
            <w:tcW w:w="2551" w:type="dxa"/>
          </w:tcPr>
          <w:p w:rsidR="00577AB5" w:rsidRDefault="00577AB5">
            <w:pPr>
              <w:pStyle w:val="ConsPlusNormal"/>
            </w:pPr>
            <w:r>
              <w:t>г. Оренбург, ул. Волгоградская, д. 1/1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3912456,75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3912456,75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350.</w:t>
            </w:r>
          </w:p>
        </w:tc>
        <w:tc>
          <w:tcPr>
            <w:tcW w:w="2551" w:type="dxa"/>
          </w:tcPr>
          <w:p w:rsidR="00577AB5" w:rsidRDefault="00577AB5">
            <w:pPr>
              <w:pStyle w:val="ConsPlusNormal"/>
            </w:pPr>
            <w:r>
              <w:t xml:space="preserve">г. Оренбург, ул. </w:t>
            </w:r>
            <w:r>
              <w:lastRenderedPageBreak/>
              <w:t>Волгоградская, д. 1/2</w:t>
            </w:r>
          </w:p>
        </w:tc>
        <w:tc>
          <w:tcPr>
            <w:tcW w:w="1871" w:type="dxa"/>
          </w:tcPr>
          <w:p w:rsidR="00577AB5" w:rsidRDefault="00577AB5">
            <w:pPr>
              <w:pStyle w:val="ConsPlusNormal"/>
            </w:pPr>
            <w:r>
              <w:lastRenderedPageBreak/>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1969200,64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1969200,64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351.</w:t>
            </w:r>
          </w:p>
        </w:tc>
        <w:tc>
          <w:tcPr>
            <w:tcW w:w="2551" w:type="dxa"/>
          </w:tcPr>
          <w:p w:rsidR="00577AB5" w:rsidRDefault="00577AB5">
            <w:pPr>
              <w:pStyle w:val="ConsPlusNormal"/>
            </w:pPr>
            <w:r>
              <w:t>г. Оренбург, ул. Волгоградская, д. 14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3295465,80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3295465,80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352.</w:t>
            </w:r>
          </w:p>
        </w:tc>
        <w:tc>
          <w:tcPr>
            <w:tcW w:w="2551" w:type="dxa"/>
          </w:tcPr>
          <w:p w:rsidR="00577AB5" w:rsidRDefault="00577AB5">
            <w:pPr>
              <w:pStyle w:val="ConsPlusNormal"/>
            </w:pPr>
            <w:r>
              <w:t>г. Оренбург, ул. Волгоградская, д. 14/2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1290023,27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1290023,27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353.</w:t>
            </w:r>
          </w:p>
        </w:tc>
        <w:tc>
          <w:tcPr>
            <w:tcW w:w="2551" w:type="dxa"/>
          </w:tcPr>
          <w:p w:rsidR="00577AB5" w:rsidRDefault="00577AB5">
            <w:pPr>
              <w:pStyle w:val="ConsPlusNormal"/>
            </w:pPr>
            <w:r>
              <w:t>г. Оренбург, ул. Волгоградская, д. 22</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308,00</w:t>
            </w:r>
          </w:p>
        </w:tc>
        <w:tc>
          <w:tcPr>
            <w:tcW w:w="1804" w:type="dxa"/>
          </w:tcPr>
          <w:p w:rsidR="00577AB5" w:rsidRDefault="00577AB5">
            <w:pPr>
              <w:pStyle w:val="ConsPlusNormal"/>
              <w:jc w:val="center"/>
            </w:pPr>
            <w:r>
              <w:t>1078074,00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1078074,00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354.</w:t>
            </w:r>
          </w:p>
        </w:tc>
        <w:tc>
          <w:tcPr>
            <w:tcW w:w="2551" w:type="dxa"/>
          </w:tcPr>
          <w:p w:rsidR="00577AB5" w:rsidRDefault="00577AB5">
            <w:pPr>
              <w:pStyle w:val="ConsPlusNormal"/>
            </w:pPr>
            <w:r>
              <w:t>г. Оренбург, ул. Волгоградская, д. 22/1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344,00</w:t>
            </w:r>
          </w:p>
        </w:tc>
        <w:tc>
          <w:tcPr>
            <w:tcW w:w="1804" w:type="dxa"/>
          </w:tcPr>
          <w:p w:rsidR="00577AB5" w:rsidRDefault="00577AB5">
            <w:pPr>
              <w:pStyle w:val="ConsPlusNormal"/>
              <w:jc w:val="center"/>
            </w:pPr>
            <w:r>
              <w:t>1192955,00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1192955,00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355.</w:t>
            </w:r>
          </w:p>
        </w:tc>
        <w:tc>
          <w:tcPr>
            <w:tcW w:w="2551" w:type="dxa"/>
          </w:tcPr>
          <w:p w:rsidR="00577AB5" w:rsidRDefault="00577AB5">
            <w:pPr>
              <w:pStyle w:val="ConsPlusNormal"/>
            </w:pPr>
            <w:r>
              <w:t>г. Оренбург, ул. Волгоградская, д. 26/1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1181744,00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1181744,00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356.</w:t>
            </w:r>
          </w:p>
        </w:tc>
        <w:tc>
          <w:tcPr>
            <w:tcW w:w="2551" w:type="dxa"/>
          </w:tcPr>
          <w:p w:rsidR="00577AB5" w:rsidRDefault="00577AB5">
            <w:pPr>
              <w:pStyle w:val="ConsPlusNormal"/>
            </w:pPr>
            <w:r>
              <w:t>г. Оренбург, ул. Волгоградская, д. 26/2</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284345,00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284345,00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357.</w:t>
            </w:r>
          </w:p>
        </w:tc>
        <w:tc>
          <w:tcPr>
            <w:tcW w:w="2551" w:type="dxa"/>
          </w:tcPr>
          <w:p w:rsidR="00577AB5" w:rsidRDefault="00577AB5">
            <w:pPr>
              <w:pStyle w:val="ConsPlusNormal"/>
            </w:pPr>
            <w:r>
              <w:t>г. Оренбург, ул. Волгоградская, д. 26/3</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663927,00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663927,00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358.</w:t>
            </w:r>
          </w:p>
        </w:tc>
        <w:tc>
          <w:tcPr>
            <w:tcW w:w="2551" w:type="dxa"/>
          </w:tcPr>
          <w:p w:rsidR="00577AB5" w:rsidRDefault="00577AB5">
            <w:pPr>
              <w:pStyle w:val="ConsPlusNormal"/>
            </w:pPr>
            <w:r>
              <w:t>г. Оренбург, ул. Волгоградская, д. 26/4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1760000,00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1760000,00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359.</w:t>
            </w:r>
          </w:p>
        </w:tc>
        <w:tc>
          <w:tcPr>
            <w:tcW w:w="2551" w:type="dxa"/>
          </w:tcPr>
          <w:p w:rsidR="00577AB5" w:rsidRDefault="00577AB5">
            <w:pPr>
              <w:pStyle w:val="ConsPlusNormal"/>
            </w:pPr>
            <w:r>
              <w:t>г. Оренбург, ул. Волгоградская, д. 34/2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1316760,00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1316760,00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360.</w:t>
            </w:r>
          </w:p>
        </w:tc>
        <w:tc>
          <w:tcPr>
            <w:tcW w:w="2551" w:type="dxa"/>
          </w:tcPr>
          <w:p w:rsidR="00577AB5" w:rsidRDefault="00577AB5">
            <w:pPr>
              <w:pStyle w:val="ConsPlusNormal"/>
            </w:pPr>
            <w:r>
              <w:t>г. Оренбург, ул. Волгоградская, д. 36/2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1498000,00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1498000,00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361.</w:t>
            </w:r>
          </w:p>
        </w:tc>
        <w:tc>
          <w:tcPr>
            <w:tcW w:w="2551" w:type="dxa"/>
          </w:tcPr>
          <w:p w:rsidR="00577AB5" w:rsidRDefault="00577AB5">
            <w:pPr>
              <w:pStyle w:val="ConsPlusNormal"/>
            </w:pPr>
            <w:r>
              <w:t>г. Оренбург, ул. Волгоградская, д. 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3166352,77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3166352,77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362.</w:t>
            </w:r>
          </w:p>
        </w:tc>
        <w:tc>
          <w:tcPr>
            <w:tcW w:w="2551" w:type="dxa"/>
          </w:tcPr>
          <w:p w:rsidR="00577AB5" w:rsidRDefault="00577AB5">
            <w:pPr>
              <w:pStyle w:val="ConsPlusNormal"/>
            </w:pPr>
            <w:r>
              <w:t xml:space="preserve">г. Оренбург, ул. </w:t>
            </w:r>
            <w:r>
              <w:lastRenderedPageBreak/>
              <w:t>Волгоградская, д. 48</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550,00</w:t>
            </w:r>
          </w:p>
        </w:tc>
        <w:tc>
          <w:tcPr>
            <w:tcW w:w="1804" w:type="dxa"/>
          </w:tcPr>
          <w:p w:rsidR="00577AB5" w:rsidRDefault="00577AB5">
            <w:pPr>
              <w:pStyle w:val="ConsPlusNormal"/>
              <w:jc w:val="center"/>
            </w:pPr>
            <w:r>
              <w:t>3830296,04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3830296,04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363.</w:t>
            </w:r>
          </w:p>
        </w:tc>
        <w:tc>
          <w:tcPr>
            <w:tcW w:w="2551" w:type="dxa"/>
          </w:tcPr>
          <w:p w:rsidR="00577AB5" w:rsidRDefault="00577AB5">
            <w:pPr>
              <w:pStyle w:val="ConsPlusNormal"/>
            </w:pPr>
            <w:r>
              <w:t>г. Оренбург, ул. Волгоградская, д. 48</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3916489,05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3916489,05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364.</w:t>
            </w:r>
          </w:p>
        </w:tc>
        <w:tc>
          <w:tcPr>
            <w:tcW w:w="2551" w:type="dxa"/>
          </w:tcPr>
          <w:p w:rsidR="00577AB5" w:rsidRDefault="00577AB5">
            <w:pPr>
              <w:pStyle w:val="ConsPlusNormal"/>
            </w:pPr>
            <w:r>
              <w:t>г. Оренбург, ул. Волгоградская, д. 5</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4061002,19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4061002,19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365.</w:t>
            </w:r>
          </w:p>
        </w:tc>
        <w:tc>
          <w:tcPr>
            <w:tcW w:w="2551" w:type="dxa"/>
          </w:tcPr>
          <w:p w:rsidR="00577AB5" w:rsidRDefault="00577AB5">
            <w:pPr>
              <w:pStyle w:val="ConsPlusNormal"/>
            </w:pPr>
            <w:r>
              <w:t>г. Оренбург, ул. Восточная, д. 25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964489,10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964489,10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366.</w:t>
            </w:r>
          </w:p>
        </w:tc>
        <w:tc>
          <w:tcPr>
            <w:tcW w:w="2551" w:type="dxa"/>
          </w:tcPr>
          <w:p w:rsidR="00577AB5" w:rsidRDefault="00577AB5">
            <w:pPr>
              <w:pStyle w:val="ConsPlusNormal"/>
            </w:pPr>
            <w:r>
              <w:t>г. Оренбург, ул. Восточная, д. 31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1760000,00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1760000,00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367.</w:t>
            </w:r>
          </w:p>
        </w:tc>
        <w:tc>
          <w:tcPr>
            <w:tcW w:w="2551" w:type="dxa"/>
          </w:tcPr>
          <w:p w:rsidR="00577AB5" w:rsidRDefault="00577AB5">
            <w:pPr>
              <w:pStyle w:val="ConsPlusNormal"/>
            </w:pPr>
            <w:r>
              <w:t>г. Оренбург, ул. Восточная, д. 80</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9760,00</w:t>
            </w:r>
          </w:p>
        </w:tc>
        <w:tc>
          <w:tcPr>
            <w:tcW w:w="1804" w:type="dxa"/>
          </w:tcPr>
          <w:p w:rsidR="00577AB5" w:rsidRDefault="00577AB5">
            <w:pPr>
              <w:pStyle w:val="ConsPlusNormal"/>
              <w:jc w:val="center"/>
            </w:pPr>
            <w:r>
              <w:t>5392622,40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5392622,40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368.</w:t>
            </w:r>
          </w:p>
        </w:tc>
        <w:tc>
          <w:tcPr>
            <w:tcW w:w="2551" w:type="dxa"/>
          </w:tcPr>
          <w:p w:rsidR="00577AB5" w:rsidRDefault="00577AB5">
            <w:pPr>
              <w:pStyle w:val="ConsPlusNormal"/>
            </w:pPr>
            <w:r>
              <w:t>г. Оренбург, ул. Всесоюзная, д. 16</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358,00</w:t>
            </w:r>
          </w:p>
        </w:tc>
        <w:tc>
          <w:tcPr>
            <w:tcW w:w="1804" w:type="dxa"/>
          </w:tcPr>
          <w:p w:rsidR="00577AB5" w:rsidRDefault="00577AB5">
            <w:pPr>
              <w:pStyle w:val="ConsPlusNormal"/>
              <w:jc w:val="center"/>
            </w:pPr>
            <w:r>
              <w:t>1388091,00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1388091,00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369.</w:t>
            </w:r>
          </w:p>
        </w:tc>
        <w:tc>
          <w:tcPr>
            <w:tcW w:w="2551" w:type="dxa"/>
          </w:tcPr>
          <w:p w:rsidR="00577AB5" w:rsidRDefault="00577AB5">
            <w:pPr>
              <w:pStyle w:val="ConsPlusNormal"/>
            </w:pPr>
            <w:r>
              <w:t>г. Оренбург, ул. Всесоюзная, д. 3</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7400284,97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7400284,97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370.</w:t>
            </w:r>
          </w:p>
        </w:tc>
        <w:tc>
          <w:tcPr>
            <w:tcW w:w="2551" w:type="dxa"/>
          </w:tcPr>
          <w:p w:rsidR="00577AB5" w:rsidRDefault="00577AB5">
            <w:pPr>
              <w:pStyle w:val="ConsPlusNormal"/>
            </w:pPr>
            <w:r>
              <w:t>г. Оренбург, ул. Всесоюзная, д. 5</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6</w:t>
            </w:r>
          </w:p>
        </w:tc>
        <w:tc>
          <w:tcPr>
            <w:tcW w:w="1804" w:type="dxa"/>
          </w:tcPr>
          <w:p w:rsidR="00577AB5" w:rsidRDefault="00577AB5">
            <w:pPr>
              <w:pStyle w:val="ConsPlusNormal"/>
              <w:jc w:val="center"/>
            </w:pPr>
            <w:r>
              <w:t>11161444,39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11161444,39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371.</w:t>
            </w:r>
          </w:p>
        </w:tc>
        <w:tc>
          <w:tcPr>
            <w:tcW w:w="2551" w:type="dxa"/>
          </w:tcPr>
          <w:p w:rsidR="00577AB5" w:rsidRDefault="00577AB5">
            <w:pPr>
              <w:pStyle w:val="ConsPlusNormal"/>
            </w:pPr>
            <w:r>
              <w:t>г. Оренбург, ул. Всесоюзная, д. 9</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952955,00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952955,00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372.</w:t>
            </w:r>
          </w:p>
        </w:tc>
        <w:tc>
          <w:tcPr>
            <w:tcW w:w="2551" w:type="dxa"/>
          </w:tcPr>
          <w:p w:rsidR="00577AB5" w:rsidRDefault="00577AB5">
            <w:pPr>
              <w:pStyle w:val="ConsPlusNormal"/>
            </w:pPr>
            <w:r>
              <w:t>г. Оренбург, ул. Гастелло, д. 104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1102,00</w:t>
            </w:r>
          </w:p>
        </w:tc>
        <w:tc>
          <w:tcPr>
            <w:tcW w:w="1804" w:type="dxa"/>
          </w:tcPr>
          <w:p w:rsidR="00577AB5" w:rsidRDefault="00577AB5">
            <w:pPr>
              <w:pStyle w:val="ConsPlusNormal"/>
              <w:jc w:val="center"/>
            </w:pPr>
            <w:r>
              <w:t>2516093,07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2516093,07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373.</w:t>
            </w:r>
          </w:p>
        </w:tc>
        <w:tc>
          <w:tcPr>
            <w:tcW w:w="2551" w:type="dxa"/>
          </w:tcPr>
          <w:p w:rsidR="00577AB5" w:rsidRDefault="00577AB5">
            <w:pPr>
              <w:pStyle w:val="ConsPlusNormal"/>
            </w:pPr>
            <w:r>
              <w:t>г. Оренбург, ул. Гастелло, д. 92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5018933,69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5018933,69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374.</w:t>
            </w:r>
          </w:p>
        </w:tc>
        <w:tc>
          <w:tcPr>
            <w:tcW w:w="2551" w:type="dxa"/>
          </w:tcPr>
          <w:p w:rsidR="00577AB5" w:rsidRDefault="00577AB5">
            <w:pPr>
              <w:pStyle w:val="ConsPlusNormal"/>
            </w:pPr>
            <w:r>
              <w:t>г. Оренбург, ул. Гая/ул. Постникова, д. 16/7а</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846364,55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846364,55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375.</w:t>
            </w:r>
          </w:p>
        </w:tc>
        <w:tc>
          <w:tcPr>
            <w:tcW w:w="2551" w:type="dxa"/>
          </w:tcPr>
          <w:p w:rsidR="00577AB5" w:rsidRDefault="00577AB5">
            <w:pPr>
              <w:pStyle w:val="ConsPlusNormal"/>
            </w:pPr>
            <w:r>
              <w:t>г. Оренбург, ул. Джангильдина, д. 1/1</w:t>
            </w:r>
          </w:p>
        </w:tc>
        <w:tc>
          <w:tcPr>
            <w:tcW w:w="1871" w:type="dxa"/>
          </w:tcPr>
          <w:p w:rsidR="00577AB5" w:rsidRDefault="00577AB5">
            <w:pPr>
              <w:pStyle w:val="ConsPlusNormal"/>
            </w:pPr>
            <w:r>
              <w:t>ремонт СПД</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2878483,69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2878483,69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376.</w:t>
            </w:r>
          </w:p>
        </w:tc>
        <w:tc>
          <w:tcPr>
            <w:tcW w:w="2551" w:type="dxa"/>
          </w:tcPr>
          <w:p w:rsidR="00577AB5" w:rsidRDefault="00577AB5">
            <w:pPr>
              <w:pStyle w:val="ConsPlusNormal"/>
            </w:pPr>
            <w:r>
              <w:t>г. Оренбург, ул. Джангильдина, д. 10</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6</w:t>
            </w:r>
          </w:p>
        </w:tc>
        <w:tc>
          <w:tcPr>
            <w:tcW w:w="1804" w:type="dxa"/>
          </w:tcPr>
          <w:p w:rsidR="00577AB5" w:rsidRDefault="00577AB5">
            <w:pPr>
              <w:pStyle w:val="ConsPlusNormal"/>
              <w:jc w:val="center"/>
            </w:pPr>
            <w:r>
              <w:t>12143825,56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12143825,56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377.</w:t>
            </w:r>
          </w:p>
        </w:tc>
        <w:tc>
          <w:tcPr>
            <w:tcW w:w="2551" w:type="dxa"/>
          </w:tcPr>
          <w:p w:rsidR="00577AB5" w:rsidRDefault="00577AB5">
            <w:pPr>
              <w:pStyle w:val="ConsPlusNormal"/>
            </w:pPr>
            <w:r>
              <w:t>г. Оренбург, ул. Джангильдина, д. 11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2853550,00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2853550,00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378.</w:t>
            </w:r>
          </w:p>
        </w:tc>
        <w:tc>
          <w:tcPr>
            <w:tcW w:w="2551" w:type="dxa"/>
          </w:tcPr>
          <w:p w:rsidR="00577AB5" w:rsidRDefault="00577AB5">
            <w:pPr>
              <w:pStyle w:val="ConsPlusNormal"/>
            </w:pPr>
            <w:r>
              <w:t>г. Оренбург, ул. Джангильдина, д. 14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831,30</w:t>
            </w:r>
          </w:p>
        </w:tc>
        <w:tc>
          <w:tcPr>
            <w:tcW w:w="1804" w:type="dxa"/>
          </w:tcPr>
          <w:p w:rsidR="00577AB5" w:rsidRDefault="00577AB5">
            <w:pPr>
              <w:pStyle w:val="ConsPlusNormal"/>
              <w:jc w:val="center"/>
            </w:pPr>
            <w:r>
              <w:t>3180009,93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3180009,93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379.</w:t>
            </w:r>
          </w:p>
        </w:tc>
        <w:tc>
          <w:tcPr>
            <w:tcW w:w="2551" w:type="dxa"/>
          </w:tcPr>
          <w:p w:rsidR="00577AB5" w:rsidRDefault="00577AB5">
            <w:pPr>
              <w:pStyle w:val="ConsPlusNormal"/>
            </w:pPr>
            <w:r>
              <w:t>г. Оренбург, ул. Джангильдина, д. 15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5662511,00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5662511,00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380.</w:t>
            </w:r>
          </w:p>
        </w:tc>
        <w:tc>
          <w:tcPr>
            <w:tcW w:w="2551" w:type="dxa"/>
          </w:tcPr>
          <w:p w:rsidR="00577AB5" w:rsidRDefault="00577AB5">
            <w:pPr>
              <w:pStyle w:val="ConsPlusNormal"/>
            </w:pPr>
            <w:r>
              <w:t>г. Оренбург, ул. Джангильдина, д. 16</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909,00</w:t>
            </w:r>
          </w:p>
        </w:tc>
        <w:tc>
          <w:tcPr>
            <w:tcW w:w="1804" w:type="dxa"/>
          </w:tcPr>
          <w:p w:rsidR="00577AB5" w:rsidRDefault="00577AB5">
            <w:pPr>
              <w:pStyle w:val="ConsPlusNormal"/>
              <w:jc w:val="center"/>
            </w:pPr>
            <w:r>
              <w:t>3467180,79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3467180,79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381.</w:t>
            </w:r>
          </w:p>
        </w:tc>
        <w:tc>
          <w:tcPr>
            <w:tcW w:w="2551" w:type="dxa"/>
          </w:tcPr>
          <w:p w:rsidR="00577AB5" w:rsidRDefault="00577AB5">
            <w:pPr>
              <w:pStyle w:val="ConsPlusNormal"/>
            </w:pPr>
            <w:r>
              <w:t>г. Оренбург, ул. Джангильдина, д. 18/2</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832,00</w:t>
            </w:r>
          </w:p>
        </w:tc>
        <w:tc>
          <w:tcPr>
            <w:tcW w:w="1804" w:type="dxa"/>
          </w:tcPr>
          <w:p w:rsidR="00577AB5" w:rsidRDefault="00577AB5">
            <w:pPr>
              <w:pStyle w:val="ConsPlusNormal"/>
              <w:jc w:val="center"/>
            </w:pPr>
            <w:r>
              <w:t>5038865,25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5038865,25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382.</w:t>
            </w:r>
          </w:p>
        </w:tc>
        <w:tc>
          <w:tcPr>
            <w:tcW w:w="2551" w:type="dxa"/>
          </w:tcPr>
          <w:p w:rsidR="00577AB5" w:rsidRDefault="00577AB5">
            <w:pPr>
              <w:pStyle w:val="ConsPlusNormal"/>
            </w:pPr>
            <w:r>
              <w:t>г. Оренбург, ул. Джангильдина, д. 2</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1437604,49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1437604,49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383.</w:t>
            </w:r>
          </w:p>
        </w:tc>
        <w:tc>
          <w:tcPr>
            <w:tcW w:w="2551" w:type="dxa"/>
          </w:tcPr>
          <w:p w:rsidR="00577AB5" w:rsidRDefault="00577AB5">
            <w:pPr>
              <w:pStyle w:val="ConsPlusNormal"/>
            </w:pPr>
            <w:r>
              <w:t>г. Оренбург, ул. Джангильдина, д. 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1383,00</w:t>
            </w:r>
          </w:p>
        </w:tc>
        <w:tc>
          <w:tcPr>
            <w:tcW w:w="1804" w:type="dxa"/>
          </w:tcPr>
          <w:p w:rsidR="00577AB5" w:rsidRDefault="00577AB5">
            <w:pPr>
              <w:pStyle w:val="ConsPlusNormal"/>
              <w:jc w:val="center"/>
            </w:pPr>
            <w:r>
              <w:t>9104359,80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9104359,80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384.</w:t>
            </w:r>
          </w:p>
        </w:tc>
        <w:tc>
          <w:tcPr>
            <w:tcW w:w="2551" w:type="dxa"/>
          </w:tcPr>
          <w:p w:rsidR="00577AB5" w:rsidRDefault="00577AB5">
            <w:pPr>
              <w:pStyle w:val="ConsPlusNormal"/>
            </w:pPr>
            <w:r>
              <w:t>г. Оренбург, ул. Джангильдина, д. 2/1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842,00</w:t>
            </w:r>
          </w:p>
        </w:tc>
        <w:tc>
          <w:tcPr>
            <w:tcW w:w="1804" w:type="dxa"/>
          </w:tcPr>
          <w:p w:rsidR="00577AB5" w:rsidRDefault="00577AB5">
            <w:pPr>
              <w:pStyle w:val="ConsPlusNormal"/>
              <w:jc w:val="center"/>
            </w:pPr>
            <w:r>
              <w:t>3705308,67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3705308,67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385.</w:t>
            </w:r>
          </w:p>
        </w:tc>
        <w:tc>
          <w:tcPr>
            <w:tcW w:w="2551" w:type="dxa"/>
          </w:tcPr>
          <w:p w:rsidR="00577AB5" w:rsidRDefault="00577AB5">
            <w:pPr>
              <w:pStyle w:val="ConsPlusNormal"/>
            </w:pPr>
            <w:r>
              <w:t xml:space="preserve">г. Оренбург, ул. </w:t>
            </w:r>
            <w:r>
              <w:lastRenderedPageBreak/>
              <w:t>Джангильдина, д. 20/1</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3854270,68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3854270,68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lastRenderedPageBreak/>
              <w:t>386.</w:t>
            </w:r>
          </w:p>
        </w:tc>
        <w:tc>
          <w:tcPr>
            <w:tcW w:w="2551" w:type="dxa"/>
          </w:tcPr>
          <w:p w:rsidR="00577AB5" w:rsidRDefault="00577AB5">
            <w:pPr>
              <w:pStyle w:val="ConsPlusNormal"/>
            </w:pPr>
            <w:r>
              <w:t>г. Оренбург, ул. Джангильдина, д. 20/2</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916,60</w:t>
            </w:r>
          </w:p>
        </w:tc>
        <w:tc>
          <w:tcPr>
            <w:tcW w:w="1804" w:type="dxa"/>
          </w:tcPr>
          <w:p w:rsidR="00577AB5" w:rsidRDefault="00577AB5">
            <w:pPr>
              <w:pStyle w:val="ConsPlusNormal"/>
              <w:jc w:val="center"/>
            </w:pPr>
            <w:r>
              <w:t>3881207,97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3881207,97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387.</w:t>
            </w:r>
          </w:p>
        </w:tc>
        <w:tc>
          <w:tcPr>
            <w:tcW w:w="2551" w:type="dxa"/>
          </w:tcPr>
          <w:p w:rsidR="00577AB5" w:rsidRDefault="00577AB5">
            <w:pPr>
              <w:pStyle w:val="ConsPlusNormal"/>
            </w:pPr>
            <w:r>
              <w:t>г. Оренбург, ул. Джангильдина, д. 20/4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3065304,64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3065304,64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388.</w:t>
            </w:r>
          </w:p>
        </w:tc>
        <w:tc>
          <w:tcPr>
            <w:tcW w:w="2551" w:type="dxa"/>
          </w:tcPr>
          <w:p w:rsidR="00577AB5" w:rsidRDefault="00577AB5">
            <w:pPr>
              <w:pStyle w:val="ConsPlusNormal"/>
            </w:pPr>
            <w:r>
              <w:t>г. Оренбург, ул. Джангильдина, д. 4</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346072,69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346072,69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389.</w:t>
            </w:r>
          </w:p>
        </w:tc>
        <w:tc>
          <w:tcPr>
            <w:tcW w:w="2551" w:type="dxa"/>
          </w:tcPr>
          <w:p w:rsidR="00577AB5" w:rsidRDefault="00577AB5">
            <w:pPr>
              <w:pStyle w:val="ConsPlusNormal"/>
            </w:pPr>
            <w:r>
              <w:t>г. Оренбург, ул. Джангильдина, д. 8, литера 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7904919,01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7904919,01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390.</w:t>
            </w:r>
          </w:p>
        </w:tc>
        <w:tc>
          <w:tcPr>
            <w:tcW w:w="2551" w:type="dxa"/>
          </w:tcPr>
          <w:p w:rsidR="00577AB5" w:rsidRDefault="00577AB5">
            <w:pPr>
              <w:pStyle w:val="ConsPlusNormal"/>
            </w:pPr>
            <w:r>
              <w:t>г. Оренбург, ул. Джангильдина, д. 9</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3657090,78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3657090,78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391.</w:t>
            </w:r>
          </w:p>
        </w:tc>
        <w:tc>
          <w:tcPr>
            <w:tcW w:w="2551" w:type="dxa"/>
          </w:tcPr>
          <w:p w:rsidR="00577AB5" w:rsidRDefault="00577AB5">
            <w:pPr>
              <w:pStyle w:val="ConsPlusNormal"/>
            </w:pPr>
            <w:r>
              <w:t>г. Оренбург, ул. Дружбы, д. 11/2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1760000,00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1760000,00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392.</w:t>
            </w:r>
          </w:p>
        </w:tc>
        <w:tc>
          <w:tcPr>
            <w:tcW w:w="2551" w:type="dxa"/>
          </w:tcPr>
          <w:p w:rsidR="00577AB5" w:rsidRDefault="00577AB5">
            <w:pPr>
              <w:pStyle w:val="ConsPlusNormal"/>
            </w:pPr>
            <w:r>
              <w:t>г. Оренбург, ул. Дружбы, д. 13</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1760000,00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1760000,00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393.</w:t>
            </w:r>
          </w:p>
        </w:tc>
        <w:tc>
          <w:tcPr>
            <w:tcW w:w="2551" w:type="dxa"/>
          </w:tcPr>
          <w:p w:rsidR="00577AB5" w:rsidRDefault="00577AB5">
            <w:pPr>
              <w:pStyle w:val="ConsPlusNormal"/>
            </w:pPr>
            <w:r>
              <w:t>г. Оренбург, ул. Дружбы, д. 18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1070,44</w:t>
            </w:r>
          </w:p>
        </w:tc>
        <w:tc>
          <w:tcPr>
            <w:tcW w:w="1804" w:type="dxa"/>
          </w:tcPr>
          <w:p w:rsidR="00577AB5" w:rsidRDefault="00577AB5">
            <w:pPr>
              <w:pStyle w:val="ConsPlusNormal"/>
              <w:jc w:val="center"/>
            </w:pPr>
            <w:r>
              <w:t>3454910,00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3454910,00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394.</w:t>
            </w:r>
          </w:p>
        </w:tc>
        <w:tc>
          <w:tcPr>
            <w:tcW w:w="2551" w:type="dxa"/>
          </w:tcPr>
          <w:p w:rsidR="00577AB5" w:rsidRDefault="00577AB5">
            <w:pPr>
              <w:pStyle w:val="ConsPlusNormal"/>
            </w:pPr>
            <w:r>
              <w:t>г. Оренбург, ул. Дружбы, д. 3</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2452041,00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2452041,00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395.</w:t>
            </w:r>
          </w:p>
        </w:tc>
        <w:tc>
          <w:tcPr>
            <w:tcW w:w="2551" w:type="dxa"/>
          </w:tcPr>
          <w:p w:rsidR="00577AB5" w:rsidRDefault="00577AB5">
            <w:pPr>
              <w:pStyle w:val="ConsPlusNormal"/>
            </w:pPr>
            <w:r>
              <w:t>г. Оренбург, ул. Дружбы, д. 3/3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672,00</w:t>
            </w:r>
          </w:p>
        </w:tc>
        <w:tc>
          <w:tcPr>
            <w:tcW w:w="1804" w:type="dxa"/>
          </w:tcPr>
          <w:p w:rsidR="00577AB5" w:rsidRDefault="00577AB5">
            <w:pPr>
              <w:pStyle w:val="ConsPlusNormal"/>
              <w:jc w:val="center"/>
            </w:pPr>
            <w:r>
              <w:t>1001440,00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1001440,00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396.</w:t>
            </w:r>
          </w:p>
        </w:tc>
        <w:tc>
          <w:tcPr>
            <w:tcW w:w="2551" w:type="dxa"/>
          </w:tcPr>
          <w:p w:rsidR="00577AB5" w:rsidRDefault="00577AB5">
            <w:pPr>
              <w:pStyle w:val="ConsPlusNormal"/>
            </w:pPr>
            <w:r>
              <w:t xml:space="preserve">г. Оренбург, ул. Дружбы, </w:t>
            </w:r>
            <w:r>
              <w:lastRenderedPageBreak/>
              <w:t>д. 9</w:t>
            </w:r>
          </w:p>
        </w:tc>
        <w:tc>
          <w:tcPr>
            <w:tcW w:w="1871" w:type="dxa"/>
          </w:tcPr>
          <w:p w:rsidR="00577AB5" w:rsidRDefault="00577AB5">
            <w:pPr>
              <w:pStyle w:val="ConsPlusNormal"/>
            </w:pPr>
            <w:r>
              <w:lastRenderedPageBreak/>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1023376,00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1023376,00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lastRenderedPageBreak/>
              <w:t>397.</w:t>
            </w:r>
          </w:p>
        </w:tc>
        <w:tc>
          <w:tcPr>
            <w:tcW w:w="2551" w:type="dxa"/>
          </w:tcPr>
          <w:p w:rsidR="00577AB5" w:rsidRDefault="00577AB5">
            <w:pPr>
              <w:pStyle w:val="ConsPlusNormal"/>
            </w:pPr>
            <w:r>
              <w:t>г. Оренбург, ул. Дружбы, д. 9/1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95,30</w:t>
            </w:r>
          </w:p>
        </w:tc>
        <w:tc>
          <w:tcPr>
            <w:tcW w:w="1804" w:type="dxa"/>
          </w:tcPr>
          <w:p w:rsidR="00577AB5" w:rsidRDefault="00577AB5">
            <w:pPr>
              <w:pStyle w:val="ConsPlusNormal"/>
              <w:jc w:val="center"/>
            </w:pPr>
            <w:r>
              <w:t>92009,00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92009,00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398.</w:t>
            </w:r>
          </w:p>
        </w:tc>
        <w:tc>
          <w:tcPr>
            <w:tcW w:w="2551" w:type="dxa"/>
          </w:tcPr>
          <w:p w:rsidR="00577AB5" w:rsidRDefault="00577AB5">
            <w:pPr>
              <w:pStyle w:val="ConsPlusNormal"/>
            </w:pPr>
            <w:r>
              <w:t>г. Оренбург, ул. Дружбы, д. 9/1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450,00</w:t>
            </w:r>
          </w:p>
        </w:tc>
        <w:tc>
          <w:tcPr>
            <w:tcW w:w="1804" w:type="dxa"/>
          </w:tcPr>
          <w:p w:rsidR="00577AB5" w:rsidRDefault="00577AB5">
            <w:pPr>
              <w:pStyle w:val="ConsPlusNormal"/>
              <w:jc w:val="center"/>
            </w:pPr>
            <w:r>
              <w:t>2060627,00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2060627,00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399.</w:t>
            </w:r>
          </w:p>
        </w:tc>
        <w:tc>
          <w:tcPr>
            <w:tcW w:w="2551" w:type="dxa"/>
          </w:tcPr>
          <w:p w:rsidR="00577AB5" w:rsidRDefault="00577AB5">
            <w:pPr>
              <w:pStyle w:val="ConsPlusNormal"/>
            </w:pPr>
            <w:r>
              <w:t>г. Оренбург, ул. Западная, д. 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1014846,52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1014846,52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400.</w:t>
            </w:r>
          </w:p>
        </w:tc>
        <w:tc>
          <w:tcPr>
            <w:tcW w:w="2551" w:type="dxa"/>
          </w:tcPr>
          <w:p w:rsidR="00577AB5" w:rsidRDefault="00577AB5">
            <w:pPr>
              <w:pStyle w:val="ConsPlusNormal"/>
            </w:pPr>
            <w:r>
              <w:t>г. Оренбург, ул. Караваева Роща, д. 1</w:t>
            </w:r>
          </w:p>
        </w:tc>
        <w:tc>
          <w:tcPr>
            <w:tcW w:w="1871" w:type="dxa"/>
          </w:tcPr>
          <w:p w:rsidR="00577AB5" w:rsidRDefault="00577AB5">
            <w:pPr>
              <w:pStyle w:val="ConsPlusNormal"/>
            </w:pPr>
            <w:r>
              <w:t>другие</w:t>
            </w:r>
          </w:p>
        </w:tc>
        <w:tc>
          <w:tcPr>
            <w:tcW w:w="1304" w:type="dxa"/>
          </w:tcPr>
          <w:p w:rsidR="00577AB5" w:rsidRDefault="00577AB5">
            <w:pPr>
              <w:pStyle w:val="ConsPlusNormal"/>
              <w:jc w:val="center"/>
            </w:pPr>
            <w:r>
              <w:t>-</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391687,20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391687,20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401.</w:t>
            </w:r>
          </w:p>
        </w:tc>
        <w:tc>
          <w:tcPr>
            <w:tcW w:w="2551" w:type="dxa"/>
          </w:tcPr>
          <w:p w:rsidR="00577AB5" w:rsidRDefault="00577AB5">
            <w:pPr>
              <w:pStyle w:val="ConsPlusNormal"/>
            </w:pPr>
            <w:r>
              <w:t>г. Оренбург, ул. Карагандинская, д. 110</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5914622,62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5914622,62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402.</w:t>
            </w:r>
          </w:p>
        </w:tc>
        <w:tc>
          <w:tcPr>
            <w:tcW w:w="2551" w:type="dxa"/>
          </w:tcPr>
          <w:p w:rsidR="00577AB5" w:rsidRDefault="00577AB5">
            <w:pPr>
              <w:pStyle w:val="ConsPlusNormal"/>
            </w:pPr>
            <w:r>
              <w:t>г. Оренбург, ул. Карагандинская, д. 39/1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3947376,93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3947376,93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403.</w:t>
            </w:r>
          </w:p>
        </w:tc>
        <w:tc>
          <w:tcPr>
            <w:tcW w:w="2551" w:type="dxa"/>
          </w:tcPr>
          <w:p w:rsidR="00577AB5" w:rsidRDefault="00577AB5">
            <w:pPr>
              <w:pStyle w:val="ConsPlusNormal"/>
            </w:pPr>
            <w:r>
              <w:t>г. Оренбург, ул. Карагандинская, д. 45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301,00</w:t>
            </w:r>
          </w:p>
        </w:tc>
        <w:tc>
          <w:tcPr>
            <w:tcW w:w="1804" w:type="dxa"/>
          </w:tcPr>
          <w:p w:rsidR="00577AB5" w:rsidRDefault="00577AB5">
            <w:pPr>
              <w:pStyle w:val="ConsPlusNormal"/>
              <w:jc w:val="center"/>
            </w:pPr>
            <w:r>
              <w:t>3710008,79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3710008,79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404.</w:t>
            </w:r>
          </w:p>
        </w:tc>
        <w:tc>
          <w:tcPr>
            <w:tcW w:w="2551" w:type="dxa"/>
          </w:tcPr>
          <w:p w:rsidR="00577AB5" w:rsidRDefault="00577AB5">
            <w:pPr>
              <w:pStyle w:val="ConsPlusNormal"/>
            </w:pPr>
            <w:r>
              <w:t>г. Оренбург, ул. Карагандинская, д. 47</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300,00</w:t>
            </w:r>
          </w:p>
        </w:tc>
        <w:tc>
          <w:tcPr>
            <w:tcW w:w="1804" w:type="dxa"/>
          </w:tcPr>
          <w:p w:rsidR="00577AB5" w:rsidRDefault="00577AB5">
            <w:pPr>
              <w:pStyle w:val="ConsPlusNormal"/>
              <w:jc w:val="center"/>
            </w:pPr>
            <w:r>
              <w:t>3165972,51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3165972,51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405.</w:t>
            </w:r>
          </w:p>
        </w:tc>
        <w:tc>
          <w:tcPr>
            <w:tcW w:w="2551" w:type="dxa"/>
          </w:tcPr>
          <w:p w:rsidR="00577AB5" w:rsidRDefault="00577AB5">
            <w:pPr>
              <w:pStyle w:val="ConsPlusNormal"/>
            </w:pPr>
            <w:r>
              <w:t>г. Оренбург, ул. Карагандинская, д. 52</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800,00</w:t>
            </w:r>
          </w:p>
        </w:tc>
        <w:tc>
          <w:tcPr>
            <w:tcW w:w="1804" w:type="dxa"/>
          </w:tcPr>
          <w:p w:rsidR="00577AB5" w:rsidRDefault="00577AB5">
            <w:pPr>
              <w:pStyle w:val="ConsPlusNormal"/>
              <w:jc w:val="center"/>
            </w:pPr>
            <w:r>
              <w:t>3812346,72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3812346,72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406.</w:t>
            </w:r>
          </w:p>
        </w:tc>
        <w:tc>
          <w:tcPr>
            <w:tcW w:w="2551" w:type="dxa"/>
          </w:tcPr>
          <w:p w:rsidR="00577AB5" w:rsidRDefault="00577AB5">
            <w:pPr>
              <w:pStyle w:val="ConsPlusNormal"/>
            </w:pPr>
            <w:r>
              <w:t>г. Оренбург, ул. Карагандинская, д. 56</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738152,96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738152,96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407.</w:t>
            </w:r>
          </w:p>
        </w:tc>
        <w:tc>
          <w:tcPr>
            <w:tcW w:w="2551" w:type="dxa"/>
          </w:tcPr>
          <w:p w:rsidR="00577AB5" w:rsidRDefault="00577AB5">
            <w:pPr>
              <w:pStyle w:val="ConsPlusNormal"/>
            </w:pPr>
            <w:r>
              <w:t>г. Оренбург, ул. Карагандинская, д. 84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1223355,00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1223355,00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lastRenderedPageBreak/>
              <w:t>408.</w:t>
            </w:r>
          </w:p>
        </w:tc>
        <w:tc>
          <w:tcPr>
            <w:tcW w:w="2551" w:type="dxa"/>
          </w:tcPr>
          <w:p w:rsidR="00577AB5" w:rsidRDefault="00577AB5">
            <w:pPr>
              <w:pStyle w:val="ConsPlusNormal"/>
            </w:pPr>
            <w:r>
              <w:t>г. Оренбург, ул. Карагандинская, д. 86</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1834243,52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1834243,52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409.</w:t>
            </w:r>
          </w:p>
        </w:tc>
        <w:tc>
          <w:tcPr>
            <w:tcW w:w="2551" w:type="dxa"/>
          </w:tcPr>
          <w:p w:rsidR="00577AB5" w:rsidRDefault="00577AB5">
            <w:pPr>
              <w:pStyle w:val="ConsPlusNormal"/>
            </w:pPr>
            <w:r>
              <w:t>г. Оренбург, ул. Кольцевая, д. 1</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233500,86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233500,86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410.</w:t>
            </w:r>
          </w:p>
        </w:tc>
        <w:tc>
          <w:tcPr>
            <w:tcW w:w="2551" w:type="dxa"/>
          </w:tcPr>
          <w:p w:rsidR="00577AB5" w:rsidRDefault="00577AB5">
            <w:pPr>
              <w:pStyle w:val="ConsPlusNormal"/>
            </w:pPr>
            <w:r>
              <w:t>г. Оренбург, ул. Кольцевая, д. 13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411,00</w:t>
            </w:r>
          </w:p>
        </w:tc>
        <w:tc>
          <w:tcPr>
            <w:tcW w:w="1804" w:type="dxa"/>
          </w:tcPr>
          <w:p w:rsidR="00577AB5" w:rsidRDefault="00577AB5">
            <w:pPr>
              <w:pStyle w:val="ConsPlusNormal"/>
              <w:jc w:val="center"/>
            </w:pPr>
            <w:r>
              <w:t>3146635,12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3146635,12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411.</w:t>
            </w:r>
          </w:p>
        </w:tc>
        <w:tc>
          <w:tcPr>
            <w:tcW w:w="2551" w:type="dxa"/>
          </w:tcPr>
          <w:p w:rsidR="00577AB5" w:rsidRDefault="00577AB5">
            <w:pPr>
              <w:pStyle w:val="ConsPlusNormal"/>
            </w:pPr>
            <w:r>
              <w:t>г. Оренбург, ул. Кольцевая, д. 15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380,00</w:t>
            </w:r>
          </w:p>
        </w:tc>
        <w:tc>
          <w:tcPr>
            <w:tcW w:w="1804" w:type="dxa"/>
          </w:tcPr>
          <w:p w:rsidR="00577AB5" w:rsidRDefault="00577AB5">
            <w:pPr>
              <w:pStyle w:val="ConsPlusNormal"/>
              <w:jc w:val="center"/>
            </w:pPr>
            <w:r>
              <w:t>3300260,54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3300260,54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412.</w:t>
            </w:r>
          </w:p>
        </w:tc>
        <w:tc>
          <w:tcPr>
            <w:tcW w:w="2551" w:type="dxa"/>
          </w:tcPr>
          <w:p w:rsidR="00577AB5" w:rsidRDefault="00577AB5">
            <w:pPr>
              <w:pStyle w:val="ConsPlusNormal"/>
            </w:pPr>
            <w:r>
              <w:t>г. Оренбург, ул. Кольцевая, д. 9</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665334,22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665334,22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413.</w:t>
            </w:r>
          </w:p>
        </w:tc>
        <w:tc>
          <w:tcPr>
            <w:tcW w:w="2551" w:type="dxa"/>
          </w:tcPr>
          <w:p w:rsidR="00577AB5" w:rsidRDefault="00577AB5">
            <w:pPr>
              <w:pStyle w:val="ConsPlusNormal"/>
            </w:pPr>
            <w:r>
              <w:t>г. Оренбург, ул. Конституции СССР, д. 21/1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205,00</w:t>
            </w:r>
          </w:p>
        </w:tc>
        <w:tc>
          <w:tcPr>
            <w:tcW w:w="1804" w:type="dxa"/>
          </w:tcPr>
          <w:p w:rsidR="00577AB5" w:rsidRDefault="00577AB5">
            <w:pPr>
              <w:pStyle w:val="ConsPlusNormal"/>
              <w:jc w:val="center"/>
            </w:pPr>
            <w:r>
              <w:t>322667,53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322667,53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414.</w:t>
            </w:r>
          </w:p>
        </w:tc>
        <w:tc>
          <w:tcPr>
            <w:tcW w:w="2551" w:type="dxa"/>
          </w:tcPr>
          <w:p w:rsidR="00577AB5" w:rsidRDefault="00577AB5">
            <w:pPr>
              <w:pStyle w:val="ConsPlusNormal"/>
            </w:pPr>
            <w:r>
              <w:t>г. Оренбург, ул. Конституции СССР, д. 28</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1760000,00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1760000,00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415.</w:t>
            </w:r>
          </w:p>
        </w:tc>
        <w:tc>
          <w:tcPr>
            <w:tcW w:w="2551" w:type="dxa"/>
          </w:tcPr>
          <w:p w:rsidR="00577AB5" w:rsidRDefault="00577AB5">
            <w:pPr>
              <w:pStyle w:val="ConsPlusNormal"/>
            </w:pPr>
            <w:r>
              <w:t>г. Оренбург, ул. Конституции СССР, д. 28/4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1760000,00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1760000,00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416.</w:t>
            </w:r>
          </w:p>
        </w:tc>
        <w:tc>
          <w:tcPr>
            <w:tcW w:w="2551" w:type="dxa"/>
          </w:tcPr>
          <w:p w:rsidR="00577AB5" w:rsidRDefault="00577AB5">
            <w:pPr>
              <w:pStyle w:val="ConsPlusNormal"/>
            </w:pPr>
            <w:r>
              <w:t>г. Оренбург, ул. Конституции СССР,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6315835,68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6315835,68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417.</w:t>
            </w:r>
          </w:p>
        </w:tc>
        <w:tc>
          <w:tcPr>
            <w:tcW w:w="2551" w:type="dxa"/>
          </w:tcPr>
          <w:p w:rsidR="00577AB5" w:rsidRDefault="00577AB5">
            <w:pPr>
              <w:pStyle w:val="ConsPlusNormal"/>
            </w:pPr>
            <w:r>
              <w:t>г. Оренбург, ул. Конституции СССР, д. 3/2</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709415,82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709415,82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418.</w:t>
            </w:r>
          </w:p>
        </w:tc>
        <w:tc>
          <w:tcPr>
            <w:tcW w:w="2551" w:type="dxa"/>
          </w:tcPr>
          <w:p w:rsidR="00577AB5" w:rsidRDefault="00577AB5">
            <w:pPr>
              <w:pStyle w:val="ConsPlusNormal"/>
            </w:pPr>
            <w:r>
              <w:t xml:space="preserve">г. Оренбург, ул. </w:t>
            </w:r>
            <w:r>
              <w:lastRenderedPageBreak/>
              <w:t>Конституции СССР, д. 3/2</w:t>
            </w:r>
          </w:p>
        </w:tc>
        <w:tc>
          <w:tcPr>
            <w:tcW w:w="1871" w:type="dxa"/>
          </w:tcPr>
          <w:p w:rsidR="00577AB5" w:rsidRDefault="00577AB5">
            <w:pPr>
              <w:pStyle w:val="ConsPlusNormal"/>
            </w:pPr>
            <w:r>
              <w:lastRenderedPageBreak/>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345147,52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345147,52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419.</w:t>
            </w:r>
          </w:p>
        </w:tc>
        <w:tc>
          <w:tcPr>
            <w:tcW w:w="2551" w:type="dxa"/>
          </w:tcPr>
          <w:p w:rsidR="00577AB5" w:rsidRDefault="00577AB5">
            <w:pPr>
              <w:pStyle w:val="ConsPlusNormal"/>
            </w:pPr>
            <w:r>
              <w:t>г. Оренбург, ул. Конституции СССР, д. 3/2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1014856,30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1014856,30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420.</w:t>
            </w:r>
          </w:p>
        </w:tc>
        <w:tc>
          <w:tcPr>
            <w:tcW w:w="2551" w:type="dxa"/>
          </w:tcPr>
          <w:p w:rsidR="00577AB5" w:rsidRDefault="00577AB5">
            <w:pPr>
              <w:pStyle w:val="ConsPlusNormal"/>
            </w:pPr>
            <w:r>
              <w:t>г. Оренбург, ул. Конституции СССР, д. 30</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283844,00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283844,00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421.</w:t>
            </w:r>
          </w:p>
        </w:tc>
        <w:tc>
          <w:tcPr>
            <w:tcW w:w="2551" w:type="dxa"/>
          </w:tcPr>
          <w:p w:rsidR="00577AB5" w:rsidRDefault="00577AB5">
            <w:pPr>
              <w:pStyle w:val="ConsPlusNormal"/>
            </w:pPr>
            <w:r>
              <w:t>г. Оренбург, ул. Конституции СССР, д. 30/1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944588,00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944588,00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422.</w:t>
            </w:r>
          </w:p>
        </w:tc>
        <w:tc>
          <w:tcPr>
            <w:tcW w:w="2551" w:type="dxa"/>
          </w:tcPr>
          <w:p w:rsidR="00577AB5" w:rsidRDefault="00577AB5">
            <w:pPr>
              <w:pStyle w:val="ConsPlusNormal"/>
            </w:pPr>
            <w:r>
              <w:t>г. Оренбург, ул. Конституции СССР, д. 5/1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1930000,00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1930000,00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423.</w:t>
            </w:r>
          </w:p>
        </w:tc>
        <w:tc>
          <w:tcPr>
            <w:tcW w:w="2551" w:type="dxa"/>
          </w:tcPr>
          <w:p w:rsidR="00577AB5" w:rsidRDefault="00577AB5">
            <w:pPr>
              <w:pStyle w:val="ConsPlusNormal"/>
            </w:pPr>
            <w:r>
              <w:t>г. Оренбург, ул. Котова, д. 97а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1730,00</w:t>
            </w:r>
          </w:p>
        </w:tc>
        <w:tc>
          <w:tcPr>
            <w:tcW w:w="1804" w:type="dxa"/>
          </w:tcPr>
          <w:p w:rsidR="00577AB5" w:rsidRDefault="00577AB5">
            <w:pPr>
              <w:pStyle w:val="ConsPlusNormal"/>
              <w:jc w:val="center"/>
            </w:pPr>
            <w:r>
              <w:t>3620995,68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3620995,68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424.</w:t>
            </w:r>
          </w:p>
        </w:tc>
        <w:tc>
          <w:tcPr>
            <w:tcW w:w="2551" w:type="dxa"/>
          </w:tcPr>
          <w:p w:rsidR="00577AB5" w:rsidRDefault="00577AB5">
            <w:pPr>
              <w:pStyle w:val="ConsPlusNormal"/>
            </w:pPr>
            <w:r>
              <w:t>г. Оренбург, ул. Котова, д. 99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1050,00</w:t>
            </w:r>
          </w:p>
        </w:tc>
        <w:tc>
          <w:tcPr>
            <w:tcW w:w="1804" w:type="dxa"/>
          </w:tcPr>
          <w:p w:rsidR="00577AB5" w:rsidRDefault="00577AB5">
            <w:pPr>
              <w:pStyle w:val="ConsPlusNormal"/>
              <w:jc w:val="center"/>
            </w:pPr>
            <w:r>
              <w:t>9378509,53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9378509,53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425.</w:t>
            </w:r>
          </w:p>
        </w:tc>
        <w:tc>
          <w:tcPr>
            <w:tcW w:w="2551" w:type="dxa"/>
          </w:tcPr>
          <w:p w:rsidR="00577AB5" w:rsidRDefault="00577AB5">
            <w:pPr>
              <w:pStyle w:val="ConsPlusNormal"/>
            </w:pPr>
            <w:r>
              <w:t>г. Оренбург, ул. Краснознаменная/ул. 8 Марта, д. 41/32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328324,08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328324,08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426.</w:t>
            </w:r>
          </w:p>
        </w:tc>
        <w:tc>
          <w:tcPr>
            <w:tcW w:w="2551" w:type="dxa"/>
          </w:tcPr>
          <w:p w:rsidR="00577AB5" w:rsidRDefault="00577AB5">
            <w:pPr>
              <w:pStyle w:val="ConsPlusNormal"/>
            </w:pPr>
            <w:r>
              <w:t>г. Оренбург, ул. Курочкина, д. 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1036358,80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1036358,80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427.</w:t>
            </w:r>
          </w:p>
        </w:tc>
        <w:tc>
          <w:tcPr>
            <w:tcW w:w="2551" w:type="dxa"/>
          </w:tcPr>
          <w:p w:rsidR="00577AB5" w:rsidRDefault="00577AB5">
            <w:pPr>
              <w:pStyle w:val="ConsPlusNormal"/>
            </w:pPr>
            <w:r>
              <w:t>г. Оренбург, ул. Лабужского, д. 12/1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4846509,77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4846509,77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428.</w:t>
            </w:r>
          </w:p>
        </w:tc>
        <w:tc>
          <w:tcPr>
            <w:tcW w:w="2551" w:type="dxa"/>
          </w:tcPr>
          <w:p w:rsidR="00577AB5" w:rsidRDefault="00577AB5">
            <w:pPr>
              <w:pStyle w:val="ConsPlusNormal"/>
            </w:pPr>
            <w:r>
              <w:t>г. Оренбург, ул. Лабужского, д. 12/1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920,00</w:t>
            </w:r>
          </w:p>
        </w:tc>
        <w:tc>
          <w:tcPr>
            <w:tcW w:w="1804" w:type="dxa"/>
          </w:tcPr>
          <w:p w:rsidR="00577AB5" w:rsidRDefault="00577AB5">
            <w:pPr>
              <w:pStyle w:val="ConsPlusNormal"/>
              <w:jc w:val="center"/>
            </w:pPr>
            <w:r>
              <w:t>4432204,60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4432204,60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429.</w:t>
            </w:r>
          </w:p>
        </w:tc>
        <w:tc>
          <w:tcPr>
            <w:tcW w:w="2551" w:type="dxa"/>
          </w:tcPr>
          <w:p w:rsidR="00577AB5" w:rsidRDefault="00577AB5">
            <w:pPr>
              <w:pStyle w:val="ConsPlusNormal"/>
            </w:pPr>
            <w:r>
              <w:t>г. Оренбург, ул. Лабужского, д. 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3818310,50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3818310,50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430.</w:t>
            </w:r>
          </w:p>
        </w:tc>
        <w:tc>
          <w:tcPr>
            <w:tcW w:w="2551" w:type="dxa"/>
          </w:tcPr>
          <w:p w:rsidR="00577AB5" w:rsidRDefault="00577AB5">
            <w:pPr>
              <w:pStyle w:val="ConsPlusNormal"/>
            </w:pPr>
            <w:r>
              <w:t>г. Оренбург, ул. Лабужского, д. 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3037931,96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3037931,96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431.</w:t>
            </w:r>
          </w:p>
        </w:tc>
        <w:tc>
          <w:tcPr>
            <w:tcW w:w="2551" w:type="dxa"/>
          </w:tcPr>
          <w:p w:rsidR="00577AB5" w:rsidRDefault="00577AB5">
            <w:pPr>
              <w:pStyle w:val="ConsPlusNormal"/>
            </w:pPr>
            <w:r>
              <w:t>г. Оренбург, ул. Лабужского, д. 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4844739,70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4844739,70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432.</w:t>
            </w:r>
          </w:p>
        </w:tc>
        <w:tc>
          <w:tcPr>
            <w:tcW w:w="2551" w:type="dxa"/>
          </w:tcPr>
          <w:p w:rsidR="00577AB5" w:rsidRDefault="00577AB5">
            <w:pPr>
              <w:pStyle w:val="ConsPlusNormal"/>
            </w:pPr>
            <w:r>
              <w:t>г. Оренбург, ул. Лабужского, д. 4</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1970104,65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1970104,65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433.</w:t>
            </w:r>
          </w:p>
        </w:tc>
        <w:tc>
          <w:tcPr>
            <w:tcW w:w="2551" w:type="dxa"/>
          </w:tcPr>
          <w:p w:rsidR="00577AB5" w:rsidRDefault="00577AB5">
            <w:pPr>
              <w:pStyle w:val="ConsPlusNormal"/>
            </w:pPr>
            <w:r>
              <w:t>г. Оренбург, ул. Лабужского, д. 4</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1990147,10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1990147,10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434.</w:t>
            </w:r>
          </w:p>
        </w:tc>
        <w:tc>
          <w:tcPr>
            <w:tcW w:w="2551" w:type="dxa"/>
          </w:tcPr>
          <w:p w:rsidR="00577AB5" w:rsidRDefault="00577AB5">
            <w:pPr>
              <w:pStyle w:val="ConsPlusNormal"/>
            </w:pPr>
            <w:r>
              <w:t>г. Оренбург, ул. Ленинская, д. 57а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725073,58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725073,58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435.</w:t>
            </w:r>
          </w:p>
        </w:tc>
        <w:tc>
          <w:tcPr>
            <w:tcW w:w="2551" w:type="dxa"/>
          </w:tcPr>
          <w:p w:rsidR="00577AB5" w:rsidRDefault="00577AB5">
            <w:pPr>
              <w:pStyle w:val="ConsPlusNormal"/>
            </w:pPr>
            <w:r>
              <w:t>г. Оренбург, ул. Ленинская, д. 60</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7241,00</w:t>
            </w:r>
          </w:p>
        </w:tc>
        <w:tc>
          <w:tcPr>
            <w:tcW w:w="1804" w:type="dxa"/>
          </w:tcPr>
          <w:p w:rsidR="00577AB5" w:rsidRDefault="00577AB5">
            <w:pPr>
              <w:pStyle w:val="ConsPlusNormal"/>
              <w:jc w:val="center"/>
            </w:pPr>
            <w:r>
              <w:t>2338487,00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2338487,00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436.</w:t>
            </w:r>
          </w:p>
        </w:tc>
        <w:tc>
          <w:tcPr>
            <w:tcW w:w="2551" w:type="dxa"/>
          </w:tcPr>
          <w:p w:rsidR="00577AB5" w:rsidRDefault="00577AB5">
            <w:pPr>
              <w:pStyle w:val="ConsPlusNormal"/>
            </w:pPr>
            <w:r>
              <w:t>г. Оренбург, ул. Липовая, д. 3</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2102961,00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2102961,00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437.</w:t>
            </w:r>
          </w:p>
        </w:tc>
        <w:tc>
          <w:tcPr>
            <w:tcW w:w="2551" w:type="dxa"/>
          </w:tcPr>
          <w:p w:rsidR="00577AB5" w:rsidRDefault="00577AB5">
            <w:pPr>
              <w:pStyle w:val="ConsPlusNormal"/>
            </w:pPr>
            <w:r>
              <w:t>г. Оренбург, ул. Луговая, д. 85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1256581,39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1256581,39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438.</w:t>
            </w:r>
          </w:p>
        </w:tc>
        <w:tc>
          <w:tcPr>
            <w:tcW w:w="2551" w:type="dxa"/>
          </w:tcPr>
          <w:p w:rsidR="00577AB5" w:rsidRDefault="00577AB5">
            <w:pPr>
              <w:pStyle w:val="ConsPlusNormal"/>
            </w:pPr>
            <w:r>
              <w:t>г. Оренбург, ул. Луговая, д. 85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5860434,79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5860434,79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439.</w:t>
            </w:r>
          </w:p>
        </w:tc>
        <w:tc>
          <w:tcPr>
            <w:tcW w:w="2551" w:type="dxa"/>
          </w:tcPr>
          <w:p w:rsidR="00577AB5" w:rsidRDefault="00577AB5">
            <w:pPr>
              <w:pStyle w:val="ConsPlusNormal"/>
            </w:pPr>
            <w:r>
              <w:t>г. Оренбург, ул. Мало-Мельничная, д. 38б</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1504589,11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1504589,11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440.</w:t>
            </w:r>
          </w:p>
        </w:tc>
        <w:tc>
          <w:tcPr>
            <w:tcW w:w="2551" w:type="dxa"/>
          </w:tcPr>
          <w:p w:rsidR="00577AB5" w:rsidRDefault="00577AB5">
            <w:pPr>
              <w:pStyle w:val="ConsPlusNormal"/>
            </w:pPr>
            <w:r>
              <w:t>г. Оренбург, ул. Мало-Мельничная, д. 40а</w:t>
            </w:r>
          </w:p>
        </w:tc>
        <w:tc>
          <w:tcPr>
            <w:tcW w:w="1871" w:type="dxa"/>
          </w:tcPr>
          <w:p w:rsidR="00577AB5" w:rsidRDefault="00577AB5">
            <w:pPr>
              <w:pStyle w:val="ConsPlusNormal"/>
            </w:pPr>
            <w:r>
              <w:t>другие</w:t>
            </w:r>
          </w:p>
        </w:tc>
        <w:tc>
          <w:tcPr>
            <w:tcW w:w="1304" w:type="dxa"/>
          </w:tcPr>
          <w:p w:rsidR="00577AB5" w:rsidRDefault="00577AB5">
            <w:pPr>
              <w:pStyle w:val="ConsPlusNormal"/>
              <w:jc w:val="center"/>
            </w:pPr>
            <w:r>
              <w:t>-</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7690802,09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7690802,09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441.</w:t>
            </w:r>
          </w:p>
        </w:tc>
        <w:tc>
          <w:tcPr>
            <w:tcW w:w="2551" w:type="dxa"/>
          </w:tcPr>
          <w:p w:rsidR="00577AB5" w:rsidRDefault="00577AB5">
            <w:pPr>
              <w:pStyle w:val="ConsPlusNormal"/>
            </w:pPr>
            <w:r>
              <w:t>г. Оренбург, ул. Маршала Жукова, д. 30а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872,00</w:t>
            </w:r>
          </w:p>
        </w:tc>
        <w:tc>
          <w:tcPr>
            <w:tcW w:w="1804" w:type="dxa"/>
          </w:tcPr>
          <w:p w:rsidR="00577AB5" w:rsidRDefault="00577AB5">
            <w:pPr>
              <w:pStyle w:val="ConsPlusNormal"/>
              <w:jc w:val="center"/>
            </w:pPr>
            <w:r>
              <w:t>2661467,66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2661467,66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442.</w:t>
            </w:r>
          </w:p>
        </w:tc>
        <w:tc>
          <w:tcPr>
            <w:tcW w:w="2551" w:type="dxa"/>
          </w:tcPr>
          <w:p w:rsidR="00577AB5" w:rsidRDefault="00577AB5">
            <w:pPr>
              <w:pStyle w:val="ConsPlusNormal"/>
            </w:pPr>
            <w:r>
              <w:t>г. Оренбург, ул. Минская, д. 2</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2220,00</w:t>
            </w:r>
          </w:p>
        </w:tc>
        <w:tc>
          <w:tcPr>
            <w:tcW w:w="1804" w:type="dxa"/>
          </w:tcPr>
          <w:p w:rsidR="00577AB5" w:rsidRDefault="00577AB5">
            <w:pPr>
              <w:pStyle w:val="ConsPlusNormal"/>
              <w:jc w:val="center"/>
            </w:pPr>
            <w:r>
              <w:t>3194981,60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3194981,60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443.</w:t>
            </w:r>
          </w:p>
        </w:tc>
        <w:tc>
          <w:tcPr>
            <w:tcW w:w="2551" w:type="dxa"/>
          </w:tcPr>
          <w:p w:rsidR="00577AB5" w:rsidRDefault="00577AB5">
            <w:pPr>
              <w:pStyle w:val="ConsPlusNormal"/>
            </w:pPr>
            <w:r>
              <w:t>г. Оренбург, ул. Мира, д. 14а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216766,34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216766,34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444.</w:t>
            </w:r>
          </w:p>
        </w:tc>
        <w:tc>
          <w:tcPr>
            <w:tcW w:w="2551" w:type="dxa"/>
          </w:tcPr>
          <w:p w:rsidR="00577AB5" w:rsidRDefault="00577AB5">
            <w:pPr>
              <w:pStyle w:val="ConsPlusNormal"/>
            </w:pPr>
            <w:r>
              <w:t>г. Оренбург, ул. Мира, д. 2а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190268,56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190268,56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445.</w:t>
            </w:r>
          </w:p>
        </w:tc>
        <w:tc>
          <w:tcPr>
            <w:tcW w:w="2551" w:type="dxa"/>
          </w:tcPr>
          <w:p w:rsidR="00577AB5" w:rsidRDefault="00577AB5">
            <w:pPr>
              <w:pStyle w:val="ConsPlusNormal"/>
            </w:pPr>
            <w:r>
              <w:t>г. Оренбург, ул. Мира, д. 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1229,00</w:t>
            </w:r>
          </w:p>
        </w:tc>
        <w:tc>
          <w:tcPr>
            <w:tcW w:w="1804" w:type="dxa"/>
          </w:tcPr>
          <w:p w:rsidR="00577AB5" w:rsidRDefault="00577AB5">
            <w:pPr>
              <w:pStyle w:val="ConsPlusNormal"/>
              <w:jc w:val="center"/>
            </w:pPr>
            <w:r>
              <w:t>4058799,01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4058799,01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446.</w:t>
            </w:r>
          </w:p>
        </w:tc>
        <w:tc>
          <w:tcPr>
            <w:tcW w:w="2551" w:type="dxa"/>
          </w:tcPr>
          <w:p w:rsidR="00577AB5" w:rsidRDefault="00577AB5">
            <w:pPr>
              <w:pStyle w:val="ConsPlusNormal"/>
            </w:pPr>
            <w:r>
              <w:t>г. Оренбург, ул. Монтажников, д. 12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1426,00</w:t>
            </w:r>
          </w:p>
        </w:tc>
        <w:tc>
          <w:tcPr>
            <w:tcW w:w="1804" w:type="dxa"/>
          </w:tcPr>
          <w:p w:rsidR="00577AB5" w:rsidRDefault="00577AB5">
            <w:pPr>
              <w:pStyle w:val="ConsPlusNormal"/>
              <w:jc w:val="center"/>
            </w:pPr>
            <w:r>
              <w:t>4207832,34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4207832,34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447.</w:t>
            </w:r>
          </w:p>
        </w:tc>
        <w:tc>
          <w:tcPr>
            <w:tcW w:w="2551" w:type="dxa"/>
          </w:tcPr>
          <w:p w:rsidR="00577AB5" w:rsidRDefault="00577AB5">
            <w:pPr>
              <w:pStyle w:val="ConsPlusNormal"/>
            </w:pPr>
            <w:r>
              <w:t>г. Оренбург, ул. Монтажников, д. 14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1431,00</w:t>
            </w:r>
          </w:p>
        </w:tc>
        <w:tc>
          <w:tcPr>
            <w:tcW w:w="1804" w:type="dxa"/>
          </w:tcPr>
          <w:p w:rsidR="00577AB5" w:rsidRDefault="00577AB5">
            <w:pPr>
              <w:pStyle w:val="ConsPlusNormal"/>
              <w:jc w:val="center"/>
            </w:pPr>
            <w:r>
              <w:t>4115279,99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4115279,99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448.</w:t>
            </w:r>
          </w:p>
        </w:tc>
        <w:tc>
          <w:tcPr>
            <w:tcW w:w="2551" w:type="dxa"/>
          </w:tcPr>
          <w:p w:rsidR="00577AB5" w:rsidRDefault="00577AB5">
            <w:pPr>
              <w:pStyle w:val="ConsPlusNormal"/>
            </w:pPr>
            <w:r>
              <w:t>г. Оренбург, ул. Монтажников, д. 14/1</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395050,49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395050,49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449.</w:t>
            </w:r>
          </w:p>
        </w:tc>
        <w:tc>
          <w:tcPr>
            <w:tcW w:w="2551" w:type="dxa"/>
          </w:tcPr>
          <w:p w:rsidR="00577AB5" w:rsidRDefault="00577AB5">
            <w:pPr>
              <w:pStyle w:val="ConsPlusNormal"/>
            </w:pPr>
            <w:r>
              <w:t>г. Оренбург, ул. Монтажников, д. 14/1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1423,00</w:t>
            </w:r>
          </w:p>
        </w:tc>
        <w:tc>
          <w:tcPr>
            <w:tcW w:w="1804" w:type="dxa"/>
          </w:tcPr>
          <w:p w:rsidR="00577AB5" w:rsidRDefault="00577AB5">
            <w:pPr>
              <w:pStyle w:val="ConsPlusNormal"/>
              <w:jc w:val="center"/>
            </w:pPr>
            <w:r>
              <w:t>5748073,97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5748073,97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450.</w:t>
            </w:r>
          </w:p>
        </w:tc>
        <w:tc>
          <w:tcPr>
            <w:tcW w:w="2551" w:type="dxa"/>
          </w:tcPr>
          <w:p w:rsidR="00577AB5" w:rsidRDefault="00577AB5">
            <w:pPr>
              <w:pStyle w:val="ConsPlusNormal"/>
            </w:pPr>
            <w:r>
              <w:t>г. Оренбург, ул. Монтажников, д. 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1164,00</w:t>
            </w:r>
          </w:p>
        </w:tc>
        <w:tc>
          <w:tcPr>
            <w:tcW w:w="1804" w:type="dxa"/>
          </w:tcPr>
          <w:p w:rsidR="00577AB5" w:rsidRDefault="00577AB5">
            <w:pPr>
              <w:pStyle w:val="ConsPlusNormal"/>
              <w:jc w:val="center"/>
            </w:pPr>
            <w:r>
              <w:t>4273335,45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4273335,45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451.</w:t>
            </w:r>
          </w:p>
        </w:tc>
        <w:tc>
          <w:tcPr>
            <w:tcW w:w="2551" w:type="dxa"/>
          </w:tcPr>
          <w:p w:rsidR="00577AB5" w:rsidRDefault="00577AB5">
            <w:pPr>
              <w:pStyle w:val="ConsPlusNormal"/>
            </w:pPr>
            <w:r>
              <w:t>г. Оренбург, ул. Монтажников, д. 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1430,00</w:t>
            </w:r>
          </w:p>
        </w:tc>
        <w:tc>
          <w:tcPr>
            <w:tcW w:w="1804" w:type="dxa"/>
          </w:tcPr>
          <w:p w:rsidR="00577AB5" w:rsidRDefault="00577AB5">
            <w:pPr>
              <w:pStyle w:val="ConsPlusNormal"/>
              <w:jc w:val="center"/>
            </w:pPr>
            <w:r>
              <w:t>5542053,71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5542053,71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452.</w:t>
            </w:r>
          </w:p>
        </w:tc>
        <w:tc>
          <w:tcPr>
            <w:tcW w:w="2551" w:type="dxa"/>
          </w:tcPr>
          <w:p w:rsidR="00577AB5" w:rsidRDefault="00577AB5">
            <w:pPr>
              <w:pStyle w:val="ConsPlusNormal"/>
            </w:pPr>
            <w:r>
              <w:t>г. Оренбург, ул. Монтажников, д. 6</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251195,88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251195,88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453.</w:t>
            </w:r>
          </w:p>
        </w:tc>
        <w:tc>
          <w:tcPr>
            <w:tcW w:w="2551" w:type="dxa"/>
          </w:tcPr>
          <w:p w:rsidR="00577AB5" w:rsidRDefault="00577AB5">
            <w:pPr>
              <w:pStyle w:val="ConsPlusNormal"/>
            </w:pPr>
            <w:r>
              <w:t>г. Оренбург, ул. Монтажников, д. 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1422,00</w:t>
            </w:r>
          </w:p>
        </w:tc>
        <w:tc>
          <w:tcPr>
            <w:tcW w:w="1804" w:type="dxa"/>
          </w:tcPr>
          <w:p w:rsidR="00577AB5" w:rsidRDefault="00577AB5">
            <w:pPr>
              <w:pStyle w:val="ConsPlusNormal"/>
              <w:jc w:val="center"/>
            </w:pPr>
            <w:r>
              <w:t>5388355,72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5388355,72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454.</w:t>
            </w:r>
          </w:p>
        </w:tc>
        <w:tc>
          <w:tcPr>
            <w:tcW w:w="2551" w:type="dxa"/>
          </w:tcPr>
          <w:p w:rsidR="00577AB5" w:rsidRDefault="00577AB5">
            <w:pPr>
              <w:pStyle w:val="ConsPlusNormal"/>
            </w:pPr>
            <w:r>
              <w:t>г. Оренбург, ул. Мусы Джалиля, д. 27</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751206,66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751206,66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455.</w:t>
            </w:r>
          </w:p>
        </w:tc>
        <w:tc>
          <w:tcPr>
            <w:tcW w:w="2551" w:type="dxa"/>
          </w:tcPr>
          <w:p w:rsidR="00577AB5" w:rsidRDefault="00577AB5">
            <w:pPr>
              <w:pStyle w:val="ConsPlusNormal"/>
            </w:pPr>
            <w:r>
              <w:t>г. Оренбург, ул. Мусы Джалиля, д. 27</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340612,93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340612,93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456.</w:t>
            </w:r>
          </w:p>
        </w:tc>
        <w:tc>
          <w:tcPr>
            <w:tcW w:w="2551" w:type="dxa"/>
          </w:tcPr>
          <w:p w:rsidR="00577AB5" w:rsidRDefault="00577AB5">
            <w:pPr>
              <w:pStyle w:val="ConsPlusNormal"/>
            </w:pPr>
            <w:r>
              <w:t>г. Оренбург, ул. Мусы Джалиля, д. 27</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1370261,41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1370261,41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457.</w:t>
            </w:r>
          </w:p>
        </w:tc>
        <w:tc>
          <w:tcPr>
            <w:tcW w:w="2551" w:type="dxa"/>
          </w:tcPr>
          <w:p w:rsidR="00577AB5" w:rsidRDefault="00577AB5">
            <w:pPr>
              <w:pStyle w:val="ConsPlusNormal"/>
            </w:pPr>
            <w:r>
              <w:t>г. Оренбург, ул. Невельская, д. 30</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1814060,18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1814060,18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458.</w:t>
            </w:r>
          </w:p>
        </w:tc>
        <w:tc>
          <w:tcPr>
            <w:tcW w:w="2551" w:type="dxa"/>
          </w:tcPr>
          <w:p w:rsidR="00577AB5" w:rsidRDefault="00577AB5">
            <w:pPr>
              <w:pStyle w:val="ConsPlusNormal"/>
            </w:pPr>
            <w:r>
              <w:t>г. Оренбург, ул. Новая, д. 1/1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5299402,14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5299402,14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459.</w:t>
            </w:r>
          </w:p>
        </w:tc>
        <w:tc>
          <w:tcPr>
            <w:tcW w:w="2551" w:type="dxa"/>
          </w:tcPr>
          <w:p w:rsidR="00577AB5" w:rsidRDefault="00577AB5">
            <w:pPr>
              <w:pStyle w:val="ConsPlusNormal"/>
            </w:pPr>
            <w:r>
              <w:t>г. Оренбург, ул. Новая, д. 14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3625288,86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3625288,86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460.</w:t>
            </w:r>
          </w:p>
        </w:tc>
        <w:tc>
          <w:tcPr>
            <w:tcW w:w="2551" w:type="dxa"/>
          </w:tcPr>
          <w:p w:rsidR="00577AB5" w:rsidRDefault="00577AB5">
            <w:pPr>
              <w:pStyle w:val="ConsPlusNormal"/>
            </w:pPr>
            <w:r>
              <w:t>г. Оренбург, ул. Новая, д. 21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2934078,05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2934078,05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461.</w:t>
            </w:r>
          </w:p>
        </w:tc>
        <w:tc>
          <w:tcPr>
            <w:tcW w:w="2551" w:type="dxa"/>
          </w:tcPr>
          <w:p w:rsidR="00577AB5" w:rsidRDefault="00577AB5">
            <w:pPr>
              <w:pStyle w:val="ConsPlusNormal"/>
            </w:pPr>
            <w:r>
              <w:t>г. Оренбург, ул. Новая, д. 23</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8</w:t>
            </w:r>
          </w:p>
        </w:tc>
        <w:tc>
          <w:tcPr>
            <w:tcW w:w="1804" w:type="dxa"/>
          </w:tcPr>
          <w:p w:rsidR="00577AB5" w:rsidRDefault="00577AB5">
            <w:pPr>
              <w:pStyle w:val="ConsPlusNormal"/>
              <w:jc w:val="center"/>
            </w:pPr>
            <w:r>
              <w:t>11776258,99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11776258,99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462.</w:t>
            </w:r>
          </w:p>
        </w:tc>
        <w:tc>
          <w:tcPr>
            <w:tcW w:w="2551" w:type="dxa"/>
          </w:tcPr>
          <w:p w:rsidR="00577AB5" w:rsidRDefault="00577AB5">
            <w:pPr>
              <w:pStyle w:val="ConsPlusNormal"/>
            </w:pPr>
            <w:r>
              <w:t>г. Оренбург, ул. Новая, д. 25</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5</w:t>
            </w:r>
          </w:p>
        </w:tc>
        <w:tc>
          <w:tcPr>
            <w:tcW w:w="1804" w:type="dxa"/>
          </w:tcPr>
          <w:p w:rsidR="00577AB5" w:rsidRDefault="00577AB5">
            <w:pPr>
              <w:pStyle w:val="ConsPlusNormal"/>
              <w:jc w:val="center"/>
            </w:pPr>
            <w:r>
              <w:t>7356892,42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7356892,42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463.</w:t>
            </w:r>
          </w:p>
        </w:tc>
        <w:tc>
          <w:tcPr>
            <w:tcW w:w="2551" w:type="dxa"/>
          </w:tcPr>
          <w:p w:rsidR="00577AB5" w:rsidRDefault="00577AB5">
            <w:pPr>
              <w:pStyle w:val="ConsPlusNormal"/>
            </w:pPr>
            <w:r>
              <w:t>г. Оренбург, ул. Новая, д. 25/1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2935111,08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2935111,08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464.</w:t>
            </w:r>
          </w:p>
        </w:tc>
        <w:tc>
          <w:tcPr>
            <w:tcW w:w="2551" w:type="dxa"/>
          </w:tcPr>
          <w:p w:rsidR="00577AB5" w:rsidRDefault="00577AB5">
            <w:pPr>
              <w:pStyle w:val="ConsPlusNormal"/>
            </w:pPr>
            <w:r>
              <w:t>г. Оренбург, ул. Новая,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745,00</w:t>
            </w:r>
          </w:p>
        </w:tc>
        <w:tc>
          <w:tcPr>
            <w:tcW w:w="1804" w:type="dxa"/>
          </w:tcPr>
          <w:p w:rsidR="00577AB5" w:rsidRDefault="00577AB5">
            <w:pPr>
              <w:pStyle w:val="ConsPlusNormal"/>
              <w:jc w:val="center"/>
            </w:pPr>
            <w:r>
              <w:t>3184656,16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3184656,16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465.</w:t>
            </w:r>
          </w:p>
        </w:tc>
        <w:tc>
          <w:tcPr>
            <w:tcW w:w="2551" w:type="dxa"/>
          </w:tcPr>
          <w:p w:rsidR="00577AB5" w:rsidRDefault="00577AB5">
            <w:pPr>
              <w:pStyle w:val="ConsPlusNormal"/>
            </w:pPr>
            <w:r>
              <w:t>г. Оренбург, ул. Новоселов, д. 12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842272,89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842272,89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466.</w:t>
            </w:r>
          </w:p>
        </w:tc>
        <w:tc>
          <w:tcPr>
            <w:tcW w:w="2551" w:type="dxa"/>
          </w:tcPr>
          <w:p w:rsidR="00577AB5" w:rsidRDefault="00577AB5">
            <w:pPr>
              <w:pStyle w:val="ConsPlusNormal"/>
            </w:pPr>
            <w:r>
              <w:t>г. Оренбург, ул. Ногина, д. 1а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500,00</w:t>
            </w:r>
          </w:p>
        </w:tc>
        <w:tc>
          <w:tcPr>
            <w:tcW w:w="1804" w:type="dxa"/>
          </w:tcPr>
          <w:p w:rsidR="00577AB5" w:rsidRDefault="00577AB5">
            <w:pPr>
              <w:pStyle w:val="ConsPlusNormal"/>
              <w:jc w:val="center"/>
            </w:pPr>
            <w:r>
              <w:t>1455152,41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1455152,41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467.</w:t>
            </w:r>
          </w:p>
        </w:tc>
        <w:tc>
          <w:tcPr>
            <w:tcW w:w="2551" w:type="dxa"/>
          </w:tcPr>
          <w:p w:rsidR="00577AB5" w:rsidRDefault="00577AB5">
            <w:pPr>
              <w:pStyle w:val="ConsPlusNormal"/>
            </w:pPr>
            <w:r>
              <w:t>г. Оренбург, ул. Ноябрьская, д. 39</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6479303,94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6479303,94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468.</w:t>
            </w:r>
          </w:p>
        </w:tc>
        <w:tc>
          <w:tcPr>
            <w:tcW w:w="2551" w:type="dxa"/>
          </w:tcPr>
          <w:p w:rsidR="00577AB5" w:rsidRDefault="00577AB5">
            <w:pPr>
              <w:pStyle w:val="ConsPlusNormal"/>
            </w:pPr>
            <w:r>
              <w:t>г. Оренбург, ул. Ноябрьская, д. 46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582,00</w:t>
            </w:r>
          </w:p>
        </w:tc>
        <w:tc>
          <w:tcPr>
            <w:tcW w:w="1804" w:type="dxa"/>
          </w:tcPr>
          <w:p w:rsidR="00577AB5" w:rsidRDefault="00577AB5">
            <w:pPr>
              <w:pStyle w:val="ConsPlusNormal"/>
              <w:jc w:val="center"/>
            </w:pPr>
            <w:r>
              <w:t>2617799,56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2617799,56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469.</w:t>
            </w:r>
          </w:p>
        </w:tc>
        <w:tc>
          <w:tcPr>
            <w:tcW w:w="2551" w:type="dxa"/>
          </w:tcPr>
          <w:p w:rsidR="00577AB5" w:rsidRDefault="00577AB5">
            <w:pPr>
              <w:pStyle w:val="ConsPlusNormal"/>
            </w:pPr>
            <w:r>
              <w:t>г. Оренбург, ул. Ноябрьская, д. 48</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2850,00</w:t>
            </w:r>
          </w:p>
        </w:tc>
        <w:tc>
          <w:tcPr>
            <w:tcW w:w="1804" w:type="dxa"/>
          </w:tcPr>
          <w:p w:rsidR="00577AB5" w:rsidRDefault="00577AB5">
            <w:pPr>
              <w:pStyle w:val="ConsPlusNormal"/>
              <w:jc w:val="center"/>
            </w:pPr>
            <w:r>
              <w:t>6169711,41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6169711,41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470.</w:t>
            </w:r>
          </w:p>
        </w:tc>
        <w:tc>
          <w:tcPr>
            <w:tcW w:w="2551" w:type="dxa"/>
          </w:tcPr>
          <w:p w:rsidR="00577AB5" w:rsidRDefault="00577AB5">
            <w:pPr>
              <w:pStyle w:val="ConsPlusNormal"/>
            </w:pPr>
            <w:r>
              <w:t>г. Оренбург, ул. Ноябрьская, д. 56</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3127769,71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3127769,71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471.</w:t>
            </w:r>
          </w:p>
        </w:tc>
        <w:tc>
          <w:tcPr>
            <w:tcW w:w="2551" w:type="dxa"/>
          </w:tcPr>
          <w:p w:rsidR="00577AB5" w:rsidRDefault="00577AB5">
            <w:pPr>
              <w:pStyle w:val="ConsPlusNormal"/>
            </w:pPr>
            <w:r>
              <w:t>г. Оренбург, ул. Ноябрьская, д. 56</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2512875,10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2512875,10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472.</w:t>
            </w:r>
          </w:p>
        </w:tc>
        <w:tc>
          <w:tcPr>
            <w:tcW w:w="2551" w:type="dxa"/>
          </w:tcPr>
          <w:p w:rsidR="00577AB5" w:rsidRDefault="00577AB5">
            <w:pPr>
              <w:pStyle w:val="ConsPlusNormal"/>
            </w:pPr>
            <w:r>
              <w:t>г. Оренбург, ул. Ноябрьская, д. 62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6</w:t>
            </w:r>
          </w:p>
        </w:tc>
        <w:tc>
          <w:tcPr>
            <w:tcW w:w="1804" w:type="dxa"/>
          </w:tcPr>
          <w:p w:rsidR="00577AB5" w:rsidRDefault="00577AB5">
            <w:pPr>
              <w:pStyle w:val="ConsPlusNormal"/>
              <w:jc w:val="center"/>
            </w:pPr>
            <w:r>
              <w:t>9525175,95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9525175,95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473.</w:t>
            </w:r>
          </w:p>
        </w:tc>
        <w:tc>
          <w:tcPr>
            <w:tcW w:w="2551" w:type="dxa"/>
          </w:tcPr>
          <w:p w:rsidR="00577AB5" w:rsidRDefault="00577AB5">
            <w:pPr>
              <w:pStyle w:val="ConsPlusNormal"/>
            </w:pPr>
            <w:r>
              <w:t xml:space="preserve">г. Оренбург, ул. </w:t>
            </w:r>
            <w:r>
              <w:lastRenderedPageBreak/>
              <w:t>Одесская, д. 131</w:t>
            </w:r>
          </w:p>
        </w:tc>
        <w:tc>
          <w:tcPr>
            <w:tcW w:w="1871" w:type="dxa"/>
          </w:tcPr>
          <w:p w:rsidR="00577AB5" w:rsidRDefault="00577AB5">
            <w:pPr>
              <w:pStyle w:val="ConsPlusNormal"/>
            </w:pPr>
            <w:r>
              <w:lastRenderedPageBreak/>
              <w:t xml:space="preserve">утепление и (или) </w:t>
            </w:r>
            <w:r>
              <w:lastRenderedPageBreak/>
              <w:t>ремонт фасада</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1800,00</w:t>
            </w:r>
          </w:p>
        </w:tc>
        <w:tc>
          <w:tcPr>
            <w:tcW w:w="1804" w:type="dxa"/>
          </w:tcPr>
          <w:p w:rsidR="00577AB5" w:rsidRDefault="00577AB5">
            <w:pPr>
              <w:pStyle w:val="ConsPlusNormal"/>
              <w:jc w:val="center"/>
            </w:pPr>
            <w:r>
              <w:t>3614002,65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3614002,65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474.</w:t>
            </w:r>
          </w:p>
        </w:tc>
        <w:tc>
          <w:tcPr>
            <w:tcW w:w="2551" w:type="dxa"/>
          </w:tcPr>
          <w:p w:rsidR="00577AB5" w:rsidRDefault="00577AB5">
            <w:pPr>
              <w:pStyle w:val="ConsPlusNormal"/>
            </w:pPr>
            <w:r>
              <w:t>г. Оренбург, ул. Одесская, д. 144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1430944,00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1430944,00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475.</w:t>
            </w:r>
          </w:p>
        </w:tc>
        <w:tc>
          <w:tcPr>
            <w:tcW w:w="2551" w:type="dxa"/>
          </w:tcPr>
          <w:p w:rsidR="00577AB5" w:rsidRDefault="00577AB5">
            <w:pPr>
              <w:pStyle w:val="ConsPlusNormal"/>
            </w:pPr>
            <w:r>
              <w:t>г. Оренбург, ул. Орджоникидзе, д. 74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1800,00</w:t>
            </w:r>
          </w:p>
        </w:tc>
        <w:tc>
          <w:tcPr>
            <w:tcW w:w="1804" w:type="dxa"/>
          </w:tcPr>
          <w:p w:rsidR="00577AB5" w:rsidRDefault="00577AB5">
            <w:pPr>
              <w:pStyle w:val="ConsPlusNormal"/>
              <w:jc w:val="center"/>
            </w:pPr>
            <w:r>
              <w:t>3277532,03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3277532,03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476.</w:t>
            </w:r>
          </w:p>
        </w:tc>
        <w:tc>
          <w:tcPr>
            <w:tcW w:w="2551" w:type="dxa"/>
          </w:tcPr>
          <w:p w:rsidR="00577AB5" w:rsidRDefault="00577AB5">
            <w:pPr>
              <w:pStyle w:val="ConsPlusNormal"/>
            </w:pPr>
            <w:r>
              <w:t>г. Оренбург, ул. Орлова, д. 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5844051,96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5844051,96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477.</w:t>
            </w:r>
          </w:p>
        </w:tc>
        <w:tc>
          <w:tcPr>
            <w:tcW w:w="2551" w:type="dxa"/>
          </w:tcPr>
          <w:p w:rsidR="00577AB5" w:rsidRDefault="00577AB5">
            <w:pPr>
              <w:pStyle w:val="ConsPlusNormal"/>
            </w:pPr>
            <w:r>
              <w:t>г. Оренбург, ул. П. Морозова, д. 21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386,95</w:t>
            </w:r>
          </w:p>
        </w:tc>
        <w:tc>
          <w:tcPr>
            <w:tcW w:w="1804" w:type="dxa"/>
          </w:tcPr>
          <w:p w:rsidR="00577AB5" w:rsidRDefault="00577AB5">
            <w:pPr>
              <w:pStyle w:val="ConsPlusNormal"/>
              <w:jc w:val="center"/>
            </w:pPr>
            <w:r>
              <w:t>2193618,10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2193618,10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478.</w:t>
            </w:r>
          </w:p>
        </w:tc>
        <w:tc>
          <w:tcPr>
            <w:tcW w:w="2551" w:type="dxa"/>
          </w:tcPr>
          <w:p w:rsidR="00577AB5" w:rsidRDefault="00577AB5">
            <w:pPr>
              <w:pStyle w:val="ConsPlusNormal"/>
            </w:pPr>
            <w:r>
              <w:t>г. Оренбург, ул. П. Морозова, д. 21а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300465,79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300465,79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479.</w:t>
            </w:r>
          </w:p>
        </w:tc>
        <w:tc>
          <w:tcPr>
            <w:tcW w:w="2551" w:type="dxa"/>
          </w:tcPr>
          <w:p w:rsidR="00577AB5" w:rsidRDefault="00577AB5">
            <w:pPr>
              <w:pStyle w:val="ConsPlusNormal"/>
            </w:pPr>
            <w:r>
              <w:t>г. Оренбург, ул. Плеханова, д. 19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1100,00</w:t>
            </w:r>
          </w:p>
        </w:tc>
        <w:tc>
          <w:tcPr>
            <w:tcW w:w="1804" w:type="dxa"/>
          </w:tcPr>
          <w:p w:rsidR="00577AB5" w:rsidRDefault="00577AB5">
            <w:pPr>
              <w:pStyle w:val="ConsPlusNormal"/>
              <w:jc w:val="center"/>
            </w:pPr>
            <w:r>
              <w:t>8052528,33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8052528,33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480.</w:t>
            </w:r>
          </w:p>
        </w:tc>
        <w:tc>
          <w:tcPr>
            <w:tcW w:w="2551" w:type="dxa"/>
          </w:tcPr>
          <w:p w:rsidR="00577AB5" w:rsidRDefault="00577AB5">
            <w:pPr>
              <w:pStyle w:val="ConsPlusNormal"/>
            </w:pPr>
            <w:r>
              <w:t>г. Оренбург, ул. Полигонная, д. 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6</w:t>
            </w:r>
          </w:p>
        </w:tc>
        <w:tc>
          <w:tcPr>
            <w:tcW w:w="1804" w:type="dxa"/>
          </w:tcPr>
          <w:p w:rsidR="00577AB5" w:rsidRDefault="00577AB5">
            <w:pPr>
              <w:pStyle w:val="ConsPlusNormal"/>
              <w:jc w:val="center"/>
            </w:pPr>
            <w:r>
              <w:t>12170794,69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12170794,69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481.</w:t>
            </w:r>
          </w:p>
        </w:tc>
        <w:tc>
          <w:tcPr>
            <w:tcW w:w="2551" w:type="dxa"/>
          </w:tcPr>
          <w:p w:rsidR="00577AB5" w:rsidRDefault="00577AB5">
            <w:pPr>
              <w:pStyle w:val="ConsPlusNormal"/>
            </w:pPr>
            <w:r>
              <w:t>г. Оренбург, ул. Полтавская, д. 15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341,00</w:t>
            </w:r>
          </w:p>
        </w:tc>
        <w:tc>
          <w:tcPr>
            <w:tcW w:w="1804" w:type="dxa"/>
          </w:tcPr>
          <w:p w:rsidR="00577AB5" w:rsidRDefault="00577AB5">
            <w:pPr>
              <w:pStyle w:val="ConsPlusNormal"/>
              <w:jc w:val="center"/>
            </w:pPr>
            <w:r>
              <w:t>2027295,39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2027295,39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482.</w:t>
            </w:r>
          </w:p>
        </w:tc>
        <w:tc>
          <w:tcPr>
            <w:tcW w:w="2551" w:type="dxa"/>
          </w:tcPr>
          <w:p w:rsidR="00577AB5" w:rsidRDefault="00577AB5">
            <w:pPr>
              <w:pStyle w:val="ConsPlusNormal"/>
            </w:pPr>
            <w:r>
              <w:t>г. Оренбург, ул. Потехина, д. 30</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3037879,41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3037879,41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483.</w:t>
            </w:r>
          </w:p>
        </w:tc>
        <w:tc>
          <w:tcPr>
            <w:tcW w:w="2551" w:type="dxa"/>
          </w:tcPr>
          <w:p w:rsidR="00577AB5" w:rsidRDefault="00577AB5">
            <w:pPr>
              <w:pStyle w:val="ConsPlusNormal"/>
            </w:pPr>
            <w:r>
              <w:t>г. Оренбург, ул. Правды, д. 22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413745,61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413745,61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484.</w:t>
            </w:r>
          </w:p>
        </w:tc>
        <w:tc>
          <w:tcPr>
            <w:tcW w:w="2551" w:type="dxa"/>
          </w:tcPr>
          <w:p w:rsidR="00577AB5" w:rsidRDefault="00577AB5">
            <w:pPr>
              <w:pStyle w:val="ConsPlusNormal"/>
            </w:pPr>
            <w:r>
              <w:t xml:space="preserve">г. Оренбург, ул. Правды, </w:t>
            </w:r>
            <w:r>
              <w:lastRenderedPageBreak/>
              <w:t>д. 22</w:t>
            </w:r>
          </w:p>
        </w:tc>
        <w:tc>
          <w:tcPr>
            <w:tcW w:w="1871" w:type="dxa"/>
          </w:tcPr>
          <w:p w:rsidR="00577AB5" w:rsidRDefault="00577AB5">
            <w:pPr>
              <w:pStyle w:val="ConsPlusNormal"/>
            </w:pPr>
            <w:r>
              <w:lastRenderedPageBreak/>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994765,00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994765,00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lastRenderedPageBreak/>
              <w:t>485.</w:t>
            </w:r>
          </w:p>
        </w:tc>
        <w:tc>
          <w:tcPr>
            <w:tcW w:w="2551" w:type="dxa"/>
          </w:tcPr>
          <w:p w:rsidR="00577AB5" w:rsidRDefault="00577AB5">
            <w:pPr>
              <w:pStyle w:val="ConsPlusNormal"/>
            </w:pPr>
            <w:r>
              <w:t>г. Оренбург, ул. Пролетарская, д. 253</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1850,00</w:t>
            </w:r>
          </w:p>
        </w:tc>
        <w:tc>
          <w:tcPr>
            <w:tcW w:w="1804" w:type="dxa"/>
          </w:tcPr>
          <w:p w:rsidR="00577AB5" w:rsidRDefault="00577AB5">
            <w:pPr>
              <w:pStyle w:val="ConsPlusNormal"/>
              <w:jc w:val="center"/>
            </w:pPr>
            <w:r>
              <w:t>2752445,74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2752445,74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486.</w:t>
            </w:r>
          </w:p>
        </w:tc>
        <w:tc>
          <w:tcPr>
            <w:tcW w:w="2551" w:type="dxa"/>
          </w:tcPr>
          <w:p w:rsidR="00577AB5" w:rsidRDefault="00577AB5">
            <w:pPr>
              <w:pStyle w:val="ConsPlusNormal"/>
            </w:pPr>
            <w:r>
              <w:t>г. Оренбург, ул. Пролетарская, д. 255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987,86</w:t>
            </w:r>
          </w:p>
        </w:tc>
        <w:tc>
          <w:tcPr>
            <w:tcW w:w="1804" w:type="dxa"/>
          </w:tcPr>
          <w:p w:rsidR="00577AB5" w:rsidRDefault="00577AB5">
            <w:pPr>
              <w:pStyle w:val="ConsPlusNormal"/>
              <w:jc w:val="center"/>
            </w:pPr>
            <w:r>
              <w:t>4140032,39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4140032,39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487.</w:t>
            </w:r>
          </w:p>
        </w:tc>
        <w:tc>
          <w:tcPr>
            <w:tcW w:w="2551" w:type="dxa"/>
          </w:tcPr>
          <w:p w:rsidR="00577AB5" w:rsidRDefault="00577AB5">
            <w:pPr>
              <w:pStyle w:val="ConsPlusNormal"/>
            </w:pPr>
            <w:r>
              <w:t>г. Оренбург, ул. Пролетарская, д. 267/2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1708,00</w:t>
            </w:r>
          </w:p>
        </w:tc>
        <w:tc>
          <w:tcPr>
            <w:tcW w:w="1804" w:type="dxa"/>
          </w:tcPr>
          <w:p w:rsidR="00577AB5" w:rsidRDefault="00577AB5">
            <w:pPr>
              <w:pStyle w:val="ConsPlusNormal"/>
              <w:jc w:val="center"/>
            </w:pPr>
            <w:r>
              <w:t>4083572,00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4083572,00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488.</w:t>
            </w:r>
          </w:p>
        </w:tc>
        <w:tc>
          <w:tcPr>
            <w:tcW w:w="2551" w:type="dxa"/>
          </w:tcPr>
          <w:p w:rsidR="00577AB5" w:rsidRDefault="00577AB5">
            <w:pPr>
              <w:pStyle w:val="ConsPlusNormal"/>
            </w:pPr>
            <w:r>
              <w:t>г. Оренбург, ул. Пролетарская, д. 273/2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3131025,76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3131025,76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489.</w:t>
            </w:r>
          </w:p>
        </w:tc>
        <w:tc>
          <w:tcPr>
            <w:tcW w:w="2551" w:type="dxa"/>
          </w:tcPr>
          <w:p w:rsidR="00577AB5" w:rsidRDefault="00577AB5">
            <w:pPr>
              <w:pStyle w:val="ConsPlusNormal"/>
            </w:pPr>
            <w:r>
              <w:t>г. Оренбург, ул. Пролетарская, д. 273/2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1039809,70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1039809,70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490.</w:t>
            </w:r>
          </w:p>
        </w:tc>
        <w:tc>
          <w:tcPr>
            <w:tcW w:w="2551" w:type="dxa"/>
          </w:tcPr>
          <w:p w:rsidR="00577AB5" w:rsidRDefault="00577AB5">
            <w:pPr>
              <w:pStyle w:val="ConsPlusNormal"/>
            </w:pPr>
            <w:r>
              <w:t>г. Оренбург, ул. Пролетарская, д. 312/1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4794225,40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4794225,40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491.</w:t>
            </w:r>
          </w:p>
        </w:tc>
        <w:tc>
          <w:tcPr>
            <w:tcW w:w="2551" w:type="dxa"/>
          </w:tcPr>
          <w:p w:rsidR="00577AB5" w:rsidRDefault="00577AB5">
            <w:pPr>
              <w:pStyle w:val="ConsPlusNormal"/>
            </w:pPr>
            <w:r>
              <w:t>г. Оренбург, ул. Пролетарская, д. 314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7</w:t>
            </w:r>
          </w:p>
        </w:tc>
        <w:tc>
          <w:tcPr>
            <w:tcW w:w="1804" w:type="dxa"/>
          </w:tcPr>
          <w:p w:rsidR="00577AB5" w:rsidRDefault="00577AB5">
            <w:pPr>
              <w:pStyle w:val="ConsPlusNormal"/>
              <w:jc w:val="center"/>
            </w:pPr>
            <w:r>
              <w:t>13989499,45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13989499,45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492.</w:t>
            </w:r>
          </w:p>
        </w:tc>
        <w:tc>
          <w:tcPr>
            <w:tcW w:w="2551" w:type="dxa"/>
          </w:tcPr>
          <w:p w:rsidR="00577AB5" w:rsidRDefault="00577AB5">
            <w:pPr>
              <w:pStyle w:val="ConsPlusNormal"/>
            </w:pPr>
            <w:r>
              <w:t>г. Оренбург, ул. Промышленная,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1423,00</w:t>
            </w:r>
          </w:p>
        </w:tc>
        <w:tc>
          <w:tcPr>
            <w:tcW w:w="1804" w:type="dxa"/>
          </w:tcPr>
          <w:p w:rsidR="00577AB5" w:rsidRDefault="00577AB5">
            <w:pPr>
              <w:pStyle w:val="ConsPlusNormal"/>
              <w:jc w:val="center"/>
            </w:pPr>
            <w:r>
              <w:t>6229616,35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6229616,35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493.</w:t>
            </w:r>
          </w:p>
        </w:tc>
        <w:tc>
          <w:tcPr>
            <w:tcW w:w="2551" w:type="dxa"/>
          </w:tcPr>
          <w:p w:rsidR="00577AB5" w:rsidRDefault="00577AB5">
            <w:pPr>
              <w:pStyle w:val="ConsPlusNormal"/>
            </w:pPr>
            <w:r>
              <w:t>г. Оренбург, ул. Просторная, д. 10</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6</w:t>
            </w:r>
          </w:p>
        </w:tc>
        <w:tc>
          <w:tcPr>
            <w:tcW w:w="1804" w:type="dxa"/>
          </w:tcPr>
          <w:p w:rsidR="00577AB5" w:rsidRDefault="00577AB5">
            <w:pPr>
              <w:pStyle w:val="ConsPlusNormal"/>
              <w:jc w:val="center"/>
            </w:pPr>
            <w:r>
              <w:t>12109455,82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12109455,82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494.</w:t>
            </w:r>
          </w:p>
        </w:tc>
        <w:tc>
          <w:tcPr>
            <w:tcW w:w="2551" w:type="dxa"/>
          </w:tcPr>
          <w:p w:rsidR="00577AB5" w:rsidRDefault="00577AB5">
            <w:pPr>
              <w:pStyle w:val="ConsPlusNormal"/>
            </w:pPr>
            <w:r>
              <w:t>г. Оренбург, ул. Просторная, д. 10/1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2869,70</w:t>
            </w:r>
          </w:p>
        </w:tc>
        <w:tc>
          <w:tcPr>
            <w:tcW w:w="1804" w:type="dxa"/>
          </w:tcPr>
          <w:p w:rsidR="00577AB5" w:rsidRDefault="00577AB5">
            <w:pPr>
              <w:pStyle w:val="ConsPlusNormal"/>
              <w:jc w:val="center"/>
            </w:pPr>
            <w:r>
              <w:t>3083984,86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3083984,86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495.</w:t>
            </w:r>
          </w:p>
        </w:tc>
        <w:tc>
          <w:tcPr>
            <w:tcW w:w="2551" w:type="dxa"/>
          </w:tcPr>
          <w:p w:rsidR="00577AB5" w:rsidRDefault="00577AB5">
            <w:pPr>
              <w:pStyle w:val="ConsPlusNormal"/>
            </w:pPr>
            <w:r>
              <w:t xml:space="preserve">г. Оренбург, ул. </w:t>
            </w:r>
            <w:r>
              <w:lastRenderedPageBreak/>
              <w:t>Просторная, д. 12</w:t>
            </w:r>
          </w:p>
        </w:tc>
        <w:tc>
          <w:tcPr>
            <w:tcW w:w="1871" w:type="dxa"/>
          </w:tcPr>
          <w:p w:rsidR="00577AB5" w:rsidRDefault="00577AB5">
            <w:pPr>
              <w:pStyle w:val="ConsPlusNormal"/>
            </w:pPr>
            <w:r>
              <w:lastRenderedPageBreak/>
              <w:t xml:space="preserve">утепление и (или) </w:t>
            </w:r>
            <w:r>
              <w:lastRenderedPageBreak/>
              <w:t>ремонт фасада</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400,00</w:t>
            </w:r>
          </w:p>
        </w:tc>
        <w:tc>
          <w:tcPr>
            <w:tcW w:w="1804" w:type="dxa"/>
          </w:tcPr>
          <w:p w:rsidR="00577AB5" w:rsidRDefault="00577AB5">
            <w:pPr>
              <w:pStyle w:val="ConsPlusNormal"/>
              <w:jc w:val="center"/>
            </w:pPr>
            <w:r>
              <w:t>3064307,30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3064307,30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496.</w:t>
            </w:r>
          </w:p>
        </w:tc>
        <w:tc>
          <w:tcPr>
            <w:tcW w:w="2551" w:type="dxa"/>
          </w:tcPr>
          <w:p w:rsidR="00577AB5" w:rsidRDefault="00577AB5">
            <w:pPr>
              <w:pStyle w:val="ConsPlusNormal"/>
            </w:pPr>
            <w:r>
              <w:t>г. Оренбург, ул. Просторная, д. 14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4657437,36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4657437,36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497.</w:t>
            </w:r>
          </w:p>
        </w:tc>
        <w:tc>
          <w:tcPr>
            <w:tcW w:w="2551" w:type="dxa"/>
          </w:tcPr>
          <w:p w:rsidR="00577AB5" w:rsidRDefault="00577AB5">
            <w:pPr>
              <w:pStyle w:val="ConsPlusNormal"/>
            </w:pPr>
            <w:r>
              <w:t>г. Оренбург, ул. Просторная, д. 8</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6</w:t>
            </w:r>
          </w:p>
        </w:tc>
        <w:tc>
          <w:tcPr>
            <w:tcW w:w="1804" w:type="dxa"/>
          </w:tcPr>
          <w:p w:rsidR="00577AB5" w:rsidRDefault="00577AB5">
            <w:pPr>
              <w:pStyle w:val="ConsPlusNormal"/>
              <w:jc w:val="center"/>
            </w:pPr>
            <w:r>
              <w:t>12130117,14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12130117,14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498.</w:t>
            </w:r>
          </w:p>
        </w:tc>
        <w:tc>
          <w:tcPr>
            <w:tcW w:w="2551" w:type="dxa"/>
          </w:tcPr>
          <w:p w:rsidR="00577AB5" w:rsidRDefault="00577AB5">
            <w:pPr>
              <w:pStyle w:val="ConsPlusNormal"/>
            </w:pPr>
            <w:r>
              <w:t>г. Оренбург, ул. Расковой, д. 8</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180,00</w:t>
            </w:r>
          </w:p>
        </w:tc>
        <w:tc>
          <w:tcPr>
            <w:tcW w:w="1804" w:type="dxa"/>
          </w:tcPr>
          <w:p w:rsidR="00577AB5" w:rsidRDefault="00577AB5">
            <w:pPr>
              <w:pStyle w:val="ConsPlusNormal"/>
              <w:jc w:val="center"/>
            </w:pPr>
            <w:r>
              <w:t>766626,71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766626,71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499.</w:t>
            </w:r>
          </w:p>
        </w:tc>
        <w:tc>
          <w:tcPr>
            <w:tcW w:w="2551" w:type="dxa"/>
          </w:tcPr>
          <w:p w:rsidR="00577AB5" w:rsidRDefault="00577AB5">
            <w:pPr>
              <w:pStyle w:val="ConsPlusNormal"/>
            </w:pPr>
            <w:r>
              <w:t>г. Оренбург, ул. Родимцева, д. 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5280000,00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5280000,00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500.</w:t>
            </w:r>
          </w:p>
        </w:tc>
        <w:tc>
          <w:tcPr>
            <w:tcW w:w="2551" w:type="dxa"/>
          </w:tcPr>
          <w:p w:rsidR="00577AB5" w:rsidRDefault="00577AB5">
            <w:pPr>
              <w:pStyle w:val="ConsPlusNormal"/>
            </w:pPr>
            <w:r>
              <w:t>г. Оренбург, ул. Родимцева, д. 10</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5583781,34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5583781,34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501.</w:t>
            </w:r>
          </w:p>
        </w:tc>
        <w:tc>
          <w:tcPr>
            <w:tcW w:w="2551" w:type="dxa"/>
          </w:tcPr>
          <w:p w:rsidR="00577AB5" w:rsidRDefault="00577AB5">
            <w:pPr>
              <w:pStyle w:val="ConsPlusNormal"/>
            </w:pPr>
            <w:r>
              <w:t>г. Оренбург, ул. Родимцева, д. 10/1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3726050,49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3726050,49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502.</w:t>
            </w:r>
          </w:p>
        </w:tc>
        <w:tc>
          <w:tcPr>
            <w:tcW w:w="2551" w:type="dxa"/>
          </w:tcPr>
          <w:p w:rsidR="00577AB5" w:rsidRDefault="00577AB5">
            <w:pPr>
              <w:pStyle w:val="ConsPlusNormal"/>
            </w:pPr>
            <w:r>
              <w:t>г. Оренбург, ул. Родимцева, д. 11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1117438,90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1117438,90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503.</w:t>
            </w:r>
          </w:p>
        </w:tc>
        <w:tc>
          <w:tcPr>
            <w:tcW w:w="2551" w:type="dxa"/>
          </w:tcPr>
          <w:p w:rsidR="00577AB5" w:rsidRDefault="00577AB5">
            <w:pPr>
              <w:pStyle w:val="ConsPlusNormal"/>
            </w:pPr>
            <w:r>
              <w:t>г. Оренбург, ул. Родимцева, д. 11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7472814,47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7472814,47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504.</w:t>
            </w:r>
          </w:p>
        </w:tc>
        <w:tc>
          <w:tcPr>
            <w:tcW w:w="2551" w:type="dxa"/>
          </w:tcPr>
          <w:p w:rsidR="00577AB5" w:rsidRDefault="00577AB5">
            <w:pPr>
              <w:pStyle w:val="ConsPlusNormal"/>
            </w:pPr>
            <w:r>
              <w:t>г. Оренбург, ул. Родимцева, д. 12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7500046,10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7500046,10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505.</w:t>
            </w:r>
          </w:p>
        </w:tc>
        <w:tc>
          <w:tcPr>
            <w:tcW w:w="2551" w:type="dxa"/>
          </w:tcPr>
          <w:p w:rsidR="00577AB5" w:rsidRDefault="00577AB5">
            <w:pPr>
              <w:pStyle w:val="ConsPlusNormal"/>
            </w:pPr>
            <w:r>
              <w:t>г. Оренбург, ул. Родимцева, д. 13</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7465047,64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7465047,64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506.</w:t>
            </w:r>
          </w:p>
        </w:tc>
        <w:tc>
          <w:tcPr>
            <w:tcW w:w="2551" w:type="dxa"/>
          </w:tcPr>
          <w:p w:rsidR="00577AB5" w:rsidRDefault="00577AB5">
            <w:pPr>
              <w:pStyle w:val="ConsPlusNormal"/>
            </w:pPr>
            <w:r>
              <w:t>г. Оренбург, ул. Родимцева, д. 14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5588383,94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5588383,94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507.</w:t>
            </w:r>
          </w:p>
        </w:tc>
        <w:tc>
          <w:tcPr>
            <w:tcW w:w="2551" w:type="dxa"/>
          </w:tcPr>
          <w:p w:rsidR="00577AB5" w:rsidRDefault="00577AB5">
            <w:pPr>
              <w:pStyle w:val="ConsPlusNormal"/>
            </w:pPr>
            <w:r>
              <w:t xml:space="preserve">г. Оренбург, ул. </w:t>
            </w:r>
            <w:r>
              <w:lastRenderedPageBreak/>
              <w:t>Родимцева, д. 14/1</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522,00</w:t>
            </w:r>
          </w:p>
        </w:tc>
        <w:tc>
          <w:tcPr>
            <w:tcW w:w="1804" w:type="dxa"/>
          </w:tcPr>
          <w:p w:rsidR="00577AB5" w:rsidRDefault="00577AB5">
            <w:pPr>
              <w:pStyle w:val="ConsPlusNormal"/>
              <w:jc w:val="center"/>
            </w:pPr>
            <w:r>
              <w:t>3418593,35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3418593,35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508.</w:t>
            </w:r>
          </w:p>
        </w:tc>
        <w:tc>
          <w:tcPr>
            <w:tcW w:w="2551" w:type="dxa"/>
          </w:tcPr>
          <w:p w:rsidR="00577AB5" w:rsidRDefault="00577AB5">
            <w:pPr>
              <w:pStyle w:val="ConsPlusNormal"/>
            </w:pPr>
            <w:r>
              <w:t>г. Оренбург, ул. Родимцева, д. 15</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6</w:t>
            </w:r>
          </w:p>
        </w:tc>
        <w:tc>
          <w:tcPr>
            <w:tcW w:w="1804" w:type="dxa"/>
          </w:tcPr>
          <w:p w:rsidR="00577AB5" w:rsidRDefault="00577AB5">
            <w:pPr>
              <w:pStyle w:val="ConsPlusNormal"/>
              <w:jc w:val="center"/>
            </w:pPr>
            <w:r>
              <w:t>11156971,00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11156971,00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509.</w:t>
            </w:r>
          </w:p>
        </w:tc>
        <w:tc>
          <w:tcPr>
            <w:tcW w:w="2551" w:type="dxa"/>
          </w:tcPr>
          <w:p w:rsidR="00577AB5" w:rsidRDefault="00577AB5">
            <w:pPr>
              <w:pStyle w:val="ConsPlusNormal"/>
            </w:pPr>
            <w:r>
              <w:t>г. Оренбург, ул. Родимцева, д. 16</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7501367,34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7501367,34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510.</w:t>
            </w:r>
          </w:p>
        </w:tc>
        <w:tc>
          <w:tcPr>
            <w:tcW w:w="2551" w:type="dxa"/>
          </w:tcPr>
          <w:p w:rsidR="00577AB5" w:rsidRDefault="00577AB5">
            <w:pPr>
              <w:pStyle w:val="ConsPlusNormal"/>
            </w:pPr>
            <w:r>
              <w:t>г. Оренбург, ул. Родимцева, д. 18/1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830,00</w:t>
            </w:r>
          </w:p>
        </w:tc>
        <w:tc>
          <w:tcPr>
            <w:tcW w:w="1804" w:type="dxa"/>
          </w:tcPr>
          <w:p w:rsidR="00577AB5" w:rsidRDefault="00577AB5">
            <w:pPr>
              <w:pStyle w:val="ConsPlusNormal"/>
              <w:jc w:val="center"/>
            </w:pPr>
            <w:r>
              <w:t>3877360,47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3877360,47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511.</w:t>
            </w:r>
          </w:p>
        </w:tc>
        <w:tc>
          <w:tcPr>
            <w:tcW w:w="2551" w:type="dxa"/>
          </w:tcPr>
          <w:p w:rsidR="00577AB5" w:rsidRDefault="00577AB5">
            <w:pPr>
              <w:pStyle w:val="ConsPlusNormal"/>
            </w:pPr>
            <w:r>
              <w:t>г. Оренбург, ул. Родимцева, д. 2/2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3721946,66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3721946,66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512.</w:t>
            </w:r>
          </w:p>
        </w:tc>
        <w:tc>
          <w:tcPr>
            <w:tcW w:w="2551" w:type="dxa"/>
          </w:tcPr>
          <w:p w:rsidR="00577AB5" w:rsidRDefault="00577AB5">
            <w:pPr>
              <w:pStyle w:val="ConsPlusNormal"/>
            </w:pPr>
            <w:r>
              <w:t>г. Оренбург, ул. Родимцева, д. 2/2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535,00</w:t>
            </w:r>
          </w:p>
        </w:tc>
        <w:tc>
          <w:tcPr>
            <w:tcW w:w="1804" w:type="dxa"/>
          </w:tcPr>
          <w:p w:rsidR="00577AB5" w:rsidRDefault="00577AB5">
            <w:pPr>
              <w:pStyle w:val="ConsPlusNormal"/>
              <w:jc w:val="center"/>
            </w:pPr>
            <w:r>
              <w:t>3434341,56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3434341,56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513.</w:t>
            </w:r>
          </w:p>
        </w:tc>
        <w:tc>
          <w:tcPr>
            <w:tcW w:w="2551" w:type="dxa"/>
          </w:tcPr>
          <w:p w:rsidR="00577AB5" w:rsidRDefault="00577AB5">
            <w:pPr>
              <w:pStyle w:val="ConsPlusNormal"/>
            </w:pPr>
            <w:r>
              <w:t>г. Оренбург, ул. Родимцева, д. 2/3</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3722920,08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3722920,08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514.</w:t>
            </w:r>
          </w:p>
        </w:tc>
        <w:tc>
          <w:tcPr>
            <w:tcW w:w="2551" w:type="dxa"/>
          </w:tcPr>
          <w:p w:rsidR="00577AB5" w:rsidRDefault="00577AB5">
            <w:pPr>
              <w:pStyle w:val="ConsPlusNormal"/>
            </w:pPr>
            <w:r>
              <w:t>г. Оренбург, ул. Родимцева, д. 2/3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549,00</w:t>
            </w:r>
          </w:p>
        </w:tc>
        <w:tc>
          <w:tcPr>
            <w:tcW w:w="1804" w:type="dxa"/>
          </w:tcPr>
          <w:p w:rsidR="00577AB5" w:rsidRDefault="00577AB5">
            <w:pPr>
              <w:pStyle w:val="ConsPlusNormal"/>
              <w:jc w:val="center"/>
            </w:pPr>
            <w:r>
              <w:t>3427824,25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3427824,25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515.</w:t>
            </w:r>
          </w:p>
        </w:tc>
        <w:tc>
          <w:tcPr>
            <w:tcW w:w="2551" w:type="dxa"/>
          </w:tcPr>
          <w:p w:rsidR="00577AB5" w:rsidRDefault="00577AB5">
            <w:pPr>
              <w:pStyle w:val="ConsPlusNormal"/>
            </w:pPr>
            <w:r>
              <w:t>г. Оренбург, ул. Родимцева, д. 20/1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5403708,71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5403708,71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516.</w:t>
            </w:r>
          </w:p>
        </w:tc>
        <w:tc>
          <w:tcPr>
            <w:tcW w:w="2551" w:type="dxa"/>
          </w:tcPr>
          <w:p w:rsidR="00577AB5" w:rsidRDefault="00577AB5">
            <w:pPr>
              <w:pStyle w:val="ConsPlusNormal"/>
            </w:pPr>
            <w:r>
              <w:t>г. Оренбург, ул. Родимцева, д. 22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7426654,28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7426654,28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517.</w:t>
            </w:r>
          </w:p>
        </w:tc>
        <w:tc>
          <w:tcPr>
            <w:tcW w:w="2551" w:type="dxa"/>
          </w:tcPr>
          <w:p w:rsidR="00577AB5" w:rsidRDefault="00577AB5">
            <w:pPr>
              <w:pStyle w:val="ConsPlusNormal"/>
            </w:pPr>
            <w:r>
              <w:t>г. Оренбург, ул. Родимцева, д. 22/1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350,00</w:t>
            </w:r>
          </w:p>
        </w:tc>
        <w:tc>
          <w:tcPr>
            <w:tcW w:w="1804" w:type="dxa"/>
          </w:tcPr>
          <w:p w:rsidR="00577AB5" w:rsidRDefault="00577AB5">
            <w:pPr>
              <w:pStyle w:val="ConsPlusNormal"/>
              <w:jc w:val="center"/>
            </w:pPr>
            <w:r>
              <w:t>5492177,97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5492177,97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518.</w:t>
            </w:r>
          </w:p>
        </w:tc>
        <w:tc>
          <w:tcPr>
            <w:tcW w:w="2551" w:type="dxa"/>
          </w:tcPr>
          <w:p w:rsidR="00577AB5" w:rsidRDefault="00577AB5">
            <w:pPr>
              <w:pStyle w:val="ConsPlusNormal"/>
            </w:pPr>
            <w:r>
              <w:t>г. Оренбург, ул. Родимцева, д. 22/1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5571170,34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5571170,34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519.</w:t>
            </w:r>
          </w:p>
        </w:tc>
        <w:tc>
          <w:tcPr>
            <w:tcW w:w="2551" w:type="dxa"/>
          </w:tcPr>
          <w:p w:rsidR="00577AB5" w:rsidRDefault="00577AB5">
            <w:pPr>
              <w:pStyle w:val="ConsPlusNormal"/>
            </w:pPr>
            <w:r>
              <w:t>г. Оренбург, ул. Родимцева, д. 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3713880,32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3713880,32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520.</w:t>
            </w:r>
          </w:p>
        </w:tc>
        <w:tc>
          <w:tcPr>
            <w:tcW w:w="2551" w:type="dxa"/>
          </w:tcPr>
          <w:p w:rsidR="00577AB5" w:rsidRDefault="00577AB5">
            <w:pPr>
              <w:pStyle w:val="ConsPlusNormal"/>
            </w:pPr>
            <w:r>
              <w:t>г. Оренбург, ул. Родимцева, д. 5</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3460000,00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3460000,00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521.</w:t>
            </w:r>
          </w:p>
        </w:tc>
        <w:tc>
          <w:tcPr>
            <w:tcW w:w="2551" w:type="dxa"/>
          </w:tcPr>
          <w:p w:rsidR="00577AB5" w:rsidRDefault="00577AB5">
            <w:pPr>
              <w:pStyle w:val="ConsPlusNormal"/>
            </w:pPr>
            <w:r>
              <w:t>г. Оренбург, ул. Родимцева, д. 7</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4800000,00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4800000,00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522.</w:t>
            </w:r>
          </w:p>
        </w:tc>
        <w:tc>
          <w:tcPr>
            <w:tcW w:w="2551" w:type="dxa"/>
          </w:tcPr>
          <w:p w:rsidR="00577AB5" w:rsidRDefault="00577AB5">
            <w:pPr>
              <w:pStyle w:val="ConsPlusNormal"/>
            </w:pPr>
            <w:r>
              <w:t>г. Оренбург, ул. Родимцева, д. 9</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1760000,00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1760000,00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523.</w:t>
            </w:r>
          </w:p>
        </w:tc>
        <w:tc>
          <w:tcPr>
            <w:tcW w:w="2551" w:type="dxa"/>
          </w:tcPr>
          <w:p w:rsidR="00577AB5" w:rsidRDefault="00577AB5">
            <w:pPr>
              <w:pStyle w:val="ConsPlusNormal"/>
            </w:pPr>
            <w:r>
              <w:t>г. Оренбург, ул. Родимцева, д. 8</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5592043,33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5592043,33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524.</w:t>
            </w:r>
          </w:p>
        </w:tc>
        <w:tc>
          <w:tcPr>
            <w:tcW w:w="2551" w:type="dxa"/>
          </w:tcPr>
          <w:p w:rsidR="00577AB5" w:rsidRDefault="00577AB5">
            <w:pPr>
              <w:pStyle w:val="ConsPlusNormal"/>
            </w:pPr>
            <w:r>
              <w:t>г. Оренбург, ул. С. Лазо, д. 13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1173,00</w:t>
            </w:r>
          </w:p>
        </w:tc>
        <w:tc>
          <w:tcPr>
            <w:tcW w:w="1804" w:type="dxa"/>
          </w:tcPr>
          <w:p w:rsidR="00577AB5" w:rsidRDefault="00577AB5">
            <w:pPr>
              <w:pStyle w:val="ConsPlusNormal"/>
              <w:jc w:val="center"/>
            </w:pPr>
            <w:r>
              <w:t>5930878,72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5930878,72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525.</w:t>
            </w:r>
          </w:p>
        </w:tc>
        <w:tc>
          <w:tcPr>
            <w:tcW w:w="2551" w:type="dxa"/>
          </w:tcPr>
          <w:p w:rsidR="00577AB5" w:rsidRDefault="00577AB5">
            <w:pPr>
              <w:pStyle w:val="ConsPlusNormal"/>
            </w:pPr>
            <w:r>
              <w:t>г. Оренбург, ул. Салмышская, д. 19</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6</w:t>
            </w:r>
          </w:p>
        </w:tc>
        <w:tc>
          <w:tcPr>
            <w:tcW w:w="1804" w:type="dxa"/>
          </w:tcPr>
          <w:p w:rsidR="00577AB5" w:rsidRDefault="00577AB5">
            <w:pPr>
              <w:pStyle w:val="ConsPlusNormal"/>
              <w:jc w:val="center"/>
            </w:pPr>
            <w:r>
              <w:t>11160514,45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11160514,45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526.</w:t>
            </w:r>
          </w:p>
        </w:tc>
        <w:tc>
          <w:tcPr>
            <w:tcW w:w="2551" w:type="dxa"/>
          </w:tcPr>
          <w:p w:rsidR="00577AB5" w:rsidRDefault="00577AB5">
            <w:pPr>
              <w:pStyle w:val="ConsPlusNormal"/>
            </w:pPr>
            <w:r>
              <w:t>г. Оренбург, ул. Салмышская, д. 21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3698686,59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3698686,59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527.</w:t>
            </w:r>
          </w:p>
        </w:tc>
        <w:tc>
          <w:tcPr>
            <w:tcW w:w="2551" w:type="dxa"/>
          </w:tcPr>
          <w:p w:rsidR="00577AB5" w:rsidRDefault="00577AB5">
            <w:pPr>
              <w:pStyle w:val="ConsPlusNormal"/>
            </w:pPr>
            <w:r>
              <w:t>г. Оренбург, ул. Салмышская, д. 21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628,00</w:t>
            </w:r>
          </w:p>
        </w:tc>
        <w:tc>
          <w:tcPr>
            <w:tcW w:w="1804" w:type="dxa"/>
          </w:tcPr>
          <w:p w:rsidR="00577AB5" w:rsidRDefault="00577AB5">
            <w:pPr>
              <w:pStyle w:val="ConsPlusNormal"/>
              <w:jc w:val="center"/>
            </w:pPr>
            <w:r>
              <w:t>3351018,87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3351018,87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528.</w:t>
            </w:r>
          </w:p>
        </w:tc>
        <w:tc>
          <w:tcPr>
            <w:tcW w:w="2551" w:type="dxa"/>
          </w:tcPr>
          <w:p w:rsidR="00577AB5" w:rsidRDefault="00577AB5">
            <w:pPr>
              <w:pStyle w:val="ConsPlusNormal"/>
            </w:pPr>
            <w:r>
              <w:t>г. Оренбург, ул. Салмышская, д. 24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5</w:t>
            </w:r>
          </w:p>
        </w:tc>
        <w:tc>
          <w:tcPr>
            <w:tcW w:w="1804" w:type="dxa"/>
          </w:tcPr>
          <w:p w:rsidR="00577AB5" w:rsidRDefault="00577AB5">
            <w:pPr>
              <w:pStyle w:val="ConsPlusNormal"/>
              <w:jc w:val="center"/>
            </w:pPr>
            <w:r>
              <w:t>8763173,00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8763173,00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529.</w:t>
            </w:r>
          </w:p>
        </w:tc>
        <w:tc>
          <w:tcPr>
            <w:tcW w:w="2551" w:type="dxa"/>
          </w:tcPr>
          <w:p w:rsidR="00577AB5" w:rsidRDefault="00577AB5">
            <w:pPr>
              <w:pStyle w:val="ConsPlusNormal"/>
            </w:pPr>
            <w:r>
              <w:t xml:space="preserve">г. Оренбург, ул. </w:t>
            </w:r>
            <w:r>
              <w:lastRenderedPageBreak/>
              <w:t>Салмышская, д. 25</w:t>
            </w:r>
          </w:p>
        </w:tc>
        <w:tc>
          <w:tcPr>
            <w:tcW w:w="1871" w:type="dxa"/>
          </w:tcPr>
          <w:p w:rsidR="00577AB5" w:rsidRDefault="00577AB5">
            <w:pPr>
              <w:pStyle w:val="ConsPlusNormal"/>
            </w:pPr>
            <w:r>
              <w:lastRenderedPageBreak/>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1797911,44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1797911,44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530.</w:t>
            </w:r>
          </w:p>
        </w:tc>
        <w:tc>
          <w:tcPr>
            <w:tcW w:w="2551" w:type="dxa"/>
          </w:tcPr>
          <w:p w:rsidR="00577AB5" w:rsidRDefault="00577AB5">
            <w:pPr>
              <w:pStyle w:val="ConsPlusNormal"/>
            </w:pPr>
            <w:r>
              <w:t>г. Оренбург, ул. Салмышская, д. 25</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5</w:t>
            </w:r>
          </w:p>
        </w:tc>
        <w:tc>
          <w:tcPr>
            <w:tcW w:w="1804" w:type="dxa"/>
          </w:tcPr>
          <w:p w:rsidR="00577AB5" w:rsidRDefault="00577AB5">
            <w:pPr>
              <w:pStyle w:val="ConsPlusNormal"/>
              <w:jc w:val="center"/>
            </w:pPr>
            <w:r>
              <w:t>9300919,43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9300919,43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531.</w:t>
            </w:r>
          </w:p>
        </w:tc>
        <w:tc>
          <w:tcPr>
            <w:tcW w:w="2551" w:type="dxa"/>
          </w:tcPr>
          <w:p w:rsidR="00577AB5" w:rsidRDefault="00577AB5">
            <w:pPr>
              <w:pStyle w:val="ConsPlusNormal"/>
            </w:pPr>
            <w:r>
              <w:t>г. Оренбург, ул. Салмышская, д. 25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1495,00</w:t>
            </w:r>
          </w:p>
        </w:tc>
        <w:tc>
          <w:tcPr>
            <w:tcW w:w="1804" w:type="dxa"/>
          </w:tcPr>
          <w:p w:rsidR="00577AB5" w:rsidRDefault="00577AB5">
            <w:pPr>
              <w:pStyle w:val="ConsPlusNormal"/>
              <w:jc w:val="center"/>
            </w:pPr>
            <w:r>
              <w:t>7332223,22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7332223,22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532.</w:t>
            </w:r>
          </w:p>
        </w:tc>
        <w:tc>
          <w:tcPr>
            <w:tcW w:w="2551" w:type="dxa"/>
          </w:tcPr>
          <w:p w:rsidR="00577AB5" w:rsidRDefault="00577AB5">
            <w:pPr>
              <w:pStyle w:val="ConsPlusNormal"/>
            </w:pPr>
            <w:r>
              <w:t>г. Оренбург, ул. Салмышская, д. 28/2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546,00</w:t>
            </w:r>
          </w:p>
        </w:tc>
        <w:tc>
          <w:tcPr>
            <w:tcW w:w="1804" w:type="dxa"/>
          </w:tcPr>
          <w:p w:rsidR="00577AB5" w:rsidRDefault="00577AB5">
            <w:pPr>
              <w:pStyle w:val="ConsPlusNormal"/>
              <w:jc w:val="center"/>
            </w:pPr>
            <w:r>
              <w:t>2876036,84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2876036,84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533.</w:t>
            </w:r>
          </w:p>
        </w:tc>
        <w:tc>
          <w:tcPr>
            <w:tcW w:w="2551" w:type="dxa"/>
          </w:tcPr>
          <w:p w:rsidR="00577AB5" w:rsidRDefault="00577AB5">
            <w:pPr>
              <w:pStyle w:val="ConsPlusNormal"/>
            </w:pPr>
            <w:r>
              <w:t>г. Оренбург, ул. Салмышская, д. 29/1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3728462,31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3728462,31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534.</w:t>
            </w:r>
          </w:p>
        </w:tc>
        <w:tc>
          <w:tcPr>
            <w:tcW w:w="2551" w:type="dxa"/>
          </w:tcPr>
          <w:p w:rsidR="00577AB5" w:rsidRDefault="00577AB5">
            <w:pPr>
              <w:pStyle w:val="ConsPlusNormal"/>
            </w:pPr>
            <w:r>
              <w:t>г. Оренбург, ул. Салмышская, д. 29/2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6</w:t>
            </w:r>
          </w:p>
        </w:tc>
        <w:tc>
          <w:tcPr>
            <w:tcW w:w="1804" w:type="dxa"/>
          </w:tcPr>
          <w:p w:rsidR="00577AB5" w:rsidRDefault="00577AB5">
            <w:pPr>
              <w:pStyle w:val="ConsPlusNormal"/>
              <w:jc w:val="center"/>
            </w:pPr>
            <w:r>
              <w:t>11175496,19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11175496,19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535.</w:t>
            </w:r>
          </w:p>
        </w:tc>
        <w:tc>
          <w:tcPr>
            <w:tcW w:w="2551" w:type="dxa"/>
          </w:tcPr>
          <w:p w:rsidR="00577AB5" w:rsidRDefault="00577AB5">
            <w:pPr>
              <w:pStyle w:val="ConsPlusNormal"/>
            </w:pPr>
            <w:r>
              <w:t>г. Оренбург, ул. Салмышская, д. 30</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3721088,56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3721088,56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536.</w:t>
            </w:r>
          </w:p>
        </w:tc>
        <w:tc>
          <w:tcPr>
            <w:tcW w:w="2551" w:type="dxa"/>
          </w:tcPr>
          <w:p w:rsidR="00577AB5" w:rsidRDefault="00577AB5">
            <w:pPr>
              <w:pStyle w:val="ConsPlusNormal"/>
            </w:pPr>
            <w:r>
              <w:t>г. Оренбург, ул. Салмышская, д. 32/1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3729235,24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3729235,24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537.</w:t>
            </w:r>
          </w:p>
        </w:tc>
        <w:tc>
          <w:tcPr>
            <w:tcW w:w="2551" w:type="dxa"/>
          </w:tcPr>
          <w:p w:rsidR="00577AB5" w:rsidRDefault="00577AB5">
            <w:pPr>
              <w:pStyle w:val="ConsPlusNormal"/>
            </w:pPr>
            <w:r>
              <w:t>г. Оренбург, ул. Салмышская, д. 32/1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539,00</w:t>
            </w:r>
          </w:p>
        </w:tc>
        <w:tc>
          <w:tcPr>
            <w:tcW w:w="1804" w:type="dxa"/>
          </w:tcPr>
          <w:p w:rsidR="00577AB5" w:rsidRDefault="00577AB5">
            <w:pPr>
              <w:pStyle w:val="ConsPlusNormal"/>
              <w:jc w:val="center"/>
            </w:pPr>
            <w:r>
              <w:t>3077066,56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3077066,56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538.</w:t>
            </w:r>
          </w:p>
        </w:tc>
        <w:tc>
          <w:tcPr>
            <w:tcW w:w="2551" w:type="dxa"/>
          </w:tcPr>
          <w:p w:rsidR="00577AB5" w:rsidRDefault="00577AB5">
            <w:pPr>
              <w:pStyle w:val="ConsPlusNormal"/>
            </w:pPr>
            <w:r>
              <w:t>г. Оренбург, ул. Салмышская, д. 32/2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4113068,57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4113068,57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539.</w:t>
            </w:r>
          </w:p>
        </w:tc>
        <w:tc>
          <w:tcPr>
            <w:tcW w:w="2551" w:type="dxa"/>
          </w:tcPr>
          <w:p w:rsidR="00577AB5" w:rsidRDefault="00577AB5">
            <w:pPr>
              <w:pStyle w:val="ConsPlusNormal"/>
            </w:pPr>
            <w:r>
              <w:t>г. Оренбург, ул. Салмышская, д. 5/1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6</w:t>
            </w:r>
          </w:p>
        </w:tc>
        <w:tc>
          <w:tcPr>
            <w:tcW w:w="1804" w:type="dxa"/>
          </w:tcPr>
          <w:p w:rsidR="00577AB5" w:rsidRDefault="00577AB5">
            <w:pPr>
              <w:pStyle w:val="ConsPlusNormal"/>
              <w:jc w:val="center"/>
            </w:pPr>
            <w:r>
              <w:t>10572757,60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10572757,60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540.</w:t>
            </w:r>
          </w:p>
        </w:tc>
        <w:tc>
          <w:tcPr>
            <w:tcW w:w="2551" w:type="dxa"/>
          </w:tcPr>
          <w:p w:rsidR="00577AB5" w:rsidRDefault="00577AB5">
            <w:pPr>
              <w:pStyle w:val="ConsPlusNormal"/>
            </w:pPr>
            <w:r>
              <w:t xml:space="preserve">г. Оренбург, ул. </w:t>
            </w:r>
            <w:r>
              <w:lastRenderedPageBreak/>
              <w:t>Салмышская, д. 5/3</w:t>
            </w:r>
          </w:p>
        </w:tc>
        <w:tc>
          <w:tcPr>
            <w:tcW w:w="1871" w:type="dxa"/>
          </w:tcPr>
          <w:p w:rsidR="00577AB5" w:rsidRDefault="00577AB5">
            <w:pPr>
              <w:pStyle w:val="ConsPlusNormal"/>
            </w:pPr>
            <w:r>
              <w:lastRenderedPageBreak/>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3525355,04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3525355,04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541.</w:t>
            </w:r>
          </w:p>
        </w:tc>
        <w:tc>
          <w:tcPr>
            <w:tcW w:w="2551" w:type="dxa"/>
          </w:tcPr>
          <w:p w:rsidR="00577AB5" w:rsidRDefault="00577AB5">
            <w:pPr>
              <w:pStyle w:val="ConsPlusNormal"/>
            </w:pPr>
            <w:r>
              <w:t>г. Оренбург, ул. Самолетная, д. 196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1229776,02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1229776,02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542.</w:t>
            </w:r>
          </w:p>
        </w:tc>
        <w:tc>
          <w:tcPr>
            <w:tcW w:w="2551" w:type="dxa"/>
          </w:tcPr>
          <w:p w:rsidR="00577AB5" w:rsidRDefault="00577AB5">
            <w:pPr>
              <w:pStyle w:val="ConsPlusNormal"/>
            </w:pPr>
            <w:r>
              <w:t>г. Оренбург, ул. Самолетная, д. 89а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661238,00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661238,00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543.</w:t>
            </w:r>
          </w:p>
        </w:tc>
        <w:tc>
          <w:tcPr>
            <w:tcW w:w="2551" w:type="dxa"/>
          </w:tcPr>
          <w:p w:rsidR="00577AB5" w:rsidRDefault="00577AB5">
            <w:pPr>
              <w:pStyle w:val="ConsPlusNormal"/>
            </w:pPr>
            <w:r>
              <w:t>г. Оренбург, ул. Самолетная, д. 95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666473,00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666473,00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544.</w:t>
            </w:r>
          </w:p>
        </w:tc>
        <w:tc>
          <w:tcPr>
            <w:tcW w:w="2551" w:type="dxa"/>
          </w:tcPr>
          <w:p w:rsidR="00577AB5" w:rsidRDefault="00577AB5">
            <w:pPr>
              <w:pStyle w:val="ConsPlusNormal"/>
            </w:pPr>
            <w:r>
              <w:t>г. Оренбург, ул. Самолетная, д. 99</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671368,00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671368,00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545.</w:t>
            </w:r>
          </w:p>
        </w:tc>
        <w:tc>
          <w:tcPr>
            <w:tcW w:w="2551" w:type="dxa"/>
          </w:tcPr>
          <w:p w:rsidR="00577AB5" w:rsidRDefault="00577AB5">
            <w:pPr>
              <w:pStyle w:val="ConsPlusNormal"/>
            </w:pPr>
            <w:r>
              <w:t>г. Оренбург, ул. Степная, д. 118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1023,00</w:t>
            </w:r>
          </w:p>
        </w:tc>
        <w:tc>
          <w:tcPr>
            <w:tcW w:w="1804" w:type="dxa"/>
          </w:tcPr>
          <w:p w:rsidR="00577AB5" w:rsidRDefault="00577AB5">
            <w:pPr>
              <w:pStyle w:val="ConsPlusNormal"/>
              <w:jc w:val="center"/>
            </w:pPr>
            <w:r>
              <w:t>3741790,11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3741790,11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546.</w:t>
            </w:r>
          </w:p>
        </w:tc>
        <w:tc>
          <w:tcPr>
            <w:tcW w:w="2551" w:type="dxa"/>
          </w:tcPr>
          <w:p w:rsidR="00577AB5" w:rsidRDefault="00577AB5">
            <w:pPr>
              <w:pStyle w:val="ConsPlusNormal"/>
            </w:pPr>
            <w:r>
              <w:t>г. Оренбург, ул. Степная, д. 120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856,00</w:t>
            </w:r>
          </w:p>
        </w:tc>
        <w:tc>
          <w:tcPr>
            <w:tcW w:w="1804" w:type="dxa"/>
          </w:tcPr>
          <w:p w:rsidR="00577AB5" w:rsidRDefault="00577AB5">
            <w:pPr>
              <w:pStyle w:val="ConsPlusNormal"/>
              <w:jc w:val="center"/>
            </w:pPr>
            <w:r>
              <w:t>2574692,99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2574692,99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547.</w:t>
            </w:r>
          </w:p>
        </w:tc>
        <w:tc>
          <w:tcPr>
            <w:tcW w:w="2551" w:type="dxa"/>
          </w:tcPr>
          <w:p w:rsidR="00577AB5" w:rsidRDefault="00577AB5">
            <w:pPr>
              <w:pStyle w:val="ConsPlusNormal"/>
            </w:pPr>
            <w:r>
              <w:t>г. Оренбург, ул. Ташкентская, д. 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426,98</w:t>
            </w:r>
          </w:p>
        </w:tc>
        <w:tc>
          <w:tcPr>
            <w:tcW w:w="1804" w:type="dxa"/>
          </w:tcPr>
          <w:p w:rsidR="00577AB5" w:rsidRDefault="00577AB5">
            <w:pPr>
              <w:pStyle w:val="ConsPlusNormal"/>
              <w:jc w:val="center"/>
            </w:pPr>
            <w:r>
              <w:t>2656994,45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2656994,45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548.</w:t>
            </w:r>
          </w:p>
        </w:tc>
        <w:tc>
          <w:tcPr>
            <w:tcW w:w="2551" w:type="dxa"/>
          </w:tcPr>
          <w:p w:rsidR="00577AB5" w:rsidRDefault="00577AB5">
            <w:pPr>
              <w:pStyle w:val="ConsPlusNormal"/>
            </w:pPr>
            <w:r>
              <w:t>г. Оренбург, ул. Театральная, д. 31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659,00</w:t>
            </w:r>
          </w:p>
        </w:tc>
        <w:tc>
          <w:tcPr>
            <w:tcW w:w="1804" w:type="dxa"/>
          </w:tcPr>
          <w:p w:rsidR="00577AB5" w:rsidRDefault="00577AB5">
            <w:pPr>
              <w:pStyle w:val="ConsPlusNormal"/>
              <w:jc w:val="center"/>
            </w:pPr>
            <w:r>
              <w:t>763354,00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763354,00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549.</w:t>
            </w:r>
          </w:p>
        </w:tc>
        <w:tc>
          <w:tcPr>
            <w:tcW w:w="2551" w:type="dxa"/>
          </w:tcPr>
          <w:p w:rsidR="00577AB5" w:rsidRDefault="00577AB5">
            <w:pPr>
              <w:pStyle w:val="ConsPlusNormal"/>
            </w:pPr>
            <w:r>
              <w:t>г. Оренбург, ул. Театральная, д. 31/1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200,00</w:t>
            </w:r>
          </w:p>
        </w:tc>
        <w:tc>
          <w:tcPr>
            <w:tcW w:w="1804" w:type="dxa"/>
          </w:tcPr>
          <w:p w:rsidR="00577AB5" w:rsidRDefault="00577AB5">
            <w:pPr>
              <w:pStyle w:val="ConsPlusNormal"/>
              <w:jc w:val="center"/>
            </w:pPr>
            <w:r>
              <w:t>666111,00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666111,00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550.</w:t>
            </w:r>
          </w:p>
        </w:tc>
        <w:tc>
          <w:tcPr>
            <w:tcW w:w="2551" w:type="dxa"/>
          </w:tcPr>
          <w:p w:rsidR="00577AB5" w:rsidRDefault="00577AB5">
            <w:pPr>
              <w:pStyle w:val="ConsPlusNormal"/>
            </w:pPr>
            <w:r>
              <w:t>г. Оренбург, ул. Тепличная, д. 17б</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1720000,63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1720000,63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551.</w:t>
            </w:r>
          </w:p>
        </w:tc>
        <w:tc>
          <w:tcPr>
            <w:tcW w:w="2551" w:type="dxa"/>
          </w:tcPr>
          <w:p w:rsidR="00577AB5" w:rsidRDefault="00577AB5">
            <w:pPr>
              <w:pStyle w:val="ConsPlusNormal"/>
            </w:pPr>
            <w:r>
              <w:t>г. Оренбург, ул. Тепличная, д. 17б</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572996,53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572996,53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552.</w:t>
            </w:r>
          </w:p>
        </w:tc>
        <w:tc>
          <w:tcPr>
            <w:tcW w:w="2551" w:type="dxa"/>
          </w:tcPr>
          <w:p w:rsidR="00577AB5" w:rsidRDefault="00577AB5">
            <w:pPr>
              <w:pStyle w:val="ConsPlusNormal"/>
            </w:pPr>
            <w:r>
              <w:t>г. Оренбург, ул. Тепличная, д. 7</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196432,24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196432,24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553.</w:t>
            </w:r>
          </w:p>
        </w:tc>
        <w:tc>
          <w:tcPr>
            <w:tcW w:w="2551" w:type="dxa"/>
          </w:tcPr>
          <w:p w:rsidR="00577AB5" w:rsidRDefault="00577AB5">
            <w:pPr>
              <w:pStyle w:val="ConsPlusNormal"/>
            </w:pPr>
            <w:r>
              <w:t>г. Оренбург, ул. Терешковой, д. 10/5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1525689,60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1525689,60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554.</w:t>
            </w:r>
          </w:p>
        </w:tc>
        <w:tc>
          <w:tcPr>
            <w:tcW w:w="2551" w:type="dxa"/>
          </w:tcPr>
          <w:p w:rsidR="00577AB5" w:rsidRDefault="00577AB5">
            <w:pPr>
              <w:pStyle w:val="ConsPlusNormal"/>
            </w:pPr>
            <w:r>
              <w:t>г. Оренбург, ул. Терешковой, д. 241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5828424,22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5828424,22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555.</w:t>
            </w:r>
          </w:p>
        </w:tc>
        <w:tc>
          <w:tcPr>
            <w:tcW w:w="2551" w:type="dxa"/>
          </w:tcPr>
          <w:p w:rsidR="00577AB5" w:rsidRDefault="00577AB5">
            <w:pPr>
              <w:pStyle w:val="ConsPlusNormal"/>
            </w:pPr>
            <w:r>
              <w:t>г. Оренбург, ул. Терешковой, д. 241/1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4687087,61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4687087,61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556.</w:t>
            </w:r>
          </w:p>
        </w:tc>
        <w:tc>
          <w:tcPr>
            <w:tcW w:w="2551" w:type="dxa"/>
          </w:tcPr>
          <w:p w:rsidR="00577AB5" w:rsidRDefault="00577AB5">
            <w:pPr>
              <w:pStyle w:val="ConsPlusNormal"/>
            </w:pPr>
            <w:r>
              <w:t>г. Оренбург, ул. Терешковой, д. 241/2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5</w:t>
            </w:r>
          </w:p>
        </w:tc>
        <w:tc>
          <w:tcPr>
            <w:tcW w:w="1804" w:type="dxa"/>
          </w:tcPr>
          <w:p w:rsidR="00577AB5" w:rsidRDefault="00577AB5">
            <w:pPr>
              <w:pStyle w:val="ConsPlusNormal"/>
              <w:jc w:val="center"/>
            </w:pPr>
            <w:r>
              <w:t>9834484,06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9834484,06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557.</w:t>
            </w:r>
          </w:p>
        </w:tc>
        <w:tc>
          <w:tcPr>
            <w:tcW w:w="2551" w:type="dxa"/>
          </w:tcPr>
          <w:p w:rsidR="00577AB5" w:rsidRDefault="00577AB5">
            <w:pPr>
              <w:pStyle w:val="ConsPlusNormal"/>
            </w:pPr>
            <w:r>
              <w:t>г. Оренбург, ул. Терешковой, д. 241/3</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5900613,97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5900613,97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558.</w:t>
            </w:r>
          </w:p>
        </w:tc>
        <w:tc>
          <w:tcPr>
            <w:tcW w:w="2551" w:type="dxa"/>
          </w:tcPr>
          <w:p w:rsidR="00577AB5" w:rsidRDefault="00577AB5">
            <w:pPr>
              <w:pStyle w:val="ConsPlusNormal"/>
            </w:pPr>
            <w:r>
              <w:t>г. Оренбург, ул. Терешковой, д. 243/1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8</w:t>
            </w:r>
          </w:p>
        </w:tc>
        <w:tc>
          <w:tcPr>
            <w:tcW w:w="1804" w:type="dxa"/>
          </w:tcPr>
          <w:p w:rsidR="00577AB5" w:rsidRDefault="00577AB5">
            <w:pPr>
              <w:pStyle w:val="ConsPlusNormal"/>
              <w:jc w:val="center"/>
            </w:pPr>
            <w:r>
              <w:t>15411056,98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15411056,98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559.</w:t>
            </w:r>
          </w:p>
        </w:tc>
        <w:tc>
          <w:tcPr>
            <w:tcW w:w="2551" w:type="dxa"/>
          </w:tcPr>
          <w:p w:rsidR="00577AB5" w:rsidRDefault="00577AB5">
            <w:pPr>
              <w:pStyle w:val="ConsPlusNormal"/>
            </w:pPr>
            <w:r>
              <w:t>г. Оренбург, ул. Терешковой, д. 251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7962202,50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7962202,50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560.</w:t>
            </w:r>
          </w:p>
        </w:tc>
        <w:tc>
          <w:tcPr>
            <w:tcW w:w="2551" w:type="dxa"/>
          </w:tcPr>
          <w:p w:rsidR="00577AB5" w:rsidRDefault="00577AB5">
            <w:pPr>
              <w:pStyle w:val="ConsPlusNormal"/>
            </w:pPr>
            <w:r>
              <w:t>г. Оренбург, ул. Терешковой, д. 255</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4081615,64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4081615,64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561.</w:t>
            </w:r>
          </w:p>
        </w:tc>
        <w:tc>
          <w:tcPr>
            <w:tcW w:w="2551" w:type="dxa"/>
          </w:tcPr>
          <w:p w:rsidR="00577AB5" w:rsidRDefault="00577AB5">
            <w:pPr>
              <w:pStyle w:val="ConsPlusNormal"/>
            </w:pPr>
            <w:r>
              <w:t>г. Оренбург, ул. Терешковой, д. 263/1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921226,34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921226,34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562.</w:t>
            </w:r>
          </w:p>
        </w:tc>
        <w:tc>
          <w:tcPr>
            <w:tcW w:w="2551" w:type="dxa"/>
          </w:tcPr>
          <w:p w:rsidR="00577AB5" w:rsidRDefault="00577AB5">
            <w:pPr>
              <w:pStyle w:val="ConsPlusNormal"/>
            </w:pPr>
            <w:r>
              <w:t>г. Оренбург, ул. Терешковой, д. 81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241,00</w:t>
            </w:r>
          </w:p>
        </w:tc>
        <w:tc>
          <w:tcPr>
            <w:tcW w:w="1804" w:type="dxa"/>
          </w:tcPr>
          <w:p w:rsidR="00577AB5" w:rsidRDefault="00577AB5">
            <w:pPr>
              <w:pStyle w:val="ConsPlusNormal"/>
              <w:jc w:val="center"/>
            </w:pPr>
            <w:r>
              <w:t>654978,76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654978,76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563.</w:t>
            </w:r>
          </w:p>
        </w:tc>
        <w:tc>
          <w:tcPr>
            <w:tcW w:w="2551" w:type="dxa"/>
          </w:tcPr>
          <w:p w:rsidR="00577AB5" w:rsidRDefault="00577AB5">
            <w:pPr>
              <w:pStyle w:val="ConsPlusNormal"/>
            </w:pPr>
            <w:r>
              <w:t>г. Оренбург, ул. Терешковой, д. 81/1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336,00</w:t>
            </w:r>
          </w:p>
        </w:tc>
        <w:tc>
          <w:tcPr>
            <w:tcW w:w="1804" w:type="dxa"/>
          </w:tcPr>
          <w:p w:rsidR="00577AB5" w:rsidRDefault="00577AB5">
            <w:pPr>
              <w:pStyle w:val="ConsPlusNormal"/>
              <w:jc w:val="center"/>
            </w:pPr>
            <w:r>
              <w:t>808397,74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808397,74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564.</w:t>
            </w:r>
          </w:p>
        </w:tc>
        <w:tc>
          <w:tcPr>
            <w:tcW w:w="2551" w:type="dxa"/>
          </w:tcPr>
          <w:p w:rsidR="00577AB5" w:rsidRDefault="00577AB5">
            <w:pPr>
              <w:pStyle w:val="ConsPlusNormal"/>
            </w:pPr>
            <w:r>
              <w:t>г. Оренбург, ул. Терешковой, д. 81/2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213,00</w:t>
            </w:r>
          </w:p>
        </w:tc>
        <w:tc>
          <w:tcPr>
            <w:tcW w:w="1804" w:type="dxa"/>
          </w:tcPr>
          <w:p w:rsidR="00577AB5" w:rsidRDefault="00577AB5">
            <w:pPr>
              <w:pStyle w:val="ConsPlusNormal"/>
              <w:jc w:val="center"/>
            </w:pPr>
            <w:r>
              <w:t>750736,89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750736,89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565.</w:t>
            </w:r>
          </w:p>
        </w:tc>
        <w:tc>
          <w:tcPr>
            <w:tcW w:w="2551" w:type="dxa"/>
          </w:tcPr>
          <w:p w:rsidR="00577AB5" w:rsidRDefault="00577AB5">
            <w:pPr>
              <w:pStyle w:val="ConsPlusNormal"/>
            </w:pPr>
            <w:r>
              <w:t>г. Оренбург, ул. Терешковой, д. 83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528,00</w:t>
            </w:r>
          </w:p>
        </w:tc>
        <w:tc>
          <w:tcPr>
            <w:tcW w:w="1804" w:type="dxa"/>
          </w:tcPr>
          <w:p w:rsidR="00577AB5" w:rsidRDefault="00577AB5">
            <w:pPr>
              <w:pStyle w:val="ConsPlusNormal"/>
              <w:jc w:val="center"/>
            </w:pPr>
            <w:r>
              <w:t>1414642,19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1414642,19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566.</w:t>
            </w:r>
          </w:p>
        </w:tc>
        <w:tc>
          <w:tcPr>
            <w:tcW w:w="2551" w:type="dxa"/>
          </w:tcPr>
          <w:p w:rsidR="00577AB5" w:rsidRDefault="00577AB5">
            <w:pPr>
              <w:pStyle w:val="ConsPlusNormal"/>
            </w:pPr>
            <w:r>
              <w:t>г. Оренбург, ул. Тимирязева, д. 14</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323323,36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323323,36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567.</w:t>
            </w:r>
          </w:p>
        </w:tc>
        <w:tc>
          <w:tcPr>
            <w:tcW w:w="2551" w:type="dxa"/>
          </w:tcPr>
          <w:p w:rsidR="00577AB5" w:rsidRDefault="00577AB5">
            <w:pPr>
              <w:pStyle w:val="ConsPlusNormal"/>
            </w:pPr>
            <w:r>
              <w:t>г. Оренбург, ул. Тимирязева, д. 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686,00</w:t>
            </w:r>
          </w:p>
        </w:tc>
        <w:tc>
          <w:tcPr>
            <w:tcW w:w="1804" w:type="dxa"/>
          </w:tcPr>
          <w:p w:rsidR="00577AB5" w:rsidRDefault="00577AB5">
            <w:pPr>
              <w:pStyle w:val="ConsPlusNormal"/>
              <w:jc w:val="center"/>
            </w:pPr>
            <w:r>
              <w:t>3565980,22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3565980,22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568.</w:t>
            </w:r>
          </w:p>
        </w:tc>
        <w:tc>
          <w:tcPr>
            <w:tcW w:w="2551" w:type="dxa"/>
          </w:tcPr>
          <w:p w:rsidR="00577AB5" w:rsidRDefault="00577AB5">
            <w:pPr>
              <w:pStyle w:val="ConsPlusNormal"/>
            </w:pPr>
            <w:r>
              <w:t>г. Оренбург, ул. Ткачева, д. 89</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1956242,03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1956242,03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569.</w:t>
            </w:r>
          </w:p>
        </w:tc>
        <w:tc>
          <w:tcPr>
            <w:tcW w:w="2551" w:type="dxa"/>
          </w:tcPr>
          <w:p w:rsidR="00577AB5" w:rsidRDefault="00577AB5">
            <w:pPr>
              <w:pStyle w:val="ConsPlusNormal"/>
            </w:pPr>
            <w:r>
              <w:t>г. Оренбург, ул. Томилинская, д. 235</w:t>
            </w:r>
          </w:p>
        </w:tc>
        <w:tc>
          <w:tcPr>
            <w:tcW w:w="1871" w:type="dxa"/>
          </w:tcPr>
          <w:p w:rsidR="00577AB5" w:rsidRDefault="00577AB5">
            <w:pPr>
              <w:pStyle w:val="ConsPlusNormal"/>
            </w:pPr>
            <w:r>
              <w:t>ремонт фундамента</w:t>
            </w:r>
          </w:p>
        </w:tc>
        <w:tc>
          <w:tcPr>
            <w:tcW w:w="1304" w:type="dxa"/>
          </w:tcPr>
          <w:p w:rsidR="00577AB5" w:rsidRDefault="00577AB5">
            <w:pPr>
              <w:pStyle w:val="ConsPlusNormal"/>
              <w:jc w:val="center"/>
            </w:pPr>
            <w:r>
              <w:t>куб. метров</w:t>
            </w:r>
          </w:p>
        </w:tc>
        <w:tc>
          <w:tcPr>
            <w:tcW w:w="1644" w:type="dxa"/>
          </w:tcPr>
          <w:p w:rsidR="00577AB5" w:rsidRDefault="00577AB5">
            <w:pPr>
              <w:pStyle w:val="ConsPlusNormal"/>
              <w:jc w:val="center"/>
            </w:pPr>
            <w:r>
              <w:t>150,00</w:t>
            </w:r>
          </w:p>
        </w:tc>
        <w:tc>
          <w:tcPr>
            <w:tcW w:w="1804" w:type="dxa"/>
          </w:tcPr>
          <w:p w:rsidR="00577AB5" w:rsidRDefault="00577AB5">
            <w:pPr>
              <w:pStyle w:val="ConsPlusNormal"/>
              <w:jc w:val="center"/>
            </w:pPr>
            <w:r>
              <w:t>3379484,83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3379484,83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570.</w:t>
            </w:r>
          </w:p>
        </w:tc>
        <w:tc>
          <w:tcPr>
            <w:tcW w:w="2551" w:type="dxa"/>
          </w:tcPr>
          <w:p w:rsidR="00577AB5" w:rsidRDefault="00577AB5">
            <w:pPr>
              <w:pStyle w:val="ConsPlusNormal"/>
            </w:pPr>
            <w:r>
              <w:t>г. Оренбург, ул. Томилинская, д. 235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560,00</w:t>
            </w:r>
          </w:p>
        </w:tc>
        <w:tc>
          <w:tcPr>
            <w:tcW w:w="1804" w:type="dxa"/>
          </w:tcPr>
          <w:p w:rsidR="00577AB5" w:rsidRDefault="00577AB5">
            <w:pPr>
              <w:pStyle w:val="ConsPlusNormal"/>
              <w:jc w:val="center"/>
            </w:pPr>
            <w:r>
              <w:t>2725364,65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2725364,65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571.</w:t>
            </w:r>
          </w:p>
        </w:tc>
        <w:tc>
          <w:tcPr>
            <w:tcW w:w="2551" w:type="dxa"/>
          </w:tcPr>
          <w:p w:rsidR="00577AB5" w:rsidRDefault="00577AB5">
            <w:pPr>
              <w:pStyle w:val="ConsPlusNormal"/>
            </w:pPr>
            <w:r>
              <w:t>г. Оренбург, ул. Томилинская, д. 238</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1948146,96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1948146,96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572.</w:t>
            </w:r>
          </w:p>
        </w:tc>
        <w:tc>
          <w:tcPr>
            <w:tcW w:w="2551" w:type="dxa"/>
          </w:tcPr>
          <w:p w:rsidR="00577AB5" w:rsidRDefault="00577AB5">
            <w:pPr>
              <w:pStyle w:val="ConsPlusNormal"/>
            </w:pPr>
            <w:r>
              <w:t>г. Оренбург, ул. Томилинская, д. 242а</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1940757,17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1940757,17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573.</w:t>
            </w:r>
          </w:p>
        </w:tc>
        <w:tc>
          <w:tcPr>
            <w:tcW w:w="2551" w:type="dxa"/>
          </w:tcPr>
          <w:p w:rsidR="00577AB5" w:rsidRDefault="00577AB5">
            <w:pPr>
              <w:pStyle w:val="ConsPlusNormal"/>
            </w:pPr>
            <w:r>
              <w:t>г. Оренбург, ул. Томилинская, д. 246</w:t>
            </w:r>
          </w:p>
        </w:tc>
        <w:tc>
          <w:tcPr>
            <w:tcW w:w="1871" w:type="dxa"/>
          </w:tcPr>
          <w:p w:rsidR="00577AB5" w:rsidRDefault="00577AB5">
            <w:pPr>
              <w:pStyle w:val="ConsPlusNormal"/>
            </w:pPr>
            <w:r>
              <w:t xml:space="preserve">ремонт и (или) переустройство </w:t>
            </w:r>
            <w:r>
              <w:lastRenderedPageBreak/>
              <w:t>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579,30</w:t>
            </w:r>
          </w:p>
        </w:tc>
        <w:tc>
          <w:tcPr>
            <w:tcW w:w="1804" w:type="dxa"/>
          </w:tcPr>
          <w:p w:rsidR="00577AB5" w:rsidRDefault="00577AB5">
            <w:pPr>
              <w:pStyle w:val="ConsPlusNormal"/>
              <w:jc w:val="center"/>
            </w:pPr>
            <w:r>
              <w:t>3342604,96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3342604,96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574.</w:t>
            </w:r>
          </w:p>
        </w:tc>
        <w:tc>
          <w:tcPr>
            <w:tcW w:w="2551" w:type="dxa"/>
          </w:tcPr>
          <w:p w:rsidR="00577AB5" w:rsidRDefault="00577AB5">
            <w:pPr>
              <w:pStyle w:val="ConsPlusNormal"/>
            </w:pPr>
            <w:r>
              <w:t>г. Оренбург, ул. Турбинная, д. 31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1100,00</w:t>
            </w:r>
          </w:p>
        </w:tc>
        <w:tc>
          <w:tcPr>
            <w:tcW w:w="1804" w:type="dxa"/>
          </w:tcPr>
          <w:p w:rsidR="00577AB5" w:rsidRDefault="00577AB5">
            <w:pPr>
              <w:pStyle w:val="ConsPlusNormal"/>
              <w:jc w:val="center"/>
            </w:pPr>
            <w:r>
              <w:t>5076493,33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5076493,33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575.</w:t>
            </w:r>
          </w:p>
        </w:tc>
        <w:tc>
          <w:tcPr>
            <w:tcW w:w="2551" w:type="dxa"/>
          </w:tcPr>
          <w:p w:rsidR="00577AB5" w:rsidRDefault="00577AB5">
            <w:pPr>
              <w:pStyle w:val="ConsPlusNormal"/>
            </w:pPr>
            <w:r>
              <w:t>г. Оренбург, ул. Туркестанская, д. 33</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1525981,54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1525981,54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576.</w:t>
            </w:r>
          </w:p>
        </w:tc>
        <w:tc>
          <w:tcPr>
            <w:tcW w:w="2551" w:type="dxa"/>
          </w:tcPr>
          <w:p w:rsidR="00577AB5" w:rsidRDefault="00577AB5">
            <w:pPr>
              <w:pStyle w:val="ConsPlusNormal"/>
            </w:pPr>
            <w:r>
              <w:t>г. Оренбург, ул. Туркестанская, д. 35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3730,00</w:t>
            </w:r>
          </w:p>
        </w:tc>
        <w:tc>
          <w:tcPr>
            <w:tcW w:w="1804" w:type="dxa"/>
          </w:tcPr>
          <w:p w:rsidR="00577AB5" w:rsidRDefault="00577AB5">
            <w:pPr>
              <w:pStyle w:val="ConsPlusNormal"/>
              <w:jc w:val="center"/>
            </w:pPr>
            <w:r>
              <w:t>4326038,62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4326038,62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577.</w:t>
            </w:r>
          </w:p>
        </w:tc>
        <w:tc>
          <w:tcPr>
            <w:tcW w:w="2551" w:type="dxa"/>
          </w:tcPr>
          <w:p w:rsidR="00577AB5" w:rsidRDefault="00577AB5">
            <w:pPr>
              <w:pStyle w:val="ConsPlusNormal"/>
            </w:pPr>
            <w:r>
              <w:t>г. Оренбург, ул. Туркестанская, д. 55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710926,50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710926,50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578.</w:t>
            </w:r>
          </w:p>
        </w:tc>
        <w:tc>
          <w:tcPr>
            <w:tcW w:w="2551" w:type="dxa"/>
          </w:tcPr>
          <w:p w:rsidR="00577AB5" w:rsidRDefault="00577AB5">
            <w:pPr>
              <w:pStyle w:val="ConsPlusNormal"/>
            </w:pPr>
            <w:r>
              <w:t>г. Оренбург, ул. Туркестанская, д. 57</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1822577,92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1822577,92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579.</w:t>
            </w:r>
          </w:p>
        </w:tc>
        <w:tc>
          <w:tcPr>
            <w:tcW w:w="2551" w:type="dxa"/>
          </w:tcPr>
          <w:p w:rsidR="00577AB5" w:rsidRDefault="00577AB5">
            <w:pPr>
              <w:pStyle w:val="ConsPlusNormal"/>
            </w:pPr>
            <w:r>
              <w:t>г. Оренбург, ул. Туркестанская, д. 8в</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2611,20</w:t>
            </w:r>
          </w:p>
        </w:tc>
        <w:tc>
          <w:tcPr>
            <w:tcW w:w="1804" w:type="dxa"/>
          </w:tcPr>
          <w:p w:rsidR="00577AB5" w:rsidRDefault="00577AB5">
            <w:pPr>
              <w:pStyle w:val="ConsPlusNormal"/>
              <w:jc w:val="center"/>
            </w:pPr>
            <w:r>
              <w:t>3213566,35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3213566,35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580.</w:t>
            </w:r>
          </w:p>
        </w:tc>
        <w:tc>
          <w:tcPr>
            <w:tcW w:w="2551" w:type="dxa"/>
          </w:tcPr>
          <w:p w:rsidR="00577AB5" w:rsidRDefault="00577AB5">
            <w:pPr>
              <w:pStyle w:val="ConsPlusNormal"/>
            </w:pPr>
            <w:r>
              <w:t>г. Оренбург, ул. Харьковская, д. 8</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4223833,91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4223833,91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581.</w:t>
            </w:r>
          </w:p>
        </w:tc>
        <w:tc>
          <w:tcPr>
            <w:tcW w:w="2551" w:type="dxa"/>
          </w:tcPr>
          <w:p w:rsidR="00577AB5" w:rsidRDefault="00577AB5">
            <w:pPr>
              <w:pStyle w:val="ConsPlusNormal"/>
            </w:pPr>
            <w:r>
              <w:t>г. Оренбург, ул. Центральная, д. 18</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1156880,56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1156880,56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582.</w:t>
            </w:r>
          </w:p>
        </w:tc>
        <w:tc>
          <w:tcPr>
            <w:tcW w:w="2551" w:type="dxa"/>
          </w:tcPr>
          <w:p w:rsidR="00577AB5" w:rsidRDefault="00577AB5">
            <w:pPr>
              <w:pStyle w:val="ConsPlusNormal"/>
            </w:pPr>
            <w:r>
              <w:t>г. Оренбург, ул. Чернышевского, д. 24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5</w:t>
            </w:r>
          </w:p>
        </w:tc>
        <w:tc>
          <w:tcPr>
            <w:tcW w:w="1804" w:type="dxa"/>
          </w:tcPr>
          <w:p w:rsidR="00577AB5" w:rsidRDefault="00577AB5">
            <w:pPr>
              <w:pStyle w:val="ConsPlusNormal"/>
              <w:jc w:val="center"/>
            </w:pPr>
            <w:r>
              <w:t>9429376,12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9429376,12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583.</w:t>
            </w:r>
          </w:p>
        </w:tc>
        <w:tc>
          <w:tcPr>
            <w:tcW w:w="2551" w:type="dxa"/>
          </w:tcPr>
          <w:p w:rsidR="00577AB5" w:rsidRDefault="00577AB5">
            <w:pPr>
              <w:pStyle w:val="ConsPlusNormal"/>
            </w:pPr>
            <w:r>
              <w:t>г. Оренбург, ул. Чкалова, д. 15</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5240012,72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5240012,72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584.</w:t>
            </w:r>
          </w:p>
        </w:tc>
        <w:tc>
          <w:tcPr>
            <w:tcW w:w="2551" w:type="dxa"/>
          </w:tcPr>
          <w:p w:rsidR="00577AB5" w:rsidRDefault="00577AB5">
            <w:pPr>
              <w:pStyle w:val="ConsPlusNormal"/>
            </w:pPr>
            <w:r>
              <w:t>г. Оренбург, ул. Чкалова, д. 15/2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3922571,58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3922571,58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585.</w:t>
            </w:r>
          </w:p>
        </w:tc>
        <w:tc>
          <w:tcPr>
            <w:tcW w:w="2551" w:type="dxa"/>
          </w:tcPr>
          <w:p w:rsidR="00577AB5" w:rsidRDefault="00577AB5">
            <w:pPr>
              <w:pStyle w:val="ConsPlusNormal"/>
            </w:pPr>
            <w:r>
              <w:t xml:space="preserve">г. Оренбург, ул. Чкалова, </w:t>
            </w:r>
            <w:r>
              <w:lastRenderedPageBreak/>
              <w:t>д. 15а</w:t>
            </w:r>
          </w:p>
        </w:tc>
        <w:tc>
          <w:tcPr>
            <w:tcW w:w="1871" w:type="dxa"/>
          </w:tcPr>
          <w:p w:rsidR="00577AB5" w:rsidRDefault="00577AB5">
            <w:pPr>
              <w:pStyle w:val="ConsPlusNormal"/>
            </w:pPr>
            <w:r>
              <w:lastRenderedPageBreak/>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2622807,25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2622807,25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586.</w:t>
            </w:r>
          </w:p>
        </w:tc>
        <w:tc>
          <w:tcPr>
            <w:tcW w:w="2551" w:type="dxa"/>
          </w:tcPr>
          <w:p w:rsidR="00577AB5" w:rsidRDefault="00577AB5">
            <w:pPr>
              <w:pStyle w:val="ConsPlusNormal"/>
            </w:pPr>
            <w:r>
              <w:t>г. Оренбург, ул. Чкалова, д. 18/1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1312,60</w:t>
            </w:r>
          </w:p>
        </w:tc>
        <w:tc>
          <w:tcPr>
            <w:tcW w:w="1804" w:type="dxa"/>
          </w:tcPr>
          <w:p w:rsidR="00577AB5" w:rsidRDefault="00577AB5">
            <w:pPr>
              <w:pStyle w:val="ConsPlusNormal"/>
              <w:jc w:val="center"/>
            </w:pPr>
            <w:r>
              <w:t>8931379,75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8931379,75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587.</w:t>
            </w:r>
          </w:p>
        </w:tc>
        <w:tc>
          <w:tcPr>
            <w:tcW w:w="2551" w:type="dxa"/>
          </w:tcPr>
          <w:p w:rsidR="00577AB5" w:rsidRDefault="00577AB5">
            <w:pPr>
              <w:pStyle w:val="ConsPlusNormal"/>
            </w:pPr>
            <w:r>
              <w:t>г. Оренбург, ул. Чкалова, д. 21</w:t>
            </w:r>
          </w:p>
        </w:tc>
        <w:tc>
          <w:tcPr>
            <w:tcW w:w="1871" w:type="dxa"/>
          </w:tcPr>
          <w:p w:rsidR="00577AB5" w:rsidRDefault="00577AB5">
            <w:pPr>
              <w:pStyle w:val="ConsPlusNormal"/>
            </w:pPr>
            <w:r>
              <w:t>ремонт СПД</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5024574,77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5024574,77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588.</w:t>
            </w:r>
          </w:p>
        </w:tc>
        <w:tc>
          <w:tcPr>
            <w:tcW w:w="2551" w:type="dxa"/>
          </w:tcPr>
          <w:p w:rsidR="00577AB5" w:rsidRDefault="00577AB5">
            <w:pPr>
              <w:pStyle w:val="ConsPlusNormal"/>
            </w:pPr>
            <w:r>
              <w:t>г. Оренбург, ул. Чкалова, д. 23</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6</w:t>
            </w:r>
          </w:p>
        </w:tc>
        <w:tc>
          <w:tcPr>
            <w:tcW w:w="1804" w:type="dxa"/>
          </w:tcPr>
          <w:p w:rsidR="00577AB5" w:rsidRDefault="00577AB5">
            <w:pPr>
              <w:pStyle w:val="ConsPlusNormal"/>
              <w:jc w:val="center"/>
            </w:pPr>
            <w:r>
              <w:t>8508533,01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8508533,01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589.</w:t>
            </w:r>
          </w:p>
        </w:tc>
        <w:tc>
          <w:tcPr>
            <w:tcW w:w="2551" w:type="dxa"/>
          </w:tcPr>
          <w:p w:rsidR="00577AB5" w:rsidRDefault="00577AB5">
            <w:pPr>
              <w:pStyle w:val="ConsPlusNormal"/>
            </w:pPr>
            <w:r>
              <w:t>г. Оренбург, ул. Чкалова, д. 28</w:t>
            </w:r>
          </w:p>
        </w:tc>
        <w:tc>
          <w:tcPr>
            <w:tcW w:w="1871" w:type="dxa"/>
          </w:tcPr>
          <w:p w:rsidR="00577AB5" w:rsidRDefault="00577AB5">
            <w:pPr>
              <w:pStyle w:val="ConsPlusNormal"/>
            </w:pPr>
            <w:r>
              <w:t>ремонт СПД</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10546118,02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10546118,02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590.</w:t>
            </w:r>
          </w:p>
        </w:tc>
        <w:tc>
          <w:tcPr>
            <w:tcW w:w="2551" w:type="dxa"/>
          </w:tcPr>
          <w:p w:rsidR="00577AB5" w:rsidRDefault="00577AB5">
            <w:pPr>
              <w:pStyle w:val="ConsPlusNormal"/>
            </w:pPr>
            <w:r>
              <w:t>г. Оренбург, ул. Чкалова, д. 29</w:t>
            </w:r>
          </w:p>
        </w:tc>
        <w:tc>
          <w:tcPr>
            <w:tcW w:w="1871" w:type="dxa"/>
          </w:tcPr>
          <w:p w:rsidR="00577AB5" w:rsidRDefault="00577AB5">
            <w:pPr>
              <w:pStyle w:val="ConsPlusNormal"/>
            </w:pPr>
            <w:r>
              <w:t>ремонт СПД</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5116321,91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5116321,91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591.</w:t>
            </w:r>
          </w:p>
        </w:tc>
        <w:tc>
          <w:tcPr>
            <w:tcW w:w="2551" w:type="dxa"/>
          </w:tcPr>
          <w:p w:rsidR="00577AB5" w:rsidRDefault="00577AB5">
            <w:pPr>
              <w:pStyle w:val="ConsPlusNormal"/>
            </w:pPr>
            <w:r>
              <w:t>г. Оренбург, ул. Чкалова, д. 3/1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5533097,91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5533097,91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592.</w:t>
            </w:r>
          </w:p>
        </w:tc>
        <w:tc>
          <w:tcPr>
            <w:tcW w:w="2551" w:type="dxa"/>
          </w:tcPr>
          <w:p w:rsidR="00577AB5" w:rsidRDefault="00577AB5">
            <w:pPr>
              <w:pStyle w:val="ConsPlusNormal"/>
            </w:pPr>
            <w:r>
              <w:t>г. Оренбург, ул. Чкалова, д. 3/2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2735183,98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2735183,98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593.</w:t>
            </w:r>
          </w:p>
        </w:tc>
        <w:tc>
          <w:tcPr>
            <w:tcW w:w="2551" w:type="dxa"/>
          </w:tcPr>
          <w:p w:rsidR="00577AB5" w:rsidRDefault="00577AB5">
            <w:pPr>
              <w:pStyle w:val="ConsPlusNormal"/>
            </w:pPr>
            <w:r>
              <w:t>г. Оренбург, ул. Чкалова, д. 3/3</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2737191,89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2737191,89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594.</w:t>
            </w:r>
          </w:p>
        </w:tc>
        <w:tc>
          <w:tcPr>
            <w:tcW w:w="2551" w:type="dxa"/>
          </w:tcPr>
          <w:p w:rsidR="00577AB5" w:rsidRDefault="00577AB5">
            <w:pPr>
              <w:pStyle w:val="ConsPlusNormal"/>
            </w:pPr>
            <w:r>
              <w:t>г. Оренбург, ул. Чкалова, д. 3/4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2756468,97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2756468,97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595.</w:t>
            </w:r>
          </w:p>
        </w:tc>
        <w:tc>
          <w:tcPr>
            <w:tcW w:w="2551" w:type="dxa"/>
          </w:tcPr>
          <w:p w:rsidR="00577AB5" w:rsidRDefault="00577AB5">
            <w:pPr>
              <w:pStyle w:val="ConsPlusNormal"/>
            </w:pPr>
            <w:r>
              <w:t>г. Оренбург, ул. Чкалова, д. 31</w:t>
            </w:r>
          </w:p>
        </w:tc>
        <w:tc>
          <w:tcPr>
            <w:tcW w:w="1871" w:type="dxa"/>
          </w:tcPr>
          <w:p w:rsidR="00577AB5" w:rsidRDefault="00577AB5">
            <w:pPr>
              <w:pStyle w:val="ConsPlusNormal"/>
            </w:pPr>
            <w:r>
              <w:t>ремонт СПД</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4124102,62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4124102,62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596.</w:t>
            </w:r>
          </w:p>
        </w:tc>
        <w:tc>
          <w:tcPr>
            <w:tcW w:w="2551" w:type="dxa"/>
          </w:tcPr>
          <w:p w:rsidR="00577AB5" w:rsidRDefault="00577AB5">
            <w:pPr>
              <w:pStyle w:val="ConsPlusNormal"/>
            </w:pPr>
            <w:r>
              <w:t>г. Оренбург, ул. Чкалова, д. 32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9480855,00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9480855,00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lastRenderedPageBreak/>
              <w:t>597.</w:t>
            </w:r>
          </w:p>
        </w:tc>
        <w:tc>
          <w:tcPr>
            <w:tcW w:w="2551" w:type="dxa"/>
          </w:tcPr>
          <w:p w:rsidR="00577AB5" w:rsidRDefault="00577AB5">
            <w:pPr>
              <w:pStyle w:val="ConsPlusNormal"/>
            </w:pPr>
            <w:r>
              <w:t>г. Оренбург, ул. Чкалова, д. 35</w:t>
            </w:r>
          </w:p>
        </w:tc>
        <w:tc>
          <w:tcPr>
            <w:tcW w:w="1871" w:type="dxa"/>
          </w:tcPr>
          <w:p w:rsidR="00577AB5" w:rsidRDefault="00577AB5">
            <w:pPr>
              <w:pStyle w:val="ConsPlusNormal"/>
            </w:pPr>
            <w:r>
              <w:t>ремонт СПД</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4036911,20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4036911,20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598.</w:t>
            </w:r>
          </w:p>
        </w:tc>
        <w:tc>
          <w:tcPr>
            <w:tcW w:w="2551" w:type="dxa"/>
          </w:tcPr>
          <w:p w:rsidR="00577AB5" w:rsidRDefault="00577AB5">
            <w:pPr>
              <w:pStyle w:val="ConsPlusNormal"/>
            </w:pPr>
            <w:r>
              <w:t>г. Оренбург, ул. Чкалова, д. 39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1237,60</w:t>
            </w:r>
          </w:p>
        </w:tc>
        <w:tc>
          <w:tcPr>
            <w:tcW w:w="1804" w:type="dxa"/>
          </w:tcPr>
          <w:p w:rsidR="00577AB5" w:rsidRDefault="00577AB5">
            <w:pPr>
              <w:pStyle w:val="ConsPlusNormal"/>
              <w:jc w:val="center"/>
            </w:pPr>
            <w:r>
              <w:t>5668564,55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5668564,55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599.</w:t>
            </w:r>
          </w:p>
        </w:tc>
        <w:tc>
          <w:tcPr>
            <w:tcW w:w="2551" w:type="dxa"/>
          </w:tcPr>
          <w:p w:rsidR="00577AB5" w:rsidRDefault="00577AB5">
            <w:pPr>
              <w:pStyle w:val="ConsPlusNormal"/>
            </w:pPr>
            <w:r>
              <w:t>г. Оренбург, ул. Чкалова, д. 53</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9</w:t>
            </w:r>
          </w:p>
        </w:tc>
        <w:tc>
          <w:tcPr>
            <w:tcW w:w="1804" w:type="dxa"/>
          </w:tcPr>
          <w:p w:rsidR="00577AB5" w:rsidRDefault="00577AB5">
            <w:pPr>
              <w:pStyle w:val="ConsPlusNormal"/>
              <w:jc w:val="center"/>
            </w:pPr>
            <w:r>
              <w:t>13644196,07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13644196,07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600.</w:t>
            </w:r>
          </w:p>
        </w:tc>
        <w:tc>
          <w:tcPr>
            <w:tcW w:w="2551" w:type="dxa"/>
          </w:tcPr>
          <w:p w:rsidR="00577AB5" w:rsidRDefault="00577AB5">
            <w:pPr>
              <w:pStyle w:val="ConsPlusNormal"/>
            </w:pPr>
            <w:r>
              <w:t>г. Оренбург, ул. Чкалова, д. 55</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9</w:t>
            </w:r>
          </w:p>
        </w:tc>
        <w:tc>
          <w:tcPr>
            <w:tcW w:w="1804" w:type="dxa"/>
          </w:tcPr>
          <w:p w:rsidR="00577AB5" w:rsidRDefault="00577AB5">
            <w:pPr>
              <w:pStyle w:val="ConsPlusNormal"/>
              <w:jc w:val="center"/>
            </w:pPr>
            <w:r>
              <w:t>13636787,65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13636787,65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601.</w:t>
            </w:r>
          </w:p>
        </w:tc>
        <w:tc>
          <w:tcPr>
            <w:tcW w:w="2551" w:type="dxa"/>
          </w:tcPr>
          <w:p w:rsidR="00577AB5" w:rsidRDefault="00577AB5">
            <w:pPr>
              <w:pStyle w:val="ConsPlusNormal"/>
            </w:pPr>
            <w:r>
              <w:t>г. Оренбург, ул. Чкалова, д. 57</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12066427,97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12066427,97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602.</w:t>
            </w:r>
          </w:p>
        </w:tc>
        <w:tc>
          <w:tcPr>
            <w:tcW w:w="2551" w:type="dxa"/>
          </w:tcPr>
          <w:p w:rsidR="00577AB5" w:rsidRDefault="00577AB5">
            <w:pPr>
              <w:pStyle w:val="ConsPlusNormal"/>
            </w:pPr>
            <w:r>
              <w:t>г. Оренбург, ул. Чкалова, д. 57</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5130872,06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5130872,06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603.</w:t>
            </w:r>
          </w:p>
        </w:tc>
        <w:tc>
          <w:tcPr>
            <w:tcW w:w="2551" w:type="dxa"/>
          </w:tcPr>
          <w:p w:rsidR="00577AB5" w:rsidRDefault="00577AB5">
            <w:pPr>
              <w:pStyle w:val="ConsPlusNormal"/>
            </w:pPr>
            <w:r>
              <w:t>г. Оренбург, ул. Чкалова, д. 57</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10</w:t>
            </w:r>
          </w:p>
        </w:tc>
        <w:tc>
          <w:tcPr>
            <w:tcW w:w="1804" w:type="dxa"/>
          </w:tcPr>
          <w:p w:rsidR="00577AB5" w:rsidRDefault="00577AB5">
            <w:pPr>
              <w:pStyle w:val="ConsPlusNormal"/>
              <w:jc w:val="center"/>
            </w:pPr>
            <w:r>
              <w:t>15166919,03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15166919,03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604.</w:t>
            </w:r>
          </w:p>
        </w:tc>
        <w:tc>
          <w:tcPr>
            <w:tcW w:w="2551" w:type="dxa"/>
          </w:tcPr>
          <w:p w:rsidR="00577AB5" w:rsidRDefault="00577AB5">
            <w:pPr>
              <w:pStyle w:val="ConsPlusNormal"/>
            </w:pPr>
            <w:r>
              <w:t>г. Оренбург, ул. Чкалова, д. 57/1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6</w:t>
            </w:r>
          </w:p>
        </w:tc>
        <w:tc>
          <w:tcPr>
            <w:tcW w:w="1804" w:type="dxa"/>
          </w:tcPr>
          <w:p w:rsidR="00577AB5" w:rsidRDefault="00577AB5">
            <w:pPr>
              <w:pStyle w:val="ConsPlusNormal"/>
              <w:jc w:val="center"/>
            </w:pPr>
            <w:r>
              <w:t>9186573,88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9186573,88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605.</w:t>
            </w:r>
          </w:p>
        </w:tc>
        <w:tc>
          <w:tcPr>
            <w:tcW w:w="2551" w:type="dxa"/>
          </w:tcPr>
          <w:p w:rsidR="00577AB5" w:rsidRDefault="00577AB5">
            <w:pPr>
              <w:pStyle w:val="ConsPlusNormal"/>
            </w:pPr>
            <w:r>
              <w:t>г. Оренбург, ул. Чкалова, д. 6</w:t>
            </w:r>
          </w:p>
        </w:tc>
        <w:tc>
          <w:tcPr>
            <w:tcW w:w="1871" w:type="dxa"/>
          </w:tcPr>
          <w:p w:rsidR="00577AB5" w:rsidRDefault="00577AB5">
            <w:pPr>
              <w:pStyle w:val="ConsPlusNormal"/>
            </w:pPr>
            <w:r>
              <w:t>ремонт СПД</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11508201,84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11508201,84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606.</w:t>
            </w:r>
          </w:p>
        </w:tc>
        <w:tc>
          <w:tcPr>
            <w:tcW w:w="2551" w:type="dxa"/>
          </w:tcPr>
          <w:p w:rsidR="00577AB5" w:rsidRDefault="00577AB5">
            <w:pPr>
              <w:pStyle w:val="ConsPlusNormal"/>
            </w:pPr>
            <w:r>
              <w:t>г. Оренбург, ул. Шевченко, д. 30</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1135151,00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1135151,00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607.</w:t>
            </w:r>
          </w:p>
        </w:tc>
        <w:tc>
          <w:tcPr>
            <w:tcW w:w="2551" w:type="dxa"/>
          </w:tcPr>
          <w:p w:rsidR="00577AB5" w:rsidRDefault="00577AB5">
            <w:pPr>
              <w:pStyle w:val="ConsPlusNormal"/>
            </w:pPr>
            <w:r>
              <w:t>г. Оренбург, ул. Шевченко, д. 36а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785699,00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785699,00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608.</w:t>
            </w:r>
          </w:p>
        </w:tc>
        <w:tc>
          <w:tcPr>
            <w:tcW w:w="2551" w:type="dxa"/>
          </w:tcPr>
          <w:p w:rsidR="00577AB5" w:rsidRDefault="00577AB5">
            <w:pPr>
              <w:pStyle w:val="ConsPlusNormal"/>
            </w:pPr>
            <w:r>
              <w:t>г. Оренбург, ул. Элеваторная, д. 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2367324,50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2367324,50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609.</w:t>
            </w:r>
          </w:p>
        </w:tc>
        <w:tc>
          <w:tcPr>
            <w:tcW w:w="2551" w:type="dxa"/>
          </w:tcPr>
          <w:p w:rsidR="00577AB5" w:rsidRDefault="00577AB5">
            <w:pPr>
              <w:pStyle w:val="ConsPlusNormal"/>
            </w:pPr>
            <w:r>
              <w:t>г. Оренбург, ул. Юных Ленинцев, д. 3/1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364,00</w:t>
            </w:r>
          </w:p>
        </w:tc>
        <w:tc>
          <w:tcPr>
            <w:tcW w:w="1804" w:type="dxa"/>
          </w:tcPr>
          <w:p w:rsidR="00577AB5" w:rsidRDefault="00577AB5">
            <w:pPr>
              <w:pStyle w:val="ConsPlusNormal"/>
              <w:jc w:val="center"/>
            </w:pPr>
            <w:r>
              <w:t>1076273,00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1076273,00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610.</w:t>
            </w:r>
          </w:p>
        </w:tc>
        <w:tc>
          <w:tcPr>
            <w:tcW w:w="2551" w:type="dxa"/>
          </w:tcPr>
          <w:p w:rsidR="00577AB5" w:rsidRDefault="00577AB5">
            <w:pPr>
              <w:pStyle w:val="ConsPlusNormal"/>
            </w:pPr>
            <w:r>
              <w:t>г. Оренбург, ул. Юных Ленинцев, д. 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255,00</w:t>
            </w:r>
          </w:p>
        </w:tc>
        <w:tc>
          <w:tcPr>
            <w:tcW w:w="1804" w:type="dxa"/>
          </w:tcPr>
          <w:p w:rsidR="00577AB5" w:rsidRDefault="00577AB5">
            <w:pPr>
              <w:pStyle w:val="ConsPlusNormal"/>
              <w:jc w:val="center"/>
            </w:pPr>
            <w:r>
              <w:t>801600,00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801600,00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611.</w:t>
            </w:r>
          </w:p>
        </w:tc>
        <w:tc>
          <w:tcPr>
            <w:tcW w:w="2551" w:type="dxa"/>
          </w:tcPr>
          <w:p w:rsidR="00577AB5" w:rsidRDefault="00577AB5">
            <w:pPr>
              <w:pStyle w:val="ConsPlusNormal"/>
            </w:pPr>
            <w:r>
              <w:t>г. Оренбург, ул. Юных Ленинцев, д. 7</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1748402,00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1748402,00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612.</w:t>
            </w:r>
          </w:p>
        </w:tc>
        <w:tc>
          <w:tcPr>
            <w:tcW w:w="2551" w:type="dxa"/>
          </w:tcPr>
          <w:p w:rsidR="00577AB5" w:rsidRDefault="00577AB5">
            <w:pPr>
              <w:pStyle w:val="ConsPlusNormal"/>
            </w:pPr>
            <w:r>
              <w:t>г. Оренбург, ул. Юных Ленинцев, д. 8/1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192,00</w:t>
            </w:r>
          </w:p>
        </w:tc>
        <w:tc>
          <w:tcPr>
            <w:tcW w:w="1804" w:type="dxa"/>
          </w:tcPr>
          <w:p w:rsidR="00577AB5" w:rsidRDefault="00577AB5">
            <w:pPr>
              <w:pStyle w:val="ConsPlusNormal"/>
              <w:jc w:val="center"/>
            </w:pPr>
            <w:r>
              <w:t>463718,00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463718,00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613.</w:t>
            </w:r>
          </w:p>
        </w:tc>
        <w:tc>
          <w:tcPr>
            <w:tcW w:w="2551" w:type="dxa"/>
          </w:tcPr>
          <w:p w:rsidR="00577AB5" w:rsidRDefault="00577AB5">
            <w:pPr>
              <w:pStyle w:val="ConsPlusNormal"/>
            </w:pPr>
            <w:r>
              <w:t>г. Оренбург, ул. Юных Ленинцев, д. 8/2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1361,84</w:t>
            </w:r>
          </w:p>
        </w:tc>
        <w:tc>
          <w:tcPr>
            <w:tcW w:w="1804" w:type="dxa"/>
          </w:tcPr>
          <w:p w:rsidR="00577AB5" w:rsidRDefault="00577AB5">
            <w:pPr>
              <w:pStyle w:val="ConsPlusNormal"/>
              <w:jc w:val="center"/>
            </w:pPr>
            <w:r>
              <w:t>5329806,23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5329806,23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614.</w:t>
            </w:r>
          </w:p>
        </w:tc>
        <w:tc>
          <w:tcPr>
            <w:tcW w:w="2551" w:type="dxa"/>
          </w:tcPr>
          <w:p w:rsidR="00577AB5" w:rsidRDefault="00577AB5">
            <w:pPr>
              <w:pStyle w:val="ConsPlusNormal"/>
            </w:pPr>
            <w:r>
              <w:t>г. Оренбург, ул. Юркина, д. 72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6040757,38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6040757,38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615.</w:t>
            </w:r>
          </w:p>
        </w:tc>
        <w:tc>
          <w:tcPr>
            <w:tcW w:w="2551" w:type="dxa"/>
          </w:tcPr>
          <w:p w:rsidR="00577AB5" w:rsidRDefault="00577AB5">
            <w:pPr>
              <w:pStyle w:val="ConsPlusNormal"/>
            </w:pPr>
            <w:r>
              <w:t>г. Оренбург, ул. Ялтинская, д. 47</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196,50</w:t>
            </w:r>
          </w:p>
        </w:tc>
        <w:tc>
          <w:tcPr>
            <w:tcW w:w="1804" w:type="dxa"/>
          </w:tcPr>
          <w:p w:rsidR="00577AB5" w:rsidRDefault="00577AB5">
            <w:pPr>
              <w:pStyle w:val="ConsPlusNormal"/>
              <w:jc w:val="center"/>
            </w:pPr>
            <w:r>
              <w:t>1414201,00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1414201,00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616.</w:t>
            </w:r>
          </w:p>
        </w:tc>
        <w:tc>
          <w:tcPr>
            <w:tcW w:w="2551" w:type="dxa"/>
          </w:tcPr>
          <w:p w:rsidR="00577AB5" w:rsidRDefault="00577AB5">
            <w:pPr>
              <w:pStyle w:val="ConsPlusNormal"/>
            </w:pPr>
            <w:r>
              <w:t>г. Оренбург, ул. Ялтинская, д. 51/1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1760000,00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1760000,00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617.</w:t>
            </w:r>
          </w:p>
        </w:tc>
        <w:tc>
          <w:tcPr>
            <w:tcW w:w="2551" w:type="dxa"/>
          </w:tcPr>
          <w:p w:rsidR="00577AB5" w:rsidRDefault="00577AB5">
            <w:pPr>
              <w:pStyle w:val="ConsPlusNormal"/>
            </w:pPr>
            <w:r>
              <w:t>пос. Каргала, ул. Восточная, д. 34</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1475563,57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1475563,57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618.</w:t>
            </w:r>
          </w:p>
        </w:tc>
        <w:tc>
          <w:tcPr>
            <w:tcW w:w="2551" w:type="dxa"/>
          </w:tcPr>
          <w:p w:rsidR="00577AB5" w:rsidRDefault="00577AB5">
            <w:pPr>
              <w:pStyle w:val="ConsPlusNormal"/>
            </w:pPr>
            <w:r>
              <w:t>пос. Каргала, ул. Восточная, д. 34</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301733,49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301733,49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619.</w:t>
            </w:r>
          </w:p>
        </w:tc>
        <w:tc>
          <w:tcPr>
            <w:tcW w:w="2551" w:type="dxa"/>
          </w:tcPr>
          <w:p w:rsidR="00577AB5" w:rsidRDefault="00577AB5">
            <w:pPr>
              <w:pStyle w:val="ConsPlusNormal"/>
            </w:pPr>
            <w:r>
              <w:t>пос. Каргала, ул. Восточная, д. 34</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475982,01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475982,01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14. Муниципальное образование город Орск</w:t>
            </w:r>
          </w:p>
        </w:tc>
      </w:tr>
      <w:tr w:rsidR="00577AB5">
        <w:tc>
          <w:tcPr>
            <w:tcW w:w="3345" w:type="dxa"/>
            <w:gridSpan w:val="2"/>
          </w:tcPr>
          <w:p w:rsidR="00577AB5" w:rsidRDefault="00577AB5">
            <w:pPr>
              <w:pStyle w:val="ConsPlusNormal"/>
            </w:pPr>
            <w:r>
              <w:lastRenderedPageBreak/>
              <w:t>Итого по муниципальному образованию город Орск</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315361076,60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315071924,60</w:t>
            </w:r>
          </w:p>
        </w:tc>
        <w:tc>
          <w:tcPr>
            <w:tcW w:w="1384" w:type="dxa"/>
          </w:tcPr>
          <w:p w:rsidR="00577AB5" w:rsidRDefault="00577AB5">
            <w:pPr>
              <w:pStyle w:val="ConsPlusNormal"/>
            </w:pPr>
            <w:r>
              <w:t>289152,00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620.</w:t>
            </w:r>
          </w:p>
        </w:tc>
        <w:tc>
          <w:tcPr>
            <w:tcW w:w="2551" w:type="dxa"/>
          </w:tcPr>
          <w:p w:rsidR="00577AB5" w:rsidRDefault="00577AB5">
            <w:pPr>
              <w:pStyle w:val="ConsPlusNormal"/>
            </w:pPr>
            <w:r>
              <w:t>г. Орск, пер. Музыкальный, д. 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1430,00</w:t>
            </w:r>
          </w:p>
        </w:tc>
        <w:tc>
          <w:tcPr>
            <w:tcW w:w="1804" w:type="dxa"/>
          </w:tcPr>
          <w:p w:rsidR="00577AB5" w:rsidRDefault="00577AB5">
            <w:pPr>
              <w:pStyle w:val="ConsPlusNormal"/>
              <w:jc w:val="center"/>
            </w:pPr>
            <w:r>
              <w:t>7296023,95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7296023,95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621.</w:t>
            </w:r>
          </w:p>
        </w:tc>
        <w:tc>
          <w:tcPr>
            <w:tcW w:w="2551" w:type="dxa"/>
          </w:tcPr>
          <w:p w:rsidR="00577AB5" w:rsidRDefault="00577AB5">
            <w:pPr>
              <w:pStyle w:val="ConsPlusNormal"/>
            </w:pPr>
            <w:r>
              <w:t>г. Орск, пер. Музыкальный, д. 6</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279620,60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279620,60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622.</w:t>
            </w:r>
          </w:p>
        </w:tc>
        <w:tc>
          <w:tcPr>
            <w:tcW w:w="2551" w:type="dxa"/>
          </w:tcPr>
          <w:p w:rsidR="00577AB5" w:rsidRDefault="00577AB5">
            <w:pPr>
              <w:pStyle w:val="ConsPlusNormal"/>
            </w:pPr>
            <w:r>
              <w:t>г. Орск, пер. Музыкальный, д. 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6978202,87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6978202,87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623.</w:t>
            </w:r>
          </w:p>
        </w:tc>
        <w:tc>
          <w:tcPr>
            <w:tcW w:w="2551" w:type="dxa"/>
          </w:tcPr>
          <w:p w:rsidR="00577AB5" w:rsidRDefault="00577AB5">
            <w:pPr>
              <w:pStyle w:val="ConsPlusNormal"/>
            </w:pPr>
            <w:r>
              <w:t>г. Орск, пер. Театральный, д. 13</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1471996,48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1471996,48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624.</w:t>
            </w:r>
          </w:p>
        </w:tc>
        <w:tc>
          <w:tcPr>
            <w:tcW w:w="2551" w:type="dxa"/>
          </w:tcPr>
          <w:p w:rsidR="00577AB5" w:rsidRDefault="00577AB5">
            <w:pPr>
              <w:pStyle w:val="ConsPlusNormal"/>
            </w:pPr>
            <w:r>
              <w:t>г. Орск, пер. Театральный, д. 13</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150329,18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150329,18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625.</w:t>
            </w:r>
          </w:p>
        </w:tc>
        <w:tc>
          <w:tcPr>
            <w:tcW w:w="2551" w:type="dxa"/>
          </w:tcPr>
          <w:p w:rsidR="00577AB5" w:rsidRDefault="00577AB5">
            <w:pPr>
              <w:pStyle w:val="ConsPlusNormal"/>
            </w:pPr>
            <w:r>
              <w:t>г. Орск, пр. Металлургов, д. 5</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265597,02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265597,02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626.</w:t>
            </w:r>
          </w:p>
        </w:tc>
        <w:tc>
          <w:tcPr>
            <w:tcW w:w="2551" w:type="dxa"/>
          </w:tcPr>
          <w:p w:rsidR="00577AB5" w:rsidRDefault="00577AB5">
            <w:pPr>
              <w:pStyle w:val="ConsPlusNormal"/>
            </w:pPr>
            <w:r>
              <w:t>г. Орск, пр. Металлургов,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1522,00</w:t>
            </w:r>
          </w:p>
        </w:tc>
        <w:tc>
          <w:tcPr>
            <w:tcW w:w="1804" w:type="dxa"/>
          </w:tcPr>
          <w:p w:rsidR="00577AB5" w:rsidRDefault="00577AB5">
            <w:pPr>
              <w:pStyle w:val="ConsPlusNormal"/>
              <w:jc w:val="center"/>
            </w:pPr>
            <w:r>
              <w:t>7692124,55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7692124,55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627.</w:t>
            </w:r>
          </w:p>
        </w:tc>
        <w:tc>
          <w:tcPr>
            <w:tcW w:w="2551" w:type="dxa"/>
          </w:tcPr>
          <w:p w:rsidR="00577AB5" w:rsidRDefault="00577AB5">
            <w:pPr>
              <w:pStyle w:val="ConsPlusNormal"/>
            </w:pPr>
            <w:r>
              <w:t>г. Орск, пр. Металлургов, д. 5</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2138070,66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2138070,66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628.</w:t>
            </w:r>
          </w:p>
        </w:tc>
        <w:tc>
          <w:tcPr>
            <w:tcW w:w="2551" w:type="dxa"/>
          </w:tcPr>
          <w:p w:rsidR="00577AB5" w:rsidRDefault="00577AB5">
            <w:pPr>
              <w:pStyle w:val="ConsPlusNormal"/>
            </w:pPr>
            <w:r>
              <w:t>г. Орск, пр. Металлургов, д. 5</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183381,41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183381,41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629.</w:t>
            </w:r>
          </w:p>
        </w:tc>
        <w:tc>
          <w:tcPr>
            <w:tcW w:w="2551" w:type="dxa"/>
          </w:tcPr>
          <w:p w:rsidR="00577AB5" w:rsidRDefault="00577AB5">
            <w:pPr>
              <w:pStyle w:val="ConsPlusNormal"/>
            </w:pPr>
            <w:r>
              <w:t>г. Орск, просп. Ленина, д. 103а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1256,50</w:t>
            </w:r>
          </w:p>
        </w:tc>
        <w:tc>
          <w:tcPr>
            <w:tcW w:w="1804" w:type="dxa"/>
          </w:tcPr>
          <w:p w:rsidR="00577AB5" w:rsidRDefault="00577AB5">
            <w:pPr>
              <w:pStyle w:val="ConsPlusNormal"/>
              <w:jc w:val="center"/>
            </w:pPr>
            <w:r>
              <w:t>3867365,00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3867365,00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lastRenderedPageBreak/>
              <w:t>630.</w:t>
            </w:r>
          </w:p>
        </w:tc>
        <w:tc>
          <w:tcPr>
            <w:tcW w:w="2551" w:type="dxa"/>
          </w:tcPr>
          <w:p w:rsidR="00577AB5" w:rsidRDefault="00577AB5">
            <w:pPr>
              <w:pStyle w:val="ConsPlusNormal"/>
            </w:pPr>
            <w:r>
              <w:t>г. Орск, просп. Ленина, д. 129</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5480922,04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5480922,04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631.</w:t>
            </w:r>
          </w:p>
        </w:tc>
        <w:tc>
          <w:tcPr>
            <w:tcW w:w="2551" w:type="dxa"/>
          </w:tcPr>
          <w:p w:rsidR="00577AB5" w:rsidRDefault="00577AB5">
            <w:pPr>
              <w:pStyle w:val="ConsPlusNormal"/>
            </w:pPr>
            <w:r>
              <w:t>г. Орск, просп. Ленина, д. 18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914,00</w:t>
            </w:r>
          </w:p>
        </w:tc>
        <w:tc>
          <w:tcPr>
            <w:tcW w:w="1804" w:type="dxa"/>
          </w:tcPr>
          <w:p w:rsidR="00577AB5" w:rsidRDefault="00577AB5">
            <w:pPr>
              <w:pStyle w:val="ConsPlusNormal"/>
              <w:jc w:val="center"/>
            </w:pPr>
            <w:r>
              <w:t>4255023,56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4255023,56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632.</w:t>
            </w:r>
          </w:p>
        </w:tc>
        <w:tc>
          <w:tcPr>
            <w:tcW w:w="2551" w:type="dxa"/>
          </w:tcPr>
          <w:p w:rsidR="00577AB5" w:rsidRDefault="00577AB5">
            <w:pPr>
              <w:pStyle w:val="ConsPlusNormal"/>
            </w:pPr>
            <w:r>
              <w:t>г. Орск, просп. Ленина, д. 20</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603340,00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603340,00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633.</w:t>
            </w:r>
          </w:p>
        </w:tc>
        <w:tc>
          <w:tcPr>
            <w:tcW w:w="2551" w:type="dxa"/>
          </w:tcPr>
          <w:p w:rsidR="00577AB5" w:rsidRDefault="00577AB5">
            <w:pPr>
              <w:pStyle w:val="ConsPlusNormal"/>
            </w:pPr>
            <w:r>
              <w:t>г. Орск, просп. Ленина, д. 20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786,30</w:t>
            </w:r>
          </w:p>
        </w:tc>
        <w:tc>
          <w:tcPr>
            <w:tcW w:w="1804" w:type="dxa"/>
          </w:tcPr>
          <w:p w:rsidR="00577AB5" w:rsidRDefault="00577AB5">
            <w:pPr>
              <w:pStyle w:val="ConsPlusNormal"/>
              <w:jc w:val="center"/>
            </w:pPr>
            <w:r>
              <w:t>4223818,80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4223818,80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634.</w:t>
            </w:r>
          </w:p>
        </w:tc>
        <w:tc>
          <w:tcPr>
            <w:tcW w:w="2551" w:type="dxa"/>
          </w:tcPr>
          <w:p w:rsidR="00577AB5" w:rsidRDefault="00577AB5">
            <w:pPr>
              <w:pStyle w:val="ConsPlusNormal"/>
            </w:pPr>
            <w:r>
              <w:t>г. Орск, просп. Ленина, д. 22</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698260,70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698260,70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635.</w:t>
            </w:r>
          </w:p>
        </w:tc>
        <w:tc>
          <w:tcPr>
            <w:tcW w:w="2551" w:type="dxa"/>
          </w:tcPr>
          <w:p w:rsidR="00577AB5" w:rsidRDefault="00577AB5">
            <w:pPr>
              <w:pStyle w:val="ConsPlusNormal"/>
            </w:pPr>
            <w:r>
              <w:t>г. Орск, просп. Ленина, д. 22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1104,00</w:t>
            </w:r>
          </w:p>
        </w:tc>
        <w:tc>
          <w:tcPr>
            <w:tcW w:w="1804" w:type="dxa"/>
          </w:tcPr>
          <w:p w:rsidR="00577AB5" w:rsidRDefault="00577AB5">
            <w:pPr>
              <w:pStyle w:val="ConsPlusNormal"/>
              <w:jc w:val="center"/>
            </w:pPr>
            <w:r>
              <w:t>5457605,79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5457605,79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636.</w:t>
            </w:r>
          </w:p>
        </w:tc>
        <w:tc>
          <w:tcPr>
            <w:tcW w:w="2551" w:type="dxa"/>
          </w:tcPr>
          <w:p w:rsidR="00577AB5" w:rsidRDefault="00577AB5">
            <w:pPr>
              <w:pStyle w:val="ConsPlusNormal"/>
            </w:pPr>
            <w:r>
              <w:t>г. Орск, просп. Ленина, д. 28</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1325918,40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1325918,40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637.</w:t>
            </w:r>
          </w:p>
        </w:tc>
        <w:tc>
          <w:tcPr>
            <w:tcW w:w="2551" w:type="dxa"/>
          </w:tcPr>
          <w:p w:rsidR="00577AB5" w:rsidRDefault="00577AB5">
            <w:pPr>
              <w:pStyle w:val="ConsPlusNormal"/>
            </w:pPr>
            <w:r>
              <w:t>г. Орск, просп. Ленина, д. 30</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520195,37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520195,37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638.</w:t>
            </w:r>
          </w:p>
        </w:tc>
        <w:tc>
          <w:tcPr>
            <w:tcW w:w="2551" w:type="dxa"/>
          </w:tcPr>
          <w:p w:rsidR="00577AB5" w:rsidRDefault="00577AB5">
            <w:pPr>
              <w:pStyle w:val="ConsPlusNormal"/>
            </w:pPr>
            <w:r>
              <w:t>г. Орск, просп. Ленина, д. 35</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592105,17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592105,17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639.</w:t>
            </w:r>
          </w:p>
        </w:tc>
        <w:tc>
          <w:tcPr>
            <w:tcW w:w="2551" w:type="dxa"/>
          </w:tcPr>
          <w:p w:rsidR="00577AB5" w:rsidRDefault="00577AB5">
            <w:pPr>
              <w:pStyle w:val="ConsPlusNormal"/>
            </w:pPr>
            <w:r>
              <w:t>г. Орск, просп. Ленина, д. 58</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274308,54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274308,54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640.</w:t>
            </w:r>
          </w:p>
        </w:tc>
        <w:tc>
          <w:tcPr>
            <w:tcW w:w="2551" w:type="dxa"/>
          </w:tcPr>
          <w:p w:rsidR="00577AB5" w:rsidRDefault="00577AB5">
            <w:pPr>
              <w:pStyle w:val="ConsPlusNormal"/>
            </w:pPr>
            <w:r>
              <w:t>г. Орск, просп. Ленина, д. 58</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966249,86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966249,86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641.</w:t>
            </w:r>
          </w:p>
        </w:tc>
        <w:tc>
          <w:tcPr>
            <w:tcW w:w="2551" w:type="dxa"/>
          </w:tcPr>
          <w:p w:rsidR="00577AB5" w:rsidRDefault="00577AB5">
            <w:pPr>
              <w:pStyle w:val="ConsPlusNormal"/>
            </w:pPr>
            <w:r>
              <w:t>г. Орск, просп. Ленина, д. 6</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386690,80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386690,80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642.</w:t>
            </w:r>
          </w:p>
        </w:tc>
        <w:tc>
          <w:tcPr>
            <w:tcW w:w="2551" w:type="dxa"/>
          </w:tcPr>
          <w:p w:rsidR="00577AB5" w:rsidRDefault="00577AB5">
            <w:pPr>
              <w:pStyle w:val="ConsPlusNormal"/>
            </w:pPr>
            <w:r>
              <w:t>г. Орск, просп. Ленина, д. 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871,00</w:t>
            </w:r>
          </w:p>
        </w:tc>
        <w:tc>
          <w:tcPr>
            <w:tcW w:w="1804" w:type="dxa"/>
          </w:tcPr>
          <w:p w:rsidR="00577AB5" w:rsidRDefault="00577AB5">
            <w:pPr>
              <w:pStyle w:val="ConsPlusNormal"/>
              <w:jc w:val="center"/>
            </w:pPr>
            <w:r>
              <w:t>4054354,28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4054354,28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643.</w:t>
            </w:r>
          </w:p>
        </w:tc>
        <w:tc>
          <w:tcPr>
            <w:tcW w:w="2551" w:type="dxa"/>
          </w:tcPr>
          <w:p w:rsidR="00577AB5" w:rsidRDefault="00577AB5">
            <w:pPr>
              <w:pStyle w:val="ConsPlusNormal"/>
            </w:pPr>
            <w:r>
              <w:t>г. Орск, просп. Ленина, д. 7</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559264,41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559264,41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644.</w:t>
            </w:r>
          </w:p>
        </w:tc>
        <w:tc>
          <w:tcPr>
            <w:tcW w:w="2551" w:type="dxa"/>
          </w:tcPr>
          <w:p w:rsidR="00577AB5" w:rsidRDefault="00577AB5">
            <w:pPr>
              <w:pStyle w:val="ConsPlusNormal"/>
            </w:pPr>
            <w:r>
              <w:t>г. Орск, просп. Ленина, д. 75а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2289013,81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2289013,81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645.</w:t>
            </w:r>
          </w:p>
        </w:tc>
        <w:tc>
          <w:tcPr>
            <w:tcW w:w="2551" w:type="dxa"/>
          </w:tcPr>
          <w:p w:rsidR="00577AB5" w:rsidRDefault="00577AB5">
            <w:pPr>
              <w:pStyle w:val="ConsPlusNormal"/>
            </w:pPr>
            <w:r>
              <w:t>г. Орск, просп. Ленина, д. 76</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242933,60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242933,60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646.</w:t>
            </w:r>
          </w:p>
        </w:tc>
        <w:tc>
          <w:tcPr>
            <w:tcW w:w="2551" w:type="dxa"/>
          </w:tcPr>
          <w:p w:rsidR="00577AB5" w:rsidRDefault="00577AB5">
            <w:pPr>
              <w:pStyle w:val="ConsPlusNormal"/>
            </w:pPr>
            <w:r>
              <w:t>г. Орск, просп. Ленина, д. 76</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916888,86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916888,86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647.</w:t>
            </w:r>
          </w:p>
        </w:tc>
        <w:tc>
          <w:tcPr>
            <w:tcW w:w="2551" w:type="dxa"/>
          </w:tcPr>
          <w:p w:rsidR="00577AB5" w:rsidRDefault="00577AB5">
            <w:pPr>
              <w:pStyle w:val="ConsPlusNormal"/>
            </w:pPr>
            <w:r>
              <w:t>г. Орск, просп. Ленина, д. 78а</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3672410,17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3672410,17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648.</w:t>
            </w:r>
          </w:p>
        </w:tc>
        <w:tc>
          <w:tcPr>
            <w:tcW w:w="2551" w:type="dxa"/>
          </w:tcPr>
          <w:p w:rsidR="00577AB5" w:rsidRDefault="00577AB5">
            <w:pPr>
              <w:pStyle w:val="ConsPlusNormal"/>
            </w:pPr>
            <w:r>
              <w:t>г. Орск, просп. Ленина, д. 85</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5866048,92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5866048,92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649.</w:t>
            </w:r>
          </w:p>
        </w:tc>
        <w:tc>
          <w:tcPr>
            <w:tcW w:w="2551" w:type="dxa"/>
          </w:tcPr>
          <w:p w:rsidR="00577AB5" w:rsidRDefault="00577AB5">
            <w:pPr>
              <w:pStyle w:val="ConsPlusNormal"/>
            </w:pPr>
            <w:r>
              <w:t>г. Орск, просп. Мира, д. 23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2580,00</w:t>
            </w:r>
          </w:p>
        </w:tc>
        <w:tc>
          <w:tcPr>
            <w:tcW w:w="1804" w:type="dxa"/>
          </w:tcPr>
          <w:p w:rsidR="00577AB5" w:rsidRDefault="00577AB5">
            <w:pPr>
              <w:pStyle w:val="ConsPlusNormal"/>
              <w:jc w:val="center"/>
            </w:pPr>
            <w:r>
              <w:t>9053019,32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9053019,32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650.</w:t>
            </w:r>
          </w:p>
        </w:tc>
        <w:tc>
          <w:tcPr>
            <w:tcW w:w="2551" w:type="dxa"/>
          </w:tcPr>
          <w:p w:rsidR="00577AB5" w:rsidRDefault="00577AB5">
            <w:pPr>
              <w:pStyle w:val="ConsPlusNormal"/>
            </w:pPr>
            <w:r>
              <w:t>г. Орск, просп. Орский, д. 25</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456486,76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456486,76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651.</w:t>
            </w:r>
          </w:p>
        </w:tc>
        <w:tc>
          <w:tcPr>
            <w:tcW w:w="2551" w:type="dxa"/>
          </w:tcPr>
          <w:p w:rsidR="00577AB5" w:rsidRDefault="00577AB5">
            <w:pPr>
              <w:pStyle w:val="ConsPlusNormal"/>
            </w:pPr>
            <w:r>
              <w:t>г. Орск, просп. Орский, д. 25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1207,00</w:t>
            </w:r>
          </w:p>
        </w:tc>
        <w:tc>
          <w:tcPr>
            <w:tcW w:w="1804" w:type="dxa"/>
          </w:tcPr>
          <w:p w:rsidR="00577AB5" w:rsidRDefault="00577AB5">
            <w:pPr>
              <w:pStyle w:val="ConsPlusNormal"/>
              <w:jc w:val="center"/>
            </w:pPr>
            <w:r>
              <w:t>6250720,60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6250720,60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652.</w:t>
            </w:r>
          </w:p>
        </w:tc>
        <w:tc>
          <w:tcPr>
            <w:tcW w:w="2551" w:type="dxa"/>
          </w:tcPr>
          <w:p w:rsidR="00577AB5" w:rsidRDefault="00577AB5">
            <w:pPr>
              <w:pStyle w:val="ConsPlusNormal"/>
            </w:pPr>
            <w:r>
              <w:t>г. Орск, ул. Беляева, д. 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7340259,45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7340259,45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653.</w:t>
            </w:r>
          </w:p>
        </w:tc>
        <w:tc>
          <w:tcPr>
            <w:tcW w:w="2551" w:type="dxa"/>
          </w:tcPr>
          <w:p w:rsidR="00577AB5" w:rsidRDefault="00577AB5">
            <w:pPr>
              <w:pStyle w:val="ConsPlusNormal"/>
            </w:pPr>
            <w:r>
              <w:t>г. Орск, ул. Беляева, д. 13</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7355591,78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7355591,78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654.</w:t>
            </w:r>
          </w:p>
        </w:tc>
        <w:tc>
          <w:tcPr>
            <w:tcW w:w="2551" w:type="dxa"/>
          </w:tcPr>
          <w:p w:rsidR="00577AB5" w:rsidRDefault="00577AB5">
            <w:pPr>
              <w:pStyle w:val="ConsPlusNormal"/>
            </w:pPr>
            <w:r>
              <w:t>г. Орск, ул. Беляева, д. 2а</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1802395,51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1802395,51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655.</w:t>
            </w:r>
          </w:p>
        </w:tc>
        <w:tc>
          <w:tcPr>
            <w:tcW w:w="2551" w:type="dxa"/>
          </w:tcPr>
          <w:p w:rsidR="00577AB5" w:rsidRDefault="00577AB5">
            <w:pPr>
              <w:pStyle w:val="ConsPlusNormal"/>
            </w:pPr>
            <w:r>
              <w:t>г. Орск, ул. Беляева, д. 5</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457526,00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457526,00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656.</w:t>
            </w:r>
          </w:p>
        </w:tc>
        <w:tc>
          <w:tcPr>
            <w:tcW w:w="2551" w:type="dxa"/>
          </w:tcPr>
          <w:p w:rsidR="00577AB5" w:rsidRDefault="00577AB5">
            <w:pPr>
              <w:pStyle w:val="ConsPlusNormal"/>
            </w:pPr>
            <w:r>
              <w:t>г. Орск, ул. Васнецова, д. 14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4127904,55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4127904,55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657.</w:t>
            </w:r>
          </w:p>
        </w:tc>
        <w:tc>
          <w:tcPr>
            <w:tcW w:w="2551" w:type="dxa"/>
          </w:tcPr>
          <w:p w:rsidR="00577AB5" w:rsidRDefault="00577AB5">
            <w:pPr>
              <w:pStyle w:val="ConsPlusNormal"/>
            </w:pPr>
            <w:r>
              <w:t>г. Орск, ул. Вокзальное шоссе, д. 1а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557618,73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557618,73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658.</w:t>
            </w:r>
          </w:p>
        </w:tc>
        <w:tc>
          <w:tcPr>
            <w:tcW w:w="2551" w:type="dxa"/>
          </w:tcPr>
          <w:p w:rsidR="00577AB5" w:rsidRDefault="00577AB5">
            <w:pPr>
              <w:pStyle w:val="ConsPlusNormal"/>
            </w:pPr>
            <w:r>
              <w:t>г. Орск, ул. Вокзальное шоссе, д. 3</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103636,77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103636,77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659.</w:t>
            </w:r>
          </w:p>
        </w:tc>
        <w:tc>
          <w:tcPr>
            <w:tcW w:w="2551" w:type="dxa"/>
          </w:tcPr>
          <w:p w:rsidR="00577AB5" w:rsidRDefault="00577AB5">
            <w:pPr>
              <w:pStyle w:val="ConsPlusNormal"/>
            </w:pPr>
            <w:r>
              <w:t>г. Орск, ул. Вокзальное шоссе, д. 3</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4143370,96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4143370,96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660.</w:t>
            </w:r>
          </w:p>
        </w:tc>
        <w:tc>
          <w:tcPr>
            <w:tcW w:w="2551" w:type="dxa"/>
          </w:tcPr>
          <w:p w:rsidR="00577AB5" w:rsidRDefault="00577AB5">
            <w:pPr>
              <w:pStyle w:val="ConsPlusNormal"/>
            </w:pPr>
            <w:r>
              <w:t>г. Орск, ул. Вокзальное шоссе, д. 3а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5146380,96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5146380,96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661.</w:t>
            </w:r>
          </w:p>
        </w:tc>
        <w:tc>
          <w:tcPr>
            <w:tcW w:w="2551" w:type="dxa"/>
          </w:tcPr>
          <w:p w:rsidR="00577AB5" w:rsidRDefault="00577AB5">
            <w:pPr>
              <w:pStyle w:val="ConsPlusNormal"/>
            </w:pPr>
            <w:r>
              <w:t>г. Орск, ул. Вокзальное шоссе, д. 9а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2945746,59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2945746,59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662.</w:t>
            </w:r>
          </w:p>
        </w:tc>
        <w:tc>
          <w:tcPr>
            <w:tcW w:w="2551" w:type="dxa"/>
          </w:tcPr>
          <w:p w:rsidR="00577AB5" w:rsidRDefault="00577AB5">
            <w:pPr>
              <w:pStyle w:val="ConsPlusNormal"/>
            </w:pPr>
            <w:r>
              <w:t>г. Орск, ул. Гомельская, д. 12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3842126,84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3842126,84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663.</w:t>
            </w:r>
          </w:p>
        </w:tc>
        <w:tc>
          <w:tcPr>
            <w:tcW w:w="2551" w:type="dxa"/>
          </w:tcPr>
          <w:p w:rsidR="00577AB5" w:rsidRDefault="00577AB5">
            <w:pPr>
              <w:pStyle w:val="ConsPlusNormal"/>
            </w:pPr>
            <w:r>
              <w:t>г. Орск, ул. Горького, д. 114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4064197,78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4064197,78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664.</w:t>
            </w:r>
          </w:p>
        </w:tc>
        <w:tc>
          <w:tcPr>
            <w:tcW w:w="2551" w:type="dxa"/>
          </w:tcPr>
          <w:p w:rsidR="00577AB5" w:rsidRDefault="00577AB5">
            <w:pPr>
              <w:pStyle w:val="ConsPlusNormal"/>
            </w:pPr>
            <w:r>
              <w:t xml:space="preserve">г. Орск, ул. Горького, д. </w:t>
            </w:r>
            <w:r>
              <w:lastRenderedPageBreak/>
              <w:t>37а</w:t>
            </w:r>
          </w:p>
        </w:tc>
        <w:tc>
          <w:tcPr>
            <w:tcW w:w="1871" w:type="dxa"/>
          </w:tcPr>
          <w:p w:rsidR="00577AB5" w:rsidRDefault="00577AB5">
            <w:pPr>
              <w:pStyle w:val="ConsPlusNormal"/>
            </w:pPr>
            <w:r>
              <w:lastRenderedPageBreak/>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655874,95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655874,95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665.</w:t>
            </w:r>
          </w:p>
        </w:tc>
        <w:tc>
          <w:tcPr>
            <w:tcW w:w="2551" w:type="dxa"/>
          </w:tcPr>
          <w:p w:rsidR="00577AB5" w:rsidRDefault="00577AB5">
            <w:pPr>
              <w:pStyle w:val="ConsPlusNormal"/>
            </w:pPr>
            <w:r>
              <w:t>г. Орск, ул. Добровольского, д. 13</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889152,00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600000,00</w:t>
            </w:r>
          </w:p>
        </w:tc>
        <w:tc>
          <w:tcPr>
            <w:tcW w:w="1384" w:type="dxa"/>
          </w:tcPr>
          <w:p w:rsidR="00577AB5" w:rsidRDefault="00577AB5">
            <w:pPr>
              <w:pStyle w:val="ConsPlusNormal"/>
              <w:jc w:val="center"/>
            </w:pPr>
            <w:r>
              <w:t>289152,00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666.</w:t>
            </w:r>
          </w:p>
        </w:tc>
        <w:tc>
          <w:tcPr>
            <w:tcW w:w="2551" w:type="dxa"/>
          </w:tcPr>
          <w:p w:rsidR="00577AB5" w:rsidRDefault="00577AB5">
            <w:pPr>
              <w:pStyle w:val="ConsPlusNormal"/>
            </w:pPr>
            <w:r>
              <w:t>г. Орск, ул. Добровольского, д. 29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1190,00</w:t>
            </w:r>
          </w:p>
        </w:tc>
        <w:tc>
          <w:tcPr>
            <w:tcW w:w="1804" w:type="dxa"/>
          </w:tcPr>
          <w:p w:rsidR="00577AB5" w:rsidRDefault="00577AB5">
            <w:pPr>
              <w:pStyle w:val="ConsPlusNormal"/>
              <w:jc w:val="center"/>
            </w:pPr>
            <w:r>
              <w:t>1979502,00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1979502,00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667.</w:t>
            </w:r>
          </w:p>
        </w:tc>
        <w:tc>
          <w:tcPr>
            <w:tcW w:w="2551" w:type="dxa"/>
          </w:tcPr>
          <w:p w:rsidR="00577AB5" w:rsidRDefault="00577AB5">
            <w:pPr>
              <w:pStyle w:val="ConsPlusNormal"/>
            </w:pPr>
            <w:r>
              <w:t>г. Орск, ул. Добровольского, д. 6</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1725680,00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1725680,00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668.</w:t>
            </w:r>
          </w:p>
        </w:tc>
        <w:tc>
          <w:tcPr>
            <w:tcW w:w="2551" w:type="dxa"/>
          </w:tcPr>
          <w:p w:rsidR="00577AB5" w:rsidRDefault="00577AB5">
            <w:pPr>
              <w:pStyle w:val="ConsPlusNormal"/>
            </w:pPr>
            <w:r>
              <w:t>г. Орск, ул. Докучаева, д. 17</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5379831,08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5379831,08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669.</w:t>
            </w:r>
          </w:p>
        </w:tc>
        <w:tc>
          <w:tcPr>
            <w:tcW w:w="2551" w:type="dxa"/>
          </w:tcPr>
          <w:p w:rsidR="00577AB5" w:rsidRDefault="00577AB5">
            <w:pPr>
              <w:pStyle w:val="ConsPlusNormal"/>
            </w:pPr>
            <w:r>
              <w:t>г. Орск, ул. Докучаева, д. 52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7159871,72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7159871,72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670.</w:t>
            </w:r>
          </w:p>
        </w:tc>
        <w:tc>
          <w:tcPr>
            <w:tcW w:w="2551" w:type="dxa"/>
          </w:tcPr>
          <w:p w:rsidR="00577AB5" w:rsidRDefault="00577AB5">
            <w:pPr>
              <w:pStyle w:val="ConsPlusNormal"/>
            </w:pPr>
            <w:r>
              <w:t>г. Орск, ул. Казалинская, д. 6</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78823,13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78823,13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671.</w:t>
            </w:r>
          </w:p>
        </w:tc>
        <w:tc>
          <w:tcPr>
            <w:tcW w:w="2551" w:type="dxa"/>
          </w:tcPr>
          <w:p w:rsidR="00577AB5" w:rsidRDefault="00577AB5">
            <w:pPr>
              <w:pStyle w:val="ConsPlusNormal"/>
            </w:pPr>
            <w:r>
              <w:t>г. Орск, ул. Кишиневская, д. 26</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157579,97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157579,97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672.</w:t>
            </w:r>
          </w:p>
        </w:tc>
        <w:tc>
          <w:tcPr>
            <w:tcW w:w="2551" w:type="dxa"/>
          </w:tcPr>
          <w:p w:rsidR="00577AB5" w:rsidRDefault="00577AB5">
            <w:pPr>
              <w:pStyle w:val="ConsPlusNormal"/>
            </w:pPr>
            <w:r>
              <w:t>г. Орск, ул. Комарова, д. 22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1720,00</w:t>
            </w:r>
          </w:p>
        </w:tc>
        <w:tc>
          <w:tcPr>
            <w:tcW w:w="1804" w:type="dxa"/>
          </w:tcPr>
          <w:p w:rsidR="00577AB5" w:rsidRDefault="00577AB5">
            <w:pPr>
              <w:pStyle w:val="ConsPlusNormal"/>
              <w:jc w:val="center"/>
            </w:pPr>
            <w:r>
              <w:t>960000,00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960000,00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673.</w:t>
            </w:r>
          </w:p>
        </w:tc>
        <w:tc>
          <w:tcPr>
            <w:tcW w:w="2551" w:type="dxa"/>
          </w:tcPr>
          <w:p w:rsidR="00577AB5" w:rsidRDefault="00577AB5">
            <w:pPr>
              <w:pStyle w:val="ConsPlusNormal"/>
            </w:pPr>
            <w:r>
              <w:t>г. Орск, ул. Комарова, д. 26</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1720,00</w:t>
            </w:r>
          </w:p>
        </w:tc>
        <w:tc>
          <w:tcPr>
            <w:tcW w:w="1804" w:type="dxa"/>
          </w:tcPr>
          <w:p w:rsidR="00577AB5" w:rsidRDefault="00577AB5">
            <w:pPr>
              <w:pStyle w:val="ConsPlusNormal"/>
              <w:jc w:val="center"/>
            </w:pPr>
            <w:r>
              <w:t>1020000,00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1020000,00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674.</w:t>
            </w:r>
          </w:p>
        </w:tc>
        <w:tc>
          <w:tcPr>
            <w:tcW w:w="2551" w:type="dxa"/>
          </w:tcPr>
          <w:p w:rsidR="00577AB5" w:rsidRDefault="00577AB5">
            <w:pPr>
              <w:pStyle w:val="ConsPlusNormal"/>
            </w:pPr>
            <w:r>
              <w:t>г. Орск, ул. Комарова, д. 7</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1891273,26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1891273,26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675.</w:t>
            </w:r>
          </w:p>
        </w:tc>
        <w:tc>
          <w:tcPr>
            <w:tcW w:w="2551" w:type="dxa"/>
          </w:tcPr>
          <w:p w:rsidR="00577AB5" w:rsidRDefault="00577AB5">
            <w:pPr>
              <w:pStyle w:val="ConsPlusNormal"/>
            </w:pPr>
            <w:r>
              <w:t>г. Орск, ул. Кондукторская, д. 61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181686,84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181686,84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676.</w:t>
            </w:r>
          </w:p>
        </w:tc>
        <w:tc>
          <w:tcPr>
            <w:tcW w:w="2551" w:type="dxa"/>
          </w:tcPr>
          <w:p w:rsidR="00577AB5" w:rsidRDefault="00577AB5">
            <w:pPr>
              <w:pStyle w:val="ConsPlusNormal"/>
            </w:pPr>
            <w:r>
              <w:t>г. Орск, ул. Кондукторская, д. 61</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36154,86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36154,86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677.</w:t>
            </w:r>
          </w:p>
        </w:tc>
        <w:tc>
          <w:tcPr>
            <w:tcW w:w="2551" w:type="dxa"/>
          </w:tcPr>
          <w:p w:rsidR="00577AB5" w:rsidRDefault="00577AB5">
            <w:pPr>
              <w:pStyle w:val="ConsPlusNormal"/>
            </w:pPr>
            <w:r>
              <w:t>г. Орск, ул. Короленко, д. 24</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153504,69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153504,69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678.</w:t>
            </w:r>
          </w:p>
        </w:tc>
        <w:tc>
          <w:tcPr>
            <w:tcW w:w="2551" w:type="dxa"/>
          </w:tcPr>
          <w:p w:rsidR="00577AB5" w:rsidRDefault="00577AB5">
            <w:pPr>
              <w:pStyle w:val="ConsPlusNormal"/>
            </w:pPr>
            <w:r>
              <w:t>г. Орск, ул. Короленко, д. 24</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349494,69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349494,69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679.</w:t>
            </w:r>
          </w:p>
        </w:tc>
        <w:tc>
          <w:tcPr>
            <w:tcW w:w="2551" w:type="dxa"/>
          </w:tcPr>
          <w:p w:rsidR="00577AB5" w:rsidRDefault="00577AB5">
            <w:pPr>
              <w:pStyle w:val="ConsPlusNormal"/>
            </w:pPr>
            <w:r>
              <w:t>г. Орск, ул. Короленко, д. 41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3672393,31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3672393,31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680.</w:t>
            </w:r>
          </w:p>
        </w:tc>
        <w:tc>
          <w:tcPr>
            <w:tcW w:w="2551" w:type="dxa"/>
          </w:tcPr>
          <w:p w:rsidR="00577AB5" w:rsidRDefault="00577AB5">
            <w:pPr>
              <w:pStyle w:val="ConsPlusNormal"/>
            </w:pPr>
            <w:r>
              <w:t>г. Орск, ул. Крайняя, д. 38а</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5373453,55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5373453,55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681.</w:t>
            </w:r>
          </w:p>
        </w:tc>
        <w:tc>
          <w:tcPr>
            <w:tcW w:w="2551" w:type="dxa"/>
          </w:tcPr>
          <w:p w:rsidR="00577AB5" w:rsidRDefault="00577AB5">
            <w:pPr>
              <w:pStyle w:val="ConsPlusNormal"/>
            </w:pPr>
            <w:r>
              <w:t>г. Орск, ул. Крайняя, д. 38а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2187422,95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2187422,95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682.</w:t>
            </w:r>
          </w:p>
        </w:tc>
        <w:tc>
          <w:tcPr>
            <w:tcW w:w="2551" w:type="dxa"/>
          </w:tcPr>
          <w:p w:rsidR="00577AB5" w:rsidRDefault="00577AB5">
            <w:pPr>
              <w:pStyle w:val="ConsPlusNormal"/>
            </w:pPr>
            <w:r>
              <w:t>г. Орск, ул. Краматорская, д. 14б</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706,00</w:t>
            </w:r>
          </w:p>
        </w:tc>
        <w:tc>
          <w:tcPr>
            <w:tcW w:w="1804" w:type="dxa"/>
          </w:tcPr>
          <w:p w:rsidR="00577AB5" w:rsidRDefault="00577AB5">
            <w:pPr>
              <w:pStyle w:val="ConsPlusNormal"/>
              <w:jc w:val="center"/>
            </w:pPr>
            <w:r>
              <w:t>4364989,70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4364989,70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683.</w:t>
            </w:r>
          </w:p>
        </w:tc>
        <w:tc>
          <w:tcPr>
            <w:tcW w:w="2551" w:type="dxa"/>
          </w:tcPr>
          <w:p w:rsidR="00577AB5" w:rsidRDefault="00577AB5">
            <w:pPr>
              <w:pStyle w:val="ConsPlusNormal"/>
            </w:pPr>
            <w:r>
              <w:t>г. Орск, ул. Краматорская, д. 14б</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1200,00</w:t>
            </w:r>
          </w:p>
        </w:tc>
        <w:tc>
          <w:tcPr>
            <w:tcW w:w="1804" w:type="dxa"/>
          </w:tcPr>
          <w:p w:rsidR="00577AB5" w:rsidRDefault="00577AB5">
            <w:pPr>
              <w:pStyle w:val="ConsPlusNormal"/>
              <w:jc w:val="center"/>
            </w:pPr>
            <w:r>
              <w:t>4032073,69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4032073,69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684.</w:t>
            </w:r>
          </w:p>
        </w:tc>
        <w:tc>
          <w:tcPr>
            <w:tcW w:w="2551" w:type="dxa"/>
          </w:tcPr>
          <w:p w:rsidR="00577AB5" w:rsidRDefault="00577AB5">
            <w:pPr>
              <w:pStyle w:val="ConsPlusNormal"/>
            </w:pPr>
            <w:r>
              <w:t>г. Орск, ул. Краматорская, д. 18</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1834741,84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1834741,84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685.</w:t>
            </w:r>
          </w:p>
        </w:tc>
        <w:tc>
          <w:tcPr>
            <w:tcW w:w="2551" w:type="dxa"/>
          </w:tcPr>
          <w:p w:rsidR="00577AB5" w:rsidRDefault="00577AB5">
            <w:pPr>
              <w:pStyle w:val="ConsPlusNormal"/>
            </w:pPr>
            <w:r>
              <w:t>г. Орск, ул. Краматорская, д. 21</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289815,49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289815,49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686.</w:t>
            </w:r>
          </w:p>
        </w:tc>
        <w:tc>
          <w:tcPr>
            <w:tcW w:w="2551" w:type="dxa"/>
          </w:tcPr>
          <w:p w:rsidR="00577AB5" w:rsidRDefault="00577AB5">
            <w:pPr>
              <w:pStyle w:val="ConsPlusNormal"/>
            </w:pPr>
            <w:r>
              <w:t>г. Орск, ул. Краматорская, д. 23</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242030,13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242030,13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687.</w:t>
            </w:r>
          </w:p>
        </w:tc>
        <w:tc>
          <w:tcPr>
            <w:tcW w:w="2551" w:type="dxa"/>
          </w:tcPr>
          <w:p w:rsidR="00577AB5" w:rsidRDefault="00577AB5">
            <w:pPr>
              <w:pStyle w:val="ConsPlusNormal"/>
            </w:pPr>
            <w:r>
              <w:t>г. Орск, ул. Краматорская, д. 25</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231333,62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231333,62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688.</w:t>
            </w:r>
          </w:p>
        </w:tc>
        <w:tc>
          <w:tcPr>
            <w:tcW w:w="2551" w:type="dxa"/>
          </w:tcPr>
          <w:p w:rsidR="00577AB5" w:rsidRDefault="00577AB5">
            <w:pPr>
              <w:pStyle w:val="ConsPlusNormal"/>
            </w:pPr>
            <w:r>
              <w:t>г. Орск, ул. Краматорская, д. 27</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221540,64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221540,64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689.</w:t>
            </w:r>
          </w:p>
        </w:tc>
        <w:tc>
          <w:tcPr>
            <w:tcW w:w="2551" w:type="dxa"/>
          </w:tcPr>
          <w:p w:rsidR="00577AB5" w:rsidRDefault="00577AB5">
            <w:pPr>
              <w:pStyle w:val="ConsPlusNormal"/>
            </w:pPr>
            <w:r>
              <w:t>г. Орск, ул. Краматорская, д. 29</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200115,75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200115,75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690.</w:t>
            </w:r>
          </w:p>
        </w:tc>
        <w:tc>
          <w:tcPr>
            <w:tcW w:w="2551" w:type="dxa"/>
          </w:tcPr>
          <w:p w:rsidR="00577AB5" w:rsidRDefault="00577AB5">
            <w:pPr>
              <w:pStyle w:val="ConsPlusNormal"/>
            </w:pPr>
            <w:r>
              <w:t>г. Орск, ул. Краматорская, д. 31</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215216,13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215216,13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691.</w:t>
            </w:r>
          </w:p>
        </w:tc>
        <w:tc>
          <w:tcPr>
            <w:tcW w:w="2551" w:type="dxa"/>
          </w:tcPr>
          <w:p w:rsidR="00577AB5" w:rsidRDefault="00577AB5">
            <w:pPr>
              <w:pStyle w:val="ConsPlusNormal"/>
            </w:pPr>
            <w:r>
              <w:t>г. Орск, ул. Краматорская, д. 33</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188800,68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188800,68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692.</w:t>
            </w:r>
          </w:p>
        </w:tc>
        <w:tc>
          <w:tcPr>
            <w:tcW w:w="2551" w:type="dxa"/>
          </w:tcPr>
          <w:p w:rsidR="00577AB5" w:rsidRDefault="00577AB5">
            <w:pPr>
              <w:pStyle w:val="ConsPlusNormal"/>
            </w:pPr>
            <w:r>
              <w:t>г. Орск, ул. Краматорская, д. 6а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1224,00</w:t>
            </w:r>
          </w:p>
        </w:tc>
        <w:tc>
          <w:tcPr>
            <w:tcW w:w="1804" w:type="dxa"/>
          </w:tcPr>
          <w:p w:rsidR="00577AB5" w:rsidRDefault="00577AB5">
            <w:pPr>
              <w:pStyle w:val="ConsPlusNormal"/>
              <w:jc w:val="center"/>
            </w:pPr>
            <w:r>
              <w:t>6115268,31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6115268,31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693.</w:t>
            </w:r>
          </w:p>
        </w:tc>
        <w:tc>
          <w:tcPr>
            <w:tcW w:w="2551" w:type="dxa"/>
          </w:tcPr>
          <w:p w:rsidR="00577AB5" w:rsidRDefault="00577AB5">
            <w:pPr>
              <w:pStyle w:val="ConsPlusNormal"/>
            </w:pPr>
            <w:r>
              <w:t>г. Орск, ул. Краматорская, д. 6а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2100,00</w:t>
            </w:r>
          </w:p>
        </w:tc>
        <w:tc>
          <w:tcPr>
            <w:tcW w:w="1804" w:type="dxa"/>
          </w:tcPr>
          <w:p w:rsidR="00577AB5" w:rsidRDefault="00577AB5">
            <w:pPr>
              <w:pStyle w:val="ConsPlusNormal"/>
              <w:jc w:val="center"/>
            </w:pPr>
            <w:r>
              <w:t>4120805,55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4120805,55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694.</w:t>
            </w:r>
          </w:p>
        </w:tc>
        <w:tc>
          <w:tcPr>
            <w:tcW w:w="2551" w:type="dxa"/>
          </w:tcPr>
          <w:p w:rsidR="00577AB5" w:rsidRDefault="00577AB5">
            <w:pPr>
              <w:pStyle w:val="ConsPlusNormal"/>
            </w:pPr>
            <w:r>
              <w:t>г. Орск, ул. Краснодонская, д. 15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7159448,78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7159448,78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695.</w:t>
            </w:r>
          </w:p>
        </w:tc>
        <w:tc>
          <w:tcPr>
            <w:tcW w:w="2551" w:type="dxa"/>
          </w:tcPr>
          <w:p w:rsidR="00577AB5" w:rsidRDefault="00577AB5">
            <w:pPr>
              <w:pStyle w:val="ConsPlusNormal"/>
            </w:pPr>
            <w:r>
              <w:t>г. Орск, ул. Кутузова, д. 46</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385883,74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385883,74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696.</w:t>
            </w:r>
          </w:p>
        </w:tc>
        <w:tc>
          <w:tcPr>
            <w:tcW w:w="2551" w:type="dxa"/>
          </w:tcPr>
          <w:p w:rsidR="00577AB5" w:rsidRDefault="00577AB5">
            <w:pPr>
              <w:pStyle w:val="ConsPlusNormal"/>
            </w:pPr>
            <w:r>
              <w:t>г. Орск, ул. Ломоносова, д. 2а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2700,00</w:t>
            </w:r>
          </w:p>
        </w:tc>
        <w:tc>
          <w:tcPr>
            <w:tcW w:w="1804" w:type="dxa"/>
          </w:tcPr>
          <w:p w:rsidR="00577AB5" w:rsidRDefault="00577AB5">
            <w:pPr>
              <w:pStyle w:val="ConsPlusNormal"/>
              <w:jc w:val="center"/>
            </w:pPr>
            <w:r>
              <w:t>3320518,41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3320518,41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697.</w:t>
            </w:r>
          </w:p>
        </w:tc>
        <w:tc>
          <w:tcPr>
            <w:tcW w:w="2551" w:type="dxa"/>
          </w:tcPr>
          <w:p w:rsidR="00577AB5" w:rsidRDefault="00577AB5">
            <w:pPr>
              <w:pStyle w:val="ConsPlusNormal"/>
            </w:pPr>
            <w:r>
              <w:t>г. Орск, ул. М. Жукова, д. 7</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7338256,91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7338256,91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698.</w:t>
            </w:r>
          </w:p>
        </w:tc>
        <w:tc>
          <w:tcPr>
            <w:tcW w:w="2551" w:type="dxa"/>
          </w:tcPr>
          <w:p w:rsidR="00577AB5" w:rsidRDefault="00577AB5">
            <w:pPr>
              <w:pStyle w:val="ConsPlusNormal"/>
            </w:pPr>
            <w:r>
              <w:t>г. Орск, ул. М. Жукова, д. 7</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3302510,99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3302510,99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699.</w:t>
            </w:r>
          </w:p>
        </w:tc>
        <w:tc>
          <w:tcPr>
            <w:tcW w:w="2551" w:type="dxa"/>
          </w:tcPr>
          <w:p w:rsidR="00577AB5" w:rsidRDefault="00577AB5">
            <w:pPr>
              <w:pStyle w:val="ConsPlusNormal"/>
            </w:pPr>
            <w:r>
              <w:t xml:space="preserve">г. Орск, ул. М. Жукова, д. </w:t>
            </w:r>
            <w:r>
              <w:lastRenderedPageBreak/>
              <w:t>7а</w:t>
            </w:r>
          </w:p>
        </w:tc>
        <w:tc>
          <w:tcPr>
            <w:tcW w:w="1871" w:type="dxa"/>
          </w:tcPr>
          <w:p w:rsidR="00577AB5" w:rsidRDefault="00577AB5">
            <w:pPr>
              <w:pStyle w:val="ConsPlusNormal"/>
            </w:pPr>
            <w:r>
              <w:lastRenderedPageBreak/>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3626447,15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3626447,15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700.</w:t>
            </w:r>
          </w:p>
        </w:tc>
        <w:tc>
          <w:tcPr>
            <w:tcW w:w="2551" w:type="dxa"/>
          </w:tcPr>
          <w:p w:rsidR="00577AB5" w:rsidRDefault="00577AB5">
            <w:pPr>
              <w:pStyle w:val="ConsPlusNormal"/>
            </w:pPr>
            <w:r>
              <w:t>г. Орск, ул. М. Жукова, д. 7а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1834569,52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1834569,52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701.</w:t>
            </w:r>
          </w:p>
        </w:tc>
        <w:tc>
          <w:tcPr>
            <w:tcW w:w="2551" w:type="dxa"/>
          </w:tcPr>
          <w:p w:rsidR="00577AB5" w:rsidRDefault="00577AB5">
            <w:pPr>
              <w:pStyle w:val="ConsPlusNormal"/>
            </w:pPr>
            <w:r>
              <w:t>г. Орск, ул. М. Конева, д. 12</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220852,40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220852,40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702.</w:t>
            </w:r>
          </w:p>
        </w:tc>
        <w:tc>
          <w:tcPr>
            <w:tcW w:w="2551" w:type="dxa"/>
          </w:tcPr>
          <w:p w:rsidR="00577AB5" w:rsidRDefault="00577AB5">
            <w:pPr>
              <w:pStyle w:val="ConsPlusNormal"/>
            </w:pPr>
            <w:r>
              <w:t>г. Орск, ул. М. Конева, д. 12</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215881,15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215881,15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703.</w:t>
            </w:r>
          </w:p>
        </w:tc>
        <w:tc>
          <w:tcPr>
            <w:tcW w:w="2551" w:type="dxa"/>
          </w:tcPr>
          <w:p w:rsidR="00577AB5" w:rsidRDefault="00577AB5">
            <w:pPr>
              <w:pStyle w:val="ConsPlusNormal"/>
            </w:pPr>
            <w:r>
              <w:t>г. Орск, ул. М. Конева, д. 12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1463768,12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1463768,12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704.</w:t>
            </w:r>
          </w:p>
        </w:tc>
        <w:tc>
          <w:tcPr>
            <w:tcW w:w="2551" w:type="dxa"/>
          </w:tcPr>
          <w:p w:rsidR="00577AB5" w:rsidRDefault="00577AB5">
            <w:pPr>
              <w:pStyle w:val="ConsPlusNormal"/>
            </w:pPr>
            <w:r>
              <w:t>г. Орск, ул. Макаренко, д. 10б</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715275,19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715275,19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705.</w:t>
            </w:r>
          </w:p>
        </w:tc>
        <w:tc>
          <w:tcPr>
            <w:tcW w:w="2551" w:type="dxa"/>
          </w:tcPr>
          <w:p w:rsidR="00577AB5" w:rsidRDefault="00577AB5">
            <w:pPr>
              <w:pStyle w:val="ConsPlusNormal"/>
            </w:pPr>
            <w:r>
              <w:t>г. Орск, ул. Макаренко, д. 10б</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775763,02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775763,02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706.</w:t>
            </w:r>
          </w:p>
        </w:tc>
        <w:tc>
          <w:tcPr>
            <w:tcW w:w="2551" w:type="dxa"/>
          </w:tcPr>
          <w:p w:rsidR="00577AB5" w:rsidRDefault="00577AB5">
            <w:pPr>
              <w:pStyle w:val="ConsPlusNormal"/>
            </w:pPr>
            <w:r>
              <w:t>г. Орск, ул. Макаренко, д. 10б</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137944,45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137944,45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707.</w:t>
            </w:r>
          </w:p>
        </w:tc>
        <w:tc>
          <w:tcPr>
            <w:tcW w:w="2551" w:type="dxa"/>
          </w:tcPr>
          <w:p w:rsidR="00577AB5" w:rsidRDefault="00577AB5">
            <w:pPr>
              <w:pStyle w:val="ConsPlusNormal"/>
            </w:pPr>
            <w:r>
              <w:t>г. Орск, ул. Макаренко, д. 19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677,00</w:t>
            </w:r>
          </w:p>
        </w:tc>
        <w:tc>
          <w:tcPr>
            <w:tcW w:w="1804" w:type="dxa"/>
          </w:tcPr>
          <w:p w:rsidR="00577AB5" w:rsidRDefault="00577AB5">
            <w:pPr>
              <w:pStyle w:val="ConsPlusNormal"/>
              <w:jc w:val="center"/>
            </w:pPr>
            <w:r>
              <w:t>2013724,95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2013724,95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708.</w:t>
            </w:r>
          </w:p>
        </w:tc>
        <w:tc>
          <w:tcPr>
            <w:tcW w:w="2551" w:type="dxa"/>
          </w:tcPr>
          <w:p w:rsidR="00577AB5" w:rsidRDefault="00577AB5">
            <w:pPr>
              <w:pStyle w:val="ConsPlusNormal"/>
            </w:pPr>
            <w:r>
              <w:t>г. Орск, ул. Макаренко, д. 8а</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706443,94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706443,94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709.</w:t>
            </w:r>
          </w:p>
        </w:tc>
        <w:tc>
          <w:tcPr>
            <w:tcW w:w="2551" w:type="dxa"/>
          </w:tcPr>
          <w:p w:rsidR="00577AB5" w:rsidRDefault="00577AB5">
            <w:pPr>
              <w:pStyle w:val="ConsPlusNormal"/>
            </w:pPr>
            <w:r>
              <w:t>г. Орск, ул. Машиностроителей, д. 15</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5533311,01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5533311,01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710.</w:t>
            </w:r>
          </w:p>
        </w:tc>
        <w:tc>
          <w:tcPr>
            <w:tcW w:w="2551" w:type="dxa"/>
          </w:tcPr>
          <w:p w:rsidR="00577AB5" w:rsidRDefault="00577AB5">
            <w:pPr>
              <w:pStyle w:val="ConsPlusNormal"/>
            </w:pPr>
            <w:r>
              <w:t>г. Орск, ул. Машиностроителей, д. 40</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296603,32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296603,32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711.</w:t>
            </w:r>
          </w:p>
        </w:tc>
        <w:tc>
          <w:tcPr>
            <w:tcW w:w="2551" w:type="dxa"/>
          </w:tcPr>
          <w:p w:rsidR="00577AB5" w:rsidRDefault="00577AB5">
            <w:pPr>
              <w:pStyle w:val="ConsPlusNormal"/>
            </w:pPr>
            <w:r>
              <w:t>г. Орск, ул. Московская, д. 15</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560925,16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560925,16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712.</w:t>
            </w:r>
          </w:p>
        </w:tc>
        <w:tc>
          <w:tcPr>
            <w:tcW w:w="2551" w:type="dxa"/>
          </w:tcPr>
          <w:p w:rsidR="00577AB5" w:rsidRDefault="00577AB5">
            <w:pPr>
              <w:pStyle w:val="ConsPlusNormal"/>
            </w:pPr>
            <w:r>
              <w:t>г. Орск, ул. Московская, д. 26</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413349,12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413349,12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713.</w:t>
            </w:r>
          </w:p>
        </w:tc>
        <w:tc>
          <w:tcPr>
            <w:tcW w:w="2551" w:type="dxa"/>
          </w:tcPr>
          <w:p w:rsidR="00577AB5" w:rsidRDefault="00577AB5">
            <w:pPr>
              <w:pStyle w:val="ConsPlusNormal"/>
            </w:pPr>
            <w:r>
              <w:t>г. Орск, ул. Московская, д. 26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677,00</w:t>
            </w:r>
          </w:p>
        </w:tc>
        <w:tc>
          <w:tcPr>
            <w:tcW w:w="1804" w:type="dxa"/>
          </w:tcPr>
          <w:p w:rsidR="00577AB5" w:rsidRDefault="00577AB5">
            <w:pPr>
              <w:pStyle w:val="ConsPlusNormal"/>
              <w:jc w:val="center"/>
            </w:pPr>
            <w:r>
              <w:t>3390040,20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3390040,20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714.</w:t>
            </w:r>
          </w:p>
        </w:tc>
        <w:tc>
          <w:tcPr>
            <w:tcW w:w="2551" w:type="dxa"/>
          </w:tcPr>
          <w:p w:rsidR="00577AB5" w:rsidRDefault="00577AB5">
            <w:pPr>
              <w:pStyle w:val="ConsPlusNormal"/>
            </w:pPr>
            <w:r>
              <w:t>г. Орск, ул. Нефтяников, д. 10</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376830,41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376830,41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715.</w:t>
            </w:r>
          </w:p>
        </w:tc>
        <w:tc>
          <w:tcPr>
            <w:tcW w:w="2551" w:type="dxa"/>
          </w:tcPr>
          <w:p w:rsidR="00577AB5" w:rsidRDefault="00577AB5">
            <w:pPr>
              <w:pStyle w:val="ConsPlusNormal"/>
            </w:pPr>
            <w:r>
              <w:t>г. Орск, ул. Олимпийская, д. 22а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697,50</w:t>
            </w:r>
          </w:p>
        </w:tc>
        <w:tc>
          <w:tcPr>
            <w:tcW w:w="1804" w:type="dxa"/>
          </w:tcPr>
          <w:p w:rsidR="00577AB5" w:rsidRDefault="00577AB5">
            <w:pPr>
              <w:pStyle w:val="ConsPlusNormal"/>
              <w:jc w:val="center"/>
            </w:pPr>
            <w:r>
              <w:t>1510398,00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1510398,00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716.</w:t>
            </w:r>
          </w:p>
        </w:tc>
        <w:tc>
          <w:tcPr>
            <w:tcW w:w="2551" w:type="dxa"/>
          </w:tcPr>
          <w:p w:rsidR="00577AB5" w:rsidRDefault="00577AB5">
            <w:pPr>
              <w:pStyle w:val="ConsPlusNormal"/>
            </w:pPr>
            <w:r>
              <w:t>г. Орск, ул. Омская, д. 63а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463484,18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463484,18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717.</w:t>
            </w:r>
          </w:p>
        </w:tc>
        <w:tc>
          <w:tcPr>
            <w:tcW w:w="2551" w:type="dxa"/>
          </w:tcPr>
          <w:p w:rsidR="00577AB5" w:rsidRDefault="00577AB5">
            <w:pPr>
              <w:pStyle w:val="ConsPlusNormal"/>
            </w:pPr>
            <w:r>
              <w:t>г. Орск, ул. Пацаева, д. 6</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3600408,00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3600408,00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718.</w:t>
            </w:r>
          </w:p>
        </w:tc>
        <w:tc>
          <w:tcPr>
            <w:tcW w:w="2551" w:type="dxa"/>
          </w:tcPr>
          <w:p w:rsidR="00577AB5" w:rsidRDefault="00577AB5">
            <w:pPr>
              <w:pStyle w:val="ConsPlusNormal"/>
            </w:pPr>
            <w:r>
              <w:t>г. Орск, ул. Радостева, д. 13</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294849,42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294849,42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719.</w:t>
            </w:r>
          </w:p>
        </w:tc>
        <w:tc>
          <w:tcPr>
            <w:tcW w:w="2551" w:type="dxa"/>
          </w:tcPr>
          <w:p w:rsidR="00577AB5" w:rsidRDefault="00577AB5">
            <w:pPr>
              <w:pStyle w:val="ConsPlusNormal"/>
            </w:pPr>
            <w:r>
              <w:t>г. Орск, ул. Радостева, д. 13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6892073,81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6892073,81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720.</w:t>
            </w:r>
          </w:p>
        </w:tc>
        <w:tc>
          <w:tcPr>
            <w:tcW w:w="2551" w:type="dxa"/>
          </w:tcPr>
          <w:p w:rsidR="00577AB5" w:rsidRDefault="00577AB5">
            <w:pPr>
              <w:pStyle w:val="ConsPlusNormal"/>
            </w:pPr>
            <w:r>
              <w:t>г. Орск, ул. Ростовская, д. 4</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193385,75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193385,75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721.</w:t>
            </w:r>
          </w:p>
        </w:tc>
        <w:tc>
          <w:tcPr>
            <w:tcW w:w="2551" w:type="dxa"/>
          </w:tcPr>
          <w:p w:rsidR="00577AB5" w:rsidRDefault="00577AB5">
            <w:pPr>
              <w:pStyle w:val="ConsPlusNormal"/>
            </w:pPr>
            <w:r>
              <w:t>г. Орск, ул. Ростовская, д. 6</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199239,39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199239,39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722.</w:t>
            </w:r>
          </w:p>
        </w:tc>
        <w:tc>
          <w:tcPr>
            <w:tcW w:w="2551" w:type="dxa"/>
          </w:tcPr>
          <w:p w:rsidR="00577AB5" w:rsidRDefault="00577AB5">
            <w:pPr>
              <w:pStyle w:val="ConsPlusNormal"/>
            </w:pPr>
            <w:r>
              <w:t xml:space="preserve">г. Орск, ул. Ростовская, д. </w:t>
            </w:r>
            <w:r>
              <w:lastRenderedPageBreak/>
              <w:t>8</w:t>
            </w:r>
          </w:p>
        </w:tc>
        <w:tc>
          <w:tcPr>
            <w:tcW w:w="1871" w:type="dxa"/>
          </w:tcPr>
          <w:p w:rsidR="00577AB5" w:rsidRDefault="00577AB5">
            <w:pPr>
              <w:pStyle w:val="ConsPlusNormal"/>
            </w:pPr>
            <w:r>
              <w:lastRenderedPageBreak/>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193858,66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193858,66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723.</w:t>
            </w:r>
          </w:p>
        </w:tc>
        <w:tc>
          <w:tcPr>
            <w:tcW w:w="2551" w:type="dxa"/>
          </w:tcPr>
          <w:p w:rsidR="00577AB5" w:rsidRDefault="00577AB5">
            <w:pPr>
              <w:pStyle w:val="ConsPlusNormal"/>
            </w:pPr>
            <w:r>
              <w:t>г. Орск, ул. Севастопольская, д. 48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1153,10</w:t>
            </w:r>
          </w:p>
        </w:tc>
        <w:tc>
          <w:tcPr>
            <w:tcW w:w="1804" w:type="dxa"/>
          </w:tcPr>
          <w:p w:rsidR="00577AB5" w:rsidRDefault="00577AB5">
            <w:pPr>
              <w:pStyle w:val="ConsPlusNormal"/>
              <w:jc w:val="center"/>
            </w:pPr>
            <w:r>
              <w:t>3161238,14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3161238,14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724.</w:t>
            </w:r>
          </w:p>
        </w:tc>
        <w:tc>
          <w:tcPr>
            <w:tcW w:w="2551" w:type="dxa"/>
          </w:tcPr>
          <w:p w:rsidR="00577AB5" w:rsidRDefault="00577AB5">
            <w:pPr>
              <w:pStyle w:val="ConsPlusNormal"/>
            </w:pPr>
            <w:r>
              <w:t>г. Орск, ул. Севастопольская, д. 57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570,00</w:t>
            </w:r>
          </w:p>
        </w:tc>
        <w:tc>
          <w:tcPr>
            <w:tcW w:w="1804" w:type="dxa"/>
          </w:tcPr>
          <w:p w:rsidR="00577AB5" w:rsidRDefault="00577AB5">
            <w:pPr>
              <w:pStyle w:val="ConsPlusNormal"/>
              <w:jc w:val="center"/>
            </w:pPr>
            <w:r>
              <w:t>1631072,54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1631072,54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725.</w:t>
            </w:r>
          </w:p>
        </w:tc>
        <w:tc>
          <w:tcPr>
            <w:tcW w:w="2551" w:type="dxa"/>
          </w:tcPr>
          <w:p w:rsidR="00577AB5" w:rsidRDefault="00577AB5">
            <w:pPr>
              <w:pStyle w:val="ConsPlusNormal"/>
            </w:pPr>
            <w:r>
              <w:t>г. Орск, ул. Севастопольская, д. 67</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3982233,79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3982233,79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726.</w:t>
            </w:r>
          </w:p>
        </w:tc>
        <w:tc>
          <w:tcPr>
            <w:tcW w:w="2551" w:type="dxa"/>
          </w:tcPr>
          <w:p w:rsidR="00577AB5" w:rsidRDefault="00577AB5">
            <w:pPr>
              <w:pStyle w:val="ConsPlusNormal"/>
            </w:pPr>
            <w:r>
              <w:t>г. Орск, ул. Советская, д. 72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315178,10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315178,10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727.</w:t>
            </w:r>
          </w:p>
        </w:tc>
        <w:tc>
          <w:tcPr>
            <w:tcW w:w="2551" w:type="dxa"/>
          </w:tcPr>
          <w:p w:rsidR="00577AB5" w:rsidRDefault="00577AB5">
            <w:pPr>
              <w:pStyle w:val="ConsPlusNormal"/>
            </w:pPr>
            <w:r>
              <w:t>г. Орск, ул. Спортивная, д. 1б</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2336335,34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2336335,34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728.</w:t>
            </w:r>
          </w:p>
        </w:tc>
        <w:tc>
          <w:tcPr>
            <w:tcW w:w="2551" w:type="dxa"/>
          </w:tcPr>
          <w:p w:rsidR="00577AB5" w:rsidRDefault="00577AB5">
            <w:pPr>
              <w:pStyle w:val="ConsPlusNormal"/>
            </w:pPr>
            <w:r>
              <w:t>г. Орск, ул. Станиславского, д. 23</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307638,33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307638,33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729.</w:t>
            </w:r>
          </w:p>
        </w:tc>
        <w:tc>
          <w:tcPr>
            <w:tcW w:w="2551" w:type="dxa"/>
          </w:tcPr>
          <w:p w:rsidR="00577AB5" w:rsidRDefault="00577AB5">
            <w:pPr>
              <w:pStyle w:val="ConsPlusNormal"/>
            </w:pPr>
            <w:r>
              <w:t>г. Орск, ул. Станиславского, д. 25</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302657,76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302657,76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730.</w:t>
            </w:r>
          </w:p>
        </w:tc>
        <w:tc>
          <w:tcPr>
            <w:tcW w:w="2551" w:type="dxa"/>
          </w:tcPr>
          <w:p w:rsidR="00577AB5" w:rsidRDefault="00577AB5">
            <w:pPr>
              <w:pStyle w:val="ConsPlusNormal"/>
            </w:pPr>
            <w:r>
              <w:t>г. Орск, ул. Станиславского, д. 2б</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752,00</w:t>
            </w:r>
          </w:p>
        </w:tc>
        <w:tc>
          <w:tcPr>
            <w:tcW w:w="1804" w:type="dxa"/>
          </w:tcPr>
          <w:p w:rsidR="00577AB5" w:rsidRDefault="00577AB5">
            <w:pPr>
              <w:pStyle w:val="ConsPlusNormal"/>
              <w:jc w:val="center"/>
            </w:pPr>
            <w:r>
              <w:t>3828113,46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3828113,46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731.</w:t>
            </w:r>
          </w:p>
        </w:tc>
        <w:tc>
          <w:tcPr>
            <w:tcW w:w="2551" w:type="dxa"/>
          </w:tcPr>
          <w:p w:rsidR="00577AB5" w:rsidRDefault="00577AB5">
            <w:pPr>
              <w:pStyle w:val="ConsPlusNormal"/>
            </w:pPr>
            <w:r>
              <w:t>г. Орск, ул. Станиславского, д. 55а</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497841,73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497841,73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732.</w:t>
            </w:r>
          </w:p>
        </w:tc>
        <w:tc>
          <w:tcPr>
            <w:tcW w:w="2551" w:type="dxa"/>
          </w:tcPr>
          <w:p w:rsidR="00577AB5" w:rsidRDefault="00577AB5">
            <w:pPr>
              <w:pStyle w:val="ConsPlusNormal"/>
            </w:pPr>
            <w:r>
              <w:t>г. Орск, ул. Станиславского, д. 87</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174589,37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174589,37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733.</w:t>
            </w:r>
          </w:p>
        </w:tc>
        <w:tc>
          <w:tcPr>
            <w:tcW w:w="2551" w:type="dxa"/>
          </w:tcPr>
          <w:p w:rsidR="00577AB5" w:rsidRDefault="00577AB5">
            <w:pPr>
              <w:pStyle w:val="ConsPlusNormal"/>
            </w:pPr>
            <w:r>
              <w:t>г. Орск, ул. Станиславского, д. 87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1072,00</w:t>
            </w:r>
          </w:p>
        </w:tc>
        <w:tc>
          <w:tcPr>
            <w:tcW w:w="1804" w:type="dxa"/>
          </w:tcPr>
          <w:p w:rsidR="00577AB5" w:rsidRDefault="00577AB5">
            <w:pPr>
              <w:pStyle w:val="ConsPlusNormal"/>
              <w:jc w:val="center"/>
            </w:pPr>
            <w:r>
              <w:t>4737297,60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4737297,60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734.</w:t>
            </w:r>
          </w:p>
        </w:tc>
        <w:tc>
          <w:tcPr>
            <w:tcW w:w="2551" w:type="dxa"/>
          </w:tcPr>
          <w:p w:rsidR="00577AB5" w:rsidRDefault="00577AB5">
            <w:pPr>
              <w:pStyle w:val="ConsPlusNormal"/>
            </w:pPr>
            <w:r>
              <w:t>г. Орск, ул. Стартовая, д. 23</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440,00</w:t>
            </w:r>
          </w:p>
        </w:tc>
        <w:tc>
          <w:tcPr>
            <w:tcW w:w="1804" w:type="dxa"/>
          </w:tcPr>
          <w:p w:rsidR="00577AB5" w:rsidRDefault="00577AB5">
            <w:pPr>
              <w:pStyle w:val="ConsPlusNormal"/>
              <w:jc w:val="center"/>
            </w:pPr>
            <w:r>
              <w:t>1830577,00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1830577,00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735.</w:t>
            </w:r>
          </w:p>
        </w:tc>
        <w:tc>
          <w:tcPr>
            <w:tcW w:w="2551" w:type="dxa"/>
          </w:tcPr>
          <w:p w:rsidR="00577AB5" w:rsidRDefault="00577AB5">
            <w:pPr>
              <w:pStyle w:val="ConsPlusNormal"/>
            </w:pPr>
            <w:r>
              <w:t>г. Орск, ул. Стартовая, д. 23</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351,00</w:t>
            </w:r>
          </w:p>
        </w:tc>
        <w:tc>
          <w:tcPr>
            <w:tcW w:w="1804" w:type="dxa"/>
          </w:tcPr>
          <w:p w:rsidR="00577AB5" w:rsidRDefault="00577AB5">
            <w:pPr>
              <w:pStyle w:val="ConsPlusNormal"/>
              <w:jc w:val="center"/>
            </w:pPr>
            <w:r>
              <w:t>532023,00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532023,00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736.</w:t>
            </w:r>
          </w:p>
        </w:tc>
        <w:tc>
          <w:tcPr>
            <w:tcW w:w="2551" w:type="dxa"/>
          </w:tcPr>
          <w:p w:rsidR="00577AB5" w:rsidRDefault="00577AB5">
            <w:pPr>
              <w:pStyle w:val="ConsPlusNormal"/>
            </w:pPr>
            <w:r>
              <w:t>г. Орск, ул. Стартовая, д. 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3445,00</w:t>
            </w:r>
          </w:p>
        </w:tc>
        <w:tc>
          <w:tcPr>
            <w:tcW w:w="1804" w:type="dxa"/>
          </w:tcPr>
          <w:p w:rsidR="00577AB5" w:rsidRDefault="00577AB5">
            <w:pPr>
              <w:pStyle w:val="ConsPlusNormal"/>
              <w:jc w:val="center"/>
            </w:pPr>
            <w:r>
              <w:t>1676090,00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1676090,00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737.</w:t>
            </w:r>
          </w:p>
        </w:tc>
        <w:tc>
          <w:tcPr>
            <w:tcW w:w="2551" w:type="dxa"/>
          </w:tcPr>
          <w:p w:rsidR="00577AB5" w:rsidRDefault="00577AB5">
            <w:pPr>
              <w:pStyle w:val="ConsPlusNormal"/>
            </w:pPr>
            <w:r>
              <w:t>г. Орск, ул. Стартовая, д. 7</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750000,00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750000,00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738.</w:t>
            </w:r>
          </w:p>
        </w:tc>
        <w:tc>
          <w:tcPr>
            <w:tcW w:w="2551" w:type="dxa"/>
          </w:tcPr>
          <w:p w:rsidR="00577AB5" w:rsidRDefault="00577AB5">
            <w:pPr>
              <w:pStyle w:val="ConsPlusNormal"/>
            </w:pPr>
            <w:r>
              <w:t>г. Орск, ул. Тагильская, д. 13</w:t>
            </w:r>
          </w:p>
        </w:tc>
        <w:tc>
          <w:tcPr>
            <w:tcW w:w="1871" w:type="dxa"/>
          </w:tcPr>
          <w:p w:rsidR="00577AB5" w:rsidRDefault="00577AB5">
            <w:pPr>
              <w:pStyle w:val="ConsPlusNormal"/>
            </w:pPr>
            <w:r>
              <w:t>ремонт ПП</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1000,00</w:t>
            </w:r>
          </w:p>
        </w:tc>
        <w:tc>
          <w:tcPr>
            <w:tcW w:w="1804" w:type="dxa"/>
          </w:tcPr>
          <w:p w:rsidR="00577AB5" w:rsidRDefault="00577AB5">
            <w:pPr>
              <w:pStyle w:val="ConsPlusNormal"/>
              <w:jc w:val="center"/>
            </w:pPr>
            <w:r>
              <w:t>1869994,00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1869994,00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739.</w:t>
            </w:r>
          </w:p>
        </w:tc>
        <w:tc>
          <w:tcPr>
            <w:tcW w:w="2551" w:type="dxa"/>
          </w:tcPr>
          <w:p w:rsidR="00577AB5" w:rsidRDefault="00577AB5">
            <w:pPr>
              <w:pStyle w:val="ConsPlusNormal"/>
            </w:pPr>
            <w:r>
              <w:t>г. Орск, ул. Тагильская, д. 13</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100,00</w:t>
            </w:r>
          </w:p>
        </w:tc>
        <w:tc>
          <w:tcPr>
            <w:tcW w:w="1804" w:type="dxa"/>
          </w:tcPr>
          <w:p w:rsidR="00577AB5" w:rsidRDefault="00577AB5">
            <w:pPr>
              <w:pStyle w:val="ConsPlusNormal"/>
              <w:jc w:val="center"/>
            </w:pPr>
            <w:r>
              <w:t>412167,00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412167,00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740.</w:t>
            </w:r>
          </w:p>
        </w:tc>
        <w:tc>
          <w:tcPr>
            <w:tcW w:w="2551" w:type="dxa"/>
          </w:tcPr>
          <w:p w:rsidR="00577AB5" w:rsidRDefault="00577AB5">
            <w:pPr>
              <w:pStyle w:val="ConsPlusNormal"/>
            </w:pPr>
            <w:r>
              <w:t>г. Орск, ул. Тагильская, д. 13</w:t>
            </w:r>
          </w:p>
        </w:tc>
        <w:tc>
          <w:tcPr>
            <w:tcW w:w="1871" w:type="dxa"/>
          </w:tcPr>
          <w:p w:rsidR="00577AB5" w:rsidRDefault="00577AB5">
            <w:pPr>
              <w:pStyle w:val="ConsPlusNormal"/>
            </w:pPr>
            <w:r>
              <w:t>ОДПУ ГВ</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130475,00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130475,00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741.</w:t>
            </w:r>
          </w:p>
        </w:tc>
        <w:tc>
          <w:tcPr>
            <w:tcW w:w="2551" w:type="dxa"/>
          </w:tcPr>
          <w:p w:rsidR="00577AB5" w:rsidRDefault="00577AB5">
            <w:pPr>
              <w:pStyle w:val="ConsPlusNormal"/>
            </w:pPr>
            <w:r>
              <w:t>г. Орск, ул. Стасова, д. 6</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1135573,57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1135573,57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742.</w:t>
            </w:r>
          </w:p>
        </w:tc>
        <w:tc>
          <w:tcPr>
            <w:tcW w:w="2551" w:type="dxa"/>
          </w:tcPr>
          <w:p w:rsidR="00577AB5" w:rsidRDefault="00577AB5">
            <w:pPr>
              <w:pStyle w:val="ConsPlusNormal"/>
            </w:pPr>
            <w:r>
              <w:t>г. Орск, ул. Ужгородская, д. 90</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3685508,62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3685508,62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743.</w:t>
            </w:r>
          </w:p>
        </w:tc>
        <w:tc>
          <w:tcPr>
            <w:tcW w:w="2551" w:type="dxa"/>
          </w:tcPr>
          <w:p w:rsidR="00577AB5" w:rsidRDefault="00577AB5">
            <w:pPr>
              <w:pStyle w:val="ConsPlusNormal"/>
            </w:pPr>
            <w:r>
              <w:t>г. Орск, ул. Ужгородская, д. 92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7360314,98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7360314,98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744.</w:t>
            </w:r>
          </w:p>
        </w:tc>
        <w:tc>
          <w:tcPr>
            <w:tcW w:w="2551" w:type="dxa"/>
          </w:tcPr>
          <w:p w:rsidR="00577AB5" w:rsidRDefault="00577AB5">
            <w:pPr>
              <w:pStyle w:val="ConsPlusNormal"/>
            </w:pPr>
            <w:r>
              <w:t>г. Орск, ул. Школьная, д. 18</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824813,17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824813,17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745.</w:t>
            </w:r>
          </w:p>
        </w:tc>
        <w:tc>
          <w:tcPr>
            <w:tcW w:w="2551" w:type="dxa"/>
          </w:tcPr>
          <w:p w:rsidR="00577AB5" w:rsidRDefault="00577AB5">
            <w:pPr>
              <w:pStyle w:val="ConsPlusNormal"/>
            </w:pPr>
            <w:r>
              <w:t>г. Орск, ул. Школьная, д. 18</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3039,00</w:t>
            </w:r>
          </w:p>
        </w:tc>
        <w:tc>
          <w:tcPr>
            <w:tcW w:w="1804" w:type="dxa"/>
          </w:tcPr>
          <w:p w:rsidR="00577AB5" w:rsidRDefault="00577AB5">
            <w:pPr>
              <w:pStyle w:val="ConsPlusNormal"/>
              <w:jc w:val="center"/>
            </w:pPr>
            <w:r>
              <w:t>3823315,69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3823315,69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746.</w:t>
            </w:r>
          </w:p>
        </w:tc>
        <w:tc>
          <w:tcPr>
            <w:tcW w:w="2551" w:type="dxa"/>
          </w:tcPr>
          <w:p w:rsidR="00577AB5" w:rsidRDefault="00577AB5">
            <w:pPr>
              <w:pStyle w:val="ConsPlusNormal"/>
            </w:pPr>
            <w:r>
              <w:t>г. Орск, ул. Щорса, д. 15а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581688,06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581688,06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747.</w:t>
            </w:r>
          </w:p>
        </w:tc>
        <w:tc>
          <w:tcPr>
            <w:tcW w:w="2551" w:type="dxa"/>
          </w:tcPr>
          <w:p w:rsidR="00577AB5" w:rsidRDefault="00577AB5">
            <w:pPr>
              <w:pStyle w:val="ConsPlusNormal"/>
            </w:pPr>
            <w:r>
              <w:t>г. Орск, ул. Щорса, д. 15а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759,00</w:t>
            </w:r>
          </w:p>
        </w:tc>
        <w:tc>
          <w:tcPr>
            <w:tcW w:w="1804" w:type="dxa"/>
          </w:tcPr>
          <w:p w:rsidR="00577AB5" w:rsidRDefault="00577AB5">
            <w:pPr>
              <w:pStyle w:val="ConsPlusNormal"/>
              <w:jc w:val="center"/>
            </w:pPr>
            <w:r>
              <w:t>4388467,77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4388467,77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748.</w:t>
            </w:r>
          </w:p>
        </w:tc>
        <w:tc>
          <w:tcPr>
            <w:tcW w:w="2551" w:type="dxa"/>
          </w:tcPr>
          <w:p w:rsidR="00577AB5" w:rsidRDefault="00577AB5">
            <w:pPr>
              <w:pStyle w:val="ConsPlusNormal"/>
            </w:pPr>
            <w:r>
              <w:t>г. Орск, ул. Ю. Фучика, д. 3</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428286,88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428286,88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749.</w:t>
            </w:r>
          </w:p>
        </w:tc>
        <w:tc>
          <w:tcPr>
            <w:tcW w:w="2551" w:type="dxa"/>
          </w:tcPr>
          <w:p w:rsidR="00577AB5" w:rsidRDefault="00577AB5">
            <w:pPr>
              <w:pStyle w:val="ConsPlusNormal"/>
            </w:pPr>
            <w:r>
              <w:t>г. Орск, ул. Ю. Фучика,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1588,00</w:t>
            </w:r>
          </w:p>
        </w:tc>
        <w:tc>
          <w:tcPr>
            <w:tcW w:w="1804" w:type="dxa"/>
          </w:tcPr>
          <w:p w:rsidR="00577AB5" w:rsidRDefault="00577AB5">
            <w:pPr>
              <w:pStyle w:val="ConsPlusNormal"/>
              <w:jc w:val="center"/>
            </w:pPr>
            <w:r>
              <w:t>8578879,17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8578879,17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750.</w:t>
            </w:r>
          </w:p>
        </w:tc>
        <w:tc>
          <w:tcPr>
            <w:tcW w:w="2551" w:type="dxa"/>
          </w:tcPr>
          <w:p w:rsidR="00577AB5" w:rsidRDefault="00577AB5">
            <w:pPr>
              <w:pStyle w:val="ConsPlusNormal"/>
            </w:pPr>
            <w:r>
              <w:t>г. Орск, ул. Ю. Фучика, д. 9</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599085,84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599085,84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751.</w:t>
            </w:r>
          </w:p>
        </w:tc>
        <w:tc>
          <w:tcPr>
            <w:tcW w:w="2551" w:type="dxa"/>
          </w:tcPr>
          <w:p w:rsidR="00577AB5" w:rsidRDefault="00577AB5">
            <w:pPr>
              <w:pStyle w:val="ConsPlusNormal"/>
            </w:pPr>
            <w:r>
              <w:t>г. Орск, ул. Ю. Фучика, д. 9</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687578,23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687578,23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752.</w:t>
            </w:r>
          </w:p>
        </w:tc>
        <w:tc>
          <w:tcPr>
            <w:tcW w:w="2551" w:type="dxa"/>
          </w:tcPr>
          <w:p w:rsidR="00577AB5" w:rsidRDefault="00577AB5">
            <w:pPr>
              <w:pStyle w:val="ConsPlusNormal"/>
            </w:pPr>
            <w:r>
              <w:t>г. Орск, ул. Ю. Фучика, д. 9</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631552,42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631552,42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753.</w:t>
            </w:r>
          </w:p>
        </w:tc>
        <w:tc>
          <w:tcPr>
            <w:tcW w:w="2551" w:type="dxa"/>
          </w:tcPr>
          <w:p w:rsidR="00577AB5" w:rsidRDefault="00577AB5">
            <w:pPr>
              <w:pStyle w:val="ConsPlusNormal"/>
            </w:pPr>
            <w:r>
              <w:t>г. Орск, ул. Ю. Фучика, д. 9</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1553144,93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1553144,93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754.</w:t>
            </w:r>
          </w:p>
        </w:tc>
        <w:tc>
          <w:tcPr>
            <w:tcW w:w="2551" w:type="dxa"/>
          </w:tcPr>
          <w:p w:rsidR="00577AB5" w:rsidRDefault="00577AB5">
            <w:pPr>
              <w:pStyle w:val="ConsPlusNormal"/>
            </w:pPr>
            <w:r>
              <w:t>г. Орск, ул. Юлина, д. 10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831,60</w:t>
            </w:r>
          </w:p>
        </w:tc>
        <w:tc>
          <w:tcPr>
            <w:tcW w:w="1804" w:type="dxa"/>
          </w:tcPr>
          <w:p w:rsidR="00577AB5" w:rsidRDefault="00577AB5">
            <w:pPr>
              <w:pStyle w:val="ConsPlusNormal"/>
              <w:jc w:val="center"/>
            </w:pPr>
            <w:r>
              <w:t>4036040,11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4036040,11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755.</w:t>
            </w:r>
          </w:p>
        </w:tc>
        <w:tc>
          <w:tcPr>
            <w:tcW w:w="2551" w:type="dxa"/>
          </w:tcPr>
          <w:p w:rsidR="00577AB5" w:rsidRDefault="00577AB5">
            <w:pPr>
              <w:pStyle w:val="ConsPlusNormal"/>
            </w:pPr>
            <w:r>
              <w:t>г. Орск, ул. Юлина, д. 16а</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5171781,92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5171781,92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15. Муниципальное образование городской округ ЗАТО пос. Комаровский</w:t>
            </w:r>
          </w:p>
        </w:tc>
      </w:tr>
      <w:tr w:rsidR="00577AB5">
        <w:tc>
          <w:tcPr>
            <w:tcW w:w="3345" w:type="dxa"/>
            <w:gridSpan w:val="2"/>
          </w:tcPr>
          <w:p w:rsidR="00577AB5" w:rsidRDefault="00577AB5">
            <w:pPr>
              <w:pStyle w:val="ConsPlusNormal"/>
            </w:pPr>
            <w:r>
              <w:lastRenderedPageBreak/>
              <w:t>Итого по муниципальному образованию городской округ ЗАТО пос. Комаровский</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5872632,82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5872632,82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756.</w:t>
            </w:r>
          </w:p>
        </w:tc>
        <w:tc>
          <w:tcPr>
            <w:tcW w:w="2551" w:type="dxa"/>
          </w:tcPr>
          <w:p w:rsidR="00577AB5" w:rsidRDefault="00577AB5">
            <w:pPr>
              <w:pStyle w:val="ConsPlusNormal"/>
            </w:pPr>
            <w:r>
              <w:t>пгт. ЗАТО Комаровский, ул. Южная, д. 16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978,30</w:t>
            </w:r>
          </w:p>
        </w:tc>
        <w:tc>
          <w:tcPr>
            <w:tcW w:w="1804" w:type="dxa"/>
          </w:tcPr>
          <w:p w:rsidR="00577AB5" w:rsidRDefault="00577AB5">
            <w:pPr>
              <w:pStyle w:val="ConsPlusNormal"/>
              <w:jc w:val="center"/>
            </w:pPr>
            <w:r>
              <w:t>2315244,75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2315244,75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757.</w:t>
            </w:r>
          </w:p>
        </w:tc>
        <w:tc>
          <w:tcPr>
            <w:tcW w:w="2551" w:type="dxa"/>
          </w:tcPr>
          <w:p w:rsidR="00577AB5" w:rsidRDefault="00577AB5">
            <w:pPr>
              <w:pStyle w:val="ConsPlusNormal"/>
            </w:pPr>
            <w:r>
              <w:t>пгт. ЗАТО Комаровский, ул. Южная, д. 26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948,40</w:t>
            </w:r>
          </w:p>
        </w:tc>
        <w:tc>
          <w:tcPr>
            <w:tcW w:w="1804" w:type="dxa"/>
          </w:tcPr>
          <w:p w:rsidR="00577AB5" w:rsidRDefault="00577AB5">
            <w:pPr>
              <w:pStyle w:val="ConsPlusNormal"/>
              <w:jc w:val="center"/>
            </w:pPr>
            <w:r>
              <w:t>1753663,29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1753663,29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758.</w:t>
            </w:r>
          </w:p>
        </w:tc>
        <w:tc>
          <w:tcPr>
            <w:tcW w:w="2551" w:type="dxa"/>
          </w:tcPr>
          <w:p w:rsidR="00577AB5" w:rsidRDefault="00577AB5">
            <w:pPr>
              <w:pStyle w:val="ConsPlusNormal"/>
            </w:pPr>
            <w:r>
              <w:t>пгт. ЗАТО Комаровский, ул. Южная, д. 27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955,40</w:t>
            </w:r>
          </w:p>
        </w:tc>
        <w:tc>
          <w:tcPr>
            <w:tcW w:w="1804" w:type="dxa"/>
          </w:tcPr>
          <w:p w:rsidR="00577AB5" w:rsidRDefault="00577AB5">
            <w:pPr>
              <w:pStyle w:val="ConsPlusNormal"/>
              <w:jc w:val="center"/>
            </w:pPr>
            <w:r>
              <w:t>1803724,78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1803724,78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21306" w:type="dxa"/>
            <w:gridSpan w:val="13"/>
          </w:tcPr>
          <w:p w:rsidR="00577AB5" w:rsidRDefault="00577AB5">
            <w:pPr>
              <w:pStyle w:val="ConsPlusNormal"/>
              <w:jc w:val="center"/>
              <w:outlineLvl w:val="3"/>
            </w:pPr>
            <w:r>
              <w:t>16. Муниципальное образование Грачевский район</w:t>
            </w:r>
          </w:p>
        </w:tc>
      </w:tr>
      <w:tr w:rsidR="00577AB5">
        <w:tc>
          <w:tcPr>
            <w:tcW w:w="3345" w:type="dxa"/>
            <w:gridSpan w:val="2"/>
          </w:tcPr>
          <w:p w:rsidR="00577AB5" w:rsidRDefault="00577AB5">
            <w:pPr>
              <w:pStyle w:val="ConsPlusNormal"/>
            </w:pPr>
            <w:r>
              <w:t>Итого по муниципальному образованию Грачевский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470781,83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470781,83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759.</w:t>
            </w:r>
          </w:p>
        </w:tc>
        <w:tc>
          <w:tcPr>
            <w:tcW w:w="2551" w:type="dxa"/>
          </w:tcPr>
          <w:p w:rsidR="00577AB5" w:rsidRDefault="00577AB5">
            <w:pPr>
              <w:pStyle w:val="ConsPlusNormal"/>
            </w:pPr>
            <w:r>
              <w:t>с. Грачевка, ул. Московская, д. 101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307585,61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307585,61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760.</w:t>
            </w:r>
          </w:p>
        </w:tc>
        <w:tc>
          <w:tcPr>
            <w:tcW w:w="2551" w:type="dxa"/>
          </w:tcPr>
          <w:p w:rsidR="00577AB5" w:rsidRDefault="00577AB5">
            <w:pPr>
              <w:pStyle w:val="ConsPlusNormal"/>
            </w:pPr>
            <w:r>
              <w:t>с. Грачевка, ул. Спортивная, д. 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163196,22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163196,22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17. Муниципальное образование Домбаровский район</w:t>
            </w:r>
          </w:p>
        </w:tc>
      </w:tr>
      <w:tr w:rsidR="00577AB5">
        <w:tc>
          <w:tcPr>
            <w:tcW w:w="3345" w:type="dxa"/>
            <w:gridSpan w:val="2"/>
          </w:tcPr>
          <w:p w:rsidR="00577AB5" w:rsidRDefault="00577AB5">
            <w:pPr>
              <w:pStyle w:val="ConsPlusNormal"/>
            </w:pPr>
            <w:r>
              <w:t>Итого по муниципальному образованию Домбаровский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4703186,36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4703186,36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761.</w:t>
            </w:r>
          </w:p>
        </w:tc>
        <w:tc>
          <w:tcPr>
            <w:tcW w:w="2551" w:type="dxa"/>
          </w:tcPr>
          <w:p w:rsidR="00577AB5" w:rsidRDefault="00577AB5">
            <w:pPr>
              <w:pStyle w:val="ConsPlusNormal"/>
            </w:pPr>
            <w:r>
              <w:t>пос. Домбаровский, ул. Горького, д. 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540,00</w:t>
            </w:r>
          </w:p>
        </w:tc>
        <w:tc>
          <w:tcPr>
            <w:tcW w:w="1804" w:type="dxa"/>
          </w:tcPr>
          <w:p w:rsidR="00577AB5" w:rsidRDefault="00577AB5">
            <w:pPr>
              <w:pStyle w:val="ConsPlusNormal"/>
              <w:jc w:val="center"/>
            </w:pPr>
            <w:r>
              <w:t>1921508,45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1921508,45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762.</w:t>
            </w:r>
          </w:p>
        </w:tc>
        <w:tc>
          <w:tcPr>
            <w:tcW w:w="2551" w:type="dxa"/>
          </w:tcPr>
          <w:p w:rsidR="00577AB5" w:rsidRDefault="00577AB5">
            <w:pPr>
              <w:pStyle w:val="ConsPlusNormal"/>
            </w:pPr>
            <w:r>
              <w:t>пос. Домбаровский, ул. Ленина, д. 102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560,00</w:t>
            </w:r>
          </w:p>
        </w:tc>
        <w:tc>
          <w:tcPr>
            <w:tcW w:w="1804" w:type="dxa"/>
          </w:tcPr>
          <w:p w:rsidR="00577AB5" w:rsidRDefault="00577AB5">
            <w:pPr>
              <w:pStyle w:val="ConsPlusNormal"/>
              <w:jc w:val="center"/>
            </w:pPr>
            <w:r>
              <w:t>2781677,91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2781677,91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18. Муниципальное образование Кваркенский район</w:t>
            </w:r>
          </w:p>
        </w:tc>
      </w:tr>
      <w:tr w:rsidR="00577AB5">
        <w:tc>
          <w:tcPr>
            <w:tcW w:w="3345" w:type="dxa"/>
            <w:gridSpan w:val="2"/>
          </w:tcPr>
          <w:p w:rsidR="00577AB5" w:rsidRDefault="00577AB5">
            <w:pPr>
              <w:pStyle w:val="ConsPlusNormal"/>
            </w:pPr>
            <w:r>
              <w:t>Итого по муниципальному образованию Кваркенский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2456948,51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2456948,51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763.</w:t>
            </w:r>
          </w:p>
        </w:tc>
        <w:tc>
          <w:tcPr>
            <w:tcW w:w="2551" w:type="dxa"/>
          </w:tcPr>
          <w:p w:rsidR="00577AB5" w:rsidRDefault="00577AB5">
            <w:pPr>
              <w:pStyle w:val="ConsPlusNormal"/>
            </w:pPr>
            <w:r>
              <w:t>пос. Красноярский, ул. Садовая, д. 31а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2049149,05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2049149,05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764.</w:t>
            </w:r>
          </w:p>
        </w:tc>
        <w:tc>
          <w:tcPr>
            <w:tcW w:w="2551" w:type="dxa"/>
          </w:tcPr>
          <w:p w:rsidR="00577AB5" w:rsidRDefault="00577AB5">
            <w:pPr>
              <w:pStyle w:val="ConsPlusNormal"/>
            </w:pPr>
            <w:r>
              <w:t>пос. Красноярский, ул. Садовая, д. 31а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254750,13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254750,13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765.</w:t>
            </w:r>
          </w:p>
        </w:tc>
        <w:tc>
          <w:tcPr>
            <w:tcW w:w="2551" w:type="dxa"/>
          </w:tcPr>
          <w:p w:rsidR="00577AB5" w:rsidRDefault="00577AB5">
            <w:pPr>
              <w:pStyle w:val="ConsPlusNormal"/>
            </w:pPr>
            <w:r>
              <w:t>с. Кваркено, ул. Строителей, д. 9</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153049,33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153049,33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19. Муниципальное образование Красногвардейский район</w:t>
            </w:r>
          </w:p>
        </w:tc>
      </w:tr>
      <w:tr w:rsidR="00577AB5">
        <w:tc>
          <w:tcPr>
            <w:tcW w:w="3345" w:type="dxa"/>
            <w:gridSpan w:val="2"/>
          </w:tcPr>
          <w:p w:rsidR="00577AB5" w:rsidRDefault="00577AB5">
            <w:pPr>
              <w:pStyle w:val="ConsPlusNormal"/>
            </w:pPr>
            <w:r>
              <w:t>Итого по муниципальному образованию Красногвардейский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2715103,65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2715103,65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766.</w:t>
            </w:r>
          </w:p>
        </w:tc>
        <w:tc>
          <w:tcPr>
            <w:tcW w:w="2551" w:type="dxa"/>
          </w:tcPr>
          <w:p w:rsidR="00577AB5" w:rsidRDefault="00577AB5">
            <w:pPr>
              <w:pStyle w:val="ConsPlusNormal"/>
            </w:pPr>
            <w:r>
              <w:t>с. Плешаново, просп. Гагарина, д. 33</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1147,40</w:t>
            </w:r>
          </w:p>
        </w:tc>
        <w:tc>
          <w:tcPr>
            <w:tcW w:w="1804" w:type="dxa"/>
          </w:tcPr>
          <w:p w:rsidR="00577AB5" w:rsidRDefault="00577AB5">
            <w:pPr>
              <w:pStyle w:val="ConsPlusNormal"/>
              <w:jc w:val="center"/>
            </w:pPr>
            <w:r>
              <w:t>2715103,65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2715103,65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20. Муниципальное образование Кувандыкский городской округ</w:t>
            </w:r>
          </w:p>
        </w:tc>
      </w:tr>
      <w:tr w:rsidR="00577AB5">
        <w:tc>
          <w:tcPr>
            <w:tcW w:w="3345" w:type="dxa"/>
            <w:gridSpan w:val="2"/>
          </w:tcPr>
          <w:p w:rsidR="00577AB5" w:rsidRDefault="00577AB5">
            <w:pPr>
              <w:pStyle w:val="ConsPlusNormal"/>
            </w:pPr>
            <w:r>
              <w:t>Итого по муниципальному образованию Кувандыкский городской округ</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14943438,18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14943438,18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767.</w:t>
            </w:r>
          </w:p>
        </w:tc>
        <w:tc>
          <w:tcPr>
            <w:tcW w:w="2551" w:type="dxa"/>
          </w:tcPr>
          <w:p w:rsidR="00577AB5" w:rsidRDefault="00577AB5">
            <w:pPr>
              <w:pStyle w:val="ConsPlusNormal"/>
            </w:pPr>
            <w:r>
              <w:t>г. Кувандык, ул. Индустриальная, д. 2</w:t>
            </w:r>
          </w:p>
        </w:tc>
        <w:tc>
          <w:tcPr>
            <w:tcW w:w="1871" w:type="dxa"/>
          </w:tcPr>
          <w:p w:rsidR="00577AB5" w:rsidRDefault="00577AB5">
            <w:pPr>
              <w:pStyle w:val="ConsPlusNormal"/>
            </w:pPr>
            <w:r>
              <w:t xml:space="preserve">ремонт и (или) переустройство </w:t>
            </w:r>
            <w:r>
              <w:lastRenderedPageBreak/>
              <w:t>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1929319,00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1929319,00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lastRenderedPageBreak/>
              <w:t>768.</w:t>
            </w:r>
          </w:p>
        </w:tc>
        <w:tc>
          <w:tcPr>
            <w:tcW w:w="2551" w:type="dxa"/>
          </w:tcPr>
          <w:p w:rsidR="00577AB5" w:rsidRDefault="00577AB5">
            <w:pPr>
              <w:pStyle w:val="ConsPlusNormal"/>
            </w:pPr>
            <w:r>
              <w:t>г. Кувандык, ул. Индустриальная, д. 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2679394,00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2679394,00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769.</w:t>
            </w:r>
          </w:p>
        </w:tc>
        <w:tc>
          <w:tcPr>
            <w:tcW w:w="2551" w:type="dxa"/>
          </w:tcPr>
          <w:p w:rsidR="00577AB5" w:rsidRDefault="00577AB5">
            <w:pPr>
              <w:pStyle w:val="ConsPlusNormal"/>
            </w:pPr>
            <w:r>
              <w:t>г. Кувандык, ул. Карла Маркса, д. 20</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428300,00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428300,00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770.</w:t>
            </w:r>
          </w:p>
        </w:tc>
        <w:tc>
          <w:tcPr>
            <w:tcW w:w="2551" w:type="dxa"/>
          </w:tcPr>
          <w:p w:rsidR="00577AB5" w:rsidRDefault="00577AB5">
            <w:pPr>
              <w:pStyle w:val="ConsPlusNormal"/>
            </w:pPr>
            <w:r>
              <w:t>г. Кувандык, ул. Карла Маркса, д. 20</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428300,00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428300,00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771.</w:t>
            </w:r>
          </w:p>
        </w:tc>
        <w:tc>
          <w:tcPr>
            <w:tcW w:w="2551" w:type="dxa"/>
          </w:tcPr>
          <w:p w:rsidR="00577AB5" w:rsidRDefault="00577AB5">
            <w:pPr>
              <w:pStyle w:val="ConsPlusNormal"/>
            </w:pPr>
            <w:r>
              <w:t>г. Кувандык, ул. Карла Маркса, д. 20</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283000,00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283000,00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772.</w:t>
            </w:r>
          </w:p>
        </w:tc>
        <w:tc>
          <w:tcPr>
            <w:tcW w:w="2551" w:type="dxa"/>
          </w:tcPr>
          <w:p w:rsidR="00577AB5" w:rsidRDefault="00577AB5">
            <w:pPr>
              <w:pStyle w:val="ConsPlusNormal"/>
            </w:pPr>
            <w:r>
              <w:t>г. Кувандык, ул. Маршала Жукова, д. 26</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946302,00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946302,00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773.</w:t>
            </w:r>
          </w:p>
        </w:tc>
        <w:tc>
          <w:tcPr>
            <w:tcW w:w="2551" w:type="dxa"/>
          </w:tcPr>
          <w:p w:rsidR="00577AB5" w:rsidRDefault="00577AB5">
            <w:pPr>
              <w:pStyle w:val="ConsPlusNormal"/>
            </w:pPr>
            <w:r>
              <w:t>г. Кувандык, ул. Октябрьская, д. 11</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423560,00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423560,00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774.</w:t>
            </w:r>
          </w:p>
        </w:tc>
        <w:tc>
          <w:tcPr>
            <w:tcW w:w="2551" w:type="dxa"/>
          </w:tcPr>
          <w:p w:rsidR="00577AB5" w:rsidRDefault="00577AB5">
            <w:pPr>
              <w:pStyle w:val="ConsPlusNormal"/>
            </w:pPr>
            <w:r>
              <w:t>г. Кувандык, ул. Октябрьская, д. 11</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315050,00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315050,00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775.</w:t>
            </w:r>
          </w:p>
        </w:tc>
        <w:tc>
          <w:tcPr>
            <w:tcW w:w="2551" w:type="dxa"/>
          </w:tcPr>
          <w:p w:rsidR="00577AB5" w:rsidRDefault="00577AB5">
            <w:pPr>
              <w:pStyle w:val="ConsPlusNormal"/>
            </w:pPr>
            <w:r>
              <w:t>г. Кувандык, ул. Пушкина, д. 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1415638,82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1415638,82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776.</w:t>
            </w:r>
          </w:p>
        </w:tc>
        <w:tc>
          <w:tcPr>
            <w:tcW w:w="2551" w:type="dxa"/>
          </w:tcPr>
          <w:p w:rsidR="00577AB5" w:rsidRDefault="00577AB5">
            <w:pPr>
              <w:pStyle w:val="ConsPlusNormal"/>
            </w:pPr>
            <w:r>
              <w:t>г. Кувандык, ул. Северная, д. 80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628,90</w:t>
            </w:r>
          </w:p>
        </w:tc>
        <w:tc>
          <w:tcPr>
            <w:tcW w:w="1804" w:type="dxa"/>
          </w:tcPr>
          <w:p w:rsidR="00577AB5" w:rsidRDefault="00577AB5">
            <w:pPr>
              <w:pStyle w:val="ConsPlusNormal"/>
              <w:jc w:val="center"/>
            </w:pPr>
            <w:r>
              <w:t>4769054,36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4769054,36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777.</w:t>
            </w:r>
          </w:p>
        </w:tc>
        <w:tc>
          <w:tcPr>
            <w:tcW w:w="2551" w:type="dxa"/>
          </w:tcPr>
          <w:p w:rsidR="00577AB5" w:rsidRDefault="00577AB5">
            <w:pPr>
              <w:pStyle w:val="ConsPlusNormal"/>
            </w:pPr>
            <w:r>
              <w:t>г. Кувандык, ул. Фестивальная, д. 3</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429260,00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429260,00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778.</w:t>
            </w:r>
          </w:p>
        </w:tc>
        <w:tc>
          <w:tcPr>
            <w:tcW w:w="2551" w:type="dxa"/>
          </w:tcPr>
          <w:p w:rsidR="00577AB5" w:rsidRDefault="00577AB5">
            <w:pPr>
              <w:pStyle w:val="ConsPlusNormal"/>
            </w:pPr>
            <w:r>
              <w:t>г. Кувандык, ул. Фестивальная, д. 3</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429260,00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429260,00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lastRenderedPageBreak/>
              <w:t>779.</w:t>
            </w:r>
          </w:p>
        </w:tc>
        <w:tc>
          <w:tcPr>
            <w:tcW w:w="2551" w:type="dxa"/>
          </w:tcPr>
          <w:p w:rsidR="00577AB5" w:rsidRDefault="00577AB5">
            <w:pPr>
              <w:pStyle w:val="ConsPlusNormal"/>
            </w:pPr>
            <w:r>
              <w:t>г. Кувандык, ул. Фестивальная, д. 3</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283000,00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283000,00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780.</w:t>
            </w:r>
          </w:p>
        </w:tc>
        <w:tc>
          <w:tcPr>
            <w:tcW w:w="2551" w:type="dxa"/>
          </w:tcPr>
          <w:p w:rsidR="00577AB5" w:rsidRDefault="00577AB5">
            <w:pPr>
              <w:pStyle w:val="ConsPlusNormal"/>
            </w:pPr>
            <w:r>
              <w:t>г. Кувандык, ул. Фестивальная, д. 3</w:t>
            </w:r>
          </w:p>
        </w:tc>
        <w:tc>
          <w:tcPr>
            <w:tcW w:w="1871" w:type="dxa"/>
          </w:tcPr>
          <w:p w:rsidR="00577AB5" w:rsidRDefault="00577AB5">
            <w:pPr>
              <w:pStyle w:val="ConsPlusNormal"/>
            </w:pPr>
            <w:r>
              <w:t>ОДПУ ГВ</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184000,00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184000,00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21306" w:type="dxa"/>
            <w:gridSpan w:val="13"/>
          </w:tcPr>
          <w:p w:rsidR="00577AB5" w:rsidRDefault="00577AB5">
            <w:pPr>
              <w:pStyle w:val="ConsPlusNormal"/>
              <w:jc w:val="center"/>
              <w:outlineLvl w:val="3"/>
            </w:pPr>
            <w:r>
              <w:t>21. Муниципальное образование Курманаевский район</w:t>
            </w:r>
          </w:p>
        </w:tc>
      </w:tr>
      <w:tr w:rsidR="00577AB5">
        <w:tc>
          <w:tcPr>
            <w:tcW w:w="3345" w:type="dxa"/>
            <w:gridSpan w:val="2"/>
          </w:tcPr>
          <w:p w:rsidR="00577AB5" w:rsidRDefault="00577AB5">
            <w:pPr>
              <w:pStyle w:val="ConsPlusNormal"/>
            </w:pPr>
            <w:r>
              <w:t>Итого по муниципальному образованию Курманаевский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1208514,12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1208514,12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781.</w:t>
            </w:r>
          </w:p>
        </w:tc>
        <w:tc>
          <w:tcPr>
            <w:tcW w:w="2551" w:type="dxa"/>
          </w:tcPr>
          <w:p w:rsidR="00577AB5" w:rsidRDefault="00577AB5">
            <w:pPr>
              <w:pStyle w:val="ConsPlusNormal"/>
            </w:pPr>
            <w:r>
              <w:t>с. Курманаевка, ул. Орская, д. 10</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297274,17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297274,17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782.</w:t>
            </w:r>
          </w:p>
        </w:tc>
        <w:tc>
          <w:tcPr>
            <w:tcW w:w="2551" w:type="dxa"/>
          </w:tcPr>
          <w:p w:rsidR="00577AB5" w:rsidRDefault="00577AB5">
            <w:pPr>
              <w:pStyle w:val="ConsPlusNormal"/>
            </w:pPr>
            <w:r>
              <w:t>с. Курманаевка, ул. Фомина, д. 28</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911239,95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911239,95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22. Муниципальное образование Матвеевский район</w:t>
            </w:r>
          </w:p>
        </w:tc>
      </w:tr>
      <w:tr w:rsidR="00577AB5">
        <w:tc>
          <w:tcPr>
            <w:tcW w:w="3345" w:type="dxa"/>
            <w:gridSpan w:val="2"/>
          </w:tcPr>
          <w:p w:rsidR="00577AB5" w:rsidRDefault="00577AB5">
            <w:pPr>
              <w:pStyle w:val="ConsPlusNormal"/>
            </w:pPr>
            <w:r>
              <w:t>Итого по муниципальному образованию Матвеевский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545191,97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545191,97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783.</w:t>
            </w:r>
          </w:p>
        </w:tc>
        <w:tc>
          <w:tcPr>
            <w:tcW w:w="2551" w:type="dxa"/>
          </w:tcPr>
          <w:p w:rsidR="00577AB5" w:rsidRDefault="00577AB5">
            <w:pPr>
              <w:pStyle w:val="ConsPlusNormal"/>
            </w:pPr>
            <w:r>
              <w:t>с. Матвеевка, ул. Строителей, д. 18</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271228,27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271228,27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784.</w:t>
            </w:r>
          </w:p>
        </w:tc>
        <w:tc>
          <w:tcPr>
            <w:tcW w:w="2551" w:type="dxa"/>
          </w:tcPr>
          <w:p w:rsidR="00577AB5" w:rsidRDefault="00577AB5">
            <w:pPr>
              <w:pStyle w:val="ConsPlusNormal"/>
            </w:pPr>
            <w:r>
              <w:t>с. Матвеевка, ул. Строителей, д. 19</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273963,70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273963,70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23. Муниципальное образование Новоорский район</w:t>
            </w:r>
          </w:p>
        </w:tc>
      </w:tr>
      <w:tr w:rsidR="00577AB5">
        <w:tc>
          <w:tcPr>
            <w:tcW w:w="3345" w:type="dxa"/>
            <w:gridSpan w:val="2"/>
          </w:tcPr>
          <w:p w:rsidR="00577AB5" w:rsidRDefault="00577AB5">
            <w:pPr>
              <w:pStyle w:val="ConsPlusNormal"/>
            </w:pPr>
            <w:r>
              <w:t>Итого по муниципальному образованию Новоорский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61827048,57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61827048,57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785.</w:t>
            </w:r>
          </w:p>
        </w:tc>
        <w:tc>
          <w:tcPr>
            <w:tcW w:w="2551" w:type="dxa"/>
          </w:tcPr>
          <w:p w:rsidR="00577AB5" w:rsidRDefault="00577AB5">
            <w:pPr>
              <w:pStyle w:val="ConsPlusNormal"/>
            </w:pPr>
            <w:r>
              <w:t>пос. Гранитный, ул. Мира, д. 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249218,37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249218,37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786.</w:t>
            </w:r>
          </w:p>
        </w:tc>
        <w:tc>
          <w:tcPr>
            <w:tcW w:w="2551" w:type="dxa"/>
          </w:tcPr>
          <w:p w:rsidR="00577AB5" w:rsidRDefault="00577AB5">
            <w:pPr>
              <w:pStyle w:val="ConsPlusNormal"/>
            </w:pPr>
            <w:r>
              <w:t>пос. Гранитный, ул. Мира, д. 4а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205590,44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205590,44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787.</w:t>
            </w:r>
          </w:p>
        </w:tc>
        <w:tc>
          <w:tcPr>
            <w:tcW w:w="2551" w:type="dxa"/>
          </w:tcPr>
          <w:p w:rsidR="00577AB5" w:rsidRDefault="00577AB5">
            <w:pPr>
              <w:pStyle w:val="ConsPlusNormal"/>
            </w:pPr>
            <w:r>
              <w:t>пос. Гранитный, ул. Школьная, д. 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199981,90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199981,90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11.2020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788.</w:t>
            </w:r>
          </w:p>
        </w:tc>
        <w:tc>
          <w:tcPr>
            <w:tcW w:w="2551" w:type="dxa"/>
          </w:tcPr>
          <w:p w:rsidR="00577AB5" w:rsidRDefault="00577AB5">
            <w:pPr>
              <w:pStyle w:val="ConsPlusNormal"/>
            </w:pPr>
            <w:r>
              <w:t>пос. Новоорск, ул. Акбауова, д. 10</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239341,45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239341,45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789.</w:t>
            </w:r>
          </w:p>
        </w:tc>
        <w:tc>
          <w:tcPr>
            <w:tcW w:w="2551" w:type="dxa"/>
          </w:tcPr>
          <w:p w:rsidR="00577AB5" w:rsidRDefault="00577AB5">
            <w:pPr>
              <w:pStyle w:val="ConsPlusNormal"/>
            </w:pPr>
            <w:r>
              <w:t>пос. Новоорск, ул. Комарова, д. 11а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203228,45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203228,45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11.2020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790.</w:t>
            </w:r>
          </w:p>
        </w:tc>
        <w:tc>
          <w:tcPr>
            <w:tcW w:w="2551" w:type="dxa"/>
          </w:tcPr>
          <w:p w:rsidR="00577AB5" w:rsidRDefault="00577AB5">
            <w:pPr>
              <w:pStyle w:val="ConsPlusNormal"/>
            </w:pPr>
            <w:r>
              <w:t>пос. Новоорск, ул. Комарова, д. 13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292576,97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292576,97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11.2020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791.</w:t>
            </w:r>
          </w:p>
        </w:tc>
        <w:tc>
          <w:tcPr>
            <w:tcW w:w="2551" w:type="dxa"/>
          </w:tcPr>
          <w:p w:rsidR="00577AB5" w:rsidRDefault="00577AB5">
            <w:pPr>
              <w:pStyle w:val="ConsPlusNormal"/>
            </w:pPr>
            <w:r>
              <w:t>пос. Новоорск, ул. Ленина, д. 11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1495,00</w:t>
            </w:r>
          </w:p>
        </w:tc>
        <w:tc>
          <w:tcPr>
            <w:tcW w:w="1804" w:type="dxa"/>
          </w:tcPr>
          <w:p w:rsidR="00577AB5" w:rsidRDefault="00577AB5">
            <w:pPr>
              <w:pStyle w:val="ConsPlusNormal"/>
              <w:jc w:val="center"/>
            </w:pPr>
            <w:r>
              <w:t>4660531,14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4660531,14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792.</w:t>
            </w:r>
          </w:p>
        </w:tc>
        <w:tc>
          <w:tcPr>
            <w:tcW w:w="2551" w:type="dxa"/>
          </w:tcPr>
          <w:p w:rsidR="00577AB5" w:rsidRDefault="00577AB5">
            <w:pPr>
              <w:pStyle w:val="ConsPlusNormal"/>
            </w:pPr>
            <w:r>
              <w:t>пос. Энергетик, д. 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1190,00</w:t>
            </w:r>
          </w:p>
        </w:tc>
        <w:tc>
          <w:tcPr>
            <w:tcW w:w="1804" w:type="dxa"/>
          </w:tcPr>
          <w:p w:rsidR="00577AB5" w:rsidRDefault="00577AB5">
            <w:pPr>
              <w:pStyle w:val="ConsPlusNormal"/>
              <w:jc w:val="center"/>
            </w:pPr>
            <w:r>
              <w:t>2470920,04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2470920,04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793.</w:t>
            </w:r>
          </w:p>
        </w:tc>
        <w:tc>
          <w:tcPr>
            <w:tcW w:w="2551" w:type="dxa"/>
          </w:tcPr>
          <w:p w:rsidR="00577AB5" w:rsidRDefault="00577AB5">
            <w:pPr>
              <w:pStyle w:val="ConsPlusNormal"/>
            </w:pPr>
            <w:r>
              <w:t>пос. Энергетик, д. 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371781,70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371781,70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794.</w:t>
            </w:r>
          </w:p>
        </w:tc>
        <w:tc>
          <w:tcPr>
            <w:tcW w:w="2551" w:type="dxa"/>
          </w:tcPr>
          <w:p w:rsidR="00577AB5" w:rsidRDefault="00577AB5">
            <w:pPr>
              <w:pStyle w:val="ConsPlusNormal"/>
            </w:pPr>
            <w:r>
              <w:t>пос. Энергетик, д. 1</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295506,97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295506,97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795.</w:t>
            </w:r>
          </w:p>
        </w:tc>
        <w:tc>
          <w:tcPr>
            <w:tcW w:w="2551" w:type="dxa"/>
          </w:tcPr>
          <w:p w:rsidR="00577AB5" w:rsidRDefault="00577AB5">
            <w:pPr>
              <w:pStyle w:val="ConsPlusNormal"/>
            </w:pPr>
            <w:r>
              <w:t>пос. Энергетик, д. 19</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693331,08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693331,08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796.</w:t>
            </w:r>
          </w:p>
        </w:tc>
        <w:tc>
          <w:tcPr>
            <w:tcW w:w="2551" w:type="dxa"/>
          </w:tcPr>
          <w:p w:rsidR="00577AB5" w:rsidRDefault="00577AB5">
            <w:pPr>
              <w:pStyle w:val="ConsPlusNormal"/>
            </w:pPr>
            <w:r>
              <w:t>пос. Энергетик, д. 20</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693166,45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693166,45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797.</w:t>
            </w:r>
          </w:p>
        </w:tc>
        <w:tc>
          <w:tcPr>
            <w:tcW w:w="2551" w:type="dxa"/>
          </w:tcPr>
          <w:p w:rsidR="00577AB5" w:rsidRDefault="00577AB5">
            <w:pPr>
              <w:pStyle w:val="ConsPlusNormal"/>
            </w:pPr>
            <w:r>
              <w:t>пос. Энергетик, д. 25</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475746,37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475746,37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798.</w:t>
            </w:r>
          </w:p>
        </w:tc>
        <w:tc>
          <w:tcPr>
            <w:tcW w:w="2551" w:type="dxa"/>
          </w:tcPr>
          <w:p w:rsidR="00577AB5" w:rsidRDefault="00577AB5">
            <w:pPr>
              <w:pStyle w:val="ConsPlusNormal"/>
            </w:pPr>
            <w:r>
              <w:t>пос. Энергетик, д. 25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745296,28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745296,28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799.</w:t>
            </w:r>
          </w:p>
        </w:tc>
        <w:tc>
          <w:tcPr>
            <w:tcW w:w="2551" w:type="dxa"/>
          </w:tcPr>
          <w:p w:rsidR="00577AB5" w:rsidRDefault="00577AB5">
            <w:pPr>
              <w:pStyle w:val="ConsPlusNormal"/>
            </w:pPr>
            <w:r>
              <w:t>пос. Энергетик, д. 29</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523914,39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523914,39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800.</w:t>
            </w:r>
          </w:p>
        </w:tc>
        <w:tc>
          <w:tcPr>
            <w:tcW w:w="2551" w:type="dxa"/>
          </w:tcPr>
          <w:p w:rsidR="00577AB5" w:rsidRDefault="00577AB5">
            <w:pPr>
              <w:pStyle w:val="ConsPlusNormal"/>
            </w:pPr>
            <w:r>
              <w:t>пос. Энергетик, д. 29</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2542180,26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2542180,26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801.</w:t>
            </w:r>
          </w:p>
        </w:tc>
        <w:tc>
          <w:tcPr>
            <w:tcW w:w="2551" w:type="dxa"/>
          </w:tcPr>
          <w:p w:rsidR="00577AB5" w:rsidRDefault="00577AB5">
            <w:pPr>
              <w:pStyle w:val="ConsPlusNormal"/>
            </w:pPr>
            <w:r>
              <w:t>пос. Энергетик, д. 29</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762053,64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762053,64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802.</w:t>
            </w:r>
          </w:p>
        </w:tc>
        <w:tc>
          <w:tcPr>
            <w:tcW w:w="2551" w:type="dxa"/>
          </w:tcPr>
          <w:p w:rsidR="00577AB5" w:rsidRDefault="00577AB5">
            <w:pPr>
              <w:pStyle w:val="ConsPlusNormal"/>
            </w:pPr>
            <w:r>
              <w:t>пос. Энергетик, д. 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257132,32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257132,32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803.</w:t>
            </w:r>
          </w:p>
        </w:tc>
        <w:tc>
          <w:tcPr>
            <w:tcW w:w="2551" w:type="dxa"/>
          </w:tcPr>
          <w:p w:rsidR="00577AB5" w:rsidRDefault="00577AB5">
            <w:pPr>
              <w:pStyle w:val="ConsPlusNormal"/>
            </w:pPr>
            <w:r>
              <w:t>пос. Энергетик, д. 33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525370,87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525370,87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804.</w:t>
            </w:r>
          </w:p>
        </w:tc>
        <w:tc>
          <w:tcPr>
            <w:tcW w:w="2551" w:type="dxa"/>
          </w:tcPr>
          <w:p w:rsidR="00577AB5" w:rsidRDefault="00577AB5">
            <w:pPr>
              <w:pStyle w:val="ConsPlusNormal"/>
            </w:pPr>
            <w:r>
              <w:t>пос. Энергетик, д. 33</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975830,79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975830,79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805.</w:t>
            </w:r>
          </w:p>
        </w:tc>
        <w:tc>
          <w:tcPr>
            <w:tcW w:w="2551" w:type="dxa"/>
          </w:tcPr>
          <w:p w:rsidR="00577AB5" w:rsidRDefault="00577AB5">
            <w:pPr>
              <w:pStyle w:val="ConsPlusNormal"/>
            </w:pPr>
            <w:r>
              <w:t>пос. Энергетик, д. 33</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3305495,53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3305495,53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806.</w:t>
            </w:r>
          </w:p>
        </w:tc>
        <w:tc>
          <w:tcPr>
            <w:tcW w:w="2551" w:type="dxa"/>
          </w:tcPr>
          <w:p w:rsidR="00577AB5" w:rsidRDefault="00577AB5">
            <w:pPr>
              <w:pStyle w:val="ConsPlusNormal"/>
            </w:pPr>
            <w:r>
              <w:t>пос. Энергетик, д. 33</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579329,09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579329,09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807.</w:t>
            </w:r>
          </w:p>
        </w:tc>
        <w:tc>
          <w:tcPr>
            <w:tcW w:w="2551" w:type="dxa"/>
          </w:tcPr>
          <w:p w:rsidR="00577AB5" w:rsidRDefault="00577AB5">
            <w:pPr>
              <w:pStyle w:val="ConsPlusNormal"/>
            </w:pPr>
            <w:r>
              <w:t>пос. Энергетик, д. 34</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1124393,96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1124393,96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808.</w:t>
            </w:r>
          </w:p>
        </w:tc>
        <w:tc>
          <w:tcPr>
            <w:tcW w:w="2551" w:type="dxa"/>
          </w:tcPr>
          <w:p w:rsidR="00577AB5" w:rsidRDefault="00577AB5">
            <w:pPr>
              <w:pStyle w:val="ConsPlusNormal"/>
            </w:pPr>
            <w:r>
              <w:t>пос. Энергетик, д. 34</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2752195,89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2752195,89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809.</w:t>
            </w:r>
          </w:p>
        </w:tc>
        <w:tc>
          <w:tcPr>
            <w:tcW w:w="2551" w:type="dxa"/>
          </w:tcPr>
          <w:p w:rsidR="00577AB5" w:rsidRDefault="00577AB5">
            <w:pPr>
              <w:pStyle w:val="ConsPlusNormal"/>
            </w:pPr>
            <w:r>
              <w:t>пос. Энергетик, д. 34</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600748,75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600748,75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810.</w:t>
            </w:r>
          </w:p>
        </w:tc>
        <w:tc>
          <w:tcPr>
            <w:tcW w:w="2551" w:type="dxa"/>
          </w:tcPr>
          <w:p w:rsidR="00577AB5" w:rsidRDefault="00577AB5">
            <w:pPr>
              <w:pStyle w:val="ConsPlusNormal"/>
            </w:pPr>
            <w:r>
              <w:t>пос. Энергетик, д. 36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2722,80</w:t>
            </w:r>
          </w:p>
        </w:tc>
        <w:tc>
          <w:tcPr>
            <w:tcW w:w="1804" w:type="dxa"/>
          </w:tcPr>
          <w:p w:rsidR="00577AB5" w:rsidRDefault="00577AB5">
            <w:pPr>
              <w:pStyle w:val="ConsPlusNormal"/>
              <w:jc w:val="center"/>
            </w:pPr>
            <w:r>
              <w:t>3586070,78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3586070,78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811.</w:t>
            </w:r>
          </w:p>
        </w:tc>
        <w:tc>
          <w:tcPr>
            <w:tcW w:w="2551" w:type="dxa"/>
          </w:tcPr>
          <w:p w:rsidR="00577AB5" w:rsidRDefault="00577AB5">
            <w:pPr>
              <w:pStyle w:val="ConsPlusNormal"/>
            </w:pPr>
            <w:r>
              <w:t>пос. Энергетик, д. 36</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446270,19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446270,19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812.</w:t>
            </w:r>
          </w:p>
        </w:tc>
        <w:tc>
          <w:tcPr>
            <w:tcW w:w="2551" w:type="dxa"/>
          </w:tcPr>
          <w:p w:rsidR="00577AB5" w:rsidRDefault="00577AB5">
            <w:pPr>
              <w:pStyle w:val="ConsPlusNormal"/>
            </w:pPr>
            <w:r>
              <w:t>пос. Энергетик, д. 4</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981932,09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981932,09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813.</w:t>
            </w:r>
          </w:p>
        </w:tc>
        <w:tc>
          <w:tcPr>
            <w:tcW w:w="2551" w:type="dxa"/>
          </w:tcPr>
          <w:p w:rsidR="00577AB5" w:rsidRDefault="00577AB5">
            <w:pPr>
              <w:pStyle w:val="ConsPlusNormal"/>
            </w:pPr>
            <w:r>
              <w:t>пос. Энергетик, д. 55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1573182,08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1573182,08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814.</w:t>
            </w:r>
          </w:p>
        </w:tc>
        <w:tc>
          <w:tcPr>
            <w:tcW w:w="2551" w:type="dxa"/>
          </w:tcPr>
          <w:p w:rsidR="00577AB5" w:rsidRDefault="00577AB5">
            <w:pPr>
              <w:pStyle w:val="ConsPlusNormal"/>
            </w:pPr>
            <w:r>
              <w:t>пос. Энергетик, д. 59</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1137158,42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1137158,42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815.</w:t>
            </w:r>
          </w:p>
        </w:tc>
        <w:tc>
          <w:tcPr>
            <w:tcW w:w="2551" w:type="dxa"/>
          </w:tcPr>
          <w:p w:rsidR="00577AB5" w:rsidRDefault="00577AB5">
            <w:pPr>
              <w:pStyle w:val="ConsPlusNormal"/>
            </w:pPr>
            <w:r>
              <w:t>пос. Энергетик, д. 59</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2755650,34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2755650,34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816.</w:t>
            </w:r>
          </w:p>
        </w:tc>
        <w:tc>
          <w:tcPr>
            <w:tcW w:w="2551" w:type="dxa"/>
          </w:tcPr>
          <w:p w:rsidR="00577AB5" w:rsidRDefault="00577AB5">
            <w:pPr>
              <w:pStyle w:val="ConsPlusNormal"/>
            </w:pPr>
            <w:r>
              <w:t>пос. Энергетик, д. 59</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600748,75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600748,75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817.</w:t>
            </w:r>
          </w:p>
        </w:tc>
        <w:tc>
          <w:tcPr>
            <w:tcW w:w="2551" w:type="dxa"/>
          </w:tcPr>
          <w:p w:rsidR="00577AB5" w:rsidRDefault="00577AB5">
            <w:pPr>
              <w:pStyle w:val="ConsPlusNormal"/>
            </w:pPr>
            <w:r>
              <w:t>пос. Энергетик, д. 6</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576102,57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576102,57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818.</w:t>
            </w:r>
          </w:p>
        </w:tc>
        <w:tc>
          <w:tcPr>
            <w:tcW w:w="2551" w:type="dxa"/>
          </w:tcPr>
          <w:p w:rsidR="00577AB5" w:rsidRDefault="00577AB5">
            <w:pPr>
              <w:pStyle w:val="ConsPlusNormal"/>
            </w:pPr>
            <w:r>
              <w:t>пос. Энергетик, д. 61</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2958757,39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2958757,39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819.</w:t>
            </w:r>
          </w:p>
        </w:tc>
        <w:tc>
          <w:tcPr>
            <w:tcW w:w="2551" w:type="dxa"/>
          </w:tcPr>
          <w:p w:rsidR="00577AB5" w:rsidRDefault="00577AB5">
            <w:pPr>
              <w:pStyle w:val="ConsPlusNormal"/>
            </w:pPr>
            <w:r>
              <w:t>пос. Энергетик, д. 61</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577630,62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577630,62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820.</w:t>
            </w:r>
          </w:p>
        </w:tc>
        <w:tc>
          <w:tcPr>
            <w:tcW w:w="2551" w:type="dxa"/>
          </w:tcPr>
          <w:p w:rsidR="00577AB5" w:rsidRDefault="00577AB5">
            <w:pPr>
              <w:pStyle w:val="ConsPlusNormal"/>
            </w:pPr>
            <w:r>
              <w:t>пос. Энергетик, д. 75</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486978,01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486978,01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821.</w:t>
            </w:r>
          </w:p>
        </w:tc>
        <w:tc>
          <w:tcPr>
            <w:tcW w:w="2551" w:type="dxa"/>
          </w:tcPr>
          <w:p w:rsidR="00577AB5" w:rsidRDefault="00577AB5">
            <w:pPr>
              <w:pStyle w:val="ConsPlusNormal"/>
            </w:pPr>
            <w:r>
              <w:t>пос. Энергетик, д. 75</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3023457,43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3023457,43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822.</w:t>
            </w:r>
          </w:p>
        </w:tc>
        <w:tc>
          <w:tcPr>
            <w:tcW w:w="2551" w:type="dxa"/>
          </w:tcPr>
          <w:p w:rsidR="00577AB5" w:rsidRDefault="00577AB5">
            <w:pPr>
              <w:pStyle w:val="ConsPlusNormal"/>
            </w:pPr>
            <w:r>
              <w:t>пос. Энергетик, д. 76</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5790494,94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5790494,94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823.</w:t>
            </w:r>
          </w:p>
        </w:tc>
        <w:tc>
          <w:tcPr>
            <w:tcW w:w="2551" w:type="dxa"/>
          </w:tcPr>
          <w:p w:rsidR="00577AB5" w:rsidRDefault="00577AB5">
            <w:pPr>
              <w:pStyle w:val="ConsPlusNormal"/>
            </w:pPr>
            <w:r>
              <w:t>пос. Энергетик, д. 78а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3435333,35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3435333,35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824.</w:t>
            </w:r>
          </w:p>
        </w:tc>
        <w:tc>
          <w:tcPr>
            <w:tcW w:w="2551" w:type="dxa"/>
          </w:tcPr>
          <w:p w:rsidR="00577AB5" w:rsidRDefault="00577AB5">
            <w:pPr>
              <w:pStyle w:val="ConsPlusNormal"/>
            </w:pPr>
            <w:r>
              <w:t>пос. Энергетик, д. 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2668,40</w:t>
            </w:r>
          </w:p>
        </w:tc>
        <w:tc>
          <w:tcPr>
            <w:tcW w:w="1804" w:type="dxa"/>
          </w:tcPr>
          <w:p w:rsidR="00577AB5" w:rsidRDefault="00577AB5">
            <w:pPr>
              <w:pStyle w:val="ConsPlusNormal"/>
              <w:jc w:val="center"/>
            </w:pPr>
            <w:r>
              <w:t>3352572,34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3352572,34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825.</w:t>
            </w:r>
          </w:p>
        </w:tc>
        <w:tc>
          <w:tcPr>
            <w:tcW w:w="2551" w:type="dxa"/>
          </w:tcPr>
          <w:p w:rsidR="00577AB5" w:rsidRDefault="00577AB5">
            <w:pPr>
              <w:pStyle w:val="ConsPlusNormal"/>
            </w:pPr>
            <w:r>
              <w:t>пос. Энергетик, д. 9</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1130373,57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1130373,57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826.</w:t>
            </w:r>
          </w:p>
        </w:tc>
        <w:tc>
          <w:tcPr>
            <w:tcW w:w="2551" w:type="dxa"/>
          </w:tcPr>
          <w:p w:rsidR="00577AB5" w:rsidRDefault="00577AB5">
            <w:pPr>
              <w:pStyle w:val="ConsPlusNormal"/>
            </w:pPr>
            <w:r>
              <w:t>пос. Энергетик, д. 9</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2875529,96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2875529,96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827.</w:t>
            </w:r>
          </w:p>
        </w:tc>
        <w:tc>
          <w:tcPr>
            <w:tcW w:w="2551" w:type="dxa"/>
          </w:tcPr>
          <w:p w:rsidR="00577AB5" w:rsidRDefault="00577AB5">
            <w:pPr>
              <w:pStyle w:val="ConsPlusNormal"/>
            </w:pPr>
            <w:r>
              <w:t>с. Центральная Усадьба совхоза "Новоорский", ул. Набережная, д. 12</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448,90</w:t>
            </w:r>
          </w:p>
        </w:tc>
        <w:tc>
          <w:tcPr>
            <w:tcW w:w="1804" w:type="dxa"/>
          </w:tcPr>
          <w:p w:rsidR="00577AB5" w:rsidRDefault="00577AB5">
            <w:pPr>
              <w:pStyle w:val="ConsPlusNormal"/>
              <w:jc w:val="center"/>
            </w:pPr>
            <w:r>
              <w:t>793942,64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793942,64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24. Муниципальное образование Новосергиевский район</w:t>
            </w:r>
          </w:p>
        </w:tc>
      </w:tr>
      <w:tr w:rsidR="00577AB5">
        <w:tc>
          <w:tcPr>
            <w:tcW w:w="3345" w:type="dxa"/>
            <w:gridSpan w:val="2"/>
          </w:tcPr>
          <w:p w:rsidR="00577AB5" w:rsidRDefault="00577AB5">
            <w:pPr>
              <w:pStyle w:val="ConsPlusNormal"/>
            </w:pPr>
            <w:r>
              <w:t>Итого по муниципальному образованию Новосергиевский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14263696,34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50000,00</w:t>
            </w:r>
          </w:p>
        </w:tc>
        <w:tc>
          <w:tcPr>
            <w:tcW w:w="1804" w:type="dxa"/>
          </w:tcPr>
          <w:p w:rsidR="00577AB5" w:rsidRDefault="00577AB5">
            <w:pPr>
              <w:pStyle w:val="ConsPlusNormal"/>
              <w:jc w:val="center"/>
            </w:pPr>
            <w:r>
              <w:t>14213696,34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828.</w:t>
            </w:r>
          </w:p>
        </w:tc>
        <w:tc>
          <w:tcPr>
            <w:tcW w:w="2551" w:type="dxa"/>
          </w:tcPr>
          <w:p w:rsidR="00577AB5" w:rsidRDefault="00577AB5">
            <w:pPr>
              <w:pStyle w:val="ConsPlusNormal"/>
            </w:pPr>
            <w:r>
              <w:t>пос. Новосергиевка, ул. Восточная, д. 26</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142611,51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142611,51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829.</w:t>
            </w:r>
          </w:p>
        </w:tc>
        <w:tc>
          <w:tcPr>
            <w:tcW w:w="2551" w:type="dxa"/>
          </w:tcPr>
          <w:p w:rsidR="00577AB5" w:rsidRDefault="00577AB5">
            <w:pPr>
              <w:pStyle w:val="ConsPlusNormal"/>
            </w:pPr>
            <w:r>
              <w:t>пос. Новосергиевка, ул. Восточная, д. 26</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119421,41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119421,41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830.</w:t>
            </w:r>
          </w:p>
        </w:tc>
        <w:tc>
          <w:tcPr>
            <w:tcW w:w="2551" w:type="dxa"/>
          </w:tcPr>
          <w:p w:rsidR="00577AB5" w:rsidRDefault="00577AB5">
            <w:pPr>
              <w:pStyle w:val="ConsPlusNormal"/>
            </w:pPr>
            <w:r>
              <w:t>пос. Новосергиевка, ул. Восточная, д. 35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670,00</w:t>
            </w:r>
          </w:p>
        </w:tc>
        <w:tc>
          <w:tcPr>
            <w:tcW w:w="1804" w:type="dxa"/>
          </w:tcPr>
          <w:p w:rsidR="00577AB5" w:rsidRDefault="00577AB5">
            <w:pPr>
              <w:pStyle w:val="ConsPlusNormal"/>
              <w:jc w:val="center"/>
            </w:pPr>
            <w:r>
              <w:t>1882441,14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1882441,14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831.</w:t>
            </w:r>
          </w:p>
        </w:tc>
        <w:tc>
          <w:tcPr>
            <w:tcW w:w="2551" w:type="dxa"/>
          </w:tcPr>
          <w:p w:rsidR="00577AB5" w:rsidRDefault="00577AB5">
            <w:pPr>
              <w:pStyle w:val="ConsPlusNormal"/>
            </w:pPr>
            <w:r>
              <w:t>пос. Новосергиевка, ул. Восточная, д. 37</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714,40</w:t>
            </w:r>
          </w:p>
        </w:tc>
        <w:tc>
          <w:tcPr>
            <w:tcW w:w="1804" w:type="dxa"/>
          </w:tcPr>
          <w:p w:rsidR="00577AB5" w:rsidRDefault="00577AB5">
            <w:pPr>
              <w:pStyle w:val="ConsPlusNormal"/>
              <w:jc w:val="center"/>
            </w:pPr>
            <w:r>
              <w:t>2053734,06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2053734,06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832.</w:t>
            </w:r>
          </w:p>
        </w:tc>
        <w:tc>
          <w:tcPr>
            <w:tcW w:w="2551" w:type="dxa"/>
          </w:tcPr>
          <w:p w:rsidR="00577AB5" w:rsidRDefault="00577AB5">
            <w:pPr>
              <w:pStyle w:val="ConsPlusNormal"/>
            </w:pPr>
            <w:r>
              <w:t>пос. Новосергиевка, ул. Королева, д. 12</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175830,53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175830,53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833.</w:t>
            </w:r>
          </w:p>
        </w:tc>
        <w:tc>
          <w:tcPr>
            <w:tcW w:w="2551" w:type="dxa"/>
          </w:tcPr>
          <w:p w:rsidR="00577AB5" w:rsidRDefault="00577AB5">
            <w:pPr>
              <w:pStyle w:val="ConsPlusNormal"/>
            </w:pPr>
            <w:r>
              <w:t>пос. Новосергиевка, ул. Королева, д. 4</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238087,99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238087,99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834.</w:t>
            </w:r>
          </w:p>
        </w:tc>
        <w:tc>
          <w:tcPr>
            <w:tcW w:w="2551" w:type="dxa"/>
          </w:tcPr>
          <w:p w:rsidR="00577AB5" w:rsidRDefault="00577AB5">
            <w:pPr>
              <w:pStyle w:val="ConsPlusNormal"/>
            </w:pPr>
            <w:r>
              <w:t>пос. Новосергиевка, ул. Краснопартизанская, д. 41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824775,33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824775,33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835.</w:t>
            </w:r>
          </w:p>
        </w:tc>
        <w:tc>
          <w:tcPr>
            <w:tcW w:w="2551" w:type="dxa"/>
          </w:tcPr>
          <w:p w:rsidR="00577AB5" w:rsidRDefault="00577AB5">
            <w:pPr>
              <w:pStyle w:val="ConsPlusNormal"/>
            </w:pPr>
            <w:r>
              <w:t>пос. Новосергиевка, ул. Краснопартизанская, д. 41а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411,20</w:t>
            </w:r>
          </w:p>
        </w:tc>
        <w:tc>
          <w:tcPr>
            <w:tcW w:w="1804" w:type="dxa"/>
          </w:tcPr>
          <w:p w:rsidR="00577AB5" w:rsidRDefault="00577AB5">
            <w:pPr>
              <w:pStyle w:val="ConsPlusNormal"/>
              <w:jc w:val="center"/>
            </w:pPr>
            <w:r>
              <w:t>1012658,21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1012658,21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836.</w:t>
            </w:r>
          </w:p>
        </w:tc>
        <w:tc>
          <w:tcPr>
            <w:tcW w:w="2551" w:type="dxa"/>
          </w:tcPr>
          <w:p w:rsidR="00577AB5" w:rsidRDefault="00577AB5">
            <w:pPr>
              <w:pStyle w:val="ConsPlusNormal"/>
            </w:pPr>
            <w:r>
              <w:t>пос. Новосергиевка, ул. Культурная, д. 5</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113739,50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113739,50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837.</w:t>
            </w:r>
          </w:p>
        </w:tc>
        <w:tc>
          <w:tcPr>
            <w:tcW w:w="2551" w:type="dxa"/>
          </w:tcPr>
          <w:p w:rsidR="00577AB5" w:rsidRDefault="00577AB5">
            <w:pPr>
              <w:pStyle w:val="ConsPlusNormal"/>
            </w:pPr>
            <w:r>
              <w:t>пос. Новосергиевка, ул. Культурная, д. 5</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1453372,46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1453372,46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838.</w:t>
            </w:r>
          </w:p>
        </w:tc>
        <w:tc>
          <w:tcPr>
            <w:tcW w:w="2551" w:type="dxa"/>
          </w:tcPr>
          <w:p w:rsidR="00577AB5" w:rsidRDefault="00577AB5">
            <w:pPr>
              <w:pStyle w:val="ConsPlusNormal"/>
            </w:pPr>
            <w:r>
              <w:t>пос. Новосергиевка, ул. Культурная, д. 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501985,42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501985,42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839.</w:t>
            </w:r>
          </w:p>
        </w:tc>
        <w:tc>
          <w:tcPr>
            <w:tcW w:w="2551" w:type="dxa"/>
          </w:tcPr>
          <w:p w:rsidR="00577AB5" w:rsidRDefault="00577AB5">
            <w:pPr>
              <w:pStyle w:val="ConsPlusNormal"/>
            </w:pPr>
            <w:r>
              <w:t>пос. Новосергиевка, ул. Культурная, д. 7</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654136,15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654136,15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840.</w:t>
            </w:r>
          </w:p>
        </w:tc>
        <w:tc>
          <w:tcPr>
            <w:tcW w:w="2551" w:type="dxa"/>
          </w:tcPr>
          <w:p w:rsidR="00577AB5" w:rsidRDefault="00577AB5">
            <w:pPr>
              <w:pStyle w:val="ConsPlusNormal"/>
            </w:pPr>
            <w:r>
              <w:t>пос. Новосергиевка, ул. Ломоносова, д. 33б</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258285,35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258285,35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841.</w:t>
            </w:r>
          </w:p>
        </w:tc>
        <w:tc>
          <w:tcPr>
            <w:tcW w:w="2551" w:type="dxa"/>
          </w:tcPr>
          <w:p w:rsidR="00577AB5" w:rsidRDefault="00577AB5">
            <w:pPr>
              <w:pStyle w:val="ConsPlusNormal"/>
            </w:pPr>
            <w:r>
              <w:t xml:space="preserve">пос. Новосергиевка, ул. </w:t>
            </w:r>
            <w:r>
              <w:lastRenderedPageBreak/>
              <w:t>Ломоносова, д. 33б</w:t>
            </w:r>
          </w:p>
        </w:tc>
        <w:tc>
          <w:tcPr>
            <w:tcW w:w="1871" w:type="dxa"/>
          </w:tcPr>
          <w:p w:rsidR="00577AB5" w:rsidRDefault="00577AB5">
            <w:pPr>
              <w:pStyle w:val="ConsPlusNormal"/>
            </w:pPr>
            <w:r>
              <w:lastRenderedPageBreak/>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227331,19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227331,19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842.</w:t>
            </w:r>
          </w:p>
        </w:tc>
        <w:tc>
          <w:tcPr>
            <w:tcW w:w="2551" w:type="dxa"/>
          </w:tcPr>
          <w:p w:rsidR="00577AB5" w:rsidRDefault="00577AB5">
            <w:pPr>
              <w:pStyle w:val="ConsPlusNormal"/>
            </w:pPr>
            <w:r>
              <w:t>пос. Новосергиевка, ул. Пушкина, д. 1б</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81907,00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81907,00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843.</w:t>
            </w:r>
          </w:p>
        </w:tc>
        <w:tc>
          <w:tcPr>
            <w:tcW w:w="2551" w:type="dxa"/>
          </w:tcPr>
          <w:p w:rsidR="00577AB5" w:rsidRDefault="00577AB5">
            <w:pPr>
              <w:pStyle w:val="ConsPlusNormal"/>
            </w:pPr>
            <w:r>
              <w:t>с. Платовка, ул. Комсомольская, д. 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1737817,94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1737817,94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844.</w:t>
            </w:r>
          </w:p>
        </w:tc>
        <w:tc>
          <w:tcPr>
            <w:tcW w:w="2551" w:type="dxa"/>
          </w:tcPr>
          <w:p w:rsidR="00577AB5" w:rsidRDefault="00577AB5">
            <w:pPr>
              <w:pStyle w:val="ConsPlusNormal"/>
            </w:pPr>
            <w:r>
              <w:t>с. Платовка, ул. Комсомольская, д. 2</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1550569,96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1550569,96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845.</w:t>
            </w:r>
          </w:p>
        </w:tc>
        <w:tc>
          <w:tcPr>
            <w:tcW w:w="2551" w:type="dxa"/>
          </w:tcPr>
          <w:p w:rsidR="00577AB5" w:rsidRDefault="00577AB5">
            <w:pPr>
              <w:pStyle w:val="ConsPlusNormal"/>
            </w:pPr>
            <w:r>
              <w:t>с. Хуторка, ул. Молодежная, д. 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206,10</w:t>
            </w:r>
          </w:p>
        </w:tc>
        <w:tc>
          <w:tcPr>
            <w:tcW w:w="1804" w:type="dxa"/>
          </w:tcPr>
          <w:p w:rsidR="00577AB5" w:rsidRDefault="00577AB5">
            <w:pPr>
              <w:pStyle w:val="ConsPlusNormal"/>
              <w:jc w:val="center"/>
            </w:pPr>
            <w:r>
              <w:t>1234991,19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50000,00</w:t>
            </w:r>
          </w:p>
        </w:tc>
        <w:tc>
          <w:tcPr>
            <w:tcW w:w="1804" w:type="dxa"/>
          </w:tcPr>
          <w:p w:rsidR="00577AB5" w:rsidRDefault="00577AB5">
            <w:pPr>
              <w:pStyle w:val="ConsPlusNormal"/>
              <w:jc w:val="center"/>
            </w:pPr>
            <w:r>
              <w:t>1184991,19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25. Муниципальное образование Оренбургский район</w:t>
            </w:r>
          </w:p>
        </w:tc>
      </w:tr>
      <w:tr w:rsidR="00577AB5">
        <w:tc>
          <w:tcPr>
            <w:tcW w:w="3345" w:type="dxa"/>
            <w:gridSpan w:val="2"/>
          </w:tcPr>
          <w:p w:rsidR="00577AB5" w:rsidRDefault="00577AB5">
            <w:pPr>
              <w:pStyle w:val="ConsPlusNormal"/>
            </w:pPr>
            <w:r>
              <w:t>Итого по муниципальному образованию Оренбургский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16169475,82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16169475,82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846.</w:t>
            </w:r>
          </w:p>
        </w:tc>
        <w:tc>
          <w:tcPr>
            <w:tcW w:w="2551" w:type="dxa"/>
          </w:tcPr>
          <w:p w:rsidR="00577AB5" w:rsidRDefault="00577AB5">
            <w:pPr>
              <w:pStyle w:val="ConsPlusNormal"/>
            </w:pPr>
            <w:r>
              <w:t>пос. Первомайский, ул. 9 Пятилетки, д. 15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908,00</w:t>
            </w:r>
          </w:p>
        </w:tc>
        <w:tc>
          <w:tcPr>
            <w:tcW w:w="1804" w:type="dxa"/>
          </w:tcPr>
          <w:p w:rsidR="00577AB5" w:rsidRDefault="00577AB5">
            <w:pPr>
              <w:pStyle w:val="ConsPlusNormal"/>
              <w:jc w:val="center"/>
            </w:pPr>
            <w:r>
              <w:t>4612984,68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4612984,68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847.</w:t>
            </w:r>
          </w:p>
        </w:tc>
        <w:tc>
          <w:tcPr>
            <w:tcW w:w="2551" w:type="dxa"/>
          </w:tcPr>
          <w:p w:rsidR="00577AB5" w:rsidRDefault="00577AB5">
            <w:pPr>
              <w:pStyle w:val="ConsPlusNormal"/>
            </w:pPr>
            <w:r>
              <w:t>пос. Первомайский, ул. 9 Пятилетки,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980,00</w:t>
            </w:r>
          </w:p>
        </w:tc>
        <w:tc>
          <w:tcPr>
            <w:tcW w:w="1804" w:type="dxa"/>
          </w:tcPr>
          <w:p w:rsidR="00577AB5" w:rsidRDefault="00577AB5">
            <w:pPr>
              <w:pStyle w:val="ConsPlusNormal"/>
              <w:jc w:val="center"/>
            </w:pPr>
            <w:r>
              <w:t>4961317,65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4961317,65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848.</w:t>
            </w:r>
          </w:p>
        </w:tc>
        <w:tc>
          <w:tcPr>
            <w:tcW w:w="2551" w:type="dxa"/>
          </w:tcPr>
          <w:p w:rsidR="00577AB5" w:rsidRDefault="00577AB5">
            <w:pPr>
              <w:pStyle w:val="ConsPlusNormal"/>
            </w:pPr>
            <w:r>
              <w:t>пос. Первомайский, ул. 9 Пятилетки, д. 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980,00</w:t>
            </w:r>
          </w:p>
        </w:tc>
        <w:tc>
          <w:tcPr>
            <w:tcW w:w="1804" w:type="dxa"/>
          </w:tcPr>
          <w:p w:rsidR="00577AB5" w:rsidRDefault="00577AB5">
            <w:pPr>
              <w:pStyle w:val="ConsPlusNormal"/>
              <w:jc w:val="center"/>
            </w:pPr>
            <w:r>
              <w:t>5305311,72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5305311,72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849.</w:t>
            </w:r>
          </w:p>
        </w:tc>
        <w:tc>
          <w:tcPr>
            <w:tcW w:w="2551" w:type="dxa"/>
          </w:tcPr>
          <w:p w:rsidR="00577AB5" w:rsidRDefault="00577AB5">
            <w:pPr>
              <w:pStyle w:val="ConsPlusNormal"/>
            </w:pPr>
            <w:r>
              <w:t>х. Степановский, ул. Студенческая, д. 8</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509,00</w:t>
            </w:r>
          </w:p>
        </w:tc>
        <w:tc>
          <w:tcPr>
            <w:tcW w:w="1804" w:type="dxa"/>
          </w:tcPr>
          <w:p w:rsidR="00577AB5" w:rsidRDefault="00577AB5">
            <w:pPr>
              <w:pStyle w:val="ConsPlusNormal"/>
              <w:jc w:val="center"/>
            </w:pPr>
            <w:r>
              <w:t>1289861,77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1289861,77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lastRenderedPageBreak/>
              <w:t>26. Муниципальное образование Первомайский район</w:t>
            </w:r>
          </w:p>
        </w:tc>
      </w:tr>
      <w:tr w:rsidR="00577AB5">
        <w:tc>
          <w:tcPr>
            <w:tcW w:w="3345" w:type="dxa"/>
            <w:gridSpan w:val="2"/>
          </w:tcPr>
          <w:p w:rsidR="00577AB5" w:rsidRDefault="00577AB5">
            <w:pPr>
              <w:pStyle w:val="ConsPlusNormal"/>
            </w:pPr>
            <w:r>
              <w:t>Итого по муниципальному образованию Первомайский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2032189,12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2032189,12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850.</w:t>
            </w:r>
          </w:p>
        </w:tc>
        <w:tc>
          <w:tcPr>
            <w:tcW w:w="2551" w:type="dxa"/>
          </w:tcPr>
          <w:p w:rsidR="00577AB5" w:rsidRDefault="00577AB5">
            <w:pPr>
              <w:pStyle w:val="ConsPlusNormal"/>
            </w:pPr>
            <w:r>
              <w:t>пос. Первомайский, ул. 60 лет СССР, д. 20</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789,60</w:t>
            </w:r>
          </w:p>
        </w:tc>
        <w:tc>
          <w:tcPr>
            <w:tcW w:w="1804" w:type="dxa"/>
          </w:tcPr>
          <w:p w:rsidR="00577AB5" w:rsidRDefault="00577AB5">
            <w:pPr>
              <w:pStyle w:val="ConsPlusNormal"/>
              <w:jc w:val="center"/>
            </w:pPr>
            <w:r>
              <w:t>2032189,12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2032189,12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27. Муниципальное образование Переволоцкий район</w:t>
            </w:r>
          </w:p>
        </w:tc>
      </w:tr>
      <w:tr w:rsidR="00577AB5">
        <w:tc>
          <w:tcPr>
            <w:tcW w:w="3345" w:type="dxa"/>
            <w:gridSpan w:val="2"/>
          </w:tcPr>
          <w:p w:rsidR="00577AB5" w:rsidRDefault="00577AB5">
            <w:pPr>
              <w:pStyle w:val="ConsPlusNormal"/>
            </w:pPr>
            <w:r>
              <w:t>Итого по муниципальному образованию Переволоцкий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1996639,41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1996639,41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851.</w:t>
            </w:r>
          </w:p>
        </w:tc>
        <w:tc>
          <w:tcPr>
            <w:tcW w:w="2551" w:type="dxa"/>
          </w:tcPr>
          <w:p w:rsidR="00577AB5" w:rsidRDefault="00577AB5">
            <w:pPr>
              <w:pStyle w:val="ConsPlusNormal"/>
            </w:pPr>
            <w:r>
              <w:t>пос. Переволоцкий, ул. Ленинская, д. 110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567,80</w:t>
            </w:r>
          </w:p>
        </w:tc>
        <w:tc>
          <w:tcPr>
            <w:tcW w:w="1804" w:type="dxa"/>
          </w:tcPr>
          <w:p w:rsidR="00577AB5" w:rsidRDefault="00577AB5">
            <w:pPr>
              <w:pStyle w:val="ConsPlusNormal"/>
              <w:jc w:val="center"/>
            </w:pPr>
            <w:r>
              <w:t>1996639,41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1996639,41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28. Муниципальное образование Саракташский район</w:t>
            </w:r>
          </w:p>
        </w:tc>
      </w:tr>
      <w:tr w:rsidR="00577AB5">
        <w:tc>
          <w:tcPr>
            <w:tcW w:w="3345" w:type="dxa"/>
            <w:gridSpan w:val="2"/>
          </w:tcPr>
          <w:p w:rsidR="00577AB5" w:rsidRDefault="00577AB5">
            <w:pPr>
              <w:pStyle w:val="ConsPlusNormal"/>
            </w:pPr>
            <w:r>
              <w:t>Итого по муниципальному образованию Саракташский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3980392,40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3980392,40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852.</w:t>
            </w:r>
          </w:p>
        </w:tc>
        <w:tc>
          <w:tcPr>
            <w:tcW w:w="2551" w:type="dxa"/>
          </w:tcPr>
          <w:p w:rsidR="00577AB5" w:rsidRDefault="00577AB5">
            <w:pPr>
              <w:pStyle w:val="ConsPlusNormal"/>
            </w:pPr>
            <w:r>
              <w:t>с. Васильевка, ул. Дружбы, д. 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610,70</w:t>
            </w:r>
          </w:p>
        </w:tc>
        <w:tc>
          <w:tcPr>
            <w:tcW w:w="1804" w:type="dxa"/>
          </w:tcPr>
          <w:p w:rsidR="00577AB5" w:rsidRDefault="00577AB5">
            <w:pPr>
              <w:pStyle w:val="ConsPlusNormal"/>
              <w:jc w:val="center"/>
            </w:pPr>
            <w:r>
              <w:t>3856587,60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3856587,60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853.</w:t>
            </w:r>
          </w:p>
        </w:tc>
        <w:tc>
          <w:tcPr>
            <w:tcW w:w="2551" w:type="dxa"/>
          </w:tcPr>
          <w:p w:rsidR="00577AB5" w:rsidRDefault="00577AB5">
            <w:pPr>
              <w:pStyle w:val="ConsPlusNormal"/>
            </w:pPr>
            <w:r>
              <w:t>пос. Саракташ, пер. Железнодорожный, д. 34</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45,00</w:t>
            </w:r>
          </w:p>
        </w:tc>
        <w:tc>
          <w:tcPr>
            <w:tcW w:w="1804" w:type="dxa"/>
          </w:tcPr>
          <w:p w:rsidR="00577AB5" w:rsidRDefault="00577AB5">
            <w:pPr>
              <w:pStyle w:val="ConsPlusNormal"/>
              <w:jc w:val="center"/>
            </w:pPr>
            <w:r>
              <w:t>123804,80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123804,80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29. Муниципальное образование Светлинский район</w:t>
            </w:r>
          </w:p>
        </w:tc>
      </w:tr>
      <w:tr w:rsidR="00577AB5">
        <w:tc>
          <w:tcPr>
            <w:tcW w:w="3345" w:type="dxa"/>
            <w:gridSpan w:val="2"/>
          </w:tcPr>
          <w:p w:rsidR="00577AB5" w:rsidRDefault="00577AB5">
            <w:pPr>
              <w:pStyle w:val="ConsPlusNormal"/>
            </w:pPr>
            <w:r>
              <w:t>Итого по муниципальному образованию Светлинский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20554619,18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20554619,18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lastRenderedPageBreak/>
              <w:t>854.</w:t>
            </w:r>
          </w:p>
        </w:tc>
        <w:tc>
          <w:tcPr>
            <w:tcW w:w="2551" w:type="dxa"/>
          </w:tcPr>
          <w:p w:rsidR="00577AB5" w:rsidRDefault="00577AB5">
            <w:pPr>
              <w:pStyle w:val="ConsPlusNormal"/>
            </w:pPr>
            <w:r>
              <w:t>пос. Светлый, ул. Мира, д. 13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4294190,39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4294190,39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855.</w:t>
            </w:r>
          </w:p>
        </w:tc>
        <w:tc>
          <w:tcPr>
            <w:tcW w:w="2551" w:type="dxa"/>
          </w:tcPr>
          <w:p w:rsidR="00577AB5" w:rsidRDefault="00577AB5">
            <w:pPr>
              <w:pStyle w:val="ConsPlusNormal"/>
            </w:pPr>
            <w:r>
              <w:t>пос. Светлый, ул. Мира, д. 17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1045,30</w:t>
            </w:r>
          </w:p>
        </w:tc>
        <w:tc>
          <w:tcPr>
            <w:tcW w:w="1804" w:type="dxa"/>
          </w:tcPr>
          <w:p w:rsidR="00577AB5" w:rsidRDefault="00577AB5">
            <w:pPr>
              <w:pStyle w:val="ConsPlusNormal"/>
              <w:jc w:val="center"/>
            </w:pPr>
            <w:r>
              <w:t>5147421,04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5147421,04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856.</w:t>
            </w:r>
          </w:p>
        </w:tc>
        <w:tc>
          <w:tcPr>
            <w:tcW w:w="2551" w:type="dxa"/>
          </w:tcPr>
          <w:p w:rsidR="00577AB5" w:rsidRDefault="00577AB5">
            <w:pPr>
              <w:pStyle w:val="ConsPlusNormal"/>
            </w:pPr>
            <w:r>
              <w:t>пос. Светлый, ул. Мира, д. 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5085681,48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5085681,48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857.</w:t>
            </w:r>
          </w:p>
        </w:tc>
        <w:tc>
          <w:tcPr>
            <w:tcW w:w="2551" w:type="dxa"/>
          </w:tcPr>
          <w:p w:rsidR="00577AB5" w:rsidRDefault="00577AB5">
            <w:pPr>
              <w:pStyle w:val="ConsPlusNormal"/>
            </w:pPr>
            <w:r>
              <w:t>пос. Светлый, ул. Пролетарская, д. 7</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797920,25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797920,25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858.</w:t>
            </w:r>
          </w:p>
        </w:tc>
        <w:tc>
          <w:tcPr>
            <w:tcW w:w="2551" w:type="dxa"/>
          </w:tcPr>
          <w:p w:rsidR="00577AB5" w:rsidRDefault="00577AB5">
            <w:pPr>
              <w:pStyle w:val="ConsPlusNormal"/>
            </w:pPr>
            <w:r>
              <w:t>пос. Светлый, ул. Промышленная, д. 52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903,50</w:t>
            </w:r>
          </w:p>
        </w:tc>
        <w:tc>
          <w:tcPr>
            <w:tcW w:w="1804" w:type="dxa"/>
          </w:tcPr>
          <w:p w:rsidR="00577AB5" w:rsidRDefault="00577AB5">
            <w:pPr>
              <w:pStyle w:val="ConsPlusNormal"/>
              <w:jc w:val="center"/>
            </w:pPr>
            <w:r>
              <w:t>2641003,81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2641003,81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859</w:t>
            </w:r>
          </w:p>
        </w:tc>
        <w:tc>
          <w:tcPr>
            <w:tcW w:w="2551" w:type="dxa"/>
          </w:tcPr>
          <w:p w:rsidR="00577AB5" w:rsidRDefault="00577AB5">
            <w:pPr>
              <w:pStyle w:val="ConsPlusNormal"/>
            </w:pPr>
            <w:r>
              <w:t>пос. Светлый, ул. Советская, д. 2</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1409,00</w:t>
            </w:r>
          </w:p>
        </w:tc>
        <w:tc>
          <w:tcPr>
            <w:tcW w:w="1804" w:type="dxa"/>
          </w:tcPr>
          <w:p w:rsidR="00577AB5" w:rsidRDefault="00577AB5">
            <w:pPr>
              <w:pStyle w:val="ConsPlusNormal"/>
              <w:jc w:val="center"/>
            </w:pPr>
            <w:r>
              <w:t>2588402,21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2588402,21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30. Муниципальное образование Соль-Илецкий городской округ</w:t>
            </w:r>
          </w:p>
        </w:tc>
      </w:tr>
      <w:tr w:rsidR="00577AB5">
        <w:tc>
          <w:tcPr>
            <w:tcW w:w="3345" w:type="dxa"/>
            <w:gridSpan w:val="2"/>
          </w:tcPr>
          <w:p w:rsidR="00577AB5" w:rsidRDefault="00577AB5">
            <w:pPr>
              <w:pStyle w:val="ConsPlusNormal"/>
            </w:pPr>
            <w:r>
              <w:t>Итого по муниципальному образованию Соль-Илецкий городской округ</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4274244,47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4274244,47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860.</w:t>
            </w:r>
          </w:p>
        </w:tc>
        <w:tc>
          <w:tcPr>
            <w:tcW w:w="2551" w:type="dxa"/>
          </w:tcPr>
          <w:p w:rsidR="00577AB5" w:rsidRDefault="00577AB5">
            <w:pPr>
              <w:pStyle w:val="ConsPlusNormal"/>
            </w:pPr>
            <w:r>
              <w:t>г. Соль-Илецк, ул. Володарского, д. 113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2945,50</w:t>
            </w:r>
          </w:p>
        </w:tc>
        <w:tc>
          <w:tcPr>
            <w:tcW w:w="1804" w:type="dxa"/>
          </w:tcPr>
          <w:p w:rsidR="00577AB5" w:rsidRDefault="00577AB5">
            <w:pPr>
              <w:pStyle w:val="ConsPlusNormal"/>
              <w:jc w:val="center"/>
            </w:pPr>
            <w:r>
              <w:t>4274244,47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4274244,47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31. Муниципальное образование Сорочинский городской округ</w:t>
            </w:r>
          </w:p>
        </w:tc>
      </w:tr>
      <w:tr w:rsidR="00577AB5">
        <w:tc>
          <w:tcPr>
            <w:tcW w:w="3345" w:type="dxa"/>
            <w:gridSpan w:val="2"/>
          </w:tcPr>
          <w:p w:rsidR="00577AB5" w:rsidRDefault="00577AB5">
            <w:pPr>
              <w:pStyle w:val="ConsPlusNormal"/>
            </w:pPr>
            <w:r>
              <w:t xml:space="preserve">Итого по муниципальному образованию Сорочинский </w:t>
            </w:r>
            <w:r>
              <w:lastRenderedPageBreak/>
              <w:t>городской округ</w:t>
            </w:r>
          </w:p>
        </w:tc>
        <w:tc>
          <w:tcPr>
            <w:tcW w:w="1871" w:type="dxa"/>
          </w:tcPr>
          <w:p w:rsidR="00577AB5" w:rsidRDefault="00577AB5">
            <w:pPr>
              <w:pStyle w:val="ConsPlusNormal"/>
              <w:jc w:val="center"/>
            </w:pPr>
            <w:r>
              <w:lastRenderedPageBreak/>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22234906,58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22234906,58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lastRenderedPageBreak/>
              <w:t>861.</w:t>
            </w:r>
          </w:p>
        </w:tc>
        <w:tc>
          <w:tcPr>
            <w:tcW w:w="2551" w:type="dxa"/>
          </w:tcPr>
          <w:p w:rsidR="00577AB5" w:rsidRDefault="00577AB5">
            <w:pPr>
              <w:pStyle w:val="ConsPlusNormal"/>
            </w:pPr>
            <w:r>
              <w:t>г. Сорочинск, мкр. 2-й, д. 14</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769465,58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769465,58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862.</w:t>
            </w:r>
          </w:p>
        </w:tc>
        <w:tc>
          <w:tcPr>
            <w:tcW w:w="2551" w:type="dxa"/>
          </w:tcPr>
          <w:p w:rsidR="00577AB5" w:rsidRDefault="00577AB5">
            <w:pPr>
              <w:pStyle w:val="ConsPlusNormal"/>
            </w:pPr>
            <w:r>
              <w:t>г. Сорочинск, мкр. 2-й, д. 14</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444007,31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444007,31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863.</w:t>
            </w:r>
          </w:p>
        </w:tc>
        <w:tc>
          <w:tcPr>
            <w:tcW w:w="2551" w:type="dxa"/>
          </w:tcPr>
          <w:p w:rsidR="00577AB5" w:rsidRDefault="00577AB5">
            <w:pPr>
              <w:pStyle w:val="ConsPlusNormal"/>
            </w:pPr>
            <w:r>
              <w:t>г. Сорочинск, мкр. 2-й, д. 14</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1777048,03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1777048,03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864.</w:t>
            </w:r>
          </w:p>
        </w:tc>
        <w:tc>
          <w:tcPr>
            <w:tcW w:w="2551" w:type="dxa"/>
          </w:tcPr>
          <w:p w:rsidR="00577AB5" w:rsidRDefault="00577AB5">
            <w:pPr>
              <w:pStyle w:val="ConsPlusNormal"/>
            </w:pPr>
            <w:r>
              <w:t>г. Сорочинск, мкр. 2-й, д. 21</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651968,52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651968,52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865.</w:t>
            </w:r>
          </w:p>
        </w:tc>
        <w:tc>
          <w:tcPr>
            <w:tcW w:w="2551" w:type="dxa"/>
          </w:tcPr>
          <w:p w:rsidR="00577AB5" w:rsidRDefault="00577AB5">
            <w:pPr>
              <w:pStyle w:val="ConsPlusNormal"/>
            </w:pPr>
            <w:r>
              <w:t>г. Сорочинск, мкр. 2-й, д. 21</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375059,28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375059,28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866.</w:t>
            </w:r>
          </w:p>
        </w:tc>
        <w:tc>
          <w:tcPr>
            <w:tcW w:w="2551" w:type="dxa"/>
          </w:tcPr>
          <w:p w:rsidR="00577AB5" w:rsidRDefault="00577AB5">
            <w:pPr>
              <w:pStyle w:val="ConsPlusNormal"/>
            </w:pPr>
            <w:r>
              <w:t>г. Сорочинск, мкр. 2-й, д. 21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1230490,87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1230490,87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867.</w:t>
            </w:r>
          </w:p>
        </w:tc>
        <w:tc>
          <w:tcPr>
            <w:tcW w:w="2551" w:type="dxa"/>
          </w:tcPr>
          <w:p w:rsidR="00577AB5" w:rsidRDefault="00577AB5">
            <w:pPr>
              <w:pStyle w:val="ConsPlusNormal"/>
            </w:pPr>
            <w:r>
              <w:t>г. Сорочинск, мкр. 2-й, д. 21</w:t>
            </w:r>
          </w:p>
        </w:tc>
        <w:tc>
          <w:tcPr>
            <w:tcW w:w="1871" w:type="dxa"/>
          </w:tcPr>
          <w:p w:rsidR="00577AB5" w:rsidRDefault="00577AB5">
            <w:pPr>
              <w:pStyle w:val="ConsPlusNormal"/>
            </w:pPr>
            <w:r>
              <w:t>ОДПУ ГВ</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31936,72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31936,72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868.</w:t>
            </w:r>
          </w:p>
        </w:tc>
        <w:tc>
          <w:tcPr>
            <w:tcW w:w="2551" w:type="dxa"/>
          </w:tcPr>
          <w:p w:rsidR="00577AB5" w:rsidRDefault="00577AB5">
            <w:pPr>
              <w:pStyle w:val="ConsPlusNormal"/>
            </w:pPr>
            <w:r>
              <w:t>г. Сорочинск, мкр. 2-й, д. 21</w:t>
            </w:r>
          </w:p>
        </w:tc>
        <w:tc>
          <w:tcPr>
            <w:tcW w:w="1871" w:type="dxa"/>
          </w:tcPr>
          <w:p w:rsidR="00577AB5" w:rsidRDefault="00577AB5">
            <w:pPr>
              <w:pStyle w:val="ConsPlusNormal"/>
            </w:pPr>
            <w:r>
              <w:t>ОДПУ ХВ</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59078,78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59078,78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869.</w:t>
            </w:r>
          </w:p>
        </w:tc>
        <w:tc>
          <w:tcPr>
            <w:tcW w:w="2551" w:type="dxa"/>
          </w:tcPr>
          <w:p w:rsidR="00577AB5" w:rsidRDefault="00577AB5">
            <w:pPr>
              <w:pStyle w:val="ConsPlusNormal"/>
            </w:pPr>
            <w:r>
              <w:t>г. Сорочинск, ул. 8 Марта, д. 13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5322761,51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5322761,51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870.</w:t>
            </w:r>
          </w:p>
        </w:tc>
        <w:tc>
          <w:tcPr>
            <w:tcW w:w="2551" w:type="dxa"/>
          </w:tcPr>
          <w:p w:rsidR="00577AB5" w:rsidRDefault="00577AB5">
            <w:pPr>
              <w:pStyle w:val="ConsPlusNormal"/>
            </w:pPr>
            <w:r>
              <w:t>г. Сорочинск, ул. 8 Марта, д. 9</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684121,60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684121,60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871.</w:t>
            </w:r>
          </w:p>
        </w:tc>
        <w:tc>
          <w:tcPr>
            <w:tcW w:w="2551" w:type="dxa"/>
          </w:tcPr>
          <w:p w:rsidR="00577AB5" w:rsidRDefault="00577AB5">
            <w:pPr>
              <w:pStyle w:val="ConsPlusNormal"/>
            </w:pPr>
            <w:r>
              <w:t>г. Сорочинск, ул. 8 Марта, д. 9</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310475,17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310475,17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872.</w:t>
            </w:r>
          </w:p>
        </w:tc>
        <w:tc>
          <w:tcPr>
            <w:tcW w:w="2551" w:type="dxa"/>
          </w:tcPr>
          <w:p w:rsidR="00577AB5" w:rsidRDefault="00577AB5">
            <w:pPr>
              <w:pStyle w:val="ConsPlusNormal"/>
            </w:pPr>
            <w:r>
              <w:t>г. Сорочинск, ул. 8 Марта, д. 9</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1245709,59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1245709,59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873.</w:t>
            </w:r>
          </w:p>
        </w:tc>
        <w:tc>
          <w:tcPr>
            <w:tcW w:w="2551" w:type="dxa"/>
          </w:tcPr>
          <w:p w:rsidR="00577AB5" w:rsidRDefault="00577AB5">
            <w:pPr>
              <w:pStyle w:val="ConsPlusNormal"/>
            </w:pPr>
            <w:r>
              <w:t>г. Сорочинск, ул. 8 Марта, д. 9</w:t>
            </w:r>
          </w:p>
        </w:tc>
        <w:tc>
          <w:tcPr>
            <w:tcW w:w="1871" w:type="dxa"/>
          </w:tcPr>
          <w:p w:rsidR="00577AB5" w:rsidRDefault="00577AB5">
            <w:pPr>
              <w:pStyle w:val="ConsPlusNormal"/>
            </w:pPr>
            <w:r>
              <w:t>ОДПУ ХВ</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44077,88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44077,88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874.</w:t>
            </w:r>
          </w:p>
        </w:tc>
        <w:tc>
          <w:tcPr>
            <w:tcW w:w="2551" w:type="dxa"/>
          </w:tcPr>
          <w:p w:rsidR="00577AB5" w:rsidRDefault="00577AB5">
            <w:pPr>
              <w:pStyle w:val="ConsPlusNormal"/>
            </w:pPr>
            <w:r>
              <w:t>г. Сорочинск, ул. 8 Марта, д. 9</w:t>
            </w:r>
          </w:p>
        </w:tc>
        <w:tc>
          <w:tcPr>
            <w:tcW w:w="1871" w:type="dxa"/>
          </w:tcPr>
          <w:p w:rsidR="00577AB5" w:rsidRDefault="00577AB5">
            <w:pPr>
              <w:pStyle w:val="ConsPlusNormal"/>
            </w:pPr>
            <w:r>
              <w:t>ОДПУ ГВ</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32874,95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32874,95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875.</w:t>
            </w:r>
          </w:p>
        </w:tc>
        <w:tc>
          <w:tcPr>
            <w:tcW w:w="2551" w:type="dxa"/>
          </w:tcPr>
          <w:p w:rsidR="00577AB5" w:rsidRDefault="00577AB5">
            <w:pPr>
              <w:pStyle w:val="ConsPlusNormal"/>
            </w:pPr>
            <w:r>
              <w:t>г. Сорочинск, ул. Войкова, д. 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352580,25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352580,25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876.</w:t>
            </w:r>
          </w:p>
        </w:tc>
        <w:tc>
          <w:tcPr>
            <w:tcW w:w="2551" w:type="dxa"/>
          </w:tcPr>
          <w:p w:rsidR="00577AB5" w:rsidRDefault="00577AB5">
            <w:pPr>
              <w:pStyle w:val="ConsPlusNormal"/>
            </w:pPr>
            <w:r>
              <w:t>г. Сорочинск, ул. Ворошилова, д. 2</w:t>
            </w:r>
          </w:p>
        </w:tc>
        <w:tc>
          <w:tcPr>
            <w:tcW w:w="1871" w:type="dxa"/>
          </w:tcPr>
          <w:p w:rsidR="00577AB5" w:rsidRDefault="00577AB5">
            <w:pPr>
              <w:pStyle w:val="ConsPlusNormal"/>
            </w:pPr>
            <w:r>
              <w:t>другие</w:t>
            </w:r>
          </w:p>
        </w:tc>
        <w:tc>
          <w:tcPr>
            <w:tcW w:w="1304" w:type="dxa"/>
          </w:tcPr>
          <w:p w:rsidR="00577AB5" w:rsidRDefault="00577AB5">
            <w:pPr>
              <w:pStyle w:val="ConsPlusNormal"/>
              <w:jc w:val="center"/>
            </w:pPr>
            <w:r>
              <w:t>-</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494725,00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494725,00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877.</w:t>
            </w:r>
          </w:p>
        </w:tc>
        <w:tc>
          <w:tcPr>
            <w:tcW w:w="2551" w:type="dxa"/>
          </w:tcPr>
          <w:p w:rsidR="00577AB5" w:rsidRDefault="00577AB5">
            <w:pPr>
              <w:pStyle w:val="ConsPlusNormal"/>
            </w:pPr>
            <w:r>
              <w:t>г. Сорочинск, ул. Ворошилова, д. 2</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3400248,38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3400248,38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878.</w:t>
            </w:r>
          </w:p>
        </w:tc>
        <w:tc>
          <w:tcPr>
            <w:tcW w:w="2551" w:type="dxa"/>
          </w:tcPr>
          <w:p w:rsidR="00577AB5" w:rsidRDefault="00577AB5">
            <w:pPr>
              <w:pStyle w:val="ConsPlusNormal"/>
            </w:pPr>
            <w:r>
              <w:t>г. Сорочинск, ул. Зеленая, д. 38б</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400,00</w:t>
            </w:r>
          </w:p>
        </w:tc>
        <w:tc>
          <w:tcPr>
            <w:tcW w:w="1804" w:type="dxa"/>
          </w:tcPr>
          <w:p w:rsidR="00577AB5" w:rsidRDefault="00577AB5">
            <w:pPr>
              <w:pStyle w:val="ConsPlusNormal"/>
              <w:jc w:val="center"/>
            </w:pPr>
            <w:r>
              <w:t>3177725,02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3177725,02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879.</w:t>
            </w:r>
          </w:p>
        </w:tc>
        <w:tc>
          <w:tcPr>
            <w:tcW w:w="2551" w:type="dxa"/>
          </w:tcPr>
          <w:p w:rsidR="00577AB5" w:rsidRDefault="00577AB5">
            <w:pPr>
              <w:pStyle w:val="ConsPlusNormal"/>
            </w:pPr>
            <w:r>
              <w:t>г. Сорочинск, ул. Карла Маркса, д. 173а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471774,42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471774,42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880.</w:t>
            </w:r>
          </w:p>
        </w:tc>
        <w:tc>
          <w:tcPr>
            <w:tcW w:w="2551" w:type="dxa"/>
          </w:tcPr>
          <w:p w:rsidR="00577AB5" w:rsidRDefault="00577AB5">
            <w:pPr>
              <w:pStyle w:val="ConsPlusNormal"/>
            </w:pPr>
            <w:r>
              <w:t>г. Сорочинск, ул. Карла Маркса, д. 175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334937,63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334937,63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881.</w:t>
            </w:r>
          </w:p>
        </w:tc>
        <w:tc>
          <w:tcPr>
            <w:tcW w:w="2551" w:type="dxa"/>
          </w:tcPr>
          <w:p w:rsidR="00577AB5" w:rsidRDefault="00577AB5">
            <w:pPr>
              <w:pStyle w:val="ConsPlusNormal"/>
            </w:pPr>
            <w:r>
              <w:t>г. Сорочинск, ул. Карла Маркса, д. 177</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333976,25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333976,25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882.</w:t>
            </w:r>
          </w:p>
        </w:tc>
        <w:tc>
          <w:tcPr>
            <w:tcW w:w="2551" w:type="dxa"/>
          </w:tcPr>
          <w:p w:rsidR="00577AB5" w:rsidRDefault="00577AB5">
            <w:pPr>
              <w:pStyle w:val="ConsPlusNormal"/>
            </w:pPr>
            <w:r>
              <w:t>г. Сорочинск, ул. Карла Маркса, д. 219</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131179,78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131179,78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883.</w:t>
            </w:r>
          </w:p>
        </w:tc>
        <w:tc>
          <w:tcPr>
            <w:tcW w:w="2551" w:type="dxa"/>
          </w:tcPr>
          <w:p w:rsidR="00577AB5" w:rsidRDefault="00577AB5">
            <w:pPr>
              <w:pStyle w:val="ConsPlusNormal"/>
            </w:pPr>
            <w:r>
              <w:t>г. Сорочинск, ул. Карла Маркса, д. 219</w:t>
            </w:r>
          </w:p>
        </w:tc>
        <w:tc>
          <w:tcPr>
            <w:tcW w:w="1871" w:type="dxa"/>
          </w:tcPr>
          <w:p w:rsidR="00577AB5" w:rsidRDefault="00577AB5">
            <w:pPr>
              <w:pStyle w:val="ConsPlusNormal"/>
            </w:pPr>
            <w:r>
              <w:t>ОДПУ ХВ</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39244,30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39244,30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884.</w:t>
            </w:r>
          </w:p>
        </w:tc>
        <w:tc>
          <w:tcPr>
            <w:tcW w:w="2551" w:type="dxa"/>
          </w:tcPr>
          <w:p w:rsidR="00577AB5" w:rsidRDefault="00577AB5">
            <w:pPr>
              <w:pStyle w:val="ConsPlusNormal"/>
            </w:pPr>
            <w:r>
              <w:t>г. Сорочинск, ул. Московская, д. 213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219480,53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219480,53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885.</w:t>
            </w:r>
          </w:p>
        </w:tc>
        <w:tc>
          <w:tcPr>
            <w:tcW w:w="2551" w:type="dxa"/>
          </w:tcPr>
          <w:p w:rsidR="00577AB5" w:rsidRDefault="00577AB5">
            <w:pPr>
              <w:pStyle w:val="ConsPlusNormal"/>
            </w:pPr>
            <w:r>
              <w:t>пос. Родинский, ул. Юбилейная, д. 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299959,23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299959,23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32. Муниципальное образование Тоцкий район</w:t>
            </w:r>
          </w:p>
        </w:tc>
      </w:tr>
      <w:tr w:rsidR="00577AB5">
        <w:tc>
          <w:tcPr>
            <w:tcW w:w="3345" w:type="dxa"/>
            <w:gridSpan w:val="2"/>
          </w:tcPr>
          <w:p w:rsidR="00577AB5" w:rsidRDefault="00577AB5">
            <w:pPr>
              <w:pStyle w:val="ConsPlusNormal"/>
            </w:pPr>
            <w:r>
              <w:t>Итого по муниципальному образованию Тоцкий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54427118,53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54427118,53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886.</w:t>
            </w:r>
          </w:p>
        </w:tc>
        <w:tc>
          <w:tcPr>
            <w:tcW w:w="2551" w:type="dxa"/>
          </w:tcPr>
          <w:p w:rsidR="00577AB5" w:rsidRDefault="00577AB5">
            <w:pPr>
              <w:pStyle w:val="ConsPlusNormal"/>
            </w:pPr>
            <w:r>
              <w:t>с. Тоцкое Второе, ул. Калинина, д. 11, инв. N 2112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5243815,18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5243815,18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887.</w:t>
            </w:r>
          </w:p>
        </w:tc>
        <w:tc>
          <w:tcPr>
            <w:tcW w:w="2551" w:type="dxa"/>
          </w:tcPr>
          <w:p w:rsidR="00577AB5" w:rsidRDefault="00577AB5">
            <w:pPr>
              <w:pStyle w:val="ConsPlusNormal"/>
            </w:pPr>
            <w:r>
              <w:t>с. Тоцкое Второе, ул. Калинина, д. 14, инв. N 2056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5235822,95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5235822,95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888.</w:t>
            </w:r>
          </w:p>
        </w:tc>
        <w:tc>
          <w:tcPr>
            <w:tcW w:w="2551" w:type="dxa"/>
          </w:tcPr>
          <w:p w:rsidR="00577AB5" w:rsidRDefault="00577AB5">
            <w:pPr>
              <w:pStyle w:val="ConsPlusNormal"/>
            </w:pPr>
            <w:r>
              <w:t>с. Тоцкое Второе, ул. Калинина, д. 17, инв. N 1028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4362299,12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4362299,12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889.</w:t>
            </w:r>
          </w:p>
        </w:tc>
        <w:tc>
          <w:tcPr>
            <w:tcW w:w="2551" w:type="dxa"/>
          </w:tcPr>
          <w:p w:rsidR="00577AB5" w:rsidRDefault="00577AB5">
            <w:pPr>
              <w:pStyle w:val="ConsPlusNormal"/>
            </w:pPr>
            <w:r>
              <w:t>с. Тоцкое Второе, ул. Калинина, д. 8, инв. N 2062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7046068,07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7046068,07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890.</w:t>
            </w:r>
          </w:p>
        </w:tc>
        <w:tc>
          <w:tcPr>
            <w:tcW w:w="2551" w:type="dxa"/>
          </w:tcPr>
          <w:p w:rsidR="00577AB5" w:rsidRDefault="00577AB5">
            <w:pPr>
              <w:pStyle w:val="ConsPlusNormal"/>
            </w:pPr>
            <w:r>
              <w:t>с. Тоцкое Второе, ул. Калинина, д. 9, инв. N 2140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6972108,93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6972108,93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891.</w:t>
            </w:r>
          </w:p>
        </w:tc>
        <w:tc>
          <w:tcPr>
            <w:tcW w:w="2551" w:type="dxa"/>
          </w:tcPr>
          <w:p w:rsidR="00577AB5" w:rsidRDefault="00577AB5">
            <w:pPr>
              <w:pStyle w:val="ConsPlusNormal"/>
            </w:pPr>
            <w:r>
              <w:t>с. Тоцкое Второе, ул. Петрикова, д. 11, инв. N 1044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4371283,38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4371283,38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892.</w:t>
            </w:r>
          </w:p>
        </w:tc>
        <w:tc>
          <w:tcPr>
            <w:tcW w:w="2551" w:type="dxa"/>
          </w:tcPr>
          <w:p w:rsidR="00577AB5" w:rsidRDefault="00577AB5">
            <w:pPr>
              <w:pStyle w:val="ConsPlusNormal"/>
            </w:pPr>
            <w:r>
              <w:t xml:space="preserve">с. Тоцкое Второе, ул. </w:t>
            </w:r>
            <w:r>
              <w:lastRenderedPageBreak/>
              <w:t>Петрикова, д. 15, инв. N 2009</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5238208,21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5238208,21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893.</w:t>
            </w:r>
          </w:p>
        </w:tc>
        <w:tc>
          <w:tcPr>
            <w:tcW w:w="2551" w:type="dxa"/>
          </w:tcPr>
          <w:p w:rsidR="00577AB5" w:rsidRDefault="00577AB5">
            <w:pPr>
              <w:pStyle w:val="ConsPlusNormal"/>
            </w:pPr>
            <w:r>
              <w:t>с. Тоцкое Второе, ул. Победы, д. 1, инв. N 2063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4368325,51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4368325,51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894.</w:t>
            </w:r>
          </w:p>
        </w:tc>
        <w:tc>
          <w:tcPr>
            <w:tcW w:w="2551" w:type="dxa"/>
          </w:tcPr>
          <w:p w:rsidR="00577AB5" w:rsidRDefault="00577AB5">
            <w:pPr>
              <w:pStyle w:val="ConsPlusNormal"/>
            </w:pPr>
            <w:r>
              <w:t>с. Тоцкое Второе, ул. Победы, д. 2, инв. N 2064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4372940,42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4372940,42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895.</w:t>
            </w:r>
          </w:p>
        </w:tc>
        <w:tc>
          <w:tcPr>
            <w:tcW w:w="2551" w:type="dxa"/>
          </w:tcPr>
          <w:p w:rsidR="00577AB5" w:rsidRDefault="00577AB5">
            <w:pPr>
              <w:pStyle w:val="ConsPlusNormal"/>
            </w:pPr>
            <w:r>
              <w:t>с. Тоцкое Второе, ул. Синельника, д. 2а, инв. N 883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5529484,55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5529484,55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896.</w:t>
            </w:r>
          </w:p>
        </w:tc>
        <w:tc>
          <w:tcPr>
            <w:tcW w:w="2551" w:type="dxa"/>
          </w:tcPr>
          <w:p w:rsidR="00577AB5" w:rsidRDefault="00577AB5">
            <w:pPr>
              <w:pStyle w:val="ConsPlusNormal"/>
            </w:pPr>
            <w:r>
              <w:t>с. Тоцкое, пер. Коммунальный, д. 3</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862442,56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862442,56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blPrEx>
          <w:tblBorders>
            <w:insideH w:val="nil"/>
          </w:tblBorders>
        </w:tblPrEx>
        <w:tc>
          <w:tcPr>
            <w:tcW w:w="21306" w:type="dxa"/>
            <w:gridSpan w:val="1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88"/>
              <w:gridCol w:w="164"/>
              <w:gridCol w:w="20766"/>
              <w:gridCol w:w="164"/>
            </w:tblGrid>
            <w:tr w:rsidR="00577A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AB5" w:rsidRDefault="00577AB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AB5" w:rsidRDefault="00577AB5">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577AB5" w:rsidRDefault="00577AB5">
                  <w:pPr>
                    <w:pStyle w:val="ConsPlusNormal"/>
                    <w:jc w:val="both"/>
                  </w:pPr>
                  <w:r>
                    <w:rPr>
                      <w:color w:val="392C69"/>
                    </w:rPr>
                    <w:t>КонсультантПлюс: примечание.</w:t>
                  </w:r>
                </w:p>
                <w:p w:rsidR="00577AB5" w:rsidRDefault="00577AB5">
                  <w:pPr>
                    <w:pStyle w:val="ConsPlusNormal"/>
                    <w:jc w:val="both"/>
                  </w:pPr>
                  <w:r>
                    <w:rPr>
                      <w:color w:val="392C69"/>
                    </w:rPr>
                    <w:t>Текст граф 6 - 11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77AB5" w:rsidRDefault="00577AB5">
                  <w:pPr>
                    <w:spacing w:after="1" w:line="0" w:lineRule="atLeast"/>
                  </w:pPr>
                </w:p>
              </w:tc>
            </w:tr>
          </w:tbl>
          <w:p w:rsidR="00577AB5" w:rsidRDefault="00577AB5">
            <w:pPr>
              <w:spacing w:after="1" w:line="0" w:lineRule="atLeast"/>
            </w:pPr>
          </w:p>
        </w:tc>
      </w:tr>
      <w:tr w:rsidR="00577AB5">
        <w:tblPrEx>
          <w:tblBorders>
            <w:insideH w:val="nil"/>
          </w:tblBorders>
        </w:tblPrEx>
        <w:tc>
          <w:tcPr>
            <w:tcW w:w="794" w:type="dxa"/>
            <w:tcBorders>
              <w:top w:val="nil"/>
            </w:tcBorders>
          </w:tcPr>
          <w:p w:rsidR="00577AB5" w:rsidRDefault="00577AB5">
            <w:pPr>
              <w:pStyle w:val="ConsPlusNormal"/>
              <w:jc w:val="center"/>
            </w:pPr>
            <w:r>
              <w:t>897.</w:t>
            </w:r>
          </w:p>
        </w:tc>
        <w:tc>
          <w:tcPr>
            <w:tcW w:w="2551" w:type="dxa"/>
            <w:tcBorders>
              <w:top w:val="nil"/>
            </w:tcBorders>
          </w:tcPr>
          <w:p w:rsidR="00577AB5" w:rsidRDefault="00577AB5">
            <w:pPr>
              <w:pStyle w:val="ConsPlusNormal"/>
            </w:pPr>
            <w:r>
              <w:t>с. Тоцкое, ул. Полевая, д. 8</w:t>
            </w:r>
          </w:p>
        </w:tc>
        <w:tc>
          <w:tcPr>
            <w:tcW w:w="1871" w:type="dxa"/>
            <w:tcBorders>
              <w:top w:val="nil"/>
            </w:tcBorders>
          </w:tcPr>
          <w:p w:rsidR="00577AB5" w:rsidRDefault="00577AB5">
            <w:pPr>
              <w:pStyle w:val="ConsPlusNormal"/>
            </w:pPr>
            <w:r>
              <w:t>ремонт ВИСТС</w:t>
            </w:r>
          </w:p>
        </w:tc>
        <w:tc>
          <w:tcPr>
            <w:tcW w:w="1304" w:type="dxa"/>
            <w:tcBorders>
              <w:top w:val="nil"/>
            </w:tcBorders>
          </w:tcPr>
          <w:p w:rsidR="00577AB5" w:rsidRDefault="00577AB5">
            <w:pPr>
              <w:pStyle w:val="ConsPlusNormal"/>
              <w:jc w:val="center"/>
            </w:pPr>
            <w:r>
              <w:t>пог. метров</w:t>
            </w:r>
          </w:p>
        </w:tc>
        <w:tc>
          <w:tcPr>
            <w:tcW w:w="1644" w:type="dxa"/>
            <w:tcBorders>
              <w:top w:val="nil"/>
            </w:tcBorders>
          </w:tcPr>
          <w:p w:rsidR="00577AB5" w:rsidRDefault="00577AB5">
            <w:pPr>
              <w:pStyle w:val="ConsPlusNormal"/>
              <w:jc w:val="center"/>
            </w:pPr>
            <w:r>
              <w:t>-</w:t>
            </w:r>
          </w:p>
        </w:tc>
        <w:tc>
          <w:tcPr>
            <w:tcW w:w="1804" w:type="dxa"/>
            <w:tcBorders>
              <w:top w:val="nil"/>
            </w:tcBorders>
          </w:tcPr>
          <w:p w:rsidR="00577AB5" w:rsidRDefault="00577AB5">
            <w:pPr>
              <w:pStyle w:val="ConsPlusNormal"/>
              <w:jc w:val="center"/>
            </w:pPr>
            <w:r>
              <w:t>595469,87</w:t>
            </w:r>
          </w:p>
        </w:tc>
        <w:tc>
          <w:tcPr>
            <w:tcW w:w="1924" w:type="dxa"/>
            <w:tcBorders>
              <w:top w:val="nil"/>
            </w:tcBorders>
          </w:tcPr>
          <w:p w:rsidR="00577AB5" w:rsidRDefault="00577AB5">
            <w:pPr>
              <w:pStyle w:val="ConsPlusNormal"/>
              <w:jc w:val="center"/>
            </w:pPr>
            <w:r>
              <w:t>0,00</w:t>
            </w:r>
          </w:p>
        </w:tc>
        <w:tc>
          <w:tcPr>
            <w:tcW w:w="1624" w:type="dxa"/>
            <w:tcBorders>
              <w:top w:val="nil"/>
            </w:tcBorders>
          </w:tcPr>
          <w:p w:rsidR="00577AB5" w:rsidRDefault="00577AB5">
            <w:pPr>
              <w:pStyle w:val="ConsPlusNormal"/>
              <w:jc w:val="center"/>
            </w:pPr>
            <w:r>
              <w:t>0,00</w:t>
            </w:r>
          </w:p>
        </w:tc>
        <w:tc>
          <w:tcPr>
            <w:tcW w:w="1504" w:type="dxa"/>
            <w:tcBorders>
              <w:top w:val="nil"/>
            </w:tcBorders>
          </w:tcPr>
          <w:p w:rsidR="00577AB5" w:rsidRDefault="00577AB5">
            <w:pPr>
              <w:pStyle w:val="ConsPlusNormal"/>
              <w:jc w:val="center"/>
            </w:pPr>
            <w:r>
              <w:t>0,00</w:t>
            </w:r>
          </w:p>
        </w:tc>
        <w:tc>
          <w:tcPr>
            <w:tcW w:w="1804" w:type="dxa"/>
            <w:tcBorders>
              <w:top w:val="nil"/>
            </w:tcBorders>
          </w:tcPr>
          <w:p w:rsidR="00577AB5" w:rsidRDefault="00577AB5">
            <w:pPr>
              <w:pStyle w:val="ConsPlusNormal"/>
              <w:jc w:val="center"/>
            </w:pPr>
            <w:r>
              <w:t>595469,87</w:t>
            </w:r>
          </w:p>
        </w:tc>
        <w:tc>
          <w:tcPr>
            <w:tcW w:w="1384" w:type="dxa"/>
            <w:tcBorders>
              <w:top w:val="nil"/>
            </w:tcBorders>
          </w:tcPr>
          <w:p w:rsidR="00577AB5" w:rsidRDefault="00577AB5">
            <w:pPr>
              <w:pStyle w:val="ConsPlusNormal"/>
              <w:jc w:val="center"/>
            </w:pPr>
            <w:r>
              <w:t>0,00</w:t>
            </w:r>
          </w:p>
        </w:tc>
        <w:tc>
          <w:tcPr>
            <w:tcW w:w="1474" w:type="dxa"/>
            <w:tcBorders>
              <w:top w:val="nil"/>
            </w:tcBorders>
          </w:tcPr>
          <w:p w:rsidR="00577AB5" w:rsidRDefault="00577AB5">
            <w:pPr>
              <w:pStyle w:val="ConsPlusNormal"/>
              <w:jc w:val="center"/>
            </w:pPr>
            <w:r>
              <w:t>12.2020</w:t>
            </w:r>
          </w:p>
        </w:tc>
        <w:tc>
          <w:tcPr>
            <w:tcW w:w="1624" w:type="dxa"/>
            <w:tcBorders>
              <w:top w:val="nil"/>
            </w:tcBorders>
          </w:tcPr>
          <w:p w:rsidR="00577AB5" w:rsidRDefault="00577AB5">
            <w:pPr>
              <w:pStyle w:val="ConsPlusNormal"/>
              <w:jc w:val="center"/>
            </w:pPr>
            <w:r>
              <w:t>СРО</w:t>
            </w:r>
          </w:p>
        </w:tc>
      </w:tr>
      <w:tr w:rsidR="00577AB5">
        <w:tblPrEx>
          <w:tblBorders>
            <w:insideH w:val="nil"/>
          </w:tblBorders>
        </w:tblPrEx>
        <w:tc>
          <w:tcPr>
            <w:tcW w:w="21306" w:type="dxa"/>
            <w:gridSpan w:val="1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88"/>
              <w:gridCol w:w="164"/>
              <w:gridCol w:w="20766"/>
              <w:gridCol w:w="164"/>
            </w:tblGrid>
            <w:tr w:rsidR="00577A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AB5" w:rsidRDefault="00577AB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AB5" w:rsidRDefault="00577AB5">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577AB5" w:rsidRDefault="00577AB5">
                  <w:pPr>
                    <w:pStyle w:val="ConsPlusNormal"/>
                    <w:jc w:val="both"/>
                  </w:pPr>
                  <w:r>
                    <w:rPr>
                      <w:color w:val="392C69"/>
                    </w:rPr>
                    <w:t>КонсультантПлюс: примечание.</w:t>
                  </w:r>
                </w:p>
                <w:p w:rsidR="00577AB5" w:rsidRDefault="00577AB5">
                  <w:pPr>
                    <w:pStyle w:val="ConsPlusNormal"/>
                    <w:jc w:val="both"/>
                  </w:pPr>
                  <w:r>
                    <w:rPr>
                      <w:color w:val="392C69"/>
                    </w:rPr>
                    <w:t>Текст граф 6 - 11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77AB5" w:rsidRDefault="00577AB5">
                  <w:pPr>
                    <w:spacing w:after="1" w:line="0" w:lineRule="atLeast"/>
                  </w:pPr>
                </w:p>
              </w:tc>
            </w:tr>
          </w:tbl>
          <w:p w:rsidR="00577AB5" w:rsidRDefault="00577AB5">
            <w:pPr>
              <w:spacing w:after="1" w:line="0" w:lineRule="atLeast"/>
            </w:pPr>
          </w:p>
        </w:tc>
      </w:tr>
      <w:tr w:rsidR="00577AB5">
        <w:tblPrEx>
          <w:tblBorders>
            <w:insideH w:val="nil"/>
          </w:tblBorders>
        </w:tblPrEx>
        <w:tc>
          <w:tcPr>
            <w:tcW w:w="794" w:type="dxa"/>
            <w:tcBorders>
              <w:top w:val="nil"/>
            </w:tcBorders>
          </w:tcPr>
          <w:p w:rsidR="00577AB5" w:rsidRDefault="00577AB5">
            <w:pPr>
              <w:pStyle w:val="ConsPlusNormal"/>
              <w:jc w:val="center"/>
            </w:pPr>
            <w:r>
              <w:t>898.</w:t>
            </w:r>
          </w:p>
        </w:tc>
        <w:tc>
          <w:tcPr>
            <w:tcW w:w="2551" w:type="dxa"/>
            <w:tcBorders>
              <w:top w:val="nil"/>
            </w:tcBorders>
          </w:tcPr>
          <w:p w:rsidR="00577AB5" w:rsidRDefault="00577AB5">
            <w:pPr>
              <w:pStyle w:val="ConsPlusNormal"/>
            </w:pPr>
            <w:r>
              <w:t>с. Тоцкое, ул. Полевая, д. 8</w:t>
            </w:r>
          </w:p>
        </w:tc>
        <w:tc>
          <w:tcPr>
            <w:tcW w:w="1871" w:type="dxa"/>
            <w:tcBorders>
              <w:top w:val="nil"/>
            </w:tcBorders>
          </w:tcPr>
          <w:p w:rsidR="00577AB5" w:rsidRDefault="00577AB5">
            <w:pPr>
              <w:pStyle w:val="ConsPlusNormal"/>
            </w:pPr>
            <w:r>
              <w:t>ремонт ВИСВО</w:t>
            </w:r>
          </w:p>
        </w:tc>
        <w:tc>
          <w:tcPr>
            <w:tcW w:w="1304" w:type="dxa"/>
            <w:tcBorders>
              <w:top w:val="nil"/>
            </w:tcBorders>
          </w:tcPr>
          <w:p w:rsidR="00577AB5" w:rsidRDefault="00577AB5">
            <w:pPr>
              <w:pStyle w:val="ConsPlusNormal"/>
              <w:jc w:val="center"/>
            </w:pPr>
            <w:r>
              <w:t>пог. метров</w:t>
            </w:r>
          </w:p>
        </w:tc>
        <w:tc>
          <w:tcPr>
            <w:tcW w:w="1644" w:type="dxa"/>
            <w:tcBorders>
              <w:top w:val="nil"/>
            </w:tcBorders>
          </w:tcPr>
          <w:p w:rsidR="00577AB5" w:rsidRDefault="00577AB5">
            <w:pPr>
              <w:pStyle w:val="ConsPlusNormal"/>
              <w:jc w:val="center"/>
            </w:pPr>
            <w:r>
              <w:t>-</w:t>
            </w:r>
          </w:p>
        </w:tc>
        <w:tc>
          <w:tcPr>
            <w:tcW w:w="1804" w:type="dxa"/>
            <w:tcBorders>
              <w:top w:val="nil"/>
            </w:tcBorders>
          </w:tcPr>
          <w:p w:rsidR="00577AB5" w:rsidRDefault="00577AB5">
            <w:pPr>
              <w:pStyle w:val="ConsPlusNormal"/>
              <w:jc w:val="center"/>
            </w:pPr>
            <w:r>
              <w:t>83234,11</w:t>
            </w:r>
          </w:p>
        </w:tc>
        <w:tc>
          <w:tcPr>
            <w:tcW w:w="1924" w:type="dxa"/>
            <w:tcBorders>
              <w:top w:val="nil"/>
            </w:tcBorders>
          </w:tcPr>
          <w:p w:rsidR="00577AB5" w:rsidRDefault="00577AB5">
            <w:pPr>
              <w:pStyle w:val="ConsPlusNormal"/>
              <w:jc w:val="center"/>
            </w:pPr>
            <w:r>
              <w:t>0,00</w:t>
            </w:r>
          </w:p>
        </w:tc>
        <w:tc>
          <w:tcPr>
            <w:tcW w:w="1624" w:type="dxa"/>
            <w:tcBorders>
              <w:top w:val="nil"/>
            </w:tcBorders>
          </w:tcPr>
          <w:p w:rsidR="00577AB5" w:rsidRDefault="00577AB5">
            <w:pPr>
              <w:pStyle w:val="ConsPlusNormal"/>
              <w:jc w:val="center"/>
            </w:pPr>
            <w:r>
              <w:t>0,00</w:t>
            </w:r>
          </w:p>
        </w:tc>
        <w:tc>
          <w:tcPr>
            <w:tcW w:w="1504" w:type="dxa"/>
            <w:tcBorders>
              <w:top w:val="nil"/>
            </w:tcBorders>
          </w:tcPr>
          <w:p w:rsidR="00577AB5" w:rsidRDefault="00577AB5">
            <w:pPr>
              <w:pStyle w:val="ConsPlusNormal"/>
              <w:jc w:val="center"/>
            </w:pPr>
            <w:r>
              <w:t>0,00</w:t>
            </w:r>
          </w:p>
        </w:tc>
        <w:tc>
          <w:tcPr>
            <w:tcW w:w="1804" w:type="dxa"/>
            <w:tcBorders>
              <w:top w:val="nil"/>
            </w:tcBorders>
          </w:tcPr>
          <w:p w:rsidR="00577AB5" w:rsidRDefault="00577AB5">
            <w:pPr>
              <w:pStyle w:val="ConsPlusNormal"/>
              <w:jc w:val="center"/>
            </w:pPr>
            <w:r>
              <w:t>83234,11</w:t>
            </w:r>
          </w:p>
        </w:tc>
        <w:tc>
          <w:tcPr>
            <w:tcW w:w="1384" w:type="dxa"/>
            <w:tcBorders>
              <w:top w:val="nil"/>
            </w:tcBorders>
          </w:tcPr>
          <w:p w:rsidR="00577AB5" w:rsidRDefault="00577AB5">
            <w:pPr>
              <w:pStyle w:val="ConsPlusNormal"/>
              <w:jc w:val="center"/>
            </w:pPr>
            <w:r>
              <w:t>0,00</w:t>
            </w:r>
          </w:p>
        </w:tc>
        <w:tc>
          <w:tcPr>
            <w:tcW w:w="1474" w:type="dxa"/>
            <w:tcBorders>
              <w:top w:val="nil"/>
            </w:tcBorders>
          </w:tcPr>
          <w:p w:rsidR="00577AB5" w:rsidRDefault="00577AB5">
            <w:pPr>
              <w:pStyle w:val="ConsPlusNormal"/>
              <w:jc w:val="center"/>
            </w:pPr>
            <w:r>
              <w:t>12.2020</w:t>
            </w:r>
          </w:p>
        </w:tc>
        <w:tc>
          <w:tcPr>
            <w:tcW w:w="1624" w:type="dxa"/>
            <w:tcBorders>
              <w:top w:val="nil"/>
            </w:tcBorders>
          </w:tcPr>
          <w:p w:rsidR="00577AB5" w:rsidRDefault="00577AB5">
            <w:pPr>
              <w:pStyle w:val="ConsPlusNormal"/>
              <w:jc w:val="center"/>
            </w:pPr>
            <w:r>
              <w:t>СРО</w:t>
            </w:r>
          </w:p>
        </w:tc>
      </w:tr>
      <w:tr w:rsidR="00577AB5">
        <w:tblPrEx>
          <w:tblBorders>
            <w:insideH w:val="nil"/>
          </w:tblBorders>
        </w:tblPrEx>
        <w:tc>
          <w:tcPr>
            <w:tcW w:w="21306" w:type="dxa"/>
            <w:gridSpan w:val="1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88"/>
              <w:gridCol w:w="164"/>
              <w:gridCol w:w="20766"/>
              <w:gridCol w:w="164"/>
            </w:tblGrid>
            <w:tr w:rsidR="00577A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AB5" w:rsidRDefault="00577AB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AB5" w:rsidRDefault="00577AB5">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577AB5" w:rsidRDefault="00577AB5">
                  <w:pPr>
                    <w:pStyle w:val="ConsPlusNormal"/>
                    <w:jc w:val="both"/>
                  </w:pPr>
                  <w:r>
                    <w:rPr>
                      <w:color w:val="392C69"/>
                    </w:rPr>
                    <w:t>КонсультантПлюс: примечание.</w:t>
                  </w:r>
                </w:p>
                <w:p w:rsidR="00577AB5" w:rsidRDefault="00577AB5">
                  <w:pPr>
                    <w:pStyle w:val="ConsPlusNormal"/>
                    <w:jc w:val="both"/>
                  </w:pPr>
                  <w:r>
                    <w:rPr>
                      <w:color w:val="392C69"/>
                    </w:rPr>
                    <w:t>Текст граф 6 - 11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77AB5" w:rsidRDefault="00577AB5">
                  <w:pPr>
                    <w:spacing w:after="1" w:line="0" w:lineRule="atLeast"/>
                  </w:pPr>
                </w:p>
              </w:tc>
            </w:tr>
          </w:tbl>
          <w:p w:rsidR="00577AB5" w:rsidRDefault="00577AB5">
            <w:pPr>
              <w:spacing w:after="1" w:line="0" w:lineRule="atLeast"/>
            </w:pPr>
          </w:p>
        </w:tc>
      </w:tr>
      <w:tr w:rsidR="00577AB5">
        <w:tblPrEx>
          <w:tblBorders>
            <w:insideH w:val="nil"/>
          </w:tblBorders>
        </w:tblPrEx>
        <w:tc>
          <w:tcPr>
            <w:tcW w:w="794" w:type="dxa"/>
            <w:tcBorders>
              <w:top w:val="nil"/>
            </w:tcBorders>
          </w:tcPr>
          <w:p w:rsidR="00577AB5" w:rsidRDefault="00577AB5">
            <w:pPr>
              <w:pStyle w:val="ConsPlusNormal"/>
              <w:jc w:val="center"/>
            </w:pPr>
            <w:r>
              <w:lastRenderedPageBreak/>
              <w:t>899.</w:t>
            </w:r>
          </w:p>
        </w:tc>
        <w:tc>
          <w:tcPr>
            <w:tcW w:w="2551" w:type="dxa"/>
            <w:tcBorders>
              <w:top w:val="nil"/>
            </w:tcBorders>
          </w:tcPr>
          <w:p w:rsidR="00577AB5" w:rsidRDefault="00577AB5">
            <w:pPr>
              <w:pStyle w:val="ConsPlusNormal"/>
            </w:pPr>
            <w:r>
              <w:t>с. Тоцкое, ул. Полевая, д. 8</w:t>
            </w:r>
          </w:p>
        </w:tc>
        <w:tc>
          <w:tcPr>
            <w:tcW w:w="1871" w:type="dxa"/>
            <w:tcBorders>
              <w:top w:val="nil"/>
            </w:tcBorders>
          </w:tcPr>
          <w:p w:rsidR="00577AB5" w:rsidRDefault="00577AB5">
            <w:pPr>
              <w:pStyle w:val="ConsPlusNormal"/>
            </w:pPr>
            <w:r>
              <w:t>ремонт ВИСХВС</w:t>
            </w:r>
          </w:p>
        </w:tc>
        <w:tc>
          <w:tcPr>
            <w:tcW w:w="1304" w:type="dxa"/>
            <w:tcBorders>
              <w:top w:val="nil"/>
            </w:tcBorders>
          </w:tcPr>
          <w:p w:rsidR="00577AB5" w:rsidRDefault="00577AB5">
            <w:pPr>
              <w:pStyle w:val="ConsPlusNormal"/>
              <w:jc w:val="center"/>
            </w:pPr>
            <w:r>
              <w:t>пог. метров</w:t>
            </w:r>
          </w:p>
        </w:tc>
        <w:tc>
          <w:tcPr>
            <w:tcW w:w="1644" w:type="dxa"/>
            <w:tcBorders>
              <w:top w:val="nil"/>
            </w:tcBorders>
          </w:tcPr>
          <w:p w:rsidR="00577AB5" w:rsidRDefault="00577AB5">
            <w:pPr>
              <w:pStyle w:val="ConsPlusNormal"/>
              <w:jc w:val="center"/>
            </w:pPr>
            <w:r>
              <w:t>-</w:t>
            </w:r>
          </w:p>
        </w:tc>
        <w:tc>
          <w:tcPr>
            <w:tcW w:w="1804" w:type="dxa"/>
            <w:tcBorders>
              <w:top w:val="nil"/>
            </w:tcBorders>
          </w:tcPr>
          <w:p w:rsidR="00577AB5" w:rsidRDefault="00577AB5">
            <w:pPr>
              <w:pStyle w:val="ConsPlusNormal"/>
              <w:jc w:val="center"/>
            </w:pPr>
            <w:r>
              <w:t>145615,67</w:t>
            </w:r>
          </w:p>
        </w:tc>
        <w:tc>
          <w:tcPr>
            <w:tcW w:w="1924" w:type="dxa"/>
            <w:tcBorders>
              <w:top w:val="nil"/>
            </w:tcBorders>
          </w:tcPr>
          <w:p w:rsidR="00577AB5" w:rsidRDefault="00577AB5">
            <w:pPr>
              <w:pStyle w:val="ConsPlusNormal"/>
              <w:jc w:val="center"/>
            </w:pPr>
            <w:r>
              <w:t>0,00</w:t>
            </w:r>
          </w:p>
        </w:tc>
        <w:tc>
          <w:tcPr>
            <w:tcW w:w="1624" w:type="dxa"/>
            <w:tcBorders>
              <w:top w:val="nil"/>
            </w:tcBorders>
          </w:tcPr>
          <w:p w:rsidR="00577AB5" w:rsidRDefault="00577AB5">
            <w:pPr>
              <w:pStyle w:val="ConsPlusNormal"/>
              <w:jc w:val="center"/>
            </w:pPr>
            <w:r>
              <w:t>0,00</w:t>
            </w:r>
          </w:p>
        </w:tc>
        <w:tc>
          <w:tcPr>
            <w:tcW w:w="1504" w:type="dxa"/>
            <w:tcBorders>
              <w:top w:val="nil"/>
            </w:tcBorders>
          </w:tcPr>
          <w:p w:rsidR="00577AB5" w:rsidRDefault="00577AB5">
            <w:pPr>
              <w:pStyle w:val="ConsPlusNormal"/>
              <w:jc w:val="center"/>
            </w:pPr>
            <w:r>
              <w:t>0,00</w:t>
            </w:r>
          </w:p>
        </w:tc>
        <w:tc>
          <w:tcPr>
            <w:tcW w:w="1804" w:type="dxa"/>
            <w:tcBorders>
              <w:top w:val="nil"/>
            </w:tcBorders>
          </w:tcPr>
          <w:p w:rsidR="00577AB5" w:rsidRDefault="00577AB5">
            <w:pPr>
              <w:pStyle w:val="ConsPlusNormal"/>
              <w:jc w:val="center"/>
            </w:pPr>
            <w:r>
              <w:t>145615,67</w:t>
            </w:r>
          </w:p>
        </w:tc>
        <w:tc>
          <w:tcPr>
            <w:tcW w:w="1384" w:type="dxa"/>
            <w:tcBorders>
              <w:top w:val="nil"/>
            </w:tcBorders>
          </w:tcPr>
          <w:p w:rsidR="00577AB5" w:rsidRDefault="00577AB5">
            <w:pPr>
              <w:pStyle w:val="ConsPlusNormal"/>
              <w:jc w:val="center"/>
            </w:pPr>
            <w:r>
              <w:t>0,00</w:t>
            </w:r>
          </w:p>
        </w:tc>
        <w:tc>
          <w:tcPr>
            <w:tcW w:w="1474" w:type="dxa"/>
            <w:tcBorders>
              <w:top w:val="nil"/>
            </w:tcBorders>
          </w:tcPr>
          <w:p w:rsidR="00577AB5" w:rsidRDefault="00577AB5">
            <w:pPr>
              <w:pStyle w:val="ConsPlusNormal"/>
              <w:jc w:val="center"/>
            </w:pPr>
            <w:r>
              <w:t>12.2020</w:t>
            </w:r>
          </w:p>
        </w:tc>
        <w:tc>
          <w:tcPr>
            <w:tcW w:w="1624" w:type="dxa"/>
            <w:tcBorders>
              <w:top w:val="nil"/>
            </w:tcBorders>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33. Муниципальное образование Тюльганский район</w:t>
            </w:r>
          </w:p>
        </w:tc>
      </w:tr>
      <w:tr w:rsidR="00577AB5">
        <w:tc>
          <w:tcPr>
            <w:tcW w:w="3345" w:type="dxa"/>
            <w:gridSpan w:val="2"/>
          </w:tcPr>
          <w:p w:rsidR="00577AB5" w:rsidRDefault="00577AB5">
            <w:pPr>
              <w:pStyle w:val="ConsPlusNormal"/>
            </w:pPr>
            <w:r>
              <w:t>Итого по муниципальному образованию Тюльганский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13118093,33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13118093,33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blPrEx>
          <w:tblBorders>
            <w:insideH w:val="nil"/>
          </w:tblBorders>
        </w:tblPrEx>
        <w:tc>
          <w:tcPr>
            <w:tcW w:w="21306" w:type="dxa"/>
            <w:gridSpan w:val="1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88"/>
              <w:gridCol w:w="164"/>
              <w:gridCol w:w="20766"/>
              <w:gridCol w:w="164"/>
            </w:tblGrid>
            <w:tr w:rsidR="00577A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AB5" w:rsidRDefault="00577AB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AB5" w:rsidRDefault="00577AB5">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577AB5" w:rsidRDefault="00577AB5">
                  <w:pPr>
                    <w:pStyle w:val="ConsPlusNormal"/>
                    <w:jc w:val="both"/>
                  </w:pPr>
                  <w:r>
                    <w:rPr>
                      <w:color w:val="392C69"/>
                    </w:rPr>
                    <w:t>КонсультантПлюс: примечание.</w:t>
                  </w:r>
                </w:p>
                <w:p w:rsidR="00577AB5" w:rsidRDefault="00577AB5">
                  <w:pPr>
                    <w:pStyle w:val="ConsPlusNormal"/>
                    <w:jc w:val="both"/>
                  </w:pPr>
                  <w:r>
                    <w:rPr>
                      <w:color w:val="392C69"/>
                    </w:rPr>
                    <w:t>Текст граф 6 - 11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77AB5" w:rsidRDefault="00577AB5">
                  <w:pPr>
                    <w:spacing w:after="1" w:line="0" w:lineRule="atLeast"/>
                  </w:pPr>
                </w:p>
              </w:tc>
            </w:tr>
          </w:tbl>
          <w:p w:rsidR="00577AB5" w:rsidRDefault="00577AB5">
            <w:pPr>
              <w:spacing w:after="1" w:line="0" w:lineRule="atLeast"/>
            </w:pPr>
          </w:p>
        </w:tc>
      </w:tr>
      <w:tr w:rsidR="00577AB5">
        <w:tblPrEx>
          <w:tblBorders>
            <w:insideH w:val="nil"/>
          </w:tblBorders>
        </w:tblPrEx>
        <w:tc>
          <w:tcPr>
            <w:tcW w:w="794" w:type="dxa"/>
            <w:tcBorders>
              <w:top w:val="nil"/>
            </w:tcBorders>
          </w:tcPr>
          <w:p w:rsidR="00577AB5" w:rsidRDefault="00577AB5">
            <w:pPr>
              <w:pStyle w:val="ConsPlusNormal"/>
              <w:jc w:val="center"/>
            </w:pPr>
            <w:r>
              <w:t>900.</w:t>
            </w:r>
          </w:p>
        </w:tc>
        <w:tc>
          <w:tcPr>
            <w:tcW w:w="2551" w:type="dxa"/>
            <w:tcBorders>
              <w:top w:val="nil"/>
            </w:tcBorders>
          </w:tcPr>
          <w:p w:rsidR="00577AB5" w:rsidRDefault="00577AB5">
            <w:pPr>
              <w:pStyle w:val="ConsPlusNormal"/>
            </w:pPr>
            <w:r>
              <w:t>пос. Тюльган, ул. Кирова, д. 10</w:t>
            </w:r>
          </w:p>
        </w:tc>
        <w:tc>
          <w:tcPr>
            <w:tcW w:w="1871" w:type="dxa"/>
            <w:tcBorders>
              <w:top w:val="nil"/>
            </w:tcBorders>
          </w:tcPr>
          <w:p w:rsidR="00577AB5" w:rsidRDefault="00577AB5">
            <w:pPr>
              <w:pStyle w:val="ConsPlusNormal"/>
            </w:pPr>
            <w:r>
              <w:t>ремонт ВИСТС</w:t>
            </w:r>
          </w:p>
        </w:tc>
        <w:tc>
          <w:tcPr>
            <w:tcW w:w="1304" w:type="dxa"/>
            <w:tcBorders>
              <w:top w:val="nil"/>
            </w:tcBorders>
          </w:tcPr>
          <w:p w:rsidR="00577AB5" w:rsidRDefault="00577AB5">
            <w:pPr>
              <w:pStyle w:val="ConsPlusNormal"/>
              <w:jc w:val="center"/>
            </w:pPr>
            <w:r>
              <w:t>пог. метров</w:t>
            </w:r>
          </w:p>
        </w:tc>
        <w:tc>
          <w:tcPr>
            <w:tcW w:w="1644" w:type="dxa"/>
            <w:tcBorders>
              <w:top w:val="nil"/>
            </w:tcBorders>
          </w:tcPr>
          <w:p w:rsidR="00577AB5" w:rsidRDefault="00577AB5">
            <w:pPr>
              <w:pStyle w:val="ConsPlusNormal"/>
              <w:jc w:val="center"/>
            </w:pPr>
            <w:r>
              <w:t>-</w:t>
            </w:r>
          </w:p>
        </w:tc>
        <w:tc>
          <w:tcPr>
            <w:tcW w:w="1804" w:type="dxa"/>
            <w:tcBorders>
              <w:top w:val="nil"/>
            </w:tcBorders>
          </w:tcPr>
          <w:p w:rsidR="00577AB5" w:rsidRDefault="00577AB5">
            <w:pPr>
              <w:pStyle w:val="ConsPlusNormal"/>
              <w:jc w:val="center"/>
            </w:pPr>
            <w:r>
              <w:t>4397282,02</w:t>
            </w:r>
          </w:p>
        </w:tc>
        <w:tc>
          <w:tcPr>
            <w:tcW w:w="1924" w:type="dxa"/>
            <w:tcBorders>
              <w:top w:val="nil"/>
            </w:tcBorders>
          </w:tcPr>
          <w:p w:rsidR="00577AB5" w:rsidRDefault="00577AB5">
            <w:pPr>
              <w:pStyle w:val="ConsPlusNormal"/>
              <w:jc w:val="center"/>
            </w:pPr>
            <w:r>
              <w:t>0,00</w:t>
            </w:r>
          </w:p>
        </w:tc>
        <w:tc>
          <w:tcPr>
            <w:tcW w:w="1624" w:type="dxa"/>
            <w:tcBorders>
              <w:top w:val="nil"/>
            </w:tcBorders>
          </w:tcPr>
          <w:p w:rsidR="00577AB5" w:rsidRDefault="00577AB5">
            <w:pPr>
              <w:pStyle w:val="ConsPlusNormal"/>
              <w:jc w:val="center"/>
            </w:pPr>
            <w:r>
              <w:t>0,00</w:t>
            </w:r>
          </w:p>
        </w:tc>
        <w:tc>
          <w:tcPr>
            <w:tcW w:w="1504" w:type="dxa"/>
            <w:tcBorders>
              <w:top w:val="nil"/>
            </w:tcBorders>
          </w:tcPr>
          <w:p w:rsidR="00577AB5" w:rsidRDefault="00577AB5">
            <w:pPr>
              <w:pStyle w:val="ConsPlusNormal"/>
              <w:jc w:val="center"/>
            </w:pPr>
            <w:r>
              <w:t>0,00</w:t>
            </w:r>
          </w:p>
        </w:tc>
        <w:tc>
          <w:tcPr>
            <w:tcW w:w="1804" w:type="dxa"/>
            <w:tcBorders>
              <w:top w:val="nil"/>
            </w:tcBorders>
          </w:tcPr>
          <w:p w:rsidR="00577AB5" w:rsidRDefault="00577AB5">
            <w:pPr>
              <w:pStyle w:val="ConsPlusNormal"/>
              <w:jc w:val="center"/>
            </w:pPr>
            <w:r>
              <w:t>4397282,02</w:t>
            </w:r>
          </w:p>
        </w:tc>
        <w:tc>
          <w:tcPr>
            <w:tcW w:w="1384" w:type="dxa"/>
            <w:tcBorders>
              <w:top w:val="nil"/>
            </w:tcBorders>
          </w:tcPr>
          <w:p w:rsidR="00577AB5" w:rsidRDefault="00577AB5">
            <w:pPr>
              <w:pStyle w:val="ConsPlusNormal"/>
              <w:jc w:val="center"/>
            </w:pPr>
            <w:r>
              <w:t>0,00</w:t>
            </w:r>
          </w:p>
        </w:tc>
        <w:tc>
          <w:tcPr>
            <w:tcW w:w="1474" w:type="dxa"/>
            <w:tcBorders>
              <w:top w:val="nil"/>
            </w:tcBorders>
          </w:tcPr>
          <w:p w:rsidR="00577AB5" w:rsidRDefault="00577AB5">
            <w:pPr>
              <w:pStyle w:val="ConsPlusNormal"/>
              <w:jc w:val="center"/>
            </w:pPr>
            <w:r>
              <w:t>12.2020</w:t>
            </w:r>
          </w:p>
        </w:tc>
        <w:tc>
          <w:tcPr>
            <w:tcW w:w="1624" w:type="dxa"/>
            <w:tcBorders>
              <w:top w:val="nil"/>
            </w:tcBorders>
          </w:tcPr>
          <w:p w:rsidR="00577AB5" w:rsidRDefault="00577AB5">
            <w:pPr>
              <w:pStyle w:val="ConsPlusNormal"/>
              <w:jc w:val="center"/>
            </w:pPr>
            <w:r>
              <w:t>СРО</w:t>
            </w:r>
          </w:p>
        </w:tc>
      </w:tr>
      <w:tr w:rsidR="00577AB5">
        <w:tblPrEx>
          <w:tblBorders>
            <w:insideH w:val="nil"/>
          </w:tblBorders>
        </w:tblPrEx>
        <w:tc>
          <w:tcPr>
            <w:tcW w:w="21306" w:type="dxa"/>
            <w:gridSpan w:val="1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88"/>
              <w:gridCol w:w="164"/>
              <w:gridCol w:w="20766"/>
              <w:gridCol w:w="164"/>
            </w:tblGrid>
            <w:tr w:rsidR="00577A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AB5" w:rsidRDefault="00577AB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AB5" w:rsidRDefault="00577AB5">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577AB5" w:rsidRDefault="00577AB5">
                  <w:pPr>
                    <w:pStyle w:val="ConsPlusNormal"/>
                    <w:jc w:val="both"/>
                  </w:pPr>
                  <w:r>
                    <w:rPr>
                      <w:color w:val="392C69"/>
                    </w:rPr>
                    <w:t>КонсультантПлюс: примечание.</w:t>
                  </w:r>
                </w:p>
                <w:p w:rsidR="00577AB5" w:rsidRDefault="00577AB5">
                  <w:pPr>
                    <w:pStyle w:val="ConsPlusNormal"/>
                    <w:jc w:val="both"/>
                  </w:pPr>
                  <w:r>
                    <w:rPr>
                      <w:color w:val="392C69"/>
                    </w:rPr>
                    <w:t>Текст граф 6 - 11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77AB5" w:rsidRDefault="00577AB5">
                  <w:pPr>
                    <w:spacing w:after="1" w:line="0" w:lineRule="atLeast"/>
                  </w:pPr>
                </w:p>
              </w:tc>
            </w:tr>
          </w:tbl>
          <w:p w:rsidR="00577AB5" w:rsidRDefault="00577AB5">
            <w:pPr>
              <w:spacing w:after="1" w:line="0" w:lineRule="atLeast"/>
            </w:pPr>
          </w:p>
        </w:tc>
      </w:tr>
      <w:tr w:rsidR="00577AB5">
        <w:tblPrEx>
          <w:tblBorders>
            <w:insideH w:val="nil"/>
          </w:tblBorders>
        </w:tblPrEx>
        <w:tc>
          <w:tcPr>
            <w:tcW w:w="794" w:type="dxa"/>
            <w:tcBorders>
              <w:top w:val="nil"/>
            </w:tcBorders>
          </w:tcPr>
          <w:p w:rsidR="00577AB5" w:rsidRDefault="00577AB5">
            <w:pPr>
              <w:pStyle w:val="ConsPlusNormal"/>
              <w:jc w:val="center"/>
            </w:pPr>
            <w:r>
              <w:t>901.</w:t>
            </w:r>
          </w:p>
        </w:tc>
        <w:tc>
          <w:tcPr>
            <w:tcW w:w="2551" w:type="dxa"/>
            <w:tcBorders>
              <w:top w:val="nil"/>
            </w:tcBorders>
          </w:tcPr>
          <w:p w:rsidR="00577AB5" w:rsidRDefault="00577AB5">
            <w:pPr>
              <w:pStyle w:val="ConsPlusNormal"/>
            </w:pPr>
            <w:r>
              <w:t>пос. Тюльган, ул. Кирова, д. 10</w:t>
            </w:r>
          </w:p>
        </w:tc>
        <w:tc>
          <w:tcPr>
            <w:tcW w:w="1871" w:type="dxa"/>
            <w:tcBorders>
              <w:top w:val="nil"/>
            </w:tcBorders>
          </w:tcPr>
          <w:p w:rsidR="00577AB5" w:rsidRDefault="00577AB5">
            <w:pPr>
              <w:pStyle w:val="ConsPlusNormal"/>
            </w:pPr>
            <w:r>
              <w:t>ремонт ВИСХВС</w:t>
            </w:r>
          </w:p>
        </w:tc>
        <w:tc>
          <w:tcPr>
            <w:tcW w:w="1304" w:type="dxa"/>
            <w:tcBorders>
              <w:top w:val="nil"/>
            </w:tcBorders>
          </w:tcPr>
          <w:p w:rsidR="00577AB5" w:rsidRDefault="00577AB5">
            <w:pPr>
              <w:pStyle w:val="ConsPlusNormal"/>
              <w:jc w:val="center"/>
            </w:pPr>
            <w:r>
              <w:t>пог. метров</w:t>
            </w:r>
          </w:p>
        </w:tc>
        <w:tc>
          <w:tcPr>
            <w:tcW w:w="1644" w:type="dxa"/>
            <w:tcBorders>
              <w:top w:val="nil"/>
            </w:tcBorders>
          </w:tcPr>
          <w:p w:rsidR="00577AB5" w:rsidRDefault="00577AB5">
            <w:pPr>
              <w:pStyle w:val="ConsPlusNormal"/>
              <w:jc w:val="center"/>
            </w:pPr>
            <w:r>
              <w:t>-</w:t>
            </w:r>
          </w:p>
        </w:tc>
        <w:tc>
          <w:tcPr>
            <w:tcW w:w="1804" w:type="dxa"/>
            <w:tcBorders>
              <w:top w:val="nil"/>
            </w:tcBorders>
          </w:tcPr>
          <w:p w:rsidR="00577AB5" w:rsidRDefault="00577AB5">
            <w:pPr>
              <w:pStyle w:val="ConsPlusNormal"/>
              <w:jc w:val="center"/>
            </w:pPr>
            <w:r>
              <w:t>707436,76</w:t>
            </w:r>
          </w:p>
        </w:tc>
        <w:tc>
          <w:tcPr>
            <w:tcW w:w="1924" w:type="dxa"/>
            <w:tcBorders>
              <w:top w:val="nil"/>
            </w:tcBorders>
          </w:tcPr>
          <w:p w:rsidR="00577AB5" w:rsidRDefault="00577AB5">
            <w:pPr>
              <w:pStyle w:val="ConsPlusNormal"/>
              <w:jc w:val="center"/>
            </w:pPr>
            <w:r>
              <w:t>0,00</w:t>
            </w:r>
          </w:p>
        </w:tc>
        <w:tc>
          <w:tcPr>
            <w:tcW w:w="1624" w:type="dxa"/>
            <w:tcBorders>
              <w:top w:val="nil"/>
            </w:tcBorders>
          </w:tcPr>
          <w:p w:rsidR="00577AB5" w:rsidRDefault="00577AB5">
            <w:pPr>
              <w:pStyle w:val="ConsPlusNormal"/>
              <w:jc w:val="center"/>
            </w:pPr>
            <w:r>
              <w:t>0,00</w:t>
            </w:r>
          </w:p>
        </w:tc>
        <w:tc>
          <w:tcPr>
            <w:tcW w:w="1504" w:type="dxa"/>
            <w:tcBorders>
              <w:top w:val="nil"/>
            </w:tcBorders>
          </w:tcPr>
          <w:p w:rsidR="00577AB5" w:rsidRDefault="00577AB5">
            <w:pPr>
              <w:pStyle w:val="ConsPlusNormal"/>
              <w:jc w:val="center"/>
            </w:pPr>
            <w:r>
              <w:t>0,00</w:t>
            </w:r>
          </w:p>
        </w:tc>
        <w:tc>
          <w:tcPr>
            <w:tcW w:w="1804" w:type="dxa"/>
            <w:tcBorders>
              <w:top w:val="nil"/>
            </w:tcBorders>
          </w:tcPr>
          <w:p w:rsidR="00577AB5" w:rsidRDefault="00577AB5">
            <w:pPr>
              <w:pStyle w:val="ConsPlusNormal"/>
              <w:jc w:val="center"/>
            </w:pPr>
            <w:r>
              <w:t>707436,76</w:t>
            </w:r>
          </w:p>
        </w:tc>
        <w:tc>
          <w:tcPr>
            <w:tcW w:w="1384" w:type="dxa"/>
            <w:tcBorders>
              <w:top w:val="nil"/>
            </w:tcBorders>
          </w:tcPr>
          <w:p w:rsidR="00577AB5" w:rsidRDefault="00577AB5">
            <w:pPr>
              <w:pStyle w:val="ConsPlusNormal"/>
              <w:jc w:val="center"/>
            </w:pPr>
            <w:r>
              <w:t>0,00</w:t>
            </w:r>
          </w:p>
        </w:tc>
        <w:tc>
          <w:tcPr>
            <w:tcW w:w="1474" w:type="dxa"/>
            <w:tcBorders>
              <w:top w:val="nil"/>
            </w:tcBorders>
          </w:tcPr>
          <w:p w:rsidR="00577AB5" w:rsidRDefault="00577AB5">
            <w:pPr>
              <w:pStyle w:val="ConsPlusNormal"/>
              <w:jc w:val="center"/>
            </w:pPr>
            <w:r>
              <w:t>12.2020</w:t>
            </w:r>
          </w:p>
        </w:tc>
        <w:tc>
          <w:tcPr>
            <w:tcW w:w="1624" w:type="dxa"/>
            <w:tcBorders>
              <w:top w:val="nil"/>
            </w:tcBorders>
          </w:tcPr>
          <w:p w:rsidR="00577AB5" w:rsidRDefault="00577AB5">
            <w:pPr>
              <w:pStyle w:val="ConsPlusNormal"/>
              <w:jc w:val="center"/>
            </w:pPr>
            <w:r>
              <w:t>СРО</w:t>
            </w:r>
          </w:p>
        </w:tc>
      </w:tr>
      <w:tr w:rsidR="00577AB5">
        <w:tblPrEx>
          <w:tblBorders>
            <w:insideH w:val="nil"/>
          </w:tblBorders>
        </w:tblPrEx>
        <w:tc>
          <w:tcPr>
            <w:tcW w:w="21306" w:type="dxa"/>
            <w:gridSpan w:val="1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88"/>
              <w:gridCol w:w="164"/>
              <w:gridCol w:w="20766"/>
              <w:gridCol w:w="164"/>
            </w:tblGrid>
            <w:tr w:rsidR="00577A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AB5" w:rsidRDefault="00577AB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AB5" w:rsidRDefault="00577AB5">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577AB5" w:rsidRDefault="00577AB5">
                  <w:pPr>
                    <w:pStyle w:val="ConsPlusNormal"/>
                    <w:jc w:val="both"/>
                  </w:pPr>
                  <w:r>
                    <w:rPr>
                      <w:color w:val="392C69"/>
                    </w:rPr>
                    <w:t>КонсультантПлюс: примечание.</w:t>
                  </w:r>
                </w:p>
                <w:p w:rsidR="00577AB5" w:rsidRDefault="00577AB5">
                  <w:pPr>
                    <w:pStyle w:val="ConsPlusNormal"/>
                    <w:jc w:val="both"/>
                  </w:pPr>
                  <w:r>
                    <w:rPr>
                      <w:color w:val="392C69"/>
                    </w:rPr>
                    <w:t>Текст граф 6 - 11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77AB5" w:rsidRDefault="00577AB5">
                  <w:pPr>
                    <w:spacing w:after="1" w:line="0" w:lineRule="atLeast"/>
                  </w:pPr>
                </w:p>
              </w:tc>
            </w:tr>
          </w:tbl>
          <w:p w:rsidR="00577AB5" w:rsidRDefault="00577AB5">
            <w:pPr>
              <w:spacing w:after="1" w:line="0" w:lineRule="atLeast"/>
            </w:pPr>
          </w:p>
        </w:tc>
      </w:tr>
      <w:tr w:rsidR="00577AB5">
        <w:tblPrEx>
          <w:tblBorders>
            <w:insideH w:val="nil"/>
          </w:tblBorders>
        </w:tblPrEx>
        <w:tc>
          <w:tcPr>
            <w:tcW w:w="794" w:type="dxa"/>
            <w:tcBorders>
              <w:top w:val="nil"/>
            </w:tcBorders>
          </w:tcPr>
          <w:p w:rsidR="00577AB5" w:rsidRDefault="00577AB5">
            <w:pPr>
              <w:pStyle w:val="ConsPlusNormal"/>
              <w:jc w:val="center"/>
            </w:pPr>
            <w:r>
              <w:t>902.</w:t>
            </w:r>
          </w:p>
        </w:tc>
        <w:tc>
          <w:tcPr>
            <w:tcW w:w="2551" w:type="dxa"/>
            <w:tcBorders>
              <w:top w:val="nil"/>
            </w:tcBorders>
          </w:tcPr>
          <w:p w:rsidR="00577AB5" w:rsidRDefault="00577AB5">
            <w:pPr>
              <w:pStyle w:val="ConsPlusNormal"/>
            </w:pPr>
            <w:r>
              <w:t>пос. Тюльган, ул. Кирова, д. 10</w:t>
            </w:r>
          </w:p>
        </w:tc>
        <w:tc>
          <w:tcPr>
            <w:tcW w:w="1871" w:type="dxa"/>
            <w:tcBorders>
              <w:top w:val="nil"/>
            </w:tcBorders>
          </w:tcPr>
          <w:p w:rsidR="00577AB5" w:rsidRDefault="00577AB5">
            <w:pPr>
              <w:pStyle w:val="ConsPlusNormal"/>
            </w:pPr>
            <w:r>
              <w:t>ремонт ВИСГВС</w:t>
            </w:r>
          </w:p>
        </w:tc>
        <w:tc>
          <w:tcPr>
            <w:tcW w:w="1304" w:type="dxa"/>
            <w:tcBorders>
              <w:top w:val="nil"/>
            </w:tcBorders>
          </w:tcPr>
          <w:p w:rsidR="00577AB5" w:rsidRDefault="00577AB5">
            <w:pPr>
              <w:pStyle w:val="ConsPlusNormal"/>
              <w:jc w:val="center"/>
            </w:pPr>
            <w:r>
              <w:t>пог. метров</w:t>
            </w:r>
          </w:p>
        </w:tc>
        <w:tc>
          <w:tcPr>
            <w:tcW w:w="1644" w:type="dxa"/>
            <w:tcBorders>
              <w:top w:val="nil"/>
            </w:tcBorders>
          </w:tcPr>
          <w:p w:rsidR="00577AB5" w:rsidRDefault="00577AB5">
            <w:pPr>
              <w:pStyle w:val="ConsPlusNormal"/>
              <w:jc w:val="center"/>
            </w:pPr>
            <w:r>
              <w:t>-</w:t>
            </w:r>
          </w:p>
        </w:tc>
        <w:tc>
          <w:tcPr>
            <w:tcW w:w="1804" w:type="dxa"/>
            <w:tcBorders>
              <w:top w:val="nil"/>
            </w:tcBorders>
          </w:tcPr>
          <w:p w:rsidR="00577AB5" w:rsidRDefault="00577AB5">
            <w:pPr>
              <w:pStyle w:val="ConsPlusNormal"/>
              <w:jc w:val="center"/>
            </w:pPr>
            <w:r>
              <w:t>1344506,75</w:t>
            </w:r>
          </w:p>
        </w:tc>
        <w:tc>
          <w:tcPr>
            <w:tcW w:w="1924" w:type="dxa"/>
            <w:tcBorders>
              <w:top w:val="nil"/>
            </w:tcBorders>
          </w:tcPr>
          <w:p w:rsidR="00577AB5" w:rsidRDefault="00577AB5">
            <w:pPr>
              <w:pStyle w:val="ConsPlusNormal"/>
              <w:jc w:val="center"/>
            </w:pPr>
            <w:r>
              <w:t>0,00</w:t>
            </w:r>
          </w:p>
        </w:tc>
        <w:tc>
          <w:tcPr>
            <w:tcW w:w="1624" w:type="dxa"/>
            <w:tcBorders>
              <w:top w:val="nil"/>
            </w:tcBorders>
          </w:tcPr>
          <w:p w:rsidR="00577AB5" w:rsidRDefault="00577AB5">
            <w:pPr>
              <w:pStyle w:val="ConsPlusNormal"/>
              <w:jc w:val="center"/>
            </w:pPr>
            <w:r>
              <w:t>0,00</w:t>
            </w:r>
          </w:p>
        </w:tc>
        <w:tc>
          <w:tcPr>
            <w:tcW w:w="1504" w:type="dxa"/>
            <w:tcBorders>
              <w:top w:val="nil"/>
            </w:tcBorders>
          </w:tcPr>
          <w:p w:rsidR="00577AB5" w:rsidRDefault="00577AB5">
            <w:pPr>
              <w:pStyle w:val="ConsPlusNormal"/>
              <w:jc w:val="center"/>
            </w:pPr>
            <w:r>
              <w:t>0,00</w:t>
            </w:r>
          </w:p>
        </w:tc>
        <w:tc>
          <w:tcPr>
            <w:tcW w:w="1804" w:type="dxa"/>
            <w:tcBorders>
              <w:top w:val="nil"/>
            </w:tcBorders>
          </w:tcPr>
          <w:p w:rsidR="00577AB5" w:rsidRDefault="00577AB5">
            <w:pPr>
              <w:pStyle w:val="ConsPlusNormal"/>
              <w:jc w:val="center"/>
            </w:pPr>
            <w:r>
              <w:t>1344506,75</w:t>
            </w:r>
          </w:p>
        </w:tc>
        <w:tc>
          <w:tcPr>
            <w:tcW w:w="1384" w:type="dxa"/>
            <w:tcBorders>
              <w:top w:val="nil"/>
            </w:tcBorders>
          </w:tcPr>
          <w:p w:rsidR="00577AB5" w:rsidRDefault="00577AB5">
            <w:pPr>
              <w:pStyle w:val="ConsPlusNormal"/>
              <w:jc w:val="center"/>
            </w:pPr>
            <w:r>
              <w:t>0,00</w:t>
            </w:r>
          </w:p>
        </w:tc>
        <w:tc>
          <w:tcPr>
            <w:tcW w:w="1474" w:type="dxa"/>
            <w:tcBorders>
              <w:top w:val="nil"/>
            </w:tcBorders>
          </w:tcPr>
          <w:p w:rsidR="00577AB5" w:rsidRDefault="00577AB5">
            <w:pPr>
              <w:pStyle w:val="ConsPlusNormal"/>
              <w:jc w:val="center"/>
            </w:pPr>
            <w:r>
              <w:t>12.2020</w:t>
            </w:r>
          </w:p>
        </w:tc>
        <w:tc>
          <w:tcPr>
            <w:tcW w:w="1624" w:type="dxa"/>
            <w:tcBorders>
              <w:top w:val="nil"/>
            </w:tcBorders>
          </w:tcPr>
          <w:p w:rsidR="00577AB5" w:rsidRDefault="00577AB5">
            <w:pPr>
              <w:pStyle w:val="ConsPlusNormal"/>
              <w:jc w:val="center"/>
            </w:pPr>
            <w:r>
              <w:t>СРО</w:t>
            </w:r>
          </w:p>
        </w:tc>
      </w:tr>
      <w:tr w:rsidR="00577AB5">
        <w:tblPrEx>
          <w:tblBorders>
            <w:insideH w:val="nil"/>
          </w:tblBorders>
        </w:tblPrEx>
        <w:tc>
          <w:tcPr>
            <w:tcW w:w="21306" w:type="dxa"/>
            <w:gridSpan w:val="1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88"/>
              <w:gridCol w:w="164"/>
              <w:gridCol w:w="20766"/>
              <w:gridCol w:w="164"/>
            </w:tblGrid>
            <w:tr w:rsidR="00577A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AB5" w:rsidRDefault="00577AB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AB5" w:rsidRDefault="00577AB5">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577AB5" w:rsidRDefault="00577AB5">
                  <w:pPr>
                    <w:pStyle w:val="ConsPlusNormal"/>
                    <w:jc w:val="both"/>
                  </w:pPr>
                  <w:r>
                    <w:rPr>
                      <w:color w:val="392C69"/>
                    </w:rPr>
                    <w:t>КонсультантПлюс: примечание.</w:t>
                  </w:r>
                </w:p>
                <w:p w:rsidR="00577AB5" w:rsidRDefault="00577AB5">
                  <w:pPr>
                    <w:pStyle w:val="ConsPlusNormal"/>
                    <w:jc w:val="both"/>
                  </w:pPr>
                  <w:r>
                    <w:rPr>
                      <w:color w:val="392C69"/>
                    </w:rPr>
                    <w:t>Текст граф 6 - 11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77AB5" w:rsidRDefault="00577AB5">
                  <w:pPr>
                    <w:spacing w:after="1" w:line="0" w:lineRule="atLeast"/>
                  </w:pPr>
                </w:p>
              </w:tc>
            </w:tr>
          </w:tbl>
          <w:p w:rsidR="00577AB5" w:rsidRDefault="00577AB5">
            <w:pPr>
              <w:spacing w:after="1" w:line="0" w:lineRule="atLeast"/>
            </w:pPr>
          </w:p>
        </w:tc>
      </w:tr>
      <w:tr w:rsidR="00577AB5">
        <w:tblPrEx>
          <w:tblBorders>
            <w:insideH w:val="nil"/>
          </w:tblBorders>
        </w:tblPrEx>
        <w:tc>
          <w:tcPr>
            <w:tcW w:w="794" w:type="dxa"/>
            <w:tcBorders>
              <w:top w:val="nil"/>
            </w:tcBorders>
          </w:tcPr>
          <w:p w:rsidR="00577AB5" w:rsidRDefault="00577AB5">
            <w:pPr>
              <w:pStyle w:val="ConsPlusNormal"/>
              <w:jc w:val="center"/>
            </w:pPr>
            <w:r>
              <w:t>903.</w:t>
            </w:r>
          </w:p>
        </w:tc>
        <w:tc>
          <w:tcPr>
            <w:tcW w:w="2551" w:type="dxa"/>
            <w:tcBorders>
              <w:top w:val="nil"/>
            </w:tcBorders>
          </w:tcPr>
          <w:p w:rsidR="00577AB5" w:rsidRDefault="00577AB5">
            <w:pPr>
              <w:pStyle w:val="ConsPlusNormal"/>
            </w:pPr>
            <w:r>
              <w:t>пос. Тюльган, ул. Кирова, д. 10</w:t>
            </w:r>
          </w:p>
        </w:tc>
        <w:tc>
          <w:tcPr>
            <w:tcW w:w="1871" w:type="dxa"/>
            <w:tcBorders>
              <w:top w:val="nil"/>
            </w:tcBorders>
          </w:tcPr>
          <w:p w:rsidR="00577AB5" w:rsidRDefault="00577AB5">
            <w:pPr>
              <w:pStyle w:val="ConsPlusNormal"/>
            </w:pPr>
            <w:r>
              <w:t>ремонт и (или) переустройство крыши</w:t>
            </w:r>
          </w:p>
        </w:tc>
        <w:tc>
          <w:tcPr>
            <w:tcW w:w="1304" w:type="dxa"/>
            <w:tcBorders>
              <w:top w:val="nil"/>
            </w:tcBorders>
          </w:tcPr>
          <w:p w:rsidR="00577AB5" w:rsidRDefault="00577AB5">
            <w:pPr>
              <w:pStyle w:val="ConsPlusNormal"/>
              <w:jc w:val="center"/>
            </w:pPr>
            <w:r>
              <w:t>кв. метров</w:t>
            </w:r>
          </w:p>
        </w:tc>
        <w:tc>
          <w:tcPr>
            <w:tcW w:w="1644" w:type="dxa"/>
            <w:tcBorders>
              <w:top w:val="nil"/>
            </w:tcBorders>
          </w:tcPr>
          <w:p w:rsidR="00577AB5" w:rsidRDefault="00577AB5">
            <w:pPr>
              <w:pStyle w:val="ConsPlusNormal"/>
              <w:jc w:val="center"/>
            </w:pPr>
            <w:r>
              <w:t>-</w:t>
            </w:r>
          </w:p>
        </w:tc>
        <w:tc>
          <w:tcPr>
            <w:tcW w:w="1804" w:type="dxa"/>
            <w:tcBorders>
              <w:top w:val="nil"/>
            </w:tcBorders>
          </w:tcPr>
          <w:p w:rsidR="00577AB5" w:rsidRDefault="00577AB5">
            <w:pPr>
              <w:pStyle w:val="ConsPlusNormal"/>
              <w:jc w:val="center"/>
            </w:pPr>
            <w:r>
              <w:t>6668867,80</w:t>
            </w:r>
          </w:p>
        </w:tc>
        <w:tc>
          <w:tcPr>
            <w:tcW w:w="1924" w:type="dxa"/>
            <w:tcBorders>
              <w:top w:val="nil"/>
            </w:tcBorders>
          </w:tcPr>
          <w:p w:rsidR="00577AB5" w:rsidRDefault="00577AB5">
            <w:pPr>
              <w:pStyle w:val="ConsPlusNormal"/>
              <w:jc w:val="center"/>
            </w:pPr>
            <w:r>
              <w:t>0,00</w:t>
            </w:r>
          </w:p>
        </w:tc>
        <w:tc>
          <w:tcPr>
            <w:tcW w:w="1624" w:type="dxa"/>
            <w:tcBorders>
              <w:top w:val="nil"/>
            </w:tcBorders>
          </w:tcPr>
          <w:p w:rsidR="00577AB5" w:rsidRDefault="00577AB5">
            <w:pPr>
              <w:pStyle w:val="ConsPlusNormal"/>
              <w:jc w:val="center"/>
            </w:pPr>
            <w:r>
              <w:t>0,00</w:t>
            </w:r>
          </w:p>
        </w:tc>
        <w:tc>
          <w:tcPr>
            <w:tcW w:w="1504" w:type="dxa"/>
            <w:tcBorders>
              <w:top w:val="nil"/>
            </w:tcBorders>
          </w:tcPr>
          <w:p w:rsidR="00577AB5" w:rsidRDefault="00577AB5">
            <w:pPr>
              <w:pStyle w:val="ConsPlusNormal"/>
              <w:jc w:val="center"/>
            </w:pPr>
            <w:r>
              <w:t>0,00</w:t>
            </w:r>
          </w:p>
        </w:tc>
        <w:tc>
          <w:tcPr>
            <w:tcW w:w="1804" w:type="dxa"/>
            <w:tcBorders>
              <w:top w:val="nil"/>
            </w:tcBorders>
          </w:tcPr>
          <w:p w:rsidR="00577AB5" w:rsidRDefault="00577AB5">
            <w:pPr>
              <w:pStyle w:val="ConsPlusNormal"/>
              <w:jc w:val="center"/>
            </w:pPr>
            <w:r>
              <w:t>6668867,80</w:t>
            </w:r>
          </w:p>
        </w:tc>
        <w:tc>
          <w:tcPr>
            <w:tcW w:w="1384" w:type="dxa"/>
            <w:tcBorders>
              <w:top w:val="nil"/>
            </w:tcBorders>
          </w:tcPr>
          <w:p w:rsidR="00577AB5" w:rsidRDefault="00577AB5">
            <w:pPr>
              <w:pStyle w:val="ConsPlusNormal"/>
              <w:jc w:val="center"/>
            </w:pPr>
            <w:r>
              <w:t>0,00</w:t>
            </w:r>
          </w:p>
        </w:tc>
        <w:tc>
          <w:tcPr>
            <w:tcW w:w="1474" w:type="dxa"/>
            <w:tcBorders>
              <w:top w:val="nil"/>
            </w:tcBorders>
          </w:tcPr>
          <w:p w:rsidR="00577AB5" w:rsidRDefault="00577AB5">
            <w:pPr>
              <w:pStyle w:val="ConsPlusNormal"/>
              <w:jc w:val="center"/>
            </w:pPr>
            <w:r>
              <w:t>12.2020</w:t>
            </w:r>
          </w:p>
        </w:tc>
        <w:tc>
          <w:tcPr>
            <w:tcW w:w="1624" w:type="dxa"/>
            <w:tcBorders>
              <w:top w:val="nil"/>
            </w:tcBorders>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lastRenderedPageBreak/>
              <w:t>34. Муниципальное образование Шарлыкский район</w:t>
            </w:r>
          </w:p>
        </w:tc>
      </w:tr>
      <w:tr w:rsidR="00577AB5">
        <w:tc>
          <w:tcPr>
            <w:tcW w:w="3345" w:type="dxa"/>
            <w:gridSpan w:val="2"/>
          </w:tcPr>
          <w:p w:rsidR="00577AB5" w:rsidRDefault="00577AB5">
            <w:pPr>
              <w:pStyle w:val="ConsPlusNormal"/>
            </w:pPr>
            <w:r>
              <w:t>Итого по муниципальному образованию Шарлыкский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1542465,89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1542465,89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blPrEx>
          <w:tblBorders>
            <w:insideH w:val="nil"/>
          </w:tblBorders>
        </w:tblPrEx>
        <w:tc>
          <w:tcPr>
            <w:tcW w:w="21306" w:type="dxa"/>
            <w:gridSpan w:val="1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88"/>
              <w:gridCol w:w="164"/>
              <w:gridCol w:w="20766"/>
              <w:gridCol w:w="164"/>
            </w:tblGrid>
            <w:tr w:rsidR="00577A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AB5" w:rsidRDefault="00577AB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AB5" w:rsidRDefault="00577AB5">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577AB5" w:rsidRDefault="00577AB5">
                  <w:pPr>
                    <w:pStyle w:val="ConsPlusNormal"/>
                    <w:jc w:val="both"/>
                  </w:pPr>
                  <w:r>
                    <w:rPr>
                      <w:color w:val="392C69"/>
                    </w:rPr>
                    <w:t>КонсультантПлюс: примечание.</w:t>
                  </w:r>
                </w:p>
                <w:p w:rsidR="00577AB5" w:rsidRDefault="00577AB5">
                  <w:pPr>
                    <w:pStyle w:val="ConsPlusNormal"/>
                    <w:jc w:val="both"/>
                  </w:pPr>
                  <w:r>
                    <w:rPr>
                      <w:color w:val="392C69"/>
                    </w:rPr>
                    <w:t>Текст граф 6 - 11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77AB5" w:rsidRDefault="00577AB5">
                  <w:pPr>
                    <w:spacing w:after="1" w:line="0" w:lineRule="atLeast"/>
                  </w:pPr>
                </w:p>
              </w:tc>
            </w:tr>
          </w:tbl>
          <w:p w:rsidR="00577AB5" w:rsidRDefault="00577AB5">
            <w:pPr>
              <w:spacing w:after="1" w:line="0" w:lineRule="atLeast"/>
            </w:pPr>
          </w:p>
        </w:tc>
      </w:tr>
      <w:tr w:rsidR="00577AB5">
        <w:tblPrEx>
          <w:tblBorders>
            <w:insideH w:val="nil"/>
          </w:tblBorders>
        </w:tblPrEx>
        <w:tc>
          <w:tcPr>
            <w:tcW w:w="794" w:type="dxa"/>
            <w:tcBorders>
              <w:top w:val="nil"/>
            </w:tcBorders>
          </w:tcPr>
          <w:p w:rsidR="00577AB5" w:rsidRDefault="00577AB5">
            <w:pPr>
              <w:pStyle w:val="ConsPlusNormal"/>
              <w:jc w:val="center"/>
            </w:pPr>
            <w:r>
              <w:t>904.</w:t>
            </w:r>
          </w:p>
        </w:tc>
        <w:tc>
          <w:tcPr>
            <w:tcW w:w="2551" w:type="dxa"/>
            <w:tcBorders>
              <w:top w:val="nil"/>
            </w:tcBorders>
          </w:tcPr>
          <w:p w:rsidR="00577AB5" w:rsidRDefault="00577AB5">
            <w:pPr>
              <w:pStyle w:val="ConsPlusNormal"/>
            </w:pPr>
            <w:r>
              <w:t>с. Шарлык, ул. Строителей, д. 13</w:t>
            </w:r>
          </w:p>
        </w:tc>
        <w:tc>
          <w:tcPr>
            <w:tcW w:w="1871" w:type="dxa"/>
            <w:tcBorders>
              <w:top w:val="nil"/>
            </w:tcBorders>
          </w:tcPr>
          <w:p w:rsidR="00577AB5" w:rsidRDefault="00577AB5">
            <w:pPr>
              <w:pStyle w:val="ConsPlusNormal"/>
            </w:pPr>
            <w:r>
              <w:t>другие</w:t>
            </w:r>
          </w:p>
        </w:tc>
        <w:tc>
          <w:tcPr>
            <w:tcW w:w="1304" w:type="dxa"/>
            <w:tcBorders>
              <w:top w:val="nil"/>
            </w:tcBorders>
          </w:tcPr>
          <w:p w:rsidR="00577AB5" w:rsidRDefault="00577AB5">
            <w:pPr>
              <w:pStyle w:val="ConsPlusNormal"/>
              <w:jc w:val="center"/>
            </w:pPr>
            <w:r>
              <w:t>-</w:t>
            </w:r>
          </w:p>
        </w:tc>
        <w:tc>
          <w:tcPr>
            <w:tcW w:w="1644" w:type="dxa"/>
            <w:tcBorders>
              <w:top w:val="nil"/>
            </w:tcBorders>
          </w:tcPr>
          <w:p w:rsidR="00577AB5" w:rsidRDefault="00577AB5">
            <w:pPr>
              <w:pStyle w:val="ConsPlusNormal"/>
              <w:jc w:val="center"/>
            </w:pPr>
            <w:r>
              <w:t>-</w:t>
            </w:r>
          </w:p>
        </w:tc>
        <w:tc>
          <w:tcPr>
            <w:tcW w:w="1804" w:type="dxa"/>
            <w:tcBorders>
              <w:top w:val="nil"/>
            </w:tcBorders>
          </w:tcPr>
          <w:p w:rsidR="00577AB5" w:rsidRDefault="00577AB5">
            <w:pPr>
              <w:pStyle w:val="ConsPlusNormal"/>
              <w:jc w:val="center"/>
            </w:pPr>
            <w:r>
              <w:t>82835,06</w:t>
            </w:r>
          </w:p>
        </w:tc>
        <w:tc>
          <w:tcPr>
            <w:tcW w:w="1924" w:type="dxa"/>
            <w:tcBorders>
              <w:top w:val="nil"/>
            </w:tcBorders>
          </w:tcPr>
          <w:p w:rsidR="00577AB5" w:rsidRDefault="00577AB5">
            <w:pPr>
              <w:pStyle w:val="ConsPlusNormal"/>
              <w:jc w:val="center"/>
            </w:pPr>
            <w:r>
              <w:t>0,00</w:t>
            </w:r>
          </w:p>
        </w:tc>
        <w:tc>
          <w:tcPr>
            <w:tcW w:w="1624" w:type="dxa"/>
            <w:tcBorders>
              <w:top w:val="nil"/>
            </w:tcBorders>
          </w:tcPr>
          <w:p w:rsidR="00577AB5" w:rsidRDefault="00577AB5">
            <w:pPr>
              <w:pStyle w:val="ConsPlusNormal"/>
              <w:jc w:val="center"/>
            </w:pPr>
            <w:r>
              <w:t>0,00</w:t>
            </w:r>
          </w:p>
        </w:tc>
        <w:tc>
          <w:tcPr>
            <w:tcW w:w="1504" w:type="dxa"/>
            <w:tcBorders>
              <w:top w:val="nil"/>
            </w:tcBorders>
          </w:tcPr>
          <w:p w:rsidR="00577AB5" w:rsidRDefault="00577AB5">
            <w:pPr>
              <w:pStyle w:val="ConsPlusNormal"/>
              <w:jc w:val="center"/>
            </w:pPr>
            <w:r>
              <w:t>0,00</w:t>
            </w:r>
          </w:p>
        </w:tc>
        <w:tc>
          <w:tcPr>
            <w:tcW w:w="1804" w:type="dxa"/>
            <w:tcBorders>
              <w:top w:val="nil"/>
            </w:tcBorders>
          </w:tcPr>
          <w:p w:rsidR="00577AB5" w:rsidRDefault="00577AB5">
            <w:pPr>
              <w:pStyle w:val="ConsPlusNormal"/>
              <w:jc w:val="center"/>
            </w:pPr>
            <w:r>
              <w:t>82835,06</w:t>
            </w:r>
          </w:p>
        </w:tc>
        <w:tc>
          <w:tcPr>
            <w:tcW w:w="1384" w:type="dxa"/>
            <w:tcBorders>
              <w:top w:val="nil"/>
            </w:tcBorders>
          </w:tcPr>
          <w:p w:rsidR="00577AB5" w:rsidRDefault="00577AB5">
            <w:pPr>
              <w:pStyle w:val="ConsPlusNormal"/>
              <w:jc w:val="center"/>
            </w:pPr>
            <w:r>
              <w:t>0,00</w:t>
            </w:r>
          </w:p>
        </w:tc>
        <w:tc>
          <w:tcPr>
            <w:tcW w:w="1474" w:type="dxa"/>
            <w:tcBorders>
              <w:top w:val="nil"/>
            </w:tcBorders>
          </w:tcPr>
          <w:p w:rsidR="00577AB5" w:rsidRDefault="00577AB5">
            <w:pPr>
              <w:pStyle w:val="ConsPlusNormal"/>
              <w:jc w:val="center"/>
            </w:pPr>
            <w:r>
              <w:t>12.2020</w:t>
            </w:r>
          </w:p>
        </w:tc>
        <w:tc>
          <w:tcPr>
            <w:tcW w:w="1624" w:type="dxa"/>
            <w:tcBorders>
              <w:top w:val="nil"/>
            </w:tcBorders>
          </w:tcPr>
          <w:p w:rsidR="00577AB5" w:rsidRDefault="00577AB5">
            <w:pPr>
              <w:pStyle w:val="ConsPlusNormal"/>
              <w:jc w:val="center"/>
            </w:pPr>
            <w:r>
              <w:t>СРО</w:t>
            </w:r>
          </w:p>
        </w:tc>
      </w:tr>
      <w:tr w:rsidR="00577AB5">
        <w:tblPrEx>
          <w:tblBorders>
            <w:insideH w:val="nil"/>
          </w:tblBorders>
        </w:tblPrEx>
        <w:tc>
          <w:tcPr>
            <w:tcW w:w="21306" w:type="dxa"/>
            <w:gridSpan w:val="1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88"/>
              <w:gridCol w:w="164"/>
              <w:gridCol w:w="20766"/>
              <w:gridCol w:w="164"/>
            </w:tblGrid>
            <w:tr w:rsidR="00577A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AB5" w:rsidRDefault="00577AB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AB5" w:rsidRDefault="00577AB5">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577AB5" w:rsidRDefault="00577AB5">
                  <w:pPr>
                    <w:pStyle w:val="ConsPlusNormal"/>
                    <w:jc w:val="both"/>
                  </w:pPr>
                  <w:r>
                    <w:rPr>
                      <w:color w:val="392C69"/>
                    </w:rPr>
                    <w:t>КонсультантПлюс: примечание.</w:t>
                  </w:r>
                </w:p>
                <w:p w:rsidR="00577AB5" w:rsidRDefault="00577AB5">
                  <w:pPr>
                    <w:pStyle w:val="ConsPlusNormal"/>
                    <w:jc w:val="both"/>
                  </w:pPr>
                  <w:r>
                    <w:rPr>
                      <w:color w:val="392C69"/>
                    </w:rPr>
                    <w:t>Текст граф 6 - 11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77AB5" w:rsidRDefault="00577AB5">
                  <w:pPr>
                    <w:spacing w:after="1" w:line="0" w:lineRule="atLeast"/>
                  </w:pPr>
                </w:p>
              </w:tc>
            </w:tr>
          </w:tbl>
          <w:p w:rsidR="00577AB5" w:rsidRDefault="00577AB5">
            <w:pPr>
              <w:spacing w:after="1" w:line="0" w:lineRule="atLeast"/>
            </w:pPr>
          </w:p>
        </w:tc>
      </w:tr>
      <w:tr w:rsidR="00577AB5">
        <w:tblPrEx>
          <w:tblBorders>
            <w:insideH w:val="nil"/>
          </w:tblBorders>
        </w:tblPrEx>
        <w:tc>
          <w:tcPr>
            <w:tcW w:w="794" w:type="dxa"/>
            <w:tcBorders>
              <w:top w:val="nil"/>
            </w:tcBorders>
          </w:tcPr>
          <w:p w:rsidR="00577AB5" w:rsidRDefault="00577AB5">
            <w:pPr>
              <w:pStyle w:val="ConsPlusNormal"/>
              <w:jc w:val="center"/>
            </w:pPr>
            <w:r>
              <w:t>905.</w:t>
            </w:r>
          </w:p>
        </w:tc>
        <w:tc>
          <w:tcPr>
            <w:tcW w:w="2551" w:type="dxa"/>
            <w:tcBorders>
              <w:top w:val="nil"/>
            </w:tcBorders>
          </w:tcPr>
          <w:p w:rsidR="00577AB5" w:rsidRDefault="00577AB5">
            <w:pPr>
              <w:pStyle w:val="ConsPlusNormal"/>
            </w:pPr>
            <w:r>
              <w:t>с. Шарлык, ул. Фрунзе, д. 25</w:t>
            </w:r>
          </w:p>
        </w:tc>
        <w:tc>
          <w:tcPr>
            <w:tcW w:w="1871" w:type="dxa"/>
            <w:tcBorders>
              <w:top w:val="nil"/>
            </w:tcBorders>
          </w:tcPr>
          <w:p w:rsidR="00577AB5" w:rsidRDefault="00577AB5">
            <w:pPr>
              <w:pStyle w:val="ConsPlusNormal"/>
            </w:pPr>
            <w:r>
              <w:t>ремонт и (или) переустройство крыши</w:t>
            </w:r>
          </w:p>
        </w:tc>
        <w:tc>
          <w:tcPr>
            <w:tcW w:w="1304" w:type="dxa"/>
            <w:tcBorders>
              <w:top w:val="nil"/>
            </w:tcBorders>
          </w:tcPr>
          <w:p w:rsidR="00577AB5" w:rsidRDefault="00577AB5">
            <w:pPr>
              <w:pStyle w:val="ConsPlusNormal"/>
              <w:jc w:val="center"/>
            </w:pPr>
            <w:r>
              <w:t>кв. метров</w:t>
            </w:r>
          </w:p>
        </w:tc>
        <w:tc>
          <w:tcPr>
            <w:tcW w:w="1644" w:type="dxa"/>
            <w:tcBorders>
              <w:top w:val="nil"/>
            </w:tcBorders>
          </w:tcPr>
          <w:p w:rsidR="00577AB5" w:rsidRDefault="00577AB5">
            <w:pPr>
              <w:pStyle w:val="ConsPlusNormal"/>
              <w:jc w:val="center"/>
            </w:pPr>
            <w:r>
              <w:t>307,00</w:t>
            </w:r>
          </w:p>
        </w:tc>
        <w:tc>
          <w:tcPr>
            <w:tcW w:w="1804" w:type="dxa"/>
            <w:tcBorders>
              <w:top w:val="nil"/>
            </w:tcBorders>
          </w:tcPr>
          <w:p w:rsidR="00577AB5" w:rsidRDefault="00577AB5">
            <w:pPr>
              <w:pStyle w:val="ConsPlusNormal"/>
              <w:jc w:val="center"/>
            </w:pPr>
            <w:r>
              <w:t>1459630,83</w:t>
            </w:r>
          </w:p>
        </w:tc>
        <w:tc>
          <w:tcPr>
            <w:tcW w:w="1924" w:type="dxa"/>
            <w:tcBorders>
              <w:top w:val="nil"/>
            </w:tcBorders>
          </w:tcPr>
          <w:p w:rsidR="00577AB5" w:rsidRDefault="00577AB5">
            <w:pPr>
              <w:pStyle w:val="ConsPlusNormal"/>
              <w:jc w:val="center"/>
            </w:pPr>
            <w:r>
              <w:t>0,00</w:t>
            </w:r>
          </w:p>
        </w:tc>
        <w:tc>
          <w:tcPr>
            <w:tcW w:w="1624" w:type="dxa"/>
            <w:tcBorders>
              <w:top w:val="nil"/>
            </w:tcBorders>
          </w:tcPr>
          <w:p w:rsidR="00577AB5" w:rsidRDefault="00577AB5">
            <w:pPr>
              <w:pStyle w:val="ConsPlusNormal"/>
              <w:jc w:val="center"/>
            </w:pPr>
            <w:r>
              <w:t>0,00</w:t>
            </w:r>
          </w:p>
        </w:tc>
        <w:tc>
          <w:tcPr>
            <w:tcW w:w="1504" w:type="dxa"/>
            <w:tcBorders>
              <w:top w:val="nil"/>
            </w:tcBorders>
          </w:tcPr>
          <w:p w:rsidR="00577AB5" w:rsidRDefault="00577AB5">
            <w:pPr>
              <w:pStyle w:val="ConsPlusNormal"/>
              <w:jc w:val="center"/>
            </w:pPr>
            <w:r>
              <w:t>0,00</w:t>
            </w:r>
          </w:p>
        </w:tc>
        <w:tc>
          <w:tcPr>
            <w:tcW w:w="1804" w:type="dxa"/>
            <w:tcBorders>
              <w:top w:val="nil"/>
            </w:tcBorders>
          </w:tcPr>
          <w:p w:rsidR="00577AB5" w:rsidRDefault="00577AB5">
            <w:pPr>
              <w:pStyle w:val="ConsPlusNormal"/>
              <w:jc w:val="center"/>
            </w:pPr>
            <w:r>
              <w:t>1459630,83</w:t>
            </w:r>
          </w:p>
        </w:tc>
        <w:tc>
          <w:tcPr>
            <w:tcW w:w="1384" w:type="dxa"/>
            <w:tcBorders>
              <w:top w:val="nil"/>
            </w:tcBorders>
          </w:tcPr>
          <w:p w:rsidR="00577AB5" w:rsidRDefault="00577AB5">
            <w:pPr>
              <w:pStyle w:val="ConsPlusNormal"/>
              <w:jc w:val="center"/>
            </w:pPr>
            <w:r>
              <w:t>0,00</w:t>
            </w:r>
          </w:p>
        </w:tc>
        <w:tc>
          <w:tcPr>
            <w:tcW w:w="1474" w:type="dxa"/>
            <w:tcBorders>
              <w:top w:val="nil"/>
            </w:tcBorders>
          </w:tcPr>
          <w:p w:rsidR="00577AB5" w:rsidRDefault="00577AB5">
            <w:pPr>
              <w:pStyle w:val="ConsPlusNormal"/>
              <w:jc w:val="center"/>
            </w:pPr>
            <w:r>
              <w:t>12.2020</w:t>
            </w:r>
          </w:p>
        </w:tc>
        <w:tc>
          <w:tcPr>
            <w:tcW w:w="1624" w:type="dxa"/>
            <w:tcBorders>
              <w:top w:val="nil"/>
            </w:tcBorders>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35. Муниципальное образование Ясненский городской округ</w:t>
            </w:r>
          </w:p>
        </w:tc>
      </w:tr>
      <w:tr w:rsidR="00577AB5">
        <w:tc>
          <w:tcPr>
            <w:tcW w:w="3345" w:type="dxa"/>
            <w:gridSpan w:val="2"/>
          </w:tcPr>
          <w:p w:rsidR="00577AB5" w:rsidRDefault="00577AB5">
            <w:pPr>
              <w:pStyle w:val="ConsPlusNormal"/>
            </w:pPr>
            <w:r>
              <w:t>Итого по муниципальному образованию Ясненский городской округ</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35755677,62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35755677,62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906.</w:t>
            </w:r>
          </w:p>
        </w:tc>
        <w:tc>
          <w:tcPr>
            <w:tcW w:w="2551" w:type="dxa"/>
          </w:tcPr>
          <w:p w:rsidR="00577AB5" w:rsidRDefault="00577AB5">
            <w:pPr>
              <w:pStyle w:val="ConsPlusNormal"/>
            </w:pPr>
            <w:r>
              <w:t>г. Ясный, ул. Западная, д. 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1207,00</w:t>
            </w:r>
          </w:p>
        </w:tc>
        <w:tc>
          <w:tcPr>
            <w:tcW w:w="1804" w:type="dxa"/>
          </w:tcPr>
          <w:p w:rsidR="00577AB5" w:rsidRDefault="00577AB5">
            <w:pPr>
              <w:pStyle w:val="ConsPlusNormal"/>
              <w:jc w:val="center"/>
            </w:pPr>
            <w:r>
              <w:t>2698845,00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2698845,00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907.</w:t>
            </w:r>
          </w:p>
        </w:tc>
        <w:tc>
          <w:tcPr>
            <w:tcW w:w="2551" w:type="dxa"/>
          </w:tcPr>
          <w:p w:rsidR="00577AB5" w:rsidRDefault="00577AB5">
            <w:pPr>
              <w:pStyle w:val="ConsPlusNormal"/>
            </w:pPr>
            <w:r>
              <w:t>г. Ясный, ул. Западная, д. 17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1179,00</w:t>
            </w:r>
          </w:p>
        </w:tc>
        <w:tc>
          <w:tcPr>
            <w:tcW w:w="1804" w:type="dxa"/>
          </w:tcPr>
          <w:p w:rsidR="00577AB5" w:rsidRDefault="00577AB5">
            <w:pPr>
              <w:pStyle w:val="ConsPlusNormal"/>
              <w:jc w:val="center"/>
            </w:pPr>
            <w:r>
              <w:t>2631245,00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2631245,00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908.</w:t>
            </w:r>
          </w:p>
        </w:tc>
        <w:tc>
          <w:tcPr>
            <w:tcW w:w="2551" w:type="dxa"/>
          </w:tcPr>
          <w:p w:rsidR="00577AB5" w:rsidRDefault="00577AB5">
            <w:pPr>
              <w:pStyle w:val="ConsPlusNormal"/>
            </w:pPr>
            <w:r>
              <w:t>г. Ясный, ул. Западная, д. 19</w:t>
            </w:r>
          </w:p>
        </w:tc>
        <w:tc>
          <w:tcPr>
            <w:tcW w:w="1871" w:type="dxa"/>
          </w:tcPr>
          <w:p w:rsidR="00577AB5" w:rsidRDefault="00577AB5">
            <w:pPr>
              <w:pStyle w:val="ConsPlusNormal"/>
            </w:pPr>
            <w:r>
              <w:t xml:space="preserve">ремонт и (или) переустройство </w:t>
            </w:r>
            <w:r>
              <w:lastRenderedPageBreak/>
              <w:t>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1180,00</w:t>
            </w:r>
          </w:p>
        </w:tc>
        <w:tc>
          <w:tcPr>
            <w:tcW w:w="1804" w:type="dxa"/>
          </w:tcPr>
          <w:p w:rsidR="00577AB5" w:rsidRDefault="00577AB5">
            <w:pPr>
              <w:pStyle w:val="ConsPlusNormal"/>
              <w:jc w:val="center"/>
            </w:pPr>
            <w:r>
              <w:t>2665240,00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2665240,00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lastRenderedPageBreak/>
              <w:t>909.</w:t>
            </w:r>
          </w:p>
        </w:tc>
        <w:tc>
          <w:tcPr>
            <w:tcW w:w="2551" w:type="dxa"/>
          </w:tcPr>
          <w:p w:rsidR="00577AB5" w:rsidRDefault="00577AB5">
            <w:pPr>
              <w:pStyle w:val="ConsPlusNormal"/>
            </w:pPr>
            <w:r>
              <w:t>г. Ясный, ул. Ленина, д. 14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597,00</w:t>
            </w:r>
          </w:p>
        </w:tc>
        <w:tc>
          <w:tcPr>
            <w:tcW w:w="1804" w:type="dxa"/>
          </w:tcPr>
          <w:p w:rsidR="00577AB5" w:rsidRDefault="00577AB5">
            <w:pPr>
              <w:pStyle w:val="ConsPlusNormal"/>
              <w:jc w:val="center"/>
            </w:pPr>
            <w:r>
              <w:t>1249500,00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1249500,00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910.</w:t>
            </w:r>
          </w:p>
        </w:tc>
        <w:tc>
          <w:tcPr>
            <w:tcW w:w="2551" w:type="dxa"/>
          </w:tcPr>
          <w:p w:rsidR="00577AB5" w:rsidRDefault="00577AB5">
            <w:pPr>
              <w:pStyle w:val="ConsPlusNormal"/>
            </w:pPr>
            <w:r>
              <w:t>г. Ясный, ул. Ленина, д. 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1143,00</w:t>
            </w:r>
          </w:p>
        </w:tc>
        <w:tc>
          <w:tcPr>
            <w:tcW w:w="1804" w:type="dxa"/>
          </w:tcPr>
          <w:p w:rsidR="00577AB5" w:rsidRDefault="00577AB5">
            <w:pPr>
              <w:pStyle w:val="ConsPlusNormal"/>
              <w:jc w:val="center"/>
            </w:pPr>
            <w:r>
              <w:t>2530982,10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2530982,10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911.</w:t>
            </w:r>
          </w:p>
        </w:tc>
        <w:tc>
          <w:tcPr>
            <w:tcW w:w="2551" w:type="dxa"/>
          </w:tcPr>
          <w:p w:rsidR="00577AB5" w:rsidRDefault="00577AB5">
            <w:pPr>
              <w:pStyle w:val="ConsPlusNormal"/>
            </w:pPr>
            <w:r>
              <w:t>г. Ясный, ул. Ленина, д. 22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748,00</w:t>
            </w:r>
          </w:p>
        </w:tc>
        <w:tc>
          <w:tcPr>
            <w:tcW w:w="1804" w:type="dxa"/>
          </w:tcPr>
          <w:p w:rsidR="00577AB5" w:rsidRDefault="00577AB5">
            <w:pPr>
              <w:pStyle w:val="ConsPlusNormal"/>
              <w:jc w:val="center"/>
            </w:pPr>
            <w:r>
              <w:t>1636200,00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1636200,00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912.</w:t>
            </w:r>
          </w:p>
        </w:tc>
        <w:tc>
          <w:tcPr>
            <w:tcW w:w="2551" w:type="dxa"/>
          </w:tcPr>
          <w:p w:rsidR="00577AB5" w:rsidRDefault="00577AB5">
            <w:pPr>
              <w:pStyle w:val="ConsPlusNormal"/>
            </w:pPr>
            <w:r>
              <w:t>г. Ясный, ул. Ленина, д. 26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1493,00</w:t>
            </w:r>
          </w:p>
        </w:tc>
        <w:tc>
          <w:tcPr>
            <w:tcW w:w="1804" w:type="dxa"/>
          </w:tcPr>
          <w:p w:rsidR="00577AB5" w:rsidRDefault="00577AB5">
            <w:pPr>
              <w:pStyle w:val="ConsPlusNormal"/>
              <w:jc w:val="center"/>
            </w:pPr>
            <w:r>
              <w:t>3236292,00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3236292,00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913.</w:t>
            </w:r>
          </w:p>
        </w:tc>
        <w:tc>
          <w:tcPr>
            <w:tcW w:w="2551" w:type="dxa"/>
          </w:tcPr>
          <w:p w:rsidR="00577AB5" w:rsidRDefault="00577AB5">
            <w:pPr>
              <w:pStyle w:val="ConsPlusNormal"/>
            </w:pPr>
            <w:r>
              <w:t>г. Ясный, ул. Ленина, д. 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764,00</w:t>
            </w:r>
          </w:p>
        </w:tc>
        <w:tc>
          <w:tcPr>
            <w:tcW w:w="1804" w:type="dxa"/>
          </w:tcPr>
          <w:p w:rsidR="00577AB5" w:rsidRDefault="00577AB5">
            <w:pPr>
              <w:pStyle w:val="ConsPlusNormal"/>
              <w:jc w:val="center"/>
            </w:pPr>
            <w:r>
              <w:t>1661127,00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1661127,00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914.</w:t>
            </w:r>
          </w:p>
        </w:tc>
        <w:tc>
          <w:tcPr>
            <w:tcW w:w="2551" w:type="dxa"/>
          </w:tcPr>
          <w:p w:rsidR="00577AB5" w:rsidRDefault="00577AB5">
            <w:pPr>
              <w:pStyle w:val="ConsPlusNormal"/>
            </w:pPr>
            <w:r>
              <w:t>г. Ясный, ул. Ленина, д. 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597,00</w:t>
            </w:r>
          </w:p>
        </w:tc>
        <w:tc>
          <w:tcPr>
            <w:tcW w:w="1804" w:type="dxa"/>
          </w:tcPr>
          <w:p w:rsidR="00577AB5" w:rsidRDefault="00577AB5">
            <w:pPr>
              <w:pStyle w:val="ConsPlusNormal"/>
              <w:jc w:val="center"/>
            </w:pPr>
            <w:r>
              <w:t>1263700,00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1263700,00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915.</w:t>
            </w:r>
          </w:p>
        </w:tc>
        <w:tc>
          <w:tcPr>
            <w:tcW w:w="2551" w:type="dxa"/>
          </w:tcPr>
          <w:p w:rsidR="00577AB5" w:rsidRDefault="00577AB5">
            <w:pPr>
              <w:pStyle w:val="ConsPlusNormal"/>
            </w:pPr>
            <w:r>
              <w:t>г. Ясный, ул. Молодежная, д. 9</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234052,00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234052,00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916.</w:t>
            </w:r>
          </w:p>
        </w:tc>
        <w:tc>
          <w:tcPr>
            <w:tcW w:w="2551" w:type="dxa"/>
          </w:tcPr>
          <w:p w:rsidR="00577AB5" w:rsidRDefault="00577AB5">
            <w:pPr>
              <w:pStyle w:val="ConsPlusNormal"/>
            </w:pPr>
            <w:r>
              <w:t>г. Ясный, ул. Свердлова, д. 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1000,00</w:t>
            </w:r>
          </w:p>
        </w:tc>
        <w:tc>
          <w:tcPr>
            <w:tcW w:w="1804" w:type="dxa"/>
          </w:tcPr>
          <w:p w:rsidR="00577AB5" w:rsidRDefault="00577AB5">
            <w:pPr>
              <w:pStyle w:val="ConsPlusNormal"/>
              <w:jc w:val="center"/>
            </w:pPr>
            <w:r>
              <w:t>3194299,30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3194299,30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917.</w:t>
            </w:r>
          </w:p>
        </w:tc>
        <w:tc>
          <w:tcPr>
            <w:tcW w:w="2551" w:type="dxa"/>
          </w:tcPr>
          <w:p w:rsidR="00577AB5" w:rsidRDefault="00577AB5">
            <w:pPr>
              <w:pStyle w:val="ConsPlusNormal"/>
            </w:pPr>
            <w:r>
              <w:t>г. Ясный, ул. Октябрьская, д. 14</w:t>
            </w:r>
          </w:p>
        </w:tc>
        <w:tc>
          <w:tcPr>
            <w:tcW w:w="1871" w:type="dxa"/>
          </w:tcPr>
          <w:p w:rsidR="00577AB5" w:rsidRDefault="00577AB5">
            <w:pPr>
              <w:pStyle w:val="ConsPlusNormal"/>
            </w:pPr>
            <w:r>
              <w:t xml:space="preserve">ремонт и (или) переустройство </w:t>
            </w:r>
            <w:r>
              <w:lastRenderedPageBreak/>
              <w:t>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1206,00</w:t>
            </w:r>
          </w:p>
        </w:tc>
        <w:tc>
          <w:tcPr>
            <w:tcW w:w="1804" w:type="dxa"/>
          </w:tcPr>
          <w:p w:rsidR="00577AB5" w:rsidRDefault="00577AB5">
            <w:pPr>
              <w:pStyle w:val="ConsPlusNormal"/>
              <w:jc w:val="center"/>
            </w:pPr>
            <w:r>
              <w:t>2653700,00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2653700,00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lastRenderedPageBreak/>
              <w:t>918.</w:t>
            </w:r>
          </w:p>
        </w:tc>
        <w:tc>
          <w:tcPr>
            <w:tcW w:w="2551" w:type="dxa"/>
          </w:tcPr>
          <w:p w:rsidR="00577AB5" w:rsidRDefault="00577AB5">
            <w:pPr>
              <w:pStyle w:val="ConsPlusNormal"/>
            </w:pPr>
            <w:r>
              <w:t>г. Ясный, ул. Октябрьская, д. 16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748,00</w:t>
            </w:r>
          </w:p>
        </w:tc>
        <w:tc>
          <w:tcPr>
            <w:tcW w:w="1804" w:type="dxa"/>
          </w:tcPr>
          <w:p w:rsidR="00577AB5" w:rsidRDefault="00577AB5">
            <w:pPr>
              <w:pStyle w:val="ConsPlusNormal"/>
              <w:jc w:val="center"/>
            </w:pPr>
            <w:r>
              <w:t>1696141,00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1696141,00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919.</w:t>
            </w:r>
          </w:p>
        </w:tc>
        <w:tc>
          <w:tcPr>
            <w:tcW w:w="2551" w:type="dxa"/>
          </w:tcPr>
          <w:p w:rsidR="00577AB5" w:rsidRDefault="00577AB5">
            <w:pPr>
              <w:pStyle w:val="ConsPlusNormal"/>
            </w:pPr>
            <w:r>
              <w:t>г. Ясный, ул. Парковая, д. 10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1206,00</w:t>
            </w:r>
          </w:p>
        </w:tc>
        <w:tc>
          <w:tcPr>
            <w:tcW w:w="1804" w:type="dxa"/>
          </w:tcPr>
          <w:p w:rsidR="00577AB5" w:rsidRDefault="00577AB5">
            <w:pPr>
              <w:pStyle w:val="ConsPlusNormal"/>
              <w:jc w:val="center"/>
            </w:pPr>
            <w:r>
              <w:t>2745300,00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2745300,00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920.</w:t>
            </w:r>
          </w:p>
        </w:tc>
        <w:tc>
          <w:tcPr>
            <w:tcW w:w="2551" w:type="dxa"/>
          </w:tcPr>
          <w:p w:rsidR="00577AB5" w:rsidRDefault="00577AB5">
            <w:pPr>
              <w:pStyle w:val="ConsPlusNormal"/>
            </w:pPr>
            <w:r>
              <w:t>г. Ясный, ул. Парковая, д. 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640,00</w:t>
            </w:r>
          </w:p>
        </w:tc>
        <w:tc>
          <w:tcPr>
            <w:tcW w:w="1804" w:type="dxa"/>
          </w:tcPr>
          <w:p w:rsidR="00577AB5" w:rsidRDefault="00577AB5">
            <w:pPr>
              <w:pStyle w:val="ConsPlusNormal"/>
              <w:jc w:val="center"/>
            </w:pPr>
            <w:r>
              <w:t>1346200,00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1346200,00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921.</w:t>
            </w:r>
          </w:p>
        </w:tc>
        <w:tc>
          <w:tcPr>
            <w:tcW w:w="2551" w:type="dxa"/>
          </w:tcPr>
          <w:p w:rsidR="00577AB5" w:rsidRDefault="00577AB5">
            <w:pPr>
              <w:pStyle w:val="ConsPlusNormal"/>
            </w:pPr>
            <w:r>
              <w:t>г. Ясный, ул. Северная,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640,00</w:t>
            </w:r>
          </w:p>
        </w:tc>
        <w:tc>
          <w:tcPr>
            <w:tcW w:w="1804" w:type="dxa"/>
          </w:tcPr>
          <w:p w:rsidR="00577AB5" w:rsidRDefault="00577AB5">
            <w:pPr>
              <w:pStyle w:val="ConsPlusNormal"/>
              <w:jc w:val="center"/>
            </w:pPr>
            <w:r>
              <w:t>1365000,00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1365000,00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922.</w:t>
            </w:r>
          </w:p>
        </w:tc>
        <w:tc>
          <w:tcPr>
            <w:tcW w:w="2551" w:type="dxa"/>
          </w:tcPr>
          <w:p w:rsidR="00577AB5" w:rsidRDefault="00577AB5">
            <w:pPr>
              <w:pStyle w:val="ConsPlusNormal"/>
            </w:pPr>
            <w:r>
              <w:t>г. Ясный, ул. Строителей, д. 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748,00</w:t>
            </w:r>
          </w:p>
        </w:tc>
        <w:tc>
          <w:tcPr>
            <w:tcW w:w="1804" w:type="dxa"/>
          </w:tcPr>
          <w:p w:rsidR="00577AB5" w:rsidRDefault="00577AB5">
            <w:pPr>
              <w:pStyle w:val="ConsPlusNormal"/>
              <w:jc w:val="center"/>
            </w:pPr>
            <w:r>
              <w:t>1689000,00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1689000,00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923.</w:t>
            </w:r>
          </w:p>
        </w:tc>
        <w:tc>
          <w:tcPr>
            <w:tcW w:w="2551" w:type="dxa"/>
          </w:tcPr>
          <w:p w:rsidR="00577AB5" w:rsidRDefault="00577AB5">
            <w:pPr>
              <w:pStyle w:val="ConsPlusNormal"/>
            </w:pPr>
            <w:r>
              <w:t>г. Ясный, ул. Юбилейная, д. 12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vAlign w:val="center"/>
          </w:tcPr>
          <w:p w:rsidR="00577AB5" w:rsidRDefault="00577AB5">
            <w:pPr>
              <w:pStyle w:val="ConsPlusNormal"/>
              <w:jc w:val="center"/>
            </w:pPr>
            <w:r>
              <w:t>457,00</w:t>
            </w:r>
          </w:p>
        </w:tc>
        <w:tc>
          <w:tcPr>
            <w:tcW w:w="1804" w:type="dxa"/>
          </w:tcPr>
          <w:p w:rsidR="00577AB5" w:rsidRDefault="00577AB5">
            <w:pPr>
              <w:pStyle w:val="ConsPlusNormal"/>
              <w:jc w:val="center"/>
            </w:pPr>
            <w:r>
              <w:t>1079059,00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1079059,00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924.</w:t>
            </w:r>
          </w:p>
        </w:tc>
        <w:tc>
          <w:tcPr>
            <w:tcW w:w="2551" w:type="dxa"/>
          </w:tcPr>
          <w:p w:rsidR="00577AB5" w:rsidRDefault="00577AB5">
            <w:pPr>
              <w:pStyle w:val="ConsPlusNormal"/>
            </w:pPr>
            <w:r>
              <w:t>пос. Веселовский, ул. Молодежная, д. 1</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66,00</w:t>
            </w:r>
          </w:p>
        </w:tc>
        <w:tc>
          <w:tcPr>
            <w:tcW w:w="1804" w:type="dxa"/>
          </w:tcPr>
          <w:p w:rsidR="00577AB5" w:rsidRDefault="00577AB5">
            <w:pPr>
              <w:pStyle w:val="ConsPlusNormal"/>
              <w:jc w:val="center"/>
            </w:pPr>
            <w:r>
              <w:t>84723,53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84723,53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925.</w:t>
            </w:r>
          </w:p>
        </w:tc>
        <w:tc>
          <w:tcPr>
            <w:tcW w:w="2551" w:type="dxa"/>
          </w:tcPr>
          <w:p w:rsidR="00577AB5" w:rsidRDefault="00577AB5">
            <w:pPr>
              <w:pStyle w:val="ConsPlusNormal"/>
            </w:pPr>
            <w:r>
              <w:t>пос. Веселовский, ул. Молодежная, д. 9</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66,00</w:t>
            </w:r>
          </w:p>
        </w:tc>
        <w:tc>
          <w:tcPr>
            <w:tcW w:w="1804" w:type="dxa"/>
          </w:tcPr>
          <w:p w:rsidR="00577AB5" w:rsidRDefault="00577AB5">
            <w:pPr>
              <w:pStyle w:val="ConsPlusNormal"/>
              <w:jc w:val="center"/>
            </w:pPr>
            <w:r>
              <w:t>95071,69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95071,69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12.2020</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2"/>
            </w:pPr>
            <w:r>
              <w:t>2021 год</w:t>
            </w:r>
          </w:p>
        </w:tc>
      </w:tr>
      <w:tr w:rsidR="00577AB5">
        <w:tc>
          <w:tcPr>
            <w:tcW w:w="3345" w:type="dxa"/>
            <w:gridSpan w:val="2"/>
          </w:tcPr>
          <w:p w:rsidR="00577AB5" w:rsidRDefault="00577AB5">
            <w:pPr>
              <w:pStyle w:val="ConsPlusNormal"/>
            </w:pPr>
            <w:r>
              <w:t>Итого по 2021 году</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2163586488,95</w:t>
            </w:r>
          </w:p>
        </w:tc>
        <w:tc>
          <w:tcPr>
            <w:tcW w:w="1924" w:type="dxa"/>
          </w:tcPr>
          <w:p w:rsidR="00577AB5" w:rsidRDefault="00577AB5">
            <w:pPr>
              <w:pStyle w:val="ConsPlusNormal"/>
              <w:jc w:val="center"/>
            </w:pPr>
            <w:r>
              <w:t>43492585,88</w:t>
            </w:r>
          </w:p>
        </w:tc>
        <w:tc>
          <w:tcPr>
            <w:tcW w:w="1624" w:type="dxa"/>
          </w:tcPr>
          <w:p w:rsidR="00577AB5" w:rsidRDefault="00577AB5">
            <w:pPr>
              <w:pStyle w:val="ConsPlusNormal"/>
              <w:jc w:val="center"/>
            </w:pPr>
            <w:r>
              <w:t>43492585,88</w:t>
            </w:r>
          </w:p>
        </w:tc>
        <w:tc>
          <w:tcPr>
            <w:tcW w:w="1504" w:type="dxa"/>
          </w:tcPr>
          <w:p w:rsidR="00577AB5" w:rsidRDefault="00577AB5">
            <w:pPr>
              <w:pStyle w:val="ConsPlusNormal"/>
              <w:jc w:val="center"/>
            </w:pPr>
            <w:r>
              <w:t>835000,00</w:t>
            </w:r>
          </w:p>
        </w:tc>
        <w:tc>
          <w:tcPr>
            <w:tcW w:w="1804" w:type="dxa"/>
          </w:tcPr>
          <w:p w:rsidR="00577AB5" w:rsidRDefault="00577AB5">
            <w:pPr>
              <w:pStyle w:val="ConsPlusNormal"/>
              <w:jc w:val="center"/>
            </w:pPr>
            <w:r>
              <w:t>2074915077,34</w:t>
            </w:r>
          </w:p>
        </w:tc>
        <w:tc>
          <w:tcPr>
            <w:tcW w:w="1384" w:type="dxa"/>
          </w:tcPr>
          <w:p w:rsidR="00577AB5" w:rsidRDefault="00577AB5">
            <w:pPr>
              <w:pStyle w:val="ConsPlusNormal"/>
              <w:jc w:val="center"/>
            </w:pPr>
            <w:r>
              <w:t>851239,85</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21306" w:type="dxa"/>
            <w:gridSpan w:val="13"/>
          </w:tcPr>
          <w:p w:rsidR="00577AB5" w:rsidRDefault="00577AB5">
            <w:pPr>
              <w:pStyle w:val="ConsPlusNormal"/>
              <w:jc w:val="center"/>
              <w:outlineLvl w:val="3"/>
            </w:pPr>
            <w:r>
              <w:lastRenderedPageBreak/>
              <w:t>1. Муниципальное образование Абдулинский городской округ</w:t>
            </w:r>
          </w:p>
        </w:tc>
      </w:tr>
      <w:tr w:rsidR="00577AB5">
        <w:tc>
          <w:tcPr>
            <w:tcW w:w="3345" w:type="dxa"/>
            <w:gridSpan w:val="2"/>
          </w:tcPr>
          <w:p w:rsidR="00577AB5" w:rsidRDefault="00577AB5">
            <w:pPr>
              <w:pStyle w:val="ConsPlusNormal"/>
            </w:pPr>
            <w:r>
              <w:t>Итого по муниципальному образованию Абдулинский городской округ</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1859758,98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1859758,98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1.</w:t>
            </w:r>
          </w:p>
        </w:tc>
        <w:tc>
          <w:tcPr>
            <w:tcW w:w="2551" w:type="dxa"/>
          </w:tcPr>
          <w:p w:rsidR="00577AB5" w:rsidRDefault="00577AB5">
            <w:pPr>
              <w:pStyle w:val="ConsPlusNormal"/>
            </w:pPr>
            <w:r>
              <w:t>г. Абдулино, ул. Красноармейская, д. 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617929,27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617929,27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w:t>
            </w:r>
          </w:p>
        </w:tc>
        <w:tc>
          <w:tcPr>
            <w:tcW w:w="2551" w:type="dxa"/>
          </w:tcPr>
          <w:p w:rsidR="00577AB5" w:rsidRDefault="00577AB5">
            <w:pPr>
              <w:pStyle w:val="ConsPlusNormal"/>
            </w:pPr>
            <w:r>
              <w:t>г. Абдулино, ул. Куйбышева, д. 19а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321936,41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321936,41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w:t>
            </w:r>
          </w:p>
        </w:tc>
        <w:tc>
          <w:tcPr>
            <w:tcW w:w="2551" w:type="dxa"/>
          </w:tcPr>
          <w:p w:rsidR="00577AB5" w:rsidRDefault="00577AB5">
            <w:pPr>
              <w:pStyle w:val="ConsPlusNormal"/>
            </w:pPr>
            <w:r>
              <w:t>г. Абдулино, ул. Куйбышева, д. 19а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219069,45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219069,45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w:t>
            </w:r>
          </w:p>
        </w:tc>
        <w:tc>
          <w:tcPr>
            <w:tcW w:w="2551" w:type="dxa"/>
          </w:tcPr>
          <w:p w:rsidR="00577AB5" w:rsidRDefault="00577AB5">
            <w:pPr>
              <w:pStyle w:val="ConsPlusNormal"/>
            </w:pPr>
            <w:r>
              <w:t>г. Абдулино, ул. С. Третьякова, д. 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355597,04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355597,04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w:t>
            </w:r>
          </w:p>
        </w:tc>
        <w:tc>
          <w:tcPr>
            <w:tcW w:w="2551" w:type="dxa"/>
          </w:tcPr>
          <w:p w:rsidR="00577AB5" w:rsidRDefault="00577AB5">
            <w:pPr>
              <w:pStyle w:val="ConsPlusNormal"/>
            </w:pPr>
            <w:r>
              <w:t>г. Абдулино, ул. Школьная, д. 14</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345226,81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345226,81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2. Муниципальное образование Акбулакский район</w:t>
            </w:r>
          </w:p>
        </w:tc>
      </w:tr>
      <w:tr w:rsidR="00577AB5">
        <w:tc>
          <w:tcPr>
            <w:tcW w:w="3345" w:type="dxa"/>
            <w:gridSpan w:val="2"/>
          </w:tcPr>
          <w:p w:rsidR="00577AB5" w:rsidRDefault="00577AB5">
            <w:pPr>
              <w:pStyle w:val="ConsPlusNormal"/>
            </w:pPr>
            <w:r>
              <w:t>Итого по муниципальному образованию Акбулакский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3185773,35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3185773,35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6.</w:t>
            </w:r>
          </w:p>
        </w:tc>
        <w:tc>
          <w:tcPr>
            <w:tcW w:w="2551" w:type="dxa"/>
          </w:tcPr>
          <w:p w:rsidR="00577AB5" w:rsidRDefault="00577AB5">
            <w:pPr>
              <w:pStyle w:val="ConsPlusNormal"/>
            </w:pPr>
            <w:r>
              <w:t>пос. Акбулак, ул. Бочарникова, д. 71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1661160,18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1661160,18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w:t>
            </w:r>
          </w:p>
        </w:tc>
        <w:tc>
          <w:tcPr>
            <w:tcW w:w="2551" w:type="dxa"/>
          </w:tcPr>
          <w:p w:rsidR="00577AB5" w:rsidRDefault="00577AB5">
            <w:pPr>
              <w:pStyle w:val="ConsPlusNormal"/>
            </w:pPr>
            <w:r>
              <w:t>пос. Акбулак, ул. Горбунова, д. 113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574651,60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574651,60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w:t>
            </w:r>
          </w:p>
        </w:tc>
        <w:tc>
          <w:tcPr>
            <w:tcW w:w="2551" w:type="dxa"/>
          </w:tcPr>
          <w:p w:rsidR="00577AB5" w:rsidRDefault="00577AB5">
            <w:pPr>
              <w:pStyle w:val="ConsPlusNormal"/>
            </w:pPr>
            <w:r>
              <w:t>пос. Акбулак, ул. Оренбургская, д. 95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403057,13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403057,13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w:t>
            </w:r>
          </w:p>
        </w:tc>
        <w:tc>
          <w:tcPr>
            <w:tcW w:w="2551" w:type="dxa"/>
          </w:tcPr>
          <w:p w:rsidR="00577AB5" w:rsidRDefault="00577AB5">
            <w:pPr>
              <w:pStyle w:val="ConsPlusNormal"/>
            </w:pPr>
            <w:r>
              <w:t xml:space="preserve">пос. Акбулак, ул. </w:t>
            </w:r>
            <w:r>
              <w:lastRenderedPageBreak/>
              <w:t>Оренбургская, д. 95</w:t>
            </w:r>
          </w:p>
        </w:tc>
        <w:tc>
          <w:tcPr>
            <w:tcW w:w="1871" w:type="dxa"/>
          </w:tcPr>
          <w:p w:rsidR="00577AB5" w:rsidRDefault="00577AB5">
            <w:pPr>
              <w:pStyle w:val="ConsPlusNormal"/>
            </w:pPr>
            <w:r>
              <w:lastRenderedPageBreak/>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139650,60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139650,60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10.</w:t>
            </w:r>
          </w:p>
        </w:tc>
        <w:tc>
          <w:tcPr>
            <w:tcW w:w="2551" w:type="dxa"/>
          </w:tcPr>
          <w:p w:rsidR="00577AB5" w:rsidRDefault="00577AB5">
            <w:pPr>
              <w:pStyle w:val="ConsPlusNormal"/>
            </w:pPr>
            <w:r>
              <w:t>пос. Акбулак, ул. Терещенко, д. 16</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125418,23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125418,23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w:t>
            </w:r>
          </w:p>
        </w:tc>
        <w:tc>
          <w:tcPr>
            <w:tcW w:w="2551" w:type="dxa"/>
          </w:tcPr>
          <w:p w:rsidR="00577AB5" w:rsidRDefault="00577AB5">
            <w:pPr>
              <w:pStyle w:val="ConsPlusNormal"/>
            </w:pPr>
            <w:r>
              <w:t>пос. Акбулак, ул. Терещенко, д. 48</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281835,61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281835,61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3. Муниципальное образование Александровский район</w:t>
            </w:r>
          </w:p>
        </w:tc>
      </w:tr>
      <w:tr w:rsidR="00577AB5">
        <w:tc>
          <w:tcPr>
            <w:tcW w:w="3345" w:type="dxa"/>
            <w:gridSpan w:val="2"/>
          </w:tcPr>
          <w:p w:rsidR="00577AB5" w:rsidRDefault="00577AB5">
            <w:pPr>
              <w:pStyle w:val="ConsPlusNormal"/>
            </w:pPr>
            <w:r>
              <w:t>Итого по муниципальному образованию Александровский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4590002,86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170000,00</w:t>
            </w:r>
          </w:p>
        </w:tc>
        <w:tc>
          <w:tcPr>
            <w:tcW w:w="1804" w:type="dxa"/>
          </w:tcPr>
          <w:p w:rsidR="00577AB5" w:rsidRDefault="00577AB5">
            <w:pPr>
              <w:pStyle w:val="ConsPlusNormal"/>
              <w:jc w:val="center"/>
            </w:pPr>
            <w:r>
              <w:t>4420002,86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12.</w:t>
            </w:r>
          </w:p>
        </w:tc>
        <w:tc>
          <w:tcPr>
            <w:tcW w:w="2551" w:type="dxa"/>
          </w:tcPr>
          <w:p w:rsidR="00577AB5" w:rsidRDefault="00577AB5">
            <w:pPr>
              <w:pStyle w:val="ConsPlusNormal"/>
            </w:pPr>
            <w:r>
              <w:t>с. Александровка, ул. Гагарина, д. 42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4590002,86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170000,00</w:t>
            </w:r>
          </w:p>
        </w:tc>
        <w:tc>
          <w:tcPr>
            <w:tcW w:w="1804" w:type="dxa"/>
          </w:tcPr>
          <w:p w:rsidR="00577AB5" w:rsidRDefault="00577AB5">
            <w:pPr>
              <w:pStyle w:val="ConsPlusNormal"/>
              <w:jc w:val="center"/>
            </w:pPr>
            <w:r>
              <w:t>4420002,86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4. Муниципальное образование Асекеевский район</w:t>
            </w:r>
          </w:p>
        </w:tc>
      </w:tr>
      <w:tr w:rsidR="00577AB5">
        <w:tc>
          <w:tcPr>
            <w:tcW w:w="3345" w:type="dxa"/>
            <w:gridSpan w:val="2"/>
          </w:tcPr>
          <w:p w:rsidR="00577AB5" w:rsidRDefault="00577AB5">
            <w:pPr>
              <w:pStyle w:val="ConsPlusNormal"/>
            </w:pPr>
            <w:r>
              <w:t>Итого по муниципальному образованию Асекеевский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1052324,90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30000,00</w:t>
            </w:r>
          </w:p>
        </w:tc>
        <w:tc>
          <w:tcPr>
            <w:tcW w:w="1804" w:type="dxa"/>
          </w:tcPr>
          <w:p w:rsidR="00577AB5" w:rsidRDefault="00577AB5">
            <w:pPr>
              <w:pStyle w:val="ConsPlusNormal"/>
              <w:jc w:val="center"/>
            </w:pPr>
            <w:r>
              <w:t>1022324,90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13.</w:t>
            </w:r>
          </w:p>
        </w:tc>
        <w:tc>
          <w:tcPr>
            <w:tcW w:w="2551" w:type="dxa"/>
          </w:tcPr>
          <w:p w:rsidR="00577AB5" w:rsidRDefault="00577AB5">
            <w:pPr>
              <w:pStyle w:val="ConsPlusNormal"/>
            </w:pPr>
            <w:r>
              <w:t>с. Асекеево, ул. Московская, д. 14</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279338,54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10000,00</w:t>
            </w:r>
          </w:p>
        </w:tc>
        <w:tc>
          <w:tcPr>
            <w:tcW w:w="1804" w:type="dxa"/>
          </w:tcPr>
          <w:p w:rsidR="00577AB5" w:rsidRDefault="00577AB5">
            <w:pPr>
              <w:pStyle w:val="ConsPlusNormal"/>
              <w:jc w:val="center"/>
            </w:pPr>
            <w:r>
              <w:t>269338,54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14.</w:t>
            </w:r>
          </w:p>
        </w:tc>
        <w:tc>
          <w:tcPr>
            <w:tcW w:w="2551" w:type="dxa"/>
          </w:tcPr>
          <w:p w:rsidR="00577AB5" w:rsidRDefault="00577AB5">
            <w:pPr>
              <w:pStyle w:val="ConsPlusNormal"/>
            </w:pPr>
            <w:r>
              <w:t>с. Асекеево, ул. Московская, д. 14</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325524,03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10000,00</w:t>
            </w:r>
          </w:p>
        </w:tc>
        <w:tc>
          <w:tcPr>
            <w:tcW w:w="1804" w:type="dxa"/>
          </w:tcPr>
          <w:p w:rsidR="00577AB5" w:rsidRDefault="00577AB5">
            <w:pPr>
              <w:pStyle w:val="ConsPlusNormal"/>
              <w:jc w:val="center"/>
            </w:pPr>
            <w:r>
              <w:t>315524,03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15.</w:t>
            </w:r>
          </w:p>
        </w:tc>
        <w:tc>
          <w:tcPr>
            <w:tcW w:w="2551" w:type="dxa"/>
          </w:tcPr>
          <w:p w:rsidR="00577AB5" w:rsidRDefault="00577AB5">
            <w:pPr>
              <w:pStyle w:val="ConsPlusNormal"/>
            </w:pPr>
            <w:r>
              <w:t>с. Асекеево, ул. Московская, д. 14</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447462,33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10000,00</w:t>
            </w:r>
          </w:p>
        </w:tc>
        <w:tc>
          <w:tcPr>
            <w:tcW w:w="1804" w:type="dxa"/>
          </w:tcPr>
          <w:p w:rsidR="00577AB5" w:rsidRDefault="00577AB5">
            <w:pPr>
              <w:pStyle w:val="ConsPlusNormal"/>
              <w:jc w:val="center"/>
            </w:pPr>
            <w:r>
              <w:t>437462,33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5. Муниципальное образование Бузулукский район</w:t>
            </w:r>
          </w:p>
        </w:tc>
      </w:tr>
      <w:tr w:rsidR="00577AB5">
        <w:tc>
          <w:tcPr>
            <w:tcW w:w="3345" w:type="dxa"/>
            <w:gridSpan w:val="2"/>
          </w:tcPr>
          <w:p w:rsidR="00577AB5" w:rsidRDefault="00577AB5">
            <w:pPr>
              <w:pStyle w:val="ConsPlusNormal"/>
            </w:pPr>
            <w:r>
              <w:t>Итого по муниципальному образованию Бузулукский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111428,36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111428,36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lastRenderedPageBreak/>
              <w:t>16.</w:t>
            </w:r>
          </w:p>
        </w:tc>
        <w:tc>
          <w:tcPr>
            <w:tcW w:w="2551" w:type="dxa"/>
          </w:tcPr>
          <w:p w:rsidR="00577AB5" w:rsidRDefault="00577AB5">
            <w:pPr>
              <w:pStyle w:val="ConsPlusNormal"/>
            </w:pPr>
            <w:r>
              <w:t>с. Палимовка, ул. Советская, д. 38</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111428,36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111428,36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6. Муниципальное образование Гайский городской округ</w:t>
            </w:r>
          </w:p>
        </w:tc>
      </w:tr>
      <w:tr w:rsidR="00577AB5">
        <w:tc>
          <w:tcPr>
            <w:tcW w:w="3345" w:type="dxa"/>
            <w:gridSpan w:val="2"/>
          </w:tcPr>
          <w:p w:rsidR="00577AB5" w:rsidRDefault="00577AB5">
            <w:pPr>
              <w:pStyle w:val="ConsPlusNormal"/>
            </w:pPr>
            <w:r>
              <w:t>Итого по муниципальному образованию Гайский городской округ</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86638991,62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86638991,62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17.</w:t>
            </w:r>
          </w:p>
        </w:tc>
        <w:tc>
          <w:tcPr>
            <w:tcW w:w="2551" w:type="dxa"/>
          </w:tcPr>
          <w:p w:rsidR="00577AB5" w:rsidRDefault="00577AB5">
            <w:pPr>
              <w:pStyle w:val="ConsPlusNormal"/>
            </w:pPr>
            <w:r>
              <w:t>г. Гай, мкр. 8-й, д. 13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4910266,51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4910266,51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18.</w:t>
            </w:r>
          </w:p>
        </w:tc>
        <w:tc>
          <w:tcPr>
            <w:tcW w:w="2551" w:type="dxa"/>
          </w:tcPr>
          <w:p w:rsidR="00577AB5" w:rsidRDefault="00577AB5">
            <w:pPr>
              <w:pStyle w:val="ConsPlusNormal"/>
            </w:pPr>
            <w:r>
              <w:t>г. Гай, мкр. 8-й, д. 14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769,20</w:t>
            </w:r>
          </w:p>
        </w:tc>
        <w:tc>
          <w:tcPr>
            <w:tcW w:w="1804" w:type="dxa"/>
          </w:tcPr>
          <w:p w:rsidR="00577AB5" w:rsidRDefault="00577AB5">
            <w:pPr>
              <w:pStyle w:val="ConsPlusNormal"/>
              <w:jc w:val="center"/>
            </w:pPr>
            <w:r>
              <w:t>2308242,05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2308242,05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19.</w:t>
            </w:r>
          </w:p>
        </w:tc>
        <w:tc>
          <w:tcPr>
            <w:tcW w:w="2551" w:type="dxa"/>
          </w:tcPr>
          <w:p w:rsidR="00577AB5" w:rsidRDefault="00577AB5">
            <w:pPr>
              <w:pStyle w:val="ConsPlusNormal"/>
            </w:pPr>
            <w:r>
              <w:t>г. Гай, мкр. 8-й, д. 17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766,00</w:t>
            </w:r>
          </w:p>
        </w:tc>
        <w:tc>
          <w:tcPr>
            <w:tcW w:w="1804" w:type="dxa"/>
          </w:tcPr>
          <w:p w:rsidR="00577AB5" w:rsidRDefault="00577AB5">
            <w:pPr>
              <w:pStyle w:val="ConsPlusNormal"/>
              <w:jc w:val="center"/>
            </w:pPr>
            <w:r>
              <w:t>3749185,98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3749185,98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20.</w:t>
            </w:r>
          </w:p>
        </w:tc>
        <w:tc>
          <w:tcPr>
            <w:tcW w:w="2551" w:type="dxa"/>
          </w:tcPr>
          <w:p w:rsidR="00577AB5" w:rsidRDefault="00577AB5">
            <w:pPr>
              <w:pStyle w:val="ConsPlusNormal"/>
            </w:pPr>
            <w:r>
              <w:t>г. Гай, мкр. 8-й, д. 21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898,00</w:t>
            </w:r>
          </w:p>
        </w:tc>
        <w:tc>
          <w:tcPr>
            <w:tcW w:w="1804" w:type="dxa"/>
          </w:tcPr>
          <w:p w:rsidR="00577AB5" w:rsidRDefault="00577AB5">
            <w:pPr>
              <w:pStyle w:val="ConsPlusNormal"/>
              <w:jc w:val="center"/>
            </w:pPr>
            <w:r>
              <w:t>4719934,74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4719934,74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w:t>
            </w:r>
          </w:p>
        </w:tc>
        <w:tc>
          <w:tcPr>
            <w:tcW w:w="2551" w:type="dxa"/>
          </w:tcPr>
          <w:p w:rsidR="00577AB5" w:rsidRDefault="00577AB5">
            <w:pPr>
              <w:pStyle w:val="ConsPlusNormal"/>
            </w:pPr>
            <w:r>
              <w:t>г. Гай, пер. Парковый,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3471804,14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3471804,14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22.</w:t>
            </w:r>
          </w:p>
        </w:tc>
        <w:tc>
          <w:tcPr>
            <w:tcW w:w="2551" w:type="dxa"/>
          </w:tcPr>
          <w:p w:rsidR="00577AB5" w:rsidRDefault="00577AB5">
            <w:pPr>
              <w:pStyle w:val="ConsPlusNormal"/>
            </w:pPr>
            <w:r>
              <w:t>г. Гай, просп. Победы, д. 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3756928,49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3756928,49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23.</w:t>
            </w:r>
          </w:p>
        </w:tc>
        <w:tc>
          <w:tcPr>
            <w:tcW w:w="2551" w:type="dxa"/>
          </w:tcPr>
          <w:p w:rsidR="00577AB5" w:rsidRDefault="00577AB5">
            <w:pPr>
              <w:pStyle w:val="ConsPlusNormal"/>
            </w:pPr>
            <w:r>
              <w:t>г. Гай, просп. Победы, д. 12</w:t>
            </w:r>
          </w:p>
        </w:tc>
        <w:tc>
          <w:tcPr>
            <w:tcW w:w="1871" w:type="dxa"/>
          </w:tcPr>
          <w:p w:rsidR="00577AB5" w:rsidRDefault="00577AB5">
            <w:pPr>
              <w:pStyle w:val="ConsPlusNormal"/>
            </w:pPr>
            <w:r>
              <w:t xml:space="preserve">ремонт и (или) переустройство </w:t>
            </w:r>
            <w:r>
              <w:lastRenderedPageBreak/>
              <w:t>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3769154,85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3769154,85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24.</w:t>
            </w:r>
          </w:p>
        </w:tc>
        <w:tc>
          <w:tcPr>
            <w:tcW w:w="2551" w:type="dxa"/>
          </w:tcPr>
          <w:p w:rsidR="00577AB5" w:rsidRDefault="00577AB5">
            <w:pPr>
              <w:pStyle w:val="ConsPlusNormal"/>
            </w:pPr>
            <w:r>
              <w:t>г. Гай, просп. Победы, д. 21а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4797498,56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4797498,56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25.</w:t>
            </w:r>
          </w:p>
        </w:tc>
        <w:tc>
          <w:tcPr>
            <w:tcW w:w="2551" w:type="dxa"/>
          </w:tcPr>
          <w:p w:rsidR="00577AB5" w:rsidRDefault="00577AB5">
            <w:pPr>
              <w:pStyle w:val="ConsPlusNormal"/>
            </w:pPr>
            <w:r>
              <w:t>г. Гай, ул. Войченко, д. 5а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4770514,68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4770514,68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26.</w:t>
            </w:r>
          </w:p>
        </w:tc>
        <w:tc>
          <w:tcPr>
            <w:tcW w:w="2551" w:type="dxa"/>
          </w:tcPr>
          <w:p w:rsidR="00577AB5" w:rsidRDefault="00577AB5">
            <w:pPr>
              <w:pStyle w:val="ConsPlusNormal"/>
            </w:pPr>
            <w:r>
              <w:t>г. Гай, ул. Войченко, д. 7а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4990305,44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4990305,44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27.</w:t>
            </w:r>
          </w:p>
        </w:tc>
        <w:tc>
          <w:tcPr>
            <w:tcW w:w="2551" w:type="dxa"/>
          </w:tcPr>
          <w:p w:rsidR="00577AB5" w:rsidRDefault="00577AB5">
            <w:pPr>
              <w:pStyle w:val="ConsPlusNormal"/>
            </w:pPr>
            <w:r>
              <w:t>г. Гай, ул. Декабристов, д. 4</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6756953,40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6756953,40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28.</w:t>
            </w:r>
          </w:p>
        </w:tc>
        <w:tc>
          <w:tcPr>
            <w:tcW w:w="2551" w:type="dxa"/>
          </w:tcPr>
          <w:p w:rsidR="00577AB5" w:rsidRDefault="00577AB5">
            <w:pPr>
              <w:pStyle w:val="ConsPlusNormal"/>
            </w:pPr>
            <w:r>
              <w:t>г. Гай, ул. Ленина, д. 37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5304664,60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5304664,60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29.</w:t>
            </w:r>
          </w:p>
        </w:tc>
        <w:tc>
          <w:tcPr>
            <w:tcW w:w="2551" w:type="dxa"/>
          </w:tcPr>
          <w:p w:rsidR="00577AB5" w:rsidRDefault="00577AB5">
            <w:pPr>
              <w:pStyle w:val="ConsPlusNormal"/>
            </w:pPr>
            <w:r>
              <w:t>г. Гай, ул. Ленина, д. 37а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4045081,06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4045081,06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30.</w:t>
            </w:r>
          </w:p>
        </w:tc>
        <w:tc>
          <w:tcPr>
            <w:tcW w:w="2551" w:type="dxa"/>
          </w:tcPr>
          <w:p w:rsidR="00577AB5" w:rsidRDefault="00577AB5">
            <w:pPr>
              <w:pStyle w:val="ConsPlusNormal"/>
            </w:pPr>
            <w:r>
              <w:t>г. Гай, ул. Ленина, д. 39</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706204,23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706204,23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31.</w:t>
            </w:r>
          </w:p>
        </w:tc>
        <w:tc>
          <w:tcPr>
            <w:tcW w:w="2551" w:type="dxa"/>
          </w:tcPr>
          <w:p w:rsidR="00577AB5" w:rsidRDefault="00577AB5">
            <w:pPr>
              <w:pStyle w:val="ConsPlusNormal"/>
            </w:pPr>
            <w:r>
              <w:t>г. Гай, ул. Ленина, д. 40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1665728,54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1665728,54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32.</w:t>
            </w:r>
          </w:p>
        </w:tc>
        <w:tc>
          <w:tcPr>
            <w:tcW w:w="2551" w:type="dxa"/>
          </w:tcPr>
          <w:p w:rsidR="00577AB5" w:rsidRDefault="00577AB5">
            <w:pPr>
              <w:pStyle w:val="ConsPlusNormal"/>
            </w:pPr>
            <w:r>
              <w:t>г. Гай, ул. Ленина, д. 46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10092463,61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10092463,61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33.</w:t>
            </w:r>
          </w:p>
        </w:tc>
        <w:tc>
          <w:tcPr>
            <w:tcW w:w="2551" w:type="dxa"/>
          </w:tcPr>
          <w:p w:rsidR="00577AB5" w:rsidRDefault="00577AB5">
            <w:pPr>
              <w:pStyle w:val="ConsPlusNormal"/>
            </w:pPr>
            <w:r>
              <w:t>г. Гай, ул. Ленина, д. 47</w:t>
            </w:r>
          </w:p>
        </w:tc>
        <w:tc>
          <w:tcPr>
            <w:tcW w:w="1871" w:type="dxa"/>
          </w:tcPr>
          <w:p w:rsidR="00577AB5" w:rsidRDefault="00577AB5">
            <w:pPr>
              <w:pStyle w:val="ConsPlusNormal"/>
            </w:pPr>
            <w:r>
              <w:t xml:space="preserve">ремонт и (или) </w:t>
            </w:r>
            <w:r>
              <w:lastRenderedPageBreak/>
              <w:t>переустройство 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7010760,90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7010760,90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34.</w:t>
            </w:r>
          </w:p>
        </w:tc>
        <w:tc>
          <w:tcPr>
            <w:tcW w:w="2551" w:type="dxa"/>
          </w:tcPr>
          <w:p w:rsidR="00577AB5" w:rsidRDefault="00577AB5">
            <w:pPr>
              <w:pStyle w:val="ConsPlusNormal"/>
            </w:pPr>
            <w:r>
              <w:t>г. Гай, ул. Молодежная, д. 49</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1680624,44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1680624,44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35.</w:t>
            </w:r>
          </w:p>
        </w:tc>
        <w:tc>
          <w:tcPr>
            <w:tcW w:w="2551" w:type="dxa"/>
          </w:tcPr>
          <w:p w:rsidR="00577AB5" w:rsidRDefault="00577AB5">
            <w:pPr>
              <w:pStyle w:val="ConsPlusNormal"/>
            </w:pPr>
            <w:r>
              <w:t>г. Гай, ул. Молодежная, д. 59</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1694,80</w:t>
            </w:r>
          </w:p>
        </w:tc>
        <w:tc>
          <w:tcPr>
            <w:tcW w:w="1804" w:type="dxa"/>
          </w:tcPr>
          <w:p w:rsidR="00577AB5" w:rsidRDefault="00577AB5">
            <w:pPr>
              <w:pStyle w:val="ConsPlusNormal"/>
              <w:jc w:val="center"/>
            </w:pPr>
            <w:r>
              <w:t>2318280,37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2318280,37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36.</w:t>
            </w:r>
          </w:p>
        </w:tc>
        <w:tc>
          <w:tcPr>
            <w:tcW w:w="2551" w:type="dxa"/>
          </w:tcPr>
          <w:p w:rsidR="00577AB5" w:rsidRDefault="00577AB5">
            <w:pPr>
              <w:pStyle w:val="ConsPlusNormal"/>
            </w:pPr>
            <w:r>
              <w:t>г. Гай, ул. Молодежная, д. 73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3752351,68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3752351,68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37.</w:t>
            </w:r>
          </w:p>
        </w:tc>
        <w:tc>
          <w:tcPr>
            <w:tcW w:w="2551" w:type="dxa"/>
          </w:tcPr>
          <w:p w:rsidR="00577AB5" w:rsidRDefault="00577AB5">
            <w:pPr>
              <w:pStyle w:val="ConsPlusNormal"/>
            </w:pPr>
            <w:r>
              <w:t>г. Гай, ул. Орская, д. 126а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1854077,01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1854077,01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38.</w:t>
            </w:r>
          </w:p>
        </w:tc>
        <w:tc>
          <w:tcPr>
            <w:tcW w:w="2551" w:type="dxa"/>
          </w:tcPr>
          <w:p w:rsidR="00577AB5" w:rsidRDefault="00577AB5">
            <w:pPr>
              <w:pStyle w:val="ConsPlusNormal"/>
            </w:pPr>
            <w:r>
              <w:t>г. Гай, ул. Советская, д. 15а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207966,34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207966,34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7. Муниципальное образование город Бугуруслан</w:t>
            </w:r>
          </w:p>
        </w:tc>
      </w:tr>
      <w:tr w:rsidR="00577AB5">
        <w:tc>
          <w:tcPr>
            <w:tcW w:w="3345" w:type="dxa"/>
            <w:gridSpan w:val="2"/>
          </w:tcPr>
          <w:p w:rsidR="00577AB5" w:rsidRDefault="00577AB5">
            <w:pPr>
              <w:pStyle w:val="ConsPlusNormal"/>
            </w:pPr>
            <w:r>
              <w:t>Итого по муниципальному образованию город Бугуруслан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97783592,74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97783592,74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39.</w:t>
            </w:r>
          </w:p>
        </w:tc>
        <w:tc>
          <w:tcPr>
            <w:tcW w:w="2551" w:type="dxa"/>
          </w:tcPr>
          <w:p w:rsidR="00577AB5" w:rsidRDefault="00577AB5">
            <w:pPr>
              <w:pStyle w:val="ConsPlusNormal"/>
            </w:pPr>
            <w:r>
              <w:t>г. Бугуруслан, 1 микрорайон, д. 13</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2385014,62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2385014,62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40.</w:t>
            </w:r>
          </w:p>
        </w:tc>
        <w:tc>
          <w:tcPr>
            <w:tcW w:w="2551" w:type="dxa"/>
          </w:tcPr>
          <w:p w:rsidR="00577AB5" w:rsidRDefault="00577AB5">
            <w:pPr>
              <w:pStyle w:val="ConsPlusNormal"/>
            </w:pPr>
            <w:r>
              <w:t>г. Бугуруслан, 1 микрорайон, д. 7</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3000,00</w:t>
            </w:r>
          </w:p>
        </w:tc>
        <w:tc>
          <w:tcPr>
            <w:tcW w:w="1804" w:type="dxa"/>
          </w:tcPr>
          <w:p w:rsidR="00577AB5" w:rsidRDefault="00577AB5">
            <w:pPr>
              <w:pStyle w:val="ConsPlusNormal"/>
              <w:jc w:val="center"/>
            </w:pPr>
            <w:r>
              <w:t>2410149,14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2410149,14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41.</w:t>
            </w:r>
          </w:p>
        </w:tc>
        <w:tc>
          <w:tcPr>
            <w:tcW w:w="2551" w:type="dxa"/>
          </w:tcPr>
          <w:p w:rsidR="00577AB5" w:rsidRDefault="00577AB5">
            <w:pPr>
              <w:pStyle w:val="ConsPlusNormal"/>
            </w:pPr>
            <w:r>
              <w:t>г. Бугуруслан, 1 микрорайон, д. 7</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837168,93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837168,93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42.</w:t>
            </w:r>
          </w:p>
        </w:tc>
        <w:tc>
          <w:tcPr>
            <w:tcW w:w="2551" w:type="dxa"/>
          </w:tcPr>
          <w:p w:rsidR="00577AB5" w:rsidRDefault="00577AB5">
            <w:pPr>
              <w:pStyle w:val="ConsPlusNormal"/>
            </w:pPr>
            <w:r>
              <w:t>г. Бугуруслан, 1 микрорайон, д. 7</w:t>
            </w:r>
          </w:p>
        </w:tc>
        <w:tc>
          <w:tcPr>
            <w:tcW w:w="1871" w:type="dxa"/>
          </w:tcPr>
          <w:p w:rsidR="00577AB5" w:rsidRDefault="00577AB5">
            <w:pPr>
              <w:pStyle w:val="ConsPlusNormal"/>
            </w:pPr>
            <w:r>
              <w:t>ОДПУ ГВ</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211365,09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211365,09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43.</w:t>
            </w:r>
          </w:p>
        </w:tc>
        <w:tc>
          <w:tcPr>
            <w:tcW w:w="2551" w:type="dxa"/>
          </w:tcPr>
          <w:p w:rsidR="00577AB5" w:rsidRDefault="00577AB5">
            <w:pPr>
              <w:pStyle w:val="ConsPlusNormal"/>
            </w:pPr>
            <w:r>
              <w:t xml:space="preserve">г. Бугуруслан, 2 квартал, </w:t>
            </w:r>
            <w:r>
              <w:lastRenderedPageBreak/>
              <w:t>д. 4</w:t>
            </w:r>
          </w:p>
        </w:tc>
        <w:tc>
          <w:tcPr>
            <w:tcW w:w="1871" w:type="dxa"/>
          </w:tcPr>
          <w:p w:rsidR="00577AB5" w:rsidRDefault="00577AB5">
            <w:pPr>
              <w:pStyle w:val="ConsPlusNormal"/>
            </w:pPr>
            <w:r>
              <w:lastRenderedPageBreak/>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140,00</w:t>
            </w:r>
          </w:p>
        </w:tc>
        <w:tc>
          <w:tcPr>
            <w:tcW w:w="1804" w:type="dxa"/>
          </w:tcPr>
          <w:p w:rsidR="00577AB5" w:rsidRDefault="00577AB5">
            <w:pPr>
              <w:pStyle w:val="ConsPlusNormal"/>
              <w:jc w:val="center"/>
            </w:pPr>
            <w:r>
              <w:t>716320,50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716320,50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44.</w:t>
            </w:r>
          </w:p>
        </w:tc>
        <w:tc>
          <w:tcPr>
            <w:tcW w:w="2551" w:type="dxa"/>
          </w:tcPr>
          <w:p w:rsidR="00577AB5" w:rsidRDefault="00577AB5">
            <w:pPr>
              <w:pStyle w:val="ConsPlusNormal"/>
            </w:pPr>
            <w:r>
              <w:t>г. Бугуруслан, 2 квартал, д. 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400,35</w:t>
            </w:r>
          </w:p>
        </w:tc>
        <w:tc>
          <w:tcPr>
            <w:tcW w:w="1804" w:type="dxa"/>
          </w:tcPr>
          <w:p w:rsidR="00577AB5" w:rsidRDefault="00577AB5">
            <w:pPr>
              <w:pStyle w:val="ConsPlusNormal"/>
              <w:jc w:val="center"/>
            </w:pPr>
            <w:r>
              <w:t>1798731,23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1798731,23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45.</w:t>
            </w:r>
          </w:p>
        </w:tc>
        <w:tc>
          <w:tcPr>
            <w:tcW w:w="2551" w:type="dxa"/>
          </w:tcPr>
          <w:p w:rsidR="00577AB5" w:rsidRDefault="00577AB5">
            <w:pPr>
              <w:pStyle w:val="ConsPlusNormal"/>
            </w:pPr>
            <w:r>
              <w:t>г. Бугуруслан, 2 микрорайон, д. 31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1293,70</w:t>
            </w:r>
          </w:p>
        </w:tc>
        <w:tc>
          <w:tcPr>
            <w:tcW w:w="1804" w:type="dxa"/>
          </w:tcPr>
          <w:p w:rsidR="00577AB5" w:rsidRDefault="00577AB5">
            <w:pPr>
              <w:pStyle w:val="ConsPlusNormal"/>
              <w:jc w:val="center"/>
            </w:pPr>
            <w:r>
              <w:t>6283324,53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6283324,53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46.</w:t>
            </w:r>
          </w:p>
        </w:tc>
        <w:tc>
          <w:tcPr>
            <w:tcW w:w="2551" w:type="dxa"/>
          </w:tcPr>
          <w:p w:rsidR="00577AB5" w:rsidRDefault="00577AB5">
            <w:pPr>
              <w:pStyle w:val="ConsPlusNormal"/>
            </w:pPr>
            <w:r>
              <w:t>г. Бугуруслан, 2 микрорайон, д. 42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5040319,96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5040319,96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47.</w:t>
            </w:r>
          </w:p>
        </w:tc>
        <w:tc>
          <w:tcPr>
            <w:tcW w:w="2551" w:type="dxa"/>
          </w:tcPr>
          <w:p w:rsidR="00577AB5" w:rsidRDefault="00577AB5">
            <w:pPr>
              <w:pStyle w:val="ConsPlusNormal"/>
            </w:pPr>
            <w:r>
              <w:t>г. Бугуруслан, 2 микрорайон, д. 43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465,00</w:t>
            </w:r>
          </w:p>
        </w:tc>
        <w:tc>
          <w:tcPr>
            <w:tcW w:w="1804" w:type="dxa"/>
          </w:tcPr>
          <w:p w:rsidR="00577AB5" w:rsidRDefault="00577AB5">
            <w:pPr>
              <w:pStyle w:val="ConsPlusNormal"/>
              <w:jc w:val="center"/>
            </w:pPr>
            <w:r>
              <w:t>3109922,59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3109922,59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48.</w:t>
            </w:r>
          </w:p>
        </w:tc>
        <w:tc>
          <w:tcPr>
            <w:tcW w:w="2551" w:type="dxa"/>
          </w:tcPr>
          <w:p w:rsidR="00577AB5" w:rsidRDefault="00577AB5">
            <w:pPr>
              <w:pStyle w:val="ConsPlusNormal"/>
            </w:pPr>
            <w:r>
              <w:t>г. Бугуруслан, 2 микрорайон, д. 44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1612,00</w:t>
            </w:r>
          </w:p>
        </w:tc>
        <w:tc>
          <w:tcPr>
            <w:tcW w:w="1804" w:type="dxa"/>
          </w:tcPr>
          <w:p w:rsidR="00577AB5" w:rsidRDefault="00577AB5">
            <w:pPr>
              <w:pStyle w:val="ConsPlusNormal"/>
              <w:jc w:val="center"/>
            </w:pPr>
            <w:r>
              <w:t>6002759,13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6002759,13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49.</w:t>
            </w:r>
          </w:p>
        </w:tc>
        <w:tc>
          <w:tcPr>
            <w:tcW w:w="2551" w:type="dxa"/>
          </w:tcPr>
          <w:p w:rsidR="00577AB5" w:rsidRDefault="00577AB5">
            <w:pPr>
              <w:pStyle w:val="ConsPlusNormal"/>
            </w:pPr>
            <w:r>
              <w:t>г. Бугуруслан, 2 микрорайон, д. 9</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1794803,84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1794803,84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50.</w:t>
            </w:r>
          </w:p>
        </w:tc>
        <w:tc>
          <w:tcPr>
            <w:tcW w:w="2551" w:type="dxa"/>
          </w:tcPr>
          <w:p w:rsidR="00577AB5" w:rsidRDefault="00577AB5">
            <w:pPr>
              <w:pStyle w:val="ConsPlusNormal"/>
            </w:pPr>
            <w:r>
              <w:t>г. Бугуруслан, 3 микрорайон, д. 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1800,50</w:t>
            </w:r>
          </w:p>
        </w:tc>
        <w:tc>
          <w:tcPr>
            <w:tcW w:w="1804" w:type="dxa"/>
          </w:tcPr>
          <w:p w:rsidR="00577AB5" w:rsidRDefault="00577AB5">
            <w:pPr>
              <w:pStyle w:val="ConsPlusNormal"/>
              <w:jc w:val="center"/>
            </w:pPr>
            <w:r>
              <w:t>18846720,65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18846720,65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51.</w:t>
            </w:r>
          </w:p>
        </w:tc>
        <w:tc>
          <w:tcPr>
            <w:tcW w:w="2551" w:type="dxa"/>
          </w:tcPr>
          <w:p w:rsidR="00577AB5" w:rsidRDefault="00577AB5">
            <w:pPr>
              <w:pStyle w:val="ConsPlusNormal"/>
            </w:pPr>
            <w:r>
              <w:t>г. Бугуруслан, Пилюгинское шоссе, д. 3</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5338722,99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5338722,99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52.</w:t>
            </w:r>
          </w:p>
        </w:tc>
        <w:tc>
          <w:tcPr>
            <w:tcW w:w="2551" w:type="dxa"/>
          </w:tcPr>
          <w:p w:rsidR="00577AB5" w:rsidRDefault="00577AB5">
            <w:pPr>
              <w:pStyle w:val="ConsPlusNormal"/>
            </w:pPr>
            <w:r>
              <w:t>г. Бугуруслан, Пилюгинское шоссе, д. 3</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631751,70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631751,70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53.</w:t>
            </w:r>
          </w:p>
        </w:tc>
        <w:tc>
          <w:tcPr>
            <w:tcW w:w="2551" w:type="dxa"/>
          </w:tcPr>
          <w:p w:rsidR="00577AB5" w:rsidRDefault="00577AB5">
            <w:pPr>
              <w:pStyle w:val="ConsPlusNormal"/>
            </w:pPr>
            <w:r>
              <w:t>г. Бугуруслан, Пилюгинское шоссе, д. 3</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242475,51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242475,51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54.</w:t>
            </w:r>
          </w:p>
        </w:tc>
        <w:tc>
          <w:tcPr>
            <w:tcW w:w="2551" w:type="dxa"/>
          </w:tcPr>
          <w:p w:rsidR="00577AB5" w:rsidRDefault="00577AB5">
            <w:pPr>
              <w:pStyle w:val="ConsPlusNormal"/>
            </w:pPr>
            <w:r>
              <w:t>г. Бугуруслан, Пилюгинское шоссе, д. 3</w:t>
            </w:r>
          </w:p>
        </w:tc>
        <w:tc>
          <w:tcPr>
            <w:tcW w:w="1871" w:type="dxa"/>
          </w:tcPr>
          <w:p w:rsidR="00577AB5" w:rsidRDefault="00577AB5">
            <w:pPr>
              <w:pStyle w:val="ConsPlusNormal"/>
            </w:pPr>
            <w:r>
              <w:t>ОДПУ ХВ</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128195,31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128195,31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55.</w:t>
            </w:r>
          </w:p>
        </w:tc>
        <w:tc>
          <w:tcPr>
            <w:tcW w:w="2551" w:type="dxa"/>
          </w:tcPr>
          <w:p w:rsidR="00577AB5" w:rsidRDefault="00577AB5">
            <w:pPr>
              <w:pStyle w:val="ConsPlusNormal"/>
            </w:pPr>
            <w:r>
              <w:t>г. Бугуруслан, ул. Гая, д. 13</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201500,94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201500,94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56.</w:t>
            </w:r>
          </w:p>
        </w:tc>
        <w:tc>
          <w:tcPr>
            <w:tcW w:w="2551" w:type="dxa"/>
          </w:tcPr>
          <w:p w:rsidR="00577AB5" w:rsidRDefault="00577AB5">
            <w:pPr>
              <w:pStyle w:val="ConsPlusNormal"/>
            </w:pPr>
            <w:r>
              <w:t>г. Бугуруслан, ул. Железнодорожная, д. 57</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92,00</w:t>
            </w:r>
          </w:p>
        </w:tc>
        <w:tc>
          <w:tcPr>
            <w:tcW w:w="1804" w:type="dxa"/>
          </w:tcPr>
          <w:p w:rsidR="00577AB5" w:rsidRDefault="00577AB5">
            <w:pPr>
              <w:pStyle w:val="ConsPlusNormal"/>
              <w:jc w:val="center"/>
            </w:pPr>
            <w:r>
              <w:t>483826,12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483826,12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57.</w:t>
            </w:r>
          </w:p>
        </w:tc>
        <w:tc>
          <w:tcPr>
            <w:tcW w:w="2551" w:type="dxa"/>
          </w:tcPr>
          <w:p w:rsidR="00577AB5" w:rsidRDefault="00577AB5">
            <w:pPr>
              <w:pStyle w:val="ConsPlusNormal"/>
            </w:pPr>
            <w:r>
              <w:t>г. Бугуруслан, ул. Коммунальная, д. 56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612,00</w:t>
            </w:r>
          </w:p>
        </w:tc>
        <w:tc>
          <w:tcPr>
            <w:tcW w:w="1804" w:type="dxa"/>
          </w:tcPr>
          <w:p w:rsidR="00577AB5" w:rsidRDefault="00577AB5">
            <w:pPr>
              <w:pStyle w:val="ConsPlusNormal"/>
              <w:jc w:val="center"/>
            </w:pPr>
            <w:r>
              <w:t>2158121,50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2158121,50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58.</w:t>
            </w:r>
          </w:p>
        </w:tc>
        <w:tc>
          <w:tcPr>
            <w:tcW w:w="2551" w:type="dxa"/>
          </w:tcPr>
          <w:p w:rsidR="00577AB5" w:rsidRDefault="00577AB5">
            <w:pPr>
              <w:pStyle w:val="ConsPlusNormal"/>
            </w:pPr>
            <w:r>
              <w:t>г. Бугуруслан, ул. Коммунистическая, д. 37</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1478375,60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1478375,60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59.</w:t>
            </w:r>
          </w:p>
        </w:tc>
        <w:tc>
          <w:tcPr>
            <w:tcW w:w="2551" w:type="dxa"/>
          </w:tcPr>
          <w:p w:rsidR="00577AB5" w:rsidRDefault="00577AB5">
            <w:pPr>
              <w:pStyle w:val="ConsPlusNormal"/>
            </w:pPr>
            <w:r>
              <w:t>г. Бугуруслан, ул. Коммунистическая, д. 37</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1141586,12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1141586,12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60.</w:t>
            </w:r>
          </w:p>
        </w:tc>
        <w:tc>
          <w:tcPr>
            <w:tcW w:w="2551" w:type="dxa"/>
          </w:tcPr>
          <w:p w:rsidR="00577AB5" w:rsidRDefault="00577AB5">
            <w:pPr>
              <w:pStyle w:val="ConsPlusNormal"/>
            </w:pPr>
            <w:r>
              <w:t>г. Бугуруслан, ул. Коммунистическая, д. 37</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9180251,93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9180251,93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61.</w:t>
            </w:r>
          </w:p>
        </w:tc>
        <w:tc>
          <w:tcPr>
            <w:tcW w:w="2551" w:type="dxa"/>
          </w:tcPr>
          <w:p w:rsidR="00577AB5" w:rsidRDefault="00577AB5">
            <w:pPr>
              <w:pStyle w:val="ConsPlusNormal"/>
            </w:pPr>
            <w:r>
              <w:t>г. Бугуруслан, ул. Космонавтов, д. 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3492115,81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3492115,81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62.</w:t>
            </w:r>
          </w:p>
        </w:tc>
        <w:tc>
          <w:tcPr>
            <w:tcW w:w="2551" w:type="dxa"/>
          </w:tcPr>
          <w:p w:rsidR="00577AB5" w:rsidRDefault="00577AB5">
            <w:pPr>
              <w:pStyle w:val="ConsPlusNormal"/>
            </w:pPr>
            <w:r>
              <w:t>г. Бугуруслан, ул. Космонавтов, д. 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3006697,39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3006697,39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63.</w:t>
            </w:r>
          </w:p>
        </w:tc>
        <w:tc>
          <w:tcPr>
            <w:tcW w:w="2551" w:type="dxa"/>
          </w:tcPr>
          <w:p w:rsidR="00577AB5" w:rsidRDefault="00577AB5">
            <w:pPr>
              <w:pStyle w:val="ConsPlusNormal"/>
            </w:pPr>
            <w:r>
              <w:t>г. Бугуруслан, ул. Космонавтов, д. 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4465745,11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4465745,11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64.</w:t>
            </w:r>
          </w:p>
        </w:tc>
        <w:tc>
          <w:tcPr>
            <w:tcW w:w="2551" w:type="dxa"/>
          </w:tcPr>
          <w:p w:rsidR="00577AB5" w:rsidRDefault="00577AB5">
            <w:pPr>
              <w:pStyle w:val="ConsPlusNormal"/>
            </w:pPr>
            <w:r>
              <w:t>г. Бугуруслан, ул. Лизы Чайкиной, д. 12</w:t>
            </w:r>
          </w:p>
        </w:tc>
        <w:tc>
          <w:tcPr>
            <w:tcW w:w="1871" w:type="dxa"/>
          </w:tcPr>
          <w:p w:rsidR="00577AB5" w:rsidRDefault="00577AB5">
            <w:pPr>
              <w:pStyle w:val="ConsPlusNormal"/>
            </w:pPr>
            <w:r>
              <w:t xml:space="preserve">ремонт и (или) переустройство </w:t>
            </w:r>
            <w:r>
              <w:lastRenderedPageBreak/>
              <w:t>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2349173,23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2349173,23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65.</w:t>
            </w:r>
          </w:p>
        </w:tc>
        <w:tc>
          <w:tcPr>
            <w:tcW w:w="2551" w:type="dxa"/>
          </w:tcPr>
          <w:p w:rsidR="00577AB5" w:rsidRDefault="00577AB5">
            <w:pPr>
              <w:pStyle w:val="ConsPlusNormal"/>
            </w:pPr>
            <w:r>
              <w:t>г. Бугуруслан, ул. Лизы Чайкиной, д. 14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1903854,05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1903854,05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66.</w:t>
            </w:r>
          </w:p>
        </w:tc>
        <w:tc>
          <w:tcPr>
            <w:tcW w:w="2551" w:type="dxa"/>
          </w:tcPr>
          <w:p w:rsidR="00577AB5" w:rsidRDefault="00577AB5">
            <w:pPr>
              <w:pStyle w:val="ConsPlusNormal"/>
            </w:pPr>
            <w:r>
              <w:t>г. Бугуруслан, ул. Монтажников, д. 15а</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528,00</w:t>
            </w:r>
          </w:p>
        </w:tc>
        <w:tc>
          <w:tcPr>
            <w:tcW w:w="1804" w:type="dxa"/>
          </w:tcPr>
          <w:p w:rsidR="00577AB5" w:rsidRDefault="00577AB5">
            <w:pPr>
              <w:pStyle w:val="ConsPlusNormal"/>
              <w:jc w:val="center"/>
            </w:pPr>
            <w:r>
              <w:t>110891,53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110891,53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67.</w:t>
            </w:r>
          </w:p>
        </w:tc>
        <w:tc>
          <w:tcPr>
            <w:tcW w:w="2551" w:type="dxa"/>
          </w:tcPr>
          <w:p w:rsidR="00577AB5" w:rsidRDefault="00577AB5">
            <w:pPr>
              <w:pStyle w:val="ConsPlusNormal"/>
            </w:pPr>
            <w:r>
              <w:t>г. Бугуруслан, ул. Монтажников, д. 4</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100,00</w:t>
            </w:r>
          </w:p>
        </w:tc>
        <w:tc>
          <w:tcPr>
            <w:tcW w:w="1804" w:type="dxa"/>
          </w:tcPr>
          <w:p w:rsidR="00577AB5" w:rsidRDefault="00577AB5">
            <w:pPr>
              <w:pStyle w:val="ConsPlusNormal"/>
              <w:jc w:val="center"/>
            </w:pPr>
            <w:r>
              <w:t>564290,20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564290,20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68.</w:t>
            </w:r>
          </w:p>
        </w:tc>
        <w:tc>
          <w:tcPr>
            <w:tcW w:w="2551" w:type="dxa"/>
          </w:tcPr>
          <w:p w:rsidR="00577AB5" w:rsidRDefault="00577AB5">
            <w:pPr>
              <w:pStyle w:val="ConsPlusNormal"/>
            </w:pPr>
            <w:r>
              <w:t>г. Бугуруслан, ул. Пригородная, д. 12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2564734,56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2564734,56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69.</w:t>
            </w:r>
          </w:p>
        </w:tc>
        <w:tc>
          <w:tcPr>
            <w:tcW w:w="2551" w:type="dxa"/>
          </w:tcPr>
          <w:p w:rsidR="00577AB5" w:rsidRDefault="00577AB5">
            <w:pPr>
              <w:pStyle w:val="ConsPlusNormal"/>
            </w:pPr>
            <w:r>
              <w:t>г. Бугуруслан, ул. Пригородная, д. 14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2504366,10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2504366,10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70.</w:t>
            </w:r>
          </w:p>
        </w:tc>
        <w:tc>
          <w:tcPr>
            <w:tcW w:w="2551" w:type="dxa"/>
          </w:tcPr>
          <w:p w:rsidR="00577AB5" w:rsidRDefault="00577AB5">
            <w:pPr>
              <w:pStyle w:val="ConsPlusNormal"/>
            </w:pPr>
            <w:r>
              <w:t>г. Бугуруслан, ул. Пригородная, д. 15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965,80</w:t>
            </w:r>
          </w:p>
        </w:tc>
        <w:tc>
          <w:tcPr>
            <w:tcW w:w="1804" w:type="dxa"/>
          </w:tcPr>
          <w:p w:rsidR="00577AB5" w:rsidRDefault="00577AB5">
            <w:pPr>
              <w:pStyle w:val="ConsPlusNormal"/>
              <w:jc w:val="center"/>
            </w:pPr>
            <w:r>
              <w:t>2480174,09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2480174,09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71.</w:t>
            </w:r>
          </w:p>
        </w:tc>
        <w:tc>
          <w:tcPr>
            <w:tcW w:w="2551" w:type="dxa"/>
          </w:tcPr>
          <w:p w:rsidR="00577AB5" w:rsidRDefault="00577AB5">
            <w:pPr>
              <w:pStyle w:val="ConsPlusNormal"/>
            </w:pPr>
            <w:r>
              <w:t>г. Бугуруслан, ул. Промысловая, д. 47</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356069,70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356069,70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72.</w:t>
            </w:r>
          </w:p>
        </w:tc>
        <w:tc>
          <w:tcPr>
            <w:tcW w:w="2551" w:type="dxa"/>
          </w:tcPr>
          <w:p w:rsidR="00577AB5" w:rsidRDefault="00577AB5">
            <w:pPr>
              <w:pStyle w:val="ConsPlusNormal"/>
            </w:pPr>
            <w:r>
              <w:t>г. Бугуруслан, ул. Революционная, д. 68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1397000,49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1397000,49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73.</w:t>
            </w:r>
          </w:p>
        </w:tc>
        <w:tc>
          <w:tcPr>
            <w:tcW w:w="2551" w:type="dxa"/>
          </w:tcPr>
          <w:p w:rsidR="00577AB5" w:rsidRDefault="00577AB5">
            <w:pPr>
              <w:pStyle w:val="ConsPlusNormal"/>
            </w:pPr>
            <w:r>
              <w:t>г. Бугуруслан, ул. Трудовая, д. 4</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891552,38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891552,38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74.</w:t>
            </w:r>
          </w:p>
        </w:tc>
        <w:tc>
          <w:tcPr>
            <w:tcW w:w="2551" w:type="dxa"/>
          </w:tcPr>
          <w:p w:rsidR="00577AB5" w:rsidRDefault="00577AB5">
            <w:pPr>
              <w:pStyle w:val="ConsPlusNormal"/>
            </w:pPr>
            <w:r>
              <w:t>г. Бугуруслан, ул. Центральная, д. 3а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340559,43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340559,43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75.</w:t>
            </w:r>
          </w:p>
        </w:tc>
        <w:tc>
          <w:tcPr>
            <w:tcW w:w="2551" w:type="dxa"/>
          </w:tcPr>
          <w:p w:rsidR="00577AB5" w:rsidRDefault="00577AB5">
            <w:pPr>
              <w:pStyle w:val="ConsPlusNormal"/>
            </w:pPr>
            <w:r>
              <w:t>г. Бугуруслан, ул. Челюскина, д. 43а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934960,74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934960,74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8. Муниципальное образование город Бузулук</w:t>
            </w:r>
          </w:p>
        </w:tc>
      </w:tr>
      <w:tr w:rsidR="00577AB5">
        <w:tc>
          <w:tcPr>
            <w:tcW w:w="3345" w:type="dxa"/>
            <w:gridSpan w:val="2"/>
          </w:tcPr>
          <w:p w:rsidR="00577AB5" w:rsidRDefault="00577AB5">
            <w:pPr>
              <w:pStyle w:val="ConsPlusNormal"/>
            </w:pPr>
            <w:r>
              <w:t>Итого по муниципальному образованию город Бузулук</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65275844,95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65275844,95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76.</w:t>
            </w:r>
          </w:p>
        </w:tc>
        <w:tc>
          <w:tcPr>
            <w:tcW w:w="2551" w:type="dxa"/>
          </w:tcPr>
          <w:p w:rsidR="00577AB5" w:rsidRDefault="00577AB5">
            <w:pPr>
              <w:pStyle w:val="ConsPlusNormal"/>
            </w:pPr>
            <w:r>
              <w:t>г. Бузулук, 1 микрорайон, д. 10</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2056,20</w:t>
            </w:r>
          </w:p>
        </w:tc>
        <w:tc>
          <w:tcPr>
            <w:tcW w:w="1804" w:type="dxa"/>
          </w:tcPr>
          <w:p w:rsidR="00577AB5" w:rsidRDefault="00577AB5">
            <w:pPr>
              <w:pStyle w:val="ConsPlusNormal"/>
              <w:jc w:val="center"/>
            </w:pPr>
            <w:r>
              <w:t>5705949,52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5705949,52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77.</w:t>
            </w:r>
          </w:p>
        </w:tc>
        <w:tc>
          <w:tcPr>
            <w:tcW w:w="2551" w:type="dxa"/>
          </w:tcPr>
          <w:p w:rsidR="00577AB5" w:rsidRDefault="00577AB5">
            <w:pPr>
              <w:pStyle w:val="ConsPlusNormal"/>
            </w:pPr>
            <w:r>
              <w:t>г. Бузулук, 1 микрорайон, д. 12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2047,00</w:t>
            </w:r>
          </w:p>
        </w:tc>
        <w:tc>
          <w:tcPr>
            <w:tcW w:w="1804" w:type="dxa"/>
          </w:tcPr>
          <w:p w:rsidR="00577AB5" w:rsidRDefault="00577AB5">
            <w:pPr>
              <w:pStyle w:val="ConsPlusNormal"/>
              <w:jc w:val="center"/>
            </w:pPr>
            <w:r>
              <w:t>4578808,41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4578808,41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78.</w:t>
            </w:r>
          </w:p>
        </w:tc>
        <w:tc>
          <w:tcPr>
            <w:tcW w:w="2551" w:type="dxa"/>
          </w:tcPr>
          <w:p w:rsidR="00577AB5" w:rsidRDefault="00577AB5">
            <w:pPr>
              <w:pStyle w:val="ConsPlusNormal"/>
            </w:pPr>
            <w:r>
              <w:t>г. Бузулук, 1 микрорайон, д. 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1818,30</w:t>
            </w:r>
          </w:p>
        </w:tc>
        <w:tc>
          <w:tcPr>
            <w:tcW w:w="1804" w:type="dxa"/>
          </w:tcPr>
          <w:p w:rsidR="00577AB5" w:rsidRDefault="00577AB5">
            <w:pPr>
              <w:pStyle w:val="ConsPlusNormal"/>
              <w:jc w:val="center"/>
            </w:pPr>
            <w:r>
              <w:t>5755223,84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5755223,84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79.</w:t>
            </w:r>
          </w:p>
        </w:tc>
        <w:tc>
          <w:tcPr>
            <w:tcW w:w="2551" w:type="dxa"/>
          </w:tcPr>
          <w:p w:rsidR="00577AB5" w:rsidRDefault="00577AB5">
            <w:pPr>
              <w:pStyle w:val="ConsPlusNormal"/>
            </w:pPr>
            <w:r>
              <w:t>г. Бузулук, 1 микрорайон, д. 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692934,60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692934,60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80.</w:t>
            </w:r>
          </w:p>
        </w:tc>
        <w:tc>
          <w:tcPr>
            <w:tcW w:w="2551" w:type="dxa"/>
          </w:tcPr>
          <w:p w:rsidR="00577AB5" w:rsidRDefault="00577AB5">
            <w:pPr>
              <w:pStyle w:val="ConsPlusNormal"/>
            </w:pPr>
            <w:r>
              <w:t>г. Бузулук, 2 микрорайон, д. 28</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4106913,51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4106913,51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81.</w:t>
            </w:r>
          </w:p>
        </w:tc>
        <w:tc>
          <w:tcPr>
            <w:tcW w:w="2551" w:type="dxa"/>
          </w:tcPr>
          <w:p w:rsidR="00577AB5" w:rsidRDefault="00577AB5">
            <w:pPr>
              <w:pStyle w:val="ConsPlusNormal"/>
            </w:pPr>
            <w:r>
              <w:t>г. Бузулук, 2 микрорайон, д. 31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729212,96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729212,96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82.</w:t>
            </w:r>
          </w:p>
        </w:tc>
        <w:tc>
          <w:tcPr>
            <w:tcW w:w="2551" w:type="dxa"/>
          </w:tcPr>
          <w:p w:rsidR="00577AB5" w:rsidRDefault="00577AB5">
            <w:pPr>
              <w:pStyle w:val="ConsPlusNormal"/>
            </w:pPr>
            <w:r>
              <w:t>г. Бузулук, 2 микрорайон, д. 8</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777379,78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777379,78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83.</w:t>
            </w:r>
          </w:p>
        </w:tc>
        <w:tc>
          <w:tcPr>
            <w:tcW w:w="2551" w:type="dxa"/>
          </w:tcPr>
          <w:p w:rsidR="00577AB5" w:rsidRDefault="00577AB5">
            <w:pPr>
              <w:pStyle w:val="ConsPlusNormal"/>
            </w:pPr>
            <w:r>
              <w:t>г. Бузулук, 4 микрорайон, д. 34</w:t>
            </w:r>
          </w:p>
        </w:tc>
        <w:tc>
          <w:tcPr>
            <w:tcW w:w="1871" w:type="dxa"/>
          </w:tcPr>
          <w:p w:rsidR="00577AB5" w:rsidRDefault="00577AB5">
            <w:pPr>
              <w:pStyle w:val="ConsPlusNormal"/>
            </w:pPr>
            <w:r>
              <w:t>ремонт ВИСГС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363100,37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363100,37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84.</w:t>
            </w:r>
          </w:p>
        </w:tc>
        <w:tc>
          <w:tcPr>
            <w:tcW w:w="2551" w:type="dxa"/>
          </w:tcPr>
          <w:p w:rsidR="00577AB5" w:rsidRDefault="00577AB5">
            <w:pPr>
              <w:pStyle w:val="ConsPlusNormal"/>
            </w:pPr>
            <w:r>
              <w:t>г. Бузулук, 4 микрорайон, д. 7</w:t>
            </w:r>
          </w:p>
        </w:tc>
        <w:tc>
          <w:tcPr>
            <w:tcW w:w="1871" w:type="dxa"/>
          </w:tcPr>
          <w:p w:rsidR="00577AB5" w:rsidRDefault="00577AB5">
            <w:pPr>
              <w:pStyle w:val="ConsPlusNormal"/>
            </w:pPr>
            <w:r>
              <w:t>ремонт ВИСГС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414970,65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414970,65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85.</w:t>
            </w:r>
          </w:p>
        </w:tc>
        <w:tc>
          <w:tcPr>
            <w:tcW w:w="2551" w:type="dxa"/>
          </w:tcPr>
          <w:p w:rsidR="00577AB5" w:rsidRDefault="00577AB5">
            <w:pPr>
              <w:pStyle w:val="ConsPlusNormal"/>
            </w:pPr>
            <w:r>
              <w:t>г. Бузулук, 7а микрорайон, д. 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1379047,30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1379047,30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86.</w:t>
            </w:r>
          </w:p>
        </w:tc>
        <w:tc>
          <w:tcPr>
            <w:tcW w:w="2551" w:type="dxa"/>
          </w:tcPr>
          <w:p w:rsidR="00577AB5" w:rsidRDefault="00577AB5">
            <w:pPr>
              <w:pStyle w:val="ConsPlusNormal"/>
            </w:pPr>
            <w:r>
              <w:t>г. Бузулук, 7а микрорайон, д. 16</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1379203,66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1379203,66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87.</w:t>
            </w:r>
          </w:p>
        </w:tc>
        <w:tc>
          <w:tcPr>
            <w:tcW w:w="2551" w:type="dxa"/>
          </w:tcPr>
          <w:p w:rsidR="00577AB5" w:rsidRDefault="00577AB5">
            <w:pPr>
              <w:pStyle w:val="ConsPlusNormal"/>
            </w:pPr>
            <w:r>
              <w:t>г. Бузулук, 7а микрорайон, д. 8</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1205484,23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1205484,23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88.</w:t>
            </w:r>
          </w:p>
        </w:tc>
        <w:tc>
          <w:tcPr>
            <w:tcW w:w="2551" w:type="dxa"/>
          </w:tcPr>
          <w:p w:rsidR="00577AB5" w:rsidRDefault="00577AB5">
            <w:pPr>
              <w:pStyle w:val="ConsPlusNormal"/>
            </w:pPr>
            <w:r>
              <w:t>г. Бузулук, ул. Галактионова, д. 12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166366,27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166366,27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89.</w:t>
            </w:r>
          </w:p>
        </w:tc>
        <w:tc>
          <w:tcPr>
            <w:tcW w:w="2551" w:type="dxa"/>
          </w:tcPr>
          <w:p w:rsidR="00577AB5" w:rsidRDefault="00577AB5">
            <w:pPr>
              <w:pStyle w:val="ConsPlusNormal"/>
            </w:pPr>
            <w:r>
              <w:t>г. Бузулук, ул. Гая, д. 68</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329571,10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329571,10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90.</w:t>
            </w:r>
          </w:p>
        </w:tc>
        <w:tc>
          <w:tcPr>
            <w:tcW w:w="2551" w:type="dxa"/>
          </w:tcPr>
          <w:p w:rsidR="00577AB5" w:rsidRDefault="00577AB5">
            <w:pPr>
              <w:pStyle w:val="ConsPlusNormal"/>
            </w:pPr>
            <w:r>
              <w:t>г. Бузулук, ул. Гая, д. 68</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1118,60</w:t>
            </w:r>
          </w:p>
        </w:tc>
        <w:tc>
          <w:tcPr>
            <w:tcW w:w="1804" w:type="dxa"/>
          </w:tcPr>
          <w:p w:rsidR="00577AB5" w:rsidRDefault="00577AB5">
            <w:pPr>
              <w:pStyle w:val="ConsPlusNormal"/>
              <w:jc w:val="center"/>
            </w:pPr>
            <w:r>
              <w:t>2838654,49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2838654,49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91.</w:t>
            </w:r>
          </w:p>
        </w:tc>
        <w:tc>
          <w:tcPr>
            <w:tcW w:w="2551" w:type="dxa"/>
          </w:tcPr>
          <w:p w:rsidR="00577AB5" w:rsidRDefault="00577AB5">
            <w:pPr>
              <w:pStyle w:val="ConsPlusNormal"/>
            </w:pPr>
            <w:r>
              <w:t>г. Бузулук, ул. Гая, д. 70</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90351,26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90351,26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92.</w:t>
            </w:r>
          </w:p>
        </w:tc>
        <w:tc>
          <w:tcPr>
            <w:tcW w:w="2551" w:type="dxa"/>
          </w:tcPr>
          <w:p w:rsidR="00577AB5" w:rsidRDefault="00577AB5">
            <w:pPr>
              <w:pStyle w:val="ConsPlusNormal"/>
            </w:pPr>
            <w:r>
              <w:t>г. Бузулук, ул. Гая, д. 70</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78976,54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78976,54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93.</w:t>
            </w:r>
          </w:p>
        </w:tc>
        <w:tc>
          <w:tcPr>
            <w:tcW w:w="2551" w:type="dxa"/>
          </w:tcPr>
          <w:p w:rsidR="00577AB5" w:rsidRDefault="00577AB5">
            <w:pPr>
              <w:pStyle w:val="ConsPlusNormal"/>
            </w:pPr>
            <w:r>
              <w:t>г. Бузулук, ул. Гая, д. 73а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587,10</w:t>
            </w:r>
          </w:p>
        </w:tc>
        <w:tc>
          <w:tcPr>
            <w:tcW w:w="1804" w:type="dxa"/>
          </w:tcPr>
          <w:p w:rsidR="00577AB5" w:rsidRDefault="00577AB5">
            <w:pPr>
              <w:pStyle w:val="ConsPlusNormal"/>
              <w:jc w:val="center"/>
            </w:pPr>
            <w:r>
              <w:t>1980110,24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1980110,24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94.</w:t>
            </w:r>
          </w:p>
        </w:tc>
        <w:tc>
          <w:tcPr>
            <w:tcW w:w="2551" w:type="dxa"/>
          </w:tcPr>
          <w:p w:rsidR="00577AB5" w:rsidRDefault="00577AB5">
            <w:pPr>
              <w:pStyle w:val="ConsPlusNormal"/>
            </w:pPr>
            <w:r>
              <w:t>г. Бузулук, ул. Гая, д. 79</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743811,46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743811,46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95.</w:t>
            </w:r>
          </w:p>
        </w:tc>
        <w:tc>
          <w:tcPr>
            <w:tcW w:w="2551" w:type="dxa"/>
          </w:tcPr>
          <w:p w:rsidR="00577AB5" w:rsidRDefault="00577AB5">
            <w:pPr>
              <w:pStyle w:val="ConsPlusNormal"/>
            </w:pPr>
            <w:r>
              <w:t>г. Бузулук, ул. Гая, д. 79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986,4</w:t>
            </w:r>
          </w:p>
        </w:tc>
        <w:tc>
          <w:tcPr>
            <w:tcW w:w="1804" w:type="dxa"/>
          </w:tcPr>
          <w:p w:rsidR="00577AB5" w:rsidRDefault="00577AB5">
            <w:pPr>
              <w:pStyle w:val="ConsPlusNormal"/>
              <w:jc w:val="center"/>
            </w:pPr>
            <w:r>
              <w:t>7229069,73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7229069,73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96.</w:t>
            </w:r>
          </w:p>
        </w:tc>
        <w:tc>
          <w:tcPr>
            <w:tcW w:w="2551" w:type="dxa"/>
          </w:tcPr>
          <w:p w:rsidR="00577AB5" w:rsidRDefault="00577AB5">
            <w:pPr>
              <w:pStyle w:val="ConsPlusNormal"/>
            </w:pPr>
            <w:r>
              <w:t>г. Бузулук, ул. Гая, д. 84</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615902,53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615902,53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97.</w:t>
            </w:r>
          </w:p>
        </w:tc>
        <w:tc>
          <w:tcPr>
            <w:tcW w:w="2551" w:type="dxa"/>
          </w:tcPr>
          <w:p w:rsidR="00577AB5" w:rsidRDefault="00577AB5">
            <w:pPr>
              <w:pStyle w:val="ConsPlusNormal"/>
            </w:pPr>
            <w:r>
              <w:t>г. Бузулук, ул. Гая, д. 84</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58435,78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58435,78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98.</w:t>
            </w:r>
          </w:p>
        </w:tc>
        <w:tc>
          <w:tcPr>
            <w:tcW w:w="2551" w:type="dxa"/>
          </w:tcPr>
          <w:p w:rsidR="00577AB5" w:rsidRDefault="00577AB5">
            <w:pPr>
              <w:pStyle w:val="ConsPlusNormal"/>
            </w:pPr>
            <w:r>
              <w:t>г. Бузулук, ул. Котовского, д. 77</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202336,61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202336,61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99.</w:t>
            </w:r>
          </w:p>
        </w:tc>
        <w:tc>
          <w:tcPr>
            <w:tcW w:w="2551" w:type="dxa"/>
          </w:tcPr>
          <w:p w:rsidR="00577AB5" w:rsidRDefault="00577AB5">
            <w:pPr>
              <w:pStyle w:val="ConsPlusNormal"/>
            </w:pPr>
            <w:r>
              <w:t>г. Бузулук, ул. Котовского, д. 77</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105436,76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105436,76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100.</w:t>
            </w:r>
          </w:p>
        </w:tc>
        <w:tc>
          <w:tcPr>
            <w:tcW w:w="2551" w:type="dxa"/>
          </w:tcPr>
          <w:p w:rsidR="00577AB5" w:rsidRDefault="00577AB5">
            <w:pPr>
              <w:pStyle w:val="ConsPlusNormal"/>
            </w:pPr>
            <w:r>
              <w:t>г. Бузулук, ул. Красногвардейская, д. 3</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49176,83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49176,83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101.</w:t>
            </w:r>
          </w:p>
        </w:tc>
        <w:tc>
          <w:tcPr>
            <w:tcW w:w="2551" w:type="dxa"/>
          </w:tcPr>
          <w:p w:rsidR="00577AB5" w:rsidRDefault="00577AB5">
            <w:pPr>
              <w:pStyle w:val="ConsPlusNormal"/>
            </w:pPr>
            <w:r>
              <w:t>г. Бузулук, ул. Красногвардейская, д. 6</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197882,36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197882,36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102.</w:t>
            </w:r>
          </w:p>
        </w:tc>
        <w:tc>
          <w:tcPr>
            <w:tcW w:w="2551" w:type="dxa"/>
          </w:tcPr>
          <w:p w:rsidR="00577AB5" w:rsidRDefault="00577AB5">
            <w:pPr>
              <w:pStyle w:val="ConsPlusNormal"/>
            </w:pPr>
            <w:r>
              <w:t>г. Бузулук, ул. Красногвардейская, д. 6</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99963,83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99963,83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103.</w:t>
            </w:r>
          </w:p>
        </w:tc>
        <w:tc>
          <w:tcPr>
            <w:tcW w:w="2551" w:type="dxa"/>
          </w:tcPr>
          <w:p w:rsidR="00577AB5" w:rsidRDefault="00577AB5">
            <w:pPr>
              <w:pStyle w:val="ConsPlusNormal"/>
            </w:pPr>
            <w:r>
              <w:t>г. Бузулук, ул. Красногвардейская, д. 6</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815045,02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815045,02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104.</w:t>
            </w:r>
          </w:p>
        </w:tc>
        <w:tc>
          <w:tcPr>
            <w:tcW w:w="2551" w:type="dxa"/>
          </w:tcPr>
          <w:p w:rsidR="00577AB5" w:rsidRDefault="00577AB5">
            <w:pPr>
              <w:pStyle w:val="ConsPlusNormal"/>
            </w:pPr>
            <w:r>
              <w:t>г. Бузулук, ул. Луговая, д. 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1450</w:t>
            </w:r>
          </w:p>
        </w:tc>
        <w:tc>
          <w:tcPr>
            <w:tcW w:w="1804" w:type="dxa"/>
          </w:tcPr>
          <w:p w:rsidR="00577AB5" w:rsidRDefault="00577AB5">
            <w:pPr>
              <w:pStyle w:val="ConsPlusNormal"/>
              <w:jc w:val="center"/>
            </w:pPr>
            <w:r>
              <w:t>5774912,44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5774912,44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105.</w:t>
            </w:r>
          </w:p>
        </w:tc>
        <w:tc>
          <w:tcPr>
            <w:tcW w:w="2551" w:type="dxa"/>
          </w:tcPr>
          <w:p w:rsidR="00577AB5" w:rsidRDefault="00577AB5">
            <w:pPr>
              <w:pStyle w:val="ConsPlusNormal"/>
            </w:pPr>
            <w:r>
              <w:t>г. Бузулук, ул. М. Егорова, д. 36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7984328,45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7984328,45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106.</w:t>
            </w:r>
          </w:p>
        </w:tc>
        <w:tc>
          <w:tcPr>
            <w:tcW w:w="2551" w:type="dxa"/>
          </w:tcPr>
          <w:p w:rsidR="00577AB5" w:rsidRDefault="00577AB5">
            <w:pPr>
              <w:pStyle w:val="ConsPlusNormal"/>
            </w:pPr>
            <w:r>
              <w:t>г. Бузулук, ул. М. Егорова, д. 38</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518926,63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518926,63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107.</w:t>
            </w:r>
          </w:p>
        </w:tc>
        <w:tc>
          <w:tcPr>
            <w:tcW w:w="2551" w:type="dxa"/>
          </w:tcPr>
          <w:p w:rsidR="00577AB5" w:rsidRDefault="00577AB5">
            <w:pPr>
              <w:pStyle w:val="ConsPlusNormal"/>
            </w:pPr>
            <w:r>
              <w:t>г. Бузулук, ул. Нефтяников, д. 19</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503740,76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503740,76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108.</w:t>
            </w:r>
          </w:p>
        </w:tc>
        <w:tc>
          <w:tcPr>
            <w:tcW w:w="2551" w:type="dxa"/>
          </w:tcPr>
          <w:p w:rsidR="00577AB5" w:rsidRDefault="00577AB5">
            <w:pPr>
              <w:pStyle w:val="ConsPlusNormal"/>
            </w:pPr>
            <w:r>
              <w:t>г. Бузулук, ул. Нефтяников, д. 20</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148503,38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148503,38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109.</w:t>
            </w:r>
          </w:p>
        </w:tc>
        <w:tc>
          <w:tcPr>
            <w:tcW w:w="2551" w:type="dxa"/>
          </w:tcPr>
          <w:p w:rsidR="00577AB5" w:rsidRDefault="00577AB5">
            <w:pPr>
              <w:pStyle w:val="ConsPlusNormal"/>
            </w:pPr>
            <w:r>
              <w:t>г. Бузулук, ул. Рабочая, д. 49</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437606,08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437606,08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110.</w:t>
            </w:r>
          </w:p>
        </w:tc>
        <w:tc>
          <w:tcPr>
            <w:tcW w:w="2551" w:type="dxa"/>
          </w:tcPr>
          <w:p w:rsidR="00577AB5" w:rsidRDefault="00577AB5">
            <w:pPr>
              <w:pStyle w:val="ConsPlusNormal"/>
            </w:pPr>
            <w:r>
              <w:t xml:space="preserve">г. Бузулук, ул. Рабочая, д. </w:t>
            </w:r>
            <w:r>
              <w:lastRenderedPageBreak/>
              <w:t>49</w:t>
            </w:r>
          </w:p>
        </w:tc>
        <w:tc>
          <w:tcPr>
            <w:tcW w:w="1871" w:type="dxa"/>
          </w:tcPr>
          <w:p w:rsidR="00577AB5" w:rsidRDefault="00577AB5">
            <w:pPr>
              <w:pStyle w:val="ConsPlusNormal"/>
            </w:pPr>
            <w:r>
              <w:lastRenderedPageBreak/>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1189251,69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1189251,69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111.</w:t>
            </w:r>
          </w:p>
        </w:tc>
        <w:tc>
          <w:tcPr>
            <w:tcW w:w="2551" w:type="dxa"/>
          </w:tcPr>
          <w:p w:rsidR="00577AB5" w:rsidRDefault="00577AB5">
            <w:pPr>
              <w:pStyle w:val="ConsPlusNormal"/>
            </w:pPr>
            <w:r>
              <w:t>г. Бузулук, ул. Советская, д. 48а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432798,45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432798,45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112.</w:t>
            </w:r>
          </w:p>
        </w:tc>
        <w:tc>
          <w:tcPr>
            <w:tcW w:w="2551" w:type="dxa"/>
          </w:tcPr>
          <w:p w:rsidR="00577AB5" w:rsidRDefault="00577AB5">
            <w:pPr>
              <w:pStyle w:val="ConsPlusNormal"/>
            </w:pPr>
            <w:r>
              <w:t>г. Бузулук, ул. Советская, д. 48б</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354447,23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354447,23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113.</w:t>
            </w:r>
          </w:p>
        </w:tc>
        <w:tc>
          <w:tcPr>
            <w:tcW w:w="2551" w:type="dxa"/>
          </w:tcPr>
          <w:p w:rsidR="00577AB5" w:rsidRDefault="00577AB5">
            <w:pPr>
              <w:pStyle w:val="ConsPlusNormal"/>
            </w:pPr>
            <w:r>
              <w:t>г. Бузулук, ул. Суворова, д. 18</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20416,36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20416,36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114.</w:t>
            </w:r>
          </w:p>
        </w:tc>
        <w:tc>
          <w:tcPr>
            <w:tcW w:w="2551" w:type="dxa"/>
          </w:tcPr>
          <w:p w:rsidR="00577AB5" w:rsidRDefault="00577AB5">
            <w:pPr>
              <w:pStyle w:val="ConsPlusNormal"/>
            </w:pPr>
            <w:r>
              <w:t>г. Бузулук, ул. Шевченко, д. 70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579,9</w:t>
            </w:r>
          </w:p>
        </w:tc>
        <w:tc>
          <w:tcPr>
            <w:tcW w:w="1804" w:type="dxa"/>
          </w:tcPr>
          <w:p w:rsidR="00577AB5" w:rsidRDefault="00577AB5">
            <w:pPr>
              <w:pStyle w:val="ConsPlusNormal"/>
              <w:jc w:val="center"/>
            </w:pPr>
            <w:r>
              <w:t>5221593,84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5221593,84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9. Муниципальное образование город Медногорск</w:t>
            </w:r>
          </w:p>
        </w:tc>
      </w:tr>
      <w:tr w:rsidR="00577AB5">
        <w:tc>
          <w:tcPr>
            <w:tcW w:w="3345" w:type="dxa"/>
            <w:gridSpan w:val="2"/>
          </w:tcPr>
          <w:p w:rsidR="00577AB5" w:rsidRDefault="00577AB5">
            <w:pPr>
              <w:pStyle w:val="ConsPlusNormal"/>
            </w:pPr>
            <w:r>
              <w:t>Итого по муниципальному образованию город Медногорск</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20120884,42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20120884,42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115.</w:t>
            </w:r>
          </w:p>
        </w:tc>
        <w:tc>
          <w:tcPr>
            <w:tcW w:w="2551" w:type="dxa"/>
          </w:tcPr>
          <w:p w:rsidR="00577AB5" w:rsidRDefault="00577AB5">
            <w:pPr>
              <w:pStyle w:val="ConsPlusNormal"/>
            </w:pPr>
            <w:r>
              <w:t>г. Медногорск, пер. Советский, д. 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945,00</w:t>
            </w:r>
          </w:p>
        </w:tc>
        <w:tc>
          <w:tcPr>
            <w:tcW w:w="1804" w:type="dxa"/>
          </w:tcPr>
          <w:p w:rsidR="00577AB5" w:rsidRDefault="00577AB5">
            <w:pPr>
              <w:pStyle w:val="ConsPlusNormal"/>
              <w:jc w:val="center"/>
            </w:pPr>
            <w:r>
              <w:t>2881040,82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2881040,82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116.</w:t>
            </w:r>
          </w:p>
        </w:tc>
        <w:tc>
          <w:tcPr>
            <w:tcW w:w="2551" w:type="dxa"/>
          </w:tcPr>
          <w:p w:rsidR="00577AB5" w:rsidRDefault="00577AB5">
            <w:pPr>
              <w:pStyle w:val="ConsPlusNormal"/>
            </w:pPr>
            <w:r>
              <w:t>г. Медногорск, ул. 2-я Школьная, д. 2</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536,40</w:t>
            </w:r>
          </w:p>
        </w:tc>
        <w:tc>
          <w:tcPr>
            <w:tcW w:w="1804" w:type="dxa"/>
          </w:tcPr>
          <w:p w:rsidR="00577AB5" w:rsidRDefault="00577AB5">
            <w:pPr>
              <w:pStyle w:val="ConsPlusNormal"/>
              <w:jc w:val="center"/>
            </w:pPr>
            <w:r>
              <w:t>1765716,71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1765716,71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117.</w:t>
            </w:r>
          </w:p>
        </w:tc>
        <w:tc>
          <w:tcPr>
            <w:tcW w:w="2551" w:type="dxa"/>
          </w:tcPr>
          <w:p w:rsidR="00577AB5" w:rsidRDefault="00577AB5">
            <w:pPr>
              <w:pStyle w:val="ConsPlusNormal"/>
            </w:pPr>
            <w:r>
              <w:t>г. Медногорск, ул. Гагарина, д. 8</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498024,00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498024,00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118.</w:t>
            </w:r>
          </w:p>
        </w:tc>
        <w:tc>
          <w:tcPr>
            <w:tcW w:w="2551" w:type="dxa"/>
          </w:tcPr>
          <w:p w:rsidR="00577AB5" w:rsidRDefault="00577AB5">
            <w:pPr>
              <w:pStyle w:val="ConsPlusNormal"/>
            </w:pPr>
            <w:r>
              <w:t>г. Медногорск, ул. Герцена,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3268484,30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3268484,30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119.</w:t>
            </w:r>
          </w:p>
        </w:tc>
        <w:tc>
          <w:tcPr>
            <w:tcW w:w="2551" w:type="dxa"/>
          </w:tcPr>
          <w:p w:rsidR="00577AB5" w:rsidRDefault="00577AB5">
            <w:pPr>
              <w:pStyle w:val="ConsPlusNormal"/>
            </w:pPr>
            <w:r>
              <w:t>г. Медногорск, ул. Герцена, д. 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1961438,45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1961438,45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120.</w:t>
            </w:r>
          </w:p>
        </w:tc>
        <w:tc>
          <w:tcPr>
            <w:tcW w:w="2551" w:type="dxa"/>
          </w:tcPr>
          <w:p w:rsidR="00577AB5" w:rsidRDefault="00577AB5">
            <w:pPr>
              <w:pStyle w:val="ConsPlusNormal"/>
            </w:pPr>
            <w:r>
              <w:t>г. Медногорск, ул. Комсомольская, д. 13</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647410,80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647410,80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121.</w:t>
            </w:r>
          </w:p>
        </w:tc>
        <w:tc>
          <w:tcPr>
            <w:tcW w:w="2551" w:type="dxa"/>
          </w:tcPr>
          <w:p w:rsidR="00577AB5" w:rsidRDefault="00577AB5">
            <w:pPr>
              <w:pStyle w:val="ConsPlusNormal"/>
            </w:pPr>
            <w:r>
              <w:t>г. Медногорск, ул. Комсомольская, д. 14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1180,00</w:t>
            </w:r>
          </w:p>
        </w:tc>
        <w:tc>
          <w:tcPr>
            <w:tcW w:w="1804" w:type="dxa"/>
          </w:tcPr>
          <w:p w:rsidR="00577AB5" w:rsidRDefault="00577AB5">
            <w:pPr>
              <w:pStyle w:val="ConsPlusNormal"/>
              <w:jc w:val="center"/>
            </w:pPr>
            <w:r>
              <w:t>1767060,20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1767060,20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122.</w:t>
            </w:r>
          </w:p>
        </w:tc>
        <w:tc>
          <w:tcPr>
            <w:tcW w:w="2551" w:type="dxa"/>
          </w:tcPr>
          <w:p w:rsidR="00577AB5" w:rsidRDefault="00577AB5">
            <w:pPr>
              <w:pStyle w:val="ConsPlusNormal"/>
            </w:pPr>
            <w:r>
              <w:t>г. Медногорск, ул. Лермонтова, д. 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2987749,13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2987749,13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123.</w:t>
            </w:r>
          </w:p>
        </w:tc>
        <w:tc>
          <w:tcPr>
            <w:tcW w:w="2551" w:type="dxa"/>
          </w:tcPr>
          <w:p w:rsidR="00577AB5" w:rsidRDefault="00577AB5">
            <w:pPr>
              <w:pStyle w:val="ConsPlusNormal"/>
            </w:pPr>
            <w:r>
              <w:t>г. Медногорск, ул. Советская, д. 2</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595,26</w:t>
            </w:r>
          </w:p>
        </w:tc>
        <w:tc>
          <w:tcPr>
            <w:tcW w:w="1804" w:type="dxa"/>
          </w:tcPr>
          <w:p w:rsidR="00577AB5" w:rsidRDefault="00577AB5">
            <w:pPr>
              <w:pStyle w:val="ConsPlusNormal"/>
              <w:jc w:val="center"/>
            </w:pPr>
            <w:r>
              <w:t>1804095,24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1804095,24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124.</w:t>
            </w:r>
          </w:p>
        </w:tc>
        <w:tc>
          <w:tcPr>
            <w:tcW w:w="2551" w:type="dxa"/>
          </w:tcPr>
          <w:p w:rsidR="00577AB5" w:rsidRDefault="00577AB5">
            <w:pPr>
              <w:pStyle w:val="ConsPlusNormal"/>
            </w:pPr>
            <w:r>
              <w:t>г. Медногорск, ул. Советская, д. 31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666561,26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666561,26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125.</w:t>
            </w:r>
          </w:p>
        </w:tc>
        <w:tc>
          <w:tcPr>
            <w:tcW w:w="2551" w:type="dxa"/>
          </w:tcPr>
          <w:p w:rsidR="00577AB5" w:rsidRDefault="00577AB5">
            <w:pPr>
              <w:pStyle w:val="ConsPlusNormal"/>
            </w:pPr>
            <w:r>
              <w:t>г. Медногорск, ул. Советская, д. 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353</w:t>
            </w:r>
          </w:p>
        </w:tc>
        <w:tc>
          <w:tcPr>
            <w:tcW w:w="1804" w:type="dxa"/>
          </w:tcPr>
          <w:p w:rsidR="00577AB5" w:rsidRDefault="00577AB5">
            <w:pPr>
              <w:pStyle w:val="ConsPlusNormal"/>
              <w:jc w:val="center"/>
            </w:pPr>
            <w:r>
              <w:t>1873303,51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1873303,51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10. Муниципальное образование город Новотроицк</w:t>
            </w:r>
          </w:p>
        </w:tc>
      </w:tr>
      <w:tr w:rsidR="00577AB5">
        <w:tc>
          <w:tcPr>
            <w:tcW w:w="3345" w:type="dxa"/>
            <w:gridSpan w:val="2"/>
          </w:tcPr>
          <w:p w:rsidR="00577AB5" w:rsidRDefault="00577AB5">
            <w:pPr>
              <w:pStyle w:val="ConsPlusNormal"/>
            </w:pPr>
            <w:r>
              <w:t>Итого по муниципальному образованию город Новотроицк</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121576875,33</w:t>
            </w:r>
          </w:p>
        </w:tc>
        <w:tc>
          <w:tcPr>
            <w:tcW w:w="1924" w:type="dxa"/>
          </w:tcPr>
          <w:p w:rsidR="00577AB5" w:rsidRDefault="00577AB5">
            <w:pPr>
              <w:pStyle w:val="ConsPlusNormal"/>
              <w:jc w:val="center"/>
            </w:pPr>
            <w:r>
              <w:t>4643788,96</w:t>
            </w:r>
          </w:p>
        </w:tc>
        <w:tc>
          <w:tcPr>
            <w:tcW w:w="1624" w:type="dxa"/>
          </w:tcPr>
          <w:p w:rsidR="00577AB5" w:rsidRDefault="00577AB5">
            <w:pPr>
              <w:pStyle w:val="ConsPlusNormal"/>
              <w:jc w:val="center"/>
            </w:pPr>
            <w:r>
              <w:t>4643788,96</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112289297,41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126.</w:t>
            </w:r>
          </w:p>
        </w:tc>
        <w:tc>
          <w:tcPr>
            <w:tcW w:w="2551" w:type="dxa"/>
          </w:tcPr>
          <w:p w:rsidR="00577AB5" w:rsidRDefault="00577AB5">
            <w:pPr>
              <w:pStyle w:val="ConsPlusNormal"/>
            </w:pPr>
            <w:r>
              <w:t>г. Новотроицк, просп. Комсомольский, д. 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4997732,26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4997732,26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127.</w:t>
            </w:r>
          </w:p>
        </w:tc>
        <w:tc>
          <w:tcPr>
            <w:tcW w:w="2551" w:type="dxa"/>
          </w:tcPr>
          <w:p w:rsidR="00577AB5" w:rsidRDefault="00577AB5">
            <w:pPr>
              <w:pStyle w:val="ConsPlusNormal"/>
            </w:pPr>
            <w:r>
              <w:t>г. Новотроицк, просп. Металлургов, д. 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5330574,44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5330574,44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128.</w:t>
            </w:r>
          </w:p>
        </w:tc>
        <w:tc>
          <w:tcPr>
            <w:tcW w:w="2551" w:type="dxa"/>
          </w:tcPr>
          <w:p w:rsidR="00577AB5" w:rsidRDefault="00577AB5">
            <w:pPr>
              <w:pStyle w:val="ConsPlusNormal"/>
            </w:pPr>
            <w:r>
              <w:t>г. Новотроицк, просп. Металлургов, д. 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1250121,78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1250121,78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129.</w:t>
            </w:r>
          </w:p>
        </w:tc>
        <w:tc>
          <w:tcPr>
            <w:tcW w:w="2551" w:type="dxa"/>
          </w:tcPr>
          <w:p w:rsidR="00577AB5" w:rsidRDefault="00577AB5">
            <w:pPr>
              <w:pStyle w:val="ConsPlusNormal"/>
            </w:pPr>
            <w:r>
              <w:t>г. Новотроицк, просп. Металлургов, д. 1</w:t>
            </w:r>
          </w:p>
        </w:tc>
        <w:tc>
          <w:tcPr>
            <w:tcW w:w="1871" w:type="dxa"/>
          </w:tcPr>
          <w:p w:rsidR="00577AB5" w:rsidRDefault="00577AB5">
            <w:pPr>
              <w:pStyle w:val="ConsPlusNormal"/>
            </w:pPr>
            <w:r>
              <w:t xml:space="preserve">ремонт и (или) переустройство </w:t>
            </w:r>
            <w:r>
              <w:lastRenderedPageBreak/>
              <w:t>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1136,40</w:t>
            </w:r>
          </w:p>
        </w:tc>
        <w:tc>
          <w:tcPr>
            <w:tcW w:w="1804" w:type="dxa"/>
          </w:tcPr>
          <w:p w:rsidR="00577AB5" w:rsidRDefault="00577AB5">
            <w:pPr>
              <w:pStyle w:val="ConsPlusNormal"/>
              <w:jc w:val="center"/>
            </w:pPr>
            <w:r>
              <w:t>5660371,78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5660371,78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130.</w:t>
            </w:r>
          </w:p>
        </w:tc>
        <w:tc>
          <w:tcPr>
            <w:tcW w:w="2551" w:type="dxa"/>
          </w:tcPr>
          <w:p w:rsidR="00577AB5" w:rsidRDefault="00577AB5">
            <w:pPr>
              <w:pStyle w:val="ConsPlusNormal"/>
            </w:pPr>
            <w:r>
              <w:t>г. Новотроицк, ул. Винокурова, д. 14а</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3197142,77</w:t>
            </w:r>
          </w:p>
        </w:tc>
        <w:tc>
          <w:tcPr>
            <w:tcW w:w="1924" w:type="dxa"/>
          </w:tcPr>
          <w:p w:rsidR="00577AB5" w:rsidRDefault="00577AB5">
            <w:pPr>
              <w:pStyle w:val="ConsPlusNormal"/>
              <w:jc w:val="center"/>
            </w:pPr>
            <w:r>
              <w:t>903223,68</w:t>
            </w:r>
          </w:p>
        </w:tc>
        <w:tc>
          <w:tcPr>
            <w:tcW w:w="1624" w:type="dxa"/>
          </w:tcPr>
          <w:p w:rsidR="00577AB5" w:rsidRDefault="00577AB5">
            <w:pPr>
              <w:pStyle w:val="ConsPlusNormal"/>
              <w:jc w:val="center"/>
            </w:pPr>
            <w:r>
              <w:t>903223,68</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1390695,41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131.</w:t>
            </w:r>
          </w:p>
        </w:tc>
        <w:tc>
          <w:tcPr>
            <w:tcW w:w="2551" w:type="dxa"/>
          </w:tcPr>
          <w:p w:rsidR="00577AB5" w:rsidRDefault="00577AB5">
            <w:pPr>
              <w:pStyle w:val="ConsPlusNormal"/>
            </w:pPr>
            <w:r>
              <w:t>г. Новотроицк, ул. Гагарина, д. 9</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2032603,20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2032603,20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132.</w:t>
            </w:r>
          </w:p>
        </w:tc>
        <w:tc>
          <w:tcPr>
            <w:tcW w:w="2551" w:type="dxa"/>
          </w:tcPr>
          <w:p w:rsidR="00577AB5" w:rsidRDefault="00577AB5">
            <w:pPr>
              <w:pStyle w:val="ConsPlusNormal"/>
            </w:pPr>
            <w:r>
              <w:t>г. Новотроицк, ул. Гагарина, д. 9</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825587,27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825587,27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133.</w:t>
            </w:r>
          </w:p>
        </w:tc>
        <w:tc>
          <w:tcPr>
            <w:tcW w:w="2551" w:type="dxa"/>
          </w:tcPr>
          <w:p w:rsidR="00577AB5" w:rsidRDefault="00577AB5">
            <w:pPr>
              <w:pStyle w:val="ConsPlusNormal"/>
            </w:pPr>
            <w:r>
              <w:t>г. Новотроицк, ул. Гагарина, д. 9</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813969,64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813969,64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134.</w:t>
            </w:r>
          </w:p>
        </w:tc>
        <w:tc>
          <w:tcPr>
            <w:tcW w:w="2551" w:type="dxa"/>
          </w:tcPr>
          <w:p w:rsidR="00577AB5" w:rsidRDefault="00577AB5">
            <w:pPr>
              <w:pStyle w:val="ConsPlusNormal"/>
            </w:pPr>
            <w:r>
              <w:t>г. Новотроицк, ул. Гагарина, д. 9</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924195,27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924195,27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135.</w:t>
            </w:r>
          </w:p>
        </w:tc>
        <w:tc>
          <w:tcPr>
            <w:tcW w:w="2551" w:type="dxa"/>
          </w:tcPr>
          <w:p w:rsidR="00577AB5" w:rsidRDefault="00577AB5">
            <w:pPr>
              <w:pStyle w:val="ConsPlusNormal"/>
            </w:pPr>
            <w:r>
              <w:t>г. Новотроицк, ул. Гагарина, д. 9</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1326872,98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1326872,98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136.</w:t>
            </w:r>
          </w:p>
        </w:tc>
        <w:tc>
          <w:tcPr>
            <w:tcW w:w="2551" w:type="dxa"/>
          </w:tcPr>
          <w:p w:rsidR="00577AB5" w:rsidRDefault="00577AB5">
            <w:pPr>
              <w:pStyle w:val="ConsPlusNormal"/>
            </w:pPr>
            <w:r>
              <w:t>г. Новотроицк, ул. Гагарина, д. 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1096,00</w:t>
            </w:r>
          </w:p>
        </w:tc>
        <w:tc>
          <w:tcPr>
            <w:tcW w:w="1804" w:type="dxa"/>
          </w:tcPr>
          <w:p w:rsidR="00577AB5" w:rsidRDefault="00577AB5">
            <w:pPr>
              <w:pStyle w:val="ConsPlusNormal"/>
              <w:jc w:val="center"/>
            </w:pPr>
            <w:r>
              <w:t>5841027,48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5841027,48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137.</w:t>
            </w:r>
          </w:p>
        </w:tc>
        <w:tc>
          <w:tcPr>
            <w:tcW w:w="2551" w:type="dxa"/>
          </w:tcPr>
          <w:p w:rsidR="00577AB5" w:rsidRDefault="00577AB5">
            <w:pPr>
              <w:pStyle w:val="ConsPlusNormal"/>
            </w:pPr>
            <w:r>
              <w:t>г. Новотроицк, ул. Зеленая, д. 14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5742449,19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5742449,19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138.</w:t>
            </w:r>
          </w:p>
        </w:tc>
        <w:tc>
          <w:tcPr>
            <w:tcW w:w="2551" w:type="dxa"/>
          </w:tcPr>
          <w:p w:rsidR="00577AB5" w:rsidRDefault="00577AB5">
            <w:pPr>
              <w:pStyle w:val="ConsPlusNormal"/>
            </w:pPr>
            <w:r>
              <w:t>г. Новотроицк, ул. Зеленая, д. 27</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888925,76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888925,76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139.</w:t>
            </w:r>
          </w:p>
        </w:tc>
        <w:tc>
          <w:tcPr>
            <w:tcW w:w="2551" w:type="dxa"/>
          </w:tcPr>
          <w:p w:rsidR="00577AB5" w:rsidRDefault="00577AB5">
            <w:pPr>
              <w:pStyle w:val="ConsPlusNormal"/>
            </w:pPr>
            <w:r>
              <w:t>г. Новотроицк, ул. Зеленая, д. 53</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1352829,15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1352829,15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140.</w:t>
            </w:r>
          </w:p>
        </w:tc>
        <w:tc>
          <w:tcPr>
            <w:tcW w:w="2551" w:type="dxa"/>
          </w:tcPr>
          <w:p w:rsidR="00577AB5" w:rsidRDefault="00577AB5">
            <w:pPr>
              <w:pStyle w:val="ConsPlusNormal"/>
            </w:pPr>
            <w:r>
              <w:t>г. Новотроицк, ул. Зеленая, д. 53</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958618,05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958618,05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141.</w:t>
            </w:r>
          </w:p>
        </w:tc>
        <w:tc>
          <w:tcPr>
            <w:tcW w:w="2551" w:type="dxa"/>
          </w:tcPr>
          <w:p w:rsidR="00577AB5" w:rsidRDefault="00577AB5">
            <w:pPr>
              <w:pStyle w:val="ConsPlusNormal"/>
            </w:pPr>
            <w:r>
              <w:t>г. Новотроицк, ул. Зеленая, д. 53</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1298012,10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1298012,10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142.</w:t>
            </w:r>
          </w:p>
        </w:tc>
        <w:tc>
          <w:tcPr>
            <w:tcW w:w="2551" w:type="dxa"/>
          </w:tcPr>
          <w:p w:rsidR="00577AB5" w:rsidRDefault="00577AB5">
            <w:pPr>
              <w:pStyle w:val="ConsPlusNormal"/>
            </w:pPr>
            <w:r>
              <w:t>г. Новотроицк, ул. Зеленая, д. 53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679232,36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679232,36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143.</w:t>
            </w:r>
          </w:p>
        </w:tc>
        <w:tc>
          <w:tcPr>
            <w:tcW w:w="2551" w:type="dxa"/>
          </w:tcPr>
          <w:p w:rsidR="00577AB5" w:rsidRDefault="00577AB5">
            <w:pPr>
              <w:pStyle w:val="ConsPlusNormal"/>
            </w:pPr>
            <w:r>
              <w:t>г. Новотроицк, ул. Марии Корецкой, д. 1а</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503801,16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503801,16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144.</w:t>
            </w:r>
          </w:p>
        </w:tc>
        <w:tc>
          <w:tcPr>
            <w:tcW w:w="2551" w:type="dxa"/>
          </w:tcPr>
          <w:p w:rsidR="00577AB5" w:rsidRDefault="00577AB5">
            <w:pPr>
              <w:pStyle w:val="ConsPlusNormal"/>
            </w:pPr>
            <w:r>
              <w:t>г. Новотроицк, ул. Марии Корецкой, д. 1а</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539512,84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539512,84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145.</w:t>
            </w:r>
          </w:p>
        </w:tc>
        <w:tc>
          <w:tcPr>
            <w:tcW w:w="2551" w:type="dxa"/>
          </w:tcPr>
          <w:p w:rsidR="00577AB5" w:rsidRDefault="00577AB5">
            <w:pPr>
              <w:pStyle w:val="ConsPlusNormal"/>
            </w:pPr>
            <w:r>
              <w:t>г. Новотроицк, ул. Марии Корецкой, д. 1а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528281,39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528281,39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146.</w:t>
            </w:r>
          </w:p>
        </w:tc>
        <w:tc>
          <w:tcPr>
            <w:tcW w:w="2551" w:type="dxa"/>
          </w:tcPr>
          <w:p w:rsidR="00577AB5" w:rsidRDefault="00577AB5">
            <w:pPr>
              <w:pStyle w:val="ConsPlusNormal"/>
            </w:pPr>
            <w:r>
              <w:t>г. Новотроицк, ул. Марии Корецкой, д. 1а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744,50</w:t>
            </w:r>
          </w:p>
        </w:tc>
        <w:tc>
          <w:tcPr>
            <w:tcW w:w="1804" w:type="dxa"/>
          </w:tcPr>
          <w:p w:rsidR="00577AB5" w:rsidRDefault="00577AB5">
            <w:pPr>
              <w:pStyle w:val="ConsPlusNormal"/>
              <w:jc w:val="center"/>
            </w:pPr>
            <w:r>
              <w:t>3331646,51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3331646,51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147.</w:t>
            </w:r>
          </w:p>
        </w:tc>
        <w:tc>
          <w:tcPr>
            <w:tcW w:w="2551" w:type="dxa"/>
          </w:tcPr>
          <w:p w:rsidR="00577AB5" w:rsidRDefault="00577AB5">
            <w:pPr>
              <w:pStyle w:val="ConsPlusNormal"/>
            </w:pPr>
            <w:r>
              <w:t>г. Новотроицк, ул. Марии Корецкой, д. 14</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234,00</w:t>
            </w:r>
          </w:p>
        </w:tc>
        <w:tc>
          <w:tcPr>
            <w:tcW w:w="1804" w:type="dxa"/>
          </w:tcPr>
          <w:p w:rsidR="00577AB5" w:rsidRDefault="00577AB5">
            <w:pPr>
              <w:pStyle w:val="ConsPlusNormal"/>
              <w:jc w:val="center"/>
            </w:pPr>
            <w:r>
              <w:t>270657,30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270657,30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148.</w:t>
            </w:r>
          </w:p>
        </w:tc>
        <w:tc>
          <w:tcPr>
            <w:tcW w:w="2551" w:type="dxa"/>
          </w:tcPr>
          <w:p w:rsidR="00577AB5" w:rsidRDefault="00577AB5">
            <w:pPr>
              <w:pStyle w:val="ConsPlusNormal"/>
            </w:pPr>
            <w:r>
              <w:t>г. Новотроицк, ул. Марии Корецкой, д. 14</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210,00</w:t>
            </w:r>
          </w:p>
        </w:tc>
        <w:tc>
          <w:tcPr>
            <w:tcW w:w="1804" w:type="dxa"/>
          </w:tcPr>
          <w:p w:rsidR="00577AB5" w:rsidRDefault="00577AB5">
            <w:pPr>
              <w:pStyle w:val="ConsPlusNormal"/>
              <w:jc w:val="center"/>
            </w:pPr>
            <w:r>
              <w:t>610943,90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610943,90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149.</w:t>
            </w:r>
          </w:p>
        </w:tc>
        <w:tc>
          <w:tcPr>
            <w:tcW w:w="2551" w:type="dxa"/>
          </w:tcPr>
          <w:p w:rsidR="00577AB5" w:rsidRDefault="00577AB5">
            <w:pPr>
              <w:pStyle w:val="ConsPlusNormal"/>
            </w:pPr>
            <w:r>
              <w:t>г. Новотроицк, ул. Марии Корецкой, д. 14</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279434,77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279434,77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150.</w:t>
            </w:r>
          </w:p>
        </w:tc>
        <w:tc>
          <w:tcPr>
            <w:tcW w:w="2551" w:type="dxa"/>
          </w:tcPr>
          <w:p w:rsidR="00577AB5" w:rsidRDefault="00577AB5">
            <w:pPr>
              <w:pStyle w:val="ConsPlusNormal"/>
            </w:pPr>
            <w:r>
              <w:t>г. Новотроицк, ул. Мира, д. 3</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6731748,75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6731748,75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151.</w:t>
            </w:r>
          </w:p>
        </w:tc>
        <w:tc>
          <w:tcPr>
            <w:tcW w:w="2551" w:type="dxa"/>
          </w:tcPr>
          <w:p w:rsidR="00577AB5" w:rsidRDefault="00577AB5">
            <w:pPr>
              <w:pStyle w:val="ConsPlusNormal"/>
            </w:pPr>
            <w:r>
              <w:t>г. Новотроицк, ул. Орская, д. 8а</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911891,09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911891,09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152.</w:t>
            </w:r>
          </w:p>
        </w:tc>
        <w:tc>
          <w:tcPr>
            <w:tcW w:w="2551" w:type="dxa"/>
          </w:tcPr>
          <w:p w:rsidR="00577AB5" w:rsidRDefault="00577AB5">
            <w:pPr>
              <w:pStyle w:val="ConsPlusNormal"/>
            </w:pPr>
            <w:r>
              <w:t>г. Новотроицк, ул. Орская, д. 8а</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801547,85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801547,85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153.</w:t>
            </w:r>
          </w:p>
        </w:tc>
        <w:tc>
          <w:tcPr>
            <w:tcW w:w="2551" w:type="dxa"/>
          </w:tcPr>
          <w:p w:rsidR="00577AB5" w:rsidRDefault="00577AB5">
            <w:pPr>
              <w:pStyle w:val="ConsPlusNormal"/>
            </w:pPr>
            <w:r>
              <w:t>г. Новотроицк, ул. Орская, д. 8а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846843,94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846843,94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154.</w:t>
            </w:r>
          </w:p>
        </w:tc>
        <w:tc>
          <w:tcPr>
            <w:tcW w:w="2551" w:type="dxa"/>
          </w:tcPr>
          <w:p w:rsidR="00577AB5" w:rsidRDefault="00577AB5">
            <w:pPr>
              <w:pStyle w:val="ConsPlusNormal"/>
            </w:pPr>
            <w:r>
              <w:t>г. Новотроицк, ул. Орская, д. 8а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1319302,56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1319302,56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155.</w:t>
            </w:r>
          </w:p>
        </w:tc>
        <w:tc>
          <w:tcPr>
            <w:tcW w:w="2551" w:type="dxa"/>
          </w:tcPr>
          <w:p w:rsidR="00577AB5" w:rsidRDefault="00577AB5">
            <w:pPr>
              <w:pStyle w:val="ConsPlusNormal"/>
            </w:pPr>
            <w:r>
              <w:t>г. Новотроицк, ул. Орская, д. 8а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1210,60</w:t>
            </w:r>
          </w:p>
        </w:tc>
        <w:tc>
          <w:tcPr>
            <w:tcW w:w="1804" w:type="dxa"/>
          </w:tcPr>
          <w:p w:rsidR="00577AB5" w:rsidRDefault="00577AB5">
            <w:pPr>
              <w:pStyle w:val="ConsPlusNormal"/>
              <w:jc w:val="center"/>
            </w:pPr>
            <w:r>
              <w:t>5453883,70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5453883,70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156.</w:t>
            </w:r>
          </w:p>
        </w:tc>
        <w:tc>
          <w:tcPr>
            <w:tcW w:w="2551" w:type="dxa"/>
          </w:tcPr>
          <w:p w:rsidR="00577AB5" w:rsidRDefault="00577AB5">
            <w:pPr>
              <w:pStyle w:val="ConsPlusNormal"/>
            </w:pPr>
            <w:r>
              <w:t>г. Новотроицк, ул. Родимцева, д. 2</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948172,87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948172,87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157.</w:t>
            </w:r>
          </w:p>
        </w:tc>
        <w:tc>
          <w:tcPr>
            <w:tcW w:w="2551" w:type="dxa"/>
          </w:tcPr>
          <w:p w:rsidR="00577AB5" w:rsidRDefault="00577AB5">
            <w:pPr>
              <w:pStyle w:val="ConsPlusNormal"/>
            </w:pPr>
            <w:r>
              <w:t>г. Новотроицк, ул. Родимцева, д. 2</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593495,73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593495,73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158.</w:t>
            </w:r>
          </w:p>
        </w:tc>
        <w:tc>
          <w:tcPr>
            <w:tcW w:w="2551" w:type="dxa"/>
          </w:tcPr>
          <w:p w:rsidR="00577AB5" w:rsidRDefault="00577AB5">
            <w:pPr>
              <w:pStyle w:val="ConsPlusNormal"/>
            </w:pPr>
            <w:r>
              <w:t>г. Новотроицк, ул. Родимцева, д. 2</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615062,86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615062,86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159.</w:t>
            </w:r>
          </w:p>
        </w:tc>
        <w:tc>
          <w:tcPr>
            <w:tcW w:w="2551" w:type="dxa"/>
          </w:tcPr>
          <w:p w:rsidR="00577AB5" w:rsidRDefault="00577AB5">
            <w:pPr>
              <w:pStyle w:val="ConsPlusNormal"/>
            </w:pPr>
            <w:r>
              <w:t>г. Новотроицк, ул. Советская, д. 121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2904451,09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2904451,09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160.</w:t>
            </w:r>
          </w:p>
        </w:tc>
        <w:tc>
          <w:tcPr>
            <w:tcW w:w="2551" w:type="dxa"/>
          </w:tcPr>
          <w:p w:rsidR="00577AB5" w:rsidRDefault="00577AB5">
            <w:pPr>
              <w:pStyle w:val="ConsPlusNormal"/>
            </w:pPr>
            <w:r>
              <w:t>г. Новотроицк, ул. Советская, д. 45</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1113987,46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1113987,46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161.</w:t>
            </w:r>
          </w:p>
        </w:tc>
        <w:tc>
          <w:tcPr>
            <w:tcW w:w="2551" w:type="dxa"/>
          </w:tcPr>
          <w:p w:rsidR="00577AB5" w:rsidRDefault="00577AB5">
            <w:pPr>
              <w:pStyle w:val="ConsPlusNormal"/>
            </w:pPr>
            <w:r>
              <w:t>г. Новотроицк, ул. Советская, д. 45</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766235,46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766235,46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162.</w:t>
            </w:r>
          </w:p>
        </w:tc>
        <w:tc>
          <w:tcPr>
            <w:tcW w:w="2551" w:type="dxa"/>
          </w:tcPr>
          <w:p w:rsidR="00577AB5" w:rsidRDefault="00577AB5">
            <w:pPr>
              <w:pStyle w:val="ConsPlusNormal"/>
            </w:pPr>
            <w:r>
              <w:t>г. Новотроицк, ул. Советская, д. 45</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750577,41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750577,41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163.</w:t>
            </w:r>
          </w:p>
        </w:tc>
        <w:tc>
          <w:tcPr>
            <w:tcW w:w="2551" w:type="dxa"/>
          </w:tcPr>
          <w:p w:rsidR="00577AB5" w:rsidRDefault="00577AB5">
            <w:pPr>
              <w:pStyle w:val="ConsPlusNormal"/>
            </w:pPr>
            <w:r>
              <w:t>г. Новотроицк, ул. Советская, д. 47</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1221540,70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1221540,70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164.</w:t>
            </w:r>
          </w:p>
        </w:tc>
        <w:tc>
          <w:tcPr>
            <w:tcW w:w="2551" w:type="dxa"/>
          </w:tcPr>
          <w:p w:rsidR="00577AB5" w:rsidRDefault="00577AB5">
            <w:pPr>
              <w:pStyle w:val="ConsPlusNormal"/>
            </w:pPr>
            <w:r>
              <w:t>г. Новотроицк, ул. Советская, д. 47</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592031,33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592031,33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165.</w:t>
            </w:r>
          </w:p>
        </w:tc>
        <w:tc>
          <w:tcPr>
            <w:tcW w:w="2551" w:type="dxa"/>
          </w:tcPr>
          <w:p w:rsidR="00577AB5" w:rsidRDefault="00577AB5">
            <w:pPr>
              <w:pStyle w:val="ConsPlusNormal"/>
            </w:pPr>
            <w:r>
              <w:t>г. Новотроицк, ул. Советская, д. 47</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477007,02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477007,02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166.</w:t>
            </w:r>
          </w:p>
        </w:tc>
        <w:tc>
          <w:tcPr>
            <w:tcW w:w="2551" w:type="dxa"/>
          </w:tcPr>
          <w:p w:rsidR="00577AB5" w:rsidRDefault="00577AB5">
            <w:pPr>
              <w:pStyle w:val="ConsPlusNormal"/>
            </w:pPr>
            <w:r>
              <w:t>г. Новотроицк, ул. Советская, д. 47</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574401,49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574401,49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167.</w:t>
            </w:r>
          </w:p>
        </w:tc>
        <w:tc>
          <w:tcPr>
            <w:tcW w:w="2551" w:type="dxa"/>
          </w:tcPr>
          <w:p w:rsidR="00577AB5" w:rsidRDefault="00577AB5">
            <w:pPr>
              <w:pStyle w:val="ConsPlusNormal"/>
            </w:pPr>
            <w:r>
              <w:t>г. Новотроицк, ул. Советская, д. 47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1100,20</w:t>
            </w:r>
          </w:p>
        </w:tc>
        <w:tc>
          <w:tcPr>
            <w:tcW w:w="1804" w:type="dxa"/>
          </w:tcPr>
          <w:p w:rsidR="00577AB5" w:rsidRDefault="00577AB5">
            <w:pPr>
              <w:pStyle w:val="ConsPlusNormal"/>
              <w:jc w:val="center"/>
            </w:pPr>
            <w:r>
              <w:t>5550495,44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5550495,44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168.</w:t>
            </w:r>
          </w:p>
        </w:tc>
        <w:tc>
          <w:tcPr>
            <w:tcW w:w="2551" w:type="dxa"/>
          </w:tcPr>
          <w:p w:rsidR="00577AB5" w:rsidRDefault="00577AB5">
            <w:pPr>
              <w:pStyle w:val="ConsPlusNormal"/>
            </w:pPr>
            <w:r>
              <w:t>г. Новотроицк, ул. Советская, д. 55а</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1262679,95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1262679,95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169.</w:t>
            </w:r>
          </w:p>
        </w:tc>
        <w:tc>
          <w:tcPr>
            <w:tcW w:w="2551" w:type="dxa"/>
          </w:tcPr>
          <w:p w:rsidR="00577AB5" w:rsidRDefault="00577AB5">
            <w:pPr>
              <w:pStyle w:val="ConsPlusNormal"/>
            </w:pPr>
            <w:r>
              <w:t>г. Новотроицк, ул. Советская, д. 55а</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677462,60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677462,60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170.</w:t>
            </w:r>
          </w:p>
        </w:tc>
        <w:tc>
          <w:tcPr>
            <w:tcW w:w="2551" w:type="dxa"/>
          </w:tcPr>
          <w:p w:rsidR="00577AB5" w:rsidRDefault="00577AB5">
            <w:pPr>
              <w:pStyle w:val="ConsPlusNormal"/>
            </w:pPr>
            <w:r>
              <w:t>г. Новотроицк, ул. Советская, д. 55а</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525047,32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525047,32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171.</w:t>
            </w:r>
          </w:p>
        </w:tc>
        <w:tc>
          <w:tcPr>
            <w:tcW w:w="2551" w:type="dxa"/>
          </w:tcPr>
          <w:p w:rsidR="00577AB5" w:rsidRDefault="00577AB5">
            <w:pPr>
              <w:pStyle w:val="ConsPlusNormal"/>
            </w:pPr>
            <w:r>
              <w:t>г. Новотроицк, ул. Советская, д. 55а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496025,27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496025,27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172.</w:t>
            </w:r>
          </w:p>
        </w:tc>
        <w:tc>
          <w:tcPr>
            <w:tcW w:w="2551" w:type="dxa"/>
          </w:tcPr>
          <w:p w:rsidR="00577AB5" w:rsidRDefault="00577AB5">
            <w:pPr>
              <w:pStyle w:val="ConsPlusNormal"/>
            </w:pPr>
            <w:r>
              <w:t>г. Новотроицк, ул. Советская, д. 55а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1092,00</w:t>
            </w:r>
          </w:p>
        </w:tc>
        <w:tc>
          <w:tcPr>
            <w:tcW w:w="1804" w:type="dxa"/>
          </w:tcPr>
          <w:p w:rsidR="00577AB5" w:rsidRDefault="00577AB5">
            <w:pPr>
              <w:pStyle w:val="ConsPlusNormal"/>
              <w:jc w:val="center"/>
            </w:pPr>
            <w:r>
              <w:t>5534733,50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5534733,50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173.</w:t>
            </w:r>
          </w:p>
        </w:tc>
        <w:tc>
          <w:tcPr>
            <w:tcW w:w="2551" w:type="dxa"/>
          </w:tcPr>
          <w:p w:rsidR="00577AB5" w:rsidRDefault="00577AB5">
            <w:pPr>
              <w:pStyle w:val="ConsPlusNormal"/>
            </w:pPr>
            <w:r>
              <w:t>г. Новотроицк, ул. Советская, д. 59</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1162121,40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1162121,40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174.</w:t>
            </w:r>
          </w:p>
        </w:tc>
        <w:tc>
          <w:tcPr>
            <w:tcW w:w="2551" w:type="dxa"/>
          </w:tcPr>
          <w:p w:rsidR="00577AB5" w:rsidRDefault="00577AB5">
            <w:pPr>
              <w:pStyle w:val="ConsPlusNormal"/>
            </w:pPr>
            <w:r>
              <w:t>г. Новотроицк, ул. Советская, д. 95</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5</w:t>
            </w:r>
          </w:p>
        </w:tc>
        <w:tc>
          <w:tcPr>
            <w:tcW w:w="1804" w:type="dxa"/>
          </w:tcPr>
          <w:p w:rsidR="00577AB5" w:rsidRDefault="00577AB5">
            <w:pPr>
              <w:pStyle w:val="ConsPlusNormal"/>
              <w:jc w:val="center"/>
            </w:pPr>
            <w:r>
              <w:t>8287707,97</w:t>
            </w:r>
          </w:p>
        </w:tc>
        <w:tc>
          <w:tcPr>
            <w:tcW w:w="1924" w:type="dxa"/>
          </w:tcPr>
          <w:p w:rsidR="00577AB5" w:rsidRDefault="00577AB5">
            <w:pPr>
              <w:pStyle w:val="ConsPlusNormal"/>
              <w:jc w:val="center"/>
            </w:pPr>
            <w:r>
              <w:t>2337853,30</w:t>
            </w:r>
          </w:p>
        </w:tc>
        <w:tc>
          <w:tcPr>
            <w:tcW w:w="1624" w:type="dxa"/>
          </w:tcPr>
          <w:p w:rsidR="00577AB5" w:rsidRDefault="00577AB5">
            <w:pPr>
              <w:pStyle w:val="ConsPlusNormal"/>
              <w:jc w:val="center"/>
            </w:pPr>
            <w:r>
              <w:t>2337853,30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3612001,37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175.</w:t>
            </w:r>
          </w:p>
        </w:tc>
        <w:tc>
          <w:tcPr>
            <w:tcW w:w="2551" w:type="dxa"/>
          </w:tcPr>
          <w:p w:rsidR="00577AB5" w:rsidRDefault="00577AB5">
            <w:pPr>
              <w:pStyle w:val="ConsPlusNormal"/>
            </w:pPr>
            <w:r>
              <w:t>г. Новотроицк, ул. Уральская, д. 15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687,00</w:t>
            </w:r>
          </w:p>
        </w:tc>
        <w:tc>
          <w:tcPr>
            <w:tcW w:w="1804" w:type="dxa"/>
          </w:tcPr>
          <w:p w:rsidR="00577AB5" w:rsidRDefault="00577AB5">
            <w:pPr>
              <w:pStyle w:val="ConsPlusNormal"/>
              <w:jc w:val="center"/>
            </w:pPr>
            <w:r>
              <w:t>3650516,86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3650516,86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176.</w:t>
            </w:r>
          </w:p>
        </w:tc>
        <w:tc>
          <w:tcPr>
            <w:tcW w:w="2551" w:type="dxa"/>
          </w:tcPr>
          <w:p w:rsidR="00577AB5" w:rsidRDefault="00577AB5">
            <w:pPr>
              <w:pStyle w:val="ConsPlusNormal"/>
            </w:pPr>
            <w:r>
              <w:t>г. Новотроицк, ул. Уральская, д. 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3510396,68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3510396,68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177.</w:t>
            </w:r>
          </w:p>
        </w:tc>
        <w:tc>
          <w:tcPr>
            <w:tcW w:w="2551" w:type="dxa"/>
          </w:tcPr>
          <w:p w:rsidR="00577AB5" w:rsidRDefault="00577AB5">
            <w:pPr>
              <w:pStyle w:val="ConsPlusNormal"/>
            </w:pPr>
            <w:r>
              <w:t>г. Новотроицк, ул. Уральская, д. 2</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621273,67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621273,67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178.</w:t>
            </w:r>
          </w:p>
        </w:tc>
        <w:tc>
          <w:tcPr>
            <w:tcW w:w="2551" w:type="dxa"/>
          </w:tcPr>
          <w:p w:rsidR="00577AB5" w:rsidRDefault="00577AB5">
            <w:pPr>
              <w:pStyle w:val="ConsPlusNormal"/>
            </w:pPr>
            <w:r>
              <w:t>г. Новотроицк, ул. Уральская, д. 2</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1578076,77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1578076,77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179.</w:t>
            </w:r>
          </w:p>
        </w:tc>
        <w:tc>
          <w:tcPr>
            <w:tcW w:w="2551" w:type="dxa"/>
          </w:tcPr>
          <w:p w:rsidR="00577AB5" w:rsidRDefault="00577AB5">
            <w:pPr>
              <w:pStyle w:val="ConsPlusNormal"/>
            </w:pPr>
            <w:r>
              <w:t>г. Новотроицк, ул. Уральская, д. 2</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1658432,06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1658432,06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180.</w:t>
            </w:r>
          </w:p>
        </w:tc>
        <w:tc>
          <w:tcPr>
            <w:tcW w:w="2551" w:type="dxa"/>
          </w:tcPr>
          <w:p w:rsidR="00577AB5" w:rsidRDefault="00577AB5">
            <w:pPr>
              <w:pStyle w:val="ConsPlusNormal"/>
            </w:pPr>
            <w:r>
              <w:t>г. Новотроицк, ул. Уральская, д. 2а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672441,18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672441,18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181.</w:t>
            </w:r>
          </w:p>
        </w:tc>
        <w:tc>
          <w:tcPr>
            <w:tcW w:w="2551" w:type="dxa"/>
          </w:tcPr>
          <w:p w:rsidR="00577AB5" w:rsidRDefault="00577AB5">
            <w:pPr>
              <w:pStyle w:val="ConsPlusNormal"/>
            </w:pPr>
            <w:r>
              <w:t>г. Новотроицк, ул. Уральская, д. 39</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1263166,80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1263166,80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182.</w:t>
            </w:r>
          </w:p>
        </w:tc>
        <w:tc>
          <w:tcPr>
            <w:tcW w:w="2551" w:type="dxa"/>
          </w:tcPr>
          <w:p w:rsidR="00577AB5" w:rsidRDefault="00577AB5">
            <w:pPr>
              <w:pStyle w:val="ConsPlusNormal"/>
            </w:pPr>
            <w:r>
              <w:t>г. Новотроицк, ул. Уральская, д. 4</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589810,89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589810,89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183.</w:t>
            </w:r>
          </w:p>
        </w:tc>
        <w:tc>
          <w:tcPr>
            <w:tcW w:w="2551" w:type="dxa"/>
          </w:tcPr>
          <w:p w:rsidR="00577AB5" w:rsidRDefault="00577AB5">
            <w:pPr>
              <w:pStyle w:val="ConsPlusNormal"/>
            </w:pPr>
            <w:r>
              <w:t>г. Новотроицк, ул. Уральская, д. 42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4996456,67</w:t>
            </w:r>
          </w:p>
        </w:tc>
        <w:tc>
          <w:tcPr>
            <w:tcW w:w="1924" w:type="dxa"/>
          </w:tcPr>
          <w:p w:rsidR="00577AB5" w:rsidRDefault="00577AB5">
            <w:pPr>
              <w:pStyle w:val="ConsPlusNormal"/>
              <w:jc w:val="center"/>
            </w:pPr>
            <w:r>
              <w:t>1402711,98</w:t>
            </w:r>
          </w:p>
        </w:tc>
        <w:tc>
          <w:tcPr>
            <w:tcW w:w="1624" w:type="dxa"/>
          </w:tcPr>
          <w:p w:rsidR="00577AB5" w:rsidRDefault="00577AB5">
            <w:pPr>
              <w:pStyle w:val="ConsPlusNormal"/>
              <w:jc w:val="center"/>
            </w:pPr>
            <w:r>
              <w:t>1402711,98</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2191032,71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184.</w:t>
            </w:r>
          </w:p>
        </w:tc>
        <w:tc>
          <w:tcPr>
            <w:tcW w:w="2551" w:type="dxa"/>
          </w:tcPr>
          <w:p w:rsidR="00577AB5" w:rsidRDefault="00577AB5">
            <w:pPr>
              <w:pStyle w:val="ConsPlusNormal"/>
            </w:pPr>
            <w:r>
              <w:t>г. Новотроицк, ул. Фрунзе, д. 9</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430560,59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430560,59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185.</w:t>
            </w:r>
          </w:p>
        </w:tc>
        <w:tc>
          <w:tcPr>
            <w:tcW w:w="2551" w:type="dxa"/>
          </w:tcPr>
          <w:p w:rsidR="00577AB5" w:rsidRDefault="00577AB5">
            <w:pPr>
              <w:pStyle w:val="ConsPlusNormal"/>
            </w:pPr>
            <w:r>
              <w:t>г. Новотроицк, ул. Юных Ленинцев, д. 9</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3302745,05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3302745,05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11. Муниципальное образование город Оренбург</w:t>
            </w:r>
          </w:p>
        </w:tc>
      </w:tr>
      <w:tr w:rsidR="00577AB5">
        <w:tc>
          <w:tcPr>
            <w:tcW w:w="3345" w:type="dxa"/>
            <w:gridSpan w:val="2"/>
          </w:tcPr>
          <w:p w:rsidR="00577AB5" w:rsidRDefault="00577AB5">
            <w:pPr>
              <w:pStyle w:val="ConsPlusNormal"/>
            </w:pPr>
            <w:r>
              <w:t>Итого по муниципальному образованию город Оренбург</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1195929754,53</w:t>
            </w:r>
          </w:p>
        </w:tc>
        <w:tc>
          <w:tcPr>
            <w:tcW w:w="1924" w:type="dxa"/>
          </w:tcPr>
          <w:p w:rsidR="00577AB5" w:rsidRDefault="00577AB5">
            <w:pPr>
              <w:pStyle w:val="ConsPlusNormal"/>
              <w:jc w:val="center"/>
            </w:pPr>
            <w:r>
              <w:t>38848796,92</w:t>
            </w:r>
          </w:p>
        </w:tc>
        <w:tc>
          <w:tcPr>
            <w:tcW w:w="1624" w:type="dxa"/>
          </w:tcPr>
          <w:p w:rsidR="00577AB5" w:rsidRDefault="00577AB5">
            <w:pPr>
              <w:pStyle w:val="ConsPlusNormal"/>
              <w:jc w:val="center"/>
            </w:pPr>
            <w:r>
              <w:t>38848796,92</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1117380920,84</w:t>
            </w:r>
          </w:p>
        </w:tc>
        <w:tc>
          <w:tcPr>
            <w:tcW w:w="1384" w:type="dxa"/>
          </w:tcPr>
          <w:p w:rsidR="00577AB5" w:rsidRDefault="00577AB5">
            <w:pPr>
              <w:pStyle w:val="ConsPlusNormal"/>
              <w:jc w:val="center"/>
            </w:pPr>
            <w:r>
              <w:t>851239,85</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186.</w:t>
            </w:r>
          </w:p>
        </w:tc>
        <w:tc>
          <w:tcPr>
            <w:tcW w:w="2551" w:type="dxa"/>
          </w:tcPr>
          <w:p w:rsidR="00577AB5" w:rsidRDefault="00577AB5">
            <w:pPr>
              <w:pStyle w:val="ConsPlusNormal"/>
            </w:pPr>
            <w:r>
              <w:t xml:space="preserve">г. Оренбург, мкр. 70 лет </w:t>
            </w:r>
            <w:r>
              <w:lastRenderedPageBreak/>
              <w:t>ВЛКСМ, д. 12</w:t>
            </w:r>
          </w:p>
        </w:tc>
        <w:tc>
          <w:tcPr>
            <w:tcW w:w="1871" w:type="dxa"/>
          </w:tcPr>
          <w:p w:rsidR="00577AB5" w:rsidRDefault="00577AB5">
            <w:pPr>
              <w:pStyle w:val="ConsPlusNormal"/>
            </w:pPr>
            <w:r>
              <w:lastRenderedPageBreak/>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2298458,00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2298458,00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lastRenderedPageBreak/>
              <w:t>187.</w:t>
            </w:r>
          </w:p>
        </w:tc>
        <w:tc>
          <w:tcPr>
            <w:tcW w:w="2551" w:type="dxa"/>
          </w:tcPr>
          <w:p w:rsidR="00577AB5" w:rsidRDefault="00577AB5">
            <w:pPr>
              <w:pStyle w:val="ConsPlusNormal"/>
            </w:pPr>
            <w:r>
              <w:t>г. Оренбург, мкр. 70 лет ВЛКСМ, д. 13</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2298458,00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2298458,00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188.</w:t>
            </w:r>
          </w:p>
        </w:tc>
        <w:tc>
          <w:tcPr>
            <w:tcW w:w="2551" w:type="dxa"/>
          </w:tcPr>
          <w:p w:rsidR="00577AB5" w:rsidRDefault="00577AB5">
            <w:pPr>
              <w:pStyle w:val="ConsPlusNormal"/>
            </w:pPr>
            <w:r>
              <w:t>г. Оренбург, мкр. 70 лет ВЛКСМ, д. 15</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2298458,00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2298458,00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189.</w:t>
            </w:r>
          </w:p>
        </w:tc>
        <w:tc>
          <w:tcPr>
            <w:tcW w:w="2551" w:type="dxa"/>
          </w:tcPr>
          <w:p w:rsidR="00577AB5" w:rsidRDefault="00577AB5">
            <w:pPr>
              <w:pStyle w:val="ConsPlusNormal"/>
            </w:pPr>
            <w:r>
              <w:t>г. Оренбург, мкр. 70 лет ВЛКСМ, д. 17</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2298458,00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2298458,00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190.</w:t>
            </w:r>
          </w:p>
        </w:tc>
        <w:tc>
          <w:tcPr>
            <w:tcW w:w="2551" w:type="dxa"/>
          </w:tcPr>
          <w:p w:rsidR="00577AB5" w:rsidRDefault="00577AB5">
            <w:pPr>
              <w:pStyle w:val="ConsPlusNormal"/>
            </w:pPr>
            <w:r>
              <w:t>г. Оренбург, мкр. 70 лет ВЛКСМ, д. 18</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603,70</w:t>
            </w:r>
          </w:p>
        </w:tc>
        <w:tc>
          <w:tcPr>
            <w:tcW w:w="1804" w:type="dxa"/>
          </w:tcPr>
          <w:p w:rsidR="00577AB5" w:rsidRDefault="00577AB5">
            <w:pPr>
              <w:pStyle w:val="ConsPlusNormal"/>
              <w:jc w:val="center"/>
            </w:pPr>
            <w:r>
              <w:t>1083966,00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1083966,00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191.</w:t>
            </w:r>
          </w:p>
        </w:tc>
        <w:tc>
          <w:tcPr>
            <w:tcW w:w="2551" w:type="dxa"/>
          </w:tcPr>
          <w:p w:rsidR="00577AB5" w:rsidRDefault="00577AB5">
            <w:pPr>
              <w:pStyle w:val="ConsPlusNormal"/>
            </w:pPr>
            <w:r>
              <w:t>г. Оренбург, мкр. 70 лет ВЛКСМ, д. 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2298458,00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2298458,00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192.</w:t>
            </w:r>
          </w:p>
        </w:tc>
        <w:tc>
          <w:tcPr>
            <w:tcW w:w="2551" w:type="dxa"/>
          </w:tcPr>
          <w:p w:rsidR="00577AB5" w:rsidRDefault="00577AB5">
            <w:pPr>
              <w:pStyle w:val="ConsPlusNormal"/>
            </w:pPr>
            <w:r>
              <w:t>г. Оренбург, мкр. 70 лет ВЛКСМ, д. 22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2298458,00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2298458,00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193.</w:t>
            </w:r>
          </w:p>
        </w:tc>
        <w:tc>
          <w:tcPr>
            <w:tcW w:w="2551" w:type="dxa"/>
          </w:tcPr>
          <w:p w:rsidR="00577AB5" w:rsidRDefault="00577AB5">
            <w:pPr>
              <w:pStyle w:val="ConsPlusNormal"/>
            </w:pPr>
            <w:r>
              <w:t>г. Оренбург, мкр. 70 лет ВЛКСМ, д. 24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2298458,00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2298458,00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194.</w:t>
            </w:r>
          </w:p>
        </w:tc>
        <w:tc>
          <w:tcPr>
            <w:tcW w:w="2551" w:type="dxa"/>
          </w:tcPr>
          <w:p w:rsidR="00577AB5" w:rsidRDefault="00577AB5">
            <w:pPr>
              <w:pStyle w:val="ConsPlusNormal"/>
            </w:pPr>
            <w:r>
              <w:t>г. Оренбург, мкр. 70 лет ВЛКСМ, д. 28</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2298458,00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2298458,00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195.</w:t>
            </w:r>
          </w:p>
        </w:tc>
        <w:tc>
          <w:tcPr>
            <w:tcW w:w="2551" w:type="dxa"/>
          </w:tcPr>
          <w:p w:rsidR="00577AB5" w:rsidRDefault="00577AB5">
            <w:pPr>
              <w:pStyle w:val="ConsPlusNormal"/>
            </w:pPr>
            <w:r>
              <w:t>г. Оренбург, мкр. 70 лет ВЛКСМ, д. 3</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9170060,00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9170060,00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196.</w:t>
            </w:r>
          </w:p>
        </w:tc>
        <w:tc>
          <w:tcPr>
            <w:tcW w:w="2551" w:type="dxa"/>
          </w:tcPr>
          <w:p w:rsidR="00577AB5" w:rsidRDefault="00577AB5">
            <w:pPr>
              <w:pStyle w:val="ConsPlusNormal"/>
            </w:pPr>
            <w:r>
              <w:t>г. Оренбург, мкр. 70 лет ВЛКСМ, д. 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2298458,00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2298458,00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197.</w:t>
            </w:r>
          </w:p>
        </w:tc>
        <w:tc>
          <w:tcPr>
            <w:tcW w:w="2551" w:type="dxa"/>
          </w:tcPr>
          <w:p w:rsidR="00577AB5" w:rsidRDefault="00577AB5">
            <w:pPr>
              <w:pStyle w:val="ConsPlusNormal"/>
            </w:pPr>
            <w:r>
              <w:t>г. Оренбург, мкр. 70 лет ВЛКСМ, д. 6</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4596916,00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4596916,00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198.</w:t>
            </w:r>
          </w:p>
        </w:tc>
        <w:tc>
          <w:tcPr>
            <w:tcW w:w="2551" w:type="dxa"/>
          </w:tcPr>
          <w:p w:rsidR="00577AB5" w:rsidRDefault="00577AB5">
            <w:pPr>
              <w:pStyle w:val="ConsPlusNormal"/>
            </w:pPr>
            <w:r>
              <w:t xml:space="preserve">г. Оренбург, мкр. 70 лет </w:t>
            </w:r>
            <w:r>
              <w:lastRenderedPageBreak/>
              <w:t>ВЛКСМ, д. 9</w:t>
            </w:r>
          </w:p>
        </w:tc>
        <w:tc>
          <w:tcPr>
            <w:tcW w:w="1871" w:type="dxa"/>
          </w:tcPr>
          <w:p w:rsidR="00577AB5" w:rsidRDefault="00577AB5">
            <w:pPr>
              <w:pStyle w:val="ConsPlusNormal"/>
            </w:pPr>
            <w:r>
              <w:lastRenderedPageBreak/>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2298458,00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2298458,00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lastRenderedPageBreak/>
              <w:t>199.</w:t>
            </w:r>
          </w:p>
        </w:tc>
        <w:tc>
          <w:tcPr>
            <w:tcW w:w="2551" w:type="dxa"/>
          </w:tcPr>
          <w:p w:rsidR="00577AB5" w:rsidRDefault="00577AB5">
            <w:pPr>
              <w:pStyle w:val="ConsPlusNormal"/>
            </w:pPr>
            <w:r>
              <w:t>г. Оренбург, мкр. пос. Ростоши, ул. Газпромовская, д. 67</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765060,10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765060,10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200.</w:t>
            </w:r>
          </w:p>
        </w:tc>
        <w:tc>
          <w:tcPr>
            <w:tcW w:w="2551" w:type="dxa"/>
          </w:tcPr>
          <w:p w:rsidR="00577AB5" w:rsidRDefault="00577AB5">
            <w:pPr>
              <w:pStyle w:val="ConsPlusNormal"/>
            </w:pPr>
            <w:r>
              <w:t>г. Оренбург, мкр. пос. Ростоши, ул. Газпромовская, д. 67</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392446,33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392446,33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201.</w:t>
            </w:r>
          </w:p>
        </w:tc>
        <w:tc>
          <w:tcPr>
            <w:tcW w:w="2551" w:type="dxa"/>
          </w:tcPr>
          <w:p w:rsidR="00577AB5" w:rsidRDefault="00577AB5">
            <w:pPr>
              <w:pStyle w:val="ConsPlusNormal"/>
            </w:pPr>
            <w:r>
              <w:t>г. Оренбург, мкр. пос. Ростоши, ул. Садовое кольцо, д. 128</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3022971,80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3022971,80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202.</w:t>
            </w:r>
          </w:p>
        </w:tc>
        <w:tc>
          <w:tcPr>
            <w:tcW w:w="2551" w:type="dxa"/>
          </w:tcPr>
          <w:p w:rsidR="00577AB5" w:rsidRDefault="00577AB5">
            <w:pPr>
              <w:pStyle w:val="ConsPlusNormal"/>
            </w:pPr>
            <w:r>
              <w:t>г. Оренбург, мкр. пос. Ростоши, ул. Садовое кольцо, д. 128</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1635982,51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1635982,51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203.</w:t>
            </w:r>
          </w:p>
        </w:tc>
        <w:tc>
          <w:tcPr>
            <w:tcW w:w="2551" w:type="dxa"/>
          </w:tcPr>
          <w:p w:rsidR="00577AB5" w:rsidRDefault="00577AB5">
            <w:pPr>
              <w:pStyle w:val="ConsPlusNormal"/>
            </w:pPr>
            <w:r>
              <w:t>г. Оренбург, мкр. пос. Ростоши, ул. Цветной Бульвар, д. 32</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1920257,84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1920257,84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204.</w:t>
            </w:r>
          </w:p>
        </w:tc>
        <w:tc>
          <w:tcPr>
            <w:tcW w:w="2551" w:type="dxa"/>
          </w:tcPr>
          <w:p w:rsidR="00577AB5" w:rsidRDefault="00577AB5">
            <w:pPr>
              <w:pStyle w:val="ConsPlusNormal"/>
            </w:pPr>
            <w:r>
              <w:t>г. Оренбург, мкр. пос. Ростоши, ул. Цветной Бульвар, д. 32</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1055405,16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1055405,16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205.</w:t>
            </w:r>
          </w:p>
        </w:tc>
        <w:tc>
          <w:tcPr>
            <w:tcW w:w="2551" w:type="dxa"/>
          </w:tcPr>
          <w:p w:rsidR="00577AB5" w:rsidRDefault="00577AB5">
            <w:pPr>
              <w:pStyle w:val="ConsPlusNormal"/>
            </w:pPr>
            <w:r>
              <w:t>г. Оренбург, пер. Дальний, д. 33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1544782,10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1544782,10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206.</w:t>
            </w:r>
          </w:p>
        </w:tc>
        <w:tc>
          <w:tcPr>
            <w:tcW w:w="2551" w:type="dxa"/>
          </w:tcPr>
          <w:p w:rsidR="00577AB5" w:rsidRDefault="00577AB5">
            <w:pPr>
              <w:pStyle w:val="ConsPlusNormal"/>
            </w:pPr>
            <w:r>
              <w:t>г. Оренбург, пер. Ярославский, д. 1в</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1371114,23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1371114,23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207.</w:t>
            </w:r>
          </w:p>
        </w:tc>
        <w:tc>
          <w:tcPr>
            <w:tcW w:w="2551" w:type="dxa"/>
          </w:tcPr>
          <w:p w:rsidR="00577AB5" w:rsidRDefault="00577AB5">
            <w:pPr>
              <w:pStyle w:val="ConsPlusNormal"/>
            </w:pPr>
            <w:r>
              <w:t>г. Оренбург, пер. Ярославский, д. 1д</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3175321,18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3175321,18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208.</w:t>
            </w:r>
          </w:p>
        </w:tc>
        <w:tc>
          <w:tcPr>
            <w:tcW w:w="2551" w:type="dxa"/>
          </w:tcPr>
          <w:p w:rsidR="00577AB5" w:rsidRDefault="00577AB5">
            <w:pPr>
              <w:pStyle w:val="ConsPlusNormal"/>
            </w:pPr>
            <w:r>
              <w:t xml:space="preserve">г. Оренбург, пер. </w:t>
            </w:r>
            <w:r>
              <w:lastRenderedPageBreak/>
              <w:t>Ярославский, д. 5</w:t>
            </w:r>
          </w:p>
        </w:tc>
        <w:tc>
          <w:tcPr>
            <w:tcW w:w="1871" w:type="dxa"/>
          </w:tcPr>
          <w:p w:rsidR="00577AB5" w:rsidRDefault="00577AB5">
            <w:pPr>
              <w:pStyle w:val="ConsPlusNormal"/>
            </w:pPr>
            <w:r>
              <w:lastRenderedPageBreak/>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596337,18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596337,18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lastRenderedPageBreak/>
              <w:t>209.</w:t>
            </w:r>
          </w:p>
        </w:tc>
        <w:tc>
          <w:tcPr>
            <w:tcW w:w="2551" w:type="dxa"/>
          </w:tcPr>
          <w:p w:rsidR="00577AB5" w:rsidRDefault="00577AB5">
            <w:pPr>
              <w:pStyle w:val="ConsPlusNormal"/>
            </w:pPr>
            <w:r>
              <w:t>г. Оренбург, пл. Привокзальная, д. 3а</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193355,85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193355,85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210.</w:t>
            </w:r>
          </w:p>
        </w:tc>
        <w:tc>
          <w:tcPr>
            <w:tcW w:w="2551" w:type="dxa"/>
          </w:tcPr>
          <w:p w:rsidR="00577AB5" w:rsidRDefault="00577AB5">
            <w:pPr>
              <w:pStyle w:val="ConsPlusNormal"/>
            </w:pPr>
            <w:r>
              <w:t>г. Оренбург, пл. Привокзальная, д. 3а</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38680,83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38680,83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211.</w:t>
            </w:r>
          </w:p>
        </w:tc>
        <w:tc>
          <w:tcPr>
            <w:tcW w:w="2551" w:type="dxa"/>
          </w:tcPr>
          <w:p w:rsidR="00577AB5" w:rsidRDefault="00577AB5">
            <w:pPr>
              <w:pStyle w:val="ConsPlusNormal"/>
            </w:pPr>
            <w:r>
              <w:t>г. Оренбург, пр. Больничный, д. 3</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139153,58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139153,58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212.</w:t>
            </w:r>
          </w:p>
        </w:tc>
        <w:tc>
          <w:tcPr>
            <w:tcW w:w="2551" w:type="dxa"/>
          </w:tcPr>
          <w:p w:rsidR="00577AB5" w:rsidRDefault="00577AB5">
            <w:pPr>
              <w:pStyle w:val="ConsPlusNormal"/>
            </w:pPr>
            <w:r>
              <w:t>г. Оренбург, пр. Больничный, д. 8а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459688,31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459688,31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213.</w:t>
            </w:r>
          </w:p>
        </w:tc>
        <w:tc>
          <w:tcPr>
            <w:tcW w:w="2551" w:type="dxa"/>
          </w:tcPr>
          <w:p w:rsidR="00577AB5" w:rsidRDefault="00577AB5">
            <w:pPr>
              <w:pStyle w:val="ConsPlusNormal"/>
            </w:pPr>
            <w:r>
              <w:t>г. Оренбург, пр. Газовиков, д. 14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3762775,91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3762775,91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214.</w:t>
            </w:r>
          </w:p>
        </w:tc>
        <w:tc>
          <w:tcPr>
            <w:tcW w:w="2551" w:type="dxa"/>
          </w:tcPr>
          <w:p w:rsidR="00577AB5" w:rsidRDefault="00577AB5">
            <w:pPr>
              <w:pStyle w:val="ConsPlusNormal"/>
            </w:pPr>
            <w:r>
              <w:t>г. Оренбург, пр. Газовиков, д. 34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3690645,15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3690645,15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215.</w:t>
            </w:r>
          </w:p>
        </w:tc>
        <w:tc>
          <w:tcPr>
            <w:tcW w:w="2551" w:type="dxa"/>
          </w:tcPr>
          <w:p w:rsidR="00577AB5" w:rsidRDefault="00577AB5">
            <w:pPr>
              <w:pStyle w:val="ConsPlusNormal"/>
            </w:pPr>
            <w:r>
              <w:t>г. Оренбург, пр. Знаменский, д. 9</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1221959,96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1221959,96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216.</w:t>
            </w:r>
          </w:p>
        </w:tc>
        <w:tc>
          <w:tcPr>
            <w:tcW w:w="2551" w:type="dxa"/>
          </w:tcPr>
          <w:p w:rsidR="00577AB5" w:rsidRDefault="00577AB5">
            <w:pPr>
              <w:pStyle w:val="ConsPlusNormal"/>
            </w:pPr>
            <w:r>
              <w:t>г. Оренбург, пр. Мясокомбината, д. 2</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1574059,49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1574059,49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217.</w:t>
            </w:r>
          </w:p>
        </w:tc>
        <w:tc>
          <w:tcPr>
            <w:tcW w:w="2551" w:type="dxa"/>
          </w:tcPr>
          <w:p w:rsidR="00577AB5" w:rsidRDefault="00577AB5">
            <w:pPr>
              <w:pStyle w:val="ConsPlusNormal"/>
            </w:pPr>
            <w:r>
              <w:t>г. Оренбург, пр. Светлый,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884,1</w:t>
            </w:r>
          </w:p>
        </w:tc>
        <w:tc>
          <w:tcPr>
            <w:tcW w:w="1804" w:type="dxa"/>
          </w:tcPr>
          <w:p w:rsidR="00577AB5" w:rsidRDefault="00577AB5">
            <w:pPr>
              <w:pStyle w:val="ConsPlusNormal"/>
              <w:jc w:val="center"/>
            </w:pPr>
            <w:r>
              <w:t>4602367,64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4602367,64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218.</w:t>
            </w:r>
          </w:p>
        </w:tc>
        <w:tc>
          <w:tcPr>
            <w:tcW w:w="2551" w:type="dxa"/>
          </w:tcPr>
          <w:p w:rsidR="00577AB5" w:rsidRDefault="00577AB5">
            <w:pPr>
              <w:pStyle w:val="ConsPlusNormal"/>
            </w:pPr>
            <w:r>
              <w:t>г. Оренбург, пр. Светлый, д. 7</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1132901,48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1132901,48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219.</w:t>
            </w:r>
          </w:p>
        </w:tc>
        <w:tc>
          <w:tcPr>
            <w:tcW w:w="2551" w:type="dxa"/>
          </w:tcPr>
          <w:p w:rsidR="00577AB5" w:rsidRDefault="00577AB5">
            <w:pPr>
              <w:pStyle w:val="ConsPlusNormal"/>
            </w:pPr>
            <w:r>
              <w:t>г. Оренбург, просп. Братьев Коростелевых, д. 8</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1553741,00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1553741,00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220.</w:t>
            </w:r>
          </w:p>
        </w:tc>
        <w:tc>
          <w:tcPr>
            <w:tcW w:w="2551" w:type="dxa"/>
          </w:tcPr>
          <w:p w:rsidR="00577AB5" w:rsidRDefault="00577AB5">
            <w:pPr>
              <w:pStyle w:val="ConsPlusNormal"/>
            </w:pPr>
            <w:r>
              <w:t>г. Оренбург, просп. Братьев Коростелевых, д. 8</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416120,15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416120,15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221.</w:t>
            </w:r>
          </w:p>
        </w:tc>
        <w:tc>
          <w:tcPr>
            <w:tcW w:w="2551" w:type="dxa"/>
          </w:tcPr>
          <w:p w:rsidR="00577AB5" w:rsidRDefault="00577AB5">
            <w:pPr>
              <w:pStyle w:val="ConsPlusNormal"/>
            </w:pPr>
            <w:r>
              <w:t>г. Оренбург, просп. Братьев Коростелевых, д. 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317,65</w:t>
            </w:r>
          </w:p>
        </w:tc>
        <w:tc>
          <w:tcPr>
            <w:tcW w:w="1804" w:type="dxa"/>
          </w:tcPr>
          <w:p w:rsidR="00577AB5" w:rsidRDefault="00577AB5">
            <w:pPr>
              <w:pStyle w:val="ConsPlusNormal"/>
              <w:jc w:val="center"/>
            </w:pPr>
            <w:r>
              <w:t>3733629,80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3733629,80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222.</w:t>
            </w:r>
          </w:p>
        </w:tc>
        <w:tc>
          <w:tcPr>
            <w:tcW w:w="2551" w:type="dxa"/>
          </w:tcPr>
          <w:p w:rsidR="00577AB5" w:rsidRDefault="00577AB5">
            <w:pPr>
              <w:pStyle w:val="ConsPlusNormal"/>
            </w:pPr>
            <w:r>
              <w:t>г. Оренбург, просп. Гагарина, д. 13а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2612426,38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2612426,38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223.</w:t>
            </w:r>
          </w:p>
        </w:tc>
        <w:tc>
          <w:tcPr>
            <w:tcW w:w="2551" w:type="dxa"/>
          </w:tcPr>
          <w:p w:rsidR="00577AB5" w:rsidRDefault="00577AB5">
            <w:pPr>
              <w:pStyle w:val="ConsPlusNormal"/>
            </w:pPr>
            <w:r>
              <w:t>г. Оренбург, просп. Гагарина, д. 13а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1434348,08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1434348,08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224.</w:t>
            </w:r>
          </w:p>
        </w:tc>
        <w:tc>
          <w:tcPr>
            <w:tcW w:w="2551" w:type="dxa"/>
          </w:tcPr>
          <w:p w:rsidR="00577AB5" w:rsidRDefault="00577AB5">
            <w:pPr>
              <w:pStyle w:val="ConsPlusNormal"/>
            </w:pPr>
            <w:r>
              <w:t>г. Оренбург, просп. Гагарина, д. 23/1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6356361,65</w:t>
            </w:r>
          </w:p>
        </w:tc>
        <w:tc>
          <w:tcPr>
            <w:tcW w:w="1924" w:type="dxa"/>
          </w:tcPr>
          <w:p w:rsidR="00577AB5" w:rsidRDefault="00577AB5">
            <w:pPr>
              <w:pStyle w:val="ConsPlusNormal"/>
              <w:jc w:val="center"/>
            </w:pPr>
            <w:r>
              <w:t>1812445,68</w:t>
            </w:r>
          </w:p>
        </w:tc>
        <w:tc>
          <w:tcPr>
            <w:tcW w:w="1624" w:type="dxa"/>
          </w:tcPr>
          <w:p w:rsidR="00577AB5" w:rsidRDefault="00577AB5">
            <w:pPr>
              <w:pStyle w:val="ConsPlusNormal"/>
              <w:jc w:val="center"/>
            </w:pPr>
            <w:r>
              <w:t>1812445,68</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2731470,29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225.</w:t>
            </w:r>
          </w:p>
        </w:tc>
        <w:tc>
          <w:tcPr>
            <w:tcW w:w="2551" w:type="dxa"/>
          </w:tcPr>
          <w:p w:rsidR="00577AB5" w:rsidRDefault="00577AB5">
            <w:pPr>
              <w:pStyle w:val="ConsPlusNormal"/>
            </w:pPr>
            <w:r>
              <w:t>г. Оренбург, просп. Гагарина, д. 23/3</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6</w:t>
            </w:r>
          </w:p>
        </w:tc>
        <w:tc>
          <w:tcPr>
            <w:tcW w:w="1804" w:type="dxa"/>
          </w:tcPr>
          <w:p w:rsidR="00577AB5" w:rsidRDefault="00577AB5">
            <w:pPr>
              <w:pStyle w:val="ConsPlusNormal"/>
              <w:jc w:val="center"/>
            </w:pPr>
            <w:r>
              <w:t>9980708,95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9980708,95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226.</w:t>
            </w:r>
          </w:p>
        </w:tc>
        <w:tc>
          <w:tcPr>
            <w:tcW w:w="2551" w:type="dxa"/>
          </w:tcPr>
          <w:p w:rsidR="00577AB5" w:rsidRDefault="00577AB5">
            <w:pPr>
              <w:pStyle w:val="ConsPlusNormal"/>
            </w:pPr>
            <w:r>
              <w:t>г. Оренбург, просп. Гагарина, д. 23/3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1636,52</w:t>
            </w:r>
          </w:p>
        </w:tc>
        <w:tc>
          <w:tcPr>
            <w:tcW w:w="1804" w:type="dxa"/>
          </w:tcPr>
          <w:p w:rsidR="00577AB5" w:rsidRDefault="00577AB5">
            <w:pPr>
              <w:pStyle w:val="ConsPlusNormal"/>
              <w:jc w:val="center"/>
            </w:pPr>
            <w:r>
              <w:t>7366786,47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7366786,47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227.</w:t>
            </w:r>
          </w:p>
        </w:tc>
        <w:tc>
          <w:tcPr>
            <w:tcW w:w="2551" w:type="dxa"/>
          </w:tcPr>
          <w:p w:rsidR="00577AB5" w:rsidRDefault="00577AB5">
            <w:pPr>
              <w:pStyle w:val="ConsPlusNormal"/>
            </w:pPr>
            <w:r>
              <w:t>г. Оренбург, просп. Гагарина, д. 23/5</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3820631,60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3820631,60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228.</w:t>
            </w:r>
          </w:p>
        </w:tc>
        <w:tc>
          <w:tcPr>
            <w:tcW w:w="2551" w:type="dxa"/>
          </w:tcPr>
          <w:p w:rsidR="00577AB5" w:rsidRDefault="00577AB5">
            <w:pPr>
              <w:pStyle w:val="ConsPlusNormal"/>
            </w:pPr>
            <w:r>
              <w:t>г. Оренбург, просп. Гагарина, д. 23/5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710,83</w:t>
            </w:r>
          </w:p>
        </w:tc>
        <w:tc>
          <w:tcPr>
            <w:tcW w:w="1804" w:type="dxa"/>
          </w:tcPr>
          <w:p w:rsidR="00577AB5" w:rsidRDefault="00577AB5">
            <w:pPr>
              <w:pStyle w:val="ConsPlusNormal"/>
              <w:jc w:val="center"/>
            </w:pPr>
            <w:r>
              <w:t>2663337,00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2663337,00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229.</w:t>
            </w:r>
          </w:p>
        </w:tc>
        <w:tc>
          <w:tcPr>
            <w:tcW w:w="2551" w:type="dxa"/>
          </w:tcPr>
          <w:p w:rsidR="00577AB5" w:rsidRDefault="00577AB5">
            <w:pPr>
              <w:pStyle w:val="ConsPlusNormal"/>
            </w:pPr>
            <w:r>
              <w:t>г. Оренбург, просп. Гагарина, д. 23а</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7</w:t>
            </w:r>
          </w:p>
        </w:tc>
        <w:tc>
          <w:tcPr>
            <w:tcW w:w="1804" w:type="dxa"/>
          </w:tcPr>
          <w:p w:rsidR="00577AB5" w:rsidRDefault="00577AB5">
            <w:pPr>
              <w:pStyle w:val="ConsPlusNormal"/>
              <w:jc w:val="center"/>
            </w:pPr>
            <w:r>
              <w:t>13608165,90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13608165,90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230.</w:t>
            </w:r>
          </w:p>
        </w:tc>
        <w:tc>
          <w:tcPr>
            <w:tcW w:w="2551" w:type="dxa"/>
          </w:tcPr>
          <w:p w:rsidR="00577AB5" w:rsidRDefault="00577AB5">
            <w:pPr>
              <w:pStyle w:val="ConsPlusNormal"/>
            </w:pPr>
            <w:r>
              <w:t>г. Оренбург, просп. Гагарина, д. 25/3</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6</w:t>
            </w:r>
          </w:p>
        </w:tc>
        <w:tc>
          <w:tcPr>
            <w:tcW w:w="1804" w:type="dxa"/>
          </w:tcPr>
          <w:p w:rsidR="00577AB5" w:rsidRDefault="00577AB5">
            <w:pPr>
              <w:pStyle w:val="ConsPlusNormal"/>
              <w:jc w:val="center"/>
            </w:pPr>
            <w:r>
              <w:t>11494432,11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11494432,11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231.</w:t>
            </w:r>
          </w:p>
        </w:tc>
        <w:tc>
          <w:tcPr>
            <w:tcW w:w="2551" w:type="dxa"/>
          </w:tcPr>
          <w:p w:rsidR="00577AB5" w:rsidRDefault="00577AB5">
            <w:pPr>
              <w:pStyle w:val="ConsPlusNormal"/>
            </w:pPr>
            <w:r>
              <w:t>г. Оренбург, просп. Гагарина, д. 25/4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7776255,66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7776255,66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232.</w:t>
            </w:r>
          </w:p>
        </w:tc>
        <w:tc>
          <w:tcPr>
            <w:tcW w:w="2551" w:type="dxa"/>
          </w:tcPr>
          <w:p w:rsidR="00577AB5" w:rsidRDefault="00577AB5">
            <w:pPr>
              <w:pStyle w:val="ConsPlusNormal"/>
            </w:pPr>
            <w:r>
              <w:t>г. Оренбург, просп. Гагарина, д. 25/5</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3825011,95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3825011,95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233.</w:t>
            </w:r>
          </w:p>
        </w:tc>
        <w:tc>
          <w:tcPr>
            <w:tcW w:w="2551" w:type="dxa"/>
          </w:tcPr>
          <w:p w:rsidR="00577AB5" w:rsidRDefault="00577AB5">
            <w:pPr>
              <w:pStyle w:val="ConsPlusNormal"/>
            </w:pPr>
            <w:r>
              <w:t>г. Оренбург, просп. Гагарина, д. 25б</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4312520,10</w:t>
            </w:r>
          </w:p>
        </w:tc>
        <w:tc>
          <w:tcPr>
            <w:tcW w:w="1924" w:type="dxa"/>
          </w:tcPr>
          <w:p w:rsidR="00577AB5" w:rsidRDefault="00577AB5">
            <w:pPr>
              <w:pStyle w:val="ConsPlusNormal"/>
              <w:jc w:val="center"/>
            </w:pPr>
            <w:r>
              <w:t>1275785,18</w:t>
            </w:r>
          </w:p>
        </w:tc>
        <w:tc>
          <w:tcPr>
            <w:tcW w:w="1624" w:type="dxa"/>
          </w:tcPr>
          <w:p w:rsidR="00577AB5" w:rsidRDefault="00577AB5">
            <w:pPr>
              <w:pStyle w:val="ConsPlusNormal"/>
              <w:jc w:val="center"/>
            </w:pPr>
            <w:r>
              <w:t>1275785,17</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1760949,75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234.</w:t>
            </w:r>
          </w:p>
        </w:tc>
        <w:tc>
          <w:tcPr>
            <w:tcW w:w="2551" w:type="dxa"/>
          </w:tcPr>
          <w:p w:rsidR="00577AB5" w:rsidRDefault="00577AB5">
            <w:pPr>
              <w:pStyle w:val="ConsPlusNormal"/>
            </w:pPr>
            <w:r>
              <w:t>г. Оренбург, просп. Гагарина, д. 27/2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5</w:t>
            </w:r>
          </w:p>
        </w:tc>
        <w:tc>
          <w:tcPr>
            <w:tcW w:w="1804" w:type="dxa"/>
          </w:tcPr>
          <w:p w:rsidR="00577AB5" w:rsidRDefault="00577AB5">
            <w:pPr>
              <w:pStyle w:val="ConsPlusNormal"/>
              <w:jc w:val="center"/>
            </w:pPr>
            <w:r>
              <w:t>7855979,73</w:t>
            </w:r>
          </w:p>
        </w:tc>
        <w:tc>
          <w:tcPr>
            <w:tcW w:w="1924" w:type="dxa"/>
          </w:tcPr>
          <w:p w:rsidR="00577AB5" w:rsidRDefault="00577AB5">
            <w:pPr>
              <w:pStyle w:val="ConsPlusNormal"/>
              <w:jc w:val="center"/>
            </w:pPr>
            <w:r>
              <w:t>2265557,10</w:t>
            </w:r>
          </w:p>
        </w:tc>
        <w:tc>
          <w:tcPr>
            <w:tcW w:w="1624" w:type="dxa"/>
          </w:tcPr>
          <w:p w:rsidR="00577AB5" w:rsidRDefault="00577AB5">
            <w:pPr>
              <w:pStyle w:val="ConsPlusNormal"/>
              <w:jc w:val="center"/>
            </w:pPr>
            <w:r>
              <w:t>2265557,10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3324865,53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235.</w:t>
            </w:r>
          </w:p>
        </w:tc>
        <w:tc>
          <w:tcPr>
            <w:tcW w:w="2551" w:type="dxa"/>
          </w:tcPr>
          <w:p w:rsidR="00577AB5" w:rsidRDefault="00577AB5">
            <w:pPr>
              <w:pStyle w:val="ConsPlusNormal"/>
            </w:pPr>
            <w:r>
              <w:t>г. Оренбург, просп. Гагарина, д. 29/1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1618926,92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767687,07</w:t>
            </w:r>
          </w:p>
        </w:tc>
        <w:tc>
          <w:tcPr>
            <w:tcW w:w="1384" w:type="dxa"/>
          </w:tcPr>
          <w:p w:rsidR="00577AB5" w:rsidRDefault="00577AB5">
            <w:pPr>
              <w:pStyle w:val="ConsPlusNormal"/>
              <w:jc w:val="center"/>
            </w:pPr>
            <w:r>
              <w:t>851239,85</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236.</w:t>
            </w:r>
          </w:p>
        </w:tc>
        <w:tc>
          <w:tcPr>
            <w:tcW w:w="2551" w:type="dxa"/>
          </w:tcPr>
          <w:p w:rsidR="00577AB5" w:rsidRDefault="00577AB5">
            <w:pPr>
              <w:pStyle w:val="ConsPlusNormal"/>
            </w:pPr>
            <w:r>
              <w:t>г. Оренбург, просп. Гагарина, д. 31/1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7294230,36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7294230,36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237.</w:t>
            </w:r>
          </w:p>
        </w:tc>
        <w:tc>
          <w:tcPr>
            <w:tcW w:w="2551" w:type="dxa"/>
          </w:tcPr>
          <w:p w:rsidR="00577AB5" w:rsidRDefault="00577AB5">
            <w:pPr>
              <w:pStyle w:val="ConsPlusNormal"/>
            </w:pPr>
            <w:r>
              <w:t>г. Оренбург, просп. Гагарина, д. 31/3</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4605019,77</w:t>
            </w:r>
          </w:p>
        </w:tc>
        <w:tc>
          <w:tcPr>
            <w:tcW w:w="1924" w:type="dxa"/>
          </w:tcPr>
          <w:p w:rsidR="00577AB5" w:rsidRDefault="00577AB5">
            <w:pPr>
              <w:pStyle w:val="ConsPlusNormal"/>
              <w:jc w:val="center"/>
            </w:pPr>
            <w:r>
              <w:t>1319343,39</w:t>
            </w:r>
          </w:p>
        </w:tc>
        <w:tc>
          <w:tcPr>
            <w:tcW w:w="1624" w:type="dxa"/>
          </w:tcPr>
          <w:p w:rsidR="00577AB5" w:rsidRDefault="00577AB5">
            <w:pPr>
              <w:pStyle w:val="ConsPlusNormal"/>
              <w:jc w:val="center"/>
            </w:pPr>
            <w:r>
              <w:t>1319343,39</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1966332,99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238.</w:t>
            </w:r>
          </w:p>
        </w:tc>
        <w:tc>
          <w:tcPr>
            <w:tcW w:w="2551" w:type="dxa"/>
          </w:tcPr>
          <w:p w:rsidR="00577AB5" w:rsidRDefault="00577AB5">
            <w:pPr>
              <w:pStyle w:val="ConsPlusNormal"/>
            </w:pPr>
            <w:r>
              <w:t>г. Оренбург, просп. Гагарина, д. 33/1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3073572,66</w:t>
            </w:r>
          </w:p>
        </w:tc>
        <w:tc>
          <w:tcPr>
            <w:tcW w:w="1924" w:type="dxa"/>
          </w:tcPr>
          <w:p w:rsidR="00577AB5" w:rsidRDefault="00577AB5">
            <w:pPr>
              <w:pStyle w:val="ConsPlusNormal"/>
              <w:jc w:val="center"/>
            </w:pPr>
            <w:r>
              <w:t>879562,26</w:t>
            </w:r>
          </w:p>
        </w:tc>
        <w:tc>
          <w:tcPr>
            <w:tcW w:w="1624" w:type="dxa"/>
          </w:tcPr>
          <w:p w:rsidR="00577AB5" w:rsidRDefault="00577AB5">
            <w:pPr>
              <w:pStyle w:val="ConsPlusNormal"/>
              <w:jc w:val="center"/>
            </w:pPr>
            <w:r>
              <w:t>879562,26</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1314448,14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239.</w:t>
            </w:r>
          </w:p>
        </w:tc>
        <w:tc>
          <w:tcPr>
            <w:tcW w:w="2551" w:type="dxa"/>
          </w:tcPr>
          <w:p w:rsidR="00577AB5" w:rsidRDefault="00577AB5">
            <w:pPr>
              <w:pStyle w:val="ConsPlusNormal"/>
            </w:pPr>
            <w:r>
              <w:t>г. Оренбург, просп. Гагарина, д. 37/6</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2178607,25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2178607,25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240.</w:t>
            </w:r>
          </w:p>
        </w:tc>
        <w:tc>
          <w:tcPr>
            <w:tcW w:w="2551" w:type="dxa"/>
          </w:tcPr>
          <w:p w:rsidR="00577AB5" w:rsidRDefault="00577AB5">
            <w:pPr>
              <w:pStyle w:val="ConsPlusNormal"/>
            </w:pPr>
            <w:r>
              <w:t>г. Оренбург, просп. Гагарина, д. 37/6</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4296337,52</w:t>
            </w:r>
          </w:p>
        </w:tc>
        <w:tc>
          <w:tcPr>
            <w:tcW w:w="1924" w:type="dxa"/>
          </w:tcPr>
          <w:p w:rsidR="00577AB5" w:rsidRDefault="00577AB5">
            <w:pPr>
              <w:pStyle w:val="ConsPlusNormal"/>
              <w:jc w:val="center"/>
            </w:pPr>
            <w:r>
              <w:t>1275785,17</w:t>
            </w:r>
          </w:p>
        </w:tc>
        <w:tc>
          <w:tcPr>
            <w:tcW w:w="1624" w:type="dxa"/>
          </w:tcPr>
          <w:p w:rsidR="00577AB5" w:rsidRDefault="00577AB5">
            <w:pPr>
              <w:pStyle w:val="ConsPlusNormal"/>
              <w:jc w:val="center"/>
            </w:pPr>
            <w:r>
              <w:t>1275785,18</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1744767,17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241.</w:t>
            </w:r>
          </w:p>
        </w:tc>
        <w:tc>
          <w:tcPr>
            <w:tcW w:w="2551" w:type="dxa"/>
          </w:tcPr>
          <w:p w:rsidR="00577AB5" w:rsidRDefault="00577AB5">
            <w:pPr>
              <w:pStyle w:val="ConsPlusNormal"/>
            </w:pPr>
            <w:r>
              <w:t>г. Оренбург, просп. Гагарина, д. 40/1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441403,56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441403,56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242.</w:t>
            </w:r>
          </w:p>
        </w:tc>
        <w:tc>
          <w:tcPr>
            <w:tcW w:w="2551" w:type="dxa"/>
          </w:tcPr>
          <w:p w:rsidR="00577AB5" w:rsidRDefault="00577AB5">
            <w:pPr>
              <w:pStyle w:val="ConsPlusNormal"/>
            </w:pPr>
            <w:r>
              <w:t>г. Оренбург, просп. Гагарина, д. 43/1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5464346,37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5464346,37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243.</w:t>
            </w:r>
          </w:p>
        </w:tc>
        <w:tc>
          <w:tcPr>
            <w:tcW w:w="2551" w:type="dxa"/>
          </w:tcPr>
          <w:p w:rsidR="00577AB5" w:rsidRDefault="00577AB5">
            <w:pPr>
              <w:pStyle w:val="ConsPlusNormal"/>
            </w:pPr>
            <w:r>
              <w:t>г. Оренбург, просп. Гагарина, д. 49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813,88</w:t>
            </w:r>
          </w:p>
        </w:tc>
        <w:tc>
          <w:tcPr>
            <w:tcW w:w="1804" w:type="dxa"/>
          </w:tcPr>
          <w:p w:rsidR="00577AB5" w:rsidRDefault="00577AB5">
            <w:pPr>
              <w:pStyle w:val="ConsPlusNormal"/>
              <w:jc w:val="center"/>
            </w:pPr>
            <w:r>
              <w:t>4139580,99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4139580,99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244.</w:t>
            </w:r>
          </w:p>
        </w:tc>
        <w:tc>
          <w:tcPr>
            <w:tcW w:w="2551" w:type="dxa"/>
          </w:tcPr>
          <w:p w:rsidR="00577AB5" w:rsidRDefault="00577AB5">
            <w:pPr>
              <w:pStyle w:val="ConsPlusNormal"/>
            </w:pPr>
            <w:r>
              <w:t>г. Оренбург, просп. Гагарина, д. 49</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938579,23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938579,23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245.</w:t>
            </w:r>
          </w:p>
        </w:tc>
        <w:tc>
          <w:tcPr>
            <w:tcW w:w="2551" w:type="dxa"/>
          </w:tcPr>
          <w:p w:rsidR="00577AB5" w:rsidRDefault="00577AB5">
            <w:pPr>
              <w:pStyle w:val="ConsPlusNormal"/>
            </w:pPr>
            <w:r>
              <w:t>г. Оренбург, просп. Гагарина, д. 49/1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1530858,92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1530858,92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246.</w:t>
            </w:r>
          </w:p>
        </w:tc>
        <w:tc>
          <w:tcPr>
            <w:tcW w:w="2551" w:type="dxa"/>
          </w:tcPr>
          <w:p w:rsidR="00577AB5" w:rsidRDefault="00577AB5">
            <w:pPr>
              <w:pStyle w:val="ConsPlusNormal"/>
            </w:pPr>
            <w:r>
              <w:t>г. Оренбург, просп. Гагарина, д. 51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324055,30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324055,30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247.</w:t>
            </w:r>
          </w:p>
        </w:tc>
        <w:tc>
          <w:tcPr>
            <w:tcW w:w="2551" w:type="dxa"/>
          </w:tcPr>
          <w:p w:rsidR="00577AB5" w:rsidRDefault="00577AB5">
            <w:pPr>
              <w:pStyle w:val="ConsPlusNormal"/>
            </w:pPr>
            <w:r>
              <w:t>г. Оренбург, просп. Гагарина, д. 52/1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3705969,38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3705969,38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248.</w:t>
            </w:r>
          </w:p>
        </w:tc>
        <w:tc>
          <w:tcPr>
            <w:tcW w:w="2551" w:type="dxa"/>
          </w:tcPr>
          <w:p w:rsidR="00577AB5" w:rsidRDefault="00577AB5">
            <w:pPr>
              <w:pStyle w:val="ConsPlusNormal"/>
            </w:pPr>
            <w:r>
              <w:t>г. Оренбург, просп. Гагарина, д. 54/1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6456212,63</w:t>
            </w:r>
          </w:p>
        </w:tc>
        <w:tc>
          <w:tcPr>
            <w:tcW w:w="1924" w:type="dxa"/>
          </w:tcPr>
          <w:p w:rsidR="00577AB5" w:rsidRDefault="00577AB5">
            <w:pPr>
              <w:pStyle w:val="ConsPlusNormal"/>
              <w:jc w:val="center"/>
            </w:pPr>
            <w:r>
              <w:t>1812445,68</w:t>
            </w:r>
          </w:p>
        </w:tc>
        <w:tc>
          <w:tcPr>
            <w:tcW w:w="1624" w:type="dxa"/>
          </w:tcPr>
          <w:p w:rsidR="00577AB5" w:rsidRDefault="00577AB5">
            <w:pPr>
              <w:pStyle w:val="ConsPlusNormal"/>
              <w:jc w:val="center"/>
            </w:pPr>
            <w:r>
              <w:t>1812445,68</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2831321,27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249.</w:t>
            </w:r>
          </w:p>
        </w:tc>
        <w:tc>
          <w:tcPr>
            <w:tcW w:w="2551" w:type="dxa"/>
          </w:tcPr>
          <w:p w:rsidR="00577AB5" w:rsidRDefault="00577AB5">
            <w:pPr>
              <w:pStyle w:val="ConsPlusNormal"/>
            </w:pPr>
            <w:r>
              <w:t>г. Оренбург, просп. Дзержинского, д. 11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1593632,42</w:t>
            </w:r>
          </w:p>
        </w:tc>
        <w:tc>
          <w:tcPr>
            <w:tcW w:w="1924" w:type="dxa"/>
          </w:tcPr>
          <w:p w:rsidR="00577AB5" w:rsidRDefault="00577AB5">
            <w:pPr>
              <w:pStyle w:val="ConsPlusNormal"/>
              <w:jc w:val="center"/>
            </w:pPr>
            <w:r>
              <w:t>453111,42</w:t>
            </w:r>
          </w:p>
        </w:tc>
        <w:tc>
          <w:tcPr>
            <w:tcW w:w="1624" w:type="dxa"/>
          </w:tcPr>
          <w:p w:rsidR="00577AB5" w:rsidRDefault="00577AB5">
            <w:pPr>
              <w:pStyle w:val="ConsPlusNormal"/>
              <w:jc w:val="center"/>
            </w:pPr>
            <w:r>
              <w:t>453111,42</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687409,58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250.</w:t>
            </w:r>
          </w:p>
        </w:tc>
        <w:tc>
          <w:tcPr>
            <w:tcW w:w="2551" w:type="dxa"/>
          </w:tcPr>
          <w:p w:rsidR="00577AB5" w:rsidRDefault="00577AB5">
            <w:pPr>
              <w:pStyle w:val="ConsPlusNormal"/>
            </w:pPr>
            <w:r>
              <w:t>г. Оренбург, просп. Дзержинского, д. 14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5299300,60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5299300,60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251.</w:t>
            </w:r>
          </w:p>
        </w:tc>
        <w:tc>
          <w:tcPr>
            <w:tcW w:w="2551" w:type="dxa"/>
          </w:tcPr>
          <w:p w:rsidR="00577AB5" w:rsidRDefault="00577AB5">
            <w:pPr>
              <w:pStyle w:val="ConsPlusNormal"/>
            </w:pPr>
            <w:r>
              <w:t>г. Оренбург, просп. Дзержинского, д. 21</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2089467,10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2089467,10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252.</w:t>
            </w:r>
          </w:p>
        </w:tc>
        <w:tc>
          <w:tcPr>
            <w:tcW w:w="2551" w:type="dxa"/>
          </w:tcPr>
          <w:p w:rsidR="00577AB5" w:rsidRDefault="00577AB5">
            <w:pPr>
              <w:pStyle w:val="ConsPlusNormal"/>
            </w:pPr>
            <w:r>
              <w:t>г. Оренбург, просп. Дзержинского, д. 21</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1067139,40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1067139,40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253.</w:t>
            </w:r>
          </w:p>
        </w:tc>
        <w:tc>
          <w:tcPr>
            <w:tcW w:w="2551" w:type="dxa"/>
          </w:tcPr>
          <w:p w:rsidR="00577AB5" w:rsidRDefault="00577AB5">
            <w:pPr>
              <w:pStyle w:val="ConsPlusNormal"/>
            </w:pPr>
            <w:r>
              <w:t>г. Оренбург, просп. Дзержинского, д. 21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984269,62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984269,62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254.</w:t>
            </w:r>
          </w:p>
        </w:tc>
        <w:tc>
          <w:tcPr>
            <w:tcW w:w="2551" w:type="dxa"/>
          </w:tcPr>
          <w:p w:rsidR="00577AB5" w:rsidRDefault="00577AB5">
            <w:pPr>
              <w:pStyle w:val="ConsPlusNormal"/>
            </w:pPr>
            <w:r>
              <w:t>г. Оренбург, просп. Дзержинского, д. 26/1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268,00</w:t>
            </w:r>
          </w:p>
        </w:tc>
        <w:tc>
          <w:tcPr>
            <w:tcW w:w="1804" w:type="dxa"/>
          </w:tcPr>
          <w:p w:rsidR="00577AB5" w:rsidRDefault="00577AB5">
            <w:pPr>
              <w:pStyle w:val="ConsPlusNormal"/>
              <w:jc w:val="center"/>
            </w:pPr>
            <w:r>
              <w:t>1261301,00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1261301,00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lastRenderedPageBreak/>
              <w:t>255.</w:t>
            </w:r>
          </w:p>
        </w:tc>
        <w:tc>
          <w:tcPr>
            <w:tcW w:w="2551" w:type="dxa"/>
          </w:tcPr>
          <w:p w:rsidR="00577AB5" w:rsidRDefault="00577AB5">
            <w:pPr>
              <w:pStyle w:val="ConsPlusNormal"/>
            </w:pPr>
            <w:r>
              <w:t>г. Оренбург, просп. Дзержинского, д. 26/3</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360,00</w:t>
            </w:r>
          </w:p>
        </w:tc>
        <w:tc>
          <w:tcPr>
            <w:tcW w:w="1804" w:type="dxa"/>
          </w:tcPr>
          <w:p w:rsidR="00577AB5" w:rsidRDefault="00577AB5">
            <w:pPr>
              <w:pStyle w:val="ConsPlusNormal"/>
              <w:jc w:val="center"/>
            </w:pPr>
            <w:r>
              <w:t>1424529,00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1424529,00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256.</w:t>
            </w:r>
          </w:p>
        </w:tc>
        <w:tc>
          <w:tcPr>
            <w:tcW w:w="2551" w:type="dxa"/>
          </w:tcPr>
          <w:p w:rsidR="00577AB5" w:rsidRDefault="00577AB5">
            <w:pPr>
              <w:pStyle w:val="ConsPlusNormal"/>
            </w:pPr>
            <w:r>
              <w:t>г. Оренбург, просп. Дзержинского, д. 31/1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1365,48</w:t>
            </w:r>
          </w:p>
        </w:tc>
        <w:tc>
          <w:tcPr>
            <w:tcW w:w="1804" w:type="dxa"/>
          </w:tcPr>
          <w:p w:rsidR="00577AB5" w:rsidRDefault="00577AB5">
            <w:pPr>
              <w:pStyle w:val="ConsPlusNormal"/>
              <w:jc w:val="center"/>
            </w:pPr>
            <w:r>
              <w:t>4611959,45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4611959,45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257.</w:t>
            </w:r>
          </w:p>
        </w:tc>
        <w:tc>
          <w:tcPr>
            <w:tcW w:w="2551" w:type="dxa"/>
          </w:tcPr>
          <w:p w:rsidR="00577AB5" w:rsidRDefault="00577AB5">
            <w:pPr>
              <w:pStyle w:val="ConsPlusNormal"/>
            </w:pPr>
            <w:r>
              <w:t>г. Оренбург, просп. Дзержинского, д. 31/1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5484113,68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5484113,68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258.</w:t>
            </w:r>
          </w:p>
        </w:tc>
        <w:tc>
          <w:tcPr>
            <w:tcW w:w="2551" w:type="dxa"/>
          </w:tcPr>
          <w:p w:rsidR="00577AB5" w:rsidRDefault="00577AB5">
            <w:pPr>
              <w:pStyle w:val="ConsPlusNormal"/>
            </w:pPr>
            <w:r>
              <w:t>г. Оренбург, просп. Дзержинского, д. 32/1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6390123,76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6390123,76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259.</w:t>
            </w:r>
          </w:p>
        </w:tc>
        <w:tc>
          <w:tcPr>
            <w:tcW w:w="2551" w:type="dxa"/>
          </w:tcPr>
          <w:p w:rsidR="00577AB5" w:rsidRDefault="00577AB5">
            <w:pPr>
              <w:pStyle w:val="ConsPlusNormal"/>
            </w:pPr>
            <w:r>
              <w:t>г. Оренбург, просп. Дзержинского, д. 33</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4073613,22</w:t>
            </w:r>
          </w:p>
        </w:tc>
        <w:tc>
          <w:tcPr>
            <w:tcW w:w="1924" w:type="dxa"/>
          </w:tcPr>
          <w:p w:rsidR="00577AB5" w:rsidRDefault="00577AB5">
            <w:pPr>
              <w:pStyle w:val="ConsPlusNormal"/>
              <w:jc w:val="center"/>
            </w:pPr>
            <w:r>
              <w:t>1218156,06</w:t>
            </w:r>
          </w:p>
        </w:tc>
        <w:tc>
          <w:tcPr>
            <w:tcW w:w="1624" w:type="dxa"/>
          </w:tcPr>
          <w:p w:rsidR="00577AB5" w:rsidRDefault="00577AB5">
            <w:pPr>
              <w:pStyle w:val="ConsPlusNormal"/>
              <w:jc w:val="center"/>
            </w:pPr>
            <w:r>
              <w:t>1218156,05</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1637301,11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260.</w:t>
            </w:r>
          </w:p>
        </w:tc>
        <w:tc>
          <w:tcPr>
            <w:tcW w:w="2551" w:type="dxa"/>
          </w:tcPr>
          <w:p w:rsidR="00577AB5" w:rsidRDefault="00577AB5">
            <w:pPr>
              <w:pStyle w:val="ConsPlusNormal"/>
            </w:pPr>
            <w:r>
              <w:t>г. Оренбург, просп. Дзержинского, д. 33/1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1347,96</w:t>
            </w:r>
          </w:p>
        </w:tc>
        <w:tc>
          <w:tcPr>
            <w:tcW w:w="1804" w:type="dxa"/>
          </w:tcPr>
          <w:p w:rsidR="00577AB5" w:rsidRDefault="00577AB5">
            <w:pPr>
              <w:pStyle w:val="ConsPlusNormal"/>
              <w:jc w:val="center"/>
            </w:pPr>
            <w:r>
              <w:t>4556474,04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4556474,04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261.</w:t>
            </w:r>
          </w:p>
        </w:tc>
        <w:tc>
          <w:tcPr>
            <w:tcW w:w="2551" w:type="dxa"/>
          </w:tcPr>
          <w:p w:rsidR="00577AB5" w:rsidRDefault="00577AB5">
            <w:pPr>
              <w:pStyle w:val="ConsPlusNormal"/>
            </w:pPr>
            <w:r>
              <w:t>г. Оренбург, просп. Дзержинского, д. 33/1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3695580,31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3695580,31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262.</w:t>
            </w:r>
          </w:p>
        </w:tc>
        <w:tc>
          <w:tcPr>
            <w:tcW w:w="2551" w:type="dxa"/>
          </w:tcPr>
          <w:p w:rsidR="00577AB5" w:rsidRDefault="00577AB5">
            <w:pPr>
              <w:pStyle w:val="ConsPlusNormal"/>
            </w:pPr>
            <w:r>
              <w:t>г. Оренбург, просп. Дзержинского, д. 35/1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5214274,03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5214274,03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263.</w:t>
            </w:r>
          </w:p>
        </w:tc>
        <w:tc>
          <w:tcPr>
            <w:tcW w:w="2551" w:type="dxa"/>
          </w:tcPr>
          <w:p w:rsidR="00577AB5" w:rsidRDefault="00577AB5">
            <w:pPr>
              <w:pStyle w:val="ConsPlusNormal"/>
            </w:pPr>
            <w:r>
              <w:t>г. Оренбург, просп. Дзержинского, д. 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784,61</w:t>
            </w:r>
          </w:p>
        </w:tc>
        <w:tc>
          <w:tcPr>
            <w:tcW w:w="1804" w:type="dxa"/>
          </w:tcPr>
          <w:p w:rsidR="00577AB5" w:rsidRDefault="00577AB5">
            <w:pPr>
              <w:pStyle w:val="ConsPlusNormal"/>
              <w:jc w:val="center"/>
            </w:pPr>
            <w:r>
              <w:t>7722369,59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7722369,59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264.</w:t>
            </w:r>
          </w:p>
        </w:tc>
        <w:tc>
          <w:tcPr>
            <w:tcW w:w="2551" w:type="dxa"/>
          </w:tcPr>
          <w:p w:rsidR="00577AB5" w:rsidRDefault="00577AB5">
            <w:pPr>
              <w:pStyle w:val="ConsPlusNormal"/>
            </w:pPr>
            <w:r>
              <w:t>г. Оренбург, просп. Дзержинского, д. 7/1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6762545,01</w:t>
            </w:r>
          </w:p>
        </w:tc>
        <w:tc>
          <w:tcPr>
            <w:tcW w:w="1924" w:type="dxa"/>
          </w:tcPr>
          <w:p w:rsidR="00577AB5" w:rsidRDefault="00577AB5">
            <w:pPr>
              <w:pStyle w:val="ConsPlusNormal"/>
              <w:jc w:val="center"/>
            </w:pPr>
            <w:r>
              <w:t>1812445,68</w:t>
            </w:r>
          </w:p>
        </w:tc>
        <w:tc>
          <w:tcPr>
            <w:tcW w:w="1624" w:type="dxa"/>
          </w:tcPr>
          <w:p w:rsidR="00577AB5" w:rsidRDefault="00577AB5">
            <w:pPr>
              <w:pStyle w:val="ConsPlusNormal"/>
              <w:jc w:val="center"/>
            </w:pPr>
            <w:r>
              <w:t>1812445,68</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3137653,65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265.</w:t>
            </w:r>
          </w:p>
        </w:tc>
        <w:tc>
          <w:tcPr>
            <w:tcW w:w="2551" w:type="dxa"/>
          </w:tcPr>
          <w:p w:rsidR="00577AB5" w:rsidRDefault="00577AB5">
            <w:pPr>
              <w:pStyle w:val="ConsPlusNormal"/>
            </w:pPr>
            <w:r>
              <w:t xml:space="preserve">г. Оренбург, просп. </w:t>
            </w:r>
            <w:r>
              <w:lastRenderedPageBreak/>
              <w:t>Парковый, д. 46</w:t>
            </w:r>
          </w:p>
        </w:tc>
        <w:tc>
          <w:tcPr>
            <w:tcW w:w="1871" w:type="dxa"/>
          </w:tcPr>
          <w:p w:rsidR="00577AB5" w:rsidRDefault="00577AB5">
            <w:pPr>
              <w:pStyle w:val="ConsPlusNormal"/>
            </w:pPr>
            <w:r>
              <w:lastRenderedPageBreak/>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2763593,62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2763593,62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266.</w:t>
            </w:r>
          </w:p>
        </w:tc>
        <w:tc>
          <w:tcPr>
            <w:tcW w:w="2551" w:type="dxa"/>
          </w:tcPr>
          <w:p w:rsidR="00577AB5" w:rsidRDefault="00577AB5">
            <w:pPr>
              <w:pStyle w:val="ConsPlusNormal"/>
            </w:pPr>
            <w:r>
              <w:t>г. Оренбург, просп. Победы, д. 10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858,75</w:t>
            </w:r>
          </w:p>
        </w:tc>
        <w:tc>
          <w:tcPr>
            <w:tcW w:w="1804" w:type="dxa"/>
          </w:tcPr>
          <w:p w:rsidR="00577AB5" w:rsidRDefault="00577AB5">
            <w:pPr>
              <w:pStyle w:val="ConsPlusNormal"/>
              <w:jc w:val="center"/>
            </w:pPr>
            <w:r>
              <w:t>5964773,49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5964773,49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267.</w:t>
            </w:r>
          </w:p>
        </w:tc>
        <w:tc>
          <w:tcPr>
            <w:tcW w:w="2551" w:type="dxa"/>
          </w:tcPr>
          <w:p w:rsidR="00577AB5" w:rsidRDefault="00577AB5">
            <w:pPr>
              <w:pStyle w:val="ConsPlusNormal"/>
            </w:pPr>
            <w:r>
              <w:t>г. Оренбург, просп. Победы, д. 109</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vAlign w:val="bottom"/>
          </w:tcPr>
          <w:p w:rsidR="00577AB5" w:rsidRDefault="00577AB5">
            <w:pPr>
              <w:pStyle w:val="ConsPlusNormal"/>
              <w:jc w:val="center"/>
            </w:pPr>
            <w:r>
              <w:t>-</w:t>
            </w:r>
          </w:p>
        </w:tc>
        <w:tc>
          <w:tcPr>
            <w:tcW w:w="1804" w:type="dxa"/>
          </w:tcPr>
          <w:p w:rsidR="00577AB5" w:rsidRDefault="00577AB5">
            <w:pPr>
              <w:pStyle w:val="ConsPlusNormal"/>
              <w:jc w:val="center"/>
            </w:pPr>
            <w:r>
              <w:t>3008046,00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3008046,00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268.</w:t>
            </w:r>
          </w:p>
        </w:tc>
        <w:tc>
          <w:tcPr>
            <w:tcW w:w="2551" w:type="dxa"/>
          </w:tcPr>
          <w:p w:rsidR="00577AB5" w:rsidRDefault="00577AB5">
            <w:pPr>
              <w:pStyle w:val="ConsPlusNormal"/>
            </w:pPr>
            <w:r>
              <w:t>г. Оренбург, просп. Победы, д. 156/2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1647235,00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1647235,00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269.</w:t>
            </w:r>
          </w:p>
        </w:tc>
        <w:tc>
          <w:tcPr>
            <w:tcW w:w="2551" w:type="dxa"/>
          </w:tcPr>
          <w:p w:rsidR="00577AB5" w:rsidRDefault="00577AB5">
            <w:pPr>
              <w:pStyle w:val="ConsPlusNormal"/>
            </w:pPr>
            <w:r>
              <w:t>г. Оренбург, просп. Победы, д. 20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888,44</w:t>
            </w:r>
          </w:p>
        </w:tc>
        <w:tc>
          <w:tcPr>
            <w:tcW w:w="1804" w:type="dxa"/>
          </w:tcPr>
          <w:p w:rsidR="00577AB5" w:rsidRDefault="00577AB5">
            <w:pPr>
              <w:pStyle w:val="ConsPlusNormal"/>
              <w:jc w:val="center"/>
            </w:pPr>
            <w:r>
              <w:t>4519058,09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4519058,09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270.</w:t>
            </w:r>
          </w:p>
        </w:tc>
        <w:tc>
          <w:tcPr>
            <w:tcW w:w="2551" w:type="dxa"/>
          </w:tcPr>
          <w:p w:rsidR="00577AB5" w:rsidRDefault="00577AB5">
            <w:pPr>
              <w:pStyle w:val="ConsPlusNormal"/>
            </w:pPr>
            <w:r>
              <w:t>г. Оренбург, просп. Победы, д. 22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1055,64</w:t>
            </w:r>
          </w:p>
        </w:tc>
        <w:tc>
          <w:tcPr>
            <w:tcW w:w="1804" w:type="dxa"/>
          </w:tcPr>
          <w:p w:rsidR="00577AB5" w:rsidRDefault="00577AB5">
            <w:pPr>
              <w:pStyle w:val="ConsPlusNormal"/>
              <w:jc w:val="center"/>
            </w:pPr>
            <w:r>
              <w:t>5699041,96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5699041,96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271.</w:t>
            </w:r>
          </w:p>
        </w:tc>
        <w:tc>
          <w:tcPr>
            <w:tcW w:w="2551" w:type="dxa"/>
          </w:tcPr>
          <w:p w:rsidR="00577AB5" w:rsidRDefault="00577AB5">
            <w:pPr>
              <w:pStyle w:val="ConsPlusNormal"/>
            </w:pPr>
            <w:r>
              <w:t>г. Оренбург, просп. Победы, д. 22</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7969040,74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7969040,74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272.</w:t>
            </w:r>
          </w:p>
        </w:tc>
        <w:tc>
          <w:tcPr>
            <w:tcW w:w="2551" w:type="dxa"/>
          </w:tcPr>
          <w:p w:rsidR="00577AB5" w:rsidRDefault="00577AB5">
            <w:pPr>
              <w:pStyle w:val="ConsPlusNormal"/>
            </w:pPr>
            <w:r>
              <w:t>г. Оренбург, просп. Победы, д. 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451470,41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451470,41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273.</w:t>
            </w:r>
          </w:p>
        </w:tc>
        <w:tc>
          <w:tcPr>
            <w:tcW w:w="2551" w:type="dxa"/>
          </w:tcPr>
          <w:p w:rsidR="00577AB5" w:rsidRDefault="00577AB5">
            <w:pPr>
              <w:pStyle w:val="ConsPlusNormal"/>
            </w:pPr>
            <w:r>
              <w:t>г. Оренбург, просп. Победы, д. 7, литера АА1</w:t>
            </w:r>
          </w:p>
        </w:tc>
        <w:tc>
          <w:tcPr>
            <w:tcW w:w="1871" w:type="dxa"/>
          </w:tcPr>
          <w:p w:rsidR="00577AB5" w:rsidRDefault="00577AB5">
            <w:pPr>
              <w:pStyle w:val="ConsPlusNormal"/>
            </w:pPr>
            <w:r>
              <w:t>ОДПУ ХВ</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99426,73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99426,73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274.</w:t>
            </w:r>
          </w:p>
        </w:tc>
        <w:tc>
          <w:tcPr>
            <w:tcW w:w="2551" w:type="dxa"/>
          </w:tcPr>
          <w:p w:rsidR="00577AB5" w:rsidRDefault="00577AB5">
            <w:pPr>
              <w:pStyle w:val="ConsPlusNormal"/>
            </w:pPr>
            <w:r>
              <w:t>г. Оренбург, просп. Победы, д. 7, литера АА1</w:t>
            </w:r>
          </w:p>
        </w:tc>
        <w:tc>
          <w:tcPr>
            <w:tcW w:w="1871" w:type="dxa"/>
          </w:tcPr>
          <w:p w:rsidR="00577AB5" w:rsidRDefault="00577AB5">
            <w:pPr>
              <w:pStyle w:val="ConsPlusNormal"/>
            </w:pPr>
            <w:r>
              <w:t>ОДПУ ГВ</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181967,80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181967,80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275.</w:t>
            </w:r>
          </w:p>
        </w:tc>
        <w:tc>
          <w:tcPr>
            <w:tcW w:w="2551" w:type="dxa"/>
          </w:tcPr>
          <w:p w:rsidR="00577AB5" w:rsidRDefault="00577AB5">
            <w:pPr>
              <w:pStyle w:val="ConsPlusNormal"/>
            </w:pPr>
            <w:r>
              <w:t>г. Оренбург, просп. Победы, д. 7, литера АА1</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171759,28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171759,28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276.</w:t>
            </w:r>
          </w:p>
        </w:tc>
        <w:tc>
          <w:tcPr>
            <w:tcW w:w="2551" w:type="dxa"/>
          </w:tcPr>
          <w:p w:rsidR="00577AB5" w:rsidRDefault="00577AB5">
            <w:pPr>
              <w:pStyle w:val="ConsPlusNormal"/>
            </w:pPr>
            <w:r>
              <w:t xml:space="preserve">г. Оренбург, ул. 60 лет </w:t>
            </w:r>
            <w:r>
              <w:lastRenderedPageBreak/>
              <w:t>Октября, д. 2</w:t>
            </w:r>
          </w:p>
        </w:tc>
        <w:tc>
          <w:tcPr>
            <w:tcW w:w="1871" w:type="dxa"/>
          </w:tcPr>
          <w:p w:rsidR="00577AB5" w:rsidRDefault="00577AB5">
            <w:pPr>
              <w:pStyle w:val="ConsPlusNormal"/>
            </w:pPr>
            <w:r>
              <w:lastRenderedPageBreak/>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562440,65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562440,65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277.</w:t>
            </w:r>
          </w:p>
        </w:tc>
        <w:tc>
          <w:tcPr>
            <w:tcW w:w="2551" w:type="dxa"/>
          </w:tcPr>
          <w:p w:rsidR="00577AB5" w:rsidRDefault="00577AB5">
            <w:pPr>
              <w:pStyle w:val="ConsPlusNormal"/>
            </w:pPr>
            <w:r>
              <w:t>г. Оренбург, ул. 60 лет Октября, д. 2</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313734,31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313734,31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278.</w:t>
            </w:r>
          </w:p>
        </w:tc>
        <w:tc>
          <w:tcPr>
            <w:tcW w:w="2551" w:type="dxa"/>
          </w:tcPr>
          <w:p w:rsidR="00577AB5" w:rsidRDefault="00577AB5">
            <w:pPr>
              <w:pStyle w:val="ConsPlusNormal"/>
            </w:pPr>
            <w:r>
              <w:t>г. Оренбург, ул. 60 лет Октября, д. 25а</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2078079,81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2078079,81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279.</w:t>
            </w:r>
          </w:p>
        </w:tc>
        <w:tc>
          <w:tcPr>
            <w:tcW w:w="2551" w:type="dxa"/>
          </w:tcPr>
          <w:p w:rsidR="00577AB5" w:rsidRDefault="00577AB5">
            <w:pPr>
              <w:pStyle w:val="ConsPlusNormal"/>
            </w:pPr>
            <w:r>
              <w:t>г. Оренбург, ул. 60 лет Октября, д. 6</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302195,08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302195,08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280.</w:t>
            </w:r>
          </w:p>
        </w:tc>
        <w:tc>
          <w:tcPr>
            <w:tcW w:w="2551" w:type="dxa"/>
          </w:tcPr>
          <w:p w:rsidR="00577AB5" w:rsidRDefault="00577AB5">
            <w:pPr>
              <w:pStyle w:val="ConsPlusNormal"/>
            </w:pPr>
            <w:r>
              <w:t>г. Оренбург, ул. Абдрашитова, д. 242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367,85</w:t>
            </w:r>
          </w:p>
        </w:tc>
        <w:tc>
          <w:tcPr>
            <w:tcW w:w="1804" w:type="dxa"/>
          </w:tcPr>
          <w:p w:rsidR="00577AB5" w:rsidRDefault="00577AB5">
            <w:pPr>
              <w:pStyle w:val="ConsPlusNormal"/>
              <w:jc w:val="center"/>
            </w:pPr>
            <w:r>
              <w:t>2665984,44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2665984,44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281.</w:t>
            </w:r>
          </w:p>
        </w:tc>
        <w:tc>
          <w:tcPr>
            <w:tcW w:w="2551" w:type="dxa"/>
          </w:tcPr>
          <w:p w:rsidR="00577AB5" w:rsidRDefault="00577AB5">
            <w:pPr>
              <w:pStyle w:val="ConsPlusNormal"/>
            </w:pPr>
            <w:r>
              <w:t>г. Оренбург, ул. Абдрашитова, д. 242</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2281596,76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2281596,76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282.</w:t>
            </w:r>
          </w:p>
        </w:tc>
        <w:tc>
          <w:tcPr>
            <w:tcW w:w="2551" w:type="dxa"/>
          </w:tcPr>
          <w:p w:rsidR="00577AB5" w:rsidRDefault="00577AB5">
            <w:pPr>
              <w:pStyle w:val="ConsPlusNormal"/>
            </w:pPr>
            <w:r>
              <w:t>г. Оренбург, ул. Алтайская, д. 12а</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6</w:t>
            </w:r>
          </w:p>
        </w:tc>
        <w:tc>
          <w:tcPr>
            <w:tcW w:w="1804" w:type="dxa"/>
          </w:tcPr>
          <w:p w:rsidR="00577AB5" w:rsidRDefault="00577AB5">
            <w:pPr>
              <w:pStyle w:val="ConsPlusNormal"/>
              <w:jc w:val="center"/>
            </w:pPr>
            <w:r>
              <w:t>11942047,71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11942047,71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283.</w:t>
            </w:r>
          </w:p>
        </w:tc>
        <w:tc>
          <w:tcPr>
            <w:tcW w:w="2551" w:type="dxa"/>
          </w:tcPr>
          <w:p w:rsidR="00577AB5" w:rsidRDefault="00577AB5">
            <w:pPr>
              <w:pStyle w:val="ConsPlusNormal"/>
            </w:pPr>
            <w:r>
              <w:t>г. Оренбург, ул. Алтайская, д. 2/1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1911,10</w:t>
            </w:r>
          </w:p>
        </w:tc>
        <w:tc>
          <w:tcPr>
            <w:tcW w:w="1804" w:type="dxa"/>
          </w:tcPr>
          <w:p w:rsidR="00577AB5" w:rsidRDefault="00577AB5">
            <w:pPr>
              <w:pStyle w:val="ConsPlusNormal"/>
              <w:jc w:val="center"/>
            </w:pPr>
            <w:r>
              <w:t>7470949,90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7470949,90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284.</w:t>
            </w:r>
          </w:p>
        </w:tc>
        <w:tc>
          <w:tcPr>
            <w:tcW w:w="2551" w:type="dxa"/>
          </w:tcPr>
          <w:p w:rsidR="00577AB5" w:rsidRDefault="00577AB5">
            <w:pPr>
              <w:pStyle w:val="ConsPlusNormal"/>
            </w:pPr>
            <w:r>
              <w:t>г. Оренбург, ул. Алтайская, д. 2/2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7</w:t>
            </w:r>
          </w:p>
        </w:tc>
        <w:tc>
          <w:tcPr>
            <w:tcW w:w="1804" w:type="dxa"/>
          </w:tcPr>
          <w:p w:rsidR="00577AB5" w:rsidRDefault="00577AB5">
            <w:pPr>
              <w:pStyle w:val="ConsPlusNormal"/>
              <w:jc w:val="center"/>
            </w:pPr>
            <w:r>
              <w:t>13074164,45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13074164,45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285.</w:t>
            </w:r>
          </w:p>
        </w:tc>
        <w:tc>
          <w:tcPr>
            <w:tcW w:w="2551" w:type="dxa"/>
          </w:tcPr>
          <w:p w:rsidR="00577AB5" w:rsidRDefault="00577AB5">
            <w:pPr>
              <w:pStyle w:val="ConsPlusNormal"/>
            </w:pPr>
            <w:r>
              <w:t>г. Оренбург, ул. Амурская, д. 2/1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3980736,50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3980736,50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286.</w:t>
            </w:r>
          </w:p>
        </w:tc>
        <w:tc>
          <w:tcPr>
            <w:tcW w:w="2551" w:type="dxa"/>
          </w:tcPr>
          <w:p w:rsidR="00577AB5" w:rsidRDefault="00577AB5">
            <w:pPr>
              <w:pStyle w:val="ConsPlusNormal"/>
            </w:pPr>
            <w:r>
              <w:t>г. Оренбург, ул. Беляевская, д. 21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3228174,67</w:t>
            </w:r>
          </w:p>
        </w:tc>
        <w:tc>
          <w:tcPr>
            <w:tcW w:w="1924" w:type="dxa"/>
          </w:tcPr>
          <w:p w:rsidR="00577AB5" w:rsidRDefault="00577AB5">
            <w:pPr>
              <w:pStyle w:val="ConsPlusNormal"/>
              <w:jc w:val="center"/>
            </w:pPr>
            <w:r>
              <w:t>906222,84</w:t>
            </w:r>
          </w:p>
        </w:tc>
        <w:tc>
          <w:tcPr>
            <w:tcW w:w="1624" w:type="dxa"/>
          </w:tcPr>
          <w:p w:rsidR="00577AB5" w:rsidRDefault="00577AB5">
            <w:pPr>
              <w:pStyle w:val="ConsPlusNormal"/>
              <w:jc w:val="center"/>
            </w:pPr>
            <w:r>
              <w:t>906222,84</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1415728,99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287.</w:t>
            </w:r>
          </w:p>
        </w:tc>
        <w:tc>
          <w:tcPr>
            <w:tcW w:w="2551" w:type="dxa"/>
          </w:tcPr>
          <w:p w:rsidR="00577AB5" w:rsidRDefault="00577AB5">
            <w:pPr>
              <w:pStyle w:val="ConsPlusNormal"/>
            </w:pPr>
            <w:r>
              <w:t>г. Оренбург, ул. Беляевская, д. 53</w:t>
            </w:r>
          </w:p>
        </w:tc>
        <w:tc>
          <w:tcPr>
            <w:tcW w:w="1871" w:type="dxa"/>
          </w:tcPr>
          <w:p w:rsidR="00577AB5" w:rsidRDefault="00577AB5">
            <w:pPr>
              <w:pStyle w:val="ConsPlusNormal"/>
            </w:pPr>
            <w:r>
              <w:t xml:space="preserve">ремонт и (или) переустройство </w:t>
            </w:r>
            <w:r>
              <w:lastRenderedPageBreak/>
              <w:t>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4717918,10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4717918,10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288.</w:t>
            </w:r>
          </w:p>
        </w:tc>
        <w:tc>
          <w:tcPr>
            <w:tcW w:w="2551" w:type="dxa"/>
          </w:tcPr>
          <w:p w:rsidR="00577AB5" w:rsidRDefault="00577AB5">
            <w:pPr>
              <w:pStyle w:val="ConsPlusNormal"/>
            </w:pPr>
            <w:r>
              <w:t>г. Оренбург, ул. Березка, д. 2/2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5932141,81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5932141,81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289.</w:t>
            </w:r>
          </w:p>
        </w:tc>
        <w:tc>
          <w:tcPr>
            <w:tcW w:w="2551" w:type="dxa"/>
          </w:tcPr>
          <w:p w:rsidR="00577AB5" w:rsidRDefault="00577AB5">
            <w:pPr>
              <w:pStyle w:val="ConsPlusNormal"/>
            </w:pPr>
            <w:r>
              <w:t>г. Оренбург, ул. Березка, д. 2/2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1513891,59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1513891,59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290.</w:t>
            </w:r>
          </w:p>
        </w:tc>
        <w:tc>
          <w:tcPr>
            <w:tcW w:w="2551" w:type="dxa"/>
          </w:tcPr>
          <w:p w:rsidR="00577AB5" w:rsidRDefault="00577AB5">
            <w:pPr>
              <w:pStyle w:val="ConsPlusNormal"/>
            </w:pPr>
            <w:r>
              <w:t>г. Оренбург, ул. Березка, д. 6/1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2989096,43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2989096,43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291.</w:t>
            </w:r>
          </w:p>
        </w:tc>
        <w:tc>
          <w:tcPr>
            <w:tcW w:w="2551" w:type="dxa"/>
          </w:tcPr>
          <w:p w:rsidR="00577AB5" w:rsidRDefault="00577AB5">
            <w:pPr>
              <w:pStyle w:val="ConsPlusNormal"/>
            </w:pPr>
            <w:r>
              <w:t>г. Оренбург, ул. Березка, д. 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968,23</w:t>
            </w:r>
          </w:p>
        </w:tc>
        <w:tc>
          <w:tcPr>
            <w:tcW w:w="1804" w:type="dxa"/>
          </w:tcPr>
          <w:p w:rsidR="00577AB5" w:rsidRDefault="00577AB5">
            <w:pPr>
              <w:pStyle w:val="ConsPlusNormal"/>
              <w:jc w:val="center"/>
            </w:pPr>
            <w:r>
              <w:t>3874220,35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3874220,35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292.</w:t>
            </w:r>
          </w:p>
        </w:tc>
        <w:tc>
          <w:tcPr>
            <w:tcW w:w="2551" w:type="dxa"/>
          </w:tcPr>
          <w:p w:rsidR="00577AB5" w:rsidRDefault="00577AB5">
            <w:pPr>
              <w:pStyle w:val="ConsPlusNormal"/>
            </w:pPr>
            <w:r>
              <w:t>г. Оренбург, ул. Брестская, д. 16</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8313808,52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8313808,52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293.</w:t>
            </w:r>
          </w:p>
        </w:tc>
        <w:tc>
          <w:tcPr>
            <w:tcW w:w="2551" w:type="dxa"/>
          </w:tcPr>
          <w:p w:rsidR="00577AB5" w:rsidRDefault="00577AB5">
            <w:pPr>
              <w:pStyle w:val="ConsPlusNormal"/>
            </w:pPr>
            <w:r>
              <w:t>г. Оренбург, ул. Брестская, д. 22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1960000,00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1960000,00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294.</w:t>
            </w:r>
          </w:p>
        </w:tc>
        <w:tc>
          <w:tcPr>
            <w:tcW w:w="2551" w:type="dxa"/>
          </w:tcPr>
          <w:p w:rsidR="00577AB5" w:rsidRDefault="00577AB5">
            <w:pPr>
              <w:pStyle w:val="ConsPlusNormal"/>
            </w:pPr>
            <w:r>
              <w:t>г. Оренбург, ул. Брестская, д. 28</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7</w:t>
            </w:r>
          </w:p>
        </w:tc>
        <w:tc>
          <w:tcPr>
            <w:tcW w:w="1804" w:type="dxa"/>
          </w:tcPr>
          <w:p w:rsidR="00577AB5" w:rsidRDefault="00577AB5">
            <w:pPr>
              <w:pStyle w:val="ConsPlusNormal"/>
              <w:jc w:val="center"/>
            </w:pPr>
            <w:r>
              <w:t>14096371,69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14096371,69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295.</w:t>
            </w:r>
          </w:p>
        </w:tc>
        <w:tc>
          <w:tcPr>
            <w:tcW w:w="2551" w:type="dxa"/>
          </w:tcPr>
          <w:p w:rsidR="00577AB5" w:rsidRDefault="00577AB5">
            <w:pPr>
              <w:pStyle w:val="ConsPlusNormal"/>
            </w:pPr>
            <w:r>
              <w:t>г. Оренбург, ул. Брестская, д. 7</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12555771,52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12555771,52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296.</w:t>
            </w:r>
          </w:p>
        </w:tc>
        <w:tc>
          <w:tcPr>
            <w:tcW w:w="2551" w:type="dxa"/>
          </w:tcPr>
          <w:p w:rsidR="00577AB5" w:rsidRDefault="00577AB5">
            <w:pPr>
              <w:pStyle w:val="ConsPlusNormal"/>
            </w:pPr>
            <w:r>
              <w:t>г. Оренбург, ул. Волгоградская, д. 12/1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471288,95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471288,95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297.</w:t>
            </w:r>
          </w:p>
        </w:tc>
        <w:tc>
          <w:tcPr>
            <w:tcW w:w="2551" w:type="dxa"/>
          </w:tcPr>
          <w:p w:rsidR="00577AB5" w:rsidRDefault="00577AB5">
            <w:pPr>
              <w:pStyle w:val="ConsPlusNormal"/>
            </w:pPr>
            <w:r>
              <w:t>г. Оренбург, ул. Волгоградская, д. 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4042912,88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4042912,88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298.</w:t>
            </w:r>
          </w:p>
        </w:tc>
        <w:tc>
          <w:tcPr>
            <w:tcW w:w="2551" w:type="dxa"/>
          </w:tcPr>
          <w:p w:rsidR="00577AB5" w:rsidRDefault="00577AB5">
            <w:pPr>
              <w:pStyle w:val="ConsPlusNormal"/>
            </w:pPr>
            <w:r>
              <w:t xml:space="preserve">г. Оренбург, ул. </w:t>
            </w:r>
            <w:r>
              <w:lastRenderedPageBreak/>
              <w:t>Волгоградская, д. 2/1</w:t>
            </w:r>
          </w:p>
        </w:tc>
        <w:tc>
          <w:tcPr>
            <w:tcW w:w="1871" w:type="dxa"/>
          </w:tcPr>
          <w:p w:rsidR="00577AB5" w:rsidRDefault="00577AB5">
            <w:pPr>
              <w:pStyle w:val="ConsPlusNormal"/>
            </w:pPr>
            <w:r>
              <w:lastRenderedPageBreak/>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4208965,82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4208965,82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299.</w:t>
            </w:r>
          </w:p>
        </w:tc>
        <w:tc>
          <w:tcPr>
            <w:tcW w:w="2551" w:type="dxa"/>
          </w:tcPr>
          <w:p w:rsidR="00577AB5" w:rsidRDefault="00577AB5">
            <w:pPr>
              <w:pStyle w:val="ConsPlusNormal"/>
            </w:pPr>
            <w:r>
              <w:t>г. Оренбург, ул. Волгоградская, д. 34/2</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900000,00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900000,00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300.</w:t>
            </w:r>
          </w:p>
        </w:tc>
        <w:tc>
          <w:tcPr>
            <w:tcW w:w="2551" w:type="dxa"/>
          </w:tcPr>
          <w:p w:rsidR="00577AB5" w:rsidRDefault="00577AB5">
            <w:pPr>
              <w:pStyle w:val="ConsPlusNormal"/>
            </w:pPr>
            <w:r>
              <w:t>г. Оренбург, ул. Волгоградская, д. 38/1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6352668,72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6352668,72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301.</w:t>
            </w:r>
          </w:p>
        </w:tc>
        <w:tc>
          <w:tcPr>
            <w:tcW w:w="2551" w:type="dxa"/>
          </w:tcPr>
          <w:p w:rsidR="00577AB5" w:rsidRDefault="00577AB5">
            <w:pPr>
              <w:pStyle w:val="ConsPlusNormal"/>
            </w:pPr>
            <w:r>
              <w:t>г. Оренбург, ул. Волгоградская, д. 40/2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1800000,00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1800000,00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302.</w:t>
            </w:r>
          </w:p>
        </w:tc>
        <w:tc>
          <w:tcPr>
            <w:tcW w:w="2551" w:type="dxa"/>
          </w:tcPr>
          <w:p w:rsidR="00577AB5" w:rsidRDefault="00577AB5">
            <w:pPr>
              <w:pStyle w:val="ConsPlusNormal"/>
            </w:pPr>
            <w:r>
              <w:t>г. Оренбург, ул. Волгоградская, д. 46</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4124956,40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4124956,40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303.</w:t>
            </w:r>
          </w:p>
        </w:tc>
        <w:tc>
          <w:tcPr>
            <w:tcW w:w="2551" w:type="dxa"/>
          </w:tcPr>
          <w:p w:rsidR="00577AB5" w:rsidRDefault="00577AB5">
            <w:pPr>
              <w:pStyle w:val="ConsPlusNormal"/>
            </w:pPr>
            <w:r>
              <w:t>г. Оренбург, ул. Восточная, д. 86</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1025032,75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1025032,75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304.</w:t>
            </w:r>
          </w:p>
        </w:tc>
        <w:tc>
          <w:tcPr>
            <w:tcW w:w="2551" w:type="dxa"/>
          </w:tcPr>
          <w:p w:rsidR="00577AB5" w:rsidRDefault="00577AB5">
            <w:pPr>
              <w:pStyle w:val="ConsPlusNormal"/>
            </w:pPr>
            <w:r>
              <w:t>г. Оренбург, ул. Гая, д. 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985,00</w:t>
            </w:r>
          </w:p>
        </w:tc>
        <w:tc>
          <w:tcPr>
            <w:tcW w:w="1804" w:type="dxa"/>
          </w:tcPr>
          <w:p w:rsidR="00577AB5" w:rsidRDefault="00577AB5">
            <w:pPr>
              <w:pStyle w:val="ConsPlusNormal"/>
              <w:jc w:val="center"/>
            </w:pPr>
            <w:r>
              <w:t>7113904,97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7113904,97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305.</w:t>
            </w:r>
          </w:p>
        </w:tc>
        <w:tc>
          <w:tcPr>
            <w:tcW w:w="2551" w:type="dxa"/>
          </w:tcPr>
          <w:p w:rsidR="00577AB5" w:rsidRDefault="00577AB5">
            <w:pPr>
              <w:pStyle w:val="ConsPlusNormal"/>
            </w:pPr>
            <w:r>
              <w:t>г. Оренбург, ул. Джангильдина, д. 16/1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2526501,60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2526501,60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306.</w:t>
            </w:r>
          </w:p>
        </w:tc>
        <w:tc>
          <w:tcPr>
            <w:tcW w:w="2551" w:type="dxa"/>
          </w:tcPr>
          <w:p w:rsidR="00577AB5" w:rsidRDefault="00577AB5">
            <w:pPr>
              <w:pStyle w:val="ConsPlusNormal"/>
            </w:pPr>
            <w:r>
              <w:t>г. Оренбург, ул. Джангильдина, д. 20</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4790262,95</w:t>
            </w:r>
          </w:p>
        </w:tc>
        <w:tc>
          <w:tcPr>
            <w:tcW w:w="1924" w:type="dxa"/>
          </w:tcPr>
          <w:p w:rsidR="00577AB5" w:rsidRDefault="00577AB5">
            <w:pPr>
              <w:pStyle w:val="ConsPlusNormal"/>
              <w:jc w:val="center"/>
            </w:pPr>
            <w:r>
              <w:t>1359334,26</w:t>
            </w:r>
          </w:p>
        </w:tc>
        <w:tc>
          <w:tcPr>
            <w:tcW w:w="1624" w:type="dxa"/>
          </w:tcPr>
          <w:p w:rsidR="00577AB5" w:rsidRDefault="00577AB5">
            <w:pPr>
              <w:pStyle w:val="ConsPlusNormal"/>
              <w:jc w:val="center"/>
            </w:pPr>
            <w:r>
              <w:t>1359334,26</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2071594,43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307.</w:t>
            </w:r>
          </w:p>
        </w:tc>
        <w:tc>
          <w:tcPr>
            <w:tcW w:w="2551" w:type="dxa"/>
          </w:tcPr>
          <w:p w:rsidR="00577AB5" w:rsidRDefault="00577AB5">
            <w:pPr>
              <w:pStyle w:val="ConsPlusNormal"/>
            </w:pPr>
            <w:r>
              <w:t>г. Оренбург, ул. Джангильдина, д. 20/3</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1572643,64</w:t>
            </w:r>
          </w:p>
        </w:tc>
        <w:tc>
          <w:tcPr>
            <w:tcW w:w="1924" w:type="dxa"/>
          </w:tcPr>
          <w:p w:rsidR="00577AB5" w:rsidRDefault="00577AB5">
            <w:pPr>
              <w:pStyle w:val="ConsPlusNormal"/>
              <w:jc w:val="center"/>
            </w:pPr>
            <w:r>
              <w:t>453111,42</w:t>
            </w:r>
          </w:p>
        </w:tc>
        <w:tc>
          <w:tcPr>
            <w:tcW w:w="1624" w:type="dxa"/>
          </w:tcPr>
          <w:p w:rsidR="00577AB5" w:rsidRDefault="00577AB5">
            <w:pPr>
              <w:pStyle w:val="ConsPlusNormal"/>
              <w:jc w:val="center"/>
            </w:pPr>
            <w:r>
              <w:t>453111,42</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666420,80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308.</w:t>
            </w:r>
          </w:p>
        </w:tc>
        <w:tc>
          <w:tcPr>
            <w:tcW w:w="2551" w:type="dxa"/>
          </w:tcPr>
          <w:p w:rsidR="00577AB5" w:rsidRDefault="00577AB5">
            <w:pPr>
              <w:pStyle w:val="ConsPlusNormal"/>
            </w:pPr>
            <w:r>
              <w:t>г. Оренбург, ул. Джангильдина, д. 22</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3467835,90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3467835,90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309.</w:t>
            </w:r>
          </w:p>
        </w:tc>
        <w:tc>
          <w:tcPr>
            <w:tcW w:w="2551" w:type="dxa"/>
          </w:tcPr>
          <w:p w:rsidR="00577AB5" w:rsidRDefault="00577AB5">
            <w:pPr>
              <w:pStyle w:val="ConsPlusNormal"/>
            </w:pPr>
            <w:r>
              <w:t>г. Оренбург, ул. Дружбы, д. 10</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853918,00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853918,00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lastRenderedPageBreak/>
              <w:t>310.</w:t>
            </w:r>
          </w:p>
        </w:tc>
        <w:tc>
          <w:tcPr>
            <w:tcW w:w="2551" w:type="dxa"/>
          </w:tcPr>
          <w:p w:rsidR="00577AB5" w:rsidRDefault="00577AB5">
            <w:pPr>
              <w:pStyle w:val="ConsPlusNormal"/>
            </w:pPr>
            <w:r>
              <w:t>г. Оренбург, ул. Дружбы, д. 11/1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1422461,00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1422461,00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311.</w:t>
            </w:r>
          </w:p>
        </w:tc>
        <w:tc>
          <w:tcPr>
            <w:tcW w:w="2551" w:type="dxa"/>
          </w:tcPr>
          <w:p w:rsidR="00577AB5" w:rsidRDefault="00577AB5">
            <w:pPr>
              <w:pStyle w:val="ConsPlusNormal"/>
            </w:pPr>
            <w:r>
              <w:t>г. Оренбург, ул. Дружбы, д. 11/3</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1421100,00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1421100,00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312.</w:t>
            </w:r>
          </w:p>
        </w:tc>
        <w:tc>
          <w:tcPr>
            <w:tcW w:w="2551" w:type="dxa"/>
          </w:tcPr>
          <w:p w:rsidR="00577AB5" w:rsidRDefault="00577AB5">
            <w:pPr>
              <w:pStyle w:val="ConsPlusNormal"/>
            </w:pPr>
            <w:r>
              <w:t>г. Оренбург, ул. Дружбы, д. 13</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3720000,00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3720000,00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313.</w:t>
            </w:r>
          </w:p>
        </w:tc>
        <w:tc>
          <w:tcPr>
            <w:tcW w:w="2551" w:type="dxa"/>
          </w:tcPr>
          <w:p w:rsidR="00577AB5" w:rsidRDefault="00577AB5">
            <w:pPr>
              <w:pStyle w:val="ConsPlusNormal"/>
            </w:pPr>
            <w:r>
              <w:t>г. Оренбург, ул. Дружбы, д. 3/2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2267,86</w:t>
            </w:r>
          </w:p>
        </w:tc>
        <w:tc>
          <w:tcPr>
            <w:tcW w:w="1804" w:type="dxa"/>
          </w:tcPr>
          <w:p w:rsidR="00577AB5" w:rsidRDefault="00577AB5">
            <w:pPr>
              <w:pStyle w:val="ConsPlusNormal"/>
              <w:jc w:val="center"/>
            </w:pPr>
            <w:r>
              <w:t>1081431,60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1081431,60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314.</w:t>
            </w:r>
          </w:p>
        </w:tc>
        <w:tc>
          <w:tcPr>
            <w:tcW w:w="2551" w:type="dxa"/>
          </w:tcPr>
          <w:p w:rsidR="00577AB5" w:rsidRDefault="00577AB5">
            <w:pPr>
              <w:pStyle w:val="ConsPlusNormal"/>
            </w:pPr>
            <w:r>
              <w:t>г. Оренбург, ул. Дружбы, д. 3/3</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1567556,00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1567556,00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315.</w:t>
            </w:r>
          </w:p>
        </w:tc>
        <w:tc>
          <w:tcPr>
            <w:tcW w:w="2551" w:type="dxa"/>
          </w:tcPr>
          <w:p w:rsidR="00577AB5" w:rsidRDefault="00577AB5">
            <w:pPr>
              <w:pStyle w:val="ConsPlusNormal"/>
            </w:pPr>
            <w:r>
              <w:t>г. Оренбург, ул. Дружбы, д. 3/4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1765906,00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1765906,00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316.</w:t>
            </w:r>
          </w:p>
        </w:tc>
        <w:tc>
          <w:tcPr>
            <w:tcW w:w="2551" w:type="dxa"/>
          </w:tcPr>
          <w:p w:rsidR="00577AB5" w:rsidRDefault="00577AB5">
            <w:pPr>
              <w:pStyle w:val="ConsPlusNormal"/>
            </w:pPr>
            <w:r>
              <w:t>г. Оренбург, ул. Дружбы, д. 6</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1025491,00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1025491,00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317.</w:t>
            </w:r>
          </w:p>
        </w:tc>
        <w:tc>
          <w:tcPr>
            <w:tcW w:w="2551" w:type="dxa"/>
          </w:tcPr>
          <w:p w:rsidR="00577AB5" w:rsidRDefault="00577AB5">
            <w:pPr>
              <w:pStyle w:val="ConsPlusNormal"/>
            </w:pPr>
            <w:r>
              <w:t>г. Оренбург, ул. Дружбы, д. 6/1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1765182,00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1765182,00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318.</w:t>
            </w:r>
          </w:p>
        </w:tc>
        <w:tc>
          <w:tcPr>
            <w:tcW w:w="2551" w:type="dxa"/>
          </w:tcPr>
          <w:p w:rsidR="00577AB5" w:rsidRDefault="00577AB5">
            <w:pPr>
              <w:pStyle w:val="ConsPlusNormal"/>
            </w:pPr>
            <w:r>
              <w:t>г. Оренбург, ул. Дружбы, д. 8</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1624685,00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1624685,00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319.</w:t>
            </w:r>
          </w:p>
        </w:tc>
        <w:tc>
          <w:tcPr>
            <w:tcW w:w="2551" w:type="dxa"/>
          </w:tcPr>
          <w:p w:rsidR="00577AB5" w:rsidRDefault="00577AB5">
            <w:pPr>
              <w:pStyle w:val="ConsPlusNormal"/>
            </w:pPr>
            <w:r>
              <w:t>г. Оренбург, ул. Заречная, д. 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12</w:t>
            </w:r>
          </w:p>
        </w:tc>
        <w:tc>
          <w:tcPr>
            <w:tcW w:w="1804" w:type="dxa"/>
          </w:tcPr>
          <w:p w:rsidR="00577AB5" w:rsidRDefault="00577AB5">
            <w:pPr>
              <w:pStyle w:val="ConsPlusNormal"/>
              <w:jc w:val="center"/>
            </w:pPr>
            <w:r>
              <w:t>23278159,65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23278159,65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320.</w:t>
            </w:r>
          </w:p>
        </w:tc>
        <w:tc>
          <w:tcPr>
            <w:tcW w:w="2551" w:type="dxa"/>
          </w:tcPr>
          <w:p w:rsidR="00577AB5" w:rsidRDefault="00577AB5">
            <w:pPr>
              <w:pStyle w:val="ConsPlusNormal"/>
            </w:pPr>
            <w:r>
              <w:t>г. Оренбург, ул. Казахская, д. 17</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252427,52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252427,52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321.</w:t>
            </w:r>
          </w:p>
        </w:tc>
        <w:tc>
          <w:tcPr>
            <w:tcW w:w="2551" w:type="dxa"/>
          </w:tcPr>
          <w:p w:rsidR="00577AB5" w:rsidRDefault="00577AB5">
            <w:pPr>
              <w:pStyle w:val="ConsPlusNormal"/>
            </w:pPr>
            <w:r>
              <w:t>г. Оренбург, ул. Казахская, д. 35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122910,41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122910,41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322.</w:t>
            </w:r>
          </w:p>
        </w:tc>
        <w:tc>
          <w:tcPr>
            <w:tcW w:w="2551" w:type="dxa"/>
          </w:tcPr>
          <w:p w:rsidR="00577AB5" w:rsidRDefault="00577AB5">
            <w:pPr>
              <w:pStyle w:val="ConsPlusNormal"/>
            </w:pPr>
            <w:r>
              <w:t>г. Оренбург, ул. Карагандинская, д. 23а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367029,00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367029,00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323.</w:t>
            </w:r>
          </w:p>
        </w:tc>
        <w:tc>
          <w:tcPr>
            <w:tcW w:w="2551" w:type="dxa"/>
          </w:tcPr>
          <w:p w:rsidR="00577AB5" w:rsidRDefault="00577AB5">
            <w:pPr>
              <w:pStyle w:val="ConsPlusNormal"/>
            </w:pPr>
            <w:r>
              <w:t>г. Оренбург, ул. Карагандинская, д. 34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2054231,00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2054231,00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324.</w:t>
            </w:r>
          </w:p>
        </w:tc>
        <w:tc>
          <w:tcPr>
            <w:tcW w:w="2551" w:type="dxa"/>
          </w:tcPr>
          <w:p w:rsidR="00577AB5" w:rsidRDefault="00577AB5">
            <w:pPr>
              <w:pStyle w:val="ConsPlusNormal"/>
            </w:pPr>
            <w:r>
              <w:t>г. Оренбург, ул. Карагандинская, д. 45а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646918,08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646918,08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325.</w:t>
            </w:r>
          </w:p>
        </w:tc>
        <w:tc>
          <w:tcPr>
            <w:tcW w:w="2551" w:type="dxa"/>
          </w:tcPr>
          <w:p w:rsidR="00577AB5" w:rsidRDefault="00577AB5">
            <w:pPr>
              <w:pStyle w:val="ConsPlusNormal"/>
            </w:pPr>
            <w:r>
              <w:t>г. Оренбург, ул. Карагандинская, д. 86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5294993,87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5294993,87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326.</w:t>
            </w:r>
          </w:p>
        </w:tc>
        <w:tc>
          <w:tcPr>
            <w:tcW w:w="2551" w:type="dxa"/>
          </w:tcPr>
          <w:p w:rsidR="00577AB5" w:rsidRDefault="00577AB5">
            <w:pPr>
              <w:pStyle w:val="ConsPlusNormal"/>
            </w:pPr>
            <w:r>
              <w:t>г. Оренбург, ул. Карагандинская, д. 90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6954847,88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6954847,88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327.</w:t>
            </w:r>
          </w:p>
        </w:tc>
        <w:tc>
          <w:tcPr>
            <w:tcW w:w="2551" w:type="dxa"/>
          </w:tcPr>
          <w:p w:rsidR="00577AB5" w:rsidRDefault="00577AB5">
            <w:pPr>
              <w:pStyle w:val="ConsPlusNormal"/>
            </w:pPr>
            <w:r>
              <w:t>г. Оренбург, ул. Карагандинская, д. 94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6302531,58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6302531,58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328.</w:t>
            </w:r>
          </w:p>
        </w:tc>
        <w:tc>
          <w:tcPr>
            <w:tcW w:w="2551" w:type="dxa"/>
          </w:tcPr>
          <w:p w:rsidR="00577AB5" w:rsidRDefault="00577AB5">
            <w:pPr>
              <w:pStyle w:val="ConsPlusNormal"/>
            </w:pPr>
            <w:r>
              <w:t>г. Оренбург, ул. Карагандинская, д. 96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2846683,44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2846683,44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329.</w:t>
            </w:r>
          </w:p>
        </w:tc>
        <w:tc>
          <w:tcPr>
            <w:tcW w:w="2551" w:type="dxa"/>
          </w:tcPr>
          <w:p w:rsidR="00577AB5" w:rsidRDefault="00577AB5">
            <w:pPr>
              <w:pStyle w:val="ConsPlusNormal"/>
            </w:pPr>
            <w:r>
              <w:t>г. Оренбург, ул. Карагандинская, д. 88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6540111,96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6540111,96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330.</w:t>
            </w:r>
          </w:p>
        </w:tc>
        <w:tc>
          <w:tcPr>
            <w:tcW w:w="2551" w:type="dxa"/>
          </w:tcPr>
          <w:p w:rsidR="00577AB5" w:rsidRDefault="00577AB5">
            <w:pPr>
              <w:pStyle w:val="ConsPlusNormal"/>
            </w:pPr>
            <w:r>
              <w:t>г. Оренбург, ул. Кима, д. 6</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6</w:t>
            </w:r>
          </w:p>
        </w:tc>
        <w:tc>
          <w:tcPr>
            <w:tcW w:w="1804" w:type="dxa"/>
          </w:tcPr>
          <w:p w:rsidR="00577AB5" w:rsidRDefault="00577AB5">
            <w:pPr>
              <w:pStyle w:val="ConsPlusNormal"/>
              <w:jc w:val="center"/>
            </w:pPr>
            <w:r>
              <w:t>9283622,00</w:t>
            </w:r>
          </w:p>
        </w:tc>
        <w:tc>
          <w:tcPr>
            <w:tcW w:w="1924" w:type="dxa"/>
          </w:tcPr>
          <w:p w:rsidR="00577AB5" w:rsidRDefault="00577AB5">
            <w:pPr>
              <w:pStyle w:val="ConsPlusNormal"/>
              <w:jc w:val="center"/>
            </w:pPr>
            <w:r>
              <w:t>2638686,78</w:t>
            </w:r>
          </w:p>
        </w:tc>
        <w:tc>
          <w:tcPr>
            <w:tcW w:w="1624" w:type="dxa"/>
          </w:tcPr>
          <w:p w:rsidR="00577AB5" w:rsidRDefault="00577AB5">
            <w:pPr>
              <w:pStyle w:val="ConsPlusNormal"/>
              <w:jc w:val="center"/>
            </w:pPr>
            <w:r>
              <w:t>2638686,78</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4006248,44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331.</w:t>
            </w:r>
          </w:p>
        </w:tc>
        <w:tc>
          <w:tcPr>
            <w:tcW w:w="2551" w:type="dxa"/>
          </w:tcPr>
          <w:p w:rsidR="00577AB5" w:rsidRDefault="00577AB5">
            <w:pPr>
              <w:pStyle w:val="ConsPlusNormal"/>
            </w:pPr>
            <w:r>
              <w:t>г. Оренбург, ул. Кима, д. 6</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8239474,24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8239474,24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332.</w:t>
            </w:r>
          </w:p>
        </w:tc>
        <w:tc>
          <w:tcPr>
            <w:tcW w:w="2551" w:type="dxa"/>
          </w:tcPr>
          <w:p w:rsidR="00577AB5" w:rsidRDefault="00577AB5">
            <w:pPr>
              <w:pStyle w:val="ConsPlusNormal"/>
            </w:pPr>
            <w:r>
              <w:t xml:space="preserve">г. Оренбург, ул. Кирова, </w:t>
            </w:r>
            <w:r>
              <w:lastRenderedPageBreak/>
              <w:t>д. 8</w:t>
            </w:r>
          </w:p>
        </w:tc>
        <w:tc>
          <w:tcPr>
            <w:tcW w:w="1871" w:type="dxa"/>
          </w:tcPr>
          <w:p w:rsidR="00577AB5" w:rsidRDefault="00577AB5">
            <w:pPr>
              <w:pStyle w:val="ConsPlusNormal"/>
            </w:pPr>
            <w:r>
              <w:lastRenderedPageBreak/>
              <w:t>другие</w:t>
            </w:r>
          </w:p>
        </w:tc>
        <w:tc>
          <w:tcPr>
            <w:tcW w:w="1304" w:type="dxa"/>
          </w:tcPr>
          <w:p w:rsidR="00577AB5" w:rsidRDefault="00577AB5">
            <w:pPr>
              <w:pStyle w:val="ConsPlusNormal"/>
              <w:jc w:val="center"/>
            </w:pPr>
            <w:r>
              <w:t>-</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1711331,63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1711331,63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333.</w:t>
            </w:r>
          </w:p>
        </w:tc>
        <w:tc>
          <w:tcPr>
            <w:tcW w:w="2551" w:type="dxa"/>
          </w:tcPr>
          <w:p w:rsidR="00577AB5" w:rsidRDefault="00577AB5">
            <w:pPr>
              <w:pStyle w:val="ConsPlusNormal"/>
            </w:pPr>
            <w:r>
              <w:t>г. Оренбург, ул. Кольцевая, д. 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418,70</w:t>
            </w:r>
          </w:p>
        </w:tc>
        <w:tc>
          <w:tcPr>
            <w:tcW w:w="1804" w:type="dxa"/>
          </w:tcPr>
          <w:p w:rsidR="00577AB5" w:rsidRDefault="00577AB5">
            <w:pPr>
              <w:pStyle w:val="ConsPlusNormal"/>
              <w:jc w:val="center"/>
            </w:pPr>
            <w:r>
              <w:t>2395975,32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2395975,32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334.</w:t>
            </w:r>
          </w:p>
        </w:tc>
        <w:tc>
          <w:tcPr>
            <w:tcW w:w="2551" w:type="dxa"/>
          </w:tcPr>
          <w:p w:rsidR="00577AB5" w:rsidRDefault="00577AB5">
            <w:pPr>
              <w:pStyle w:val="ConsPlusNormal"/>
            </w:pPr>
            <w:r>
              <w:t>г. Оренбург, ул. Кольцевая, д. 23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4253690,87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4253690,87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335.</w:t>
            </w:r>
          </w:p>
        </w:tc>
        <w:tc>
          <w:tcPr>
            <w:tcW w:w="2551" w:type="dxa"/>
          </w:tcPr>
          <w:p w:rsidR="00577AB5" w:rsidRDefault="00577AB5">
            <w:pPr>
              <w:pStyle w:val="ConsPlusNormal"/>
            </w:pPr>
            <w:r>
              <w:t>г. Оренбург, ул. Комсомольская, д. 10, литера 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122878,61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122878,61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336.</w:t>
            </w:r>
          </w:p>
        </w:tc>
        <w:tc>
          <w:tcPr>
            <w:tcW w:w="2551" w:type="dxa"/>
          </w:tcPr>
          <w:p w:rsidR="00577AB5" w:rsidRDefault="00577AB5">
            <w:pPr>
              <w:pStyle w:val="ConsPlusNormal"/>
            </w:pPr>
            <w:r>
              <w:t>г. Оренбург, ул. Конституции СССР, д. 11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7738898,49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7738898,49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337.</w:t>
            </w:r>
          </w:p>
        </w:tc>
        <w:tc>
          <w:tcPr>
            <w:tcW w:w="2551" w:type="dxa"/>
          </w:tcPr>
          <w:p w:rsidR="00577AB5" w:rsidRDefault="00577AB5">
            <w:pPr>
              <w:pStyle w:val="ConsPlusNormal"/>
            </w:pPr>
            <w:r>
              <w:t>г. Оренбург, ул. Конституции СССР, д. 11/2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7697759,07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7697759,07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338.</w:t>
            </w:r>
          </w:p>
        </w:tc>
        <w:tc>
          <w:tcPr>
            <w:tcW w:w="2551" w:type="dxa"/>
          </w:tcPr>
          <w:p w:rsidR="00577AB5" w:rsidRDefault="00577AB5">
            <w:pPr>
              <w:pStyle w:val="ConsPlusNormal"/>
            </w:pPr>
            <w:r>
              <w:t>г. Оренбург, ул. Конституции СССР, д. 13/1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8</w:t>
            </w:r>
          </w:p>
        </w:tc>
        <w:tc>
          <w:tcPr>
            <w:tcW w:w="1804" w:type="dxa"/>
          </w:tcPr>
          <w:p w:rsidR="00577AB5" w:rsidRDefault="00577AB5">
            <w:pPr>
              <w:pStyle w:val="ConsPlusNormal"/>
              <w:jc w:val="center"/>
            </w:pPr>
            <w:r>
              <w:t>12857430,44</w:t>
            </w:r>
          </w:p>
        </w:tc>
        <w:tc>
          <w:tcPr>
            <w:tcW w:w="1924" w:type="dxa"/>
          </w:tcPr>
          <w:p w:rsidR="00577AB5" w:rsidRDefault="00577AB5">
            <w:pPr>
              <w:pStyle w:val="ConsPlusNormal"/>
              <w:jc w:val="center"/>
            </w:pPr>
            <w:r>
              <w:t>3624891,36</w:t>
            </w:r>
          </w:p>
        </w:tc>
        <w:tc>
          <w:tcPr>
            <w:tcW w:w="1624" w:type="dxa"/>
          </w:tcPr>
          <w:p w:rsidR="00577AB5" w:rsidRDefault="00577AB5">
            <w:pPr>
              <w:pStyle w:val="ConsPlusNormal"/>
              <w:jc w:val="center"/>
            </w:pPr>
            <w:r>
              <w:t>3624891,36</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5607647,72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339.</w:t>
            </w:r>
          </w:p>
        </w:tc>
        <w:tc>
          <w:tcPr>
            <w:tcW w:w="2551" w:type="dxa"/>
          </w:tcPr>
          <w:p w:rsidR="00577AB5" w:rsidRDefault="00577AB5">
            <w:pPr>
              <w:pStyle w:val="ConsPlusNormal"/>
            </w:pPr>
            <w:r>
              <w:t>г. Оренбург, ул. Конституции СССР, д. 13/1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11190164,44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11190164,44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340.</w:t>
            </w:r>
          </w:p>
        </w:tc>
        <w:tc>
          <w:tcPr>
            <w:tcW w:w="2551" w:type="dxa"/>
          </w:tcPr>
          <w:p w:rsidR="00577AB5" w:rsidRDefault="00577AB5">
            <w:pPr>
              <w:pStyle w:val="ConsPlusNormal"/>
            </w:pPr>
            <w:r>
              <w:t>г. Оренбург, ул. Конституции СССР, д. 15</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6129592,21</w:t>
            </w:r>
          </w:p>
        </w:tc>
        <w:tc>
          <w:tcPr>
            <w:tcW w:w="1924" w:type="dxa"/>
          </w:tcPr>
          <w:p w:rsidR="00577AB5" w:rsidRDefault="00577AB5">
            <w:pPr>
              <w:pStyle w:val="ConsPlusNormal"/>
              <w:jc w:val="center"/>
            </w:pPr>
            <w:r>
              <w:t>1759124,52</w:t>
            </w:r>
          </w:p>
        </w:tc>
        <w:tc>
          <w:tcPr>
            <w:tcW w:w="1624" w:type="dxa"/>
          </w:tcPr>
          <w:p w:rsidR="00577AB5" w:rsidRDefault="00577AB5">
            <w:pPr>
              <w:pStyle w:val="ConsPlusNormal"/>
              <w:jc w:val="center"/>
            </w:pPr>
            <w:r>
              <w:t>1759124,52</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2611343,17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341.</w:t>
            </w:r>
          </w:p>
        </w:tc>
        <w:tc>
          <w:tcPr>
            <w:tcW w:w="2551" w:type="dxa"/>
          </w:tcPr>
          <w:p w:rsidR="00577AB5" w:rsidRDefault="00577AB5">
            <w:pPr>
              <w:pStyle w:val="ConsPlusNormal"/>
            </w:pPr>
            <w:r>
              <w:t>г. Оренбург, ул. Конституции СССР, д. 15/2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3215106,69</w:t>
            </w:r>
          </w:p>
        </w:tc>
        <w:tc>
          <w:tcPr>
            <w:tcW w:w="1924" w:type="dxa"/>
          </w:tcPr>
          <w:p w:rsidR="00577AB5" w:rsidRDefault="00577AB5">
            <w:pPr>
              <w:pStyle w:val="ConsPlusNormal"/>
              <w:jc w:val="center"/>
            </w:pPr>
            <w:r>
              <w:t>906222,84</w:t>
            </w:r>
          </w:p>
        </w:tc>
        <w:tc>
          <w:tcPr>
            <w:tcW w:w="1624" w:type="dxa"/>
          </w:tcPr>
          <w:p w:rsidR="00577AB5" w:rsidRDefault="00577AB5">
            <w:pPr>
              <w:pStyle w:val="ConsPlusNormal"/>
              <w:jc w:val="center"/>
            </w:pPr>
            <w:r>
              <w:t>906222,84</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1402661,01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342.</w:t>
            </w:r>
          </w:p>
        </w:tc>
        <w:tc>
          <w:tcPr>
            <w:tcW w:w="2551" w:type="dxa"/>
          </w:tcPr>
          <w:p w:rsidR="00577AB5" w:rsidRDefault="00577AB5">
            <w:pPr>
              <w:pStyle w:val="ConsPlusNormal"/>
            </w:pPr>
            <w:r>
              <w:t>г. Оренбург, ул. Конституции СССР, д. 28/4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1960000,00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1960000,00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343.</w:t>
            </w:r>
          </w:p>
        </w:tc>
        <w:tc>
          <w:tcPr>
            <w:tcW w:w="2551" w:type="dxa"/>
          </w:tcPr>
          <w:p w:rsidR="00577AB5" w:rsidRDefault="00577AB5">
            <w:pPr>
              <w:pStyle w:val="ConsPlusNormal"/>
            </w:pPr>
            <w:r>
              <w:t>г. Оренбург, ул. Конституции СССР, д. 3</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7761541,16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7761541,16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344.</w:t>
            </w:r>
          </w:p>
        </w:tc>
        <w:tc>
          <w:tcPr>
            <w:tcW w:w="2551" w:type="dxa"/>
          </w:tcPr>
          <w:p w:rsidR="00577AB5" w:rsidRDefault="00577AB5">
            <w:pPr>
              <w:pStyle w:val="ConsPlusNormal"/>
            </w:pPr>
            <w:r>
              <w:t>г. Оренбург, ул. Конституции СССР, д. 3/2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7766949,87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7766949,87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345.</w:t>
            </w:r>
          </w:p>
        </w:tc>
        <w:tc>
          <w:tcPr>
            <w:tcW w:w="2551" w:type="dxa"/>
          </w:tcPr>
          <w:p w:rsidR="00577AB5" w:rsidRDefault="00577AB5">
            <w:pPr>
              <w:pStyle w:val="ConsPlusNormal"/>
            </w:pPr>
            <w:r>
              <w:t>г. Оренбург, ул. Конституции СССР, д. 5/2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3834972,83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3834972,83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346.</w:t>
            </w:r>
          </w:p>
        </w:tc>
        <w:tc>
          <w:tcPr>
            <w:tcW w:w="2551" w:type="dxa"/>
          </w:tcPr>
          <w:p w:rsidR="00577AB5" w:rsidRDefault="00577AB5">
            <w:pPr>
              <w:pStyle w:val="ConsPlusNormal"/>
            </w:pPr>
            <w:r>
              <w:t>г. Оренбург, ул. Конституции СССР, д. 7</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6367362,86</w:t>
            </w:r>
          </w:p>
        </w:tc>
        <w:tc>
          <w:tcPr>
            <w:tcW w:w="1924" w:type="dxa"/>
          </w:tcPr>
          <w:p w:rsidR="00577AB5" w:rsidRDefault="00577AB5">
            <w:pPr>
              <w:pStyle w:val="ConsPlusNormal"/>
              <w:jc w:val="center"/>
            </w:pPr>
            <w:r>
              <w:t>1812445,68</w:t>
            </w:r>
          </w:p>
        </w:tc>
        <w:tc>
          <w:tcPr>
            <w:tcW w:w="1624" w:type="dxa"/>
          </w:tcPr>
          <w:p w:rsidR="00577AB5" w:rsidRDefault="00577AB5">
            <w:pPr>
              <w:pStyle w:val="ConsPlusNormal"/>
              <w:jc w:val="center"/>
            </w:pPr>
            <w:r>
              <w:t>1812445,68</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2742471,50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347.</w:t>
            </w:r>
          </w:p>
        </w:tc>
        <w:tc>
          <w:tcPr>
            <w:tcW w:w="2551" w:type="dxa"/>
          </w:tcPr>
          <w:p w:rsidR="00577AB5" w:rsidRDefault="00577AB5">
            <w:pPr>
              <w:pStyle w:val="ConsPlusNormal"/>
            </w:pPr>
            <w:r>
              <w:t>г. Оренбург, ул. Конституции СССР, д. 7/2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7677247,33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7677247,33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348.</w:t>
            </w:r>
          </w:p>
        </w:tc>
        <w:tc>
          <w:tcPr>
            <w:tcW w:w="2551" w:type="dxa"/>
          </w:tcPr>
          <w:p w:rsidR="00577AB5" w:rsidRDefault="00577AB5">
            <w:pPr>
              <w:pStyle w:val="ConsPlusNormal"/>
            </w:pPr>
            <w:r>
              <w:t>г. Оренбург, ул. Конституции СССР, д. 9/1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8</w:t>
            </w:r>
          </w:p>
        </w:tc>
        <w:tc>
          <w:tcPr>
            <w:tcW w:w="1804" w:type="dxa"/>
          </w:tcPr>
          <w:p w:rsidR="00577AB5" w:rsidRDefault="00577AB5">
            <w:pPr>
              <w:pStyle w:val="ConsPlusNormal"/>
              <w:jc w:val="center"/>
            </w:pPr>
            <w:r>
              <w:t>15374336,27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15374336,27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349.</w:t>
            </w:r>
          </w:p>
        </w:tc>
        <w:tc>
          <w:tcPr>
            <w:tcW w:w="2551" w:type="dxa"/>
          </w:tcPr>
          <w:p w:rsidR="00577AB5" w:rsidRDefault="00577AB5">
            <w:pPr>
              <w:pStyle w:val="ConsPlusNormal"/>
            </w:pPr>
            <w:r>
              <w:t>г. Оренбург, ул. Космическая, д. 5/1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6</w:t>
            </w:r>
          </w:p>
        </w:tc>
        <w:tc>
          <w:tcPr>
            <w:tcW w:w="1804" w:type="dxa"/>
          </w:tcPr>
          <w:p w:rsidR="00577AB5" w:rsidRDefault="00577AB5">
            <w:pPr>
              <w:pStyle w:val="ConsPlusNormal"/>
              <w:jc w:val="center"/>
            </w:pPr>
            <w:r>
              <w:t>12608792,18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12608792,18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350.</w:t>
            </w:r>
          </w:p>
        </w:tc>
        <w:tc>
          <w:tcPr>
            <w:tcW w:w="2551" w:type="dxa"/>
          </w:tcPr>
          <w:p w:rsidR="00577AB5" w:rsidRDefault="00577AB5">
            <w:pPr>
              <w:pStyle w:val="ConsPlusNormal"/>
            </w:pPr>
            <w:r>
              <w:t>г. Оренбург, ул. Курочкина,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127,1</w:t>
            </w:r>
          </w:p>
        </w:tc>
        <w:tc>
          <w:tcPr>
            <w:tcW w:w="1804" w:type="dxa"/>
          </w:tcPr>
          <w:p w:rsidR="00577AB5" w:rsidRDefault="00577AB5">
            <w:pPr>
              <w:pStyle w:val="ConsPlusNormal"/>
              <w:jc w:val="center"/>
            </w:pPr>
            <w:r>
              <w:t>4430490,61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4430490,61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351.</w:t>
            </w:r>
          </w:p>
        </w:tc>
        <w:tc>
          <w:tcPr>
            <w:tcW w:w="2551" w:type="dxa"/>
          </w:tcPr>
          <w:p w:rsidR="00577AB5" w:rsidRDefault="00577AB5">
            <w:pPr>
              <w:pStyle w:val="ConsPlusNormal"/>
            </w:pPr>
            <w:r>
              <w:t>г. Оренбург, ул. Лабужского, д. 6</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2516713,61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2516713,61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352.</w:t>
            </w:r>
          </w:p>
        </w:tc>
        <w:tc>
          <w:tcPr>
            <w:tcW w:w="2551" w:type="dxa"/>
          </w:tcPr>
          <w:p w:rsidR="00577AB5" w:rsidRDefault="00577AB5">
            <w:pPr>
              <w:pStyle w:val="ConsPlusNormal"/>
            </w:pPr>
            <w:r>
              <w:t>г. Оренбург, ул. Ленинская, д. 1а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303,53</w:t>
            </w:r>
          </w:p>
        </w:tc>
        <w:tc>
          <w:tcPr>
            <w:tcW w:w="1804" w:type="dxa"/>
          </w:tcPr>
          <w:p w:rsidR="00577AB5" w:rsidRDefault="00577AB5">
            <w:pPr>
              <w:pStyle w:val="ConsPlusNormal"/>
              <w:jc w:val="center"/>
            </w:pPr>
            <w:r>
              <w:t>3159962,38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3159962,38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353.</w:t>
            </w:r>
          </w:p>
        </w:tc>
        <w:tc>
          <w:tcPr>
            <w:tcW w:w="2551" w:type="dxa"/>
          </w:tcPr>
          <w:p w:rsidR="00577AB5" w:rsidRDefault="00577AB5">
            <w:pPr>
              <w:pStyle w:val="ConsPlusNormal"/>
            </w:pPr>
            <w:r>
              <w:t>г. Оренбург, ул. Ленинская, д. 18</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363822,15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363822,15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354.</w:t>
            </w:r>
          </w:p>
        </w:tc>
        <w:tc>
          <w:tcPr>
            <w:tcW w:w="2551" w:type="dxa"/>
          </w:tcPr>
          <w:p w:rsidR="00577AB5" w:rsidRDefault="00577AB5">
            <w:pPr>
              <w:pStyle w:val="ConsPlusNormal"/>
            </w:pPr>
            <w:r>
              <w:t>г. Оренбург, ул. Ленинская,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766,18</w:t>
            </w:r>
          </w:p>
        </w:tc>
        <w:tc>
          <w:tcPr>
            <w:tcW w:w="1804" w:type="dxa"/>
          </w:tcPr>
          <w:p w:rsidR="00577AB5" w:rsidRDefault="00577AB5">
            <w:pPr>
              <w:pStyle w:val="ConsPlusNormal"/>
              <w:jc w:val="center"/>
            </w:pPr>
            <w:r>
              <w:t>3495831,79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3495831,79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355.</w:t>
            </w:r>
          </w:p>
        </w:tc>
        <w:tc>
          <w:tcPr>
            <w:tcW w:w="2551" w:type="dxa"/>
          </w:tcPr>
          <w:p w:rsidR="00577AB5" w:rsidRDefault="00577AB5">
            <w:pPr>
              <w:pStyle w:val="ConsPlusNormal"/>
            </w:pPr>
            <w:r>
              <w:t>г. Оренбург, ул. Ленинская, д. 57а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160438,14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160438,14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356.</w:t>
            </w:r>
          </w:p>
        </w:tc>
        <w:tc>
          <w:tcPr>
            <w:tcW w:w="2551" w:type="dxa"/>
          </w:tcPr>
          <w:p w:rsidR="00577AB5" w:rsidRDefault="00577AB5">
            <w:pPr>
              <w:pStyle w:val="ConsPlusNormal"/>
            </w:pPr>
            <w:r>
              <w:t>г. Оренбург, ул. Луговая, д. 87</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1522767,61</w:t>
            </w:r>
          </w:p>
        </w:tc>
        <w:tc>
          <w:tcPr>
            <w:tcW w:w="1924" w:type="dxa"/>
          </w:tcPr>
          <w:p w:rsidR="00577AB5" w:rsidRDefault="00577AB5">
            <w:pPr>
              <w:pStyle w:val="ConsPlusNormal"/>
              <w:jc w:val="center"/>
            </w:pPr>
            <w:r>
              <w:t>439781,11</w:t>
            </w:r>
          </w:p>
        </w:tc>
        <w:tc>
          <w:tcPr>
            <w:tcW w:w="1624" w:type="dxa"/>
          </w:tcPr>
          <w:p w:rsidR="00577AB5" w:rsidRDefault="00577AB5">
            <w:pPr>
              <w:pStyle w:val="ConsPlusNormal"/>
              <w:jc w:val="center"/>
            </w:pPr>
            <w:r>
              <w:t>439781,12</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643205,38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357.</w:t>
            </w:r>
          </w:p>
        </w:tc>
        <w:tc>
          <w:tcPr>
            <w:tcW w:w="2551" w:type="dxa"/>
          </w:tcPr>
          <w:p w:rsidR="00577AB5" w:rsidRDefault="00577AB5">
            <w:pPr>
              <w:pStyle w:val="ConsPlusNormal"/>
            </w:pPr>
            <w:r>
              <w:t>г. Оренбург, ул. Луговая, д. 87/1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4062952,62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4062952,62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358.</w:t>
            </w:r>
          </w:p>
        </w:tc>
        <w:tc>
          <w:tcPr>
            <w:tcW w:w="2551" w:type="dxa"/>
          </w:tcPr>
          <w:p w:rsidR="00577AB5" w:rsidRDefault="00577AB5">
            <w:pPr>
              <w:pStyle w:val="ConsPlusNormal"/>
            </w:pPr>
            <w:r>
              <w:t>г. Оренбург, ул. Луговая, д. 94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1656616,27</w:t>
            </w:r>
          </w:p>
        </w:tc>
        <w:tc>
          <w:tcPr>
            <w:tcW w:w="1924" w:type="dxa"/>
          </w:tcPr>
          <w:p w:rsidR="00577AB5" w:rsidRDefault="00577AB5">
            <w:pPr>
              <w:pStyle w:val="ConsPlusNormal"/>
              <w:jc w:val="center"/>
            </w:pPr>
            <w:r>
              <w:t>467169,41</w:t>
            </w:r>
          </w:p>
        </w:tc>
        <w:tc>
          <w:tcPr>
            <w:tcW w:w="1624" w:type="dxa"/>
          </w:tcPr>
          <w:p w:rsidR="00577AB5" w:rsidRDefault="00577AB5">
            <w:pPr>
              <w:pStyle w:val="ConsPlusNormal"/>
              <w:jc w:val="center"/>
            </w:pPr>
            <w:r>
              <w:t>467169,41</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722277,45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359.</w:t>
            </w:r>
          </w:p>
        </w:tc>
        <w:tc>
          <w:tcPr>
            <w:tcW w:w="2551" w:type="dxa"/>
          </w:tcPr>
          <w:p w:rsidR="00577AB5" w:rsidRDefault="00577AB5">
            <w:pPr>
              <w:pStyle w:val="ConsPlusNormal"/>
            </w:pPr>
            <w:r>
              <w:t>г. Оренбург, ул. Львовская, д. 114</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1730775,44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1730775,44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360.</w:t>
            </w:r>
          </w:p>
        </w:tc>
        <w:tc>
          <w:tcPr>
            <w:tcW w:w="2551" w:type="dxa"/>
          </w:tcPr>
          <w:p w:rsidR="00577AB5" w:rsidRDefault="00577AB5">
            <w:pPr>
              <w:pStyle w:val="ConsPlusNormal"/>
            </w:pPr>
            <w:r>
              <w:t>г. Оренбург, ул. Львовская, д. 116</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1304771,42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1304771,42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361.</w:t>
            </w:r>
          </w:p>
        </w:tc>
        <w:tc>
          <w:tcPr>
            <w:tcW w:w="2551" w:type="dxa"/>
          </w:tcPr>
          <w:p w:rsidR="00577AB5" w:rsidRDefault="00577AB5">
            <w:pPr>
              <w:pStyle w:val="ConsPlusNormal"/>
            </w:pPr>
            <w:r>
              <w:t>г. Оренбург, ул. Мало-Мельничная, д. 38а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1239705,70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1239705,70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362.</w:t>
            </w:r>
          </w:p>
        </w:tc>
        <w:tc>
          <w:tcPr>
            <w:tcW w:w="2551" w:type="dxa"/>
          </w:tcPr>
          <w:p w:rsidR="00577AB5" w:rsidRDefault="00577AB5">
            <w:pPr>
              <w:pStyle w:val="ConsPlusNormal"/>
            </w:pPr>
            <w:r>
              <w:t>г. Оренбург, ул. Мало-Мельничная, д. 38б</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1499188,52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1499188,52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363.</w:t>
            </w:r>
          </w:p>
        </w:tc>
        <w:tc>
          <w:tcPr>
            <w:tcW w:w="2551" w:type="dxa"/>
          </w:tcPr>
          <w:p w:rsidR="00577AB5" w:rsidRDefault="00577AB5">
            <w:pPr>
              <w:pStyle w:val="ConsPlusNormal"/>
            </w:pPr>
            <w:r>
              <w:t>г. Оренбург, ул. Мало-Мельничная, д. 38б</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6227342,32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6227342,32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364.</w:t>
            </w:r>
          </w:p>
        </w:tc>
        <w:tc>
          <w:tcPr>
            <w:tcW w:w="2551" w:type="dxa"/>
          </w:tcPr>
          <w:p w:rsidR="00577AB5" w:rsidRDefault="00577AB5">
            <w:pPr>
              <w:pStyle w:val="ConsPlusNormal"/>
            </w:pPr>
            <w:r>
              <w:t>г. Оренбург, ул. Мало-Мельничная, д. 40б</w:t>
            </w:r>
          </w:p>
        </w:tc>
        <w:tc>
          <w:tcPr>
            <w:tcW w:w="1871" w:type="dxa"/>
          </w:tcPr>
          <w:p w:rsidR="00577AB5" w:rsidRDefault="00577AB5">
            <w:pPr>
              <w:pStyle w:val="ConsPlusNormal"/>
            </w:pPr>
            <w:r>
              <w:t xml:space="preserve">ремонт и (или) переустройство </w:t>
            </w:r>
            <w:r>
              <w:lastRenderedPageBreak/>
              <w:t>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1060,98</w:t>
            </w:r>
          </w:p>
        </w:tc>
        <w:tc>
          <w:tcPr>
            <w:tcW w:w="1804" w:type="dxa"/>
          </w:tcPr>
          <w:p w:rsidR="00577AB5" w:rsidRDefault="00577AB5">
            <w:pPr>
              <w:pStyle w:val="ConsPlusNormal"/>
              <w:jc w:val="center"/>
            </w:pPr>
            <w:r>
              <w:t>5669454,38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5669454,38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365.</w:t>
            </w:r>
          </w:p>
        </w:tc>
        <w:tc>
          <w:tcPr>
            <w:tcW w:w="2551" w:type="dxa"/>
          </w:tcPr>
          <w:p w:rsidR="00577AB5" w:rsidRDefault="00577AB5">
            <w:pPr>
              <w:pStyle w:val="ConsPlusNormal"/>
            </w:pPr>
            <w:r>
              <w:t>г. Оренбург, ул. Мало-Мельничная, д. 40б</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1394517,22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1394517,22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366.</w:t>
            </w:r>
          </w:p>
        </w:tc>
        <w:tc>
          <w:tcPr>
            <w:tcW w:w="2551" w:type="dxa"/>
          </w:tcPr>
          <w:p w:rsidR="00577AB5" w:rsidRDefault="00577AB5">
            <w:pPr>
              <w:pStyle w:val="ConsPlusNormal"/>
            </w:pPr>
            <w:r>
              <w:t>г. Оренбург, ул. Маршала Жукова, д. 24</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1361101,90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1361101,90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367.</w:t>
            </w:r>
          </w:p>
        </w:tc>
        <w:tc>
          <w:tcPr>
            <w:tcW w:w="2551" w:type="dxa"/>
          </w:tcPr>
          <w:p w:rsidR="00577AB5" w:rsidRDefault="00577AB5">
            <w:pPr>
              <w:pStyle w:val="ConsPlusNormal"/>
            </w:pPr>
            <w:r>
              <w:t>г. Оренбург, ул. Маршала Жукова, д. 24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1554,68</w:t>
            </w:r>
          </w:p>
        </w:tc>
        <w:tc>
          <w:tcPr>
            <w:tcW w:w="1804" w:type="dxa"/>
          </w:tcPr>
          <w:p w:rsidR="00577AB5" w:rsidRDefault="00577AB5">
            <w:pPr>
              <w:pStyle w:val="ConsPlusNormal"/>
              <w:jc w:val="center"/>
            </w:pPr>
            <w:r>
              <w:t>7827035,32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7827035,32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368.</w:t>
            </w:r>
          </w:p>
        </w:tc>
        <w:tc>
          <w:tcPr>
            <w:tcW w:w="2551" w:type="dxa"/>
          </w:tcPr>
          <w:p w:rsidR="00577AB5" w:rsidRDefault="00577AB5">
            <w:pPr>
              <w:pStyle w:val="ConsPlusNormal"/>
            </w:pPr>
            <w:r>
              <w:t>г. Оренбург, ул. Мира, д. 10</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1245002,42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1245002,42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369.</w:t>
            </w:r>
          </w:p>
        </w:tc>
        <w:tc>
          <w:tcPr>
            <w:tcW w:w="2551" w:type="dxa"/>
          </w:tcPr>
          <w:p w:rsidR="00577AB5" w:rsidRDefault="00577AB5">
            <w:pPr>
              <w:pStyle w:val="ConsPlusNormal"/>
            </w:pPr>
            <w:r>
              <w:t>г. Оренбург, ул. Мира, д. 12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1142606,00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1142606,00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370.</w:t>
            </w:r>
          </w:p>
        </w:tc>
        <w:tc>
          <w:tcPr>
            <w:tcW w:w="2551" w:type="dxa"/>
          </w:tcPr>
          <w:p w:rsidR="00577AB5" w:rsidRDefault="00577AB5">
            <w:pPr>
              <w:pStyle w:val="ConsPlusNormal"/>
            </w:pPr>
            <w:r>
              <w:t>г. Оренбург, ул. Мира, д. 6</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995204,05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995204,05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371.</w:t>
            </w:r>
          </w:p>
        </w:tc>
        <w:tc>
          <w:tcPr>
            <w:tcW w:w="2551" w:type="dxa"/>
          </w:tcPr>
          <w:p w:rsidR="00577AB5" w:rsidRDefault="00577AB5">
            <w:pPr>
              <w:pStyle w:val="ConsPlusNormal"/>
            </w:pPr>
            <w:r>
              <w:t>г. Оренбург, ул. Мусы Джалиля, д. 21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909,44</w:t>
            </w:r>
          </w:p>
        </w:tc>
        <w:tc>
          <w:tcPr>
            <w:tcW w:w="1804" w:type="dxa"/>
          </w:tcPr>
          <w:p w:rsidR="00577AB5" w:rsidRDefault="00577AB5">
            <w:pPr>
              <w:pStyle w:val="ConsPlusNormal"/>
              <w:jc w:val="center"/>
            </w:pPr>
            <w:r>
              <w:t>2966424,00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2966424,00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372.</w:t>
            </w:r>
          </w:p>
        </w:tc>
        <w:tc>
          <w:tcPr>
            <w:tcW w:w="2551" w:type="dxa"/>
          </w:tcPr>
          <w:p w:rsidR="00577AB5" w:rsidRDefault="00577AB5">
            <w:pPr>
              <w:pStyle w:val="ConsPlusNormal"/>
            </w:pPr>
            <w:r>
              <w:t>г. Оренбург, ул. Народная, д. 12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1789256,01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1789256,01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373.</w:t>
            </w:r>
          </w:p>
        </w:tc>
        <w:tc>
          <w:tcPr>
            <w:tcW w:w="2551" w:type="dxa"/>
          </w:tcPr>
          <w:p w:rsidR="00577AB5" w:rsidRDefault="00577AB5">
            <w:pPr>
              <w:pStyle w:val="ConsPlusNormal"/>
            </w:pPr>
            <w:r>
              <w:t>г. Оренбург, ул. Народная, д. 12/1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1782911,33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1782911,33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374.</w:t>
            </w:r>
          </w:p>
        </w:tc>
        <w:tc>
          <w:tcPr>
            <w:tcW w:w="2551" w:type="dxa"/>
          </w:tcPr>
          <w:p w:rsidR="00577AB5" w:rsidRDefault="00577AB5">
            <w:pPr>
              <w:pStyle w:val="ConsPlusNormal"/>
            </w:pPr>
            <w:r>
              <w:t>г. Оренбург, ул. Народная, д. 12/1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1077,56</w:t>
            </w:r>
          </w:p>
        </w:tc>
        <w:tc>
          <w:tcPr>
            <w:tcW w:w="1804" w:type="dxa"/>
          </w:tcPr>
          <w:p w:rsidR="00577AB5" w:rsidRDefault="00577AB5">
            <w:pPr>
              <w:pStyle w:val="ConsPlusNormal"/>
              <w:jc w:val="center"/>
            </w:pPr>
            <w:r>
              <w:t>5332686,43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5332686,43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375.</w:t>
            </w:r>
          </w:p>
        </w:tc>
        <w:tc>
          <w:tcPr>
            <w:tcW w:w="2551" w:type="dxa"/>
          </w:tcPr>
          <w:p w:rsidR="00577AB5" w:rsidRDefault="00577AB5">
            <w:pPr>
              <w:pStyle w:val="ConsPlusNormal"/>
            </w:pPr>
            <w:r>
              <w:t xml:space="preserve">г. Оренбург, ул. </w:t>
            </w:r>
            <w:r>
              <w:lastRenderedPageBreak/>
              <w:t>Народная, д. 12/2</w:t>
            </w:r>
          </w:p>
        </w:tc>
        <w:tc>
          <w:tcPr>
            <w:tcW w:w="1871" w:type="dxa"/>
          </w:tcPr>
          <w:p w:rsidR="00577AB5" w:rsidRDefault="00577AB5">
            <w:pPr>
              <w:pStyle w:val="ConsPlusNormal"/>
            </w:pPr>
            <w:r>
              <w:lastRenderedPageBreak/>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1782304,05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1782304,05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376.</w:t>
            </w:r>
          </w:p>
        </w:tc>
        <w:tc>
          <w:tcPr>
            <w:tcW w:w="2551" w:type="dxa"/>
          </w:tcPr>
          <w:p w:rsidR="00577AB5" w:rsidRDefault="00577AB5">
            <w:pPr>
              <w:pStyle w:val="ConsPlusNormal"/>
            </w:pPr>
            <w:r>
              <w:t>г. Оренбург, ул. Народная, д. 17</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205932,92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205932,92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377.</w:t>
            </w:r>
          </w:p>
        </w:tc>
        <w:tc>
          <w:tcPr>
            <w:tcW w:w="2551" w:type="dxa"/>
          </w:tcPr>
          <w:p w:rsidR="00577AB5" w:rsidRDefault="00577AB5">
            <w:pPr>
              <w:pStyle w:val="ConsPlusNormal"/>
            </w:pPr>
            <w:r>
              <w:t>г. Оренбург, ул. Народная, д. 6</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2015144,17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2015144,17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378.</w:t>
            </w:r>
          </w:p>
        </w:tc>
        <w:tc>
          <w:tcPr>
            <w:tcW w:w="2551" w:type="dxa"/>
          </w:tcPr>
          <w:p w:rsidR="00577AB5" w:rsidRDefault="00577AB5">
            <w:pPr>
              <w:pStyle w:val="ConsPlusNormal"/>
            </w:pPr>
            <w:r>
              <w:t>г. Оренбург, ул. Народная, д. 6</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430603,45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430603,45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379.</w:t>
            </w:r>
          </w:p>
        </w:tc>
        <w:tc>
          <w:tcPr>
            <w:tcW w:w="2551" w:type="dxa"/>
          </w:tcPr>
          <w:p w:rsidR="00577AB5" w:rsidRDefault="00577AB5">
            <w:pPr>
              <w:pStyle w:val="ConsPlusNormal"/>
            </w:pPr>
            <w:r>
              <w:t>г. Оренбург, ул. Народная, д. 6</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314266,80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314266,80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380.</w:t>
            </w:r>
          </w:p>
        </w:tc>
        <w:tc>
          <w:tcPr>
            <w:tcW w:w="2551" w:type="dxa"/>
          </w:tcPr>
          <w:p w:rsidR="00577AB5" w:rsidRDefault="00577AB5">
            <w:pPr>
              <w:pStyle w:val="ConsPlusNormal"/>
            </w:pPr>
            <w:r>
              <w:t>г. Оренбург, ул. Невельская, д. 30</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764099,35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764099,35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381.</w:t>
            </w:r>
          </w:p>
        </w:tc>
        <w:tc>
          <w:tcPr>
            <w:tcW w:w="2551" w:type="dxa"/>
          </w:tcPr>
          <w:p w:rsidR="00577AB5" w:rsidRDefault="00577AB5">
            <w:pPr>
              <w:pStyle w:val="ConsPlusNormal"/>
            </w:pPr>
            <w:r>
              <w:t>г. Оренбург, ул. Новая, д. 21/2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3060431,65</w:t>
            </w:r>
          </w:p>
        </w:tc>
        <w:tc>
          <w:tcPr>
            <w:tcW w:w="1924" w:type="dxa"/>
          </w:tcPr>
          <w:p w:rsidR="00577AB5" w:rsidRDefault="00577AB5">
            <w:pPr>
              <w:pStyle w:val="ConsPlusNormal"/>
              <w:jc w:val="center"/>
            </w:pPr>
            <w:r>
              <w:t>879562,23</w:t>
            </w:r>
          </w:p>
        </w:tc>
        <w:tc>
          <w:tcPr>
            <w:tcW w:w="1624" w:type="dxa"/>
          </w:tcPr>
          <w:p w:rsidR="00577AB5" w:rsidRDefault="00577AB5">
            <w:pPr>
              <w:pStyle w:val="ConsPlusNormal"/>
              <w:jc w:val="center"/>
            </w:pPr>
            <w:r>
              <w:t>879562,23</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1301307,19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382.</w:t>
            </w:r>
          </w:p>
        </w:tc>
        <w:tc>
          <w:tcPr>
            <w:tcW w:w="2551" w:type="dxa"/>
          </w:tcPr>
          <w:p w:rsidR="00577AB5" w:rsidRDefault="00577AB5">
            <w:pPr>
              <w:pStyle w:val="ConsPlusNormal"/>
            </w:pPr>
            <w:r>
              <w:t>г. Оренбург, ул. Ногина, д. 90</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3281227,87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3281227,87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383.</w:t>
            </w:r>
          </w:p>
        </w:tc>
        <w:tc>
          <w:tcPr>
            <w:tcW w:w="2551" w:type="dxa"/>
          </w:tcPr>
          <w:p w:rsidR="00577AB5" w:rsidRDefault="00577AB5">
            <w:pPr>
              <w:pStyle w:val="ConsPlusNormal"/>
            </w:pPr>
            <w:r>
              <w:t>г. Оренбург, ул. Ноябрьская, д. 44/1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871635,87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871635,87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384.</w:t>
            </w:r>
          </w:p>
        </w:tc>
        <w:tc>
          <w:tcPr>
            <w:tcW w:w="2551" w:type="dxa"/>
          </w:tcPr>
          <w:p w:rsidR="00577AB5" w:rsidRDefault="00577AB5">
            <w:pPr>
              <w:pStyle w:val="ConsPlusNormal"/>
            </w:pPr>
            <w:r>
              <w:t>г. Оренбург, ул. Ноябрьская, д. 54</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1121406,50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1121406,50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385.</w:t>
            </w:r>
          </w:p>
        </w:tc>
        <w:tc>
          <w:tcPr>
            <w:tcW w:w="2551" w:type="dxa"/>
          </w:tcPr>
          <w:p w:rsidR="00577AB5" w:rsidRDefault="00577AB5">
            <w:pPr>
              <w:pStyle w:val="ConsPlusNormal"/>
            </w:pPr>
            <w:r>
              <w:t>г. Оренбург, ул. Ноябрьская, д. 54</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456646,69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456646,69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386.</w:t>
            </w:r>
          </w:p>
        </w:tc>
        <w:tc>
          <w:tcPr>
            <w:tcW w:w="2551" w:type="dxa"/>
          </w:tcPr>
          <w:p w:rsidR="00577AB5" w:rsidRDefault="00577AB5">
            <w:pPr>
              <w:pStyle w:val="ConsPlusNormal"/>
            </w:pPr>
            <w:r>
              <w:t>г. Оренбург, ул. Ноябрьская, д. 54</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359502,98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359502,98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387.</w:t>
            </w:r>
          </w:p>
        </w:tc>
        <w:tc>
          <w:tcPr>
            <w:tcW w:w="2551" w:type="dxa"/>
          </w:tcPr>
          <w:p w:rsidR="00577AB5" w:rsidRDefault="00577AB5">
            <w:pPr>
              <w:pStyle w:val="ConsPlusNormal"/>
            </w:pPr>
            <w:r>
              <w:t xml:space="preserve">г. Оренбург, ул. </w:t>
            </w:r>
            <w:r>
              <w:lastRenderedPageBreak/>
              <w:t>Ноябрьская, д. 58</w:t>
            </w:r>
          </w:p>
        </w:tc>
        <w:tc>
          <w:tcPr>
            <w:tcW w:w="1871" w:type="dxa"/>
          </w:tcPr>
          <w:p w:rsidR="00577AB5" w:rsidRDefault="00577AB5">
            <w:pPr>
              <w:pStyle w:val="ConsPlusNormal"/>
            </w:pPr>
            <w:r>
              <w:lastRenderedPageBreak/>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662797,20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662797,20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388.</w:t>
            </w:r>
          </w:p>
        </w:tc>
        <w:tc>
          <w:tcPr>
            <w:tcW w:w="2551" w:type="dxa"/>
          </w:tcPr>
          <w:p w:rsidR="00577AB5" w:rsidRDefault="00577AB5">
            <w:pPr>
              <w:pStyle w:val="ConsPlusNormal"/>
            </w:pPr>
            <w:r>
              <w:t>г. Оренбург, ул. Ноябрьская, д. 58</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2987349,13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2987349,13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389.</w:t>
            </w:r>
          </w:p>
        </w:tc>
        <w:tc>
          <w:tcPr>
            <w:tcW w:w="2551" w:type="dxa"/>
          </w:tcPr>
          <w:p w:rsidR="00577AB5" w:rsidRDefault="00577AB5">
            <w:pPr>
              <w:pStyle w:val="ConsPlusNormal"/>
            </w:pPr>
            <w:r>
              <w:t>г. Оренбург, ул. Одесская, д. 142</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1155855,00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1155855,00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390.</w:t>
            </w:r>
          </w:p>
        </w:tc>
        <w:tc>
          <w:tcPr>
            <w:tcW w:w="2551" w:type="dxa"/>
          </w:tcPr>
          <w:p w:rsidR="00577AB5" w:rsidRDefault="00577AB5">
            <w:pPr>
              <w:pStyle w:val="ConsPlusNormal"/>
            </w:pPr>
            <w:r>
              <w:t>г. Оренбург, ул. Орлова, д. 5</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927392,82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927392,82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391.</w:t>
            </w:r>
          </w:p>
        </w:tc>
        <w:tc>
          <w:tcPr>
            <w:tcW w:w="2551" w:type="dxa"/>
          </w:tcPr>
          <w:p w:rsidR="00577AB5" w:rsidRDefault="00577AB5">
            <w:pPr>
              <w:pStyle w:val="ConsPlusNormal"/>
            </w:pPr>
            <w:r>
              <w:t>г. Оренбург, ул. Охотская, д. 15</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564691,90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564691,90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392.</w:t>
            </w:r>
          </w:p>
        </w:tc>
        <w:tc>
          <w:tcPr>
            <w:tcW w:w="2551" w:type="dxa"/>
          </w:tcPr>
          <w:p w:rsidR="00577AB5" w:rsidRDefault="00577AB5">
            <w:pPr>
              <w:pStyle w:val="ConsPlusNormal"/>
            </w:pPr>
            <w:r>
              <w:t>г. Оренбург, ул. Плеханова, д. 4</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1847035,78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1847035,78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393.</w:t>
            </w:r>
          </w:p>
        </w:tc>
        <w:tc>
          <w:tcPr>
            <w:tcW w:w="2551" w:type="dxa"/>
          </w:tcPr>
          <w:p w:rsidR="00577AB5" w:rsidRDefault="00577AB5">
            <w:pPr>
              <w:pStyle w:val="ConsPlusNormal"/>
            </w:pPr>
            <w:r>
              <w:t>г. Оренбург, ул. Плеханова, д. 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1138,56</w:t>
            </w:r>
          </w:p>
        </w:tc>
        <w:tc>
          <w:tcPr>
            <w:tcW w:w="1804" w:type="dxa"/>
          </w:tcPr>
          <w:p w:rsidR="00577AB5" w:rsidRDefault="00577AB5">
            <w:pPr>
              <w:pStyle w:val="ConsPlusNormal"/>
              <w:jc w:val="center"/>
            </w:pPr>
            <w:r>
              <w:t>6021106,45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6021106,45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394.</w:t>
            </w:r>
          </w:p>
        </w:tc>
        <w:tc>
          <w:tcPr>
            <w:tcW w:w="2551" w:type="dxa"/>
          </w:tcPr>
          <w:p w:rsidR="00577AB5" w:rsidRDefault="00577AB5">
            <w:pPr>
              <w:pStyle w:val="ConsPlusNormal"/>
            </w:pPr>
            <w:r>
              <w:t>г. Оренбург, ул. Плеханова, д. 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5967583,05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5967583,05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395.</w:t>
            </w:r>
          </w:p>
        </w:tc>
        <w:tc>
          <w:tcPr>
            <w:tcW w:w="2551" w:type="dxa"/>
          </w:tcPr>
          <w:p w:rsidR="00577AB5" w:rsidRDefault="00577AB5">
            <w:pPr>
              <w:pStyle w:val="ConsPlusNormal"/>
            </w:pPr>
            <w:r>
              <w:t>г. Оренбург, ул. Плеханова, д. 4а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1070,46</w:t>
            </w:r>
          </w:p>
        </w:tc>
        <w:tc>
          <w:tcPr>
            <w:tcW w:w="1804" w:type="dxa"/>
          </w:tcPr>
          <w:p w:rsidR="00577AB5" w:rsidRDefault="00577AB5">
            <w:pPr>
              <w:pStyle w:val="ConsPlusNormal"/>
              <w:jc w:val="center"/>
            </w:pPr>
            <w:r>
              <w:t>6349394,15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6349394,15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396.</w:t>
            </w:r>
          </w:p>
        </w:tc>
        <w:tc>
          <w:tcPr>
            <w:tcW w:w="2551" w:type="dxa"/>
          </w:tcPr>
          <w:p w:rsidR="00577AB5" w:rsidRDefault="00577AB5">
            <w:pPr>
              <w:pStyle w:val="ConsPlusNormal"/>
            </w:pPr>
            <w:r>
              <w:t>г. Оренбург, ул. Полигонная, д. 1/1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5</w:t>
            </w:r>
          </w:p>
        </w:tc>
        <w:tc>
          <w:tcPr>
            <w:tcW w:w="1804" w:type="dxa"/>
          </w:tcPr>
          <w:p w:rsidR="00577AB5" w:rsidRDefault="00577AB5">
            <w:pPr>
              <w:pStyle w:val="ConsPlusNormal"/>
              <w:jc w:val="center"/>
            </w:pPr>
            <w:r>
              <w:t>10280564,96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10280564,96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397.</w:t>
            </w:r>
          </w:p>
        </w:tc>
        <w:tc>
          <w:tcPr>
            <w:tcW w:w="2551" w:type="dxa"/>
          </w:tcPr>
          <w:p w:rsidR="00577AB5" w:rsidRDefault="00577AB5">
            <w:pPr>
              <w:pStyle w:val="ConsPlusNormal"/>
            </w:pPr>
            <w:r>
              <w:t>г. Оренбург, ул. Полигонная, д. 32в</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437848,00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437848,00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398.</w:t>
            </w:r>
          </w:p>
        </w:tc>
        <w:tc>
          <w:tcPr>
            <w:tcW w:w="2551" w:type="dxa"/>
          </w:tcPr>
          <w:p w:rsidR="00577AB5" w:rsidRDefault="00577AB5">
            <w:pPr>
              <w:pStyle w:val="ConsPlusNormal"/>
            </w:pPr>
            <w:r>
              <w:t>г. Оренбург, ул. Пороховая, д. 2</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1521564,36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1521564,36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399.</w:t>
            </w:r>
          </w:p>
        </w:tc>
        <w:tc>
          <w:tcPr>
            <w:tcW w:w="2551" w:type="dxa"/>
          </w:tcPr>
          <w:p w:rsidR="00577AB5" w:rsidRDefault="00577AB5">
            <w:pPr>
              <w:pStyle w:val="ConsPlusNormal"/>
            </w:pPr>
            <w:r>
              <w:t>г. Оренбург, ул. Пролетарская, д. 255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3639722,85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3639722,85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400.</w:t>
            </w:r>
          </w:p>
        </w:tc>
        <w:tc>
          <w:tcPr>
            <w:tcW w:w="2551" w:type="dxa"/>
          </w:tcPr>
          <w:p w:rsidR="00577AB5" w:rsidRDefault="00577AB5">
            <w:pPr>
              <w:pStyle w:val="ConsPlusNormal"/>
            </w:pPr>
            <w:r>
              <w:t>г. Оренбург, ул. Пролетарская, д. 261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1983146,40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1983146,40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401.</w:t>
            </w:r>
          </w:p>
        </w:tc>
        <w:tc>
          <w:tcPr>
            <w:tcW w:w="2551" w:type="dxa"/>
          </w:tcPr>
          <w:p w:rsidR="00577AB5" w:rsidRDefault="00577AB5">
            <w:pPr>
              <w:pStyle w:val="ConsPlusNormal"/>
            </w:pPr>
            <w:r>
              <w:t>г. Оренбург, ул. Просторная, д. 12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838,3</w:t>
            </w:r>
          </w:p>
        </w:tc>
        <w:tc>
          <w:tcPr>
            <w:tcW w:w="1804" w:type="dxa"/>
          </w:tcPr>
          <w:p w:rsidR="00577AB5" w:rsidRDefault="00577AB5">
            <w:pPr>
              <w:pStyle w:val="ConsPlusNormal"/>
              <w:jc w:val="center"/>
            </w:pPr>
            <w:r>
              <w:t>3954777,87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3954777,87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402.</w:t>
            </w:r>
          </w:p>
        </w:tc>
        <w:tc>
          <w:tcPr>
            <w:tcW w:w="2551" w:type="dxa"/>
          </w:tcPr>
          <w:p w:rsidR="00577AB5" w:rsidRDefault="00577AB5">
            <w:pPr>
              <w:pStyle w:val="ConsPlusNormal"/>
            </w:pPr>
            <w:r>
              <w:t>г. Оренбург, ул. Просторная, д. 14/1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5621440,36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5621440,36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403.</w:t>
            </w:r>
          </w:p>
        </w:tc>
        <w:tc>
          <w:tcPr>
            <w:tcW w:w="2551" w:type="dxa"/>
          </w:tcPr>
          <w:p w:rsidR="00577AB5" w:rsidRDefault="00577AB5">
            <w:pPr>
              <w:pStyle w:val="ConsPlusNormal"/>
            </w:pPr>
            <w:r>
              <w:t>г. Оренбург, ул. Просторная, д. 16</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2694955,34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2694955,34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404.</w:t>
            </w:r>
          </w:p>
        </w:tc>
        <w:tc>
          <w:tcPr>
            <w:tcW w:w="2551" w:type="dxa"/>
          </w:tcPr>
          <w:p w:rsidR="00577AB5" w:rsidRDefault="00577AB5">
            <w:pPr>
              <w:pStyle w:val="ConsPlusNormal"/>
            </w:pPr>
            <w:r>
              <w:t>г. Оренбург, ул. Просторная, д. 16</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5</w:t>
            </w:r>
          </w:p>
        </w:tc>
        <w:tc>
          <w:tcPr>
            <w:tcW w:w="1804" w:type="dxa"/>
          </w:tcPr>
          <w:p w:rsidR="00577AB5" w:rsidRDefault="00577AB5">
            <w:pPr>
              <w:pStyle w:val="ConsPlusNormal"/>
              <w:jc w:val="center"/>
            </w:pPr>
            <w:r>
              <w:t>9494554,27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9494554,27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405.</w:t>
            </w:r>
          </w:p>
        </w:tc>
        <w:tc>
          <w:tcPr>
            <w:tcW w:w="2551" w:type="dxa"/>
          </w:tcPr>
          <w:p w:rsidR="00577AB5" w:rsidRDefault="00577AB5">
            <w:pPr>
              <w:pStyle w:val="ConsPlusNormal"/>
            </w:pPr>
            <w:r>
              <w:t>г. Оренбург, ул. Просторная, д. 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1017,46</w:t>
            </w:r>
          </w:p>
        </w:tc>
        <w:tc>
          <w:tcPr>
            <w:tcW w:w="1804" w:type="dxa"/>
          </w:tcPr>
          <w:p w:rsidR="00577AB5" w:rsidRDefault="00577AB5">
            <w:pPr>
              <w:pStyle w:val="ConsPlusNormal"/>
              <w:jc w:val="center"/>
            </w:pPr>
            <w:r>
              <w:t>4496503,50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4496503,50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406.</w:t>
            </w:r>
          </w:p>
        </w:tc>
        <w:tc>
          <w:tcPr>
            <w:tcW w:w="2551" w:type="dxa"/>
          </w:tcPr>
          <w:p w:rsidR="00577AB5" w:rsidRDefault="00577AB5">
            <w:pPr>
              <w:pStyle w:val="ConsPlusNormal"/>
            </w:pPr>
            <w:r>
              <w:t>г. Оренбург, ул. Просторная, д. 6/2</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4907718,95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4907718,95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407.</w:t>
            </w:r>
          </w:p>
        </w:tc>
        <w:tc>
          <w:tcPr>
            <w:tcW w:w="2551" w:type="dxa"/>
          </w:tcPr>
          <w:p w:rsidR="00577AB5" w:rsidRDefault="00577AB5">
            <w:pPr>
              <w:pStyle w:val="ConsPlusNormal"/>
            </w:pPr>
            <w:r>
              <w:t>г. Оренбург, ул. Пушкинская, д. 9</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1195536,19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1195536,19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408.</w:t>
            </w:r>
          </w:p>
        </w:tc>
        <w:tc>
          <w:tcPr>
            <w:tcW w:w="2551" w:type="dxa"/>
          </w:tcPr>
          <w:p w:rsidR="00577AB5" w:rsidRDefault="00577AB5">
            <w:pPr>
              <w:pStyle w:val="ConsPlusNormal"/>
            </w:pPr>
            <w:r>
              <w:t>г. Оренбург, ул. Пушкинская, д. 9</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8099244,26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8099244,26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409.</w:t>
            </w:r>
          </w:p>
        </w:tc>
        <w:tc>
          <w:tcPr>
            <w:tcW w:w="2551" w:type="dxa"/>
          </w:tcPr>
          <w:p w:rsidR="00577AB5" w:rsidRDefault="00577AB5">
            <w:pPr>
              <w:pStyle w:val="ConsPlusNormal"/>
            </w:pPr>
            <w:r>
              <w:t>г. Оренбург, ул. Родимцева, д. 14/1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3806631,34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3806631,34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410.</w:t>
            </w:r>
          </w:p>
        </w:tc>
        <w:tc>
          <w:tcPr>
            <w:tcW w:w="2551" w:type="dxa"/>
          </w:tcPr>
          <w:p w:rsidR="00577AB5" w:rsidRDefault="00577AB5">
            <w:pPr>
              <w:pStyle w:val="ConsPlusNormal"/>
            </w:pPr>
            <w:r>
              <w:t>г. Оренбург, ул. Родимцева, д. 18/2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802,04</w:t>
            </w:r>
          </w:p>
        </w:tc>
        <w:tc>
          <w:tcPr>
            <w:tcW w:w="1804" w:type="dxa"/>
          </w:tcPr>
          <w:p w:rsidR="00577AB5" w:rsidRDefault="00577AB5">
            <w:pPr>
              <w:pStyle w:val="ConsPlusNormal"/>
              <w:jc w:val="center"/>
            </w:pPr>
            <w:r>
              <w:t>3095959,64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3095959,64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411.</w:t>
            </w:r>
          </w:p>
        </w:tc>
        <w:tc>
          <w:tcPr>
            <w:tcW w:w="2551" w:type="dxa"/>
          </w:tcPr>
          <w:p w:rsidR="00577AB5" w:rsidRDefault="00577AB5">
            <w:pPr>
              <w:pStyle w:val="ConsPlusNormal"/>
            </w:pPr>
            <w:r>
              <w:t>г. Оренбург, ул. Родимцева, д. 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vAlign w:val="bottom"/>
          </w:tcPr>
          <w:p w:rsidR="00577AB5" w:rsidRDefault="00577AB5">
            <w:pPr>
              <w:pStyle w:val="ConsPlusNormal"/>
              <w:jc w:val="center"/>
            </w:pPr>
            <w:r>
              <w:t>-</w:t>
            </w:r>
          </w:p>
        </w:tc>
        <w:tc>
          <w:tcPr>
            <w:tcW w:w="1804" w:type="dxa"/>
          </w:tcPr>
          <w:p w:rsidR="00577AB5" w:rsidRDefault="00577AB5">
            <w:pPr>
              <w:pStyle w:val="ConsPlusNormal"/>
              <w:jc w:val="center"/>
            </w:pPr>
            <w:r>
              <w:t>3267558,00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3267558,00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412.</w:t>
            </w:r>
          </w:p>
        </w:tc>
        <w:tc>
          <w:tcPr>
            <w:tcW w:w="2551" w:type="dxa"/>
          </w:tcPr>
          <w:p w:rsidR="00577AB5" w:rsidRDefault="00577AB5">
            <w:pPr>
              <w:pStyle w:val="ConsPlusNormal"/>
            </w:pPr>
            <w:r>
              <w:t>г. Оренбург, ул. Родимцева, д. 8</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15231234,99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15231234,99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413.</w:t>
            </w:r>
          </w:p>
        </w:tc>
        <w:tc>
          <w:tcPr>
            <w:tcW w:w="2551" w:type="dxa"/>
          </w:tcPr>
          <w:p w:rsidR="00577AB5" w:rsidRDefault="00577AB5">
            <w:pPr>
              <w:pStyle w:val="ConsPlusNormal"/>
            </w:pPr>
            <w:r>
              <w:t>г. Оренбург, ул. С. Лазо, д. 11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7773076,04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7773076,04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414.</w:t>
            </w:r>
          </w:p>
        </w:tc>
        <w:tc>
          <w:tcPr>
            <w:tcW w:w="2551" w:type="dxa"/>
          </w:tcPr>
          <w:p w:rsidR="00577AB5" w:rsidRDefault="00577AB5">
            <w:pPr>
              <w:pStyle w:val="ConsPlusNormal"/>
            </w:pPr>
            <w:r>
              <w:t>г. Оренбург, ул. С. Лазо, д. 17</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9</w:t>
            </w:r>
          </w:p>
        </w:tc>
        <w:tc>
          <w:tcPr>
            <w:tcW w:w="1804" w:type="dxa"/>
          </w:tcPr>
          <w:p w:rsidR="00577AB5" w:rsidRDefault="00577AB5">
            <w:pPr>
              <w:pStyle w:val="ConsPlusNormal"/>
              <w:jc w:val="center"/>
            </w:pPr>
            <w:r>
              <w:t>16813330,04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16813330,04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415.</w:t>
            </w:r>
          </w:p>
        </w:tc>
        <w:tc>
          <w:tcPr>
            <w:tcW w:w="2551" w:type="dxa"/>
          </w:tcPr>
          <w:p w:rsidR="00577AB5" w:rsidRDefault="00577AB5">
            <w:pPr>
              <w:pStyle w:val="ConsPlusNormal"/>
            </w:pPr>
            <w:r>
              <w:t>г. Оренбург, ул. С. Лазо, д. 8/1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6</w:t>
            </w:r>
          </w:p>
        </w:tc>
        <w:tc>
          <w:tcPr>
            <w:tcW w:w="1804" w:type="dxa"/>
          </w:tcPr>
          <w:p w:rsidR="00577AB5" w:rsidRDefault="00577AB5">
            <w:pPr>
              <w:pStyle w:val="ConsPlusNormal"/>
              <w:jc w:val="center"/>
            </w:pPr>
            <w:r>
              <w:t>12107448,61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12107448,61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416.</w:t>
            </w:r>
          </w:p>
        </w:tc>
        <w:tc>
          <w:tcPr>
            <w:tcW w:w="2551" w:type="dxa"/>
          </w:tcPr>
          <w:p w:rsidR="00577AB5" w:rsidRDefault="00577AB5">
            <w:pPr>
              <w:pStyle w:val="ConsPlusNormal"/>
            </w:pPr>
            <w:r>
              <w:t>г. Оренбург, ул. Салмышская, д. 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1674,17</w:t>
            </w:r>
          </w:p>
        </w:tc>
        <w:tc>
          <w:tcPr>
            <w:tcW w:w="1804" w:type="dxa"/>
          </w:tcPr>
          <w:p w:rsidR="00577AB5" w:rsidRDefault="00577AB5">
            <w:pPr>
              <w:pStyle w:val="ConsPlusNormal"/>
              <w:jc w:val="center"/>
            </w:pPr>
            <w:r>
              <w:t>9170814,60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9170814,60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417.</w:t>
            </w:r>
          </w:p>
        </w:tc>
        <w:tc>
          <w:tcPr>
            <w:tcW w:w="2551" w:type="dxa"/>
          </w:tcPr>
          <w:p w:rsidR="00577AB5" w:rsidRDefault="00577AB5">
            <w:pPr>
              <w:pStyle w:val="ConsPlusNormal"/>
            </w:pPr>
            <w:r>
              <w:t>г. Оренбург, ул. Салмышская, д. 10/1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847,26</w:t>
            </w:r>
          </w:p>
        </w:tc>
        <w:tc>
          <w:tcPr>
            <w:tcW w:w="1804" w:type="dxa"/>
          </w:tcPr>
          <w:p w:rsidR="00577AB5" w:rsidRDefault="00577AB5">
            <w:pPr>
              <w:pStyle w:val="ConsPlusNormal"/>
              <w:jc w:val="center"/>
            </w:pPr>
            <w:r>
              <w:t>2920863,01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2920863,01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418.</w:t>
            </w:r>
          </w:p>
        </w:tc>
        <w:tc>
          <w:tcPr>
            <w:tcW w:w="2551" w:type="dxa"/>
          </w:tcPr>
          <w:p w:rsidR="00577AB5" w:rsidRDefault="00577AB5">
            <w:pPr>
              <w:pStyle w:val="ConsPlusNormal"/>
            </w:pPr>
            <w:r>
              <w:t>г. Оренбург, ул. Салмышская, д. 10/1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2499855,85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2499855,85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419.</w:t>
            </w:r>
          </w:p>
        </w:tc>
        <w:tc>
          <w:tcPr>
            <w:tcW w:w="2551" w:type="dxa"/>
          </w:tcPr>
          <w:p w:rsidR="00577AB5" w:rsidRDefault="00577AB5">
            <w:pPr>
              <w:pStyle w:val="ConsPlusNormal"/>
            </w:pPr>
            <w:r>
              <w:t>г. Оренбург, ул. Салмышская, д. 12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837,18</w:t>
            </w:r>
          </w:p>
        </w:tc>
        <w:tc>
          <w:tcPr>
            <w:tcW w:w="1804" w:type="dxa"/>
          </w:tcPr>
          <w:p w:rsidR="00577AB5" w:rsidRDefault="00577AB5">
            <w:pPr>
              <w:pStyle w:val="ConsPlusNormal"/>
              <w:jc w:val="center"/>
            </w:pPr>
            <w:r>
              <w:t>2501618,18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2501618,18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420.</w:t>
            </w:r>
          </w:p>
        </w:tc>
        <w:tc>
          <w:tcPr>
            <w:tcW w:w="2551" w:type="dxa"/>
          </w:tcPr>
          <w:p w:rsidR="00577AB5" w:rsidRDefault="00577AB5">
            <w:pPr>
              <w:pStyle w:val="ConsPlusNormal"/>
            </w:pPr>
            <w:r>
              <w:t>г. Оренбург, ул. Салмышская, д. 14</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1213283,93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1213283,93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421.</w:t>
            </w:r>
          </w:p>
        </w:tc>
        <w:tc>
          <w:tcPr>
            <w:tcW w:w="2551" w:type="dxa"/>
          </w:tcPr>
          <w:p w:rsidR="00577AB5" w:rsidRDefault="00577AB5">
            <w:pPr>
              <w:pStyle w:val="ConsPlusNormal"/>
            </w:pPr>
            <w:r>
              <w:t>г. Оренбург, ул. Салмышская, д. 14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1789,64</w:t>
            </w:r>
          </w:p>
        </w:tc>
        <w:tc>
          <w:tcPr>
            <w:tcW w:w="1804" w:type="dxa"/>
          </w:tcPr>
          <w:p w:rsidR="00577AB5" w:rsidRDefault="00577AB5">
            <w:pPr>
              <w:pStyle w:val="ConsPlusNormal"/>
              <w:jc w:val="center"/>
            </w:pPr>
            <w:r>
              <w:t>5200047,59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5200047,59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422.</w:t>
            </w:r>
          </w:p>
        </w:tc>
        <w:tc>
          <w:tcPr>
            <w:tcW w:w="2551" w:type="dxa"/>
          </w:tcPr>
          <w:p w:rsidR="00577AB5" w:rsidRDefault="00577AB5">
            <w:pPr>
              <w:pStyle w:val="ConsPlusNormal"/>
            </w:pPr>
            <w:r>
              <w:t>г. Оренбург, ул. Салмышская, д. 17/1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368,3</w:t>
            </w:r>
          </w:p>
        </w:tc>
        <w:tc>
          <w:tcPr>
            <w:tcW w:w="1804" w:type="dxa"/>
          </w:tcPr>
          <w:p w:rsidR="00577AB5" w:rsidRDefault="00577AB5">
            <w:pPr>
              <w:pStyle w:val="ConsPlusNormal"/>
              <w:jc w:val="center"/>
            </w:pPr>
            <w:r>
              <w:t>1000000,00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1000000,00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423.</w:t>
            </w:r>
          </w:p>
        </w:tc>
        <w:tc>
          <w:tcPr>
            <w:tcW w:w="2551" w:type="dxa"/>
          </w:tcPr>
          <w:p w:rsidR="00577AB5" w:rsidRDefault="00577AB5">
            <w:pPr>
              <w:pStyle w:val="ConsPlusNormal"/>
            </w:pPr>
            <w:r>
              <w:t>г. Оренбург, ул. Салмышская, д. 21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381750,29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381750,29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424.</w:t>
            </w:r>
          </w:p>
        </w:tc>
        <w:tc>
          <w:tcPr>
            <w:tcW w:w="2551" w:type="dxa"/>
          </w:tcPr>
          <w:p w:rsidR="00577AB5" w:rsidRDefault="00577AB5">
            <w:pPr>
              <w:pStyle w:val="ConsPlusNormal"/>
            </w:pPr>
            <w:r>
              <w:t>г. Оренбург, ул. Салмышская, д. 24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3520000,00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3520000,00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425.</w:t>
            </w:r>
          </w:p>
        </w:tc>
        <w:tc>
          <w:tcPr>
            <w:tcW w:w="2551" w:type="dxa"/>
          </w:tcPr>
          <w:p w:rsidR="00577AB5" w:rsidRDefault="00577AB5">
            <w:pPr>
              <w:pStyle w:val="ConsPlusNormal"/>
            </w:pPr>
            <w:r>
              <w:t>г. Оренбург, ул. Салмышская, д. 28</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3187965,75</w:t>
            </w:r>
          </w:p>
        </w:tc>
        <w:tc>
          <w:tcPr>
            <w:tcW w:w="1924" w:type="dxa"/>
          </w:tcPr>
          <w:p w:rsidR="00577AB5" w:rsidRDefault="00577AB5">
            <w:pPr>
              <w:pStyle w:val="ConsPlusNormal"/>
              <w:jc w:val="center"/>
            </w:pPr>
            <w:r>
              <w:t>906222,84</w:t>
            </w:r>
          </w:p>
        </w:tc>
        <w:tc>
          <w:tcPr>
            <w:tcW w:w="1624" w:type="dxa"/>
          </w:tcPr>
          <w:p w:rsidR="00577AB5" w:rsidRDefault="00577AB5">
            <w:pPr>
              <w:pStyle w:val="ConsPlusNormal"/>
              <w:jc w:val="center"/>
            </w:pPr>
            <w:r>
              <w:t>906222,84</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1375520,07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426.</w:t>
            </w:r>
          </w:p>
        </w:tc>
        <w:tc>
          <w:tcPr>
            <w:tcW w:w="2551" w:type="dxa"/>
          </w:tcPr>
          <w:p w:rsidR="00577AB5" w:rsidRDefault="00577AB5">
            <w:pPr>
              <w:pStyle w:val="ConsPlusNormal"/>
            </w:pPr>
            <w:r>
              <w:t>г. Оренбург, ул. Салмышская, д. 28/2</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5650028,30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5650028,30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427.</w:t>
            </w:r>
          </w:p>
        </w:tc>
        <w:tc>
          <w:tcPr>
            <w:tcW w:w="2551" w:type="dxa"/>
          </w:tcPr>
          <w:p w:rsidR="00577AB5" w:rsidRDefault="00577AB5">
            <w:pPr>
              <w:pStyle w:val="ConsPlusNormal"/>
            </w:pPr>
            <w:r>
              <w:t>г. Оренбург, ул. Салмышская, д. 29</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3240238,00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3240238,00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428.</w:t>
            </w:r>
          </w:p>
        </w:tc>
        <w:tc>
          <w:tcPr>
            <w:tcW w:w="2551" w:type="dxa"/>
          </w:tcPr>
          <w:p w:rsidR="00577AB5" w:rsidRDefault="00577AB5">
            <w:pPr>
              <w:pStyle w:val="ConsPlusNormal"/>
            </w:pPr>
            <w:r>
              <w:t>г. Оренбург, ул. Салмышская, д. 30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534,62</w:t>
            </w:r>
          </w:p>
        </w:tc>
        <w:tc>
          <w:tcPr>
            <w:tcW w:w="1804" w:type="dxa"/>
          </w:tcPr>
          <w:p w:rsidR="00577AB5" w:rsidRDefault="00577AB5">
            <w:pPr>
              <w:pStyle w:val="ConsPlusNormal"/>
              <w:jc w:val="center"/>
            </w:pPr>
            <w:r>
              <w:t>2514161,53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2514161,53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429.</w:t>
            </w:r>
          </w:p>
        </w:tc>
        <w:tc>
          <w:tcPr>
            <w:tcW w:w="2551" w:type="dxa"/>
          </w:tcPr>
          <w:p w:rsidR="00577AB5" w:rsidRDefault="00577AB5">
            <w:pPr>
              <w:pStyle w:val="ConsPlusNormal"/>
            </w:pPr>
            <w:r>
              <w:t>г. Оренбург, ул. Салмышская, д. 31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8044509,78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8044509,78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430.</w:t>
            </w:r>
          </w:p>
        </w:tc>
        <w:tc>
          <w:tcPr>
            <w:tcW w:w="2551" w:type="dxa"/>
          </w:tcPr>
          <w:p w:rsidR="00577AB5" w:rsidRDefault="00577AB5">
            <w:pPr>
              <w:pStyle w:val="ConsPlusNormal"/>
            </w:pPr>
            <w:r>
              <w:t>г. Оренбург, ул. Салмышская, д. 31/1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3625522,61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3625522,61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431.</w:t>
            </w:r>
          </w:p>
        </w:tc>
        <w:tc>
          <w:tcPr>
            <w:tcW w:w="2551" w:type="dxa"/>
          </w:tcPr>
          <w:p w:rsidR="00577AB5" w:rsidRDefault="00577AB5">
            <w:pPr>
              <w:pStyle w:val="ConsPlusNormal"/>
            </w:pPr>
            <w:r>
              <w:t>г. Оренбург, ул. Салмышская, д. 32/2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531,13</w:t>
            </w:r>
          </w:p>
        </w:tc>
        <w:tc>
          <w:tcPr>
            <w:tcW w:w="1804" w:type="dxa"/>
          </w:tcPr>
          <w:p w:rsidR="00577AB5" w:rsidRDefault="00577AB5">
            <w:pPr>
              <w:pStyle w:val="ConsPlusNormal"/>
              <w:jc w:val="center"/>
            </w:pPr>
            <w:r>
              <w:t>2075931,74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2075931,74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432.</w:t>
            </w:r>
          </w:p>
        </w:tc>
        <w:tc>
          <w:tcPr>
            <w:tcW w:w="2551" w:type="dxa"/>
          </w:tcPr>
          <w:p w:rsidR="00577AB5" w:rsidRDefault="00577AB5">
            <w:pPr>
              <w:pStyle w:val="ConsPlusNormal"/>
            </w:pPr>
            <w:r>
              <w:t>г. Оренбург, ул. Салмышская, д. 5</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6059793,68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6059793,68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433.</w:t>
            </w:r>
          </w:p>
        </w:tc>
        <w:tc>
          <w:tcPr>
            <w:tcW w:w="2551" w:type="dxa"/>
          </w:tcPr>
          <w:p w:rsidR="00577AB5" w:rsidRDefault="00577AB5">
            <w:pPr>
              <w:pStyle w:val="ConsPlusNormal"/>
            </w:pPr>
            <w:r>
              <w:t>г. Оренбург, ул. Салмышская, д. 6/1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3012</w:t>
            </w:r>
          </w:p>
        </w:tc>
        <w:tc>
          <w:tcPr>
            <w:tcW w:w="1804" w:type="dxa"/>
          </w:tcPr>
          <w:p w:rsidR="00577AB5" w:rsidRDefault="00577AB5">
            <w:pPr>
              <w:pStyle w:val="ConsPlusNormal"/>
              <w:jc w:val="center"/>
            </w:pPr>
            <w:r>
              <w:t>7659444,73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7659444,73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434.</w:t>
            </w:r>
          </w:p>
        </w:tc>
        <w:tc>
          <w:tcPr>
            <w:tcW w:w="2551" w:type="dxa"/>
          </w:tcPr>
          <w:p w:rsidR="00577AB5" w:rsidRDefault="00577AB5">
            <w:pPr>
              <w:pStyle w:val="ConsPlusNormal"/>
            </w:pPr>
            <w:r>
              <w:t>г. Оренбург, ул. Салмышская, д. 7/2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5</w:t>
            </w:r>
          </w:p>
        </w:tc>
        <w:tc>
          <w:tcPr>
            <w:tcW w:w="1804" w:type="dxa"/>
          </w:tcPr>
          <w:p w:rsidR="00577AB5" w:rsidRDefault="00577AB5">
            <w:pPr>
              <w:pStyle w:val="ConsPlusNormal"/>
              <w:jc w:val="center"/>
            </w:pPr>
            <w:r>
              <w:t>7722516,11</w:t>
            </w:r>
          </w:p>
        </w:tc>
        <w:tc>
          <w:tcPr>
            <w:tcW w:w="1924" w:type="dxa"/>
          </w:tcPr>
          <w:p w:rsidR="00577AB5" w:rsidRDefault="00577AB5">
            <w:pPr>
              <w:pStyle w:val="ConsPlusNormal"/>
              <w:jc w:val="center"/>
            </w:pPr>
            <w:r>
              <w:t>2198905,65</w:t>
            </w:r>
          </w:p>
        </w:tc>
        <w:tc>
          <w:tcPr>
            <w:tcW w:w="1624" w:type="dxa"/>
          </w:tcPr>
          <w:p w:rsidR="00577AB5" w:rsidRDefault="00577AB5">
            <w:pPr>
              <w:pStyle w:val="ConsPlusNormal"/>
              <w:jc w:val="center"/>
            </w:pPr>
            <w:r>
              <w:t>2198905,65</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3324704,81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435.</w:t>
            </w:r>
          </w:p>
        </w:tc>
        <w:tc>
          <w:tcPr>
            <w:tcW w:w="2551" w:type="dxa"/>
          </w:tcPr>
          <w:p w:rsidR="00577AB5" w:rsidRDefault="00577AB5">
            <w:pPr>
              <w:pStyle w:val="ConsPlusNormal"/>
            </w:pPr>
            <w:r>
              <w:t>г. Оренбург, ул. Салмышская, д. 9/1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3790343,11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3790343,11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436.</w:t>
            </w:r>
          </w:p>
        </w:tc>
        <w:tc>
          <w:tcPr>
            <w:tcW w:w="2551" w:type="dxa"/>
          </w:tcPr>
          <w:p w:rsidR="00577AB5" w:rsidRDefault="00577AB5">
            <w:pPr>
              <w:pStyle w:val="ConsPlusNormal"/>
            </w:pPr>
            <w:r>
              <w:t>г. Оренбург, ул. Салмышская, д. 9/2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3754405,70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3754405,70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437.</w:t>
            </w:r>
          </w:p>
        </w:tc>
        <w:tc>
          <w:tcPr>
            <w:tcW w:w="2551" w:type="dxa"/>
          </w:tcPr>
          <w:p w:rsidR="00577AB5" w:rsidRDefault="00577AB5">
            <w:pPr>
              <w:pStyle w:val="ConsPlusNormal"/>
            </w:pPr>
            <w:r>
              <w:t>г. Оренбург, ул. Салмышская, д. 9/3</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3782008,65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3782008,65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438.</w:t>
            </w:r>
          </w:p>
        </w:tc>
        <w:tc>
          <w:tcPr>
            <w:tcW w:w="2551" w:type="dxa"/>
          </w:tcPr>
          <w:p w:rsidR="00577AB5" w:rsidRDefault="00577AB5">
            <w:pPr>
              <w:pStyle w:val="ConsPlusNormal"/>
            </w:pPr>
            <w:r>
              <w:t>г. Оренбург, ул. Самолетная, д. 81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576747,01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576747,01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439.</w:t>
            </w:r>
          </w:p>
        </w:tc>
        <w:tc>
          <w:tcPr>
            <w:tcW w:w="2551" w:type="dxa"/>
          </w:tcPr>
          <w:p w:rsidR="00577AB5" w:rsidRDefault="00577AB5">
            <w:pPr>
              <w:pStyle w:val="ConsPlusNormal"/>
            </w:pPr>
            <w:r>
              <w:t>г. Оренбург, ул. Самолетная, д. 89а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671647,00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671647,00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440.</w:t>
            </w:r>
          </w:p>
        </w:tc>
        <w:tc>
          <w:tcPr>
            <w:tcW w:w="2551" w:type="dxa"/>
          </w:tcPr>
          <w:p w:rsidR="00577AB5" w:rsidRDefault="00577AB5">
            <w:pPr>
              <w:pStyle w:val="ConsPlusNormal"/>
            </w:pPr>
            <w:r>
              <w:t>г. Оренбург, ул. Самолетная, д. 93а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728444,85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728444,85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441.</w:t>
            </w:r>
          </w:p>
        </w:tc>
        <w:tc>
          <w:tcPr>
            <w:tcW w:w="2551" w:type="dxa"/>
          </w:tcPr>
          <w:p w:rsidR="00577AB5" w:rsidRDefault="00577AB5">
            <w:pPr>
              <w:pStyle w:val="ConsPlusNormal"/>
            </w:pPr>
            <w:r>
              <w:t>г. Оренбург, ул. Смоленская, д. 34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6743517,53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6743517,53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442.</w:t>
            </w:r>
          </w:p>
        </w:tc>
        <w:tc>
          <w:tcPr>
            <w:tcW w:w="2551" w:type="dxa"/>
          </w:tcPr>
          <w:p w:rsidR="00577AB5" w:rsidRDefault="00577AB5">
            <w:pPr>
              <w:pStyle w:val="ConsPlusNormal"/>
            </w:pPr>
            <w:r>
              <w:t>г. Оренбург, ул. Тамарова, д. 2/3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719,48</w:t>
            </w:r>
          </w:p>
        </w:tc>
        <w:tc>
          <w:tcPr>
            <w:tcW w:w="1804" w:type="dxa"/>
          </w:tcPr>
          <w:p w:rsidR="00577AB5" w:rsidRDefault="00577AB5">
            <w:pPr>
              <w:pStyle w:val="ConsPlusNormal"/>
              <w:jc w:val="center"/>
            </w:pPr>
            <w:r>
              <w:t>3601558,57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3601558,57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443.</w:t>
            </w:r>
          </w:p>
        </w:tc>
        <w:tc>
          <w:tcPr>
            <w:tcW w:w="2551" w:type="dxa"/>
          </w:tcPr>
          <w:p w:rsidR="00577AB5" w:rsidRDefault="00577AB5">
            <w:pPr>
              <w:pStyle w:val="ConsPlusNormal"/>
            </w:pPr>
            <w:r>
              <w:t>г. Оренбург, ул. Тамбовская, д. 6</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4870515,42</w:t>
            </w:r>
          </w:p>
        </w:tc>
        <w:tc>
          <w:tcPr>
            <w:tcW w:w="1924" w:type="dxa"/>
          </w:tcPr>
          <w:p w:rsidR="00577AB5" w:rsidRDefault="00577AB5">
            <w:pPr>
              <w:pStyle w:val="ConsPlusNormal"/>
              <w:jc w:val="center"/>
            </w:pPr>
            <w:r>
              <w:t>1359334,26</w:t>
            </w:r>
          </w:p>
        </w:tc>
        <w:tc>
          <w:tcPr>
            <w:tcW w:w="1624" w:type="dxa"/>
          </w:tcPr>
          <w:p w:rsidR="00577AB5" w:rsidRDefault="00577AB5">
            <w:pPr>
              <w:pStyle w:val="ConsPlusNormal"/>
              <w:jc w:val="center"/>
            </w:pPr>
            <w:r>
              <w:t>1359334,26</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2151846,90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444.</w:t>
            </w:r>
          </w:p>
        </w:tc>
        <w:tc>
          <w:tcPr>
            <w:tcW w:w="2551" w:type="dxa"/>
          </w:tcPr>
          <w:p w:rsidR="00577AB5" w:rsidRDefault="00577AB5">
            <w:pPr>
              <w:pStyle w:val="ConsPlusNormal"/>
            </w:pPr>
            <w:r>
              <w:t>г. Оренбург, ул. Ташкентская, д. 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1155045,91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1155045,91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445.</w:t>
            </w:r>
          </w:p>
        </w:tc>
        <w:tc>
          <w:tcPr>
            <w:tcW w:w="2551" w:type="dxa"/>
          </w:tcPr>
          <w:p w:rsidR="00577AB5" w:rsidRDefault="00577AB5">
            <w:pPr>
              <w:pStyle w:val="ConsPlusNormal"/>
            </w:pPr>
            <w:r>
              <w:t>г. Оренбург, ул. Тепличная, д. 13</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23800,46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23800,46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446.</w:t>
            </w:r>
          </w:p>
        </w:tc>
        <w:tc>
          <w:tcPr>
            <w:tcW w:w="2551" w:type="dxa"/>
          </w:tcPr>
          <w:p w:rsidR="00577AB5" w:rsidRDefault="00577AB5">
            <w:pPr>
              <w:pStyle w:val="ConsPlusNormal"/>
            </w:pPr>
            <w:r>
              <w:t>г. Оренбург, ул. Терешковой, д. 27</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3267260,98</w:t>
            </w:r>
          </w:p>
        </w:tc>
        <w:tc>
          <w:tcPr>
            <w:tcW w:w="1924" w:type="dxa"/>
          </w:tcPr>
          <w:p w:rsidR="00577AB5" w:rsidRDefault="00577AB5">
            <w:pPr>
              <w:pStyle w:val="ConsPlusNormal"/>
              <w:jc w:val="center"/>
            </w:pPr>
            <w:r>
              <w:t>906222,84</w:t>
            </w:r>
          </w:p>
        </w:tc>
        <w:tc>
          <w:tcPr>
            <w:tcW w:w="1624" w:type="dxa"/>
          </w:tcPr>
          <w:p w:rsidR="00577AB5" w:rsidRDefault="00577AB5">
            <w:pPr>
              <w:pStyle w:val="ConsPlusNormal"/>
              <w:jc w:val="center"/>
            </w:pPr>
            <w:r>
              <w:t>906222,84</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1454815,30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447.</w:t>
            </w:r>
          </w:p>
        </w:tc>
        <w:tc>
          <w:tcPr>
            <w:tcW w:w="2551" w:type="dxa"/>
          </w:tcPr>
          <w:p w:rsidR="00577AB5" w:rsidRDefault="00577AB5">
            <w:pPr>
              <w:pStyle w:val="ConsPlusNormal"/>
            </w:pPr>
            <w:r>
              <w:t>г. Оренбург, ул. Терешковой, д. 4а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1522,48</w:t>
            </w:r>
          </w:p>
        </w:tc>
        <w:tc>
          <w:tcPr>
            <w:tcW w:w="1804" w:type="dxa"/>
          </w:tcPr>
          <w:p w:rsidR="00577AB5" w:rsidRDefault="00577AB5">
            <w:pPr>
              <w:pStyle w:val="ConsPlusNormal"/>
              <w:jc w:val="center"/>
            </w:pPr>
            <w:r>
              <w:t>10086769,44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10086769,44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448.</w:t>
            </w:r>
          </w:p>
        </w:tc>
        <w:tc>
          <w:tcPr>
            <w:tcW w:w="2551" w:type="dxa"/>
          </w:tcPr>
          <w:p w:rsidR="00577AB5" w:rsidRDefault="00577AB5">
            <w:pPr>
              <w:pStyle w:val="ConsPlusNormal"/>
            </w:pPr>
            <w:r>
              <w:t>г. Оренбург, ул. Терешковой, д. 4а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460263,66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460263,66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449.</w:t>
            </w:r>
          </w:p>
        </w:tc>
        <w:tc>
          <w:tcPr>
            <w:tcW w:w="2551" w:type="dxa"/>
          </w:tcPr>
          <w:p w:rsidR="00577AB5" w:rsidRDefault="00577AB5">
            <w:pPr>
              <w:pStyle w:val="ConsPlusNormal"/>
            </w:pPr>
            <w:r>
              <w:t>г. Оренбург, ул. Терешковой, д. 8а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6573599,20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6573599,20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450.</w:t>
            </w:r>
          </w:p>
        </w:tc>
        <w:tc>
          <w:tcPr>
            <w:tcW w:w="2551" w:type="dxa"/>
          </w:tcPr>
          <w:p w:rsidR="00577AB5" w:rsidRDefault="00577AB5">
            <w:pPr>
              <w:pStyle w:val="ConsPlusNormal"/>
            </w:pPr>
            <w:r>
              <w:t>г. Оренбург, ул. Тимирязева, д. 4</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188191,03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188191,03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451.</w:t>
            </w:r>
          </w:p>
        </w:tc>
        <w:tc>
          <w:tcPr>
            <w:tcW w:w="2551" w:type="dxa"/>
          </w:tcPr>
          <w:p w:rsidR="00577AB5" w:rsidRDefault="00577AB5">
            <w:pPr>
              <w:pStyle w:val="ConsPlusNormal"/>
            </w:pPr>
            <w:r>
              <w:t>г. Оренбург, ул. Ткачева, д. 79</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6</w:t>
            </w:r>
          </w:p>
        </w:tc>
        <w:tc>
          <w:tcPr>
            <w:tcW w:w="1804" w:type="dxa"/>
          </w:tcPr>
          <w:p w:rsidR="00577AB5" w:rsidRDefault="00577AB5">
            <w:pPr>
              <w:pStyle w:val="ConsPlusNormal"/>
              <w:jc w:val="center"/>
            </w:pPr>
            <w:r>
              <w:t>11979429,52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11979429,52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452.</w:t>
            </w:r>
          </w:p>
        </w:tc>
        <w:tc>
          <w:tcPr>
            <w:tcW w:w="2551" w:type="dxa"/>
          </w:tcPr>
          <w:p w:rsidR="00577AB5" w:rsidRDefault="00577AB5">
            <w:pPr>
              <w:pStyle w:val="ConsPlusNormal"/>
            </w:pPr>
            <w:r>
              <w:t>г. Оренбург, ул. Ткачева, д. 85</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6214642,17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6214642,17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453.</w:t>
            </w:r>
          </w:p>
        </w:tc>
        <w:tc>
          <w:tcPr>
            <w:tcW w:w="2551" w:type="dxa"/>
          </w:tcPr>
          <w:p w:rsidR="00577AB5" w:rsidRDefault="00577AB5">
            <w:pPr>
              <w:pStyle w:val="ConsPlusNormal"/>
            </w:pPr>
            <w:r>
              <w:t>г. Оренбург, ул. Тракторная, д. 33</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5843173,10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5843173,10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454.</w:t>
            </w:r>
          </w:p>
        </w:tc>
        <w:tc>
          <w:tcPr>
            <w:tcW w:w="2551" w:type="dxa"/>
          </w:tcPr>
          <w:p w:rsidR="00577AB5" w:rsidRDefault="00577AB5">
            <w:pPr>
              <w:pStyle w:val="ConsPlusNormal"/>
            </w:pPr>
            <w:r>
              <w:t>г. Оренбург, ул. Турбинная, д. 9</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965086,39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965086,39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455.</w:t>
            </w:r>
          </w:p>
        </w:tc>
        <w:tc>
          <w:tcPr>
            <w:tcW w:w="2551" w:type="dxa"/>
          </w:tcPr>
          <w:p w:rsidR="00577AB5" w:rsidRDefault="00577AB5">
            <w:pPr>
              <w:pStyle w:val="ConsPlusNormal"/>
            </w:pPr>
            <w:r>
              <w:t>г. Оренбург, ул. Туркестанская, д. 10а</w:t>
            </w:r>
          </w:p>
        </w:tc>
        <w:tc>
          <w:tcPr>
            <w:tcW w:w="1871" w:type="dxa"/>
          </w:tcPr>
          <w:p w:rsidR="00577AB5" w:rsidRDefault="00577AB5">
            <w:pPr>
              <w:pStyle w:val="ConsPlusNormal"/>
            </w:pPr>
            <w:r>
              <w:t xml:space="preserve">ремонт и (или) переустройство </w:t>
            </w:r>
            <w:r>
              <w:lastRenderedPageBreak/>
              <w:t>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838,48</w:t>
            </w:r>
          </w:p>
        </w:tc>
        <w:tc>
          <w:tcPr>
            <w:tcW w:w="1804" w:type="dxa"/>
          </w:tcPr>
          <w:p w:rsidR="00577AB5" w:rsidRDefault="00577AB5">
            <w:pPr>
              <w:pStyle w:val="ConsPlusNormal"/>
              <w:jc w:val="center"/>
            </w:pPr>
            <w:r>
              <w:t>5520789,43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5520789,43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456.</w:t>
            </w:r>
          </w:p>
        </w:tc>
        <w:tc>
          <w:tcPr>
            <w:tcW w:w="2551" w:type="dxa"/>
          </w:tcPr>
          <w:p w:rsidR="00577AB5" w:rsidRDefault="00577AB5">
            <w:pPr>
              <w:pStyle w:val="ConsPlusNormal"/>
            </w:pPr>
            <w:r>
              <w:t>г. Оренбург, ул. Туркестанская, д. 13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1486,38</w:t>
            </w:r>
          </w:p>
        </w:tc>
        <w:tc>
          <w:tcPr>
            <w:tcW w:w="1804" w:type="dxa"/>
          </w:tcPr>
          <w:p w:rsidR="00577AB5" w:rsidRDefault="00577AB5">
            <w:pPr>
              <w:pStyle w:val="ConsPlusNormal"/>
              <w:jc w:val="center"/>
            </w:pPr>
            <w:r>
              <w:t>8019675,48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8019675,48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457.</w:t>
            </w:r>
          </w:p>
        </w:tc>
        <w:tc>
          <w:tcPr>
            <w:tcW w:w="2551" w:type="dxa"/>
          </w:tcPr>
          <w:p w:rsidR="00577AB5" w:rsidRDefault="00577AB5">
            <w:pPr>
              <w:pStyle w:val="ConsPlusNormal"/>
            </w:pPr>
            <w:r>
              <w:t>г. Оренбург, ул. Туркестанская, д. 2б</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585235,98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585235,98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458.</w:t>
            </w:r>
          </w:p>
        </w:tc>
        <w:tc>
          <w:tcPr>
            <w:tcW w:w="2551" w:type="dxa"/>
          </w:tcPr>
          <w:p w:rsidR="00577AB5" w:rsidRDefault="00577AB5">
            <w:pPr>
              <w:pStyle w:val="ConsPlusNormal"/>
            </w:pPr>
            <w:r>
              <w:t>г. Оренбург, ул. Туркестанская, д. 2б</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2807770,48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2807770,48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459.</w:t>
            </w:r>
          </w:p>
        </w:tc>
        <w:tc>
          <w:tcPr>
            <w:tcW w:w="2551" w:type="dxa"/>
          </w:tcPr>
          <w:p w:rsidR="00577AB5" w:rsidRDefault="00577AB5">
            <w:pPr>
              <w:pStyle w:val="ConsPlusNormal"/>
            </w:pPr>
            <w:r>
              <w:t>г. Оренбург, ул. Туркестанская, д. 37/1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326741,81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326741,81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460.</w:t>
            </w:r>
          </w:p>
        </w:tc>
        <w:tc>
          <w:tcPr>
            <w:tcW w:w="2551" w:type="dxa"/>
          </w:tcPr>
          <w:p w:rsidR="00577AB5" w:rsidRDefault="00577AB5">
            <w:pPr>
              <w:pStyle w:val="ConsPlusNormal"/>
            </w:pPr>
            <w:r>
              <w:t>г. Оренбург, ул. Туркестанская, д. 39/1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1119,30</w:t>
            </w:r>
          </w:p>
        </w:tc>
        <w:tc>
          <w:tcPr>
            <w:tcW w:w="1804" w:type="dxa"/>
          </w:tcPr>
          <w:p w:rsidR="00577AB5" w:rsidRDefault="00577AB5">
            <w:pPr>
              <w:pStyle w:val="ConsPlusNormal"/>
              <w:jc w:val="center"/>
            </w:pPr>
            <w:r>
              <w:t>6019944,16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6019944,16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461.</w:t>
            </w:r>
          </w:p>
        </w:tc>
        <w:tc>
          <w:tcPr>
            <w:tcW w:w="2551" w:type="dxa"/>
          </w:tcPr>
          <w:p w:rsidR="00577AB5" w:rsidRDefault="00577AB5">
            <w:pPr>
              <w:pStyle w:val="ConsPlusNormal"/>
            </w:pPr>
            <w:r>
              <w:t>г. Оренбург, ул. Туркестанская, д. 4а</w:t>
            </w:r>
          </w:p>
        </w:tc>
        <w:tc>
          <w:tcPr>
            <w:tcW w:w="1871" w:type="dxa"/>
          </w:tcPr>
          <w:p w:rsidR="00577AB5" w:rsidRDefault="00577AB5">
            <w:pPr>
              <w:pStyle w:val="ConsPlusNormal"/>
            </w:pPr>
            <w:r>
              <w:t>ремонт фундамента</w:t>
            </w:r>
          </w:p>
        </w:tc>
        <w:tc>
          <w:tcPr>
            <w:tcW w:w="1304" w:type="dxa"/>
          </w:tcPr>
          <w:p w:rsidR="00577AB5" w:rsidRDefault="00577AB5">
            <w:pPr>
              <w:pStyle w:val="ConsPlusNormal"/>
              <w:jc w:val="center"/>
            </w:pPr>
            <w:r>
              <w:t>куб.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2482321,20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2482321,20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462.</w:t>
            </w:r>
          </w:p>
        </w:tc>
        <w:tc>
          <w:tcPr>
            <w:tcW w:w="2551" w:type="dxa"/>
          </w:tcPr>
          <w:p w:rsidR="00577AB5" w:rsidRDefault="00577AB5">
            <w:pPr>
              <w:pStyle w:val="ConsPlusNormal"/>
            </w:pPr>
            <w:r>
              <w:t>г. Оренбург, ул. Туркестанская, д. 8в</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952,64</w:t>
            </w:r>
          </w:p>
        </w:tc>
        <w:tc>
          <w:tcPr>
            <w:tcW w:w="1804" w:type="dxa"/>
          </w:tcPr>
          <w:p w:rsidR="00577AB5" w:rsidRDefault="00577AB5">
            <w:pPr>
              <w:pStyle w:val="ConsPlusNormal"/>
              <w:jc w:val="center"/>
            </w:pPr>
            <w:r>
              <w:t>5085646,43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5085646,43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463.</w:t>
            </w:r>
          </w:p>
        </w:tc>
        <w:tc>
          <w:tcPr>
            <w:tcW w:w="2551" w:type="dxa"/>
          </w:tcPr>
          <w:p w:rsidR="00577AB5" w:rsidRDefault="00577AB5">
            <w:pPr>
              <w:pStyle w:val="ConsPlusNormal"/>
            </w:pPr>
            <w:r>
              <w:t>г. Оренбург, ул. Туркестанская, д. 8г</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401361,54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401361,54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464.</w:t>
            </w:r>
          </w:p>
        </w:tc>
        <w:tc>
          <w:tcPr>
            <w:tcW w:w="2551" w:type="dxa"/>
          </w:tcPr>
          <w:p w:rsidR="00577AB5" w:rsidRDefault="00577AB5">
            <w:pPr>
              <w:pStyle w:val="ConsPlusNormal"/>
            </w:pPr>
            <w:r>
              <w:t>г. Оренбург, ул. Хакимова, д. 101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961256,00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961256,00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465.</w:t>
            </w:r>
          </w:p>
        </w:tc>
        <w:tc>
          <w:tcPr>
            <w:tcW w:w="2551" w:type="dxa"/>
          </w:tcPr>
          <w:p w:rsidR="00577AB5" w:rsidRDefault="00577AB5">
            <w:pPr>
              <w:pStyle w:val="ConsPlusNormal"/>
            </w:pPr>
            <w:r>
              <w:t>г. Оренбург, ул. Чернышевского, д. 28</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6351919,53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6351919,53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466.</w:t>
            </w:r>
          </w:p>
        </w:tc>
        <w:tc>
          <w:tcPr>
            <w:tcW w:w="2551" w:type="dxa"/>
          </w:tcPr>
          <w:p w:rsidR="00577AB5" w:rsidRDefault="00577AB5">
            <w:pPr>
              <w:pStyle w:val="ConsPlusNormal"/>
            </w:pPr>
            <w:r>
              <w:t xml:space="preserve">г. Оренбург, ул. </w:t>
            </w:r>
            <w:r>
              <w:lastRenderedPageBreak/>
              <w:t>Чернышевского, д. 32</w:t>
            </w:r>
          </w:p>
        </w:tc>
        <w:tc>
          <w:tcPr>
            <w:tcW w:w="1871" w:type="dxa"/>
          </w:tcPr>
          <w:p w:rsidR="00577AB5" w:rsidRDefault="00577AB5">
            <w:pPr>
              <w:pStyle w:val="ConsPlusNormal"/>
            </w:pPr>
            <w:r>
              <w:lastRenderedPageBreak/>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1404446,94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1404446,94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467.</w:t>
            </w:r>
          </w:p>
        </w:tc>
        <w:tc>
          <w:tcPr>
            <w:tcW w:w="2551" w:type="dxa"/>
          </w:tcPr>
          <w:p w:rsidR="00577AB5" w:rsidRDefault="00577AB5">
            <w:pPr>
              <w:pStyle w:val="ConsPlusNormal"/>
            </w:pPr>
            <w:r>
              <w:t>г. Оренбург, ул. Чернышевского, д. 32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3352477,66</w:t>
            </w:r>
          </w:p>
        </w:tc>
        <w:tc>
          <w:tcPr>
            <w:tcW w:w="1924" w:type="dxa"/>
          </w:tcPr>
          <w:p w:rsidR="00577AB5" w:rsidRDefault="00577AB5">
            <w:pPr>
              <w:pStyle w:val="ConsPlusNormal"/>
              <w:jc w:val="center"/>
            </w:pPr>
            <w:r>
              <w:t>935141,32</w:t>
            </w:r>
          </w:p>
        </w:tc>
        <w:tc>
          <w:tcPr>
            <w:tcW w:w="1624" w:type="dxa"/>
          </w:tcPr>
          <w:p w:rsidR="00577AB5" w:rsidRDefault="00577AB5">
            <w:pPr>
              <w:pStyle w:val="ConsPlusNormal"/>
              <w:jc w:val="center"/>
            </w:pPr>
            <w:r>
              <w:t>935141,32</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1482195,02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468.</w:t>
            </w:r>
          </w:p>
        </w:tc>
        <w:tc>
          <w:tcPr>
            <w:tcW w:w="2551" w:type="dxa"/>
          </w:tcPr>
          <w:p w:rsidR="00577AB5" w:rsidRDefault="00577AB5">
            <w:pPr>
              <w:pStyle w:val="ConsPlusNormal"/>
            </w:pPr>
            <w:r>
              <w:t>г. Оренбург, ул. Чкалова, д. 14</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3204234,61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3204234,61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469.</w:t>
            </w:r>
          </w:p>
        </w:tc>
        <w:tc>
          <w:tcPr>
            <w:tcW w:w="2551" w:type="dxa"/>
          </w:tcPr>
          <w:p w:rsidR="00577AB5" w:rsidRDefault="00577AB5">
            <w:pPr>
              <w:pStyle w:val="ConsPlusNormal"/>
            </w:pPr>
            <w:r>
              <w:t>г. Оренбург, ул. Чкалова, д. 14</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9234894,33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9234894,33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470.</w:t>
            </w:r>
          </w:p>
        </w:tc>
        <w:tc>
          <w:tcPr>
            <w:tcW w:w="2551" w:type="dxa"/>
          </w:tcPr>
          <w:p w:rsidR="00577AB5" w:rsidRDefault="00577AB5">
            <w:pPr>
              <w:pStyle w:val="ConsPlusNormal"/>
            </w:pPr>
            <w:r>
              <w:t>г. Оренбург, ул. Чкалова, д. 15</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772765,26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772765,26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471.</w:t>
            </w:r>
          </w:p>
        </w:tc>
        <w:tc>
          <w:tcPr>
            <w:tcW w:w="2551" w:type="dxa"/>
          </w:tcPr>
          <w:p w:rsidR="00577AB5" w:rsidRDefault="00577AB5">
            <w:pPr>
              <w:pStyle w:val="ConsPlusNormal"/>
            </w:pPr>
            <w:r>
              <w:t>г. Оренбург, ул. Чкалова, д. 15</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472491,73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472491,73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472.</w:t>
            </w:r>
          </w:p>
        </w:tc>
        <w:tc>
          <w:tcPr>
            <w:tcW w:w="2551" w:type="dxa"/>
          </w:tcPr>
          <w:p w:rsidR="00577AB5" w:rsidRDefault="00577AB5">
            <w:pPr>
              <w:pStyle w:val="ConsPlusNormal"/>
            </w:pPr>
            <w:r>
              <w:t>г. Оренбург, ул. Чкалова, д. 16</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1561914,48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1561914,48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473.</w:t>
            </w:r>
          </w:p>
        </w:tc>
        <w:tc>
          <w:tcPr>
            <w:tcW w:w="2551" w:type="dxa"/>
          </w:tcPr>
          <w:p w:rsidR="00577AB5" w:rsidRDefault="00577AB5">
            <w:pPr>
              <w:pStyle w:val="ConsPlusNormal"/>
            </w:pPr>
            <w:r>
              <w:t>г. Оренбург, ул. Чкалова, д. 17</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6</w:t>
            </w:r>
          </w:p>
        </w:tc>
        <w:tc>
          <w:tcPr>
            <w:tcW w:w="1804" w:type="dxa"/>
          </w:tcPr>
          <w:p w:rsidR="00577AB5" w:rsidRDefault="00577AB5">
            <w:pPr>
              <w:pStyle w:val="ConsPlusNormal"/>
              <w:jc w:val="center"/>
            </w:pPr>
            <w:r>
              <w:t>9650729,51</w:t>
            </w:r>
          </w:p>
        </w:tc>
        <w:tc>
          <w:tcPr>
            <w:tcW w:w="1924" w:type="dxa"/>
          </w:tcPr>
          <w:p w:rsidR="00577AB5" w:rsidRDefault="00577AB5">
            <w:pPr>
              <w:pStyle w:val="ConsPlusNormal"/>
              <w:jc w:val="center"/>
            </w:pPr>
            <w:r>
              <w:t>2718668,52</w:t>
            </w:r>
          </w:p>
        </w:tc>
        <w:tc>
          <w:tcPr>
            <w:tcW w:w="1624" w:type="dxa"/>
          </w:tcPr>
          <w:p w:rsidR="00577AB5" w:rsidRDefault="00577AB5">
            <w:pPr>
              <w:pStyle w:val="ConsPlusNormal"/>
              <w:jc w:val="center"/>
            </w:pPr>
            <w:r>
              <w:t>2718668,52</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4213392,47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474.</w:t>
            </w:r>
          </w:p>
        </w:tc>
        <w:tc>
          <w:tcPr>
            <w:tcW w:w="2551" w:type="dxa"/>
          </w:tcPr>
          <w:p w:rsidR="00577AB5" w:rsidRDefault="00577AB5">
            <w:pPr>
              <w:pStyle w:val="ConsPlusNormal"/>
            </w:pPr>
            <w:r>
              <w:t>г. Оренбург, ул. Чкалова, д. 18/1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2437308,46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2437308,46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475.</w:t>
            </w:r>
          </w:p>
        </w:tc>
        <w:tc>
          <w:tcPr>
            <w:tcW w:w="2551" w:type="dxa"/>
          </w:tcPr>
          <w:p w:rsidR="00577AB5" w:rsidRDefault="00577AB5">
            <w:pPr>
              <w:pStyle w:val="ConsPlusNormal"/>
            </w:pPr>
            <w:r>
              <w:t>г. Оренбург, ул. Чкалова, д. 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3388438,70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3388438,70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476.</w:t>
            </w:r>
          </w:p>
        </w:tc>
        <w:tc>
          <w:tcPr>
            <w:tcW w:w="2551" w:type="dxa"/>
          </w:tcPr>
          <w:p w:rsidR="00577AB5" w:rsidRDefault="00577AB5">
            <w:pPr>
              <w:pStyle w:val="ConsPlusNormal"/>
            </w:pPr>
            <w:r>
              <w:t>г. Оренбург, ул. Чкалова, д. 20</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5328754,07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5328754,07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477.</w:t>
            </w:r>
          </w:p>
        </w:tc>
        <w:tc>
          <w:tcPr>
            <w:tcW w:w="2551" w:type="dxa"/>
          </w:tcPr>
          <w:p w:rsidR="00577AB5" w:rsidRDefault="00577AB5">
            <w:pPr>
              <w:pStyle w:val="ConsPlusNormal"/>
            </w:pPr>
            <w:r>
              <w:t>г. Оренбург, ул. Чкалова, д. 26/1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1374554,34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1374554,34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478.</w:t>
            </w:r>
          </w:p>
        </w:tc>
        <w:tc>
          <w:tcPr>
            <w:tcW w:w="2551" w:type="dxa"/>
          </w:tcPr>
          <w:p w:rsidR="00577AB5" w:rsidRDefault="00577AB5">
            <w:pPr>
              <w:pStyle w:val="ConsPlusNormal"/>
            </w:pPr>
            <w:r>
              <w:t xml:space="preserve">г. Оренбург, ул. Чкалова, </w:t>
            </w:r>
            <w:r>
              <w:lastRenderedPageBreak/>
              <w:t>д. 3/2</w:t>
            </w:r>
          </w:p>
        </w:tc>
        <w:tc>
          <w:tcPr>
            <w:tcW w:w="1871" w:type="dxa"/>
          </w:tcPr>
          <w:p w:rsidR="00577AB5" w:rsidRDefault="00577AB5">
            <w:pPr>
              <w:pStyle w:val="ConsPlusNormal"/>
            </w:pPr>
            <w:r>
              <w:lastRenderedPageBreak/>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453338,82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453338,82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479.</w:t>
            </w:r>
          </w:p>
        </w:tc>
        <w:tc>
          <w:tcPr>
            <w:tcW w:w="2551" w:type="dxa"/>
          </w:tcPr>
          <w:p w:rsidR="00577AB5" w:rsidRDefault="00577AB5">
            <w:pPr>
              <w:pStyle w:val="ConsPlusNormal"/>
            </w:pPr>
            <w:r>
              <w:t>г. Оренбург, ул. Чкалова, д. 3/2</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178295,12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178295,12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480.</w:t>
            </w:r>
          </w:p>
        </w:tc>
        <w:tc>
          <w:tcPr>
            <w:tcW w:w="2551" w:type="dxa"/>
          </w:tcPr>
          <w:p w:rsidR="00577AB5" w:rsidRDefault="00577AB5">
            <w:pPr>
              <w:pStyle w:val="ConsPlusNormal"/>
            </w:pPr>
            <w:r>
              <w:t>г. Оренбург, ул. Чкалова, д. 34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7655126,45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7655126,45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481.</w:t>
            </w:r>
          </w:p>
        </w:tc>
        <w:tc>
          <w:tcPr>
            <w:tcW w:w="2551" w:type="dxa"/>
          </w:tcPr>
          <w:p w:rsidR="00577AB5" w:rsidRDefault="00577AB5">
            <w:pPr>
              <w:pStyle w:val="ConsPlusNormal"/>
            </w:pPr>
            <w:r>
              <w:t>г. Оренбург, ул. Чкалова, д. 4</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2857944,80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2857944,80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482.</w:t>
            </w:r>
          </w:p>
        </w:tc>
        <w:tc>
          <w:tcPr>
            <w:tcW w:w="2551" w:type="dxa"/>
          </w:tcPr>
          <w:p w:rsidR="00577AB5" w:rsidRDefault="00577AB5">
            <w:pPr>
              <w:pStyle w:val="ConsPlusNormal"/>
            </w:pPr>
            <w:r>
              <w:t>г. Оренбург, ул. Чкалова, д. 42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5</w:t>
            </w:r>
          </w:p>
        </w:tc>
        <w:tc>
          <w:tcPr>
            <w:tcW w:w="1804" w:type="dxa"/>
          </w:tcPr>
          <w:p w:rsidR="00577AB5" w:rsidRDefault="00577AB5">
            <w:pPr>
              <w:pStyle w:val="ConsPlusNormal"/>
              <w:jc w:val="center"/>
            </w:pPr>
            <w:r>
              <w:t>9495922,72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9495922,72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483.</w:t>
            </w:r>
          </w:p>
        </w:tc>
        <w:tc>
          <w:tcPr>
            <w:tcW w:w="2551" w:type="dxa"/>
          </w:tcPr>
          <w:p w:rsidR="00577AB5" w:rsidRDefault="00577AB5">
            <w:pPr>
              <w:pStyle w:val="ConsPlusNormal"/>
            </w:pPr>
            <w:r>
              <w:t>г. Оренбург, ул. Чкалова, д. 42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1052,00</w:t>
            </w:r>
          </w:p>
        </w:tc>
        <w:tc>
          <w:tcPr>
            <w:tcW w:w="1804" w:type="dxa"/>
          </w:tcPr>
          <w:p w:rsidR="00577AB5" w:rsidRDefault="00577AB5">
            <w:pPr>
              <w:pStyle w:val="ConsPlusNormal"/>
              <w:jc w:val="center"/>
            </w:pPr>
            <w:r>
              <w:t>5757100,49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5757100,49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484.</w:t>
            </w:r>
          </w:p>
        </w:tc>
        <w:tc>
          <w:tcPr>
            <w:tcW w:w="2551" w:type="dxa"/>
          </w:tcPr>
          <w:p w:rsidR="00577AB5" w:rsidRDefault="00577AB5">
            <w:pPr>
              <w:pStyle w:val="ConsPlusNormal"/>
            </w:pPr>
            <w:r>
              <w:t>г. Оренбург, ул. Чкалова, д. 43</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3173889,42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3173889,42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485.</w:t>
            </w:r>
          </w:p>
        </w:tc>
        <w:tc>
          <w:tcPr>
            <w:tcW w:w="2551" w:type="dxa"/>
          </w:tcPr>
          <w:p w:rsidR="00577AB5" w:rsidRDefault="00577AB5">
            <w:pPr>
              <w:pStyle w:val="ConsPlusNormal"/>
            </w:pPr>
            <w:r>
              <w:t>г. Оренбург, ул. Чкалова, д. 44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3783792,99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3783792,99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486.</w:t>
            </w:r>
          </w:p>
        </w:tc>
        <w:tc>
          <w:tcPr>
            <w:tcW w:w="2551" w:type="dxa"/>
          </w:tcPr>
          <w:p w:rsidR="00577AB5" w:rsidRDefault="00577AB5">
            <w:pPr>
              <w:pStyle w:val="ConsPlusNormal"/>
            </w:pPr>
            <w:r>
              <w:t>г. Оренбург, ул. Чкалова, д. 44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336,84</w:t>
            </w:r>
          </w:p>
        </w:tc>
        <w:tc>
          <w:tcPr>
            <w:tcW w:w="1804" w:type="dxa"/>
          </w:tcPr>
          <w:p w:rsidR="00577AB5" w:rsidRDefault="00577AB5">
            <w:pPr>
              <w:pStyle w:val="ConsPlusNormal"/>
              <w:jc w:val="center"/>
            </w:pPr>
            <w:r>
              <w:t>2047684,02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2047684,02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487.</w:t>
            </w:r>
          </w:p>
        </w:tc>
        <w:tc>
          <w:tcPr>
            <w:tcW w:w="2551" w:type="dxa"/>
          </w:tcPr>
          <w:p w:rsidR="00577AB5" w:rsidRDefault="00577AB5">
            <w:pPr>
              <w:pStyle w:val="ConsPlusNormal"/>
            </w:pPr>
            <w:r>
              <w:t>г. Оренбург, ул. Чкалова, д. 6</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1339289,50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1339289,50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488.</w:t>
            </w:r>
          </w:p>
        </w:tc>
        <w:tc>
          <w:tcPr>
            <w:tcW w:w="2551" w:type="dxa"/>
          </w:tcPr>
          <w:p w:rsidR="00577AB5" w:rsidRDefault="00577AB5">
            <w:pPr>
              <w:pStyle w:val="ConsPlusNormal"/>
            </w:pPr>
            <w:r>
              <w:t>г. Оренбург, ул. Чкалова, д. 6</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2082369,04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2082369,04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489.</w:t>
            </w:r>
          </w:p>
        </w:tc>
        <w:tc>
          <w:tcPr>
            <w:tcW w:w="2551" w:type="dxa"/>
          </w:tcPr>
          <w:p w:rsidR="00577AB5" w:rsidRDefault="00577AB5">
            <w:pPr>
              <w:pStyle w:val="ConsPlusNormal"/>
            </w:pPr>
            <w:r>
              <w:t>г. Оренбург, ул. Шевченко, д. 249</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1337435,58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1337435,58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490.</w:t>
            </w:r>
          </w:p>
        </w:tc>
        <w:tc>
          <w:tcPr>
            <w:tcW w:w="2551" w:type="dxa"/>
          </w:tcPr>
          <w:p w:rsidR="00577AB5" w:rsidRDefault="00577AB5">
            <w:pPr>
              <w:pStyle w:val="ConsPlusNormal"/>
            </w:pPr>
            <w:r>
              <w:t>г. Оренбург, ул. Шевченко, д. 259</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1137669,11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1137669,11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491.</w:t>
            </w:r>
          </w:p>
        </w:tc>
        <w:tc>
          <w:tcPr>
            <w:tcW w:w="2551" w:type="dxa"/>
          </w:tcPr>
          <w:p w:rsidR="00577AB5" w:rsidRDefault="00577AB5">
            <w:pPr>
              <w:pStyle w:val="ConsPlusNormal"/>
            </w:pPr>
            <w:r>
              <w:t>г. Оренбург, ул. Шевченко, д. 36</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1098036,00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1098036,00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492.</w:t>
            </w:r>
          </w:p>
        </w:tc>
        <w:tc>
          <w:tcPr>
            <w:tcW w:w="2551" w:type="dxa"/>
          </w:tcPr>
          <w:p w:rsidR="00577AB5" w:rsidRDefault="00577AB5">
            <w:pPr>
              <w:pStyle w:val="ConsPlusNormal"/>
            </w:pPr>
            <w:r>
              <w:t>г. Оренбург, ул. Шевченко, д. 38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3993235,60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3993235,60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493.</w:t>
            </w:r>
          </w:p>
        </w:tc>
        <w:tc>
          <w:tcPr>
            <w:tcW w:w="2551" w:type="dxa"/>
          </w:tcPr>
          <w:p w:rsidR="00577AB5" w:rsidRDefault="00577AB5">
            <w:pPr>
              <w:pStyle w:val="ConsPlusNormal"/>
            </w:pPr>
            <w:r>
              <w:t>г. Оренбург, ул. Шевченко, д. 38</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933707,99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933707,99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494.</w:t>
            </w:r>
          </w:p>
        </w:tc>
        <w:tc>
          <w:tcPr>
            <w:tcW w:w="2551" w:type="dxa"/>
          </w:tcPr>
          <w:p w:rsidR="00577AB5" w:rsidRDefault="00577AB5">
            <w:pPr>
              <w:pStyle w:val="ConsPlusNormal"/>
            </w:pPr>
            <w:r>
              <w:t>г. Оренбург, ул. Шевченко, д. 42/2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1595625,74</w:t>
            </w:r>
          </w:p>
        </w:tc>
        <w:tc>
          <w:tcPr>
            <w:tcW w:w="1924" w:type="dxa"/>
          </w:tcPr>
          <w:p w:rsidR="00577AB5" w:rsidRDefault="00577AB5">
            <w:pPr>
              <w:pStyle w:val="ConsPlusNormal"/>
              <w:jc w:val="center"/>
            </w:pPr>
            <w:r>
              <w:t>453111,42</w:t>
            </w:r>
          </w:p>
        </w:tc>
        <w:tc>
          <w:tcPr>
            <w:tcW w:w="1624" w:type="dxa"/>
          </w:tcPr>
          <w:p w:rsidR="00577AB5" w:rsidRDefault="00577AB5">
            <w:pPr>
              <w:pStyle w:val="ConsPlusNormal"/>
              <w:jc w:val="center"/>
            </w:pPr>
            <w:r>
              <w:t>453111,42</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689402,90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495.</w:t>
            </w:r>
          </w:p>
        </w:tc>
        <w:tc>
          <w:tcPr>
            <w:tcW w:w="2551" w:type="dxa"/>
          </w:tcPr>
          <w:p w:rsidR="00577AB5" w:rsidRDefault="00577AB5">
            <w:pPr>
              <w:pStyle w:val="ConsPlusNormal"/>
            </w:pPr>
            <w:r>
              <w:t>г. Оренбург, ул. Шевченко, д. 44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554,23</w:t>
            </w:r>
          </w:p>
        </w:tc>
        <w:tc>
          <w:tcPr>
            <w:tcW w:w="1804" w:type="dxa"/>
          </w:tcPr>
          <w:p w:rsidR="00577AB5" w:rsidRDefault="00577AB5">
            <w:pPr>
              <w:pStyle w:val="ConsPlusNormal"/>
              <w:jc w:val="center"/>
            </w:pPr>
            <w:r>
              <w:t>3671029,78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3671029,78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496.</w:t>
            </w:r>
          </w:p>
        </w:tc>
        <w:tc>
          <w:tcPr>
            <w:tcW w:w="2551" w:type="dxa"/>
          </w:tcPr>
          <w:p w:rsidR="00577AB5" w:rsidRDefault="00577AB5">
            <w:pPr>
              <w:pStyle w:val="ConsPlusNormal"/>
            </w:pPr>
            <w:r>
              <w:t>г. Оренбург, ул. Шевченко, д. 44а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1445191,00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1445191,00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497.</w:t>
            </w:r>
          </w:p>
        </w:tc>
        <w:tc>
          <w:tcPr>
            <w:tcW w:w="2551" w:type="dxa"/>
          </w:tcPr>
          <w:p w:rsidR="00577AB5" w:rsidRDefault="00577AB5">
            <w:pPr>
              <w:pStyle w:val="ConsPlusNormal"/>
            </w:pPr>
            <w:r>
              <w:t>г. Оренбург, ул. Юных Ленинцев, д. 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7769750,57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7769750,57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498.</w:t>
            </w:r>
          </w:p>
        </w:tc>
        <w:tc>
          <w:tcPr>
            <w:tcW w:w="2551" w:type="dxa"/>
          </w:tcPr>
          <w:p w:rsidR="00577AB5" w:rsidRDefault="00577AB5">
            <w:pPr>
              <w:pStyle w:val="ConsPlusNormal"/>
            </w:pPr>
            <w:r>
              <w:t>г. Оренбург, ул. Юных Ленинцев, д. 12/1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693811,94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693811,94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499.</w:t>
            </w:r>
          </w:p>
        </w:tc>
        <w:tc>
          <w:tcPr>
            <w:tcW w:w="2551" w:type="dxa"/>
          </w:tcPr>
          <w:p w:rsidR="00577AB5" w:rsidRDefault="00577AB5">
            <w:pPr>
              <w:pStyle w:val="ConsPlusNormal"/>
            </w:pPr>
            <w:r>
              <w:t>г. Оренбург, ул. Юных Ленинцев, д. 13/1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7901682,38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7901682,38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500.</w:t>
            </w:r>
          </w:p>
        </w:tc>
        <w:tc>
          <w:tcPr>
            <w:tcW w:w="2551" w:type="dxa"/>
          </w:tcPr>
          <w:p w:rsidR="00577AB5" w:rsidRDefault="00577AB5">
            <w:pPr>
              <w:pStyle w:val="ConsPlusNormal"/>
            </w:pPr>
            <w:r>
              <w:t>г. Оренбург, ул. Юркина, д. 11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1789852,60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1789852,60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501.</w:t>
            </w:r>
          </w:p>
        </w:tc>
        <w:tc>
          <w:tcPr>
            <w:tcW w:w="2551" w:type="dxa"/>
          </w:tcPr>
          <w:p w:rsidR="00577AB5" w:rsidRDefault="00577AB5">
            <w:pPr>
              <w:pStyle w:val="ConsPlusNormal"/>
            </w:pPr>
            <w:r>
              <w:t xml:space="preserve">г. Оренбург, ул. Юркина, </w:t>
            </w:r>
            <w:r>
              <w:lastRenderedPageBreak/>
              <w:t>д. 5</w:t>
            </w:r>
          </w:p>
        </w:tc>
        <w:tc>
          <w:tcPr>
            <w:tcW w:w="1871" w:type="dxa"/>
          </w:tcPr>
          <w:p w:rsidR="00577AB5" w:rsidRDefault="00577AB5">
            <w:pPr>
              <w:pStyle w:val="ConsPlusNormal"/>
            </w:pPr>
            <w:r>
              <w:lastRenderedPageBreak/>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359085,92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359085,92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502.</w:t>
            </w:r>
          </w:p>
        </w:tc>
        <w:tc>
          <w:tcPr>
            <w:tcW w:w="2551" w:type="dxa"/>
          </w:tcPr>
          <w:p w:rsidR="00577AB5" w:rsidRDefault="00577AB5">
            <w:pPr>
              <w:pStyle w:val="ConsPlusNormal"/>
            </w:pPr>
            <w:r>
              <w:t>г. Оренбург, ул. Юркина, д. 7</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796129,99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796129,99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503.</w:t>
            </w:r>
          </w:p>
        </w:tc>
        <w:tc>
          <w:tcPr>
            <w:tcW w:w="2551" w:type="dxa"/>
          </w:tcPr>
          <w:p w:rsidR="00577AB5" w:rsidRDefault="00577AB5">
            <w:pPr>
              <w:pStyle w:val="ConsPlusNormal"/>
            </w:pPr>
            <w:r>
              <w:t>пос. Каргала, ул. Восточная, д. 13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1580615,70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1580615,70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504.</w:t>
            </w:r>
          </w:p>
        </w:tc>
        <w:tc>
          <w:tcPr>
            <w:tcW w:w="2551" w:type="dxa"/>
          </w:tcPr>
          <w:p w:rsidR="00577AB5" w:rsidRDefault="00577AB5">
            <w:pPr>
              <w:pStyle w:val="ConsPlusNormal"/>
            </w:pPr>
            <w:r>
              <w:t>пос. Каргала, ул. Восточная, д. 13</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2053330,23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2053330,23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505.</w:t>
            </w:r>
          </w:p>
        </w:tc>
        <w:tc>
          <w:tcPr>
            <w:tcW w:w="2551" w:type="dxa"/>
          </w:tcPr>
          <w:p w:rsidR="00577AB5" w:rsidRDefault="00577AB5">
            <w:pPr>
              <w:pStyle w:val="ConsPlusNormal"/>
            </w:pPr>
            <w:r>
              <w:t>пос. Каргала, ул. Восточная, д. 38</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1972154,40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1972154,40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506.</w:t>
            </w:r>
          </w:p>
        </w:tc>
        <w:tc>
          <w:tcPr>
            <w:tcW w:w="2551" w:type="dxa"/>
          </w:tcPr>
          <w:p w:rsidR="00577AB5" w:rsidRDefault="00577AB5">
            <w:pPr>
              <w:pStyle w:val="ConsPlusNormal"/>
            </w:pPr>
            <w:r>
              <w:t>пос. Каргала, ул. Восточная, д. 38</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451866,20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451866,20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507.</w:t>
            </w:r>
          </w:p>
        </w:tc>
        <w:tc>
          <w:tcPr>
            <w:tcW w:w="2551" w:type="dxa"/>
          </w:tcPr>
          <w:p w:rsidR="00577AB5" w:rsidRDefault="00577AB5">
            <w:pPr>
              <w:pStyle w:val="ConsPlusNormal"/>
            </w:pPr>
            <w:r>
              <w:t>пос. Каргала, ул. Восточная, д. 38</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374553,02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374553,02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508.</w:t>
            </w:r>
          </w:p>
        </w:tc>
        <w:tc>
          <w:tcPr>
            <w:tcW w:w="2551" w:type="dxa"/>
          </w:tcPr>
          <w:p w:rsidR="00577AB5" w:rsidRDefault="00577AB5">
            <w:pPr>
              <w:pStyle w:val="ConsPlusNormal"/>
            </w:pPr>
            <w:r>
              <w:t>пос. Нижнесакмарский, ул. 201 в/г, д. 32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166917,17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166917,17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509.</w:t>
            </w:r>
          </w:p>
        </w:tc>
        <w:tc>
          <w:tcPr>
            <w:tcW w:w="2551" w:type="dxa"/>
          </w:tcPr>
          <w:p w:rsidR="00577AB5" w:rsidRDefault="00577AB5">
            <w:pPr>
              <w:pStyle w:val="ConsPlusNormal"/>
            </w:pPr>
            <w:r>
              <w:t>пос. Нижнесакмарский, ул. 201 в/г, д. 60</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264999,60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264999,60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12. Муниципальное образование город Орск</w:t>
            </w:r>
          </w:p>
        </w:tc>
      </w:tr>
      <w:tr w:rsidR="00577AB5">
        <w:tc>
          <w:tcPr>
            <w:tcW w:w="3345" w:type="dxa"/>
            <w:gridSpan w:val="2"/>
          </w:tcPr>
          <w:p w:rsidR="00577AB5" w:rsidRDefault="00577AB5">
            <w:pPr>
              <w:pStyle w:val="ConsPlusNormal"/>
            </w:pPr>
            <w:r>
              <w:t>Итого по муниципальному образованию город Орск</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309277219,55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309277219,55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510.</w:t>
            </w:r>
          </w:p>
        </w:tc>
        <w:tc>
          <w:tcPr>
            <w:tcW w:w="2551" w:type="dxa"/>
          </w:tcPr>
          <w:p w:rsidR="00577AB5" w:rsidRDefault="00577AB5">
            <w:pPr>
              <w:pStyle w:val="ConsPlusNormal"/>
            </w:pPr>
            <w:r>
              <w:t>г. Орск, пер. Архангельский, д. 1а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750,00</w:t>
            </w:r>
          </w:p>
        </w:tc>
        <w:tc>
          <w:tcPr>
            <w:tcW w:w="1804" w:type="dxa"/>
          </w:tcPr>
          <w:p w:rsidR="00577AB5" w:rsidRDefault="00577AB5">
            <w:pPr>
              <w:pStyle w:val="ConsPlusNormal"/>
              <w:jc w:val="center"/>
            </w:pPr>
            <w:r>
              <w:t>698848,13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698848,13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511.</w:t>
            </w:r>
          </w:p>
        </w:tc>
        <w:tc>
          <w:tcPr>
            <w:tcW w:w="2551" w:type="dxa"/>
          </w:tcPr>
          <w:p w:rsidR="00577AB5" w:rsidRDefault="00577AB5">
            <w:pPr>
              <w:pStyle w:val="ConsPlusNormal"/>
            </w:pPr>
            <w:r>
              <w:t xml:space="preserve">г. Орск, пер. </w:t>
            </w:r>
            <w:r>
              <w:lastRenderedPageBreak/>
              <w:t>Архангельский, д. 1а</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1400,00</w:t>
            </w:r>
          </w:p>
        </w:tc>
        <w:tc>
          <w:tcPr>
            <w:tcW w:w="1804" w:type="dxa"/>
          </w:tcPr>
          <w:p w:rsidR="00577AB5" w:rsidRDefault="00577AB5">
            <w:pPr>
              <w:pStyle w:val="ConsPlusNormal"/>
              <w:jc w:val="center"/>
            </w:pPr>
            <w:r>
              <w:t>3161808,20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3161808,20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512.</w:t>
            </w:r>
          </w:p>
        </w:tc>
        <w:tc>
          <w:tcPr>
            <w:tcW w:w="2551" w:type="dxa"/>
          </w:tcPr>
          <w:p w:rsidR="00577AB5" w:rsidRDefault="00577AB5">
            <w:pPr>
              <w:pStyle w:val="ConsPlusNormal"/>
            </w:pPr>
            <w:r>
              <w:t>г. Орск, пер. Белогорский, д. 14</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2137382,92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2137382,92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513.</w:t>
            </w:r>
          </w:p>
        </w:tc>
        <w:tc>
          <w:tcPr>
            <w:tcW w:w="2551" w:type="dxa"/>
          </w:tcPr>
          <w:p w:rsidR="00577AB5" w:rsidRDefault="00577AB5">
            <w:pPr>
              <w:pStyle w:val="ConsPlusNormal"/>
            </w:pPr>
            <w:r>
              <w:t>г. Орск, пер. Белогорский, д. 14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5</w:t>
            </w:r>
          </w:p>
        </w:tc>
        <w:tc>
          <w:tcPr>
            <w:tcW w:w="1804" w:type="dxa"/>
          </w:tcPr>
          <w:p w:rsidR="00577AB5" w:rsidRDefault="00577AB5">
            <w:pPr>
              <w:pStyle w:val="ConsPlusNormal"/>
              <w:jc w:val="center"/>
            </w:pPr>
            <w:r>
              <w:t>9742609,87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9742609,87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514.</w:t>
            </w:r>
          </w:p>
        </w:tc>
        <w:tc>
          <w:tcPr>
            <w:tcW w:w="2551" w:type="dxa"/>
          </w:tcPr>
          <w:p w:rsidR="00577AB5" w:rsidRDefault="00577AB5">
            <w:pPr>
              <w:pStyle w:val="ConsPlusNormal"/>
            </w:pPr>
            <w:r>
              <w:t>г. Орск, пер. Владивостокский, д. 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2160,00</w:t>
            </w:r>
          </w:p>
        </w:tc>
        <w:tc>
          <w:tcPr>
            <w:tcW w:w="1804" w:type="dxa"/>
          </w:tcPr>
          <w:p w:rsidR="00577AB5" w:rsidRDefault="00577AB5">
            <w:pPr>
              <w:pStyle w:val="ConsPlusNormal"/>
              <w:jc w:val="center"/>
            </w:pPr>
            <w:r>
              <w:t>1887650,34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1887650,34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515.</w:t>
            </w:r>
          </w:p>
        </w:tc>
        <w:tc>
          <w:tcPr>
            <w:tcW w:w="2551" w:type="dxa"/>
          </w:tcPr>
          <w:p w:rsidR="00577AB5" w:rsidRDefault="00577AB5">
            <w:pPr>
              <w:pStyle w:val="ConsPlusNormal"/>
            </w:pPr>
            <w:r>
              <w:t>г. Орск, пер. Машиностроителей, д. 13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380,00</w:t>
            </w:r>
          </w:p>
        </w:tc>
        <w:tc>
          <w:tcPr>
            <w:tcW w:w="1804" w:type="dxa"/>
          </w:tcPr>
          <w:p w:rsidR="00577AB5" w:rsidRDefault="00577AB5">
            <w:pPr>
              <w:pStyle w:val="ConsPlusNormal"/>
              <w:jc w:val="center"/>
            </w:pPr>
            <w:r>
              <w:t>778010,65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778010,65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516.</w:t>
            </w:r>
          </w:p>
        </w:tc>
        <w:tc>
          <w:tcPr>
            <w:tcW w:w="2551" w:type="dxa"/>
          </w:tcPr>
          <w:p w:rsidR="00577AB5" w:rsidRDefault="00577AB5">
            <w:pPr>
              <w:pStyle w:val="ConsPlusNormal"/>
            </w:pPr>
            <w:r>
              <w:t>г. Орск, пер. Музыкальный, д. 12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7293777,47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7293777,47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517.</w:t>
            </w:r>
          </w:p>
        </w:tc>
        <w:tc>
          <w:tcPr>
            <w:tcW w:w="2551" w:type="dxa"/>
          </w:tcPr>
          <w:p w:rsidR="00577AB5" w:rsidRDefault="00577AB5">
            <w:pPr>
              <w:pStyle w:val="ConsPlusNormal"/>
            </w:pPr>
            <w:r>
              <w:t>г. Орск, пер. Театральный, д. 15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1263862,42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1263862,42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518.</w:t>
            </w:r>
          </w:p>
        </w:tc>
        <w:tc>
          <w:tcPr>
            <w:tcW w:w="2551" w:type="dxa"/>
          </w:tcPr>
          <w:p w:rsidR="00577AB5" w:rsidRDefault="00577AB5">
            <w:pPr>
              <w:pStyle w:val="ConsPlusNormal"/>
            </w:pPr>
            <w:r>
              <w:t>г. Орск, пер. Театральный, д. 15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2040,00</w:t>
            </w:r>
          </w:p>
        </w:tc>
        <w:tc>
          <w:tcPr>
            <w:tcW w:w="1804" w:type="dxa"/>
          </w:tcPr>
          <w:p w:rsidR="00577AB5" w:rsidRDefault="00577AB5">
            <w:pPr>
              <w:pStyle w:val="ConsPlusNormal"/>
              <w:jc w:val="center"/>
            </w:pPr>
            <w:r>
              <w:t>1341263,77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1341263,77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519.</w:t>
            </w:r>
          </w:p>
        </w:tc>
        <w:tc>
          <w:tcPr>
            <w:tcW w:w="2551" w:type="dxa"/>
          </w:tcPr>
          <w:p w:rsidR="00577AB5" w:rsidRDefault="00577AB5">
            <w:pPr>
              <w:pStyle w:val="ConsPlusNormal"/>
            </w:pPr>
            <w:r>
              <w:t>г. Орск, просп. Ленина, д. 103а</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1909160,00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1909160,00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520.</w:t>
            </w:r>
          </w:p>
        </w:tc>
        <w:tc>
          <w:tcPr>
            <w:tcW w:w="2551" w:type="dxa"/>
          </w:tcPr>
          <w:p w:rsidR="00577AB5" w:rsidRDefault="00577AB5">
            <w:pPr>
              <w:pStyle w:val="ConsPlusNormal"/>
            </w:pPr>
            <w:r>
              <w:t>г. Орск, просп. Ленина, д. 56а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54425,30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54425,30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521.</w:t>
            </w:r>
          </w:p>
        </w:tc>
        <w:tc>
          <w:tcPr>
            <w:tcW w:w="2551" w:type="dxa"/>
          </w:tcPr>
          <w:p w:rsidR="00577AB5" w:rsidRDefault="00577AB5">
            <w:pPr>
              <w:pStyle w:val="ConsPlusNormal"/>
            </w:pPr>
            <w:r>
              <w:t>г. Орск, просп. Ленина, д. 56а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455,00</w:t>
            </w:r>
          </w:p>
        </w:tc>
        <w:tc>
          <w:tcPr>
            <w:tcW w:w="1804" w:type="dxa"/>
          </w:tcPr>
          <w:p w:rsidR="00577AB5" w:rsidRDefault="00577AB5">
            <w:pPr>
              <w:pStyle w:val="ConsPlusNormal"/>
              <w:jc w:val="center"/>
            </w:pPr>
            <w:r>
              <w:t>2454664,54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2454664,54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522.</w:t>
            </w:r>
          </w:p>
        </w:tc>
        <w:tc>
          <w:tcPr>
            <w:tcW w:w="2551" w:type="dxa"/>
          </w:tcPr>
          <w:p w:rsidR="00577AB5" w:rsidRDefault="00577AB5">
            <w:pPr>
              <w:pStyle w:val="ConsPlusNormal"/>
            </w:pPr>
            <w:r>
              <w:t>г. Орск, просп. Ленина, д. 6</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1245,99</w:t>
            </w:r>
          </w:p>
        </w:tc>
        <w:tc>
          <w:tcPr>
            <w:tcW w:w="1804" w:type="dxa"/>
          </w:tcPr>
          <w:p w:rsidR="00577AB5" w:rsidRDefault="00577AB5">
            <w:pPr>
              <w:pStyle w:val="ConsPlusNormal"/>
              <w:jc w:val="center"/>
            </w:pPr>
            <w:r>
              <w:t>2423460,93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2423460,93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523.</w:t>
            </w:r>
          </w:p>
        </w:tc>
        <w:tc>
          <w:tcPr>
            <w:tcW w:w="2551" w:type="dxa"/>
          </w:tcPr>
          <w:p w:rsidR="00577AB5" w:rsidRDefault="00577AB5">
            <w:pPr>
              <w:pStyle w:val="ConsPlusNormal"/>
            </w:pPr>
            <w:r>
              <w:t>г. Орск, просп. Ленина, д. 7</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607106,80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607106,80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524.</w:t>
            </w:r>
          </w:p>
        </w:tc>
        <w:tc>
          <w:tcPr>
            <w:tcW w:w="2551" w:type="dxa"/>
          </w:tcPr>
          <w:p w:rsidR="00577AB5" w:rsidRDefault="00577AB5">
            <w:pPr>
              <w:pStyle w:val="ConsPlusNormal"/>
            </w:pPr>
            <w:r>
              <w:t>г. Орск, просп. Ленина, д. 73</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1148,00</w:t>
            </w:r>
          </w:p>
        </w:tc>
        <w:tc>
          <w:tcPr>
            <w:tcW w:w="1804" w:type="dxa"/>
          </w:tcPr>
          <w:p w:rsidR="00577AB5" w:rsidRDefault="00577AB5">
            <w:pPr>
              <w:pStyle w:val="ConsPlusNormal"/>
              <w:jc w:val="center"/>
            </w:pPr>
            <w:r>
              <w:t>1568335,00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1568335,00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525.</w:t>
            </w:r>
          </w:p>
        </w:tc>
        <w:tc>
          <w:tcPr>
            <w:tcW w:w="2551" w:type="dxa"/>
          </w:tcPr>
          <w:p w:rsidR="00577AB5" w:rsidRDefault="00577AB5">
            <w:pPr>
              <w:pStyle w:val="ConsPlusNormal"/>
            </w:pPr>
            <w:r>
              <w:t>г. Орск, просп. Ленина, д. 73а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790311,61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790311,61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526.</w:t>
            </w:r>
          </w:p>
        </w:tc>
        <w:tc>
          <w:tcPr>
            <w:tcW w:w="2551" w:type="dxa"/>
          </w:tcPr>
          <w:p w:rsidR="00577AB5" w:rsidRDefault="00577AB5">
            <w:pPr>
              <w:pStyle w:val="ConsPlusNormal"/>
            </w:pPr>
            <w:r>
              <w:t>г. Орск, просп. Ленина, д. 73б</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1014241,00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1014241,00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527.</w:t>
            </w:r>
          </w:p>
        </w:tc>
        <w:tc>
          <w:tcPr>
            <w:tcW w:w="2551" w:type="dxa"/>
          </w:tcPr>
          <w:p w:rsidR="00577AB5" w:rsidRDefault="00577AB5">
            <w:pPr>
              <w:pStyle w:val="ConsPlusNormal"/>
            </w:pPr>
            <w:r>
              <w:t>г. Орск, просп. Ленина, д. 78а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1343374,70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1343374,70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528.</w:t>
            </w:r>
          </w:p>
        </w:tc>
        <w:tc>
          <w:tcPr>
            <w:tcW w:w="2551" w:type="dxa"/>
          </w:tcPr>
          <w:p w:rsidR="00577AB5" w:rsidRDefault="00577AB5">
            <w:pPr>
              <w:pStyle w:val="ConsPlusNormal"/>
            </w:pPr>
            <w:r>
              <w:t>г. Орск, просп. Ленина, д. 83</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1812,80</w:t>
            </w:r>
          </w:p>
        </w:tc>
        <w:tc>
          <w:tcPr>
            <w:tcW w:w="1804" w:type="dxa"/>
          </w:tcPr>
          <w:p w:rsidR="00577AB5" w:rsidRDefault="00577AB5">
            <w:pPr>
              <w:pStyle w:val="ConsPlusNormal"/>
              <w:jc w:val="center"/>
            </w:pPr>
            <w:r>
              <w:t>1248849,83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1248849,83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529.</w:t>
            </w:r>
          </w:p>
        </w:tc>
        <w:tc>
          <w:tcPr>
            <w:tcW w:w="2551" w:type="dxa"/>
          </w:tcPr>
          <w:p w:rsidR="00577AB5" w:rsidRDefault="00577AB5">
            <w:pPr>
              <w:pStyle w:val="ConsPlusNormal"/>
            </w:pPr>
            <w:r>
              <w:t>г. Орск, просп. Ленина, д. 86</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2270,80</w:t>
            </w:r>
          </w:p>
        </w:tc>
        <w:tc>
          <w:tcPr>
            <w:tcW w:w="1804" w:type="dxa"/>
          </w:tcPr>
          <w:p w:rsidR="00577AB5" w:rsidRDefault="00577AB5">
            <w:pPr>
              <w:pStyle w:val="ConsPlusNormal"/>
              <w:jc w:val="center"/>
            </w:pPr>
            <w:r>
              <w:t>3090797,56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3090797,56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530.</w:t>
            </w:r>
          </w:p>
        </w:tc>
        <w:tc>
          <w:tcPr>
            <w:tcW w:w="2551" w:type="dxa"/>
          </w:tcPr>
          <w:p w:rsidR="00577AB5" w:rsidRDefault="00577AB5">
            <w:pPr>
              <w:pStyle w:val="ConsPlusNormal"/>
            </w:pPr>
            <w:r>
              <w:t>г. Орск, просп. Ленина, д. 92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3975,80</w:t>
            </w:r>
          </w:p>
        </w:tc>
        <w:tc>
          <w:tcPr>
            <w:tcW w:w="1804" w:type="dxa"/>
          </w:tcPr>
          <w:p w:rsidR="00577AB5" w:rsidRDefault="00577AB5">
            <w:pPr>
              <w:pStyle w:val="ConsPlusNormal"/>
              <w:jc w:val="center"/>
            </w:pPr>
            <w:r>
              <w:t>7001710,48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7001710,48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531.</w:t>
            </w:r>
          </w:p>
        </w:tc>
        <w:tc>
          <w:tcPr>
            <w:tcW w:w="2551" w:type="dxa"/>
          </w:tcPr>
          <w:p w:rsidR="00577AB5" w:rsidRDefault="00577AB5">
            <w:pPr>
              <w:pStyle w:val="ConsPlusNormal"/>
            </w:pPr>
            <w:r>
              <w:t>г. Орск, просп. Ленина, д. 96</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339663,09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339663,09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532.</w:t>
            </w:r>
          </w:p>
        </w:tc>
        <w:tc>
          <w:tcPr>
            <w:tcW w:w="2551" w:type="dxa"/>
          </w:tcPr>
          <w:p w:rsidR="00577AB5" w:rsidRDefault="00577AB5">
            <w:pPr>
              <w:pStyle w:val="ConsPlusNormal"/>
            </w:pPr>
            <w:r>
              <w:t>г. Орск, просп. Ленина, д. 96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1193,60</w:t>
            </w:r>
          </w:p>
        </w:tc>
        <w:tc>
          <w:tcPr>
            <w:tcW w:w="1804" w:type="dxa"/>
          </w:tcPr>
          <w:p w:rsidR="00577AB5" w:rsidRDefault="00577AB5">
            <w:pPr>
              <w:pStyle w:val="ConsPlusNormal"/>
              <w:jc w:val="center"/>
            </w:pPr>
            <w:r>
              <w:t>2425454,03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2425454,03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533.</w:t>
            </w:r>
          </w:p>
        </w:tc>
        <w:tc>
          <w:tcPr>
            <w:tcW w:w="2551" w:type="dxa"/>
          </w:tcPr>
          <w:p w:rsidR="00577AB5" w:rsidRDefault="00577AB5">
            <w:pPr>
              <w:pStyle w:val="ConsPlusNormal"/>
            </w:pPr>
            <w:r>
              <w:t>г. Орск, просп. Мира, д. 23а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218647,00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218647,00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534.</w:t>
            </w:r>
          </w:p>
        </w:tc>
        <w:tc>
          <w:tcPr>
            <w:tcW w:w="2551" w:type="dxa"/>
          </w:tcPr>
          <w:p w:rsidR="00577AB5" w:rsidRDefault="00577AB5">
            <w:pPr>
              <w:pStyle w:val="ConsPlusNormal"/>
            </w:pPr>
            <w:r>
              <w:t>г. Орск, просп. Орский, д. 31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1205,00</w:t>
            </w:r>
          </w:p>
        </w:tc>
        <w:tc>
          <w:tcPr>
            <w:tcW w:w="1804" w:type="dxa"/>
          </w:tcPr>
          <w:p w:rsidR="00577AB5" w:rsidRDefault="00577AB5">
            <w:pPr>
              <w:pStyle w:val="ConsPlusNormal"/>
              <w:jc w:val="center"/>
            </w:pPr>
            <w:r>
              <w:t>4588829,54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4588829,54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535.</w:t>
            </w:r>
          </w:p>
        </w:tc>
        <w:tc>
          <w:tcPr>
            <w:tcW w:w="2551" w:type="dxa"/>
          </w:tcPr>
          <w:p w:rsidR="00577AB5" w:rsidRDefault="00577AB5">
            <w:pPr>
              <w:pStyle w:val="ConsPlusNormal"/>
            </w:pPr>
            <w:r>
              <w:t>г. Орск, ул. Б. Хмельницкого, д. 1а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1450,00</w:t>
            </w:r>
          </w:p>
        </w:tc>
        <w:tc>
          <w:tcPr>
            <w:tcW w:w="1804" w:type="dxa"/>
          </w:tcPr>
          <w:p w:rsidR="00577AB5" w:rsidRDefault="00577AB5">
            <w:pPr>
              <w:pStyle w:val="ConsPlusNormal"/>
              <w:jc w:val="center"/>
            </w:pPr>
            <w:r>
              <w:t>851349,84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851349,84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536.</w:t>
            </w:r>
          </w:p>
        </w:tc>
        <w:tc>
          <w:tcPr>
            <w:tcW w:w="2551" w:type="dxa"/>
          </w:tcPr>
          <w:p w:rsidR="00577AB5" w:rsidRDefault="00577AB5">
            <w:pPr>
              <w:pStyle w:val="ConsPlusNormal"/>
            </w:pPr>
            <w:r>
              <w:t>г. Орск, ул. Б. Хмельницкого, д. 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765,00</w:t>
            </w:r>
          </w:p>
        </w:tc>
        <w:tc>
          <w:tcPr>
            <w:tcW w:w="1804" w:type="dxa"/>
          </w:tcPr>
          <w:p w:rsidR="00577AB5" w:rsidRDefault="00577AB5">
            <w:pPr>
              <w:pStyle w:val="ConsPlusNormal"/>
              <w:jc w:val="center"/>
            </w:pPr>
            <w:r>
              <w:t>3253665,23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3253665,23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537.</w:t>
            </w:r>
          </w:p>
        </w:tc>
        <w:tc>
          <w:tcPr>
            <w:tcW w:w="2551" w:type="dxa"/>
          </w:tcPr>
          <w:p w:rsidR="00577AB5" w:rsidRDefault="00577AB5">
            <w:pPr>
              <w:pStyle w:val="ConsPlusNormal"/>
            </w:pPr>
            <w:r>
              <w:t>г. Орск, ул. Беляева, д. 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4989978,00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4989978,00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538.</w:t>
            </w:r>
          </w:p>
        </w:tc>
        <w:tc>
          <w:tcPr>
            <w:tcW w:w="2551" w:type="dxa"/>
          </w:tcPr>
          <w:p w:rsidR="00577AB5" w:rsidRDefault="00577AB5">
            <w:pPr>
              <w:pStyle w:val="ConsPlusNormal"/>
            </w:pPr>
            <w:r>
              <w:t>г. Орск, ул. Беляева, д. 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3600057,49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3600057,49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539.</w:t>
            </w:r>
          </w:p>
        </w:tc>
        <w:tc>
          <w:tcPr>
            <w:tcW w:w="2551" w:type="dxa"/>
          </w:tcPr>
          <w:p w:rsidR="00577AB5" w:rsidRDefault="00577AB5">
            <w:pPr>
              <w:pStyle w:val="ConsPlusNormal"/>
            </w:pPr>
            <w:r>
              <w:t>г. Орск, ул. Братская, д. 50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1400,00</w:t>
            </w:r>
          </w:p>
        </w:tc>
        <w:tc>
          <w:tcPr>
            <w:tcW w:w="1804" w:type="dxa"/>
          </w:tcPr>
          <w:p w:rsidR="00577AB5" w:rsidRDefault="00577AB5">
            <w:pPr>
              <w:pStyle w:val="ConsPlusNormal"/>
              <w:jc w:val="center"/>
            </w:pPr>
            <w:r>
              <w:t>1461496,00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1461496,00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540.</w:t>
            </w:r>
          </w:p>
        </w:tc>
        <w:tc>
          <w:tcPr>
            <w:tcW w:w="2551" w:type="dxa"/>
          </w:tcPr>
          <w:p w:rsidR="00577AB5" w:rsidRDefault="00577AB5">
            <w:pPr>
              <w:pStyle w:val="ConsPlusNormal"/>
            </w:pPr>
            <w:r>
              <w:t>г. Орск, ул. Васнецова, д. 25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250,00</w:t>
            </w:r>
          </w:p>
        </w:tc>
        <w:tc>
          <w:tcPr>
            <w:tcW w:w="1804" w:type="dxa"/>
          </w:tcPr>
          <w:p w:rsidR="00577AB5" w:rsidRDefault="00577AB5">
            <w:pPr>
              <w:pStyle w:val="ConsPlusNormal"/>
              <w:jc w:val="center"/>
            </w:pPr>
            <w:r>
              <w:t>3203663,57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3203663,57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541.</w:t>
            </w:r>
          </w:p>
        </w:tc>
        <w:tc>
          <w:tcPr>
            <w:tcW w:w="2551" w:type="dxa"/>
          </w:tcPr>
          <w:p w:rsidR="00577AB5" w:rsidRDefault="00577AB5">
            <w:pPr>
              <w:pStyle w:val="ConsPlusNormal"/>
            </w:pPr>
            <w:r>
              <w:t>г. Орск, ул. Васнецова, д. 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720,00</w:t>
            </w:r>
          </w:p>
        </w:tc>
        <w:tc>
          <w:tcPr>
            <w:tcW w:w="1804" w:type="dxa"/>
          </w:tcPr>
          <w:p w:rsidR="00577AB5" w:rsidRDefault="00577AB5">
            <w:pPr>
              <w:pStyle w:val="ConsPlusNormal"/>
              <w:jc w:val="center"/>
            </w:pPr>
            <w:r>
              <w:t>470632,01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470632,01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542.</w:t>
            </w:r>
          </w:p>
        </w:tc>
        <w:tc>
          <w:tcPr>
            <w:tcW w:w="2551" w:type="dxa"/>
          </w:tcPr>
          <w:p w:rsidR="00577AB5" w:rsidRDefault="00577AB5">
            <w:pPr>
              <w:pStyle w:val="ConsPlusNormal"/>
            </w:pPr>
            <w:r>
              <w:t>г. Орск, ул. Васнецова,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460,00</w:t>
            </w:r>
          </w:p>
        </w:tc>
        <w:tc>
          <w:tcPr>
            <w:tcW w:w="1804" w:type="dxa"/>
          </w:tcPr>
          <w:p w:rsidR="00577AB5" w:rsidRDefault="00577AB5">
            <w:pPr>
              <w:pStyle w:val="ConsPlusNormal"/>
              <w:jc w:val="center"/>
            </w:pPr>
            <w:r>
              <w:t>2019845,73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2019845,73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543.</w:t>
            </w:r>
          </w:p>
        </w:tc>
        <w:tc>
          <w:tcPr>
            <w:tcW w:w="2551" w:type="dxa"/>
          </w:tcPr>
          <w:p w:rsidR="00577AB5" w:rsidRDefault="00577AB5">
            <w:pPr>
              <w:pStyle w:val="ConsPlusNormal"/>
            </w:pPr>
            <w:r>
              <w:t>г. Орск, ул. Васнецова, д. 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1580,00</w:t>
            </w:r>
          </w:p>
        </w:tc>
        <w:tc>
          <w:tcPr>
            <w:tcW w:w="1804" w:type="dxa"/>
          </w:tcPr>
          <w:p w:rsidR="00577AB5" w:rsidRDefault="00577AB5">
            <w:pPr>
              <w:pStyle w:val="ConsPlusNormal"/>
              <w:jc w:val="center"/>
            </w:pPr>
            <w:r>
              <w:t>6697373,88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6697373,88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544.</w:t>
            </w:r>
          </w:p>
        </w:tc>
        <w:tc>
          <w:tcPr>
            <w:tcW w:w="2551" w:type="dxa"/>
          </w:tcPr>
          <w:p w:rsidR="00577AB5" w:rsidRDefault="00577AB5">
            <w:pPr>
              <w:pStyle w:val="ConsPlusNormal"/>
            </w:pPr>
            <w:r>
              <w:t>г. Орск, ул. Вокзальное шоссе, д. 1а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875780,88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875780,88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545.</w:t>
            </w:r>
          </w:p>
        </w:tc>
        <w:tc>
          <w:tcPr>
            <w:tcW w:w="2551" w:type="dxa"/>
          </w:tcPr>
          <w:p w:rsidR="00577AB5" w:rsidRDefault="00577AB5">
            <w:pPr>
              <w:pStyle w:val="ConsPlusNormal"/>
            </w:pPr>
            <w:r>
              <w:t>г. Орск, шоссе Гайское, д. 20</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569,00</w:t>
            </w:r>
          </w:p>
        </w:tc>
        <w:tc>
          <w:tcPr>
            <w:tcW w:w="1804" w:type="dxa"/>
          </w:tcPr>
          <w:p w:rsidR="00577AB5" w:rsidRDefault="00577AB5">
            <w:pPr>
              <w:pStyle w:val="ConsPlusNormal"/>
              <w:jc w:val="center"/>
            </w:pPr>
            <w:r>
              <w:t>1174954,01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1174954,01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546.</w:t>
            </w:r>
          </w:p>
        </w:tc>
        <w:tc>
          <w:tcPr>
            <w:tcW w:w="2551" w:type="dxa"/>
          </w:tcPr>
          <w:p w:rsidR="00577AB5" w:rsidRDefault="00577AB5">
            <w:pPr>
              <w:pStyle w:val="ConsPlusNormal"/>
            </w:pPr>
            <w:r>
              <w:t>г. Орск, ул. Добровольского, д. 10а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2217166,00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2217166,00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547.</w:t>
            </w:r>
          </w:p>
        </w:tc>
        <w:tc>
          <w:tcPr>
            <w:tcW w:w="2551" w:type="dxa"/>
          </w:tcPr>
          <w:p w:rsidR="00577AB5" w:rsidRDefault="00577AB5">
            <w:pPr>
              <w:pStyle w:val="ConsPlusNormal"/>
            </w:pPr>
            <w:r>
              <w:t>г. Орск, ул. Добровольского, д. 12а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840000,00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840000,00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548.</w:t>
            </w:r>
          </w:p>
        </w:tc>
        <w:tc>
          <w:tcPr>
            <w:tcW w:w="2551" w:type="dxa"/>
          </w:tcPr>
          <w:p w:rsidR="00577AB5" w:rsidRDefault="00577AB5">
            <w:pPr>
              <w:pStyle w:val="ConsPlusNormal"/>
            </w:pPr>
            <w:r>
              <w:t>г. Орск, ул. Добровольского, д. 14а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175467,33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175467,33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549.</w:t>
            </w:r>
          </w:p>
        </w:tc>
        <w:tc>
          <w:tcPr>
            <w:tcW w:w="2551" w:type="dxa"/>
          </w:tcPr>
          <w:p w:rsidR="00577AB5" w:rsidRDefault="00577AB5">
            <w:pPr>
              <w:pStyle w:val="ConsPlusNormal"/>
            </w:pPr>
            <w:r>
              <w:t>г. Орск, ул. Добровольского, д. 14а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1212,20</w:t>
            </w:r>
          </w:p>
        </w:tc>
        <w:tc>
          <w:tcPr>
            <w:tcW w:w="1804" w:type="dxa"/>
          </w:tcPr>
          <w:p w:rsidR="00577AB5" w:rsidRDefault="00577AB5">
            <w:pPr>
              <w:pStyle w:val="ConsPlusNormal"/>
              <w:jc w:val="center"/>
            </w:pPr>
            <w:r>
              <w:t>5286511,05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5286511,05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550.</w:t>
            </w:r>
          </w:p>
        </w:tc>
        <w:tc>
          <w:tcPr>
            <w:tcW w:w="2551" w:type="dxa"/>
          </w:tcPr>
          <w:p w:rsidR="00577AB5" w:rsidRDefault="00577AB5">
            <w:pPr>
              <w:pStyle w:val="ConsPlusNormal"/>
            </w:pPr>
            <w:r>
              <w:t>г. Орск, ул. Добровольского, д. 25</w:t>
            </w:r>
          </w:p>
        </w:tc>
        <w:tc>
          <w:tcPr>
            <w:tcW w:w="1871" w:type="dxa"/>
          </w:tcPr>
          <w:p w:rsidR="00577AB5" w:rsidRDefault="00577AB5">
            <w:pPr>
              <w:pStyle w:val="ConsPlusNormal"/>
            </w:pPr>
            <w:r>
              <w:t>ОДПУ ГВ</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83134,84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83134,84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551.</w:t>
            </w:r>
          </w:p>
        </w:tc>
        <w:tc>
          <w:tcPr>
            <w:tcW w:w="2551" w:type="dxa"/>
          </w:tcPr>
          <w:p w:rsidR="00577AB5" w:rsidRDefault="00577AB5">
            <w:pPr>
              <w:pStyle w:val="ConsPlusNormal"/>
            </w:pPr>
            <w:r>
              <w:t>г. Орск, ул. Добровольского, д. 8а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746,00</w:t>
            </w:r>
          </w:p>
        </w:tc>
        <w:tc>
          <w:tcPr>
            <w:tcW w:w="1804" w:type="dxa"/>
          </w:tcPr>
          <w:p w:rsidR="00577AB5" w:rsidRDefault="00577AB5">
            <w:pPr>
              <w:pStyle w:val="ConsPlusNormal"/>
              <w:jc w:val="center"/>
            </w:pPr>
            <w:r>
              <w:t>3148991,08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3148991,08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552.</w:t>
            </w:r>
          </w:p>
        </w:tc>
        <w:tc>
          <w:tcPr>
            <w:tcW w:w="2551" w:type="dxa"/>
          </w:tcPr>
          <w:p w:rsidR="00577AB5" w:rsidRDefault="00577AB5">
            <w:pPr>
              <w:pStyle w:val="ConsPlusNormal"/>
            </w:pPr>
            <w:r>
              <w:t>г. Орск, ул. Индустриальная, д. 1а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1421,12</w:t>
            </w:r>
          </w:p>
        </w:tc>
        <w:tc>
          <w:tcPr>
            <w:tcW w:w="1804" w:type="dxa"/>
          </w:tcPr>
          <w:p w:rsidR="00577AB5" w:rsidRDefault="00577AB5">
            <w:pPr>
              <w:pStyle w:val="ConsPlusNormal"/>
              <w:jc w:val="center"/>
            </w:pPr>
            <w:r>
              <w:t>906189,19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906189,19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553.</w:t>
            </w:r>
          </w:p>
        </w:tc>
        <w:tc>
          <w:tcPr>
            <w:tcW w:w="2551" w:type="dxa"/>
          </w:tcPr>
          <w:p w:rsidR="00577AB5" w:rsidRDefault="00577AB5">
            <w:pPr>
              <w:pStyle w:val="ConsPlusNormal"/>
            </w:pPr>
            <w:r>
              <w:t>г. Орск, ул. Индустриальная, д. 1а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750,00</w:t>
            </w:r>
          </w:p>
        </w:tc>
        <w:tc>
          <w:tcPr>
            <w:tcW w:w="1804" w:type="dxa"/>
          </w:tcPr>
          <w:p w:rsidR="00577AB5" w:rsidRDefault="00577AB5">
            <w:pPr>
              <w:pStyle w:val="ConsPlusNormal"/>
              <w:jc w:val="center"/>
            </w:pPr>
            <w:r>
              <w:t>2871836,20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2871836,20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554.</w:t>
            </w:r>
          </w:p>
        </w:tc>
        <w:tc>
          <w:tcPr>
            <w:tcW w:w="2551" w:type="dxa"/>
          </w:tcPr>
          <w:p w:rsidR="00577AB5" w:rsidRDefault="00577AB5">
            <w:pPr>
              <w:pStyle w:val="ConsPlusNormal"/>
            </w:pPr>
            <w:r>
              <w:t>г. Орск, ул. Карельская, д. 41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1759805,82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1759805,82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555.</w:t>
            </w:r>
          </w:p>
        </w:tc>
        <w:tc>
          <w:tcPr>
            <w:tcW w:w="2551" w:type="dxa"/>
          </w:tcPr>
          <w:p w:rsidR="00577AB5" w:rsidRDefault="00577AB5">
            <w:pPr>
              <w:pStyle w:val="ConsPlusNormal"/>
            </w:pPr>
            <w:r>
              <w:t>г. Орск, ул. Карельская, д. 41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824,00</w:t>
            </w:r>
          </w:p>
        </w:tc>
        <w:tc>
          <w:tcPr>
            <w:tcW w:w="1804" w:type="dxa"/>
          </w:tcPr>
          <w:p w:rsidR="00577AB5" w:rsidRDefault="00577AB5">
            <w:pPr>
              <w:pStyle w:val="ConsPlusNormal"/>
              <w:jc w:val="center"/>
            </w:pPr>
            <w:r>
              <w:t>4630305,57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4630305,57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556.</w:t>
            </w:r>
          </w:p>
        </w:tc>
        <w:tc>
          <w:tcPr>
            <w:tcW w:w="2551" w:type="dxa"/>
          </w:tcPr>
          <w:p w:rsidR="00577AB5" w:rsidRDefault="00577AB5">
            <w:pPr>
              <w:pStyle w:val="ConsPlusNormal"/>
            </w:pPr>
            <w:r>
              <w:t>г. Орск, ул. Комарова, д. 10</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929468,54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929468,54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557.</w:t>
            </w:r>
          </w:p>
        </w:tc>
        <w:tc>
          <w:tcPr>
            <w:tcW w:w="2551" w:type="dxa"/>
          </w:tcPr>
          <w:p w:rsidR="00577AB5" w:rsidRDefault="00577AB5">
            <w:pPr>
              <w:pStyle w:val="ConsPlusNormal"/>
            </w:pPr>
            <w:r>
              <w:t>г. Орск, ул. Комарова, д. 4</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959457,28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959457,28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558.</w:t>
            </w:r>
          </w:p>
        </w:tc>
        <w:tc>
          <w:tcPr>
            <w:tcW w:w="2551" w:type="dxa"/>
          </w:tcPr>
          <w:p w:rsidR="00577AB5" w:rsidRDefault="00577AB5">
            <w:pPr>
              <w:pStyle w:val="ConsPlusNormal"/>
            </w:pPr>
            <w:r>
              <w:t>г. Орск, ул. Комарова, д. 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1082,90</w:t>
            </w:r>
          </w:p>
        </w:tc>
        <w:tc>
          <w:tcPr>
            <w:tcW w:w="1804" w:type="dxa"/>
          </w:tcPr>
          <w:p w:rsidR="00577AB5" w:rsidRDefault="00577AB5">
            <w:pPr>
              <w:pStyle w:val="ConsPlusNormal"/>
              <w:jc w:val="center"/>
            </w:pPr>
            <w:r>
              <w:t>3747213,41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3747213,41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559.</w:t>
            </w:r>
          </w:p>
        </w:tc>
        <w:tc>
          <w:tcPr>
            <w:tcW w:w="2551" w:type="dxa"/>
          </w:tcPr>
          <w:p w:rsidR="00577AB5" w:rsidRDefault="00577AB5">
            <w:pPr>
              <w:pStyle w:val="ConsPlusNormal"/>
            </w:pPr>
            <w:r>
              <w:t>г. Орск, ул. Комарова, д. 8</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935481,02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935481,02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560.</w:t>
            </w:r>
          </w:p>
        </w:tc>
        <w:tc>
          <w:tcPr>
            <w:tcW w:w="2551" w:type="dxa"/>
          </w:tcPr>
          <w:p w:rsidR="00577AB5" w:rsidRDefault="00577AB5">
            <w:pPr>
              <w:pStyle w:val="ConsPlusNormal"/>
            </w:pPr>
            <w:r>
              <w:t>г. Орск, ул. Комарова, д. 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1093,40</w:t>
            </w:r>
          </w:p>
        </w:tc>
        <w:tc>
          <w:tcPr>
            <w:tcW w:w="1804" w:type="dxa"/>
          </w:tcPr>
          <w:p w:rsidR="00577AB5" w:rsidRDefault="00577AB5">
            <w:pPr>
              <w:pStyle w:val="ConsPlusNormal"/>
              <w:jc w:val="center"/>
            </w:pPr>
            <w:r>
              <w:t>3913387,74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3913387,74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561.</w:t>
            </w:r>
          </w:p>
        </w:tc>
        <w:tc>
          <w:tcPr>
            <w:tcW w:w="2551" w:type="dxa"/>
          </w:tcPr>
          <w:p w:rsidR="00577AB5" w:rsidRDefault="00577AB5">
            <w:pPr>
              <w:pStyle w:val="ConsPlusNormal"/>
            </w:pPr>
            <w:r>
              <w:t>г. Орск, ул. Короленко, д. 122а</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1280816,00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1280816,00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562.</w:t>
            </w:r>
          </w:p>
        </w:tc>
        <w:tc>
          <w:tcPr>
            <w:tcW w:w="2551" w:type="dxa"/>
          </w:tcPr>
          <w:p w:rsidR="00577AB5" w:rsidRDefault="00577AB5">
            <w:pPr>
              <w:pStyle w:val="ConsPlusNormal"/>
            </w:pPr>
            <w:r>
              <w:t>г. Орск, ул. Короленко, д. 136а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214953,46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214953,46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563.</w:t>
            </w:r>
          </w:p>
        </w:tc>
        <w:tc>
          <w:tcPr>
            <w:tcW w:w="2551" w:type="dxa"/>
          </w:tcPr>
          <w:p w:rsidR="00577AB5" w:rsidRDefault="00577AB5">
            <w:pPr>
              <w:pStyle w:val="ConsPlusNormal"/>
            </w:pPr>
            <w:r>
              <w:t>г. Орск, ул. Короленко, д. 136а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1209,60</w:t>
            </w:r>
          </w:p>
        </w:tc>
        <w:tc>
          <w:tcPr>
            <w:tcW w:w="1804" w:type="dxa"/>
          </w:tcPr>
          <w:p w:rsidR="00577AB5" w:rsidRDefault="00577AB5">
            <w:pPr>
              <w:pStyle w:val="ConsPlusNormal"/>
              <w:jc w:val="center"/>
            </w:pPr>
            <w:r>
              <w:t>5281048,19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5281048,19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564.</w:t>
            </w:r>
          </w:p>
        </w:tc>
        <w:tc>
          <w:tcPr>
            <w:tcW w:w="2551" w:type="dxa"/>
          </w:tcPr>
          <w:p w:rsidR="00577AB5" w:rsidRDefault="00577AB5">
            <w:pPr>
              <w:pStyle w:val="ConsPlusNormal"/>
            </w:pPr>
            <w:r>
              <w:t>г. Орск, ул. Короленко, д. 142</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318601,13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318601,13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565.</w:t>
            </w:r>
          </w:p>
        </w:tc>
        <w:tc>
          <w:tcPr>
            <w:tcW w:w="2551" w:type="dxa"/>
          </w:tcPr>
          <w:p w:rsidR="00577AB5" w:rsidRDefault="00577AB5">
            <w:pPr>
              <w:pStyle w:val="ConsPlusNormal"/>
            </w:pPr>
            <w:r>
              <w:t>г. Орск, ул. Короленко, д. 142</w:t>
            </w:r>
          </w:p>
        </w:tc>
        <w:tc>
          <w:tcPr>
            <w:tcW w:w="1871" w:type="dxa"/>
          </w:tcPr>
          <w:p w:rsidR="00577AB5" w:rsidRDefault="00577AB5">
            <w:pPr>
              <w:pStyle w:val="ConsPlusNormal"/>
            </w:pPr>
            <w:r>
              <w:t xml:space="preserve">ремонт и (или) переустройство </w:t>
            </w:r>
            <w:r>
              <w:lastRenderedPageBreak/>
              <w:t>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1206,00</w:t>
            </w:r>
          </w:p>
        </w:tc>
        <w:tc>
          <w:tcPr>
            <w:tcW w:w="1804" w:type="dxa"/>
          </w:tcPr>
          <w:p w:rsidR="00577AB5" w:rsidRDefault="00577AB5">
            <w:pPr>
              <w:pStyle w:val="ConsPlusNormal"/>
              <w:jc w:val="center"/>
            </w:pPr>
            <w:r>
              <w:t>4438731,59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4438731,59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566.</w:t>
            </w:r>
          </w:p>
        </w:tc>
        <w:tc>
          <w:tcPr>
            <w:tcW w:w="2551" w:type="dxa"/>
          </w:tcPr>
          <w:p w:rsidR="00577AB5" w:rsidRDefault="00577AB5">
            <w:pPr>
              <w:pStyle w:val="ConsPlusNormal"/>
            </w:pPr>
            <w:r>
              <w:t>г. Орск, ул. Короленко, д. 142</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1260,00</w:t>
            </w:r>
          </w:p>
        </w:tc>
        <w:tc>
          <w:tcPr>
            <w:tcW w:w="1804" w:type="dxa"/>
          </w:tcPr>
          <w:p w:rsidR="00577AB5" w:rsidRDefault="00577AB5">
            <w:pPr>
              <w:pStyle w:val="ConsPlusNormal"/>
              <w:jc w:val="center"/>
            </w:pPr>
            <w:r>
              <w:t>2440236,80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2440236,80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567.</w:t>
            </w:r>
          </w:p>
        </w:tc>
        <w:tc>
          <w:tcPr>
            <w:tcW w:w="2551" w:type="dxa"/>
          </w:tcPr>
          <w:p w:rsidR="00577AB5" w:rsidRDefault="00577AB5">
            <w:pPr>
              <w:pStyle w:val="ConsPlusNormal"/>
            </w:pPr>
            <w:r>
              <w:t>г. Орск, ул. Короленко, д. 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1638,90</w:t>
            </w:r>
          </w:p>
        </w:tc>
        <w:tc>
          <w:tcPr>
            <w:tcW w:w="1804" w:type="dxa"/>
          </w:tcPr>
          <w:p w:rsidR="00577AB5" w:rsidRDefault="00577AB5">
            <w:pPr>
              <w:pStyle w:val="ConsPlusNormal"/>
              <w:jc w:val="center"/>
            </w:pPr>
            <w:r>
              <w:t>6076941,58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6076941,58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568.</w:t>
            </w:r>
          </w:p>
        </w:tc>
        <w:tc>
          <w:tcPr>
            <w:tcW w:w="2551" w:type="dxa"/>
          </w:tcPr>
          <w:p w:rsidR="00577AB5" w:rsidRDefault="00577AB5">
            <w:pPr>
              <w:pStyle w:val="ConsPlusNormal"/>
            </w:pPr>
            <w:r>
              <w:t>г. Орск, просп. Космонавтов, д. 16</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1929778,00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1929778,00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569.</w:t>
            </w:r>
          </w:p>
        </w:tc>
        <w:tc>
          <w:tcPr>
            <w:tcW w:w="2551" w:type="dxa"/>
          </w:tcPr>
          <w:p w:rsidR="00577AB5" w:rsidRDefault="00577AB5">
            <w:pPr>
              <w:pStyle w:val="ConsPlusNormal"/>
            </w:pPr>
            <w:r>
              <w:t>г. Орск, ул. Крайняя, д. 42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3900497,54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3900497,54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570.</w:t>
            </w:r>
          </w:p>
        </w:tc>
        <w:tc>
          <w:tcPr>
            <w:tcW w:w="2551" w:type="dxa"/>
          </w:tcPr>
          <w:p w:rsidR="00577AB5" w:rsidRDefault="00577AB5">
            <w:pPr>
              <w:pStyle w:val="ConsPlusNormal"/>
            </w:pPr>
            <w:r>
              <w:t>г. Орск, ул. Краматорская, д. 10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750,00</w:t>
            </w:r>
          </w:p>
        </w:tc>
        <w:tc>
          <w:tcPr>
            <w:tcW w:w="1804" w:type="dxa"/>
          </w:tcPr>
          <w:p w:rsidR="00577AB5" w:rsidRDefault="00577AB5">
            <w:pPr>
              <w:pStyle w:val="ConsPlusNormal"/>
              <w:jc w:val="center"/>
            </w:pPr>
            <w:r>
              <w:t>6137692,77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6137692,77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571.</w:t>
            </w:r>
          </w:p>
        </w:tc>
        <w:tc>
          <w:tcPr>
            <w:tcW w:w="2551" w:type="dxa"/>
          </w:tcPr>
          <w:p w:rsidR="00577AB5" w:rsidRDefault="00577AB5">
            <w:pPr>
              <w:pStyle w:val="ConsPlusNormal"/>
            </w:pPr>
            <w:r>
              <w:t>г. Орск, ул. Краматорская, д. 12</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2160,00</w:t>
            </w:r>
          </w:p>
        </w:tc>
        <w:tc>
          <w:tcPr>
            <w:tcW w:w="1804" w:type="dxa"/>
          </w:tcPr>
          <w:p w:rsidR="00577AB5" w:rsidRDefault="00577AB5">
            <w:pPr>
              <w:pStyle w:val="ConsPlusNormal"/>
              <w:jc w:val="center"/>
            </w:pPr>
            <w:r>
              <w:t>2443380,76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2443380,76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572.</w:t>
            </w:r>
          </w:p>
        </w:tc>
        <w:tc>
          <w:tcPr>
            <w:tcW w:w="2551" w:type="dxa"/>
          </w:tcPr>
          <w:p w:rsidR="00577AB5" w:rsidRDefault="00577AB5">
            <w:pPr>
              <w:pStyle w:val="ConsPlusNormal"/>
            </w:pPr>
            <w:r>
              <w:t>г. Орск, ул. Краматорская, д. 12а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737701,10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737701,10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573.</w:t>
            </w:r>
          </w:p>
        </w:tc>
        <w:tc>
          <w:tcPr>
            <w:tcW w:w="2551" w:type="dxa"/>
          </w:tcPr>
          <w:p w:rsidR="00577AB5" w:rsidRDefault="00577AB5">
            <w:pPr>
              <w:pStyle w:val="ConsPlusNormal"/>
            </w:pPr>
            <w:r>
              <w:t>г. Орск, ул. Краматорская, д. 12а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748,00</w:t>
            </w:r>
          </w:p>
        </w:tc>
        <w:tc>
          <w:tcPr>
            <w:tcW w:w="1804" w:type="dxa"/>
          </w:tcPr>
          <w:p w:rsidR="00577AB5" w:rsidRDefault="00577AB5">
            <w:pPr>
              <w:pStyle w:val="ConsPlusNormal"/>
              <w:jc w:val="center"/>
            </w:pPr>
            <w:r>
              <w:t>3501397,54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3501397,54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574.</w:t>
            </w:r>
          </w:p>
        </w:tc>
        <w:tc>
          <w:tcPr>
            <w:tcW w:w="2551" w:type="dxa"/>
          </w:tcPr>
          <w:p w:rsidR="00577AB5" w:rsidRDefault="00577AB5">
            <w:pPr>
              <w:pStyle w:val="ConsPlusNormal"/>
            </w:pPr>
            <w:r>
              <w:t>г. Орск, ул. Краматорская, д. 13а</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913416,00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913416,00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575.</w:t>
            </w:r>
          </w:p>
        </w:tc>
        <w:tc>
          <w:tcPr>
            <w:tcW w:w="2551" w:type="dxa"/>
          </w:tcPr>
          <w:p w:rsidR="00577AB5" w:rsidRDefault="00577AB5">
            <w:pPr>
              <w:pStyle w:val="ConsPlusNormal"/>
            </w:pPr>
            <w:r>
              <w:t>г. Орск, ул. Краматорская, д. 3а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369521,22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369521,22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576.</w:t>
            </w:r>
          </w:p>
        </w:tc>
        <w:tc>
          <w:tcPr>
            <w:tcW w:w="2551" w:type="dxa"/>
          </w:tcPr>
          <w:p w:rsidR="00577AB5" w:rsidRDefault="00577AB5">
            <w:pPr>
              <w:pStyle w:val="ConsPlusNormal"/>
            </w:pPr>
            <w:r>
              <w:t>г. Орск, ул. Краматорская, д. 3б</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1036485,26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1036485,26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577.</w:t>
            </w:r>
          </w:p>
        </w:tc>
        <w:tc>
          <w:tcPr>
            <w:tcW w:w="2551" w:type="dxa"/>
          </w:tcPr>
          <w:p w:rsidR="00577AB5" w:rsidRDefault="00577AB5">
            <w:pPr>
              <w:pStyle w:val="ConsPlusNormal"/>
            </w:pPr>
            <w:r>
              <w:t>г. Орск, ул. Краматорская, д. 3б</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620,00</w:t>
            </w:r>
          </w:p>
        </w:tc>
        <w:tc>
          <w:tcPr>
            <w:tcW w:w="1804" w:type="dxa"/>
          </w:tcPr>
          <w:p w:rsidR="00577AB5" w:rsidRDefault="00577AB5">
            <w:pPr>
              <w:pStyle w:val="ConsPlusNormal"/>
              <w:jc w:val="center"/>
            </w:pPr>
            <w:r>
              <w:t>3518020,28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3518020,28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578.</w:t>
            </w:r>
          </w:p>
        </w:tc>
        <w:tc>
          <w:tcPr>
            <w:tcW w:w="2551" w:type="dxa"/>
          </w:tcPr>
          <w:p w:rsidR="00577AB5" w:rsidRDefault="00577AB5">
            <w:pPr>
              <w:pStyle w:val="ConsPlusNormal"/>
            </w:pPr>
            <w:r>
              <w:t>г. Орск, ул. Краматорская, д. 52б</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757,10</w:t>
            </w:r>
          </w:p>
        </w:tc>
        <w:tc>
          <w:tcPr>
            <w:tcW w:w="1804" w:type="dxa"/>
          </w:tcPr>
          <w:p w:rsidR="00577AB5" w:rsidRDefault="00577AB5">
            <w:pPr>
              <w:pStyle w:val="ConsPlusNormal"/>
              <w:jc w:val="center"/>
            </w:pPr>
            <w:r>
              <w:t>3509422,04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3509422,04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579.</w:t>
            </w:r>
          </w:p>
        </w:tc>
        <w:tc>
          <w:tcPr>
            <w:tcW w:w="2551" w:type="dxa"/>
          </w:tcPr>
          <w:p w:rsidR="00577AB5" w:rsidRDefault="00577AB5">
            <w:pPr>
              <w:pStyle w:val="ConsPlusNormal"/>
            </w:pPr>
            <w:r>
              <w:t>г. Орск, ул. Краматорская, д. 9б</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1240,00</w:t>
            </w:r>
          </w:p>
        </w:tc>
        <w:tc>
          <w:tcPr>
            <w:tcW w:w="1804" w:type="dxa"/>
          </w:tcPr>
          <w:p w:rsidR="00577AB5" w:rsidRDefault="00577AB5">
            <w:pPr>
              <w:pStyle w:val="ConsPlusNormal"/>
              <w:jc w:val="center"/>
            </w:pPr>
            <w:r>
              <w:t>4347813,18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4347813,18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580.</w:t>
            </w:r>
          </w:p>
        </w:tc>
        <w:tc>
          <w:tcPr>
            <w:tcW w:w="2551" w:type="dxa"/>
          </w:tcPr>
          <w:p w:rsidR="00577AB5" w:rsidRDefault="00577AB5">
            <w:pPr>
              <w:pStyle w:val="ConsPlusNormal"/>
            </w:pPr>
            <w:r>
              <w:t>г. Орск, ул. Краснодонская, д. 11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1937634,23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1937634,23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581.</w:t>
            </w:r>
          </w:p>
        </w:tc>
        <w:tc>
          <w:tcPr>
            <w:tcW w:w="2551" w:type="dxa"/>
          </w:tcPr>
          <w:p w:rsidR="00577AB5" w:rsidRDefault="00577AB5">
            <w:pPr>
              <w:pStyle w:val="ConsPlusNormal"/>
            </w:pPr>
            <w:r>
              <w:t>г. Орск, ул. Кутузова, д. 54а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851091,76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851091,76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582.</w:t>
            </w:r>
          </w:p>
        </w:tc>
        <w:tc>
          <w:tcPr>
            <w:tcW w:w="2551" w:type="dxa"/>
          </w:tcPr>
          <w:p w:rsidR="00577AB5" w:rsidRDefault="00577AB5">
            <w:pPr>
              <w:pStyle w:val="ConsPlusNormal"/>
            </w:pPr>
            <w:r>
              <w:t>г. Орск, ул. Кутузова, д. 56</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782334,09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782334,09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583.</w:t>
            </w:r>
          </w:p>
        </w:tc>
        <w:tc>
          <w:tcPr>
            <w:tcW w:w="2551" w:type="dxa"/>
          </w:tcPr>
          <w:p w:rsidR="00577AB5" w:rsidRDefault="00577AB5">
            <w:pPr>
              <w:pStyle w:val="ConsPlusNormal"/>
            </w:pPr>
            <w:r>
              <w:t>г. Орск, ул. Кутузова, д. 58</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2090,00</w:t>
            </w:r>
          </w:p>
        </w:tc>
        <w:tc>
          <w:tcPr>
            <w:tcW w:w="1804" w:type="dxa"/>
          </w:tcPr>
          <w:p w:rsidR="00577AB5" w:rsidRDefault="00577AB5">
            <w:pPr>
              <w:pStyle w:val="ConsPlusNormal"/>
              <w:jc w:val="center"/>
            </w:pPr>
            <w:r>
              <w:t>2545324,31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2545324,31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584.</w:t>
            </w:r>
          </w:p>
        </w:tc>
        <w:tc>
          <w:tcPr>
            <w:tcW w:w="2551" w:type="dxa"/>
          </w:tcPr>
          <w:p w:rsidR="00577AB5" w:rsidRDefault="00577AB5">
            <w:pPr>
              <w:pStyle w:val="ConsPlusNormal"/>
            </w:pPr>
            <w:r>
              <w:t>г. Орск, ул. Ломоносова, д. 2б</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1450,00</w:t>
            </w:r>
          </w:p>
        </w:tc>
        <w:tc>
          <w:tcPr>
            <w:tcW w:w="1804" w:type="dxa"/>
          </w:tcPr>
          <w:p w:rsidR="00577AB5" w:rsidRDefault="00577AB5">
            <w:pPr>
              <w:pStyle w:val="ConsPlusNormal"/>
              <w:jc w:val="center"/>
            </w:pPr>
            <w:r>
              <w:t>1081380,69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1081380,69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585.</w:t>
            </w:r>
          </w:p>
        </w:tc>
        <w:tc>
          <w:tcPr>
            <w:tcW w:w="2551" w:type="dxa"/>
          </w:tcPr>
          <w:p w:rsidR="00577AB5" w:rsidRDefault="00577AB5">
            <w:pPr>
              <w:pStyle w:val="ConsPlusNormal"/>
            </w:pPr>
            <w:r>
              <w:t>г. Орск, ул. Ломоносова, д. 2б</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750,00</w:t>
            </w:r>
          </w:p>
        </w:tc>
        <w:tc>
          <w:tcPr>
            <w:tcW w:w="1804" w:type="dxa"/>
          </w:tcPr>
          <w:p w:rsidR="00577AB5" w:rsidRDefault="00577AB5">
            <w:pPr>
              <w:pStyle w:val="ConsPlusNormal"/>
              <w:jc w:val="center"/>
            </w:pPr>
            <w:r>
              <w:t>3012096,49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3012096,49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586.</w:t>
            </w:r>
          </w:p>
        </w:tc>
        <w:tc>
          <w:tcPr>
            <w:tcW w:w="2551" w:type="dxa"/>
          </w:tcPr>
          <w:p w:rsidR="00577AB5" w:rsidRDefault="00577AB5">
            <w:pPr>
              <w:pStyle w:val="ConsPlusNormal"/>
            </w:pPr>
            <w:r>
              <w:t>г. Орск, ул. М. Жукова, д. 5</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3865273,05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3865273,05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587.</w:t>
            </w:r>
          </w:p>
        </w:tc>
        <w:tc>
          <w:tcPr>
            <w:tcW w:w="2551" w:type="dxa"/>
          </w:tcPr>
          <w:p w:rsidR="00577AB5" w:rsidRDefault="00577AB5">
            <w:pPr>
              <w:pStyle w:val="ConsPlusNormal"/>
            </w:pPr>
            <w:r>
              <w:t>г. Орск, ул. Медногорская, д. 19</w:t>
            </w:r>
          </w:p>
        </w:tc>
        <w:tc>
          <w:tcPr>
            <w:tcW w:w="1871" w:type="dxa"/>
          </w:tcPr>
          <w:p w:rsidR="00577AB5" w:rsidRDefault="00577AB5">
            <w:pPr>
              <w:pStyle w:val="ConsPlusNormal"/>
            </w:pPr>
            <w:r>
              <w:t xml:space="preserve">ремонт и (или) переустройство </w:t>
            </w:r>
            <w:r>
              <w:lastRenderedPageBreak/>
              <w:t>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544,00</w:t>
            </w:r>
          </w:p>
        </w:tc>
        <w:tc>
          <w:tcPr>
            <w:tcW w:w="1804" w:type="dxa"/>
          </w:tcPr>
          <w:p w:rsidR="00577AB5" w:rsidRDefault="00577AB5">
            <w:pPr>
              <w:pStyle w:val="ConsPlusNormal"/>
              <w:jc w:val="center"/>
            </w:pPr>
            <w:r>
              <w:t>3214338,89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3214338,89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588.</w:t>
            </w:r>
          </w:p>
        </w:tc>
        <w:tc>
          <w:tcPr>
            <w:tcW w:w="2551" w:type="dxa"/>
          </w:tcPr>
          <w:p w:rsidR="00577AB5" w:rsidRDefault="00577AB5">
            <w:pPr>
              <w:pStyle w:val="ConsPlusNormal"/>
            </w:pPr>
            <w:r>
              <w:t>г. Орск, ул. Медногорская, д. 28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878,00</w:t>
            </w:r>
          </w:p>
        </w:tc>
        <w:tc>
          <w:tcPr>
            <w:tcW w:w="1804" w:type="dxa"/>
          </w:tcPr>
          <w:p w:rsidR="00577AB5" w:rsidRDefault="00577AB5">
            <w:pPr>
              <w:pStyle w:val="ConsPlusNormal"/>
              <w:jc w:val="center"/>
            </w:pPr>
            <w:r>
              <w:t>4302039,31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4302039,31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589.</w:t>
            </w:r>
          </w:p>
        </w:tc>
        <w:tc>
          <w:tcPr>
            <w:tcW w:w="2551" w:type="dxa"/>
          </w:tcPr>
          <w:p w:rsidR="00577AB5" w:rsidRDefault="00577AB5">
            <w:pPr>
              <w:pStyle w:val="ConsPlusNormal"/>
            </w:pPr>
            <w:r>
              <w:t>г. Орск, ул. Медногорская, д. 35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2697942,61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2697942,61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590.</w:t>
            </w:r>
          </w:p>
        </w:tc>
        <w:tc>
          <w:tcPr>
            <w:tcW w:w="2551" w:type="dxa"/>
          </w:tcPr>
          <w:p w:rsidR="00577AB5" w:rsidRDefault="00577AB5">
            <w:pPr>
              <w:pStyle w:val="ConsPlusNormal"/>
            </w:pPr>
            <w:r>
              <w:t>г. Орск, ул. Молодежная, д. 10</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1450,00</w:t>
            </w:r>
          </w:p>
        </w:tc>
        <w:tc>
          <w:tcPr>
            <w:tcW w:w="1804" w:type="dxa"/>
          </w:tcPr>
          <w:p w:rsidR="00577AB5" w:rsidRDefault="00577AB5">
            <w:pPr>
              <w:pStyle w:val="ConsPlusNormal"/>
              <w:jc w:val="center"/>
            </w:pPr>
            <w:r>
              <w:t>1044135,96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1044135,96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591.</w:t>
            </w:r>
          </w:p>
        </w:tc>
        <w:tc>
          <w:tcPr>
            <w:tcW w:w="2551" w:type="dxa"/>
          </w:tcPr>
          <w:p w:rsidR="00577AB5" w:rsidRDefault="00577AB5">
            <w:pPr>
              <w:pStyle w:val="ConsPlusNormal"/>
            </w:pPr>
            <w:r>
              <w:t>г. Орск, ул. Молодежная, д. 10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750,00</w:t>
            </w:r>
          </w:p>
        </w:tc>
        <w:tc>
          <w:tcPr>
            <w:tcW w:w="1804" w:type="dxa"/>
          </w:tcPr>
          <w:p w:rsidR="00577AB5" w:rsidRDefault="00577AB5">
            <w:pPr>
              <w:pStyle w:val="ConsPlusNormal"/>
              <w:jc w:val="center"/>
            </w:pPr>
            <w:r>
              <w:t>3260240,43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3260240,43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592.</w:t>
            </w:r>
          </w:p>
        </w:tc>
        <w:tc>
          <w:tcPr>
            <w:tcW w:w="2551" w:type="dxa"/>
          </w:tcPr>
          <w:p w:rsidR="00577AB5" w:rsidRDefault="00577AB5">
            <w:pPr>
              <w:pStyle w:val="ConsPlusNormal"/>
            </w:pPr>
            <w:r>
              <w:t>г. Орск, ул. Молодежная, д. 2а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240,00</w:t>
            </w:r>
          </w:p>
        </w:tc>
        <w:tc>
          <w:tcPr>
            <w:tcW w:w="1804" w:type="dxa"/>
          </w:tcPr>
          <w:p w:rsidR="00577AB5" w:rsidRDefault="00577AB5">
            <w:pPr>
              <w:pStyle w:val="ConsPlusNormal"/>
              <w:jc w:val="center"/>
            </w:pPr>
            <w:r>
              <w:t>3162438,35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3162438,35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593.</w:t>
            </w:r>
          </w:p>
        </w:tc>
        <w:tc>
          <w:tcPr>
            <w:tcW w:w="2551" w:type="dxa"/>
          </w:tcPr>
          <w:p w:rsidR="00577AB5" w:rsidRDefault="00577AB5">
            <w:pPr>
              <w:pStyle w:val="ConsPlusNormal"/>
            </w:pPr>
            <w:r>
              <w:t>г. Орск, ул. Молодежная, д. 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873700,80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873700,80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594.</w:t>
            </w:r>
          </w:p>
        </w:tc>
        <w:tc>
          <w:tcPr>
            <w:tcW w:w="2551" w:type="dxa"/>
          </w:tcPr>
          <w:p w:rsidR="00577AB5" w:rsidRDefault="00577AB5">
            <w:pPr>
              <w:pStyle w:val="ConsPlusNormal"/>
            </w:pPr>
            <w:r>
              <w:t>г. Орск, ул. Молодежная,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750,00</w:t>
            </w:r>
          </w:p>
        </w:tc>
        <w:tc>
          <w:tcPr>
            <w:tcW w:w="1804" w:type="dxa"/>
          </w:tcPr>
          <w:p w:rsidR="00577AB5" w:rsidRDefault="00577AB5">
            <w:pPr>
              <w:pStyle w:val="ConsPlusNormal"/>
              <w:jc w:val="center"/>
            </w:pPr>
            <w:r>
              <w:t>3303162,17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3303162,17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595.</w:t>
            </w:r>
          </w:p>
        </w:tc>
        <w:tc>
          <w:tcPr>
            <w:tcW w:w="2551" w:type="dxa"/>
          </w:tcPr>
          <w:p w:rsidR="00577AB5" w:rsidRDefault="00577AB5">
            <w:pPr>
              <w:pStyle w:val="ConsPlusNormal"/>
            </w:pPr>
            <w:r>
              <w:t>г. Орск, ул. Молодежная, д. 8</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1450,00</w:t>
            </w:r>
          </w:p>
        </w:tc>
        <w:tc>
          <w:tcPr>
            <w:tcW w:w="1804" w:type="dxa"/>
          </w:tcPr>
          <w:p w:rsidR="00577AB5" w:rsidRDefault="00577AB5">
            <w:pPr>
              <w:pStyle w:val="ConsPlusNormal"/>
              <w:jc w:val="center"/>
            </w:pPr>
            <w:r>
              <w:t>1048097,35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1048097,35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596.</w:t>
            </w:r>
          </w:p>
        </w:tc>
        <w:tc>
          <w:tcPr>
            <w:tcW w:w="2551" w:type="dxa"/>
          </w:tcPr>
          <w:p w:rsidR="00577AB5" w:rsidRDefault="00577AB5">
            <w:pPr>
              <w:pStyle w:val="ConsPlusNormal"/>
            </w:pPr>
            <w:r>
              <w:t>г. Орск, ул. Молодежная, д. 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750,00</w:t>
            </w:r>
          </w:p>
        </w:tc>
        <w:tc>
          <w:tcPr>
            <w:tcW w:w="1804" w:type="dxa"/>
          </w:tcPr>
          <w:p w:rsidR="00577AB5" w:rsidRDefault="00577AB5">
            <w:pPr>
              <w:pStyle w:val="ConsPlusNormal"/>
              <w:jc w:val="center"/>
            </w:pPr>
            <w:r>
              <w:t>3292940,63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3292940,63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597.</w:t>
            </w:r>
          </w:p>
        </w:tc>
        <w:tc>
          <w:tcPr>
            <w:tcW w:w="2551" w:type="dxa"/>
          </w:tcPr>
          <w:p w:rsidR="00577AB5" w:rsidRDefault="00577AB5">
            <w:pPr>
              <w:pStyle w:val="ConsPlusNormal"/>
            </w:pPr>
            <w:r>
              <w:t xml:space="preserve">г. Орск, ул. Нефтяников, </w:t>
            </w:r>
            <w:r>
              <w:lastRenderedPageBreak/>
              <w:t>д. 10</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856,10</w:t>
            </w:r>
          </w:p>
        </w:tc>
        <w:tc>
          <w:tcPr>
            <w:tcW w:w="1804" w:type="dxa"/>
          </w:tcPr>
          <w:p w:rsidR="00577AB5" w:rsidRDefault="00577AB5">
            <w:pPr>
              <w:pStyle w:val="ConsPlusNormal"/>
              <w:jc w:val="center"/>
            </w:pPr>
            <w:r>
              <w:t>3178328,40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3178328,40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598.</w:t>
            </w:r>
          </w:p>
        </w:tc>
        <w:tc>
          <w:tcPr>
            <w:tcW w:w="2551" w:type="dxa"/>
          </w:tcPr>
          <w:p w:rsidR="00577AB5" w:rsidRDefault="00577AB5">
            <w:pPr>
              <w:pStyle w:val="ConsPlusNormal"/>
            </w:pPr>
            <w:r>
              <w:t>г. Орск, ул. Нефтяников, д. 1а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325</w:t>
            </w:r>
          </w:p>
        </w:tc>
        <w:tc>
          <w:tcPr>
            <w:tcW w:w="1804" w:type="dxa"/>
          </w:tcPr>
          <w:p w:rsidR="00577AB5" w:rsidRDefault="00577AB5">
            <w:pPr>
              <w:pStyle w:val="ConsPlusNormal"/>
              <w:jc w:val="center"/>
            </w:pPr>
            <w:r>
              <w:t>5232925,55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5232925,55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599.</w:t>
            </w:r>
          </w:p>
        </w:tc>
        <w:tc>
          <w:tcPr>
            <w:tcW w:w="2551" w:type="dxa"/>
          </w:tcPr>
          <w:p w:rsidR="00577AB5" w:rsidRDefault="00577AB5">
            <w:pPr>
              <w:pStyle w:val="ConsPlusNormal"/>
            </w:pPr>
            <w:r>
              <w:t>г. Орск, ул. Новосибирская, д. 12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1285784,81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1285784,81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600.</w:t>
            </w:r>
          </w:p>
        </w:tc>
        <w:tc>
          <w:tcPr>
            <w:tcW w:w="2551" w:type="dxa"/>
          </w:tcPr>
          <w:p w:rsidR="00577AB5" w:rsidRDefault="00577AB5">
            <w:pPr>
              <w:pStyle w:val="ConsPlusNormal"/>
            </w:pPr>
            <w:r>
              <w:t>г. Орск, ул. Новосибирская, д. 16</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312260,67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312260,67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601.</w:t>
            </w:r>
          </w:p>
        </w:tc>
        <w:tc>
          <w:tcPr>
            <w:tcW w:w="2551" w:type="dxa"/>
          </w:tcPr>
          <w:p w:rsidR="00577AB5" w:rsidRDefault="00577AB5">
            <w:pPr>
              <w:pStyle w:val="ConsPlusNormal"/>
            </w:pPr>
            <w:r>
              <w:t>г. Орск, ул. Олимпийская, д. 30</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4512,00</w:t>
            </w:r>
          </w:p>
        </w:tc>
        <w:tc>
          <w:tcPr>
            <w:tcW w:w="1804" w:type="dxa"/>
          </w:tcPr>
          <w:p w:rsidR="00577AB5" w:rsidRDefault="00577AB5">
            <w:pPr>
              <w:pStyle w:val="ConsPlusNormal"/>
              <w:jc w:val="center"/>
            </w:pPr>
            <w:r>
              <w:t>2250556,00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2250556,00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602.</w:t>
            </w:r>
          </w:p>
        </w:tc>
        <w:tc>
          <w:tcPr>
            <w:tcW w:w="2551" w:type="dxa"/>
          </w:tcPr>
          <w:p w:rsidR="00577AB5" w:rsidRDefault="00577AB5">
            <w:pPr>
              <w:pStyle w:val="ConsPlusNormal"/>
            </w:pPr>
            <w:r>
              <w:t>г. Орск, ул. Омская, д. 67</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911716,07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911716,07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603.</w:t>
            </w:r>
          </w:p>
        </w:tc>
        <w:tc>
          <w:tcPr>
            <w:tcW w:w="2551" w:type="dxa"/>
          </w:tcPr>
          <w:p w:rsidR="00577AB5" w:rsidRDefault="00577AB5">
            <w:pPr>
              <w:pStyle w:val="ConsPlusNormal"/>
            </w:pPr>
            <w:r>
              <w:t>г. Орск, ул. Омская, д. 67</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1183,70</w:t>
            </w:r>
          </w:p>
        </w:tc>
        <w:tc>
          <w:tcPr>
            <w:tcW w:w="1804" w:type="dxa"/>
          </w:tcPr>
          <w:p w:rsidR="00577AB5" w:rsidRDefault="00577AB5">
            <w:pPr>
              <w:pStyle w:val="ConsPlusNormal"/>
              <w:jc w:val="center"/>
            </w:pPr>
            <w:r>
              <w:t>4432400,84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4432400,84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604.</w:t>
            </w:r>
          </w:p>
        </w:tc>
        <w:tc>
          <w:tcPr>
            <w:tcW w:w="2551" w:type="dxa"/>
          </w:tcPr>
          <w:p w:rsidR="00577AB5" w:rsidRDefault="00577AB5">
            <w:pPr>
              <w:pStyle w:val="ConsPlusNormal"/>
            </w:pPr>
            <w:r>
              <w:t>г. Орск, ул. Омская, д. 71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154356,73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154356,73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605.</w:t>
            </w:r>
          </w:p>
        </w:tc>
        <w:tc>
          <w:tcPr>
            <w:tcW w:w="2551" w:type="dxa"/>
          </w:tcPr>
          <w:p w:rsidR="00577AB5" w:rsidRDefault="00577AB5">
            <w:pPr>
              <w:pStyle w:val="ConsPlusNormal"/>
            </w:pPr>
            <w:r>
              <w:t>г. Орск, ул. Омская, д. 71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782,00</w:t>
            </w:r>
          </w:p>
        </w:tc>
        <w:tc>
          <w:tcPr>
            <w:tcW w:w="1804" w:type="dxa"/>
          </w:tcPr>
          <w:p w:rsidR="00577AB5" w:rsidRDefault="00577AB5">
            <w:pPr>
              <w:pStyle w:val="ConsPlusNormal"/>
              <w:jc w:val="center"/>
            </w:pPr>
            <w:r>
              <w:t>3252456,34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3252456,34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606.</w:t>
            </w:r>
          </w:p>
        </w:tc>
        <w:tc>
          <w:tcPr>
            <w:tcW w:w="2551" w:type="dxa"/>
          </w:tcPr>
          <w:p w:rsidR="00577AB5" w:rsidRDefault="00577AB5">
            <w:pPr>
              <w:pStyle w:val="ConsPlusNormal"/>
            </w:pPr>
            <w:r>
              <w:t>г. Орск, ул. Омская, д. 73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789109,63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789109,63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607.</w:t>
            </w:r>
          </w:p>
        </w:tc>
        <w:tc>
          <w:tcPr>
            <w:tcW w:w="2551" w:type="dxa"/>
          </w:tcPr>
          <w:p w:rsidR="00577AB5" w:rsidRDefault="00577AB5">
            <w:pPr>
              <w:pStyle w:val="ConsPlusNormal"/>
            </w:pPr>
            <w:r>
              <w:t>г. Орск, ул. Омская, д. 73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751,40</w:t>
            </w:r>
          </w:p>
        </w:tc>
        <w:tc>
          <w:tcPr>
            <w:tcW w:w="1804" w:type="dxa"/>
          </w:tcPr>
          <w:p w:rsidR="00577AB5" w:rsidRDefault="00577AB5">
            <w:pPr>
              <w:pStyle w:val="ConsPlusNormal"/>
              <w:jc w:val="center"/>
            </w:pPr>
            <w:r>
              <w:t>3259011,35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3259011,35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608.</w:t>
            </w:r>
          </w:p>
        </w:tc>
        <w:tc>
          <w:tcPr>
            <w:tcW w:w="2551" w:type="dxa"/>
          </w:tcPr>
          <w:p w:rsidR="00577AB5" w:rsidRDefault="00577AB5">
            <w:pPr>
              <w:pStyle w:val="ConsPlusNormal"/>
            </w:pPr>
            <w:r>
              <w:t>г. Орск, ул. Онежская, д. 32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302501,83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302501,83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609.</w:t>
            </w:r>
          </w:p>
        </w:tc>
        <w:tc>
          <w:tcPr>
            <w:tcW w:w="2551" w:type="dxa"/>
          </w:tcPr>
          <w:p w:rsidR="00577AB5" w:rsidRDefault="00577AB5">
            <w:pPr>
              <w:pStyle w:val="ConsPlusNormal"/>
            </w:pPr>
            <w:r>
              <w:t>г. Орск, ул. Пацаева, д. 13</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461346,36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461346,36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610.</w:t>
            </w:r>
          </w:p>
        </w:tc>
        <w:tc>
          <w:tcPr>
            <w:tcW w:w="2551" w:type="dxa"/>
          </w:tcPr>
          <w:p w:rsidR="00577AB5" w:rsidRDefault="00577AB5">
            <w:pPr>
              <w:pStyle w:val="ConsPlusNormal"/>
            </w:pPr>
            <w:r>
              <w:t>г. Орск, ул. Пацаева, д. 17а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4105307,40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4105307,40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611.</w:t>
            </w:r>
          </w:p>
        </w:tc>
        <w:tc>
          <w:tcPr>
            <w:tcW w:w="2551" w:type="dxa"/>
          </w:tcPr>
          <w:p w:rsidR="00577AB5" w:rsidRDefault="00577AB5">
            <w:pPr>
              <w:pStyle w:val="ConsPlusNormal"/>
            </w:pPr>
            <w:r>
              <w:t>г. Орск, ул. Пацаева, д. 6</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560022,47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560022,47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612.</w:t>
            </w:r>
          </w:p>
        </w:tc>
        <w:tc>
          <w:tcPr>
            <w:tcW w:w="2551" w:type="dxa"/>
          </w:tcPr>
          <w:p w:rsidR="00577AB5" w:rsidRDefault="00577AB5">
            <w:pPr>
              <w:pStyle w:val="ConsPlusNormal"/>
            </w:pPr>
            <w:r>
              <w:t>г. Орск, ул. Пацаева, д. 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750,00</w:t>
            </w:r>
          </w:p>
        </w:tc>
        <w:tc>
          <w:tcPr>
            <w:tcW w:w="1804" w:type="dxa"/>
          </w:tcPr>
          <w:p w:rsidR="00577AB5" w:rsidRDefault="00577AB5">
            <w:pPr>
              <w:pStyle w:val="ConsPlusNormal"/>
              <w:jc w:val="center"/>
            </w:pPr>
            <w:r>
              <w:t>3335248,56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3335248,56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613.</w:t>
            </w:r>
          </w:p>
        </w:tc>
        <w:tc>
          <w:tcPr>
            <w:tcW w:w="2551" w:type="dxa"/>
          </w:tcPr>
          <w:p w:rsidR="00577AB5" w:rsidRDefault="00577AB5">
            <w:pPr>
              <w:pStyle w:val="ConsPlusNormal"/>
            </w:pPr>
            <w:r>
              <w:t>г. Орск, ул. Попова, д. 4а</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7727740,94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7727740,94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614.</w:t>
            </w:r>
          </w:p>
        </w:tc>
        <w:tc>
          <w:tcPr>
            <w:tcW w:w="2551" w:type="dxa"/>
          </w:tcPr>
          <w:p w:rsidR="00577AB5" w:rsidRDefault="00577AB5">
            <w:pPr>
              <w:pStyle w:val="ConsPlusNormal"/>
            </w:pPr>
            <w:r>
              <w:t>г. Орск, ул. Пржевальского, д. 1а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1500,00</w:t>
            </w:r>
          </w:p>
        </w:tc>
        <w:tc>
          <w:tcPr>
            <w:tcW w:w="1804" w:type="dxa"/>
          </w:tcPr>
          <w:p w:rsidR="00577AB5" w:rsidRDefault="00577AB5">
            <w:pPr>
              <w:pStyle w:val="ConsPlusNormal"/>
              <w:jc w:val="center"/>
            </w:pPr>
            <w:r>
              <w:t>4120226,39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4120226,39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615.</w:t>
            </w:r>
          </w:p>
        </w:tc>
        <w:tc>
          <w:tcPr>
            <w:tcW w:w="2551" w:type="dxa"/>
          </w:tcPr>
          <w:p w:rsidR="00577AB5" w:rsidRDefault="00577AB5">
            <w:pPr>
              <w:pStyle w:val="ConsPlusNormal"/>
            </w:pPr>
            <w:r>
              <w:t>г. Орск, ул. Пржевальского, д. 21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1240,00</w:t>
            </w:r>
          </w:p>
        </w:tc>
        <w:tc>
          <w:tcPr>
            <w:tcW w:w="1804" w:type="dxa"/>
          </w:tcPr>
          <w:p w:rsidR="00577AB5" w:rsidRDefault="00577AB5">
            <w:pPr>
              <w:pStyle w:val="ConsPlusNormal"/>
              <w:jc w:val="center"/>
            </w:pPr>
            <w:r>
              <w:t>6130092,43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6130092,43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616.</w:t>
            </w:r>
          </w:p>
        </w:tc>
        <w:tc>
          <w:tcPr>
            <w:tcW w:w="2551" w:type="dxa"/>
          </w:tcPr>
          <w:p w:rsidR="00577AB5" w:rsidRDefault="00577AB5">
            <w:pPr>
              <w:pStyle w:val="ConsPlusNormal"/>
            </w:pPr>
            <w:r>
              <w:t>г. Орск, ул. Радостева, д. 8</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1587761,22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1587761,22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617.</w:t>
            </w:r>
          </w:p>
        </w:tc>
        <w:tc>
          <w:tcPr>
            <w:tcW w:w="2551" w:type="dxa"/>
          </w:tcPr>
          <w:p w:rsidR="00577AB5" w:rsidRDefault="00577AB5">
            <w:pPr>
              <w:pStyle w:val="ConsPlusNormal"/>
            </w:pPr>
            <w:r>
              <w:t>г. Орск, ул. Станиславского, д. 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893,21</w:t>
            </w:r>
          </w:p>
        </w:tc>
        <w:tc>
          <w:tcPr>
            <w:tcW w:w="1804" w:type="dxa"/>
          </w:tcPr>
          <w:p w:rsidR="00577AB5" w:rsidRDefault="00577AB5">
            <w:pPr>
              <w:pStyle w:val="ConsPlusNormal"/>
              <w:jc w:val="center"/>
            </w:pPr>
            <w:r>
              <w:t>919999,09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919999,09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618.</w:t>
            </w:r>
          </w:p>
        </w:tc>
        <w:tc>
          <w:tcPr>
            <w:tcW w:w="2551" w:type="dxa"/>
          </w:tcPr>
          <w:p w:rsidR="00577AB5" w:rsidRDefault="00577AB5">
            <w:pPr>
              <w:pStyle w:val="ConsPlusNormal"/>
            </w:pPr>
            <w:r>
              <w:t>г. Орск, ул. Станиславского, д. 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670,00</w:t>
            </w:r>
          </w:p>
        </w:tc>
        <w:tc>
          <w:tcPr>
            <w:tcW w:w="1804" w:type="dxa"/>
          </w:tcPr>
          <w:p w:rsidR="00577AB5" w:rsidRDefault="00577AB5">
            <w:pPr>
              <w:pStyle w:val="ConsPlusNormal"/>
              <w:jc w:val="center"/>
            </w:pPr>
            <w:r>
              <w:t>1538580,72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1538580,72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619.</w:t>
            </w:r>
          </w:p>
        </w:tc>
        <w:tc>
          <w:tcPr>
            <w:tcW w:w="2551" w:type="dxa"/>
          </w:tcPr>
          <w:p w:rsidR="00577AB5" w:rsidRDefault="00577AB5">
            <w:pPr>
              <w:pStyle w:val="ConsPlusNormal"/>
            </w:pPr>
            <w:r>
              <w:t>г. Орск, ул. Станиславского, д. 55а</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130460,77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130460,77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620.</w:t>
            </w:r>
          </w:p>
        </w:tc>
        <w:tc>
          <w:tcPr>
            <w:tcW w:w="2551" w:type="dxa"/>
          </w:tcPr>
          <w:p w:rsidR="00577AB5" w:rsidRDefault="00577AB5">
            <w:pPr>
              <w:pStyle w:val="ConsPlusNormal"/>
            </w:pPr>
            <w:r>
              <w:t>г. Орск, ул. Станиславского, д. 55а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714,00</w:t>
            </w:r>
          </w:p>
        </w:tc>
        <w:tc>
          <w:tcPr>
            <w:tcW w:w="1804" w:type="dxa"/>
          </w:tcPr>
          <w:p w:rsidR="00577AB5" w:rsidRDefault="00577AB5">
            <w:pPr>
              <w:pStyle w:val="ConsPlusNormal"/>
              <w:jc w:val="center"/>
            </w:pPr>
            <w:r>
              <w:t>4219597,20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4219597,20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621.</w:t>
            </w:r>
          </w:p>
        </w:tc>
        <w:tc>
          <w:tcPr>
            <w:tcW w:w="2551" w:type="dxa"/>
          </w:tcPr>
          <w:p w:rsidR="00577AB5" w:rsidRDefault="00577AB5">
            <w:pPr>
              <w:pStyle w:val="ConsPlusNormal"/>
            </w:pPr>
            <w:r>
              <w:t>г. Орск, ул. Станиславского, д. 91б</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324,00</w:t>
            </w:r>
          </w:p>
        </w:tc>
        <w:tc>
          <w:tcPr>
            <w:tcW w:w="1804" w:type="dxa"/>
          </w:tcPr>
          <w:p w:rsidR="00577AB5" w:rsidRDefault="00577AB5">
            <w:pPr>
              <w:pStyle w:val="ConsPlusNormal"/>
              <w:jc w:val="center"/>
            </w:pPr>
            <w:r>
              <w:t>2458288,00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2458288,00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622.</w:t>
            </w:r>
          </w:p>
        </w:tc>
        <w:tc>
          <w:tcPr>
            <w:tcW w:w="2551" w:type="dxa"/>
          </w:tcPr>
          <w:p w:rsidR="00577AB5" w:rsidRDefault="00577AB5">
            <w:pPr>
              <w:pStyle w:val="ConsPlusNormal"/>
            </w:pPr>
            <w:r>
              <w:t>г. Орск, ул. Станционная, д. 11а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637,00</w:t>
            </w:r>
          </w:p>
        </w:tc>
        <w:tc>
          <w:tcPr>
            <w:tcW w:w="1804" w:type="dxa"/>
          </w:tcPr>
          <w:p w:rsidR="00577AB5" w:rsidRDefault="00577AB5">
            <w:pPr>
              <w:pStyle w:val="ConsPlusNormal"/>
              <w:jc w:val="center"/>
            </w:pPr>
            <w:r>
              <w:t>1595809,62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1595809,62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623.</w:t>
            </w:r>
          </w:p>
        </w:tc>
        <w:tc>
          <w:tcPr>
            <w:tcW w:w="2551" w:type="dxa"/>
          </w:tcPr>
          <w:p w:rsidR="00577AB5" w:rsidRDefault="00577AB5">
            <w:pPr>
              <w:pStyle w:val="ConsPlusNormal"/>
            </w:pPr>
            <w:r>
              <w:t>г. Орск, ул. Стартовая, д. 9</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792741,01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792741,01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624.</w:t>
            </w:r>
          </w:p>
        </w:tc>
        <w:tc>
          <w:tcPr>
            <w:tcW w:w="2551" w:type="dxa"/>
          </w:tcPr>
          <w:p w:rsidR="00577AB5" w:rsidRDefault="00577AB5">
            <w:pPr>
              <w:pStyle w:val="ConsPlusNormal"/>
            </w:pPr>
            <w:r>
              <w:t>г. Орск, ул. Стасова, д. 8</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191484,00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191484,00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625.</w:t>
            </w:r>
          </w:p>
        </w:tc>
        <w:tc>
          <w:tcPr>
            <w:tcW w:w="2551" w:type="dxa"/>
          </w:tcPr>
          <w:p w:rsidR="00577AB5" w:rsidRDefault="00577AB5">
            <w:pPr>
              <w:pStyle w:val="ConsPlusNormal"/>
            </w:pPr>
            <w:r>
              <w:t>г. Орск, ул. Стасова, д. 8</w:t>
            </w:r>
          </w:p>
        </w:tc>
        <w:tc>
          <w:tcPr>
            <w:tcW w:w="1871" w:type="dxa"/>
          </w:tcPr>
          <w:p w:rsidR="00577AB5" w:rsidRDefault="00577AB5">
            <w:pPr>
              <w:pStyle w:val="ConsPlusNormal"/>
            </w:pPr>
            <w:r>
              <w:t>ОДПУ ХВ</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123314,44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123314,44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626.</w:t>
            </w:r>
          </w:p>
        </w:tc>
        <w:tc>
          <w:tcPr>
            <w:tcW w:w="2551" w:type="dxa"/>
          </w:tcPr>
          <w:p w:rsidR="00577AB5" w:rsidRDefault="00577AB5">
            <w:pPr>
              <w:pStyle w:val="ConsPlusNormal"/>
            </w:pPr>
            <w:r>
              <w:t>г. Орск, ул. Тагильская, д. 36</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928283,38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928283,38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627.</w:t>
            </w:r>
          </w:p>
        </w:tc>
        <w:tc>
          <w:tcPr>
            <w:tcW w:w="2551" w:type="dxa"/>
          </w:tcPr>
          <w:p w:rsidR="00577AB5" w:rsidRDefault="00577AB5">
            <w:pPr>
              <w:pStyle w:val="ConsPlusNormal"/>
            </w:pPr>
            <w:r>
              <w:t>г. Орск, ул. Тагильская, д. 36</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2712,80</w:t>
            </w:r>
          </w:p>
        </w:tc>
        <w:tc>
          <w:tcPr>
            <w:tcW w:w="1804" w:type="dxa"/>
          </w:tcPr>
          <w:p w:rsidR="00577AB5" w:rsidRDefault="00577AB5">
            <w:pPr>
              <w:pStyle w:val="ConsPlusNormal"/>
              <w:jc w:val="center"/>
            </w:pPr>
            <w:r>
              <w:t>3349336,07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3349336,07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628.</w:t>
            </w:r>
          </w:p>
        </w:tc>
        <w:tc>
          <w:tcPr>
            <w:tcW w:w="2551" w:type="dxa"/>
          </w:tcPr>
          <w:p w:rsidR="00577AB5" w:rsidRDefault="00577AB5">
            <w:pPr>
              <w:pStyle w:val="ConsPlusNormal"/>
            </w:pPr>
            <w:r>
              <w:t>г. Орск, ул. Тагильская, д. 37</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792537,06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792537,06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629.</w:t>
            </w:r>
          </w:p>
        </w:tc>
        <w:tc>
          <w:tcPr>
            <w:tcW w:w="2551" w:type="dxa"/>
          </w:tcPr>
          <w:p w:rsidR="00577AB5" w:rsidRDefault="00577AB5">
            <w:pPr>
              <w:pStyle w:val="ConsPlusNormal"/>
            </w:pPr>
            <w:r>
              <w:t>г. Орск, ул. Тагильская, д. 37</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1944,00</w:t>
            </w:r>
          </w:p>
        </w:tc>
        <w:tc>
          <w:tcPr>
            <w:tcW w:w="1804" w:type="dxa"/>
          </w:tcPr>
          <w:p w:rsidR="00577AB5" w:rsidRDefault="00577AB5">
            <w:pPr>
              <w:pStyle w:val="ConsPlusNormal"/>
              <w:jc w:val="center"/>
            </w:pPr>
            <w:r>
              <w:t>2741802,71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2741802,71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630.</w:t>
            </w:r>
          </w:p>
        </w:tc>
        <w:tc>
          <w:tcPr>
            <w:tcW w:w="2551" w:type="dxa"/>
          </w:tcPr>
          <w:p w:rsidR="00577AB5" w:rsidRDefault="00577AB5">
            <w:pPr>
              <w:pStyle w:val="ConsPlusNormal"/>
            </w:pPr>
            <w:r>
              <w:t>г. Орск, ул. Тбилисская, д. 1а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1831,00</w:t>
            </w:r>
          </w:p>
        </w:tc>
        <w:tc>
          <w:tcPr>
            <w:tcW w:w="1804" w:type="dxa"/>
          </w:tcPr>
          <w:p w:rsidR="00577AB5" w:rsidRDefault="00577AB5">
            <w:pPr>
              <w:pStyle w:val="ConsPlusNormal"/>
              <w:jc w:val="center"/>
            </w:pPr>
            <w:r>
              <w:t>2772413,59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2772413,59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631.</w:t>
            </w:r>
          </w:p>
        </w:tc>
        <w:tc>
          <w:tcPr>
            <w:tcW w:w="2551" w:type="dxa"/>
          </w:tcPr>
          <w:p w:rsidR="00577AB5" w:rsidRDefault="00577AB5">
            <w:pPr>
              <w:pStyle w:val="ConsPlusNormal"/>
            </w:pPr>
            <w:r>
              <w:t>г. Орск, ул. Черниговская, д. 11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750,00</w:t>
            </w:r>
          </w:p>
        </w:tc>
        <w:tc>
          <w:tcPr>
            <w:tcW w:w="1804" w:type="dxa"/>
          </w:tcPr>
          <w:p w:rsidR="00577AB5" w:rsidRDefault="00577AB5">
            <w:pPr>
              <w:pStyle w:val="ConsPlusNormal"/>
              <w:jc w:val="center"/>
            </w:pPr>
            <w:r>
              <w:t>3214557,34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3214557,34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632.</w:t>
            </w:r>
          </w:p>
        </w:tc>
        <w:tc>
          <w:tcPr>
            <w:tcW w:w="2551" w:type="dxa"/>
          </w:tcPr>
          <w:p w:rsidR="00577AB5" w:rsidRDefault="00577AB5">
            <w:pPr>
              <w:pStyle w:val="ConsPlusNormal"/>
            </w:pPr>
            <w:r>
              <w:t xml:space="preserve">г. Орск, ул. Черниговская, </w:t>
            </w:r>
            <w:r>
              <w:lastRenderedPageBreak/>
              <w:t>д. 6</w:t>
            </w:r>
          </w:p>
        </w:tc>
        <w:tc>
          <w:tcPr>
            <w:tcW w:w="1871" w:type="dxa"/>
          </w:tcPr>
          <w:p w:rsidR="00577AB5" w:rsidRDefault="00577AB5">
            <w:pPr>
              <w:pStyle w:val="ConsPlusNormal"/>
            </w:pPr>
            <w:r>
              <w:lastRenderedPageBreak/>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1050000,00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1050000,00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lastRenderedPageBreak/>
              <w:t>633.</w:t>
            </w:r>
          </w:p>
        </w:tc>
        <w:tc>
          <w:tcPr>
            <w:tcW w:w="2551" w:type="dxa"/>
          </w:tcPr>
          <w:p w:rsidR="00577AB5" w:rsidRDefault="00577AB5">
            <w:pPr>
              <w:pStyle w:val="ConsPlusNormal"/>
            </w:pPr>
            <w:r>
              <w:t>г. Орск, ул. Ю. Фучика, д. 4а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2423615,51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2423615,51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634.</w:t>
            </w:r>
          </w:p>
        </w:tc>
        <w:tc>
          <w:tcPr>
            <w:tcW w:w="2551" w:type="dxa"/>
          </w:tcPr>
          <w:p w:rsidR="00577AB5" w:rsidRDefault="00577AB5">
            <w:pPr>
              <w:pStyle w:val="ConsPlusNormal"/>
            </w:pPr>
            <w:r>
              <w:t>г. Орск, ул. Ю. Фучика, д. 4а</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5824539,74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5824539,74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635.</w:t>
            </w:r>
          </w:p>
        </w:tc>
        <w:tc>
          <w:tcPr>
            <w:tcW w:w="2551" w:type="dxa"/>
          </w:tcPr>
          <w:p w:rsidR="00577AB5" w:rsidRDefault="00577AB5">
            <w:pPr>
              <w:pStyle w:val="ConsPlusNormal"/>
            </w:pPr>
            <w:r>
              <w:t>г. Орск, ул. Ялтинская, д. 92б</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1853161,30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1853161,30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636.</w:t>
            </w:r>
          </w:p>
        </w:tc>
        <w:tc>
          <w:tcPr>
            <w:tcW w:w="2551" w:type="dxa"/>
          </w:tcPr>
          <w:p w:rsidR="00577AB5" w:rsidRDefault="00577AB5">
            <w:pPr>
              <w:pStyle w:val="ConsPlusNormal"/>
            </w:pPr>
            <w:r>
              <w:t>г. Орск, ул. Ялтинская, д. 92б</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5909461,56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5909461,56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13. Муниципальное образование городской округ ЗАТО пос. Комаровский</w:t>
            </w:r>
          </w:p>
        </w:tc>
      </w:tr>
      <w:tr w:rsidR="00577AB5">
        <w:tc>
          <w:tcPr>
            <w:tcW w:w="3345" w:type="dxa"/>
            <w:gridSpan w:val="2"/>
          </w:tcPr>
          <w:p w:rsidR="00577AB5" w:rsidRDefault="00577AB5">
            <w:pPr>
              <w:pStyle w:val="ConsPlusNormal"/>
            </w:pPr>
            <w:r>
              <w:t>Итого по муниципальному образованию городской округ ЗАТО пос. Комаровский</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3182556,00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3182556,00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637.</w:t>
            </w:r>
          </w:p>
        </w:tc>
        <w:tc>
          <w:tcPr>
            <w:tcW w:w="2551" w:type="dxa"/>
          </w:tcPr>
          <w:p w:rsidR="00577AB5" w:rsidRDefault="00577AB5">
            <w:pPr>
              <w:pStyle w:val="ConsPlusNormal"/>
            </w:pPr>
            <w:r>
              <w:t>пгт. ЗАТО Комаровский, ул. Комарова, д. 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1450056,00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1450056,00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638.</w:t>
            </w:r>
          </w:p>
        </w:tc>
        <w:tc>
          <w:tcPr>
            <w:tcW w:w="2551" w:type="dxa"/>
          </w:tcPr>
          <w:p w:rsidR="00577AB5" w:rsidRDefault="00577AB5">
            <w:pPr>
              <w:pStyle w:val="ConsPlusNormal"/>
            </w:pPr>
            <w:r>
              <w:t>пгт. ЗАТО Комаровский, ул. Южная, д. 32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1180,30</w:t>
            </w:r>
          </w:p>
        </w:tc>
        <w:tc>
          <w:tcPr>
            <w:tcW w:w="1804" w:type="dxa"/>
          </w:tcPr>
          <w:p w:rsidR="00577AB5" w:rsidRDefault="00577AB5">
            <w:pPr>
              <w:pStyle w:val="ConsPlusNormal"/>
              <w:jc w:val="center"/>
            </w:pPr>
            <w:r>
              <w:t>1732500,00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1732500,00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21306" w:type="dxa"/>
            <w:gridSpan w:val="13"/>
          </w:tcPr>
          <w:p w:rsidR="00577AB5" w:rsidRDefault="00577AB5">
            <w:pPr>
              <w:pStyle w:val="ConsPlusNormal"/>
              <w:jc w:val="center"/>
              <w:outlineLvl w:val="3"/>
            </w:pPr>
            <w:r>
              <w:t>14. Муниципальное образование Домбаровский район</w:t>
            </w:r>
          </w:p>
        </w:tc>
      </w:tr>
      <w:tr w:rsidR="00577AB5">
        <w:tc>
          <w:tcPr>
            <w:tcW w:w="3345" w:type="dxa"/>
            <w:gridSpan w:val="2"/>
          </w:tcPr>
          <w:p w:rsidR="00577AB5" w:rsidRDefault="00577AB5">
            <w:pPr>
              <w:pStyle w:val="ConsPlusNormal"/>
            </w:pPr>
            <w:r>
              <w:t>Итого по муниципальному образованию Домбаровский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523036,86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523036,86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639.</w:t>
            </w:r>
          </w:p>
        </w:tc>
        <w:tc>
          <w:tcPr>
            <w:tcW w:w="2551" w:type="dxa"/>
          </w:tcPr>
          <w:p w:rsidR="00577AB5" w:rsidRDefault="00577AB5">
            <w:pPr>
              <w:pStyle w:val="ConsPlusNormal"/>
            </w:pPr>
            <w:r>
              <w:t>пос. Домбаровский, ул. Осипенко, д. 43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330857,78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330857,78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640.</w:t>
            </w:r>
          </w:p>
        </w:tc>
        <w:tc>
          <w:tcPr>
            <w:tcW w:w="2551" w:type="dxa"/>
          </w:tcPr>
          <w:p w:rsidR="00577AB5" w:rsidRDefault="00577AB5">
            <w:pPr>
              <w:pStyle w:val="ConsPlusNormal"/>
            </w:pPr>
            <w:r>
              <w:t>пос. Домбаровский, ул. Осипенко, д. 51</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192179,08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192179,08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15. Муниципальное образование Илекский район</w:t>
            </w:r>
          </w:p>
        </w:tc>
      </w:tr>
      <w:tr w:rsidR="00577AB5">
        <w:tc>
          <w:tcPr>
            <w:tcW w:w="3345" w:type="dxa"/>
            <w:gridSpan w:val="2"/>
          </w:tcPr>
          <w:p w:rsidR="00577AB5" w:rsidRDefault="00577AB5">
            <w:pPr>
              <w:pStyle w:val="ConsPlusNormal"/>
            </w:pPr>
            <w:r>
              <w:t>Итого по муниципальному образованию Илекский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2865687,44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2865687,44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641.</w:t>
            </w:r>
          </w:p>
        </w:tc>
        <w:tc>
          <w:tcPr>
            <w:tcW w:w="2551" w:type="dxa"/>
          </w:tcPr>
          <w:p w:rsidR="00577AB5" w:rsidRDefault="00577AB5">
            <w:pPr>
              <w:pStyle w:val="ConsPlusNormal"/>
            </w:pPr>
            <w:r>
              <w:t>пос. Димитровский, ул. Дружбы, д. 4а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348,00</w:t>
            </w:r>
          </w:p>
        </w:tc>
        <w:tc>
          <w:tcPr>
            <w:tcW w:w="1804" w:type="dxa"/>
          </w:tcPr>
          <w:p w:rsidR="00577AB5" w:rsidRDefault="00577AB5">
            <w:pPr>
              <w:pStyle w:val="ConsPlusNormal"/>
              <w:jc w:val="center"/>
            </w:pPr>
            <w:r>
              <w:t>2865687,44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2865687,44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16. Муниципальное образование Кувандыкский городской округ</w:t>
            </w:r>
          </w:p>
        </w:tc>
      </w:tr>
      <w:tr w:rsidR="00577AB5">
        <w:tc>
          <w:tcPr>
            <w:tcW w:w="3345" w:type="dxa"/>
            <w:gridSpan w:val="2"/>
          </w:tcPr>
          <w:p w:rsidR="00577AB5" w:rsidRDefault="00577AB5">
            <w:pPr>
              <w:pStyle w:val="ConsPlusNormal"/>
            </w:pPr>
            <w:r>
              <w:t>Итого по муниципальному образованию Кувандыкский городской округ</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19856742,60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19856742,60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642.</w:t>
            </w:r>
          </w:p>
        </w:tc>
        <w:tc>
          <w:tcPr>
            <w:tcW w:w="2551" w:type="dxa"/>
          </w:tcPr>
          <w:p w:rsidR="00577AB5" w:rsidRDefault="00577AB5">
            <w:pPr>
              <w:pStyle w:val="ConsPlusNormal"/>
            </w:pPr>
            <w:r>
              <w:t>г. Кувандык, ул. 50 лет Октября, д. 2а</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253618,00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253618,00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643.</w:t>
            </w:r>
          </w:p>
        </w:tc>
        <w:tc>
          <w:tcPr>
            <w:tcW w:w="2551" w:type="dxa"/>
          </w:tcPr>
          <w:p w:rsidR="00577AB5" w:rsidRDefault="00577AB5">
            <w:pPr>
              <w:pStyle w:val="ConsPlusNormal"/>
            </w:pPr>
            <w:r>
              <w:t>г. Кувандык, ул. 50 лет Октября, д. 2а</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240894,00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240894,00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644.</w:t>
            </w:r>
          </w:p>
        </w:tc>
        <w:tc>
          <w:tcPr>
            <w:tcW w:w="2551" w:type="dxa"/>
          </w:tcPr>
          <w:p w:rsidR="00577AB5" w:rsidRDefault="00577AB5">
            <w:pPr>
              <w:pStyle w:val="ConsPlusNormal"/>
            </w:pPr>
            <w:r>
              <w:t>г. Кувандык, пер. Павлова,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819,30</w:t>
            </w:r>
          </w:p>
        </w:tc>
        <w:tc>
          <w:tcPr>
            <w:tcW w:w="1804" w:type="dxa"/>
          </w:tcPr>
          <w:p w:rsidR="00577AB5" w:rsidRDefault="00577AB5">
            <w:pPr>
              <w:pStyle w:val="ConsPlusNormal"/>
              <w:jc w:val="center"/>
            </w:pPr>
            <w:r>
              <w:t>4607005,04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4607005,04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645.</w:t>
            </w:r>
          </w:p>
        </w:tc>
        <w:tc>
          <w:tcPr>
            <w:tcW w:w="2551" w:type="dxa"/>
          </w:tcPr>
          <w:p w:rsidR="00577AB5" w:rsidRDefault="00577AB5">
            <w:pPr>
              <w:pStyle w:val="ConsPlusNormal"/>
            </w:pPr>
            <w:r>
              <w:t>г. Кувандык, ул. Карла Маркса, д. 22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1110,00</w:t>
            </w:r>
          </w:p>
        </w:tc>
        <w:tc>
          <w:tcPr>
            <w:tcW w:w="1804" w:type="dxa"/>
          </w:tcPr>
          <w:p w:rsidR="00577AB5" w:rsidRDefault="00577AB5">
            <w:pPr>
              <w:pStyle w:val="ConsPlusNormal"/>
              <w:jc w:val="center"/>
            </w:pPr>
            <w:r>
              <w:t>5977240,05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5977240,05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646.</w:t>
            </w:r>
          </w:p>
        </w:tc>
        <w:tc>
          <w:tcPr>
            <w:tcW w:w="2551" w:type="dxa"/>
          </w:tcPr>
          <w:p w:rsidR="00577AB5" w:rsidRDefault="00577AB5">
            <w:pPr>
              <w:pStyle w:val="ConsPlusNormal"/>
            </w:pPr>
            <w:r>
              <w:t>г. Кувандык, ул. Комсомольская,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346,10</w:t>
            </w:r>
          </w:p>
        </w:tc>
        <w:tc>
          <w:tcPr>
            <w:tcW w:w="1804" w:type="dxa"/>
          </w:tcPr>
          <w:p w:rsidR="00577AB5" w:rsidRDefault="00577AB5">
            <w:pPr>
              <w:pStyle w:val="ConsPlusNormal"/>
              <w:jc w:val="center"/>
            </w:pPr>
            <w:r>
              <w:t>1349816,73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1349816,73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647.</w:t>
            </w:r>
          </w:p>
        </w:tc>
        <w:tc>
          <w:tcPr>
            <w:tcW w:w="2551" w:type="dxa"/>
          </w:tcPr>
          <w:p w:rsidR="00577AB5" w:rsidRDefault="00577AB5">
            <w:pPr>
              <w:pStyle w:val="ConsPlusNormal"/>
            </w:pPr>
            <w:r>
              <w:t>г. Кувандык, ул. Комсомольская,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396,30</w:t>
            </w:r>
          </w:p>
        </w:tc>
        <w:tc>
          <w:tcPr>
            <w:tcW w:w="1804" w:type="dxa"/>
          </w:tcPr>
          <w:p w:rsidR="00577AB5" w:rsidRDefault="00577AB5">
            <w:pPr>
              <w:pStyle w:val="ConsPlusNormal"/>
              <w:jc w:val="center"/>
            </w:pPr>
            <w:r>
              <w:t>1645059,66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1645059,66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648.</w:t>
            </w:r>
          </w:p>
        </w:tc>
        <w:tc>
          <w:tcPr>
            <w:tcW w:w="2551" w:type="dxa"/>
          </w:tcPr>
          <w:p w:rsidR="00577AB5" w:rsidRDefault="00577AB5">
            <w:pPr>
              <w:pStyle w:val="ConsPlusNormal"/>
            </w:pPr>
            <w:r>
              <w:t>г. Кувандык, ул. Ломоносова, д. 9а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2790560,00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2790560,00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649.</w:t>
            </w:r>
          </w:p>
        </w:tc>
        <w:tc>
          <w:tcPr>
            <w:tcW w:w="2551" w:type="dxa"/>
          </w:tcPr>
          <w:p w:rsidR="00577AB5" w:rsidRDefault="00577AB5">
            <w:pPr>
              <w:pStyle w:val="ConsPlusNormal"/>
            </w:pPr>
            <w:r>
              <w:t>г. Кувандык, ул. Маршала Жукова, д. 14а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2445620,00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2445620,00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650.</w:t>
            </w:r>
          </w:p>
        </w:tc>
        <w:tc>
          <w:tcPr>
            <w:tcW w:w="2551" w:type="dxa"/>
          </w:tcPr>
          <w:p w:rsidR="00577AB5" w:rsidRDefault="00577AB5">
            <w:pPr>
              <w:pStyle w:val="ConsPlusNormal"/>
            </w:pPr>
            <w:r>
              <w:t>г. Кувандык, ул. Пушкина, д. 1</w:t>
            </w:r>
          </w:p>
        </w:tc>
        <w:tc>
          <w:tcPr>
            <w:tcW w:w="1871" w:type="dxa"/>
          </w:tcPr>
          <w:p w:rsidR="00577AB5" w:rsidRDefault="00577AB5">
            <w:pPr>
              <w:pStyle w:val="ConsPlusNormal"/>
            </w:pPr>
            <w:r>
              <w:t>ремонт фундамента</w:t>
            </w:r>
          </w:p>
        </w:tc>
        <w:tc>
          <w:tcPr>
            <w:tcW w:w="1304" w:type="dxa"/>
          </w:tcPr>
          <w:p w:rsidR="00577AB5" w:rsidRDefault="00577AB5">
            <w:pPr>
              <w:pStyle w:val="ConsPlusNormal"/>
              <w:jc w:val="center"/>
            </w:pPr>
            <w:r>
              <w:t>куб.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546929,12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546929,12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17. Муниципальное образование Матвеевский район</w:t>
            </w:r>
          </w:p>
        </w:tc>
      </w:tr>
      <w:tr w:rsidR="00577AB5">
        <w:tc>
          <w:tcPr>
            <w:tcW w:w="3345" w:type="dxa"/>
            <w:gridSpan w:val="2"/>
          </w:tcPr>
          <w:p w:rsidR="00577AB5" w:rsidRDefault="00577AB5">
            <w:pPr>
              <w:pStyle w:val="ConsPlusNormal"/>
            </w:pPr>
            <w:r>
              <w:t>Итого по муниципальному образованию Матвеевский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2889031,39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2889031,39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651.</w:t>
            </w:r>
          </w:p>
        </w:tc>
        <w:tc>
          <w:tcPr>
            <w:tcW w:w="2551" w:type="dxa"/>
          </w:tcPr>
          <w:p w:rsidR="00577AB5" w:rsidRDefault="00577AB5">
            <w:pPr>
              <w:pStyle w:val="ConsPlusNormal"/>
            </w:pPr>
            <w:r>
              <w:t>с. Матвеевка, пер. СХТ, д. 4</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255539,30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255539,30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652.</w:t>
            </w:r>
          </w:p>
        </w:tc>
        <w:tc>
          <w:tcPr>
            <w:tcW w:w="2551" w:type="dxa"/>
          </w:tcPr>
          <w:p w:rsidR="00577AB5" w:rsidRDefault="00577AB5">
            <w:pPr>
              <w:pStyle w:val="ConsPlusNormal"/>
            </w:pPr>
            <w:r>
              <w:t>с. Матвеевка, пер. СХТ, д. 4</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334133,00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334133,00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653.</w:t>
            </w:r>
          </w:p>
        </w:tc>
        <w:tc>
          <w:tcPr>
            <w:tcW w:w="2551" w:type="dxa"/>
          </w:tcPr>
          <w:p w:rsidR="00577AB5" w:rsidRDefault="00577AB5">
            <w:pPr>
              <w:pStyle w:val="ConsPlusNormal"/>
            </w:pPr>
            <w:r>
              <w:t>с. Матвеевка, ул. Телеграфная, д. 89</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314419,22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314419,22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654.</w:t>
            </w:r>
          </w:p>
        </w:tc>
        <w:tc>
          <w:tcPr>
            <w:tcW w:w="2551" w:type="dxa"/>
          </w:tcPr>
          <w:p w:rsidR="00577AB5" w:rsidRDefault="00577AB5">
            <w:pPr>
              <w:pStyle w:val="ConsPlusNormal"/>
            </w:pPr>
            <w:r>
              <w:t>с. Матвеевка, ул. Телеграфная, д. 89</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1649486,50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1649486,50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655.</w:t>
            </w:r>
          </w:p>
        </w:tc>
        <w:tc>
          <w:tcPr>
            <w:tcW w:w="2551" w:type="dxa"/>
          </w:tcPr>
          <w:p w:rsidR="00577AB5" w:rsidRDefault="00577AB5">
            <w:pPr>
              <w:pStyle w:val="ConsPlusNormal"/>
            </w:pPr>
            <w:r>
              <w:t>с. Матвеевка, ул. Телеграфная, д. 89</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335453,37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335453,37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18. Муниципальное образование Новоорский район</w:t>
            </w:r>
          </w:p>
        </w:tc>
      </w:tr>
      <w:tr w:rsidR="00577AB5">
        <w:tc>
          <w:tcPr>
            <w:tcW w:w="3345" w:type="dxa"/>
            <w:gridSpan w:val="2"/>
          </w:tcPr>
          <w:p w:rsidR="00577AB5" w:rsidRDefault="00577AB5">
            <w:pPr>
              <w:pStyle w:val="ConsPlusNormal"/>
            </w:pPr>
            <w:r>
              <w:lastRenderedPageBreak/>
              <w:t>Итого по муниципальному образованию Новоорский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73295285,09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73295285,09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656.</w:t>
            </w:r>
          </w:p>
        </w:tc>
        <w:tc>
          <w:tcPr>
            <w:tcW w:w="2551" w:type="dxa"/>
          </w:tcPr>
          <w:p w:rsidR="00577AB5" w:rsidRDefault="00577AB5">
            <w:pPr>
              <w:pStyle w:val="ConsPlusNormal"/>
            </w:pPr>
            <w:r>
              <w:t>пос. Энергетик, д. 10</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964473,60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964473,60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657.</w:t>
            </w:r>
          </w:p>
        </w:tc>
        <w:tc>
          <w:tcPr>
            <w:tcW w:w="2551" w:type="dxa"/>
          </w:tcPr>
          <w:p w:rsidR="00577AB5" w:rsidRDefault="00577AB5">
            <w:pPr>
              <w:pStyle w:val="ConsPlusNormal"/>
            </w:pPr>
            <w:r>
              <w:t>пос. Энергетик, д. 10</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2758799,47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2758799,47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658.</w:t>
            </w:r>
          </w:p>
        </w:tc>
        <w:tc>
          <w:tcPr>
            <w:tcW w:w="2551" w:type="dxa"/>
          </w:tcPr>
          <w:p w:rsidR="00577AB5" w:rsidRDefault="00577AB5">
            <w:pPr>
              <w:pStyle w:val="ConsPlusNormal"/>
            </w:pPr>
            <w:r>
              <w:t>пос. Энергетик, д. 10</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314908,80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314908,80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659.</w:t>
            </w:r>
          </w:p>
        </w:tc>
        <w:tc>
          <w:tcPr>
            <w:tcW w:w="2551" w:type="dxa"/>
          </w:tcPr>
          <w:p w:rsidR="00577AB5" w:rsidRDefault="00577AB5">
            <w:pPr>
              <w:pStyle w:val="ConsPlusNormal"/>
            </w:pPr>
            <w:r>
              <w:t>пос. Энергетик, д. 12</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822000,89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822000,89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660.</w:t>
            </w:r>
          </w:p>
        </w:tc>
        <w:tc>
          <w:tcPr>
            <w:tcW w:w="2551" w:type="dxa"/>
          </w:tcPr>
          <w:p w:rsidR="00577AB5" w:rsidRDefault="00577AB5">
            <w:pPr>
              <w:pStyle w:val="ConsPlusNormal"/>
            </w:pPr>
            <w:r>
              <w:t>пос. Энергетик, д. 12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3282253,86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3282253,86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661.</w:t>
            </w:r>
          </w:p>
        </w:tc>
        <w:tc>
          <w:tcPr>
            <w:tcW w:w="2551" w:type="dxa"/>
          </w:tcPr>
          <w:p w:rsidR="00577AB5" w:rsidRDefault="00577AB5">
            <w:pPr>
              <w:pStyle w:val="ConsPlusNormal"/>
            </w:pPr>
            <w:r>
              <w:t>пос. Энергетик, д. 13</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877459,27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877459,27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662.</w:t>
            </w:r>
          </w:p>
        </w:tc>
        <w:tc>
          <w:tcPr>
            <w:tcW w:w="2551" w:type="dxa"/>
          </w:tcPr>
          <w:p w:rsidR="00577AB5" w:rsidRDefault="00577AB5">
            <w:pPr>
              <w:pStyle w:val="ConsPlusNormal"/>
            </w:pPr>
            <w:r>
              <w:t>пос. Энергетик, д. 13</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3512420,98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3512420,98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663.</w:t>
            </w:r>
          </w:p>
        </w:tc>
        <w:tc>
          <w:tcPr>
            <w:tcW w:w="2551" w:type="dxa"/>
          </w:tcPr>
          <w:p w:rsidR="00577AB5" w:rsidRDefault="00577AB5">
            <w:pPr>
              <w:pStyle w:val="ConsPlusNormal"/>
            </w:pPr>
            <w:r>
              <w:t>пос. Энергетик, д. 13</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325428,00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325428,00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664.</w:t>
            </w:r>
          </w:p>
        </w:tc>
        <w:tc>
          <w:tcPr>
            <w:tcW w:w="2551" w:type="dxa"/>
          </w:tcPr>
          <w:p w:rsidR="00577AB5" w:rsidRDefault="00577AB5">
            <w:pPr>
              <w:pStyle w:val="ConsPlusNormal"/>
            </w:pPr>
            <w:r>
              <w:t>пос. Энергетик, д. 20</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2483413,20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2483413,20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665.</w:t>
            </w:r>
          </w:p>
        </w:tc>
        <w:tc>
          <w:tcPr>
            <w:tcW w:w="2551" w:type="dxa"/>
          </w:tcPr>
          <w:p w:rsidR="00577AB5" w:rsidRDefault="00577AB5">
            <w:pPr>
              <w:pStyle w:val="ConsPlusNormal"/>
            </w:pPr>
            <w:r>
              <w:t>пос. Энергетик, д. 21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2731646,40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2731646,40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666.</w:t>
            </w:r>
          </w:p>
        </w:tc>
        <w:tc>
          <w:tcPr>
            <w:tcW w:w="2551" w:type="dxa"/>
          </w:tcPr>
          <w:p w:rsidR="00577AB5" w:rsidRDefault="00577AB5">
            <w:pPr>
              <w:pStyle w:val="ConsPlusNormal"/>
            </w:pPr>
            <w:r>
              <w:t>пос. Энергетик, д. 21</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336297,60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336297,60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667.</w:t>
            </w:r>
          </w:p>
        </w:tc>
        <w:tc>
          <w:tcPr>
            <w:tcW w:w="2551" w:type="dxa"/>
          </w:tcPr>
          <w:p w:rsidR="00577AB5" w:rsidRDefault="00577AB5">
            <w:pPr>
              <w:pStyle w:val="ConsPlusNormal"/>
            </w:pPr>
            <w:r>
              <w:t>пос. Энергетик, д. 22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2712921,60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2712921,60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668.</w:t>
            </w:r>
          </w:p>
        </w:tc>
        <w:tc>
          <w:tcPr>
            <w:tcW w:w="2551" w:type="dxa"/>
          </w:tcPr>
          <w:p w:rsidR="00577AB5" w:rsidRDefault="00577AB5">
            <w:pPr>
              <w:pStyle w:val="ConsPlusNormal"/>
            </w:pPr>
            <w:r>
              <w:t>пос. Энергетик, д. 22</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293769,60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293769,60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669.</w:t>
            </w:r>
          </w:p>
        </w:tc>
        <w:tc>
          <w:tcPr>
            <w:tcW w:w="2551" w:type="dxa"/>
          </w:tcPr>
          <w:p w:rsidR="00577AB5" w:rsidRDefault="00577AB5">
            <w:pPr>
              <w:pStyle w:val="ConsPlusNormal"/>
            </w:pPr>
            <w:r>
              <w:t>пос. Энергетик, д. 24</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3228184,82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3228184,82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670.</w:t>
            </w:r>
          </w:p>
        </w:tc>
        <w:tc>
          <w:tcPr>
            <w:tcW w:w="2551" w:type="dxa"/>
          </w:tcPr>
          <w:p w:rsidR="00577AB5" w:rsidRDefault="00577AB5">
            <w:pPr>
              <w:pStyle w:val="ConsPlusNormal"/>
            </w:pPr>
            <w:r>
              <w:t>пос. Энергетик, д. 26</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895246,53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895246,53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671.</w:t>
            </w:r>
          </w:p>
        </w:tc>
        <w:tc>
          <w:tcPr>
            <w:tcW w:w="2551" w:type="dxa"/>
          </w:tcPr>
          <w:p w:rsidR="00577AB5" w:rsidRDefault="00577AB5">
            <w:pPr>
              <w:pStyle w:val="ConsPlusNormal"/>
            </w:pPr>
            <w:r>
              <w:t>пос. Энергетик, д. 26</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3854304,46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3854304,46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672.</w:t>
            </w:r>
          </w:p>
        </w:tc>
        <w:tc>
          <w:tcPr>
            <w:tcW w:w="2551" w:type="dxa"/>
          </w:tcPr>
          <w:p w:rsidR="00577AB5" w:rsidRDefault="00577AB5">
            <w:pPr>
              <w:pStyle w:val="ConsPlusNormal"/>
            </w:pPr>
            <w:r>
              <w:t>пос. Энергетик, д. 26</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743384,40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743384,40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673.</w:t>
            </w:r>
          </w:p>
        </w:tc>
        <w:tc>
          <w:tcPr>
            <w:tcW w:w="2551" w:type="dxa"/>
          </w:tcPr>
          <w:p w:rsidR="00577AB5" w:rsidRDefault="00577AB5">
            <w:pPr>
              <w:pStyle w:val="ConsPlusNormal"/>
            </w:pPr>
            <w:r>
              <w:t>пос. Энергетик, д. 28</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927090,41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927090,41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674.</w:t>
            </w:r>
          </w:p>
        </w:tc>
        <w:tc>
          <w:tcPr>
            <w:tcW w:w="2551" w:type="dxa"/>
          </w:tcPr>
          <w:p w:rsidR="00577AB5" w:rsidRDefault="00577AB5">
            <w:pPr>
              <w:pStyle w:val="ConsPlusNormal"/>
            </w:pPr>
            <w:r>
              <w:t>пос. Энергетик, д. 28</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3830075,60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3830075,60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675.</w:t>
            </w:r>
          </w:p>
        </w:tc>
        <w:tc>
          <w:tcPr>
            <w:tcW w:w="2551" w:type="dxa"/>
          </w:tcPr>
          <w:p w:rsidR="00577AB5" w:rsidRDefault="00577AB5">
            <w:pPr>
              <w:pStyle w:val="ConsPlusNormal"/>
            </w:pPr>
            <w:r>
              <w:t>пос. Энергетик, д. 28</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720187,20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720187,20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676.</w:t>
            </w:r>
          </w:p>
        </w:tc>
        <w:tc>
          <w:tcPr>
            <w:tcW w:w="2551" w:type="dxa"/>
          </w:tcPr>
          <w:p w:rsidR="00577AB5" w:rsidRDefault="00577AB5">
            <w:pPr>
              <w:pStyle w:val="ConsPlusNormal"/>
            </w:pPr>
            <w:r>
              <w:t>пос. Энергетик, д. 29</w:t>
            </w:r>
          </w:p>
        </w:tc>
        <w:tc>
          <w:tcPr>
            <w:tcW w:w="1871" w:type="dxa"/>
          </w:tcPr>
          <w:p w:rsidR="00577AB5" w:rsidRDefault="00577AB5">
            <w:pPr>
              <w:pStyle w:val="ConsPlusNormal"/>
            </w:pPr>
            <w:r>
              <w:t>другие</w:t>
            </w:r>
          </w:p>
        </w:tc>
        <w:tc>
          <w:tcPr>
            <w:tcW w:w="1304" w:type="dxa"/>
          </w:tcPr>
          <w:p w:rsidR="00577AB5" w:rsidRDefault="00577AB5">
            <w:pPr>
              <w:pStyle w:val="ConsPlusNormal"/>
              <w:jc w:val="center"/>
            </w:pPr>
            <w:r>
              <w:t>-</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1818074,66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1818074,66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677.</w:t>
            </w:r>
          </w:p>
        </w:tc>
        <w:tc>
          <w:tcPr>
            <w:tcW w:w="2551" w:type="dxa"/>
          </w:tcPr>
          <w:p w:rsidR="00577AB5" w:rsidRDefault="00577AB5">
            <w:pPr>
              <w:pStyle w:val="ConsPlusNormal"/>
            </w:pPr>
            <w:r>
              <w:t>пос. Энергетик, д. 39</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2609946,00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2609946,00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678.</w:t>
            </w:r>
          </w:p>
        </w:tc>
        <w:tc>
          <w:tcPr>
            <w:tcW w:w="2551" w:type="dxa"/>
          </w:tcPr>
          <w:p w:rsidR="00577AB5" w:rsidRDefault="00577AB5">
            <w:pPr>
              <w:pStyle w:val="ConsPlusNormal"/>
            </w:pPr>
            <w:r>
              <w:t>пос. Энергетик,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2701,00</w:t>
            </w:r>
          </w:p>
        </w:tc>
        <w:tc>
          <w:tcPr>
            <w:tcW w:w="1804" w:type="dxa"/>
          </w:tcPr>
          <w:p w:rsidR="00577AB5" w:rsidRDefault="00577AB5">
            <w:pPr>
              <w:pStyle w:val="ConsPlusNormal"/>
              <w:jc w:val="center"/>
            </w:pPr>
            <w:r>
              <w:t>3122335,66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3122335,66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679.</w:t>
            </w:r>
          </w:p>
        </w:tc>
        <w:tc>
          <w:tcPr>
            <w:tcW w:w="2551" w:type="dxa"/>
          </w:tcPr>
          <w:p w:rsidR="00577AB5" w:rsidRDefault="00577AB5">
            <w:pPr>
              <w:pStyle w:val="ConsPlusNormal"/>
            </w:pPr>
            <w:r>
              <w:t>пос. Энергетик, д. 56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3757931,39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3757931,39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680.</w:t>
            </w:r>
          </w:p>
        </w:tc>
        <w:tc>
          <w:tcPr>
            <w:tcW w:w="2551" w:type="dxa"/>
          </w:tcPr>
          <w:p w:rsidR="00577AB5" w:rsidRDefault="00577AB5">
            <w:pPr>
              <w:pStyle w:val="ConsPlusNormal"/>
            </w:pPr>
            <w:r>
              <w:t>пос. Энергетик, д. 57</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2663601,90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2663601,90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681.</w:t>
            </w:r>
          </w:p>
        </w:tc>
        <w:tc>
          <w:tcPr>
            <w:tcW w:w="2551" w:type="dxa"/>
          </w:tcPr>
          <w:p w:rsidR="00577AB5" w:rsidRDefault="00577AB5">
            <w:pPr>
              <w:pStyle w:val="ConsPlusNormal"/>
            </w:pPr>
            <w:r>
              <w:t>пос. Энергетик, д. 57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3783053,60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3783053,60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682.</w:t>
            </w:r>
          </w:p>
        </w:tc>
        <w:tc>
          <w:tcPr>
            <w:tcW w:w="2551" w:type="dxa"/>
          </w:tcPr>
          <w:p w:rsidR="00577AB5" w:rsidRDefault="00577AB5">
            <w:pPr>
              <w:pStyle w:val="ConsPlusNormal"/>
            </w:pPr>
            <w:r>
              <w:t>пос. Энергетик, д. 78а</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6948841,62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6948841,62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683.</w:t>
            </w:r>
          </w:p>
        </w:tc>
        <w:tc>
          <w:tcPr>
            <w:tcW w:w="2551" w:type="dxa"/>
          </w:tcPr>
          <w:p w:rsidR="00577AB5" w:rsidRDefault="00577AB5">
            <w:pPr>
              <w:pStyle w:val="ConsPlusNormal"/>
            </w:pPr>
            <w:r>
              <w:t>пос. Энергетик, д. 79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429,00</w:t>
            </w:r>
          </w:p>
        </w:tc>
        <w:tc>
          <w:tcPr>
            <w:tcW w:w="1804" w:type="dxa"/>
          </w:tcPr>
          <w:p w:rsidR="00577AB5" w:rsidRDefault="00577AB5">
            <w:pPr>
              <w:pStyle w:val="ConsPlusNormal"/>
              <w:jc w:val="center"/>
            </w:pPr>
            <w:r>
              <w:t>1644999,91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1644999,91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684.</w:t>
            </w:r>
          </w:p>
        </w:tc>
        <w:tc>
          <w:tcPr>
            <w:tcW w:w="2551" w:type="dxa"/>
          </w:tcPr>
          <w:p w:rsidR="00577AB5" w:rsidRDefault="00577AB5">
            <w:pPr>
              <w:pStyle w:val="ConsPlusNormal"/>
            </w:pPr>
            <w:r>
              <w:t>пос. Энергетик, д. 79/2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1767,10</w:t>
            </w:r>
          </w:p>
        </w:tc>
        <w:tc>
          <w:tcPr>
            <w:tcW w:w="1804" w:type="dxa"/>
          </w:tcPr>
          <w:p w:rsidR="00577AB5" w:rsidRDefault="00577AB5">
            <w:pPr>
              <w:pStyle w:val="ConsPlusNormal"/>
              <w:jc w:val="center"/>
            </w:pPr>
            <w:r>
              <w:t>4183286,57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4183286,57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685.</w:t>
            </w:r>
          </w:p>
        </w:tc>
        <w:tc>
          <w:tcPr>
            <w:tcW w:w="2551" w:type="dxa"/>
          </w:tcPr>
          <w:p w:rsidR="00577AB5" w:rsidRDefault="00577AB5">
            <w:pPr>
              <w:pStyle w:val="ConsPlusNormal"/>
            </w:pPr>
            <w:r>
              <w:t>пос. Энергетик, д. 81</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80772,64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80772,64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686.</w:t>
            </w:r>
          </w:p>
        </w:tc>
        <w:tc>
          <w:tcPr>
            <w:tcW w:w="2551" w:type="dxa"/>
          </w:tcPr>
          <w:p w:rsidR="00577AB5" w:rsidRDefault="00577AB5">
            <w:pPr>
              <w:pStyle w:val="ConsPlusNormal"/>
            </w:pPr>
            <w:r>
              <w:t>пос. Энергетик, д. 81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559009,85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559009,85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687.</w:t>
            </w:r>
          </w:p>
        </w:tc>
        <w:tc>
          <w:tcPr>
            <w:tcW w:w="2551" w:type="dxa"/>
          </w:tcPr>
          <w:p w:rsidR="00577AB5" w:rsidRDefault="00577AB5">
            <w:pPr>
              <w:pStyle w:val="ConsPlusNormal"/>
            </w:pPr>
            <w:r>
              <w:t>пос. Энергетик, д. 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6509164,60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6509164,60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19. Муниципальное образование Новосергиевский район</w:t>
            </w:r>
          </w:p>
        </w:tc>
      </w:tr>
      <w:tr w:rsidR="00577AB5">
        <w:tc>
          <w:tcPr>
            <w:tcW w:w="3345" w:type="dxa"/>
            <w:gridSpan w:val="2"/>
          </w:tcPr>
          <w:p w:rsidR="00577AB5" w:rsidRDefault="00577AB5">
            <w:pPr>
              <w:pStyle w:val="ConsPlusNormal"/>
            </w:pPr>
            <w:r>
              <w:t>Итого по муниципальному образованию Новосергиевский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15978694,58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170000,00</w:t>
            </w:r>
          </w:p>
        </w:tc>
        <w:tc>
          <w:tcPr>
            <w:tcW w:w="1804" w:type="dxa"/>
          </w:tcPr>
          <w:p w:rsidR="00577AB5" w:rsidRDefault="00577AB5">
            <w:pPr>
              <w:pStyle w:val="ConsPlusNormal"/>
              <w:jc w:val="center"/>
            </w:pPr>
            <w:r>
              <w:t>15808694,58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688.</w:t>
            </w:r>
          </w:p>
        </w:tc>
        <w:tc>
          <w:tcPr>
            <w:tcW w:w="2551" w:type="dxa"/>
          </w:tcPr>
          <w:p w:rsidR="00577AB5" w:rsidRDefault="00577AB5">
            <w:pPr>
              <w:pStyle w:val="ConsPlusNormal"/>
            </w:pPr>
            <w:r>
              <w:t>пос. Среднеуранский, ул. Школьная,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4637122,68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70000,00</w:t>
            </w:r>
          </w:p>
        </w:tc>
        <w:tc>
          <w:tcPr>
            <w:tcW w:w="1804" w:type="dxa"/>
          </w:tcPr>
          <w:p w:rsidR="00577AB5" w:rsidRDefault="00577AB5">
            <w:pPr>
              <w:pStyle w:val="ConsPlusNormal"/>
              <w:jc w:val="center"/>
            </w:pPr>
            <w:r>
              <w:t>4567122,68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689.</w:t>
            </w:r>
          </w:p>
        </w:tc>
        <w:tc>
          <w:tcPr>
            <w:tcW w:w="2551" w:type="dxa"/>
          </w:tcPr>
          <w:p w:rsidR="00577AB5" w:rsidRDefault="00577AB5">
            <w:pPr>
              <w:pStyle w:val="ConsPlusNormal"/>
            </w:pPr>
            <w:r>
              <w:t>пос. Ясногорский, ул. Шканова, д. 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2329449,47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2329449,47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690.</w:t>
            </w:r>
          </w:p>
        </w:tc>
        <w:tc>
          <w:tcPr>
            <w:tcW w:w="2551" w:type="dxa"/>
          </w:tcPr>
          <w:p w:rsidR="00577AB5" w:rsidRDefault="00577AB5">
            <w:pPr>
              <w:pStyle w:val="ConsPlusNormal"/>
            </w:pPr>
            <w:r>
              <w:t>пос. Ясногорский, ул. Шканова,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2422421,47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2422421,47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691.</w:t>
            </w:r>
          </w:p>
        </w:tc>
        <w:tc>
          <w:tcPr>
            <w:tcW w:w="2551" w:type="dxa"/>
          </w:tcPr>
          <w:p w:rsidR="00577AB5" w:rsidRDefault="00577AB5">
            <w:pPr>
              <w:pStyle w:val="ConsPlusNormal"/>
            </w:pPr>
            <w:r>
              <w:t>с. Платовка, ул. Комсомольская,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2433674,29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2433674,29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692.</w:t>
            </w:r>
          </w:p>
        </w:tc>
        <w:tc>
          <w:tcPr>
            <w:tcW w:w="2551" w:type="dxa"/>
          </w:tcPr>
          <w:p w:rsidR="00577AB5" w:rsidRDefault="00577AB5">
            <w:pPr>
              <w:pStyle w:val="ConsPlusNormal"/>
            </w:pPr>
            <w:r>
              <w:t>с. Покровка, ул. Заводская, д. 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4156026,67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100000,00</w:t>
            </w:r>
          </w:p>
        </w:tc>
        <w:tc>
          <w:tcPr>
            <w:tcW w:w="1804" w:type="dxa"/>
          </w:tcPr>
          <w:p w:rsidR="00577AB5" w:rsidRDefault="00577AB5">
            <w:pPr>
              <w:pStyle w:val="ConsPlusNormal"/>
              <w:jc w:val="center"/>
            </w:pPr>
            <w:r>
              <w:t>4056026,67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20. Муниципальное образование Октябрьский район</w:t>
            </w:r>
          </w:p>
        </w:tc>
      </w:tr>
      <w:tr w:rsidR="00577AB5">
        <w:tc>
          <w:tcPr>
            <w:tcW w:w="3345" w:type="dxa"/>
            <w:gridSpan w:val="2"/>
          </w:tcPr>
          <w:p w:rsidR="00577AB5" w:rsidRDefault="00577AB5">
            <w:pPr>
              <w:pStyle w:val="ConsPlusNormal"/>
            </w:pPr>
            <w:r>
              <w:t>Итого по муниципальному образованию Октябрьский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13393782,18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13393782,18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lastRenderedPageBreak/>
              <w:t>693.</w:t>
            </w:r>
          </w:p>
        </w:tc>
        <w:tc>
          <w:tcPr>
            <w:tcW w:w="2551" w:type="dxa"/>
          </w:tcPr>
          <w:p w:rsidR="00577AB5" w:rsidRDefault="00577AB5">
            <w:pPr>
              <w:pStyle w:val="ConsPlusNormal"/>
            </w:pPr>
            <w:r>
              <w:t>с. Октябрьское, ул. Железнодорожная, д. 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900,00</w:t>
            </w:r>
          </w:p>
        </w:tc>
        <w:tc>
          <w:tcPr>
            <w:tcW w:w="1804" w:type="dxa"/>
          </w:tcPr>
          <w:p w:rsidR="00577AB5" w:rsidRDefault="00577AB5">
            <w:pPr>
              <w:pStyle w:val="ConsPlusNormal"/>
              <w:jc w:val="center"/>
            </w:pPr>
            <w:r>
              <w:t>4314228,96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4314228,96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694.</w:t>
            </w:r>
          </w:p>
        </w:tc>
        <w:tc>
          <w:tcPr>
            <w:tcW w:w="2551" w:type="dxa"/>
          </w:tcPr>
          <w:p w:rsidR="00577AB5" w:rsidRDefault="00577AB5">
            <w:pPr>
              <w:pStyle w:val="ConsPlusNormal"/>
            </w:pPr>
            <w:r>
              <w:t>с. Октябрьское, ул. Железнодорожная, д. 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900,00</w:t>
            </w:r>
          </w:p>
        </w:tc>
        <w:tc>
          <w:tcPr>
            <w:tcW w:w="1804" w:type="dxa"/>
          </w:tcPr>
          <w:p w:rsidR="00577AB5" w:rsidRDefault="00577AB5">
            <w:pPr>
              <w:pStyle w:val="ConsPlusNormal"/>
              <w:jc w:val="center"/>
            </w:pPr>
            <w:r>
              <w:t>4288748,38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4288748,38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695.</w:t>
            </w:r>
          </w:p>
        </w:tc>
        <w:tc>
          <w:tcPr>
            <w:tcW w:w="2551" w:type="dxa"/>
          </w:tcPr>
          <w:p w:rsidR="00577AB5" w:rsidRDefault="00577AB5">
            <w:pPr>
              <w:pStyle w:val="ConsPlusNormal"/>
            </w:pPr>
            <w:r>
              <w:t>с. Октябрьское, ул. Железнодорожная,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900,00</w:t>
            </w:r>
          </w:p>
        </w:tc>
        <w:tc>
          <w:tcPr>
            <w:tcW w:w="1804" w:type="dxa"/>
          </w:tcPr>
          <w:p w:rsidR="00577AB5" w:rsidRDefault="00577AB5">
            <w:pPr>
              <w:pStyle w:val="ConsPlusNormal"/>
              <w:jc w:val="center"/>
            </w:pPr>
            <w:r>
              <w:t>4357241,06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4357241,06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696.</w:t>
            </w:r>
          </w:p>
        </w:tc>
        <w:tc>
          <w:tcPr>
            <w:tcW w:w="2551" w:type="dxa"/>
          </w:tcPr>
          <w:p w:rsidR="00577AB5" w:rsidRDefault="00577AB5">
            <w:pPr>
              <w:pStyle w:val="ConsPlusNormal"/>
            </w:pPr>
            <w:r>
              <w:t>с. Октябрьское, ул. Луначарского, д. 96а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433563,78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433563,78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21. Муниципальное образование Оренбургский район</w:t>
            </w:r>
          </w:p>
        </w:tc>
      </w:tr>
      <w:tr w:rsidR="00577AB5">
        <w:tc>
          <w:tcPr>
            <w:tcW w:w="3345" w:type="dxa"/>
            <w:gridSpan w:val="2"/>
          </w:tcPr>
          <w:p w:rsidR="00577AB5" w:rsidRDefault="00577AB5">
            <w:pPr>
              <w:pStyle w:val="ConsPlusNormal"/>
            </w:pPr>
            <w:r>
              <w:t>Итого по муниципальному образованию Оренбургский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9616179,88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9616179,88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697.</w:t>
            </w:r>
          </w:p>
        </w:tc>
        <w:tc>
          <w:tcPr>
            <w:tcW w:w="2551" w:type="dxa"/>
          </w:tcPr>
          <w:p w:rsidR="00577AB5" w:rsidRDefault="00577AB5">
            <w:pPr>
              <w:pStyle w:val="ConsPlusNormal"/>
            </w:pPr>
            <w:r>
              <w:t>пос. Первомайский, ул. Воронова, д. 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1261,00</w:t>
            </w:r>
          </w:p>
        </w:tc>
        <w:tc>
          <w:tcPr>
            <w:tcW w:w="1804" w:type="dxa"/>
          </w:tcPr>
          <w:p w:rsidR="00577AB5" w:rsidRDefault="00577AB5">
            <w:pPr>
              <w:pStyle w:val="ConsPlusNormal"/>
              <w:jc w:val="center"/>
            </w:pPr>
            <w:r>
              <w:t>5252533,71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5252533,71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698.</w:t>
            </w:r>
          </w:p>
        </w:tc>
        <w:tc>
          <w:tcPr>
            <w:tcW w:w="2551" w:type="dxa"/>
          </w:tcPr>
          <w:p w:rsidR="00577AB5" w:rsidRDefault="00577AB5">
            <w:pPr>
              <w:pStyle w:val="ConsPlusNormal"/>
            </w:pPr>
            <w:r>
              <w:t>х. Степановский, ул. Студенческая, д. 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1320,42</w:t>
            </w:r>
          </w:p>
        </w:tc>
        <w:tc>
          <w:tcPr>
            <w:tcW w:w="1804" w:type="dxa"/>
          </w:tcPr>
          <w:p w:rsidR="00577AB5" w:rsidRDefault="00577AB5">
            <w:pPr>
              <w:pStyle w:val="ConsPlusNormal"/>
              <w:jc w:val="center"/>
            </w:pPr>
            <w:r>
              <w:t>4363646,17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4363646,17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22. Муниципальное образование Первомайский район</w:t>
            </w:r>
          </w:p>
        </w:tc>
      </w:tr>
      <w:tr w:rsidR="00577AB5">
        <w:tc>
          <w:tcPr>
            <w:tcW w:w="3345" w:type="dxa"/>
            <w:gridSpan w:val="2"/>
          </w:tcPr>
          <w:p w:rsidR="00577AB5" w:rsidRDefault="00577AB5">
            <w:pPr>
              <w:pStyle w:val="ConsPlusNormal"/>
            </w:pPr>
            <w:r>
              <w:t>Итого по муниципальному образованию Первомайский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2135626,09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2135626,09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699.</w:t>
            </w:r>
          </w:p>
        </w:tc>
        <w:tc>
          <w:tcPr>
            <w:tcW w:w="2551" w:type="dxa"/>
          </w:tcPr>
          <w:p w:rsidR="00577AB5" w:rsidRDefault="00577AB5">
            <w:pPr>
              <w:pStyle w:val="ConsPlusNormal"/>
            </w:pPr>
            <w:r>
              <w:t xml:space="preserve">пос. Первомайский, ул. </w:t>
            </w:r>
            <w:r>
              <w:lastRenderedPageBreak/>
              <w:t>Мирная, д. 10</w:t>
            </w:r>
          </w:p>
        </w:tc>
        <w:tc>
          <w:tcPr>
            <w:tcW w:w="1871" w:type="dxa"/>
          </w:tcPr>
          <w:p w:rsidR="00577AB5" w:rsidRDefault="00577AB5">
            <w:pPr>
              <w:pStyle w:val="ConsPlusNormal"/>
            </w:pPr>
            <w:r>
              <w:lastRenderedPageBreak/>
              <w:t xml:space="preserve">утепление и (или) </w:t>
            </w:r>
            <w:r>
              <w:lastRenderedPageBreak/>
              <w:t>ремонт фасада</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501,00</w:t>
            </w:r>
          </w:p>
        </w:tc>
        <w:tc>
          <w:tcPr>
            <w:tcW w:w="1804" w:type="dxa"/>
          </w:tcPr>
          <w:p w:rsidR="00577AB5" w:rsidRDefault="00577AB5">
            <w:pPr>
              <w:pStyle w:val="ConsPlusNormal"/>
              <w:jc w:val="center"/>
            </w:pPr>
            <w:r>
              <w:t>2135626,09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2135626,09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lastRenderedPageBreak/>
              <w:t>23. Муниципальное образование Переволоцкий район</w:t>
            </w:r>
          </w:p>
        </w:tc>
      </w:tr>
      <w:tr w:rsidR="00577AB5">
        <w:tc>
          <w:tcPr>
            <w:tcW w:w="3345" w:type="dxa"/>
            <w:gridSpan w:val="2"/>
          </w:tcPr>
          <w:p w:rsidR="00577AB5" w:rsidRDefault="00577AB5">
            <w:pPr>
              <w:pStyle w:val="ConsPlusNormal"/>
            </w:pPr>
            <w:r>
              <w:t>Итого по муниципальному образованию Переволоцкий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9920045,98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9920045,98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700.</w:t>
            </w:r>
          </w:p>
        </w:tc>
        <w:tc>
          <w:tcPr>
            <w:tcW w:w="2551" w:type="dxa"/>
          </w:tcPr>
          <w:p w:rsidR="00577AB5" w:rsidRDefault="00577AB5">
            <w:pPr>
              <w:pStyle w:val="ConsPlusNormal"/>
            </w:pPr>
            <w:r>
              <w:t>пос. Переволоцкий, ул. Ленинская, д. 122</w:t>
            </w:r>
          </w:p>
        </w:tc>
        <w:tc>
          <w:tcPr>
            <w:tcW w:w="1871" w:type="dxa"/>
          </w:tcPr>
          <w:p w:rsidR="00577AB5" w:rsidRDefault="00577AB5">
            <w:pPr>
              <w:pStyle w:val="ConsPlusNormal"/>
            </w:pPr>
            <w:r>
              <w:t>другие</w:t>
            </w:r>
          </w:p>
        </w:tc>
        <w:tc>
          <w:tcPr>
            <w:tcW w:w="1304" w:type="dxa"/>
          </w:tcPr>
          <w:p w:rsidR="00577AB5" w:rsidRDefault="00577AB5">
            <w:pPr>
              <w:pStyle w:val="ConsPlusNormal"/>
              <w:jc w:val="center"/>
            </w:pPr>
            <w:r>
              <w:t>-</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330116,33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330116,33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701.</w:t>
            </w:r>
          </w:p>
        </w:tc>
        <w:tc>
          <w:tcPr>
            <w:tcW w:w="2551" w:type="dxa"/>
          </w:tcPr>
          <w:p w:rsidR="00577AB5" w:rsidRDefault="00577AB5">
            <w:pPr>
              <w:pStyle w:val="ConsPlusNormal"/>
            </w:pPr>
            <w:r>
              <w:t>пос. Переволоцкий, ул. Ленинская, д. 135а</w:t>
            </w:r>
          </w:p>
        </w:tc>
        <w:tc>
          <w:tcPr>
            <w:tcW w:w="1871" w:type="dxa"/>
          </w:tcPr>
          <w:p w:rsidR="00577AB5" w:rsidRDefault="00577AB5">
            <w:pPr>
              <w:pStyle w:val="ConsPlusNormal"/>
            </w:pPr>
            <w:r>
              <w:t>другие</w:t>
            </w:r>
          </w:p>
        </w:tc>
        <w:tc>
          <w:tcPr>
            <w:tcW w:w="1304" w:type="dxa"/>
          </w:tcPr>
          <w:p w:rsidR="00577AB5" w:rsidRDefault="00577AB5">
            <w:pPr>
              <w:pStyle w:val="ConsPlusNormal"/>
              <w:jc w:val="center"/>
            </w:pPr>
            <w:r>
              <w:t>-</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65357,11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65357,11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702.</w:t>
            </w:r>
          </w:p>
        </w:tc>
        <w:tc>
          <w:tcPr>
            <w:tcW w:w="2551" w:type="dxa"/>
          </w:tcPr>
          <w:p w:rsidR="00577AB5" w:rsidRDefault="00577AB5">
            <w:pPr>
              <w:pStyle w:val="ConsPlusNormal"/>
            </w:pPr>
            <w:r>
              <w:t>пос. Переволоцкий, ул. Пролетарская, д. 84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890,00</w:t>
            </w:r>
          </w:p>
        </w:tc>
        <w:tc>
          <w:tcPr>
            <w:tcW w:w="1804" w:type="dxa"/>
          </w:tcPr>
          <w:p w:rsidR="00577AB5" w:rsidRDefault="00577AB5">
            <w:pPr>
              <w:pStyle w:val="ConsPlusNormal"/>
              <w:jc w:val="center"/>
            </w:pPr>
            <w:r>
              <w:t>6339960,92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6339960,92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703.</w:t>
            </w:r>
          </w:p>
        </w:tc>
        <w:tc>
          <w:tcPr>
            <w:tcW w:w="2551" w:type="dxa"/>
          </w:tcPr>
          <w:p w:rsidR="00577AB5" w:rsidRDefault="00577AB5">
            <w:pPr>
              <w:pStyle w:val="ConsPlusNormal"/>
            </w:pPr>
            <w:r>
              <w:t>пос. Переволоцкий, ул. Пролетарская, д. 96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258,00</w:t>
            </w:r>
          </w:p>
        </w:tc>
        <w:tc>
          <w:tcPr>
            <w:tcW w:w="1804" w:type="dxa"/>
          </w:tcPr>
          <w:p w:rsidR="00577AB5" w:rsidRDefault="00577AB5">
            <w:pPr>
              <w:pStyle w:val="ConsPlusNormal"/>
              <w:jc w:val="center"/>
            </w:pPr>
            <w:r>
              <w:t>3184611,62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3184611,62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24. Муниципальное образование Пономаревский район</w:t>
            </w:r>
          </w:p>
        </w:tc>
      </w:tr>
      <w:tr w:rsidR="00577AB5">
        <w:tc>
          <w:tcPr>
            <w:tcW w:w="3345" w:type="dxa"/>
            <w:gridSpan w:val="2"/>
          </w:tcPr>
          <w:p w:rsidR="00577AB5" w:rsidRDefault="00577AB5">
            <w:pPr>
              <w:pStyle w:val="ConsPlusNormal"/>
            </w:pPr>
            <w:r>
              <w:t>Итого по муниципальному образованию Пономаревский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2880062,58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2880062,58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704.</w:t>
            </w:r>
          </w:p>
        </w:tc>
        <w:tc>
          <w:tcPr>
            <w:tcW w:w="2551" w:type="dxa"/>
          </w:tcPr>
          <w:p w:rsidR="00577AB5" w:rsidRDefault="00577AB5">
            <w:pPr>
              <w:pStyle w:val="ConsPlusNormal"/>
            </w:pPr>
            <w:r>
              <w:t>с. Пономаревка, ул. Советская, д. 19</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399015,04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399015,04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705.</w:t>
            </w:r>
          </w:p>
        </w:tc>
        <w:tc>
          <w:tcPr>
            <w:tcW w:w="2551" w:type="dxa"/>
          </w:tcPr>
          <w:p w:rsidR="00577AB5" w:rsidRDefault="00577AB5">
            <w:pPr>
              <w:pStyle w:val="ConsPlusNormal"/>
            </w:pPr>
            <w:r>
              <w:t>с. Пономаревка, ул. Советская, д. 4</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763747,53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763747,53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706.</w:t>
            </w:r>
          </w:p>
        </w:tc>
        <w:tc>
          <w:tcPr>
            <w:tcW w:w="2551" w:type="dxa"/>
          </w:tcPr>
          <w:p w:rsidR="00577AB5" w:rsidRDefault="00577AB5">
            <w:pPr>
              <w:pStyle w:val="ConsPlusNormal"/>
            </w:pPr>
            <w:r>
              <w:t>с. Пономаревка, ул. Советская, д. 4</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473770,22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473770,22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707.</w:t>
            </w:r>
          </w:p>
        </w:tc>
        <w:tc>
          <w:tcPr>
            <w:tcW w:w="2551" w:type="dxa"/>
          </w:tcPr>
          <w:p w:rsidR="00577AB5" w:rsidRDefault="00577AB5">
            <w:pPr>
              <w:pStyle w:val="ConsPlusNormal"/>
            </w:pPr>
            <w:r>
              <w:t>с. Пономаревка, ул. Советская, д. 6</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213916,00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213916,00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708.</w:t>
            </w:r>
          </w:p>
        </w:tc>
        <w:tc>
          <w:tcPr>
            <w:tcW w:w="2551" w:type="dxa"/>
          </w:tcPr>
          <w:p w:rsidR="00577AB5" w:rsidRDefault="00577AB5">
            <w:pPr>
              <w:pStyle w:val="ConsPlusNormal"/>
            </w:pPr>
            <w:r>
              <w:t>с. Пономаревка, ул. Советская, д. 6</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257667,77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257667,77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709.</w:t>
            </w:r>
          </w:p>
        </w:tc>
        <w:tc>
          <w:tcPr>
            <w:tcW w:w="2551" w:type="dxa"/>
          </w:tcPr>
          <w:p w:rsidR="00577AB5" w:rsidRDefault="00577AB5">
            <w:pPr>
              <w:pStyle w:val="ConsPlusNormal"/>
            </w:pPr>
            <w:r>
              <w:t>с. Пономаревка, ул. Советская, д. 8</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433184,60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433184,60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710.</w:t>
            </w:r>
          </w:p>
        </w:tc>
        <w:tc>
          <w:tcPr>
            <w:tcW w:w="2551" w:type="dxa"/>
          </w:tcPr>
          <w:p w:rsidR="00577AB5" w:rsidRDefault="00577AB5">
            <w:pPr>
              <w:pStyle w:val="ConsPlusNormal"/>
            </w:pPr>
            <w:r>
              <w:t>с. Пономаревка, ул. Юбилейная, д. 11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338761,42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338761,42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25. Муниципальное образование Сакмарский район</w:t>
            </w:r>
          </w:p>
        </w:tc>
      </w:tr>
      <w:tr w:rsidR="00577AB5">
        <w:tc>
          <w:tcPr>
            <w:tcW w:w="3345" w:type="dxa"/>
            <w:gridSpan w:val="2"/>
          </w:tcPr>
          <w:p w:rsidR="00577AB5" w:rsidRDefault="00577AB5">
            <w:pPr>
              <w:pStyle w:val="ConsPlusNormal"/>
            </w:pPr>
            <w:r>
              <w:t>Итого по муниципальному образованию Сакмарский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12808660,53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465000,00</w:t>
            </w:r>
          </w:p>
        </w:tc>
        <w:tc>
          <w:tcPr>
            <w:tcW w:w="1804" w:type="dxa"/>
          </w:tcPr>
          <w:p w:rsidR="00577AB5" w:rsidRDefault="00577AB5">
            <w:pPr>
              <w:pStyle w:val="ConsPlusNormal"/>
              <w:jc w:val="center"/>
            </w:pPr>
            <w:r>
              <w:t>12343660,53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711.</w:t>
            </w:r>
          </w:p>
        </w:tc>
        <w:tc>
          <w:tcPr>
            <w:tcW w:w="2551" w:type="dxa"/>
          </w:tcPr>
          <w:p w:rsidR="00577AB5" w:rsidRDefault="00577AB5">
            <w:pPr>
              <w:pStyle w:val="ConsPlusNormal"/>
            </w:pPr>
            <w:r>
              <w:t>пос. Красный Коммунар, ул. Монтажников, д. 80</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775,00</w:t>
            </w:r>
          </w:p>
        </w:tc>
        <w:tc>
          <w:tcPr>
            <w:tcW w:w="1804" w:type="dxa"/>
          </w:tcPr>
          <w:p w:rsidR="00577AB5" w:rsidRDefault="00577AB5">
            <w:pPr>
              <w:pStyle w:val="ConsPlusNormal"/>
              <w:jc w:val="center"/>
            </w:pPr>
            <w:r>
              <w:t>2354178,23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2354178,23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712.</w:t>
            </w:r>
          </w:p>
        </w:tc>
        <w:tc>
          <w:tcPr>
            <w:tcW w:w="2551" w:type="dxa"/>
          </w:tcPr>
          <w:p w:rsidR="00577AB5" w:rsidRDefault="00577AB5">
            <w:pPr>
              <w:pStyle w:val="ConsPlusNormal"/>
            </w:pPr>
            <w:r>
              <w:t>пос. Красный Коммунар, ул. Новая, д. 8</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1207270,76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1207270,76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713.</w:t>
            </w:r>
          </w:p>
        </w:tc>
        <w:tc>
          <w:tcPr>
            <w:tcW w:w="2551" w:type="dxa"/>
          </w:tcPr>
          <w:p w:rsidR="00577AB5" w:rsidRDefault="00577AB5">
            <w:pPr>
              <w:pStyle w:val="ConsPlusNormal"/>
            </w:pPr>
            <w:r>
              <w:t>пос. Красный Коммунар, ул. Новая, д. 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969989,10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969989,10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714.</w:t>
            </w:r>
          </w:p>
        </w:tc>
        <w:tc>
          <w:tcPr>
            <w:tcW w:w="2551" w:type="dxa"/>
          </w:tcPr>
          <w:p w:rsidR="00577AB5" w:rsidRDefault="00577AB5">
            <w:pPr>
              <w:pStyle w:val="ConsPlusNormal"/>
            </w:pPr>
            <w:r>
              <w:t>пос. Красный Коммунар, ул. Новая, д. 9</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1226803,17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1226803,17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715.</w:t>
            </w:r>
          </w:p>
        </w:tc>
        <w:tc>
          <w:tcPr>
            <w:tcW w:w="2551" w:type="dxa"/>
          </w:tcPr>
          <w:p w:rsidR="00577AB5" w:rsidRDefault="00577AB5">
            <w:pPr>
              <w:pStyle w:val="ConsPlusNormal"/>
            </w:pPr>
            <w:r>
              <w:t>с. Сакмара, ул. Набережная,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600,00</w:t>
            </w:r>
          </w:p>
        </w:tc>
        <w:tc>
          <w:tcPr>
            <w:tcW w:w="1804" w:type="dxa"/>
          </w:tcPr>
          <w:p w:rsidR="00577AB5" w:rsidRDefault="00577AB5">
            <w:pPr>
              <w:pStyle w:val="ConsPlusNormal"/>
              <w:jc w:val="center"/>
            </w:pPr>
            <w:r>
              <w:t>2984904,29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155000,00</w:t>
            </w:r>
          </w:p>
        </w:tc>
        <w:tc>
          <w:tcPr>
            <w:tcW w:w="1804" w:type="dxa"/>
          </w:tcPr>
          <w:p w:rsidR="00577AB5" w:rsidRDefault="00577AB5">
            <w:pPr>
              <w:pStyle w:val="ConsPlusNormal"/>
              <w:jc w:val="center"/>
            </w:pPr>
            <w:r>
              <w:t>2829904,29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716.</w:t>
            </w:r>
          </w:p>
        </w:tc>
        <w:tc>
          <w:tcPr>
            <w:tcW w:w="2551" w:type="dxa"/>
          </w:tcPr>
          <w:p w:rsidR="00577AB5" w:rsidRDefault="00577AB5">
            <w:pPr>
              <w:pStyle w:val="ConsPlusNormal"/>
            </w:pPr>
            <w:r>
              <w:t>с. Сакмара, ул. Советская, д. 84</w:t>
            </w:r>
          </w:p>
        </w:tc>
        <w:tc>
          <w:tcPr>
            <w:tcW w:w="1871" w:type="dxa"/>
          </w:tcPr>
          <w:p w:rsidR="00577AB5" w:rsidRDefault="00577AB5">
            <w:pPr>
              <w:pStyle w:val="ConsPlusNormal"/>
            </w:pPr>
            <w:r>
              <w:t xml:space="preserve">ремонт и (или) переустройство </w:t>
            </w:r>
            <w:r>
              <w:lastRenderedPageBreak/>
              <w:t>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582,40</w:t>
            </w:r>
          </w:p>
        </w:tc>
        <w:tc>
          <w:tcPr>
            <w:tcW w:w="1804" w:type="dxa"/>
          </w:tcPr>
          <w:p w:rsidR="00577AB5" w:rsidRDefault="00577AB5">
            <w:pPr>
              <w:pStyle w:val="ConsPlusNormal"/>
              <w:jc w:val="center"/>
            </w:pPr>
            <w:r>
              <w:t>1715097,40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155000,00</w:t>
            </w:r>
          </w:p>
        </w:tc>
        <w:tc>
          <w:tcPr>
            <w:tcW w:w="1804" w:type="dxa"/>
          </w:tcPr>
          <w:p w:rsidR="00577AB5" w:rsidRDefault="00577AB5">
            <w:pPr>
              <w:pStyle w:val="ConsPlusNormal"/>
              <w:jc w:val="center"/>
            </w:pPr>
            <w:r>
              <w:t>1560097,40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717.</w:t>
            </w:r>
          </w:p>
        </w:tc>
        <w:tc>
          <w:tcPr>
            <w:tcW w:w="2551" w:type="dxa"/>
          </w:tcPr>
          <w:p w:rsidR="00577AB5" w:rsidRDefault="00577AB5">
            <w:pPr>
              <w:pStyle w:val="ConsPlusNormal"/>
            </w:pPr>
            <w:r>
              <w:t>с. Сакмара, ул. Техническая,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590,00</w:t>
            </w:r>
          </w:p>
        </w:tc>
        <w:tc>
          <w:tcPr>
            <w:tcW w:w="1804" w:type="dxa"/>
          </w:tcPr>
          <w:p w:rsidR="00577AB5" w:rsidRDefault="00577AB5">
            <w:pPr>
              <w:pStyle w:val="ConsPlusNormal"/>
              <w:jc w:val="center"/>
            </w:pPr>
            <w:r>
              <w:t>2350417,58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155000,00</w:t>
            </w:r>
          </w:p>
        </w:tc>
        <w:tc>
          <w:tcPr>
            <w:tcW w:w="1804" w:type="dxa"/>
          </w:tcPr>
          <w:p w:rsidR="00577AB5" w:rsidRDefault="00577AB5">
            <w:pPr>
              <w:pStyle w:val="ConsPlusNormal"/>
              <w:jc w:val="center"/>
            </w:pPr>
            <w:r>
              <w:t>2195417,58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26. Муниципальное образование Саракташский район</w:t>
            </w:r>
          </w:p>
        </w:tc>
      </w:tr>
      <w:tr w:rsidR="00577AB5">
        <w:tc>
          <w:tcPr>
            <w:tcW w:w="3345" w:type="dxa"/>
            <w:gridSpan w:val="2"/>
          </w:tcPr>
          <w:p w:rsidR="00577AB5" w:rsidRDefault="00577AB5">
            <w:pPr>
              <w:pStyle w:val="ConsPlusNormal"/>
            </w:pPr>
            <w:r>
              <w:t>Итого по муниципальному образованию Саракташский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3382786,44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3382786,44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718.</w:t>
            </w:r>
          </w:p>
        </w:tc>
        <w:tc>
          <w:tcPr>
            <w:tcW w:w="2551" w:type="dxa"/>
          </w:tcPr>
          <w:p w:rsidR="00577AB5" w:rsidRDefault="00577AB5">
            <w:pPr>
              <w:pStyle w:val="ConsPlusNormal"/>
            </w:pPr>
            <w:r>
              <w:t>пос. Саракташ, ул. Вокзальная, д. 34а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754,00</w:t>
            </w:r>
          </w:p>
        </w:tc>
        <w:tc>
          <w:tcPr>
            <w:tcW w:w="1804" w:type="dxa"/>
          </w:tcPr>
          <w:p w:rsidR="00577AB5" w:rsidRDefault="00577AB5">
            <w:pPr>
              <w:pStyle w:val="ConsPlusNormal"/>
              <w:jc w:val="center"/>
            </w:pPr>
            <w:r>
              <w:t>3382786,44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3382786,44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27. Муниципальное образование Светлинский район</w:t>
            </w:r>
          </w:p>
        </w:tc>
      </w:tr>
      <w:tr w:rsidR="00577AB5">
        <w:tc>
          <w:tcPr>
            <w:tcW w:w="3345" w:type="dxa"/>
            <w:gridSpan w:val="2"/>
          </w:tcPr>
          <w:p w:rsidR="00577AB5" w:rsidRDefault="00577AB5">
            <w:pPr>
              <w:pStyle w:val="ConsPlusNormal"/>
            </w:pPr>
            <w:r>
              <w:t>Итого по муниципальному образованию Светлинский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7562511,32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7562511,32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719.</w:t>
            </w:r>
          </w:p>
        </w:tc>
        <w:tc>
          <w:tcPr>
            <w:tcW w:w="2551" w:type="dxa"/>
          </w:tcPr>
          <w:p w:rsidR="00577AB5" w:rsidRDefault="00577AB5">
            <w:pPr>
              <w:pStyle w:val="ConsPlusNormal"/>
            </w:pPr>
            <w:r>
              <w:t>пос. Светлый, ул. Советская, д. 20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7562511,32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7562511,32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28. Муниципальное образование Северный район</w:t>
            </w:r>
          </w:p>
        </w:tc>
      </w:tr>
      <w:tr w:rsidR="00577AB5">
        <w:tc>
          <w:tcPr>
            <w:tcW w:w="3345" w:type="dxa"/>
            <w:gridSpan w:val="2"/>
          </w:tcPr>
          <w:p w:rsidR="00577AB5" w:rsidRDefault="00577AB5">
            <w:pPr>
              <w:pStyle w:val="ConsPlusNormal"/>
            </w:pPr>
            <w:r>
              <w:t>Итого по муниципальному образованию Северный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1354177,61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1354177,61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720.</w:t>
            </w:r>
          </w:p>
        </w:tc>
        <w:tc>
          <w:tcPr>
            <w:tcW w:w="2551" w:type="dxa"/>
          </w:tcPr>
          <w:p w:rsidR="00577AB5" w:rsidRDefault="00577AB5">
            <w:pPr>
              <w:pStyle w:val="ConsPlusNormal"/>
            </w:pPr>
            <w:r>
              <w:t>с. Северное, ул. Ленина, д. 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397957,78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397957,78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721.</w:t>
            </w:r>
          </w:p>
        </w:tc>
        <w:tc>
          <w:tcPr>
            <w:tcW w:w="2551" w:type="dxa"/>
          </w:tcPr>
          <w:p w:rsidR="00577AB5" w:rsidRDefault="00577AB5">
            <w:pPr>
              <w:pStyle w:val="ConsPlusNormal"/>
            </w:pPr>
            <w:r>
              <w:t>с. Северное, ул. Московская, д. 1б</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363222,15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363222,15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722.</w:t>
            </w:r>
          </w:p>
        </w:tc>
        <w:tc>
          <w:tcPr>
            <w:tcW w:w="2551" w:type="dxa"/>
          </w:tcPr>
          <w:p w:rsidR="00577AB5" w:rsidRDefault="00577AB5">
            <w:pPr>
              <w:pStyle w:val="ConsPlusNormal"/>
            </w:pPr>
            <w:r>
              <w:t>с. Северное, ул. Чапаева, д. 53</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280469,43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280469,43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723.</w:t>
            </w:r>
          </w:p>
        </w:tc>
        <w:tc>
          <w:tcPr>
            <w:tcW w:w="2551" w:type="dxa"/>
          </w:tcPr>
          <w:p w:rsidR="00577AB5" w:rsidRDefault="00577AB5">
            <w:pPr>
              <w:pStyle w:val="ConsPlusNormal"/>
            </w:pPr>
            <w:r>
              <w:t>с. Северное, ул. Чапаева, д. 53</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312528,25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312528,25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29. Муниципальное образование Сорочинский городской округ</w:t>
            </w:r>
          </w:p>
        </w:tc>
      </w:tr>
      <w:tr w:rsidR="00577AB5">
        <w:tc>
          <w:tcPr>
            <w:tcW w:w="3345" w:type="dxa"/>
            <w:gridSpan w:val="2"/>
          </w:tcPr>
          <w:p w:rsidR="00577AB5" w:rsidRDefault="00577AB5">
            <w:pPr>
              <w:pStyle w:val="ConsPlusNormal"/>
            </w:pPr>
            <w:r>
              <w:t>Итого по муниципальному образованию Сорочинский городской округ</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7496994,20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7496994,20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724.</w:t>
            </w:r>
          </w:p>
        </w:tc>
        <w:tc>
          <w:tcPr>
            <w:tcW w:w="2551" w:type="dxa"/>
          </w:tcPr>
          <w:p w:rsidR="00577AB5" w:rsidRDefault="00577AB5">
            <w:pPr>
              <w:pStyle w:val="ConsPlusNormal"/>
            </w:pPr>
            <w:r>
              <w:t>г. Сорочинск, мкр. 2-й, д. 16</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111950,65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111950,65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725.</w:t>
            </w:r>
          </w:p>
        </w:tc>
        <w:tc>
          <w:tcPr>
            <w:tcW w:w="2551" w:type="dxa"/>
          </w:tcPr>
          <w:p w:rsidR="00577AB5" w:rsidRDefault="00577AB5">
            <w:pPr>
              <w:pStyle w:val="ConsPlusNormal"/>
            </w:pPr>
            <w:r>
              <w:t>г. Сорочинск, мкр. 2-й, д. 16</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1662541,60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1662541,60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726.</w:t>
            </w:r>
          </w:p>
        </w:tc>
        <w:tc>
          <w:tcPr>
            <w:tcW w:w="2551" w:type="dxa"/>
          </w:tcPr>
          <w:p w:rsidR="00577AB5" w:rsidRDefault="00577AB5">
            <w:pPr>
              <w:pStyle w:val="ConsPlusNormal"/>
            </w:pPr>
            <w:r>
              <w:t>г. Сорочинск, ул. 8 Марта, д. 3</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154555,23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154555,23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727.</w:t>
            </w:r>
          </w:p>
        </w:tc>
        <w:tc>
          <w:tcPr>
            <w:tcW w:w="2551" w:type="dxa"/>
          </w:tcPr>
          <w:p w:rsidR="00577AB5" w:rsidRDefault="00577AB5">
            <w:pPr>
              <w:pStyle w:val="ConsPlusNormal"/>
            </w:pPr>
            <w:r>
              <w:t>г. Сорочинск, ул. Ворошилова, д. 21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1165042,54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1165042,54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728.</w:t>
            </w:r>
          </w:p>
        </w:tc>
        <w:tc>
          <w:tcPr>
            <w:tcW w:w="2551" w:type="dxa"/>
          </w:tcPr>
          <w:p w:rsidR="00577AB5" w:rsidRDefault="00577AB5">
            <w:pPr>
              <w:pStyle w:val="ConsPlusNormal"/>
            </w:pPr>
            <w:r>
              <w:t>г. Сорочинск, ул. Ворошилова, д. 40</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261178,22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261178,22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729.</w:t>
            </w:r>
          </w:p>
        </w:tc>
        <w:tc>
          <w:tcPr>
            <w:tcW w:w="2551" w:type="dxa"/>
          </w:tcPr>
          <w:p w:rsidR="00577AB5" w:rsidRDefault="00577AB5">
            <w:pPr>
              <w:pStyle w:val="ConsPlusNormal"/>
            </w:pPr>
            <w:r>
              <w:t>г. Сорочинск, ул. Ворошилова, д. 6</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326813,68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326813,68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730.</w:t>
            </w:r>
          </w:p>
        </w:tc>
        <w:tc>
          <w:tcPr>
            <w:tcW w:w="2551" w:type="dxa"/>
          </w:tcPr>
          <w:p w:rsidR="00577AB5" w:rsidRDefault="00577AB5">
            <w:pPr>
              <w:pStyle w:val="ConsPlusNormal"/>
            </w:pPr>
            <w:r>
              <w:t>г. Сорочинск, ул. Карла Маркса, д. 179</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299641,00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299641,00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731.</w:t>
            </w:r>
          </w:p>
        </w:tc>
        <w:tc>
          <w:tcPr>
            <w:tcW w:w="2551" w:type="dxa"/>
          </w:tcPr>
          <w:p w:rsidR="00577AB5" w:rsidRDefault="00577AB5">
            <w:pPr>
              <w:pStyle w:val="ConsPlusNormal"/>
            </w:pPr>
            <w:r>
              <w:t>г. Сорочинск, ул. Карла Маркса, д. 181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299715,22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299715,22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732.</w:t>
            </w:r>
          </w:p>
        </w:tc>
        <w:tc>
          <w:tcPr>
            <w:tcW w:w="2551" w:type="dxa"/>
          </w:tcPr>
          <w:p w:rsidR="00577AB5" w:rsidRDefault="00577AB5">
            <w:pPr>
              <w:pStyle w:val="ConsPlusNormal"/>
            </w:pPr>
            <w:r>
              <w:t>г. Сорочинск, ул. Карла Маркса, д. 195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294549,74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294549,74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733.</w:t>
            </w:r>
          </w:p>
        </w:tc>
        <w:tc>
          <w:tcPr>
            <w:tcW w:w="2551" w:type="dxa"/>
          </w:tcPr>
          <w:p w:rsidR="00577AB5" w:rsidRDefault="00577AB5">
            <w:pPr>
              <w:pStyle w:val="ConsPlusNormal"/>
            </w:pPr>
            <w:r>
              <w:t>г. Сорочинск, ул. Карла Маркса, д. 199</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558547,78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558547,78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734.</w:t>
            </w:r>
          </w:p>
        </w:tc>
        <w:tc>
          <w:tcPr>
            <w:tcW w:w="2551" w:type="dxa"/>
          </w:tcPr>
          <w:p w:rsidR="00577AB5" w:rsidRDefault="00577AB5">
            <w:pPr>
              <w:pStyle w:val="ConsPlusNormal"/>
            </w:pPr>
            <w:r>
              <w:t>г. Сорочинск, ул. Карла Маркса, д. 215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2015962,78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2015962,78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735.</w:t>
            </w:r>
          </w:p>
        </w:tc>
        <w:tc>
          <w:tcPr>
            <w:tcW w:w="2551" w:type="dxa"/>
          </w:tcPr>
          <w:p w:rsidR="00577AB5" w:rsidRDefault="00577AB5">
            <w:pPr>
              <w:pStyle w:val="ConsPlusNormal"/>
            </w:pPr>
            <w:r>
              <w:t>г. Сорочинск, ул. Московская, д. 217</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182415,30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182415,30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736.</w:t>
            </w:r>
          </w:p>
        </w:tc>
        <w:tc>
          <w:tcPr>
            <w:tcW w:w="2551" w:type="dxa"/>
          </w:tcPr>
          <w:p w:rsidR="00577AB5" w:rsidRDefault="00577AB5">
            <w:pPr>
              <w:pStyle w:val="ConsPlusNormal"/>
            </w:pPr>
            <w:r>
              <w:t>г. Сорочинск, ул. Чапаева, д. 243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164080,46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164080,46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30. Муниципальное образование Тоцкий район</w:t>
            </w:r>
          </w:p>
        </w:tc>
      </w:tr>
      <w:tr w:rsidR="00577AB5">
        <w:tc>
          <w:tcPr>
            <w:tcW w:w="3345" w:type="dxa"/>
            <w:gridSpan w:val="2"/>
          </w:tcPr>
          <w:p w:rsidR="00577AB5" w:rsidRDefault="00577AB5">
            <w:pPr>
              <w:pStyle w:val="ConsPlusNormal"/>
            </w:pPr>
            <w:r>
              <w:t>Итого по муниципальному образованию Тоцкий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33046179,62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33046179,62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737.</w:t>
            </w:r>
          </w:p>
        </w:tc>
        <w:tc>
          <w:tcPr>
            <w:tcW w:w="2551" w:type="dxa"/>
          </w:tcPr>
          <w:p w:rsidR="00577AB5" w:rsidRDefault="00577AB5">
            <w:pPr>
              <w:pStyle w:val="ConsPlusNormal"/>
            </w:pPr>
            <w:r>
              <w:t>с. Тоцкое Второе, ул. Калинина,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422,00</w:t>
            </w:r>
          </w:p>
        </w:tc>
        <w:tc>
          <w:tcPr>
            <w:tcW w:w="1804" w:type="dxa"/>
          </w:tcPr>
          <w:p w:rsidR="00577AB5" w:rsidRDefault="00577AB5">
            <w:pPr>
              <w:pStyle w:val="ConsPlusNormal"/>
              <w:jc w:val="center"/>
            </w:pPr>
            <w:r>
              <w:t>8164218,91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8164218,91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738.</w:t>
            </w:r>
          </w:p>
        </w:tc>
        <w:tc>
          <w:tcPr>
            <w:tcW w:w="2551" w:type="dxa"/>
          </w:tcPr>
          <w:p w:rsidR="00577AB5" w:rsidRDefault="00577AB5">
            <w:pPr>
              <w:pStyle w:val="ConsPlusNormal"/>
            </w:pPr>
            <w:r>
              <w:t>с. Тоцкое Второе, ул. Калинина, д. 7, инв. N 2253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876,60</w:t>
            </w:r>
          </w:p>
        </w:tc>
        <w:tc>
          <w:tcPr>
            <w:tcW w:w="1804" w:type="dxa"/>
          </w:tcPr>
          <w:p w:rsidR="00577AB5" w:rsidRDefault="00577AB5">
            <w:pPr>
              <w:pStyle w:val="ConsPlusNormal"/>
              <w:jc w:val="center"/>
            </w:pPr>
            <w:r>
              <w:t>5643982,73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5643982,73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739.</w:t>
            </w:r>
          </w:p>
        </w:tc>
        <w:tc>
          <w:tcPr>
            <w:tcW w:w="2551" w:type="dxa"/>
          </w:tcPr>
          <w:p w:rsidR="00577AB5" w:rsidRDefault="00577AB5">
            <w:pPr>
              <w:pStyle w:val="ConsPlusNormal"/>
            </w:pPr>
            <w:r>
              <w:t>с. Тоцкое Второе, ул. Кобина, д. 5, инв. N 2180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826,60</w:t>
            </w:r>
          </w:p>
        </w:tc>
        <w:tc>
          <w:tcPr>
            <w:tcW w:w="1804" w:type="dxa"/>
          </w:tcPr>
          <w:p w:rsidR="00577AB5" w:rsidRDefault="00577AB5">
            <w:pPr>
              <w:pStyle w:val="ConsPlusNormal"/>
              <w:jc w:val="center"/>
            </w:pPr>
            <w:r>
              <w:t>5665583,70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5665583,70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740.</w:t>
            </w:r>
          </w:p>
        </w:tc>
        <w:tc>
          <w:tcPr>
            <w:tcW w:w="2551" w:type="dxa"/>
          </w:tcPr>
          <w:p w:rsidR="00577AB5" w:rsidRDefault="00577AB5">
            <w:pPr>
              <w:pStyle w:val="ConsPlusNormal"/>
            </w:pPr>
            <w:r>
              <w:t>с. Тоцкое Второе, ул. Синельника, д. 11, инв. N 990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632,60</w:t>
            </w:r>
          </w:p>
        </w:tc>
        <w:tc>
          <w:tcPr>
            <w:tcW w:w="1804" w:type="dxa"/>
          </w:tcPr>
          <w:p w:rsidR="00577AB5" w:rsidRDefault="00577AB5">
            <w:pPr>
              <w:pStyle w:val="ConsPlusNormal"/>
              <w:jc w:val="center"/>
            </w:pPr>
            <w:r>
              <w:t>3413396,46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3413396,46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741.</w:t>
            </w:r>
          </w:p>
        </w:tc>
        <w:tc>
          <w:tcPr>
            <w:tcW w:w="2551" w:type="dxa"/>
          </w:tcPr>
          <w:p w:rsidR="00577AB5" w:rsidRDefault="00577AB5">
            <w:pPr>
              <w:pStyle w:val="ConsPlusNormal"/>
            </w:pPr>
            <w:r>
              <w:t>с. Тоцкое Второе, ул. Синельника, д. 6, инв. N 801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344,00</w:t>
            </w:r>
          </w:p>
        </w:tc>
        <w:tc>
          <w:tcPr>
            <w:tcW w:w="1804" w:type="dxa"/>
          </w:tcPr>
          <w:p w:rsidR="00577AB5" w:rsidRDefault="00577AB5">
            <w:pPr>
              <w:pStyle w:val="ConsPlusNormal"/>
              <w:jc w:val="center"/>
            </w:pPr>
            <w:r>
              <w:t>3029460,59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3029460,59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742.</w:t>
            </w:r>
          </w:p>
        </w:tc>
        <w:tc>
          <w:tcPr>
            <w:tcW w:w="2551" w:type="dxa"/>
          </w:tcPr>
          <w:p w:rsidR="00577AB5" w:rsidRDefault="00577AB5">
            <w:pPr>
              <w:pStyle w:val="ConsPlusNormal"/>
            </w:pPr>
            <w:r>
              <w:t>с. Тоцкое Второе, ул. Синельника, д. 9, инв. N 952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632,60</w:t>
            </w:r>
          </w:p>
        </w:tc>
        <w:tc>
          <w:tcPr>
            <w:tcW w:w="1804" w:type="dxa"/>
          </w:tcPr>
          <w:p w:rsidR="00577AB5" w:rsidRDefault="00577AB5">
            <w:pPr>
              <w:pStyle w:val="ConsPlusNormal"/>
              <w:jc w:val="center"/>
            </w:pPr>
            <w:r>
              <w:t>3512420,27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3512420,27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743.</w:t>
            </w:r>
          </w:p>
        </w:tc>
        <w:tc>
          <w:tcPr>
            <w:tcW w:w="2551" w:type="dxa"/>
          </w:tcPr>
          <w:p w:rsidR="00577AB5" w:rsidRDefault="00577AB5">
            <w:pPr>
              <w:pStyle w:val="ConsPlusNormal"/>
            </w:pPr>
            <w:r>
              <w:t>с. Тоцкое, ул. Полевая, д. 5а</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1232235,52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1232235,52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744.</w:t>
            </w:r>
          </w:p>
        </w:tc>
        <w:tc>
          <w:tcPr>
            <w:tcW w:w="2551" w:type="dxa"/>
          </w:tcPr>
          <w:p w:rsidR="00577AB5" w:rsidRDefault="00577AB5">
            <w:pPr>
              <w:pStyle w:val="ConsPlusNormal"/>
            </w:pPr>
            <w:r>
              <w:t>с. Тоцкое, ул. Полевая, д. 5а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165869,20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165869,20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745.</w:t>
            </w:r>
          </w:p>
        </w:tc>
        <w:tc>
          <w:tcPr>
            <w:tcW w:w="2551" w:type="dxa"/>
          </w:tcPr>
          <w:p w:rsidR="00577AB5" w:rsidRDefault="00577AB5">
            <w:pPr>
              <w:pStyle w:val="ConsPlusNormal"/>
            </w:pPr>
            <w:r>
              <w:t>с. Тоцкое, ул. Полевая, д. 5а</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210942,79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210942,79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746.</w:t>
            </w:r>
          </w:p>
        </w:tc>
        <w:tc>
          <w:tcPr>
            <w:tcW w:w="2551" w:type="dxa"/>
          </w:tcPr>
          <w:p w:rsidR="00577AB5" w:rsidRDefault="00577AB5">
            <w:pPr>
              <w:pStyle w:val="ConsPlusNormal"/>
            </w:pPr>
            <w:r>
              <w:t>с. Тоцкое, ул. Полевая, д. 5а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190918,69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190918,69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747.</w:t>
            </w:r>
          </w:p>
        </w:tc>
        <w:tc>
          <w:tcPr>
            <w:tcW w:w="2551" w:type="dxa"/>
          </w:tcPr>
          <w:p w:rsidR="00577AB5" w:rsidRDefault="00577AB5">
            <w:pPr>
              <w:pStyle w:val="ConsPlusNormal"/>
            </w:pPr>
            <w:r>
              <w:t>с. Тоцкое, ул. Терешковой, д. 16</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1064568,37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1064568,37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748.</w:t>
            </w:r>
          </w:p>
        </w:tc>
        <w:tc>
          <w:tcPr>
            <w:tcW w:w="2551" w:type="dxa"/>
          </w:tcPr>
          <w:p w:rsidR="00577AB5" w:rsidRDefault="00577AB5">
            <w:pPr>
              <w:pStyle w:val="ConsPlusNormal"/>
            </w:pPr>
            <w:r>
              <w:t>с. Тоцкое, ул. Терешковой, д. 28</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408053,44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408053,44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749.</w:t>
            </w:r>
          </w:p>
        </w:tc>
        <w:tc>
          <w:tcPr>
            <w:tcW w:w="2551" w:type="dxa"/>
          </w:tcPr>
          <w:p w:rsidR="00577AB5" w:rsidRDefault="00577AB5">
            <w:pPr>
              <w:pStyle w:val="ConsPlusNormal"/>
            </w:pPr>
            <w:r>
              <w:t>с. Тоцкое, ул. Терешковой, д. 30</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344528,95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344528,95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31. Муниципальное образование Тюльганский район</w:t>
            </w:r>
          </w:p>
        </w:tc>
      </w:tr>
      <w:tr w:rsidR="00577AB5">
        <w:tc>
          <w:tcPr>
            <w:tcW w:w="3345" w:type="dxa"/>
            <w:gridSpan w:val="2"/>
          </w:tcPr>
          <w:p w:rsidR="00577AB5" w:rsidRDefault="00577AB5">
            <w:pPr>
              <w:pStyle w:val="ConsPlusNormal"/>
            </w:pPr>
            <w:r>
              <w:t>Итого по муниципальному образованию Тюльганский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17851652,38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17851652,38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750.</w:t>
            </w:r>
          </w:p>
        </w:tc>
        <w:tc>
          <w:tcPr>
            <w:tcW w:w="2551" w:type="dxa"/>
          </w:tcPr>
          <w:p w:rsidR="00577AB5" w:rsidRDefault="00577AB5">
            <w:pPr>
              <w:pStyle w:val="ConsPlusNormal"/>
            </w:pPr>
            <w:r>
              <w:t>пос. Тюльган, ул. Магистральная, д. 3</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3515543,49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3515543,49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751.</w:t>
            </w:r>
          </w:p>
        </w:tc>
        <w:tc>
          <w:tcPr>
            <w:tcW w:w="2551" w:type="dxa"/>
          </w:tcPr>
          <w:p w:rsidR="00577AB5" w:rsidRDefault="00577AB5">
            <w:pPr>
              <w:pStyle w:val="ConsPlusNormal"/>
            </w:pPr>
            <w:r>
              <w:t>пос. Тюльган, ул. Октябрьская, д. 11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4236781,69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4236781,69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752.</w:t>
            </w:r>
          </w:p>
        </w:tc>
        <w:tc>
          <w:tcPr>
            <w:tcW w:w="2551" w:type="dxa"/>
          </w:tcPr>
          <w:p w:rsidR="00577AB5" w:rsidRDefault="00577AB5">
            <w:pPr>
              <w:pStyle w:val="ConsPlusNormal"/>
            </w:pPr>
            <w:r>
              <w:t>пос. Тюльган, ул. Октябрьская, д. 19</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10099327,20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10099327,20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32. Муниципальное образование Шарлыкский район</w:t>
            </w:r>
          </w:p>
        </w:tc>
      </w:tr>
      <w:tr w:rsidR="00577AB5">
        <w:tc>
          <w:tcPr>
            <w:tcW w:w="3345" w:type="dxa"/>
            <w:gridSpan w:val="2"/>
          </w:tcPr>
          <w:p w:rsidR="00577AB5" w:rsidRDefault="00577AB5">
            <w:pPr>
              <w:pStyle w:val="ConsPlusNormal"/>
            </w:pPr>
            <w:r>
              <w:t>Итого по муниципальному образованию Шарлыкский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3049511,59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3049511,59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753.</w:t>
            </w:r>
          </w:p>
        </w:tc>
        <w:tc>
          <w:tcPr>
            <w:tcW w:w="2551" w:type="dxa"/>
          </w:tcPr>
          <w:p w:rsidR="00577AB5" w:rsidRDefault="00577AB5">
            <w:pPr>
              <w:pStyle w:val="ConsPlusNormal"/>
            </w:pPr>
            <w:r>
              <w:t>с. Шарлык, пер. Новый, д. 8</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112,00</w:t>
            </w:r>
          </w:p>
        </w:tc>
        <w:tc>
          <w:tcPr>
            <w:tcW w:w="1804" w:type="dxa"/>
          </w:tcPr>
          <w:p w:rsidR="00577AB5" w:rsidRDefault="00577AB5">
            <w:pPr>
              <w:pStyle w:val="ConsPlusNormal"/>
              <w:jc w:val="center"/>
            </w:pPr>
            <w:r>
              <w:t>1560049,41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1560049,41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754.</w:t>
            </w:r>
          </w:p>
        </w:tc>
        <w:tc>
          <w:tcPr>
            <w:tcW w:w="2551" w:type="dxa"/>
          </w:tcPr>
          <w:p w:rsidR="00577AB5" w:rsidRDefault="00577AB5">
            <w:pPr>
              <w:pStyle w:val="ConsPlusNormal"/>
            </w:pPr>
            <w:r>
              <w:t>с. Шарлык, ул. Фрунзе, д. 26</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352,80</w:t>
            </w:r>
          </w:p>
        </w:tc>
        <w:tc>
          <w:tcPr>
            <w:tcW w:w="1804" w:type="dxa"/>
          </w:tcPr>
          <w:p w:rsidR="00577AB5" w:rsidRDefault="00577AB5">
            <w:pPr>
              <w:pStyle w:val="ConsPlusNormal"/>
              <w:jc w:val="center"/>
            </w:pPr>
            <w:r>
              <w:t>1112293,06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1112293,06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755.</w:t>
            </w:r>
          </w:p>
        </w:tc>
        <w:tc>
          <w:tcPr>
            <w:tcW w:w="2551" w:type="dxa"/>
          </w:tcPr>
          <w:p w:rsidR="00577AB5" w:rsidRDefault="00577AB5">
            <w:pPr>
              <w:pStyle w:val="ConsPlusNormal"/>
            </w:pPr>
            <w:r>
              <w:t>с. Шарлык, ул. Фрунзе, д. 7а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96,00</w:t>
            </w:r>
          </w:p>
        </w:tc>
        <w:tc>
          <w:tcPr>
            <w:tcW w:w="1804" w:type="dxa"/>
          </w:tcPr>
          <w:p w:rsidR="00577AB5" w:rsidRDefault="00577AB5">
            <w:pPr>
              <w:pStyle w:val="ConsPlusNormal"/>
              <w:jc w:val="center"/>
            </w:pPr>
            <w:r>
              <w:t>377169,12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377169,12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33. Муниципальное образование Ясненский городской округ</w:t>
            </w:r>
          </w:p>
        </w:tc>
      </w:tr>
      <w:tr w:rsidR="00577AB5">
        <w:tc>
          <w:tcPr>
            <w:tcW w:w="3345" w:type="dxa"/>
            <w:gridSpan w:val="2"/>
          </w:tcPr>
          <w:p w:rsidR="00577AB5" w:rsidRDefault="00577AB5">
            <w:pPr>
              <w:pStyle w:val="ConsPlusNormal"/>
            </w:pPr>
            <w:r>
              <w:t>Итого по муниципальному образованию Ясненский городской округ</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13094833,00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13094833,00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756.</w:t>
            </w:r>
          </w:p>
        </w:tc>
        <w:tc>
          <w:tcPr>
            <w:tcW w:w="2551" w:type="dxa"/>
          </w:tcPr>
          <w:p w:rsidR="00577AB5" w:rsidRDefault="00577AB5">
            <w:pPr>
              <w:pStyle w:val="ConsPlusNormal"/>
            </w:pPr>
            <w:r>
              <w:t>г. Ясный, ул. Асбестовиков, д. 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1166,00</w:t>
            </w:r>
          </w:p>
        </w:tc>
        <w:tc>
          <w:tcPr>
            <w:tcW w:w="1804" w:type="dxa"/>
          </w:tcPr>
          <w:p w:rsidR="00577AB5" w:rsidRDefault="00577AB5">
            <w:pPr>
              <w:pStyle w:val="ConsPlusNormal"/>
              <w:jc w:val="center"/>
            </w:pPr>
            <w:r>
              <w:t>2519854,00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2519854,00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757.</w:t>
            </w:r>
          </w:p>
        </w:tc>
        <w:tc>
          <w:tcPr>
            <w:tcW w:w="2551" w:type="dxa"/>
          </w:tcPr>
          <w:p w:rsidR="00577AB5" w:rsidRDefault="00577AB5">
            <w:pPr>
              <w:pStyle w:val="ConsPlusNormal"/>
            </w:pPr>
            <w:r>
              <w:t>г. Ясный, ул. Западная, д. 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748,00</w:t>
            </w:r>
          </w:p>
        </w:tc>
        <w:tc>
          <w:tcPr>
            <w:tcW w:w="1804" w:type="dxa"/>
          </w:tcPr>
          <w:p w:rsidR="00577AB5" w:rsidRDefault="00577AB5">
            <w:pPr>
              <w:pStyle w:val="ConsPlusNormal"/>
              <w:jc w:val="center"/>
            </w:pPr>
            <w:r>
              <w:t>1746029,00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1746029,00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758.</w:t>
            </w:r>
          </w:p>
        </w:tc>
        <w:tc>
          <w:tcPr>
            <w:tcW w:w="2551" w:type="dxa"/>
          </w:tcPr>
          <w:p w:rsidR="00577AB5" w:rsidRDefault="00577AB5">
            <w:pPr>
              <w:pStyle w:val="ConsPlusNormal"/>
            </w:pPr>
            <w:r>
              <w:t xml:space="preserve">г. Ясный, ул. Парковая, д. </w:t>
            </w:r>
            <w:r>
              <w:lastRenderedPageBreak/>
              <w:t>8</w:t>
            </w:r>
          </w:p>
        </w:tc>
        <w:tc>
          <w:tcPr>
            <w:tcW w:w="1871" w:type="dxa"/>
          </w:tcPr>
          <w:p w:rsidR="00577AB5" w:rsidRDefault="00577AB5">
            <w:pPr>
              <w:pStyle w:val="ConsPlusNormal"/>
            </w:pPr>
            <w:r>
              <w:lastRenderedPageBreak/>
              <w:t xml:space="preserve">утепление и (или) </w:t>
            </w:r>
            <w:r>
              <w:lastRenderedPageBreak/>
              <w:t>ремонт фасада</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941800,00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941800,00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lastRenderedPageBreak/>
              <w:t>759.</w:t>
            </w:r>
          </w:p>
        </w:tc>
        <w:tc>
          <w:tcPr>
            <w:tcW w:w="2551" w:type="dxa"/>
          </w:tcPr>
          <w:p w:rsidR="00577AB5" w:rsidRDefault="00577AB5">
            <w:pPr>
              <w:pStyle w:val="ConsPlusNormal"/>
            </w:pPr>
            <w:r>
              <w:t>г. Ясный, ул. Северная, д. 6</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1849520,00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1849520,00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760.</w:t>
            </w:r>
          </w:p>
        </w:tc>
        <w:tc>
          <w:tcPr>
            <w:tcW w:w="2551" w:type="dxa"/>
          </w:tcPr>
          <w:p w:rsidR="00577AB5" w:rsidRDefault="00577AB5">
            <w:pPr>
              <w:pStyle w:val="ConsPlusNormal"/>
            </w:pPr>
            <w:r>
              <w:t>г. Ясный, ул. Юбилейная, д. 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1694,40</w:t>
            </w:r>
          </w:p>
        </w:tc>
        <w:tc>
          <w:tcPr>
            <w:tcW w:w="1804" w:type="dxa"/>
          </w:tcPr>
          <w:p w:rsidR="00577AB5" w:rsidRDefault="00577AB5">
            <w:pPr>
              <w:pStyle w:val="ConsPlusNormal"/>
              <w:jc w:val="center"/>
            </w:pPr>
            <w:r>
              <w:t>3518372,00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3518372,00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761.</w:t>
            </w:r>
          </w:p>
        </w:tc>
        <w:tc>
          <w:tcPr>
            <w:tcW w:w="2551" w:type="dxa"/>
          </w:tcPr>
          <w:p w:rsidR="00577AB5" w:rsidRDefault="00577AB5">
            <w:pPr>
              <w:pStyle w:val="ConsPlusNormal"/>
            </w:pPr>
            <w:r>
              <w:t>г. Ясный, ул. Юбилейная, д. 14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1206,00</w:t>
            </w:r>
          </w:p>
        </w:tc>
        <w:tc>
          <w:tcPr>
            <w:tcW w:w="1804" w:type="dxa"/>
          </w:tcPr>
          <w:p w:rsidR="00577AB5" w:rsidRDefault="00577AB5">
            <w:pPr>
              <w:pStyle w:val="ConsPlusNormal"/>
              <w:jc w:val="center"/>
            </w:pPr>
            <w:r>
              <w:t>2519258,00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2519258,00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СС</w:t>
            </w:r>
          </w:p>
        </w:tc>
      </w:tr>
      <w:tr w:rsidR="00577AB5">
        <w:tc>
          <w:tcPr>
            <w:tcW w:w="21306" w:type="dxa"/>
            <w:gridSpan w:val="13"/>
          </w:tcPr>
          <w:p w:rsidR="00577AB5" w:rsidRDefault="00577AB5">
            <w:pPr>
              <w:pStyle w:val="ConsPlusNormal"/>
              <w:jc w:val="center"/>
              <w:outlineLvl w:val="2"/>
            </w:pPr>
            <w:r>
              <w:t>2022 год</w:t>
            </w:r>
          </w:p>
        </w:tc>
      </w:tr>
      <w:tr w:rsidR="00577AB5">
        <w:tc>
          <w:tcPr>
            <w:tcW w:w="3345" w:type="dxa"/>
            <w:gridSpan w:val="2"/>
          </w:tcPr>
          <w:p w:rsidR="00577AB5" w:rsidRDefault="00577AB5">
            <w:pPr>
              <w:pStyle w:val="ConsPlusNormal"/>
            </w:pPr>
            <w:r>
              <w:t>Итого по 2022 году</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4468039038,79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72119200,00</w:t>
            </w:r>
          </w:p>
        </w:tc>
        <w:tc>
          <w:tcPr>
            <w:tcW w:w="1504" w:type="dxa"/>
          </w:tcPr>
          <w:p w:rsidR="00577AB5" w:rsidRDefault="00577AB5">
            <w:pPr>
              <w:pStyle w:val="ConsPlusNormal"/>
              <w:jc w:val="center"/>
            </w:pPr>
            <w:r>
              <w:t>1515000,00</w:t>
            </w:r>
          </w:p>
        </w:tc>
        <w:tc>
          <w:tcPr>
            <w:tcW w:w="1804" w:type="dxa"/>
          </w:tcPr>
          <w:p w:rsidR="00577AB5" w:rsidRDefault="00577AB5">
            <w:pPr>
              <w:pStyle w:val="ConsPlusNormal"/>
              <w:jc w:val="center"/>
            </w:pPr>
            <w:r>
              <w:t>4394404838,79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21306" w:type="dxa"/>
            <w:gridSpan w:val="13"/>
          </w:tcPr>
          <w:p w:rsidR="00577AB5" w:rsidRDefault="00577AB5">
            <w:pPr>
              <w:pStyle w:val="ConsPlusNormal"/>
              <w:jc w:val="center"/>
              <w:outlineLvl w:val="3"/>
            </w:pPr>
            <w:r>
              <w:t>1. Муниципальное образование Адамовский район</w:t>
            </w:r>
          </w:p>
        </w:tc>
      </w:tr>
      <w:tr w:rsidR="00577AB5">
        <w:tc>
          <w:tcPr>
            <w:tcW w:w="3345" w:type="dxa"/>
            <w:gridSpan w:val="2"/>
          </w:tcPr>
          <w:p w:rsidR="00577AB5" w:rsidRDefault="00577AB5">
            <w:pPr>
              <w:pStyle w:val="ConsPlusNormal"/>
            </w:pPr>
            <w:r>
              <w:t>Итого по муниципальному образованию Адамовский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22645512,92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22645512,92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1.</w:t>
            </w:r>
          </w:p>
        </w:tc>
        <w:tc>
          <w:tcPr>
            <w:tcW w:w="2551" w:type="dxa"/>
          </w:tcPr>
          <w:p w:rsidR="00577AB5" w:rsidRDefault="00577AB5">
            <w:pPr>
              <w:pStyle w:val="ConsPlusNormal"/>
            </w:pPr>
            <w:r>
              <w:t>пос. Адамовка, ул. 8 Марта, д. 21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275068,33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275068,33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w:t>
            </w:r>
          </w:p>
        </w:tc>
        <w:tc>
          <w:tcPr>
            <w:tcW w:w="2551" w:type="dxa"/>
          </w:tcPr>
          <w:p w:rsidR="00577AB5" w:rsidRDefault="00577AB5">
            <w:pPr>
              <w:pStyle w:val="ConsPlusNormal"/>
            </w:pPr>
            <w:r>
              <w:t>пос. Адамовка, ул. Ленина, д. 43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894,80</w:t>
            </w:r>
          </w:p>
        </w:tc>
        <w:tc>
          <w:tcPr>
            <w:tcW w:w="1804" w:type="dxa"/>
          </w:tcPr>
          <w:p w:rsidR="00577AB5" w:rsidRDefault="00577AB5">
            <w:pPr>
              <w:pStyle w:val="ConsPlusNormal"/>
              <w:jc w:val="center"/>
            </w:pPr>
            <w:r>
              <w:t>7439649,62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7439649,62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w:t>
            </w:r>
          </w:p>
        </w:tc>
        <w:tc>
          <w:tcPr>
            <w:tcW w:w="2551" w:type="dxa"/>
          </w:tcPr>
          <w:p w:rsidR="00577AB5" w:rsidRDefault="00577AB5">
            <w:pPr>
              <w:pStyle w:val="ConsPlusNormal"/>
            </w:pPr>
            <w:r>
              <w:t>пос. Адамовка, ул. Студенческая, д. 1б</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2904773,35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2904773,35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w:t>
            </w:r>
          </w:p>
        </w:tc>
        <w:tc>
          <w:tcPr>
            <w:tcW w:w="2551" w:type="dxa"/>
          </w:tcPr>
          <w:p w:rsidR="00577AB5" w:rsidRDefault="00577AB5">
            <w:pPr>
              <w:pStyle w:val="ConsPlusNormal"/>
            </w:pPr>
            <w:r>
              <w:t>пос. Адамовка, ул. Студенческая, д. 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5419146,79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5419146,79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w:t>
            </w:r>
          </w:p>
        </w:tc>
        <w:tc>
          <w:tcPr>
            <w:tcW w:w="2551" w:type="dxa"/>
          </w:tcPr>
          <w:p w:rsidR="00577AB5" w:rsidRDefault="00577AB5">
            <w:pPr>
              <w:pStyle w:val="ConsPlusNormal"/>
            </w:pPr>
            <w:r>
              <w:t>пос. Теренсай, ул. Строителей, д. 2а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736,00</w:t>
            </w:r>
          </w:p>
        </w:tc>
        <w:tc>
          <w:tcPr>
            <w:tcW w:w="1804" w:type="dxa"/>
          </w:tcPr>
          <w:p w:rsidR="00577AB5" w:rsidRDefault="00577AB5">
            <w:pPr>
              <w:pStyle w:val="ConsPlusNormal"/>
              <w:jc w:val="center"/>
            </w:pPr>
            <w:r>
              <w:t>6606874,83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6606874,83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2. Муниципальное образование Акбулакский район</w:t>
            </w:r>
          </w:p>
        </w:tc>
      </w:tr>
      <w:tr w:rsidR="00577AB5">
        <w:tc>
          <w:tcPr>
            <w:tcW w:w="3345" w:type="dxa"/>
            <w:gridSpan w:val="2"/>
          </w:tcPr>
          <w:p w:rsidR="00577AB5" w:rsidRDefault="00577AB5">
            <w:pPr>
              <w:pStyle w:val="ConsPlusNormal"/>
            </w:pPr>
            <w:r>
              <w:t>Итого по муниципальному образованию Акбулакский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3367153,77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3367153,77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6.</w:t>
            </w:r>
          </w:p>
        </w:tc>
        <w:tc>
          <w:tcPr>
            <w:tcW w:w="2551" w:type="dxa"/>
          </w:tcPr>
          <w:p w:rsidR="00577AB5" w:rsidRDefault="00577AB5">
            <w:pPr>
              <w:pStyle w:val="ConsPlusNormal"/>
            </w:pPr>
            <w:r>
              <w:t>пос. Акбулак, ул. Комсомольская, д. 79</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477192,77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477192,77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w:t>
            </w:r>
          </w:p>
        </w:tc>
        <w:tc>
          <w:tcPr>
            <w:tcW w:w="2551" w:type="dxa"/>
          </w:tcPr>
          <w:p w:rsidR="00577AB5" w:rsidRDefault="00577AB5">
            <w:pPr>
              <w:pStyle w:val="ConsPlusNormal"/>
            </w:pPr>
            <w:r>
              <w:t>пос. Акбулак, ул. Терещенко, д. 28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2889961,00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2889961,00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3. Муниципальное образование Александровский район</w:t>
            </w:r>
          </w:p>
        </w:tc>
      </w:tr>
      <w:tr w:rsidR="00577AB5">
        <w:tc>
          <w:tcPr>
            <w:tcW w:w="3345" w:type="dxa"/>
            <w:gridSpan w:val="2"/>
          </w:tcPr>
          <w:p w:rsidR="00577AB5" w:rsidRDefault="00577AB5">
            <w:pPr>
              <w:pStyle w:val="ConsPlusNormal"/>
            </w:pPr>
            <w:r>
              <w:t>Итого по муниципальному образованию Александровский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8887326,00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8887326,00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8.</w:t>
            </w:r>
          </w:p>
        </w:tc>
        <w:tc>
          <w:tcPr>
            <w:tcW w:w="2551" w:type="dxa"/>
          </w:tcPr>
          <w:p w:rsidR="00577AB5" w:rsidRDefault="00577AB5">
            <w:pPr>
              <w:pStyle w:val="ConsPlusNormal"/>
            </w:pPr>
            <w:r>
              <w:t>с. Александровка, ул. Гагарина, д. 46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4847436,93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4847436,93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w:t>
            </w:r>
          </w:p>
        </w:tc>
        <w:tc>
          <w:tcPr>
            <w:tcW w:w="2551" w:type="dxa"/>
          </w:tcPr>
          <w:p w:rsidR="00577AB5" w:rsidRDefault="00577AB5">
            <w:pPr>
              <w:pStyle w:val="ConsPlusNormal"/>
            </w:pPr>
            <w:r>
              <w:t>с. Александровка, ул. Гагарина, д. 48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2909050,97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2909050,97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w:t>
            </w:r>
          </w:p>
        </w:tc>
        <w:tc>
          <w:tcPr>
            <w:tcW w:w="2551" w:type="dxa"/>
          </w:tcPr>
          <w:p w:rsidR="00577AB5" w:rsidRDefault="00577AB5">
            <w:pPr>
              <w:pStyle w:val="ConsPlusNormal"/>
            </w:pPr>
            <w:r>
              <w:t>с. Александровка, ул. Эстрадная, д. 17</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932568,43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932568,43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w:t>
            </w:r>
          </w:p>
        </w:tc>
        <w:tc>
          <w:tcPr>
            <w:tcW w:w="2551" w:type="dxa"/>
          </w:tcPr>
          <w:p w:rsidR="00577AB5" w:rsidRDefault="00577AB5">
            <w:pPr>
              <w:pStyle w:val="ConsPlusNormal"/>
            </w:pPr>
            <w:r>
              <w:t>с. Александровка, ул. Эстрадная, д. 17</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198269,67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198269,67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lastRenderedPageBreak/>
              <w:t>4. Муниципальное образование Асекеевский район</w:t>
            </w:r>
          </w:p>
        </w:tc>
      </w:tr>
      <w:tr w:rsidR="00577AB5">
        <w:tc>
          <w:tcPr>
            <w:tcW w:w="3345" w:type="dxa"/>
            <w:gridSpan w:val="2"/>
          </w:tcPr>
          <w:p w:rsidR="00577AB5" w:rsidRDefault="00577AB5">
            <w:pPr>
              <w:pStyle w:val="ConsPlusNormal"/>
            </w:pPr>
            <w:r>
              <w:t>Итого по муниципальному образованию Асекеевский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34089963,90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670000,00</w:t>
            </w:r>
          </w:p>
        </w:tc>
        <w:tc>
          <w:tcPr>
            <w:tcW w:w="1804" w:type="dxa"/>
          </w:tcPr>
          <w:p w:rsidR="00577AB5" w:rsidRDefault="00577AB5">
            <w:pPr>
              <w:pStyle w:val="ConsPlusNormal"/>
              <w:jc w:val="center"/>
            </w:pPr>
            <w:r>
              <w:t>33419963,90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12.</w:t>
            </w:r>
          </w:p>
        </w:tc>
        <w:tc>
          <w:tcPr>
            <w:tcW w:w="2551" w:type="dxa"/>
          </w:tcPr>
          <w:p w:rsidR="00577AB5" w:rsidRDefault="00577AB5">
            <w:pPr>
              <w:pStyle w:val="ConsPlusNormal"/>
            </w:pPr>
            <w:r>
              <w:t>пос. Чкаловский, ул. Нефтяников, д. 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236974,07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10000,00</w:t>
            </w:r>
          </w:p>
        </w:tc>
        <w:tc>
          <w:tcPr>
            <w:tcW w:w="1804" w:type="dxa"/>
          </w:tcPr>
          <w:p w:rsidR="00577AB5" w:rsidRDefault="00577AB5">
            <w:pPr>
              <w:pStyle w:val="ConsPlusNormal"/>
              <w:jc w:val="center"/>
            </w:pPr>
            <w:r>
              <w:t>226974,07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13.</w:t>
            </w:r>
          </w:p>
        </w:tc>
        <w:tc>
          <w:tcPr>
            <w:tcW w:w="2551" w:type="dxa"/>
          </w:tcPr>
          <w:p w:rsidR="00577AB5" w:rsidRDefault="00577AB5">
            <w:pPr>
              <w:pStyle w:val="ConsPlusNormal"/>
            </w:pPr>
            <w:r>
              <w:t>пос. Чкаловский, ул. Нефтяников,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365,00</w:t>
            </w:r>
          </w:p>
        </w:tc>
        <w:tc>
          <w:tcPr>
            <w:tcW w:w="1804" w:type="dxa"/>
          </w:tcPr>
          <w:p w:rsidR="00577AB5" w:rsidRDefault="00577AB5">
            <w:pPr>
              <w:pStyle w:val="ConsPlusNormal"/>
              <w:jc w:val="center"/>
            </w:pPr>
            <w:r>
              <w:t>3008239,31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110000,00</w:t>
            </w:r>
          </w:p>
        </w:tc>
        <w:tc>
          <w:tcPr>
            <w:tcW w:w="1804" w:type="dxa"/>
          </w:tcPr>
          <w:p w:rsidR="00577AB5" w:rsidRDefault="00577AB5">
            <w:pPr>
              <w:pStyle w:val="ConsPlusNormal"/>
              <w:jc w:val="center"/>
            </w:pPr>
            <w:r>
              <w:t>2898239,31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14.</w:t>
            </w:r>
          </w:p>
        </w:tc>
        <w:tc>
          <w:tcPr>
            <w:tcW w:w="2551" w:type="dxa"/>
          </w:tcPr>
          <w:p w:rsidR="00577AB5" w:rsidRDefault="00577AB5">
            <w:pPr>
              <w:pStyle w:val="ConsPlusNormal"/>
            </w:pPr>
            <w:r>
              <w:t>пос. Чкаловский, ул. Нефтяников, д. 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458,00</w:t>
            </w:r>
          </w:p>
        </w:tc>
        <w:tc>
          <w:tcPr>
            <w:tcW w:w="1804" w:type="dxa"/>
          </w:tcPr>
          <w:p w:rsidR="00577AB5" w:rsidRDefault="00577AB5">
            <w:pPr>
              <w:pStyle w:val="ConsPlusNormal"/>
              <w:jc w:val="center"/>
            </w:pPr>
            <w:r>
              <w:t>2024275,23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80000,00</w:t>
            </w:r>
          </w:p>
        </w:tc>
        <w:tc>
          <w:tcPr>
            <w:tcW w:w="1804" w:type="dxa"/>
          </w:tcPr>
          <w:p w:rsidR="00577AB5" w:rsidRDefault="00577AB5">
            <w:pPr>
              <w:pStyle w:val="ConsPlusNormal"/>
              <w:jc w:val="center"/>
            </w:pPr>
            <w:r>
              <w:t>1944275,23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15.</w:t>
            </w:r>
          </w:p>
        </w:tc>
        <w:tc>
          <w:tcPr>
            <w:tcW w:w="2551" w:type="dxa"/>
          </w:tcPr>
          <w:p w:rsidR="00577AB5" w:rsidRDefault="00577AB5">
            <w:pPr>
              <w:pStyle w:val="ConsPlusNormal"/>
            </w:pPr>
            <w:r>
              <w:t>пос. Чкаловский, ул. Нефтяников, д. 7</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246729,38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10000,00</w:t>
            </w:r>
          </w:p>
        </w:tc>
        <w:tc>
          <w:tcPr>
            <w:tcW w:w="1804" w:type="dxa"/>
          </w:tcPr>
          <w:p w:rsidR="00577AB5" w:rsidRDefault="00577AB5">
            <w:pPr>
              <w:pStyle w:val="ConsPlusNormal"/>
              <w:jc w:val="center"/>
            </w:pPr>
            <w:r>
              <w:t>236729,38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16.</w:t>
            </w:r>
          </w:p>
        </w:tc>
        <w:tc>
          <w:tcPr>
            <w:tcW w:w="2551" w:type="dxa"/>
          </w:tcPr>
          <w:p w:rsidR="00577AB5" w:rsidRDefault="00577AB5">
            <w:pPr>
              <w:pStyle w:val="ConsPlusNormal"/>
            </w:pPr>
            <w:r>
              <w:t>пос. Чкаловский, ул. Нефтяников, д. 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366,00</w:t>
            </w:r>
          </w:p>
        </w:tc>
        <w:tc>
          <w:tcPr>
            <w:tcW w:w="1804" w:type="dxa"/>
          </w:tcPr>
          <w:p w:rsidR="00577AB5" w:rsidRDefault="00577AB5">
            <w:pPr>
              <w:pStyle w:val="ConsPlusNormal"/>
              <w:jc w:val="center"/>
            </w:pPr>
            <w:r>
              <w:t>1702367,79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110000,00</w:t>
            </w:r>
          </w:p>
        </w:tc>
        <w:tc>
          <w:tcPr>
            <w:tcW w:w="1804" w:type="dxa"/>
          </w:tcPr>
          <w:p w:rsidR="00577AB5" w:rsidRDefault="00577AB5">
            <w:pPr>
              <w:pStyle w:val="ConsPlusNormal"/>
              <w:jc w:val="center"/>
            </w:pPr>
            <w:r>
              <w:t>1592367,79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17.</w:t>
            </w:r>
          </w:p>
        </w:tc>
        <w:tc>
          <w:tcPr>
            <w:tcW w:w="2551" w:type="dxa"/>
          </w:tcPr>
          <w:p w:rsidR="00577AB5" w:rsidRDefault="00577AB5">
            <w:pPr>
              <w:pStyle w:val="ConsPlusNormal"/>
            </w:pPr>
            <w:r>
              <w:t>пос. Чкаловский, ул. Нефтяников, д. 7</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458,00</w:t>
            </w:r>
          </w:p>
        </w:tc>
        <w:tc>
          <w:tcPr>
            <w:tcW w:w="1804" w:type="dxa"/>
          </w:tcPr>
          <w:p w:rsidR="00577AB5" w:rsidRDefault="00577AB5">
            <w:pPr>
              <w:pStyle w:val="ConsPlusNormal"/>
              <w:jc w:val="center"/>
            </w:pPr>
            <w:r>
              <w:t>3245177,37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80000,00</w:t>
            </w:r>
          </w:p>
        </w:tc>
        <w:tc>
          <w:tcPr>
            <w:tcW w:w="1804" w:type="dxa"/>
          </w:tcPr>
          <w:p w:rsidR="00577AB5" w:rsidRDefault="00577AB5">
            <w:pPr>
              <w:pStyle w:val="ConsPlusNormal"/>
              <w:jc w:val="center"/>
            </w:pPr>
            <w:r>
              <w:t>3165177,37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18.</w:t>
            </w:r>
          </w:p>
        </w:tc>
        <w:tc>
          <w:tcPr>
            <w:tcW w:w="2551" w:type="dxa"/>
          </w:tcPr>
          <w:p w:rsidR="00577AB5" w:rsidRDefault="00577AB5">
            <w:pPr>
              <w:pStyle w:val="ConsPlusNormal"/>
            </w:pPr>
            <w:r>
              <w:t>с. Асекеево, ул. Московская, д. 14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905,00</w:t>
            </w:r>
          </w:p>
        </w:tc>
        <w:tc>
          <w:tcPr>
            <w:tcW w:w="1804" w:type="dxa"/>
          </w:tcPr>
          <w:p w:rsidR="00577AB5" w:rsidRDefault="00577AB5">
            <w:pPr>
              <w:pStyle w:val="ConsPlusNormal"/>
              <w:jc w:val="center"/>
            </w:pPr>
            <w:r>
              <w:t>4982473,77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70000,00</w:t>
            </w:r>
          </w:p>
        </w:tc>
        <w:tc>
          <w:tcPr>
            <w:tcW w:w="1804" w:type="dxa"/>
          </w:tcPr>
          <w:p w:rsidR="00577AB5" w:rsidRDefault="00577AB5">
            <w:pPr>
              <w:pStyle w:val="ConsPlusNormal"/>
              <w:jc w:val="center"/>
            </w:pPr>
            <w:r>
              <w:t>4912473,77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19.</w:t>
            </w:r>
          </w:p>
        </w:tc>
        <w:tc>
          <w:tcPr>
            <w:tcW w:w="2551" w:type="dxa"/>
          </w:tcPr>
          <w:p w:rsidR="00577AB5" w:rsidRDefault="00577AB5">
            <w:pPr>
              <w:pStyle w:val="ConsPlusNormal"/>
            </w:pPr>
            <w:r>
              <w:t>с. Асекеево, ул. Московская, д. 14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866,00</w:t>
            </w:r>
          </w:p>
        </w:tc>
        <w:tc>
          <w:tcPr>
            <w:tcW w:w="1804" w:type="dxa"/>
          </w:tcPr>
          <w:p w:rsidR="00577AB5" w:rsidRDefault="00577AB5">
            <w:pPr>
              <w:pStyle w:val="ConsPlusNormal"/>
              <w:jc w:val="center"/>
            </w:pPr>
            <w:r>
              <w:t>3364264,85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40000,00</w:t>
            </w:r>
          </w:p>
        </w:tc>
        <w:tc>
          <w:tcPr>
            <w:tcW w:w="1804" w:type="dxa"/>
          </w:tcPr>
          <w:p w:rsidR="00577AB5" w:rsidRDefault="00577AB5">
            <w:pPr>
              <w:pStyle w:val="ConsPlusNormal"/>
              <w:jc w:val="center"/>
            </w:pPr>
            <w:r>
              <w:t>3324264,85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20.</w:t>
            </w:r>
          </w:p>
        </w:tc>
        <w:tc>
          <w:tcPr>
            <w:tcW w:w="2551" w:type="dxa"/>
          </w:tcPr>
          <w:p w:rsidR="00577AB5" w:rsidRDefault="00577AB5">
            <w:pPr>
              <w:pStyle w:val="ConsPlusNormal"/>
            </w:pPr>
            <w:r>
              <w:t>с. Асекеево, ул. Московская, д. 14</w:t>
            </w:r>
          </w:p>
        </w:tc>
        <w:tc>
          <w:tcPr>
            <w:tcW w:w="1871" w:type="dxa"/>
          </w:tcPr>
          <w:p w:rsidR="00577AB5" w:rsidRDefault="00577AB5">
            <w:pPr>
              <w:pStyle w:val="ConsPlusNormal"/>
            </w:pPr>
            <w:r>
              <w:t>ремонт фундамента</w:t>
            </w:r>
          </w:p>
        </w:tc>
        <w:tc>
          <w:tcPr>
            <w:tcW w:w="1304" w:type="dxa"/>
          </w:tcPr>
          <w:p w:rsidR="00577AB5" w:rsidRDefault="00577AB5">
            <w:pPr>
              <w:pStyle w:val="ConsPlusNormal"/>
              <w:jc w:val="center"/>
            </w:pPr>
            <w:r>
              <w:t>куб. метров</w:t>
            </w:r>
          </w:p>
        </w:tc>
        <w:tc>
          <w:tcPr>
            <w:tcW w:w="1644" w:type="dxa"/>
          </w:tcPr>
          <w:p w:rsidR="00577AB5" w:rsidRDefault="00577AB5">
            <w:pPr>
              <w:pStyle w:val="ConsPlusNormal"/>
              <w:jc w:val="center"/>
            </w:pPr>
            <w:r>
              <w:t>288,00</w:t>
            </w:r>
          </w:p>
        </w:tc>
        <w:tc>
          <w:tcPr>
            <w:tcW w:w="1804" w:type="dxa"/>
          </w:tcPr>
          <w:p w:rsidR="00577AB5" w:rsidRDefault="00577AB5">
            <w:pPr>
              <w:pStyle w:val="ConsPlusNormal"/>
              <w:jc w:val="center"/>
            </w:pPr>
            <w:r>
              <w:t>4126210,05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10000,00</w:t>
            </w:r>
          </w:p>
        </w:tc>
        <w:tc>
          <w:tcPr>
            <w:tcW w:w="1804" w:type="dxa"/>
          </w:tcPr>
          <w:p w:rsidR="00577AB5" w:rsidRDefault="00577AB5">
            <w:pPr>
              <w:pStyle w:val="ConsPlusNormal"/>
              <w:jc w:val="center"/>
            </w:pPr>
            <w:r>
              <w:t>4116210,05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w:t>
            </w:r>
          </w:p>
        </w:tc>
        <w:tc>
          <w:tcPr>
            <w:tcW w:w="2551" w:type="dxa"/>
          </w:tcPr>
          <w:p w:rsidR="00577AB5" w:rsidRDefault="00577AB5">
            <w:pPr>
              <w:pStyle w:val="ConsPlusNormal"/>
            </w:pPr>
            <w:r>
              <w:t xml:space="preserve">с. Асекеево, ул. </w:t>
            </w:r>
            <w:r>
              <w:lastRenderedPageBreak/>
              <w:t>Советская, д. 7</w:t>
            </w:r>
          </w:p>
        </w:tc>
        <w:tc>
          <w:tcPr>
            <w:tcW w:w="1871" w:type="dxa"/>
          </w:tcPr>
          <w:p w:rsidR="00577AB5" w:rsidRDefault="00577AB5">
            <w:pPr>
              <w:pStyle w:val="ConsPlusNormal"/>
            </w:pPr>
            <w:r>
              <w:lastRenderedPageBreak/>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1210811,05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10000,00</w:t>
            </w:r>
          </w:p>
        </w:tc>
        <w:tc>
          <w:tcPr>
            <w:tcW w:w="1804" w:type="dxa"/>
          </w:tcPr>
          <w:p w:rsidR="00577AB5" w:rsidRDefault="00577AB5">
            <w:pPr>
              <w:pStyle w:val="ConsPlusNormal"/>
              <w:jc w:val="center"/>
            </w:pPr>
            <w:r>
              <w:t>1200811,05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22.</w:t>
            </w:r>
          </w:p>
        </w:tc>
        <w:tc>
          <w:tcPr>
            <w:tcW w:w="2551" w:type="dxa"/>
          </w:tcPr>
          <w:p w:rsidR="00577AB5" w:rsidRDefault="00577AB5">
            <w:pPr>
              <w:pStyle w:val="ConsPlusNormal"/>
            </w:pPr>
            <w:r>
              <w:t>с. Асекеево, ул. Советская, д. 7</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1210811,05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10000,00</w:t>
            </w:r>
          </w:p>
        </w:tc>
        <w:tc>
          <w:tcPr>
            <w:tcW w:w="1804" w:type="dxa"/>
          </w:tcPr>
          <w:p w:rsidR="00577AB5" w:rsidRDefault="00577AB5">
            <w:pPr>
              <w:pStyle w:val="ConsPlusNormal"/>
              <w:jc w:val="center"/>
            </w:pPr>
            <w:r>
              <w:t>1200811,05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23.</w:t>
            </w:r>
          </w:p>
        </w:tc>
        <w:tc>
          <w:tcPr>
            <w:tcW w:w="2551" w:type="dxa"/>
          </w:tcPr>
          <w:p w:rsidR="00577AB5" w:rsidRDefault="00577AB5">
            <w:pPr>
              <w:pStyle w:val="ConsPlusNormal"/>
            </w:pPr>
            <w:r>
              <w:t>с. Асекеево, ул. Советская, д. 7</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466644,32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10000,00</w:t>
            </w:r>
          </w:p>
        </w:tc>
        <w:tc>
          <w:tcPr>
            <w:tcW w:w="1804" w:type="dxa"/>
          </w:tcPr>
          <w:p w:rsidR="00577AB5" w:rsidRDefault="00577AB5">
            <w:pPr>
              <w:pStyle w:val="ConsPlusNormal"/>
              <w:jc w:val="center"/>
            </w:pPr>
            <w:r>
              <w:t>456644,32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24.</w:t>
            </w:r>
          </w:p>
        </w:tc>
        <w:tc>
          <w:tcPr>
            <w:tcW w:w="2551" w:type="dxa"/>
          </w:tcPr>
          <w:p w:rsidR="00577AB5" w:rsidRDefault="00577AB5">
            <w:pPr>
              <w:pStyle w:val="ConsPlusNormal"/>
            </w:pPr>
            <w:r>
              <w:t>с. Асекеево, ул. Советская, д. 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875,00</w:t>
            </w:r>
          </w:p>
        </w:tc>
        <w:tc>
          <w:tcPr>
            <w:tcW w:w="1804" w:type="dxa"/>
          </w:tcPr>
          <w:p w:rsidR="00577AB5" w:rsidRDefault="00577AB5">
            <w:pPr>
              <w:pStyle w:val="ConsPlusNormal"/>
              <w:jc w:val="center"/>
            </w:pPr>
            <w:r>
              <w:t>4966133,96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70000,00</w:t>
            </w:r>
          </w:p>
        </w:tc>
        <w:tc>
          <w:tcPr>
            <w:tcW w:w="1804" w:type="dxa"/>
          </w:tcPr>
          <w:p w:rsidR="00577AB5" w:rsidRDefault="00577AB5">
            <w:pPr>
              <w:pStyle w:val="ConsPlusNormal"/>
              <w:jc w:val="center"/>
            </w:pPr>
            <w:r>
              <w:t>4896133,96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25.</w:t>
            </w:r>
          </w:p>
        </w:tc>
        <w:tc>
          <w:tcPr>
            <w:tcW w:w="2551" w:type="dxa"/>
          </w:tcPr>
          <w:p w:rsidR="00577AB5" w:rsidRDefault="00577AB5">
            <w:pPr>
              <w:pStyle w:val="ConsPlusNormal"/>
            </w:pPr>
            <w:r>
              <w:t>с. Асекеево, ул. Советская, д. 7</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810,00</w:t>
            </w:r>
          </w:p>
        </w:tc>
        <w:tc>
          <w:tcPr>
            <w:tcW w:w="1804" w:type="dxa"/>
          </w:tcPr>
          <w:p w:rsidR="00577AB5" w:rsidRDefault="00577AB5">
            <w:pPr>
              <w:pStyle w:val="ConsPlusNormal"/>
              <w:jc w:val="center"/>
            </w:pPr>
            <w:r>
              <w:t>3298851,70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50000,00</w:t>
            </w:r>
          </w:p>
        </w:tc>
        <w:tc>
          <w:tcPr>
            <w:tcW w:w="1804" w:type="dxa"/>
          </w:tcPr>
          <w:p w:rsidR="00577AB5" w:rsidRDefault="00577AB5">
            <w:pPr>
              <w:pStyle w:val="ConsPlusNormal"/>
              <w:jc w:val="center"/>
            </w:pPr>
            <w:r>
              <w:t>3248851,70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5. Муниципальное образование Беляевский район</w:t>
            </w:r>
          </w:p>
        </w:tc>
      </w:tr>
      <w:tr w:rsidR="00577AB5">
        <w:tc>
          <w:tcPr>
            <w:tcW w:w="3345" w:type="dxa"/>
            <w:gridSpan w:val="2"/>
          </w:tcPr>
          <w:p w:rsidR="00577AB5" w:rsidRDefault="00577AB5">
            <w:pPr>
              <w:pStyle w:val="ConsPlusNormal"/>
            </w:pPr>
            <w:r>
              <w:t>Итого по муниципальному образованию Беляевский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2136697,30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2136697,30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26.</w:t>
            </w:r>
          </w:p>
        </w:tc>
        <w:tc>
          <w:tcPr>
            <w:tcW w:w="2551" w:type="dxa"/>
          </w:tcPr>
          <w:p w:rsidR="00577AB5" w:rsidRDefault="00577AB5">
            <w:pPr>
              <w:pStyle w:val="ConsPlusNormal"/>
            </w:pPr>
            <w:r>
              <w:t>с. Беляевка, ул. Ленинская, д. 1г</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120,00</w:t>
            </w:r>
          </w:p>
        </w:tc>
        <w:tc>
          <w:tcPr>
            <w:tcW w:w="1804" w:type="dxa"/>
          </w:tcPr>
          <w:p w:rsidR="00577AB5" w:rsidRDefault="00577AB5">
            <w:pPr>
              <w:pStyle w:val="ConsPlusNormal"/>
              <w:jc w:val="center"/>
            </w:pPr>
            <w:r>
              <w:t>2136697,30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2136697,30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6. Муниципальное образование Бузулукский район</w:t>
            </w:r>
          </w:p>
        </w:tc>
      </w:tr>
      <w:tr w:rsidR="00577AB5">
        <w:tc>
          <w:tcPr>
            <w:tcW w:w="3345" w:type="dxa"/>
            <w:gridSpan w:val="2"/>
          </w:tcPr>
          <w:p w:rsidR="00577AB5" w:rsidRDefault="00577AB5">
            <w:pPr>
              <w:pStyle w:val="ConsPlusNormal"/>
            </w:pPr>
            <w:r>
              <w:t>Итого по муниципальному образованию Бузулукский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4062186,65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4062186,65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27.</w:t>
            </w:r>
          </w:p>
        </w:tc>
        <w:tc>
          <w:tcPr>
            <w:tcW w:w="2551" w:type="dxa"/>
          </w:tcPr>
          <w:p w:rsidR="00577AB5" w:rsidRDefault="00577AB5">
            <w:pPr>
              <w:pStyle w:val="ConsPlusNormal"/>
            </w:pPr>
            <w:r>
              <w:t>с. Дмитриевка, ул. Школьная, д. 16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574,00</w:t>
            </w:r>
          </w:p>
        </w:tc>
        <w:tc>
          <w:tcPr>
            <w:tcW w:w="1804" w:type="dxa"/>
          </w:tcPr>
          <w:p w:rsidR="00577AB5" w:rsidRDefault="00577AB5">
            <w:pPr>
              <w:pStyle w:val="ConsPlusNormal"/>
              <w:jc w:val="center"/>
            </w:pPr>
            <w:r>
              <w:t>4062186,65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4062186,65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7. Муниципальное образование Гайский городской округ</w:t>
            </w:r>
          </w:p>
        </w:tc>
      </w:tr>
      <w:tr w:rsidR="00577AB5">
        <w:tc>
          <w:tcPr>
            <w:tcW w:w="3345" w:type="dxa"/>
            <w:gridSpan w:val="2"/>
          </w:tcPr>
          <w:p w:rsidR="00577AB5" w:rsidRDefault="00577AB5">
            <w:pPr>
              <w:pStyle w:val="ConsPlusNormal"/>
            </w:pPr>
            <w:r>
              <w:t xml:space="preserve">Итого по муниципальному </w:t>
            </w:r>
            <w:r>
              <w:lastRenderedPageBreak/>
              <w:t>образованию Гайский городской округ</w:t>
            </w:r>
          </w:p>
        </w:tc>
        <w:tc>
          <w:tcPr>
            <w:tcW w:w="1871" w:type="dxa"/>
          </w:tcPr>
          <w:p w:rsidR="00577AB5" w:rsidRDefault="00577AB5">
            <w:pPr>
              <w:pStyle w:val="ConsPlusNormal"/>
              <w:jc w:val="center"/>
            </w:pPr>
            <w:r>
              <w:lastRenderedPageBreak/>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97150315,49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97150315,49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lastRenderedPageBreak/>
              <w:t>28.</w:t>
            </w:r>
          </w:p>
        </w:tc>
        <w:tc>
          <w:tcPr>
            <w:tcW w:w="2551" w:type="dxa"/>
          </w:tcPr>
          <w:p w:rsidR="00577AB5" w:rsidRDefault="00577AB5">
            <w:pPr>
              <w:pStyle w:val="ConsPlusNormal"/>
            </w:pPr>
            <w:r>
              <w:t>г. Гай, мкр. 8-й, д. 22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3068171,20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3068171,20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29.</w:t>
            </w:r>
          </w:p>
        </w:tc>
        <w:tc>
          <w:tcPr>
            <w:tcW w:w="2551" w:type="dxa"/>
          </w:tcPr>
          <w:p w:rsidR="00577AB5" w:rsidRDefault="00577AB5">
            <w:pPr>
              <w:pStyle w:val="ConsPlusNormal"/>
            </w:pPr>
            <w:r>
              <w:t>г. Гай, пер. Центральный,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3412847,13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3412847,13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30.</w:t>
            </w:r>
          </w:p>
        </w:tc>
        <w:tc>
          <w:tcPr>
            <w:tcW w:w="2551" w:type="dxa"/>
          </w:tcPr>
          <w:p w:rsidR="00577AB5" w:rsidRDefault="00577AB5">
            <w:pPr>
              <w:pStyle w:val="ConsPlusNormal"/>
            </w:pPr>
            <w:r>
              <w:t>г. Гай, просп. Победы, д. 16а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3700158,78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3700158,78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31.</w:t>
            </w:r>
          </w:p>
        </w:tc>
        <w:tc>
          <w:tcPr>
            <w:tcW w:w="2551" w:type="dxa"/>
          </w:tcPr>
          <w:p w:rsidR="00577AB5" w:rsidRDefault="00577AB5">
            <w:pPr>
              <w:pStyle w:val="ConsPlusNormal"/>
            </w:pPr>
            <w:r>
              <w:t>г. Гай, ул. Декабристов, д. 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6998610,74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6998610,74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32.</w:t>
            </w:r>
          </w:p>
        </w:tc>
        <w:tc>
          <w:tcPr>
            <w:tcW w:w="2551" w:type="dxa"/>
          </w:tcPr>
          <w:p w:rsidR="00577AB5" w:rsidRDefault="00577AB5">
            <w:pPr>
              <w:pStyle w:val="ConsPlusNormal"/>
            </w:pPr>
            <w:r>
              <w:t>г. Гай, ул. Комсомольская, д. 20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3390059,28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3390059,28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33.</w:t>
            </w:r>
          </w:p>
        </w:tc>
        <w:tc>
          <w:tcPr>
            <w:tcW w:w="2551" w:type="dxa"/>
          </w:tcPr>
          <w:p w:rsidR="00577AB5" w:rsidRDefault="00577AB5">
            <w:pPr>
              <w:pStyle w:val="ConsPlusNormal"/>
            </w:pPr>
            <w:r>
              <w:t>г. Гай, ул. Ленина, д. 18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6123243,56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6123243,56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34.</w:t>
            </w:r>
          </w:p>
        </w:tc>
        <w:tc>
          <w:tcPr>
            <w:tcW w:w="2551" w:type="dxa"/>
          </w:tcPr>
          <w:p w:rsidR="00577AB5" w:rsidRDefault="00577AB5">
            <w:pPr>
              <w:pStyle w:val="ConsPlusNormal"/>
            </w:pPr>
            <w:r>
              <w:t>г. Гай, ул. Ленина, д. 20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6206300,54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6206300,54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35.</w:t>
            </w:r>
          </w:p>
        </w:tc>
        <w:tc>
          <w:tcPr>
            <w:tcW w:w="2551" w:type="dxa"/>
          </w:tcPr>
          <w:p w:rsidR="00577AB5" w:rsidRDefault="00577AB5">
            <w:pPr>
              <w:pStyle w:val="ConsPlusNormal"/>
            </w:pPr>
            <w:r>
              <w:t>г. Гай, ул. Молодежная, д. 55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6262154,78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6262154,78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36.</w:t>
            </w:r>
          </w:p>
        </w:tc>
        <w:tc>
          <w:tcPr>
            <w:tcW w:w="2551" w:type="dxa"/>
          </w:tcPr>
          <w:p w:rsidR="00577AB5" w:rsidRDefault="00577AB5">
            <w:pPr>
              <w:pStyle w:val="ConsPlusNormal"/>
            </w:pPr>
            <w:r>
              <w:t>г. Гай, ул. Орская, д. 109</w:t>
            </w:r>
          </w:p>
        </w:tc>
        <w:tc>
          <w:tcPr>
            <w:tcW w:w="1871" w:type="dxa"/>
          </w:tcPr>
          <w:p w:rsidR="00577AB5" w:rsidRDefault="00577AB5">
            <w:pPr>
              <w:pStyle w:val="ConsPlusNormal"/>
            </w:pPr>
            <w:r>
              <w:t xml:space="preserve">ремонт и (или) переустройство </w:t>
            </w:r>
            <w:r>
              <w:lastRenderedPageBreak/>
              <w:t>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5032729,10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5032729,10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37.</w:t>
            </w:r>
          </w:p>
        </w:tc>
        <w:tc>
          <w:tcPr>
            <w:tcW w:w="2551" w:type="dxa"/>
          </w:tcPr>
          <w:p w:rsidR="00577AB5" w:rsidRDefault="00577AB5">
            <w:pPr>
              <w:pStyle w:val="ConsPlusNormal"/>
            </w:pPr>
            <w:r>
              <w:t>г. Гай, ул. Орская, д. 114</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89355,48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89355,48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38.</w:t>
            </w:r>
          </w:p>
        </w:tc>
        <w:tc>
          <w:tcPr>
            <w:tcW w:w="2551" w:type="dxa"/>
          </w:tcPr>
          <w:p w:rsidR="00577AB5" w:rsidRDefault="00577AB5">
            <w:pPr>
              <w:pStyle w:val="ConsPlusNormal"/>
            </w:pPr>
            <w:r>
              <w:t>г. Гай, ул. Орская, д. 114</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556229,56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556229,56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39.</w:t>
            </w:r>
          </w:p>
        </w:tc>
        <w:tc>
          <w:tcPr>
            <w:tcW w:w="2551" w:type="dxa"/>
          </w:tcPr>
          <w:p w:rsidR="00577AB5" w:rsidRDefault="00577AB5">
            <w:pPr>
              <w:pStyle w:val="ConsPlusNormal"/>
            </w:pPr>
            <w:r>
              <w:t>г. Гай, ул. Орская, д. 114</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72670,14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72670,14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40.</w:t>
            </w:r>
          </w:p>
        </w:tc>
        <w:tc>
          <w:tcPr>
            <w:tcW w:w="2551" w:type="dxa"/>
          </w:tcPr>
          <w:p w:rsidR="00577AB5" w:rsidRDefault="00577AB5">
            <w:pPr>
              <w:pStyle w:val="ConsPlusNormal"/>
            </w:pPr>
            <w:r>
              <w:t>г. Гай, ул. Орская, д. 114</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255016,00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255016,00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41.</w:t>
            </w:r>
          </w:p>
        </w:tc>
        <w:tc>
          <w:tcPr>
            <w:tcW w:w="2551" w:type="dxa"/>
          </w:tcPr>
          <w:p w:rsidR="00577AB5" w:rsidRDefault="00577AB5">
            <w:pPr>
              <w:pStyle w:val="ConsPlusNormal"/>
            </w:pPr>
            <w:r>
              <w:t>г. Гай, ул. Орская, д. 126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5911392,13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5911392,13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42.</w:t>
            </w:r>
          </w:p>
        </w:tc>
        <w:tc>
          <w:tcPr>
            <w:tcW w:w="2551" w:type="dxa"/>
          </w:tcPr>
          <w:p w:rsidR="00577AB5" w:rsidRDefault="00577AB5">
            <w:pPr>
              <w:pStyle w:val="ConsPlusNormal"/>
            </w:pPr>
            <w:r>
              <w:t>г. Гай, ул. Орская, д. 132/2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4741900,98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4741900,98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43.</w:t>
            </w:r>
          </w:p>
        </w:tc>
        <w:tc>
          <w:tcPr>
            <w:tcW w:w="2551" w:type="dxa"/>
          </w:tcPr>
          <w:p w:rsidR="00577AB5" w:rsidRDefault="00577AB5">
            <w:pPr>
              <w:pStyle w:val="ConsPlusNormal"/>
            </w:pPr>
            <w:r>
              <w:t>г. Гай, ул. Орская, д. 132/2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5</w:t>
            </w:r>
          </w:p>
        </w:tc>
        <w:tc>
          <w:tcPr>
            <w:tcW w:w="1804" w:type="dxa"/>
          </w:tcPr>
          <w:p w:rsidR="00577AB5" w:rsidRDefault="00577AB5">
            <w:pPr>
              <w:pStyle w:val="ConsPlusNormal"/>
              <w:jc w:val="center"/>
            </w:pPr>
            <w:r>
              <w:t>11773131,96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11773131,96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44.</w:t>
            </w:r>
          </w:p>
        </w:tc>
        <w:tc>
          <w:tcPr>
            <w:tcW w:w="2551" w:type="dxa"/>
          </w:tcPr>
          <w:p w:rsidR="00577AB5" w:rsidRDefault="00577AB5">
            <w:pPr>
              <w:pStyle w:val="ConsPlusNormal"/>
            </w:pPr>
            <w:r>
              <w:t>г. Гай, ул. Советская, д. 13а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3860899,35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3860899,35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45.</w:t>
            </w:r>
          </w:p>
        </w:tc>
        <w:tc>
          <w:tcPr>
            <w:tcW w:w="2551" w:type="dxa"/>
          </w:tcPr>
          <w:p w:rsidR="00577AB5" w:rsidRDefault="00577AB5">
            <w:pPr>
              <w:pStyle w:val="ConsPlusNormal"/>
            </w:pPr>
            <w:r>
              <w:t>г. Гай, ул. Советская, д. 4а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6315225,50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6315225,50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46.</w:t>
            </w:r>
          </w:p>
        </w:tc>
        <w:tc>
          <w:tcPr>
            <w:tcW w:w="2551" w:type="dxa"/>
          </w:tcPr>
          <w:p w:rsidR="00577AB5" w:rsidRDefault="00577AB5">
            <w:pPr>
              <w:pStyle w:val="ConsPlusNormal"/>
            </w:pPr>
            <w:r>
              <w:t>г. Гай, ул. Советская, д. 5а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6958788,39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6958788,39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47.</w:t>
            </w:r>
          </w:p>
        </w:tc>
        <w:tc>
          <w:tcPr>
            <w:tcW w:w="2551" w:type="dxa"/>
          </w:tcPr>
          <w:p w:rsidR="00577AB5" w:rsidRDefault="00577AB5">
            <w:pPr>
              <w:pStyle w:val="ConsPlusNormal"/>
            </w:pPr>
            <w:r>
              <w:t>г. Гай, ул. Советская, д. 6а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6251181,27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6251181,27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48.</w:t>
            </w:r>
          </w:p>
        </w:tc>
        <w:tc>
          <w:tcPr>
            <w:tcW w:w="2551" w:type="dxa"/>
          </w:tcPr>
          <w:p w:rsidR="00577AB5" w:rsidRDefault="00577AB5">
            <w:pPr>
              <w:pStyle w:val="ConsPlusNormal"/>
            </w:pPr>
            <w:r>
              <w:t>г. Гай, ул. Советская, д. 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6170249,62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6170249,62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8. Муниципальное образование город Бугуруслан</w:t>
            </w:r>
          </w:p>
        </w:tc>
      </w:tr>
      <w:tr w:rsidR="00577AB5">
        <w:tc>
          <w:tcPr>
            <w:tcW w:w="3345" w:type="dxa"/>
            <w:gridSpan w:val="2"/>
          </w:tcPr>
          <w:p w:rsidR="00577AB5" w:rsidRDefault="00577AB5">
            <w:pPr>
              <w:pStyle w:val="ConsPlusNormal"/>
            </w:pPr>
            <w:r>
              <w:t>Итого по муниципальному образованию город Бугуруслан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135858593,85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135858593,85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49.</w:t>
            </w:r>
          </w:p>
        </w:tc>
        <w:tc>
          <w:tcPr>
            <w:tcW w:w="2551" w:type="dxa"/>
          </w:tcPr>
          <w:p w:rsidR="00577AB5" w:rsidRDefault="00577AB5">
            <w:pPr>
              <w:pStyle w:val="ConsPlusNormal"/>
            </w:pPr>
            <w:r>
              <w:t>г. Бугуруслан, 1 квартал, д. 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1246524,07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1246524,07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50.</w:t>
            </w:r>
          </w:p>
        </w:tc>
        <w:tc>
          <w:tcPr>
            <w:tcW w:w="2551" w:type="dxa"/>
          </w:tcPr>
          <w:p w:rsidR="00577AB5" w:rsidRDefault="00577AB5">
            <w:pPr>
              <w:pStyle w:val="ConsPlusNormal"/>
            </w:pPr>
            <w:r>
              <w:t>г. Бугуруслан, 1 микрорайон, д. 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4599883,89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4599883,89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51.</w:t>
            </w:r>
          </w:p>
        </w:tc>
        <w:tc>
          <w:tcPr>
            <w:tcW w:w="2551" w:type="dxa"/>
          </w:tcPr>
          <w:p w:rsidR="00577AB5" w:rsidRDefault="00577AB5">
            <w:pPr>
              <w:pStyle w:val="ConsPlusNormal"/>
            </w:pPr>
            <w:r>
              <w:t>г. Бугуруслан, 1 микрорайон, д. 13</w:t>
            </w:r>
          </w:p>
        </w:tc>
        <w:tc>
          <w:tcPr>
            <w:tcW w:w="1871" w:type="dxa"/>
          </w:tcPr>
          <w:p w:rsidR="00577AB5" w:rsidRDefault="00577AB5">
            <w:pPr>
              <w:pStyle w:val="ConsPlusNormal"/>
            </w:pPr>
            <w:r>
              <w:t>другие</w:t>
            </w:r>
          </w:p>
        </w:tc>
        <w:tc>
          <w:tcPr>
            <w:tcW w:w="1304" w:type="dxa"/>
          </w:tcPr>
          <w:p w:rsidR="00577AB5" w:rsidRDefault="00577AB5">
            <w:pPr>
              <w:pStyle w:val="ConsPlusNormal"/>
              <w:jc w:val="center"/>
            </w:pPr>
            <w:r>
              <w:t>-</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705602,30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705602,30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52.</w:t>
            </w:r>
          </w:p>
        </w:tc>
        <w:tc>
          <w:tcPr>
            <w:tcW w:w="2551" w:type="dxa"/>
          </w:tcPr>
          <w:p w:rsidR="00577AB5" w:rsidRDefault="00577AB5">
            <w:pPr>
              <w:pStyle w:val="ConsPlusNormal"/>
            </w:pPr>
            <w:r>
              <w:t>г. Бугуруслан, 1 микрорайон, д. 19а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2512632,97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2512632,97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53.</w:t>
            </w:r>
          </w:p>
        </w:tc>
        <w:tc>
          <w:tcPr>
            <w:tcW w:w="2551" w:type="dxa"/>
          </w:tcPr>
          <w:p w:rsidR="00577AB5" w:rsidRDefault="00577AB5">
            <w:pPr>
              <w:pStyle w:val="ConsPlusNormal"/>
            </w:pPr>
            <w:r>
              <w:t>г. Бугуруслан, 1 микрорайон, д. 5а</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1799163,82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1799163,82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54.</w:t>
            </w:r>
          </w:p>
        </w:tc>
        <w:tc>
          <w:tcPr>
            <w:tcW w:w="2551" w:type="dxa"/>
          </w:tcPr>
          <w:p w:rsidR="00577AB5" w:rsidRDefault="00577AB5">
            <w:pPr>
              <w:pStyle w:val="ConsPlusNormal"/>
            </w:pPr>
            <w:r>
              <w:t>г. Бугуруслан, 2 микрорайон, д. 17а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1074,00</w:t>
            </w:r>
          </w:p>
        </w:tc>
        <w:tc>
          <w:tcPr>
            <w:tcW w:w="1804" w:type="dxa"/>
          </w:tcPr>
          <w:p w:rsidR="00577AB5" w:rsidRDefault="00577AB5">
            <w:pPr>
              <w:pStyle w:val="ConsPlusNormal"/>
              <w:jc w:val="center"/>
            </w:pPr>
            <w:r>
              <w:t>3851009,34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3851009,34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55.</w:t>
            </w:r>
          </w:p>
        </w:tc>
        <w:tc>
          <w:tcPr>
            <w:tcW w:w="2551" w:type="dxa"/>
          </w:tcPr>
          <w:p w:rsidR="00577AB5" w:rsidRDefault="00577AB5">
            <w:pPr>
              <w:pStyle w:val="ConsPlusNormal"/>
            </w:pPr>
            <w:r>
              <w:t>г. Бугуруслан, 2 микрорайон, д. 32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1235,10</w:t>
            </w:r>
          </w:p>
        </w:tc>
        <w:tc>
          <w:tcPr>
            <w:tcW w:w="1804" w:type="dxa"/>
          </w:tcPr>
          <w:p w:rsidR="00577AB5" w:rsidRDefault="00577AB5">
            <w:pPr>
              <w:pStyle w:val="ConsPlusNormal"/>
              <w:jc w:val="center"/>
            </w:pPr>
            <w:r>
              <w:t>3749406,58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3749406,58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56.</w:t>
            </w:r>
          </w:p>
        </w:tc>
        <w:tc>
          <w:tcPr>
            <w:tcW w:w="2551" w:type="dxa"/>
          </w:tcPr>
          <w:p w:rsidR="00577AB5" w:rsidRDefault="00577AB5">
            <w:pPr>
              <w:pStyle w:val="ConsPlusNormal"/>
            </w:pPr>
            <w:r>
              <w:t xml:space="preserve">г. Бугуруслан, 2 </w:t>
            </w:r>
            <w:r>
              <w:lastRenderedPageBreak/>
              <w:t>микрорайон, д. 35</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8861888,25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8861888,25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57.</w:t>
            </w:r>
          </w:p>
        </w:tc>
        <w:tc>
          <w:tcPr>
            <w:tcW w:w="2551" w:type="dxa"/>
          </w:tcPr>
          <w:p w:rsidR="00577AB5" w:rsidRDefault="00577AB5">
            <w:pPr>
              <w:pStyle w:val="ConsPlusNormal"/>
            </w:pPr>
            <w:r>
              <w:t>г. Бугуруслан, 2 микрорайон, д. 7</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9433449,80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9433449,80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58.</w:t>
            </w:r>
          </w:p>
        </w:tc>
        <w:tc>
          <w:tcPr>
            <w:tcW w:w="2551" w:type="dxa"/>
          </w:tcPr>
          <w:p w:rsidR="00577AB5" w:rsidRDefault="00577AB5">
            <w:pPr>
              <w:pStyle w:val="ConsPlusNormal"/>
            </w:pPr>
            <w:r>
              <w:t>г. Бугуруслан, 2 микрорайон, д. 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5513432,22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5513432,22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59.</w:t>
            </w:r>
          </w:p>
        </w:tc>
        <w:tc>
          <w:tcPr>
            <w:tcW w:w="2551" w:type="dxa"/>
          </w:tcPr>
          <w:p w:rsidR="00577AB5" w:rsidRDefault="00577AB5">
            <w:pPr>
              <w:pStyle w:val="ConsPlusNormal"/>
            </w:pPr>
            <w:r>
              <w:t>г. Бугуруслан, ул. Гая, д. 16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5460102,88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5460102,88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60.</w:t>
            </w:r>
          </w:p>
        </w:tc>
        <w:tc>
          <w:tcPr>
            <w:tcW w:w="2551" w:type="dxa"/>
          </w:tcPr>
          <w:p w:rsidR="00577AB5" w:rsidRDefault="00577AB5">
            <w:pPr>
              <w:pStyle w:val="ConsPlusNormal"/>
            </w:pPr>
            <w:r>
              <w:t>г. Бугуруслан, пер. Гвардейский, д. 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4729667,47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4729667,47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61.</w:t>
            </w:r>
          </w:p>
        </w:tc>
        <w:tc>
          <w:tcPr>
            <w:tcW w:w="2551" w:type="dxa"/>
          </w:tcPr>
          <w:p w:rsidR="00577AB5" w:rsidRDefault="00577AB5">
            <w:pPr>
              <w:pStyle w:val="ConsPlusNormal"/>
            </w:pPr>
            <w:r>
              <w:t>г. Бугуруслан, ул. Заводская, д. 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330378,37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330378,37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62.</w:t>
            </w:r>
          </w:p>
        </w:tc>
        <w:tc>
          <w:tcPr>
            <w:tcW w:w="2551" w:type="dxa"/>
          </w:tcPr>
          <w:p w:rsidR="00577AB5" w:rsidRDefault="00577AB5">
            <w:pPr>
              <w:pStyle w:val="ConsPlusNormal"/>
            </w:pPr>
            <w:r>
              <w:t>г. Бугуруслан, ул. Коммунальная, д. 26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582,80</w:t>
            </w:r>
          </w:p>
        </w:tc>
        <w:tc>
          <w:tcPr>
            <w:tcW w:w="1804" w:type="dxa"/>
          </w:tcPr>
          <w:p w:rsidR="00577AB5" w:rsidRDefault="00577AB5">
            <w:pPr>
              <w:pStyle w:val="ConsPlusNormal"/>
              <w:jc w:val="center"/>
            </w:pPr>
            <w:r>
              <w:t>4063261,57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4063261,57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63.</w:t>
            </w:r>
          </w:p>
        </w:tc>
        <w:tc>
          <w:tcPr>
            <w:tcW w:w="2551" w:type="dxa"/>
          </w:tcPr>
          <w:p w:rsidR="00577AB5" w:rsidRDefault="00577AB5">
            <w:pPr>
              <w:pStyle w:val="ConsPlusNormal"/>
            </w:pPr>
            <w:r>
              <w:t>г. Бугуруслан, ул. Коммунальная, д. 51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705,50</w:t>
            </w:r>
          </w:p>
        </w:tc>
        <w:tc>
          <w:tcPr>
            <w:tcW w:w="1804" w:type="dxa"/>
          </w:tcPr>
          <w:p w:rsidR="00577AB5" w:rsidRDefault="00577AB5">
            <w:pPr>
              <w:pStyle w:val="ConsPlusNormal"/>
              <w:jc w:val="center"/>
            </w:pPr>
            <w:r>
              <w:t>2910925,04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2910925,04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64.</w:t>
            </w:r>
          </w:p>
        </w:tc>
        <w:tc>
          <w:tcPr>
            <w:tcW w:w="2551" w:type="dxa"/>
          </w:tcPr>
          <w:p w:rsidR="00577AB5" w:rsidRDefault="00577AB5">
            <w:pPr>
              <w:pStyle w:val="ConsPlusNormal"/>
            </w:pPr>
            <w:r>
              <w:t>г. Бугуруслан, ул. Коммунальная, д. 52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709,20</w:t>
            </w:r>
          </w:p>
        </w:tc>
        <w:tc>
          <w:tcPr>
            <w:tcW w:w="1804" w:type="dxa"/>
          </w:tcPr>
          <w:p w:rsidR="00577AB5" w:rsidRDefault="00577AB5">
            <w:pPr>
              <w:pStyle w:val="ConsPlusNormal"/>
              <w:jc w:val="center"/>
            </w:pPr>
            <w:r>
              <w:t>2616460,32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2616460,32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65.</w:t>
            </w:r>
          </w:p>
        </w:tc>
        <w:tc>
          <w:tcPr>
            <w:tcW w:w="2551" w:type="dxa"/>
          </w:tcPr>
          <w:p w:rsidR="00577AB5" w:rsidRDefault="00577AB5">
            <w:pPr>
              <w:pStyle w:val="ConsPlusNormal"/>
            </w:pPr>
            <w:r>
              <w:t>г. Бугуруслан, ул. Коммунистическая, д. 15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1157133,85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1157133,85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66.</w:t>
            </w:r>
          </w:p>
        </w:tc>
        <w:tc>
          <w:tcPr>
            <w:tcW w:w="2551" w:type="dxa"/>
          </w:tcPr>
          <w:p w:rsidR="00577AB5" w:rsidRDefault="00577AB5">
            <w:pPr>
              <w:pStyle w:val="ConsPlusNormal"/>
            </w:pPr>
            <w:r>
              <w:t>г. Бугуруслан, ул. Коммунистическая, д. 26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7591217,21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7591217,21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67.</w:t>
            </w:r>
          </w:p>
        </w:tc>
        <w:tc>
          <w:tcPr>
            <w:tcW w:w="2551" w:type="dxa"/>
          </w:tcPr>
          <w:p w:rsidR="00577AB5" w:rsidRDefault="00577AB5">
            <w:pPr>
              <w:pStyle w:val="ConsPlusNormal"/>
            </w:pPr>
            <w:r>
              <w:t>г. Бугуруслан, ул. Московская, д. 95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2305452,60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2305452,60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68.</w:t>
            </w:r>
          </w:p>
        </w:tc>
        <w:tc>
          <w:tcPr>
            <w:tcW w:w="2551" w:type="dxa"/>
          </w:tcPr>
          <w:p w:rsidR="00577AB5" w:rsidRDefault="00577AB5">
            <w:pPr>
              <w:pStyle w:val="ConsPlusNormal"/>
            </w:pPr>
            <w:r>
              <w:t>г. Бугуруслан, ул. Оренбургская, д. 1а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5853068,15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5853068,15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69.</w:t>
            </w:r>
          </w:p>
        </w:tc>
        <w:tc>
          <w:tcPr>
            <w:tcW w:w="2551" w:type="dxa"/>
          </w:tcPr>
          <w:p w:rsidR="00577AB5" w:rsidRDefault="00577AB5">
            <w:pPr>
              <w:pStyle w:val="ConsPlusNormal"/>
            </w:pPr>
            <w:r>
              <w:t>г. Бугуруслан, ул. Пригородная, д. 17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3802970,04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3802970,04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70.</w:t>
            </w:r>
          </w:p>
        </w:tc>
        <w:tc>
          <w:tcPr>
            <w:tcW w:w="2551" w:type="dxa"/>
          </w:tcPr>
          <w:p w:rsidR="00577AB5" w:rsidRDefault="00577AB5">
            <w:pPr>
              <w:pStyle w:val="ConsPlusNormal"/>
            </w:pPr>
            <w:r>
              <w:t>г. Бугуруслан, ул. Пригородная, д. 6</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398016,29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398016,29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71.</w:t>
            </w:r>
          </w:p>
        </w:tc>
        <w:tc>
          <w:tcPr>
            <w:tcW w:w="2551" w:type="dxa"/>
          </w:tcPr>
          <w:p w:rsidR="00577AB5" w:rsidRDefault="00577AB5">
            <w:pPr>
              <w:pStyle w:val="ConsPlusNormal"/>
            </w:pPr>
            <w:r>
              <w:t>г. Бугуруслан, ул. Промысловая, д. 35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1093,00</w:t>
            </w:r>
          </w:p>
        </w:tc>
        <w:tc>
          <w:tcPr>
            <w:tcW w:w="1804" w:type="dxa"/>
          </w:tcPr>
          <w:p w:rsidR="00577AB5" w:rsidRDefault="00577AB5">
            <w:pPr>
              <w:pStyle w:val="ConsPlusNormal"/>
              <w:jc w:val="center"/>
            </w:pPr>
            <w:r>
              <w:t>3519248,41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3519248,41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72.</w:t>
            </w:r>
          </w:p>
        </w:tc>
        <w:tc>
          <w:tcPr>
            <w:tcW w:w="2551" w:type="dxa"/>
          </w:tcPr>
          <w:p w:rsidR="00577AB5" w:rsidRDefault="00577AB5">
            <w:pPr>
              <w:pStyle w:val="ConsPlusNormal"/>
            </w:pPr>
            <w:r>
              <w:t>г. Бугуруслан, ул. Революционная, д. 47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3858101,13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3858101,13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73.</w:t>
            </w:r>
          </w:p>
        </w:tc>
        <w:tc>
          <w:tcPr>
            <w:tcW w:w="2551" w:type="dxa"/>
          </w:tcPr>
          <w:p w:rsidR="00577AB5" w:rsidRDefault="00577AB5">
            <w:pPr>
              <w:pStyle w:val="ConsPlusNormal"/>
            </w:pPr>
            <w:r>
              <w:t>г. Бугуруслан, ул. Революционная, д. 64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4042461,01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4042461,01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74.</w:t>
            </w:r>
          </w:p>
        </w:tc>
        <w:tc>
          <w:tcPr>
            <w:tcW w:w="2551" w:type="dxa"/>
          </w:tcPr>
          <w:p w:rsidR="00577AB5" w:rsidRDefault="00577AB5">
            <w:pPr>
              <w:pStyle w:val="ConsPlusNormal"/>
            </w:pPr>
            <w:r>
              <w:t>г. Бугуруслан, ул. Революционная, д. 72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2178849,66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2178849,66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75.</w:t>
            </w:r>
          </w:p>
        </w:tc>
        <w:tc>
          <w:tcPr>
            <w:tcW w:w="2551" w:type="dxa"/>
          </w:tcPr>
          <w:p w:rsidR="00577AB5" w:rsidRDefault="00577AB5">
            <w:pPr>
              <w:pStyle w:val="ConsPlusNormal"/>
            </w:pPr>
            <w:r>
              <w:t xml:space="preserve">г. Бугуруслан, ул. </w:t>
            </w:r>
            <w:r>
              <w:lastRenderedPageBreak/>
              <w:t>Тельмана, д. 11</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3515968,49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3515968,49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76.</w:t>
            </w:r>
          </w:p>
        </w:tc>
        <w:tc>
          <w:tcPr>
            <w:tcW w:w="2551" w:type="dxa"/>
          </w:tcPr>
          <w:p w:rsidR="00577AB5" w:rsidRDefault="00577AB5">
            <w:pPr>
              <w:pStyle w:val="ConsPlusNormal"/>
            </w:pPr>
            <w:r>
              <w:t>г. Бугуруслан, ул. Тельмана, д. 15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3856998,01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3856998,01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77.</w:t>
            </w:r>
          </w:p>
        </w:tc>
        <w:tc>
          <w:tcPr>
            <w:tcW w:w="2551" w:type="dxa"/>
          </w:tcPr>
          <w:p w:rsidR="00577AB5" w:rsidRDefault="00577AB5">
            <w:pPr>
              <w:pStyle w:val="ConsPlusNormal"/>
            </w:pPr>
            <w:r>
              <w:t>г. Бугуруслан, ул. Тельмана, д. 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602,00</w:t>
            </w:r>
          </w:p>
        </w:tc>
        <w:tc>
          <w:tcPr>
            <w:tcW w:w="1804" w:type="dxa"/>
          </w:tcPr>
          <w:p w:rsidR="00577AB5" w:rsidRDefault="00577AB5">
            <w:pPr>
              <w:pStyle w:val="ConsPlusNormal"/>
              <w:jc w:val="center"/>
            </w:pPr>
            <w:r>
              <w:t>2143345,39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2143345,39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78.</w:t>
            </w:r>
          </w:p>
        </w:tc>
        <w:tc>
          <w:tcPr>
            <w:tcW w:w="2551" w:type="dxa"/>
          </w:tcPr>
          <w:p w:rsidR="00577AB5" w:rsidRDefault="00577AB5">
            <w:pPr>
              <w:pStyle w:val="ConsPlusNormal"/>
            </w:pPr>
            <w:r>
              <w:t>г. Бугуруслан, ул. Фрунзе, д. 68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3853063,58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3853063,58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79.</w:t>
            </w:r>
          </w:p>
        </w:tc>
        <w:tc>
          <w:tcPr>
            <w:tcW w:w="2551" w:type="dxa"/>
          </w:tcPr>
          <w:p w:rsidR="00577AB5" w:rsidRDefault="00577AB5">
            <w:pPr>
              <w:pStyle w:val="ConsPlusNormal"/>
            </w:pPr>
            <w:r>
              <w:t>г. Бугуруслан, ул. Фрунзе, д. 94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1344613,86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1344613,86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80.</w:t>
            </w:r>
          </w:p>
        </w:tc>
        <w:tc>
          <w:tcPr>
            <w:tcW w:w="2551" w:type="dxa"/>
          </w:tcPr>
          <w:p w:rsidR="00577AB5" w:rsidRDefault="00577AB5">
            <w:pPr>
              <w:pStyle w:val="ConsPlusNormal"/>
            </w:pPr>
            <w:r>
              <w:t>г. Бугуруслан, ул. Центральная, д. 3а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3263909,85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3263909,85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81.</w:t>
            </w:r>
          </w:p>
        </w:tc>
        <w:tc>
          <w:tcPr>
            <w:tcW w:w="2551" w:type="dxa"/>
          </w:tcPr>
          <w:p w:rsidR="00577AB5" w:rsidRDefault="00577AB5">
            <w:pPr>
              <w:pStyle w:val="ConsPlusNormal"/>
            </w:pPr>
            <w:r>
              <w:t>г. Бугуруслан, ул. Чапаевская, д. 44</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2254735,19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2254735,19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82.</w:t>
            </w:r>
          </w:p>
        </w:tc>
        <w:tc>
          <w:tcPr>
            <w:tcW w:w="2551" w:type="dxa"/>
          </w:tcPr>
          <w:p w:rsidR="00577AB5" w:rsidRDefault="00577AB5">
            <w:pPr>
              <w:pStyle w:val="ConsPlusNormal"/>
            </w:pPr>
            <w:r>
              <w:t>г. Бугуруслан, ул. Чапаевская, д. 44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8161767,58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8161767,58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83.</w:t>
            </w:r>
          </w:p>
        </w:tc>
        <w:tc>
          <w:tcPr>
            <w:tcW w:w="2551" w:type="dxa"/>
          </w:tcPr>
          <w:p w:rsidR="00577AB5" w:rsidRDefault="00577AB5">
            <w:pPr>
              <w:pStyle w:val="ConsPlusNormal"/>
            </w:pPr>
            <w:r>
              <w:t>г. Бугуруслан, ул. Чапаевская, д. 71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7122946,17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7122946,17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84.</w:t>
            </w:r>
          </w:p>
        </w:tc>
        <w:tc>
          <w:tcPr>
            <w:tcW w:w="2551" w:type="dxa"/>
          </w:tcPr>
          <w:p w:rsidR="00577AB5" w:rsidRDefault="00577AB5">
            <w:pPr>
              <w:pStyle w:val="ConsPlusNormal"/>
            </w:pPr>
            <w:r>
              <w:t>г. Бугуруслан, ул. Чапаевская, д. 74</w:t>
            </w:r>
          </w:p>
        </w:tc>
        <w:tc>
          <w:tcPr>
            <w:tcW w:w="1871" w:type="dxa"/>
          </w:tcPr>
          <w:p w:rsidR="00577AB5" w:rsidRDefault="00577AB5">
            <w:pPr>
              <w:pStyle w:val="ConsPlusNormal"/>
            </w:pPr>
            <w:r>
              <w:t xml:space="preserve">ремонт и (или) переустройство </w:t>
            </w:r>
            <w:r>
              <w:lastRenderedPageBreak/>
              <w:t>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403,30</w:t>
            </w:r>
          </w:p>
        </w:tc>
        <w:tc>
          <w:tcPr>
            <w:tcW w:w="1804" w:type="dxa"/>
          </w:tcPr>
          <w:p w:rsidR="00577AB5" w:rsidRDefault="00577AB5">
            <w:pPr>
              <w:pStyle w:val="ConsPlusNormal"/>
              <w:jc w:val="center"/>
            </w:pPr>
            <w:r>
              <w:t>1550508,49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1550508,49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85.</w:t>
            </w:r>
          </w:p>
        </w:tc>
        <w:tc>
          <w:tcPr>
            <w:tcW w:w="2551" w:type="dxa"/>
          </w:tcPr>
          <w:p w:rsidR="00577AB5" w:rsidRDefault="00577AB5">
            <w:pPr>
              <w:pStyle w:val="ConsPlusNormal"/>
            </w:pPr>
            <w:r>
              <w:t>г. Бугуруслан, ул. Челюскина, д. 43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1700430,00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1700430,00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21306" w:type="dxa"/>
            <w:gridSpan w:val="13"/>
          </w:tcPr>
          <w:p w:rsidR="00577AB5" w:rsidRDefault="00577AB5">
            <w:pPr>
              <w:pStyle w:val="ConsPlusNormal"/>
              <w:jc w:val="center"/>
              <w:outlineLvl w:val="3"/>
            </w:pPr>
            <w:r>
              <w:t>9. Муниципальное образование город Бузулук</w:t>
            </w:r>
          </w:p>
        </w:tc>
      </w:tr>
      <w:tr w:rsidR="00577AB5">
        <w:tc>
          <w:tcPr>
            <w:tcW w:w="3345" w:type="dxa"/>
            <w:gridSpan w:val="2"/>
          </w:tcPr>
          <w:p w:rsidR="00577AB5" w:rsidRDefault="00577AB5">
            <w:pPr>
              <w:pStyle w:val="ConsPlusNormal"/>
            </w:pPr>
            <w:r>
              <w:t>Итого по муниципальному образованию город Бузулук</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296359204,54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296359204,54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86.</w:t>
            </w:r>
          </w:p>
        </w:tc>
        <w:tc>
          <w:tcPr>
            <w:tcW w:w="2551" w:type="dxa"/>
          </w:tcPr>
          <w:p w:rsidR="00577AB5" w:rsidRDefault="00577AB5">
            <w:pPr>
              <w:pStyle w:val="ConsPlusNormal"/>
            </w:pPr>
            <w:r>
              <w:t>г. Бузулук, 1 микрорайон, д. 11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1016580,22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1016580,22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87.</w:t>
            </w:r>
          </w:p>
        </w:tc>
        <w:tc>
          <w:tcPr>
            <w:tcW w:w="2551" w:type="dxa"/>
          </w:tcPr>
          <w:p w:rsidR="00577AB5" w:rsidRDefault="00577AB5">
            <w:pPr>
              <w:pStyle w:val="ConsPlusNormal"/>
            </w:pPr>
            <w:r>
              <w:t>г. Бузулук, 1 микрорайон, д. 11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961,90</w:t>
            </w:r>
          </w:p>
        </w:tc>
        <w:tc>
          <w:tcPr>
            <w:tcW w:w="1804" w:type="dxa"/>
          </w:tcPr>
          <w:p w:rsidR="00577AB5" w:rsidRDefault="00577AB5">
            <w:pPr>
              <w:pStyle w:val="ConsPlusNormal"/>
              <w:jc w:val="center"/>
            </w:pPr>
            <w:r>
              <w:t>7884019,91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7884019,91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88.</w:t>
            </w:r>
          </w:p>
        </w:tc>
        <w:tc>
          <w:tcPr>
            <w:tcW w:w="2551" w:type="dxa"/>
          </w:tcPr>
          <w:p w:rsidR="00577AB5" w:rsidRDefault="00577AB5">
            <w:pPr>
              <w:pStyle w:val="ConsPlusNormal"/>
            </w:pPr>
            <w:r>
              <w:t>г. Бузулук, 1 микрорайон, д. 18</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2794,62</w:t>
            </w:r>
          </w:p>
        </w:tc>
        <w:tc>
          <w:tcPr>
            <w:tcW w:w="1804" w:type="dxa"/>
          </w:tcPr>
          <w:p w:rsidR="00577AB5" w:rsidRDefault="00577AB5">
            <w:pPr>
              <w:pStyle w:val="ConsPlusNormal"/>
              <w:jc w:val="center"/>
            </w:pPr>
            <w:r>
              <w:t>8215319,99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8215319,99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89.</w:t>
            </w:r>
          </w:p>
        </w:tc>
        <w:tc>
          <w:tcPr>
            <w:tcW w:w="2551" w:type="dxa"/>
          </w:tcPr>
          <w:p w:rsidR="00577AB5" w:rsidRDefault="00577AB5">
            <w:pPr>
              <w:pStyle w:val="ConsPlusNormal"/>
            </w:pPr>
            <w:r>
              <w:t>г. Бузулук, 1 микрорайон,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4838025,75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4838025,75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90.</w:t>
            </w:r>
          </w:p>
        </w:tc>
        <w:tc>
          <w:tcPr>
            <w:tcW w:w="2551" w:type="dxa"/>
          </w:tcPr>
          <w:p w:rsidR="00577AB5" w:rsidRDefault="00577AB5">
            <w:pPr>
              <w:pStyle w:val="ConsPlusNormal"/>
            </w:pPr>
            <w:r>
              <w:t>г. Бузулук, 2 микрорайон, д. 11</w:t>
            </w:r>
          </w:p>
        </w:tc>
        <w:tc>
          <w:tcPr>
            <w:tcW w:w="1871" w:type="dxa"/>
            <w:vAlign w:val="center"/>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1036602,93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1036602,93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91.</w:t>
            </w:r>
          </w:p>
        </w:tc>
        <w:tc>
          <w:tcPr>
            <w:tcW w:w="2551" w:type="dxa"/>
          </w:tcPr>
          <w:p w:rsidR="00577AB5" w:rsidRDefault="00577AB5">
            <w:pPr>
              <w:pStyle w:val="ConsPlusNormal"/>
            </w:pPr>
            <w:r>
              <w:t>г. Бузулук, 2 микрорайон, д. 31</w:t>
            </w:r>
          </w:p>
        </w:tc>
        <w:tc>
          <w:tcPr>
            <w:tcW w:w="1871" w:type="dxa"/>
            <w:vAlign w:val="center"/>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788737,34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788737,34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92.</w:t>
            </w:r>
          </w:p>
        </w:tc>
        <w:tc>
          <w:tcPr>
            <w:tcW w:w="2551" w:type="dxa"/>
          </w:tcPr>
          <w:p w:rsidR="00577AB5" w:rsidRDefault="00577AB5">
            <w:pPr>
              <w:pStyle w:val="ConsPlusNormal"/>
            </w:pPr>
            <w:r>
              <w:t>г. Бузулук, 2 микрорайон, д. 25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753,60</w:t>
            </w:r>
          </w:p>
        </w:tc>
        <w:tc>
          <w:tcPr>
            <w:tcW w:w="1804" w:type="dxa"/>
          </w:tcPr>
          <w:p w:rsidR="00577AB5" w:rsidRDefault="00577AB5">
            <w:pPr>
              <w:pStyle w:val="ConsPlusNormal"/>
              <w:jc w:val="center"/>
            </w:pPr>
            <w:r>
              <w:t>2574826,01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2574826,01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93.</w:t>
            </w:r>
          </w:p>
        </w:tc>
        <w:tc>
          <w:tcPr>
            <w:tcW w:w="2551" w:type="dxa"/>
          </w:tcPr>
          <w:p w:rsidR="00577AB5" w:rsidRDefault="00577AB5">
            <w:pPr>
              <w:pStyle w:val="ConsPlusNormal"/>
            </w:pPr>
            <w:r>
              <w:t>г. Бузулук, 2 микрорайон, д. 33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5903544,10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5903544,10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94.</w:t>
            </w:r>
          </w:p>
        </w:tc>
        <w:tc>
          <w:tcPr>
            <w:tcW w:w="2551" w:type="dxa"/>
          </w:tcPr>
          <w:p w:rsidR="00577AB5" w:rsidRDefault="00577AB5">
            <w:pPr>
              <w:pStyle w:val="ConsPlusNormal"/>
            </w:pPr>
            <w:r>
              <w:t>г. Бузулук, 2 микрорайон, д. 4</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963959,32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963959,32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95.</w:t>
            </w:r>
          </w:p>
        </w:tc>
        <w:tc>
          <w:tcPr>
            <w:tcW w:w="2551" w:type="dxa"/>
          </w:tcPr>
          <w:p w:rsidR="00577AB5" w:rsidRDefault="00577AB5">
            <w:pPr>
              <w:pStyle w:val="ConsPlusNormal"/>
            </w:pPr>
            <w:r>
              <w:t>г. Бузулук, 2 микрорайон, д. 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1002,00</w:t>
            </w:r>
          </w:p>
        </w:tc>
        <w:tc>
          <w:tcPr>
            <w:tcW w:w="1804" w:type="dxa"/>
          </w:tcPr>
          <w:p w:rsidR="00577AB5" w:rsidRDefault="00577AB5">
            <w:pPr>
              <w:pStyle w:val="ConsPlusNormal"/>
              <w:jc w:val="center"/>
            </w:pPr>
            <w:r>
              <w:t>8255935,34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8255935,34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96.</w:t>
            </w:r>
          </w:p>
        </w:tc>
        <w:tc>
          <w:tcPr>
            <w:tcW w:w="2551" w:type="dxa"/>
          </w:tcPr>
          <w:p w:rsidR="00577AB5" w:rsidRDefault="00577AB5">
            <w:pPr>
              <w:pStyle w:val="ConsPlusNormal"/>
            </w:pPr>
            <w:r>
              <w:t>г. Бузулук, 2 микрорайон, д. 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1900,00</w:t>
            </w:r>
          </w:p>
        </w:tc>
        <w:tc>
          <w:tcPr>
            <w:tcW w:w="1804" w:type="dxa"/>
          </w:tcPr>
          <w:p w:rsidR="00577AB5" w:rsidRDefault="00577AB5">
            <w:pPr>
              <w:pStyle w:val="ConsPlusNormal"/>
              <w:jc w:val="center"/>
            </w:pPr>
            <w:r>
              <w:t>12331494,16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12331494,16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97.</w:t>
            </w:r>
          </w:p>
        </w:tc>
        <w:tc>
          <w:tcPr>
            <w:tcW w:w="2551" w:type="dxa"/>
          </w:tcPr>
          <w:p w:rsidR="00577AB5" w:rsidRDefault="00577AB5">
            <w:pPr>
              <w:pStyle w:val="ConsPlusNormal"/>
            </w:pPr>
            <w:r>
              <w:t>г. Бузулук, 2 микрорайон, д. 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8476683,99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8476683,99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98.</w:t>
            </w:r>
          </w:p>
        </w:tc>
        <w:tc>
          <w:tcPr>
            <w:tcW w:w="2551" w:type="dxa"/>
          </w:tcPr>
          <w:p w:rsidR="00577AB5" w:rsidRDefault="00577AB5">
            <w:pPr>
              <w:pStyle w:val="ConsPlusNormal"/>
            </w:pPr>
            <w:r>
              <w:t>г. Бузулук, 3 микрорайон, д. 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1200</w:t>
            </w:r>
          </w:p>
        </w:tc>
        <w:tc>
          <w:tcPr>
            <w:tcW w:w="1804" w:type="dxa"/>
          </w:tcPr>
          <w:p w:rsidR="00577AB5" w:rsidRDefault="00577AB5">
            <w:pPr>
              <w:pStyle w:val="ConsPlusNormal"/>
              <w:jc w:val="center"/>
            </w:pPr>
            <w:r>
              <w:t>8648108,82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8648108,82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99.</w:t>
            </w:r>
          </w:p>
        </w:tc>
        <w:tc>
          <w:tcPr>
            <w:tcW w:w="2551" w:type="dxa"/>
          </w:tcPr>
          <w:p w:rsidR="00577AB5" w:rsidRDefault="00577AB5">
            <w:pPr>
              <w:pStyle w:val="ConsPlusNormal"/>
            </w:pPr>
            <w:r>
              <w:t>г. Бузулук, 3 микрорайон, д. 16а</w:t>
            </w:r>
          </w:p>
        </w:tc>
        <w:tc>
          <w:tcPr>
            <w:tcW w:w="1871" w:type="dxa"/>
            <w:vAlign w:val="center"/>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1197788,43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1197788,43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100.</w:t>
            </w:r>
          </w:p>
        </w:tc>
        <w:tc>
          <w:tcPr>
            <w:tcW w:w="2551" w:type="dxa"/>
          </w:tcPr>
          <w:p w:rsidR="00577AB5" w:rsidRDefault="00577AB5">
            <w:pPr>
              <w:pStyle w:val="ConsPlusNormal"/>
            </w:pPr>
            <w:r>
              <w:t>г. Бузулук, 4 микрорайон, д. 11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874</w:t>
            </w:r>
          </w:p>
        </w:tc>
        <w:tc>
          <w:tcPr>
            <w:tcW w:w="1804" w:type="dxa"/>
          </w:tcPr>
          <w:p w:rsidR="00577AB5" w:rsidRDefault="00577AB5">
            <w:pPr>
              <w:pStyle w:val="ConsPlusNormal"/>
              <w:jc w:val="center"/>
            </w:pPr>
            <w:r>
              <w:t>11724775,20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11724775,20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101.</w:t>
            </w:r>
          </w:p>
        </w:tc>
        <w:tc>
          <w:tcPr>
            <w:tcW w:w="2551" w:type="dxa"/>
          </w:tcPr>
          <w:p w:rsidR="00577AB5" w:rsidRDefault="00577AB5">
            <w:pPr>
              <w:pStyle w:val="ConsPlusNormal"/>
            </w:pPr>
            <w:r>
              <w:t>г. Бузулук, 4 микрорайон, д. 14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2046694,39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2046694,39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102.</w:t>
            </w:r>
          </w:p>
        </w:tc>
        <w:tc>
          <w:tcPr>
            <w:tcW w:w="2551" w:type="dxa"/>
          </w:tcPr>
          <w:p w:rsidR="00577AB5" w:rsidRDefault="00577AB5">
            <w:pPr>
              <w:pStyle w:val="ConsPlusNormal"/>
            </w:pPr>
            <w:r>
              <w:t>г. Бузулук, 4 микрорайон, д. 18</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1765433,93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1765433,93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103.</w:t>
            </w:r>
          </w:p>
        </w:tc>
        <w:tc>
          <w:tcPr>
            <w:tcW w:w="2551" w:type="dxa"/>
          </w:tcPr>
          <w:p w:rsidR="00577AB5" w:rsidRDefault="00577AB5">
            <w:pPr>
              <w:pStyle w:val="ConsPlusNormal"/>
            </w:pPr>
            <w:r>
              <w:t>г. Бузулук, 4 микрорайон, д. 18</w:t>
            </w:r>
          </w:p>
        </w:tc>
        <w:tc>
          <w:tcPr>
            <w:tcW w:w="1871" w:type="dxa"/>
          </w:tcPr>
          <w:p w:rsidR="00577AB5" w:rsidRDefault="00577AB5">
            <w:pPr>
              <w:pStyle w:val="ConsPlusNormal"/>
            </w:pPr>
            <w:r>
              <w:t xml:space="preserve">ремонт и (или) переустройство </w:t>
            </w:r>
            <w:r>
              <w:lastRenderedPageBreak/>
              <w:t>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1052,70</w:t>
            </w:r>
          </w:p>
        </w:tc>
        <w:tc>
          <w:tcPr>
            <w:tcW w:w="1804" w:type="dxa"/>
          </w:tcPr>
          <w:p w:rsidR="00577AB5" w:rsidRDefault="00577AB5">
            <w:pPr>
              <w:pStyle w:val="ConsPlusNormal"/>
              <w:jc w:val="center"/>
            </w:pPr>
            <w:r>
              <w:t>15647501,70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15647501,70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104.</w:t>
            </w:r>
          </w:p>
        </w:tc>
        <w:tc>
          <w:tcPr>
            <w:tcW w:w="2551" w:type="dxa"/>
          </w:tcPr>
          <w:p w:rsidR="00577AB5" w:rsidRDefault="00577AB5">
            <w:pPr>
              <w:pStyle w:val="ConsPlusNormal"/>
            </w:pPr>
            <w:r>
              <w:t>г. Бузулук, 4 микрорайон, д. 18</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1305,00</w:t>
            </w:r>
          </w:p>
        </w:tc>
        <w:tc>
          <w:tcPr>
            <w:tcW w:w="1804" w:type="dxa"/>
          </w:tcPr>
          <w:p w:rsidR="00577AB5" w:rsidRDefault="00577AB5">
            <w:pPr>
              <w:pStyle w:val="ConsPlusNormal"/>
              <w:jc w:val="center"/>
            </w:pPr>
            <w:r>
              <w:t>25281050,30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25281050,30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105.</w:t>
            </w:r>
          </w:p>
        </w:tc>
        <w:tc>
          <w:tcPr>
            <w:tcW w:w="2551" w:type="dxa"/>
          </w:tcPr>
          <w:p w:rsidR="00577AB5" w:rsidRDefault="00577AB5">
            <w:pPr>
              <w:pStyle w:val="ConsPlusNormal"/>
            </w:pPr>
            <w:r>
              <w:t>г. Бузулук, 4 микрорайон, д. 22а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1256,1</w:t>
            </w:r>
          </w:p>
        </w:tc>
        <w:tc>
          <w:tcPr>
            <w:tcW w:w="1804" w:type="dxa"/>
          </w:tcPr>
          <w:p w:rsidR="00577AB5" w:rsidRDefault="00577AB5">
            <w:pPr>
              <w:pStyle w:val="ConsPlusNormal"/>
              <w:jc w:val="center"/>
            </w:pPr>
            <w:r>
              <w:t>7318731,39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7318731,39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106.</w:t>
            </w:r>
          </w:p>
        </w:tc>
        <w:tc>
          <w:tcPr>
            <w:tcW w:w="2551" w:type="dxa"/>
          </w:tcPr>
          <w:p w:rsidR="00577AB5" w:rsidRDefault="00577AB5">
            <w:pPr>
              <w:pStyle w:val="ConsPlusNormal"/>
            </w:pPr>
            <w:r>
              <w:t>г. Бузулук, 4 микрорайон, д. 26а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468,9</w:t>
            </w:r>
          </w:p>
        </w:tc>
        <w:tc>
          <w:tcPr>
            <w:tcW w:w="1804" w:type="dxa"/>
          </w:tcPr>
          <w:p w:rsidR="00577AB5" w:rsidRDefault="00577AB5">
            <w:pPr>
              <w:pStyle w:val="ConsPlusNormal"/>
              <w:jc w:val="center"/>
            </w:pPr>
            <w:r>
              <w:t>1778942,15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1778942,15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107.</w:t>
            </w:r>
          </w:p>
        </w:tc>
        <w:tc>
          <w:tcPr>
            <w:tcW w:w="2551" w:type="dxa"/>
          </w:tcPr>
          <w:p w:rsidR="00577AB5" w:rsidRDefault="00577AB5">
            <w:pPr>
              <w:pStyle w:val="ConsPlusNormal"/>
            </w:pPr>
            <w:r>
              <w:t>г. Бузулук, 4 микрорайон, д. 32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1448,3</w:t>
            </w:r>
          </w:p>
        </w:tc>
        <w:tc>
          <w:tcPr>
            <w:tcW w:w="1804" w:type="dxa"/>
          </w:tcPr>
          <w:p w:rsidR="00577AB5" w:rsidRDefault="00577AB5">
            <w:pPr>
              <w:pStyle w:val="ConsPlusNormal"/>
              <w:jc w:val="center"/>
            </w:pPr>
            <w:r>
              <w:t>15676209,20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15676209,20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108.</w:t>
            </w:r>
          </w:p>
        </w:tc>
        <w:tc>
          <w:tcPr>
            <w:tcW w:w="2551" w:type="dxa"/>
          </w:tcPr>
          <w:p w:rsidR="00577AB5" w:rsidRDefault="00577AB5">
            <w:pPr>
              <w:pStyle w:val="ConsPlusNormal"/>
            </w:pPr>
            <w:r>
              <w:t>г. Бузулук, 7а микрорайон, д. 22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2618705,77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2618705,77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109.</w:t>
            </w:r>
          </w:p>
        </w:tc>
        <w:tc>
          <w:tcPr>
            <w:tcW w:w="2551" w:type="dxa"/>
          </w:tcPr>
          <w:p w:rsidR="00577AB5" w:rsidRDefault="00577AB5">
            <w:pPr>
              <w:pStyle w:val="ConsPlusNormal"/>
            </w:pPr>
            <w:r>
              <w:t>г. Бузулук, 7а микрорайон, д. 28</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493578,88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493578,88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110.</w:t>
            </w:r>
          </w:p>
        </w:tc>
        <w:tc>
          <w:tcPr>
            <w:tcW w:w="2551" w:type="dxa"/>
          </w:tcPr>
          <w:p w:rsidR="00577AB5" w:rsidRDefault="00577AB5">
            <w:pPr>
              <w:pStyle w:val="ConsPlusNormal"/>
            </w:pPr>
            <w:r>
              <w:t>г. Бузулук, 7а микрорайон, д. 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482053,27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482053,27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111.</w:t>
            </w:r>
          </w:p>
        </w:tc>
        <w:tc>
          <w:tcPr>
            <w:tcW w:w="2551" w:type="dxa"/>
          </w:tcPr>
          <w:p w:rsidR="00577AB5" w:rsidRDefault="00577AB5">
            <w:pPr>
              <w:pStyle w:val="ConsPlusNormal"/>
            </w:pPr>
            <w:r>
              <w:t>г. Бузулук, 7а микрорайон, д. 30</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1096705,37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1096705,37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112.</w:t>
            </w:r>
          </w:p>
        </w:tc>
        <w:tc>
          <w:tcPr>
            <w:tcW w:w="2551" w:type="dxa"/>
          </w:tcPr>
          <w:p w:rsidR="00577AB5" w:rsidRDefault="00577AB5">
            <w:pPr>
              <w:pStyle w:val="ConsPlusNormal"/>
            </w:pPr>
            <w:r>
              <w:t>г. Бузулук, 7а микрорайон, д. 31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851,50</w:t>
            </w:r>
          </w:p>
        </w:tc>
        <w:tc>
          <w:tcPr>
            <w:tcW w:w="1804" w:type="dxa"/>
          </w:tcPr>
          <w:p w:rsidR="00577AB5" w:rsidRDefault="00577AB5">
            <w:pPr>
              <w:pStyle w:val="ConsPlusNormal"/>
              <w:jc w:val="center"/>
            </w:pPr>
            <w:r>
              <w:t>6039098,18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6039098,18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113.</w:t>
            </w:r>
          </w:p>
        </w:tc>
        <w:tc>
          <w:tcPr>
            <w:tcW w:w="2551" w:type="dxa"/>
          </w:tcPr>
          <w:p w:rsidR="00577AB5" w:rsidRDefault="00577AB5">
            <w:pPr>
              <w:pStyle w:val="ConsPlusNormal"/>
            </w:pPr>
            <w:r>
              <w:t>г. Бузулук, пос. ВТК,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6237388,69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6237388,69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114.</w:t>
            </w:r>
          </w:p>
        </w:tc>
        <w:tc>
          <w:tcPr>
            <w:tcW w:w="2551" w:type="dxa"/>
          </w:tcPr>
          <w:p w:rsidR="00577AB5" w:rsidRDefault="00577AB5">
            <w:pPr>
              <w:pStyle w:val="ConsPlusNormal"/>
            </w:pPr>
            <w:r>
              <w:t>г. Бузулук, ул. 1 Мая, д. 59</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434094,18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434094,18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115.</w:t>
            </w:r>
          </w:p>
        </w:tc>
        <w:tc>
          <w:tcPr>
            <w:tcW w:w="2551" w:type="dxa"/>
          </w:tcPr>
          <w:p w:rsidR="00577AB5" w:rsidRDefault="00577AB5">
            <w:pPr>
              <w:pStyle w:val="ConsPlusNormal"/>
            </w:pPr>
            <w:r>
              <w:t>г. Бузулук, ул. Галактионова, д. 47</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1394051,66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1394051,66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116.</w:t>
            </w:r>
          </w:p>
        </w:tc>
        <w:tc>
          <w:tcPr>
            <w:tcW w:w="2551" w:type="dxa"/>
          </w:tcPr>
          <w:p w:rsidR="00577AB5" w:rsidRDefault="00577AB5">
            <w:pPr>
              <w:pStyle w:val="ConsPlusNormal"/>
            </w:pPr>
            <w:r>
              <w:t>г. Бузулук, ул. Галактионова, д. 47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10065019,41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10065019,41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117.</w:t>
            </w:r>
          </w:p>
        </w:tc>
        <w:tc>
          <w:tcPr>
            <w:tcW w:w="2551" w:type="dxa"/>
          </w:tcPr>
          <w:p w:rsidR="00577AB5" w:rsidRDefault="00577AB5">
            <w:pPr>
              <w:pStyle w:val="ConsPlusNormal"/>
            </w:pPr>
            <w:r>
              <w:t>г. Бузулук, ул. Гая, д. 73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615,94</w:t>
            </w:r>
          </w:p>
        </w:tc>
        <w:tc>
          <w:tcPr>
            <w:tcW w:w="1804" w:type="dxa"/>
          </w:tcPr>
          <w:p w:rsidR="00577AB5" w:rsidRDefault="00577AB5">
            <w:pPr>
              <w:pStyle w:val="ConsPlusNormal"/>
              <w:jc w:val="center"/>
            </w:pPr>
            <w:r>
              <w:t>3374607,14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3374607,14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118.</w:t>
            </w:r>
          </w:p>
        </w:tc>
        <w:tc>
          <w:tcPr>
            <w:tcW w:w="2551" w:type="dxa"/>
          </w:tcPr>
          <w:p w:rsidR="00577AB5" w:rsidRDefault="00577AB5">
            <w:pPr>
              <w:pStyle w:val="ConsPlusNormal"/>
            </w:pPr>
            <w:r>
              <w:t>г. Бузулук, ул. Гая, д. 80</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590,94</w:t>
            </w:r>
          </w:p>
        </w:tc>
        <w:tc>
          <w:tcPr>
            <w:tcW w:w="1804" w:type="dxa"/>
          </w:tcPr>
          <w:p w:rsidR="00577AB5" w:rsidRDefault="00577AB5">
            <w:pPr>
              <w:pStyle w:val="ConsPlusNormal"/>
              <w:jc w:val="center"/>
            </w:pPr>
            <w:r>
              <w:t>2326790,46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2326790,46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119.</w:t>
            </w:r>
          </w:p>
        </w:tc>
        <w:tc>
          <w:tcPr>
            <w:tcW w:w="2551" w:type="dxa"/>
          </w:tcPr>
          <w:p w:rsidR="00577AB5" w:rsidRDefault="00577AB5">
            <w:pPr>
              <w:pStyle w:val="ConsPlusNormal"/>
            </w:pPr>
            <w:r>
              <w:t>г. Бузулук, ул. Гая, д. 82</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622,50</w:t>
            </w:r>
          </w:p>
        </w:tc>
        <w:tc>
          <w:tcPr>
            <w:tcW w:w="1804" w:type="dxa"/>
          </w:tcPr>
          <w:p w:rsidR="00577AB5" w:rsidRDefault="00577AB5">
            <w:pPr>
              <w:pStyle w:val="ConsPlusNormal"/>
              <w:jc w:val="center"/>
            </w:pPr>
            <w:r>
              <w:t>228231,42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228231,42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120.</w:t>
            </w:r>
          </w:p>
        </w:tc>
        <w:tc>
          <w:tcPr>
            <w:tcW w:w="2551" w:type="dxa"/>
          </w:tcPr>
          <w:p w:rsidR="00577AB5" w:rsidRDefault="00577AB5">
            <w:pPr>
              <w:pStyle w:val="ConsPlusNormal"/>
            </w:pPr>
            <w:r>
              <w:t>г. Бузулук, ул. Гая, д. 82</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622,50</w:t>
            </w:r>
          </w:p>
        </w:tc>
        <w:tc>
          <w:tcPr>
            <w:tcW w:w="1804" w:type="dxa"/>
          </w:tcPr>
          <w:p w:rsidR="00577AB5" w:rsidRDefault="00577AB5">
            <w:pPr>
              <w:pStyle w:val="ConsPlusNormal"/>
              <w:jc w:val="center"/>
            </w:pPr>
            <w:r>
              <w:t>289913,77</w:t>
            </w:r>
          </w:p>
        </w:tc>
        <w:tc>
          <w:tcPr>
            <w:tcW w:w="1924" w:type="dxa"/>
          </w:tcPr>
          <w:p w:rsidR="00577AB5" w:rsidRDefault="00577AB5">
            <w:pPr>
              <w:pStyle w:val="ConsPlusNormal"/>
            </w:pPr>
          </w:p>
        </w:tc>
        <w:tc>
          <w:tcPr>
            <w:tcW w:w="1624" w:type="dxa"/>
          </w:tcPr>
          <w:p w:rsidR="00577AB5" w:rsidRDefault="00577AB5">
            <w:pPr>
              <w:pStyle w:val="ConsPlusNormal"/>
            </w:pPr>
          </w:p>
        </w:tc>
        <w:tc>
          <w:tcPr>
            <w:tcW w:w="1504" w:type="dxa"/>
          </w:tcPr>
          <w:p w:rsidR="00577AB5" w:rsidRDefault="00577AB5">
            <w:pPr>
              <w:pStyle w:val="ConsPlusNormal"/>
            </w:pPr>
          </w:p>
        </w:tc>
        <w:tc>
          <w:tcPr>
            <w:tcW w:w="1804" w:type="dxa"/>
          </w:tcPr>
          <w:p w:rsidR="00577AB5" w:rsidRDefault="00577AB5">
            <w:pPr>
              <w:pStyle w:val="ConsPlusNormal"/>
              <w:jc w:val="center"/>
            </w:pPr>
            <w:r>
              <w:t>289913,77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121.</w:t>
            </w:r>
          </w:p>
        </w:tc>
        <w:tc>
          <w:tcPr>
            <w:tcW w:w="2551" w:type="dxa"/>
          </w:tcPr>
          <w:p w:rsidR="00577AB5" w:rsidRDefault="00577AB5">
            <w:pPr>
              <w:pStyle w:val="ConsPlusNormal"/>
            </w:pPr>
            <w:r>
              <w:t>г. Бузулук, ул. Губкина, д. 14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513,30</w:t>
            </w:r>
          </w:p>
        </w:tc>
        <w:tc>
          <w:tcPr>
            <w:tcW w:w="1804" w:type="dxa"/>
          </w:tcPr>
          <w:p w:rsidR="00577AB5" w:rsidRDefault="00577AB5">
            <w:pPr>
              <w:pStyle w:val="ConsPlusNormal"/>
              <w:jc w:val="center"/>
            </w:pPr>
            <w:r>
              <w:t>1732654,39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1732654,39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122.</w:t>
            </w:r>
          </w:p>
        </w:tc>
        <w:tc>
          <w:tcPr>
            <w:tcW w:w="2551" w:type="dxa"/>
          </w:tcPr>
          <w:p w:rsidR="00577AB5" w:rsidRDefault="00577AB5">
            <w:pPr>
              <w:pStyle w:val="ConsPlusNormal"/>
            </w:pPr>
            <w:r>
              <w:t>г. Бузулук, ул. Д. Бедного, д. 4/ул. Щорса, д. 58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1199,70</w:t>
            </w:r>
          </w:p>
        </w:tc>
        <w:tc>
          <w:tcPr>
            <w:tcW w:w="1804" w:type="dxa"/>
          </w:tcPr>
          <w:p w:rsidR="00577AB5" w:rsidRDefault="00577AB5">
            <w:pPr>
              <w:pStyle w:val="ConsPlusNormal"/>
              <w:jc w:val="center"/>
            </w:pPr>
            <w:r>
              <w:t>9725259,69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9725259,69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123.</w:t>
            </w:r>
          </w:p>
        </w:tc>
        <w:tc>
          <w:tcPr>
            <w:tcW w:w="2551" w:type="dxa"/>
          </w:tcPr>
          <w:p w:rsidR="00577AB5" w:rsidRDefault="00577AB5">
            <w:pPr>
              <w:pStyle w:val="ConsPlusNormal"/>
            </w:pPr>
            <w:r>
              <w:t>г. Бузулук, ул. Домашкинская, д. 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321,00</w:t>
            </w:r>
          </w:p>
        </w:tc>
        <w:tc>
          <w:tcPr>
            <w:tcW w:w="1804" w:type="dxa"/>
          </w:tcPr>
          <w:p w:rsidR="00577AB5" w:rsidRDefault="00577AB5">
            <w:pPr>
              <w:pStyle w:val="ConsPlusNormal"/>
              <w:jc w:val="center"/>
            </w:pPr>
            <w:r>
              <w:t>1163953,74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1163953,74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124.</w:t>
            </w:r>
          </w:p>
        </w:tc>
        <w:tc>
          <w:tcPr>
            <w:tcW w:w="2551" w:type="dxa"/>
          </w:tcPr>
          <w:p w:rsidR="00577AB5" w:rsidRDefault="00577AB5">
            <w:pPr>
              <w:pStyle w:val="ConsPlusNormal"/>
            </w:pPr>
            <w:r>
              <w:t>г. Бузулук, ул. Заречная, д. 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160,40</w:t>
            </w:r>
          </w:p>
        </w:tc>
        <w:tc>
          <w:tcPr>
            <w:tcW w:w="1804" w:type="dxa"/>
          </w:tcPr>
          <w:p w:rsidR="00577AB5" w:rsidRDefault="00577AB5">
            <w:pPr>
              <w:pStyle w:val="ConsPlusNormal"/>
              <w:jc w:val="center"/>
            </w:pPr>
            <w:r>
              <w:t>4054271,21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4054271,21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125.</w:t>
            </w:r>
          </w:p>
        </w:tc>
        <w:tc>
          <w:tcPr>
            <w:tcW w:w="2551" w:type="dxa"/>
          </w:tcPr>
          <w:p w:rsidR="00577AB5" w:rsidRDefault="00577AB5">
            <w:pPr>
              <w:pStyle w:val="ConsPlusNormal"/>
            </w:pPr>
            <w:r>
              <w:t xml:space="preserve">г. Бузулук, ул. </w:t>
            </w:r>
            <w:r>
              <w:lastRenderedPageBreak/>
              <w:t>Котовского, д. 112</w:t>
            </w:r>
          </w:p>
        </w:tc>
        <w:tc>
          <w:tcPr>
            <w:tcW w:w="1871" w:type="dxa"/>
          </w:tcPr>
          <w:p w:rsidR="00577AB5" w:rsidRDefault="00577AB5">
            <w:pPr>
              <w:pStyle w:val="ConsPlusNormal"/>
            </w:pPr>
            <w:r>
              <w:lastRenderedPageBreak/>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626582,32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626582,32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126.</w:t>
            </w:r>
          </w:p>
        </w:tc>
        <w:tc>
          <w:tcPr>
            <w:tcW w:w="2551" w:type="dxa"/>
          </w:tcPr>
          <w:p w:rsidR="00577AB5" w:rsidRDefault="00577AB5">
            <w:pPr>
              <w:pStyle w:val="ConsPlusNormal"/>
            </w:pPr>
            <w:r>
              <w:t>г. Бузулук, ул. Ленина, д. 3а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594823,96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594823,96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127.</w:t>
            </w:r>
          </w:p>
        </w:tc>
        <w:tc>
          <w:tcPr>
            <w:tcW w:w="2551" w:type="dxa"/>
          </w:tcPr>
          <w:p w:rsidR="00577AB5" w:rsidRDefault="00577AB5">
            <w:pPr>
              <w:pStyle w:val="ConsPlusNormal"/>
            </w:pPr>
            <w:r>
              <w:t>г. Бузулук, ул. Ленина, д. 33а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200059,17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200059,17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128.</w:t>
            </w:r>
          </w:p>
        </w:tc>
        <w:tc>
          <w:tcPr>
            <w:tcW w:w="2551" w:type="dxa"/>
          </w:tcPr>
          <w:p w:rsidR="00577AB5" w:rsidRDefault="00577AB5">
            <w:pPr>
              <w:pStyle w:val="ConsPlusNormal"/>
            </w:pPr>
            <w:r>
              <w:t>г. Бузулук, ул. Ленина, д. 61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1157235,58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1157235,58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129.</w:t>
            </w:r>
          </w:p>
        </w:tc>
        <w:tc>
          <w:tcPr>
            <w:tcW w:w="2551" w:type="dxa"/>
          </w:tcPr>
          <w:p w:rsidR="00577AB5" w:rsidRDefault="00577AB5">
            <w:pPr>
              <w:pStyle w:val="ConsPlusNormal"/>
            </w:pPr>
            <w:r>
              <w:t>г. Бузулук, ул. Ленина, д. 61</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411371,30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411371,30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130.</w:t>
            </w:r>
          </w:p>
        </w:tc>
        <w:tc>
          <w:tcPr>
            <w:tcW w:w="2551" w:type="dxa"/>
          </w:tcPr>
          <w:p w:rsidR="00577AB5" w:rsidRDefault="00577AB5">
            <w:pPr>
              <w:pStyle w:val="ConsPlusNormal"/>
            </w:pPr>
            <w:r>
              <w:t>г. Бузулук, ул. Ленина, д. 70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7808541,31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7808541,31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131.</w:t>
            </w:r>
          </w:p>
        </w:tc>
        <w:tc>
          <w:tcPr>
            <w:tcW w:w="2551" w:type="dxa"/>
          </w:tcPr>
          <w:p w:rsidR="00577AB5" w:rsidRDefault="00577AB5">
            <w:pPr>
              <w:pStyle w:val="ConsPlusNormal"/>
            </w:pPr>
            <w:r>
              <w:t>г. Бузулук, ул. Луганская, д. 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836,9</w:t>
            </w:r>
          </w:p>
        </w:tc>
        <w:tc>
          <w:tcPr>
            <w:tcW w:w="1804" w:type="dxa"/>
          </w:tcPr>
          <w:p w:rsidR="00577AB5" w:rsidRDefault="00577AB5">
            <w:pPr>
              <w:pStyle w:val="ConsPlusNormal"/>
              <w:jc w:val="center"/>
            </w:pPr>
            <w:r>
              <w:t>4872265,53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4872265,53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132.</w:t>
            </w:r>
          </w:p>
        </w:tc>
        <w:tc>
          <w:tcPr>
            <w:tcW w:w="2551" w:type="dxa"/>
          </w:tcPr>
          <w:p w:rsidR="00577AB5" w:rsidRDefault="00577AB5">
            <w:pPr>
              <w:pStyle w:val="ConsPlusNormal"/>
            </w:pPr>
            <w:r>
              <w:t>г. Бузулук, ул. Луганская, д. 8</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1172566,38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1172566,38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133.</w:t>
            </w:r>
          </w:p>
        </w:tc>
        <w:tc>
          <w:tcPr>
            <w:tcW w:w="2551" w:type="dxa"/>
          </w:tcPr>
          <w:p w:rsidR="00577AB5" w:rsidRDefault="00577AB5">
            <w:pPr>
              <w:pStyle w:val="ConsPlusNormal"/>
            </w:pPr>
            <w:r>
              <w:t>г. Бузулук, ул. Маяковского, д. 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2699709,73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2699709,73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134.</w:t>
            </w:r>
          </w:p>
        </w:tc>
        <w:tc>
          <w:tcPr>
            <w:tcW w:w="2551" w:type="dxa"/>
          </w:tcPr>
          <w:p w:rsidR="00577AB5" w:rsidRDefault="00577AB5">
            <w:pPr>
              <w:pStyle w:val="ConsPlusNormal"/>
            </w:pPr>
            <w:r>
              <w:t>г. Бузулук, ул. М. Горького, д. 74 - 76/ул. Рабочая, д. 75</w:t>
            </w:r>
          </w:p>
        </w:tc>
        <w:tc>
          <w:tcPr>
            <w:tcW w:w="1871" w:type="dxa"/>
          </w:tcPr>
          <w:p w:rsidR="00577AB5" w:rsidRDefault="00577AB5">
            <w:pPr>
              <w:pStyle w:val="ConsPlusNormal"/>
            </w:pPr>
            <w:r>
              <w:t>ремонт фундамента</w:t>
            </w:r>
          </w:p>
        </w:tc>
        <w:tc>
          <w:tcPr>
            <w:tcW w:w="1304" w:type="dxa"/>
          </w:tcPr>
          <w:p w:rsidR="00577AB5" w:rsidRDefault="00577AB5">
            <w:pPr>
              <w:pStyle w:val="ConsPlusNormal"/>
              <w:jc w:val="center"/>
            </w:pPr>
            <w:r>
              <w:t>куб.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3113189,40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3113189,40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135.</w:t>
            </w:r>
          </w:p>
        </w:tc>
        <w:tc>
          <w:tcPr>
            <w:tcW w:w="2551" w:type="dxa"/>
          </w:tcPr>
          <w:p w:rsidR="00577AB5" w:rsidRDefault="00577AB5">
            <w:pPr>
              <w:pStyle w:val="ConsPlusNormal"/>
            </w:pPr>
            <w:r>
              <w:t>г. Бузулук, ул. Нефтяников, д. 18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1328,00</w:t>
            </w:r>
          </w:p>
        </w:tc>
        <w:tc>
          <w:tcPr>
            <w:tcW w:w="1804" w:type="dxa"/>
          </w:tcPr>
          <w:p w:rsidR="00577AB5" w:rsidRDefault="00577AB5">
            <w:pPr>
              <w:pStyle w:val="ConsPlusNormal"/>
              <w:jc w:val="center"/>
            </w:pPr>
            <w:r>
              <w:t>10366388,39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10366388,39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136.</w:t>
            </w:r>
          </w:p>
        </w:tc>
        <w:tc>
          <w:tcPr>
            <w:tcW w:w="2551" w:type="dxa"/>
          </w:tcPr>
          <w:p w:rsidR="00577AB5" w:rsidRDefault="00577AB5">
            <w:pPr>
              <w:pStyle w:val="ConsPlusNormal"/>
            </w:pPr>
            <w:r>
              <w:t>г. Бузулук, ул. Нефтяников, д. 26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559,00</w:t>
            </w:r>
          </w:p>
        </w:tc>
        <w:tc>
          <w:tcPr>
            <w:tcW w:w="1804" w:type="dxa"/>
          </w:tcPr>
          <w:p w:rsidR="00577AB5" w:rsidRDefault="00577AB5">
            <w:pPr>
              <w:pStyle w:val="ConsPlusNormal"/>
              <w:jc w:val="center"/>
            </w:pPr>
            <w:r>
              <w:t>6198490,51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6198490,51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137.</w:t>
            </w:r>
          </w:p>
        </w:tc>
        <w:tc>
          <w:tcPr>
            <w:tcW w:w="2551" w:type="dxa"/>
          </w:tcPr>
          <w:p w:rsidR="00577AB5" w:rsidRDefault="00577AB5">
            <w:pPr>
              <w:pStyle w:val="ConsPlusNormal"/>
            </w:pPr>
            <w:r>
              <w:t>г. Бузулук, ул. Нефтяников, д. 26</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774,88</w:t>
            </w:r>
          </w:p>
        </w:tc>
        <w:tc>
          <w:tcPr>
            <w:tcW w:w="1804" w:type="dxa"/>
          </w:tcPr>
          <w:p w:rsidR="00577AB5" w:rsidRDefault="00577AB5">
            <w:pPr>
              <w:pStyle w:val="ConsPlusNormal"/>
              <w:jc w:val="center"/>
            </w:pPr>
            <w:r>
              <w:t>3336136,72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3336136,72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138.</w:t>
            </w:r>
          </w:p>
        </w:tc>
        <w:tc>
          <w:tcPr>
            <w:tcW w:w="2551" w:type="dxa"/>
          </w:tcPr>
          <w:p w:rsidR="00577AB5" w:rsidRDefault="00577AB5">
            <w:pPr>
              <w:pStyle w:val="ConsPlusNormal"/>
            </w:pPr>
            <w:r>
              <w:t>г. Бузулук, ул. Нефтяников, д. 26</w:t>
            </w:r>
          </w:p>
        </w:tc>
        <w:tc>
          <w:tcPr>
            <w:tcW w:w="1871" w:type="dxa"/>
          </w:tcPr>
          <w:p w:rsidR="00577AB5" w:rsidRDefault="00577AB5">
            <w:pPr>
              <w:pStyle w:val="ConsPlusNormal"/>
            </w:pPr>
            <w:r>
              <w:t>ремонт фундамента</w:t>
            </w:r>
          </w:p>
        </w:tc>
        <w:tc>
          <w:tcPr>
            <w:tcW w:w="1304" w:type="dxa"/>
          </w:tcPr>
          <w:p w:rsidR="00577AB5" w:rsidRDefault="00577AB5">
            <w:pPr>
              <w:pStyle w:val="ConsPlusNormal"/>
              <w:jc w:val="center"/>
            </w:pPr>
            <w:r>
              <w:t>куб.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1330468,29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1330468,29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139.</w:t>
            </w:r>
          </w:p>
        </w:tc>
        <w:tc>
          <w:tcPr>
            <w:tcW w:w="2551" w:type="dxa"/>
          </w:tcPr>
          <w:p w:rsidR="00577AB5" w:rsidRDefault="00577AB5">
            <w:pPr>
              <w:pStyle w:val="ConsPlusNormal"/>
            </w:pPr>
            <w:r>
              <w:t>г. Бузулук, ул. Пушкина, д. 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2310,00</w:t>
            </w:r>
          </w:p>
        </w:tc>
        <w:tc>
          <w:tcPr>
            <w:tcW w:w="1804" w:type="dxa"/>
          </w:tcPr>
          <w:p w:rsidR="00577AB5" w:rsidRDefault="00577AB5">
            <w:pPr>
              <w:pStyle w:val="ConsPlusNormal"/>
              <w:jc w:val="center"/>
            </w:pPr>
            <w:r>
              <w:t>2807536,48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2807536,48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140.</w:t>
            </w:r>
          </w:p>
        </w:tc>
        <w:tc>
          <w:tcPr>
            <w:tcW w:w="2551" w:type="dxa"/>
          </w:tcPr>
          <w:p w:rsidR="00577AB5" w:rsidRDefault="00577AB5">
            <w:pPr>
              <w:pStyle w:val="ConsPlusNormal"/>
            </w:pPr>
            <w:r>
              <w:t>г. Бузулук, ул. Рабочая, д. 49</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342405,96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342405,96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141.</w:t>
            </w:r>
          </w:p>
        </w:tc>
        <w:tc>
          <w:tcPr>
            <w:tcW w:w="2551" w:type="dxa"/>
          </w:tcPr>
          <w:p w:rsidR="00577AB5" w:rsidRDefault="00577AB5">
            <w:pPr>
              <w:pStyle w:val="ConsPlusNormal"/>
            </w:pPr>
            <w:r>
              <w:t>г. Бузулук, ул. Самарская, д. 5</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2346663,64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2346663,64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142.</w:t>
            </w:r>
          </w:p>
        </w:tc>
        <w:tc>
          <w:tcPr>
            <w:tcW w:w="2551" w:type="dxa"/>
          </w:tcPr>
          <w:p w:rsidR="00577AB5" w:rsidRDefault="00577AB5">
            <w:pPr>
              <w:pStyle w:val="ConsPlusNormal"/>
            </w:pPr>
            <w:r>
              <w:t>г. Бузулук, ул. Самарская, д. 5</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1119847,43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1119847,43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143.</w:t>
            </w:r>
          </w:p>
        </w:tc>
        <w:tc>
          <w:tcPr>
            <w:tcW w:w="2551" w:type="dxa"/>
          </w:tcPr>
          <w:p w:rsidR="00577AB5" w:rsidRDefault="00577AB5">
            <w:pPr>
              <w:pStyle w:val="ConsPlusNormal"/>
            </w:pPr>
            <w:r>
              <w:t>г. Бузулук, ул. Самарская, д. 5</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328590,10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328590,10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144.</w:t>
            </w:r>
          </w:p>
        </w:tc>
        <w:tc>
          <w:tcPr>
            <w:tcW w:w="2551" w:type="dxa"/>
          </w:tcPr>
          <w:p w:rsidR="00577AB5" w:rsidRDefault="00577AB5">
            <w:pPr>
              <w:pStyle w:val="ConsPlusNormal"/>
            </w:pPr>
            <w:r>
              <w:t>г. Бузулук, ул. Суворова, д. 10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2398,00</w:t>
            </w:r>
          </w:p>
        </w:tc>
        <w:tc>
          <w:tcPr>
            <w:tcW w:w="1804" w:type="dxa"/>
          </w:tcPr>
          <w:p w:rsidR="00577AB5" w:rsidRDefault="00577AB5">
            <w:pPr>
              <w:pStyle w:val="ConsPlusNormal"/>
              <w:jc w:val="center"/>
            </w:pPr>
            <w:r>
              <w:t>1460861,03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1460861,03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145.</w:t>
            </w:r>
          </w:p>
        </w:tc>
        <w:tc>
          <w:tcPr>
            <w:tcW w:w="2551" w:type="dxa"/>
          </w:tcPr>
          <w:p w:rsidR="00577AB5" w:rsidRDefault="00577AB5">
            <w:pPr>
              <w:pStyle w:val="ConsPlusNormal"/>
            </w:pPr>
            <w:r>
              <w:t>г. Бузулук, ул. Суворова, д. 64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10275320,36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10275320,36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146.</w:t>
            </w:r>
          </w:p>
        </w:tc>
        <w:tc>
          <w:tcPr>
            <w:tcW w:w="2551" w:type="dxa"/>
          </w:tcPr>
          <w:p w:rsidR="00577AB5" w:rsidRDefault="00577AB5">
            <w:pPr>
              <w:pStyle w:val="ConsPlusNormal"/>
            </w:pPr>
            <w:r>
              <w:t>г. Бузулук, ул. Суворова, д. 8</w:t>
            </w:r>
          </w:p>
        </w:tc>
        <w:tc>
          <w:tcPr>
            <w:tcW w:w="1871" w:type="dxa"/>
          </w:tcPr>
          <w:p w:rsidR="00577AB5" w:rsidRDefault="00577AB5">
            <w:pPr>
              <w:pStyle w:val="ConsPlusNormal"/>
            </w:pPr>
            <w:r>
              <w:t xml:space="preserve">ремонт и (или) переустройство </w:t>
            </w:r>
            <w:r>
              <w:lastRenderedPageBreak/>
              <w:t>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239,40</w:t>
            </w:r>
          </w:p>
        </w:tc>
        <w:tc>
          <w:tcPr>
            <w:tcW w:w="1804" w:type="dxa"/>
          </w:tcPr>
          <w:p w:rsidR="00577AB5" w:rsidRDefault="00577AB5">
            <w:pPr>
              <w:pStyle w:val="ConsPlusNormal"/>
              <w:jc w:val="center"/>
            </w:pPr>
            <w:r>
              <w:t>1403858,33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1403858,33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147.</w:t>
            </w:r>
          </w:p>
        </w:tc>
        <w:tc>
          <w:tcPr>
            <w:tcW w:w="2551" w:type="dxa"/>
          </w:tcPr>
          <w:p w:rsidR="00577AB5" w:rsidRDefault="00577AB5">
            <w:pPr>
              <w:pStyle w:val="ConsPlusNormal"/>
            </w:pPr>
            <w:r>
              <w:t>г. Бузулук, ул. Фрунзе, д. 12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1300,00</w:t>
            </w:r>
          </w:p>
        </w:tc>
        <w:tc>
          <w:tcPr>
            <w:tcW w:w="1804" w:type="dxa"/>
          </w:tcPr>
          <w:p w:rsidR="00577AB5" w:rsidRDefault="00577AB5">
            <w:pPr>
              <w:pStyle w:val="ConsPlusNormal"/>
              <w:jc w:val="center"/>
            </w:pPr>
            <w:r>
              <w:t>8635093,32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8635093,32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148.</w:t>
            </w:r>
          </w:p>
        </w:tc>
        <w:tc>
          <w:tcPr>
            <w:tcW w:w="2551" w:type="dxa"/>
          </w:tcPr>
          <w:p w:rsidR="00577AB5" w:rsidRDefault="00577AB5">
            <w:pPr>
              <w:pStyle w:val="ConsPlusNormal"/>
            </w:pPr>
            <w:r>
              <w:t>г. Бузулук, ул. Фрунзе, д. 20</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471,96</w:t>
            </w:r>
          </w:p>
        </w:tc>
        <w:tc>
          <w:tcPr>
            <w:tcW w:w="1804" w:type="dxa"/>
          </w:tcPr>
          <w:p w:rsidR="00577AB5" w:rsidRDefault="00577AB5">
            <w:pPr>
              <w:pStyle w:val="ConsPlusNormal"/>
              <w:jc w:val="center"/>
            </w:pPr>
            <w:r>
              <w:t>988291,52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988291,52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149.</w:t>
            </w:r>
          </w:p>
        </w:tc>
        <w:tc>
          <w:tcPr>
            <w:tcW w:w="2551" w:type="dxa"/>
          </w:tcPr>
          <w:p w:rsidR="00577AB5" w:rsidRDefault="00577AB5">
            <w:pPr>
              <w:pStyle w:val="ConsPlusNormal"/>
            </w:pPr>
            <w:r>
              <w:t>г. Бузулук, ул. Фрунзе, д. 22</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264216,16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264216,16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150.</w:t>
            </w:r>
          </w:p>
        </w:tc>
        <w:tc>
          <w:tcPr>
            <w:tcW w:w="2551" w:type="dxa"/>
          </w:tcPr>
          <w:p w:rsidR="00577AB5" w:rsidRDefault="00577AB5">
            <w:pPr>
              <w:pStyle w:val="ConsPlusNormal"/>
            </w:pPr>
            <w:r>
              <w:t>г. Бузулук, ул. Челюскинцев, д. 97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3329177,31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3329177,31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151.</w:t>
            </w:r>
          </w:p>
        </w:tc>
        <w:tc>
          <w:tcPr>
            <w:tcW w:w="2551" w:type="dxa"/>
          </w:tcPr>
          <w:p w:rsidR="00577AB5" w:rsidRDefault="00577AB5">
            <w:pPr>
              <w:pStyle w:val="ConsPlusNormal"/>
            </w:pPr>
            <w:r>
              <w:t>г. Бузулук, ул. Шевченко, д. 76</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5191943,71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5191943,71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152.</w:t>
            </w:r>
          </w:p>
        </w:tc>
        <w:tc>
          <w:tcPr>
            <w:tcW w:w="2551" w:type="dxa"/>
          </w:tcPr>
          <w:p w:rsidR="00577AB5" w:rsidRDefault="00577AB5">
            <w:pPr>
              <w:pStyle w:val="ConsPlusNormal"/>
            </w:pPr>
            <w:r>
              <w:t>г. Бузулук, ул. Шевченко, д. 76а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8850228,80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8850228,80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10. Муниципальное образование город Медногорск</w:t>
            </w:r>
          </w:p>
        </w:tc>
      </w:tr>
      <w:tr w:rsidR="00577AB5">
        <w:tc>
          <w:tcPr>
            <w:tcW w:w="3345" w:type="dxa"/>
            <w:gridSpan w:val="2"/>
          </w:tcPr>
          <w:p w:rsidR="00577AB5" w:rsidRDefault="00577AB5">
            <w:pPr>
              <w:pStyle w:val="ConsPlusNormal"/>
            </w:pPr>
            <w:r>
              <w:t>Итого по муниципальному образованию город Медногорск</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92741411,19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92741411,19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153.</w:t>
            </w:r>
          </w:p>
        </w:tc>
        <w:tc>
          <w:tcPr>
            <w:tcW w:w="2551" w:type="dxa"/>
          </w:tcPr>
          <w:p w:rsidR="00577AB5" w:rsidRDefault="00577AB5">
            <w:pPr>
              <w:pStyle w:val="ConsPlusNormal"/>
            </w:pPr>
            <w:r>
              <w:t>г. Медногорск, пер. Советский,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1270,00</w:t>
            </w:r>
          </w:p>
        </w:tc>
        <w:tc>
          <w:tcPr>
            <w:tcW w:w="1804" w:type="dxa"/>
          </w:tcPr>
          <w:p w:rsidR="00577AB5" w:rsidRDefault="00577AB5">
            <w:pPr>
              <w:pStyle w:val="ConsPlusNormal"/>
              <w:jc w:val="center"/>
            </w:pPr>
            <w:r>
              <w:t>4702066,23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4702066,23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154.</w:t>
            </w:r>
          </w:p>
        </w:tc>
        <w:tc>
          <w:tcPr>
            <w:tcW w:w="2551" w:type="dxa"/>
          </w:tcPr>
          <w:p w:rsidR="00577AB5" w:rsidRDefault="00577AB5">
            <w:pPr>
              <w:pStyle w:val="ConsPlusNormal"/>
            </w:pPr>
            <w:r>
              <w:t>г. Медногорск, пер. Советский, д. 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1094,00</w:t>
            </w:r>
          </w:p>
        </w:tc>
        <w:tc>
          <w:tcPr>
            <w:tcW w:w="1804" w:type="dxa"/>
          </w:tcPr>
          <w:p w:rsidR="00577AB5" w:rsidRDefault="00577AB5">
            <w:pPr>
              <w:pStyle w:val="ConsPlusNormal"/>
              <w:jc w:val="center"/>
            </w:pPr>
            <w:r>
              <w:t>6118636,23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6118636,23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155.</w:t>
            </w:r>
          </w:p>
        </w:tc>
        <w:tc>
          <w:tcPr>
            <w:tcW w:w="2551" w:type="dxa"/>
          </w:tcPr>
          <w:p w:rsidR="00577AB5" w:rsidRDefault="00577AB5">
            <w:pPr>
              <w:pStyle w:val="ConsPlusNormal"/>
            </w:pPr>
            <w:r>
              <w:t>г. Медногорск, пер. Тульский, д. 11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717,00</w:t>
            </w:r>
          </w:p>
        </w:tc>
        <w:tc>
          <w:tcPr>
            <w:tcW w:w="1804" w:type="dxa"/>
          </w:tcPr>
          <w:p w:rsidR="00577AB5" w:rsidRDefault="00577AB5">
            <w:pPr>
              <w:pStyle w:val="ConsPlusNormal"/>
              <w:jc w:val="center"/>
            </w:pPr>
            <w:r>
              <w:t>5509605,65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5509605,65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156.</w:t>
            </w:r>
          </w:p>
        </w:tc>
        <w:tc>
          <w:tcPr>
            <w:tcW w:w="2551" w:type="dxa"/>
          </w:tcPr>
          <w:p w:rsidR="00577AB5" w:rsidRDefault="00577AB5">
            <w:pPr>
              <w:pStyle w:val="ConsPlusNormal"/>
            </w:pPr>
            <w:r>
              <w:t>г. Медногорск, пер. Тульский, д. 12а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4711635,26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4711635,26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157.</w:t>
            </w:r>
          </w:p>
        </w:tc>
        <w:tc>
          <w:tcPr>
            <w:tcW w:w="2551" w:type="dxa"/>
          </w:tcPr>
          <w:p w:rsidR="00577AB5" w:rsidRDefault="00577AB5">
            <w:pPr>
              <w:pStyle w:val="ConsPlusNormal"/>
            </w:pPr>
            <w:r>
              <w:t>г. Медногорск, пер. Тульский, д. 4</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196237,50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196237,50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158.</w:t>
            </w:r>
          </w:p>
        </w:tc>
        <w:tc>
          <w:tcPr>
            <w:tcW w:w="2551" w:type="dxa"/>
          </w:tcPr>
          <w:p w:rsidR="00577AB5" w:rsidRDefault="00577AB5">
            <w:pPr>
              <w:pStyle w:val="ConsPlusNormal"/>
            </w:pPr>
            <w:r>
              <w:t>г. Медногорск, ул. 2-я Школьная, д. 6</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284738,70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284738,70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159.</w:t>
            </w:r>
          </w:p>
        </w:tc>
        <w:tc>
          <w:tcPr>
            <w:tcW w:w="2551" w:type="dxa"/>
          </w:tcPr>
          <w:p w:rsidR="00577AB5" w:rsidRDefault="00577AB5">
            <w:pPr>
              <w:pStyle w:val="ConsPlusNormal"/>
            </w:pPr>
            <w:r>
              <w:t>г. Медногорск, ул. Больничная, д. 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263414,57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263414,57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160.</w:t>
            </w:r>
          </w:p>
        </w:tc>
        <w:tc>
          <w:tcPr>
            <w:tcW w:w="2551" w:type="dxa"/>
          </w:tcPr>
          <w:p w:rsidR="00577AB5" w:rsidRDefault="00577AB5">
            <w:pPr>
              <w:pStyle w:val="ConsPlusNormal"/>
            </w:pPr>
            <w:r>
              <w:t>г. Медногорск, ул. Больничная, д. 6</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389480,88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389480,88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161.</w:t>
            </w:r>
          </w:p>
        </w:tc>
        <w:tc>
          <w:tcPr>
            <w:tcW w:w="2551" w:type="dxa"/>
          </w:tcPr>
          <w:p w:rsidR="00577AB5" w:rsidRDefault="00577AB5">
            <w:pPr>
              <w:pStyle w:val="ConsPlusNormal"/>
            </w:pPr>
            <w:r>
              <w:t>г. Медногорск, ул. Больничная, д. 7</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157527,60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157527,60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162.</w:t>
            </w:r>
          </w:p>
        </w:tc>
        <w:tc>
          <w:tcPr>
            <w:tcW w:w="2551" w:type="dxa"/>
          </w:tcPr>
          <w:p w:rsidR="00577AB5" w:rsidRDefault="00577AB5">
            <w:pPr>
              <w:pStyle w:val="ConsPlusNormal"/>
            </w:pPr>
            <w:r>
              <w:t>г. Медногорск, ул. Больничная, д. 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465,00</w:t>
            </w:r>
          </w:p>
        </w:tc>
        <w:tc>
          <w:tcPr>
            <w:tcW w:w="1804" w:type="dxa"/>
          </w:tcPr>
          <w:p w:rsidR="00577AB5" w:rsidRDefault="00577AB5">
            <w:pPr>
              <w:pStyle w:val="ConsPlusNormal"/>
              <w:jc w:val="center"/>
            </w:pPr>
            <w:r>
              <w:t>2742210,19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2742210,19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163.</w:t>
            </w:r>
          </w:p>
        </w:tc>
        <w:tc>
          <w:tcPr>
            <w:tcW w:w="2551" w:type="dxa"/>
          </w:tcPr>
          <w:p w:rsidR="00577AB5" w:rsidRDefault="00577AB5">
            <w:pPr>
              <w:pStyle w:val="ConsPlusNormal"/>
            </w:pPr>
            <w:r>
              <w:t>г. Медногорск, ул. Больничная, д. 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3145396,40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3145396,40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164.</w:t>
            </w:r>
          </w:p>
        </w:tc>
        <w:tc>
          <w:tcPr>
            <w:tcW w:w="2551" w:type="dxa"/>
          </w:tcPr>
          <w:p w:rsidR="00577AB5" w:rsidRDefault="00577AB5">
            <w:pPr>
              <w:pStyle w:val="ConsPlusNormal"/>
            </w:pPr>
            <w:r>
              <w:t>г. Медногорск, ул. Ежова,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466,00</w:t>
            </w:r>
          </w:p>
        </w:tc>
        <w:tc>
          <w:tcPr>
            <w:tcW w:w="1804" w:type="dxa"/>
          </w:tcPr>
          <w:p w:rsidR="00577AB5" w:rsidRDefault="00577AB5">
            <w:pPr>
              <w:pStyle w:val="ConsPlusNormal"/>
              <w:jc w:val="center"/>
            </w:pPr>
            <w:r>
              <w:t>2500563,70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2500563,70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165.</w:t>
            </w:r>
          </w:p>
        </w:tc>
        <w:tc>
          <w:tcPr>
            <w:tcW w:w="2551" w:type="dxa"/>
          </w:tcPr>
          <w:p w:rsidR="00577AB5" w:rsidRDefault="00577AB5">
            <w:pPr>
              <w:pStyle w:val="ConsPlusNormal"/>
            </w:pPr>
            <w:r>
              <w:t xml:space="preserve">г. Медногорск, ул. </w:t>
            </w:r>
            <w:r>
              <w:lastRenderedPageBreak/>
              <w:t>Кирова, д. 1</w:t>
            </w:r>
          </w:p>
        </w:tc>
        <w:tc>
          <w:tcPr>
            <w:tcW w:w="1871" w:type="dxa"/>
          </w:tcPr>
          <w:p w:rsidR="00577AB5" w:rsidRDefault="00577AB5">
            <w:pPr>
              <w:pStyle w:val="ConsPlusNormal"/>
            </w:pPr>
            <w:r>
              <w:lastRenderedPageBreak/>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2102673,65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2102673,65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166.</w:t>
            </w:r>
          </w:p>
        </w:tc>
        <w:tc>
          <w:tcPr>
            <w:tcW w:w="2551" w:type="dxa"/>
          </w:tcPr>
          <w:p w:rsidR="00577AB5" w:rsidRDefault="00577AB5">
            <w:pPr>
              <w:pStyle w:val="ConsPlusNormal"/>
            </w:pPr>
            <w:r>
              <w:t>г. Медногорск, ул. Кирова, д. 1</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725647,91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725647,91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167.</w:t>
            </w:r>
          </w:p>
        </w:tc>
        <w:tc>
          <w:tcPr>
            <w:tcW w:w="2551" w:type="dxa"/>
          </w:tcPr>
          <w:p w:rsidR="00577AB5" w:rsidRDefault="00577AB5">
            <w:pPr>
              <w:pStyle w:val="ConsPlusNormal"/>
            </w:pPr>
            <w:r>
              <w:t>г. Медногорск, ул. Кирова, д. 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127255,00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127255,00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168.</w:t>
            </w:r>
          </w:p>
        </w:tc>
        <w:tc>
          <w:tcPr>
            <w:tcW w:w="2551" w:type="dxa"/>
          </w:tcPr>
          <w:p w:rsidR="00577AB5" w:rsidRDefault="00577AB5">
            <w:pPr>
              <w:pStyle w:val="ConsPlusNormal"/>
            </w:pPr>
            <w:r>
              <w:t>г. Медногорск, ул. Коминтерна, д. 10</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1756924,03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1756924,03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169.</w:t>
            </w:r>
          </w:p>
        </w:tc>
        <w:tc>
          <w:tcPr>
            <w:tcW w:w="2551" w:type="dxa"/>
          </w:tcPr>
          <w:p w:rsidR="00577AB5" w:rsidRDefault="00577AB5">
            <w:pPr>
              <w:pStyle w:val="ConsPlusNormal"/>
            </w:pPr>
            <w:r>
              <w:t>г. Медногорск, ул. Коминтерна, д. 10а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1134572,75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1134572,75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170.</w:t>
            </w:r>
          </w:p>
        </w:tc>
        <w:tc>
          <w:tcPr>
            <w:tcW w:w="2551" w:type="dxa"/>
          </w:tcPr>
          <w:p w:rsidR="00577AB5" w:rsidRDefault="00577AB5">
            <w:pPr>
              <w:pStyle w:val="ConsPlusNormal"/>
            </w:pPr>
            <w:r>
              <w:t>г. Медногорск, ул. Коминтерна, д. 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446,00</w:t>
            </w:r>
          </w:p>
        </w:tc>
        <w:tc>
          <w:tcPr>
            <w:tcW w:w="1804" w:type="dxa"/>
          </w:tcPr>
          <w:p w:rsidR="00577AB5" w:rsidRDefault="00577AB5">
            <w:pPr>
              <w:pStyle w:val="ConsPlusNormal"/>
              <w:jc w:val="center"/>
            </w:pPr>
            <w:r>
              <w:t>2696693,33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2696693,33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171.</w:t>
            </w:r>
          </w:p>
        </w:tc>
        <w:tc>
          <w:tcPr>
            <w:tcW w:w="2551" w:type="dxa"/>
          </w:tcPr>
          <w:p w:rsidR="00577AB5" w:rsidRDefault="00577AB5">
            <w:pPr>
              <w:pStyle w:val="ConsPlusNormal"/>
            </w:pPr>
            <w:r>
              <w:t>г. Медногорск, ул. Коммунаров, д. 6</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181100,97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181100,97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172.</w:t>
            </w:r>
          </w:p>
        </w:tc>
        <w:tc>
          <w:tcPr>
            <w:tcW w:w="2551" w:type="dxa"/>
          </w:tcPr>
          <w:p w:rsidR="00577AB5" w:rsidRDefault="00577AB5">
            <w:pPr>
              <w:pStyle w:val="ConsPlusNormal"/>
            </w:pPr>
            <w:r>
              <w:t>г. Медногорск, ул. Коммунаров, д. 6</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462,00</w:t>
            </w:r>
          </w:p>
        </w:tc>
        <w:tc>
          <w:tcPr>
            <w:tcW w:w="1804" w:type="dxa"/>
          </w:tcPr>
          <w:p w:rsidR="00577AB5" w:rsidRDefault="00577AB5">
            <w:pPr>
              <w:pStyle w:val="ConsPlusNormal"/>
              <w:jc w:val="center"/>
            </w:pPr>
            <w:r>
              <w:t>857389,36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857389,36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173.</w:t>
            </w:r>
          </w:p>
        </w:tc>
        <w:tc>
          <w:tcPr>
            <w:tcW w:w="2551" w:type="dxa"/>
          </w:tcPr>
          <w:p w:rsidR="00577AB5" w:rsidRDefault="00577AB5">
            <w:pPr>
              <w:pStyle w:val="ConsPlusNormal"/>
            </w:pPr>
            <w:r>
              <w:t>г. Медногорск, ул. Комсомольская, д. 23</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4421638,15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4421638,15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174.</w:t>
            </w:r>
          </w:p>
        </w:tc>
        <w:tc>
          <w:tcPr>
            <w:tcW w:w="2551" w:type="dxa"/>
          </w:tcPr>
          <w:p w:rsidR="00577AB5" w:rsidRDefault="00577AB5">
            <w:pPr>
              <w:pStyle w:val="ConsPlusNormal"/>
            </w:pPr>
            <w:r>
              <w:t>г. Медногорск, ул. Крылова, д. 1а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1122580,70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1122580,70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175.</w:t>
            </w:r>
          </w:p>
        </w:tc>
        <w:tc>
          <w:tcPr>
            <w:tcW w:w="2551" w:type="dxa"/>
          </w:tcPr>
          <w:p w:rsidR="00577AB5" w:rsidRDefault="00577AB5">
            <w:pPr>
              <w:pStyle w:val="ConsPlusNormal"/>
            </w:pPr>
            <w:r>
              <w:t>г. Медногорск, ул. Ленина, д. 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2821350,66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2821350,66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176.</w:t>
            </w:r>
          </w:p>
        </w:tc>
        <w:tc>
          <w:tcPr>
            <w:tcW w:w="2551" w:type="dxa"/>
          </w:tcPr>
          <w:p w:rsidR="00577AB5" w:rsidRDefault="00577AB5">
            <w:pPr>
              <w:pStyle w:val="ConsPlusNormal"/>
            </w:pPr>
            <w:r>
              <w:t>г. Медногорск, ул. Ленина, д. 8</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2597526,02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2597526,02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177.</w:t>
            </w:r>
          </w:p>
        </w:tc>
        <w:tc>
          <w:tcPr>
            <w:tcW w:w="2551" w:type="dxa"/>
          </w:tcPr>
          <w:p w:rsidR="00577AB5" w:rsidRDefault="00577AB5">
            <w:pPr>
              <w:pStyle w:val="ConsPlusNormal"/>
            </w:pPr>
            <w:r>
              <w:t>г. Медногорск, ул. М. Горького, д. 2</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1140560,20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1140560,20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178.</w:t>
            </w:r>
          </w:p>
        </w:tc>
        <w:tc>
          <w:tcPr>
            <w:tcW w:w="2551" w:type="dxa"/>
          </w:tcPr>
          <w:p w:rsidR="00577AB5" w:rsidRDefault="00577AB5">
            <w:pPr>
              <w:pStyle w:val="ConsPlusNormal"/>
            </w:pPr>
            <w:r>
              <w:t>г. Медногорск, ул. Металлургов, д. 25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2580,00</w:t>
            </w:r>
          </w:p>
        </w:tc>
        <w:tc>
          <w:tcPr>
            <w:tcW w:w="1804" w:type="dxa"/>
          </w:tcPr>
          <w:p w:rsidR="00577AB5" w:rsidRDefault="00577AB5">
            <w:pPr>
              <w:pStyle w:val="ConsPlusNormal"/>
              <w:jc w:val="center"/>
            </w:pPr>
            <w:r>
              <w:t>3983200,16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3983200,16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179.</w:t>
            </w:r>
          </w:p>
        </w:tc>
        <w:tc>
          <w:tcPr>
            <w:tcW w:w="2551" w:type="dxa"/>
          </w:tcPr>
          <w:p w:rsidR="00577AB5" w:rsidRDefault="00577AB5">
            <w:pPr>
              <w:pStyle w:val="ConsPlusNormal"/>
            </w:pPr>
            <w:r>
              <w:t>г. Медногорск, ул. Молодежная, д. 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2602736,38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2602736,38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180.</w:t>
            </w:r>
          </w:p>
        </w:tc>
        <w:tc>
          <w:tcPr>
            <w:tcW w:w="2551" w:type="dxa"/>
          </w:tcPr>
          <w:p w:rsidR="00577AB5" w:rsidRDefault="00577AB5">
            <w:pPr>
              <w:pStyle w:val="ConsPlusNormal"/>
            </w:pPr>
            <w:r>
              <w:t>г. Медногорск, ул. Моторная, д. 3</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665268,46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665268,46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181.</w:t>
            </w:r>
          </w:p>
        </w:tc>
        <w:tc>
          <w:tcPr>
            <w:tcW w:w="2551" w:type="dxa"/>
          </w:tcPr>
          <w:p w:rsidR="00577AB5" w:rsidRDefault="00577AB5">
            <w:pPr>
              <w:pStyle w:val="ConsPlusNormal"/>
            </w:pPr>
            <w:r>
              <w:t>г. Медногорск, ул. Моторная, д. 50</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222259,91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222259,91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182.</w:t>
            </w:r>
          </w:p>
        </w:tc>
        <w:tc>
          <w:tcPr>
            <w:tcW w:w="2551" w:type="dxa"/>
          </w:tcPr>
          <w:p w:rsidR="00577AB5" w:rsidRDefault="00577AB5">
            <w:pPr>
              <w:pStyle w:val="ConsPlusNormal"/>
            </w:pPr>
            <w:r>
              <w:t>г. Медногорск, ул. Советская, д. 12а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312,00</w:t>
            </w:r>
          </w:p>
        </w:tc>
        <w:tc>
          <w:tcPr>
            <w:tcW w:w="1804" w:type="dxa"/>
          </w:tcPr>
          <w:p w:rsidR="00577AB5" w:rsidRDefault="00577AB5">
            <w:pPr>
              <w:pStyle w:val="ConsPlusNormal"/>
              <w:jc w:val="center"/>
            </w:pPr>
            <w:r>
              <w:t>2385172,05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2385172,05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183.</w:t>
            </w:r>
          </w:p>
        </w:tc>
        <w:tc>
          <w:tcPr>
            <w:tcW w:w="2551" w:type="dxa"/>
          </w:tcPr>
          <w:p w:rsidR="00577AB5" w:rsidRDefault="00577AB5">
            <w:pPr>
              <w:pStyle w:val="ConsPlusNormal"/>
            </w:pPr>
            <w:r>
              <w:t>г. Медногорск, ул. Советская, д. 24</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498488,06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498488,06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184.</w:t>
            </w:r>
          </w:p>
        </w:tc>
        <w:tc>
          <w:tcPr>
            <w:tcW w:w="2551" w:type="dxa"/>
          </w:tcPr>
          <w:p w:rsidR="00577AB5" w:rsidRDefault="00577AB5">
            <w:pPr>
              <w:pStyle w:val="ConsPlusNormal"/>
            </w:pPr>
            <w:r>
              <w:t>г. Медногорск, ул. Советская, д. 25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1218759,81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1218759,81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185.</w:t>
            </w:r>
          </w:p>
        </w:tc>
        <w:tc>
          <w:tcPr>
            <w:tcW w:w="2551" w:type="dxa"/>
          </w:tcPr>
          <w:p w:rsidR="00577AB5" w:rsidRDefault="00577AB5">
            <w:pPr>
              <w:pStyle w:val="ConsPlusNormal"/>
            </w:pPr>
            <w:r>
              <w:t>г. Медногорск, ул. Советская, д. 27</w:t>
            </w:r>
          </w:p>
        </w:tc>
        <w:tc>
          <w:tcPr>
            <w:tcW w:w="1871" w:type="dxa"/>
          </w:tcPr>
          <w:p w:rsidR="00577AB5" w:rsidRDefault="00577AB5">
            <w:pPr>
              <w:pStyle w:val="ConsPlusNormal"/>
            </w:pPr>
            <w:r>
              <w:t>ремонт ПП</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287653,61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287653,61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186.</w:t>
            </w:r>
          </w:p>
        </w:tc>
        <w:tc>
          <w:tcPr>
            <w:tcW w:w="2551" w:type="dxa"/>
          </w:tcPr>
          <w:p w:rsidR="00577AB5" w:rsidRDefault="00577AB5">
            <w:pPr>
              <w:pStyle w:val="ConsPlusNormal"/>
            </w:pPr>
            <w:r>
              <w:t>г. Медногорск, ул. Советская, д. 31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1662039,06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1662039,06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187.</w:t>
            </w:r>
          </w:p>
        </w:tc>
        <w:tc>
          <w:tcPr>
            <w:tcW w:w="2551" w:type="dxa"/>
          </w:tcPr>
          <w:p w:rsidR="00577AB5" w:rsidRDefault="00577AB5">
            <w:pPr>
              <w:pStyle w:val="ConsPlusNormal"/>
            </w:pPr>
            <w:r>
              <w:t xml:space="preserve">г. Медногорск, ул. </w:t>
            </w:r>
            <w:r>
              <w:lastRenderedPageBreak/>
              <w:t>Тульская, д. 21</w:t>
            </w:r>
          </w:p>
        </w:tc>
        <w:tc>
          <w:tcPr>
            <w:tcW w:w="1871" w:type="dxa"/>
          </w:tcPr>
          <w:p w:rsidR="00577AB5" w:rsidRDefault="00577AB5">
            <w:pPr>
              <w:pStyle w:val="ConsPlusNormal"/>
            </w:pPr>
            <w:r>
              <w:lastRenderedPageBreak/>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257453,44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257453,44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188.</w:t>
            </w:r>
          </w:p>
        </w:tc>
        <w:tc>
          <w:tcPr>
            <w:tcW w:w="2551" w:type="dxa"/>
          </w:tcPr>
          <w:p w:rsidR="00577AB5" w:rsidRDefault="00577AB5">
            <w:pPr>
              <w:pStyle w:val="ConsPlusNormal"/>
            </w:pPr>
            <w:r>
              <w:t>г. Медногорск, ул. Тульская, д. 22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4381888,12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4381888,12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189.</w:t>
            </w:r>
          </w:p>
        </w:tc>
        <w:tc>
          <w:tcPr>
            <w:tcW w:w="2551" w:type="dxa"/>
          </w:tcPr>
          <w:p w:rsidR="00577AB5" w:rsidRDefault="00577AB5">
            <w:pPr>
              <w:pStyle w:val="ConsPlusNormal"/>
            </w:pPr>
            <w:r>
              <w:t>г. Медногорск, ул. Тульская, д. 25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257296,10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257296,10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190.</w:t>
            </w:r>
          </w:p>
        </w:tc>
        <w:tc>
          <w:tcPr>
            <w:tcW w:w="2551" w:type="dxa"/>
          </w:tcPr>
          <w:p w:rsidR="00577AB5" w:rsidRDefault="00577AB5">
            <w:pPr>
              <w:pStyle w:val="ConsPlusNormal"/>
            </w:pPr>
            <w:r>
              <w:t>г. Медногорск, ул. Тульская, д. 27</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1672575,18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1672575,18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191.</w:t>
            </w:r>
          </w:p>
        </w:tc>
        <w:tc>
          <w:tcPr>
            <w:tcW w:w="2551" w:type="dxa"/>
          </w:tcPr>
          <w:p w:rsidR="00577AB5" w:rsidRDefault="00577AB5">
            <w:pPr>
              <w:pStyle w:val="ConsPlusNormal"/>
            </w:pPr>
            <w:r>
              <w:t>г. Медногорск, ул. Тульская, д. 27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1480,00</w:t>
            </w:r>
          </w:p>
        </w:tc>
        <w:tc>
          <w:tcPr>
            <w:tcW w:w="1804" w:type="dxa"/>
          </w:tcPr>
          <w:p w:rsidR="00577AB5" w:rsidRDefault="00577AB5">
            <w:pPr>
              <w:pStyle w:val="ConsPlusNormal"/>
              <w:jc w:val="center"/>
            </w:pPr>
            <w:r>
              <w:t>10314336,21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10314336,21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192.</w:t>
            </w:r>
          </w:p>
        </w:tc>
        <w:tc>
          <w:tcPr>
            <w:tcW w:w="2551" w:type="dxa"/>
          </w:tcPr>
          <w:p w:rsidR="00577AB5" w:rsidRDefault="00577AB5">
            <w:pPr>
              <w:pStyle w:val="ConsPlusNormal"/>
            </w:pPr>
            <w:r>
              <w:t>г. Медногорск, ул. Тульская, д. 29</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191229,37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191229,37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193.</w:t>
            </w:r>
          </w:p>
        </w:tc>
        <w:tc>
          <w:tcPr>
            <w:tcW w:w="2551" w:type="dxa"/>
          </w:tcPr>
          <w:p w:rsidR="00577AB5" w:rsidRDefault="00577AB5">
            <w:pPr>
              <w:pStyle w:val="ConsPlusNormal"/>
            </w:pPr>
            <w:r>
              <w:t>г. Медногорск, ул. Тульская, д. 31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195173,37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195173,37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194.</w:t>
            </w:r>
          </w:p>
        </w:tc>
        <w:tc>
          <w:tcPr>
            <w:tcW w:w="2551" w:type="dxa"/>
          </w:tcPr>
          <w:p w:rsidR="00577AB5" w:rsidRDefault="00577AB5">
            <w:pPr>
              <w:pStyle w:val="ConsPlusNormal"/>
            </w:pPr>
            <w:r>
              <w:t>г. Медногорск, ул. Тульская, д. 49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510,00</w:t>
            </w:r>
          </w:p>
        </w:tc>
        <w:tc>
          <w:tcPr>
            <w:tcW w:w="1804" w:type="dxa"/>
          </w:tcPr>
          <w:p w:rsidR="00577AB5" w:rsidRDefault="00577AB5">
            <w:pPr>
              <w:pStyle w:val="ConsPlusNormal"/>
              <w:jc w:val="center"/>
            </w:pPr>
            <w:r>
              <w:t>3376780,27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3376780,27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195.</w:t>
            </w:r>
          </w:p>
        </w:tc>
        <w:tc>
          <w:tcPr>
            <w:tcW w:w="2551" w:type="dxa"/>
          </w:tcPr>
          <w:p w:rsidR="00577AB5" w:rsidRDefault="00577AB5">
            <w:pPr>
              <w:pStyle w:val="ConsPlusNormal"/>
            </w:pPr>
            <w:r>
              <w:t>г. Медногорск, ул. Тульская, д. 51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601,00</w:t>
            </w:r>
          </w:p>
        </w:tc>
        <w:tc>
          <w:tcPr>
            <w:tcW w:w="1804" w:type="dxa"/>
          </w:tcPr>
          <w:p w:rsidR="00577AB5" w:rsidRDefault="00577AB5">
            <w:pPr>
              <w:pStyle w:val="ConsPlusNormal"/>
              <w:jc w:val="center"/>
            </w:pPr>
            <w:r>
              <w:t>3475255,08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3475255,08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196.</w:t>
            </w:r>
          </w:p>
        </w:tc>
        <w:tc>
          <w:tcPr>
            <w:tcW w:w="2551" w:type="dxa"/>
          </w:tcPr>
          <w:p w:rsidR="00577AB5" w:rsidRDefault="00577AB5">
            <w:pPr>
              <w:pStyle w:val="ConsPlusNormal"/>
            </w:pPr>
            <w:r>
              <w:t>г. Медногорск, ул. Юбилейная, д. 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460,00</w:t>
            </w:r>
          </w:p>
        </w:tc>
        <w:tc>
          <w:tcPr>
            <w:tcW w:w="1804" w:type="dxa"/>
          </w:tcPr>
          <w:p w:rsidR="00577AB5" w:rsidRDefault="00577AB5">
            <w:pPr>
              <w:pStyle w:val="ConsPlusNormal"/>
              <w:jc w:val="center"/>
            </w:pPr>
            <w:r>
              <w:t>2686420,91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2686420,91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11. Муниципальное образование город Новотроицк</w:t>
            </w:r>
          </w:p>
        </w:tc>
      </w:tr>
      <w:tr w:rsidR="00577AB5">
        <w:tc>
          <w:tcPr>
            <w:tcW w:w="3345" w:type="dxa"/>
            <w:gridSpan w:val="2"/>
          </w:tcPr>
          <w:p w:rsidR="00577AB5" w:rsidRDefault="00577AB5">
            <w:pPr>
              <w:pStyle w:val="ConsPlusNormal"/>
            </w:pPr>
            <w:r>
              <w:lastRenderedPageBreak/>
              <w:t>Итого по муниципальному образованию город Новотроицк</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350245911,63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350245911,63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197.</w:t>
            </w:r>
          </w:p>
        </w:tc>
        <w:tc>
          <w:tcPr>
            <w:tcW w:w="2551" w:type="dxa"/>
          </w:tcPr>
          <w:p w:rsidR="00577AB5" w:rsidRDefault="00577AB5">
            <w:pPr>
              <w:pStyle w:val="ConsPlusNormal"/>
            </w:pPr>
            <w:r>
              <w:t>г. Новотроицк, пл. Ленина, д. 5</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766772,33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766772,33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198.</w:t>
            </w:r>
          </w:p>
        </w:tc>
        <w:tc>
          <w:tcPr>
            <w:tcW w:w="2551" w:type="dxa"/>
          </w:tcPr>
          <w:p w:rsidR="00577AB5" w:rsidRDefault="00577AB5">
            <w:pPr>
              <w:pStyle w:val="ConsPlusNormal"/>
            </w:pPr>
            <w:r>
              <w:t>г. Новотроицк, пл. Ленина, д. 5</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757762,29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757762,29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199.</w:t>
            </w:r>
          </w:p>
        </w:tc>
        <w:tc>
          <w:tcPr>
            <w:tcW w:w="2551" w:type="dxa"/>
          </w:tcPr>
          <w:p w:rsidR="00577AB5" w:rsidRDefault="00577AB5">
            <w:pPr>
              <w:pStyle w:val="ConsPlusNormal"/>
            </w:pPr>
            <w:r>
              <w:t>г. Новотроицк, пл. Ленина, д. 5</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547689,64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547689,64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200.</w:t>
            </w:r>
          </w:p>
        </w:tc>
        <w:tc>
          <w:tcPr>
            <w:tcW w:w="2551" w:type="dxa"/>
          </w:tcPr>
          <w:p w:rsidR="00577AB5" w:rsidRDefault="00577AB5">
            <w:pPr>
              <w:pStyle w:val="ConsPlusNormal"/>
            </w:pPr>
            <w:r>
              <w:t>г. Новотроицк, пл. Ленина, д. 5</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3668559,52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3668559,52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201.</w:t>
            </w:r>
          </w:p>
        </w:tc>
        <w:tc>
          <w:tcPr>
            <w:tcW w:w="2551" w:type="dxa"/>
          </w:tcPr>
          <w:p w:rsidR="00577AB5" w:rsidRDefault="00577AB5">
            <w:pPr>
              <w:pStyle w:val="ConsPlusNormal"/>
            </w:pPr>
            <w:r>
              <w:t>г. Новотроицк, пл. Ленина, д. 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775279,37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775279,37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202.</w:t>
            </w:r>
          </w:p>
        </w:tc>
        <w:tc>
          <w:tcPr>
            <w:tcW w:w="2551" w:type="dxa"/>
          </w:tcPr>
          <w:p w:rsidR="00577AB5" w:rsidRDefault="00577AB5">
            <w:pPr>
              <w:pStyle w:val="ConsPlusNormal"/>
            </w:pPr>
            <w:r>
              <w:t>г. Новотроицк, пл. Ленина,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6768689,92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6768689,92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203.</w:t>
            </w:r>
          </w:p>
        </w:tc>
        <w:tc>
          <w:tcPr>
            <w:tcW w:w="2551" w:type="dxa"/>
          </w:tcPr>
          <w:p w:rsidR="00577AB5" w:rsidRDefault="00577AB5">
            <w:pPr>
              <w:pStyle w:val="ConsPlusNormal"/>
            </w:pPr>
            <w:r>
              <w:t>г. Новотроицк, просп. Комсомольский, д. 44</w:t>
            </w:r>
          </w:p>
        </w:tc>
        <w:tc>
          <w:tcPr>
            <w:tcW w:w="1871" w:type="dxa"/>
          </w:tcPr>
          <w:p w:rsidR="00577AB5" w:rsidRDefault="00577AB5">
            <w:pPr>
              <w:pStyle w:val="ConsPlusNormal"/>
            </w:pPr>
            <w:r>
              <w:t>ОДПУ ХВ</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198102,75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198102,75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204.</w:t>
            </w:r>
          </w:p>
        </w:tc>
        <w:tc>
          <w:tcPr>
            <w:tcW w:w="2551" w:type="dxa"/>
          </w:tcPr>
          <w:p w:rsidR="00577AB5" w:rsidRDefault="00577AB5">
            <w:pPr>
              <w:pStyle w:val="ConsPlusNormal"/>
            </w:pPr>
            <w:r>
              <w:t>г. Новотроицк, просп. Металлургов, д. 3</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12364811,82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12364811,82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205.</w:t>
            </w:r>
          </w:p>
        </w:tc>
        <w:tc>
          <w:tcPr>
            <w:tcW w:w="2551" w:type="dxa"/>
          </w:tcPr>
          <w:p w:rsidR="00577AB5" w:rsidRDefault="00577AB5">
            <w:pPr>
              <w:pStyle w:val="ConsPlusNormal"/>
            </w:pPr>
            <w:r>
              <w:t>г. Новотроицк, просп. Металлургов, д. 3</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1388864,39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1388864,39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206.</w:t>
            </w:r>
          </w:p>
        </w:tc>
        <w:tc>
          <w:tcPr>
            <w:tcW w:w="2551" w:type="dxa"/>
          </w:tcPr>
          <w:p w:rsidR="00577AB5" w:rsidRDefault="00577AB5">
            <w:pPr>
              <w:pStyle w:val="ConsPlusNormal"/>
            </w:pPr>
            <w:r>
              <w:t>г. Новотроицк, просп. Металлургов, д. 3</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1005611,76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1005611,76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207.</w:t>
            </w:r>
          </w:p>
        </w:tc>
        <w:tc>
          <w:tcPr>
            <w:tcW w:w="2551" w:type="dxa"/>
          </w:tcPr>
          <w:p w:rsidR="00577AB5" w:rsidRDefault="00577AB5">
            <w:pPr>
              <w:pStyle w:val="ConsPlusNormal"/>
            </w:pPr>
            <w:r>
              <w:t>г. Новотроицк, просп. Металлургов, д. 3</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1279977,94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1279977,94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208.</w:t>
            </w:r>
          </w:p>
        </w:tc>
        <w:tc>
          <w:tcPr>
            <w:tcW w:w="2551" w:type="dxa"/>
          </w:tcPr>
          <w:p w:rsidR="00577AB5" w:rsidRDefault="00577AB5">
            <w:pPr>
              <w:pStyle w:val="ConsPlusNormal"/>
            </w:pPr>
            <w:r>
              <w:t>г. Новотроицк, просп. Металлургов, д. 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2346841,36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2346841,36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209.</w:t>
            </w:r>
          </w:p>
        </w:tc>
        <w:tc>
          <w:tcPr>
            <w:tcW w:w="2551" w:type="dxa"/>
          </w:tcPr>
          <w:p w:rsidR="00577AB5" w:rsidRDefault="00577AB5">
            <w:pPr>
              <w:pStyle w:val="ConsPlusNormal"/>
            </w:pPr>
            <w:r>
              <w:t>г. Новотроицк, просп. Металлургов,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8634395,91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8634395,91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210.</w:t>
            </w:r>
          </w:p>
        </w:tc>
        <w:tc>
          <w:tcPr>
            <w:tcW w:w="2551" w:type="dxa"/>
          </w:tcPr>
          <w:p w:rsidR="00577AB5" w:rsidRDefault="00577AB5">
            <w:pPr>
              <w:pStyle w:val="ConsPlusNormal"/>
            </w:pPr>
            <w:r>
              <w:t>г. Новотроицк, ул. Винокурова, д. 6</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5148413,68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5148413,68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211.</w:t>
            </w:r>
          </w:p>
        </w:tc>
        <w:tc>
          <w:tcPr>
            <w:tcW w:w="2551" w:type="dxa"/>
          </w:tcPr>
          <w:p w:rsidR="00577AB5" w:rsidRDefault="00577AB5">
            <w:pPr>
              <w:pStyle w:val="ConsPlusNormal"/>
            </w:pPr>
            <w:r>
              <w:t>г. Новотроицк, ул. Винокурова, д. 6</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1353688,87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1353688,87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212.</w:t>
            </w:r>
          </w:p>
        </w:tc>
        <w:tc>
          <w:tcPr>
            <w:tcW w:w="2551" w:type="dxa"/>
          </w:tcPr>
          <w:p w:rsidR="00577AB5" w:rsidRDefault="00577AB5">
            <w:pPr>
              <w:pStyle w:val="ConsPlusNormal"/>
            </w:pPr>
            <w:r>
              <w:t>г. Новотроицк, ул. Винокурова, д. 6</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1354610,84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1354610,84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213.</w:t>
            </w:r>
          </w:p>
        </w:tc>
        <w:tc>
          <w:tcPr>
            <w:tcW w:w="2551" w:type="dxa"/>
          </w:tcPr>
          <w:p w:rsidR="00577AB5" w:rsidRDefault="00577AB5">
            <w:pPr>
              <w:pStyle w:val="ConsPlusNormal"/>
            </w:pPr>
            <w:r>
              <w:t>г. Новотроицк, ул. Винокурова, д. 6</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1010155,81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1010155,81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214.</w:t>
            </w:r>
          </w:p>
        </w:tc>
        <w:tc>
          <w:tcPr>
            <w:tcW w:w="2551" w:type="dxa"/>
          </w:tcPr>
          <w:p w:rsidR="00577AB5" w:rsidRDefault="00577AB5">
            <w:pPr>
              <w:pStyle w:val="ConsPlusNormal"/>
            </w:pPr>
            <w:r>
              <w:t>г. Новотроицк, ул. Винокурова, д. 6</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1126683,05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1126683,05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215.</w:t>
            </w:r>
          </w:p>
        </w:tc>
        <w:tc>
          <w:tcPr>
            <w:tcW w:w="2551" w:type="dxa"/>
          </w:tcPr>
          <w:p w:rsidR="00577AB5" w:rsidRDefault="00577AB5">
            <w:pPr>
              <w:pStyle w:val="ConsPlusNormal"/>
            </w:pPr>
            <w:r>
              <w:t>г. Новотроицк, ул. Винокурова, д. 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937,00</w:t>
            </w:r>
          </w:p>
        </w:tc>
        <w:tc>
          <w:tcPr>
            <w:tcW w:w="1804" w:type="dxa"/>
          </w:tcPr>
          <w:p w:rsidR="00577AB5" w:rsidRDefault="00577AB5">
            <w:pPr>
              <w:pStyle w:val="ConsPlusNormal"/>
              <w:jc w:val="center"/>
            </w:pPr>
            <w:r>
              <w:t>3972914,25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3972914,25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216.</w:t>
            </w:r>
          </w:p>
        </w:tc>
        <w:tc>
          <w:tcPr>
            <w:tcW w:w="2551" w:type="dxa"/>
          </w:tcPr>
          <w:p w:rsidR="00577AB5" w:rsidRDefault="00577AB5">
            <w:pPr>
              <w:pStyle w:val="ConsPlusNormal"/>
            </w:pPr>
            <w:r>
              <w:t>г. Новотроицк, ул. Гагарина, д. 17</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3656830,99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3656830,99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217.</w:t>
            </w:r>
          </w:p>
        </w:tc>
        <w:tc>
          <w:tcPr>
            <w:tcW w:w="2551" w:type="dxa"/>
          </w:tcPr>
          <w:p w:rsidR="00577AB5" w:rsidRDefault="00577AB5">
            <w:pPr>
              <w:pStyle w:val="ConsPlusNormal"/>
            </w:pPr>
            <w:r>
              <w:t>г. Новотроицк, ул. Гагарина, д. 17</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572985,58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572985,58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218.</w:t>
            </w:r>
          </w:p>
        </w:tc>
        <w:tc>
          <w:tcPr>
            <w:tcW w:w="2551" w:type="dxa"/>
          </w:tcPr>
          <w:p w:rsidR="00577AB5" w:rsidRDefault="00577AB5">
            <w:pPr>
              <w:pStyle w:val="ConsPlusNormal"/>
            </w:pPr>
            <w:r>
              <w:t>г. Новотроицк, ул. Гагарина, д. 17</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749385,20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749385,20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219.</w:t>
            </w:r>
          </w:p>
        </w:tc>
        <w:tc>
          <w:tcPr>
            <w:tcW w:w="2551" w:type="dxa"/>
          </w:tcPr>
          <w:p w:rsidR="00577AB5" w:rsidRDefault="00577AB5">
            <w:pPr>
              <w:pStyle w:val="ConsPlusNormal"/>
            </w:pPr>
            <w:r>
              <w:t xml:space="preserve">г. Новотроицк, ул. </w:t>
            </w:r>
            <w:r>
              <w:lastRenderedPageBreak/>
              <w:t>Гагарина, д. 17</w:t>
            </w:r>
          </w:p>
        </w:tc>
        <w:tc>
          <w:tcPr>
            <w:tcW w:w="1871" w:type="dxa"/>
          </w:tcPr>
          <w:p w:rsidR="00577AB5" w:rsidRDefault="00577AB5">
            <w:pPr>
              <w:pStyle w:val="ConsPlusNormal"/>
            </w:pPr>
            <w:r>
              <w:lastRenderedPageBreak/>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1450320,18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1450320,18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220.</w:t>
            </w:r>
          </w:p>
        </w:tc>
        <w:tc>
          <w:tcPr>
            <w:tcW w:w="2551" w:type="dxa"/>
          </w:tcPr>
          <w:p w:rsidR="00577AB5" w:rsidRDefault="00577AB5">
            <w:pPr>
              <w:pStyle w:val="ConsPlusNormal"/>
            </w:pPr>
            <w:r>
              <w:t>г. Новотроицк, ул. Есенкова, д. 14</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5113083,46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5113083,46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221.</w:t>
            </w:r>
          </w:p>
        </w:tc>
        <w:tc>
          <w:tcPr>
            <w:tcW w:w="2551" w:type="dxa"/>
          </w:tcPr>
          <w:p w:rsidR="00577AB5" w:rsidRDefault="00577AB5">
            <w:pPr>
              <w:pStyle w:val="ConsPlusNormal"/>
            </w:pPr>
            <w:r>
              <w:t>г. Новотроицк, ул. Есенкова, д. 14</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1266554,33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1266554,33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222.</w:t>
            </w:r>
          </w:p>
        </w:tc>
        <w:tc>
          <w:tcPr>
            <w:tcW w:w="2551" w:type="dxa"/>
          </w:tcPr>
          <w:p w:rsidR="00577AB5" w:rsidRDefault="00577AB5">
            <w:pPr>
              <w:pStyle w:val="ConsPlusNormal"/>
            </w:pPr>
            <w:r>
              <w:t>г. Новотроицк, ул. Есенкова, д. 14</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883143,17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883143,17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223.</w:t>
            </w:r>
          </w:p>
        </w:tc>
        <w:tc>
          <w:tcPr>
            <w:tcW w:w="2551" w:type="dxa"/>
          </w:tcPr>
          <w:p w:rsidR="00577AB5" w:rsidRDefault="00577AB5">
            <w:pPr>
              <w:pStyle w:val="ConsPlusNormal"/>
            </w:pPr>
            <w:r>
              <w:t>г. Новотроицк, ул. Есенкова, д. 14</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1113231,09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1113231,09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224.</w:t>
            </w:r>
          </w:p>
        </w:tc>
        <w:tc>
          <w:tcPr>
            <w:tcW w:w="2551" w:type="dxa"/>
          </w:tcPr>
          <w:p w:rsidR="00577AB5" w:rsidRDefault="00577AB5">
            <w:pPr>
              <w:pStyle w:val="ConsPlusNormal"/>
            </w:pPr>
            <w:r>
              <w:t>г. Новотроицк, ул. Есенкова, д. 14</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1139498,76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1139498,76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225.</w:t>
            </w:r>
          </w:p>
        </w:tc>
        <w:tc>
          <w:tcPr>
            <w:tcW w:w="2551" w:type="dxa"/>
          </w:tcPr>
          <w:p w:rsidR="00577AB5" w:rsidRDefault="00577AB5">
            <w:pPr>
              <w:pStyle w:val="ConsPlusNormal"/>
            </w:pPr>
            <w:r>
              <w:t>г. Новотроицк, ул. Есенкова, д. 14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1165,40</w:t>
            </w:r>
          </w:p>
        </w:tc>
        <w:tc>
          <w:tcPr>
            <w:tcW w:w="1804" w:type="dxa"/>
          </w:tcPr>
          <w:p w:rsidR="00577AB5" w:rsidRDefault="00577AB5">
            <w:pPr>
              <w:pStyle w:val="ConsPlusNormal"/>
              <w:jc w:val="center"/>
            </w:pPr>
            <w:r>
              <w:t>3718585,65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3718585,65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226.</w:t>
            </w:r>
          </w:p>
        </w:tc>
        <w:tc>
          <w:tcPr>
            <w:tcW w:w="2551" w:type="dxa"/>
          </w:tcPr>
          <w:p w:rsidR="00577AB5" w:rsidRDefault="00577AB5">
            <w:pPr>
              <w:pStyle w:val="ConsPlusNormal"/>
            </w:pPr>
            <w:r>
              <w:t>г. Новотроицк, ул. Зеленая, д. 27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3508196,45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3508196,45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227.</w:t>
            </w:r>
          </w:p>
        </w:tc>
        <w:tc>
          <w:tcPr>
            <w:tcW w:w="2551" w:type="dxa"/>
          </w:tcPr>
          <w:p w:rsidR="00577AB5" w:rsidRDefault="00577AB5">
            <w:pPr>
              <w:pStyle w:val="ConsPlusNormal"/>
            </w:pPr>
            <w:r>
              <w:t>г. Новотроицк, ул. Зеленая, д. 53</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7808934,75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7808934,75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228.</w:t>
            </w:r>
          </w:p>
        </w:tc>
        <w:tc>
          <w:tcPr>
            <w:tcW w:w="2551" w:type="dxa"/>
          </w:tcPr>
          <w:p w:rsidR="00577AB5" w:rsidRDefault="00577AB5">
            <w:pPr>
              <w:pStyle w:val="ConsPlusNormal"/>
            </w:pPr>
            <w:r>
              <w:t>г. Новотроицк, ул. Зеленая, д. 53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1573,30</w:t>
            </w:r>
          </w:p>
        </w:tc>
        <w:tc>
          <w:tcPr>
            <w:tcW w:w="1804" w:type="dxa"/>
          </w:tcPr>
          <w:p w:rsidR="00577AB5" w:rsidRDefault="00577AB5">
            <w:pPr>
              <w:pStyle w:val="ConsPlusNormal"/>
              <w:jc w:val="center"/>
            </w:pPr>
            <w:r>
              <w:t>7140484,42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7140484,42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229.</w:t>
            </w:r>
          </w:p>
        </w:tc>
        <w:tc>
          <w:tcPr>
            <w:tcW w:w="2551" w:type="dxa"/>
          </w:tcPr>
          <w:p w:rsidR="00577AB5" w:rsidRDefault="00577AB5">
            <w:pPr>
              <w:pStyle w:val="ConsPlusNormal"/>
            </w:pPr>
            <w:r>
              <w:t>г. Новотроицк, ул. Зеленая, д. 65а</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6777545,87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6777545,87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230.</w:t>
            </w:r>
          </w:p>
        </w:tc>
        <w:tc>
          <w:tcPr>
            <w:tcW w:w="2551" w:type="dxa"/>
          </w:tcPr>
          <w:p w:rsidR="00577AB5" w:rsidRDefault="00577AB5">
            <w:pPr>
              <w:pStyle w:val="ConsPlusNormal"/>
            </w:pPr>
            <w:r>
              <w:t xml:space="preserve">г. Новотроицк, ул. </w:t>
            </w:r>
            <w:r>
              <w:lastRenderedPageBreak/>
              <w:t>Зеленая, д. 65а</w:t>
            </w:r>
          </w:p>
        </w:tc>
        <w:tc>
          <w:tcPr>
            <w:tcW w:w="1871" w:type="dxa"/>
          </w:tcPr>
          <w:p w:rsidR="00577AB5" w:rsidRDefault="00577AB5">
            <w:pPr>
              <w:pStyle w:val="ConsPlusNormal"/>
            </w:pPr>
            <w:r>
              <w:lastRenderedPageBreak/>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1535863,04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1535863,04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231.</w:t>
            </w:r>
          </w:p>
        </w:tc>
        <w:tc>
          <w:tcPr>
            <w:tcW w:w="2551" w:type="dxa"/>
          </w:tcPr>
          <w:p w:rsidR="00577AB5" w:rsidRDefault="00577AB5">
            <w:pPr>
              <w:pStyle w:val="ConsPlusNormal"/>
            </w:pPr>
            <w:r>
              <w:t>г. Новотроицк, ул. Зеленая, д. 65а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1745441,86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1745441,86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232.</w:t>
            </w:r>
          </w:p>
        </w:tc>
        <w:tc>
          <w:tcPr>
            <w:tcW w:w="2551" w:type="dxa"/>
          </w:tcPr>
          <w:p w:rsidR="00577AB5" w:rsidRDefault="00577AB5">
            <w:pPr>
              <w:pStyle w:val="ConsPlusNormal"/>
            </w:pPr>
            <w:r>
              <w:t>г. Новотроицк, ул. Зеленая, д. 65а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1082,10</w:t>
            </w:r>
          </w:p>
        </w:tc>
        <w:tc>
          <w:tcPr>
            <w:tcW w:w="1804" w:type="dxa"/>
          </w:tcPr>
          <w:p w:rsidR="00577AB5" w:rsidRDefault="00577AB5">
            <w:pPr>
              <w:pStyle w:val="ConsPlusNormal"/>
              <w:jc w:val="center"/>
            </w:pPr>
            <w:r>
              <w:t>6818251,93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6818251,93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233.</w:t>
            </w:r>
          </w:p>
        </w:tc>
        <w:tc>
          <w:tcPr>
            <w:tcW w:w="2551" w:type="dxa"/>
          </w:tcPr>
          <w:p w:rsidR="00577AB5" w:rsidRDefault="00577AB5">
            <w:pPr>
              <w:pStyle w:val="ConsPlusNormal"/>
            </w:pPr>
            <w:r>
              <w:t>г. Новотроицк, ул. Зеленая, д. 7</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7574042,98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7574042,98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234.</w:t>
            </w:r>
          </w:p>
        </w:tc>
        <w:tc>
          <w:tcPr>
            <w:tcW w:w="2551" w:type="dxa"/>
          </w:tcPr>
          <w:p w:rsidR="00577AB5" w:rsidRDefault="00577AB5">
            <w:pPr>
              <w:pStyle w:val="ConsPlusNormal"/>
            </w:pPr>
            <w:r>
              <w:t>г. Новотроицк, ул. Зеленая, д. 7</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637926,71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637926,71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235.</w:t>
            </w:r>
          </w:p>
        </w:tc>
        <w:tc>
          <w:tcPr>
            <w:tcW w:w="2551" w:type="dxa"/>
          </w:tcPr>
          <w:p w:rsidR="00577AB5" w:rsidRDefault="00577AB5">
            <w:pPr>
              <w:pStyle w:val="ConsPlusNormal"/>
            </w:pPr>
            <w:r>
              <w:t>г. Новотроицк, ул. Зеленая, д. 7</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2946126,90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2946126,90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236.</w:t>
            </w:r>
          </w:p>
        </w:tc>
        <w:tc>
          <w:tcPr>
            <w:tcW w:w="2551" w:type="dxa"/>
          </w:tcPr>
          <w:p w:rsidR="00577AB5" w:rsidRDefault="00577AB5">
            <w:pPr>
              <w:pStyle w:val="ConsPlusNormal"/>
            </w:pPr>
            <w:r>
              <w:t>г. Новотроицк, ул. Зеленая, д. 7</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2013860,88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2013860,88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237.</w:t>
            </w:r>
          </w:p>
        </w:tc>
        <w:tc>
          <w:tcPr>
            <w:tcW w:w="2551" w:type="dxa"/>
          </w:tcPr>
          <w:p w:rsidR="00577AB5" w:rsidRDefault="00577AB5">
            <w:pPr>
              <w:pStyle w:val="ConsPlusNormal"/>
            </w:pPr>
            <w:r>
              <w:t>г. Новотроицк, ул. Зеленая, д. 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1082,10</w:t>
            </w:r>
          </w:p>
        </w:tc>
        <w:tc>
          <w:tcPr>
            <w:tcW w:w="1804" w:type="dxa"/>
          </w:tcPr>
          <w:p w:rsidR="00577AB5" w:rsidRDefault="00577AB5">
            <w:pPr>
              <w:pStyle w:val="ConsPlusNormal"/>
              <w:jc w:val="center"/>
            </w:pPr>
            <w:r>
              <w:t>8539859,21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8539859,21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238.</w:t>
            </w:r>
          </w:p>
        </w:tc>
        <w:tc>
          <w:tcPr>
            <w:tcW w:w="2551" w:type="dxa"/>
          </w:tcPr>
          <w:p w:rsidR="00577AB5" w:rsidRDefault="00577AB5">
            <w:pPr>
              <w:pStyle w:val="ConsPlusNormal"/>
            </w:pPr>
            <w:r>
              <w:t>г. Новотроицк, ул. Марии Корецкой, д. 1а</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3975854,66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3975854,66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239.</w:t>
            </w:r>
          </w:p>
        </w:tc>
        <w:tc>
          <w:tcPr>
            <w:tcW w:w="2551" w:type="dxa"/>
          </w:tcPr>
          <w:p w:rsidR="00577AB5" w:rsidRDefault="00577AB5">
            <w:pPr>
              <w:pStyle w:val="ConsPlusNormal"/>
            </w:pPr>
            <w:r>
              <w:t>г. Новотроицк, ул. Марии Корецкой, д. 1а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900876,67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900876,67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240.</w:t>
            </w:r>
          </w:p>
        </w:tc>
        <w:tc>
          <w:tcPr>
            <w:tcW w:w="2551" w:type="dxa"/>
          </w:tcPr>
          <w:p w:rsidR="00577AB5" w:rsidRDefault="00577AB5">
            <w:pPr>
              <w:pStyle w:val="ConsPlusNormal"/>
            </w:pPr>
            <w:r>
              <w:t>г. Новотроицк, ул. Марии Корецкой, д. 28</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9053748,84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9053748,84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241.</w:t>
            </w:r>
          </w:p>
        </w:tc>
        <w:tc>
          <w:tcPr>
            <w:tcW w:w="2551" w:type="dxa"/>
          </w:tcPr>
          <w:p w:rsidR="00577AB5" w:rsidRDefault="00577AB5">
            <w:pPr>
              <w:pStyle w:val="ConsPlusNormal"/>
            </w:pPr>
            <w:r>
              <w:t>г. Новотроицк, ул. Орская, д. 8а</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6338183,71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6338183,71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242.</w:t>
            </w:r>
          </w:p>
        </w:tc>
        <w:tc>
          <w:tcPr>
            <w:tcW w:w="2551" w:type="dxa"/>
          </w:tcPr>
          <w:p w:rsidR="00577AB5" w:rsidRDefault="00577AB5">
            <w:pPr>
              <w:pStyle w:val="ConsPlusNormal"/>
            </w:pPr>
            <w:r>
              <w:t>г. Новотроицк, ул. Пушкина, д. 57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3728218,27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3728218,27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243.</w:t>
            </w:r>
          </w:p>
        </w:tc>
        <w:tc>
          <w:tcPr>
            <w:tcW w:w="2551" w:type="dxa"/>
          </w:tcPr>
          <w:p w:rsidR="00577AB5" w:rsidRDefault="00577AB5">
            <w:pPr>
              <w:pStyle w:val="ConsPlusNormal"/>
            </w:pPr>
            <w:r>
              <w:t>г. Новотроицк, ул. Родимцева, д. 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1793216,42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1793216,42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244.</w:t>
            </w:r>
          </w:p>
        </w:tc>
        <w:tc>
          <w:tcPr>
            <w:tcW w:w="2551" w:type="dxa"/>
          </w:tcPr>
          <w:p w:rsidR="00577AB5" w:rsidRDefault="00577AB5">
            <w:pPr>
              <w:pStyle w:val="ConsPlusNormal"/>
            </w:pPr>
            <w:r>
              <w:t>г. Новотроицк, ул. Родимцева, д. 4</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2271432,63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2271432,63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245.</w:t>
            </w:r>
          </w:p>
        </w:tc>
        <w:tc>
          <w:tcPr>
            <w:tcW w:w="2551" w:type="dxa"/>
          </w:tcPr>
          <w:p w:rsidR="00577AB5" w:rsidRDefault="00577AB5">
            <w:pPr>
              <w:pStyle w:val="ConsPlusNormal"/>
            </w:pPr>
            <w:r>
              <w:t>г. Новотроицк, ул. Советская, д. 152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6578419,44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6578419,44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246.</w:t>
            </w:r>
          </w:p>
        </w:tc>
        <w:tc>
          <w:tcPr>
            <w:tcW w:w="2551" w:type="dxa"/>
          </w:tcPr>
          <w:p w:rsidR="00577AB5" w:rsidRDefault="00577AB5">
            <w:pPr>
              <w:pStyle w:val="ConsPlusNormal"/>
            </w:pPr>
            <w:r>
              <w:t>г. Новотроицк, ул. Советская, д. 152</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1516784,37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1516784,37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247.</w:t>
            </w:r>
          </w:p>
        </w:tc>
        <w:tc>
          <w:tcPr>
            <w:tcW w:w="2551" w:type="dxa"/>
          </w:tcPr>
          <w:p w:rsidR="00577AB5" w:rsidRDefault="00577AB5">
            <w:pPr>
              <w:pStyle w:val="ConsPlusNormal"/>
            </w:pPr>
            <w:r>
              <w:t>г. Новотроицк, ул. Советская, д. 152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1743646,24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1743646,24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248.</w:t>
            </w:r>
          </w:p>
        </w:tc>
        <w:tc>
          <w:tcPr>
            <w:tcW w:w="2551" w:type="dxa"/>
          </w:tcPr>
          <w:p w:rsidR="00577AB5" w:rsidRDefault="00577AB5">
            <w:pPr>
              <w:pStyle w:val="ConsPlusNormal"/>
            </w:pPr>
            <w:r>
              <w:t>г. Новотроицк, ул. Советская, д. 152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1095,80</w:t>
            </w:r>
          </w:p>
        </w:tc>
        <w:tc>
          <w:tcPr>
            <w:tcW w:w="1804" w:type="dxa"/>
          </w:tcPr>
          <w:p w:rsidR="00577AB5" w:rsidRDefault="00577AB5">
            <w:pPr>
              <w:pStyle w:val="ConsPlusNormal"/>
              <w:jc w:val="center"/>
            </w:pPr>
            <w:r>
              <w:t>6766520,47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6766520,47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249.</w:t>
            </w:r>
          </w:p>
        </w:tc>
        <w:tc>
          <w:tcPr>
            <w:tcW w:w="2551" w:type="dxa"/>
          </w:tcPr>
          <w:p w:rsidR="00577AB5" w:rsidRDefault="00577AB5">
            <w:pPr>
              <w:pStyle w:val="ConsPlusNormal"/>
            </w:pPr>
            <w:r>
              <w:t>г. Новотроицк, ул. Советская, д. 17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16282183,16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16282183,16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250.</w:t>
            </w:r>
          </w:p>
        </w:tc>
        <w:tc>
          <w:tcPr>
            <w:tcW w:w="2551" w:type="dxa"/>
          </w:tcPr>
          <w:p w:rsidR="00577AB5" w:rsidRDefault="00577AB5">
            <w:pPr>
              <w:pStyle w:val="ConsPlusNormal"/>
            </w:pPr>
            <w:r>
              <w:t>г. Новотроицк, ул. Советская, д. 21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17581754,67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17581754,67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251.</w:t>
            </w:r>
          </w:p>
        </w:tc>
        <w:tc>
          <w:tcPr>
            <w:tcW w:w="2551" w:type="dxa"/>
          </w:tcPr>
          <w:p w:rsidR="00577AB5" w:rsidRDefault="00577AB5">
            <w:pPr>
              <w:pStyle w:val="ConsPlusNormal"/>
            </w:pPr>
            <w:r>
              <w:t>г. Новотроицк, ул. Советская, д. 25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16608705,54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16608705,54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252.</w:t>
            </w:r>
          </w:p>
        </w:tc>
        <w:tc>
          <w:tcPr>
            <w:tcW w:w="2551" w:type="dxa"/>
          </w:tcPr>
          <w:p w:rsidR="00577AB5" w:rsidRDefault="00577AB5">
            <w:pPr>
              <w:pStyle w:val="ConsPlusNormal"/>
            </w:pPr>
            <w:r>
              <w:t xml:space="preserve">г. Новотроицк, ул. </w:t>
            </w:r>
            <w:r>
              <w:lastRenderedPageBreak/>
              <w:t>Советская, д. 27</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17307383,58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17307383,58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253.</w:t>
            </w:r>
          </w:p>
        </w:tc>
        <w:tc>
          <w:tcPr>
            <w:tcW w:w="2551" w:type="dxa"/>
          </w:tcPr>
          <w:p w:rsidR="00577AB5" w:rsidRDefault="00577AB5">
            <w:pPr>
              <w:pStyle w:val="ConsPlusNormal"/>
            </w:pPr>
            <w:r>
              <w:t>г. Новотроицк, ул. Советская, д. 35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9875728,09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9875728,09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254.</w:t>
            </w:r>
          </w:p>
        </w:tc>
        <w:tc>
          <w:tcPr>
            <w:tcW w:w="2551" w:type="dxa"/>
          </w:tcPr>
          <w:p w:rsidR="00577AB5" w:rsidRDefault="00577AB5">
            <w:pPr>
              <w:pStyle w:val="ConsPlusNormal"/>
            </w:pPr>
            <w:r>
              <w:t>г. Новотроицк, ул. Советская, д. 39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9889923,21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9889923,21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255.</w:t>
            </w:r>
          </w:p>
        </w:tc>
        <w:tc>
          <w:tcPr>
            <w:tcW w:w="2551" w:type="dxa"/>
          </w:tcPr>
          <w:p w:rsidR="00577AB5" w:rsidRDefault="00577AB5">
            <w:pPr>
              <w:pStyle w:val="ConsPlusNormal"/>
            </w:pPr>
            <w:r>
              <w:t>г. Новотроицк, ул. Советская, д. 45</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3042120,60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3042120,60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256.</w:t>
            </w:r>
          </w:p>
        </w:tc>
        <w:tc>
          <w:tcPr>
            <w:tcW w:w="2551" w:type="dxa"/>
          </w:tcPr>
          <w:p w:rsidR="00577AB5" w:rsidRDefault="00577AB5">
            <w:pPr>
              <w:pStyle w:val="ConsPlusNormal"/>
            </w:pPr>
            <w:r>
              <w:t>г. Новотроицк, ул. Советская, д. 45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987589,79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987589,79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257.</w:t>
            </w:r>
          </w:p>
        </w:tc>
        <w:tc>
          <w:tcPr>
            <w:tcW w:w="2551" w:type="dxa"/>
          </w:tcPr>
          <w:p w:rsidR="00577AB5" w:rsidRDefault="00577AB5">
            <w:pPr>
              <w:pStyle w:val="ConsPlusNormal"/>
            </w:pPr>
            <w:r>
              <w:t>г. Новотроицк, ул. Советская, д. 47</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1021113,48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1021113,48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258.</w:t>
            </w:r>
          </w:p>
        </w:tc>
        <w:tc>
          <w:tcPr>
            <w:tcW w:w="2551" w:type="dxa"/>
          </w:tcPr>
          <w:p w:rsidR="00577AB5" w:rsidRDefault="00577AB5">
            <w:pPr>
              <w:pStyle w:val="ConsPlusNormal"/>
            </w:pPr>
            <w:r>
              <w:t>г. Новотроицк, ул. Советская, д. 55а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944751,26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944751,26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259.</w:t>
            </w:r>
          </w:p>
        </w:tc>
        <w:tc>
          <w:tcPr>
            <w:tcW w:w="2551" w:type="dxa"/>
          </w:tcPr>
          <w:p w:rsidR="00577AB5" w:rsidRDefault="00577AB5">
            <w:pPr>
              <w:pStyle w:val="ConsPlusNormal"/>
            </w:pPr>
            <w:r>
              <w:t>г. Новотроицк, ул. Советская, д. 50/ул. Строителей,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12536847,04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12536847,04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260.</w:t>
            </w:r>
          </w:p>
        </w:tc>
        <w:tc>
          <w:tcPr>
            <w:tcW w:w="2551" w:type="dxa"/>
          </w:tcPr>
          <w:p w:rsidR="00577AB5" w:rsidRDefault="00577AB5">
            <w:pPr>
              <w:pStyle w:val="ConsPlusNormal"/>
            </w:pPr>
            <w:r>
              <w:t>г. Новотроицк, ул. Советская, д. 59</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575515,59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575515,59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261.</w:t>
            </w:r>
          </w:p>
        </w:tc>
        <w:tc>
          <w:tcPr>
            <w:tcW w:w="2551" w:type="dxa"/>
          </w:tcPr>
          <w:p w:rsidR="00577AB5" w:rsidRDefault="00577AB5">
            <w:pPr>
              <w:pStyle w:val="ConsPlusNormal"/>
            </w:pPr>
            <w:r>
              <w:t>г. Новотроицк, ул. Советская, д. 59</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1220338,49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1220338,49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262.</w:t>
            </w:r>
          </w:p>
        </w:tc>
        <w:tc>
          <w:tcPr>
            <w:tcW w:w="2551" w:type="dxa"/>
          </w:tcPr>
          <w:p w:rsidR="00577AB5" w:rsidRDefault="00577AB5">
            <w:pPr>
              <w:pStyle w:val="ConsPlusNormal"/>
            </w:pPr>
            <w:r>
              <w:t>г. Новотроицк, ул. Советская, д. 59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1113,70</w:t>
            </w:r>
          </w:p>
        </w:tc>
        <w:tc>
          <w:tcPr>
            <w:tcW w:w="1804" w:type="dxa"/>
          </w:tcPr>
          <w:p w:rsidR="00577AB5" w:rsidRDefault="00577AB5">
            <w:pPr>
              <w:pStyle w:val="ConsPlusNormal"/>
              <w:jc w:val="center"/>
            </w:pPr>
            <w:r>
              <w:t>6924037,92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6924037,92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263.</w:t>
            </w:r>
          </w:p>
        </w:tc>
        <w:tc>
          <w:tcPr>
            <w:tcW w:w="2551" w:type="dxa"/>
          </w:tcPr>
          <w:p w:rsidR="00577AB5" w:rsidRDefault="00577AB5">
            <w:pPr>
              <w:pStyle w:val="ConsPlusNormal"/>
            </w:pPr>
            <w:r>
              <w:t>г. Новотроицк, ул. Уральская, д. 3</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7297463,39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7297463,39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264.</w:t>
            </w:r>
          </w:p>
        </w:tc>
        <w:tc>
          <w:tcPr>
            <w:tcW w:w="2551" w:type="dxa"/>
          </w:tcPr>
          <w:p w:rsidR="00577AB5" w:rsidRDefault="00577AB5">
            <w:pPr>
              <w:pStyle w:val="ConsPlusNormal"/>
            </w:pPr>
            <w:r>
              <w:t>г. Новотроицк, ул. Уральская, д. 3</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758429,39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758429,39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265.</w:t>
            </w:r>
          </w:p>
        </w:tc>
        <w:tc>
          <w:tcPr>
            <w:tcW w:w="2551" w:type="dxa"/>
          </w:tcPr>
          <w:p w:rsidR="00577AB5" w:rsidRDefault="00577AB5">
            <w:pPr>
              <w:pStyle w:val="ConsPlusNormal"/>
            </w:pPr>
            <w:r>
              <w:t>г. Новотроицк, ул. Уральская, д. 3</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1116212,90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1116212,90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266.</w:t>
            </w:r>
          </w:p>
        </w:tc>
        <w:tc>
          <w:tcPr>
            <w:tcW w:w="2551" w:type="dxa"/>
          </w:tcPr>
          <w:p w:rsidR="00577AB5" w:rsidRDefault="00577AB5">
            <w:pPr>
              <w:pStyle w:val="ConsPlusNormal"/>
            </w:pPr>
            <w:r>
              <w:t>г. Новотроицк, ул. Уральская, д. 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1576948,86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1576948,86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267.</w:t>
            </w:r>
          </w:p>
        </w:tc>
        <w:tc>
          <w:tcPr>
            <w:tcW w:w="2551" w:type="dxa"/>
          </w:tcPr>
          <w:p w:rsidR="00577AB5" w:rsidRDefault="00577AB5">
            <w:pPr>
              <w:pStyle w:val="ConsPlusNormal"/>
            </w:pPr>
            <w:r>
              <w:t>г. Новотроицк, ул. Уральская,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6985585,44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6985585,44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268.</w:t>
            </w:r>
          </w:p>
        </w:tc>
        <w:tc>
          <w:tcPr>
            <w:tcW w:w="2551" w:type="dxa"/>
          </w:tcPr>
          <w:p w:rsidR="00577AB5" w:rsidRDefault="00577AB5">
            <w:pPr>
              <w:pStyle w:val="ConsPlusNormal"/>
            </w:pPr>
            <w:r>
              <w:t>г. Новотроицк, ул. Уральская, д. 36</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8791251,08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8791251,08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269.</w:t>
            </w:r>
          </w:p>
        </w:tc>
        <w:tc>
          <w:tcPr>
            <w:tcW w:w="2551" w:type="dxa"/>
          </w:tcPr>
          <w:p w:rsidR="00577AB5" w:rsidRDefault="00577AB5">
            <w:pPr>
              <w:pStyle w:val="ConsPlusNormal"/>
            </w:pPr>
            <w:r>
              <w:t>г. Новотроицк, ул. Уральская, д. 39</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2507176,24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2507176,24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270.</w:t>
            </w:r>
          </w:p>
        </w:tc>
        <w:tc>
          <w:tcPr>
            <w:tcW w:w="2551" w:type="dxa"/>
          </w:tcPr>
          <w:p w:rsidR="00577AB5" w:rsidRDefault="00577AB5">
            <w:pPr>
              <w:pStyle w:val="ConsPlusNormal"/>
            </w:pPr>
            <w:r>
              <w:t>г. Новотроицк, ул. Юных Ленинцев, д. 10</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5914607,09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5914607,09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271.</w:t>
            </w:r>
          </w:p>
        </w:tc>
        <w:tc>
          <w:tcPr>
            <w:tcW w:w="2551" w:type="dxa"/>
          </w:tcPr>
          <w:p w:rsidR="00577AB5" w:rsidRDefault="00577AB5">
            <w:pPr>
              <w:pStyle w:val="ConsPlusNormal"/>
            </w:pPr>
            <w:r>
              <w:t>г. Новотроицк, ул. Юных Ленинцев, д. 10</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1311261,88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1311261,88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272.</w:t>
            </w:r>
          </w:p>
        </w:tc>
        <w:tc>
          <w:tcPr>
            <w:tcW w:w="2551" w:type="dxa"/>
          </w:tcPr>
          <w:p w:rsidR="00577AB5" w:rsidRDefault="00577AB5">
            <w:pPr>
              <w:pStyle w:val="ConsPlusNormal"/>
            </w:pPr>
            <w:r>
              <w:t>г. Новотроицк, ул. Юных Ленинцев, д. 10</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1851237,86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1851237,86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273.</w:t>
            </w:r>
          </w:p>
        </w:tc>
        <w:tc>
          <w:tcPr>
            <w:tcW w:w="2551" w:type="dxa"/>
          </w:tcPr>
          <w:p w:rsidR="00577AB5" w:rsidRDefault="00577AB5">
            <w:pPr>
              <w:pStyle w:val="ConsPlusNormal"/>
            </w:pPr>
            <w:r>
              <w:t>г. Новотроицк, ул. Юных Ленинцев, д. 10</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1487462,70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1487462,70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274.</w:t>
            </w:r>
          </w:p>
        </w:tc>
        <w:tc>
          <w:tcPr>
            <w:tcW w:w="2551" w:type="dxa"/>
          </w:tcPr>
          <w:p w:rsidR="00577AB5" w:rsidRDefault="00577AB5">
            <w:pPr>
              <w:pStyle w:val="ConsPlusNormal"/>
            </w:pPr>
            <w:r>
              <w:t>г. Новотроицк, ул. Юных Ленинцев, д. 10</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1765973,23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1765973,23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275.</w:t>
            </w:r>
          </w:p>
        </w:tc>
        <w:tc>
          <w:tcPr>
            <w:tcW w:w="2551" w:type="dxa"/>
          </w:tcPr>
          <w:p w:rsidR="00577AB5" w:rsidRDefault="00577AB5">
            <w:pPr>
              <w:pStyle w:val="ConsPlusNormal"/>
            </w:pPr>
            <w:r>
              <w:t>г. Новотроицк, ул. Юных Ленинцев, д. 10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681,00</w:t>
            </w:r>
          </w:p>
        </w:tc>
        <w:tc>
          <w:tcPr>
            <w:tcW w:w="1804" w:type="dxa"/>
          </w:tcPr>
          <w:p w:rsidR="00577AB5" w:rsidRDefault="00577AB5">
            <w:pPr>
              <w:pStyle w:val="ConsPlusNormal"/>
              <w:jc w:val="center"/>
            </w:pPr>
            <w:r>
              <w:t>6730547,58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6730547,58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276.</w:t>
            </w:r>
          </w:p>
        </w:tc>
        <w:tc>
          <w:tcPr>
            <w:tcW w:w="2551" w:type="dxa"/>
          </w:tcPr>
          <w:p w:rsidR="00577AB5" w:rsidRDefault="00577AB5">
            <w:pPr>
              <w:pStyle w:val="ConsPlusNormal"/>
            </w:pPr>
            <w:r>
              <w:t>г. Новотроицк, ул. Юных Ленинцев, д. 4</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6005038,99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6005038,99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277.</w:t>
            </w:r>
          </w:p>
        </w:tc>
        <w:tc>
          <w:tcPr>
            <w:tcW w:w="2551" w:type="dxa"/>
          </w:tcPr>
          <w:p w:rsidR="00577AB5" w:rsidRDefault="00577AB5">
            <w:pPr>
              <w:pStyle w:val="ConsPlusNormal"/>
            </w:pPr>
            <w:r>
              <w:t>г. Новотроицк, ул. Юных Ленинцев, д. 4</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599344,98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599344,98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278.</w:t>
            </w:r>
          </w:p>
        </w:tc>
        <w:tc>
          <w:tcPr>
            <w:tcW w:w="2551" w:type="dxa"/>
          </w:tcPr>
          <w:p w:rsidR="00577AB5" w:rsidRDefault="00577AB5">
            <w:pPr>
              <w:pStyle w:val="ConsPlusNormal"/>
            </w:pPr>
            <w:r>
              <w:t>г. Новотроицк, ул. Юных Ленинцев, д. 4</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735217,66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735217,66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279.</w:t>
            </w:r>
          </w:p>
        </w:tc>
        <w:tc>
          <w:tcPr>
            <w:tcW w:w="2551" w:type="dxa"/>
          </w:tcPr>
          <w:p w:rsidR="00577AB5" w:rsidRDefault="00577AB5">
            <w:pPr>
              <w:pStyle w:val="ConsPlusNormal"/>
            </w:pPr>
            <w:r>
              <w:t>г. Новотроицк, ул. Юных Ленинцев, д. 4</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1114355,16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1114355,16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280.</w:t>
            </w:r>
          </w:p>
        </w:tc>
        <w:tc>
          <w:tcPr>
            <w:tcW w:w="2551" w:type="dxa"/>
          </w:tcPr>
          <w:p w:rsidR="00577AB5" w:rsidRDefault="00577AB5">
            <w:pPr>
              <w:pStyle w:val="ConsPlusNormal"/>
            </w:pPr>
            <w:r>
              <w:t>г. Новотроицк, ул. Юных Ленинцев, д. 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3052924,15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3052924,15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blPrEx>
          <w:tblBorders>
            <w:insideH w:val="nil"/>
          </w:tblBorders>
        </w:tblPrEx>
        <w:tc>
          <w:tcPr>
            <w:tcW w:w="21306" w:type="dxa"/>
            <w:gridSpan w:val="1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88"/>
              <w:gridCol w:w="164"/>
              <w:gridCol w:w="20766"/>
              <w:gridCol w:w="164"/>
            </w:tblGrid>
            <w:tr w:rsidR="00577A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AB5" w:rsidRDefault="00577AB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AB5" w:rsidRDefault="00577AB5">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577AB5" w:rsidRDefault="00577AB5">
                  <w:pPr>
                    <w:pStyle w:val="ConsPlusNormal"/>
                    <w:jc w:val="both"/>
                  </w:pPr>
                  <w:r>
                    <w:rPr>
                      <w:color w:val="392C69"/>
                    </w:rPr>
                    <w:t>КонсультантПлюс: примечание.</w:t>
                  </w:r>
                </w:p>
                <w:p w:rsidR="00577AB5" w:rsidRDefault="00577AB5">
                  <w:pPr>
                    <w:pStyle w:val="ConsPlusNormal"/>
                    <w:jc w:val="both"/>
                  </w:pPr>
                  <w:r>
                    <w:rPr>
                      <w:color w:val="392C69"/>
                    </w:rPr>
                    <w:t>Нумерация структурных единиц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77AB5" w:rsidRDefault="00577AB5">
                  <w:pPr>
                    <w:spacing w:after="1" w:line="0" w:lineRule="atLeast"/>
                  </w:pPr>
                </w:p>
              </w:tc>
            </w:tr>
          </w:tbl>
          <w:p w:rsidR="00577AB5" w:rsidRDefault="00577AB5">
            <w:pPr>
              <w:spacing w:after="1" w:line="0" w:lineRule="atLeast"/>
            </w:pPr>
          </w:p>
        </w:tc>
      </w:tr>
      <w:tr w:rsidR="00577AB5">
        <w:tblPrEx>
          <w:tblBorders>
            <w:insideH w:val="nil"/>
          </w:tblBorders>
        </w:tblPrEx>
        <w:tc>
          <w:tcPr>
            <w:tcW w:w="21306" w:type="dxa"/>
            <w:gridSpan w:val="13"/>
            <w:tcBorders>
              <w:top w:val="nil"/>
            </w:tcBorders>
          </w:tcPr>
          <w:p w:rsidR="00577AB5" w:rsidRDefault="00577AB5">
            <w:pPr>
              <w:pStyle w:val="ConsPlusNormal"/>
              <w:jc w:val="center"/>
              <w:outlineLvl w:val="3"/>
            </w:pPr>
            <w:r>
              <w:t>13. Муниципальное образование город Оренбург</w:t>
            </w:r>
          </w:p>
        </w:tc>
      </w:tr>
      <w:tr w:rsidR="00577AB5">
        <w:tc>
          <w:tcPr>
            <w:tcW w:w="3345" w:type="dxa"/>
            <w:gridSpan w:val="2"/>
          </w:tcPr>
          <w:p w:rsidR="00577AB5" w:rsidRDefault="00577AB5">
            <w:pPr>
              <w:pStyle w:val="ConsPlusNormal"/>
            </w:pPr>
            <w:r>
              <w:t>Итого по муниципальному образованию город Оренбург</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2057634771,47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72119200,00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1985515571,47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281.</w:t>
            </w:r>
          </w:p>
        </w:tc>
        <w:tc>
          <w:tcPr>
            <w:tcW w:w="2551" w:type="dxa"/>
          </w:tcPr>
          <w:p w:rsidR="00577AB5" w:rsidRDefault="00577AB5">
            <w:pPr>
              <w:pStyle w:val="ConsPlusNormal"/>
            </w:pPr>
            <w:r>
              <w:t>г. Оренбург, мкр. 70 лет ВЛКСМ, д. 19</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1588981,32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1588981,32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282.</w:t>
            </w:r>
          </w:p>
        </w:tc>
        <w:tc>
          <w:tcPr>
            <w:tcW w:w="2551" w:type="dxa"/>
          </w:tcPr>
          <w:p w:rsidR="00577AB5" w:rsidRDefault="00577AB5">
            <w:pPr>
              <w:pStyle w:val="ConsPlusNormal"/>
            </w:pPr>
            <w:r>
              <w:t>г. Оренбург, мкр. 70 лет ВЛКСМ, д. 19</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4350839,19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4350839,19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283.</w:t>
            </w:r>
          </w:p>
        </w:tc>
        <w:tc>
          <w:tcPr>
            <w:tcW w:w="2551" w:type="dxa"/>
          </w:tcPr>
          <w:p w:rsidR="00577AB5" w:rsidRDefault="00577AB5">
            <w:pPr>
              <w:pStyle w:val="ConsPlusNormal"/>
            </w:pPr>
            <w:r>
              <w:t xml:space="preserve">г. Оренбург, мкр. 70 лет </w:t>
            </w:r>
            <w:r>
              <w:lastRenderedPageBreak/>
              <w:t>ВЛКСМ, д. 20</w:t>
            </w:r>
          </w:p>
        </w:tc>
        <w:tc>
          <w:tcPr>
            <w:tcW w:w="1871" w:type="dxa"/>
          </w:tcPr>
          <w:p w:rsidR="00577AB5" w:rsidRDefault="00577AB5">
            <w:pPr>
              <w:pStyle w:val="ConsPlusNormal"/>
            </w:pPr>
            <w:r>
              <w:lastRenderedPageBreak/>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4579097,58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4579097,58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284.</w:t>
            </w:r>
          </w:p>
        </w:tc>
        <w:tc>
          <w:tcPr>
            <w:tcW w:w="2551" w:type="dxa"/>
          </w:tcPr>
          <w:p w:rsidR="00577AB5" w:rsidRDefault="00577AB5">
            <w:pPr>
              <w:pStyle w:val="ConsPlusNormal"/>
            </w:pPr>
            <w:r>
              <w:t>г. Оренбург, мкр. 70 лет ВЛКСМ, д. 20</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1995074,90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1995074,90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285.</w:t>
            </w:r>
          </w:p>
        </w:tc>
        <w:tc>
          <w:tcPr>
            <w:tcW w:w="2551" w:type="dxa"/>
          </w:tcPr>
          <w:p w:rsidR="00577AB5" w:rsidRDefault="00577AB5">
            <w:pPr>
              <w:pStyle w:val="ConsPlusNormal"/>
            </w:pPr>
            <w:r>
              <w:t>г. Оренбург, мкр. пос. им. Куйбышева, ул. Комарова, д. 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3065528,64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3065528,64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286.</w:t>
            </w:r>
          </w:p>
        </w:tc>
        <w:tc>
          <w:tcPr>
            <w:tcW w:w="2551" w:type="dxa"/>
          </w:tcPr>
          <w:p w:rsidR="00577AB5" w:rsidRDefault="00577AB5">
            <w:pPr>
              <w:pStyle w:val="ConsPlusNormal"/>
            </w:pPr>
            <w:r>
              <w:t>г. Оренбург, мкр. Стройгородок, д. 16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371,60</w:t>
            </w:r>
          </w:p>
        </w:tc>
        <w:tc>
          <w:tcPr>
            <w:tcW w:w="1804" w:type="dxa"/>
          </w:tcPr>
          <w:p w:rsidR="00577AB5" w:rsidRDefault="00577AB5">
            <w:pPr>
              <w:pStyle w:val="ConsPlusNormal"/>
              <w:jc w:val="center"/>
            </w:pPr>
            <w:r>
              <w:t>3030232,73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3030232,73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287.</w:t>
            </w:r>
          </w:p>
        </w:tc>
        <w:tc>
          <w:tcPr>
            <w:tcW w:w="2551" w:type="dxa"/>
          </w:tcPr>
          <w:p w:rsidR="00577AB5" w:rsidRDefault="00577AB5">
            <w:pPr>
              <w:pStyle w:val="ConsPlusNormal"/>
            </w:pPr>
            <w:r>
              <w:t>г. Оренбург, мкр. Стройгородок, д. 17</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380613,77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380613,77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288.</w:t>
            </w:r>
          </w:p>
        </w:tc>
        <w:tc>
          <w:tcPr>
            <w:tcW w:w="2551" w:type="dxa"/>
          </w:tcPr>
          <w:p w:rsidR="00577AB5" w:rsidRDefault="00577AB5">
            <w:pPr>
              <w:pStyle w:val="ConsPlusNormal"/>
            </w:pPr>
            <w:r>
              <w:t>г. Оренбург, пер. Бухарский, д. 4а</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1454470,33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1454470,33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289.</w:t>
            </w:r>
          </w:p>
        </w:tc>
        <w:tc>
          <w:tcPr>
            <w:tcW w:w="2551" w:type="dxa"/>
          </w:tcPr>
          <w:p w:rsidR="00577AB5" w:rsidRDefault="00577AB5">
            <w:pPr>
              <w:pStyle w:val="ConsPlusNormal"/>
            </w:pPr>
            <w:r>
              <w:t>г. Оренбург, пер. Дальний, д. 29</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4691999,87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4691999,87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290.</w:t>
            </w:r>
          </w:p>
        </w:tc>
        <w:tc>
          <w:tcPr>
            <w:tcW w:w="2551" w:type="dxa"/>
          </w:tcPr>
          <w:p w:rsidR="00577AB5" w:rsidRDefault="00577AB5">
            <w:pPr>
              <w:pStyle w:val="ConsPlusNormal"/>
            </w:pPr>
            <w:r>
              <w:t>г. Оренбург, пер. Дальний, д. 29/1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500,44</w:t>
            </w:r>
          </w:p>
        </w:tc>
        <w:tc>
          <w:tcPr>
            <w:tcW w:w="1804" w:type="dxa"/>
          </w:tcPr>
          <w:p w:rsidR="00577AB5" w:rsidRDefault="00577AB5">
            <w:pPr>
              <w:pStyle w:val="ConsPlusNormal"/>
              <w:jc w:val="center"/>
            </w:pPr>
            <w:r>
              <w:t>2198775,73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2198775,73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291.</w:t>
            </w:r>
          </w:p>
        </w:tc>
        <w:tc>
          <w:tcPr>
            <w:tcW w:w="2551" w:type="dxa"/>
          </w:tcPr>
          <w:p w:rsidR="00577AB5" w:rsidRDefault="00577AB5">
            <w:pPr>
              <w:pStyle w:val="ConsPlusNormal"/>
            </w:pPr>
            <w:r>
              <w:t>г. Оренбург, пер. Дальний, д. 29/1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4946077,20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4946077,20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292.</w:t>
            </w:r>
          </w:p>
        </w:tc>
        <w:tc>
          <w:tcPr>
            <w:tcW w:w="2551" w:type="dxa"/>
          </w:tcPr>
          <w:p w:rsidR="00577AB5" w:rsidRDefault="00577AB5">
            <w:pPr>
              <w:pStyle w:val="ConsPlusNormal"/>
            </w:pPr>
            <w:r>
              <w:t>г. Оренбург, пер. Дальний, д. 33</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3581759,31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3581759,31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293.</w:t>
            </w:r>
          </w:p>
        </w:tc>
        <w:tc>
          <w:tcPr>
            <w:tcW w:w="2551" w:type="dxa"/>
          </w:tcPr>
          <w:p w:rsidR="00577AB5" w:rsidRDefault="00577AB5">
            <w:pPr>
              <w:pStyle w:val="ConsPlusNormal"/>
            </w:pPr>
            <w:r>
              <w:t>г. Оренбург, пер. Дальний, д. 33</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1439183,12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1439183,12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294.</w:t>
            </w:r>
          </w:p>
        </w:tc>
        <w:tc>
          <w:tcPr>
            <w:tcW w:w="2551" w:type="dxa"/>
          </w:tcPr>
          <w:p w:rsidR="00577AB5" w:rsidRDefault="00577AB5">
            <w:pPr>
              <w:pStyle w:val="ConsPlusNormal"/>
            </w:pPr>
            <w:r>
              <w:t xml:space="preserve">г. Оренбург, пер. </w:t>
            </w:r>
            <w:r>
              <w:lastRenderedPageBreak/>
              <w:t>Дальний, д. 33</w:t>
            </w:r>
          </w:p>
        </w:tc>
        <w:tc>
          <w:tcPr>
            <w:tcW w:w="1871" w:type="dxa"/>
          </w:tcPr>
          <w:p w:rsidR="00577AB5" w:rsidRDefault="00577AB5">
            <w:pPr>
              <w:pStyle w:val="ConsPlusNormal"/>
            </w:pPr>
            <w:r>
              <w:lastRenderedPageBreak/>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1675864,91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1675864,91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295.</w:t>
            </w:r>
          </w:p>
        </w:tc>
        <w:tc>
          <w:tcPr>
            <w:tcW w:w="2551" w:type="dxa"/>
          </w:tcPr>
          <w:p w:rsidR="00577AB5" w:rsidRDefault="00577AB5">
            <w:pPr>
              <w:pStyle w:val="ConsPlusNormal"/>
            </w:pPr>
            <w:r>
              <w:t>г. Оренбург, пер. Дальний, д. 43/1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1598380,34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1598380,34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296.</w:t>
            </w:r>
          </w:p>
        </w:tc>
        <w:tc>
          <w:tcPr>
            <w:tcW w:w="2551" w:type="dxa"/>
          </w:tcPr>
          <w:p w:rsidR="00577AB5" w:rsidRDefault="00577AB5">
            <w:pPr>
              <w:pStyle w:val="ConsPlusNormal"/>
            </w:pPr>
            <w:r>
              <w:t>г. Оренбург, пер. Дальний, д. 43/1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4604871,18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4604871,18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297.</w:t>
            </w:r>
          </w:p>
        </w:tc>
        <w:tc>
          <w:tcPr>
            <w:tcW w:w="2551" w:type="dxa"/>
          </w:tcPr>
          <w:p w:rsidR="00577AB5" w:rsidRDefault="00577AB5">
            <w:pPr>
              <w:pStyle w:val="ConsPlusNormal"/>
            </w:pPr>
            <w:r>
              <w:t>г. Оренбург, пер. Игоря Третьяка, д. 10</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671779,27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671779,27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298.</w:t>
            </w:r>
          </w:p>
        </w:tc>
        <w:tc>
          <w:tcPr>
            <w:tcW w:w="2551" w:type="dxa"/>
          </w:tcPr>
          <w:p w:rsidR="00577AB5" w:rsidRDefault="00577AB5">
            <w:pPr>
              <w:pStyle w:val="ConsPlusNormal"/>
            </w:pPr>
            <w:r>
              <w:t>г. Оренбург, пер. Игоря Третьяка, д. 10</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162465,21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162465,21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299.</w:t>
            </w:r>
          </w:p>
        </w:tc>
        <w:tc>
          <w:tcPr>
            <w:tcW w:w="2551" w:type="dxa"/>
          </w:tcPr>
          <w:p w:rsidR="00577AB5" w:rsidRDefault="00577AB5">
            <w:pPr>
              <w:pStyle w:val="ConsPlusNormal"/>
            </w:pPr>
            <w:r>
              <w:t>г. Оренбург, пер. Игоря Третьяка, д. 6</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242253,20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242253,20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300.</w:t>
            </w:r>
          </w:p>
        </w:tc>
        <w:tc>
          <w:tcPr>
            <w:tcW w:w="2551" w:type="dxa"/>
          </w:tcPr>
          <w:p w:rsidR="00577AB5" w:rsidRDefault="00577AB5">
            <w:pPr>
              <w:pStyle w:val="ConsPlusNormal"/>
            </w:pPr>
            <w:r>
              <w:t>г. Оренбург, пер. Игоря Третьяка, д. 8</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112412,52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112412,52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301.</w:t>
            </w:r>
          </w:p>
        </w:tc>
        <w:tc>
          <w:tcPr>
            <w:tcW w:w="2551" w:type="dxa"/>
          </w:tcPr>
          <w:p w:rsidR="00577AB5" w:rsidRDefault="00577AB5">
            <w:pPr>
              <w:pStyle w:val="ConsPlusNormal"/>
            </w:pPr>
            <w:r>
              <w:t>г. Оренбург, пер. Киселева, д. 32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232,70</w:t>
            </w:r>
          </w:p>
        </w:tc>
        <w:tc>
          <w:tcPr>
            <w:tcW w:w="1804" w:type="dxa"/>
          </w:tcPr>
          <w:p w:rsidR="00577AB5" w:rsidRDefault="00577AB5">
            <w:pPr>
              <w:pStyle w:val="ConsPlusNormal"/>
              <w:jc w:val="center"/>
            </w:pPr>
            <w:r>
              <w:t>2059875,36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2059875,36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302.</w:t>
            </w:r>
          </w:p>
        </w:tc>
        <w:tc>
          <w:tcPr>
            <w:tcW w:w="2551" w:type="dxa"/>
          </w:tcPr>
          <w:p w:rsidR="00577AB5" w:rsidRDefault="00577AB5">
            <w:pPr>
              <w:pStyle w:val="ConsPlusNormal"/>
            </w:pPr>
            <w:r>
              <w:t>г. Оренбург, пер. Киселева, д. 34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1227356,73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1227356,73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303.</w:t>
            </w:r>
          </w:p>
        </w:tc>
        <w:tc>
          <w:tcPr>
            <w:tcW w:w="2551" w:type="dxa"/>
          </w:tcPr>
          <w:p w:rsidR="00577AB5" w:rsidRDefault="00577AB5">
            <w:pPr>
              <w:pStyle w:val="ConsPlusNormal"/>
            </w:pPr>
            <w:r>
              <w:t>г. Оренбург, пер. Киселева, д. 36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410,45</w:t>
            </w:r>
          </w:p>
        </w:tc>
        <w:tc>
          <w:tcPr>
            <w:tcW w:w="1804" w:type="dxa"/>
          </w:tcPr>
          <w:p w:rsidR="00577AB5" w:rsidRDefault="00577AB5">
            <w:pPr>
              <w:pStyle w:val="ConsPlusNormal"/>
              <w:jc w:val="center"/>
            </w:pPr>
            <w:r>
              <w:t>3081826,50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3081826,50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304.</w:t>
            </w:r>
          </w:p>
        </w:tc>
        <w:tc>
          <w:tcPr>
            <w:tcW w:w="2551" w:type="dxa"/>
          </w:tcPr>
          <w:p w:rsidR="00577AB5" w:rsidRDefault="00577AB5">
            <w:pPr>
              <w:pStyle w:val="ConsPlusNormal"/>
            </w:pPr>
            <w:r>
              <w:t>г. Оренбург, пер. Обходной, д. 10</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759631,93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759631,93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305.</w:t>
            </w:r>
          </w:p>
        </w:tc>
        <w:tc>
          <w:tcPr>
            <w:tcW w:w="2551" w:type="dxa"/>
          </w:tcPr>
          <w:p w:rsidR="00577AB5" w:rsidRDefault="00577AB5">
            <w:pPr>
              <w:pStyle w:val="ConsPlusNormal"/>
            </w:pPr>
            <w:r>
              <w:t xml:space="preserve">г. Оренбург, пер. </w:t>
            </w:r>
            <w:r>
              <w:lastRenderedPageBreak/>
              <w:t>Таймырский, д. 3</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6937004,38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6937004,38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306.</w:t>
            </w:r>
          </w:p>
        </w:tc>
        <w:tc>
          <w:tcPr>
            <w:tcW w:w="2551" w:type="dxa"/>
          </w:tcPr>
          <w:p w:rsidR="00577AB5" w:rsidRDefault="00577AB5">
            <w:pPr>
              <w:pStyle w:val="ConsPlusNormal"/>
            </w:pPr>
            <w:r>
              <w:t>г. Оренбург, пер. Ярославский, д. 1д</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3000000,00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3000000,00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307.</w:t>
            </w:r>
          </w:p>
        </w:tc>
        <w:tc>
          <w:tcPr>
            <w:tcW w:w="2551" w:type="dxa"/>
          </w:tcPr>
          <w:p w:rsidR="00577AB5" w:rsidRDefault="00577AB5">
            <w:pPr>
              <w:pStyle w:val="ConsPlusNormal"/>
            </w:pPr>
            <w:r>
              <w:t>г. Оренбург, пер. Ярославский, д. 1е</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1786245,97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1786245,97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308.</w:t>
            </w:r>
          </w:p>
        </w:tc>
        <w:tc>
          <w:tcPr>
            <w:tcW w:w="2551" w:type="dxa"/>
          </w:tcPr>
          <w:p w:rsidR="00577AB5" w:rsidRDefault="00577AB5">
            <w:pPr>
              <w:pStyle w:val="ConsPlusNormal"/>
            </w:pPr>
            <w:r>
              <w:t>г. Оренбург, пр. Больничный, д. 10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942,06</w:t>
            </w:r>
          </w:p>
        </w:tc>
        <w:tc>
          <w:tcPr>
            <w:tcW w:w="1804" w:type="dxa"/>
          </w:tcPr>
          <w:p w:rsidR="00577AB5" w:rsidRDefault="00577AB5">
            <w:pPr>
              <w:pStyle w:val="ConsPlusNormal"/>
              <w:jc w:val="center"/>
            </w:pPr>
            <w:r>
              <w:t>6606133,29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6606133,29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309.</w:t>
            </w:r>
          </w:p>
        </w:tc>
        <w:tc>
          <w:tcPr>
            <w:tcW w:w="2551" w:type="dxa"/>
          </w:tcPr>
          <w:p w:rsidR="00577AB5" w:rsidRDefault="00577AB5">
            <w:pPr>
              <w:pStyle w:val="ConsPlusNormal"/>
            </w:pPr>
            <w:r>
              <w:t>г. Оренбург, пр. Больничный, д. 12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967,54</w:t>
            </w:r>
          </w:p>
        </w:tc>
        <w:tc>
          <w:tcPr>
            <w:tcW w:w="1804" w:type="dxa"/>
          </w:tcPr>
          <w:p w:rsidR="00577AB5" w:rsidRDefault="00577AB5">
            <w:pPr>
              <w:pStyle w:val="ConsPlusNormal"/>
              <w:jc w:val="center"/>
            </w:pPr>
            <w:r>
              <w:t>9131072,09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9131072,09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310.</w:t>
            </w:r>
          </w:p>
        </w:tc>
        <w:tc>
          <w:tcPr>
            <w:tcW w:w="2551" w:type="dxa"/>
          </w:tcPr>
          <w:p w:rsidR="00577AB5" w:rsidRDefault="00577AB5">
            <w:pPr>
              <w:pStyle w:val="ConsPlusNormal"/>
            </w:pPr>
            <w:r>
              <w:t>г. Оренбург, пр. Больничный, д. 12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3948585,73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3948585,73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311.</w:t>
            </w:r>
          </w:p>
        </w:tc>
        <w:tc>
          <w:tcPr>
            <w:tcW w:w="2551" w:type="dxa"/>
          </w:tcPr>
          <w:p w:rsidR="00577AB5" w:rsidRDefault="00577AB5">
            <w:pPr>
              <w:pStyle w:val="ConsPlusNormal"/>
            </w:pPr>
            <w:r>
              <w:t>г. Оренбург, пр. Больничный, д. 12а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998,68</w:t>
            </w:r>
          </w:p>
        </w:tc>
        <w:tc>
          <w:tcPr>
            <w:tcW w:w="1804" w:type="dxa"/>
          </w:tcPr>
          <w:p w:rsidR="00577AB5" w:rsidRDefault="00577AB5">
            <w:pPr>
              <w:pStyle w:val="ConsPlusNormal"/>
              <w:jc w:val="center"/>
            </w:pPr>
            <w:r>
              <w:t>5677009,02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5677009,02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312.</w:t>
            </w:r>
          </w:p>
        </w:tc>
        <w:tc>
          <w:tcPr>
            <w:tcW w:w="2551" w:type="dxa"/>
          </w:tcPr>
          <w:p w:rsidR="00577AB5" w:rsidRDefault="00577AB5">
            <w:pPr>
              <w:pStyle w:val="ConsPlusNormal"/>
            </w:pPr>
            <w:r>
              <w:t>г. Оренбург, пр. Больничный, д. 14/1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909,38</w:t>
            </w:r>
          </w:p>
        </w:tc>
        <w:tc>
          <w:tcPr>
            <w:tcW w:w="1804" w:type="dxa"/>
          </w:tcPr>
          <w:p w:rsidR="00577AB5" w:rsidRDefault="00577AB5">
            <w:pPr>
              <w:pStyle w:val="ConsPlusNormal"/>
              <w:jc w:val="center"/>
            </w:pPr>
            <w:r>
              <w:t>4504996,65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4504996,65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313.</w:t>
            </w:r>
          </w:p>
        </w:tc>
        <w:tc>
          <w:tcPr>
            <w:tcW w:w="2551" w:type="dxa"/>
          </w:tcPr>
          <w:p w:rsidR="00577AB5" w:rsidRDefault="00577AB5">
            <w:pPr>
              <w:pStyle w:val="ConsPlusNormal"/>
            </w:pPr>
            <w:r>
              <w:t>г. Оренбург, пр. Больничный, д. 14/2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909,38</w:t>
            </w:r>
          </w:p>
        </w:tc>
        <w:tc>
          <w:tcPr>
            <w:tcW w:w="1804" w:type="dxa"/>
          </w:tcPr>
          <w:p w:rsidR="00577AB5" w:rsidRDefault="00577AB5">
            <w:pPr>
              <w:pStyle w:val="ConsPlusNormal"/>
              <w:jc w:val="center"/>
            </w:pPr>
            <w:r>
              <w:t>6876242,52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6876242,52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314.</w:t>
            </w:r>
          </w:p>
        </w:tc>
        <w:tc>
          <w:tcPr>
            <w:tcW w:w="2551" w:type="dxa"/>
          </w:tcPr>
          <w:p w:rsidR="00577AB5" w:rsidRDefault="00577AB5">
            <w:pPr>
              <w:pStyle w:val="ConsPlusNormal"/>
            </w:pPr>
            <w:r>
              <w:t>г. Оренбург, пр. Больничный, д. 16</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6510579,28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6510579,28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315.</w:t>
            </w:r>
          </w:p>
        </w:tc>
        <w:tc>
          <w:tcPr>
            <w:tcW w:w="2551" w:type="dxa"/>
          </w:tcPr>
          <w:p w:rsidR="00577AB5" w:rsidRDefault="00577AB5">
            <w:pPr>
              <w:pStyle w:val="ConsPlusNormal"/>
            </w:pPr>
            <w:r>
              <w:t xml:space="preserve">г. Оренбург, пр. </w:t>
            </w:r>
            <w:r>
              <w:lastRenderedPageBreak/>
              <w:t>Больничный, д. 3</w:t>
            </w:r>
          </w:p>
        </w:tc>
        <w:tc>
          <w:tcPr>
            <w:tcW w:w="1871" w:type="dxa"/>
          </w:tcPr>
          <w:p w:rsidR="00577AB5" w:rsidRDefault="00577AB5">
            <w:pPr>
              <w:pStyle w:val="ConsPlusNormal"/>
            </w:pPr>
            <w:r>
              <w:lastRenderedPageBreak/>
              <w:t>другие</w:t>
            </w:r>
          </w:p>
        </w:tc>
        <w:tc>
          <w:tcPr>
            <w:tcW w:w="1304" w:type="dxa"/>
          </w:tcPr>
          <w:p w:rsidR="00577AB5" w:rsidRDefault="00577AB5">
            <w:pPr>
              <w:pStyle w:val="ConsPlusNormal"/>
              <w:jc w:val="center"/>
            </w:pPr>
            <w:r>
              <w:t>-</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260123,62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260123,62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316.</w:t>
            </w:r>
          </w:p>
        </w:tc>
        <w:tc>
          <w:tcPr>
            <w:tcW w:w="2551" w:type="dxa"/>
          </w:tcPr>
          <w:p w:rsidR="00577AB5" w:rsidRDefault="00577AB5">
            <w:pPr>
              <w:pStyle w:val="ConsPlusNormal"/>
            </w:pPr>
            <w:r>
              <w:t>г. Оренбург, пр. Больничный, д. 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1061,33</w:t>
            </w:r>
          </w:p>
        </w:tc>
        <w:tc>
          <w:tcPr>
            <w:tcW w:w="1804" w:type="dxa"/>
          </w:tcPr>
          <w:p w:rsidR="00577AB5" w:rsidRDefault="00577AB5">
            <w:pPr>
              <w:pStyle w:val="ConsPlusNormal"/>
              <w:jc w:val="center"/>
            </w:pPr>
            <w:r>
              <w:t>6133008,56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6133008,56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317.</w:t>
            </w:r>
          </w:p>
        </w:tc>
        <w:tc>
          <w:tcPr>
            <w:tcW w:w="2551" w:type="dxa"/>
          </w:tcPr>
          <w:p w:rsidR="00577AB5" w:rsidRDefault="00577AB5">
            <w:pPr>
              <w:pStyle w:val="ConsPlusNormal"/>
            </w:pPr>
            <w:r>
              <w:t>г. Оренбург, пр. Знаменский, д. 11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983739,35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983739,35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318.</w:t>
            </w:r>
          </w:p>
        </w:tc>
        <w:tc>
          <w:tcPr>
            <w:tcW w:w="2551" w:type="dxa"/>
          </w:tcPr>
          <w:p w:rsidR="00577AB5" w:rsidRDefault="00577AB5">
            <w:pPr>
              <w:pStyle w:val="ConsPlusNormal"/>
            </w:pPr>
            <w:r>
              <w:t>г. Оренбург, пр. Знаменский, д. 11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5235835,31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5235835,31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319.</w:t>
            </w:r>
          </w:p>
        </w:tc>
        <w:tc>
          <w:tcPr>
            <w:tcW w:w="2551" w:type="dxa"/>
          </w:tcPr>
          <w:p w:rsidR="00577AB5" w:rsidRDefault="00577AB5">
            <w:pPr>
              <w:pStyle w:val="ConsPlusNormal"/>
            </w:pPr>
            <w:r>
              <w:t>г. Оренбург, пр. Знаменский, д. 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932,20</w:t>
            </w:r>
          </w:p>
        </w:tc>
        <w:tc>
          <w:tcPr>
            <w:tcW w:w="1804" w:type="dxa"/>
          </w:tcPr>
          <w:p w:rsidR="00577AB5" w:rsidRDefault="00577AB5">
            <w:pPr>
              <w:pStyle w:val="ConsPlusNormal"/>
              <w:jc w:val="center"/>
            </w:pPr>
            <w:r>
              <w:t>4998399,03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4998399,03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320.</w:t>
            </w:r>
          </w:p>
        </w:tc>
        <w:tc>
          <w:tcPr>
            <w:tcW w:w="2551" w:type="dxa"/>
          </w:tcPr>
          <w:p w:rsidR="00577AB5" w:rsidRDefault="00577AB5">
            <w:pPr>
              <w:pStyle w:val="ConsPlusNormal"/>
            </w:pPr>
            <w:r>
              <w:t>г. Оренбург, пр. Кривцова 1-й, д. 1/1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446,78</w:t>
            </w:r>
          </w:p>
        </w:tc>
        <w:tc>
          <w:tcPr>
            <w:tcW w:w="1804" w:type="dxa"/>
          </w:tcPr>
          <w:p w:rsidR="00577AB5" w:rsidRDefault="00577AB5">
            <w:pPr>
              <w:pStyle w:val="ConsPlusNormal"/>
              <w:jc w:val="center"/>
            </w:pPr>
            <w:r>
              <w:t>6167032,21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6167032,21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321.</w:t>
            </w:r>
          </w:p>
        </w:tc>
        <w:tc>
          <w:tcPr>
            <w:tcW w:w="2551" w:type="dxa"/>
          </w:tcPr>
          <w:p w:rsidR="00577AB5" w:rsidRDefault="00577AB5">
            <w:pPr>
              <w:pStyle w:val="ConsPlusNormal"/>
            </w:pPr>
            <w:r>
              <w:t>г. Оренбург, пр. Кривцова 1-й, д. 1/2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827,32</w:t>
            </w:r>
          </w:p>
        </w:tc>
        <w:tc>
          <w:tcPr>
            <w:tcW w:w="1804" w:type="dxa"/>
          </w:tcPr>
          <w:p w:rsidR="00577AB5" w:rsidRDefault="00577AB5">
            <w:pPr>
              <w:pStyle w:val="ConsPlusNormal"/>
              <w:jc w:val="center"/>
            </w:pPr>
            <w:r>
              <w:t>6567279,24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6567279,24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322.</w:t>
            </w:r>
          </w:p>
        </w:tc>
        <w:tc>
          <w:tcPr>
            <w:tcW w:w="2551" w:type="dxa"/>
          </w:tcPr>
          <w:p w:rsidR="00577AB5" w:rsidRDefault="00577AB5">
            <w:pPr>
              <w:pStyle w:val="ConsPlusNormal"/>
            </w:pPr>
            <w:r>
              <w:t>г. Оренбург, пр. Майский,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229,4</w:t>
            </w:r>
          </w:p>
        </w:tc>
        <w:tc>
          <w:tcPr>
            <w:tcW w:w="1804" w:type="dxa"/>
          </w:tcPr>
          <w:p w:rsidR="00577AB5" w:rsidRDefault="00577AB5">
            <w:pPr>
              <w:pStyle w:val="ConsPlusNormal"/>
              <w:jc w:val="center"/>
            </w:pPr>
            <w:r>
              <w:t>3768226,91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3768226,91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323.</w:t>
            </w:r>
          </w:p>
        </w:tc>
        <w:tc>
          <w:tcPr>
            <w:tcW w:w="2551" w:type="dxa"/>
          </w:tcPr>
          <w:p w:rsidR="00577AB5" w:rsidRDefault="00577AB5">
            <w:pPr>
              <w:pStyle w:val="ConsPlusNormal"/>
            </w:pPr>
            <w:r>
              <w:t>г. Оренбург, пр. Светлый, д. 11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1388841,30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1388841,30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324.</w:t>
            </w:r>
          </w:p>
        </w:tc>
        <w:tc>
          <w:tcPr>
            <w:tcW w:w="2551" w:type="dxa"/>
          </w:tcPr>
          <w:p w:rsidR="00577AB5" w:rsidRDefault="00577AB5">
            <w:pPr>
              <w:pStyle w:val="ConsPlusNormal"/>
            </w:pPr>
            <w:r>
              <w:t>г. Оренбург, пр. Светлый, д. 13</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1112264,15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1112264,15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325.</w:t>
            </w:r>
          </w:p>
        </w:tc>
        <w:tc>
          <w:tcPr>
            <w:tcW w:w="2551" w:type="dxa"/>
          </w:tcPr>
          <w:p w:rsidR="00577AB5" w:rsidRDefault="00577AB5">
            <w:pPr>
              <w:pStyle w:val="ConsPlusNormal"/>
            </w:pPr>
            <w:r>
              <w:t>г. Оренбург, пр. Светлый, д. 3</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967663,33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967663,33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326.</w:t>
            </w:r>
          </w:p>
        </w:tc>
        <w:tc>
          <w:tcPr>
            <w:tcW w:w="2551" w:type="dxa"/>
          </w:tcPr>
          <w:p w:rsidR="00577AB5" w:rsidRDefault="00577AB5">
            <w:pPr>
              <w:pStyle w:val="ConsPlusNormal"/>
            </w:pPr>
            <w:r>
              <w:t>г. Оренбург, просп. Братьев Коростелевых, д. 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2462169,27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2462169,27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327.</w:t>
            </w:r>
          </w:p>
        </w:tc>
        <w:tc>
          <w:tcPr>
            <w:tcW w:w="2551" w:type="dxa"/>
          </w:tcPr>
          <w:p w:rsidR="00577AB5" w:rsidRDefault="00577AB5">
            <w:pPr>
              <w:pStyle w:val="ConsPlusNormal"/>
            </w:pPr>
            <w:r>
              <w:t>г. Оренбург, просп. Братьев Коростелевых, д. 24</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540316,65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540316,65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328.</w:t>
            </w:r>
          </w:p>
        </w:tc>
        <w:tc>
          <w:tcPr>
            <w:tcW w:w="2551" w:type="dxa"/>
          </w:tcPr>
          <w:p w:rsidR="00577AB5" w:rsidRDefault="00577AB5">
            <w:pPr>
              <w:pStyle w:val="ConsPlusNormal"/>
            </w:pPr>
            <w:r>
              <w:t>г. Оренбург, просп. Братьев Коростелевых, д. 36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314,36</w:t>
            </w:r>
          </w:p>
        </w:tc>
        <w:tc>
          <w:tcPr>
            <w:tcW w:w="1804" w:type="dxa"/>
          </w:tcPr>
          <w:p w:rsidR="00577AB5" w:rsidRDefault="00577AB5">
            <w:pPr>
              <w:pStyle w:val="ConsPlusNormal"/>
              <w:jc w:val="center"/>
            </w:pPr>
            <w:r>
              <w:t>2858032,04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2858032,04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329.</w:t>
            </w:r>
          </w:p>
        </w:tc>
        <w:tc>
          <w:tcPr>
            <w:tcW w:w="2551" w:type="dxa"/>
          </w:tcPr>
          <w:p w:rsidR="00577AB5" w:rsidRDefault="00577AB5">
            <w:pPr>
              <w:pStyle w:val="ConsPlusNormal"/>
            </w:pPr>
            <w:r>
              <w:t>г. Оренбург, просп. Братьев Коростелевых, д. 48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384,95</w:t>
            </w:r>
          </w:p>
        </w:tc>
        <w:tc>
          <w:tcPr>
            <w:tcW w:w="1804" w:type="dxa"/>
          </w:tcPr>
          <w:p w:rsidR="00577AB5" w:rsidRDefault="00577AB5">
            <w:pPr>
              <w:pStyle w:val="ConsPlusNormal"/>
              <w:jc w:val="center"/>
            </w:pPr>
            <w:r>
              <w:t>3708926,07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3708926,07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330.</w:t>
            </w:r>
          </w:p>
        </w:tc>
        <w:tc>
          <w:tcPr>
            <w:tcW w:w="2551" w:type="dxa"/>
          </w:tcPr>
          <w:p w:rsidR="00577AB5" w:rsidRDefault="00577AB5">
            <w:pPr>
              <w:pStyle w:val="ConsPlusNormal"/>
            </w:pPr>
            <w:r>
              <w:t>г. Оренбург, просп. Братьев Коростелевых, д. 50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381,40</w:t>
            </w:r>
          </w:p>
        </w:tc>
        <w:tc>
          <w:tcPr>
            <w:tcW w:w="1804" w:type="dxa"/>
          </w:tcPr>
          <w:p w:rsidR="00577AB5" w:rsidRDefault="00577AB5">
            <w:pPr>
              <w:pStyle w:val="ConsPlusNormal"/>
              <w:jc w:val="center"/>
            </w:pPr>
            <w:r>
              <w:t>4006398,60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4006398,60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331.</w:t>
            </w:r>
          </w:p>
        </w:tc>
        <w:tc>
          <w:tcPr>
            <w:tcW w:w="2551" w:type="dxa"/>
          </w:tcPr>
          <w:p w:rsidR="00577AB5" w:rsidRDefault="00577AB5">
            <w:pPr>
              <w:pStyle w:val="ConsPlusNormal"/>
            </w:pPr>
            <w:r>
              <w:t>г. Оренбург, просп. Братьев Коростелевых, д. 59</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598490,66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598490,66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332.</w:t>
            </w:r>
          </w:p>
        </w:tc>
        <w:tc>
          <w:tcPr>
            <w:tcW w:w="2551" w:type="dxa"/>
          </w:tcPr>
          <w:p w:rsidR="00577AB5" w:rsidRDefault="00577AB5">
            <w:pPr>
              <w:pStyle w:val="ConsPlusNormal"/>
            </w:pPr>
            <w:r>
              <w:t>г. Оренбург, просп. Братьев Коростелевых, д. 61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1178958,30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1178958,30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333.</w:t>
            </w:r>
          </w:p>
        </w:tc>
        <w:tc>
          <w:tcPr>
            <w:tcW w:w="2551" w:type="dxa"/>
          </w:tcPr>
          <w:p w:rsidR="00577AB5" w:rsidRDefault="00577AB5">
            <w:pPr>
              <w:pStyle w:val="ConsPlusNormal"/>
            </w:pPr>
            <w:r>
              <w:t>г. Оренбург, просп. Гагарина, д. 1д</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744288,05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744288,05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334.</w:t>
            </w:r>
          </w:p>
        </w:tc>
        <w:tc>
          <w:tcPr>
            <w:tcW w:w="2551" w:type="dxa"/>
          </w:tcPr>
          <w:p w:rsidR="00577AB5" w:rsidRDefault="00577AB5">
            <w:pPr>
              <w:pStyle w:val="ConsPlusNormal"/>
            </w:pPr>
            <w:r>
              <w:t>г. Оренбург, просп. Гагарина, д. 13а</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4939600,71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4939600,71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335.</w:t>
            </w:r>
          </w:p>
        </w:tc>
        <w:tc>
          <w:tcPr>
            <w:tcW w:w="2551" w:type="dxa"/>
          </w:tcPr>
          <w:p w:rsidR="00577AB5" w:rsidRDefault="00577AB5">
            <w:pPr>
              <w:pStyle w:val="ConsPlusNormal"/>
            </w:pPr>
            <w:r>
              <w:t xml:space="preserve">г. Оренбург, просп. </w:t>
            </w:r>
            <w:r>
              <w:lastRenderedPageBreak/>
              <w:t>Гагарина, д. 25/1</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871,88</w:t>
            </w:r>
          </w:p>
        </w:tc>
        <w:tc>
          <w:tcPr>
            <w:tcW w:w="1804" w:type="dxa"/>
          </w:tcPr>
          <w:p w:rsidR="00577AB5" w:rsidRDefault="00577AB5">
            <w:pPr>
              <w:pStyle w:val="ConsPlusNormal"/>
              <w:jc w:val="center"/>
            </w:pPr>
            <w:r>
              <w:t>4548062,50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4548062,50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lastRenderedPageBreak/>
              <w:t>336.</w:t>
            </w:r>
          </w:p>
        </w:tc>
        <w:tc>
          <w:tcPr>
            <w:tcW w:w="2551" w:type="dxa"/>
          </w:tcPr>
          <w:p w:rsidR="00577AB5" w:rsidRDefault="00577AB5">
            <w:pPr>
              <w:pStyle w:val="ConsPlusNormal"/>
            </w:pPr>
            <w:r>
              <w:t>г. Оренбург, просп. Гагарина, д. 29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530,71</w:t>
            </w:r>
          </w:p>
        </w:tc>
        <w:tc>
          <w:tcPr>
            <w:tcW w:w="1804" w:type="dxa"/>
          </w:tcPr>
          <w:p w:rsidR="00577AB5" w:rsidRDefault="00577AB5">
            <w:pPr>
              <w:pStyle w:val="ConsPlusNormal"/>
              <w:jc w:val="center"/>
            </w:pPr>
            <w:r>
              <w:t>2051918,82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2051918,82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337.</w:t>
            </w:r>
          </w:p>
        </w:tc>
        <w:tc>
          <w:tcPr>
            <w:tcW w:w="2551" w:type="dxa"/>
          </w:tcPr>
          <w:p w:rsidR="00577AB5" w:rsidRDefault="00577AB5">
            <w:pPr>
              <w:pStyle w:val="ConsPlusNormal"/>
            </w:pPr>
            <w:r>
              <w:t>г. Оренбург, просп. Гагарина, д. 29/2</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3042305,48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3042305,48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338.</w:t>
            </w:r>
          </w:p>
        </w:tc>
        <w:tc>
          <w:tcPr>
            <w:tcW w:w="2551" w:type="dxa"/>
          </w:tcPr>
          <w:p w:rsidR="00577AB5" w:rsidRDefault="00577AB5">
            <w:pPr>
              <w:pStyle w:val="ConsPlusNormal"/>
            </w:pPr>
            <w:r>
              <w:t>г. Оренбург, просп. Гагарина, д. 29/2</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1532960,31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1532960,31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339.</w:t>
            </w:r>
          </w:p>
        </w:tc>
        <w:tc>
          <w:tcPr>
            <w:tcW w:w="2551" w:type="dxa"/>
          </w:tcPr>
          <w:p w:rsidR="00577AB5" w:rsidRDefault="00577AB5">
            <w:pPr>
              <w:pStyle w:val="ConsPlusNormal"/>
            </w:pPr>
            <w:r>
              <w:t>г. Оренбург, просп. Гагарина, д. 29/2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7036454,77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7036454,77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340.</w:t>
            </w:r>
          </w:p>
        </w:tc>
        <w:tc>
          <w:tcPr>
            <w:tcW w:w="2551" w:type="dxa"/>
          </w:tcPr>
          <w:p w:rsidR="00577AB5" w:rsidRDefault="00577AB5">
            <w:pPr>
              <w:pStyle w:val="ConsPlusNormal"/>
            </w:pPr>
            <w:r>
              <w:t>г. Оренбург, просп. Гагарина, д. 31/1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5854655,40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5854655,40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341.</w:t>
            </w:r>
          </w:p>
        </w:tc>
        <w:tc>
          <w:tcPr>
            <w:tcW w:w="2551" w:type="dxa"/>
          </w:tcPr>
          <w:p w:rsidR="00577AB5" w:rsidRDefault="00577AB5">
            <w:pPr>
              <w:pStyle w:val="ConsPlusNormal"/>
            </w:pPr>
            <w:r>
              <w:t>г. Оренбург, просп. Гагарина, д. 37/6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484,64</w:t>
            </w:r>
          </w:p>
        </w:tc>
        <w:tc>
          <w:tcPr>
            <w:tcW w:w="1804" w:type="dxa"/>
          </w:tcPr>
          <w:p w:rsidR="00577AB5" w:rsidRDefault="00577AB5">
            <w:pPr>
              <w:pStyle w:val="ConsPlusNormal"/>
              <w:jc w:val="center"/>
            </w:pPr>
            <w:r>
              <w:t>2683420,26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2683420,26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342.</w:t>
            </w:r>
          </w:p>
        </w:tc>
        <w:tc>
          <w:tcPr>
            <w:tcW w:w="2551" w:type="dxa"/>
          </w:tcPr>
          <w:p w:rsidR="00577AB5" w:rsidRDefault="00577AB5">
            <w:pPr>
              <w:pStyle w:val="ConsPlusNormal"/>
            </w:pPr>
            <w:r>
              <w:t>г. Оренбург, просп. Гагарина, д. 39/3</w:t>
            </w:r>
          </w:p>
        </w:tc>
        <w:tc>
          <w:tcPr>
            <w:tcW w:w="1871" w:type="dxa"/>
          </w:tcPr>
          <w:p w:rsidR="00577AB5" w:rsidRDefault="00577AB5">
            <w:pPr>
              <w:pStyle w:val="ConsPlusNormal"/>
            </w:pPr>
            <w:r>
              <w:t>другие</w:t>
            </w:r>
          </w:p>
        </w:tc>
        <w:tc>
          <w:tcPr>
            <w:tcW w:w="1304" w:type="dxa"/>
          </w:tcPr>
          <w:p w:rsidR="00577AB5" w:rsidRDefault="00577AB5">
            <w:pPr>
              <w:pStyle w:val="ConsPlusNormal"/>
              <w:jc w:val="center"/>
            </w:pPr>
            <w:r>
              <w:t>-</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1200000,00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1200000,00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343.</w:t>
            </w:r>
          </w:p>
        </w:tc>
        <w:tc>
          <w:tcPr>
            <w:tcW w:w="2551" w:type="dxa"/>
          </w:tcPr>
          <w:p w:rsidR="00577AB5" w:rsidRDefault="00577AB5">
            <w:pPr>
              <w:pStyle w:val="ConsPlusNormal"/>
            </w:pPr>
            <w:r>
              <w:t>г. Оренбург, просп. Гагарина, д. 39/3</w:t>
            </w:r>
          </w:p>
        </w:tc>
        <w:tc>
          <w:tcPr>
            <w:tcW w:w="1871" w:type="dxa"/>
          </w:tcPr>
          <w:p w:rsidR="00577AB5" w:rsidRDefault="00577AB5">
            <w:pPr>
              <w:pStyle w:val="ConsPlusNormal"/>
            </w:pPr>
            <w:r>
              <w:t>ремонт СПД</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8434705,20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8434705,20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344.</w:t>
            </w:r>
          </w:p>
        </w:tc>
        <w:tc>
          <w:tcPr>
            <w:tcW w:w="2551" w:type="dxa"/>
          </w:tcPr>
          <w:p w:rsidR="00577AB5" w:rsidRDefault="00577AB5">
            <w:pPr>
              <w:pStyle w:val="ConsPlusNormal"/>
            </w:pPr>
            <w:r>
              <w:t>г. Оренбург, просп. Гагарина, д. 40/1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540,96</w:t>
            </w:r>
          </w:p>
        </w:tc>
        <w:tc>
          <w:tcPr>
            <w:tcW w:w="1804" w:type="dxa"/>
          </w:tcPr>
          <w:p w:rsidR="00577AB5" w:rsidRDefault="00577AB5">
            <w:pPr>
              <w:pStyle w:val="ConsPlusNormal"/>
              <w:jc w:val="center"/>
            </w:pPr>
            <w:r>
              <w:t>2112080,44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2112080,44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345.</w:t>
            </w:r>
          </w:p>
        </w:tc>
        <w:tc>
          <w:tcPr>
            <w:tcW w:w="2551" w:type="dxa"/>
          </w:tcPr>
          <w:p w:rsidR="00577AB5" w:rsidRDefault="00577AB5">
            <w:pPr>
              <w:pStyle w:val="ConsPlusNormal"/>
            </w:pPr>
            <w:r>
              <w:t>г. Оренбург, просп. Гагарина, д. 42/1</w:t>
            </w:r>
          </w:p>
        </w:tc>
        <w:tc>
          <w:tcPr>
            <w:tcW w:w="1871" w:type="dxa"/>
          </w:tcPr>
          <w:p w:rsidR="00577AB5" w:rsidRDefault="00577AB5">
            <w:pPr>
              <w:pStyle w:val="ConsPlusNormal"/>
            </w:pPr>
            <w:r>
              <w:t xml:space="preserve">ремонт и (или) переустройство </w:t>
            </w:r>
            <w:r>
              <w:lastRenderedPageBreak/>
              <w:t>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536,33</w:t>
            </w:r>
          </w:p>
        </w:tc>
        <w:tc>
          <w:tcPr>
            <w:tcW w:w="1804" w:type="dxa"/>
          </w:tcPr>
          <w:p w:rsidR="00577AB5" w:rsidRDefault="00577AB5">
            <w:pPr>
              <w:pStyle w:val="ConsPlusNormal"/>
              <w:jc w:val="center"/>
            </w:pPr>
            <w:r>
              <w:t>2114873,46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2114873,46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346.</w:t>
            </w:r>
          </w:p>
        </w:tc>
        <w:tc>
          <w:tcPr>
            <w:tcW w:w="2551" w:type="dxa"/>
          </w:tcPr>
          <w:p w:rsidR="00577AB5" w:rsidRDefault="00577AB5">
            <w:pPr>
              <w:pStyle w:val="ConsPlusNormal"/>
            </w:pPr>
            <w:r>
              <w:t>г. Оренбург, просп. Гагарина, д. 44/2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1576,91</w:t>
            </w:r>
          </w:p>
        </w:tc>
        <w:tc>
          <w:tcPr>
            <w:tcW w:w="1804" w:type="dxa"/>
          </w:tcPr>
          <w:p w:rsidR="00577AB5" w:rsidRDefault="00577AB5">
            <w:pPr>
              <w:pStyle w:val="ConsPlusNormal"/>
              <w:jc w:val="center"/>
            </w:pPr>
            <w:r>
              <w:t>12853110,48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12853110,48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347.</w:t>
            </w:r>
          </w:p>
        </w:tc>
        <w:tc>
          <w:tcPr>
            <w:tcW w:w="2551" w:type="dxa"/>
          </w:tcPr>
          <w:p w:rsidR="00577AB5" w:rsidRDefault="00577AB5">
            <w:pPr>
              <w:pStyle w:val="ConsPlusNormal"/>
            </w:pPr>
            <w:r>
              <w:t>г. Оренбург, просп. Гагарина, д. 47</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4553998,11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4553998,11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348.</w:t>
            </w:r>
          </w:p>
        </w:tc>
        <w:tc>
          <w:tcPr>
            <w:tcW w:w="2551" w:type="dxa"/>
          </w:tcPr>
          <w:p w:rsidR="00577AB5" w:rsidRDefault="00577AB5">
            <w:pPr>
              <w:pStyle w:val="ConsPlusNormal"/>
            </w:pPr>
            <w:r>
              <w:t>г. Оренбург, просп. Гагарина, д. 51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819,82</w:t>
            </w:r>
          </w:p>
        </w:tc>
        <w:tc>
          <w:tcPr>
            <w:tcW w:w="1804" w:type="dxa"/>
          </w:tcPr>
          <w:p w:rsidR="00577AB5" w:rsidRDefault="00577AB5">
            <w:pPr>
              <w:pStyle w:val="ConsPlusNormal"/>
              <w:jc w:val="center"/>
            </w:pPr>
            <w:r>
              <w:t>5214671,49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5214671,49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349.</w:t>
            </w:r>
          </w:p>
        </w:tc>
        <w:tc>
          <w:tcPr>
            <w:tcW w:w="2551" w:type="dxa"/>
          </w:tcPr>
          <w:p w:rsidR="00577AB5" w:rsidRDefault="00577AB5">
            <w:pPr>
              <w:pStyle w:val="ConsPlusNormal"/>
            </w:pPr>
            <w:r>
              <w:t>г. Оренбург, просп. Гагарина, д. 51/1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531,63</w:t>
            </w:r>
          </w:p>
        </w:tc>
        <w:tc>
          <w:tcPr>
            <w:tcW w:w="1804" w:type="dxa"/>
          </w:tcPr>
          <w:p w:rsidR="00577AB5" w:rsidRDefault="00577AB5">
            <w:pPr>
              <w:pStyle w:val="ConsPlusNormal"/>
              <w:jc w:val="center"/>
            </w:pPr>
            <w:r>
              <w:t>6234717,93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6234717,93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350.</w:t>
            </w:r>
          </w:p>
        </w:tc>
        <w:tc>
          <w:tcPr>
            <w:tcW w:w="2551" w:type="dxa"/>
          </w:tcPr>
          <w:p w:rsidR="00577AB5" w:rsidRDefault="00577AB5">
            <w:pPr>
              <w:pStyle w:val="ConsPlusNormal"/>
            </w:pPr>
            <w:r>
              <w:t>г. Оренбург, просп. Гагарина, д. 52/1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533,19</w:t>
            </w:r>
          </w:p>
        </w:tc>
        <w:tc>
          <w:tcPr>
            <w:tcW w:w="1804" w:type="dxa"/>
          </w:tcPr>
          <w:p w:rsidR="00577AB5" w:rsidRDefault="00577AB5">
            <w:pPr>
              <w:pStyle w:val="ConsPlusNormal"/>
              <w:jc w:val="center"/>
            </w:pPr>
            <w:r>
              <w:t>2855239,95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2855239,95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351.</w:t>
            </w:r>
          </w:p>
        </w:tc>
        <w:tc>
          <w:tcPr>
            <w:tcW w:w="2551" w:type="dxa"/>
          </w:tcPr>
          <w:p w:rsidR="00577AB5" w:rsidRDefault="00577AB5">
            <w:pPr>
              <w:pStyle w:val="ConsPlusNormal"/>
            </w:pPr>
            <w:r>
              <w:t>г. Оренбург, просп. Гагарина, д. 6а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1043,2</w:t>
            </w:r>
          </w:p>
        </w:tc>
        <w:tc>
          <w:tcPr>
            <w:tcW w:w="1804" w:type="dxa"/>
          </w:tcPr>
          <w:p w:rsidR="00577AB5" w:rsidRDefault="00577AB5">
            <w:pPr>
              <w:pStyle w:val="ConsPlusNormal"/>
              <w:jc w:val="center"/>
            </w:pPr>
            <w:r>
              <w:t>3158095,67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3158095,67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352.</w:t>
            </w:r>
          </w:p>
        </w:tc>
        <w:tc>
          <w:tcPr>
            <w:tcW w:w="2551" w:type="dxa"/>
          </w:tcPr>
          <w:p w:rsidR="00577AB5" w:rsidRDefault="00577AB5">
            <w:pPr>
              <w:pStyle w:val="ConsPlusNormal"/>
            </w:pPr>
            <w:r>
              <w:t>г. Оренбург, просп. Дзержинского, д. 12</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6916127,38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6916127,38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353.</w:t>
            </w:r>
          </w:p>
        </w:tc>
        <w:tc>
          <w:tcPr>
            <w:tcW w:w="2551" w:type="dxa"/>
          </w:tcPr>
          <w:p w:rsidR="00577AB5" w:rsidRDefault="00577AB5">
            <w:pPr>
              <w:pStyle w:val="ConsPlusNormal"/>
            </w:pPr>
            <w:r>
              <w:t>г. Оренбург, просп. Дзержинского, д. 18</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7046286,01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7046286,01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354.</w:t>
            </w:r>
          </w:p>
        </w:tc>
        <w:tc>
          <w:tcPr>
            <w:tcW w:w="2551" w:type="dxa"/>
          </w:tcPr>
          <w:p w:rsidR="00577AB5" w:rsidRDefault="00577AB5">
            <w:pPr>
              <w:pStyle w:val="ConsPlusNormal"/>
            </w:pPr>
            <w:r>
              <w:t>г. Оренбург, просп. Дзержинского, д. 20</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6115714,21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6115714,21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355.</w:t>
            </w:r>
          </w:p>
        </w:tc>
        <w:tc>
          <w:tcPr>
            <w:tcW w:w="2551" w:type="dxa"/>
          </w:tcPr>
          <w:p w:rsidR="00577AB5" w:rsidRDefault="00577AB5">
            <w:pPr>
              <w:pStyle w:val="ConsPlusNormal"/>
            </w:pPr>
            <w:r>
              <w:t>г. Оренбург, просп. Дзержинского, д. 21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4827124,96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4827124,96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356.</w:t>
            </w:r>
          </w:p>
        </w:tc>
        <w:tc>
          <w:tcPr>
            <w:tcW w:w="2551" w:type="dxa"/>
          </w:tcPr>
          <w:p w:rsidR="00577AB5" w:rsidRDefault="00577AB5">
            <w:pPr>
              <w:pStyle w:val="ConsPlusNormal"/>
            </w:pPr>
            <w:r>
              <w:t>г. Оренбург, просп. Дзержинского, д. 27/1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6830408,22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6830408,22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357.</w:t>
            </w:r>
          </w:p>
        </w:tc>
        <w:tc>
          <w:tcPr>
            <w:tcW w:w="2551" w:type="dxa"/>
          </w:tcPr>
          <w:p w:rsidR="00577AB5" w:rsidRDefault="00577AB5">
            <w:pPr>
              <w:pStyle w:val="ConsPlusNormal"/>
            </w:pPr>
            <w:r>
              <w:t>г. Оренбург, просп. Дзержинского, д. 29/1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6970567,18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6970567,18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358.</w:t>
            </w:r>
          </w:p>
        </w:tc>
        <w:tc>
          <w:tcPr>
            <w:tcW w:w="2551" w:type="dxa"/>
          </w:tcPr>
          <w:p w:rsidR="00577AB5" w:rsidRDefault="00577AB5">
            <w:pPr>
              <w:pStyle w:val="ConsPlusNormal"/>
            </w:pPr>
            <w:r>
              <w:t>г. Оренбург, просп. Дзержинского, д. 29/1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1767603,38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1767603,38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359.</w:t>
            </w:r>
          </w:p>
        </w:tc>
        <w:tc>
          <w:tcPr>
            <w:tcW w:w="2551" w:type="dxa"/>
          </w:tcPr>
          <w:p w:rsidR="00577AB5" w:rsidRDefault="00577AB5">
            <w:pPr>
              <w:pStyle w:val="ConsPlusNormal"/>
            </w:pPr>
            <w:r>
              <w:t>г. Оренбург, просп. Дзержинского, д. 33</w:t>
            </w:r>
          </w:p>
        </w:tc>
        <w:tc>
          <w:tcPr>
            <w:tcW w:w="1871" w:type="dxa"/>
          </w:tcPr>
          <w:p w:rsidR="00577AB5" w:rsidRDefault="00577AB5">
            <w:pPr>
              <w:pStyle w:val="ConsPlusNormal"/>
            </w:pPr>
            <w:r>
              <w:t>ремонт СПД</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7895468,98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7895468,98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360.</w:t>
            </w:r>
          </w:p>
        </w:tc>
        <w:tc>
          <w:tcPr>
            <w:tcW w:w="2551" w:type="dxa"/>
          </w:tcPr>
          <w:p w:rsidR="00577AB5" w:rsidRDefault="00577AB5">
            <w:pPr>
              <w:pStyle w:val="ConsPlusNormal"/>
            </w:pPr>
            <w:r>
              <w:t>г. Оренбург, просп. Дзержинского, д. 38</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25921444,40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25921444,40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361.</w:t>
            </w:r>
          </w:p>
        </w:tc>
        <w:tc>
          <w:tcPr>
            <w:tcW w:w="2551" w:type="dxa"/>
          </w:tcPr>
          <w:p w:rsidR="00577AB5" w:rsidRDefault="00577AB5">
            <w:pPr>
              <w:pStyle w:val="ConsPlusNormal"/>
            </w:pPr>
            <w:r>
              <w:t>г. Оренбург, просп. Парковый, д. 48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7525410,45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7525410,45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362.</w:t>
            </w:r>
          </w:p>
        </w:tc>
        <w:tc>
          <w:tcPr>
            <w:tcW w:w="2551" w:type="dxa"/>
          </w:tcPr>
          <w:p w:rsidR="00577AB5" w:rsidRDefault="00577AB5">
            <w:pPr>
              <w:pStyle w:val="ConsPlusNormal"/>
            </w:pPr>
            <w:r>
              <w:t>г. Оренбург, просп. Парковый, д. 52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1149,80</w:t>
            </w:r>
          </w:p>
        </w:tc>
        <w:tc>
          <w:tcPr>
            <w:tcW w:w="1804" w:type="dxa"/>
          </w:tcPr>
          <w:p w:rsidR="00577AB5" w:rsidRDefault="00577AB5">
            <w:pPr>
              <w:pStyle w:val="ConsPlusNormal"/>
              <w:jc w:val="center"/>
            </w:pPr>
            <w:r>
              <w:t>7340183,60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7340183,60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363.</w:t>
            </w:r>
          </w:p>
        </w:tc>
        <w:tc>
          <w:tcPr>
            <w:tcW w:w="2551" w:type="dxa"/>
          </w:tcPr>
          <w:p w:rsidR="00577AB5" w:rsidRDefault="00577AB5">
            <w:pPr>
              <w:pStyle w:val="ConsPlusNormal"/>
            </w:pPr>
            <w:r>
              <w:t>г. Оренбург, просп. Парковый, д. 52</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1769631,14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1769631,14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364.</w:t>
            </w:r>
          </w:p>
        </w:tc>
        <w:tc>
          <w:tcPr>
            <w:tcW w:w="2551" w:type="dxa"/>
          </w:tcPr>
          <w:p w:rsidR="00577AB5" w:rsidRDefault="00577AB5">
            <w:pPr>
              <w:pStyle w:val="ConsPlusNormal"/>
            </w:pPr>
            <w:r>
              <w:t>г. Оренбург, просп. Парковый, д. 8</w:t>
            </w:r>
          </w:p>
        </w:tc>
        <w:tc>
          <w:tcPr>
            <w:tcW w:w="1871" w:type="dxa"/>
          </w:tcPr>
          <w:p w:rsidR="00577AB5" w:rsidRDefault="00577AB5">
            <w:pPr>
              <w:pStyle w:val="ConsPlusNormal"/>
            </w:pPr>
            <w:r>
              <w:t>другие</w:t>
            </w:r>
          </w:p>
        </w:tc>
        <w:tc>
          <w:tcPr>
            <w:tcW w:w="1304" w:type="dxa"/>
          </w:tcPr>
          <w:p w:rsidR="00577AB5" w:rsidRDefault="00577AB5">
            <w:pPr>
              <w:pStyle w:val="ConsPlusNormal"/>
              <w:jc w:val="center"/>
            </w:pPr>
            <w:r>
              <w:t>-</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4753480,35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4753480,35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365.</w:t>
            </w:r>
          </w:p>
        </w:tc>
        <w:tc>
          <w:tcPr>
            <w:tcW w:w="2551" w:type="dxa"/>
          </w:tcPr>
          <w:p w:rsidR="00577AB5" w:rsidRDefault="00577AB5">
            <w:pPr>
              <w:pStyle w:val="ConsPlusNormal"/>
            </w:pPr>
            <w:r>
              <w:t>г. Оренбург, просп. Парковый, д. 8а</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836350,43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836350,43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366.</w:t>
            </w:r>
          </w:p>
        </w:tc>
        <w:tc>
          <w:tcPr>
            <w:tcW w:w="2551" w:type="dxa"/>
          </w:tcPr>
          <w:p w:rsidR="00577AB5" w:rsidRDefault="00577AB5">
            <w:pPr>
              <w:pStyle w:val="ConsPlusNormal"/>
            </w:pPr>
            <w:r>
              <w:t>г. Оренбург, просп. Парковый, д. 8б</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1496417,51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1496417,51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367.</w:t>
            </w:r>
          </w:p>
        </w:tc>
        <w:tc>
          <w:tcPr>
            <w:tcW w:w="2551" w:type="dxa"/>
          </w:tcPr>
          <w:p w:rsidR="00577AB5" w:rsidRDefault="00577AB5">
            <w:pPr>
              <w:pStyle w:val="ConsPlusNormal"/>
            </w:pPr>
            <w:r>
              <w:t>г. Оренбург, просп. Победы, д. 10</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5292223,94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5292223,94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368.</w:t>
            </w:r>
          </w:p>
        </w:tc>
        <w:tc>
          <w:tcPr>
            <w:tcW w:w="2551" w:type="dxa"/>
          </w:tcPr>
          <w:p w:rsidR="00577AB5" w:rsidRDefault="00577AB5">
            <w:pPr>
              <w:pStyle w:val="ConsPlusNormal"/>
            </w:pPr>
            <w:r>
              <w:t>г. Оренбург, просп. Победы, д. 115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1340914,81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1340914,81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369.</w:t>
            </w:r>
          </w:p>
        </w:tc>
        <w:tc>
          <w:tcPr>
            <w:tcW w:w="2551" w:type="dxa"/>
          </w:tcPr>
          <w:p w:rsidR="00577AB5" w:rsidRDefault="00577AB5">
            <w:pPr>
              <w:pStyle w:val="ConsPlusNormal"/>
            </w:pPr>
            <w:r>
              <w:t>г. Оренбург, просп. Победы, д. 117</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4272693,60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4272693,60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370.</w:t>
            </w:r>
          </w:p>
        </w:tc>
        <w:tc>
          <w:tcPr>
            <w:tcW w:w="2551" w:type="dxa"/>
          </w:tcPr>
          <w:p w:rsidR="00577AB5" w:rsidRDefault="00577AB5">
            <w:pPr>
              <w:pStyle w:val="ConsPlusNormal"/>
            </w:pPr>
            <w:r>
              <w:t>г. Оренбург, просп. Победы, д. 119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6105923,48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6105923,48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371.</w:t>
            </w:r>
          </w:p>
        </w:tc>
        <w:tc>
          <w:tcPr>
            <w:tcW w:w="2551" w:type="dxa"/>
          </w:tcPr>
          <w:p w:rsidR="00577AB5" w:rsidRDefault="00577AB5">
            <w:pPr>
              <w:pStyle w:val="ConsPlusNormal"/>
            </w:pPr>
            <w:r>
              <w:t>г. Оренбург, просп. Победы, д. 119</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1326536,44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1326536,44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372.</w:t>
            </w:r>
          </w:p>
        </w:tc>
        <w:tc>
          <w:tcPr>
            <w:tcW w:w="2551" w:type="dxa"/>
          </w:tcPr>
          <w:p w:rsidR="00577AB5" w:rsidRDefault="00577AB5">
            <w:pPr>
              <w:pStyle w:val="ConsPlusNormal"/>
            </w:pPr>
            <w:r>
              <w:t>г. Оренбург, просп. Победы, д. 12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520,20</w:t>
            </w:r>
          </w:p>
        </w:tc>
        <w:tc>
          <w:tcPr>
            <w:tcW w:w="1804" w:type="dxa"/>
          </w:tcPr>
          <w:p w:rsidR="00577AB5" w:rsidRDefault="00577AB5">
            <w:pPr>
              <w:pStyle w:val="ConsPlusNormal"/>
              <w:jc w:val="center"/>
            </w:pPr>
            <w:r>
              <w:t>3188878,62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3188878,62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373.</w:t>
            </w:r>
          </w:p>
        </w:tc>
        <w:tc>
          <w:tcPr>
            <w:tcW w:w="2551" w:type="dxa"/>
          </w:tcPr>
          <w:p w:rsidR="00577AB5" w:rsidRDefault="00577AB5">
            <w:pPr>
              <w:pStyle w:val="ConsPlusNormal"/>
            </w:pPr>
            <w:r>
              <w:t>г. Оренбург, просп. Победы, д. 121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6414566,40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6414566,40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374.</w:t>
            </w:r>
          </w:p>
        </w:tc>
        <w:tc>
          <w:tcPr>
            <w:tcW w:w="2551" w:type="dxa"/>
          </w:tcPr>
          <w:p w:rsidR="00577AB5" w:rsidRDefault="00577AB5">
            <w:pPr>
              <w:pStyle w:val="ConsPlusNormal"/>
            </w:pPr>
            <w:r>
              <w:t>г. Оренбург, просп. Победы, д. 126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2637033,36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2637033,36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375.</w:t>
            </w:r>
          </w:p>
        </w:tc>
        <w:tc>
          <w:tcPr>
            <w:tcW w:w="2551" w:type="dxa"/>
          </w:tcPr>
          <w:p w:rsidR="00577AB5" w:rsidRDefault="00577AB5">
            <w:pPr>
              <w:pStyle w:val="ConsPlusNormal"/>
            </w:pPr>
            <w:r>
              <w:t>г. Оренбург, просп. Победы, д. 137</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1512668,07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1512668,07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376.</w:t>
            </w:r>
          </w:p>
        </w:tc>
        <w:tc>
          <w:tcPr>
            <w:tcW w:w="2551" w:type="dxa"/>
          </w:tcPr>
          <w:p w:rsidR="00577AB5" w:rsidRDefault="00577AB5">
            <w:pPr>
              <w:pStyle w:val="ConsPlusNormal"/>
            </w:pPr>
            <w:r>
              <w:t>г. Оренбург, просп. Победы, д. 137</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393414,64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393414,64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377.</w:t>
            </w:r>
          </w:p>
        </w:tc>
        <w:tc>
          <w:tcPr>
            <w:tcW w:w="2551" w:type="dxa"/>
          </w:tcPr>
          <w:p w:rsidR="00577AB5" w:rsidRDefault="00577AB5">
            <w:pPr>
              <w:pStyle w:val="ConsPlusNormal"/>
            </w:pPr>
            <w:r>
              <w:t>г. Оренбург, просп. Победы, д. 137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424,33</w:t>
            </w:r>
          </w:p>
        </w:tc>
        <w:tc>
          <w:tcPr>
            <w:tcW w:w="1804" w:type="dxa"/>
          </w:tcPr>
          <w:p w:rsidR="00577AB5" w:rsidRDefault="00577AB5">
            <w:pPr>
              <w:pStyle w:val="ConsPlusNormal"/>
              <w:jc w:val="center"/>
            </w:pPr>
            <w:r>
              <w:t>2948157,52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2948157,52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378.</w:t>
            </w:r>
          </w:p>
        </w:tc>
        <w:tc>
          <w:tcPr>
            <w:tcW w:w="2551" w:type="dxa"/>
          </w:tcPr>
          <w:p w:rsidR="00577AB5" w:rsidRDefault="00577AB5">
            <w:pPr>
              <w:pStyle w:val="ConsPlusNormal"/>
            </w:pPr>
            <w:r>
              <w:t>г. Оренбург, просп. Победы, д. 172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5229802,51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5229802,51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379.</w:t>
            </w:r>
          </w:p>
        </w:tc>
        <w:tc>
          <w:tcPr>
            <w:tcW w:w="2551" w:type="dxa"/>
          </w:tcPr>
          <w:p w:rsidR="00577AB5" w:rsidRDefault="00577AB5">
            <w:pPr>
              <w:pStyle w:val="ConsPlusNormal"/>
            </w:pPr>
            <w:r>
              <w:t>г. Оренбург, просп. Победы, д. 18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703,48</w:t>
            </w:r>
          </w:p>
        </w:tc>
        <w:tc>
          <w:tcPr>
            <w:tcW w:w="1804" w:type="dxa"/>
          </w:tcPr>
          <w:p w:rsidR="00577AB5" w:rsidRDefault="00577AB5">
            <w:pPr>
              <w:pStyle w:val="ConsPlusNormal"/>
              <w:jc w:val="center"/>
            </w:pPr>
            <w:r>
              <w:t>4663595,96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4663595,96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380.</w:t>
            </w:r>
          </w:p>
        </w:tc>
        <w:tc>
          <w:tcPr>
            <w:tcW w:w="2551" w:type="dxa"/>
          </w:tcPr>
          <w:p w:rsidR="00577AB5" w:rsidRDefault="00577AB5">
            <w:pPr>
              <w:pStyle w:val="ConsPlusNormal"/>
            </w:pPr>
            <w:r>
              <w:t>г. Оренбург, просп. Победы, д. 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769,90</w:t>
            </w:r>
          </w:p>
        </w:tc>
        <w:tc>
          <w:tcPr>
            <w:tcW w:w="1804" w:type="dxa"/>
          </w:tcPr>
          <w:p w:rsidR="00577AB5" w:rsidRDefault="00577AB5">
            <w:pPr>
              <w:pStyle w:val="ConsPlusNormal"/>
              <w:jc w:val="center"/>
            </w:pPr>
            <w:r>
              <w:t>4723630,99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4723630,99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381.</w:t>
            </w:r>
          </w:p>
        </w:tc>
        <w:tc>
          <w:tcPr>
            <w:tcW w:w="2551" w:type="dxa"/>
          </w:tcPr>
          <w:p w:rsidR="00577AB5" w:rsidRDefault="00577AB5">
            <w:pPr>
              <w:pStyle w:val="ConsPlusNormal"/>
            </w:pPr>
            <w:r>
              <w:t>г. Оренбург, ул. 16 Линия, д. 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798,83</w:t>
            </w:r>
          </w:p>
        </w:tc>
        <w:tc>
          <w:tcPr>
            <w:tcW w:w="1804" w:type="dxa"/>
          </w:tcPr>
          <w:p w:rsidR="00577AB5" w:rsidRDefault="00577AB5">
            <w:pPr>
              <w:pStyle w:val="ConsPlusNormal"/>
              <w:jc w:val="center"/>
            </w:pPr>
            <w:r>
              <w:t>6744495,41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6744495,41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382.</w:t>
            </w:r>
          </w:p>
        </w:tc>
        <w:tc>
          <w:tcPr>
            <w:tcW w:w="2551" w:type="dxa"/>
          </w:tcPr>
          <w:p w:rsidR="00577AB5" w:rsidRDefault="00577AB5">
            <w:pPr>
              <w:pStyle w:val="ConsPlusNormal"/>
            </w:pPr>
            <w:r>
              <w:t>г. Оренбург, ул. 60 лет Октября, д. 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1649583,88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1649583,88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383.</w:t>
            </w:r>
          </w:p>
        </w:tc>
        <w:tc>
          <w:tcPr>
            <w:tcW w:w="2551" w:type="dxa"/>
          </w:tcPr>
          <w:p w:rsidR="00577AB5" w:rsidRDefault="00577AB5">
            <w:pPr>
              <w:pStyle w:val="ConsPlusNormal"/>
            </w:pPr>
            <w:r>
              <w:t>г. Оренбург, ул. 60 лет Октября, д. 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425,28</w:t>
            </w:r>
          </w:p>
        </w:tc>
        <w:tc>
          <w:tcPr>
            <w:tcW w:w="1804" w:type="dxa"/>
          </w:tcPr>
          <w:p w:rsidR="00577AB5" w:rsidRDefault="00577AB5">
            <w:pPr>
              <w:pStyle w:val="ConsPlusNormal"/>
              <w:jc w:val="center"/>
            </w:pPr>
            <w:r>
              <w:t>3598796,27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3598796,27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384.</w:t>
            </w:r>
          </w:p>
        </w:tc>
        <w:tc>
          <w:tcPr>
            <w:tcW w:w="2551" w:type="dxa"/>
          </w:tcPr>
          <w:p w:rsidR="00577AB5" w:rsidRDefault="00577AB5">
            <w:pPr>
              <w:pStyle w:val="ConsPlusNormal"/>
            </w:pPr>
            <w:r>
              <w:t>г. Оренбург, ул. 60 лет Октября, д. 23а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1421066,87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1421066,87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385.</w:t>
            </w:r>
          </w:p>
        </w:tc>
        <w:tc>
          <w:tcPr>
            <w:tcW w:w="2551" w:type="dxa"/>
          </w:tcPr>
          <w:p w:rsidR="00577AB5" w:rsidRDefault="00577AB5">
            <w:pPr>
              <w:pStyle w:val="ConsPlusNormal"/>
            </w:pPr>
            <w:r>
              <w:t>г. Оренбург, ул. 60 лет Октября, д. 24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965,62</w:t>
            </w:r>
          </w:p>
        </w:tc>
        <w:tc>
          <w:tcPr>
            <w:tcW w:w="1804" w:type="dxa"/>
          </w:tcPr>
          <w:p w:rsidR="00577AB5" w:rsidRDefault="00577AB5">
            <w:pPr>
              <w:pStyle w:val="ConsPlusNormal"/>
              <w:jc w:val="center"/>
            </w:pPr>
            <w:r>
              <w:t>4629399,49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4629399,49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386.</w:t>
            </w:r>
          </w:p>
        </w:tc>
        <w:tc>
          <w:tcPr>
            <w:tcW w:w="2551" w:type="dxa"/>
          </w:tcPr>
          <w:p w:rsidR="00577AB5" w:rsidRDefault="00577AB5">
            <w:pPr>
              <w:pStyle w:val="ConsPlusNormal"/>
            </w:pPr>
            <w:r>
              <w:t>г. Оренбург, ул. 60 лет Октября, д. 25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3533801,64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3533801,64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387.</w:t>
            </w:r>
          </w:p>
        </w:tc>
        <w:tc>
          <w:tcPr>
            <w:tcW w:w="2551" w:type="dxa"/>
          </w:tcPr>
          <w:p w:rsidR="00577AB5" w:rsidRDefault="00577AB5">
            <w:pPr>
              <w:pStyle w:val="ConsPlusNormal"/>
            </w:pPr>
            <w:r>
              <w:t>г. Оренбург, ул. 60 лет Октября, д. 4</w:t>
            </w:r>
          </w:p>
        </w:tc>
        <w:tc>
          <w:tcPr>
            <w:tcW w:w="1871" w:type="dxa"/>
          </w:tcPr>
          <w:p w:rsidR="00577AB5" w:rsidRDefault="00577AB5">
            <w:pPr>
              <w:pStyle w:val="ConsPlusNormal"/>
            </w:pPr>
            <w:r>
              <w:t xml:space="preserve">ремонт и (или) переустройство </w:t>
            </w:r>
            <w:r>
              <w:lastRenderedPageBreak/>
              <w:t>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423,78</w:t>
            </w:r>
          </w:p>
        </w:tc>
        <w:tc>
          <w:tcPr>
            <w:tcW w:w="1804" w:type="dxa"/>
          </w:tcPr>
          <w:p w:rsidR="00577AB5" w:rsidRDefault="00577AB5">
            <w:pPr>
              <w:pStyle w:val="ConsPlusNormal"/>
              <w:jc w:val="center"/>
            </w:pPr>
            <w:r>
              <w:t>3412987,67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3412987,67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388.</w:t>
            </w:r>
          </w:p>
        </w:tc>
        <w:tc>
          <w:tcPr>
            <w:tcW w:w="2551" w:type="dxa"/>
          </w:tcPr>
          <w:p w:rsidR="00577AB5" w:rsidRDefault="00577AB5">
            <w:pPr>
              <w:pStyle w:val="ConsPlusNormal"/>
            </w:pPr>
            <w:r>
              <w:t>г. Оренбург, ул. 9 Января/пер. Хлебный, д. 55/11, литеры АБ</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1984510,74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1984510,74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389.</w:t>
            </w:r>
          </w:p>
        </w:tc>
        <w:tc>
          <w:tcPr>
            <w:tcW w:w="2551" w:type="dxa"/>
          </w:tcPr>
          <w:p w:rsidR="00577AB5" w:rsidRDefault="00577AB5">
            <w:pPr>
              <w:pStyle w:val="ConsPlusNormal"/>
            </w:pPr>
            <w:r>
              <w:t>г. Оренбург, ул. 9 Января/пер. Хлебный, д. 55/11, литеры АБ</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938878,23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938878,23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390.</w:t>
            </w:r>
          </w:p>
        </w:tc>
        <w:tc>
          <w:tcPr>
            <w:tcW w:w="2551" w:type="dxa"/>
          </w:tcPr>
          <w:p w:rsidR="00577AB5" w:rsidRDefault="00577AB5">
            <w:pPr>
              <w:pStyle w:val="ConsPlusNormal"/>
            </w:pPr>
            <w:r>
              <w:t>г. Оренбург, ул. 9 Января/пер. Хлебный, д. 57/10, литера Б</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1041766,72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1041766,72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391.</w:t>
            </w:r>
          </w:p>
        </w:tc>
        <w:tc>
          <w:tcPr>
            <w:tcW w:w="2551" w:type="dxa"/>
          </w:tcPr>
          <w:p w:rsidR="00577AB5" w:rsidRDefault="00577AB5">
            <w:pPr>
              <w:pStyle w:val="ConsPlusNormal"/>
            </w:pPr>
            <w:r>
              <w:t>г. Оренбург, ул. 9 Января/ул. Краснознаменная/пер. Матросский, д. 50/18/17, литеры БВ</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1438694,60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1438694,60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392.</w:t>
            </w:r>
          </w:p>
        </w:tc>
        <w:tc>
          <w:tcPr>
            <w:tcW w:w="2551" w:type="dxa"/>
          </w:tcPr>
          <w:p w:rsidR="00577AB5" w:rsidRDefault="00577AB5">
            <w:pPr>
              <w:pStyle w:val="ConsPlusNormal"/>
            </w:pPr>
            <w:r>
              <w:t>г. Оренбург, ул. 9 Января/ул. Краснознаменная/пер. Матросский, д. 50/18/17, литеры БВ</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684637,88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684637,88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393.</w:t>
            </w:r>
          </w:p>
        </w:tc>
        <w:tc>
          <w:tcPr>
            <w:tcW w:w="2551" w:type="dxa"/>
          </w:tcPr>
          <w:p w:rsidR="00577AB5" w:rsidRDefault="00577AB5">
            <w:pPr>
              <w:pStyle w:val="ConsPlusNormal"/>
            </w:pPr>
            <w:r>
              <w:t>г. Оренбург, ул. Авиационная, д. 20/1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824,78</w:t>
            </w:r>
          </w:p>
        </w:tc>
        <w:tc>
          <w:tcPr>
            <w:tcW w:w="1804" w:type="dxa"/>
          </w:tcPr>
          <w:p w:rsidR="00577AB5" w:rsidRDefault="00577AB5">
            <w:pPr>
              <w:pStyle w:val="ConsPlusNormal"/>
              <w:jc w:val="center"/>
            </w:pPr>
            <w:r>
              <w:t>5967763,60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5967763,60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394.</w:t>
            </w:r>
          </w:p>
        </w:tc>
        <w:tc>
          <w:tcPr>
            <w:tcW w:w="2551" w:type="dxa"/>
          </w:tcPr>
          <w:p w:rsidR="00577AB5" w:rsidRDefault="00577AB5">
            <w:pPr>
              <w:pStyle w:val="ConsPlusNormal"/>
            </w:pPr>
            <w:r>
              <w:t>г. Оренбург, ул. Авиационная, д. 20/2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811,14</w:t>
            </w:r>
          </w:p>
        </w:tc>
        <w:tc>
          <w:tcPr>
            <w:tcW w:w="1804" w:type="dxa"/>
          </w:tcPr>
          <w:p w:rsidR="00577AB5" w:rsidRDefault="00577AB5">
            <w:pPr>
              <w:pStyle w:val="ConsPlusNormal"/>
              <w:jc w:val="center"/>
            </w:pPr>
            <w:r>
              <w:t>8807081,97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8807081,97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395.</w:t>
            </w:r>
          </w:p>
        </w:tc>
        <w:tc>
          <w:tcPr>
            <w:tcW w:w="2551" w:type="dxa"/>
          </w:tcPr>
          <w:p w:rsidR="00577AB5" w:rsidRDefault="00577AB5">
            <w:pPr>
              <w:pStyle w:val="ConsPlusNormal"/>
            </w:pPr>
            <w:r>
              <w:t>г. Оренбург, ул. Аксакова, д. 15</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894633,64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894633,64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396.</w:t>
            </w:r>
          </w:p>
        </w:tc>
        <w:tc>
          <w:tcPr>
            <w:tcW w:w="2551" w:type="dxa"/>
          </w:tcPr>
          <w:p w:rsidR="00577AB5" w:rsidRDefault="00577AB5">
            <w:pPr>
              <w:pStyle w:val="ConsPlusNormal"/>
            </w:pPr>
            <w:r>
              <w:t>г. Оренбург, ул. Аксакова, д. 16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4352402,96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4352402,96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397.</w:t>
            </w:r>
          </w:p>
        </w:tc>
        <w:tc>
          <w:tcPr>
            <w:tcW w:w="2551" w:type="dxa"/>
          </w:tcPr>
          <w:p w:rsidR="00577AB5" w:rsidRDefault="00577AB5">
            <w:pPr>
              <w:pStyle w:val="ConsPlusNormal"/>
            </w:pPr>
            <w:r>
              <w:t>г. Оренбург, ул. Аксакова, д. 20б</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791,32</w:t>
            </w:r>
          </w:p>
        </w:tc>
        <w:tc>
          <w:tcPr>
            <w:tcW w:w="1804" w:type="dxa"/>
          </w:tcPr>
          <w:p w:rsidR="00577AB5" w:rsidRDefault="00577AB5">
            <w:pPr>
              <w:pStyle w:val="ConsPlusNormal"/>
              <w:jc w:val="center"/>
            </w:pPr>
            <w:r>
              <w:t>3802729,81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3802729,81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398.</w:t>
            </w:r>
          </w:p>
        </w:tc>
        <w:tc>
          <w:tcPr>
            <w:tcW w:w="2551" w:type="dxa"/>
          </w:tcPr>
          <w:p w:rsidR="00577AB5" w:rsidRDefault="00577AB5">
            <w:pPr>
              <w:pStyle w:val="ConsPlusNormal"/>
            </w:pPr>
            <w:r>
              <w:t>г. Оренбург, ул. Аксакова, д. 9</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2039147,88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2039147,88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399.</w:t>
            </w:r>
          </w:p>
        </w:tc>
        <w:tc>
          <w:tcPr>
            <w:tcW w:w="2551" w:type="dxa"/>
          </w:tcPr>
          <w:p w:rsidR="00577AB5" w:rsidRDefault="00577AB5">
            <w:pPr>
              <w:pStyle w:val="ConsPlusNormal"/>
            </w:pPr>
            <w:r>
              <w:t>г. Оренбург, ул. Аксакова, д. 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416,10</w:t>
            </w:r>
          </w:p>
        </w:tc>
        <w:tc>
          <w:tcPr>
            <w:tcW w:w="1804" w:type="dxa"/>
          </w:tcPr>
          <w:p w:rsidR="00577AB5" w:rsidRDefault="00577AB5">
            <w:pPr>
              <w:pStyle w:val="ConsPlusNormal"/>
              <w:jc w:val="center"/>
            </w:pPr>
            <w:r>
              <w:t>3113099,73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3113099,73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400.</w:t>
            </w:r>
          </w:p>
        </w:tc>
        <w:tc>
          <w:tcPr>
            <w:tcW w:w="2551" w:type="dxa"/>
          </w:tcPr>
          <w:p w:rsidR="00577AB5" w:rsidRDefault="00577AB5">
            <w:pPr>
              <w:pStyle w:val="ConsPlusNormal"/>
            </w:pPr>
            <w:r>
              <w:t>г. Оренбург, ул. Алтайская, д. 12б</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6439708,01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6439708,01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401.</w:t>
            </w:r>
          </w:p>
        </w:tc>
        <w:tc>
          <w:tcPr>
            <w:tcW w:w="2551" w:type="dxa"/>
          </w:tcPr>
          <w:p w:rsidR="00577AB5" w:rsidRDefault="00577AB5">
            <w:pPr>
              <w:pStyle w:val="ConsPlusNormal"/>
            </w:pPr>
            <w:r>
              <w:t>г. Оренбург, ул. Алтайская, д. 12б</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1238311,86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1238311,86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402.</w:t>
            </w:r>
          </w:p>
        </w:tc>
        <w:tc>
          <w:tcPr>
            <w:tcW w:w="2551" w:type="dxa"/>
          </w:tcPr>
          <w:p w:rsidR="00577AB5" w:rsidRDefault="00577AB5">
            <w:pPr>
              <w:pStyle w:val="ConsPlusNormal"/>
            </w:pPr>
            <w:r>
              <w:t>г. Оренбург, ул. Алтайская, д. 2/1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4127944,38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4127944,38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403.</w:t>
            </w:r>
          </w:p>
        </w:tc>
        <w:tc>
          <w:tcPr>
            <w:tcW w:w="2551" w:type="dxa"/>
          </w:tcPr>
          <w:p w:rsidR="00577AB5" w:rsidRDefault="00577AB5">
            <w:pPr>
              <w:pStyle w:val="ConsPlusNormal"/>
            </w:pPr>
            <w:r>
              <w:t>г. Оренбург, ул. Амурская, д. 4/1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839,12</w:t>
            </w:r>
          </w:p>
        </w:tc>
        <w:tc>
          <w:tcPr>
            <w:tcW w:w="1804" w:type="dxa"/>
          </w:tcPr>
          <w:p w:rsidR="00577AB5" w:rsidRDefault="00577AB5">
            <w:pPr>
              <w:pStyle w:val="ConsPlusNormal"/>
              <w:jc w:val="center"/>
            </w:pPr>
            <w:r>
              <w:t>5123549,54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5123549,54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404.</w:t>
            </w:r>
          </w:p>
        </w:tc>
        <w:tc>
          <w:tcPr>
            <w:tcW w:w="2551" w:type="dxa"/>
          </w:tcPr>
          <w:p w:rsidR="00577AB5" w:rsidRDefault="00577AB5">
            <w:pPr>
              <w:pStyle w:val="ConsPlusNormal"/>
            </w:pPr>
            <w:r>
              <w:t>г. Оренбург, ул. Беляевская, д. 23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5175391,81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5175391,81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405.</w:t>
            </w:r>
          </w:p>
        </w:tc>
        <w:tc>
          <w:tcPr>
            <w:tcW w:w="2551" w:type="dxa"/>
          </w:tcPr>
          <w:p w:rsidR="00577AB5" w:rsidRDefault="00577AB5">
            <w:pPr>
              <w:pStyle w:val="ConsPlusNormal"/>
            </w:pPr>
            <w:r>
              <w:t>г. Оренбург, ул. Беляевская, д. 23</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6</w:t>
            </w:r>
          </w:p>
        </w:tc>
        <w:tc>
          <w:tcPr>
            <w:tcW w:w="1804" w:type="dxa"/>
          </w:tcPr>
          <w:p w:rsidR="00577AB5" w:rsidRDefault="00577AB5">
            <w:pPr>
              <w:pStyle w:val="ConsPlusNormal"/>
              <w:jc w:val="center"/>
            </w:pPr>
            <w:r>
              <w:t>13940617,12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13940617,12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406.</w:t>
            </w:r>
          </w:p>
        </w:tc>
        <w:tc>
          <w:tcPr>
            <w:tcW w:w="2551" w:type="dxa"/>
          </w:tcPr>
          <w:p w:rsidR="00577AB5" w:rsidRDefault="00577AB5">
            <w:pPr>
              <w:pStyle w:val="ConsPlusNormal"/>
            </w:pPr>
            <w:r>
              <w:t>г. Оренбург, ул. Беляевская, д. 51а</w:t>
            </w:r>
          </w:p>
        </w:tc>
        <w:tc>
          <w:tcPr>
            <w:tcW w:w="1871" w:type="dxa"/>
          </w:tcPr>
          <w:p w:rsidR="00577AB5" w:rsidRDefault="00577AB5">
            <w:pPr>
              <w:pStyle w:val="ConsPlusNormal"/>
            </w:pPr>
            <w:r>
              <w:t xml:space="preserve">ремонт и (или) переустройство </w:t>
            </w:r>
            <w:r>
              <w:lastRenderedPageBreak/>
              <w:t>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5692236,87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5692236,87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407.</w:t>
            </w:r>
          </w:p>
        </w:tc>
        <w:tc>
          <w:tcPr>
            <w:tcW w:w="2551" w:type="dxa"/>
          </w:tcPr>
          <w:p w:rsidR="00577AB5" w:rsidRDefault="00577AB5">
            <w:pPr>
              <w:pStyle w:val="ConsPlusNormal"/>
            </w:pPr>
            <w:r>
              <w:t>г. Оренбург, ул. Беляевская, д. 61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1196,5</w:t>
            </w:r>
          </w:p>
        </w:tc>
        <w:tc>
          <w:tcPr>
            <w:tcW w:w="1804" w:type="dxa"/>
          </w:tcPr>
          <w:p w:rsidR="00577AB5" w:rsidRDefault="00577AB5">
            <w:pPr>
              <w:pStyle w:val="ConsPlusNormal"/>
              <w:jc w:val="center"/>
            </w:pPr>
            <w:r>
              <w:t>5846025,39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5846025,39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408.</w:t>
            </w:r>
          </w:p>
        </w:tc>
        <w:tc>
          <w:tcPr>
            <w:tcW w:w="2551" w:type="dxa"/>
          </w:tcPr>
          <w:p w:rsidR="00577AB5" w:rsidRDefault="00577AB5">
            <w:pPr>
              <w:pStyle w:val="ConsPlusNormal"/>
            </w:pPr>
            <w:r>
              <w:t>г. Оренбург, ул. Богдана Хмельницкого, д. 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1037,9</w:t>
            </w:r>
          </w:p>
        </w:tc>
        <w:tc>
          <w:tcPr>
            <w:tcW w:w="1804" w:type="dxa"/>
          </w:tcPr>
          <w:p w:rsidR="00577AB5" w:rsidRDefault="00577AB5">
            <w:pPr>
              <w:pStyle w:val="ConsPlusNormal"/>
              <w:jc w:val="center"/>
            </w:pPr>
            <w:r>
              <w:t>10143730,00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4327152,00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5816578,00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409.</w:t>
            </w:r>
          </w:p>
        </w:tc>
        <w:tc>
          <w:tcPr>
            <w:tcW w:w="2551" w:type="dxa"/>
          </w:tcPr>
          <w:p w:rsidR="00577AB5" w:rsidRDefault="00577AB5">
            <w:pPr>
              <w:pStyle w:val="ConsPlusNormal"/>
            </w:pPr>
            <w:r>
              <w:t>г. Оренбург, ул. Богдана Хмельницкого, д. 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20991908,00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8654304,00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12337604,00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410.</w:t>
            </w:r>
          </w:p>
        </w:tc>
        <w:tc>
          <w:tcPr>
            <w:tcW w:w="2551" w:type="dxa"/>
          </w:tcPr>
          <w:p w:rsidR="00577AB5" w:rsidRDefault="00577AB5">
            <w:pPr>
              <w:pStyle w:val="ConsPlusNormal"/>
            </w:pPr>
            <w:r>
              <w:t>г. Оренбург, ул. Богдана Хмельницкого, д. 1а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1037,9</w:t>
            </w:r>
          </w:p>
        </w:tc>
        <w:tc>
          <w:tcPr>
            <w:tcW w:w="1804" w:type="dxa"/>
          </w:tcPr>
          <w:p w:rsidR="00577AB5" w:rsidRDefault="00577AB5">
            <w:pPr>
              <w:pStyle w:val="ConsPlusNormal"/>
              <w:jc w:val="center"/>
            </w:pPr>
            <w:r>
              <w:t>11182158,00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4327152,00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6855006,00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411.</w:t>
            </w:r>
          </w:p>
        </w:tc>
        <w:tc>
          <w:tcPr>
            <w:tcW w:w="2551" w:type="dxa"/>
          </w:tcPr>
          <w:p w:rsidR="00577AB5" w:rsidRDefault="00577AB5">
            <w:pPr>
              <w:pStyle w:val="ConsPlusNormal"/>
            </w:pPr>
            <w:r>
              <w:t>г. Оренбург, ул. Богдана Хмельницкого, д. 1а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14019461,00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5769536,00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8249925,00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412.</w:t>
            </w:r>
          </w:p>
        </w:tc>
        <w:tc>
          <w:tcPr>
            <w:tcW w:w="2551" w:type="dxa"/>
          </w:tcPr>
          <w:p w:rsidR="00577AB5" w:rsidRDefault="00577AB5">
            <w:pPr>
              <w:pStyle w:val="ConsPlusNormal"/>
            </w:pPr>
            <w:r>
              <w:t>г. Оренбург, ул. Богдана Хмельницкого, д. 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11149629,00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4327152,00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6822477,00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413.</w:t>
            </w:r>
          </w:p>
        </w:tc>
        <w:tc>
          <w:tcPr>
            <w:tcW w:w="2551" w:type="dxa"/>
          </w:tcPr>
          <w:p w:rsidR="00577AB5" w:rsidRDefault="00577AB5">
            <w:pPr>
              <w:pStyle w:val="ConsPlusNormal"/>
            </w:pPr>
            <w:r>
              <w:t>г. Оренбург, ул. Богдана Хмельницкого, д. 2</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14393494,00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5769536,00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8623958,00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414.</w:t>
            </w:r>
          </w:p>
        </w:tc>
        <w:tc>
          <w:tcPr>
            <w:tcW w:w="2551" w:type="dxa"/>
          </w:tcPr>
          <w:p w:rsidR="00577AB5" w:rsidRDefault="00577AB5">
            <w:pPr>
              <w:pStyle w:val="ConsPlusNormal"/>
            </w:pPr>
            <w:r>
              <w:t>г. Оренбург, ул. Богдана Хмельницкого,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11342813,00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4327152,00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7015661,00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415.</w:t>
            </w:r>
          </w:p>
        </w:tc>
        <w:tc>
          <w:tcPr>
            <w:tcW w:w="2551" w:type="dxa"/>
          </w:tcPr>
          <w:p w:rsidR="00577AB5" w:rsidRDefault="00577AB5">
            <w:pPr>
              <w:pStyle w:val="ConsPlusNormal"/>
            </w:pPr>
            <w:r>
              <w:t>г. Оренбург, ул. Богдана Хмельницкого, д. 3</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17187691,00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6490728,00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10696963,00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416.</w:t>
            </w:r>
          </w:p>
        </w:tc>
        <w:tc>
          <w:tcPr>
            <w:tcW w:w="2551" w:type="dxa"/>
          </w:tcPr>
          <w:p w:rsidR="00577AB5" w:rsidRDefault="00577AB5">
            <w:pPr>
              <w:pStyle w:val="ConsPlusNormal"/>
            </w:pPr>
            <w:r>
              <w:t>г. Оренбург, ул. Богдана Хмельницкого, д. 4</w:t>
            </w:r>
          </w:p>
        </w:tc>
        <w:tc>
          <w:tcPr>
            <w:tcW w:w="1871" w:type="dxa"/>
          </w:tcPr>
          <w:p w:rsidR="00577AB5" w:rsidRDefault="00577AB5">
            <w:pPr>
              <w:pStyle w:val="ConsPlusNormal"/>
            </w:pPr>
            <w:r>
              <w:t xml:space="preserve">ремонт и (или) переустройство </w:t>
            </w:r>
            <w:r>
              <w:lastRenderedPageBreak/>
              <w:t>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11421810,00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4327152,00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7094658,00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417.</w:t>
            </w:r>
          </w:p>
        </w:tc>
        <w:tc>
          <w:tcPr>
            <w:tcW w:w="2551" w:type="dxa"/>
          </w:tcPr>
          <w:p w:rsidR="00577AB5" w:rsidRDefault="00577AB5">
            <w:pPr>
              <w:pStyle w:val="ConsPlusNormal"/>
            </w:pPr>
            <w:r>
              <w:t>г. Оренбург, ул. Богдана Хмельницкого, д. 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12478663,00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5048344,00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7430319,00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418.</w:t>
            </w:r>
          </w:p>
        </w:tc>
        <w:tc>
          <w:tcPr>
            <w:tcW w:w="2551" w:type="dxa"/>
          </w:tcPr>
          <w:p w:rsidR="00577AB5" w:rsidRDefault="00577AB5">
            <w:pPr>
              <w:pStyle w:val="ConsPlusNormal"/>
            </w:pPr>
            <w:r>
              <w:t>г. Оренбург, ул. Богдана Хмельницкого,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1510,17</w:t>
            </w:r>
          </w:p>
        </w:tc>
        <w:tc>
          <w:tcPr>
            <w:tcW w:w="1804" w:type="dxa"/>
          </w:tcPr>
          <w:p w:rsidR="00577AB5" w:rsidRDefault="00577AB5">
            <w:pPr>
              <w:pStyle w:val="ConsPlusNormal"/>
              <w:jc w:val="center"/>
            </w:pPr>
            <w:r>
              <w:t>12984407,00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5048344,00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7936063,00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419.</w:t>
            </w:r>
          </w:p>
        </w:tc>
        <w:tc>
          <w:tcPr>
            <w:tcW w:w="2551" w:type="dxa"/>
          </w:tcPr>
          <w:p w:rsidR="00577AB5" w:rsidRDefault="00577AB5">
            <w:pPr>
              <w:pStyle w:val="ConsPlusNormal"/>
            </w:pPr>
            <w:r>
              <w:t>г. Оренбург, ул. Богдана Хмельницкого, д. 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19465263,00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7933112,00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11532151,00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420.</w:t>
            </w:r>
          </w:p>
        </w:tc>
        <w:tc>
          <w:tcPr>
            <w:tcW w:w="2551" w:type="dxa"/>
          </w:tcPr>
          <w:p w:rsidR="00577AB5" w:rsidRDefault="00577AB5">
            <w:pPr>
              <w:pStyle w:val="ConsPlusNormal"/>
            </w:pPr>
            <w:r>
              <w:t>г. Оренбург, ул. Богдана Хмельницкого, д. 6</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7683162,00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2884768,00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4798394,00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421.</w:t>
            </w:r>
          </w:p>
        </w:tc>
        <w:tc>
          <w:tcPr>
            <w:tcW w:w="2551" w:type="dxa"/>
          </w:tcPr>
          <w:p w:rsidR="00577AB5" w:rsidRDefault="00577AB5">
            <w:pPr>
              <w:pStyle w:val="ConsPlusNormal"/>
            </w:pPr>
            <w:r>
              <w:t>г. Оренбург, ул. Богдана Хмельницкого, д. 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938,93</w:t>
            </w:r>
          </w:p>
        </w:tc>
        <w:tc>
          <w:tcPr>
            <w:tcW w:w="1804" w:type="dxa"/>
          </w:tcPr>
          <w:p w:rsidR="00577AB5" w:rsidRDefault="00577AB5">
            <w:pPr>
              <w:pStyle w:val="ConsPlusNormal"/>
              <w:jc w:val="center"/>
            </w:pPr>
            <w:r>
              <w:t>6512970,00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2884768,00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3628202,00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422.</w:t>
            </w:r>
          </w:p>
        </w:tc>
        <w:tc>
          <w:tcPr>
            <w:tcW w:w="2551" w:type="dxa"/>
          </w:tcPr>
          <w:p w:rsidR="00577AB5" w:rsidRDefault="00577AB5">
            <w:pPr>
              <w:pStyle w:val="ConsPlusNormal"/>
            </w:pPr>
            <w:r>
              <w:t>г. Оренбург, ул. Богдана Хмельницкого, д. 6</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4294521,65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4294521,65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423.</w:t>
            </w:r>
          </w:p>
        </w:tc>
        <w:tc>
          <w:tcPr>
            <w:tcW w:w="2551" w:type="dxa"/>
          </w:tcPr>
          <w:p w:rsidR="00577AB5" w:rsidRDefault="00577AB5">
            <w:pPr>
              <w:pStyle w:val="ConsPlusNormal"/>
            </w:pPr>
            <w:r>
              <w:t>г. Оренбург, ул. Братская, д. 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788,89</w:t>
            </w:r>
          </w:p>
        </w:tc>
        <w:tc>
          <w:tcPr>
            <w:tcW w:w="1804" w:type="dxa"/>
          </w:tcPr>
          <w:p w:rsidR="00577AB5" w:rsidRDefault="00577AB5">
            <w:pPr>
              <w:pStyle w:val="ConsPlusNormal"/>
              <w:jc w:val="center"/>
            </w:pPr>
            <w:r>
              <w:t>5974157,98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5974157,98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424.</w:t>
            </w:r>
          </w:p>
        </w:tc>
        <w:tc>
          <w:tcPr>
            <w:tcW w:w="2551" w:type="dxa"/>
          </w:tcPr>
          <w:p w:rsidR="00577AB5" w:rsidRDefault="00577AB5">
            <w:pPr>
              <w:pStyle w:val="ConsPlusNormal"/>
            </w:pPr>
            <w:r>
              <w:t>г. Оренбург, ул. Братьев Башиловых, д. 13а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383,4</w:t>
            </w:r>
          </w:p>
        </w:tc>
        <w:tc>
          <w:tcPr>
            <w:tcW w:w="1804" w:type="dxa"/>
          </w:tcPr>
          <w:p w:rsidR="00577AB5" w:rsidRDefault="00577AB5">
            <w:pPr>
              <w:pStyle w:val="ConsPlusNormal"/>
              <w:jc w:val="center"/>
            </w:pPr>
            <w:r>
              <w:t>3595089,75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3595089,75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425.</w:t>
            </w:r>
          </w:p>
        </w:tc>
        <w:tc>
          <w:tcPr>
            <w:tcW w:w="2551" w:type="dxa"/>
          </w:tcPr>
          <w:p w:rsidR="00577AB5" w:rsidRDefault="00577AB5">
            <w:pPr>
              <w:pStyle w:val="ConsPlusNormal"/>
            </w:pPr>
            <w:r>
              <w:t>г. Оренбург, ул. Братьев Башиловых, д. 3</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6303396,46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6303396,46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426.</w:t>
            </w:r>
          </w:p>
        </w:tc>
        <w:tc>
          <w:tcPr>
            <w:tcW w:w="2551" w:type="dxa"/>
          </w:tcPr>
          <w:p w:rsidR="00577AB5" w:rsidRDefault="00577AB5">
            <w:pPr>
              <w:pStyle w:val="ConsPlusNormal"/>
            </w:pPr>
            <w:r>
              <w:t>г. Оренбург, ул. Братьев Башиловых, д. 6</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3463092,65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3463092,65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427.</w:t>
            </w:r>
          </w:p>
        </w:tc>
        <w:tc>
          <w:tcPr>
            <w:tcW w:w="2551" w:type="dxa"/>
          </w:tcPr>
          <w:p w:rsidR="00577AB5" w:rsidRDefault="00577AB5">
            <w:pPr>
              <w:pStyle w:val="ConsPlusNormal"/>
            </w:pPr>
            <w:r>
              <w:t>г. Оренбург, ул. Братьев Башиловых, д. 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773,23</w:t>
            </w:r>
          </w:p>
        </w:tc>
        <w:tc>
          <w:tcPr>
            <w:tcW w:w="1804" w:type="dxa"/>
          </w:tcPr>
          <w:p w:rsidR="00577AB5" w:rsidRDefault="00577AB5">
            <w:pPr>
              <w:pStyle w:val="ConsPlusNormal"/>
              <w:jc w:val="center"/>
            </w:pPr>
            <w:r>
              <w:t>6488040,25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6488040,25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428.</w:t>
            </w:r>
          </w:p>
        </w:tc>
        <w:tc>
          <w:tcPr>
            <w:tcW w:w="2551" w:type="dxa"/>
          </w:tcPr>
          <w:p w:rsidR="00577AB5" w:rsidRDefault="00577AB5">
            <w:pPr>
              <w:pStyle w:val="ConsPlusNormal"/>
            </w:pPr>
            <w:r>
              <w:t>г. Оренбург, ул. Братьев Башиловых, д. 7</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1942289,75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1942289,75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429.</w:t>
            </w:r>
          </w:p>
        </w:tc>
        <w:tc>
          <w:tcPr>
            <w:tcW w:w="2551" w:type="dxa"/>
          </w:tcPr>
          <w:p w:rsidR="00577AB5" w:rsidRDefault="00577AB5">
            <w:pPr>
              <w:pStyle w:val="ConsPlusNormal"/>
            </w:pPr>
            <w:r>
              <w:t>г. Оренбург, ул. Братьев Башиловых, д. 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814,13</w:t>
            </w:r>
          </w:p>
        </w:tc>
        <w:tc>
          <w:tcPr>
            <w:tcW w:w="1804" w:type="dxa"/>
          </w:tcPr>
          <w:p w:rsidR="00577AB5" w:rsidRDefault="00577AB5">
            <w:pPr>
              <w:pStyle w:val="ConsPlusNormal"/>
              <w:jc w:val="center"/>
            </w:pPr>
            <w:r>
              <w:t>6485829,05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6485829,05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430.</w:t>
            </w:r>
          </w:p>
        </w:tc>
        <w:tc>
          <w:tcPr>
            <w:tcW w:w="2551" w:type="dxa"/>
          </w:tcPr>
          <w:p w:rsidR="00577AB5" w:rsidRDefault="00577AB5">
            <w:pPr>
              <w:pStyle w:val="ConsPlusNormal"/>
            </w:pPr>
            <w:r>
              <w:t>г. Оренбург, ул. Брестская, д. 10/1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6095353,22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6095353,22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431.</w:t>
            </w:r>
          </w:p>
        </w:tc>
        <w:tc>
          <w:tcPr>
            <w:tcW w:w="2551" w:type="dxa"/>
          </w:tcPr>
          <w:p w:rsidR="00577AB5" w:rsidRDefault="00577AB5">
            <w:pPr>
              <w:pStyle w:val="ConsPlusNormal"/>
            </w:pPr>
            <w:r>
              <w:t>г. Оренбург, ул. Брестская, д. 2/1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1304752,29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1304752,29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432.</w:t>
            </w:r>
          </w:p>
        </w:tc>
        <w:tc>
          <w:tcPr>
            <w:tcW w:w="2551" w:type="dxa"/>
          </w:tcPr>
          <w:p w:rsidR="00577AB5" w:rsidRDefault="00577AB5">
            <w:pPr>
              <w:pStyle w:val="ConsPlusNormal"/>
            </w:pPr>
            <w:r>
              <w:t>г. Оренбург, ул. Брестская, д. 20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555,54</w:t>
            </w:r>
          </w:p>
        </w:tc>
        <w:tc>
          <w:tcPr>
            <w:tcW w:w="1804" w:type="dxa"/>
          </w:tcPr>
          <w:p w:rsidR="00577AB5" w:rsidRDefault="00577AB5">
            <w:pPr>
              <w:pStyle w:val="ConsPlusNormal"/>
              <w:jc w:val="center"/>
            </w:pPr>
            <w:r>
              <w:t>3903360,59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3903360,59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433.</w:t>
            </w:r>
          </w:p>
        </w:tc>
        <w:tc>
          <w:tcPr>
            <w:tcW w:w="2551" w:type="dxa"/>
          </w:tcPr>
          <w:p w:rsidR="00577AB5" w:rsidRDefault="00577AB5">
            <w:pPr>
              <w:pStyle w:val="ConsPlusNormal"/>
            </w:pPr>
            <w:r>
              <w:t>г. Оренбург, ул. Брестская, д. 26</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1960000,00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1960000,00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434.</w:t>
            </w:r>
          </w:p>
        </w:tc>
        <w:tc>
          <w:tcPr>
            <w:tcW w:w="2551" w:type="dxa"/>
          </w:tcPr>
          <w:p w:rsidR="00577AB5" w:rsidRDefault="00577AB5">
            <w:pPr>
              <w:pStyle w:val="ConsPlusNormal"/>
            </w:pPr>
            <w:r>
              <w:t>г. Оренбург, ул. Брестская, д. 30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1085,90</w:t>
            </w:r>
          </w:p>
        </w:tc>
        <w:tc>
          <w:tcPr>
            <w:tcW w:w="1804" w:type="dxa"/>
          </w:tcPr>
          <w:p w:rsidR="00577AB5" w:rsidRDefault="00577AB5">
            <w:pPr>
              <w:pStyle w:val="ConsPlusNormal"/>
              <w:jc w:val="center"/>
            </w:pPr>
            <w:r>
              <w:t>7177499,96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7177499,96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435.</w:t>
            </w:r>
          </w:p>
        </w:tc>
        <w:tc>
          <w:tcPr>
            <w:tcW w:w="2551" w:type="dxa"/>
          </w:tcPr>
          <w:p w:rsidR="00577AB5" w:rsidRDefault="00577AB5">
            <w:pPr>
              <w:pStyle w:val="ConsPlusNormal"/>
            </w:pPr>
            <w:r>
              <w:t>г. Оренбург, ул. Брестская, д. 32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832,33</w:t>
            </w:r>
          </w:p>
        </w:tc>
        <w:tc>
          <w:tcPr>
            <w:tcW w:w="1804" w:type="dxa"/>
          </w:tcPr>
          <w:p w:rsidR="00577AB5" w:rsidRDefault="00577AB5">
            <w:pPr>
              <w:pStyle w:val="ConsPlusNormal"/>
              <w:jc w:val="center"/>
            </w:pPr>
            <w:r>
              <w:t>5031254,61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5031254,61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436.</w:t>
            </w:r>
          </w:p>
        </w:tc>
        <w:tc>
          <w:tcPr>
            <w:tcW w:w="2551" w:type="dxa"/>
          </w:tcPr>
          <w:p w:rsidR="00577AB5" w:rsidRDefault="00577AB5">
            <w:pPr>
              <w:pStyle w:val="ConsPlusNormal"/>
            </w:pPr>
            <w:r>
              <w:t>г. Оренбург, ул. Брестская, д. 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13858746,10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13858746,10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437.</w:t>
            </w:r>
          </w:p>
        </w:tc>
        <w:tc>
          <w:tcPr>
            <w:tcW w:w="2551" w:type="dxa"/>
          </w:tcPr>
          <w:p w:rsidR="00577AB5" w:rsidRDefault="00577AB5">
            <w:pPr>
              <w:pStyle w:val="ConsPlusNormal"/>
            </w:pPr>
            <w:r>
              <w:t>г. Оренбург, ул. Брестская, д. 6</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3837535,44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3837535,44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438.</w:t>
            </w:r>
          </w:p>
        </w:tc>
        <w:tc>
          <w:tcPr>
            <w:tcW w:w="2551" w:type="dxa"/>
          </w:tcPr>
          <w:p w:rsidR="00577AB5" w:rsidRDefault="00577AB5">
            <w:pPr>
              <w:pStyle w:val="ConsPlusNormal"/>
            </w:pPr>
            <w:r>
              <w:t>г. Оренбург, ул. Брестская, д. 6</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2681707,28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2681707,28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439.</w:t>
            </w:r>
          </w:p>
        </w:tc>
        <w:tc>
          <w:tcPr>
            <w:tcW w:w="2551" w:type="dxa"/>
          </w:tcPr>
          <w:p w:rsidR="00577AB5" w:rsidRDefault="00577AB5">
            <w:pPr>
              <w:pStyle w:val="ConsPlusNormal"/>
            </w:pPr>
            <w:r>
              <w:t>г. Оренбург, ул. Брестская, д. 6</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1679369,36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1679369,36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440.</w:t>
            </w:r>
          </w:p>
        </w:tc>
        <w:tc>
          <w:tcPr>
            <w:tcW w:w="2551" w:type="dxa"/>
          </w:tcPr>
          <w:p w:rsidR="00577AB5" w:rsidRDefault="00577AB5">
            <w:pPr>
              <w:pStyle w:val="ConsPlusNormal"/>
            </w:pPr>
            <w:r>
              <w:t>г. Оренбург, ул. Брестская, д. 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14547703,23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14547703,23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441.</w:t>
            </w:r>
          </w:p>
        </w:tc>
        <w:tc>
          <w:tcPr>
            <w:tcW w:w="2551" w:type="dxa"/>
          </w:tcPr>
          <w:p w:rsidR="00577AB5" w:rsidRDefault="00577AB5">
            <w:pPr>
              <w:pStyle w:val="ConsPlusNormal"/>
            </w:pPr>
            <w:r>
              <w:t>г. Оренбург, ул. Ваана Теряна, д. 55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694610,02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694610,02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442.</w:t>
            </w:r>
          </w:p>
        </w:tc>
        <w:tc>
          <w:tcPr>
            <w:tcW w:w="2551" w:type="dxa"/>
          </w:tcPr>
          <w:p w:rsidR="00577AB5" w:rsidRDefault="00577AB5">
            <w:pPr>
              <w:pStyle w:val="ConsPlusNormal"/>
            </w:pPr>
            <w:r>
              <w:t>г. Оренбург, ул. Волгоградская, д. 2/1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489,93</w:t>
            </w:r>
          </w:p>
        </w:tc>
        <w:tc>
          <w:tcPr>
            <w:tcW w:w="1804" w:type="dxa"/>
          </w:tcPr>
          <w:p w:rsidR="00577AB5" w:rsidRDefault="00577AB5">
            <w:pPr>
              <w:pStyle w:val="ConsPlusNormal"/>
              <w:jc w:val="center"/>
            </w:pPr>
            <w:r>
              <w:t>3658106,92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3658106,92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443.</w:t>
            </w:r>
          </w:p>
        </w:tc>
        <w:tc>
          <w:tcPr>
            <w:tcW w:w="2551" w:type="dxa"/>
          </w:tcPr>
          <w:p w:rsidR="00577AB5" w:rsidRDefault="00577AB5">
            <w:pPr>
              <w:pStyle w:val="ConsPlusNormal"/>
            </w:pPr>
            <w:r>
              <w:t>г. Оренбург, ул. Волгоградская, д. 26/4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1960000,00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1960000,00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444.</w:t>
            </w:r>
          </w:p>
        </w:tc>
        <w:tc>
          <w:tcPr>
            <w:tcW w:w="2551" w:type="dxa"/>
          </w:tcPr>
          <w:p w:rsidR="00577AB5" w:rsidRDefault="00577AB5">
            <w:pPr>
              <w:pStyle w:val="ConsPlusNormal"/>
            </w:pPr>
            <w:r>
              <w:t>г. Оренбург, ул. Волгоградская, д. 44/3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9720249,11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9720249,11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445.</w:t>
            </w:r>
          </w:p>
        </w:tc>
        <w:tc>
          <w:tcPr>
            <w:tcW w:w="2551" w:type="dxa"/>
          </w:tcPr>
          <w:p w:rsidR="00577AB5" w:rsidRDefault="00577AB5">
            <w:pPr>
              <w:pStyle w:val="ConsPlusNormal"/>
            </w:pPr>
            <w:r>
              <w:t>г. Оренбург, ул. Волгоградская, д. 5</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6681382,37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6681382,37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446.</w:t>
            </w:r>
          </w:p>
        </w:tc>
        <w:tc>
          <w:tcPr>
            <w:tcW w:w="2551" w:type="dxa"/>
          </w:tcPr>
          <w:p w:rsidR="00577AB5" w:rsidRDefault="00577AB5">
            <w:pPr>
              <w:pStyle w:val="ConsPlusNormal"/>
            </w:pPr>
            <w:r>
              <w:t>г. Оренбург, ул. Волгоградская, д. 5</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3747110,30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3747110,30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447.</w:t>
            </w:r>
          </w:p>
        </w:tc>
        <w:tc>
          <w:tcPr>
            <w:tcW w:w="2551" w:type="dxa"/>
          </w:tcPr>
          <w:p w:rsidR="00577AB5" w:rsidRDefault="00577AB5">
            <w:pPr>
              <w:pStyle w:val="ConsPlusNormal"/>
            </w:pPr>
            <w:r>
              <w:t>г. Оренбург, ул. Волгоградская, д. 5</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1810778,09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1810778,09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448.</w:t>
            </w:r>
          </w:p>
        </w:tc>
        <w:tc>
          <w:tcPr>
            <w:tcW w:w="2551" w:type="dxa"/>
          </w:tcPr>
          <w:p w:rsidR="00577AB5" w:rsidRDefault="00577AB5">
            <w:pPr>
              <w:pStyle w:val="ConsPlusNormal"/>
            </w:pPr>
            <w:r>
              <w:t>г. Оренбург, ул. Володарского, д. 37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6442189,40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6442189,40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449.</w:t>
            </w:r>
          </w:p>
        </w:tc>
        <w:tc>
          <w:tcPr>
            <w:tcW w:w="2551" w:type="dxa"/>
          </w:tcPr>
          <w:p w:rsidR="00577AB5" w:rsidRDefault="00577AB5">
            <w:pPr>
              <w:pStyle w:val="ConsPlusNormal"/>
            </w:pPr>
            <w:r>
              <w:t>г. Оренбург, ул. Володарского, д. 37</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12453354,54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12453354,54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450.</w:t>
            </w:r>
          </w:p>
        </w:tc>
        <w:tc>
          <w:tcPr>
            <w:tcW w:w="2551" w:type="dxa"/>
          </w:tcPr>
          <w:p w:rsidR="00577AB5" w:rsidRDefault="00577AB5">
            <w:pPr>
              <w:pStyle w:val="ConsPlusNormal"/>
            </w:pPr>
            <w:r>
              <w:t>г. Оренбург, ул. Володарского, д. 6, к. А, литеры АА1 - А3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431,8</w:t>
            </w:r>
          </w:p>
        </w:tc>
        <w:tc>
          <w:tcPr>
            <w:tcW w:w="1804" w:type="dxa"/>
          </w:tcPr>
          <w:p w:rsidR="00577AB5" w:rsidRDefault="00577AB5">
            <w:pPr>
              <w:pStyle w:val="ConsPlusNormal"/>
              <w:jc w:val="center"/>
            </w:pPr>
            <w:r>
              <w:t>5351480,67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5351480,67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451.</w:t>
            </w:r>
          </w:p>
        </w:tc>
        <w:tc>
          <w:tcPr>
            <w:tcW w:w="2551" w:type="dxa"/>
          </w:tcPr>
          <w:p w:rsidR="00577AB5" w:rsidRDefault="00577AB5">
            <w:pPr>
              <w:pStyle w:val="ConsPlusNormal"/>
            </w:pPr>
            <w:r>
              <w:t>г. Оренбург, ул. Володарского, д. 6, к. А, литеры АА1 - А3</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3512433,63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3512433,63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452.</w:t>
            </w:r>
          </w:p>
        </w:tc>
        <w:tc>
          <w:tcPr>
            <w:tcW w:w="2551" w:type="dxa"/>
          </w:tcPr>
          <w:p w:rsidR="00577AB5" w:rsidRDefault="00577AB5">
            <w:pPr>
              <w:pStyle w:val="ConsPlusNormal"/>
            </w:pPr>
            <w:r>
              <w:t>г. Оренбург, ул. Володарского, д. 6, литеры А5А6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5351480,67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5351480,67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453.</w:t>
            </w:r>
          </w:p>
        </w:tc>
        <w:tc>
          <w:tcPr>
            <w:tcW w:w="2551" w:type="dxa"/>
          </w:tcPr>
          <w:p w:rsidR="00577AB5" w:rsidRDefault="00577AB5">
            <w:pPr>
              <w:pStyle w:val="ConsPlusNormal"/>
            </w:pPr>
            <w:r>
              <w:t>г. Оренбург, ул. Володарского, д. 6, литеры А5А6</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3512433,63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3512433,63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454.</w:t>
            </w:r>
          </w:p>
        </w:tc>
        <w:tc>
          <w:tcPr>
            <w:tcW w:w="2551" w:type="dxa"/>
          </w:tcPr>
          <w:p w:rsidR="00577AB5" w:rsidRDefault="00577AB5">
            <w:pPr>
              <w:pStyle w:val="ConsPlusNormal"/>
            </w:pPr>
            <w:r>
              <w:t>г. Оренбург, ул. Ворошилова, д. 7а</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2423329,92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2423329,92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455.</w:t>
            </w:r>
          </w:p>
        </w:tc>
        <w:tc>
          <w:tcPr>
            <w:tcW w:w="2551" w:type="dxa"/>
          </w:tcPr>
          <w:p w:rsidR="00577AB5" w:rsidRDefault="00577AB5">
            <w:pPr>
              <w:pStyle w:val="ConsPlusNormal"/>
            </w:pPr>
            <w:r>
              <w:t>г. Оренбург, ул. Восточная, д. 17</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5191202,17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5191202,17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456.</w:t>
            </w:r>
          </w:p>
        </w:tc>
        <w:tc>
          <w:tcPr>
            <w:tcW w:w="2551" w:type="dxa"/>
          </w:tcPr>
          <w:p w:rsidR="00577AB5" w:rsidRDefault="00577AB5">
            <w:pPr>
              <w:pStyle w:val="ConsPlusNormal"/>
            </w:pPr>
            <w:r>
              <w:t>г. Оренбург, ул. Восточная, д. 25</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663639,53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663639,53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457.</w:t>
            </w:r>
          </w:p>
        </w:tc>
        <w:tc>
          <w:tcPr>
            <w:tcW w:w="2551" w:type="dxa"/>
          </w:tcPr>
          <w:p w:rsidR="00577AB5" w:rsidRDefault="00577AB5">
            <w:pPr>
              <w:pStyle w:val="ConsPlusNormal"/>
            </w:pPr>
            <w:r>
              <w:t>г. Оренбург, ул. Восточная, д. 25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7432356,83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7432356,83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458.</w:t>
            </w:r>
          </w:p>
        </w:tc>
        <w:tc>
          <w:tcPr>
            <w:tcW w:w="2551" w:type="dxa"/>
          </w:tcPr>
          <w:p w:rsidR="00577AB5" w:rsidRDefault="00577AB5">
            <w:pPr>
              <w:pStyle w:val="ConsPlusNormal"/>
            </w:pPr>
            <w:r>
              <w:t xml:space="preserve">г. Оренбург, ул. </w:t>
            </w:r>
            <w:r>
              <w:lastRenderedPageBreak/>
              <w:t>Восточная, д. 29</w:t>
            </w:r>
          </w:p>
        </w:tc>
        <w:tc>
          <w:tcPr>
            <w:tcW w:w="1871" w:type="dxa"/>
          </w:tcPr>
          <w:p w:rsidR="00577AB5" w:rsidRDefault="00577AB5">
            <w:pPr>
              <w:pStyle w:val="ConsPlusNormal"/>
            </w:pPr>
            <w:r>
              <w:lastRenderedPageBreak/>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2140494,46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2140494,46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459.</w:t>
            </w:r>
          </w:p>
        </w:tc>
        <w:tc>
          <w:tcPr>
            <w:tcW w:w="2551" w:type="dxa"/>
          </w:tcPr>
          <w:p w:rsidR="00577AB5" w:rsidRDefault="00577AB5">
            <w:pPr>
              <w:pStyle w:val="ConsPlusNormal"/>
            </w:pPr>
            <w:r>
              <w:t>г. Оренбург, ул. Восточная, д. 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2852013,61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2852013,61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460.</w:t>
            </w:r>
          </w:p>
        </w:tc>
        <w:tc>
          <w:tcPr>
            <w:tcW w:w="2551" w:type="dxa"/>
          </w:tcPr>
          <w:p w:rsidR="00577AB5" w:rsidRDefault="00577AB5">
            <w:pPr>
              <w:pStyle w:val="ConsPlusNormal"/>
            </w:pPr>
            <w:r>
              <w:t>г. Оренбург, ул. Восточная, д. 84</w:t>
            </w:r>
          </w:p>
        </w:tc>
        <w:tc>
          <w:tcPr>
            <w:tcW w:w="1871" w:type="dxa"/>
          </w:tcPr>
          <w:p w:rsidR="00577AB5" w:rsidRDefault="00577AB5">
            <w:pPr>
              <w:pStyle w:val="ConsPlusNormal"/>
            </w:pPr>
            <w:r>
              <w:t>другие</w:t>
            </w:r>
          </w:p>
        </w:tc>
        <w:tc>
          <w:tcPr>
            <w:tcW w:w="1304" w:type="dxa"/>
          </w:tcPr>
          <w:p w:rsidR="00577AB5" w:rsidRDefault="00577AB5">
            <w:pPr>
              <w:pStyle w:val="ConsPlusNormal"/>
              <w:jc w:val="center"/>
            </w:pPr>
            <w:r>
              <w:t>-</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5094574,46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5094574,46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461.</w:t>
            </w:r>
          </w:p>
        </w:tc>
        <w:tc>
          <w:tcPr>
            <w:tcW w:w="2551" w:type="dxa"/>
          </w:tcPr>
          <w:p w:rsidR="00577AB5" w:rsidRDefault="00577AB5">
            <w:pPr>
              <w:pStyle w:val="ConsPlusNormal"/>
            </w:pPr>
            <w:r>
              <w:t>г. Оренбург, ул. Гастелло, д. 90</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2483741,24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2483741,24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462.</w:t>
            </w:r>
          </w:p>
        </w:tc>
        <w:tc>
          <w:tcPr>
            <w:tcW w:w="2551" w:type="dxa"/>
          </w:tcPr>
          <w:p w:rsidR="00577AB5" w:rsidRDefault="00577AB5">
            <w:pPr>
              <w:pStyle w:val="ConsPlusNormal"/>
            </w:pPr>
            <w:r>
              <w:t>г. Оренбург, ул. Гая, д. 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2234749,47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2234749,47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463.</w:t>
            </w:r>
          </w:p>
        </w:tc>
        <w:tc>
          <w:tcPr>
            <w:tcW w:w="2551" w:type="dxa"/>
          </w:tcPr>
          <w:p w:rsidR="00577AB5" w:rsidRDefault="00577AB5">
            <w:pPr>
              <w:pStyle w:val="ConsPlusNormal"/>
            </w:pPr>
            <w:r>
              <w:t>г. Оренбург, ул. Гая, д. 14</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603203,70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603203,70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464.</w:t>
            </w:r>
          </w:p>
        </w:tc>
        <w:tc>
          <w:tcPr>
            <w:tcW w:w="2551" w:type="dxa"/>
          </w:tcPr>
          <w:p w:rsidR="00577AB5" w:rsidRDefault="00577AB5">
            <w:pPr>
              <w:pStyle w:val="ConsPlusNormal"/>
            </w:pPr>
            <w:r>
              <w:t>г. Оренбург, ул. Гражданская, д. 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448452,08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448452,08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465.</w:t>
            </w:r>
          </w:p>
        </w:tc>
        <w:tc>
          <w:tcPr>
            <w:tcW w:w="2551" w:type="dxa"/>
          </w:tcPr>
          <w:p w:rsidR="00577AB5" w:rsidRDefault="00577AB5">
            <w:pPr>
              <w:pStyle w:val="ConsPlusNormal"/>
            </w:pPr>
            <w:r>
              <w:t>г. Оренбург, ул. Гражданская, д. 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3190636,04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3190636,04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466.</w:t>
            </w:r>
          </w:p>
        </w:tc>
        <w:tc>
          <w:tcPr>
            <w:tcW w:w="2551" w:type="dxa"/>
          </w:tcPr>
          <w:p w:rsidR="00577AB5" w:rsidRDefault="00577AB5">
            <w:pPr>
              <w:pStyle w:val="ConsPlusNormal"/>
            </w:pPr>
            <w:r>
              <w:t>г. Оренбург, ул. Гражданская, д. 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3711314,92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3711314,92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467.</w:t>
            </w:r>
          </w:p>
        </w:tc>
        <w:tc>
          <w:tcPr>
            <w:tcW w:w="2551" w:type="dxa"/>
          </w:tcPr>
          <w:p w:rsidR="00577AB5" w:rsidRDefault="00577AB5">
            <w:pPr>
              <w:pStyle w:val="ConsPlusNormal"/>
            </w:pPr>
            <w:r>
              <w:t>г. Оренбург, ул. Гражданская, д. 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4104445,65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4104445,65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468.</w:t>
            </w:r>
          </w:p>
        </w:tc>
        <w:tc>
          <w:tcPr>
            <w:tcW w:w="2551" w:type="dxa"/>
          </w:tcPr>
          <w:p w:rsidR="00577AB5" w:rsidRDefault="00577AB5">
            <w:pPr>
              <w:pStyle w:val="ConsPlusNormal"/>
            </w:pPr>
            <w:r>
              <w:t>г. Оренбург, ул. Гражданская, д. 6</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437943,67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437943,67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469.</w:t>
            </w:r>
          </w:p>
        </w:tc>
        <w:tc>
          <w:tcPr>
            <w:tcW w:w="2551" w:type="dxa"/>
          </w:tcPr>
          <w:p w:rsidR="00577AB5" w:rsidRDefault="00577AB5">
            <w:pPr>
              <w:pStyle w:val="ConsPlusNormal"/>
            </w:pPr>
            <w:r>
              <w:t xml:space="preserve">г. Оренбург, ул. Гусева, д. </w:t>
            </w:r>
            <w:r>
              <w:lastRenderedPageBreak/>
              <w:t>28б</w:t>
            </w:r>
          </w:p>
        </w:tc>
        <w:tc>
          <w:tcPr>
            <w:tcW w:w="1871" w:type="dxa"/>
          </w:tcPr>
          <w:p w:rsidR="00577AB5" w:rsidRDefault="00577AB5">
            <w:pPr>
              <w:pStyle w:val="ConsPlusNormal"/>
            </w:pPr>
            <w:r>
              <w:lastRenderedPageBreak/>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534894,11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534894,11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470.</w:t>
            </w:r>
          </w:p>
        </w:tc>
        <w:tc>
          <w:tcPr>
            <w:tcW w:w="2551" w:type="dxa"/>
          </w:tcPr>
          <w:p w:rsidR="00577AB5" w:rsidRDefault="00577AB5">
            <w:pPr>
              <w:pStyle w:val="ConsPlusNormal"/>
            </w:pPr>
            <w:r>
              <w:t>г. Оренбург, ул. Даля, д. 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494,77</w:t>
            </w:r>
          </w:p>
        </w:tc>
        <w:tc>
          <w:tcPr>
            <w:tcW w:w="1804" w:type="dxa"/>
          </w:tcPr>
          <w:p w:rsidR="00577AB5" w:rsidRDefault="00577AB5">
            <w:pPr>
              <w:pStyle w:val="ConsPlusNormal"/>
              <w:jc w:val="center"/>
            </w:pPr>
            <w:r>
              <w:t>3599600,31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3599600,31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471.</w:t>
            </w:r>
          </w:p>
        </w:tc>
        <w:tc>
          <w:tcPr>
            <w:tcW w:w="2551" w:type="dxa"/>
          </w:tcPr>
          <w:p w:rsidR="00577AB5" w:rsidRDefault="00577AB5">
            <w:pPr>
              <w:pStyle w:val="ConsPlusNormal"/>
            </w:pPr>
            <w:r>
              <w:t>г. Оренбург, ул. Даля, д. 5</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1021135,98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1021135,98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472.</w:t>
            </w:r>
          </w:p>
        </w:tc>
        <w:tc>
          <w:tcPr>
            <w:tcW w:w="2551" w:type="dxa"/>
          </w:tcPr>
          <w:p w:rsidR="00577AB5" w:rsidRDefault="00577AB5">
            <w:pPr>
              <w:pStyle w:val="ConsPlusNormal"/>
            </w:pPr>
            <w:r>
              <w:t>г. Оренбург, ул. Джангильдина, д. 8, литера 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1341,50</w:t>
            </w:r>
          </w:p>
        </w:tc>
        <w:tc>
          <w:tcPr>
            <w:tcW w:w="1804" w:type="dxa"/>
          </w:tcPr>
          <w:p w:rsidR="00577AB5" w:rsidRDefault="00577AB5">
            <w:pPr>
              <w:pStyle w:val="ConsPlusNormal"/>
              <w:jc w:val="center"/>
            </w:pPr>
            <w:r>
              <w:t>8264133,92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8264133,92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473.</w:t>
            </w:r>
          </w:p>
        </w:tc>
        <w:tc>
          <w:tcPr>
            <w:tcW w:w="2551" w:type="dxa"/>
          </w:tcPr>
          <w:p w:rsidR="00577AB5" w:rsidRDefault="00577AB5">
            <w:pPr>
              <w:pStyle w:val="ConsPlusNormal"/>
            </w:pPr>
            <w:r>
              <w:t>г. Оренбург, ул. Желябова, д. 25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3587032,19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3587032,19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474.</w:t>
            </w:r>
          </w:p>
        </w:tc>
        <w:tc>
          <w:tcPr>
            <w:tcW w:w="2551" w:type="dxa"/>
          </w:tcPr>
          <w:p w:rsidR="00577AB5" w:rsidRDefault="00577AB5">
            <w:pPr>
              <w:pStyle w:val="ConsPlusNormal"/>
            </w:pPr>
            <w:r>
              <w:t>г. Оренбург, ул. Желябова, д. 29</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4022410,88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4022410,88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475.</w:t>
            </w:r>
          </w:p>
        </w:tc>
        <w:tc>
          <w:tcPr>
            <w:tcW w:w="2551" w:type="dxa"/>
          </w:tcPr>
          <w:p w:rsidR="00577AB5" w:rsidRDefault="00577AB5">
            <w:pPr>
              <w:pStyle w:val="ConsPlusNormal"/>
            </w:pPr>
            <w:r>
              <w:t>г. Оренбург, ул. Западная, д. 5а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4620547,85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4620547,85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476.</w:t>
            </w:r>
          </w:p>
        </w:tc>
        <w:tc>
          <w:tcPr>
            <w:tcW w:w="2551" w:type="dxa"/>
          </w:tcPr>
          <w:p w:rsidR="00577AB5" w:rsidRDefault="00577AB5">
            <w:pPr>
              <w:pStyle w:val="ConsPlusNormal"/>
            </w:pPr>
            <w:r>
              <w:t>г. Оренбург, ул. Заречная, д. 18/1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4242883,75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4242883,75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477.</w:t>
            </w:r>
          </w:p>
        </w:tc>
        <w:tc>
          <w:tcPr>
            <w:tcW w:w="2551" w:type="dxa"/>
          </w:tcPr>
          <w:p w:rsidR="00577AB5" w:rsidRDefault="00577AB5">
            <w:pPr>
              <w:pStyle w:val="ConsPlusNormal"/>
            </w:pPr>
            <w:r>
              <w:t>г. Оренбург, ул. Зауральная, д. 4</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1175688,73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1175688,73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478.</w:t>
            </w:r>
          </w:p>
        </w:tc>
        <w:tc>
          <w:tcPr>
            <w:tcW w:w="2551" w:type="dxa"/>
          </w:tcPr>
          <w:p w:rsidR="00577AB5" w:rsidRDefault="00577AB5">
            <w:pPr>
              <w:pStyle w:val="ConsPlusNormal"/>
            </w:pPr>
            <w:r>
              <w:t>г. Оренбург, ул. Илекская, д. 82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3549477,72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3549477,72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479.</w:t>
            </w:r>
          </w:p>
        </w:tc>
        <w:tc>
          <w:tcPr>
            <w:tcW w:w="2551" w:type="dxa"/>
          </w:tcPr>
          <w:p w:rsidR="00577AB5" w:rsidRDefault="00577AB5">
            <w:pPr>
              <w:pStyle w:val="ConsPlusNormal"/>
            </w:pPr>
            <w:r>
              <w:t>г. Оренбург, ул. Индивидуальная, д. 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232104,00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232104,00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lastRenderedPageBreak/>
              <w:t>480.</w:t>
            </w:r>
          </w:p>
        </w:tc>
        <w:tc>
          <w:tcPr>
            <w:tcW w:w="2551" w:type="dxa"/>
          </w:tcPr>
          <w:p w:rsidR="00577AB5" w:rsidRDefault="00577AB5">
            <w:pPr>
              <w:pStyle w:val="ConsPlusNormal"/>
            </w:pPr>
            <w:r>
              <w:t>г. Оренбург, ул. Казахская, д. 34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1358731,24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1358731,24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481.</w:t>
            </w:r>
          </w:p>
        </w:tc>
        <w:tc>
          <w:tcPr>
            <w:tcW w:w="2551" w:type="dxa"/>
          </w:tcPr>
          <w:p w:rsidR="00577AB5" w:rsidRDefault="00577AB5">
            <w:pPr>
              <w:pStyle w:val="ConsPlusNormal"/>
            </w:pPr>
            <w:r>
              <w:t>г. Оренбург, ул. Карагандинская, д. 100</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15465359,36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15465359,36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482.</w:t>
            </w:r>
          </w:p>
        </w:tc>
        <w:tc>
          <w:tcPr>
            <w:tcW w:w="2551" w:type="dxa"/>
          </w:tcPr>
          <w:p w:rsidR="00577AB5" w:rsidRDefault="00577AB5">
            <w:pPr>
              <w:pStyle w:val="ConsPlusNormal"/>
            </w:pPr>
            <w:r>
              <w:t>г. Оренбург, ул. Карагандинская, д. 45а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6239842,50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6239842,50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483.</w:t>
            </w:r>
          </w:p>
        </w:tc>
        <w:tc>
          <w:tcPr>
            <w:tcW w:w="2551" w:type="dxa"/>
          </w:tcPr>
          <w:p w:rsidR="00577AB5" w:rsidRDefault="00577AB5">
            <w:pPr>
              <w:pStyle w:val="ConsPlusNormal"/>
            </w:pPr>
            <w:r>
              <w:t>г. Оренбург, ул. Карагандинская, д. 45а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13061058,74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13061058,74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484.</w:t>
            </w:r>
          </w:p>
        </w:tc>
        <w:tc>
          <w:tcPr>
            <w:tcW w:w="2551" w:type="dxa"/>
          </w:tcPr>
          <w:p w:rsidR="00577AB5" w:rsidRDefault="00577AB5">
            <w:pPr>
              <w:pStyle w:val="ConsPlusNormal"/>
            </w:pPr>
            <w:r>
              <w:t>г. Оренбург, ул. Карагандинская, д. 82</w:t>
            </w:r>
          </w:p>
        </w:tc>
        <w:tc>
          <w:tcPr>
            <w:tcW w:w="1871" w:type="dxa"/>
          </w:tcPr>
          <w:p w:rsidR="00577AB5" w:rsidRDefault="00577AB5">
            <w:pPr>
              <w:pStyle w:val="ConsPlusNormal"/>
            </w:pPr>
            <w:r>
              <w:t>другие</w:t>
            </w:r>
          </w:p>
        </w:tc>
        <w:tc>
          <w:tcPr>
            <w:tcW w:w="1304" w:type="dxa"/>
          </w:tcPr>
          <w:p w:rsidR="00577AB5" w:rsidRDefault="00577AB5">
            <w:pPr>
              <w:pStyle w:val="ConsPlusNormal"/>
              <w:jc w:val="center"/>
            </w:pPr>
            <w:r>
              <w:t>-</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4004802,77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4004802,77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485.</w:t>
            </w:r>
          </w:p>
        </w:tc>
        <w:tc>
          <w:tcPr>
            <w:tcW w:w="2551" w:type="dxa"/>
          </w:tcPr>
          <w:p w:rsidR="00577AB5" w:rsidRDefault="00577AB5">
            <w:pPr>
              <w:pStyle w:val="ConsPlusNormal"/>
            </w:pPr>
            <w:r>
              <w:t>г. Оренбург, ул. Карагандинская, д. 82</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5801915,58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5801915,58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486.</w:t>
            </w:r>
          </w:p>
        </w:tc>
        <w:tc>
          <w:tcPr>
            <w:tcW w:w="2551" w:type="dxa"/>
          </w:tcPr>
          <w:p w:rsidR="00577AB5" w:rsidRDefault="00577AB5">
            <w:pPr>
              <w:pStyle w:val="ConsPlusNormal"/>
            </w:pPr>
            <w:r>
              <w:t>г. Оренбург, ул. Карагандинская, д. 86</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3000000,00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3000000,00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487.</w:t>
            </w:r>
          </w:p>
        </w:tc>
        <w:tc>
          <w:tcPr>
            <w:tcW w:w="2551" w:type="dxa"/>
          </w:tcPr>
          <w:p w:rsidR="00577AB5" w:rsidRDefault="00577AB5">
            <w:pPr>
              <w:pStyle w:val="ConsPlusNormal"/>
            </w:pPr>
            <w:r>
              <w:t>г. Оренбург, ул. Кирова, д. 54а</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989388,51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989388,51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488.</w:t>
            </w:r>
          </w:p>
        </w:tc>
        <w:tc>
          <w:tcPr>
            <w:tcW w:w="2551" w:type="dxa"/>
          </w:tcPr>
          <w:p w:rsidR="00577AB5" w:rsidRDefault="00577AB5">
            <w:pPr>
              <w:pStyle w:val="ConsPlusNormal"/>
            </w:pPr>
            <w:r>
              <w:t>г. Оренбург, ул. Кирова, д. 54а</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2065097,98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2065097,98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489.</w:t>
            </w:r>
          </w:p>
        </w:tc>
        <w:tc>
          <w:tcPr>
            <w:tcW w:w="2551" w:type="dxa"/>
          </w:tcPr>
          <w:p w:rsidR="00577AB5" w:rsidRDefault="00577AB5">
            <w:pPr>
              <w:pStyle w:val="ConsPlusNormal"/>
            </w:pPr>
            <w:r>
              <w:t>г. Оренбург, ул. Кирова, д. 54а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493,63</w:t>
            </w:r>
          </w:p>
        </w:tc>
        <w:tc>
          <w:tcPr>
            <w:tcW w:w="1804" w:type="dxa"/>
          </w:tcPr>
          <w:p w:rsidR="00577AB5" w:rsidRDefault="00577AB5">
            <w:pPr>
              <w:pStyle w:val="ConsPlusNormal"/>
              <w:jc w:val="center"/>
            </w:pPr>
            <w:r>
              <w:t>5383104,44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5383104,44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490.</w:t>
            </w:r>
          </w:p>
        </w:tc>
        <w:tc>
          <w:tcPr>
            <w:tcW w:w="2551" w:type="dxa"/>
          </w:tcPr>
          <w:p w:rsidR="00577AB5" w:rsidRDefault="00577AB5">
            <w:pPr>
              <w:pStyle w:val="ConsPlusNormal"/>
            </w:pPr>
            <w:r>
              <w:t>г. Оренбург, ул. Кирова, д. 54а</w:t>
            </w:r>
          </w:p>
        </w:tc>
        <w:tc>
          <w:tcPr>
            <w:tcW w:w="1871" w:type="dxa"/>
          </w:tcPr>
          <w:p w:rsidR="00577AB5" w:rsidRDefault="00577AB5">
            <w:pPr>
              <w:pStyle w:val="ConsPlusNormal"/>
            </w:pPr>
            <w:r>
              <w:t>ремонт фундамента</w:t>
            </w:r>
          </w:p>
        </w:tc>
        <w:tc>
          <w:tcPr>
            <w:tcW w:w="1304" w:type="dxa"/>
          </w:tcPr>
          <w:p w:rsidR="00577AB5" w:rsidRDefault="00577AB5">
            <w:pPr>
              <w:pStyle w:val="ConsPlusNormal"/>
              <w:jc w:val="center"/>
            </w:pPr>
            <w:r>
              <w:t>куб.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1987841,73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1987841,73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491.</w:t>
            </w:r>
          </w:p>
        </w:tc>
        <w:tc>
          <w:tcPr>
            <w:tcW w:w="2551" w:type="dxa"/>
          </w:tcPr>
          <w:p w:rsidR="00577AB5" w:rsidRDefault="00577AB5">
            <w:pPr>
              <w:pStyle w:val="ConsPlusNormal"/>
            </w:pPr>
            <w:r>
              <w:t xml:space="preserve">г. Оренбург, ул. Кирова, </w:t>
            </w:r>
            <w:r>
              <w:lastRenderedPageBreak/>
              <w:t>д. 9, литеры В1В2В3В4</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2543477,41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2543477,41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492.</w:t>
            </w:r>
          </w:p>
        </w:tc>
        <w:tc>
          <w:tcPr>
            <w:tcW w:w="2551" w:type="dxa"/>
          </w:tcPr>
          <w:p w:rsidR="00577AB5" w:rsidRDefault="00577AB5">
            <w:pPr>
              <w:pStyle w:val="ConsPlusNormal"/>
            </w:pPr>
            <w:r>
              <w:t>г. Оренбург, ул. Кирова, д. 9, литеры В1В2В3В4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9354125,42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9354125,42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493.</w:t>
            </w:r>
          </w:p>
        </w:tc>
        <w:tc>
          <w:tcPr>
            <w:tcW w:w="2551" w:type="dxa"/>
          </w:tcPr>
          <w:p w:rsidR="00577AB5" w:rsidRDefault="00577AB5">
            <w:pPr>
              <w:pStyle w:val="ConsPlusNormal"/>
            </w:pPr>
            <w:r>
              <w:t>г. Оренбург, ул. Кирова/ул. Кобозева, д. 7 - 9/34, литеры ББ1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1186024,15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1186024,15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494.</w:t>
            </w:r>
          </w:p>
        </w:tc>
        <w:tc>
          <w:tcPr>
            <w:tcW w:w="2551" w:type="dxa"/>
          </w:tcPr>
          <w:p w:rsidR="00577AB5" w:rsidRDefault="00577AB5">
            <w:pPr>
              <w:pStyle w:val="ConsPlusNormal"/>
            </w:pPr>
            <w:r>
              <w:t>г. Оренбург, ул. Кирова/ул. Кобозева, д. 7 - 9/34, литеры ББ1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1186024,15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1186024,15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495.</w:t>
            </w:r>
          </w:p>
        </w:tc>
        <w:tc>
          <w:tcPr>
            <w:tcW w:w="2551" w:type="dxa"/>
          </w:tcPr>
          <w:p w:rsidR="00577AB5" w:rsidRDefault="00577AB5">
            <w:pPr>
              <w:pStyle w:val="ConsPlusNormal"/>
            </w:pPr>
            <w:r>
              <w:t>г. Оренбург, ул. Кирова/ул. Комсомольская, д. 36/17, литера 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1860845,76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1860845,76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496.</w:t>
            </w:r>
          </w:p>
        </w:tc>
        <w:tc>
          <w:tcPr>
            <w:tcW w:w="2551" w:type="dxa"/>
          </w:tcPr>
          <w:p w:rsidR="00577AB5" w:rsidRDefault="00577AB5">
            <w:pPr>
              <w:pStyle w:val="ConsPlusNormal"/>
            </w:pPr>
            <w:r>
              <w:t>г. Оренбург, ул. Кирова/ул. Комсомольская, д. 36/17, литера 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4173686,15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4173686,15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497.</w:t>
            </w:r>
          </w:p>
        </w:tc>
        <w:tc>
          <w:tcPr>
            <w:tcW w:w="2551" w:type="dxa"/>
          </w:tcPr>
          <w:p w:rsidR="00577AB5" w:rsidRDefault="00577AB5">
            <w:pPr>
              <w:pStyle w:val="ConsPlusNormal"/>
            </w:pPr>
            <w:r>
              <w:t>г. Оренбург, ул. Кобозева, д. 20, литеры АА5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1527149,48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1527149,48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498.</w:t>
            </w:r>
          </w:p>
        </w:tc>
        <w:tc>
          <w:tcPr>
            <w:tcW w:w="2551" w:type="dxa"/>
          </w:tcPr>
          <w:p w:rsidR="00577AB5" w:rsidRDefault="00577AB5">
            <w:pPr>
              <w:pStyle w:val="ConsPlusNormal"/>
            </w:pPr>
            <w:r>
              <w:t>г. Оренбург, ул. Кобозева, д. 63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394,08</w:t>
            </w:r>
          </w:p>
        </w:tc>
        <w:tc>
          <w:tcPr>
            <w:tcW w:w="1804" w:type="dxa"/>
          </w:tcPr>
          <w:p w:rsidR="00577AB5" w:rsidRDefault="00577AB5">
            <w:pPr>
              <w:pStyle w:val="ConsPlusNormal"/>
              <w:jc w:val="center"/>
            </w:pPr>
            <w:r>
              <w:t>4553071,49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4553071,49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499.</w:t>
            </w:r>
          </w:p>
        </w:tc>
        <w:tc>
          <w:tcPr>
            <w:tcW w:w="2551" w:type="dxa"/>
          </w:tcPr>
          <w:p w:rsidR="00577AB5" w:rsidRDefault="00577AB5">
            <w:pPr>
              <w:pStyle w:val="ConsPlusNormal"/>
            </w:pPr>
            <w:r>
              <w:t>г. Оренбург, ул. Кобозева/пер. Рыбный, д. 31/9, литера 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2205144,18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2205144,18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500.</w:t>
            </w:r>
          </w:p>
        </w:tc>
        <w:tc>
          <w:tcPr>
            <w:tcW w:w="2551" w:type="dxa"/>
          </w:tcPr>
          <w:p w:rsidR="00577AB5" w:rsidRDefault="00577AB5">
            <w:pPr>
              <w:pStyle w:val="ConsPlusNormal"/>
            </w:pPr>
            <w:r>
              <w:t>г. Оренбург, ул. Кобозева/пер. Рыбный, д. 31/9, литера 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6689920,57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6689920,57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501.</w:t>
            </w:r>
          </w:p>
        </w:tc>
        <w:tc>
          <w:tcPr>
            <w:tcW w:w="2551" w:type="dxa"/>
          </w:tcPr>
          <w:p w:rsidR="00577AB5" w:rsidRDefault="00577AB5">
            <w:pPr>
              <w:pStyle w:val="ConsPlusNormal"/>
            </w:pPr>
            <w:r>
              <w:t>г. Оренбург, ул. Кольцевая, д. 28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1916273,46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1916273,46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502.</w:t>
            </w:r>
          </w:p>
        </w:tc>
        <w:tc>
          <w:tcPr>
            <w:tcW w:w="2551" w:type="dxa"/>
          </w:tcPr>
          <w:p w:rsidR="00577AB5" w:rsidRDefault="00577AB5">
            <w:pPr>
              <w:pStyle w:val="ConsPlusNormal"/>
            </w:pPr>
            <w:r>
              <w:t>г. Оренбург, ул. Кольцевая, д. 9</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1562838,54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1562838,54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503.</w:t>
            </w:r>
          </w:p>
        </w:tc>
        <w:tc>
          <w:tcPr>
            <w:tcW w:w="2551" w:type="dxa"/>
          </w:tcPr>
          <w:p w:rsidR="00577AB5" w:rsidRDefault="00577AB5">
            <w:pPr>
              <w:pStyle w:val="ConsPlusNormal"/>
            </w:pPr>
            <w:r>
              <w:t>г. Оренбург, ул. Комсомольская, д. 85, литера 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1489831,20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1489831,20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504.</w:t>
            </w:r>
          </w:p>
        </w:tc>
        <w:tc>
          <w:tcPr>
            <w:tcW w:w="2551" w:type="dxa"/>
          </w:tcPr>
          <w:p w:rsidR="00577AB5" w:rsidRDefault="00577AB5">
            <w:pPr>
              <w:pStyle w:val="ConsPlusNormal"/>
            </w:pPr>
            <w:r>
              <w:t>г. Оренбург, ул. Комсомольская, д. 85, литера 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1602,27</w:t>
            </w:r>
          </w:p>
        </w:tc>
        <w:tc>
          <w:tcPr>
            <w:tcW w:w="1804" w:type="dxa"/>
          </w:tcPr>
          <w:p w:rsidR="00577AB5" w:rsidRDefault="00577AB5">
            <w:pPr>
              <w:pStyle w:val="ConsPlusNormal"/>
              <w:jc w:val="center"/>
            </w:pPr>
            <w:r>
              <w:t>3499515,60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3499515,60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505.</w:t>
            </w:r>
          </w:p>
        </w:tc>
        <w:tc>
          <w:tcPr>
            <w:tcW w:w="2551" w:type="dxa"/>
          </w:tcPr>
          <w:p w:rsidR="00577AB5" w:rsidRDefault="00577AB5">
            <w:pPr>
              <w:pStyle w:val="ConsPlusNormal"/>
            </w:pPr>
            <w:r>
              <w:t>г. Оренбург, ул. Комсомольская/ул. Пролетарская, д. 3/16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3186761,57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3186761,57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506.</w:t>
            </w:r>
          </w:p>
        </w:tc>
        <w:tc>
          <w:tcPr>
            <w:tcW w:w="2551" w:type="dxa"/>
          </w:tcPr>
          <w:p w:rsidR="00577AB5" w:rsidRDefault="00577AB5">
            <w:pPr>
              <w:pStyle w:val="ConsPlusNormal"/>
            </w:pPr>
            <w:r>
              <w:t>г. Оренбург, ул. Комсомольская/ул. Пролетарская, д. 3/16</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8631498,96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8631498,96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507.</w:t>
            </w:r>
          </w:p>
        </w:tc>
        <w:tc>
          <w:tcPr>
            <w:tcW w:w="2551" w:type="dxa"/>
          </w:tcPr>
          <w:p w:rsidR="00577AB5" w:rsidRDefault="00577AB5">
            <w:pPr>
              <w:pStyle w:val="ConsPlusNormal"/>
            </w:pPr>
            <w:r>
              <w:t>г. Оренбург, ул. Конституции СССР, д. 12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1331219,80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1331219,80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508.</w:t>
            </w:r>
          </w:p>
        </w:tc>
        <w:tc>
          <w:tcPr>
            <w:tcW w:w="2551" w:type="dxa"/>
          </w:tcPr>
          <w:p w:rsidR="00577AB5" w:rsidRDefault="00577AB5">
            <w:pPr>
              <w:pStyle w:val="ConsPlusNormal"/>
            </w:pPr>
            <w:r>
              <w:t>г. Оренбург, ул. Конституции СССР, д. 16</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930005,54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930005,54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509.</w:t>
            </w:r>
          </w:p>
        </w:tc>
        <w:tc>
          <w:tcPr>
            <w:tcW w:w="2551" w:type="dxa"/>
          </w:tcPr>
          <w:p w:rsidR="00577AB5" w:rsidRDefault="00577AB5">
            <w:pPr>
              <w:pStyle w:val="ConsPlusNormal"/>
            </w:pPr>
            <w:r>
              <w:t>г. Оренбург, ул. Конституции СССР, д. 17</w:t>
            </w:r>
          </w:p>
        </w:tc>
        <w:tc>
          <w:tcPr>
            <w:tcW w:w="1871" w:type="dxa"/>
          </w:tcPr>
          <w:p w:rsidR="00577AB5" w:rsidRDefault="00577AB5">
            <w:pPr>
              <w:pStyle w:val="ConsPlusNormal"/>
            </w:pPr>
            <w:r>
              <w:t xml:space="preserve">ремонт и (или) переустройство </w:t>
            </w:r>
            <w:r>
              <w:lastRenderedPageBreak/>
              <w:t>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3425798,89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3425798,89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510.</w:t>
            </w:r>
          </w:p>
        </w:tc>
        <w:tc>
          <w:tcPr>
            <w:tcW w:w="2551" w:type="dxa"/>
          </w:tcPr>
          <w:p w:rsidR="00577AB5" w:rsidRDefault="00577AB5">
            <w:pPr>
              <w:pStyle w:val="ConsPlusNormal"/>
            </w:pPr>
            <w:r>
              <w:t>г. Оренбург, ул. Конституции СССР, д. 22</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4717670,51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4717670,51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511.</w:t>
            </w:r>
          </w:p>
        </w:tc>
        <w:tc>
          <w:tcPr>
            <w:tcW w:w="2551" w:type="dxa"/>
          </w:tcPr>
          <w:p w:rsidR="00577AB5" w:rsidRDefault="00577AB5">
            <w:pPr>
              <w:pStyle w:val="ConsPlusNormal"/>
            </w:pPr>
            <w:r>
              <w:t>г. Оренбург, ул. Конституции СССР, д. 24/1, к. 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2493517,26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2493517,26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512.</w:t>
            </w:r>
          </w:p>
        </w:tc>
        <w:tc>
          <w:tcPr>
            <w:tcW w:w="2551" w:type="dxa"/>
          </w:tcPr>
          <w:p w:rsidR="00577AB5" w:rsidRDefault="00577AB5">
            <w:pPr>
              <w:pStyle w:val="ConsPlusNormal"/>
            </w:pPr>
            <w:r>
              <w:t>г. Оренбург, ул. Конституции СССР, д. 24/1, к. 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3067115,89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3067115,89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513.</w:t>
            </w:r>
          </w:p>
        </w:tc>
        <w:tc>
          <w:tcPr>
            <w:tcW w:w="2551" w:type="dxa"/>
          </w:tcPr>
          <w:p w:rsidR="00577AB5" w:rsidRDefault="00577AB5">
            <w:pPr>
              <w:pStyle w:val="ConsPlusNormal"/>
            </w:pPr>
            <w:r>
              <w:t>г. Оренбург, ул. Конституции СССР, д. 24/1, к. 2</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1779096,58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1779096,58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514.</w:t>
            </w:r>
          </w:p>
        </w:tc>
        <w:tc>
          <w:tcPr>
            <w:tcW w:w="2551" w:type="dxa"/>
          </w:tcPr>
          <w:p w:rsidR="00577AB5" w:rsidRDefault="00577AB5">
            <w:pPr>
              <w:pStyle w:val="ConsPlusNormal"/>
            </w:pPr>
            <w:r>
              <w:t>г. Оренбург, ул. Конституции СССР, д. 24/1, к. 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3049669,56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3049669,56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515.</w:t>
            </w:r>
          </w:p>
        </w:tc>
        <w:tc>
          <w:tcPr>
            <w:tcW w:w="2551" w:type="dxa"/>
          </w:tcPr>
          <w:p w:rsidR="00577AB5" w:rsidRDefault="00577AB5">
            <w:pPr>
              <w:pStyle w:val="ConsPlusNormal"/>
            </w:pPr>
            <w:r>
              <w:t>г. Оренбург, ул. Конституции СССР, д. 5/1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1987000,00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1987000,00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516.</w:t>
            </w:r>
          </w:p>
        </w:tc>
        <w:tc>
          <w:tcPr>
            <w:tcW w:w="2551" w:type="dxa"/>
          </w:tcPr>
          <w:p w:rsidR="00577AB5" w:rsidRDefault="00577AB5">
            <w:pPr>
              <w:pStyle w:val="ConsPlusNormal"/>
            </w:pPr>
            <w:r>
              <w:t>г. Оренбург, ул. Конституции СССР, д. 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2384858,91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2384858,91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517.</w:t>
            </w:r>
          </w:p>
        </w:tc>
        <w:tc>
          <w:tcPr>
            <w:tcW w:w="2551" w:type="dxa"/>
          </w:tcPr>
          <w:p w:rsidR="00577AB5" w:rsidRDefault="00577AB5">
            <w:pPr>
              <w:pStyle w:val="ConsPlusNormal"/>
            </w:pPr>
            <w:r>
              <w:t>г. Оренбург, ул. Конституции СССР, д. 9</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5482054,81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5482054,81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518.</w:t>
            </w:r>
          </w:p>
        </w:tc>
        <w:tc>
          <w:tcPr>
            <w:tcW w:w="2551" w:type="dxa"/>
          </w:tcPr>
          <w:p w:rsidR="00577AB5" w:rsidRDefault="00577AB5">
            <w:pPr>
              <w:pStyle w:val="ConsPlusNormal"/>
            </w:pPr>
            <w:r>
              <w:t>г. Оренбург, ул. Котова, д. 95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677,74</w:t>
            </w:r>
          </w:p>
        </w:tc>
        <w:tc>
          <w:tcPr>
            <w:tcW w:w="1804" w:type="dxa"/>
          </w:tcPr>
          <w:p w:rsidR="00577AB5" w:rsidRDefault="00577AB5">
            <w:pPr>
              <w:pStyle w:val="ConsPlusNormal"/>
              <w:jc w:val="center"/>
            </w:pPr>
            <w:r>
              <w:t>6075198,13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6075198,13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519.</w:t>
            </w:r>
          </w:p>
        </w:tc>
        <w:tc>
          <w:tcPr>
            <w:tcW w:w="2551" w:type="dxa"/>
          </w:tcPr>
          <w:p w:rsidR="00577AB5" w:rsidRDefault="00577AB5">
            <w:pPr>
              <w:pStyle w:val="ConsPlusNormal"/>
            </w:pPr>
            <w:r>
              <w:t xml:space="preserve">г. Оренбург, ул. Котова, </w:t>
            </w:r>
            <w:r>
              <w:lastRenderedPageBreak/>
              <w:t>д. 99а</w:t>
            </w:r>
          </w:p>
        </w:tc>
        <w:tc>
          <w:tcPr>
            <w:tcW w:w="1871" w:type="dxa"/>
          </w:tcPr>
          <w:p w:rsidR="00577AB5" w:rsidRDefault="00577AB5">
            <w:pPr>
              <w:pStyle w:val="ConsPlusNormal"/>
            </w:pPr>
            <w:r>
              <w:lastRenderedPageBreak/>
              <w:t xml:space="preserve">утепление и (или) </w:t>
            </w:r>
            <w:r>
              <w:lastRenderedPageBreak/>
              <w:t>ремонт фасада</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6310001,65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6310001,65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520.</w:t>
            </w:r>
          </w:p>
        </w:tc>
        <w:tc>
          <w:tcPr>
            <w:tcW w:w="2551" w:type="dxa"/>
          </w:tcPr>
          <w:p w:rsidR="00577AB5" w:rsidRDefault="00577AB5">
            <w:pPr>
              <w:pStyle w:val="ConsPlusNormal"/>
            </w:pPr>
            <w:r>
              <w:t>г. Оренбург, ул. Краснознаменная, д. 9а, литера А1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861865,08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861865,08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521.</w:t>
            </w:r>
          </w:p>
        </w:tc>
        <w:tc>
          <w:tcPr>
            <w:tcW w:w="2551" w:type="dxa"/>
          </w:tcPr>
          <w:p w:rsidR="00577AB5" w:rsidRDefault="00577AB5">
            <w:pPr>
              <w:pStyle w:val="ConsPlusNormal"/>
            </w:pPr>
            <w:r>
              <w:t>г. Оренбург, ул. Кривцова, д. 1а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3156577,05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3156577,05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522.</w:t>
            </w:r>
          </w:p>
        </w:tc>
        <w:tc>
          <w:tcPr>
            <w:tcW w:w="2551" w:type="dxa"/>
          </w:tcPr>
          <w:p w:rsidR="00577AB5" w:rsidRDefault="00577AB5">
            <w:pPr>
              <w:pStyle w:val="ConsPlusNormal"/>
            </w:pPr>
            <w:r>
              <w:t>г. Оренбург, ул. Курганская, д. 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4686871,62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4686871,62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523.</w:t>
            </w:r>
          </w:p>
        </w:tc>
        <w:tc>
          <w:tcPr>
            <w:tcW w:w="2551" w:type="dxa"/>
          </w:tcPr>
          <w:p w:rsidR="00577AB5" w:rsidRDefault="00577AB5">
            <w:pPr>
              <w:pStyle w:val="ConsPlusNormal"/>
            </w:pPr>
            <w:r>
              <w:t>г. Оренбург, ул. Курганская, д. 4</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867884,40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867884,40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524.</w:t>
            </w:r>
          </w:p>
        </w:tc>
        <w:tc>
          <w:tcPr>
            <w:tcW w:w="2551" w:type="dxa"/>
          </w:tcPr>
          <w:p w:rsidR="00577AB5" w:rsidRDefault="00577AB5">
            <w:pPr>
              <w:pStyle w:val="ConsPlusNormal"/>
            </w:pPr>
            <w:r>
              <w:t>г. Оренбург, ул. Лабужского, д. 10/1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4855321,73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4855321,73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525.</w:t>
            </w:r>
          </w:p>
        </w:tc>
        <w:tc>
          <w:tcPr>
            <w:tcW w:w="2551" w:type="dxa"/>
          </w:tcPr>
          <w:p w:rsidR="00577AB5" w:rsidRDefault="00577AB5">
            <w:pPr>
              <w:pStyle w:val="ConsPlusNormal"/>
            </w:pPr>
            <w:r>
              <w:t>г. Оренбург, ул. Лабужского, д. 10/2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4475657,54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4475657,54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526.</w:t>
            </w:r>
          </w:p>
        </w:tc>
        <w:tc>
          <w:tcPr>
            <w:tcW w:w="2551" w:type="dxa"/>
          </w:tcPr>
          <w:p w:rsidR="00577AB5" w:rsidRDefault="00577AB5">
            <w:pPr>
              <w:pStyle w:val="ConsPlusNormal"/>
            </w:pPr>
            <w:r>
              <w:t>г. Оренбург, ул. Лабужского, д. 2а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8227158,83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8227158,83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527.</w:t>
            </w:r>
          </w:p>
        </w:tc>
        <w:tc>
          <w:tcPr>
            <w:tcW w:w="2551" w:type="dxa"/>
          </w:tcPr>
          <w:p w:rsidR="00577AB5" w:rsidRDefault="00577AB5">
            <w:pPr>
              <w:pStyle w:val="ConsPlusNormal"/>
            </w:pPr>
            <w:r>
              <w:t>г. Оренбург, ул. Левашова, д. 3, литеры АА1А2</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1468637,97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1468637,97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528.</w:t>
            </w:r>
          </w:p>
        </w:tc>
        <w:tc>
          <w:tcPr>
            <w:tcW w:w="2551" w:type="dxa"/>
          </w:tcPr>
          <w:p w:rsidR="00577AB5" w:rsidRDefault="00577AB5">
            <w:pPr>
              <w:pStyle w:val="ConsPlusNormal"/>
            </w:pPr>
            <w:r>
              <w:t>г. Оренбург, ул. Левашова, д. 3, литеры АА1А2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5968079,22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5968079,22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529.</w:t>
            </w:r>
          </w:p>
        </w:tc>
        <w:tc>
          <w:tcPr>
            <w:tcW w:w="2551" w:type="dxa"/>
          </w:tcPr>
          <w:p w:rsidR="00577AB5" w:rsidRDefault="00577AB5">
            <w:pPr>
              <w:pStyle w:val="ConsPlusNormal"/>
            </w:pPr>
            <w:r>
              <w:t>г. Оренбург, ул. Ленинская, д. 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5346492,15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5346492,15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530.</w:t>
            </w:r>
          </w:p>
        </w:tc>
        <w:tc>
          <w:tcPr>
            <w:tcW w:w="2551" w:type="dxa"/>
          </w:tcPr>
          <w:p w:rsidR="00577AB5" w:rsidRDefault="00577AB5">
            <w:pPr>
              <w:pStyle w:val="ConsPlusNormal"/>
            </w:pPr>
            <w:r>
              <w:t>г. Оренбург, ул. Луговая, д. 83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8725144,03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8725144,03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531.</w:t>
            </w:r>
          </w:p>
        </w:tc>
        <w:tc>
          <w:tcPr>
            <w:tcW w:w="2551" w:type="dxa"/>
          </w:tcPr>
          <w:p w:rsidR="00577AB5" w:rsidRDefault="00577AB5">
            <w:pPr>
              <w:pStyle w:val="ConsPlusNormal"/>
            </w:pPr>
            <w:r>
              <w:t>г. Оренбург, ул. Луговая, д. 83</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4550921,43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4550921,43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532.</w:t>
            </w:r>
          </w:p>
        </w:tc>
        <w:tc>
          <w:tcPr>
            <w:tcW w:w="2551" w:type="dxa"/>
          </w:tcPr>
          <w:p w:rsidR="00577AB5" w:rsidRDefault="00577AB5">
            <w:pPr>
              <w:pStyle w:val="ConsPlusNormal"/>
            </w:pPr>
            <w:r>
              <w:t>г. Оренбург, ул. Луговая, д. 85</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798890,94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798890,94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533.</w:t>
            </w:r>
          </w:p>
        </w:tc>
        <w:tc>
          <w:tcPr>
            <w:tcW w:w="2551" w:type="dxa"/>
          </w:tcPr>
          <w:p w:rsidR="00577AB5" w:rsidRDefault="00577AB5">
            <w:pPr>
              <w:pStyle w:val="ConsPlusNormal"/>
            </w:pPr>
            <w:r>
              <w:t>г. Оренбург, ул. Луговая, д. 92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4667822,11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4667822,11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534.</w:t>
            </w:r>
          </w:p>
        </w:tc>
        <w:tc>
          <w:tcPr>
            <w:tcW w:w="2551" w:type="dxa"/>
          </w:tcPr>
          <w:p w:rsidR="00577AB5" w:rsidRDefault="00577AB5">
            <w:pPr>
              <w:pStyle w:val="ConsPlusNormal"/>
            </w:pPr>
            <w:r>
              <w:t>г. Оренбург, ул. Луговая, д. 92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691433,46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691433,46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535.</w:t>
            </w:r>
          </w:p>
        </w:tc>
        <w:tc>
          <w:tcPr>
            <w:tcW w:w="2551" w:type="dxa"/>
          </w:tcPr>
          <w:p w:rsidR="00577AB5" w:rsidRDefault="00577AB5">
            <w:pPr>
              <w:pStyle w:val="ConsPlusNormal"/>
            </w:pPr>
            <w:r>
              <w:t>г. Оренбург, ул. Луговая, д. 93</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2699671,24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2699671,24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536.</w:t>
            </w:r>
          </w:p>
        </w:tc>
        <w:tc>
          <w:tcPr>
            <w:tcW w:w="2551" w:type="dxa"/>
          </w:tcPr>
          <w:p w:rsidR="00577AB5" w:rsidRDefault="00577AB5">
            <w:pPr>
              <w:pStyle w:val="ConsPlusNormal"/>
            </w:pPr>
            <w:r>
              <w:t>г. Оренбург, ул. Львовская, д. 113</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1386381,36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1386381,36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537.</w:t>
            </w:r>
          </w:p>
        </w:tc>
        <w:tc>
          <w:tcPr>
            <w:tcW w:w="2551" w:type="dxa"/>
          </w:tcPr>
          <w:p w:rsidR="00577AB5" w:rsidRDefault="00577AB5">
            <w:pPr>
              <w:pStyle w:val="ConsPlusNormal"/>
            </w:pPr>
            <w:r>
              <w:t>г. Оренбург, ул. Львовская, д. 120</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5452312,46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5452312,46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538.</w:t>
            </w:r>
          </w:p>
        </w:tc>
        <w:tc>
          <w:tcPr>
            <w:tcW w:w="2551" w:type="dxa"/>
          </w:tcPr>
          <w:p w:rsidR="00577AB5" w:rsidRDefault="00577AB5">
            <w:pPr>
              <w:pStyle w:val="ConsPlusNormal"/>
            </w:pPr>
            <w:r>
              <w:t>г. Оренбург, ул. Львовская, д. 122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1901713,61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1901713,61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539.</w:t>
            </w:r>
          </w:p>
        </w:tc>
        <w:tc>
          <w:tcPr>
            <w:tcW w:w="2551" w:type="dxa"/>
          </w:tcPr>
          <w:p w:rsidR="00577AB5" w:rsidRDefault="00577AB5">
            <w:pPr>
              <w:pStyle w:val="ConsPlusNormal"/>
            </w:pPr>
            <w:r>
              <w:t>г. Оренбург, ул. М. Горького, д. 42</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197298,94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197298,94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540.</w:t>
            </w:r>
          </w:p>
        </w:tc>
        <w:tc>
          <w:tcPr>
            <w:tcW w:w="2551" w:type="dxa"/>
          </w:tcPr>
          <w:p w:rsidR="00577AB5" w:rsidRDefault="00577AB5">
            <w:pPr>
              <w:pStyle w:val="ConsPlusNormal"/>
            </w:pPr>
            <w:r>
              <w:t>г. Оренбург, ул. Магистральная, д. 10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1488941,36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1488941,36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541.</w:t>
            </w:r>
          </w:p>
        </w:tc>
        <w:tc>
          <w:tcPr>
            <w:tcW w:w="2551" w:type="dxa"/>
          </w:tcPr>
          <w:p w:rsidR="00577AB5" w:rsidRDefault="00577AB5">
            <w:pPr>
              <w:pStyle w:val="ConsPlusNormal"/>
            </w:pPr>
            <w:r>
              <w:t>г. Оренбург, ул. Магистральная, д. 16</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791579,69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791579,69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542.</w:t>
            </w:r>
          </w:p>
        </w:tc>
        <w:tc>
          <w:tcPr>
            <w:tcW w:w="2551" w:type="dxa"/>
          </w:tcPr>
          <w:p w:rsidR="00577AB5" w:rsidRDefault="00577AB5">
            <w:pPr>
              <w:pStyle w:val="ConsPlusNormal"/>
            </w:pPr>
            <w:r>
              <w:t>г. Оренбург, ул. Мало-Мельничная, д. 36а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1044,24</w:t>
            </w:r>
          </w:p>
        </w:tc>
        <w:tc>
          <w:tcPr>
            <w:tcW w:w="1804" w:type="dxa"/>
          </w:tcPr>
          <w:p w:rsidR="00577AB5" w:rsidRDefault="00577AB5">
            <w:pPr>
              <w:pStyle w:val="ConsPlusNormal"/>
              <w:jc w:val="center"/>
            </w:pPr>
            <w:r>
              <w:t>4885168,26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4885168,26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543.</w:t>
            </w:r>
          </w:p>
        </w:tc>
        <w:tc>
          <w:tcPr>
            <w:tcW w:w="2551" w:type="dxa"/>
          </w:tcPr>
          <w:p w:rsidR="00577AB5" w:rsidRDefault="00577AB5">
            <w:pPr>
              <w:pStyle w:val="ConsPlusNormal"/>
            </w:pPr>
            <w:r>
              <w:t>г. Оренбург, ул. Мало-Мельничная, д. 36а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799531,90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799531,90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544.</w:t>
            </w:r>
          </w:p>
        </w:tc>
        <w:tc>
          <w:tcPr>
            <w:tcW w:w="2551" w:type="dxa"/>
          </w:tcPr>
          <w:p w:rsidR="00577AB5" w:rsidRDefault="00577AB5">
            <w:pPr>
              <w:pStyle w:val="ConsPlusNormal"/>
            </w:pPr>
            <w:r>
              <w:t>г. Оренбург, ул. Мало-Мельничная, д. 36а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1110687,46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1110687,46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545.</w:t>
            </w:r>
          </w:p>
        </w:tc>
        <w:tc>
          <w:tcPr>
            <w:tcW w:w="2551" w:type="dxa"/>
          </w:tcPr>
          <w:p w:rsidR="00577AB5" w:rsidRDefault="00577AB5">
            <w:pPr>
              <w:pStyle w:val="ConsPlusNormal"/>
            </w:pPr>
            <w:r>
              <w:t>г. Оренбург, ул. Мало-Мельничная, д. 36б</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2032498,66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2032498,66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546.</w:t>
            </w:r>
          </w:p>
        </w:tc>
        <w:tc>
          <w:tcPr>
            <w:tcW w:w="2551" w:type="dxa"/>
          </w:tcPr>
          <w:p w:rsidR="00577AB5" w:rsidRDefault="00577AB5">
            <w:pPr>
              <w:pStyle w:val="ConsPlusNormal"/>
            </w:pPr>
            <w:r>
              <w:t>г. Оренбург, ул. Мало-Мельничная, д. 38а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4809738,05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4809738,05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547.</w:t>
            </w:r>
          </w:p>
        </w:tc>
        <w:tc>
          <w:tcPr>
            <w:tcW w:w="2551" w:type="dxa"/>
          </w:tcPr>
          <w:p w:rsidR="00577AB5" w:rsidRDefault="00577AB5">
            <w:pPr>
              <w:pStyle w:val="ConsPlusNormal"/>
            </w:pPr>
            <w:r>
              <w:t>г. Оренбург, ул. Мало-Мельничная, д. 38б</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1059,92</w:t>
            </w:r>
          </w:p>
        </w:tc>
        <w:tc>
          <w:tcPr>
            <w:tcW w:w="1804" w:type="dxa"/>
          </w:tcPr>
          <w:p w:rsidR="00577AB5" w:rsidRDefault="00577AB5">
            <w:pPr>
              <w:pStyle w:val="ConsPlusNormal"/>
              <w:jc w:val="center"/>
            </w:pPr>
            <w:r>
              <w:t>4814265,13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4814265,13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548.</w:t>
            </w:r>
          </w:p>
        </w:tc>
        <w:tc>
          <w:tcPr>
            <w:tcW w:w="2551" w:type="dxa"/>
          </w:tcPr>
          <w:p w:rsidR="00577AB5" w:rsidRDefault="00577AB5">
            <w:pPr>
              <w:pStyle w:val="ConsPlusNormal"/>
            </w:pPr>
            <w:r>
              <w:t>г. Оренбург, ул. Мало-Мельничная, д. 40а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6420776,16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6420776,16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549.</w:t>
            </w:r>
          </w:p>
        </w:tc>
        <w:tc>
          <w:tcPr>
            <w:tcW w:w="2551" w:type="dxa"/>
          </w:tcPr>
          <w:p w:rsidR="00577AB5" w:rsidRDefault="00577AB5">
            <w:pPr>
              <w:pStyle w:val="ConsPlusNormal"/>
            </w:pPr>
            <w:r>
              <w:t>г. Оренбург, ул. Мало-Мельничная, д. 40б</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6311550,91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6311550,91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550.</w:t>
            </w:r>
          </w:p>
        </w:tc>
        <w:tc>
          <w:tcPr>
            <w:tcW w:w="2551" w:type="dxa"/>
          </w:tcPr>
          <w:p w:rsidR="00577AB5" w:rsidRDefault="00577AB5">
            <w:pPr>
              <w:pStyle w:val="ConsPlusNormal"/>
            </w:pPr>
            <w:r>
              <w:t>г. Оренбург, ул. Маршала Жукова, д. 24/1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821069,55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821069,55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551.</w:t>
            </w:r>
          </w:p>
        </w:tc>
        <w:tc>
          <w:tcPr>
            <w:tcW w:w="2551" w:type="dxa"/>
          </w:tcPr>
          <w:p w:rsidR="00577AB5" w:rsidRDefault="00577AB5">
            <w:pPr>
              <w:pStyle w:val="ConsPlusNormal"/>
            </w:pPr>
            <w:r>
              <w:t>г. Оренбург, ул. Маршала Жукова, д. 29</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3141650,72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3141650,72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552.</w:t>
            </w:r>
          </w:p>
        </w:tc>
        <w:tc>
          <w:tcPr>
            <w:tcW w:w="2551" w:type="dxa"/>
          </w:tcPr>
          <w:p w:rsidR="00577AB5" w:rsidRDefault="00577AB5">
            <w:pPr>
              <w:pStyle w:val="ConsPlusNormal"/>
            </w:pPr>
            <w:r>
              <w:t>г. Оренбург, ул. Мира, д. 4</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2695688,28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2695688,28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553.</w:t>
            </w:r>
          </w:p>
        </w:tc>
        <w:tc>
          <w:tcPr>
            <w:tcW w:w="2551" w:type="dxa"/>
          </w:tcPr>
          <w:p w:rsidR="00577AB5" w:rsidRDefault="00577AB5">
            <w:pPr>
              <w:pStyle w:val="ConsPlusNormal"/>
            </w:pPr>
            <w:r>
              <w:t>г. Оренбург, ул. Мира, д. 8</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1332209,98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1332209,98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554.</w:t>
            </w:r>
          </w:p>
        </w:tc>
        <w:tc>
          <w:tcPr>
            <w:tcW w:w="2551" w:type="dxa"/>
          </w:tcPr>
          <w:p w:rsidR="00577AB5" w:rsidRDefault="00577AB5">
            <w:pPr>
              <w:pStyle w:val="ConsPlusNormal"/>
            </w:pPr>
            <w:r>
              <w:t>г. Оренбург, ул. Мира, д. 8</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2928688,82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2928688,82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555.</w:t>
            </w:r>
          </w:p>
        </w:tc>
        <w:tc>
          <w:tcPr>
            <w:tcW w:w="2551" w:type="dxa"/>
          </w:tcPr>
          <w:p w:rsidR="00577AB5" w:rsidRDefault="00577AB5">
            <w:pPr>
              <w:pStyle w:val="ConsPlusNormal"/>
            </w:pPr>
            <w:r>
              <w:t>г. Оренбург, ул. Набережная, д. 25а</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3106954,17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3106954,17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556.</w:t>
            </w:r>
          </w:p>
        </w:tc>
        <w:tc>
          <w:tcPr>
            <w:tcW w:w="2551" w:type="dxa"/>
          </w:tcPr>
          <w:p w:rsidR="00577AB5" w:rsidRDefault="00577AB5">
            <w:pPr>
              <w:pStyle w:val="ConsPlusNormal"/>
            </w:pPr>
            <w:r>
              <w:t>г. Оренбург, ул. Народная, д. 14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11675565,38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11675565,38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557.</w:t>
            </w:r>
          </w:p>
        </w:tc>
        <w:tc>
          <w:tcPr>
            <w:tcW w:w="2551" w:type="dxa"/>
          </w:tcPr>
          <w:p w:rsidR="00577AB5" w:rsidRDefault="00577AB5">
            <w:pPr>
              <w:pStyle w:val="ConsPlusNormal"/>
            </w:pPr>
            <w:r>
              <w:t>г. Оренбург, ул. Народная, д. 16</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5636962,38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5636962,38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558.</w:t>
            </w:r>
          </w:p>
        </w:tc>
        <w:tc>
          <w:tcPr>
            <w:tcW w:w="2551" w:type="dxa"/>
          </w:tcPr>
          <w:p w:rsidR="00577AB5" w:rsidRDefault="00577AB5">
            <w:pPr>
              <w:pStyle w:val="ConsPlusNormal"/>
            </w:pPr>
            <w:r>
              <w:t>г. Оренбург, ул. Народная, д. 18</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1979461,76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1979461,76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559.</w:t>
            </w:r>
          </w:p>
        </w:tc>
        <w:tc>
          <w:tcPr>
            <w:tcW w:w="2551" w:type="dxa"/>
          </w:tcPr>
          <w:p w:rsidR="00577AB5" w:rsidRDefault="00577AB5">
            <w:pPr>
              <w:pStyle w:val="ConsPlusNormal"/>
            </w:pPr>
            <w:r>
              <w:t>г. Оренбург, ул. Народная, д. 25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6025674,53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6025674,53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560.</w:t>
            </w:r>
          </w:p>
        </w:tc>
        <w:tc>
          <w:tcPr>
            <w:tcW w:w="2551" w:type="dxa"/>
          </w:tcPr>
          <w:p w:rsidR="00577AB5" w:rsidRDefault="00577AB5">
            <w:pPr>
              <w:pStyle w:val="ConsPlusNormal"/>
            </w:pPr>
            <w:r>
              <w:t>г. Оренбург, ул. Народная, д. 25</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1120380,61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1120380,61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561.</w:t>
            </w:r>
          </w:p>
        </w:tc>
        <w:tc>
          <w:tcPr>
            <w:tcW w:w="2551" w:type="dxa"/>
          </w:tcPr>
          <w:p w:rsidR="00577AB5" w:rsidRDefault="00577AB5">
            <w:pPr>
              <w:pStyle w:val="ConsPlusNormal"/>
            </w:pPr>
            <w:r>
              <w:t>г. Оренбург, ул. Народная, д. 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5804418,46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5804418,46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562.</w:t>
            </w:r>
          </w:p>
        </w:tc>
        <w:tc>
          <w:tcPr>
            <w:tcW w:w="2551" w:type="dxa"/>
          </w:tcPr>
          <w:p w:rsidR="00577AB5" w:rsidRDefault="00577AB5">
            <w:pPr>
              <w:pStyle w:val="ConsPlusNormal"/>
            </w:pPr>
            <w:r>
              <w:t>г. Оренбург, ул. Народная, д. 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6950034,76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6950034,76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563.</w:t>
            </w:r>
          </w:p>
        </w:tc>
        <w:tc>
          <w:tcPr>
            <w:tcW w:w="2551" w:type="dxa"/>
          </w:tcPr>
          <w:p w:rsidR="00577AB5" w:rsidRDefault="00577AB5">
            <w:pPr>
              <w:pStyle w:val="ConsPlusNormal"/>
            </w:pPr>
            <w:r>
              <w:t xml:space="preserve">г. Оренбург, ул. Новая, д. </w:t>
            </w:r>
            <w:r>
              <w:lastRenderedPageBreak/>
              <w:t>10/1</w:t>
            </w:r>
          </w:p>
        </w:tc>
        <w:tc>
          <w:tcPr>
            <w:tcW w:w="1871" w:type="dxa"/>
          </w:tcPr>
          <w:p w:rsidR="00577AB5" w:rsidRDefault="00577AB5">
            <w:pPr>
              <w:pStyle w:val="ConsPlusNormal"/>
            </w:pPr>
            <w:r>
              <w:lastRenderedPageBreak/>
              <w:t xml:space="preserve">утепление и (или) </w:t>
            </w:r>
            <w:r>
              <w:lastRenderedPageBreak/>
              <w:t>ремонт фасада</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18852834,92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18852834,92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564.</w:t>
            </w:r>
          </w:p>
        </w:tc>
        <w:tc>
          <w:tcPr>
            <w:tcW w:w="2551" w:type="dxa"/>
          </w:tcPr>
          <w:p w:rsidR="00577AB5" w:rsidRDefault="00577AB5">
            <w:pPr>
              <w:pStyle w:val="ConsPlusNormal"/>
            </w:pPr>
            <w:r>
              <w:t>г. Оренбург, ул. Новая, д. 10/2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8373894,79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8373894,79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565.</w:t>
            </w:r>
          </w:p>
        </w:tc>
        <w:tc>
          <w:tcPr>
            <w:tcW w:w="2551" w:type="dxa"/>
          </w:tcPr>
          <w:p w:rsidR="00577AB5" w:rsidRDefault="00577AB5">
            <w:pPr>
              <w:pStyle w:val="ConsPlusNormal"/>
            </w:pPr>
            <w:r>
              <w:t>г. Оренбург, ул. Новая, д. 15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856499,62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856499,62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566.</w:t>
            </w:r>
          </w:p>
        </w:tc>
        <w:tc>
          <w:tcPr>
            <w:tcW w:w="2551" w:type="dxa"/>
          </w:tcPr>
          <w:p w:rsidR="00577AB5" w:rsidRDefault="00577AB5">
            <w:pPr>
              <w:pStyle w:val="ConsPlusNormal"/>
            </w:pPr>
            <w:r>
              <w:t>г. Оренбург, ул. Новая, д. 15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5348721,66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5348721,66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567.</w:t>
            </w:r>
          </w:p>
        </w:tc>
        <w:tc>
          <w:tcPr>
            <w:tcW w:w="2551" w:type="dxa"/>
          </w:tcPr>
          <w:p w:rsidR="00577AB5" w:rsidRDefault="00577AB5">
            <w:pPr>
              <w:pStyle w:val="ConsPlusNormal"/>
            </w:pPr>
            <w:r>
              <w:t>г. Оренбург, ул. Новая, д. 2/1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4396318,98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4396318,98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568.</w:t>
            </w:r>
          </w:p>
        </w:tc>
        <w:tc>
          <w:tcPr>
            <w:tcW w:w="2551" w:type="dxa"/>
          </w:tcPr>
          <w:p w:rsidR="00577AB5" w:rsidRDefault="00577AB5">
            <w:pPr>
              <w:pStyle w:val="ConsPlusNormal"/>
            </w:pPr>
            <w:r>
              <w:t>г. Оренбург, ул. Новая, д. 2/1</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3772096,50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3772096,50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569.</w:t>
            </w:r>
          </w:p>
        </w:tc>
        <w:tc>
          <w:tcPr>
            <w:tcW w:w="2551" w:type="dxa"/>
          </w:tcPr>
          <w:p w:rsidR="00577AB5" w:rsidRDefault="00577AB5">
            <w:pPr>
              <w:pStyle w:val="ConsPlusNormal"/>
            </w:pPr>
            <w:r>
              <w:t>г. Оренбург, ул. Новая, д. 2/1</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1833220,53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1833220,53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570.</w:t>
            </w:r>
          </w:p>
        </w:tc>
        <w:tc>
          <w:tcPr>
            <w:tcW w:w="2551" w:type="dxa"/>
          </w:tcPr>
          <w:p w:rsidR="00577AB5" w:rsidRDefault="00577AB5">
            <w:pPr>
              <w:pStyle w:val="ConsPlusNormal"/>
            </w:pPr>
            <w:r>
              <w:t>г. Оренбург, ул. Новая, д. 6</w:t>
            </w:r>
          </w:p>
        </w:tc>
        <w:tc>
          <w:tcPr>
            <w:tcW w:w="1871" w:type="dxa"/>
          </w:tcPr>
          <w:p w:rsidR="00577AB5" w:rsidRDefault="00577AB5">
            <w:pPr>
              <w:pStyle w:val="ConsPlusNormal"/>
            </w:pPr>
            <w:r>
              <w:t>ремонт СПД</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4573892,40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4573892,40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571.</w:t>
            </w:r>
          </w:p>
        </w:tc>
        <w:tc>
          <w:tcPr>
            <w:tcW w:w="2551" w:type="dxa"/>
          </w:tcPr>
          <w:p w:rsidR="00577AB5" w:rsidRDefault="00577AB5">
            <w:pPr>
              <w:pStyle w:val="ConsPlusNormal"/>
            </w:pPr>
            <w:r>
              <w:t>г. Оренбург, ул. Новая, д. 7/1</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1021876,54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1021876,54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572.</w:t>
            </w:r>
          </w:p>
        </w:tc>
        <w:tc>
          <w:tcPr>
            <w:tcW w:w="2551" w:type="dxa"/>
          </w:tcPr>
          <w:p w:rsidR="00577AB5" w:rsidRDefault="00577AB5">
            <w:pPr>
              <w:pStyle w:val="ConsPlusNormal"/>
            </w:pPr>
            <w:r>
              <w:t>г. Оренбург, ул. Ногина, д. 90</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3200580,28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3200580,28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573.</w:t>
            </w:r>
          </w:p>
        </w:tc>
        <w:tc>
          <w:tcPr>
            <w:tcW w:w="2551" w:type="dxa"/>
          </w:tcPr>
          <w:p w:rsidR="00577AB5" w:rsidRDefault="00577AB5">
            <w:pPr>
              <w:pStyle w:val="ConsPlusNormal"/>
            </w:pPr>
            <w:r>
              <w:t>г. Оренбург, ул. Орлова, д. 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4881106,36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4881106,36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574.</w:t>
            </w:r>
          </w:p>
        </w:tc>
        <w:tc>
          <w:tcPr>
            <w:tcW w:w="2551" w:type="dxa"/>
          </w:tcPr>
          <w:p w:rsidR="00577AB5" w:rsidRDefault="00577AB5">
            <w:pPr>
              <w:pStyle w:val="ConsPlusNormal"/>
            </w:pPr>
            <w:r>
              <w:t>г. Оренбург, ул. Орлова, д. 3</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4064158,77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4064158,77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575.</w:t>
            </w:r>
          </w:p>
        </w:tc>
        <w:tc>
          <w:tcPr>
            <w:tcW w:w="2551" w:type="dxa"/>
          </w:tcPr>
          <w:p w:rsidR="00577AB5" w:rsidRDefault="00577AB5">
            <w:pPr>
              <w:pStyle w:val="ConsPlusNormal"/>
            </w:pPr>
            <w:r>
              <w:t>г. Оренбург, ул. Орская, д. 47</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4721063,19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4721063,19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576.</w:t>
            </w:r>
          </w:p>
        </w:tc>
        <w:tc>
          <w:tcPr>
            <w:tcW w:w="2551" w:type="dxa"/>
          </w:tcPr>
          <w:p w:rsidR="00577AB5" w:rsidRDefault="00577AB5">
            <w:pPr>
              <w:pStyle w:val="ConsPlusNormal"/>
            </w:pPr>
            <w:r>
              <w:t>г. Оренбург, ул. Орская, д. 47</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pPr>
          </w:p>
        </w:tc>
        <w:tc>
          <w:tcPr>
            <w:tcW w:w="1804" w:type="dxa"/>
          </w:tcPr>
          <w:p w:rsidR="00577AB5" w:rsidRDefault="00577AB5">
            <w:pPr>
              <w:pStyle w:val="ConsPlusNormal"/>
              <w:jc w:val="center"/>
            </w:pPr>
            <w:r>
              <w:t>4484359,87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4484359,87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577.</w:t>
            </w:r>
          </w:p>
        </w:tc>
        <w:tc>
          <w:tcPr>
            <w:tcW w:w="2551" w:type="dxa"/>
          </w:tcPr>
          <w:p w:rsidR="00577AB5" w:rsidRDefault="00577AB5">
            <w:pPr>
              <w:pStyle w:val="ConsPlusNormal"/>
            </w:pPr>
            <w:r>
              <w:t>г. Оренбург, ул. Охотская, д. 16</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306632,04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306632,04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578.</w:t>
            </w:r>
          </w:p>
        </w:tc>
        <w:tc>
          <w:tcPr>
            <w:tcW w:w="2551" w:type="dxa"/>
          </w:tcPr>
          <w:p w:rsidR="00577AB5" w:rsidRDefault="00577AB5">
            <w:pPr>
              <w:pStyle w:val="ConsPlusNormal"/>
            </w:pPr>
            <w:r>
              <w:t>г. Оренбург, ул. Охотская, д. 16</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233961,48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233961,48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579.</w:t>
            </w:r>
          </w:p>
        </w:tc>
        <w:tc>
          <w:tcPr>
            <w:tcW w:w="2551" w:type="dxa"/>
          </w:tcPr>
          <w:p w:rsidR="00577AB5" w:rsidRDefault="00577AB5">
            <w:pPr>
              <w:pStyle w:val="ConsPlusNormal"/>
            </w:pPr>
            <w:r>
              <w:t>г. Оренбург, ул. Охотская, д. 16</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131055,83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131055,83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580.</w:t>
            </w:r>
          </w:p>
        </w:tc>
        <w:tc>
          <w:tcPr>
            <w:tcW w:w="2551" w:type="dxa"/>
          </w:tcPr>
          <w:p w:rsidR="00577AB5" w:rsidRDefault="00577AB5">
            <w:pPr>
              <w:pStyle w:val="ConsPlusNormal"/>
            </w:pPr>
            <w:r>
              <w:t>г. Оренбург, ул. Охотская, д. 16</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994092,53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994092,53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581.</w:t>
            </w:r>
          </w:p>
        </w:tc>
        <w:tc>
          <w:tcPr>
            <w:tcW w:w="2551" w:type="dxa"/>
          </w:tcPr>
          <w:p w:rsidR="00577AB5" w:rsidRDefault="00577AB5">
            <w:pPr>
              <w:pStyle w:val="ConsPlusNormal"/>
            </w:pPr>
            <w:r>
              <w:t>г. Оренбург, ул. Подурова, д. 70/1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4855560,74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4855560,74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582.</w:t>
            </w:r>
          </w:p>
        </w:tc>
        <w:tc>
          <w:tcPr>
            <w:tcW w:w="2551" w:type="dxa"/>
          </w:tcPr>
          <w:p w:rsidR="00577AB5" w:rsidRDefault="00577AB5">
            <w:pPr>
              <w:pStyle w:val="ConsPlusNormal"/>
            </w:pPr>
            <w:r>
              <w:t>г. Оренбург, ул. Полигонная, д. 2</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4473029,69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4473029,69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583.</w:t>
            </w:r>
          </w:p>
        </w:tc>
        <w:tc>
          <w:tcPr>
            <w:tcW w:w="2551" w:type="dxa"/>
          </w:tcPr>
          <w:p w:rsidR="00577AB5" w:rsidRDefault="00577AB5">
            <w:pPr>
              <w:pStyle w:val="ConsPlusNormal"/>
            </w:pPr>
            <w:r>
              <w:t>г. Оренбург, ул. Полигонная, д. 6</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1960000,00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1960000,00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584.</w:t>
            </w:r>
          </w:p>
        </w:tc>
        <w:tc>
          <w:tcPr>
            <w:tcW w:w="2551" w:type="dxa"/>
          </w:tcPr>
          <w:p w:rsidR="00577AB5" w:rsidRDefault="00577AB5">
            <w:pPr>
              <w:pStyle w:val="ConsPlusNormal"/>
            </w:pPr>
            <w:r>
              <w:t>г. Оренбург, ул. Полтавская, д. 13</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1845938,58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1845938,58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585.</w:t>
            </w:r>
          </w:p>
        </w:tc>
        <w:tc>
          <w:tcPr>
            <w:tcW w:w="2551" w:type="dxa"/>
          </w:tcPr>
          <w:p w:rsidR="00577AB5" w:rsidRDefault="00577AB5">
            <w:pPr>
              <w:pStyle w:val="ConsPlusNormal"/>
            </w:pPr>
            <w:r>
              <w:t>г. Оренбург, ул. Полтавская, д. 82а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170,15</w:t>
            </w:r>
          </w:p>
        </w:tc>
        <w:tc>
          <w:tcPr>
            <w:tcW w:w="1804" w:type="dxa"/>
          </w:tcPr>
          <w:p w:rsidR="00577AB5" w:rsidRDefault="00577AB5">
            <w:pPr>
              <w:pStyle w:val="ConsPlusNormal"/>
              <w:jc w:val="center"/>
            </w:pPr>
            <w:r>
              <w:t>1426880,27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1426880,27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586.</w:t>
            </w:r>
          </w:p>
        </w:tc>
        <w:tc>
          <w:tcPr>
            <w:tcW w:w="2551" w:type="dxa"/>
          </w:tcPr>
          <w:p w:rsidR="00577AB5" w:rsidRDefault="00577AB5">
            <w:pPr>
              <w:pStyle w:val="ConsPlusNormal"/>
            </w:pPr>
            <w:r>
              <w:t xml:space="preserve">г. Оренбург, ул. </w:t>
            </w:r>
            <w:r>
              <w:lastRenderedPageBreak/>
              <w:t>Полтавская, д. 86</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322,45</w:t>
            </w:r>
          </w:p>
        </w:tc>
        <w:tc>
          <w:tcPr>
            <w:tcW w:w="1804" w:type="dxa"/>
          </w:tcPr>
          <w:p w:rsidR="00577AB5" w:rsidRDefault="00577AB5">
            <w:pPr>
              <w:pStyle w:val="ConsPlusNormal"/>
              <w:jc w:val="center"/>
            </w:pPr>
            <w:r>
              <w:t>2635403,21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2635403,21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587.</w:t>
            </w:r>
          </w:p>
        </w:tc>
        <w:tc>
          <w:tcPr>
            <w:tcW w:w="2551" w:type="dxa"/>
          </w:tcPr>
          <w:p w:rsidR="00577AB5" w:rsidRDefault="00577AB5">
            <w:pPr>
              <w:pStyle w:val="ConsPlusNormal"/>
            </w:pPr>
            <w:r>
              <w:t>г. Оренбург, ул. Потехина, д. 28/1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805,82</w:t>
            </w:r>
          </w:p>
        </w:tc>
        <w:tc>
          <w:tcPr>
            <w:tcW w:w="1804" w:type="dxa"/>
          </w:tcPr>
          <w:p w:rsidR="00577AB5" w:rsidRDefault="00577AB5">
            <w:pPr>
              <w:pStyle w:val="ConsPlusNormal"/>
              <w:jc w:val="center"/>
            </w:pPr>
            <w:r>
              <w:t>5687211,58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5687211,58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588.</w:t>
            </w:r>
          </w:p>
        </w:tc>
        <w:tc>
          <w:tcPr>
            <w:tcW w:w="2551" w:type="dxa"/>
          </w:tcPr>
          <w:p w:rsidR="00577AB5" w:rsidRDefault="00577AB5">
            <w:pPr>
              <w:pStyle w:val="ConsPlusNormal"/>
            </w:pPr>
            <w:r>
              <w:t>г. Оренбург, ул. Потехина, д. 30</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5127624,93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5127624,93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589.</w:t>
            </w:r>
          </w:p>
        </w:tc>
        <w:tc>
          <w:tcPr>
            <w:tcW w:w="2551" w:type="dxa"/>
          </w:tcPr>
          <w:p w:rsidR="00577AB5" w:rsidRDefault="00577AB5">
            <w:pPr>
              <w:pStyle w:val="ConsPlusNormal"/>
            </w:pPr>
            <w:r>
              <w:t>г. Оренбург, ул. Пролетарская, д. 153</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8870080,69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8870080,69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590.</w:t>
            </w:r>
          </w:p>
        </w:tc>
        <w:tc>
          <w:tcPr>
            <w:tcW w:w="2551" w:type="dxa"/>
          </w:tcPr>
          <w:p w:rsidR="00577AB5" w:rsidRDefault="00577AB5">
            <w:pPr>
              <w:pStyle w:val="ConsPlusNormal"/>
            </w:pPr>
            <w:r>
              <w:t>г. Оренбург, ул. Пролетарская, д. 216а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pPr>
          </w:p>
        </w:tc>
        <w:tc>
          <w:tcPr>
            <w:tcW w:w="1804" w:type="dxa"/>
          </w:tcPr>
          <w:p w:rsidR="00577AB5" w:rsidRDefault="00577AB5">
            <w:pPr>
              <w:pStyle w:val="ConsPlusNormal"/>
              <w:jc w:val="center"/>
            </w:pPr>
            <w:r>
              <w:t>459740,31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459740,31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591.</w:t>
            </w:r>
          </w:p>
        </w:tc>
        <w:tc>
          <w:tcPr>
            <w:tcW w:w="2551" w:type="dxa"/>
          </w:tcPr>
          <w:p w:rsidR="00577AB5" w:rsidRDefault="00577AB5">
            <w:pPr>
              <w:pStyle w:val="ConsPlusNormal"/>
            </w:pPr>
            <w:r>
              <w:t>г. Оренбург, ул. Пролетарская, д. 253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3724183,33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3724183,33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592.</w:t>
            </w:r>
          </w:p>
        </w:tc>
        <w:tc>
          <w:tcPr>
            <w:tcW w:w="2551" w:type="dxa"/>
          </w:tcPr>
          <w:p w:rsidR="00577AB5" w:rsidRDefault="00577AB5">
            <w:pPr>
              <w:pStyle w:val="ConsPlusNormal"/>
            </w:pPr>
            <w:r>
              <w:t>г. Оренбург, ул. Пролетарская, д. 259/2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7719480,95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7719480,95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593.</w:t>
            </w:r>
          </w:p>
        </w:tc>
        <w:tc>
          <w:tcPr>
            <w:tcW w:w="2551" w:type="dxa"/>
          </w:tcPr>
          <w:p w:rsidR="00577AB5" w:rsidRDefault="00577AB5">
            <w:pPr>
              <w:pStyle w:val="ConsPlusNormal"/>
            </w:pPr>
            <w:r>
              <w:t>г. Оренбург, ул. Пролетарская, д. 263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4747024,32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4747024,32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594.</w:t>
            </w:r>
          </w:p>
        </w:tc>
        <w:tc>
          <w:tcPr>
            <w:tcW w:w="2551" w:type="dxa"/>
          </w:tcPr>
          <w:p w:rsidR="00577AB5" w:rsidRDefault="00577AB5">
            <w:pPr>
              <w:pStyle w:val="ConsPlusNormal"/>
            </w:pPr>
            <w:r>
              <w:t>г. Оренбург, ул. Пролетарская, д. 263/1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4660279,27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4660279,27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595.</w:t>
            </w:r>
          </w:p>
        </w:tc>
        <w:tc>
          <w:tcPr>
            <w:tcW w:w="2551" w:type="dxa"/>
          </w:tcPr>
          <w:p w:rsidR="00577AB5" w:rsidRDefault="00577AB5">
            <w:pPr>
              <w:pStyle w:val="ConsPlusNormal"/>
            </w:pPr>
            <w:r>
              <w:t>г. Оренбург, ул. Пролетарская, д. 263/3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7040591,50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7040591,50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596.</w:t>
            </w:r>
          </w:p>
        </w:tc>
        <w:tc>
          <w:tcPr>
            <w:tcW w:w="2551" w:type="dxa"/>
          </w:tcPr>
          <w:p w:rsidR="00577AB5" w:rsidRDefault="00577AB5">
            <w:pPr>
              <w:pStyle w:val="ConsPlusNormal"/>
            </w:pPr>
            <w:r>
              <w:t>г. Оренбург, ул. Пролетарская, д. 267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830,66</w:t>
            </w:r>
          </w:p>
        </w:tc>
        <w:tc>
          <w:tcPr>
            <w:tcW w:w="1804" w:type="dxa"/>
          </w:tcPr>
          <w:p w:rsidR="00577AB5" w:rsidRDefault="00577AB5">
            <w:pPr>
              <w:pStyle w:val="ConsPlusNormal"/>
              <w:jc w:val="center"/>
            </w:pPr>
            <w:r>
              <w:t>6633072,51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6633072,51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597.</w:t>
            </w:r>
          </w:p>
        </w:tc>
        <w:tc>
          <w:tcPr>
            <w:tcW w:w="2551" w:type="dxa"/>
          </w:tcPr>
          <w:p w:rsidR="00577AB5" w:rsidRDefault="00577AB5">
            <w:pPr>
              <w:pStyle w:val="ConsPlusNormal"/>
            </w:pPr>
            <w:r>
              <w:t>г. Оренбург, ул. Пролетарская, д. 269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6823617,95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6823617,95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598.</w:t>
            </w:r>
          </w:p>
        </w:tc>
        <w:tc>
          <w:tcPr>
            <w:tcW w:w="2551" w:type="dxa"/>
          </w:tcPr>
          <w:p w:rsidR="00577AB5" w:rsidRDefault="00577AB5">
            <w:pPr>
              <w:pStyle w:val="ConsPlusNormal"/>
            </w:pPr>
            <w:r>
              <w:t>г. Оренбург, ул. Пролетарская, д. 269/1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6596767,87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6596767,87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599.</w:t>
            </w:r>
          </w:p>
        </w:tc>
        <w:tc>
          <w:tcPr>
            <w:tcW w:w="2551" w:type="dxa"/>
          </w:tcPr>
          <w:p w:rsidR="00577AB5" w:rsidRDefault="00577AB5">
            <w:pPr>
              <w:pStyle w:val="ConsPlusNormal"/>
            </w:pPr>
            <w:r>
              <w:t>г. Оренбург, ул. Пролетарская, д. 273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5767840,49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5767840,49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600.</w:t>
            </w:r>
          </w:p>
        </w:tc>
        <w:tc>
          <w:tcPr>
            <w:tcW w:w="2551" w:type="dxa"/>
          </w:tcPr>
          <w:p w:rsidR="00577AB5" w:rsidRDefault="00577AB5">
            <w:pPr>
              <w:pStyle w:val="ConsPlusNormal"/>
            </w:pPr>
            <w:r>
              <w:t>г. Оренбург, ул. Пролетарская, д. 273/1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7793212,95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7793212,95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601.</w:t>
            </w:r>
          </w:p>
        </w:tc>
        <w:tc>
          <w:tcPr>
            <w:tcW w:w="2551" w:type="dxa"/>
          </w:tcPr>
          <w:p w:rsidR="00577AB5" w:rsidRDefault="00577AB5">
            <w:pPr>
              <w:pStyle w:val="ConsPlusNormal"/>
            </w:pPr>
            <w:r>
              <w:t>г. Оренбург, ул. Пролетарская, д. 4, литеры АА1А6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450,6</w:t>
            </w:r>
          </w:p>
        </w:tc>
        <w:tc>
          <w:tcPr>
            <w:tcW w:w="1804" w:type="dxa"/>
          </w:tcPr>
          <w:p w:rsidR="00577AB5" w:rsidRDefault="00577AB5">
            <w:pPr>
              <w:pStyle w:val="ConsPlusNormal"/>
              <w:jc w:val="center"/>
            </w:pPr>
            <w:r>
              <w:t>4670874,50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4670874,50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602.</w:t>
            </w:r>
          </w:p>
        </w:tc>
        <w:tc>
          <w:tcPr>
            <w:tcW w:w="2551" w:type="dxa"/>
          </w:tcPr>
          <w:p w:rsidR="00577AB5" w:rsidRDefault="00577AB5">
            <w:pPr>
              <w:pStyle w:val="ConsPlusNormal"/>
            </w:pPr>
            <w:r>
              <w:t>г. Оренбург, ул. Пролетарская, д. 50, литеры АА1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306,25</w:t>
            </w:r>
          </w:p>
        </w:tc>
        <w:tc>
          <w:tcPr>
            <w:tcW w:w="1804" w:type="dxa"/>
          </w:tcPr>
          <w:p w:rsidR="00577AB5" w:rsidRDefault="00577AB5">
            <w:pPr>
              <w:pStyle w:val="ConsPlusNormal"/>
              <w:jc w:val="center"/>
            </w:pPr>
            <w:r>
              <w:t>3927057,88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3927057,88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603.</w:t>
            </w:r>
          </w:p>
        </w:tc>
        <w:tc>
          <w:tcPr>
            <w:tcW w:w="2551" w:type="dxa"/>
          </w:tcPr>
          <w:p w:rsidR="00577AB5" w:rsidRDefault="00577AB5">
            <w:pPr>
              <w:pStyle w:val="ConsPlusNormal"/>
            </w:pPr>
            <w:r>
              <w:t>г. Оренбург, ул. Пролетарская/ул. Советская, д. 29/44, литеры АВ</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2018766,46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2018766,46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604.</w:t>
            </w:r>
          </w:p>
        </w:tc>
        <w:tc>
          <w:tcPr>
            <w:tcW w:w="2551" w:type="dxa"/>
          </w:tcPr>
          <w:p w:rsidR="00577AB5" w:rsidRDefault="00577AB5">
            <w:pPr>
              <w:pStyle w:val="ConsPlusNormal"/>
            </w:pPr>
            <w:r>
              <w:t xml:space="preserve">г. Оренбург, ул. Пролетарская/ул. Советская, д. 29/44, </w:t>
            </w:r>
            <w:r>
              <w:lastRenderedPageBreak/>
              <w:t>литеры АВ</w:t>
            </w:r>
          </w:p>
        </w:tc>
        <w:tc>
          <w:tcPr>
            <w:tcW w:w="1871" w:type="dxa"/>
          </w:tcPr>
          <w:p w:rsidR="00577AB5" w:rsidRDefault="00577AB5">
            <w:pPr>
              <w:pStyle w:val="ConsPlusNormal"/>
            </w:pPr>
            <w:r>
              <w:lastRenderedPageBreak/>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2018766,46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2018766,46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605.</w:t>
            </w:r>
          </w:p>
        </w:tc>
        <w:tc>
          <w:tcPr>
            <w:tcW w:w="2551" w:type="dxa"/>
          </w:tcPr>
          <w:p w:rsidR="00577AB5" w:rsidRDefault="00577AB5">
            <w:pPr>
              <w:pStyle w:val="ConsPlusNormal"/>
            </w:pPr>
            <w:r>
              <w:t>г. Оренбург, ул. Промышленная, д. 10</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4077625,32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4077625,32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606.</w:t>
            </w:r>
          </w:p>
        </w:tc>
        <w:tc>
          <w:tcPr>
            <w:tcW w:w="2551" w:type="dxa"/>
          </w:tcPr>
          <w:p w:rsidR="00577AB5" w:rsidRDefault="00577AB5">
            <w:pPr>
              <w:pStyle w:val="ConsPlusNormal"/>
            </w:pPr>
            <w:r>
              <w:t>г. Оренбург, ул. Пушкинская, д. 43, литера А2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2684291,90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2684291,90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607.</w:t>
            </w:r>
          </w:p>
        </w:tc>
        <w:tc>
          <w:tcPr>
            <w:tcW w:w="2551" w:type="dxa"/>
          </w:tcPr>
          <w:p w:rsidR="00577AB5" w:rsidRDefault="00577AB5">
            <w:pPr>
              <w:pStyle w:val="ConsPlusNormal"/>
            </w:pPr>
            <w:r>
              <w:t>г. Оренбург, ул. Пушкинская, д. 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6513963,38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6513963,38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608.</w:t>
            </w:r>
          </w:p>
        </w:tc>
        <w:tc>
          <w:tcPr>
            <w:tcW w:w="2551" w:type="dxa"/>
          </w:tcPr>
          <w:p w:rsidR="00577AB5" w:rsidRDefault="00577AB5">
            <w:pPr>
              <w:pStyle w:val="ConsPlusNormal"/>
            </w:pPr>
            <w:r>
              <w:t>г. Оренбург, ул. Родимцева, д. 13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1205</w:t>
            </w:r>
          </w:p>
        </w:tc>
        <w:tc>
          <w:tcPr>
            <w:tcW w:w="1804" w:type="dxa"/>
          </w:tcPr>
          <w:p w:rsidR="00577AB5" w:rsidRDefault="00577AB5">
            <w:pPr>
              <w:pStyle w:val="ConsPlusNormal"/>
              <w:jc w:val="center"/>
            </w:pPr>
            <w:r>
              <w:t>2773132,20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2773132,20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609.</w:t>
            </w:r>
          </w:p>
        </w:tc>
        <w:tc>
          <w:tcPr>
            <w:tcW w:w="2551" w:type="dxa"/>
          </w:tcPr>
          <w:p w:rsidR="00577AB5" w:rsidRDefault="00577AB5">
            <w:pPr>
              <w:pStyle w:val="ConsPlusNormal"/>
            </w:pPr>
            <w:r>
              <w:t>г. Оренбург, ул. Родимцева, д. 14/1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1524301,00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1524301,00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610.</w:t>
            </w:r>
          </w:p>
        </w:tc>
        <w:tc>
          <w:tcPr>
            <w:tcW w:w="2551" w:type="dxa"/>
          </w:tcPr>
          <w:p w:rsidR="00577AB5" w:rsidRDefault="00577AB5">
            <w:pPr>
              <w:pStyle w:val="ConsPlusNormal"/>
            </w:pPr>
            <w:r>
              <w:t>г. Оренбург, ул. Родимцева, д. 4</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1835206,99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1835206,99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611.</w:t>
            </w:r>
          </w:p>
        </w:tc>
        <w:tc>
          <w:tcPr>
            <w:tcW w:w="2551" w:type="dxa"/>
          </w:tcPr>
          <w:p w:rsidR="00577AB5" w:rsidRDefault="00577AB5">
            <w:pPr>
              <w:pStyle w:val="ConsPlusNormal"/>
            </w:pPr>
            <w:r>
              <w:t>г. Оренбург, ул. Родимцева, д. 6</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4606153,24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4606153,24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612.</w:t>
            </w:r>
          </w:p>
        </w:tc>
        <w:tc>
          <w:tcPr>
            <w:tcW w:w="2551" w:type="dxa"/>
          </w:tcPr>
          <w:p w:rsidR="00577AB5" w:rsidRDefault="00577AB5">
            <w:pPr>
              <w:pStyle w:val="ConsPlusNormal"/>
            </w:pPr>
            <w:r>
              <w:t>г. Оренбург, ул. Родимцева, д. 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1580,88</w:t>
            </w:r>
          </w:p>
        </w:tc>
        <w:tc>
          <w:tcPr>
            <w:tcW w:w="1804" w:type="dxa"/>
          </w:tcPr>
          <w:p w:rsidR="00577AB5" w:rsidRDefault="00577AB5">
            <w:pPr>
              <w:pStyle w:val="ConsPlusNormal"/>
              <w:jc w:val="center"/>
            </w:pPr>
            <w:r>
              <w:t>13618731,49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13618731,49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613.</w:t>
            </w:r>
          </w:p>
        </w:tc>
        <w:tc>
          <w:tcPr>
            <w:tcW w:w="2551" w:type="dxa"/>
          </w:tcPr>
          <w:p w:rsidR="00577AB5" w:rsidRDefault="00577AB5">
            <w:pPr>
              <w:pStyle w:val="ConsPlusNormal"/>
            </w:pPr>
            <w:r>
              <w:t>г. Оренбург, ул. Родимцева, д. 9</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1760000,00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1760000,00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614.</w:t>
            </w:r>
          </w:p>
        </w:tc>
        <w:tc>
          <w:tcPr>
            <w:tcW w:w="2551" w:type="dxa"/>
          </w:tcPr>
          <w:p w:rsidR="00577AB5" w:rsidRDefault="00577AB5">
            <w:pPr>
              <w:pStyle w:val="ConsPlusNormal"/>
            </w:pPr>
            <w:r>
              <w:t>г. Оренбург, ул. Розы Люксембург, д. 188</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6495236,22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6495236,22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615.</w:t>
            </w:r>
          </w:p>
        </w:tc>
        <w:tc>
          <w:tcPr>
            <w:tcW w:w="2551" w:type="dxa"/>
          </w:tcPr>
          <w:p w:rsidR="00577AB5" w:rsidRDefault="00577AB5">
            <w:pPr>
              <w:pStyle w:val="ConsPlusNormal"/>
            </w:pPr>
            <w:r>
              <w:t>г. Оренбург, ул. Салмышская, д. 12</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1624193,92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1624193,92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616.</w:t>
            </w:r>
          </w:p>
        </w:tc>
        <w:tc>
          <w:tcPr>
            <w:tcW w:w="2551" w:type="dxa"/>
          </w:tcPr>
          <w:p w:rsidR="00577AB5" w:rsidRDefault="00577AB5">
            <w:pPr>
              <w:pStyle w:val="ConsPlusNormal"/>
            </w:pPr>
            <w:r>
              <w:t>г. Оренбург, ул. Салмышская, д. 24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3520000,00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3520000,00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617.</w:t>
            </w:r>
          </w:p>
        </w:tc>
        <w:tc>
          <w:tcPr>
            <w:tcW w:w="2551" w:type="dxa"/>
          </w:tcPr>
          <w:p w:rsidR="00577AB5" w:rsidRDefault="00577AB5">
            <w:pPr>
              <w:pStyle w:val="ConsPlusNormal"/>
            </w:pPr>
            <w:r>
              <w:t>г. Оренбург, ул. Салмышская, д. 26</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2241253,93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2241253,93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618.</w:t>
            </w:r>
          </w:p>
        </w:tc>
        <w:tc>
          <w:tcPr>
            <w:tcW w:w="2551" w:type="dxa"/>
          </w:tcPr>
          <w:p w:rsidR="00577AB5" w:rsidRDefault="00577AB5">
            <w:pPr>
              <w:pStyle w:val="ConsPlusNormal"/>
            </w:pPr>
            <w:r>
              <w:t>г. Оренбург, ул. Салмышская, д. 26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804,01</w:t>
            </w:r>
          </w:p>
        </w:tc>
        <w:tc>
          <w:tcPr>
            <w:tcW w:w="1804" w:type="dxa"/>
          </w:tcPr>
          <w:p w:rsidR="00577AB5" w:rsidRDefault="00577AB5">
            <w:pPr>
              <w:pStyle w:val="ConsPlusNormal"/>
              <w:jc w:val="center"/>
            </w:pPr>
            <w:r>
              <w:t>7482787,43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7482787,43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619.</w:t>
            </w:r>
          </w:p>
        </w:tc>
        <w:tc>
          <w:tcPr>
            <w:tcW w:w="2551" w:type="dxa"/>
          </w:tcPr>
          <w:p w:rsidR="00577AB5" w:rsidRDefault="00577AB5">
            <w:pPr>
              <w:pStyle w:val="ConsPlusNormal"/>
            </w:pPr>
            <w:r>
              <w:t>г. Оренбург, ул. Салмышская, д. 32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1624,8</w:t>
            </w:r>
          </w:p>
        </w:tc>
        <w:tc>
          <w:tcPr>
            <w:tcW w:w="1804" w:type="dxa"/>
          </w:tcPr>
          <w:p w:rsidR="00577AB5" w:rsidRDefault="00577AB5">
            <w:pPr>
              <w:pStyle w:val="ConsPlusNormal"/>
              <w:jc w:val="center"/>
            </w:pPr>
            <w:r>
              <w:t>7878942,56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7878942,56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620.</w:t>
            </w:r>
          </w:p>
        </w:tc>
        <w:tc>
          <w:tcPr>
            <w:tcW w:w="2551" w:type="dxa"/>
          </w:tcPr>
          <w:p w:rsidR="00577AB5" w:rsidRDefault="00577AB5">
            <w:pPr>
              <w:pStyle w:val="ConsPlusNormal"/>
            </w:pPr>
            <w:r>
              <w:t>г. Оренбург, ул. Салмышская, д. 7</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5</w:t>
            </w:r>
          </w:p>
        </w:tc>
        <w:tc>
          <w:tcPr>
            <w:tcW w:w="1804" w:type="dxa"/>
          </w:tcPr>
          <w:p w:rsidR="00577AB5" w:rsidRDefault="00577AB5">
            <w:pPr>
              <w:pStyle w:val="ConsPlusNormal"/>
              <w:jc w:val="center"/>
            </w:pPr>
            <w:r>
              <w:t>11285819,98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11285819,98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621.</w:t>
            </w:r>
          </w:p>
        </w:tc>
        <w:tc>
          <w:tcPr>
            <w:tcW w:w="2551" w:type="dxa"/>
          </w:tcPr>
          <w:p w:rsidR="00577AB5" w:rsidRDefault="00577AB5">
            <w:pPr>
              <w:pStyle w:val="ConsPlusNormal"/>
            </w:pPr>
            <w:r>
              <w:t>г. Оренбург, ул. Салмышская, д. 7</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3142143,61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3142143,61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622.</w:t>
            </w:r>
          </w:p>
        </w:tc>
        <w:tc>
          <w:tcPr>
            <w:tcW w:w="2551" w:type="dxa"/>
          </w:tcPr>
          <w:p w:rsidR="00577AB5" w:rsidRDefault="00577AB5">
            <w:pPr>
              <w:pStyle w:val="ConsPlusNormal"/>
            </w:pPr>
            <w:r>
              <w:t>г. Оренбург, ул. Салмышская, д. 7</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1807409,63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1807409,63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623.</w:t>
            </w:r>
          </w:p>
        </w:tc>
        <w:tc>
          <w:tcPr>
            <w:tcW w:w="2551" w:type="dxa"/>
          </w:tcPr>
          <w:p w:rsidR="00577AB5" w:rsidRDefault="00577AB5">
            <w:pPr>
              <w:pStyle w:val="ConsPlusNormal"/>
            </w:pPr>
            <w:r>
              <w:t>г. Оренбург, ул. Салмышская, д. 7</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7467001,09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7467001,09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624.</w:t>
            </w:r>
          </w:p>
        </w:tc>
        <w:tc>
          <w:tcPr>
            <w:tcW w:w="2551" w:type="dxa"/>
          </w:tcPr>
          <w:p w:rsidR="00577AB5" w:rsidRDefault="00577AB5">
            <w:pPr>
              <w:pStyle w:val="ConsPlusNormal"/>
            </w:pPr>
            <w:r>
              <w:t>г. Оренбург, ул. Салмышская, д. 9/4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4800765,49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4800765,49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625.</w:t>
            </w:r>
          </w:p>
        </w:tc>
        <w:tc>
          <w:tcPr>
            <w:tcW w:w="2551" w:type="dxa"/>
          </w:tcPr>
          <w:p w:rsidR="00577AB5" w:rsidRDefault="00577AB5">
            <w:pPr>
              <w:pStyle w:val="ConsPlusNormal"/>
            </w:pPr>
            <w:r>
              <w:t>г. Оренбург, ул. Сельскохозяйственная, д. 11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2251682,02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2251682,02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626.</w:t>
            </w:r>
          </w:p>
        </w:tc>
        <w:tc>
          <w:tcPr>
            <w:tcW w:w="2551" w:type="dxa"/>
          </w:tcPr>
          <w:p w:rsidR="00577AB5" w:rsidRDefault="00577AB5">
            <w:pPr>
              <w:pStyle w:val="ConsPlusNormal"/>
            </w:pPr>
            <w:r>
              <w:t>г. Оренбург, ул. Сельскохозяйственная, д. 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328,25</w:t>
            </w:r>
          </w:p>
        </w:tc>
        <w:tc>
          <w:tcPr>
            <w:tcW w:w="1804" w:type="dxa"/>
          </w:tcPr>
          <w:p w:rsidR="00577AB5" w:rsidRDefault="00577AB5">
            <w:pPr>
              <w:pStyle w:val="ConsPlusNormal"/>
              <w:jc w:val="center"/>
            </w:pPr>
            <w:r>
              <w:t>2885872,14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2885872,14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627.</w:t>
            </w:r>
          </w:p>
        </w:tc>
        <w:tc>
          <w:tcPr>
            <w:tcW w:w="2551" w:type="dxa"/>
          </w:tcPr>
          <w:p w:rsidR="00577AB5" w:rsidRDefault="00577AB5">
            <w:pPr>
              <w:pStyle w:val="ConsPlusNormal"/>
            </w:pPr>
            <w:r>
              <w:t>г. Оренбург, ул. Советская, д. 13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2694784,95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2694784,95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628.</w:t>
            </w:r>
          </w:p>
        </w:tc>
        <w:tc>
          <w:tcPr>
            <w:tcW w:w="2551" w:type="dxa"/>
          </w:tcPr>
          <w:p w:rsidR="00577AB5" w:rsidRDefault="00577AB5">
            <w:pPr>
              <w:pStyle w:val="ConsPlusNormal"/>
            </w:pPr>
            <w:r>
              <w:t>г. Оренбург, ул. Советская, д. 13</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16763994,29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16763994,29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629.</w:t>
            </w:r>
          </w:p>
        </w:tc>
        <w:tc>
          <w:tcPr>
            <w:tcW w:w="2551" w:type="dxa"/>
          </w:tcPr>
          <w:p w:rsidR="00577AB5" w:rsidRDefault="00577AB5">
            <w:pPr>
              <w:pStyle w:val="ConsPlusNormal"/>
            </w:pPr>
            <w:r>
              <w:t>г. Оренбург, ул. Советская, д. 13</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2303106,65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2303106,65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630.</w:t>
            </w:r>
          </w:p>
        </w:tc>
        <w:tc>
          <w:tcPr>
            <w:tcW w:w="2551" w:type="dxa"/>
          </w:tcPr>
          <w:p w:rsidR="00577AB5" w:rsidRDefault="00577AB5">
            <w:pPr>
              <w:pStyle w:val="ConsPlusNormal"/>
            </w:pPr>
            <w:r>
              <w:t>г. Оренбург, ул. Советская, д. 15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4735560,33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4735560,33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631.</w:t>
            </w:r>
          </w:p>
        </w:tc>
        <w:tc>
          <w:tcPr>
            <w:tcW w:w="2551" w:type="dxa"/>
          </w:tcPr>
          <w:p w:rsidR="00577AB5" w:rsidRDefault="00577AB5">
            <w:pPr>
              <w:pStyle w:val="ConsPlusNormal"/>
            </w:pPr>
            <w:r>
              <w:t>г. Оренбург, ул. Советская, д. 15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6166956,22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6166956,22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632.</w:t>
            </w:r>
          </w:p>
        </w:tc>
        <w:tc>
          <w:tcPr>
            <w:tcW w:w="2551" w:type="dxa"/>
          </w:tcPr>
          <w:p w:rsidR="00577AB5" w:rsidRDefault="00577AB5">
            <w:pPr>
              <w:pStyle w:val="ConsPlusNormal"/>
            </w:pPr>
            <w:r>
              <w:t>г. Оренбург, ул. Советская, д. 34, литера 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1616551,39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1616551,39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633.</w:t>
            </w:r>
          </w:p>
        </w:tc>
        <w:tc>
          <w:tcPr>
            <w:tcW w:w="2551" w:type="dxa"/>
          </w:tcPr>
          <w:p w:rsidR="00577AB5" w:rsidRDefault="00577AB5">
            <w:pPr>
              <w:pStyle w:val="ConsPlusNormal"/>
            </w:pPr>
            <w:r>
              <w:t>г. Оренбург, ул. Советская, д. 34, литера 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5364513,94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5364513,94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634.</w:t>
            </w:r>
          </w:p>
        </w:tc>
        <w:tc>
          <w:tcPr>
            <w:tcW w:w="2551" w:type="dxa"/>
          </w:tcPr>
          <w:p w:rsidR="00577AB5" w:rsidRDefault="00577AB5">
            <w:pPr>
              <w:pStyle w:val="ConsPlusNormal"/>
            </w:pPr>
            <w:r>
              <w:t>г. Оренбург, ул. Советская, д. 34, литера А1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2739347,82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2739347,82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635.</w:t>
            </w:r>
          </w:p>
        </w:tc>
        <w:tc>
          <w:tcPr>
            <w:tcW w:w="2551" w:type="dxa"/>
          </w:tcPr>
          <w:p w:rsidR="00577AB5" w:rsidRDefault="00577AB5">
            <w:pPr>
              <w:pStyle w:val="ConsPlusNormal"/>
            </w:pPr>
            <w:r>
              <w:t>г. Оренбург, ул. Советская, д. 34, литера А1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3179432,31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3179432,31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636.</w:t>
            </w:r>
          </w:p>
        </w:tc>
        <w:tc>
          <w:tcPr>
            <w:tcW w:w="2551" w:type="dxa"/>
          </w:tcPr>
          <w:p w:rsidR="00577AB5" w:rsidRDefault="00577AB5">
            <w:pPr>
              <w:pStyle w:val="ConsPlusNormal"/>
            </w:pPr>
            <w:r>
              <w:t>г. Оренбург, ул. Советская, д. 34, литеры ББ1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1637754,87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1637754,87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637.</w:t>
            </w:r>
          </w:p>
        </w:tc>
        <w:tc>
          <w:tcPr>
            <w:tcW w:w="2551" w:type="dxa"/>
          </w:tcPr>
          <w:p w:rsidR="00577AB5" w:rsidRDefault="00577AB5">
            <w:pPr>
              <w:pStyle w:val="ConsPlusNormal"/>
            </w:pPr>
            <w:r>
              <w:t>г. Оренбург, ул. Советская, д. 34, литеры ББ1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1105737,83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1105737,83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638.</w:t>
            </w:r>
          </w:p>
        </w:tc>
        <w:tc>
          <w:tcPr>
            <w:tcW w:w="2551" w:type="dxa"/>
          </w:tcPr>
          <w:p w:rsidR="00577AB5" w:rsidRDefault="00577AB5">
            <w:pPr>
              <w:pStyle w:val="ConsPlusNormal"/>
            </w:pPr>
            <w:r>
              <w:t>г. Оренбург, ул. Советская, д. 4, литера 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2960966,08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2960966,08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639.</w:t>
            </w:r>
          </w:p>
        </w:tc>
        <w:tc>
          <w:tcPr>
            <w:tcW w:w="2551" w:type="dxa"/>
          </w:tcPr>
          <w:p w:rsidR="00577AB5" w:rsidRDefault="00577AB5">
            <w:pPr>
              <w:pStyle w:val="ConsPlusNormal"/>
            </w:pPr>
            <w:r>
              <w:t>г. Оренбург, ул. Советская, д. 4, литера 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4184338,94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4184338,94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640.</w:t>
            </w:r>
          </w:p>
        </w:tc>
        <w:tc>
          <w:tcPr>
            <w:tcW w:w="2551" w:type="dxa"/>
          </w:tcPr>
          <w:p w:rsidR="00577AB5" w:rsidRDefault="00577AB5">
            <w:pPr>
              <w:pStyle w:val="ConsPlusNormal"/>
            </w:pPr>
            <w:r>
              <w:t>г. Оренбург, ул. Советская, д. 4а, литеры А1А2А3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250,90</w:t>
            </w:r>
          </w:p>
        </w:tc>
        <w:tc>
          <w:tcPr>
            <w:tcW w:w="1804" w:type="dxa"/>
          </w:tcPr>
          <w:p w:rsidR="00577AB5" w:rsidRDefault="00577AB5">
            <w:pPr>
              <w:pStyle w:val="ConsPlusNormal"/>
              <w:jc w:val="center"/>
            </w:pPr>
            <w:r>
              <w:t>2871715,94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2871715,94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641.</w:t>
            </w:r>
          </w:p>
        </w:tc>
        <w:tc>
          <w:tcPr>
            <w:tcW w:w="2551" w:type="dxa"/>
          </w:tcPr>
          <w:p w:rsidR="00577AB5" w:rsidRDefault="00577AB5">
            <w:pPr>
              <w:pStyle w:val="ConsPlusNormal"/>
            </w:pPr>
            <w:r>
              <w:t>г. Оренбург, ул. Советская, д. 4а, литеры А1А2А3</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320</w:t>
            </w:r>
          </w:p>
        </w:tc>
        <w:tc>
          <w:tcPr>
            <w:tcW w:w="1804" w:type="dxa"/>
          </w:tcPr>
          <w:p w:rsidR="00577AB5" w:rsidRDefault="00577AB5">
            <w:pPr>
              <w:pStyle w:val="ConsPlusNormal"/>
              <w:jc w:val="center"/>
            </w:pPr>
            <w:r>
              <w:t>3317694,32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3317694,32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642.</w:t>
            </w:r>
          </w:p>
        </w:tc>
        <w:tc>
          <w:tcPr>
            <w:tcW w:w="2551" w:type="dxa"/>
          </w:tcPr>
          <w:p w:rsidR="00577AB5" w:rsidRDefault="00577AB5">
            <w:pPr>
              <w:pStyle w:val="ConsPlusNormal"/>
            </w:pPr>
            <w:r>
              <w:t>г. Оренбург, ул. Советская, д. 5, литера 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2372612,31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2372612,31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643.</w:t>
            </w:r>
          </w:p>
        </w:tc>
        <w:tc>
          <w:tcPr>
            <w:tcW w:w="2551" w:type="dxa"/>
          </w:tcPr>
          <w:p w:rsidR="00577AB5" w:rsidRDefault="00577AB5">
            <w:pPr>
              <w:pStyle w:val="ConsPlusNormal"/>
            </w:pPr>
            <w:r>
              <w:t>г. Оренбург, ул. Советская, д. 5, литера 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5034116,37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5034116,37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644.</w:t>
            </w:r>
          </w:p>
        </w:tc>
        <w:tc>
          <w:tcPr>
            <w:tcW w:w="2551" w:type="dxa"/>
          </w:tcPr>
          <w:p w:rsidR="00577AB5" w:rsidRDefault="00577AB5">
            <w:pPr>
              <w:pStyle w:val="ConsPlusNormal"/>
            </w:pPr>
            <w:r>
              <w:t>г. Оренбург, ул. Советская, д. 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3136342,30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3136342,30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645.</w:t>
            </w:r>
          </w:p>
        </w:tc>
        <w:tc>
          <w:tcPr>
            <w:tcW w:w="2551" w:type="dxa"/>
          </w:tcPr>
          <w:p w:rsidR="00577AB5" w:rsidRDefault="00577AB5">
            <w:pPr>
              <w:pStyle w:val="ConsPlusNormal"/>
            </w:pPr>
            <w:r>
              <w:t xml:space="preserve">г. Оренбург, ул. </w:t>
            </w:r>
            <w:r>
              <w:lastRenderedPageBreak/>
              <w:t>Советская, д. 8</w:t>
            </w:r>
          </w:p>
        </w:tc>
        <w:tc>
          <w:tcPr>
            <w:tcW w:w="1871" w:type="dxa"/>
          </w:tcPr>
          <w:p w:rsidR="00577AB5" w:rsidRDefault="00577AB5">
            <w:pPr>
              <w:pStyle w:val="ConsPlusNormal"/>
            </w:pPr>
            <w:r>
              <w:lastRenderedPageBreak/>
              <w:t xml:space="preserve">утепление и (или) </w:t>
            </w:r>
            <w:r>
              <w:lastRenderedPageBreak/>
              <w:t>ремонт фасада</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2448513,97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2448513,97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646.</w:t>
            </w:r>
          </w:p>
        </w:tc>
        <w:tc>
          <w:tcPr>
            <w:tcW w:w="2551" w:type="dxa"/>
          </w:tcPr>
          <w:p w:rsidR="00577AB5" w:rsidRDefault="00577AB5">
            <w:pPr>
              <w:pStyle w:val="ConsPlusNormal"/>
            </w:pPr>
            <w:r>
              <w:t>г. Оренбург, ул. Советская, д. 84, литеры АА1</w:t>
            </w:r>
          </w:p>
        </w:tc>
        <w:tc>
          <w:tcPr>
            <w:tcW w:w="1871" w:type="dxa"/>
          </w:tcPr>
          <w:p w:rsidR="00577AB5" w:rsidRDefault="00577AB5">
            <w:pPr>
              <w:pStyle w:val="ConsPlusNormal"/>
            </w:pPr>
            <w:r>
              <w:t>ОДПУ ТЭ</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286321,30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286321,30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647.</w:t>
            </w:r>
          </w:p>
        </w:tc>
        <w:tc>
          <w:tcPr>
            <w:tcW w:w="2551" w:type="dxa"/>
          </w:tcPr>
          <w:p w:rsidR="00577AB5" w:rsidRDefault="00577AB5">
            <w:pPr>
              <w:pStyle w:val="ConsPlusNormal"/>
            </w:pPr>
            <w:r>
              <w:t>г. Оренбург, ул. Советская/ул. М. Горького, д. 14/46, литера 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8669528,00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8669528,00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648.</w:t>
            </w:r>
          </w:p>
        </w:tc>
        <w:tc>
          <w:tcPr>
            <w:tcW w:w="2551" w:type="dxa"/>
          </w:tcPr>
          <w:p w:rsidR="00577AB5" w:rsidRDefault="00577AB5">
            <w:pPr>
              <w:pStyle w:val="ConsPlusNormal"/>
            </w:pPr>
            <w:r>
              <w:t>г. Оренбург, ул. Советская/ул. М. Горького, д. 14/46, литера 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15186181,40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15186181,40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649.</w:t>
            </w:r>
          </w:p>
        </w:tc>
        <w:tc>
          <w:tcPr>
            <w:tcW w:w="2551" w:type="dxa"/>
          </w:tcPr>
          <w:p w:rsidR="00577AB5" w:rsidRDefault="00577AB5">
            <w:pPr>
              <w:pStyle w:val="ConsPlusNormal"/>
            </w:pPr>
            <w:r>
              <w:t>г. Оренбург, ул. Советская/ул. М. Горького, д. 14/46, литера А1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5222902,00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5222902,00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650.</w:t>
            </w:r>
          </w:p>
        </w:tc>
        <w:tc>
          <w:tcPr>
            <w:tcW w:w="2551" w:type="dxa"/>
          </w:tcPr>
          <w:p w:rsidR="00577AB5" w:rsidRDefault="00577AB5">
            <w:pPr>
              <w:pStyle w:val="ConsPlusNormal"/>
            </w:pPr>
            <w:r>
              <w:t>г. Оренбург, ул. Советская/ул. М. Горького, д. 14/46, литера А1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5784821,80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5784821,80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651.</w:t>
            </w:r>
          </w:p>
        </w:tc>
        <w:tc>
          <w:tcPr>
            <w:tcW w:w="2551" w:type="dxa"/>
          </w:tcPr>
          <w:p w:rsidR="00577AB5" w:rsidRDefault="00577AB5">
            <w:pPr>
              <w:pStyle w:val="ConsPlusNormal"/>
            </w:pPr>
            <w:r>
              <w:t>г. Оренбург, ул. Советская/ул. М. Горького/пер. Каширина, д. 11/44/10, литера 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7400559,01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7400559,01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652.</w:t>
            </w:r>
          </w:p>
        </w:tc>
        <w:tc>
          <w:tcPr>
            <w:tcW w:w="2551" w:type="dxa"/>
          </w:tcPr>
          <w:p w:rsidR="00577AB5" w:rsidRDefault="00577AB5">
            <w:pPr>
              <w:pStyle w:val="ConsPlusNormal"/>
            </w:pPr>
            <w:r>
              <w:t>г. Оренбург, ул. Советская/ул. М. Горького/пер. Каширина, д. 11/44/10, литера 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9343053,45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9343053,45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653.</w:t>
            </w:r>
          </w:p>
        </w:tc>
        <w:tc>
          <w:tcPr>
            <w:tcW w:w="2551" w:type="dxa"/>
          </w:tcPr>
          <w:p w:rsidR="00577AB5" w:rsidRDefault="00577AB5">
            <w:pPr>
              <w:pStyle w:val="ConsPlusNormal"/>
            </w:pPr>
            <w:r>
              <w:t>г. Оренбург, ул. Советская/ул. Пролетарская, д. 50/37, литера 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5263860,69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5263860,69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654.</w:t>
            </w:r>
          </w:p>
        </w:tc>
        <w:tc>
          <w:tcPr>
            <w:tcW w:w="2551" w:type="dxa"/>
          </w:tcPr>
          <w:p w:rsidR="00577AB5" w:rsidRDefault="00577AB5">
            <w:pPr>
              <w:pStyle w:val="ConsPlusNormal"/>
            </w:pPr>
            <w:r>
              <w:t>г. Оренбург, ул. Советская/ул. Пролетарская, д. 50/37, литера 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6490947,55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6490947,55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655.</w:t>
            </w:r>
          </w:p>
        </w:tc>
        <w:tc>
          <w:tcPr>
            <w:tcW w:w="2551" w:type="dxa"/>
          </w:tcPr>
          <w:p w:rsidR="00577AB5" w:rsidRDefault="00577AB5">
            <w:pPr>
              <w:pStyle w:val="ConsPlusNormal"/>
            </w:pPr>
            <w:r>
              <w:t>г. Оренбург, ул. Струновая, д. 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390,9</w:t>
            </w:r>
          </w:p>
        </w:tc>
        <w:tc>
          <w:tcPr>
            <w:tcW w:w="1804" w:type="dxa"/>
          </w:tcPr>
          <w:p w:rsidR="00577AB5" w:rsidRDefault="00577AB5">
            <w:pPr>
              <w:pStyle w:val="ConsPlusNormal"/>
              <w:jc w:val="center"/>
            </w:pPr>
            <w:r>
              <w:t>3422498,13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3422498,13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656.</w:t>
            </w:r>
          </w:p>
        </w:tc>
        <w:tc>
          <w:tcPr>
            <w:tcW w:w="2551" w:type="dxa"/>
          </w:tcPr>
          <w:p w:rsidR="00577AB5" w:rsidRDefault="00577AB5">
            <w:pPr>
              <w:pStyle w:val="ConsPlusNormal"/>
            </w:pPr>
            <w:r>
              <w:t>г. Оренбург, ул. Тамарова, д. 2/1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1185695,26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1185695,26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657.</w:t>
            </w:r>
          </w:p>
        </w:tc>
        <w:tc>
          <w:tcPr>
            <w:tcW w:w="2551" w:type="dxa"/>
          </w:tcPr>
          <w:p w:rsidR="00577AB5" w:rsidRDefault="00577AB5">
            <w:pPr>
              <w:pStyle w:val="ConsPlusNormal"/>
            </w:pPr>
            <w:r>
              <w:t>г. Оренбург, ул. Тамбовская, д. 8</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1579916,19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1579916,19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658.</w:t>
            </w:r>
          </w:p>
        </w:tc>
        <w:tc>
          <w:tcPr>
            <w:tcW w:w="2551" w:type="dxa"/>
          </w:tcPr>
          <w:p w:rsidR="00577AB5" w:rsidRDefault="00577AB5">
            <w:pPr>
              <w:pStyle w:val="ConsPlusNormal"/>
            </w:pPr>
            <w:r>
              <w:t>г. Оренбург, ул. Ташкентская,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7498874,48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7498874,48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659.</w:t>
            </w:r>
          </w:p>
        </w:tc>
        <w:tc>
          <w:tcPr>
            <w:tcW w:w="2551" w:type="dxa"/>
          </w:tcPr>
          <w:p w:rsidR="00577AB5" w:rsidRDefault="00577AB5">
            <w:pPr>
              <w:pStyle w:val="ConsPlusNormal"/>
            </w:pPr>
            <w:r>
              <w:t>г. Оренбург, ул. Театральная, д. 11</w:t>
            </w:r>
          </w:p>
        </w:tc>
        <w:tc>
          <w:tcPr>
            <w:tcW w:w="1871" w:type="dxa"/>
          </w:tcPr>
          <w:p w:rsidR="00577AB5" w:rsidRDefault="00577AB5">
            <w:pPr>
              <w:pStyle w:val="ConsPlusNormal"/>
            </w:pPr>
            <w:r>
              <w:t>ремонт СПД</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7280162,92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7280162,92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660.</w:t>
            </w:r>
          </w:p>
        </w:tc>
        <w:tc>
          <w:tcPr>
            <w:tcW w:w="2551" w:type="dxa"/>
          </w:tcPr>
          <w:p w:rsidR="00577AB5" w:rsidRDefault="00577AB5">
            <w:pPr>
              <w:pStyle w:val="ConsPlusNormal"/>
            </w:pPr>
            <w:r>
              <w:t>г. Оренбург, ул. Театральная, д. 13</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1860588,37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1860588,37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661.</w:t>
            </w:r>
          </w:p>
        </w:tc>
        <w:tc>
          <w:tcPr>
            <w:tcW w:w="2551" w:type="dxa"/>
          </w:tcPr>
          <w:p w:rsidR="00577AB5" w:rsidRDefault="00577AB5">
            <w:pPr>
              <w:pStyle w:val="ConsPlusNormal"/>
            </w:pPr>
            <w:r>
              <w:t>г. Оренбург, ул. Театральная, д. 13/1</w:t>
            </w:r>
          </w:p>
        </w:tc>
        <w:tc>
          <w:tcPr>
            <w:tcW w:w="1871" w:type="dxa"/>
          </w:tcPr>
          <w:p w:rsidR="00577AB5" w:rsidRDefault="00577AB5">
            <w:pPr>
              <w:pStyle w:val="ConsPlusNormal"/>
            </w:pPr>
            <w:r>
              <w:t>ремонт СПД</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7268528,76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7268528,76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662.</w:t>
            </w:r>
          </w:p>
        </w:tc>
        <w:tc>
          <w:tcPr>
            <w:tcW w:w="2551" w:type="dxa"/>
          </w:tcPr>
          <w:p w:rsidR="00577AB5" w:rsidRDefault="00577AB5">
            <w:pPr>
              <w:pStyle w:val="ConsPlusNormal"/>
            </w:pPr>
            <w:r>
              <w:t>г. Оренбург, ул. Театральная, д. 15</w:t>
            </w:r>
          </w:p>
        </w:tc>
        <w:tc>
          <w:tcPr>
            <w:tcW w:w="1871" w:type="dxa"/>
          </w:tcPr>
          <w:p w:rsidR="00577AB5" w:rsidRDefault="00577AB5">
            <w:pPr>
              <w:pStyle w:val="ConsPlusNormal"/>
            </w:pPr>
            <w:r>
              <w:t>ремонт СПД</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7191432,26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7191432,26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663.</w:t>
            </w:r>
          </w:p>
        </w:tc>
        <w:tc>
          <w:tcPr>
            <w:tcW w:w="2551" w:type="dxa"/>
          </w:tcPr>
          <w:p w:rsidR="00577AB5" w:rsidRDefault="00577AB5">
            <w:pPr>
              <w:pStyle w:val="ConsPlusNormal"/>
            </w:pPr>
            <w:r>
              <w:t>г. Оренбург, ул. Театральная, д. 17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9364089,79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9364089,79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664.</w:t>
            </w:r>
          </w:p>
        </w:tc>
        <w:tc>
          <w:tcPr>
            <w:tcW w:w="2551" w:type="dxa"/>
          </w:tcPr>
          <w:p w:rsidR="00577AB5" w:rsidRDefault="00577AB5">
            <w:pPr>
              <w:pStyle w:val="ConsPlusNormal"/>
            </w:pPr>
            <w:r>
              <w:t>г. Оренбург, ул. Театральная, д. 17</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1425716,39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1425716,39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665.</w:t>
            </w:r>
          </w:p>
        </w:tc>
        <w:tc>
          <w:tcPr>
            <w:tcW w:w="2551" w:type="dxa"/>
          </w:tcPr>
          <w:p w:rsidR="00577AB5" w:rsidRDefault="00577AB5">
            <w:pPr>
              <w:pStyle w:val="ConsPlusNormal"/>
            </w:pPr>
            <w:r>
              <w:t>г. Оренбург, ул. Театральная, д. 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6955590,88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6955590,88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666.</w:t>
            </w:r>
          </w:p>
        </w:tc>
        <w:tc>
          <w:tcPr>
            <w:tcW w:w="2551" w:type="dxa"/>
          </w:tcPr>
          <w:p w:rsidR="00577AB5" w:rsidRDefault="00577AB5">
            <w:pPr>
              <w:pStyle w:val="ConsPlusNormal"/>
            </w:pPr>
            <w:r>
              <w:t>г. Оренбург, ул. Театральная, д. 7</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6646518,01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6646518,01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667.</w:t>
            </w:r>
          </w:p>
        </w:tc>
        <w:tc>
          <w:tcPr>
            <w:tcW w:w="2551" w:type="dxa"/>
          </w:tcPr>
          <w:p w:rsidR="00577AB5" w:rsidRDefault="00577AB5">
            <w:pPr>
              <w:pStyle w:val="ConsPlusNormal"/>
            </w:pPr>
            <w:r>
              <w:t>г. Оренбург, ул. Тепличная, д. 9б</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339725,45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339725,45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668.</w:t>
            </w:r>
          </w:p>
        </w:tc>
        <w:tc>
          <w:tcPr>
            <w:tcW w:w="2551" w:type="dxa"/>
          </w:tcPr>
          <w:p w:rsidR="00577AB5" w:rsidRDefault="00577AB5">
            <w:pPr>
              <w:pStyle w:val="ConsPlusNormal"/>
            </w:pPr>
            <w:r>
              <w:t>г. Оренбург, ул. Терешковой, д. 10/6</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2965459,00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2965459,00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669.</w:t>
            </w:r>
          </w:p>
        </w:tc>
        <w:tc>
          <w:tcPr>
            <w:tcW w:w="2551" w:type="dxa"/>
          </w:tcPr>
          <w:p w:rsidR="00577AB5" w:rsidRDefault="00577AB5">
            <w:pPr>
              <w:pStyle w:val="ConsPlusNormal"/>
            </w:pPr>
            <w:r>
              <w:t>г. Оренбург, ул. Терешковой, д. 255</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4623930,50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4623930,50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670.</w:t>
            </w:r>
          </w:p>
        </w:tc>
        <w:tc>
          <w:tcPr>
            <w:tcW w:w="2551" w:type="dxa"/>
          </w:tcPr>
          <w:p w:rsidR="00577AB5" w:rsidRDefault="00577AB5">
            <w:pPr>
              <w:pStyle w:val="ConsPlusNormal"/>
            </w:pPr>
            <w:r>
              <w:t>г. Оренбург, ул. Терешковой, д. 255</w:t>
            </w:r>
          </w:p>
        </w:tc>
        <w:tc>
          <w:tcPr>
            <w:tcW w:w="1871" w:type="dxa"/>
          </w:tcPr>
          <w:p w:rsidR="00577AB5" w:rsidRDefault="00577AB5">
            <w:pPr>
              <w:pStyle w:val="ConsPlusNormal"/>
            </w:pPr>
            <w:r>
              <w:t>ремонт СПД</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5691138,00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5691138,00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671.</w:t>
            </w:r>
          </w:p>
        </w:tc>
        <w:tc>
          <w:tcPr>
            <w:tcW w:w="2551" w:type="dxa"/>
          </w:tcPr>
          <w:p w:rsidR="00577AB5" w:rsidRDefault="00577AB5">
            <w:pPr>
              <w:pStyle w:val="ConsPlusNormal"/>
            </w:pPr>
            <w:r>
              <w:t>г. Оренбург, ул. Терешковой, д. 27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2835376,58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2835376,58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672.</w:t>
            </w:r>
          </w:p>
        </w:tc>
        <w:tc>
          <w:tcPr>
            <w:tcW w:w="2551" w:type="dxa"/>
          </w:tcPr>
          <w:p w:rsidR="00577AB5" w:rsidRDefault="00577AB5">
            <w:pPr>
              <w:pStyle w:val="ConsPlusNormal"/>
            </w:pPr>
            <w:r>
              <w:t>г. Оренбург, ул. Терешковой, д. 4а</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5102406,56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5102406,56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673.</w:t>
            </w:r>
          </w:p>
        </w:tc>
        <w:tc>
          <w:tcPr>
            <w:tcW w:w="2551" w:type="dxa"/>
          </w:tcPr>
          <w:p w:rsidR="00577AB5" w:rsidRDefault="00577AB5">
            <w:pPr>
              <w:pStyle w:val="ConsPlusNormal"/>
            </w:pPr>
            <w:r>
              <w:t>г. Оренбург, ул. Тимирязева, д. 14</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497752,33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497752,33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674.</w:t>
            </w:r>
          </w:p>
        </w:tc>
        <w:tc>
          <w:tcPr>
            <w:tcW w:w="2551" w:type="dxa"/>
          </w:tcPr>
          <w:p w:rsidR="00577AB5" w:rsidRDefault="00577AB5">
            <w:pPr>
              <w:pStyle w:val="ConsPlusNormal"/>
            </w:pPr>
            <w:r>
              <w:t xml:space="preserve">г. Оренбург, ул. </w:t>
            </w:r>
            <w:r>
              <w:lastRenderedPageBreak/>
              <w:t>Тимирязева, д. 2</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734,07</w:t>
            </w:r>
          </w:p>
        </w:tc>
        <w:tc>
          <w:tcPr>
            <w:tcW w:w="1804" w:type="dxa"/>
          </w:tcPr>
          <w:p w:rsidR="00577AB5" w:rsidRDefault="00577AB5">
            <w:pPr>
              <w:pStyle w:val="ConsPlusNormal"/>
              <w:jc w:val="center"/>
            </w:pPr>
            <w:r>
              <w:t>1972943,59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1972943,59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675.</w:t>
            </w:r>
          </w:p>
        </w:tc>
        <w:tc>
          <w:tcPr>
            <w:tcW w:w="2551" w:type="dxa"/>
          </w:tcPr>
          <w:p w:rsidR="00577AB5" w:rsidRDefault="00577AB5">
            <w:pPr>
              <w:pStyle w:val="ConsPlusNormal"/>
            </w:pPr>
            <w:r>
              <w:t>г. Оренбург, ул. Ткачева, д. 10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3254448,82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3254448,82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676.</w:t>
            </w:r>
          </w:p>
        </w:tc>
        <w:tc>
          <w:tcPr>
            <w:tcW w:w="2551" w:type="dxa"/>
          </w:tcPr>
          <w:p w:rsidR="00577AB5" w:rsidRDefault="00577AB5">
            <w:pPr>
              <w:pStyle w:val="ConsPlusNormal"/>
            </w:pPr>
            <w:r>
              <w:t>г. Оренбург, ул. Ткачева, д. 12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1088750,89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1088750,89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677.</w:t>
            </w:r>
          </w:p>
        </w:tc>
        <w:tc>
          <w:tcPr>
            <w:tcW w:w="2551" w:type="dxa"/>
          </w:tcPr>
          <w:p w:rsidR="00577AB5" w:rsidRDefault="00577AB5">
            <w:pPr>
              <w:pStyle w:val="ConsPlusNormal"/>
            </w:pPr>
            <w:r>
              <w:t>г. Оренбург, ул. Ткачева, д. 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510,98</w:t>
            </w:r>
          </w:p>
        </w:tc>
        <w:tc>
          <w:tcPr>
            <w:tcW w:w="1804" w:type="dxa"/>
          </w:tcPr>
          <w:p w:rsidR="00577AB5" w:rsidRDefault="00577AB5">
            <w:pPr>
              <w:pStyle w:val="ConsPlusNormal"/>
              <w:jc w:val="center"/>
            </w:pPr>
            <w:r>
              <w:t>5524734,21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5524734,21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678.</w:t>
            </w:r>
          </w:p>
        </w:tc>
        <w:tc>
          <w:tcPr>
            <w:tcW w:w="2551" w:type="dxa"/>
          </w:tcPr>
          <w:p w:rsidR="00577AB5" w:rsidRDefault="00577AB5">
            <w:pPr>
              <w:pStyle w:val="ConsPlusNormal"/>
            </w:pPr>
            <w:r>
              <w:t>г. Оренбург, ул. Ткачева, д. 32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7201908,15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7201908,15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679.</w:t>
            </w:r>
          </w:p>
        </w:tc>
        <w:tc>
          <w:tcPr>
            <w:tcW w:w="2551" w:type="dxa"/>
          </w:tcPr>
          <w:p w:rsidR="00577AB5" w:rsidRDefault="00577AB5">
            <w:pPr>
              <w:pStyle w:val="ConsPlusNormal"/>
            </w:pPr>
            <w:r>
              <w:t>г. Оренбург, ул. Ткачева, д. 89</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3405099,60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3405099,60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680.</w:t>
            </w:r>
          </w:p>
        </w:tc>
        <w:tc>
          <w:tcPr>
            <w:tcW w:w="2551" w:type="dxa"/>
          </w:tcPr>
          <w:p w:rsidR="00577AB5" w:rsidRDefault="00577AB5">
            <w:pPr>
              <w:pStyle w:val="ConsPlusNormal"/>
            </w:pPr>
            <w:r>
              <w:t>г. Оренбург, ул. Ткачева, д. 91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5</w:t>
            </w:r>
          </w:p>
        </w:tc>
        <w:tc>
          <w:tcPr>
            <w:tcW w:w="1804" w:type="dxa"/>
          </w:tcPr>
          <w:p w:rsidR="00577AB5" w:rsidRDefault="00577AB5">
            <w:pPr>
              <w:pStyle w:val="ConsPlusNormal"/>
              <w:jc w:val="center"/>
            </w:pPr>
            <w:r>
              <w:t>11924721,61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11924721,61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681.</w:t>
            </w:r>
          </w:p>
        </w:tc>
        <w:tc>
          <w:tcPr>
            <w:tcW w:w="2551" w:type="dxa"/>
          </w:tcPr>
          <w:p w:rsidR="00577AB5" w:rsidRDefault="00577AB5">
            <w:pPr>
              <w:pStyle w:val="ConsPlusNormal"/>
            </w:pPr>
            <w:r>
              <w:t>г. Оренбург, ул. Ткачева, д. 93</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4851267,18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4851267,18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682.</w:t>
            </w:r>
          </w:p>
        </w:tc>
        <w:tc>
          <w:tcPr>
            <w:tcW w:w="2551" w:type="dxa"/>
          </w:tcPr>
          <w:p w:rsidR="00577AB5" w:rsidRDefault="00577AB5">
            <w:pPr>
              <w:pStyle w:val="ConsPlusNormal"/>
            </w:pPr>
            <w:r>
              <w:t>г. Оренбург, ул. Турбинная, д. 23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3137271,36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3137271,36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683.</w:t>
            </w:r>
          </w:p>
        </w:tc>
        <w:tc>
          <w:tcPr>
            <w:tcW w:w="2551" w:type="dxa"/>
          </w:tcPr>
          <w:p w:rsidR="00577AB5" w:rsidRDefault="00577AB5">
            <w:pPr>
              <w:pStyle w:val="ConsPlusNormal"/>
            </w:pPr>
            <w:r>
              <w:t>г. Оренбург, ул. Туркестанская, д. 11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1137,3</w:t>
            </w:r>
          </w:p>
        </w:tc>
        <w:tc>
          <w:tcPr>
            <w:tcW w:w="1804" w:type="dxa"/>
          </w:tcPr>
          <w:p w:rsidR="00577AB5" w:rsidRDefault="00577AB5">
            <w:pPr>
              <w:pStyle w:val="ConsPlusNormal"/>
              <w:jc w:val="center"/>
            </w:pPr>
            <w:r>
              <w:t>7667727,02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7667727,02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684.</w:t>
            </w:r>
          </w:p>
        </w:tc>
        <w:tc>
          <w:tcPr>
            <w:tcW w:w="2551" w:type="dxa"/>
          </w:tcPr>
          <w:p w:rsidR="00577AB5" w:rsidRDefault="00577AB5">
            <w:pPr>
              <w:pStyle w:val="ConsPlusNormal"/>
            </w:pPr>
            <w:r>
              <w:t xml:space="preserve">г. Оренбург, ул. </w:t>
            </w:r>
            <w:r>
              <w:lastRenderedPageBreak/>
              <w:t>Туркестанская, д. 12б</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862,4</w:t>
            </w:r>
          </w:p>
        </w:tc>
        <w:tc>
          <w:tcPr>
            <w:tcW w:w="1804" w:type="dxa"/>
          </w:tcPr>
          <w:p w:rsidR="00577AB5" w:rsidRDefault="00577AB5">
            <w:pPr>
              <w:pStyle w:val="ConsPlusNormal"/>
              <w:jc w:val="center"/>
            </w:pPr>
            <w:r>
              <w:t>5566699,95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5566699,95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685.</w:t>
            </w:r>
          </w:p>
        </w:tc>
        <w:tc>
          <w:tcPr>
            <w:tcW w:w="2551" w:type="dxa"/>
          </w:tcPr>
          <w:p w:rsidR="00577AB5" w:rsidRDefault="00577AB5">
            <w:pPr>
              <w:pStyle w:val="ConsPlusNormal"/>
            </w:pPr>
            <w:r>
              <w:t>г. Оренбург, ул. Туркестанская, д. 15а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2096054,98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2096054,98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686.</w:t>
            </w:r>
          </w:p>
        </w:tc>
        <w:tc>
          <w:tcPr>
            <w:tcW w:w="2551" w:type="dxa"/>
          </w:tcPr>
          <w:p w:rsidR="00577AB5" w:rsidRDefault="00577AB5">
            <w:pPr>
              <w:pStyle w:val="ConsPlusNormal"/>
            </w:pPr>
            <w:r>
              <w:t>г. Оренбург, ул. Туркестанская, д. 15а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1502,52</w:t>
            </w:r>
          </w:p>
        </w:tc>
        <w:tc>
          <w:tcPr>
            <w:tcW w:w="1804" w:type="dxa"/>
          </w:tcPr>
          <w:p w:rsidR="00577AB5" w:rsidRDefault="00577AB5">
            <w:pPr>
              <w:pStyle w:val="ConsPlusNormal"/>
              <w:jc w:val="center"/>
            </w:pPr>
            <w:r>
              <w:t>10858822,49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10858822,49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687.</w:t>
            </w:r>
          </w:p>
        </w:tc>
        <w:tc>
          <w:tcPr>
            <w:tcW w:w="2551" w:type="dxa"/>
          </w:tcPr>
          <w:p w:rsidR="00577AB5" w:rsidRDefault="00577AB5">
            <w:pPr>
              <w:pStyle w:val="ConsPlusNormal"/>
            </w:pPr>
            <w:r>
              <w:t>г. Оренбург, ул. Туркестанская, д. 17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7120030,28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7120030,28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688.</w:t>
            </w:r>
          </w:p>
        </w:tc>
        <w:tc>
          <w:tcPr>
            <w:tcW w:w="2551" w:type="dxa"/>
          </w:tcPr>
          <w:p w:rsidR="00577AB5" w:rsidRDefault="00577AB5">
            <w:pPr>
              <w:pStyle w:val="ConsPlusNormal"/>
            </w:pPr>
            <w:r>
              <w:t>г. Оренбург, ул. Туркестанская, д. 19</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1623483,02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1623483,02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689.</w:t>
            </w:r>
          </w:p>
        </w:tc>
        <w:tc>
          <w:tcPr>
            <w:tcW w:w="2551" w:type="dxa"/>
          </w:tcPr>
          <w:p w:rsidR="00577AB5" w:rsidRDefault="00577AB5">
            <w:pPr>
              <w:pStyle w:val="ConsPlusNormal"/>
            </w:pPr>
            <w:r>
              <w:t>г. Оренбург, ул. Туркестанская, д. 19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1137,54</w:t>
            </w:r>
          </w:p>
        </w:tc>
        <w:tc>
          <w:tcPr>
            <w:tcW w:w="1804" w:type="dxa"/>
          </w:tcPr>
          <w:p w:rsidR="00577AB5" w:rsidRDefault="00577AB5">
            <w:pPr>
              <w:pStyle w:val="ConsPlusNormal"/>
              <w:jc w:val="center"/>
            </w:pPr>
            <w:r>
              <w:t>7657421,87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7657421,87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690.</w:t>
            </w:r>
          </w:p>
        </w:tc>
        <w:tc>
          <w:tcPr>
            <w:tcW w:w="2551" w:type="dxa"/>
          </w:tcPr>
          <w:p w:rsidR="00577AB5" w:rsidRDefault="00577AB5">
            <w:pPr>
              <w:pStyle w:val="ConsPlusNormal"/>
            </w:pPr>
            <w:r>
              <w:t>г. Оренбург, ул. Туркестанская, д. 21</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749748,46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749748,46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691.</w:t>
            </w:r>
          </w:p>
        </w:tc>
        <w:tc>
          <w:tcPr>
            <w:tcW w:w="2551" w:type="dxa"/>
          </w:tcPr>
          <w:p w:rsidR="00577AB5" w:rsidRDefault="00577AB5">
            <w:pPr>
              <w:pStyle w:val="ConsPlusNormal"/>
            </w:pPr>
            <w:r>
              <w:t>г. Оренбург, ул. Туркестанская, д. 21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1623483,02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1623483,02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692.</w:t>
            </w:r>
          </w:p>
        </w:tc>
        <w:tc>
          <w:tcPr>
            <w:tcW w:w="2551" w:type="dxa"/>
          </w:tcPr>
          <w:p w:rsidR="00577AB5" w:rsidRDefault="00577AB5">
            <w:pPr>
              <w:pStyle w:val="ConsPlusNormal"/>
            </w:pPr>
            <w:r>
              <w:t>г. Оренбург, ул. Туркестанская, д. 25/1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5008042,68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5008042,68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693.</w:t>
            </w:r>
          </w:p>
        </w:tc>
        <w:tc>
          <w:tcPr>
            <w:tcW w:w="2551" w:type="dxa"/>
          </w:tcPr>
          <w:p w:rsidR="00577AB5" w:rsidRDefault="00577AB5">
            <w:pPr>
              <w:pStyle w:val="ConsPlusNormal"/>
            </w:pPr>
            <w:r>
              <w:t>г. Оренбург, ул. Туркестанская, д. 27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1411,80</w:t>
            </w:r>
          </w:p>
        </w:tc>
        <w:tc>
          <w:tcPr>
            <w:tcW w:w="1804" w:type="dxa"/>
          </w:tcPr>
          <w:p w:rsidR="00577AB5" w:rsidRDefault="00577AB5">
            <w:pPr>
              <w:pStyle w:val="ConsPlusNormal"/>
              <w:jc w:val="center"/>
            </w:pPr>
            <w:r>
              <w:t>3467508,06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3467508,06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694.</w:t>
            </w:r>
          </w:p>
        </w:tc>
        <w:tc>
          <w:tcPr>
            <w:tcW w:w="2551" w:type="dxa"/>
          </w:tcPr>
          <w:p w:rsidR="00577AB5" w:rsidRDefault="00577AB5">
            <w:pPr>
              <w:pStyle w:val="ConsPlusNormal"/>
            </w:pPr>
            <w:r>
              <w:t>г. Оренбург, ул. Туркестанская, д. 29</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2273917,08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2273917,08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695.</w:t>
            </w:r>
          </w:p>
        </w:tc>
        <w:tc>
          <w:tcPr>
            <w:tcW w:w="2551" w:type="dxa"/>
          </w:tcPr>
          <w:p w:rsidR="00577AB5" w:rsidRDefault="00577AB5">
            <w:pPr>
              <w:pStyle w:val="ConsPlusNormal"/>
            </w:pPr>
            <w:r>
              <w:t>г. Оренбург, ул. Туркестанская, д. 29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1258,74</w:t>
            </w:r>
          </w:p>
        </w:tc>
        <w:tc>
          <w:tcPr>
            <w:tcW w:w="1804" w:type="dxa"/>
          </w:tcPr>
          <w:p w:rsidR="00577AB5" w:rsidRDefault="00577AB5">
            <w:pPr>
              <w:pStyle w:val="ConsPlusNormal"/>
              <w:jc w:val="center"/>
            </w:pPr>
            <w:r>
              <w:t>8098971,16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8098971,16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696.</w:t>
            </w:r>
          </w:p>
        </w:tc>
        <w:tc>
          <w:tcPr>
            <w:tcW w:w="2551" w:type="dxa"/>
          </w:tcPr>
          <w:p w:rsidR="00577AB5" w:rsidRDefault="00577AB5">
            <w:pPr>
              <w:pStyle w:val="ConsPlusNormal"/>
            </w:pPr>
            <w:r>
              <w:t>г. Оренбург, ул. Туркестанская, д. 33</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2173988,62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2173988,62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697.</w:t>
            </w:r>
          </w:p>
        </w:tc>
        <w:tc>
          <w:tcPr>
            <w:tcW w:w="2551" w:type="dxa"/>
          </w:tcPr>
          <w:p w:rsidR="00577AB5" w:rsidRDefault="00577AB5">
            <w:pPr>
              <w:pStyle w:val="ConsPlusNormal"/>
            </w:pPr>
            <w:r>
              <w:t>г. Оренбург, ул. Туркестанская, д. 33</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997037,76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997037,76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698.</w:t>
            </w:r>
          </w:p>
        </w:tc>
        <w:tc>
          <w:tcPr>
            <w:tcW w:w="2551" w:type="dxa"/>
          </w:tcPr>
          <w:p w:rsidR="00577AB5" w:rsidRDefault="00577AB5">
            <w:pPr>
              <w:pStyle w:val="ConsPlusNormal"/>
            </w:pPr>
            <w:r>
              <w:t>г. Оренбург, ул. Туркестанская, д. 33</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503601,74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503601,74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699.</w:t>
            </w:r>
          </w:p>
        </w:tc>
        <w:tc>
          <w:tcPr>
            <w:tcW w:w="2551" w:type="dxa"/>
          </w:tcPr>
          <w:p w:rsidR="00577AB5" w:rsidRDefault="00577AB5">
            <w:pPr>
              <w:pStyle w:val="ConsPlusNormal"/>
            </w:pPr>
            <w:r>
              <w:t>г. Оренбург, ул. Туркестанская, д. 37/1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5037466,36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5037466,36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700.</w:t>
            </w:r>
          </w:p>
        </w:tc>
        <w:tc>
          <w:tcPr>
            <w:tcW w:w="2551" w:type="dxa"/>
          </w:tcPr>
          <w:p w:rsidR="00577AB5" w:rsidRDefault="00577AB5">
            <w:pPr>
              <w:pStyle w:val="ConsPlusNormal"/>
            </w:pPr>
            <w:r>
              <w:t>г. Оренбург, ул. Туркестанская, д. 47</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918495,41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918495,41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701.</w:t>
            </w:r>
          </w:p>
        </w:tc>
        <w:tc>
          <w:tcPr>
            <w:tcW w:w="2551" w:type="dxa"/>
          </w:tcPr>
          <w:p w:rsidR="00577AB5" w:rsidRDefault="00577AB5">
            <w:pPr>
              <w:pStyle w:val="ConsPlusNormal"/>
            </w:pPr>
            <w:r>
              <w:t>г. Оренбург, ул. Туркестанская, д. 47</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918495,41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918495,41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702.</w:t>
            </w:r>
          </w:p>
        </w:tc>
        <w:tc>
          <w:tcPr>
            <w:tcW w:w="2551" w:type="dxa"/>
          </w:tcPr>
          <w:p w:rsidR="00577AB5" w:rsidRDefault="00577AB5">
            <w:pPr>
              <w:pStyle w:val="ConsPlusNormal"/>
            </w:pPr>
            <w:r>
              <w:t>г. Оренбург, ул. Туркестанская, д. 49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2522639,42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2522639,42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703.</w:t>
            </w:r>
          </w:p>
        </w:tc>
        <w:tc>
          <w:tcPr>
            <w:tcW w:w="2551" w:type="dxa"/>
          </w:tcPr>
          <w:p w:rsidR="00577AB5" w:rsidRDefault="00577AB5">
            <w:pPr>
              <w:pStyle w:val="ConsPlusNormal"/>
            </w:pPr>
            <w:r>
              <w:t>г. Оренбург, ул. Туркестанская, д. 4а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770,54</w:t>
            </w:r>
          </w:p>
        </w:tc>
        <w:tc>
          <w:tcPr>
            <w:tcW w:w="1804" w:type="dxa"/>
          </w:tcPr>
          <w:p w:rsidR="00577AB5" w:rsidRDefault="00577AB5">
            <w:pPr>
              <w:pStyle w:val="ConsPlusNormal"/>
              <w:jc w:val="center"/>
            </w:pPr>
            <w:r>
              <w:t>3848468,51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3848468,51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704.</w:t>
            </w:r>
          </w:p>
        </w:tc>
        <w:tc>
          <w:tcPr>
            <w:tcW w:w="2551" w:type="dxa"/>
          </w:tcPr>
          <w:p w:rsidR="00577AB5" w:rsidRDefault="00577AB5">
            <w:pPr>
              <w:pStyle w:val="ConsPlusNormal"/>
            </w:pPr>
            <w:r>
              <w:t>г. Оренбург, ул. Туркестанская, д. 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1136,9</w:t>
            </w:r>
          </w:p>
        </w:tc>
        <w:tc>
          <w:tcPr>
            <w:tcW w:w="1804" w:type="dxa"/>
          </w:tcPr>
          <w:p w:rsidR="00577AB5" w:rsidRDefault="00577AB5">
            <w:pPr>
              <w:pStyle w:val="ConsPlusNormal"/>
              <w:jc w:val="center"/>
            </w:pPr>
            <w:r>
              <w:t>7677508,17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7677508,17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705.</w:t>
            </w:r>
          </w:p>
        </w:tc>
        <w:tc>
          <w:tcPr>
            <w:tcW w:w="2551" w:type="dxa"/>
          </w:tcPr>
          <w:p w:rsidR="00577AB5" w:rsidRDefault="00577AB5">
            <w:pPr>
              <w:pStyle w:val="ConsPlusNormal"/>
            </w:pPr>
            <w:r>
              <w:t>г. Оренбург, ул. Туркестанская, д. 8г</w:t>
            </w:r>
          </w:p>
        </w:tc>
        <w:tc>
          <w:tcPr>
            <w:tcW w:w="1871" w:type="dxa"/>
          </w:tcPr>
          <w:p w:rsidR="00577AB5" w:rsidRDefault="00577AB5">
            <w:pPr>
              <w:pStyle w:val="ConsPlusNormal"/>
            </w:pPr>
            <w:r>
              <w:t xml:space="preserve">ремонт и (или) переустройство </w:t>
            </w:r>
            <w:r>
              <w:lastRenderedPageBreak/>
              <w:t>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470,2</w:t>
            </w:r>
          </w:p>
        </w:tc>
        <w:tc>
          <w:tcPr>
            <w:tcW w:w="1804" w:type="dxa"/>
          </w:tcPr>
          <w:p w:rsidR="00577AB5" w:rsidRDefault="00577AB5">
            <w:pPr>
              <w:pStyle w:val="ConsPlusNormal"/>
              <w:jc w:val="center"/>
            </w:pPr>
            <w:r>
              <w:t>3281128,20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3281128,20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706.</w:t>
            </w:r>
          </w:p>
        </w:tc>
        <w:tc>
          <w:tcPr>
            <w:tcW w:w="2551" w:type="dxa"/>
          </w:tcPr>
          <w:p w:rsidR="00577AB5" w:rsidRDefault="00577AB5">
            <w:pPr>
              <w:pStyle w:val="ConsPlusNormal"/>
            </w:pPr>
            <w:r>
              <w:t>г. Оренбург, ул. Туркестанская, д. 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1136,48</w:t>
            </w:r>
          </w:p>
        </w:tc>
        <w:tc>
          <w:tcPr>
            <w:tcW w:w="1804" w:type="dxa"/>
          </w:tcPr>
          <w:p w:rsidR="00577AB5" w:rsidRDefault="00577AB5">
            <w:pPr>
              <w:pStyle w:val="ConsPlusNormal"/>
              <w:jc w:val="center"/>
            </w:pPr>
            <w:r>
              <w:t>7682049,42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7682049,42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707.</w:t>
            </w:r>
          </w:p>
        </w:tc>
        <w:tc>
          <w:tcPr>
            <w:tcW w:w="2551" w:type="dxa"/>
          </w:tcPr>
          <w:p w:rsidR="00577AB5" w:rsidRDefault="00577AB5">
            <w:pPr>
              <w:pStyle w:val="ConsPlusNormal"/>
            </w:pPr>
            <w:r>
              <w:t>г. Оренбург, ул. Харьковская, д. 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680,2</w:t>
            </w:r>
          </w:p>
        </w:tc>
        <w:tc>
          <w:tcPr>
            <w:tcW w:w="1804" w:type="dxa"/>
          </w:tcPr>
          <w:p w:rsidR="00577AB5" w:rsidRDefault="00577AB5">
            <w:pPr>
              <w:pStyle w:val="ConsPlusNormal"/>
              <w:jc w:val="center"/>
            </w:pPr>
            <w:r>
              <w:t>3839690,19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3839690,19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708.</w:t>
            </w:r>
          </w:p>
        </w:tc>
        <w:tc>
          <w:tcPr>
            <w:tcW w:w="2551" w:type="dxa"/>
          </w:tcPr>
          <w:p w:rsidR="00577AB5" w:rsidRDefault="00577AB5">
            <w:pPr>
              <w:pStyle w:val="ConsPlusNormal"/>
            </w:pPr>
            <w:r>
              <w:t>г. Оренбург, ул. Химическая, д. 6/1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3970645,52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3970645,52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709.</w:t>
            </w:r>
          </w:p>
        </w:tc>
        <w:tc>
          <w:tcPr>
            <w:tcW w:w="2551" w:type="dxa"/>
          </w:tcPr>
          <w:p w:rsidR="00577AB5" w:rsidRDefault="00577AB5">
            <w:pPr>
              <w:pStyle w:val="ConsPlusNormal"/>
            </w:pPr>
            <w:r>
              <w:t>г. Оренбург, ул. Центральная, д. 11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5546630,99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5546630,99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710.</w:t>
            </w:r>
          </w:p>
        </w:tc>
        <w:tc>
          <w:tcPr>
            <w:tcW w:w="2551" w:type="dxa"/>
          </w:tcPr>
          <w:p w:rsidR="00577AB5" w:rsidRDefault="00577AB5">
            <w:pPr>
              <w:pStyle w:val="ConsPlusNormal"/>
            </w:pPr>
            <w:r>
              <w:t>г. Оренбург, ул. Центральная, д. 16</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2929790,63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2929790,63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711.</w:t>
            </w:r>
          </w:p>
        </w:tc>
        <w:tc>
          <w:tcPr>
            <w:tcW w:w="2551" w:type="dxa"/>
          </w:tcPr>
          <w:p w:rsidR="00577AB5" w:rsidRDefault="00577AB5">
            <w:pPr>
              <w:pStyle w:val="ConsPlusNormal"/>
            </w:pPr>
            <w:r>
              <w:t>г. Оренбург, ул. Центральная, д. 17/2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4477953,24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4477953,24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712.</w:t>
            </w:r>
          </w:p>
        </w:tc>
        <w:tc>
          <w:tcPr>
            <w:tcW w:w="2551" w:type="dxa"/>
          </w:tcPr>
          <w:p w:rsidR="00577AB5" w:rsidRDefault="00577AB5">
            <w:pPr>
              <w:pStyle w:val="ConsPlusNormal"/>
            </w:pPr>
            <w:r>
              <w:t>г. Оренбург, ул. Центральная, д. 19</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2108887,05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2108887,05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713.</w:t>
            </w:r>
          </w:p>
        </w:tc>
        <w:tc>
          <w:tcPr>
            <w:tcW w:w="2551" w:type="dxa"/>
          </w:tcPr>
          <w:p w:rsidR="00577AB5" w:rsidRDefault="00577AB5">
            <w:pPr>
              <w:pStyle w:val="ConsPlusNormal"/>
            </w:pPr>
            <w:r>
              <w:t>г. Оренбург, ул. Чичерина, д. 5а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3710545,19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3710545,19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714.</w:t>
            </w:r>
          </w:p>
        </w:tc>
        <w:tc>
          <w:tcPr>
            <w:tcW w:w="2551" w:type="dxa"/>
          </w:tcPr>
          <w:p w:rsidR="00577AB5" w:rsidRDefault="00577AB5">
            <w:pPr>
              <w:pStyle w:val="ConsPlusNormal"/>
            </w:pPr>
            <w:r>
              <w:t>г. Оренбург, ул. Чкалова, д. 15</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7320036,74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7320036,74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715.</w:t>
            </w:r>
          </w:p>
        </w:tc>
        <w:tc>
          <w:tcPr>
            <w:tcW w:w="2551" w:type="dxa"/>
          </w:tcPr>
          <w:p w:rsidR="00577AB5" w:rsidRDefault="00577AB5">
            <w:pPr>
              <w:pStyle w:val="ConsPlusNormal"/>
            </w:pPr>
            <w:r>
              <w:t xml:space="preserve">г. Оренбург, ул. Чкалова, </w:t>
            </w:r>
            <w:r>
              <w:lastRenderedPageBreak/>
              <w:t>д. 16/1</w:t>
            </w:r>
          </w:p>
        </w:tc>
        <w:tc>
          <w:tcPr>
            <w:tcW w:w="1871" w:type="dxa"/>
          </w:tcPr>
          <w:p w:rsidR="00577AB5" w:rsidRDefault="00577AB5">
            <w:pPr>
              <w:pStyle w:val="ConsPlusNormal"/>
            </w:pPr>
            <w:r>
              <w:lastRenderedPageBreak/>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6</w:t>
            </w:r>
          </w:p>
        </w:tc>
        <w:tc>
          <w:tcPr>
            <w:tcW w:w="1804" w:type="dxa"/>
          </w:tcPr>
          <w:p w:rsidR="00577AB5" w:rsidRDefault="00577AB5">
            <w:pPr>
              <w:pStyle w:val="ConsPlusNormal"/>
              <w:jc w:val="center"/>
            </w:pPr>
            <w:r>
              <w:t>14322311,03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14322311,03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716.</w:t>
            </w:r>
          </w:p>
        </w:tc>
        <w:tc>
          <w:tcPr>
            <w:tcW w:w="2551" w:type="dxa"/>
          </w:tcPr>
          <w:p w:rsidR="00577AB5" w:rsidRDefault="00577AB5">
            <w:pPr>
              <w:pStyle w:val="ConsPlusNormal"/>
            </w:pPr>
            <w:r>
              <w:t>г. Оренбург, ул. Чкалова, д. 21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4143503,17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4143503,17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717.</w:t>
            </w:r>
          </w:p>
        </w:tc>
        <w:tc>
          <w:tcPr>
            <w:tcW w:w="2551" w:type="dxa"/>
          </w:tcPr>
          <w:p w:rsidR="00577AB5" w:rsidRDefault="00577AB5">
            <w:pPr>
              <w:pStyle w:val="ConsPlusNormal"/>
            </w:pPr>
            <w:r>
              <w:t>г. Оренбург, ул. Чкалова, д. 28</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6443803,01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6443803,01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718.</w:t>
            </w:r>
          </w:p>
        </w:tc>
        <w:tc>
          <w:tcPr>
            <w:tcW w:w="2551" w:type="dxa"/>
          </w:tcPr>
          <w:p w:rsidR="00577AB5" w:rsidRDefault="00577AB5">
            <w:pPr>
              <w:pStyle w:val="ConsPlusNormal"/>
            </w:pPr>
            <w:r>
              <w:t>г. Оренбург, ул. Чкалова, д. 3/2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3763657,58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3763657,58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719.</w:t>
            </w:r>
          </w:p>
        </w:tc>
        <w:tc>
          <w:tcPr>
            <w:tcW w:w="2551" w:type="dxa"/>
          </w:tcPr>
          <w:p w:rsidR="00577AB5" w:rsidRDefault="00577AB5">
            <w:pPr>
              <w:pStyle w:val="ConsPlusNormal"/>
            </w:pPr>
            <w:r>
              <w:t>г. Оренбург, ул. Чкалова, д. 31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545,37</w:t>
            </w:r>
          </w:p>
        </w:tc>
        <w:tc>
          <w:tcPr>
            <w:tcW w:w="1804" w:type="dxa"/>
          </w:tcPr>
          <w:p w:rsidR="00577AB5" w:rsidRDefault="00577AB5">
            <w:pPr>
              <w:pStyle w:val="ConsPlusNormal"/>
              <w:jc w:val="center"/>
            </w:pPr>
            <w:r>
              <w:t>5818154,65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5818154,65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720.</w:t>
            </w:r>
          </w:p>
        </w:tc>
        <w:tc>
          <w:tcPr>
            <w:tcW w:w="2551" w:type="dxa"/>
          </w:tcPr>
          <w:p w:rsidR="00577AB5" w:rsidRDefault="00577AB5">
            <w:pPr>
              <w:pStyle w:val="ConsPlusNormal"/>
            </w:pPr>
            <w:r>
              <w:t>г. Оренбург, ул. Чкалова, д. 33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1594,52</w:t>
            </w:r>
          </w:p>
        </w:tc>
        <w:tc>
          <w:tcPr>
            <w:tcW w:w="1804" w:type="dxa"/>
          </w:tcPr>
          <w:p w:rsidR="00577AB5" w:rsidRDefault="00577AB5">
            <w:pPr>
              <w:pStyle w:val="ConsPlusNormal"/>
              <w:jc w:val="center"/>
            </w:pPr>
            <w:r>
              <w:t>11860983,80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11860983,80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721.</w:t>
            </w:r>
          </w:p>
        </w:tc>
        <w:tc>
          <w:tcPr>
            <w:tcW w:w="2551" w:type="dxa"/>
          </w:tcPr>
          <w:p w:rsidR="00577AB5" w:rsidRDefault="00577AB5">
            <w:pPr>
              <w:pStyle w:val="ConsPlusNormal"/>
            </w:pPr>
            <w:r>
              <w:t>г. Оренбург, ул. Чкалова, д. 35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554,23</w:t>
            </w:r>
          </w:p>
        </w:tc>
        <w:tc>
          <w:tcPr>
            <w:tcW w:w="1804" w:type="dxa"/>
          </w:tcPr>
          <w:p w:rsidR="00577AB5" w:rsidRDefault="00577AB5">
            <w:pPr>
              <w:pStyle w:val="ConsPlusNormal"/>
              <w:jc w:val="center"/>
            </w:pPr>
            <w:r>
              <w:t>3876933,70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3876933,70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722.</w:t>
            </w:r>
          </w:p>
        </w:tc>
        <w:tc>
          <w:tcPr>
            <w:tcW w:w="2551" w:type="dxa"/>
          </w:tcPr>
          <w:p w:rsidR="00577AB5" w:rsidRDefault="00577AB5">
            <w:pPr>
              <w:pStyle w:val="ConsPlusNormal"/>
            </w:pPr>
            <w:r>
              <w:t>г. Оренбург, ул. Чкалова, д. 37</w:t>
            </w:r>
          </w:p>
        </w:tc>
        <w:tc>
          <w:tcPr>
            <w:tcW w:w="1871" w:type="dxa"/>
          </w:tcPr>
          <w:p w:rsidR="00577AB5" w:rsidRDefault="00577AB5">
            <w:pPr>
              <w:pStyle w:val="ConsPlusNormal"/>
            </w:pPr>
            <w:r>
              <w:t>ремонт ПП</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467109,10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467109,10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723.</w:t>
            </w:r>
          </w:p>
        </w:tc>
        <w:tc>
          <w:tcPr>
            <w:tcW w:w="2551" w:type="dxa"/>
          </w:tcPr>
          <w:p w:rsidR="00577AB5" w:rsidRDefault="00577AB5">
            <w:pPr>
              <w:pStyle w:val="ConsPlusNormal"/>
            </w:pPr>
            <w:r>
              <w:t>г. Оренбург, ул. Чкалова, д. 37</w:t>
            </w:r>
          </w:p>
        </w:tc>
        <w:tc>
          <w:tcPr>
            <w:tcW w:w="1871" w:type="dxa"/>
          </w:tcPr>
          <w:p w:rsidR="00577AB5" w:rsidRDefault="00577AB5">
            <w:pPr>
              <w:pStyle w:val="ConsPlusNormal"/>
            </w:pPr>
            <w:r>
              <w:t>ремонт фундамента</w:t>
            </w:r>
          </w:p>
        </w:tc>
        <w:tc>
          <w:tcPr>
            <w:tcW w:w="1304" w:type="dxa"/>
          </w:tcPr>
          <w:p w:rsidR="00577AB5" w:rsidRDefault="00577AB5">
            <w:pPr>
              <w:pStyle w:val="ConsPlusNormal"/>
              <w:jc w:val="center"/>
            </w:pPr>
            <w:r>
              <w:t>куб.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31349,22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31349,22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724.</w:t>
            </w:r>
          </w:p>
        </w:tc>
        <w:tc>
          <w:tcPr>
            <w:tcW w:w="2551" w:type="dxa"/>
          </w:tcPr>
          <w:p w:rsidR="00577AB5" w:rsidRDefault="00577AB5">
            <w:pPr>
              <w:pStyle w:val="ConsPlusNormal"/>
            </w:pPr>
            <w:r>
              <w:t>г. Оренбург, ул. Чкалова, д. 41</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6</w:t>
            </w:r>
          </w:p>
        </w:tc>
        <w:tc>
          <w:tcPr>
            <w:tcW w:w="1804" w:type="dxa"/>
          </w:tcPr>
          <w:p w:rsidR="00577AB5" w:rsidRDefault="00577AB5">
            <w:pPr>
              <w:pStyle w:val="ConsPlusNormal"/>
              <w:jc w:val="center"/>
            </w:pPr>
            <w:r>
              <w:t>13800976,63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13800976,63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725.</w:t>
            </w:r>
          </w:p>
        </w:tc>
        <w:tc>
          <w:tcPr>
            <w:tcW w:w="2551" w:type="dxa"/>
          </w:tcPr>
          <w:p w:rsidR="00577AB5" w:rsidRDefault="00577AB5">
            <w:pPr>
              <w:pStyle w:val="ConsPlusNormal"/>
            </w:pPr>
            <w:r>
              <w:t>г. Оренбург, ул. Чкалова, д. 57/1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21191997,39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21191997,39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726.</w:t>
            </w:r>
          </w:p>
        </w:tc>
        <w:tc>
          <w:tcPr>
            <w:tcW w:w="2551" w:type="dxa"/>
          </w:tcPr>
          <w:p w:rsidR="00577AB5" w:rsidRDefault="00577AB5">
            <w:pPr>
              <w:pStyle w:val="ConsPlusNormal"/>
            </w:pPr>
            <w:r>
              <w:t xml:space="preserve">г. Оренбург, ул. Чкалова, </w:t>
            </w:r>
            <w:r>
              <w:lastRenderedPageBreak/>
              <w:t>д. 6</w:t>
            </w:r>
          </w:p>
        </w:tc>
        <w:tc>
          <w:tcPr>
            <w:tcW w:w="1871" w:type="dxa"/>
          </w:tcPr>
          <w:p w:rsidR="00577AB5" w:rsidRDefault="00577AB5">
            <w:pPr>
              <w:pStyle w:val="ConsPlusNormal"/>
            </w:pPr>
            <w:r>
              <w:lastRenderedPageBreak/>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6360770,54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6360770,54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727.</w:t>
            </w:r>
          </w:p>
        </w:tc>
        <w:tc>
          <w:tcPr>
            <w:tcW w:w="2551" w:type="dxa"/>
          </w:tcPr>
          <w:p w:rsidR="00577AB5" w:rsidRDefault="00577AB5">
            <w:pPr>
              <w:pStyle w:val="ConsPlusNormal"/>
            </w:pPr>
            <w:r>
              <w:t>г. Оренбург, ул. Чкалова, д. 70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3617,16</w:t>
            </w:r>
          </w:p>
        </w:tc>
        <w:tc>
          <w:tcPr>
            <w:tcW w:w="1804" w:type="dxa"/>
          </w:tcPr>
          <w:p w:rsidR="00577AB5" w:rsidRDefault="00577AB5">
            <w:pPr>
              <w:pStyle w:val="ConsPlusNormal"/>
              <w:jc w:val="center"/>
            </w:pPr>
            <w:r>
              <w:t>10864621,73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10864621,73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728.</w:t>
            </w:r>
          </w:p>
        </w:tc>
        <w:tc>
          <w:tcPr>
            <w:tcW w:w="2551" w:type="dxa"/>
          </w:tcPr>
          <w:p w:rsidR="00577AB5" w:rsidRDefault="00577AB5">
            <w:pPr>
              <w:pStyle w:val="ConsPlusNormal"/>
            </w:pPr>
            <w:r>
              <w:t>г. Оренбург, ул. Шевченко, д. 12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6671140,91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6671140,91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729.</w:t>
            </w:r>
          </w:p>
        </w:tc>
        <w:tc>
          <w:tcPr>
            <w:tcW w:w="2551" w:type="dxa"/>
          </w:tcPr>
          <w:p w:rsidR="00577AB5" w:rsidRDefault="00577AB5">
            <w:pPr>
              <w:pStyle w:val="ConsPlusNormal"/>
            </w:pPr>
            <w:r>
              <w:t>г. Оренбург, ул. Шевченко, д. 16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5773658,79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5773658,79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730.</w:t>
            </w:r>
          </w:p>
        </w:tc>
        <w:tc>
          <w:tcPr>
            <w:tcW w:w="2551" w:type="dxa"/>
          </w:tcPr>
          <w:p w:rsidR="00577AB5" w:rsidRDefault="00577AB5">
            <w:pPr>
              <w:pStyle w:val="ConsPlusNormal"/>
            </w:pPr>
            <w:r>
              <w:t>г. Оренбург, ул. Юных Ленинцев, д. 16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6994342,92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6994342,92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731.</w:t>
            </w:r>
          </w:p>
        </w:tc>
        <w:tc>
          <w:tcPr>
            <w:tcW w:w="2551" w:type="dxa"/>
          </w:tcPr>
          <w:p w:rsidR="00577AB5" w:rsidRDefault="00577AB5">
            <w:pPr>
              <w:pStyle w:val="ConsPlusNormal"/>
            </w:pPr>
            <w:r>
              <w:t>г. Оренбург, ул. Юных Ленинцев, д. 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4420846,36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4420846,36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732.</w:t>
            </w:r>
          </w:p>
        </w:tc>
        <w:tc>
          <w:tcPr>
            <w:tcW w:w="2551" w:type="dxa"/>
          </w:tcPr>
          <w:p w:rsidR="00577AB5" w:rsidRDefault="00577AB5">
            <w:pPr>
              <w:pStyle w:val="ConsPlusNormal"/>
            </w:pPr>
            <w:r>
              <w:t>г. Оренбург, ул. Юркина, д. 3</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2431224,53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2431224,53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733.</w:t>
            </w:r>
          </w:p>
        </w:tc>
        <w:tc>
          <w:tcPr>
            <w:tcW w:w="2551" w:type="dxa"/>
          </w:tcPr>
          <w:p w:rsidR="00577AB5" w:rsidRDefault="00577AB5">
            <w:pPr>
              <w:pStyle w:val="ConsPlusNormal"/>
            </w:pPr>
            <w:r>
              <w:t>г. Оренбург, ул. Юркина, д. 3</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130368,08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130368,08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734.</w:t>
            </w:r>
          </w:p>
        </w:tc>
        <w:tc>
          <w:tcPr>
            <w:tcW w:w="2551" w:type="dxa"/>
          </w:tcPr>
          <w:p w:rsidR="00577AB5" w:rsidRDefault="00577AB5">
            <w:pPr>
              <w:pStyle w:val="ConsPlusNormal"/>
            </w:pPr>
            <w:r>
              <w:t>г. Оренбург, ул. Юркина, д. 5</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337433,19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337433,19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735.</w:t>
            </w:r>
          </w:p>
        </w:tc>
        <w:tc>
          <w:tcPr>
            <w:tcW w:w="2551" w:type="dxa"/>
          </w:tcPr>
          <w:p w:rsidR="00577AB5" w:rsidRDefault="00577AB5">
            <w:pPr>
              <w:pStyle w:val="ConsPlusNormal"/>
            </w:pPr>
            <w:r>
              <w:t>г. Оренбург, ул. Юркина, д. 76</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1</w:t>
            </w:r>
          </w:p>
        </w:tc>
        <w:tc>
          <w:tcPr>
            <w:tcW w:w="1804" w:type="dxa"/>
          </w:tcPr>
          <w:p w:rsidR="00577AB5" w:rsidRDefault="00577AB5">
            <w:pPr>
              <w:pStyle w:val="ConsPlusNormal"/>
              <w:jc w:val="center"/>
            </w:pPr>
            <w:r>
              <w:t>2351335,93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2351335,93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736.</w:t>
            </w:r>
          </w:p>
        </w:tc>
        <w:tc>
          <w:tcPr>
            <w:tcW w:w="2551" w:type="dxa"/>
          </w:tcPr>
          <w:p w:rsidR="00577AB5" w:rsidRDefault="00577AB5">
            <w:pPr>
              <w:pStyle w:val="ConsPlusNormal"/>
            </w:pPr>
            <w:r>
              <w:t>г. Оренбург, ул. Юркина, д. 9</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1227321,19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1227321,19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737.</w:t>
            </w:r>
          </w:p>
        </w:tc>
        <w:tc>
          <w:tcPr>
            <w:tcW w:w="2551" w:type="dxa"/>
          </w:tcPr>
          <w:p w:rsidR="00577AB5" w:rsidRDefault="00577AB5">
            <w:pPr>
              <w:pStyle w:val="ConsPlusNormal"/>
            </w:pPr>
            <w:r>
              <w:t>г. Оренбург, ул. Юркина, д. 9</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124864,71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124864,71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738.</w:t>
            </w:r>
          </w:p>
        </w:tc>
        <w:tc>
          <w:tcPr>
            <w:tcW w:w="2551" w:type="dxa"/>
          </w:tcPr>
          <w:p w:rsidR="00577AB5" w:rsidRDefault="00577AB5">
            <w:pPr>
              <w:pStyle w:val="ConsPlusNormal"/>
            </w:pPr>
            <w:r>
              <w:t>г. Оренбург, ул. Яицкая, д. 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948757,21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948757,21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739.</w:t>
            </w:r>
          </w:p>
        </w:tc>
        <w:tc>
          <w:tcPr>
            <w:tcW w:w="2551" w:type="dxa"/>
          </w:tcPr>
          <w:p w:rsidR="00577AB5" w:rsidRDefault="00577AB5">
            <w:pPr>
              <w:pStyle w:val="ConsPlusNormal"/>
            </w:pPr>
            <w:r>
              <w:t>г. Оренбург, ул. Яицкая, д. 35а</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421095,85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421095,85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740.</w:t>
            </w:r>
          </w:p>
        </w:tc>
        <w:tc>
          <w:tcPr>
            <w:tcW w:w="2551" w:type="dxa"/>
          </w:tcPr>
          <w:p w:rsidR="00577AB5" w:rsidRDefault="00577AB5">
            <w:pPr>
              <w:pStyle w:val="ConsPlusNormal"/>
            </w:pPr>
            <w:r>
              <w:t>пос. Каргала, ул. Восточная, д. 11а</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1150342,35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1150342,35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13. Муниципальное образование город Орск</w:t>
            </w:r>
          </w:p>
        </w:tc>
      </w:tr>
      <w:tr w:rsidR="00577AB5">
        <w:tc>
          <w:tcPr>
            <w:tcW w:w="3345" w:type="dxa"/>
            <w:gridSpan w:val="2"/>
          </w:tcPr>
          <w:p w:rsidR="00577AB5" w:rsidRDefault="00577AB5">
            <w:pPr>
              <w:pStyle w:val="ConsPlusNormal"/>
            </w:pPr>
            <w:r>
              <w:t>Итого по муниципальному образованию город Орск</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576521924,78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576521924,78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741.</w:t>
            </w:r>
          </w:p>
        </w:tc>
        <w:tc>
          <w:tcPr>
            <w:tcW w:w="2551" w:type="dxa"/>
          </w:tcPr>
          <w:p w:rsidR="00577AB5" w:rsidRDefault="00577AB5">
            <w:pPr>
              <w:pStyle w:val="ConsPlusNormal"/>
            </w:pPr>
            <w:r>
              <w:t>г. Орск, пер. Заводской, д. 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1511109,27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1511109,27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742.</w:t>
            </w:r>
          </w:p>
        </w:tc>
        <w:tc>
          <w:tcPr>
            <w:tcW w:w="2551" w:type="dxa"/>
          </w:tcPr>
          <w:p w:rsidR="00577AB5" w:rsidRDefault="00577AB5">
            <w:pPr>
              <w:pStyle w:val="ConsPlusNormal"/>
            </w:pPr>
            <w:r>
              <w:t>г. Орск, пер. Заводской, д. 2а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1123,00</w:t>
            </w:r>
          </w:p>
        </w:tc>
        <w:tc>
          <w:tcPr>
            <w:tcW w:w="1804" w:type="dxa"/>
          </w:tcPr>
          <w:p w:rsidR="00577AB5" w:rsidRDefault="00577AB5">
            <w:pPr>
              <w:pStyle w:val="ConsPlusNormal"/>
              <w:jc w:val="center"/>
            </w:pPr>
            <w:r>
              <w:t>2483130,87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2483130,87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743.</w:t>
            </w:r>
          </w:p>
        </w:tc>
        <w:tc>
          <w:tcPr>
            <w:tcW w:w="2551" w:type="dxa"/>
          </w:tcPr>
          <w:p w:rsidR="00577AB5" w:rsidRDefault="00577AB5">
            <w:pPr>
              <w:pStyle w:val="ConsPlusNormal"/>
            </w:pPr>
            <w:r>
              <w:t>г. Орск, пер. Заводской,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1654843,71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1654843,71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744.</w:t>
            </w:r>
          </w:p>
        </w:tc>
        <w:tc>
          <w:tcPr>
            <w:tcW w:w="2551" w:type="dxa"/>
          </w:tcPr>
          <w:p w:rsidR="00577AB5" w:rsidRDefault="00577AB5">
            <w:pPr>
              <w:pStyle w:val="ConsPlusNormal"/>
            </w:pPr>
            <w:r>
              <w:t>г. Орск, пер. Металлистов, д. 3</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3558223,81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3558223,81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745.</w:t>
            </w:r>
          </w:p>
        </w:tc>
        <w:tc>
          <w:tcPr>
            <w:tcW w:w="2551" w:type="dxa"/>
          </w:tcPr>
          <w:p w:rsidR="00577AB5" w:rsidRDefault="00577AB5">
            <w:pPr>
              <w:pStyle w:val="ConsPlusNormal"/>
            </w:pPr>
            <w:r>
              <w:t>г. Орск, пер. Музыкальный, д. 5</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1333728,59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1333728,59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746.</w:t>
            </w:r>
          </w:p>
        </w:tc>
        <w:tc>
          <w:tcPr>
            <w:tcW w:w="2551" w:type="dxa"/>
          </w:tcPr>
          <w:p w:rsidR="00577AB5" w:rsidRDefault="00577AB5">
            <w:pPr>
              <w:pStyle w:val="ConsPlusNormal"/>
            </w:pPr>
            <w:r>
              <w:t xml:space="preserve">г. Орск, пер. </w:t>
            </w:r>
            <w:r>
              <w:lastRenderedPageBreak/>
              <w:t>Музыкальный, д. 5</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1620,00</w:t>
            </w:r>
          </w:p>
        </w:tc>
        <w:tc>
          <w:tcPr>
            <w:tcW w:w="1804" w:type="dxa"/>
          </w:tcPr>
          <w:p w:rsidR="00577AB5" w:rsidRDefault="00577AB5">
            <w:pPr>
              <w:pStyle w:val="ConsPlusNormal"/>
              <w:jc w:val="center"/>
            </w:pPr>
            <w:r>
              <w:t>6575514,58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6575514,58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747.</w:t>
            </w:r>
          </w:p>
        </w:tc>
        <w:tc>
          <w:tcPr>
            <w:tcW w:w="2551" w:type="dxa"/>
          </w:tcPr>
          <w:p w:rsidR="00577AB5" w:rsidRDefault="00577AB5">
            <w:pPr>
              <w:pStyle w:val="ConsPlusNormal"/>
            </w:pPr>
            <w:r>
              <w:t>г. Орск, пер. Театральный, д. 5</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550730,40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550730,40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748.</w:t>
            </w:r>
          </w:p>
        </w:tc>
        <w:tc>
          <w:tcPr>
            <w:tcW w:w="2551" w:type="dxa"/>
          </w:tcPr>
          <w:p w:rsidR="00577AB5" w:rsidRDefault="00577AB5">
            <w:pPr>
              <w:pStyle w:val="ConsPlusNormal"/>
            </w:pPr>
            <w:r>
              <w:t>г. Орск, пер. Цимлянский, д. 17а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826830,25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826830,25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749.</w:t>
            </w:r>
          </w:p>
        </w:tc>
        <w:tc>
          <w:tcPr>
            <w:tcW w:w="2551" w:type="dxa"/>
          </w:tcPr>
          <w:p w:rsidR="00577AB5" w:rsidRDefault="00577AB5">
            <w:pPr>
              <w:pStyle w:val="ConsPlusNormal"/>
            </w:pPr>
            <w:r>
              <w:t>г. Орск, пер. Цимлянский, д. 17а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742,50</w:t>
            </w:r>
          </w:p>
        </w:tc>
        <w:tc>
          <w:tcPr>
            <w:tcW w:w="1804" w:type="dxa"/>
          </w:tcPr>
          <w:p w:rsidR="00577AB5" w:rsidRDefault="00577AB5">
            <w:pPr>
              <w:pStyle w:val="ConsPlusNormal"/>
              <w:jc w:val="center"/>
            </w:pPr>
            <w:r>
              <w:t>4209343,02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4209343,02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750.</w:t>
            </w:r>
          </w:p>
        </w:tc>
        <w:tc>
          <w:tcPr>
            <w:tcW w:w="2551" w:type="dxa"/>
          </w:tcPr>
          <w:p w:rsidR="00577AB5" w:rsidRDefault="00577AB5">
            <w:pPr>
              <w:pStyle w:val="ConsPlusNormal"/>
            </w:pPr>
            <w:r>
              <w:t>г. Орск, пр. Квартальный, д. 14</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2493507,46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2493507,46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751.</w:t>
            </w:r>
          </w:p>
        </w:tc>
        <w:tc>
          <w:tcPr>
            <w:tcW w:w="2551" w:type="dxa"/>
          </w:tcPr>
          <w:p w:rsidR="00577AB5" w:rsidRDefault="00577AB5">
            <w:pPr>
              <w:pStyle w:val="ConsPlusNormal"/>
            </w:pPr>
            <w:r>
              <w:t>г. Орск, пр. Квартальный, д. 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4799114,50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4799114,50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752.</w:t>
            </w:r>
          </w:p>
        </w:tc>
        <w:tc>
          <w:tcPr>
            <w:tcW w:w="2551" w:type="dxa"/>
          </w:tcPr>
          <w:p w:rsidR="00577AB5" w:rsidRDefault="00577AB5">
            <w:pPr>
              <w:pStyle w:val="ConsPlusNormal"/>
            </w:pPr>
            <w:r>
              <w:t>г. Орск, просп. Ленина, д. 105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1972,00</w:t>
            </w:r>
          </w:p>
        </w:tc>
        <w:tc>
          <w:tcPr>
            <w:tcW w:w="1804" w:type="dxa"/>
          </w:tcPr>
          <w:p w:rsidR="00577AB5" w:rsidRDefault="00577AB5">
            <w:pPr>
              <w:pStyle w:val="ConsPlusNormal"/>
              <w:jc w:val="center"/>
            </w:pPr>
            <w:r>
              <w:t>6623351,65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6623351,65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753.</w:t>
            </w:r>
          </w:p>
        </w:tc>
        <w:tc>
          <w:tcPr>
            <w:tcW w:w="2551" w:type="dxa"/>
          </w:tcPr>
          <w:p w:rsidR="00577AB5" w:rsidRDefault="00577AB5">
            <w:pPr>
              <w:pStyle w:val="ConsPlusNormal"/>
            </w:pPr>
            <w:r>
              <w:t>г. Орск, просп. Ленина, д. 125</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11219731,32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11219731,32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754.</w:t>
            </w:r>
          </w:p>
        </w:tc>
        <w:tc>
          <w:tcPr>
            <w:tcW w:w="2551" w:type="dxa"/>
          </w:tcPr>
          <w:p w:rsidR="00577AB5" w:rsidRDefault="00577AB5">
            <w:pPr>
              <w:pStyle w:val="ConsPlusNormal"/>
            </w:pPr>
            <w:r>
              <w:t>г. Орск, просп. Ленина, д. 129</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7129156,69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7129156,69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755.</w:t>
            </w:r>
          </w:p>
        </w:tc>
        <w:tc>
          <w:tcPr>
            <w:tcW w:w="2551" w:type="dxa"/>
          </w:tcPr>
          <w:p w:rsidR="00577AB5" w:rsidRDefault="00577AB5">
            <w:pPr>
              <w:pStyle w:val="ConsPlusNormal"/>
            </w:pPr>
            <w:r>
              <w:t>г. Орск, просп. Ленина, д. 131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5535547,16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5535547,16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756.</w:t>
            </w:r>
          </w:p>
        </w:tc>
        <w:tc>
          <w:tcPr>
            <w:tcW w:w="2551" w:type="dxa"/>
          </w:tcPr>
          <w:p w:rsidR="00577AB5" w:rsidRDefault="00577AB5">
            <w:pPr>
              <w:pStyle w:val="ConsPlusNormal"/>
            </w:pPr>
            <w:r>
              <w:t>г. Орск, просп. Ленина, д. 133а</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15821097,05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15821097,05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757.</w:t>
            </w:r>
          </w:p>
        </w:tc>
        <w:tc>
          <w:tcPr>
            <w:tcW w:w="2551" w:type="dxa"/>
          </w:tcPr>
          <w:p w:rsidR="00577AB5" w:rsidRDefault="00577AB5">
            <w:pPr>
              <w:pStyle w:val="ConsPlusNormal"/>
            </w:pPr>
            <w:r>
              <w:t>г. Орск, просп. Ленина, д. 22а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1133541,96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1133541,96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758.</w:t>
            </w:r>
          </w:p>
        </w:tc>
        <w:tc>
          <w:tcPr>
            <w:tcW w:w="2551" w:type="dxa"/>
          </w:tcPr>
          <w:p w:rsidR="00577AB5" w:rsidRDefault="00577AB5">
            <w:pPr>
              <w:pStyle w:val="ConsPlusNormal"/>
            </w:pPr>
            <w:r>
              <w:t>г. Орск, просп. Ленина, д. 22а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4132461,01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4132461,01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759.</w:t>
            </w:r>
          </w:p>
        </w:tc>
        <w:tc>
          <w:tcPr>
            <w:tcW w:w="2551" w:type="dxa"/>
          </w:tcPr>
          <w:p w:rsidR="00577AB5" w:rsidRDefault="00577AB5">
            <w:pPr>
              <w:pStyle w:val="ConsPlusNormal"/>
            </w:pPr>
            <w:r>
              <w:t>г. Орск, просп. Ленина, д. 56</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867898,20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867898,20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760.</w:t>
            </w:r>
          </w:p>
        </w:tc>
        <w:tc>
          <w:tcPr>
            <w:tcW w:w="2551" w:type="dxa"/>
          </w:tcPr>
          <w:p w:rsidR="00577AB5" w:rsidRDefault="00577AB5">
            <w:pPr>
              <w:pStyle w:val="ConsPlusNormal"/>
            </w:pPr>
            <w:r>
              <w:t>г. Орск, просп. Ленина, д. 71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1113142,97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1113142,97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761.</w:t>
            </w:r>
          </w:p>
        </w:tc>
        <w:tc>
          <w:tcPr>
            <w:tcW w:w="2551" w:type="dxa"/>
          </w:tcPr>
          <w:p w:rsidR="00577AB5" w:rsidRDefault="00577AB5">
            <w:pPr>
              <w:pStyle w:val="ConsPlusNormal"/>
            </w:pPr>
            <w:r>
              <w:t>г. Орск, просп. Ленина, д. 73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1009684,05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1009684,05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762.</w:t>
            </w:r>
          </w:p>
        </w:tc>
        <w:tc>
          <w:tcPr>
            <w:tcW w:w="2551" w:type="dxa"/>
          </w:tcPr>
          <w:p w:rsidR="00577AB5" w:rsidRDefault="00577AB5">
            <w:pPr>
              <w:pStyle w:val="ConsPlusNormal"/>
            </w:pPr>
            <w:r>
              <w:t>г. Орск, просп. Ленина, д. 80а</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8790342,86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8790342,86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763.</w:t>
            </w:r>
          </w:p>
        </w:tc>
        <w:tc>
          <w:tcPr>
            <w:tcW w:w="2551" w:type="dxa"/>
          </w:tcPr>
          <w:p w:rsidR="00577AB5" w:rsidRDefault="00577AB5">
            <w:pPr>
              <w:pStyle w:val="ConsPlusNormal"/>
            </w:pPr>
            <w:r>
              <w:t>г. Орск, просп. Ленина, д. 93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6013539,35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6013539,35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764.</w:t>
            </w:r>
          </w:p>
        </w:tc>
        <w:tc>
          <w:tcPr>
            <w:tcW w:w="2551" w:type="dxa"/>
          </w:tcPr>
          <w:p w:rsidR="00577AB5" w:rsidRDefault="00577AB5">
            <w:pPr>
              <w:pStyle w:val="ConsPlusNormal"/>
            </w:pPr>
            <w:r>
              <w:t>г. Орск, просп. Ленина, д. 94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2970839,95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2970839,95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765.</w:t>
            </w:r>
          </w:p>
        </w:tc>
        <w:tc>
          <w:tcPr>
            <w:tcW w:w="2551" w:type="dxa"/>
          </w:tcPr>
          <w:p w:rsidR="00577AB5" w:rsidRDefault="00577AB5">
            <w:pPr>
              <w:pStyle w:val="ConsPlusNormal"/>
            </w:pPr>
            <w:r>
              <w:t>г. Орск, просп. Мира, д. 11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770,00</w:t>
            </w:r>
          </w:p>
        </w:tc>
        <w:tc>
          <w:tcPr>
            <w:tcW w:w="1804" w:type="dxa"/>
          </w:tcPr>
          <w:p w:rsidR="00577AB5" w:rsidRDefault="00577AB5">
            <w:pPr>
              <w:pStyle w:val="ConsPlusNormal"/>
              <w:jc w:val="center"/>
            </w:pPr>
            <w:r>
              <w:t>1517108,71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1517108,71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766.</w:t>
            </w:r>
          </w:p>
        </w:tc>
        <w:tc>
          <w:tcPr>
            <w:tcW w:w="2551" w:type="dxa"/>
          </w:tcPr>
          <w:p w:rsidR="00577AB5" w:rsidRDefault="00577AB5">
            <w:pPr>
              <w:pStyle w:val="ConsPlusNormal"/>
            </w:pPr>
            <w:r>
              <w:t>г. Орск, просп. Орский, д. 17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968,00</w:t>
            </w:r>
          </w:p>
        </w:tc>
        <w:tc>
          <w:tcPr>
            <w:tcW w:w="1804" w:type="dxa"/>
          </w:tcPr>
          <w:p w:rsidR="00577AB5" w:rsidRDefault="00577AB5">
            <w:pPr>
              <w:pStyle w:val="ConsPlusNormal"/>
              <w:jc w:val="center"/>
            </w:pPr>
            <w:r>
              <w:t>5026268,54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5026268,54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767.</w:t>
            </w:r>
          </w:p>
        </w:tc>
        <w:tc>
          <w:tcPr>
            <w:tcW w:w="2551" w:type="dxa"/>
          </w:tcPr>
          <w:p w:rsidR="00577AB5" w:rsidRDefault="00577AB5">
            <w:pPr>
              <w:pStyle w:val="ConsPlusNormal"/>
            </w:pPr>
            <w:r>
              <w:t>г. Орск, просп. Орский, д. 27</w:t>
            </w:r>
          </w:p>
        </w:tc>
        <w:tc>
          <w:tcPr>
            <w:tcW w:w="1871" w:type="dxa"/>
          </w:tcPr>
          <w:p w:rsidR="00577AB5" w:rsidRDefault="00577AB5">
            <w:pPr>
              <w:pStyle w:val="ConsPlusNormal"/>
            </w:pPr>
            <w:r>
              <w:t xml:space="preserve">ремонт и (или) переустройство </w:t>
            </w:r>
            <w:r>
              <w:lastRenderedPageBreak/>
              <w:t>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1799152,65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1799152,65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lastRenderedPageBreak/>
              <w:t>768.</w:t>
            </w:r>
          </w:p>
        </w:tc>
        <w:tc>
          <w:tcPr>
            <w:tcW w:w="2551" w:type="dxa"/>
          </w:tcPr>
          <w:p w:rsidR="00577AB5" w:rsidRDefault="00577AB5">
            <w:pPr>
              <w:pStyle w:val="ConsPlusNormal"/>
            </w:pPr>
            <w:r>
              <w:t>г. Орск, просп. Орский, д. 35а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1130,00</w:t>
            </w:r>
          </w:p>
        </w:tc>
        <w:tc>
          <w:tcPr>
            <w:tcW w:w="1804" w:type="dxa"/>
          </w:tcPr>
          <w:p w:rsidR="00577AB5" w:rsidRDefault="00577AB5">
            <w:pPr>
              <w:pStyle w:val="ConsPlusNormal"/>
              <w:jc w:val="center"/>
            </w:pPr>
            <w:r>
              <w:t>14115387,03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14115387,03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769.</w:t>
            </w:r>
          </w:p>
        </w:tc>
        <w:tc>
          <w:tcPr>
            <w:tcW w:w="2551" w:type="dxa"/>
          </w:tcPr>
          <w:p w:rsidR="00577AB5" w:rsidRDefault="00577AB5">
            <w:pPr>
              <w:pStyle w:val="ConsPlusNormal"/>
            </w:pPr>
            <w:r>
              <w:t>г. Орск, ул. Б. Хмельницкого, д. 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1200,00</w:t>
            </w:r>
          </w:p>
        </w:tc>
        <w:tc>
          <w:tcPr>
            <w:tcW w:w="1804" w:type="dxa"/>
          </w:tcPr>
          <w:p w:rsidR="00577AB5" w:rsidRDefault="00577AB5">
            <w:pPr>
              <w:pStyle w:val="ConsPlusNormal"/>
              <w:jc w:val="center"/>
            </w:pPr>
            <w:r>
              <w:t>6011166,16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6011166,16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770.</w:t>
            </w:r>
          </w:p>
        </w:tc>
        <w:tc>
          <w:tcPr>
            <w:tcW w:w="2551" w:type="dxa"/>
          </w:tcPr>
          <w:p w:rsidR="00577AB5" w:rsidRDefault="00577AB5">
            <w:pPr>
              <w:pStyle w:val="ConsPlusNormal"/>
            </w:pPr>
            <w:r>
              <w:t>г. Орск, ул. Б. Хмельницкого,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1200,00</w:t>
            </w:r>
          </w:p>
        </w:tc>
        <w:tc>
          <w:tcPr>
            <w:tcW w:w="1804" w:type="dxa"/>
          </w:tcPr>
          <w:p w:rsidR="00577AB5" w:rsidRDefault="00577AB5">
            <w:pPr>
              <w:pStyle w:val="ConsPlusNormal"/>
              <w:jc w:val="center"/>
            </w:pPr>
            <w:r>
              <w:t>6445657,46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6445657,46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771.</w:t>
            </w:r>
          </w:p>
        </w:tc>
        <w:tc>
          <w:tcPr>
            <w:tcW w:w="2551" w:type="dxa"/>
          </w:tcPr>
          <w:p w:rsidR="00577AB5" w:rsidRDefault="00577AB5">
            <w:pPr>
              <w:pStyle w:val="ConsPlusNormal"/>
            </w:pPr>
            <w:r>
              <w:t>г. Орск, ул. Б. Хмельницкого, д. 3а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850,00</w:t>
            </w:r>
          </w:p>
        </w:tc>
        <w:tc>
          <w:tcPr>
            <w:tcW w:w="1804" w:type="dxa"/>
          </w:tcPr>
          <w:p w:rsidR="00577AB5" w:rsidRDefault="00577AB5">
            <w:pPr>
              <w:pStyle w:val="ConsPlusNormal"/>
              <w:jc w:val="center"/>
            </w:pPr>
            <w:r>
              <w:t>4084916,89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4084916,89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772.</w:t>
            </w:r>
          </w:p>
        </w:tc>
        <w:tc>
          <w:tcPr>
            <w:tcW w:w="2551" w:type="dxa"/>
          </w:tcPr>
          <w:p w:rsidR="00577AB5" w:rsidRDefault="00577AB5">
            <w:pPr>
              <w:pStyle w:val="ConsPlusNormal"/>
            </w:pPr>
            <w:r>
              <w:t>г. Орск, ул. Б. Хмельницкого,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1100,00</w:t>
            </w:r>
          </w:p>
        </w:tc>
        <w:tc>
          <w:tcPr>
            <w:tcW w:w="1804" w:type="dxa"/>
          </w:tcPr>
          <w:p w:rsidR="00577AB5" w:rsidRDefault="00577AB5">
            <w:pPr>
              <w:pStyle w:val="ConsPlusNormal"/>
              <w:jc w:val="center"/>
            </w:pPr>
            <w:r>
              <w:t>5325339,37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5325339,37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773.</w:t>
            </w:r>
          </w:p>
        </w:tc>
        <w:tc>
          <w:tcPr>
            <w:tcW w:w="2551" w:type="dxa"/>
          </w:tcPr>
          <w:p w:rsidR="00577AB5" w:rsidRDefault="00577AB5">
            <w:pPr>
              <w:pStyle w:val="ConsPlusNormal"/>
            </w:pPr>
            <w:r>
              <w:t>г. Орск, ул. Беляева, д. 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9785199,60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9785199,60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774.</w:t>
            </w:r>
          </w:p>
        </w:tc>
        <w:tc>
          <w:tcPr>
            <w:tcW w:w="2551" w:type="dxa"/>
          </w:tcPr>
          <w:p w:rsidR="00577AB5" w:rsidRDefault="00577AB5">
            <w:pPr>
              <w:pStyle w:val="ConsPlusNormal"/>
            </w:pPr>
            <w:r>
              <w:t>г. Орск, ул. Беляева, д. 1</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2022103,20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2022103,20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775.</w:t>
            </w:r>
          </w:p>
        </w:tc>
        <w:tc>
          <w:tcPr>
            <w:tcW w:w="2551" w:type="dxa"/>
          </w:tcPr>
          <w:p w:rsidR="00577AB5" w:rsidRDefault="00577AB5">
            <w:pPr>
              <w:pStyle w:val="ConsPlusNormal"/>
            </w:pPr>
            <w:r>
              <w:t>г. Орск, ул. Братская, д. 52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3277063,85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3277063,85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776.</w:t>
            </w:r>
          </w:p>
        </w:tc>
        <w:tc>
          <w:tcPr>
            <w:tcW w:w="2551" w:type="dxa"/>
          </w:tcPr>
          <w:p w:rsidR="00577AB5" w:rsidRDefault="00577AB5">
            <w:pPr>
              <w:pStyle w:val="ConsPlusNormal"/>
            </w:pPr>
            <w:r>
              <w:t>г. Орск, ул. Васнецова, д. 23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4183823,14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4183823,14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777.</w:t>
            </w:r>
          </w:p>
        </w:tc>
        <w:tc>
          <w:tcPr>
            <w:tcW w:w="2551" w:type="dxa"/>
          </w:tcPr>
          <w:p w:rsidR="00577AB5" w:rsidRDefault="00577AB5">
            <w:pPr>
              <w:pStyle w:val="ConsPlusNormal"/>
            </w:pPr>
            <w:r>
              <w:t>г. Орск, ул. Васнецова, д. 23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1036191,10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1036191,10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778.</w:t>
            </w:r>
          </w:p>
        </w:tc>
        <w:tc>
          <w:tcPr>
            <w:tcW w:w="2551" w:type="dxa"/>
          </w:tcPr>
          <w:p w:rsidR="00577AB5" w:rsidRDefault="00577AB5">
            <w:pPr>
              <w:pStyle w:val="ConsPlusNormal"/>
            </w:pPr>
            <w:r>
              <w:t>г. Орск, ул. Вокзальное шоссе, д. 10</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5276410,22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5276410,22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779.</w:t>
            </w:r>
          </w:p>
        </w:tc>
        <w:tc>
          <w:tcPr>
            <w:tcW w:w="2551" w:type="dxa"/>
          </w:tcPr>
          <w:p w:rsidR="00577AB5" w:rsidRDefault="00577AB5">
            <w:pPr>
              <w:pStyle w:val="ConsPlusNormal"/>
            </w:pPr>
            <w:r>
              <w:t>г. Орск, ул. Вяземская, д. 20</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698516,26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698516,26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780.</w:t>
            </w:r>
          </w:p>
        </w:tc>
        <w:tc>
          <w:tcPr>
            <w:tcW w:w="2551" w:type="dxa"/>
          </w:tcPr>
          <w:p w:rsidR="00577AB5" w:rsidRDefault="00577AB5">
            <w:pPr>
              <w:pStyle w:val="ConsPlusNormal"/>
            </w:pPr>
            <w:r>
              <w:t>г. Орск, ул. Гомельская, д. 12</w:t>
            </w:r>
          </w:p>
        </w:tc>
        <w:tc>
          <w:tcPr>
            <w:tcW w:w="1871" w:type="dxa"/>
          </w:tcPr>
          <w:p w:rsidR="00577AB5" w:rsidRDefault="00577AB5">
            <w:pPr>
              <w:pStyle w:val="ConsPlusNormal"/>
            </w:pPr>
            <w:r>
              <w:t>другие</w:t>
            </w:r>
          </w:p>
        </w:tc>
        <w:tc>
          <w:tcPr>
            <w:tcW w:w="1304" w:type="dxa"/>
          </w:tcPr>
          <w:p w:rsidR="00577AB5" w:rsidRDefault="00577AB5">
            <w:pPr>
              <w:pStyle w:val="ConsPlusNormal"/>
              <w:jc w:val="center"/>
            </w:pPr>
            <w:r>
              <w:t>-</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1492815,32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1492815,32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781.</w:t>
            </w:r>
          </w:p>
        </w:tc>
        <w:tc>
          <w:tcPr>
            <w:tcW w:w="2551" w:type="dxa"/>
          </w:tcPr>
          <w:p w:rsidR="00577AB5" w:rsidRDefault="00577AB5">
            <w:pPr>
              <w:pStyle w:val="ConsPlusNormal"/>
            </w:pPr>
            <w:r>
              <w:t>г. Орск, ул. Гомельская, д. 76а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751,40</w:t>
            </w:r>
          </w:p>
        </w:tc>
        <w:tc>
          <w:tcPr>
            <w:tcW w:w="1804" w:type="dxa"/>
          </w:tcPr>
          <w:p w:rsidR="00577AB5" w:rsidRDefault="00577AB5">
            <w:pPr>
              <w:pStyle w:val="ConsPlusNormal"/>
              <w:jc w:val="center"/>
            </w:pPr>
            <w:r>
              <w:t>4061894,94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4061894,94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782.</w:t>
            </w:r>
          </w:p>
        </w:tc>
        <w:tc>
          <w:tcPr>
            <w:tcW w:w="2551" w:type="dxa"/>
          </w:tcPr>
          <w:p w:rsidR="00577AB5" w:rsidRDefault="00577AB5">
            <w:pPr>
              <w:pStyle w:val="ConsPlusNormal"/>
            </w:pPr>
            <w:r>
              <w:t>г. Орск, ул. Гомельская, д. 78</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762798,27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762798,27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783.</w:t>
            </w:r>
          </w:p>
        </w:tc>
        <w:tc>
          <w:tcPr>
            <w:tcW w:w="2551" w:type="dxa"/>
          </w:tcPr>
          <w:p w:rsidR="00577AB5" w:rsidRDefault="00577AB5">
            <w:pPr>
              <w:pStyle w:val="ConsPlusNormal"/>
            </w:pPr>
            <w:r>
              <w:t>г. Орск, ул. Гомельская, д. 80</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12741139,71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12741139,71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784.</w:t>
            </w:r>
          </w:p>
        </w:tc>
        <w:tc>
          <w:tcPr>
            <w:tcW w:w="2551" w:type="dxa"/>
          </w:tcPr>
          <w:p w:rsidR="00577AB5" w:rsidRDefault="00577AB5">
            <w:pPr>
              <w:pStyle w:val="ConsPlusNormal"/>
            </w:pPr>
            <w:r>
              <w:t>г. Орск, ул. Горького, д. 11а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803026,31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803026,31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785.</w:t>
            </w:r>
          </w:p>
        </w:tc>
        <w:tc>
          <w:tcPr>
            <w:tcW w:w="2551" w:type="dxa"/>
          </w:tcPr>
          <w:p w:rsidR="00577AB5" w:rsidRDefault="00577AB5">
            <w:pPr>
              <w:pStyle w:val="ConsPlusNormal"/>
            </w:pPr>
            <w:r>
              <w:t>г. Орск, ул. Горького, д. 11а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743,00</w:t>
            </w:r>
          </w:p>
        </w:tc>
        <w:tc>
          <w:tcPr>
            <w:tcW w:w="1804" w:type="dxa"/>
          </w:tcPr>
          <w:p w:rsidR="00577AB5" w:rsidRDefault="00577AB5">
            <w:pPr>
              <w:pStyle w:val="ConsPlusNormal"/>
              <w:jc w:val="center"/>
            </w:pPr>
            <w:r>
              <w:t>4209705,82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4209705,82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786.</w:t>
            </w:r>
          </w:p>
        </w:tc>
        <w:tc>
          <w:tcPr>
            <w:tcW w:w="2551" w:type="dxa"/>
          </w:tcPr>
          <w:p w:rsidR="00577AB5" w:rsidRDefault="00577AB5">
            <w:pPr>
              <w:pStyle w:val="ConsPlusNormal"/>
            </w:pPr>
            <w:r>
              <w:t>г. Орск, ул. Горького, д. 153а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1189760,22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1189760,22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787.</w:t>
            </w:r>
          </w:p>
        </w:tc>
        <w:tc>
          <w:tcPr>
            <w:tcW w:w="2551" w:type="dxa"/>
          </w:tcPr>
          <w:p w:rsidR="00577AB5" w:rsidRDefault="00577AB5">
            <w:pPr>
              <w:pStyle w:val="ConsPlusNormal"/>
            </w:pPr>
            <w:r>
              <w:t>г. Орск, ул. Горького, д. 56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291,50</w:t>
            </w:r>
          </w:p>
        </w:tc>
        <w:tc>
          <w:tcPr>
            <w:tcW w:w="1804" w:type="dxa"/>
          </w:tcPr>
          <w:p w:rsidR="00577AB5" w:rsidRDefault="00577AB5">
            <w:pPr>
              <w:pStyle w:val="ConsPlusNormal"/>
              <w:jc w:val="center"/>
            </w:pPr>
            <w:r>
              <w:t>1598693,65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1598693,65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788.</w:t>
            </w:r>
          </w:p>
        </w:tc>
        <w:tc>
          <w:tcPr>
            <w:tcW w:w="2551" w:type="dxa"/>
          </w:tcPr>
          <w:p w:rsidR="00577AB5" w:rsidRDefault="00577AB5">
            <w:pPr>
              <w:pStyle w:val="ConsPlusNormal"/>
            </w:pPr>
            <w:r>
              <w:t>г. Орск, ул. Горького, д. 56</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1073797,41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1073797,41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789.</w:t>
            </w:r>
          </w:p>
        </w:tc>
        <w:tc>
          <w:tcPr>
            <w:tcW w:w="2551" w:type="dxa"/>
          </w:tcPr>
          <w:p w:rsidR="00577AB5" w:rsidRDefault="00577AB5">
            <w:pPr>
              <w:pStyle w:val="ConsPlusNormal"/>
            </w:pPr>
            <w:r>
              <w:t>г. Орск, ул. Горького, д. 60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426,80</w:t>
            </w:r>
          </w:p>
        </w:tc>
        <w:tc>
          <w:tcPr>
            <w:tcW w:w="1804" w:type="dxa"/>
          </w:tcPr>
          <w:p w:rsidR="00577AB5" w:rsidRDefault="00577AB5">
            <w:pPr>
              <w:pStyle w:val="ConsPlusNormal"/>
              <w:jc w:val="center"/>
            </w:pPr>
            <w:r>
              <w:t>2574011,35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2574011,35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790.</w:t>
            </w:r>
          </w:p>
        </w:tc>
        <w:tc>
          <w:tcPr>
            <w:tcW w:w="2551" w:type="dxa"/>
          </w:tcPr>
          <w:p w:rsidR="00577AB5" w:rsidRDefault="00577AB5">
            <w:pPr>
              <w:pStyle w:val="ConsPlusNormal"/>
            </w:pPr>
            <w:r>
              <w:t>г. Орск, ул. Горького, д. 60</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1438793,88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1438793,88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791.</w:t>
            </w:r>
          </w:p>
        </w:tc>
        <w:tc>
          <w:tcPr>
            <w:tcW w:w="2551" w:type="dxa"/>
          </w:tcPr>
          <w:p w:rsidR="00577AB5" w:rsidRDefault="00577AB5">
            <w:pPr>
              <w:pStyle w:val="ConsPlusNormal"/>
            </w:pPr>
            <w:r>
              <w:t>г. Орск, ул. Горького, д. 64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291,10</w:t>
            </w:r>
          </w:p>
        </w:tc>
        <w:tc>
          <w:tcPr>
            <w:tcW w:w="1804" w:type="dxa"/>
          </w:tcPr>
          <w:p w:rsidR="00577AB5" w:rsidRDefault="00577AB5">
            <w:pPr>
              <w:pStyle w:val="ConsPlusNormal"/>
              <w:jc w:val="center"/>
            </w:pPr>
            <w:r>
              <w:t>1691440,85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1691440,85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792.</w:t>
            </w:r>
          </w:p>
        </w:tc>
        <w:tc>
          <w:tcPr>
            <w:tcW w:w="2551" w:type="dxa"/>
          </w:tcPr>
          <w:p w:rsidR="00577AB5" w:rsidRDefault="00577AB5">
            <w:pPr>
              <w:pStyle w:val="ConsPlusNormal"/>
            </w:pPr>
            <w:r>
              <w:t>г. Орск, ул. Горького, д. 64</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1002136,80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1002136,80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793.</w:t>
            </w:r>
          </w:p>
        </w:tc>
        <w:tc>
          <w:tcPr>
            <w:tcW w:w="2551" w:type="dxa"/>
          </w:tcPr>
          <w:p w:rsidR="00577AB5" w:rsidRDefault="00577AB5">
            <w:pPr>
              <w:pStyle w:val="ConsPlusNormal"/>
            </w:pPr>
            <w:r>
              <w:t>г. Орск, ул. Днепропетровская, д. 18</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967333,62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967333,62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794.</w:t>
            </w:r>
          </w:p>
        </w:tc>
        <w:tc>
          <w:tcPr>
            <w:tcW w:w="2551" w:type="dxa"/>
          </w:tcPr>
          <w:p w:rsidR="00577AB5" w:rsidRDefault="00577AB5">
            <w:pPr>
              <w:pStyle w:val="ConsPlusNormal"/>
            </w:pPr>
            <w:r>
              <w:t>г. Орск, ул. Добровольского, д. 14</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7092945,20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7092945,20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795.</w:t>
            </w:r>
          </w:p>
        </w:tc>
        <w:tc>
          <w:tcPr>
            <w:tcW w:w="2551" w:type="dxa"/>
          </w:tcPr>
          <w:p w:rsidR="00577AB5" w:rsidRDefault="00577AB5">
            <w:pPr>
              <w:pStyle w:val="ConsPlusNormal"/>
            </w:pPr>
            <w:r>
              <w:t>г. Орск, ул. Добровольского, д. 19</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1936,20</w:t>
            </w:r>
          </w:p>
        </w:tc>
        <w:tc>
          <w:tcPr>
            <w:tcW w:w="1804" w:type="dxa"/>
          </w:tcPr>
          <w:p w:rsidR="00577AB5" w:rsidRDefault="00577AB5">
            <w:pPr>
              <w:pStyle w:val="ConsPlusNormal"/>
              <w:jc w:val="center"/>
            </w:pPr>
            <w:r>
              <w:t>1955121,39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1955121,39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796.</w:t>
            </w:r>
          </w:p>
        </w:tc>
        <w:tc>
          <w:tcPr>
            <w:tcW w:w="2551" w:type="dxa"/>
          </w:tcPr>
          <w:p w:rsidR="00577AB5" w:rsidRDefault="00577AB5">
            <w:pPr>
              <w:pStyle w:val="ConsPlusNormal"/>
            </w:pPr>
            <w:r>
              <w:t>г. Орск, ул. Добровольского, д. 21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1097853,83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1097853,83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797.</w:t>
            </w:r>
          </w:p>
        </w:tc>
        <w:tc>
          <w:tcPr>
            <w:tcW w:w="2551" w:type="dxa"/>
          </w:tcPr>
          <w:p w:rsidR="00577AB5" w:rsidRDefault="00577AB5">
            <w:pPr>
              <w:pStyle w:val="ConsPlusNormal"/>
            </w:pPr>
            <w:r>
              <w:t>г. Орск, ул. Добровольского, д. 21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1926,40</w:t>
            </w:r>
          </w:p>
        </w:tc>
        <w:tc>
          <w:tcPr>
            <w:tcW w:w="1804" w:type="dxa"/>
          </w:tcPr>
          <w:p w:rsidR="00577AB5" w:rsidRDefault="00577AB5">
            <w:pPr>
              <w:pStyle w:val="ConsPlusNormal"/>
              <w:jc w:val="center"/>
            </w:pPr>
            <w:r>
              <w:t>1953072,05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1953072,05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798.</w:t>
            </w:r>
          </w:p>
        </w:tc>
        <w:tc>
          <w:tcPr>
            <w:tcW w:w="2551" w:type="dxa"/>
          </w:tcPr>
          <w:p w:rsidR="00577AB5" w:rsidRDefault="00577AB5">
            <w:pPr>
              <w:pStyle w:val="ConsPlusNormal"/>
            </w:pPr>
            <w:r>
              <w:t>г. Орск, ул. Добровольского, д. 23</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3698,20</w:t>
            </w:r>
          </w:p>
        </w:tc>
        <w:tc>
          <w:tcPr>
            <w:tcW w:w="1804" w:type="dxa"/>
          </w:tcPr>
          <w:p w:rsidR="00577AB5" w:rsidRDefault="00577AB5">
            <w:pPr>
              <w:pStyle w:val="ConsPlusNormal"/>
              <w:jc w:val="center"/>
            </w:pPr>
            <w:r>
              <w:t>3341946,44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3341946,44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799.</w:t>
            </w:r>
          </w:p>
        </w:tc>
        <w:tc>
          <w:tcPr>
            <w:tcW w:w="2551" w:type="dxa"/>
          </w:tcPr>
          <w:p w:rsidR="00577AB5" w:rsidRDefault="00577AB5">
            <w:pPr>
              <w:pStyle w:val="ConsPlusNormal"/>
            </w:pPr>
            <w:r>
              <w:t>г. Орск, ул. Докучаева, д. 54а</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8761714,65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8761714,65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800.</w:t>
            </w:r>
          </w:p>
        </w:tc>
        <w:tc>
          <w:tcPr>
            <w:tcW w:w="2551" w:type="dxa"/>
          </w:tcPr>
          <w:p w:rsidR="00577AB5" w:rsidRDefault="00577AB5">
            <w:pPr>
              <w:pStyle w:val="ConsPlusNormal"/>
            </w:pPr>
            <w:r>
              <w:t xml:space="preserve">г. Орск, ул. Кирпичная, д. </w:t>
            </w:r>
            <w:r>
              <w:lastRenderedPageBreak/>
              <w:t>142</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4645724,32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4645724,32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801.</w:t>
            </w:r>
          </w:p>
        </w:tc>
        <w:tc>
          <w:tcPr>
            <w:tcW w:w="2551" w:type="dxa"/>
          </w:tcPr>
          <w:p w:rsidR="00577AB5" w:rsidRDefault="00577AB5">
            <w:pPr>
              <w:pStyle w:val="ConsPlusNormal"/>
            </w:pPr>
            <w:r>
              <w:t>г. Орск, ул. Комарова, д. 12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2272109,20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2272109,20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802.</w:t>
            </w:r>
          </w:p>
        </w:tc>
        <w:tc>
          <w:tcPr>
            <w:tcW w:w="2551" w:type="dxa"/>
          </w:tcPr>
          <w:p w:rsidR="00577AB5" w:rsidRDefault="00577AB5">
            <w:pPr>
              <w:pStyle w:val="ConsPlusNormal"/>
            </w:pPr>
            <w:r>
              <w:t>г. Орск, ул. Комарова, д. 14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2913,40</w:t>
            </w:r>
          </w:p>
        </w:tc>
        <w:tc>
          <w:tcPr>
            <w:tcW w:w="1804" w:type="dxa"/>
          </w:tcPr>
          <w:p w:rsidR="00577AB5" w:rsidRDefault="00577AB5">
            <w:pPr>
              <w:pStyle w:val="ConsPlusNormal"/>
              <w:jc w:val="center"/>
            </w:pPr>
            <w:r>
              <w:t>3136000,33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3136000,33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803.</w:t>
            </w:r>
          </w:p>
        </w:tc>
        <w:tc>
          <w:tcPr>
            <w:tcW w:w="2551" w:type="dxa"/>
          </w:tcPr>
          <w:p w:rsidR="00577AB5" w:rsidRDefault="00577AB5">
            <w:pPr>
              <w:pStyle w:val="ConsPlusNormal"/>
            </w:pPr>
            <w:r>
              <w:t>г. Орск, ул. Комарова, д. 7</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6072924,50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6072924,50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804.</w:t>
            </w:r>
          </w:p>
        </w:tc>
        <w:tc>
          <w:tcPr>
            <w:tcW w:w="2551" w:type="dxa"/>
          </w:tcPr>
          <w:p w:rsidR="00577AB5" w:rsidRDefault="00577AB5">
            <w:pPr>
              <w:pStyle w:val="ConsPlusNormal"/>
            </w:pPr>
            <w:r>
              <w:t>г. Орск, ул. Кондукторская, д. 61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409,00</w:t>
            </w:r>
          </w:p>
        </w:tc>
        <w:tc>
          <w:tcPr>
            <w:tcW w:w="1804" w:type="dxa"/>
          </w:tcPr>
          <w:p w:rsidR="00577AB5" w:rsidRDefault="00577AB5">
            <w:pPr>
              <w:pStyle w:val="ConsPlusNormal"/>
              <w:jc w:val="center"/>
            </w:pPr>
            <w:r>
              <w:t>1766236,75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1766236,75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805.</w:t>
            </w:r>
          </w:p>
        </w:tc>
        <w:tc>
          <w:tcPr>
            <w:tcW w:w="2551" w:type="dxa"/>
          </w:tcPr>
          <w:p w:rsidR="00577AB5" w:rsidRDefault="00577AB5">
            <w:pPr>
              <w:pStyle w:val="ConsPlusNormal"/>
            </w:pPr>
            <w:r>
              <w:t>г. Орск, ул. Короленко, д. 10</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6995247,83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6995247,83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806.</w:t>
            </w:r>
          </w:p>
        </w:tc>
        <w:tc>
          <w:tcPr>
            <w:tcW w:w="2551" w:type="dxa"/>
          </w:tcPr>
          <w:p w:rsidR="00577AB5" w:rsidRDefault="00577AB5">
            <w:pPr>
              <w:pStyle w:val="ConsPlusNormal"/>
            </w:pPr>
            <w:r>
              <w:t>г. Орск, ул. Короленко, д. 10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751,4</w:t>
            </w:r>
          </w:p>
        </w:tc>
        <w:tc>
          <w:tcPr>
            <w:tcW w:w="1804" w:type="dxa"/>
          </w:tcPr>
          <w:p w:rsidR="00577AB5" w:rsidRDefault="00577AB5">
            <w:pPr>
              <w:pStyle w:val="ConsPlusNormal"/>
              <w:jc w:val="center"/>
            </w:pPr>
            <w:r>
              <w:t>8740141,61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8740141,61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807.</w:t>
            </w:r>
          </w:p>
        </w:tc>
        <w:tc>
          <w:tcPr>
            <w:tcW w:w="2551" w:type="dxa"/>
          </w:tcPr>
          <w:p w:rsidR="00577AB5" w:rsidRDefault="00577AB5">
            <w:pPr>
              <w:pStyle w:val="ConsPlusNormal"/>
            </w:pPr>
            <w:r>
              <w:t>г. Орск, ул. Короленко, д. 144а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1206,90</w:t>
            </w:r>
          </w:p>
        </w:tc>
        <w:tc>
          <w:tcPr>
            <w:tcW w:w="1804" w:type="dxa"/>
          </w:tcPr>
          <w:p w:rsidR="00577AB5" w:rsidRDefault="00577AB5">
            <w:pPr>
              <w:pStyle w:val="ConsPlusNormal"/>
              <w:jc w:val="center"/>
            </w:pPr>
            <w:r>
              <w:t>6157361,59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6157361,59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808.</w:t>
            </w:r>
          </w:p>
        </w:tc>
        <w:tc>
          <w:tcPr>
            <w:tcW w:w="2551" w:type="dxa"/>
          </w:tcPr>
          <w:p w:rsidR="00577AB5" w:rsidRDefault="00577AB5">
            <w:pPr>
              <w:pStyle w:val="ConsPlusNormal"/>
            </w:pPr>
            <w:r>
              <w:t>г. Орск, ул. Короленко, д. 8</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1119318,00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1119318,00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809.</w:t>
            </w:r>
          </w:p>
        </w:tc>
        <w:tc>
          <w:tcPr>
            <w:tcW w:w="2551" w:type="dxa"/>
          </w:tcPr>
          <w:p w:rsidR="00577AB5" w:rsidRDefault="00577AB5">
            <w:pPr>
              <w:pStyle w:val="ConsPlusNormal"/>
            </w:pPr>
            <w:r>
              <w:t>г. Орск, ул. Крайняя, д. 44а</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2</w:t>
            </w:r>
          </w:p>
        </w:tc>
        <w:tc>
          <w:tcPr>
            <w:tcW w:w="1804" w:type="dxa"/>
          </w:tcPr>
          <w:p w:rsidR="00577AB5" w:rsidRDefault="00577AB5">
            <w:pPr>
              <w:pStyle w:val="ConsPlusNormal"/>
              <w:jc w:val="center"/>
            </w:pPr>
            <w:r>
              <w:t>4381171,10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4381171,10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810.</w:t>
            </w:r>
          </w:p>
        </w:tc>
        <w:tc>
          <w:tcPr>
            <w:tcW w:w="2551" w:type="dxa"/>
          </w:tcPr>
          <w:p w:rsidR="00577AB5" w:rsidRDefault="00577AB5">
            <w:pPr>
              <w:pStyle w:val="ConsPlusNormal"/>
            </w:pPr>
            <w:r>
              <w:t>г. Орск, ул. Крайняя, д. 44а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1873961,76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1873961,76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811.</w:t>
            </w:r>
          </w:p>
        </w:tc>
        <w:tc>
          <w:tcPr>
            <w:tcW w:w="2551" w:type="dxa"/>
          </w:tcPr>
          <w:p w:rsidR="00577AB5" w:rsidRDefault="00577AB5">
            <w:pPr>
              <w:pStyle w:val="ConsPlusNormal"/>
            </w:pPr>
            <w:r>
              <w:t>г. Орск, ул. Краматорская, д. 10</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1450,00</w:t>
            </w:r>
          </w:p>
        </w:tc>
        <w:tc>
          <w:tcPr>
            <w:tcW w:w="1804" w:type="dxa"/>
          </w:tcPr>
          <w:p w:rsidR="00577AB5" w:rsidRDefault="00577AB5">
            <w:pPr>
              <w:pStyle w:val="ConsPlusNormal"/>
              <w:jc w:val="center"/>
            </w:pPr>
            <w:r>
              <w:t>817044,47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817044,47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812.</w:t>
            </w:r>
          </w:p>
        </w:tc>
        <w:tc>
          <w:tcPr>
            <w:tcW w:w="2551" w:type="dxa"/>
          </w:tcPr>
          <w:p w:rsidR="00577AB5" w:rsidRDefault="00577AB5">
            <w:pPr>
              <w:pStyle w:val="ConsPlusNormal"/>
            </w:pPr>
            <w:r>
              <w:t>г. Орск, ул. Краматорская, д. 10а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1462038,78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1462038,78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813.</w:t>
            </w:r>
          </w:p>
        </w:tc>
        <w:tc>
          <w:tcPr>
            <w:tcW w:w="2551" w:type="dxa"/>
          </w:tcPr>
          <w:p w:rsidR="00577AB5" w:rsidRDefault="00577AB5">
            <w:pPr>
              <w:pStyle w:val="ConsPlusNormal"/>
            </w:pPr>
            <w:r>
              <w:t>г. Орск, ул. Краматорская, д. 10а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745,00</w:t>
            </w:r>
          </w:p>
        </w:tc>
        <w:tc>
          <w:tcPr>
            <w:tcW w:w="1804" w:type="dxa"/>
          </w:tcPr>
          <w:p w:rsidR="00577AB5" w:rsidRDefault="00577AB5">
            <w:pPr>
              <w:pStyle w:val="ConsPlusNormal"/>
              <w:jc w:val="center"/>
            </w:pPr>
            <w:r>
              <w:t>5504529,41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5504529,41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814.</w:t>
            </w:r>
          </w:p>
        </w:tc>
        <w:tc>
          <w:tcPr>
            <w:tcW w:w="2551" w:type="dxa"/>
          </w:tcPr>
          <w:p w:rsidR="00577AB5" w:rsidRDefault="00577AB5">
            <w:pPr>
              <w:pStyle w:val="ConsPlusNormal"/>
            </w:pPr>
            <w:r>
              <w:t>г. Орск, ул. Краматорская, д. 17</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2994947,85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2994947,85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815.</w:t>
            </w:r>
          </w:p>
        </w:tc>
        <w:tc>
          <w:tcPr>
            <w:tcW w:w="2551" w:type="dxa"/>
          </w:tcPr>
          <w:p w:rsidR="00577AB5" w:rsidRDefault="00577AB5">
            <w:pPr>
              <w:pStyle w:val="ConsPlusNormal"/>
            </w:pPr>
            <w:r>
              <w:t>г. Орск, ул. Краматорская, д. 17</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3</w:t>
            </w:r>
          </w:p>
        </w:tc>
        <w:tc>
          <w:tcPr>
            <w:tcW w:w="1804" w:type="dxa"/>
          </w:tcPr>
          <w:p w:rsidR="00577AB5" w:rsidRDefault="00577AB5">
            <w:pPr>
              <w:pStyle w:val="ConsPlusNormal"/>
              <w:jc w:val="center"/>
            </w:pPr>
            <w:r>
              <w:t>7346577,61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7346577,61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816.</w:t>
            </w:r>
          </w:p>
        </w:tc>
        <w:tc>
          <w:tcPr>
            <w:tcW w:w="2551" w:type="dxa"/>
          </w:tcPr>
          <w:p w:rsidR="00577AB5" w:rsidRDefault="00577AB5">
            <w:pPr>
              <w:pStyle w:val="ConsPlusNormal"/>
            </w:pPr>
            <w:r>
              <w:t>г. Орск, ул. Краматорская, д. 36</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7554558,36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7554558,36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817.</w:t>
            </w:r>
          </w:p>
        </w:tc>
        <w:tc>
          <w:tcPr>
            <w:tcW w:w="2551" w:type="dxa"/>
          </w:tcPr>
          <w:p w:rsidR="00577AB5" w:rsidRDefault="00577AB5">
            <w:pPr>
              <w:pStyle w:val="ConsPlusNormal"/>
            </w:pPr>
            <w:r>
              <w:t>г. Орск, ул. Красная, д. 16</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11227736,47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11227736,47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818.</w:t>
            </w:r>
          </w:p>
        </w:tc>
        <w:tc>
          <w:tcPr>
            <w:tcW w:w="2551" w:type="dxa"/>
          </w:tcPr>
          <w:p w:rsidR="00577AB5" w:rsidRDefault="00577AB5">
            <w:pPr>
              <w:pStyle w:val="ConsPlusNormal"/>
            </w:pPr>
            <w:r>
              <w:t>г. Орск, ул. Краснодонская, д. 11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810096,04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810096,04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819.</w:t>
            </w:r>
          </w:p>
        </w:tc>
        <w:tc>
          <w:tcPr>
            <w:tcW w:w="2551" w:type="dxa"/>
          </w:tcPr>
          <w:p w:rsidR="00577AB5" w:rsidRDefault="00577AB5">
            <w:pPr>
              <w:pStyle w:val="ConsPlusNormal"/>
            </w:pPr>
            <w:r>
              <w:t>г. Орск, ул. Краснофлотская, д. 69</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1145417,57</w:t>
            </w:r>
          </w:p>
        </w:tc>
        <w:tc>
          <w:tcPr>
            <w:tcW w:w="1924" w:type="dxa"/>
            <w:vAlign w:val="center"/>
          </w:tcPr>
          <w:p w:rsidR="00577AB5" w:rsidRDefault="00577AB5">
            <w:pPr>
              <w:pStyle w:val="ConsPlusNormal"/>
              <w:jc w:val="center"/>
            </w:pPr>
            <w:r>
              <w:t>0,00</w:t>
            </w:r>
          </w:p>
        </w:tc>
        <w:tc>
          <w:tcPr>
            <w:tcW w:w="1624" w:type="dxa"/>
            <w:vAlign w:val="center"/>
          </w:tcPr>
          <w:p w:rsidR="00577AB5" w:rsidRDefault="00577AB5">
            <w:pPr>
              <w:pStyle w:val="ConsPlusNormal"/>
              <w:jc w:val="center"/>
            </w:pPr>
            <w:r>
              <w:t>0,00</w:t>
            </w:r>
          </w:p>
        </w:tc>
        <w:tc>
          <w:tcPr>
            <w:tcW w:w="1504" w:type="dxa"/>
            <w:vAlign w:val="center"/>
          </w:tcPr>
          <w:p w:rsidR="00577AB5" w:rsidRDefault="00577AB5">
            <w:pPr>
              <w:pStyle w:val="ConsPlusNormal"/>
              <w:jc w:val="center"/>
            </w:pPr>
            <w:r>
              <w:t>0,00</w:t>
            </w:r>
          </w:p>
        </w:tc>
        <w:tc>
          <w:tcPr>
            <w:tcW w:w="1804" w:type="dxa"/>
          </w:tcPr>
          <w:p w:rsidR="00577AB5" w:rsidRDefault="00577AB5">
            <w:pPr>
              <w:pStyle w:val="ConsPlusNormal"/>
              <w:jc w:val="center"/>
            </w:pPr>
            <w:r>
              <w:t>1145417,57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820.</w:t>
            </w:r>
          </w:p>
        </w:tc>
        <w:tc>
          <w:tcPr>
            <w:tcW w:w="2551" w:type="dxa"/>
          </w:tcPr>
          <w:p w:rsidR="00577AB5" w:rsidRDefault="00577AB5">
            <w:pPr>
              <w:pStyle w:val="ConsPlusNormal"/>
            </w:pPr>
            <w:r>
              <w:t>г. Орск, ул. Краснофлотская, д. 69</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6046900,86</w:t>
            </w:r>
          </w:p>
        </w:tc>
        <w:tc>
          <w:tcPr>
            <w:tcW w:w="1924" w:type="dxa"/>
            <w:vAlign w:val="center"/>
          </w:tcPr>
          <w:p w:rsidR="00577AB5" w:rsidRDefault="00577AB5">
            <w:pPr>
              <w:pStyle w:val="ConsPlusNormal"/>
              <w:jc w:val="center"/>
            </w:pPr>
            <w:r>
              <w:t>0,00</w:t>
            </w:r>
          </w:p>
        </w:tc>
        <w:tc>
          <w:tcPr>
            <w:tcW w:w="1624" w:type="dxa"/>
            <w:vAlign w:val="center"/>
          </w:tcPr>
          <w:p w:rsidR="00577AB5" w:rsidRDefault="00577AB5">
            <w:pPr>
              <w:pStyle w:val="ConsPlusNormal"/>
              <w:jc w:val="center"/>
            </w:pPr>
            <w:r>
              <w:t>0,00</w:t>
            </w:r>
          </w:p>
        </w:tc>
        <w:tc>
          <w:tcPr>
            <w:tcW w:w="1504" w:type="dxa"/>
            <w:vAlign w:val="center"/>
          </w:tcPr>
          <w:p w:rsidR="00577AB5" w:rsidRDefault="00577AB5">
            <w:pPr>
              <w:pStyle w:val="ConsPlusNormal"/>
              <w:jc w:val="center"/>
            </w:pPr>
            <w:r>
              <w:t>0,00</w:t>
            </w:r>
          </w:p>
        </w:tc>
        <w:tc>
          <w:tcPr>
            <w:tcW w:w="1804" w:type="dxa"/>
          </w:tcPr>
          <w:p w:rsidR="00577AB5" w:rsidRDefault="00577AB5">
            <w:pPr>
              <w:pStyle w:val="ConsPlusNormal"/>
              <w:jc w:val="center"/>
            </w:pPr>
            <w:r>
              <w:t>6046900,86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821.</w:t>
            </w:r>
          </w:p>
        </w:tc>
        <w:tc>
          <w:tcPr>
            <w:tcW w:w="2551" w:type="dxa"/>
          </w:tcPr>
          <w:p w:rsidR="00577AB5" w:rsidRDefault="00577AB5">
            <w:pPr>
              <w:pStyle w:val="ConsPlusNormal"/>
            </w:pPr>
            <w:r>
              <w:t>г. Орск, ул. Краснофлотская, д. 70</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3553975,60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3553975,60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822.</w:t>
            </w:r>
          </w:p>
        </w:tc>
        <w:tc>
          <w:tcPr>
            <w:tcW w:w="2551" w:type="dxa"/>
          </w:tcPr>
          <w:p w:rsidR="00577AB5" w:rsidRDefault="00577AB5">
            <w:pPr>
              <w:pStyle w:val="ConsPlusNormal"/>
            </w:pPr>
            <w:r>
              <w:t>г. Орск, ул. Краснофлотская, д. 70</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175172,96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175172,96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823.</w:t>
            </w:r>
          </w:p>
        </w:tc>
        <w:tc>
          <w:tcPr>
            <w:tcW w:w="2551" w:type="dxa"/>
          </w:tcPr>
          <w:p w:rsidR="00577AB5" w:rsidRDefault="00577AB5">
            <w:pPr>
              <w:pStyle w:val="ConsPlusNormal"/>
            </w:pPr>
            <w:r>
              <w:t>г. Орск, у л. Краснофлотская, д. 70</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287339,84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287339,84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824.</w:t>
            </w:r>
          </w:p>
        </w:tc>
        <w:tc>
          <w:tcPr>
            <w:tcW w:w="2551" w:type="dxa"/>
          </w:tcPr>
          <w:p w:rsidR="00577AB5" w:rsidRDefault="00577AB5">
            <w:pPr>
              <w:pStyle w:val="ConsPlusNormal"/>
            </w:pPr>
            <w:r>
              <w:t>г. Орск, ул. Краснофлотская, д. 70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2479728,36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2479728,36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825.</w:t>
            </w:r>
          </w:p>
        </w:tc>
        <w:tc>
          <w:tcPr>
            <w:tcW w:w="2551" w:type="dxa"/>
          </w:tcPr>
          <w:p w:rsidR="00577AB5" w:rsidRDefault="00577AB5">
            <w:pPr>
              <w:pStyle w:val="ConsPlusNormal"/>
            </w:pPr>
            <w:r>
              <w:t>г. Орск, ул. Кубанская, д. 1е</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4918431,99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4918431,99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826.</w:t>
            </w:r>
          </w:p>
        </w:tc>
        <w:tc>
          <w:tcPr>
            <w:tcW w:w="2551" w:type="dxa"/>
          </w:tcPr>
          <w:p w:rsidR="00577AB5" w:rsidRDefault="00577AB5">
            <w:pPr>
              <w:pStyle w:val="ConsPlusNormal"/>
            </w:pPr>
            <w:r>
              <w:t>г. Орск, ул. Кубанская, д. 1е</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666007,55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666007,55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827.</w:t>
            </w:r>
          </w:p>
        </w:tc>
        <w:tc>
          <w:tcPr>
            <w:tcW w:w="2551" w:type="dxa"/>
          </w:tcPr>
          <w:p w:rsidR="00577AB5" w:rsidRDefault="00577AB5">
            <w:pPr>
              <w:pStyle w:val="ConsPlusNormal"/>
            </w:pPr>
            <w:r>
              <w:t>г. Орск, ул. Кутузова, д. 44</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721495,31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721495,31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828.</w:t>
            </w:r>
          </w:p>
        </w:tc>
        <w:tc>
          <w:tcPr>
            <w:tcW w:w="2551" w:type="dxa"/>
          </w:tcPr>
          <w:p w:rsidR="00577AB5" w:rsidRDefault="00577AB5">
            <w:pPr>
              <w:pStyle w:val="ConsPlusNormal"/>
            </w:pPr>
            <w:r>
              <w:t>г. Орск, ул. Ленинского Комсомола, д. 18</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1176440,76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1176440,76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829.</w:t>
            </w:r>
          </w:p>
        </w:tc>
        <w:tc>
          <w:tcPr>
            <w:tcW w:w="2551" w:type="dxa"/>
          </w:tcPr>
          <w:p w:rsidR="00577AB5" w:rsidRDefault="00577AB5">
            <w:pPr>
              <w:pStyle w:val="ConsPlusNormal"/>
            </w:pPr>
            <w:r>
              <w:t>г. Орск, ул. Ленинского Комсомола, д. 18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3876315,96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3876315,96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830.</w:t>
            </w:r>
          </w:p>
        </w:tc>
        <w:tc>
          <w:tcPr>
            <w:tcW w:w="2551" w:type="dxa"/>
          </w:tcPr>
          <w:p w:rsidR="00577AB5" w:rsidRDefault="00577AB5">
            <w:pPr>
              <w:pStyle w:val="ConsPlusNormal"/>
            </w:pPr>
            <w:r>
              <w:t>г. Орск, ул. Ленинского Комсомола, д. 30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7402471,07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7402471,07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831.</w:t>
            </w:r>
          </w:p>
        </w:tc>
        <w:tc>
          <w:tcPr>
            <w:tcW w:w="2551" w:type="dxa"/>
          </w:tcPr>
          <w:p w:rsidR="00577AB5" w:rsidRDefault="00577AB5">
            <w:pPr>
              <w:pStyle w:val="ConsPlusNormal"/>
            </w:pPr>
            <w:r>
              <w:t>г. Орск, ул. М. Жукова, д. 1а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626,20</w:t>
            </w:r>
          </w:p>
        </w:tc>
        <w:tc>
          <w:tcPr>
            <w:tcW w:w="1804" w:type="dxa"/>
          </w:tcPr>
          <w:p w:rsidR="00577AB5" w:rsidRDefault="00577AB5">
            <w:pPr>
              <w:pStyle w:val="ConsPlusNormal"/>
              <w:jc w:val="center"/>
            </w:pPr>
            <w:r>
              <w:t>899323,09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899323,09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832.</w:t>
            </w:r>
          </w:p>
        </w:tc>
        <w:tc>
          <w:tcPr>
            <w:tcW w:w="2551" w:type="dxa"/>
          </w:tcPr>
          <w:p w:rsidR="00577AB5" w:rsidRDefault="00577AB5">
            <w:pPr>
              <w:pStyle w:val="ConsPlusNormal"/>
            </w:pPr>
            <w:r>
              <w:t>г. Орск, ул. М. Жукова, д. 17</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2187482,13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2187482,13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833.</w:t>
            </w:r>
          </w:p>
        </w:tc>
        <w:tc>
          <w:tcPr>
            <w:tcW w:w="2551" w:type="dxa"/>
          </w:tcPr>
          <w:p w:rsidR="00577AB5" w:rsidRDefault="00577AB5">
            <w:pPr>
              <w:pStyle w:val="ConsPlusNormal"/>
            </w:pPr>
            <w:r>
              <w:t>г. Орск, ул. Макаренко, д. 17</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1944,60</w:t>
            </w:r>
          </w:p>
        </w:tc>
        <w:tc>
          <w:tcPr>
            <w:tcW w:w="1804" w:type="dxa"/>
          </w:tcPr>
          <w:p w:rsidR="00577AB5" w:rsidRDefault="00577AB5">
            <w:pPr>
              <w:pStyle w:val="ConsPlusNormal"/>
              <w:jc w:val="center"/>
            </w:pPr>
            <w:r>
              <w:t>2735840,33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2735840,33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834.</w:t>
            </w:r>
          </w:p>
        </w:tc>
        <w:tc>
          <w:tcPr>
            <w:tcW w:w="2551" w:type="dxa"/>
          </w:tcPr>
          <w:p w:rsidR="00577AB5" w:rsidRDefault="00577AB5">
            <w:pPr>
              <w:pStyle w:val="ConsPlusNormal"/>
            </w:pPr>
            <w:r>
              <w:t>г. Орск, ул. Макаренко, д. 25</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2436324,58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2436324,58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835.</w:t>
            </w:r>
          </w:p>
        </w:tc>
        <w:tc>
          <w:tcPr>
            <w:tcW w:w="2551" w:type="dxa"/>
          </w:tcPr>
          <w:p w:rsidR="00577AB5" w:rsidRDefault="00577AB5">
            <w:pPr>
              <w:pStyle w:val="ConsPlusNormal"/>
            </w:pPr>
            <w:r>
              <w:t>г. Орск, ул. Машиностроителей, д. 51б</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500,00</w:t>
            </w:r>
          </w:p>
        </w:tc>
        <w:tc>
          <w:tcPr>
            <w:tcW w:w="1804" w:type="dxa"/>
          </w:tcPr>
          <w:p w:rsidR="00577AB5" w:rsidRDefault="00577AB5">
            <w:pPr>
              <w:pStyle w:val="ConsPlusNormal"/>
              <w:jc w:val="center"/>
            </w:pPr>
            <w:r>
              <w:t>2817620,15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2817620,15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836.</w:t>
            </w:r>
          </w:p>
        </w:tc>
        <w:tc>
          <w:tcPr>
            <w:tcW w:w="2551" w:type="dxa"/>
          </w:tcPr>
          <w:p w:rsidR="00577AB5" w:rsidRDefault="00577AB5">
            <w:pPr>
              <w:pStyle w:val="ConsPlusNormal"/>
            </w:pPr>
            <w:r>
              <w:t>г. Орск, ул. Машиностроителей, д. 57</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281147,70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281147,70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837.</w:t>
            </w:r>
          </w:p>
        </w:tc>
        <w:tc>
          <w:tcPr>
            <w:tcW w:w="2551" w:type="dxa"/>
          </w:tcPr>
          <w:p w:rsidR="00577AB5" w:rsidRDefault="00577AB5">
            <w:pPr>
              <w:pStyle w:val="ConsPlusNormal"/>
            </w:pPr>
            <w:r>
              <w:t>г. Орск, ул. Машиностроителей, д. 6</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14314259,54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14314259,54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838.</w:t>
            </w:r>
          </w:p>
        </w:tc>
        <w:tc>
          <w:tcPr>
            <w:tcW w:w="2551" w:type="dxa"/>
          </w:tcPr>
          <w:p w:rsidR="00577AB5" w:rsidRDefault="00577AB5">
            <w:pPr>
              <w:pStyle w:val="ConsPlusNormal"/>
            </w:pPr>
            <w:r>
              <w:t>г. Орск, ул. Медногорская, д. 15а</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1169117,32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1169117,32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839.</w:t>
            </w:r>
          </w:p>
        </w:tc>
        <w:tc>
          <w:tcPr>
            <w:tcW w:w="2551" w:type="dxa"/>
          </w:tcPr>
          <w:p w:rsidR="00577AB5" w:rsidRDefault="00577AB5">
            <w:pPr>
              <w:pStyle w:val="ConsPlusNormal"/>
            </w:pPr>
            <w:r>
              <w:t>г. Орск, ул. Медногорская, д. 15б</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1126075,11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1126075,11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840.</w:t>
            </w:r>
          </w:p>
        </w:tc>
        <w:tc>
          <w:tcPr>
            <w:tcW w:w="2551" w:type="dxa"/>
          </w:tcPr>
          <w:p w:rsidR="00577AB5" w:rsidRDefault="00577AB5">
            <w:pPr>
              <w:pStyle w:val="ConsPlusNormal"/>
            </w:pPr>
            <w:r>
              <w:t>г. Орск, ул. Медногорская, д. 22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831519,70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831519,70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841.</w:t>
            </w:r>
          </w:p>
        </w:tc>
        <w:tc>
          <w:tcPr>
            <w:tcW w:w="2551" w:type="dxa"/>
          </w:tcPr>
          <w:p w:rsidR="00577AB5" w:rsidRDefault="00577AB5">
            <w:pPr>
              <w:pStyle w:val="ConsPlusNormal"/>
            </w:pPr>
            <w:r>
              <w:t>г. Орск, ул. Медногорская, д. 24</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2292616,05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2292616,05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842.</w:t>
            </w:r>
          </w:p>
        </w:tc>
        <w:tc>
          <w:tcPr>
            <w:tcW w:w="2551" w:type="dxa"/>
          </w:tcPr>
          <w:p w:rsidR="00577AB5" w:rsidRDefault="00577AB5">
            <w:pPr>
              <w:pStyle w:val="ConsPlusNormal"/>
            </w:pPr>
            <w:r>
              <w:t>г. Орск, ул. Медногорская, д. 26</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847166,73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847166,73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843.</w:t>
            </w:r>
          </w:p>
        </w:tc>
        <w:tc>
          <w:tcPr>
            <w:tcW w:w="2551" w:type="dxa"/>
          </w:tcPr>
          <w:p w:rsidR="00577AB5" w:rsidRDefault="00577AB5">
            <w:pPr>
              <w:pStyle w:val="ConsPlusNormal"/>
            </w:pPr>
            <w:r>
              <w:t>г. Орск, ул. Медногорская, д. 28а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635,40</w:t>
            </w:r>
          </w:p>
        </w:tc>
        <w:tc>
          <w:tcPr>
            <w:tcW w:w="1804" w:type="dxa"/>
          </w:tcPr>
          <w:p w:rsidR="00577AB5" w:rsidRDefault="00577AB5">
            <w:pPr>
              <w:pStyle w:val="ConsPlusNormal"/>
              <w:jc w:val="center"/>
            </w:pPr>
            <w:r>
              <w:t>2945883,88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2945883,88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844.</w:t>
            </w:r>
          </w:p>
        </w:tc>
        <w:tc>
          <w:tcPr>
            <w:tcW w:w="2551" w:type="dxa"/>
          </w:tcPr>
          <w:p w:rsidR="00577AB5" w:rsidRDefault="00577AB5">
            <w:pPr>
              <w:pStyle w:val="ConsPlusNormal"/>
            </w:pPr>
            <w:r>
              <w:t>г. Орск, ул. Молодежная, д. 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240,00</w:t>
            </w:r>
          </w:p>
        </w:tc>
        <w:tc>
          <w:tcPr>
            <w:tcW w:w="1804" w:type="dxa"/>
          </w:tcPr>
          <w:p w:rsidR="00577AB5" w:rsidRDefault="00577AB5">
            <w:pPr>
              <w:pStyle w:val="ConsPlusNormal"/>
              <w:jc w:val="center"/>
            </w:pPr>
            <w:r>
              <w:t>5554390,77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5554390,77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12.2021</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845.</w:t>
            </w:r>
          </w:p>
        </w:tc>
        <w:tc>
          <w:tcPr>
            <w:tcW w:w="2551" w:type="dxa"/>
          </w:tcPr>
          <w:p w:rsidR="00577AB5" w:rsidRDefault="00577AB5">
            <w:pPr>
              <w:pStyle w:val="ConsPlusNormal"/>
            </w:pPr>
            <w:r>
              <w:t>г. Орск, ул. Нефтяников, д. 1б</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325,00</w:t>
            </w:r>
          </w:p>
        </w:tc>
        <w:tc>
          <w:tcPr>
            <w:tcW w:w="1804" w:type="dxa"/>
          </w:tcPr>
          <w:p w:rsidR="00577AB5" w:rsidRDefault="00577AB5">
            <w:pPr>
              <w:pStyle w:val="ConsPlusNormal"/>
              <w:jc w:val="center"/>
            </w:pPr>
            <w:r>
              <w:t>4847032,45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4847032,45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846.</w:t>
            </w:r>
          </w:p>
        </w:tc>
        <w:tc>
          <w:tcPr>
            <w:tcW w:w="2551" w:type="dxa"/>
          </w:tcPr>
          <w:p w:rsidR="00577AB5" w:rsidRDefault="00577AB5">
            <w:pPr>
              <w:pStyle w:val="ConsPlusNormal"/>
            </w:pPr>
            <w:r>
              <w:t>г. Орск, ул. Нефтяников, д. 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1650,00</w:t>
            </w:r>
          </w:p>
        </w:tc>
        <w:tc>
          <w:tcPr>
            <w:tcW w:w="1804" w:type="dxa"/>
          </w:tcPr>
          <w:p w:rsidR="00577AB5" w:rsidRDefault="00577AB5">
            <w:pPr>
              <w:pStyle w:val="ConsPlusNormal"/>
              <w:jc w:val="center"/>
            </w:pPr>
            <w:r>
              <w:t>8943719,55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8943719,55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847.</w:t>
            </w:r>
          </w:p>
        </w:tc>
        <w:tc>
          <w:tcPr>
            <w:tcW w:w="2551" w:type="dxa"/>
          </w:tcPr>
          <w:p w:rsidR="00577AB5" w:rsidRDefault="00577AB5">
            <w:pPr>
              <w:pStyle w:val="ConsPlusNormal"/>
            </w:pPr>
            <w:r>
              <w:t>г. Орск, ул. Нефтяников, д. 26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9356656,04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9356656,04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848.</w:t>
            </w:r>
          </w:p>
        </w:tc>
        <w:tc>
          <w:tcPr>
            <w:tcW w:w="2551" w:type="dxa"/>
          </w:tcPr>
          <w:p w:rsidR="00577AB5" w:rsidRDefault="00577AB5">
            <w:pPr>
              <w:pStyle w:val="ConsPlusNormal"/>
            </w:pPr>
            <w:r>
              <w:t>г. Орск, ул. Новосибирская, д. 36а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1934,80</w:t>
            </w:r>
          </w:p>
        </w:tc>
        <w:tc>
          <w:tcPr>
            <w:tcW w:w="1804" w:type="dxa"/>
          </w:tcPr>
          <w:p w:rsidR="00577AB5" w:rsidRDefault="00577AB5">
            <w:pPr>
              <w:pStyle w:val="ConsPlusNormal"/>
              <w:jc w:val="center"/>
            </w:pPr>
            <w:r>
              <w:t>2703099,96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2703099,96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849.</w:t>
            </w:r>
          </w:p>
        </w:tc>
        <w:tc>
          <w:tcPr>
            <w:tcW w:w="2551" w:type="dxa"/>
          </w:tcPr>
          <w:p w:rsidR="00577AB5" w:rsidRDefault="00577AB5">
            <w:pPr>
              <w:pStyle w:val="ConsPlusNormal"/>
            </w:pPr>
            <w:r>
              <w:t>г. Орск, ул. Новосибирская, д. 40</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1509,00</w:t>
            </w:r>
          </w:p>
        </w:tc>
        <w:tc>
          <w:tcPr>
            <w:tcW w:w="1804" w:type="dxa"/>
          </w:tcPr>
          <w:p w:rsidR="00577AB5" w:rsidRDefault="00577AB5">
            <w:pPr>
              <w:pStyle w:val="ConsPlusNormal"/>
              <w:jc w:val="center"/>
            </w:pPr>
            <w:r>
              <w:t>2726248,16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2726248,16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850.</w:t>
            </w:r>
          </w:p>
        </w:tc>
        <w:tc>
          <w:tcPr>
            <w:tcW w:w="2551" w:type="dxa"/>
          </w:tcPr>
          <w:p w:rsidR="00577AB5" w:rsidRDefault="00577AB5">
            <w:pPr>
              <w:pStyle w:val="ConsPlusNormal"/>
            </w:pPr>
            <w:r>
              <w:t>г. Орск, ул. Олимпийская, д. 18</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762798,27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762798,27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851.</w:t>
            </w:r>
          </w:p>
        </w:tc>
        <w:tc>
          <w:tcPr>
            <w:tcW w:w="2551" w:type="dxa"/>
          </w:tcPr>
          <w:p w:rsidR="00577AB5" w:rsidRDefault="00577AB5">
            <w:pPr>
              <w:pStyle w:val="ConsPlusNormal"/>
            </w:pPr>
            <w:r>
              <w:t>г. Орск, ул. Олимпийская, д. 18а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1197,80</w:t>
            </w:r>
          </w:p>
        </w:tc>
        <w:tc>
          <w:tcPr>
            <w:tcW w:w="1804" w:type="dxa"/>
          </w:tcPr>
          <w:p w:rsidR="00577AB5" w:rsidRDefault="00577AB5">
            <w:pPr>
              <w:pStyle w:val="ConsPlusNormal"/>
              <w:jc w:val="center"/>
            </w:pPr>
            <w:r>
              <w:t>6410666,75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6410666,75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852.</w:t>
            </w:r>
          </w:p>
        </w:tc>
        <w:tc>
          <w:tcPr>
            <w:tcW w:w="2551" w:type="dxa"/>
          </w:tcPr>
          <w:p w:rsidR="00577AB5" w:rsidRDefault="00577AB5">
            <w:pPr>
              <w:pStyle w:val="ConsPlusNormal"/>
            </w:pPr>
            <w:r>
              <w:t>г. Орск, ул. Омская, д. 50</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1090401,70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1090401,70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853.</w:t>
            </w:r>
          </w:p>
        </w:tc>
        <w:tc>
          <w:tcPr>
            <w:tcW w:w="2551" w:type="dxa"/>
          </w:tcPr>
          <w:p w:rsidR="00577AB5" w:rsidRDefault="00577AB5">
            <w:pPr>
              <w:pStyle w:val="ConsPlusNormal"/>
            </w:pPr>
            <w:r>
              <w:t>г. Орск, ул. Омская, д. 63а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940,50</w:t>
            </w:r>
          </w:p>
        </w:tc>
        <w:tc>
          <w:tcPr>
            <w:tcW w:w="1804" w:type="dxa"/>
          </w:tcPr>
          <w:p w:rsidR="00577AB5" w:rsidRDefault="00577AB5">
            <w:pPr>
              <w:pStyle w:val="ConsPlusNormal"/>
              <w:jc w:val="center"/>
            </w:pPr>
            <w:r>
              <w:t>5869039,98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5869039,98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854.</w:t>
            </w:r>
          </w:p>
        </w:tc>
        <w:tc>
          <w:tcPr>
            <w:tcW w:w="2551" w:type="dxa"/>
          </w:tcPr>
          <w:p w:rsidR="00577AB5" w:rsidRDefault="00577AB5">
            <w:pPr>
              <w:pStyle w:val="ConsPlusNormal"/>
            </w:pPr>
            <w:r>
              <w:t>г. Орск, ул. Омская, д. 71а</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3442052,63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3442052,63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855.</w:t>
            </w:r>
          </w:p>
        </w:tc>
        <w:tc>
          <w:tcPr>
            <w:tcW w:w="2551" w:type="dxa"/>
          </w:tcPr>
          <w:p w:rsidR="00577AB5" w:rsidRDefault="00577AB5">
            <w:pPr>
              <w:pStyle w:val="ConsPlusNormal"/>
            </w:pPr>
            <w:r>
              <w:t>г. Орск, ул. Пацаева, д. 12а</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2204428,38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2204428,38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856.</w:t>
            </w:r>
          </w:p>
        </w:tc>
        <w:tc>
          <w:tcPr>
            <w:tcW w:w="2551" w:type="dxa"/>
          </w:tcPr>
          <w:p w:rsidR="00577AB5" w:rsidRDefault="00577AB5">
            <w:pPr>
              <w:pStyle w:val="ConsPlusNormal"/>
            </w:pPr>
            <w:r>
              <w:t>г. Орск, ул. Петровского, д. 12а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727617,58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727617,58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857.</w:t>
            </w:r>
          </w:p>
        </w:tc>
        <w:tc>
          <w:tcPr>
            <w:tcW w:w="2551" w:type="dxa"/>
          </w:tcPr>
          <w:p w:rsidR="00577AB5" w:rsidRDefault="00577AB5">
            <w:pPr>
              <w:pStyle w:val="ConsPlusNormal"/>
            </w:pPr>
            <w:r>
              <w:t>г. Орск, ул. Петровского, д. 12а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687,40</w:t>
            </w:r>
          </w:p>
        </w:tc>
        <w:tc>
          <w:tcPr>
            <w:tcW w:w="1804" w:type="dxa"/>
          </w:tcPr>
          <w:p w:rsidR="00577AB5" w:rsidRDefault="00577AB5">
            <w:pPr>
              <w:pStyle w:val="ConsPlusNormal"/>
              <w:jc w:val="center"/>
            </w:pPr>
            <w:r>
              <w:t>3534586,57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3534586,57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858.</w:t>
            </w:r>
          </w:p>
        </w:tc>
        <w:tc>
          <w:tcPr>
            <w:tcW w:w="2551" w:type="dxa"/>
          </w:tcPr>
          <w:p w:rsidR="00577AB5" w:rsidRDefault="00577AB5">
            <w:pPr>
              <w:pStyle w:val="ConsPlusNormal"/>
            </w:pPr>
            <w:r>
              <w:t>г. Орск, ул. Пржевальского, д. 1а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2180,00</w:t>
            </w:r>
          </w:p>
        </w:tc>
        <w:tc>
          <w:tcPr>
            <w:tcW w:w="1804" w:type="dxa"/>
          </w:tcPr>
          <w:p w:rsidR="00577AB5" w:rsidRDefault="00577AB5">
            <w:pPr>
              <w:pStyle w:val="ConsPlusNormal"/>
              <w:jc w:val="center"/>
            </w:pPr>
            <w:r>
              <w:t>1869351,98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1869351,98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859.</w:t>
            </w:r>
          </w:p>
        </w:tc>
        <w:tc>
          <w:tcPr>
            <w:tcW w:w="2551" w:type="dxa"/>
          </w:tcPr>
          <w:p w:rsidR="00577AB5" w:rsidRDefault="00577AB5">
            <w:pPr>
              <w:pStyle w:val="ConsPlusNormal"/>
            </w:pPr>
            <w:r>
              <w:t>г. Орск, ул. Севастопольская, д. 40</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357244,54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357244,54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860.</w:t>
            </w:r>
          </w:p>
        </w:tc>
        <w:tc>
          <w:tcPr>
            <w:tcW w:w="2551" w:type="dxa"/>
          </w:tcPr>
          <w:p w:rsidR="00577AB5" w:rsidRDefault="00577AB5">
            <w:pPr>
              <w:pStyle w:val="ConsPlusNormal"/>
            </w:pPr>
            <w:r>
              <w:t>г. Орск, ул. Севастопольская, д. 55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486,00</w:t>
            </w:r>
          </w:p>
        </w:tc>
        <w:tc>
          <w:tcPr>
            <w:tcW w:w="1804" w:type="dxa"/>
          </w:tcPr>
          <w:p w:rsidR="00577AB5" w:rsidRDefault="00577AB5">
            <w:pPr>
              <w:pStyle w:val="ConsPlusNormal"/>
              <w:jc w:val="center"/>
            </w:pPr>
            <w:r>
              <w:t>1963087,08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1963087,08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861.</w:t>
            </w:r>
          </w:p>
        </w:tc>
        <w:tc>
          <w:tcPr>
            <w:tcW w:w="2551" w:type="dxa"/>
          </w:tcPr>
          <w:p w:rsidR="00577AB5" w:rsidRDefault="00577AB5">
            <w:pPr>
              <w:pStyle w:val="ConsPlusNormal"/>
            </w:pPr>
            <w:r>
              <w:t>г. Орск, ул. Сорокина, д. 4</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1045444,98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1045444,98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862.</w:t>
            </w:r>
          </w:p>
        </w:tc>
        <w:tc>
          <w:tcPr>
            <w:tcW w:w="2551" w:type="dxa"/>
          </w:tcPr>
          <w:p w:rsidR="00577AB5" w:rsidRDefault="00577AB5">
            <w:pPr>
              <w:pStyle w:val="ConsPlusNormal"/>
            </w:pPr>
            <w:r>
              <w:t>г. Орск, ул. Сорокина, д. 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1206,00</w:t>
            </w:r>
          </w:p>
        </w:tc>
        <w:tc>
          <w:tcPr>
            <w:tcW w:w="1804" w:type="dxa"/>
          </w:tcPr>
          <w:p w:rsidR="00577AB5" w:rsidRDefault="00577AB5">
            <w:pPr>
              <w:pStyle w:val="ConsPlusNormal"/>
              <w:jc w:val="center"/>
            </w:pPr>
            <w:r>
              <w:t>6088667,13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6088667,13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863.</w:t>
            </w:r>
          </w:p>
        </w:tc>
        <w:tc>
          <w:tcPr>
            <w:tcW w:w="2551" w:type="dxa"/>
          </w:tcPr>
          <w:p w:rsidR="00577AB5" w:rsidRDefault="00577AB5">
            <w:pPr>
              <w:pStyle w:val="ConsPlusNormal"/>
            </w:pPr>
            <w:r>
              <w:t>г. Орск, ул. Спортивная, д. 10</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5137543,13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5137543,13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864.</w:t>
            </w:r>
          </w:p>
        </w:tc>
        <w:tc>
          <w:tcPr>
            <w:tcW w:w="2551" w:type="dxa"/>
          </w:tcPr>
          <w:p w:rsidR="00577AB5" w:rsidRDefault="00577AB5">
            <w:pPr>
              <w:pStyle w:val="ConsPlusNormal"/>
            </w:pPr>
            <w:r>
              <w:t>г. Орск, ул. Спортивная, д. 10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6507187,82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6507187,82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865.</w:t>
            </w:r>
          </w:p>
        </w:tc>
        <w:tc>
          <w:tcPr>
            <w:tcW w:w="2551" w:type="dxa"/>
          </w:tcPr>
          <w:p w:rsidR="00577AB5" w:rsidRDefault="00577AB5">
            <w:pPr>
              <w:pStyle w:val="ConsPlusNormal"/>
            </w:pPr>
            <w:r>
              <w:t>г. Орск, ул. Спортивная, д. 1г</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1278512,94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1278512,94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866.</w:t>
            </w:r>
          </w:p>
        </w:tc>
        <w:tc>
          <w:tcPr>
            <w:tcW w:w="2551" w:type="dxa"/>
          </w:tcPr>
          <w:p w:rsidR="00577AB5" w:rsidRDefault="00577AB5">
            <w:pPr>
              <w:pStyle w:val="ConsPlusNormal"/>
            </w:pPr>
            <w:r>
              <w:t>г. Орск, ул. Спортивная, д. 1г</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6646503,52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6646503,52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867.</w:t>
            </w:r>
          </w:p>
        </w:tc>
        <w:tc>
          <w:tcPr>
            <w:tcW w:w="2551" w:type="dxa"/>
          </w:tcPr>
          <w:p w:rsidR="00577AB5" w:rsidRDefault="00577AB5">
            <w:pPr>
              <w:pStyle w:val="ConsPlusNormal"/>
            </w:pPr>
            <w:r>
              <w:t>г. Орск, ул. Станиславского, д. 44</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565894,00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565894,00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868.</w:t>
            </w:r>
          </w:p>
        </w:tc>
        <w:tc>
          <w:tcPr>
            <w:tcW w:w="2551" w:type="dxa"/>
          </w:tcPr>
          <w:p w:rsidR="00577AB5" w:rsidRDefault="00577AB5">
            <w:pPr>
              <w:pStyle w:val="ConsPlusNormal"/>
            </w:pPr>
            <w:r>
              <w:t>г. Орск, ул. Станиславского, д. 44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1309697,91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1309697,91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869.</w:t>
            </w:r>
          </w:p>
        </w:tc>
        <w:tc>
          <w:tcPr>
            <w:tcW w:w="2551" w:type="dxa"/>
          </w:tcPr>
          <w:p w:rsidR="00577AB5" w:rsidRDefault="00577AB5">
            <w:pPr>
              <w:pStyle w:val="ConsPlusNormal"/>
            </w:pPr>
            <w:r>
              <w:t>г. Орск, ул. Станиславского, д. 50а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1366890,59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1366890,59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870.</w:t>
            </w:r>
          </w:p>
        </w:tc>
        <w:tc>
          <w:tcPr>
            <w:tcW w:w="2551" w:type="dxa"/>
          </w:tcPr>
          <w:p w:rsidR="00577AB5" w:rsidRDefault="00577AB5">
            <w:pPr>
              <w:pStyle w:val="ConsPlusNormal"/>
            </w:pPr>
            <w:r>
              <w:t>г. Орск, ул. Станиславского, д. 50а</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2074105,50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2074105,50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871.</w:t>
            </w:r>
          </w:p>
        </w:tc>
        <w:tc>
          <w:tcPr>
            <w:tcW w:w="2551" w:type="dxa"/>
          </w:tcPr>
          <w:p w:rsidR="00577AB5" w:rsidRDefault="00577AB5">
            <w:pPr>
              <w:pStyle w:val="ConsPlusNormal"/>
            </w:pPr>
            <w:r>
              <w:t>г. Орск, ул. Станиславского, д. 65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1294655,14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1294655,14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872.</w:t>
            </w:r>
          </w:p>
        </w:tc>
        <w:tc>
          <w:tcPr>
            <w:tcW w:w="2551" w:type="dxa"/>
          </w:tcPr>
          <w:p w:rsidR="00577AB5" w:rsidRDefault="00577AB5">
            <w:pPr>
              <w:pStyle w:val="ConsPlusNormal"/>
            </w:pPr>
            <w:r>
              <w:t>г. Орск, ул. Станиславского, д. 93а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1214158,61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1214158,61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873.</w:t>
            </w:r>
          </w:p>
        </w:tc>
        <w:tc>
          <w:tcPr>
            <w:tcW w:w="2551" w:type="dxa"/>
          </w:tcPr>
          <w:p w:rsidR="00577AB5" w:rsidRDefault="00577AB5">
            <w:pPr>
              <w:pStyle w:val="ConsPlusNormal"/>
            </w:pPr>
            <w:r>
              <w:t>г. Орск, ул. Стартовая,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1579,00</w:t>
            </w:r>
          </w:p>
        </w:tc>
        <w:tc>
          <w:tcPr>
            <w:tcW w:w="1804" w:type="dxa"/>
          </w:tcPr>
          <w:p w:rsidR="00577AB5" w:rsidRDefault="00577AB5">
            <w:pPr>
              <w:pStyle w:val="ConsPlusNormal"/>
              <w:jc w:val="center"/>
            </w:pPr>
            <w:r>
              <w:t>8275581,77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8275581,77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874.</w:t>
            </w:r>
          </w:p>
        </w:tc>
        <w:tc>
          <w:tcPr>
            <w:tcW w:w="2551" w:type="dxa"/>
          </w:tcPr>
          <w:p w:rsidR="00577AB5" w:rsidRDefault="00577AB5">
            <w:pPr>
              <w:pStyle w:val="ConsPlusNormal"/>
            </w:pPr>
            <w:r>
              <w:t>г. Орск, ул. Стасова, д. 8</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2780397,60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2780397,60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875.</w:t>
            </w:r>
          </w:p>
        </w:tc>
        <w:tc>
          <w:tcPr>
            <w:tcW w:w="2551" w:type="dxa"/>
          </w:tcPr>
          <w:p w:rsidR="00577AB5" w:rsidRDefault="00577AB5">
            <w:pPr>
              <w:pStyle w:val="ConsPlusNormal"/>
            </w:pPr>
            <w:r>
              <w:t>г. Орск, ул. Стасова, д. 8</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11510838,00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11510838,00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876.</w:t>
            </w:r>
          </w:p>
        </w:tc>
        <w:tc>
          <w:tcPr>
            <w:tcW w:w="2551" w:type="dxa"/>
          </w:tcPr>
          <w:p w:rsidR="00577AB5" w:rsidRDefault="00577AB5">
            <w:pPr>
              <w:pStyle w:val="ConsPlusNormal"/>
            </w:pPr>
            <w:r>
              <w:t>г. Орск, ул. Чекасина, д. 78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311,00</w:t>
            </w:r>
          </w:p>
        </w:tc>
        <w:tc>
          <w:tcPr>
            <w:tcW w:w="1804" w:type="dxa"/>
          </w:tcPr>
          <w:p w:rsidR="00577AB5" w:rsidRDefault="00577AB5">
            <w:pPr>
              <w:pStyle w:val="ConsPlusNormal"/>
              <w:jc w:val="center"/>
            </w:pPr>
            <w:r>
              <w:t>1479870,10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1479870,10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877.</w:t>
            </w:r>
          </w:p>
        </w:tc>
        <w:tc>
          <w:tcPr>
            <w:tcW w:w="2551" w:type="dxa"/>
          </w:tcPr>
          <w:p w:rsidR="00577AB5" w:rsidRDefault="00577AB5">
            <w:pPr>
              <w:pStyle w:val="ConsPlusNormal"/>
            </w:pPr>
            <w:r>
              <w:t>г. Орск, ул. Челябинская, д. 1а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960,90</w:t>
            </w:r>
          </w:p>
        </w:tc>
        <w:tc>
          <w:tcPr>
            <w:tcW w:w="1804" w:type="dxa"/>
          </w:tcPr>
          <w:p w:rsidR="00577AB5" w:rsidRDefault="00577AB5">
            <w:pPr>
              <w:pStyle w:val="ConsPlusNormal"/>
              <w:jc w:val="center"/>
            </w:pPr>
            <w:r>
              <w:t>5441532,19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5441532,19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878.</w:t>
            </w:r>
          </w:p>
        </w:tc>
        <w:tc>
          <w:tcPr>
            <w:tcW w:w="2551" w:type="dxa"/>
          </w:tcPr>
          <w:p w:rsidR="00577AB5" w:rsidRDefault="00577AB5">
            <w:pPr>
              <w:pStyle w:val="ConsPlusNormal"/>
            </w:pPr>
            <w:r>
              <w:t>г. Орск, ул. Шалина, д. 9б</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2150348,98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2150348,98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879.</w:t>
            </w:r>
          </w:p>
        </w:tc>
        <w:tc>
          <w:tcPr>
            <w:tcW w:w="2551" w:type="dxa"/>
          </w:tcPr>
          <w:p w:rsidR="00577AB5" w:rsidRDefault="00577AB5">
            <w:pPr>
              <w:pStyle w:val="ConsPlusNormal"/>
            </w:pPr>
            <w:r>
              <w:t>г. Орск, ул. Школьная, д. 11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1722633,18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1722633,18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880.</w:t>
            </w:r>
          </w:p>
        </w:tc>
        <w:tc>
          <w:tcPr>
            <w:tcW w:w="2551" w:type="dxa"/>
          </w:tcPr>
          <w:p w:rsidR="00577AB5" w:rsidRDefault="00577AB5">
            <w:pPr>
              <w:pStyle w:val="ConsPlusNormal"/>
            </w:pPr>
            <w:r>
              <w:t>г. Орск, ул. Школьная, д. 9а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1815919,69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1815919,69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881.</w:t>
            </w:r>
          </w:p>
        </w:tc>
        <w:tc>
          <w:tcPr>
            <w:tcW w:w="2551" w:type="dxa"/>
          </w:tcPr>
          <w:p w:rsidR="00577AB5" w:rsidRDefault="00577AB5">
            <w:pPr>
              <w:pStyle w:val="ConsPlusNormal"/>
            </w:pPr>
            <w:r>
              <w:t>г. Орск, ул. Щорса, д. 11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756221,27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756221,27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882.</w:t>
            </w:r>
          </w:p>
        </w:tc>
        <w:tc>
          <w:tcPr>
            <w:tcW w:w="2551" w:type="dxa"/>
          </w:tcPr>
          <w:p w:rsidR="00577AB5" w:rsidRDefault="00577AB5">
            <w:pPr>
              <w:pStyle w:val="ConsPlusNormal"/>
            </w:pPr>
            <w:r>
              <w:t>г. Орск, ул. Щорса, д. 4</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1357112,00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1357112,00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883.</w:t>
            </w:r>
          </w:p>
        </w:tc>
        <w:tc>
          <w:tcPr>
            <w:tcW w:w="2551" w:type="dxa"/>
          </w:tcPr>
          <w:p w:rsidR="00577AB5" w:rsidRDefault="00577AB5">
            <w:pPr>
              <w:pStyle w:val="ConsPlusNormal"/>
            </w:pPr>
            <w:r>
              <w:t>г. Орск, ул. Ю. Фучика, д. 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1176272,84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1176272,84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884.</w:t>
            </w:r>
          </w:p>
        </w:tc>
        <w:tc>
          <w:tcPr>
            <w:tcW w:w="2551" w:type="dxa"/>
          </w:tcPr>
          <w:p w:rsidR="00577AB5" w:rsidRDefault="00577AB5">
            <w:pPr>
              <w:pStyle w:val="ConsPlusNormal"/>
            </w:pPr>
            <w:r>
              <w:t>г. Орск, ул. Ю. Фучика, д. 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1200,00</w:t>
            </w:r>
          </w:p>
        </w:tc>
        <w:tc>
          <w:tcPr>
            <w:tcW w:w="1804" w:type="dxa"/>
          </w:tcPr>
          <w:p w:rsidR="00577AB5" w:rsidRDefault="00577AB5">
            <w:pPr>
              <w:pStyle w:val="ConsPlusNormal"/>
              <w:jc w:val="center"/>
            </w:pPr>
            <w:r>
              <w:t>6424927,54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6424927,54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885.</w:t>
            </w:r>
          </w:p>
        </w:tc>
        <w:tc>
          <w:tcPr>
            <w:tcW w:w="2551" w:type="dxa"/>
          </w:tcPr>
          <w:p w:rsidR="00577AB5" w:rsidRDefault="00577AB5">
            <w:pPr>
              <w:pStyle w:val="ConsPlusNormal"/>
            </w:pPr>
            <w:r>
              <w:t>г. Орск, ул. Юлина, д. 6б</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1225,20</w:t>
            </w:r>
          </w:p>
        </w:tc>
        <w:tc>
          <w:tcPr>
            <w:tcW w:w="1804" w:type="dxa"/>
          </w:tcPr>
          <w:p w:rsidR="00577AB5" w:rsidRDefault="00577AB5">
            <w:pPr>
              <w:pStyle w:val="ConsPlusNormal"/>
              <w:jc w:val="center"/>
            </w:pPr>
            <w:r>
              <w:t>15769539,87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15769539,87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886.</w:t>
            </w:r>
          </w:p>
        </w:tc>
        <w:tc>
          <w:tcPr>
            <w:tcW w:w="2551" w:type="dxa"/>
          </w:tcPr>
          <w:p w:rsidR="00577AB5" w:rsidRDefault="00577AB5">
            <w:pPr>
              <w:pStyle w:val="ConsPlusNormal"/>
            </w:pPr>
            <w:r>
              <w:t>г. Орск, ул. Юношеская,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5920886,25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5920886,25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887.</w:t>
            </w:r>
          </w:p>
        </w:tc>
        <w:tc>
          <w:tcPr>
            <w:tcW w:w="2551" w:type="dxa"/>
          </w:tcPr>
          <w:p w:rsidR="00577AB5" w:rsidRDefault="00577AB5">
            <w:pPr>
              <w:pStyle w:val="ConsPlusNormal"/>
            </w:pPr>
            <w:r>
              <w:t>г. Орск, ул. Ялтинская, д. 76</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2722751,29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2722751,29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888.</w:t>
            </w:r>
          </w:p>
        </w:tc>
        <w:tc>
          <w:tcPr>
            <w:tcW w:w="2551" w:type="dxa"/>
          </w:tcPr>
          <w:p w:rsidR="00577AB5" w:rsidRDefault="00577AB5">
            <w:pPr>
              <w:pStyle w:val="ConsPlusNormal"/>
            </w:pPr>
            <w:r>
              <w:t>г. Орск, ул. Ялтинская, д. 76</w:t>
            </w:r>
          </w:p>
        </w:tc>
        <w:tc>
          <w:tcPr>
            <w:tcW w:w="1871" w:type="dxa"/>
          </w:tcPr>
          <w:p w:rsidR="00577AB5" w:rsidRDefault="00577AB5">
            <w:pPr>
              <w:pStyle w:val="ConsPlusNormal"/>
            </w:pPr>
            <w:r>
              <w:t>ремонт ЛО</w:t>
            </w:r>
          </w:p>
        </w:tc>
        <w:tc>
          <w:tcPr>
            <w:tcW w:w="1304" w:type="dxa"/>
          </w:tcPr>
          <w:p w:rsidR="00577AB5" w:rsidRDefault="00577AB5">
            <w:pPr>
              <w:pStyle w:val="ConsPlusNormal"/>
              <w:jc w:val="center"/>
            </w:pPr>
            <w:r>
              <w:t>единиц</w:t>
            </w:r>
          </w:p>
        </w:tc>
        <w:tc>
          <w:tcPr>
            <w:tcW w:w="1644" w:type="dxa"/>
          </w:tcPr>
          <w:p w:rsidR="00577AB5" w:rsidRDefault="00577AB5">
            <w:pPr>
              <w:pStyle w:val="ConsPlusNormal"/>
              <w:jc w:val="center"/>
            </w:pPr>
            <w:r>
              <w:t>4</w:t>
            </w:r>
          </w:p>
        </w:tc>
        <w:tc>
          <w:tcPr>
            <w:tcW w:w="1804" w:type="dxa"/>
          </w:tcPr>
          <w:p w:rsidR="00577AB5" w:rsidRDefault="00577AB5">
            <w:pPr>
              <w:pStyle w:val="ConsPlusNormal"/>
              <w:jc w:val="center"/>
            </w:pPr>
            <w:r>
              <w:t>9435428,04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9435428,04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889.</w:t>
            </w:r>
          </w:p>
        </w:tc>
        <w:tc>
          <w:tcPr>
            <w:tcW w:w="2551" w:type="dxa"/>
          </w:tcPr>
          <w:p w:rsidR="00577AB5" w:rsidRDefault="00577AB5">
            <w:pPr>
              <w:pStyle w:val="ConsPlusNormal"/>
            </w:pPr>
            <w:r>
              <w:t>г. Орск, ул. Ялтинская, д. 85</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4480589,68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4480589,68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890.</w:t>
            </w:r>
          </w:p>
        </w:tc>
        <w:tc>
          <w:tcPr>
            <w:tcW w:w="2551" w:type="dxa"/>
          </w:tcPr>
          <w:p w:rsidR="00577AB5" w:rsidRDefault="00577AB5">
            <w:pPr>
              <w:pStyle w:val="ConsPlusNormal"/>
            </w:pPr>
            <w:r>
              <w:t xml:space="preserve">г. Орск, ул. Ялтинская, д. </w:t>
            </w:r>
            <w:r>
              <w:lastRenderedPageBreak/>
              <w:t>85а</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751,37</w:t>
            </w:r>
          </w:p>
        </w:tc>
        <w:tc>
          <w:tcPr>
            <w:tcW w:w="1804" w:type="dxa"/>
          </w:tcPr>
          <w:p w:rsidR="00577AB5" w:rsidRDefault="00577AB5">
            <w:pPr>
              <w:pStyle w:val="ConsPlusNormal"/>
              <w:jc w:val="center"/>
            </w:pPr>
            <w:r>
              <w:t>4038680,56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4038680,56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891.</w:t>
            </w:r>
          </w:p>
        </w:tc>
        <w:tc>
          <w:tcPr>
            <w:tcW w:w="2551" w:type="dxa"/>
          </w:tcPr>
          <w:p w:rsidR="00577AB5" w:rsidRDefault="00577AB5">
            <w:pPr>
              <w:pStyle w:val="ConsPlusNormal"/>
            </w:pPr>
            <w:r>
              <w:t>г. Орск, ул. Ялтинская, д. 86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1198,34</w:t>
            </w:r>
          </w:p>
        </w:tc>
        <w:tc>
          <w:tcPr>
            <w:tcW w:w="1804" w:type="dxa"/>
          </w:tcPr>
          <w:p w:rsidR="00577AB5" w:rsidRDefault="00577AB5">
            <w:pPr>
              <w:pStyle w:val="ConsPlusNormal"/>
              <w:jc w:val="center"/>
            </w:pPr>
            <w:r>
              <w:t>6559162,78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6559162,78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892.</w:t>
            </w:r>
          </w:p>
        </w:tc>
        <w:tc>
          <w:tcPr>
            <w:tcW w:w="2551" w:type="dxa"/>
          </w:tcPr>
          <w:p w:rsidR="00577AB5" w:rsidRDefault="00577AB5">
            <w:pPr>
              <w:pStyle w:val="ConsPlusNormal"/>
            </w:pPr>
            <w:r>
              <w:t>г. Орск, шоссе Гайское, д. 9</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829030,80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829030,80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14. Муниципальное образование городской округ ЗАТО пос. Комаровский</w:t>
            </w:r>
          </w:p>
        </w:tc>
      </w:tr>
      <w:tr w:rsidR="00577AB5">
        <w:tc>
          <w:tcPr>
            <w:tcW w:w="3345" w:type="dxa"/>
            <w:gridSpan w:val="2"/>
          </w:tcPr>
          <w:p w:rsidR="00577AB5" w:rsidRDefault="00577AB5">
            <w:pPr>
              <w:pStyle w:val="ConsPlusNormal"/>
            </w:pPr>
            <w:r>
              <w:t>Итого по муниципальному образованию городской округ ЗАТО пос. Комаровский</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13221017,78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13221017,78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893.</w:t>
            </w:r>
          </w:p>
        </w:tc>
        <w:tc>
          <w:tcPr>
            <w:tcW w:w="2551" w:type="dxa"/>
          </w:tcPr>
          <w:p w:rsidR="00577AB5" w:rsidRDefault="00577AB5">
            <w:pPr>
              <w:pStyle w:val="ConsPlusNormal"/>
            </w:pPr>
            <w:r>
              <w:t>пгт. ЗАТО Комаровский, ул. Комарова, д. 18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3606,30</w:t>
            </w:r>
          </w:p>
        </w:tc>
        <w:tc>
          <w:tcPr>
            <w:tcW w:w="1804" w:type="dxa"/>
          </w:tcPr>
          <w:p w:rsidR="00577AB5" w:rsidRDefault="00577AB5">
            <w:pPr>
              <w:pStyle w:val="ConsPlusNormal"/>
              <w:jc w:val="center"/>
            </w:pPr>
            <w:r>
              <w:t>2800000,00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2800000,00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894.</w:t>
            </w:r>
          </w:p>
        </w:tc>
        <w:tc>
          <w:tcPr>
            <w:tcW w:w="2551" w:type="dxa"/>
          </w:tcPr>
          <w:p w:rsidR="00577AB5" w:rsidRDefault="00577AB5">
            <w:pPr>
              <w:pStyle w:val="ConsPlusNormal"/>
            </w:pPr>
            <w:r>
              <w:t>пгт. ЗАТО Комаровский, ул. Южная, д. 17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978,30</w:t>
            </w:r>
          </w:p>
        </w:tc>
        <w:tc>
          <w:tcPr>
            <w:tcW w:w="1804" w:type="dxa"/>
          </w:tcPr>
          <w:p w:rsidR="00577AB5" w:rsidRDefault="00577AB5">
            <w:pPr>
              <w:pStyle w:val="ConsPlusNormal"/>
              <w:jc w:val="center"/>
            </w:pPr>
            <w:r>
              <w:t>2786000,33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2786000,33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895.</w:t>
            </w:r>
          </w:p>
        </w:tc>
        <w:tc>
          <w:tcPr>
            <w:tcW w:w="2551" w:type="dxa"/>
          </w:tcPr>
          <w:p w:rsidR="00577AB5" w:rsidRDefault="00577AB5">
            <w:pPr>
              <w:pStyle w:val="ConsPlusNormal"/>
            </w:pPr>
            <w:r>
              <w:t>пгт. ЗАТО Комаровский, ул. Южная, д. 20</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4635017,45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4635017,45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896.</w:t>
            </w:r>
          </w:p>
        </w:tc>
        <w:tc>
          <w:tcPr>
            <w:tcW w:w="2551" w:type="dxa"/>
          </w:tcPr>
          <w:p w:rsidR="00577AB5" w:rsidRDefault="00577AB5">
            <w:pPr>
              <w:pStyle w:val="ConsPlusNormal"/>
            </w:pPr>
            <w:r>
              <w:t>пгт. ЗАТО Комаровский, ул. Южная, д. 31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4617,60</w:t>
            </w:r>
          </w:p>
        </w:tc>
        <w:tc>
          <w:tcPr>
            <w:tcW w:w="1804" w:type="dxa"/>
          </w:tcPr>
          <w:p w:rsidR="00577AB5" w:rsidRDefault="00577AB5">
            <w:pPr>
              <w:pStyle w:val="ConsPlusNormal"/>
              <w:jc w:val="center"/>
            </w:pPr>
            <w:r>
              <w:t>3000000,00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3000000,00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21306" w:type="dxa"/>
            <w:gridSpan w:val="13"/>
          </w:tcPr>
          <w:p w:rsidR="00577AB5" w:rsidRDefault="00577AB5">
            <w:pPr>
              <w:pStyle w:val="ConsPlusNormal"/>
              <w:jc w:val="center"/>
              <w:outlineLvl w:val="3"/>
            </w:pPr>
            <w:r>
              <w:t>15. Муниципальное образование Грачевский район</w:t>
            </w:r>
          </w:p>
        </w:tc>
      </w:tr>
      <w:tr w:rsidR="00577AB5">
        <w:tc>
          <w:tcPr>
            <w:tcW w:w="3345" w:type="dxa"/>
            <w:gridSpan w:val="2"/>
          </w:tcPr>
          <w:p w:rsidR="00577AB5" w:rsidRDefault="00577AB5">
            <w:pPr>
              <w:pStyle w:val="ConsPlusNormal"/>
            </w:pPr>
            <w:r>
              <w:t>Итого по муниципальному образованию Грачевский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11849709,54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11849709,54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blPrEx>
          <w:tblBorders>
            <w:insideH w:val="nil"/>
          </w:tblBorders>
        </w:tblPrEx>
        <w:tc>
          <w:tcPr>
            <w:tcW w:w="21306" w:type="dxa"/>
            <w:gridSpan w:val="1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88"/>
              <w:gridCol w:w="164"/>
              <w:gridCol w:w="20766"/>
              <w:gridCol w:w="164"/>
            </w:tblGrid>
            <w:tr w:rsidR="00577A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AB5" w:rsidRDefault="00577AB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7AB5" w:rsidRDefault="00577AB5">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577AB5" w:rsidRDefault="00577AB5">
                  <w:pPr>
                    <w:pStyle w:val="ConsPlusNormal"/>
                    <w:jc w:val="both"/>
                  </w:pPr>
                  <w:r>
                    <w:rPr>
                      <w:color w:val="392C69"/>
                    </w:rPr>
                    <w:t>КонсультантПлюс: примечание.</w:t>
                  </w:r>
                </w:p>
                <w:p w:rsidR="00577AB5" w:rsidRDefault="00577AB5">
                  <w:pPr>
                    <w:pStyle w:val="ConsPlusNormal"/>
                    <w:jc w:val="both"/>
                  </w:pPr>
                  <w:r>
                    <w:rPr>
                      <w:color w:val="392C69"/>
                    </w:rPr>
                    <w:t>Текст граф 6 - 11 п. 897 - 905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77AB5" w:rsidRDefault="00577AB5">
                  <w:pPr>
                    <w:spacing w:after="1" w:line="0" w:lineRule="atLeast"/>
                  </w:pPr>
                </w:p>
              </w:tc>
            </w:tr>
          </w:tbl>
          <w:p w:rsidR="00577AB5" w:rsidRDefault="00577AB5">
            <w:pPr>
              <w:spacing w:after="1" w:line="0" w:lineRule="atLeast"/>
            </w:pPr>
          </w:p>
        </w:tc>
      </w:tr>
      <w:tr w:rsidR="00577AB5">
        <w:tblPrEx>
          <w:tblBorders>
            <w:insideH w:val="nil"/>
          </w:tblBorders>
        </w:tblPrEx>
        <w:tc>
          <w:tcPr>
            <w:tcW w:w="794" w:type="dxa"/>
            <w:tcBorders>
              <w:top w:val="nil"/>
            </w:tcBorders>
          </w:tcPr>
          <w:p w:rsidR="00577AB5" w:rsidRDefault="00577AB5">
            <w:pPr>
              <w:pStyle w:val="ConsPlusNormal"/>
              <w:jc w:val="center"/>
            </w:pPr>
            <w:r>
              <w:t>897.</w:t>
            </w:r>
          </w:p>
        </w:tc>
        <w:tc>
          <w:tcPr>
            <w:tcW w:w="2551" w:type="dxa"/>
            <w:tcBorders>
              <w:top w:val="nil"/>
            </w:tcBorders>
          </w:tcPr>
          <w:p w:rsidR="00577AB5" w:rsidRDefault="00577AB5">
            <w:pPr>
              <w:pStyle w:val="ConsPlusNormal"/>
            </w:pPr>
            <w:r>
              <w:t>с. Грачевка, ул. Советская, д. 5</w:t>
            </w:r>
          </w:p>
        </w:tc>
        <w:tc>
          <w:tcPr>
            <w:tcW w:w="1871" w:type="dxa"/>
            <w:tcBorders>
              <w:top w:val="nil"/>
            </w:tcBorders>
          </w:tcPr>
          <w:p w:rsidR="00577AB5" w:rsidRDefault="00577AB5">
            <w:pPr>
              <w:pStyle w:val="ConsPlusNormal"/>
            </w:pPr>
            <w:r>
              <w:t>ремонт ВИСВО</w:t>
            </w:r>
          </w:p>
        </w:tc>
        <w:tc>
          <w:tcPr>
            <w:tcW w:w="1304" w:type="dxa"/>
            <w:tcBorders>
              <w:top w:val="nil"/>
            </w:tcBorders>
          </w:tcPr>
          <w:p w:rsidR="00577AB5" w:rsidRDefault="00577AB5">
            <w:pPr>
              <w:pStyle w:val="ConsPlusNormal"/>
              <w:jc w:val="center"/>
            </w:pPr>
            <w:r>
              <w:t>пог. метров</w:t>
            </w:r>
          </w:p>
        </w:tc>
        <w:tc>
          <w:tcPr>
            <w:tcW w:w="1644" w:type="dxa"/>
            <w:tcBorders>
              <w:top w:val="nil"/>
            </w:tcBorders>
          </w:tcPr>
          <w:p w:rsidR="00577AB5" w:rsidRDefault="00577AB5">
            <w:pPr>
              <w:pStyle w:val="ConsPlusNormal"/>
              <w:jc w:val="center"/>
            </w:pPr>
            <w:r>
              <w:t>-</w:t>
            </w:r>
          </w:p>
        </w:tc>
        <w:tc>
          <w:tcPr>
            <w:tcW w:w="1804" w:type="dxa"/>
            <w:tcBorders>
              <w:top w:val="nil"/>
            </w:tcBorders>
          </w:tcPr>
          <w:p w:rsidR="00577AB5" w:rsidRDefault="00577AB5">
            <w:pPr>
              <w:pStyle w:val="ConsPlusNormal"/>
              <w:jc w:val="center"/>
            </w:pPr>
            <w:r>
              <w:t>455436.</w:t>
            </w:r>
          </w:p>
        </w:tc>
        <w:tc>
          <w:tcPr>
            <w:tcW w:w="1924" w:type="dxa"/>
            <w:tcBorders>
              <w:top w:val="nil"/>
            </w:tcBorders>
          </w:tcPr>
          <w:p w:rsidR="00577AB5" w:rsidRDefault="00577AB5">
            <w:pPr>
              <w:pStyle w:val="ConsPlusNormal"/>
              <w:jc w:val="center"/>
            </w:pPr>
            <w:r>
              <w:t>.</w:t>
            </w:r>
          </w:p>
        </w:tc>
        <w:tc>
          <w:tcPr>
            <w:tcW w:w="1624" w:type="dxa"/>
            <w:tcBorders>
              <w:top w:val="nil"/>
            </w:tcBorders>
          </w:tcPr>
          <w:p w:rsidR="00577AB5" w:rsidRDefault="00577AB5">
            <w:pPr>
              <w:pStyle w:val="ConsPlusNormal"/>
              <w:jc w:val="center"/>
            </w:pPr>
            <w:r>
              <w:t>.</w:t>
            </w:r>
          </w:p>
        </w:tc>
        <w:tc>
          <w:tcPr>
            <w:tcW w:w="1504" w:type="dxa"/>
            <w:tcBorders>
              <w:top w:val="nil"/>
            </w:tcBorders>
          </w:tcPr>
          <w:p w:rsidR="00577AB5" w:rsidRDefault="00577AB5">
            <w:pPr>
              <w:pStyle w:val="ConsPlusNormal"/>
              <w:jc w:val="center"/>
            </w:pPr>
            <w:r>
              <w:t>.</w:t>
            </w:r>
          </w:p>
        </w:tc>
        <w:tc>
          <w:tcPr>
            <w:tcW w:w="1804" w:type="dxa"/>
            <w:tcBorders>
              <w:top w:val="nil"/>
            </w:tcBorders>
          </w:tcPr>
          <w:p w:rsidR="00577AB5" w:rsidRDefault="00577AB5">
            <w:pPr>
              <w:pStyle w:val="ConsPlusNormal"/>
              <w:jc w:val="center"/>
            </w:pPr>
            <w:r>
              <w:t>455436.</w:t>
            </w:r>
          </w:p>
        </w:tc>
        <w:tc>
          <w:tcPr>
            <w:tcW w:w="1384" w:type="dxa"/>
            <w:tcBorders>
              <w:top w:val="nil"/>
            </w:tcBorders>
          </w:tcPr>
          <w:p w:rsidR="00577AB5" w:rsidRDefault="00577AB5">
            <w:pPr>
              <w:pStyle w:val="ConsPlusNormal"/>
              <w:jc w:val="center"/>
            </w:pPr>
            <w:r>
              <w:t>.</w:t>
            </w:r>
          </w:p>
        </w:tc>
        <w:tc>
          <w:tcPr>
            <w:tcW w:w="1474" w:type="dxa"/>
            <w:tcBorders>
              <w:top w:val="nil"/>
            </w:tcBorders>
          </w:tcPr>
          <w:p w:rsidR="00577AB5" w:rsidRDefault="00577AB5">
            <w:pPr>
              <w:pStyle w:val="ConsPlusNormal"/>
              <w:jc w:val="center"/>
            </w:pPr>
            <w:r>
              <w:t>12.2022</w:t>
            </w:r>
          </w:p>
        </w:tc>
        <w:tc>
          <w:tcPr>
            <w:tcW w:w="1624" w:type="dxa"/>
            <w:tcBorders>
              <w:top w:val="nil"/>
            </w:tcBorders>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898.</w:t>
            </w:r>
          </w:p>
        </w:tc>
        <w:tc>
          <w:tcPr>
            <w:tcW w:w="2551" w:type="dxa"/>
          </w:tcPr>
          <w:p w:rsidR="00577AB5" w:rsidRDefault="00577AB5">
            <w:pPr>
              <w:pStyle w:val="ConsPlusNormal"/>
            </w:pPr>
            <w:r>
              <w:t>с. Грачевка, ул. Спортивная, д. 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151390.</w:t>
            </w:r>
          </w:p>
        </w:tc>
        <w:tc>
          <w:tcPr>
            <w:tcW w:w="1924" w:type="dxa"/>
          </w:tcPr>
          <w:p w:rsidR="00577AB5" w:rsidRDefault="00577AB5">
            <w:pPr>
              <w:pStyle w:val="ConsPlusNormal"/>
              <w:jc w:val="center"/>
            </w:pPr>
            <w:r>
              <w:t>.</w:t>
            </w:r>
          </w:p>
        </w:tc>
        <w:tc>
          <w:tcPr>
            <w:tcW w:w="1624" w:type="dxa"/>
          </w:tcPr>
          <w:p w:rsidR="00577AB5" w:rsidRDefault="00577AB5">
            <w:pPr>
              <w:pStyle w:val="ConsPlusNormal"/>
              <w:jc w:val="center"/>
            </w:pPr>
            <w:r>
              <w:t>.</w:t>
            </w:r>
          </w:p>
        </w:tc>
        <w:tc>
          <w:tcPr>
            <w:tcW w:w="1504" w:type="dxa"/>
          </w:tcPr>
          <w:p w:rsidR="00577AB5" w:rsidRDefault="00577AB5">
            <w:pPr>
              <w:pStyle w:val="ConsPlusNormal"/>
              <w:jc w:val="center"/>
            </w:pPr>
            <w:r>
              <w:t>.</w:t>
            </w:r>
          </w:p>
        </w:tc>
        <w:tc>
          <w:tcPr>
            <w:tcW w:w="1804" w:type="dxa"/>
          </w:tcPr>
          <w:p w:rsidR="00577AB5" w:rsidRDefault="00577AB5">
            <w:pPr>
              <w:pStyle w:val="ConsPlusNormal"/>
              <w:jc w:val="center"/>
            </w:pPr>
            <w:r>
              <w:t>151390.</w:t>
            </w:r>
          </w:p>
        </w:tc>
        <w:tc>
          <w:tcPr>
            <w:tcW w:w="1384" w:type="dxa"/>
          </w:tcPr>
          <w:p w:rsidR="00577AB5" w:rsidRDefault="00577AB5">
            <w:pPr>
              <w:pStyle w:val="ConsPlusNormal"/>
              <w:jc w:val="center"/>
            </w:pPr>
            <w:r>
              <w:t>.</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899.</w:t>
            </w:r>
          </w:p>
        </w:tc>
        <w:tc>
          <w:tcPr>
            <w:tcW w:w="2551" w:type="dxa"/>
          </w:tcPr>
          <w:p w:rsidR="00577AB5" w:rsidRDefault="00577AB5">
            <w:pPr>
              <w:pStyle w:val="ConsPlusNormal"/>
            </w:pPr>
            <w:r>
              <w:t>с. Грачевка, ул. Строителей, д. 25</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2249223.</w:t>
            </w:r>
          </w:p>
        </w:tc>
        <w:tc>
          <w:tcPr>
            <w:tcW w:w="1924" w:type="dxa"/>
          </w:tcPr>
          <w:p w:rsidR="00577AB5" w:rsidRDefault="00577AB5">
            <w:pPr>
              <w:pStyle w:val="ConsPlusNormal"/>
              <w:jc w:val="center"/>
            </w:pPr>
            <w:r>
              <w:t>.</w:t>
            </w:r>
          </w:p>
        </w:tc>
        <w:tc>
          <w:tcPr>
            <w:tcW w:w="1624" w:type="dxa"/>
          </w:tcPr>
          <w:p w:rsidR="00577AB5" w:rsidRDefault="00577AB5">
            <w:pPr>
              <w:pStyle w:val="ConsPlusNormal"/>
              <w:jc w:val="center"/>
            </w:pPr>
            <w:r>
              <w:t>.</w:t>
            </w:r>
          </w:p>
        </w:tc>
        <w:tc>
          <w:tcPr>
            <w:tcW w:w="1504" w:type="dxa"/>
          </w:tcPr>
          <w:p w:rsidR="00577AB5" w:rsidRDefault="00577AB5">
            <w:pPr>
              <w:pStyle w:val="ConsPlusNormal"/>
              <w:jc w:val="center"/>
            </w:pPr>
            <w:r>
              <w:t>.</w:t>
            </w:r>
          </w:p>
        </w:tc>
        <w:tc>
          <w:tcPr>
            <w:tcW w:w="1804" w:type="dxa"/>
          </w:tcPr>
          <w:p w:rsidR="00577AB5" w:rsidRDefault="00577AB5">
            <w:pPr>
              <w:pStyle w:val="ConsPlusNormal"/>
              <w:jc w:val="center"/>
            </w:pPr>
            <w:r>
              <w:t>2249223.</w:t>
            </w:r>
          </w:p>
        </w:tc>
        <w:tc>
          <w:tcPr>
            <w:tcW w:w="1384" w:type="dxa"/>
          </w:tcPr>
          <w:p w:rsidR="00577AB5" w:rsidRDefault="00577AB5">
            <w:pPr>
              <w:pStyle w:val="ConsPlusNormal"/>
              <w:jc w:val="center"/>
            </w:pPr>
            <w:r>
              <w:t>.</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900.</w:t>
            </w:r>
          </w:p>
        </w:tc>
        <w:tc>
          <w:tcPr>
            <w:tcW w:w="2551" w:type="dxa"/>
          </w:tcPr>
          <w:p w:rsidR="00577AB5" w:rsidRDefault="00577AB5">
            <w:pPr>
              <w:pStyle w:val="ConsPlusNormal"/>
            </w:pPr>
            <w:r>
              <w:t>с. Грачевка, ул. Строителей, д. 27</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354078.</w:t>
            </w:r>
          </w:p>
        </w:tc>
        <w:tc>
          <w:tcPr>
            <w:tcW w:w="1924" w:type="dxa"/>
          </w:tcPr>
          <w:p w:rsidR="00577AB5" w:rsidRDefault="00577AB5">
            <w:pPr>
              <w:pStyle w:val="ConsPlusNormal"/>
              <w:jc w:val="center"/>
            </w:pPr>
            <w:r>
              <w:t>.</w:t>
            </w:r>
          </w:p>
        </w:tc>
        <w:tc>
          <w:tcPr>
            <w:tcW w:w="1624" w:type="dxa"/>
          </w:tcPr>
          <w:p w:rsidR="00577AB5" w:rsidRDefault="00577AB5">
            <w:pPr>
              <w:pStyle w:val="ConsPlusNormal"/>
              <w:jc w:val="center"/>
            </w:pPr>
            <w:r>
              <w:t>.</w:t>
            </w:r>
          </w:p>
        </w:tc>
        <w:tc>
          <w:tcPr>
            <w:tcW w:w="1504" w:type="dxa"/>
          </w:tcPr>
          <w:p w:rsidR="00577AB5" w:rsidRDefault="00577AB5">
            <w:pPr>
              <w:pStyle w:val="ConsPlusNormal"/>
              <w:jc w:val="center"/>
            </w:pPr>
            <w:r>
              <w:t>.</w:t>
            </w:r>
          </w:p>
        </w:tc>
        <w:tc>
          <w:tcPr>
            <w:tcW w:w="1804" w:type="dxa"/>
          </w:tcPr>
          <w:p w:rsidR="00577AB5" w:rsidRDefault="00577AB5">
            <w:pPr>
              <w:pStyle w:val="ConsPlusNormal"/>
              <w:jc w:val="center"/>
            </w:pPr>
            <w:r>
              <w:t>354078.</w:t>
            </w:r>
          </w:p>
        </w:tc>
        <w:tc>
          <w:tcPr>
            <w:tcW w:w="1384" w:type="dxa"/>
          </w:tcPr>
          <w:p w:rsidR="00577AB5" w:rsidRDefault="00577AB5">
            <w:pPr>
              <w:pStyle w:val="ConsPlusNormal"/>
              <w:jc w:val="center"/>
            </w:pPr>
            <w:r>
              <w:t>.</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901.</w:t>
            </w:r>
          </w:p>
        </w:tc>
        <w:tc>
          <w:tcPr>
            <w:tcW w:w="2551" w:type="dxa"/>
          </w:tcPr>
          <w:p w:rsidR="00577AB5" w:rsidRDefault="00577AB5">
            <w:pPr>
              <w:pStyle w:val="ConsPlusNormal"/>
            </w:pPr>
            <w:r>
              <w:t>с. Грачевка, ул. Юбилейная, д. 16</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450422.</w:t>
            </w:r>
          </w:p>
        </w:tc>
        <w:tc>
          <w:tcPr>
            <w:tcW w:w="1924" w:type="dxa"/>
          </w:tcPr>
          <w:p w:rsidR="00577AB5" w:rsidRDefault="00577AB5">
            <w:pPr>
              <w:pStyle w:val="ConsPlusNormal"/>
              <w:jc w:val="center"/>
            </w:pPr>
            <w:r>
              <w:t>.</w:t>
            </w:r>
          </w:p>
        </w:tc>
        <w:tc>
          <w:tcPr>
            <w:tcW w:w="1624" w:type="dxa"/>
          </w:tcPr>
          <w:p w:rsidR="00577AB5" w:rsidRDefault="00577AB5">
            <w:pPr>
              <w:pStyle w:val="ConsPlusNormal"/>
              <w:jc w:val="center"/>
            </w:pPr>
            <w:r>
              <w:t>.</w:t>
            </w:r>
          </w:p>
        </w:tc>
        <w:tc>
          <w:tcPr>
            <w:tcW w:w="1504" w:type="dxa"/>
          </w:tcPr>
          <w:p w:rsidR="00577AB5" w:rsidRDefault="00577AB5">
            <w:pPr>
              <w:pStyle w:val="ConsPlusNormal"/>
              <w:jc w:val="center"/>
            </w:pPr>
            <w:r>
              <w:t>.</w:t>
            </w:r>
          </w:p>
        </w:tc>
        <w:tc>
          <w:tcPr>
            <w:tcW w:w="1804" w:type="dxa"/>
          </w:tcPr>
          <w:p w:rsidR="00577AB5" w:rsidRDefault="00577AB5">
            <w:pPr>
              <w:pStyle w:val="ConsPlusNormal"/>
              <w:jc w:val="center"/>
            </w:pPr>
            <w:r>
              <w:t>450422.</w:t>
            </w:r>
          </w:p>
        </w:tc>
        <w:tc>
          <w:tcPr>
            <w:tcW w:w="1384" w:type="dxa"/>
          </w:tcPr>
          <w:p w:rsidR="00577AB5" w:rsidRDefault="00577AB5">
            <w:pPr>
              <w:pStyle w:val="ConsPlusNormal"/>
              <w:jc w:val="center"/>
            </w:pPr>
            <w:r>
              <w:t>.</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902.</w:t>
            </w:r>
          </w:p>
        </w:tc>
        <w:tc>
          <w:tcPr>
            <w:tcW w:w="2551" w:type="dxa"/>
          </w:tcPr>
          <w:p w:rsidR="00577AB5" w:rsidRDefault="00577AB5">
            <w:pPr>
              <w:pStyle w:val="ConsPlusNormal"/>
            </w:pPr>
            <w:r>
              <w:t>с. Грачевка, ул. Юбилейная, д. 17</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3044557.</w:t>
            </w:r>
          </w:p>
        </w:tc>
        <w:tc>
          <w:tcPr>
            <w:tcW w:w="1924" w:type="dxa"/>
          </w:tcPr>
          <w:p w:rsidR="00577AB5" w:rsidRDefault="00577AB5">
            <w:pPr>
              <w:pStyle w:val="ConsPlusNormal"/>
              <w:jc w:val="center"/>
            </w:pPr>
            <w:r>
              <w:t>.</w:t>
            </w:r>
          </w:p>
        </w:tc>
        <w:tc>
          <w:tcPr>
            <w:tcW w:w="1624" w:type="dxa"/>
          </w:tcPr>
          <w:p w:rsidR="00577AB5" w:rsidRDefault="00577AB5">
            <w:pPr>
              <w:pStyle w:val="ConsPlusNormal"/>
              <w:jc w:val="center"/>
            </w:pPr>
            <w:r>
              <w:t>.</w:t>
            </w:r>
          </w:p>
        </w:tc>
        <w:tc>
          <w:tcPr>
            <w:tcW w:w="1504" w:type="dxa"/>
          </w:tcPr>
          <w:p w:rsidR="00577AB5" w:rsidRDefault="00577AB5">
            <w:pPr>
              <w:pStyle w:val="ConsPlusNormal"/>
              <w:jc w:val="center"/>
            </w:pPr>
            <w:r>
              <w:t>.</w:t>
            </w:r>
          </w:p>
        </w:tc>
        <w:tc>
          <w:tcPr>
            <w:tcW w:w="1804" w:type="dxa"/>
          </w:tcPr>
          <w:p w:rsidR="00577AB5" w:rsidRDefault="00577AB5">
            <w:pPr>
              <w:pStyle w:val="ConsPlusNormal"/>
              <w:jc w:val="center"/>
            </w:pPr>
            <w:r>
              <w:t>3044557.</w:t>
            </w:r>
          </w:p>
        </w:tc>
        <w:tc>
          <w:tcPr>
            <w:tcW w:w="1384" w:type="dxa"/>
          </w:tcPr>
          <w:p w:rsidR="00577AB5" w:rsidRDefault="00577AB5">
            <w:pPr>
              <w:pStyle w:val="ConsPlusNormal"/>
              <w:jc w:val="center"/>
            </w:pPr>
            <w:r>
              <w:t>.</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903.</w:t>
            </w:r>
          </w:p>
        </w:tc>
        <w:tc>
          <w:tcPr>
            <w:tcW w:w="2551" w:type="dxa"/>
          </w:tcPr>
          <w:p w:rsidR="00577AB5" w:rsidRDefault="00577AB5">
            <w:pPr>
              <w:pStyle w:val="ConsPlusNormal"/>
            </w:pPr>
            <w:r>
              <w:t>с. Грачевка, ул. Юбилейная, д. 17</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720300.</w:t>
            </w:r>
          </w:p>
        </w:tc>
        <w:tc>
          <w:tcPr>
            <w:tcW w:w="1924" w:type="dxa"/>
          </w:tcPr>
          <w:p w:rsidR="00577AB5" w:rsidRDefault="00577AB5">
            <w:pPr>
              <w:pStyle w:val="ConsPlusNormal"/>
              <w:jc w:val="center"/>
            </w:pPr>
            <w:r>
              <w:t>.</w:t>
            </w:r>
          </w:p>
        </w:tc>
        <w:tc>
          <w:tcPr>
            <w:tcW w:w="1624" w:type="dxa"/>
          </w:tcPr>
          <w:p w:rsidR="00577AB5" w:rsidRDefault="00577AB5">
            <w:pPr>
              <w:pStyle w:val="ConsPlusNormal"/>
              <w:jc w:val="center"/>
            </w:pPr>
            <w:r>
              <w:t>.</w:t>
            </w:r>
          </w:p>
        </w:tc>
        <w:tc>
          <w:tcPr>
            <w:tcW w:w="1504" w:type="dxa"/>
          </w:tcPr>
          <w:p w:rsidR="00577AB5" w:rsidRDefault="00577AB5">
            <w:pPr>
              <w:pStyle w:val="ConsPlusNormal"/>
              <w:jc w:val="center"/>
            </w:pPr>
            <w:r>
              <w:t>.</w:t>
            </w:r>
          </w:p>
        </w:tc>
        <w:tc>
          <w:tcPr>
            <w:tcW w:w="1804" w:type="dxa"/>
          </w:tcPr>
          <w:p w:rsidR="00577AB5" w:rsidRDefault="00577AB5">
            <w:pPr>
              <w:pStyle w:val="ConsPlusNormal"/>
              <w:jc w:val="center"/>
            </w:pPr>
            <w:r>
              <w:t>720300.</w:t>
            </w:r>
          </w:p>
        </w:tc>
        <w:tc>
          <w:tcPr>
            <w:tcW w:w="1384" w:type="dxa"/>
          </w:tcPr>
          <w:p w:rsidR="00577AB5" w:rsidRDefault="00577AB5">
            <w:pPr>
              <w:pStyle w:val="ConsPlusNormal"/>
              <w:jc w:val="center"/>
            </w:pPr>
            <w:r>
              <w:t>.</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904.</w:t>
            </w:r>
          </w:p>
        </w:tc>
        <w:tc>
          <w:tcPr>
            <w:tcW w:w="2551" w:type="dxa"/>
          </w:tcPr>
          <w:p w:rsidR="00577AB5" w:rsidRDefault="00577AB5">
            <w:pPr>
              <w:pStyle w:val="ConsPlusNormal"/>
            </w:pPr>
            <w:r>
              <w:t>с. Грачевка, ул. Юбилейная, д. 20</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2261724.</w:t>
            </w:r>
          </w:p>
        </w:tc>
        <w:tc>
          <w:tcPr>
            <w:tcW w:w="1924" w:type="dxa"/>
          </w:tcPr>
          <w:p w:rsidR="00577AB5" w:rsidRDefault="00577AB5">
            <w:pPr>
              <w:pStyle w:val="ConsPlusNormal"/>
              <w:jc w:val="center"/>
            </w:pPr>
            <w:r>
              <w:t>.</w:t>
            </w:r>
          </w:p>
        </w:tc>
        <w:tc>
          <w:tcPr>
            <w:tcW w:w="1624" w:type="dxa"/>
          </w:tcPr>
          <w:p w:rsidR="00577AB5" w:rsidRDefault="00577AB5">
            <w:pPr>
              <w:pStyle w:val="ConsPlusNormal"/>
              <w:jc w:val="center"/>
            </w:pPr>
            <w:r>
              <w:t>.</w:t>
            </w:r>
          </w:p>
        </w:tc>
        <w:tc>
          <w:tcPr>
            <w:tcW w:w="1504" w:type="dxa"/>
          </w:tcPr>
          <w:p w:rsidR="00577AB5" w:rsidRDefault="00577AB5">
            <w:pPr>
              <w:pStyle w:val="ConsPlusNormal"/>
              <w:jc w:val="center"/>
            </w:pPr>
            <w:r>
              <w:t>.</w:t>
            </w:r>
          </w:p>
        </w:tc>
        <w:tc>
          <w:tcPr>
            <w:tcW w:w="1804" w:type="dxa"/>
          </w:tcPr>
          <w:p w:rsidR="00577AB5" w:rsidRDefault="00577AB5">
            <w:pPr>
              <w:pStyle w:val="ConsPlusNormal"/>
              <w:jc w:val="center"/>
            </w:pPr>
            <w:r>
              <w:t>2261724.</w:t>
            </w:r>
          </w:p>
        </w:tc>
        <w:tc>
          <w:tcPr>
            <w:tcW w:w="1384" w:type="dxa"/>
          </w:tcPr>
          <w:p w:rsidR="00577AB5" w:rsidRDefault="00577AB5">
            <w:pPr>
              <w:pStyle w:val="ConsPlusNormal"/>
              <w:jc w:val="center"/>
            </w:pPr>
            <w:r>
              <w:t>.</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905.</w:t>
            </w:r>
          </w:p>
        </w:tc>
        <w:tc>
          <w:tcPr>
            <w:tcW w:w="2551" w:type="dxa"/>
          </w:tcPr>
          <w:p w:rsidR="00577AB5" w:rsidRDefault="00577AB5">
            <w:pPr>
              <w:pStyle w:val="ConsPlusNormal"/>
            </w:pPr>
            <w:r>
              <w:t>с. Грачевка, ул. Юбилейная, д. 4</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2162579.</w:t>
            </w:r>
          </w:p>
        </w:tc>
        <w:tc>
          <w:tcPr>
            <w:tcW w:w="1924" w:type="dxa"/>
          </w:tcPr>
          <w:p w:rsidR="00577AB5" w:rsidRDefault="00577AB5">
            <w:pPr>
              <w:pStyle w:val="ConsPlusNormal"/>
              <w:jc w:val="center"/>
            </w:pPr>
            <w:r>
              <w:t>.</w:t>
            </w:r>
          </w:p>
        </w:tc>
        <w:tc>
          <w:tcPr>
            <w:tcW w:w="1624" w:type="dxa"/>
          </w:tcPr>
          <w:p w:rsidR="00577AB5" w:rsidRDefault="00577AB5">
            <w:pPr>
              <w:pStyle w:val="ConsPlusNormal"/>
              <w:jc w:val="center"/>
            </w:pPr>
            <w:r>
              <w:t>.</w:t>
            </w:r>
          </w:p>
        </w:tc>
        <w:tc>
          <w:tcPr>
            <w:tcW w:w="1504" w:type="dxa"/>
          </w:tcPr>
          <w:p w:rsidR="00577AB5" w:rsidRDefault="00577AB5">
            <w:pPr>
              <w:pStyle w:val="ConsPlusNormal"/>
              <w:jc w:val="center"/>
            </w:pPr>
            <w:r>
              <w:t>.</w:t>
            </w:r>
          </w:p>
        </w:tc>
        <w:tc>
          <w:tcPr>
            <w:tcW w:w="1804" w:type="dxa"/>
          </w:tcPr>
          <w:p w:rsidR="00577AB5" w:rsidRDefault="00577AB5">
            <w:pPr>
              <w:pStyle w:val="ConsPlusNormal"/>
              <w:jc w:val="center"/>
            </w:pPr>
            <w:r>
              <w:t>2162579.</w:t>
            </w:r>
          </w:p>
        </w:tc>
        <w:tc>
          <w:tcPr>
            <w:tcW w:w="1384" w:type="dxa"/>
          </w:tcPr>
          <w:p w:rsidR="00577AB5" w:rsidRDefault="00577AB5">
            <w:pPr>
              <w:pStyle w:val="ConsPlusNormal"/>
              <w:jc w:val="center"/>
            </w:pPr>
            <w:r>
              <w:t>.</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16. Муниципальное образование Домбаровский район</w:t>
            </w:r>
          </w:p>
        </w:tc>
      </w:tr>
      <w:tr w:rsidR="00577AB5">
        <w:tc>
          <w:tcPr>
            <w:tcW w:w="3345" w:type="dxa"/>
            <w:gridSpan w:val="2"/>
          </w:tcPr>
          <w:p w:rsidR="00577AB5" w:rsidRDefault="00577AB5">
            <w:pPr>
              <w:pStyle w:val="ConsPlusNormal"/>
            </w:pPr>
            <w:r>
              <w:t>Итого по муниципальному образованию Домбаровский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33642480,17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33642480,17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lastRenderedPageBreak/>
              <w:t>906.</w:t>
            </w:r>
          </w:p>
        </w:tc>
        <w:tc>
          <w:tcPr>
            <w:tcW w:w="2551" w:type="dxa"/>
          </w:tcPr>
          <w:p w:rsidR="00577AB5" w:rsidRDefault="00577AB5">
            <w:pPr>
              <w:pStyle w:val="ConsPlusNormal"/>
            </w:pPr>
            <w:r>
              <w:t>пос. Голубой Факел, ул. Школьная,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4848615,62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4848615,62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907.</w:t>
            </w:r>
          </w:p>
        </w:tc>
        <w:tc>
          <w:tcPr>
            <w:tcW w:w="2551" w:type="dxa"/>
          </w:tcPr>
          <w:p w:rsidR="00577AB5" w:rsidRDefault="00577AB5">
            <w:pPr>
              <w:pStyle w:val="ConsPlusNormal"/>
            </w:pPr>
            <w:r>
              <w:t>пос. Домбаровский, пер. Заводской, д. 12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3282780,42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3282780,42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908.</w:t>
            </w:r>
          </w:p>
        </w:tc>
        <w:tc>
          <w:tcPr>
            <w:tcW w:w="2551" w:type="dxa"/>
          </w:tcPr>
          <w:p w:rsidR="00577AB5" w:rsidRDefault="00577AB5">
            <w:pPr>
              <w:pStyle w:val="ConsPlusNormal"/>
            </w:pPr>
            <w:r>
              <w:t>пос. Домбаровский, ул. Горького, д. 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872188,99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872188,99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909.</w:t>
            </w:r>
          </w:p>
        </w:tc>
        <w:tc>
          <w:tcPr>
            <w:tcW w:w="2551" w:type="dxa"/>
          </w:tcPr>
          <w:p w:rsidR="00577AB5" w:rsidRDefault="00577AB5">
            <w:pPr>
              <w:pStyle w:val="ConsPlusNormal"/>
            </w:pPr>
            <w:r>
              <w:t>пос. Домбаровский, ул. Комсомольская, д. 3</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2760,00</w:t>
            </w:r>
          </w:p>
        </w:tc>
        <w:tc>
          <w:tcPr>
            <w:tcW w:w="1804" w:type="dxa"/>
          </w:tcPr>
          <w:p w:rsidR="00577AB5" w:rsidRDefault="00577AB5">
            <w:pPr>
              <w:pStyle w:val="ConsPlusNormal"/>
              <w:jc w:val="center"/>
            </w:pPr>
            <w:r>
              <w:t>5148267,83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5148267,83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910.</w:t>
            </w:r>
          </w:p>
        </w:tc>
        <w:tc>
          <w:tcPr>
            <w:tcW w:w="2551" w:type="dxa"/>
          </w:tcPr>
          <w:p w:rsidR="00577AB5" w:rsidRDefault="00577AB5">
            <w:pPr>
              <w:pStyle w:val="ConsPlusNormal"/>
            </w:pPr>
            <w:r>
              <w:t>пос. Домбаровский, ул. Комсомольская,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920,00</w:t>
            </w:r>
          </w:p>
        </w:tc>
        <w:tc>
          <w:tcPr>
            <w:tcW w:w="1804" w:type="dxa"/>
          </w:tcPr>
          <w:p w:rsidR="00577AB5" w:rsidRDefault="00577AB5">
            <w:pPr>
              <w:pStyle w:val="ConsPlusNormal"/>
              <w:jc w:val="center"/>
            </w:pPr>
            <w:r>
              <w:t>2127075,71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2127075,71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911.</w:t>
            </w:r>
          </w:p>
        </w:tc>
        <w:tc>
          <w:tcPr>
            <w:tcW w:w="2551" w:type="dxa"/>
          </w:tcPr>
          <w:p w:rsidR="00577AB5" w:rsidRDefault="00577AB5">
            <w:pPr>
              <w:pStyle w:val="ConsPlusNormal"/>
            </w:pPr>
            <w:r>
              <w:t>пос. Домбаровский, ул. Комсомольская, д. 5</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920,00</w:t>
            </w:r>
          </w:p>
        </w:tc>
        <w:tc>
          <w:tcPr>
            <w:tcW w:w="1804" w:type="dxa"/>
          </w:tcPr>
          <w:p w:rsidR="00577AB5" w:rsidRDefault="00577AB5">
            <w:pPr>
              <w:pStyle w:val="ConsPlusNormal"/>
              <w:jc w:val="center"/>
            </w:pPr>
            <w:r>
              <w:t>537293,99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537293,99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912.</w:t>
            </w:r>
          </w:p>
        </w:tc>
        <w:tc>
          <w:tcPr>
            <w:tcW w:w="2551" w:type="dxa"/>
          </w:tcPr>
          <w:p w:rsidR="00577AB5" w:rsidRDefault="00577AB5">
            <w:pPr>
              <w:pStyle w:val="ConsPlusNormal"/>
            </w:pPr>
            <w:r>
              <w:t>пос. Домбаровский, ул. Комсомольская, д. 5</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920,00</w:t>
            </w:r>
          </w:p>
        </w:tc>
        <w:tc>
          <w:tcPr>
            <w:tcW w:w="1804" w:type="dxa"/>
          </w:tcPr>
          <w:p w:rsidR="00577AB5" w:rsidRDefault="00577AB5">
            <w:pPr>
              <w:pStyle w:val="ConsPlusNormal"/>
              <w:jc w:val="center"/>
            </w:pPr>
            <w:r>
              <w:t>4349376,96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4349376,96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913.</w:t>
            </w:r>
          </w:p>
        </w:tc>
        <w:tc>
          <w:tcPr>
            <w:tcW w:w="2551" w:type="dxa"/>
          </w:tcPr>
          <w:p w:rsidR="00577AB5" w:rsidRDefault="00577AB5">
            <w:pPr>
              <w:pStyle w:val="ConsPlusNormal"/>
            </w:pPr>
            <w:r>
              <w:t>пос. Домбаровский, ул. Комсомольская, д. 5</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300204,58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300204,58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914.</w:t>
            </w:r>
          </w:p>
        </w:tc>
        <w:tc>
          <w:tcPr>
            <w:tcW w:w="2551" w:type="dxa"/>
          </w:tcPr>
          <w:p w:rsidR="00577AB5" w:rsidRDefault="00577AB5">
            <w:pPr>
              <w:pStyle w:val="ConsPlusNormal"/>
            </w:pPr>
            <w:r>
              <w:t>пос. Домбаровский, ул. Ленина, д. 114</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1641988,34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1641988,34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915.</w:t>
            </w:r>
          </w:p>
        </w:tc>
        <w:tc>
          <w:tcPr>
            <w:tcW w:w="2551" w:type="dxa"/>
          </w:tcPr>
          <w:p w:rsidR="00577AB5" w:rsidRDefault="00577AB5">
            <w:pPr>
              <w:pStyle w:val="ConsPlusNormal"/>
            </w:pPr>
            <w:r>
              <w:t>пос. Домбаровский, ул. Осипенко, д. 43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2256631,32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2256631,32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916.</w:t>
            </w:r>
          </w:p>
        </w:tc>
        <w:tc>
          <w:tcPr>
            <w:tcW w:w="2551" w:type="dxa"/>
          </w:tcPr>
          <w:p w:rsidR="00577AB5" w:rsidRDefault="00577AB5">
            <w:pPr>
              <w:pStyle w:val="ConsPlusNormal"/>
            </w:pPr>
            <w:r>
              <w:t>пос. Домбаровский, ул. Осипенко, д. 51</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2358837,09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2358837,09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917.</w:t>
            </w:r>
          </w:p>
        </w:tc>
        <w:tc>
          <w:tcPr>
            <w:tcW w:w="2551" w:type="dxa"/>
          </w:tcPr>
          <w:p w:rsidR="00577AB5" w:rsidRDefault="00577AB5">
            <w:pPr>
              <w:pStyle w:val="ConsPlusNormal"/>
            </w:pPr>
            <w:r>
              <w:t>пос. Домбаровский, ул. Осипенко, д. 51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316627,46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316627,46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918.</w:t>
            </w:r>
          </w:p>
        </w:tc>
        <w:tc>
          <w:tcPr>
            <w:tcW w:w="2551" w:type="dxa"/>
          </w:tcPr>
          <w:p w:rsidR="00577AB5" w:rsidRDefault="00577AB5">
            <w:pPr>
              <w:pStyle w:val="ConsPlusNormal"/>
            </w:pPr>
            <w:r>
              <w:t>пос. Домбаровский, ул. Осипенко, д. 53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490,00</w:t>
            </w:r>
          </w:p>
        </w:tc>
        <w:tc>
          <w:tcPr>
            <w:tcW w:w="1804" w:type="dxa"/>
          </w:tcPr>
          <w:p w:rsidR="00577AB5" w:rsidRDefault="00577AB5">
            <w:pPr>
              <w:pStyle w:val="ConsPlusNormal"/>
              <w:jc w:val="center"/>
            </w:pPr>
            <w:r>
              <w:t>3355080,83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3355080,83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919.</w:t>
            </w:r>
          </w:p>
        </w:tc>
        <w:tc>
          <w:tcPr>
            <w:tcW w:w="2551" w:type="dxa"/>
          </w:tcPr>
          <w:p w:rsidR="00577AB5" w:rsidRDefault="00577AB5">
            <w:pPr>
              <w:pStyle w:val="ConsPlusNormal"/>
            </w:pPr>
            <w:r>
              <w:t>пос. Домбаровский, ул. Осипенко, д. 53</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1140,00</w:t>
            </w:r>
          </w:p>
        </w:tc>
        <w:tc>
          <w:tcPr>
            <w:tcW w:w="1804" w:type="dxa"/>
          </w:tcPr>
          <w:p w:rsidR="00577AB5" w:rsidRDefault="00577AB5">
            <w:pPr>
              <w:pStyle w:val="ConsPlusNormal"/>
              <w:jc w:val="center"/>
            </w:pPr>
            <w:r>
              <w:t>2247511,03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2247511,03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17. Муниципальное образование Илекский район</w:t>
            </w:r>
          </w:p>
        </w:tc>
      </w:tr>
      <w:tr w:rsidR="00577AB5">
        <w:tc>
          <w:tcPr>
            <w:tcW w:w="3345" w:type="dxa"/>
            <w:gridSpan w:val="2"/>
          </w:tcPr>
          <w:p w:rsidR="00577AB5" w:rsidRDefault="00577AB5">
            <w:pPr>
              <w:pStyle w:val="ConsPlusNormal"/>
            </w:pPr>
            <w:r>
              <w:t>Итого по муниципальному образованию Илекский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7622231,82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7622231,82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920.</w:t>
            </w:r>
          </w:p>
        </w:tc>
        <w:tc>
          <w:tcPr>
            <w:tcW w:w="2551" w:type="dxa"/>
          </w:tcPr>
          <w:p w:rsidR="00577AB5" w:rsidRDefault="00577AB5">
            <w:pPr>
              <w:pStyle w:val="ConsPlusNormal"/>
            </w:pPr>
            <w:r>
              <w:t>с. Илек, ул. Токмаковская, д. 35а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578,00</w:t>
            </w:r>
          </w:p>
        </w:tc>
        <w:tc>
          <w:tcPr>
            <w:tcW w:w="1804" w:type="dxa"/>
          </w:tcPr>
          <w:p w:rsidR="00577AB5" w:rsidRDefault="00577AB5">
            <w:pPr>
              <w:pStyle w:val="ConsPlusNormal"/>
              <w:jc w:val="center"/>
            </w:pPr>
            <w:r>
              <w:t>3273111,03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3273111,03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921.</w:t>
            </w:r>
          </w:p>
        </w:tc>
        <w:tc>
          <w:tcPr>
            <w:tcW w:w="2551" w:type="dxa"/>
          </w:tcPr>
          <w:p w:rsidR="00577AB5" w:rsidRDefault="00577AB5">
            <w:pPr>
              <w:pStyle w:val="ConsPlusNormal"/>
            </w:pPr>
            <w:r>
              <w:t>с. Илек, ул. Токмаковская, д. 35в</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580,00</w:t>
            </w:r>
          </w:p>
        </w:tc>
        <w:tc>
          <w:tcPr>
            <w:tcW w:w="1804" w:type="dxa"/>
          </w:tcPr>
          <w:p w:rsidR="00577AB5" w:rsidRDefault="00577AB5">
            <w:pPr>
              <w:pStyle w:val="ConsPlusNormal"/>
              <w:jc w:val="center"/>
            </w:pPr>
            <w:r>
              <w:t>3288053,29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3288053,29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922.</w:t>
            </w:r>
          </w:p>
        </w:tc>
        <w:tc>
          <w:tcPr>
            <w:tcW w:w="2551" w:type="dxa"/>
          </w:tcPr>
          <w:p w:rsidR="00577AB5" w:rsidRDefault="00577AB5">
            <w:pPr>
              <w:pStyle w:val="ConsPlusNormal"/>
            </w:pPr>
            <w:r>
              <w:t>с. Илек, ул. Токмаковская, д. 52</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80,00</w:t>
            </w:r>
          </w:p>
        </w:tc>
        <w:tc>
          <w:tcPr>
            <w:tcW w:w="1804" w:type="dxa"/>
          </w:tcPr>
          <w:p w:rsidR="00577AB5" w:rsidRDefault="00577AB5">
            <w:pPr>
              <w:pStyle w:val="ConsPlusNormal"/>
              <w:jc w:val="center"/>
            </w:pPr>
            <w:r>
              <w:t>1061067,50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1061067,50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18. Муниципальное образование Красногвардейский район</w:t>
            </w:r>
          </w:p>
        </w:tc>
      </w:tr>
      <w:tr w:rsidR="00577AB5">
        <w:tc>
          <w:tcPr>
            <w:tcW w:w="3345" w:type="dxa"/>
            <w:gridSpan w:val="2"/>
          </w:tcPr>
          <w:p w:rsidR="00577AB5" w:rsidRDefault="00577AB5">
            <w:pPr>
              <w:pStyle w:val="ConsPlusNormal"/>
            </w:pPr>
            <w:r>
              <w:t>Итого по муниципальному образованию Красногвардейский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8004511,61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8004511,61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923.</w:t>
            </w:r>
          </w:p>
        </w:tc>
        <w:tc>
          <w:tcPr>
            <w:tcW w:w="2551" w:type="dxa"/>
          </w:tcPr>
          <w:p w:rsidR="00577AB5" w:rsidRDefault="00577AB5">
            <w:pPr>
              <w:pStyle w:val="ConsPlusNormal"/>
            </w:pPr>
            <w:r>
              <w:t>пос. Нижнекристалка, ул. Центральная, д. 40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500,00</w:t>
            </w:r>
          </w:p>
        </w:tc>
        <w:tc>
          <w:tcPr>
            <w:tcW w:w="1804" w:type="dxa"/>
          </w:tcPr>
          <w:p w:rsidR="00577AB5" w:rsidRDefault="00577AB5">
            <w:pPr>
              <w:pStyle w:val="ConsPlusNormal"/>
              <w:jc w:val="center"/>
            </w:pPr>
            <w:r>
              <w:t>3830376,25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3830376,25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924.</w:t>
            </w:r>
          </w:p>
        </w:tc>
        <w:tc>
          <w:tcPr>
            <w:tcW w:w="2551" w:type="dxa"/>
          </w:tcPr>
          <w:p w:rsidR="00577AB5" w:rsidRDefault="00577AB5">
            <w:pPr>
              <w:pStyle w:val="ConsPlusNormal"/>
            </w:pPr>
            <w:r>
              <w:t>пос. Нижнекристалка, ул. Центральная, д. 48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500,00</w:t>
            </w:r>
          </w:p>
        </w:tc>
        <w:tc>
          <w:tcPr>
            <w:tcW w:w="1804" w:type="dxa"/>
          </w:tcPr>
          <w:p w:rsidR="00577AB5" w:rsidRDefault="00577AB5">
            <w:pPr>
              <w:pStyle w:val="ConsPlusNormal"/>
              <w:jc w:val="center"/>
            </w:pPr>
            <w:r>
              <w:t>3505334,49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3505334,49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925.</w:t>
            </w:r>
          </w:p>
        </w:tc>
        <w:tc>
          <w:tcPr>
            <w:tcW w:w="2551" w:type="dxa"/>
          </w:tcPr>
          <w:p w:rsidR="00577AB5" w:rsidRDefault="00577AB5">
            <w:pPr>
              <w:pStyle w:val="ConsPlusNormal"/>
            </w:pPr>
            <w:r>
              <w:t>с. Кинзелька, ул. Рабочая, д. 1</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220,00</w:t>
            </w:r>
          </w:p>
        </w:tc>
        <w:tc>
          <w:tcPr>
            <w:tcW w:w="1804" w:type="dxa"/>
          </w:tcPr>
          <w:p w:rsidR="00577AB5" w:rsidRDefault="00577AB5">
            <w:pPr>
              <w:pStyle w:val="ConsPlusNormal"/>
              <w:jc w:val="center"/>
            </w:pPr>
            <w:r>
              <w:t>438972,39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438972,39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926.</w:t>
            </w:r>
          </w:p>
        </w:tc>
        <w:tc>
          <w:tcPr>
            <w:tcW w:w="2551" w:type="dxa"/>
          </w:tcPr>
          <w:p w:rsidR="00577AB5" w:rsidRDefault="00577AB5">
            <w:pPr>
              <w:pStyle w:val="ConsPlusNormal"/>
            </w:pPr>
            <w:r>
              <w:t>с. Кинзелька, ул. Рабочая, д. 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220,00</w:t>
            </w:r>
          </w:p>
        </w:tc>
        <w:tc>
          <w:tcPr>
            <w:tcW w:w="1804" w:type="dxa"/>
          </w:tcPr>
          <w:p w:rsidR="00577AB5" w:rsidRDefault="00577AB5">
            <w:pPr>
              <w:pStyle w:val="ConsPlusNormal"/>
              <w:jc w:val="center"/>
            </w:pPr>
            <w:r>
              <w:t>229828,48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229828,48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19. Муниципальное образование Кувандыкский городской округ</w:t>
            </w:r>
          </w:p>
        </w:tc>
      </w:tr>
      <w:tr w:rsidR="00577AB5">
        <w:tc>
          <w:tcPr>
            <w:tcW w:w="3345" w:type="dxa"/>
            <w:gridSpan w:val="2"/>
          </w:tcPr>
          <w:p w:rsidR="00577AB5" w:rsidRDefault="00577AB5">
            <w:pPr>
              <w:pStyle w:val="ConsPlusNormal"/>
            </w:pPr>
            <w:r>
              <w:t>Итого по муниципальному образованию Кувандыкский городской округ</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28578649,49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28578649,49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927.</w:t>
            </w:r>
          </w:p>
        </w:tc>
        <w:tc>
          <w:tcPr>
            <w:tcW w:w="2551" w:type="dxa"/>
          </w:tcPr>
          <w:p w:rsidR="00577AB5" w:rsidRDefault="00577AB5">
            <w:pPr>
              <w:pStyle w:val="ConsPlusNormal"/>
            </w:pPr>
            <w:r>
              <w:t>г. Кувандык, ул. Краснопартизанская, д. 1б</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3559916,47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3559916,47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928.</w:t>
            </w:r>
          </w:p>
        </w:tc>
        <w:tc>
          <w:tcPr>
            <w:tcW w:w="2551" w:type="dxa"/>
          </w:tcPr>
          <w:p w:rsidR="00577AB5" w:rsidRDefault="00577AB5">
            <w:pPr>
              <w:pStyle w:val="ConsPlusNormal"/>
            </w:pPr>
            <w:r>
              <w:t>г. Кувандык, ул. Краснопартизанская, д. 1б</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4769741,07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4769741,07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929.</w:t>
            </w:r>
          </w:p>
        </w:tc>
        <w:tc>
          <w:tcPr>
            <w:tcW w:w="2551" w:type="dxa"/>
          </w:tcPr>
          <w:p w:rsidR="00577AB5" w:rsidRDefault="00577AB5">
            <w:pPr>
              <w:pStyle w:val="ConsPlusNormal"/>
            </w:pPr>
            <w:r>
              <w:t>г. Кувандык, ул. Маршала Жукова,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1096,60</w:t>
            </w:r>
          </w:p>
        </w:tc>
        <w:tc>
          <w:tcPr>
            <w:tcW w:w="1804" w:type="dxa"/>
          </w:tcPr>
          <w:p w:rsidR="00577AB5" w:rsidRDefault="00577AB5">
            <w:pPr>
              <w:pStyle w:val="ConsPlusNormal"/>
              <w:jc w:val="center"/>
            </w:pPr>
            <w:r>
              <w:t>6410739,07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6410739,07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930.</w:t>
            </w:r>
          </w:p>
        </w:tc>
        <w:tc>
          <w:tcPr>
            <w:tcW w:w="2551" w:type="dxa"/>
          </w:tcPr>
          <w:p w:rsidR="00577AB5" w:rsidRDefault="00577AB5">
            <w:pPr>
              <w:pStyle w:val="ConsPlusNormal"/>
            </w:pPr>
            <w:r>
              <w:t>г. Кувандык, ул. Маршала Жукова, д. 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900,00</w:t>
            </w:r>
          </w:p>
        </w:tc>
        <w:tc>
          <w:tcPr>
            <w:tcW w:w="1804" w:type="dxa"/>
          </w:tcPr>
          <w:p w:rsidR="00577AB5" w:rsidRDefault="00577AB5">
            <w:pPr>
              <w:pStyle w:val="ConsPlusNormal"/>
              <w:jc w:val="center"/>
            </w:pPr>
            <w:r>
              <w:t>449791,00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449791,00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931.</w:t>
            </w:r>
          </w:p>
        </w:tc>
        <w:tc>
          <w:tcPr>
            <w:tcW w:w="2551" w:type="dxa"/>
          </w:tcPr>
          <w:p w:rsidR="00577AB5" w:rsidRDefault="00577AB5">
            <w:pPr>
              <w:pStyle w:val="ConsPlusNormal"/>
            </w:pPr>
            <w:r>
              <w:t>г. Кувандык, ул. Октябрьская, д. 11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2500000,00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2500000,00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lastRenderedPageBreak/>
              <w:t>932.</w:t>
            </w:r>
          </w:p>
        </w:tc>
        <w:tc>
          <w:tcPr>
            <w:tcW w:w="2551" w:type="dxa"/>
          </w:tcPr>
          <w:p w:rsidR="00577AB5" w:rsidRDefault="00577AB5">
            <w:pPr>
              <w:pStyle w:val="ConsPlusNormal"/>
            </w:pPr>
            <w:r>
              <w:t>г. Кувандык, ул. Рабочая, д. 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4388063,10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4388063,10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933.</w:t>
            </w:r>
          </w:p>
        </w:tc>
        <w:tc>
          <w:tcPr>
            <w:tcW w:w="2551" w:type="dxa"/>
          </w:tcPr>
          <w:p w:rsidR="00577AB5" w:rsidRDefault="00577AB5">
            <w:pPr>
              <w:pStyle w:val="ConsPlusNormal"/>
            </w:pPr>
            <w:r>
              <w:t>г. Кувандык, ул. Рыбникова, д. 2а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335707,62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335707,62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934.</w:t>
            </w:r>
          </w:p>
        </w:tc>
        <w:tc>
          <w:tcPr>
            <w:tcW w:w="2551" w:type="dxa"/>
          </w:tcPr>
          <w:p w:rsidR="00577AB5" w:rsidRDefault="00577AB5">
            <w:pPr>
              <w:pStyle w:val="ConsPlusNormal"/>
            </w:pPr>
            <w:r>
              <w:t>пос. Краснощеково, ул. Школьная, д. 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502,50</w:t>
            </w:r>
          </w:p>
        </w:tc>
        <w:tc>
          <w:tcPr>
            <w:tcW w:w="1804" w:type="dxa"/>
          </w:tcPr>
          <w:p w:rsidR="00577AB5" w:rsidRDefault="00577AB5">
            <w:pPr>
              <w:pStyle w:val="ConsPlusNormal"/>
              <w:jc w:val="center"/>
            </w:pPr>
            <w:r>
              <w:t>2904941,27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2904941,27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935.</w:t>
            </w:r>
          </w:p>
        </w:tc>
        <w:tc>
          <w:tcPr>
            <w:tcW w:w="2551" w:type="dxa"/>
          </w:tcPr>
          <w:p w:rsidR="00577AB5" w:rsidRDefault="00577AB5">
            <w:pPr>
              <w:pStyle w:val="ConsPlusNormal"/>
            </w:pPr>
            <w:r>
              <w:t>с. Чулпан, ул. Заводская, д. 17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3259749,89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3259749,89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20. Муниципальное образование Курманаевский район</w:t>
            </w:r>
          </w:p>
        </w:tc>
      </w:tr>
      <w:tr w:rsidR="00577AB5">
        <w:tc>
          <w:tcPr>
            <w:tcW w:w="3345" w:type="dxa"/>
            <w:gridSpan w:val="2"/>
          </w:tcPr>
          <w:p w:rsidR="00577AB5" w:rsidRDefault="00577AB5">
            <w:pPr>
              <w:pStyle w:val="ConsPlusNormal"/>
            </w:pPr>
            <w:r>
              <w:t>Итого по муниципальному образованию Курманаевский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174335,82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174335,82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936.</w:t>
            </w:r>
          </w:p>
        </w:tc>
        <w:tc>
          <w:tcPr>
            <w:tcW w:w="2551" w:type="dxa"/>
          </w:tcPr>
          <w:p w:rsidR="00577AB5" w:rsidRDefault="00577AB5">
            <w:pPr>
              <w:pStyle w:val="ConsPlusNormal"/>
            </w:pPr>
            <w:r>
              <w:t>с. Курманаевка, ул. Орская, д. 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174335,82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174335,82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21. Муниципальное образование Матвеевский район</w:t>
            </w:r>
          </w:p>
        </w:tc>
      </w:tr>
      <w:tr w:rsidR="00577AB5">
        <w:tc>
          <w:tcPr>
            <w:tcW w:w="3345" w:type="dxa"/>
            <w:gridSpan w:val="2"/>
          </w:tcPr>
          <w:p w:rsidR="00577AB5" w:rsidRDefault="00577AB5">
            <w:pPr>
              <w:pStyle w:val="ConsPlusNormal"/>
            </w:pPr>
            <w:r>
              <w:t>Итого по муниципальному образованию Матвеевский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581940,21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581940,21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937.</w:t>
            </w:r>
          </w:p>
        </w:tc>
        <w:tc>
          <w:tcPr>
            <w:tcW w:w="2551" w:type="dxa"/>
          </w:tcPr>
          <w:p w:rsidR="00577AB5" w:rsidRDefault="00577AB5">
            <w:pPr>
              <w:pStyle w:val="ConsPlusNormal"/>
            </w:pPr>
            <w:r>
              <w:t>с. Матвеевка, ул. Уральская, д. 9</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290453,00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290453,00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938.</w:t>
            </w:r>
          </w:p>
        </w:tc>
        <w:tc>
          <w:tcPr>
            <w:tcW w:w="2551" w:type="dxa"/>
          </w:tcPr>
          <w:p w:rsidR="00577AB5" w:rsidRDefault="00577AB5">
            <w:pPr>
              <w:pStyle w:val="ConsPlusNormal"/>
            </w:pPr>
            <w:r>
              <w:t>с. Матвеевка, ул. Уральская, д. 9</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291487,21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291487,21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22. Муниципальное образование Новоорский район</w:t>
            </w:r>
          </w:p>
        </w:tc>
      </w:tr>
      <w:tr w:rsidR="00577AB5">
        <w:tc>
          <w:tcPr>
            <w:tcW w:w="3345" w:type="dxa"/>
            <w:gridSpan w:val="2"/>
          </w:tcPr>
          <w:p w:rsidR="00577AB5" w:rsidRDefault="00577AB5">
            <w:pPr>
              <w:pStyle w:val="ConsPlusNormal"/>
            </w:pPr>
            <w:r>
              <w:lastRenderedPageBreak/>
              <w:t>Итого по муниципальному образованию Новоорский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151302653,59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151302653,59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939.</w:t>
            </w:r>
          </w:p>
        </w:tc>
        <w:tc>
          <w:tcPr>
            <w:tcW w:w="2551" w:type="dxa"/>
          </w:tcPr>
          <w:p w:rsidR="00577AB5" w:rsidRDefault="00577AB5">
            <w:pPr>
              <w:pStyle w:val="ConsPlusNormal"/>
            </w:pPr>
            <w:r>
              <w:t>пос. Новоорск, мкр. ПУ-71, д. 13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7735330,22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7735330,22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940.</w:t>
            </w:r>
          </w:p>
        </w:tc>
        <w:tc>
          <w:tcPr>
            <w:tcW w:w="2551" w:type="dxa"/>
          </w:tcPr>
          <w:p w:rsidR="00577AB5" w:rsidRDefault="00577AB5">
            <w:pPr>
              <w:pStyle w:val="ConsPlusNormal"/>
            </w:pPr>
            <w:r>
              <w:t>пос. Новоорск, пер. Молодежный, д. 20</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331633,46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331633,46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941.</w:t>
            </w:r>
          </w:p>
        </w:tc>
        <w:tc>
          <w:tcPr>
            <w:tcW w:w="2551" w:type="dxa"/>
          </w:tcPr>
          <w:p w:rsidR="00577AB5" w:rsidRDefault="00577AB5">
            <w:pPr>
              <w:pStyle w:val="ConsPlusNormal"/>
            </w:pPr>
            <w:r>
              <w:t>пос. Новоорск, пер. Счастливый, д. 10</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1730017,90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1730017,90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942.</w:t>
            </w:r>
          </w:p>
        </w:tc>
        <w:tc>
          <w:tcPr>
            <w:tcW w:w="2551" w:type="dxa"/>
          </w:tcPr>
          <w:p w:rsidR="00577AB5" w:rsidRDefault="00577AB5">
            <w:pPr>
              <w:pStyle w:val="ConsPlusNormal"/>
            </w:pPr>
            <w:r>
              <w:t>пос. Новоорск, пер. Счастливый, д. 17</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1202566,13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1202566,13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943.</w:t>
            </w:r>
          </w:p>
        </w:tc>
        <w:tc>
          <w:tcPr>
            <w:tcW w:w="2551" w:type="dxa"/>
          </w:tcPr>
          <w:p w:rsidR="00577AB5" w:rsidRDefault="00577AB5">
            <w:pPr>
              <w:pStyle w:val="ConsPlusNormal"/>
            </w:pPr>
            <w:r>
              <w:t>пос. Новоорск, ул. Булдакова, д. 22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477156,00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477156,00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944.</w:t>
            </w:r>
          </w:p>
        </w:tc>
        <w:tc>
          <w:tcPr>
            <w:tcW w:w="2551" w:type="dxa"/>
          </w:tcPr>
          <w:p w:rsidR="00577AB5" w:rsidRDefault="00577AB5">
            <w:pPr>
              <w:pStyle w:val="ConsPlusNormal"/>
            </w:pPr>
            <w:r>
              <w:t>пос. Новоорск, ул. Булдакова, д. 22</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2302116,30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2302116,30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945.</w:t>
            </w:r>
          </w:p>
        </w:tc>
        <w:tc>
          <w:tcPr>
            <w:tcW w:w="2551" w:type="dxa"/>
          </w:tcPr>
          <w:p w:rsidR="00577AB5" w:rsidRDefault="00577AB5">
            <w:pPr>
              <w:pStyle w:val="ConsPlusNormal"/>
            </w:pPr>
            <w:r>
              <w:t>пос. Новоорск, ул. Комарова, д. 13а</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480,00</w:t>
            </w:r>
          </w:p>
        </w:tc>
        <w:tc>
          <w:tcPr>
            <w:tcW w:w="1804" w:type="dxa"/>
          </w:tcPr>
          <w:p w:rsidR="00577AB5" w:rsidRDefault="00577AB5">
            <w:pPr>
              <w:pStyle w:val="ConsPlusNormal"/>
              <w:jc w:val="center"/>
            </w:pPr>
            <w:r>
              <w:t>2976671,74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2976671,74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946.</w:t>
            </w:r>
          </w:p>
        </w:tc>
        <w:tc>
          <w:tcPr>
            <w:tcW w:w="2551" w:type="dxa"/>
          </w:tcPr>
          <w:p w:rsidR="00577AB5" w:rsidRDefault="00577AB5">
            <w:pPr>
              <w:pStyle w:val="ConsPlusNormal"/>
            </w:pPr>
            <w:r>
              <w:t>пос. Новоорск, ул. Ленина, д. 7б</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1605856,52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1605856,52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947.</w:t>
            </w:r>
          </w:p>
        </w:tc>
        <w:tc>
          <w:tcPr>
            <w:tcW w:w="2551" w:type="dxa"/>
          </w:tcPr>
          <w:p w:rsidR="00577AB5" w:rsidRDefault="00577AB5">
            <w:pPr>
              <w:pStyle w:val="ConsPlusNormal"/>
            </w:pPr>
            <w:r>
              <w:t>пос. Новоорск, ул. Рабочая, д. 18а</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1074063,38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1074063,38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948.</w:t>
            </w:r>
          </w:p>
        </w:tc>
        <w:tc>
          <w:tcPr>
            <w:tcW w:w="2551" w:type="dxa"/>
          </w:tcPr>
          <w:p w:rsidR="00577AB5" w:rsidRDefault="00577AB5">
            <w:pPr>
              <w:pStyle w:val="ConsPlusNormal"/>
            </w:pPr>
            <w:r>
              <w:t>пос. Новоорск, ул. Рабочая, д. 18а</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262348,22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262348,22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949.</w:t>
            </w:r>
          </w:p>
        </w:tc>
        <w:tc>
          <w:tcPr>
            <w:tcW w:w="2551" w:type="dxa"/>
          </w:tcPr>
          <w:p w:rsidR="00577AB5" w:rsidRDefault="00577AB5">
            <w:pPr>
              <w:pStyle w:val="ConsPlusNormal"/>
            </w:pPr>
            <w:r>
              <w:t>пос. Энергетик, д. 10</w:t>
            </w:r>
          </w:p>
        </w:tc>
        <w:tc>
          <w:tcPr>
            <w:tcW w:w="1871" w:type="dxa"/>
          </w:tcPr>
          <w:p w:rsidR="00577AB5" w:rsidRDefault="00577AB5">
            <w:pPr>
              <w:pStyle w:val="ConsPlusNormal"/>
            </w:pPr>
            <w:r>
              <w:t xml:space="preserve">утепление и (или) </w:t>
            </w:r>
            <w:r>
              <w:lastRenderedPageBreak/>
              <w:t>ремонт фасада</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8573221,00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8573221,00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950.</w:t>
            </w:r>
          </w:p>
        </w:tc>
        <w:tc>
          <w:tcPr>
            <w:tcW w:w="2551" w:type="dxa"/>
          </w:tcPr>
          <w:p w:rsidR="00577AB5" w:rsidRDefault="00577AB5">
            <w:pPr>
              <w:pStyle w:val="ConsPlusNormal"/>
            </w:pPr>
            <w:r>
              <w:t>пос. Энергетик, д. 10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6229207,28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6229207,28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951.</w:t>
            </w:r>
          </w:p>
        </w:tc>
        <w:tc>
          <w:tcPr>
            <w:tcW w:w="2551" w:type="dxa"/>
          </w:tcPr>
          <w:p w:rsidR="00577AB5" w:rsidRDefault="00577AB5">
            <w:pPr>
              <w:pStyle w:val="ConsPlusNormal"/>
            </w:pPr>
            <w:r>
              <w:t>пос. Энергетик, д. 18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2695,80</w:t>
            </w:r>
          </w:p>
        </w:tc>
        <w:tc>
          <w:tcPr>
            <w:tcW w:w="1804" w:type="dxa"/>
          </w:tcPr>
          <w:p w:rsidR="00577AB5" w:rsidRDefault="00577AB5">
            <w:pPr>
              <w:pStyle w:val="ConsPlusNormal"/>
              <w:jc w:val="center"/>
            </w:pPr>
            <w:r>
              <w:t>4007857,98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4007857,98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952.</w:t>
            </w:r>
          </w:p>
        </w:tc>
        <w:tc>
          <w:tcPr>
            <w:tcW w:w="2551" w:type="dxa"/>
          </w:tcPr>
          <w:p w:rsidR="00577AB5" w:rsidRDefault="00577AB5">
            <w:pPr>
              <w:pStyle w:val="ConsPlusNormal"/>
            </w:pPr>
            <w:r>
              <w:t>пос. Энергетик, д. 19</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7381250,87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7381250,87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953.</w:t>
            </w:r>
          </w:p>
        </w:tc>
        <w:tc>
          <w:tcPr>
            <w:tcW w:w="2551" w:type="dxa"/>
          </w:tcPr>
          <w:p w:rsidR="00577AB5" w:rsidRDefault="00577AB5">
            <w:pPr>
              <w:pStyle w:val="ConsPlusNormal"/>
            </w:pPr>
            <w:r>
              <w:t>пос. Энергетик, д. 19</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440984,96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440984,96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954.</w:t>
            </w:r>
          </w:p>
        </w:tc>
        <w:tc>
          <w:tcPr>
            <w:tcW w:w="2551" w:type="dxa"/>
          </w:tcPr>
          <w:p w:rsidR="00577AB5" w:rsidRDefault="00577AB5">
            <w:pPr>
              <w:pStyle w:val="ConsPlusNormal"/>
            </w:pPr>
            <w:r>
              <w:t>пос. Энергетик, д. 22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6469722,46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6469722,46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955.</w:t>
            </w:r>
          </w:p>
        </w:tc>
        <w:tc>
          <w:tcPr>
            <w:tcW w:w="2551" w:type="dxa"/>
          </w:tcPr>
          <w:p w:rsidR="00577AB5" w:rsidRDefault="00577AB5">
            <w:pPr>
              <w:pStyle w:val="ConsPlusNormal"/>
            </w:pPr>
            <w:r>
              <w:t>пос. Энергетик, д. 4</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5399635,19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5399635,19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956.</w:t>
            </w:r>
          </w:p>
        </w:tc>
        <w:tc>
          <w:tcPr>
            <w:tcW w:w="2551" w:type="dxa"/>
          </w:tcPr>
          <w:p w:rsidR="00577AB5" w:rsidRDefault="00577AB5">
            <w:pPr>
              <w:pStyle w:val="ConsPlusNormal"/>
            </w:pPr>
            <w:r>
              <w:t>пос. Энергетик, д. 40</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1220154,63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1220154,63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957.</w:t>
            </w:r>
          </w:p>
        </w:tc>
        <w:tc>
          <w:tcPr>
            <w:tcW w:w="2551" w:type="dxa"/>
          </w:tcPr>
          <w:p w:rsidR="00577AB5" w:rsidRDefault="00577AB5">
            <w:pPr>
              <w:pStyle w:val="ConsPlusNormal"/>
            </w:pPr>
            <w:r>
              <w:t>пос. Энергетик, д. 40</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2742240,83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2742240,83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958.</w:t>
            </w:r>
          </w:p>
        </w:tc>
        <w:tc>
          <w:tcPr>
            <w:tcW w:w="2551" w:type="dxa"/>
          </w:tcPr>
          <w:p w:rsidR="00577AB5" w:rsidRDefault="00577AB5">
            <w:pPr>
              <w:pStyle w:val="ConsPlusNormal"/>
            </w:pPr>
            <w:r>
              <w:t>пос. Энергетик, д. 5</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2933837,90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2933837,90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959.</w:t>
            </w:r>
          </w:p>
        </w:tc>
        <w:tc>
          <w:tcPr>
            <w:tcW w:w="2551" w:type="dxa"/>
          </w:tcPr>
          <w:p w:rsidR="00577AB5" w:rsidRDefault="00577AB5">
            <w:pPr>
              <w:pStyle w:val="ConsPlusNormal"/>
            </w:pPr>
            <w:r>
              <w:t>пос. Энергетик, д. 55</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8453988,07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8453988,07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960.</w:t>
            </w:r>
          </w:p>
        </w:tc>
        <w:tc>
          <w:tcPr>
            <w:tcW w:w="2551" w:type="dxa"/>
          </w:tcPr>
          <w:p w:rsidR="00577AB5" w:rsidRDefault="00577AB5">
            <w:pPr>
              <w:pStyle w:val="ConsPlusNormal"/>
            </w:pPr>
            <w:r>
              <w:t>пос. Энергетик, д. 56</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3005138,16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3005138,16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961.</w:t>
            </w:r>
          </w:p>
        </w:tc>
        <w:tc>
          <w:tcPr>
            <w:tcW w:w="2551" w:type="dxa"/>
          </w:tcPr>
          <w:p w:rsidR="00577AB5" w:rsidRDefault="00577AB5">
            <w:pPr>
              <w:pStyle w:val="ConsPlusNormal"/>
            </w:pPr>
            <w:r>
              <w:t>пос. Энергетик, д. 59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3784877,37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3784877,37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962.</w:t>
            </w:r>
          </w:p>
        </w:tc>
        <w:tc>
          <w:tcPr>
            <w:tcW w:w="2551" w:type="dxa"/>
          </w:tcPr>
          <w:p w:rsidR="00577AB5" w:rsidRDefault="00577AB5">
            <w:pPr>
              <w:pStyle w:val="ConsPlusNormal"/>
            </w:pPr>
            <w:r>
              <w:t>пос. Энергетик, д. 6</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2868207,64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2868207,64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963.</w:t>
            </w:r>
          </w:p>
        </w:tc>
        <w:tc>
          <w:tcPr>
            <w:tcW w:w="2551" w:type="dxa"/>
          </w:tcPr>
          <w:p w:rsidR="00577AB5" w:rsidRDefault="00577AB5">
            <w:pPr>
              <w:pStyle w:val="ConsPlusNormal"/>
            </w:pPr>
            <w:r>
              <w:t>пос. Энергетик, д. 60</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6912277,52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6912277,52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964.</w:t>
            </w:r>
          </w:p>
        </w:tc>
        <w:tc>
          <w:tcPr>
            <w:tcW w:w="2551" w:type="dxa"/>
          </w:tcPr>
          <w:p w:rsidR="00577AB5" w:rsidRDefault="00577AB5">
            <w:pPr>
              <w:pStyle w:val="ConsPlusNormal"/>
            </w:pPr>
            <w:r>
              <w:t>пос. Энергетик, д. 66</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6912277,52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6912277,52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965.</w:t>
            </w:r>
          </w:p>
        </w:tc>
        <w:tc>
          <w:tcPr>
            <w:tcW w:w="2551" w:type="dxa"/>
          </w:tcPr>
          <w:p w:rsidR="00577AB5" w:rsidRDefault="00577AB5">
            <w:pPr>
              <w:pStyle w:val="ConsPlusNormal"/>
            </w:pPr>
            <w:r>
              <w:t>пос. Энергетик, д. 68</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5511354,69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5511354,69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966.</w:t>
            </w:r>
          </w:p>
        </w:tc>
        <w:tc>
          <w:tcPr>
            <w:tcW w:w="2551" w:type="dxa"/>
          </w:tcPr>
          <w:p w:rsidR="00577AB5" w:rsidRDefault="00577AB5">
            <w:pPr>
              <w:pStyle w:val="ConsPlusNormal"/>
            </w:pPr>
            <w:r>
              <w:t>пос. Энергетик, д. 7</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2936270,88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2936270,88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967.</w:t>
            </w:r>
          </w:p>
        </w:tc>
        <w:tc>
          <w:tcPr>
            <w:tcW w:w="2551" w:type="dxa"/>
          </w:tcPr>
          <w:p w:rsidR="00577AB5" w:rsidRDefault="00577AB5">
            <w:pPr>
              <w:pStyle w:val="ConsPlusNormal"/>
            </w:pPr>
            <w:r>
              <w:t>пос. Энергетик, д. 77</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19001734,20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19001734,20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968.</w:t>
            </w:r>
          </w:p>
        </w:tc>
        <w:tc>
          <w:tcPr>
            <w:tcW w:w="2551" w:type="dxa"/>
          </w:tcPr>
          <w:p w:rsidR="00577AB5" w:rsidRDefault="00577AB5">
            <w:pPr>
              <w:pStyle w:val="ConsPlusNormal"/>
            </w:pPr>
            <w:r>
              <w:t>пос. Энергетик, д. 77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8387,30</w:t>
            </w:r>
          </w:p>
        </w:tc>
        <w:tc>
          <w:tcPr>
            <w:tcW w:w="1804" w:type="dxa"/>
          </w:tcPr>
          <w:p w:rsidR="00577AB5" w:rsidRDefault="00577AB5">
            <w:pPr>
              <w:pStyle w:val="ConsPlusNormal"/>
              <w:jc w:val="center"/>
            </w:pPr>
            <w:r>
              <w:t>12235248,87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12235248,87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969.</w:t>
            </w:r>
          </w:p>
        </w:tc>
        <w:tc>
          <w:tcPr>
            <w:tcW w:w="2551" w:type="dxa"/>
          </w:tcPr>
          <w:p w:rsidR="00577AB5" w:rsidRDefault="00577AB5">
            <w:pPr>
              <w:pStyle w:val="ConsPlusNormal"/>
            </w:pPr>
            <w:r>
              <w:t>пос. Энергетик, д. 78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2267132,94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2267132,94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970.</w:t>
            </w:r>
          </w:p>
        </w:tc>
        <w:tc>
          <w:tcPr>
            <w:tcW w:w="2551" w:type="dxa"/>
          </w:tcPr>
          <w:p w:rsidR="00577AB5" w:rsidRDefault="00577AB5">
            <w:pPr>
              <w:pStyle w:val="ConsPlusNormal"/>
            </w:pPr>
            <w:r>
              <w:t>пос. Энергетик, д. 78</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1758404,65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1758404,65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971.</w:t>
            </w:r>
          </w:p>
        </w:tc>
        <w:tc>
          <w:tcPr>
            <w:tcW w:w="2551" w:type="dxa"/>
          </w:tcPr>
          <w:p w:rsidR="00577AB5" w:rsidRDefault="00577AB5">
            <w:pPr>
              <w:pStyle w:val="ConsPlusNormal"/>
            </w:pPr>
            <w:r>
              <w:t>пос. Энергетик, д. 8</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1278220,00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1278220,00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972.</w:t>
            </w:r>
          </w:p>
        </w:tc>
        <w:tc>
          <w:tcPr>
            <w:tcW w:w="2551" w:type="dxa"/>
          </w:tcPr>
          <w:p w:rsidR="00577AB5" w:rsidRDefault="00577AB5">
            <w:pPr>
              <w:pStyle w:val="ConsPlusNormal"/>
            </w:pPr>
            <w:r>
              <w:t>пос. Энергетик, д. 8</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2668,42</w:t>
            </w:r>
          </w:p>
        </w:tc>
        <w:tc>
          <w:tcPr>
            <w:tcW w:w="1804" w:type="dxa"/>
          </w:tcPr>
          <w:p w:rsidR="00577AB5" w:rsidRDefault="00577AB5">
            <w:pPr>
              <w:pStyle w:val="ConsPlusNormal"/>
              <w:jc w:val="center"/>
            </w:pPr>
            <w:r>
              <w:t>6714503,02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6714503,02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973.</w:t>
            </w:r>
          </w:p>
        </w:tc>
        <w:tc>
          <w:tcPr>
            <w:tcW w:w="2551" w:type="dxa"/>
          </w:tcPr>
          <w:p w:rsidR="00577AB5" w:rsidRDefault="00577AB5">
            <w:pPr>
              <w:pStyle w:val="ConsPlusNormal"/>
            </w:pPr>
            <w:r>
              <w:t>с. Центральная Усадьба совхоза "Новоорский", ул. Механизаторов, д. 3</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2567145,09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2567145,09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23. Муниципальное образование Новосергиевский район</w:t>
            </w:r>
          </w:p>
        </w:tc>
      </w:tr>
      <w:tr w:rsidR="00577AB5">
        <w:tc>
          <w:tcPr>
            <w:tcW w:w="3345" w:type="dxa"/>
            <w:gridSpan w:val="2"/>
          </w:tcPr>
          <w:p w:rsidR="00577AB5" w:rsidRDefault="00577AB5">
            <w:pPr>
              <w:pStyle w:val="ConsPlusNormal"/>
            </w:pPr>
            <w:r>
              <w:t>Итого по муниципальному образованию Новосергиевский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21179529,94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270000,00</w:t>
            </w:r>
          </w:p>
        </w:tc>
        <w:tc>
          <w:tcPr>
            <w:tcW w:w="1804" w:type="dxa"/>
          </w:tcPr>
          <w:p w:rsidR="00577AB5" w:rsidRDefault="00577AB5">
            <w:pPr>
              <w:pStyle w:val="ConsPlusNormal"/>
              <w:jc w:val="center"/>
            </w:pPr>
            <w:r>
              <w:t>20909529,94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974.</w:t>
            </w:r>
          </w:p>
        </w:tc>
        <w:tc>
          <w:tcPr>
            <w:tcW w:w="2551" w:type="dxa"/>
          </w:tcPr>
          <w:p w:rsidR="00577AB5" w:rsidRDefault="00577AB5">
            <w:pPr>
              <w:pStyle w:val="ConsPlusNormal"/>
            </w:pPr>
            <w:r>
              <w:t xml:space="preserve">пос. Новосергиевка, ул. </w:t>
            </w:r>
            <w:r>
              <w:lastRenderedPageBreak/>
              <w:t>Комарова, д. 7</w:t>
            </w:r>
          </w:p>
        </w:tc>
        <w:tc>
          <w:tcPr>
            <w:tcW w:w="1871" w:type="dxa"/>
          </w:tcPr>
          <w:p w:rsidR="00577AB5" w:rsidRDefault="00577AB5">
            <w:pPr>
              <w:pStyle w:val="ConsPlusNormal"/>
            </w:pPr>
            <w:r>
              <w:lastRenderedPageBreak/>
              <w:t xml:space="preserve">утепление и (или) </w:t>
            </w:r>
            <w:r>
              <w:lastRenderedPageBreak/>
              <w:t>ремонт фасада</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785,30</w:t>
            </w:r>
          </w:p>
        </w:tc>
        <w:tc>
          <w:tcPr>
            <w:tcW w:w="1804" w:type="dxa"/>
          </w:tcPr>
          <w:p w:rsidR="00577AB5" w:rsidRDefault="00577AB5">
            <w:pPr>
              <w:pStyle w:val="ConsPlusNormal"/>
              <w:jc w:val="center"/>
            </w:pPr>
            <w:r>
              <w:t>3953809,50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3953809,50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975.</w:t>
            </w:r>
          </w:p>
        </w:tc>
        <w:tc>
          <w:tcPr>
            <w:tcW w:w="2551" w:type="dxa"/>
          </w:tcPr>
          <w:p w:rsidR="00577AB5" w:rsidRDefault="00577AB5">
            <w:pPr>
              <w:pStyle w:val="ConsPlusNormal"/>
            </w:pPr>
            <w:r>
              <w:t>пос. Новосергиевка, ул. Культурная, д. 3</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1701542,91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1701542,91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976.</w:t>
            </w:r>
          </w:p>
        </w:tc>
        <w:tc>
          <w:tcPr>
            <w:tcW w:w="2551" w:type="dxa"/>
          </w:tcPr>
          <w:p w:rsidR="00577AB5" w:rsidRDefault="00577AB5">
            <w:pPr>
              <w:pStyle w:val="ConsPlusNormal"/>
            </w:pPr>
            <w:r>
              <w:t>пос. Новосергиевка, ул. Ломоносова, д. 33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388963,42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388963,42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977.</w:t>
            </w:r>
          </w:p>
        </w:tc>
        <w:tc>
          <w:tcPr>
            <w:tcW w:w="2551" w:type="dxa"/>
          </w:tcPr>
          <w:p w:rsidR="00577AB5" w:rsidRDefault="00577AB5">
            <w:pPr>
              <w:pStyle w:val="ConsPlusNormal"/>
            </w:pPr>
            <w:r>
              <w:t>пос. Среднеуранский, ул. Пролетарская, д. 16</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1391228,92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70000,00</w:t>
            </w:r>
          </w:p>
        </w:tc>
        <w:tc>
          <w:tcPr>
            <w:tcW w:w="1804" w:type="dxa"/>
          </w:tcPr>
          <w:p w:rsidR="00577AB5" w:rsidRDefault="00577AB5">
            <w:pPr>
              <w:pStyle w:val="ConsPlusNormal"/>
              <w:jc w:val="center"/>
            </w:pPr>
            <w:r>
              <w:t>1321228,92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978.</w:t>
            </w:r>
          </w:p>
        </w:tc>
        <w:tc>
          <w:tcPr>
            <w:tcW w:w="2551" w:type="dxa"/>
          </w:tcPr>
          <w:p w:rsidR="00577AB5" w:rsidRDefault="00577AB5">
            <w:pPr>
              <w:pStyle w:val="ConsPlusNormal"/>
            </w:pPr>
            <w:r>
              <w:t>пос. Среднеуранский, ул. Школьная, д. 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2644354,35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100000,00</w:t>
            </w:r>
          </w:p>
        </w:tc>
        <w:tc>
          <w:tcPr>
            <w:tcW w:w="1804" w:type="dxa"/>
          </w:tcPr>
          <w:p w:rsidR="00577AB5" w:rsidRDefault="00577AB5">
            <w:pPr>
              <w:pStyle w:val="ConsPlusNormal"/>
              <w:jc w:val="center"/>
            </w:pPr>
            <w:r>
              <w:t>2544354,35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979.</w:t>
            </w:r>
          </w:p>
        </w:tc>
        <w:tc>
          <w:tcPr>
            <w:tcW w:w="2551" w:type="dxa"/>
          </w:tcPr>
          <w:p w:rsidR="00577AB5" w:rsidRDefault="00577AB5">
            <w:pPr>
              <w:pStyle w:val="ConsPlusNormal"/>
            </w:pPr>
            <w:r>
              <w:t>пос. Ясногорский, ул. Шканова, д. 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2970714,94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2970714,94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980.</w:t>
            </w:r>
          </w:p>
        </w:tc>
        <w:tc>
          <w:tcPr>
            <w:tcW w:w="2551" w:type="dxa"/>
          </w:tcPr>
          <w:p w:rsidR="00577AB5" w:rsidRDefault="00577AB5">
            <w:pPr>
              <w:pStyle w:val="ConsPlusNormal"/>
            </w:pPr>
            <w:r>
              <w:t>пос. Ясногорский, ул. Шканова,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3571354,52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3571354,52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981.</w:t>
            </w:r>
          </w:p>
        </w:tc>
        <w:tc>
          <w:tcPr>
            <w:tcW w:w="2551" w:type="dxa"/>
          </w:tcPr>
          <w:p w:rsidR="00577AB5" w:rsidRDefault="00577AB5">
            <w:pPr>
              <w:pStyle w:val="ConsPlusNormal"/>
            </w:pPr>
            <w:r>
              <w:t>с. Покровка, ул. Светлая, д. 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3184971,38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100000,00</w:t>
            </w:r>
          </w:p>
        </w:tc>
        <w:tc>
          <w:tcPr>
            <w:tcW w:w="1804" w:type="dxa"/>
          </w:tcPr>
          <w:p w:rsidR="00577AB5" w:rsidRDefault="00577AB5">
            <w:pPr>
              <w:pStyle w:val="ConsPlusNormal"/>
              <w:jc w:val="center"/>
            </w:pPr>
            <w:r>
              <w:t>3084971,38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982.</w:t>
            </w:r>
          </w:p>
        </w:tc>
        <w:tc>
          <w:tcPr>
            <w:tcW w:w="2551" w:type="dxa"/>
          </w:tcPr>
          <w:p w:rsidR="00577AB5" w:rsidRDefault="00577AB5">
            <w:pPr>
              <w:pStyle w:val="ConsPlusNormal"/>
            </w:pPr>
            <w:r>
              <w:t>с. Хуторка, ул. Молодежная, д. 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1372590,00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1372590,00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24. Муниципальное образование Октябрьский район</w:t>
            </w:r>
          </w:p>
        </w:tc>
      </w:tr>
      <w:tr w:rsidR="00577AB5">
        <w:tc>
          <w:tcPr>
            <w:tcW w:w="3345" w:type="dxa"/>
            <w:gridSpan w:val="2"/>
          </w:tcPr>
          <w:p w:rsidR="00577AB5" w:rsidRDefault="00577AB5">
            <w:pPr>
              <w:pStyle w:val="ConsPlusNormal"/>
            </w:pPr>
            <w:r>
              <w:t>Итого по муниципальному образованию Октябрьский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4167065,64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4167065,64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983.</w:t>
            </w:r>
          </w:p>
        </w:tc>
        <w:tc>
          <w:tcPr>
            <w:tcW w:w="2551" w:type="dxa"/>
          </w:tcPr>
          <w:p w:rsidR="00577AB5" w:rsidRDefault="00577AB5">
            <w:pPr>
              <w:pStyle w:val="ConsPlusNormal"/>
            </w:pPr>
            <w:r>
              <w:t xml:space="preserve">с. Октябрьское, ул. 60 лет </w:t>
            </w:r>
            <w:r>
              <w:lastRenderedPageBreak/>
              <w:t>Октября, д. 20</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900,00</w:t>
            </w:r>
          </w:p>
        </w:tc>
        <w:tc>
          <w:tcPr>
            <w:tcW w:w="1804" w:type="dxa"/>
          </w:tcPr>
          <w:p w:rsidR="00577AB5" w:rsidRDefault="00577AB5">
            <w:pPr>
              <w:pStyle w:val="ConsPlusNormal"/>
              <w:jc w:val="center"/>
            </w:pPr>
            <w:r>
              <w:t>3576841,89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3576841,89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984.</w:t>
            </w:r>
          </w:p>
        </w:tc>
        <w:tc>
          <w:tcPr>
            <w:tcW w:w="2551" w:type="dxa"/>
          </w:tcPr>
          <w:p w:rsidR="00577AB5" w:rsidRDefault="00577AB5">
            <w:pPr>
              <w:pStyle w:val="ConsPlusNormal"/>
            </w:pPr>
            <w:r>
              <w:t>с. Октябрьское, ул. 60 лет Октября, д. 20</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590223,75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590223,75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25. Муниципальное образование Оренбургский район</w:t>
            </w:r>
          </w:p>
        </w:tc>
      </w:tr>
      <w:tr w:rsidR="00577AB5">
        <w:tc>
          <w:tcPr>
            <w:tcW w:w="3345" w:type="dxa"/>
            <w:gridSpan w:val="2"/>
          </w:tcPr>
          <w:p w:rsidR="00577AB5" w:rsidRDefault="00577AB5">
            <w:pPr>
              <w:pStyle w:val="ConsPlusNormal"/>
            </w:pPr>
            <w:r>
              <w:t>Итого по муниципальному образованию Оренбургский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84849461,16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84849461,16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985.</w:t>
            </w:r>
          </w:p>
        </w:tc>
        <w:tc>
          <w:tcPr>
            <w:tcW w:w="2551" w:type="dxa"/>
          </w:tcPr>
          <w:p w:rsidR="00577AB5" w:rsidRDefault="00577AB5">
            <w:pPr>
              <w:pStyle w:val="ConsPlusNormal"/>
            </w:pPr>
            <w:r>
              <w:t>пос. Зауральный, ул. Школьная, д. 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3745647,44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3745647,44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986.</w:t>
            </w:r>
          </w:p>
        </w:tc>
        <w:tc>
          <w:tcPr>
            <w:tcW w:w="2551" w:type="dxa"/>
          </w:tcPr>
          <w:p w:rsidR="00577AB5" w:rsidRDefault="00577AB5">
            <w:pPr>
              <w:pStyle w:val="ConsPlusNormal"/>
            </w:pPr>
            <w:r>
              <w:t>пос. Зауральный, ул. Школьная, д. 1</w:t>
            </w:r>
          </w:p>
        </w:tc>
        <w:tc>
          <w:tcPr>
            <w:tcW w:w="1871" w:type="dxa"/>
          </w:tcPr>
          <w:p w:rsidR="00577AB5" w:rsidRDefault="00577AB5">
            <w:pPr>
              <w:pStyle w:val="ConsPlusNormal"/>
            </w:pPr>
            <w:r>
              <w:t>ремонт фундамента</w:t>
            </w:r>
          </w:p>
        </w:tc>
        <w:tc>
          <w:tcPr>
            <w:tcW w:w="1304" w:type="dxa"/>
          </w:tcPr>
          <w:p w:rsidR="00577AB5" w:rsidRDefault="00577AB5">
            <w:pPr>
              <w:pStyle w:val="ConsPlusNormal"/>
              <w:jc w:val="center"/>
            </w:pPr>
            <w:r>
              <w:t>куб.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1326586,56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1326586,56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987.</w:t>
            </w:r>
          </w:p>
        </w:tc>
        <w:tc>
          <w:tcPr>
            <w:tcW w:w="2551" w:type="dxa"/>
          </w:tcPr>
          <w:p w:rsidR="00577AB5" w:rsidRDefault="00577AB5">
            <w:pPr>
              <w:pStyle w:val="ConsPlusNormal"/>
            </w:pPr>
            <w:r>
              <w:t>пос. Зауральный, ул. Школьная, д. 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3626240,47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3626240,47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988.</w:t>
            </w:r>
          </w:p>
        </w:tc>
        <w:tc>
          <w:tcPr>
            <w:tcW w:w="2551" w:type="dxa"/>
          </w:tcPr>
          <w:p w:rsidR="00577AB5" w:rsidRDefault="00577AB5">
            <w:pPr>
              <w:pStyle w:val="ConsPlusNormal"/>
            </w:pPr>
            <w:r>
              <w:t>пос. Зауральный, ул. Школьная, д. 2</w:t>
            </w:r>
          </w:p>
        </w:tc>
        <w:tc>
          <w:tcPr>
            <w:tcW w:w="1871" w:type="dxa"/>
          </w:tcPr>
          <w:p w:rsidR="00577AB5" w:rsidRDefault="00577AB5">
            <w:pPr>
              <w:pStyle w:val="ConsPlusNormal"/>
            </w:pPr>
            <w:r>
              <w:t>ремонт фундамента</w:t>
            </w:r>
          </w:p>
        </w:tc>
        <w:tc>
          <w:tcPr>
            <w:tcW w:w="1304" w:type="dxa"/>
          </w:tcPr>
          <w:p w:rsidR="00577AB5" w:rsidRDefault="00577AB5">
            <w:pPr>
              <w:pStyle w:val="ConsPlusNormal"/>
              <w:jc w:val="center"/>
            </w:pPr>
            <w:r>
              <w:t>куб.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1176646,67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1176646,67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989.</w:t>
            </w:r>
          </w:p>
        </w:tc>
        <w:tc>
          <w:tcPr>
            <w:tcW w:w="2551" w:type="dxa"/>
          </w:tcPr>
          <w:p w:rsidR="00577AB5" w:rsidRDefault="00577AB5">
            <w:pPr>
              <w:pStyle w:val="ConsPlusNormal"/>
            </w:pPr>
            <w:r>
              <w:t>пос. Зауральный, ул. Школьная,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4132979,48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4132979,48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990.</w:t>
            </w:r>
          </w:p>
        </w:tc>
        <w:tc>
          <w:tcPr>
            <w:tcW w:w="2551" w:type="dxa"/>
          </w:tcPr>
          <w:p w:rsidR="00577AB5" w:rsidRDefault="00577AB5">
            <w:pPr>
              <w:pStyle w:val="ConsPlusNormal"/>
            </w:pPr>
            <w:r>
              <w:t>пос. Зауральный, ул. Школьная, д. 3</w:t>
            </w:r>
          </w:p>
        </w:tc>
        <w:tc>
          <w:tcPr>
            <w:tcW w:w="1871" w:type="dxa"/>
          </w:tcPr>
          <w:p w:rsidR="00577AB5" w:rsidRDefault="00577AB5">
            <w:pPr>
              <w:pStyle w:val="ConsPlusNormal"/>
            </w:pPr>
            <w:r>
              <w:t>ремонт фундамента</w:t>
            </w:r>
          </w:p>
        </w:tc>
        <w:tc>
          <w:tcPr>
            <w:tcW w:w="1304" w:type="dxa"/>
          </w:tcPr>
          <w:p w:rsidR="00577AB5" w:rsidRDefault="00577AB5">
            <w:pPr>
              <w:pStyle w:val="ConsPlusNormal"/>
              <w:jc w:val="center"/>
            </w:pPr>
            <w:r>
              <w:t>куб.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955084,18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955084,18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991.</w:t>
            </w:r>
          </w:p>
        </w:tc>
        <w:tc>
          <w:tcPr>
            <w:tcW w:w="2551" w:type="dxa"/>
          </w:tcPr>
          <w:p w:rsidR="00577AB5" w:rsidRDefault="00577AB5">
            <w:pPr>
              <w:pStyle w:val="ConsPlusNormal"/>
            </w:pPr>
            <w:r>
              <w:t>пос. Караванный, ул. 1 Квартал, д. 15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263028,48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263028,48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992.</w:t>
            </w:r>
          </w:p>
        </w:tc>
        <w:tc>
          <w:tcPr>
            <w:tcW w:w="2551" w:type="dxa"/>
          </w:tcPr>
          <w:p w:rsidR="00577AB5" w:rsidRDefault="00577AB5">
            <w:pPr>
              <w:pStyle w:val="ConsPlusNormal"/>
            </w:pPr>
            <w:r>
              <w:t>пос. Караванный, ул. 1 Квартал, д. 15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3740654,02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3740654,02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993.</w:t>
            </w:r>
          </w:p>
        </w:tc>
        <w:tc>
          <w:tcPr>
            <w:tcW w:w="2551" w:type="dxa"/>
          </w:tcPr>
          <w:p w:rsidR="00577AB5" w:rsidRDefault="00577AB5">
            <w:pPr>
              <w:pStyle w:val="ConsPlusNormal"/>
            </w:pPr>
            <w:r>
              <w:t>пос. Первомайский, пр. Магистральный, д. 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2619655,67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2619655,67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994.</w:t>
            </w:r>
          </w:p>
        </w:tc>
        <w:tc>
          <w:tcPr>
            <w:tcW w:w="2551" w:type="dxa"/>
          </w:tcPr>
          <w:p w:rsidR="00577AB5" w:rsidRDefault="00577AB5">
            <w:pPr>
              <w:pStyle w:val="ConsPlusNormal"/>
            </w:pPr>
            <w:r>
              <w:t>пос. Первомайский, ул. 9 Пятилетки, д. 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1060579,68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1060579,68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995.</w:t>
            </w:r>
          </w:p>
        </w:tc>
        <w:tc>
          <w:tcPr>
            <w:tcW w:w="2551" w:type="dxa"/>
          </w:tcPr>
          <w:p w:rsidR="00577AB5" w:rsidRDefault="00577AB5">
            <w:pPr>
              <w:pStyle w:val="ConsPlusNormal"/>
            </w:pPr>
            <w:r>
              <w:t>пос. Первомайский, ул. 9 Пятилетки, д. 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4112544,94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4112544,94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996.</w:t>
            </w:r>
          </w:p>
        </w:tc>
        <w:tc>
          <w:tcPr>
            <w:tcW w:w="2551" w:type="dxa"/>
          </w:tcPr>
          <w:p w:rsidR="00577AB5" w:rsidRDefault="00577AB5">
            <w:pPr>
              <w:pStyle w:val="ConsPlusNormal"/>
            </w:pPr>
            <w:r>
              <w:t>пос. Первомайский, ул. 9 Пятилетки, д. 13</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4833493,59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4833493,59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997.</w:t>
            </w:r>
          </w:p>
        </w:tc>
        <w:tc>
          <w:tcPr>
            <w:tcW w:w="2551" w:type="dxa"/>
          </w:tcPr>
          <w:p w:rsidR="00577AB5" w:rsidRDefault="00577AB5">
            <w:pPr>
              <w:pStyle w:val="ConsPlusNormal"/>
            </w:pPr>
            <w:r>
              <w:t>пос. Первомайский, ул. 9 Пятилетки, д. 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1235177,79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1235177,79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998.</w:t>
            </w:r>
          </w:p>
        </w:tc>
        <w:tc>
          <w:tcPr>
            <w:tcW w:w="2551" w:type="dxa"/>
          </w:tcPr>
          <w:p w:rsidR="00577AB5" w:rsidRDefault="00577AB5">
            <w:pPr>
              <w:pStyle w:val="ConsPlusNormal"/>
            </w:pPr>
            <w:r>
              <w:t>пос. Первомайский, ул. 9 Пятилетки, д. 3</w:t>
            </w:r>
          </w:p>
        </w:tc>
        <w:tc>
          <w:tcPr>
            <w:tcW w:w="1871" w:type="dxa"/>
          </w:tcPr>
          <w:p w:rsidR="00577AB5" w:rsidRDefault="00577AB5">
            <w:pPr>
              <w:pStyle w:val="ConsPlusNormal"/>
            </w:pPr>
            <w:r>
              <w:t>ремонт ПП</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1598721,84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1598721,84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999.</w:t>
            </w:r>
          </w:p>
        </w:tc>
        <w:tc>
          <w:tcPr>
            <w:tcW w:w="2551" w:type="dxa"/>
          </w:tcPr>
          <w:p w:rsidR="00577AB5" w:rsidRDefault="00577AB5">
            <w:pPr>
              <w:pStyle w:val="ConsPlusNormal"/>
            </w:pPr>
            <w:r>
              <w:t>пос. Первомайский, ул. Воронова, д. 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8400292,26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8400292,26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1000.</w:t>
            </w:r>
          </w:p>
        </w:tc>
        <w:tc>
          <w:tcPr>
            <w:tcW w:w="2551" w:type="dxa"/>
          </w:tcPr>
          <w:p w:rsidR="00577AB5" w:rsidRDefault="00577AB5">
            <w:pPr>
              <w:pStyle w:val="ConsPlusNormal"/>
            </w:pPr>
            <w:r>
              <w:t>пос. Первомайский, ул. Воронова, д. 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1037,00</w:t>
            </w:r>
          </w:p>
        </w:tc>
        <w:tc>
          <w:tcPr>
            <w:tcW w:w="1804" w:type="dxa"/>
          </w:tcPr>
          <w:p w:rsidR="00577AB5" w:rsidRDefault="00577AB5">
            <w:pPr>
              <w:pStyle w:val="ConsPlusNormal"/>
              <w:jc w:val="center"/>
            </w:pPr>
            <w:r>
              <w:t>6662759,71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6662759,71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1001.</w:t>
            </w:r>
          </w:p>
        </w:tc>
        <w:tc>
          <w:tcPr>
            <w:tcW w:w="2551" w:type="dxa"/>
          </w:tcPr>
          <w:p w:rsidR="00577AB5" w:rsidRDefault="00577AB5">
            <w:pPr>
              <w:pStyle w:val="ConsPlusNormal"/>
            </w:pPr>
            <w:r>
              <w:t>пос. Первомайский, ул. Воронова, д. 8</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4578821,80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4578821,80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1002.</w:t>
            </w:r>
          </w:p>
        </w:tc>
        <w:tc>
          <w:tcPr>
            <w:tcW w:w="2551" w:type="dxa"/>
          </w:tcPr>
          <w:p w:rsidR="00577AB5" w:rsidRDefault="00577AB5">
            <w:pPr>
              <w:pStyle w:val="ConsPlusNormal"/>
            </w:pPr>
            <w:r>
              <w:t>пос. Первомайский, ул. Симонова, д. 10</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2915,00</w:t>
            </w:r>
          </w:p>
        </w:tc>
        <w:tc>
          <w:tcPr>
            <w:tcW w:w="1804" w:type="dxa"/>
          </w:tcPr>
          <w:p w:rsidR="00577AB5" w:rsidRDefault="00577AB5">
            <w:pPr>
              <w:pStyle w:val="ConsPlusNormal"/>
              <w:jc w:val="center"/>
            </w:pPr>
            <w:r>
              <w:t>8759827,71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8759827,71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1003.</w:t>
            </w:r>
          </w:p>
        </w:tc>
        <w:tc>
          <w:tcPr>
            <w:tcW w:w="2551" w:type="dxa"/>
          </w:tcPr>
          <w:p w:rsidR="00577AB5" w:rsidRDefault="00577AB5">
            <w:pPr>
              <w:pStyle w:val="ConsPlusNormal"/>
            </w:pPr>
            <w:r>
              <w:t>пос. Первомайский, ул. Симонова, д. 12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978439,51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978439,51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1004.</w:t>
            </w:r>
          </w:p>
        </w:tc>
        <w:tc>
          <w:tcPr>
            <w:tcW w:w="2551" w:type="dxa"/>
          </w:tcPr>
          <w:p w:rsidR="00577AB5" w:rsidRDefault="00577AB5">
            <w:pPr>
              <w:pStyle w:val="ConsPlusNormal"/>
            </w:pPr>
            <w:r>
              <w:t>пос. Первомайский, ул. Симонова, д. 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1649,00</w:t>
            </w:r>
          </w:p>
        </w:tc>
        <w:tc>
          <w:tcPr>
            <w:tcW w:w="1804" w:type="dxa"/>
          </w:tcPr>
          <w:p w:rsidR="00577AB5" w:rsidRDefault="00577AB5">
            <w:pPr>
              <w:pStyle w:val="ConsPlusNormal"/>
              <w:jc w:val="center"/>
            </w:pPr>
            <w:r>
              <w:t>2574687,92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2574687,92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1005.</w:t>
            </w:r>
          </w:p>
        </w:tc>
        <w:tc>
          <w:tcPr>
            <w:tcW w:w="2551" w:type="dxa"/>
          </w:tcPr>
          <w:p w:rsidR="00577AB5" w:rsidRDefault="00577AB5">
            <w:pPr>
              <w:pStyle w:val="ConsPlusNormal"/>
            </w:pPr>
            <w:r>
              <w:t>пос. Приуральский, ул. Центральная,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3392391,75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3392391,75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1006.</w:t>
            </w:r>
          </w:p>
        </w:tc>
        <w:tc>
          <w:tcPr>
            <w:tcW w:w="2551" w:type="dxa"/>
          </w:tcPr>
          <w:p w:rsidR="00577AB5" w:rsidRDefault="00577AB5">
            <w:pPr>
              <w:pStyle w:val="ConsPlusNormal"/>
            </w:pPr>
            <w:r>
              <w:t>пос. Чебеньки, ул. Тимирязева, д. 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2007237,30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2007237,30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vAlign w:val="center"/>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1007.</w:t>
            </w:r>
          </w:p>
        </w:tc>
        <w:tc>
          <w:tcPr>
            <w:tcW w:w="2551" w:type="dxa"/>
          </w:tcPr>
          <w:p w:rsidR="00577AB5" w:rsidRDefault="00577AB5">
            <w:pPr>
              <w:pStyle w:val="ConsPlusNormal"/>
            </w:pPr>
            <w:r>
              <w:t>с. Дедуровка, ул. Ленинская, д. 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3670004,60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3670004,60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1008.</w:t>
            </w:r>
          </w:p>
        </w:tc>
        <w:tc>
          <w:tcPr>
            <w:tcW w:w="2551" w:type="dxa"/>
          </w:tcPr>
          <w:p w:rsidR="00577AB5" w:rsidRDefault="00577AB5">
            <w:pPr>
              <w:pStyle w:val="ConsPlusNormal"/>
            </w:pPr>
            <w:r>
              <w:t>с. Дедуровка, ул. Ленинская, д. 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3970644,29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3970644,29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1009.</w:t>
            </w:r>
          </w:p>
        </w:tc>
        <w:tc>
          <w:tcPr>
            <w:tcW w:w="2551" w:type="dxa"/>
          </w:tcPr>
          <w:p w:rsidR="00577AB5" w:rsidRDefault="00577AB5">
            <w:pPr>
              <w:pStyle w:val="ConsPlusNormal"/>
            </w:pPr>
            <w:r>
              <w:t>х. Панкратовский, ул. Кленовая, д. 7</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156635,78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156635,78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1010.</w:t>
            </w:r>
          </w:p>
        </w:tc>
        <w:tc>
          <w:tcPr>
            <w:tcW w:w="2551" w:type="dxa"/>
          </w:tcPr>
          <w:p w:rsidR="00577AB5" w:rsidRDefault="00577AB5">
            <w:pPr>
              <w:pStyle w:val="ConsPlusNormal"/>
            </w:pPr>
            <w:r>
              <w:t>х. Степановский, ул. Студенческая, д. 10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pPr>
          </w:p>
        </w:tc>
        <w:tc>
          <w:tcPr>
            <w:tcW w:w="1804" w:type="dxa"/>
          </w:tcPr>
          <w:p w:rsidR="00577AB5" w:rsidRDefault="00577AB5">
            <w:pPr>
              <w:pStyle w:val="ConsPlusNormal"/>
              <w:jc w:val="center"/>
            </w:pPr>
            <w:r>
              <w:t>3423109,75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3423109,75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1011.</w:t>
            </w:r>
          </w:p>
        </w:tc>
        <w:tc>
          <w:tcPr>
            <w:tcW w:w="2551" w:type="dxa"/>
          </w:tcPr>
          <w:p w:rsidR="00577AB5" w:rsidRDefault="00577AB5">
            <w:pPr>
              <w:pStyle w:val="ConsPlusNormal"/>
            </w:pPr>
            <w:r>
              <w:t>х. Степановский, ул. Студенческая, д. 10</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pPr>
          </w:p>
        </w:tc>
        <w:tc>
          <w:tcPr>
            <w:tcW w:w="1804" w:type="dxa"/>
          </w:tcPr>
          <w:p w:rsidR="00577AB5" w:rsidRDefault="00577AB5">
            <w:pPr>
              <w:pStyle w:val="ConsPlusNormal"/>
              <w:jc w:val="center"/>
            </w:pPr>
            <w:r>
              <w:t>1847567,97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1847567,97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26. Муниципальное образование Первомайский район</w:t>
            </w:r>
          </w:p>
        </w:tc>
      </w:tr>
      <w:tr w:rsidR="00577AB5">
        <w:tc>
          <w:tcPr>
            <w:tcW w:w="3345" w:type="dxa"/>
            <w:gridSpan w:val="2"/>
          </w:tcPr>
          <w:p w:rsidR="00577AB5" w:rsidRDefault="00577AB5">
            <w:pPr>
              <w:pStyle w:val="ConsPlusNormal"/>
            </w:pPr>
            <w:r>
              <w:t>Итого по муниципальному образованию Первомайский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15789587,27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15789587,27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lastRenderedPageBreak/>
              <w:t>1012.</w:t>
            </w:r>
          </w:p>
        </w:tc>
        <w:tc>
          <w:tcPr>
            <w:tcW w:w="2551" w:type="dxa"/>
          </w:tcPr>
          <w:p w:rsidR="00577AB5" w:rsidRDefault="00577AB5">
            <w:pPr>
              <w:pStyle w:val="ConsPlusNormal"/>
            </w:pPr>
            <w:r>
              <w:t>пос. Володарский, ул. Торговая, д. 36</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308381,09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308381,09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1013.</w:t>
            </w:r>
          </w:p>
        </w:tc>
        <w:tc>
          <w:tcPr>
            <w:tcW w:w="2551" w:type="dxa"/>
          </w:tcPr>
          <w:p w:rsidR="00577AB5" w:rsidRDefault="00577AB5">
            <w:pPr>
              <w:pStyle w:val="ConsPlusNormal"/>
            </w:pPr>
            <w:r>
              <w:t>пос. Володарский, ул. Торговая, д. 36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720,70</w:t>
            </w:r>
          </w:p>
        </w:tc>
        <w:tc>
          <w:tcPr>
            <w:tcW w:w="1804" w:type="dxa"/>
          </w:tcPr>
          <w:p w:rsidR="00577AB5" w:rsidRDefault="00577AB5">
            <w:pPr>
              <w:pStyle w:val="ConsPlusNormal"/>
              <w:jc w:val="center"/>
            </w:pPr>
            <w:r>
              <w:t>3322133,32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3322133,32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1014.</w:t>
            </w:r>
          </w:p>
        </w:tc>
        <w:tc>
          <w:tcPr>
            <w:tcW w:w="2551" w:type="dxa"/>
          </w:tcPr>
          <w:p w:rsidR="00577AB5" w:rsidRDefault="00577AB5">
            <w:pPr>
              <w:pStyle w:val="ConsPlusNormal"/>
            </w:pPr>
            <w:r>
              <w:t>пос. Первомайский, ул. 60 лет СССР, д. 19</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2942085,50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2942085,50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1015.</w:t>
            </w:r>
          </w:p>
        </w:tc>
        <w:tc>
          <w:tcPr>
            <w:tcW w:w="2551" w:type="dxa"/>
          </w:tcPr>
          <w:p w:rsidR="00577AB5" w:rsidRDefault="00577AB5">
            <w:pPr>
              <w:pStyle w:val="ConsPlusNormal"/>
            </w:pPr>
            <w:r>
              <w:t>пос. Первомайский, ул. 60 лет СССР, д. 23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3217193,05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3217193,05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1016.</w:t>
            </w:r>
          </w:p>
        </w:tc>
        <w:tc>
          <w:tcPr>
            <w:tcW w:w="2551" w:type="dxa"/>
          </w:tcPr>
          <w:p w:rsidR="00577AB5" w:rsidRDefault="00577AB5">
            <w:pPr>
              <w:pStyle w:val="ConsPlusNormal"/>
            </w:pPr>
            <w:r>
              <w:t>пос. Первомайский, ул. Мирная, д. 20</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376130,55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376130,55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1017.</w:t>
            </w:r>
          </w:p>
        </w:tc>
        <w:tc>
          <w:tcPr>
            <w:tcW w:w="2551" w:type="dxa"/>
          </w:tcPr>
          <w:p w:rsidR="00577AB5" w:rsidRDefault="00577AB5">
            <w:pPr>
              <w:pStyle w:val="ConsPlusNormal"/>
            </w:pPr>
            <w:r>
              <w:t>пос. Первомайский, ул. Новотепловская, д. 4</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1381500,70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1381500,70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1018.</w:t>
            </w:r>
          </w:p>
        </w:tc>
        <w:tc>
          <w:tcPr>
            <w:tcW w:w="2551" w:type="dxa"/>
          </w:tcPr>
          <w:p w:rsidR="00577AB5" w:rsidRDefault="00577AB5">
            <w:pPr>
              <w:pStyle w:val="ConsPlusNormal"/>
            </w:pPr>
            <w:r>
              <w:t>пос. Первомайский, ул. Победы, д. 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3424782,80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3424782,80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1019.</w:t>
            </w:r>
          </w:p>
        </w:tc>
        <w:tc>
          <w:tcPr>
            <w:tcW w:w="2551" w:type="dxa"/>
          </w:tcPr>
          <w:p w:rsidR="00577AB5" w:rsidRDefault="00577AB5">
            <w:pPr>
              <w:pStyle w:val="ConsPlusNormal"/>
            </w:pPr>
            <w:r>
              <w:t>пос. Первомайский, ул. Советская, д. 33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239695,21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239695,21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1020.</w:t>
            </w:r>
          </w:p>
        </w:tc>
        <w:tc>
          <w:tcPr>
            <w:tcW w:w="2551" w:type="dxa"/>
          </w:tcPr>
          <w:p w:rsidR="00577AB5" w:rsidRDefault="00577AB5">
            <w:pPr>
              <w:pStyle w:val="ConsPlusNormal"/>
            </w:pPr>
            <w:r>
              <w:t>пос. Первомайский, ул. Транспортная, д. 4</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577685,05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577685,05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27. Муниципальное образование Переволоцкий район</w:t>
            </w:r>
          </w:p>
        </w:tc>
      </w:tr>
      <w:tr w:rsidR="00577AB5">
        <w:tc>
          <w:tcPr>
            <w:tcW w:w="3345" w:type="dxa"/>
            <w:gridSpan w:val="2"/>
          </w:tcPr>
          <w:p w:rsidR="00577AB5" w:rsidRDefault="00577AB5">
            <w:pPr>
              <w:pStyle w:val="ConsPlusNormal"/>
            </w:pPr>
            <w:r>
              <w:t>Итого по муниципальному образованию Переволоцкий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7946285,38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7946285,38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lastRenderedPageBreak/>
              <w:t>1021.</w:t>
            </w:r>
          </w:p>
        </w:tc>
        <w:tc>
          <w:tcPr>
            <w:tcW w:w="2551" w:type="dxa"/>
          </w:tcPr>
          <w:p w:rsidR="00577AB5" w:rsidRDefault="00577AB5">
            <w:pPr>
              <w:pStyle w:val="ConsPlusNormal"/>
            </w:pPr>
            <w:r>
              <w:t>пос. Переволоцкий, ул. Западная, д. 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200,00</w:t>
            </w:r>
          </w:p>
        </w:tc>
        <w:tc>
          <w:tcPr>
            <w:tcW w:w="1804" w:type="dxa"/>
          </w:tcPr>
          <w:p w:rsidR="00577AB5" w:rsidRDefault="00577AB5">
            <w:pPr>
              <w:pStyle w:val="ConsPlusNormal"/>
              <w:jc w:val="center"/>
            </w:pPr>
            <w:r>
              <w:t>1835329,55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1835329,55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1022.</w:t>
            </w:r>
          </w:p>
        </w:tc>
        <w:tc>
          <w:tcPr>
            <w:tcW w:w="2551" w:type="dxa"/>
          </w:tcPr>
          <w:p w:rsidR="00577AB5" w:rsidRDefault="00577AB5">
            <w:pPr>
              <w:pStyle w:val="ConsPlusNormal"/>
            </w:pPr>
            <w:r>
              <w:t>пос. Переволоцкий, ул. Ленинская, д. 84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1589867,52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1589867,52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1023.</w:t>
            </w:r>
          </w:p>
        </w:tc>
        <w:tc>
          <w:tcPr>
            <w:tcW w:w="2551" w:type="dxa"/>
          </w:tcPr>
          <w:p w:rsidR="00577AB5" w:rsidRDefault="00577AB5">
            <w:pPr>
              <w:pStyle w:val="ConsPlusNormal"/>
            </w:pPr>
            <w:r>
              <w:t>пос. Переволоцкий, ул. Нефтяников, д. 14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1440595,63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1440595,63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1024.</w:t>
            </w:r>
          </w:p>
        </w:tc>
        <w:tc>
          <w:tcPr>
            <w:tcW w:w="2551" w:type="dxa"/>
          </w:tcPr>
          <w:p w:rsidR="00577AB5" w:rsidRDefault="00577AB5">
            <w:pPr>
              <w:pStyle w:val="ConsPlusNormal"/>
            </w:pPr>
            <w:r>
              <w:t>пос. Переволоцкий, ул. Тракторная, д. 4</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762,80</w:t>
            </w:r>
          </w:p>
        </w:tc>
        <w:tc>
          <w:tcPr>
            <w:tcW w:w="1804" w:type="dxa"/>
          </w:tcPr>
          <w:p w:rsidR="00577AB5" w:rsidRDefault="00577AB5">
            <w:pPr>
              <w:pStyle w:val="ConsPlusNormal"/>
              <w:jc w:val="center"/>
            </w:pPr>
            <w:r>
              <w:t>3080492,68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3080492,68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28. Муниципальное образование Сакмарский район</w:t>
            </w:r>
          </w:p>
        </w:tc>
      </w:tr>
      <w:tr w:rsidR="00577AB5">
        <w:tc>
          <w:tcPr>
            <w:tcW w:w="3345" w:type="dxa"/>
            <w:gridSpan w:val="2"/>
          </w:tcPr>
          <w:p w:rsidR="00577AB5" w:rsidRDefault="00577AB5">
            <w:pPr>
              <w:pStyle w:val="ConsPlusNormal"/>
            </w:pPr>
            <w:r>
              <w:t>Итого по муниципальному образованию Сакмарский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65218228,07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175000,00</w:t>
            </w:r>
          </w:p>
        </w:tc>
        <w:tc>
          <w:tcPr>
            <w:tcW w:w="1804" w:type="dxa"/>
          </w:tcPr>
          <w:p w:rsidR="00577AB5" w:rsidRDefault="00577AB5">
            <w:pPr>
              <w:pStyle w:val="ConsPlusNormal"/>
              <w:jc w:val="center"/>
            </w:pPr>
            <w:r>
              <w:t>65043228,07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1025.</w:t>
            </w:r>
          </w:p>
        </w:tc>
        <w:tc>
          <w:tcPr>
            <w:tcW w:w="2551" w:type="dxa"/>
          </w:tcPr>
          <w:p w:rsidR="00577AB5" w:rsidRDefault="00577AB5">
            <w:pPr>
              <w:pStyle w:val="ConsPlusNormal"/>
            </w:pPr>
            <w:r>
              <w:t>пос. Жилгородок, ул. Центральная, д. 11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5806053,51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5806053,51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1026.</w:t>
            </w:r>
          </w:p>
        </w:tc>
        <w:tc>
          <w:tcPr>
            <w:tcW w:w="2551" w:type="dxa"/>
          </w:tcPr>
          <w:p w:rsidR="00577AB5" w:rsidRDefault="00577AB5">
            <w:pPr>
              <w:pStyle w:val="ConsPlusNormal"/>
            </w:pPr>
            <w:r>
              <w:t>пос. Жилгородок, ул. Центральная, д. 12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5811923,30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5811923,30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1027.</w:t>
            </w:r>
          </w:p>
        </w:tc>
        <w:tc>
          <w:tcPr>
            <w:tcW w:w="2551" w:type="dxa"/>
          </w:tcPr>
          <w:p w:rsidR="00577AB5" w:rsidRDefault="00577AB5">
            <w:pPr>
              <w:pStyle w:val="ConsPlusNormal"/>
            </w:pPr>
            <w:r>
              <w:t>пос. Жилгородок, ул. Центральная, д. 14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5880170,38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5880170,38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1028.</w:t>
            </w:r>
          </w:p>
        </w:tc>
        <w:tc>
          <w:tcPr>
            <w:tcW w:w="2551" w:type="dxa"/>
          </w:tcPr>
          <w:p w:rsidR="00577AB5" w:rsidRDefault="00577AB5">
            <w:pPr>
              <w:pStyle w:val="ConsPlusNormal"/>
            </w:pPr>
            <w:r>
              <w:t>пос. Жилгородок, ул. Центральная, д. 15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7018312,32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7018312,32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1029.</w:t>
            </w:r>
          </w:p>
        </w:tc>
        <w:tc>
          <w:tcPr>
            <w:tcW w:w="2551" w:type="dxa"/>
          </w:tcPr>
          <w:p w:rsidR="00577AB5" w:rsidRDefault="00577AB5">
            <w:pPr>
              <w:pStyle w:val="ConsPlusNormal"/>
            </w:pPr>
            <w:r>
              <w:t xml:space="preserve">пос. Жилгородок, ул. </w:t>
            </w:r>
            <w:r>
              <w:lastRenderedPageBreak/>
              <w:t>Центральная, д. 16</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5887675,22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5887675,22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1030.</w:t>
            </w:r>
          </w:p>
        </w:tc>
        <w:tc>
          <w:tcPr>
            <w:tcW w:w="2551" w:type="dxa"/>
          </w:tcPr>
          <w:p w:rsidR="00577AB5" w:rsidRDefault="00577AB5">
            <w:pPr>
              <w:pStyle w:val="ConsPlusNormal"/>
            </w:pPr>
            <w:r>
              <w:t>пос. Жилгородок, ул. Центральная, д. 17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7960898,23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7960898,23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1031.</w:t>
            </w:r>
          </w:p>
        </w:tc>
        <w:tc>
          <w:tcPr>
            <w:tcW w:w="2551" w:type="dxa"/>
          </w:tcPr>
          <w:p w:rsidR="00577AB5" w:rsidRDefault="00577AB5">
            <w:pPr>
              <w:pStyle w:val="ConsPlusNormal"/>
            </w:pPr>
            <w:r>
              <w:t>пос. Жилгородок, ул. Центральная, д. 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7166083,98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7166083,98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1032.</w:t>
            </w:r>
          </w:p>
        </w:tc>
        <w:tc>
          <w:tcPr>
            <w:tcW w:w="2551" w:type="dxa"/>
          </w:tcPr>
          <w:p w:rsidR="00577AB5" w:rsidRDefault="00577AB5">
            <w:pPr>
              <w:pStyle w:val="ConsPlusNormal"/>
            </w:pPr>
            <w:r>
              <w:t>пос. Красный Коммунар, ул. Новая, д. 1</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186,00</w:t>
            </w:r>
          </w:p>
        </w:tc>
        <w:tc>
          <w:tcPr>
            <w:tcW w:w="1804" w:type="dxa"/>
          </w:tcPr>
          <w:p w:rsidR="00577AB5" w:rsidRDefault="00577AB5">
            <w:pPr>
              <w:pStyle w:val="ConsPlusNormal"/>
              <w:jc w:val="center"/>
            </w:pPr>
            <w:r>
              <w:t>758095,76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758095,76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1033.</w:t>
            </w:r>
          </w:p>
        </w:tc>
        <w:tc>
          <w:tcPr>
            <w:tcW w:w="2551" w:type="dxa"/>
          </w:tcPr>
          <w:p w:rsidR="00577AB5" w:rsidRDefault="00577AB5">
            <w:pPr>
              <w:pStyle w:val="ConsPlusNormal"/>
            </w:pPr>
            <w:r>
              <w:t>пос. Красный Коммунар, ул. Новая, д. 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207,70</w:t>
            </w:r>
          </w:p>
        </w:tc>
        <w:tc>
          <w:tcPr>
            <w:tcW w:w="1804" w:type="dxa"/>
          </w:tcPr>
          <w:p w:rsidR="00577AB5" w:rsidRDefault="00577AB5">
            <w:pPr>
              <w:pStyle w:val="ConsPlusNormal"/>
              <w:jc w:val="center"/>
            </w:pPr>
            <w:r>
              <w:t>846700,00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846700,00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1034.</w:t>
            </w:r>
          </w:p>
        </w:tc>
        <w:tc>
          <w:tcPr>
            <w:tcW w:w="2551" w:type="dxa"/>
          </w:tcPr>
          <w:p w:rsidR="00577AB5" w:rsidRDefault="00577AB5">
            <w:pPr>
              <w:pStyle w:val="ConsPlusNormal"/>
            </w:pPr>
            <w:r>
              <w:t>пос. Красный Коммунар, ул. Новая, д. 6</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207,70</w:t>
            </w:r>
          </w:p>
        </w:tc>
        <w:tc>
          <w:tcPr>
            <w:tcW w:w="1804" w:type="dxa"/>
          </w:tcPr>
          <w:p w:rsidR="00577AB5" w:rsidRDefault="00577AB5">
            <w:pPr>
              <w:pStyle w:val="ConsPlusNormal"/>
              <w:jc w:val="center"/>
            </w:pPr>
            <w:r>
              <w:t>846700,00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846700,00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1035.</w:t>
            </w:r>
          </w:p>
        </w:tc>
        <w:tc>
          <w:tcPr>
            <w:tcW w:w="2551" w:type="dxa"/>
          </w:tcPr>
          <w:p w:rsidR="00577AB5" w:rsidRDefault="00577AB5">
            <w:pPr>
              <w:pStyle w:val="ConsPlusNormal"/>
            </w:pPr>
            <w:r>
              <w:t>пос. Красный Коммунар, ул. Новая, д. 7</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207,70</w:t>
            </w:r>
          </w:p>
        </w:tc>
        <w:tc>
          <w:tcPr>
            <w:tcW w:w="1804" w:type="dxa"/>
          </w:tcPr>
          <w:p w:rsidR="00577AB5" w:rsidRDefault="00577AB5">
            <w:pPr>
              <w:pStyle w:val="ConsPlusNormal"/>
              <w:jc w:val="center"/>
            </w:pPr>
            <w:r>
              <w:t>846700,00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846700,00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r w:rsidR="00577AB5">
        <w:tc>
          <w:tcPr>
            <w:tcW w:w="794" w:type="dxa"/>
          </w:tcPr>
          <w:p w:rsidR="00577AB5" w:rsidRDefault="00577AB5">
            <w:pPr>
              <w:pStyle w:val="ConsPlusNormal"/>
              <w:jc w:val="center"/>
            </w:pPr>
            <w:r>
              <w:t>1036.</w:t>
            </w:r>
          </w:p>
        </w:tc>
        <w:tc>
          <w:tcPr>
            <w:tcW w:w="2551" w:type="dxa"/>
          </w:tcPr>
          <w:p w:rsidR="00577AB5" w:rsidRDefault="00577AB5">
            <w:pPr>
              <w:pStyle w:val="ConsPlusNormal"/>
            </w:pPr>
            <w:r>
              <w:t>пос. Светлый, ул. Культурная, д. 18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425,20</w:t>
            </w:r>
          </w:p>
        </w:tc>
        <w:tc>
          <w:tcPr>
            <w:tcW w:w="1804" w:type="dxa"/>
          </w:tcPr>
          <w:p w:rsidR="00577AB5" w:rsidRDefault="00577AB5">
            <w:pPr>
              <w:pStyle w:val="ConsPlusNormal"/>
              <w:jc w:val="center"/>
            </w:pPr>
            <w:r>
              <w:t>3011005,49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3011005,49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1037.</w:t>
            </w:r>
          </w:p>
        </w:tc>
        <w:tc>
          <w:tcPr>
            <w:tcW w:w="2551" w:type="dxa"/>
          </w:tcPr>
          <w:p w:rsidR="00577AB5" w:rsidRDefault="00577AB5">
            <w:pPr>
              <w:pStyle w:val="ConsPlusNormal"/>
            </w:pPr>
            <w:r>
              <w:t>пос. Светлый, ул. Культурная, д. 25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293,30</w:t>
            </w:r>
          </w:p>
        </w:tc>
        <w:tc>
          <w:tcPr>
            <w:tcW w:w="1804" w:type="dxa"/>
          </w:tcPr>
          <w:p w:rsidR="00577AB5" w:rsidRDefault="00577AB5">
            <w:pPr>
              <w:pStyle w:val="ConsPlusNormal"/>
              <w:jc w:val="center"/>
            </w:pPr>
            <w:r>
              <w:t>1909967,34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1909967,34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1038.</w:t>
            </w:r>
          </w:p>
        </w:tc>
        <w:tc>
          <w:tcPr>
            <w:tcW w:w="2551" w:type="dxa"/>
          </w:tcPr>
          <w:p w:rsidR="00577AB5" w:rsidRDefault="00577AB5">
            <w:pPr>
              <w:pStyle w:val="ConsPlusNormal"/>
            </w:pPr>
            <w:r>
              <w:t>пос. Светлый, ул. Культурная, д. 34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429,10</w:t>
            </w:r>
          </w:p>
        </w:tc>
        <w:tc>
          <w:tcPr>
            <w:tcW w:w="1804" w:type="dxa"/>
          </w:tcPr>
          <w:p w:rsidR="00577AB5" w:rsidRDefault="00577AB5">
            <w:pPr>
              <w:pStyle w:val="ConsPlusNormal"/>
              <w:jc w:val="center"/>
            </w:pPr>
            <w:r>
              <w:t>2543077,63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2543077,63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1039.</w:t>
            </w:r>
          </w:p>
        </w:tc>
        <w:tc>
          <w:tcPr>
            <w:tcW w:w="2551" w:type="dxa"/>
          </w:tcPr>
          <w:p w:rsidR="00577AB5" w:rsidRDefault="00577AB5">
            <w:pPr>
              <w:pStyle w:val="ConsPlusNormal"/>
            </w:pPr>
            <w:r>
              <w:t xml:space="preserve">пос. Светлый, ул. </w:t>
            </w:r>
            <w:r>
              <w:lastRenderedPageBreak/>
              <w:t>Степная, д. 4</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2081888,57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2081888,57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1040.</w:t>
            </w:r>
          </w:p>
        </w:tc>
        <w:tc>
          <w:tcPr>
            <w:tcW w:w="2551" w:type="dxa"/>
          </w:tcPr>
          <w:p w:rsidR="00577AB5" w:rsidRDefault="00577AB5">
            <w:pPr>
              <w:pStyle w:val="ConsPlusNormal"/>
            </w:pPr>
            <w:r>
              <w:t>пос. Светлый, ул. Степная, д. 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443,00</w:t>
            </w:r>
          </w:p>
        </w:tc>
        <w:tc>
          <w:tcPr>
            <w:tcW w:w="1804" w:type="dxa"/>
          </w:tcPr>
          <w:p w:rsidR="00577AB5" w:rsidRDefault="00577AB5">
            <w:pPr>
              <w:pStyle w:val="ConsPlusNormal"/>
              <w:jc w:val="center"/>
            </w:pPr>
            <w:r>
              <w:t>2290847,40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2290847,40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1041.</w:t>
            </w:r>
          </w:p>
        </w:tc>
        <w:tc>
          <w:tcPr>
            <w:tcW w:w="2551" w:type="dxa"/>
          </w:tcPr>
          <w:p w:rsidR="00577AB5" w:rsidRDefault="00577AB5">
            <w:pPr>
              <w:pStyle w:val="ConsPlusNormal"/>
            </w:pPr>
            <w:r>
              <w:t>с. Сакмара, ул. Степная, д. 2</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2543032,28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100000,00</w:t>
            </w:r>
          </w:p>
        </w:tc>
        <w:tc>
          <w:tcPr>
            <w:tcW w:w="1804" w:type="dxa"/>
          </w:tcPr>
          <w:p w:rsidR="00577AB5" w:rsidRDefault="00577AB5">
            <w:pPr>
              <w:pStyle w:val="ConsPlusNormal"/>
              <w:jc w:val="center"/>
            </w:pPr>
            <w:r>
              <w:t>2443032,28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1042.</w:t>
            </w:r>
          </w:p>
        </w:tc>
        <w:tc>
          <w:tcPr>
            <w:tcW w:w="2551" w:type="dxa"/>
          </w:tcPr>
          <w:p w:rsidR="00577AB5" w:rsidRDefault="00577AB5">
            <w:pPr>
              <w:pStyle w:val="ConsPlusNormal"/>
            </w:pPr>
            <w:r>
              <w:t>с. Сакмара, ул. Степная, д. 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278,90</w:t>
            </w:r>
          </w:p>
        </w:tc>
        <w:tc>
          <w:tcPr>
            <w:tcW w:w="1804" w:type="dxa"/>
          </w:tcPr>
          <w:p w:rsidR="00577AB5" w:rsidRDefault="00577AB5">
            <w:pPr>
              <w:pStyle w:val="ConsPlusNormal"/>
              <w:jc w:val="center"/>
            </w:pPr>
            <w:r>
              <w:t>2009096,66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75000,00</w:t>
            </w:r>
          </w:p>
        </w:tc>
        <w:tc>
          <w:tcPr>
            <w:tcW w:w="1804" w:type="dxa"/>
          </w:tcPr>
          <w:p w:rsidR="00577AB5" w:rsidRDefault="00577AB5">
            <w:pPr>
              <w:pStyle w:val="ConsPlusNormal"/>
              <w:jc w:val="center"/>
            </w:pPr>
            <w:r>
              <w:t>1934096,66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29. Муниципальное образование Саракташский район</w:t>
            </w:r>
          </w:p>
        </w:tc>
      </w:tr>
      <w:tr w:rsidR="00577AB5">
        <w:tc>
          <w:tcPr>
            <w:tcW w:w="3345" w:type="dxa"/>
            <w:gridSpan w:val="2"/>
          </w:tcPr>
          <w:p w:rsidR="00577AB5" w:rsidRDefault="00577AB5">
            <w:pPr>
              <w:pStyle w:val="ConsPlusNormal"/>
            </w:pPr>
            <w:r>
              <w:t>Итого по муниципальному образованию Саракташский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22365925,51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22365925,51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1043.</w:t>
            </w:r>
          </w:p>
        </w:tc>
        <w:tc>
          <w:tcPr>
            <w:tcW w:w="2551" w:type="dxa"/>
          </w:tcPr>
          <w:p w:rsidR="00577AB5" w:rsidRDefault="00577AB5">
            <w:pPr>
              <w:pStyle w:val="ConsPlusNormal"/>
            </w:pPr>
            <w:r>
              <w:t>пос. Саракташ, ул. Ватутина, д. 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328,00</w:t>
            </w:r>
          </w:p>
        </w:tc>
        <w:tc>
          <w:tcPr>
            <w:tcW w:w="1804" w:type="dxa"/>
          </w:tcPr>
          <w:p w:rsidR="00577AB5" w:rsidRDefault="00577AB5">
            <w:pPr>
              <w:pStyle w:val="ConsPlusNormal"/>
              <w:jc w:val="center"/>
            </w:pPr>
            <w:r>
              <w:t>2208443,71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2208443,71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1044.</w:t>
            </w:r>
          </w:p>
        </w:tc>
        <w:tc>
          <w:tcPr>
            <w:tcW w:w="2551" w:type="dxa"/>
          </w:tcPr>
          <w:p w:rsidR="00577AB5" w:rsidRDefault="00577AB5">
            <w:pPr>
              <w:pStyle w:val="ConsPlusNormal"/>
            </w:pPr>
            <w:r>
              <w:t>пос. Саракташ, ул. Красноармейская, д. 100</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2805689,38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2805689,38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1045.</w:t>
            </w:r>
          </w:p>
        </w:tc>
        <w:tc>
          <w:tcPr>
            <w:tcW w:w="2551" w:type="dxa"/>
          </w:tcPr>
          <w:p w:rsidR="00577AB5" w:rsidRDefault="00577AB5">
            <w:pPr>
              <w:pStyle w:val="ConsPlusNormal"/>
            </w:pPr>
            <w:r>
              <w:t>пос. Саракташ, ул. Мира, д. 13</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663702,04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663702,04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1046.</w:t>
            </w:r>
          </w:p>
        </w:tc>
        <w:tc>
          <w:tcPr>
            <w:tcW w:w="2551" w:type="dxa"/>
          </w:tcPr>
          <w:p w:rsidR="00577AB5" w:rsidRDefault="00577AB5">
            <w:pPr>
              <w:pStyle w:val="ConsPlusNormal"/>
            </w:pPr>
            <w:r>
              <w:t>пос. Саракташ, ул. Мира, д. 21</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102,00</w:t>
            </w:r>
          </w:p>
        </w:tc>
        <w:tc>
          <w:tcPr>
            <w:tcW w:w="1804" w:type="dxa"/>
          </w:tcPr>
          <w:p w:rsidR="00577AB5" w:rsidRDefault="00577AB5">
            <w:pPr>
              <w:pStyle w:val="ConsPlusNormal"/>
              <w:jc w:val="center"/>
            </w:pPr>
            <w:r>
              <w:t>259956,92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259956,92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1047.</w:t>
            </w:r>
          </w:p>
        </w:tc>
        <w:tc>
          <w:tcPr>
            <w:tcW w:w="2551" w:type="dxa"/>
          </w:tcPr>
          <w:p w:rsidR="00577AB5" w:rsidRDefault="00577AB5">
            <w:pPr>
              <w:pStyle w:val="ConsPlusNormal"/>
            </w:pPr>
            <w:r>
              <w:t>пос. Саракташ, ул. Советская, д. 25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296515,30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296515,30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1048.</w:t>
            </w:r>
          </w:p>
        </w:tc>
        <w:tc>
          <w:tcPr>
            <w:tcW w:w="2551" w:type="dxa"/>
          </w:tcPr>
          <w:p w:rsidR="00577AB5" w:rsidRDefault="00577AB5">
            <w:pPr>
              <w:pStyle w:val="ConsPlusNormal"/>
            </w:pPr>
            <w:r>
              <w:t>пос. Саракташ, ул. Трудовая, д. 16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5413458,40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5413458,40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1049.</w:t>
            </w:r>
          </w:p>
        </w:tc>
        <w:tc>
          <w:tcPr>
            <w:tcW w:w="2551" w:type="dxa"/>
          </w:tcPr>
          <w:p w:rsidR="00577AB5" w:rsidRDefault="00577AB5">
            <w:pPr>
              <w:pStyle w:val="ConsPlusNormal"/>
            </w:pPr>
            <w:r>
              <w:t>с. Васильевка, ул. Дружбы, д. 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592,00</w:t>
            </w:r>
          </w:p>
        </w:tc>
        <w:tc>
          <w:tcPr>
            <w:tcW w:w="1804" w:type="dxa"/>
          </w:tcPr>
          <w:p w:rsidR="00577AB5" w:rsidRDefault="00577AB5">
            <w:pPr>
              <w:pStyle w:val="ConsPlusNormal"/>
              <w:jc w:val="center"/>
            </w:pPr>
            <w:r>
              <w:t>3410595,55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3410595,55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1050.</w:t>
            </w:r>
          </w:p>
        </w:tc>
        <w:tc>
          <w:tcPr>
            <w:tcW w:w="2551" w:type="dxa"/>
          </w:tcPr>
          <w:p w:rsidR="00577AB5" w:rsidRDefault="00577AB5">
            <w:pPr>
              <w:pStyle w:val="ConsPlusNormal"/>
            </w:pPr>
            <w:r>
              <w:t>с. Васильевка, ул. Дружбы, д. 8</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72,00</w:t>
            </w:r>
          </w:p>
        </w:tc>
        <w:tc>
          <w:tcPr>
            <w:tcW w:w="1804" w:type="dxa"/>
          </w:tcPr>
          <w:p w:rsidR="00577AB5" w:rsidRDefault="00577AB5">
            <w:pPr>
              <w:pStyle w:val="ConsPlusNormal"/>
              <w:jc w:val="center"/>
            </w:pPr>
            <w:r>
              <w:t>519314,48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519314,48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1051.</w:t>
            </w:r>
          </w:p>
        </w:tc>
        <w:tc>
          <w:tcPr>
            <w:tcW w:w="2551" w:type="dxa"/>
          </w:tcPr>
          <w:p w:rsidR="00577AB5" w:rsidRDefault="00577AB5">
            <w:pPr>
              <w:pStyle w:val="ConsPlusNormal"/>
            </w:pPr>
            <w:r>
              <w:t>с. Васильевка, ул. Дружбы, д. 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715,00</w:t>
            </w:r>
          </w:p>
        </w:tc>
        <w:tc>
          <w:tcPr>
            <w:tcW w:w="1804" w:type="dxa"/>
          </w:tcPr>
          <w:p w:rsidR="00577AB5" w:rsidRDefault="00577AB5">
            <w:pPr>
              <w:pStyle w:val="ConsPlusNormal"/>
              <w:jc w:val="center"/>
            </w:pPr>
            <w:r>
              <w:t>2398647,18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2398647,18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1052.</w:t>
            </w:r>
          </w:p>
        </w:tc>
        <w:tc>
          <w:tcPr>
            <w:tcW w:w="2551" w:type="dxa"/>
          </w:tcPr>
          <w:p w:rsidR="00577AB5" w:rsidRDefault="00577AB5">
            <w:pPr>
              <w:pStyle w:val="ConsPlusNormal"/>
            </w:pPr>
            <w:r>
              <w:t>с. Новочеркасск, ул. Парковая, д. 11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635,00</w:t>
            </w:r>
          </w:p>
        </w:tc>
        <w:tc>
          <w:tcPr>
            <w:tcW w:w="1804" w:type="dxa"/>
          </w:tcPr>
          <w:p w:rsidR="00577AB5" w:rsidRDefault="00577AB5">
            <w:pPr>
              <w:pStyle w:val="ConsPlusNormal"/>
              <w:jc w:val="center"/>
            </w:pPr>
            <w:r>
              <w:t>4389602,55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4389602,55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30. Муниципальное образование Светлинский район</w:t>
            </w:r>
          </w:p>
        </w:tc>
      </w:tr>
      <w:tr w:rsidR="00577AB5">
        <w:tc>
          <w:tcPr>
            <w:tcW w:w="3345" w:type="dxa"/>
            <w:gridSpan w:val="2"/>
          </w:tcPr>
          <w:p w:rsidR="00577AB5" w:rsidRDefault="00577AB5">
            <w:pPr>
              <w:pStyle w:val="ConsPlusNormal"/>
            </w:pPr>
            <w:r>
              <w:t>Итого по муниципальному образованию Светлинский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50198563,69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50198563,69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1053.</w:t>
            </w:r>
          </w:p>
        </w:tc>
        <w:tc>
          <w:tcPr>
            <w:tcW w:w="2551" w:type="dxa"/>
          </w:tcPr>
          <w:p w:rsidR="00577AB5" w:rsidRDefault="00577AB5">
            <w:pPr>
              <w:pStyle w:val="ConsPlusNormal"/>
            </w:pPr>
            <w:r>
              <w:t>пос. Светлый, ул. 9 квартал, д. 56</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1477302,30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1477302,30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1054.</w:t>
            </w:r>
          </w:p>
        </w:tc>
        <w:tc>
          <w:tcPr>
            <w:tcW w:w="2551" w:type="dxa"/>
          </w:tcPr>
          <w:p w:rsidR="00577AB5" w:rsidRDefault="00577AB5">
            <w:pPr>
              <w:pStyle w:val="ConsPlusNormal"/>
            </w:pPr>
            <w:r>
              <w:t>пос. Светлый, ул. 9 квартал, д. 56</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474151,86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474151,86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1055.</w:t>
            </w:r>
          </w:p>
        </w:tc>
        <w:tc>
          <w:tcPr>
            <w:tcW w:w="2551" w:type="dxa"/>
          </w:tcPr>
          <w:p w:rsidR="00577AB5" w:rsidRDefault="00577AB5">
            <w:pPr>
              <w:pStyle w:val="ConsPlusNormal"/>
            </w:pPr>
            <w:r>
              <w:t>пос. Светлый, пер. Мира, д. 13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211776,67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211776,67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1056.</w:t>
            </w:r>
          </w:p>
        </w:tc>
        <w:tc>
          <w:tcPr>
            <w:tcW w:w="2551" w:type="dxa"/>
          </w:tcPr>
          <w:p w:rsidR="00577AB5" w:rsidRDefault="00577AB5">
            <w:pPr>
              <w:pStyle w:val="ConsPlusNormal"/>
            </w:pPr>
            <w:r>
              <w:t>пос. Светлый, ул. Промышленная, д. 40</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211776,67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211776,67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1057.</w:t>
            </w:r>
          </w:p>
        </w:tc>
        <w:tc>
          <w:tcPr>
            <w:tcW w:w="2551" w:type="dxa"/>
          </w:tcPr>
          <w:p w:rsidR="00577AB5" w:rsidRDefault="00577AB5">
            <w:pPr>
              <w:pStyle w:val="ConsPlusNormal"/>
            </w:pPr>
            <w:r>
              <w:t>пос. Светлый, ул. Советская, д. 27</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1117706,17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1117706,17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1058.</w:t>
            </w:r>
          </w:p>
        </w:tc>
        <w:tc>
          <w:tcPr>
            <w:tcW w:w="2551" w:type="dxa"/>
          </w:tcPr>
          <w:p w:rsidR="00577AB5" w:rsidRDefault="00577AB5">
            <w:pPr>
              <w:pStyle w:val="ConsPlusNormal"/>
            </w:pPr>
            <w:r>
              <w:t>пос. Светлый, ул. Мира, д. 15</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4044634,91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4044634,91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1059.</w:t>
            </w:r>
          </w:p>
        </w:tc>
        <w:tc>
          <w:tcPr>
            <w:tcW w:w="2551" w:type="dxa"/>
          </w:tcPr>
          <w:p w:rsidR="00577AB5" w:rsidRDefault="00577AB5">
            <w:pPr>
              <w:pStyle w:val="ConsPlusNormal"/>
            </w:pPr>
            <w:r>
              <w:t>пос. Светлый, ул. Мира, д. 15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5584607,46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5584607,46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1060.</w:t>
            </w:r>
          </w:p>
        </w:tc>
        <w:tc>
          <w:tcPr>
            <w:tcW w:w="2551" w:type="dxa"/>
          </w:tcPr>
          <w:p w:rsidR="00577AB5" w:rsidRDefault="00577AB5">
            <w:pPr>
              <w:pStyle w:val="ConsPlusNormal"/>
            </w:pPr>
            <w:r>
              <w:t>пос. Светлый, ул. Мира, д. 15</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1504353,06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1504353,06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1061.</w:t>
            </w:r>
          </w:p>
        </w:tc>
        <w:tc>
          <w:tcPr>
            <w:tcW w:w="2551" w:type="dxa"/>
          </w:tcPr>
          <w:p w:rsidR="00577AB5" w:rsidRDefault="00577AB5">
            <w:pPr>
              <w:pStyle w:val="ConsPlusNormal"/>
            </w:pPr>
            <w:r>
              <w:t>пос. Светлый, ул. Пролетарская, д. 3</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6598407,83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6598407,83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1062.</w:t>
            </w:r>
          </w:p>
        </w:tc>
        <w:tc>
          <w:tcPr>
            <w:tcW w:w="2551" w:type="dxa"/>
          </w:tcPr>
          <w:p w:rsidR="00577AB5" w:rsidRDefault="00577AB5">
            <w:pPr>
              <w:pStyle w:val="ConsPlusNormal"/>
            </w:pPr>
            <w:r>
              <w:t>пос. Светлый, ул. Промышленная, д. 50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8067874,01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8067874,01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1063.</w:t>
            </w:r>
          </w:p>
        </w:tc>
        <w:tc>
          <w:tcPr>
            <w:tcW w:w="2551" w:type="dxa"/>
          </w:tcPr>
          <w:p w:rsidR="00577AB5" w:rsidRDefault="00577AB5">
            <w:pPr>
              <w:pStyle w:val="ConsPlusNormal"/>
            </w:pPr>
            <w:r>
              <w:t>пос. Светлый, ул. Советская, д. 1</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743812,49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743812,49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1064.</w:t>
            </w:r>
          </w:p>
        </w:tc>
        <w:tc>
          <w:tcPr>
            <w:tcW w:w="2551" w:type="dxa"/>
          </w:tcPr>
          <w:p w:rsidR="00577AB5" w:rsidRDefault="00577AB5">
            <w:pPr>
              <w:pStyle w:val="ConsPlusNormal"/>
            </w:pPr>
            <w:r>
              <w:t>пос. Светлый, ул. Советская, д. 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4546686,92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4546686,92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1065.</w:t>
            </w:r>
          </w:p>
        </w:tc>
        <w:tc>
          <w:tcPr>
            <w:tcW w:w="2551" w:type="dxa"/>
          </w:tcPr>
          <w:p w:rsidR="00577AB5" w:rsidRDefault="00577AB5">
            <w:pPr>
              <w:pStyle w:val="ConsPlusNormal"/>
            </w:pPr>
            <w:r>
              <w:t>пос. Светлый, ул. Советская, д. 13а</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1163826,06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1163826,06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1066.</w:t>
            </w:r>
          </w:p>
        </w:tc>
        <w:tc>
          <w:tcPr>
            <w:tcW w:w="2551" w:type="dxa"/>
          </w:tcPr>
          <w:p w:rsidR="00577AB5" w:rsidRDefault="00577AB5">
            <w:pPr>
              <w:pStyle w:val="ConsPlusNormal"/>
            </w:pPr>
            <w:r>
              <w:t>пос. Светлый, ул. Советская, д. 18</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890984,79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890984,79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1067.</w:t>
            </w:r>
          </w:p>
        </w:tc>
        <w:tc>
          <w:tcPr>
            <w:tcW w:w="2551" w:type="dxa"/>
          </w:tcPr>
          <w:p w:rsidR="00577AB5" w:rsidRDefault="00577AB5">
            <w:pPr>
              <w:pStyle w:val="ConsPlusNormal"/>
            </w:pPr>
            <w:r>
              <w:t>пос. Светлый, ул. Советская,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6646733,31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6646733,31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1068.</w:t>
            </w:r>
          </w:p>
        </w:tc>
        <w:tc>
          <w:tcPr>
            <w:tcW w:w="2551" w:type="dxa"/>
          </w:tcPr>
          <w:p w:rsidR="00577AB5" w:rsidRDefault="00577AB5">
            <w:pPr>
              <w:pStyle w:val="ConsPlusNormal"/>
            </w:pPr>
            <w:r>
              <w:t>пос. Светлый, ул. Советская,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6278599,17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6278599,17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1069.</w:t>
            </w:r>
          </w:p>
        </w:tc>
        <w:tc>
          <w:tcPr>
            <w:tcW w:w="2551" w:type="dxa"/>
          </w:tcPr>
          <w:p w:rsidR="00577AB5" w:rsidRDefault="00577AB5">
            <w:pPr>
              <w:pStyle w:val="ConsPlusNormal"/>
            </w:pPr>
            <w:r>
              <w:t>пос. Светлый, ул. Шевченко, д. 12</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211776,67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211776,67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1070.</w:t>
            </w:r>
          </w:p>
        </w:tc>
        <w:tc>
          <w:tcPr>
            <w:tcW w:w="2551" w:type="dxa"/>
          </w:tcPr>
          <w:p w:rsidR="00577AB5" w:rsidRDefault="00577AB5">
            <w:pPr>
              <w:pStyle w:val="ConsPlusNormal"/>
            </w:pPr>
            <w:r>
              <w:t>пос. Светлый, ул. Шевченко, д. 14</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211776,67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211776,67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1071.</w:t>
            </w:r>
          </w:p>
        </w:tc>
        <w:tc>
          <w:tcPr>
            <w:tcW w:w="2551" w:type="dxa"/>
          </w:tcPr>
          <w:p w:rsidR="00577AB5" w:rsidRDefault="00577AB5">
            <w:pPr>
              <w:pStyle w:val="ConsPlusNormal"/>
            </w:pPr>
            <w:r>
              <w:t>пос. Светлый, ул. Шевченко, д. 24</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211776,67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211776,67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31. Муниципальное образование Северный район</w:t>
            </w:r>
          </w:p>
        </w:tc>
      </w:tr>
      <w:tr w:rsidR="00577AB5">
        <w:tc>
          <w:tcPr>
            <w:tcW w:w="3345" w:type="dxa"/>
            <w:gridSpan w:val="2"/>
          </w:tcPr>
          <w:p w:rsidR="00577AB5" w:rsidRDefault="00577AB5">
            <w:pPr>
              <w:pStyle w:val="ConsPlusNormal"/>
            </w:pPr>
            <w:r>
              <w:t>Итого по муниципальному образованию Северный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6462114,67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6462114,67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1072.</w:t>
            </w:r>
          </w:p>
        </w:tc>
        <w:tc>
          <w:tcPr>
            <w:tcW w:w="2551" w:type="dxa"/>
          </w:tcPr>
          <w:p w:rsidR="00577AB5" w:rsidRDefault="00577AB5">
            <w:pPr>
              <w:pStyle w:val="ConsPlusNormal"/>
            </w:pPr>
            <w:r>
              <w:t>с. Северное, ул. Московская, д. 1б</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3151260,05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3151260,05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1073.</w:t>
            </w:r>
          </w:p>
        </w:tc>
        <w:tc>
          <w:tcPr>
            <w:tcW w:w="2551" w:type="dxa"/>
          </w:tcPr>
          <w:p w:rsidR="00577AB5" w:rsidRDefault="00577AB5">
            <w:pPr>
              <w:pStyle w:val="ConsPlusNormal"/>
            </w:pPr>
            <w:r>
              <w:t>с. Северное, ул. Полевая, д. 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3310854,62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3310854,62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32. Муниципальное образование Соль-Илецкий городской округ</w:t>
            </w:r>
          </w:p>
        </w:tc>
      </w:tr>
      <w:tr w:rsidR="00577AB5">
        <w:tc>
          <w:tcPr>
            <w:tcW w:w="3345" w:type="dxa"/>
            <w:gridSpan w:val="2"/>
          </w:tcPr>
          <w:p w:rsidR="00577AB5" w:rsidRDefault="00577AB5">
            <w:pPr>
              <w:pStyle w:val="ConsPlusNormal"/>
            </w:pPr>
            <w:r>
              <w:t>Итого по муниципальному образованию Соль-Илецкий городской округ</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38940948,75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38940948,75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1074.</w:t>
            </w:r>
          </w:p>
        </w:tc>
        <w:tc>
          <w:tcPr>
            <w:tcW w:w="2551" w:type="dxa"/>
          </w:tcPr>
          <w:p w:rsidR="00577AB5" w:rsidRDefault="00577AB5">
            <w:pPr>
              <w:pStyle w:val="ConsPlusNormal"/>
            </w:pPr>
            <w:r>
              <w:t>г. Соль-Илецк, ул. Вокзальная, д. 110</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513504,76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513504,76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1075.</w:t>
            </w:r>
          </w:p>
        </w:tc>
        <w:tc>
          <w:tcPr>
            <w:tcW w:w="2551" w:type="dxa"/>
          </w:tcPr>
          <w:p w:rsidR="00577AB5" w:rsidRDefault="00577AB5">
            <w:pPr>
              <w:pStyle w:val="ConsPlusNormal"/>
            </w:pPr>
            <w:r>
              <w:t xml:space="preserve">г. Соль-Илецк, ул. </w:t>
            </w:r>
            <w:r>
              <w:lastRenderedPageBreak/>
              <w:t>Вокзальная, д. 110</w:t>
            </w:r>
          </w:p>
        </w:tc>
        <w:tc>
          <w:tcPr>
            <w:tcW w:w="1871" w:type="dxa"/>
          </w:tcPr>
          <w:p w:rsidR="00577AB5" w:rsidRDefault="00577AB5">
            <w:pPr>
              <w:pStyle w:val="ConsPlusNormal"/>
            </w:pPr>
            <w:r>
              <w:lastRenderedPageBreak/>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732003,06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732003,06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1076.</w:t>
            </w:r>
          </w:p>
        </w:tc>
        <w:tc>
          <w:tcPr>
            <w:tcW w:w="2551" w:type="dxa"/>
          </w:tcPr>
          <w:p w:rsidR="00577AB5" w:rsidRDefault="00577AB5">
            <w:pPr>
              <w:pStyle w:val="ConsPlusNormal"/>
            </w:pPr>
            <w:r>
              <w:t>г. Соль-Илецк, ул. Герасимовская, д. 163</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407818,06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407818,06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1077.</w:t>
            </w:r>
          </w:p>
        </w:tc>
        <w:tc>
          <w:tcPr>
            <w:tcW w:w="2551" w:type="dxa"/>
          </w:tcPr>
          <w:p w:rsidR="00577AB5" w:rsidRDefault="00577AB5">
            <w:pPr>
              <w:pStyle w:val="ConsPlusNormal"/>
            </w:pPr>
            <w:r>
              <w:t>г. Соль-Илецк, ул. Илецкая, д. 104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3431926,06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3431926,06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1078.</w:t>
            </w:r>
          </w:p>
        </w:tc>
        <w:tc>
          <w:tcPr>
            <w:tcW w:w="2551" w:type="dxa"/>
          </w:tcPr>
          <w:p w:rsidR="00577AB5" w:rsidRDefault="00577AB5">
            <w:pPr>
              <w:pStyle w:val="ConsPlusNormal"/>
            </w:pPr>
            <w:r>
              <w:t>г. Соль-Илецк, ул. Красноармейская, д. 74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5624198,15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5624198,15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1079.</w:t>
            </w:r>
          </w:p>
        </w:tc>
        <w:tc>
          <w:tcPr>
            <w:tcW w:w="2551" w:type="dxa"/>
          </w:tcPr>
          <w:p w:rsidR="00577AB5" w:rsidRDefault="00577AB5">
            <w:pPr>
              <w:pStyle w:val="ConsPlusNormal"/>
            </w:pPr>
            <w:r>
              <w:t>г. Соль-Илецк, ул. Красноармейская, д. 80</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834371,85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834371,85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1080.</w:t>
            </w:r>
          </w:p>
        </w:tc>
        <w:tc>
          <w:tcPr>
            <w:tcW w:w="2551" w:type="dxa"/>
          </w:tcPr>
          <w:p w:rsidR="00577AB5" w:rsidRDefault="00577AB5">
            <w:pPr>
              <w:pStyle w:val="ConsPlusNormal"/>
            </w:pPr>
            <w:r>
              <w:t>г. Соль-Илецк, ул. Ленина, д. 126</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488067,00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488067,00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1081.</w:t>
            </w:r>
          </w:p>
        </w:tc>
        <w:tc>
          <w:tcPr>
            <w:tcW w:w="2551" w:type="dxa"/>
          </w:tcPr>
          <w:p w:rsidR="00577AB5" w:rsidRDefault="00577AB5">
            <w:pPr>
              <w:pStyle w:val="ConsPlusNormal"/>
            </w:pPr>
            <w:r>
              <w:t>г. Соль-Илецк, ул. Орская, д. 109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2385944,23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2385944,23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1082.</w:t>
            </w:r>
          </w:p>
        </w:tc>
        <w:tc>
          <w:tcPr>
            <w:tcW w:w="2551" w:type="dxa"/>
          </w:tcPr>
          <w:p w:rsidR="00577AB5" w:rsidRDefault="00577AB5">
            <w:pPr>
              <w:pStyle w:val="ConsPlusNormal"/>
            </w:pPr>
            <w:r>
              <w:t>г. Соль-Илецк, ул. Орская, д. 110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4917612,01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4917612,01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1083.</w:t>
            </w:r>
          </w:p>
        </w:tc>
        <w:tc>
          <w:tcPr>
            <w:tcW w:w="2551" w:type="dxa"/>
          </w:tcPr>
          <w:p w:rsidR="00577AB5" w:rsidRDefault="00577AB5">
            <w:pPr>
              <w:pStyle w:val="ConsPlusNormal"/>
            </w:pPr>
            <w:r>
              <w:t>г. Соль-Илецк, ул. Орская, д. 167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3472,60</w:t>
            </w:r>
          </w:p>
        </w:tc>
        <w:tc>
          <w:tcPr>
            <w:tcW w:w="1804" w:type="dxa"/>
          </w:tcPr>
          <w:p w:rsidR="00577AB5" w:rsidRDefault="00577AB5">
            <w:pPr>
              <w:pStyle w:val="ConsPlusNormal"/>
              <w:jc w:val="center"/>
            </w:pPr>
            <w:r>
              <w:t>6020097,09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6020097,09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1084.</w:t>
            </w:r>
          </w:p>
        </w:tc>
        <w:tc>
          <w:tcPr>
            <w:tcW w:w="2551" w:type="dxa"/>
          </w:tcPr>
          <w:p w:rsidR="00577AB5" w:rsidRDefault="00577AB5">
            <w:pPr>
              <w:pStyle w:val="ConsPlusNormal"/>
            </w:pPr>
            <w:r>
              <w:t>г. Соль-Илецк, ул. Орская, д. 169/10</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4351248,57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4351248,57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1085.</w:t>
            </w:r>
          </w:p>
        </w:tc>
        <w:tc>
          <w:tcPr>
            <w:tcW w:w="2551" w:type="dxa"/>
          </w:tcPr>
          <w:p w:rsidR="00577AB5" w:rsidRDefault="00577AB5">
            <w:pPr>
              <w:pStyle w:val="ConsPlusNormal"/>
            </w:pPr>
            <w:r>
              <w:t xml:space="preserve">г. Соль-Илецк, ул. </w:t>
            </w:r>
            <w:r>
              <w:lastRenderedPageBreak/>
              <w:t>Парижских Коммунаров, д. 104</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308,50</w:t>
            </w:r>
          </w:p>
        </w:tc>
        <w:tc>
          <w:tcPr>
            <w:tcW w:w="1804" w:type="dxa"/>
          </w:tcPr>
          <w:p w:rsidR="00577AB5" w:rsidRDefault="00577AB5">
            <w:pPr>
              <w:pStyle w:val="ConsPlusNormal"/>
              <w:jc w:val="center"/>
            </w:pPr>
            <w:r>
              <w:t>1739594,14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1739594,14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1086.</w:t>
            </w:r>
          </w:p>
        </w:tc>
        <w:tc>
          <w:tcPr>
            <w:tcW w:w="2551" w:type="dxa"/>
          </w:tcPr>
          <w:p w:rsidR="00577AB5" w:rsidRDefault="00577AB5">
            <w:pPr>
              <w:pStyle w:val="ConsPlusNormal"/>
            </w:pPr>
            <w:r>
              <w:t>г. Соль-Илецк, ул. Персиянова, д. 131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7317695,69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7317695,69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1087.</w:t>
            </w:r>
          </w:p>
        </w:tc>
        <w:tc>
          <w:tcPr>
            <w:tcW w:w="2551" w:type="dxa"/>
          </w:tcPr>
          <w:p w:rsidR="00577AB5" w:rsidRDefault="00577AB5">
            <w:pPr>
              <w:pStyle w:val="ConsPlusNormal"/>
            </w:pPr>
            <w:r>
              <w:t>г. Соль-Илецк, ул. Уральская, д. 66а</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176868,08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176868,08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33. Муниципальное образование Сорочинский городской округ</w:t>
            </w:r>
          </w:p>
        </w:tc>
      </w:tr>
      <w:tr w:rsidR="00577AB5">
        <w:tc>
          <w:tcPr>
            <w:tcW w:w="3345" w:type="dxa"/>
            <w:gridSpan w:val="2"/>
          </w:tcPr>
          <w:p w:rsidR="00577AB5" w:rsidRDefault="00577AB5">
            <w:pPr>
              <w:pStyle w:val="ConsPlusNormal"/>
            </w:pPr>
            <w:r>
              <w:t>Итого по муниципальному образованию Сорочинский городской округ</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42007783,03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42007783,03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1088.</w:t>
            </w:r>
          </w:p>
        </w:tc>
        <w:tc>
          <w:tcPr>
            <w:tcW w:w="2551" w:type="dxa"/>
          </w:tcPr>
          <w:p w:rsidR="00577AB5" w:rsidRDefault="00577AB5">
            <w:pPr>
              <w:pStyle w:val="ConsPlusNormal"/>
            </w:pPr>
            <w:r>
              <w:t>г. Сорочинск, мкр. 2-й, д. 15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7758651,23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7758651,23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1089.</w:t>
            </w:r>
          </w:p>
        </w:tc>
        <w:tc>
          <w:tcPr>
            <w:tcW w:w="2551" w:type="dxa"/>
          </w:tcPr>
          <w:p w:rsidR="00577AB5" w:rsidRDefault="00577AB5">
            <w:pPr>
              <w:pStyle w:val="ConsPlusNormal"/>
            </w:pPr>
            <w:r>
              <w:t>г. Сорочинск, ул. 8 Марта, д. 19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3715286,12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3715286,12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1090.</w:t>
            </w:r>
          </w:p>
        </w:tc>
        <w:tc>
          <w:tcPr>
            <w:tcW w:w="2551" w:type="dxa"/>
          </w:tcPr>
          <w:p w:rsidR="00577AB5" w:rsidRDefault="00577AB5">
            <w:pPr>
              <w:pStyle w:val="ConsPlusNormal"/>
            </w:pPr>
            <w:r>
              <w:t>г. Сорочинск, ул. 8 Марта,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4910985,99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4910985,99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1091.</w:t>
            </w:r>
          </w:p>
        </w:tc>
        <w:tc>
          <w:tcPr>
            <w:tcW w:w="2551" w:type="dxa"/>
          </w:tcPr>
          <w:p w:rsidR="00577AB5" w:rsidRDefault="00577AB5">
            <w:pPr>
              <w:pStyle w:val="ConsPlusNormal"/>
            </w:pPr>
            <w:r>
              <w:t>г. Сорочинск, ул. 8 Марта,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pPr>
          </w:p>
        </w:tc>
        <w:tc>
          <w:tcPr>
            <w:tcW w:w="1804" w:type="dxa"/>
          </w:tcPr>
          <w:p w:rsidR="00577AB5" w:rsidRDefault="00577AB5">
            <w:pPr>
              <w:pStyle w:val="ConsPlusNormal"/>
              <w:jc w:val="center"/>
            </w:pPr>
            <w:r>
              <w:t>6972796,69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6972796,69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1092.</w:t>
            </w:r>
          </w:p>
        </w:tc>
        <w:tc>
          <w:tcPr>
            <w:tcW w:w="2551" w:type="dxa"/>
          </w:tcPr>
          <w:p w:rsidR="00577AB5" w:rsidRDefault="00577AB5">
            <w:pPr>
              <w:pStyle w:val="ConsPlusNormal"/>
            </w:pPr>
            <w:r>
              <w:t>г. Сорочинск, ул. 8 Марта, д. 9</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4953045,20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4953045,20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1093.</w:t>
            </w:r>
          </w:p>
        </w:tc>
        <w:tc>
          <w:tcPr>
            <w:tcW w:w="2551" w:type="dxa"/>
          </w:tcPr>
          <w:p w:rsidR="00577AB5" w:rsidRDefault="00577AB5">
            <w:pPr>
              <w:pStyle w:val="ConsPlusNormal"/>
            </w:pPr>
            <w:r>
              <w:t xml:space="preserve">г. Сорочинск, ул. </w:t>
            </w:r>
            <w:r>
              <w:lastRenderedPageBreak/>
              <w:t>Ворошилова, д. 6</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304" w:type="dxa"/>
          </w:tcPr>
          <w:p w:rsidR="00577AB5" w:rsidRDefault="00577AB5">
            <w:pPr>
              <w:pStyle w:val="ConsPlusNormal"/>
              <w:jc w:val="center"/>
            </w:pPr>
            <w:r>
              <w:lastRenderedPageBreak/>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7043694,93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7043694,93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1094.</w:t>
            </w:r>
          </w:p>
        </w:tc>
        <w:tc>
          <w:tcPr>
            <w:tcW w:w="2551" w:type="dxa"/>
          </w:tcPr>
          <w:p w:rsidR="00577AB5" w:rsidRDefault="00577AB5">
            <w:pPr>
              <w:pStyle w:val="ConsPlusNormal"/>
            </w:pPr>
            <w:r>
              <w:t>г. Сорочинск, ул. Карла Маркса, д. 250</w:t>
            </w:r>
          </w:p>
        </w:tc>
        <w:tc>
          <w:tcPr>
            <w:tcW w:w="1871" w:type="dxa"/>
          </w:tcPr>
          <w:p w:rsidR="00577AB5" w:rsidRDefault="00577AB5">
            <w:pPr>
              <w:pStyle w:val="ConsPlusNormal"/>
            </w:pPr>
            <w:r>
              <w:t>ремонт ВИСЭС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pPr>
          </w:p>
        </w:tc>
        <w:tc>
          <w:tcPr>
            <w:tcW w:w="1804" w:type="dxa"/>
          </w:tcPr>
          <w:p w:rsidR="00577AB5" w:rsidRDefault="00577AB5">
            <w:pPr>
              <w:pStyle w:val="ConsPlusNormal"/>
              <w:jc w:val="center"/>
            </w:pPr>
            <w:r>
              <w:t>204474,47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204474,47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1095.</w:t>
            </w:r>
          </w:p>
        </w:tc>
        <w:tc>
          <w:tcPr>
            <w:tcW w:w="2551" w:type="dxa"/>
          </w:tcPr>
          <w:p w:rsidR="00577AB5" w:rsidRDefault="00577AB5">
            <w:pPr>
              <w:pStyle w:val="ConsPlusNormal"/>
            </w:pPr>
            <w:r>
              <w:t>г. Сорочинск, ул. Московская, д. 221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4626003,62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4626003,62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1096.</w:t>
            </w:r>
          </w:p>
        </w:tc>
        <w:tc>
          <w:tcPr>
            <w:tcW w:w="2551" w:type="dxa"/>
          </w:tcPr>
          <w:p w:rsidR="00577AB5" w:rsidRDefault="00577AB5">
            <w:pPr>
              <w:pStyle w:val="ConsPlusNormal"/>
            </w:pPr>
            <w:r>
              <w:t>с. Толкаевка, ул. Гречушкина, д. 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1822844,78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1822844,78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34. Муниципальное образование Ташлинский район</w:t>
            </w:r>
          </w:p>
        </w:tc>
      </w:tr>
      <w:tr w:rsidR="00577AB5">
        <w:tc>
          <w:tcPr>
            <w:tcW w:w="3345" w:type="dxa"/>
            <w:gridSpan w:val="2"/>
          </w:tcPr>
          <w:p w:rsidR="00577AB5" w:rsidRDefault="00577AB5">
            <w:pPr>
              <w:pStyle w:val="ConsPlusNormal"/>
            </w:pPr>
            <w:r>
              <w:t>Итого по муниципальному образованию Ташлинский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10594923,54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200000,00</w:t>
            </w:r>
          </w:p>
        </w:tc>
        <w:tc>
          <w:tcPr>
            <w:tcW w:w="1804" w:type="dxa"/>
          </w:tcPr>
          <w:p w:rsidR="00577AB5" w:rsidRDefault="00577AB5">
            <w:pPr>
              <w:pStyle w:val="ConsPlusNormal"/>
              <w:jc w:val="center"/>
            </w:pPr>
            <w:r>
              <w:t>10394923,54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1097.</w:t>
            </w:r>
          </w:p>
        </w:tc>
        <w:tc>
          <w:tcPr>
            <w:tcW w:w="2551" w:type="dxa"/>
          </w:tcPr>
          <w:p w:rsidR="00577AB5" w:rsidRDefault="00577AB5">
            <w:pPr>
              <w:pStyle w:val="ConsPlusNormal"/>
            </w:pPr>
            <w:r>
              <w:t>пос. Калинин, ул. Степная, д. 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335,00</w:t>
            </w:r>
          </w:p>
        </w:tc>
        <w:tc>
          <w:tcPr>
            <w:tcW w:w="1804" w:type="dxa"/>
          </w:tcPr>
          <w:p w:rsidR="00577AB5" w:rsidRDefault="00577AB5">
            <w:pPr>
              <w:pStyle w:val="ConsPlusNormal"/>
              <w:jc w:val="center"/>
            </w:pPr>
            <w:r>
              <w:t>3043737,27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3043737,27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1098.</w:t>
            </w:r>
          </w:p>
        </w:tc>
        <w:tc>
          <w:tcPr>
            <w:tcW w:w="2551" w:type="dxa"/>
          </w:tcPr>
          <w:p w:rsidR="00577AB5" w:rsidRDefault="00577AB5">
            <w:pPr>
              <w:pStyle w:val="ConsPlusNormal"/>
            </w:pPr>
            <w:r>
              <w:t>пос. Калинин, ул. Степная, д. 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4072866,00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100000,00</w:t>
            </w:r>
          </w:p>
        </w:tc>
        <w:tc>
          <w:tcPr>
            <w:tcW w:w="1804" w:type="dxa"/>
          </w:tcPr>
          <w:p w:rsidR="00577AB5" w:rsidRDefault="00577AB5">
            <w:pPr>
              <w:pStyle w:val="ConsPlusNormal"/>
              <w:jc w:val="center"/>
            </w:pPr>
            <w:r>
              <w:t>3972866,00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1099.</w:t>
            </w:r>
          </w:p>
        </w:tc>
        <w:tc>
          <w:tcPr>
            <w:tcW w:w="2551" w:type="dxa"/>
          </w:tcPr>
          <w:p w:rsidR="00577AB5" w:rsidRDefault="00577AB5">
            <w:pPr>
              <w:pStyle w:val="ConsPlusNormal"/>
            </w:pPr>
            <w:r>
              <w:t>пос. Калинин, ул. Степная, д. 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2553625,60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100000,00</w:t>
            </w:r>
          </w:p>
        </w:tc>
        <w:tc>
          <w:tcPr>
            <w:tcW w:w="1804" w:type="dxa"/>
          </w:tcPr>
          <w:p w:rsidR="00577AB5" w:rsidRDefault="00577AB5">
            <w:pPr>
              <w:pStyle w:val="ConsPlusNormal"/>
              <w:jc w:val="center"/>
            </w:pPr>
            <w:r>
              <w:t>2453625,60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1100.</w:t>
            </w:r>
          </w:p>
        </w:tc>
        <w:tc>
          <w:tcPr>
            <w:tcW w:w="2551" w:type="dxa"/>
          </w:tcPr>
          <w:p w:rsidR="00577AB5" w:rsidRDefault="00577AB5">
            <w:pPr>
              <w:pStyle w:val="ConsPlusNormal"/>
            </w:pPr>
            <w:r>
              <w:t>с. Ташла, ул. Довженко, д. 42</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924694,67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924694,67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35. Муниципальное образование Тоцкий район</w:t>
            </w:r>
          </w:p>
        </w:tc>
      </w:tr>
      <w:tr w:rsidR="00577AB5">
        <w:tc>
          <w:tcPr>
            <w:tcW w:w="3345" w:type="dxa"/>
            <w:gridSpan w:val="2"/>
          </w:tcPr>
          <w:p w:rsidR="00577AB5" w:rsidRDefault="00577AB5">
            <w:pPr>
              <w:pStyle w:val="ConsPlusNormal"/>
            </w:pPr>
            <w:r>
              <w:lastRenderedPageBreak/>
              <w:t>Итого по муниципальному образованию Тоцкий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77667977,71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77667977,71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1101.</w:t>
            </w:r>
          </w:p>
        </w:tc>
        <w:tc>
          <w:tcPr>
            <w:tcW w:w="2551" w:type="dxa"/>
          </w:tcPr>
          <w:p w:rsidR="00577AB5" w:rsidRDefault="00577AB5">
            <w:pPr>
              <w:pStyle w:val="ConsPlusNormal"/>
            </w:pPr>
            <w:r>
              <w:t>пос. Пристанционный, ул. Юбилейная, д. 2б</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834,30</w:t>
            </w:r>
          </w:p>
        </w:tc>
        <w:tc>
          <w:tcPr>
            <w:tcW w:w="1804" w:type="dxa"/>
          </w:tcPr>
          <w:p w:rsidR="00577AB5" w:rsidRDefault="00577AB5">
            <w:pPr>
              <w:pStyle w:val="ConsPlusNormal"/>
              <w:jc w:val="center"/>
            </w:pPr>
            <w:r>
              <w:t>5754414,39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5754414,39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1102.</w:t>
            </w:r>
          </w:p>
        </w:tc>
        <w:tc>
          <w:tcPr>
            <w:tcW w:w="2551" w:type="dxa"/>
          </w:tcPr>
          <w:p w:rsidR="00577AB5" w:rsidRDefault="00577AB5">
            <w:pPr>
              <w:pStyle w:val="ConsPlusNormal"/>
            </w:pPr>
            <w:r>
              <w:t>с. Тоцкое Второе, ул. Калинина, д. 1, инв. N 2222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683,67</w:t>
            </w:r>
          </w:p>
        </w:tc>
        <w:tc>
          <w:tcPr>
            <w:tcW w:w="1804" w:type="dxa"/>
          </w:tcPr>
          <w:p w:rsidR="00577AB5" w:rsidRDefault="00577AB5">
            <w:pPr>
              <w:pStyle w:val="ConsPlusNormal"/>
              <w:jc w:val="center"/>
            </w:pPr>
            <w:r>
              <w:t>2878947,05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2878947,05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1103.</w:t>
            </w:r>
          </w:p>
        </w:tc>
        <w:tc>
          <w:tcPr>
            <w:tcW w:w="2551" w:type="dxa"/>
          </w:tcPr>
          <w:p w:rsidR="00577AB5" w:rsidRDefault="00577AB5">
            <w:pPr>
              <w:pStyle w:val="ConsPlusNormal"/>
            </w:pPr>
            <w:r>
              <w:t>с. Тоцкое Второе, ул. Калинина, д. 10, инв. N 1093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669,60</w:t>
            </w:r>
          </w:p>
        </w:tc>
        <w:tc>
          <w:tcPr>
            <w:tcW w:w="1804" w:type="dxa"/>
          </w:tcPr>
          <w:p w:rsidR="00577AB5" w:rsidRDefault="00577AB5">
            <w:pPr>
              <w:pStyle w:val="ConsPlusNormal"/>
              <w:jc w:val="center"/>
            </w:pPr>
            <w:r>
              <w:t>5175416,64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5175416,64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1104.</w:t>
            </w:r>
          </w:p>
        </w:tc>
        <w:tc>
          <w:tcPr>
            <w:tcW w:w="2551" w:type="dxa"/>
          </w:tcPr>
          <w:p w:rsidR="00577AB5" w:rsidRDefault="00577AB5">
            <w:pPr>
              <w:pStyle w:val="ConsPlusNormal"/>
            </w:pPr>
            <w:r>
              <w:t>с. Тоцкое Второе, ул. Калинина, д. 15, инв. N 1094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669,60</w:t>
            </w:r>
          </w:p>
        </w:tc>
        <w:tc>
          <w:tcPr>
            <w:tcW w:w="1804" w:type="dxa"/>
          </w:tcPr>
          <w:p w:rsidR="00577AB5" w:rsidRDefault="00577AB5">
            <w:pPr>
              <w:pStyle w:val="ConsPlusNormal"/>
              <w:jc w:val="center"/>
            </w:pPr>
            <w:r>
              <w:t>5175416,64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5175416,64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1105.</w:t>
            </w:r>
          </w:p>
        </w:tc>
        <w:tc>
          <w:tcPr>
            <w:tcW w:w="2551" w:type="dxa"/>
          </w:tcPr>
          <w:p w:rsidR="00577AB5" w:rsidRDefault="00577AB5">
            <w:pPr>
              <w:pStyle w:val="ConsPlusNormal"/>
            </w:pPr>
            <w:r>
              <w:t>с. Тоцкое Второе, ул. Калинина, д. 2, инв. N 2221</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691,33</w:t>
            </w:r>
          </w:p>
        </w:tc>
        <w:tc>
          <w:tcPr>
            <w:tcW w:w="1804" w:type="dxa"/>
          </w:tcPr>
          <w:p w:rsidR="00577AB5" w:rsidRDefault="00577AB5">
            <w:pPr>
              <w:pStyle w:val="ConsPlusNormal"/>
              <w:jc w:val="center"/>
            </w:pPr>
            <w:r>
              <w:t>2845993,83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2845993,83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1106.</w:t>
            </w:r>
          </w:p>
        </w:tc>
        <w:tc>
          <w:tcPr>
            <w:tcW w:w="2551" w:type="dxa"/>
          </w:tcPr>
          <w:p w:rsidR="00577AB5" w:rsidRDefault="00577AB5">
            <w:pPr>
              <w:pStyle w:val="ConsPlusNormal"/>
            </w:pPr>
            <w:r>
              <w:t>с. Тоцкое Второе, ул. Калинина, д. 4, инв. N 2224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691,33</w:t>
            </w:r>
          </w:p>
        </w:tc>
        <w:tc>
          <w:tcPr>
            <w:tcW w:w="1804" w:type="dxa"/>
          </w:tcPr>
          <w:p w:rsidR="00577AB5" w:rsidRDefault="00577AB5">
            <w:pPr>
              <w:pStyle w:val="ConsPlusNormal"/>
              <w:jc w:val="center"/>
            </w:pPr>
            <w:r>
              <w:t>3046492,23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3046492,23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1107.</w:t>
            </w:r>
          </w:p>
        </w:tc>
        <w:tc>
          <w:tcPr>
            <w:tcW w:w="2551" w:type="dxa"/>
          </w:tcPr>
          <w:p w:rsidR="00577AB5" w:rsidRDefault="00577AB5">
            <w:pPr>
              <w:pStyle w:val="ConsPlusNormal"/>
            </w:pPr>
            <w:r>
              <w:t>с. Тоцкое Второе, ул. Кобина, д. 7, инв. N 2184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1402029,16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1402029,16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1108.</w:t>
            </w:r>
          </w:p>
        </w:tc>
        <w:tc>
          <w:tcPr>
            <w:tcW w:w="2551" w:type="dxa"/>
          </w:tcPr>
          <w:p w:rsidR="00577AB5" w:rsidRDefault="00577AB5">
            <w:pPr>
              <w:pStyle w:val="ConsPlusNormal"/>
            </w:pPr>
            <w:r>
              <w:t>с. Тоцкое Второе, ул. Ленина, д. 1, инв. N 2025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669,60</w:t>
            </w:r>
          </w:p>
        </w:tc>
        <w:tc>
          <w:tcPr>
            <w:tcW w:w="1804" w:type="dxa"/>
          </w:tcPr>
          <w:p w:rsidR="00577AB5" w:rsidRDefault="00577AB5">
            <w:pPr>
              <w:pStyle w:val="ConsPlusNormal"/>
              <w:jc w:val="center"/>
            </w:pPr>
            <w:r>
              <w:t>5208120,23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5208120,23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1109.</w:t>
            </w:r>
          </w:p>
        </w:tc>
        <w:tc>
          <w:tcPr>
            <w:tcW w:w="2551" w:type="dxa"/>
          </w:tcPr>
          <w:p w:rsidR="00577AB5" w:rsidRDefault="00577AB5">
            <w:pPr>
              <w:pStyle w:val="ConsPlusNormal"/>
            </w:pPr>
            <w:r>
              <w:t>с. Тоцкое Второе, ул. Ленина, д. 8, инв. N 892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832,00</w:t>
            </w:r>
          </w:p>
        </w:tc>
        <w:tc>
          <w:tcPr>
            <w:tcW w:w="1804" w:type="dxa"/>
          </w:tcPr>
          <w:p w:rsidR="00577AB5" w:rsidRDefault="00577AB5">
            <w:pPr>
              <w:pStyle w:val="ConsPlusNormal"/>
              <w:jc w:val="center"/>
            </w:pPr>
            <w:r>
              <w:t>4626317,03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4626317,03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1110.</w:t>
            </w:r>
          </w:p>
        </w:tc>
        <w:tc>
          <w:tcPr>
            <w:tcW w:w="2551" w:type="dxa"/>
          </w:tcPr>
          <w:p w:rsidR="00577AB5" w:rsidRDefault="00577AB5">
            <w:pPr>
              <w:pStyle w:val="ConsPlusNormal"/>
            </w:pPr>
            <w:r>
              <w:t>с. Тоцкое Второе, ул. Петрикова, д. 10, инв. N 2227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678,00</w:t>
            </w:r>
          </w:p>
        </w:tc>
        <w:tc>
          <w:tcPr>
            <w:tcW w:w="1804" w:type="dxa"/>
          </w:tcPr>
          <w:p w:rsidR="00577AB5" w:rsidRDefault="00577AB5">
            <w:pPr>
              <w:pStyle w:val="ConsPlusNormal"/>
              <w:jc w:val="center"/>
            </w:pPr>
            <w:r>
              <w:t>5313558,13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5313558,13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1111.</w:t>
            </w:r>
          </w:p>
        </w:tc>
        <w:tc>
          <w:tcPr>
            <w:tcW w:w="2551" w:type="dxa"/>
          </w:tcPr>
          <w:p w:rsidR="00577AB5" w:rsidRDefault="00577AB5">
            <w:pPr>
              <w:pStyle w:val="ConsPlusNormal"/>
            </w:pPr>
            <w:r>
              <w:t>с. Тоцкое Второе, ул. Петрикова, д. 13, инв. N 2256</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933093,12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933093,12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1112.</w:t>
            </w:r>
          </w:p>
        </w:tc>
        <w:tc>
          <w:tcPr>
            <w:tcW w:w="2551" w:type="dxa"/>
          </w:tcPr>
          <w:p w:rsidR="00577AB5" w:rsidRDefault="00577AB5">
            <w:pPr>
              <w:pStyle w:val="ConsPlusNormal"/>
            </w:pPr>
            <w:r>
              <w:t>с. Тоцкое Второе, ул. Петрикова, д. 14, инв. N 2202</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4305397,28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4305397,28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1113.</w:t>
            </w:r>
          </w:p>
        </w:tc>
        <w:tc>
          <w:tcPr>
            <w:tcW w:w="2551" w:type="dxa"/>
          </w:tcPr>
          <w:p w:rsidR="00577AB5" w:rsidRDefault="00577AB5">
            <w:pPr>
              <w:pStyle w:val="ConsPlusNormal"/>
            </w:pPr>
            <w:r>
              <w:t>с. Тоцкое Второе, ул. Петрикова, д. 16, инв. N 2258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443,17</w:t>
            </w:r>
          </w:p>
        </w:tc>
        <w:tc>
          <w:tcPr>
            <w:tcW w:w="1804" w:type="dxa"/>
          </w:tcPr>
          <w:p w:rsidR="00577AB5" w:rsidRDefault="00577AB5">
            <w:pPr>
              <w:pStyle w:val="ConsPlusNormal"/>
              <w:jc w:val="center"/>
            </w:pPr>
            <w:r>
              <w:t>2357580,77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2357580,77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1114.</w:t>
            </w:r>
          </w:p>
        </w:tc>
        <w:tc>
          <w:tcPr>
            <w:tcW w:w="2551" w:type="dxa"/>
          </w:tcPr>
          <w:p w:rsidR="00577AB5" w:rsidRDefault="00577AB5">
            <w:pPr>
              <w:pStyle w:val="ConsPlusNormal"/>
            </w:pPr>
            <w:r>
              <w:t>с. Тоцкое Второе, ул. Петрикова, д. 9, инв. N 2057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669,60</w:t>
            </w:r>
          </w:p>
        </w:tc>
        <w:tc>
          <w:tcPr>
            <w:tcW w:w="1804" w:type="dxa"/>
          </w:tcPr>
          <w:p w:rsidR="00577AB5" w:rsidRDefault="00577AB5">
            <w:pPr>
              <w:pStyle w:val="ConsPlusNormal"/>
              <w:jc w:val="center"/>
            </w:pPr>
            <w:r>
              <w:t>4231348,88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4231348,88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1115.</w:t>
            </w:r>
          </w:p>
        </w:tc>
        <w:tc>
          <w:tcPr>
            <w:tcW w:w="2551" w:type="dxa"/>
          </w:tcPr>
          <w:p w:rsidR="00577AB5" w:rsidRDefault="00577AB5">
            <w:pPr>
              <w:pStyle w:val="ConsPlusNormal"/>
            </w:pPr>
            <w:r>
              <w:t>с. Тоцкое Второе, ул. Победы, д. 10, инв. N 2179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443,17</w:t>
            </w:r>
          </w:p>
        </w:tc>
        <w:tc>
          <w:tcPr>
            <w:tcW w:w="1804" w:type="dxa"/>
          </w:tcPr>
          <w:p w:rsidR="00577AB5" w:rsidRDefault="00577AB5">
            <w:pPr>
              <w:pStyle w:val="ConsPlusNormal"/>
              <w:jc w:val="center"/>
            </w:pPr>
            <w:r>
              <w:t>2071102,59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2071102,59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1116.</w:t>
            </w:r>
          </w:p>
        </w:tc>
        <w:tc>
          <w:tcPr>
            <w:tcW w:w="2551" w:type="dxa"/>
          </w:tcPr>
          <w:p w:rsidR="00577AB5" w:rsidRDefault="00577AB5">
            <w:pPr>
              <w:pStyle w:val="ConsPlusNormal"/>
            </w:pPr>
            <w:r>
              <w:t>с. Тоцкое Второе, ул. Победы, д. 12, инв. N 2204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933093,12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933093,12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1117.</w:t>
            </w:r>
          </w:p>
        </w:tc>
        <w:tc>
          <w:tcPr>
            <w:tcW w:w="2551" w:type="dxa"/>
          </w:tcPr>
          <w:p w:rsidR="00577AB5" w:rsidRDefault="00577AB5">
            <w:pPr>
              <w:pStyle w:val="ConsPlusNormal"/>
            </w:pPr>
            <w:r>
              <w:t>с. Тоцкое Второе, ул. Победы, д. 13, инв. N 2255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1413379,21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1413379,21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1118.</w:t>
            </w:r>
          </w:p>
        </w:tc>
        <w:tc>
          <w:tcPr>
            <w:tcW w:w="2551" w:type="dxa"/>
          </w:tcPr>
          <w:p w:rsidR="00577AB5" w:rsidRDefault="00577AB5">
            <w:pPr>
              <w:pStyle w:val="ConsPlusNormal"/>
            </w:pPr>
            <w:r>
              <w:t>с. Тоцкое Второе, ул. Победы, д. 14, инв. N 2203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4167399,74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4167399,74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1119.</w:t>
            </w:r>
          </w:p>
        </w:tc>
        <w:tc>
          <w:tcPr>
            <w:tcW w:w="2551" w:type="dxa"/>
          </w:tcPr>
          <w:p w:rsidR="00577AB5" w:rsidRDefault="00577AB5">
            <w:pPr>
              <w:pStyle w:val="ConsPlusNormal"/>
            </w:pPr>
            <w:r>
              <w:t>с. Тоцкое Второе, ул. Победы, д. 5, инв. N 2174</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888,00</w:t>
            </w:r>
          </w:p>
        </w:tc>
        <w:tc>
          <w:tcPr>
            <w:tcW w:w="1804" w:type="dxa"/>
          </w:tcPr>
          <w:p w:rsidR="00577AB5" w:rsidRDefault="00577AB5">
            <w:pPr>
              <w:pStyle w:val="ConsPlusNormal"/>
              <w:jc w:val="center"/>
            </w:pPr>
            <w:r>
              <w:t>4463280,63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4463280,63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1120.</w:t>
            </w:r>
          </w:p>
        </w:tc>
        <w:tc>
          <w:tcPr>
            <w:tcW w:w="2551" w:type="dxa"/>
          </w:tcPr>
          <w:p w:rsidR="00577AB5" w:rsidRDefault="00577AB5">
            <w:pPr>
              <w:pStyle w:val="ConsPlusNormal"/>
            </w:pPr>
            <w:r>
              <w:t>с. Тоцкое Второе, ул. Победы, д. 6, инв. N 2175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444,00</w:t>
            </w:r>
          </w:p>
        </w:tc>
        <w:tc>
          <w:tcPr>
            <w:tcW w:w="1804" w:type="dxa"/>
          </w:tcPr>
          <w:p w:rsidR="00577AB5" w:rsidRDefault="00577AB5">
            <w:pPr>
              <w:pStyle w:val="ConsPlusNormal"/>
              <w:jc w:val="center"/>
            </w:pPr>
            <w:r>
              <w:t>2369141,39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2369141,39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1121.</w:t>
            </w:r>
          </w:p>
        </w:tc>
        <w:tc>
          <w:tcPr>
            <w:tcW w:w="2551" w:type="dxa"/>
          </w:tcPr>
          <w:p w:rsidR="00577AB5" w:rsidRDefault="00577AB5">
            <w:pPr>
              <w:pStyle w:val="ConsPlusNormal"/>
            </w:pPr>
            <w:r>
              <w:t>с. Тоцкое Второе, ул. Победы, д. 8, инв. N 2178</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443,17</w:t>
            </w:r>
          </w:p>
        </w:tc>
        <w:tc>
          <w:tcPr>
            <w:tcW w:w="1804" w:type="dxa"/>
          </w:tcPr>
          <w:p w:rsidR="00577AB5" w:rsidRDefault="00577AB5">
            <w:pPr>
              <w:pStyle w:val="ConsPlusNormal"/>
              <w:jc w:val="center"/>
            </w:pPr>
            <w:r>
              <w:t>2100213,71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2100213,71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1122.</w:t>
            </w:r>
          </w:p>
        </w:tc>
        <w:tc>
          <w:tcPr>
            <w:tcW w:w="2551" w:type="dxa"/>
          </w:tcPr>
          <w:p w:rsidR="00577AB5" w:rsidRDefault="00577AB5">
            <w:pPr>
              <w:pStyle w:val="ConsPlusNormal"/>
            </w:pPr>
            <w:r>
              <w:t>с. Тоцкое, ул. Полевая,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6896241,94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6896241,94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36. Муниципальное образование Тюльганский район</w:t>
            </w:r>
          </w:p>
        </w:tc>
      </w:tr>
      <w:tr w:rsidR="00577AB5">
        <w:tc>
          <w:tcPr>
            <w:tcW w:w="3345" w:type="dxa"/>
            <w:gridSpan w:val="2"/>
          </w:tcPr>
          <w:p w:rsidR="00577AB5" w:rsidRDefault="00577AB5">
            <w:pPr>
              <w:pStyle w:val="ConsPlusNormal"/>
            </w:pPr>
            <w:r>
              <w:t>Итого по муниципальному образованию Тюльганский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70598505,91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70598505,91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1123.</w:t>
            </w:r>
          </w:p>
        </w:tc>
        <w:tc>
          <w:tcPr>
            <w:tcW w:w="2551" w:type="dxa"/>
          </w:tcPr>
          <w:p w:rsidR="00577AB5" w:rsidRDefault="00577AB5">
            <w:pPr>
              <w:pStyle w:val="ConsPlusNormal"/>
            </w:pPr>
            <w:r>
              <w:t>пос. Тюльган, ул. 8 Марта, д. 25</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vAlign w:val="bottom"/>
          </w:tcPr>
          <w:p w:rsidR="00577AB5" w:rsidRDefault="00577AB5">
            <w:pPr>
              <w:pStyle w:val="ConsPlusNormal"/>
              <w:jc w:val="center"/>
            </w:pPr>
            <w:r>
              <w:t>-</w:t>
            </w:r>
          </w:p>
        </w:tc>
        <w:tc>
          <w:tcPr>
            <w:tcW w:w="1804" w:type="dxa"/>
          </w:tcPr>
          <w:p w:rsidR="00577AB5" w:rsidRDefault="00577AB5">
            <w:pPr>
              <w:pStyle w:val="ConsPlusNormal"/>
              <w:jc w:val="center"/>
            </w:pPr>
            <w:r>
              <w:t>316139,64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316139,64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1124.</w:t>
            </w:r>
          </w:p>
        </w:tc>
        <w:tc>
          <w:tcPr>
            <w:tcW w:w="2551" w:type="dxa"/>
          </w:tcPr>
          <w:p w:rsidR="00577AB5" w:rsidRDefault="00577AB5">
            <w:pPr>
              <w:pStyle w:val="ConsPlusNormal"/>
            </w:pPr>
            <w:r>
              <w:t>пос. Тюльган, ул. 8 Марта, д. 27</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vAlign w:val="bottom"/>
          </w:tcPr>
          <w:p w:rsidR="00577AB5" w:rsidRDefault="00577AB5">
            <w:pPr>
              <w:pStyle w:val="ConsPlusNormal"/>
              <w:jc w:val="center"/>
            </w:pPr>
            <w:r>
              <w:t>-</w:t>
            </w:r>
          </w:p>
        </w:tc>
        <w:tc>
          <w:tcPr>
            <w:tcW w:w="1804" w:type="dxa"/>
          </w:tcPr>
          <w:p w:rsidR="00577AB5" w:rsidRDefault="00577AB5">
            <w:pPr>
              <w:pStyle w:val="ConsPlusNormal"/>
              <w:jc w:val="center"/>
            </w:pPr>
            <w:r>
              <w:t>657557,71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657557,71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1125.</w:t>
            </w:r>
          </w:p>
        </w:tc>
        <w:tc>
          <w:tcPr>
            <w:tcW w:w="2551" w:type="dxa"/>
          </w:tcPr>
          <w:p w:rsidR="00577AB5" w:rsidRDefault="00577AB5">
            <w:pPr>
              <w:pStyle w:val="ConsPlusNormal"/>
            </w:pPr>
            <w:r>
              <w:t>пос. Тюльган, ул. Кирова, д. 10</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vAlign w:val="bottom"/>
          </w:tcPr>
          <w:p w:rsidR="00577AB5" w:rsidRDefault="00577AB5">
            <w:pPr>
              <w:pStyle w:val="ConsPlusNormal"/>
              <w:jc w:val="center"/>
            </w:pPr>
            <w:r>
              <w:t>-</w:t>
            </w:r>
          </w:p>
        </w:tc>
        <w:tc>
          <w:tcPr>
            <w:tcW w:w="1804" w:type="dxa"/>
          </w:tcPr>
          <w:p w:rsidR="00577AB5" w:rsidRDefault="00577AB5">
            <w:pPr>
              <w:pStyle w:val="ConsPlusNormal"/>
              <w:jc w:val="center"/>
            </w:pPr>
            <w:r>
              <w:t>1937483,85</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1937483,85</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1126.</w:t>
            </w:r>
          </w:p>
        </w:tc>
        <w:tc>
          <w:tcPr>
            <w:tcW w:w="2551" w:type="dxa"/>
          </w:tcPr>
          <w:p w:rsidR="00577AB5" w:rsidRDefault="00577AB5">
            <w:pPr>
              <w:pStyle w:val="ConsPlusNormal"/>
            </w:pPr>
            <w:r>
              <w:t>пос. Тюльган, ул. Кирова, д. 6б</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vAlign w:val="bottom"/>
          </w:tcPr>
          <w:p w:rsidR="00577AB5" w:rsidRDefault="00577AB5">
            <w:pPr>
              <w:pStyle w:val="ConsPlusNormal"/>
              <w:jc w:val="center"/>
            </w:pPr>
            <w:r>
              <w:t>-</w:t>
            </w:r>
          </w:p>
        </w:tc>
        <w:tc>
          <w:tcPr>
            <w:tcW w:w="1804" w:type="dxa"/>
          </w:tcPr>
          <w:p w:rsidR="00577AB5" w:rsidRDefault="00577AB5">
            <w:pPr>
              <w:pStyle w:val="ConsPlusNormal"/>
              <w:jc w:val="center"/>
            </w:pPr>
            <w:r>
              <w:t>7261374,47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7261374,47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lastRenderedPageBreak/>
              <w:t>1127.</w:t>
            </w:r>
          </w:p>
        </w:tc>
        <w:tc>
          <w:tcPr>
            <w:tcW w:w="2551" w:type="dxa"/>
          </w:tcPr>
          <w:p w:rsidR="00577AB5" w:rsidRDefault="00577AB5">
            <w:pPr>
              <w:pStyle w:val="ConsPlusNormal"/>
            </w:pPr>
            <w:r>
              <w:t>пос. Тюльган, ул. Кирова, д. 6б</w:t>
            </w:r>
          </w:p>
        </w:tc>
        <w:tc>
          <w:tcPr>
            <w:tcW w:w="1871" w:type="dxa"/>
          </w:tcPr>
          <w:p w:rsidR="00577AB5" w:rsidRDefault="00577AB5">
            <w:pPr>
              <w:pStyle w:val="ConsPlusNormal"/>
            </w:pPr>
            <w:r>
              <w:t>ремонт фундамента</w:t>
            </w:r>
          </w:p>
        </w:tc>
        <w:tc>
          <w:tcPr>
            <w:tcW w:w="1304" w:type="dxa"/>
          </w:tcPr>
          <w:p w:rsidR="00577AB5" w:rsidRDefault="00577AB5">
            <w:pPr>
              <w:pStyle w:val="ConsPlusNormal"/>
              <w:jc w:val="center"/>
            </w:pPr>
            <w:r>
              <w:t>куб. метров</w:t>
            </w:r>
          </w:p>
        </w:tc>
        <w:tc>
          <w:tcPr>
            <w:tcW w:w="1644" w:type="dxa"/>
            <w:vAlign w:val="bottom"/>
          </w:tcPr>
          <w:p w:rsidR="00577AB5" w:rsidRDefault="00577AB5">
            <w:pPr>
              <w:pStyle w:val="ConsPlusNormal"/>
              <w:jc w:val="center"/>
            </w:pPr>
            <w:r>
              <w:t>-</w:t>
            </w:r>
          </w:p>
        </w:tc>
        <w:tc>
          <w:tcPr>
            <w:tcW w:w="1804" w:type="dxa"/>
          </w:tcPr>
          <w:p w:rsidR="00577AB5" w:rsidRDefault="00577AB5">
            <w:pPr>
              <w:pStyle w:val="ConsPlusNormal"/>
              <w:jc w:val="center"/>
            </w:pPr>
            <w:r>
              <w:t>1585468,56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1585468,56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1128.</w:t>
            </w:r>
          </w:p>
        </w:tc>
        <w:tc>
          <w:tcPr>
            <w:tcW w:w="2551" w:type="dxa"/>
          </w:tcPr>
          <w:p w:rsidR="00577AB5" w:rsidRDefault="00577AB5">
            <w:pPr>
              <w:pStyle w:val="ConsPlusNormal"/>
            </w:pPr>
            <w:r>
              <w:t>пос. Тюльган, ул. Кирова, д. 7</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vAlign w:val="bottom"/>
          </w:tcPr>
          <w:p w:rsidR="00577AB5" w:rsidRDefault="00577AB5">
            <w:pPr>
              <w:pStyle w:val="ConsPlusNormal"/>
              <w:jc w:val="center"/>
            </w:pPr>
            <w:r>
              <w:t>-</w:t>
            </w:r>
          </w:p>
        </w:tc>
        <w:tc>
          <w:tcPr>
            <w:tcW w:w="1804" w:type="dxa"/>
          </w:tcPr>
          <w:p w:rsidR="00577AB5" w:rsidRDefault="00577AB5">
            <w:pPr>
              <w:pStyle w:val="ConsPlusNormal"/>
              <w:jc w:val="center"/>
            </w:pPr>
            <w:r>
              <w:t>5939925,96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5939925,96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1129.</w:t>
            </w:r>
          </w:p>
        </w:tc>
        <w:tc>
          <w:tcPr>
            <w:tcW w:w="2551" w:type="dxa"/>
          </w:tcPr>
          <w:p w:rsidR="00577AB5" w:rsidRDefault="00577AB5">
            <w:pPr>
              <w:pStyle w:val="ConsPlusNormal"/>
            </w:pPr>
            <w:r>
              <w:t>пос. Тюльган, ул. Кирова, д. 8</w:t>
            </w:r>
          </w:p>
        </w:tc>
        <w:tc>
          <w:tcPr>
            <w:tcW w:w="1871" w:type="dxa"/>
          </w:tcPr>
          <w:p w:rsidR="00577AB5" w:rsidRDefault="00577AB5">
            <w:pPr>
              <w:pStyle w:val="ConsPlusNormal"/>
            </w:pPr>
            <w:r>
              <w:t>ремонт ВИСВО</w:t>
            </w:r>
          </w:p>
        </w:tc>
        <w:tc>
          <w:tcPr>
            <w:tcW w:w="1304" w:type="dxa"/>
          </w:tcPr>
          <w:p w:rsidR="00577AB5" w:rsidRDefault="00577AB5">
            <w:pPr>
              <w:pStyle w:val="ConsPlusNormal"/>
              <w:jc w:val="center"/>
            </w:pPr>
            <w:r>
              <w:t>пог. метров</w:t>
            </w:r>
          </w:p>
        </w:tc>
        <w:tc>
          <w:tcPr>
            <w:tcW w:w="1644" w:type="dxa"/>
            <w:vAlign w:val="bottom"/>
          </w:tcPr>
          <w:p w:rsidR="00577AB5" w:rsidRDefault="00577AB5">
            <w:pPr>
              <w:pStyle w:val="ConsPlusNormal"/>
              <w:jc w:val="center"/>
            </w:pPr>
            <w:r>
              <w:t>-</w:t>
            </w:r>
          </w:p>
        </w:tc>
        <w:tc>
          <w:tcPr>
            <w:tcW w:w="1804" w:type="dxa"/>
          </w:tcPr>
          <w:p w:rsidR="00577AB5" w:rsidRDefault="00577AB5">
            <w:pPr>
              <w:pStyle w:val="ConsPlusNormal"/>
              <w:jc w:val="center"/>
            </w:pPr>
            <w:r>
              <w:t>1758974,59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1758974,59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1130.</w:t>
            </w:r>
          </w:p>
        </w:tc>
        <w:tc>
          <w:tcPr>
            <w:tcW w:w="2551" w:type="dxa"/>
          </w:tcPr>
          <w:p w:rsidR="00577AB5" w:rsidRDefault="00577AB5">
            <w:pPr>
              <w:pStyle w:val="ConsPlusNormal"/>
            </w:pPr>
            <w:r>
              <w:t>пос. Тюльган, ул. Кирова, д. 8</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vAlign w:val="bottom"/>
          </w:tcPr>
          <w:p w:rsidR="00577AB5" w:rsidRDefault="00577AB5">
            <w:pPr>
              <w:pStyle w:val="ConsPlusNormal"/>
              <w:jc w:val="center"/>
            </w:pPr>
            <w:r>
              <w:t>-</w:t>
            </w:r>
          </w:p>
        </w:tc>
        <w:tc>
          <w:tcPr>
            <w:tcW w:w="1804" w:type="dxa"/>
          </w:tcPr>
          <w:p w:rsidR="00577AB5" w:rsidRDefault="00577AB5">
            <w:pPr>
              <w:pStyle w:val="ConsPlusNormal"/>
              <w:jc w:val="center"/>
            </w:pPr>
            <w:r>
              <w:t>12267739,19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12267739,19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1131.</w:t>
            </w:r>
          </w:p>
        </w:tc>
        <w:tc>
          <w:tcPr>
            <w:tcW w:w="2551" w:type="dxa"/>
          </w:tcPr>
          <w:p w:rsidR="00577AB5" w:rsidRDefault="00577AB5">
            <w:pPr>
              <w:pStyle w:val="ConsPlusNormal"/>
            </w:pPr>
            <w:r>
              <w:t>пос. Тюльган, ул. Кирова, д. 8</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vAlign w:val="bottom"/>
          </w:tcPr>
          <w:p w:rsidR="00577AB5" w:rsidRDefault="00577AB5">
            <w:pPr>
              <w:pStyle w:val="ConsPlusNormal"/>
              <w:jc w:val="center"/>
            </w:pPr>
            <w:r>
              <w:t>-</w:t>
            </w:r>
          </w:p>
        </w:tc>
        <w:tc>
          <w:tcPr>
            <w:tcW w:w="1804" w:type="dxa"/>
          </w:tcPr>
          <w:p w:rsidR="00577AB5" w:rsidRDefault="00577AB5">
            <w:pPr>
              <w:pStyle w:val="ConsPlusNormal"/>
              <w:jc w:val="center"/>
            </w:pPr>
            <w:r>
              <w:t>1835862,73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1835862,73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1132.</w:t>
            </w:r>
          </w:p>
        </w:tc>
        <w:tc>
          <w:tcPr>
            <w:tcW w:w="2551" w:type="dxa"/>
          </w:tcPr>
          <w:p w:rsidR="00577AB5" w:rsidRDefault="00577AB5">
            <w:pPr>
              <w:pStyle w:val="ConsPlusNormal"/>
            </w:pPr>
            <w:r>
              <w:t>пос. Тюльган, ул. Кирова, д. 8</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vAlign w:val="bottom"/>
          </w:tcPr>
          <w:p w:rsidR="00577AB5" w:rsidRDefault="00577AB5">
            <w:pPr>
              <w:pStyle w:val="ConsPlusNormal"/>
              <w:jc w:val="center"/>
            </w:pPr>
            <w:r>
              <w:t>-</w:t>
            </w:r>
          </w:p>
        </w:tc>
        <w:tc>
          <w:tcPr>
            <w:tcW w:w="1804" w:type="dxa"/>
          </w:tcPr>
          <w:p w:rsidR="00577AB5" w:rsidRDefault="00577AB5">
            <w:pPr>
              <w:pStyle w:val="ConsPlusNormal"/>
              <w:jc w:val="center"/>
            </w:pPr>
            <w:r>
              <w:t>2296125,18</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2296125,18</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1133.</w:t>
            </w:r>
          </w:p>
        </w:tc>
        <w:tc>
          <w:tcPr>
            <w:tcW w:w="2551" w:type="dxa"/>
          </w:tcPr>
          <w:p w:rsidR="00577AB5" w:rsidRDefault="00577AB5">
            <w:pPr>
              <w:pStyle w:val="ConsPlusNormal"/>
            </w:pPr>
            <w:r>
              <w:t>пос. Тюльган, ул. Максима Горького, д. 27</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11361380,29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11361380,29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1134.</w:t>
            </w:r>
          </w:p>
        </w:tc>
        <w:tc>
          <w:tcPr>
            <w:tcW w:w="2551" w:type="dxa"/>
          </w:tcPr>
          <w:p w:rsidR="00577AB5" w:rsidRDefault="00577AB5">
            <w:pPr>
              <w:pStyle w:val="ConsPlusNormal"/>
            </w:pPr>
            <w:r>
              <w:t>пос. Тюльган, ул. Октябрьская, д. 17</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6115659,06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6115659,06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1135.</w:t>
            </w:r>
          </w:p>
        </w:tc>
        <w:tc>
          <w:tcPr>
            <w:tcW w:w="2551" w:type="dxa"/>
          </w:tcPr>
          <w:p w:rsidR="00577AB5" w:rsidRDefault="00577AB5">
            <w:pPr>
              <w:pStyle w:val="ConsPlusNormal"/>
            </w:pPr>
            <w:r>
              <w:t>пос. Тюльган, ул. Октябрьская, д. 19</w:t>
            </w:r>
          </w:p>
        </w:tc>
        <w:tc>
          <w:tcPr>
            <w:tcW w:w="1871" w:type="dxa"/>
          </w:tcPr>
          <w:p w:rsidR="00577AB5" w:rsidRDefault="00577AB5">
            <w:pPr>
              <w:pStyle w:val="ConsPlusNormal"/>
            </w:pPr>
            <w:r>
              <w:t>ремонт ВИСГВС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4461242,32</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4461242,32</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1136.</w:t>
            </w:r>
          </w:p>
        </w:tc>
        <w:tc>
          <w:tcPr>
            <w:tcW w:w="2551" w:type="dxa"/>
          </w:tcPr>
          <w:p w:rsidR="00577AB5" w:rsidRDefault="00577AB5">
            <w:pPr>
              <w:pStyle w:val="ConsPlusNormal"/>
            </w:pPr>
            <w:r>
              <w:t>пос. Тюльган, ул. Октябрьская, д. 19</w:t>
            </w:r>
          </w:p>
        </w:tc>
        <w:tc>
          <w:tcPr>
            <w:tcW w:w="1871" w:type="dxa"/>
          </w:tcPr>
          <w:p w:rsidR="00577AB5" w:rsidRDefault="00577AB5">
            <w:pPr>
              <w:pStyle w:val="ConsPlusNormal"/>
            </w:pPr>
            <w:r>
              <w:t>ремонт ВИСХВС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w:t>
            </w:r>
          </w:p>
        </w:tc>
        <w:tc>
          <w:tcPr>
            <w:tcW w:w="1804" w:type="dxa"/>
          </w:tcPr>
          <w:p w:rsidR="00577AB5" w:rsidRDefault="00577AB5">
            <w:pPr>
              <w:pStyle w:val="ConsPlusNormal"/>
              <w:jc w:val="center"/>
            </w:pPr>
            <w:r>
              <w:t>1802812,26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1802812,26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1137.</w:t>
            </w:r>
          </w:p>
        </w:tc>
        <w:tc>
          <w:tcPr>
            <w:tcW w:w="2551" w:type="dxa"/>
          </w:tcPr>
          <w:p w:rsidR="00577AB5" w:rsidRDefault="00577AB5">
            <w:pPr>
              <w:pStyle w:val="ConsPlusNormal"/>
            </w:pPr>
            <w:r>
              <w:t>пос. Тюльган, ул. Октябрьская, д. 3</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vAlign w:val="bottom"/>
          </w:tcPr>
          <w:p w:rsidR="00577AB5" w:rsidRDefault="00577AB5">
            <w:pPr>
              <w:pStyle w:val="ConsPlusNormal"/>
              <w:jc w:val="center"/>
            </w:pPr>
            <w:r>
              <w:t>-</w:t>
            </w:r>
          </w:p>
        </w:tc>
        <w:tc>
          <w:tcPr>
            <w:tcW w:w="1804" w:type="dxa"/>
          </w:tcPr>
          <w:p w:rsidR="00577AB5" w:rsidRDefault="00577AB5">
            <w:pPr>
              <w:pStyle w:val="ConsPlusNormal"/>
              <w:jc w:val="center"/>
            </w:pPr>
            <w:r>
              <w:t>7966904,07</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7966904,07</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1138.</w:t>
            </w:r>
          </w:p>
        </w:tc>
        <w:tc>
          <w:tcPr>
            <w:tcW w:w="2551" w:type="dxa"/>
          </w:tcPr>
          <w:p w:rsidR="00577AB5" w:rsidRDefault="00577AB5">
            <w:pPr>
              <w:pStyle w:val="ConsPlusNormal"/>
            </w:pPr>
            <w:r>
              <w:t xml:space="preserve">пос. Тюльган, ул. </w:t>
            </w:r>
            <w:r>
              <w:lastRenderedPageBreak/>
              <w:t>Шахтостроительная, д. 12</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304" w:type="dxa"/>
          </w:tcPr>
          <w:p w:rsidR="00577AB5" w:rsidRDefault="00577AB5">
            <w:pPr>
              <w:pStyle w:val="ConsPlusNormal"/>
              <w:jc w:val="center"/>
            </w:pPr>
            <w:r>
              <w:lastRenderedPageBreak/>
              <w:t>кв. метров</w:t>
            </w:r>
          </w:p>
        </w:tc>
        <w:tc>
          <w:tcPr>
            <w:tcW w:w="1644" w:type="dxa"/>
            <w:vAlign w:val="bottom"/>
          </w:tcPr>
          <w:p w:rsidR="00577AB5" w:rsidRDefault="00577AB5">
            <w:pPr>
              <w:pStyle w:val="ConsPlusNormal"/>
              <w:jc w:val="center"/>
            </w:pPr>
            <w:r>
              <w:t>-</w:t>
            </w:r>
          </w:p>
        </w:tc>
        <w:tc>
          <w:tcPr>
            <w:tcW w:w="1804" w:type="dxa"/>
          </w:tcPr>
          <w:p w:rsidR="00577AB5" w:rsidRDefault="00577AB5">
            <w:pPr>
              <w:pStyle w:val="ConsPlusNormal"/>
              <w:jc w:val="center"/>
            </w:pPr>
            <w:r>
              <w:t>3033856,03</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3033856,03</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lastRenderedPageBreak/>
              <w:t>37. Муниципальное образование Шарлыкский район</w:t>
            </w:r>
          </w:p>
        </w:tc>
      </w:tr>
      <w:tr w:rsidR="00577AB5">
        <w:tc>
          <w:tcPr>
            <w:tcW w:w="3345" w:type="dxa"/>
            <w:gridSpan w:val="2"/>
          </w:tcPr>
          <w:p w:rsidR="00577AB5" w:rsidRDefault="00577AB5">
            <w:pPr>
              <w:pStyle w:val="ConsPlusNormal"/>
            </w:pPr>
            <w:r>
              <w:t>Итого по муниципальному образованию Шарлыкский район</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10973993,00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200000,00</w:t>
            </w:r>
          </w:p>
        </w:tc>
        <w:tc>
          <w:tcPr>
            <w:tcW w:w="1804" w:type="dxa"/>
          </w:tcPr>
          <w:p w:rsidR="00577AB5" w:rsidRDefault="00577AB5">
            <w:pPr>
              <w:pStyle w:val="ConsPlusNormal"/>
              <w:jc w:val="center"/>
            </w:pPr>
            <w:r>
              <w:t>10773993,00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1139.</w:t>
            </w:r>
          </w:p>
        </w:tc>
        <w:tc>
          <w:tcPr>
            <w:tcW w:w="2551" w:type="dxa"/>
          </w:tcPr>
          <w:p w:rsidR="00577AB5" w:rsidRDefault="00577AB5">
            <w:pPr>
              <w:pStyle w:val="ConsPlusNormal"/>
            </w:pPr>
            <w:r>
              <w:t>с. Шарлык, пер. Библиотечный, д. 9</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899,60</w:t>
            </w:r>
          </w:p>
        </w:tc>
        <w:tc>
          <w:tcPr>
            <w:tcW w:w="1804" w:type="dxa"/>
          </w:tcPr>
          <w:p w:rsidR="00577AB5" w:rsidRDefault="00577AB5">
            <w:pPr>
              <w:pStyle w:val="ConsPlusNormal"/>
              <w:jc w:val="center"/>
            </w:pPr>
            <w:r>
              <w:t>2291948,06</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2291948,06</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1140.</w:t>
            </w:r>
          </w:p>
        </w:tc>
        <w:tc>
          <w:tcPr>
            <w:tcW w:w="2551" w:type="dxa"/>
          </w:tcPr>
          <w:p w:rsidR="00577AB5" w:rsidRDefault="00577AB5">
            <w:pPr>
              <w:pStyle w:val="ConsPlusNormal"/>
            </w:pPr>
            <w:r>
              <w:t>с. Шарлык, ул. Мусы Джалиля, д. 98</w:t>
            </w:r>
          </w:p>
        </w:tc>
        <w:tc>
          <w:tcPr>
            <w:tcW w:w="1871" w:type="dxa"/>
          </w:tcPr>
          <w:p w:rsidR="00577AB5" w:rsidRDefault="00577AB5">
            <w:pPr>
              <w:pStyle w:val="ConsPlusNormal"/>
            </w:pPr>
            <w:r>
              <w:t>ремонт ВИСТС</w:t>
            </w:r>
          </w:p>
        </w:tc>
        <w:tc>
          <w:tcPr>
            <w:tcW w:w="1304" w:type="dxa"/>
          </w:tcPr>
          <w:p w:rsidR="00577AB5" w:rsidRDefault="00577AB5">
            <w:pPr>
              <w:pStyle w:val="ConsPlusNormal"/>
              <w:jc w:val="center"/>
            </w:pPr>
            <w:r>
              <w:t>пог. метров</w:t>
            </w:r>
          </w:p>
        </w:tc>
        <w:tc>
          <w:tcPr>
            <w:tcW w:w="1644" w:type="dxa"/>
          </w:tcPr>
          <w:p w:rsidR="00577AB5" w:rsidRDefault="00577AB5">
            <w:pPr>
              <w:pStyle w:val="ConsPlusNormal"/>
              <w:jc w:val="center"/>
            </w:pPr>
            <w:r>
              <w:t>218,00</w:t>
            </w:r>
          </w:p>
        </w:tc>
        <w:tc>
          <w:tcPr>
            <w:tcW w:w="1804" w:type="dxa"/>
          </w:tcPr>
          <w:p w:rsidR="00577AB5" w:rsidRDefault="00577AB5">
            <w:pPr>
              <w:pStyle w:val="ConsPlusNormal"/>
              <w:jc w:val="center"/>
            </w:pPr>
            <w:r>
              <w:t>1843247,39</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1843247,39</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1141.</w:t>
            </w:r>
          </w:p>
        </w:tc>
        <w:tc>
          <w:tcPr>
            <w:tcW w:w="2551" w:type="dxa"/>
          </w:tcPr>
          <w:p w:rsidR="00577AB5" w:rsidRDefault="00577AB5">
            <w:pPr>
              <w:pStyle w:val="ConsPlusNormal"/>
            </w:pPr>
            <w:r>
              <w:t>с. Шарлык, ул. Строителей, д. 15</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340,00</w:t>
            </w:r>
          </w:p>
        </w:tc>
        <w:tc>
          <w:tcPr>
            <w:tcW w:w="1804" w:type="dxa"/>
          </w:tcPr>
          <w:p w:rsidR="00577AB5" w:rsidRDefault="00577AB5">
            <w:pPr>
              <w:pStyle w:val="ConsPlusNormal"/>
              <w:jc w:val="center"/>
            </w:pPr>
            <w:r>
              <w:t>1757604,61</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1757604,61</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1142.</w:t>
            </w:r>
          </w:p>
        </w:tc>
        <w:tc>
          <w:tcPr>
            <w:tcW w:w="2551" w:type="dxa"/>
          </w:tcPr>
          <w:p w:rsidR="00577AB5" w:rsidRDefault="00577AB5">
            <w:pPr>
              <w:pStyle w:val="ConsPlusNormal"/>
            </w:pPr>
            <w:r>
              <w:t>с. Шарлык, ул. Фрунзе, д. 30</w:t>
            </w:r>
          </w:p>
        </w:tc>
        <w:tc>
          <w:tcPr>
            <w:tcW w:w="1871" w:type="dxa"/>
          </w:tcPr>
          <w:p w:rsidR="00577AB5" w:rsidRDefault="00577AB5">
            <w:pPr>
              <w:pStyle w:val="ConsPlusNormal"/>
            </w:pPr>
            <w:r>
              <w:t>ремонт фундамента</w:t>
            </w:r>
          </w:p>
        </w:tc>
        <w:tc>
          <w:tcPr>
            <w:tcW w:w="1304" w:type="dxa"/>
          </w:tcPr>
          <w:p w:rsidR="00577AB5" w:rsidRDefault="00577AB5">
            <w:pPr>
              <w:pStyle w:val="ConsPlusNormal"/>
              <w:jc w:val="center"/>
            </w:pPr>
            <w:r>
              <w:t>куб. метров</w:t>
            </w:r>
          </w:p>
        </w:tc>
        <w:tc>
          <w:tcPr>
            <w:tcW w:w="1644" w:type="dxa"/>
          </w:tcPr>
          <w:p w:rsidR="00577AB5" w:rsidRDefault="00577AB5">
            <w:pPr>
              <w:pStyle w:val="ConsPlusNormal"/>
              <w:jc w:val="center"/>
            </w:pPr>
            <w:r>
              <w:t>46,60</w:t>
            </w:r>
          </w:p>
        </w:tc>
        <w:tc>
          <w:tcPr>
            <w:tcW w:w="1804" w:type="dxa"/>
          </w:tcPr>
          <w:p w:rsidR="00577AB5" w:rsidRDefault="00577AB5">
            <w:pPr>
              <w:pStyle w:val="ConsPlusNormal"/>
              <w:jc w:val="center"/>
            </w:pPr>
            <w:r>
              <w:t>2829903,14</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200000,00</w:t>
            </w:r>
          </w:p>
        </w:tc>
        <w:tc>
          <w:tcPr>
            <w:tcW w:w="1804" w:type="dxa"/>
          </w:tcPr>
          <w:p w:rsidR="00577AB5" w:rsidRDefault="00577AB5">
            <w:pPr>
              <w:pStyle w:val="ConsPlusNormal"/>
              <w:jc w:val="center"/>
            </w:pPr>
            <w:r>
              <w:t>2629903,14</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794" w:type="dxa"/>
          </w:tcPr>
          <w:p w:rsidR="00577AB5" w:rsidRDefault="00577AB5">
            <w:pPr>
              <w:pStyle w:val="ConsPlusNormal"/>
              <w:jc w:val="center"/>
            </w:pPr>
            <w:r>
              <w:t>1143.</w:t>
            </w:r>
          </w:p>
        </w:tc>
        <w:tc>
          <w:tcPr>
            <w:tcW w:w="2551" w:type="dxa"/>
          </w:tcPr>
          <w:p w:rsidR="00577AB5" w:rsidRDefault="00577AB5">
            <w:pPr>
              <w:pStyle w:val="ConsPlusNormal"/>
            </w:pPr>
            <w:r>
              <w:t>с. Шарлык, ул. Фрунзе, д. 22</w:t>
            </w:r>
          </w:p>
        </w:tc>
        <w:tc>
          <w:tcPr>
            <w:tcW w:w="1871" w:type="dxa"/>
          </w:tcPr>
          <w:p w:rsidR="00577AB5" w:rsidRDefault="00577AB5">
            <w:pPr>
              <w:pStyle w:val="ConsPlusNormal"/>
            </w:pPr>
            <w:r>
              <w:t>утепление и (или) ремонт фасада</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487,30</w:t>
            </w:r>
          </w:p>
        </w:tc>
        <w:tc>
          <w:tcPr>
            <w:tcW w:w="1804" w:type="dxa"/>
          </w:tcPr>
          <w:p w:rsidR="00577AB5" w:rsidRDefault="00577AB5">
            <w:pPr>
              <w:pStyle w:val="ConsPlusNormal"/>
              <w:jc w:val="center"/>
            </w:pPr>
            <w:r>
              <w:t>2251289,80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2251289,80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СРО</w:t>
            </w:r>
          </w:p>
        </w:tc>
      </w:tr>
      <w:tr w:rsidR="00577AB5">
        <w:tc>
          <w:tcPr>
            <w:tcW w:w="21306" w:type="dxa"/>
            <w:gridSpan w:val="13"/>
          </w:tcPr>
          <w:p w:rsidR="00577AB5" w:rsidRDefault="00577AB5">
            <w:pPr>
              <w:pStyle w:val="ConsPlusNormal"/>
              <w:jc w:val="center"/>
              <w:outlineLvl w:val="3"/>
            </w:pPr>
            <w:r>
              <w:t>38. Муниципальное образование Ясненский городской округ</w:t>
            </w:r>
          </w:p>
        </w:tc>
      </w:tr>
      <w:tr w:rsidR="00577AB5">
        <w:tc>
          <w:tcPr>
            <w:tcW w:w="3345" w:type="dxa"/>
            <w:gridSpan w:val="2"/>
          </w:tcPr>
          <w:p w:rsidR="00577AB5" w:rsidRDefault="00577AB5">
            <w:pPr>
              <w:pStyle w:val="ConsPlusNormal"/>
            </w:pPr>
            <w:r>
              <w:t>Итого по муниципальному образованию Ясненский городской округ</w:t>
            </w:r>
          </w:p>
        </w:tc>
        <w:tc>
          <w:tcPr>
            <w:tcW w:w="1871" w:type="dxa"/>
          </w:tcPr>
          <w:p w:rsidR="00577AB5" w:rsidRDefault="00577AB5">
            <w:pPr>
              <w:pStyle w:val="ConsPlusNormal"/>
              <w:jc w:val="center"/>
            </w:pPr>
            <w:r>
              <w:t>X</w:t>
            </w:r>
          </w:p>
        </w:tc>
        <w:tc>
          <w:tcPr>
            <w:tcW w:w="1304" w:type="dxa"/>
          </w:tcPr>
          <w:p w:rsidR="00577AB5" w:rsidRDefault="00577AB5">
            <w:pPr>
              <w:pStyle w:val="ConsPlusNormal"/>
              <w:jc w:val="center"/>
            </w:pPr>
            <w:r>
              <w:t>X</w:t>
            </w:r>
          </w:p>
        </w:tc>
        <w:tc>
          <w:tcPr>
            <w:tcW w:w="1644" w:type="dxa"/>
          </w:tcPr>
          <w:p w:rsidR="00577AB5" w:rsidRDefault="00577AB5">
            <w:pPr>
              <w:pStyle w:val="ConsPlusNormal"/>
              <w:jc w:val="center"/>
            </w:pPr>
            <w:r>
              <w:t>X</w:t>
            </w:r>
          </w:p>
        </w:tc>
        <w:tc>
          <w:tcPr>
            <w:tcW w:w="1804" w:type="dxa"/>
          </w:tcPr>
          <w:p w:rsidR="00577AB5" w:rsidRDefault="00577AB5">
            <w:pPr>
              <w:pStyle w:val="ConsPlusNormal"/>
              <w:jc w:val="center"/>
            </w:pPr>
            <w:r>
              <w:t>2399642,00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2399642,00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X</w:t>
            </w:r>
          </w:p>
        </w:tc>
        <w:tc>
          <w:tcPr>
            <w:tcW w:w="1624" w:type="dxa"/>
          </w:tcPr>
          <w:p w:rsidR="00577AB5" w:rsidRDefault="00577AB5">
            <w:pPr>
              <w:pStyle w:val="ConsPlusNormal"/>
              <w:jc w:val="center"/>
            </w:pPr>
            <w:r>
              <w:t>X</w:t>
            </w:r>
          </w:p>
        </w:tc>
      </w:tr>
      <w:tr w:rsidR="00577AB5">
        <w:tc>
          <w:tcPr>
            <w:tcW w:w="794" w:type="dxa"/>
          </w:tcPr>
          <w:p w:rsidR="00577AB5" w:rsidRDefault="00577AB5">
            <w:pPr>
              <w:pStyle w:val="ConsPlusNormal"/>
              <w:jc w:val="center"/>
            </w:pPr>
            <w:r>
              <w:t>1144.</w:t>
            </w:r>
          </w:p>
        </w:tc>
        <w:tc>
          <w:tcPr>
            <w:tcW w:w="2551" w:type="dxa"/>
          </w:tcPr>
          <w:p w:rsidR="00577AB5" w:rsidRDefault="00577AB5">
            <w:pPr>
              <w:pStyle w:val="ConsPlusNormal"/>
            </w:pPr>
            <w:r>
              <w:t>г. Ясный, ул. Свердлова, д. 9</w:t>
            </w:r>
          </w:p>
        </w:tc>
        <w:tc>
          <w:tcPr>
            <w:tcW w:w="1871" w:type="dxa"/>
          </w:tcPr>
          <w:p w:rsidR="00577AB5" w:rsidRDefault="00577AB5">
            <w:pPr>
              <w:pStyle w:val="ConsPlusNormal"/>
            </w:pPr>
            <w:r>
              <w:t>ремонт и (или) переустройство крыши</w:t>
            </w:r>
          </w:p>
        </w:tc>
        <w:tc>
          <w:tcPr>
            <w:tcW w:w="1304" w:type="dxa"/>
          </w:tcPr>
          <w:p w:rsidR="00577AB5" w:rsidRDefault="00577AB5">
            <w:pPr>
              <w:pStyle w:val="ConsPlusNormal"/>
              <w:jc w:val="center"/>
            </w:pPr>
            <w:r>
              <w:t>кв. метров</w:t>
            </w:r>
          </w:p>
        </w:tc>
        <w:tc>
          <w:tcPr>
            <w:tcW w:w="1644" w:type="dxa"/>
          </w:tcPr>
          <w:p w:rsidR="00577AB5" w:rsidRDefault="00577AB5">
            <w:pPr>
              <w:pStyle w:val="ConsPlusNormal"/>
              <w:jc w:val="center"/>
            </w:pPr>
            <w:r>
              <w:t>771,00</w:t>
            </w:r>
          </w:p>
        </w:tc>
        <w:tc>
          <w:tcPr>
            <w:tcW w:w="1804" w:type="dxa"/>
          </w:tcPr>
          <w:p w:rsidR="00577AB5" w:rsidRDefault="00577AB5">
            <w:pPr>
              <w:pStyle w:val="ConsPlusNormal"/>
              <w:jc w:val="center"/>
            </w:pPr>
            <w:r>
              <w:t>2399642,00</w:t>
            </w:r>
          </w:p>
        </w:tc>
        <w:tc>
          <w:tcPr>
            <w:tcW w:w="1924" w:type="dxa"/>
          </w:tcPr>
          <w:p w:rsidR="00577AB5" w:rsidRDefault="00577AB5">
            <w:pPr>
              <w:pStyle w:val="ConsPlusNormal"/>
              <w:jc w:val="center"/>
            </w:pPr>
            <w:r>
              <w:t>0,00</w:t>
            </w:r>
          </w:p>
        </w:tc>
        <w:tc>
          <w:tcPr>
            <w:tcW w:w="1624" w:type="dxa"/>
          </w:tcPr>
          <w:p w:rsidR="00577AB5" w:rsidRDefault="00577AB5">
            <w:pPr>
              <w:pStyle w:val="ConsPlusNormal"/>
              <w:jc w:val="center"/>
            </w:pPr>
            <w:r>
              <w:t>0,00</w:t>
            </w:r>
          </w:p>
        </w:tc>
        <w:tc>
          <w:tcPr>
            <w:tcW w:w="1504" w:type="dxa"/>
          </w:tcPr>
          <w:p w:rsidR="00577AB5" w:rsidRDefault="00577AB5">
            <w:pPr>
              <w:pStyle w:val="ConsPlusNormal"/>
              <w:jc w:val="center"/>
            </w:pPr>
            <w:r>
              <w:t>0,00</w:t>
            </w:r>
          </w:p>
        </w:tc>
        <w:tc>
          <w:tcPr>
            <w:tcW w:w="1804" w:type="dxa"/>
          </w:tcPr>
          <w:p w:rsidR="00577AB5" w:rsidRDefault="00577AB5">
            <w:pPr>
              <w:pStyle w:val="ConsPlusNormal"/>
              <w:jc w:val="center"/>
            </w:pPr>
            <w:r>
              <w:t>2399642,00</w:t>
            </w:r>
          </w:p>
        </w:tc>
        <w:tc>
          <w:tcPr>
            <w:tcW w:w="1384" w:type="dxa"/>
          </w:tcPr>
          <w:p w:rsidR="00577AB5" w:rsidRDefault="00577AB5">
            <w:pPr>
              <w:pStyle w:val="ConsPlusNormal"/>
              <w:jc w:val="center"/>
            </w:pPr>
            <w:r>
              <w:t>0,00</w:t>
            </w:r>
          </w:p>
        </w:tc>
        <w:tc>
          <w:tcPr>
            <w:tcW w:w="1474" w:type="dxa"/>
          </w:tcPr>
          <w:p w:rsidR="00577AB5" w:rsidRDefault="00577AB5">
            <w:pPr>
              <w:pStyle w:val="ConsPlusNormal"/>
              <w:jc w:val="center"/>
            </w:pPr>
            <w:r>
              <w:t>12.2022</w:t>
            </w:r>
          </w:p>
        </w:tc>
        <w:tc>
          <w:tcPr>
            <w:tcW w:w="1624" w:type="dxa"/>
          </w:tcPr>
          <w:p w:rsidR="00577AB5" w:rsidRDefault="00577AB5">
            <w:pPr>
              <w:pStyle w:val="ConsPlusNormal"/>
              <w:jc w:val="center"/>
            </w:pPr>
            <w:r>
              <w:t>СС</w:t>
            </w:r>
          </w:p>
        </w:tc>
      </w:tr>
    </w:tbl>
    <w:p w:rsidR="00577AB5" w:rsidRDefault="00577AB5">
      <w:pPr>
        <w:sectPr w:rsidR="00577AB5">
          <w:pgSz w:w="16838" w:h="11905" w:orient="landscape"/>
          <w:pgMar w:top="1701" w:right="1134" w:bottom="850" w:left="1134" w:header="0" w:footer="0" w:gutter="0"/>
          <w:cols w:space="720"/>
        </w:sectPr>
      </w:pPr>
    </w:p>
    <w:p w:rsidR="00577AB5" w:rsidRDefault="00577AB5">
      <w:pPr>
        <w:pStyle w:val="ConsPlusNormal"/>
        <w:jc w:val="both"/>
      </w:pPr>
    </w:p>
    <w:p w:rsidR="00577AB5" w:rsidRDefault="00577AB5">
      <w:pPr>
        <w:pStyle w:val="ConsPlusNormal"/>
        <w:ind w:firstLine="540"/>
        <w:jc w:val="both"/>
      </w:pPr>
      <w:r>
        <w:t>--------------------------------</w:t>
      </w:r>
    </w:p>
    <w:p w:rsidR="00577AB5" w:rsidRDefault="00577AB5">
      <w:pPr>
        <w:pStyle w:val="ConsPlusNormal"/>
        <w:spacing w:before="220"/>
        <w:ind w:firstLine="540"/>
        <w:jc w:val="both"/>
      </w:pPr>
      <w:bookmarkStart w:id="3" w:name="P54813"/>
      <w:bookmarkEnd w:id="3"/>
      <w:r>
        <w:t>&lt;*&gt; Ремонт, замена, модернизация лифтов, ремонт лифтовых шахт, машинных и блочных помещений (ремонт ЛО);</w:t>
      </w:r>
    </w:p>
    <w:p w:rsidR="00577AB5" w:rsidRDefault="00577AB5">
      <w:pPr>
        <w:pStyle w:val="ConsPlusNormal"/>
        <w:spacing w:before="220"/>
        <w:ind w:firstLine="540"/>
        <w:jc w:val="both"/>
      </w:pPr>
      <w:r>
        <w:t>ремонт крыши, в том числе переустройство невентилируемой крыши на вентилируемую крышу, устройство выходов на кровлю (ремонт и (или) переустройство крыши);</w:t>
      </w:r>
    </w:p>
    <w:p w:rsidR="00577AB5" w:rsidRDefault="00577AB5">
      <w:pPr>
        <w:pStyle w:val="ConsPlusNormal"/>
        <w:spacing w:before="220"/>
        <w:ind w:firstLine="540"/>
        <w:jc w:val="both"/>
      </w:pPr>
      <w:r>
        <w:t>ремонт подвальных помещений, относящихся к общему имуществу в МКД (ремонт ПП);</w:t>
      </w:r>
    </w:p>
    <w:p w:rsidR="00577AB5" w:rsidRDefault="00577AB5">
      <w:pPr>
        <w:pStyle w:val="ConsPlusNormal"/>
        <w:spacing w:before="220"/>
        <w:ind w:firstLine="540"/>
        <w:jc w:val="both"/>
      </w:pPr>
      <w:r>
        <w:t>утепление и ремонт фасада (утепление и (или) ремонт фасада);</w:t>
      </w:r>
    </w:p>
    <w:p w:rsidR="00577AB5" w:rsidRDefault="00577AB5">
      <w:pPr>
        <w:pStyle w:val="ConsPlusNormal"/>
        <w:spacing w:before="220"/>
        <w:ind w:firstLine="540"/>
        <w:jc w:val="both"/>
      </w:pPr>
      <w:r>
        <w:t>ремонт фундамента МКД (ремонт фундамента);</w:t>
      </w:r>
    </w:p>
    <w:p w:rsidR="00577AB5" w:rsidRDefault="00577AB5">
      <w:pPr>
        <w:pStyle w:val="ConsPlusNormal"/>
        <w:spacing w:before="220"/>
        <w:ind w:firstLine="540"/>
        <w:jc w:val="both"/>
      </w:pPr>
      <w:r>
        <w:t>ремонт внутридомовых инженерных систем теплоснабжения (ремонт ВИСТС);</w:t>
      </w:r>
    </w:p>
    <w:p w:rsidR="00577AB5" w:rsidRDefault="00577AB5">
      <w:pPr>
        <w:pStyle w:val="ConsPlusNormal"/>
        <w:spacing w:before="220"/>
        <w:ind w:firstLine="540"/>
        <w:jc w:val="both"/>
      </w:pPr>
      <w:r>
        <w:t>ремонт внутридомовых инженерных систем горячего водоснабжения (ремонт ВИСГВС);</w:t>
      </w:r>
    </w:p>
    <w:p w:rsidR="00577AB5" w:rsidRDefault="00577AB5">
      <w:pPr>
        <w:pStyle w:val="ConsPlusNormal"/>
        <w:spacing w:before="220"/>
        <w:ind w:firstLine="540"/>
        <w:jc w:val="both"/>
      </w:pPr>
      <w:r>
        <w:t>ремонт внутридомовых инженерных систем холодного водоснабжения (ремонт ВИСХВС);</w:t>
      </w:r>
    </w:p>
    <w:p w:rsidR="00577AB5" w:rsidRDefault="00577AB5">
      <w:pPr>
        <w:pStyle w:val="ConsPlusNormal"/>
        <w:spacing w:before="220"/>
        <w:ind w:firstLine="540"/>
        <w:jc w:val="both"/>
      </w:pPr>
      <w:r>
        <w:t>ремонт внутридомовых инженерных систем водоотведения (ремонт ВИСВО);</w:t>
      </w:r>
    </w:p>
    <w:p w:rsidR="00577AB5" w:rsidRDefault="00577AB5">
      <w:pPr>
        <w:pStyle w:val="ConsPlusNormal"/>
        <w:spacing w:before="220"/>
        <w:ind w:firstLine="540"/>
        <w:jc w:val="both"/>
      </w:pPr>
      <w:r>
        <w:t>ремонт внутридомовых инженерных систем электроснабжения (ремонт ВИСЭС);</w:t>
      </w:r>
    </w:p>
    <w:p w:rsidR="00577AB5" w:rsidRDefault="00577AB5">
      <w:pPr>
        <w:pStyle w:val="ConsPlusNormal"/>
        <w:spacing w:before="220"/>
        <w:ind w:firstLine="540"/>
        <w:jc w:val="both"/>
      </w:pPr>
      <w:r>
        <w:t>ремонт внутридомовых инженерных систем газоснабжения (ремонт ВИСГС);</w:t>
      </w:r>
    </w:p>
    <w:p w:rsidR="00577AB5" w:rsidRDefault="00577AB5">
      <w:pPr>
        <w:pStyle w:val="ConsPlusNormal"/>
        <w:spacing w:before="220"/>
        <w:ind w:firstLine="540"/>
        <w:jc w:val="both"/>
      </w:pPr>
      <w:r>
        <w:t>установка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ресурсов тепловой энергии (ОДПУ ТЭ);</w:t>
      </w:r>
    </w:p>
    <w:p w:rsidR="00577AB5" w:rsidRDefault="00577AB5">
      <w:pPr>
        <w:pStyle w:val="ConsPlusNormal"/>
        <w:spacing w:before="220"/>
        <w:ind w:firstLine="540"/>
        <w:jc w:val="both"/>
      </w:pPr>
      <w:r>
        <w:t>установка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ресурсов горячей воды (ОДПУ ГВ);</w:t>
      </w:r>
    </w:p>
    <w:p w:rsidR="00577AB5" w:rsidRDefault="00577AB5">
      <w:pPr>
        <w:pStyle w:val="ConsPlusNormal"/>
        <w:spacing w:before="220"/>
        <w:ind w:firstLine="540"/>
        <w:jc w:val="both"/>
      </w:pPr>
      <w:r>
        <w:t>установка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ресурсов холодной воды (ОДПУ ХВ);</w:t>
      </w:r>
    </w:p>
    <w:p w:rsidR="00577AB5" w:rsidRDefault="00577AB5">
      <w:pPr>
        <w:pStyle w:val="ConsPlusNormal"/>
        <w:spacing w:before="220"/>
        <w:ind w:firstLine="540"/>
        <w:jc w:val="both"/>
      </w:pPr>
      <w:r>
        <w:t>установка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ресурсов электрической энергии (ОДПУ ЭЭ);</w:t>
      </w:r>
    </w:p>
    <w:p w:rsidR="00577AB5" w:rsidRDefault="00577AB5">
      <w:pPr>
        <w:pStyle w:val="ConsPlusNormal"/>
        <w:spacing w:before="220"/>
        <w:ind w:firstLine="540"/>
        <w:jc w:val="both"/>
      </w:pPr>
      <w:r>
        <w:t>ремонт систем пожаротушения, дымоудаления (ремонт СПД);</w:t>
      </w:r>
    </w:p>
    <w:p w:rsidR="00577AB5" w:rsidRDefault="00577AB5">
      <w:pPr>
        <w:pStyle w:val="ConsPlusNormal"/>
        <w:spacing w:before="220"/>
        <w:ind w:firstLine="540"/>
        <w:jc w:val="both"/>
      </w:pPr>
      <w:r>
        <w:t>другие виды работ (другие).</w:t>
      </w:r>
    </w:p>
    <w:p w:rsidR="00577AB5" w:rsidRDefault="00577AB5">
      <w:pPr>
        <w:pStyle w:val="ConsPlusNormal"/>
        <w:spacing w:before="220"/>
        <w:ind w:firstLine="540"/>
        <w:jc w:val="both"/>
      </w:pPr>
      <w:bookmarkStart w:id="4" w:name="P54830"/>
      <w:bookmarkEnd w:id="4"/>
      <w:r>
        <w:t>&lt;**&gt; Счет регионального оператора (СРО), специальный счет (СС).</w:t>
      </w:r>
    </w:p>
    <w:p w:rsidR="00577AB5" w:rsidRDefault="00577AB5">
      <w:pPr>
        <w:pStyle w:val="ConsPlusNormal"/>
        <w:jc w:val="both"/>
      </w:pPr>
    </w:p>
    <w:p w:rsidR="00577AB5" w:rsidRDefault="00577AB5">
      <w:pPr>
        <w:pStyle w:val="ConsPlusNormal"/>
        <w:jc w:val="both"/>
      </w:pPr>
    </w:p>
    <w:p w:rsidR="00577AB5" w:rsidRDefault="00577AB5">
      <w:pPr>
        <w:pStyle w:val="ConsPlusNormal"/>
        <w:jc w:val="both"/>
      </w:pPr>
    </w:p>
    <w:p w:rsidR="00577AB5" w:rsidRDefault="00577AB5">
      <w:pPr>
        <w:pStyle w:val="ConsPlusNormal"/>
        <w:jc w:val="both"/>
      </w:pPr>
    </w:p>
    <w:p w:rsidR="00577AB5" w:rsidRDefault="00577AB5">
      <w:pPr>
        <w:pStyle w:val="ConsPlusNormal"/>
        <w:jc w:val="both"/>
      </w:pPr>
    </w:p>
    <w:p w:rsidR="00577AB5" w:rsidRDefault="00577AB5">
      <w:pPr>
        <w:pStyle w:val="ConsPlusNormal"/>
        <w:jc w:val="right"/>
        <w:outlineLvl w:val="1"/>
      </w:pPr>
      <w:r>
        <w:t>Приложение 3</w:t>
      </w:r>
    </w:p>
    <w:p w:rsidR="00577AB5" w:rsidRDefault="00577AB5">
      <w:pPr>
        <w:pStyle w:val="ConsPlusNormal"/>
        <w:jc w:val="right"/>
      </w:pPr>
      <w:r>
        <w:t>к краткосрочному плану</w:t>
      </w:r>
    </w:p>
    <w:p w:rsidR="00577AB5" w:rsidRDefault="00577AB5">
      <w:pPr>
        <w:pStyle w:val="ConsPlusNormal"/>
        <w:jc w:val="right"/>
      </w:pPr>
      <w:r>
        <w:t>реализации региональной программы</w:t>
      </w:r>
    </w:p>
    <w:p w:rsidR="00577AB5" w:rsidRDefault="00577AB5">
      <w:pPr>
        <w:pStyle w:val="ConsPlusNormal"/>
        <w:jc w:val="right"/>
      </w:pPr>
      <w:r>
        <w:t>"Проведение капитального ремонта</w:t>
      </w:r>
    </w:p>
    <w:p w:rsidR="00577AB5" w:rsidRDefault="00577AB5">
      <w:pPr>
        <w:pStyle w:val="ConsPlusNormal"/>
        <w:jc w:val="right"/>
      </w:pPr>
      <w:r>
        <w:lastRenderedPageBreak/>
        <w:t>общего имущества</w:t>
      </w:r>
    </w:p>
    <w:p w:rsidR="00577AB5" w:rsidRDefault="00577AB5">
      <w:pPr>
        <w:pStyle w:val="ConsPlusNormal"/>
        <w:jc w:val="right"/>
      </w:pPr>
      <w:r>
        <w:t>в многоквартирных домах,</w:t>
      </w:r>
    </w:p>
    <w:p w:rsidR="00577AB5" w:rsidRDefault="00577AB5">
      <w:pPr>
        <w:pStyle w:val="ConsPlusNormal"/>
        <w:jc w:val="right"/>
      </w:pPr>
      <w:r>
        <w:t>расположенных на территории</w:t>
      </w:r>
    </w:p>
    <w:p w:rsidR="00577AB5" w:rsidRDefault="00577AB5">
      <w:pPr>
        <w:pStyle w:val="ConsPlusNormal"/>
        <w:jc w:val="right"/>
      </w:pPr>
      <w:r>
        <w:t>Оренбургской области,</w:t>
      </w:r>
    </w:p>
    <w:p w:rsidR="00577AB5" w:rsidRDefault="00577AB5">
      <w:pPr>
        <w:pStyle w:val="ConsPlusNormal"/>
        <w:jc w:val="right"/>
      </w:pPr>
      <w:r>
        <w:t>в 2014 - 2043 годах"</w:t>
      </w:r>
    </w:p>
    <w:p w:rsidR="00577AB5" w:rsidRDefault="00577AB5">
      <w:pPr>
        <w:pStyle w:val="ConsPlusNormal"/>
        <w:jc w:val="right"/>
      </w:pPr>
      <w:r>
        <w:t>на 2020 - 2022 годы</w:t>
      </w:r>
    </w:p>
    <w:p w:rsidR="00577AB5" w:rsidRDefault="00577AB5">
      <w:pPr>
        <w:pStyle w:val="ConsPlusNormal"/>
        <w:jc w:val="both"/>
      </w:pPr>
    </w:p>
    <w:p w:rsidR="00577AB5" w:rsidRDefault="00577AB5">
      <w:pPr>
        <w:pStyle w:val="ConsPlusTitle"/>
        <w:jc w:val="center"/>
      </w:pPr>
      <w:bookmarkStart w:id="5" w:name="P54847"/>
      <w:bookmarkEnd w:id="5"/>
      <w:r>
        <w:t>Перечень и планируемые показатели</w:t>
      </w:r>
    </w:p>
    <w:p w:rsidR="00577AB5" w:rsidRDefault="00577AB5">
      <w:pPr>
        <w:pStyle w:val="ConsPlusTitle"/>
        <w:jc w:val="center"/>
      </w:pPr>
      <w:r>
        <w:t>выполнения краткосрочного плана реализации</w:t>
      </w:r>
    </w:p>
    <w:p w:rsidR="00577AB5" w:rsidRDefault="00577AB5">
      <w:pPr>
        <w:pStyle w:val="ConsPlusTitle"/>
        <w:jc w:val="center"/>
      </w:pPr>
      <w:r>
        <w:t>региональной программы "Проведение капитального ремонта</w:t>
      </w:r>
    </w:p>
    <w:p w:rsidR="00577AB5" w:rsidRDefault="00577AB5">
      <w:pPr>
        <w:pStyle w:val="ConsPlusTitle"/>
        <w:jc w:val="center"/>
      </w:pPr>
      <w:r>
        <w:t>общего имущества в многоквартирных домах, расположенных</w:t>
      </w:r>
    </w:p>
    <w:p w:rsidR="00577AB5" w:rsidRDefault="00577AB5">
      <w:pPr>
        <w:pStyle w:val="ConsPlusTitle"/>
        <w:jc w:val="center"/>
      </w:pPr>
      <w:r>
        <w:t>на территории Оренбургской области, в 2014 - 2043 годах"</w:t>
      </w:r>
    </w:p>
    <w:p w:rsidR="00577AB5" w:rsidRDefault="00577AB5">
      <w:pPr>
        <w:pStyle w:val="ConsPlusTitle"/>
        <w:jc w:val="center"/>
      </w:pPr>
      <w:r>
        <w:t>на 2020 - 2022 годы (проектные работы)</w:t>
      </w:r>
    </w:p>
    <w:p w:rsidR="00577AB5" w:rsidRDefault="00577AB5">
      <w:pPr>
        <w:pStyle w:val="ConsPlusNormal"/>
        <w:jc w:val="both"/>
      </w:pPr>
    </w:p>
    <w:p w:rsidR="00577AB5" w:rsidRDefault="00577AB5">
      <w:pPr>
        <w:sectPr w:rsidR="00577AB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005"/>
        <w:gridCol w:w="1587"/>
        <w:gridCol w:w="2551"/>
        <w:gridCol w:w="1984"/>
        <w:gridCol w:w="1701"/>
        <w:gridCol w:w="1984"/>
      </w:tblGrid>
      <w:tr w:rsidR="00577AB5">
        <w:tc>
          <w:tcPr>
            <w:tcW w:w="794" w:type="dxa"/>
            <w:vMerge w:val="restart"/>
          </w:tcPr>
          <w:p w:rsidR="00577AB5" w:rsidRDefault="00577AB5">
            <w:pPr>
              <w:pStyle w:val="ConsPlusNormal"/>
              <w:jc w:val="center"/>
            </w:pPr>
            <w:r>
              <w:lastRenderedPageBreak/>
              <w:t>N п/п</w:t>
            </w:r>
          </w:p>
        </w:tc>
        <w:tc>
          <w:tcPr>
            <w:tcW w:w="3005" w:type="dxa"/>
            <w:vMerge w:val="restart"/>
          </w:tcPr>
          <w:p w:rsidR="00577AB5" w:rsidRDefault="00577AB5">
            <w:pPr>
              <w:pStyle w:val="ConsPlusNormal"/>
              <w:jc w:val="center"/>
            </w:pPr>
            <w:r>
              <w:t>Адрес многоквартирного дома</w:t>
            </w:r>
          </w:p>
          <w:p w:rsidR="00577AB5" w:rsidRDefault="00577AB5">
            <w:pPr>
              <w:pStyle w:val="ConsPlusNormal"/>
              <w:jc w:val="center"/>
            </w:pPr>
            <w:r>
              <w:t>(далее - МКД)</w:t>
            </w:r>
          </w:p>
        </w:tc>
        <w:tc>
          <w:tcPr>
            <w:tcW w:w="1587" w:type="dxa"/>
          </w:tcPr>
          <w:p w:rsidR="00577AB5" w:rsidRDefault="00577AB5">
            <w:pPr>
              <w:pStyle w:val="ConsPlusNormal"/>
              <w:jc w:val="center"/>
            </w:pPr>
            <w:r>
              <w:t>Общая площадь МКД</w:t>
            </w:r>
          </w:p>
        </w:tc>
        <w:tc>
          <w:tcPr>
            <w:tcW w:w="2551" w:type="dxa"/>
          </w:tcPr>
          <w:p w:rsidR="00577AB5" w:rsidRDefault="00577AB5">
            <w:pPr>
              <w:pStyle w:val="ConsPlusNormal"/>
              <w:jc w:val="center"/>
            </w:pPr>
            <w:r>
              <w:t>Количество жителей, зарегистрированных в МКД</w:t>
            </w:r>
          </w:p>
        </w:tc>
        <w:tc>
          <w:tcPr>
            <w:tcW w:w="1984" w:type="dxa"/>
          </w:tcPr>
          <w:p w:rsidR="00577AB5" w:rsidRDefault="00577AB5">
            <w:pPr>
              <w:pStyle w:val="ConsPlusNormal"/>
              <w:jc w:val="center"/>
            </w:pPr>
            <w:r>
              <w:t>Количество работ (услуг) по капитальному ремонту МКД</w:t>
            </w:r>
          </w:p>
        </w:tc>
        <w:tc>
          <w:tcPr>
            <w:tcW w:w="1701" w:type="dxa"/>
          </w:tcPr>
          <w:p w:rsidR="00577AB5" w:rsidRDefault="00577AB5">
            <w:pPr>
              <w:pStyle w:val="ConsPlusNormal"/>
              <w:jc w:val="center"/>
            </w:pPr>
            <w:r>
              <w:t>Количество МКД</w:t>
            </w:r>
          </w:p>
        </w:tc>
        <w:tc>
          <w:tcPr>
            <w:tcW w:w="1984" w:type="dxa"/>
          </w:tcPr>
          <w:p w:rsidR="00577AB5" w:rsidRDefault="00577AB5">
            <w:pPr>
              <w:pStyle w:val="ConsPlusNormal"/>
              <w:jc w:val="center"/>
            </w:pPr>
            <w:r>
              <w:t>Стоимость капитального ремонта МКД</w:t>
            </w:r>
          </w:p>
        </w:tc>
      </w:tr>
      <w:tr w:rsidR="00577AB5">
        <w:tc>
          <w:tcPr>
            <w:tcW w:w="794" w:type="dxa"/>
            <w:vMerge/>
          </w:tcPr>
          <w:p w:rsidR="00577AB5" w:rsidRDefault="00577AB5">
            <w:pPr>
              <w:spacing w:after="1" w:line="0" w:lineRule="atLeast"/>
            </w:pPr>
          </w:p>
        </w:tc>
        <w:tc>
          <w:tcPr>
            <w:tcW w:w="3005" w:type="dxa"/>
            <w:vMerge/>
          </w:tcPr>
          <w:p w:rsidR="00577AB5" w:rsidRDefault="00577AB5">
            <w:pPr>
              <w:spacing w:after="1" w:line="0" w:lineRule="atLeast"/>
            </w:pPr>
          </w:p>
        </w:tc>
        <w:tc>
          <w:tcPr>
            <w:tcW w:w="1587" w:type="dxa"/>
          </w:tcPr>
          <w:p w:rsidR="00577AB5" w:rsidRDefault="00577AB5">
            <w:pPr>
              <w:pStyle w:val="ConsPlusNormal"/>
              <w:jc w:val="center"/>
            </w:pPr>
            <w:r>
              <w:t>кв. метров</w:t>
            </w:r>
          </w:p>
        </w:tc>
        <w:tc>
          <w:tcPr>
            <w:tcW w:w="2551" w:type="dxa"/>
          </w:tcPr>
          <w:p w:rsidR="00577AB5" w:rsidRDefault="00577AB5">
            <w:pPr>
              <w:pStyle w:val="ConsPlusNormal"/>
              <w:jc w:val="center"/>
            </w:pPr>
            <w:r>
              <w:t>человек</w:t>
            </w:r>
          </w:p>
        </w:tc>
        <w:tc>
          <w:tcPr>
            <w:tcW w:w="1984" w:type="dxa"/>
          </w:tcPr>
          <w:p w:rsidR="00577AB5" w:rsidRDefault="00577AB5">
            <w:pPr>
              <w:pStyle w:val="ConsPlusNormal"/>
              <w:jc w:val="center"/>
            </w:pPr>
            <w:r>
              <w:t>штук</w:t>
            </w:r>
          </w:p>
        </w:tc>
        <w:tc>
          <w:tcPr>
            <w:tcW w:w="1701" w:type="dxa"/>
            <w:vAlign w:val="center"/>
          </w:tcPr>
          <w:p w:rsidR="00577AB5" w:rsidRDefault="00577AB5">
            <w:pPr>
              <w:pStyle w:val="ConsPlusNormal"/>
              <w:jc w:val="center"/>
            </w:pPr>
            <w:r>
              <w:t>единиц</w:t>
            </w:r>
          </w:p>
        </w:tc>
        <w:tc>
          <w:tcPr>
            <w:tcW w:w="1984" w:type="dxa"/>
            <w:vAlign w:val="center"/>
          </w:tcPr>
          <w:p w:rsidR="00577AB5" w:rsidRDefault="00577AB5">
            <w:pPr>
              <w:pStyle w:val="ConsPlusNormal"/>
              <w:jc w:val="center"/>
            </w:pPr>
            <w:r>
              <w:t>рублей</w:t>
            </w:r>
          </w:p>
        </w:tc>
      </w:tr>
      <w:tr w:rsidR="00577AB5">
        <w:tc>
          <w:tcPr>
            <w:tcW w:w="794" w:type="dxa"/>
            <w:vAlign w:val="bottom"/>
          </w:tcPr>
          <w:p w:rsidR="00577AB5" w:rsidRDefault="00577AB5">
            <w:pPr>
              <w:pStyle w:val="ConsPlusNormal"/>
              <w:jc w:val="center"/>
            </w:pPr>
            <w:r>
              <w:t>1</w:t>
            </w:r>
          </w:p>
        </w:tc>
        <w:tc>
          <w:tcPr>
            <w:tcW w:w="3005" w:type="dxa"/>
            <w:vAlign w:val="bottom"/>
          </w:tcPr>
          <w:p w:rsidR="00577AB5" w:rsidRDefault="00577AB5">
            <w:pPr>
              <w:pStyle w:val="ConsPlusNormal"/>
              <w:jc w:val="center"/>
            </w:pPr>
            <w:r>
              <w:t>2</w:t>
            </w:r>
          </w:p>
        </w:tc>
        <w:tc>
          <w:tcPr>
            <w:tcW w:w="1587" w:type="dxa"/>
            <w:vAlign w:val="bottom"/>
          </w:tcPr>
          <w:p w:rsidR="00577AB5" w:rsidRDefault="00577AB5">
            <w:pPr>
              <w:pStyle w:val="ConsPlusNormal"/>
              <w:jc w:val="center"/>
            </w:pPr>
            <w:r>
              <w:t>3</w:t>
            </w:r>
          </w:p>
        </w:tc>
        <w:tc>
          <w:tcPr>
            <w:tcW w:w="2551" w:type="dxa"/>
            <w:vAlign w:val="bottom"/>
          </w:tcPr>
          <w:p w:rsidR="00577AB5" w:rsidRDefault="00577AB5">
            <w:pPr>
              <w:pStyle w:val="ConsPlusNormal"/>
              <w:jc w:val="center"/>
            </w:pPr>
            <w:r>
              <w:t>4</w:t>
            </w:r>
          </w:p>
        </w:tc>
        <w:tc>
          <w:tcPr>
            <w:tcW w:w="1984" w:type="dxa"/>
            <w:vAlign w:val="bottom"/>
          </w:tcPr>
          <w:p w:rsidR="00577AB5" w:rsidRDefault="00577AB5">
            <w:pPr>
              <w:pStyle w:val="ConsPlusNormal"/>
              <w:jc w:val="center"/>
            </w:pPr>
            <w:r>
              <w:t>5</w:t>
            </w:r>
          </w:p>
        </w:tc>
        <w:tc>
          <w:tcPr>
            <w:tcW w:w="1701" w:type="dxa"/>
            <w:vAlign w:val="bottom"/>
          </w:tcPr>
          <w:p w:rsidR="00577AB5" w:rsidRDefault="00577AB5">
            <w:pPr>
              <w:pStyle w:val="ConsPlusNormal"/>
              <w:jc w:val="center"/>
            </w:pPr>
            <w:r>
              <w:t>6</w:t>
            </w:r>
          </w:p>
        </w:tc>
        <w:tc>
          <w:tcPr>
            <w:tcW w:w="1984" w:type="dxa"/>
            <w:vAlign w:val="bottom"/>
          </w:tcPr>
          <w:p w:rsidR="00577AB5" w:rsidRDefault="00577AB5">
            <w:pPr>
              <w:pStyle w:val="ConsPlusNormal"/>
              <w:jc w:val="center"/>
            </w:pPr>
            <w:r>
              <w:t>7</w:t>
            </w:r>
          </w:p>
        </w:tc>
      </w:tr>
      <w:tr w:rsidR="00577AB5">
        <w:tc>
          <w:tcPr>
            <w:tcW w:w="3799" w:type="dxa"/>
            <w:gridSpan w:val="2"/>
          </w:tcPr>
          <w:p w:rsidR="00577AB5" w:rsidRDefault="00577AB5">
            <w:pPr>
              <w:pStyle w:val="ConsPlusNormal"/>
            </w:pPr>
            <w:r>
              <w:t>Всего по области</w:t>
            </w:r>
          </w:p>
        </w:tc>
        <w:tc>
          <w:tcPr>
            <w:tcW w:w="1587" w:type="dxa"/>
          </w:tcPr>
          <w:p w:rsidR="00577AB5" w:rsidRDefault="00577AB5">
            <w:pPr>
              <w:pStyle w:val="ConsPlusNormal"/>
              <w:jc w:val="center"/>
            </w:pPr>
            <w:r>
              <w:t>7832982,32</w:t>
            </w:r>
          </w:p>
        </w:tc>
        <w:tc>
          <w:tcPr>
            <w:tcW w:w="2551" w:type="dxa"/>
          </w:tcPr>
          <w:p w:rsidR="00577AB5" w:rsidRDefault="00577AB5">
            <w:pPr>
              <w:pStyle w:val="ConsPlusNormal"/>
              <w:jc w:val="center"/>
            </w:pPr>
            <w:r>
              <w:t>260221</w:t>
            </w:r>
          </w:p>
        </w:tc>
        <w:tc>
          <w:tcPr>
            <w:tcW w:w="1984" w:type="dxa"/>
          </w:tcPr>
          <w:p w:rsidR="00577AB5" w:rsidRDefault="00577AB5">
            <w:pPr>
              <w:pStyle w:val="ConsPlusNormal"/>
              <w:jc w:val="center"/>
            </w:pPr>
            <w:r>
              <w:t>2807</w:t>
            </w:r>
          </w:p>
        </w:tc>
        <w:tc>
          <w:tcPr>
            <w:tcW w:w="1701" w:type="dxa"/>
          </w:tcPr>
          <w:p w:rsidR="00577AB5" w:rsidRDefault="00577AB5">
            <w:pPr>
              <w:pStyle w:val="ConsPlusNormal"/>
              <w:jc w:val="center"/>
            </w:pPr>
            <w:r>
              <w:t>2059</w:t>
            </w:r>
          </w:p>
        </w:tc>
        <w:tc>
          <w:tcPr>
            <w:tcW w:w="1984" w:type="dxa"/>
          </w:tcPr>
          <w:p w:rsidR="00577AB5" w:rsidRDefault="00577AB5">
            <w:pPr>
              <w:pStyle w:val="ConsPlusNormal"/>
              <w:jc w:val="center"/>
            </w:pPr>
            <w:r>
              <w:t>222342060,32</w:t>
            </w:r>
          </w:p>
        </w:tc>
      </w:tr>
      <w:tr w:rsidR="00577AB5">
        <w:tc>
          <w:tcPr>
            <w:tcW w:w="13606" w:type="dxa"/>
            <w:gridSpan w:val="7"/>
            <w:vAlign w:val="bottom"/>
          </w:tcPr>
          <w:p w:rsidR="00577AB5" w:rsidRDefault="00577AB5">
            <w:pPr>
              <w:pStyle w:val="ConsPlusNormal"/>
              <w:jc w:val="center"/>
              <w:outlineLvl w:val="2"/>
            </w:pPr>
            <w:r>
              <w:t>2020 год</w:t>
            </w:r>
          </w:p>
        </w:tc>
      </w:tr>
      <w:tr w:rsidR="00577AB5">
        <w:tc>
          <w:tcPr>
            <w:tcW w:w="3799" w:type="dxa"/>
            <w:gridSpan w:val="2"/>
          </w:tcPr>
          <w:p w:rsidR="00577AB5" w:rsidRDefault="00577AB5">
            <w:pPr>
              <w:pStyle w:val="ConsPlusNormal"/>
            </w:pPr>
            <w:r>
              <w:t>Итого по 2020 году</w:t>
            </w:r>
          </w:p>
        </w:tc>
        <w:tc>
          <w:tcPr>
            <w:tcW w:w="1587" w:type="dxa"/>
          </w:tcPr>
          <w:p w:rsidR="00577AB5" w:rsidRDefault="00577AB5">
            <w:pPr>
              <w:pStyle w:val="ConsPlusNormal"/>
              <w:jc w:val="center"/>
            </w:pPr>
            <w:r>
              <w:t>3218471,21</w:t>
            </w:r>
          </w:p>
        </w:tc>
        <w:tc>
          <w:tcPr>
            <w:tcW w:w="2551" w:type="dxa"/>
          </w:tcPr>
          <w:p w:rsidR="00577AB5" w:rsidRDefault="00577AB5">
            <w:pPr>
              <w:pStyle w:val="ConsPlusNormal"/>
              <w:jc w:val="center"/>
            </w:pPr>
            <w:r>
              <w:t>103396</w:t>
            </w:r>
          </w:p>
        </w:tc>
        <w:tc>
          <w:tcPr>
            <w:tcW w:w="1984" w:type="dxa"/>
          </w:tcPr>
          <w:p w:rsidR="00577AB5" w:rsidRDefault="00577AB5">
            <w:pPr>
              <w:pStyle w:val="ConsPlusNormal"/>
              <w:jc w:val="center"/>
            </w:pPr>
            <w:r>
              <w:t>1196</w:t>
            </w:r>
          </w:p>
        </w:tc>
        <w:tc>
          <w:tcPr>
            <w:tcW w:w="1701" w:type="dxa"/>
          </w:tcPr>
          <w:p w:rsidR="00577AB5" w:rsidRDefault="00577AB5">
            <w:pPr>
              <w:pStyle w:val="ConsPlusNormal"/>
              <w:jc w:val="center"/>
            </w:pPr>
            <w:r>
              <w:t>855</w:t>
            </w:r>
          </w:p>
        </w:tc>
        <w:tc>
          <w:tcPr>
            <w:tcW w:w="1984" w:type="dxa"/>
          </w:tcPr>
          <w:p w:rsidR="00577AB5" w:rsidRDefault="00577AB5">
            <w:pPr>
              <w:pStyle w:val="ConsPlusNormal"/>
              <w:jc w:val="center"/>
            </w:pPr>
            <w:r>
              <w:t>96623820,21</w:t>
            </w:r>
          </w:p>
        </w:tc>
      </w:tr>
      <w:tr w:rsidR="00577AB5">
        <w:tc>
          <w:tcPr>
            <w:tcW w:w="13606" w:type="dxa"/>
            <w:gridSpan w:val="7"/>
          </w:tcPr>
          <w:p w:rsidR="00577AB5" w:rsidRDefault="00577AB5">
            <w:pPr>
              <w:pStyle w:val="ConsPlusNormal"/>
              <w:jc w:val="center"/>
              <w:outlineLvl w:val="3"/>
            </w:pPr>
            <w:r>
              <w:t>1. Муниципальное образование Абдулинский городской округ</w:t>
            </w:r>
          </w:p>
        </w:tc>
      </w:tr>
      <w:tr w:rsidR="00577AB5">
        <w:tc>
          <w:tcPr>
            <w:tcW w:w="3799" w:type="dxa"/>
            <w:gridSpan w:val="2"/>
          </w:tcPr>
          <w:p w:rsidR="00577AB5" w:rsidRDefault="00577AB5">
            <w:pPr>
              <w:pStyle w:val="ConsPlusNormal"/>
            </w:pPr>
            <w:r>
              <w:t>Итого по муниципальному образованию Абдулинский городской округ</w:t>
            </w:r>
          </w:p>
        </w:tc>
        <w:tc>
          <w:tcPr>
            <w:tcW w:w="1587" w:type="dxa"/>
          </w:tcPr>
          <w:p w:rsidR="00577AB5" w:rsidRDefault="00577AB5">
            <w:pPr>
              <w:pStyle w:val="ConsPlusNormal"/>
              <w:jc w:val="center"/>
            </w:pPr>
            <w:r>
              <w:t>8245,10</w:t>
            </w:r>
          </w:p>
        </w:tc>
        <w:tc>
          <w:tcPr>
            <w:tcW w:w="2551" w:type="dxa"/>
          </w:tcPr>
          <w:p w:rsidR="00577AB5" w:rsidRDefault="00577AB5">
            <w:pPr>
              <w:pStyle w:val="ConsPlusNormal"/>
              <w:jc w:val="center"/>
            </w:pPr>
            <w:r>
              <w:t>178</w:t>
            </w:r>
          </w:p>
        </w:tc>
        <w:tc>
          <w:tcPr>
            <w:tcW w:w="1984" w:type="dxa"/>
          </w:tcPr>
          <w:p w:rsidR="00577AB5" w:rsidRDefault="00577AB5">
            <w:pPr>
              <w:pStyle w:val="ConsPlusNormal"/>
              <w:jc w:val="center"/>
            </w:pPr>
            <w:r>
              <w:t>7</w:t>
            </w:r>
          </w:p>
        </w:tc>
        <w:tc>
          <w:tcPr>
            <w:tcW w:w="1701" w:type="dxa"/>
          </w:tcPr>
          <w:p w:rsidR="00577AB5" w:rsidRDefault="00577AB5">
            <w:pPr>
              <w:pStyle w:val="ConsPlusNormal"/>
              <w:jc w:val="center"/>
            </w:pPr>
            <w:r>
              <w:t>6</w:t>
            </w:r>
          </w:p>
        </w:tc>
        <w:tc>
          <w:tcPr>
            <w:tcW w:w="1984" w:type="dxa"/>
          </w:tcPr>
          <w:p w:rsidR="00577AB5" w:rsidRDefault="00577AB5">
            <w:pPr>
              <w:pStyle w:val="ConsPlusNormal"/>
              <w:jc w:val="center"/>
            </w:pPr>
            <w:r>
              <w:t>380858,39</w:t>
            </w:r>
          </w:p>
        </w:tc>
      </w:tr>
      <w:tr w:rsidR="00577AB5">
        <w:tc>
          <w:tcPr>
            <w:tcW w:w="794" w:type="dxa"/>
          </w:tcPr>
          <w:p w:rsidR="00577AB5" w:rsidRDefault="00577AB5">
            <w:pPr>
              <w:pStyle w:val="ConsPlusNormal"/>
              <w:jc w:val="center"/>
            </w:pPr>
            <w:r>
              <w:t>1.</w:t>
            </w:r>
          </w:p>
        </w:tc>
        <w:tc>
          <w:tcPr>
            <w:tcW w:w="3005" w:type="dxa"/>
          </w:tcPr>
          <w:p w:rsidR="00577AB5" w:rsidRDefault="00577AB5">
            <w:pPr>
              <w:pStyle w:val="ConsPlusNormal"/>
            </w:pPr>
            <w:r>
              <w:t>г. Абдулино, ул. Красноармейская, д. 1</w:t>
            </w:r>
          </w:p>
        </w:tc>
        <w:tc>
          <w:tcPr>
            <w:tcW w:w="1587" w:type="dxa"/>
          </w:tcPr>
          <w:p w:rsidR="00577AB5" w:rsidRDefault="00577AB5">
            <w:pPr>
              <w:pStyle w:val="ConsPlusNormal"/>
              <w:jc w:val="center"/>
            </w:pPr>
            <w:r>
              <w:t>1340,20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45755,22</w:t>
            </w:r>
          </w:p>
        </w:tc>
      </w:tr>
      <w:tr w:rsidR="00577AB5">
        <w:tc>
          <w:tcPr>
            <w:tcW w:w="794" w:type="dxa"/>
          </w:tcPr>
          <w:p w:rsidR="00577AB5" w:rsidRDefault="00577AB5">
            <w:pPr>
              <w:pStyle w:val="ConsPlusNormal"/>
              <w:jc w:val="center"/>
            </w:pPr>
            <w:r>
              <w:t>2.</w:t>
            </w:r>
          </w:p>
        </w:tc>
        <w:tc>
          <w:tcPr>
            <w:tcW w:w="3005" w:type="dxa"/>
          </w:tcPr>
          <w:p w:rsidR="00577AB5" w:rsidRDefault="00577AB5">
            <w:pPr>
              <w:pStyle w:val="ConsPlusNormal"/>
            </w:pPr>
            <w:r>
              <w:t>г. Абдулино, ул. Красноармейская, д. 2</w:t>
            </w:r>
          </w:p>
        </w:tc>
        <w:tc>
          <w:tcPr>
            <w:tcW w:w="1587" w:type="dxa"/>
          </w:tcPr>
          <w:p w:rsidR="00577AB5" w:rsidRDefault="00577AB5">
            <w:pPr>
              <w:pStyle w:val="ConsPlusNormal"/>
              <w:jc w:val="center"/>
            </w:pPr>
            <w:r>
              <w:t>1547,50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52736,44</w:t>
            </w:r>
          </w:p>
        </w:tc>
      </w:tr>
      <w:tr w:rsidR="00577AB5">
        <w:tc>
          <w:tcPr>
            <w:tcW w:w="794" w:type="dxa"/>
          </w:tcPr>
          <w:p w:rsidR="00577AB5" w:rsidRDefault="00577AB5">
            <w:pPr>
              <w:pStyle w:val="ConsPlusNormal"/>
              <w:jc w:val="center"/>
            </w:pPr>
            <w:r>
              <w:t>3.</w:t>
            </w:r>
          </w:p>
        </w:tc>
        <w:tc>
          <w:tcPr>
            <w:tcW w:w="3005" w:type="dxa"/>
          </w:tcPr>
          <w:p w:rsidR="00577AB5" w:rsidRDefault="00577AB5">
            <w:pPr>
              <w:pStyle w:val="ConsPlusNormal"/>
            </w:pPr>
            <w:r>
              <w:t>г. Абдулино, ул. Красноармейская, д. 3</w:t>
            </w:r>
          </w:p>
        </w:tc>
        <w:tc>
          <w:tcPr>
            <w:tcW w:w="1587" w:type="dxa"/>
          </w:tcPr>
          <w:p w:rsidR="00577AB5" w:rsidRDefault="00577AB5">
            <w:pPr>
              <w:pStyle w:val="ConsPlusNormal"/>
              <w:jc w:val="center"/>
            </w:pPr>
            <w:r>
              <w:t>1319,40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49432,44</w:t>
            </w:r>
          </w:p>
        </w:tc>
      </w:tr>
      <w:tr w:rsidR="00577AB5">
        <w:tc>
          <w:tcPr>
            <w:tcW w:w="794" w:type="dxa"/>
          </w:tcPr>
          <w:p w:rsidR="00577AB5" w:rsidRDefault="00577AB5">
            <w:pPr>
              <w:pStyle w:val="ConsPlusNormal"/>
              <w:jc w:val="center"/>
            </w:pPr>
            <w:r>
              <w:t>4.</w:t>
            </w:r>
          </w:p>
        </w:tc>
        <w:tc>
          <w:tcPr>
            <w:tcW w:w="3005" w:type="dxa"/>
          </w:tcPr>
          <w:p w:rsidR="00577AB5" w:rsidRDefault="00577AB5">
            <w:pPr>
              <w:pStyle w:val="ConsPlusNormal"/>
            </w:pPr>
            <w:r>
              <w:t>г. Абдулино, ул. Куйбышева, д. 19а</w:t>
            </w:r>
          </w:p>
        </w:tc>
        <w:tc>
          <w:tcPr>
            <w:tcW w:w="1587" w:type="dxa"/>
          </w:tcPr>
          <w:p w:rsidR="00577AB5" w:rsidRDefault="00577AB5">
            <w:pPr>
              <w:pStyle w:val="ConsPlusNormal"/>
              <w:jc w:val="center"/>
            </w:pPr>
            <w:r>
              <w:t>1610,60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110798,47</w:t>
            </w:r>
          </w:p>
        </w:tc>
      </w:tr>
      <w:tr w:rsidR="00577AB5">
        <w:tc>
          <w:tcPr>
            <w:tcW w:w="794" w:type="dxa"/>
          </w:tcPr>
          <w:p w:rsidR="00577AB5" w:rsidRDefault="00577AB5">
            <w:pPr>
              <w:pStyle w:val="ConsPlusNormal"/>
              <w:jc w:val="center"/>
            </w:pPr>
            <w:r>
              <w:t>5.</w:t>
            </w:r>
          </w:p>
        </w:tc>
        <w:tc>
          <w:tcPr>
            <w:tcW w:w="3005" w:type="dxa"/>
          </w:tcPr>
          <w:p w:rsidR="00577AB5" w:rsidRDefault="00577AB5">
            <w:pPr>
              <w:pStyle w:val="ConsPlusNormal"/>
            </w:pPr>
            <w:r>
              <w:t>г. Абдулино, ул. С. Третьякова, д. 1</w:t>
            </w:r>
          </w:p>
        </w:tc>
        <w:tc>
          <w:tcPr>
            <w:tcW w:w="1587" w:type="dxa"/>
          </w:tcPr>
          <w:p w:rsidR="00577AB5" w:rsidRDefault="00577AB5">
            <w:pPr>
              <w:pStyle w:val="ConsPlusNormal"/>
              <w:jc w:val="center"/>
            </w:pPr>
            <w:r>
              <w:t>1147,00</w:t>
            </w:r>
          </w:p>
        </w:tc>
        <w:tc>
          <w:tcPr>
            <w:tcW w:w="2551" w:type="dxa"/>
          </w:tcPr>
          <w:p w:rsidR="00577AB5" w:rsidRDefault="00577AB5">
            <w:pPr>
              <w:pStyle w:val="ConsPlusNormal"/>
              <w:jc w:val="center"/>
            </w:pPr>
            <w:r>
              <w:t>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50063,30</w:t>
            </w:r>
          </w:p>
        </w:tc>
      </w:tr>
      <w:tr w:rsidR="00577AB5">
        <w:tc>
          <w:tcPr>
            <w:tcW w:w="794" w:type="dxa"/>
          </w:tcPr>
          <w:p w:rsidR="00577AB5" w:rsidRDefault="00577AB5">
            <w:pPr>
              <w:pStyle w:val="ConsPlusNormal"/>
              <w:jc w:val="center"/>
            </w:pPr>
            <w:r>
              <w:lastRenderedPageBreak/>
              <w:t>6.</w:t>
            </w:r>
          </w:p>
        </w:tc>
        <w:tc>
          <w:tcPr>
            <w:tcW w:w="3005" w:type="dxa"/>
          </w:tcPr>
          <w:p w:rsidR="00577AB5" w:rsidRDefault="00577AB5">
            <w:pPr>
              <w:pStyle w:val="ConsPlusNormal"/>
            </w:pPr>
            <w:r>
              <w:t>г. Абдулино, ул. Школьная, д. 14</w:t>
            </w:r>
          </w:p>
        </w:tc>
        <w:tc>
          <w:tcPr>
            <w:tcW w:w="1587" w:type="dxa"/>
          </w:tcPr>
          <w:p w:rsidR="00577AB5" w:rsidRDefault="00577AB5">
            <w:pPr>
              <w:pStyle w:val="ConsPlusNormal"/>
              <w:jc w:val="center"/>
            </w:pPr>
            <w:r>
              <w:t>1280,40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72072,52</w:t>
            </w:r>
          </w:p>
        </w:tc>
      </w:tr>
      <w:tr w:rsidR="00577AB5">
        <w:tc>
          <w:tcPr>
            <w:tcW w:w="13606" w:type="dxa"/>
            <w:gridSpan w:val="7"/>
          </w:tcPr>
          <w:p w:rsidR="00577AB5" w:rsidRDefault="00577AB5">
            <w:pPr>
              <w:pStyle w:val="ConsPlusNormal"/>
              <w:jc w:val="center"/>
              <w:outlineLvl w:val="3"/>
            </w:pPr>
            <w:r>
              <w:t>2. Муниципальное образование Адамовский район</w:t>
            </w:r>
          </w:p>
        </w:tc>
      </w:tr>
      <w:tr w:rsidR="00577AB5">
        <w:tc>
          <w:tcPr>
            <w:tcW w:w="3799" w:type="dxa"/>
            <w:gridSpan w:val="2"/>
          </w:tcPr>
          <w:p w:rsidR="00577AB5" w:rsidRDefault="00577AB5">
            <w:pPr>
              <w:pStyle w:val="ConsPlusNormal"/>
            </w:pPr>
            <w:r>
              <w:t>Итого по муниципальному образованию Адамовский район</w:t>
            </w:r>
          </w:p>
        </w:tc>
        <w:tc>
          <w:tcPr>
            <w:tcW w:w="1587" w:type="dxa"/>
          </w:tcPr>
          <w:p w:rsidR="00577AB5" w:rsidRDefault="00577AB5">
            <w:pPr>
              <w:pStyle w:val="ConsPlusNormal"/>
              <w:jc w:val="center"/>
            </w:pPr>
            <w:r>
              <w:t>4402,40</w:t>
            </w:r>
          </w:p>
        </w:tc>
        <w:tc>
          <w:tcPr>
            <w:tcW w:w="2551" w:type="dxa"/>
          </w:tcPr>
          <w:p w:rsidR="00577AB5" w:rsidRDefault="00577AB5">
            <w:pPr>
              <w:pStyle w:val="ConsPlusNormal"/>
              <w:jc w:val="center"/>
            </w:pPr>
            <w:r>
              <w:t>137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2</w:t>
            </w:r>
          </w:p>
        </w:tc>
        <w:tc>
          <w:tcPr>
            <w:tcW w:w="1984" w:type="dxa"/>
          </w:tcPr>
          <w:p w:rsidR="00577AB5" w:rsidRDefault="00577AB5">
            <w:pPr>
              <w:pStyle w:val="ConsPlusNormal"/>
              <w:jc w:val="center"/>
            </w:pPr>
            <w:r>
              <w:t>157319,38</w:t>
            </w:r>
          </w:p>
        </w:tc>
      </w:tr>
      <w:tr w:rsidR="00577AB5">
        <w:tc>
          <w:tcPr>
            <w:tcW w:w="794" w:type="dxa"/>
          </w:tcPr>
          <w:p w:rsidR="00577AB5" w:rsidRDefault="00577AB5">
            <w:pPr>
              <w:pStyle w:val="ConsPlusNormal"/>
              <w:jc w:val="center"/>
            </w:pPr>
            <w:r>
              <w:t>7.</w:t>
            </w:r>
          </w:p>
        </w:tc>
        <w:tc>
          <w:tcPr>
            <w:tcW w:w="3005" w:type="dxa"/>
          </w:tcPr>
          <w:p w:rsidR="00577AB5" w:rsidRDefault="00577AB5">
            <w:pPr>
              <w:pStyle w:val="ConsPlusNormal"/>
            </w:pPr>
            <w:r>
              <w:t>пос. Адамовка, ул. Ленина, д. 43</w:t>
            </w:r>
          </w:p>
        </w:tc>
        <w:tc>
          <w:tcPr>
            <w:tcW w:w="1587" w:type="dxa"/>
          </w:tcPr>
          <w:p w:rsidR="00577AB5" w:rsidRDefault="00577AB5">
            <w:pPr>
              <w:pStyle w:val="ConsPlusNormal"/>
              <w:jc w:val="center"/>
            </w:pPr>
            <w:r>
              <w:t>3234,40</w:t>
            </w:r>
          </w:p>
        </w:tc>
        <w:tc>
          <w:tcPr>
            <w:tcW w:w="2551" w:type="dxa"/>
          </w:tcPr>
          <w:p w:rsidR="00577AB5" w:rsidRDefault="00577AB5">
            <w:pPr>
              <w:pStyle w:val="ConsPlusNormal"/>
              <w:jc w:val="center"/>
            </w:pPr>
            <w:r>
              <w:t>92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58590,82</w:t>
            </w:r>
          </w:p>
        </w:tc>
      </w:tr>
      <w:tr w:rsidR="00577AB5">
        <w:tc>
          <w:tcPr>
            <w:tcW w:w="794" w:type="dxa"/>
          </w:tcPr>
          <w:p w:rsidR="00577AB5" w:rsidRDefault="00577AB5">
            <w:pPr>
              <w:pStyle w:val="ConsPlusNormal"/>
              <w:jc w:val="center"/>
            </w:pPr>
            <w:r>
              <w:t>8.</w:t>
            </w:r>
          </w:p>
        </w:tc>
        <w:tc>
          <w:tcPr>
            <w:tcW w:w="3005" w:type="dxa"/>
          </w:tcPr>
          <w:p w:rsidR="00577AB5" w:rsidRDefault="00577AB5">
            <w:pPr>
              <w:pStyle w:val="ConsPlusNormal"/>
            </w:pPr>
            <w:r>
              <w:t>пос. Шильда, ул. Первомайская, д. 10</w:t>
            </w:r>
          </w:p>
        </w:tc>
        <w:tc>
          <w:tcPr>
            <w:tcW w:w="1587" w:type="dxa"/>
          </w:tcPr>
          <w:p w:rsidR="00577AB5" w:rsidRDefault="00577AB5">
            <w:pPr>
              <w:pStyle w:val="ConsPlusNormal"/>
              <w:jc w:val="center"/>
            </w:pPr>
            <w:r>
              <w:t>1168,00</w:t>
            </w:r>
          </w:p>
        </w:tc>
        <w:tc>
          <w:tcPr>
            <w:tcW w:w="2551" w:type="dxa"/>
          </w:tcPr>
          <w:p w:rsidR="00577AB5" w:rsidRDefault="00577AB5">
            <w:pPr>
              <w:pStyle w:val="ConsPlusNormal"/>
              <w:jc w:val="center"/>
            </w:pPr>
            <w:r>
              <w:t>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98728,56</w:t>
            </w:r>
          </w:p>
        </w:tc>
      </w:tr>
      <w:tr w:rsidR="00577AB5">
        <w:tc>
          <w:tcPr>
            <w:tcW w:w="13606" w:type="dxa"/>
            <w:gridSpan w:val="7"/>
          </w:tcPr>
          <w:p w:rsidR="00577AB5" w:rsidRDefault="00577AB5">
            <w:pPr>
              <w:pStyle w:val="ConsPlusNormal"/>
              <w:jc w:val="center"/>
              <w:outlineLvl w:val="3"/>
            </w:pPr>
            <w:r>
              <w:t>3. Муниципальное образование Акбулакский район</w:t>
            </w:r>
          </w:p>
        </w:tc>
      </w:tr>
      <w:tr w:rsidR="00577AB5">
        <w:tc>
          <w:tcPr>
            <w:tcW w:w="3799" w:type="dxa"/>
            <w:gridSpan w:val="2"/>
          </w:tcPr>
          <w:p w:rsidR="00577AB5" w:rsidRDefault="00577AB5">
            <w:pPr>
              <w:pStyle w:val="ConsPlusNormal"/>
            </w:pPr>
            <w:r>
              <w:t>Итого по муниципальному образованию Акбулакский район</w:t>
            </w:r>
          </w:p>
        </w:tc>
        <w:tc>
          <w:tcPr>
            <w:tcW w:w="1587" w:type="dxa"/>
          </w:tcPr>
          <w:p w:rsidR="00577AB5" w:rsidRDefault="00577AB5">
            <w:pPr>
              <w:pStyle w:val="ConsPlusNormal"/>
              <w:jc w:val="center"/>
            </w:pPr>
            <w:r>
              <w:t>6503,90</w:t>
            </w:r>
          </w:p>
        </w:tc>
        <w:tc>
          <w:tcPr>
            <w:tcW w:w="2551" w:type="dxa"/>
          </w:tcPr>
          <w:p w:rsidR="00577AB5" w:rsidRDefault="00577AB5">
            <w:pPr>
              <w:pStyle w:val="ConsPlusNormal"/>
              <w:jc w:val="center"/>
            </w:pPr>
            <w:r>
              <w:t>386</w:t>
            </w:r>
          </w:p>
        </w:tc>
        <w:tc>
          <w:tcPr>
            <w:tcW w:w="1984" w:type="dxa"/>
          </w:tcPr>
          <w:p w:rsidR="00577AB5" w:rsidRDefault="00577AB5">
            <w:pPr>
              <w:pStyle w:val="ConsPlusNormal"/>
              <w:jc w:val="center"/>
            </w:pPr>
            <w:r>
              <w:t>7</w:t>
            </w:r>
          </w:p>
        </w:tc>
        <w:tc>
          <w:tcPr>
            <w:tcW w:w="1701" w:type="dxa"/>
          </w:tcPr>
          <w:p w:rsidR="00577AB5" w:rsidRDefault="00577AB5">
            <w:pPr>
              <w:pStyle w:val="ConsPlusNormal"/>
              <w:jc w:val="center"/>
            </w:pPr>
            <w:r>
              <w:t>6</w:t>
            </w:r>
          </w:p>
        </w:tc>
        <w:tc>
          <w:tcPr>
            <w:tcW w:w="1984" w:type="dxa"/>
          </w:tcPr>
          <w:p w:rsidR="00577AB5" w:rsidRDefault="00577AB5">
            <w:pPr>
              <w:pStyle w:val="ConsPlusNormal"/>
              <w:jc w:val="center"/>
            </w:pPr>
            <w:r>
              <w:t>431896,25</w:t>
            </w:r>
          </w:p>
        </w:tc>
      </w:tr>
      <w:tr w:rsidR="00577AB5">
        <w:tc>
          <w:tcPr>
            <w:tcW w:w="794" w:type="dxa"/>
          </w:tcPr>
          <w:p w:rsidR="00577AB5" w:rsidRDefault="00577AB5">
            <w:pPr>
              <w:pStyle w:val="ConsPlusNormal"/>
              <w:jc w:val="center"/>
            </w:pPr>
            <w:r>
              <w:t>9.</w:t>
            </w:r>
          </w:p>
        </w:tc>
        <w:tc>
          <w:tcPr>
            <w:tcW w:w="3005" w:type="dxa"/>
          </w:tcPr>
          <w:p w:rsidR="00577AB5" w:rsidRDefault="00577AB5">
            <w:pPr>
              <w:pStyle w:val="ConsPlusNormal"/>
            </w:pPr>
            <w:r>
              <w:t>пос. Акбулак, ул. Бочарникова, д. 71</w:t>
            </w:r>
          </w:p>
        </w:tc>
        <w:tc>
          <w:tcPr>
            <w:tcW w:w="1587" w:type="dxa"/>
          </w:tcPr>
          <w:p w:rsidR="00577AB5" w:rsidRDefault="00577AB5">
            <w:pPr>
              <w:pStyle w:val="ConsPlusNormal"/>
              <w:jc w:val="center"/>
            </w:pPr>
            <w:r>
              <w:t>3267,40</w:t>
            </w:r>
          </w:p>
        </w:tc>
        <w:tc>
          <w:tcPr>
            <w:tcW w:w="2551" w:type="dxa"/>
          </w:tcPr>
          <w:p w:rsidR="00577AB5" w:rsidRDefault="00577AB5">
            <w:pPr>
              <w:pStyle w:val="ConsPlusNormal"/>
              <w:jc w:val="center"/>
            </w:pPr>
            <w:r>
              <w:t>168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72422,11</w:t>
            </w:r>
          </w:p>
        </w:tc>
      </w:tr>
      <w:tr w:rsidR="00577AB5">
        <w:tc>
          <w:tcPr>
            <w:tcW w:w="794" w:type="dxa"/>
          </w:tcPr>
          <w:p w:rsidR="00577AB5" w:rsidRDefault="00577AB5">
            <w:pPr>
              <w:pStyle w:val="ConsPlusNormal"/>
              <w:jc w:val="center"/>
            </w:pPr>
            <w:r>
              <w:t>10.</w:t>
            </w:r>
          </w:p>
        </w:tc>
        <w:tc>
          <w:tcPr>
            <w:tcW w:w="3005" w:type="dxa"/>
          </w:tcPr>
          <w:p w:rsidR="00577AB5" w:rsidRDefault="00577AB5">
            <w:pPr>
              <w:pStyle w:val="ConsPlusNormal"/>
            </w:pPr>
            <w:r>
              <w:t>пос. Акбулак, ул. Горбунова, д. 113</w:t>
            </w:r>
          </w:p>
        </w:tc>
        <w:tc>
          <w:tcPr>
            <w:tcW w:w="1587" w:type="dxa"/>
          </w:tcPr>
          <w:p w:rsidR="00577AB5" w:rsidRDefault="00577AB5">
            <w:pPr>
              <w:pStyle w:val="ConsPlusNormal"/>
              <w:jc w:val="center"/>
            </w:pPr>
            <w:r>
              <w:t>905,30</w:t>
            </w:r>
          </w:p>
        </w:tc>
        <w:tc>
          <w:tcPr>
            <w:tcW w:w="2551" w:type="dxa"/>
          </w:tcPr>
          <w:p w:rsidR="00577AB5" w:rsidRDefault="00577AB5">
            <w:pPr>
              <w:pStyle w:val="ConsPlusNormal"/>
              <w:jc w:val="center"/>
            </w:pPr>
            <w:r>
              <w:t>54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65057,71</w:t>
            </w:r>
          </w:p>
        </w:tc>
      </w:tr>
      <w:tr w:rsidR="00577AB5">
        <w:tc>
          <w:tcPr>
            <w:tcW w:w="794" w:type="dxa"/>
          </w:tcPr>
          <w:p w:rsidR="00577AB5" w:rsidRDefault="00577AB5">
            <w:pPr>
              <w:pStyle w:val="ConsPlusNormal"/>
              <w:jc w:val="center"/>
            </w:pPr>
            <w:r>
              <w:t>11.</w:t>
            </w:r>
          </w:p>
        </w:tc>
        <w:tc>
          <w:tcPr>
            <w:tcW w:w="3005" w:type="dxa"/>
          </w:tcPr>
          <w:p w:rsidR="00577AB5" w:rsidRDefault="00577AB5">
            <w:pPr>
              <w:pStyle w:val="ConsPlusNormal"/>
            </w:pPr>
            <w:r>
              <w:t>пос. Акбулак, ул. Оренбургская, д. 95</w:t>
            </w:r>
          </w:p>
        </w:tc>
        <w:tc>
          <w:tcPr>
            <w:tcW w:w="1587" w:type="dxa"/>
          </w:tcPr>
          <w:p w:rsidR="00577AB5" w:rsidRDefault="00577AB5">
            <w:pPr>
              <w:pStyle w:val="ConsPlusNormal"/>
              <w:jc w:val="center"/>
            </w:pPr>
            <w:r>
              <w:t>973,80</w:t>
            </w:r>
          </w:p>
        </w:tc>
        <w:tc>
          <w:tcPr>
            <w:tcW w:w="2551" w:type="dxa"/>
          </w:tcPr>
          <w:p w:rsidR="00577AB5" w:rsidRDefault="00577AB5">
            <w:pPr>
              <w:pStyle w:val="ConsPlusNormal"/>
              <w:jc w:val="center"/>
            </w:pPr>
            <w:r>
              <w:t>66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101215,69</w:t>
            </w:r>
          </w:p>
        </w:tc>
      </w:tr>
      <w:tr w:rsidR="00577AB5">
        <w:tc>
          <w:tcPr>
            <w:tcW w:w="794" w:type="dxa"/>
          </w:tcPr>
          <w:p w:rsidR="00577AB5" w:rsidRDefault="00577AB5">
            <w:pPr>
              <w:pStyle w:val="ConsPlusNormal"/>
              <w:jc w:val="center"/>
            </w:pPr>
            <w:r>
              <w:t>12.</w:t>
            </w:r>
          </w:p>
        </w:tc>
        <w:tc>
          <w:tcPr>
            <w:tcW w:w="3005" w:type="dxa"/>
          </w:tcPr>
          <w:p w:rsidR="00577AB5" w:rsidRDefault="00577AB5">
            <w:pPr>
              <w:pStyle w:val="ConsPlusNormal"/>
            </w:pPr>
            <w:r>
              <w:t>пос. Акбулак, ул. Терещенко, д. 16</w:t>
            </w:r>
          </w:p>
        </w:tc>
        <w:tc>
          <w:tcPr>
            <w:tcW w:w="1587" w:type="dxa"/>
          </w:tcPr>
          <w:p w:rsidR="00577AB5" w:rsidRDefault="00577AB5">
            <w:pPr>
              <w:pStyle w:val="ConsPlusNormal"/>
              <w:jc w:val="center"/>
            </w:pPr>
            <w:r>
              <w:t>400,10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52936,54</w:t>
            </w:r>
          </w:p>
        </w:tc>
      </w:tr>
      <w:tr w:rsidR="00577AB5">
        <w:tc>
          <w:tcPr>
            <w:tcW w:w="794" w:type="dxa"/>
          </w:tcPr>
          <w:p w:rsidR="00577AB5" w:rsidRDefault="00577AB5">
            <w:pPr>
              <w:pStyle w:val="ConsPlusNormal"/>
              <w:jc w:val="center"/>
            </w:pPr>
            <w:r>
              <w:t>13.</w:t>
            </w:r>
          </w:p>
        </w:tc>
        <w:tc>
          <w:tcPr>
            <w:tcW w:w="3005" w:type="dxa"/>
          </w:tcPr>
          <w:p w:rsidR="00577AB5" w:rsidRDefault="00577AB5">
            <w:pPr>
              <w:pStyle w:val="ConsPlusNormal"/>
            </w:pPr>
            <w:r>
              <w:t>пос. Акбулак, ул. Терещенко, д. 28</w:t>
            </w:r>
          </w:p>
        </w:tc>
        <w:tc>
          <w:tcPr>
            <w:tcW w:w="1587" w:type="dxa"/>
          </w:tcPr>
          <w:p w:rsidR="00577AB5" w:rsidRDefault="00577AB5">
            <w:pPr>
              <w:pStyle w:val="ConsPlusNormal"/>
              <w:jc w:val="center"/>
            </w:pPr>
            <w:r>
              <w:t>405,10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78095,26</w:t>
            </w:r>
          </w:p>
        </w:tc>
      </w:tr>
      <w:tr w:rsidR="00577AB5">
        <w:tc>
          <w:tcPr>
            <w:tcW w:w="794" w:type="dxa"/>
          </w:tcPr>
          <w:p w:rsidR="00577AB5" w:rsidRDefault="00577AB5">
            <w:pPr>
              <w:pStyle w:val="ConsPlusNormal"/>
              <w:jc w:val="center"/>
            </w:pPr>
            <w:r>
              <w:t>14.</w:t>
            </w:r>
          </w:p>
        </w:tc>
        <w:tc>
          <w:tcPr>
            <w:tcW w:w="3005" w:type="dxa"/>
          </w:tcPr>
          <w:p w:rsidR="00577AB5" w:rsidRDefault="00577AB5">
            <w:pPr>
              <w:pStyle w:val="ConsPlusNormal"/>
            </w:pPr>
            <w:r>
              <w:t>пос. Акбулак, ул. Терещенко, д. 48</w:t>
            </w:r>
          </w:p>
        </w:tc>
        <w:tc>
          <w:tcPr>
            <w:tcW w:w="1587" w:type="dxa"/>
          </w:tcPr>
          <w:p w:rsidR="00577AB5" w:rsidRDefault="00577AB5">
            <w:pPr>
              <w:pStyle w:val="ConsPlusNormal"/>
              <w:jc w:val="center"/>
            </w:pPr>
            <w:r>
              <w:t>552,20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62168,94</w:t>
            </w:r>
          </w:p>
        </w:tc>
      </w:tr>
      <w:tr w:rsidR="00577AB5">
        <w:tc>
          <w:tcPr>
            <w:tcW w:w="13606" w:type="dxa"/>
            <w:gridSpan w:val="7"/>
          </w:tcPr>
          <w:p w:rsidR="00577AB5" w:rsidRDefault="00577AB5">
            <w:pPr>
              <w:pStyle w:val="ConsPlusNormal"/>
              <w:jc w:val="center"/>
              <w:outlineLvl w:val="3"/>
            </w:pPr>
            <w:r>
              <w:lastRenderedPageBreak/>
              <w:t>4. Муниципальное образование Асекеевский район</w:t>
            </w:r>
          </w:p>
        </w:tc>
      </w:tr>
      <w:tr w:rsidR="00577AB5">
        <w:tc>
          <w:tcPr>
            <w:tcW w:w="3799" w:type="dxa"/>
            <w:gridSpan w:val="2"/>
          </w:tcPr>
          <w:p w:rsidR="00577AB5" w:rsidRDefault="00577AB5">
            <w:pPr>
              <w:pStyle w:val="ConsPlusNormal"/>
            </w:pPr>
            <w:r>
              <w:t>Итого по муниципальному образованию Асекеевский район</w:t>
            </w:r>
          </w:p>
        </w:tc>
        <w:tc>
          <w:tcPr>
            <w:tcW w:w="1587" w:type="dxa"/>
          </w:tcPr>
          <w:p w:rsidR="00577AB5" w:rsidRDefault="00577AB5">
            <w:pPr>
              <w:pStyle w:val="ConsPlusNormal"/>
              <w:jc w:val="center"/>
            </w:pPr>
            <w:r>
              <w:t>2436,50</w:t>
            </w:r>
          </w:p>
        </w:tc>
        <w:tc>
          <w:tcPr>
            <w:tcW w:w="2551" w:type="dxa"/>
          </w:tcPr>
          <w:p w:rsidR="00577AB5" w:rsidRDefault="00577AB5">
            <w:pPr>
              <w:pStyle w:val="ConsPlusNormal"/>
              <w:jc w:val="center"/>
            </w:pPr>
            <w:r>
              <w:t>85</w:t>
            </w:r>
          </w:p>
        </w:tc>
        <w:tc>
          <w:tcPr>
            <w:tcW w:w="1984" w:type="dxa"/>
          </w:tcPr>
          <w:p w:rsidR="00577AB5" w:rsidRDefault="00577AB5">
            <w:pPr>
              <w:pStyle w:val="ConsPlusNormal"/>
              <w:jc w:val="center"/>
            </w:pPr>
            <w:r>
              <w:t>9</w:t>
            </w:r>
          </w:p>
        </w:tc>
        <w:tc>
          <w:tcPr>
            <w:tcW w:w="1701" w:type="dxa"/>
          </w:tcPr>
          <w:p w:rsidR="00577AB5" w:rsidRDefault="00577AB5">
            <w:pPr>
              <w:pStyle w:val="ConsPlusNormal"/>
              <w:jc w:val="center"/>
            </w:pPr>
            <w:r>
              <w:t>3</w:t>
            </w:r>
          </w:p>
        </w:tc>
        <w:tc>
          <w:tcPr>
            <w:tcW w:w="1984" w:type="dxa"/>
          </w:tcPr>
          <w:p w:rsidR="00577AB5" w:rsidRDefault="00577AB5">
            <w:pPr>
              <w:pStyle w:val="ConsPlusNormal"/>
              <w:jc w:val="center"/>
            </w:pPr>
            <w:r>
              <w:t>743610,32</w:t>
            </w:r>
          </w:p>
        </w:tc>
      </w:tr>
      <w:tr w:rsidR="00577AB5">
        <w:tc>
          <w:tcPr>
            <w:tcW w:w="794" w:type="dxa"/>
          </w:tcPr>
          <w:p w:rsidR="00577AB5" w:rsidRDefault="00577AB5">
            <w:pPr>
              <w:pStyle w:val="ConsPlusNormal"/>
              <w:jc w:val="center"/>
            </w:pPr>
            <w:r>
              <w:t>15.</w:t>
            </w:r>
          </w:p>
        </w:tc>
        <w:tc>
          <w:tcPr>
            <w:tcW w:w="3005" w:type="dxa"/>
          </w:tcPr>
          <w:p w:rsidR="00577AB5" w:rsidRDefault="00577AB5">
            <w:pPr>
              <w:pStyle w:val="ConsPlusNormal"/>
            </w:pPr>
            <w:r>
              <w:t>пос. Чкаловский, ул. Нефтяников, д. 11</w:t>
            </w:r>
          </w:p>
        </w:tc>
        <w:tc>
          <w:tcPr>
            <w:tcW w:w="1587" w:type="dxa"/>
          </w:tcPr>
          <w:p w:rsidR="00577AB5" w:rsidRDefault="00577AB5">
            <w:pPr>
              <w:pStyle w:val="ConsPlusNormal"/>
              <w:jc w:val="center"/>
            </w:pPr>
            <w:r>
              <w:t>883,60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187388,70</w:t>
            </w:r>
          </w:p>
        </w:tc>
      </w:tr>
      <w:tr w:rsidR="00577AB5">
        <w:tc>
          <w:tcPr>
            <w:tcW w:w="794" w:type="dxa"/>
          </w:tcPr>
          <w:p w:rsidR="00577AB5" w:rsidRDefault="00577AB5">
            <w:pPr>
              <w:pStyle w:val="ConsPlusNormal"/>
              <w:jc w:val="center"/>
            </w:pPr>
            <w:r>
              <w:t>16.</w:t>
            </w:r>
          </w:p>
        </w:tc>
        <w:tc>
          <w:tcPr>
            <w:tcW w:w="3005" w:type="dxa"/>
          </w:tcPr>
          <w:p w:rsidR="00577AB5" w:rsidRDefault="00577AB5">
            <w:pPr>
              <w:pStyle w:val="ConsPlusNormal"/>
            </w:pPr>
            <w:r>
              <w:t>с. Асекеево, ул. Московская, д. 14</w:t>
            </w:r>
          </w:p>
        </w:tc>
        <w:tc>
          <w:tcPr>
            <w:tcW w:w="1587" w:type="dxa"/>
          </w:tcPr>
          <w:p w:rsidR="00577AB5" w:rsidRDefault="00577AB5">
            <w:pPr>
              <w:pStyle w:val="ConsPlusNormal"/>
              <w:jc w:val="center"/>
            </w:pPr>
            <w:r>
              <w:t>950,20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271341,69</w:t>
            </w:r>
          </w:p>
        </w:tc>
      </w:tr>
      <w:tr w:rsidR="00577AB5">
        <w:tc>
          <w:tcPr>
            <w:tcW w:w="794" w:type="dxa"/>
          </w:tcPr>
          <w:p w:rsidR="00577AB5" w:rsidRDefault="00577AB5">
            <w:pPr>
              <w:pStyle w:val="ConsPlusNormal"/>
              <w:jc w:val="center"/>
            </w:pPr>
            <w:r>
              <w:t>17.</w:t>
            </w:r>
          </w:p>
        </w:tc>
        <w:tc>
          <w:tcPr>
            <w:tcW w:w="3005" w:type="dxa"/>
          </w:tcPr>
          <w:p w:rsidR="00577AB5" w:rsidRDefault="00577AB5">
            <w:pPr>
              <w:pStyle w:val="ConsPlusNormal"/>
            </w:pPr>
            <w:r>
              <w:t>с. Асекеево, ул. Советская, д. 5</w:t>
            </w:r>
          </w:p>
        </w:tc>
        <w:tc>
          <w:tcPr>
            <w:tcW w:w="1587" w:type="dxa"/>
          </w:tcPr>
          <w:p w:rsidR="00577AB5" w:rsidRDefault="00577AB5">
            <w:pPr>
              <w:pStyle w:val="ConsPlusNormal"/>
              <w:jc w:val="center"/>
            </w:pPr>
            <w:r>
              <w:t>602,70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5</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284879,93</w:t>
            </w:r>
          </w:p>
        </w:tc>
      </w:tr>
      <w:tr w:rsidR="00577AB5">
        <w:tc>
          <w:tcPr>
            <w:tcW w:w="13606" w:type="dxa"/>
            <w:gridSpan w:val="7"/>
          </w:tcPr>
          <w:p w:rsidR="00577AB5" w:rsidRDefault="00577AB5">
            <w:pPr>
              <w:pStyle w:val="ConsPlusNormal"/>
              <w:jc w:val="center"/>
              <w:outlineLvl w:val="3"/>
            </w:pPr>
            <w:r>
              <w:t>5. Муниципальное образование Беляевский район</w:t>
            </w:r>
          </w:p>
        </w:tc>
      </w:tr>
      <w:tr w:rsidR="00577AB5">
        <w:tc>
          <w:tcPr>
            <w:tcW w:w="3799" w:type="dxa"/>
            <w:gridSpan w:val="2"/>
          </w:tcPr>
          <w:p w:rsidR="00577AB5" w:rsidRDefault="00577AB5">
            <w:pPr>
              <w:pStyle w:val="ConsPlusNormal"/>
            </w:pPr>
            <w:r>
              <w:t>Итого по муниципальному образованию Беляевский район</w:t>
            </w:r>
          </w:p>
        </w:tc>
        <w:tc>
          <w:tcPr>
            <w:tcW w:w="1587" w:type="dxa"/>
          </w:tcPr>
          <w:p w:rsidR="00577AB5" w:rsidRDefault="00577AB5">
            <w:pPr>
              <w:pStyle w:val="ConsPlusNormal"/>
              <w:jc w:val="center"/>
            </w:pPr>
            <w:r>
              <w:t>367,50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71155,79</w:t>
            </w:r>
          </w:p>
        </w:tc>
      </w:tr>
      <w:tr w:rsidR="00577AB5">
        <w:tc>
          <w:tcPr>
            <w:tcW w:w="794" w:type="dxa"/>
          </w:tcPr>
          <w:p w:rsidR="00577AB5" w:rsidRDefault="00577AB5">
            <w:pPr>
              <w:pStyle w:val="ConsPlusNormal"/>
              <w:jc w:val="center"/>
            </w:pPr>
            <w:r>
              <w:t>18.</w:t>
            </w:r>
          </w:p>
        </w:tc>
        <w:tc>
          <w:tcPr>
            <w:tcW w:w="3005" w:type="dxa"/>
          </w:tcPr>
          <w:p w:rsidR="00577AB5" w:rsidRDefault="00577AB5">
            <w:pPr>
              <w:pStyle w:val="ConsPlusNormal"/>
            </w:pPr>
            <w:r>
              <w:t>с. Беляевка, ул. Ленинская, д. 1г</w:t>
            </w:r>
          </w:p>
        </w:tc>
        <w:tc>
          <w:tcPr>
            <w:tcW w:w="1587" w:type="dxa"/>
          </w:tcPr>
          <w:p w:rsidR="00577AB5" w:rsidRDefault="00577AB5">
            <w:pPr>
              <w:pStyle w:val="ConsPlusNormal"/>
              <w:jc w:val="center"/>
            </w:pPr>
            <w:r>
              <w:t>367,50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71155,79</w:t>
            </w:r>
          </w:p>
        </w:tc>
      </w:tr>
      <w:tr w:rsidR="00577AB5">
        <w:tc>
          <w:tcPr>
            <w:tcW w:w="13606" w:type="dxa"/>
            <w:gridSpan w:val="7"/>
          </w:tcPr>
          <w:p w:rsidR="00577AB5" w:rsidRDefault="00577AB5">
            <w:pPr>
              <w:pStyle w:val="ConsPlusNormal"/>
              <w:jc w:val="center"/>
              <w:outlineLvl w:val="3"/>
            </w:pPr>
            <w:r>
              <w:t>6. Муниципальное образование Бузулукский район</w:t>
            </w:r>
          </w:p>
        </w:tc>
      </w:tr>
      <w:tr w:rsidR="00577AB5">
        <w:tc>
          <w:tcPr>
            <w:tcW w:w="3799" w:type="dxa"/>
            <w:gridSpan w:val="2"/>
          </w:tcPr>
          <w:p w:rsidR="00577AB5" w:rsidRDefault="00577AB5">
            <w:pPr>
              <w:pStyle w:val="ConsPlusNormal"/>
            </w:pPr>
            <w:r>
              <w:t>Итого по муниципальному образованию Бузулукский район</w:t>
            </w:r>
          </w:p>
        </w:tc>
        <w:tc>
          <w:tcPr>
            <w:tcW w:w="1587" w:type="dxa"/>
          </w:tcPr>
          <w:p w:rsidR="00577AB5" w:rsidRDefault="00577AB5">
            <w:pPr>
              <w:pStyle w:val="ConsPlusNormal"/>
              <w:jc w:val="center"/>
            </w:pPr>
            <w:r>
              <w:t>627,00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56192,62</w:t>
            </w:r>
          </w:p>
        </w:tc>
      </w:tr>
      <w:tr w:rsidR="00577AB5">
        <w:tc>
          <w:tcPr>
            <w:tcW w:w="794" w:type="dxa"/>
          </w:tcPr>
          <w:p w:rsidR="00577AB5" w:rsidRDefault="00577AB5">
            <w:pPr>
              <w:pStyle w:val="ConsPlusNormal"/>
              <w:jc w:val="center"/>
            </w:pPr>
            <w:r>
              <w:t>19.</w:t>
            </w:r>
          </w:p>
        </w:tc>
        <w:tc>
          <w:tcPr>
            <w:tcW w:w="3005" w:type="dxa"/>
          </w:tcPr>
          <w:p w:rsidR="00577AB5" w:rsidRDefault="00577AB5">
            <w:pPr>
              <w:pStyle w:val="ConsPlusNormal"/>
            </w:pPr>
            <w:r>
              <w:t>с. Палимовка, ул. Советская, д. 38</w:t>
            </w:r>
          </w:p>
        </w:tc>
        <w:tc>
          <w:tcPr>
            <w:tcW w:w="1587" w:type="dxa"/>
          </w:tcPr>
          <w:p w:rsidR="00577AB5" w:rsidRDefault="00577AB5">
            <w:pPr>
              <w:pStyle w:val="ConsPlusNormal"/>
              <w:jc w:val="center"/>
            </w:pPr>
            <w:r>
              <w:t>627,00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56192,62</w:t>
            </w:r>
          </w:p>
        </w:tc>
      </w:tr>
      <w:tr w:rsidR="00577AB5">
        <w:tc>
          <w:tcPr>
            <w:tcW w:w="13606" w:type="dxa"/>
            <w:gridSpan w:val="7"/>
          </w:tcPr>
          <w:p w:rsidR="00577AB5" w:rsidRDefault="00577AB5">
            <w:pPr>
              <w:pStyle w:val="ConsPlusNormal"/>
              <w:jc w:val="center"/>
              <w:outlineLvl w:val="3"/>
            </w:pPr>
            <w:r>
              <w:t>7. Муниципальное образование Гайский городской округ</w:t>
            </w:r>
          </w:p>
        </w:tc>
      </w:tr>
      <w:tr w:rsidR="00577AB5">
        <w:tc>
          <w:tcPr>
            <w:tcW w:w="3799" w:type="dxa"/>
            <w:gridSpan w:val="2"/>
          </w:tcPr>
          <w:p w:rsidR="00577AB5" w:rsidRDefault="00577AB5">
            <w:pPr>
              <w:pStyle w:val="ConsPlusNormal"/>
            </w:pPr>
            <w:r>
              <w:t>Итого по муниципальному образованию Гайский городской округ</w:t>
            </w:r>
          </w:p>
        </w:tc>
        <w:tc>
          <w:tcPr>
            <w:tcW w:w="1587" w:type="dxa"/>
          </w:tcPr>
          <w:p w:rsidR="00577AB5" w:rsidRDefault="00577AB5">
            <w:pPr>
              <w:pStyle w:val="ConsPlusNormal"/>
              <w:jc w:val="center"/>
            </w:pPr>
            <w:r>
              <w:t>100765,60</w:t>
            </w:r>
          </w:p>
        </w:tc>
        <w:tc>
          <w:tcPr>
            <w:tcW w:w="2551" w:type="dxa"/>
          </w:tcPr>
          <w:p w:rsidR="00577AB5" w:rsidRDefault="00577AB5">
            <w:pPr>
              <w:pStyle w:val="ConsPlusNormal"/>
              <w:jc w:val="center"/>
            </w:pPr>
            <w:r>
              <w:t>2887</w:t>
            </w:r>
          </w:p>
        </w:tc>
        <w:tc>
          <w:tcPr>
            <w:tcW w:w="1984" w:type="dxa"/>
          </w:tcPr>
          <w:p w:rsidR="00577AB5" w:rsidRDefault="00577AB5">
            <w:pPr>
              <w:pStyle w:val="ConsPlusNormal"/>
              <w:jc w:val="center"/>
            </w:pPr>
            <w:r>
              <w:t>20</w:t>
            </w:r>
          </w:p>
        </w:tc>
        <w:tc>
          <w:tcPr>
            <w:tcW w:w="1701" w:type="dxa"/>
          </w:tcPr>
          <w:p w:rsidR="00577AB5" w:rsidRDefault="00577AB5">
            <w:pPr>
              <w:pStyle w:val="ConsPlusNormal"/>
              <w:jc w:val="center"/>
            </w:pPr>
            <w:r>
              <w:t>20</w:t>
            </w:r>
          </w:p>
        </w:tc>
        <w:tc>
          <w:tcPr>
            <w:tcW w:w="1984" w:type="dxa"/>
          </w:tcPr>
          <w:p w:rsidR="00577AB5" w:rsidRDefault="00577AB5">
            <w:pPr>
              <w:pStyle w:val="ConsPlusNormal"/>
              <w:jc w:val="center"/>
            </w:pPr>
            <w:r>
              <w:t>1539621,48</w:t>
            </w:r>
          </w:p>
        </w:tc>
      </w:tr>
      <w:tr w:rsidR="00577AB5">
        <w:tc>
          <w:tcPr>
            <w:tcW w:w="794" w:type="dxa"/>
          </w:tcPr>
          <w:p w:rsidR="00577AB5" w:rsidRDefault="00577AB5">
            <w:pPr>
              <w:pStyle w:val="ConsPlusNormal"/>
              <w:jc w:val="center"/>
            </w:pPr>
            <w:r>
              <w:t>20.</w:t>
            </w:r>
          </w:p>
        </w:tc>
        <w:tc>
          <w:tcPr>
            <w:tcW w:w="3005" w:type="dxa"/>
          </w:tcPr>
          <w:p w:rsidR="00577AB5" w:rsidRDefault="00577AB5">
            <w:pPr>
              <w:pStyle w:val="ConsPlusNormal"/>
            </w:pPr>
            <w:r>
              <w:t>г. Гай, мкр. 8-й, д. 13</w:t>
            </w:r>
          </w:p>
        </w:tc>
        <w:tc>
          <w:tcPr>
            <w:tcW w:w="1587" w:type="dxa"/>
          </w:tcPr>
          <w:p w:rsidR="00577AB5" w:rsidRDefault="00577AB5">
            <w:pPr>
              <w:pStyle w:val="ConsPlusNormal"/>
              <w:jc w:val="center"/>
            </w:pPr>
            <w:r>
              <w:t>7735,60</w:t>
            </w:r>
          </w:p>
        </w:tc>
        <w:tc>
          <w:tcPr>
            <w:tcW w:w="2551" w:type="dxa"/>
          </w:tcPr>
          <w:p w:rsidR="00577AB5" w:rsidRDefault="00577AB5">
            <w:pPr>
              <w:pStyle w:val="ConsPlusNormal"/>
              <w:jc w:val="center"/>
            </w:pPr>
            <w:r>
              <w:t>196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57479,37</w:t>
            </w:r>
          </w:p>
        </w:tc>
      </w:tr>
      <w:tr w:rsidR="00577AB5">
        <w:tc>
          <w:tcPr>
            <w:tcW w:w="794" w:type="dxa"/>
          </w:tcPr>
          <w:p w:rsidR="00577AB5" w:rsidRDefault="00577AB5">
            <w:pPr>
              <w:pStyle w:val="ConsPlusNormal"/>
              <w:jc w:val="center"/>
            </w:pPr>
            <w:r>
              <w:lastRenderedPageBreak/>
              <w:t>21.</w:t>
            </w:r>
          </w:p>
        </w:tc>
        <w:tc>
          <w:tcPr>
            <w:tcW w:w="3005" w:type="dxa"/>
          </w:tcPr>
          <w:p w:rsidR="00577AB5" w:rsidRDefault="00577AB5">
            <w:pPr>
              <w:pStyle w:val="ConsPlusNormal"/>
            </w:pPr>
            <w:r>
              <w:t>г. Гай, мкр. 8-й, д. 14</w:t>
            </w:r>
          </w:p>
        </w:tc>
        <w:tc>
          <w:tcPr>
            <w:tcW w:w="1587" w:type="dxa"/>
          </w:tcPr>
          <w:p w:rsidR="00577AB5" w:rsidRDefault="00577AB5">
            <w:pPr>
              <w:pStyle w:val="ConsPlusNormal"/>
              <w:jc w:val="center"/>
            </w:pPr>
            <w:r>
              <w:t>3331,10</w:t>
            </w:r>
          </w:p>
        </w:tc>
        <w:tc>
          <w:tcPr>
            <w:tcW w:w="2551" w:type="dxa"/>
          </w:tcPr>
          <w:p w:rsidR="00577AB5" w:rsidRDefault="00577AB5">
            <w:pPr>
              <w:pStyle w:val="ConsPlusNormal"/>
              <w:jc w:val="center"/>
            </w:pPr>
            <w:r>
              <w:t>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39020,71</w:t>
            </w:r>
          </w:p>
        </w:tc>
      </w:tr>
      <w:tr w:rsidR="00577AB5">
        <w:tc>
          <w:tcPr>
            <w:tcW w:w="794" w:type="dxa"/>
          </w:tcPr>
          <w:p w:rsidR="00577AB5" w:rsidRDefault="00577AB5">
            <w:pPr>
              <w:pStyle w:val="ConsPlusNormal"/>
              <w:jc w:val="center"/>
            </w:pPr>
            <w:r>
              <w:t>22.</w:t>
            </w:r>
          </w:p>
        </w:tc>
        <w:tc>
          <w:tcPr>
            <w:tcW w:w="3005" w:type="dxa"/>
          </w:tcPr>
          <w:p w:rsidR="00577AB5" w:rsidRDefault="00577AB5">
            <w:pPr>
              <w:pStyle w:val="ConsPlusNormal"/>
            </w:pPr>
            <w:r>
              <w:t>г. Гай, мкр. 8-й, д. 17</w:t>
            </w:r>
          </w:p>
        </w:tc>
        <w:tc>
          <w:tcPr>
            <w:tcW w:w="1587" w:type="dxa"/>
          </w:tcPr>
          <w:p w:rsidR="00577AB5" w:rsidRDefault="00577AB5">
            <w:pPr>
              <w:pStyle w:val="ConsPlusNormal"/>
              <w:jc w:val="center"/>
            </w:pPr>
            <w:r>
              <w:t>2297,00</w:t>
            </w:r>
          </w:p>
        </w:tc>
        <w:tc>
          <w:tcPr>
            <w:tcW w:w="2551" w:type="dxa"/>
          </w:tcPr>
          <w:p w:rsidR="00577AB5" w:rsidRDefault="00577AB5">
            <w:pPr>
              <w:pStyle w:val="ConsPlusNormal"/>
              <w:jc w:val="center"/>
            </w:pPr>
            <w:r>
              <w:t>61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42608,34</w:t>
            </w:r>
          </w:p>
        </w:tc>
      </w:tr>
      <w:tr w:rsidR="00577AB5">
        <w:tc>
          <w:tcPr>
            <w:tcW w:w="794" w:type="dxa"/>
          </w:tcPr>
          <w:p w:rsidR="00577AB5" w:rsidRDefault="00577AB5">
            <w:pPr>
              <w:pStyle w:val="ConsPlusNormal"/>
              <w:jc w:val="center"/>
            </w:pPr>
            <w:r>
              <w:t>23.</w:t>
            </w:r>
          </w:p>
        </w:tc>
        <w:tc>
          <w:tcPr>
            <w:tcW w:w="3005" w:type="dxa"/>
          </w:tcPr>
          <w:p w:rsidR="00577AB5" w:rsidRDefault="00577AB5">
            <w:pPr>
              <w:pStyle w:val="ConsPlusNormal"/>
            </w:pPr>
            <w:r>
              <w:t>г. Гай, мкр. 8-й, д. 21</w:t>
            </w:r>
          </w:p>
        </w:tc>
        <w:tc>
          <w:tcPr>
            <w:tcW w:w="1587" w:type="dxa"/>
          </w:tcPr>
          <w:p w:rsidR="00577AB5" w:rsidRDefault="00577AB5">
            <w:pPr>
              <w:pStyle w:val="ConsPlusNormal"/>
              <w:jc w:val="center"/>
            </w:pPr>
            <w:r>
              <w:t>3479,90</w:t>
            </w:r>
          </w:p>
        </w:tc>
        <w:tc>
          <w:tcPr>
            <w:tcW w:w="2551" w:type="dxa"/>
          </w:tcPr>
          <w:p w:rsidR="00577AB5" w:rsidRDefault="00577AB5">
            <w:pPr>
              <w:pStyle w:val="ConsPlusNormal"/>
              <w:jc w:val="center"/>
            </w:pPr>
            <w:r>
              <w:t>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39277,98</w:t>
            </w:r>
          </w:p>
        </w:tc>
      </w:tr>
      <w:tr w:rsidR="00577AB5">
        <w:tc>
          <w:tcPr>
            <w:tcW w:w="794" w:type="dxa"/>
          </w:tcPr>
          <w:p w:rsidR="00577AB5" w:rsidRDefault="00577AB5">
            <w:pPr>
              <w:pStyle w:val="ConsPlusNormal"/>
              <w:jc w:val="center"/>
            </w:pPr>
            <w:r>
              <w:t>24.</w:t>
            </w:r>
          </w:p>
        </w:tc>
        <w:tc>
          <w:tcPr>
            <w:tcW w:w="3005" w:type="dxa"/>
          </w:tcPr>
          <w:p w:rsidR="00577AB5" w:rsidRDefault="00577AB5">
            <w:pPr>
              <w:pStyle w:val="ConsPlusNormal"/>
            </w:pPr>
            <w:r>
              <w:t>г. Гай, пер. Парковый, д. 5</w:t>
            </w:r>
          </w:p>
        </w:tc>
        <w:tc>
          <w:tcPr>
            <w:tcW w:w="1587" w:type="dxa"/>
          </w:tcPr>
          <w:p w:rsidR="00577AB5" w:rsidRDefault="00577AB5">
            <w:pPr>
              <w:pStyle w:val="ConsPlusNormal"/>
              <w:jc w:val="center"/>
            </w:pPr>
            <w:r>
              <w:t>3669,70</w:t>
            </w:r>
          </w:p>
        </w:tc>
        <w:tc>
          <w:tcPr>
            <w:tcW w:w="2551" w:type="dxa"/>
          </w:tcPr>
          <w:p w:rsidR="00577AB5" w:rsidRDefault="00577AB5">
            <w:pPr>
              <w:pStyle w:val="ConsPlusNormal"/>
              <w:jc w:val="center"/>
            </w:pPr>
            <w:r>
              <w:t>118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54653,83</w:t>
            </w:r>
          </w:p>
        </w:tc>
      </w:tr>
      <w:tr w:rsidR="00577AB5">
        <w:tc>
          <w:tcPr>
            <w:tcW w:w="794" w:type="dxa"/>
          </w:tcPr>
          <w:p w:rsidR="00577AB5" w:rsidRDefault="00577AB5">
            <w:pPr>
              <w:pStyle w:val="ConsPlusNormal"/>
              <w:jc w:val="center"/>
            </w:pPr>
            <w:r>
              <w:t>25.</w:t>
            </w:r>
          </w:p>
        </w:tc>
        <w:tc>
          <w:tcPr>
            <w:tcW w:w="3005" w:type="dxa"/>
          </w:tcPr>
          <w:p w:rsidR="00577AB5" w:rsidRDefault="00577AB5">
            <w:pPr>
              <w:pStyle w:val="ConsPlusNormal"/>
            </w:pPr>
            <w:r>
              <w:t>г. Гай, просп. Победы, д. 1</w:t>
            </w:r>
          </w:p>
        </w:tc>
        <w:tc>
          <w:tcPr>
            <w:tcW w:w="1587" w:type="dxa"/>
          </w:tcPr>
          <w:p w:rsidR="00577AB5" w:rsidRDefault="00577AB5">
            <w:pPr>
              <w:pStyle w:val="ConsPlusNormal"/>
              <w:jc w:val="center"/>
            </w:pPr>
            <w:r>
              <w:t>4565,30</w:t>
            </w:r>
          </w:p>
        </w:tc>
        <w:tc>
          <w:tcPr>
            <w:tcW w:w="2551" w:type="dxa"/>
          </w:tcPr>
          <w:p w:rsidR="00577AB5" w:rsidRDefault="00577AB5">
            <w:pPr>
              <w:pStyle w:val="ConsPlusNormal"/>
              <w:jc w:val="center"/>
            </w:pPr>
            <w:r>
              <w:t>161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57832,55</w:t>
            </w:r>
          </w:p>
        </w:tc>
      </w:tr>
      <w:tr w:rsidR="00577AB5">
        <w:tc>
          <w:tcPr>
            <w:tcW w:w="794" w:type="dxa"/>
          </w:tcPr>
          <w:p w:rsidR="00577AB5" w:rsidRDefault="00577AB5">
            <w:pPr>
              <w:pStyle w:val="ConsPlusNormal"/>
              <w:jc w:val="center"/>
            </w:pPr>
            <w:r>
              <w:t>26.</w:t>
            </w:r>
          </w:p>
        </w:tc>
        <w:tc>
          <w:tcPr>
            <w:tcW w:w="3005" w:type="dxa"/>
          </w:tcPr>
          <w:p w:rsidR="00577AB5" w:rsidRDefault="00577AB5">
            <w:pPr>
              <w:pStyle w:val="ConsPlusNormal"/>
            </w:pPr>
            <w:r>
              <w:t>г. Гай, просп. Победы, д. 12</w:t>
            </w:r>
          </w:p>
        </w:tc>
        <w:tc>
          <w:tcPr>
            <w:tcW w:w="1587" w:type="dxa"/>
          </w:tcPr>
          <w:p w:rsidR="00577AB5" w:rsidRDefault="00577AB5">
            <w:pPr>
              <w:pStyle w:val="ConsPlusNormal"/>
              <w:jc w:val="center"/>
            </w:pPr>
            <w:r>
              <w:t>4579,40</w:t>
            </w:r>
          </w:p>
        </w:tc>
        <w:tc>
          <w:tcPr>
            <w:tcW w:w="2551" w:type="dxa"/>
          </w:tcPr>
          <w:p w:rsidR="00577AB5" w:rsidRDefault="00577AB5">
            <w:pPr>
              <w:pStyle w:val="ConsPlusNormal"/>
              <w:jc w:val="center"/>
            </w:pPr>
            <w:r>
              <w:t>167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57882,56</w:t>
            </w:r>
          </w:p>
        </w:tc>
      </w:tr>
      <w:tr w:rsidR="00577AB5">
        <w:tc>
          <w:tcPr>
            <w:tcW w:w="794" w:type="dxa"/>
          </w:tcPr>
          <w:p w:rsidR="00577AB5" w:rsidRDefault="00577AB5">
            <w:pPr>
              <w:pStyle w:val="ConsPlusNormal"/>
              <w:jc w:val="center"/>
            </w:pPr>
            <w:r>
              <w:t>27.</w:t>
            </w:r>
          </w:p>
        </w:tc>
        <w:tc>
          <w:tcPr>
            <w:tcW w:w="3005" w:type="dxa"/>
          </w:tcPr>
          <w:p w:rsidR="00577AB5" w:rsidRDefault="00577AB5">
            <w:pPr>
              <w:pStyle w:val="ConsPlusNormal"/>
            </w:pPr>
            <w:r>
              <w:t>г. Гай, просп. Победы, д. 21а</w:t>
            </w:r>
          </w:p>
        </w:tc>
        <w:tc>
          <w:tcPr>
            <w:tcW w:w="1587" w:type="dxa"/>
          </w:tcPr>
          <w:p w:rsidR="00577AB5" w:rsidRDefault="00577AB5">
            <w:pPr>
              <w:pStyle w:val="ConsPlusNormal"/>
              <w:jc w:val="center"/>
            </w:pPr>
            <w:r>
              <w:t>4281,10</w:t>
            </w:r>
          </w:p>
        </w:tc>
        <w:tc>
          <w:tcPr>
            <w:tcW w:w="2551" w:type="dxa"/>
          </w:tcPr>
          <w:p w:rsidR="00577AB5" w:rsidRDefault="00577AB5">
            <w:pPr>
              <w:pStyle w:val="ConsPlusNormal"/>
              <w:jc w:val="center"/>
            </w:pPr>
            <w:r>
              <w:t>158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56823,79</w:t>
            </w:r>
          </w:p>
        </w:tc>
      </w:tr>
      <w:tr w:rsidR="00577AB5">
        <w:tc>
          <w:tcPr>
            <w:tcW w:w="794" w:type="dxa"/>
          </w:tcPr>
          <w:p w:rsidR="00577AB5" w:rsidRDefault="00577AB5">
            <w:pPr>
              <w:pStyle w:val="ConsPlusNormal"/>
              <w:jc w:val="center"/>
            </w:pPr>
            <w:r>
              <w:t>28.</w:t>
            </w:r>
          </w:p>
        </w:tc>
        <w:tc>
          <w:tcPr>
            <w:tcW w:w="3005" w:type="dxa"/>
          </w:tcPr>
          <w:p w:rsidR="00577AB5" w:rsidRDefault="00577AB5">
            <w:pPr>
              <w:pStyle w:val="ConsPlusNormal"/>
            </w:pPr>
            <w:r>
              <w:t>г. Гай, ул. Войченко, д. 5а</w:t>
            </w:r>
          </w:p>
        </w:tc>
        <w:tc>
          <w:tcPr>
            <w:tcW w:w="1587" w:type="dxa"/>
          </w:tcPr>
          <w:p w:rsidR="00577AB5" w:rsidRDefault="00577AB5">
            <w:pPr>
              <w:pStyle w:val="ConsPlusNormal"/>
              <w:jc w:val="center"/>
            </w:pPr>
            <w:r>
              <w:t>5936,80</w:t>
            </w:r>
          </w:p>
        </w:tc>
        <w:tc>
          <w:tcPr>
            <w:tcW w:w="2551" w:type="dxa"/>
          </w:tcPr>
          <w:p w:rsidR="00577AB5" w:rsidRDefault="00577AB5">
            <w:pPr>
              <w:pStyle w:val="ConsPlusNormal"/>
              <w:jc w:val="center"/>
            </w:pPr>
            <w:r>
              <w:t>195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62700,40</w:t>
            </w:r>
          </w:p>
        </w:tc>
      </w:tr>
      <w:tr w:rsidR="00577AB5">
        <w:tc>
          <w:tcPr>
            <w:tcW w:w="794" w:type="dxa"/>
          </w:tcPr>
          <w:p w:rsidR="00577AB5" w:rsidRDefault="00577AB5">
            <w:pPr>
              <w:pStyle w:val="ConsPlusNormal"/>
              <w:jc w:val="center"/>
            </w:pPr>
            <w:r>
              <w:t>29.</w:t>
            </w:r>
          </w:p>
        </w:tc>
        <w:tc>
          <w:tcPr>
            <w:tcW w:w="3005" w:type="dxa"/>
          </w:tcPr>
          <w:p w:rsidR="00577AB5" w:rsidRDefault="00577AB5">
            <w:pPr>
              <w:pStyle w:val="ConsPlusNormal"/>
            </w:pPr>
            <w:r>
              <w:t>г. Гай, ул. Войченко, д. 7а</w:t>
            </w:r>
          </w:p>
        </w:tc>
        <w:tc>
          <w:tcPr>
            <w:tcW w:w="1587" w:type="dxa"/>
          </w:tcPr>
          <w:p w:rsidR="00577AB5" w:rsidRDefault="00577AB5">
            <w:pPr>
              <w:pStyle w:val="ConsPlusNormal"/>
              <w:jc w:val="center"/>
            </w:pPr>
            <w:r>
              <w:t>5873,00</w:t>
            </w:r>
          </w:p>
        </w:tc>
        <w:tc>
          <w:tcPr>
            <w:tcW w:w="2551" w:type="dxa"/>
          </w:tcPr>
          <w:p w:rsidR="00577AB5" w:rsidRDefault="00577AB5">
            <w:pPr>
              <w:pStyle w:val="ConsPlusNormal"/>
              <w:jc w:val="center"/>
            </w:pPr>
            <w:r>
              <w:t>205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62473,99</w:t>
            </w:r>
          </w:p>
        </w:tc>
      </w:tr>
      <w:tr w:rsidR="00577AB5">
        <w:tc>
          <w:tcPr>
            <w:tcW w:w="794" w:type="dxa"/>
          </w:tcPr>
          <w:p w:rsidR="00577AB5" w:rsidRDefault="00577AB5">
            <w:pPr>
              <w:pStyle w:val="ConsPlusNormal"/>
              <w:jc w:val="center"/>
            </w:pPr>
            <w:r>
              <w:t>30.</w:t>
            </w:r>
          </w:p>
        </w:tc>
        <w:tc>
          <w:tcPr>
            <w:tcW w:w="3005" w:type="dxa"/>
          </w:tcPr>
          <w:p w:rsidR="00577AB5" w:rsidRDefault="00577AB5">
            <w:pPr>
              <w:pStyle w:val="ConsPlusNormal"/>
            </w:pPr>
            <w:r>
              <w:t>г. Гай, ул. Ленина, д. 37</w:t>
            </w:r>
          </w:p>
        </w:tc>
        <w:tc>
          <w:tcPr>
            <w:tcW w:w="1587" w:type="dxa"/>
          </w:tcPr>
          <w:p w:rsidR="00577AB5" w:rsidRDefault="00577AB5">
            <w:pPr>
              <w:pStyle w:val="ConsPlusNormal"/>
              <w:jc w:val="center"/>
            </w:pPr>
            <w:r>
              <w:t>5265,60</w:t>
            </w:r>
          </w:p>
        </w:tc>
        <w:tc>
          <w:tcPr>
            <w:tcW w:w="2551" w:type="dxa"/>
          </w:tcPr>
          <w:p w:rsidR="00577AB5" w:rsidRDefault="00577AB5">
            <w:pPr>
              <w:pStyle w:val="ConsPlusNormal"/>
              <w:jc w:val="center"/>
            </w:pPr>
            <w:r>
              <w:t>110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154217,42</w:t>
            </w:r>
          </w:p>
        </w:tc>
      </w:tr>
      <w:tr w:rsidR="00577AB5">
        <w:tc>
          <w:tcPr>
            <w:tcW w:w="794" w:type="dxa"/>
          </w:tcPr>
          <w:p w:rsidR="00577AB5" w:rsidRDefault="00577AB5">
            <w:pPr>
              <w:pStyle w:val="ConsPlusNormal"/>
              <w:jc w:val="center"/>
            </w:pPr>
            <w:r>
              <w:t>31.</w:t>
            </w:r>
          </w:p>
        </w:tc>
        <w:tc>
          <w:tcPr>
            <w:tcW w:w="3005" w:type="dxa"/>
          </w:tcPr>
          <w:p w:rsidR="00577AB5" w:rsidRDefault="00577AB5">
            <w:pPr>
              <w:pStyle w:val="ConsPlusNormal"/>
            </w:pPr>
            <w:r>
              <w:t>г. Гай, ул. Ленина, д. 37а</w:t>
            </w:r>
          </w:p>
        </w:tc>
        <w:tc>
          <w:tcPr>
            <w:tcW w:w="1587" w:type="dxa"/>
          </w:tcPr>
          <w:p w:rsidR="00577AB5" w:rsidRDefault="00577AB5">
            <w:pPr>
              <w:pStyle w:val="ConsPlusNormal"/>
              <w:jc w:val="center"/>
            </w:pPr>
            <w:r>
              <w:t>4324,90</w:t>
            </w:r>
          </w:p>
        </w:tc>
        <w:tc>
          <w:tcPr>
            <w:tcW w:w="2551" w:type="dxa"/>
          </w:tcPr>
          <w:p w:rsidR="00577AB5" w:rsidRDefault="00577AB5">
            <w:pPr>
              <w:pStyle w:val="ConsPlusNormal"/>
              <w:jc w:val="center"/>
            </w:pPr>
            <w:r>
              <w:t>120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139514,24</w:t>
            </w:r>
          </w:p>
        </w:tc>
      </w:tr>
      <w:tr w:rsidR="00577AB5">
        <w:tc>
          <w:tcPr>
            <w:tcW w:w="794" w:type="dxa"/>
          </w:tcPr>
          <w:p w:rsidR="00577AB5" w:rsidRDefault="00577AB5">
            <w:pPr>
              <w:pStyle w:val="ConsPlusNormal"/>
              <w:jc w:val="center"/>
            </w:pPr>
            <w:r>
              <w:t>32.</w:t>
            </w:r>
          </w:p>
        </w:tc>
        <w:tc>
          <w:tcPr>
            <w:tcW w:w="3005" w:type="dxa"/>
          </w:tcPr>
          <w:p w:rsidR="00577AB5" w:rsidRDefault="00577AB5">
            <w:pPr>
              <w:pStyle w:val="ConsPlusNormal"/>
            </w:pPr>
            <w:r>
              <w:t>г. Гай, ул. Ленина, д. 39</w:t>
            </w:r>
          </w:p>
        </w:tc>
        <w:tc>
          <w:tcPr>
            <w:tcW w:w="1587" w:type="dxa"/>
          </w:tcPr>
          <w:p w:rsidR="00577AB5" w:rsidRDefault="00577AB5">
            <w:pPr>
              <w:pStyle w:val="ConsPlusNormal"/>
              <w:jc w:val="center"/>
            </w:pPr>
            <w:r>
              <w:t>5259,10</w:t>
            </w:r>
          </w:p>
        </w:tc>
        <w:tc>
          <w:tcPr>
            <w:tcW w:w="2551" w:type="dxa"/>
          </w:tcPr>
          <w:p w:rsidR="00577AB5" w:rsidRDefault="00577AB5">
            <w:pPr>
              <w:pStyle w:val="ConsPlusNormal"/>
              <w:jc w:val="center"/>
            </w:pPr>
            <w:r>
              <w:t>77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88537,38</w:t>
            </w:r>
          </w:p>
        </w:tc>
      </w:tr>
      <w:tr w:rsidR="00577AB5">
        <w:tc>
          <w:tcPr>
            <w:tcW w:w="794" w:type="dxa"/>
          </w:tcPr>
          <w:p w:rsidR="00577AB5" w:rsidRDefault="00577AB5">
            <w:pPr>
              <w:pStyle w:val="ConsPlusNormal"/>
              <w:jc w:val="center"/>
            </w:pPr>
            <w:r>
              <w:t>33.</w:t>
            </w:r>
          </w:p>
        </w:tc>
        <w:tc>
          <w:tcPr>
            <w:tcW w:w="3005" w:type="dxa"/>
          </w:tcPr>
          <w:p w:rsidR="00577AB5" w:rsidRDefault="00577AB5">
            <w:pPr>
              <w:pStyle w:val="ConsPlusNormal"/>
            </w:pPr>
            <w:r>
              <w:t>г. Гай, ул. Ленина, д. 40</w:t>
            </w:r>
          </w:p>
        </w:tc>
        <w:tc>
          <w:tcPr>
            <w:tcW w:w="1587" w:type="dxa"/>
          </w:tcPr>
          <w:p w:rsidR="00577AB5" w:rsidRDefault="00577AB5">
            <w:pPr>
              <w:pStyle w:val="ConsPlusNormal"/>
              <w:jc w:val="center"/>
            </w:pPr>
            <w:r>
              <w:t>3307,40</w:t>
            </w:r>
          </w:p>
        </w:tc>
        <w:tc>
          <w:tcPr>
            <w:tcW w:w="2551" w:type="dxa"/>
          </w:tcPr>
          <w:p w:rsidR="00577AB5" w:rsidRDefault="00577AB5">
            <w:pPr>
              <w:pStyle w:val="ConsPlusNormal"/>
              <w:jc w:val="center"/>
            </w:pPr>
            <w:r>
              <w:t>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64729,70</w:t>
            </w:r>
          </w:p>
        </w:tc>
      </w:tr>
      <w:tr w:rsidR="00577AB5">
        <w:tc>
          <w:tcPr>
            <w:tcW w:w="794" w:type="dxa"/>
          </w:tcPr>
          <w:p w:rsidR="00577AB5" w:rsidRDefault="00577AB5">
            <w:pPr>
              <w:pStyle w:val="ConsPlusNormal"/>
              <w:jc w:val="center"/>
            </w:pPr>
            <w:r>
              <w:t>34.</w:t>
            </w:r>
          </w:p>
        </w:tc>
        <w:tc>
          <w:tcPr>
            <w:tcW w:w="3005" w:type="dxa"/>
          </w:tcPr>
          <w:p w:rsidR="00577AB5" w:rsidRDefault="00577AB5">
            <w:pPr>
              <w:pStyle w:val="ConsPlusNormal"/>
            </w:pPr>
            <w:r>
              <w:t>г. Гай, ул. Ленина, д. 46</w:t>
            </w:r>
          </w:p>
        </w:tc>
        <w:tc>
          <w:tcPr>
            <w:tcW w:w="1587" w:type="dxa"/>
          </w:tcPr>
          <w:p w:rsidR="00577AB5" w:rsidRDefault="00577AB5">
            <w:pPr>
              <w:pStyle w:val="ConsPlusNormal"/>
              <w:jc w:val="center"/>
            </w:pPr>
            <w:r>
              <w:t>5763,10</w:t>
            </w:r>
          </w:p>
        </w:tc>
        <w:tc>
          <w:tcPr>
            <w:tcW w:w="2551" w:type="dxa"/>
          </w:tcPr>
          <w:p w:rsidR="00577AB5" w:rsidRDefault="00577AB5">
            <w:pPr>
              <w:pStyle w:val="ConsPlusNormal"/>
              <w:jc w:val="center"/>
            </w:pPr>
            <w:r>
              <w:t>167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161993,42</w:t>
            </w:r>
          </w:p>
        </w:tc>
      </w:tr>
      <w:tr w:rsidR="00577AB5">
        <w:tc>
          <w:tcPr>
            <w:tcW w:w="794" w:type="dxa"/>
          </w:tcPr>
          <w:p w:rsidR="00577AB5" w:rsidRDefault="00577AB5">
            <w:pPr>
              <w:pStyle w:val="ConsPlusNormal"/>
              <w:jc w:val="center"/>
            </w:pPr>
            <w:r>
              <w:t>35.</w:t>
            </w:r>
          </w:p>
        </w:tc>
        <w:tc>
          <w:tcPr>
            <w:tcW w:w="3005" w:type="dxa"/>
          </w:tcPr>
          <w:p w:rsidR="00577AB5" w:rsidRDefault="00577AB5">
            <w:pPr>
              <w:pStyle w:val="ConsPlusNormal"/>
            </w:pPr>
            <w:r>
              <w:t>г. Гай, ул. Ленина, д. 47</w:t>
            </w:r>
          </w:p>
        </w:tc>
        <w:tc>
          <w:tcPr>
            <w:tcW w:w="1587" w:type="dxa"/>
          </w:tcPr>
          <w:p w:rsidR="00577AB5" w:rsidRDefault="00577AB5">
            <w:pPr>
              <w:pStyle w:val="ConsPlusNormal"/>
              <w:jc w:val="center"/>
            </w:pPr>
            <w:r>
              <w:t>8317,70</w:t>
            </w:r>
          </w:p>
        </w:tc>
        <w:tc>
          <w:tcPr>
            <w:tcW w:w="2551" w:type="dxa"/>
          </w:tcPr>
          <w:p w:rsidR="00577AB5" w:rsidRDefault="00577AB5">
            <w:pPr>
              <w:pStyle w:val="ConsPlusNormal"/>
              <w:jc w:val="center"/>
            </w:pPr>
            <w:r>
              <w:t>286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71150,92</w:t>
            </w:r>
          </w:p>
        </w:tc>
      </w:tr>
      <w:tr w:rsidR="00577AB5">
        <w:tc>
          <w:tcPr>
            <w:tcW w:w="794" w:type="dxa"/>
          </w:tcPr>
          <w:p w:rsidR="00577AB5" w:rsidRDefault="00577AB5">
            <w:pPr>
              <w:pStyle w:val="ConsPlusNormal"/>
              <w:jc w:val="center"/>
            </w:pPr>
            <w:r>
              <w:t>36.</w:t>
            </w:r>
          </w:p>
        </w:tc>
        <w:tc>
          <w:tcPr>
            <w:tcW w:w="3005" w:type="dxa"/>
          </w:tcPr>
          <w:p w:rsidR="00577AB5" w:rsidRDefault="00577AB5">
            <w:pPr>
              <w:pStyle w:val="ConsPlusNormal"/>
            </w:pPr>
            <w:r>
              <w:t>г. Гай, ул. Молодежная, д. 73</w:t>
            </w:r>
          </w:p>
        </w:tc>
        <w:tc>
          <w:tcPr>
            <w:tcW w:w="1587" w:type="dxa"/>
          </w:tcPr>
          <w:p w:rsidR="00577AB5" w:rsidRDefault="00577AB5">
            <w:pPr>
              <w:pStyle w:val="ConsPlusNormal"/>
              <w:jc w:val="center"/>
            </w:pPr>
            <w:r>
              <w:t>4553,50</w:t>
            </w:r>
          </w:p>
        </w:tc>
        <w:tc>
          <w:tcPr>
            <w:tcW w:w="2551" w:type="dxa"/>
          </w:tcPr>
          <w:p w:rsidR="00577AB5" w:rsidRDefault="00577AB5">
            <w:pPr>
              <w:pStyle w:val="ConsPlusNormal"/>
              <w:jc w:val="center"/>
            </w:pPr>
            <w:r>
              <w:t>153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57790,66</w:t>
            </w:r>
          </w:p>
        </w:tc>
      </w:tr>
      <w:tr w:rsidR="00577AB5">
        <w:tc>
          <w:tcPr>
            <w:tcW w:w="794" w:type="dxa"/>
          </w:tcPr>
          <w:p w:rsidR="00577AB5" w:rsidRDefault="00577AB5">
            <w:pPr>
              <w:pStyle w:val="ConsPlusNormal"/>
              <w:jc w:val="center"/>
            </w:pPr>
            <w:r>
              <w:t>37.</w:t>
            </w:r>
          </w:p>
        </w:tc>
        <w:tc>
          <w:tcPr>
            <w:tcW w:w="3005" w:type="dxa"/>
          </w:tcPr>
          <w:p w:rsidR="00577AB5" w:rsidRDefault="00577AB5">
            <w:pPr>
              <w:pStyle w:val="ConsPlusNormal"/>
            </w:pPr>
            <w:r>
              <w:t>г. Гай, ул. Орская, д. 126</w:t>
            </w:r>
          </w:p>
        </w:tc>
        <w:tc>
          <w:tcPr>
            <w:tcW w:w="1587" w:type="dxa"/>
          </w:tcPr>
          <w:p w:rsidR="00577AB5" w:rsidRDefault="00577AB5">
            <w:pPr>
              <w:pStyle w:val="ConsPlusNormal"/>
              <w:jc w:val="center"/>
            </w:pPr>
            <w:r>
              <w:t>8172,30</w:t>
            </w:r>
          </w:p>
        </w:tc>
        <w:tc>
          <w:tcPr>
            <w:tcW w:w="2551" w:type="dxa"/>
          </w:tcPr>
          <w:p w:rsidR="00577AB5" w:rsidRDefault="00577AB5">
            <w:pPr>
              <w:pStyle w:val="ConsPlusNormal"/>
              <w:jc w:val="center"/>
            </w:pPr>
            <w:r>
              <w:t>276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70634,90</w:t>
            </w:r>
          </w:p>
        </w:tc>
      </w:tr>
      <w:tr w:rsidR="00577AB5">
        <w:tc>
          <w:tcPr>
            <w:tcW w:w="794" w:type="dxa"/>
          </w:tcPr>
          <w:p w:rsidR="00577AB5" w:rsidRDefault="00577AB5">
            <w:pPr>
              <w:pStyle w:val="ConsPlusNormal"/>
              <w:jc w:val="center"/>
            </w:pPr>
            <w:r>
              <w:t>38.</w:t>
            </w:r>
          </w:p>
        </w:tc>
        <w:tc>
          <w:tcPr>
            <w:tcW w:w="3005" w:type="dxa"/>
          </w:tcPr>
          <w:p w:rsidR="00577AB5" w:rsidRDefault="00577AB5">
            <w:pPr>
              <w:pStyle w:val="ConsPlusNormal"/>
            </w:pPr>
            <w:r>
              <w:t>г. Гай, ул. Орская, д. 126а</w:t>
            </w:r>
          </w:p>
        </w:tc>
        <w:tc>
          <w:tcPr>
            <w:tcW w:w="1587" w:type="dxa"/>
          </w:tcPr>
          <w:p w:rsidR="00577AB5" w:rsidRDefault="00577AB5">
            <w:pPr>
              <w:pStyle w:val="ConsPlusNormal"/>
              <w:jc w:val="center"/>
            </w:pPr>
            <w:r>
              <w:t>9231,70</w:t>
            </w:r>
          </w:p>
        </w:tc>
        <w:tc>
          <w:tcPr>
            <w:tcW w:w="2551" w:type="dxa"/>
          </w:tcPr>
          <w:p w:rsidR="00577AB5" w:rsidRDefault="00577AB5">
            <w:pPr>
              <w:pStyle w:val="ConsPlusNormal"/>
              <w:jc w:val="center"/>
            </w:pPr>
            <w:r>
              <w:t>225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143016,92</w:t>
            </w:r>
          </w:p>
        </w:tc>
      </w:tr>
      <w:tr w:rsidR="00577AB5">
        <w:tc>
          <w:tcPr>
            <w:tcW w:w="794" w:type="dxa"/>
          </w:tcPr>
          <w:p w:rsidR="00577AB5" w:rsidRDefault="00577AB5">
            <w:pPr>
              <w:pStyle w:val="ConsPlusNormal"/>
              <w:jc w:val="center"/>
            </w:pPr>
            <w:r>
              <w:t>39.</w:t>
            </w:r>
          </w:p>
        </w:tc>
        <w:tc>
          <w:tcPr>
            <w:tcW w:w="3005" w:type="dxa"/>
          </w:tcPr>
          <w:p w:rsidR="00577AB5" w:rsidRDefault="00577AB5">
            <w:pPr>
              <w:pStyle w:val="ConsPlusNormal"/>
            </w:pPr>
            <w:r>
              <w:t>г. Гай, ул. Советская, д. 15а</w:t>
            </w:r>
          </w:p>
        </w:tc>
        <w:tc>
          <w:tcPr>
            <w:tcW w:w="1587" w:type="dxa"/>
          </w:tcPr>
          <w:p w:rsidR="00577AB5" w:rsidRDefault="00577AB5">
            <w:pPr>
              <w:pStyle w:val="ConsPlusNormal"/>
              <w:jc w:val="center"/>
            </w:pPr>
            <w:r>
              <w:t>821,40</w:t>
            </w:r>
          </w:p>
        </w:tc>
        <w:tc>
          <w:tcPr>
            <w:tcW w:w="2551" w:type="dxa"/>
          </w:tcPr>
          <w:p w:rsidR="00577AB5" w:rsidRDefault="00577AB5">
            <w:pPr>
              <w:pStyle w:val="ConsPlusNormal"/>
              <w:jc w:val="center"/>
            </w:pPr>
            <w:r>
              <w:t>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57282,40</w:t>
            </w:r>
          </w:p>
        </w:tc>
      </w:tr>
      <w:tr w:rsidR="00577AB5">
        <w:tc>
          <w:tcPr>
            <w:tcW w:w="13606" w:type="dxa"/>
            <w:gridSpan w:val="7"/>
          </w:tcPr>
          <w:p w:rsidR="00577AB5" w:rsidRDefault="00577AB5">
            <w:pPr>
              <w:pStyle w:val="ConsPlusNormal"/>
              <w:jc w:val="center"/>
              <w:outlineLvl w:val="3"/>
            </w:pPr>
            <w:r>
              <w:lastRenderedPageBreak/>
              <w:t>8. Муниципальное образование город Бугуруслан</w:t>
            </w:r>
          </w:p>
        </w:tc>
      </w:tr>
      <w:tr w:rsidR="00577AB5">
        <w:tc>
          <w:tcPr>
            <w:tcW w:w="3799" w:type="dxa"/>
            <w:gridSpan w:val="2"/>
          </w:tcPr>
          <w:p w:rsidR="00577AB5" w:rsidRDefault="00577AB5">
            <w:pPr>
              <w:pStyle w:val="ConsPlusNormal"/>
            </w:pPr>
            <w:r>
              <w:t>Итого по муниципальному образованию город Бугуруслан</w:t>
            </w:r>
          </w:p>
        </w:tc>
        <w:tc>
          <w:tcPr>
            <w:tcW w:w="1587" w:type="dxa"/>
          </w:tcPr>
          <w:p w:rsidR="00577AB5" w:rsidRDefault="00577AB5">
            <w:pPr>
              <w:pStyle w:val="ConsPlusNormal"/>
              <w:jc w:val="center"/>
            </w:pPr>
            <w:r>
              <w:t>135332,10</w:t>
            </w:r>
          </w:p>
        </w:tc>
        <w:tc>
          <w:tcPr>
            <w:tcW w:w="2551" w:type="dxa"/>
          </w:tcPr>
          <w:p w:rsidR="00577AB5" w:rsidRDefault="00577AB5">
            <w:pPr>
              <w:pStyle w:val="ConsPlusNormal"/>
              <w:jc w:val="center"/>
            </w:pPr>
            <w:r>
              <w:t>4903</w:t>
            </w:r>
          </w:p>
        </w:tc>
        <w:tc>
          <w:tcPr>
            <w:tcW w:w="1984" w:type="dxa"/>
          </w:tcPr>
          <w:p w:rsidR="00577AB5" w:rsidRDefault="00577AB5">
            <w:pPr>
              <w:pStyle w:val="ConsPlusNormal"/>
              <w:jc w:val="center"/>
            </w:pPr>
            <w:r>
              <w:t>69</w:t>
            </w:r>
          </w:p>
        </w:tc>
        <w:tc>
          <w:tcPr>
            <w:tcW w:w="1701" w:type="dxa"/>
          </w:tcPr>
          <w:p w:rsidR="00577AB5" w:rsidRDefault="00577AB5">
            <w:pPr>
              <w:pStyle w:val="ConsPlusNormal"/>
              <w:jc w:val="center"/>
            </w:pPr>
            <w:r>
              <w:t>51</w:t>
            </w:r>
          </w:p>
        </w:tc>
        <w:tc>
          <w:tcPr>
            <w:tcW w:w="1984" w:type="dxa"/>
          </w:tcPr>
          <w:p w:rsidR="00577AB5" w:rsidRDefault="00577AB5">
            <w:pPr>
              <w:pStyle w:val="ConsPlusNormal"/>
              <w:jc w:val="center"/>
            </w:pPr>
            <w:r>
              <w:t>5157648,56</w:t>
            </w:r>
          </w:p>
        </w:tc>
      </w:tr>
      <w:tr w:rsidR="00577AB5">
        <w:tc>
          <w:tcPr>
            <w:tcW w:w="794" w:type="dxa"/>
          </w:tcPr>
          <w:p w:rsidR="00577AB5" w:rsidRDefault="00577AB5">
            <w:pPr>
              <w:pStyle w:val="ConsPlusNormal"/>
              <w:jc w:val="center"/>
            </w:pPr>
            <w:r>
              <w:t>40.</w:t>
            </w:r>
          </w:p>
        </w:tc>
        <w:tc>
          <w:tcPr>
            <w:tcW w:w="3005" w:type="dxa"/>
          </w:tcPr>
          <w:p w:rsidR="00577AB5" w:rsidRDefault="00577AB5">
            <w:pPr>
              <w:pStyle w:val="ConsPlusNormal"/>
            </w:pPr>
            <w:r>
              <w:t>г. Бугуруслан, 1 микрорайон, д. 1</w:t>
            </w:r>
          </w:p>
        </w:tc>
        <w:tc>
          <w:tcPr>
            <w:tcW w:w="1587" w:type="dxa"/>
          </w:tcPr>
          <w:p w:rsidR="00577AB5" w:rsidRDefault="00577AB5">
            <w:pPr>
              <w:pStyle w:val="ConsPlusNormal"/>
              <w:jc w:val="center"/>
            </w:pPr>
            <w:r>
              <w:t>8082,50</w:t>
            </w:r>
          </w:p>
        </w:tc>
        <w:tc>
          <w:tcPr>
            <w:tcW w:w="2551" w:type="dxa"/>
          </w:tcPr>
          <w:p w:rsidR="00577AB5" w:rsidRDefault="00577AB5">
            <w:pPr>
              <w:pStyle w:val="ConsPlusNormal"/>
              <w:jc w:val="center"/>
            </w:pPr>
            <w:r>
              <w:t>250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81198,26</w:t>
            </w:r>
          </w:p>
        </w:tc>
      </w:tr>
      <w:tr w:rsidR="00577AB5">
        <w:tc>
          <w:tcPr>
            <w:tcW w:w="794" w:type="dxa"/>
          </w:tcPr>
          <w:p w:rsidR="00577AB5" w:rsidRDefault="00577AB5">
            <w:pPr>
              <w:pStyle w:val="ConsPlusNormal"/>
              <w:jc w:val="center"/>
            </w:pPr>
            <w:r>
              <w:t>41.</w:t>
            </w:r>
          </w:p>
        </w:tc>
        <w:tc>
          <w:tcPr>
            <w:tcW w:w="3005" w:type="dxa"/>
          </w:tcPr>
          <w:p w:rsidR="00577AB5" w:rsidRDefault="00577AB5">
            <w:pPr>
              <w:pStyle w:val="ConsPlusNormal"/>
            </w:pPr>
            <w:r>
              <w:t>г. Бугуруслан, 1 микрорайон, д. 13</w:t>
            </w:r>
          </w:p>
        </w:tc>
        <w:tc>
          <w:tcPr>
            <w:tcW w:w="1587" w:type="dxa"/>
          </w:tcPr>
          <w:p w:rsidR="00577AB5" w:rsidRDefault="00577AB5">
            <w:pPr>
              <w:pStyle w:val="ConsPlusNormal"/>
              <w:jc w:val="center"/>
            </w:pPr>
            <w:r>
              <w:t>6529,30</w:t>
            </w:r>
          </w:p>
        </w:tc>
        <w:tc>
          <w:tcPr>
            <w:tcW w:w="2551" w:type="dxa"/>
          </w:tcPr>
          <w:p w:rsidR="00577AB5" w:rsidRDefault="00577AB5">
            <w:pPr>
              <w:pStyle w:val="ConsPlusNormal"/>
              <w:jc w:val="center"/>
            </w:pPr>
            <w:r>
              <w:t>260</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187927,47</w:t>
            </w:r>
          </w:p>
        </w:tc>
      </w:tr>
      <w:tr w:rsidR="00577AB5">
        <w:tc>
          <w:tcPr>
            <w:tcW w:w="794" w:type="dxa"/>
          </w:tcPr>
          <w:p w:rsidR="00577AB5" w:rsidRDefault="00577AB5">
            <w:pPr>
              <w:pStyle w:val="ConsPlusNormal"/>
              <w:jc w:val="center"/>
            </w:pPr>
            <w:r>
              <w:t>42.</w:t>
            </w:r>
          </w:p>
        </w:tc>
        <w:tc>
          <w:tcPr>
            <w:tcW w:w="3005" w:type="dxa"/>
          </w:tcPr>
          <w:p w:rsidR="00577AB5" w:rsidRDefault="00577AB5">
            <w:pPr>
              <w:pStyle w:val="ConsPlusNormal"/>
            </w:pPr>
            <w:r>
              <w:t>г. Бугуруслан, 1 микрорайон, д. 19</w:t>
            </w:r>
          </w:p>
        </w:tc>
        <w:tc>
          <w:tcPr>
            <w:tcW w:w="1587" w:type="dxa"/>
          </w:tcPr>
          <w:p w:rsidR="00577AB5" w:rsidRDefault="00577AB5">
            <w:pPr>
              <w:pStyle w:val="ConsPlusNormal"/>
              <w:jc w:val="center"/>
            </w:pPr>
            <w:r>
              <w:t>2843,60</w:t>
            </w:r>
          </w:p>
        </w:tc>
        <w:tc>
          <w:tcPr>
            <w:tcW w:w="2551" w:type="dxa"/>
          </w:tcPr>
          <w:p w:rsidR="00577AB5" w:rsidRDefault="00577AB5">
            <w:pPr>
              <w:pStyle w:val="ConsPlusNormal"/>
              <w:jc w:val="center"/>
            </w:pPr>
            <w:r>
              <w:t>109</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130854,81</w:t>
            </w:r>
          </w:p>
        </w:tc>
      </w:tr>
      <w:tr w:rsidR="00577AB5">
        <w:tc>
          <w:tcPr>
            <w:tcW w:w="794" w:type="dxa"/>
          </w:tcPr>
          <w:p w:rsidR="00577AB5" w:rsidRDefault="00577AB5">
            <w:pPr>
              <w:pStyle w:val="ConsPlusNormal"/>
              <w:jc w:val="center"/>
            </w:pPr>
            <w:r>
              <w:t>43.</w:t>
            </w:r>
          </w:p>
        </w:tc>
        <w:tc>
          <w:tcPr>
            <w:tcW w:w="3005" w:type="dxa"/>
          </w:tcPr>
          <w:p w:rsidR="00577AB5" w:rsidRDefault="00577AB5">
            <w:pPr>
              <w:pStyle w:val="ConsPlusNormal"/>
            </w:pPr>
            <w:r>
              <w:t>г. Бугуруслан, 1 микрорайон, д. 19а</w:t>
            </w:r>
          </w:p>
        </w:tc>
        <w:tc>
          <w:tcPr>
            <w:tcW w:w="1587" w:type="dxa"/>
          </w:tcPr>
          <w:p w:rsidR="00577AB5" w:rsidRDefault="00577AB5">
            <w:pPr>
              <w:pStyle w:val="ConsPlusNormal"/>
              <w:jc w:val="center"/>
            </w:pPr>
            <w:r>
              <w:t>2915,70</w:t>
            </w:r>
          </w:p>
        </w:tc>
        <w:tc>
          <w:tcPr>
            <w:tcW w:w="2551" w:type="dxa"/>
          </w:tcPr>
          <w:p w:rsidR="00577AB5" w:rsidRDefault="00577AB5">
            <w:pPr>
              <w:pStyle w:val="ConsPlusNormal"/>
              <w:jc w:val="center"/>
            </w:pPr>
            <w:r>
              <w:t>96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50146,95</w:t>
            </w:r>
          </w:p>
        </w:tc>
      </w:tr>
      <w:tr w:rsidR="00577AB5">
        <w:tc>
          <w:tcPr>
            <w:tcW w:w="794" w:type="dxa"/>
          </w:tcPr>
          <w:p w:rsidR="00577AB5" w:rsidRDefault="00577AB5">
            <w:pPr>
              <w:pStyle w:val="ConsPlusNormal"/>
              <w:jc w:val="center"/>
            </w:pPr>
            <w:r>
              <w:t>44.</w:t>
            </w:r>
          </w:p>
        </w:tc>
        <w:tc>
          <w:tcPr>
            <w:tcW w:w="3005" w:type="dxa"/>
          </w:tcPr>
          <w:p w:rsidR="00577AB5" w:rsidRDefault="00577AB5">
            <w:pPr>
              <w:pStyle w:val="ConsPlusNormal"/>
            </w:pPr>
            <w:r>
              <w:t>г. Бугуруслан, 1 микрорайон, д. 5а</w:t>
            </w:r>
          </w:p>
        </w:tc>
        <w:tc>
          <w:tcPr>
            <w:tcW w:w="1587" w:type="dxa"/>
          </w:tcPr>
          <w:p w:rsidR="00577AB5" w:rsidRDefault="00577AB5">
            <w:pPr>
              <w:pStyle w:val="ConsPlusNormal"/>
              <w:jc w:val="center"/>
            </w:pPr>
            <w:r>
              <w:t>6412,60</w:t>
            </w:r>
          </w:p>
        </w:tc>
        <w:tc>
          <w:tcPr>
            <w:tcW w:w="2551" w:type="dxa"/>
          </w:tcPr>
          <w:p w:rsidR="00577AB5" w:rsidRDefault="00577AB5">
            <w:pPr>
              <w:pStyle w:val="ConsPlusNormal"/>
              <w:jc w:val="center"/>
            </w:pPr>
            <w:r>
              <w:t>160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78347,32</w:t>
            </w:r>
          </w:p>
        </w:tc>
      </w:tr>
      <w:tr w:rsidR="00577AB5">
        <w:tc>
          <w:tcPr>
            <w:tcW w:w="794" w:type="dxa"/>
          </w:tcPr>
          <w:p w:rsidR="00577AB5" w:rsidRDefault="00577AB5">
            <w:pPr>
              <w:pStyle w:val="ConsPlusNormal"/>
              <w:jc w:val="center"/>
            </w:pPr>
            <w:r>
              <w:t>45.</w:t>
            </w:r>
          </w:p>
        </w:tc>
        <w:tc>
          <w:tcPr>
            <w:tcW w:w="3005" w:type="dxa"/>
          </w:tcPr>
          <w:p w:rsidR="00577AB5" w:rsidRDefault="00577AB5">
            <w:pPr>
              <w:pStyle w:val="ConsPlusNormal"/>
            </w:pPr>
            <w:r>
              <w:t>г. Бугуруслан, 1 микрорайон, д. 7</w:t>
            </w:r>
          </w:p>
        </w:tc>
        <w:tc>
          <w:tcPr>
            <w:tcW w:w="1587" w:type="dxa"/>
          </w:tcPr>
          <w:p w:rsidR="00577AB5" w:rsidRDefault="00577AB5">
            <w:pPr>
              <w:pStyle w:val="ConsPlusNormal"/>
              <w:jc w:val="center"/>
            </w:pPr>
            <w:r>
              <w:t>4868,20</w:t>
            </w:r>
          </w:p>
        </w:tc>
        <w:tc>
          <w:tcPr>
            <w:tcW w:w="2551" w:type="dxa"/>
          </w:tcPr>
          <w:p w:rsidR="00577AB5" w:rsidRDefault="00577AB5">
            <w:pPr>
              <w:pStyle w:val="ConsPlusNormal"/>
              <w:jc w:val="center"/>
            </w:pPr>
            <w:r>
              <w:t>140</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152768,87</w:t>
            </w:r>
          </w:p>
        </w:tc>
      </w:tr>
      <w:tr w:rsidR="00577AB5">
        <w:tc>
          <w:tcPr>
            <w:tcW w:w="794" w:type="dxa"/>
          </w:tcPr>
          <w:p w:rsidR="00577AB5" w:rsidRDefault="00577AB5">
            <w:pPr>
              <w:pStyle w:val="ConsPlusNormal"/>
              <w:jc w:val="center"/>
            </w:pPr>
            <w:r>
              <w:t>46.</w:t>
            </w:r>
          </w:p>
        </w:tc>
        <w:tc>
          <w:tcPr>
            <w:tcW w:w="3005" w:type="dxa"/>
          </w:tcPr>
          <w:p w:rsidR="00577AB5" w:rsidRDefault="00577AB5">
            <w:pPr>
              <w:pStyle w:val="ConsPlusNormal"/>
            </w:pPr>
            <w:r>
              <w:t>г. Бугуруслан, 1 микрорайон, д. 9а</w:t>
            </w:r>
          </w:p>
        </w:tc>
        <w:tc>
          <w:tcPr>
            <w:tcW w:w="1587" w:type="dxa"/>
          </w:tcPr>
          <w:p w:rsidR="00577AB5" w:rsidRDefault="00577AB5">
            <w:pPr>
              <w:pStyle w:val="ConsPlusNormal"/>
              <w:jc w:val="center"/>
            </w:pPr>
            <w:r>
              <w:t>3370,10</w:t>
            </w:r>
          </w:p>
        </w:tc>
        <w:tc>
          <w:tcPr>
            <w:tcW w:w="2551" w:type="dxa"/>
          </w:tcPr>
          <w:p w:rsidR="00577AB5" w:rsidRDefault="00577AB5">
            <w:pPr>
              <w:pStyle w:val="ConsPlusNormal"/>
              <w:jc w:val="center"/>
            </w:pPr>
            <w:r>
              <w:t>106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72309,13</w:t>
            </w:r>
          </w:p>
        </w:tc>
      </w:tr>
      <w:tr w:rsidR="00577AB5">
        <w:tc>
          <w:tcPr>
            <w:tcW w:w="794" w:type="dxa"/>
          </w:tcPr>
          <w:p w:rsidR="00577AB5" w:rsidRDefault="00577AB5">
            <w:pPr>
              <w:pStyle w:val="ConsPlusNormal"/>
              <w:jc w:val="center"/>
            </w:pPr>
            <w:r>
              <w:t>47.</w:t>
            </w:r>
          </w:p>
        </w:tc>
        <w:tc>
          <w:tcPr>
            <w:tcW w:w="3005" w:type="dxa"/>
          </w:tcPr>
          <w:p w:rsidR="00577AB5" w:rsidRDefault="00577AB5">
            <w:pPr>
              <w:pStyle w:val="ConsPlusNormal"/>
            </w:pPr>
            <w:r>
              <w:t>г. Бугуруслан, 2 квартал, д. 4</w:t>
            </w:r>
          </w:p>
        </w:tc>
        <w:tc>
          <w:tcPr>
            <w:tcW w:w="1587" w:type="dxa"/>
          </w:tcPr>
          <w:p w:rsidR="00577AB5" w:rsidRDefault="00577AB5">
            <w:pPr>
              <w:pStyle w:val="ConsPlusNormal"/>
              <w:jc w:val="center"/>
            </w:pPr>
            <w:r>
              <w:t>2570,10</w:t>
            </w:r>
          </w:p>
        </w:tc>
        <w:tc>
          <w:tcPr>
            <w:tcW w:w="2551" w:type="dxa"/>
          </w:tcPr>
          <w:p w:rsidR="00577AB5" w:rsidRDefault="00577AB5">
            <w:pPr>
              <w:pStyle w:val="ConsPlusNormal"/>
              <w:jc w:val="center"/>
            </w:pPr>
            <w:r>
              <w:t>107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133198,88</w:t>
            </w:r>
          </w:p>
        </w:tc>
      </w:tr>
      <w:tr w:rsidR="00577AB5">
        <w:tc>
          <w:tcPr>
            <w:tcW w:w="794" w:type="dxa"/>
          </w:tcPr>
          <w:p w:rsidR="00577AB5" w:rsidRDefault="00577AB5">
            <w:pPr>
              <w:pStyle w:val="ConsPlusNormal"/>
              <w:jc w:val="center"/>
            </w:pPr>
            <w:r>
              <w:t>48.</w:t>
            </w:r>
          </w:p>
        </w:tc>
        <w:tc>
          <w:tcPr>
            <w:tcW w:w="3005" w:type="dxa"/>
          </w:tcPr>
          <w:p w:rsidR="00577AB5" w:rsidRDefault="00577AB5">
            <w:pPr>
              <w:pStyle w:val="ConsPlusNormal"/>
            </w:pPr>
            <w:r>
              <w:t>г. Бугуруслан, 2 микрорайон, д. 31</w:t>
            </w:r>
          </w:p>
        </w:tc>
        <w:tc>
          <w:tcPr>
            <w:tcW w:w="1587" w:type="dxa"/>
          </w:tcPr>
          <w:p w:rsidR="00577AB5" w:rsidRDefault="00577AB5">
            <w:pPr>
              <w:pStyle w:val="ConsPlusNormal"/>
              <w:jc w:val="center"/>
            </w:pPr>
            <w:r>
              <w:t>3572,60</w:t>
            </w:r>
          </w:p>
        </w:tc>
        <w:tc>
          <w:tcPr>
            <w:tcW w:w="2551" w:type="dxa"/>
          </w:tcPr>
          <w:p w:rsidR="00577AB5" w:rsidRDefault="00577AB5">
            <w:pPr>
              <w:pStyle w:val="ConsPlusNormal"/>
              <w:jc w:val="center"/>
            </w:pPr>
            <w:r>
              <w:t>117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127755,72</w:t>
            </w:r>
          </w:p>
        </w:tc>
      </w:tr>
      <w:tr w:rsidR="00577AB5">
        <w:tc>
          <w:tcPr>
            <w:tcW w:w="794" w:type="dxa"/>
          </w:tcPr>
          <w:p w:rsidR="00577AB5" w:rsidRDefault="00577AB5">
            <w:pPr>
              <w:pStyle w:val="ConsPlusNormal"/>
              <w:jc w:val="center"/>
            </w:pPr>
            <w:r>
              <w:t>49.</w:t>
            </w:r>
          </w:p>
        </w:tc>
        <w:tc>
          <w:tcPr>
            <w:tcW w:w="3005" w:type="dxa"/>
          </w:tcPr>
          <w:p w:rsidR="00577AB5" w:rsidRDefault="00577AB5">
            <w:pPr>
              <w:pStyle w:val="ConsPlusNormal"/>
            </w:pPr>
            <w:r>
              <w:t>г. Бугуруслан, 2 микрорайон, д. 32</w:t>
            </w:r>
          </w:p>
        </w:tc>
        <w:tc>
          <w:tcPr>
            <w:tcW w:w="1587" w:type="dxa"/>
          </w:tcPr>
          <w:p w:rsidR="00577AB5" w:rsidRDefault="00577AB5">
            <w:pPr>
              <w:pStyle w:val="ConsPlusNormal"/>
              <w:jc w:val="center"/>
            </w:pPr>
            <w:r>
              <w:t>4523,90</w:t>
            </w:r>
          </w:p>
        </w:tc>
        <w:tc>
          <w:tcPr>
            <w:tcW w:w="2551" w:type="dxa"/>
          </w:tcPr>
          <w:p w:rsidR="00577AB5" w:rsidRDefault="00577AB5">
            <w:pPr>
              <w:pStyle w:val="ConsPlusNormal"/>
              <w:jc w:val="center"/>
            </w:pPr>
            <w:r>
              <w:t>132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142624,60</w:t>
            </w:r>
          </w:p>
        </w:tc>
      </w:tr>
      <w:tr w:rsidR="00577AB5">
        <w:tc>
          <w:tcPr>
            <w:tcW w:w="794" w:type="dxa"/>
          </w:tcPr>
          <w:p w:rsidR="00577AB5" w:rsidRDefault="00577AB5">
            <w:pPr>
              <w:pStyle w:val="ConsPlusNormal"/>
              <w:jc w:val="center"/>
            </w:pPr>
            <w:r>
              <w:t>50.</w:t>
            </w:r>
          </w:p>
        </w:tc>
        <w:tc>
          <w:tcPr>
            <w:tcW w:w="3005" w:type="dxa"/>
          </w:tcPr>
          <w:p w:rsidR="00577AB5" w:rsidRDefault="00577AB5">
            <w:pPr>
              <w:pStyle w:val="ConsPlusNormal"/>
            </w:pPr>
            <w:r>
              <w:t>г. Бугуруслан, 2 микрорайон, д. 35</w:t>
            </w:r>
          </w:p>
        </w:tc>
        <w:tc>
          <w:tcPr>
            <w:tcW w:w="1587" w:type="dxa"/>
          </w:tcPr>
          <w:p w:rsidR="00577AB5" w:rsidRDefault="00577AB5">
            <w:pPr>
              <w:pStyle w:val="ConsPlusNormal"/>
              <w:jc w:val="center"/>
            </w:pPr>
            <w:r>
              <w:t>6364,90</w:t>
            </w:r>
          </w:p>
        </w:tc>
        <w:tc>
          <w:tcPr>
            <w:tcW w:w="2551" w:type="dxa"/>
          </w:tcPr>
          <w:p w:rsidR="00577AB5" w:rsidRDefault="00577AB5">
            <w:pPr>
              <w:pStyle w:val="ConsPlusNormal"/>
              <w:jc w:val="center"/>
            </w:pPr>
            <w:r>
              <w:t>248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171339,61</w:t>
            </w:r>
          </w:p>
        </w:tc>
      </w:tr>
      <w:tr w:rsidR="00577AB5">
        <w:tc>
          <w:tcPr>
            <w:tcW w:w="794" w:type="dxa"/>
          </w:tcPr>
          <w:p w:rsidR="00577AB5" w:rsidRDefault="00577AB5">
            <w:pPr>
              <w:pStyle w:val="ConsPlusNormal"/>
              <w:jc w:val="center"/>
            </w:pPr>
            <w:r>
              <w:lastRenderedPageBreak/>
              <w:t>51.</w:t>
            </w:r>
          </w:p>
        </w:tc>
        <w:tc>
          <w:tcPr>
            <w:tcW w:w="3005" w:type="dxa"/>
          </w:tcPr>
          <w:p w:rsidR="00577AB5" w:rsidRDefault="00577AB5">
            <w:pPr>
              <w:pStyle w:val="ConsPlusNormal"/>
            </w:pPr>
            <w:r>
              <w:t>г. Бугуруслан, 2 микрорайон, д. 42</w:t>
            </w:r>
          </w:p>
        </w:tc>
        <w:tc>
          <w:tcPr>
            <w:tcW w:w="1587" w:type="dxa"/>
          </w:tcPr>
          <w:p w:rsidR="00577AB5" w:rsidRDefault="00577AB5">
            <w:pPr>
              <w:pStyle w:val="ConsPlusNormal"/>
              <w:jc w:val="center"/>
            </w:pPr>
            <w:r>
              <w:t>5121,60</w:t>
            </w:r>
          </w:p>
        </w:tc>
        <w:tc>
          <w:tcPr>
            <w:tcW w:w="2551" w:type="dxa"/>
          </w:tcPr>
          <w:p w:rsidR="00577AB5" w:rsidRDefault="00577AB5">
            <w:pPr>
              <w:pStyle w:val="ConsPlusNormal"/>
              <w:jc w:val="center"/>
            </w:pPr>
            <w:r>
              <w:t>180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151966,72</w:t>
            </w:r>
          </w:p>
        </w:tc>
      </w:tr>
      <w:tr w:rsidR="00577AB5">
        <w:tc>
          <w:tcPr>
            <w:tcW w:w="794" w:type="dxa"/>
          </w:tcPr>
          <w:p w:rsidR="00577AB5" w:rsidRDefault="00577AB5">
            <w:pPr>
              <w:pStyle w:val="ConsPlusNormal"/>
              <w:jc w:val="center"/>
            </w:pPr>
            <w:r>
              <w:t>52.</w:t>
            </w:r>
          </w:p>
        </w:tc>
        <w:tc>
          <w:tcPr>
            <w:tcW w:w="3005" w:type="dxa"/>
          </w:tcPr>
          <w:p w:rsidR="00577AB5" w:rsidRDefault="00577AB5">
            <w:pPr>
              <w:pStyle w:val="ConsPlusNormal"/>
            </w:pPr>
            <w:r>
              <w:t>г. Бугуруслан, 2 микрорайон, д. 43</w:t>
            </w:r>
          </w:p>
        </w:tc>
        <w:tc>
          <w:tcPr>
            <w:tcW w:w="1587" w:type="dxa"/>
          </w:tcPr>
          <w:p w:rsidR="00577AB5" w:rsidRDefault="00577AB5">
            <w:pPr>
              <w:pStyle w:val="ConsPlusNormal"/>
              <w:jc w:val="center"/>
            </w:pPr>
            <w:r>
              <w:t>1644,10</w:t>
            </w:r>
          </w:p>
        </w:tc>
        <w:tc>
          <w:tcPr>
            <w:tcW w:w="2551" w:type="dxa"/>
          </w:tcPr>
          <w:p w:rsidR="00577AB5" w:rsidRDefault="00577AB5">
            <w:pPr>
              <w:pStyle w:val="ConsPlusNormal"/>
              <w:jc w:val="center"/>
            </w:pPr>
            <w:r>
              <w:t>61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107265,48</w:t>
            </w:r>
          </w:p>
        </w:tc>
      </w:tr>
      <w:tr w:rsidR="00577AB5">
        <w:tc>
          <w:tcPr>
            <w:tcW w:w="794" w:type="dxa"/>
          </w:tcPr>
          <w:p w:rsidR="00577AB5" w:rsidRDefault="00577AB5">
            <w:pPr>
              <w:pStyle w:val="ConsPlusNormal"/>
              <w:jc w:val="center"/>
            </w:pPr>
            <w:r>
              <w:t>53.</w:t>
            </w:r>
          </w:p>
        </w:tc>
        <w:tc>
          <w:tcPr>
            <w:tcW w:w="3005" w:type="dxa"/>
          </w:tcPr>
          <w:p w:rsidR="00577AB5" w:rsidRDefault="00577AB5">
            <w:pPr>
              <w:pStyle w:val="ConsPlusNormal"/>
            </w:pPr>
            <w:r>
              <w:t>г. Бугуруслан, 2 микрорайон, д. 44</w:t>
            </w:r>
          </w:p>
        </w:tc>
        <w:tc>
          <w:tcPr>
            <w:tcW w:w="1587" w:type="dxa"/>
          </w:tcPr>
          <w:p w:rsidR="00577AB5" w:rsidRDefault="00577AB5">
            <w:pPr>
              <w:pStyle w:val="ConsPlusNormal"/>
              <w:jc w:val="center"/>
            </w:pPr>
            <w:r>
              <w:t>5656,30</w:t>
            </w:r>
          </w:p>
        </w:tc>
        <w:tc>
          <w:tcPr>
            <w:tcW w:w="2551" w:type="dxa"/>
          </w:tcPr>
          <w:p w:rsidR="00577AB5" w:rsidRDefault="00577AB5">
            <w:pPr>
              <w:pStyle w:val="ConsPlusNormal"/>
              <w:jc w:val="center"/>
            </w:pPr>
            <w:r>
              <w:t>387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160324,11</w:t>
            </w:r>
          </w:p>
        </w:tc>
      </w:tr>
      <w:tr w:rsidR="00577AB5">
        <w:tc>
          <w:tcPr>
            <w:tcW w:w="794" w:type="dxa"/>
          </w:tcPr>
          <w:p w:rsidR="00577AB5" w:rsidRDefault="00577AB5">
            <w:pPr>
              <w:pStyle w:val="ConsPlusNormal"/>
              <w:jc w:val="center"/>
            </w:pPr>
            <w:r>
              <w:t>54.</w:t>
            </w:r>
          </w:p>
        </w:tc>
        <w:tc>
          <w:tcPr>
            <w:tcW w:w="3005" w:type="dxa"/>
          </w:tcPr>
          <w:p w:rsidR="00577AB5" w:rsidRDefault="00577AB5">
            <w:pPr>
              <w:pStyle w:val="ConsPlusNormal"/>
            </w:pPr>
            <w:r>
              <w:t>г. Бугуруслан, 2 микрорайон, д. 7</w:t>
            </w:r>
          </w:p>
        </w:tc>
        <w:tc>
          <w:tcPr>
            <w:tcW w:w="1587" w:type="dxa"/>
          </w:tcPr>
          <w:p w:rsidR="00577AB5" w:rsidRDefault="00577AB5">
            <w:pPr>
              <w:pStyle w:val="ConsPlusNormal"/>
              <w:jc w:val="center"/>
            </w:pPr>
            <w:r>
              <w:t>3683,50</w:t>
            </w:r>
          </w:p>
        </w:tc>
        <w:tc>
          <w:tcPr>
            <w:tcW w:w="2551" w:type="dxa"/>
          </w:tcPr>
          <w:p w:rsidR="00577AB5" w:rsidRDefault="00577AB5">
            <w:pPr>
              <w:pStyle w:val="ConsPlusNormal"/>
              <w:jc w:val="center"/>
            </w:pPr>
            <w:r>
              <w:t>136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113137,61</w:t>
            </w:r>
          </w:p>
        </w:tc>
      </w:tr>
      <w:tr w:rsidR="00577AB5">
        <w:tc>
          <w:tcPr>
            <w:tcW w:w="794" w:type="dxa"/>
          </w:tcPr>
          <w:p w:rsidR="00577AB5" w:rsidRDefault="00577AB5">
            <w:pPr>
              <w:pStyle w:val="ConsPlusNormal"/>
              <w:jc w:val="center"/>
            </w:pPr>
            <w:r>
              <w:t>55.</w:t>
            </w:r>
          </w:p>
        </w:tc>
        <w:tc>
          <w:tcPr>
            <w:tcW w:w="3005" w:type="dxa"/>
          </w:tcPr>
          <w:p w:rsidR="00577AB5" w:rsidRDefault="00577AB5">
            <w:pPr>
              <w:pStyle w:val="ConsPlusNormal"/>
            </w:pPr>
            <w:r>
              <w:t>г. Бугуруслан, 2 микрорайон, д. 9</w:t>
            </w:r>
          </w:p>
        </w:tc>
        <w:tc>
          <w:tcPr>
            <w:tcW w:w="1587" w:type="dxa"/>
          </w:tcPr>
          <w:p w:rsidR="00577AB5" w:rsidRDefault="00577AB5">
            <w:pPr>
              <w:pStyle w:val="ConsPlusNormal"/>
              <w:jc w:val="center"/>
            </w:pPr>
            <w:r>
              <w:t>3345,50</w:t>
            </w:r>
          </w:p>
        </w:tc>
        <w:tc>
          <w:tcPr>
            <w:tcW w:w="2551" w:type="dxa"/>
          </w:tcPr>
          <w:p w:rsidR="00577AB5" w:rsidRDefault="00577AB5">
            <w:pPr>
              <w:pStyle w:val="ConsPlusNormal"/>
              <w:jc w:val="center"/>
            </w:pPr>
            <w:r>
              <w:t>216</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213597,41</w:t>
            </w:r>
          </w:p>
        </w:tc>
      </w:tr>
      <w:tr w:rsidR="00577AB5">
        <w:tc>
          <w:tcPr>
            <w:tcW w:w="794" w:type="dxa"/>
          </w:tcPr>
          <w:p w:rsidR="00577AB5" w:rsidRDefault="00577AB5">
            <w:pPr>
              <w:pStyle w:val="ConsPlusNormal"/>
              <w:jc w:val="center"/>
            </w:pPr>
            <w:r>
              <w:t>56.</w:t>
            </w:r>
          </w:p>
        </w:tc>
        <w:tc>
          <w:tcPr>
            <w:tcW w:w="3005" w:type="dxa"/>
          </w:tcPr>
          <w:p w:rsidR="00577AB5" w:rsidRDefault="00577AB5">
            <w:pPr>
              <w:pStyle w:val="ConsPlusNormal"/>
            </w:pPr>
            <w:r>
              <w:t>г. Бугуруслан, Пилюгинское шоссе, д. 3</w:t>
            </w:r>
          </w:p>
        </w:tc>
        <w:tc>
          <w:tcPr>
            <w:tcW w:w="1587" w:type="dxa"/>
          </w:tcPr>
          <w:p w:rsidR="00577AB5" w:rsidRDefault="00577AB5">
            <w:pPr>
              <w:pStyle w:val="ConsPlusNormal"/>
              <w:jc w:val="center"/>
            </w:pPr>
            <w:r>
              <w:t>2779,70</w:t>
            </w:r>
          </w:p>
        </w:tc>
        <w:tc>
          <w:tcPr>
            <w:tcW w:w="2551" w:type="dxa"/>
          </w:tcPr>
          <w:p w:rsidR="00577AB5" w:rsidRDefault="00577AB5">
            <w:pPr>
              <w:pStyle w:val="ConsPlusNormal"/>
              <w:jc w:val="center"/>
            </w:pPr>
            <w:r>
              <w:t>103</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140989,86</w:t>
            </w:r>
          </w:p>
        </w:tc>
      </w:tr>
      <w:tr w:rsidR="00577AB5">
        <w:tc>
          <w:tcPr>
            <w:tcW w:w="794" w:type="dxa"/>
          </w:tcPr>
          <w:p w:rsidR="00577AB5" w:rsidRDefault="00577AB5">
            <w:pPr>
              <w:pStyle w:val="ConsPlusNormal"/>
              <w:jc w:val="center"/>
            </w:pPr>
            <w:r>
              <w:t>57.</w:t>
            </w:r>
          </w:p>
        </w:tc>
        <w:tc>
          <w:tcPr>
            <w:tcW w:w="3005" w:type="dxa"/>
          </w:tcPr>
          <w:p w:rsidR="00577AB5" w:rsidRDefault="00577AB5">
            <w:pPr>
              <w:pStyle w:val="ConsPlusNormal"/>
            </w:pPr>
            <w:r>
              <w:t>г. Бугуруслан, ул. Гая, д. 13</w:t>
            </w:r>
          </w:p>
        </w:tc>
        <w:tc>
          <w:tcPr>
            <w:tcW w:w="1587" w:type="dxa"/>
          </w:tcPr>
          <w:p w:rsidR="00577AB5" w:rsidRDefault="00577AB5">
            <w:pPr>
              <w:pStyle w:val="ConsPlusNormal"/>
              <w:jc w:val="center"/>
            </w:pPr>
            <w:r>
              <w:t>3688,20</w:t>
            </w:r>
          </w:p>
        </w:tc>
        <w:tc>
          <w:tcPr>
            <w:tcW w:w="2551" w:type="dxa"/>
          </w:tcPr>
          <w:p w:rsidR="00577AB5" w:rsidRDefault="00577AB5">
            <w:pPr>
              <w:pStyle w:val="ConsPlusNormal"/>
              <w:jc w:val="center"/>
            </w:pPr>
            <w:r>
              <w:t>125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58804,68</w:t>
            </w:r>
          </w:p>
        </w:tc>
      </w:tr>
      <w:tr w:rsidR="00577AB5">
        <w:tc>
          <w:tcPr>
            <w:tcW w:w="794" w:type="dxa"/>
          </w:tcPr>
          <w:p w:rsidR="00577AB5" w:rsidRDefault="00577AB5">
            <w:pPr>
              <w:pStyle w:val="ConsPlusNormal"/>
              <w:jc w:val="center"/>
            </w:pPr>
            <w:r>
              <w:t>58.</w:t>
            </w:r>
          </w:p>
        </w:tc>
        <w:tc>
          <w:tcPr>
            <w:tcW w:w="3005" w:type="dxa"/>
          </w:tcPr>
          <w:p w:rsidR="00577AB5" w:rsidRDefault="00577AB5">
            <w:pPr>
              <w:pStyle w:val="ConsPlusNormal"/>
            </w:pPr>
            <w:r>
              <w:t>г. Бугуруслан, ул. Железнодорожная, д. 57</w:t>
            </w:r>
          </w:p>
        </w:tc>
        <w:tc>
          <w:tcPr>
            <w:tcW w:w="1587" w:type="dxa"/>
          </w:tcPr>
          <w:p w:rsidR="00577AB5" w:rsidRDefault="00577AB5">
            <w:pPr>
              <w:pStyle w:val="ConsPlusNormal"/>
              <w:jc w:val="center"/>
            </w:pPr>
            <w:r>
              <w:t>1269,30</w:t>
            </w:r>
          </w:p>
        </w:tc>
        <w:tc>
          <w:tcPr>
            <w:tcW w:w="2551" w:type="dxa"/>
          </w:tcPr>
          <w:p w:rsidR="00577AB5" w:rsidRDefault="00577AB5">
            <w:pPr>
              <w:pStyle w:val="ConsPlusNormal"/>
              <w:jc w:val="center"/>
            </w:pPr>
            <w:r>
              <w:t>49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48508,20</w:t>
            </w:r>
          </w:p>
        </w:tc>
      </w:tr>
      <w:tr w:rsidR="00577AB5">
        <w:tc>
          <w:tcPr>
            <w:tcW w:w="794" w:type="dxa"/>
          </w:tcPr>
          <w:p w:rsidR="00577AB5" w:rsidRDefault="00577AB5">
            <w:pPr>
              <w:pStyle w:val="ConsPlusNormal"/>
              <w:jc w:val="center"/>
            </w:pPr>
            <w:r>
              <w:t>59.</w:t>
            </w:r>
          </w:p>
        </w:tc>
        <w:tc>
          <w:tcPr>
            <w:tcW w:w="3005" w:type="dxa"/>
          </w:tcPr>
          <w:p w:rsidR="00577AB5" w:rsidRDefault="00577AB5">
            <w:pPr>
              <w:pStyle w:val="ConsPlusNormal"/>
            </w:pPr>
            <w:r>
              <w:t>г. Бугуруслан, ул. Заводская, д. 7</w:t>
            </w:r>
          </w:p>
        </w:tc>
        <w:tc>
          <w:tcPr>
            <w:tcW w:w="1587" w:type="dxa"/>
          </w:tcPr>
          <w:p w:rsidR="00577AB5" w:rsidRDefault="00577AB5">
            <w:pPr>
              <w:pStyle w:val="ConsPlusNormal"/>
              <w:jc w:val="center"/>
            </w:pPr>
            <w:r>
              <w:t>760,50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44063,22</w:t>
            </w:r>
          </w:p>
        </w:tc>
      </w:tr>
      <w:tr w:rsidR="00577AB5">
        <w:tc>
          <w:tcPr>
            <w:tcW w:w="794" w:type="dxa"/>
          </w:tcPr>
          <w:p w:rsidR="00577AB5" w:rsidRDefault="00577AB5">
            <w:pPr>
              <w:pStyle w:val="ConsPlusNormal"/>
              <w:jc w:val="center"/>
            </w:pPr>
            <w:r>
              <w:t>60.</w:t>
            </w:r>
          </w:p>
        </w:tc>
        <w:tc>
          <w:tcPr>
            <w:tcW w:w="3005" w:type="dxa"/>
          </w:tcPr>
          <w:p w:rsidR="00577AB5" w:rsidRDefault="00577AB5">
            <w:pPr>
              <w:pStyle w:val="ConsPlusNormal"/>
            </w:pPr>
            <w:r>
              <w:t>г. Бугуруслан, ул. Коммунальная, д. 51</w:t>
            </w:r>
          </w:p>
        </w:tc>
        <w:tc>
          <w:tcPr>
            <w:tcW w:w="1587" w:type="dxa"/>
          </w:tcPr>
          <w:p w:rsidR="00577AB5" w:rsidRDefault="00577AB5">
            <w:pPr>
              <w:pStyle w:val="ConsPlusNormal"/>
              <w:jc w:val="center"/>
            </w:pPr>
            <w:r>
              <w:t>705,50</w:t>
            </w:r>
          </w:p>
        </w:tc>
        <w:tc>
          <w:tcPr>
            <w:tcW w:w="2551" w:type="dxa"/>
          </w:tcPr>
          <w:p w:rsidR="00577AB5" w:rsidRDefault="00577AB5">
            <w:pPr>
              <w:pStyle w:val="ConsPlusNormal"/>
              <w:jc w:val="center"/>
            </w:pPr>
            <w:r>
              <w:t>22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192502,65</w:t>
            </w:r>
          </w:p>
        </w:tc>
      </w:tr>
      <w:tr w:rsidR="00577AB5">
        <w:tc>
          <w:tcPr>
            <w:tcW w:w="794" w:type="dxa"/>
          </w:tcPr>
          <w:p w:rsidR="00577AB5" w:rsidRDefault="00577AB5">
            <w:pPr>
              <w:pStyle w:val="ConsPlusNormal"/>
              <w:jc w:val="center"/>
            </w:pPr>
            <w:r>
              <w:t>61.</w:t>
            </w:r>
          </w:p>
        </w:tc>
        <w:tc>
          <w:tcPr>
            <w:tcW w:w="3005" w:type="dxa"/>
          </w:tcPr>
          <w:p w:rsidR="00577AB5" w:rsidRDefault="00577AB5">
            <w:pPr>
              <w:pStyle w:val="ConsPlusNormal"/>
            </w:pPr>
            <w:r>
              <w:t>г. Бугуруслан, ул. Коммунальная, д. 52</w:t>
            </w:r>
          </w:p>
        </w:tc>
        <w:tc>
          <w:tcPr>
            <w:tcW w:w="1587" w:type="dxa"/>
          </w:tcPr>
          <w:p w:rsidR="00577AB5" w:rsidRDefault="00577AB5">
            <w:pPr>
              <w:pStyle w:val="ConsPlusNormal"/>
              <w:jc w:val="center"/>
            </w:pPr>
            <w:r>
              <w:t>745,40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71366,22</w:t>
            </w:r>
          </w:p>
        </w:tc>
      </w:tr>
      <w:tr w:rsidR="00577AB5">
        <w:tc>
          <w:tcPr>
            <w:tcW w:w="794" w:type="dxa"/>
          </w:tcPr>
          <w:p w:rsidR="00577AB5" w:rsidRDefault="00577AB5">
            <w:pPr>
              <w:pStyle w:val="ConsPlusNormal"/>
              <w:jc w:val="center"/>
            </w:pPr>
            <w:r>
              <w:t>62.</w:t>
            </w:r>
          </w:p>
        </w:tc>
        <w:tc>
          <w:tcPr>
            <w:tcW w:w="3005" w:type="dxa"/>
          </w:tcPr>
          <w:p w:rsidR="00577AB5" w:rsidRDefault="00577AB5">
            <w:pPr>
              <w:pStyle w:val="ConsPlusNormal"/>
            </w:pPr>
            <w:r>
              <w:t>г. Бугуруслан, ул. Коммунальная, д. 54</w:t>
            </w:r>
          </w:p>
        </w:tc>
        <w:tc>
          <w:tcPr>
            <w:tcW w:w="1587" w:type="dxa"/>
          </w:tcPr>
          <w:p w:rsidR="00577AB5" w:rsidRDefault="00577AB5">
            <w:pPr>
              <w:pStyle w:val="ConsPlusNormal"/>
              <w:jc w:val="center"/>
            </w:pPr>
            <w:r>
              <w:t>695,70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69093,45</w:t>
            </w:r>
          </w:p>
        </w:tc>
      </w:tr>
      <w:tr w:rsidR="00577AB5">
        <w:tc>
          <w:tcPr>
            <w:tcW w:w="794" w:type="dxa"/>
          </w:tcPr>
          <w:p w:rsidR="00577AB5" w:rsidRDefault="00577AB5">
            <w:pPr>
              <w:pStyle w:val="ConsPlusNormal"/>
              <w:jc w:val="center"/>
            </w:pPr>
            <w:r>
              <w:t>63.</w:t>
            </w:r>
          </w:p>
        </w:tc>
        <w:tc>
          <w:tcPr>
            <w:tcW w:w="3005" w:type="dxa"/>
          </w:tcPr>
          <w:p w:rsidR="00577AB5" w:rsidRDefault="00577AB5">
            <w:pPr>
              <w:pStyle w:val="ConsPlusNormal"/>
            </w:pPr>
            <w:r>
              <w:t xml:space="preserve">г. Бугуруслан, ул. </w:t>
            </w:r>
            <w:r>
              <w:lastRenderedPageBreak/>
              <w:t>Коммунальная, д. 56</w:t>
            </w:r>
          </w:p>
        </w:tc>
        <w:tc>
          <w:tcPr>
            <w:tcW w:w="1587" w:type="dxa"/>
          </w:tcPr>
          <w:p w:rsidR="00577AB5" w:rsidRDefault="00577AB5">
            <w:pPr>
              <w:pStyle w:val="ConsPlusNormal"/>
              <w:jc w:val="center"/>
            </w:pPr>
            <w:r>
              <w:lastRenderedPageBreak/>
              <w:t>672,50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68032,49</w:t>
            </w:r>
          </w:p>
        </w:tc>
      </w:tr>
      <w:tr w:rsidR="00577AB5">
        <w:tc>
          <w:tcPr>
            <w:tcW w:w="794" w:type="dxa"/>
          </w:tcPr>
          <w:p w:rsidR="00577AB5" w:rsidRDefault="00577AB5">
            <w:pPr>
              <w:pStyle w:val="ConsPlusNormal"/>
              <w:jc w:val="center"/>
            </w:pPr>
            <w:r>
              <w:lastRenderedPageBreak/>
              <w:t>64.</w:t>
            </w:r>
          </w:p>
        </w:tc>
        <w:tc>
          <w:tcPr>
            <w:tcW w:w="3005" w:type="dxa"/>
          </w:tcPr>
          <w:p w:rsidR="00577AB5" w:rsidRDefault="00577AB5">
            <w:pPr>
              <w:pStyle w:val="ConsPlusNormal"/>
            </w:pPr>
            <w:r>
              <w:t>г. Бугуруслан, ул. Коммунистическая, д. 10</w:t>
            </w:r>
          </w:p>
        </w:tc>
        <w:tc>
          <w:tcPr>
            <w:tcW w:w="1587" w:type="dxa"/>
          </w:tcPr>
          <w:p w:rsidR="00577AB5" w:rsidRDefault="00577AB5">
            <w:pPr>
              <w:pStyle w:val="ConsPlusNormal"/>
              <w:jc w:val="center"/>
            </w:pPr>
            <w:r>
              <w:t>4267,50</w:t>
            </w:r>
          </w:p>
        </w:tc>
        <w:tc>
          <w:tcPr>
            <w:tcW w:w="2551" w:type="dxa"/>
          </w:tcPr>
          <w:p w:rsidR="00577AB5" w:rsidRDefault="00577AB5">
            <w:pPr>
              <w:pStyle w:val="ConsPlusNormal"/>
              <w:jc w:val="center"/>
            </w:pPr>
            <w:r>
              <w:t>120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78751,51</w:t>
            </w:r>
          </w:p>
        </w:tc>
      </w:tr>
      <w:tr w:rsidR="00577AB5">
        <w:tc>
          <w:tcPr>
            <w:tcW w:w="794" w:type="dxa"/>
          </w:tcPr>
          <w:p w:rsidR="00577AB5" w:rsidRDefault="00577AB5">
            <w:pPr>
              <w:pStyle w:val="ConsPlusNormal"/>
              <w:jc w:val="center"/>
            </w:pPr>
            <w:r>
              <w:t>65.</w:t>
            </w:r>
          </w:p>
        </w:tc>
        <w:tc>
          <w:tcPr>
            <w:tcW w:w="3005" w:type="dxa"/>
          </w:tcPr>
          <w:p w:rsidR="00577AB5" w:rsidRDefault="00577AB5">
            <w:pPr>
              <w:pStyle w:val="ConsPlusNormal"/>
            </w:pPr>
            <w:r>
              <w:t>г. Бугуруслан, ул. Коммунистическая, д. 26</w:t>
            </w:r>
          </w:p>
        </w:tc>
        <w:tc>
          <w:tcPr>
            <w:tcW w:w="1587" w:type="dxa"/>
          </w:tcPr>
          <w:p w:rsidR="00577AB5" w:rsidRDefault="00577AB5">
            <w:pPr>
              <w:pStyle w:val="ConsPlusNormal"/>
              <w:jc w:val="center"/>
            </w:pPr>
            <w:r>
              <w:t>3932,10</w:t>
            </w:r>
          </w:p>
        </w:tc>
        <w:tc>
          <w:tcPr>
            <w:tcW w:w="2551" w:type="dxa"/>
          </w:tcPr>
          <w:p w:rsidR="00577AB5" w:rsidRDefault="00577AB5">
            <w:pPr>
              <w:pStyle w:val="ConsPlusNormal"/>
              <w:jc w:val="center"/>
            </w:pPr>
            <w:r>
              <w:t>156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192316,49</w:t>
            </w:r>
          </w:p>
        </w:tc>
      </w:tr>
      <w:tr w:rsidR="00577AB5">
        <w:tc>
          <w:tcPr>
            <w:tcW w:w="794" w:type="dxa"/>
          </w:tcPr>
          <w:p w:rsidR="00577AB5" w:rsidRDefault="00577AB5">
            <w:pPr>
              <w:pStyle w:val="ConsPlusNormal"/>
              <w:jc w:val="center"/>
            </w:pPr>
            <w:r>
              <w:t>66.</w:t>
            </w:r>
          </w:p>
        </w:tc>
        <w:tc>
          <w:tcPr>
            <w:tcW w:w="3005" w:type="dxa"/>
          </w:tcPr>
          <w:p w:rsidR="00577AB5" w:rsidRDefault="00577AB5">
            <w:pPr>
              <w:pStyle w:val="ConsPlusNormal"/>
            </w:pPr>
            <w:r>
              <w:t>г. Бугуруслан, ул. Коммунистическая, д. 37</w:t>
            </w:r>
          </w:p>
        </w:tc>
        <w:tc>
          <w:tcPr>
            <w:tcW w:w="1587" w:type="dxa"/>
          </w:tcPr>
          <w:p w:rsidR="00577AB5" w:rsidRDefault="00577AB5">
            <w:pPr>
              <w:pStyle w:val="ConsPlusNormal"/>
              <w:jc w:val="center"/>
            </w:pPr>
            <w:r>
              <w:t>13197,00</w:t>
            </w:r>
          </w:p>
        </w:tc>
        <w:tc>
          <w:tcPr>
            <w:tcW w:w="2551" w:type="dxa"/>
          </w:tcPr>
          <w:p w:rsidR="00577AB5" w:rsidRDefault="00577AB5">
            <w:pPr>
              <w:pStyle w:val="ConsPlusNormal"/>
              <w:jc w:val="center"/>
            </w:pPr>
            <w:r>
              <w:t>445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217269,06</w:t>
            </w:r>
          </w:p>
        </w:tc>
      </w:tr>
      <w:tr w:rsidR="00577AB5">
        <w:tc>
          <w:tcPr>
            <w:tcW w:w="794" w:type="dxa"/>
          </w:tcPr>
          <w:p w:rsidR="00577AB5" w:rsidRDefault="00577AB5">
            <w:pPr>
              <w:pStyle w:val="ConsPlusNormal"/>
              <w:jc w:val="center"/>
            </w:pPr>
            <w:r>
              <w:t>67.</w:t>
            </w:r>
          </w:p>
        </w:tc>
        <w:tc>
          <w:tcPr>
            <w:tcW w:w="3005" w:type="dxa"/>
          </w:tcPr>
          <w:p w:rsidR="00577AB5" w:rsidRDefault="00577AB5">
            <w:pPr>
              <w:pStyle w:val="ConsPlusNormal"/>
            </w:pPr>
            <w:r>
              <w:t>г. Бугуруслан, ул. Космонавтов, д. 4</w:t>
            </w:r>
          </w:p>
        </w:tc>
        <w:tc>
          <w:tcPr>
            <w:tcW w:w="1587" w:type="dxa"/>
          </w:tcPr>
          <w:p w:rsidR="00577AB5" w:rsidRDefault="00577AB5">
            <w:pPr>
              <w:pStyle w:val="ConsPlusNormal"/>
              <w:jc w:val="center"/>
            </w:pPr>
            <w:r>
              <w:t>2415,60</w:t>
            </w:r>
          </w:p>
        </w:tc>
        <w:tc>
          <w:tcPr>
            <w:tcW w:w="2551" w:type="dxa"/>
          </w:tcPr>
          <w:p w:rsidR="00577AB5" w:rsidRDefault="00577AB5">
            <w:pPr>
              <w:pStyle w:val="ConsPlusNormal"/>
              <w:jc w:val="center"/>
            </w:pPr>
            <w:r>
              <w:t>83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98559,08</w:t>
            </w:r>
          </w:p>
        </w:tc>
      </w:tr>
      <w:tr w:rsidR="00577AB5">
        <w:tc>
          <w:tcPr>
            <w:tcW w:w="794" w:type="dxa"/>
          </w:tcPr>
          <w:p w:rsidR="00577AB5" w:rsidRDefault="00577AB5">
            <w:pPr>
              <w:pStyle w:val="ConsPlusNormal"/>
              <w:jc w:val="center"/>
            </w:pPr>
            <w:r>
              <w:t>68.</w:t>
            </w:r>
          </w:p>
        </w:tc>
        <w:tc>
          <w:tcPr>
            <w:tcW w:w="3005" w:type="dxa"/>
          </w:tcPr>
          <w:p w:rsidR="00577AB5" w:rsidRDefault="00577AB5">
            <w:pPr>
              <w:pStyle w:val="ConsPlusNormal"/>
            </w:pPr>
            <w:r>
              <w:t>г. Бугуруслан, ул. Космонавтов, д. 6</w:t>
            </w:r>
          </w:p>
        </w:tc>
        <w:tc>
          <w:tcPr>
            <w:tcW w:w="1587" w:type="dxa"/>
          </w:tcPr>
          <w:p w:rsidR="00577AB5" w:rsidRDefault="00577AB5">
            <w:pPr>
              <w:pStyle w:val="ConsPlusNormal"/>
              <w:jc w:val="center"/>
            </w:pPr>
            <w:r>
              <w:t>1483,40</w:t>
            </w:r>
          </w:p>
        </w:tc>
        <w:tc>
          <w:tcPr>
            <w:tcW w:w="2551" w:type="dxa"/>
          </w:tcPr>
          <w:p w:rsidR="00577AB5" w:rsidRDefault="00577AB5">
            <w:pPr>
              <w:pStyle w:val="ConsPlusNormal"/>
              <w:jc w:val="center"/>
            </w:pPr>
            <w:r>
              <w:t>38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78161,79</w:t>
            </w:r>
          </w:p>
        </w:tc>
      </w:tr>
      <w:tr w:rsidR="00577AB5">
        <w:tc>
          <w:tcPr>
            <w:tcW w:w="794" w:type="dxa"/>
          </w:tcPr>
          <w:p w:rsidR="00577AB5" w:rsidRDefault="00577AB5">
            <w:pPr>
              <w:pStyle w:val="ConsPlusNormal"/>
              <w:jc w:val="center"/>
            </w:pPr>
            <w:r>
              <w:t>69.</w:t>
            </w:r>
          </w:p>
        </w:tc>
        <w:tc>
          <w:tcPr>
            <w:tcW w:w="3005" w:type="dxa"/>
          </w:tcPr>
          <w:p w:rsidR="00577AB5" w:rsidRDefault="00577AB5">
            <w:pPr>
              <w:pStyle w:val="ConsPlusNormal"/>
            </w:pPr>
            <w:r>
              <w:t>г. Бугуруслан, ул. Космонавтов, д. 8</w:t>
            </w:r>
          </w:p>
        </w:tc>
        <w:tc>
          <w:tcPr>
            <w:tcW w:w="1587" w:type="dxa"/>
          </w:tcPr>
          <w:p w:rsidR="00577AB5" w:rsidRDefault="00577AB5">
            <w:pPr>
              <w:pStyle w:val="ConsPlusNormal"/>
              <w:jc w:val="center"/>
            </w:pPr>
            <w:r>
              <w:t>997,60</w:t>
            </w:r>
          </w:p>
        </w:tc>
        <w:tc>
          <w:tcPr>
            <w:tcW w:w="2551" w:type="dxa"/>
          </w:tcPr>
          <w:p w:rsidR="00577AB5" w:rsidRDefault="00577AB5">
            <w:pPr>
              <w:pStyle w:val="ConsPlusNormal"/>
              <w:jc w:val="center"/>
            </w:pPr>
            <w:r>
              <w:t>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86966,76</w:t>
            </w:r>
          </w:p>
        </w:tc>
      </w:tr>
      <w:tr w:rsidR="00577AB5">
        <w:tc>
          <w:tcPr>
            <w:tcW w:w="794" w:type="dxa"/>
          </w:tcPr>
          <w:p w:rsidR="00577AB5" w:rsidRDefault="00577AB5">
            <w:pPr>
              <w:pStyle w:val="ConsPlusNormal"/>
              <w:jc w:val="center"/>
            </w:pPr>
            <w:r>
              <w:t>70.</w:t>
            </w:r>
          </w:p>
        </w:tc>
        <w:tc>
          <w:tcPr>
            <w:tcW w:w="3005" w:type="dxa"/>
          </w:tcPr>
          <w:p w:rsidR="00577AB5" w:rsidRDefault="00577AB5">
            <w:pPr>
              <w:pStyle w:val="ConsPlusNormal"/>
            </w:pPr>
            <w:r>
              <w:t>г. Бугуруслан, ул. Ленинградская, д. 41</w:t>
            </w:r>
          </w:p>
        </w:tc>
        <w:tc>
          <w:tcPr>
            <w:tcW w:w="1587" w:type="dxa"/>
          </w:tcPr>
          <w:p w:rsidR="00577AB5" w:rsidRDefault="00577AB5">
            <w:pPr>
              <w:pStyle w:val="ConsPlusNormal"/>
              <w:jc w:val="center"/>
            </w:pPr>
            <w:r>
              <w:t>1117,60</w:t>
            </w:r>
          </w:p>
        </w:tc>
        <w:tc>
          <w:tcPr>
            <w:tcW w:w="2551" w:type="dxa"/>
          </w:tcPr>
          <w:p w:rsidR="00577AB5" w:rsidRDefault="00577AB5">
            <w:pPr>
              <w:pStyle w:val="ConsPlusNormal"/>
              <w:jc w:val="center"/>
            </w:pPr>
            <w:r>
              <w:t>38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80236,06</w:t>
            </w:r>
          </w:p>
        </w:tc>
      </w:tr>
      <w:tr w:rsidR="00577AB5">
        <w:tc>
          <w:tcPr>
            <w:tcW w:w="794" w:type="dxa"/>
          </w:tcPr>
          <w:p w:rsidR="00577AB5" w:rsidRDefault="00577AB5">
            <w:pPr>
              <w:pStyle w:val="ConsPlusNormal"/>
              <w:jc w:val="center"/>
            </w:pPr>
            <w:r>
              <w:t>71.</w:t>
            </w:r>
          </w:p>
        </w:tc>
        <w:tc>
          <w:tcPr>
            <w:tcW w:w="3005" w:type="dxa"/>
          </w:tcPr>
          <w:p w:rsidR="00577AB5" w:rsidRDefault="00577AB5">
            <w:pPr>
              <w:pStyle w:val="ConsPlusNormal"/>
            </w:pPr>
            <w:r>
              <w:t>г. Бугуруслан, ул. Лизы Чайкиной, д. 12</w:t>
            </w:r>
          </w:p>
        </w:tc>
        <w:tc>
          <w:tcPr>
            <w:tcW w:w="1587" w:type="dxa"/>
          </w:tcPr>
          <w:p w:rsidR="00577AB5" w:rsidRDefault="00577AB5">
            <w:pPr>
              <w:pStyle w:val="ConsPlusNormal"/>
              <w:jc w:val="center"/>
            </w:pPr>
            <w:r>
              <w:t>864,00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76789,88</w:t>
            </w:r>
          </w:p>
        </w:tc>
      </w:tr>
      <w:tr w:rsidR="00577AB5">
        <w:tc>
          <w:tcPr>
            <w:tcW w:w="794" w:type="dxa"/>
          </w:tcPr>
          <w:p w:rsidR="00577AB5" w:rsidRDefault="00577AB5">
            <w:pPr>
              <w:pStyle w:val="ConsPlusNormal"/>
              <w:jc w:val="center"/>
            </w:pPr>
            <w:r>
              <w:t>72.</w:t>
            </w:r>
          </w:p>
        </w:tc>
        <w:tc>
          <w:tcPr>
            <w:tcW w:w="3005" w:type="dxa"/>
          </w:tcPr>
          <w:p w:rsidR="00577AB5" w:rsidRDefault="00577AB5">
            <w:pPr>
              <w:pStyle w:val="ConsPlusNormal"/>
            </w:pPr>
            <w:r>
              <w:t>г. Бугуруслан, ул. Лизы Чайкиной, д. 14</w:t>
            </w:r>
          </w:p>
        </w:tc>
        <w:tc>
          <w:tcPr>
            <w:tcW w:w="1587" w:type="dxa"/>
          </w:tcPr>
          <w:p w:rsidR="00577AB5" w:rsidRDefault="00577AB5">
            <w:pPr>
              <w:pStyle w:val="ConsPlusNormal"/>
              <w:jc w:val="center"/>
            </w:pPr>
            <w:r>
              <w:t>866,80</w:t>
            </w:r>
          </w:p>
        </w:tc>
        <w:tc>
          <w:tcPr>
            <w:tcW w:w="2551" w:type="dxa"/>
          </w:tcPr>
          <w:p w:rsidR="00577AB5" w:rsidRDefault="00577AB5">
            <w:pPr>
              <w:pStyle w:val="ConsPlusNormal"/>
              <w:jc w:val="center"/>
            </w:pPr>
            <w:r>
              <w:t>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76917,95</w:t>
            </w:r>
          </w:p>
        </w:tc>
      </w:tr>
      <w:tr w:rsidR="00577AB5">
        <w:tc>
          <w:tcPr>
            <w:tcW w:w="794" w:type="dxa"/>
          </w:tcPr>
          <w:p w:rsidR="00577AB5" w:rsidRDefault="00577AB5">
            <w:pPr>
              <w:pStyle w:val="ConsPlusNormal"/>
              <w:jc w:val="center"/>
            </w:pPr>
            <w:r>
              <w:t>73.</w:t>
            </w:r>
          </w:p>
        </w:tc>
        <w:tc>
          <w:tcPr>
            <w:tcW w:w="3005" w:type="dxa"/>
          </w:tcPr>
          <w:p w:rsidR="00577AB5" w:rsidRDefault="00577AB5">
            <w:pPr>
              <w:pStyle w:val="ConsPlusNormal"/>
            </w:pPr>
            <w:r>
              <w:t>г. Бугуруслан, ул. Монтажников, д. 15а</w:t>
            </w:r>
          </w:p>
        </w:tc>
        <w:tc>
          <w:tcPr>
            <w:tcW w:w="1587" w:type="dxa"/>
          </w:tcPr>
          <w:p w:rsidR="00577AB5" w:rsidRDefault="00577AB5">
            <w:pPr>
              <w:pStyle w:val="ConsPlusNormal"/>
              <w:jc w:val="center"/>
            </w:pPr>
            <w:r>
              <w:t>610,50</w:t>
            </w:r>
          </w:p>
        </w:tc>
        <w:tc>
          <w:tcPr>
            <w:tcW w:w="2551" w:type="dxa"/>
          </w:tcPr>
          <w:p w:rsidR="00577AB5" w:rsidRDefault="00577AB5">
            <w:pPr>
              <w:pStyle w:val="ConsPlusNormal"/>
              <w:jc w:val="center"/>
            </w:pPr>
            <w:r>
              <w:t>33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61733,61</w:t>
            </w:r>
          </w:p>
        </w:tc>
      </w:tr>
      <w:tr w:rsidR="00577AB5">
        <w:tc>
          <w:tcPr>
            <w:tcW w:w="794" w:type="dxa"/>
          </w:tcPr>
          <w:p w:rsidR="00577AB5" w:rsidRDefault="00577AB5">
            <w:pPr>
              <w:pStyle w:val="ConsPlusNormal"/>
              <w:jc w:val="center"/>
            </w:pPr>
            <w:r>
              <w:t>74.</w:t>
            </w:r>
          </w:p>
        </w:tc>
        <w:tc>
          <w:tcPr>
            <w:tcW w:w="3005" w:type="dxa"/>
          </w:tcPr>
          <w:p w:rsidR="00577AB5" w:rsidRDefault="00577AB5">
            <w:pPr>
              <w:pStyle w:val="ConsPlusNormal"/>
            </w:pPr>
            <w:r>
              <w:t>г. Бугуруслан, ул. Монтажников, д. 4</w:t>
            </w:r>
          </w:p>
        </w:tc>
        <w:tc>
          <w:tcPr>
            <w:tcW w:w="1587" w:type="dxa"/>
          </w:tcPr>
          <w:p w:rsidR="00577AB5" w:rsidRDefault="00577AB5">
            <w:pPr>
              <w:pStyle w:val="ConsPlusNormal"/>
              <w:jc w:val="center"/>
            </w:pPr>
            <w:r>
              <w:t>2626,10</w:t>
            </w:r>
          </w:p>
        </w:tc>
        <w:tc>
          <w:tcPr>
            <w:tcW w:w="2551" w:type="dxa"/>
          </w:tcPr>
          <w:p w:rsidR="00577AB5" w:rsidRDefault="00577AB5">
            <w:pPr>
              <w:pStyle w:val="ConsPlusNormal"/>
              <w:jc w:val="center"/>
            </w:pPr>
            <w:r>
              <w:t>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65746,51</w:t>
            </w:r>
          </w:p>
        </w:tc>
      </w:tr>
      <w:tr w:rsidR="00577AB5">
        <w:tc>
          <w:tcPr>
            <w:tcW w:w="794" w:type="dxa"/>
          </w:tcPr>
          <w:p w:rsidR="00577AB5" w:rsidRDefault="00577AB5">
            <w:pPr>
              <w:pStyle w:val="ConsPlusNormal"/>
              <w:jc w:val="center"/>
            </w:pPr>
            <w:r>
              <w:t>75.</w:t>
            </w:r>
          </w:p>
        </w:tc>
        <w:tc>
          <w:tcPr>
            <w:tcW w:w="3005" w:type="dxa"/>
          </w:tcPr>
          <w:p w:rsidR="00577AB5" w:rsidRDefault="00577AB5">
            <w:pPr>
              <w:pStyle w:val="ConsPlusNormal"/>
            </w:pPr>
            <w:r>
              <w:t xml:space="preserve">г. Бугуруслан, ул. </w:t>
            </w:r>
            <w:r>
              <w:lastRenderedPageBreak/>
              <w:t>Оренбургская, д. 1а</w:t>
            </w:r>
          </w:p>
        </w:tc>
        <w:tc>
          <w:tcPr>
            <w:tcW w:w="1587" w:type="dxa"/>
          </w:tcPr>
          <w:p w:rsidR="00577AB5" w:rsidRDefault="00577AB5">
            <w:pPr>
              <w:pStyle w:val="ConsPlusNormal"/>
              <w:jc w:val="center"/>
            </w:pPr>
            <w:r>
              <w:lastRenderedPageBreak/>
              <w:t>3762,50</w:t>
            </w:r>
          </w:p>
        </w:tc>
        <w:tc>
          <w:tcPr>
            <w:tcW w:w="2551" w:type="dxa"/>
          </w:tcPr>
          <w:p w:rsidR="00577AB5" w:rsidRDefault="00577AB5">
            <w:pPr>
              <w:pStyle w:val="ConsPlusNormal"/>
              <w:jc w:val="center"/>
            </w:pPr>
            <w:r>
              <w:t>136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130723,90</w:t>
            </w:r>
          </w:p>
        </w:tc>
      </w:tr>
      <w:tr w:rsidR="00577AB5">
        <w:tc>
          <w:tcPr>
            <w:tcW w:w="794" w:type="dxa"/>
          </w:tcPr>
          <w:p w:rsidR="00577AB5" w:rsidRDefault="00577AB5">
            <w:pPr>
              <w:pStyle w:val="ConsPlusNormal"/>
              <w:jc w:val="center"/>
            </w:pPr>
            <w:r>
              <w:lastRenderedPageBreak/>
              <w:t>76.</w:t>
            </w:r>
          </w:p>
        </w:tc>
        <w:tc>
          <w:tcPr>
            <w:tcW w:w="3005" w:type="dxa"/>
          </w:tcPr>
          <w:p w:rsidR="00577AB5" w:rsidRDefault="00577AB5">
            <w:pPr>
              <w:pStyle w:val="ConsPlusNormal"/>
            </w:pPr>
            <w:r>
              <w:t>г. Бугуруслан, ул. Пригородная, д. 12</w:t>
            </w:r>
          </w:p>
        </w:tc>
        <w:tc>
          <w:tcPr>
            <w:tcW w:w="1587" w:type="dxa"/>
          </w:tcPr>
          <w:p w:rsidR="00577AB5" w:rsidRDefault="00577AB5">
            <w:pPr>
              <w:pStyle w:val="ConsPlusNormal"/>
              <w:jc w:val="center"/>
            </w:pPr>
            <w:r>
              <w:t>706,30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71461,45</w:t>
            </w:r>
          </w:p>
        </w:tc>
      </w:tr>
      <w:tr w:rsidR="00577AB5">
        <w:tc>
          <w:tcPr>
            <w:tcW w:w="794" w:type="dxa"/>
          </w:tcPr>
          <w:p w:rsidR="00577AB5" w:rsidRDefault="00577AB5">
            <w:pPr>
              <w:pStyle w:val="ConsPlusNormal"/>
              <w:jc w:val="center"/>
            </w:pPr>
            <w:r>
              <w:t>77.</w:t>
            </w:r>
          </w:p>
        </w:tc>
        <w:tc>
          <w:tcPr>
            <w:tcW w:w="3005" w:type="dxa"/>
          </w:tcPr>
          <w:p w:rsidR="00577AB5" w:rsidRDefault="00577AB5">
            <w:pPr>
              <w:pStyle w:val="ConsPlusNormal"/>
            </w:pPr>
            <w:r>
              <w:t>г. Бугуруслан, ул. Пригородная, д. 14</w:t>
            </w:r>
          </w:p>
        </w:tc>
        <w:tc>
          <w:tcPr>
            <w:tcW w:w="1587" w:type="dxa"/>
          </w:tcPr>
          <w:p w:rsidR="00577AB5" w:rsidRDefault="00577AB5">
            <w:pPr>
              <w:pStyle w:val="ConsPlusNormal"/>
              <w:jc w:val="center"/>
            </w:pPr>
            <w:r>
              <w:t>705,30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71406,08</w:t>
            </w:r>
          </w:p>
        </w:tc>
      </w:tr>
      <w:tr w:rsidR="00577AB5">
        <w:tc>
          <w:tcPr>
            <w:tcW w:w="794" w:type="dxa"/>
          </w:tcPr>
          <w:p w:rsidR="00577AB5" w:rsidRDefault="00577AB5">
            <w:pPr>
              <w:pStyle w:val="ConsPlusNormal"/>
              <w:jc w:val="center"/>
            </w:pPr>
            <w:r>
              <w:t>78.</w:t>
            </w:r>
          </w:p>
        </w:tc>
        <w:tc>
          <w:tcPr>
            <w:tcW w:w="3005" w:type="dxa"/>
          </w:tcPr>
          <w:p w:rsidR="00577AB5" w:rsidRDefault="00577AB5">
            <w:pPr>
              <w:pStyle w:val="ConsPlusNormal"/>
            </w:pPr>
            <w:r>
              <w:t>г. Бугуруслан, ул. Пригородная, д. 15</w:t>
            </w:r>
          </w:p>
        </w:tc>
        <w:tc>
          <w:tcPr>
            <w:tcW w:w="1587" w:type="dxa"/>
          </w:tcPr>
          <w:p w:rsidR="00577AB5" w:rsidRDefault="00577AB5">
            <w:pPr>
              <w:pStyle w:val="ConsPlusNormal"/>
              <w:jc w:val="center"/>
            </w:pPr>
            <w:r>
              <w:t>921,20</w:t>
            </w:r>
          </w:p>
        </w:tc>
        <w:tc>
          <w:tcPr>
            <w:tcW w:w="2551" w:type="dxa"/>
          </w:tcPr>
          <w:p w:rsidR="00577AB5" w:rsidRDefault="00577AB5">
            <w:pPr>
              <w:pStyle w:val="ConsPlusNormal"/>
              <w:jc w:val="center"/>
            </w:pPr>
            <w:r>
              <w:t>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79405,68</w:t>
            </w:r>
          </w:p>
        </w:tc>
      </w:tr>
      <w:tr w:rsidR="00577AB5">
        <w:tc>
          <w:tcPr>
            <w:tcW w:w="794" w:type="dxa"/>
          </w:tcPr>
          <w:p w:rsidR="00577AB5" w:rsidRDefault="00577AB5">
            <w:pPr>
              <w:pStyle w:val="ConsPlusNormal"/>
              <w:jc w:val="center"/>
            </w:pPr>
            <w:r>
              <w:t>79.</w:t>
            </w:r>
          </w:p>
        </w:tc>
        <w:tc>
          <w:tcPr>
            <w:tcW w:w="3005" w:type="dxa"/>
          </w:tcPr>
          <w:p w:rsidR="00577AB5" w:rsidRDefault="00577AB5">
            <w:pPr>
              <w:pStyle w:val="ConsPlusNormal"/>
            </w:pPr>
            <w:r>
              <w:t>г. Бугуруслан, ул. Пригородная, д. 17</w:t>
            </w:r>
          </w:p>
        </w:tc>
        <w:tc>
          <w:tcPr>
            <w:tcW w:w="1587" w:type="dxa"/>
          </w:tcPr>
          <w:p w:rsidR="00577AB5" w:rsidRDefault="00577AB5">
            <w:pPr>
              <w:pStyle w:val="ConsPlusNormal"/>
              <w:jc w:val="center"/>
            </w:pPr>
            <w:r>
              <w:t>921,20</w:t>
            </w:r>
          </w:p>
        </w:tc>
        <w:tc>
          <w:tcPr>
            <w:tcW w:w="2551" w:type="dxa"/>
          </w:tcPr>
          <w:p w:rsidR="00577AB5" w:rsidRDefault="00577AB5">
            <w:pPr>
              <w:pStyle w:val="ConsPlusNormal"/>
              <w:jc w:val="center"/>
            </w:pPr>
            <w:r>
              <w:t>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87622,39</w:t>
            </w:r>
          </w:p>
        </w:tc>
      </w:tr>
      <w:tr w:rsidR="00577AB5">
        <w:tc>
          <w:tcPr>
            <w:tcW w:w="794" w:type="dxa"/>
          </w:tcPr>
          <w:p w:rsidR="00577AB5" w:rsidRDefault="00577AB5">
            <w:pPr>
              <w:pStyle w:val="ConsPlusNormal"/>
              <w:jc w:val="center"/>
            </w:pPr>
            <w:r>
              <w:t>80.</w:t>
            </w:r>
          </w:p>
        </w:tc>
        <w:tc>
          <w:tcPr>
            <w:tcW w:w="3005" w:type="dxa"/>
          </w:tcPr>
          <w:p w:rsidR="00577AB5" w:rsidRDefault="00577AB5">
            <w:pPr>
              <w:pStyle w:val="ConsPlusNormal"/>
            </w:pPr>
            <w:r>
              <w:t>г. Бугуруслан, ул. Промысловая, д. 47</w:t>
            </w:r>
          </w:p>
        </w:tc>
        <w:tc>
          <w:tcPr>
            <w:tcW w:w="1587" w:type="dxa"/>
          </w:tcPr>
          <w:p w:rsidR="00577AB5" w:rsidRDefault="00577AB5">
            <w:pPr>
              <w:pStyle w:val="ConsPlusNormal"/>
              <w:jc w:val="center"/>
            </w:pPr>
            <w:r>
              <w:t>1098,90</w:t>
            </w:r>
          </w:p>
        </w:tc>
        <w:tc>
          <w:tcPr>
            <w:tcW w:w="2551" w:type="dxa"/>
          </w:tcPr>
          <w:p w:rsidR="00577AB5" w:rsidRDefault="00577AB5">
            <w:pPr>
              <w:pStyle w:val="ConsPlusNormal"/>
              <w:jc w:val="center"/>
            </w:pPr>
            <w:r>
              <w:t>49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52851,69</w:t>
            </w:r>
          </w:p>
        </w:tc>
      </w:tr>
      <w:tr w:rsidR="00577AB5">
        <w:tc>
          <w:tcPr>
            <w:tcW w:w="794" w:type="dxa"/>
          </w:tcPr>
          <w:p w:rsidR="00577AB5" w:rsidRDefault="00577AB5">
            <w:pPr>
              <w:pStyle w:val="ConsPlusNormal"/>
              <w:jc w:val="center"/>
            </w:pPr>
            <w:r>
              <w:t>81.</w:t>
            </w:r>
          </w:p>
        </w:tc>
        <w:tc>
          <w:tcPr>
            <w:tcW w:w="3005" w:type="dxa"/>
          </w:tcPr>
          <w:p w:rsidR="00577AB5" w:rsidRDefault="00577AB5">
            <w:pPr>
              <w:pStyle w:val="ConsPlusNormal"/>
            </w:pPr>
            <w:r>
              <w:t>г. Бугуруслан, ул. Революционная, д. 47</w:t>
            </w:r>
          </w:p>
        </w:tc>
        <w:tc>
          <w:tcPr>
            <w:tcW w:w="1587" w:type="dxa"/>
          </w:tcPr>
          <w:p w:rsidR="00577AB5" w:rsidRDefault="00577AB5">
            <w:pPr>
              <w:pStyle w:val="ConsPlusNormal"/>
              <w:jc w:val="center"/>
            </w:pPr>
            <w:r>
              <w:t>2117,50</w:t>
            </w:r>
          </w:p>
        </w:tc>
        <w:tc>
          <w:tcPr>
            <w:tcW w:w="2551" w:type="dxa"/>
          </w:tcPr>
          <w:p w:rsidR="00577AB5" w:rsidRDefault="00577AB5">
            <w:pPr>
              <w:pStyle w:val="ConsPlusNormal"/>
              <w:jc w:val="center"/>
            </w:pPr>
            <w:r>
              <w:t>59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137839,32</w:t>
            </w:r>
          </w:p>
        </w:tc>
      </w:tr>
      <w:tr w:rsidR="00577AB5">
        <w:tc>
          <w:tcPr>
            <w:tcW w:w="794" w:type="dxa"/>
          </w:tcPr>
          <w:p w:rsidR="00577AB5" w:rsidRDefault="00577AB5">
            <w:pPr>
              <w:pStyle w:val="ConsPlusNormal"/>
              <w:jc w:val="center"/>
            </w:pPr>
            <w:r>
              <w:t>82.</w:t>
            </w:r>
          </w:p>
        </w:tc>
        <w:tc>
          <w:tcPr>
            <w:tcW w:w="3005" w:type="dxa"/>
          </w:tcPr>
          <w:p w:rsidR="00577AB5" w:rsidRDefault="00577AB5">
            <w:pPr>
              <w:pStyle w:val="ConsPlusNormal"/>
            </w:pPr>
            <w:r>
              <w:t>г. Бугуруслан, ул. Революционная, д. 68</w:t>
            </w:r>
          </w:p>
        </w:tc>
        <w:tc>
          <w:tcPr>
            <w:tcW w:w="1587" w:type="dxa"/>
          </w:tcPr>
          <w:p w:rsidR="00577AB5" w:rsidRDefault="00577AB5">
            <w:pPr>
              <w:pStyle w:val="ConsPlusNormal"/>
              <w:jc w:val="center"/>
            </w:pPr>
            <w:r>
              <w:t>569,10</w:t>
            </w:r>
          </w:p>
        </w:tc>
        <w:tc>
          <w:tcPr>
            <w:tcW w:w="2551" w:type="dxa"/>
          </w:tcPr>
          <w:p w:rsidR="00577AB5" w:rsidRDefault="00577AB5">
            <w:pPr>
              <w:pStyle w:val="ConsPlusNormal"/>
              <w:jc w:val="center"/>
            </w:pPr>
            <w:r>
              <w:t>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76793,67</w:t>
            </w:r>
          </w:p>
        </w:tc>
      </w:tr>
      <w:tr w:rsidR="00577AB5">
        <w:tc>
          <w:tcPr>
            <w:tcW w:w="794" w:type="dxa"/>
          </w:tcPr>
          <w:p w:rsidR="00577AB5" w:rsidRDefault="00577AB5">
            <w:pPr>
              <w:pStyle w:val="ConsPlusNormal"/>
              <w:jc w:val="center"/>
            </w:pPr>
            <w:r>
              <w:t>83.</w:t>
            </w:r>
          </w:p>
        </w:tc>
        <w:tc>
          <w:tcPr>
            <w:tcW w:w="3005" w:type="dxa"/>
          </w:tcPr>
          <w:p w:rsidR="00577AB5" w:rsidRDefault="00577AB5">
            <w:pPr>
              <w:pStyle w:val="ConsPlusNormal"/>
            </w:pPr>
            <w:r>
              <w:t>г. Бугуруслан, ул. Тельмана, д. 2</w:t>
            </w:r>
          </w:p>
        </w:tc>
        <w:tc>
          <w:tcPr>
            <w:tcW w:w="1587" w:type="dxa"/>
          </w:tcPr>
          <w:p w:rsidR="00577AB5" w:rsidRDefault="00577AB5">
            <w:pPr>
              <w:pStyle w:val="ConsPlusNormal"/>
              <w:jc w:val="center"/>
            </w:pPr>
            <w:r>
              <w:t>676,80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68229,10</w:t>
            </w:r>
          </w:p>
        </w:tc>
      </w:tr>
      <w:tr w:rsidR="00577AB5">
        <w:tc>
          <w:tcPr>
            <w:tcW w:w="794" w:type="dxa"/>
          </w:tcPr>
          <w:p w:rsidR="00577AB5" w:rsidRDefault="00577AB5">
            <w:pPr>
              <w:pStyle w:val="ConsPlusNormal"/>
              <w:jc w:val="center"/>
            </w:pPr>
            <w:r>
              <w:t>84.</w:t>
            </w:r>
          </w:p>
        </w:tc>
        <w:tc>
          <w:tcPr>
            <w:tcW w:w="3005" w:type="dxa"/>
          </w:tcPr>
          <w:p w:rsidR="00577AB5" w:rsidRDefault="00577AB5">
            <w:pPr>
              <w:pStyle w:val="ConsPlusNormal"/>
            </w:pPr>
            <w:r>
              <w:t>г. Бугуруслан, ул. Транспортная, д. 96</w:t>
            </w:r>
          </w:p>
        </w:tc>
        <w:tc>
          <w:tcPr>
            <w:tcW w:w="1587" w:type="dxa"/>
          </w:tcPr>
          <w:p w:rsidR="00577AB5" w:rsidRDefault="00577AB5">
            <w:pPr>
              <w:pStyle w:val="ConsPlusNormal"/>
              <w:jc w:val="center"/>
            </w:pPr>
            <w:r>
              <w:t>275,00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77853,02</w:t>
            </w:r>
          </w:p>
        </w:tc>
      </w:tr>
      <w:tr w:rsidR="00577AB5">
        <w:tc>
          <w:tcPr>
            <w:tcW w:w="794" w:type="dxa"/>
          </w:tcPr>
          <w:p w:rsidR="00577AB5" w:rsidRDefault="00577AB5">
            <w:pPr>
              <w:pStyle w:val="ConsPlusNormal"/>
              <w:jc w:val="center"/>
            </w:pPr>
            <w:r>
              <w:t>85.</w:t>
            </w:r>
          </w:p>
        </w:tc>
        <w:tc>
          <w:tcPr>
            <w:tcW w:w="3005" w:type="dxa"/>
          </w:tcPr>
          <w:p w:rsidR="00577AB5" w:rsidRDefault="00577AB5">
            <w:pPr>
              <w:pStyle w:val="ConsPlusNormal"/>
            </w:pPr>
            <w:r>
              <w:t>г. Бугуруслан, ул. Трудовая, д. 4</w:t>
            </w:r>
          </w:p>
        </w:tc>
        <w:tc>
          <w:tcPr>
            <w:tcW w:w="1587" w:type="dxa"/>
          </w:tcPr>
          <w:p w:rsidR="00577AB5" w:rsidRDefault="00577AB5">
            <w:pPr>
              <w:pStyle w:val="ConsPlusNormal"/>
              <w:jc w:val="center"/>
            </w:pPr>
            <w:r>
              <w:t>2932,70</w:t>
            </w:r>
          </w:p>
        </w:tc>
        <w:tc>
          <w:tcPr>
            <w:tcW w:w="2551" w:type="dxa"/>
          </w:tcPr>
          <w:p w:rsidR="00577AB5" w:rsidRDefault="00577AB5">
            <w:pPr>
              <w:pStyle w:val="ConsPlusNormal"/>
              <w:jc w:val="center"/>
            </w:pPr>
            <w:r>
              <w:t>74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74800,85</w:t>
            </w:r>
          </w:p>
        </w:tc>
      </w:tr>
      <w:tr w:rsidR="00577AB5">
        <w:tc>
          <w:tcPr>
            <w:tcW w:w="794" w:type="dxa"/>
          </w:tcPr>
          <w:p w:rsidR="00577AB5" w:rsidRDefault="00577AB5">
            <w:pPr>
              <w:pStyle w:val="ConsPlusNormal"/>
              <w:jc w:val="center"/>
            </w:pPr>
            <w:r>
              <w:t>86.</w:t>
            </w:r>
          </w:p>
        </w:tc>
        <w:tc>
          <w:tcPr>
            <w:tcW w:w="3005" w:type="dxa"/>
          </w:tcPr>
          <w:p w:rsidR="00577AB5" w:rsidRDefault="00577AB5">
            <w:pPr>
              <w:pStyle w:val="ConsPlusNormal"/>
            </w:pPr>
            <w:r>
              <w:t>г. Бугуруслан, ул. Фрунзе, д. 68</w:t>
            </w:r>
          </w:p>
        </w:tc>
        <w:tc>
          <w:tcPr>
            <w:tcW w:w="1587" w:type="dxa"/>
          </w:tcPr>
          <w:p w:rsidR="00577AB5" w:rsidRDefault="00577AB5">
            <w:pPr>
              <w:pStyle w:val="ConsPlusNormal"/>
              <w:jc w:val="center"/>
            </w:pPr>
            <w:r>
              <w:t>727,50</w:t>
            </w:r>
          </w:p>
        </w:tc>
        <w:tc>
          <w:tcPr>
            <w:tcW w:w="2551" w:type="dxa"/>
          </w:tcPr>
          <w:p w:rsidR="00577AB5" w:rsidRDefault="00577AB5">
            <w:pPr>
              <w:pStyle w:val="ConsPlusNormal"/>
              <w:jc w:val="center"/>
            </w:pPr>
            <w:r>
              <w:t>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70547,67</w:t>
            </w:r>
          </w:p>
        </w:tc>
      </w:tr>
      <w:tr w:rsidR="00577AB5">
        <w:tc>
          <w:tcPr>
            <w:tcW w:w="794" w:type="dxa"/>
          </w:tcPr>
          <w:p w:rsidR="00577AB5" w:rsidRDefault="00577AB5">
            <w:pPr>
              <w:pStyle w:val="ConsPlusNormal"/>
              <w:jc w:val="center"/>
            </w:pPr>
            <w:r>
              <w:t>87.</w:t>
            </w:r>
          </w:p>
        </w:tc>
        <w:tc>
          <w:tcPr>
            <w:tcW w:w="3005" w:type="dxa"/>
          </w:tcPr>
          <w:p w:rsidR="00577AB5" w:rsidRDefault="00577AB5">
            <w:pPr>
              <w:pStyle w:val="ConsPlusNormal"/>
            </w:pPr>
            <w:r>
              <w:t xml:space="preserve">г. Бугуруслан, ул. Фрунзе, д. </w:t>
            </w:r>
            <w:r>
              <w:lastRenderedPageBreak/>
              <w:t>94</w:t>
            </w:r>
          </w:p>
        </w:tc>
        <w:tc>
          <w:tcPr>
            <w:tcW w:w="1587" w:type="dxa"/>
          </w:tcPr>
          <w:p w:rsidR="00577AB5" w:rsidRDefault="00577AB5">
            <w:pPr>
              <w:pStyle w:val="ConsPlusNormal"/>
              <w:jc w:val="center"/>
            </w:pPr>
            <w:r>
              <w:lastRenderedPageBreak/>
              <w:t>207,40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36052,66</w:t>
            </w:r>
          </w:p>
        </w:tc>
      </w:tr>
      <w:tr w:rsidR="00577AB5">
        <w:tc>
          <w:tcPr>
            <w:tcW w:w="794" w:type="dxa"/>
          </w:tcPr>
          <w:p w:rsidR="00577AB5" w:rsidRDefault="00577AB5">
            <w:pPr>
              <w:pStyle w:val="ConsPlusNormal"/>
              <w:jc w:val="center"/>
            </w:pPr>
            <w:r>
              <w:lastRenderedPageBreak/>
              <w:t>88.</w:t>
            </w:r>
          </w:p>
        </w:tc>
        <w:tc>
          <w:tcPr>
            <w:tcW w:w="3005" w:type="dxa"/>
          </w:tcPr>
          <w:p w:rsidR="00577AB5" w:rsidRDefault="00577AB5">
            <w:pPr>
              <w:pStyle w:val="ConsPlusNormal"/>
            </w:pPr>
            <w:r>
              <w:t>г. Бугуруслан, ул. Центральная, д. 3а</w:t>
            </w:r>
          </w:p>
        </w:tc>
        <w:tc>
          <w:tcPr>
            <w:tcW w:w="1587" w:type="dxa"/>
          </w:tcPr>
          <w:p w:rsidR="00577AB5" w:rsidRDefault="00577AB5">
            <w:pPr>
              <w:pStyle w:val="ConsPlusNormal"/>
              <w:jc w:val="center"/>
            </w:pPr>
            <w:r>
              <w:t>1984,40</w:t>
            </w:r>
          </w:p>
        </w:tc>
        <w:tc>
          <w:tcPr>
            <w:tcW w:w="2551" w:type="dxa"/>
          </w:tcPr>
          <w:p w:rsidR="00577AB5" w:rsidRDefault="00577AB5">
            <w:pPr>
              <w:pStyle w:val="ConsPlusNormal"/>
              <w:jc w:val="center"/>
            </w:pPr>
            <w:r>
              <w:t>58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132648,52</w:t>
            </w:r>
          </w:p>
        </w:tc>
      </w:tr>
      <w:tr w:rsidR="00577AB5">
        <w:tc>
          <w:tcPr>
            <w:tcW w:w="794" w:type="dxa"/>
          </w:tcPr>
          <w:p w:rsidR="00577AB5" w:rsidRDefault="00577AB5">
            <w:pPr>
              <w:pStyle w:val="ConsPlusNormal"/>
              <w:jc w:val="center"/>
            </w:pPr>
            <w:r>
              <w:t>89.</w:t>
            </w:r>
          </w:p>
        </w:tc>
        <w:tc>
          <w:tcPr>
            <w:tcW w:w="3005" w:type="dxa"/>
          </w:tcPr>
          <w:p w:rsidR="00577AB5" w:rsidRDefault="00577AB5">
            <w:pPr>
              <w:pStyle w:val="ConsPlusNormal"/>
            </w:pPr>
            <w:r>
              <w:t>г. Бугуруслан, ул. Чапаевская, д. 74</w:t>
            </w:r>
          </w:p>
        </w:tc>
        <w:tc>
          <w:tcPr>
            <w:tcW w:w="1587" w:type="dxa"/>
          </w:tcPr>
          <w:p w:rsidR="00577AB5" w:rsidRDefault="00577AB5">
            <w:pPr>
              <w:pStyle w:val="ConsPlusNormal"/>
              <w:jc w:val="center"/>
            </w:pPr>
            <w:r>
              <w:t>381,70</w:t>
            </w:r>
          </w:p>
        </w:tc>
        <w:tc>
          <w:tcPr>
            <w:tcW w:w="2551" w:type="dxa"/>
          </w:tcPr>
          <w:p w:rsidR="00577AB5" w:rsidRDefault="00577AB5">
            <w:pPr>
              <w:pStyle w:val="ConsPlusNormal"/>
              <w:jc w:val="center"/>
            </w:pPr>
            <w:r>
              <w:t>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44325,31</w:t>
            </w:r>
          </w:p>
        </w:tc>
      </w:tr>
      <w:tr w:rsidR="00577AB5">
        <w:tc>
          <w:tcPr>
            <w:tcW w:w="794" w:type="dxa"/>
          </w:tcPr>
          <w:p w:rsidR="00577AB5" w:rsidRDefault="00577AB5">
            <w:pPr>
              <w:pStyle w:val="ConsPlusNormal"/>
              <w:jc w:val="center"/>
            </w:pPr>
            <w:r>
              <w:t>90.</w:t>
            </w:r>
          </w:p>
        </w:tc>
        <w:tc>
          <w:tcPr>
            <w:tcW w:w="3005" w:type="dxa"/>
          </w:tcPr>
          <w:p w:rsidR="00577AB5" w:rsidRDefault="00577AB5">
            <w:pPr>
              <w:pStyle w:val="ConsPlusNormal"/>
            </w:pPr>
            <w:r>
              <w:t>г. Бугуруслан, ул. Челюскина, д. 43а</w:t>
            </w:r>
          </w:p>
        </w:tc>
        <w:tc>
          <w:tcPr>
            <w:tcW w:w="1587" w:type="dxa"/>
          </w:tcPr>
          <w:p w:rsidR="00577AB5" w:rsidRDefault="00577AB5">
            <w:pPr>
              <w:pStyle w:val="ConsPlusNormal"/>
              <w:jc w:val="center"/>
            </w:pPr>
            <w:r>
              <w:t>2145,10</w:t>
            </w:r>
          </w:p>
        </w:tc>
        <w:tc>
          <w:tcPr>
            <w:tcW w:w="2551" w:type="dxa"/>
          </w:tcPr>
          <w:p w:rsidR="00577AB5" w:rsidRDefault="00577AB5">
            <w:pPr>
              <w:pStyle w:val="ConsPlusNormal"/>
              <w:jc w:val="center"/>
            </w:pPr>
            <w:r>
              <w:t>111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63514,83</w:t>
            </w:r>
          </w:p>
        </w:tc>
      </w:tr>
      <w:tr w:rsidR="00577AB5">
        <w:tc>
          <w:tcPr>
            <w:tcW w:w="13606" w:type="dxa"/>
            <w:gridSpan w:val="7"/>
          </w:tcPr>
          <w:p w:rsidR="00577AB5" w:rsidRDefault="00577AB5">
            <w:pPr>
              <w:pStyle w:val="ConsPlusNormal"/>
              <w:jc w:val="center"/>
              <w:outlineLvl w:val="3"/>
            </w:pPr>
            <w:r>
              <w:t>9. Муниципальное образование город Бузулук</w:t>
            </w:r>
          </w:p>
        </w:tc>
      </w:tr>
      <w:tr w:rsidR="00577AB5">
        <w:tc>
          <w:tcPr>
            <w:tcW w:w="3799" w:type="dxa"/>
            <w:gridSpan w:val="2"/>
          </w:tcPr>
          <w:p w:rsidR="00577AB5" w:rsidRDefault="00577AB5">
            <w:pPr>
              <w:pStyle w:val="ConsPlusNormal"/>
            </w:pPr>
            <w:r>
              <w:t>Итого по муниципальному образованию город Бузулук</w:t>
            </w:r>
          </w:p>
        </w:tc>
        <w:tc>
          <w:tcPr>
            <w:tcW w:w="1587" w:type="dxa"/>
          </w:tcPr>
          <w:p w:rsidR="00577AB5" w:rsidRDefault="00577AB5">
            <w:pPr>
              <w:pStyle w:val="ConsPlusNormal"/>
              <w:jc w:val="center"/>
            </w:pPr>
            <w:r>
              <w:t>127696,50</w:t>
            </w:r>
          </w:p>
        </w:tc>
        <w:tc>
          <w:tcPr>
            <w:tcW w:w="2551" w:type="dxa"/>
          </w:tcPr>
          <w:p w:rsidR="00577AB5" w:rsidRDefault="00577AB5">
            <w:pPr>
              <w:pStyle w:val="ConsPlusNormal"/>
              <w:jc w:val="center"/>
            </w:pPr>
            <w:r>
              <w:t>3641</w:t>
            </w:r>
          </w:p>
        </w:tc>
        <w:tc>
          <w:tcPr>
            <w:tcW w:w="1984" w:type="dxa"/>
          </w:tcPr>
          <w:p w:rsidR="00577AB5" w:rsidRDefault="00577AB5">
            <w:pPr>
              <w:pStyle w:val="ConsPlusNormal"/>
              <w:jc w:val="center"/>
            </w:pPr>
            <w:r>
              <w:t>86</w:t>
            </w:r>
          </w:p>
        </w:tc>
        <w:tc>
          <w:tcPr>
            <w:tcW w:w="1701" w:type="dxa"/>
          </w:tcPr>
          <w:p w:rsidR="00577AB5" w:rsidRDefault="00577AB5">
            <w:pPr>
              <w:pStyle w:val="ConsPlusNormal"/>
              <w:jc w:val="center"/>
            </w:pPr>
            <w:r>
              <w:t>59</w:t>
            </w:r>
          </w:p>
        </w:tc>
        <w:tc>
          <w:tcPr>
            <w:tcW w:w="1984" w:type="dxa"/>
          </w:tcPr>
          <w:p w:rsidR="00577AB5" w:rsidRDefault="00577AB5">
            <w:pPr>
              <w:pStyle w:val="ConsPlusNormal"/>
              <w:jc w:val="center"/>
            </w:pPr>
            <w:r>
              <w:t>5667594,98</w:t>
            </w:r>
          </w:p>
        </w:tc>
      </w:tr>
      <w:tr w:rsidR="00577AB5">
        <w:tc>
          <w:tcPr>
            <w:tcW w:w="794" w:type="dxa"/>
          </w:tcPr>
          <w:p w:rsidR="00577AB5" w:rsidRDefault="00577AB5">
            <w:pPr>
              <w:pStyle w:val="ConsPlusNormal"/>
              <w:jc w:val="center"/>
            </w:pPr>
            <w:r>
              <w:t>91.</w:t>
            </w:r>
          </w:p>
        </w:tc>
        <w:tc>
          <w:tcPr>
            <w:tcW w:w="3005" w:type="dxa"/>
          </w:tcPr>
          <w:p w:rsidR="00577AB5" w:rsidRDefault="00577AB5">
            <w:pPr>
              <w:pStyle w:val="ConsPlusNormal"/>
            </w:pPr>
            <w:r>
              <w:t>г. Бузулук, 1 Линия, д. 63</w:t>
            </w:r>
          </w:p>
        </w:tc>
        <w:tc>
          <w:tcPr>
            <w:tcW w:w="1587" w:type="dxa"/>
            <w:vAlign w:val="center"/>
          </w:tcPr>
          <w:p w:rsidR="00577AB5" w:rsidRDefault="00577AB5">
            <w:pPr>
              <w:pStyle w:val="ConsPlusNormal"/>
              <w:jc w:val="center"/>
            </w:pPr>
            <w:r>
              <w:t>544,00</w:t>
            </w:r>
          </w:p>
        </w:tc>
        <w:tc>
          <w:tcPr>
            <w:tcW w:w="2551" w:type="dxa"/>
            <w:vAlign w:val="center"/>
          </w:tcPr>
          <w:p w:rsidR="00577AB5" w:rsidRDefault="00577AB5">
            <w:pPr>
              <w:pStyle w:val="ConsPlusNormal"/>
              <w:jc w:val="center"/>
            </w:pPr>
            <w:r>
              <w:t>37</w:t>
            </w:r>
          </w:p>
        </w:tc>
        <w:tc>
          <w:tcPr>
            <w:tcW w:w="1984" w:type="dxa"/>
            <w:vAlign w:val="center"/>
          </w:tcPr>
          <w:p w:rsidR="00577AB5" w:rsidRDefault="00577AB5">
            <w:pPr>
              <w:pStyle w:val="ConsPlusNormal"/>
              <w:jc w:val="center"/>
            </w:pPr>
            <w:r>
              <w:t>2</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247087,77</w:t>
            </w:r>
          </w:p>
        </w:tc>
      </w:tr>
      <w:tr w:rsidR="00577AB5">
        <w:tc>
          <w:tcPr>
            <w:tcW w:w="794" w:type="dxa"/>
          </w:tcPr>
          <w:p w:rsidR="00577AB5" w:rsidRDefault="00577AB5">
            <w:pPr>
              <w:pStyle w:val="ConsPlusNormal"/>
              <w:jc w:val="center"/>
            </w:pPr>
            <w:r>
              <w:t>92.</w:t>
            </w:r>
          </w:p>
        </w:tc>
        <w:tc>
          <w:tcPr>
            <w:tcW w:w="3005" w:type="dxa"/>
          </w:tcPr>
          <w:p w:rsidR="00577AB5" w:rsidRDefault="00577AB5">
            <w:pPr>
              <w:pStyle w:val="ConsPlusNormal"/>
            </w:pPr>
            <w:r>
              <w:t>г. Бузулук, 1 микрорайон, д. 10</w:t>
            </w:r>
          </w:p>
        </w:tc>
        <w:tc>
          <w:tcPr>
            <w:tcW w:w="1587" w:type="dxa"/>
            <w:vAlign w:val="center"/>
          </w:tcPr>
          <w:p w:rsidR="00577AB5" w:rsidRDefault="00577AB5">
            <w:pPr>
              <w:pStyle w:val="ConsPlusNormal"/>
              <w:jc w:val="center"/>
            </w:pPr>
            <w:r>
              <w:t>3704,80</w:t>
            </w:r>
          </w:p>
        </w:tc>
        <w:tc>
          <w:tcPr>
            <w:tcW w:w="2551" w:type="dxa"/>
            <w:vAlign w:val="center"/>
          </w:tcPr>
          <w:p w:rsidR="00577AB5" w:rsidRDefault="00577AB5">
            <w:pPr>
              <w:pStyle w:val="ConsPlusNormal"/>
              <w:jc w:val="center"/>
            </w:pPr>
            <w:r>
              <w:t>139</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89727,84</w:t>
            </w:r>
          </w:p>
        </w:tc>
      </w:tr>
      <w:tr w:rsidR="00577AB5">
        <w:tc>
          <w:tcPr>
            <w:tcW w:w="794" w:type="dxa"/>
          </w:tcPr>
          <w:p w:rsidR="00577AB5" w:rsidRDefault="00577AB5">
            <w:pPr>
              <w:pStyle w:val="ConsPlusNormal"/>
              <w:jc w:val="center"/>
            </w:pPr>
            <w:r>
              <w:t>93.</w:t>
            </w:r>
          </w:p>
        </w:tc>
        <w:tc>
          <w:tcPr>
            <w:tcW w:w="3005" w:type="dxa"/>
          </w:tcPr>
          <w:p w:rsidR="00577AB5" w:rsidRDefault="00577AB5">
            <w:pPr>
              <w:pStyle w:val="ConsPlusNormal"/>
            </w:pPr>
            <w:r>
              <w:t>г. Бузулук, 1 микрорайон, д. 11</w:t>
            </w:r>
          </w:p>
        </w:tc>
        <w:tc>
          <w:tcPr>
            <w:tcW w:w="1587" w:type="dxa"/>
            <w:vAlign w:val="center"/>
          </w:tcPr>
          <w:p w:rsidR="00577AB5" w:rsidRDefault="00577AB5">
            <w:pPr>
              <w:pStyle w:val="ConsPlusNormal"/>
              <w:jc w:val="center"/>
            </w:pPr>
            <w:r>
              <w:t>3643,50</w:t>
            </w:r>
          </w:p>
        </w:tc>
        <w:tc>
          <w:tcPr>
            <w:tcW w:w="2551" w:type="dxa"/>
            <w:vAlign w:val="center"/>
          </w:tcPr>
          <w:p w:rsidR="00577AB5" w:rsidRDefault="00577AB5">
            <w:pPr>
              <w:pStyle w:val="ConsPlusNormal"/>
              <w:jc w:val="center"/>
            </w:pPr>
            <w:r>
              <w:t>209</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96650,58</w:t>
            </w:r>
          </w:p>
        </w:tc>
      </w:tr>
      <w:tr w:rsidR="00577AB5">
        <w:tc>
          <w:tcPr>
            <w:tcW w:w="794" w:type="dxa"/>
          </w:tcPr>
          <w:p w:rsidR="00577AB5" w:rsidRDefault="00577AB5">
            <w:pPr>
              <w:pStyle w:val="ConsPlusNormal"/>
              <w:jc w:val="center"/>
            </w:pPr>
            <w:r>
              <w:t>94.</w:t>
            </w:r>
          </w:p>
        </w:tc>
        <w:tc>
          <w:tcPr>
            <w:tcW w:w="3005" w:type="dxa"/>
          </w:tcPr>
          <w:p w:rsidR="00577AB5" w:rsidRDefault="00577AB5">
            <w:pPr>
              <w:pStyle w:val="ConsPlusNormal"/>
            </w:pPr>
            <w:r>
              <w:t>г. Бузулук, 1 микрорайон, д. 12</w:t>
            </w:r>
          </w:p>
        </w:tc>
        <w:tc>
          <w:tcPr>
            <w:tcW w:w="1587" w:type="dxa"/>
            <w:vAlign w:val="center"/>
          </w:tcPr>
          <w:p w:rsidR="00577AB5" w:rsidRDefault="00577AB5">
            <w:pPr>
              <w:pStyle w:val="ConsPlusNormal"/>
              <w:jc w:val="center"/>
            </w:pPr>
            <w:r>
              <w:t>3723,60</w:t>
            </w:r>
          </w:p>
        </w:tc>
        <w:tc>
          <w:tcPr>
            <w:tcW w:w="2551" w:type="dxa"/>
            <w:vAlign w:val="center"/>
          </w:tcPr>
          <w:p w:rsidR="00577AB5" w:rsidRDefault="00577AB5">
            <w:pPr>
              <w:pStyle w:val="ConsPlusNormal"/>
              <w:jc w:val="center"/>
            </w:pPr>
            <w:r>
              <w:t>140</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125070,27</w:t>
            </w:r>
          </w:p>
        </w:tc>
      </w:tr>
      <w:tr w:rsidR="00577AB5">
        <w:tc>
          <w:tcPr>
            <w:tcW w:w="794" w:type="dxa"/>
          </w:tcPr>
          <w:p w:rsidR="00577AB5" w:rsidRDefault="00577AB5">
            <w:pPr>
              <w:pStyle w:val="ConsPlusNormal"/>
              <w:jc w:val="center"/>
            </w:pPr>
            <w:r>
              <w:t>95.</w:t>
            </w:r>
          </w:p>
        </w:tc>
        <w:tc>
          <w:tcPr>
            <w:tcW w:w="3005" w:type="dxa"/>
          </w:tcPr>
          <w:p w:rsidR="00577AB5" w:rsidRDefault="00577AB5">
            <w:pPr>
              <w:pStyle w:val="ConsPlusNormal"/>
            </w:pPr>
            <w:r>
              <w:t>г. Бузулук, 1 микрорайон, д. 17</w:t>
            </w:r>
          </w:p>
        </w:tc>
        <w:tc>
          <w:tcPr>
            <w:tcW w:w="1587" w:type="dxa"/>
            <w:vAlign w:val="center"/>
          </w:tcPr>
          <w:p w:rsidR="00577AB5" w:rsidRDefault="00577AB5">
            <w:pPr>
              <w:pStyle w:val="ConsPlusNormal"/>
              <w:jc w:val="center"/>
            </w:pPr>
            <w:r>
              <w:t>4806,30</w:t>
            </w:r>
          </w:p>
        </w:tc>
        <w:tc>
          <w:tcPr>
            <w:tcW w:w="2551" w:type="dxa"/>
            <w:vAlign w:val="center"/>
          </w:tcPr>
          <w:p w:rsidR="00577AB5" w:rsidRDefault="00577AB5">
            <w:pPr>
              <w:pStyle w:val="ConsPlusNormal"/>
              <w:jc w:val="center"/>
            </w:pPr>
            <w:r>
              <w:t>192</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82619,60</w:t>
            </w:r>
          </w:p>
        </w:tc>
      </w:tr>
      <w:tr w:rsidR="00577AB5">
        <w:tc>
          <w:tcPr>
            <w:tcW w:w="794" w:type="dxa"/>
          </w:tcPr>
          <w:p w:rsidR="00577AB5" w:rsidRDefault="00577AB5">
            <w:pPr>
              <w:pStyle w:val="ConsPlusNormal"/>
              <w:jc w:val="center"/>
            </w:pPr>
            <w:r>
              <w:t>96.</w:t>
            </w:r>
          </w:p>
        </w:tc>
        <w:tc>
          <w:tcPr>
            <w:tcW w:w="3005" w:type="dxa"/>
          </w:tcPr>
          <w:p w:rsidR="00577AB5" w:rsidRDefault="00577AB5">
            <w:pPr>
              <w:pStyle w:val="ConsPlusNormal"/>
            </w:pPr>
            <w:r>
              <w:t>г. Бузулук, 1 микрорайон, д. 4</w:t>
            </w:r>
          </w:p>
        </w:tc>
        <w:tc>
          <w:tcPr>
            <w:tcW w:w="1587" w:type="dxa"/>
            <w:vAlign w:val="center"/>
          </w:tcPr>
          <w:p w:rsidR="00577AB5" w:rsidRDefault="00577AB5">
            <w:pPr>
              <w:pStyle w:val="ConsPlusNormal"/>
              <w:jc w:val="center"/>
            </w:pPr>
            <w:r>
              <w:t>3496,00</w:t>
            </w:r>
          </w:p>
        </w:tc>
        <w:tc>
          <w:tcPr>
            <w:tcW w:w="2551" w:type="dxa"/>
            <w:vAlign w:val="center"/>
          </w:tcPr>
          <w:p w:rsidR="00577AB5" w:rsidRDefault="00577AB5">
            <w:pPr>
              <w:pStyle w:val="ConsPlusNormal"/>
              <w:jc w:val="center"/>
            </w:pPr>
            <w:r>
              <w:t>92</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86930,05</w:t>
            </w:r>
          </w:p>
        </w:tc>
      </w:tr>
      <w:tr w:rsidR="00577AB5">
        <w:tc>
          <w:tcPr>
            <w:tcW w:w="794" w:type="dxa"/>
          </w:tcPr>
          <w:p w:rsidR="00577AB5" w:rsidRDefault="00577AB5">
            <w:pPr>
              <w:pStyle w:val="ConsPlusNormal"/>
              <w:jc w:val="center"/>
            </w:pPr>
            <w:r>
              <w:t>97.</w:t>
            </w:r>
          </w:p>
        </w:tc>
        <w:tc>
          <w:tcPr>
            <w:tcW w:w="3005" w:type="dxa"/>
          </w:tcPr>
          <w:p w:rsidR="00577AB5" w:rsidRDefault="00577AB5">
            <w:pPr>
              <w:pStyle w:val="ConsPlusNormal"/>
            </w:pPr>
            <w:r>
              <w:t>г. Бузулук, 1 микрорайон, д. 5</w:t>
            </w:r>
          </w:p>
        </w:tc>
        <w:tc>
          <w:tcPr>
            <w:tcW w:w="1587" w:type="dxa"/>
            <w:vAlign w:val="center"/>
          </w:tcPr>
          <w:p w:rsidR="00577AB5" w:rsidRDefault="00577AB5">
            <w:pPr>
              <w:pStyle w:val="ConsPlusNormal"/>
              <w:jc w:val="center"/>
            </w:pPr>
            <w:r>
              <w:t>3459,70</w:t>
            </w:r>
          </w:p>
        </w:tc>
        <w:tc>
          <w:tcPr>
            <w:tcW w:w="2551" w:type="dxa"/>
            <w:vAlign w:val="center"/>
          </w:tcPr>
          <w:p w:rsidR="00577AB5" w:rsidRDefault="00577AB5">
            <w:pPr>
              <w:pStyle w:val="ConsPlusNormal"/>
              <w:jc w:val="center"/>
            </w:pPr>
            <w:r>
              <w:t>128</w:t>
            </w:r>
          </w:p>
        </w:tc>
        <w:tc>
          <w:tcPr>
            <w:tcW w:w="1984" w:type="dxa"/>
            <w:vAlign w:val="center"/>
          </w:tcPr>
          <w:p w:rsidR="00577AB5" w:rsidRDefault="00577AB5">
            <w:pPr>
              <w:pStyle w:val="ConsPlusNormal"/>
              <w:jc w:val="center"/>
            </w:pPr>
            <w:r>
              <w:t>2</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198313,41</w:t>
            </w:r>
          </w:p>
        </w:tc>
      </w:tr>
      <w:tr w:rsidR="00577AB5">
        <w:tc>
          <w:tcPr>
            <w:tcW w:w="794" w:type="dxa"/>
          </w:tcPr>
          <w:p w:rsidR="00577AB5" w:rsidRDefault="00577AB5">
            <w:pPr>
              <w:pStyle w:val="ConsPlusNormal"/>
              <w:jc w:val="center"/>
            </w:pPr>
            <w:r>
              <w:t>98.</w:t>
            </w:r>
          </w:p>
        </w:tc>
        <w:tc>
          <w:tcPr>
            <w:tcW w:w="3005" w:type="dxa"/>
          </w:tcPr>
          <w:p w:rsidR="00577AB5" w:rsidRDefault="00577AB5">
            <w:pPr>
              <w:pStyle w:val="ConsPlusNormal"/>
            </w:pPr>
            <w:r>
              <w:t>г. Бузулук, 2 микрорайон, д. 28</w:t>
            </w:r>
          </w:p>
        </w:tc>
        <w:tc>
          <w:tcPr>
            <w:tcW w:w="1587" w:type="dxa"/>
            <w:vAlign w:val="center"/>
          </w:tcPr>
          <w:p w:rsidR="00577AB5" w:rsidRDefault="00577AB5">
            <w:pPr>
              <w:pStyle w:val="ConsPlusNormal"/>
              <w:jc w:val="center"/>
            </w:pPr>
            <w:r>
              <w:t>2022,80</w:t>
            </w:r>
          </w:p>
        </w:tc>
        <w:tc>
          <w:tcPr>
            <w:tcW w:w="2551" w:type="dxa"/>
            <w:vAlign w:val="center"/>
          </w:tcPr>
          <w:p w:rsidR="00577AB5" w:rsidRDefault="00577AB5">
            <w:pPr>
              <w:pStyle w:val="ConsPlusNormal"/>
              <w:jc w:val="center"/>
            </w:pPr>
            <w:r>
              <w:t>93</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62929,07</w:t>
            </w:r>
          </w:p>
        </w:tc>
      </w:tr>
      <w:tr w:rsidR="00577AB5">
        <w:tc>
          <w:tcPr>
            <w:tcW w:w="794" w:type="dxa"/>
          </w:tcPr>
          <w:p w:rsidR="00577AB5" w:rsidRDefault="00577AB5">
            <w:pPr>
              <w:pStyle w:val="ConsPlusNormal"/>
              <w:jc w:val="center"/>
            </w:pPr>
            <w:r>
              <w:lastRenderedPageBreak/>
              <w:t>99.</w:t>
            </w:r>
          </w:p>
        </w:tc>
        <w:tc>
          <w:tcPr>
            <w:tcW w:w="3005" w:type="dxa"/>
          </w:tcPr>
          <w:p w:rsidR="00577AB5" w:rsidRDefault="00577AB5">
            <w:pPr>
              <w:pStyle w:val="ConsPlusNormal"/>
            </w:pPr>
            <w:r>
              <w:t>г. Бузулук, 2 микрорайон, д. 31</w:t>
            </w:r>
          </w:p>
        </w:tc>
        <w:tc>
          <w:tcPr>
            <w:tcW w:w="1587" w:type="dxa"/>
            <w:vAlign w:val="center"/>
          </w:tcPr>
          <w:p w:rsidR="00577AB5" w:rsidRDefault="00577AB5">
            <w:pPr>
              <w:pStyle w:val="ConsPlusNormal"/>
              <w:jc w:val="center"/>
            </w:pPr>
            <w:r>
              <w:t>2820,70</w:t>
            </w:r>
          </w:p>
        </w:tc>
        <w:tc>
          <w:tcPr>
            <w:tcW w:w="2551" w:type="dxa"/>
            <w:vAlign w:val="center"/>
          </w:tcPr>
          <w:p w:rsidR="00577AB5" w:rsidRDefault="00577AB5">
            <w:pPr>
              <w:pStyle w:val="ConsPlusNormal"/>
              <w:jc w:val="center"/>
            </w:pPr>
            <w:r>
              <w:t>97</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68364,93</w:t>
            </w:r>
          </w:p>
        </w:tc>
      </w:tr>
      <w:tr w:rsidR="00577AB5">
        <w:tc>
          <w:tcPr>
            <w:tcW w:w="794" w:type="dxa"/>
          </w:tcPr>
          <w:p w:rsidR="00577AB5" w:rsidRDefault="00577AB5">
            <w:pPr>
              <w:pStyle w:val="ConsPlusNormal"/>
              <w:jc w:val="center"/>
            </w:pPr>
            <w:r>
              <w:t>100.</w:t>
            </w:r>
          </w:p>
        </w:tc>
        <w:tc>
          <w:tcPr>
            <w:tcW w:w="3005" w:type="dxa"/>
          </w:tcPr>
          <w:p w:rsidR="00577AB5" w:rsidRDefault="00577AB5">
            <w:pPr>
              <w:pStyle w:val="ConsPlusNormal"/>
            </w:pPr>
            <w:r>
              <w:t>г. Бузулук, 2 микрорайон, д. 4</w:t>
            </w:r>
          </w:p>
        </w:tc>
        <w:tc>
          <w:tcPr>
            <w:tcW w:w="1587" w:type="dxa"/>
            <w:vAlign w:val="center"/>
          </w:tcPr>
          <w:p w:rsidR="00577AB5" w:rsidRDefault="00577AB5">
            <w:pPr>
              <w:pStyle w:val="ConsPlusNormal"/>
              <w:jc w:val="center"/>
            </w:pPr>
            <w:r>
              <w:t>3761,30</w:t>
            </w:r>
          </w:p>
        </w:tc>
        <w:tc>
          <w:tcPr>
            <w:tcW w:w="2551" w:type="dxa"/>
            <w:vAlign w:val="center"/>
          </w:tcPr>
          <w:p w:rsidR="00577AB5" w:rsidRDefault="00577AB5">
            <w:pPr>
              <w:pStyle w:val="ConsPlusNormal"/>
              <w:jc w:val="center"/>
            </w:pPr>
            <w:r>
              <w:t>203</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95499,03</w:t>
            </w:r>
          </w:p>
        </w:tc>
      </w:tr>
      <w:tr w:rsidR="00577AB5">
        <w:tc>
          <w:tcPr>
            <w:tcW w:w="794" w:type="dxa"/>
          </w:tcPr>
          <w:p w:rsidR="00577AB5" w:rsidRDefault="00577AB5">
            <w:pPr>
              <w:pStyle w:val="ConsPlusNormal"/>
              <w:jc w:val="center"/>
            </w:pPr>
            <w:r>
              <w:t>101.</w:t>
            </w:r>
          </w:p>
        </w:tc>
        <w:tc>
          <w:tcPr>
            <w:tcW w:w="3005" w:type="dxa"/>
          </w:tcPr>
          <w:p w:rsidR="00577AB5" w:rsidRDefault="00577AB5">
            <w:pPr>
              <w:pStyle w:val="ConsPlusNormal"/>
            </w:pPr>
            <w:r>
              <w:t>г. Бузулук, 2 микрорайон, д. 7</w:t>
            </w:r>
          </w:p>
        </w:tc>
        <w:tc>
          <w:tcPr>
            <w:tcW w:w="1587" w:type="dxa"/>
            <w:vAlign w:val="center"/>
          </w:tcPr>
          <w:p w:rsidR="00577AB5" w:rsidRDefault="00577AB5">
            <w:pPr>
              <w:pStyle w:val="ConsPlusNormal"/>
              <w:jc w:val="center"/>
            </w:pPr>
            <w:r>
              <w:t>6967,60</w:t>
            </w:r>
          </w:p>
        </w:tc>
        <w:tc>
          <w:tcPr>
            <w:tcW w:w="2551" w:type="dxa"/>
            <w:vAlign w:val="center"/>
          </w:tcPr>
          <w:p w:rsidR="00577AB5" w:rsidRDefault="00577AB5">
            <w:pPr>
              <w:pStyle w:val="ConsPlusNormal"/>
              <w:jc w:val="center"/>
            </w:pPr>
            <w:r>
              <w:t>228</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179915,81</w:t>
            </w:r>
          </w:p>
        </w:tc>
      </w:tr>
      <w:tr w:rsidR="00577AB5">
        <w:tc>
          <w:tcPr>
            <w:tcW w:w="794" w:type="dxa"/>
          </w:tcPr>
          <w:p w:rsidR="00577AB5" w:rsidRDefault="00577AB5">
            <w:pPr>
              <w:pStyle w:val="ConsPlusNormal"/>
              <w:jc w:val="center"/>
            </w:pPr>
            <w:r>
              <w:t>102.</w:t>
            </w:r>
          </w:p>
        </w:tc>
        <w:tc>
          <w:tcPr>
            <w:tcW w:w="3005" w:type="dxa"/>
          </w:tcPr>
          <w:p w:rsidR="00577AB5" w:rsidRDefault="00577AB5">
            <w:pPr>
              <w:pStyle w:val="ConsPlusNormal"/>
            </w:pPr>
            <w:r>
              <w:t>г. Бузулук, 2 микрорайон, д. 8</w:t>
            </w:r>
          </w:p>
        </w:tc>
        <w:tc>
          <w:tcPr>
            <w:tcW w:w="1587" w:type="dxa"/>
            <w:vAlign w:val="center"/>
          </w:tcPr>
          <w:p w:rsidR="00577AB5" w:rsidRDefault="00577AB5">
            <w:pPr>
              <w:pStyle w:val="ConsPlusNormal"/>
              <w:jc w:val="center"/>
            </w:pPr>
            <w:r>
              <w:t>3371,60</w:t>
            </w:r>
          </w:p>
        </w:tc>
        <w:tc>
          <w:tcPr>
            <w:tcW w:w="2551" w:type="dxa"/>
            <w:vAlign w:val="center"/>
          </w:tcPr>
          <w:p w:rsidR="00577AB5" w:rsidRDefault="00577AB5">
            <w:pPr>
              <w:pStyle w:val="ConsPlusNormal"/>
              <w:jc w:val="center"/>
            </w:pPr>
            <w:r>
              <w:t>108</w:t>
            </w:r>
          </w:p>
        </w:tc>
        <w:tc>
          <w:tcPr>
            <w:tcW w:w="1984" w:type="dxa"/>
            <w:vAlign w:val="center"/>
          </w:tcPr>
          <w:p w:rsidR="00577AB5" w:rsidRDefault="00577AB5">
            <w:pPr>
              <w:pStyle w:val="ConsPlusNormal"/>
              <w:jc w:val="center"/>
            </w:pPr>
            <w:r>
              <w:t>2</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124746,99</w:t>
            </w:r>
          </w:p>
        </w:tc>
      </w:tr>
      <w:tr w:rsidR="00577AB5">
        <w:tc>
          <w:tcPr>
            <w:tcW w:w="794" w:type="dxa"/>
          </w:tcPr>
          <w:p w:rsidR="00577AB5" w:rsidRDefault="00577AB5">
            <w:pPr>
              <w:pStyle w:val="ConsPlusNormal"/>
              <w:jc w:val="center"/>
            </w:pPr>
            <w:r>
              <w:t>103.</w:t>
            </w:r>
          </w:p>
        </w:tc>
        <w:tc>
          <w:tcPr>
            <w:tcW w:w="3005" w:type="dxa"/>
          </w:tcPr>
          <w:p w:rsidR="00577AB5" w:rsidRDefault="00577AB5">
            <w:pPr>
              <w:pStyle w:val="ConsPlusNormal"/>
            </w:pPr>
            <w:r>
              <w:t>г. Бузулук, 4 микрорайон, д. 14</w:t>
            </w:r>
          </w:p>
        </w:tc>
        <w:tc>
          <w:tcPr>
            <w:tcW w:w="1587" w:type="dxa"/>
            <w:vAlign w:val="center"/>
          </w:tcPr>
          <w:p w:rsidR="00577AB5" w:rsidRDefault="00577AB5">
            <w:pPr>
              <w:pStyle w:val="ConsPlusNormal"/>
              <w:jc w:val="center"/>
            </w:pPr>
            <w:r>
              <w:t>1935,50</w:t>
            </w:r>
          </w:p>
        </w:tc>
        <w:tc>
          <w:tcPr>
            <w:tcW w:w="2551" w:type="dxa"/>
            <w:vAlign w:val="center"/>
          </w:tcPr>
          <w:p w:rsidR="00577AB5" w:rsidRDefault="00577AB5">
            <w:pPr>
              <w:pStyle w:val="ConsPlusNormal"/>
              <w:jc w:val="center"/>
            </w:pPr>
            <w:r>
              <w:t>182</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53359,13</w:t>
            </w:r>
          </w:p>
        </w:tc>
      </w:tr>
      <w:tr w:rsidR="00577AB5">
        <w:tc>
          <w:tcPr>
            <w:tcW w:w="794" w:type="dxa"/>
          </w:tcPr>
          <w:p w:rsidR="00577AB5" w:rsidRDefault="00577AB5">
            <w:pPr>
              <w:pStyle w:val="ConsPlusNormal"/>
              <w:jc w:val="center"/>
            </w:pPr>
            <w:r>
              <w:t>104.</w:t>
            </w:r>
          </w:p>
        </w:tc>
        <w:tc>
          <w:tcPr>
            <w:tcW w:w="3005" w:type="dxa"/>
          </w:tcPr>
          <w:p w:rsidR="00577AB5" w:rsidRDefault="00577AB5">
            <w:pPr>
              <w:pStyle w:val="ConsPlusNormal"/>
            </w:pPr>
            <w:r>
              <w:t>г. Бузулук, 4 микрорайон, д. 26а</w:t>
            </w:r>
          </w:p>
        </w:tc>
        <w:tc>
          <w:tcPr>
            <w:tcW w:w="1587" w:type="dxa"/>
            <w:vAlign w:val="center"/>
          </w:tcPr>
          <w:p w:rsidR="00577AB5" w:rsidRDefault="00577AB5">
            <w:pPr>
              <w:pStyle w:val="ConsPlusNormal"/>
              <w:jc w:val="center"/>
            </w:pPr>
            <w:r>
              <w:t>2245,90</w:t>
            </w:r>
          </w:p>
        </w:tc>
        <w:tc>
          <w:tcPr>
            <w:tcW w:w="2551" w:type="dxa"/>
            <w:vAlign w:val="center"/>
          </w:tcPr>
          <w:p w:rsidR="00577AB5" w:rsidRDefault="00577AB5">
            <w:pPr>
              <w:pStyle w:val="ConsPlusNormal"/>
              <w:jc w:val="center"/>
            </w:pPr>
            <w:r>
              <w:t>126</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61337,37</w:t>
            </w:r>
          </w:p>
        </w:tc>
      </w:tr>
      <w:tr w:rsidR="00577AB5">
        <w:tc>
          <w:tcPr>
            <w:tcW w:w="794" w:type="dxa"/>
          </w:tcPr>
          <w:p w:rsidR="00577AB5" w:rsidRDefault="00577AB5">
            <w:pPr>
              <w:pStyle w:val="ConsPlusNormal"/>
              <w:jc w:val="center"/>
            </w:pPr>
            <w:r>
              <w:t>105.</w:t>
            </w:r>
          </w:p>
        </w:tc>
        <w:tc>
          <w:tcPr>
            <w:tcW w:w="3005" w:type="dxa"/>
          </w:tcPr>
          <w:p w:rsidR="00577AB5" w:rsidRDefault="00577AB5">
            <w:pPr>
              <w:pStyle w:val="ConsPlusNormal"/>
            </w:pPr>
            <w:r>
              <w:t>г. Бузулук, 7а микрорайон, д. 19</w:t>
            </w:r>
          </w:p>
        </w:tc>
        <w:tc>
          <w:tcPr>
            <w:tcW w:w="1587" w:type="dxa"/>
            <w:vAlign w:val="center"/>
          </w:tcPr>
          <w:p w:rsidR="00577AB5" w:rsidRDefault="00577AB5">
            <w:pPr>
              <w:pStyle w:val="ConsPlusNormal"/>
              <w:jc w:val="center"/>
            </w:pPr>
            <w:r>
              <w:t>1074,20</w:t>
            </w:r>
          </w:p>
        </w:tc>
        <w:tc>
          <w:tcPr>
            <w:tcW w:w="2551" w:type="dxa"/>
            <w:vAlign w:val="center"/>
          </w:tcPr>
          <w:p w:rsidR="00577AB5" w:rsidRDefault="00577AB5">
            <w:pPr>
              <w:pStyle w:val="ConsPlusNormal"/>
              <w:jc w:val="center"/>
            </w:pPr>
            <w:r>
              <w:t>52</w:t>
            </w:r>
          </w:p>
        </w:tc>
        <w:tc>
          <w:tcPr>
            <w:tcW w:w="1984" w:type="dxa"/>
            <w:vAlign w:val="center"/>
          </w:tcPr>
          <w:p w:rsidR="00577AB5" w:rsidRDefault="00577AB5">
            <w:pPr>
              <w:pStyle w:val="ConsPlusNormal"/>
              <w:jc w:val="center"/>
            </w:pPr>
            <w:r>
              <w:t>3</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154521,31</w:t>
            </w:r>
          </w:p>
        </w:tc>
      </w:tr>
      <w:tr w:rsidR="00577AB5">
        <w:tc>
          <w:tcPr>
            <w:tcW w:w="794" w:type="dxa"/>
          </w:tcPr>
          <w:p w:rsidR="00577AB5" w:rsidRDefault="00577AB5">
            <w:pPr>
              <w:pStyle w:val="ConsPlusNormal"/>
              <w:jc w:val="center"/>
            </w:pPr>
            <w:r>
              <w:t>106.</w:t>
            </w:r>
          </w:p>
        </w:tc>
        <w:tc>
          <w:tcPr>
            <w:tcW w:w="3005" w:type="dxa"/>
          </w:tcPr>
          <w:p w:rsidR="00577AB5" w:rsidRDefault="00577AB5">
            <w:pPr>
              <w:pStyle w:val="ConsPlusNormal"/>
            </w:pPr>
            <w:r>
              <w:t>г. Бузулук, 7а микрорайон, д. 3</w:t>
            </w:r>
          </w:p>
        </w:tc>
        <w:tc>
          <w:tcPr>
            <w:tcW w:w="1587" w:type="dxa"/>
            <w:vAlign w:val="center"/>
          </w:tcPr>
          <w:p w:rsidR="00577AB5" w:rsidRDefault="00577AB5">
            <w:pPr>
              <w:pStyle w:val="ConsPlusNormal"/>
              <w:jc w:val="center"/>
            </w:pPr>
            <w:r>
              <w:t>1067,10</w:t>
            </w:r>
          </w:p>
        </w:tc>
        <w:tc>
          <w:tcPr>
            <w:tcW w:w="2551" w:type="dxa"/>
            <w:vAlign w:val="center"/>
          </w:tcPr>
          <w:p w:rsidR="00577AB5" w:rsidRDefault="00577AB5">
            <w:pPr>
              <w:pStyle w:val="ConsPlusNormal"/>
              <w:jc w:val="center"/>
            </w:pPr>
            <w:r>
              <w:t>38</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52671,86</w:t>
            </w:r>
          </w:p>
        </w:tc>
      </w:tr>
      <w:tr w:rsidR="00577AB5">
        <w:tc>
          <w:tcPr>
            <w:tcW w:w="794" w:type="dxa"/>
          </w:tcPr>
          <w:p w:rsidR="00577AB5" w:rsidRDefault="00577AB5">
            <w:pPr>
              <w:pStyle w:val="ConsPlusNormal"/>
              <w:jc w:val="center"/>
            </w:pPr>
            <w:r>
              <w:t>107.</w:t>
            </w:r>
          </w:p>
        </w:tc>
        <w:tc>
          <w:tcPr>
            <w:tcW w:w="3005" w:type="dxa"/>
          </w:tcPr>
          <w:p w:rsidR="00577AB5" w:rsidRDefault="00577AB5">
            <w:pPr>
              <w:pStyle w:val="ConsPlusNormal"/>
            </w:pPr>
            <w:r>
              <w:t>г. Бузулук, 7а микрорайон, д. 30</w:t>
            </w:r>
          </w:p>
        </w:tc>
        <w:tc>
          <w:tcPr>
            <w:tcW w:w="1587" w:type="dxa"/>
            <w:vAlign w:val="center"/>
          </w:tcPr>
          <w:p w:rsidR="00577AB5" w:rsidRDefault="00577AB5">
            <w:pPr>
              <w:pStyle w:val="ConsPlusNormal"/>
              <w:jc w:val="center"/>
            </w:pPr>
            <w:r>
              <w:t>1087,40</w:t>
            </w:r>
          </w:p>
        </w:tc>
        <w:tc>
          <w:tcPr>
            <w:tcW w:w="2551" w:type="dxa"/>
            <w:vAlign w:val="center"/>
          </w:tcPr>
          <w:p w:rsidR="00577AB5" w:rsidRDefault="00577AB5">
            <w:pPr>
              <w:pStyle w:val="ConsPlusNormal"/>
              <w:jc w:val="center"/>
            </w:pPr>
            <w:r>
              <w:t>32</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31965,81</w:t>
            </w:r>
          </w:p>
        </w:tc>
      </w:tr>
      <w:tr w:rsidR="00577AB5">
        <w:tc>
          <w:tcPr>
            <w:tcW w:w="794" w:type="dxa"/>
          </w:tcPr>
          <w:p w:rsidR="00577AB5" w:rsidRDefault="00577AB5">
            <w:pPr>
              <w:pStyle w:val="ConsPlusNormal"/>
              <w:jc w:val="center"/>
            </w:pPr>
            <w:r>
              <w:t>108.</w:t>
            </w:r>
          </w:p>
        </w:tc>
        <w:tc>
          <w:tcPr>
            <w:tcW w:w="3005" w:type="dxa"/>
          </w:tcPr>
          <w:p w:rsidR="00577AB5" w:rsidRDefault="00577AB5">
            <w:pPr>
              <w:pStyle w:val="ConsPlusNormal"/>
            </w:pPr>
            <w:r>
              <w:t>г. Бузулук, 7а микрорайон, д. 34</w:t>
            </w:r>
          </w:p>
        </w:tc>
        <w:tc>
          <w:tcPr>
            <w:tcW w:w="1587" w:type="dxa"/>
            <w:vAlign w:val="center"/>
          </w:tcPr>
          <w:p w:rsidR="00577AB5" w:rsidRDefault="00577AB5">
            <w:pPr>
              <w:pStyle w:val="ConsPlusNormal"/>
              <w:jc w:val="center"/>
            </w:pPr>
            <w:r>
              <w:t>1057,10</w:t>
            </w:r>
          </w:p>
        </w:tc>
        <w:tc>
          <w:tcPr>
            <w:tcW w:w="2551" w:type="dxa"/>
            <w:vAlign w:val="center"/>
          </w:tcPr>
          <w:p w:rsidR="00577AB5" w:rsidRDefault="00577AB5">
            <w:pPr>
              <w:pStyle w:val="ConsPlusNormal"/>
              <w:jc w:val="center"/>
            </w:pPr>
            <w:r>
              <w:t>38</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47877,17</w:t>
            </w:r>
          </w:p>
        </w:tc>
      </w:tr>
      <w:tr w:rsidR="00577AB5">
        <w:tc>
          <w:tcPr>
            <w:tcW w:w="794" w:type="dxa"/>
          </w:tcPr>
          <w:p w:rsidR="00577AB5" w:rsidRDefault="00577AB5">
            <w:pPr>
              <w:pStyle w:val="ConsPlusNormal"/>
              <w:jc w:val="center"/>
            </w:pPr>
            <w:r>
              <w:t>109.</w:t>
            </w:r>
          </w:p>
        </w:tc>
        <w:tc>
          <w:tcPr>
            <w:tcW w:w="3005" w:type="dxa"/>
          </w:tcPr>
          <w:p w:rsidR="00577AB5" w:rsidRDefault="00577AB5">
            <w:pPr>
              <w:pStyle w:val="ConsPlusNormal"/>
            </w:pPr>
            <w:r>
              <w:t>г. Бузулук, 7а микрорайон, д. 5</w:t>
            </w:r>
          </w:p>
        </w:tc>
        <w:tc>
          <w:tcPr>
            <w:tcW w:w="1587" w:type="dxa"/>
            <w:vAlign w:val="center"/>
          </w:tcPr>
          <w:p w:rsidR="00577AB5" w:rsidRDefault="00577AB5">
            <w:pPr>
              <w:pStyle w:val="ConsPlusNormal"/>
              <w:jc w:val="center"/>
            </w:pPr>
            <w:r>
              <w:t>1061,20</w:t>
            </w:r>
          </w:p>
        </w:tc>
        <w:tc>
          <w:tcPr>
            <w:tcW w:w="2551" w:type="dxa"/>
            <w:vAlign w:val="center"/>
          </w:tcPr>
          <w:p w:rsidR="00577AB5" w:rsidRDefault="00577AB5">
            <w:pPr>
              <w:pStyle w:val="ConsPlusNormal"/>
              <w:jc w:val="center"/>
            </w:pPr>
            <w:r>
              <w:t>52</w:t>
            </w:r>
          </w:p>
        </w:tc>
        <w:tc>
          <w:tcPr>
            <w:tcW w:w="1984" w:type="dxa"/>
            <w:vAlign w:val="center"/>
          </w:tcPr>
          <w:p w:rsidR="00577AB5" w:rsidRDefault="00577AB5">
            <w:pPr>
              <w:pStyle w:val="ConsPlusNormal"/>
              <w:jc w:val="center"/>
            </w:pPr>
            <w:r>
              <w:t>3</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129633,18</w:t>
            </w:r>
          </w:p>
        </w:tc>
      </w:tr>
      <w:tr w:rsidR="00577AB5">
        <w:tc>
          <w:tcPr>
            <w:tcW w:w="794" w:type="dxa"/>
          </w:tcPr>
          <w:p w:rsidR="00577AB5" w:rsidRDefault="00577AB5">
            <w:pPr>
              <w:pStyle w:val="ConsPlusNormal"/>
              <w:jc w:val="center"/>
            </w:pPr>
            <w:r>
              <w:t>110.</w:t>
            </w:r>
          </w:p>
        </w:tc>
        <w:tc>
          <w:tcPr>
            <w:tcW w:w="3005" w:type="dxa"/>
          </w:tcPr>
          <w:p w:rsidR="00577AB5" w:rsidRDefault="00577AB5">
            <w:pPr>
              <w:pStyle w:val="ConsPlusNormal"/>
            </w:pPr>
            <w:r>
              <w:t>г. Бузулук, 7а микрорайон, д. 8</w:t>
            </w:r>
          </w:p>
        </w:tc>
        <w:tc>
          <w:tcPr>
            <w:tcW w:w="1587" w:type="dxa"/>
            <w:vAlign w:val="center"/>
          </w:tcPr>
          <w:p w:rsidR="00577AB5" w:rsidRDefault="00577AB5">
            <w:pPr>
              <w:pStyle w:val="ConsPlusNormal"/>
              <w:jc w:val="center"/>
            </w:pPr>
            <w:r>
              <w:t>1078,30</w:t>
            </w:r>
          </w:p>
        </w:tc>
        <w:tc>
          <w:tcPr>
            <w:tcW w:w="2551" w:type="dxa"/>
            <w:vAlign w:val="center"/>
          </w:tcPr>
          <w:p w:rsidR="00577AB5" w:rsidRDefault="00577AB5">
            <w:pPr>
              <w:pStyle w:val="ConsPlusNormal"/>
              <w:jc w:val="center"/>
            </w:pPr>
            <w:r>
              <w:t>48</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44984,37</w:t>
            </w:r>
          </w:p>
        </w:tc>
      </w:tr>
      <w:tr w:rsidR="00577AB5">
        <w:tc>
          <w:tcPr>
            <w:tcW w:w="794" w:type="dxa"/>
          </w:tcPr>
          <w:p w:rsidR="00577AB5" w:rsidRDefault="00577AB5">
            <w:pPr>
              <w:pStyle w:val="ConsPlusNormal"/>
              <w:jc w:val="center"/>
            </w:pPr>
            <w:r>
              <w:t>111.</w:t>
            </w:r>
          </w:p>
        </w:tc>
        <w:tc>
          <w:tcPr>
            <w:tcW w:w="3005" w:type="dxa"/>
          </w:tcPr>
          <w:p w:rsidR="00577AB5" w:rsidRDefault="00577AB5">
            <w:pPr>
              <w:pStyle w:val="ConsPlusNormal"/>
            </w:pPr>
            <w:r>
              <w:t>г. Бузулук, 7а микрорайон, д. 9</w:t>
            </w:r>
          </w:p>
        </w:tc>
        <w:tc>
          <w:tcPr>
            <w:tcW w:w="1587" w:type="dxa"/>
            <w:vAlign w:val="center"/>
          </w:tcPr>
          <w:p w:rsidR="00577AB5" w:rsidRDefault="00577AB5">
            <w:pPr>
              <w:pStyle w:val="ConsPlusNormal"/>
              <w:jc w:val="center"/>
            </w:pPr>
            <w:r>
              <w:t>1067,90</w:t>
            </w:r>
          </w:p>
        </w:tc>
        <w:tc>
          <w:tcPr>
            <w:tcW w:w="2551" w:type="dxa"/>
            <w:vAlign w:val="center"/>
          </w:tcPr>
          <w:p w:rsidR="00577AB5" w:rsidRDefault="00577AB5">
            <w:pPr>
              <w:pStyle w:val="ConsPlusNormal"/>
              <w:jc w:val="center"/>
            </w:pPr>
            <w:r>
              <w:t>47</w:t>
            </w:r>
          </w:p>
        </w:tc>
        <w:tc>
          <w:tcPr>
            <w:tcW w:w="1984" w:type="dxa"/>
            <w:vAlign w:val="center"/>
          </w:tcPr>
          <w:p w:rsidR="00577AB5" w:rsidRDefault="00577AB5">
            <w:pPr>
              <w:pStyle w:val="ConsPlusNormal"/>
              <w:jc w:val="center"/>
            </w:pPr>
            <w:r>
              <w:t>2</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87172,11</w:t>
            </w:r>
          </w:p>
        </w:tc>
      </w:tr>
      <w:tr w:rsidR="00577AB5">
        <w:tc>
          <w:tcPr>
            <w:tcW w:w="794" w:type="dxa"/>
          </w:tcPr>
          <w:p w:rsidR="00577AB5" w:rsidRDefault="00577AB5">
            <w:pPr>
              <w:pStyle w:val="ConsPlusNormal"/>
              <w:jc w:val="center"/>
            </w:pPr>
            <w:r>
              <w:lastRenderedPageBreak/>
              <w:t>112.</w:t>
            </w:r>
          </w:p>
        </w:tc>
        <w:tc>
          <w:tcPr>
            <w:tcW w:w="3005" w:type="dxa"/>
          </w:tcPr>
          <w:p w:rsidR="00577AB5" w:rsidRDefault="00577AB5">
            <w:pPr>
              <w:pStyle w:val="ConsPlusNormal"/>
            </w:pPr>
            <w:r>
              <w:t>г. Бузулук, ул. 1 Мая, д. 59</w:t>
            </w:r>
          </w:p>
        </w:tc>
        <w:tc>
          <w:tcPr>
            <w:tcW w:w="1587" w:type="dxa"/>
            <w:vAlign w:val="center"/>
          </w:tcPr>
          <w:p w:rsidR="00577AB5" w:rsidRDefault="00577AB5">
            <w:pPr>
              <w:pStyle w:val="ConsPlusNormal"/>
              <w:jc w:val="center"/>
            </w:pPr>
            <w:r>
              <w:t>1916,80</w:t>
            </w:r>
          </w:p>
        </w:tc>
        <w:tc>
          <w:tcPr>
            <w:tcW w:w="2551" w:type="dxa"/>
            <w:vAlign w:val="center"/>
          </w:tcPr>
          <w:p w:rsidR="00577AB5" w:rsidRDefault="00577AB5">
            <w:pPr>
              <w:pStyle w:val="ConsPlusNormal"/>
              <w:jc w:val="center"/>
            </w:pPr>
            <w:r>
              <w:t>61</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65589,01</w:t>
            </w:r>
          </w:p>
        </w:tc>
      </w:tr>
      <w:tr w:rsidR="00577AB5">
        <w:tc>
          <w:tcPr>
            <w:tcW w:w="794" w:type="dxa"/>
          </w:tcPr>
          <w:p w:rsidR="00577AB5" w:rsidRDefault="00577AB5">
            <w:pPr>
              <w:pStyle w:val="ConsPlusNormal"/>
              <w:jc w:val="center"/>
            </w:pPr>
            <w:r>
              <w:t>113.</w:t>
            </w:r>
          </w:p>
        </w:tc>
        <w:tc>
          <w:tcPr>
            <w:tcW w:w="3005" w:type="dxa"/>
          </w:tcPr>
          <w:p w:rsidR="00577AB5" w:rsidRDefault="00577AB5">
            <w:pPr>
              <w:pStyle w:val="ConsPlusNormal"/>
            </w:pPr>
            <w:r>
              <w:t>г. Бузулук, ул. Галактионова, д. 12</w:t>
            </w:r>
          </w:p>
        </w:tc>
        <w:tc>
          <w:tcPr>
            <w:tcW w:w="1587" w:type="dxa"/>
            <w:vAlign w:val="center"/>
          </w:tcPr>
          <w:p w:rsidR="00577AB5" w:rsidRDefault="00577AB5">
            <w:pPr>
              <w:pStyle w:val="ConsPlusNormal"/>
              <w:jc w:val="center"/>
            </w:pPr>
            <w:r>
              <w:t>285,40</w:t>
            </w:r>
          </w:p>
        </w:tc>
        <w:tc>
          <w:tcPr>
            <w:tcW w:w="2551" w:type="dxa"/>
            <w:vAlign w:val="center"/>
          </w:tcPr>
          <w:p w:rsidR="00577AB5" w:rsidRDefault="00577AB5">
            <w:pPr>
              <w:pStyle w:val="ConsPlusNormal"/>
              <w:jc w:val="center"/>
            </w:pPr>
            <w:r>
              <w:t>40</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37082,91</w:t>
            </w:r>
          </w:p>
        </w:tc>
      </w:tr>
      <w:tr w:rsidR="00577AB5">
        <w:tc>
          <w:tcPr>
            <w:tcW w:w="794" w:type="dxa"/>
          </w:tcPr>
          <w:p w:rsidR="00577AB5" w:rsidRDefault="00577AB5">
            <w:pPr>
              <w:pStyle w:val="ConsPlusNormal"/>
              <w:jc w:val="center"/>
            </w:pPr>
            <w:r>
              <w:t>114.</w:t>
            </w:r>
          </w:p>
        </w:tc>
        <w:tc>
          <w:tcPr>
            <w:tcW w:w="3005" w:type="dxa"/>
          </w:tcPr>
          <w:p w:rsidR="00577AB5" w:rsidRDefault="00577AB5">
            <w:pPr>
              <w:pStyle w:val="ConsPlusNormal"/>
            </w:pPr>
            <w:r>
              <w:t>г. Бузулук, ул. Гая, д. 68</w:t>
            </w:r>
          </w:p>
        </w:tc>
        <w:tc>
          <w:tcPr>
            <w:tcW w:w="1587" w:type="dxa"/>
            <w:vAlign w:val="center"/>
          </w:tcPr>
          <w:p w:rsidR="00577AB5" w:rsidRDefault="00577AB5">
            <w:pPr>
              <w:pStyle w:val="ConsPlusNormal"/>
              <w:jc w:val="center"/>
            </w:pPr>
            <w:r>
              <w:t>1352,70</w:t>
            </w:r>
          </w:p>
        </w:tc>
        <w:tc>
          <w:tcPr>
            <w:tcW w:w="2551" w:type="dxa"/>
            <w:vAlign w:val="center"/>
          </w:tcPr>
          <w:p w:rsidR="00577AB5" w:rsidRDefault="00577AB5">
            <w:pPr>
              <w:pStyle w:val="ConsPlusNormal"/>
              <w:jc w:val="center"/>
            </w:pPr>
            <w:r>
              <w:t>35</w:t>
            </w:r>
          </w:p>
        </w:tc>
        <w:tc>
          <w:tcPr>
            <w:tcW w:w="1984" w:type="dxa"/>
            <w:vAlign w:val="center"/>
          </w:tcPr>
          <w:p w:rsidR="00577AB5" w:rsidRDefault="00577AB5">
            <w:pPr>
              <w:pStyle w:val="ConsPlusNormal"/>
              <w:jc w:val="center"/>
            </w:pPr>
            <w:r>
              <w:t>2</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117412,05</w:t>
            </w:r>
          </w:p>
        </w:tc>
      </w:tr>
      <w:tr w:rsidR="00577AB5">
        <w:tc>
          <w:tcPr>
            <w:tcW w:w="794" w:type="dxa"/>
          </w:tcPr>
          <w:p w:rsidR="00577AB5" w:rsidRDefault="00577AB5">
            <w:pPr>
              <w:pStyle w:val="ConsPlusNormal"/>
              <w:jc w:val="center"/>
            </w:pPr>
            <w:r>
              <w:t>115.</w:t>
            </w:r>
          </w:p>
        </w:tc>
        <w:tc>
          <w:tcPr>
            <w:tcW w:w="3005" w:type="dxa"/>
          </w:tcPr>
          <w:p w:rsidR="00577AB5" w:rsidRDefault="00577AB5">
            <w:pPr>
              <w:pStyle w:val="ConsPlusNormal"/>
            </w:pPr>
            <w:r>
              <w:t>г. Бузулук, ул. Гая, д. 70</w:t>
            </w:r>
          </w:p>
        </w:tc>
        <w:tc>
          <w:tcPr>
            <w:tcW w:w="1587" w:type="dxa"/>
            <w:vAlign w:val="center"/>
          </w:tcPr>
          <w:p w:rsidR="00577AB5" w:rsidRDefault="00577AB5">
            <w:pPr>
              <w:pStyle w:val="ConsPlusNormal"/>
              <w:jc w:val="center"/>
            </w:pPr>
            <w:r>
              <w:t>699,60</w:t>
            </w:r>
          </w:p>
        </w:tc>
        <w:tc>
          <w:tcPr>
            <w:tcW w:w="2551" w:type="dxa"/>
            <w:vAlign w:val="center"/>
          </w:tcPr>
          <w:p w:rsidR="00577AB5" w:rsidRDefault="00577AB5">
            <w:pPr>
              <w:pStyle w:val="ConsPlusNormal"/>
              <w:jc w:val="center"/>
            </w:pPr>
            <w:r>
              <w:t>42</w:t>
            </w:r>
          </w:p>
        </w:tc>
        <w:tc>
          <w:tcPr>
            <w:tcW w:w="1984" w:type="dxa"/>
            <w:vAlign w:val="center"/>
          </w:tcPr>
          <w:p w:rsidR="00577AB5" w:rsidRDefault="00577AB5">
            <w:pPr>
              <w:pStyle w:val="ConsPlusNormal"/>
              <w:jc w:val="center"/>
            </w:pPr>
            <w:r>
              <w:t>4</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97926,36</w:t>
            </w:r>
          </w:p>
        </w:tc>
      </w:tr>
      <w:tr w:rsidR="00577AB5">
        <w:tc>
          <w:tcPr>
            <w:tcW w:w="794" w:type="dxa"/>
          </w:tcPr>
          <w:p w:rsidR="00577AB5" w:rsidRDefault="00577AB5">
            <w:pPr>
              <w:pStyle w:val="ConsPlusNormal"/>
              <w:jc w:val="center"/>
            </w:pPr>
            <w:r>
              <w:t>116.</w:t>
            </w:r>
          </w:p>
        </w:tc>
        <w:tc>
          <w:tcPr>
            <w:tcW w:w="3005" w:type="dxa"/>
          </w:tcPr>
          <w:p w:rsidR="00577AB5" w:rsidRDefault="00577AB5">
            <w:pPr>
              <w:pStyle w:val="ConsPlusNormal"/>
            </w:pPr>
            <w:r>
              <w:t>г. Бузулук, ул. Гая, д. 73а</w:t>
            </w:r>
          </w:p>
        </w:tc>
        <w:tc>
          <w:tcPr>
            <w:tcW w:w="1587" w:type="dxa"/>
            <w:vAlign w:val="center"/>
          </w:tcPr>
          <w:p w:rsidR="00577AB5" w:rsidRDefault="00577AB5">
            <w:pPr>
              <w:pStyle w:val="ConsPlusNormal"/>
              <w:jc w:val="center"/>
            </w:pPr>
            <w:r>
              <w:t>787,00</w:t>
            </w:r>
          </w:p>
        </w:tc>
        <w:tc>
          <w:tcPr>
            <w:tcW w:w="2551" w:type="dxa"/>
            <w:vAlign w:val="center"/>
          </w:tcPr>
          <w:p w:rsidR="00577AB5" w:rsidRDefault="00577AB5">
            <w:pPr>
              <w:pStyle w:val="ConsPlusNormal"/>
              <w:jc w:val="center"/>
            </w:pPr>
            <w:r>
              <w:t>34</w:t>
            </w:r>
          </w:p>
        </w:tc>
        <w:tc>
          <w:tcPr>
            <w:tcW w:w="1984" w:type="dxa"/>
            <w:vAlign w:val="center"/>
          </w:tcPr>
          <w:p w:rsidR="00577AB5" w:rsidRDefault="00577AB5">
            <w:pPr>
              <w:pStyle w:val="ConsPlusNormal"/>
              <w:jc w:val="center"/>
            </w:pPr>
            <w:r>
              <w:t>2</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97081,15</w:t>
            </w:r>
          </w:p>
        </w:tc>
      </w:tr>
      <w:tr w:rsidR="00577AB5">
        <w:tc>
          <w:tcPr>
            <w:tcW w:w="794" w:type="dxa"/>
          </w:tcPr>
          <w:p w:rsidR="00577AB5" w:rsidRDefault="00577AB5">
            <w:pPr>
              <w:pStyle w:val="ConsPlusNormal"/>
              <w:jc w:val="center"/>
            </w:pPr>
            <w:r>
              <w:t>117.</w:t>
            </w:r>
          </w:p>
        </w:tc>
        <w:tc>
          <w:tcPr>
            <w:tcW w:w="3005" w:type="dxa"/>
          </w:tcPr>
          <w:p w:rsidR="00577AB5" w:rsidRDefault="00577AB5">
            <w:pPr>
              <w:pStyle w:val="ConsPlusNormal"/>
            </w:pPr>
            <w:r>
              <w:t>г. Бузулук, ул. Гая, д. 79</w:t>
            </w:r>
          </w:p>
        </w:tc>
        <w:tc>
          <w:tcPr>
            <w:tcW w:w="1587" w:type="dxa"/>
            <w:vAlign w:val="center"/>
          </w:tcPr>
          <w:p w:rsidR="00577AB5" w:rsidRDefault="00577AB5">
            <w:pPr>
              <w:pStyle w:val="ConsPlusNormal"/>
              <w:jc w:val="center"/>
            </w:pPr>
            <w:r>
              <w:t>4753,00</w:t>
            </w:r>
          </w:p>
        </w:tc>
        <w:tc>
          <w:tcPr>
            <w:tcW w:w="2551" w:type="dxa"/>
            <w:vAlign w:val="center"/>
          </w:tcPr>
          <w:p w:rsidR="00577AB5" w:rsidRDefault="00577AB5">
            <w:pPr>
              <w:pStyle w:val="ConsPlusNormal"/>
              <w:jc w:val="center"/>
            </w:pPr>
            <w:r>
              <w:t>25</w:t>
            </w:r>
          </w:p>
        </w:tc>
        <w:tc>
          <w:tcPr>
            <w:tcW w:w="1984" w:type="dxa"/>
            <w:vAlign w:val="center"/>
          </w:tcPr>
          <w:p w:rsidR="00577AB5" w:rsidRDefault="00577AB5">
            <w:pPr>
              <w:pStyle w:val="ConsPlusNormal"/>
              <w:jc w:val="center"/>
            </w:pPr>
            <w:r>
              <w:t>2</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372450,57</w:t>
            </w:r>
          </w:p>
        </w:tc>
      </w:tr>
      <w:tr w:rsidR="00577AB5">
        <w:tc>
          <w:tcPr>
            <w:tcW w:w="794" w:type="dxa"/>
          </w:tcPr>
          <w:p w:rsidR="00577AB5" w:rsidRDefault="00577AB5">
            <w:pPr>
              <w:pStyle w:val="ConsPlusNormal"/>
              <w:jc w:val="center"/>
            </w:pPr>
            <w:r>
              <w:t>118.</w:t>
            </w:r>
          </w:p>
        </w:tc>
        <w:tc>
          <w:tcPr>
            <w:tcW w:w="3005" w:type="dxa"/>
          </w:tcPr>
          <w:p w:rsidR="00577AB5" w:rsidRDefault="00577AB5">
            <w:pPr>
              <w:pStyle w:val="ConsPlusNormal"/>
            </w:pPr>
            <w:r>
              <w:t>г. Бузулук, ул. Гая, д. 82</w:t>
            </w:r>
          </w:p>
        </w:tc>
        <w:tc>
          <w:tcPr>
            <w:tcW w:w="1587" w:type="dxa"/>
            <w:vAlign w:val="center"/>
          </w:tcPr>
          <w:p w:rsidR="00577AB5" w:rsidRDefault="00577AB5">
            <w:pPr>
              <w:pStyle w:val="ConsPlusNormal"/>
              <w:jc w:val="center"/>
            </w:pPr>
            <w:r>
              <w:t>680,00</w:t>
            </w:r>
          </w:p>
        </w:tc>
        <w:tc>
          <w:tcPr>
            <w:tcW w:w="2551" w:type="dxa"/>
            <w:vAlign w:val="center"/>
          </w:tcPr>
          <w:p w:rsidR="00577AB5" w:rsidRDefault="00577AB5">
            <w:pPr>
              <w:pStyle w:val="ConsPlusNormal"/>
              <w:jc w:val="center"/>
            </w:pPr>
            <w:r>
              <w:t>17</w:t>
            </w:r>
          </w:p>
        </w:tc>
        <w:tc>
          <w:tcPr>
            <w:tcW w:w="1984" w:type="dxa"/>
            <w:vAlign w:val="center"/>
          </w:tcPr>
          <w:p w:rsidR="00577AB5" w:rsidRDefault="00577AB5">
            <w:pPr>
              <w:pStyle w:val="ConsPlusNormal"/>
              <w:jc w:val="center"/>
            </w:pPr>
            <w:r>
              <w:t>2</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67689,38</w:t>
            </w:r>
          </w:p>
        </w:tc>
      </w:tr>
      <w:tr w:rsidR="00577AB5">
        <w:tc>
          <w:tcPr>
            <w:tcW w:w="794" w:type="dxa"/>
          </w:tcPr>
          <w:p w:rsidR="00577AB5" w:rsidRDefault="00577AB5">
            <w:pPr>
              <w:pStyle w:val="ConsPlusNormal"/>
              <w:jc w:val="center"/>
            </w:pPr>
            <w:r>
              <w:t>119.</w:t>
            </w:r>
          </w:p>
        </w:tc>
        <w:tc>
          <w:tcPr>
            <w:tcW w:w="3005" w:type="dxa"/>
          </w:tcPr>
          <w:p w:rsidR="00577AB5" w:rsidRDefault="00577AB5">
            <w:pPr>
              <w:pStyle w:val="ConsPlusNormal"/>
            </w:pPr>
            <w:r>
              <w:t>г. Бузулук, ул. Гая, д. 84</w:t>
            </w:r>
          </w:p>
        </w:tc>
        <w:tc>
          <w:tcPr>
            <w:tcW w:w="1587" w:type="dxa"/>
            <w:vAlign w:val="center"/>
          </w:tcPr>
          <w:p w:rsidR="00577AB5" w:rsidRDefault="00577AB5">
            <w:pPr>
              <w:pStyle w:val="ConsPlusNormal"/>
              <w:jc w:val="center"/>
            </w:pPr>
            <w:r>
              <w:t>692,60</w:t>
            </w:r>
          </w:p>
        </w:tc>
        <w:tc>
          <w:tcPr>
            <w:tcW w:w="2551" w:type="dxa"/>
            <w:vAlign w:val="center"/>
          </w:tcPr>
          <w:p w:rsidR="00577AB5" w:rsidRDefault="00577AB5">
            <w:pPr>
              <w:pStyle w:val="ConsPlusNormal"/>
              <w:jc w:val="center"/>
            </w:pPr>
            <w:r>
              <w:t>48</w:t>
            </w:r>
          </w:p>
        </w:tc>
        <w:tc>
          <w:tcPr>
            <w:tcW w:w="1984" w:type="dxa"/>
            <w:vAlign w:val="center"/>
          </w:tcPr>
          <w:p w:rsidR="00577AB5" w:rsidRDefault="00577AB5">
            <w:pPr>
              <w:pStyle w:val="ConsPlusNormal"/>
              <w:jc w:val="center"/>
            </w:pPr>
            <w:r>
              <w:t>2</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79800,82</w:t>
            </w:r>
          </w:p>
        </w:tc>
      </w:tr>
      <w:tr w:rsidR="00577AB5">
        <w:tc>
          <w:tcPr>
            <w:tcW w:w="794" w:type="dxa"/>
          </w:tcPr>
          <w:p w:rsidR="00577AB5" w:rsidRDefault="00577AB5">
            <w:pPr>
              <w:pStyle w:val="ConsPlusNormal"/>
              <w:jc w:val="center"/>
            </w:pPr>
            <w:r>
              <w:t>120.</w:t>
            </w:r>
          </w:p>
        </w:tc>
        <w:tc>
          <w:tcPr>
            <w:tcW w:w="3005" w:type="dxa"/>
          </w:tcPr>
          <w:p w:rsidR="00577AB5" w:rsidRDefault="00577AB5">
            <w:pPr>
              <w:pStyle w:val="ConsPlusNormal"/>
            </w:pPr>
            <w:r>
              <w:t>г. Бузулук, ул. Гая, д. 91</w:t>
            </w:r>
          </w:p>
        </w:tc>
        <w:tc>
          <w:tcPr>
            <w:tcW w:w="1587" w:type="dxa"/>
            <w:vAlign w:val="center"/>
          </w:tcPr>
          <w:p w:rsidR="00577AB5" w:rsidRDefault="00577AB5">
            <w:pPr>
              <w:pStyle w:val="ConsPlusNormal"/>
              <w:jc w:val="center"/>
            </w:pPr>
            <w:r>
              <w:t>5213,90</w:t>
            </w:r>
          </w:p>
        </w:tc>
        <w:tc>
          <w:tcPr>
            <w:tcW w:w="2551" w:type="dxa"/>
            <w:vAlign w:val="center"/>
          </w:tcPr>
          <w:p w:rsidR="00577AB5" w:rsidRDefault="00577AB5">
            <w:pPr>
              <w:pStyle w:val="ConsPlusNormal"/>
              <w:jc w:val="center"/>
            </w:pPr>
            <w:r>
              <w:t>198</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85545,80</w:t>
            </w:r>
          </w:p>
        </w:tc>
      </w:tr>
      <w:tr w:rsidR="00577AB5">
        <w:tc>
          <w:tcPr>
            <w:tcW w:w="794" w:type="dxa"/>
          </w:tcPr>
          <w:p w:rsidR="00577AB5" w:rsidRDefault="00577AB5">
            <w:pPr>
              <w:pStyle w:val="ConsPlusNormal"/>
              <w:jc w:val="center"/>
            </w:pPr>
            <w:r>
              <w:t>121.</w:t>
            </w:r>
          </w:p>
        </w:tc>
        <w:tc>
          <w:tcPr>
            <w:tcW w:w="3005" w:type="dxa"/>
          </w:tcPr>
          <w:p w:rsidR="00577AB5" w:rsidRDefault="00577AB5">
            <w:pPr>
              <w:pStyle w:val="ConsPlusNormal"/>
            </w:pPr>
            <w:r>
              <w:t>г. Бузулук, ул. Губкина, д. 14</w:t>
            </w:r>
          </w:p>
        </w:tc>
        <w:tc>
          <w:tcPr>
            <w:tcW w:w="1587" w:type="dxa"/>
            <w:vAlign w:val="center"/>
          </w:tcPr>
          <w:p w:rsidR="00577AB5" w:rsidRDefault="00577AB5">
            <w:pPr>
              <w:pStyle w:val="ConsPlusNormal"/>
              <w:jc w:val="center"/>
            </w:pPr>
            <w:r>
              <w:t>693,10</w:t>
            </w:r>
          </w:p>
        </w:tc>
        <w:tc>
          <w:tcPr>
            <w:tcW w:w="2551" w:type="dxa"/>
            <w:vAlign w:val="center"/>
          </w:tcPr>
          <w:p w:rsidR="00577AB5" w:rsidRDefault="00577AB5">
            <w:pPr>
              <w:pStyle w:val="ConsPlusNormal"/>
              <w:jc w:val="center"/>
            </w:pPr>
            <w:r>
              <w:t>34</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60770,97</w:t>
            </w:r>
          </w:p>
        </w:tc>
      </w:tr>
      <w:tr w:rsidR="00577AB5">
        <w:tc>
          <w:tcPr>
            <w:tcW w:w="794" w:type="dxa"/>
          </w:tcPr>
          <w:p w:rsidR="00577AB5" w:rsidRDefault="00577AB5">
            <w:pPr>
              <w:pStyle w:val="ConsPlusNormal"/>
              <w:jc w:val="center"/>
            </w:pPr>
            <w:r>
              <w:t>122.</w:t>
            </w:r>
          </w:p>
        </w:tc>
        <w:tc>
          <w:tcPr>
            <w:tcW w:w="3005" w:type="dxa"/>
          </w:tcPr>
          <w:p w:rsidR="00577AB5" w:rsidRDefault="00577AB5">
            <w:pPr>
              <w:pStyle w:val="ConsPlusNormal"/>
            </w:pPr>
            <w:r>
              <w:t>г. Бузулук, ул. Губкина, д. 22</w:t>
            </w:r>
          </w:p>
        </w:tc>
        <w:tc>
          <w:tcPr>
            <w:tcW w:w="1587" w:type="dxa"/>
            <w:vAlign w:val="center"/>
          </w:tcPr>
          <w:p w:rsidR="00577AB5" w:rsidRDefault="00577AB5">
            <w:pPr>
              <w:pStyle w:val="ConsPlusNormal"/>
              <w:jc w:val="center"/>
            </w:pPr>
            <w:r>
              <w:t>374,40</w:t>
            </w:r>
          </w:p>
        </w:tc>
        <w:tc>
          <w:tcPr>
            <w:tcW w:w="2551" w:type="dxa"/>
            <w:vAlign w:val="center"/>
          </w:tcPr>
          <w:p w:rsidR="00577AB5" w:rsidRDefault="00577AB5">
            <w:pPr>
              <w:pStyle w:val="ConsPlusNormal"/>
              <w:jc w:val="center"/>
            </w:pPr>
            <w:r>
              <w:t>29</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39398,20</w:t>
            </w:r>
          </w:p>
        </w:tc>
      </w:tr>
      <w:tr w:rsidR="00577AB5">
        <w:tc>
          <w:tcPr>
            <w:tcW w:w="794" w:type="dxa"/>
          </w:tcPr>
          <w:p w:rsidR="00577AB5" w:rsidRDefault="00577AB5">
            <w:pPr>
              <w:pStyle w:val="ConsPlusNormal"/>
              <w:jc w:val="center"/>
            </w:pPr>
            <w:r>
              <w:t>123.</w:t>
            </w:r>
          </w:p>
        </w:tc>
        <w:tc>
          <w:tcPr>
            <w:tcW w:w="3005" w:type="dxa"/>
          </w:tcPr>
          <w:p w:rsidR="00577AB5" w:rsidRDefault="00577AB5">
            <w:pPr>
              <w:pStyle w:val="ConsPlusNormal"/>
            </w:pPr>
            <w:r>
              <w:t>г. Бузулук, ул. Д. Бедного, д. 4/ул. Щорса, д. 58</w:t>
            </w:r>
          </w:p>
        </w:tc>
        <w:tc>
          <w:tcPr>
            <w:tcW w:w="1587" w:type="dxa"/>
          </w:tcPr>
          <w:p w:rsidR="00577AB5" w:rsidRDefault="00577AB5">
            <w:pPr>
              <w:pStyle w:val="ConsPlusNormal"/>
              <w:jc w:val="center"/>
            </w:pPr>
            <w:r>
              <w:t>3609,90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300876,52</w:t>
            </w:r>
          </w:p>
        </w:tc>
      </w:tr>
      <w:tr w:rsidR="00577AB5">
        <w:tc>
          <w:tcPr>
            <w:tcW w:w="794" w:type="dxa"/>
          </w:tcPr>
          <w:p w:rsidR="00577AB5" w:rsidRDefault="00577AB5">
            <w:pPr>
              <w:pStyle w:val="ConsPlusNormal"/>
              <w:jc w:val="center"/>
            </w:pPr>
            <w:r>
              <w:t>124.</w:t>
            </w:r>
          </w:p>
        </w:tc>
        <w:tc>
          <w:tcPr>
            <w:tcW w:w="3005" w:type="dxa"/>
          </w:tcPr>
          <w:p w:rsidR="00577AB5" w:rsidRDefault="00577AB5">
            <w:pPr>
              <w:pStyle w:val="ConsPlusNormal"/>
            </w:pPr>
            <w:r>
              <w:t>г. Бузулук, ул. Домашкинская, д. 3</w:t>
            </w:r>
          </w:p>
        </w:tc>
        <w:tc>
          <w:tcPr>
            <w:tcW w:w="1587" w:type="dxa"/>
            <w:vAlign w:val="center"/>
          </w:tcPr>
          <w:p w:rsidR="00577AB5" w:rsidRDefault="00577AB5">
            <w:pPr>
              <w:pStyle w:val="ConsPlusNormal"/>
              <w:jc w:val="center"/>
            </w:pPr>
            <w:r>
              <w:t>800,50</w:t>
            </w:r>
          </w:p>
        </w:tc>
        <w:tc>
          <w:tcPr>
            <w:tcW w:w="2551" w:type="dxa"/>
            <w:vAlign w:val="center"/>
          </w:tcPr>
          <w:p w:rsidR="00577AB5" w:rsidRDefault="00577AB5">
            <w:pPr>
              <w:pStyle w:val="ConsPlusNormal"/>
              <w:jc w:val="center"/>
            </w:pPr>
            <w:r>
              <w:t>16</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71169,62</w:t>
            </w:r>
          </w:p>
        </w:tc>
      </w:tr>
      <w:tr w:rsidR="00577AB5">
        <w:tc>
          <w:tcPr>
            <w:tcW w:w="794" w:type="dxa"/>
          </w:tcPr>
          <w:p w:rsidR="00577AB5" w:rsidRDefault="00577AB5">
            <w:pPr>
              <w:pStyle w:val="ConsPlusNormal"/>
              <w:jc w:val="center"/>
            </w:pPr>
            <w:r>
              <w:t>125.</w:t>
            </w:r>
          </w:p>
        </w:tc>
        <w:tc>
          <w:tcPr>
            <w:tcW w:w="3005" w:type="dxa"/>
          </w:tcPr>
          <w:p w:rsidR="00577AB5" w:rsidRDefault="00577AB5">
            <w:pPr>
              <w:pStyle w:val="ConsPlusNormal"/>
            </w:pPr>
            <w:r>
              <w:t>г. Бузулук, ул. Комсомольская, д. 99</w:t>
            </w:r>
          </w:p>
        </w:tc>
        <w:tc>
          <w:tcPr>
            <w:tcW w:w="1587" w:type="dxa"/>
            <w:vAlign w:val="center"/>
          </w:tcPr>
          <w:p w:rsidR="00577AB5" w:rsidRDefault="00577AB5">
            <w:pPr>
              <w:pStyle w:val="ConsPlusNormal"/>
              <w:jc w:val="center"/>
            </w:pPr>
            <w:r>
              <w:t>511,30</w:t>
            </w:r>
          </w:p>
        </w:tc>
        <w:tc>
          <w:tcPr>
            <w:tcW w:w="2551" w:type="dxa"/>
            <w:vAlign w:val="center"/>
          </w:tcPr>
          <w:p w:rsidR="00577AB5" w:rsidRDefault="00577AB5">
            <w:pPr>
              <w:pStyle w:val="ConsPlusNormal"/>
              <w:jc w:val="center"/>
            </w:pPr>
            <w:r>
              <w:t>15</w:t>
            </w:r>
          </w:p>
        </w:tc>
        <w:tc>
          <w:tcPr>
            <w:tcW w:w="1984" w:type="dxa"/>
            <w:vAlign w:val="center"/>
          </w:tcPr>
          <w:p w:rsidR="00577AB5" w:rsidRDefault="00577AB5">
            <w:pPr>
              <w:pStyle w:val="ConsPlusNormal"/>
              <w:jc w:val="center"/>
            </w:pPr>
            <w:r>
              <w:t>2</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78621,12</w:t>
            </w:r>
          </w:p>
        </w:tc>
      </w:tr>
      <w:tr w:rsidR="00577AB5">
        <w:tc>
          <w:tcPr>
            <w:tcW w:w="794" w:type="dxa"/>
          </w:tcPr>
          <w:p w:rsidR="00577AB5" w:rsidRDefault="00577AB5">
            <w:pPr>
              <w:pStyle w:val="ConsPlusNormal"/>
              <w:jc w:val="center"/>
            </w:pPr>
            <w:r>
              <w:t>126.</w:t>
            </w:r>
          </w:p>
        </w:tc>
        <w:tc>
          <w:tcPr>
            <w:tcW w:w="3005" w:type="dxa"/>
          </w:tcPr>
          <w:p w:rsidR="00577AB5" w:rsidRDefault="00577AB5">
            <w:pPr>
              <w:pStyle w:val="ConsPlusNormal"/>
            </w:pPr>
            <w:r>
              <w:t>г. Бузулук, ул. Котовского, д. 77</w:t>
            </w:r>
          </w:p>
        </w:tc>
        <w:tc>
          <w:tcPr>
            <w:tcW w:w="1587" w:type="dxa"/>
            <w:vAlign w:val="center"/>
          </w:tcPr>
          <w:p w:rsidR="00577AB5" w:rsidRDefault="00577AB5">
            <w:pPr>
              <w:pStyle w:val="ConsPlusNormal"/>
              <w:jc w:val="center"/>
            </w:pPr>
            <w:r>
              <w:t>1074,40</w:t>
            </w:r>
          </w:p>
        </w:tc>
        <w:tc>
          <w:tcPr>
            <w:tcW w:w="2551" w:type="dxa"/>
            <w:vAlign w:val="center"/>
          </w:tcPr>
          <w:p w:rsidR="00577AB5" w:rsidRDefault="00577AB5">
            <w:pPr>
              <w:pStyle w:val="ConsPlusNormal"/>
              <w:jc w:val="center"/>
            </w:pPr>
            <w:r>
              <w:t>14</w:t>
            </w:r>
          </w:p>
        </w:tc>
        <w:tc>
          <w:tcPr>
            <w:tcW w:w="1984" w:type="dxa"/>
            <w:vAlign w:val="center"/>
          </w:tcPr>
          <w:p w:rsidR="00577AB5" w:rsidRDefault="00577AB5">
            <w:pPr>
              <w:pStyle w:val="ConsPlusNormal"/>
              <w:jc w:val="center"/>
            </w:pPr>
            <w:r>
              <w:t>5</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155345,44</w:t>
            </w:r>
          </w:p>
        </w:tc>
      </w:tr>
      <w:tr w:rsidR="00577AB5">
        <w:tc>
          <w:tcPr>
            <w:tcW w:w="794" w:type="dxa"/>
          </w:tcPr>
          <w:p w:rsidR="00577AB5" w:rsidRDefault="00577AB5">
            <w:pPr>
              <w:pStyle w:val="ConsPlusNormal"/>
              <w:jc w:val="center"/>
            </w:pPr>
            <w:r>
              <w:t>127.</w:t>
            </w:r>
          </w:p>
        </w:tc>
        <w:tc>
          <w:tcPr>
            <w:tcW w:w="3005" w:type="dxa"/>
          </w:tcPr>
          <w:p w:rsidR="00577AB5" w:rsidRDefault="00577AB5">
            <w:pPr>
              <w:pStyle w:val="ConsPlusNormal"/>
            </w:pPr>
            <w:r>
              <w:t>г. Бузулук, ул. Ленина, д. 3а</w:t>
            </w:r>
          </w:p>
        </w:tc>
        <w:tc>
          <w:tcPr>
            <w:tcW w:w="1587" w:type="dxa"/>
            <w:vAlign w:val="center"/>
          </w:tcPr>
          <w:p w:rsidR="00577AB5" w:rsidRDefault="00577AB5">
            <w:pPr>
              <w:pStyle w:val="ConsPlusNormal"/>
              <w:jc w:val="center"/>
            </w:pPr>
            <w:r>
              <w:t>1066,10</w:t>
            </w:r>
          </w:p>
        </w:tc>
        <w:tc>
          <w:tcPr>
            <w:tcW w:w="2551" w:type="dxa"/>
            <w:vAlign w:val="center"/>
          </w:tcPr>
          <w:p w:rsidR="00577AB5" w:rsidRDefault="00577AB5">
            <w:pPr>
              <w:pStyle w:val="ConsPlusNormal"/>
              <w:jc w:val="center"/>
            </w:pPr>
            <w:r>
              <w:t>22</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51892,22</w:t>
            </w:r>
          </w:p>
        </w:tc>
      </w:tr>
      <w:tr w:rsidR="00577AB5">
        <w:tc>
          <w:tcPr>
            <w:tcW w:w="794" w:type="dxa"/>
          </w:tcPr>
          <w:p w:rsidR="00577AB5" w:rsidRDefault="00577AB5">
            <w:pPr>
              <w:pStyle w:val="ConsPlusNormal"/>
              <w:jc w:val="center"/>
            </w:pPr>
            <w:r>
              <w:lastRenderedPageBreak/>
              <w:t>128.</w:t>
            </w:r>
          </w:p>
        </w:tc>
        <w:tc>
          <w:tcPr>
            <w:tcW w:w="3005" w:type="dxa"/>
          </w:tcPr>
          <w:p w:rsidR="00577AB5" w:rsidRDefault="00577AB5">
            <w:pPr>
              <w:pStyle w:val="ConsPlusNormal"/>
            </w:pPr>
            <w:r>
              <w:t>г. Бузулук, ул. Ленина, д. 33а</w:t>
            </w:r>
          </w:p>
        </w:tc>
        <w:tc>
          <w:tcPr>
            <w:tcW w:w="1587" w:type="dxa"/>
            <w:vAlign w:val="center"/>
          </w:tcPr>
          <w:p w:rsidR="00577AB5" w:rsidRDefault="00577AB5">
            <w:pPr>
              <w:pStyle w:val="ConsPlusNormal"/>
              <w:jc w:val="center"/>
            </w:pPr>
            <w:r>
              <w:t>287,10</w:t>
            </w:r>
          </w:p>
        </w:tc>
        <w:tc>
          <w:tcPr>
            <w:tcW w:w="2551" w:type="dxa"/>
            <w:vAlign w:val="center"/>
          </w:tcPr>
          <w:p w:rsidR="00577AB5" w:rsidRDefault="00577AB5">
            <w:pPr>
              <w:pStyle w:val="ConsPlusNormal"/>
              <w:jc w:val="center"/>
            </w:pPr>
            <w:r>
              <w:t>18</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43321,10</w:t>
            </w:r>
          </w:p>
        </w:tc>
      </w:tr>
      <w:tr w:rsidR="00577AB5">
        <w:tc>
          <w:tcPr>
            <w:tcW w:w="794" w:type="dxa"/>
          </w:tcPr>
          <w:p w:rsidR="00577AB5" w:rsidRDefault="00577AB5">
            <w:pPr>
              <w:pStyle w:val="ConsPlusNormal"/>
              <w:jc w:val="center"/>
            </w:pPr>
            <w:r>
              <w:t>129.</w:t>
            </w:r>
          </w:p>
        </w:tc>
        <w:tc>
          <w:tcPr>
            <w:tcW w:w="3005" w:type="dxa"/>
          </w:tcPr>
          <w:p w:rsidR="00577AB5" w:rsidRDefault="00577AB5">
            <w:pPr>
              <w:pStyle w:val="ConsPlusNormal"/>
            </w:pPr>
            <w:r>
              <w:t>г. Бузулук, ул. Ленина, д. 70</w:t>
            </w:r>
          </w:p>
        </w:tc>
        <w:tc>
          <w:tcPr>
            <w:tcW w:w="1587" w:type="dxa"/>
            <w:vAlign w:val="center"/>
          </w:tcPr>
          <w:p w:rsidR="00577AB5" w:rsidRDefault="00577AB5">
            <w:pPr>
              <w:pStyle w:val="ConsPlusNormal"/>
              <w:jc w:val="center"/>
            </w:pPr>
            <w:r>
              <w:t>6293,40</w:t>
            </w:r>
          </w:p>
        </w:tc>
        <w:tc>
          <w:tcPr>
            <w:tcW w:w="2551" w:type="dxa"/>
            <w:vAlign w:val="center"/>
          </w:tcPr>
          <w:p w:rsidR="00577AB5" w:rsidRDefault="00577AB5">
            <w:pPr>
              <w:pStyle w:val="ConsPlusNormal"/>
              <w:jc w:val="center"/>
            </w:pPr>
            <w:r>
              <w:t>21</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67941,57</w:t>
            </w:r>
          </w:p>
        </w:tc>
      </w:tr>
      <w:tr w:rsidR="00577AB5">
        <w:tc>
          <w:tcPr>
            <w:tcW w:w="794" w:type="dxa"/>
          </w:tcPr>
          <w:p w:rsidR="00577AB5" w:rsidRDefault="00577AB5">
            <w:pPr>
              <w:pStyle w:val="ConsPlusNormal"/>
              <w:jc w:val="center"/>
            </w:pPr>
            <w:r>
              <w:t>130.</w:t>
            </w:r>
          </w:p>
        </w:tc>
        <w:tc>
          <w:tcPr>
            <w:tcW w:w="3005" w:type="dxa"/>
          </w:tcPr>
          <w:p w:rsidR="00577AB5" w:rsidRDefault="00577AB5">
            <w:pPr>
              <w:pStyle w:val="ConsPlusNormal"/>
            </w:pPr>
            <w:r>
              <w:t>г. Бузулук, ул. Луганская, д. 7</w:t>
            </w:r>
          </w:p>
        </w:tc>
        <w:tc>
          <w:tcPr>
            <w:tcW w:w="1587" w:type="dxa"/>
            <w:vAlign w:val="center"/>
          </w:tcPr>
          <w:p w:rsidR="00577AB5" w:rsidRDefault="00577AB5">
            <w:pPr>
              <w:pStyle w:val="ConsPlusNormal"/>
              <w:jc w:val="center"/>
            </w:pPr>
            <w:r>
              <w:t>944,60</w:t>
            </w:r>
          </w:p>
        </w:tc>
        <w:tc>
          <w:tcPr>
            <w:tcW w:w="2551" w:type="dxa"/>
            <w:vAlign w:val="center"/>
          </w:tcPr>
          <w:p w:rsidR="00577AB5" w:rsidRDefault="00577AB5">
            <w:pPr>
              <w:pStyle w:val="ConsPlusNormal"/>
              <w:jc w:val="center"/>
            </w:pPr>
            <w:r>
              <w:t>19</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80475,82</w:t>
            </w:r>
          </w:p>
        </w:tc>
      </w:tr>
      <w:tr w:rsidR="00577AB5">
        <w:tc>
          <w:tcPr>
            <w:tcW w:w="794" w:type="dxa"/>
          </w:tcPr>
          <w:p w:rsidR="00577AB5" w:rsidRDefault="00577AB5">
            <w:pPr>
              <w:pStyle w:val="ConsPlusNormal"/>
              <w:jc w:val="center"/>
            </w:pPr>
            <w:r>
              <w:t>131.</w:t>
            </w:r>
          </w:p>
        </w:tc>
        <w:tc>
          <w:tcPr>
            <w:tcW w:w="3005" w:type="dxa"/>
          </w:tcPr>
          <w:p w:rsidR="00577AB5" w:rsidRDefault="00577AB5">
            <w:pPr>
              <w:pStyle w:val="ConsPlusNormal"/>
            </w:pPr>
            <w:r>
              <w:t>г. Бузулук, ул. Луганская, д. 8</w:t>
            </w:r>
          </w:p>
        </w:tc>
        <w:tc>
          <w:tcPr>
            <w:tcW w:w="1587" w:type="dxa"/>
            <w:vAlign w:val="center"/>
          </w:tcPr>
          <w:p w:rsidR="00577AB5" w:rsidRDefault="00577AB5">
            <w:pPr>
              <w:pStyle w:val="ConsPlusNormal"/>
              <w:jc w:val="center"/>
            </w:pPr>
            <w:r>
              <w:t>414,30</w:t>
            </w:r>
          </w:p>
        </w:tc>
        <w:tc>
          <w:tcPr>
            <w:tcW w:w="2551" w:type="dxa"/>
            <w:vAlign w:val="center"/>
          </w:tcPr>
          <w:p w:rsidR="00577AB5" w:rsidRDefault="00577AB5">
            <w:pPr>
              <w:pStyle w:val="ConsPlusNormal"/>
              <w:jc w:val="center"/>
            </w:pPr>
            <w:r>
              <w:t>63</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30754,18</w:t>
            </w:r>
          </w:p>
        </w:tc>
      </w:tr>
      <w:tr w:rsidR="00577AB5">
        <w:tc>
          <w:tcPr>
            <w:tcW w:w="794" w:type="dxa"/>
          </w:tcPr>
          <w:p w:rsidR="00577AB5" w:rsidRDefault="00577AB5">
            <w:pPr>
              <w:pStyle w:val="ConsPlusNormal"/>
              <w:jc w:val="center"/>
            </w:pPr>
            <w:r>
              <w:t>132.</w:t>
            </w:r>
          </w:p>
        </w:tc>
        <w:tc>
          <w:tcPr>
            <w:tcW w:w="3005" w:type="dxa"/>
          </w:tcPr>
          <w:p w:rsidR="00577AB5" w:rsidRDefault="00577AB5">
            <w:pPr>
              <w:pStyle w:val="ConsPlusNormal"/>
            </w:pPr>
            <w:r>
              <w:t>г. Бузулук, ул. Луговая, д. 7</w:t>
            </w:r>
          </w:p>
        </w:tc>
        <w:tc>
          <w:tcPr>
            <w:tcW w:w="1587" w:type="dxa"/>
            <w:vAlign w:val="center"/>
          </w:tcPr>
          <w:p w:rsidR="00577AB5" w:rsidRDefault="00577AB5">
            <w:pPr>
              <w:pStyle w:val="ConsPlusNormal"/>
              <w:jc w:val="center"/>
            </w:pPr>
            <w:r>
              <w:t>4762,40</w:t>
            </w:r>
          </w:p>
        </w:tc>
        <w:tc>
          <w:tcPr>
            <w:tcW w:w="2551" w:type="dxa"/>
            <w:vAlign w:val="center"/>
          </w:tcPr>
          <w:p w:rsidR="00577AB5" w:rsidRDefault="00577AB5">
            <w:pPr>
              <w:pStyle w:val="ConsPlusNormal"/>
              <w:jc w:val="center"/>
            </w:pPr>
            <w:r>
              <w:t>13</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149143,31</w:t>
            </w:r>
          </w:p>
        </w:tc>
      </w:tr>
      <w:tr w:rsidR="00577AB5">
        <w:tc>
          <w:tcPr>
            <w:tcW w:w="794" w:type="dxa"/>
          </w:tcPr>
          <w:p w:rsidR="00577AB5" w:rsidRDefault="00577AB5">
            <w:pPr>
              <w:pStyle w:val="ConsPlusNormal"/>
              <w:jc w:val="center"/>
            </w:pPr>
            <w:r>
              <w:t>133.</w:t>
            </w:r>
          </w:p>
        </w:tc>
        <w:tc>
          <w:tcPr>
            <w:tcW w:w="3005" w:type="dxa"/>
          </w:tcPr>
          <w:p w:rsidR="00577AB5" w:rsidRDefault="00577AB5">
            <w:pPr>
              <w:pStyle w:val="ConsPlusNormal"/>
            </w:pPr>
            <w:r>
              <w:t>г. Бузулук, ул. М. Егорова, д. 36</w:t>
            </w:r>
          </w:p>
        </w:tc>
        <w:tc>
          <w:tcPr>
            <w:tcW w:w="1587" w:type="dxa"/>
            <w:vAlign w:val="center"/>
          </w:tcPr>
          <w:p w:rsidR="00577AB5" w:rsidRDefault="00577AB5">
            <w:pPr>
              <w:pStyle w:val="ConsPlusNormal"/>
              <w:jc w:val="center"/>
            </w:pPr>
            <w:r>
              <w:t>6236,20</w:t>
            </w:r>
          </w:p>
        </w:tc>
        <w:tc>
          <w:tcPr>
            <w:tcW w:w="2551" w:type="dxa"/>
            <w:vAlign w:val="center"/>
          </w:tcPr>
          <w:p w:rsidR="00577AB5" w:rsidRDefault="00577AB5">
            <w:pPr>
              <w:pStyle w:val="ConsPlusNormal"/>
              <w:jc w:val="center"/>
            </w:pPr>
            <w:r>
              <w:t>29</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66427,39</w:t>
            </w:r>
          </w:p>
        </w:tc>
      </w:tr>
      <w:tr w:rsidR="00577AB5">
        <w:tc>
          <w:tcPr>
            <w:tcW w:w="794" w:type="dxa"/>
          </w:tcPr>
          <w:p w:rsidR="00577AB5" w:rsidRDefault="00577AB5">
            <w:pPr>
              <w:pStyle w:val="ConsPlusNormal"/>
              <w:jc w:val="center"/>
            </w:pPr>
            <w:r>
              <w:t>134.</w:t>
            </w:r>
          </w:p>
        </w:tc>
        <w:tc>
          <w:tcPr>
            <w:tcW w:w="3005" w:type="dxa"/>
          </w:tcPr>
          <w:p w:rsidR="00577AB5" w:rsidRDefault="00577AB5">
            <w:pPr>
              <w:pStyle w:val="ConsPlusNormal"/>
            </w:pPr>
            <w:r>
              <w:t>г. Бузулук, ул. М. Егорова, д. 38</w:t>
            </w:r>
          </w:p>
        </w:tc>
        <w:tc>
          <w:tcPr>
            <w:tcW w:w="1587" w:type="dxa"/>
            <w:vAlign w:val="center"/>
          </w:tcPr>
          <w:p w:rsidR="00577AB5" w:rsidRDefault="00577AB5">
            <w:pPr>
              <w:pStyle w:val="ConsPlusNormal"/>
              <w:jc w:val="center"/>
            </w:pPr>
            <w:r>
              <w:t>2404,00</w:t>
            </w:r>
          </w:p>
        </w:tc>
        <w:tc>
          <w:tcPr>
            <w:tcW w:w="2551" w:type="dxa"/>
            <w:vAlign w:val="center"/>
          </w:tcPr>
          <w:p w:rsidR="00577AB5" w:rsidRDefault="00577AB5">
            <w:pPr>
              <w:pStyle w:val="ConsPlusNormal"/>
              <w:jc w:val="center"/>
            </w:pPr>
            <w:r>
              <w:t>13</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53028,71</w:t>
            </w:r>
          </w:p>
        </w:tc>
      </w:tr>
      <w:tr w:rsidR="00577AB5">
        <w:tc>
          <w:tcPr>
            <w:tcW w:w="794" w:type="dxa"/>
          </w:tcPr>
          <w:p w:rsidR="00577AB5" w:rsidRDefault="00577AB5">
            <w:pPr>
              <w:pStyle w:val="ConsPlusNormal"/>
              <w:jc w:val="center"/>
            </w:pPr>
            <w:r>
              <w:t>135.</w:t>
            </w:r>
          </w:p>
        </w:tc>
        <w:tc>
          <w:tcPr>
            <w:tcW w:w="3005" w:type="dxa"/>
          </w:tcPr>
          <w:p w:rsidR="00577AB5" w:rsidRDefault="00577AB5">
            <w:pPr>
              <w:pStyle w:val="ConsPlusNormal"/>
            </w:pPr>
            <w:r>
              <w:t>г. Бузулук, ул. Нефтяников, д. 18</w:t>
            </w:r>
          </w:p>
        </w:tc>
        <w:tc>
          <w:tcPr>
            <w:tcW w:w="1587" w:type="dxa"/>
            <w:vAlign w:val="center"/>
          </w:tcPr>
          <w:p w:rsidR="00577AB5" w:rsidRDefault="00577AB5">
            <w:pPr>
              <w:pStyle w:val="ConsPlusNormal"/>
              <w:jc w:val="center"/>
            </w:pPr>
            <w:r>
              <w:t>3710,60</w:t>
            </w:r>
          </w:p>
        </w:tc>
        <w:tc>
          <w:tcPr>
            <w:tcW w:w="2551" w:type="dxa"/>
            <w:vAlign w:val="center"/>
          </w:tcPr>
          <w:p w:rsidR="00577AB5" w:rsidRDefault="00577AB5">
            <w:pPr>
              <w:pStyle w:val="ConsPlusNormal"/>
              <w:jc w:val="center"/>
            </w:pPr>
            <w:r>
              <w:t>22</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51953,45</w:t>
            </w:r>
          </w:p>
        </w:tc>
      </w:tr>
      <w:tr w:rsidR="00577AB5">
        <w:tc>
          <w:tcPr>
            <w:tcW w:w="794" w:type="dxa"/>
          </w:tcPr>
          <w:p w:rsidR="00577AB5" w:rsidRDefault="00577AB5">
            <w:pPr>
              <w:pStyle w:val="ConsPlusNormal"/>
              <w:jc w:val="center"/>
            </w:pPr>
            <w:r>
              <w:t>136.</w:t>
            </w:r>
          </w:p>
        </w:tc>
        <w:tc>
          <w:tcPr>
            <w:tcW w:w="3005" w:type="dxa"/>
          </w:tcPr>
          <w:p w:rsidR="00577AB5" w:rsidRDefault="00577AB5">
            <w:pPr>
              <w:pStyle w:val="ConsPlusNormal"/>
            </w:pPr>
            <w:r>
              <w:t>г. Бузулук, ул. Нефтяников, д. 19</w:t>
            </w:r>
          </w:p>
        </w:tc>
        <w:tc>
          <w:tcPr>
            <w:tcW w:w="1587" w:type="dxa"/>
            <w:vAlign w:val="center"/>
          </w:tcPr>
          <w:p w:rsidR="00577AB5" w:rsidRDefault="00577AB5">
            <w:pPr>
              <w:pStyle w:val="ConsPlusNormal"/>
              <w:jc w:val="center"/>
            </w:pPr>
            <w:r>
              <w:t>2576,50</w:t>
            </w:r>
          </w:p>
        </w:tc>
        <w:tc>
          <w:tcPr>
            <w:tcW w:w="2551" w:type="dxa"/>
            <w:vAlign w:val="center"/>
          </w:tcPr>
          <w:p w:rsidR="00577AB5" w:rsidRDefault="00577AB5">
            <w:pPr>
              <w:pStyle w:val="ConsPlusNormal"/>
              <w:jc w:val="center"/>
            </w:pPr>
            <w:r>
              <w:t>10</w:t>
            </w:r>
          </w:p>
        </w:tc>
        <w:tc>
          <w:tcPr>
            <w:tcW w:w="1984" w:type="dxa"/>
            <w:vAlign w:val="center"/>
          </w:tcPr>
          <w:p w:rsidR="00577AB5" w:rsidRDefault="00577AB5">
            <w:pPr>
              <w:pStyle w:val="ConsPlusNormal"/>
              <w:jc w:val="center"/>
            </w:pPr>
            <w:r>
              <w:t>2</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60362,57</w:t>
            </w:r>
          </w:p>
        </w:tc>
      </w:tr>
      <w:tr w:rsidR="00577AB5">
        <w:tc>
          <w:tcPr>
            <w:tcW w:w="794" w:type="dxa"/>
          </w:tcPr>
          <w:p w:rsidR="00577AB5" w:rsidRDefault="00577AB5">
            <w:pPr>
              <w:pStyle w:val="ConsPlusNormal"/>
              <w:jc w:val="center"/>
            </w:pPr>
            <w:r>
              <w:t>137.</w:t>
            </w:r>
          </w:p>
        </w:tc>
        <w:tc>
          <w:tcPr>
            <w:tcW w:w="3005" w:type="dxa"/>
          </w:tcPr>
          <w:p w:rsidR="00577AB5" w:rsidRDefault="00577AB5">
            <w:pPr>
              <w:pStyle w:val="ConsPlusNormal"/>
            </w:pPr>
            <w:r>
              <w:t>г. Бузулук, ул. Нефтяников, д. 20</w:t>
            </w:r>
          </w:p>
        </w:tc>
        <w:tc>
          <w:tcPr>
            <w:tcW w:w="1587" w:type="dxa"/>
            <w:vAlign w:val="center"/>
          </w:tcPr>
          <w:p w:rsidR="00577AB5" w:rsidRDefault="00577AB5">
            <w:pPr>
              <w:pStyle w:val="ConsPlusNormal"/>
              <w:jc w:val="center"/>
            </w:pPr>
            <w:r>
              <w:t>1033,40</w:t>
            </w:r>
          </w:p>
        </w:tc>
        <w:tc>
          <w:tcPr>
            <w:tcW w:w="2551" w:type="dxa"/>
            <w:vAlign w:val="center"/>
          </w:tcPr>
          <w:p w:rsidR="00577AB5" w:rsidRDefault="00577AB5">
            <w:pPr>
              <w:pStyle w:val="ConsPlusNormal"/>
              <w:jc w:val="center"/>
            </w:pPr>
            <w:r>
              <w:t>16</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42647,94</w:t>
            </w:r>
          </w:p>
        </w:tc>
      </w:tr>
      <w:tr w:rsidR="00577AB5">
        <w:tc>
          <w:tcPr>
            <w:tcW w:w="794" w:type="dxa"/>
          </w:tcPr>
          <w:p w:rsidR="00577AB5" w:rsidRDefault="00577AB5">
            <w:pPr>
              <w:pStyle w:val="ConsPlusNormal"/>
              <w:jc w:val="center"/>
            </w:pPr>
            <w:r>
              <w:t>138.</w:t>
            </w:r>
          </w:p>
        </w:tc>
        <w:tc>
          <w:tcPr>
            <w:tcW w:w="3005" w:type="dxa"/>
          </w:tcPr>
          <w:p w:rsidR="00577AB5" w:rsidRDefault="00577AB5">
            <w:pPr>
              <w:pStyle w:val="ConsPlusNormal"/>
            </w:pPr>
            <w:r>
              <w:t>г. Бузулук, ул. Нефтяников, д. 26</w:t>
            </w:r>
          </w:p>
        </w:tc>
        <w:tc>
          <w:tcPr>
            <w:tcW w:w="1587" w:type="dxa"/>
            <w:vAlign w:val="center"/>
          </w:tcPr>
          <w:p w:rsidR="00577AB5" w:rsidRDefault="00577AB5">
            <w:pPr>
              <w:pStyle w:val="ConsPlusNormal"/>
              <w:jc w:val="center"/>
            </w:pPr>
            <w:r>
              <w:t>1062,10</w:t>
            </w:r>
          </w:p>
        </w:tc>
        <w:tc>
          <w:tcPr>
            <w:tcW w:w="2551" w:type="dxa"/>
            <w:vAlign w:val="center"/>
          </w:tcPr>
          <w:p w:rsidR="00577AB5" w:rsidRDefault="00577AB5">
            <w:pPr>
              <w:pStyle w:val="ConsPlusNormal"/>
              <w:jc w:val="center"/>
            </w:pPr>
            <w:r>
              <w:t>16</w:t>
            </w:r>
          </w:p>
        </w:tc>
        <w:tc>
          <w:tcPr>
            <w:tcW w:w="1984" w:type="dxa"/>
            <w:vAlign w:val="center"/>
          </w:tcPr>
          <w:p w:rsidR="00577AB5" w:rsidRDefault="00577AB5">
            <w:pPr>
              <w:pStyle w:val="ConsPlusNormal"/>
              <w:jc w:val="center"/>
            </w:pPr>
            <w:r>
              <w:t>3</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236867,52</w:t>
            </w:r>
          </w:p>
        </w:tc>
      </w:tr>
      <w:tr w:rsidR="00577AB5">
        <w:tc>
          <w:tcPr>
            <w:tcW w:w="794" w:type="dxa"/>
          </w:tcPr>
          <w:p w:rsidR="00577AB5" w:rsidRDefault="00577AB5">
            <w:pPr>
              <w:pStyle w:val="ConsPlusNormal"/>
              <w:jc w:val="center"/>
            </w:pPr>
            <w:r>
              <w:t>139.</w:t>
            </w:r>
          </w:p>
        </w:tc>
        <w:tc>
          <w:tcPr>
            <w:tcW w:w="3005" w:type="dxa"/>
          </w:tcPr>
          <w:p w:rsidR="00577AB5" w:rsidRDefault="00577AB5">
            <w:pPr>
              <w:pStyle w:val="ConsPlusNormal"/>
            </w:pPr>
            <w:r>
              <w:t>г. Бузулук, ул. Рабочая, д. 49</w:t>
            </w:r>
          </w:p>
        </w:tc>
        <w:tc>
          <w:tcPr>
            <w:tcW w:w="1587" w:type="dxa"/>
            <w:vAlign w:val="center"/>
          </w:tcPr>
          <w:p w:rsidR="00577AB5" w:rsidRDefault="00577AB5">
            <w:pPr>
              <w:pStyle w:val="ConsPlusNormal"/>
              <w:jc w:val="center"/>
            </w:pPr>
            <w:r>
              <w:t>1378,10</w:t>
            </w:r>
          </w:p>
        </w:tc>
        <w:tc>
          <w:tcPr>
            <w:tcW w:w="2551" w:type="dxa"/>
            <w:vAlign w:val="center"/>
          </w:tcPr>
          <w:p w:rsidR="00577AB5" w:rsidRDefault="00577AB5">
            <w:pPr>
              <w:pStyle w:val="ConsPlusNormal"/>
              <w:jc w:val="center"/>
            </w:pPr>
            <w:r>
              <w:t>16</w:t>
            </w:r>
          </w:p>
        </w:tc>
        <w:tc>
          <w:tcPr>
            <w:tcW w:w="1984" w:type="dxa"/>
            <w:vAlign w:val="center"/>
          </w:tcPr>
          <w:p w:rsidR="00577AB5" w:rsidRDefault="00577AB5">
            <w:pPr>
              <w:pStyle w:val="ConsPlusNormal"/>
              <w:jc w:val="center"/>
            </w:pPr>
            <w:r>
              <w:t>2</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98323,70</w:t>
            </w:r>
          </w:p>
        </w:tc>
      </w:tr>
      <w:tr w:rsidR="00577AB5">
        <w:tc>
          <w:tcPr>
            <w:tcW w:w="794" w:type="dxa"/>
          </w:tcPr>
          <w:p w:rsidR="00577AB5" w:rsidRDefault="00577AB5">
            <w:pPr>
              <w:pStyle w:val="ConsPlusNormal"/>
              <w:jc w:val="center"/>
            </w:pPr>
            <w:r>
              <w:t>140.</w:t>
            </w:r>
          </w:p>
        </w:tc>
        <w:tc>
          <w:tcPr>
            <w:tcW w:w="3005" w:type="dxa"/>
          </w:tcPr>
          <w:p w:rsidR="00577AB5" w:rsidRDefault="00577AB5">
            <w:pPr>
              <w:pStyle w:val="ConsPlusNormal"/>
            </w:pPr>
            <w:r>
              <w:t>г. Бузулук, ул. Рожкова, д. 36</w:t>
            </w:r>
          </w:p>
        </w:tc>
        <w:tc>
          <w:tcPr>
            <w:tcW w:w="1587" w:type="dxa"/>
            <w:vAlign w:val="center"/>
          </w:tcPr>
          <w:p w:rsidR="00577AB5" w:rsidRDefault="00577AB5">
            <w:pPr>
              <w:pStyle w:val="ConsPlusNormal"/>
              <w:jc w:val="center"/>
            </w:pPr>
            <w:r>
              <w:t>3383,00</w:t>
            </w:r>
          </w:p>
        </w:tc>
        <w:tc>
          <w:tcPr>
            <w:tcW w:w="2551" w:type="dxa"/>
            <w:vAlign w:val="center"/>
          </w:tcPr>
          <w:p w:rsidR="00577AB5" w:rsidRDefault="00577AB5">
            <w:pPr>
              <w:pStyle w:val="ConsPlusNormal"/>
              <w:jc w:val="center"/>
            </w:pPr>
            <w:r>
              <w:t>15</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61154,98</w:t>
            </w:r>
          </w:p>
        </w:tc>
      </w:tr>
      <w:tr w:rsidR="00577AB5">
        <w:tc>
          <w:tcPr>
            <w:tcW w:w="794" w:type="dxa"/>
          </w:tcPr>
          <w:p w:rsidR="00577AB5" w:rsidRDefault="00577AB5">
            <w:pPr>
              <w:pStyle w:val="ConsPlusNormal"/>
              <w:jc w:val="center"/>
            </w:pPr>
            <w:r>
              <w:t>141.</w:t>
            </w:r>
          </w:p>
        </w:tc>
        <w:tc>
          <w:tcPr>
            <w:tcW w:w="3005" w:type="dxa"/>
          </w:tcPr>
          <w:p w:rsidR="00577AB5" w:rsidRDefault="00577AB5">
            <w:pPr>
              <w:pStyle w:val="ConsPlusNormal"/>
            </w:pPr>
            <w:r>
              <w:t>г. Бузулук, ул. Советская, д. 48а</w:t>
            </w:r>
          </w:p>
        </w:tc>
        <w:tc>
          <w:tcPr>
            <w:tcW w:w="1587" w:type="dxa"/>
            <w:vAlign w:val="center"/>
          </w:tcPr>
          <w:p w:rsidR="00577AB5" w:rsidRDefault="00577AB5">
            <w:pPr>
              <w:pStyle w:val="ConsPlusNormal"/>
              <w:jc w:val="center"/>
            </w:pPr>
            <w:r>
              <w:t>1628,50</w:t>
            </w:r>
          </w:p>
        </w:tc>
        <w:tc>
          <w:tcPr>
            <w:tcW w:w="2551" w:type="dxa"/>
            <w:vAlign w:val="center"/>
          </w:tcPr>
          <w:p w:rsidR="00577AB5" w:rsidRDefault="00577AB5">
            <w:pPr>
              <w:pStyle w:val="ConsPlusNormal"/>
              <w:jc w:val="center"/>
            </w:pPr>
            <w:r>
              <w:t>80</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56467,67</w:t>
            </w:r>
          </w:p>
        </w:tc>
      </w:tr>
      <w:tr w:rsidR="00577AB5">
        <w:tc>
          <w:tcPr>
            <w:tcW w:w="794" w:type="dxa"/>
          </w:tcPr>
          <w:p w:rsidR="00577AB5" w:rsidRDefault="00577AB5">
            <w:pPr>
              <w:pStyle w:val="ConsPlusNormal"/>
              <w:jc w:val="center"/>
            </w:pPr>
            <w:r>
              <w:t>142.</w:t>
            </w:r>
          </w:p>
        </w:tc>
        <w:tc>
          <w:tcPr>
            <w:tcW w:w="3005" w:type="dxa"/>
          </w:tcPr>
          <w:p w:rsidR="00577AB5" w:rsidRDefault="00577AB5">
            <w:pPr>
              <w:pStyle w:val="ConsPlusNormal"/>
            </w:pPr>
            <w:r>
              <w:t>г. Бузулук, ул. Суворова, д. 10</w:t>
            </w:r>
          </w:p>
        </w:tc>
        <w:tc>
          <w:tcPr>
            <w:tcW w:w="1587" w:type="dxa"/>
            <w:vAlign w:val="center"/>
          </w:tcPr>
          <w:p w:rsidR="00577AB5" w:rsidRDefault="00577AB5">
            <w:pPr>
              <w:pStyle w:val="ConsPlusNormal"/>
              <w:jc w:val="center"/>
            </w:pPr>
            <w:r>
              <w:t>312,60</w:t>
            </w:r>
          </w:p>
        </w:tc>
        <w:tc>
          <w:tcPr>
            <w:tcW w:w="2551" w:type="dxa"/>
            <w:vAlign w:val="center"/>
          </w:tcPr>
          <w:p w:rsidR="00577AB5" w:rsidRDefault="00577AB5">
            <w:pPr>
              <w:pStyle w:val="ConsPlusNormal"/>
              <w:jc w:val="center"/>
            </w:pPr>
            <w:r>
              <w:t>12</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67914,23</w:t>
            </w:r>
          </w:p>
        </w:tc>
      </w:tr>
      <w:tr w:rsidR="00577AB5">
        <w:tc>
          <w:tcPr>
            <w:tcW w:w="794" w:type="dxa"/>
          </w:tcPr>
          <w:p w:rsidR="00577AB5" w:rsidRDefault="00577AB5">
            <w:pPr>
              <w:pStyle w:val="ConsPlusNormal"/>
              <w:jc w:val="center"/>
            </w:pPr>
            <w:r>
              <w:lastRenderedPageBreak/>
              <w:t>143.</w:t>
            </w:r>
          </w:p>
        </w:tc>
        <w:tc>
          <w:tcPr>
            <w:tcW w:w="3005" w:type="dxa"/>
          </w:tcPr>
          <w:p w:rsidR="00577AB5" w:rsidRDefault="00577AB5">
            <w:pPr>
              <w:pStyle w:val="ConsPlusNormal"/>
            </w:pPr>
            <w:r>
              <w:t>г. Бузулук, ул. Суворова, д. 12</w:t>
            </w:r>
          </w:p>
        </w:tc>
        <w:tc>
          <w:tcPr>
            <w:tcW w:w="1587" w:type="dxa"/>
            <w:vAlign w:val="center"/>
          </w:tcPr>
          <w:p w:rsidR="00577AB5" w:rsidRDefault="00577AB5">
            <w:pPr>
              <w:pStyle w:val="ConsPlusNormal"/>
              <w:jc w:val="center"/>
            </w:pPr>
            <w:r>
              <w:t>308,90</w:t>
            </w:r>
          </w:p>
        </w:tc>
        <w:tc>
          <w:tcPr>
            <w:tcW w:w="2551" w:type="dxa"/>
            <w:vAlign w:val="center"/>
          </w:tcPr>
          <w:p w:rsidR="00577AB5" w:rsidRDefault="00577AB5">
            <w:pPr>
              <w:pStyle w:val="ConsPlusNormal"/>
              <w:jc w:val="center"/>
            </w:pPr>
            <w:r>
              <w:t>12</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8961,92</w:t>
            </w:r>
          </w:p>
        </w:tc>
      </w:tr>
      <w:tr w:rsidR="00577AB5">
        <w:tc>
          <w:tcPr>
            <w:tcW w:w="794" w:type="dxa"/>
          </w:tcPr>
          <w:p w:rsidR="00577AB5" w:rsidRDefault="00577AB5">
            <w:pPr>
              <w:pStyle w:val="ConsPlusNormal"/>
              <w:jc w:val="center"/>
            </w:pPr>
            <w:r>
              <w:t>144.</w:t>
            </w:r>
          </w:p>
        </w:tc>
        <w:tc>
          <w:tcPr>
            <w:tcW w:w="3005" w:type="dxa"/>
          </w:tcPr>
          <w:p w:rsidR="00577AB5" w:rsidRDefault="00577AB5">
            <w:pPr>
              <w:pStyle w:val="ConsPlusNormal"/>
            </w:pPr>
            <w:r>
              <w:t>г. Бузулук, ул. Суворова, д. 18</w:t>
            </w:r>
          </w:p>
        </w:tc>
        <w:tc>
          <w:tcPr>
            <w:tcW w:w="1587" w:type="dxa"/>
            <w:vAlign w:val="center"/>
          </w:tcPr>
          <w:p w:rsidR="00577AB5" w:rsidRDefault="00577AB5">
            <w:pPr>
              <w:pStyle w:val="ConsPlusNormal"/>
              <w:jc w:val="center"/>
            </w:pPr>
            <w:r>
              <w:t>311,50</w:t>
            </w:r>
          </w:p>
        </w:tc>
        <w:tc>
          <w:tcPr>
            <w:tcW w:w="2551" w:type="dxa"/>
            <w:vAlign w:val="center"/>
          </w:tcPr>
          <w:p w:rsidR="00577AB5" w:rsidRDefault="00577AB5">
            <w:pPr>
              <w:pStyle w:val="ConsPlusNormal"/>
              <w:jc w:val="center"/>
            </w:pPr>
            <w:r>
              <w:t>21</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38423,30</w:t>
            </w:r>
          </w:p>
        </w:tc>
      </w:tr>
      <w:tr w:rsidR="00577AB5">
        <w:tc>
          <w:tcPr>
            <w:tcW w:w="794" w:type="dxa"/>
          </w:tcPr>
          <w:p w:rsidR="00577AB5" w:rsidRDefault="00577AB5">
            <w:pPr>
              <w:pStyle w:val="ConsPlusNormal"/>
              <w:jc w:val="center"/>
            </w:pPr>
            <w:r>
              <w:t>145.</w:t>
            </w:r>
          </w:p>
        </w:tc>
        <w:tc>
          <w:tcPr>
            <w:tcW w:w="3005" w:type="dxa"/>
          </w:tcPr>
          <w:p w:rsidR="00577AB5" w:rsidRDefault="00577AB5">
            <w:pPr>
              <w:pStyle w:val="ConsPlusNormal"/>
            </w:pPr>
            <w:r>
              <w:t>г. Бузулук, ул. Фрунзе, д. 12</w:t>
            </w:r>
          </w:p>
        </w:tc>
        <w:tc>
          <w:tcPr>
            <w:tcW w:w="1587" w:type="dxa"/>
            <w:vAlign w:val="center"/>
          </w:tcPr>
          <w:p w:rsidR="00577AB5" w:rsidRDefault="00577AB5">
            <w:pPr>
              <w:pStyle w:val="ConsPlusNormal"/>
              <w:jc w:val="center"/>
            </w:pPr>
            <w:r>
              <w:t>4544,90</w:t>
            </w:r>
          </w:p>
        </w:tc>
        <w:tc>
          <w:tcPr>
            <w:tcW w:w="2551" w:type="dxa"/>
            <w:vAlign w:val="center"/>
          </w:tcPr>
          <w:p w:rsidR="00577AB5" w:rsidRDefault="00577AB5">
            <w:pPr>
              <w:pStyle w:val="ConsPlusNormal"/>
              <w:jc w:val="center"/>
            </w:pPr>
            <w:r>
              <w:t>65</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198362,86</w:t>
            </w:r>
          </w:p>
        </w:tc>
      </w:tr>
      <w:tr w:rsidR="00577AB5">
        <w:tc>
          <w:tcPr>
            <w:tcW w:w="794" w:type="dxa"/>
          </w:tcPr>
          <w:p w:rsidR="00577AB5" w:rsidRDefault="00577AB5">
            <w:pPr>
              <w:pStyle w:val="ConsPlusNormal"/>
              <w:jc w:val="center"/>
            </w:pPr>
            <w:r>
              <w:t>146.</w:t>
            </w:r>
          </w:p>
        </w:tc>
        <w:tc>
          <w:tcPr>
            <w:tcW w:w="3005" w:type="dxa"/>
          </w:tcPr>
          <w:p w:rsidR="00577AB5" w:rsidRDefault="00577AB5">
            <w:pPr>
              <w:pStyle w:val="ConsPlusNormal"/>
            </w:pPr>
            <w:r>
              <w:t>г. Бузулук, ул. Фрунзе, д. 22</w:t>
            </w:r>
          </w:p>
        </w:tc>
        <w:tc>
          <w:tcPr>
            <w:tcW w:w="1587" w:type="dxa"/>
            <w:vAlign w:val="center"/>
          </w:tcPr>
          <w:p w:rsidR="00577AB5" w:rsidRDefault="00577AB5">
            <w:pPr>
              <w:pStyle w:val="ConsPlusNormal"/>
              <w:jc w:val="center"/>
            </w:pPr>
            <w:r>
              <w:t>670,80</w:t>
            </w:r>
          </w:p>
        </w:tc>
        <w:tc>
          <w:tcPr>
            <w:tcW w:w="2551" w:type="dxa"/>
            <w:vAlign w:val="center"/>
          </w:tcPr>
          <w:p w:rsidR="00577AB5" w:rsidRDefault="00577AB5">
            <w:pPr>
              <w:pStyle w:val="ConsPlusNormal"/>
              <w:jc w:val="center"/>
            </w:pPr>
            <w:r>
              <w:t>26</w:t>
            </w:r>
          </w:p>
        </w:tc>
        <w:tc>
          <w:tcPr>
            <w:tcW w:w="1984" w:type="dxa"/>
            <w:vAlign w:val="center"/>
          </w:tcPr>
          <w:p w:rsidR="00577AB5" w:rsidRDefault="00577AB5">
            <w:pPr>
              <w:pStyle w:val="ConsPlusNormal"/>
              <w:jc w:val="center"/>
            </w:pPr>
            <w:r>
              <w:t>3</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59712,38</w:t>
            </w:r>
          </w:p>
        </w:tc>
      </w:tr>
      <w:tr w:rsidR="00577AB5">
        <w:tc>
          <w:tcPr>
            <w:tcW w:w="794" w:type="dxa"/>
          </w:tcPr>
          <w:p w:rsidR="00577AB5" w:rsidRDefault="00577AB5">
            <w:pPr>
              <w:pStyle w:val="ConsPlusNormal"/>
              <w:jc w:val="center"/>
            </w:pPr>
            <w:r>
              <w:t>147.</w:t>
            </w:r>
          </w:p>
        </w:tc>
        <w:tc>
          <w:tcPr>
            <w:tcW w:w="3005" w:type="dxa"/>
          </w:tcPr>
          <w:p w:rsidR="00577AB5" w:rsidRDefault="00577AB5">
            <w:pPr>
              <w:pStyle w:val="ConsPlusNormal"/>
            </w:pPr>
            <w:r>
              <w:t>г. Бузулук, ул. Челюскинцев, д. 97</w:t>
            </w:r>
          </w:p>
        </w:tc>
        <w:tc>
          <w:tcPr>
            <w:tcW w:w="1587" w:type="dxa"/>
            <w:vAlign w:val="center"/>
          </w:tcPr>
          <w:p w:rsidR="00577AB5" w:rsidRDefault="00577AB5">
            <w:pPr>
              <w:pStyle w:val="ConsPlusNormal"/>
              <w:jc w:val="center"/>
            </w:pPr>
            <w:r>
              <w:t>674,00</w:t>
            </w:r>
          </w:p>
        </w:tc>
        <w:tc>
          <w:tcPr>
            <w:tcW w:w="2551" w:type="dxa"/>
            <w:vAlign w:val="center"/>
          </w:tcPr>
          <w:p w:rsidR="00577AB5" w:rsidRDefault="00577AB5">
            <w:pPr>
              <w:pStyle w:val="ConsPlusNormal"/>
              <w:jc w:val="center"/>
            </w:pPr>
            <w:r>
              <w:t>36</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89160,40</w:t>
            </w:r>
          </w:p>
        </w:tc>
      </w:tr>
      <w:tr w:rsidR="00577AB5">
        <w:tc>
          <w:tcPr>
            <w:tcW w:w="794" w:type="dxa"/>
          </w:tcPr>
          <w:p w:rsidR="00577AB5" w:rsidRDefault="00577AB5">
            <w:pPr>
              <w:pStyle w:val="ConsPlusNormal"/>
              <w:jc w:val="center"/>
            </w:pPr>
            <w:r>
              <w:t>148.</w:t>
            </w:r>
          </w:p>
        </w:tc>
        <w:tc>
          <w:tcPr>
            <w:tcW w:w="3005" w:type="dxa"/>
          </w:tcPr>
          <w:p w:rsidR="00577AB5" w:rsidRDefault="00577AB5">
            <w:pPr>
              <w:pStyle w:val="ConsPlusNormal"/>
            </w:pPr>
            <w:r>
              <w:t>г. Бузулук, ул. Шевченко, д. 70</w:t>
            </w:r>
          </w:p>
        </w:tc>
        <w:tc>
          <w:tcPr>
            <w:tcW w:w="1587" w:type="dxa"/>
            <w:vAlign w:val="center"/>
          </w:tcPr>
          <w:p w:rsidR="00577AB5" w:rsidRDefault="00577AB5">
            <w:pPr>
              <w:pStyle w:val="ConsPlusNormal"/>
              <w:jc w:val="center"/>
            </w:pPr>
            <w:r>
              <w:t>3579,60</w:t>
            </w:r>
          </w:p>
        </w:tc>
        <w:tc>
          <w:tcPr>
            <w:tcW w:w="2551" w:type="dxa"/>
            <w:vAlign w:val="center"/>
          </w:tcPr>
          <w:p w:rsidR="00577AB5" w:rsidRDefault="00577AB5">
            <w:pPr>
              <w:pStyle w:val="ConsPlusNormal"/>
              <w:jc w:val="center"/>
            </w:pPr>
            <w:r>
              <w:t>30</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129879,20</w:t>
            </w:r>
          </w:p>
        </w:tc>
      </w:tr>
      <w:tr w:rsidR="00577AB5">
        <w:tc>
          <w:tcPr>
            <w:tcW w:w="794" w:type="dxa"/>
          </w:tcPr>
          <w:p w:rsidR="00577AB5" w:rsidRDefault="00577AB5">
            <w:pPr>
              <w:pStyle w:val="ConsPlusNormal"/>
              <w:jc w:val="center"/>
            </w:pPr>
            <w:r>
              <w:t>149.</w:t>
            </w:r>
          </w:p>
        </w:tc>
        <w:tc>
          <w:tcPr>
            <w:tcW w:w="3005" w:type="dxa"/>
          </w:tcPr>
          <w:p w:rsidR="00577AB5" w:rsidRDefault="00577AB5">
            <w:pPr>
              <w:pStyle w:val="ConsPlusNormal"/>
            </w:pPr>
            <w:r>
              <w:t>г. Бузулук, ул. Шевченко, д. 76</w:t>
            </w:r>
          </w:p>
        </w:tc>
        <w:tc>
          <w:tcPr>
            <w:tcW w:w="1587" w:type="dxa"/>
            <w:vAlign w:val="center"/>
          </w:tcPr>
          <w:p w:rsidR="00577AB5" w:rsidRDefault="00577AB5">
            <w:pPr>
              <w:pStyle w:val="ConsPlusNormal"/>
              <w:jc w:val="center"/>
            </w:pPr>
            <w:r>
              <w:t>2672,80</w:t>
            </w:r>
          </w:p>
        </w:tc>
        <w:tc>
          <w:tcPr>
            <w:tcW w:w="2551" w:type="dxa"/>
            <w:vAlign w:val="center"/>
          </w:tcPr>
          <w:p w:rsidR="00577AB5" w:rsidRDefault="00577AB5">
            <w:pPr>
              <w:pStyle w:val="ConsPlusNormal"/>
              <w:jc w:val="center"/>
            </w:pPr>
            <w:r>
              <w:t>162</w:t>
            </w:r>
          </w:p>
        </w:tc>
        <w:tc>
          <w:tcPr>
            <w:tcW w:w="1984" w:type="dxa"/>
            <w:vAlign w:val="center"/>
          </w:tcPr>
          <w:p w:rsidR="00577AB5" w:rsidRDefault="00577AB5">
            <w:pPr>
              <w:pStyle w:val="ConsPlusNormal"/>
              <w:jc w:val="center"/>
            </w:pPr>
            <w:r>
              <w:t>1</w:t>
            </w:r>
          </w:p>
        </w:tc>
        <w:tc>
          <w:tcPr>
            <w:tcW w:w="1701" w:type="dxa"/>
            <w:vAlign w:val="center"/>
          </w:tcPr>
          <w:p w:rsidR="00577AB5" w:rsidRDefault="00577AB5">
            <w:pPr>
              <w:pStyle w:val="ConsPlusNormal"/>
              <w:jc w:val="center"/>
            </w:pPr>
            <w:r>
              <w:t>1</w:t>
            </w:r>
          </w:p>
        </w:tc>
        <w:tc>
          <w:tcPr>
            <w:tcW w:w="1984" w:type="dxa"/>
            <w:vAlign w:val="center"/>
          </w:tcPr>
          <w:p w:rsidR="00577AB5" w:rsidRDefault="00577AB5">
            <w:pPr>
              <w:pStyle w:val="ConsPlusNormal"/>
              <w:jc w:val="center"/>
            </w:pPr>
            <w:r>
              <w:t>76280,98</w:t>
            </w:r>
          </w:p>
        </w:tc>
      </w:tr>
      <w:tr w:rsidR="00577AB5">
        <w:tc>
          <w:tcPr>
            <w:tcW w:w="13606" w:type="dxa"/>
            <w:gridSpan w:val="7"/>
            <w:vAlign w:val="bottom"/>
          </w:tcPr>
          <w:p w:rsidR="00577AB5" w:rsidRDefault="00577AB5">
            <w:pPr>
              <w:pStyle w:val="ConsPlusNormal"/>
              <w:jc w:val="center"/>
              <w:outlineLvl w:val="3"/>
            </w:pPr>
            <w:r>
              <w:t>10. Муниципальное образование город Медногорск</w:t>
            </w:r>
          </w:p>
        </w:tc>
      </w:tr>
      <w:tr w:rsidR="00577AB5">
        <w:tc>
          <w:tcPr>
            <w:tcW w:w="3799" w:type="dxa"/>
            <w:gridSpan w:val="2"/>
          </w:tcPr>
          <w:p w:rsidR="00577AB5" w:rsidRDefault="00577AB5">
            <w:pPr>
              <w:pStyle w:val="ConsPlusNormal"/>
            </w:pPr>
            <w:r>
              <w:t>Итого по муниципальному образованию город Медногорск</w:t>
            </w:r>
          </w:p>
        </w:tc>
        <w:tc>
          <w:tcPr>
            <w:tcW w:w="1587" w:type="dxa"/>
          </w:tcPr>
          <w:p w:rsidR="00577AB5" w:rsidRDefault="00577AB5">
            <w:pPr>
              <w:pStyle w:val="ConsPlusNormal"/>
              <w:jc w:val="center"/>
            </w:pPr>
            <w:r>
              <w:t>68482,00</w:t>
            </w:r>
          </w:p>
        </w:tc>
        <w:tc>
          <w:tcPr>
            <w:tcW w:w="2551" w:type="dxa"/>
          </w:tcPr>
          <w:p w:rsidR="00577AB5" w:rsidRDefault="00577AB5">
            <w:pPr>
              <w:pStyle w:val="ConsPlusNormal"/>
              <w:jc w:val="center"/>
            </w:pPr>
            <w:r>
              <w:t>2414</w:t>
            </w:r>
          </w:p>
        </w:tc>
        <w:tc>
          <w:tcPr>
            <w:tcW w:w="1984" w:type="dxa"/>
          </w:tcPr>
          <w:p w:rsidR="00577AB5" w:rsidRDefault="00577AB5">
            <w:pPr>
              <w:pStyle w:val="ConsPlusNormal"/>
              <w:jc w:val="center"/>
            </w:pPr>
            <w:r>
              <w:t>48</w:t>
            </w:r>
          </w:p>
        </w:tc>
        <w:tc>
          <w:tcPr>
            <w:tcW w:w="1701" w:type="dxa"/>
          </w:tcPr>
          <w:p w:rsidR="00577AB5" w:rsidRDefault="00577AB5">
            <w:pPr>
              <w:pStyle w:val="ConsPlusNormal"/>
              <w:jc w:val="center"/>
            </w:pPr>
            <w:r>
              <w:t>41</w:t>
            </w:r>
          </w:p>
        </w:tc>
        <w:tc>
          <w:tcPr>
            <w:tcW w:w="1984" w:type="dxa"/>
          </w:tcPr>
          <w:p w:rsidR="00577AB5" w:rsidRDefault="00577AB5">
            <w:pPr>
              <w:pStyle w:val="ConsPlusNormal"/>
              <w:jc w:val="center"/>
            </w:pPr>
            <w:r>
              <w:t>3604893,93</w:t>
            </w:r>
          </w:p>
        </w:tc>
      </w:tr>
      <w:tr w:rsidR="00577AB5">
        <w:tc>
          <w:tcPr>
            <w:tcW w:w="794" w:type="dxa"/>
          </w:tcPr>
          <w:p w:rsidR="00577AB5" w:rsidRDefault="00577AB5">
            <w:pPr>
              <w:pStyle w:val="ConsPlusNormal"/>
              <w:jc w:val="center"/>
            </w:pPr>
            <w:r>
              <w:t>150.</w:t>
            </w:r>
          </w:p>
        </w:tc>
        <w:tc>
          <w:tcPr>
            <w:tcW w:w="3005" w:type="dxa"/>
          </w:tcPr>
          <w:p w:rsidR="00577AB5" w:rsidRDefault="00577AB5">
            <w:pPr>
              <w:pStyle w:val="ConsPlusNormal"/>
            </w:pPr>
            <w:r>
              <w:t>г. Медногорск, пер. Советский, д. 4</w:t>
            </w:r>
          </w:p>
        </w:tc>
        <w:tc>
          <w:tcPr>
            <w:tcW w:w="1587" w:type="dxa"/>
          </w:tcPr>
          <w:p w:rsidR="00577AB5" w:rsidRDefault="00577AB5">
            <w:pPr>
              <w:pStyle w:val="ConsPlusNormal"/>
              <w:jc w:val="center"/>
            </w:pPr>
            <w:r>
              <w:t>4294,10</w:t>
            </w:r>
          </w:p>
        </w:tc>
        <w:tc>
          <w:tcPr>
            <w:tcW w:w="2551" w:type="dxa"/>
          </w:tcPr>
          <w:p w:rsidR="00577AB5" w:rsidRDefault="00577AB5">
            <w:pPr>
              <w:pStyle w:val="ConsPlusNormal"/>
              <w:jc w:val="center"/>
            </w:pPr>
            <w:r>
              <w:t>175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138337,63</w:t>
            </w:r>
          </w:p>
        </w:tc>
      </w:tr>
      <w:tr w:rsidR="00577AB5">
        <w:tc>
          <w:tcPr>
            <w:tcW w:w="794" w:type="dxa"/>
          </w:tcPr>
          <w:p w:rsidR="00577AB5" w:rsidRDefault="00577AB5">
            <w:pPr>
              <w:pStyle w:val="ConsPlusNormal"/>
              <w:jc w:val="center"/>
            </w:pPr>
            <w:r>
              <w:t>151.</w:t>
            </w:r>
          </w:p>
        </w:tc>
        <w:tc>
          <w:tcPr>
            <w:tcW w:w="3005" w:type="dxa"/>
          </w:tcPr>
          <w:p w:rsidR="00577AB5" w:rsidRDefault="00577AB5">
            <w:pPr>
              <w:pStyle w:val="ConsPlusNormal"/>
            </w:pPr>
            <w:r>
              <w:t>г. Медногорск, пер. Советский, д. 5</w:t>
            </w:r>
          </w:p>
        </w:tc>
        <w:tc>
          <w:tcPr>
            <w:tcW w:w="1587" w:type="dxa"/>
          </w:tcPr>
          <w:p w:rsidR="00577AB5" w:rsidRDefault="00577AB5">
            <w:pPr>
              <w:pStyle w:val="ConsPlusNormal"/>
              <w:jc w:val="center"/>
            </w:pPr>
            <w:r>
              <w:t>4440,70</w:t>
            </w:r>
          </w:p>
        </w:tc>
        <w:tc>
          <w:tcPr>
            <w:tcW w:w="2551" w:type="dxa"/>
          </w:tcPr>
          <w:p w:rsidR="00577AB5" w:rsidRDefault="00577AB5">
            <w:pPr>
              <w:pStyle w:val="ConsPlusNormal"/>
              <w:jc w:val="center"/>
            </w:pPr>
            <w:r>
              <w:t>183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140617,55</w:t>
            </w:r>
          </w:p>
        </w:tc>
      </w:tr>
      <w:tr w:rsidR="00577AB5">
        <w:tc>
          <w:tcPr>
            <w:tcW w:w="794" w:type="dxa"/>
          </w:tcPr>
          <w:p w:rsidR="00577AB5" w:rsidRDefault="00577AB5">
            <w:pPr>
              <w:pStyle w:val="ConsPlusNormal"/>
              <w:jc w:val="center"/>
            </w:pPr>
            <w:r>
              <w:t>152.</w:t>
            </w:r>
          </w:p>
        </w:tc>
        <w:tc>
          <w:tcPr>
            <w:tcW w:w="3005" w:type="dxa"/>
          </w:tcPr>
          <w:p w:rsidR="00577AB5" w:rsidRDefault="00577AB5">
            <w:pPr>
              <w:pStyle w:val="ConsPlusNormal"/>
            </w:pPr>
            <w:r>
              <w:t>г. Медногорск, пер. Советский, д. 6</w:t>
            </w:r>
          </w:p>
        </w:tc>
        <w:tc>
          <w:tcPr>
            <w:tcW w:w="1587" w:type="dxa"/>
          </w:tcPr>
          <w:p w:rsidR="00577AB5" w:rsidRDefault="00577AB5">
            <w:pPr>
              <w:pStyle w:val="ConsPlusNormal"/>
              <w:jc w:val="center"/>
            </w:pPr>
            <w:r>
              <w:t>3802,00</w:t>
            </w:r>
          </w:p>
        </w:tc>
        <w:tc>
          <w:tcPr>
            <w:tcW w:w="2551" w:type="dxa"/>
          </w:tcPr>
          <w:p w:rsidR="00577AB5" w:rsidRDefault="00577AB5">
            <w:pPr>
              <w:pStyle w:val="ConsPlusNormal"/>
              <w:jc w:val="center"/>
            </w:pPr>
            <w:r>
              <w:t>147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54847,75</w:t>
            </w:r>
          </w:p>
        </w:tc>
      </w:tr>
      <w:tr w:rsidR="00577AB5">
        <w:tc>
          <w:tcPr>
            <w:tcW w:w="794" w:type="dxa"/>
          </w:tcPr>
          <w:p w:rsidR="00577AB5" w:rsidRDefault="00577AB5">
            <w:pPr>
              <w:pStyle w:val="ConsPlusNormal"/>
              <w:jc w:val="center"/>
            </w:pPr>
            <w:r>
              <w:t>153.</w:t>
            </w:r>
          </w:p>
        </w:tc>
        <w:tc>
          <w:tcPr>
            <w:tcW w:w="3005" w:type="dxa"/>
          </w:tcPr>
          <w:p w:rsidR="00577AB5" w:rsidRDefault="00577AB5">
            <w:pPr>
              <w:pStyle w:val="ConsPlusNormal"/>
            </w:pPr>
            <w:r>
              <w:t>г. Медногорск, пер. Тульский, д. 11</w:t>
            </w:r>
          </w:p>
        </w:tc>
        <w:tc>
          <w:tcPr>
            <w:tcW w:w="1587" w:type="dxa"/>
          </w:tcPr>
          <w:p w:rsidR="00577AB5" w:rsidRDefault="00577AB5">
            <w:pPr>
              <w:pStyle w:val="ConsPlusNormal"/>
              <w:jc w:val="center"/>
            </w:pPr>
            <w:r>
              <w:t>2132,90</w:t>
            </w:r>
          </w:p>
        </w:tc>
        <w:tc>
          <w:tcPr>
            <w:tcW w:w="2551" w:type="dxa"/>
          </w:tcPr>
          <w:p w:rsidR="00577AB5" w:rsidRDefault="00577AB5">
            <w:pPr>
              <w:pStyle w:val="ConsPlusNormal"/>
              <w:jc w:val="center"/>
            </w:pPr>
            <w:r>
              <w:t>63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90757,78</w:t>
            </w:r>
          </w:p>
        </w:tc>
      </w:tr>
      <w:tr w:rsidR="00577AB5">
        <w:tc>
          <w:tcPr>
            <w:tcW w:w="794" w:type="dxa"/>
          </w:tcPr>
          <w:p w:rsidR="00577AB5" w:rsidRDefault="00577AB5">
            <w:pPr>
              <w:pStyle w:val="ConsPlusNormal"/>
              <w:jc w:val="center"/>
            </w:pPr>
            <w:r>
              <w:t>154.</w:t>
            </w:r>
          </w:p>
        </w:tc>
        <w:tc>
          <w:tcPr>
            <w:tcW w:w="3005" w:type="dxa"/>
          </w:tcPr>
          <w:p w:rsidR="00577AB5" w:rsidRDefault="00577AB5">
            <w:pPr>
              <w:pStyle w:val="ConsPlusNormal"/>
            </w:pPr>
            <w:r>
              <w:t>г. Медногорск, пер. Тульский, д. 4</w:t>
            </w:r>
          </w:p>
        </w:tc>
        <w:tc>
          <w:tcPr>
            <w:tcW w:w="1587" w:type="dxa"/>
          </w:tcPr>
          <w:p w:rsidR="00577AB5" w:rsidRDefault="00577AB5">
            <w:pPr>
              <w:pStyle w:val="ConsPlusNormal"/>
              <w:jc w:val="center"/>
            </w:pPr>
            <w:r>
              <w:t>568,80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63449,59</w:t>
            </w:r>
          </w:p>
        </w:tc>
      </w:tr>
      <w:tr w:rsidR="00577AB5">
        <w:tc>
          <w:tcPr>
            <w:tcW w:w="794" w:type="dxa"/>
          </w:tcPr>
          <w:p w:rsidR="00577AB5" w:rsidRDefault="00577AB5">
            <w:pPr>
              <w:pStyle w:val="ConsPlusNormal"/>
              <w:jc w:val="center"/>
            </w:pPr>
            <w:r>
              <w:t>155.</w:t>
            </w:r>
          </w:p>
        </w:tc>
        <w:tc>
          <w:tcPr>
            <w:tcW w:w="3005" w:type="dxa"/>
          </w:tcPr>
          <w:p w:rsidR="00577AB5" w:rsidRDefault="00577AB5">
            <w:pPr>
              <w:pStyle w:val="ConsPlusNormal"/>
            </w:pPr>
            <w:r>
              <w:t xml:space="preserve">г. Медногорск, ул. </w:t>
            </w:r>
            <w:r>
              <w:lastRenderedPageBreak/>
              <w:t>Больничная, д. 10</w:t>
            </w:r>
          </w:p>
        </w:tc>
        <w:tc>
          <w:tcPr>
            <w:tcW w:w="1587" w:type="dxa"/>
          </w:tcPr>
          <w:p w:rsidR="00577AB5" w:rsidRDefault="00577AB5">
            <w:pPr>
              <w:pStyle w:val="ConsPlusNormal"/>
              <w:jc w:val="center"/>
            </w:pPr>
            <w:r>
              <w:lastRenderedPageBreak/>
              <w:t>926,50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79249,81</w:t>
            </w:r>
          </w:p>
        </w:tc>
      </w:tr>
      <w:tr w:rsidR="00577AB5">
        <w:tc>
          <w:tcPr>
            <w:tcW w:w="794" w:type="dxa"/>
          </w:tcPr>
          <w:p w:rsidR="00577AB5" w:rsidRDefault="00577AB5">
            <w:pPr>
              <w:pStyle w:val="ConsPlusNormal"/>
              <w:jc w:val="center"/>
            </w:pPr>
            <w:r>
              <w:lastRenderedPageBreak/>
              <w:t>156.</w:t>
            </w:r>
          </w:p>
        </w:tc>
        <w:tc>
          <w:tcPr>
            <w:tcW w:w="3005" w:type="dxa"/>
          </w:tcPr>
          <w:p w:rsidR="00577AB5" w:rsidRDefault="00577AB5">
            <w:pPr>
              <w:pStyle w:val="ConsPlusNormal"/>
            </w:pPr>
            <w:r>
              <w:t>г. Медногорск, ул. Больничная, д. 11</w:t>
            </w:r>
          </w:p>
        </w:tc>
        <w:tc>
          <w:tcPr>
            <w:tcW w:w="1587" w:type="dxa"/>
          </w:tcPr>
          <w:p w:rsidR="00577AB5" w:rsidRDefault="00577AB5">
            <w:pPr>
              <w:pStyle w:val="ConsPlusNormal"/>
              <w:jc w:val="center"/>
            </w:pPr>
            <w:r>
              <w:t>647,70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132113,21</w:t>
            </w:r>
          </w:p>
        </w:tc>
      </w:tr>
      <w:tr w:rsidR="00577AB5">
        <w:tc>
          <w:tcPr>
            <w:tcW w:w="794" w:type="dxa"/>
          </w:tcPr>
          <w:p w:rsidR="00577AB5" w:rsidRDefault="00577AB5">
            <w:pPr>
              <w:pStyle w:val="ConsPlusNormal"/>
              <w:jc w:val="center"/>
            </w:pPr>
            <w:r>
              <w:t>157.</w:t>
            </w:r>
          </w:p>
        </w:tc>
        <w:tc>
          <w:tcPr>
            <w:tcW w:w="3005" w:type="dxa"/>
          </w:tcPr>
          <w:p w:rsidR="00577AB5" w:rsidRDefault="00577AB5">
            <w:pPr>
              <w:pStyle w:val="ConsPlusNormal"/>
            </w:pPr>
            <w:r>
              <w:t>г. Медногорск, ул. Больничная, д. 2</w:t>
            </w:r>
          </w:p>
        </w:tc>
        <w:tc>
          <w:tcPr>
            <w:tcW w:w="1587" w:type="dxa"/>
          </w:tcPr>
          <w:p w:rsidR="00577AB5" w:rsidRDefault="00577AB5">
            <w:pPr>
              <w:pStyle w:val="ConsPlusNormal"/>
              <w:jc w:val="center"/>
            </w:pPr>
            <w:r>
              <w:t>647,50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81826,15</w:t>
            </w:r>
          </w:p>
        </w:tc>
      </w:tr>
      <w:tr w:rsidR="00577AB5">
        <w:tc>
          <w:tcPr>
            <w:tcW w:w="794" w:type="dxa"/>
          </w:tcPr>
          <w:p w:rsidR="00577AB5" w:rsidRDefault="00577AB5">
            <w:pPr>
              <w:pStyle w:val="ConsPlusNormal"/>
              <w:jc w:val="center"/>
            </w:pPr>
            <w:r>
              <w:t>158.</w:t>
            </w:r>
          </w:p>
        </w:tc>
        <w:tc>
          <w:tcPr>
            <w:tcW w:w="3005" w:type="dxa"/>
          </w:tcPr>
          <w:p w:rsidR="00577AB5" w:rsidRDefault="00577AB5">
            <w:pPr>
              <w:pStyle w:val="ConsPlusNormal"/>
            </w:pPr>
            <w:r>
              <w:t>г. Медногорск, ул. Больничная, д. 4</w:t>
            </w:r>
          </w:p>
        </w:tc>
        <w:tc>
          <w:tcPr>
            <w:tcW w:w="1587" w:type="dxa"/>
          </w:tcPr>
          <w:p w:rsidR="00577AB5" w:rsidRDefault="00577AB5">
            <w:pPr>
              <w:pStyle w:val="ConsPlusNormal"/>
              <w:jc w:val="center"/>
            </w:pPr>
            <w:r>
              <w:t>932,50</w:t>
            </w:r>
          </w:p>
        </w:tc>
        <w:tc>
          <w:tcPr>
            <w:tcW w:w="2551" w:type="dxa"/>
          </w:tcPr>
          <w:p w:rsidR="00577AB5" w:rsidRDefault="00577AB5">
            <w:pPr>
              <w:pStyle w:val="ConsPlusNormal"/>
              <w:jc w:val="center"/>
            </w:pPr>
            <w:r>
              <w:t>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63260,91</w:t>
            </w:r>
          </w:p>
        </w:tc>
      </w:tr>
      <w:tr w:rsidR="00577AB5">
        <w:tc>
          <w:tcPr>
            <w:tcW w:w="794" w:type="dxa"/>
          </w:tcPr>
          <w:p w:rsidR="00577AB5" w:rsidRDefault="00577AB5">
            <w:pPr>
              <w:pStyle w:val="ConsPlusNormal"/>
              <w:jc w:val="center"/>
            </w:pPr>
            <w:r>
              <w:t>159.</w:t>
            </w:r>
          </w:p>
        </w:tc>
        <w:tc>
          <w:tcPr>
            <w:tcW w:w="3005" w:type="dxa"/>
          </w:tcPr>
          <w:p w:rsidR="00577AB5" w:rsidRDefault="00577AB5">
            <w:pPr>
              <w:pStyle w:val="ConsPlusNormal"/>
            </w:pPr>
            <w:r>
              <w:t>г. Медногорск, ул. Больничная, д. 5</w:t>
            </w:r>
          </w:p>
        </w:tc>
        <w:tc>
          <w:tcPr>
            <w:tcW w:w="1587" w:type="dxa"/>
          </w:tcPr>
          <w:p w:rsidR="00577AB5" w:rsidRDefault="00577AB5">
            <w:pPr>
              <w:pStyle w:val="ConsPlusNormal"/>
              <w:jc w:val="center"/>
            </w:pPr>
            <w:r>
              <w:t>650,00</w:t>
            </w:r>
          </w:p>
        </w:tc>
        <w:tc>
          <w:tcPr>
            <w:tcW w:w="2551" w:type="dxa"/>
          </w:tcPr>
          <w:p w:rsidR="00577AB5" w:rsidRDefault="00577AB5">
            <w:pPr>
              <w:pStyle w:val="ConsPlusNormal"/>
              <w:jc w:val="center"/>
            </w:pPr>
            <w:r>
              <w:t>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81998,80</w:t>
            </w:r>
          </w:p>
        </w:tc>
      </w:tr>
      <w:tr w:rsidR="00577AB5">
        <w:tc>
          <w:tcPr>
            <w:tcW w:w="794" w:type="dxa"/>
          </w:tcPr>
          <w:p w:rsidR="00577AB5" w:rsidRDefault="00577AB5">
            <w:pPr>
              <w:pStyle w:val="ConsPlusNormal"/>
              <w:jc w:val="center"/>
            </w:pPr>
            <w:r>
              <w:t>160.</w:t>
            </w:r>
          </w:p>
        </w:tc>
        <w:tc>
          <w:tcPr>
            <w:tcW w:w="3005" w:type="dxa"/>
          </w:tcPr>
          <w:p w:rsidR="00577AB5" w:rsidRDefault="00577AB5">
            <w:pPr>
              <w:pStyle w:val="ConsPlusNormal"/>
            </w:pPr>
            <w:r>
              <w:t>г. Медногорск, ул. Больничная, д. 6</w:t>
            </w:r>
          </w:p>
        </w:tc>
        <w:tc>
          <w:tcPr>
            <w:tcW w:w="1587" w:type="dxa"/>
          </w:tcPr>
          <w:p w:rsidR="00577AB5" w:rsidRDefault="00577AB5">
            <w:pPr>
              <w:pStyle w:val="ConsPlusNormal"/>
              <w:jc w:val="center"/>
            </w:pPr>
            <w:r>
              <w:t>915,40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60665,48</w:t>
            </w:r>
          </w:p>
        </w:tc>
      </w:tr>
      <w:tr w:rsidR="00577AB5">
        <w:tc>
          <w:tcPr>
            <w:tcW w:w="794" w:type="dxa"/>
          </w:tcPr>
          <w:p w:rsidR="00577AB5" w:rsidRDefault="00577AB5">
            <w:pPr>
              <w:pStyle w:val="ConsPlusNormal"/>
              <w:jc w:val="center"/>
            </w:pPr>
            <w:r>
              <w:t>161.</w:t>
            </w:r>
          </w:p>
        </w:tc>
        <w:tc>
          <w:tcPr>
            <w:tcW w:w="3005" w:type="dxa"/>
          </w:tcPr>
          <w:p w:rsidR="00577AB5" w:rsidRDefault="00577AB5">
            <w:pPr>
              <w:pStyle w:val="ConsPlusNormal"/>
            </w:pPr>
            <w:r>
              <w:t>г. Медногорск, ул. Больничная, д. 7</w:t>
            </w:r>
          </w:p>
        </w:tc>
        <w:tc>
          <w:tcPr>
            <w:tcW w:w="1587" w:type="dxa"/>
          </w:tcPr>
          <w:p w:rsidR="00577AB5" w:rsidRDefault="00577AB5">
            <w:pPr>
              <w:pStyle w:val="ConsPlusNormal"/>
              <w:jc w:val="center"/>
            </w:pPr>
            <w:r>
              <w:t>646,70</w:t>
            </w:r>
          </w:p>
        </w:tc>
        <w:tc>
          <w:tcPr>
            <w:tcW w:w="2551" w:type="dxa"/>
          </w:tcPr>
          <w:p w:rsidR="00577AB5" w:rsidRDefault="00577AB5">
            <w:pPr>
              <w:pStyle w:val="ConsPlusNormal"/>
              <w:jc w:val="center"/>
            </w:pPr>
            <w:r>
              <w:t>22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132011,38</w:t>
            </w:r>
          </w:p>
        </w:tc>
      </w:tr>
      <w:tr w:rsidR="00577AB5">
        <w:tc>
          <w:tcPr>
            <w:tcW w:w="794" w:type="dxa"/>
          </w:tcPr>
          <w:p w:rsidR="00577AB5" w:rsidRDefault="00577AB5">
            <w:pPr>
              <w:pStyle w:val="ConsPlusNormal"/>
              <w:jc w:val="center"/>
            </w:pPr>
            <w:r>
              <w:t>162.</w:t>
            </w:r>
          </w:p>
        </w:tc>
        <w:tc>
          <w:tcPr>
            <w:tcW w:w="3005" w:type="dxa"/>
          </w:tcPr>
          <w:p w:rsidR="00577AB5" w:rsidRDefault="00577AB5">
            <w:pPr>
              <w:pStyle w:val="ConsPlusNormal"/>
            </w:pPr>
            <w:r>
              <w:t>г. Медногорск, ул. Герцена, д. 5</w:t>
            </w:r>
          </w:p>
        </w:tc>
        <w:tc>
          <w:tcPr>
            <w:tcW w:w="1587" w:type="dxa"/>
          </w:tcPr>
          <w:p w:rsidR="00577AB5" w:rsidRDefault="00577AB5">
            <w:pPr>
              <w:pStyle w:val="ConsPlusNormal"/>
              <w:jc w:val="center"/>
            </w:pPr>
            <w:r>
              <w:t>1619,40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89039,00</w:t>
            </w:r>
          </w:p>
        </w:tc>
      </w:tr>
      <w:tr w:rsidR="00577AB5">
        <w:tc>
          <w:tcPr>
            <w:tcW w:w="794" w:type="dxa"/>
          </w:tcPr>
          <w:p w:rsidR="00577AB5" w:rsidRDefault="00577AB5">
            <w:pPr>
              <w:pStyle w:val="ConsPlusNormal"/>
              <w:jc w:val="center"/>
            </w:pPr>
            <w:r>
              <w:t>163.</w:t>
            </w:r>
          </w:p>
        </w:tc>
        <w:tc>
          <w:tcPr>
            <w:tcW w:w="3005" w:type="dxa"/>
          </w:tcPr>
          <w:p w:rsidR="00577AB5" w:rsidRDefault="00577AB5">
            <w:pPr>
              <w:pStyle w:val="ConsPlusNormal"/>
            </w:pPr>
            <w:r>
              <w:t>г. Медногорск, ул. Ежова, д. 3</w:t>
            </w:r>
          </w:p>
        </w:tc>
        <w:tc>
          <w:tcPr>
            <w:tcW w:w="1587" w:type="dxa"/>
          </w:tcPr>
          <w:p w:rsidR="00577AB5" w:rsidRDefault="00577AB5">
            <w:pPr>
              <w:pStyle w:val="ConsPlusNormal"/>
              <w:jc w:val="center"/>
            </w:pPr>
            <w:r>
              <w:t>650,80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82054,11</w:t>
            </w:r>
          </w:p>
        </w:tc>
      </w:tr>
      <w:tr w:rsidR="00577AB5">
        <w:tc>
          <w:tcPr>
            <w:tcW w:w="794" w:type="dxa"/>
          </w:tcPr>
          <w:p w:rsidR="00577AB5" w:rsidRDefault="00577AB5">
            <w:pPr>
              <w:pStyle w:val="ConsPlusNormal"/>
              <w:jc w:val="center"/>
            </w:pPr>
            <w:r>
              <w:t>164.</w:t>
            </w:r>
          </w:p>
        </w:tc>
        <w:tc>
          <w:tcPr>
            <w:tcW w:w="3005" w:type="dxa"/>
          </w:tcPr>
          <w:p w:rsidR="00577AB5" w:rsidRDefault="00577AB5">
            <w:pPr>
              <w:pStyle w:val="ConsPlusNormal"/>
            </w:pPr>
            <w:r>
              <w:t>г. Медногорск, ул. Коминтерна, д. 4</w:t>
            </w:r>
          </w:p>
        </w:tc>
        <w:tc>
          <w:tcPr>
            <w:tcW w:w="1587" w:type="dxa"/>
          </w:tcPr>
          <w:p w:rsidR="00577AB5" w:rsidRDefault="00577AB5">
            <w:pPr>
              <w:pStyle w:val="ConsPlusNormal"/>
              <w:jc w:val="center"/>
            </w:pPr>
            <w:r>
              <w:t>621,00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79995,28</w:t>
            </w:r>
          </w:p>
        </w:tc>
      </w:tr>
      <w:tr w:rsidR="00577AB5">
        <w:tc>
          <w:tcPr>
            <w:tcW w:w="794" w:type="dxa"/>
          </w:tcPr>
          <w:p w:rsidR="00577AB5" w:rsidRDefault="00577AB5">
            <w:pPr>
              <w:pStyle w:val="ConsPlusNormal"/>
              <w:jc w:val="center"/>
            </w:pPr>
            <w:r>
              <w:t>165.</w:t>
            </w:r>
          </w:p>
        </w:tc>
        <w:tc>
          <w:tcPr>
            <w:tcW w:w="3005" w:type="dxa"/>
          </w:tcPr>
          <w:p w:rsidR="00577AB5" w:rsidRDefault="00577AB5">
            <w:pPr>
              <w:pStyle w:val="ConsPlusNormal"/>
            </w:pPr>
            <w:r>
              <w:t>г. Медногорск, ул. Коммунаров, д. 6</w:t>
            </w:r>
          </w:p>
        </w:tc>
        <w:tc>
          <w:tcPr>
            <w:tcW w:w="1587" w:type="dxa"/>
          </w:tcPr>
          <w:p w:rsidR="00577AB5" w:rsidRDefault="00577AB5">
            <w:pPr>
              <w:pStyle w:val="ConsPlusNormal"/>
              <w:jc w:val="center"/>
            </w:pPr>
            <w:r>
              <w:t>515,40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108240,73</w:t>
            </w:r>
          </w:p>
        </w:tc>
      </w:tr>
      <w:tr w:rsidR="00577AB5">
        <w:tc>
          <w:tcPr>
            <w:tcW w:w="794" w:type="dxa"/>
          </w:tcPr>
          <w:p w:rsidR="00577AB5" w:rsidRDefault="00577AB5">
            <w:pPr>
              <w:pStyle w:val="ConsPlusNormal"/>
              <w:jc w:val="center"/>
            </w:pPr>
            <w:r>
              <w:t>166.</w:t>
            </w:r>
          </w:p>
        </w:tc>
        <w:tc>
          <w:tcPr>
            <w:tcW w:w="3005" w:type="dxa"/>
          </w:tcPr>
          <w:p w:rsidR="00577AB5" w:rsidRDefault="00577AB5">
            <w:pPr>
              <w:pStyle w:val="ConsPlusNormal"/>
            </w:pPr>
            <w:r>
              <w:t>г. Медногорск, ул. Комсомольская, д. 13</w:t>
            </w:r>
          </w:p>
        </w:tc>
        <w:tc>
          <w:tcPr>
            <w:tcW w:w="1587" w:type="dxa"/>
          </w:tcPr>
          <w:p w:rsidR="00577AB5" w:rsidRDefault="00577AB5">
            <w:pPr>
              <w:pStyle w:val="ConsPlusNormal"/>
              <w:jc w:val="center"/>
            </w:pPr>
            <w:r>
              <w:t>3802,00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71197,94</w:t>
            </w:r>
          </w:p>
        </w:tc>
      </w:tr>
      <w:tr w:rsidR="00577AB5">
        <w:tc>
          <w:tcPr>
            <w:tcW w:w="794" w:type="dxa"/>
          </w:tcPr>
          <w:p w:rsidR="00577AB5" w:rsidRDefault="00577AB5">
            <w:pPr>
              <w:pStyle w:val="ConsPlusNormal"/>
              <w:jc w:val="center"/>
            </w:pPr>
            <w:r>
              <w:t>167.</w:t>
            </w:r>
          </w:p>
        </w:tc>
        <w:tc>
          <w:tcPr>
            <w:tcW w:w="3005" w:type="dxa"/>
          </w:tcPr>
          <w:p w:rsidR="00577AB5" w:rsidRDefault="00577AB5">
            <w:pPr>
              <w:pStyle w:val="ConsPlusNormal"/>
            </w:pPr>
            <w:r>
              <w:t>г. Медногорск, ул. Комсомольская, д. 14</w:t>
            </w:r>
          </w:p>
        </w:tc>
        <w:tc>
          <w:tcPr>
            <w:tcW w:w="1587" w:type="dxa"/>
          </w:tcPr>
          <w:p w:rsidR="00577AB5" w:rsidRDefault="00577AB5">
            <w:pPr>
              <w:pStyle w:val="ConsPlusNormal"/>
              <w:jc w:val="center"/>
            </w:pPr>
            <w:r>
              <w:t>1669,60</w:t>
            </w:r>
          </w:p>
        </w:tc>
        <w:tc>
          <w:tcPr>
            <w:tcW w:w="2551" w:type="dxa"/>
          </w:tcPr>
          <w:p w:rsidR="00577AB5" w:rsidRDefault="00577AB5">
            <w:pPr>
              <w:pStyle w:val="ConsPlusNormal"/>
              <w:jc w:val="center"/>
            </w:pPr>
            <w:r>
              <w:t>58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88741,68</w:t>
            </w:r>
          </w:p>
        </w:tc>
      </w:tr>
      <w:tr w:rsidR="00577AB5">
        <w:tc>
          <w:tcPr>
            <w:tcW w:w="794" w:type="dxa"/>
          </w:tcPr>
          <w:p w:rsidR="00577AB5" w:rsidRDefault="00577AB5">
            <w:pPr>
              <w:pStyle w:val="ConsPlusNormal"/>
              <w:jc w:val="center"/>
            </w:pPr>
            <w:r>
              <w:lastRenderedPageBreak/>
              <w:t>168.</w:t>
            </w:r>
          </w:p>
        </w:tc>
        <w:tc>
          <w:tcPr>
            <w:tcW w:w="3005" w:type="dxa"/>
          </w:tcPr>
          <w:p w:rsidR="00577AB5" w:rsidRDefault="00577AB5">
            <w:pPr>
              <w:pStyle w:val="ConsPlusNormal"/>
            </w:pPr>
            <w:r>
              <w:t>г. Медногорск, ул. Кооперативная, д. 8</w:t>
            </w:r>
          </w:p>
        </w:tc>
        <w:tc>
          <w:tcPr>
            <w:tcW w:w="1587" w:type="dxa"/>
          </w:tcPr>
          <w:p w:rsidR="00577AB5" w:rsidRDefault="00577AB5">
            <w:pPr>
              <w:pStyle w:val="ConsPlusNormal"/>
              <w:jc w:val="center"/>
            </w:pPr>
            <w:r>
              <w:t>624,00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80202,59</w:t>
            </w:r>
          </w:p>
        </w:tc>
      </w:tr>
      <w:tr w:rsidR="00577AB5">
        <w:tc>
          <w:tcPr>
            <w:tcW w:w="794" w:type="dxa"/>
          </w:tcPr>
          <w:p w:rsidR="00577AB5" w:rsidRDefault="00577AB5">
            <w:pPr>
              <w:pStyle w:val="ConsPlusNormal"/>
              <w:jc w:val="center"/>
            </w:pPr>
            <w:r>
              <w:t>169.</w:t>
            </w:r>
          </w:p>
        </w:tc>
        <w:tc>
          <w:tcPr>
            <w:tcW w:w="3005" w:type="dxa"/>
          </w:tcPr>
          <w:p w:rsidR="00577AB5" w:rsidRDefault="00577AB5">
            <w:pPr>
              <w:pStyle w:val="ConsPlusNormal"/>
            </w:pPr>
            <w:r>
              <w:t>г. Медногорск, ул. Ленина, д. 2</w:t>
            </w:r>
          </w:p>
        </w:tc>
        <w:tc>
          <w:tcPr>
            <w:tcW w:w="1587" w:type="dxa"/>
          </w:tcPr>
          <w:p w:rsidR="00577AB5" w:rsidRDefault="00577AB5">
            <w:pPr>
              <w:pStyle w:val="ConsPlusNormal"/>
              <w:jc w:val="center"/>
            </w:pPr>
            <w:r>
              <w:t>2659,10</w:t>
            </w:r>
          </w:p>
        </w:tc>
        <w:tc>
          <w:tcPr>
            <w:tcW w:w="2551" w:type="dxa"/>
          </w:tcPr>
          <w:p w:rsidR="00577AB5" w:rsidRDefault="00577AB5">
            <w:pPr>
              <w:pStyle w:val="ConsPlusNormal"/>
              <w:jc w:val="center"/>
            </w:pPr>
            <w:r>
              <w:t>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78646,52</w:t>
            </w:r>
          </w:p>
        </w:tc>
      </w:tr>
      <w:tr w:rsidR="00577AB5">
        <w:tc>
          <w:tcPr>
            <w:tcW w:w="794" w:type="dxa"/>
          </w:tcPr>
          <w:p w:rsidR="00577AB5" w:rsidRDefault="00577AB5">
            <w:pPr>
              <w:pStyle w:val="ConsPlusNormal"/>
              <w:jc w:val="center"/>
            </w:pPr>
            <w:r>
              <w:t>170.</w:t>
            </w:r>
          </w:p>
        </w:tc>
        <w:tc>
          <w:tcPr>
            <w:tcW w:w="3005" w:type="dxa"/>
          </w:tcPr>
          <w:p w:rsidR="00577AB5" w:rsidRDefault="00577AB5">
            <w:pPr>
              <w:pStyle w:val="ConsPlusNormal"/>
            </w:pPr>
            <w:r>
              <w:t>г. Медногорск, ул. Ленина, д. 4</w:t>
            </w:r>
          </w:p>
        </w:tc>
        <w:tc>
          <w:tcPr>
            <w:tcW w:w="1587" w:type="dxa"/>
          </w:tcPr>
          <w:p w:rsidR="00577AB5" w:rsidRDefault="00577AB5">
            <w:pPr>
              <w:pStyle w:val="ConsPlusNormal"/>
              <w:jc w:val="center"/>
            </w:pPr>
            <w:r>
              <w:t>2875,70</w:t>
            </w:r>
          </w:p>
        </w:tc>
        <w:tc>
          <w:tcPr>
            <w:tcW w:w="2551" w:type="dxa"/>
          </w:tcPr>
          <w:p w:rsidR="00577AB5" w:rsidRDefault="00577AB5">
            <w:pPr>
              <w:pStyle w:val="ConsPlusNormal"/>
              <w:jc w:val="center"/>
            </w:pPr>
            <w:r>
              <w:t>68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108083,31</w:t>
            </w:r>
          </w:p>
        </w:tc>
      </w:tr>
      <w:tr w:rsidR="00577AB5">
        <w:tc>
          <w:tcPr>
            <w:tcW w:w="794" w:type="dxa"/>
          </w:tcPr>
          <w:p w:rsidR="00577AB5" w:rsidRDefault="00577AB5">
            <w:pPr>
              <w:pStyle w:val="ConsPlusNormal"/>
              <w:jc w:val="center"/>
            </w:pPr>
            <w:r>
              <w:t>171.</w:t>
            </w:r>
          </w:p>
        </w:tc>
        <w:tc>
          <w:tcPr>
            <w:tcW w:w="3005" w:type="dxa"/>
          </w:tcPr>
          <w:p w:rsidR="00577AB5" w:rsidRDefault="00577AB5">
            <w:pPr>
              <w:pStyle w:val="ConsPlusNormal"/>
            </w:pPr>
            <w:r>
              <w:t>г. Медногорск, ул. Металлургов, д. 25</w:t>
            </w:r>
          </w:p>
        </w:tc>
        <w:tc>
          <w:tcPr>
            <w:tcW w:w="1587" w:type="dxa"/>
          </w:tcPr>
          <w:p w:rsidR="00577AB5" w:rsidRDefault="00577AB5">
            <w:pPr>
              <w:pStyle w:val="ConsPlusNormal"/>
              <w:jc w:val="center"/>
            </w:pPr>
            <w:r>
              <w:t>4419,60</w:t>
            </w:r>
          </w:p>
        </w:tc>
        <w:tc>
          <w:tcPr>
            <w:tcW w:w="2551" w:type="dxa"/>
          </w:tcPr>
          <w:p w:rsidR="00577AB5" w:rsidRDefault="00577AB5">
            <w:pPr>
              <w:pStyle w:val="ConsPlusNormal"/>
              <w:jc w:val="center"/>
            </w:pPr>
            <w:r>
              <w:t>143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99305,88</w:t>
            </w:r>
          </w:p>
        </w:tc>
      </w:tr>
      <w:tr w:rsidR="00577AB5">
        <w:tc>
          <w:tcPr>
            <w:tcW w:w="794" w:type="dxa"/>
          </w:tcPr>
          <w:p w:rsidR="00577AB5" w:rsidRDefault="00577AB5">
            <w:pPr>
              <w:pStyle w:val="ConsPlusNormal"/>
              <w:jc w:val="center"/>
            </w:pPr>
            <w:r>
              <w:t>172.</w:t>
            </w:r>
          </w:p>
        </w:tc>
        <w:tc>
          <w:tcPr>
            <w:tcW w:w="3005" w:type="dxa"/>
          </w:tcPr>
          <w:p w:rsidR="00577AB5" w:rsidRDefault="00577AB5">
            <w:pPr>
              <w:pStyle w:val="ConsPlusNormal"/>
            </w:pPr>
            <w:r>
              <w:t>г. Медногорск, ул. Моторная, д. 5</w:t>
            </w:r>
          </w:p>
        </w:tc>
        <w:tc>
          <w:tcPr>
            <w:tcW w:w="1587" w:type="dxa"/>
          </w:tcPr>
          <w:p w:rsidR="00577AB5" w:rsidRDefault="00577AB5">
            <w:pPr>
              <w:pStyle w:val="ConsPlusNormal"/>
              <w:jc w:val="center"/>
            </w:pPr>
            <w:r>
              <w:t>3829,70</w:t>
            </w:r>
          </w:p>
        </w:tc>
        <w:tc>
          <w:tcPr>
            <w:tcW w:w="2551" w:type="dxa"/>
          </w:tcPr>
          <w:p w:rsidR="00577AB5" w:rsidRDefault="00577AB5">
            <w:pPr>
              <w:pStyle w:val="ConsPlusNormal"/>
              <w:jc w:val="center"/>
            </w:pPr>
            <w:r>
              <w:t>213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17470,67</w:t>
            </w:r>
          </w:p>
        </w:tc>
      </w:tr>
      <w:tr w:rsidR="00577AB5">
        <w:tc>
          <w:tcPr>
            <w:tcW w:w="794" w:type="dxa"/>
          </w:tcPr>
          <w:p w:rsidR="00577AB5" w:rsidRDefault="00577AB5">
            <w:pPr>
              <w:pStyle w:val="ConsPlusNormal"/>
              <w:jc w:val="center"/>
            </w:pPr>
            <w:r>
              <w:t>173.</w:t>
            </w:r>
          </w:p>
        </w:tc>
        <w:tc>
          <w:tcPr>
            <w:tcW w:w="3005" w:type="dxa"/>
          </w:tcPr>
          <w:p w:rsidR="00577AB5" w:rsidRDefault="00577AB5">
            <w:pPr>
              <w:pStyle w:val="ConsPlusNormal"/>
            </w:pPr>
            <w:r>
              <w:t>г. Медногорск, ул. Моторная, д. 50</w:t>
            </w:r>
          </w:p>
        </w:tc>
        <w:tc>
          <w:tcPr>
            <w:tcW w:w="1587" w:type="dxa"/>
          </w:tcPr>
          <w:p w:rsidR="00577AB5" w:rsidRDefault="00577AB5">
            <w:pPr>
              <w:pStyle w:val="ConsPlusNormal"/>
              <w:jc w:val="center"/>
            </w:pPr>
            <w:r>
              <w:t>431,90</w:t>
            </w:r>
          </w:p>
        </w:tc>
        <w:tc>
          <w:tcPr>
            <w:tcW w:w="2551" w:type="dxa"/>
          </w:tcPr>
          <w:p w:rsidR="00577AB5" w:rsidRDefault="00577AB5">
            <w:pPr>
              <w:pStyle w:val="ConsPlusNormal"/>
              <w:jc w:val="center"/>
            </w:pPr>
            <w:r>
              <w:t>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51106,92</w:t>
            </w:r>
          </w:p>
        </w:tc>
      </w:tr>
      <w:tr w:rsidR="00577AB5">
        <w:tc>
          <w:tcPr>
            <w:tcW w:w="794" w:type="dxa"/>
          </w:tcPr>
          <w:p w:rsidR="00577AB5" w:rsidRDefault="00577AB5">
            <w:pPr>
              <w:pStyle w:val="ConsPlusNormal"/>
              <w:jc w:val="center"/>
            </w:pPr>
            <w:r>
              <w:t>174.</w:t>
            </w:r>
          </w:p>
        </w:tc>
        <w:tc>
          <w:tcPr>
            <w:tcW w:w="3005" w:type="dxa"/>
          </w:tcPr>
          <w:p w:rsidR="00577AB5" w:rsidRDefault="00577AB5">
            <w:pPr>
              <w:pStyle w:val="ConsPlusNormal"/>
            </w:pPr>
            <w:r>
              <w:t>г. Медногорск, ул. Советская, д. 12а</w:t>
            </w:r>
          </w:p>
        </w:tc>
        <w:tc>
          <w:tcPr>
            <w:tcW w:w="1587" w:type="dxa"/>
          </w:tcPr>
          <w:p w:rsidR="00577AB5" w:rsidRDefault="00577AB5">
            <w:pPr>
              <w:pStyle w:val="ConsPlusNormal"/>
              <w:jc w:val="center"/>
            </w:pPr>
            <w:r>
              <w:t>428,20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66675,34</w:t>
            </w:r>
          </w:p>
        </w:tc>
      </w:tr>
      <w:tr w:rsidR="00577AB5">
        <w:tc>
          <w:tcPr>
            <w:tcW w:w="794" w:type="dxa"/>
          </w:tcPr>
          <w:p w:rsidR="00577AB5" w:rsidRDefault="00577AB5">
            <w:pPr>
              <w:pStyle w:val="ConsPlusNormal"/>
              <w:jc w:val="center"/>
            </w:pPr>
            <w:r>
              <w:t>175.</w:t>
            </w:r>
          </w:p>
        </w:tc>
        <w:tc>
          <w:tcPr>
            <w:tcW w:w="3005" w:type="dxa"/>
          </w:tcPr>
          <w:p w:rsidR="00577AB5" w:rsidRDefault="00577AB5">
            <w:pPr>
              <w:pStyle w:val="ConsPlusNormal"/>
            </w:pPr>
            <w:r>
              <w:t>г. Медногорск, ул. Советская, д. 24</w:t>
            </w:r>
          </w:p>
        </w:tc>
        <w:tc>
          <w:tcPr>
            <w:tcW w:w="1587" w:type="dxa"/>
          </w:tcPr>
          <w:p w:rsidR="00577AB5" w:rsidRDefault="00577AB5">
            <w:pPr>
              <w:pStyle w:val="ConsPlusNormal"/>
              <w:jc w:val="center"/>
            </w:pPr>
            <w:r>
              <w:t>1611,90</w:t>
            </w:r>
          </w:p>
        </w:tc>
        <w:tc>
          <w:tcPr>
            <w:tcW w:w="2551" w:type="dxa"/>
          </w:tcPr>
          <w:p w:rsidR="00577AB5" w:rsidRDefault="00577AB5">
            <w:pPr>
              <w:pStyle w:val="ConsPlusNormal"/>
              <w:jc w:val="center"/>
            </w:pPr>
            <w:r>
              <w:t>69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70242,70</w:t>
            </w:r>
          </w:p>
        </w:tc>
      </w:tr>
      <w:tr w:rsidR="00577AB5">
        <w:tc>
          <w:tcPr>
            <w:tcW w:w="794" w:type="dxa"/>
          </w:tcPr>
          <w:p w:rsidR="00577AB5" w:rsidRDefault="00577AB5">
            <w:pPr>
              <w:pStyle w:val="ConsPlusNormal"/>
              <w:jc w:val="center"/>
            </w:pPr>
            <w:r>
              <w:t>176.</w:t>
            </w:r>
          </w:p>
        </w:tc>
        <w:tc>
          <w:tcPr>
            <w:tcW w:w="3005" w:type="dxa"/>
          </w:tcPr>
          <w:p w:rsidR="00577AB5" w:rsidRDefault="00577AB5">
            <w:pPr>
              <w:pStyle w:val="ConsPlusNormal"/>
            </w:pPr>
            <w:r>
              <w:t>г. Медногорск, ул. Советская, д. 31</w:t>
            </w:r>
          </w:p>
        </w:tc>
        <w:tc>
          <w:tcPr>
            <w:tcW w:w="1587" w:type="dxa"/>
          </w:tcPr>
          <w:p w:rsidR="00577AB5" w:rsidRDefault="00577AB5">
            <w:pPr>
              <w:pStyle w:val="ConsPlusNormal"/>
              <w:jc w:val="center"/>
            </w:pPr>
            <w:r>
              <w:t>7866,20</w:t>
            </w:r>
          </w:p>
        </w:tc>
        <w:tc>
          <w:tcPr>
            <w:tcW w:w="2551" w:type="dxa"/>
          </w:tcPr>
          <w:p w:rsidR="00577AB5" w:rsidRDefault="00577AB5">
            <w:pPr>
              <w:pStyle w:val="ConsPlusNormal"/>
              <w:jc w:val="center"/>
            </w:pPr>
            <w:r>
              <w:t>198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211415,86</w:t>
            </w:r>
          </w:p>
        </w:tc>
      </w:tr>
      <w:tr w:rsidR="00577AB5">
        <w:tc>
          <w:tcPr>
            <w:tcW w:w="794" w:type="dxa"/>
          </w:tcPr>
          <w:p w:rsidR="00577AB5" w:rsidRDefault="00577AB5">
            <w:pPr>
              <w:pStyle w:val="ConsPlusNormal"/>
              <w:jc w:val="center"/>
            </w:pPr>
            <w:r>
              <w:t>177.</w:t>
            </w:r>
          </w:p>
        </w:tc>
        <w:tc>
          <w:tcPr>
            <w:tcW w:w="3005" w:type="dxa"/>
          </w:tcPr>
          <w:p w:rsidR="00577AB5" w:rsidRDefault="00577AB5">
            <w:pPr>
              <w:pStyle w:val="ConsPlusNormal"/>
            </w:pPr>
            <w:r>
              <w:t>г. Медногорск, ул. Советская, д. 6</w:t>
            </w:r>
          </w:p>
        </w:tc>
        <w:tc>
          <w:tcPr>
            <w:tcW w:w="1587" w:type="dxa"/>
          </w:tcPr>
          <w:p w:rsidR="00577AB5" w:rsidRDefault="00577AB5">
            <w:pPr>
              <w:pStyle w:val="ConsPlusNormal"/>
              <w:jc w:val="center"/>
            </w:pPr>
            <w:r>
              <w:t>740,10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75960,48</w:t>
            </w:r>
          </w:p>
        </w:tc>
      </w:tr>
      <w:tr w:rsidR="00577AB5">
        <w:tc>
          <w:tcPr>
            <w:tcW w:w="794" w:type="dxa"/>
          </w:tcPr>
          <w:p w:rsidR="00577AB5" w:rsidRDefault="00577AB5">
            <w:pPr>
              <w:pStyle w:val="ConsPlusNormal"/>
              <w:jc w:val="center"/>
            </w:pPr>
            <w:r>
              <w:t>178.</w:t>
            </w:r>
          </w:p>
        </w:tc>
        <w:tc>
          <w:tcPr>
            <w:tcW w:w="3005" w:type="dxa"/>
          </w:tcPr>
          <w:p w:rsidR="00577AB5" w:rsidRDefault="00577AB5">
            <w:pPr>
              <w:pStyle w:val="ConsPlusNormal"/>
            </w:pPr>
            <w:r>
              <w:t>г. Медногорск, ул. Тульская, д. 21</w:t>
            </w:r>
          </w:p>
        </w:tc>
        <w:tc>
          <w:tcPr>
            <w:tcW w:w="1587" w:type="dxa"/>
          </w:tcPr>
          <w:p w:rsidR="00577AB5" w:rsidRDefault="00577AB5">
            <w:pPr>
              <w:pStyle w:val="ConsPlusNormal"/>
              <w:jc w:val="center"/>
            </w:pPr>
            <w:r>
              <w:t>566,40</w:t>
            </w:r>
          </w:p>
        </w:tc>
        <w:tc>
          <w:tcPr>
            <w:tcW w:w="2551" w:type="dxa"/>
          </w:tcPr>
          <w:p w:rsidR="00577AB5" w:rsidRDefault="00577AB5">
            <w:pPr>
              <w:pStyle w:val="ConsPlusNormal"/>
              <w:jc w:val="center"/>
            </w:pPr>
            <w:r>
              <w:t>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58390,04</w:t>
            </w:r>
          </w:p>
        </w:tc>
      </w:tr>
      <w:tr w:rsidR="00577AB5">
        <w:tc>
          <w:tcPr>
            <w:tcW w:w="794" w:type="dxa"/>
          </w:tcPr>
          <w:p w:rsidR="00577AB5" w:rsidRDefault="00577AB5">
            <w:pPr>
              <w:pStyle w:val="ConsPlusNormal"/>
              <w:jc w:val="center"/>
            </w:pPr>
            <w:r>
              <w:t>179.</w:t>
            </w:r>
          </w:p>
        </w:tc>
        <w:tc>
          <w:tcPr>
            <w:tcW w:w="3005" w:type="dxa"/>
          </w:tcPr>
          <w:p w:rsidR="00577AB5" w:rsidRDefault="00577AB5">
            <w:pPr>
              <w:pStyle w:val="ConsPlusNormal"/>
            </w:pPr>
            <w:r>
              <w:t>г. Медногорск, ул. Тульская, д. 25</w:t>
            </w:r>
          </w:p>
        </w:tc>
        <w:tc>
          <w:tcPr>
            <w:tcW w:w="1587" w:type="dxa"/>
          </w:tcPr>
          <w:p w:rsidR="00577AB5" w:rsidRDefault="00577AB5">
            <w:pPr>
              <w:pStyle w:val="ConsPlusNormal"/>
              <w:jc w:val="center"/>
            </w:pPr>
            <w:r>
              <w:t>571,40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58660,78</w:t>
            </w:r>
          </w:p>
        </w:tc>
      </w:tr>
      <w:tr w:rsidR="00577AB5">
        <w:tc>
          <w:tcPr>
            <w:tcW w:w="794" w:type="dxa"/>
          </w:tcPr>
          <w:p w:rsidR="00577AB5" w:rsidRDefault="00577AB5">
            <w:pPr>
              <w:pStyle w:val="ConsPlusNormal"/>
              <w:jc w:val="center"/>
            </w:pPr>
            <w:r>
              <w:lastRenderedPageBreak/>
              <w:t>180.</w:t>
            </w:r>
          </w:p>
        </w:tc>
        <w:tc>
          <w:tcPr>
            <w:tcW w:w="3005" w:type="dxa"/>
          </w:tcPr>
          <w:p w:rsidR="00577AB5" w:rsidRDefault="00577AB5">
            <w:pPr>
              <w:pStyle w:val="ConsPlusNormal"/>
            </w:pPr>
            <w:r>
              <w:t>г. Медногорск, ул. Тульская, д. 27</w:t>
            </w:r>
          </w:p>
        </w:tc>
        <w:tc>
          <w:tcPr>
            <w:tcW w:w="1587" w:type="dxa"/>
          </w:tcPr>
          <w:p w:rsidR="00577AB5" w:rsidRDefault="00577AB5">
            <w:pPr>
              <w:pStyle w:val="ConsPlusNormal"/>
              <w:jc w:val="center"/>
            </w:pPr>
            <w:r>
              <w:t>3893,20</w:t>
            </w:r>
          </w:p>
        </w:tc>
        <w:tc>
          <w:tcPr>
            <w:tcW w:w="2551" w:type="dxa"/>
          </w:tcPr>
          <w:p w:rsidR="00577AB5" w:rsidRDefault="00577AB5">
            <w:pPr>
              <w:pStyle w:val="ConsPlusNormal"/>
              <w:jc w:val="center"/>
            </w:pPr>
            <w:r>
              <w:t>127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217848,71</w:t>
            </w:r>
          </w:p>
        </w:tc>
      </w:tr>
      <w:tr w:rsidR="00577AB5">
        <w:tc>
          <w:tcPr>
            <w:tcW w:w="794" w:type="dxa"/>
          </w:tcPr>
          <w:p w:rsidR="00577AB5" w:rsidRDefault="00577AB5">
            <w:pPr>
              <w:pStyle w:val="ConsPlusNormal"/>
              <w:jc w:val="center"/>
            </w:pPr>
            <w:r>
              <w:t>181.</w:t>
            </w:r>
          </w:p>
        </w:tc>
        <w:tc>
          <w:tcPr>
            <w:tcW w:w="3005" w:type="dxa"/>
          </w:tcPr>
          <w:p w:rsidR="00577AB5" w:rsidRDefault="00577AB5">
            <w:pPr>
              <w:pStyle w:val="ConsPlusNormal"/>
            </w:pPr>
            <w:r>
              <w:t>г. Медногорск, ул. Тульская, д. 29</w:t>
            </w:r>
          </w:p>
        </w:tc>
        <w:tc>
          <w:tcPr>
            <w:tcW w:w="1587" w:type="dxa"/>
          </w:tcPr>
          <w:p w:rsidR="00577AB5" w:rsidRDefault="00577AB5">
            <w:pPr>
              <w:pStyle w:val="ConsPlusNormal"/>
              <w:jc w:val="center"/>
            </w:pPr>
            <w:r>
              <w:t>561,20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63077,65</w:t>
            </w:r>
          </w:p>
        </w:tc>
      </w:tr>
      <w:tr w:rsidR="00577AB5">
        <w:tc>
          <w:tcPr>
            <w:tcW w:w="794" w:type="dxa"/>
          </w:tcPr>
          <w:p w:rsidR="00577AB5" w:rsidRDefault="00577AB5">
            <w:pPr>
              <w:pStyle w:val="ConsPlusNormal"/>
              <w:jc w:val="center"/>
            </w:pPr>
            <w:r>
              <w:t>182.</w:t>
            </w:r>
          </w:p>
        </w:tc>
        <w:tc>
          <w:tcPr>
            <w:tcW w:w="3005" w:type="dxa"/>
          </w:tcPr>
          <w:p w:rsidR="00577AB5" w:rsidRDefault="00577AB5">
            <w:pPr>
              <w:pStyle w:val="ConsPlusNormal"/>
            </w:pPr>
            <w:r>
              <w:t>г. Медногорск, ул. Тульская, д. 31</w:t>
            </w:r>
          </w:p>
        </w:tc>
        <w:tc>
          <w:tcPr>
            <w:tcW w:w="1587" w:type="dxa"/>
          </w:tcPr>
          <w:p w:rsidR="00577AB5" w:rsidRDefault="00577AB5">
            <w:pPr>
              <w:pStyle w:val="ConsPlusNormal"/>
              <w:jc w:val="center"/>
            </w:pPr>
            <w:r>
              <w:t>552,30</w:t>
            </w:r>
          </w:p>
        </w:tc>
        <w:tc>
          <w:tcPr>
            <w:tcW w:w="2551" w:type="dxa"/>
          </w:tcPr>
          <w:p w:rsidR="00577AB5" w:rsidRDefault="00577AB5">
            <w:pPr>
              <w:pStyle w:val="ConsPlusNormal"/>
              <w:jc w:val="center"/>
            </w:pPr>
            <w:r>
              <w:t>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62642,03</w:t>
            </w:r>
          </w:p>
        </w:tc>
      </w:tr>
      <w:tr w:rsidR="00577AB5">
        <w:tc>
          <w:tcPr>
            <w:tcW w:w="794" w:type="dxa"/>
          </w:tcPr>
          <w:p w:rsidR="00577AB5" w:rsidRDefault="00577AB5">
            <w:pPr>
              <w:pStyle w:val="ConsPlusNormal"/>
              <w:jc w:val="center"/>
            </w:pPr>
            <w:r>
              <w:t>183.</w:t>
            </w:r>
          </w:p>
        </w:tc>
        <w:tc>
          <w:tcPr>
            <w:tcW w:w="3005" w:type="dxa"/>
          </w:tcPr>
          <w:p w:rsidR="00577AB5" w:rsidRDefault="00577AB5">
            <w:pPr>
              <w:pStyle w:val="ConsPlusNormal"/>
            </w:pPr>
            <w:r>
              <w:t>г. Медногорск, ул. Тульская, д. 49</w:t>
            </w:r>
          </w:p>
        </w:tc>
        <w:tc>
          <w:tcPr>
            <w:tcW w:w="1587" w:type="dxa"/>
          </w:tcPr>
          <w:p w:rsidR="00577AB5" w:rsidRDefault="00577AB5">
            <w:pPr>
              <w:pStyle w:val="ConsPlusNormal"/>
              <w:jc w:val="center"/>
            </w:pPr>
            <w:r>
              <w:t>1851,70</w:t>
            </w:r>
          </w:p>
        </w:tc>
        <w:tc>
          <w:tcPr>
            <w:tcW w:w="2551" w:type="dxa"/>
          </w:tcPr>
          <w:p w:rsidR="00577AB5" w:rsidRDefault="00577AB5">
            <w:pPr>
              <w:pStyle w:val="ConsPlusNormal"/>
              <w:jc w:val="center"/>
            </w:pPr>
            <w:r>
              <w:t>83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45825,63</w:t>
            </w:r>
          </w:p>
        </w:tc>
      </w:tr>
      <w:tr w:rsidR="00577AB5">
        <w:tc>
          <w:tcPr>
            <w:tcW w:w="794" w:type="dxa"/>
          </w:tcPr>
          <w:p w:rsidR="00577AB5" w:rsidRDefault="00577AB5">
            <w:pPr>
              <w:pStyle w:val="ConsPlusNormal"/>
              <w:jc w:val="center"/>
            </w:pPr>
            <w:r>
              <w:t>184.</w:t>
            </w:r>
          </w:p>
        </w:tc>
        <w:tc>
          <w:tcPr>
            <w:tcW w:w="3005" w:type="dxa"/>
          </w:tcPr>
          <w:p w:rsidR="00577AB5" w:rsidRDefault="00577AB5">
            <w:pPr>
              <w:pStyle w:val="ConsPlusNormal"/>
            </w:pPr>
            <w:r>
              <w:t>г. Медногорск, ул. Тульская, д. 51</w:t>
            </w:r>
          </w:p>
        </w:tc>
        <w:tc>
          <w:tcPr>
            <w:tcW w:w="1587" w:type="dxa"/>
          </w:tcPr>
          <w:p w:rsidR="00577AB5" w:rsidRDefault="00577AB5">
            <w:pPr>
              <w:pStyle w:val="ConsPlusNormal"/>
              <w:jc w:val="center"/>
            </w:pPr>
            <w:r>
              <w:t>1673,90</w:t>
            </w:r>
          </w:p>
        </w:tc>
        <w:tc>
          <w:tcPr>
            <w:tcW w:w="2551" w:type="dxa"/>
          </w:tcPr>
          <w:p w:rsidR="00577AB5" w:rsidRDefault="00577AB5">
            <w:pPr>
              <w:pStyle w:val="ConsPlusNormal"/>
              <w:jc w:val="center"/>
            </w:pPr>
            <w:r>
              <w:t>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45059,47</w:t>
            </w:r>
          </w:p>
        </w:tc>
      </w:tr>
      <w:tr w:rsidR="00577AB5">
        <w:tc>
          <w:tcPr>
            <w:tcW w:w="794" w:type="dxa"/>
          </w:tcPr>
          <w:p w:rsidR="00577AB5" w:rsidRDefault="00577AB5">
            <w:pPr>
              <w:pStyle w:val="ConsPlusNormal"/>
              <w:jc w:val="center"/>
            </w:pPr>
            <w:r>
              <w:t>185.</w:t>
            </w:r>
          </w:p>
        </w:tc>
        <w:tc>
          <w:tcPr>
            <w:tcW w:w="3005" w:type="dxa"/>
          </w:tcPr>
          <w:p w:rsidR="00577AB5" w:rsidRDefault="00577AB5">
            <w:pPr>
              <w:pStyle w:val="ConsPlusNormal"/>
            </w:pPr>
            <w:r>
              <w:t>г. Медногорск, ул. Юбилейная, д. 11</w:t>
            </w:r>
          </w:p>
        </w:tc>
        <w:tc>
          <w:tcPr>
            <w:tcW w:w="1587" w:type="dxa"/>
          </w:tcPr>
          <w:p w:rsidR="00577AB5" w:rsidRDefault="00577AB5">
            <w:pPr>
              <w:pStyle w:val="ConsPlusNormal"/>
              <w:jc w:val="center"/>
            </w:pPr>
            <w:r>
              <w:t>637,60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62245,51</w:t>
            </w:r>
          </w:p>
        </w:tc>
      </w:tr>
      <w:tr w:rsidR="00577AB5">
        <w:tc>
          <w:tcPr>
            <w:tcW w:w="794" w:type="dxa"/>
          </w:tcPr>
          <w:p w:rsidR="00577AB5" w:rsidRDefault="00577AB5">
            <w:pPr>
              <w:pStyle w:val="ConsPlusNormal"/>
              <w:jc w:val="center"/>
            </w:pPr>
            <w:r>
              <w:t>186.</w:t>
            </w:r>
          </w:p>
        </w:tc>
        <w:tc>
          <w:tcPr>
            <w:tcW w:w="3005" w:type="dxa"/>
          </w:tcPr>
          <w:p w:rsidR="00577AB5" w:rsidRDefault="00577AB5">
            <w:pPr>
              <w:pStyle w:val="ConsPlusNormal"/>
            </w:pPr>
            <w:r>
              <w:t>г. Медногорск, ул. Юбилейная, д. 13</w:t>
            </w:r>
          </w:p>
        </w:tc>
        <w:tc>
          <w:tcPr>
            <w:tcW w:w="1587" w:type="dxa"/>
          </w:tcPr>
          <w:p w:rsidR="00577AB5" w:rsidRDefault="00577AB5">
            <w:pPr>
              <w:pStyle w:val="ConsPlusNormal"/>
              <w:jc w:val="center"/>
            </w:pPr>
            <w:r>
              <w:t>636,20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134900,46</w:t>
            </w:r>
          </w:p>
        </w:tc>
      </w:tr>
      <w:tr w:rsidR="00577AB5">
        <w:tc>
          <w:tcPr>
            <w:tcW w:w="794" w:type="dxa"/>
          </w:tcPr>
          <w:p w:rsidR="00577AB5" w:rsidRDefault="00577AB5">
            <w:pPr>
              <w:pStyle w:val="ConsPlusNormal"/>
              <w:jc w:val="center"/>
            </w:pPr>
            <w:r>
              <w:t>187.</w:t>
            </w:r>
          </w:p>
        </w:tc>
        <w:tc>
          <w:tcPr>
            <w:tcW w:w="3005" w:type="dxa"/>
          </w:tcPr>
          <w:p w:rsidR="00577AB5" w:rsidRDefault="00577AB5">
            <w:pPr>
              <w:pStyle w:val="ConsPlusNormal"/>
            </w:pPr>
            <w:r>
              <w:t>г. Медногорск, ул. Юбилейная, д. 17</w:t>
            </w:r>
          </w:p>
        </w:tc>
        <w:tc>
          <w:tcPr>
            <w:tcW w:w="1587" w:type="dxa"/>
          </w:tcPr>
          <w:p w:rsidR="00577AB5" w:rsidRDefault="00577AB5">
            <w:pPr>
              <w:pStyle w:val="ConsPlusNormal"/>
              <w:jc w:val="center"/>
            </w:pPr>
            <w:r>
              <w:t>649,00</w:t>
            </w:r>
          </w:p>
        </w:tc>
        <w:tc>
          <w:tcPr>
            <w:tcW w:w="2551" w:type="dxa"/>
          </w:tcPr>
          <w:p w:rsidR="00577AB5" w:rsidRDefault="00577AB5">
            <w:pPr>
              <w:pStyle w:val="ConsPlusNormal"/>
              <w:jc w:val="center"/>
            </w:pPr>
            <w:r>
              <w:t>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61114,59</w:t>
            </w:r>
          </w:p>
        </w:tc>
      </w:tr>
      <w:tr w:rsidR="00577AB5">
        <w:tc>
          <w:tcPr>
            <w:tcW w:w="794" w:type="dxa"/>
          </w:tcPr>
          <w:p w:rsidR="00577AB5" w:rsidRDefault="00577AB5">
            <w:pPr>
              <w:pStyle w:val="ConsPlusNormal"/>
              <w:jc w:val="center"/>
            </w:pPr>
            <w:r>
              <w:t>188.</w:t>
            </w:r>
          </w:p>
        </w:tc>
        <w:tc>
          <w:tcPr>
            <w:tcW w:w="3005" w:type="dxa"/>
          </w:tcPr>
          <w:p w:rsidR="00577AB5" w:rsidRDefault="00577AB5">
            <w:pPr>
              <w:pStyle w:val="ConsPlusNormal"/>
            </w:pPr>
            <w:r>
              <w:t>г. Медногорск, ул. Юбилейная, д. 19</w:t>
            </w:r>
          </w:p>
        </w:tc>
        <w:tc>
          <w:tcPr>
            <w:tcW w:w="1587" w:type="dxa"/>
          </w:tcPr>
          <w:p w:rsidR="00577AB5" w:rsidRDefault="00577AB5">
            <w:pPr>
              <w:pStyle w:val="ConsPlusNormal"/>
              <w:jc w:val="center"/>
            </w:pPr>
            <w:r>
              <w:t>646,70</w:t>
            </w:r>
          </w:p>
        </w:tc>
        <w:tc>
          <w:tcPr>
            <w:tcW w:w="2551" w:type="dxa"/>
          </w:tcPr>
          <w:p w:rsidR="00577AB5" w:rsidRDefault="00577AB5">
            <w:pPr>
              <w:pStyle w:val="ConsPlusNormal"/>
              <w:jc w:val="center"/>
            </w:pPr>
            <w:r>
              <w:t>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81770,85</w:t>
            </w:r>
          </w:p>
        </w:tc>
      </w:tr>
      <w:tr w:rsidR="00577AB5">
        <w:tc>
          <w:tcPr>
            <w:tcW w:w="794" w:type="dxa"/>
          </w:tcPr>
          <w:p w:rsidR="00577AB5" w:rsidRDefault="00577AB5">
            <w:pPr>
              <w:pStyle w:val="ConsPlusNormal"/>
              <w:jc w:val="center"/>
            </w:pPr>
            <w:r>
              <w:t>189.</w:t>
            </w:r>
          </w:p>
        </w:tc>
        <w:tc>
          <w:tcPr>
            <w:tcW w:w="3005" w:type="dxa"/>
          </w:tcPr>
          <w:p w:rsidR="00577AB5" w:rsidRDefault="00577AB5">
            <w:pPr>
              <w:pStyle w:val="ConsPlusNormal"/>
            </w:pPr>
            <w:r>
              <w:t>г. Медногорск, ул. Юбилейная, д. 7</w:t>
            </w:r>
          </w:p>
        </w:tc>
        <w:tc>
          <w:tcPr>
            <w:tcW w:w="1587" w:type="dxa"/>
          </w:tcPr>
          <w:p w:rsidR="00577AB5" w:rsidRDefault="00577AB5">
            <w:pPr>
              <w:pStyle w:val="ConsPlusNormal"/>
              <w:jc w:val="center"/>
            </w:pPr>
            <w:r>
              <w:t>641,20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81390,82</w:t>
            </w:r>
          </w:p>
        </w:tc>
      </w:tr>
      <w:tr w:rsidR="00577AB5">
        <w:tc>
          <w:tcPr>
            <w:tcW w:w="794" w:type="dxa"/>
          </w:tcPr>
          <w:p w:rsidR="00577AB5" w:rsidRDefault="00577AB5">
            <w:pPr>
              <w:pStyle w:val="ConsPlusNormal"/>
              <w:jc w:val="center"/>
            </w:pPr>
            <w:r>
              <w:t>190.</w:t>
            </w:r>
          </w:p>
        </w:tc>
        <w:tc>
          <w:tcPr>
            <w:tcW w:w="3005" w:type="dxa"/>
          </w:tcPr>
          <w:p w:rsidR="00577AB5" w:rsidRDefault="00577AB5">
            <w:pPr>
              <w:pStyle w:val="ConsPlusNormal"/>
            </w:pPr>
            <w:r>
              <w:t>г. Медногорск, ул. Юбилейная, д. 9</w:t>
            </w:r>
          </w:p>
        </w:tc>
        <w:tc>
          <w:tcPr>
            <w:tcW w:w="1587" w:type="dxa"/>
          </w:tcPr>
          <w:p w:rsidR="00577AB5" w:rsidRDefault="00577AB5">
            <w:pPr>
              <w:pStyle w:val="ConsPlusNormal"/>
              <w:jc w:val="center"/>
            </w:pPr>
            <w:r>
              <w:t>631,80</w:t>
            </w:r>
          </w:p>
        </w:tc>
        <w:tc>
          <w:tcPr>
            <w:tcW w:w="2551" w:type="dxa"/>
          </w:tcPr>
          <w:p w:rsidR="00577AB5" w:rsidRDefault="00577AB5">
            <w:pPr>
              <w:pStyle w:val="ConsPlusNormal"/>
              <w:jc w:val="center"/>
            </w:pPr>
            <w:r>
              <w:t>25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134452,34</w:t>
            </w:r>
          </w:p>
        </w:tc>
      </w:tr>
      <w:tr w:rsidR="00577AB5">
        <w:tc>
          <w:tcPr>
            <w:tcW w:w="13606" w:type="dxa"/>
            <w:gridSpan w:val="7"/>
          </w:tcPr>
          <w:p w:rsidR="00577AB5" w:rsidRDefault="00577AB5">
            <w:pPr>
              <w:pStyle w:val="ConsPlusNormal"/>
              <w:jc w:val="center"/>
              <w:outlineLvl w:val="3"/>
            </w:pPr>
            <w:r>
              <w:t>11. Муниципальное образование город Новотроицк</w:t>
            </w:r>
          </w:p>
        </w:tc>
      </w:tr>
      <w:tr w:rsidR="00577AB5">
        <w:tc>
          <w:tcPr>
            <w:tcW w:w="3799" w:type="dxa"/>
            <w:gridSpan w:val="2"/>
          </w:tcPr>
          <w:p w:rsidR="00577AB5" w:rsidRDefault="00577AB5">
            <w:pPr>
              <w:pStyle w:val="ConsPlusNormal"/>
            </w:pPr>
            <w:r>
              <w:t xml:space="preserve">Итого по муниципальному </w:t>
            </w:r>
            <w:r>
              <w:lastRenderedPageBreak/>
              <w:t>образованию город Новотроицк</w:t>
            </w:r>
          </w:p>
        </w:tc>
        <w:tc>
          <w:tcPr>
            <w:tcW w:w="1587" w:type="dxa"/>
          </w:tcPr>
          <w:p w:rsidR="00577AB5" w:rsidRDefault="00577AB5">
            <w:pPr>
              <w:pStyle w:val="ConsPlusNormal"/>
              <w:jc w:val="center"/>
            </w:pPr>
            <w:r>
              <w:lastRenderedPageBreak/>
              <w:t>87096,00</w:t>
            </w:r>
          </w:p>
        </w:tc>
        <w:tc>
          <w:tcPr>
            <w:tcW w:w="2551" w:type="dxa"/>
          </w:tcPr>
          <w:p w:rsidR="00577AB5" w:rsidRDefault="00577AB5">
            <w:pPr>
              <w:pStyle w:val="ConsPlusNormal"/>
              <w:jc w:val="center"/>
            </w:pPr>
            <w:r>
              <w:t>4477</w:t>
            </w:r>
          </w:p>
        </w:tc>
        <w:tc>
          <w:tcPr>
            <w:tcW w:w="1984" w:type="dxa"/>
          </w:tcPr>
          <w:p w:rsidR="00577AB5" w:rsidRDefault="00577AB5">
            <w:pPr>
              <w:pStyle w:val="ConsPlusNormal"/>
              <w:jc w:val="center"/>
            </w:pPr>
            <w:r>
              <w:t>68</w:t>
            </w:r>
          </w:p>
        </w:tc>
        <w:tc>
          <w:tcPr>
            <w:tcW w:w="1701" w:type="dxa"/>
          </w:tcPr>
          <w:p w:rsidR="00577AB5" w:rsidRDefault="00577AB5">
            <w:pPr>
              <w:pStyle w:val="ConsPlusNormal"/>
              <w:jc w:val="center"/>
            </w:pPr>
            <w:r>
              <w:t>18</w:t>
            </w:r>
          </w:p>
        </w:tc>
        <w:tc>
          <w:tcPr>
            <w:tcW w:w="1984" w:type="dxa"/>
          </w:tcPr>
          <w:p w:rsidR="00577AB5" w:rsidRDefault="00577AB5">
            <w:pPr>
              <w:pStyle w:val="ConsPlusNormal"/>
              <w:jc w:val="center"/>
            </w:pPr>
            <w:r>
              <w:t>3311698,30</w:t>
            </w:r>
          </w:p>
        </w:tc>
      </w:tr>
      <w:tr w:rsidR="00577AB5">
        <w:tc>
          <w:tcPr>
            <w:tcW w:w="794" w:type="dxa"/>
          </w:tcPr>
          <w:p w:rsidR="00577AB5" w:rsidRDefault="00577AB5">
            <w:pPr>
              <w:pStyle w:val="ConsPlusNormal"/>
              <w:jc w:val="center"/>
            </w:pPr>
            <w:r>
              <w:lastRenderedPageBreak/>
              <w:t>191.</w:t>
            </w:r>
          </w:p>
        </w:tc>
        <w:tc>
          <w:tcPr>
            <w:tcW w:w="3005" w:type="dxa"/>
          </w:tcPr>
          <w:p w:rsidR="00577AB5" w:rsidRDefault="00577AB5">
            <w:pPr>
              <w:pStyle w:val="ConsPlusNormal"/>
            </w:pPr>
            <w:r>
              <w:t>г. Новотроицк, просп. Комсомольский, д. 2</w:t>
            </w:r>
          </w:p>
        </w:tc>
        <w:tc>
          <w:tcPr>
            <w:tcW w:w="1587" w:type="dxa"/>
          </w:tcPr>
          <w:p w:rsidR="00577AB5" w:rsidRDefault="00577AB5">
            <w:pPr>
              <w:pStyle w:val="ConsPlusNormal"/>
              <w:jc w:val="center"/>
            </w:pPr>
            <w:r>
              <w:t>6544,60</w:t>
            </w:r>
          </w:p>
        </w:tc>
        <w:tc>
          <w:tcPr>
            <w:tcW w:w="2551" w:type="dxa"/>
          </w:tcPr>
          <w:p w:rsidR="00577AB5" w:rsidRDefault="00577AB5">
            <w:pPr>
              <w:pStyle w:val="ConsPlusNormal"/>
              <w:jc w:val="center"/>
            </w:pPr>
            <w:r>
              <w:t>278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32982,40</w:t>
            </w:r>
          </w:p>
        </w:tc>
      </w:tr>
      <w:tr w:rsidR="00577AB5">
        <w:tc>
          <w:tcPr>
            <w:tcW w:w="794" w:type="dxa"/>
          </w:tcPr>
          <w:p w:rsidR="00577AB5" w:rsidRDefault="00577AB5">
            <w:pPr>
              <w:pStyle w:val="ConsPlusNormal"/>
              <w:jc w:val="center"/>
            </w:pPr>
            <w:r>
              <w:t>192.</w:t>
            </w:r>
          </w:p>
        </w:tc>
        <w:tc>
          <w:tcPr>
            <w:tcW w:w="3005" w:type="dxa"/>
          </w:tcPr>
          <w:p w:rsidR="00577AB5" w:rsidRDefault="00577AB5">
            <w:pPr>
              <w:pStyle w:val="ConsPlusNormal"/>
            </w:pPr>
            <w:r>
              <w:t>г. Новотроицк, просп. Комсомольский, д. 44</w:t>
            </w:r>
          </w:p>
        </w:tc>
        <w:tc>
          <w:tcPr>
            <w:tcW w:w="1587" w:type="dxa"/>
          </w:tcPr>
          <w:p w:rsidR="00577AB5" w:rsidRDefault="00577AB5">
            <w:pPr>
              <w:pStyle w:val="ConsPlusNormal"/>
              <w:jc w:val="center"/>
            </w:pPr>
            <w:r>
              <w:t>3398,50</w:t>
            </w:r>
          </w:p>
        </w:tc>
        <w:tc>
          <w:tcPr>
            <w:tcW w:w="2551" w:type="dxa"/>
          </w:tcPr>
          <w:p w:rsidR="00577AB5" w:rsidRDefault="00577AB5">
            <w:pPr>
              <w:pStyle w:val="ConsPlusNormal"/>
              <w:jc w:val="center"/>
            </w:pPr>
            <w:r>
              <w:t>143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15971,25</w:t>
            </w:r>
          </w:p>
        </w:tc>
      </w:tr>
      <w:tr w:rsidR="00577AB5">
        <w:tc>
          <w:tcPr>
            <w:tcW w:w="794" w:type="dxa"/>
          </w:tcPr>
          <w:p w:rsidR="00577AB5" w:rsidRDefault="00577AB5">
            <w:pPr>
              <w:pStyle w:val="ConsPlusNormal"/>
              <w:jc w:val="center"/>
            </w:pPr>
            <w:r>
              <w:t>193.</w:t>
            </w:r>
          </w:p>
        </w:tc>
        <w:tc>
          <w:tcPr>
            <w:tcW w:w="3005" w:type="dxa"/>
          </w:tcPr>
          <w:p w:rsidR="00577AB5" w:rsidRDefault="00577AB5">
            <w:pPr>
              <w:pStyle w:val="ConsPlusNormal"/>
            </w:pPr>
            <w:r>
              <w:t>г. Новотроицк, просп. Металлургов, д. 1</w:t>
            </w:r>
          </w:p>
        </w:tc>
        <w:tc>
          <w:tcPr>
            <w:tcW w:w="1587" w:type="dxa"/>
          </w:tcPr>
          <w:p w:rsidR="00577AB5" w:rsidRDefault="00577AB5">
            <w:pPr>
              <w:pStyle w:val="ConsPlusNormal"/>
              <w:jc w:val="center"/>
            </w:pPr>
            <w:r>
              <w:t>4786,80</w:t>
            </w:r>
          </w:p>
        </w:tc>
        <w:tc>
          <w:tcPr>
            <w:tcW w:w="2551" w:type="dxa"/>
          </w:tcPr>
          <w:p w:rsidR="00577AB5" w:rsidRDefault="00577AB5">
            <w:pPr>
              <w:pStyle w:val="ConsPlusNormal"/>
              <w:jc w:val="center"/>
            </w:pPr>
            <w:r>
              <w:t>220</w:t>
            </w:r>
          </w:p>
        </w:tc>
        <w:tc>
          <w:tcPr>
            <w:tcW w:w="1984" w:type="dxa"/>
          </w:tcPr>
          <w:p w:rsidR="00577AB5" w:rsidRDefault="00577AB5">
            <w:pPr>
              <w:pStyle w:val="ConsPlusNormal"/>
              <w:jc w:val="center"/>
            </w:pPr>
            <w:r>
              <w:t>7</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355093,52</w:t>
            </w:r>
          </w:p>
        </w:tc>
      </w:tr>
      <w:tr w:rsidR="00577AB5">
        <w:tc>
          <w:tcPr>
            <w:tcW w:w="794" w:type="dxa"/>
          </w:tcPr>
          <w:p w:rsidR="00577AB5" w:rsidRDefault="00577AB5">
            <w:pPr>
              <w:pStyle w:val="ConsPlusNormal"/>
              <w:jc w:val="center"/>
            </w:pPr>
            <w:r>
              <w:t>194.</w:t>
            </w:r>
          </w:p>
        </w:tc>
        <w:tc>
          <w:tcPr>
            <w:tcW w:w="3005" w:type="dxa"/>
          </w:tcPr>
          <w:p w:rsidR="00577AB5" w:rsidRDefault="00577AB5">
            <w:pPr>
              <w:pStyle w:val="ConsPlusNormal"/>
            </w:pPr>
            <w:r>
              <w:t>г. Новотроицк, ул. Винокурова, д. 14а</w:t>
            </w:r>
          </w:p>
        </w:tc>
        <w:tc>
          <w:tcPr>
            <w:tcW w:w="1587" w:type="dxa"/>
          </w:tcPr>
          <w:p w:rsidR="00577AB5" w:rsidRDefault="00577AB5">
            <w:pPr>
              <w:pStyle w:val="ConsPlusNormal"/>
              <w:jc w:val="center"/>
            </w:pPr>
            <w:r>
              <w:t>4317,70</w:t>
            </w:r>
          </w:p>
        </w:tc>
        <w:tc>
          <w:tcPr>
            <w:tcW w:w="2551" w:type="dxa"/>
          </w:tcPr>
          <w:p w:rsidR="00577AB5" w:rsidRDefault="00577AB5">
            <w:pPr>
              <w:pStyle w:val="ConsPlusNormal"/>
              <w:jc w:val="center"/>
            </w:pPr>
            <w:r>
              <w:t>166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31365,59</w:t>
            </w:r>
          </w:p>
        </w:tc>
      </w:tr>
      <w:tr w:rsidR="00577AB5">
        <w:tc>
          <w:tcPr>
            <w:tcW w:w="794" w:type="dxa"/>
          </w:tcPr>
          <w:p w:rsidR="00577AB5" w:rsidRDefault="00577AB5">
            <w:pPr>
              <w:pStyle w:val="ConsPlusNormal"/>
              <w:jc w:val="center"/>
            </w:pPr>
            <w:r>
              <w:t>195.</w:t>
            </w:r>
          </w:p>
        </w:tc>
        <w:tc>
          <w:tcPr>
            <w:tcW w:w="3005" w:type="dxa"/>
          </w:tcPr>
          <w:p w:rsidR="00577AB5" w:rsidRDefault="00577AB5">
            <w:pPr>
              <w:pStyle w:val="ConsPlusNormal"/>
            </w:pPr>
            <w:r>
              <w:t>г. Новотроицк, ул. Гагарина, д. 9</w:t>
            </w:r>
          </w:p>
        </w:tc>
        <w:tc>
          <w:tcPr>
            <w:tcW w:w="1587" w:type="dxa"/>
          </w:tcPr>
          <w:p w:rsidR="00577AB5" w:rsidRDefault="00577AB5">
            <w:pPr>
              <w:pStyle w:val="ConsPlusNormal"/>
              <w:jc w:val="center"/>
            </w:pPr>
            <w:r>
              <w:t>4824,20</w:t>
            </w:r>
          </w:p>
        </w:tc>
        <w:tc>
          <w:tcPr>
            <w:tcW w:w="2551" w:type="dxa"/>
          </w:tcPr>
          <w:p w:rsidR="00577AB5" w:rsidRDefault="00577AB5">
            <w:pPr>
              <w:pStyle w:val="ConsPlusNormal"/>
              <w:jc w:val="center"/>
            </w:pPr>
            <w:r>
              <w:t>202</w:t>
            </w:r>
          </w:p>
        </w:tc>
        <w:tc>
          <w:tcPr>
            <w:tcW w:w="1984" w:type="dxa"/>
          </w:tcPr>
          <w:p w:rsidR="00577AB5" w:rsidRDefault="00577AB5">
            <w:pPr>
              <w:pStyle w:val="ConsPlusNormal"/>
              <w:jc w:val="center"/>
            </w:pPr>
            <w:r>
              <w:t>7</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355981,79</w:t>
            </w:r>
          </w:p>
        </w:tc>
      </w:tr>
      <w:tr w:rsidR="00577AB5">
        <w:tc>
          <w:tcPr>
            <w:tcW w:w="794" w:type="dxa"/>
          </w:tcPr>
          <w:p w:rsidR="00577AB5" w:rsidRDefault="00577AB5">
            <w:pPr>
              <w:pStyle w:val="ConsPlusNormal"/>
              <w:jc w:val="center"/>
            </w:pPr>
            <w:r>
              <w:t>196.</w:t>
            </w:r>
          </w:p>
        </w:tc>
        <w:tc>
          <w:tcPr>
            <w:tcW w:w="3005" w:type="dxa"/>
          </w:tcPr>
          <w:p w:rsidR="00577AB5" w:rsidRDefault="00577AB5">
            <w:pPr>
              <w:pStyle w:val="ConsPlusNormal"/>
            </w:pPr>
            <w:r>
              <w:t>г. Новотроицк, ул. Зеленая, д. 14</w:t>
            </w:r>
          </w:p>
        </w:tc>
        <w:tc>
          <w:tcPr>
            <w:tcW w:w="1587" w:type="dxa"/>
          </w:tcPr>
          <w:p w:rsidR="00577AB5" w:rsidRDefault="00577AB5">
            <w:pPr>
              <w:pStyle w:val="ConsPlusNormal"/>
              <w:jc w:val="center"/>
            </w:pPr>
            <w:r>
              <w:t>6290,00</w:t>
            </w:r>
          </w:p>
        </w:tc>
        <w:tc>
          <w:tcPr>
            <w:tcW w:w="2551" w:type="dxa"/>
          </w:tcPr>
          <w:p w:rsidR="00577AB5" w:rsidRDefault="00577AB5">
            <w:pPr>
              <w:pStyle w:val="ConsPlusNormal"/>
              <w:jc w:val="center"/>
            </w:pPr>
            <w:r>
              <w:t>228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32797,70</w:t>
            </w:r>
          </w:p>
        </w:tc>
      </w:tr>
      <w:tr w:rsidR="00577AB5">
        <w:tc>
          <w:tcPr>
            <w:tcW w:w="794" w:type="dxa"/>
          </w:tcPr>
          <w:p w:rsidR="00577AB5" w:rsidRDefault="00577AB5">
            <w:pPr>
              <w:pStyle w:val="ConsPlusNormal"/>
              <w:jc w:val="center"/>
            </w:pPr>
            <w:r>
              <w:t>197.</w:t>
            </w:r>
          </w:p>
        </w:tc>
        <w:tc>
          <w:tcPr>
            <w:tcW w:w="3005" w:type="dxa"/>
          </w:tcPr>
          <w:p w:rsidR="00577AB5" w:rsidRDefault="00577AB5">
            <w:pPr>
              <w:pStyle w:val="ConsPlusNormal"/>
            </w:pPr>
            <w:r>
              <w:t>г. Новотроицк, ул. Зеленая, д. 27</w:t>
            </w:r>
          </w:p>
        </w:tc>
        <w:tc>
          <w:tcPr>
            <w:tcW w:w="1587" w:type="dxa"/>
          </w:tcPr>
          <w:p w:rsidR="00577AB5" w:rsidRDefault="00577AB5">
            <w:pPr>
              <w:pStyle w:val="ConsPlusNormal"/>
              <w:jc w:val="center"/>
            </w:pPr>
            <w:r>
              <w:t>3427,40</w:t>
            </w:r>
          </w:p>
        </w:tc>
        <w:tc>
          <w:tcPr>
            <w:tcW w:w="2551" w:type="dxa"/>
          </w:tcPr>
          <w:p w:rsidR="00577AB5" w:rsidRDefault="00577AB5">
            <w:pPr>
              <w:pStyle w:val="ConsPlusNormal"/>
              <w:jc w:val="center"/>
            </w:pPr>
            <w:r>
              <w:t>195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119694,74</w:t>
            </w:r>
          </w:p>
        </w:tc>
      </w:tr>
      <w:tr w:rsidR="00577AB5">
        <w:tc>
          <w:tcPr>
            <w:tcW w:w="794" w:type="dxa"/>
          </w:tcPr>
          <w:p w:rsidR="00577AB5" w:rsidRDefault="00577AB5">
            <w:pPr>
              <w:pStyle w:val="ConsPlusNormal"/>
              <w:jc w:val="center"/>
            </w:pPr>
            <w:r>
              <w:t>198.</w:t>
            </w:r>
          </w:p>
        </w:tc>
        <w:tc>
          <w:tcPr>
            <w:tcW w:w="3005" w:type="dxa"/>
          </w:tcPr>
          <w:p w:rsidR="00577AB5" w:rsidRDefault="00577AB5">
            <w:pPr>
              <w:pStyle w:val="ConsPlusNormal"/>
            </w:pPr>
            <w:r>
              <w:t>г. Новотроицк, ул. Зеленая, д. 53</w:t>
            </w:r>
          </w:p>
        </w:tc>
        <w:tc>
          <w:tcPr>
            <w:tcW w:w="1587" w:type="dxa"/>
          </w:tcPr>
          <w:p w:rsidR="00577AB5" w:rsidRDefault="00577AB5">
            <w:pPr>
              <w:pStyle w:val="ConsPlusNormal"/>
              <w:jc w:val="center"/>
            </w:pPr>
            <w:r>
              <w:t>6314,00</w:t>
            </w:r>
          </w:p>
        </w:tc>
        <w:tc>
          <w:tcPr>
            <w:tcW w:w="2551" w:type="dxa"/>
          </w:tcPr>
          <w:p w:rsidR="00577AB5" w:rsidRDefault="00577AB5">
            <w:pPr>
              <w:pStyle w:val="ConsPlusNormal"/>
              <w:jc w:val="center"/>
            </w:pPr>
            <w:r>
              <w:t>472</w:t>
            </w:r>
          </w:p>
        </w:tc>
        <w:tc>
          <w:tcPr>
            <w:tcW w:w="1984" w:type="dxa"/>
          </w:tcPr>
          <w:p w:rsidR="00577AB5" w:rsidRDefault="00577AB5">
            <w:pPr>
              <w:pStyle w:val="ConsPlusNormal"/>
              <w:jc w:val="center"/>
            </w:pPr>
            <w:r>
              <w:t>7</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392492,54</w:t>
            </w:r>
          </w:p>
        </w:tc>
      </w:tr>
      <w:tr w:rsidR="00577AB5">
        <w:tc>
          <w:tcPr>
            <w:tcW w:w="794" w:type="dxa"/>
          </w:tcPr>
          <w:p w:rsidR="00577AB5" w:rsidRDefault="00577AB5">
            <w:pPr>
              <w:pStyle w:val="ConsPlusNormal"/>
              <w:jc w:val="center"/>
            </w:pPr>
            <w:r>
              <w:t>199.</w:t>
            </w:r>
          </w:p>
        </w:tc>
        <w:tc>
          <w:tcPr>
            <w:tcW w:w="3005" w:type="dxa"/>
          </w:tcPr>
          <w:p w:rsidR="00577AB5" w:rsidRDefault="00577AB5">
            <w:pPr>
              <w:pStyle w:val="ConsPlusNormal"/>
            </w:pPr>
            <w:r>
              <w:t>г. Новотроицк, ул. Марии Корецкой, д. 1а</w:t>
            </w:r>
          </w:p>
        </w:tc>
        <w:tc>
          <w:tcPr>
            <w:tcW w:w="1587" w:type="dxa"/>
          </w:tcPr>
          <w:p w:rsidR="00577AB5" w:rsidRDefault="00577AB5">
            <w:pPr>
              <w:pStyle w:val="ConsPlusNormal"/>
              <w:jc w:val="center"/>
            </w:pPr>
            <w:r>
              <w:t>2972,60</w:t>
            </w:r>
          </w:p>
        </w:tc>
        <w:tc>
          <w:tcPr>
            <w:tcW w:w="2551" w:type="dxa"/>
          </w:tcPr>
          <w:p w:rsidR="00577AB5" w:rsidRDefault="00577AB5">
            <w:pPr>
              <w:pStyle w:val="ConsPlusNormal"/>
              <w:jc w:val="center"/>
            </w:pPr>
            <w:r>
              <w:t>214</w:t>
            </w:r>
          </w:p>
        </w:tc>
        <w:tc>
          <w:tcPr>
            <w:tcW w:w="1984" w:type="dxa"/>
          </w:tcPr>
          <w:p w:rsidR="00577AB5" w:rsidRDefault="00577AB5">
            <w:pPr>
              <w:pStyle w:val="ConsPlusNormal"/>
              <w:jc w:val="center"/>
            </w:pPr>
            <w:r>
              <w:t>7</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308010,63</w:t>
            </w:r>
          </w:p>
        </w:tc>
      </w:tr>
      <w:tr w:rsidR="00577AB5">
        <w:tc>
          <w:tcPr>
            <w:tcW w:w="794" w:type="dxa"/>
          </w:tcPr>
          <w:p w:rsidR="00577AB5" w:rsidRDefault="00577AB5">
            <w:pPr>
              <w:pStyle w:val="ConsPlusNormal"/>
              <w:jc w:val="center"/>
            </w:pPr>
            <w:r>
              <w:t>200.</w:t>
            </w:r>
          </w:p>
        </w:tc>
        <w:tc>
          <w:tcPr>
            <w:tcW w:w="3005" w:type="dxa"/>
          </w:tcPr>
          <w:p w:rsidR="00577AB5" w:rsidRDefault="00577AB5">
            <w:pPr>
              <w:pStyle w:val="ConsPlusNormal"/>
            </w:pPr>
            <w:r>
              <w:t>г. Новотроицк, ул. Орская, д. 8а</w:t>
            </w:r>
          </w:p>
        </w:tc>
        <w:tc>
          <w:tcPr>
            <w:tcW w:w="1587" w:type="dxa"/>
          </w:tcPr>
          <w:p w:rsidR="00577AB5" w:rsidRDefault="00577AB5">
            <w:pPr>
              <w:pStyle w:val="ConsPlusNormal"/>
              <w:jc w:val="center"/>
            </w:pPr>
            <w:r>
              <w:t>4783,40</w:t>
            </w:r>
          </w:p>
        </w:tc>
        <w:tc>
          <w:tcPr>
            <w:tcW w:w="2551" w:type="dxa"/>
          </w:tcPr>
          <w:p w:rsidR="00577AB5" w:rsidRDefault="00577AB5">
            <w:pPr>
              <w:pStyle w:val="ConsPlusNormal"/>
              <w:jc w:val="center"/>
            </w:pPr>
            <w:r>
              <w:t>206</w:t>
            </w:r>
          </w:p>
        </w:tc>
        <w:tc>
          <w:tcPr>
            <w:tcW w:w="1984" w:type="dxa"/>
          </w:tcPr>
          <w:p w:rsidR="00577AB5" w:rsidRDefault="00577AB5">
            <w:pPr>
              <w:pStyle w:val="ConsPlusNormal"/>
              <w:jc w:val="center"/>
            </w:pPr>
            <w:r>
              <w:t>7</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355012,52</w:t>
            </w:r>
          </w:p>
        </w:tc>
      </w:tr>
      <w:tr w:rsidR="00577AB5">
        <w:tc>
          <w:tcPr>
            <w:tcW w:w="794" w:type="dxa"/>
          </w:tcPr>
          <w:p w:rsidR="00577AB5" w:rsidRDefault="00577AB5">
            <w:pPr>
              <w:pStyle w:val="ConsPlusNormal"/>
              <w:jc w:val="center"/>
            </w:pPr>
            <w:r>
              <w:t>201.</w:t>
            </w:r>
          </w:p>
        </w:tc>
        <w:tc>
          <w:tcPr>
            <w:tcW w:w="3005" w:type="dxa"/>
          </w:tcPr>
          <w:p w:rsidR="00577AB5" w:rsidRDefault="00577AB5">
            <w:pPr>
              <w:pStyle w:val="ConsPlusNormal"/>
            </w:pPr>
            <w:r>
              <w:t>г. Новотроицк, ул. Советская, д. 47</w:t>
            </w:r>
          </w:p>
        </w:tc>
        <w:tc>
          <w:tcPr>
            <w:tcW w:w="1587" w:type="dxa"/>
          </w:tcPr>
          <w:p w:rsidR="00577AB5" w:rsidRDefault="00577AB5">
            <w:pPr>
              <w:pStyle w:val="ConsPlusNormal"/>
              <w:jc w:val="center"/>
            </w:pPr>
            <w:r>
              <w:t>3278,50</w:t>
            </w:r>
          </w:p>
        </w:tc>
        <w:tc>
          <w:tcPr>
            <w:tcW w:w="2551" w:type="dxa"/>
          </w:tcPr>
          <w:p w:rsidR="00577AB5" w:rsidRDefault="00577AB5">
            <w:pPr>
              <w:pStyle w:val="ConsPlusNormal"/>
              <w:jc w:val="center"/>
            </w:pPr>
            <w:r>
              <w:t>227</w:t>
            </w:r>
          </w:p>
        </w:tc>
        <w:tc>
          <w:tcPr>
            <w:tcW w:w="1984" w:type="dxa"/>
          </w:tcPr>
          <w:p w:rsidR="00577AB5" w:rsidRDefault="00577AB5">
            <w:pPr>
              <w:pStyle w:val="ConsPlusNormal"/>
              <w:jc w:val="center"/>
            </w:pPr>
            <w:r>
              <w:t>7</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382732,26</w:t>
            </w:r>
          </w:p>
        </w:tc>
      </w:tr>
      <w:tr w:rsidR="00577AB5">
        <w:tc>
          <w:tcPr>
            <w:tcW w:w="794" w:type="dxa"/>
          </w:tcPr>
          <w:p w:rsidR="00577AB5" w:rsidRDefault="00577AB5">
            <w:pPr>
              <w:pStyle w:val="ConsPlusNormal"/>
              <w:jc w:val="center"/>
            </w:pPr>
            <w:r>
              <w:t>202.</w:t>
            </w:r>
          </w:p>
        </w:tc>
        <w:tc>
          <w:tcPr>
            <w:tcW w:w="3005" w:type="dxa"/>
          </w:tcPr>
          <w:p w:rsidR="00577AB5" w:rsidRDefault="00577AB5">
            <w:pPr>
              <w:pStyle w:val="ConsPlusNormal"/>
            </w:pPr>
            <w:r>
              <w:t xml:space="preserve">г. Новотроицк, ул. Советская, </w:t>
            </w:r>
            <w:r>
              <w:lastRenderedPageBreak/>
              <w:t>д. 55а</w:t>
            </w:r>
          </w:p>
        </w:tc>
        <w:tc>
          <w:tcPr>
            <w:tcW w:w="1587" w:type="dxa"/>
          </w:tcPr>
          <w:p w:rsidR="00577AB5" w:rsidRDefault="00577AB5">
            <w:pPr>
              <w:pStyle w:val="ConsPlusNormal"/>
              <w:jc w:val="center"/>
            </w:pPr>
            <w:r>
              <w:lastRenderedPageBreak/>
              <w:t>2728,80</w:t>
            </w:r>
          </w:p>
        </w:tc>
        <w:tc>
          <w:tcPr>
            <w:tcW w:w="2551" w:type="dxa"/>
          </w:tcPr>
          <w:p w:rsidR="00577AB5" w:rsidRDefault="00577AB5">
            <w:pPr>
              <w:pStyle w:val="ConsPlusNormal"/>
              <w:jc w:val="center"/>
            </w:pPr>
            <w:r>
              <w:t>387</w:t>
            </w:r>
          </w:p>
        </w:tc>
        <w:tc>
          <w:tcPr>
            <w:tcW w:w="1984" w:type="dxa"/>
          </w:tcPr>
          <w:p w:rsidR="00577AB5" w:rsidRDefault="00577AB5">
            <w:pPr>
              <w:pStyle w:val="ConsPlusNormal"/>
              <w:jc w:val="center"/>
            </w:pPr>
            <w:r>
              <w:t>7</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333558,53</w:t>
            </w:r>
          </w:p>
        </w:tc>
      </w:tr>
      <w:tr w:rsidR="00577AB5">
        <w:tc>
          <w:tcPr>
            <w:tcW w:w="794" w:type="dxa"/>
          </w:tcPr>
          <w:p w:rsidR="00577AB5" w:rsidRDefault="00577AB5">
            <w:pPr>
              <w:pStyle w:val="ConsPlusNormal"/>
              <w:jc w:val="center"/>
            </w:pPr>
            <w:r>
              <w:lastRenderedPageBreak/>
              <w:t>203.</w:t>
            </w:r>
          </w:p>
        </w:tc>
        <w:tc>
          <w:tcPr>
            <w:tcW w:w="3005" w:type="dxa"/>
          </w:tcPr>
          <w:p w:rsidR="00577AB5" w:rsidRDefault="00577AB5">
            <w:pPr>
              <w:pStyle w:val="ConsPlusNormal"/>
            </w:pPr>
            <w:r>
              <w:t>г. Новотроицк, ул. Советская, д. 59</w:t>
            </w:r>
          </w:p>
        </w:tc>
        <w:tc>
          <w:tcPr>
            <w:tcW w:w="1587" w:type="dxa"/>
          </w:tcPr>
          <w:p w:rsidR="00577AB5" w:rsidRDefault="00577AB5">
            <w:pPr>
              <w:pStyle w:val="ConsPlusNormal"/>
              <w:jc w:val="center"/>
            </w:pPr>
            <w:r>
              <w:t>3339,40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7</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297777,38</w:t>
            </w:r>
          </w:p>
        </w:tc>
      </w:tr>
      <w:tr w:rsidR="00577AB5">
        <w:tc>
          <w:tcPr>
            <w:tcW w:w="794" w:type="dxa"/>
          </w:tcPr>
          <w:p w:rsidR="00577AB5" w:rsidRDefault="00577AB5">
            <w:pPr>
              <w:pStyle w:val="ConsPlusNormal"/>
              <w:jc w:val="center"/>
            </w:pPr>
            <w:r>
              <w:t>204.</w:t>
            </w:r>
          </w:p>
        </w:tc>
        <w:tc>
          <w:tcPr>
            <w:tcW w:w="3005" w:type="dxa"/>
          </w:tcPr>
          <w:p w:rsidR="00577AB5" w:rsidRDefault="00577AB5">
            <w:pPr>
              <w:pStyle w:val="ConsPlusNormal"/>
            </w:pPr>
            <w:r>
              <w:t>г. Новотроицк, ул. Советская, д. 95</w:t>
            </w:r>
          </w:p>
        </w:tc>
        <w:tc>
          <w:tcPr>
            <w:tcW w:w="1587" w:type="dxa"/>
          </w:tcPr>
          <w:p w:rsidR="00577AB5" w:rsidRDefault="00577AB5">
            <w:pPr>
              <w:pStyle w:val="ConsPlusNormal"/>
              <w:jc w:val="center"/>
            </w:pPr>
            <w:r>
              <w:t>9978,00</w:t>
            </w:r>
          </w:p>
        </w:tc>
        <w:tc>
          <w:tcPr>
            <w:tcW w:w="2551" w:type="dxa"/>
          </w:tcPr>
          <w:p w:rsidR="00577AB5" w:rsidRDefault="00577AB5">
            <w:pPr>
              <w:pStyle w:val="ConsPlusNormal"/>
              <w:jc w:val="center"/>
            </w:pPr>
            <w:r>
              <w:t>292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45125,67</w:t>
            </w:r>
          </w:p>
        </w:tc>
      </w:tr>
      <w:tr w:rsidR="00577AB5">
        <w:tc>
          <w:tcPr>
            <w:tcW w:w="794" w:type="dxa"/>
          </w:tcPr>
          <w:p w:rsidR="00577AB5" w:rsidRDefault="00577AB5">
            <w:pPr>
              <w:pStyle w:val="ConsPlusNormal"/>
              <w:jc w:val="center"/>
            </w:pPr>
            <w:r>
              <w:t>205.</w:t>
            </w:r>
          </w:p>
        </w:tc>
        <w:tc>
          <w:tcPr>
            <w:tcW w:w="3005" w:type="dxa"/>
          </w:tcPr>
          <w:p w:rsidR="00577AB5" w:rsidRDefault="00577AB5">
            <w:pPr>
              <w:pStyle w:val="ConsPlusNormal"/>
            </w:pPr>
            <w:r>
              <w:t>г. Новотроицк, ул. Уральская, д. 15</w:t>
            </w:r>
          </w:p>
        </w:tc>
        <w:tc>
          <w:tcPr>
            <w:tcW w:w="1587" w:type="dxa"/>
          </w:tcPr>
          <w:p w:rsidR="00577AB5" w:rsidRDefault="00577AB5">
            <w:pPr>
              <w:pStyle w:val="ConsPlusNormal"/>
              <w:jc w:val="center"/>
            </w:pPr>
            <w:r>
              <w:t>3369,50</w:t>
            </w:r>
          </w:p>
        </w:tc>
        <w:tc>
          <w:tcPr>
            <w:tcW w:w="2551" w:type="dxa"/>
          </w:tcPr>
          <w:p w:rsidR="00577AB5" w:rsidRDefault="00577AB5">
            <w:pPr>
              <w:pStyle w:val="ConsPlusNormal"/>
              <w:jc w:val="center"/>
            </w:pPr>
            <w:r>
              <w:t>313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47693,60</w:t>
            </w:r>
          </w:p>
        </w:tc>
      </w:tr>
      <w:tr w:rsidR="00577AB5">
        <w:tc>
          <w:tcPr>
            <w:tcW w:w="794" w:type="dxa"/>
          </w:tcPr>
          <w:p w:rsidR="00577AB5" w:rsidRDefault="00577AB5">
            <w:pPr>
              <w:pStyle w:val="ConsPlusNormal"/>
              <w:jc w:val="center"/>
            </w:pPr>
            <w:r>
              <w:t>206.</w:t>
            </w:r>
          </w:p>
        </w:tc>
        <w:tc>
          <w:tcPr>
            <w:tcW w:w="3005" w:type="dxa"/>
          </w:tcPr>
          <w:p w:rsidR="00577AB5" w:rsidRDefault="00577AB5">
            <w:pPr>
              <w:pStyle w:val="ConsPlusNormal"/>
            </w:pPr>
            <w:r>
              <w:t>г. Новотроицк, ул. Уральская, д. 39</w:t>
            </w:r>
          </w:p>
        </w:tc>
        <w:tc>
          <w:tcPr>
            <w:tcW w:w="1587" w:type="dxa"/>
          </w:tcPr>
          <w:p w:rsidR="00577AB5" w:rsidRDefault="00577AB5">
            <w:pPr>
              <w:pStyle w:val="ConsPlusNormal"/>
              <w:jc w:val="center"/>
            </w:pPr>
            <w:r>
              <w:t>6335,90</w:t>
            </w:r>
          </w:p>
        </w:tc>
        <w:tc>
          <w:tcPr>
            <w:tcW w:w="2551" w:type="dxa"/>
          </w:tcPr>
          <w:p w:rsidR="00577AB5" w:rsidRDefault="00577AB5">
            <w:pPr>
              <w:pStyle w:val="ConsPlusNormal"/>
              <w:jc w:val="center"/>
            </w:pPr>
            <w:r>
              <w:t>142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141390,75</w:t>
            </w:r>
          </w:p>
        </w:tc>
      </w:tr>
      <w:tr w:rsidR="00577AB5">
        <w:tc>
          <w:tcPr>
            <w:tcW w:w="794" w:type="dxa"/>
          </w:tcPr>
          <w:p w:rsidR="00577AB5" w:rsidRDefault="00577AB5">
            <w:pPr>
              <w:pStyle w:val="ConsPlusNormal"/>
              <w:jc w:val="center"/>
            </w:pPr>
            <w:r>
              <w:t>207.</w:t>
            </w:r>
          </w:p>
        </w:tc>
        <w:tc>
          <w:tcPr>
            <w:tcW w:w="3005" w:type="dxa"/>
          </w:tcPr>
          <w:p w:rsidR="00577AB5" w:rsidRDefault="00577AB5">
            <w:pPr>
              <w:pStyle w:val="ConsPlusNormal"/>
            </w:pPr>
            <w:r>
              <w:t>г. Новотроицк, ул. Уральская, д. 42</w:t>
            </w:r>
          </w:p>
        </w:tc>
        <w:tc>
          <w:tcPr>
            <w:tcW w:w="1587" w:type="dxa"/>
          </w:tcPr>
          <w:p w:rsidR="00577AB5" w:rsidRDefault="00577AB5">
            <w:pPr>
              <w:pStyle w:val="ConsPlusNormal"/>
              <w:jc w:val="center"/>
            </w:pPr>
            <w:r>
              <w:t>6190,10</w:t>
            </w:r>
          </w:p>
        </w:tc>
        <w:tc>
          <w:tcPr>
            <w:tcW w:w="2551" w:type="dxa"/>
          </w:tcPr>
          <w:p w:rsidR="00577AB5" w:rsidRDefault="00577AB5">
            <w:pPr>
              <w:pStyle w:val="ConsPlusNormal"/>
              <w:jc w:val="center"/>
            </w:pPr>
            <w:r>
              <w:t>292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32725,18</w:t>
            </w:r>
          </w:p>
        </w:tc>
      </w:tr>
      <w:tr w:rsidR="00577AB5">
        <w:tc>
          <w:tcPr>
            <w:tcW w:w="794" w:type="dxa"/>
          </w:tcPr>
          <w:p w:rsidR="00577AB5" w:rsidRDefault="00577AB5">
            <w:pPr>
              <w:pStyle w:val="ConsPlusNormal"/>
              <w:jc w:val="center"/>
            </w:pPr>
            <w:r>
              <w:t>208.</w:t>
            </w:r>
          </w:p>
        </w:tc>
        <w:tc>
          <w:tcPr>
            <w:tcW w:w="3005" w:type="dxa"/>
          </w:tcPr>
          <w:p w:rsidR="00577AB5" w:rsidRDefault="00577AB5">
            <w:pPr>
              <w:pStyle w:val="ConsPlusNormal"/>
            </w:pPr>
            <w:r>
              <w:t>г. Новотроицк, ул. Юных Ленинцев, д. 9</w:t>
            </w:r>
          </w:p>
        </w:tc>
        <w:tc>
          <w:tcPr>
            <w:tcW w:w="1587" w:type="dxa"/>
          </w:tcPr>
          <w:p w:rsidR="00577AB5" w:rsidRDefault="00577AB5">
            <w:pPr>
              <w:pStyle w:val="ConsPlusNormal"/>
              <w:jc w:val="center"/>
            </w:pPr>
            <w:r>
              <w:t>4216,60</w:t>
            </w:r>
          </w:p>
        </w:tc>
        <w:tc>
          <w:tcPr>
            <w:tcW w:w="2551" w:type="dxa"/>
          </w:tcPr>
          <w:p w:rsidR="00577AB5" w:rsidRDefault="00577AB5">
            <w:pPr>
              <w:pStyle w:val="ConsPlusNormal"/>
              <w:jc w:val="center"/>
            </w:pPr>
            <w:r>
              <w:t>313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31292,25</w:t>
            </w:r>
          </w:p>
        </w:tc>
      </w:tr>
      <w:tr w:rsidR="00577AB5">
        <w:tc>
          <w:tcPr>
            <w:tcW w:w="13606" w:type="dxa"/>
            <w:gridSpan w:val="7"/>
          </w:tcPr>
          <w:p w:rsidR="00577AB5" w:rsidRDefault="00577AB5">
            <w:pPr>
              <w:pStyle w:val="ConsPlusNormal"/>
              <w:jc w:val="center"/>
              <w:outlineLvl w:val="3"/>
            </w:pPr>
            <w:r>
              <w:t>12. Муниципальное образование город Оренбург</w:t>
            </w:r>
          </w:p>
        </w:tc>
      </w:tr>
      <w:tr w:rsidR="00577AB5">
        <w:tc>
          <w:tcPr>
            <w:tcW w:w="3799" w:type="dxa"/>
            <w:gridSpan w:val="2"/>
          </w:tcPr>
          <w:p w:rsidR="00577AB5" w:rsidRDefault="00577AB5">
            <w:pPr>
              <w:pStyle w:val="ConsPlusNormal"/>
            </w:pPr>
            <w:r>
              <w:t>Итого по муниципальному образованию город Оренбург</w:t>
            </w:r>
          </w:p>
        </w:tc>
        <w:tc>
          <w:tcPr>
            <w:tcW w:w="1587" w:type="dxa"/>
          </w:tcPr>
          <w:p w:rsidR="00577AB5" w:rsidRDefault="00577AB5">
            <w:pPr>
              <w:pStyle w:val="ConsPlusNormal"/>
              <w:jc w:val="center"/>
            </w:pPr>
            <w:r>
              <w:t>1912681,73</w:t>
            </w:r>
          </w:p>
        </w:tc>
        <w:tc>
          <w:tcPr>
            <w:tcW w:w="2551" w:type="dxa"/>
          </w:tcPr>
          <w:p w:rsidR="00577AB5" w:rsidRDefault="00577AB5">
            <w:pPr>
              <w:pStyle w:val="ConsPlusNormal"/>
              <w:jc w:val="center"/>
            </w:pPr>
            <w:r>
              <w:t>57346</w:t>
            </w:r>
          </w:p>
        </w:tc>
        <w:tc>
          <w:tcPr>
            <w:tcW w:w="1984" w:type="dxa"/>
          </w:tcPr>
          <w:p w:rsidR="00577AB5" w:rsidRDefault="00577AB5">
            <w:pPr>
              <w:pStyle w:val="ConsPlusNormal"/>
              <w:jc w:val="center"/>
            </w:pPr>
            <w:r>
              <w:t>509</w:t>
            </w:r>
          </w:p>
        </w:tc>
        <w:tc>
          <w:tcPr>
            <w:tcW w:w="1701" w:type="dxa"/>
          </w:tcPr>
          <w:p w:rsidR="00577AB5" w:rsidRDefault="00577AB5">
            <w:pPr>
              <w:pStyle w:val="ConsPlusNormal"/>
              <w:jc w:val="center"/>
            </w:pPr>
            <w:r>
              <w:t>367</w:t>
            </w:r>
          </w:p>
        </w:tc>
        <w:tc>
          <w:tcPr>
            <w:tcW w:w="1984" w:type="dxa"/>
          </w:tcPr>
          <w:p w:rsidR="00577AB5" w:rsidRDefault="00577AB5">
            <w:pPr>
              <w:pStyle w:val="ConsPlusNormal"/>
              <w:jc w:val="center"/>
            </w:pPr>
            <w:r>
              <w:t>49648028,39</w:t>
            </w:r>
          </w:p>
        </w:tc>
      </w:tr>
      <w:tr w:rsidR="00577AB5">
        <w:tc>
          <w:tcPr>
            <w:tcW w:w="794" w:type="dxa"/>
          </w:tcPr>
          <w:p w:rsidR="00577AB5" w:rsidRDefault="00577AB5">
            <w:pPr>
              <w:pStyle w:val="ConsPlusNormal"/>
              <w:jc w:val="center"/>
            </w:pPr>
            <w:r>
              <w:t>209.</w:t>
            </w:r>
          </w:p>
        </w:tc>
        <w:tc>
          <w:tcPr>
            <w:tcW w:w="3005" w:type="dxa"/>
          </w:tcPr>
          <w:p w:rsidR="00577AB5" w:rsidRDefault="00577AB5">
            <w:pPr>
              <w:pStyle w:val="ConsPlusNormal"/>
            </w:pPr>
            <w:r>
              <w:t>г. Оренбург, мкр. 70 лет ВЛКСМ, д. 19</w:t>
            </w:r>
          </w:p>
        </w:tc>
        <w:tc>
          <w:tcPr>
            <w:tcW w:w="1587" w:type="dxa"/>
          </w:tcPr>
          <w:p w:rsidR="00577AB5" w:rsidRDefault="00577AB5">
            <w:pPr>
              <w:pStyle w:val="ConsPlusNormal"/>
              <w:jc w:val="center"/>
            </w:pPr>
            <w:r>
              <w:t>4248,80</w:t>
            </w:r>
          </w:p>
        </w:tc>
        <w:tc>
          <w:tcPr>
            <w:tcW w:w="2551" w:type="dxa"/>
          </w:tcPr>
          <w:p w:rsidR="00577AB5" w:rsidRDefault="00577AB5">
            <w:pPr>
              <w:pStyle w:val="ConsPlusNormal"/>
              <w:jc w:val="center"/>
            </w:pPr>
            <w:r>
              <w:t>154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118885,24</w:t>
            </w:r>
          </w:p>
        </w:tc>
      </w:tr>
      <w:tr w:rsidR="00577AB5">
        <w:tc>
          <w:tcPr>
            <w:tcW w:w="794" w:type="dxa"/>
          </w:tcPr>
          <w:p w:rsidR="00577AB5" w:rsidRDefault="00577AB5">
            <w:pPr>
              <w:pStyle w:val="ConsPlusNormal"/>
              <w:jc w:val="center"/>
            </w:pPr>
            <w:r>
              <w:t>210.</w:t>
            </w:r>
          </w:p>
        </w:tc>
        <w:tc>
          <w:tcPr>
            <w:tcW w:w="3005" w:type="dxa"/>
          </w:tcPr>
          <w:p w:rsidR="00577AB5" w:rsidRDefault="00577AB5">
            <w:pPr>
              <w:pStyle w:val="ConsPlusNormal"/>
            </w:pPr>
            <w:r>
              <w:t>г. Оренбург, мкр. Стройгородок, д. 16</w:t>
            </w:r>
          </w:p>
        </w:tc>
        <w:tc>
          <w:tcPr>
            <w:tcW w:w="1587" w:type="dxa"/>
          </w:tcPr>
          <w:p w:rsidR="00577AB5" w:rsidRDefault="00577AB5">
            <w:pPr>
              <w:pStyle w:val="ConsPlusNormal"/>
              <w:jc w:val="center"/>
            </w:pPr>
            <w:r>
              <w:t>743,20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92823,37</w:t>
            </w:r>
          </w:p>
        </w:tc>
      </w:tr>
      <w:tr w:rsidR="00577AB5">
        <w:tc>
          <w:tcPr>
            <w:tcW w:w="794" w:type="dxa"/>
          </w:tcPr>
          <w:p w:rsidR="00577AB5" w:rsidRDefault="00577AB5">
            <w:pPr>
              <w:pStyle w:val="ConsPlusNormal"/>
              <w:jc w:val="center"/>
            </w:pPr>
            <w:r>
              <w:t>211.</w:t>
            </w:r>
          </w:p>
        </w:tc>
        <w:tc>
          <w:tcPr>
            <w:tcW w:w="3005" w:type="dxa"/>
          </w:tcPr>
          <w:p w:rsidR="00577AB5" w:rsidRDefault="00577AB5">
            <w:pPr>
              <w:pStyle w:val="ConsPlusNormal"/>
            </w:pPr>
            <w:r>
              <w:t>г. Оренбург, мкр. пос. им. Куйбышева, ул. Комарова, д. 6</w:t>
            </w:r>
          </w:p>
        </w:tc>
        <w:tc>
          <w:tcPr>
            <w:tcW w:w="1587" w:type="dxa"/>
          </w:tcPr>
          <w:p w:rsidR="00577AB5" w:rsidRDefault="00577AB5">
            <w:pPr>
              <w:pStyle w:val="ConsPlusNormal"/>
              <w:jc w:val="center"/>
            </w:pPr>
            <w:r>
              <w:t>649,20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54786,82</w:t>
            </w:r>
          </w:p>
        </w:tc>
      </w:tr>
      <w:tr w:rsidR="00577AB5">
        <w:tc>
          <w:tcPr>
            <w:tcW w:w="794" w:type="dxa"/>
          </w:tcPr>
          <w:p w:rsidR="00577AB5" w:rsidRDefault="00577AB5">
            <w:pPr>
              <w:pStyle w:val="ConsPlusNormal"/>
              <w:jc w:val="center"/>
            </w:pPr>
            <w:r>
              <w:t>212.</w:t>
            </w:r>
          </w:p>
        </w:tc>
        <w:tc>
          <w:tcPr>
            <w:tcW w:w="3005" w:type="dxa"/>
          </w:tcPr>
          <w:p w:rsidR="00577AB5" w:rsidRDefault="00577AB5">
            <w:pPr>
              <w:pStyle w:val="ConsPlusNormal"/>
            </w:pPr>
            <w:r>
              <w:t xml:space="preserve">г. Оренбург, мкр. пос. Ростоши, ул. Газпромовская, </w:t>
            </w:r>
            <w:r>
              <w:lastRenderedPageBreak/>
              <w:t>д. 67</w:t>
            </w:r>
          </w:p>
        </w:tc>
        <w:tc>
          <w:tcPr>
            <w:tcW w:w="1587" w:type="dxa"/>
          </w:tcPr>
          <w:p w:rsidR="00577AB5" w:rsidRDefault="00577AB5">
            <w:pPr>
              <w:pStyle w:val="ConsPlusNormal"/>
              <w:jc w:val="center"/>
            </w:pPr>
            <w:r>
              <w:lastRenderedPageBreak/>
              <w:t>5135,70</w:t>
            </w:r>
          </w:p>
        </w:tc>
        <w:tc>
          <w:tcPr>
            <w:tcW w:w="2551" w:type="dxa"/>
          </w:tcPr>
          <w:p w:rsidR="00577AB5" w:rsidRDefault="00577AB5">
            <w:pPr>
              <w:pStyle w:val="ConsPlusNormal"/>
              <w:jc w:val="center"/>
            </w:pPr>
            <w:r>
              <w:t>172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138377,50</w:t>
            </w:r>
          </w:p>
        </w:tc>
      </w:tr>
      <w:tr w:rsidR="00577AB5">
        <w:tc>
          <w:tcPr>
            <w:tcW w:w="794" w:type="dxa"/>
          </w:tcPr>
          <w:p w:rsidR="00577AB5" w:rsidRDefault="00577AB5">
            <w:pPr>
              <w:pStyle w:val="ConsPlusNormal"/>
              <w:jc w:val="center"/>
            </w:pPr>
            <w:r>
              <w:lastRenderedPageBreak/>
              <w:t>213.</w:t>
            </w:r>
          </w:p>
        </w:tc>
        <w:tc>
          <w:tcPr>
            <w:tcW w:w="3005" w:type="dxa"/>
          </w:tcPr>
          <w:p w:rsidR="00577AB5" w:rsidRDefault="00577AB5">
            <w:pPr>
              <w:pStyle w:val="ConsPlusNormal"/>
            </w:pPr>
            <w:r>
              <w:t>г. Оренбург, мкр. пос. Ростоши, ул. Садовое кольцо, д. 128</w:t>
            </w:r>
          </w:p>
        </w:tc>
        <w:tc>
          <w:tcPr>
            <w:tcW w:w="1587" w:type="dxa"/>
          </w:tcPr>
          <w:p w:rsidR="00577AB5" w:rsidRDefault="00577AB5">
            <w:pPr>
              <w:pStyle w:val="ConsPlusNormal"/>
              <w:jc w:val="center"/>
            </w:pPr>
            <w:r>
              <w:t>3470,00</w:t>
            </w:r>
          </w:p>
        </w:tc>
        <w:tc>
          <w:tcPr>
            <w:tcW w:w="2551" w:type="dxa"/>
          </w:tcPr>
          <w:p w:rsidR="00577AB5" w:rsidRDefault="00577AB5">
            <w:pPr>
              <w:pStyle w:val="ConsPlusNormal"/>
              <w:jc w:val="center"/>
            </w:pPr>
            <w:r>
              <w:t>123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148827,66</w:t>
            </w:r>
          </w:p>
        </w:tc>
      </w:tr>
      <w:tr w:rsidR="00577AB5">
        <w:tc>
          <w:tcPr>
            <w:tcW w:w="794" w:type="dxa"/>
          </w:tcPr>
          <w:p w:rsidR="00577AB5" w:rsidRDefault="00577AB5">
            <w:pPr>
              <w:pStyle w:val="ConsPlusNormal"/>
              <w:jc w:val="center"/>
            </w:pPr>
            <w:r>
              <w:t>214.</w:t>
            </w:r>
          </w:p>
        </w:tc>
        <w:tc>
          <w:tcPr>
            <w:tcW w:w="3005" w:type="dxa"/>
          </w:tcPr>
          <w:p w:rsidR="00577AB5" w:rsidRDefault="00577AB5">
            <w:pPr>
              <w:pStyle w:val="ConsPlusNormal"/>
            </w:pPr>
            <w:r>
              <w:t>г. Оренбург, мкр. пос. Ростоши, ул. Цветной Бульвар, д. 32</w:t>
            </w:r>
          </w:p>
        </w:tc>
        <w:tc>
          <w:tcPr>
            <w:tcW w:w="1587" w:type="dxa"/>
          </w:tcPr>
          <w:p w:rsidR="00577AB5" w:rsidRDefault="00577AB5">
            <w:pPr>
              <w:pStyle w:val="ConsPlusNormal"/>
              <w:jc w:val="center"/>
            </w:pPr>
            <w:r>
              <w:t>5339,30</w:t>
            </w:r>
          </w:p>
        </w:tc>
        <w:tc>
          <w:tcPr>
            <w:tcW w:w="2551" w:type="dxa"/>
          </w:tcPr>
          <w:p w:rsidR="00577AB5" w:rsidRDefault="00577AB5">
            <w:pPr>
              <w:pStyle w:val="ConsPlusNormal"/>
              <w:jc w:val="center"/>
            </w:pPr>
            <w:r>
              <w:t>188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124658,79</w:t>
            </w:r>
          </w:p>
        </w:tc>
      </w:tr>
      <w:tr w:rsidR="00577AB5">
        <w:tc>
          <w:tcPr>
            <w:tcW w:w="794" w:type="dxa"/>
          </w:tcPr>
          <w:p w:rsidR="00577AB5" w:rsidRDefault="00577AB5">
            <w:pPr>
              <w:pStyle w:val="ConsPlusNormal"/>
              <w:jc w:val="center"/>
            </w:pPr>
            <w:r>
              <w:t>215.</w:t>
            </w:r>
          </w:p>
        </w:tc>
        <w:tc>
          <w:tcPr>
            <w:tcW w:w="3005" w:type="dxa"/>
          </w:tcPr>
          <w:p w:rsidR="00577AB5" w:rsidRDefault="00577AB5">
            <w:pPr>
              <w:pStyle w:val="ConsPlusNormal"/>
            </w:pPr>
            <w:r>
              <w:t>г. Оренбург, пер. Дальний, д. 29</w:t>
            </w:r>
          </w:p>
        </w:tc>
        <w:tc>
          <w:tcPr>
            <w:tcW w:w="1587" w:type="dxa"/>
          </w:tcPr>
          <w:p w:rsidR="00577AB5" w:rsidRDefault="00577AB5">
            <w:pPr>
              <w:pStyle w:val="ConsPlusNormal"/>
              <w:jc w:val="center"/>
            </w:pPr>
            <w:r>
              <w:t>4652,10</w:t>
            </w:r>
          </w:p>
        </w:tc>
        <w:tc>
          <w:tcPr>
            <w:tcW w:w="2551" w:type="dxa"/>
          </w:tcPr>
          <w:p w:rsidR="00577AB5" w:rsidRDefault="00577AB5">
            <w:pPr>
              <w:pStyle w:val="ConsPlusNormal"/>
              <w:jc w:val="center"/>
            </w:pPr>
            <w:r>
              <w:t>177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101683,14</w:t>
            </w:r>
          </w:p>
        </w:tc>
      </w:tr>
      <w:tr w:rsidR="00577AB5">
        <w:tc>
          <w:tcPr>
            <w:tcW w:w="794" w:type="dxa"/>
          </w:tcPr>
          <w:p w:rsidR="00577AB5" w:rsidRDefault="00577AB5">
            <w:pPr>
              <w:pStyle w:val="ConsPlusNormal"/>
              <w:jc w:val="center"/>
            </w:pPr>
            <w:r>
              <w:t>216.</w:t>
            </w:r>
          </w:p>
        </w:tc>
        <w:tc>
          <w:tcPr>
            <w:tcW w:w="3005" w:type="dxa"/>
          </w:tcPr>
          <w:p w:rsidR="00577AB5" w:rsidRDefault="00577AB5">
            <w:pPr>
              <w:pStyle w:val="ConsPlusNormal"/>
            </w:pPr>
            <w:r>
              <w:t>г. Оренбург, пер. Дальний, д. 33</w:t>
            </w:r>
          </w:p>
        </w:tc>
        <w:tc>
          <w:tcPr>
            <w:tcW w:w="1587" w:type="dxa"/>
          </w:tcPr>
          <w:p w:rsidR="00577AB5" w:rsidRDefault="00577AB5">
            <w:pPr>
              <w:pStyle w:val="ConsPlusNormal"/>
              <w:jc w:val="center"/>
            </w:pPr>
            <w:r>
              <w:t>4932,40</w:t>
            </w:r>
          </w:p>
        </w:tc>
        <w:tc>
          <w:tcPr>
            <w:tcW w:w="2551" w:type="dxa"/>
          </w:tcPr>
          <w:p w:rsidR="00577AB5" w:rsidRDefault="00577AB5">
            <w:pPr>
              <w:pStyle w:val="ConsPlusNormal"/>
              <w:jc w:val="center"/>
            </w:pPr>
            <w:r>
              <w:t>141</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357788,78</w:t>
            </w:r>
          </w:p>
        </w:tc>
      </w:tr>
      <w:tr w:rsidR="00577AB5">
        <w:tc>
          <w:tcPr>
            <w:tcW w:w="794" w:type="dxa"/>
          </w:tcPr>
          <w:p w:rsidR="00577AB5" w:rsidRDefault="00577AB5">
            <w:pPr>
              <w:pStyle w:val="ConsPlusNormal"/>
              <w:jc w:val="center"/>
            </w:pPr>
            <w:r>
              <w:t>217.</w:t>
            </w:r>
          </w:p>
        </w:tc>
        <w:tc>
          <w:tcPr>
            <w:tcW w:w="3005" w:type="dxa"/>
          </w:tcPr>
          <w:p w:rsidR="00577AB5" w:rsidRDefault="00577AB5">
            <w:pPr>
              <w:pStyle w:val="ConsPlusNormal"/>
            </w:pPr>
            <w:r>
              <w:t>г. Оренбург, пер. Диспансерный, д. 38</w:t>
            </w:r>
          </w:p>
        </w:tc>
        <w:tc>
          <w:tcPr>
            <w:tcW w:w="1587" w:type="dxa"/>
          </w:tcPr>
          <w:p w:rsidR="00577AB5" w:rsidRDefault="00577AB5">
            <w:pPr>
              <w:pStyle w:val="ConsPlusNormal"/>
              <w:jc w:val="center"/>
            </w:pPr>
            <w:r>
              <w:t>220,00</w:t>
            </w:r>
          </w:p>
        </w:tc>
        <w:tc>
          <w:tcPr>
            <w:tcW w:w="2551" w:type="dxa"/>
          </w:tcPr>
          <w:p w:rsidR="00577AB5" w:rsidRDefault="00577AB5">
            <w:pPr>
              <w:pStyle w:val="ConsPlusNormal"/>
              <w:jc w:val="center"/>
            </w:pPr>
            <w:r>
              <w:t>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95474,46</w:t>
            </w:r>
          </w:p>
        </w:tc>
      </w:tr>
      <w:tr w:rsidR="00577AB5">
        <w:tc>
          <w:tcPr>
            <w:tcW w:w="794" w:type="dxa"/>
          </w:tcPr>
          <w:p w:rsidR="00577AB5" w:rsidRDefault="00577AB5">
            <w:pPr>
              <w:pStyle w:val="ConsPlusNormal"/>
              <w:jc w:val="center"/>
            </w:pPr>
            <w:r>
              <w:t>218.</w:t>
            </w:r>
          </w:p>
        </w:tc>
        <w:tc>
          <w:tcPr>
            <w:tcW w:w="3005" w:type="dxa"/>
          </w:tcPr>
          <w:p w:rsidR="00577AB5" w:rsidRDefault="00577AB5">
            <w:pPr>
              <w:pStyle w:val="ConsPlusNormal"/>
            </w:pPr>
            <w:r>
              <w:t>г. Оренбург, пер. Диспансерный, д. 39</w:t>
            </w:r>
          </w:p>
        </w:tc>
        <w:tc>
          <w:tcPr>
            <w:tcW w:w="1587" w:type="dxa"/>
          </w:tcPr>
          <w:p w:rsidR="00577AB5" w:rsidRDefault="00577AB5">
            <w:pPr>
              <w:pStyle w:val="ConsPlusNormal"/>
              <w:jc w:val="center"/>
            </w:pPr>
            <w:r>
              <w:t>228,30</w:t>
            </w:r>
          </w:p>
        </w:tc>
        <w:tc>
          <w:tcPr>
            <w:tcW w:w="2551" w:type="dxa"/>
          </w:tcPr>
          <w:p w:rsidR="00577AB5" w:rsidRDefault="00577AB5">
            <w:pPr>
              <w:pStyle w:val="ConsPlusNormal"/>
              <w:jc w:val="center"/>
            </w:pPr>
            <w:r>
              <w:t>10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125841,93</w:t>
            </w:r>
          </w:p>
        </w:tc>
      </w:tr>
      <w:tr w:rsidR="00577AB5">
        <w:tc>
          <w:tcPr>
            <w:tcW w:w="794" w:type="dxa"/>
          </w:tcPr>
          <w:p w:rsidR="00577AB5" w:rsidRDefault="00577AB5">
            <w:pPr>
              <w:pStyle w:val="ConsPlusNormal"/>
              <w:jc w:val="center"/>
            </w:pPr>
            <w:r>
              <w:t>219.</w:t>
            </w:r>
          </w:p>
        </w:tc>
        <w:tc>
          <w:tcPr>
            <w:tcW w:w="3005" w:type="dxa"/>
          </w:tcPr>
          <w:p w:rsidR="00577AB5" w:rsidRDefault="00577AB5">
            <w:pPr>
              <w:pStyle w:val="ConsPlusNormal"/>
            </w:pPr>
            <w:r>
              <w:t>г. Оренбург, пер. Дмитриевский/пер. Южный, д. 24/19, литера А</w:t>
            </w:r>
          </w:p>
        </w:tc>
        <w:tc>
          <w:tcPr>
            <w:tcW w:w="1587" w:type="dxa"/>
          </w:tcPr>
          <w:p w:rsidR="00577AB5" w:rsidRDefault="00577AB5">
            <w:pPr>
              <w:pStyle w:val="ConsPlusNormal"/>
              <w:jc w:val="center"/>
            </w:pPr>
            <w:r>
              <w:t>183,40</w:t>
            </w:r>
          </w:p>
        </w:tc>
        <w:tc>
          <w:tcPr>
            <w:tcW w:w="2551" w:type="dxa"/>
          </w:tcPr>
          <w:p w:rsidR="00577AB5" w:rsidRDefault="00577AB5">
            <w:pPr>
              <w:pStyle w:val="ConsPlusNormal"/>
              <w:jc w:val="center"/>
            </w:pPr>
            <w:r>
              <w:t>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509386,15</w:t>
            </w:r>
          </w:p>
        </w:tc>
      </w:tr>
      <w:tr w:rsidR="00577AB5">
        <w:tc>
          <w:tcPr>
            <w:tcW w:w="794" w:type="dxa"/>
          </w:tcPr>
          <w:p w:rsidR="00577AB5" w:rsidRDefault="00577AB5">
            <w:pPr>
              <w:pStyle w:val="ConsPlusNormal"/>
              <w:jc w:val="center"/>
            </w:pPr>
            <w:r>
              <w:t>220.</w:t>
            </w:r>
          </w:p>
        </w:tc>
        <w:tc>
          <w:tcPr>
            <w:tcW w:w="3005" w:type="dxa"/>
          </w:tcPr>
          <w:p w:rsidR="00577AB5" w:rsidRDefault="00577AB5">
            <w:pPr>
              <w:pStyle w:val="ConsPlusNormal"/>
            </w:pPr>
            <w:r>
              <w:t>г. Оренбург, пер. Ивановский, д. 35, литера А</w:t>
            </w:r>
          </w:p>
        </w:tc>
        <w:tc>
          <w:tcPr>
            <w:tcW w:w="1587" w:type="dxa"/>
          </w:tcPr>
          <w:p w:rsidR="00577AB5" w:rsidRDefault="00577AB5">
            <w:pPr>
              <w:pStyle w:val="ConsPlusNormal"/>
              <w:jc w:val="center"/>
            </w:pPr>
            <w:r>
              <w:t>233,90</w:t>
            </w:r>
          </w:p>
        </w:tc>
        <w:tc>
          <w:tcPr>
            <w:tcW w:w="2551" w:type="dxa"/>
          </w:tcPr>
          <w:p w:rsidR="00577AB5" w:rsidRDefault="00577AB5">
            <w:pPr>
              <w:pStyle w:val="ConsPlusNormal"/>
              <w:jc w:val="center"/>
            </w:pPr>
            <w:r>
              <w:t>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77514,67</w:t>
            </w:r>
          </w:p>
        </w:tc>
      </w:tr>
      <w:tr w:rsidR="00577AB5">
        <w:tc>
          <w:tcPr>
            <w:tcW w:w="794" w:type="dxa"/>
          </w:tcPr>
          <w:p w:rsidR="00577AB5" w:rsidRDefault="00577AB5">
            <w:pPr>
              <w:pStyle w:val="ConsPlusNormal"/>
              <w:jc w:val="center"/>
            </w:pPr>
            <w:r>
              <w:t>221.</w:t>
            </w:r>
          </w:p>
        </w:tc>
        <w:tc>
          <w:tcPr>
            <w:tcW w:w="3005" w:type="dxa"/>
          </w:tcPr>
          <w:p w:rsidR="00577AB5" w:rsidRDefault="00577AB5">
            <w:pPr>
              <w:pStyle w:val="ConsPlusNormal"/>
            </w:pPr>
            <w:r>
              <w:t>г. Оренбург, пер. Игоря Третьяка, д. 10</w:t>
            </w:r>
          </w:p>
        </w:tc>
        <w:tc>
          <w:tcPr>
            <w:tcW w:w="1587" w:type="dxa"/>
          </w:tcPr>
          <w:p w:rsidR="00577AB5" w:rsidRDefault="00577AB5">
            <w:pPr>
              <w:pStyle w:val="ConsPlusNormal"/>
              <w:jc w:val="center"/>
            </w:pPr>
            <w:r>
              <w:t>708,80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88271,61</w:t>
            </w:r>
          </w:p>
        </w:tc>
      </w:tr>
      <w:tr w:rsidR="00577AB5">
        <w:tc>
          <w:tcPr>
            <w:tcW w:w="794" w:type="dxa"/>
          </w:tcPr>
          <w:p w:rsidR="00577AB5" w:rsidRDefault="00577AB5">
            <w:pPr>
              <w:pStyle w:val="ConsPlusNormal"/>
              <w:jc w:val="center"/>
            </w:pPr>
            <w:r>
              <w:t>222.</w:t>
            </w:r>
          </w:p>
        </w:tc>
        <w:tc>
          <w:tcPr>
            <w:tcW w:w="3005" w:type="dxa"/>
          </w:tcPr>
          <w:p w:rsidR="00577AB5" w:rsidRDefault="00577AB5">
            <w:pPr>
              <w:pStyle w:val="ConsPlusNormal"/>
            </w:pPr>
            <w:r>
              <w:t>г. Оренбург, пер. Игоря Третьяка, д. 6</w:t>
            </w:r>
          </w:p>
        </w:tc>
        <w:tc>
          <w:tcPr>
            <w:tcW w:w="1587" w:type="dxa"/>
          </w:tcPr>
          <w:p w:rsidR="00577AB5" w:rsidRDefault="00577AB5">
            <w:pPr>
              <w:pStyle w:val="ConsPlusNormal"/>
              <w:jc w:val="center"/>
            </w:pPr>
            <w:r>
              <w:t>732,80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43179,22</w:t>
            </w:r>
          </w:p>
        </w:tc>
      </w:tr>
      <w:tr w:rsidR="00577AB5">
        <w:tc>
          <w:tcPr>
            <w:tcW w:w="794" w:type="dxa"/>
          </w:tcPr>
          <w:p w:rsidR="00577AB5" w:rsidRDefault="00577AB5">
            <w:pPr>
              <w:pStyle w:val="ConsPlusNormal"/>
              <w:jc w:val="center"/>
            </w:pPr>
            <w:r>
              <w:t>223.</w:t>
            </w:r>
          </w:p>
        </w:tc>
        <w:tc>
          <w:tcPr>
            <w:tcW w:w="3005" w:type="dxa"/>
          </w:tcPr>
          <w:p w:rsidR="00577AB5" w:rsidRDefault="00577AB5">
            <w:pPr>
              <w:pStyle w:val="ConsPlusNormal"/>
            </w:pPr>
            <w:r>
              <w:t xml:space="preserve">г. Оренбург, пер. Каширина, д. </w:t>
            </w:r>
            <w:r>
              <w:lastRenderedPageBreak/>
              <w:t>14</w:t>
            </w:r>
          </w:p>
        </w:tc>
        <w:tc>
          <w:tcPr>
            <w:tcW w:w="1587" w:type="dxa"/>
          </w:tcPr>
          <w:p w:rsidR="00577AB5" w:rsidRDefault="00577AB5">
            <w:pPr>
              <w:pStyle w:val="ConsPlusNormal"/>
              <w:jc w:val="center"/>
            </w:pPr>
            <w:r>
              <w:lastRenderedPageBreak/>
              <w:t>693,40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580833,87</w:t>
            </w:r>
          </w:p>
        </w:tc>
      </w:tr>
      <w:tr w:rsidR="00577AB5">
        <w:tc>
          <w:tcPr>
            <w:tcW w:w="794" w:type="dxa"/>
          </w:tcPr>
          <w:p w:rsidR="00577AB5" w:rsidRDefault="00577AB5">
            <w:pPr>
              <w:pStyle w:val="ConsPlusNormal"/>
              <w:jc w:val="center"/>
            </w:pPr>
            <w:r>
              <w:lastRenderedPageBreak/>
              <w:t>224.</w:t>
            </w:r>
          </w:p>
        </w:tc>
        <w:tc>
          <w:tcPr>
            <w:tcW w:w="3005" w:type="dxa"/>
          </w:tcPr>
          <w:p w:rsidR="00577AB5" w:rsidRDefault="00577AB5">
            <w:pPr>
              <w:pStyle w:val="ConsPlusNormal"/>
            </w:pPr>
            <w:r>
              <w:t>г. Оренбург, пер. Киселева, д. 32</w:t>
            </w:r>
          </w:p>
        </w:tc>
        <w:tc>
          <w:tcPr>
            <w:tcW w:w="1587" w:type="dxa"/>
          </w:tcPr>
          <w:p w:rsidR="00577AB5" w:rsidRDefault="00577AB5">
            <w:pPr>
              <w:pStyle w:val="ConsPlusNormal"/>
              <w:jc w:val="center"/>
            </w:pPr>
            <w:r>
              <w:t>465,40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83094,46</w:t>
            </w:r>
          </w:p>
        </w:tc>
      </w:tr>
      <w:tr w:rsidR="00577AB5">
        <w:tc>
          <w:tcPr>
            <w:tcW w:w="794" w:type="dxa"/>
          </w:tcPr>
          <w:p w:rsidR="00577AB5" w:rsidRDefault="00577AB5">
            <w:pPr>
              <w:pStyle w:val="ConsPlusNormal"/>
              <w:jc w:val="center"/>
            </w:pPr>
            <w:r>
              <w:t>225.</w:t>
            </w:r>
          </w:p>
        </w:tc>
        <w:tc>
          <w:tcPr>
            <w:tcW w:w="3005" w:type="dxa"/>
          </w:tcPr>
          <w:p w:rsidR="00577AB5" w:rsidRDefault="00577AB5">
            <w:pPr>
              <w:pStyle w:val="ConsPlusNormal"/>
            </w:pPr>
            <w:r>
              <w:t>г. Оренбург, пер. Соляной, д. 20</w:t>
            </w:r>
          </w:p>
        </w:tc>
        <w:tc>
          <w:tcPr>
            <w:tcW w:w="1587" w:type="dxa"/>
          </w:tcPr>
          <w:p w:rsidR="00577AB5" w:rsidRDefault="00577AB5">
            <w:pPr>
              <w:pStyle w:val="ConsPlusNormal"/>
              <w:jc w:val="center"/>
            </w:pPr>
            <w:r>
              <w:t>4248,50</w:t>
            </w:r>
          </w:p>
        </w:tc>
        <w:tc>
          <w:tcPr>
            <w:tcW w:w="2551" w:type="dxa"/>
          </w:tcPr>
          <w:p w:rsidR="00577AB5" w:rsidRDefault="00577AB5">
            <w:pPr>
              <w:pStyle w:val="ConsPlusNormal"/>
              <w:jc w:val="center"/>
            </w:pPr>
            <w:r>
              <w:t>115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167063,79</w:t>
            </w:r>
          </w:p>
        </w:tc>
      </w:tr>
      <w:tr w:rsidR="00577AB5">
        <w:tc>
          <w:tcPr>
            <w:tcW w:w="794" w:type="dxa"/>
          </w:tcPr>
          <w:p w:rsidR="00577AB5" w:rsidRDefault="00577AB5">
            <w:pPr>
              <w:pStyle w:val="ConsPlusNormal"/>
              <w:jc w:val="center"/>
            </w:pPr>
            <w:r>
              <w:t>226.</w:t>
            </w:r>
          </w:p>
        </w:tc>
        <w:tc>
          <w:tcPr>
            <w:tcW w:w="3005" w:type="dxa"/>
          </w:tcPr>
          <w:p w:rsidR="00577AB5" w:rsidRDefault="00577AB5">
            <w:pPr>
              <w:pStyle w:val="ConsPlusNormal"/>
            </w:pPr>
            <w:r>
              <w:t>г. Оренбург, пер. Телевизионный, д. 5</w:t>
            </w:r>
          </w:p>
        </w:tc>
        <w:tc>
          <w:tcPr>
            <w:tcW w:w="1587" w:type="dxa"/>
          </w:tcPr>
          <w:p w:rsidR="00577AB5" w:rsidRDefault="00577AB5">
            <w:pPr>
              <w:pStyle w:val="ConsPlusNormal"/>
              <w:jc w:val="center"/>
            </w:pPr>
            <w:r>
              <w:t>1688,50</w:t>
            </w:r>
          </w:p>
        </w:tc>
        <w:tc>
          <w:tcPr>
            <w:tcW w:w="2551" w:type="dxa"/>
          </w:tcPr>
          <w:p w:rsidR="00577AB5" w:rsidRDefault="00577AB5">
            <w:pPr>
              <w:pStyle w:val="ConsPlusNormal"/>
              <w:jc w:val="center"/>
            </w:pPr>
            <w:r>
              <w:t>54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42159,14</w:t>
            </w:r>
          </w:p>
        </w:tc>
      </w:tr>
      <w:tr w:rsidR="00577AB5">
        <w:tc>
          <w:tcPr>
            <w:tcW w:w="794" w:type="dxa"/>
          </w:tcPr>
          <w:p w:rsidR="00577AB5" w:rsidRDefault="00577AB5">
            <w:pPr>
              <w:pStyle w:val="ConsPlusNormal"/>
              <w:jc w:val="center"/>
            </w:pPr>
            <w:r>
              <w:t>227.</w:t>
            </w:r>
          </w:p>
        </w:tc>
        <w:tc>
          <w:tcPr>
            <w:tcW w:w="3005" w:type="dxa"/>
          </w:tcPr>
          <w:p w:rsidR="00577AB5" w:rsidRDefault="00577AB5">
            <w:pPr>
              <w:pStyle w:val="ConsPlusNormal"/>
            </w:pPr>
            <w:r>
              <w:t>г. Оренбург, пер. Ярославский, д. 1д</w:t>
            </w:r>
          </w:p>
        </w:tc>
        <w:tc>
          <w:tcPr>
            <w:tcW w:w="1587" w:type="dxa"/>
          </w:tcPr>
          <w:p w:rsidR="00577AB5" w:rsidRDefault="00577AB5">
            <w:pPr>
              <w:pStyle w:val="ConsPlusNormal"/>
              <w:jc w:val="center"/>
            </w:pPr>
            <w:r>
              <w:t>5630,80</w:t>
            </w:r>
          </w:p>
        </w:tc>
        <w:tc>
          <w:tcPr>
            <w:tcW w:w="2551" w:type="dxa"/>
          </w:tcPr>
          <w:p w:rsidR="00577AB5" w:rsidRDefault="00577AB5">
            <w:pPr>
              <w:pStyle w:val="ConsPlusNormal"/>
              <w:jc w:val="center"/>
            </w:pPr>
            <w:r>
              <w:t>225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129282,73</w:t>
            </w:r>
          </w:p>
        </w:tc>
      </w:tr>
      <w:tr w:rsidR="00577AB5">
        <w:tc>
          <w:tcPr>
            <w:tcW w:w="794" w:type="dxa"/>
          </w:tcPr>
          <w:p w:rsidR="00577AB5" w:rsidRDefault="00577AB5">
            <w:pPr>
              <w:pStyle w:val="ConsPlusNormal"/>
              <w:jc w:val="center"/>
            </w:pPr>
            <w:r>
              <w:t>228.</w:t>
            </w:r>
          </w:p>
        </w:tc>
        <w:tc>
          <w:tcPr>
            <w:tcW w:w="3005" w:type="dxa"/>
          </w:tcPr>
          <w:p w:rsidR="00577AB5" w:rsidRDefault="00577AB5">
            <w:pPr>
              <w:pStyle w:val="ConsPlusNormal"/>
            </w:pPr>
            <w:r>
              <w:t>г. Оренбург, пл. Привокзальная, д. 3а</w:t>
            </w:r>
          </w:p>
        </w:tc>
        <w:tc>
          <w:tcPr>
            <w:tcW w:w="1587" w:type="dxa"/>
          </w:tcPr>
          <w:p w:rsidR="00577AB5" w:rsidRDefault="00577AB5">
            <w:pPr>
              <w:pStyle w:val="ConsPlusNormal"/>
              <w:jc w:val="center"/>
            </w:pPr>
            <w:r>
              <w:t>873,50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83761,53</w:t>
            </w:r>
          </w:p>
        </w:tc>
      </w:tr>
      <w:tr w:rsidR="00577AB5">
        <w:tc>
          <w:tcPr>
            <w:tcW w:w="794" w:type="dxa"/>
          </w:tcPr>
          <w:p w:rsidR="00577AB5" w:rsidRDefault="00577AB5">
            <w:pPr>
              <w:pStyle w:val="ConsPlusNormal"/>
              <w:jc w:val="center"/>
            </w:pPr>
            <w:r>
              <w:t>229.</w:t>
            </w:r>
          </w:p>
        </w:tc>
        <w:tc>
          <w:tcPr>
            <w:tcW w:w="3005" w:type="dxa"/>
          </w:tcPr>
          <w:p w:rsidR="00577AB5" w:rsidRDefault="00577AB5">
            <w:pPr>
              <w:pStyle w:val="ConsPlusNormal"/>
            </w:pPr>
            <w:r>
              <w:t>г. Оренбург, пр. Больничный, д. 10</w:t>
            </w:r>
          </w:p>
        </w:tc>
        <w:tc>
          <w:tcPr>
            <w:tcW w:w="1587" w:type="dxa"/>
          </w:tcPr>
          <w:p w:rsidR="00577AB5" w:rsidRDefault="00577AB5">
            <w:pPr>
              <w:pStyle w:val="ConsPlusNormal"/>
              <w:jc w:val="center"/>
            </w:pPr>
            <w:r>
              <w:t>4710,30</w:t>
            </w:r>
          </w:p>
        </w:tc>
        <w:tc>
          <w:tcPr>
            <w:tcW w:w="2551" w:type="dxa"/>
          </w:tcPr>
          <w:p w:rsidR="00577AB5" w:rsidRDefault="00577AB5">
            <w:pPr>
              <w:pStyle w:val="ConsPlusNormal"/>
              <w:jc w:val="center"/>
            </w:pPr>
            <w:r>
              <w:t>109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173772,43</w:t>
            </w:r>
          </w:p>
        </w:tc>
      </w:tr>
      <w:tr w:rsidR="00577AB5">
        <w:tc>
          <w:tcPr>
            <w:tcW w:w="794" w:type="dxa"/>
          </w:tcPr>
          <w:p w:rsidR="00577AB5" w:rsidRDefault="00577AB5">
            <w:pPr>
              <w:pStyle w:val="ConsPlusNormal"/>
              <w:jc w:val="center"/>
            </w:pPr>
            <w:r>
              <w:t>230.</w:t>
            </w:r>
          </w:p>
        </w:tc>
        <w:tc>
          <w:tcPr>
            <w:tcW w:w="3005" w:type="dxa"/>
          </w:tcPr>
          <w:p w:rsidR="00577AB5" w:rsidRDefault="00577AB5">
            <w:pPr>
              <w:pStyle w:val="ConsPlusNormal"/>
            </w:pPr>
            <w:r>
              <w:t>г. Оренбург, пр. Больничный, д. 12</w:t>
            </w:r>
          </w:p>
        </w:tc>
        <w:tc>
          <w:tcPr>
            <w:tcW w:w="1587" w:type="dxa"/>
          </w:tcPr>
          <w:p w:rsidR="00577AB5" w:rsidRDefault="00577AB5">
            <w:pPr>
              <w:pStyle w:val="ConsPlusNormal"/>
              <w:jc w:val="center"/>
            </w:pPr>
            <w:r>
              <w:t>4837,70</w:t>
            </w:r>
          </w:p>
        </w:tc>
        <w:tc>
          <w:tcPr>
            <w:tcW w:w="2551" w:type="dxa"/>
          </w:tcPr>
          <w:p w:rsidR="00577AB5" w:rsidRDefault="00577AB5">
            <w:pPr>
              <w:pStyle w:val="ConsPlusNormal"/>
              <w:jc w:val="center"/>
            </w:pPr>
            <w:r>
              <w:t>103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176150,02</w:t>
            </w:r>
          </w:p>
        </w:tc>
      </w:tr>
      <w:tr w:rsidR="00577AB5">
        <w:tc>
          <w:tcPr>
            <w:tcW w:w="794" w:type="dxa"/>
          </w:tcPr>
          <w:p w:rsidR="00577AB5" w:rsidRDefault="00577AB5">
            <w:pPr>
              <w:pStyle w:val="ConsPlusNormal"/>
              <w:jc w:val="center"/>
            </w:pPr>
            <w:r>
              <w:t>231.</w:t>
            </w:r>
          </w:p>
        </w:tc>
        <w:tc>
          <w:tcPr>
            <w:tcW w:w="3005" w:type="dxa"/>
          </w:tcPr>
          <w:p w:rsidR="00577AB5" w:rsidRDefault="00577AB5">
            <w:pPr>
              <w:pStyle w:val="ConsPlusNormal"/>
            </w:pPr>
            <w:r>
              <w:t>г. Оренбург, пр. Больничный, д. 12а</w:t>
            </w:r>
          </w:p>
        </w:tc>
        <w:tc>
          <w:tcPr>
            <w:tcW w:w="1587" w:type="dxa"/>
          </w:tcPr>
          <w:p w:rsidR="00577AB5" w:rsidRDefault="00577AB5">
            <w:pPr>
              <w:pStyle w:val="ConsPlusNormal"/>
              <w:jc w:val="center"/>
            </w:pPr>
            <w:r>
              <w:t>4993,40</w:t>
            </w:r>
          </w:p>
        </w:tc>
        <w:tc>
          <w:tcPr>
            <w:tcW w:w="2551" w:type="dxa"/>
          </w:tcPr>
          <w:p w:rsidR="00577AB5" w:rsidRDefault="00577AB5">
            <w:pPr>
              <w:pStyle w:val="ConsPlusNormal"/>
              <w:jc w:val="center"/>
            </w:pPr>
            <w:r>
              <w:t>108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179055,78</w:t>
            </w:r>
          </w:p>
        </w:tc>
      </w:tr>
      <w:tr w:rsidR="00577AB5">
        <w:tc>
          <w:tcPr>
            <w:tcW w:w="794" w:type="dxa"/>
          </w:tcPr>
          <w:p w:rsidR="00577AB5" w:rsidRDefault="00577AB5">
            <w:pPr>
              <w:pStyle w:val="ConsPlusNormal"/>
              <w:jc w:val="center"/>
            </w:pPr>
            <w:r>
              <w:t>232.</w:t>
            </w:r>
          </w:p>
        </w:tc>
        <w:tc>
          <w:tcPr>
            <w:tcW w:w="3005" w:type="dxa"/>
          </w:tcPr>
          <w:p w:rsidR="00577AB5" w:rsidRDefault="00577AB5">
            <w:pPr>
              <w:pStyle w:val="ConsPlusNormal"/>
            </w:pPr>
            <w:r>
              <w:t>г. Оренбург, пр. Больничный, д. 16</w:t>
            </w:r>
          </w:p>
        </w:tc>
        <w:tc>
          <w:tcPr>
            <w:tcW w:w="1587" w:type="dxa"/>
          </w:tcPr>
          <w:p w:rsidR="00577AB5" w:rsidRDefault="00577AB5">
            <w:pPr>
              <w:pStyle w:val="ConsPlusNormal"/>
              <w:jc w:val="center"/>
            </w:pPr>
            <w:r>
              <w:t>5257,20</w:t>
            </w:r>
          </w:p>
        </w:tc>
        <w:tc>
          <w:tcPr>
            <w:tcW w:w="2551" w:type="dxa"/>
          </w:tcPr>
          <w:p w:rsidR="00577AB5" w:rsidRDefault="00577AB5">
            <w:pPr>
              <w:pStyle w:val="ConsPlusNormal"/>
              <w:jc w:val="center"/>
            </w:pPr>
            <w:r>
              <w:t>148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62553,45</w:t>
            </w:r>
          </w:p>
        </w:tc>
      </w:tr>
      <w:tr w:rsidR="00577AB5">
        <w:tc>
          <w:tcPr>
            <w:tcW w:w="794" w:type="dxa"/>
          </w:tcPr>
          <w:p w:rsidR="00577AB5" w:rsidRDefault="00577AB5">
            <w:pPr>
              <w:pStyle w:val="ConsPlusNormal"/>
              <w:jc w:val="center"/>
            </w:pPr>
            <w:r>
              <w:t>233.</w:t>
            </w:r>
          </w:p>
        </w:tc>
        <w:tc>
          <w:tcPr>
            <w:tcW w:w="3005" w:type="dxa"/>
          </w:tcPr>
          <w:p w:rsidR="00577AB5" w:rsidRDefault="00577AB5">
            <w:pPr>
              <w:pStyle w:val="ConsPlusNormal"/>
            </w:pPr>
            <w:r>
              <w:t>г. Оренбург, пр. Больничный, д. 3</w:t>
            </w:r>
          </w:p>
        </w:tc>
        <w:tc>
          <w:tcPr>
            <w:tcW w:w="1587" w:type="dxa"/>
          </w:tcPr>
          <w:p w:rsidR="00577AB5" w:rsidRDefault="00577AB5">
            <w:pPr>
              <w:pStyle w:val="ConsPlusNormal"/>
              <w:jc w:val="center"/>
            </w:pPr>
            <w:r>
              <w:t>3318,50</w:t>
            </w:r>
          </w:p>
        </w:tc>
        <w:tc>
          <w:tcPr>
            <w:tcW w:w="2551" w:type="dxa"/>
          </w:tcPr>
          <w:p w:rsidR="00577AB5" w:rsidRDefault="00577AB5">
            <w:pPr>
              <w:pStyle w:val="ConsPlusNormal"/>
              <w:jc w:val="center"/>
            </w:pPr>
            <w:r>
              <w:t>81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112601,94</w:t>
            </w:r>
          </w:p>
        </w:tc>
      </w:tr>
      <w:tr w:rsidR="00577AB5">
        <w:tc>
          <w:tcPr>
            <w:tcW w:w="794" w:type="dxa"/>
          </w:tcPr>
          <w:p w:rsidR="00577AB5" w:rsidRDefault="00577AB5">
            <w:pPr>
              <w:pStyle w:val="ConsPlusNormal"/>
              <w:jc w:val="center"/>
            </w:pPr>
            <w:r>
              <w:t>234.</w:t>
            </w:r>
          </w:p>
        </w:tc>
        <w:tc>
          <w:tcPr>
            <w:tcW w:w="3005" w:type="dxa"/>
          </w:tcPr>
          <w:p w:rsidR="00577AB5" w:rsidRDefault="00577AB5">
            <w:pPr>
              <w:pStyle w:val="ConsPlusNormal"/>
            </w:pPr>
            <w:r>
              <w:t>г. Оренбург, пр. Больничный, д. 8а</w:t>
            </w:r>
          </w:p>
        </w:tc>
        <w:tc>
          <w:tcPr>
            <w:tcW w:w="1587" w:type="dxa"/>
          </w:tcPr>
          <w:p w:rsidR="00577AB5" w:rsidRDefault="00577AB5">
            <w:pPr>
              <w:pStyle w:val="ConsPlusNormal"/>
              <w:jc w:val="center"/>
            </w:pPr>
            <w:r>
              <w:t>5229,50</w:t>
            </w:r>
          </w:p>
        </w:tc>
        <w:tc>
          <w:tcPr>
            <w:tcW w:w="2551" w:type="dxa"/>
          </w:tcPr>
          <w:p w:rsidR="00577AB5" w:rsidRDefault="00577AB5">
            <w:pPr>
              <w:pStyle w:val="ConsPlusNormal"/>
              <w:jc w:val="center"/>
            </w:pPr>
            <w:r>
              <w:t>144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268406,12</w:t>
            </w:r>
          </w:p>
        </w:tc>
      </w:tr>
      <w:tr w:rsidR="00577AB5">
        <w:tc>
          <w:tcPr>
            <w:tcW w:w="794" w:type="dxa"/>
          </w:tcPr>
          <w:p w:rsidR="00577AB5" w:rsidRDefault="00577AB5">
            <w:pPr>
              <w:pStyle w:val="ConsPlusNormal"/>
              <w:jc w:val="center"/>
            </w:pPr>
            <w:r>
              <w:t>235.</w:t>
            </w:r>
          </w:p>
        </w:tc>
        <w:tc>
          <w:tcPr>
            <w:tcW w:w="3005" w:type="dxa"/>
          </w:tcPr>
          <w:p w:rsidR="00577AB5" w:rsidRDefault="00577AB5">
            <w:pPr>
              <w:pStyle w:val="ConsPlusNormal"/>
            </w:pPr>
            <w:r>
              <w:t xml:space="preserve">г. Оренбург, пр. Газовиков, д. </w:t>
            </w:r>
            <w:r>
              <w:lastRenderedPageBreak/>
              <w:t>14</w:t>
            </w:r>
          </w:p>
        </w:tc>
        <w:tc>
          <w:tcPr>
            <w:tcW w:w="1587" w:type="dxa"/>
          </w:tcPr>
          <w:p w:rsidR="00577AB5" w:rsidRDefault="00577AB5">
            <w:pPr>
              <w:pStyle w:val="ConsPlusNormal"/>
              <w:jc w:val="center"/>
            </w:pPr>
            <w:r>
              <w:lastRenderedPageBreak/>
              <w:t>5171,00</w:t>
            </w:r>
          </w:p>
        </w:tc>
        <w:tc>
          <w:tcPr>
            <w:tcW w:w="2551" w:type="dxa"/>
          </w:tcPr>
          <w:p w:rsidR="00577AB5" w:rsidRDefault="00577AB5">
            <w:pPr>
              <w:pStyle w:val="ConsPlusNormal"/>
              <w:jc w:val="center"/>
            </w:pPr>
            <w:r>
              <w:t>177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24692,88</w:t>
            </w:r>
          </w:p>
        </w:tc>
      </w:tr>
      <w:tr w:rsidR="00577AB5">
        <w:tc>
          <w:tcPr>
            <w:tcW w:w="794" w:type="dxa"/>
          </w:tcPr>
          <w:p w:rsidR="00577AB5" w:rsidRDefault="00577AB5">
            <w:pPr>
              <w:pStyle w:val="ConsPlusNormal"/>
              <w:jc w:val="center"/>
            </w:pPr>
            <w:r>
              <w:lastRenderedPageBreak/>
              <w:t>236.</w:t>
            </w:r>
          </w:p>
        </w:tc>
        <w:tc>
          <w:tcPr>
            <w:tcW w:w="3005" w:type="dxa"/>
          </w:tcPr>
          <w:p w:rsidR="00577AB5" w:rsidRDefault="00577AB5">
            <w:pPr>
              <w:pStyle w:val="ConsPlusNormal"/>
            </w:pPr>
            <w:r>
              <w:t>г. Оренбург, пр. Газовиков, д. 34</w:t>
            </w:r>
          </w:p>
        </w:tc>
        <w:tc>
          <w:tcPr>
            <w:tcW w:w="1587" w:type="dxa"/>
          </w:tcPr>
          <w:p w:rsidR="00577AB5" w:rsidRDefault="00577AB5">
            <w:pPr>
              <w:pStyle w:val="ConsPlusNormal"/>
              <w:jc w:val="center"/>
            </w:pPr>
            <w:r>
              <w:t>4693,40</w:t>
            </w:r>
          </w:p>
        </w:tc>
        <w:tc>
          <w:tcPr>
            <w:tcW w:w="2551" w:type="dxa"/>
          </w:tcPr>
          <w:p w:rsidR="00577AB5" w:rsidRDefault="00577AB5">
            <w:pPr>
              <w:pStyle w:val="ConsPlusNormal"/>
              <w:jc w:val="center"/>
            </w:pPr>
            <w:r>
              <w:t>142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24425,34</w:t>
            </w:r>
          </w:p>
        </w:tc>
      </w:tr>
      <w:tr w:rsidR="00577AB5">
        <w:tc>
          <w:tcPr>
            <w:tcW w:w="794" w:type="dxa"/>
          </w:tcPr>
          <w:p w:rsidR="00577AB5" w:rsidRDefault="00577AB5">
            <w:pPr>
              <w:pStyle w:val="ConsPlusNormal"/>
              <w:jc w:val="center"/>
            </w:pPr>
            <w:r>
              <w:t>237.</w:t>
            </w:r>
          </w:p>
        </w:tc>
        <w:tc>
          <w:tcPr>
            <w:tcW w:w="3005" w:type="dxa"/>
          </w:tcPr>
          <w:p w:rsidR="00577AB5" w:rsidRDefault="00577AB5">
            <w:pPr>
              <w:pStyle w:val="ConsPlusNormal"/>
            </w:pPr>
            <w:r>
              <w:t>г. Оренбург, пр. Кривцова 1-й, д. 1/1</w:t>
            </w:r>
          </w:p>
        </w:tc>
        <w:tc>
          <w:tcPr>
            <w:tcW w:w="1587" w:type="dxa"/>
          </w:tcPr>
          <w:p w:rsidR="00577AB5" w:rsidRDefault="00577AB5">
            <w:pPr>
              <w:pStyle w:val="ConsPlusNormal"/>
              <w:jc w:val="center"/>
            </w:pPr>
            <w:r>
              <w:t>2233,90</w:t>
            </w:r>
          </w:p>
        </w:tc>
        <w:tc>
          <w:tcPr>
            <w:tcW w:w="2551" w:type="dxa"/>
          </w:tcPr>
          <w:p w:rsidR="00577AB5" w:rsidRDefault="00577AB5">
            <w:pPr>
              <w:pStyle w:val="ConsPlusNormal"/>
              <w:jc w:val="center"/>
            </w:pPr>
            <w:r>
              <w:t>75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127557,03</w:t>
            </w:r>
          </w:p>
        </w:tc>
      </w:tr>
      <w:tr w:rsidR="00577AB5">
        <w:tc>
          <w:tcPr>
            <w:tcW w:w="794" w:type="dxa"/>
          </w:tcPr>
          <w:p w:rsidR="00577AB5" w:rsidRDefault="00577AB5">
            <w:pPr>
              <w:pStyle w:val="ConsPlusNormal"/>
              <w:jc w:val="center"/>
            </w:pPr>
            <w:r>
              <w:t>238.</w:t>
            </w:r>
          </w:p>
        </w:tc>
        <w:tc>
          <w:tcPr>
            <w:tcW w:w="3005" w:type="dxa"/>
          </w:tcPr>
          <w:p w:rsidR="00577AB5" w:rsidRDefault="00577AB5">
            <w:pPr>
              <w:pStyle w:val="ConsPlusNormal"/>
            </w:pPr>
            <w:r>
              <w:t>г. Оренбург, пр. Кривцова 1-й, д. 1/2</w:t>
            </w:r>
          </w:p>
        </w:tc>
        <w:tc>
          <w:tcPr>
            <w:tcW w:w="1587" w:type="dxa"/>
          </w:tcPr>
          <w:p w:rsidR="00577AB5" w:rsidRDefault="00577AB5">
            <w:pPr>
              <w:pStyle w:val="ConsPlusNormal"/>
              <w:jc w:val="center"/>
            </w:pPr>
            <w:r>
              <w:t>4136,60</w:t>
            </w:r>
          </w:p>
        </w:tc>
        <w:tc>
          <w:tcPr>
            <w:tcW w:w="2551" w:type="dxa"/>
          </w:tcPr>
          <w:p w:rsidR="00577AB5" w:rsidRDefault="00577AB5">
            <w:pPr>
              <w:pStyle w:val="ConsPlusNormal"/>
              <w:jc w:val="center"/>
            </w:pPr>
            <w:r>
              <w:t>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119467,31</w:t>
            </w:r>
          </w:p>
        </w:tc>
      </w:tr>
      <w:tr w:rsidR="00577AB5">
        <w:tc>
          <w:tcPr>
            <w:tcW w:w="794" w:type="dxa"/>
          </w:tcPr>
          <w:p w:rsidR="00577AB5" w:rsidRDefault="00577AB5">
            <w:pPr>
              <w:pStyle w:val="ConsPlusNormal"/>
              <w:jc w:val="center"/>
            </w:pPr>
            <w:r>
              <w:t>239.</w:t>
            </w:r>
          </w:p>
        </w:tc>
        <w:tc>
          <w:tcPr>
            <w:tcW w:w="3005" w:type="dxa"/>
          </w:tcPr>
          <w:p w:rsidR="00577AB5" w:rsidRDefault="00577AB5">
            <w:pPr>
              <w:pStyle w:val="ConsPlusNormal"/>
            </w:pPr>
            <w:r>
              <w:t>г. Оренбург, пр. Майский, д. 3</w:t>
            </w:r>
          </w:p>
        </w:tc>
        <w:tc>
          <w:tcPr>
            <w:tcW w:w="1587" w:type="dxa"/>
          </w:tcPr>
          <w:p w:rsidR="00577AB5" w:rsidRDefault="00577AB5">
            <w:pPr>
              <w:pStyle w:val="ConsPlusNormal"/>
              <w:jc w:val="center"/>
            </w:pPr>
            <w:r>
              <w:t>2327,90</w:t>
            </w:r>
          </w:p>
        </w:tc>
        <w:tc>
          <w:tcPr>
            <w:tcW w:w="2551" w:type="dxa"/>
          </w:tcPr>
          <w:p w:rsidR="00577AB5" w:rsidRDefault="00577AB5">
            <w:pPr>
              <w:pStyle w:val="ConsPlusNormal"/>
              <w:jc w:val="center"/>
            </w:pPr>
            <w:r>
              <w:t>82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119458,61</w:t>
            </w:r>
          </w:p>
        </w:tc>
      </w:tr>
      <w:tr w:rsidR="00577AB5">
        <w:tc>
          <w:tcPr>
            <w:tcW w:w="794" w:type="dxa"/>
          </w:tcPr>
          <w:p w:rsidR="00577AB5" w:rsidRDefault="00577AB5">
            <w:pPr>
              <w:pStyle w:val="ConsPlusNormal"/>
              <w:jc w:val="center"/>
            </w:pPr>
            <w:r>
              <w:t>240.</w:t>
            </w:r>
          </w:p>
        </w:tc>
        <w:tc>
          <w:tcPr>
            <w:tcW w:w="3005" w:type="dxa"/>
          </w:tcPr>
          <w:p w:rsidR="00577AB5" w:rsidRDefault="00577AB5">
            <w:pPr>
              <w:pStyle w:val="ConsPlusNormal"/>
            </w:pPr>
            <w:r>
              <w:t>г. Оренбург, пр. Мясокомбината, д. 2</w:t>
            </w:r>
          </w:p>
        </w:tc>
        <w:tc>
          <w:tcPr>
            <w:tcW w:w="1587" w:type="dxa"/>
          </w:tcPr>
          <w:p w:rsidR="00577AB5" w:rsidRDefault="00577AB5">
            <w:pPr>
              <w:pStyle w:val="ConsPlusNormal"/>
              <w:jc w:val="center"/>
            </w:pPr>
            <w:r>
              <w:t>959,20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56829,41</w:t>
            </w:r>
          </w:p>
        </w:tc>
      </w:tr>
      <w:tr w:rsidR="00577AB5">
        <w:tc>
          <w:tcPr>
            <w:tcW w:w="794" w:type="dxa"/>
          </w:tcPr>
          <w:p w:rsidR="00577AB5" w:rsidRDefault="00577AB5">
            <w:pPr>
              <w:pStyle w:val="ConsPlusNormal"/>
              <w:jc w:val="center"/>
            </w:pPr>
            <w:r>
              <w:t>241.</w:t>
            </w:r>
          </w:p>
        </w:tc>
        <w:tc>
          <w:tcPr>
            <w:tcW w:w="3005" w:type="dxa"/>
          </w:tcPr>
          <w:p w:rsidR="00577AB5" w:rsidRDefault="00577AB5">
            <w:pPr>
              <w:pStyle w:val="ConsPlusNormal"/>
            </w:pPr>
            <w:r>
              <w:t>г. Оренбург, пр. Светлый, д. 3</w:t>
            </w:r>
          </w:p>
        </w:tc>
        <w:tc>
          <w:tcPr>
            <w:tcW w:w="1587" w:type="dxa"/>
          </w:tcPr>
          <w:p w:rsidR="00577AB5" w:rsidRDefault="00577AB5">
            <w:pPr>
              <w:pStyle w:val="ConsPlusNormal"/>
              <w:jc w:val="center"/>
            </w:pPr>
            <w:r>
              <w:t>4420,50</w:t>
            </w:r>
          </w:p>
        </w:tc>
        <w:tc>
          <w:tcPr>
            <w:tcW w:w="2551" w:type="dxa"/>
          </w:tcPr>
          <w:p w:rsidR="00577AB5" w:rsidRDefault="00577AB5">
            <w:pPr>
              <w:pStyle w:val="ConsPlusNormal"/>
              <w:jc w:val="center"/>
            </w:pPr>
            <w:r>
              <w:t>167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47803,70</w:t>
            </w:r>
          </w:p>
        </w:tc>
      </w:tr>
      <w:tr w:rsidR="00577AB5">
        <w:tc>
          <w:tcPr>
            <w:tcW w:w="794" w:type="dxa"/>
          </w:tcPr>
          <w:p w:rsidR="00577AB5" w:rsidRDefault="00577AB5">
            <w:pPr>
              <w:pStyle w:val="ConsPlusNormal"/>
              <w:jc w:val="center"/>
            </w:pPr>
            <w:r>
              <w:t>242.</w:t>
            </w:r>
          </w:p>
        </w:tc>
        <w:tc>
          <w:tcPr>
            <w:tcW w:w="3005" w:type="dxa"/>
          </w:tcPr>
          <w:p w:rsidR="00577AB5" w:rsidRDefault="00577AB5">
            <w:pPr>
              <w:pStyle w:val="ConsPlusNormal"/>
            </w:pPr>
            <w:r>
              <w:t>г. Оренбург, пр. Светлый, д. 5</w:t>
            </w:r>
          </w:p>
        </w:tc>
        <w:tc>
          <w:tcPr>
            <w:tcW w:w="1587" w:type="dxa"/>
          </w:tcPr>
          <w:p w:rsidR="00577AB5" w:rsidRDefault="00577AB5">
            <w:pPr>
              <w:pStyle w:val="ConsPlusNormal"/>
              <w:jc w:val="center"/>
            </w:pPr>
            <w:r>
              <w:t>4570,90</w:t>
            </w:r>
          </w:p>
        </w:tc>
        <w:tc>
          <w:tcPr>
            <w:tcW w:w="2551" w:type="dxa"/>
          </w:tcPr>
          <w:p w:rsidR="00577AB5" w:rsidRDefault="00577AB5">
            <w:pPr>
              <w:pStyle w:val="ConsPlusNormal"/>
              <w:jc w:val="center"/>
            </w:pPr>
            <w:r>
              <w:t>151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58896,41</w:t>
            </w:r>
          </w:p>
        </w:tc>
      </w:tr>
      <w:tr w:rsidR="00577AB5">
        <w:tc>
          <w:tcPr>
            <w:tcW w:w="794" w:type="dxa"/>
          </w:tcPr>
          <w:p w:rsidR="00577AB5" w:rsidRDefault="00577AB5">
            <w:pPr>
              <w:pStyle w:val="ConsPlusNormal"/>
              <w:jc w:val="center"/>
            </w:pPr>
            <w:r>
              <w:t>243.</w:t>
            </w:r>
          </w:p>
        </w:tc>
        <w:tc>
          <w:tcPr>
            <w:tcW w:w="3005" w:type="dxa"/>
          </w:tcPr>
          <w:p w:rsidR="00577AB5" w:rsidRDefault="00577AB5">
            <w:pPr>
              <w:pStyle w:val="ConsPlusNormal"/>
            </w:pPr>
            <w:r>
              <w:t>г. Оренбург, просп. Братьев Коростелевых, д. 48</w:t>
            </w:r>
          </w:p>
        </w:tc>
        <w:tc>
          <w:tcPr>
            <w:tcW w:w="1587" w:type="dxa"/>
          </w:tcPr>
          <w:p w:rsidR="00577AB5" w:rsidRDefault="00577AB5">
            <w:pPr>
              <w:pStyle w:val="ConsPlusNormal"/>
              <w:jc w:val="center"/>
            </w:pPr>
            <w:r>
              <w:t>1539,80</w:t>
            </w:r>
          </w:p>
        </w:tc>
        <w:tc>
          <w:tcPr>
            <w:tcW w:w="2551" w:type="dxa"/>
          </w:tcPr>
          <w:p w:rsidR="00577AB5" w:rsidRDefault="00577AB5">
            <w:pPr>
              <w:pStyle w:val="ConsPlusNormal"/>
              <w:jc w:val="center"/>
            </w:pPr>
            <w:r>
              <w:t>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109405,08</w:t>
            </w:r>
          </w:p>
        </w:tc>
      </w:tr>
      <w:tr w:rsidR="00577AB5">
        <w:tc>
          <w:tcPr>
            <w:tcW w:w="794" w:type="dxa"/>
          </w:tcPr>
          <w:p w:rsidR="00577AB5" w:rsidRDefault="00577AB5">
            <w:pPr>
              <w:pStyle w:val="ConsPlusNormal"/>
              <w:jc w:val="center"/>
            </w:pPr>
            <w:r>
              <w:t>244.</w:t>
            </w:r>
          </w:p>
        </w:tc>
        <w:tc>
          <w:tcPr>
            <w:tcW w:w="3005" w:type="dxa"/>
          </w:tcPr>
          <w:p w:rsidR="00577AB5" w:rsidRDefault="00577AB5">
            <w:pPr>
              <w:pStyle w:val="ConsPlusNormal"/>
            </w:pPr>
            <w:r>
              <w:t>г. Оренбург, просп. Братьев Коростелевых, д. 50</w:t>
            </w:r>
          </w:p>
        </w:tc>
        <w:tc>
          <w:tcPr>
            <w:tcW w:w="1587" w:type="dxa"/>
          </w:tcPr>
          <w:p w:rsidR="00577AB5" w:rsidRDefault="00577AB5">
            <w:pPr>
              <w:pStyle w:val="ConsPlusNormal"/>
              <w:jc w:val="center"/>
            </w:pPr>
            <w:r>
              <w:t>1525,60</w:t>
            </w:r>
          </w:p>
        </w:tc>
        <w:tc>
          <w:tcPr>
            <w:tcW w:w="2551" w:type="dxa"/>
          </w:tcPr>
          <w:p w:rsidR="00577AB5" w:rsidRDefault="00577AB5">
            <w:pPr>
              <w:pStyle w:val="ConsPlusNormal"/>
              <w:jc w:val="center"/>
            </w:pPr>
            <w:r>
              <w:t>47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109033,39</w:t>
            </w:r>
          </w:p>
        </w:tc>
      </w:tr>
      <w:tr w:rsidR="00577AB5">
        <w:tc>
          <w:tcPr>
            <w:tcW w:w="794" w:type="dxa"/>
          </w:tcPr>
          <w:p w:rsidR="00577AB5" w:rsidRDefault="00577AB5">
            <w:pPr>
              <w:pStyle w:val="ConsPlusNormal"/>
              <w:jc w:val="center"/>
            </w:pPr>
            <w:r>
              <w:t>245.</w:t>
            </w:r>
          </w:p>
        </w:tc>
        <w:tc>
          <w:tcPr>
            <w:tcW w:w="3005" w:type="dxa"/>
          </w:tcPr>
          <w:p w:rsidR="00577AB5" w:rsidRDefault="00577AB5">
            <w:pPr>
              <w:pStyle w:val="ConsPlusNormal"/>
            </w:pPr>
            <w:r>
              <w:t>г. Оренбург, просп. Братьев Коростелевых, д. 8</w:t>
            </w:r>
          </w:p>
        </w:tc>
        <w:tc>
          <w:tcPr>
            <w:tcW w:w="1587" w:type="dxa"/>
          </w:tcPr>
          <w:p w:rsidR="00577AB5" w:rsidRDefault="00577AB5">
            <w:pPr>
              <w:pStyle w:val="ConsPlusNormal"/>
              <w:jc w:val="center"/>
            </w:pPr>
            <w:r>
              <w:t>1270,60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212662,87</w:t>
            </w:r>
          </w:p>
        </w:tc>
      </w:tr>
      <w:tr w:rsidR="00577AB5">
        <w:tc>
          <w:tcPr>
            <w:tcW w:w="794" w:type="dxa"/>
          </w:tcPr>
          <w:p w:rsidR="00577AB5" w:rsidRDefault="00577AB5">
            <w:pPr>
              <w:pStyle w:val="ConsPlusNormal"/>
              <w:jc w:val="center"/>
            </w:pPr>
            <w:r>
              <w:t>246.</w:t>
            </w:r>
          </w:p>
        </w:tc>
        <w:tc>
          <w:tcPr>
            <w:tcW w:w="3005" w:type="dxa"/>
          </w:tcPr>
          <w:p w:rsidR="00577AB5" w:rsidRDefault="00577AB5">
            <w:pPr>
              <w:pStyle w:val="ConsPlusNormal"/>
            </w:pPr>
            <w:r>
              <w:t>г. Оренбург, просп. Гагарина, д. 13а</w:t>
            </w:r>
          </w:p>
        </w:tc>
        <w:tc>
          <w:tcPr>
            <w:tcW w:w="1587" w:type="dxa"/>
          </w:tcPr>
          <w:p w:rsidR="00577AB5" w:rsidRDefault="00577AB5">
            <w:pPr>
              <w:pStyle w:val="ConsPlusNormal"/>
              <w:jc w:val="center"/>
            </w:pPr>
            <w:r>
              <w:t>7439,40</w:t>
            </w:r>
          </w:p>
        </w:tc>
        <w:tc>
          <w:tcPr>
            <w:tcW w:w="2551" w:type="dxa"/>
          </w:tcPr>
          <w:p w:rsidR="00577AB5" w:rsidRDefault="00577AB5">
            <w:pPr>
              <w:pStyle w:val="ConsPlusNormal"/>
              <w:jc w:val="center"/>
            </w:pPr>
            <w:r>
              <w:t>149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160674,05</w:t>
            </w:r>
          </w:p>
        </w:tc>
      </w:tr>
      <w:tr w:rsidR="00577AB5">
        <w:tc>
          <w:tcPr>
            <w:tcW w:w="794" w:type="dxa"/>
          </w:tcPr>
          <w:p w:rsidR="00577AB5" w:rsidRDefault="00577AB5">
            <w:pPr>
              <w:pStyle w:val="ConsPlusNormal"/>
              <w:jc w:val="center"/>
            </w:pPr>
            <w:r>
              <w:t>247.</w:t>
            </w:r>
          </w:p>
        </w:tc>
        <w:tc>
          <w:tcPr>
            <w:tcW w:w="3005" w:type="dxa"/>
          </w:tcPr>
          <w:p w:rsidR="00577AB5" w:rsidRDefault="00577AB5">
            <w:pPr>
              <w:pStyle w:val="ConsPlusNormal"/>
            </w:pPr>
            <w:r>
              <w:t>г. Оренбург, просп. Гагарина, д. 23/1</w:t>
            </w:r>
          </w:p>
        </w:tc>
        <w:tc>
          <w:tcPr>
            <w:tcW w:w="1587" w:type="dxa"/>
          </w:tcPr>
          <w:p w:rsidR="00577AB5" w:rsidRDefault="00577AB5">
            <w:pPr>
              <w:pStyle w:val="ConsPlusNormal"/>
              <w:jc w:val="center"/>
            </w:pPr>
            <w:r>
              <w:t>9867,18</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27353,38</w:t>
            </w:r>
          </w:p>
        </w:tc>
      </w:tr>
      <w:tr w:rsidR="00577AB5">
        <w:tc>
          <w:tcPr>
            <w:tcW w:w="794" w:type="dxa"/>
          </w:tcPr>
          <w:p w:rsidR="00577AB5" w:rsidRDefault="00577AB5">
            <w:pPr>
              <w:pStyle w:val="ConsPlusNormal"/>
              <w:jc w:val="center"/>
            </w:pPr>
            <w:r>
              <w:t>248.</w:t>
            </w:r>
          </w:p>
        </w:tc>
        <w:tc>
          <w:tcPr>
            <w:tcW w:w="3005" w:type="dxa"/>
          </w:tcPr>
          <w:p w:rsidR="00577AB5" w:rsidRDefault="00577AB5">
            <w:pPr>
              <w:pStyle w:val="ConsPlusNormal"/>
            </w:pPr>
            <w:r>
              <w:t xml:space="preserve">г. Оренбург, просп. Гагарина, </w:t>
            </w:r>
            <w:r>
              <w:lastRenderedPageBreak/>
              <w:t>д. 23/3</w:t>
            </w:r>
          </w:p>
        </w:tc>
        <w:tc>
          <w:tcPr>
            <w:tcW w:w="1587" w:type="dxa"/>
          </w:tcPr>
          <w:p w:rsidR="00577AB5" w:rsidRDefault="00577AB5">
            <w:pPr>
              <w:pStyle w:val="ConsPlusNormal"/>
              <w:jc w:val="center"/>
            </w:pPr>
            <w:r>
              <w:lastRenderedPageBreak/>
              <w:t>14728,74</w:t>
            </w:r>
          </w:p>
        </w:tc>
        <w:tc>
          <w:tcPr>
            <w:tcW w:w="2551" w:type="dxa"/>
          </w:tcPr>
          <w:p w:rsidR="00577AB5" w:rsidRDefault="00577AB5">
            <w:pPr>
              <w:pStyle w:val="ConsPlusNormal"/>
              <w:jc w:val="center"/>
            </w:pPr>
            <w:r>
              <w:t>66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167602,79</w:t>
            </w:r>
          </w:p>
        </w:tc>
      </w:tr>
      <w:tr w:rsidR="00577AB5">
        <w:tc>
          <w:tcPr>
            <w:tcW w:w="794" w:type="dxa"/>
          </w:tcPr>
          <w:p w:rsidR="00577AB5" w:rsidRDefault="00577AB5">
            <w:pPr>
              <w:pStyle w:val="ConsPlusNormal"/>
              <w:jc w:val="center"/>
            </w:pPr>
            <w:r>
              <w:lastRenderedPageBreak/>
              <w:t>249.</w:t>
            </w:r>
          </w:p>
        </w:tc>
        <w:tc>
          <w:tcPr>
            <w:tcW w:w="3005" w:type="dxa"/>
          </w:tcPr>
          <w:p w:rsidR="00577AB5" w:rsidRDefault="00577AB5">
            <w:pPr>
              <w:pStyle w:val="ConsPlusNormal"/>
            </w:pPr>
            <w:r>
              <w:t>г. Оренбург, просп. Гагарина, д. 23/5</w:t>
            </w:r>
          </w:p>
        </w:tc>
        <w:tc>
          <w:tcPr>
            <w:tcW w:w="1587" w:type="dxa"/>
          </w:tcPr>
          <w:p w:rsidR="00577AB5" w:rsidRDefault="00577AB5">
            <w:pPr>
              <w:pStyle w:val="ConsPlusNormal"/>
              <w:jc w:val="center"/>
            </w:pPr>
            <w:r>
              <w:t>6397,50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98719,15</w:t>
            </w:r>
          </w:p>
        </w:tc>
      </w:tr>
      <w:tr w:rsidR="00577AB5">
        <w:tc>
          <w:tcPr>
            <w:tcW w:w="794" w:type="dxa"/>
          </w:tcPr>
          <w:p w:rsidR="00577AB5" w:rsidRDefault="00577AB5">
            <w:pPr>
              <w:pStyle w:val="ConsPlusNormal"/>
              <w:jc w:val="center"/>
            </w:pPr>
            <w:r>
              <w:t>250.</w:t>
            </w:r>
          </w:p>
        </w:tc>
        <w:tc>
          <w:tcPr>
            <w:tcW w:w="3005" w:type="dxa"/>
          </w:tcPr>
          <w:p w:rsidR="00577AB5" w:rsidRDefault="00577AB5">
            <w:pPr>
              <w:pStyle w:val="ConsPlusNormal"/>
            </w:pPr>
            <w:r>
              <w:t>г. Оренбург, просп. Гагарина, д. 23а</w:t>
            </w:r>
          </w:p>
        </w:tc>
        <w:tc>
          <w:tcPr>
            <w:tcW w:w="1587" w:type="dxa"/>
          </w:tcPr>
          <w:p w:rsidR="00577AB5" w:rsidRDefault="00577AB5">
            <w:pPr>
              <w:pStyle w:val="ConsPlusNormal"/>
              <w:jc w:val="center"/>
            </w:pPr>
            <w:r>
              <w:t>18220,10</w:t>
            </w:r>
          </w:p>
        </w:tc>
        <w:tc>
          <w:tcPr>
            <w:tcW w:w="2551" w:type="dxa"/>
          </w:tcPr>
          <w:p w:rsidR="00577AB5" w:rsidRDefault="00577AB5">
            <w:pPr>
              <w:pStyle w:val="ConsPlusNormal"/>
              <w:jc w:val="center"/>
            </w:pPr>
            <w:r>
              <w:t>77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39456,58</w:t>
            </w:r>
          </w:p>
        </w:tc>
      </w:tr>
      <w:tr w:rsidR="00577AB5">
        <w:tc>
          <w:tcPr>
            <w:tcW w:w="794" w:type="dxa"/>
          </w:tcPr>
          <w:p w:rsidR="00577AB5" w:rsidRDefault="00577AB5">
            <w:pPr>
              <w:pStyle w:val="ConsPlusNormal"/>
              <w:jc w:val="center"/>
            </w:pPr>
            <w:r>
              <w:t>251.</w:t>
            </w:r>
          </w:p>
        </w:tc>
        <w:tc>
          <w:tcPr>
            <w:tcW w:w="3005" w:type="dxa"/>
          </w:tcPr>
          <w:p w:rsidR="00577AB5" w:rsidRDefault="00577AB5">
            <w:pPr>
              <w:pStyle w:val="ConsPlusNormal"/>
            </w:pPr>
            <w:r>
              <w:t>г. Оренбург, просп. Гагарина, д. 25/3</w:t>
            </w:r>
          </w:p>
        </w:tc>
        <w:tc>
          <w:tcPr>
            <w:tcW w:w="1587" w:type="dxa"/>
          </w:tcPr>
          <w:p w:rsidR="00577AB5" w:rsidRDefault="00577AB5">
            <w:pPr>
              <w:pStyle w:val="ConsPlusNormal"/>
              <w:jc w:val="center"/>
            </w:pPr>
            <w:r>
              <w:t>14634,80</w:t>
            </w:r>
          </w:p>
        </w:tc>
        <w:tc>
          <w:tcPr>
            <w:tcW w:w="2551" w:type="dxa"/>
          </w:tcPr>
          <w:p w:rsidR="00577AB5" w:rsidRDefault="00577AB5">
            <w:pPr>
              <w:pStyle w:val="ConsPlusNormal"/>
              <w:jc w:val="center"/>
            </w:pPr>
            <w:r>
              <w:t>66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37447,39</w:t>
            </w:r>
          </w:p>
        </w:tc>
      </w:tr>
      <w:tr w:rsidR="00577AB5">
        <w:tc>
          <w:tcPr>
            <w:tcW w:w="794" w:type="dxa"/>
          </w:tcPr>
          <w:p w:rsidR="00577AB5" w:rsidRDefault="00577AB5">
            <w:pPr>
              <w:pStyle w:val="ConsPlusNormal"/>
              <w:jc w:val="center"/>
            </w:pPr>
            <w:r>
              <w:t>252.</w:t>
            </w:r>
          </w:p>
        </w:tc>
        <w:tc>
          <w:tcPr>
            <w:tcW w:w="3005" w:type="dxa"/>
          </w:tcPr>
          <w:p w:rsidR="00577AB5" w:rsidRDefault="00577AB5">
            <w:pPr>
              <w:pStyle w:val="ConsPlusNormal"/>
            </w:pPr>
            <w:r>
              <w:t>г. Оренбург, просп. Гагарина, д. 25/4</w:t>
            </w:r>
          </w:p>
        </w:tc>
        <w:tc>
          <w:tcPr>
            <w:tcW w:w="1587" w:type="dxa"/>
          </w:tcPr>
          <w:p w:rsidR="00577AB5" w:rsidRDefault="00577AB5">
            <w:pPr>
              <w:pStyle w:val="ConsPlusNormal"/>
              <w:jc w:val="center"/>
            </w:pPr>
            <w:r>
              <w:t>9647,50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27202,08</w:t>
            </w:r>
          </w:p>
        </w:tc>
      </w:tr>
      <w:tr w:rsidR="00577AB5">
        <w:tc>
          <w:tcPr>
            <w:tcW w:w="794" w:type="dxa"/>
          </w:tcPr>
          <w:p w:rsidR="00577AB5" w:rsidRDefault="00577AB5">
            <w:pPr>
              <w:pStyle w:val="ConsPlusNormal"/>
              <w:jc w:val="center"/>
            </w:pPr>
            <w:r>
              <w:t>253.</w:t>
            </w:r>
          </w:p>
        </w:tc>
        <w:tc>
          <w:tcPr>
            <w:tcW w:w="3005" w:type="dxa"/>
          </w:tcPr>
          <w:p w:rsidR="00577AB5" w:rsidRDefault="00577AB5">
            <w:pPr>
              <w:pStyle w:val="ConsPlusNormal"/>
            </w:pPr>
            <w:r>
              <w:t>г. Оренбург, просп. Гагарина, д. 25/5</w:t>
            </w:r>
          </w:p>
        </w:tc>
        <w:tc>
          <w:tcPr>
            <w:tcW w:w="1587" w:type="dxa"/>
          </w:tcPr>
          <w:p w:rsidR="00577AB5" w:rsidRDefault="00577AB5">
            <w:pPr>
              <w:pStyle w:val="ConsPlusNormal"/>
              <w:jc w:val="center"/>
            </w:pPr>
            <w:r>
              <w:t>4911,50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24547,52</w:t>
            </w:r>
          </w:p>
        </w:tc>
      </w:tr>
      <w:tr w:rsidR="00577AB5">
        <w:tc>
          <w:tcPr>
            <w:tcW w:w="794" w:type="dxa"/>
          </w:tcPr>
          <w:p w:rsidR="00577AB5" w:rsidRDefault="00577AB5">
            <w:pPr>
              <w:pStyle w:val="ConsPlusNormal"/>
              <w:jc w:val="center"/>
            </w:pPr>
            <w:r>
              <w:t>254.</w:t>
            </w:r>
          </w:p>
        </w:tc>
        <w:tc>
          <w:tcPr>
            <w:tcW w:w="3005" w:type="dxa"/>
          </w:tcPr>
          <w:p w:rsidR="00577AB5" w:rsidRDefault="00577AB5">
            <w:pPr>
              <w:pStyle w:val="ConsPlusNormal"/>
            </w:pPr>
            <w:r>
              <w:t>г. Оренбург, просп. Гагарина, д. 25б</w:t>
            </w:r>
          </w:p>
        </w:tc>
        <w:tc>
          <w:tcPr>
            <w:tcW w:w="1587" w:type="dxa"/>
          </w:tcPr>
          <w:p w:rsidR="00577AB5" w:rsidRDefault="00577AB5">
            <w:pPr>
              <w:pStyle w:val="ConsPlusNormal"/>
              <w:jc w:val="center"/>
            </w:pPr>
            <w:r>
              <w:t>6447,73</w:t>
            </w:r>
          </w:p>
        </w:tc>
        <w:tc>
          <w:tcPr>
            <w:tcW w:w="2551" w:type="dxa"/>
          </w:tcPr>
          <w:p w:rsidR="00577AB5" w:rsidRDefault="00577AB5">
            <w:pPr>
              <w:pStyle w:val="ConsPlusNormal"/>
              <w:jc w:val="center"/>
            </w:pPr>
            <w:r>
              <w:t>223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40056,39</w:t>
            </w:r>
          </w:p>
        </w:tc>
      </w:tr>
      <w:tr w:rsidR="00577AB5">
        <w:tc>
          <w:tcPr>
            <w:tcW w:w="794" w:type="dxa"/>
          </w:tcPr>
          <w:p w:rsidR="00577AB5" w:rsidRDefault="00577AB5">
            <w:pPr>
              <w:pStyle w:val="ConsPlusNormal"/>
              <w:jc w:val="center"/>
            </w:pPr>
            <w:r>
              <w:t>255.</w:t>
            </w:r>
          </w:p>
        </w:tc>
        <w:tc>
          <w:tcPr>
            <w:tcW w:w="3005" w:type="dxa"/>
          </w:tcPr>
          <w:p w:rsidR="00577AB5" w:rsidRDefault="00577AB5">
            <w:pPr>
              <w:pStyle w:val="ConsPlusNormal"/>
            </w:pPr>
            <w:r>
              <w:t>г. Оренбург, просп. Гагарина, д. 27</w:t>
            </w:r>
          </w:p>
        </w:tc>
        <w:tc>
          <w:tcPr>
            <w:tcW w:w="1587" w:type="dxa"/>
          </w:tcPr>
          <w:p w:rsidR="00577AB5" w:rsidRDefault="00577AB5">
            <w:pPr>
              <w:pStyle w:val="ConsPlusNormal"/>
              <w:jc w:val="center"/>
            </w:pPr>
            <w:r>
              <w:t>2729,80</w:t>
            </w:r>
          </w:p>
        </w:tc>
        <w:tc>
          <w:tcPr>
            <w:tcW w:w="2551" w:type="dxa"/>
          </w:tcPr>
          <w:p w:rsidR="00577AB5" w:rsidRDefault="00577AB5">
            <w:pPr>
              <w:pStyle w:val="ConsPlusNormal"/>
              <w:jc w:val="center"/>
            </w:pPr>
            <w:r>
              <w:t>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20197,50</w:t>
            </w:r>
          </w:p>
        </w:tc>
      </w:tr>
      <w:tr w:rsidR="00577AB5">
        <w:tc>
          <w:tcPr>
            <w:tcW w:w="794" w:type="dxa"/>
          </w:tcPr>
          <w:p w:rsidR="00577AB5" w:rsidRDefault="00577AB5">
            <w:pPr>
              <w:pStyle w:val="ConsPlusNormal"/>
              <w:jc w:val="center"/>
            </w:pPr>
            <w:r>
              <w:t>256.</w:t>
            </w:r>
          </w:p>
        </w:tc>
        <w:tc>
          <w:tcPr>
            <w:tcW w:w="3005" w:type="dxa"/>
          </w:tcPr>
          <w:p w:rsidR="00577AB5" w:rsidRDefault="00577AB5">
            <w:pPr>
              <w:pStyle w:val="ConsPlusNormal"/>
            </w:pPr>
            <w:r>
              <w:t>г. Оренбург, просп. Гагарина, д. 27/2</w:t>
            </w:r>
          </w:p>
        </w:tc>
        <w:tc>
          <w:tcPr>
            <w:tcW w:w="1587" w:type="dxa"/>
          </w:tcPr>
          <w:p w:rsidR="00577AB5" w:rsidRDefault="00577AB5">
            <w:pPr>
              <w:pStyle w:val="ConsPlusNormal"/>
              <w:jc w:val="center"/>
            </w:pPr>
            <w:r>
              <w:t>12339,10</w:t>
            </w:r>
          </w:p>
        </w:tc>
        <w:tc>
          <w:tcPr>
            <w:tcW w:w="2551" w:type="dxa"/>
          </w:tcPr>
          <w:p w:rsidR="00577AB5" w:rsidRDefault="00577AB5">
            <w:pPr>
              <w:pStyle w:val="ConsPlusNormal"/>
              <w:jc w:val="center"/>
            </w:pPr>
            <w:r>
              <w:t>252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36160,60</w:t>
            </w:r>
          </w:p>
        </w:tc>
      </w:tr>
      <w:tr w:rsidR="00577AB5">
        <w:tc>
          <w:tcPr>
            <w:tcW w:w="794" w:type="dxa"/>
          </w:tcPr>
          <w:p w:rsidR="00577AB5" w:rsidRDefault="00577AB5">
            <w:pPr>
              <w:pStyle w:val="ConsPlusNormal"/>
              <w:jc w:val="center"/>
            </w:pPr>
            <w:r>
              <w:t>257.</w:t>
            </w:r>
          </w:p>
        </w:tc>
        <w:tc>
          <w:tcPr>
            <w:tcW w:w="3005" w:type="dxa"/>
          </w:tcPr>
          <w:p w:rsidR="00577AB5" w:rsidRDefault="00577AB5">
            <w:pPr>
              <w:pStyle w:val="ConsPlusNormal"/>
            </w:pPr>
            <w:r>
              <w:t>г. Оренбург, просп. Гагарина, д. 31/1</w:t>
            </w:r>
          </w:p>
        </w:tc>
        <w:tc>
          <w:tcPr>
            <w:tcW w:w="1587" w:type="dxa"/>
          </w:tcPr>
          <w:p w:rsidR="00577AB5" w:rsidRDefault="00577AB5">
            <w:pPr>
              <w:pStyle w:val="ConsPlusNormal"/>
              <w:jc w:val="center"/>
            </w:pPr>
            <w:r>
              <w:t>10333,00</w:t>
            </w:r>
          </w:p>
        </w:tc>
        <w:tc>
          <w:tcPr>
            <w:tcW w:w="2551" w:type="dxa"/>
          </w:tcPr>
          <w:p w:rsidR="00577AB5" w:rsidRDefault="00577AB5">
            <w:pPr>
              <w:pStyle w:val="ConsPlusNormal"/>
              <w:jc w:val="center"/>
            </w:pPr>
            <w:r>
              <w:t>209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27586,09</w:t>
            </w:r>
          </w:p>
        </w:tc>
      </w:tr>
      <w:tr w:rsidR="00577AB5">
        <w:tc>
          <w:tcPr>
            <w:tcW w:w="794" w:type="dxa"/>
          </w:tcPr>
          <w:p w:rsidR="00577AB5" w:rsidRDefault="00577AB5">
            <w:pPr>
              <w:pStyle w:val="ConsPlusNormal"/>
              <w:jc w:val="center"/>
            </w:pPr>
            <w:r>
              <w:t>258.</w:t>
            </w:r>
          </w:p>
        </w:tc>
        <w:tc>
          <w:tcPr>
            <w:tcW w:w="3005" w:type="dxa"/>
          </w:tcPr>
          <w:p w:rsidR="00577AB5" w:rsidRDefault="00577AB5">
            <w:pPr>
              <w:pStyle w:val="ConsPlusNormal"/>
            </w:pPr>
            <w:r>
              <w:t>г. Оренбург, просп. Гагарина, д. 31/3</w:t>
            </w:r>
          </w:p>
        </w:tc>
        <w:tc>
          <w:tcPr>
            <w:tcW w:w="1587" w:type="dxa"/>
          </w:tcPr>
          <w:p w:rsidR="00577AB5" w:rsidRDefault="00577AB5">
            <w:pPr>
              <w:pStyle w:val="ConsPlusNormal"/>
              <w:jc w:val="center"/>
            </w:pPr>
            <w:r>
              <w:t>7626,40</w:t>
            </w:r>
          </w:p>
        </w:tc>
        <w:tc>
          <w:tcPr>
            <w:tcW w:w="2551" w:type="dxa"/>
          </w:tcPr>
          <w:p w:rsidR="00577AB5" w:rsidRDefault="00577AB5">
            <w:pPr>
              <w:pStyle w:val="ConsPlusNormal"/>
              <w:jc w:val="center"/>
            </w:pPr>
            <w:r>
              <w:t>151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26069,12</w:t>
            </w:r>
          </w:p>
        </w:tc>
      </w:tr>
      <w:tr w:rsidR="00577AB5">
        <w:tc>
          <w:tcPr>
            <w:tcW w:w="794" w:type="dxa"/>
          </w:tcPr>
          <w:p w:rsidR="00577AB5" w:rsidRDefault="00577AB5">
            <w:pPr>
              <w:pStyle w:val="ConsPlusNormal"/>
              <w:jc w:val="center"/>
            </w:pPr>
            <w:r>
              <w:t>259.</w:t>
            </w:r>
          </w:p>
        </w:tc>
        <w:tc>
          <w:tcPr>
            <w:tcW w:w="3005" w:type="dxa"/>
          </w:tcPr>
          <w:p w:rsidR="00577AB5" w:rsidRDefault="00577AB5">
            <w:pPr>
              <w:pStyle w:val="ConsPlusNormal"/>
            </w:pPr>
            <w:r>
              <w:t>г. Оренбург, просп. Гагарина, д. 33/1</w:t>
            </w:r>
          </w:p>
        </w:tc>
        <w:tc>
          <w:tcPr>
            <w:tcW w:w="1587" w:type="dxa"/>
          </w:tcPr>
          <w:p w:rsidR="00577AB5" w:rsidRDefault="00577AB5">
            <w:pPr>
              <w:pStyle w:val="ConsPlusNormal"/>
              <w:jc w:val="center"/>
            </w:pPr>
            <w:r>
              <w:t>5460,20</w:t>
            </w:r>
          </w:p>
        </w:tc>
        <w:tc>
          <w:tcPr>
            <w:tcW w:w="2551" w:type="dxa"/>
          </w:tcPr>
          <w:p w:rsidR="00577AB5" w:rsidRDefault="00577AB5">
            <w:pPr>
              <w:pStyle w:val="ConsPlusNormal"/>
              <w:jc w:val="center"/>
            </w:pPr>
            <w:r>
              <w:t>101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24854,90</w:t>
            </w:r>
          </w:p>
        </w:tc>
      </w:tr>
      <w:tr w:rsidR="00577AB5">
        <w:tc>
          <w:tcPr>
            <w:tcW w:w="794" w:type="dxa"/>
          </w:tcPr>
          <w:p w:rsidR="00577AB5" w:rsidRDefault="00577AB5">
            <w:pPr>
              <w:pStyle w:val="ConsPlusNormal"/>
              <w:jc w:val="center"/>
            </w:pPr>
            <w:r>
              <w:t>260.</w:t>
            </w:r>
          </w:p>
        </w:tc>
        <w:tc>
          <w:tcPr>
            <w:tcW w:w="3005" w:type="dxa"/>
          </w:tcPr>
          <w:p w:rsidR="00577AB5" w:rsidRDefault="00577AB5">
            <w:pPr>
              <w:pStyle w:val="ConsPlusNormal"/>
            </w:pPr>
            <w:r>
              <w:t xml:space="preserve">г. Оренбург, просп. Гагарина, </w:t>
            </w:r>
            <w:r>
              <w:lastRenderedPageBreak/>
              <w:t>д. 37/6</w:t>
            </w:r>
          </w:p>
        </w:tc>
        <w:tc>
          <w:tcPr>
            <w:tcW w:w="1587" w:type="dxa"/>
          </w:tcPr>
          <w:p w:rsidR="00577AB5" w:rsidRDefault="00577AB5">
            <w:pPr>
              <w:pStyle w:val="ConsPlusNormal"/>
              <w:jc w:val="center"/>
            </w:pPr>
            <w:r>
              <w:lastRenderedPageBreak/>
              <w:t>6784,90</w:t>
            </w:r>
          </w:p>
        </w:tc>
        <w:tc>
          <w:tcPr>
            <w:tcW w:w="2551" w:type="dxa"/>
          </w:tcPr>
          <w:p w:rsidR="00577AB5" w:rsidRDefault="00577AB5">
            <w:pPr>
              <w:pStyle w:val="ConsPlusNormal"/>
              <w:jc w:val="center"/>
            </w:pPr>
            <w:r>
              <w:t>225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127334,88</w:t>
            </w:r>
          </w:p>
        </w:tc>
      </w:tr>
      <w:tr w:rsidR="00577AB5">
        <w:tc>
          <w:tcPr>
            <w:tcW w:w="794" w:type="dxa"/>
          </w:tcPr>
          <w:p w:rsidR="00577AB5" w:rsidRDefault="00577AB5">
            <w:pPr>
              <w:pStyle w:val="ConsPlusNormal"/>
              <w:jc w:val="center"/>
            </w:pPr>
            <w:r>
              <w:lastRenderedPageBreak/>
              <w:t>261.</w:t>
            </w:r>
          </w:p>
        </w:tc>
        <w:tc>
          <w:tcPr>
            <w:tcW w:w="3005" w:type="dxa"/>
          </w:tcPr>
          <w:p w:rsidR="00577AB5" w:rsidRDefault="00577AB5">
            <w:pPr>
              <w:pStyle w:val="ConsPlusNormal"/>
            </w:pPr>
            <w:r>
              <w:t>г. Оренбург, просп. Гагарина, д. 40/1</w:t>
            </w:r>
          </w:p>
        </w:tc>
        <w:tc>
          <w:tcPr>
            <w:tcW w:w="1587" w:type="dxa"/>
          </w:tcPr>
          <w:p w:rsidR="00577AB5" w:rsidRDefault="00577AB5">
            <w:pPr>
              <w:pStyle w:val="ConsPlusNormal"/>
              <w:jc w:val="center"/>
            </w:pPr>
            <w:r>
              <w:t>4868,60</w:t>
            </w:r>
          </w:p>
        </w:tc>
        <w:tc>
          <w:tcPr>
            <w:tcW w:w="2551" w:type="dxa"/>
          </w:tcPr>
          <w:p w:rsidR="00577AB5" w:rsidRDefault="00577AB5">
            <w:pPr>
              <w:pStyle w:val="ConsPlusNormal"/>
              <w:jc w:val="center"/>
            </w:pPr>
            <w:r>
              <w:t>157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81876,62</w:t>
            </w:r>
          </w:p>
        </w:tc>
      </w:tr>
      <w:tr w:rsidR="00577AB5">
        <w:tc>
          <w:tcPr>
            <w:tcW w:w="794" w:type="dxa"/>
          </w:tcPr>
          <w:p w:rsidR="00577AB5" w:rsidRDefault="00577AB5">
            <w:pPr>
              <w:pStyle w:val="ConsPlusNormal"/>
              <w:jc w:val="center"/>
            </w:pPr>
            <w:r>
              <w:t>262.</w:t>
            </w:r>
          </w:p>
        </w:tc>
        <w:tc>
          <w:tcPr>
            <w:tcW w:w="3005" w:type="dxa"/>
          </w:tcPr>
          <w:p w:rsidR="00577AB5" w:rsidRDefault="00577AB5">
            <w:pPr>
              <w:pStyle w:val="ConsPlusNormal"/>
            </w:pPr>
            <w:r>
              <w:t>г. Оренбург, просп. Гагарина, д. 43</w:t>
            </w:r>
          </w:p>
        </w:tc>
        <w:tc>
          <w:tcPr>
            <w:tcW w:w="1587" w:type="dxa"/>
          </w:tcPr>
          <w:p w:rsidR="00577AB5" w:rsidRDefault="00577AB5">
            <w:pPr>
              <w:pStyle w:val="ConsPlusNormal"/>
              <w:jc w:val="center"/>
            </w:pPr>
            <w:r>
              <w:t>5843,40</w:t>
            </w:r>
          </w:p>
        </w:tc>
        <w:tc>
          <w:tcPr>
            <w:tcW w:w="2551" w:type="dxa"/>
          </w:tcPr>
          <w:p w:rsidR="00577AB5" w:rsidRDefault="00577AB5">
            <w:pPr>
              <w:pStyle w:val="ConsPlusNormal"/>
              <w:jc w:val="center"/>
            </w:pPr>
            <w:r>
              <w:t>170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98519,00</w:t>
            </w:r>
          </w:p>
        </w:tc>
      </w:tr>
      <w:tr w:rsidR="00577AB5">
        <w:tc>
          <w:tcPr>
            <w:tcW w:w="794" w:type="dxa"/>
          </w:tcPr>
          <w:p w:rsidR="00577AB5" w:rsidRDefault="00577AB5">
            <w:pPr>
              <w:pStyle w:val="ConsPlusNormal"/>
              <w:jc w:val="center"/>
            </w:pPr>
            <w:r>
              <w:t>263.</w:t>
            </w:r>
          </w:p>
        </w:tc>
        <w:tc>
          <w:tcPr>
            <w:tcW w:w="3005" w:type="dxa"/>
          </w:tcPr>
          <w:p w:rsidR="00577AB5" w:rsidRDefault="00577AB5">
            <w:pPr>
              <w:pStyle w:val="ConsPlusNormal"/>
            </w:pPr>
            <w:r>
              <w:t>г. Оренбург, просп. Гагарина, д. 43/1</w:t>
            </w:r>
          </w:p>
        </w:tc>
        <w:tc>
          <w:tcPr>
            <w:tcW w:w="1587" w:type="dxa"/>
          </w:tcPr>
          <w:p w:rsidR="00577AB5" w:rsidRDefault="00577AB5">
            <w:pPr>
              <w:pStyle w:val="ConsPlusNormal"/>
              <w:jc w:val="center"/>
            </w:pPr>
            <w:r>
              <w:t>7634,00</w:t>
            </w:r>
          </w:p>
        </w:tc>
        <w:tc>
          <w:tcPr>
            <w:tcW w:w="2551" w:type="dxa"/>
          </w:tcPr>
          <w:p w:rsidR="00577AB5" w:rsidRDefault="00577AB5">
            <w:pPr>
              <w:pStyle w:val="ConsPlusNormal"/>
              <w:jc w:val="center"/>
            </w:pPr>
            <w:r>
              <w:t>151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26073,38</w:t>
            </w:r>
          </w:p>
        </w:tc>
      </w:tr>
      <w:tr w:rsidR="00577AB5">
        <w:tc>
          <w:tcPr>
            <w:tcW w:w="794" w:type="dxa"/>
          </w:tcPr>
          <w:p w:rsidR="00577AB5" w:rsidRDefault="00577AB5">
            <w:pPr>
              <w:pStyle w:val="ConsPlusNormal"/>
              <w:jc w:val="center"/>
            </w:pPr>
            <w:r>
              <w:t>264.</w:t>
            </w:r>
          </w:p>
        </w:tc>
        <w:tc>
          <w:tcPr>
            <w:tcW w:w="3005" w:type="dxa"/>
          </w:tcPr>
          <w:p w:rsidR="00577AB5" w:rsidRDefault="00577AB5">
            <w:pPr>
              <w:pStyle w:val="ConsPlusNormal"/>
            </w:pPr>
            <w:r>
              <w:t>г. Оренбург, просп. Гагарина, д. 44/2</w:t>
            </w:r>
          </w:p>
        </w:tc>
        <w:tc>
          <w:tcPr>
            <w:tcW w:w="1587" w:type="dxa"/>
          </w:tcPr>
          <w:p w:rsidR="00577AB5" w:rsidRDefault="00577AB5">
            <w:pPr>
              <w:pStyle w:val="ConsPlusNormal"/>
              <w:jc w:val="center"/>
            </w:pPr>
            <w:r>
              <w:t>14192,20</w:t>
            </w:r>
          </w:p>
        </w:tc>
        <w:tc>
          <w:tcPr>
            <w:tcW w:w="2551" w:type="dxa"/>
          </w:tcPr>
          <w:p w:rsidR="00577AB5" w:rsidRDefault="00577AB5">
            <w:pPr>
              <w:pStyle w:val="ConsPlusNormal"/>
              <w:jc w:val="center"/>
            </w:pPr>
            <w:r>
              <w:t>456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95872,92</w:t>
            </w:r>
          </w:p>
        </w:tc>
      </w:tr>
      <w:tr w:rsidR="00577AB5">
        <w:tc>
          <w:tcPr>
            <w:tcW w:w="794" w:type="dxa"/>
          </w:tcPr>
          <w:p w:rsidR="00577AB5" w:rsidRDefault="00577AB5">
            <w:pPr>
              <w:pStyle w:val="ConsPlusNormal"/>
              <w:jc w:val="center"/>
            </w:pPr>
            <w:r>
              <w:t>265.</w:t>
            </w:r>
          </w:p>
        </w:tc>
        <w:tc>
          <w:tcPr>
            <w:tcW w:w="3005" w:type="dxa"/>
          </w:tcPr>
          <w:p w:rsidR="00577AB5" w:rsidRDefault="00577AB5">
            <w:pPr>
              <w:pStyle w:val="ConsPlusNormal"/>
            </w:pPr>
            <w:r>
              <w:t>г. Оренбург, просп. Гагарина, д. 49</w:t>
            </w:r>
          </w:p>
        </w:tc>
        <w:tc>
          <w:tcPr>
            <w:tcW w:w="1587" w:type="dxa"/>
          </w:tcPr>
          <w:p w:rsidR="00577AB5" w:rsidRDefault="00577AB5">
            <w:pPr>
              <w:pStyle w:val="ConsPlusNormal"/>
              <w:jc w:val="center"/>
            </w:pPr>
            <w:r>
              <w:t>4069,40</w:t>
            </w:r>
          </w:p>
        </w:tc>
        <w:tc>
          <w:tcPr>
            <w:tcW w:w="2551" w:type="dxa"/>
          </w:tcPr>
          <w:p w:rsidR="00577AB5" w:rsidRDefault="00577AB5">
            <w:pPr>
              <w:pStyle w:val="ConsPlusNormal"/>
              <w:jc w:val="center"/>
            </w:pPr>
            <w:r>
              <w:t>156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55792,08</w:t>
            </w:r>
          </w:p>
        </w:tc>
      </w:tr>
      <w:tr w:rsidR="00577AB5">
        <w:tc>
          <w:tcPr>
            <w:tcW w:w="794" w:type="dxa"/>
          </w:tcPr>
          <w:p w:rsidR="00577AB5" w:rsidRDefault="00577AB5">
            <w:pPr>
              <w:pStyle w:val="ConsPlusNormal"/>
              <w:jc w:val="center"/>
            </w:pPr>
            <w:r>
              <w:t>266.</w:t>
            </w:r>
          </w:p>
        </w:tc>
        <w:tc>
          <w:tcPr>
            <w:tcW w:w="3005" w:type="dxa"/>
          </w:tcPr>
          <w:p w:rsidR="00577AB5" w:rsidRDefault="00577AB5">
            <w:pPr>
              <w:pStyle w:val="ConsPlusNormal"/>
            </w:pPr>
            <w:r>
              <w:t>г. Оренбург, просп. Гагарина, д. 51</w:t>
            </w:r>
          </w:p>
        </w:tc>
        <w:tc>
          <w:tcPr>
            <w:tcW w:w="1587" w:type="dxa"/>
          </w:tcPr>
          <w:p w:rsidR="00577AB5" w:rsidRDefault="00577AB5">
            <w:pPr>
              <w:pStyle w:val="ConsPlusNormal"/>
              <w:jc w:val="center"/>
            </w:pPr>
            <w:r>
              <w:t>4099,10</w:t>
            </w:r>
          </w:p>
        </w:tc>
        <w:tc>
          <w:tcPr>
            <w:tcW w:w="2551" w:type="dxa"/>
          </w:tcPr>
          <w:p w:rsidR="00577AB5" w:rsidRDefault="00577AB5">
            <w:pPr>
              <w:pStyle w:val="ConsPlusNormal"/>
              <w:jc w:val="center"/>
            </w:pPr>
            <w:r>
              <w:t>117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120137,52</w:t>
            </w:r>
          </w:p>
        </w:tc>
      </w:tr>
      <w:tr w:rsidR="00577AB5">
        <w:tc>
          <w:tcPr>
            <w:tcW w:w="794" w:type="dxa"/>
          </w:tcPr>
          <w:p w:rsidR="00577AB5" w:rsidRDefault="00577AB5">
            <w:pPr>
              <w:pStyle w:val="ConsPlusNormal"/>
              <w:jc w:val="center"/>
            </w:pPr>
            <w:r>
              <w:t>267.</w:t>
            </w:r>
          </w:p>
        </w:tc>
        <w:tc>
          <w:tcPr>
            <w:tcW w:w="3005" w:type="dxa"/>
          </w:tcPr>
          <w:p w:rsidR="00577AB5" w:rsidRDefault="00577AB5">
            <w:pPr>
              <w:pStyle w:val="ConsPlusNormal"/>
            </w:pPr>
            <w:r>
              <w:t>г. Оренбург, просп. Гагарина, д. 52/1</w:t>
            </w:r>
          </w:p>
        </w:tc>
        <w:tc>
          <w:tcPr>
            <w:tcW w:w="1587" w:type="dxa"/>
          </w:tcPr>
          <w:p w:rsidR="00577AB5" w:rsidRDefault="00577AB5">
            <w:pPr>
              <w:pStyle w:val="ConsPlusNormal"/>
              <w:jc w:val="center"/>
            </w:pPr>
            <w:r>
              <w:t>4798,70</w:t>
            </w:r>
          </w:p>
        </w:tc>
        <w:tc>
          <w:tcPr>
            <w:tcW w:w="2551" w:type="dxa"/>
          </w:tcPr>
          <w:p w:rsidR="00577AB5" w:rsidRDefault="00577AB5">
            <w:pPr>
              <w:pStyle w:val="ConsPlusNormal"/>
              <w:jc w:val="center"/>
            </w:pPr>
            <w:r>
              <w:t>96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93201,62</w:t>
            </w:r>
          </w:p>
        </w:tc>
      </w:tr>
      <w:tr w:rsidR="00577AB5">
        <w:tc>
          <w:tcPr>
            <w:tcW w:w="794" w:type="dxa"/>
          </w:tcPr>
          <w:p w:rsidR="00577AB5" w:rsidRDefault="00577AB5">
            <w:pPr>
              <w:pStyle w:val="ConsPlusNormal"/>
              <w:jc w:val="center"/>
            </w:pPr>
            <w:r>
              <w:t>268.</w:t>
            </w:r>
          </w:p>
        </w:tc>
        <w:tc>
          <w:tcPr>
            <w:tcW w:w="3005" w:type="dxa"/>
          </w:tcPr>
          <w:p w:rsidR="00577AB5" w:rsidRDefault="00577AB5">
            <w:pPr>
              <w:pStyle w:val="ConsPlusNormal"/>
            </w:pPr>
            <w:r>
              <w:t>г. Оренбург, просп. Гагарина, д. 54/1</w:t>
            </w:r>
          </w:p>
        </w:tc>
        <w:tc>
          <w:tcPr>
            <w:tcW w:w="1587" w:type="dxa"/>
          </w:tcPr>
          <w:p w:rsidR="00577AB5" w:rsidRDefault="00577AB5">
            <w:pPr>
              <w:pStyle w:val="ConsPlusNormal"/>
              <w:jc w:val="center"/>
            </w:pPr>
            <w:r>
              <w:t>11663,80</w:t>
            </w:r>
          </w:p>
        </w:tc>
        <w:tc>
          <w:tcPr>
            <w:tcW w:w="2551" w:type="dxa"/>
          </w:tcPr>
          <w:p w:rsidR="00577AB5" w:rsidRDefault="00577AB5">
            <w:pPr>
              <w:pStyle w:val="ConsPlusNormal"/>
              <w:jc w:val="center"/>
            </w:pPr>
            <w:r>
              <w:t>302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28331,57</w:t>
            </w:r>
          </w:p>
        </w:tc>
      </w:tr>
      <w:tr w:rsidR="00577AB5">
        <w:tc>
          <w:tcPr>
            <w:tcW w:w="794" w:type="dxa"/>
          </w:tcPr>
          <w:p w:rsidR="00577AB5" w:rsidRDefault="00577AB5">
            <w:pPr>
              <w:pStyle w:val="ConsPlusNormal"/>
              <w:jc w:val="center"/>
            </w:pPr>
            <w:r>
              <w:t>269.</w:t>
            </w:r>
          </w:p>
        </w:tc>
        <w:tc>
          <w:tcPr>
            <w:tcW w:w="3005" w:type="dxa"/>
          </w:tcPr>
          <w:p w:rsidR="00577AB5" w:rsidRDefault="00577AB5">
            <w:pPr>
              <w:pStyle w:val="ConsPlusNormal"/>
            </w:pPr>
            <w:r>
              <w:t>г. Оренбург, просп. Дзержинского, д. 11</w:t>
            </w:r>
          </w:p>
        </w:tc>
        <w:tc>
          <w:tcPr>
            <w:tcW w:w="1587" w:type="dxa"/>
          </w:tcPr>
          <w:p w:rsidR="00577AB5" w:rsidRDefault="00577AB5">
            <w:pPr>
              <w:pStyle w:val="ConsPlusNormal"/>
              <w:jc w:val="center"/>
            </w:pPr>
            <w:r>
              <w:t>3828,20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23939,91</w:t>
            </w:r>
          </w:p>
        </w:tc>
      </w:tr>
      <w:tr w:rsidR="00577AB5">
        <w:tc>
          <w:tcPr>
            <w:tcW w:w="794" w:type="dxa"/>
          </w:tcPr>
          <w:p w:rsidR="00577AB5" w:rsidRDefault="00577AB5">
            <w:pPr>
              <w:pStyle w:val="ConsPlusNormal"/>
              <w:jc w:val="center"/>
            </w:pPr>
            <w:r>
              <w:t>270.</w:t>
            </w:r>
          </w:p>
        </w:tc>
        <w:tc>
          <w:tcPr>
            <w:tcW w:w="3005" w:type="dxa"/>
          </w:tcPr>
          <w:p w:rsidR="00577AB5" w:rsidRDefault="00577AB5">
            <w:pPr>
              <w:pStyle w:val="ConsPlusNormal"/>
            </w:pPr>
            <w:r>
              <w:t>г. Оренбург, просп. Дзержинского, д. 31/1</w:t>
            </w:r>
          </w:p>
        </w:tc>
        <w:tc>
          <w:tcPr>
            <w:tcW w:w="1587" w:type="dxa"/>
          </w:tcPr>
          <w:p w:rsidR="00577AB5" w:rsidRDefault="00577AB5">
            <w:pPr>
              <w:pStyle w:val="ConsPlusNormal"/>
              <w:jc w:val="center"/>
            </w:pPr>
            <w:r>
              <w:t>6827,40</w:t>
            </w:r>
          </w:p>
        </w:tc>
        <w:tc>
          <w:tcPr>
            <w:tcW w:w="2551" w:type="dxa"/>
          </w:tcPr>
          <w:p w:rsidR="00577AB5" w:rsidRDefault="00577AB5">
            <w:pPr>
              <w:pStyle w:val="ConsPlusNormal"/>
              <w:jc w:val="center"/>
            </w:pPr>
            <w:r>
              <w:t>190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175522,56</w:t>
            </w:r>
          </w:p>
        </w:tc>
      </w:tr>
      <w:tr w:rsidR="00577AB5">
        <w:tc>
          <w:tcPr>
            <w:tcW w:w="794" w:type="dxa"/>
          </w:tcPr>
          <w:p w:rsidR="00577AB5" w:rsidRDefault="00577AB5">
            <w:pPr>
              <w:pStyle w:val="ConsPlusNormal"/>
              <w:jc w:val="center"/>
            </w:pPr>
            <w:r>
              <w:t>271.</w:t>
            </w:r>
          </w:p>
        </w:tc>
        <w:tc>
          <w:tcPr>
            <w:tcW w:w="3005" w:type="dxa"/>
          </w:tcPr>
          <w:p w:rsidR="00577AB5" w:rsidRDefault="00577AB5">
            <w:pPr>
              <w:pStyle w:val="ConsPlusNormal"/>
            </w:pPr>
            <w:r>
              <w:t>г. Оренбург, просп. Дзержинского, д. 32/1</w:t>
            </w:r>
          </w:p>
        </w:tc>
        <w:tc>
          <w:tcPr>
            <w:tcW w:w="1587" w:type="dxa"/>
          </w:tcPr>
          <w:p w:rsidR="00577AB5" w:rsidRDefault="00577AB5">
            <w:pPr>
              <w:pStyle w:val="ConsPlusNormal"/>
              <w:jc w:val="center"/>
            </w:pPr>
            <w:r>
              <w:t>4782,30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58309,79</w:t>
            </w:r>
          </w:p>
        </w:tc>
      </w:tr>
      <w:tr w:rsidR="00577AB5">
        <w:tc>
          <w:tcPr>
            <w:tcW w:w="794" w:type="dxa"/>
          </w:tcPr>
          <w:p w:rsidR="00577AB5" w:rsidRDefault="00577AB5">
            <w:pPr>
              <w:pStyle w:val="ConsPlusNormal"/>
              <w:jc w:val="center"/>
            </w:pPr>
            <w:r>
              <w:t>272.</w:t>
            </w:r>
          </w:p>
        </w:tc>
        <w:tc>
          <w:tcPr>
            <w:tcW w:w="3005" w:type="dxa"/>
          </w:tcPr>
          <w:p w:rsidR="00577AB5" w:rsidRDefault="00577AB5">
            <w:pPr>
              <w:pStyle w:val="ConsPlusNormal"/>
            </w:pPr>
            <w:r>
              <w:t xml:space="preserve">г. Оренбург, просп. </w:t>
            </w:r>
            <w:r>
              <w:lastRenderedPageBreak/>
              <w:t>Дзержинского, д. 33</w:t>
            </w:r>
          </w:p>
        </w:tc>
        <w:tc>
          <w:tcPr>
            <w:tcW w:w="1587" w:type="dxa"/>
          </w:tcPr>
          <w:p w:rsidR="00577AB5" w:rsidRDefault="00577AB5">
            <w:pPr>
              <w:pStyle w:val="ConsPlusNormal"/>
              <w:jc w:val="center"/>
            </w:pPr>
            <w:r>
              <w:lastRenderedPageBreak/>
              <w:t>4333,90</w:t>
            </w:r>
          </w:p>
        </w:tc>
        <w:tc>
          <w:tcPr>
            <w:tcW w:w="2551" w:type="dxa"/>
          </w:tcPr>
          <w:p w:rsidR="00577AB5" w:rsidRDefault="00577AB5">
            <w:pPr>
              <w:pStyle w:val="ConsPlusNormal"/>
              <w:jc w:val="center"/>
            </w:pPr>
            <w:r>
              <w:t>130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159244,44</w:t>
            </w:r>
          </w:p>
        </w:tc>
      </w:tr>
      <w:tr w:rsidR="00577AB5">
        <w:tc>
          <w:tcPr>
            <w:tcW w:w="794" w:type="dxa"/>
          </w:tcPr>
          <w:p w:rsidR="00577AB5" w:rsidRDefault="00577AB5">
            <w:pPr>
              <w:pStyle w:val="ConsPlusNormal"/>
              <w:jc w:val="center"/>
            </w:pPr>
            <w:r>
              <w:lastRenderedPageBreak/>
              <w:t>273.</w:t>
            </w:r>
          </w:p>
        </w:tc>
        <w:tc>
          <w:tcPr>
            <w:tcW w:w="3005" w:type="dxa"/>
          </w:tcPr>
          <w:p w:rsidR="00577AB5" w:rsidRDefault="00577AB5">
            <w:pPr>
              <w:pStyle w:val="ConsPlusNormal"/>
            </w:pPr>
            <w:r>
              <w:t>г. Оренбург, просп. Дзержинского, д. 33/1</w:t>
            </w:r>
          </w:p>
        </w:tc>
        <w:tc>
          <w:tcPr>
            <w:tcW w:w="1587" w:type="dxa"/>
          </w:tcPr>
          <w:p w:rsidR="00577AB5" w:rsidRDefault="00577AB5">
            <w:pPr>
              <w:pStyle w:val="ConsPlusNormal"/>
              <w:jc w:val="center"/>
            </w:pPr>
            <w:r>
              <w:t>6739,80</w:t>
            </w:r>
          </w:p>
        </w:tc>
        <w:tc>
          <w:tcPr>
            <w:tcW w:w="2551" w:type="dxa"/>
          </w:tcPr>
          <w:p w:rsidR="00577AB5" w:rsidRDefault="00577AB5">
            <w:pPr>
              <w:pStyle w:val="ConsPlusNormal"/>
              <w:jc w:val="center"/>
            </w:pPr>
            <w:r>
              <w:t>186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174187,36</w:t>
            </w:r>
          </w:p>
        </w:tc>
      </w:tr>
      <w:tr w:rsidR="00577AB5">
        <w:tc>
          <w:tcPr>
            <w:tcW w:w="794" w:type="dxa"/>
          </w:tcPr>
          <w:p w:rsidR="00577AB5" w:rsidRDefault="00577AB5">
            <w:pPr>
              <w:pStyle w:val="ConsPlusNormal"/>
              <w:jc w:val="center"/>
            </w:pPr>
            <w:r>
              <w:t>274.</w:t>
            </w:r>
          </w:p>
        </w:tc>
        <w:tc>
          <w:tcPr>
            <w:tcW w:w="3005" w:type="dxa"/>
          </w:tcPr>
          <w:p w:rsidR="00577AB5" w:rsidRDefault="00577AB5">
            <w:pPr>
              <w:pStyle w:val="ConsPlusNormal"/>
            </w:pPr>
            <w:r>
              <w:t>г. Оренбург, просп. Дзержинского, д. 35/1</w:t>
            </w:r>
          </w:p>
        </w:tc>
        <w:tc>
          <w:tcPr>
            <w:tcW w:w="1587" w:type="dxa"/>
          </w:tcPr>
          <w:p w:rsidR="00577AB5" w:rsidRDefault="00577AB5">
            <w:pPr>
              <w:pStyle w:val="ConsPlusNormal"/>
              <w:jc w:val="center"/>
            </w:pPr>
            <w:r>
              <w:t>6915,70</w:t>
            </w:r>
          </w:p>
        </w:tc>
        <w:tc>
          <w:tcPr>
            <w:tcW w:w="2551" w:type="dxa"/>
          </w:tcPr>
          <w:p w:rsidR="00577AB5" w:rsidRDefault="00577AB5">
            <w:pPr>
              <w:pStyle w:val="ConsPlusNormal"/>
              <w:jc w:val="center"/>
            </w:pPr>
            <w:r>
              <w:t>190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57721,73</w:t>
            </w:r>
          </w:p>
        </w:tc>
      </w:tr>
      <w:tr w:rsidR="00577AB5">
        <w:tc>
          <w:tcPr>
            <w:tcW w:w="794" w:type="dxa"/>
          </w:tcPr>
          <w:p w:rsidR="00577AB5" w:rsidRDefault="00577AB5">
            <w:pPr>
              <w:pStyle w:val="ConsPlusNormal"/>
              <w:jc w:val="center"/>
            </w:pPr>
            <w:r>
              <w:t>275.</w:t>
            </w:r>
          </w:p>
        </w:tc>
        <w:tc>
          <w:tcPr>
            <w:tcW w:w="3005" w:type="dxa"/>
          </w:tcPr>
          <w:p w:rsidR="00577AB5" w:rsidRDefault="00577AB5">
            <w:pPr>
              <w:pStyle w:val="ConsPlusNormal"/>
            </w:pPr>
            <w:r>
              <w:t>г. Оренбург, просп. Дзержинского, д. 6</w:t>
            </w:r>
          </w:p>
        </w:tc>
        <w:tc>
          <w:tcPr>
            <w:tcW w:w="1587" w:type="dxa"/>
          </w:tcPr>
          <w:p w:rsidR="00577AB5" w:rsidRDefault="00577AB5">
            <w:pPr>
              <w:pStyle w:val="ConsPlusNormal"/>
              <w:jc w:val="center"/>
            </w:pPr>
            <w:r>
              <w:t>7061,50</w:t>
            </w:r>
          </w:p>
        </w:tc>
        <w:tc>
          <w:tcPr>
            <w:tcW w:w="2551" w:type="dxa"/>
          </w:tcPr>
          <w:p w:rsidR="00577AB5" w:rsidRDefault="00577AB5">
            <w:pPr>
              <w:pStyle w:val="ConsPlusNormal"/>
              <w:jc w:val="center"/>
            </w:pPr>
            <w:r>
              <w:t>451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75258,83</w:t>
            </w:r>
          </w:p>
        </w:tc>
      </w:tr>
      <w:tr w:rsidR="00577AB5">
        <w:tc>
          <w:tcPr>
            <w:tcW w:w="794" w:type="dxa"/>
          </w:tcPr>
          <w:p w:rsidR="00577AB5" w:rsidRDefault="00577AB5">
            <w:pPr>
              <w:pStyle w:val="ConsPlusNormal"/>
              <w:jc w:val="center"/>
            </w:pPr>
            <w:r>
              <w:t>276.</w:t>
            </w:r>
          </w:p>
        </w:tc>
        <w:tc>
          <w:tcPr>
            <w:tcW w:w="3005" w:type="dxa"/>
          </w:tcPr>
          <w:p w:rsidR="00577AB5" w:rsidRDefault="00577AB5">
            <w:pPr>
              <w:pStyle w:val="ConsPlusNormal"/>
            </w:pPr>
            <w:r>
              <w:t>г. Оренбург, просп. Дзержинского, д. 7/1</w:t>
            </w:r>
          </w:p>
        </w:tc>
        <w:tc>
          <w:tcPr>
            <w:tcW w:w="1587" w:type="dxa"/>
          </w:tcPr>
          <w:p w:rsidR="00577AB5" w:rsidRDefault="00577AB5">
            <w:pPr>
              <w:pStyle w:val="ConsPlusNormal"/>
              <w:jc w:val="center"/>
            </w:pPr>
            <w:r>
              <w:t>9325,30</w:t>
            </w:r>
          </w:p>
        </w:tc>
        <w:tc>
          <w:tcPr>
            <w:tcW w:w="2551" w:type="dxa"/>
          </w:tcPr>
          <w:p w:rsidR="00577AB5" w:rsidRDefault="00577AB5">
            <w:pPr>
              <w:pStyle w:val="ConsPlusNormal"/>
              <w:jc w:val="center"/>
            </w:pPr>
            <w:r>
              <w:t>320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27021,57</w:t>
            </w:r>
          </w:p>
        </w:tc>
      </w:tr>
      <w:tr w:rsidR="00577AB5">
        <w:tc>
          <w:tcPr>
            <w:tcW w:w="794" w:type="dxa"/>
          </w:tcPr>
          <w:p w:rsidR="00577AB5" w:rsidRDefault="00577AB5">
            <w:pPr>
              <w:pStyle w:val="ConsPlusNormal"/>
              <w:jc w:val="center"/>
            </w:pPr>
            <w:r>
              <w:t>277.</w:t>
            </w:r>
          </w:p>
        </w:tc>
        <w:tc>
          <w:tcPr>
            <w:tcW w:w="3005" w:type="dxa"/>
          </w:tcPr>
          <w:p w:rsidR="00577AB5" w:rsidRDefault="00577AB5">
            <w:pPr>
              <w:pStyle w:val="ConsPlusNormal"/>
            </w:pPr>
            <w:r>
              <w:t>г. Оренбург, просп. Парковый, д. 46</w:t>
            </w:r>
          </w:p>
        </w:tc>
        <w:tc>
          <w:tcPr>
            <w:tcW w:w="1587" w:type="dxa"/>
          </w:tcPr>
          <w:p w:rsidR="00577AB5" w:rsidRDefault="00577AB5">
            <w:pPr>
              <w:pStyle w:val="ConsPlusNormal"/>
              <w:jc w:val="center"/>
            </w:pPr>
            <w:r>
              <w:t>3215,80</w:t>
            </w:r>
          </w:p>
        </w:tc>
        <w:tc>
          <w:tcPr>
            <w:tcW w:w="2551" w:type="dxa"/>
          </w:tcPr>
          <w:p w:rsidR="00577AB5" w:rsidRDefault="00577AB5">
            <w:pPr>
              <w:pStyle w:val="ConsPlusNormal"/>
              <w:jc w:val="center"/>
            </w:pPr>
            <w:r>
              <w:t>94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72762,46</w:t>
            </w:r>
          </w:p>
        </w:tc>
      </w:tr>
      <w:tr w:rsidR="00577AB5">
        <w:tc>
          <w:tcPr>
            <w:tcW w:w="794" w:type="dxa"/>
          </w:tcPr>
          <w:p w:rsidR="00577AB5" w:rsidRDefault="00577AB5">
            <w:pPr>
              <w:pStyle w:val="ConsPlusNormal"/>
              <w:jc w:val="center"/>
            </w:pPr>
            <w:r>
              <w:t>278.</w:t>
            </w:r>
          </w:p>
        </w:tc>
        <w:tc>
          <w:tcPr>
            <w:tcW w:w="3005" w:type="dxa"/>
          </w:tcPr>
          <w:p w:rsidR="00577AB5" w:rsidRDefault="00577AB5">
            <w:pPr>
              <w:pStyle w:val="ConsPlusNormal"/>
            </w:pPr>
            <w:r>
              <w:t>г. Оренбург, просп. Парковый, д. 48</w:t>
            </w:r>
          </w:p>
        </w:tc>
        <w:tc>
          <w:tcPr>
            <w:tcW w:w="1587" w:type="dxa"/>
          </w:tcPr>
          <w:p w:rsidR="00577AB5" w:rsidRDefault="00577AB5">
            <w:pPr>
              <w:pStyle w:val="ConsPlusNormal"/>
              <w:jc w:val="center"/>
            </w:pPr>
            <w:r>
              <w:t>3791,60</w:t>
            </w:r>
          </w:p>
        </w:tc>
        <w:tc>
          <w:tcPr>
            <w:tcW w:w="2551" w:type="dxa"/>
          </w:tcPr>
          <w:p w:rsidR="00577AB5" w:rsidRDefault="00577AB5">
            <w:pPr>
              <w:pStyle w:val="ConsPlusNormal"/>
              <w:jc w:val="center"/>
            </w:pPr>
            <w:r>
              <w:t>112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168712,60</w:t>
            </w:r>
          </w:p>
        </w:tc>
      </w:tr>
      <w:tr w:rsidR="00577AB5">
        <w:tc>
          <w:tcPr>
            <w:tcW w:w="794" w:type="dxa"/>
          </w:tcPr>
          <w:p w:rsidR="00577AB5" w:rsidRDefault="00577AB5">
            <w:pPr>
              <w:pStyle w:val="ConsPlusNormal"/>
              <w:jc w:val="center"/>
            </w:pPr>
            <w:r>
              <w:t>279.</w:t>
            </w:r>
          </w:p>
        </w:tc>
        <w:tc>
          <w:tcPr>
            <w:tcW w:w="3005" w:type="dxa"/>
          </w:tcPr>
          <w:p w:rsidR="00577AB5" w:rsidRDefault="00577AB5">
            <w:pPr>
              <w:pStyle w:val="ConsPlusNormal"/>
            </w:pPr>
            <w:r>
              <w:t>г. Оренбург, просп. Парковый, д. 52</w:t>
            </w:r>
          </w:p>
        </w:tc>
        <w:tc>
          <w:tcPr>
            <w:tcW w:w="1587" w:type="dxa"/>
          </w:tcPr>
          <w:p w:rsidR="00577AB5" w:rsidRDefault="00577AB5">
            <w:pPr>
              <w:pStyle w:val="ConsPlusNormal"/>
              <w:jc w:val="center"/>
            </w:pPr>
            <w:r>
              <w:t>4599,20</w:t>
            </w:r>
          </w:p>
        </w:tc>
        <w:tc>
          <w:tcPr>
            <w:tcW w:w="2551" w:type="dxa"/>
          </w:tcPr>
          <w:p w:rsidR="00577AB5" w:rsidRDefault="00577AB5">
            <w:pPr>
              <w:pStyle w:val="ConsPlusNormal"/>
              <w:jc w:val="center"/>
            </w:pPr>
            <w:r>
              <w:t>71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220775,07</w:t>
            </w:r>
          </w:p>
        </w:tc>
      </w:tr>
      <w:tr w:rsidR="00577AB5">
        <w:tc>
          <w:tcPr>
            <w:tcW w:w="794" w:type="dxa"/>
          </w:tcPr>
          <w:p w:rsidR="00577AB5" w:rsidRDefault="00577AB5">
            <w:pPr>
              <w:pStyle w:val="ConsPlusNormal"/>
              <w:jc w:val="center"/>
            </w:pPr>
            <w:r>
              <w:t>280.</w:t>
            </w:r>
          </w:p>
        </w:tc>
        <w:tc>
          <w:tcPr>
            <w:tcW w:w="3005" w:type="dxa"/>
          </w:tcPr>
          <w:p w:rsidR="00577AB5" w:rsidRDefault="00577AB5">
            <w:pPr>
              <w:pStyle w:val="ConsPlusNormal"/>
            </w:pPr>
            <w:r>
              <w:t>г. Оренбург, просп. Парковый, д. 8а</w:t>
            </w:r>
          </w:p>
        </w:tc>
        <w:tc>
          <w:tcPr>
            <w:tcW w:w="1587" w:type="dxa"/>
          </w:tcPr>
          <w:p w:rsidR="00577AB5" w:rsidRDefault="00577AB5">
            <w:pPr>
              <w:pStyle w:val="ConsPlusNormal"/>
              <w:jc w:val="center"/>
            </w:pPr>
            <w:r>
              <w:t>914,80</w:t>
            </w:r>
          </w:p>
        </w:tc>
        <w:tc>
          <w:tcPr>
            <w:tcW w:w="2551" w:type="dxa"/>
          </w:tcPr>
          <w:p w:rsidR="00577AB5" w:rsidRDefault="00577AB5">
            <w:pPr>
              <w:pStyle w:val="ConsPlusNormal"/>
              <w:jc w:val="center"/>
            </w:pPr>
            <w:r>
              <w:t>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43919,07</w:t>
            </w:r>
          </w:p>
        </w:tc>
      </w:tr>
      <w:tr w:rsidR="00577AB5">
        <w:tc>
          <w:tcPr>
            <w:tcW w:w="794" w:type="dxa"/>
          </w:tcPr>
          <w:p w:rsidR="00577AB5" w:rsidRDefault="00577AB5">
            <w:pPr>
              <w:pStyle w:val="ConsPlusNormal"/>
              <w:jc w:val="center"/>
            </w:pPr>
            <w:r>
              <w:t>281.</w:t>
            </w:r>
          </w:p>
        </w:tc>
        <w:tc>
          <w:tcPr>
            <w:tcW w:w="3005" w:type="dxa"/>
          </w:tcPr>
          <w:p w:rsidR="00577AB5" w:rsidRDefault="00577AB5">
            <w:pPr>
              <w:pStyle w:val="ConsPlusNormal"/>
            </w:pPr>
            <w:r>
              <w:t>г. Оренбург, просп. Победы, д. 10</w:t>
            </w:r>
          </w:p>
        </w:tc>
        <w:tc>
          <w:tcPr>
            <w:tcW w:w="1587" w:type="dxa"/>
          </w:tcPr>
          <w:p w:rsidR="00577AB5" w:rsidRDefault="00577AB5">
            <w:pPr>
              <w:pStyle w:val="ConsPlusNormal"/>
              <w:jc w:val="center"/>
            </w:pPr>
            <w:r>
              <w:t>3435,00</w:t>
            </w:r>
          </w:p>
        </w:tc>
        <w:tc>
          <w:tcPr>
            <w:tcW w:w="2551" w:type="dxa"/>
          </w:tcPr>
          <w:p w:rsidR="00577AB5" w:rsidRDefault="00577AB5">
            <w:pPr>
              <w:pStyle w:val="ConsPlusNormal"/>
              <w:jc w:val="center"/>
            </w:pPr>
            <w:r>
              <w:t>104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200749,17</w:t>
            </w:r>
          </w:p>
        </w:tc>
      </w:tr>
      <w:tr w:rsidR="00577AB5">
        <w:tc>
          <w:tcPr>
            <w:tcW w:w="794" w:type="dxa"/>
          </w:tcPr>
          <w:p w:rsidR="00577AB5" w:rsidRDefault="00577AB5">
            <w:pPr>
              <w:pStyle w:val="ConsPlusNormal"/>
              <w:jc w:val="center"/>
            </w:pPr>
            <w:r>
              <w:t>282.</w:t>
            </w:r>
          </w:p>
        </w:tc>
        <w:tc>
          <w:tcPr>
            <w:tcW w:w="3005" w:type="dxa"/>
          </w:tcPr>
          <w:p w:rsidR="00577AB5" w:rsidRDefault="00577AB5">
            <w:pPr>
              <w:pStyle w:val="ConsPlusNormal"/>
            </w:pPr>
            <w:r>
              <w:t>г. Оренбург, просп. Победы, д. 10а</w:t>
            </w:r>
          </w:p>
        </w:tc>
        <w:tc>
          <w:tcPr>
            <w:tcW w:w="1587" w:type="dxa"/>
          </w:tcPr>
          <w:p w:rsidR="00577AB5" w:rsidRDefault="00577AB5">
            <w:pPr>
              <w:pStyle w:val="ConsPlusNormal"/>
              <w:jc w:val="center"/>
            </w:pPr>
            <w:r>
              <w:t>2122,20</w:t>
            </w:r>
          </w:p>
        </w:tc>
        <w:tc>
          <w:tcPr>
            <w:tcW w:w="2551" w:type="dxa"/>
          </w:tcPr>
          <w:p w:rsidR="00577AB5" w:rsidRDefault="00577AB5">
            <w:pPr>
              <w:pStyle w:val="ConsPlusNormal"/>
              <w:jc w:val="center"/>
            </w:pPr>
            <w:r>
              <w:t>54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49045,48</w:t>
            </w:r>
          </w:p>
        </w:tc>
      </w:tr>
      <w:tr w:rsidR="00577AB5">
        <w:tc>
          <w:tcPr>
            <w:tcW w:w="794" w:type="dxa"/>
          </w:tcPr>
          <w:p w:rsidR="00577AB5" w:rsidRDefault="00577AB5">
            <w:pPr>
              <w:pStyle w:val="ConsPlusNormal"/>
              <w:jc w:val="center"/>
            </w:pPr>
            <w:r>
              <w:t>283.</w:t>
            </w:r>
          </w:p>
        </w:tc>
        <w:tc>
          <w:tcPr>
            <w:tcW w:w="3005" w:type="dxa"/>
          </w:tcPr>
          <w:p w:rsidR="00577AB5" w:rsidRDefault="00577AB5">
            <w:pPr>
              <w:pStyle w:val="ConsPlusNormal"/>
            </w:pPr>
            <w:r>
              <w:t>г. Оренбург, просп. Победы, д. 117</w:t>
            </w:r>
          </w:p>
        </w:tc>
        <w:tc>
          <w:tcPr>
            <w:tcW w:w="1587" w:type="dxa"/>
          </w:tcPr>
          <w:p w:rsidR="00577AB5" w:rsidRDefault="00577AB5">
            <w:pPr>
              <w:pStyle w:val="ConsPlusNormal"/>
              <w:jc w:val="center"/>
            </w:pPr>
            <w:r>
              <w:t>3519,30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133367,11</w:t>
            </w:r>
          </w:p>
        </w:tc>
      </w:tr>
      <w:tr w:rsidR="00577AB5">
        <w:tc>
          <w:tcPr>
            <w:tcW w:w="794" w:type="dxa"/>
          </w:tcPr>
          <w:p w:rsidR="00577AB5" w:rsidRDefault="00577AB5">
            <w:pPr>
              <w:pStyle w:val="ConsPlusNormal"/>
              <w:jc w:val="center"/>
            </w:pPr>
            <w:r>
              <w:t>284.</w:t>
            </w:r>
          </w:p>
        </w:tc>
        <w:tc>
          <w:tcPr>
            <w:tcW w:w="3005" w:type="dxa"/>
          </w:tcPr>
          <w:p w:rsidR="00577AB5" w:rsidRDefault="00577AB5">
            <w:pPr>
              <w:pStyle w:val="ConsPlusNormal"/>
            </w:pPr>
            <w:r>
              <w:t xml:space="preserve">г. Оренбург, просп. Победы, д. </w:t>
            </w:r>
            <w:r>
              <w:lastRenderedPageBreak/>
              <w:t>12</w:t>
            </w:r>
          </w:p>
        </w:tc>
        <w:tc>
          <w:tcPr>
            <w:tcW w:w="1587" w:type="dxa"/>
          </w:tcPr>
          <w:p w:rsidR="00577AB5" w:rsidRDefault="00577AB5">
            <w:pPr>
              <w:pStyle w:val="ConsPlusNormal"/>
              <w:jc w:val="center"/>
            </w:pPr>
            <w:r>
              <w:lastRenderedPageBreak/>
              <w:t>2080,80</w:t>
            </w:r>
          </w:p>
        </w:tc>
        <w:tc>
          <w:tcPr>
            <w:tcW w:w="2551" w:type="dxa"/>
          </w:tcPr>
          <w:p w:rsidR="00577AB5" w:rsidRDefault="00577AB5">
            <w:pPr>
              <w:pStyle w:val="ConsPlusNormal"/>
              <w:jc w:val="center"/>
            </w:pPr>
            <w:r>
              <w:t>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112929,17</w:t>
            </w:r>
          </w:p>
        </w:tc>
      </w:tr>
      <w:tr w:rsidR="00577AB5">
        <w:tc>
          <w:tcPr>
            <w:tcW w:w="794" w:type="dxa"/>
          </w:tcPr>
          <w:p w:rsidR="00577AB5" w:rsidRDefault="00577AB5">
            <w:pPr>
              <w:pStyle w:val="ConsPlusNormal"/>
              <w:jc w:val="center"/>
            </w:pPr>
            <w:r>
              <w:lastRenderedPageBreak/>
              <w:t>285.</w:t>
            </w:r>
          </w:p>
        </w:tc>
        <w:tc>
          <w:tcPr>
            <w:tcW w:w="3005" w:type="dxa"/>
          </w:tcPr>
          <w:p w:rsidR="00577AB5" w:rsidRDefault="00577AB5">
            <w:pPr>
              <w:pStyle w:val="ConsPlusNormal"/>
            </w:pPr>
            <w:r>
              <w:t>г. Оренбург, просп. Победы, д. 121</w:t>
            </w:r>
          </w:p>
        </w:tc>
        <w:tc>
          <w:tcPr>
            <w:tcW w:w="1587" w:type="dxa"/>
          </w:tcPr>
          <w:p w:rsidR="00577AB5" w:rsidRDefault="00577AB5">
            <w:pPr>
              <w:pStyle w:val="ConsPlusNormal"/>
              <w:jc w:val="center"/>
            </w:pPr>
            <w:r>
              <w:t>5665,60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170940,88</w:t>
            </w:r>
          </w:p>
        </w:tc>
      </w:tr>
      <w:tr w:rsidR="00577AB5">
        <w:tc>
          <w:tcPr>
            <w:tcW w:w="794" w:type="dxa"/>
          </w:tcPr>
          <w:p w:rsidR="00577AB5" w:rsidRDefault="00577AB5">
            <w:pPr>
              <w:pStyle w:val="ConsPlusNormal"/>
              <w:jc w:val="center"/>
            </w:pPr>
            <w:r>
              <w:t>286.</w:t>
            </w:r>
          </w:p>
        </w:tc>
        <w:tc>
          <w:tcPr>
            <w:tcW w:w="3005" w:type="dxa"/>
          </w:tcPr>
          <w:p w:rsidR="00577AB5" w:rsidRDefault="00577AB5">
            <w:pPr>
              <w:pStyle w:val="ConsPlusNormal"/>
            </w:pPr>
            <w:r>
              <w:t>г. Оренбург, просп. Победы, д. 126</w:t>
            </w:r>
          </w:p>
        </w:tc>
        <w:tc>
          <w:tcPr>
            <w:tcW w:w="1587" w:type="dxa"/>
          </w:tcPr>
          <w:p w:rsidR="00577AB5" w:rsidRDefault="00577AB5">
            <w:pPr>
              <w:pStyle w:val="ConsPlusNormal"/>
              <w:jc w:val="center"/>
            </w:pPr>
            <w:r>
              <w:t>4101,80</w:t>
            </w:r>
          </w:p>
        </w:tc>
        <w:tc>
          <w:tcPr>
            <w:tcW w:w="2551" w:type="dxa"/>
          </w:tcPr>
          <w:p w:rsidR="00577AB5" w:rsidRDefault="00577AB5">
            <w:pPr>
              <w:pStyle w:val="ConsPlusNormal"/>
              <w:jc w:val="center"/>
            </w:pPr>
            <w:r>
              <w:t>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66702,56</w:t>
            </w:r>
          </w:p>
        </w:tc>
      </w:tr>
      <w:tr w:rsidR="00577AB5">
        <w:tc>
          <w:tcPr>
            <w:tcW w:w="794" w:type="dxa"/>
          </w:tcPr>
          <w:p w:rsidR="00577AB5" w:rsidRDefault="00577AB5">
            <w:pPr>
              <w:pStyle w:val="ConsPlusNormal"/>
              <w:jc w:val="center"/>
            </w:pPr>
            <w:r>
              <w:t>287.</w:t>
            </w:r>
          </w:p>
        </w:tc>
        <w:tc>
          <w:tcPr>
            <w:tcW w:w="3005" w:type="dxa"/>
          </w:tcPr>
          <w:p w:rsidR="00577AB5" w:rsidRDefault="00577AB5">
            <w:pPr>
              <w:pStyle w:val="ConsPlusNormal"/>
            </w:pPr>
            <w:r>
              <w:t>г. Оренбург, просп. Победы, д. 137</w:t>
            </w:r>
          </w:p>
        </w:tc>
        <w:tc>
          <w:tcPr>
            <w:tcW w:w="1587" w:type="dxa"/>
          </w:tcPr>
          <w:p w:rsidR="00577AB5" w:rsidRDefault="00577AB5">
            <w:pPr>
              <w:pStyle w:val="ConsPlusNormal"/>
              <w:jc w:val="center"/>
            </w:pPr>
            <w:r>
              <w:t>1697,30</w:t>
            </w:r>
          </w:p>
        </w:tc>
        <w:tc>
          <w:tcPr>
            <w:tcW w:w="2551" w:type="dxa"/>
          </w:tcPr>
          <w:p w:rsidR="00577AB5" w:rsidRDefault="00577AB5">
            <w:pPr>
              <w:pStyle w:val="ConsPlusNormal"/>
              <w:jc w:val="center"/>
            </w:pPr>
            <w:r>
              <w:t>52</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168239,64</w:t>
            </w:r>
          </w:p>
        </w:tc>
      </w:tr>
      <w:tr w:rsidR="00577AB5">
        <w:tc>
          <w:tcPr>
            <w:tcW w:w="794" w:type="dxa"/>
          </w:tcPr>
          <w:p w:rsidR="00577AB5" w:rsidRDefault="00577AB5">
            <w:pPr>
              <w:pStyle w:val="ConsPlusNormal"/>
              <w:jc w:val="center"/>
            </w:pPr>
            <w:r>
              <w:t>288.</w:t>
            </w:r>
          </w:p>
        </w:tc>
        <w:tc>
          <w:tcPr>
            <w:tcW w:w="3005" w:type="dxa"/>
          </w:tcPr>
          <w:p w:rsidR="00577AB5" w:rsidRDefault="00577AB5">
            <w:pPr>
              <w:pStyle w:val="ConsPlusNormal"/>
            </w:pPr>
            <w:r>
              <w:t>г. Оренбург, просп. Победы, д. 18</w:t>
            </w:r>
          </w:p>
        </w:tc>
        <w:tc>
          <w:tcPr>
            <w:tcW w:w="1587" w:type="dxa"/>
          </w:tcPr>
          <w:p w:rsidR="00577AB5" w:rsidRDefault="00577AB5">
            <w:pPr>
              <w:pStyle w:val="ConsPlusNormal"/>
              <w:jc w:val="center"/>
            </w:pPr>
            <w:r>
              <w:t>2813,90</w:t>
            </w:r>
          </w:p>
        </w:tc>
        <w:tc>
          <w:tcPr>
            <w:tcW w:w="2551" w:type="dxa"/>
          </w:tcPr>
          <w:p w:rsidR="00577AB5" w:rsidRDefault="00577AB5">
            <w:pPr>
              <w:pStyle w:val="ConsPlusNormal"/>
              <w:jc w:val="center"/>
            </w:pPr>
            <w:r>
              <w:t>62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128370,51</w:t>
            </w:r>
          </w:p>
        </w:tc>
      </w:tr>
      <w:tr w:rsidR="00577AB5">
        <w:tc>
          <w:tcPr>
            <w:tcW w:w="794" w:type="dxa"/>
          </w:tcPr>
          <w:p w:rsidR="00577AB5" w:rsidRDefault="00577AB5">
            <w:pPr>
              <w:pStyle w:val="ConsPlusNormal"/>
              <w:jc w:val="center"/>
            </w:pPr>
            <w:r>
              <w:t>289.</w:t>
            </w:r>
          </w:p>
        </w:tc>
        <w:tc>
          <w:tcPr>
            <w:tcW w:w="3005" w:type="dxa"/>
          </w:tcPr>
          <w:p w:rsidR="00577AB5" w:rsidRDefault="00577AB5">
            <w:pPr>
              <w:pStyle w:val="ConsPlusNormal"/>
            </w:pPr>
            <w:r>
              <w:t>г. Оренбург, просп. Победы, д. 2</w:t>
            </w:r>
          </w:p>
        </w:tc>
        <w:tc>
          <w:tcPr>
            <w:tcW w:w="1587" w:type="dxa"/>
          </w:tcPr>
          <w:p w:rsidR="00577AB5" w:rsidRDefault="00577AB5">
            <w:pPr>
              <w:pStyle w:val="ConsPlusNormal"/>
              <w:jc w:val="center"/>
            </w:pPr>
            <w:r>
              <w:t>3079,60</w:t>
            </w:r>
          </w:p>
        </w:tc>
        <w:tc>
          <w:tcPr>
            <w:tcW w:w="2551" w:type="dxa"/>
          </w:tcPr>
          <w:p w:rsidR="00577AB5" w:rsidRDefault="00577AB5">
            <w:pPr>
              <w:pStyle w:val="ConsPlusNormal"/>
              <w:jc w:val="center"/>
            </w:pPr>
            <w:r>
              <w:t>66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133966,98</w:t>
            </w:r>
          </w:p>
        </w:tc>
      </w:tr>
      <w:tr w:rsidR="00577AB5">
        <w:tc>
          <w:tcPr>
            <w:tcW w:w="794" w:type="dxa"/>
          </w:tcPr>
          <w:p w:rsidR="00577AB5" w:rsidRDefault="00577AB5">
            <w:pPr>
              <w:pStyle w:val="ConsPlusNormal"/>
              <w:jc w:val="center"/>
            </w:pPr>
            <w:r>
              <w:t>290.</w:t>
            </w:r>
          </w:p>
        </w:tc>
        <w:tc>
          <w:tcPr>
            <w:tcW w:w="3005" w:type="dxa"/>
          </w:tcPr>
          <w:p w:rsidR="00577AB5" w:rsidRDefault="00577AB5">
            <w:pPr>
              <w:pStyle w:val="ConsPlusNormal"/>
            </w:pPr>
            <w:r>
              <w:t>г. Оренбург, просп. Победы, д. 20</w:t>
            </w:r>
          </w:p>
        </w:tc>
        <w:tc>
          <w:tcPr>
            <w:tcW w:w="1587" w:type="dxa"/>
          </w:tcPr>
          <w:p w:rsidR="00577AB5" w:rsidRDefault="00577AB5">
            <w:pPr>
              <w:pStyle w:val="ConsPlusNormal"/>
              <w:jc w:val="center"/>
            </w:pPr>
            <w:r>
              <w:t>4442,20</w:t>
            </w:r>
          </w:p>
        </w:tc>
        <w:tc>
          <w:tcPr>
            <w:tcW w:w="2551" w:type="dxa"/>
          </w:tcPr>
          <w:p w:rsidR="00577AB5" w:rsidRDefault="00577AB5">
            <w:pPr>
              <w:pStyle w:val="ConsPlusNormal"/>
              <w:jc w:val="center"/>
            </w:pPr>
            <w:r>
              <w:t>115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115332,71</w:t>
            </w:r>
          </w:p>
        </w:tc>
      </w:tr>
      <w:tr w:rsidR="00577AB5">
        <w:tc>
          <w:tcPr>
            <w:tcW w:w="794" w:type="dxa"/>
          </w:tcPr>
          <w:p w:rsidR="00577AB5" w:rsidRDefault="00577AB5">
            <w:pPr>
              <w:pStyle w:val="ConsPlusNormal"/>
              <w:jc w:val="center"/>
            </w:pPr>
            <w:r>
              <w:t>291.</w:t>
            </w:r>
          </w:p>
        </w:tc>
        <w:tc>
          <w:tcPr>
            <w:tcW w:w="3005" w:type="dxa"/>
          </w:tcPr>
          <w:p w:rsidR="00577AB5" w:rsidRDefault="00577AB5">
            <w:pPr>
              <w:pStyle w:val="ConsPlusNormal"/>
            </w:pPr>
            <w:r>
              <w:t>г. Оренбург, просп. Победы, д. 22</w:t>
            </w:r>
          </w:p>
        </w:tc>
        <w:tc>
          <w:tcPr>
            <w:tcW w:w="1587" w:type="dxa"/>
          </w:tcPr>
          <w:p w:rsidR="00577AB5" w:rsidRDefault="00577AB5">
            <w:pPr>
              <w:pStyle w:val="ConsPlusNormal"/>
              <w:jc w:val="center"/>
            </w:pPr>
            <w:r>
              <w:t>5278,20</w:t>
            </w:r>
          </w:p>
        </w:tc>
        <w:tc>
          <w:tcPr>
            <w:tcW w:w="2551" w:type="dxa"/>
          </w:tcPr>
          <w:p w:rsidR="00577AB5" w:rsidRDefault="00577AB5">
            <w:pPr>
              <w:pStyle w:val="ConsPlusNormal"/>
              <w:jc w:val="center"/>
            </w:pPr>
            <w:r>
              <w:t>168</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246979,03</w:t>
            </w:r>
          </w:p>
        </w:tc>
      </w:tr>
      <w:tr w:rsidR="00577AB5">
        <w:tc>
          <w:tcPr>
            <w:tcW w:w="794" w:type="dxa"/>
          </w:tcPr>
          <w:p w:rsidR="00577AB5" w:rsidRDefault="00577AB5">
            <w:pPr>
              <w:pStyle w:val="ConsPlusNormal"/>
              <w:jc w:val="center"/>
            </w:pPr>
            <w:r>
              <w:t>292.</w:t>
            </w:r>
          </w:p>
        </w:tc>
        <w:tc>
          <w:tcPr>
            <w:tcW w:w="3005" w:type="dxa"/>
          </w:tcPr>
          <w:p w:rsidR="00577AB5" w:rsidRDefault="00577AB5">
            <w:pPr>
              <w:pStyle w:val="ConsPlusNormal"/>
            </w:pPr>
            <w:r>
              <w:t>г. Оренбург, просп. Победы, д. 3</w:t>
            </w:r>
          </w:p>
        </w:tc>
        <w:tc>
          <w:tcPr>
            <w:tcW w:w="1587" w:type="dxa"/>
          </w:tcPr>
          <w:p w:rsidR="00577AB5" w:rsidRDefault="00577AB5">
            <w:pPr>
              <w:pStyle w:val="ConsPlusNormal"/>
              <w:jc w:val="center"/>
            </w:pPr>
            <w:r>
              <w:t>2773,70</w:t>
            </w:r>
          </w:p>
        </w:tc>
        <w:tc>
          <w:tcPr>
            <w:tcW w:w="2551" w:type="dxa"/>
          </w:tcPr>
          <w:p w:rsidR="00577AB5" w:rsidRDefault="00577AB5">
            <w:pPr>
              <w:pStyle w:val="ConsPlusNormal"/>
              <w:jc w:val="center"/>
            </w:pPr>
            <w:r>
              <w:t>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45211,52</w:t>
            </w:r>
          </w:p>
        </w:tc>
      </w:tr>
      <w:tr w:rsidR="00577AB5">
        <w:tc>
          <w:tcPr>
            <w:tcW w:w="794" w:type="dxa"/>
          </w:tcPr>
          <w:p w:rsidR="00577AB5" w:rsidRDefault="00577AB5">
            <w:pPr>
              <w:pStyle w:val="ConsPlusNormal"/>
              <w:jc w:val="center"/>
            </w:pPr>
            <w:r>
              <w:t>293.</w:t>
            </w:r>
          </w:p>
        </w:tc>
        <w:tc>
          <w:tcPr>
            <w:tcW w:w="3005" w:type="dxa"/>
          </w:tcPr>
          <w:p w:rsidR="00577AB5" w:rsidRDefault="00577AB5">
            <w:pPr>
              <w:pStyle w:val="ConsPlusNormal"/>
            </w:pPr>
            <w:r>
              <w:t>г. Оренбург, просп. Победы, д. 9</w:t>
            </w:r>
          </w:p>
        </w:tc>
        <w:tc>
          <w:tcPr>
            <w:tcW w:w="1587" w:type="dxa"/>
          </w:tcPr>
          <w:p w:rsidR="00577AB5" w:rsidRDefault="00577AB5">
            <w:pPr>
              <w:pStyle w:val="ConsPlusNormal"/>
              <w:jc w:val="center"/>
            </w:pPr>
            <w:r>
              <w:t>6833,20</w:t>
            </w:r>
          </w:p>
        </w:tc>
        <w:tc>
          <w:tcPr>
            <w:tcW w:w="2551" w:type="dxa"/>
          </w:tcPr>
          <w:p w:rsidR="00577AB5" w:rsidRDefault="00577AB5">
            <w:pPr>
              <w:pStyle w:val="ConsPlusNormal"/>
              <w:jc w:val="center"/>
            </w:pPr>
            <w:r>
              <w:t>95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138262,04</w:t>
            </w:r>
          </w:p>
        </w:tc>
      </w:tr>
      <w:tr w:rsidR="00577AB5">
        <w:tc>
          <w:tcPr>
            <w:tcW w:w="794" w:type="dxa"/>
          </w:tcPr>
          <w:p w:rsidR="00577AB5" w:rsidRDefault="00577AB5">
            <w:pPr>
              <w:pStyle w:val="ConsPlusNormal"/>
              <w:jc w:val="center"/>
            </w:pPr>
            <w:r>
              <w:t>294.</w:t>
            </w:r>
          </w:p>
        </w:tc>
        <w:tc>
          <w:tcPr>
            <w:tcW w:w="3005" w:type="dxa"/>
          </w:tcPr>
          <w:p w:rsidR="00577AB5" w:rsidRDefault="00577AB5">
            <w:pPr>
              <w:pStyle w:val="ConsPlusNormal"/>
            </w:pPr>
            <w:r>
              <w:t>г. Оренбург, ул. 16 Линия, д. 4</w:t>
            </w:r>
          </w:p>
        </w:tc>
        <w:tc>
          <w:tcPr>
            <w:tcW w:w="1587" w:type="dxa"/>
          </w:tcPr>
          <w:p w:rsidR="00577AB5" w:rsidRDefault="00577AB5">
            <w:pPr>
              <w:pStyle w:val="ConsPlusNormal"/>
              <w:jc w:val="center"/>
            </w:pPr>
            <w:r>
              <w:t>5639,20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58867,68</w:t>
            </w:r>
          </w:p>
        </w:tc>
      </w:tr>
      <w:tr w:rsidR="00577AB5">
        <w:tc>
          <w:tcPr>
            <w:tcW w:w="794" w:type="dxa"/>
          </w:tcPr>
          <w:p w:rsidR="00577AB5" w:rsidRDefault="00577AB5">
            <w:pPr>
              <w:pStyle w:val="ConsPlusNormal"/>
              <w:jc w:val="center"/>
            </w:pPr>
            <w:r>
              <w:t>295.</w:t>
            </w:r>
          </w:p>
        </w:tc>
        <w:tc>
          <w:tcPr>
            <w:tcW w:w="3005" w:type="dxa"/>
          </w:tcPr>
          <w:p w:rsidR="00577AB5" w:rsidRDefault="00577AB5">
            <w:pPr>
              <w:pStyle w:val="ConsPlusNormal"/>
            </w:pPr>
            <w:r>
              <w:t>г. Оренбург, ул. 60 лет Октября, д. 12</w:t>
            </w:r>
          </w:p>
        </w:tc>
        <w:tc>
          <w:tcPr>
            <w:tcW w:w="1587" w:type="dxa"/>
          </w:tcPr>
          <w:p w:rsidR="00577AB5" w:rsidRDefault="00577AB5">
            <w:pPr>
              <w:pStyle w:val="ConsPlusNormal"/>
              <w:jc w:val="center"/>
            </w:pPr>
            <w:r>
              <w:t>3197,40</w:t>
            </w:r>
          </w:p>
        </w:tc>
        <w:tc>
          <w:tcPr>
            <w:tcW w:w="2551" w:type="dxa"/>
          </w:tcPr>
          <w:p w:rsidR="00577AB5" w:rsidRDefault="00577AB5">
            <w:pPr>
              <w:pStyle w:val="ConsPlusNormal"/>
              <w:jc w:val="center"/>
            </w:pPr>
            <w:r>
              <w:t>110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51720,54</w:t>
            </w:r>
          </w:p>
        </w:tc>
      </w:tr>
      <w:tr w:rsidR="00577AB5">
        <w:tc>
          <w:tcPr>
            <w:tcW w:w="794" w:type="dxa"/>
          </w:tcPr>
          <w:p w:rsidR="00577AB5" w:rsidRDefault="00577AB5">
            <w:pPr>
              <w:pStyle w:val="ConsPlusNormal"/>
              <w:jc w:val="center"/>
            </w:pPr>
            <w:r>
              <w:t>296.</w:t>
            </w:r>
          </w:p>
        </w:tc>
        <w:tc>
          <w:tcPr>
            <w:tcW w:w="3005" w:type="dxa"/>
          </w:tcPr>
          <w:p w:rsidR="00577AB5" w:rsidRDefault="00577AB5">
            <w:pPr>
              <w:pStyle w:val="ConsPlusNormal"/>
            </w:pPr>
            <w:r>
              <w:t>г. Оренбург, ул. 60 лет Октября, д. 2</w:t>
            </w:r>
          </w:p>
        </w:tc>
        <w:tc>
          <w:tcPr>
            <w:tcW w:w="1587" w:type="dxa"/>
          </w:tcPr>
          <w:p w:rsidR="00577AB5" w:rsidRDefault="00577AB5">
            <w:pPr>
              <w:pStyle w:val="ConsPlusNormal"/>
              <w:jc w:val="center"/>
            </w:pPr>
            <w:r>
              <w:t>1701,10</w:t>
            </w:r>
          </w:p>
        </w:tc>
        <w:tc>
          <w:tcPr>
            <w:tcW w:w="2551" w:type="dxa"/>
          </w:tcPr>
          <w:p w:rsidR="00577AB5" w:rsidRDefault="00577AB5">
            <w:pPr>
              <w:pStyle w:val="ConsPlusNormal"/>
              <w:jc w:val="center"/>
            </w:pPr>
            <w:r>
              <w:t>53</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212923,99</w:t>
            </w:r>
          </w:p>
        </w:tc>
      </w:tr>
      <w:tr w:rsidR="00577AB5">
        <w:tc>
          <w:tcPr>
            <w:tcW w:w="794" w:type="dxa"/>
          </w:tcPr>
          <w:p w:rsidR="00577AB5" w:rsidRDefault="00577AB5">
            <w:pPr>
              <w:pStyle w:val="ConsPlusNormal"/>
              <w:jc w:val="center"/>
            </w:pPr>
            <w:r>
              <w:lastRenderedPageBreak/>
              <w:t>297.</w:t>
            </w:r>
          </w:p>
        </w:tc>
        <w:tc>
          <w:tcPr>
            <w:tcW w:w="3005" w:type="dxa"/>
          </w:tcPr>
          <w:p w:rsidR="00577AB5" w:rsidRDefault="00577AB5">
            <w:pPr>
              <w:pStyle w:val="ConsPlusNormal"/>
            </w:pPr>
            <w:r>
              <w:t>г. Оренбург, ул. 60 лет Октября, д. 23а</w:t>
            </w:r>
          </w:p>
        </w:tc>
        <w:tc>
          <w:tcPr>
            <w:tcW w:w="1587" w:type="dxa"/>
          </w:tcPr>
          <w:p w:rsidR="00577AB5" w:rsidRDefault="00577AB5">
            <w:pPr>
              <w:pStyle w:val="ConsPlusNormal"/>
              <w:jc w:val="center"/>
            </w:pPr>
            <w:r>
              <w:t>3223,80</w:t>
            </w:r>
          </w:p>
        </w:tc>
        <w:tc>
          <w:tcPr>
            <w:tcW w:w="2551" w:type="dxa"/>
          </w:tcPr>
          <w:p w:rsidR="00577AB5" w:rsidRDefault="00577AB5">
            <w:pPr>
              <w:pStyle w:val="ConsPlusNormal"/>
              <w:jc w:val="center"/>
            </w:pPr>
            <w:r>
              <w:t>99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49451,48</w:t>
            </w:r>
          </w:p>
        </w:tc>
      </w:tr>
      <w:tr w:rsidR="00577AB5">
        <w:tc>
          <w:tcPr>
            <w:tcW w:w="794" w:type="dxa"/>
          </w:tcPr>
          <w:p w:rsidR="00577AB5" w:rsidRDefault="00577AB5">
            <w:pPr>
              <w:pStyle w:val="ConsPlusNormal"/>
              <w:jc w:val="center"/>
            </w:pPr>
            <w:r>
              <w:t>298.</w:t>
            </w:r>
          </w:p>
        </w:tc>
        <w:tc>
          <w:tcPr>
            <w:tcW w:w="3005" w:type="dxa"/>
          </w:tcPr>
          <w:p w:rsidR="00577AB5" w:rsidRDefault="00577AB5">
            <w:pPr>
              <w:pStyle w:val="ConsPlusNormal"/>
            </w:pPr>
            <w:r>
              <w:t>г. Оренбург, ул. 60 лет Октября, д. 24</w:t>
            </w:r>
          </w:p>
        </w:tc>
        <w:tc>
          <w:tcPr>
            <w:tcW w:w="1587" w:type="dxa"/>
          </w:tcPr>
          <w:p w:rsidR="00577AB5" w:rsidRDefault="00577AB5">
            <w:pPr>
              <w:pStyle w:val="ConsPlusNormal"/>
              <w:jc w:val="center"/>
            </w:pPr>
            <w:r>
              <w:t>4828,10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49010,26</w:t>
            </w:r>
          </w:p>
        </w:tc>
      </w:tr>
      <w:tr w:rsidR="00577AB5">
        <w:tc>
          <w:tcPr>
            <w:tcW w:w="794" w:type="dxa"/>
          </w:tcPr>
          <w:p w:rsidR="00577AB5" w:rsidRDefault="00577AB5">
            <w:pPr>
              <w:pStyle w:val="ConsPlusNormal"/>
              <w:jc w:val="center"/>
            </w:pPr>
            <w:r>
              <w:t>299.</w:t>
            </w:r>
          </w:p>
        </w:tc>
        <w:tc>
          <w:tcPr>
            <w:tcW w:w="3005" w:type="dxa"/>
          </w:tcPr>
          <w:p w:rsidR="00577AB5" w:rsidRDefault="00577AB5">
            <w:pPr>
              <w:pStyle w:val="ConsPlusNormal"/>
            </w:pPr>
            <w:r>
              <w:t>г. Оренбург, ул. 60 лет Октября, д. 25а</w:t>
            </w:r>
          </w:p>
        </w:tc>
        <w:tc>
          <w:tcPr>
            <w:tcW w:w="1587" w:type="dxa"/>
          </w:tcPr>
          <w:p w:rsidR="00577AB5" w:rsidRDefault="00577AB5">
            <w:pPr>
              <w:pStyle w:val="ConsPlusNormal"/>
              <w:jc w:val="center"/>
            </w:pPr>
            <w:r>
              <w:t>3477,40</w:t>
            </w:r>
          </w:p>
        </w:tc>
        <w:tc>
          <w:tcPr>
            <w:tcW w:w="2551" w:type="dxa"/>
          </w:tcPr>
          <w:p w:rsidR="00577AB5" w:rsidRDefault="00577AB5">
            <w:pPr>
              <w:pStyle w:val="ConsPlusNormal"/>
              <w:jc w:val="center"/>
            </w:pPr>
            <w:r>
              <w:t>64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25624,15</w:t>
            </w:r>
          </w:p>
        </w:tc>
      </w:tr>
      <w:tr w:rsidR="00577AB5">
        <w:tc>
          <w:tcPr>
            <w:tcW w:w="794" w:type="dxa"/>
          </w:tcPr>
          <w:p w:rsidR="00577AB5" w:rsidRDefault="00577AB5">
            <w:pPr>
              <w:pStyle w:val="ConsPlusNormal"/>
              <w:jc w:val="center"/>
            </w:pPr>
            <w:r>
              <w:t>300.</w:t>
            </w:r>
          </w:p>
        </w:tc>
        <w:tc>
          <w:tcPr>
            <w:tcW w:w="3005" w:type="dxa"/>
          </w:tcPr>
          <w:p w:rsidR="00577AB5" w:rsidRDefault="00577AB5">
            <w:pPr>
              <w:pStyle w:val="ConsPlusNormal"/>
            </w:pPr>
            <w:r>
              <w:t>г. Оренбург, ул. 60 лет Октября, д. 26</w:t>
            </w:r>
          </w:p>
        </w:tc>
        <w:tc>
          <w:tcPr>
            <w:tcW w:w="1587" w:type="dxa"/>
          </w:tcPr>
          <w:p w:rsidR="00577AB5" w:rsidRDefault="00577AB5">
            <w:pPr>
              <w:pStyle w:val="ConsPlusNormal"/>
              <w:jc w:val="center"/>
            </w:pPr>
            <w:r>
              <w:t>4527,30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51574,66</w:t>
            </w:r>
          </w:p>
        </w:tc>
      </w:tr>
      <w:tr w:rsidR="00577AB5">
        <w:tc>
          <w:tcPr>
            <w:tcW w:w="794" w:type="dxa"/>
          </w:tcPr>
          <w:p w:rsidR="00577AB5" w:rsidRDefault="00577AB5">
            <w:pPr>
              <w:pStyle w:val="ConsPlusNormal"/>
              <w:jc w:val="center"/>
            </w:pPr>
            <w:r>
              <w:t>301.</w:t>
            </w:r>
          </w:p>
        </w:tc>
        <w:tc>
          <w:tcPr>
            <w:tcW w:w="3005" w:type="dxa"/>
          </w:tcPr>
          <w:p w:rsidR="00577AB5" w:rsidRDefault="00577AB5">
            <w:pPr>
              <w:pStyle w:val="ConsPlusNormal"/>
            </w:pPr>
            <w:r>
              <w:t>г. Оренбург, ул. 60 лет Октября, д. 4</w:t>
            </w:r>
          </w:p>
        </w:tc>
        <w:tc>
          <w:tcPr>
            <w:tcW w:w="1587" w:type="dxa"/>
          </w:tcPr>
          <w:p w:rsidR="00577AB5" w:rsidRDefault="00577AB5">
            <w:pPr>
              <w:pStyle w:val="ConsPlusNormal"/>
              <w:jc w:val="center"/>
            </w:pPr>
            <w:r>
              <w:t>1695,10</w:t>
            </w:r>
          </w:p>
        </w:tc>
        <w:tc>
          <w:tcPr>
            <w:tcW w:w="2551" w:type="dxa"/>
          </w:tcPr>
          <w:p w:rsidR="00577AB5" w:rsidRDefault="00577AB5">
            <w:pPr>
              <w:pStyle w:val="ConsPlusNormal"/>
              <w:jc w:val="center"/>
            </w:pPr>
            <w:r>
              <w:t>53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110470,58</w:t>
            </w:r>
          </w:p>
        </w:tc>
      </w:tr>
      <w:tr w:rsidR="00577AB5">
        <w:tc>
          <w:tcPr>
            <w:tcW w:w="794" w:type="dxa"/>
          </w:tcPr>
          <w:p w:rsidR="00577AB5" w:rsidRDefault="00577AB5">
            <w:pPr>
              <w:pStyle w:val="ConsPlusNormal"/>
              <w:jc w:val="center"/>
            </w:pPr>
            <w:r>
              <w:t>302.</w:t>
            </w:r>
          </w:p>
        </w:tc>
        <w:tc>
          <w:tcPr>
            <w:tcW w:w="3005" w:type="dxa"/>
          </w:tcPr>
          <w:p w:rsidR="00577AB5" w:rsidRDefault="00577AB5">
            <w:pPr>
              <w:pStyle w:val="ConsPlusNormal"/>
            </w:pPr>
            <w:r>
              <w:t>г. Оренбург, ул. 9 Января, д. 16, литера А</w:t>
            </w:r>
          </w:p>
        </w:tc>
        <w:tc>
          <w:tcPr>
            <w:tcW w:w="1587" w:type="dxa"/>
          </w:tcPr>
          <w:p w:rsidR="00577AB5" w:rsidRDefault="00577AB5">
            <w:pPr>
              <w:pStyle w:val="ConsPlusNormal"/>
              <w:jc w:val="center"/>
            </w:pPr>
            <w:r>
              <w:t>200,80</w:t>
            </w:r>
          </w:p>
        </w:tc>
        <w:tc>
          <w:tcPr>
            <w:tcW w:w="2551" w:type="dxa"/>
          </w:tcPr>
          <w:p w:rsidR="00577AB5" w:rsidRDefault="00577AB5">
            <w:pPr>
              <w:pStyle w:val="ConsPlusNormal"/>
              <w:jc w:val="center"/>
            </w:pPr>
            <w:r>
              <w:t>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81820,75</w:t>
            </w:r>
          </w:p>
        </w:tc>
      </w:tr>
      <w:tr w:rsidR="00577AB5">
        <w:tc>
          <w:tcPr>
            <w:tcW w:w="794" w:type="dxa"/>
          </w:tcPr>
          <w:p w:rsidR="00577AB5" w:rsidRDefault="00577AB5">
            <w:pPr>
              <w:pStyle w:val="ConsPlusNormal"/>
              <w:jc w:val="center"/>
            </w:pPr>
            <w:r>
              <w:t>303.</w:t>
            </w:r>
          </w:p>
        </w:tc>
        <w:tc>
          <w:tcPr>
            <w:tcW w:w="3005" w:type="dxa"/>
          </w:tcPr>
          <w:p w:rsidR="00577AB5" w:rsidRDefault="00577AB5">
            <w:pPr>
              <w:pStyle w:val="ConsPlusNormal"/>
            </w:pPr>
            <w:r>
              <w:t>г. Оренбург, ул. 9 Января/пер. Ивановский, д. 25/36, литеры А2А3</w:t>
            </w:r>
          </w:p>
        </w:tc>
        <w:tc>
          <w:tcPr>
            <w:tcW w:w="1587" w:type="dxa"/>
          </w:tcPr>
          <w:p w:rsidR="00577AB5" w:rsidRDefault="00577AB5">
            <w:pPr>
              <w:pStyle w:val="ConsPlusNormal"/>
              <w:jc w:val="center"/>
            </w:pPr>
            <w:r>
              <w:t>352,00</w:t>
            </w:r>
          </w:p>
        </w:tc>
        <w:tc>
          <w:tcPr>
            <w:tcW w:w="2551" w:type="dxa"/>
          </w:tcPr>
          <w:p w:rsidR="00577AB5" w:rsidRDefault="00577AB5">
            <w:pPr>
              <w:pStyle w:val="ConsPlusNormal"/>
              <w:jc w:val="center"/>
            </w:pPr>
            <w:r>
              <w:t>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83242,58</w:t>
            </w:r>
          </w:p>
        </w:tc>
      </w:tr>
      <w:tr w:rsidR="00577AB5">
        <w:tc>
          <w:tcPr>
            <w:tcW w:w="794" w:type="dxa"/>
          </w:tcPr>
          <w:p w:rsidR="00577AB5" w:rsidRDefault="00577AB5">
            <w:pPr>
              <w:pStyle w:val="ConsPlusNormal"/>
              <w:jc w:val="center"/>
            </w:pPr>
            <w:r>
              <w:t>304.</w:t>
            </w:r>
          </w:p>
        </w:tc>
        <w:tc>
          <w:tcPr>
            <w:tcW w:w="3005" w:type="dxa"/>
          </w:tcPr>
          <w:p w:rsidR="00577AB5" w:rsidRDefault="00577AB5">
            <w:pPr>
              <w:pStyle w:val="ConsPlusNormal"/>
            </w:pPr>
            <w:r>
              <w:t>г. Оренбург, ул. 9 Января/пер. Хлебный, д. 55/11, литеры АБ</w:t>
            </w:r>
          </w:p>
        </w:tc>
        <w:tc>
          <w:tcPr>
            <w:tcW w:w="1587" w:type="dxa"/>
          </w:tcPr>
          <w:p w:rsidR="00577AB5" w:rsidRDefault="00577AB5">
            <w:pPr>
              <w:pStyle w:val="ConsPlusNormal"/>
              <w:jc w:val="center"/>
            </w:pPr>
            <w:r>
              <w:t>629,10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166665,00</w:t>
            </w:r>
          </w:p>
        </w:tc>
      </w:tr>
      <w:tr w:rsidR="00577AB5">
        <w:tc>
          <w:tcPr>
            <w:tcW w:w="794" w:type="dxa"/>
          </w:tcPr>
          <w:p w:rsidR="00577AB5" w:rsidRDefault="00577AB5">
            <w:pPr>
              <w:pStyle w:val="ConsPlusNormal"/>
              <w:jc w:val="center"/>
            </w:pPr>
            <w:r>
              <w:t>305.</w:t>
            </w:r>
          </w:p>
        </w:tc>
        <w:tc>
          <w:tcPr>
            <w:tcW w:w="3005" w:type="dxa"/>
          </w:tcPr>
          <w:p w:rsidR="00577AB5" w:rsidRDefault="00577AB5">
            <w:pPr>
              <w:pStyle w:val="ConsPlusNormal"/>
            </w:pPr>
            <w:r>
              <w:t>г. Оренбург, ул. 9 Января/пер. Хлебный, д. 57/10, литера Б</w:t>
            </w:r>
          </w:p>
        </w:tc>
        <w:tc>
          <w:tcPr>
            <w:tcW w:w="1587" w:type="dxa"/>
          </w:tcPr>
          <w:p w:rsidR="00577AB5" w:rsidRDefault="00577AB5">
            <w:pPr>
              <w:pStyle w:val="ConsPlusNormal"/>
              <w:jc w:val="center"/>
            </w:pPr>
            <w:r>
              <w:t>471,70</w:t>
            </w:r>
          </w:p>
        </w:tc>
        <w:tc>
          <w:tcPr>
            <w:tcW w:w="2551" w:type="dxa"/>
          </w:tcPr>
          <w:p w:rsidR="00577AB5" w:rsidRDefault="00577AB5">
            <w:pPr>
              <w:pStyle w:val="ConsPlusNormal"/>
              <w:jc w:val="center"/>
            </w:pPr>
            <w:r>
              <w:t>11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582251,92</w:t>
            </w:r>
          </w:p>
        </w:tc>
      </w:tr>
      <w:tr w:rsidR="00577AB5">
        <w:tc>
          <w:tcPr>
            <w:tcW w:w="794" w:type="dxa"/>
          </w:tcPr>
          <w:p w:rsidR="00577AB5" w:rsidRDefault="00577AB5">
            <w:pPr>
              <w:pStyle w:val="ConsPlusNormal"/>
              <w:jc w:val="center"/>
            </w:pPr>
            <w:r>
              <w:t>306.</w:t>
            </w:r>
          </w:p>
        </w:tc>
        <w:tc>
          <w:tcPr>
            <w:tcW w:w="3005" w:type="dxa"/>
          </w:tcPr>
          <w:p w:rsidR="00577AB5" w:rsidRDefault="00577AB5">
            <w:pPr>
              <w:pStyle w:val="ConsPlusNormal"/>
            </w:pPr>
            <w:r>
              <w:t>г. Оренбург, ул. 9 Января/ул. Краснознаменная, д. 51/17</w:t>
            </w:r>
          </w:p>
        </w:tc>
        <w:tc>
          <w:tcPr>
            <w:tcW w:w="1587" w:type="dxa"/>
          </w:tcPr>
          <w:p w:rsidR="00577AB5" w:rsidRDefault="00577AB5">
            <w:pPr>
              <w:pStyle w:val="ConsPlusNormal"/>
              <w:jc w:val="center"/>
            </w:pPr>
            <w:r>
              <w:t>4065,80</w:t>
            </w:r>
          </w:p>
        </w:tc>
        <w:tc>
          <w:tcPr>
            <w:tcW w:w="2551" w:type="dxa"/>
          </w:tcPr>
          <w:p w:rsidR="00577AB5" w:rsidRDefault="00577AB5">
            <w:pPr>
              <w:pStyle w:val="ConsPlusNormal"/>
              <w:jc w:val="center"/>
            </w:pPr>
            <w:r>
              <w:t>121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95684,50</w:t>
            </w:r>
          </w:p>
        </w:tc>
      </w:tr>
      <w:tr w:rsidR="00577AB5">
        <w:tc>
          <w:tcPr>
            <w:tcW w:w="794" w:type="dxa"/>
          </w:tcPr>
          <w:p w:rsidR="00577AB5" w:rsidRDefault="00577AB5">
            <w:pPr>
              <w:pStyle w:val="ConsPlusNormal"/>
              <w:jc w:val="center"/>
            </w:pPr>
            <w:r>
              <w:t>307.</w:t>
            </w:r>
          </w:p>
        </w:tc>
        <w:tc>
          <w:tcPr>
            <w:tcW w:w="3005" w:type="dxa"/>
          </w:tcPr>
          <w:p w:rsidR="00577AB5" w:rsidRDefault="00577AB5">
            <w:pPr>
              <w:pStyle w:val="ConsPlusNormal"/>
            </w:pPr>
            <w:r>
              <w:t>г. Оренбург, ул. 9 Января/ул. Краснознаменная/пер. Матросский, д. 50/18/17, литеры БВ</w:t>
            </w:r>
          </w:p>
        </w:tc>
        <w:tc>
          <w:tcPr>
            <w:tcW w:w="1587" w:type="dxa"/>
          </w:tcPr>
          <w:p w:rsidR="00577AB5" w:rsidRDefault="00577AB5">
            <w:pPr>
              <w:pStyle w:val="ConsPlusNormal"/>
              <w:jc w:val="center"/>
            </w:pPr>
            <w:r>
              <w:t>424,50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153518,66</w:t>
            </w:r>
          </w:p>
        </w:tc>
      </w:tr>
      <w:tr w:rsidR="00577AB5">
        <w:tc>
          <w:tcPr>
            <w:tcW w:w="794" w:type="dxa"/>
          </w:tcPr>
          <w:p w:rsidR="00577AB5" w:rsidRDefault="00577AB5">
            <w:pPr>
              <w:pStyle w:val="ConsPlusNormal"/>
              <w:jc w:val="center"/>
            </w:pPr>
            <w:r>
              <w:lastRenderedPageBreak/>
              <w:t>308.</w:t>
            </w:r>
          </w:p>
        </w:tc>
        <w:tc>
          <w:tcPr>
            <w:tcW w:w="3005" w:type="dxa"/>
          </w:tcPr>
          <w:p w:rsidR="00577AB5" w:rsidRDefault="00577AB5">
            <w:pPr>
              <w:pStyle w:val="ConsPlusNormal"/>
            </w:pPr>
            <w:r>
              <w:t>г. Оренбург, ул. Абдрашитова, д. 242</w:t>
            </w:r>
          </w:p>
        </w:tc>
        <w:tc>
          <w:tcPr>
            <w:tcW w:w="1587" w:type="dxa"/>
          </w:tcPr>
          <w:p w:rsidR="00577AB5" w:rsidRDefault="00577AB5">
            <w:pPr>
              <w:pStyle w:val="ConsPlusNormal"/>
              <w:jc w:val="center"/>
            </w:pPr>
            <w:r>
              <w:t>735,70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106790,61</w:t>
            </w:r>
          </w:p>
        </w:tc>
      </w:tr>
      <w:tr w:rsidR="00577AB5">
        <w:tc>
          <w:tcPr>
            <w:tcW w:w="794" w:type="dxa"/>
          </w:tcPr>
          <w:p w:rsidR="00577AB5" w:rsidRDefault="00577AB5">
            <w:pPr>
              <w:pStyle w:val="ConsPlusNormal"/>
              <w:jc w:val="center"/>
            </w:pPr>
            <w:r>
              <w:t>309.</w:t>
            </w:r>
          </w:p>
        </w:tc>
        <w:tc>
          <w:tcPr>
            <w:tcW w:w="3005" w:type="dxa"/>
          </w:tcPr>
          <w:p w:rsidR="00577AB5" w:rsidRDefault="00577AB5">
            <w:pPr>
              <w:pStyle w:val="ConsPlusNormal"/>
            </w:pPr>
            <w:r>
              <w:t>г. Оренбург, ул. Авиационная, д. 20/1</w:t>
            </w:r>
          </w:p>
        </w:tc>
        <w:tc>
          <w:tcPr>
            <w:tcW w:w="1587" w:type="dxa"/>
          </w:tcPr>
          <w:p w:rsidR="00577AB5" w:rsidRDefault="00577AB5">
            <w:pPr>
              <w:pStyle w:val="ConsPlusNormal"/>
              <w:jc w:val="center"/>
            </w:pPr>
            <w:r>
              <w:t>4123,90</w:t>
            </w:r>
          </w:p>
        </w:tc>
        <w:tc>
          <w:tcPr>
            <w:tcW w:w="2551" w:type="dxa"/>
          </w:tcPr>
          <w:p w:rsidR="00577AB5" w:rsidRDefault="00577AB5">
            <w:pPr>
              <w:pStyle w:val="ConsPlusNormal"/>
              <w:jc w:val="center"/>
            </w:pPr>
            <w:r>
              <w:t>128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108100,20</w:t>
            </w:r>
          </w:p>
        </w:tc>
      </w:tr>
      <w:tr w:rsidR="00577AB5">
        <w:tc>
          <w:tcPr>
            <w:tcW w:w="794" w:type="dxa"/>
          </w:tcPr>
          <w:p w:rsidR="00577AB5" w:rsidRDefault="00577AB5">
            <w:pPr>
              <w:pStyle w:val="ConsPlusNormal"/>
              <w:jc w:val="center"/>
            </w:pPr>
            <w:r>
              <w:t>310.</w:t>
            </w:r>
          </w:p>
        </w:tc>
        <w:tc>
          <w:tcPr>
            <w:tcW w:w="3005" w:type="dxa"/>
          </w:tcPr>
          <w:p w:rsidR="00577AB5" w:rsidRDefault="00577AB5">
            <w:pPr>
              <w:pStyle w:val="ConsPlusNormal"/>
            </w:pPr>
            <w:r>
              <w:t>г. Оренбург, ул. Аксакова, д. 16</w:t>
            </w:r>
          </w:p>
        </w:tc>
        <w:tc>
          <w:tcPr>
            <w:tcW w:w="1587" w:type="dxa"/>
          </w:tcPr>
          <w:p w:rsidR="00577AB5" w:rsidRDefault="00577AB5">
            <w:pPr>
              <w:pStyle w:val="ConsPlusNormal"/>
              <w:jc w:val="center"/>
            </w:pPr>
            <w:r>
              <w:t>1451,70</w:t>
            </w:r>
          </w:p>
        </w:tc>
        <w:tc>
          <w:tcPr>
            <w:tcW w:w="2551" w:type="dxa"/>
          </w:tcPr>
          <w:p w:rsidR="00577AB5" w:rsidRDefault="00577AB5">
            <w:pPr>
              <w:pStyle w:val="ConsPlusNormal"/>
              <w:jc w:val="center"/>
            </w:pPr>
            <w:r>
              <w:t>67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460613,82</w:t>
            </w:r>
          </w:p>
        </w:tc>
      </w:tr>
      <w:tr w:rsidR="00577AB5">
        <w:tc>
          <w:tcPr>
            <w:tcW w:w="794" w:type="dxa"/>
          </w:tcPr>
          <w:p w:rsidR="00577AB5" w:rsidRDefault="00577AB5">
            <w:pPr>
              <w:pStyle w:val="ConsPlusNormal"/>
              <w:jc w:val="center"/>
            </w:pPr>
            <w:r>
              <w:t>311.</w:t>
            </w:r>
          </w:p>
        </w:tc>
        <w:tc>
          <w:tcPr>
            <w:tcW w:w="3005" w:type="dxa"/>
          </w:tcPr>
          <w:p w:rsidR="00577AB5" w:rsidRDefault="00577AB5">
            <w:pPr>
              <w:pStyle w:val="ConsPlusNormal"/>
            </w:pPr>
            <w:r>
              <w:t>г. Оренбург, ул. Алтайская, д. 12а</w:t>
            </w:r>
          </w:p>
        </w:tc>
        <w:tc>
          <w:tcPr>
            <w:tcW w:w="1587" w:type="dxa"/>
          </w:tcPr>
          <w:p w:rsidR="00577AB5" w:rsidRDefault="00577AB5">
            <w:pPr>
              <w:pStyle w:val="ConsPlusNormal"/>
              <w:jc w:val="center"/>
            </w:pPr>
            <w:r>
              <w:t>14225,90</w:t>
            </w:r>
          </w:p>
        </w:tc>
        <w:tc>
          <w:tcPr>
            <w:tcW w:w="2551" w:type="dxa"/>
          </w:tcPr>
          <w:p w:rsidR="00577AB5" w:rsidRDefault="00577AB5">
            <w:pPr>
              <w:pStyle w:val="ConsPlusNormal"/>
              <w:jc w:val="center"/>
            </w:pPr>
            <w:r>
              <w:t>61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37218,33</w:t>
            </w:r>
          </w:p>
        </w:tc>
      </w:tr>
      <w:tr w:rsidR="00577AB5">
        <w:tc>
          <w:tcPr>
            <w:tcW w:w="794" w:type="dxa"/>
          </w:tcPr>
          <w:p w:rsidR="00577AB5" w:rsidRDefault="00577AB5">
            <w:pPr>
              <w:pStyle w:val="ConsPlusNormal"/>
              <w:jc w:val="center"/>
            </w:pPr>
            <w:r>
              <w:t>312.</w:t>
            </w:r>
          </w:p>
        </w:tc>
        <w:tc>
          <w:tcPr>
            <w:tcW w:w="3005" w:type="dxa"/>
          </w:tcPr>
          <w:p w:rsidR="00577AB5" w:rsidRDefault="00577AB5">
            <w:pPr>
              <w:pStyle w:val="ConsPlusNormal"/>
            </w:pPr>
            <w:r>
              <w:t>г. Оренбург, ул. Алтайская, д. 2/1</w:t>
            </w:r>
          </w:p>
        </w:tc>
        <w:tc>
          <w:tcPr>
            <w:tcW w:w="1587" w:type="dxa"/>
          </w:tcPr>
          <w:p w:rsidR="00577AB5" w:rsidRDefault="00577AB5">
            <w:pPr>
              <w:pStyle w:val="ConsPlusNormal"/>
              <w:jc w:val="center"/>
            </w:pPr>
            <w:r>
              <w:t>17199,90</w:t>
            </w:r>
          </w:p>
        </w:tc>
        <w:tc>
          <w:tcPr>
            <w:tcW w:w="2551" w:type="dxa"/>
          </w:tcPr>
          <w:p w:rsidR="00577AB5" w:rsidRDefault="00577AB5">
            <w:pPr>
              <w:pStyle w:val="ConsPlusNormal"/>
              <w:jc w:val="center"/>
            </w:pPr>
            <w:r>
              <w:t>559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262576,99</w:t>
            </w:r>
          </w:p>
        </w:tc>
      </w:tr>
      <w:tr w:rsidR="00577AB5">
        <w:tc>
          <w:tcPr>
            <w:tcW w:w="794" w:type="dxa"/>
          </w:tcPr>
          <w:p w:rsidR="00577AB5" w:rsidRDefault="00577AB5">
            <w:pPr>
              <w:pStyle w:val="ConsPlusNormal"/>
              <w:jc w:val="center"/>
            </w:pPr>
            <w:r>
              <w:t>313.</w:t>
            </w:r>
          </w:p>
        </w:tc>
        <w:tc>
          <w:tcPr>
            <w:tcW w:w="3005" w:type="dxa"/>
          </w:tcPr>
          <w:p w:rsidR="00577AB5" w:rsidRDefault="00577AB5">
            <w:pPr>
              <w:pStyle w:val="ConsPlusNormal"/>
            </w:pPr>
            <w:r>
              <w:t>г. Оренбург, ул. Алтайская, д. 2/2</w:t>
            </w:r>
          </w:p>
        </w:tc>
        <w:tc>
          <w:tcPr>
            <w:tcW w:w="1587" w:type="dxa"/>
          </w:tcPr>
          <w:p w:rsidR="00577AB5" w:rsidRDefault="00577AB5">
            <w:pPr>
              <w:pStyle w:val="ConsPlusNormal"/>
              <w:jc w:val="center"/>
            </w:pPr>
            <w:r>
              <w:t>18559,80</w:t>
            </w:r>
          </w:p>
        </w:tc>
        <w:tc>
          <w:tcPr>
            <w:tcW w:w="2551" w:type="dxa"/>
          </w:tcPr>
          <w:p w:rsidR="00577AB5" w:rsidRDefault="00577AB5">
            <w:pPr>
              <w:pStyle w:val="ConsPlusNormal"/>
              <w:jc w:val="center"/>
            </w:pPr>
            <w:r>
              <w:t>93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39646,86</w:t>
            </w:r>
          </w:p>
        </w:tc>
      </w:tr>
      <w:tr w:rsidR="00577AB5">
        <w:tc>
          <w:tcPr>
            <w:tcW w:w="794" w:type="dxa"/>
          </w:tcPr>
          <w:p w:rsidR="00577AB5" w:rsidRDefault="00577AB5">
            <w:pPr>
              <w:pStyle w:val="ConsPlusNormal"/>
              <w:jc w:val="center"/>
            </w:pPr>
            <w:r>
              <w:t>314.</w:t>
            </w:r>
          </w:p>
        </w:tc>
        <w:tc>
          <w:tcPr>
            <w:tcW w:w="3005" w:type="dxa"/>
          </w:tcPr>
          <w:p w:rsidR="00577AB5" w:rsidRDefault="00577AB5">
            <w:pPr>
              <w:pStyle w:val="ConsPlusNormal"/>
            </w:pPr>
            <w:r>
              <w:t>г. Оренбург, ул. Амурская, д. 2/1</w:t>
            </w:r>
          </w:p>
        </w:tc>
        <w:tc>
          <w:tcPr>
            <w:tcW w:w="1587" w:type="dxa"/>
          </w:tcPr>
          <w:p w:rsidR="00577AB5" w:rsidRDefault="00577AB5">
            <w:pPr>
              <w:pStyle w:val="ConsPlusNormal"/>
              <w:jc w:val="center"/>
            </w:pPr>
            <w:r>
              <w:t>5729,30</w:t>
            </w:r>
          </w:p>
        </w:tc>
        <w:tc>
          <w:tcPr>
            <w:tcW w:w="2551" w:type="dxa"/>
          </w:tcPr>
          <w:p w:rsidR="00577AB5" w:rsidRDefault="00577AB5">
            <w:pPr>
              <w:pStyle w:val="ConsPlusNormal"/>
              <w:jc w:val="center"/>
            </w:pPr>
            <w:r>
              <w:t>175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77596,93</w:t>
            </w:r>
          </w:p>
        </w:tc>
      </w:tr>
      <w:tr w:rsidR="00577AB5">
        <w:tc>
          <w:tcPr>
            <w:tcW w:w="794" w:type="dxa"/>
          </w:tcPr>
          <w:p w:rsidR="00577AB5" w:rsidRDefault="00577AB5">
            <w:pPr>
              <w:pStyle w:val="ConsPlusNormal"/>
              <w:jc w:val="center"/>
            </w:pPr>
            <w:r>
              <w:t>315.</w:t>
            </w:r>
          </w:p>
        </w:tc>
        <w:tc>
          <w:tcPr>
            <w:tcW w:w="3005" w:type="dxa"/>
          </w:tcPr>
          <w:p w:rsidR="00577AB5" w:rsidRDefault="00577AB5">
            <w:pPr>
              <w:pStyle w:val="ConsPlusNormal"/>
            </w:pPr>
            <w:r>
              <w:t>г. Оренбург, ул. Беляевская, д. 21</w:t>
            </w:r>
          </w:p>
        </w:tc>
        <w:tc>
          <w:tcPr>
            <w:tcW w:w="1587" w:type="dxa"/>
          </w:tcPr>
          <w:p w:rsidR="00577AB5" w:rsidRDefault="00577AB5">
            <w:pPr>
              <w:pStyle w:val="ConsPlusNormal"/>
              <w:jc w:val="center"/>
            </w:pPr>
            <w:r>
              <w:t>6290,30</w:t>
            </w:r>
          </w:p>
        </w:tc>
        <w:tc>
          <w:tcPr>
            <w:tcW w:w="2551" w:type="dxa"/>
          </w:tcPr>
          <w:p w:rsidR="00577AB5" w:rsidRDefault="00577AB5">
            <w:pPr>
              <w:pStyle w:val="ConsPlusNormal"/>
              <w:jc w:val="center"/>
            </w:pPr>
            <w:r>
              <w:t>206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25319,91</w:t>
            </w:r>
          </w:p>
        </w:tc>
      </w:tr>
      <w:tr w:rsidR="00577AB5">
        <w:tc>
          <w:tcPr>
            <w:tcW w:w="794" w:type="dxa"/>
          </w:tcPr>
          <w:p w:rsidR="00577AB5" w:rsidRDefault="00577AB5">
            <w:pPr>
              <w:pStyle w:val="ConsPlusNormal"/>
              <w:jc w:val="center"/>
            </w:pPr>
            <w:r>
              <w:t>316.</w:t>
            </w:r>
          </w:p>
        </w:tc>
        <w:tc>
          <w:tcPr>
            <w:tcW w:w="3005" w:type="dxa"/>
          </w:tcPr>
          <w:p w:rsidR="00577AB5" w:rsidRDefault="00577AB5">
            <w:pPr>
              <w:pStyle w:val="ConsPlusNormal"/>
            </w:pPr>
            <w:r>
              <w:t>г. Оренбург, ул. Беляевская, д. 53</w:t>
            </w:r>
          </w:p>
        </w:tc>
        <w:tc>
          <w:tcPr>
            <w:tcW w:w="1587" w:type="dxa"/>
          </w:tcPr>
          <w:p w:rsidR="00577AB5" w:rsidRDefault="00577AB5">
            <w:pPr>
              <w:pStyle w:val="ConsPlusNormal"/>
              <w:jc w:val="center"/>
            </w:pPr>
            <w:r>
              <w:t>6163,50</w:t>
            </w:r>
          </w:p>
        </w:tc>
        <w:tc>
          <w:tcPr>
            <w:tcW w:w="2551" w:type="dxa"/>
          </w:tcPr>
          <w:p w:rsidR="00577AB5" w:rsidRDefault="00577AB5">
            <w:pPr>
              <w:pStyle w:val="ConsPlusNormal"/>
              <w:jc w:val="center"/>
            </w:pPr>
            <w:r>
              <w:t>227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55380,00</w:t>
            </w:r>
          </w:p>
        </w:tc>
      </w:tr>
      <w:tr w:rsidR="00577AB5">
        <w:tc>
          <w:tcPr>
            <w:tcW w:w="794" w:type="dxa"/>
          </w:tcPr>
          <w:p w:rsidR="00577AB5" w:rsidRDefault="00577AB5">
            <w:pPr>
              <w:pStyle w:val="ConsPlusNormal"/>
              <w:jc w:val="center"/>
            </w:pPr>
            <w:r>
              <w:t>317.</w:t>
            </w:r>
          </w:p>
        </w:tc>
        <w:tc>
          <w:tcPr>
            <w:tcW w:w="3005" w:type="dxa"/>
          </w:tcPr>
          <w:p w:rsidR="00577AB5" w:rsidRDefault="00577AB5">
            <w:pPr>
              <w:pStyle w:val="ConsPlusNormal"/>
            </w:pPr>
            <w:r>
              <w:t>г. Оренбург, ул. Беляевская, д. 61</w:t>
            </w:r>
          </w:p>
        </w:tc>
        <w:tc>
          <w:tcPr>
            <w:tcW w:w="1587" w:type="dxa"/>
          </w:tcPr>
          <w:p w:rsidR="00577AB5" w:rsidRDefault="00577AB5">
            <w:pPr>
              <w:pStyle w:val="ConsPlusNormal"/>
              <w:jc w:val="center"/>
            </w:pPr>
            <w:r>
              <w:t>5982,50</w:t>
            </w:r>
          </w:p>
        </w:tc>
        <w:tc>
          <w:tcPr>
            <w:tcW w:w="2551" w:type="dxa"/>
          </w:tcPr>
          <w:p w:rsidR="00577AB5" w:rsidRDefault="00577AB5">
            <w:pPr>
              <w:pStyle w:val="ConsPlusNormal"/>
              <w:jc w:val="center"/>
            </w:pPr>
            <w:r>
              <w:t>188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52427,41</w:t>
            </w:r>
          </w:p>
        </w:tc>
      </w:tr>
      <w:tr w:rsidR="00577AB5">
        <w:tc>
          <w:tcPr>
            <w:tcW w:w="794" w:type="dxa"/>
          </w:tcPr>
          <w:p w:rsidR="00577AB5" w:rsidRDefault="00577AB5">
            <w:pPr>
              <w:pStyle w:val="ConsPlusNormal"/>
              <w:jc w:val="center"/>
            </w:pPr>
            <w:r>
              <w:t>318.</w:t>
            </w:r>
          </w:p>
        </w:tc>
        <w:tc>
          <w:tcPr>
            <w:tcW w:w="3005" w:type="dxa"/>
          </w:tcPr>
          <w:p w:rsidR="00577AB5" w:rsidRDefault="00577AB5">
            <w:pPr>
              <w:pStyle w:val="ConsPlusNormal"/>
            </w:pPr>
            <w:r>
              <w:t>г. Оренбург, ул. Березка, д. 2/2</w:t>
            </w:r>
          </w:p>
        </w:tc>
        <w:tc>
          <w:tcPr>
            <w:tcW w:w="1587" w:type="dxa"/>
          </w:tcPr>
          <w:p w:rsidR="00577AB5" w:rsidRDefault="00577AB5">
            <w:pPr>
              <w:pStyle w:val="ConsPlusNormal"/>
              <w:jc w:val="center"/>
            </w:pPr>
            <w:r>
              <w:t>7447,50</w:t>
            </w:r>
          </w:p>
        </w:tc>
        <w:tc>
          <w:tcPr>
            <w:tcW w:w="2551" w:type="dxa"/>
          </w:tcPr>
          <w:p w:rsidR="00577AB5" w:rsidRDefault="00577AB5">
            <w:pPr>
              <w:pStyle w:val="ConsPlusNormal"/>
              <w:jc w:val="center"/>
            </w:pPr>
            <w:r>
              <w:t>229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157636,41</w:t>
            </w:r>
          </w:p>
        </w:tc>
      </w:tr>
      <w:tr w:rsidR="00577AB5">
        <w:tc>
          <w:tcPr>
            <w:tcW w:w="794" w:type="dxa"/>
          </w:tcPr>
          <w:p w:rsidR="00577AB5" w:rsidRDefault="00577AB5">
            <w:pPr>
              <w:pStyle w:val="ConsPlusNormal"/>
              <w:jc w:val="center"/>
            </w:pPr>
            <w:r>
              <w:t>319.</w:t>
            </w:r>
          </w:p>
        </w:tc>
        <w:tc>
          <w:tcPr>
            <w:tcW w:w="3005" w:type="dxa"/>
          </w:tcPr>
          <w:p w:rsidR="00577AB5" w:rsidRDefault="00577AB5">
            <w:pPr>
              <w:pStyle w:val="ConsPlusNormal"/>
            </w:pPr>
            <w:r>
              <w:t>г. Оренбург, ул. Березка, д. 8</w:t>
            </w:r>
          </w:p>
        </w:tc>
        <w:tc>
          <w:tcPr>
            <w:tcW w:w="1587" w:type="dxa"/>
          </w:tcPr>
          <w:p w:rsidR="00577AB5" w:rsidRDefault="00577AB5">
            <w:pPr>
              <w:pStyle w:val="ConsPlusNormal"/>
              <w:jc w:val="center"/>
            </w:pPr>
            <w:r>
              <w:t>5880,20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52124,61</w:t>
            </w:r>
          </w:p>
        </w:tc>
      </w:tr>
      <w:tr w:rsidR="00577AB5">
        <w:tc>
          <w:tcPr>
            <w:tcW w:w="794" w:type="dxa"/>
          </w:tcPr>
          <w:p w:rsidR="00577AB5" w:rsidRDefault="00577AB5">
            <w:pPr>
              <w:pStyle w:val="ConsPlusNormal"/>
              <w:jc w:val="center"/>
            </w:pPr>
            <w:r>
              <w:t>320.</w:t>
            </w:r>
          </w:p>
        </w:tc>
        <w:tc>
          <w:tcPr>
            <w:tcW w:w="3005" w:type="dxa"/>
          </w:tcPr>
          <w:p w:rsidR="00577AB5" w:rsidRDefault="00577AB5">
            <w:pPr>
              <w:pStyle w:val="ConsPlusNormal"/>
            </w:pPr>
            <w:r>
              <w:t xml:space="preserve">г. Оренбург, ул. Богдана </w:t>
            </w:r>
            <w:r>
              <w:lastRenderedPageBreak/>
              <w:t>Хмельницкого, д. 1а</w:t>
            </w:r>
          </w:p>
        </w:tc>
        <w:tc>
          <w:tcPr>
            <w:tcW w:w="1587" w:type="dxa"/>
          </w:tcPr>
          <w:p w:rsidR="00577AB5" w:rsidRDefault="00577AB5">
            <w:pPr>
              <w:pStyle w:val="ConsPlusNormal"/>
              <w:jc w:val="center"/>
            </w:pPr>
            <w:r>
              <w:lastRenderedPageBreak/>
              <w:t>3113,70</w:t>
            </w:r>
          </w:p>
        </w:tc>
        <w:tc>
          <w:tcPr>
            <w:tcW w:w="2551" w:type="dxa"/>
          </w:tcPr>
          <w:p w:rsidR="00577AB5" w:rsidRDefault="00577AB5">
            <w:pPr>
              <w:pStyle w:val="ConsPlusNormal"/>
              <w:jc w:val="center"/>
            </w:pPr>
            <w:r>
              <w:t>97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563210,78</w:t>
            </w:r>
          </w:p>
        </w:tc>
      </w:tr>
      <w:tr w:rsidR="00577AB5">
        <w:tc>
          <w:tcPr>
            <w:tcW w:w="794" w:type="dxa"/>
          </w:tcPr>
          <w:p w:rsidR="00577AB5" w:rsidRDefault="00577AB5">
            <w:pPr>
              <w:pStyle w:val="ConsPlusNormal"/>
              <w:jc w:val="center"/>
            </w:pPr>
            <w:r>
              <w:lastRenderedPageBreak/>
              <w:t>321.</w:t>
            </w:r>
          </w:p>
        </w:tc>
        <w:tc>
          <w:tcPr>
            <w:tcW w:w="3005" w:type="dxa"/>
          </w:tcPr>
          <w:p w:rsidR="00577AB5" w:rsidRDefault="00577AB5">
            <w:pPr>
              <w:pStyle w:val="ConsPlusNormal"/>
            </w:pPr>
            <w:r>
              <w:t>г. Оренбург, ул. Богдана Хмельницкого, д. 2</w:t>
            </w:r>
          </w:p>
        </w:tc>
        <w:tc>
          <w:tcPr>
            <w:tcW w:w="1587" w:type="dxa"/>
          </w:tcPr>
          <w:p w:rsidR="00577AB5" w:rsidRDefault="00577AB5">
            <w:pPr>
              <w:pStyle w:val="ConsPlusNormal"/>
              <w:jc w:val="center"/>
            </w:pPr>
            <w:r>
              <w:t>3166,40</w:t>
            </w:r>
          </w:p>
        </w:tc>
        <w:tc>
          <w:tcPr>
            <w:tcW w:w="2551" w:type="dxa"/>
          </w:tcPr>
          <w:p w:rsidR="00577AB5" w:rsidRDefault="00577AB5">
            <w:pPr>
              <w:pStyle w:val="ConsPlusNormal"/>
              <w:jc w:val="center"/>
            </w:pPr>
            <w:r>
              <w:t>51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649207,26</w:t>
            </w:r>
          </w:p>
        </w:tc>
      </w:tr>
      <w:tr w:rsidR="00577AB5">
        <w:tc>
          <w:tcPr>
            <w:tcW w:w="794" w:type="dxa"/>
          </w:tcPr>
          <w:p w:rsidR="00577AB5" w:rsidRDefault="00577AB5">
            <w:pPr>
              <w:pStyle w:val="ConsPlusNormal"/>
              <w:jc w:val="center"/>
            </w:pPr>
            <w:r>
              <w:t>322.</w:t>
            </w:r>
          </w:p>
        </w:tc>
        <w:tc>
          <w:tcPr>
            <w:tcW w:w="3005" w:type="dxa"/>
          </w:tcPr>
          <w:p w:rsidR="00577AB5" w:rsidRDefault="00577AB5">
            <w:pPr>
              <w:pStyle w:val="ConsPlusNormal"/>
            </w:pPr>
            <w:r>
              <w:t>г. Оренбург, ул. Богдана Хмельницкого, д. 3</w:t>
            </w:r>
          </w:p>
        </w:tc>
        <w:tc>
          <w:tcPr>
            <w:tcW w:w="1587" w:type="dxa"/>
          </w:tcPr>
          <w:p w:rsidR="00577AB5" w:rsidRDefault="00577AB5">
            <w:pPr>
              <w:pStyle w:val="ConsPlusNormal"/>
              <w:jc w:val="center"/>
            </w:pPr>
            <w:r>
              <w:t>1756,70</w:t>
            </w:r>
          </w:p>
        </w:tc>
        <w:tc>
          <w:tcPr>
            <w:tcW w:w="2551" w:type="dxa"/>
          </w:tcPr>
          <w:p w:rsidR="00577AB5" w:rsidRDefault="00577AB5">
            <w:pPr>
              <w:pStyle w:val="ConsPlusNormal"/>
              <w:jc w:val="center"/>
            </w:pPr>
            <w:r>
              <w:t>99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630786,67</w:t>
            </w:r>
          </w:p>
        </w:tc>
      </w:tr>
      <w:tr w:rsidR="00577AB5">
        <w:tc>
          <w:tcPr>
            <w:tcW w:w="794" w:type="dxa"/>
          </w:tcPr>
          <w:p w:rsidR="00577AB5" w:rsidRDefault="00577AB5">
            <w:pPr>
              <w:pStyle w:val="ConsPlusNormal"/>
              <w:jc w:val="center"/>
            </w:pPr>
            <w:r>
              <w:t>323.</w:t>
            </w:r>
          </w:p>
        </w:tc>
        <w:tc>
          <w:tcPr>
            <w:tcW w:w="3005" w:type="dxa"/>
          </w:tcPr>
          <w:p w:rsidR="00577AB5" w:rsidRDefault="00577AB5">
            <w:pPr>
              <w:pStyle w:val="ConsPlusNormal"/>
            </w:pPr>
            <w:r>
              <w:t>г. Оренбург, ул. Богдана Хмельницкого, д. 4</w:t>
            </w:r>
          </w:p>
        </w:tc>
        <w:tc>
          <w:tcPr>
            <w:tcW w:w="1587" w:type="dxa"/>
          </w:tcPr>
          <w:p w:rsidR="00577AB5" w:rsidRDefault="00577AB5">
            <w:pPr>
              <w:pStyle w:val="ConsPlusNormal"/>
              <w:jc w:val="center"/>
            </w:pPr>
            <w:r>
              <w:t>1915,90</w:t>
            </w:r>
          </w:p>
        </w:tc>
        <w:tc>
          <w:tcPr>
            <w:tcW w:w="2551" w:type="dxa"/>
          </w:tcPr>
          <w:p w:rsidR="00577AB5" w:rsidRDefault="00577AB5">
            <w:pPr>
              <w:pStyle w:val="ConsPlusNormal"/>
              <w:jc w:val="center"/>
            </w:pPr>
            <w:r>
              <w:t>106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616994,87</w:t>
            </w:r>
          </w:p>
        </w:tc>
      </w:tr>
      <w:tr w:rsidR="00577AB5">
        <w:tc>
          <w:tcPr>
            <w:tcW w:w="794" w:type="dxa"/>
          </w:tcPr>
          <w:p w:rsidR="00577AB5" w:rsidRDefault="00577AB5">
            <w:pPr>
              <w:pStyle w:val="ConsPlusNormal"/>
              <w:jc w:val="center"/>
            </w:pPr>
            <w:r>
              <w:t>324.</w:t>
            </w:r>
          </w:p>
        </w:tc>
        <w:tc>
          <w:tcPr>
            <w:tcW w:w="3005" w:type="dxa"/>
          </w:tcPr>
          <w:p w:rsidR="00577AB5" w:rsidRDefault="00577AB5">
            <w:pPr>
              <w:pStyle w:val="ConsPlusNormal"/>
            </w:pPr>
            <w:r>
              <w:t>г. Оренбург, ул. Богдана Хмельницкого, д. 5</w:t>
            </w:r>
          </w:p>
        </w:tc>
        <w:tc>
          <w:tcPr>
            <w:tcW w:w="1587" w:type="dxa"/>
          </w:tcPr>
          <w:p w:rsidR="00577AB5" w:rsidRDefault="00577AB5">
            <w:pPr>
              <w:pStyle w:val="ConsPlusNormal"/>
              <w:jc w:val="center"/>
            </w:pPr>
            <w:r>
              <w:t>4530,50</w:t>
            </w:r>
          </w:p>
        </w:tc>
        <w:tc>
          <w:tcPr>
            <w:tcW w:w="2551" w:type="dxa"/>
          </w:tcPr>
          <w:p w:rsidR="00577AB5" w:rsidRDefault="00577AB5">
            <w:pPr>
              <w:pStyle w:val="ConsPlusNormal"/>
              <w:jc w:val="center"/>
            </w:pPr>
            <w:r>
              <w:t>138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712296,48</w:t>
            </w:r>
          </w:p>
        </w:tc>
      </w:tr>
      <w:tr w:rsidR="00577AB5">
        <w:tc>
          <w:tcPr>
            <w:tcW w:w="794" w:type="dxa"/>
          </w:tcPr>
          <w:p w:rsidR="00577AB5" w:rsidRDefault="00577AB5">
            <w:pPr>
              <w:pStyle w:val="ConsPlusNormal"/>
              <w:jc w:val="center"/>
            </w:pPr>
            <w:r>
              <w:t>325.</w:t>
            </w:r>
          </w:p>
        </w:tc>
        <w:tc>
          <w:tcPr>
            <w:tcW w:w="3005" w:type="dxa"/>
          </w:tcPr>
          <w:p w:rsidR="00577AB5" w:rsidRDefault="00577AB5">
            <w:pPr>
              <w:pStyle w:val="ConsPlusNormal"/>
            </w:pPr>
            <w:r>
              <w:t>г. Оренбург, ул. Богдана Хмельницкого, д. 6</w:t>
            </w:r>
          </w:p>
        </w:tc>
        <w:tc>
          <w:tcPr>
            <w:tcW w:w="1587" w:type="dxa"/>
          </w:tcPr>
          <w:p w:rsidR="00577AB5" w:rsidRDefault="00577AB5">
            <w:pPr>
              <w:pStyle w:val="ConsPlusNormal"/>
              <w:jc w:val="center"/>
            </w:pPr>
            <w:r>
              <w:t>3755,70</w:t>
            </w:r>
          </w:p>
        </w:tc>
        <w:tc>
          <w:tcPr>
            <w:tcW w:w="2551" w:type="dxa"/>
          </w:tcPr>
          <w:p w:rsidR="00577AB5" w:rsidRDefault="00577AB5">
            <w:pPr>
              <w:pStyle w:val="ConsPlusNormal"/>
              <w:jc w:val="center"/>
            </w:pPr>
            <w:r>
              <w:t>135</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263314,96</w:t>
            </w:r>
          </w:p>
        </w:tc>
      </w:tr>
      <w:tr w:rsidR="00577AB5">
        <w:tc>
          <w:tcPr>
            <w:tcW w:w="794" w:type="dxa"/>
          </w:tcPr>
          <w:p w:rsidR="00577AB5" w:rsidRDefault="00577AB5">
            <w:pPr>
              <w:pStyle w:val="ConsPlusNormal"/>
              <w:jc w:val="center"/>
            </w:pPr>
            <w:r>
              <w:t>326.</w:t>
            </w:r>
          </w:p>
        </w:tc>
        <w:tc>
          <w:tcPr>
            <w:tcW w:w="3005" w:type="dxa"/>
          </w:tcPr>
          <w:p w:rsidR="00577AB5" w:rsidRDefault="00577AB5">
            <w:pPr>
              <w:pStyle w:val="ConsPlusNormal"/>
            </w:pPr>
            <w:r>
              <w:t>г. Оренбург, ул. Братьев Башиловых, д. 13а</w:t>
            </w:r>
          </w:p>
        </w:tc>
        <w:tc>
          <w:tcPr>
            <w:tcW w:w="1587" w:type="dxa"/>
          </w:tcPr>
          <w:p w:rsidR="00577AB5" w:rsidRDefault="00577AB5">
            <w:pPr>
              <w:pStyle w:val="ConsPlusNormal"/>
              <w:jc w:val="center"/>
            </w:pPr>
            <w:r>
              <w:t>766,80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91585,31</w:t>
            </w:r>
          </w:p>
        </w:tc>
      </w:tr>
      <w:tr w:rsidR="00577AB5">
        <w:tc>
          <w:tcPr>
            <w:tcW w:w="794" w:type="dxa"/>
          </w:tcPr>
          <w:p w:rsidR="00577AB5" w:rsidRDefault="00577AB5">
            <w:pPr>
              <w:pStyle w:val="ConsPlusNormal"/>
              <w:jc w:val="center"/>
            </w:pPr>
            <w:r>
              <w:t>327.</w:t>
            </w:r>
          </w:p>
        </w:tc>
        <w:tc>
          <w:tcPr>
            <w:tcW w:w="3005" w:type="dxa"/>
          </w:tcPr>
          <w:p w:rsidR="00577AB5" w:rsidRDefault="00577AB5">
            <w:pPr>
              <w:pStyle w:val="ConsPlusNormal"/>
            </w:pPr>
            <w:r>
              <w:t>г. Оренбург, ул. Братьев Башиловых, д. 7</w:t>
            </w:r>
          </w:p>
        </w:tc>
        <w:tc>
          <w:tcPr>
            <w:tcW w:w="1587" w:type="dxa"/>
          </w:tcPr>
          <w:p w:rsidR="00577AB5" w:rsidRDefault="00577AB5">
            <w:pPr>
              <w:pStyle w:val="ConsPlusNormal"/>
              <w:jc w:val="center"/>
            </w:pPr>
            <w:r>
              <w:t>1244,70</w:t>
            </w:r>
          </w:p>
        </w:tc>
        <w:tc>
          <w:tcPr>
            <w:tcW w:w="2551" w:type="dxa"/>
          </w:tcPr>
          <w:p w:rsidR="00577AB5" w:rsidRDefault="00577AB5">
            <w:pPr>
              <w:pStyle w:val="ConsPlusNormal"/>
              <w:jc w:val="center"/>
            </w:pPr>
            <w:r>
              <w:t>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42200,23</w:t>
            </w:r>
          </w:p>
        </w:tc>
      </w:tr>
      <w:tr w:rsidR="00577AB5">
        <w:tc>
          <w:tcPr>
            <w:tcW w:w="794" w:type="dxa"/>
          </w:tcPr>
          <w:p w:rsidR="00577AB5" w:rsidRDefault="00577AB5">
            <w:pPr>
              <w:pStyle w:val="ConsPlusNormal"/>
              <w:jc w:val="center"/>
            </w:pPr>
            <w:r>
              <w:t>328.</w:t>
            </w:r>
          </w:p>
        </w:tc>
        <w:tc>
          <w:tcPr>
            <w:tcW w:w="3005" w:type="dxa"/>
          </w:tcPr>
          <w:p w:rsidR="00577AB5" w:rsidRDefault="00577AB5">
            <w:pPr>
              <w:pStyle w:val="ConsPlusNormal"/>
            </w:pPr>
            <w:r>
              <w:t>г. Оренбург, ул. Братьев Башиловых, д. 9</w:t>
            </w:r>
          </w:p>
        </w:tc>
        <w:tc>
          <w:tcPr>
            <w:tcW w:w="1587" w:type="dxa"/>
          </w:tcPr>
          <w:p w:rsidR="00577AB5" w:rsidRDefault="00577AB5">
            <w:pPr>
              <w:pStyle w:val="ConsPlusNormal"/>
              <w:jc w:val="center"/>
            </w:pPr>
            <w:r>
              <w:t>3256,50</w:t>
            </w:r>
          </w:p>
        </w:tc>
        <w:tc>
          <w:tcPr>
            <w:tcW w:w="2551" w:type="dxa"/>
          </w:tcPr>
          <w:p w:rsidR="00577AB5" w:rsidRDefault="00577AB5">
            <w:pPr>
              <w:pStyle w:val="ConsPlusNormal"/>
              <w:jc w:val="center"/>
            </w:pPr>
            <w:r>
              <w:t>128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114744,16</w:t>
            </w:r>
          </w:p>
        </w:tc>
      </w:tr>
      <w:tr w:rsidR="00577AB5">
        <w:tc>
          <w:tcPr>
            <w:tcW w:w="794" w:type="dxa"/>
          </w:tcPr>
          <w:p w:rsidR="00577AB5" w:rsidRDefault="00577AB5">
            <w:pPr>
              <w:pStyle w:val="ConsPlusNormal"/>
              <w:jc w:val="center"/>
            </w:pPr>
            <w:r>
              <w:t>329.</w:t>
            </w:r>
          </w:p>
        </w:tc>
        <w:tc>
          <w:tcPr>
            <w:tcW w:w="3005" w:type="dxa"/>
          </w:tcPr>
          <w:p w:rsidR="00577AB5" w:rsidRDefault="00577AB5">
            <w:pPr>
              <w:pStyle w:val="ConsPlusNormal"/>
            </w:pPr>
            <w:r>
              <w:t>г. Оренбург, ул. Брестская, д. 16</w:t>
            </w:r>
          </w:p>
        </w:tc>
        <w:tc>
          <w:tcPr>
            <w:tcW w:w="1587" w:type="dxa"/>
          </w:tcPr>
          <w:p w:rsidR="00577AB5" w:rsidRDefault="00577AB5">
            <w:pPr>
              <w:pStyle w:val="ConsPlusNormal"/>
              <w:jc w:val="center"/>
            </w:pPr>
            <w:r>
              <w:t>9284,00</w:t>
            </w:r>
          </w:p>
        </w:tc>
        <w:tc>
          <w:tcPr>
            <w:tcW w:w="2551" w:type="dxa"/>
          </w:tcPr>
          <w:p w:rsidR="00577AB5" w:rsidRDefault="00577AB5">
            <w:pPr>
              <w:pStyle w:val="ConsPlusNormal"/>
              <w:jc w:val="center"/>
            </w:pPr>
            <w:r>
              <w:t>398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26998,44</w:t>
            </w:r>
          </w:p>
        </w:tc>
      </w:tr>
      <w:tr w:rsidR="00577AB5">
        <w:tc>
          <w:tcPr>
            <w:tcW w:w="794" w:type="dxa"/>
          </w:tcPr>
          <w:p w:rsidR="00577AB5" w:rsidRDefault="00577AB5">
            <w:pPr>
              <w:pStyle w:val="ConsPlusNormal"/>
              <w:jc w:val="center"/>
            </w:pPr>
            <w:r>
              <w:t>330.</w:t>
            </w:r>
          </w:p>
        </w:tc>
        <w:tc>
          <w:tcPr>
            <w:tcW w:w="3005" w:type="dxa"/>
          </w:tcPr>
          <w:p w:rsidR="00577AB5" w:rsidRDefault="00577AB5">
            <w:pPr>
              <w:pStyle w:val="ConsPlusNormal"/>
            </w:pPr>
            <w:r>
              <w:t>г. Оренбург, ул. Брестская, д. 22</w:t>
            </w:r>
          </w:p>
        </w:tc>
        <w:tc>
          <w:tcPr>
            <w:tcW w:w="1587" w:type="dxa"/>
          </w:tcPr>
          <w:p w:rsidR="00577AB5" w:rsidRDefault="00577AB5">
            <w:pPr>
              <w:pStyle w:val="ConsPlusNormal"/>
              <w:jc w:val="center"/>
            </w:pPr>
            <w:r>
              <w:t>12093,20</w:t>
            </w:r>
          </w:p>
        </w:tc>
        <w:tc>
          <w:tcPr>
            <w:tcW w:w="2551" w:type="dxa"/>
          </w:tcPr>
          <w:p w:rsidR="00577AB5" w:rsidRDefault="00577AB5">
            <w:pPr>
              <w:pStyle w:val="ConsPlusNormal"/>
              <w:jc w:val="center"/>
            </w:pPr>
            <w:r>
              <w:t>413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20229,00</w:t>
            </w:r>
          </w:p>
        </w:tc>
      </w:tr>
      <w:tr w:rsidR="00577AB5">
        <w:tc>
          <w:tcPr>
            <w:tcW w:w="794" w:type="dxa"/>
          </w:tcPr>
          <w:p w:rsidR="00577AB5" w:rsidRDefault="00577AB5">
            <w:pPr>
              <w:pStyle w:val="ConsPlusNormal"/>
              <w:jc w:val="center"/>
            </w:pPr>
            <w:r>
              <w:t>331.</w:t>
            </w:r>
          </w:p>
        </w:tc>
        <w:tc>
          <w:tcPr>
            <w:tcW w:w="3005" w:type="dxa"/>
          </w:tcPr>
          <w:p w:rsidR="00577AB5" w:rsidRDefault="00577AB5">
            <w:pPr>
              <w:pStyle w:val="ConsPlusNormal"/>
            </w:pPr>
            <w:r>
              <w:t>г. Оренбург, ул. Брестская, д. 28</w:t>
            </w:r>
          </w:p>
        </w:tc>
        <w:tc>
          <w:tcPr>
            <w:tcW w:w="1587" w:type="dxa"/>
          </w:tcPr>
          <w:p w:rsidR="00577AB5" w:rsidRDefault="00577AB5">
            <w:pPr>
              <w:pStyle w:val="ConsPlusNormal"/>
              <w:jc w:val="center"/>
            </w:pPr>
            <w:r>
              <w:t>16959,80</w:t>
            </w:r>
          </w:p>
        </w:tc>
        <w:tc>
          <w:tcPr>
            <w:tcW w:w="2551" w:type="dxa"/>
          </w:tcPr>
          <w:p w:rsidR="00577AB5" w:rsidRDefault="00577AB5">
            <w:pPr>
              <w:pStyle w:val="ConsPlusNormal"/>
              <w:jc w:val="center"/>
            </w:pPr>
            <w:r>
              <w:t>577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38750,57</w:t>
            </w:r>
          </w:p>
        </w:tc>
      </w:tr>
      <w:tr w:rsidR="00577AB5">
        <w:tc>
          <w:tcPr>
            <w:tcW w:w="794" w:type="dxa"/>
          </w:tcPr>
          <w:p w:rsidR="00577AB5" w:rsidRDefault="00577AB5">
            <w:pPr>
              <w:pStyle w:val="ConsPlusNormal"/>
              <w:jc w:val="center"/>
            </w:pPr>
            <w:r>
              <w:t>332.</w:t>
            </w:r>
          </w:p>
        </w:tc>
        <w:tc>
          <w:tcPr>
            <w:tcW w:w="3005" w:type="dxa"/>
          </w:tcPr>
          <w:p w:rsidR="00577AB5" w:rsidRDefault="00577AB5">
            <w:pPr>
              <w:pStyle w:val="ConsPlusNormal"/>
            </w:pPr>
            <w:r>
              <w:t xml:space="preserve">г. Оренбург, ул. Брестская, д. </w:t>
            </w:r>
            <w:r>
              <w:lastRenderedPageBreak/>
              <w:t>30</w:t>
            </w:r>
          </w:p>
        </w:tc>
        <w:tc>
          <w:tcPr>
            <w:tcW w:w="1587" w:type="dxa"/>
          </w:tcPr>
          <w:p w:rsidR="00577AB5" w:rsidRDefault="00577AB5">
            <w:pPr>
              <w:pStyle w:val="ConsPlusNormal"/>
              <w:jc w:val="center"/>
            </w:pPr>
            <w:r>
              <w:lastRenderedPageBreak/>
              <w:t>9773,10</w:t>
            </w:r>
          </w:p>
        </w:tc>
        <w:tc>
          <w:tcPr>
            <w:tcW w:w="2551" w:type="dxa"/>
          </w:tcPr>
          <w:p w:rsidR="00577AB5" w:rsidRDefault="00577AB5">
            <w:pPr>
              <w:pStyle w:val="ConsPlusNormal"/>
              <w:jc w:val="center"/>
            </w:pPr>
            <w:r>
              <w:t>356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69651,80</w:t>
            </w:r>
          </w:p>
        </w:tc>
      </w:tr>
      <w:tr w:rsidR="00577AB5">
        <w:tc>
          <w:tcPr>
            <w:tcW w:w="794" w:type="dxa"/>
          </w:tcPr>
          <w:p w:rsidR="00577AB5" w:rsidRDefault="00577AB5">
            <w:pPr>
              <w:pStyle w:val="ConsPlusNormal"/>
              <w:jc w:val="center"/>
            </w:pPr>
            <w:r>
              <w:lastRenderedPageBreak/>
              <w:t>333.</w:t>
            </w:r>
          </w:p>
        </w:tc>
        <w:tc>
          <w:tcPr>
            <w:tcW w:w="3005" w:type="dxa"/>
          </w:tcPr>
          <w:p w:rsidR="00577AB5" w:rsidRDefault="00577AB5">
            <w:pPr>
              <w:pStyle w:val="ConsPlusNormal"/>
            </w:pPr>
            <w:r>
              <w:t>г. Оренбург, ул. Брестская, д. 32</w:t>
            </w:r>
          </w:p>
        </w:tc>
        <w:tc>
          <w:tcPr>
            <w:tcW w:w="1587" w:type="dxa"/>
          </w:tcPr>
          <w:p w:rsidR="00577AB5" w:rsidRDefault="00577AB5">
            <w:pPr>
              <w:pStyle w:val="ConsPlusNormal"/>
              <w:jc w:val="center"/>
            </w:pPr>
            <w:r>
              <w:t>7491,00</w:t>
            </w:r>
          </w:p>
        </w:tc>
        <w:tc>
          <w:tcPr>
            <w:tcW w:w="2551" w:type="dxa"/>
          </w:tcPr>
          <w:p w:rsidR="00577AB5" w:rsidRDefault="00577AB5">
            <w:pPr>
              <w:pStyle w:val="ConsPlusNormal"/>
              <w:jc w:val="center"/>
            </w:pPr>
            <w:r>
              <w:t>261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64121,93</w:t>
            </w:r>
          </w:p>
        </w:tc>
      </w:tr>
      <w:tr w:rsidR="00577AB5">
        <w:tc>
          <w:tcPr>
            <w:tcW w:w="794" w:type="dxa"/>
          </w:tcPr>
          <w:p w:rsidR="00577AB5" w:rsidRDefault="00577AB5">
            <w:pPr>
              <w:pStyle w:val="ConsPlusNormal"/>
              <w:jc w:val="center"/>
            </w:pPr>
            <w:r>
              <w:t>334.</w:t>
            </w:r>
          </w:p>
        </w:tc>
        <w:tc>
          <w:tcPr>
            <w:tcW w:w="3005" w:type="dxa"/>
          </w:tcPr>
          <w:p w:rsidR="00577AB5" w:rsidRDefault="00577AB5">
            <w:pPr>
              <w:pStyle w:val="ConsPlusNormal"/>
            </w:pPr>
            <w:r>
              <w:t>г. Оренбург, ул. Брестская, д. 5</w:t>
            </w:r>
          </w:p>
        </w:tc>
        <w:tc>
          <w:tcPr>
            <w:tcW w:w="1587" w:type="dxa"/>
          </w:tcPr>
          <w:p w:rsidR="00577AB5" w:rsidRDefault="00577AB5">
            <w:pPr>
              <w:pStyle w:val="ConsPlusNormal"/>
              <w:jc w:val="center"/>
            </w:pPr>
            <w:r>
              <w:t>13999,60</w:t>
            </w:r>
          </w:p>
        </w:tc>
        <w:tc>
          <w:tcPr>
            <w:tcW w:w="2551" w:type="dxa"/>
          </w:tcPr>
          <w:p w:rsidR="00577AB5" w:rsidRDefault="00577AB5">
            <w:pPr>
              <w:pStyle w:val="ConsPlusNormal"/>
              <w:jc w:val="center"/>
            </w:pPr>
            <w:r>
              <w:t>652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176624,48</w:t>
            </w:r>
          </w:p>
        </w:tc>
      </w:tr>
      <w:tr w:rsidR="00577AB5">
        <w:tc>
          <w:tcPr>
            <w:tcW w:w="794" w:type="dxa"/>
          </w:tcPr>
          <w:p w:rsidR="00577AB5" w:rsidRDefault="00577AB5">
            <w:pPr>
              <w:pStyle w:val="ConsPlusNormal"/>
              <w:jc w:val="center"/>
            </w:pPr>
            <w:r>
              <w:t>335.</w:t>
            </w:r>
          </w:p>
        </w:tc>
        <w:tc>
          <w:tcPr>
            <w:tcW w:w="3005" w:type="dxa"/>
          </w:tcPr>
          <w:p w:rsidR="00577AB5" w:rsidRDefault="00577AB5">
            <w:pPr>
              <w:pStyle w:val="ConsPlusNormal"/>
            </w:pPr>
            <w:r>
              <w:t>г. Оренбург, ул. Брестская, д. 7</w:t>
            </w:r>
          </w:p>
        </w:tc>
        <w:tc>
          <w:tcPr>
            <w:tcW w:w="1587" w:type="dxa"/>
          </w:tcPr>
          <w:p w:rsidR="00577AB5" w:rsidRDefault="00577AB5">
            <w:pPr>
              <w:pStyle w:val="ConsPlusNormal"/>
              <w:jc w:val="center"/>
            </w:pPr>
            <w:r>
              <w:t>10492,90</w:t>
            </w:r>
          </w:p>
        </w:tc>
        <w:tc>
          <w:tcPr>
            <w:tcW w:w="2551" w:type="dxa"/>
          </w:tcPr>
          <w:p w:rsidR="00577AB5" w:rsidRDefault="00577AB5">
            <w:pPr>
              <w:pStyle w:val="ConsPlusNormal"/>
              <w:jc w:val="center"/>
            </w:pPr>
            <w:r>
              <w:t>409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145988,68</w:t>
            </w:r>
          </w:p>
        </w:tc>
      </w:tr>
      <w:tr w:rsidR="00577AB5">
        <w:tc>
          <w:tcPr>
            <w:tcW w:w="794" w:type="dxa"/>
          </w:tcPr>
          <w:p w:rsidR="00577AB5" w:rsidRDefault="00577AB5">
            <w:pPr>
              <w:pStyle w:val="ConsPlusNormal"/>
              <w:jc w:val="center"/>
            </w:pPr>
            <w:r>
              <w:t>336.</w:t>
            </w:r>
          </w:p>
        </w:tc>
        <w:tc>
          <w:tcPr>
            <w:tcW w:w="3005" w:type="dxa"/>
          </w:tcPr>
          <w:p w:rsidR="00577AB5" w:rsidRDefault="00577AB5">
            <w:pPr>
              <w:pStyle w:val="ConsPlusNormal"/>
            </w:pPr>
            <w:r>
              <w:t>г. Оренбург, ул. Ваана Теряна, д. 55</w:t>
            </w:r>
          </w:p>
        </w:tc>
        <w:tc>
          <w:tcPr>
            <w:tcW w:w="1587" w:type="dxa"/>
          </w:tcPr>
          <w:p w:rsidR="00577AB5" w:rsidRDefault="00577AB5">
            <w:pPr>
              <w:pStyle w:val="ConsPlusNormal"/>
              <w:jc w:val="center"/>
            </w:pPr>
            <w:r>
              <w:t>482,50</w:t>
            </w:r>
          </w:p>
        </w:tc>
        <w:tc>
          <w:tcPr>
            <w:tcW w:w="2551" w:type="dxa"/>
          </w:tcPr>
          <w:p w:rsidR="00577AB5" w:rsidRDefault="00577AB5">
            <w:pPr>
              <w:pStyle w:val="ConsPlusNormal"/>
              <w:jc w:val="center"/>
            </w:pPr>
            <w:r>
              <w:t>12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67303,89</w:t>
            </w:r>
          </w:p>
        </w:tc>
      </w:tr>
      <w:tr w:rsidR="00577AB5">
        <w:tc>
          <w:tcPr>
            <w:tcW w:w="794" w:type="dxa"/>
          </w:tcPr>
          <w:p w:rsidR="00577AB5" w:rsidRDefault="00577AB5">
            <w:pPr>
              <w:pStyle w:val="ConsPlusNormal"/>
              <w:jc w:val="center"/>
            </w:pPr>
            <w:r>
              <w:t>337.</w:t>
            </w:r>
          </w:p>
        </w:tc>
        <w:tc>
          <w:tcPr>
            <w:tcW w:w="3005" w:type="dxa"/>
          </w:tcPr>
          <w:p w:rsidR="00577AB5" w:rsidRDefault="00577AB5">
            <w:pPr>
              <w:pStyle w:val="ConsPlusNormal"/>
            </w:pPr>
            <w:r>
              <w:t>г. Оренбург, ул. Волгоградская, д. 12/1</w:t>
            </w:r>
          </w:p>
        </w:tc>
        <w:tc>
          <w:tcPr>
            <w:tcW w:w="1587" w:type="dxa"/>
          </w:tcPr>
          <w:p w:rsidR="00577AB5" w:rsidRDefault="00577AB5">
            <w:pPr>
              <w:pStyle w:val="ConsPlusNormal"/>
              <w:jc w:val="center"/>
            </w:pPr>
            <w:r>
              <w:t>5066,00</w:t>
            </w:r>
          </w:p>
        </w:tc>
        <w:tc>
          <w:tcPr>
            <w:tcW w:w="2551" w:type="dxa"/>
          </w:tcPr>
          <w:p w:rsidR="00577AB5" w:rsidRDefault="00577AB5">
            <w:pPr>
              <w:pStyle w:val="ConsPlusNormal"/>
              <w:jc w:val="center"/>
            </w:pPr>
            <w:r>
              <w:t>221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70082,34</w:t>
            </w:r>
          </w:p>
        </w:tc>
      </w:tr>
      <w:tr w:rsidR="00577AB5">
        <w:tc>
          <w:tcPr>
            <w:tcW w:w="794" w:type="dxa"/>
          </w:tcPr>
          <w:p w:rsidR="00577AB5" w:rsidRDefault="00577AB5">
            <w:pPr>
              <w:pStyle w:val="ConsPlusNormal"/>
              <w:jc w:val="center"/>
            </w:pPr>
            <w:r>
              <w:t>338.</w:t>
            </w:r>
          </w:p>
        </w:tc>
        <w:tc>
          <w:tcPr>
            <w:tcW w:w="3005" w:type="dxa"/>
          </w:tcPr>
          <w:p w:rsidR="00577AB5" w:rsidRDefault="00577AB5">
            <w:pPr>
              <w:pStyle w:val="ConsPlusNormal"/>
            </w:pPr>
            <w:r>
              <w:t>г. Оренбург, ул. Волгоградская, д. 14/2</w:t>
            </w:r>
          </w:p>
        </w:tc>
        <w:tc>
          <w:tcPr>
            <w:tcW w:w="1587" w:type="dxa"/>
          </w:tcPr>
          <w:p w:rsidR="00577AB5" w:rsidRDefault="00577AB5">
            <w:pPr>
              <w:pStyle w:val="ConsPlusNormal"/>
              <w:jc w:val="center"/>
            </w:pPr>
            <w:r>
              <w:t>3513,50</w:t>
            </w:r>
          </w:p>
        </w:tc>
        <w:tc>
          <w:tcPr>
            <w:tcW w:w="2551" w:type="dxa"/>
          </w:tcPr>
          <w:p w:rsidR="00577AB5" w:rsidRDefault="00577AB5">
            <w:pPr>
              <w:pStyle w:val="ConsPlusNormal"/>
              <w:jc w:val="center"/>
            </w:pPr>
            <w:r>
              <w:t>139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53372,04</w:t>
            </w:r>
          </w:p>
        </w:tc>
      </w:tr>
      <w:tr w:rsidR="00577AB5">
        <w:tc>
          <w:tcPr>
            <w:tcW w:w="794" w:type="dxa"/>
          </w:tcPr>
          <w:p w:rsidR="00577AB5" w:rsidRDefault="00577AB5">
            <w:pPr>
              <w:pStyle w:val="ConsPlusNormal"/>
              <w:jc w:val="center"/>
            </w:pPr>
            <w:r>
              <w:t>339.</w:t>
            </w:r>
          </w:p>
        </w:tc>
        <w:tc>
          <w:tcPr>
            <w:tcW w:w="3005" w:type="dxa"/>
          </w:tcPr>
          <w:p w:rsidR="00577AB5" w:rsidRDefault="00577AB5">
            <w:pPr>
              <w:pStyle w:val="ConsPlusNormal"/>
            </w:pPr>
            <w:r>
              <w:t>г. Оренбург, ул. Волгоградская, д. 2</w:t>
            </w:r>
          </w:p>
        </w:tc>
        <w:tc>
          <w:tcPr>
            <w:tcW w:w="1587" w:type="dxa"/>
          </w:tcPr>
          <w:p w:rsidR="00577AB5" w:rsidRDefault="00577AB5">
            <w:pPr>
              <w:pStyle w:val="ConsPlusNormal"/>
              <w:jc w:val="center"/>
            </w:pPr>
            <w:r>
              <w:t>4462,50</w:t>
            </w:r>
          </w:p>
        </w:tc>
        <w:tc>
          <w:tcPr>
            <w:tcW w:w="2551" w:type="dxa"/>
          </w:tcPr>
          <w:p w:rsidR="00577AB5" w:rsidRDefault="00577AB5">
            <w:pPr>
              <w:pStyle w:val="ConsPlusNormal"/>
              <w:jc w:val="center"/>
            </w:pPr>
            <w:r>
              <w:t>171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24296,00</w:t>
            </w:r>
          </w:p>
        </w:tc>
      </w:tr>
      <w:tr w:rsidR="00577AB5">
        <w:tc>
          <w:tcPr>
            <w:tcW w:w="794" w:type="dxa"/>
          </w:tcPr>
          <w:p w:rsidR="00577AB5" w:rsidRDefault="00577AB5">
            <w:pPr>
              <w:pStyle w:val="ConsPlusNormal"/>
              <w:jc w:val="center"/>
            </w:pPr>
            <w:r>
              <w:t>340.</w:t>
            </w:r>
          </w:p>
        </w:tc>
        <w:tc>
          <w:tcPr>
            <w:tcW w:w="3005" w:type="dxa"/>
          </w:tcPr>
          <w:p w:rsidR="00577AB5" w:rsidRDefault="00577AB5">
            <w:pPr>
              <w:pStyle w:val="ConsPlusNormal"/>
            </w:pPr>
            <w:r>
              <w:t>г. Оренбург, ул. Волгоградская, д. 2/1</w:t>
            </w:r>
          </w:p>
        </w:tc>
        <w:tc>
          <w:tcPr>
            <w:tcW w:w="1587" w:type="dxa"/>
          </w:tcPr>
          <w:p w:rsidR="00577AB5" w:rsidRDefault="00577AB5">
            <w:pPr>
              <w:pStyle w:val="ConsPlusNormal"/>
              <w:jc w:val="center"/>
            </w:pPr>
            <w:r>
              <w:t>4409,40</w:t>
            </w:r>
          </w:p>
        </w:tc>
        <w:tc>
          <w:tcPr>
            <w:tcW w:w="2551" w:type="dxa"/>
          </w:tcPr>
          <w:p w:rsidR="00577AB5" w:rsidRDefault="00577AB5">
            <w:pPr>
              <w:pStyle w:val="ConsPlusNormal"/>
              <w:jc w:val="center"/>
            </w:pPr>
            <w:r>
              <w:t>170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24266,25</w:t>
            </w:r>
          </w:p>
        </w:tc>
      </w:tr>
      <w:tr w:rsidR="00577AB5">
        <w:tc>
          <w:tcPr>
            <w:tcW w:w="794" w:type="dxa"/>
          </w:tcPr>
          <w:p w:rsidR="00577AB5" w:rsidRDefault="00577AB5">
            <w:pPr>
              <w:pStyle w:val="ConsPlusNormal"/>
              <w:jc w:val="center"/>
            </w:pPr>
            <w:r>
              <w:t>341.</w:t>
            </w:r>
          </w:p>
        </w:tc>
        <w:tc>
          <w:tcPr>
            <w:tcW w:w="3005" w:type="dxa"/>
          </w:tcPr>
          <w:p w:rsidR="00577AB5" w:rsidRDefault="00577AB5">
            <w:pPr>
              <w:pStyle w:val="ConsPlusNormal"/>
            </w:pPr>
            <w:r>
              <w:t>г. Оренбург, ул. Волгоградская, д. 22</w:t>
            </w:r>
          </w:p>
        </w:tc>
        <w:tc>
          <w:tcPr>
            <w:tcW w:w="1587" w:type="dxa"/>
          </w:tcPr>
          <w:p w:rsidR="00577AB5" w:rsidRDefault="00577AB5">
            <w:pPr>
              <w:pStyle w:val="ConsPlusNormal"/>
              <w:jc w:val="center"/>
            </w:pPr>
            <w:r>
              <w:t>4697,60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18000,00</w:t>
            </w:r>
          </w:p>
        </w:tc>
      </w:tr>
      <w:tr w:rsidR="00577AB5">
        <w:tc>
          <w:tcPr>
            <w:tcW w:w="794" w:type="dxa"/>
          </w:tcPr>
          <w:p w:rsidR="00577AB5" w:rsidRDefault="00577AB5">
            <w:pPr>
              <w:pStyle w:val="ConsPlusNormal"/>
              <w:jc w:val="center"/>
            </w:pPr>
            <w:r>
              <w:t>342.</w:t>
            </w:r>
          </w:p>
        </w:tc>
        <w:tc>
          <w:tcPr>
            <w:tcW w:w="3005" w:type="dxa"/>
          </w:tcPr>
          <w:p w:rsidR="00577AB5" w:rsidRDefault="00577AB5">
            <w:pPr>
              <w:pStyle w:val="ConsPlusNormal"/>
            </w:pPr>
            <w:r>
              <w:t>г. Оренбург, ул. Волгоградская, д. 22/1</w:t>
            </w:r>
          </w:p>
        </w:tc>
        <w:tc>
          <w:tcPr>
            <w:tcW w:w="1587" w:type="dxa"/>
          </w:tcPr>
          <w:p w:rsidR="00577AB5" w:rsidRDefault="00577AB5">
            <w:pPr>
              <w:pStyle w:val="ConsPlusNormal"/>
              <w:jc w:val="center"/>
            </w:pPr>
            <w:r>
              <w:t>4356,00</w:t>
            </w:r>
          </w:p>
        </w:tc>
        <w:tc>
          <w:tcPr>
            <w:tcW w:w="2551" w:type="dxa"/>
          </w:tcPr>
          <w:p w:rsidR="00577AB5" w:rsidRDefault="00577AB5">
            <w:pPr>
              <w:pStyle w:val="ConsPlusNormal"/>
              <w:jc w:val="center"/>
            </w:pPr>
            <w:r>
              <w:t>201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18000,00</w:t>
            </w:r>
          </w:p>
        </w:tc>
      </w:tr>
      <w:tr w:rsidR="00577AB5">
        <w:tc>
          <w:tcPr>
            <w:tcW w:w="794" w:type="dxa"/>
          </w:tcPr>
          <w:p w:rsidR="00577AB5" w:rsidRDefault="00577AB5">
            <w:pPr>
              <w:pStyle w:val="ConsPlusNormal"/>
              <w:jc w:val="center"/>
            </w:pPr>
            <w:r>
              <w:t>343.</w:t>
            </w:r>
          </w:p>
        </w:tc>
        <w:tc>
          <w:tcPr>
            <w:tcW w:w="3005" w:type="dxa"/>
          </w:tcPr>
          <w:p w:rsidR="00577AB5" w:rsidRDefault="00577AB5">
            <w:pPr>
              <w:pStyle w:val="ConsPlusNormal"/>
            </w:pPr>
            <w:r>
              <w:t>г. Оренбург, ул. Волгоградская, д. 26/1</w:t>
            </w:r>
          </w:p>
        </w:tc>
        <w:tc>
          <w:tcPr>
            <w:tcW w:w="1587" w:type="dxa"/>
          </w:tcPr>
          <w:p w:rsidR="00577AB5" w:rsidRDefault="00577AB5">
            <w:pPr>
              <w:pStyle w:val="ConsPlusNormal"/>
              <w:jc w:val="center"/>
            </w:pPr>
            <w:r>
              <w:t>4411,00</w:t>
            </w:r>
          </w:p>
        </w:tc>
        <w:tc>
          <w:tcPr>
            <w:tcW w:w="2551" w:type="dxa"/>
          </w:tcPr>
          <w:p w:rsidR="00577AB5" w:rsidRDefault="00577AB5">
            <w:pPr>
              <w:pStyle w:val="ConsPlusNormal"/>
              <w:jc w:val="center"/>
            </w:pPr>
            <w:r>
              <w:t>130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15000,00</w:t>
            </w:r>
          </w:p>
        </w:tc>
      </w:tr>
      <w:tr w:rsidR="00577AB5">
        <w:tc>
          <w:tcPr>
            <w:tcW w:w="794" w:type="dxa"/>
          </w:tcPr>
          <w:p w:rsidR="00577AB5" w:rsidRDefault="00577AB5">
            <w:pPr>
              <w:pStyle w:val="ConsPlusNormal"/>
              <w:jc w:val="center"/>
            </w:pPr>
            <w:r>
              <w:t>344.</w:t>
            </w:r>
          </w:p>
        </w:tc>
        <w:tc>
          <w:tcPr>
            <w:tcW w:w="3005" w:type="dxa"/>
          </w:tcPr>
          <w:p w:rsidR="00577AB5" w:rsidRDefault="00577AB5">
            <w:pPr>
              <w:pStyle w:val="ConsPlusNormal"/>
            </w:pPr>
            <w:r>
              <w:t>г. Оренбург, ул. Волгоградская, д. 26/2</w:t>
            </w:r>
          </w:p>
        </w:tc>
        <w:tc>
          <w:tcPr>
            <w:tcW w:w="1587" w:type="dxa"/>
          </w:tcPr>
          <w:p w:rsidR="00577AB5" w:rsidRDefault="00577AB5">
            <w:pPr>
              <w:pStyle w:val="ConsPlusNormal"/>
              <w:jc w:val="center"/>
            </w:pPr>
            <w:r>
              <w:t>4762,60</w:t>
            </w:r>
          </w:p>
        </w:tc>
        <w:tc>
          <w:tcPr>
            <w:tcW w:w="2551" w:type="dxa"/>
          </w:tcPr>
          <w:p w:rsidR="00577AB5" w:rsidRDefault="00577AB5">
            <w:pPr>
              <w:pStyle w:val="ConsPlusNormal"/>
              <w:jc w:val="center"/>
            </w:pPr>
            <w:r>
              <w:t>198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20000,00</w:t>
            </w:r>
          </w:p>
        </w:tc>
      </w:tr>
      <w:tr w:rsidR="00577AB5">
        <w:tc>
          <w:tcPr>
            <w:tcW w:w="794" w:type="dxa"/>
          </w:tcPr>
          <w:p w:rsidR="00577AB5" w:rsidRDefault="00577AB5">
            <w:pPr>
              <w:pStyle w:val="ConsPlusNormal"/>
              <w:jc w:val="center"/>
            </w:pPr>
            <w:r>
              <w:lastRenderedPageBreak/>
              <w:t>345.</w:t>
            </w:r>
          </w:p>
        </w:tc>
        <w:tc>
          <w:tcPr>
            <w:tcW w:w="3005" w:type="dxa"/>
          </w:tcPr>
          <w:p w:rsidR="00577AB5" w:rsidRDefault="00577AB5">
            <w:pPr>
              <w:pStyle w:val="ConsPlusNormal"/>
            </w:pPr>
            <w:r>
              <w:t>г. Оренбург, ул. Волгоградская, д. 26/3</w:t>
            </w:r>
          </w:p>
        </w:tc>
        <w:tc>
          <w:tcPr>
            <w:tcW w:w="1587" w:type="dxa"/>
          </w:tcPr>
          <w:p w:rsidR="00577AB5" w:rsidRDefault="00577AB5">
            <w:pPr>
              <w:pStyle w:val="ConsPlusNormal"/>
              <w:jc w:val="center"/>
            </w:pPr>
            <w:r>
              <w:t>4675,80</w:t>
            </w:r>
          </w:p>
        </w:tc>
        <w:tc>
          <w:tcPr>
            <w:tcW w:w="2551" w:type="dxa"/>
          </w:tcPr>
          <w:p w:rsidR="00577AB5" w:rsidRDefault="00577AB5">
            <w:pPr>
              <w:pStyle w:val="ConsPlusNormal"/>
              <w:jc w:val="center"/>
            </w:pPr>
            <w:r>
              <w:t>171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20000,00</w:t>
            </w:r>
          </w:p>
        </w:tc>
      </w:tr>
      <w:tr w:rsidR="00577AB5">
        <w:tc>
          <w:tcPr>
            <w:tcW w:w="794" w:type="dxa"/>
          </w:tcPr>
          <w:p w:rsidR="00577AB5" w:rsidRDefault="00577AB5">
            <w:pPr>
              <w:pStyle w:val="ConsPlusNormal"/>
              <w:jc w:val="center"/>
            </w:pPr>
            <w:r>
              <w:t>346.</w:t>
            </w:r>
          </w:p>
        </w:tc>
        <w:tc>
          <w:tcPr>
            <w:tcW w:w="3005" w:type="dxa"/>
          </w:tcPr>
          <w:p w:rsidR="00577AB5" w:rsidRDefault="00577AB5">
            <w:pPr>
              <w:pStyle w:val="ConsPlusNormal"/>
            </w:pPr>
            <w:r>
              <w:t>г. Оренбург, ул. Волгоградская, д. 28</w:t>
            </w:r>
          </w:p>
        </w:tc>
        <w:tc>
          <w:tcPr>
            <w:tcW w:w="1587" w:type="dxa"/>
          </w:tcPr>
          <w:p w:rsidR="00577AB5" w:rsidRDefault="00577AB5">
            <w:pPr>
              <w:pStyle w:val="ConsPlusNormal"/>
              <w:jc w:val="center"/>
            </w:pPr>
            <w:r>
              <w:t>4989,30</w:t>
            </w:r>
          </w:p>
        </w:tc>
        <w:tc>
          <w:tcPr>
            <w:tcW w:w="2551" w:type="dxa"/>
          </w:tcPr>
          <w:p w:rsidR="00577AB5" w:rsidRDefault="00577AB5">
            <w:pPr>
              <w:pStyle w:val="ConsPlusNormal"/>
              <w:jc w:val="center"/>
            </w:pPr>
            <w:r>
              <w:t>165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25000,00</w:t>
            </w:r>
          </w:p>
        </w:tc>
      </w:tr>
      <w:tr w:rsidR="00577AB5">
        <w:tc>
          <w:tcPr>
            <w:tcW w:w="794" w:type="dxa"/>
          </w:tcPr>
          <w:p w:rsidR="00577AB5" w:rsidRDefault="00577AB5">
            <w:pPr>
              <w:pStyle w:val="ConsPlusNormal"/>
              <w:jc w:val="center"/>
            </w:pPr>
            <w:r>
              <w:t>347.</w:t>
            </w:r>
          </w:p>
        </w:tc>
        <w:tc>
          <w:tcPr>
            <w:tcW w:w="3005" w:type="dxa"/>
          </w:tcPr>
          <w:p w:rsidR="00577AB5" w:rsidRDefault="00577AB5">
            <w:pPr>
              <w:pStyle w:val="ConsPlusNormal"/>
            </w:pPr>
            <w:r>
              <w:t>г. Оренбург, ул. Волгоградская, д. 38/1</w:t>
            </w:r>
          </w:p>
        </w:tc>
        <w:tc>
          <w:tcPr>
            <w:tcW w:w="1587" w:type="dxa"/>
          </w:tcPr>
          <w:p w:rsidR="00577AB5" w:rsidRDefault="00577AB5">
            <w:pPr>
              <w:pStyle w:val="ConsPlusNormal"/>
              <w:jc w:val="center"/>
            </w:pPr>
            <w:r>
              <w:t>7371,60</w:t>
            </w:r>
          </w:p>
        </w:tc>
        <w:tc>
          <w:tcPr>
            <w:tcW w:w="2551" w:type="dxa"/>
          </w:tcPr>
          <w:p w:rsidR="00577AB5" w:rsidRDefault="00577AB5">
            <w:pPr>
              <w:pStyle w:val="ConsPlusNormal"/>
              <w:jc w:val="center"/>
            </w:pPr>
            <w:r>
              <w:t>256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25926,40</w:t>
            </w:r>
          </w:p>
        </w:tc>
      </w:tr>
      <w:tr w:rsidR="00577AB5">
        <w:tc>
          <w:tcPr>
            <w:tcW w:w="794" w:type="dxa"/>
          </w:tcPr>
          <w:p w:rsidR="00577AB5" w:rsidRDefault="00577AB5">
            <w:pPr>
              <w:pStyle w:val="ConsPlusNormal"/>
              <w:jc w:val="center"/>
            </w:pPr>
            <w:r>
              <w:t>348.</w:t>
            </w:r>
          </w:p>
        </w:tc>
        <w:tc>
          <w:tcPr>
            <w:tcW w:w="3005" w:type="dxa"/>
          </w:tcPr>
          <w:p w:rsidR="00577AB5" w:rsidRDefault="00577AB5">
            <w:pPr>
              <w:pStyle w:val="ConsPlusNormal"/>
            </w:pPr>
            <w:r>
              <w:t>г. Оренбург, ул. Волгоградская, д. 46</w:t>
            </w:r>
          </w:p>
        </w:tc>
        <w:tc>
          <w:tcPr>
            <w:tcW w:w="1587" w:type="dxa"/>
          </w:tcPr>
          <w:p w:rsidR="00577AB5" w:rsidRDefault="00577AB5">
            <w:pPr>
              <w:pStyle w:val="ConsPlusNormal"/>
              <w:jc w:val="center"/>
            </w:pPr>
            <w:r>
              <w:t>4969,00</w:t>
            </w:r>
          </w:p>
        </w:tc>
        <w:tc>
          <w:tcPr>
            <w:tcW w:w="2551" w:type="dxa"/>
          </w:tcPr>
          <w:p w:rsidR="00577AB5" w:rsidRDefault="00577AB5">
            <w:pPr>
              <w:pStyle w:val="ConsPlusNormal"/>
              <w:jc w:val="center"/>
            </w:pPr>
            <w:r>
              <w:t>158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24579,72</w:t>
            </w:r>
          </w:p>
        </w:tc>
      </w:tr>
      <w:tr w:rsidR="00577AB5">
        <w:tc>
          <w:tcPr>
            <w:tcW w:w="794" w:type="dxa"/>
          </w:tcPr>
          <w:p w:rsidR="00577AB5" w:rsidRDefault="00577AB5">
            <w:pPr>
              <w:pStyle w:val="ConsPlusNormal"/>
              <w:jc w:val="center"/>
            </w:pPr>
            <w:r>
              <w:t>349.</w:t>
            </w:r>
          </w:p>
        </w:tc>
        <w:tc>
          <w:tcPr>
            <w:tcW w:w="3005" w:type="dxa"/>
          </w:tcPr>
          <w:p w:rsidR="00577AB5" w:rsidRDefault="00577AB5">
            <w:pPr>
              <w:pStyle w:val="ConsPlusNormal"/>
            </w:pPr>
            <w:r>
              <w:t>г. Оренбург, ул. Володарского, д. 37</w:t>
            </w:r>
          </w:p>
        </w:tc>
        <w:tc>
          <w:tcPr>
            <w:tcW w:w="1587" w:type="dxa"/>
          </w:tcPr>
          <w:p w:rsidR="00577AB5" w:rsidRDefault="00577AB5">
            <w:pPr>
              <w:pStyle w:val="ConsPlusNormal"/>
              <w:jc w:val="center"/>
            </w:pPr>
            <w:r>
              <w:t>3267,50</w:t>
            </w:r>
          </w:p>
        </w:tc>
        <w:tc>
          <w:tcPr>
            <w:tcW w:w="2551" w:type="dxa"/>
          </w:tcPr>
          <w:p w:rsidR="00577AB5" w:rsidRDefault="00577AB5">
            <w:pPr>
              <w:pStyle w:val="ConsPlusNormal"/>
              <w:jc w:val="center"/>
            </w:pPr>
            <w:r>
              <w:t>63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742220,40</w:t>
            </w:r>
          </w:p>
        </w:tc>
      </w:tr>
      <w:tr w:rsidR="00577AB5">
        <w:tc>
          <w:tcPr>
            <w:tcW w:w="794" w:type="dxa"/>
          </w:tcPr>
          <w:p w:rsidR="00577AB5" w:rsidRDefault="00577AB5">
            <w:pPr>
              <w:pStyle w:val="ConsPlusNormal"/>
              <w:jc w:val="center"/>
            </w:pPr>
            <w:r>
              <w:t>350.</w:t>
            </w:r>
          </w:p>
        </w:tc>
        <w:tc>
          <w:tcPr>
            <w:tcW w:w="3005" w:type="dxa"/>
          </w:tcPr>
          <w:p w:rsidR="00577AB5" w:rsidRDefault="00577AB5">
            <w:pPr>
              <w:pStyle w:val="ConsPlusNormal"/>
            </w:pPr>
            <w:r>
              <w:t>г. Оренбург, ул. Володарского, д. 6, литеры А5А6</w:t>
            </w:r>
          </w:p>
        </w:tc>
        <w:tc>
          <w:tcPr>
            <w:tcW w:w="1587" w:type="dxa"/>
          </w:tcPr>
          <w:p w:rsidR="00577AB5" w:rsidRDefault="00577AB5">
            <w:pPr>
              <w:pStyle w:val="ConsPlusNormal"/>
              <w:jc w:val="center"/>
            </w:pPr>
            <w:r>
              <w:t>1784,70</w:t>
            </w:r>
          </w:p>
        </w:tc>
        <w:tc>
          <w:tcPr>
            <w:tcW w:w="2551" w:type="dxa"/>
          </w:tcPr>
          <w:p w:rsidR="00577AB5" w:rsidRDefault="00577AB5">
            <w:pPr>
              <w:pStyle w:val="ConsPlusNormal"/>
              <w:jc w:val="center"/>
            </w:pPr>
            <w:r>
              <w:t>63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166665,00</w:t>
            </w:r>
          </w:p>
        </w:tc>
      </w:tr>
      <w:tr w:rsidR="00577AB5">
        <w:tc>
          <w:tcPr>
            <w:tcW w:w="794" w:type="dxa"/>
          </w:tcPr>
          <w:p w:rsidR="00577AB5" w:rsidRDefault="00577AB5">
            <w:pPr>
              <w:pStyle w:val="ConsPlusNormal"/>
              <w:jc w:val="center"/>
            </w:pPr>
            <w:r>
              <w:t>351.</w:t>
            </w:r>
          </w:p>
        </w:tc>
        <w:tc>
          <w:tcPr>
            <w:tcW w:w="3005" w:type="dxa"/>
          </w:tcPr>
          <w:p w:rsidR="00577AB5" w:rsidRDefault="00577AB5">
            <w:pPr>
              <w:pStyle w:val="ConsPlusNormal"/>
            </w:pPr>
            <w:r>
              <w:t>г. Оренбург, ул. Восточная, д. 25</w:t>
            </w:r>
          </w:p>
        </w:tc>
        <w:tc>
          <w:tcPr>
            <w:tcW w:w="1587" w:type="dxa"/>
          </w:tcPr>
          <w:p w:rsidR="00577AB5" w:rsidRDefault="00577AB5">
            <w:pPr>
              <w:pStyle w:val="ConsPlusNormal"/>
              <w:jc w:val="center"/>
            </w:pPr>
            <w:r>
              <w:t>2008,00</w:t>
            </w:r>
          </w:p>
        </w:tc>
        <w:tc>
          <w:tcPr>
            <w:tcW w:w="2551" w:type="dxa"/>
          </w:tcPr>
          <w:p w:rsidR="00577AB5" w:rsidRDefault="00577AB5">
            <w:pPr>
              <w:pStyle w:val="ConsPlusNormal"/>
              <w:jc w:val="center"/>
            </w:pPr>
            <w:r>
              <w:t>52</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177208,74</w:t>
            </w:r>
          </w:p>
        </w:tc>
      </w:tr>
      <w:tr w:rsidR="00577AB5">
        <w:tc>
          <w:tcPr>
            <w:tcW w:w="794" w:type="dxa"/>
          </w:tcPr>
          <w:p w:rsidR="00577AB5" w:rsidRDefault="00577AB5">
            <w:pPr>
              <w:pStyle w:val="ConsPlusNormal"/>
              <w:jc w:val="center"/>
            </w:pPr>
            <w:r>
              <w:t>352.</w:t>
            </w:r>
          </w:p>
        </w:tc>
        <w:tc>
          <w:tcPr>
            <w:tcW w:w="3005" w:type="dxa"/>
          </w:tcPr>
          <w:p w:rsidR="00577AB5" w:rsidRDefault="00577AB5">
            <w:pPr>
              <w:pStyle w:val="ConsPlusNormal"/>
            </w:pPr>
            <w:r>
              <w:t>г. Оренбург, ул. Восточная, д. 29</w:t>
            </w:r>
          </w:p>
        </w:tc>
        <w:tc>
          <w:tcPr>
            <w:tcW w:w="1587" w:type="dxa"/>
          </w:tcPr>
          <w:p w:rsidR="00577AB5" w:rsidRDefault="00577AB5">
            <w:pPr>
              <w:pStyle w:val="ConsPlusNormal"/>
              <w:jc w:val="center"/>
            </w:pPr>
            <w:r>
              <w:t>7955,60</w:t>
            </w:r>
          </w:p>
        </w:tc>
        <w:tc>
          <w:tcPr>
            <w:tcW w:w="2551" w:type="dxa"/>
          </w:tcPr>
          <w:p w:rsidR="00577AB5" w:rsidRDefault="00577AB5">
            <w:pPr>
              <w:pStyle w:val="ConsPlusNormal"/>
              <w:jc w:val="center"/>
            </w:pPr>
            <w:r>
              <w:t>262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112326,81</w:t>
            </w:r>
          </w:p>
        </w:tc>
      </w:tr>
      <w:tr w:rsidR="00577AB5">
        <w:tc>
          <w:tcPr>
            <w:tcW w:w="794" w:type="dxa"/>
          </w:tcPr>
          <w:p w:rsidR="00577AB5" w:rsidRDefault="00577AB5">
            <w:pPr>
              <w:pStyle w:val="ConsPlusNormal"/>
              <w:jc w:val="center"/>
            </w:pPr>
            <w:r>
              <w:t>353.</w:t>
            </w:r>
          </w:p>
        </w:tc>
        <w:tc>
          <w:tcPr>
            <w:tcW w:w="3005" w:type="dxa"/>
          </w:tcPr>
          <w:p w:rsidR="00577AB5" w:rsidRDefault="00577AB5">
            <w:pPr>
              <w:pStyle w:val="ConsPlusNormal"/>
            </w:pPr>
            <w:r>
              <w:t>г. Оренбург, ул. Восточная, д. 7</w:t>
            </w:r>
          </w:p>
        </w:tc>
        <w:tc>
          <w:tcPr>
            <w:tcW w:w="1587" w:type="dxa"/>
          </w:tcPr>
          <w:p w:rsidR="00577AB5" w:rsidRDefault="00577AB5">
            <w:pPr>
              <w:pStyle w:val="ConsPlusNormal"/>
              <w:jc w:val="center"/>
            </w:pPr>
            <w:r>
              <w:t>1639,20</w:t>
            </w:r>
          </w:p>
        </w:tc>
        <w:tc>
          <w:tcPr>
            <w:tcW w:w="2551" w:type="dxa"/>
          </w:tcPr>
          <w:p w:rsidR="00577AB5" w:rsidRDefault="00577AB5">
            <w:pPr>
              <w:pStyle w:val="ConsPlusNormal"/>
              <w:jc w:val="center"/>
            </w:pPr>
            <w:r>
              <w:t>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90517,56</w:t>
            </w:r>
          </w:p>
        </w:tc>
      </w:tr>
      <w:tr w:rsidR="00577AB5">
        <w:tc>
          <w:tcPr>
            <w:tcW w:w="794" w:type="dxa"/>
          </w:tcPr>
          <w:p w:rsidR="00577AB5" w:rsidRDefault="00577AB5">
            <w:pPr>
              <w:pStyle w:val="ConsPlusNormal"/>
              <w:jc w:val="center"/>
            </w:pPr>
            <w:r>
              <w:t>354.</w:t>
            </w:r>
          </w:p>
        </w:tc>
        <w:tc>
          <w:tcPr>
            <w:tcW w:w="3005" w:type="dxa"/>
          </w:tcPr>
          <w:p w:rsidR="00577AB5" w:rsidRDefault="00577AB5">
            <w:pPr>
              <w:pStyle w:val="ConsPlusNormal"/>
            </w:pPr>
            <w:r>
              <w:t>г. Оренбург, ул. Восточная, д. 86</w:t>
            </w:r>
          </w:p>
        </w:tc>
        <w:tc>
          <w:tcPr>
            <w:tcW w:w="1587" w:type="dxa"/>
          </w:tcPr>
          <w:p w:rsidR="00577AB5" w:rsidRDefault="00577AB5">
            <w:pPr>
              <w:pStyle w:val="ConsPlusNormal"/>
              <w:jc w:val="center"/>
            </w:pPr>
            <w:r>
              <w:t>4843,00</w:t>
            </w:r>
          </w:p>
        </w:tc>
        <w:tc>
          <w:tcPr>
            <w:tcW w:w="2551" w:type="dxa"/>
          </w:tcPr>
          <w:p w:rsidR="00577AB5" w:rsidRDefault="00577AB5">
            <w:pPr>
              <w:pStyle w:val="ConsPlusNormal"/>
              <w:jc w:val="center"/>
            </w:pPr>
            <w:r>
              <w:t>117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90618,86</w:t>
            </w:r>
          </w:p>
        </w:tc>
      </w:tr>
      <w:tr w:rsidR="00577AB5">
        <w:tc>
          <w:tcPr>
            <w:tcW w:w="794" w:type="dxa"/>
          </w:tcPr>
          <w:p w:rsidR="00577AB5" w:rsidRDefault="00577AB5">
            <w:pPr>
              <w:pStyle w:val="ConsPlusNormal"/>
              <w:jc w:val="center"/>
            </w:pPr>
            <w:r>
              <w:t>355.</w:t>
            </w:r>
          </w:p>
        </w:tc>
        <w:tc>
          <w:tcPr>
            <w:tcW w:w="3005" w:type="dxa"/>
          </w:tcPr>
          <w:p w:rsidR="00577AB5" w:rsidRDefault="00577AB5">
            <w:pPr>
              <w:pStyle w:val="ConsPlusNormal"/>
            </w:pPr>
            <w:r>
              <w:t>г. Оренбург, ул. Гусева, д. 28б</w:t>
            </w:r>
          </w:p>
        </w:tc>
        <w:tc>
          <w:tcPr>
            <w:tcW w:w="1587" w:type="dxa"/>
          </w:tcPr>
          <w:p w:rsidR="00577AB5" w:rsidRDefault="00577AB5">
            <w:pPr>
              <w:pStyle w:val="ConsPlusNormal"/>
              <w:jc w:val="center"/>
            </w:pPr>
            <w:r>
              <w:t>285,80</w:t>
            </w:r>
          </w:p>
        </w:tc>
        <w:tc>
          <w:tcPr>
            <w:tcW w:w="2551" w:type="dxa"/>
          </w:tcPr>
          <w:p w:rsidR="00577AB5" w:rsidRDefault="00577AB5">
            <w:pPr>
              <w:pStyle w:val="ConsPlusNormal"/>
              <w:jc w:val="center"/>
            </w:pPr>
            <w:r>
              <w:t>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39209,23</w:t>
            </w:r>
          </w:p>
        </w:tc>
      </w:tr>
      <w:tr w:rsidR="00577AB5">
        <w:tc>
          <w:tcPr>
            <w:tcW w:w="794" w:type="dxa"/>
          </w:tcPr>
          <w:p w:rsidR="00577AB5" w:rsidRDefault="00577AB5">
            <w:pPr>
              <w:pStyle w:val="ConsPlusNormal"/>
              <w:jc w:val="center"/>
            </w:pPr>
            <w:r>
              <w:t>356.</w:t>
            </w:r>
          </w:p>
        </w:tc>
        <w:tc>
          <w:tcPr>
            <w:tcW w:w="3005" w:type="dxa"/>
          </w:tcPr>
          <w:p w:rsidR="00577AB5" w:rsidRDefault="00577AB5">
            <w:pPr>
              <w:pStyle w:val="ConsPlusNormal"/>
            </w:pPr>
            <w:r>
              <w:t>г. Оренбург, ул. Даля, д. 5</w:t>
            </w:r>
          </w:p>
        </w:tc>
        <w:tc>
          <w:tcPr>
            <w:tcW w:w="1587" w:type="dxa"/>
          </w:tcPr>
          <w:p w:rsidR="00577AB5" w:rsidRDefault="00577AB5">
            <w:pPr>
              <w:pStyle w:val="ConsPlusNormal"/>
              <w:jc w:val="center"/>
            </w:pPr>
            <w:r>
              <w:t>4583,30</w:t>
            </w:r>
          </w:p>
        </w:tc>
        <w:tc>
          <w:tcPr>
            <w:tcW w:w="2551" w:type="dxa"/>
          </w:tcPr>
          <w:p w:rsidR="00577AB5" w:rsidRDefault="00577AB5">
            <w:pPr>
              <w:pStyle w:val="ConsPlusNormal"/>
              <w:jc w:val="center"/>
            </w:pPr>
            <w:r>
              <w:t>144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146495,40</w:t>
            </w:r>
          </w:p>
        </w:tc>
      </w:tr>
      <w:tr w:rsidR="00577AB5">
        <w:tc>
          <w:tcPr>
            <w:tcW w:w="794" w:type="dxa"/>
          </w:tcPr>
          <w:p w:rsidR="00577AB5" w:rsidRDefault="00577AB5">
            <w:pPr>
              <w:pStyle w:val="ConsPlusNormal"/>
              <w:jc w:val="center"/>
            </w:pPr>
            <w:r>
              <w:t>357.</w:t>
            </w:r>
          </w:p>
        </w:tc>
        <w:tc>
          <w:tcPr>
            <w:tcW w:w="3005" w:type="dxa"/>
          </w:tcPr>
          <w:p w:rsidR="00577AB5" w:rsidRDefault="00577AB5">
            <w:pPr>
              <w:pStyle w:val="ConsPlusNormal"/>
            </w:pPr>
            <w:r>
              <w:t>г. Оренбург, ул. Джангильдина, д. 20</w:t>
            </w:r>
          </w:p>
        </w:tc>
        <w:tc>
          <w:tcPr>
            <w:tcW w:w="1587" w:type="dxa"/>
          </w:tcPr>
          <w:p w:rsidR="00577AB5" w:rsidRDefault="00577AB5">
            <w:pPr>
              <w:pStyle w:val="ConsPlusNormal"/>
              <w:jc w:val="center"/>
            </w:pPr>
            <w:r>
              <w:t>7394,20</w:t>
            </w:r>
          </w:p>
        </w:tc>
        <w:tc>
          <w:tcPr>
            <w:tcW w:w="2551" w:type="dxa"/>
          </w:tcPr>
          <w:p w:rsidR="00577AB5" w:rsidRDefault="00577AB5">
            <w:pPr>
              <w:pStyle w:val="ConsPlusNormal"/>
              <w:jc w:val="center"/>
            </w:pPr>
            <w:r>
              <w:t>244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25939,07</w:t>
            </w:r>
          </w:p>
        </w:tc>
      </w:tr>
      <w:tr w:rsidR="00577AB5">
        <w:tc>
          <w:tcPr>
            <w:tcW w:w="794" w:type="dxa"/>
          </w:tcPr>
          <w:p w:rsidR="00577AB5" w:rsidRDefault="00577AB5">
            <w:pPr>
              <w:pStyle w:val="ConsPlusNormal"/>
              <w:jc w:val="center"/>
            </w:pPr>
            <w:r>
              <w:lastRenderedPageBreak/>
              <w:t>358.</w:t>
            </w:r>
          </w:p>
        </w:tc>
        <w:tc>
          <w:tcPr>
            <w:tcW w:w="3005" w:type="dxa"/>
          </w:tcPr>
          <w:p w:rsidR="00577AB5" w:rsidRDefault="00577AB5">
            <w:pPr>
              <w:pStyle w:val="ConsPlusNormal"/>
            </w:pPr>
            <w:r>
              <w:t>г. Оренбург, ул. Джангильдина, д. 20/3</w:t>
            </w:r>
          </w:p>
        </w:tc>
        <w:tc>
          <w:tcPr>
            <w:tcW w:w="1587" w:type="dxa"/>
          </w:tcPr>
          <w:p w:rsidR="00577AB5" w:rsidRDefault="00577AB5">
            <w:pPr>
              <w:pStyle w:val="ConsPlusNormal"/>
              <w:jc w:val="center"/>
            </w:pPr>
            <w:r>
              <w:t>2439,90</w:t>
            </w:r>
          </w:p>
        </w:tc>
        <w:tc>
          <w:tcPr>
            <w:tcW w:w="2551" w:type="dxa"/>
          </w:tcPr>
          <w:p w:rsidR="00577AB5" w:rsidRDefault="00577AB5">
            <w:pPr>
              <w:pStyle w:val="ConsPlusNormal"/>
              <w:jc w:val="center"/>
            </w:pPr>
            <w:r>
              <w:t>100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23162,21</w:t>
            </w:r>
          </w:p>
        </w:tc>
      </w:tr>
      <w:tr w:rsidR="00577AB5">
        <w:tc>
          <w:tcPr>
            <w:tcW w:w="794" w:type="dxa"/>
          </w:tcPr>
          <w:p w:rsidR="00577AB5" w:rsidRDefault="00577AB5">
            <w:pPr>
              <w:pStyle w:val="ConsPlusNormal"/>
              <w:jc w:val="center"/>
            </w:pPr>
            <w:r>
              <w:t>359.</w:t>
            </w:r>
          </w:p>
        </w:tc>
        <w:tc>
          <w:tcPr>
            <w:tcW w:w="3005" w:type="dxa"/>
          </w:tcPr>
          <w:p w:rsidR="00577AB5" w:rsidRDefault="00577AB5">
            <w:pPr>
              <w:pStyle w:val="ConsPlusNormal"/>
            </w:pPr>
            <w:r>
              <w:t>г. Оренбург, ул. Джангильдина, д. 8, литера А</w:t>
            </w:r>
          </w:p>
        </w:tc>
        <w:tc>
          <w:tcPr>
            <w:tcW w:w="1587" w:type="dxa"/>
          </w:tcPr>
          <w:p w:rsidR="00577AB5" w:rsidRDefault="00577AB5">
            <w:pPr>
              <w:pStyle w:val="ConsPlusNormal"/>
              <w:jc w:val="center"/>
            </w:pPr>
            <w:r>
              <w:t>12073,50</w:t>
            </w:r>
          </w:p>
        </w:tc>
        <w:tc>
          <w:tcPr>
            <w:tcW w:w="2551" w:type="dxa"/>
          </w:tcPr>
          <w:p w:rsidR="00577AB5" w:rsidRDefault="00577AB5">
            <w:pPr>
              <w:pStyle w:val="ConsPlusNormal"/>
              <w:jc w:val="center"/>
            </w:pPr>
            <w:r>
              <w:t>437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75225,94</w:t>
            </w:r>
          </w:p>
        </w:tc>
      </w:tr>
      <w:tr w:rsidR="00577AB5">
        <w:tc>
          <w:tcPr>
            <w:tcW w:w="794" w:type="dxa"/>
          </w:tcPr>
          <w:p w:rsidR="00577AB5" w:rsidRDefault="00577AB5">
            <w:pPr>
              <w:pStyle w:val="ConsPlusNormal"/>
              <w:jc w:val="center"/>
            </w:pPr>
            <w:r>
              <w:t>360.</w:t>
            </w:r>
          </w:p>
        </w:tc>
        <w:tc>
          <w:tcPr>
            <w:tcW w:w="3005" w:type="dxa"/>
          </w:tcPr>
          <w:p w:rsidR="00577AB5" w:rsidRDefault="00577AB5">
            <w:pPr>
              <w:pStyle w:val="ConsPlusNormal"/>
            </w:pPr>
            <w:r>
              <w:t>г. Оренбург, ул. Дружбы, д. 18</w:t>
            </w:r>
          </w:p>
        </w:tc>
        <w:tc>
          <w:tcPr>
            <w:tcW w:w="1587" w:type="dxa"/>
          </w:tcPr>
          <w:p w:rsidR="00577AB5" w:rsidRDefault="00577AB5">
            <w:pPr>
              <w:pStyle w:val="ConsPlusNormal"/>
              <w:jc w:val="center"/>
            </w:pPr>
            <w:r>
              <w:t>9634,00</w:t>
            </w:r>
          </w:p>
        </w:tc>
        <w:tc>
          <w:tcPr>
            <w:tcW w:w="2551" w:type="dxa"/>
          </w:tcPr>
          <w:p w:rsidR="00577AB5" w:rsidRDefault="00577AB5">
            <w:pPr>
              <w:pStyle w:val="ConsPlusNormal"/>
              <w:jc w:val="center"/>
            </w:pPr>
            <w:r>
              <w:t>257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92549,00</w:t>
            </w:r>
          </w:p>
        </w:tc>
      </w:tr>
      <w:tr w:rsidR="00577AB5">
        <w:tc>
          <w:tcPr>
            <w:tcW w:w="794" w:type="dxa"/>
          </w:tcPr>
          <w:p w:rsidR="00577AB5" w:rsidRDefault="00577AB5">
            <w:pPr>
              <w:pStyle w:val="ConsPlusNormal"/>
              <w:jc w:val="center"/>
            </w:pPr>
            <w:r>
              <w:t>361.</w:t>
            </w:r>
          </w:p>
        </w:tc>
        <w:tc>
          <w:tcPr>
            <w:tcW w:w="3005" w:type="dxa"/>
          </w:tcPr>
          <w:p w:rsidR="00577AB5" w:rsidRDefault="00577AB5">
            <w:pPr>
              <w:pStyle w:val="ConsPlusNormal"/>
            </w:pPr>
            <w:r>
              <w:t>г. Оренбург, ул. Дружбы, д. 3</w:t>
            </w:r>
          </w:p>
        </w:tc>
        <w:tc>
          <w:tcPr>
            <w:tcW w:w="1587" w:type="dxa"/>
          </w:tcPr>
          <w:p w:rsidR="00577AB5" w:rsidRDefault="00577AB5">
            <w:pPr>
              <w:pStyle w:val="ConsPlusNormal"/>
              <w:jc w:val="center"/>
            </w:pPr>
            <w:r>
              <w:t>4979,30</w:t>
            </w:r>
          </w:p>
        </w:tc>
        <w:tc>
          <w:tcPr>
            <w:tcW w:w="2551" w:type="dxa"/>
          </w:tcPr>
          <w:p w:rsidR="00577AB5" w:rsidRDefault="00577AB5">
            <w:pPr>
              <w:pStyle w:val="ConsPlusNormal"/>
              <w:jc w:val="center"/>
            </w:pPr>
            <w:r>
              <w:t>180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15000,00</w:t>
            </w:r>
          </w:p>
        </w:tc>
      </w:tr>
      <w:tr w:rsidR="00577AB5">
        <w:tc>
          <w:tcPr>
            <w:tcW w:w="794" w:type="dxa"/>
          </w:tcPr>
          <w:p w:rsidR="00577AB5" w:rsidRDefault="00577AB5">
            <w:pPr>
              <w:pStyle w:val="ConsPlusNormal"/>
              <w:jc w:val="center"/>
            </w:pPr>
            <w:r>
              <w:t>362.</w:t>
            </w:r>
          </w:p>
        </w:tc>
        <w:tc>
          <w:tcPr>
            <w:tcW w:w="3005" w:type="dxa"/>
          </w:tcPr>
          <w:p w:rsidR="00577AB5" w:rsidRDefault="00577AB5">
            <w:pPr>
              <w:pStyle w:val="ConsPlusNormal"/>
            </w:pPr>
            <w:r>
              <w:t>г. Оренбург, ул. Дружбы, д. 9</w:t>
            </w:r>
          </w:p>
        </w:tc>
        <w:tc>
          <w:tcPr>
            <w:tcW w:w="1587" w:type="dxa"/>
          </w:tcPr>
          <w:p w:rsidR="00577AB5" w:rsidRDefault="00577AB5">
            <w:pPr>
              <w:pStyle w:val="ConsPlusNormal"/>
              <w:jc w:val="center"/>
            </w:pPr>
            <w:r>
              <w:t>5235,20</w:t>
            </w:r>
          </w:p>
        </w:tc>
        <w:tc>
          <w:tcPr>
            <w:tcW w:w="2551" w:type="dxa"/>
          </w:tcPr>
          <w:p w:rsidR="00577AB5" w:rsidRDefault="00577AB5">
            <w:pPr>
              <w:pStyle w:val="ConsPlusNormal"/>
              <w:jc w:val="center"/>
            </w:pPr>
            <w:r>
              <w:t>153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10000,00</w:t>
            </w:r>
          </w:p>
        </w:tc>
      </w:tr>
      <w:tr w:rsidR="00577AB5">
        <w:tc>
          <w:tcPr>
            <w:tcW w:w="794" w:type="dxa"/>
          </w:tcPr>
          <w:p w:rsidR="00577AB5" w:rsidRDefault="00577AB5">
            <w:pPr>
              <w:pStyle w:val="ConsPlusNormal"/>
              <w:jc w:val="center"/>
            </w:pPr>
            <w:r>
              <w:t>363.</w:t>
            </w:r>
          </w:p>
        </w:tc>
        <w:tc>
          <w:tcPr>
            <w:tcW w:w="3005" w:type="dxa"/>
          </w:tcPr>
          <w:p w:rsidR="00577AB5" w:rsidRDefault="00577AB5">
            <w:pPr>
              <w:pStyle w:val="ConsPlusNormal"/>
            </w:pPr>
            <w:r>
              <w:t>г. Оренбург, ул. Дружбы, д. 9/1</w:t>
            </w:r>
          </w:p>
        </w:tc>
        <w:tc>
          <w:tcPr>
            <w:tcW w:w="1587" w:type="dxa"/>
          </w:tcPr>
          <w:p w:rsidR="00577AB5" w:rsidRDefault="00577AB5">
            <w:pPr>
              <w:pStyle w:val="ConsPlusNormal"/>
              <w:jc w:val="center"/>
            </w:pPr>
            <w:r>
              <w:t>8307,30</w:t>
            </w:r>
          </w:p>
        </w:tc>
        <w:tc>
          <w:tcPr>
            <w:tcW w:w="2551" w:type="dxa"/>
          </w:tcPr>
          <w:p w:rsidR="00577AB5" w:rsidRDefault="00577AB5">
            <w:pPr>
              <w:pStyle w:val="ConsPlusNormal"/>
              <w:jc w:val="center"/>
            </w:pPr>
            <w:r>
              <w:t>210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18000,00</w:t>
            </w:r>
          </w:p>
        </w:tc>
      </w:tr>
      <w:tr w:rsidR="00577AB5">
        <w:tc>
          <w:tcPr>
            <w:tcW w:w="794" w:type="dxa"/>
          </w:tcPr>
          <w:p w:rsidR="00577AB5" w:rsidRDefault="00577AB5">
            <w:pPr>
              <w:pStyle w:val="ConsPlusNormal"/>
              <w:jc w:val="center"/>
            </w:pPr>
            <w:r>
              <w:t>364.</w:t>
            </w:r>
          </w:p>
        </w:tc>
        <w:tc>
          <w:tcPr>
            <w:tcW w:w="3005" w:type="dxa"/>
          </w:tcPr>
          <w:p w:rsidR="00577AB5" w:rsidRDefault="00577AB5">
            <w:pPr>
              <w:pStyle w:val="ConsPlusNormal"/>
            </w:pPr>
            <w:r>
              <w:t>г. Оренбург, ул. Заречная, д. 18/1</w:t>
            </w:r>
          </w:p>
        </w:tc>
        <w:tc>
          <w:tcPr>
            <w:tcW w:w="1587" w:type="dxa"/>
          </w:tcPr>
          <w:p w:rsidR="00577AB5" w:rsidRDefault="00577AB5">
            <w:pPr>
              <w:pStyle w:val="ConsPlusNormal"/>
              <w:jc w:val="center"/>
            </w:pPr>
            <w:r>
              <w:t>7392,30</w:t>
            </w:r>
          </w:p>
        </w:tc>
        <w:tc>
          <w:tcPr>
            <w:tcW w:w="2551" w:type="dxa"/>
          </w:tcPr>
          <w:p w:rsidR="00577AB5" w:rsidRDefault="00577AB5">
            <w:pPr>
              <w:pStyle w:val="ConsPlusNormal"/>
              <w:jc w:val="center"/>
            </w:pPr>
            <w:r>
              <w:t>189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59205,48</w:t>
            </w:r>
          </w:p>
        </w:tc>
      </w:tr>
      <w:tr w:rsidR="00577AB5">
        <w:tc>
          <w:tcPr>
            <w:tcW w:w="794" w:type="dxa"/>
          </w:tcPr>
          <w:p w:rsidR="00577AB5" w:rsidRDefault="00577AB5">
            <w:pPr>
              <w:pStyle w:val="ConsPlusNormal"/>
              <w:jc w:val="center"/>
            </w:pPr>
            <w:r>
              <w:t>365.</w:t>
            </w:r>
          </w:p>
        </w:tc>
        <w:tc>
          <w:tcPr>
            <w:tcW w:w="3005" w:type="dxa"/>
          </w:tcPr>
          <w:p w:rsidR="00577AB5" w:rsidRDefault="00577AB5">
            <w:pPr>
              <w:pStyle w:val="ConsPlusNormal"/>
            </w:pPr>
            <w:r>
              <w:t>г. Оренбург, ул. Заречная, д. 2</w:t>
            </w:r>
          </w:p>
        </w:tc>
        <w:tc>
          <w:tcPr>
            <w:tcW w:w="1587" w:type="dxa"/>
          </w:tcPr>
          <w:p w:rsidR="00577AB5" w:rsidRDefault="00577AB5">
            <w:pPr>
              <w:pStyle w:val="ConsPlusNormal"/>
              <w:jc w:val="center"/>
            </w:pPr>
            <w:r>
              <w:t>33717,30</w:t>
            </w:r>
          </w:p>
        </w:tc>
        <w:tc>
          <w:tcPr>
            <w:tcW w:w="2551" w:type="dxa"/>
          </w:tcPr>
          <w:p w:rsidR="00577AB5" w:rsidRDefault="00577AB5">
            <w:pPr>
              <w:pStyle w:val="ConsPlusNormal"/>
              <w:jc w:val="center"/>
            </w:pPr>
            <w:r>
              <w:t>1070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48141,64</w:t>
            </w:r>
          </w:p>
        </w:tc>
      </w:tr>
      <w:tr w:rsidR="00577AB5">
        <w:tc>
          <w:tcPr>
            <w:tcW w:w="794" w:type="dxa"/>
          </w:tcPr>
          <w:p w:rsidR="00577AB5" w:rsidRDefault="00577AB5">
            <w:pPr>
              <w:pStyle w:val="ConsPlusNormal"/>
              <w:jc w:val="center"/>
            </w:pPr>
            <w:r>
              <w:t>366.</w:t>
            </w:r>
          </w:p>
        </w:tc>
        <w:tc>
          <w:tcPr>
            <w:tcW w:w="3005" w:type="dxa"/>
          </w:tcPr>
          <w:p w:rsidR="00577AB5" w:rsidRDefault="00577AB5">
            <w:pPr>
              <w:pStyle w:val="ConsPlusNormal"/>
            </w:pPr>
            <w:r>
              <w:t>г. Оренбург, ул. Зауральная, д. 4</w:t>
            </w:r>
          </w:p>
        </w:tc>
        <w:tc>
          <w:tcPr>
            <w:tcW w:w="1587" w:type="dxa"/>
          </w:tcPr>
          <w:p w:rsidR="00577AB5" w:rsidRDefault="00577AB5">
            <w:pPr>
              <w:pStyle w:val="ConsPlusNormal"/>
              <w:jc w:val="center"/>
            </w:pPr>
            <w:r>
              <w:t>4429,30</w:t>
            </w:r>
          </w:p>
        </w:tc>
        <w:tc>
          <w:tcPr>
            <w:tcW w:w="2551" w:type="dxa"/>
          </w:tcPr>
          <w:p w:rsidR="00577AB5" w:rsidRDefault="00577AB5">
            <w:pPr>
              <w:pStyle w:val="ConsPlusNormal"/>
              <w:jc w:val="center"/>
            </w:pPr>
            <w:r>
              <w:t>169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58670,26</w:t>
            </w:r>
          </w:p>
        </w:tc>
      </w:tr>
      <w:tr w:rsidR="00577AB5">
        <w:tc>
          <w:tcPr>
            <w:tcW w:w="794" w:type="dxa"/>
          </w:tcPr>
          <w:p w:rsidR="00577AB5" w:rsidRDefault="00577AB5">
            <w:pPr>
              <w:pStyle w:val="ConsPlusNormal"/>
              <w:jc w:val="center"/>
            </w:pPr>
            <w:r>
              <w:t>367.</w:t>
            </w:r>
          </w:p>
        </w:tc>
        <w:tc>
          <w:tcPr>
            <w:tcW w:w="3005" w:type="dxa"/>
          </w:tcPr>
          <w:p w:rsidR="00577AB5" w:rsidRDefault="00577AB5">
            <w:pPr>
              <w:pStyle w:val="ConsPlusNormal"/>
            </w:pPr>
            <w:r>
              <w:t>г. Оренбург, ул. Казахская, д. 17</w:t>
            </w:r>
          </w:p>
        </w:tc>
        <w:tc>
          <w:tcPr>
            <w:tcW w:w="1587" w:type="dxa"/>
          </w:tcPr>
          <w:p w:rsidR="00577AB5" w:rsidRDefault="00577AB5">
            <w:pPr>
              <w:pStyle w:val="ConsPlusNormal"/>
              <w:jc w:val="center"/>
            </w:pPr>
            <w:r>
              <w:t>1201,60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57833,51</w:t>
            </w:r>
          </w:p>
        </w:tc>
      </w:tr>
      <w:tr w:rsidR="00577AB5">
        <w:tc>
          <w:tcPr>
            <w:tcW w:w="794" w:type="dxa"/>
          </w:tcPr>
          <w:p w:rsidR="00577AB5" w:rsidRDefault="00577AB5">
            <w:pPr>
              <w:pStyle w:val="ConsPlusNormal"/>
              <w:jc w:val="center"/>
            </w:pPr>
            <w:r>
              <w:t>368.</w:t>
            </w:r>
          </w:p>
        </w:tc>
        <w:tc>
          <w:tcPr>
            <w:tcW w:w="3005" w:type="dxa"/>
          </w:tcPr>
          <w:p w:rsidR="00577AB5" w:rsidRDefault="00577AB5">
            <w:pPr>
              <w:pStyle w:val="ConsPlusNormal"/>
            </w:pPr>
            <w:r>
              <w:t>г. Оренбург, ул. Казахская, д. 34</w:t>
            </w:r>
          </w:p>
        </w:tc>
        <w:tc>
          <w:tcPr>
            <w:tcW w:w="1587" w:type="dxa"/>
          </w:tcPr>
          <w:p w:rsidR="00577AB5" w:rsidRDefault="00577AB5">
            <w:pPr>
              <w:pStyle w:val="ConsPlusNormal"/>
              <w:jc w:val="center"/>
            </w:pPr>
            <w:r>
              <w:t>427,50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43096,29</w:t>
            </w:r>
          </w:p>
        </w:tc>
      </w:tr>
      <w:tr w:rsidR="00577AB5">
        <w:tc>
          <w:tcPr>
            <w:tcW w:w="794" w:type="dxa"/>
          </w:tcPr>
          <w:p w:rsidR="00577AB5" w:rsidRDefault="00577AB5">
            <w:pPr>
              <w:pStyle w:val="ConsPlusNormal"/>
              <w:jc w:val="center"/>
            </w:pPr>
            <w:r>
              <w:t>369.</w:t>
            </w:r>
          </w:p>
        </w:tc>
        <w:tc>
          <w:tcPr>
            <w:tcW w:w="3005" w:type="dxa"/>
          </w:tcPr>
          <w:p w:rsidR="00577AB5" w:rsidRDefault="00577AB5">
            <w:pPr>
              <w:pStyle w:val="ConsPlusNormal"/>
            </w:pPr>
            <w:r>
              <w:t>г. Оренбург, ул. Казахская, д. 35</w:t>
            </w:r>
          </w:p>
        </w:tc>
        <w:tc>
          <w:tcPr>
            <w:tcW w:w="1587" w:type="dxa"/>
          </w:tcPr>
          <w:p w:rsidR="00577AB5" w:rsidRDefault="00577AB5">
            <w:pPr>
              <w:pStyle w:val="ConsPlusNormal"/>
              <w:jc w:val="center"/>
            </w:pPr>
            <w:r>
              <w:t>331,30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44113,83</w:t>
            </w:r>
          </w:p>
        </w:tc>
      </w:tr>
      <w:tr w:rsidR="00577AB5">
        <w:tc>
          <w:tcPr>
            <w:tcW w:w="794" w:type="dxa"/>
          </w:tcPr>
          <w:p w:rsidR="00577AB5" w:rsidRDefault="00577AB5">
            <w:pPr>
              <w:pStyle w:val="ConsPlusNormal"/>
              <w:jc w:val="center"/>
            </w:pPr>
            <w:r>
              <w:t>370.</w:t>
            </w:r>
          </w:p>
        </w:tc>
        <w:tc>
          <w:tcPr>
            <w:tcW w:w="3005" w:type="dxa"/>
          </w:tcPr>
          <w:p w:rsidR="00577AB5" w:rsidRDefault="00577AB5">
            <w:pPr>
              <w:pStyle w:val="ConsPlusNormal"/>
            </w:pPr>
            <w:r>
              <w:t>г. Оренбург, ул. Карагандинская, д. 45а</w:t>
            </w:r>
          </w:p>
        </w:tc>
        <w:tc>
          <w:tcPr>
            <w:tcW w:w="1587" w:type="dxa"/>
          </w:tcPr>
          <w:p w:rsidR="00577AB5" w:rsidRDefault="00577AB5">
            <w:pPr>
              <w:pStyle w:val="ConsPlusNormal"/>
              <w:jc w:val="center"/>
            </w:pPr>
            <w:r>
              <w:t>4858,40</w:t>
            </w:r>
          </w:p>
        </w:tc>
        <w:tc>
          <w:tcPr>
            <w:tcW w:w="2551" w:type="dxa"/>
          </w:tcPr>
          <w:p w:rsidR="00577AB5" w:rsidRDefault="00577AB5">
            <w:pPr>
              <w:pStyle w:val="ConsPlusNormal"/>
              <w:jc w:val="center"/>
            </w:pPr>
            <w:r>
              <w:t>110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170624,94</w:t>
            </w:r>
          </w:p>
        </w:tc>
      </w:tr>
      <w:tr w:rsidR="00577AB5">
        <w:tc>
          <w:tcPr>
            <w:tcW w:w="794" w:type="dxa"/>
          </w:tcPr>
          <w:p w:rsidR="00577AB5" w:rsidRDefault="00577AB5">
            <w:pPr>
              <w:pStyle w:val="ConsPlusNormal"/>
              <w:jc w:val="center"/>
            </w:pPr>
            <w:r>
              <w:t>371.</w:t>
            </w:r>
          </w:p>
        </w:tc>
        <w:tc>
          <w:tcPr>
            <w:tcW w:w="3005" w:type="dxa"/>
          </w:tcPr>
          <w:p w:rsidR="00577AB5" w:rsidRDefault="00577AB5">
            <w:pPr>
              <w:pStyle w:val="ConsPlusNormal"/>
            </w:pPr>
            <w:r>
              <w:t xml:space="preserve">г. Оренбург, ул. </w:t>
            </w:r>
            <w:r>
              <w:lastRenderedPageBreak/>
              <w:t>Карагандинская, д. 82</w:t>
            </w:r>
          </w:p>
        </w:tc>
        <w:tc>
          <w:tcPr>
            <w:tcW w:w="1587" w:type="dxa"/>
          </w:tcPr>
          <w:p w:rsidR="00577AB5" w:rsidRDefault="00577AB5">
            <w:pPr>
              <w:pStyle w:val="ConsPlusNormal"/>
              <w:jc w:val="center"/>
            </w:pPr>
            <w:r>
              <w:lastRenderedPageBreak/>
              <w:t>7472,10</w:t>
            </w:r>
          </w:p>
        </w:tc>
        <w:tc>
          <w:tcPr>
            <w:tcW w:w="2551" w:type="dxa"/>
          </w:tcPr>
          <w:p w:rsidR="00577AB5" w:rsidRDefault="00577AB5">
            <w:pPr>
              <w:pStyle w:val="ConsPlusNormal"/>
              <w:jc w:val="center"/>
            </w:pPr>
            <w:r>
              <w:t>248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128512,22</w:t>
            </w:r>
          </w:p>
        </w:tc>
      </w:tr>
      <w:tr w:rsidR="00577AB5">
        <w:tc>
          <w:tcPr>
            <w:tcW w:w="794" w:type="dxa"/>
          </w:tcPr>
          <w:p w:rsidR="00577AB5" w:rsidRDefault="00577AB5">
            <w:pPr>
              <w:pStyle w:val="ConsPlusNormal"/>
              <w:jc w:val="center"/>
            </w:pPr>
            <w:r>
              <w:lastRenderedPageBreak/>
              <w:t>372.</w:t>
            </w:r>
          </w:p>
        </w:tc>
        <w:tc>
          <w:tcPr>
            <w:tcW w:w="3005" w:type="dxa"/>
          </w:tcPr>
          <w:p w:rsidR="00577AB5" w:rsidRDefault="00577AB5">
            <w:pPr>
              <w:pStyle w:val="ConsPlusNormal"/>
            </w:pPr>
            <w:r>
              <w:t>г. Оренбург, ул. Карагандинская, д. 86</w:t>
            </w:r>
          </w:p>
        </w:tc>
        <w:tc>
          <w:tcPr>
            <w:tcW w:w="1587" w:type="dxa"/>
          </w:tcPr>
          <w:p w:rsidR="00577AB5" w:rsidRDefault="00577AB5">
            <w:pPr>
              <w:pStyle w:val="ConsPlusNormal"/>
              <w:jc w:val="center"/>
            </w:pPr>
            <w:r>
              <w:t>5731,90</w:t>
            </w:r>
          </w:p>
        </w:tc>
        <w:tc>
          <w:tcPr>
            <w:tcW w:w="2551" w:type="dxa"/>
          </w:tcPr>
          <w:p w:rsidR="00577AB5" w:rsidRDefault="00577AB5">
            <w:pPr>
              <w:pStyle w:val="ConsPlusNormal"/>
              <w:jc w:val="center"/>
            </w:pPr>
            <w:r>
              <w:t>201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54036,39</w:t>
            </w:r>
          </w:p>
        </w:tc>
      </w:tr>
      <w:tr w:rsidR="00577AB5">
        <w:tc>
          <w:tcPr>
            <w:tcW w:w="794" w:type="dxa"/>
          </w:tcPr>
          <w:p w:rsidR="00577AB5" w:rsidRDefault="00577AB5">
            <w:pPr>
              <w:pStyle w:val="ConsPlusNormal"/>
              <w:jc w:val="center"/>
            </w:pPr>
            <w:r>
              <w:t>373.</w:t>
            </w:r>
          </w:p>
        </w:tc>
        <w:tc>
          <w:tcPr>
            <w:tcW w:w="3005" w:type="dxa"/>
          </w:tcPr>
          <w:p w:rsidR="00577AB5" w:rsidRDefault="00577AB5">
            <w:pPr>
              <w:pStyle w:val="ConsPlusNormal"/>
            </w:pPr>
            <w:r>
              <w:t>г. Оренбург, ул. Карагандинская, д. 88</w:t>
            </w:r>
          </w:p>
        </w:tc>
        <w:tc>
          <w:tcPr>
            <w:tcW w:w="1587" w:type="dxa"/>
          </w:tcPr>
          <w:p w:rsidR="00577AB5" w:rsidRDefault="00577AB5">
            <w:pPr>
              <w:pStyle w:val="ConsPlusNormal"/>
              <w:jc w:val="center"/>
            </w:pPr>
            <w:r>
              <w:t>7453,50</w:t>
            </w:r>
          </w:p>
        </w:tc>
        <w:tc>
          <w:tcPr>
            <w:tcW w:w="2551" w:type="dxa"/>
          </w:tcPr>
          <w:p w:rsidR="00577AB5" w:rsidRDefault="00577AB5">
            <w:pPr>
              <w:pStyle w:val="ConsPlusNormal"/>
              <w:jc w:val="center"/>
            </w:pPr>
            <w:r>
              <w:t>246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67743,28</w:t>
            </w:r>
          </w:p>
        </w:tc>
      </w:tr>
      <w:tr w:rsidR="00577AB5">
        <w:tc>
          <w:tcPr>
            <w:tcW w:w="794" w:type="dxa"/>
          </w:tcPr>
          <w:p w:rsidR="00577AB5" w:rsidRDefault="00577AB5">
            <w:pPr>
              <w:pStyle w:val="ConsPlusNormal"/>
              <w:jc w:val="center"/>
            </w:pPr>
            <w:r>
              <w:t>374.</w:t>
            </w:r>
          </w:p>
        </w:tc>
        <w:tc>
          <w:tcPr>
            <w:tcW w:w="3005" w:type="dxa"/>
          </w:tcPr>
          <w:p w:rsidR="00577AB5" w:rsidRDefault="00577AB5">
            <w:pPr>
              <w:pStyle w:val="ConsPlusNormal"/>
            </w:pPr>
            <w:r>
              <w:t>г. Оренбург, ул. Карагандинская, д. 90</w:t>
            </w:r>
          </w:p>
        </w:tc>
        <w:tc>
          <w:tcPr>
            <w:tcW w:w="1587" w:type="dxa"/>
          </w:tcPr>
          <w:p w:rsidR="00577AB5" w:rsidRDefault="00577AB5">
            <w:pPr>
              <w:pStyle w:val="ConsPlusNormal"/>
              <w:jc w:val="center"/>
            </w:pPr>
            <w:r>
              <w:t>7477,50</w:t>
            </w:r>
          </w:p>
        </w:tc>
        <w:tc>
          <w:tcPr>
            <w:tcW w:w="2551" w:type="dxa"/>
          </w:tcPr>
          <w:p w:rsidR="00577AB5" w:rsidRDefault="00577AB5">
            <w:pPr>
              <w:pStyle w:val="ConsPlusNormal"/>
              <w:jc w:val="center"/>
            </w:pPr>
            <w:r>
              <w:t>258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59470,76</w:t>
            </w:r>
          </w:p>
        </w:tc>
      </w:tr>
      <w:tr w:rsidR="00577AB5">
        <w:tc>
          <w:tcPr>
            <w:tcW w:w="794" w:type="dxa"/>
          </w:tcPr>
          <w:p w:rsidR="00577AB5" w:rsidRDefault="00577AB5">
            <w:pPr>
              <w:pStyle w:val="ConsPlusNormal"/>
              <w:jc w:val="center"/>
            </w:pPr>
            <w:r>
              <w:t>375.</w:t>
            </w:r>
          </w:p>
        </w:tc>
        <w:tc>
          <w:tcPr>
            <w:tcW w:w="3005" w:type="dxa"/>
          </w:tcPr>
          <w:p w:rsidR="00577AB5" w:rsidRDefault="00577AB5">
            <w:pPr>
              <w:pStyle w:val="ConsPlusNormal"/>
            </w:pPr>
            <w:r>
              <w:t>г. Оренбург, ул. Карагандинская, д. 94</w:t>
            </w:r>
          </w:p>
        </w:tc>
        <w:tc>
          <w:tcPr>
            <w:tcW w:w="1587" w:type="dxa"/>
          </w:tcPr>
          <w:p w:rsidR="00577AB5" w:rsidRDefault="00577AB5">
            <w:pPr>
              <w:pStyle w:val="ConsPlusNormal"/>
              <w:jc w:val="center"/>
            </w:pPr>
            <w:r>
              <w:t>7531,90</w:t>
            </w:r>
          </w:p>
        </w:tc>
        <w:tc>
          <w:tcPr>
            <w:tcW w:w="2551" w:type="dxa"/>
          </w:tcPr>
          <w:p w:rsidR="00577AB5" w:rsidRDefault="00577AB5">
            <w:pPr>
              <w:pStyle w:val="ConsPlusNormal"/>
              <w:jc w:val="center"/>
            </w:pPr>
            <w:r>
              <w:t>247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59640,10</w:t>
            </w:r>
          </w:p>
        </w:tc>
      </w:tr>
      <w:tr w:rsidR="00577AB5">
        <w:tc>
          <w:tcPr>
            <w:tcW w:w="794" w:type="dxa"/>
          </w:tcPr>
          <w:p w:rsidR="00577AB5" w:rsidRDefault="00577AB5">
            <w:pPr>
              <w:pStyle w:val="ConsPlusNormal"/>
              <w:jc w:val="center"/>
            </w:pPr>
            <w:r>
              <w:t>376.</w:t>
            </w:r>
          </w:p>
        </w:tc>
        <w:tc>
          <w:tcPr>
            <w:tcW w:w="3005" w:type="dxa"/>
          </w:tcPr>
          <w:p w:rsidR="00577AB5" w:rsidRDefault="00577AB5">
            <w:pPr>
              <w:pStyle w:val="ConsPlusNormal"/>
            </w:pPr>
            <w:r>
              <w:t>г. Оренбург, ул. Карагандинская, д. 96</w:t>
            </w:r>
          </w:p>
        </w:tc>
        <w:tc>
          <w:tcPr>
            <w:tcW w:w="1587" w:type="dxa"/>
          </w:tcPr>
          <w:p w:rsidR="00577AB5" w:rsidRDefault="00577AB5">
            <w:pPr>
              <w:pStyle w:val="ConsPlusNormal"/>
              <w:jc w:val="center"/>
            </w:pPr>
            <w:r>
              <w:t>3553,10</w:t>
            </w:r>
          </w:p>
        </w:tc>
        <w:tc>
          <w:tcPr>
            <w:tcW w:w="2551" w:type="dxa"/>
          </w:tcPr>
          <w:p w:rsidR="00577AB5" w:rsidRDefault="00577AB5">
            <w:pPr>
              <w:pStyle w:val="ConsPlusNormal"/>
              <w:jc w:val="center"/>
            </w:pPr>
            <w:r>
              <w:t>115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47253,47</w:t>
            </w:r>
          </w:p>
        </w:tc>
      </w:tr>
      <w:tr w:rsidR="00577AB5">
        <w:tc>
          <w:tcPr>
            <w:tcW w:w="794" w:type="dxa"/>
          </w:tcPr>
          <w:p w:rsidR="00577AB5" w:rsidRDefault="00577AB5">
            <w:pPr>
              <w:pStyle w:val="ConsPlusNormal"/>
              <w:jc w:val="center"/>
            </w:pPr>
            <w:r>
              <w:t>377.</w:t>
            </w:r>
          </w:p>
        </w:tc>
        <w:tc>
          <w:tcPr>
            <w:tcW w:w="3005" w:type="dxa"/>
          </w:tcPr>
          <w:p w:rsidR="00577AB5" w:rsidRDefault="00577AB5">
            <w:pPr>
              <w:pStyle w:val="ConsPlusNormal"/>
            </w:pPr>
            <w:r>
              <w:t>г. Оренбург, ул. Кима, д. 6</w:t>
            </w:r>
          </w:p>
        </w:tc>
        <w:tc>
          <w:tcPr>
            <w:tcW w:w="1587" w:type="dxa"/>
          </w:tcPr>
          <w:p w:rsidR="00577AB5" w:rsidRDefault="00577AB5">
            <w:pPr>
              <w:pStyle w:val="ConsPlusNormal"/>
              <w:jc w:val="center"/>
            </w:pPr>
            <w:r>
              <w:t>15334,80</w:t>
            </w:r>
          </w:p>
        </w:tc>
        <w:tc>
          <w:tcPr>
            <w:tcW w:w="2551" w:type="dxa"/>
          </w:tcPr>
          <w:p w:rsidR="00577AB5" w:rsidRDefault="00577AB5">
            <w:pPr>
              <w:pStyle w:val="ConsPlusNormal"/>
              <w:jc w:val="center"/>
            </w:pPr>
            <w:r>
              <w:t>474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37839,53</w:t>
            </w:r>
          </w:p>
        </w:tc>
      </w:tr>
      <w:tr w:rsidR="00577AB5">
        <w:tc>
          <w:tcPr>
            <w:tcW w:w="794" w:type="dxa"/>
          </w:tcPr>
          <w:p w:rsidR="00577AB5" w:rsidRDefault="00577AB5">
            <w:pPr>
              <w:pStyle w:val="ConsPlusNormal"/>
              <w:jc w:val="center"/>
            </w:pPr>
            <w:r>
              <w:t>378.</w:t>
            </w:r>
          </w:p>
        </w:tc>
        <w:tc>
          <w:tcPr>
            <w:tcW w:w="3005" w:type="dxa"/>
          </w:tcPr>
          <w:p w:rsidR="00577AB5" w:rsidRDefault="00577AB5">
            <w:pPr>
              <w:pStyle w:val="ConsPlusNormal"/>
            </w:pPr>
            <w:r>
              <w:t>г. Оренбург, ул. Кирова, д. 9, литеры В1В2В3В4</w:t>
            </w:r>
          </w:p>
        </w:tc>
        <w:tc>
          <w:tcPr>
            <w:tcW w:w="1587" w:type="dxa"/>
          </w:tcPr>
          <w:p w:rsidR="00577AB5" w:rsidRDefault="00577AB5">
            <w:pPr>
              <w:pStyle w:val="ConsPlusNormal"/>
              <w:jc w:val="center"/>
            </w:pPr>
            <w:r>
              <w:t>1200,00</w:t>
            </w:r>
          </w:p>
        </w:tc>
        <w:tc>
          <w:tcPr>
            <w:tcW w:w="2551" w:type="dxa"/>
          </w:tcPr>
          <w:p w:rsidR="00577AB5" w:rsidRDefault="00577AB5">
            <w:pPr>
              <w:pStyle w:val="ConsPlusNormal"/>
              <w:jc w:val="center"/>
            </w:pPr>
            <w:r>
              <w:t>60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652626,43</w:t>
            </w:r>
          </w:p>
        </w:tc>
      </w:tr>
      <w:tr w:rsidR="00577AB5">
        <w:tc>
          <w:tcPr>
            <w:tcW w:w="794" w:type="dxa"/>
          </w:tcPr>
          <w:p w:rsidR="00577AB5" w:rsidRDefault="00577AB5">
            <w:pPr>
              <w:pStyle w:val="ConsPlusNormal"/>
              <w:jc w:val="center"/>
            </w:pPr>
            <w:r>
              <w:t>379.</w:t>
            </w:r>
          </w:p>
        </w:tc>
        <w:tc>
          <w:tcPr>
            <w:tcW w:w="3005" w:type="dxa"/>
          </w:tcPr>
          <w:p w:rsidR="00577AB5" w:rsidRDefault="00577AB5">
            <w:pPr>
              <w:pStyle w:val="ConsPlusNormal"/>
            </w:pPr>
            <w:r>
              <w:t>г. Оренбург, ул. Кирова/ул. Кобозева, д. 5/35, литеры АА1А2Б</w:t>
            </w:r>
          </w:p>
        </w:tc>
        <w:tc>
          <w:tcPr>
            <w:tcW w:w="1587" w:type="dxa"/>
          </w:tcPr>
          <w:p w:rsidR="00577AB5" w:rsidRDefault="00577AB5">
            <w:pPr>
              <w:pStyle w:val="ConsPlusNormal"/>
              <w:jc w:val="center"/>
            </w:pPr>
            <w:r>
              <w:t>469,10</w:t>
            </w:r>
          </w:p>
        </w:tc>
        <w:tc>
          <w:tcPr>
            <w:tcW w:w="2551" w:type="dxa"/>
          </w:tcPr>
          <w:p w:rsidR="00577AB5" w:rsidRDefault="00577AB5">
            <w:pPr>
              <w:pStyle w:val="ConsPlusNormal"/>
              <w:jc w:val="center"/>
            </w:pPr>
            <w:r>
              <w:t>13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576030,08</w:t>
            </w:r>
          </w:p>
        </w:tc>
      </w:tr>
      <w:tr w:rsidR="00577AB5">
        <w:tc>
          <w:tcPr>
            <w:tcW w:w="794" w:type="dxa"/>
          </w:tcPr>
          <w:p w:rsidR="00577AB5" w:rsidRDefault="00577AB5">
            <w:pPr>
              <w:pStyle w:val="ConsPlusNormal"/>
              <w:jc w:val="center"/>
            </w:pPr>
            <w:r>
              <w:t>380.</w:t>
            </w:r>
          </w:p>
        </w:tc>
        <w:tc>
          <w:tcPr>
            <w:tcW w:w="3005" w:type="dxa"/>
          </w:tcPr>
          <w:p w:rsidR="00577AB5" w:rsidRDefault="00577AB5">
            <w:pPr>
              <w:pStyle w:val="ConsPlusNormal"/>
            </w:pPr>
            <w:r>
              <w:t>г. Оренбург, ул. Кирова/ул. Кобозева, д. 7 - 9/34, литеры ББ1</w:t>
            </w:r>
          </w:p>
        </w:tc>
        <w:tc>
          <w:tcPr>
            <w:tcW w:w="1587" w:type="dxa"/>
          </w:tcPr>
          <w:p w:rsidR="00577AB5" w:rsidRDefault="00577AB5">
            <w:pPr>
              <w:pStyle w:val="ConsPlusNormal"/>
              <w:jc w:val="center"/>
            </w:pPr>
            <w:r>
              <w:t>295,90</w:t>
            </w:r>
          </w:p>
        </w:tc>
        <w:tc>
          <w:tcPr>
            <w:tcW w:w="2551" w:type="dxa"/>
          </w:tcPr>
          <w:p w:rsidR="00577AB5" w:rsidRDefault="00577AB5">
            <w:pPr>
              <w:pStyle w:val="ConsPlusNormal"/>
              <w:jc w:val="center"/>
            </w:pPr>
            <w:r>
              <w:t>12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145061,58</w:t>
            </w:r>
          </w:p>
        </w:tc>
      </w:tr>
      <w:tr w:rsidR="00577AB5">
        <w:tc>
          <w:tcPr>
            <w:tcW w:w="794" w:type="dxa"/>
          </w:tcPr>
          <w:p w:rsidR="00577AB5" w:rsidRDefault="00577AB5">
            <w:pPr>
              <w:pStyle w:val="ConsPlusNormal"/>
              <w:jc w:val="center"/>
            </w:pPr>
            <w:r>
              <w:t>381.</w:t>
            </w:r>
          </w:p>
        </w:tc>
        <w:tc>
          <w:tcPr>
            <w:tcW w:w="3005" w:type="dxa"/>
          </w:tcPr>
          <w:p w:rsidR="00577AB5" w:rsidRDefault="00577AB5">
            <w:pPr>
              <w:pStyle w:val="ConsPlusNormal"/>
            </w:pPr>
            <w:r>
              <w:t>г. Оренбург, ул. Кирова/ул. Комсомольская, д. 36/17, литера А</w:t>
            </w:r>
          </w:p>
        </w:tc>
        <w:tc>
          <w:tcPr>
            <w:tcW w:w="1587" w:type="dxa"/>
          </w:tcPr>
          <w:p w:rsidR="00577AB5" w:rsidRDefault="00577AB5">
            <w:pPr>
              <w:pStyle w:val="ConsPlusNormal"/>
              <w:jc w:val="center"/>
            </w:pPr>
            <w:r>
              <w:t>827,20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647907,58</w:t>
            </w:r>
          </w:p>
        </w:tc>
      </w:tr>
      <w:tr w:rsidR="00577AB5">
        <w:tc>
          <w:tcPr>
            <w:tcW w:w="794" w:type="dxa"/>
          </w:tcPr>
          <w:p w:rsidR="00577AB5" w:rsidRDefault="00577AB5">
            <w:pPr>
              <w:pStyle w:val="ConsPlusNormal"/>
              <w:jc w:val="center"/>
            </w:pPr>
            <w:r>
              <w:t>382.</w:t>
            </w:r>
          </w:p>
        </w:tc>
        <w:tc>
          <w:tcPr>
            <w:tcW w:w="3005" w:type="dxa"/>
          </w:tcPr>
          <w:p w:rsidR="00577AB5" w:rsidRDefault="00577AB5">
            <w:pPr>
              <w:pStyle w:val="ConsPlusNormal"/>
            </w:pPr>
            <w:r>
              <w:t>г. Оренбург, ул. Кобозева, д. 14, литеры АА1А2А4А5</w:t>
            </w:r>
          </w:p>
        </w:tc>
        <w:tc>
          <w:tcPr>
            <w:tcW w:w="1587" w:type="dxa"/>
          </w:tcPr>
          <w:p w:rsidR="00577AB5" w:rsidRDefault="00577AB5">
            <w:pPr>
              <w:pStyle w:val="ConsPlusNormal"/>
              <w:jc w:val="center"/>
            </w:pPr>
            <w:r>
              <w:t>266,70</w:t>
            </w:r>
          </w:p>
        </w:tc>
        <w:tc>
          <w:tcPr>
            <w:tcW w:w="2551" w:type="dxa"/>
          </w:tcPr>
          <w:p w:rsidR="00577AB5" w:rsidRDefault="00577AB5">
            <w:pPr>
              <w:pStyle w:val="ConsPlusNormal"/>
              <w:jc w:val="center"/>
            </w:pPr>
            <w:r>
              <w:t>10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111425,65</w:t>
            </w:r>
          </w:p>
        </w:tc>
      </w:tr>
      <w:tr w:rsidR="00577AB5">
        <w:tc>
          <w:tcPr>
            <w:tcW w:w="794" w:type="dxa"/>
          </w:tcPr>
          <w:p w:rsidR="00577AB5" w:rsidRDefault="00577AB5">
            <w:pPr>
              <w:pStyle w:val="ConsPlusNormal"/>
              <w:jc w:val="center"/>
            </w:pPr>
            <w:r>
              <w:lastRenderedPageBreak/>
              <w:t>383.</w:t>
            </w:r>
          </w:p>
        </w:tc>
        <w:tc>
          <w:tcPr>
            <w:tcW w:w="3005" w:type="dxa"/>
          </w:tcPr>
          <w:p w:rsidR="00577AB5" w:rsidRDefault="00577AB5">
            <w:pPr>
              <w:pStyle w:val="ConsPlusNormal"/>
            </w:pPr>
            <w:r>
              <w:t>г. Оренбург, ул. Кобозева, д. 20, литеры АА5</w:t>
            </w:r>
          </w:p>
        </w:tc>
        <w:tc>
          <w:tcPr>
            <w:tcW w:w="1587" w:type="dxa"/>
          </w:tcPr>
          <w:p w:rsidR="00577AB5" w:rsidRDefault="00577AB5">
            <w:pPr>
              <w:pStyle w:val="ConsPlusNormal"/>
              <w:jc w:val="center"/>
            </w:pPr>
            <w:r>
              <w:t>549,30</w:t>
            </w:r>
          </w:p>
        </w:tc>
        <w:tc>
          <w:tcPr>
            <w:tcW w:w="2551" w:type="dxa"/>
          </w:tcPr>
          <w:p w:rsidR="00577AB5" w:rsidRDefault="00577AB5">
            <w:pPr>
              <w:pStyle w:val="ConsPlusNormal"/>
              <w:jc w:val="center"/>
            </w:pPr>
            <w:r>
              <w:t>19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601781,76</w:t>
            </w:r>
          </w:p>
        </w:tc>
      </w:tr>
      <w:tr w:rsidR="00577AB5">
        <w:tc>
          <w:tcPr>
            <w:tcW w:w="794" w:type="dxa"/>
          </w:tcPr>
          <w:p w:rsidR="00577AB5" w:rsidRDefault="00577AB5">
            <w:pPr>
              <w:pStyle w:val="ConsPlusNormal"/>
              <w:jc w:val="center"/>
            </w:pPr>
            <w:r>
              <w:t>384.</w:t>
            </w:r>
          </w:p>
        </w:tc>
        <w:tc>
          <w:tcPr>
            <w:tcW w:w="3005" w:type="dxa"/>
          </w:tcPr>
          <w:p w:rsidR="00577AB5" w:rsidRDefault="00577AB5">
            <w:pPr>
              <w:pStyle w:val="ConsPlusNormal"/>
            </w:pPr>
            <w:r>
              <w:t>г. Оренбург, ул. Кобозева, д. 63</w:t>
            </w:r>
          </w:p>
        </w:tc>
        <w:tc>
          <w:tcPr>
            <w:tcW w:w="1587" w:type="dxa"/>
          </w:tcPr>
          <w:p w:rsidR="00577AB5" w:rsidRDefault="00577AB5">
            <w:pPr>
              <w:pStyle w:val="ConsPlusNormal"/>
              <w:jc w:val="center"/>
            </w:pPr>
            <w:r>
              <w:t>1576,30</w:t>
            </w:r>
          </w:p>
        </w:tc>
        <w:tc>
          <w:tcPr>
            <w:tcW w:w="2551" w:type="dxa"/>
          </w:tcPr>
          <w:p w:rsidR="00577AB5" w:rsidRDefault="00577AB5">
            <w:pPr>
              <w:pStyle w:val="ConsPlusNormal"/>
              <w:jc w:val="center"/>
            </w:pPr>
            <w:r>
              <w:t>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91967,04</w:t>
            </w:r>
          </w:p>
        </w:tc>
      </w:tr>
      <w:tr w:rsidR="00577AB5">
        <w:tc>
          <w:tcPr>
            <w:tcW w:w="794" w:type="dxa"/>
          </w:tcPr>
          <w:p w:rsidR="00577AB5" w:rsidRDefault="00577AB5">
            <w:pPr>
              <w:pStyle w:val="ConsPlusNormal"/>
              <w:jc w:val="center"/>
            </w:pPr>
            <w:r>
              <w:t>385.</w:t>
            </w:r>
          </w:p>
        </w:tc>
        <w:tc>
          <w:tcPr>
            <w:tcW w:w="3005" w:type="dxa"/>
          </w:tcPr>
          <w:p w:rsidR="00577AB5" w:rsidRDefault="00577AB5">
            <w:pPr>
              <w:pStyle w:val="ConsPlusNormal"/>
            </w:pPr>
            <w:r>
              <w:t>г. Оренбург, ул. Кобозева/пер. Рыбный, д. 31/9, литера А</w:t>
            </w:r>
          </w:p>
        </w:tc>
        <w:tc>
          <w:tcPr>
            <w:tcW w:w="1587" w:type="dxa"/>
          </w:tcPr>
          <w:p w:rsidR="00577AB5" w:rsidRDefault="00577AB5">
            <w:pPr>
              <w:pStyle w:val="ConsPlusNormal"/>
              <w:jc w:val="center"/>
            </w:pPr>
            <w:r>
              <w:t>1897,90</w:t>
            </w:r>
          </w:p>
        </w:tc>
        <w:tc>
          <w:tcPr>
            <w:tcW w:w="2551" w:type="dxa"/>
          </w:tcPr>
          <w:p w:rsidR="00577AB5" w:rsidRDefault="00577AB5">
            <w:pPr>
              <w:pStyle w:val="ConsPlusNormal"/>
              <w:jc w:val="center"/>
            </w:pPr>
            <w:r>
              <w:t>51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717096,83</w:t>
            </w:r>
          </w:p>
        </w:tc>
      </w:tr>
      <w:tr w:rsidR="00577AB5">
        <w:tc>
          <w:tcPr>
            <w:tcW w:w="794" w:type="dxa"/>
          </w:tcPr>
          <w:p w:rsidR="00577AB5" w:rsidRDefault="00577AB5">
            <w:pPr>
              <w:pStyle w:val="ConsPlusNormal"/>
              <w:jc w:val="center"/>
            </w:pPr>
            <w:r>
              <w:t>386.</w:t>
            </w:r>
          </w:p>
        </w:tc>
        <w:tc>
          <w:tcPr>
            <w:tcW w:w="3005" w:type="dxa"/>
          </w:tcPr>
          <w:p w:rsidR="00577AB5" w:rsidRDefault="00577AB5">
            <w:pPr>
              <w:pStyle w:val="ConsPlusNormal"/>
            </w:pPr>
            <w:r>
              <w:t>г. Оренбург, ул. Кобозева/ул. Володарского, д. 50/2, литера А</w:t>
            </w:r>
          </w:p>
        </w:tc>
        <w:tc>
          <w:tcPr>
            <w:tcW w:w="1587" w:type="dxa"/>
          </w:tcPr>
          <w:p w:rsidR="00577AB5" w:rsidRDefault="00577AB5">
            <w:pPr>
              <w:pStyle w:val="ConsPlusNormal"/>
              <w:jc w:val="center"/>
            </w:pPr>
            <w:r>
              <w:t>592,30</w:t>
            </w:r>
          </w:p>
        </w:tc>
        <w:tc>
          <w:tcPr>
            <w:tcW w:w="2551" w:type="dxa"/>
          </w:tcPr>
          <w:p w:rsidR="00577AB5" w:rsidRDefault="00577AB5">
            <w:pPr>
              <w:pStyle w:val="ConsPlusNormal"/>
              <w:jc w:val="center"/>
            </w:pPr>
            <w:r>
              <w:t>22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638524,04</w:t>
            </w:r>
          </w:p>
        </w:tc>
      </w:tr>
      <w:tr w:rsidR="00577AB5">
        <w:tc>
          <w:tcPr>
            <w:tcW w:w="794" w:type="dxa"/>
          </w:tcPr>
          <w:p w:rsidR="00577AB5" w:rsidRDefault="00577AB5">
            <w:pPr>
              <w:pStyle w:val="ConsPlusNormal"/>
              <w:jc w:val="center"/>
            </w:pPr>
            <w:r>
              <w:t>387.</w:t>
            </w:r>
          </w:p>
        </w:tc>
        <w:tc>
          <w:tcPr>
            <w:tcW w:w="3005" w:type="dxa"/>
          </w:tcPr>
          <w:p w:rsidR="00577AB5" w:rsidRDefault="00577AB5">
            <w:pPr>
              <w:pStyle w:val="ConsPlusNormal"/>
            </w:pPr>
            <w:r>
              <w:t>г. Оренбург, ул. Кольцевая, д. 1</w:t>
            </w:r>
          </w:p>
        </w:tc>
        <w:tc>
          <w:tcPr>
            <w:tcW w:w="1587" w:type="dxa"/>
          </w:tcPr>
          <w:p w:rsidR="00577AB5" w:rsidRDefault="00577AB5">
            <w:pPr>
              <w:pStyle w:val="ConsPlusNormal"/>
              <w:jc w:val="center"/>
            </w:pPr>
            <w:r>
              <w:t>837,40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75195,63</w:t>
            </w:r>
          </w:p>
        </w:tc>
      </w:tr>
      <w:tr w:rsidR="00577AB5">
        <w:tc>
          <w:tcPr>
            <w:tcW w:w="794" w:type="dxa"/>
          </w:tcPr>
          <w:p w:rsidR="00577AB5" w:rsidRDefault="00577AB5">
            <w:pPr>
              <w:pStyle w:val="ConsPlusNormal"/>
              <w:jc w:val="center"/>
            </w:pPr>
            <w:r>
              <w:t>388.</w:t>
            </w:r>
          </w:p>
        </w:tc>
        <w:tc>
          <w:tcPr>
            <w:tcW w:w="3005" w:type="dxa"/>
          </w:tcPr>
          <w:p w:rsidR="00577AB5" w:rsidRDefault="00577AB5">
            <w:pPr>
              <w:pStyle w:val="ConsPlusNormal"/>
            </w:pPr>
            <w:r>
              <w:t>г. Оренбург, ул. Кольцевая, д. 23</w:t>
            </w:r>
          </w:p>
        </w:tc>
        <w:tc>
          <w:tcPr>
            <w:tcW w:w="1587" w:type="dxa"/>
          </w:tcPr>
          <w:p w:rsidR="00577AB5" w:rsidRDefault="00577AB5">
            <w:pPr>
              <w:pStyle w:val="ConsPlusNormal"/>
              <w:jc w:val="center"/>
            </w:pPr>
            <w:r>
              <w:t>3523,80</w:t>
            </w:r>
          </w:p>
        </w:tc>
        <w:tc>
          <w:tcPr>
            <w:tcW w:w="2551" w:type="dxa"/>
          </w:tcPr>
          <w:p w:rsidR="00577AB5" w:rsidRDefault="00577AB5">
            <w:pPr>
              <w:pStyle w:val="ConsPlusNormal"/>
              <w:jc w:val="center"/>
            </w:pPr>
            <w:r>
              <w:t>143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64638,33</w:t>
            </w:r>
          </w:p>
        </w:tc>
      </w:tr>
      <w:tr w:rsidR="00577AB5">
        <w:tc>
          <w:tcPr>
            <w:tcW w:w="794" w:type="dxa"/>
          </w:tcPr>
          <w:p w:rsidR="00577AB5" w:rsidRDefault="00577AB5">
            <w:pPr>
              <w:pStyle w:val="ConsPlusNormal"/>
              <w:jc w:val="center"/>
            </w:pPr>
            <w:r>
              <w:t>389.</w:t>
            </w:r>
          </w:p>
        </w:tc>
        <w:tc>
          <w:tcPr>
            <w:tcW w:w="3005" w:type="dxa"/>
          </w:tcPr>
          <w:p w:rsidR="00577AB5" w:rsidRDefault="00577AB5">
            <w:pPr>
              <w:pStyle w:val="ConsPlusNormal"/>
            </w:pPr>
            <w:r>
              <w:t>г. Оренбург, ул. Кольцевая, д. 28</w:t>
            </w:r>
          </w:p>
        </w:tc>
        <w:tc>
          <w:tcPr>
            <w:tcW w:w="1587" w:type="dxa"/>
          </w:tcPr>
          <w:p w:rsidR="00577AB5" w:rsidRDefault="00577AB5">
            <w:pPr>
              <w:pStyle w:val="ConsPlusNormal"/>
              <w:jc w:val="center"/>
            </w:pPr>
            <w:r>
              <w:t>536,80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53908,00</w:t>
            </w:r>
          </w:p>
        </w:tc>
      </w:tr>
      <w:tr w:rsidR="00577AB5">
        <w:tc>
          <w:tcPr>
            <w:tcW w:w="794" w:type="dxa"/>
          </w:tcPr>
          <w:p w:rsidR="00577AB5" w:rsidRDefault="00577AB5">
            <w:pPr>
              <w:pStyle w:val="ConsPlusNormal"/>
              <w:jc w:val="center"/>
            </w:pPr>
            <w:r>
              <w:t>390.</w:t>
            </w:r>
          </w:p>
        </w:tc>
        <w:tc>
          <w:tcPr>
            <w:tcW w:w="3005" w:type="dxa"/>
          </w:tcPr>
          <w:p w:rsidR="00577AB5" w:rsidRDefault="00577AB5">
            <w:pPr>
              <w:pStyle w:val="ConsPlusNormal"/>
            </w:pPr>
            <w:r>
              <w:t>г. Оренбург, ул. Комсомольская, д. 10, литера А</w:t>
            </w:r>
          </w:p>
        </w:tc>
        <w:tc>
          <w:tcPr>
            <w:tcW w:w="1587" w:type="dxa"/>
          </w:tcPr>
          <w:p w:rsidR="00577AB5" w:rsidRDefault="00577AB5">
            <w:pPr>
              <w:pStyle w:val="ConsPlusNormal"/>
              <w:jc w:val="center"/>
            </w:pPr>
            <w:r>
              <w:t>209,90</w:t>
            </w:r>
          </w:p>
        </w:tc>
        <w:tc>
          <w:tcPr>
            <w:tcW w:w="2551" w:type="dxa"/>
          </w:tcPr>
          <w:p w:rsidR="00577AB5" w:rsidRDefault="00577AB5">
            <w:pPr>
              <w:pStyle w:val="ConsPlusNormal"/>
              <w:jc w:val="center"/>
            </w:pPr>
            <w:r>
              <w:t>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21054,57</w:t>
            </w:r>
          </w:p>
        </w:tc>
      </w:tr>
      <w:tr w:rsidR="00577AB5">
        <w:tc>
          <w:tcPr>
            <w:tcW w:w="794" w:type="dxa"/>
          </w:tcPr>
          <w:p w:rsidR="00577AB5" w:rsidRDefault="00577AB5">
            <w:pPr>
              <w:pStyle w:val="ConsPlusNormal"/>
              <w:jc w:val="center"/>
            </w:pPr>
            <w:r>
              <w:t>391.</w:t>
            </w:r>
          </w:p>
        </w:tc>
        <w:tc>
          <w:tcPr>
            <w:tcW w:w="3005" w:type="dxa"/>
          </w:tcPr>
          <w:p w:rsidR="00577AB5" w:rsidRDefault="00577AB5">
            <w:pPr>
              <w:pStyle w:val="ConsPlusNormal"/>
            </w:pPr>
            <w:r>
              <w:t>г. Оренбург, ул. Комсомольская/ул. Пролетарская, д. 3/16</w:t>
            </w:r>
          </w:p>
        </w:tc>
        <w:tc>
          <w:tcPr>
            <w:tcW w:w="1587" w:type="dxa"/>
          </w:tcPr>
          <w:p w:rsidR="00577AB5" w:rsidRDefault="00577AB5">
            <w:pPr>
              <w:pStyle w:val="ConsPlusNormal"/>
              <w:jc w:val="center"/>
            </w:pPr>
            <w:r>
              <w:t>762,60</w:t>
            </w:r>
          </w:p>
        </w:tc>
        <w:tc>
          <w:tcPr>
            <w:tcW w:w="2551" w:type="dxa"/>
          </w:tcPr>
          <w:p w:rsidR="00577AB5" w:rsidRDefault="00577AB5">
            <w:pPr>
              <w:pStyle w:val="ConsPlusNormal"/>
              <w:jc w:val="center"/>
            </w:pPr>
            <w:r>
              <w:t>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589037,19</w:t>
            </w:r>
          </w:p>
        </w:tc>
      </w:tr>
      <w:tr w:rsidR="00577AB5">
        <w:tc>
          <w:tcPr>
            <w:tcW w:w="794" w:type="dxa"/>
          </w:tcPr>
          <w:p w:rsidR="00577AB5" w:rsidRDefault="00577AB5">
            <w:pPr>
              <w:pStyle w:val="ConsPlusNormal"/>
              <w:jc w:val="center"/>
            </w:pPr>
            <w:r>
              <w:t>392.</w:t>
            </w:r>
          </w:p>
        </w:tc>
        <w:tc>
          <w:tcPr>
            <w:tcW w:w="3005" w:type="dxa"/>
          </w:tcPr>
          <w:p w:rsidR="00577AB5" w:rsidRDefault="00577AB5">
            <w:pPr>
              <w:pStyle w:val="ConsPlusNormal"/>
            </w:pPr>
            <w:r>
              <w:t>г. Оренбург, ул. Конституции СССР, д. 11</w:t>
            </w:r>
          </w:p>
        </w:tc>
        <w:tc>
          <w:tcPr>
            <w:tcW w:w="1587" w:type="dxa"/>
          </w:tcPr>
          <w:p w:rsidR="00577AB5" w:rsidRDefault="00577AB5">
            <w:pPr>
              <w:pStyle w:val="ConsPlusNormal"/>
              <w:jc w:val="center"/>
            </w:pPr>
            <w:r>
              <w:t>10948,50</w:t>
            </w:r>
          </w:p>
        </w:tc>
        <w:tc>
          <w:tcPr>
            <w:tcW w:w="2551" w:type="dxa"/>
          </w:tcPr>
          <w:p w:rsidR="00577AB5" w:rsidRDefault="00577AB5">
            <w:pPr>
              <w:pStyle w:val="ConsPlusNormal"/>
              <w:jc w:val="center"/>
            </w:pPr>
            <w:r>
              <w:t>295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27930,87</w:t>
            </w:r>
          </w:p>
        </w:tc>
      </w:tr>
      <w:tr w:rsidR="00577AB5">
        <w:tc>
          <w:tcPr>
            <w:tcW w:w="794" w:type="dxa"/>
          </w:tcPr>
          <w:p w:rsidR="00577AB5" w:rsidRDefault="00577AB5">
            <w:pPr>
              <w:pStyle w:val="ConsPlusNormal"/>
              <w:jc w:val="center"/>
            </w:pPr>
            <w:r>
              <w:t>393.</w:t>
            </w:r>
          </w:p>
        </w:tc>
        <w:tc>
          <w:tcPr>
            <w:tcW w:w="3005" w:type="dxa"/>
          </w:tcPr>
          <w:p w:rsidR="00577AB5" w:rsidRDefault="00577AB5">
            <w:pPr>
              <w:pStyle w:val="ConsPlusNormal"/>
            </w:pPr>
            <w:r>
              <w:t>г. Оренбург, ул. Конституции СССР, д. 11/2</w:t>
            </w:r>
          </w:p>
        </w:tc>
        <w:tc>
          <w:tcPr>
            <w:tcW w:w="1587" w:type="dxa"/>
          </w:tcPr>
          <w:p w:rsidR="00577AB5" w:rsidRDefault="00577AB5">
            <w:pPr>
              <w:pStyle w:val="ConsPlusNormal"/>
              <w:jc w:val="center"/>
            </w:pPr>
            <w:r>
              <w:t>10989,50</w:t>
            </w:r>
          </w:p>
        </w:tc>
        <w:tc>
          <w:tcPr>
            <w:tcW w:w="2551" w:type="dxa"/>
          </w:tcPr>
          <w:p w:rsidR="00577AB5" w:rsidRDefault="00577AB5">
            <w:pPr>
              <w:pStyle w:val="ConsPlusNormal"/>
              <w:jc w:val="center"/>
            </w:pPr>
            <w:r>
              <w:t>257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27953,82</w:t>
            </w:r>
          </w:p>
        </w:tc>
      </w:tr>
      <w:tr w:rsidR="00577AB5">
        <w:tc>
          <w:tcPr>
            <w:tcW w:w="794" w:type="dxa"/>
          </w:tcPr>
          <w:p w:rsidR="00577AB5" w:rsidRDefault="00577AB5">
            <w:pPr>
              <w:pStyle w:val="ConsPlusNormal"/>
              <w:jc w:val="center"/>
            </w:pPr>
            <w:r>
              <w:lastRenderedPageBreak/>
              <w:t>394.</w:t>
            </w:r>
          </w:p>
        </w:tc>
        <w:tc>
          <w:tcPr>
            <w:tcW w:w="3005" w:type="dxa"/>
          </w:tcPr>
          <w:p w:rsidR="00577AB5" w:rsidRDefault="00577AB5">
            <w:pPr>
              <w:pStyle w:val="ConsPlusNormal"/>
            </w:pPr>
            <w:r>
              <w:t>г. Оренбург, ул. Конституции СССР, д. 13/1</w:t>
            </w:r>
          </w:p>
        </w:tc>
        <w:tc>
          <w:tcPr>
            <w:tcW w:w="1587" w:type="dxa"/>
          </w:tcPr>
          <w:p w:rsidR="00577AB5" w:rsidRDefault="00577AB5">
            <w:pPr>
              <w:pStyle w:val="ConsPlusNormal"/>
              <w:jc w:val="center"/>
            </w:pPr>
            <w:r>
              <w:t>22204,70</w:t>
            </w:r>
          </w:p>
        </w:tc>
        <w:tc>
          <w:tcPr>
            <w:tcW w:w="2551" w:type="dxa"/>
          </w:tcPr>
          <w:p w:rsidR="00577AB5" w:rsidRDefault="00577AB5">
            <w:pPr>
              <w:pStyle w:val="ConsPlusNormal"/>
              <w:jc w:val="center"/>
            </w:pPr>
            <w:r>
              <w:t>660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41689,44</w:t>
            </w:r>
          </w:p>
        </w:tc>
      </w:tr>
      <w:tr w:rsidR="00577AB5">
        <w:tc>
          <w:tcPr>
            <w:tcW w:w="794" w:type="dxa"/>
          </w:tcPr>
          <w:p w:rsidR="00577AB5" w:rsidRDefault="00577AB5">
            <w:pPr>
              <w:pStyle w:val="ConsPlusNormal"/>
              <w:jc w:val="center"/>
            </w:pPr>
            <w:r>
              <w:t>395.</w:t>
            </w:r>
          </w:p>
        </w:tc>
        <w:tc>
          <w:tcPr>
            <w:tcW w:w="3005" w:type="dxa"/>
          </w:tcPr>
          <w:p w:rsidR="00577AB5" w:rsidRDefault="00577AB5">
            <w:pPr>
              <w:pStyle w:val="ConsPlusNormal"/>
            </w:pPr>
            <w:r>
              <w:t>г. Оренбург, ул. Конституции СССР, д. 15</w:t>
            </w:r>
          </w:p>
        </w:tc>
        <w:tc>
          <w:tcPr>
            <w:tcW w:w="1587" w:type="dxa"/>
          </w:tcPr>
          <w:p w:rsidR="00577AB5" w:rsidRDefault="00577AB5">
            <w:pPr>
              <w:pStyle w:val="ConsPlusNormal"/>
              <w:jc w:val="center"/>
            </w:pPr>
            <w:r>
              <w:t>11082,30</w:t>
            </w:r>
          </w:p>
        </w:tc>
        <w:tc>
          <w:tcPr>
            <w:tcW w:w="2551" w:type="dxa"/>
          </w:tcPr>
          <w:p w:rsidR="00577AB5" w:rsidRDefault="00577AB5">
            <w:pPr>
              <w:pStyle w:val="ConsPlusNormal"/>
              <w:jc w:val="center"/>
            </w:pPr>
            <w:r>
              <w:t>367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28005,82</w:t>
            </w:r>
          </w:p>
        </w:tc>
      </w:tr>
      <w:tr w:rsidR="00577AB5">
        <w:tc>
          <w:tcPr>
            <w:tcW w:w="794" w:type="dxa"/>
          </w:tcPr>
          <w:p w:rsidR="00577AB5" w:rsidRDefault="00577AB5">
            <w:pPr>
              <w:pStyle w:val="ConsPlusNormal"/>
              <w:jc w:val="center"/>
            </w:pPr>
            <w:r>
              <w:t>396.</w:t>
            </w:r>
          </w:p>
        </w:tc>
        <w:tc>
          <w:tcPr>
            <w:tcW w:w="3005" w:type="dxa"/>
          </w:tcPr>
          <w:p w:rsidR="00577AB5" w:rsidRDefault="00577AB5">
            <w:pPr>
              <w:pStyle w:val="ConsPlusNormal"/>
            </w:pPr>
            <w:r>
              <w:t>г. Оренбург, ул. Конституции СССР, д. 15/2</w:t>
            </w:r>
          </w:p>
        </w:tc>
        <w:tc>
          <w:tcPr>
            <w:tcW w:w="1587" w:type="dxa"/>
          </w:tcPr>
          <w:p w:rsidR="00577AB5" w:rsidRDefault="00577AB5">
            <w:pPr>
              <w:pStyle w:val="ConsPlusNormal"/>
              <w:jc w:val="center"/>
            </w:pPr>
            <w:r>
              <w:t>8066,90</w:t>
            </w:r>
          </w:p>
        </w:tc>
        <w:tc>
          <w:tcPr>
            <w:tcW w:w="2551" w:type="dxa"/>
          </w:tcPr>
          <w:p w:rsidR="00577AB5" w:rsidRDefault="00577AB5">
            <w:pPr>
              <w:pStyle w:val="ConsPlusNormal"/>
              <w:jc w:val="center"/>
            </w:pPr>
            <w:r>
              <w:t>246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26315,12</w:t>
            </w:r>
          </w:p>
        </w:tc>
      </w:tr>
      <w:tr w:rsidR="00577AB5">
        <w:tc>
          <w:tcPr>
            <w:tcW w:w="794" w:type="dxa"/>
          </w:tcPr>
          <w:p w:rsidR="00577AB5" w:rsidRDefault="00577AB5">
            <w:pPr>
              <w:pStyle w:val="ConsPlusNormal"/>
              <w:jc w:val="center"/>
            </w:pPr>
            <w:r>
              <w:t>397.</w:t>
            </w:r>
          </w:p>
        </w:tc>
        <w:tc>
          <w:tcPr>
            <w:tcW w:w="3005" w:type="dxa"/>
          </w:tcPr>
          <w:p w:rsidR="00577AB5" w:rsidRDefault="00577AB5">
            <w:pPr>
              <w:pStyle w:val="ConsPlusNormal"/>
            </w:pPr>
            <w:r>
              <w:t>г. Оренбург, ул. Конституции СССР, д. 17</w:t>
            </w:r>
          </w:p>
        </w:tc>
        <w:tc>
          <w:tcPr>
            <w:tcW w:w="1587" w:type="dxa"/>
          </w:tcPr>
          <w:p w:rsidR="00577AB5" w:rsidRDefault="00577AB5">
            <w:pPr>
              <w:pStyle w:val="ConsPlusNormal"/>
              <w:jc w:val="center"/>
            </w:pPr>
            <w:r>
              <w:t>3762,20</w:t>
            </w:r>
          </w:p>
        </w:tc>
        <w:tc>
          <w:tcPr>
            <w:tcW w:w="2551" w:type="dxa"/>
          </w:tcPr>
          <w:p w:rsidR="00577AB5" w:rsidRDefault="00577AB5">
            <w:pPr>
              <w:pStyle w:val="ConsPlusNormal"/>
              <w:jc w:val="center"/>
            </w:pPr>
            <w:r>
              <w:t>147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47904,41</w:t>
            </w:r>
          </w:p>
        </w:tc>
      </w:tr>
      <w:tr w:rsidR="00577AB5">
        <w:tc>
          <w:tcPr>
            <w:tcW w:w="794" w:type="dxa"/>
          </w:tcPr>
          <w:p w:rsidR="00577AB5" w:rsidRDefault="00577AB5">
            <w:pPr>
              <w:pStyle w:val="ConsPlusNormal"/>
              <w:jc w:val="center"/>
            </w:pPr>
            <w:r>
              <w:t>398.</w:t>
            </w:r>
          </w:p>
        </w:tc>
        <w:tc>
          <w:tcPr>
            <w:tcW w:w="3005" w:type="dxa"/>
          </w:tcPr>
          <w:p w:rsidR="00577AB5" w:rsidRDefault="00577AB5">
            <w:pPr>
              <w:pStyle w:val="ConsPlusNormal"/>
            </w:pPr>
            <w:r>
              <w:t>г. Оренбург, ул. Конституции СССР, д. 3</w:t>
            </w:r>
          </w:p>
        </w:tc>
        <w:tc>
          <w:tcPr>
            <w:tcW w:w="1587" w:type="dxa"/>
          </w:tcPr>
          <w:p w:rsidR="00577AB5" w:rsidRDefault="00577AB5">
            <w:pPr>
              <w:pStyle w:val="ConsPlusNormal"/>
              <w:jc w:val="center"/>
            </w:pPr>
            <w:r>
              <w:t>9963,00</w:t>
            </w:r>
          </w:p>
        </w:tc>
        <w:tc>
          <w:tcPr>
            <w:tcW w:w="2551" w:type="dxa"/>
          </w:tcPr>
          <w:p w:rsidR="00577AB5" w:rsidRDefault="00577AB5">
            <w:pPr>
              <w:pStyle w:val="ConsPlusNormal"/>
              <w:jc w:val="center"/>
            </w:pPr>
            <w:r>
              <w:t>231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27378,80</w:t>
            </w:r>
          </w:p>
        </w:tc>
      </w:tr>
      <w:tr w:rsidR="00577AB5">
        <w:tc>
          <w:tcPr>
            <w:tcW w:w="794" w:type="dxa"/>
          </w:tcPr>
          <w:p w:rsidR="00577AB5" w:rsidRDefault="00577AB5">
            <w:pPr>
              <w:pStyle w:val="ConsPlusNormal"/>
              <w:jc w:val="center"/>
            </w:pPr>
            <w:r>
              <w:t>399.</w:t>
            </w:r>
          </w:p>
        </w:tc>
        <w:tc>
          <w:tcPr>
            <w:tcW w:w="3005" w:type="dxa"/>
          </w:tcPr>
          <w:p w:rsidR="00577AB5" w:rsidRDefault="00577AB5">
            <w:pPr>
              <w:pStyle w:val="ConsPlusNormal"/>
            </w:pPr>
            <w:r>
              <w:t>г. Оренбург, ул. Конституции СССР, д. 3/2</w:t>
            </w:r>
          </w:p>
        </w:tc>
        <w:tc>
          <w:tcPr>
            <w:tcW w:w="1587" w:type="dxa"/>
          </w:tcPr>
          <w:p w:rsidR="00577AB5" w:rsidRDefault="00577AB5">
            <w:pPr>
              <w:pStyle w:val="ConsPlusNormal"/>
              <w:jc w:val="center"/>
            </w:pPr>
            <w:r>
              <w:t>9714,00</w:t>
            </w:r>
          </w:p>
        </w:tc>
        <w:tc>
          <w:tcPr>
            <w:tcW w:w="2551" w:type="dxa"/>
          </w:tcPr>
          <w:p w:rsidR="00577AB5" w:rsidRDefault="00577AB5">
            <w:pPr>
              <w:pStyle w:val="ConsPlusNormal"/>
              <w:jc w:val="center"/>
            </w:pPr>
            <w:r>
              <w:t>268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27239,32</w:t>
            </w:r>
          </w:p>
        </w:tc>
      </w:tr>
      <w:tr w:rsidR="00577AB5">
        <w:tc>
          <w:tcPr>
            <w:tcW w:w="794" w:type="dxa"/>
          </w:tcPr>
          <w:p w:rsidR="00577AB5" w:rsidRDefault="00577AB5">
            <w:pPr>
              <w:pStyle w:val="ConsPlusNormal"/>
              <w:jc w:val="center"/>
            </w:pPr>
            <w:r>
              <w:t>400.</w:t>
            </w:r>
          </w:p>
        </w:tc>
        <w:tc>
          <w:tcPr>
            <w:tcW w:w="3005" w:type="dxa"/>
          </w:tcPr>
          <w:p w:rsidR="00577AB5" w:rsidRDefault="00577AB5">
            <w:pPr>
              <w:pStyle w:val="ConsPlusNormal"/>
            </w:pPr>
            <w:r>
              <w:t>г. Оренбург, ул. Конституции СССР, д. 30</w:t>
            </w:r>
          </w:p>
        </w:tc>
        <w:tc>
          <w:tcPr>
            <w:tcW w:w="1587" w:type="dxa"/>
          </w:tcPr>
          <w:p w:rsidR="00577AB5" w:rsidRDefault="00577AB5">
            <w:pPr>
              <w:pStyle w:val="ConsPlusNormal"/>
              <w:jc w:val="center"/>
            </w:pPr>
            <w:r>
              <w:t>5790,90</w:t>
            </w:r>
          </w:p>
        </w:tc>
        <w:tc>
          <w:tcPr>
            <w:tcW w:w="2551" w:type="dxa"/>
          </w:tcPr>
          <w:p w:rsidR="00577AB5" w:rsidRDefault="00577AB5">
            <w:pPr>
              <w:pStyle w:val="ConsPlusNormal"/>
              <w:jc w:val="center"/>
            </w:pPr>
            <w:r>
              <w:t>234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20000,00</w:t>
            </w:r>
          </w:p>
        </w:tc>
      </w:tr>
      <w:tr w:rsidR="00577AB5">
        <w:tc>
          <w:tcPr>
            <w:tcW w:w="794" w:type="dxa"/>
          </w:tcPr>
          <w:p w:rsidR="00577AB5" w:rsidRDefault="00577AB5">
            <w:pPr>
              <w:pStyle w:val="ConsPlusNormal"/>
              <w:jc w:val="center"/>
            </w:pPr>
            <w:r>
              <w:t>401.</w:t>
            </w:r>
          </w:p>
        </w:tc>
        <w:tc>
          <w:tcPr>
            <w:tcW w:w="3005" w:type="dxa"/>
          </w:tcPr>
          <w:p w:rsidR="00577AB5" w:rsidRDefault="00577AB5">
            <w:pPr>
              <w:pStyle w:val="ConsPlusNormal"/>
            </w:pPr>
            <w:r>
              <w:t>г. Оренбург, ул. Конституции СССР, д. 30/1</w:t>
            </w:r>
          </w:p>
        </w:tc>
        <w:tc>
          <w:tcPr>
            <w:tcW w:w="1587" w:type="dxa"/>
          </w:tcPr>
          <w:p w:rsidR="00577AB5" w:rsidRDefault="00577AB5">
            <w:pPr>
              <w:pStyle w:val="ConsPlusNormal"/>
              <w:jc w:val="center"/>
            </w:pPr>
            <w:r>
              <w:t>4841,81</w:t>
            </w:r>
          </w:p>
        </w:tc>
        <w:tc>
          <w:tcPr>
            <w:tcW w:w="2551" w:type="dxa"/>
          </w:tcPr>
          <w:p w:rsidR="00577AB5" w:rsidRDefault="00577AB5">
            <w:pPr>
              <w:pStyle w:val="ConsPlusNormal"/>
              <w:jc w:val="center"/>
            </w:pPr>
            <w:r>
              <w:t>181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10000,00</w:t>
            </w:r>
          </w:p>
        </w:tc>
      </w:tr>
      <w:tr w:rsidR="00577AB5">
        <w:tc>
          <w:tcPr>
            <w:tcW w:w="794" w:type="dxa"/>
          </w:tcPr>
          <w:p w:rsidR="00577AB5" w:rsidRDefault="00577AB5">
            <w:pPr>
              <w:pStyle w:val="ConsPlusNormal"/>
              <w:jc w:val="center"/>
            </w:pPr>
            <w:r>
              <w:t>402.</w:t>
            </w:r>
          </w:p>
        </w:tc>
        <w:tc>
          <w:tcPr>
            <w:tcW w:w="3005" w:type="dxa"/>
          </w:tcPr>
          <w:p w:rsidR="00577AB5" w:rsidRDefault="00577AB5">
            <w:pPr>
              <w:pStyle w:val="ConsPlusNormal"/>
            </w:pPr>
            <w:r>
              <w:t>г. Оренбург, ул. Конституции СССР, д. 5/2</w:t>
            </w:r>
          </w:p>
        </w:tc>
        <w:tc>
          <w:tcPr>
            <w:tcW w:w="1587" w:type="dxa"/>
          </w:tcPr>
          <w:p w:rsidR="00577AB5" w:rsidRDefault="00577AB5">
            <w:pPr>
              <w:pStyle w:val="ConsPlusNormal"/>
              <w:jc w:val="center"/>
            </w:pPr>
            <w:r>
              <w:t>5650,00</w:t>
            </w:r>
          </w:p>
        </w:tc>
        <w:tc>
          <w:tcPr>
            <w:tcW w:w="2551" w:type="dxa"/>
          </w:tcPr>
          <w:p w:rsidR="00577AB5" w:rsidRDefault="00577AB5">
            <w:pPr>
              <w:pStyle w:val="ConsPlusNormal"/>
              <w:jc w:val="center"/>
            </w:pPr>
            <w:r>
              <w:t>201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24961,22</w:t>
            </w:r>
          </w:p>
        </w:tc>
      </w:tr>
      <w:tr w:rsidR="00577AB5">
        <w:tc>
          <w:tcPr>
            <w:tcW w:w="794" w:type="dxa"/>
          </w:tcPr>
          <w:p w:rsidR="00577AB5" w:rsidRDefault="00577AB5">
            <w:pPr>
              <w:pStyle w:val="ConsPlusNormal"/>
              <w:jc w:val="center"/>
            </w:pPr>
            <w:r>
              <w:t>403.</w:t>
            </w:r>
          </w:p>
        </w:tc>
        <w:tc>
          <w:tcPr>
            <w:tcW w:w="3005" w:type="dxa"/>
          </w:tcPr>
          <w:p w:rsidR="00577AB5" w:rsidRDefault="00577AB5">
            <w:pPr>
              <w:pStyle w:val="ConsPlusNormal"/>
            </w:pPr>
            <w:r>
              <w:t>г. Оренбург, ул. Конституции СССР, д. 7</w:t>
            </w:r>
          </w:p>
        </w:tc>
        <w:tc>
          <w:tcPr>
            <w:tcW w:w="1587" w:type="dxa"/>
          </w:tcPr>
          <w:p w:rsidR="00577AB5" w:rsidRDefault="00577AB5">
            <w:pPr>
              <w:pStyle w:val="ConsPlusNormal"/>
              <w:jc w:val="center"/>
            </w:pPr>
            <w:r>
              <w:t>9383,40</w:t>
            </w:r>
          </w:p>
        </w:tc>
        <w:tc>
          <w:tcPr>
            <w:tcW w:w="2551" w:type="dxa"/>
          </w:tcPr>
          <w:p w:rsidR="00577AB5" w:rsidRDefault="00577AB5">
            <w:pPr>
              <w:pStyle w:val="ConsPlusNormal"/>
              <w:jc w:val="center"/>
            </w:pPr>
            <w:r>
              <w:t>152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27054,11</w:t>
            </w:r>
          </w:p>
        </w:tc>
      </w:tr>
      <w:tr w:rsidR="00577AB5">
        <w:tc>
          <w:tcPr>
            <w:tcW w:w="794" w:type="dxa"/>
          </w:tcPr>
          <w:p w:rsidR="00577AB5" w:rsidRDefault="00577AB5">
            <w:pPr>
              <w:pStyle w:val="ConsPlusNormal"/>
              <w:jc w:val="center"/>
            </w:pPr>
            <w:r>
              <w:t>404.</w:t>
            </w:r>
          </w:p>
        </w:tc>
        <w:tc>
          <w:tcPr>
            <w:tcW w:w="3005" w:type="dxa"/>
          </w:tcPr>
          <w:p w:rsidR="00577AB5" w:rsidRDefault="00577AB5">
            <w:pPr>
              <w:pStyle w:val="ConsPlusNormal"/>
            </w:pPr>
            <w:r>
              <w:t>г. Оренбург, ул. Конституции СССР, д. 7/2</w:t>
            </w:r>
          </w:p>
        </w:tc>
        <w:tc>
          <w:tcPr>
            <w:tcW w:w="1587" w:type="dxa"/>
          </w:tcPr>
          <w:p w:rsidR="00577AB5" w:rsidRDefault="00577AB5">
            <w:pPr>
              <w:pStyle w:val="ConsPlusNormal"/>
              <w:jc w:val="center"/>
            </w:pPr>
            <w:r>
              <w:t>9528,20</w:t>
            </w:r>
          </w:p>
        </w:tc>
        <w:tc>
          <w:tcPr>
            <w:tcW w:w="2551" w:type="dxa"/>
          </w:tcPr>
          <w:p w:rsidR="00577AB5" w:rsidRDefault="00577AB5">
            <w:pPr>
              <w:pStyle w:val="ConsPlusNormal"/>
              <w:jc w:val="center"/>
            </w:pPr>
            <w:r>
              <w:t>355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27135,23</w:t>
            </w:r>
          </w:p>
        </w:tc>
      </w:tr>
      <w:tr w:rsidR="00577AB5">
        <w:tc>
          <w:tcPr>
            <w:tcW w:w="794" w:type="dxa"/>
          </w:tcPr>
          <w:p w:rsidR="00577AB5" w:rsidRDefault="00577AB5">
            <w:pPr>
              <w:pStyle w:val="ConsPlusNormal"/>
              <w:jc w:val="center"/>
            </w:pPr>
            <w:r>
              <w:t>405.</w:t>
            </w:r>
          </w:p>
        </w:tc>
        <w:tc>
          <w:tcPr>
            <w:tcW w:w="3005" w:type="dxa"/>
          </w:tcPr>
          <w:p w:rsidR="00577AB5" w:rsidRDefault="00577AB5">
            <w:pPr>
              <w:pStyle w:val="ConsPlusNormal"/>
            </w:pPr>
            <w:r>
              <w:t>г. Оренбург, ул. Конституции СССР, д. 9</w:t>
            </w:r>
          </w:p>
        </w:tc>
        <w:tc>
          <w:tcPr>
            <w:tcW w:w="1587" w:type="dxa"/>
          </w:tcPr>
          <w:p w:rsidR="00577AB5" w:rsidRDefault="00577AB5">
            <w:pPr>
              <w:pStyle w:val="ConsPlusNormal"/>
              <w:jc w:val="center"/>
            </w:pPr>
            <w:r>
              <w:t>5946,40</w:t>
            </w:r>
          </w:p>
        </w:tc>
        <w:tc>
          <w:tcPr>
            <w:tcW w:w="2551" w:type="dxa"/>
          </w:tcPr>
          <w:p w:rsidR="00577AB5" w:rsidRDefault="00577AB5">
            <w:pPr>
              <w:pStyle w:val="ConsPlusNormal"/>
              <w:jc w:val="center"/>
            </w:pPr>
            <w:r>
              <w:t>142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63179,39</w:t>
            </w:r>
          </w:p>
        </w:tc>
      </w:tr>
      <w:tr w:rsidR="00577AB5">
        <w:tc>
          <w:tcPr>
            <w:tcW w:w="794" w:type="dxa"/>
          </w:tcPr>
          <w:p w:rsidR="00577AB5" w:rsidRDefault="00577AB5">
            <w:pPr>
              <w:pStyle w:val="ConsPlusNormal"/>
              <w:jc w:val="center"/>
            </w:pPr>
            <w:r>
              <w:lastRenderedPageBreak/>
              <w:t>406.</w:t>
            </w:r>
          </w:p>
        </w:tc>
        <w:tc>
          <w:tcPr>
            <w:tcW w:w="3005" w:type="dxa"/>
          </w:tcPr>
          <w:p w:rsidR="00577AB5" w:rsidRDefault="00577AB5">
            <w:pPr>
              <w:pStyle w:val="ConsPlusNormal"/>
            </w:pPr>
            <w:r>
              <w:t>г. Оренбург, ул. Конституции СССР, д. 9/1</w:t>
            </w:r>
          </w:p>
        </w:tc>
        <w:tc>
          <w:tcPr>
            <w:tcW w:w="1587" w:type="dxa"/>
          </w:tcPr>
          <w:p w:rsidR="00577AB5" w:rsidRDefault="00577AB5">
            <w:pPr>
              <w:pStyle w:val="ConsPlusNormal"/>
              <w:jc w:val="center"/>
            </w:pPr>
            <w:r>
              <w:t>20327,20</w:t>
            </w:r>
          </w:p>
        </w:tc>
        <w:tc>
          <w:tcPr>
            <w:tcW w:w="2551" w:type="dxa"/>
          </w:tcPr>
          <w:p w:rsidR="00577AB5" w:rsidRDefault="00577AB5">
            <w:pPr>
              <w:pStyle w:val="ConsPlusNormal"/>
              <w:jc w:val="center"/>
            </w:pPr>
            <w:r>
              <w:t>352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40637,69</w:t>
            </w:r>
          </w:p>
        </w:tc>
      </w:tr>
      <w:tr w:rsidR="00577AB5">
        <w:tc>
          <w:tcPr>
            <w:tcW w:w="794" w:type="dxa"/>
          </w:tcPr>
          <w:p w:rsidR="00577AB5" w:rsidRDefault="00577AB5">
            <w:pPr>
              <w:pStyle w:val="ConsPlusNormal"/>
              <w:jc w:val="center"/>
            </w:pPr>
            <w:r>
              <w:t>407.</w:t>
            </w:r>
          </w:p>
        </w:tc>
        <w:tc>
          <w:tcPr>
            <w:tcW w:w="3005" w:type="dxa"/>
          </w:tcPr>
          <w:p w:rsidR="00577AB5" w:rsidRDefault="00577AB5">
            <w:pPr>
              <w:pStyle w:val="ConsPlusNormal"/>
            </w:pPr>
            <w:r>
              <w:t>г. Оренбург, ул. Космическая, д. 5/1</w:t>
            </w:r>
          </w:p>
        </w:tc>
        <w:tc>
          <w:tcPr>
            <w:tcW w:w="1587" w:type="dxa"/>
          </w:tcPr>
          <w:p w:rsidR="00577AB5" w:rsidRDefault="00577AB5">
            <w:pPr>
              <w:pStyle w:val="ConsPlusNormal"/>
              <w:jc w:val="center"/>
            </w:pPr>
            <w:r>
              <w:t>13646,50</w:t>
            </w:r>
          </w:p>
        </w:tc>
        <w:tc>
          <w:tcPr>
            <w:tcW w:w="2551" w:type="dxa"/>
          </w:tcPr>
          <w:p w:rsidR="00577AB5" w:rsidRDefault="00577AB5">
            <w:pPr>
              <w:pStyle w:val="ConsPlusNormal"/>
              <w:jc w:val="center"/>
            </w:pPr>
            <w:r>
              <w:t>468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36893,74</w:t>
            </w:r>
          </w:p>
        </w:tc>
      </w:tr>
      <w:tr w:rsidR="00577AB5">
        <w:tc>
          <w:tcPr>
            <w:tcW w:w="794" w:type="dxa"/>
          </w:tcPr>
          <w:p w:rsidR="00577AB5" w:rsidRDefault="00577AB5">
            <w:pPr>
              <w:pStyle w:val="ConsPlusNormal"/>
              <w:jc w:val="center"/>
            </w:pPr>
            <w:r>
              <w:t>408.</w:t>
            </w:r>
          </w:p>
        </w:tc>
        <w:tc>
          <w:tcPr>
            <w:tcW w:w="3005" w:type="dxa"/>
          </w:tcPr>
          <w:p w:rsidR="00577AB5" w:rsidRDefault="00577AB5">
            <w:pPr>
              <w:pStyle w:val="ConsPlusNormal"/>
            </w:pPr>
            <w:r>
              <w:t>г. Оренбург, ул. Котова, д. 95</w:t>
            </w:r>
          </w:p>
        </w:tc>
        <w:tc>
          <w:tcPr>
            <w:tcW w:w="1587" w:type="dxa"/>
          </w:tcPr>
          <w:p w:rsidR="00577AB5" w:rsidRDefault="00577AB5">
            <w:pPr>
              <w:pStyle w:val="ConsPlusNormal"/>
              <w:jc w:val="center"/>
            </w:pPr>
            <w:r>
              <w:t>3388,70</w:t>
            </w:r>
          </w:p>
        </w:tc>
        <w:tc>
          <w:tcPr>
            <w:tcW w:w="2551" w:type="dxa"/>
          </w:tcPr>
          <w:p w:rsidR="00577AB5" w:rsidRDefault="00577AB5">
            <w:pPr>
              <w:pStyle w:val="ConsPlusNormal"/>
              <w:jc w:val="center"/>
            </w:pPr>
            <w:r>
              <w:t>110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120344,79</w:t>
            </w:r>
          </w:p>
        </w:tc>
      </w:tr>
      <w:tr w:rsidR="00577AB5">
        <w:tc>
          <w:tcPr>
            <w:tcW w:w="794" w:type="dxa"/>
          </w:tcPr>
          <w:p w:rsidR="00577AB5" w:rsidRDefault="00577AB5">
            <w:pPr>
              <w:pStyle w:val="ConsPlusNormal"/>
              <w:jc w:val="center"/>
            </w:pPr>
            <w:r>
              <w:t>409.</w:t>
            </w:r>
          </w:p>
        </w:tc>
        <w:tc>
          <w:tcPr>
            <w:tcW w:w="3005" w:type="dxa"/>
          </w:tcPr>
          <w:p w:rsidR="00577AB5" w:rsidRDefault="00577AB5">
            <w:pPr>
              <w:pStyle w:val="ConsPlusNormal"/>
            </w:pPr>
            <w:r>
              <w:t>г. Оренбург, ул. Краснознаменная, д. 4</w:t>
            </w:r>
          </w:p>
        </w:tc>
        <w:tc>
          <w:tcPr>
            <w:tcW w:w="1587" w:type="dxa"/>
          </w:tcPr>
          <w:p w:rsidR="00577AB5" w:rsidRDefault="00577AB5">
            <w:pPr>
              <w:pStyle w:val="ConsPlusNormal"/>
              <w:jc w:val="center"/>
            </w:pPr>
            <w:r>
              <w:t>254,20</w:t>
            </w:r>
          </w:p>
        </w:tc>
        <w:tc>
          <w:tcPr>
            <w:tcW w:w="2551" w:type="dxa"/>
          </w:tcPr>
          <w:p w:rsidR="00577AB5" w:rsidRDefault="00577AB5">
            <w:pPr>
              <w:pStyle w:val="ConsPlusNormal"/>
              <w:jc w:val="center"/>
            </w:pPr>
            <w:r>
              <w:t>12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518739,85</w:t>
            </w:r>
          </w:p>
        </w:tc>
      </w:tr>
      <w:tr w:rsidR="00577AB5">
        <w:tc>
          <w:tcPr>
            <w:tcW w:w="794" w:type="dxa"/>
          </w:tcPr>
          <w:p w:rsidR="00577AB5" w:rsidRDefault="00577AB5">
            <w:pPr>
              <w:pStyle w:val="ConsPlusNormal"/>
              <w:jc w:val="center"/>
            </w:pPr>
            <w:r>
              <w:t>410.</w:t>
            </w:r>
          </w:p>
        </w:tc>
        <w:tc>
          <w:tcPr>
            <w:tcW w:w="3005" w:type="dxa"/>
          </w:tcPr>
          <w:p w:rsidR="00577AB5" w:rsidRDefault="00577AB5">
            <w:pPr>
              <w:pStyle w:val="ConsPlusNormal"/>
            </w:pPr>
            <w:r>
              <w:t>г. Оренбург, ул. Курганская, д. 4</w:t>
            </w:r>
          </w:p>
        </w:tc>
        <w:tc>
          <w:tcPr>
            <w:tcW w:w="1587" w:type="dxa"/>
          </w:tcPr>
          <w:p w:rsidR="00577AB5" w:rsidRDefault="00577AB5">
            <w:pPr>
              <w:pStyle w:val="ConsPlusNormal"/>
              <w:jc w:val="center"/>
            </w:pPr>
            <w:r>
              <w:t>3574,70</w:t>
            </w:r>
          </w:p>
        </w:tc>
        <w:tc>
          <w:tcPr>
            <w:tcW w:w="2551" w:type="dxa"/>
          </w:tcPr>
          <w:p w:rsidR="00577AB5" w:rsidRDefault="00577AB5">
            <w:pPr>
              <w:pStyle w:val="ConsPlusNormal"/>
              <w:jc w:val="center"/>
            </w:pPr>
            <w:r>
              <w:t>117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65697,63</w:t>
            </w:r>
          </w:p>
        </w:tc>
      </w:tr>
      <w:tr w:rsidR="00577AB5">
        <w:tc>
          <w:tcPr>
            <w:tcW w:w="794" w:type="dxa"/>
          </w:tcPr>
          <w:p w:rsidR="00577AB5" w:rsidRDefault="00577AB5">
            <w:pPr>
              <w:pStyle w:val="ConsPlusNormal"/>
              <w:jc w:val="center"/>
            </w:pPr>
            <w:r>
              <w:t>411.</w:t>
            </w:r>
          </w:p>
        </w:tc>
        <w:tc>
          <w:tcPr>
            <w:tcW w:w="3005" w:type="dxa"/>
          </w:tcPr>
          <w:p w:rsidR="00577AB5" w:rsidRDefault="00577AB5">
            <w:pPr>
              <w:pStyle w:val="ConsPlusNormal"/>
            </w:pPr>
            <w:r>
              <w:t>г. Оренбург, ул. Курочкина, д. 3</w:t>
            </w:r>
          </w:p>
        </w:tc>
        <w:tc>
          <w:tcPr>
            <w:tcW w:w="1587" w:type="dxa"/>
          </w:tcPr>
          <w:p w:rsidR="00577AB5" w:rsidRDefault="00577AB5">
            <w:pPr>
              <w:pStyle w:val="ConsPlusNormal"/>
              <w:jc w:val="center"/>
            </w:pPr>
            <w:r>
              <w:t>4443,50</w:t>
            </w:r>
          </w:p>
        </w:tc>
        <w:tc>
          <w:tcPr>
            <w:tcW w:w="2551" w:type="dxa"/>
          </w:tcPr>
          <w:p w:rsidR="00577AB5" w:rsidRDefault="00577AB5">
            <w:pPr>
              <w:pStyle w:val="ConsPlusNormal"/>
              <w:jc w:val="center"/>
            </w:pPr>
            <w:r>
              <w:t>146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126766,68</w:t>
            </w:r>
          </w:p>
        </w:tc>
      </w:tr>
      <w:tr w:rsidR="00577AB5">
        <w:tc>
          <w:tcPr>
            <w:tcW w:w="794" w:type="dxa"/>
          </w:tcPr>
          <w:p w:rsidR="00577AB5" w:rsidRDefault="00577AB5">
            <w:pPr>
              <w:pStyle w:val="ConsPlusNormal"/>
              <w:jc w:val="center"/>
            </w:pPr>
            <w:r>
              <w:t>412.</w:t>
            </w:r>
          </w:p>
        </w:tc>
        <w:tc>
          <w:tcPr>
            <w:tcW w:w="3005" w:type="dxa"/>
          </w:tcPr>
          <w:p w:rsidR="00577AB5" w:rsidRDefault="00577AB5">
            <w:pPr>
              <w:pStyle w:val="ConsPlusNormal"/>
            </w:pPr>
            <w:r>
              <w:t>г. Оренбург, ул. Лабужского, д. 10/1</w:t>
            </w:r>
          </w:p>
        </w:tc>
        <w:tc>
          <w:tcPr>
            <w:tcW w:w="1587" w:type="dxa"/>
          </w:tcPr>
          <w:p w:rsidR="00577AB5" w:rsidRDefault="00577AB5">
            <w:pPr>
              <w:pStyle w:val="ConsPlusNormal"/>
              <w:jc w:val="center"/>
            </w:pPr>
            <w:r>
              <w:t>3917,60</w:t>
            </w:r>
          </w:p>
        </w:tc>
        <w:tc>
          <w:tcPr>
            <w:tcW w:w="2551" w:type="dxa"/>
          </w:tcPr>
          <w:p w:rsidR="00577AB5" w:rsidRDefault="00577AB5">
            <w:pPr>
              <w:pStyle w:val="ConsPlusNormal"/>
              <w:jc w:val="center"/>
            </w:pPr>
            <w:r>
              <w:t>236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77155,51</w:t>
            </w:r>
          </w:p>
        </w:tc>
      </w:tr>
      <w:tr w:rsidR="00577AB5">
        <w:tc>
          <w:tcPr>
            <w:tcW w:w="794" w:type="dxa"/>
          </w:tcPr>
          <w:p w:rsidR="00577AB5" w:rsidRDefault="00577AB5">
            <w:pPr>
              <w:pStyle w:val="ConsPlusNormal"/>
              <w:jc w:val="center"/>
            </w:pPr>
            <w:r>
              <w:t>413.</w:t>
            </w:r>
          </w:p>
        </w:tc>
        <w:tc>
          <w:tcPr>
            <w:tcW w:w="3005" w:type="dxa"/>
          </w:tcPr>
          <w:p w:rsidR="00577AB5" w:rsidRDefault="00577AB5">
            <w:pPr>
              <w:pStyle w:val="ConsPlusNormal"/>
            </w:pPr>
            <w:r>
              <w:t>г. Оренбург, ул. Лабужского, д. 10/2</w:t>
            </w:r>
          </w:p>
        </w:tc>
        <w:tc>
          <w:tcPr>
            <w:tcW w:w="1587" w:type="dxa"/>
          </w:tcPr>
          <w:p w:rsidR="00577AB5" w:rsidRDefault="00577AB5">
            <w:pPr>
              <w:pStyle w:val="ConsPlusNormal"/>
              <w:jc w:val="center"/>
            </w:pPr>
            <w:r>
              <w:t>3790,00</w:t>
            </w:r>
          </w:p>
        </w:tc>
        <w:tc>
          <w:tcPr>
            <w:tcW w:w="2551" w:type="dxa"/>
          </w:tcPr>
          <w:p w:rsidR="00577AB5" w:rsidRDefault="00577AB5">
            <w:pPr>
              <w:pStyle w:val="ConsPlusNormal"/>
              <w:jc w:val="center"/>
            </w:pPr>
            <w:r>
              <w:t>155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76495,71</w:t>
            </w:r>
          </w:p>
        </w:tc>
      </w:tr>
      <w:tr w:rsidR="00577AB5">
        <w:tc>
          <w:tcPr>
            <w:tcW w:w="794" w:type="dxa"/>
          </w:tcPr>
          <w:p w:rsidR="00577AB5" w:rsidRDefault="00577AB5">
            <w:pPr>
              <w:pStyle w:val="ConsPlusNormal"/>
              <w:jc w:val="center"/>
            </w:pPr>
            <w:r>
              <w:t>414.</w:t>
            </w:r>
          </w:p>
        </w:tc>
        <w:tc>
          <w:tcPr>
            <w:tcW w:w="3005" w:type="dxa"/>
          </w:tcPr>
          <w:p w:rsidR="00577AB5" w:rsidRDefault="00577AB5">
            <w:pPr>
              <w:pStyle w:val="ConsPlusNormal"/>
            </w:pPr>
            <w:r>
              <w:t>г. Оренбург, ул. Лабужского, д. 6</w:t>
            </w:r>
          </w:p>
        </w:tc>
        <w:tc>
          <w:tcPr>
            <w:tcW w:w="1587" w:type="dxa"/>
          </w:tcPr>
          <w:p w:rsidR="00577AB5" w:rsidRDefault="00577AB5">
            <w:pPr>
              <w:pStyle w:val="ConsPlusNormal"/>
              <w:jc w:val="center"/>
            </w:pPr>
            <w:r>
              <w:t>7517,50</w:t>
            </w:r>
          </w:p>
        </w:tc>
        <w:tc>
          <w:tcPr>
            <w:tcW w:w="2551" w:type="dxa"/>
          </w:tcPr>
          <w:p w:rsidR="00577AB5" w:rsidRDefault="00577AB5">
            <w:pPr>
              <w:pStyle w:val="ConsPlusNormal"/>
              <w:jc w:val="center"/>
            </w:pPr>
            <w:r>
              <w:t>321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74290,93</w:t>
            </w:r>
          </w:p>
        </w:tc>
      </w:tr>
      <w:tr w:rsidR="00577AB5">
        <w:tc>
          <w:tcPr>
            <w:tcW w:w="794" w:type="dxa"/>
          </w:tcPr>
          <w:p w:rsidR="00577AB5" w:rsidRDefault="00577AB5">
            <w:pPr>
              <w:pStyle w:val="ConsPlusNormal"/>
              <w:jc w:val="center"/>
            </w:pPr>
            <w:r>
              <w:t>415.</w:t>
            </w:r>
          </w:p>
        </w:tc>
        <w:tc>
          <w:tcPr>
            <w:tcW w:w="3005" w:type="dxa"/>
          </w:tcPr>
          <w:p w:rsidR="00577AB5" w:rsidRDefault="00577AB5">
            <w:pPr>
              <w:pStyle w:val="ConsPlusNormal"/>
            </w:pPr>
            <w:r>
              <w:t>г. Оренбург, ул. Левашова, д. 3, литеры АА1А2</w:t>
            </w:r>
          </w:p>
        </w:tc>
        <w:tc>
          <w:tcPr>
            <w:tcW w:w="1587" w:type="dxa"/>
          </w:tcPr>
          <w:p w:rsidR="00577AB5" w:rsidRDefault="00577AB5">
            <w:pPr>
              <w:pStyle w:val="ConsPlusNormal"/>
              <w:jc w:val="center"/>
            </w:pPr>
            <w:r>
              <w:t>584,50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576022,93</w:t>
            </w:r>
          </w:p>
        </w:tc>
      </w:tr>
      <w:tr w:rsidR="00577AB5">
        <w:tc>
          <w:tcPr>
            <w:tcW w:w="794" w:type="dxa"/>
          </w:tcPr>
          <w:p w:rsidR="00577AB5" w:rsidRDefault="00577AB5">
            <w:pPr>
              <w:pStyle w:val="ConsPlusNormal"/>
              <w:jc w:val="center"/>
            </w:pPr>
            <w:r>
              <w:t>416.</w:t>
            </w:r>
          </w:p>
        </w:tc>
        <w:tc>
          <w:tcPr>
            <w:tcW w:w="3005" w:type="dxa"/>
          </w:tcPr>
          <w:p w:rsidR="00577AB5" w:rsidRDefault="00577AB5">
            <w:pPr>
              <w:pStyle w:val="ConsPlusNormal"/>
            </w:pPr>
            <w:r>
              <w:t>г. Оренбург, ул. Ленинская, д. 1а</w:t>
            </w:r>
          </w:p>
        </w:tc>
        <w:tc>
          <w:tcPr>
            <w:tcW w:w="1587" w:type="dxa"/>
          </w:tcPr>
          <w:p w:rsidR="00577AB5" w:rsidRDefault="00577AB5">
            <w:pPr>
              <w:pStyle w:val="ConsPlusNormal"/>
              <w:jc w:val="center"/>
            </w:pPr>
            <w:r>
              <w:t>910,60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99580,16</w:t>
            </w:r>
          </w:p>
        </w:tc>
      </w:tr>
      <w:tr w:rsidR="00577AB5">
        <w:tc>
          <w:tcPr>
            <w:tcW w:w="794" w:type="dxa"/>
          </w:tcPr>
          <w:p w:rsidR="00577AB5" w:rsidRDefault="00577AB5">
            <w:pPr>
              <w:pStyle w:val="ConsPlusNormal"/>
              <w:jc w:val="center"/>
            </w:pPr>
            <w:r>
              <w:t>417.</w:t>
            </w:r>
          </w:p>
        </w:tc>
        <w:tc>
          <w:tcPr>
            <w:tcW w:w="3005" w:type="dxa"/>
          </w:tcPr>
          <w:p w:rsidR="00577AB5" w:rsidRDefault="00577AB5">
            <w:pPr>
              <w:pStyle w:val="ConsPlusNormal"/>
            </w:pPr>
            <w:r>
              <w:t>г. Оренбург, ул. Ленинская, д. 3</w:t>
            </w:r>
          </w:p>
        </w:tc>
        <w:tc>
          <w:tcPr>
            <w:tcW w:w="1587" w:type="dxa"/>
          </w:tcPr>
          <w:p w:rsidR="00577AB5" w:rsidRDefault="00577AB5">
            <w:pPr>
              <w:pStyle w:val="ConsPlusNormal"/>
              <w:jc w:val="center"/>
            </w:pPr>
            <w:r>
              <w:t>3830,90</w:t>
            </w:r>
          </w:p>
        </w:tc>
        <w:tc>
          <w:tcPr>
            <w:tcW w:w="2551" w:type="dxa"/>
          </w:tcPr>
          <w:p w:rsidR="00577AB5" w:rsidRDefault="00577AB5">
            <w:pPr>
              <w:pStyle w:val="ConsPlusNormal"/>
              <w:jc w:val="center"/>
            </w:pPr>
            <w:r>
              <w:t>107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65939,71</w:t>
            </w:r>
          </w:p>
        </w:tc>
      </w:tr>
      <w:tr w:rsidR="00577AB5">
        <w:tc>
          <w:tcPr>
            <w:tcW w:w="794" w:type="dxa"/>
          </w:tcPr>
          <w:p w:rsidR="00577AB5" w:rsidRDefault="00577AB5">
            <w:pPr>
              <w:pStyle w:val="ConsPlusNormal"/>
              <w:jc w:val="center"/>
            </w:pPr>
            <w:r>
              <w:t>418.</w:t>
            </w:r>
          </w:p>
        </w:tc>
        <w:tc>
          <w:tcPr>
            <w:tcW w:w="3005" w:type="dxa"/>
          </w:tcPr>
          <w:p w:rsidR="00577AB5" w:rsidRDefault="00577AB5">
            <w:pPr>
              <w:pStyle w:val="ConsPlusNormal"/>
            </w:pPr>
            <w:r>
              <w:t xml:space="preserve">г. Оренбург, ул. Ленинская, д. </w:t>
            </w:r>
            <w:r>
              <w:lastRenderedPageBreak/>
              <w:t>4</w:t>
            </w:r>
          </w:p>
        </w:tc>
        <w:tc>
          <w:tcPr>
            <w:tcW w:w="1587" w:type="dxa"/>
          </w:tcPr>
          <w:p w:rsidR="00577AB5" w:rsidRDefault="00577AB5">
            <w:pPr>
              <w:pStyle w:val="ConsPlusNormal"/>
              <w:jc w:val="center"/>
            </w:pPr>
            <w:r>
              <w:lastRenderedPageBreak/>
              <w:t>3596,20</w:t>
            </w:r>
          </w:p>
        </w:tc>
        <w:tc>
          <w:tcPr>
            <w:tcW w:w="2551" w:type="dxa"/>
          </w:tcPr>
          <w:p w:rsidR="00577AB5" w:rsidRDefault="00577AB5">
            <w:pPr>
              <w:pStyle w:val="ConsPlusNormal"/>
              <w:jc w:val="center"/>
            </w:pPr>
            <w:r>
              <w:t>137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152980,67</w:t>
            </w:r>
          </w:p>
        </w:tc>
      </w:tr>
      <w:tr w:rsidR="00577AB5">
        <w:tc>
          <w:tcPr>
            <w:tcW w:w="794" w:type="dxa"/>
          </w:tcPr>
          <w:p w:rsidR="00577AB5" w:rsidRDefault="00577AB5">
            <w:pPr>
              <w:pStyle w:val="ConsPlusNormal"/>
              <w:jc w:val="center"/>
            </w:pPr>
            <w:r>
              <w:lastRenderedPageBreak/>
              <w:t>419.</w:t>
            </w:r>
          </w:p>
        </w:tc>
        <w:tc>
          <w:tcPr>
            <w:tcW w:w="3005" w:type="dxa"/>
          </w:tcPr>
          <w:p w:rsidR="00577AB5" w:rsidRDefault="00577AB5">
            <w:pPr>
              <w:pStyle w:val="ConsPlusNormal"/>
            </w:pPr>
            <w:r>
              <w:t>г. Оренбург, ул. Ленинская, д. 57а</w:t>
            </w:r>
          </w:p>
        </w:tc>
        <w:tc>
          <w:tcPr>
            <w:tcW w:w="1587" w:type="dxa"/>
          </w:tcPr>
          <w:p w:rsidR="00577AB5" w:rsidRDefault="00577AB5">
            <w:pPr>
              <w:pStyle w:val="ConsPlusNormal"/>
              <w:jc w:val="center"/>
            </w:pPr>
            <w:r>
              <w:t>4075,90</w:t>
            </w:r>
          </w:p>
        </w:tc>
        <w:tc>
          <w:tcPr>
            <w:tcW w:w="2551" w:type="dxa"/>
          </w:tcPr>
          <w:p w:rsidR="00577AB5" w:rsidRDefault="00577AB5">
            <w:pPr>
              <w:pStyle w:val="ConsPlusNormal"/>
              <w:jc w:val="center"/>
            </w:pPr>
            <w:r>
              <w:t>174</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241621,42</w:t>
            </w:r>
          </w:p>
        </w:tc>
      </w:tr>
      <w:tr w:rsidR="00577AB5">
        <w:tc>
          <w:tcPr>
            <w:tcW w:w="794" w:type="dxa"/>
          </w:tcPr>
          <w:p w:rsidR="00577AB5" w:rsidRDefault="00577AB5">
            <w:pPr>
              <w:pStyle w:val="ConsPlusNormal"/>
              <w:jc w:val="center"/>
            </w:pPr>
            <w:r>
              <w:t>420.</w:t>
            </w:r>
          </w:p>
        </w:tc>
        <w:tc>
          <w:tcPr>
            <w:tcW w:w="3005" w:type="dxa"/>
          </w:tcPr>
          <w:p w:rsidR="00577AB5" w:rsidRDefault="00577AB5">
            <w:pPr>
              <w:pStyle w:val="ConsPlusNormal"/>
            </w:pPr>
            <w:r>
              <w:t>г. Оренбург, ул. Ленинская, д. 60</w:t>
            </w:r>
          </w:p>
        </w:tc>
        <w:tc>
          <w:tcPr>
            <w:tcW w:w="1587" w:type="dxa"/>
          </w:tcPr>
          <w:p w:rsidR="00577AB5" w:rsidRDefault="00577AB5">
            <w:pPr>
              <w:pStyle w:val="ConsPlusNormal"/>
              <w:jc w:val="center"/>
            </w:pPr>
            <w:r>
              <w:t>10151,10</w:t>
            </w:r>
          </w:p>
        </w:tc>
        <w:tc>
          <w:tcPr>
            <w:tcW w:w="2551" w:type="dxa"/>
          </w:tcPr>
          <w:p w:rsidR="00577AB5" w:rsidRDefault="00577AB5">
            <w:pPr>
              <w:pStyle w:val="ConsPlusNormal"/>
              <w:jc w:val="center"/>
            </w:pPr>
            <w:r>
              <w:t>264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83621,00</w:t>
            </w:r>
          </w:p>
        </w:tc>
      </w:tr>
      <w:tr w:rsidR="00577AB5">
        <w:tc>
          <w:tcPr>
            <w:tcW w:w="794" w:type="dxa"/>
          </w:tcPr>
          <w:p w:rsidR="00577AB5" w:rsidRDefault="00577AB5">
            <w:pPr>
              <w:pStyle w:val="ConsPlusNormal"/>
              <w:jc w:val="center"/>
            </w:pPr>
            <w:r>
              <w:t>421.</w:t>
            </w:r>
          </w:p>
        </w:tc>
        <w:tc>
          <w:tcPr>
            <w:tcW w:w="3005" w:type="dxa"/>
          </w:tcPr>
          <w:p w:rsidR="00577AB5" w:rsidRDefault="00577AB5">
            <w:pPr>
              <w:pStyle w:val="ConsPlusNormal"/>
            </w:pPr>
            <w:r>
              <w:t>г. Оренбург, ул. Ленинская, д. 8</w:t>
            </w:r>
          </w:p>
        </w:tc>
        <w:tc>
          <w:tcPr>
            <w:tcW w:w="1587" w:type="dxa"/>
          </w:tcPr>
          <w:p w:rsidR="00577AB5" w:rsidRDefault="00577AB5">
            <w:pPr>
              <w:pStyle w:val="ConsPlusNormal"/>
              <w:jc w:val="center"/>
            </w:pPr>
            <w:r>
              <w:t>1064,70</w:t>
            </w:r>
          </w:p>
        </w:tc>
        <w:tc>
          <w:tcPr>
            <w:tcW w:w="2551" w:type="dxa"/>
          </w:tcPr>
          <w:p w:rsidR="00577AB5" w:rsidRDefault="00577AB5">
            <w:pPr>
              <w:pStyle w:val="ConsPlusNormal"/>
              <w:jc w:val="center"/>
            </w:pPr>
            <w:r>
              <w:t>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59616,01</w:t>
            </w:r>
          </w:p>
        </w:tc>
      </w:tr>
      <w:tr w:rsidR="00577AB5">
        <w:tc>
          <w:tcPr>
            <w:tcW w:w="794" w:type="dxa"/>
          </w:tcPr>
          <w:p w:rsidR="00577AB5" w:rsidRDefault="00577AB5">
            <w:pPr>
              <w:pStyle w:val="ConsPlusNormal"/>
              <w:jc w:val="center"/>
            </w:pPr>
            <w:r>
              <w:t>422.</w:t>
            </w:r>
          </w:p>
        </w:tc>
        <w:tc>
          <w:tcPr>
            <w:tcW w:w="3005" w:type="dxa"/>
          </w:tcPr>
          <w:p w:rsidR="00577AB5" w:rsidRDefault="00577AB5">
            <w:pPr>
              <w:pStyle w:val="ConsPlusNormal"/>
            </w:pPr>
            <w:r>
              <w:t>г. Оренбург, ул. Луговая, д. 83</w:t>
            </w:r>
          </w:p>
        </w:tc>
        <w:tc>
          <w:tcPr>
            <w:tcW w:w="1587" w:type="dxa"/>
          </w:tcPr>
          <w:p w:rsidR="00577AB5" w:rsidRDefault="00577AB5">
            <w:pPr>
              <w:pStyle w:val="ConsPlusNormal"/>
              <w:jc w:val="center"/>
            </w:pPr>
            <w:r>
              <w:t>3498,40</w:t>
            </w:r>
          </w:p>
        </w:tc>
        <w:tc>
          <w:tcPr>
            <w:tcW w:w="2551" w:type="dxa"/>
          </w:tcPr>
          <w:p w:rsidR="00577AB5" w:rsidRDefault="00577AB5">
            <w:pPr>
              <w:pStyle w:val="ConsPlusNormal"/>
              <w:jc w:val="center"/>
            </w:pPr>
            <w:r>
              <w:t>127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150507,73</w:t>
            </w:r>
          </w:p>
        </w:tc>
      </w:tr>
      <w:tr w:rsidR="00577AB5">
        <w:tc>
          <w:tcPr>
            <w:tcW w:w="794" w:type="dxa"/>
          </w:tcPr>
          <w:p w:rsidR="00577AB5" w:rsidRDefault="00577AB5">
            <w:pPr>
              <w:pStyle w:val="ConsPlusNormal"/>
              <w:jc w:val="center"/>
            </w:pPr>
            <w:r>
              <w:t>423.</w:t>
            </w:r>
          </w:p>
        </w:tc>
        <w:tc>
          <w:tcPr>
            <w:tcW w:w="3005" w:type="dxa"/>
          </w:tcPr>
          <w:p w:rsidR="00577AB5" w:rsidRDefault="00577AB5">
            <w:pPr>
              <w:pStyle w:val="ConsPlusNormal"/>
            </w:pPr>
            <w:r>
              <w:t>г. Оренбург, ул. Луговая, д. 87</w:t>
            </w:r>
          </w:p>
        </w:tc>
        <w:tc>
          <w:tcPr>
            <w:tcW w:w="1587" w:type="dxa"/>
          </w:tcPr>
          <w:p w:rsidR="00577AB5" w:rsidRDefault="00577AB5">
            <w:pPr>
              <w:pStyle w:val="ConsPlusNormal"/>
              <w:jc w:val="center"/>
            </w:pPr>
            <w:r>
              <w:t>2365,90</w:t>
            </w:r>
          </w:p>
        </w:tc>
        <w:tc>
          <w:tcPr>
            <w:tcW w:w="2551" w:type="dxa"/>
          </w:tcPr>
          <w:p w:rsidR="00577AB5" w:rsidRDefault="00577AB5">
            <w:pPr>
              <w:pStyle w:val="ConsPlusNormal"/>
              <w:jc w:val="center"/>
            </w:pPr>
            <w:r>
              <w:t>84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23120,75</w:t>
            </w:r>
          </w:p>
        </w:tc>
      </w:tr>
      <w:tr w:rsidR="00577AB5">
        <w:tc>
          <w:tcPr>
            <w:tcW w:w="794" w:type="dxa"/>
          </w:tcPr>
          <w:p w:rsidR="00577AB5" w:rsidRDefault="00577AB5">
            <w:pPr>
              <w:pStyle w:val="ConsPlusNormal"/>
              <w:jc w:val="center"/>
            </w:pPr>
            <w:r>
              <w:t>424.</w:t>
            </w:r>
          </w:p>
        </w:tc>
        <w:tc>
          <w:tcPr>
            <w:tcW w:w="3005" w:type="dxa"/>
          </w:tcPr>
          <w:p w:rsidR="00577AB5" w:rsidRDefault="00577AB5">
            <w:pPr>
              <w:pStyle w:val="ConsPlusNormal"/>
            </w:pPr>
            <w:r>
              <w:t>г. Оренбург, ул. Луговая, д. 87/1</w:t>
            </w:r>
          </w:p>
        </w:tc>
        <w:tc>
          <w:tcPr>
            <w:tcW w:w="1587" w:type="dxa"/>
          </w:tcPr>
          <w:p w:rsidR="00577AB5" w:rsidRDefault="00577AB5">
            <w:pPr>
              <w:pStyle w:val="ConsPlusNormal"/>
              <w:jc w:val="center"/>
            </w:pPr>
            <w:r>
              <w:t>5249,70</w:t>
            </w:r>
          </w:p>
        </w:tc>
        <w:tc>
          <w:tcPr>
            <w:tcW w:w="2551" w:type="dxa"/>
          </w:tcPr>
          <w:p w:rsidR="00577AB5" w:rsidRDefault="00577AB5">
            <w:pPr>
              <w:pStyle w:val="ConsPlusNormal"/>
              <w:jc w:val="center"/>
            </w:pPr>
            <w:r>
              <w:t>186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33534,69</w:t>
            </w:r>
          </w:p>
        </w:tc>
      </w:tr>
      <w:tr w:rsidR="00577AB5">
        <w:tc>
          <w:tcPr>
            <w:tcW w:w="794" w:type="dxa"/>
          </w:tcPr>
          <w:p w:rsidR="00577AB5" w:rsidRDefault="00577AB5">
            <w:pPr>
              <w:pStyle w:val="ConsPlusNormal"/>
              <w:jc w:val="center"/>
            </w:pPr>
            <w:r>
              <w:t>425.</w:t>
            </w:r>
          </w:p>
        </w:tc>
        <w:tc>
          <w:tcPr>
            <w:tcW w:w="3005" w:type="dxa"/>
          </w:tcPr>
          <w:p w:rsidR="00577AB5" w:rsidRDefault="00577AB5">
            <w:pPr>
              <w:pStyle w:val="ConsPlusNormal"/>
            </w:pPr>
            <w:r>
              <w:t>г. Оренбург, ул. Луговая, д. 91</w:t>
            </w:r>
          </w:p>
        </w:tc>
        <w:tc>
          <w:tcPr>
            <w:tcW w:w="1587" w:type="dxa"/>
          </w:tcPr>
          <w:p w:rsidR="00577AB5" w:rsidRDefault="00577AB5">
            <w:pPr>
              <w:pStyle w:val="ConsPlusNormal"/>
              <w:jc w:val="center"/>
            </w:pPr>
            <w:r>
              <w:t>3549,00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290000,00</w:t>
            </w:r>
          </w:p>
        </w:tc>
      </w:tr>
      <w:tr w:rsidR="00577AB5">
        <w:tc>
          <w:tcPr>
            <w:tcW w:w="794" w:type="dxa"/>
          </w:tcPr>
          <w:p w:rsidR="00577AB5" w:rsidRDefault="00577AB5">
            <w:pPr>
              <w:pStyle w:val="ConsPlusNormal"/>
              <w:jc w:val="center"/>
            </w:pPr>
            <w:r>
              <w:t>426.</w:t>
            </w:r>
          </w:p>
        </w:tc>
        <w:tc>
          <w:tcPr>
            <w:tcW w:w="3005" w:type="dxa"/>
          </w:tcPr>
          <w:p w:rsidR="00577AB5" w:rsidRDefault="00577AB5">
            <w:pPr>
              <w:pStyle w:val="ConsPlusNormal"/>
            </w:pPr>
            <w:r>
              <w:t>г. Оренбург, ул. Луговая, д. 93</w:t>
            </w:r>
          </w:p>
        </w:tc>
        <w:tc>
          <w:tcPr>
            <w:tcW w:w="1587" w:type="dxa"/>
          </w:tcPr>
          <w:p w:rsidR="00577AB5" w:rsidRDefault="00577AB5">
            <w:pPr>
              <w:pStyle w:val="ConsPlusNormal"/>
              <w:jc w:val="center"/>
            </w:pPr>
            <w:r>
              <w:t>2752,20</w:t>
            </w:r>
          </w:p>
        </w:tc>
        <w:tc>
          <w:tcPr>
            <w:tcW w:w="2551" w:type="dxa"/>
          </w:tcPr>
          <w:p w:rsidR="00577AB5" w:rsidRDefault="00577AB5">
            <w:pPr>
              <w:pStyle w:val="ConsPlusNormal"/>
              <w:jc w:val="center"/>
            </w:pPr>
            <w:r>
              <w:t>80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290000,00</w:t>
            </w:r>
          </w:p>
        </w:tc>
      </w:tr>
      <w:tr w:rsidR="00577AB5">
        <w:tc>
          <w:tcPr>
            <w:tcW w:w="794" w:type="dxa"/>
          </w:tcPr>
          <w:p w:rsidR="00577AB5" w:rsidRDefault="00577AB5">
            <w:pPr>
              <w:pStyle w:val="ConsPlusNormal"/>
              <w:jc w:val="center"/>
            </w:pPr>
            <w:r>
              <w:t>427.</w:t>
            </w:r>
          </w:p>
        </w:tc>
        <w:tc>
          <w:tcPr>
            <w:tcW w:w="3005" w:type="dxa"/>
          </w:tcPr>
          <w:p w:rsidR="00577AB5" w:rsidRDefault="00577AB5">
            <w:pPr>
              <w:pStyle w:val="ConsPlusNormal"/>
            </w:pPr>
            <w:r>
              <w:t>г. Оренбург, ул. Луговая, д. 94</w:t>
            </w:r>
          </w:p>
        </w:tc>
        <w:tc>
          <w:tcPr>
            <w:tcW w:w="1587" w:type="dxa"/>
          </w:tcPr>
          <w:p w:rsidR="00577AB5" w:rsidRDefault="00577AB5">
            <w:pPr>
              <w:pStyle w:val="ConsPlusNormal"/>
              <w:jc w:val="center"/>
            </w:pPr>
            <w:r>
              <w:t>3501,20</w:t>
            </w:r>
          </w:p>
        </w:tc>
        <w:tc>
          <w:tcPr>
            <w:tcW w:w="2551" w:type="dxa"/>
          </w:tcPr>
          <w:p w:rsidR="00577AB5" w:rsidRDefault="00577AB5">
            <w:pPr>
              <w:pStyle w:val="ConsPlusNormal"/>
              <w:jc w:val="center"/>
            </w:pPr>
            <w:r>
              <w:t>126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23756,73</w:t>
            </w:r>
          </w:p>
        </w:tc>
      </w:tr>
      <w:tr w:rsidR="00577AB5">
        <w:tc>
          <w:tcPr>
            <w:tcW w:w="794" w:type="dxa"/>
          </w:tcPr>
          <w:p w:rsidR="00577AB5" w:rsidRDefault="00577AB5">
            <w:pPr>
              <w:pStyle w:val="ConsPlusNormal"/>
              <w:jc w:val="center"/>
            </w:pPr>
            <w:r>
              <w:t>428.</w:t>
            </w:r>
          </w:p>
        </w:tc>
        <w:tc>
          <w:tcPr>
            <w:tcW w:w="3005" w:type="dxa"/>
          </w:tcPr>
          <w:p w:rsidR="00577AB5" w:rsidRDefault="00577AB5">
            <w:pPr>
              <w:pStyle w:val="ConsPlusNormal"/>
            </w:pPr>
            <w:r>
              <w:t>г. Оренбург, ул. Львовская, д. 113</w:t>
            </w:r>
          </w:p>
        </w:tc>
        <w:tc>
          <w:tcPr>
            <w:tcW w:w="1587" w:type="dxa"/>
          </w:tcPr>
          <w:p w:rsidR="00577AB5" w:rsidRDefault="00577AB5">
            <w:pPr>
              <w:pStyle w:val="ConsPlusNormal"/>
              <w:jc w:val="center"/>
            </w:pPr>
            <w:r>
              <w:t>629,00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49220,74</w:t>
            </w:r>
          </w:p>
        </w:tc>
      </w:tr>
      <w:tr w:rsidR="00577AB5">
        <w:tc>
          <w:tcPr>
            <w:tcW w:w="794" w:type="dxa"/>
          </w:tcPr>
          <w:p w:rsidR="00577AB5" w:rsidRDefault="00577AB5">
            <w:pPr>
              <w:pStyle w:val="ConsPlusNormal"/>
              <w:jc w:val="center"/>
            </w:pPr>
            <w:r>
              <w:t>429.</w:t>
            </w:r>
          </w:p>
        </w:tc>
        <w:tc>
          <w:tcPr>
            <w:tcW w:w="3005" w:type="dxa"/>
          </w:tcPr>
          <w:p w:rsidR="00577AB5" w:rsidRDefault="00577AB5">
            <w:pPr>
              <w:pStyle w:val="ConsPlusNormal"/>
            </w:pPr>
            <w:r>
              <w:t>г. Оренбург, ул. Львовская, д. 114</w:t>
            </w:r>
          </w:p>
        </w:tc>
        <w:tc>
          <w:tcPr>
            <w:tcW w:w="1587" w:type="dxa"/>
          </w:tcPr>
          <w:p w:rsidR="00577AB5" w:rsidRDefault="00577AB5">
            <w:pPr>
              <w:pStyle w:val="ConsPlusNormal"/>
              <w:jc w:val="center"/>
            </w:pPr>
            <w:r>
              <w:t>3940,00</w:t>
            </w:r>
          </w:p>
        </w:tc>
        <w:tc>
          <w:tcPr>
            <w:tcW w:w="2551" w:type="dxa"/>
          </w:tcPr>
          <w:p w:rsidR="00577AB5" w:rsidRDefault="00577AB5">
            <w:pPr>
              <w:pStyle w:val="ConsPlusNormal"/>
              <w:jc w:val="center"/>
            </w:pPr>
            <w:r>
              <w:t>168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91955,55</w:t>
            </w:r>
          </w:p>
        </w:tc>
      </w:tr>
      <w:tr w:rsidR="00577AB5">
        <w:tc>
          <w:tcPr>
            <w:tcW w:w="794" w:type="dxa"/>
          </w:tcPr>
          <w:p w:rsidR="00577AB5" w:rsidRDefault="00577AB5">
            <w:pPr>
              <w:pStyle w:val="ConsPlusNormal"/>
              <w:jc w:val="center"/>
            </w:pPr>
            <w:r>
              <w:t>430.</w:t>
            </w:r>
          </w:p>
        </w:tc>
        <w:tc>
          <w:tcPr>
            <w:tcW w:w="3005" w:type="dxa"/>
          </w:tcPr>
          <w:p w:rsidR="00577AB5" w:rsidRDefault="00577AB5">
            <w:pPr>
              <w:pStyle w:val="ConsPlusNormal"/>
            </w:pPr>
            <w:r>
              <w:t>г. Оренбург, ул. Львовская, д. 116</w:t>
            </w:r>
          </w:p>
        </w:tc>
        <w:tc>
          <w:tcPr>
            <w:tcW w:w="1587" w:type="dxa"/>
          </w:tcPr>
          <w:p w:rsidR="00577AB5" w:rsidRDefault="00577AB5">
            <w:pPr>
              <w:pStyle w:val="ConsPlusNormal"/>
              <w:jc w:val="center"/>
            </w:pPr>
            <w:r>
              <w:t>2795,30</w:t>
            </w:r>
          </w:p>
        </w:tc>
        <w:tc>
          <w:tcPr>
            <w:tcW w:w="2551" w:type="dxa"/>
          </w:tcPr>
          <w:p w:rsidR="00577AB5" w:rsidRDefault="00577AB5">
            <w:pPr>
              <w:pStyle w:val="ConsPlusNormal"/>
              <w:jc w:val="center"/>
            </w:pPr>
            <w:r>
              <w:t>115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82716,84</w:t>
            </w:r>
          </w:p>
        </w:tc>
      </w:tr>
      <w:tr w:rsidR="00577AB5">
        <w:tc>
          <w:tcPr>
            <w:tcW w:w="794" w:type="dxa"/>
          </w:tcPr>
          <w:p w:rsidR="00577AB5" w:rsidRDefault="00577AB5">
            <w:pPr>
              <w:pStyle w:val="ConsPlusNormal"/>
              <w:jc w:val="center"/>
            </w:pPr>
            <w:r>
              <w:t>431.</w:t>
            </w:r>
          </w:p>
        </w:tc>
        <w:tc>
          <w:tcPr>
            <w:tcW w:w="3005" w:type="dxa"/>
          </w:tcPr>
          <w:p w:rsidR="00577AB5" w:rsidRDefault="00577AB5">
            <w:pPr>
              <w:pStyle w:val="ConsPlusNormal"/>
            </w:pPr>
            <w:r>
              <w:t>г. Оренбург, ул. М. Горького, д. 42</w:t>
            </w:r>
          </w:p>
        </w:tc>
        <w:tc>
          <w:tcPr>
            <w:tcW w:w="1587" w:type="dxa"/>
          </w:tcPr>
          <w:p w:rsidR="00577AB5" w:rsidRDefault="00577AB5">
            <w:pPr>
              <w:pStyle w:val="ConsPlusNormal"/>
              <w:jc w:val="center"/>
            </w:pPr>
            <w:r>
              <w:t>3422,60</w:t>
            </w:r>
          </w:p>
        </w:tc>
        <w:tc>
          <w:tcPr>
            <w:tcW w:w="2551" w:type="dxa"/>
          </w:tcPr>
          <w:p w:rsidR="00577AB5" w:rsidRDefault="00577AB5">
            <w:pPr>
              <w:pStyle w:val="ConsPlusNormal"/>
              <w:jc w:val="center"/>
            </w:pPr>
            <w:r>
              <w:t>109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78251,83</w:t>
            </w:r>
          </w:p>
        </w:tc>
      </w:tr>
      <w:tr w:rsidR="00577AB5">
        <w:tc>
          <w:tcPr>
            <w:tcW w:w="794" w:type="dxa"/>
          </w:tcPr>
          <w:p w:rsidR="00577AB5" w:rsidRDefault="00577AB5">
            <w:pPr>
              <w:pStyle w:val="ConsPlusNormal"/>
              <w:jc w:val="center"/>
            </w:pPr>
            <w:r>
              <w:lastRenderedPageBreak/>
              <w:t>432.</w:t>
            </w:r>
          </w:p>
        </w:tc>
        <w:tc>
          <w:tcPr>
            <w:tcW w:w="3005" w:type="dxa"/>
          </w:tcPr>
          <w:p w:rsidR="00577AB5" w:rsidRDefault="00577AB5">
            <w:pPr>
              <w:pStyle w:val="ConsPlusNormal"/>
            </w:pPr>
            <w:r>
              <w:t>г. Оренбург, ул. Магистральная, д. 10</w:t>
            </w:r>
          </w:p>
        </w:tc>
        <w:tc>
          <w:tcPr>
            <w:tcW w:w="1587" w:type="dxa"/>
          </w:tcPr>
          <w:p w:rsidR="00577AB5" w:rsidRDefault="00577AB5">
            <w:pPr>
              <w:pStyle w:val="ConsPlusNormal"/>
              <w:jc w:val="center"/>
            </w:pPr>
            <w:r>
              <w:t>459,80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68858,48</w:t>
            </w:r>
          </w:p>
        </w:tc>
      </w:tr>
      <w:tr w:rsidR="00577AB5">
        <w:tc>
          <w:tcPr>
            <w:tcW w:w="794" w:type="dxa"/>
          </w:tcPr>
          <w:p w:rsidR="00577AB5" w:rsidRDefault="00577AB5">
            <w:pPr>
              <w:pStyle w:val="ConsPlusNormal"/>
              <w:jc w:val="center"/>
            </w:pPr>
            <w:r>
              <w:t>433.</w:t>
            </w:r>
          </w:p>
        </w:tc>
        <w:tc>
          <w:tcPr>
            <w:tcW w:w="3005" w:type="dxa"/>
          </w:tcPr>
          <w:p w:rsidR="00577AB5" w:rsidRDefault="00577AB5">
            <w:pPr>
              <w:pStyle w:val="ConsPlusNormal"/>
            </w:pPr>
            <w:r>
              <w:t>г. Оренбург, ул. Магистральная, д. 16</w:t>
            </w:r>
          </w:p>
        </w:tc>
        <w:tc>
          <w:tcPr>
            <w:tcW w:w="1587" w:type="dxa"/>
          </w:tcPr>
          <w:p w:rsidR="00577AB5" w:rsidRDefault="00577AB5">
            <w:pPr>
              <w:pStyle w:val="ConsPlusNormal"/>
              <w:jc w:val="center"/>
            </w:pPr>
            <w:r>
              <w:t>871,10</w:t>
            </w:r>
          </w:p>
        </w:tc>
        <w:tc>
          <w:tcPr>
            <w:tcW w:w="2551" w:type="dxa"/>
          </w:tcPr>
          <w:p w:rsidR="00577AB5" w:rsidRDefault="00577AB5">
            <w:pPr>
              <w:pStyle w:val="ConsPlusNormal"/>
              <w:jc w:val="center"/>
            </w:pPr>
            <w:r>
              <w:t>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29318,70</w:t>
            </w:r>
          </w:p>
        </w:tc>
      </w:tr>
      <w:tr w:rsidR="00577AB5">
        <w:tc>
          <w:tcPr>
            <w:tcW w:w="794" w:type="dxa"/>
          </w:tcPr>
          <w:p w:rsidR="00577AB5" w:rsidRDefault="00577AB5">
            <w:pPr>
              <w:pStyle w:val="ConsPlusNormal"/>
              <w:jc w:val="center"/>
            </w:pPr>
            <w:r>
              <w:t>434.</w:t>
            </w:r>
          </w:p>
        </w:tc>
        <w:tc>
          <w:tcPr>
            <w:tcW w:w="3005" w:type="dxa"/>
          </w:tcPr>
          <w:p w:rsidR="00577AB5" w:rsidRDefault="00577AB5">
            <w:pPr>
              <w:pStyle w:val="ConsPlusNormal"/>
            </w:pPr>
            <w:r>
              <w:t>г. Оренбург, ул. Мало-Мельничная, д. 36а</w:t>
            </w:r>
          </w:p>
        </w:tc>
        <w:tc>
          <w:tcPr>
            <w:tcW w:w="1587" w:type="dxa"/>
          </w:tcPr>
          <w:p w:rsidR="00577AB5" w:rsidRDefault="00577AB5">
            <w:pPr>
              <w:pStyle w:val="ConsPlusNormal"/>
              <w:jc w:val="center"/>
            </w:pPr>
            <w:r>
              <w:t>5221,20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156053,36</w:t>
            </w:r>
          </w:p>
        </w:tc>
      </w:tr>
      <w:tr w:rsidR="00577AB5">
        <w:tc>
          <w:tcPr>
            <w:tcW w:w="794" w:type="dxa"/>
          </w:tcPr>
          <w:p w:rsidR="00577AB5" w:rsidRDefault="00577AB5">
            <w:pPr>
              <w:pStyle w:val="ConsPlusNormal"/>
              <w:jc w:val="center"/>
            </w:pPr>
            <w:r>
              <w:t>435.</w:t>
            </w:r>
          </w:p>
        </w:tc>
        <w:tc>
          <w:tcPr>
            <w:tcW w:w="3005" w:type="dxa"/>
          </w:tcPr>
          <w:p w:rsidR="00577AB5" w:rsidRDefault="00577AB5">
            <w:pPr>
              <w:pStyle w:val="ConsPlusNormal"/>
            </w:pPr>
            <w:r>
              <w:t>г. Оренбург, ул. Мало-Мельничная, д. 38а</w:t>
            </w:r>
          </w:p>
        </w:tc>
        <w:tc>
          <w:tcPr>
            <w:tcW w:w="1587" w:type="dxa"/>
          </w:tcPr>
          <w:p w:rsidR="00577AB5" w:rsidRDefault="00577AB5">
            <w:pPr>
              <w:pStyle w:val="ConsPlusNormal"/>
              <w:jc w:val="center"/>
            </w:pPr>
            <w:r>
              <w:t>5420,70</w:t>
            </w:r>
          </w:p>
        </w:tc>
        <w:tc>
          <w:tcPr>
            <w:tcW w:w="2551" w:type="dxa"/>
          </w:tcPr>
          <w:p w:rsidR="00577AB5" w:rsidRDefault="00577AB5">
            <w:pPr>
              <w:pStyle w:val="ConsPlusNormal"/>
              <w:jc w:val="center"/>
            </w:pPr>
            <w:r>
              <w:t>184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216626,19</w:t>
            </w:r>
          </w:p>
        </w:tc>
      </w:tr>
      <w:tr w:rsidR="00577AB5">
        <w:tc>
          <w:tcPr>
            <w:tcW w:w="794" w:type="dxa"/>
          </w:tcPr>
          <w:p w:rsidR="00577AB5" w:rsidRDefault="00577AB5">
            <w:pPr>
              <w:pStyle w:val="ConsPlusNormal"/>
              <w:jc w:val="center"/>
            </w:pPr>
            <w:r>
              <w:t>436.</w:t>
            </w:r>
          </w:p>
        </w:tc>
        <w:tc>
          <w:tcPr>
            <w:tcW w:w="3005" w:type="dxa"/>
          </w:tcPr>
          <w:p w:rsidR="00577AB5" w:rsidRDefault="00577AB5">
            <w:pPr>
              <w:pStyle w:val="ConsPlusNormal"/>
            </w:pPr>
            <w:r>
              <w:t>г. Оренбург, ул. Мало-Мельничная, д. 38б</w:t>
            </w:r>
          </w:p>
        </w:tc>
        <w:tc>
          <w:tcPr>
            <w:tcW w:w="1587" w:type="dxa"/>
          </w:tcPr>
          <w:p w:rsidR="00577AB5" w:rsidRDefault="00577AB5">
            <w:pPr>
              <w:pStyle w:val="ConsPlusNormal"/>
              <w:jc w:val="center"/>
            </w:pPr>
            <w:r>
              <w:t>5299,60</w:t>
            </w:r>
          </w:p>
        </w:tc>
        <w:tc>
          <w:tcPr>
            <w:tcW w:w="2551" w:type="dxa"/>
          </w:tcPr>
          <w:p w:rsidR="00577AB5" w:rsidRDefault="00577AB5">
            <w:pPr>
              <w:pStyle w:val="ConsPlusNormal"/>
              <w:jc w:val="center"/>
            </w:pPr>
            <w:r>
              <w:t>156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214026,11</w:t>
            </w:r>
          </w:p>
        </w:tc>
      </w:tr>
      <w:tr w:rsidR="00577AB5">
        <w:tc>
          <w:tcPr>
            <w:tcW w:w="794" w:type="dxa"/>
          </w:tcPr>
          <w:p w:rsidR="00577AB5" w:rsidRDefault="00577AB5">
            <w:pPr>
              <w:pStyle w:val="ConsPlusNormal"/>
              <w:jc w:val="center"/>
            </w:pPr>
            <w:r>
              <w:t>437.</w:t>
            </w:r>
          </w:p>
        </w:tc>
        <w:tc>
          <w:tcPr>
            <w:tcW w:w="3005" w:type="dxa"/>
          </w:tcPr>
          <w:p w:rsidR="00577AB5" w:rsidRDefault="00577AB5">
            <w:pPr>
              <w:pStyle w:val="ConsPlusNormal"/>
            </w:pPr>
            <w:r>
              <w:t>г. Оренбург, ул. Мало-Мельничная, д. 40б</w:t>
            </w:r>
          </w:p>
        </w:tc>
        <w:tc>
          <w:tcPr>
            <w:tcW w:w="1587" w:type="dxa"/>
          </w:tcPr>
          <w:p w:rsidR="00577AB5" w:rsidRDefault="00577AB5">
            <w:pPr>
              <w:pStyle w:val="ConsPlusNormal"/>
              <w:jc w:val="center"/>
            </w:pPr>
            <w:r>
              <w:t>5304,90</w:t>
            </w:r>
          </w:p>
        </w:tc>
        <w:tc>
          <w:tcPr>
            <w:tcW w:w="2551" w:type="dxa"/>
          </w:tcPr>
          <w:p w:rsidR="00577AB5" w:rsidRDefault="00577AB5">
            <w:pPr>
              <w:pStyle w:val="ConsPlusNormal"/>
              <w:jc w:val="center"/>
            </w:pPr>
            <w:r>
              <w:t>146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241929,06</w:t>
            </w:r>
          </w:p>
        </w:tc>
      </w:tr>
      <w:tr w:rsidR="00577AB5">
        <w:tc>
          <w:tcPr>
            <w:tcW w:w="794" w:type="dxa"/>
          </w:tcPr>
          <w:p w:rsidR="00577AB5" w:rsidRDefault="00577AB5">
            <w:pPr>
              <w:pStyle w:val="ConsPlusNormal"/>
              <w:jc w:val="center"/>
            </w:pPr>
            <w:r>
              <w:t>438.</w:t>
            </w:r>
          </w:p>
        </w:tc>
        <w:tc>
          <w:tcPr>
            <w:tcW w:w="3005" w:type="dxa"/>
          </w:tcPr>
          <w:p w:rsidR="00577AB5" w:rsidRDefault="00577AB5">
            <w:pPr>
              <w:pStyle w:val="ConsPlusNormal"/>
            </w:pPr>
            <w:r>
              <w:t>г. Оренбург, ул. Маршала Жукова, д. 24</w:t>
            </w:r>
          </w:p>
        </w:tc>
        <w:tc>
          <w:tcPr>
            <w:tcW w:w="1587" w:type="dxa"/>
          </w:tcPr>
          <w:p w:rsidR="00577AB5" w:rsidRDefault="00577AB5">
            <w:pPr>
              <w:pStyle w:val="ConsPlusNormal"/>
              <w:jc w:val="center"/>
            </w:pPr>
            <w:r>
              <w:t>13992,10</w:t>
            </w:r>
          </w:p>
        </w:tc>
        <w:tc>
          <w:tcPr>
            <w:tcW w:w="2551" w:type="dxa"/>
          </w:tcPr>
          <w:p w:rsidR="00577AB5" w:rsidRDefault="00577AB5">
            <w:pPr>
              <w:pStyle w:val="ConsPlusNormal"/>
              <w:jc w:val="center"/>
            </w:pPr>
            <w:r>
              <w:t>481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253823,53</w:t>
            </w:r>
          </w:p>
        </w:tc>
      </w:tr>
      <w:tr w:rsidR="00577AB5">
        <w:tc>
          <w:tcPr>
            <w:tcW w:w="794" w:type="dxa"/>
          </w:tcPr>
          <w:p w:rsidR="00577AB5" w:rsidRDefault="00577AB5">
            <w:pPr>
              <w:pStyle w:val="ConsPlusNormal"/>
              <w:jc w:val="center"/>
            </w:pPr>
            <w:r>
              <w:t>439.</w:t>
            </w:r>
          </w:p>
        </w:tc>
        <w:tc>
          <w:tcPr>
            <w:tcW w:w="3005" w:type="dxa"/>
          </w:tcPr>
          <w:p w:rsidR="00577AB5" w:rsidRDefault="00577AB5">
            <w:pPr>
              <w:pStyle w:val="ConsPlusNormal"/>
            </w:pPr>
            <w:r>
              <w:t>г. Оренбург, ул. Мира, д. 10</w:t>
            </w:r>
          </w:p>
        </w:tc>
        <w:tc>
          <w:tcPr>
            <w:tcW w:w="1587" w:type="dxa"/>
          </w:tcPr>
          <w:p w:rsidR="00577AB5" w:rsidRDefault="00577AB5">
            <w:pPr>
              <w:pStyle w:val="ConsPlusNormal"/>
              <w:jc w:val="center"/>
            </w:pPr>
            <w:r>
              <w:t>3857,20</w:t>
            </w:r>
          </w:p>
        </w:tc>
        <w:tc>
          <w:tcPr>
            <w:tcW w:w="2551" w:type="dxa"/>
          </w:tcPr>
          <w:p w:rsidR="00577AB5" w:rsidRDefault="00577AB5">
            <w:pPr>
              <w:pStyle w:val="ConsPlusNormal"/>
              <w:jc w:val="center"/>
            </w:pPr>
            <w:r>
              <w:t>119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94777,35</w:t>
            </w:r>
          </w:p>
        </w:tc>
      </w:tr>
      <w:tr w:rsidR="00577AB5">
        <w:tc>
          <w:tcPr>
            <w:tcW w:w="794" w:type="dxa"/>
          </w:tcPr>
          <w:p w:rsidR="00577AB5" w:rsidRDefault="00577AB5">
            <w:pPr>
              <w:pStyle w:val="ConsPlusNormal"/>
              <w:jc w:val="center"/>
            </w:pPr>
            <w:r>
              <w:t>440.</w:t>
            </w:r>
          </w:p>
        </w:tc>
        <w:tc>
          <w:tcPr>
            <w:tcW w:w="3005" w:type="dxa"/>
          </w:tcPr>
          <w:p w:rsidR="00577AB5" w:rsidRDefault="00577AB5">
            <w:pPr>
              <w:pStyle w:val="ConsPlusNormal"/>
            </w:pPr>
            <w:r>
              <w:t>г. Оренбург, ул. Мира, д. 12</w:t>
            </w:r>
          </w:p>
        </w:tc>
        <w:tc>
          <w:tcPr>
            <w:tcW w:w="1587" w:type="dxa"/>
          </w:tcPr>
          <w:p w:rsidR="00577AB5" w:rsidRDefault="00577AB5">
            <w:pPr>
              <w:pStyle w:val="ConsPlusNormal"/>
              <w:jc w:val="center"/>
            </w:pPr>
            <w:r>
              <w:t>4025,20</w:t>
            </w:r>
          </w:p>
        </w:tc>
        <w:tc>
          <w:tcPr>
            <w:tcW w:w="2551" w:type="dxa"/>
          </w:tcPr>
          <w:p w:rsidR="00577AB5" w:rsidRDefault="00577AB5">
            <w:pPr>
              <w:pStyle w:val="ConsPlusNormal"/>
              <w:jc w:val="center"/>
            </w:pPr>
            <w:r>
              <w:t>134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25750,32</w:t>
            </w:r>
          </w:p>
        </w:tc>
      </w:tr>
      <w:tr w:rsidR="00577AB5">
        <w:tc>
          <w:tcPr>
            <w:tcW w:w="794" w:type="dxa"/>
          </w:tcPr>
          <w:p w:rsidR="00577AB5" w:rsidRDefault="00577AB5">
            <w:pPr>
              <w:pStyle w:val="ConsPlusNormal"/>
              <w:jc w:val="center"/>
            </w:pPr>
            <w:r>
              <w:t>441.</w:t>
            </w:r>
          </w:p>
        </w:tc>
        <w:tc>
          <w:tcPr>
            <w:tcW w:w="3005" w:type="dxa"/>
          </w:tcPr>
          <w:p w:rsidR="00577AB5" w:rsidRDefault="00577AB5">
            <w:pPr>
              <w:pStyle w:val="ConsPlusNormal"/>
            </w:pPr>
            <w:r>
              <w:t>г. Оренбург, ул. Мусы Джалиля, д. 21</w:t>
            </w:r>
          </w:p>
        </w:tc>
        <w:tc>
          <w:tcPr>
            <w:tcW w:w="1587" w:type="dxa"/>
          </w:tcPr>
          <w:p w:rsidR="00577AB5" w:rsidRDefault="00577AB5">
            <w:pPr>
              <w:pStyle w:val="ConsPlusNormal"/>
              <w:jc w:val="center"/>
            </w:pPr>
            <w:r>
              <w:t>4547,20</w:t>
            </w:r>
          </w:p>
        </w:tc>
        <w:tc>
          <w:tcPr>
            <w:tcW w:w="2551" w:type="dxa"/>
          </w:tcPr>
          <w:p w:rsidR="00577AB5" w:rsidRDefault="00577AB5">
            <w:pPr>
              <w:pStyle w:val="ConsPlusNormal"/>
              <w:jc w:val="center"/>
            </w:pPr>
            <w:r>
              <w:t>112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68975,30</w:t>
            </w:r>
          </w:p>
        </w:tc>
      </w:tr>
      <w:tr w:rsidR="00577AB5">
        <w:tc>
          <w:tcPr>
            <w:tcW w:w="794" w:type="dxa"/>
          </w:tcPr>
          <w:p w:rsidR="00577AB5" w:rsidRDefault="00577AB5">
            <w:pPr>
              <w:pStyle w:val="ConsPlusNormal"/>
              <w:jc w:val="center"/>
            </w:pPr>
            <w:r>
              <w:t>442.</w:t>
            </w:r>
          </w:p>
        </w:tc>
        <w:tc>
          <w:tcPr>
            <w:tcW w:w="3005" w:type="dxa"/>
          </w:tcPr>
          <w:p w:rsidR="00577AB5" w:rsidRDefault="00577AB5">
            <w:pPr>
              <w:pStyle w:val="ConsPlusNormal"/>
            </w:pPr>
            <w:r>
              <w:t>г. Оренбург, ул. Набережная/пер. Дмитриевский, д. 20/1, литеры А3А4А5</w:t>
            </w:r>
          </w:p>
        </w:tc>
        <w:tc>
          <w:tcPr>
            <w:tcW w:w="1587" w:type="dxa"/>
          </w:tcPr>
          <w:p w:rsidR="00577AB5" w:rsidRDefault="00577AB5">
            <w:pPr>
              <w:pStyle w:val="ConsPlusNormal"/>
              <w:jc w:val="center"/>
            </w:pPr>
            <w:r>
              <w:t>273,20</w:t>
            </w:r>
          </w:p>
        </w:tc>
        <w:tc>
          <w:tcPr>
            <w:tcW w:w="2551" w:type="dxa"/>
          </w:tcPr>
          <w:p w:rsidR="00577AB5" w:rsidRDefault="00577AB5">
            <w:pPr>
              <w:pStyle w:val="ConsPlusNormal"/>
              <w:jc w:val="center"/>
            </w:pPr>
            <w:r>
              <w:t>11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90538,78</w:t>
            </w:r>
          </w:p>
        </w:tc>
      </w:tr>
      <w:tr w:rsidR="00577AB5">
        <w:tc>
          <w:tcPr>
            <w:tcW w:w="794" w:type="dxa"/>
          </w:tcPr>
          <w:p w:rsidR="00577AB5" w:rsidRDefault="00577AB5">
            <w:pPr>
              <w:pStyle w:val="ConsPlusNormal"/>
              <w:jc w:val="center"/>
            </w:pPr>
            <w:r>
              <w:t>443.</w:t>
            </w:r>
          </w:p>
        </w:tc>
        <w:tc>
          <w:tcPr>
            <w:tcW w:w="3005" w:type="dxa"/>
          </w:tcPr>
          <w:p w:rsidR="00577AB5" w:rsidRDefault="00577AB5">
            <w:pPr>
              <w:pStyle w:val="ConsPlusNormal"/>
            </w:pPr>
            <w:r>
              <w:t>г. Оренбург, ул. Народная, д. 12</w:t>
            </w:r>
          </w:p>
        </w:tc>
        <w:tc>
          <w:tcPr>
            <w:tcW w:w="1587" w:type="dxa"/>
          </w:tcPr>
          <w:p w:rsidR="00577AB5" w:rsidRDefault="00577AB5">
            <w:pPr>
              <w:pStyle w:val="ConsPlusNormal"/>
              <w:jc w:val="center"/>
            </w:pPr>
            <w:r>
              <w:t>5373,10</w:t>
            </w:r>
          </w:p>
        </w:tc>
        <w:tc>
          <w:tcPr>
            <w:tcW w:w="2551" w:type="dxa"/>
          </w:tcPr>
          <w:p w:rsidR="00577AB5" w:rsidRDefault="00577AB5">
            <w:pPr>
              <w:pStyle w:val="ConsPlusNormal"/>
              <w:jc w:val="center"/>
            </w:pPr>
            <w:r>
              <w:t>188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108383,58</w:t>
            </w:r>
          </w:p>
        </w:tc>
      </w:tr>
      <w:tr w:rsidR="00577AB5">
        <w:tc>
          <w:tcPr>
            <w:tcW w:w="794" w:type="dxa"/>
          </w:tcPr>
          <w:p w:rsidR="00577AB5" w:rsidRDefault="00577AB5">
            <w:pPr>
              <w:pStyle w:val="ConsPlusNormal"/>
              <w:jc w:val="center"/>
            </w:pPr>
            <w:r>
              <w:lastRenderedPageBreak/>
              <w:t>444.</w:t>
            </w:r>
          </w:p>
        </w:tc>
        <w:tc>
          <w:tcPr>
            <w:tcW w:w="3005" w:type="dxa"/>
          </w:tcPr>
          <w:p w:rsidR="00577AB5" w:rsidRDefault="00577AB5">
            <w:pPr>
              <w:pStyle w:val="ConsPlusNormal"/>
            </w:pPr>
            <w:r>
              <w:t>г. Оренбург, ул. Народная, д. 12/1</w:t>
            </w:r>
          </w:p>
        </w:tc>
        <w:tc>
          <w:tcPr>
            <w:tcW w:w="1587" w:type="dxa"/>
          </w:tcPr>
          <w:p w:rsidR="00577AB5" w:rsidRDefault="00577AB5">
            <w:pPr>
              <w:pStyle w:val="ConsPlusNormal"/>
              <w:jc w:val="center"/>
            </w:pPr>
            <w:r>
              <w:t>5387,80</w:t>
            </w:r>
          </w:p>
        </w:tc>
        <w:tc>
          <w:tcPr>
            <w:tcW w:w="2551" w:type="dxa"/>
          </w:tcPr>
          <w:p w:rsidR="00577AB5" w:rsidRDefault="00577AB5">
            <w:pPr>
              <w:pStyle w:val="ConsPlusNormal"/>
              <w:jc w:val="center"/>
            </w:pPr>
            <w:r>
              <w:t>189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181053,09</w:t>
            </w:r>
          </w:p>
        </w:tc>
      </w:tr>
      <w:tr w:rsidR="00577AB5">
        <w:tc>
          <w:tcPr>
            <w:tcW w:w="794" w:type="dxa"/>
          </w:tcPr>
          <w:p w:rsidR="00577AB5" w:rsidRDefault="00577AB5">
            <w:pPr>
              <w:pStyle w:val="ConsPlusNormal"/>
              <w:jc w:val="center"/>
            </w:pPr>
            <w:r>
              <w:t>445.</w:t>
            </w:r>
          </w:p>
        </w:tc>
        <w:tc>
          <w:tcPr>
            <w:tcW w:w="3005" w:type="dxa"/>
          </w:tcPr>
          <w:p w:rsidR="00577AB5" w:rsidRDefault="00577AB5">
            <w:pPr>
              <w:pStyle w:val="ConsPlusNormal"/>
            </w:pPr>
            <w:r>
              <w:t>г. Оренбург, ул. Народная, д. 12/2</w:t>
            </w:r>
          </w:p>
        </w:tc>
        <w:tc>
          <w:tcPr>
            <w:tcW w:w="1587" w:type="dxa"/>
          </w:tcPr>
          <w:p w:rsidR="00577AB5" w:rsidRDefault="00577AB5">
            <w:pPr>
              <w:pStyle w:val="ConsPlusNormal"/>
              <w:jc w:val="center"/>
            </w:pPr>
            <w:r>
              <w:t>5379,30</w:t>
            </w:r>
          </w:p>
        </w:tc>
        <w:tc>
          <w:tcPr>
            <w:tcW w:w="2551" w:type="dxa"/>
          </w:tcPr>
          <w:p w:rsidR="00577AB5" w:rsidRDefault="00577AB5">
            <w:pPr>
              <w:pStyle w:val="ConsPlusNormal"/>
              <w:jc w:val="center"/>
            </w:pPr>
            <w:r>
              <w:t>188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108439,19</w:t>
            </w:r>
          </w:p>
        </w:tc>
      </w:tr>
      <w:tr w:rsidR="00577AB5">
        <w:tc>
          <w:tcPr>
            <w:tcW w:w="794" w:type="dxa"/>
          </w:tcPr>
          <w:p w:rsidR="00577AB5" w:rsidRDefault="00577AB5">
            <w:pPr>
              <w:pStyle w:val="ConsPlusNormal"/>
              <w:jc w:val="center"/>
            </w:pPr>
            <w:r>
              <w:t>446.</w:t>
            </w:r>
          </w:p>
        </w:tc>
        <w:tc>
          <w:tcPr>
            <w:tcW w:w="3005" w:type="dxa"/>
          </w:tcPr>
          <w:p w:rsidR="00577AB5" w:rsidRDefault="00577AB5">
            <w:pPr>
              <w:pStyle w:val="ConsPlusNormal"/>
            </w:pPr>
            <w:r>
              <w:t>г. Оренбург, ул. Народная, д. 6</w:t>
            </w:r>
          </w:p>
        </w:tc>
        <w:tc>
          <w:tcPr>
            <w:tcW w:w="1587" w:type="dxa"/>
          </w:tcPr>
          <w:p w:rsidR="00577AB5" w:rsidRDefault="00577AB5">
            <w:pPr>
              <w:pStyle w:val="ConsPlusNormal"/>
              <w:jc w:val="center"/>
            </w:pPr>
            <w:r>
              <w:t>4896,70</w:t>
            </w:r>
          </w:p>
        </w:tc>
        <w:tc>
          <w:tcPr>
            <w:tcW w:w="2551" w:type="dxa"/>
          </w:tcPr>
          <w:p w:rsidR="00577AB5" w:rsidRDefault="00577AB5">
            <w:pPr>
              <w:pStyle w:val="ConsPlusNormal"/>
              <w:jc w:val="center"/>
            </w:pPr>
            <w:r>
              <w:t>172</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243989,80</w:t>
            </w:r>
          </w:p>
        </w:tc>
      </w:tr>
      <w:tr w:rsidR="00577AB5">
        <w:tc>
          <w:tcPr>
            <w:tcW w:w="794" w:type="dxa"/>
          </w:tcPr>
          <w:p w:rsidR="00577AB5" w:rsidRDefault="00577AB5">
            <w:pPr>
              <w:pStyle w:val="ConsPlusNormal"/>
              <w:jc w:val="center"/>
            </w:pPr>
            <w:r>
              <w:t>447.</w:t>
            </w:r>
          </w:p>
        </w:tc>
        <w:tc>
          <w:tcPr>
            <w:tcW w:w="3005" w:type="dxa"/>
          </w:tcPr>
          <w:p w:rsidR="00577AB5" w:rsidRDefault="00577AB5">
            <w:pPr>
              <w:pStyle w:val="ConsPlusNormal"/>
            </w:pPr>
            <w:r>
              <w:t>г. Оренбург, ул. Новая, д. 2/1</w:t>
            </w:r>
          </w:p>
        </w:tc>
        <w:tc>
          <w:tcPr>
            <w:tcW w:w="1587" w:type="dxa"/>
          </w:tcPr>
          <w:p w:rsidR="00577AB5" w:rsidRDefault="00577AB5">
            <w:pPr>
              <w:pStyle w:val="ConsPlusNormal"/>
              <w:jc w:val="center"/>
            </w:pPr>
            <w:r>
              <w:t>3881,10</w:t>
            </w:r>
          </w:p>
        </w:tc>
        <w:tc>
          <w:tcPr>
            <w:tcW w:w="2551" w:type="dxa"/>
          </w:tcPr>
          <w:p w:rsidR="00577AB5" w:rsidRDefault="00577AB5">
            <w:pPr>
              <w:pStyle w:val="ConsPlusNormal"/>
              <w:jc w:val="center"/>
            </w:pPr>
            <w:r>
              <w:t>133</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224948,00</w:t>
            </w:r>
          </w:p>
        </w:tc>
      </w:tr>
      <w:tr w:rsidR="00577AB5">
        <w:tc>
          <w:tcPr>
            <w:tcW w:w="794" w:type="dxa"/>
          </w:tcPr>
          <w:p w:rsidR="00577AB5" w:rsidRDefault="00577AB5">
            <w:pPr>
              <w:pStyle w:val="ConsPlusNormal"/>
              <w:jc w:val="center"/>
            </w:pPr>
            <w:r>
              <w:t>448.</w:t>
            </w:r>
          </w:p>
        </w:tc>
        <w:tc>
          <w:tcPr>
            <w:tcW w:w="3005" w:type="dxa"/>
          </w:tcPr>
          <w:p w:rsidR="00577AB5" w:rsidRDefault="00577AB5">
            <w:pPr>
              <w:pStyle w:val="ConsPlusNormal"/>
            </w:pPr>
            <w:r>
              <w:t>г. Оренбург, ул. Новая, д. 21/2</w:t>
            </w:r>
          </w:p>
        </w:tc>
        <w:tc>
          <w:tcPr>
            <w:tcW w:w="1587" w:type="dxa"/>
          </w:tcPr>
          <w:p w:rsidR="00577AB5" w:rsidRDefault="00577AB5">
            <w:pPr>
              <w:pStyle w:val="ConsPlusNormal"/>
              <w:jc w:val="center"/>
            </w:pPr>
            <w:r>
              <w:t>5786,10</w:t>
            </w:r>
          </w:p>
        </w:tc>
        <w:tc>
          <w:tcPr>
            <w:tcW w:w="2551" w:type="dxa"/>
          </w:tcPr>
          <w:p w:rsidR="00577AB5" w:rsidRDefault="00577AB5">
            <w:pPr>
              <w:pStyle w:val="ConsPlusNormal"/>
              <w:jc w:val="center"/>
            </w:pPr>
            <w:r>
              <w:t>166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25037,45</w:t>
            </w:r>
          </w:p>
        </w:tc>
      </w:tr>
      <w:tr w:rsidR="00577AB5">
        <w:tc>
          <w:tcPr>
            <w:tcW w:w="794" w:type="dxa"/>
          </w:tcPr>
          <w:p w:rsidR="00577AB5" w:rsidRDefault="00577AB5">
            <w:pPr>
              <w:pStyle w:val="ConsPlusNormal"/>
              <w:jc w:val="center"/>
            </w:pPr>
            <w:r>
              <w:t>449.</w:t>
            </w:r>
          </w:p>
        </w:tc>
        <w:tc>
          <w:tcPr>
            <w:tcW w:w="3005" w:type="dxa"/>
          </w:tcPr>
          <w:p w:rsidR="00577AB5" w:rsidRDefault="00577AB5">
            <w:pPr>
              <w:pStyle w:val="ConsPlusNormal"/>
            </w:pPr>
            <w:r>
              <w:t>г. Оренбург, ул. Ногина, д. 90</w:t>
            </w:r>
          </w:p>
        </w:tc>
        <w:tc>
          <w:tcPr>
            <w:tcW w:w="1587" w:type="dxa"/>
          </w:tcPr>
          <w:p w:rsidR="00577AB5" w:rsidRDefault="00577AB5">
            <w:pPr>
              <w:pStyle w:val="ConsPlusNormal"/>
              <w:jc w:val="center"/>
            </w:pPr>
            <w:r>
              <w:t>4369,90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292863,31</w:t>
            </w:r>
          </w:p>
        </w:tc>
      </w:tr>
      <w:tr w:rsidR="00577AB5">
        <w:tc>
          <w:tcPr>
            <w:tcW w:w="794" w:type="dxa"/>
          </w:tcPr>
          <w:p w:rsidR="00577AB5" w:rsidRDefault="00577AB5">
            <w:pPr>
              <w:pStyle w:val="ConsPlusNormal"/>
              <w:jc w:val="center"/>
            </w:pPr>
            <w:r>
              <w:t>450.</w:t>
            </w:r>
          </w:p>
        </w:tc>
        <w:tc>
          <w:tcPr>
            <w:tcW w:w="3005" w:type="dxa"/>
          </w:tcPr>
          <w:p w:rsidR="00577AB5" w:rsidRDefault="00577AB5">
            <w:pPr>
              <w:pStyle w:val="ConsPlusNormal"/>
            </w:pPr>
            <w:r>
              <w:t>г. Оренбург, ул. Ноябрьская, д. 54</w:t>
            </w:r>
          </w:p>
        </w:tc>
        <w:tc>
          <w:tcPr>
            <w:tcW w:w="1587" w:type="dxa"/>
          </w:tcPr>
          <w:p w:rsidR="00577AB5" w:rsidRDefault="00577AB5">
            <w:pPr>
              <w:pStyle w:val="ConsPlusNormal"/>
              <w:jc w:val="center"/>
            </w:pPr>
            <w:r>
              <w:t>3666,70</w:t>
            </w:r>
          </w:p>
        </w:tc>
        <w:tc>
          <w:tcPr>
            <w:tcW w:w="2551" w:type="dxa"/>
          </w:tcPr>
          <w:p w:rsidR="00577AB5" w:rsidRDefault="00577AB5">
            <w:pPr>
              <w:pStyle w:val="ConsPlusNormal"/>
              <w:jc w:val="center"/>
            </w:pPr>
            <w:r>
              <w:t>139</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220084,66</w:t>
            </w:r>
          </w:p>
        </w:tc>
      </w:tr>
      <w:tr w:rsidR="00577AB5">
        <w:tc>
          <w:tcPr>
            <w:tcW w:w="794" w:type="dxa"/>
          </w:tcPr>
          <w:p w:rsidR="00577AB5" w:rsidRDefault="00577AB5">
            <w:pPr>
              <w:pStyle w:val="ConsPlusNormal"/>
              <w:jc w:val="center"/>
            </w:pPr>
            <w:r>
              <w:t>451.</w:t>
            </w:r>
          </w:p>
        </w:tc>
        <w:tc>
          <w:tcPr>
            <w:tcW w:w="3005" w:type="dxa"/>
          </w:tcPr>
          <w:p w:rsidR="00577AB5" w:rsidRDefault="00577AB5">
            <w:pPr>
              <w:pStyle w:val="ConsPlusNormal"/>
            </w:pPr>
            <w:r>
              <w:t>г. Оренбург, ул. Одесская, д. 144</w:t>
            </w:r>
          </w:p>
        </w:tc>
        <w:tc>
          <w:tcPr>
            <w:tcW w:w="1587" w:type="dxa"/>
          </w:tcPr>
          <w:p w:rsidR="00577AB5" w:rsidRDefault="00577AB5">
            <w:pPr>
              <w:pStyle w:val="ConsPlusNormal"/>
              <w:jc w:val="center"/>
            </w:pPr>
            <w:r>
              <w:t>7609,70</w:t>
            </w:r>
          </w:p>
        </w:tc>
        <w:tc>
          <w:tcPr>
            <w:tcW w:w="2551" w:type="dxa"/>
          </w:tcPr>
          <w:p w:rsidR="00577AB5" w:rsidRDefault="00577AB5">
            <w:pPr>
              <w:pStyle w:val="ConsPlusNormal"/>
              <w:jc w:val="center"/>
            </w:pPr>
            <w:r>
              <w:t>214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18000,00</w:t>
            </w:r>
          </w:p>
        </w:tc>
      </w:tr>
      <w:tr w:rsidR="00577AB5">
        <w:tc>
          <w:tcPr>
            <w:tcW w:w="794" w:type="dxa"/>
          </w:tcPr>
          <w:p w:rsidR="00577AB5" w:rsidRDefault="00577AB5">
            <w:pPr>
              <w:pStyle w:val="ConsPlusNormal"/>
              <w:jc w:val="center"/>
            </w:pPr>
            <w:r>
              <w:t>452.</w:t>
            </w:r>
          </w:p>
        </w:tc>
        <w:tc>
          <w:tcPr>
            <w:tcW w:w="3005" w:type="dxa"/>
          </w:tcPr>
          <w:p w:rsidR="00577AB5" w:rsidRDefault="00577AB5">
            <w:pPr>
              <w:pStyle w:val="ConsPlusNormal"/>
            </w:pPr>
            <w:r>
              <w:t>г. Оренбург, ул. Орлова, д. 1</w:t>
            </w:r>
          </w:p>
        </w:tc>
        <w:tc>
          <w:tcPr>
            <w:tcW w:w="1587" w:type="dxa"/>
          </w:tcPr>
          <w:p w:rsidR="00577AB5" w:rsidRDefault="00577AB5">
            <w:pPr>
              <w:pStyle w:val="ConsPlusNormal"/>
              <w:jc w:val="center"/>
            </w:pPr>
            <w:r>
              <w:t>3365,20</w:t>
            </w:r>
          </w:p>
        </w:tc>
        <w:tc>
          <w:tcPr>
            <w:tcW w:w="2551" w:type="dxa"/>
          </w:tcPr>
          <w:p w:rsidR="00577AB5" w:rsidRDefault="00577AB5">
            <w:pPr>
              <w:pStyle w:val="ConsPlusNormal"/>
              <w:jc w:val="center"/>
            </w:pPr>
            <w:r>
              <w:t>95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60449,93</w:t>
            </w:r>
          </w:p>
        </w:tc>
      </w:tr>
      <w:tr w:rsidR="00577AB5">
        <w:tc>
          <w:tcPr>
            <w:tcW w:w="794" w:type="dxa"/>
          </w:tcPr>
          <w:p w:rsidR="00577AB5" w:rsidRDefault="00577AB5">
            <w:pPr>
              <w:pStyle w:val="ConsPlusNormal"/>
              <w:jc w:val="center"/>
            </w:pPr>
            <w:r>
              <w:t>453.</w:t>
            </w:r>
          </w:p>
        </w:tc>
        <w:tc>
          <w:tcPr>
            <w:tcW w:w="3005" w:type="dxa"/>
          </w:tcPr>
          <w:p w:rsidR="00577AB5" w:rsidRDefault="00577AB5">
            <w:pPr>
              <w:pStyle w:val="ConsPlusNormal"/>
            </w:pPr>
            <w:r>
              <w:t>г. Оренбург, ул. Орлова, д. 3</w:t>
            </w:r>
          </w:p>
        </w:tc>
        <w:tc>
          <w:tcPr>
            <w:tcW w:w="1587" w:type="dxa"/>
          </w:tcPr>
          <w:p w:rsidR="00577AB5" w:rsidRDefault="00577AB5">
            <w:pPr>
              <w:pStyle w:val="ConsPlusNormal"/>
              <w:jc w:val="center"/>
            </w:pPr>
            <w:r>
              <w:t>4112,40</w:t>
            </w:r>
          </w:p>
        </w:tc>
        <w:tc>
          <w:tcPr>
            <w:tcW w:w="2551" w:type="dxa"/>
          </w:tcPr>
          <w:p w:rsidR="00577AB5" w:rsidRDefault="00577AB5">
            <w:pPr>
              <w:pStyle w:val="ConsPlusNormal"/>
              <w:jc w:val="center"/>
            </w:pPr>
            <w:r>
              <w:t>169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76403,41</w:t>
            </w:r>
          </w:p>
        </w:tc>
      </w:tr>
      <w:tr w:rsidR="00577AB5">
        <w:tc>
          <w:tcPr>
            <w:tcW w:w="794" w:type="dxa"/>
          </w:tcPr>
          <w:p w:rsidR="00577AB5" w:rsidRDefault="00577AB5">
            <w:pPr>
              <w:pStyle w:val="ConsPlusNormal"/>
              <w:jc w:val="center"/>
            </w:pPr>
            <w:r>
              <w:t>454.</w:t>
            </w:r>
          </w:p>
        </w:tc>
        <w:tc>
          <w:tcPr>
            <w:tcW w:w="3005" w:type="dxa"/>
          </w:tcPr>
          <w:p w:rsidR="00577AB5" w:rsidRDefault="00577AB5">
            <w:pPr>
              <w:pStyle w:val="ConsPlusNormal"/>
            </w:pPr>
            <w:r>
              <w:t>г. Оренбург, ул. Орлова, д. 5</w:t>
            </w:r>
          </w:p>
        </w:tc>
        <w:tc>
          <w:tcPr>
            <w:tcW w:w="1587" w:type="dxa"/>
          </w:tcPr>
          <w:p w:rsidR="00577AB5" w:rsidRDefault="00577AB5">
            <w:pPr>
              <w:pStyle w:val="ConsPlusNormal"/>
              <w:jc w:val="center"/>
            </w:pPr>
            <w:r>
              <w:t>4190,60</w:t>
            </w:r>
          </w:p>
        </w:tc>
        <w:tc>
          <w:tcPr>
            <w:tcW w:w="2551" w:type="dxa"/>
          </w:tcPr>
          <w:p w:rsidR="00577AB5" w:rsidRDefault="00577AB5">
            <w:pPr>
              <w:pStyle w:val="ConsPlusNormal"/>
              <w:jc w:val="center"/>
            </w:pPr>
            <w:r>
              <w:t>134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64006,43</w:t>
            </w:r>
          </w:p>
        </w:tc>
      </w:tr>
      <w:tr w:rsidR="00577AB5">
        <w:tc>
          <w:tcPr>
            <w:tcW w:w="794" w:type="dxa"/>
          </w:tcPr>
          <w:p w:rsidR="00577AB5" w:rsidRDefault="00577AB5">
            <w:pPr>
              <w:pStyle w:val="ConsPlusNormal"/>
              <w:jc w:val="center"/>
            </w:pPr>
            <w:r>
              <w:t>455.</w:t>
            </w:r>
          </w:p>
        </w:tc>
        <w:tc>
          <w:tcPr>
            <w:tcW w:w="3005" w:type="dxa"/>
          </w:tcPr>
          <w:p w:rsidR="00577AB5" w:rsidRDefault="00577AB5">
            <w:pPr>
              <w:pStyle w:val="ConsPlusNormal"/>
            </w:pPr>
            <w:r>
              <w:t>г. Оренбург, ул. Орская, д. 47</w:t>
            </w:r>
          </w:p>
        </w:tc>
        <w:tc>
          <w:tcPr>
            <w:tcW w:w="1587" w:type="dxa"/>
          </w:tcPr>
          <w:p w:rsidR="00577AB5" w:rsidRDefault="00577AB5">
            <w:pPr>
              <w:pStyle w:val="ConsPlusNormal"/>
              <w:jc w:val="center"/>
            </w:pPr>
            <w:r>
              <w:t>4578,10</w:t>
            </w:r>
          </w:p>
        </w:tc>
        <w:tc>
          <w:tcPr>
            <w:tcW w:w="2551" w:type="dxa"/>
          </w:tcPr>
          <w:p w:rsidR="00577AB5" w:rsidRDefault="00577AB5">
            <w:pPr>
              <w:pStyle w:val="ConsPlusNormal"/>
              <w:jc w:val="center"/>
            </w:pPr>
            <w:r>
              <w:t>152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98668,93</w:t>
            </w:r>
          </w:p>
        </w:tc>
      </w:tr>
      <w:tr w:rsidR="00577AB5">
        <w:tc>
          <w:tcPr>
            <w:tcW w:w="794" w:type="dxa"/>
          </w:tcPr>
          <w:p w:rsidR="00577AB5" w:rsidRDefault="00577AB5">
            <w:pPr>
              <w:pStyle w:val="ConsPlusNormal"/>
              <w:jc w:val="center"/>
            </w:pPr>
            <w:r>
              <w:t>456.</w:t>
            </w:r>
          </w:p>
        </w:tc>
        <w:tc>
          <w:tcPr>
            <w:tcW w:w="3005" w:type="dxa"/>
          </w:tcPr>
          <w:p w:rsidR="00577AB5" w:rsidRDefault="00577AB5">
            <w:pPr>
              <w:pStyle w:val="ConsPlusNormal"/>
            </w:pPr>
            <w:r>
              <w:t>г. Оренбург, ул. Плеханова, д. 4</w:t>
            </w:r>
          </w:p>
        </w:tc>
        <w:tc>
          <w:tcPr>
            <w:tcW w:w="1587" w:type="dxa"/>
          </w:tcPr>
          <w:p w:rsidR="00577AB5" w:rsidRDefault="00577AB5">
            <w:pPr>
              <w:pStyle w:val="ConsPlusNormal"/>
              <w:jc w:val="center"/>
            </w:pPr>
            <w:r>
              <w:t>5692,80</w:t>
            </w:r>
          </w:p>
        </w:tc>
        <w:tc>
          <w:tcPr>
            <w:tcW w:w="2551" w:type="dxa"/>
          </w:tcPr>
          <w:p w:rsidR="00577AB5" w:rsidRDefault="00577AB5">
            <w:pPr>
              <w:pStyle w:val="ConsPlusNormal"/>
              <w:jc w:val="center"/>
            </w:pPr>
            <w:r>
              <w:t>189</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324722,63</w:t>
            </w:r>
          </w:p>
        </w:tc>
      </w:tr>
      <w:tr w:rsidR="00577AB5">
        <w:tc>
          <w:tcPr>
            <w:tcW w:w="794" w:type="dxa"/>
          </w:tcPr>
          <w:p w:rsidR="00577AB5" w:rsidRDefault="00577AB5">
            <w:pPr>
              <w:pStyle w:val="ConsPlusNormal"/>
              <w:jc w:val="center"/>
            </w:pPr>
            <w:r>
              <w:t>457.</w:t>
            </w:r>
          </w:p>
        </w:tc>
        <w:tc>
          <w:tcPr>
            <w:tcW w:w="3005" w:type="dxa"/>
          </w:tcPr>
          <w:p w:rsidR="00577AB5" w:rsidRDefault="00577AB5">
            <w:pPr>
              <w:pStyle w:val="ConsPlusNormal"/>
            </w:pPr>
            <w:r>
              <w:t>г. Оренбург, ул. Плеханова, д. 4а</w:t>
            </w:r>
          </w:p>
        </w:tc>
        <w:tc>
          <w:tcPr>
            <w:tcW w:w="1587" w:type="dxa"/>
          </w:tcPr>
          <w:p w:rsidR="00577AB5" w:rsidRDefault="00577AB5">
            <w:pPr>
              <w:pStyle w:val="ConsPlusNormal"/>
              <w:jc w:val="center"/>
            </w:pPr>
            <w:r>
              <w:t>5352,30</w:t>
            </w:r>
          </w:p>
        </w:tc>
        <w:tc>
          <w:tcPr>
            <w:tcW w:w="2551" w:type="dxa"/>
          </w:tcPr>
          <w:p w:rsidR="00577AB5" w:rsidRDefault="00577AB5">
            <w:pPr>
              <w:pStyle w:val="ConsPlusNormal"/>
              <w:jc w:val="center"/>
            </w:pPr>
            <w:r>
              <w:t>178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72387,31</w:t>
            </w:r>
          </w:p>
        </w:tc>
      </w:tr>
      <w:tr w:rsidR="00577AB5">
        <w:tc>
          <w:tcPr>
            <w:tcW w:w="794" w:type="dxa"/>
          </w:tcPr>
          <w:p w:rsidR="00577AB5" w:rsidRDefault="00577AB5">
            <w:pPr>
              <w:pStyle w:val="ConsPlusNormal"/>
              <w:jc w:val="center"/>
            </w:pPr>
            <w:r>
              <w:t>458.</w:t>
            </w:r>
          </w:p>
        </w:tc>
        <w:tc>
          <w:tcPr>
            <w:tcW w:w="3005" w:type="dxa"/>
          </w:tcPr>
          <w:p w:rsidR="00577AB5" w:rsidRDefault="00577AB5">
            <w:pPr>
              <w:pStyle w:val="ConsPlusNormal"/>
            </w:pPr>
            <w:r>
              <w:t>г. Оренбург, ул. Полигонная, д. 1/1</w:t>
            </w:r>
          </w:p>
        </w:tc>
        <w:tc>
          <w:tcPr>
            <w:tcW w:w="1587" w:type="dxa"/>
          </w:tcPr>
          <w:p w:rsidR="00577AB5" w:rsidRDefault="00577AB5">
            <w:pPr>
              <w:pStyle w:val="ConsPlusNormal"/>
              <w:jc w:val="center"/>
            </w:pPr>
            <w:r>
              <w:t>13033,80</w:t>
            </w:r>
          </w:p>
        </w:tc>
        <w:tc>
          <w:tcPr>
            <w:tcW w:w="2551" w:type="dxa"/>
          </w:tcPr>
          <w:p w:rsidR="00577AB5" w:rsidRDefault="00577AB5">
            <w:pPr>
              <w:pStyle w:val="ConsPlusNormal"/>
              <w:jc w:val="center"/>
            </w:pPr>
            <w:r>
              <w:t>467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29099,78</w:t>
            </w:r>
          </w:p>
        </w:tc>
      </w:tr>
      <w:tr w:rsidR="00577AB5">
        <w:tc>
          <w:tcPr>
            <w:tcW w:w="794" w:type="dxa"/>
          </w:tcPr>
          <w:p w:rsidR="00577AB5" w:rsidRDefault="00577AB5">
            <w:pPr>
              <w:pStyle w:val="ConsPlusNormal"/>
              <w:jc w:val="center"/>
            </w:pPr>
            <w:r>
              <w:lastRenderedPageBreak/>
              <w:t>459.</w:t>
            </w:r>
          </w:p>
        </w:tc>
        <w:tc>
          <w:tcPr>
            <w:tcW w:w="3005" w:type="dxa"/>
          </w:tcPr>
          <w:p w:rsidR="00577AB5" w:rsidRDefault="00577AB5">
            <w:pPr>
              <w:pStyle w:val="ConsPlusNormal"/>
            </w:pPr>
            <w:r>
              <w:t>г. Оренбург, ул. Пороховая, д. 2</w:t>
            </w:r>
          </w:p>
        </w:tc>
        <w:tc>
          <w:tcPr>
            <w:tcW w:w="1587" w:type="dxa"/>
          </w:tcPr>
          <w:p w:rsidR="00577AB5" w:rsidRDefault="00577AB5">
            <w:pPr>
              <w:pStyle w:val="ConsPlusNormal"/>
              <w:jc w:val="center"/>
            </w:pPr>
            <w:r>
              <w:t>5414,30</w:t>
            </w:r>
          </w:p>
        </w:tc>
        <w:tc>
          <w:tcPr>
            <w:tcW w:w="2551" w:type="dxa"/>
          </w:tcPr>
          <w:p w:rsidR="00577AB5" w:rsidRDefault="00577AB5">
            <w:pPr>
              <w:pStyle w:val="ConsPlusNormal"/>
              <w:jc w:val="center"/>
            </w:pPr>
            <w:r>
              <w:t>137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85899,72</w:t>
            </w:r>
          </w:p>
        </w:tc>
      </w:tr>
      <w:tr w:rsidR="00577AB5">
        <w:tc>
          <w:tcPr>
            <w:tcW w:w="794" w:type="dxa"/>
          </w:tcPr>
          <w:p w:rsidR="00577AB5" w:rsidRDefault="00577AB5">
            <w:pPr>
              <w:pStyle w:val="ConsPlusNormal"/>
              <w:jc w:val="center"/>
            </w:pPr>
            <w:r>
              <w:t>460.</w:t>
            </w:r>
          </w:p>
        </w:tc>
        <w:tc>
          <w:tcPr>
            <w:tcW w:w="3005" w:type="dxa"/>
          </w:tcPr>
          <w:p w:rsidR="00577AB5" w:rsidRDefault="00577AB5">
            <w:pPr>
              <w:pStyle w:val="ConsPlusNormal"/>
            </w:pPr>
            <w:r>
              <w:t>г. Оренбург, ул. Постникова, д. 12, литеры АА3</w:t>
            </w:r>
          </w:p>
        </w:tc>
        <w:tc>
          <w:tcPr>
            <w:tcW w:w="1587" w:type="dxa"/>
          </w:tcPr>
          <w:p w:rsidR="00577AB5" w:rsidRDefault="00577AB5">
            <w:pPr>
              <w:pStyle w:val="ConsPlusNormal"/>
              <w:jc w:val="center"/>
            </w:pPr>
            <w:r>
              <w:t>198,70</w:t>
            </w:r>
          </w:p>
        </w:tc>
        <w:tc>
          <w:tcPr>
            <w:tcW w:w="2551" w:type="dxa"/>
          </w:tcPr>
          <w:p w:rsidR="00577AB5" w:rsidRDefault="00577AB5">
            <w:pPr>
              <w:pStyle w:val="ConsPlusNormal"/>
              <w:jc w:val="center"/>
            </w:pPr>
            <w:r>
              <w:t>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65849,38</w:t>
            </w:r>
          </w:p>
        </w:tc>
      </w:tr>
      <w:tr w:rsidR="00577AB5">
        <w:tc>
          <w:tcPr>
            <w:tcW w:w="794" w:type="dxa"/>
          </w:tcPr>
          <w:p w:rsidR="00577AB5" w:rsidRDefault="00577AB5">
            <w:pPr>
              <w:pStyle w:val="ConsPlusNormal"/>
              <w:jc w:val="center"/>
            </w:pPr>
            <w:r>
              <w:t>461.</w:t>
            </w:r>
          </w:p>
        </w:tc>
        <w:tc>
          <w:tcPr>
            <w:tcW w:w="3005" w:type="dxa"/>
          </w:tcPr>
          <w:p w:rsidR="00577AB5" w:rsidRDefault="00577AB5">
            <w:pPr>
              <w:pStyle w:val="ConsPlusNormal"/>
            </w:pPr>
            <w:r>
              <w:t>г. Оренбург, ул. Потехина, д. 30</w:t>
            </w:r>
          </w:p>
        </w:tc>
        <w:tc>
          <w:tcPr>
            <w:tcW w:w="1587" w:type="dxa"/>
          </w:tcPr>
          <w:p w:rsidR="00577AB5" w:rsidRDefault="00577AB5">
            <w:pPr>
              <w:pStyle w:val="ConsPlusNormal"/>
              <w:jc w:val="center"/>
            </w:pPr>
            <w:r>
              <w:t>6093,30</w:t>
            </w:r>
          </w:p>
        </w:tc>
        <w:tc>
          <w:tcPr>
            <w:tcW w:w="2551" w:type="dxa"/>
          </w:tcPr>
          <w:p w:rsidR="00577AB5" w:rsidRDefault="00577AB5">
            <w:pPr>
              <w:pStyle w:val="ConsPlusNormal"/>
              <w:jc w:val="center"/>
            </w:pPr>
            <w:r>
              <w:t>184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88129,21</w:t>
            </w:r>
          </w:p>
        </w:tc>
      </w:tr>
      <w:tr w:rsidR="00577AB5">
        <w:tc>
          <w:tcPr>
            <w:tcW w:w="794" w:type="dxa"/>
          </w:tcPr>
          <w:p w:rsidR="00577AB5" w:rsidRDefault="00577AB5">
            <w:pPr>
              <w:pStyle w:val="ConsPlusNormal"/>
              <w:jc w:val="center"/>
            </w:pPr>
            <w:r>
              <w:t>462.</w:t>
            </w:r>
          </w:p>
        </w:tc>
        <w:tc>
          <w:tcPr>
            <w:tcW w:w="3005" w:type="dxa"/>
          </w:tcPr>
          <w:p w:rsidR="00577AB5" w:rsidRDefault="00577AB5">
            <w:pPr>
              <w:pStyle w:val="ConsPlusNormal"/>
            </w:pPr>
            <w:r>
              <w:t>г. Оренбург, ул. Пролетарская, д. 216а</w:t>
            </w:r>
          </w:p>
        </w:tc>
        <w:tc>
          <w:tcPr>
            <w:tcW w:w="1587" w:type="dxa"/>
          </w:tcPr>
          <w:p w:rsidR="00577AB5" w:rsidRDefault="00577AB5">
            <w:pPr>
              <w:pStyle w:val="ConsPlusNormal"/>
              <w:jc w:val="center"/>
            </w:pPr>
            <w:r>
              <w:t>1653,50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57038,21</w:t>
            </w:r>
          </w:p>
        </w:tc>
      </w:tr>
      <w:tr w:rsidR="00577AB5">
        <w:tc>
          <w:tcPr>
            <w:tcW w:w="794" w:type="dxa"/>
          </w:tcPr>
          <w:p w:rsidR="00577AB5" w:rsidRDefault="00577AB5">
            <w:pPr>
              <w:pStyle w:val="ConsPlusNormal"/>
              <w:jc w:val="center"/>
            </w:pPr>
            <w:r>
              <w:t>463.</w:t>
            </w:r>
          </w:p>
        </w:tc>
        <w:tc>
          <w:tcPr>
            <w:tcW w:w="3005" w:type="dxa"/>
          </w:tcPr>
          <w:p w:rsidR="00577AB5" w:rsidRDefault="00577AB5">
            <w:pPr>
              <w:pStyle w:val="ConsPlusNormal"/>
            </w:pPr>
            <w:r>
              <w:t>г. Оренбург, ул. Пролетарская, д. 4, литеры АА1А6</w:t>
            </w:r>
          </w:p>
        </w:tc>
        <w:tc>
          <w:tcPr>
            <w:tcW w:w="1587" w:type="dxa"/>
          </w:tcPr>
          <w:p w:rsidR="00577AB5" w:rsidRDefault="00577AB5">
            <w:pPr>
              <w:pStyle w:val="ConsPlusNormal"/>
              <w:jc w:val="center"/>
            </w:pPr>
            <w:r>
              <w:t>901,20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651961,85</w:t>
            </w:r>
          </w:p>
        </w:tc>
      </w:tr>
      <w:tr w:rsidR="00577AB5">
        <w:tc>
          <w:tcPr>
            <w:tcW w:w="794" w:type="dxa"/>
          </w:tcPr>
          <w:p w:rsidR="00577AB5" w:rsidRDefault="00577AB5">
            <w:pPr>
              <w:pStyle w:val="ConsPlusNormal"/>
              <w:jc w:val="center"/>
            </w:pPr>
            <w:r>
              <w:t>464.</w:t>
            </w:r>
          </w:p>
        </w:tc>
        <w:tc>
          <w:tcPr>
            <w:tcW w:w="3005" w:type="dxa"/>
          </w:tcPr>
          <w:p w:rsidR="00577AB5" w:rsidRDefault="00577AB5">
            <w:pPr>
              <w:pStyle w:val="ConsPlusNormal"/>
            </w:pPr>
            <w:r>
              <w:t>г. Оренбург, ул. Пролетарская, д. 50, литеры АА1</w:t>
            </w:r>
          </w:p>
        </w:tc>
        <w:tc>
          <w:tcPr>
            <w:tcW w:w="1587" w:type="dxa"/>
          </w:tcPr>
          <w:p w:rsidR="00577AB5" w:rsidRDefault="00577AB5">
            <w:pPr>
              <w:pStyle w:val="ConsPlusNormal"/>
              <w:jc w:val="center"/>
            </w:pPr>
            <w:r>
              <w:t>612,50</w:t>
            </w:r>
          </w:p>
        </w:tc>
        <w:tc>
          <w:tcPr>
            <w:tcW w:w="2551" w:type="dxa"/>
          </w:tcPr>
          <w:p w:rsidR="00577AB5" w:rsidRDefault="00577AB5">
            <w:pPr>
              <w:pStyle w:val="ConsPlusNormal"/>
              <w:jc w:val="center"/>
            </w:pPr>
            <w:r>
              <w:t>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625782,20</w:t>
            </w:r>
          </w:p>
        </w:tc>
      </w:tr>
      <w:tr w:rsidR="00577AB5">
        <w:tc>
          <w:tcPr>
            <w:tcW w:w="794" w:type="dxa"/>
          </w:tcPr>
          <w:p w:rsidR="00577AB5" w:rsidRDefault="00577AB5">
            <w:pPr>
              <w:pStyle w:val="ConsPlusNormal"/>
              <w:jc w:val="center"/>
            </w:pPr>
            <w:r>
              <w:t>465.</w:t>
            </w:r>
          </w:p>
        </w:tc>
        <w:tc>
          <w:tcPr>
            <w:tcW w:w="3005" w:type="dxa"/>
          </w:tcPr>
          <w:p w:rsidR="00577AB5" w:rsidRDefault="00577AB5">
            <w:pPr>
              <w:pStyle w:val="ConsPlusNormal"/>
            </w:pPr>
            <w:r>
              <w:t>г. Оренбург, ул. Пролетарская/ул. Комсомольская, д. 34/21, литеры АА1А2</w:t>
            </w:r>
          </w:p>
        </w:tc>
        <w:tc>
          <w:tcPr>
            <w:tcW w:w="1587" w:type="dxa"/>
          </w:tcPr>
          <w:p w:rsidR="00577AB5" w:rsidRDefault="00577AB5">
            <w:pPr>
              <w:pStyle w:val="ConsPlusNormal"/>
              <w:jc w:val="center"/>
            </w:pPr>
            <w:r>
              <w:t>491,00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132372,92</w:t>
            </w:r>
          </w:p>
        </w:tc>
      </w:tr>
      <w:tr w:rsidR="00577AB5">
        <w:tc>
          <w:tcPr>
            <w:tcW w:w="794" w:type="dxa"/>
          </w:tcPr>
          <w:p w:rsidR="00577AB5" w:rsidRDefault="00577AB5">
            <w:pPr>
              <w:pStyle w:val="ConsPlusNormal"/>
              <w:jc w:val="center"/>
            </w:pPr>
            <w:r>
              <w:t>466.</w:t>
            </w:r>
          </w:p>
        </w:tc>
        <w:tc>
          <w:tcPr>
            <w:tcW w:w="3005" w:type="dxa"/>
          </w:tcPr>
          <w:p w:rsidR="00577AB5" w:rsidRDefault="00577AB5">
            <w:pPr>
              <w:pStyle w:val="ConsPlusNormal"/>
            </w:pPr>
            <w:r>
              <w:t>г. Оренбург, ул. Пролетарская/ул. Правды/пер. Дмитриевский, д. 8/9 - 11/29, литеры А2А3А4А6А8</w:t>
            </w:r>
          </w:p>
        </w:tc>
        <w:tc>
          <w:tcPr>
            <w:tcW w:w="1587" w:type="dxa"/>
          </w:tcPr>
          <w:p w:rsidR="00577AB5" w:rsidRDefault="00577AB5">
            <w:pPr>
              <w:pStyle w:val="ConsPlusNormal"/>
              <w:jc w:val="center"/>
            </w:pPr>
            <w:r>
              <w:t>558,60</w:t>
            </w:r>
          </w:p>
        </w:tc>
        <w:tc>
          <w:tcPr>
            <w:tcW w:w="2551" w:type="dxa"/>
          </w:tcPr>
          <w:p w:rsidR="00577AB5" w:rsidRDefault="00577AB5">
            <w:pPr>
              <w:pStyle w:val="ConsPlusNormal"/>
              <w:jc w:val="center"/>
            </w:pPr>
            <w:r>
              <w:t>13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137158,73</w:t>
            </w:r>
          </w:p>
        </w:tc>
      </w:tr>
      <w:tr w:rsidR="00577AB5">
        <w:tc>
          <w:tcPr>
            <w:tcW w:w="794" w:type="dxa"/>
          </w:tcPr>
          <w:p w:rsidR="00577AB5" w:rsidRDefault="00577AB5">
            <w:pPr>
              <w:pStyle w:val="ConsPlusNormal"/>
              <w:jc w:val="center"/>
            </w:pPr>
            <w:r>
              <w:t>467.</w:t>
            </w:r>
          </w:p>
        </w:tc>
        <w:tc>
          <w:tcPr>
            <w:tcW w:w="3005" w:type="dxa"/>
          </w:tcPr>
          <w:p w:rsidR="00577AB5" w:rsidRDefault="00577AB5">
            <w:pPr>
              <w:pStyle w:val="ConsPlusNormal"/>
            </w:pPr>
            <w:r>
              <w:t>г. Оренбург, ул. Пролетарская/ул. Правды/пер. Дмитриевский, д. 8/9 - 11/29, литеры АА1</w:t>
            </w:r>
          </w:p>
        </w:tc>
        <w:tc>
          <w:tcPr>
            <w:tcW w:w="1587" w:type="dxa"/>
          </w:tcPr>
          <w:p w:rsidR="00577AB5" w:rsidRDefault="00577AB5">
            <w:pPr>
              <w:pStyle w:val="ConsPlusNormal"/>
              <w:jc w:val="center"/>
            </w:pPr>
            <w:r>
              <w:t>634,50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144149,71</w:t>
            </w:r>
          </w:p>
        </w:tc>
      </w:tr>
      <w:tr w:rsidR="00577AB5">
        <w:tc>
          <w:tcPr>
            <w:tcW w:w="794" w:type="dxa"/>
          </w:tcPr>
          <w:p w:rsidR="00577AB5" w:rsidRDefault="00577AB5">
            <w:pPr>
              <w:pStyle w:val="ConsPlusNormal"/>
              <w:jc w:val="center"/>
            </w:pPr>
            <w:r>
              <w:t>468.</w:t>
            </w:r>
          </w:p>
        </w:tc>
        <w:tc>
          <w:tcPr>
            <w:tcW w:w="3005" w:type="dxa"/>
          </w:tcPr>
          <w:p w:rsidR="00577AB5" w:rsidRDefault="00577AB5">
            <w:pPr>
              <w:pStyle w:val="ConsPlusNormal"/>
            </w:pPr>
            <w:r>
              <w:t xml:space="preserve">г. Оренбург, ул. </w:t>
            </w:r>
            <w:r>
              <w:lastRenderedPageBreak/>
              <w:t>Пролетарская/ул. Советская, д. 29/44, литеры АВ</w:t>
            </w:r>
          </w:p>
        </w:tc>
        <w:tc>
          <w:tcPr>
            <w:tcW w:w="1587" w:type="dxa"/>
          </w:tcPr>
          <w:p w:rsidR="00577AB5" w:rsidRDefault="00577AB5">
            <w:pPr>
              <w:pStyle w:val="ConsPlusNormal"/>
              <w:jc w:val="center"/>
            </w:pPr>
            <w:r>
              <w:lastRenderedPageBreak/>
              <w:t>286,10</w:t>
            </w:r>
          </w:p>
        </w:tc>
        <w:tc>
          <w:tcPr>
            <w:tcW w:w="2551" w:type="dxa"/>
          </w:tcPr>
          <w:p w:rsidR="00577AB5" w:rsidRDefault="00577AB5">
            <w:pPr>
              <w:pStyle w:val="ConsPlusNormal"/>
              <w:jc w:val="center"/>
            </w:pPr>
            <w:r>
              <w:t>11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142743,80</w:t>
            </w:r>
          </w:p>
        </w:tc>
      </w:tr>
      <w:tr w:rsidR="00577AB5">
        <w:tc>
          <w:tcPr>
            <w:tcW w:w="794" w:type="dxa"/>
          </w:tcPr>
          <w:p w:rsidR="00577AB5" w:rsidRDefault="00577AB5">
            <w:pPr>
              <w:pStyle w:val="ConsPlusNormal"/>
              <w:jc w:val="center"/>
            </w:pPr>
            <w:r>
              <w:lastRenderedPageBreak/>
              <w:t>469.</w:t>
            </w:r>
          </w:p>
        </w:tc>
        <w:tc>
          <w:tcPr>
            <w:tcW w:w="3005" w:type="dxa"/>
          </w:tcPr>
          <w:p w:rsidR="00577AB5" w:rsidRDefault="00577AB5">
            <w:pPr>
              <w:pStyle w:val="ConsPlusNormal"/>
            </w:pPr>
            <w:r>
              <w:t>г. Оренбург, ул. Пролетарская/ул. Советская/ул. Краснознаменная, д. 31/46/23, литеры Б1Б2</w:t>
            </w:r>
          </w:p>
        </w:tc>
        <w:tc>
          <w:tcPr>
            <w:tcW w:w="1587" w:type="dxa"/>
          </w:tcPr>
          <w:p w:rsidR="00577AB5" w:rsidRDefault="00577AB5">
            <w:pPr>
              <w:pStyle w:val="ConsPlusNormal"/>
              <w:jc w:val="center"/>
            </w:pPr>
            <w:r>
              <w:t>475,50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160340,50</w:t>
            </w:r>
          </w:p>
        </w:tc>
      </w:tr>
      <w:tr w:rsidR="00577AB5">
        <w:tc>
          <w:tcPr>
            <w:tcW w:w="794" w:type="dxa"/>
          </w:tcPr>
          <w:p w:rsidR="00577AB5" w:rsidRDefault="00577AB5">
            <w:pPr>
              <w:pStyle w:val="ConsPlusNormal"/>
              <w:jc w:val="center"/>
            </w:pPr>
            <w:r>
              <w:t>470.</w:t>
            </w:r>
          </w:p>
        </w:tc>
        <w:tc>
          <w:tcPr>
            <w:tcW w:w="3005" w:type="dxa"/>
          </w:tcPr>
          <w:p w:rsidR="00577AB5" w:rsidRDefault="00577AB5">
            <w:pPr>
              <w:pStyle w:val="ConsPlusNormal"/>
            </w:pPr>
            <w:r>
              <w:t>г. Оренбург, ул. Промышленная, д. 10</w:t>
            </w:r>
          </w:p>
        </w:tc>
        <w:tc>
          <w:tcPr>
            <w:tcW w:w="1587" w:type="dxa"/>
          </w:tcPr>
          <w:p w:rsidR="00577AB5" w:rsidRDefault="00577AB5">
            <w:pPr>
              <w:pStyle w:val="ConsPlusNormal"/>
              <w:jc w:val="center"/>
            </w:pPr>
            <w:r>
              <w:t>16847,60</w:t>
            </w:r>
          </w:p>
        </w:tc>
        <w:tc>
          <w:tcPr>
            <w:tcW w:w="2551" w:type="dxa"/>
          </w:tcPr>
          <w:p w:rsidR="00577AB5" w:rsidRDefault="00577AB5">
            <w:pPr>
              <w:pStyle w:val="ConsPlusNormal"/>
              <w:jc w:val="center"/>
            </w:pPr>
            <w:r>
              <w:t>452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155964,29</w:t>
            </w:r>
          </w:p>
        </w:tc>
      </w:tr>
      <w:tr w:rsidR="00577AB5">
        <w:tc>
          <w:tcPr>
            <w:tcW w:w="794" w:type="dxa"/>
          </w:tcPr>
          <w:p w:rsidR="00577AB5" w:rsidRDefault="00577AB5">
            <w:pPr>
              <w:pStyle w:val="ConsPlusNormal"/>
              <w:jc w:val="center"/>
            </w:pPr>
            <w:r>
              <w:t>471.</w:t>
            </w:r>
          </w:p>
        </w:tc>
        <w:tc>
          <w:tcPr>
            <w:tcW w:w="3005" w:type="dxa"/>
          </w:tcPr>
          <w:p w:rsidR="00577AB5" w:rsidRDefault="00577AB5">
            <w:pPr>
              <w:pStyle w:val="ConsPlusNormal"/>
            </w:pPr>
            <w:r>
              <w:t>г. Оренбург, ул. Просторная, д. 12</w:t>
            </w:r>
          </w:p>
        </w:tc>
        <w:tc>
          <w:tcPr>
            <w:tcW w:w="1587" w:type="dxa"/>
          </w:tcPr>
          <w:p w:rsidR="00577AB5" w:rsidRDefault="00577AB5">
            <w:pPr>
              <w:pStyle w:val="ConsPlusNormal"/>
              <w:jc w:val="center"/>
            </w:pPr>
            <w:r>
              <w:t>4191,50</w:t>
            </w:r>
          </w:p>
        </w:tc>
        <w:tc>
          <w:tcPr>
            <w:tcW w:w="2551" w:type="dxa"/>
          </w:tcPr>
          <w:p w:rsidR="00577AB5" w:rsidRDefault="00577AB5">
            <w:pPr>
              <w:pStyle w:val="ConsPlusNormal"/>
              <w:jc w:val="center"/>
            </w:pPr>
            <w:r>
              <w:t>115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67467,98</w:t>
            </w:r>
          </w:p>
        </w:tc>
      </w:tr>
      <w:tr w:rsidR="00577AB5">
        <w:tc>
          <w:tcPr>
            <w:tcW w:w="794" w:type="dxa"/>
          </w:tcPr>
          <w:p w:rsidR="00577AB5" w:rsidRDefault="00577AB5">
            <w:pPr>
              <w:pStyle w:val="ConsPlusNormal"/>
              <w:jc w:val="center"/>
            </w:pPr>
            <w:r>
              <w:t>472.</w:t>
            </w:r>
          </w:p>
        </w:tc>
        <w:tc>
          <w:tcPr>
            <w:tcW w:w="3005" w:type="dxa"/>
          </w:tcPr>
          <w:p w:rsidR="00577AB5" w:rsidRDefault="00577AB5">
            <w:pPr>
              <w:pStyle w:val="ConsPlusNormal"/>
            </w:pPr>
            <w:r>
              <w:t>г. Оренбург, ул. Просторная, д. 14/1</w:t>
            </w:r>
          </w:p>
        </w:tc>
        <w:tc>
          <w:tcPr>
            <w:tcW w:w="1587" w:type="dxa"/>
          </w:tcPr>
          <w:p w:rsidR="00577AB5" w:rsidRDefault="00577AB5">
            <w:pPr>
              <w:pStyle w:val="ConsPlusNormal"/>
              <w:jc w:val="center"/>
            </w:pPr>
            <w:r>
              <w:t>8399,10</w:t>
            </w:r>
          </w:p>
        </w:tc>
        <w:tc>
          <w:tcPr>
            <w:tcW w:w="2551" w:type="dxa"/>
          </w:tcPr>
          <w:p w:rsidR="00577AB5" w:rsidRDefault="00577AB5">
            <w:pPr>
              <w:pStyle w:val="ConsPlusNormal"/>
              <w:jc w:val="center"/>
            </w:pPr>
            <w:r>
              <w:t>314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26501,97</w:t>
            </w:r>
          </w:p>
        </w:tc>
      </w:tr>
      <w:tr w:rsidR="00577AB5">
        <w:tc>
          <w:tcPr>
            <w:tcW w:w="794" w:type="dxa"/>
          </w:tcPr>
          <w:p w:rsidR="00577AB5" w:rsidRDefault="00577AB5">
            <w:pPr>
              <w:pStyle w:val="ConsPlusNormal"/>
              <w:jc w:val="center"/>
            </w:pPr>
            <w:r>
              <w:t>473.</w:t>
            </w:r>
          </w:p>
        </w:tc>
        <w:tc>
          <w:tcPr>
            <w:tcW w:w="3005" w:type="dxa"/>
          </w:tcPr>
          <w:p w:rsidR="00577AB5" w:rsidRDefault="00577AB5">
            <w:pPr>
              <w:pStyle w:val="ConsPlusNormal"/>
            </w:pPr>
            <w:r>
              <w:t>г. Оренбург, ул. Просторная, д. 16</w:t>
            </w:r>
          </w:p>
        </w:tc>
        <w:tc>
          <w:tcPr>
            <w:tcW w:w="1587" w:type="dxa"/>
          </w:tcPr>
          <w:p w:rsidR="00577AB5" w:rsidRDefault="00577AB5">
            <w:pPr>
              <w:pStyle w:val="ConsPlusNormal"/>
              <w:jc w:val="center"/>
            </w:pPr>
            <w:r>
              <w:t>12391,10</w:t>
            </w:r>
          </w:p>
        </w:tc>
        <w:tc>
          <w:tcPr>
            <w:tcW w:w="2551" w:type="dxa"/>
          </w:tcPr>
          <w:p w:rsidR="00577AB5" w:rsidRDefault="00577AB5">
            <w:pPr>
              <w:pStyle w:val="ConsPlusNormal"/>
              <w:jc w:val="center"/>
            </w:pPr>
            <w:r>
              <w:t>407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223093,46</w:t>
            </w:r>
          </w:p>
        </w:tc>
      </w:tr>
      <w:tr w:rsidR="00577AB5">
        <w:tc>
          <w:tcPr>
            <w:tcW w:w="794" w:type="dxa"/>
          </w:tcPr>
          <w:p w:rsidR="00577AB5" w:rsidRDefault="00577AB5">
            <w:pPr>
              <w:pStyle w:val="ConsPlusNormal"/>
              <w:jc w:val="center"/>
            </w:pPr>
            <w:r>
              <w:t>474.</w:t>
            </w:r>
          </w:p>
        </w:tc>
        <w:tc>
          <w:tcPr>
            <w:tcW w:w="3005" w:type="dxa"/>
          </w:tcPr>
          <w:p w:rsidR="00577AB5" w:rsidRDefault="00577AB5">
            <w:pPr>
              <w:pStyle w:val="ConsPlusNormal"/>
            </w:pPr>
            <w:r>
              <w:t>г. Оренбург, ул. Просторная, д. 6</w:t>
            </w:r>
          </w:p>
        </w:tc>
        <w:tc>
          <w:tcPr>
            <w:tcW w:w="1587" w:type="dxa"/>
          </w:tcPr>
          <w:p w:rsidR="00577AB5" w:rsidRDefault="00577AB5">
            <w:pPr>
              <w:pStyle w:val="ConsPlusNormal"/>
              <w:jc w:val="center"/>
            </w:pPr>
            <w:r>
              <w:t>5087,30</w:t>
            </w:r>
          </w:p>
        </w:tc>
        <w:tc>
          <w:tcPr>
            <w:tcW w:w="2551" w:type="dxa"/>
          </w:tcPr>
          <w:p w:rsidR="00577AB5" w:rsidRDefault="00577AB5">
            <w:pPr>
              <w:pStyle w:val="ConsPlusNormal"/>
              <w:jc w:val="center"/>
            </w:pPr>
            <w:r>
              <w:t>216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49777,56</w:t>
            </w:r>
          </w:p>
        </w:tc>
      </w:tr>
      <w:tr w:rsidR="00577AB5">
        <w:tc>
          <w:tcPr>
            <w:tcW w:w="794" w:type="dxa"/>
          </w:tcPr>
          <w:p w:rsidR="00577AB5" w:rsidRDefault="00577AB5">
            <w:pPr>
              <w:pStyle w:val="ConsPlusNormal"/>
              <w:jc w:val="center"/>
            </w:pPr>
            <w:r>
              <w:t>475.</w:t>
            </w:r>
          </w:p>
        </w:tc>
        <w:tc>
          <w:tcPr>
            <w:tcW w:w="3005" w:type="dxa"/>
          </w:tcPr>
          <w:p w:rsidR="00577AB5" w:rsidRDefault="00577AB5">
            <w:pPr>
              <w:pStyle w:val="ConsPlusNormal"/>
            </w:pPr>
            <w:r>
              <w:t>г. Оренбург, ул. Просторная, д. 6/2</w:t>
            </w:r>
          </w:p>
        </w:tc>
        <w:tc>
          <w:tcPr>
            <w:tcW w:w="1587" w:type="dxa"/>
          </w:tcPr>
          <w:p w:rsidR="00577AB5" w:rsidRDefault="00577AB5">
            <w:pPr>
              <w:pStyle w:val="ConsPlusNormal"/>
              <w:jc w:val="center"/>
            </w:pPr>
            <w:r>
              <w:t>7258,40</w:t>
            </w:r>
          </w:p>
        </w:tc>
        <w:tc>
          <w:tcPr>
            <w:tcW w:w="2551" w:type="dxa"/>
          </w:tcPr>
          <w:p w:rsidR="00577AB5" w:rsidRDefault="00577AB5">
            <w:pPr>
              <w:pStyle w:val="ConsPlusNormal"/>
              <w:jc w:val="center"/>
            </w:pPr>
            <w:r>
              <w:t>193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125887,56</w:t>
            </w:r>
          </w:p>
        </w:tc>
      </w:tr>
      <w:tr w:rsidR="00577AB5">
        <w:tc>
          <w:tcPr>
            <w:tcW w:w="794" w:type="dxa"/>
          </w:tcPr>
          <w:p w:rsidR="00577AB5" w:rsidRDefault="00577AB5">
            <w:pPr>
              <w:pStyle w:val="ConsPlusNormal"/>
              <w:jc w:val="center"/>
            </w:pPr>
            <w:r>
              <w:t>476.</w:t>
            </w:r>
          </w:p>
        </w:tc>
        <w:tc>
          <w:tcPr>
            <w:tcW w:w="3005" w:type="dxa"/>
          </w:tcPr>
          <w:p w:rsidR="00577AB5" w:rsidRDefault="00577AB5">
            <w:pPr>
              <w:pStyle w:val="ConsPlusNormal"/>
            </w:pPr>
            <w:r>
              <w:t>г. Оренбург, ул. Пушкинская, д. 37а, литеры АА1А2</w:t>
            </w:r>
          </w:p>
        </w:tc>
        <w:tc>
          <w:tcPr>
            <w:tcW w:w="1587" w:type="dxa"/>
          </w:tcPr>
          <w:p w:rsidR="00577AB5" w:rsidRDefault="00577AB5">
            <w:pPr>
              <w:pStyle w:val="ConsPlusNormal"/>
              <w:jc w:val="center"/>
            </w:pPr>
            <w:r>
              <w:t>316,30</w:t>
            </w:r>
          </w:p>
        </w:tc>
        <w:tc>
          <w:tcPr>
            <w:tcW w:w="2551" w:type="dxa"/>
          </w:tcPr>
          <w:p w:rsidR="00577AB5" w:rsidRDefault="00577AB5">
            <w:pPr>
              <w:pStyle w:val="ConsPlusNormal"/>
              <w:jc w:val="center"/>
            </w:pPr>
            <w:r>
              <w:t>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104822,18</w:t>
            </w:r>
          </w:p>
        </w:tc>
      </w:tr>
      <w:tr w:rsidR="00577AB5">
        <w:tc>
          <w:tcPr>
            <w:tcW w:w="794" w:type="dxa"/>
          </w:tcPr>
          <w:p w:rsidR="00577AB5" w:rsidRDefault="00577AB5">
            <w:pPr>
              <w:pStyle w:val="ConsPlusNormal"/>
              <w:jc w:val="center"/>
            </w:pPr>
            <w:r>
              <w:t>477.</w:t>
            </w:r>
          </w:p>
        </w:tc>
        <w:tc>
          <w:tcPr>
            <w:tcW w:w="3005" w:type="dxa"/>
          </w:tcPr>
          <w:p w:rsidR="00577AB5" w:rsidRDefault="00577AB5">
            <w:pPr>
              <w:pStyle w:val="ConsPlusNormal"/>
            </w:pPr>
            <w:r>
              <w:t>г. Оренбург, ул. Пушкинская, д. 43, литера А2</w:t>
            </w:r>
          </w:p>
        </w:tc>
        <w:tc>
          <w:tcPr>
            <w:tcW w:w="1587" w:type="dxa"/>
          </w:tcPr>
          <w:p w:rsidR="00577AB5" w:rsidRDefault="00577AB5">
            <w:pPr>
              <w:pStyle w:val="ConsPlusNormal"/>
              <w:jc w:val="center"/>
            </w:pPr>
            <w:r>
              <w:t>911,20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62241,24</w:t>
            </w:r>
          </w:p>
        </w:tc>
      </w:tr>
      <w:tr w:rsidR="00577AB5">
        <w:tc>
          <w:tcPr>
            <w:tcW w:w="794" w:type="dxa"/>
          </w:tcPr>
          <w:p w:rsidR="00577AB5" w:rsidRDefault="00577AB5">
            <w:pPr>
              <w:pStyle w:val="ConsPlusNormal"/>
              <w:jc w:val="center"/>
            </w:pPr>
            <w:r>
              <w:t>478.</w:t>
            </w:r>
          </w:p>
        </w:tc>
        <w:tc>
          <w:tcPr>
            <w:tcW w:w="3005" w:type="dxa"/>
          </w:tcPr>
          <w:p w:rsidR="00577AB5" w:rsidRDefault="00577AB5">
            <w:pPr>
              <w:pStyle w:val="ConsPlusNormal"/>
            </w:pPr>
            <w:r>
              <w:t>г. Оренбург, ул. Пушкинская, д. 9</w:t>
            </w:r>
          </w:p>
        </w:tc>
        <w:tc>
          <w:tcPr>
            <w:tcW w:w="1587" w:type="dxa"/>
          </w:tcPr>
          <w:p w:rsidR="00577AB5" w:rsidRDefault="00577AB5">
            <w:pPr>
              <w:pStyle w:val="ConsPlusNormal"/>
              <w:jc w:val="center"/>
            </w:pPr>
            <w:r>
              <w:t>4431,00</w:t>
            </w:r>
          </w:p>
        </w:tc>
        <w:tc>
          <w:tcPr>
            <w:tcW w:w="2551" w:type="dxa"/>
          </w:tcPr>
          <w:p w:rsidR="00577AB5" w:rsidRDefault="00577AB5">
            <w:pPr>
              <w:pStyle w:val="ConsPlusNormal"/>
              <w:jc w:val="center"/>
            </w:pPr>
            <w:r>
              <w:t>113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219277,88</w:t>
            </w:r>
          </w:p>
        </w:tc>
      </w:tr>
      <w:tr w:rsidR="00577AB5">
        <w:tc>
          <w:tcPr>
            <w:tcW w:w="794" w:type="dxa"/>
          </w:tcPr>
          <w:p w:rsidR="00577AB5" w:rsidRDefault="00577AB5">
            <w:pPr>
              <w:pStyle w:val="ConsPlusNormal"/>
              <w:jc w:val="center"/>
            </w:pPr>
            <w:r>
              <w:lastRenderedPageBreak/>
              <w:t>479.</w:t>
            </w:r>
          </w:p>
        </w:tc>
        <w:tc>
          <w:tcPr>
            <w:tcW w:w="3005" w:type="dxa"/>
          </w:tcPr>
          <w:p w:rsidR="00577AB5" w:rsidRDefault="00577AB5">
            <w:pPr>
              <w:pStyle w:val="ConsPlusNormal"/>
            </w:pPr>
            <w:r>
              <w:t>г. Оренбург, ул. Родимцева, д. 14/1</w:t>
            </w:r>
          </w:p>
        </w:tc>
        <w:tc>
          <w:tcPr>
            <w:tcW w:w="1587" w:type="dxa"/>
          </w:tcPr>
          <w:p w:rsidR="00577AB5" w:rsidRDefault="00577AB5">
            <w:pPr>
              <w:pStyle w:val="ConsPlusNormal"/>
              <w:jc w:val="center"/>
            </w:pPr>
            <w:r>
              <w:t>4985,10</w:t>
            </w:r>
          </w:p>
        </w:tc>
        <w:tc>
          <w:tcPr>
            <w:tcW w:w="2551" w:type="dxa"/>
          </w:tcPr>
          <w:p w:rsidR="00577AB5" w:rsidRDefault="00577AB5">
            <w:pPr>
              <w:pStyle w:val="ConsPlusNormal"/>
              <w:jc w:val="center"/>
            </w:pPr>
            <w:r>
              <w:t>153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97870,51</w:t>
            </w:r>
          </w:p>
        </w:tc>
      </w:tr>
      <w:tr w:rsidR="00577AB5">
        <w:tc>
          <w:tcPr>
            <w:tcW w:w="794" w:type="dxa"/>
          </w:tcPr>
          <w:p w:rsidR="00577AB5" w:rsidRDefault="00577AB5">
            <w:pPr>
              <w:pStyle w:val="ConsPlusNormal"/>
              <w:jc w:val="center"/>
            </w:pPr>
            <w:r>
              <w:t>480.</w:t>
            </w:r>
          </w:p>
        </w:tc>
        <w:tc>
          <w:tcPr>
            <w:tcW w:w="3005" w:type="dxa"/>
          </w:tcPr>
          <w:p w:rsidR="00577AB5" w:rsidRDefault="00577AB5">
            <w:pPr>
              <w:pStyle w:val="ConsPlusNormal"/>
            </w:pPr>
            <w:r>
              <w:t>г. Оренбург, ул. Родимцева, д. 18/2</w:t>
            </w:r>
          </w:p>
        </w:tc>
        <w:tc>
          <w:tcPr>
            <w:tcW w:w="1587" w:type="dxa"/>
          </w:tcPr>
          <w:p w:rsidR="00577AB5" w:rsidRDefault="00577AB5">
            <w:pPr>
              <w:pStyle w:val="ConsPlusNormal"/>
              <w:jc w:val="center"/>
            </w:pPr>
            <w:r>
              <w:t>4010,20</w:t>
            </w:r>
          </w:p>
        </w:tc>
        <w:tc>
          <w:tcPr>
            <w:tcW w:w="2551" w:type="dxa"/>
          </w:tcPr>
          <w:p w:rsidR="00577AB5" w:rsidRDefault="00577AB5">
            <w:pPr>
              <w:pStyle w:val="ConsPlusNormal"/>
              <w:jc w:val="center"/>
            </w:pPr>
            <w:r>
              <w:t>132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46589,16</w:t>
            </w:r>
          </w:p>
        </w:tc>
      </w:tr>
      <w:tr w:rsidR="00577AB5">
        <w:tc>
          <w:tcPr>
            <w:tcW w:w="794" w:type="dxa"/>
          </w:tcPr>
          <w:p w:rsidR="00577AB5" w:rsidRDefault="00577AB5">
            <w:pPr>
              <w:pStyle w:val="ConsPlusNormal"/>
              <w:jc w:val="center"/>
            </w:pPr>
            <w:r>
              <w:t>481.</w:t>
            </w:r>
          </w:p>
        </w:tc>
        <w:tc>
          <w:tcPr>
            <w:tcW w:w="3005" w:type="dxa"/>
          </w:tcPr>
          <w:p w:rsidR="00577AB5" w:rsidRDefault="00577AB5">
            <w:pPr>
              <w:pStyle w:val="ConsPlusNormal"/>
            </w:pPr>
            <w:r>
              <w:t>г. Оренбург, ул. Родимцева, д. 8</w:t>
            </w:r>
          </w:p>
        </w:tc>
        <w:tc>
          <w:tcPr>
            <w:tcW w:w="1587" w:type="dxa"/>
          </w:tcPr>
          <w:p w:rsidR="00577AB5" w:rsidRDefault="00577AB5">
            <w:pPr>
              <w:pStyle w:val="ConsPlusNormal"/>
              <w:jc w:val="center"/>
            </w:pPr>
            <w:r>
              <w:t>8320,80</w:t>
            </w:r>
          </w:p>
        </w:tc>
        <w:tc>
          <w:tcPr>
            <w:tcW w:w="2551" w:type="dxa"/>
          </w:tcPr>
          <w:p w:rsidR="00577AB5" w:rsidRDefault="00577AB5">
            <w:pPr>
              <w:pStyle w:val="ConsPlusNormal"/>
              <w:jc w:val="center"/>
            </w:pPr>
            <w:r>
              <w:t>143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166285,95</w:t>
            </w:r>
          </w:p>
        </w:tc>
      </w:tr>
      <w:tr w:rsidR="00577AB5">
        <w:tc>
          <w:tcPr>
            <w:tcW w:w="794" w:type="dxa"/>
          </w:tcPr>
          <w:p w:rsidR="00577AB5" w:rsidRDefault="00577AB5">
            <w:pPr>
              <w:pStyle w:val="ConsPlusNormal"/>
              <w:jc w:val="center"/>
            </w:pPr>
            <w:r>
              <w:t>482.</w:t>
            </w:r>
          </w:p>
        </w:tc>
        <w:tc>
          <w:tcPr>
            <w:tcW w:w="3005" w:type="dxa"/>
          </w:tcPr>
          <w:p w:rsidR="00577AB5" w:rsidRDefault="00577AB5">
            <w:pPr>
              <w:pStyle w:val="ConsPlusNormal"/>
            </w:pPr>
            <w:r>
              <w:t>г. Оренбург, ул. С. Лазо, д. 11</w:t>
            </w:r>
          </w:p>
        </w:tc>
        <w:tc>
          <w:tcPr>
            <w:tcW w:w="1587" w:type="dxa"/>
          </w:tcPr>
          <w:p w:rsidR="00577AB5" w:rsidRDefault="00577AB5">
            <w:pPr>
              <w:pStyle w:val="ConsPlusNormal"/>
              <w:jc w:val="center"/>
            </w:pPr>
            <w:r>
              <w:t>10665,60</w:t>
            </w:r>
          </w:p>
        </w:tc>
        <w:tc>
          <w:tcPr>
            <w:tcW w:w="2551" w:type="dxa"/>
          </w:tcPr>
          <w:p w:rsidR="00577AB5" w:rsidRDefault="00577AB5">
            <w:pPr>
              <w:pStyle w:val="ConsPlusNormal"/>
              <w:jc w:val="center"/>
            </w:pPr>
            <w:r>
              <w:t>384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27772,40</w:t>
            </w:r>
          </w:p>
        </w:tc>
      </w:tr>
      <w:tr w:rsidR="00577AB5">
        <w:tc>
          <w:tcPr>
            <w:tcW w:w="794" w:type="dxa"/>
          </w:tcPr>
          <w:p w:rsidR="00577AB5" w:rsidRDefault="00577AB5">
            <w:pPr>
              <w:pStyle w:val="ConsPlusNormal"/>
              <w:jc w:val="center"/>
            </w:pPr>
            <w:r>
              <w:t>483.</w:t>
            </w:r>
          </w:p>
        </w:tc>
        <w:tc>
          <w:tcPr>
            <w:tcW w:w="3005" w:type="dxa"/>
          </w:tcPr>
          <w:p w:rsidR="00577AB5" w:rsidRDefault="00577AB5">
            <w:pPr>
              <w:pStyle w:val="ConsPlusNormal"/>
            </w:pPr>
            <w:r>
              <w:t>г. Оренбург, ул. С. Лазо, д. 17</w:t>
            </w:r>
          </w:p>
        </w:tc>
        <w:tc>
          <w:tcPr>
            <w:tcW w:w="1587" w:type="dxa"/>
          </w:tcPr>
          <w:p w:rsidR="00577AB5" w:rsidRDefault="00577AB5">
            <w:pPr>
              <w:pStyle w:val="ConsPlusNormal"/>
              <w:jc w:val="center"/>
            </w:pPr>
            <w:r>
              <w:t>24703,30</w:t>
            </w:r>
          </w:p>
        </w:tc>
        <w:tc>
          <w:tcPr>
            <w:tcW w:w="2551" w:type="dxa"/>
          </w:tcPr>
          <w:p w:rsidR="00577AB5" w:rsidRDefault="00577AB5">
            <w:pPr>
              <w:pStyle w:val="ConsPlusNormal"/>
              <w:jc w:val="center"/>
            </w:pPr>
            <w:r>
              <w:t>744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43089,87</w:t>
            </w:r>
          </w:p>
        </w:tc>
      </w:tr>
      <w:tr w:rsidR="00577AB5">
        <w:tc>
          <w:tcPr>
            <w:tcW w:w="794" w:type="dxa"/>
          </w:tcPr>
          <w:p w:rsidR="00577AB5" w:rsidRDefault="00577AB5">
            <w:pPr>
              <w:pStyle w:val="ConsPlusNormal"/>
              <w:jc w:val="center"/>
            </w:pPr>
            <w:r>
              <w:t>484.</w:t>
            </w:r>
          </w:p>
        </w:tc>
        <w:tc>
          <w:tcPr>
            <w:tcW w:w="3005" w:type="dxa"/>
          </w:tcPr>
          <w:p w:rsidR="00577AB5" w:rsidRDefault="00577AB5">
            <w:pPr>
              <w:pStyle w:val="ConsPlusNormal"/>
            </w:pPr>
            <w:r>
              <w:t>г. Оренбург, ул. С. Лазо, д. 8/1</w:t>
            </w:r>
          </w:p>
        </w:tc>
        <w:tc>
          <w:tcPr>
            <w:tcW w:w="1587" w:type="dxa"/>
          </w:tcPr>
          <w:p w:rsidR="00577AB5" w:rsidRDefault="00577AB5">
            <w:pPr>
              <w:pStyle w:val="ConsPlusNormal"/>
              <w:jc w:val="center"/>
            </w:pPr>
            <w:r>
              <w:t>13606,80</w:t>
            </w:r>
          </w:p>
        </w:tc>
        <w:tc>
          <w:tcPr>
            <w:tcW w:w="2551" w:type="dxa"/>
          </w:tcPr>
          <w:p w:rsidR="00577AB5" w:rsidRDefault="00577AB5">
            <w:pPr>
              <w:pStyle w:val="ConsPlusNormal"/>
              <w:jc w:val="center"/>
            </w:pPr>
            <w:r>
              <w:t>465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29421,52</w:t>
            </w:r>
          </w:p>
        </w:tc>
      </w:tr>
      <w:tr w:rsidR="00577AB5">
        <w:tc>
          <w:tcPr>
            <w:tcW w:w="794" w:type="dxa"/>
          </w:tcPr>
          <w:p w:rsidR="00577AB5" w:rsidRDefault="00577AB5">
            <w:pPr>
              <w:pStyle w:val="ConsPlusNormal"/>
              <w:jc w:val="center"/>
            </w:pPr>
            <w:r>
              <w:t>485.</w:t>
            </w:r>
          </w:p>
        </w:tc>
        <w:tc>
          <w:tcPr>
            <w:tcW w:w="3005" w:type="dxa"/>
          </w:tcPr>
          <w:p w:rsidR="00577AB5" w:rsidRDefault="00577AB5">
            <w:pPr>
              <w:pStyle w:val="ConsPlusNormal"/>
            </w:pPr>
            <w:r>
              <w:t>г. Оренбург, ул. Салмышская, д. 1</w:t>
            </w:r>
          </w:p>
        </w:tc>
        <w:tc>
          <w:tcPr>
            <w:tcW w:w="1587" w:type="dxa"/>
          </w:tcPr>
          <w:p w:rsidR="00577AB5" w:rsidRDefault="00577AB5">
            <w:pPr>
              <w:pStyle w:val="ConsPlusNormal"/>
              <w:jc w:val="center"/>
            </w:pPr>
            <w:r>
              <w:t>15067,50</w:t>
            </w:r>
          </w:p>
        </w:tc>
        <w:tc>
          <w:tcPr>
            <w:tcW w:w="2551" w:type="dxa"/>
          </w:tcPr>
          <w:p w:rsidR="00577AB5" w:rsidRDefault="00577AB5">
            <w:pPr>
              <w:pStyle w:val="ConsPlusNormal"/>
              <w:jc w:val="center"/>
            </w:pPr>
            <w:r>
              <w:t>508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118084,03</w:t>
            </w:r>
          </w:p>
        </w:tc>
      </w:tr>
      <w:tr w:rsidR="00577AB5">
        <w:tc>
          <w:tcPr>
            <w:tcW w:w="794" w:type="dxa"/>
          </w:tcPr>
          <w:p w:rsidR="00577AB5" w:rsidRDefault="00577AB5">
            <w:pPr>
              <w:pStyle w:val="ConsPlusNormal"/>
              <w:jc w:val="center"/>
            </w:pPr>
            <w:r>
              <w:t>486.</w:t>
            </w:r>
          </w:p>
        </w:tc>
        <w:tc>
          <w:tcPr>
            <w:tcW w:w="3005" w:type="dxa"/>
          </w:tcPr>
          <w:p w:rsidR="00577AB5" w:rsidRDefault="00577AB5">
            <w:pPr>
              <w:pStyle w:val="ConsPlusNormal"/>
            </w:pPr>
            <w:r>
              <w:t>г. Оренбург, ул. Салмышская, д. 10/1</w:t>
            </w:r>
          </w:p>
        </w:tc>
        <w:tc>
          <w:tcPr>
            <w:tcW w:w="1587" w:type="dxa"/>
          </w:tcPr>
          <w:p w:rsidR="00577AB5" w:rsidRDefault="00577AB5">
            <w:pPr>
              <w:pStyle w:val="ConsPlusNormal"/>
              <w:jc w:val="center"/>
            </w:pPr>
            <w:r>
              <w:t>4236,30</w:t>
            </w:r>
          </w:p>
        </w:tc>
        <w:tc>
          <w:tcPr>
            <w:tcW w:w="2551" w:type="dxa"/>
          </w:tcPr>
          <w:p w:rsidR="00577AB5" w:rsidRDefault="00577AB5">
            <w:pPr>
              <w:pStyle w:val="ConsPlusNormal"/>
              <w:jc w:val="center"/>
            </w:pPr>
            <w:r>
              <w:t>126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136029,21</w:t>
            </w:r>
          </w:p>
        </w:tc>
      </w:tr>
      <w:tr w:rsidR="00577AB5">
        <w:tc>
          <w:tcPr>
            <w:tcW w:w="794" w:type="dxa"/>
          </w:tcPr>
          <w:p w:rsidR="00577AB5" w:rsidRDefault="00577AB5">
            <w:pPr>
              <w:pStyle w:val="ConsPlusNormal"/>
              <w:jc w:val="center"/>
            </w:pPr>
            <w:r>
              <w:t>487.</w:t>
            </w:r>
          </w:p>
        </w:tc>
        <w:tc>
          <w:tcPr>
            <w:tcW w:w="3005" w:type="dxa"/>
          </w:tcPr>
          <w:p w:rsidR="00577AB5" w:rsidRDefault="00577AB5">
            <w:pPr>
              <w:pStyle w:val="ConsPlusNormal"/>
            </w:pPr>
            <w:r>
              <w:t>г. Оренбург, ул. Салмышская, д. 12</w:t>
            </w:r>
          </w:p>
        </w:tc>
        <w:tc>
          <w:tcPr>
            <w:tcW w:w="1587" w:type="dxa"/>
          </w:tcPr>
          <w:p w:rsidR="00577AB5" w:rsidRDefault="00577AB5">
            <w:pPr>
              <w:pStyle w:val="ConsPlusNormal"/>
              <w:jc w:val="center"/>
            </w:pPr>
            <w:r>
              <w:t>4185,90</w:t>
            </w:r>
          </w:p>
        </w:tc>
        <w:tc>
          <w:tcPr>
            <w:tcW w:w="2551" w:type="dxa"/>
          </w:tcPr>
          <w:p w:rsidR="00577AB5" w:rsidRDefault="00577AB5">
            <w:pPr>
              <w:pStyle w:val="ConsPlusNormal"/>
              <w:jc w:val="center"/>
            </w:pPr>
            <w:r>
              <w:t>114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124646,73</w:t>
            </w:r>
          </w:p>
        </w:tc>
      </w:tr>
      <w:tr w:rsidR="00577AB5">
        <w:tc>
          <w:tcPr>
            <w:tcW w:w="794" w:type="dxa"/>
          </w:tcPr>
          <w:p w:rsidR="00577AB5" w:rsidRDefault="00577AB5">
            <w:pPr>
              <w:pStyle w:val="ConsPlusNormal"/>
              <w:jc w:val="center"/>
            </w:pPr>
            <w:r>
              <w:t>488.</w:t>
            </w:r>
          </w:p>
        </w:tc>
        <w:tc>
          <w:tcPr>
            <w:tcW w:w="3005" w:type="dxa"/>
          </w:tcPr>
          <w:p w:rsidR="00577AB5" w:rsidRDefault="00577AB5">
            <w:pPr>
              <w:pStyle w:val="ConsPlusNormal"/>
            </w:pPr>
            <w:r>
              <w:t>г. Оренбург, ул. Салмышская, д. 14</w:t>
            </w:r>
          </w:p>
        </w:tc>
        <w:tc>
          <w:tcPr>
            <w:tcW w:w="1587" w:type="dxa"/>
          </w:tcPr>
          <w:p w:rsidR="00577AB5" w:rsidRDefault="00577AB5">
            <w:pPr>
              <w:pStyle w:val="ConsPlusNormal"/>
              <w:jc w:val="center"/>
            </w:pPr>
            <w:r>
              <w:t>8948,20</w:t>
            </w:r>
          </w:p>
        </w:tc>
        <w:tc>
          <w:tcPr>
            <w:tcW w:w="2551" w:type="dxa"/>
          </w:tcPr>
          <w:p w:rsidR="00577AB5" w:rsidRDefault="00577AB5">
            <w:pPr>
              <w:pStyle w:val="ConsPlusNormal"/>
              <w:jc w:val="center"/>
            </w:pPr>
            <w:r>
              <w:t>236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168143,02</w:t>
            </w:r>
          </w:p>
        </w:tc>
      </w:tr>
      <w:tr w:rsidR="00577AB5">
        <w:tc>
          <w:tcPr>
            <w:tcW w:w="794" w:type="dxa"/>
          </w:tcPr>
          <w:p w:rsidR="00577AB5" w:rsidRDefault="00577AB5">
            <w:pPr>
              <w:pStyle w:val="ConsPlusNormal"/>
              <w:jc w:val="center"/>
            </w:pPr>
            <w:r>
              <w:t>489.</w:t>
            </w:r>
          </w:p>
        </w:tc>
        <w:tc>
          <w:tcPr>
            <w:tcW w:w="3005" w:type="dxa"/>
          </w:tcPr>
          <w:p w:rsidR="00577AB5" w:rsidRDefault="00577AB5">
            <w:pPr>
              <w:pStyle w:val="ConsPlusNormal"/>
            </w:pPr>
            <w:r>
              <w:t>г. Оренбург, ул. Салмышская, д. 28</w:t>
            </w:r>
          </w:p>
        </w:tc>
        <w:tc>
          <w:tcPr>
            <w:tcW w:w="1587" w:type="dxa"/>
          </w:tcPr>
          <w:p w:rsidR="00577AB5" w:rsidRDefault="00577AB5">
            <w:pPr>
              <w:pStyle w:val="ConsPlusNormal"/>
              <w:jc w:val="center"/>
            </w:pPr>
            <w:r>
              <w:t>4831,20</w:t>
            </w:r>
          </w:p>
        </w:tc>
        <w:tc>
          <w:tcPr>
            <w:tcW w:w="2551" w:type="dxa"/>
          </w:tcPr>
          <w:p w:rsidR="00577AB5" w:rsidRDefault="00577AB5">
            <w:pPr>
              <w:pStyle w:val="ConsPlusNormal"/>
              <w:jc w:val="center"/>
            </w:pPr>
            <w:r>
              <w:t>152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24502,56</w:t>
            </w:r>
          </w:p>
        </w:tc>
      </w:tr>
      <w:tr w:rsidR="00577AB5">
        <w:tc>
          <w:tcPr>
            <w:tcW w:w="794" w:type="dxa"/>
          </w:tcPr>
          <w:p w:rsidR="00577AB5" w:rsidRDefault="00577AB5">
            <w:pPr>
              <w:pStyle w:val="ConsPlusNormal"/>
              <w:jc w:val="center"/>
            </w:pPr>
            <w:r>
              <w:t>490.</w:t>
            </w:r>
          </w:p>
        </w:tc>
        <w:tc>
          <w:tcPr>
            <w:tcW w:w="3005" w:type="dxa"/>
          </w:tcPr>
          <w:p w:rsidR="00577AB5" w:rsidRDefault="00577AB5">
            <w:pPr>
              <w:pStyle w:val="ConsPlusNormal"/>
            </w:pPr>
            <w:r>
              <w:t>г. Оренбург, ул. Салмышская, д. 28/2</w:t>
            </w:r>
          </w:p>
        </w:tc>
        <w:tc>
          <w:tcPr>
            <w:tcW w:w="1587" w:type="dxa"/>
          </w:tcPr>
          <w:p w:rsidR="00577AB5" w:rsidRDefault="00577AB5">
            <w:pPr>
              <w:pStyle w:val="ConsPlusNormal"/>
              <w:jc w:val="center"/>
            </w:pPr>
            <w:r>
              <w:t>4827,90</w:t>
            </w:r>
          </w:p>
        </w:tc>
        <w:tc>
          <w:tcPr>
            <w:tcW w:w="2551" w:type="dxa"/>
          </w:tcPr>
          <w:p w:rsidR="00577AB5" w:rsidRDefault="00577AB5">
            <w:pPr>
              <w:pStyle w:val="ConsPlusNormal"/>
              <w:jc w:val="center"/>
            </w:pPr>
            <w:r>
              <w:t>158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126335,09</w:t>
            </w:r>
          </w:p>
        </w:tc>
      </w:tr>
      <w:tr w:rsidR="00577AB5">
        <w:tc>
          <w:tcPr>
            <w:tcW w:w="794" w:type="dxa"/>
          </w:tcPr>
          <w:p w:rsidR="00577AB5" w:rsidRDefault="00577AB5">
            <w:pPr>
              <w:pStyle w:val="ConsPlusNormal"/>
              <w:jc w:val="center"/>
            </w:pPr>
            <w:r>
              <w:t>491.</w:t>
            </w:r>
          </w:p>
        </w:tc>
        <w:tc>
          <w:tcPr>
            <w:tcW w:w="3005" w:type="dxa"/>
          </w:tcPr>
          <w:p w:rsidR="00577AB5" w:rsidRDefault="00577AB5">
            <w:pPr>
              <w:pStyle w:val="ConsPlusNormal"/>
            </w:pPr>
            <w:r>
              <w:t>г. Оренбург, ул. Салмышская, д. 30</w:t>
            </w:r>
          </w:p>
        </w:tc>
        <w:tc>
          <w:tcPr>
            <w:tcW w:w="1587" w:type="dxa"/>
          </w:tcPr>
          <w:p w:rsidR="00577AB5" w:rsidRDefault="00577AB5">
            <w:pPr>
              <w:pStyle w:val="ConsPlusNormal"/>
              <w:jc w:val="center"/>
            </w:pPr>
            <w:r>
              <w:t>4811,60</w:t>
            </w:r>
          </w:p>
        </w:tc>
        <w:tc>
          <w:tcPr>
            <w:tcW w:w="2551" w:type="dxa"/>
          </w:tcPr>
          <w:p w:rsidR="00577AB5" w:rsidRDefault="00577AB5">
            <w:pPr>
              <w:pStyle w:val="ConsPlusNormal"/>
              <w:jc w:val="center"/>
            </w:pPr>
            <w:r>
              <w:t>162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57629,41</w:t>
            </w:r>
          </w:p>
        </w:tc>
      </w:tr>
      <w:tr w:rsidR="00577AB5">
        <w:tc>
          <w:tcPr>
            <w:tcW w:w="794" w:type="dxa"/>
          </w:tcPr>
          <w:p w:rsidR="00577AB5" w:rsidRDefault="00577AB5">
            <w:pPr>
              <w:pStyle w:val="ConsPlusNormal"/>
              <w:jc w:val="center"/>
            </w:pPr>
            <w:r>
              <w:lastRenderedPageBreak/>
              <w:t>492.</w:t>
            </w:r>
          </w:p>
        </w:tc>
        <w:tc>
          <w:tcPr>
            <w:tcW w:w="3005" w:type="dxa"/>
          </w:tcPr>
          <w:p w:rsidR="00577AB5" w:rsidRDefault="00577AB5">
            <w:pPr>
              <w:pStyle w:val="ConsPlusNormal"/>
            </w:pPr>
            <w:r>
              <w:t>г. Оренбург, ул. Салмышская, д. 31</w:t>
            </w:r>
          </w:p>
        </w:tc>
        <w:tc>
          <w:tcPr>
            <w:tcW w:w="1587" w:type="dxa"/>
          </w:tcPr>
          <w:p w:rsidR="00577AB5" w:rsidRDefault="00577AB5">
            <w:pPr>
              <w:pStyle w:val="ConsPlusNormal"/>
              <w:jc w:val="center"/>
            </w:pPr>
            <w:r>
              <w:t>11910,60</w:t>
            </w:r>
          </w:p>
        </w:tc>
        <w:tc>
          <w:tcPr>
            <w:tcW w:w="2551" w:type="dxa"/>
          </w:tcPr>
          <w:p w:rsidR="00577AB5" w:rsidRDefault="00577AB5">
            <w:pPr>
              <w:pStyle w:val="ConsPlusNormal"/>
              <w:jc w:val="center"/>
            </w:pPr>
            <w:r>
              <w:t>324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28469,83</w:t>
            </w:r>
          </w:p>
        </w:tc>
      </w:tr>
      <w:tr w:rsidR="00577AB5">
        <w:tc>
          <w:tcPr>
            <w:tcW w:w="794" w:type="dxa"/>
          </w:tcPr>
          <w:p w:rsidR="00577AB5" w:rsidRDefault="00577AB5">
            <w:pPr>
              <w:pStyle w:val="ConsPlusNormal"/>
              <w:jc w:val="center"/>
            </w:pPr>
            <w:r>
              <w:t>493.</w:t>
            </w:r>
          </w:p>
        </w:tc>
        <w:tc>
          <w:tcPr>
            <w:tcW w:w="3005" w:type="dxa"/>
          </w:tcPr>
          <w:p w:rsidR="00577AB5" w:rsidRDefault="00577AB5">
            <w:pPr>
              <w:pStyle w:val="ConsPlusNormal"/>
            </w:pPr>
            <w:r>
              <w:t>г. Оренбург, ул. Салмышская, д. 31/1</w:t>
            </w:r>
          </w:p>
        </w:tc>
        <w:tc>
          <w:tcPr>
            <w:tcW w:w="1587" w:type="dxa"/>
          </w:tcPr>
          <w:p w:rsidR="00577AB5" w:rsidRDefault="00577AB5">
            <w:pPr>
              <w:pStyle w:val="ConsPlusNormal"/>
              <w:jc w:val="center"/>
            </w:pPr>
            <w:r>
              <w:t>4151,50</w:t>
            </w:r>
          </w:p>
        </w:tc>
        <w:tc>
          <w:tcPr>
            <w:tcW w:w="2551" w:type="dxa"/>
          </w:tcPr>
          <w:p w:rsidR="00577AB5" w:rsidRDefault="00577AB5">
            <w:pPr>
              <w:pStyle w:val="ConsPlusNormal"/>
              <w:jc w:val="center"/>
            </w:pPr>
            <w:r>
              <w:t>128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114856,17</w:t>
            </w:r>
          </w:p>
        </w:tc>
      </w:tr>
      <w:tr w:rsidR="00577AB5">
        <w:tc>
          <w:tcPr>
            <w:tcW w:w="794" w:type="dxa"/>
          </w:tcPr>
          <w:p w:rsidR="00577AB5" w:rsidRDefault="00577AB5">
            <w:pPr>
              <w:pStyle w:val="ConsPlusNormal"/>
              <w:jc w:val="center"/>
            </w:pPr>
            <w:r>
              <w:t>494.</w:t>
            </w:r>
          </w:p>
        </w:tc>
        <w:tc>
          <w:tcPr>
            <w:tcW w:w="3005" w:type="dxa"/>
          </w:tcPr>
          <w:p w:rsidR="00577AB5" w:rsidRDefault="00577AB5">
            <w:pPr>
              <w:pStyle w:val="ConsPlusNormal"/>
            </w:pPr>
            <w:r>
              <w:t>г. Оренбург, ул. Салмышская, д. 32</w:t>
            </w:r>
          </w:p>
        </w:tc>
        <w:tc>
          <w:tcPr>
            <w:tcW w:w="1587" w:type="dxa"/>
          </w:tcPr>
          <w:p w:rsidR="00577AB5" w:rsidRDefault="00577AB5">
            <w:pPr>
              <w:pStyle w:val="ConsPlusNormal"/>
              <w:jc w:val="center"/>
            </w:pPr>
            <w:r>
              <w:t>14623,20</w:t>
            </w:r>
          </w:p>
        </w:tc>
        <w:tc>
          <w:tcPr>
            <w:tcW w:w="2551" w:type="dxa"/>
          </w:tcPr>
          <w:p w:rsidR="00577AB5" w:rsidRDefault="00577AB5">
            <w:pPr>
              <w:pStyle w:val="ConsPlusNormal"/>
              <w:jc w:val="center"/>
            </w:pPr>
            <w:r>
              <w:t>519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81404,18</w:t>
            </w:r>
          </w:p>
        </w:tc>
      </w:tr>
      <w:tr w:rsidR="00577AB5">
        <w:tc>
          <w:tcPr>
            <w:tcW w:w="794" w:type="dxa"/>
          </w:tcPr>
          <w:p w:rsidR="00577AB5" w:rsidRDefault="00577AB5">
            <w:pPr>
              <w:pStyle w:val="ConsPlusNormal"/>
              <w:jc w:val="center"/>
            </w:pPr>
            <w:r>
              <w:t>495.</w:t>
            </w:r>
          </w:p>
        </w:tc>
        <w:tc>
          <w:tcPr>
            <w:tcW w:w="3005" w:type="dxa"/>
          </w:tcPr>
          <w:p w:rsidR="00577AB5" w:rsidRDefault="00577AB5">
            <w:pPr>
              <w:pStyle w:val="ConsPlusNormal"/>
            </w:pPr>
            <w:r>
              <w:t>г. Оренбург, ул. Салмышская, д. 32/2</w:t>
            </w:r>
          </w:p>
        </w:tc>
        <w:tc>
          <w:tcPr>
            <w:tcW w:w="1587" w:type="dxa"/>
          </w:tcPr>
          <w:p w:rsidR="00577AB5" w:rsidRDefault="00577AB5">
            <w:pPr>
              <w:pStyle w:val="ConsPlusNormal"/>
              <w:jc w:val="center"/>
            </w:pPr>
            <w:r>
              <w:t>4780,20</w:t>
            </w:r>
          </w:p>
        </w:tc>
        <w:tc>
          <w:tcPr>
            <w:tcW w:w="2551" w:type="dxa"/>
          </w:tcPr>
          <w:p w:rsidR="00577AB5" w:rsidRDefault="00577AB5">
            <w:pPr>
              <w:pStyle w:val="ConsPlusNormal"/>
              <w:jc w:val="center"/>
            </w:pPr>
            <w:r>
              <w:t>165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57553,32</w:t>
            </w:r>
          </w:p>
        </w:tc>
      </w:tr>
      <w:tr w:rsidR="00577AB5">
        <w:tc>
          <w:tcPr>
            <w:tcW w:w="794" w:type="dxa"/>
          </w:tcPr>
          <w:p w:rsidR="00577AB5" w:rsidRDefault="00577AB5">
            <w:pPr>
              <w:pStyle w:val="ConsPlusNormal"/>
              <w:jc w:val="center"/>
            </w:pPr>
            <w:r>
              <w:t>496.</w:t>
            </w:r>
          </w:p>
        </w:tc>
        <w:tc>
          <w:tcPr>
            <w:tcW w:w="3005" w:type="dxa"/>
          </w:tcPr>
          <w:p w:rsidR="00577AB5" w:rsidRDefault="00577AB5">
            <w:pPr>
              <w:pStyle w:val="ConsPlusNormal"/>
            </w:pPr>
            <w:r>
              <w:t>г. Оренбург, ул. Салмышская, д. 5</w:t>
            </w:r>
          </w:p>
        </w:tc>
        <w:tc>
          <w:tcPr>
            <w:tcW w:w="1587" w:type="dxa"/>
          </w:tcPr>
          <w:p w:rsidR="00577AB5" w:rsidRDefault="00577AB5">
            <w:pPr>
              <w:pStyle w:val="ConsPlusNormal"/>
              <w:jc w:val="center"/>
            </w:pPr>
            <w:r>
              <w:t>10924,90</w:t>
            </w:r>
          </w:p>
        </w:tc>
        <w:tc>
          <w:tcPr>
            <w:tcW w:w="2551" w:type="dxa"/>
          </w:tcPr>
          <w:p w:rsidR="00577AB5" w:rsidRDefault="00577AB5">
            <w:pPr>
              <w:pStyle w:val="ConsPlusNormal"/>
              <w:jc w:val="center"/>
            </w:pPr>
            <w:r>
              <w:t>307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27916,91</w:t>
            </w:r>
          </w:p>
        </w:tc>
      </w:tr>
      <w:tr w:rsidR="00577AB5">
        <w:tc>
          <w:tcPr>
            <w:tcW w:w="794" w:type="dxa"/>
          </w:tcPr>
          <w:p w:rsidR="00577AB5" w:rsidRDefault="00577AB5">
            <w:pPr>
              <w:pStyle w:val="ConsPlusNormal"/>
              <w:jc w:val="center"/>
            </w:pPr>
            <w:r>
              <w:t>497.</w:t>
            </w:r>
          </w:p>
        </w:tc>
        <w:tc>
          <w:tcPr>
            <w:tcW w:w="3005" w:type="dxa"/>
          </w:tcPr>
          <w:p w:rsidR="00577AB5" w:rsidRDefault="00577AB5">
            <w:pPr>
              <w:pStyle w:val="ConsPlusNormal"/>
            </w:pPr>
            <w:r>
              <w:t>г. Оренбург, ул. Салмышская, д. 7/2</w:t>
            </w:r>
          </w:p>
        </w:tc>
        <w:tc>
          <w:tcPr>
            <w:tcW w:w="1587" w:type="dxa"/>
          </w:tcPr>
          <w:p w:rsidR="00577AB5" w:rsidRDefault="00577AB5">
            <w:pPr>
              <w:pStyle w:val="ConsPlusNormal"/>
              <w:jc w:val="center"/>
            </w:pPr>
            <w:r>
              <w:t>16697,70</w:t>
            </w:r>
          </w:p>
        </w:tc>
        <w:tc>
          <w:tcPr>
            <w:tcW w:w="2551" w:type="dxa"/>
          </w:tcPr>
          <w:p w:rsidR="00577AB5" w:rsidRDefault="00577AB5">
            <w:pPr>
              <w:pStyle w:val="ConsPlusNormal"/>
              <w:jc w:val="center"/>
            </w:pPr>
            <w:r>
              <w:t>406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31152,25</w:t>
            </w:r>
          </w:p>
        </w:tc>
      </w:tr>
      <w:tr w:rsidR="00577AB5">
        <w:tc>
          <w:tcPr>
            <w:tcW w:w="794" w:type="dxa"/>
          </w:tcPr>
          <w:p w:rsidR="00577AB5" w:rsidRDefault="00577AB5">
            <w:pPr>
              <w:pStyle w:val="ConsPlusNormal"/>
              <w:jc w:val="center"/>
            </w:pPr>
            <w:r>
              <w:t>498.</w:t>
            </w:r>
          </w:p>
        </w:tc>
        <w:tc>
          <w:tcPr>
            <w:tcW w:w="3005" w:type="dxa"/>
          </w:tcPr>
          <w:p w:rsidR="00577AB5" w:rsidRDefault="00577AB5">
            <w:pPr>
              <w:pStyle w:val="ConsPlusNormal"/>
            </w:pPr>
            <w:r>
              <w:t>г. Оренбург, ул. Салмышская, д. 9/1</w:t>
            </w:r>
          </w:p>
        </w:tc>
        <w:tc>
          <w:tcPr>
            <w:tcW w:w="1587" w:type="dxa"/>
          </w:tcPr>
          <w:p w:rsidR="00577AB5" w:rsidRDefault="00577AB5">
            <w:pPr>
              <w:pStyle w:val="ConsPlusNormal"/>
              <w:jc w:val="center"/>
            </w:pPr>
            <w:r>
              <w:t>5436,00</w:t>
            </w:r>
          </w:p>
        </w:tc>
        <w:tc>
          <w:tcPr>
            <w:tcW w:w="2551" w:type="dxa"/>
          </w:tcPr>
          <w:p w:rsidR="00577AB5" w:rsidRDefault="00577AB5">
            <w:pPr>
              <w:pStyle w:val="ConsPlusNormal"/>
              <w:jc w:val="center"/>
            </w:pPr>
            <w:r>
              <w:t>322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26904,19</w:t>
            </w:r>
          </w:p>
        </w:tc>
      </w:tr>
      <w:tr w:rsidR="00577AB5">
        <w:tc>
          <w:tcPr>
            <w:tcW w:w="794" w:type="dxa"/>
          </w:tcPr>
          <w:p w:rsidR="00577AB5" w:rsidRDefault="00577AB5">
            <w:pPr>
              <w:pStyle w:val="ConsPlusNormal"/>
              <w:jc w:val="center"/>
            </w:pPr>
            <w:r>
              <w:t>499.</w:t>
            </w:r>
          </w:p>
        </w:tc>
        <w:tc>
          <w:tcPr>
            <w:tcW w:w="3005" w:type="dxa"/>
          </w:tcPr>
          <w:p w:rsidR="00577AB5" w:rsidRDefault="00577AB5">
            <w:pPr>
              <w:pStyle w:val="ConsPlusNormal"/>
            </w:pPr>
            <w:r>
              <w:t>г. Оренбург, ул. Салмышская, д. 9/2</w:t>
            </w:r>
          </w:p>
        </w:tc>
        <w:tc>
          <w:tcPr>
            <w:tcW w:w="1587" w:type="dxa"/>
          </w:tcPr>
          <w:p w:rsidR="00577AB5" w:rsidRDefault="00577AB5">
            <w:pPr>
              <w:pStyle w:val="ConsPlusNormal"/>
              <w:jc w:val="center"/>
            </w:pPr>
            <w:r>
              <w:t>5404,80</w:t>
            </w:r>
          </w:p>
        </w:tc>
        <w:tc>
          <w:tcPr>
            <w:tcW w:w="2551" w:type="dxa"/>
          </w:tcPr>
          <w:p w:rsidR="00577AB5" w:rsidRDefault="00577AB5">
            <w:pPr>
              <w:pStyle w:val="ConsPlusNormal"/>
              <w:jc w:val="center"/>
            </w:pPr>
            <w:r>
              <w:t>309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26904,19</w:t>
            </w:r>
          </w:p>
        </w:tc>
      </w:tr>
      <w:tr w:rsidR="00577AB5">
        <w:tc>
          <w:tcPr>
            <w:tcW w:w="794" w:type="dxa"/>
          </w:tcPr>
          <w:p w:rsidR="00577AB5" w:rsidRDefault="00577AB5">
            <w:pPr>
              <w:pStyle w:val="ConsPlusNormal"/>
              <w:jc w:val="center"/>
            </w:pPr>
            <w:r>
              <w:t>500.</w:t>
            </w:r>
          </w:p>
        </w:tc>
        <w:tc>
          <w:tcPr>
            <w:tcW w:w="3005" w:type="dxa"/>
          </w:tcPr>
          <w:p w:rsidR="00577AB5" w:rsidRDefault="00577AB5">
            <w:pPr>
              <w:pStyle w:val="ConsPlusNormal"/>
            </w:pPr>
            <w:r>
              <w:t>г. Оренбург, ул. Салмышская, д. 9/3</w:t>
            </w:r>
          </w:p>
        </w:tc>
        <w:tc>
          <w:tcPr>
            <w:tcW w:w="1587" w:type="dxa"/>
          </w:tcPr>
          <w:p w:rsidR="00577AB5" w:rsidRDefault="00577AB5">
            <w:pPr>
              <w:pStyle w:val="ConsPlusNormal"/>
              <w:jc w:val="center"/>
            </w:pPr>
            <w:r>
              <w:t>5498,00</w:t>
            </w:r>
          </w:p>
        </w:tc>
        <w:tc>
          <w:tcPr>
            <w:tcW w:w="2551" w:type="dxa"/>
          </w:tcPr>
          <w:p w:rsidR="00577AB5" w:rsidRDefault="00577AB5">
            <w:pPr>
              <w:pStyle w:val="ConsPlusNormal"/>
              <w:jc w:val="center"/>
            </w:pPr>
            <w:r>
              <w:t>309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24876,07</w:t>
            </w:r>
          </w:p>
        </w:tc>
      </w:tr>
      <w:tr w:rsidR="00577AB5">
        <w:tc>
          <w:tcPr>
            <w:tcW w:w="794" w:type="dxa"/>
          </w:tcPr>
          <w:p w:rsidR="00577AB5" w:rsidRDefault="00577AB5">
            <w:pPr>
              <w:pStyle w:val="ConsPlusNormal"/>
              <w:jc w:val="center"/>
            </w:pPr>
            <w:r>
              <w:t>501.</w:t>
            </w:r>
          </w:p>
        </w:tc>
        <w:tc>
          <w:tcPr>
            <w:tcW w:w="3005" w:type="dxa"/>
          </w:tcPr>
          <w:p w:rsidR="00577AB5" w:rsidRDefault="00577AB5">
            <w:pPr>
              <w:pStyle w:val="ConsPlusNormal"/>
            </w:pPr>
            <w:r>
              <w:t>г. Оренбург, ул. Советская, д. 13</w:t>
            </w:r>
          </w:p>
        </w:tc>
        <w:tc>
          <w:tcPr>
            <w:tcW w:w="1587" w:type="dxa"/>
          </w:tcPr>
          <w:p w:rsidR="00577AB5" w:rsidRDefault="00577AB5">
            <w:pPr>
              <w:pStyle w:val="ConsPlusNormal"/>
              <w:jc w:val="center"/>
            </w:pPr>
            <w:r>
              <w:t>2799,40</w:t>
            </w:r>
          </w:p>
        </w:tc>
        <w:tc>
          <w:tcPr>
            <w:tcW w:w="2551" w:type="dxa"/>
          </w:tcPr>
          <w:p w:rsidR="00577AB5" w:rsidRDefault="00577AB5">
            <w:pPr>
              <w:pStyle w:val="ConsPlusNormal"/>
              <w:jc w:val="center"/>
            </w:pPr>
            <w:r>
              <w:t>88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195041,20</w:t>
            </w:r>
          </w:p>
        </w:tc>
      </w:tr>
      <w:tr w:rsidR="00577AB5">
        <w:tc>
          <w:tcPr>
            <w:tcW w:w="794" w:type="dxa"/>
          </w:tcPr>
          <w:p w:rsidR="00577AB5" w:rsidRDefault="00577AB5">
            <w:pPr>
              <w:pStyle w:val="ConsPlusNormal"/>
              <w:jc w:val="center"/>
            </w:pPr>
            <w:r>
              <w:t>502.</w:t>
            </w:r>
          </w:p>
        </w:tc>
        <w:tc>
          <w:tcPr>
            <w:tcW w:w="3005" w:type="dxa"/>
          </w:tcPr>
          <w:p w:rsidR="00577AB5" w:rsidRDefault="00577AB5">
            <w:pPr>
              <w:pStyle w:val="ConsPlusNormal"/>
            </w:pPr>
            <w:r>
              <w:t>г. Оренбург, ул. Советская, д. 15</w:t>
            </w:r>
          </w:p>
        </w:tc>
        <w:tc>
          <w:tcPr>
            <w:tcW w:w="1587" w:type="dxa"/>
          </w:tcPr>
          <w:p w:rsidR="00577AB5" w:rsidRDefault="00577AB5">
            <w:pPr>
              <w:pStyle w:val="ConsPlusNormal"/>
              <w:jc w:val="center"/>
            </w:pPr>
            <w:r>
              <w:t>693,40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571699,56</w:t>
            </w:r>
          </w:p>
        </w:tc>
      </w:tr>
      <w:tr w:rsidR="00577AB5">
        <w:tc>
          <w:tcPr>
            <w:tcW w:w="794" w:type="dxa"/>
          </w:tcPr>
          <w:p w:rsidR="00577AB5" w:rsidRDefault="00577AB5">
            <w:pPr>
              <w:pStyle w:val="ConsPlusNormal"/>
              <w:jc w:val="center"/>
            </w:pPr>
            <w:r>
              <w:t>503.</w:t>
            </w:r>
          </w:p>
        </w:tc>
        <w:tc>
          <w:tcPr>
            <w:tcW w:w="3005" w:type="dxa"/>
          </w:tcPr>
          <w:p w:rsidR="00577AB5" w:rsidRDefault="00577AB5">
            <w:pPr>
              <w:pStyle w:val="ConsPlusNormal"/>
            </w:pPr>
            <w:r>
              <w:t>г. Оренбург, ул. Советская, д. 3, литеры АА1</w:t>
            </w:r>
          </w:p>
        </w:tc>
        <w:tc>
          <w:tcPr>
            <w:tcW w:w="1587" w:type="dxa"/>
          </w:tcPr>
          <w:p w:rsidR="00577AB5" w:rsidRDefault="00577AB5">
            <w:pPr>
              <w:pStyle w:val="ConsPlusNormal"/>
              <w:jc w:val="center"/>
            </w:pPr>
            <w:r>
              <w:t>340,90</w:t>
            </w:r>
          </w:p>
        </w:tc>
        <w:tc>
          <w:tcPr>
            <w:tcW w:w="2551" w:type="dxa"/>
          </w:tcPr>
          <w:p w:rsidR="00577AB5" w:rsidRDefault="00577AB5">
            <w:pPr>
              <w:pStyle w:val="ConsPlusNormal"/>
              <w:jc w:val="center"/>
            </w:pPr>
            <w:r>
              <w:t>10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178212,11</w:t>
            </w:r>
          </w:p>
        </w:tc>
      </w:tr>
      <w:tr w:rsidR="00577AB5">
        <w:tc>
          <w:tcPr>
            <w:tcW w:w="794" w:type="dxa"/>
          </w:tcPr>
          <w:p w:rsidR="00577AB5" w:rsidRDefault="00577AB5">
            <w:pPr>
              <w:pStyle w:val="ConsPlusNormal"/>
              <w:jc w:val="center"/>
            </w:pPr>
            <w:r>
              <w:lastRenderedPageBreak/>
              <w:t>504.</w:t>
            </w:r>
          </w:p>
        </w:tc>
        <w:tc>
          <w:tcPr>
            <w:tcW w:w="3005" w:type="dxa"/>
          </w:tcPr>
          <w:p w:rsidR="00577AB5" w:rsidRDefault="00577AB5">
            <w:pPr>
              <w:pStyle w:val="ConsPlusNormal"/>
            </w:pPr>
            <w:r>
              <w:t>г. Оренбург, ул. Советская, д. 34, литера А</w:t>
            </w:r>
          </w:p>
        </w:tc>
        <w:tc>
          <w:tcPr>
            <w:tcW w:w="1587" w:type="dxa"/>
          </w:tcPr>
          <w:p w:rsidR="00577AB5" w:rsidRDefault="00577AB5">
            <w:pPr>
              <w:pStyle w:val="ConsPlusNormal"/>
              <w:jc w:val="center"/>
            </w:pPr>
            <w:r>
              <w:t>1543,70</w:t>
            </w:r>
          </w:p>
        </w:tc>
        <w:tc>
          <w:tcPr>
            <w:tcW w:w="2551" w:type="dxa"/>
          </w:tcPr>
          <w:p w:rsidR="00577AB5" w:rsidRDefault="00577AB5">
            <w:pPr>
              <w:pStyle w:val="ConsPlusNormal"/>
              <w:jc w:val="center"/>
            </w:pPr>
            <w:r>
              <w:t>53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634973,21</w:t>
            </w:r>
          </w:p>
        </w:tc>
      </w:tr>
      <w:tr w:rsidR="00577AB5">
        <w:tc>
          <w:tcPr>
            <w:tcW w:w="794" w:type="dxa"/>
          </w:tcPr>
          <w:p w:rsidR="00577AB5" w:rsidRDefault="00577AB5">
            <w:pPr>
              <w:pStyle w:val="ConsPlusNormal"/>
              <w:jc w:val="center"/>
            </w:pPr>
            <w:r>
              <w:t>505.</w:t>
            </w:r>
          </w:p>
        </w:tc>
        <w:tc>
          <w:tcPr>
            <w:tcW w:w="3005" w:type="dxa"/>
          </w:tcPr>
          <w:p w:rsidR="00577AB5" w:rsidRDefault="00577AB5">
            <w:pPr>
              <w:pStyle w:val="ConsPlusNormal"/>
            </w:pPr>
            <w:r>
              <w:t>г. Оренбург, ул. Советская, д. 34, литера А1</w:t>
            </w:r>
          </w:p>
        </w:tc>
        <w:tc>
          <w:tcPr>
            <w:tcW w:w="1587" w:type="dxa"/>
          </w:tcPr>
          <w:p w:rsidR="00577AB5" w:rsidRDefault="00577AB5">
            <w:pPr>
              <w:pStyle w:val="ConsPlusNormal"/>
              <w:jc w:val="center"/>
            </w:pPr>
            <w:r>
              <w:t>1356,70</w:t>
            </w:r>
          </w:p>
        </w:tc>
        <w:tc>
          <w:tcPr>
            <w:tcW w:w="2551" w:type="dxa"/>
          </w:tcPr>
          <w:p w:rsidR="00577AB5" w:rsidRDefault="00577AB5">
            <w:pPr>
              <w:pStyle w:val="ConsPlusNormal"/>
              <w:jc w:val="center"/>
            </w:pPr>
            <w:r>
              <w:t>51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636506,40</w:t>
            </w:r>
          </w:p>
        </w:tc>
      </w:tr>
      <w:tr w:rsidR="00577AB5">
        <w:tc>
          <w:tcPr>
            <w:tcW w:w="794" w:type="dxa"/>
          </w:tcPr>
          <w:p w:rsidR="00577AB5" w:rsidRDefault="00577AB5">
            <w:pPr>
              <w:pStyle w:val="ConsPlusNormal"/>
              <w:jc w:val="center"/>
            </w:pPr>
            <w:r>
              <w:t>506.</w:t>
            </w:r>
          </w:p>
        </w:tc>
        <w:tc>
          <w:tcPr>
            <w:tcW w:w="3005" w:type="dxa"/>
          </w:tcPr>
          <w:p w:rsidR="00577AB5" w:rsidRDefault="00577AB5">
            <w:pPr>
              <w:pStyle w:val="ConsPlusNormal"/>
            </w:pPr>
            <w:r>
              <w:t>г. Оренбург, ул. Советская, д. 4, литера А</w:t>
            </w:r>
          </w:p>
        </w:tc>
        <w:tc>
          <w:tcPr>
            <w:tcW w:w="1587" w:type="dxa"/>
          </w:tcPr>
          <w:p w:rsidR="00577AB5" w:rsidRDefault="00577AB5">
            <w:pPr>
              <w:pStyle w:val="ConsPlusNormal"/>
              <w:jc w:val="center"/>
            </w:pPr>
            <w:r>
              <w:t>421,30</w:t>
            </w:r>
          </w:p>
        </w:tc>
        <w:tc>
          <w:tcPr>
            <w:tcW w:w="2551" w:type="dxa"/>
          </w:tcPr>
          <w:p w:rsidR="00577AB5" w:rsidRDefault="00577AB5">
            <w:pPr>
              <w:pStyle w:val="ConsPlusNormal"/>
              <w:jc w:val="center"/>
            </w:pPr>
            <w:r>
              <w:t>12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541125,93</w:t>
            </w:r>
          </w:p>
        </w:tc>
      </w:tr>
      <w:tr w:rsidR="00577AB5">
        <w:tc>
          <w:tcPr>
            <w:tcW w:w="794" w:type="dxa"/>
          </w:tcPr>
          <w:p w:rsidR="00577AB5" w:rsidRDefault="00577AB5">
            <w:pPr>
              <w:pStyle w:val="ConsPlusNormal"/>
              <w:jc w:val="center"/>
            </w:pPr>
            <w:r>
              <w:t>507.</w:t>
            </w:r>
          </w:p>
        </w:tc>
        <w:tc>
          <w:tcPr>
            <w:tcW w:w="3005" w:type="dxa"/>
          </w:tcPr>
          <w:p w:rsidR="00577AB5" w:rsidRDefault="00577AB5">
            <w:pPr>
              <w:pStyle w:val="ConsPlusNormal"/>
            </w:pPr>
            <w:r>
              <w:t>г. Оренбург, ул. Советская, д. 4а, литеры А1А2А3</w:t>
            </w:r>
          </w:p>
        </w:tc>
        <w:tc>
          <w:tcPr>
            <w:tcW w:w="1587" w:type="dxa"/>
          </w:tcPr>
          <w:p w:rsidR="00577AB5" w:rsidRDefault="00577AB5">
            <w:pPr>
              <w:pStyle w:val="ConsPlusNormal"/>
              <w:jc w:val="center"/>
            </w:pPr>
            <w:r>
              <w:t>501,80</w:t>
            </w:r>
          </w:p>
        </w:tc>
        <w:tc>
          <w:tcPr>
            <w:tcW w:w="2551" w:type="dxa"/>
          </w:tcPr>
          <w:p w:rsidR="00577AB5" w:rsidRDefault="00577AB5">
            <w:pPr>
              <w:pStyle w:val="ConsPlusNormal"/>
              <w:jc w:val="center"/>
            </w:pPr>
            <w:r>
              <w:t>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491943,56</w:t>
            </w:r>
          </w:p>
        </w:tc>
      </w:tr>
      <w:tr w:rsidR="00577AB5">
        <w:tc>
          <w:tcPr>
            <w:tcW w:w="794" w:type="dxa"/>
          </w:tcPr>
          <w:p w:rsidR="00577AB5" w:rsidRDefault="00577AB5">
            <w:pPr>
              <w:pStyle w:val="ConsPlusNormal"/>
              <w:jc w:val="center"/>
            </w:pPr>
            <w:r>
              <w:t>508.</w:t>
            </w:r>
          </w:p>
        </w:tc>
        <w:tc>
          <w:tcPr>
            <w:tcW w:w="3005" w:type="dxa"/>
          </w:tcPr>
          <w:p w:rsidR="00577AB5" w:rsidRDefault="00577AB5">
            <w:pPr>
              <w:pStyle w:val="ConsPlusNormal"/>
            </w:pPr>
            <w:r>
              <w:t>г. Оренбург, ул. Советская, д. 5, литера А</w:t>
            </w:r>
          </w:p>
        </w:tc>
        <w:tc>
          <w:tcPr>
            <w:tcW w:w="1587" w:type="dxa"/>
          </w:tcPr>
          <w:p w:rsidR="00577AB5" w:rsidRDefault="00577AB5">
            <w:pPr>
              <w:pStyle w:val="ConsPlusNormal"/>
              <w:jc w:val="center"/>
            </w:pPr>
            <w:r>
              <w:t>597,20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545544,99</w:t>
            </w:r>
          </w:p>
        </w:tc>
      </w:tr>
      <w:tr w:rsidR="00577AB5">
        <w:tc>
          <w:tcPr>
            <w:tcW w:w="794" w:type="dxa"/>
          </w:tcPr>
          <w:p w:rsidR="00577AB5" w:rsidRDefault="00577AB5">
            <w:pPr>
              <w:pStyle w:val="ConsPlusNormal"/>
              <w:jc w:val="center"/>
            </w:pPr>
            <w:r>
              <w:t>509.</w:t>
            </w:r>
          </w:p>
        </w:tc>
        <w:tc>
          <w:tcPr>
            <w:tcW w:w="3005" w:type="dxa"/>
          </w:tcPr>
          <w:p w:rsidR="00577AB5" w:rsidRDefault="00577AB5">
            <w:pPr>
              <w:pStyle w:val="ConsPlusNormal"/>
            </w:pPr>
            <w:r>
              <w:t>г. Оренбург, ул. Советская, д. 8</w:t>
            </w:r>
          </w:p>
        </w:tc>
        <w:tc>
          <w:tcPr>
            <w:tcW w:w="1587" w:type="dxa"/>
          </w:tcPr>
          <w:p w:rsidR="00577AB5" w:rsidRDefault="00577AB5">
            <w:pPr>
              <w:pStyle w:val="ConsPlusNormal"/>
              <w:jc w:val="center"/>
            </w:pPr>
            <w:r>
              <w:t>634,20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193267,04</w:t>
            </w:r>
          </w:p>
        </w:tc>
      </w:tr>
      <w:tr w:rsidR="00577AB5">
        <w:tc>
          <w:tcPr>
            <w:tcW w:w="794" w:type="dxa"/>
          </w:tcPr>
          <w:p w:rsidR="00577AB5" w:rsidRDefault="00577AB5">
            <w:pPr>
              <w:pStyle w:val="ConsPlusNormal"/>
              <w:jc w:val="center"/>
            </w:pPr>
            <w:r>
              <w:t>510.</w:t>
            </w:r>
          </w:p>
        </w:tc>
        <w:tc>
          <w:tcPr>
            <w:tcW w:w="3005" w:type="dxa"/>
          </w:tcPr>
          <w:p w:rsidR="00577AB5" w:rsidRDefault="00577AB5">
            <w:pPr>
              <w:pStyle w:val="ConsPlusNormal"/>
            </w:pPr>
            <w:r>
              <w:t>г. Оренбург, ул. Советская, д. 84, литеры АА1</w:t>
            </w:r>
          </w:p>
        </w:tc>
        <w:tc>
          <w:tcPr>
            <w:tcW w:w="1587" w:type="dxa"/>
          </w:tcPr>
          <w:p w:rsidR="00577AB5" w:rsidRDefault="00577AB5">
            <w:pPr>
              <w:pStyle w:val="ConsPlusNormal"/>
              <w:jc w:val="center"/>
            </w:pPr>
            <w:r>
              <w:t>1102,10</w:t>
            </w:r>
          </w:p>
        </w:tc>
        <w:tc>
          <w:tcPr>
            <w:tcW w:w="2551" w:type="dxa"/>
          </w:tcPr>
          <w:p w:rsidR="00577AB5" w:rsidRDefault="00577AB5">
            <w:pPr>
              <w:pStyle w:val="ConsPlusNormal"/>
              <w:jc w:val="center"/>
            </w:pPr>
            <w:r>
              <w:t>33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53169,33</w:t>
            </w:r>
          </w:p>
        </w:tc>
      </w:tr>
      <w:tr w:rsidR="00577AB5">
        <w:tc>
          <w:tcPr>
            <w:tcW w:w="794" w:type="dxa"/>
          </w:tcPr>
          <w:p w:rsidR="00577AB5" w:rsidRDefault="00577AB5">
            <w:pPr>
              <w:pStyle w:val="ConsPlusNormal"/>
              <w:jc w:val="center"/>
            </w:pPr>
            <w:r>
              <w:t>511.</w:t>
            </w:r>
          </w:p>
        </w:tc>
        <w:tc>
          <w:tcPr>
            <w:tcW w:w="3005" w:type="dxa"/>
          </w:tcPr>
          <w:p w:rsidR="00577AB5" w:rsidRDefault="00577AB5">
            <w:pPr>
              <w:pStyle w:val="ConsPlusNormal"/>
            </w:pPr>
            <w:r>
              <w:t>г. Оренбург, ул. Советская/ул. М. Горького, д. 14/46, литера А</w:t>
            </w:r>
          </w:p>
        </w:tc>
        <w:tc>
          <w:tcPr>
            <w:tcW w:w="1587" w:type="dxa"/>
          </w:tcPr>
          <w:p w:rsidR="00577AB5" w:rsidRDefault="00577AB5">
            <w:pPr>
              <w:pStyle w:val="ConsPlusNormal"/>
              <w:jc w:val="center"/>
            </w:pPr>
            <w:r>
              <w:t>3777,40</w:t>
            </w:r>
          </w:p>
        </w:tc>
        <w:tc>
          <w:tcPr>
            <w:tcW w:w="2551" w:type="dxa"/>
          </w:tcPr>
          <w:p w:rsidR="00577AB5" w:rsidRDefault="00577AB5">
            <w:pPr>
              <w:pStyle w:val="ConsPlusNormal"/>
              <w:jc w:val="center"/>
            </w:pPr>
            <w:r>
              <w:t>126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868688,12</w:t>
            </w:r>
          </w:p>
        </w:tc>
      </w:tr>
      <w:tr w:rsidR="00577AB5">
        <w:tc>
          <w:tcPr>
            <w:tcW w:w="794" w:type="dxa"/>
          </w:tcPr>
          <w:p w:rsidR="00577AB5" w:rsidRDefault="00577AB5">
            <w:pPr>
              <w:pStyle w:val="ConsPlusNormal"/>
              <w:jc w:val="center"/>
            </w:pPr>
            <w:r>
              <w:t>512.</w:t>
            </w:r>
          </w:p>
        </w:tc>
        <w:tc>
          <w:tcPr>
            <w:tcW w:w="3005" w:type="dxa"/>
          </w:tcPr>
          <w:p w:rsidR="00577AB5" w:rsidRDefault="00577AB5">
            <w:pPr>
              <w:pStyle w:val="ConsPlusNormal"/>
            </w:pPr>
            <w:r>
              <w:t>г. Оренбург, ул. Советская/ул. М. Горького, д. 14/46, литера А1</w:t>
            </w:r>
          </w:p>
        </w:tc>
        <w:tc>
          <w:tcPr>
            <w:tcW w:w="1587" w:type="dxa"/>
          </w:tcPr>
          <w:p w:rsidR="00577AB5" w:rsidRDefault="00577AB5">
            <w:pPr>
              <w:pStyle w:val="ConsPlusNormal"/>
              <w:jc w:val="center"/>
            </w:pPr>
            <w:r>
              <w:t>1526,20</w:t>
            </w:r>
          </w:p>
        </w:tc>
        <w:tc>
          <w:tcPr>
            <w:tcW w:w="2551" w:type="dxa"/>
          </w:tcPr>
          <w:p w:rsidR="00577AB5" w:rsidRDefault="00577AB5">
            <w:pPr>
              <w:pStyle w:val="ConsPlusNormal"/>
              <w:jc w:val="center"/>
            </w:pPr>
            <w:r>
              <w:t>33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709786,36</w:t>
            </w:r>
          </w:p>
        </w:tc>
      </w:tr>
      <w:tr w:rsidR="00577AB5">
        <w:tc>
          <w:tcPr>
            <w:tcW w:w="794" w:type="dxa"/>
          </w:tcPr>
          <w:p w:rsidR="00577AB5" w:rsidRDefault="00577AB5">
            <w:pPr>
              <w:pStyle w:val="ConsPlusNormal"/>
              <w:jc w:val="center"/>
            </w:pPr>
            <w:r>
              <w:t>513.</w:t>
            </w:r>
          </w:p>
        </w:tc>
        <w:tc>
          <w:tcPr>
            <w:tcW w:w="3005" w:type="dxa"/>
          </w:tcPr>
          <w:p w:rsidR="00577AB5" w:rsidRDefault="00577AB5">
            <w:pPr>
              <w:pStyle w:val="ConsPlusNormal"/>
            </w:pPr>
            <w:r>
              <w:t>г. Оренбург, ул. Советская/ул. М. Горького/пер. Каширина, д. 11/44/10, литера А</w:t>
            </w:r>
          </w:p>
        </w:tc>
        <w:tc>
          <w:tcPr>
            <w:tcW w:w="1587" w:type="dxa"/>
          </w:tcPr>
          <w:p w:rsidR="00577AB5" w:rsidRDefault="00577AB5">
            <w:pPr>
              <w:pStyle w:val="ConsPlusNormal"/>
              <w:jc w:val="center"/>
            </w:pPr>
            <w:r>
              <w:t>3826,20</w:t>
            </w:r>
          </w:p>
        </w:tc>
        <w:tc>
          <w:tcPr>
            <w:tcW w:w="2551" w:type="dxa"/>
          </w:tcPr>
          <w:p w:rsidR="00577AB5" w:rsidRDefault="00577AB5">
            <w:pPr>
              <w:pStyle w:val="ConsPlusNormal"/>
              <w:jc w:val="center"/>
            </w:pPr>
            <w:r>
              <w:t>132</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604403,38</w:t>
            </w:r>
          </w:p>
        </w:tc>
      </w:tr>
      <w:tr w:rsidR="00577AB5">
        <w:tc>
          <w:tcPr>
            <w:tcW w:w="794" w:type="dxa"/>
          </w:tcPr>
          <w:p w:rsidR="00577AB5" w:rsidRDefault="00577AB5">
            <w:pPr>
              <w:pStyle w:val="ConsPlusNormal"/>
              <w:jc w:val="center"/>
            </w:pPr>
            <w:r>
              <w:t>514.</w:t>
            </w:r>
          </w:p>
        </w:tc>
        <w:tc>
          <w:tcPr>
            <w:tcW w:w="3005" w:type="dxa"/>
          </w:tcPr>
          <w:p w:rsidR="00577AB5" w:rsidRDefault="00577AB5">
            <w:pPr>
              <w:pStyle w:val="ConsPlusNormal"/>
            </w:pPr>
            <w:r>
              <w:t>г. Оренбург, ул. Советская/ул. Пролетарская, д. 50/37, литера А</w:t>
            </w:r>
          </w:p>
        </w:tc>
        <w:tc>
          <w:tcPr>
            <w:tcW w:w="1587" w:type="dxa"/>
          </w:tcPr>
          <w:p w:rsidR="00577AB5" w:rsidRDefault="00577AB5">
            <w:pPr>
              <w:pStyle w:val="ConsPlusNormal"/>
              <w:jc w:val="center"/>
            </w:pPr>
            <w:r>
              <w:t>786,30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646194,59</w:t>
            </w:r>
          </w:p>
        </w:tc>
      </w:tr>
      <w:tr w:rsidR="00577AB5">
        <w:tc>
          <w:tcPr>
            <w:tcW w:w="794" w:type="dxa"/>
          </w:tcPr>
          <w:p w:rsidR="00577AB5" w:rsidRDefault="00577AB5">
            <w:pPr>
              <w:pStyle w:val="ConsPlusNormal"/>
              <w:jc w:val="center"/>
            </w:pPr>
            <w:r>
              <w:lastRenderedPageBreak/>
              <w:t>515.</w:t>
            </w:r>
          </w:p>
        </w:tc>
        <w:tc>
          <w:tcPr>
            <w:tcW w:w="3005" w:type="dxa"/>
          </w:tcPr>
          <w:p w:rsidR="00577AB5" w:rsidRDefault="00577AB5">
            <w:pPr>
              <w:pStyle w:val="ConsPlusNormal"/>
            </w:pPr>
            <w:r>
              <w:t>г. Оренбург, ул. Струновая, д. 1</w:t>
            </w:r>
          </w:p>
        </w:tc>
        <w:tc>
          <w:tcPr>
            <w:tcW w:w="1587" w:type="dxa"/>
          </w:tcPr>
          <w:p w:rsidR="00577AB5" w:rsidRDefault="00577AB5">
            <w:pPr>
              <w:pStyle w:val="ConsPlusNormal"/>
              <w:jc w:val="center"/>
            </w:pPr>
            <w:r>
              <w:t>781,80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147413,31</w:t>
            </w:r>
          </w:p>
        </w:tc>
      </w:tr>
      <w:tr w:rsidR="00577AB5">
        <w:tc>
          <w:tcPr>
            <w:tcW w:w="794" w:type="dxa"/>
          </w:tcPr>
          <w:p w:rsidR="00577AB5" w:rsidRDefault="00577AB5">
            <w:pPr>
              <w:pStyle w:val="ConsPlusNormal"/>
              <w:jc w:val="center"/>
            </w:pPr>
            <w:r>
              <w:t>516.</w:t>
            </w:r>
          </w:p>
        </w:tc>
        <w:tc>
          <w:tcPr>
            <w:tcW w:w="3005" w:type="dxa"/>
          </w:tcPr>
          <w:p w:rsidR="00577AB5" w:rsidRDefault="00577AB5">
            <w:pPr>
              <w:pStyle w:val="ConsPlusNormal"/>
            </w:pPr>
            <w:r>
              <w:t>г. Оренбург, ул. Тамарова, д. 2/3</w:t>
            </w:r>
          </w:p>
        </w:tc>
        <w:tc>
          <w:tcPr>
            <w:tcW w:w="1587" w:type="dxa"/>
          </w:tcPr>
          <w:p w:rsidR="00577AB5" w:rsidRDefault="00577AB5">
            <w:pPr>
              <w:pStyle w:val="ConsPlusNormal"/>
              <w:jc w:val="center"/>
            </w:pPr>
            <w:r>
              <w:t>3597,40</w:t>
            </w:r>
          </w:p>
        </w:tc>
        <w:tc>
          <w:tcPr>
            <w:tcW w:w="2551" w:type="dxa"/>
          </w:tcPr>
          <w:p w:rsidR="00577AB5" w:rsidRDefault="00577AB5">
            <w:pPr>
              <w:pStyle w:val="ConsPlusNormal"/>
              <w:jc w:val="center"/>
            </w:pPr>
            <w:r>
              <w:t>113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45367,21</w:t>
            </w:r>
          </w:p>
        </w:tc>
      </w:tr>
      <w:tr w:rsidR="00577AB5">
        <w:tc>
          <w:tcPr>
            <w:tcW w:w="794" w:type="dxa"/>
          </w:tcPr>
          <w:p w:rsidR="00577AB5" w:rsidRDefault="00577AB5">
            <w:pPr>
              <w:pStyle w:val="ConsPlusNormal"/>
              <w:jc w:val="center"/>
            </w:pPr>
            <w:r>
              <w:t>517.</w:t>
            </w:r>
          </w:p>
        </w:tc>
        <w:tc>
          <w:tcPr>
            <w:tcW w:w="3005" w:type="dxa"/>
          </w:tcPr>
          <w:p w:rsidR="00577AB5" w:rsidRDefault="00577AB5">
            <w:pPr>
              <w:pStyle w:val="ConsPlusNormal"/>
            </w:pPr>
            <w:r>
              <w:t>г. Оренбург, ул. Тамбовская, д. 6</w:t>
            </w:r>
          </w:p>
        </w:tc>
        <w:tc>
          <w:tcPr>
            <w:tcW w:w="1587" w:type="dxa"/>
          </w:tcPr>
          <w:p w:rsidR="00577AB5" w:rsidRDefault="00577AB5">
            <w:pPr>
              <w:pStyle w:val="ConsPlusNormal"/>
              <w:jc w:val="center"/>
            </w:pPr>
            <w:r>
              <w:t>6200,50</w:t>
            </w:r>
          </w:p>
        </w:tc>
        <w:tc>
          <w:tcPr>
            <w:tcW w:w="2551" w:type="dxa"/>
          </w:tcPr>
          <w:p w:rsidR="00577AB5" w:rsidRDefault="00577AB5">
            <w:pPr>
              <w:pStyle w:val="ConsPlusNormal"/>
              <w:jc w:val="center"/>
            </w:pPr>
            <w:r>
              <w:t>108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25270,36</w:t>
            </w:r>
          </w:p>
        </w:tc>
      </w:tr>
      <w:tr w:rsidR="00577AB5">
        <w:tc>
          <w:tcPr>
            <w:tcW w:w="794" w:type="dxa"/>
          </w:tcPr>
          <w:p w:rsidR="00577AB5" w:rsidRDefault="00577AB5">
            <w:pPr>
              <w:pStyle w:val="ConsPlusNormal"/>
              <w:jc w:val="center"/>
            </w:pPr>
            <w:r>
              <w:t>518.</w:t>
            </w:r>
          </w:p>
        </w:tc>
        <w:tc>
          <w:tcPr>
            <w:tcW w:w="3005" w:type="dxa"/>
          </w:tcPr>
          <w:p w:rsidR="00577AB5" w:rsidRDefault="00577AB5">
            <w:pPr>
              <w:pStyle w:val="ConsPlusNormal"/>
            </w:pPr>
            <w:r>
              <w:t>г. Оренбург, ул. Театральная, д. 31/1</w:t>
            </w:r>
          </w:p>
        </w:tc>
        <w:tc>
          <w:tcPr>
            <w:tcW w:w="1587" w:type="dxa"/>
          </w:tcPr>
          <w:p w:rsidR="00577AB5" w:rsidRDefault="00577AB5">
            <w:pPr>
              <w:pStyle w:val="ConsPlusNormal"/>
              <w:jc w:val="center"/>
            </w:pPr>
            <w:r>
              <w:t>3582,10</w:t>
            </w:r>
          </w:p>
        </w:tc>
        <w:tc>
          <w:tcPr>
            <w:tcW w:w="2551" w:type="dxa"/>
          </w:tcPr>
          <w:p w:rsidR="00577AB5" w:rsidRDefault="00577AB5">
            <w:pPr>
              <w:pStyle w:val="ConsPlusNormal"/>
              <w:jc w:val="center"/>
            </w:pPr>
            <w:r>
              <w:t>139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14000,00</w:t>
            </w:r>
          </w:p>
        </w:tc>
      </w:tr>
      <w:tr w:rsidR="00577AB5">
        <w:tc>
          <w:tcPr>
            <w:tcW w:w="794" w:type="dxa"/>
          </w:tcPr>
          <w:p w:rsidR="00577AB5" w:rsidRDefault="00577AB5">
            <w:pPr>
              <w:pStyle w:val="ConsPlusNormal"/>
              <w:jc w:val="center"/>
            </w:pPr>
            <w:r>
              <w:t>519.</w:t>
            </w:r>
          </w:p>
        </w:tc>
        <w:tc>
          <w:tcPr>
            <w:tcW w:w="3005" w:type="dxa"/>
          </w:tcPr>
          <w:p w:rsidR="00577AB5" w:rsidRDefault="00577AB5">
            <w:pPr>
              <w:pStyle w:val="ConsPlusNormal"/>
            </w:pPr>
            <w:r>
              <w:t>г. Оренбург, ул. Терешковой, д. 255</w:t>
            </w:r>
          </w:p>
        </w:tc>
        <w:tc>
          <w:tcPr>
            <w:tcW w:w="1587" w:type="dxa"/>
          </w:tcPr>
          <w:p w:rsidR="00577AB5" w:rsidRDefault="00577AB5">
            <w:pPr>
              <w:pStyle w:val="ConsPlusNormal"/>
              <w:jc w:val="center"/>
            </w:pPr>
            <w:r>
              <w:t>4710,80</w:t>
            </w:r>
          </w:p>
        </w:tc>
        <w:tc>
          <w:tcPr>
            <w:tcW w:w="2551" w:type="dxa"/>
          </w:tcPr>
          <w:p w:rsidR="00577AB5" w:rsidRDefault="00577AB5">
            <w:pPr>
              <w:pStyle w:val="ConsPlusNormal"/>
              <w:jc w:val="center"/>
            </w:pPr>
            <w:r>
              <w:t>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72046,25</w:t>
            </w:r>
          </w:p>
        </w:tc>
      </w:tr>
      <w:tr w:rsidR="00577AB5">
        <w:tc>
          <w:tcPr>
            <w:tcW w:w="794" w:type="dxa"/>
          </w:tcPr>
          <w:p w:rsidR="00577AB5" w:rsidRDefault="00577AB5">
            <w:pPr>
              <w:pStyle w:val="ConsPlusNormal"/>
              <w:jc w:val="center"/>
            </w:pPr>
            <w:r>
              <w:t>520.</w:t>
            </w:r>
          </w:p>
        </w:tc>
        <w:tc>
          <w:tcPr>
            <w:tcW w:w="3005" w:type="dxa"/>
          </w:tcPr>
          <w:p w:rsidR="00577AB5" w:rsidRDefault="00577AB5">
            <w:pPr>
              <w:pStyle w:val="ConsPlusNormal"/>
            </w:pPr>
            <w:r>
              <w:t>г. Оренбург, ул. Терешковой, д. 27</w:t>
            </w:r>
          </w:p>
        </w:tc>
        <w:tc>
          <w:tcPr>
            <w:tcW w:w="1587" w:type="dxa"/>
          </w:tcPr>
          <w:p w:rsidR="00577AB5" w:rsidRDefault="00577AB5">
            <w:pPr>
              <w:pStyle w:val="ConsPlusNormal"/>
              <w:jc w:val="center"/>
            </w:pPr>
            <w:r>
              <w:t>4522,90</w:t>
            </w:r>
          </w:p>
        </w:tc>
        <w:tc>
          <w:tcPr>
            <w:tcW w:w="2551" w:type="dxa"/>
          </w:tcPr>
          <w:p w:rsidR="00577AB5" w:rsidRDefault="00577AB5">
            <w:pPr>
              <w:pStyle w:val="ConsPlusNormal"/>
              <w:jc w:val="center"/>
            </w:pPr>
            <w:r>
              <w:t>163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24329,84</w:t>
            </w:r>
          </w:p>
        </w:tc>
      </w:tr>
      <w:tr w:rsidR="00577AB5">
        <w:tc>
          <w:tcPr>
            <w:tcW w:w="794" w:type="dxa"/>
          </w:tcPr>
          <w:p w:rsidR="00577AB5" w:rsidRDefault="00577AB5">
            <w:pPr>
              <w:pStyle w:val="ConsPlusNormal"/>
              <w:jc w:val="center"/>
            </w:pPr>
            <w:r>
              <w:t>521.</w:t>
            </w:r>
          </w:p>
        </w:tc>
        <w:tc>
          <w:tcPr>
            <w:tcW w:w="3005" w:type="dxa"/>
          </w:tcPr>
          <w:p w:rsidR="00577AB5" w:rsidRDefault="00577AB5">
            <w:pPr>
              <w:pStyle w:val="ConsPlusNormal"/>
            </w:pPr>
            <w:r>
              <w:t>г. Оренбург, ул. Терешковой, д. 4а</w:t>
            </w:r>
          </w:p>
        </w:tc>
        <w:tc>
          <w:tcPr>
            <w:tcW w:w="1587" w:type="dxa"/>
          </w:tcPr>
          <w:p w:rsidR="00577AB5" w:rsidRDefault="00577AB5">
            <w:pPr>
              <w:pStyle w:val="ConsPlusNormal"/>
              <w:jc w:val="center"/>
            </w:pPr>
            <w:r>
              <w:t>6089,90</w:t>
            </w:r>
          </w:p>
        </w:tc>
        <w:tc>
          <w:tcPr>
            <w:tcW w:w="2551" w:type="dxa"/>
          </w:tcPr>
          <w:p w:rsidR="00577AB5" w:rsidRDefault="00577AB5">
            <w:pPr>
              <w:pStyle w:val="ConsPlusNormal"/>
              <w:jc w:val="center"/>
            </w:pPr>
            <w:r>
              <w:t>138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164477,59</w:t>
            </w:r>
          </w:p>
        </w:tc>
      </w:tr>
      <w:tr w:rsidR="00577AB5">
        <w:tc>
          <w:tcPr>
            <w:tcW w:w="794" w:type="dxa"/>
          </w:tcPr>
          <w:p w:rsidR="00577AB5" w:rsidRDefault="00577AB5">
            <w:pPr>
              <w:pStyle w:val="ConsPlusNormal"/>
              <w:jc w:val="center"/>
            </w:pPr>
            <w:r>
              <w:t>522.</w:t>
            </w:r>
          </w:p>
        </w:tc>
        <w:tc>
          <w:tcPr>
            <w:tcW w:w="3005" w:type="dxa"/>
          </w:tcPr>
          <w:p w:rsidR="00577AB5" w:rsidRDefault="00577AB5">
            <w:pPr>
              <w:pStyle w:val="ConsPlusNormal"/>
            </w:pPr>
            <w:r>
              <w:t>г. Оренбург, ул. Терешковой, д. 6б</w:t>
            </w:r>
          </w:p>
        </w:tc>
        <w:tc>
          <w:tcPr>
            <w:tcW w:w="1587" w:type="dxa"/>
          </w:tcPr>
          <w:p w:rsidR="00577AB5" w:rsidRDefault="00577AB5">
            <w:pPr>
              <w:pStyle w:val="ConsPlusNormal"/>
              <w:jc w:val="center"/>
            </w:pPr>
            <w:r>
              <w:t>1391,60</w:t>
            </w:r>
          </w:p>
        </w:tc>
        <w:tc>
          <w:tcPr>
            <w:tcW w:w="2551" w:type="dxa"/>
          </w:tcPr>
          <w:p w:rsidR="00577AB5" w:rsidRDefault="00577AB5">
            <w:pPr>
              <w:pStyle w:val="ConsPlusNormal"/>
              <w:jc w:val="center"/>
            </w:pPr>
            <w:r>
              <w:t>37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68222,43</w:t>
            </w:r>
          </w:p>
        </w:tc>
      </w:tr>
      <w:tr w:rsidR="00577AB5">
        <w:tc>
          <w:tcPr>
            <w:tcW w:w="794" w:type="dxa"/>
          </w:tcPr>
          <w:p w:rsidR="00577AB5" w:rsidRDefault="00577AB5">
            <w:pPr>
              <w:pStyle w:val="ConsPlusNormal"/>
              <w:jc w:val="center"/>
            </w:pPr>
            <w:r>
              <w:t>523.</w:t>
            </w:r>
          </w:p>
        </w:tc>
        <w:tc>
          <w:tcPr>
            <w:tcW w:w="3005" w:type="dxa"/>
          </w:tcPr>
          <w:p w:rsidR="00577AB5" w:rsidRDefault="00577AB5">
            <w:pPr>
              <w:pStyle w:val="ConsPlusNormal"/>
            </w:pPr>
            <w:r>
              <w:t>г. Оренбург, ул. Терешковой, д. 8а</w:t>
            </w:r>
          </w:p>
        </w:tc>
        <w:tc>
          <w:tcPr>
            <w:tcW w:w="1587" w:type="dxa"/>
          </w:tcPr>
          <w:p w:rsidR="00577AB5" w:rsidRDefault="00577AB5">
            <w:pPr>
              <w:pStyle w:val="ConsPlusNormal"/>
              <w:jc w:val="center"/>
            </w:pPr>
            <w:r>
              <w:t>2220,70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118252,93</w:t>
            </w:r>
          </w:p>
        </w:tc>
      </w:tr>
      <w:tr w:rsidR="00577AB5">
        <w:tc>
          <w:tcPr>
            <w:tcW w:w="794" w:type="dxa"/>
          </w:tcPr>
          <w:p w:rsidR="00577AB5" w:rsidRDefault="00577AB5">
            <w:pPr>
              <w:pStyle w:val="ConsPlusNormal"/>
              <w:jc w:val="center"/>
            </w:pPr>
            <w:r>
              <w:t>524.</w:t>
            </w:r>
          </w:p>
        </w:tc>
        <w:tc>
          <w:tcPr>
            <w:tcW w:w="3005" w:type="dxa"/>
          </w:tcPr>
          <w:p w:rsidR="00577AB5" w:rsidRDefault="00577AB5">
            <w:pPr>
              <w:pStyle w:val="ConsPlusNormal"/>
            </w:pPr>
            <w:r>
              <w:t>г. Оренбург, ул. Ткачева, д. 2</w:t>
            </w:r>
          </w:p>
        </w:tc>
        <w:tc>
          <w:tcPr>
            <w:tcW w:w="1587" w:type="dxa"/>
          </w:tcPr>
          <w:p w:rsidR="00577AB5" w:rsidRDefault="00577AB5">
            <w:pPr>
              <w:pStyle w:val="ConsPlusNormal"/>
              <w:jc w:val="center"/>
            </w:pPr>
            <w:r>
              <w:t>2554,90</w:t>
            </w:r>
          </w:p>
        </w:tc>
        <w:tc>
          <w:tcPr>
            <w:tcW w:w="2551" w:type="dxa"/>
          </w:tcPr>
          <w:p w:rsidR="00577AB5" w:rsidRDefault="00577AB5">
            <w:pPr>
              <w:pStyle w:val="ConsPlusNormal"/>
              <w:jc w:val="center"/>
            </w:pPr>
            <w:r>
              <w:t>102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107552,37</w:t>
            </w:r>
          </w:p>
        </w:tc>
      </w:tr>
      <w:tr w:rsidR="00577AB5">
        <w:tc>
          <w:tcPr>
            <w:tcW w:w="794" w:type="dxa"/>
          </w:tcPr>
          <w:p w:rsidR="00577AB5" w:rsidRDefault="00577AB5">
            <w:pPr>
              <w:pStyle w:val="ConsPlusNormal"/>
              <w:jc w:val="center"/>
            </w:pPr>
            <w:r>
              <w:t>525.</w:t>
            </w:r>
          </w:p>
        </w:tc>
        <w:tc>
          <w:tcPr>
            <w:tcW w:w="3005" w:type="dxa"/>
          </w:tcPr>
          <w:p w:rsidR="00577AB5" w:rsidRDefault="00577AB5">
            <w:pPr>
              <w:pStyle w:val="ConsPlusNormal"/>
            </w:pPr>
            <w:r>
              <w:t>г. Оренбург, ул. Ткачева, д. 32</w:t>
            </w:r>
          </w:p>
        </w:tc>
        <w:tc>
          <w:tcPr>
            <w:tcW w:w="1587" w:type="dxa"/>
          </w:tcPr>
          <w:p w:rsidR="00577AB5" w:rsidRDefault="00577AB5">
            <w:pPr>
              <w:pStyle w:val="ConsPlusNormal"/>
              <w:jc w:val="center"/>
            </w:pPr>
            <w:r>
              <w:t>2102,00</w:t>
            </w:r>
          </w:p>
        </w:tc>
        <w:tc>
          <w:tcPr>
            <w:tcW w:w="2551" w:type="dxa"/>
          </w:tcPr>
          <w:p w:rsidR="00577AB5" w:rsidRDefault="00577AB5">
            <w:pPr>
              <w:pStyle w:val="ConsPlusNormal"/>
              <w:jc w:val="center"/>
            </w:pPr>
            <w:r>
              <w:t>62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76641,24</w:t>
            </w:r>
          </w:p>
        </w:tc>
      </w:tr>
      <w:tr w:rsidR="00577AB5">
        <w:tc>
          <w:tcPr>
            <w:tcW w:w="794" w:type="dxa"/>
          </w:tcPr>
          <w:p w:rsidR="00577AB5" w:rsidRDefault="00577AB5">
            <w:pPr>
              <w:pStyle w:val="ConsPlusNormal"/>
              <w:jc w:val="center"/>
            </w:pPr>
            <w:r>
              <w:t>526.</w:t>
            </w:r>
          </w:p>
        </w:tc>
        <w:tc>
          <w:tcPr>
            <w:tcW w:w="3005" w:type="dxa"/>
          </w:tcPr>
          <w:p w:rsidR="00577AB5" w:rsidRDefault="00577AB5">
            <w:pPr>
              <w:pStyle w:val="ConsPlusNormal"/>
            </w:pPr>
            <w:r>
              <w:t>г. Оренбург, ул. Ткачева, д. 79</w:t>
            </w:r>
          </w:p>
        </w:tc>
        <w:tc>
          <w:tcPr>
            <w:tcW w:w="1587" w:type="dxa"/>
          </w:tcPr>
          <w:p w:rsidR="00577AB5" w:rsidRDefault="00577AB5">
            <w:pPr>
              <w:pStyle w:val="ConsPlusNormal"/>
              <w:jc w:val="center"/>
            </w:pPr>
            <w:r>
              <w:t>11592,00</w:t>
            </w:r>
          </w:p>
        </w:tc>
        <w:tc>
          <w:tcPr>
            <w:tcW w:w="2551" w:type="dxa"/>
          </w:tcPr>
          <w:p w:rsidR="00577AB5" w:rsidRDefault="00577AB5">
            <w:pPr>
              <w:pStyle w:val="ConsPlusNormal"/>
              <w:jc w:val="center"/>
            </w:pPr>
            <w:r>
              <w:t>452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35742,84</w:t>
            </w:r>
          </w:p>
        </w:tc>
      </w:tr>
      <w:tr w:rsidR="00577AB5">
        <w:tc>
          <w:tcPr>
            <w:tcW w:w="794" w:type="dxa"/>
          </w:tcPr>
          <w:p w:rsidR="00577AB5" w:rsidRDefault="00577AB5">
            <w:pPr>
              <w:pStyle w:val="ConsPlusNormal"/>
              <w:jc w:val="center"/>
            </w:pPr>
            <w:r>
              <w:t>527.</w:t>
            </w:r>
          </w:p>
        </w:tc>
        <w:tc>
          <w:tcPr>
            <w:tcW w:w="3005" w:type="dxa"/>
          </w:tcPr>
          <w:p w:rsidR="00577AB5" w:rsidRDefault="00577AB5">
            <w:pPr>
              <w:pStyle w:val="ConsPlusNormal"/>
            </w:pPr>
            <w:r>
              <w:t>г. Оренбург, ул. Ткачева, д. 85</w:t>
            </w:r>
          </w:p>
        </w:tc>
        <w:tc>
          <w:tcPr>
            <w:tcW w:w="1587" w:type="dxa"/>
          </w:tcPr>
          <w:p w:rsidR="00577AB5" w:rsidRDefault="00577AB5">
            <w:pPr>
              <w:pStyle w:val="ConsPlusNormal"/>
              <w:jc w:val="center"/>
            </w:pPr>
            <w:r>
              <w:t>5820,00</w:t>
            </w:r>
          </w:p>
        </w:tc>
        <w:tc>
          <w:tcPr>
            <w:tcW w:w="2551" w:type="dxa"/>
          </w:tcPr>
          <w:p w:rsidR="00577AB5" w:rsidRDefault="00577AB5">
            <w:pPr>
              <w:pStyle w:val="ConsPlusNormal"/>
              <w:jc w:val="center"/>
            </w:pPr>
            <w:r>
              <w:t>147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25057,19</w:t>
            </w:r>
          </w:p>
        </w:tc>
      </w:tr>
      <w:tr w:rsidR="00577AB5">
        <w:tc>
          <w:tcPr>
            <w:tcW w:w="794" w:type="dxa"/>
          </w:tcPr>
          <w:p w:rsidR="00577AB5" w:rsidRDefault="00577AB5">
            <w:pPr>
              <w:pStyle w:val="ConsPlusNormal"/>
              <w:jc w:val="center"/>
            </w:pPr>
            <w:r>
              <w:t>528.</w:t>
            </w:r>
          </w:p>
        </w:tc>
        <w:tc>
          <w:tcPr>
            <w:tcW w:w="3005" w:type="dxa"/>
          </w:tcPr>
          <w:p w:rsidR="00577AB5" w:rsidRDefault="00577AB5">
            <w:pPr>
              <w:pStyle w:val="ConsPlusNormal"/>
            </w:pPr>
            <w:r>
              <w:t xml:space="preserve">г. Оренбург, ул. Тракторная, д. </w:t>
            </w:r>
            <w:r>
              <w:lastRenderedPageBreak/>
              <w:t>33</w:t>
            </w:r>
          </w:p>
        </w:tc>
        <w:tc>
          <w:tcPr>
            <w:tcW w:w="1587" w:type="dxa"/>
          </w:tcPr>
          <w:p w:rsidR="00577AB5" w:rsidRDefault="00577AB5">
            <w:pPr>
              <w:pStyle w:val="ConsPlusNormal"/>
              <w:jc w:val="center"/>
            </w:pPr>
            <w:r>
              <w:lastRenderedPageBreak/>
              <w:t>6050,37</w:t>
            </w:r>
          </w:p>
        </w:tc>
        <w:tc>
          <w:tcPr>
            <w:tcW w:w="2551" w:type="dxa"/>
          </w:tcPr>
          <w:p w:rsidR="00577AB5" w:rsidRDefault="00577AB5">
            <w:pPr>
              <w:pStyle w:val="ConsPlusNormal"/>
              <w:jc w:val="center"/>
            </w:pPr>
            <w:r>
              <w:t>237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25186,25</w:t>
            </w:r>
          </w:p>
        </w:tc>
      </w:tr>
      <w:tr w:rsidR="00577AB5">
        <w:tc>
          <w:tcPr>
            <w:tcW w:w="794" w:type="dxa"/>
          </w:tcPr>
          <w:p w:rsidR="00577AB5" w:rsidRDefault="00577AB5">
            <w:pPr>
              <w:pStyle w:val="ConsPlusNormal"/>
              <w:jc w:val="center"/>
            </w:pPr>
            <w:r>
              <w:lastRenderedPageBreak/>
              <w:t>529.</w:t>
            </w:r>
          </w:p>
        </w:tc>
        <w:tc>
          <w:tcPr>
            <w:tcW w:w="3005" w:type="dxa"/>
          </w:tcPr>
          <w:p w:rsidR="00577AB5" w:rsidRDefault="00577AB5">
            <w:pPr>
              <w:pStyle w:val="ConsPlusNormal"/>
            </w:pPr>
            <w:r>
              <w:t>г. Оренбург, ул. Турбинная, д. 23</w:t>
            </w:r>
          </w:p>
        </w:tc>
        <w:tc>
          <w:tcPr>
            <w:tcW w:w="1587" w:type="dxa"/>
          </w:tcPr>
          <w:p w:rsidR="00577AB5" w:rsidRDefault="00577AB5">
            <w:pPr>
              <w:pStyle w:val="ConsPlusNormal"/>
              <w:jc w:val="center"/>
            </w:pPr>
            <w:r>
              <w:t>1041,90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60737,16</w:t>
            </w:r>
          </w:p>
        </w:tc>
      </w:tr>
      <w:tr w:rsidR="00577AB5">
        <w:tc>
          <w:tcPr>
            <w:tcW w:w="794" w:type="dxa"/>
          </w:tcPr>
          <w:p w:rsidR="00577AB5" w:rsidRDefault="00577AB5">
            <w:pPr>
              <w:pStyle w:val="ConsPlusNormal"/>
              <w:jc w:val="center"/>
            </w:pPr>
            <w:r>
              <w:t>530.</w:t>
            </w:r>
          </w:p>
        </w:tc>
        <w:tc>
          <w:tcPr>
            <w:tcW w:w="3005" w:type="dxa"/>
          </w:tcPr>
          <w:p w:rsidR="00577AB5" w:rsidRDefault="00577AB5">
            <w:pPr>
              <w:pStyle w:val="ConsPlusNormal"/>
            </w:pPr>
            <w:r>
              <w:t>г. Оренбург, ул. Туркестанская, д. 10а</w:t>
            </w:r>
          </w:p>
        </w:tc>
        <w:tc>
          <w:tcPr>
            <w:tcW w:w="1587" w:type="dxa"/>
          </w:tcPr>
          <w:p w:rsidR="00577AB5" w:rsidRDefault="00577AB5">
            <w:pPr>
              <w:pStyle w:val="ConsPlusNormal"/>
              <w:jc w:val="center"/>
            </w:pPr>
            <w:r>
              <w:t>4192,40</w:t>
            </w:r>
          </w:p>
        </w:tc>
        <w:tc>
          <w:tcPr>
            <w:tcW w:w="2551" w:type="dxa"/>
          </w:tcPr>
          <w:p w:rsidR="00577AB5" w:rsidRDefault="00577AB5">
            <w:pPr>
              <w:pStyle w:val="ConsPlusNormal"/>
              <w:jc w:val="center"/>
            </w:pPr>
            <w:r>
              <w:t>105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154217,73</w:t>
            </w:r>
          </w:p>
        </w:tc>
      </w:tr>
      <w:tr w:rsidR="00577AB5">
        <w:tc>
          <w:tcPr>
            <w:tcW w:w="794" w:type="dxa"/>
          </w:tcPr>
          <w:p w:rsidR="00577AB5" w:rsidRDefault="00577AB5">
            <w:pPr>
              <w:pStyle w:val="ConsPlusNormal"/>
              <w:jc w:val="center"/>
            </w:pPr>
            <w:r>
              <w:t>531.</w:t>
            </w:r>
          </w:p>
        </w:tc>
        <w:tc>
          <w:tcPr>
            <w:tcW w:w="3005" w:type="dxa"/>
          </w:tcPr>
          <w:p w:rsidR="00577AB5" w:rsidRDefault="00577AB5">
            <w:pPr>
              <w:pStyle w:val="ConsPlusNormal"/>
            </w:pPr>
            <w:r>
              <w:t>г. Оренбург, ул. Туркестанская, д. 13</w:t>
            </w:r>
          </w:p>
        </w:tc>
        <w:tc>
          <w:tcPr>
            <w:tcW w:w="1587" w:type="dxa"/>
          </w:tcPr>
          <w:p w:rsidR="00577AB5" w:rsidRDefault="00577AB5">
            <w:pPr>
              <w:pStyle w:val="ConsPlusNormal"/>
              <w:jc w:val="center"/>
            </w:pPr>
            <w:r>
              <w:t>7431,90</w:t>
            </w:r>
          </w:p>
        </w:tc>
        <w:tc>
          <w:tcPr>
            <w:tcW w:w="2551" w:type="dxa"/>
          </w:tcPr>
          <w:p w:rsidR="00577AB5" w:rsidRDefault="00577AB5">
            <w:pPr>
              <w:pStyle w:val="ConsPlusNormal"/>
              <w:jc w:val="center"/>
            </w:pPr>
            <w:r>
              <w:t>243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56717,84</w:t>
            </w:r>
          </w:p>
        </w:tc>
      </w:tr>
      <w:tr w:rsidR="00577AB5">
        <w:tc>
          <w:tcPr>
            <w:tcW w:w="794" w:type="dxa"/>
          </w:tcPr>
          <w:p w:rsidR="00577AB5" w:rsidRDefault="00577AB5">
            <w:pPr>
              <w:pStyle w:val="ConsPlusNormal"/>
              <w:jc w:val="center"/>
            </w:pPr>
            <w:r>
              <w:t>532.</w:t>
            </w:r>
          </w:p>
        </w:tc>
        <w:tc>
          <w:tcPr>
            <w:tcW w:w="3005" w:type="dxa"/>
          </w:tcPr>
          <w:p w:rsidR="00577AB5" w:rsidRDefault="00577AB5">
            <w:pPr>
              <w:pStyle w:val="ConsPlusNormal"/>
            </w:pPr>
            <w:r>
              <w:t>г. Оренбург, ул. Туркестанская, д. 25/1</w:t>
            </w:r>
          </w:p>
        </w:tc>
        <w:tc>
          <w:tcPr>
            <w:tcW w:w="1587" w:type="dxa"/>
          </w:tcPr>
          <w:p w:rsidR="00577AB5" w:rsidRDefault="00577AB5">
            <w:pPr>
              <w:pStyle w:val="ConsPlusNormal"/>
              <w:jc w:val="center"/>
            </w:pPr>
            <w:r>
              <w:t>5084,40</w:t>
            </w:r>
          </w:p>
        </w:tc>
        <w:tc>
          <w:tcPr>
            <w:tcW w:w="2551" w:type="dxa"/>
          </w:tcPr>
          <w:p w:rsidR="00577AB5" w:rsidRDefault="00577AB5">
            <w:pPr>
              <w:pStyle w:val="ConsPlusNormal"/>
              <w:jc w:val="center"/>
            </w:pPr>
            <w:r>
              <w:t>134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67113,83</w:t>
            </w:r>
          </w:p>
        </w:tc>
      </w:tr>
      <w:tr w:rsidR="00577AB5">
        <w:tc>
          <w:tcPr>
            <w:tcW w:w="794" w:type="dxa"/>
          </w:tcPr>
          <w:p w:rsidR="00577AB5" w:rsidRDefault="00577AB5">
            <w:pPr>
              <w:pStyle w:val="ConsPlusNormal"/>
              <w:jc w:val="center"/>
            </w:pPr>
            <w:r>
              <w:t>533.</w:t>
            </w:r>
          </w:p>
        </w:tc>
        <w:tc>
          <w:tcPr>
            <w:tcW w:w="3005" w:type="dxa"/>
          </w:tcPr>
          <w:p w:rsidR="00577AB5" w:rsidRDefault="00577AB5">
            <w:pPr>
              <w:pStyle w:val="ConsPlusNormal"/>
            </w:pPr>
            <w:r>
              <w:t>г. Оренбург, ул. Туркестанская, д. 33</w:t>
            </w:r>
          </w:p>
        </w:tc>
        <w:tc>
          <w:tcPr>
            <w:tcW w:w="1587" w:type="dxa"/>
          </w:tcPr>
          <w:p w:rsidR="00577AB5" w:rsidRDefault="00577AB5">
            <w:pPr>
              <w:pStyle w:val="ConsPlusNormal"/>
              <w:jc w:val="center"/>
            </w:pPr>
            <w:r>
              <w:t>2608,30</w:t>
            </w:r>
          </w:p>
        </w:tc>
        <w:tc>
          <w:tcPr>
            <w:tcW w:w="2551" w:type="dxa"/>
          </w:tcPr>
          <w:p w:rsidR="00577AB5" w:rsidRDefault="00577AB5">
            <w:pPr>
              <w:pStyle w:val="ConsPlusNormal"/>
              <w:jc w:val="center"/>
            </w:pPr>
            <w:r>
              <w:t>101</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175536,50</w:t>
            </w:r>
          </w:p>
        </w:tc>
      </w:tr>
      <w:tr w:rsidR="00577AB5">
        <w:tc>
          <w:tcPr>
            <w:tcW w:w="794" w:type="dxa"/>
          </w:tcPr>
          <w:p w:rsidR="00577AB5" w:rsidRDefault="00577AB5">
            <w:pPr>
              <w:pStyle w:val="ConsPlusNormal"/>
              <w:jc w:val="center"/>
            </w:pPr>
            <w:r>
              <w:t>534.</w:t>
            </w:r>
          </w:p>
        </w:tc>
        <w:tc>
          <w:tcPr>
            <w:tcW w:w="3005" w:type="dxa"/>
          </w:tcPr>
          <w:p w:rsidR="00577AB5" w:rsidRDefault="00577AB5">
            <w:pPr>
              <w:pStyle w:val="ConsPlusNormal"/>
            </w:pPr>
            <w:r>
              <w:t>г. Оренбург, ул. Туркестанская, д. 37/1</w:t>
            </w:r>
          </w:p>
        </w:tc>
        <w:tc>
          <w:tcPr>
            <w:tcW w:w="1587" w:type="dxa"/>
          </w:tcPr>
          <w:p w:rsidR="00577AB5" w:rsidRDefault="00577AB5">
            <w:pPr>
              <w:pStyle w:val="ConsPlusNormal"/>
              <w:jc w:val="center"/>
            </w:pPr>
            <w:r>
              <w:t>4933,60</w:t>
            </w:r>
          </w:p>
        </w:tc>
        <w:tc>
          <w:tcPr>
            <w:tcW w:w="2551" w:type="dxa"/>
          </w:tcPr>
          <w:p w:rsidR="00577AB5" w:rsidRDefault="00577AB5">
            <w:pPr>
              <w:pStyle w:val="ConsPlusNormal"/>
              <w:jc w:val="center"/>
            </w:pPr>
            <w:r>
              <w:t>141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66402,43</w:t>
            </w:r>
          </w:p>
        </w:tc>
      </w:tr>
      <w:tr w:rsidR="00577AB5">
        <w:tc>
          <w:tcPr>
            <w:tcW w:w="794" w:type="dxa"/>
          </w:tcPr>
          <w:p w:rsidR="00577AB5" w:rsidRDefault="00577AB5">
            <w:pPr>
              <w:pStyle w:val="ConsPlusNormal"/>
              <w:jc w:val="center"/>
            </w:pPr>
            <w:r>
              <w:t>535.</w:t>
            </w:r>
          </w:p>
        </w:tc>
        <w:tc>
          <w:tcPr>
            <w:tcW w:w="3005" w:type="dxa"/>
          </w:tcPr>
          <w:p w:rsidR="00577AB5" w:rsidRDefault="00577AB5">
            <w:pPr>
              <w:pStyle w:val="ConsPlusNormal"/>
            </w:pPr>
            <w:r>
              <w:t>г. Оренбург, ул. Туркестанская, д. 39/1</w:t>
            </w:r>
          </w:p>
        </w:tc>
        <w:tc>
          <w:tcPr>
            <w:tcW w:w="1587" w:type="dxa"/>
          </w:tcPr>
          <w:p w:rsidR="00577AB5" w:rsidRDefault="00577AB5">
            <w:pPr>
              <w:pStyle w:val="ConsPlusNormal"/>
              <w:jc w:val="center"/>
            </w:pPr>
            <w:r>
              <w:t>5596,50</w:t>
            </w:r>
          </w:p>
        </w:tc>
        <w:tc>
          <w:tcPr>
            <w:tcW w:w="2551" w:type="dxa"/>
          </w:tcPr>
          <w:p w:rsidR="00577AB5" w:rsidRDefault="00577AB5">
            <w:pPr>
              <w:pStyle w:val="ConsPlusNormal"/>
              <w:jc w:val="center"/>
            </w:pPr>
            <w:r>
              <w:t>152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67471,70</w:t>
            </w:r>
          </w:p>
        </w:tc>
      </w:tr>
      <w:tr w:rsidR="00577AB5">
        <w:tc>
          <w:tcPr>
            <w:tcW w:w="794" w:type="dxa"/>
          </w:tcPr>
          <w:p w:rsidR="00577AB5" w:rsidRDefault="00577AB5">
            <w:pPr>
              <w:pStyle w:val="ConsPlusNormal"/>
              <w:jc w:val="center"/>
            </w:pPr>
            <w:r>
              <w:t>536.</w:t>
            </w:r>
          </w:p>
        </w:tc>
        <w:tc>
          <w:tcPr>
            <w:tcW w:w="3005" w:type="dxa"/>
          </w:tcPr>
          <w:p w:rsidR="00577AB5" w:rsidRDefault="00577AB5">
            <w:pPr>
              <w:pStyle w:val="ConsPlusNormal"/>
            </w:pPr>
            <w:r>
              <w:t>г. Оренбург, ул. Туркестанская, д. 4а</w:t>
            </w:r>
          </w:p>
        </w:tc>
        <w:tc>
          <w:tcPr>
            <w:tcW w:w="1587" w:type="dxa"/>
          </w:tcPr>
          <w:p w:rsidR="00577AB5" w:rsidRDefault="00577AB5">
            <w:pPr>
              <w:pStyle w:val="ConsPlusNormal"/>
              <w:jc w:val="center"/>
            </w:pPr>
            <w:r>
              <w:t>3852,70</w:t>
            </w:r>
          </w:p>
        </w:tc>
        <w:tc>
          <w:tcPr>
            <w:tcW w:w="2551" w:type="dxa"/>
          </w:tcPr>
          <w:p w:rsidR="00577AB5" w:rsidRDefault="00577AB5">
            <w:pPr>
              <w:pStyle w:val="ConsPlusNormal"/>
              <w:jc w:val="center"/>
            </w:pPr>
            <w:r>
              <w:t>89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252075,04</w:t>
            </w:r>
          </w:p>
        </w:tc>
      </w:tr>
      <w:tr w:rsidR="00577AB5">
        <w:tc>
          <w:tcPr>
            <w:tcW w:w="794" w:type="dxa"/>
          </w:tcPr>
          <w:p w:rsidR="00577AB5" w:rsidRDefault="00577AB5">
            <w:pPr>
              <w:pStyle w:val="ConsPlusNormal"/>
              <w:jc w:val="center"/>
            </w:pPr>
            <w:r>
              <w:t>537.</w:t>
            </w:r>
          </w:p>
        </w:tc>
        <w:tc>
          <w:tcPr>
            <w:tcW w:w="3005" w:type="dxa"/>
          </w:tcPr>
          <w:p w:rsidR="00577AB5" w:rsidRDefault="00577AB5">
            <w:pPr>
              <w:pStyle w:val="ConsPlusNormal"/>
            </w:pPr>
            <w:r>
              <w:t>г. Оренбург, ул. Туркестанская, д. 4в</w:t>
            </w:r>
          </w:p>
        </w:tc>
        <w:tc>
          <w:tcPr>
            <w:tcW w:w="1587" w:type="dxa"/>
          </w:tcPr>
          <w:p w:rsidR="00577AB5" w:rsidRDefault="00577AB5">
            <w:pPr>
              <w:pStyle w:val="ConsPlusNormal"/>
              <w:jc w:val="center"/>
            </w:pPr>
            <w:r>
              <w:t>4738,10</w:t>
            </w:r>
          </w:p>
        </w:tc>
        <w:tc>
          <w:tcPr>
            <w:tcW w:w="2551" w:type="dxa"/>
          </w:tcPr>
          <w:p w:rsidR="00577AB5" w:rsidRDefault="00577AB5">
            <w:pPr>
              <w:pStyle w:val="ConsPlusNormal"/>
              <w:jc w:val="center"/>
            </w:pPr>
            <w:r>
              <w:t>144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169257,40</w:t>
            </w:r>
          </w:p>
        </w:tc>
      </w:tr>
      <w:tr w:rsidR="00577AB5">
        <w:tc>
          <w:tcPr>
            <w:tcW w:w="794" w:type="dxa"/>
          </w:tcPr>
          <w:p w:rsidR="00577AB5" w:rsidRDefault="00577AB5">
            <w:pPr>
              <w:pStyle w:val="ConsPlusNormal"/>
              <w:jc w:val="center"/>
            </w:pPr>
            <w:r>
              <w:t>538.</w:t>
            </w:r>
          </w:p>
        </w:tc>
        <w:tc>
          <w:tcPr>
            <w:tcW w:w="3005" w:type="dxa"/>
          </w:tcPr>
          <w:p w:rsidR="00577AB5" w:rsidRDefault="00577AB5">
            <w:pPr>
              <w:pStyle w:val="ConsPlusNormal"/>
            </w:pPr>
            <w:r>
              <w:t>г. Оренбург, ул. Туркестанская, д. 8в</w:t>
            </w:r>
          </w:p>
        </w:tc>
        <w:tc>
          <w:tcPr>
            <w:tcW w:w="1587" w:type="dxa"/>
          </w:tcPr>
          <w:p w:rsidR="00577AB5" w:rsidRDefault="00577AB5">
            <w:pPr>
              <w:pStyle w:val="ConsPlusNormal"/>
              <w:jc w:val="center"/>
            </w:pPr>
            <w:r>
              <w:t>4763,20</w:t>
            </w:r>
          </w:p>
        </w:tc>
        <w:tc>
          <w:tcPr>
            <w:tcW w:w="2551" w:type="dxa"/>
          </w:tcPr>
          <w:p w:rsidR="00577AB5" w:rsidRDefault="00577AB5">
            <w:pPr>
              <w:pStyle w:val="ConsPlusNormal"/>
              <w:jc w:val="center"/>
            </w:pPr>
            <w:r>
              <w:t>135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141432,93</w:t>
            </w:r>
          </w:p>
        </w:tc>
      </w:tr>
      <w:tr w:rsidR="00577AB5">
        <w:tc>
          <w:tcPr>
            <w:tcW w:w="794" w:type="dxa"/>
          </w:tcPr>
          <w:p w:rsidR="00577AB5" w:rsidRDefault="00577AB5">
            <w:pPr>
              <w:pStyle w:val="ConsPlusNormal"/>
              <w:jc w:val="center"/>
            </w:pPr>
            <w:r>
              <w:t>539.</w:t>
            </w:r>
          </w:p>
        </w:tc>
        <w:tc>
          <w:tcPr>
            <w:tcW w:w="3005" w:type="dxa"/>
          </w:tcPr>
          <w:p w:rsidR="00577AB5" w:rsidRDefault="00577AB5">
            <w:pPr>
              <w:pStyle w:val="ConsPlusNormal"/>
            </w:pPr>
            <w:r>
              <w:t>г. Оренбург, ул. Туркестанская, д. 8г</w:t>
            </w:r>
          </w:p>
        </w:tc>
        <w:tc>
          <w:tcPr>
            <w:tcW w:w="1587" w:type="dxa"/>
          </w:tcPr>
          <w:p w:rsidR="00577AB5" w:rsidRDefault="00577AB5">
            <w:pPr>
              <w:pStyle w:val="ConsPlusNormal"/>
              <w:jc w:val="center"/>
            </w:pPr>
            <w:r>
              <w:t>2351,00</w:t>
            </w:r>
          </w:p>
        </w:tc>
        <w:tc>
          <w:tcPr>
            <w:tcW w:w="2551" w:type="dxa"/>
          </w:tcPr>
          <w:p w:rsidR="00577AB5" w:rsidRDefault="00577AB5">
            <w:pPr>
              <w:pStyle w:val="ConsPlusNormal"/>
              <w:jc w:val="center"/>
            </w:pPr>
            <w:r>
              <w:t>77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117438,66</w:t>
            </w:r>
          </w:p>
        </w:tc>
      </w:tr>
      <w:tr w:rsidR="00577AB5">
        <w:tc>
          <w:tcPr>
            <w:tcW w:w="794" w:type="dxa"/>
          </w:tcPr>
          <w:p w:rsidR="00577AB5" w:rsidRDefault="00577AB5">
            <w:pPr>
              <w:pStyle w:val="ConsPlusNormal"/>
              <w:jc w:val="center"/>
            </w:pPr>
            <w:r>
              <w:t>540.</w:t>
            </w:r>
          </w:p>
        </w:tc>
        <w:tc>
          <w:tcPr>
            <w:tcW w:w="3005" w:type="dxa"/>
          </w:tcPr>
          <w:p w:rsidR="00577AB5" w:rsidRDefault="00577AB5">
            <w:pPr>
              <w:pStyle w:val="ConsPlusNormal"/>
            </w:pPr>
            <w:r>
              <w:t xml:space="preserve">г. Оренбург, ул. Уфимская, д. </w:t>
            </w:r>
            <w:r>
              <w:lastRenderedPageBreak/>
              <w:t>66</w:t>
            </w:r>
          </w:p>
        </w:tc>
        <w:tc>
          <w:tcPr>
            <w:tcW w:w="1587" w:type="dxa"/>
          </w:tcPr>
          <w:p w:rsidR="00577AB5" w:rsidRDefault="00577AB5">
            <w:pPr>
              <w:pStyle w:val="ConsPlusNormal"/>
              <w:jc w:val="center"/>
            </w:pPr>
            <w:r>
              <w:lastRenderedPageBreak/>
              <w:t>282,10</w:t>
            </w:r>
          </w:p>
        </w:tc>
        <w:tc>
          <w:tcPr>
            <w:tcW w:w="2551" w:type="dxa"/>
          </w:tcPr>
          <w:p w:rsidR="00577AB5" w:rsidRDefault="00577AB5">
            <w:pPr>
              <w:pStyle w:val="ConsPlusNormal"/>
              <w:jc w:val="center"/>
            </w:pPr>
            <w:r>
              <w:t>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45662,95</w:t>
            </w:r>
          </w:p>
        </w:tc>
      </w:tr>
      <w:tr w:rsidR="00577AB5">
        <w:tc>
          <w:tcPr>
            <w:tcW w:w="794" w:type="dxa"/>
          </w:tcPr>
          <w:p w:rsidR="00577AB5" w:rsidRDefault="00577AB5">
            <w:pPr>
              <w:pStyle w:val="ConsPlusNormal"/>
              <w:jc w:val="center"/>
            </w:pPr>
            <w:r>
              <w:lastRenderedPageBreak/>
              <w:t>541.</w:t>
            </w:r>
          </w:p>
        </w:tc>
        <w:tc>
          <w:tcPr>
            <w:tcW w:w="3005" w:type="dxa"/>
          </w:tcPr>
          <w:p w:rsidR="00577AB5" w:rsidRDefault="00577AB5">
            <w:pPr>
              <w:pStyle w:val="ConsPlusNormal"/>
            </w:pPr>
            <w:r>
              <w:t>г. Оренбург, ул. Центральная, д. 16</w:t>
            </w:r>
          </w:p>
        </w:tc>
        <w:tc>
          <w:tcPr>
            <w:tcW w:w="1587" w:type="dxa"/>
          </w:tcPr>
          <w:p w:rsidR="00577AB5" w:rsidRDefault="00577AB5">
            <w:pPr>
              <w:pStyle w:val="ConsPlusNormal"/>
              <w:jc w:val="center"/>
            </w:pPr>
            <w:r>
              <w:t>5261,50</w:t>
            </w:r>
          </w:p>
        </w:tc>
        <w:tc>
          <w:tcPr>
            <w:tcW w:w="2551" w:type="dxa"/>
          </w:tcPr>
          <w:p w:rsidR="00577AB5" w:rsidRDefault="00577AB5">
            <w:pPr>
              <w:pStyle w:val="ConsPlusNormal"/>
              <w:jc w:val="center"/>
            </w:pPr>
            <w:r>
              <w:t>263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71989,17</w:t>
            </w:r>
          </w:p>
        </w:tc>
      </w:tr>
      <w:tr w:rsidR="00577AB5">
        <w:tc>
          <w:tcPr>
            <w:tcW w:w="794" w:type="dxa"/>
          </w:tcPr>
          <w:p w:rsidR="00577AB5" w:rsidRDefault="00577AB5">
            <w:pPr>
              <w:pStyle w:val="ConsPlusNormal"/>
              <w:jc w:val="center"/>
            </w:pPr>
            <w:r>
              <w:t>542.</w:t>
            </w:r>
          </w:p>
        </w:tc>
        <w:tc>
          <w:tcPr>
            <w:tcW w:w="3005" w:type="dxa"/>
          </w:tcPr>
          <w:p w:rsidR="00577AB5" w:rsidRDefault="00577AB5">
            <w:pPr>
              <w:pStyle w:val="ConsPlusNormal"/>
            </w:pPr>
            <w:r>
              <w:t>г. Оренбург, ул. Чернышевского, д. 28</w:t>
            </w:r>
          </w:p>
        </w:tc>
        <w:tc>
          <w:tcPr>
            <w:tcW w:w="1587" w:type="dxa"/>
          </w:tcPr>
          <w:p w:rsidR="00577AB5" w:rsidRDefault="00577AB5">
            <w:pPr>
              <w:pStyle w:val="ConsPlusNormal"/>
              <w:jc w:val="center"/>
            </w:pPr>
            <w:r>
              <w:t>8624,00</w:t>
            </w:r>
          </w:p>
        </w:tc>
        <w:tc>
          <w:tcPr>
            <w:tcW w:w="2551" w:type="dxa"/>
          </w:tcPr>
          <w:p w:rsidR="00577AB5" w:rsidRDefault="00577AB5">
            <w:pPr>
              <w:pStyle w:val="ConsPlusNormal"/>
              <w:jc w:val="center"/>
            </w:pPr>
            <w:r>
              <w:t>369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26628,71</w:t>
            </w:r>
          </w:p>
        </w:tc>
      </w:tr>
      <w:tr w:rsidR="00577AB5">
        <w:tc>
          <w:tcPr>
            <w:tcW w:w="794" w:type="dxa"/>
          </w:tcPr>
          <w:p w:rsidR="00577AB5" w:rsidRDefault="00577AB5">
            <w:pPr>
              <w:pStyle w:val="ConsPlusNormal"/>
              <w:jc w:val="center"/>
            </w:pPr>
            <w:r>
              <w:t>543.</w:t>
            </w:r>
          </w:p>
        </w:tc>
        <w:tc>
          <w:tcPr>
            <w:tcW w:w="3005" w:type="dxa"/>
          </w:tcPr>
          <w:p w:rsidR="00577AB5" w:rsidRDefault="00577AB5">
            <w:pPr>
              <w:pStyle w:val="ConsPlusNormal"/>
            </w:pPr>
            <w:r>
              <w:t>г. Оренбург, ул. Чернышевского, д. 32</w:t>
            </w:r>
          </w:p>
        </w:tc>
        <w:tc>
          <w:tcPr>
            <w:tcW w:w="1587" w:type="dxa"/>
          </w:tcPr>
          <w:p w:rsidR="00577AB5" w:rsidRDefault="00577AB5">
            <w:pPr>
              <w:pStyle w:val="ConsPlusNormal"/>
              <w:jc w:val="center"/>
            </w:pPr>
            <w:r>
              <w:t>4273,00</w:t>
            </w:r>
          </w:p>
        </w:tc>
        <w:tc>
          <w:tcPr>
            <w:tcW w:w="2551" w:type="dxa"/>
          </w:tcPr>
          <w:p w:rsidR="00577AB5" w:rsidRDefault="00577AB5">
            <w:pPr>
              <w:pStyle w:val="ConsPlusNormal"/>
              <w:jc w:val="center"/>
            </w:pPr>
            <w:r>
              <w:t>220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146944,00</w:t>
            </w:r>
          </w:p>
        </w:tc>
      </w:tr>
      <w:tr w:rsidR="00577AB5">
        <w:tc>
          <w:tcPr>
            <w:tcW w:w="794" w:type="dxa"/>
          </w:tcPr>
          <w:p w:rsidR="00577AB5" w:rsidRDefault="00577AB5">
            <w:pPr>
              <w:pStyle w:val="ConsPlusNormal"/>
              <w:jc w:val="center"/>
            </w:pPr>
            <w:r>
              <w:t>544.</w:t>
            </w:r>
          </w:p>
        </w:tc>
        <w:tc>
          <w:tcPr>
            <w:tcW w:w="3005" w:type="dxa"/>
          </w:tcPr>
          <w:p w:rsidR="00577AB5" w:rsidRDefault="00577AB5">
            <w:pPr>
              <w:pStyle w:val="ConsPlusNormal"/>
            </w:pPr>
            <w:r>
              <w:t>г. Оренбург, ул. Чичерина, д. 5а</w:t>
            </w:r>
          </w:p>
        </w:tc>
        <w:tc>
          <w:tcPr>
            <w:tcW w:w="1587" w:type="dxa"/>
          </w:tcPr>
          <w:p w:rsidR="00577AB5" w:rsidRDefault="00577AB5">
            <w:pPr>
              <w:pStyle w:val="ConsPlusNormal"/>
              <w:jc w:val="center"/>
            </w:pPr>
            <w:r>
              <w:t>1604,40</w:t>
            </w:r>
          </w:p>
        </w:tc>
        <w:tc>
          <w:tcPr>
            <w:tcW w:w="2551" w:type="dxa"/>
          </w:tcPr>
          <w:p w:rsidR="00577AB5" w:rsidRDefault="00577AB5">
            <w:pPr>
              <w:pStyle w:val="ConsPlusNormal"/>
              <w:jc w:val="center"/>
            </w:pPr>
            <w:r>
              <w:t>57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68557,52</w:t>
            </w:r>
          </w:p>
        </w:tc>
      </w:tr>
      <w:tr w:rsidR="00577AB5">
        <w:tc>
          <w:tcPr>
            <w:tcW w:w="794" w:type="dxa"/>
          </w:tcPr>
          <w:p w:rsidR="00577AB5" w:rsidRDefault="00577AB5">
            <w:pPr>
              <w:pStyle w:val="ConsPlusNormal"/>
              <w:jc w:val="center"/>
            </w:pPr>
            <w:r>
              <w:t>545.</w:t>
            </w:r>
          </w:p>
        </w:tc>
        <w:tc>
          <w:tcPr>
            <w:tcW w:w="3005" w:type="dxa"/>
          </w:tcPr>
          <w:p w:rsidR="00577AB5" w:rsidRDefault="00577AB5">
            <w:pPr>
              <w:pStyle w:val="ConsPlusNormal"/>
            </w:pPr>
            <w:r>
              <w:t>г. Оренбург, ул. Чкалова, д. 15</w:t>
            </w:r>
          </w:p>
        </w:tc>
        <w:tc>
          <w:tcPr>
            <w:tcW w:w="1587" w:type="dxa"/>
          </w:tcPr>
          <w:p w:rsidR="00577AB5" w:rsidRDefault="00577AB5">
            <w:pPr>
              <w:pStyle w:val="ConsPlusNormal"/>
              <w:jc w:val="center"/>
            </w:pPr>
            <w:r>
              <w:t>10341,10</w:t>
            </w:r>
          </w:p>
        </w:tc>
        <w:tc>
          <w:tcPr>
            <w:tcW w:w="2551" w:type="dxa"/>
          </w:tcPr>
          <w:p w:rsidR="00577AB5" w:rsidRDefault="00577AB5">
            <w:pPr>
              <w:pStyle w:val="ConsPlusNormal"/>
              <w:jc w:val="center"/>
            </w:pPr>
            <w:r>
              <w:t>357</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249446,65</w:t>
            </w:r>
          </w:p>
        </w:tc>
      </w:tr>
      <w:tr w:rsidR="00577AB5">
        <w:tc>
          <w:tcPr>
            <w:tcW w:w="794" w:type="dxa"/>
          </w:tcPr>
          <w:p w:rsidR="00577AB5" w:rsidRDefault="00577AB5">
            <w:pPr>
              <w:pStyle w:val="ConsPlusNormal"/>
              <w:jc w:val="center"/>
            </w:pPr>
            <w:r>
              <w:t>546.</w:t>
            </w:r>
          </w:p>
        </w:tc>
        <w:tc>
          <w:tcPr>
            <w:tcW w:w="3005" w:type="dxa"/>
          </w:tcPr>
          <w:p w:rsidR="00577AB5" w:rsidRDefault="00577AB5">
            <w:pPr>
              <w:pStyle w:val="ConsPlusNormal"/>
            </w:pPr>
            <w:r>
              <w:t>г. Оренбург, ул. Чкалова, д. 15а</w:t>
            </w:r>
          </w:p>
        </w:tc>
        <w:tc>
          <w:tcPr>
            <w:tcW w:w="1587" w:type="dxa"/>
          </w:tcPr>
          <w:p w:rsidR="00577AB5" w:rsidRDefault="00577AB5">
            <w:pPr>
              <w:pStyle w:val="ConsPlusNormal"/>
              <w:jc w:val="center"/>
            </w:pPr>
            <w:r>
              <w:t>4796,00</w:t>
            </w:r>
          </w:p>
        </w:tc>
        <w:tc>
          <w:tcPr>
            <w:tcW w:w="2551" w:type="dxa"/>
          </w:tcPr>
          <w:p w:rsidR="00577AB5" w:rsidRDefault="00577AB5">
            <w:pPr>
              <w:pStyle w:val="ConsPlusNormal"/>
              <w:jc w:val="center"/>
            </w:pPr>
            <w:r>
              <w:t>153</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200051,49</w:t>
            </w:r>
          </w:p>
        </w:tc>
      </w:tr>
      <w:tr w:rsidR="00577AB5">
        <w:tc>
          <w:tcPr>
            <w:tcW w:w="794" w:type="dxa"/>
          </w:tcPr>
          <w:p w:rsidR="00577AB5" w:rsidRDefault="00577AB5">
            <w:pPr>
              <w:pStyle w:val="ConsPlusNormal"/>
              <w:jc w:val="center"/>
            </w:pPr>
            <w:r>
              <w:t>547.</w:t>
            </w:r>
          </w:p>
        </w:tc>
        <w:tc>
          <w:tcPr>
            <w:tcW w:w="3005" w:type="dxa"/>
          </w:tcPr>
          <w:p w:rsidR="00577AB5" w:rsidRDefault="00577AB5">
            <w:pPr>
              <w:pStyle w:val="ConsPlusNormal"/>
            </w:pPr>
            <w:r>
              <w:t>г. Оренбург, ул. Чкалова, д. 17</w:t>
            </w:r>
          </w:p>
        </w:tc>
        <w:tc>
          <w:tcPr>
            <w:tcW w:w="1587" w:type="dxa"/>
          </w:tcPr>
          <w:p w:rsidR="00577AB5" w:rsidRDefault="00577AB5">
            <w:pPr>
              <w:pStyle w:val="ConsPlusNormal"/>
              <w:jc w:val="center"/>
            </w:pPr>
            <w:r>
              <w:t>17447,00</w:t>
            </w:r>
          </w:p>
        </w:tc>
        <w:tc>
          <w:tcPr>
            <w:tcW w:w="2551" w:type="dxa"/>
          </w:tcPr>
          <w:p w:rsidR="00577AB5" w:rsidRDefault="00577AB5">
            <w:pPr>
              <w:pStyle w:val="ConsPlusNormal"/>
              <w:jc w:val="center"/>
            </w:pPr>
            <w:r>
              <w:t>571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39022,73</w:t>
            </w:r>
          </w:p>
        </w:tc>
      </w:tr>
      <w:tr w:rsidR="00577AB5">
        <w:tc>
          <w:tcPr>
            <w:tcW w:w="794" w:type="dxa"/>
          </w:tcPr>
          <w:p w:rsidR="00577AB5" w:rsidRDefault="00577AB5">
            <w:pPr>
              <w:pStyle w:val="ConsPlusNormal"/>
              <w:jc w:val="center"/>
            </w:pPr>
            <w:r>
              <w:t>548.</w:t>
            </w:r>
          </w:p>
        </w:tc>
        <w:tc>
          <w:tcPr>
            <w:tcW w:w="3005" w:type="dxa"/>
          </w:tcPr>
          <w:p w:rsidR="00577AB5" w:rsidRDefault="00577AB5">
            <w:pPr>
              <w:pStyle w:val="ConsPlusNormal"/>
            </w:pPr>
            <w:r>
              <w:t>г. Оренбург, ул. Чкалова, д. 2</w:t>
            </w:r>
          </w:p>
        </w:tc>
        <w:tc>
          <w:tcPr>
            <w:tcW w:w="1587" w:type="dxa"/>
          </w:tcPr>
          <w:p w:rsidR="00577AB5" w:rsidRDefault="00577AB5">
            <w:pPr>
              <w:pStyle w:val="ConsPlusNormal"/>
              <w:jc w:val="center"/>
            </w:pPr>
            <w:r>
              <w:t>11632,30</w:t>
            </w:r>
          </w:p>
        </w:tc>
        <w:tc>
          <w:tcPr>
            <w:tcW w:w="2551" w:type="dxa"/>
          </w:tcPr>
          <w:p w:rsidR="00577AB5" w:rsidRDefault="00577AB5">
            <w:pPr>
              <w:pStyle w:val="ConsPlusNormal"/>
              <w:jc w:val="center"/>
            </w:pPr>
            <w:r>
              <w:t>365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119914,13</w:t>
            </w:r>
          </w:p>
        </w:tc>
      </w:tr>
      <w:tr w:rsidR="00577AB5">
        <w:tc>
          <w:tcPr>
            <w:tcW w:w="794" w:type="dxa"/>
          </w:tcPr>
          <w:p w:rsidR="00577AB5" w:rsidRDefault="00577AB5">
            <w:pPr>
              <w:pStyle w:val="ConsPlusNormal"/>
              <w:jc w:val="center"/>
            </w:pPr>
            <w:r>
              <w:t>549.</w:t>
            </w:r>
          </w:p>
        </w:tc>
        <w:tc>
          <w:tcPr>
            <w:tcW w:w="3005" w:type="dxa"/>
          </w:tcPr>
          <w:p w:rsidR="00577AB5" w:rsidRDefault="00577AB5">
            <w:pPr>
              <w:pStyle w:val="ConsPlusNormal"/>
            </w:pPr>
            <w:r>
              <w:t>г. Оренбург, ул. Чкалова, д. 20</w:t>
            </w:r>
          </w:p>
        </w:tc>
        <w:tc>
          <w:tcPr>
            <w:tcW w:w="1587" w:type="dxa"/>
          </w:tcPr>
          <w:p w:rsidR="00577AB5" w:rsidRDefault="00577AB5">
            <w:pPr>
              <w:pStyle w:val="ConsPlusNormal"/>
              <w:jc w:val="center"/>
            </w:pPr>
            <w:r>
              <w:t>20943,50</w:t>
            </w:r>
          </w:p>
        </w:tc>
        <w:tc>
          <w:tcPr>
            <w:tcW w:w="2551" w:type="dxa"/>
          </w:tcPr>
          <w:p w:rsidR="00577AB5" w:rsidRDefault="00577AB5">
            <w:pPr>
              <w:pStyle w:val="ConsPlusNormal"/>
              <w:jc w:val="center"/>
            </w:pPr>
            <w:r>
              <w:t>500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174765,16</w:t>
            </w:r>
          </w:p>
        </w:tc>
      </w:tr>
      <w:tr w:rsidR="00577AB5">
        <w:tc>
          <w:tcPr>
            <w:tcW w:w="794" w:type="dxa"/>
          </w:tcPr>
          <w:p w:rsidR="00577AB5" w:rsidRDefault="00577AB5">
            <w:pPr>
              <w:pStyle w:val="ConsPlusNormal"/>
              <w:jc w:val="center"/>
            </w:pPr>
            <w:r>
              <w:t>550.</w:t>
            </w:r>
          </w:p>
        </w:tc>
        <w:tc>
          <w:tcPr>
            <w:tcW w:w="3005" w:type="dxa"/>
          </w:tcPr>
          <w:p w:rsidR="00577AB5" w:rsidRDefault="00577AB5">
            <w:pPr>
              <w:pStyle w:val="ConsPlusNormal"/>
            </w:pPr>
            <w:r>
              <w:t>г. Оренбург, ул. Чкалова, д. 26/1</w:t>
            </w:r>
          </w:p>
        </w:tc>
        <w:tc>
          <w:tcPr>
            <w:tcW w:w="1587" w:type="dxa"/>
          </w:tcPr>
          <w:p w:rsidR="00577AB5" w:rsidRDefault="00577AB5">
            <w:pPr>
              <w:pStyle w:val="ConsPlusNormal"/>
              <w:jc w:val="center"/>
            </w:pPr>
            <w:r>
              <w:t>10926,40</w:t>
            </w:r>
          </w:p>
        </w:tc>
        <w:tc>
          <w:tcPr>
            <w:tcW w:w="2551" w:type="dxa"/>
          </w:tcPr>
          <w:p w:rsidR="00577AB5" w:rsidRDefault="00577AB5">
            <w:pPr>
              <w:pStyle w:val="ConsPlusNormal"/>
              <w:jc w:val="center"/>
            </w:pPr>
            <w:r>
              <w:t>243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84594,64</w:t>
            </w:r>
          </w:p>
        </w:tc>
      </w:tr>
      <w:tr w:rsidR="00577AB5">
        <w:tc>
          <w:tcPr>
            <w:tcW w:w="794" w:type="dxa"/>
          </w:tcPr>
          <w:p w:rsidR="00577AB5" w:rsidRDefault="00577AB5">
            <w:pPr>
              <w:pStyle w:val="ConsPlusNormal"/>
              <w:jc w:val="center"/>
            </w:pPr>
            <w:r>
              <w:t>551.</w:t>
            </w:r>
          </w:p>
        </w:tc>
        <w:tc>
          <w:tcPr>
            <w:tcW w:w="3005" w:type="dxa"/>
          </w:tcPr>
          <w:p w:rsidR="00577AB5" w:rsidRDefault="00577AB5">
            <w:pPr>
              <w:pStyle w:val="ConsPlusNormal"/>
            </w:pPr>
            <w:r>
              <w:t>г. Оренбург, ул. Чкалова, д. 3/2</w:t>
            </w:r>
          </w:p>
        </w:tc>
        <w:tc>
          <w:tcPr>
            <w:tcW w:w="1587" w:type="dxa"/>
          </w:tcPr>
          <w:p w:rsidR="00577AB5" w:rsidRDefault="00577AB5">
            <w:pPr>
              <w:pStyle w:val="ConsPlusNormal"/>
              <w:jc w:val="center"/>
            </w:pPr>
            <w:r>
              <w:t>5897,50</w:t>
            </w:r>
          </w:p>
        </w:tc>
        <w:tc>
          <w:tcPr>
            <w:tcW w:w="2551" w:type="dxa"/>
          </w:tcPr>
          <w:p w:rsidR="00577AB5" w:rsidRDefault="00577AB5">
            <w:pPr>
              <w:pStyle w:val="ConsPlusNormal"/>
              <w:jc w:val="center"/>
            </w:pPr>
            <w:r>
              <w:t>163</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204621,88</w:t>
            </w:r>
          </w:p>
        </w:tc>
      </w:tr>
      <w:tr w:rsidR="00577AB5">
        <w:tc>
          <w:tcPr>
            <w:tcW w:w="794" w:type="dxa"/>
          </w:tcPr>
          <w:p w:rsidR="00577AB5" w:rsidRDefault="00577AB5">
            <w:pPr>
              <w:pStyle w:val="ConsPlusNormal"/>
              <w:jc w:val="center"/>
            </w:pPr>
            <w:r>
              <w:t>552.</w:t>
            </w:r>
          </w:p>
        </w:tc>
        <w:tc>
          <w:tcPr>
            <w:tcW w:w="3005" w:type="dxa"/>
          </w:tcPr>
          <w:p w:rsidR="00577AB5" w:rsidRDefault="00577AB5">
            <w:pPr>
              <w:pStyle w:val="ConsPlusNormal"/>
            </w:pPr>
            <w:r>
              <w:t>г. Оренбург, ул. Чкалова, д. 33</w:t>
            </w:r>
          </w:p>
        </w:tc>
        <w:tc>
          <w:tcPr>
            <w:tcW w:w="1587" w:type="dxa"/>
          </w:tcPr>
          <w:p w:rsidR="00577AB5" w:rsidRDefault="00577AB5">
            <w:pPr>
              <w:pStyle w:val="ConsPlusNormal"/>
              <w:jc w:val="center"/>
            </w:pPr>
            <w:r>
              <w:t>14350,70</w:t>
            </w:r>
          </w:p>
        </w:tc>
        <w:tc>
          <w:tcPr>
            <w:tcW w:w="2551" w:type="dxa"/>
          </w:tcPr>
          <w:p w:rsidR="00577AB5" w:rsidRDefault="00577AB5">
            <w:pPr>
              <w:pStyle w:val="ConsPlusNormal"/>
              <w:jc w:val="center"/>
            </w:pPr>
            <w:r>
              <w:t>439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96331,18</w:t>
            </w:r>
          </w:p>
        </w:tc>
      </w:tr>
      <w:tr w:rsidR="00577AB5">
        <w:tc>
          <w:tcPr>
            <w:tcW w:w="794" w:type="dxa"/>
          </w:tcPr>
          <w:p w:rsidR="00577AB5" w:rsidRDefault="00577AB5">
            <w:pPr>
              <w:pStyle w:val="ConsPlusNormal"/>
              <w:jc w:val="center"/>
            </w:pPr>
            <w:r>
              <w:t>553.</w:t>
            </w:r>
          </w:p>
        </w:tc>
        <w:tc>
          <w:tcPr>
            <w:tcW w:w="3005" w:type="dxa"/>
          </w:tcPr>
          <w:p w:rsidR="00577AB5" w:rsidRDefault="00577AB5">
            <w:pPr>
              <w:pStyle w:val="ConsPlusNormal"/>
            </w:pPr>
            <w:r>
              <w:t>г. Оренбург, ул. Чкалова, д. 34</w:t>
            </w:r>
          </w:p>
        </w:tc>
        <w:tc>
          <w:tcPr>
            <w:tcW w:w="1587" w:type="dxa"/>
          </w:tcPr>
          <w:p w:rsidR="00577AB5" w:rsidRDefault="00577AB5">
            <w:pPr>
              <w:pStyle w:val="ConsPlusNormal"/>
              <w:jc w:val="center"/>
            </w:pPr>
            <w:r>
              <w:t>11276,20</w:t>
            </w:r>
          </w:p>
        </w:tc>
        <w:tc>
          <w:tcPr>
            <w:tcW w:w="2551" w:type="dxa"/>
          </w:tcPr>
          <w:p w:rsidR="00577AB5" w:rsidRDefault="00577AB5">
            <w:pPr>
              <w:pStyle w:val="ConsPlusNormal"/>
              <w:jc w:val="center"/>
            </w:pPr>
            <w:r>
              <w:t>263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28114,44</w:t>
            </w:r>
          </w:p>
        </w:tc>
      </w:tr>
      <w:tr w:rsidR="00577AB5">
        <w:tc>
          <w:tcPr>
            <w:tcW w:w="794" w:type="dxa"/>
          </w:tcPr>
          <w:p w:rsidR="00577AB5" w:rsidRDefault="00577AB5">
            <w:pPr>
              <w:pStyle w:val="ConsPlusNormal"/>
              <w:jc w:val="center"/>
            </w:pPr>
            <w:r>
              <w:t>554.</w:t>
            </w:r>
          </w:p>
        </w:tc>
        <w:tc>
          <w:tcPr>
            <w:tcW w:w="3005" w:type="dxa"/>
          </w:tcPr>
          <w:p w:rsidR="00577AB5" w:rsidRDefault="00577AB5">
            <w:pPr>
              <w:pStyle w:val="ConsPlusNormal"/>
            </w:pPr>
            <w:r>
              <w:t>г. Оренбург, ул. Чкалова, д. 35</w:t>
            </w:r>
          </w:p>
        </w:tc>
        <w:tc>
          <w:tcPr>
            <w:tcW w:w="1587" w:type="dxa"/>
          </w:tcPr>
          <w:p w:rsidR="00577AB5" w:rsidRDefault="00577AB5">
            <w:pPr>
              <w:pStyle w:val="ConsPlusNormal"/>
              <w:jc w:val="center"/>
            </w:pPr>
            <w:r>
              <w:t>8867,70</w:t>
            </w:r>
          </w:p>
        </w:tc>
        <w:tc>
          <w:tcPr>
            <w:tcW w:w="2551" w:type="dxa"/>
          </w:tcPr>
          <w:p w:rsidR="00577AB5" w:rsidRDefault="00577AB5">
            <w:pPr>
              <w:pStyle w:val="ConsPlusNormal"/>
              <w:jc w:val="center"/>
            </w:pPr>
            <w:r>
              <w:t>272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124391,32</w:t>
            </w:r>
          </w:p>
        </w:tc>
      </w:tr>
      <w:tr w:rsidR="00577AB5">
        <w:tc>
          <w:tcPr>
            <w:tcW w:w="794" w:type="dxa"/>
          </w:tcPr>
          <w:p w:rsidR="00577AB5" w:rsidRDefault="00577AB5">
            <w:pPr>
              <w:pStyle w:val="ConsPlusNormal"/>
              <w:jc w:val="center"/>
            </w:pPr>
            <w:r>
              <w:lastRenderedPageBreak/>
              <w:t>555.</w:t>
            </w:r>
          </w:p>
        </w:tc>
        <w:tc>
          <w:tcPr>
            <w:tcW w:w="3005" w:type="dxa"/>
          </w:tcPr>
          <w:p w:rsidR="00577AB5" w:rsidRDefault="00577AB5">
            <w:pPr>
              <w:pStyle w:val="ConsPlusNormal"/>
            </w:pPr>
            <w:r>
              <w:t>г. Оренбург, ул. Чкалова, д. 4</w:t>
            </w:r>
          </w:p>
        </w:tc>
        <w:tc>
          <w:tcPr>
            <w:tcW w:w="1587" w:type="dxa"/>
          </w:tcPr>
          <w:p w:rsidR="00577AB5" w:rsidRDefault="00577AB5">
            <w:pPr>
              <w:pStyle w:val="ConsPlusNormal"/>
              <w:jc w:val="center"/>
            </w:pPr>
            <w:r>
              <w:t>9184,80</w:t>
            </w:r>
          </w:p>
        </w:tc>
        <w:tc>
          <w:tcPr>
            <w:tcW w:w="2551" w:type="dxa"/>
          </w:tcPr>
          <w:p w:rsidR="00577AB5" w:rsidRDefault="00577AB5">
            <w:pPr>
              <w:pStyle w:val="ConsPlusNormal"/>
              <w:jc w:val="center"/>
            </w:pPr>
            <w:r>
              <w:t>286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105496,23</w:t>
            </w:r>
          </w:p>
        </w:tc>
      </w:tr>
      <w:tr w:rsidR="00577AB5">
        <w:tc>
          <w:tcPr>
            <w:tcW w:w="794" w:type="dxa"/>
          </w:tcPr>
          <w:p w:rsidR="00577AB5" w:rsidRDefault="00577AB5">
            <w:pPr>
              <w:pStyle w:val="ConsPlusNormal"/>
              <w:jc w:val="center"/>
            </w:pPr>
            <w:r>
              <w:t>556.</w:t>
            </w:r>
          </w:p>
        </w:tc>
        <w:tc>
          <w:tcPr>
            <w:tcW w:w="3005" w:type="dxa"/>
          </w:tcPr>
          <w:p w:rsidR="00577AB5" w:rsidRDefault="00577AB5">
            <w:pPr>
              <w:pStyle w:val="ConsPlusNormal"/>
            </w:pPr>
            <w:r>
              <w:t>г. Оренбург, ул. Чкалова, д. 42</w:t>
            </w:r>
          </w:p>
        </w:tc>
        <w:tc>
          <w:tcPr>
            <w:tcW w:w="1587" w:type="dxa"/>
          </w:tcPr>
          <w:p w:rsidR="00577AB5" w:rsidRDefault="00577AB5">
            <w:pPr>
              <w:pStyle w:val="ConsPlusNormal"/>
              <w:jc w:val="center"/>
            </w:pPr>
            <w:r>
              <w:t>11771,70</w:t>
            </w:r>
          </w:p>
        </w:tc>
        <w:tc>
          <w:tcPr>
            <w:tcW w:w="2551" w:type="dxa"/>
          </w:tcPr>
          <w:p w:rsidR="00577AB5" w:rsidRDefault="00577AB5">
            <w:pPr>
              <w:pStyle w:val="ConsPlusNormal"/>
              <w:jc w:val="center"/>
            </w:pPr>
            <w:r>
              <w:t>384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28392,77</w:t>
            </w:r>
          </w:p>
        </w:tc>
      </w:tr>
      <w:tr w:rsidR="00577AB5">
        <w:tc>
          <w:tcPr>
            <w:tcW w:w="794" w:type="dxa"/>
          </w:tcPr>
          <w:p w:rsidR="00577AB5" w:rsidRDefault="00577AB5">
            <w:pPr>
              <w:pStyle w:val="ConsPlusNormal"/>
              <w:jc w:val="center"/>
            </w:pPr>
            <w:r>
              <w:t>557.</w:t>
            </w:r>
          </w:p>
        </w:tc>
        <w:tc>
          <w:tcPr>
            <w:tcW w:w="3005" w:type="dxa"/>
          </w:tcPr>
          <w:p w:rsidR="00577AB5" w:rsidRDefault="00577AB5">
            <w:pPr>
              <w:pStyle w:val="ConsPlusNormal"/>
            </w:pPr>
            <w:r>
              <w:t>г. Оренбург, ул. Чкалова, д. 44</w:t>
            </w:r>
          </w:p>
        </w:tc>
        <w:tc>
          <w:tcPr>
            <w:tcW w:w="1587" w:type="dxa"/>
          </w:tcPr>
          <w:p w:rsidR="00577AB5" w:rsidRDefault="00577AB5">
            <w:pPr>
              <w:pStyle w:val="ConsPlusNormal"/>
              <w:jc w:val="center"/>
            </w:pPr>
            <w:r>
              <w:t>4800,10</w:t>
            </w:r>
          </w:p>
        </w:tc>
        <w:tc>
          <w:tcPr>
            <w:tcW w:w="2551" w:type="dxa"/>
          </w:tcPr>
          <w:p w:rsidR="00577AB5" w:rsidRDefault="00577AB5">
            <w:pPr>
              <w:pStyle w:val="ConsPlusNormal"/>
              <w:jc w:val="center"/>
            </w:pPr>
            <w:r>
              <w:t>162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24485,16</w:t>
            </w:r>
          </w:p>
        </w:tc>
      </w:tr>
      <w:tr w:rsidR="00577AB5">
        <w:tc>
          <w:tcPr>
            <w:tcW w:w="794" w:type="dxa"/>
          </w:tcPr>
          <w:p w:rsidR="00577AB5" w:rsidRDefault="00577AB5">
            <w:pPr>
              <w:pStyle w:val="ConsPlusNormal"/>
              <w:jc w:val="center"/>
            </w:pPr>
            <w:r>
              <w:t>558.</w:t>
            </w:r>
          </w:p>
        </w:tc>
        <w:tc>
          <w:tcPr>
            <w:tcW w:w="3005" w:type="dxa"/>
          </w:tcPr>
          <w:p w:rsidR="00577AB5" w:rsidRDefault="00577AB5">
            <w:pPr>
              <w:pStyle w:val="ConsPlusNormal"/>
            </w:pPr>
            <w:r>
              <w:t>г. Оренбург, ул. Шевченко, д. 249</w:t>
            </w:r>
          </w:p>
        </w:tc>
        <w:tc>
          <w:tcPr>
            <w:tcW w:w="1587" w:type="dxa"/>
          </w:tcPr>
          <w:p w:rsidR="00577AB5" w:rsidRDefault="00577AB5">
            <w:pPr>
              <w:pStyle w:val="ConsPlusNormal"/>
              <w:jc w:val="center"/>
            </w:pPr>
            <w:r>
              <w:t>6765,00</w:t>
            </w:r>
          </w:p>
        </w:tc>
        <w:tc>
          <w:tcPr>
            <w:tcW w:w="2551" w:type="dxa"/>
          </w:tcPr>
          <w:p w:rsidR="00577AB5" w:rsidRDefault="00577AB5">
            <w:pPr>
              <w:pStyle w:val="ConsPlusNormal"/>
              <w:jc w:val="center"/>
            </w:pPr>
            <w:r>
              <w:t>164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120876,69</w:t>
            </w:r>
          </w:p>
        </w:tc>
      </w:tr>
      <w:tr w:rsidR="00577AB5">
        <w:tc>
          <w:tcPr>
            <w:tcW w:w="794" w:type="dxa"/>
          </w:tcPr>
          <w:p w:rsidR="00577AB5" w:rsidRDefault="00577AB5">
            <w:pPr>
              <w:pStyle w:val="ConsPlusNormal"/>
              <w:jc w:val="center"/>
            </w:pPr>
            <w:r>
              <w:t>559.</w:t>
            </w:r>
          </w:p>
        </w:tc>
        <w:tc>
          <w:tcPr>
            <w:tcW w:w="3005" w:type="dxa"/>
          </w:tcPr>
          <w:p w:rsidR="00577AB5" w:rsidRDefault="00577AB5">
            <w:pPr>
              <w:pStyle w:val="ConsPlusNormal"/>
            </w:pPr>
            <w:r>
              <w:t>г. Оренбург, ул. Шевченко, д. 30</w:t>
            </w:r>
          </w:p>
        </w:tc>
        <w:tc>
          <w:tcPr>
            <w:tcW w:w="1587" w:type="dxa"/>
          </w:tcPr>
          <w:p w:rsidR="00577AB5" w:rsidRDefault="00577AB5">
            <w:pPr>
              <w:pStyle w:val="ConsPlusNormal"/>
              <w:jc w:val="center"/>
            </w:pPr>
            <w:r>
              <w:t>5303,90</w:t>
            </w:r>
          </w:p>
        </w:tc>
        <w:tc>
          <w:tcPr>
            <w:tcW w:w="2551" w:type="dxa"/>
          </w:tcPr>
          <w:p w:rsidR="00577AB5" w:rsidRDefault="00577AB5">
            <w:pPr>
              <w:pStyle w:val="ConsPlusNormal"/>
              <w:jc w:val="center"/>
            </w:pPr>
            <w:r>
              <w:t>221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15000,00</w:t>
            </w:r>
          </w:p>
        </w:tc>
      </w:tr>
      <w:tr w:rsidR="00577AB5">
        <w:tc>
          <w:tcPr>
            <w:tcW w:w="794" w:type="dxa"/>
          </w:tcPr>
          <w:p w:rsidR="00577AB5" w:rsidRDefault="00577AB5">
            <w:pPr>
              <w:pStyle w:val="ConsPlusNormal"/>
              <w:jc w:val="center"/>
            </w:pPr>
            <w:r>
              <w:t>560.</w:t>
            </w:r>
          </w:p>
        </w:tc>
        <w:tc>
          <w:tcPr>
            <w:tcW w:w="3005" w:type="dxa"/>
          </w:tcPr>
          <w:p w:rsidR="00577AB5" w:rsidRDefault="00577AB5">
            <w:pPr>
              <w:pStyle w:val="ConsPlusNormal"/>
            </w:pPr>
            <w:r>
              <w:t>г. Оренбург, ул. Шевченко, д. 38</w:t>
            </w:r>
          </w:p>
        </w:tc>
        <w:tc>
          <w:tcPr>
            <w:tcW w:w="1587" w:type="dxa"/>
          </w:tcPr>
          <w:p w:rsidR="00577AB5" w:rsidRDefault="00577AB5">
            <w:pPr>
              <w:pStyle w:val="ConsPlusNormal"/>
              <w:jc w:val="center"/>
            </w:pPr>
            <w:r>
              <w:t>3592,30</w:t>
            </w:r>
          </w:p>
        </w:tc>
        <w:tc>
          <w:tcPr>
            <w:tcW w:w="2551" w:type="dxa"/>
          </w:tcPr>
          <w:p w:rsidR="00577AB5" w:rsidRDefault="00577AB5">
            <w:pPr>
              <w:pStyle w:val="ConsPlusNormal"/>
              <w:jc w:val="center"/>
            </w:pPr>
            <w:r>
              <w:t>145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131106,95</w:t>
            </w:r>
          </w:p>
        </w:tc>
      </w:tr>
      <w:tr w:rsidR="00577AB5">
        <w:tc>
          <w:tcPr>
            <w:tcW w:w="794" w:type="dxa"/>
          </w:tcPr>
          <w:p w:rsidR="00577AB5" w:rsidRDefault="00577AB5">
            <w:pPr>
              <w:pStyle w:val="ConsPlusNormal"/>
              <w:jc w:val="center"/>
            </w:pPr>
            <w:r>
              <w:t>561.</w:t>
            </w:r>
          </w:p>
        </w:tc>
        <w:tc>
          <w:tcPr>
            <w:tcW w:w="3005" w:type="dxa"/>
          </w:tcPr>
          <w:p w:rsidR="00577AB5" w:rsidRDefault="00577AB5">
            <w:pPr>
              <w:pStyle w:val="ConsPlusNormal"/>
            </w:pPr>
            <w:r>
              <w:t>г. Оренбург, ул. Шевченко, д. 42/2</w:t>
            </w:r>
          </w:p>
        </w:tc>
        <w:tc>
          <w:tcPr>
            <w:tcW w:w="1587" w:type="dxa"/>
          </w:tcPr>
          <w:p w:rsidR="00577AB5" w:rsidRDefault="00577AB5">
            <w:pPr>
              <w:pStyle w:val="ConsPlusNormal"/>
              <w:jc w:val="center"/>
            </w:pPr>
            <w:r>
              <w:t>2600,00</w:t>
            </w:r>
          </w:p>
        </w:tc>
        <w:tc>
          <w:tcPr>
            <w:tcW w:w="2551" w:type="dxa"/>
          </w:tcPr>
          <w:p w:rsidR="00577AB5" w:rsidRDefault="00577AB5">
            <w:pPr>
              <w:pStyle w:val="ConsPlusNormal"/>
              <w:jc w:val="center"/>
            </w:pPr>
            <w:r>
              <w:t>208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23251,90</w:t>
            </w:r>
          </w:p>
        </w:tc>
      </w:tr>
      <w:tr w:rsidR="00577AB5">
        <w:tc>
          <w:tcPr>
            <w:tcW w:w="794" w:type="dxa"/>
          </w:tcPr>
          <w:p w:rsidR="00577AB5" w:rsidRDefault="00577AB5">
            <w:pPr>
              <w:pStyle w:val="ConsPlusNormal"/>
              <w:jc w:val="center"/>
            </w:pPr>
            <w:r>
              <w:t>562.</w:t>
            </w:r>
          </w:p>
        </w:tc>
        <w:tc>
          <w:tcPr>
            <w:tcW w:w="3005" w:type="dxa"/>
          </w:tcPr>
          <w:p w:rsidR="00577AB5" w:rsidRDefault="00577AB5">
            <w:pPr>
              <w:pStyle w:val="ConsPlusNormal"/>
            </w:pPr>
            <w:r>
              <w:t>г. Оренбург, ул. Шевченко, д. 44</w:t>
            </w:r>
          </w:p>
        </w:tc>
        <w:tc>
          <w:tcPr>
            <w:tcW w:w="1587" w:type="dxa"/>
          </w:tcPr>
          <w:p w:rsidR="00577AB5" w:rsidRDefault="00577AB5">
            <w:pPr>
              <w:pStyle w:val="ConsPlusNormal"/>
              <w:jc w:val="center"/>
            </w:pPr>
            <w:r>
              <w:t>3924,70</w:t>
            </w:r>
          </w:p>
        </w:tc>
        <w:tc>
          <w:tcPr>
            <w:tcW w:w="2551" w:type="dxa"/>
          </w:tcPr>
          <w:p w:rsidR="00577AB5" w:rsidRDefault="00577AB5">
            <w:pPr>
              <w:pStyle w:val="ConsPlusNormal"/>
              <w:jc w:val="center"/>
            </w:pPr>
            <w:r>
              <w:t>128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46336,07</w:t>
            </w:r>
          </w:p>
        </w:tc>
      </w:tr>
      <w:tr w:rsidR="00577AB5">
        <w:tc>
          <w:tcPr>
            <w:tcW w:w="794" w:type="dxa"/>
          </w:tcPr>
          <w:p w:rsidR="00577AB5" w:rsidRDefault="00577AB5">
            <w:pPr>
              <w:pStyle w:val="ConsPlusNormal"/>
              <w:jc w:val="center"/>
            </w:pPr>
            <w:r>
              <w:t>563.</w:t>
            </w:r>
          </w:p>
        </w:tc>
        <w:tc>
          <w:tcPr>
            <w:tcW w:w="3005" w:type="dxa"/>
          </w:tcPr>
          <w:p w:rsidR="00577AB5" w:rsidRDefault="00577AB5">
            <w:pPr>
              <w:pStyle w:val="ConsPlusNormal"/>
            </w:pPr>
            <w:r>
              <w:t>г. Оренбург, ул. Юных Ленинцев, д. 1</w:t>
            </w:r>
          </w:p>
        </w:tc>
        <w:tc>
          <w:tcPr>
            <w:tcW w:w="1587" w:type="dxa"/>
          </w:tcPr>
          <w:p w:rsidR="00577AB5" w:rsidRDefault="00577AB5">
            <w:pPr>
              <w:pStyle w:val="ConsPlusNormal"/>
              <w:jc w:val="center"/>
            </w:pPr>
            <w:r>
              <w:t>11206,40</w:t>
            </w:r>
          </w:p>
        </w:tc>
        <w:tc>
          <w:tcPr>
            <w:tcW w:w="2551" w:type="dxa"/>
          </w:tcPr>
          <w:p w:rsidR="00577AB5" w:rsidRDefault="00577AB5">
            <w:pPr>
              <w:pStyle w:val="ConsPlusNormal"/>
              <w:jc w:val="center"/>
            </w:pPr>
            <w:r>
              <w:t>325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28075,34</w:t>
            </w:r>
          </w:p>
        </w:tc>
      </w:tr>
      <w:tr w:rsidR="00577AB5">
        <w:tc>
          <w:tcPr>
            <w:tcW w:w="794" w:type="dxa"/>
          </w:tcPr>
          <w:p w:rsidR="00577AB5" w:rsidRDefault="00577AB5">
            <w:pPr>
              <w:pStyle w:val="ConsPlusNormal"/>
              <w:jc w:val="center"/>
            </w:pPr>
            <w:r>
              <w:t>564.</w:t>
            </w:r>
          </w:p>
        </w:tc>
        <w:tc>
          <w:tcPr>
            <w:tcW w:w="3005" w:type="dxa"/>
          </w:tcPr>
          <w:p w:rsidR="00577AB5" w:rsidRDefault="00577AB5">
            <w:pPr>
              <w:pStyle w:val="ConsPlusNormal"/>
            </w:pPr>
            <w:r>
              <w:t>г. Оренбург, ул. Юных Ленинцев, д. 12/1</w:t>
            </w:r>
          </w:p>
        </w:tc>
        <w:tc>
          <w:tcPr>
            <w:tcW w:w="1587" w:type="dxa"/>
          </w:tcPr>
          <w:p w:rsidR="00577AB5" w:rsidRDefault="00577AB5">
            <w:pPr>
              <w:pStyle w:val="ConsPlusNormal"/>
              <w:jc w:val="center"/>
            </w:pPr>
            <w:r>
              <w:t>2849,90</w:t>
            </w:r>
          </w:p>
        </w:tc>
        <w:tc>
          <w:tcPr>
            <w:tcW w:w="2551" w:type="dxa"/>
          </w:tcPr>
          <w:p w:rsidR="00577AB5" w:rsidRDefault="00577AB5">
            <w:pPr>
              <w:pStyle w:val="ConsPlusNormal"/>
              <w:jc w:val="center"/>
            </w:pPr>
            <w:r>
              <w:t>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85736,16</w:t>
            </w:r>
          </w:p>
        </w:tc>
      </w:tr>
      <w:tr w:rsidR="00577AB5">
        <w:tc>
          <w:tcPr>
            <w:tcW w:w="794" w:type="dxa"/>
          </w:tcPr>
          <w:p w:rsidR="00577AB5" w:rsidRDefault="00577AB5">
            <w:pPr>
              <w:pStyle w:val="ConsPlusNormal"/>
              <w:jc w:val="center"/>
            </w:pPr>
            <w:r>
              <w:t>565.</w:t>
            </w:r>
          </w:p>
        </w:tc>
        <w:tc>
          <w:tcPr>
            <w:tcW w:w="3005" w:type="dxa"/>
          </w:tcPr>
          <w:p w:rsidR="00577AB5" w:rsidRDefault="00577AB5">
            <w:pPr>
              <w:pStyle w:val="ConsPlusNormal"/>
            </w:pPr>
            <w:r>
              <w:t>г. Оренбург, ул. Юных Ленинцев, д. 13/1</w:t>
            </w:r>
          </w:p>
        </w:tc>
        <w:tc>
          <w:tcPr>
            <w:tcW w:w="1587" w:type="dxa"/>
          </w:tcPr>
          <w:p w:rsidR="00577AB5" w:rsidRDefault="00577AB5">
            <w:pPr>
              <w:pStyle w:val="ConsPlusNormal"/>
              <w:jc w:val="center"/>
            </w:pPr>
            <w:r>
              <w:t>8296,60</w:t>
            </w:r>
          </w:p>
        </w:tc>
        <w:tc>
          <w:tcPr>
            <w:tcW w:w="2551" w:type="dxa"/>
          </w:tcPr>
          <w:p w:rsidR="00577AB5" w:rsidRDefault="00577AB5">
            <w:pPr>
              <w:pStyle w:val="ConsPlusNormal"/>
              <w:jc w:val="center"/>
            </w:pPr>
            <w:r>
              <w:t>324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26445,32</w:t>
            </w:r>
          </w:p>
        </w:tc>
      </w:tr>
      <w:tr w:rsidR="00577AB5">
        <w:tc>
          <w:tcPr>
            <w:tcW w:w="794" w:type="dxa"/>
          </w:tcPr>
          <w:p w:rsidR="00577AB5" w:rsidRDefault="00577AB5">
            <w:pPr>
              <w:pStyle w:val="ConsPlusNormal"/>
              <w:jc w:val="center"/>
            </w:pPr>
            <w:r>
              <w:t>566.</w:t>
            </w:r>
          </w:p>
        </w:tc>
        <w:tc>
          <w:tcPr>
            <w:tcW w:w="3005" w:type="dxa"/>
          </w:tcPr>
          <w:p w:rsidR="00577AB5" w:rsidRDefault="00577AB5">
            <w:pPr>
              <w:pStyle w:val="ConsPlusNormal"/>
            </w:pPr>
            <w:r>
              <w:t>г. Оренбург, ул. Юных Ленинцев, д. 3/1</w:t>
            </w:r>
          </w:p>
        </w:tc>
        <w:tc>
          <w:tcPr>
            <w:tcW w:w="1587" w:type="dxa"/>
          </w:tcPr>
          <w:p w:rsidR="00577AB5" w:rsidRDefault="00577AB5">
            <w:pPr>
              <w:pStyle w:val="ConsPlusNormal"/>
              <w:jc w:val="center"/>
            </w:pPr>
            <w:r>
              <w:t>6995,20</w:t>
            </w:r>
          </w:p>
        </w:tc>
        <w:tc>
          <w:tcPr>
            <w:tcW w:w="2551" w:type="dxa"/>
          </w:tcPr>
          <w:p w:rsidR="00577AB5" w:rsidRDefault="00577AB5">
            <w:pPr>
              <w:pStyle w:val="ConsPlusNormal"/>
              <w:jc w:val="center"/>
            </w:pPr>
            <w:r>
              <w:t>120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20000,00</w:t>
            </w:r>
          </w:p>
        </w:tc>
      </w:tr>
      <w:tr w:rsidR="00577AB5">
        <w:tc>
          <w:tcPr>
            <w:tcW w:w="794" w:type="dxa"/>
          </w:tcPr>
          <w:p w:rsidR="00577AB5" w:rsidRDefault="00577AB5">
            <w:pPr>
              <w:pStyle w:val="ConsPlusNormal"/>
              <w:jc w:val="center"/>
            </w:pPr>
            <w:r>
              <w:t>567.</w:t>
            </w:r>
          </w:p>
        </w:tc>
        <w:tc>
          <w:tcPr>
            <w:tcW w:w="3005" w:type="dxa"/>
          </w:tcPr>
          <w:p w:rsidR="00577AB5" w:rsidRDefault="00577AB5">
            <w:pPr>
              <w:pStyle w:val="ConsPlusNormal"/>
            </w:pPr>
            <w:r>
              <w:t>г. Оренбург, ул. Юных Ленинцев, д. 5</w:t>
            </w:r>
          </w:p>
        </w:tc>
        <w:tc>
          <w:tcPr>
            <w:tcW w:w="1587" w:type="dxa"/>
          </w:tcPr>
          <w:p w:rsidR="00577AB5" w:rsidRDefault="00577AB5">
            <w:pPr>
              <w:pStyle w:val="ConsPlusNormal"/>
              <w:jc w:val="center"/>
            </w:pPr>
            <w:r>
              <w:t>9124,60</w:t>
            </w:r>
          </w:p>
        </w:tc>
        <w:tc>
          <w:tcPr>
            <w:tcW w:w="2551" w:type="dxa"/>
          </w:tcPr>
          <w:p w:rsidR="00577AB5" w:rsidRDefault="00577AB5">
            <w:pPr>
              <w:pStyle w:val="ConsPlusNormal"/>
              <w:jc w:val="center"/>
            </w:pPr>
            <w:r>
              <w:t>219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33016,00</w:t>
            </w:r>
          </w:p>
        </w:tc>
      </w:tr>
      <w:tr w:rsidR="00577AB5">
        <w:tc>
          <w:tcPr>
            <w:tcW w:w="794" w:type="dxa"/>
          </w:tcPr>
          <w:p w:rsidR="00577AB5" w:rsidRDefault="00577AB5">
            <w:pPr>
              <w:pStyle w:val="ConsPlusNormal"/>
              <w:jc w:val="center"/>
            </w:pPr>
            <w:r>
              <w:lastRenderedPageBreak/>
              <w:t>568.</w:t>
            </w:r>
          </w:p>
        </w:tc>
        <w:tc>
          <w:tcPr>
            <w:tcW w:w="3005" w:type="dxa"/>
          </w:tcPr>
          <w:p w:rsidR="00577AB5" w:rsidRDefault="00577AB5">
            <w:pPr>
              <w:pStyle w:val="ConsPlusNormal"/>
            </w:pPr>
            <w:r>
              <w:t>г. Оренбург, ул. Юных Ленинцев, д. 7</w:t>
            </w:r>
          </w:p>
        </w:tc>
        <w:tc>
          <w:tcPr>
            <w:tcW w:w="1587" w:type="dxa"/>
          </w:tcPr>
          <w:p w:rsidR="00577AB5" w:rsidRDefault="00577AB5">
            <w:pPr>
              <w:pStyle w:val="ConsPlusNormal"/>
              <w:jc w:val="center"/>
            </w:pPr>
            <w:r>
              <w:t>4602,90</w:t>
            </w:r>
          </w:p>
        </w:tc>
        <w:tc>
          <w:tcPr>
            <w:tcW w:w="2551" w:type="dxa"/>
          </w:tcPr>
          <w:p w:rsidR="00577AB5" w:rsidRDefault="00577AB5">
            <w:pPr>
              <w:pStyle w:val="ConsPlusNormal"/>
              <w:jc w:val="center"/>
            </w:pPr>
            <w:r>
              <w:t>165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32484,00</w:t>
            </w:r>
          </w:p>
        </w:tc>
      </w:tr>
      <w:tr w:rsidR="00577AB5">
        <w:tc>
          <w:tcPr>
            <w:tcW w:w="794" w:type="dxa"/>
          </w:tcPr>
          <w:p w:rsidR="00577AB5" w:rsidRDefault="00577AB5">
            <w:pPr>
              <w:pStyle w:val="ConsPlusNormal"/>
              <w:jc w:val="center"/>
            </w:pPr>
            <w:r>
              <w:t>569.</w:t>
            </w:r>
          </w:p>
        </w:tc>
        <w:tc>
          <w:tcPr>
            <w:tcW w:w="3005" w:type="dxa"/>
          </w:tcPr>
          <w:p w:rsidR="00577AB5" w:rsidRDefault="00577AB5">
            <w:pPr>
              <w:pStyle w:val="ConsPlusNormal"/>
            </w:pPr>
            <w:r>
              <w:t>г. Оренбург, ул. Юркина, д. 9</w:t>
            </w:r>
          </w:p>
        </w:tc>
        <w:tc>
          <w:tcPr>
            <w:tcW w:w="1587" w:type="dxa"/>
          </w:tcPr>
          <w:p w:rsidR="00577AB5" w:rsidRDefault="00577AB5">
            <w:pPr>
              <w:pStyle w:val="ConsPlusNormal"/>
              <w:jc w:val="center"/>
            </w:pPr>
            <w:r>
              <w:t>1278,10</w:t>
            </w:r>
          </w:p>
        </w:tc>
        <w:tc>
          <w:tcPr>
            <w:tcW w:w="2551" w:type="dxa"/>
          </w:tcPr>
          <w:p w:rsidR="00577AB5" w:rsidRDefault="00577AB5">
            <w:pPr>
              <w:pStyle w:val="ConsPlusNormal"/>
              <w:jc w:val="center"/>
            </w:pPr>
            <w:r>
              <w:t>39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74109,76</w:t>
            </w:r>
          </w:p>
        </w:tc>
      </w:tr>
      <w:tr w:rsidR="00577AB5">
        <w:tc>
          <w:tcPr>
            <w:tcW w:w="794" w:type="dxa"/>
          </w:tcPr>
          <w:p w:rsidR="00577AB5" w:rsidRDefault="00577AB5">
            <w:pPr>
              <w:pStyle w:val="ConsPlusNormal"/>
              <w:jc w:val="center"/>
            </w:pPr>
            <w:r>
              <w:t>570.</w:t>
            </w:r>
          </w:p>
        </w:tc>
        <w:tc>
          <w:tcPr>
            <w:tcW w:w="3005" w:type="dxa"/>
          </w:tcPr>
          <w:p w:rsidR="00577AB5" w:rsidRDefault="00577AB5">
            <w:pPr>
              <w:pStyle w:val="ConsPlusNormal"/>
            </w:pPr>
            <w:r>
              <w:t>г. Оренбург, ул. Яицкая, д. 2</w:t>
            </w:r>
          </w:p>
        </w:tc>
        <w:tc>
          <w:tcPr>
            <w:tcW w:w="1587" w:type="dxa"/>
          </w:tcPr>
          <w:p w:rsidR="00577AB5" w:rsidRDefault="00577AB5">
            <w:pPr>
              <w:pStyle w:val="ConsPlusNormal"/>
              <w:jc w:val="center"/>
            </w:pPr>
            <w:r>
              <w:t>1062,90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34093,88</w:t>
            </w:r>
          </w:p>
        </w:tc>
      </w:tr>
      <w:tr w:rsidR="00577AB5">
        <w:tc>
          <w:tcPr>
            <w:tcW w:w="794" w:type="dxa"/>
          </w:tcPr>
          <w:p w:rsidR="00577AB5" w:rsidRDefault="00577AB5">
            <w:pPr>
              <w:pStyle w:val="ConsPlusNormal"/>
              <w:jc w:val="center"/>
            </w:pPr>
            <w:r>
              <w:t>571.</w:t>
            </w:r>
          </w:p>
        </w:tc>
        <w:tc>
          <w:tcPr>
            <w:tcW w:w="3005" w:type="dxa"/>
          </w:tcPr>
          <w:p w:rsidR="00577AB5" w:rsidRDefault="00577AB5">
            <w:pPr>
              <w:pStyle w:val="ConsPlusNormal"/>
            </w:pPr>
            <w:r>
              <w:t>г. Оренбург, ул. Яицкая, д. 35а</w:t>
            </w:r>
          </w:p>
        </w:tc>
        <w:tc>
          <w:tcPr>
            <w:tcW w:w="1587" w:type="dxa"/>
          </w:tcPr>
          <w:p w:rsidR="00577AB5" w:rsidRDefault="00577AB5">
            <w:pPr>
              <w:pStyle w:val="ConsPlusNormal"/>
              <w:jc w:val="center"/>
            </w:pPr>
            <w:r>
              <w:t>292,30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34322,26</w:t>
            </w:r>
          </w:p>
        </w:tc>
      </w:tr>
      <w:tr w:rsidR="00577AB5">
        <w:tc>
          <w:tcPr>
            <w:tcW w:w="794" w:type="dxa"/>
          </w:tcPr>
          <w:p w:rsidR="00577AB5" w:rsidRDefault="00577AB5">
            <w:pPr>
              <w:pStyle w:val="ConsPlusNormal"/>
              <w:jc w:val="center"/>
            </w:pPr>
            <w:r>
              <w:t>572.</w:t>
            </w:r>
          </w:p>
        </w:tc>
        <w:tc>
          <w:tcPr>
            <w:tcW w:w="3005" w:type="dxa"/>
          </w:tcPr>
          <w:p w:rsidR="00577AB5" w:rsidRDefault="00577AB5">
            <w:pPr>
              <w:pStyle w:val="ConsPlusNormal"/>
            </w:pPr>
            <w:r>
              <w:t>г. Оренбург, ул. Ялтинская, д. 6</w:t>
            </w:r>
          </w:p>
        </w:tc>
        <w:tc>
          <w:tcPr>
            <w:tcW w:w="1587" w:type="dxa"/>
          </w:tcPr>
          <w:p w:rsidR="00577AB5" w:rsidRDefault="00577AB5">
            <w:pPr>
              <w:pStyle w:val="ConsPlusNormal"/>
              <w:jc w:val="center"/>
            </w:pPr>
            <w:r>
              <w:t>4687,90</w:t>
            </w:r>
          </w:p>
        </w:tc>
        <w:tc>
          <w:tcPr>
            <w:tcW w:w="2551" w:type="dxa"/>
          </w:tcPr>
          <w:p w:rsidR="00577AB5" w:rsidRDefault="00577AB5">
            <w:pPr>
              <w:pStyle w:val="ConsPlusNormal"/>
              <w:jc w:val="center"/>
            </w:pPr>
            <w:r>
              <w:t>188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114856,17</w:t>
            </w:r>
          </w:p>
        </w:tc>
      </w:tr>
      <w:tr w:rsidR="00577AB5">
        <w:tc>
          <w:tcPr>
            <w:tcW w:w="794" w:type="dxa"/>
          </w:tcPr>
          <w:p w:rsidR="00577AB5" w:rsidRDefault="00577AB5">
            <w:pPr>
              <w:pStyle w:val="ConsPlusNormal"/>
              <w:jc w:val="center"/>
            </w:pPr>
            <w:r>
              <w:t>573.</w:t>
            </w:r>
          </w:p>
        </w:tc>
        <w:tc>
          <w:tcPr>
            <w:tcW w:w="3005" w:type="dxa"/>
          </w:tcPr>
          <w:p w:rsidR="00577AB5" w:rsidRDefault="00577AB5">
            <w:pPr>
              <w:pStyle w:val="ConsPlusNormal"/>
            </w:pPr>
            <w:r>
              <w:t>пос. Каргала, ул. Восточная, д. 11а</w:t>
            </w:r>
          </w:p>
        </w:tc>
        <w:tc>
          <w:tcPr>
            <w:tcW w:w="1587" w:type="dxa"/>
          </w:tcPr>
          <w:p w:rsidR="00577AB5" w:rsidRDefault="00577AB5">
            <w:pPr>
              <w:pStyle w:val="ConsPlusNormal"/>
              <w:jc w:val="center"/>
            </w:pPr>
            <w:r>
              <w:t>675,20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42887,32</w:t>
            </w:r>
          </w:p>
        </w:tc>
      </w:tr>
      <w:tr w:rsidR="00577AB5">
        <w:tc>
          <w:tcPr>
            <w:tcW w:w="794" w:type="dxa"/>
          </w:tcPr>
          <w:p w:rsidR="00577AB5" w:rsidRDefault="00577AB5">
            <w:pPr>
              <w:pStyle w:val="ConsPlusNormal"/>
              <w:jc w:val="center"/>
            </w:pPr>
            <w:r>
              <w:t>574.</w:t>
            </w:r>
          </w:p>
        </w:tc>
        <w:tc>
          <w:tcPr>
            <w:tcW w:w="3005" w:type="dxa"/>
          </w:tcPr>
          <w:p w:rsidR="00577AB5" w:rsidRDefault="00577AB5">
            <w:pPr>
              <w:pStyle w:val="ConsPlusNormal"/>
            </w:pPr>
            <w:r>
              <w:t>пос. Нижнесакмарский, ул. 201 в/г, д. 32</w:t>
            </w:r>
          </w:p>
        </w:tc>
        <w:tc>
          <w:tcPr>
            <w:tcW w:w="1587" w:type="dxa"/>
          </w:tcPr>
          <w:p w:rsidR="00577AB5" w:rsidRDefault="00577AB5">
            <w:pPr>
              <w:pStyle w:val="ConsPlusNormal"/>
              <w:jc w:val="center"/>
            </w:pPr>
            <w:r>
              <w:t>330,00</w:t>
            </w:r>
          </w:p>
        </w:tc>
        <w:tc>
          <w:tcPr>
            <w:tcW w:w="2551" w:type="dxa"/>
          </w:tcPr>
          <w:p w:rsidR="00577AB5" w:rsidRDefault="00577AB5">
            <w:pPr>
              <w:pStyle w:val="ConsPlusNormal"/>
              <w:jc w:val="center"/>
            </w:pPr>
            <w:r>
              <w:t>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62463,70</w:t>
            </w:r>
          </w:p>
        </w:tc>
      </w:tr>
      <w:tr w:rsidR="00577AB5">
        <w:tc>
          <w:tcPr>
            <w:tcW w:w="794" w:type="dxa"/>
          </w:tcPr>
          <w:p w:rsidR="00577AB5" w:rsidRDefault="00577AB5">
            <w:pPr>
              <w:pStyle w:val="ConsPlusNormal"/>
              <w:jc w:val="center"/>
            </w:pPr>
            <w:r>
              <w:t>575.</w:t>
            </w:r>
          </w:p>
        </w:tc>
        <w:tc>
          <w:tcPr>
            <w:tcW w:w="3005" w:type="dxa"/>
          </w:tcPr>
          <w:p w:rsidR="00577AB5" w:rsidRDefault="00577AB5">
            <w:pPr>
              <w:pStyle w:val="ConsPlusNormal"/>
            </w:pPr>
            <w:r>
              <w:t>пос. Нижнесакмарский, ул. 201 в/г, д. 60</w:t>
            </w:r>
          </w:p>
        </w:tc>
        <w:tc>
          <w:tcPr>
            <w:tcW w:w="1587" w:type="dxa"/>
          </w:tcPr>
          <w:p w:rsidR="00577AB5" w:rsidRDefault="00577AB5">
            <w:pPr>
              <w:pStyle w:val="ConsPlusNormal"/>
              <w:jc w:val="center"/>
            </w:pPr>
            <w:r>
              <w:t>651,00</w:t>
            </w:r>
          </w:p>
        </w:tc>
        <w:tc>
          <w:tcPr>
            <w:tcW w:w="2551" w:type="dxa"/>
          </w:tcPr>
          <w:p w:rsidR="00577AB5" w:rsidRDefault="00577AB5">
            <w:pPr>
              <w:pStyle w:val="ConsPlusNormal"/>
              <w:jc w:val="center"/>
            </w:pPr>
            <w:r>
              <w:t>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69339,82</w:t>
            </w:r>
          </w:p>
        </w:tc>
      </w:tr>
      <w:tr w:rsidR="00577AB5">
        <w:tc>
          <w:tcPr>
            <w:tcW w:w="13606" w:type="dxa"/>
            <w:gridSpan w:val="7"/>
          </w:tcPr>
          <w:p w:rsidR="00577AB5" w:rsidRDefault="00577AB5">
            <w:pPr>
              <w:pStyle w:val="ConsPlusNormal"/>
              <w:jc w:val="center"/>
              <w:outlineLvl w:val="3"/>
            </w:pPr>
            <w:r>
              <w:t>13. Муниципальное образование город Орск</w:t>
            </w:r>
          </w:p>
        </w:tc>
      </w:tr>
      <w:tr w:rsidR="00577AB5">
        <w:tc>
          <w:tcPr>
            <w:tcW w:w="3799" w:type="dxa"/>
            <w:gridSpan w:val="2"/>
          </w:tcPr>
          <w:p w:rsidR="00577AB5" w:rsidRDefault="00577AB5">
            <w:pPr>
              <w:pStyle w:val="ConsPlusNormal"/>
            </w:pPr>
            <w:r>
              <w:t>Итого по муниципальному образованию город Орск</w:t>
            </w:r>
          </w:p>
        </w:tc>
        <w:tc>
          <w:tcPr>
            <w:tcW w:w="1587" w:type="dxa"/>
          </w:tcPr>
          <w:p w:rsidR="00577AB5" w:rsidRDefault="00577AB5">
            <w:pPr>
              <w:pStyle w:val="ConsPlusNormal"/>
              <w:jc w:val="center"/>
            </w:pPr>
            <w:r>
              <w:t>431150,94</w:t>
            </w:r>
          </w:p>
        </w:tc>
        <w:tc>
          <w:tcPr>
            <w:tcW w:w="2551" w:type="dxa"/>
          </w:tcPr>
          <w:p w:rsidR="00577AB5" w:rsidRDefault="00577AB5">
            <w:pPr>
              <w:pStyle w:val="ConsPlusNormal"/>
              <w:jc w:val="center"/>
            </w:pPr>
            <w:r>
              <w:t>14174</w:t>
            </w:r>
          </w:p>
        </w:tc>
        <w:tc>
          <w:tcPr>
            <w:tcW w:w="1984" w:type="dxa"/>
          </w:tcPr>
          <w:p w:rsidR="00577AB5" w:rsidRDefault="00577AB5">
            <w:pPr>
              <w:pStyle w:val="ConsPlusNormal"/>
              <w:jc w:val="center"/>
            </w:pPr>
            <w:r>
              <w:t>146</w:t>
            </w:r>
          </w:p>
        </w:tc>
        <w:tc>
          <w:tcPr>
            <w:tcW w:w="1701" w:type="dxa"/>
          </w:tcPr>
          <w:p w:rsidR="00577AB5" w:rsidRDefault="00577AB5">
            <w:pPr>
              <w:pStyle w:val="ConsPlusNormal"/>
              <w:jc w:val="center"/>
            </w:pPr>
            <w:r>
              <w:t>98</w:t>
            </w:r>
          </w:p>
        </w:tc>
        <w:tc>
          <w:tcPr>
            <w:tcW w:w="1984" w:type="dxa"/>
          </w:tcPr>
          <w:p w:rsidR="00577AB5" w:rsidRDefault="00577AB5">
            <w:pPr>
              <w:pStyle w:val="ConsPlusNormal"/>
              <w:jc w:val="center"/>
            </w:pPr>
            <w:r>
              <w:t>9730400,00</w:t>
            </w:r>
          </w:p>
        </w:tc>
      </w:tr>
      <w:tr w:rsidR="00577AB5">
        <w:tc>
          <w:tcPr>
            <w:tcW w:w="794" w:type="dxa"/>
          </w:tcPr>
          <w:p w:rsidR="00577AB5" w:rsidRDefault="00577AB5">
            <w:pPr>
              <w:pStyle w:val="ConsPlusNormal"/>
              <w:jc w:val="center"/>
            </w:pPr>
            <w:r>
              <w:t>576.</w:t>
            </w:r>
          </w:p>
        </w:tc>
        <w:tc>
          <w:tcPr>
            <w:tcW w:w="3005" w:type="dxa"/>
          </w:tcPr>
          <w:p w:rsidR="00577AB5" w:rsidRDefault="00577AB5">
            <w:pPr>
              <w:pStyle w:val="ConsPlusNormal"/>
            </w:pPr>
            <w:r>
              <w:t>г. Орск, пер. Архангельский, д. 1а</w:t>
            </w:r>
          </w:p>
        </w:tc>
        <w:tc>
          <w:tcPr>
            <w:tcW w:w="1587" w:type="dxa"/>
          </w:tcPr>
          <w:p w:rsidR="00577AB5" w:rsidRDefault="00577AB5">
            <w:pPr>
              <w:pStyle w:val="ConsPlusNormal"/>
              <w:jc w:val="center"/>
            </w:pPr>
            <w:r>
              <w:t>3486,00</w:t>
            </w:r>
          </w:p>
        </w:tc>
        <w:tc>
          <w:tcPr>
            <w:tcW w:w="2551" w:type="dxa"/>
          </w:tcPr>
          <w:p w:rsidR="00577AB5" w:rsidRDefault="00577AB5">
            <w:pPr>
              <w:pStyle w:val="ConsPlusNormal"/>
              <w:jc w:val="center"/>
            </w:pPr>
            <w:r>
              <w:t>127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145447,46</w:t>
            </w:r>
          </w:p>
        </w:tc>
      </w:tr>
      <w:tr w:rsidR="00577AB5">
        <w:tc>
          <w:tcPr>
            <w:tcW w:w="794" w:type="dxa"/>
          </w:tcPr>
          <w:p w:rsidR="00577AB5" w:rsidRDefault="00577AB5">
            <w:pPr>
              <w:pStyle w:val="ConsPlusNormal"/>
              <w:jc w:val="center"/>
            </w:pPr>
            <w:r>
              <w:t>577.</w:t>
            </w:r>
          </w:p>
        </w:tc>
        <w:tc>
          <w:tcPr>
            <w:tcW w:w="3005" w:type="dxa"/>
          </w:tcPr>
          <w:p w:rsidR="00577AB5" w:rsidRDefault="00577AB5">
            <w:pPr>
              <w:pStyle w:val="ConsPlusNormal"/>
            </w:pPr>
            <w:r>
              <w:t>г. Орск, пер. Белогорский, д. 14</w:t>
            </w:r>
          </w:p>
        </w:tc>
        <w:tc>
          <w:tcPr>
            <w:tcW w:w="1587" w:type="dxa"/>
          </w:tcPr>
          <w:p w:rsidR="00577AB5" w:rsidRDefault="00577AB5">
            <w:pPr>
              <w:pStyle w:val="ConsPlusNormal"/>
              <w:jc w:val="center"/>
            </w:pPr>
            <w:r>
              <w:t>12172,80</w:t>
            </w:r>
          </w:p>
        </w:tc>
        <w:tc>
          <w:tcPr>
            <w:tcW w:w="2551" w:type="dxa"/>
          </w:tcPr>
          <w:p w:rsidR="00577AB5" w:rsidRDefault="00577AB5">
            <w:pPr>
              <w:pStyle w:val="ConsPlusNormal"/>
              <w:jc w:val="center"/>
            </w:pPr>
            <w:r>
              <w:t>373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199145,61</w:t>
            </w:r>
          </w:p>
        </w:tc>
      </w:tr>
      <w:tr w:rsidR="00577AB5">
        <w:tc>
          <w:tcPr>
            <w:tcW w:w="794" w:type="dxa"/>
          </w:tcPr>
          <w:p w:rsidR="00577AB5" w:rsidRDefault="00577AB5">
            <w:pPr>
              <w:pStyle w:val="ConsPlusNormal"/>
              <w:jc w:val="center"/>
            </w:pPr>
            <w:r>
              <w:t>578.</w:t>
            </w:r>
          </w:p>
        </w:tc>
        <w:tc>
          <w:tcPr>
            <w:tcW w:w="3005" w:type="dxa"/>
          </w:tcPr>
          <w:p w:rsidR="00577AB5" w:rsidRDefault="00577AB5">
            <w:pPr>
              <w:pStyle w:val="ConsPlusNormal"/>
            </w:pPr>
            <w:r>
              <w:t>г. Орск, пер. Владивостокский, д. 4</w:t>
            </w:r>
          </w:p>
        </w:tc>
        <w:tc>
          <w:tcPr>
            <w:tcW w:w="1587" w:type="dxa"/>
          </w:tcPr>
          <w:p w:rsidR="00577AB5" w:rsidRDefault="00577AB5">
            <w:pPr>
              <w:pStyle w:val="ConsPlusNormal"/>
              <w:jc w:val="center"/>
            </w:pPr>
            <w:r>
              <w:t>3528,30</w:t>
            </w:r>
          </w:p>
        </w:tc>
        <w:tc>
          <w:tcPr>
            <w:tcW w:w="2551" w:type="dxa"/>
          </w:tcPr>
          <w:p w:rsidR="00577AB5" w:rsidRDefault="00577AB5">
            <w:pPr>
              <w:pStyle w:val="ConsPlusNormal"/>
              <w:jc w:val="center"/>
            </w:pPr>
            <w:r>
              <w:t>95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87801,89</w:t>
            </w:r>
          </w:p>
        </w:tc>
      </w:tr>
      <w:tr w:rsidR="00577AB5">
        <w:tc>
          <w:tcPr>
            <w:tcW w:w="794" w:type="dxa"/>
          </w:tcPr>
          <w:p w:rsidR="00577AB5" w:rsidRDefault="00577AB5">
            <w:pPr>
              <w:pStyle w:val="ConsPlusNormal"/>
              <w:jc w:val="center"/>
            </w:pPr>
            <w:r>
              <w:t>579.</w:t>
            </w:r>
          </w:p>
        </w:tc>
        <w:tc>
          <w:tcPr>
            <w:tcW w:w="3005" w:type="dxa"/>
          </w:tcPr>
          <w:p w:rsidR="00577AB5" w:rsidRDefault="00577AB5">
            <w:pPr>
              <w:pStyle w:val="ConsPlusNormal"/>
            </w:pPr>
            <w:r>
              <w:t xml:space="preserve">г. Орск, пер. Театральный, д. </w:t>
            </w:r>
            <w:r>
              <w:lastRenderedPageBreak/>
              <w:t>15</w:t>
            </w:r>
          </w:p>
        </w:tc>
        <w:tc>
          <w:tcPr>
            <w:tcW w:w="1587" w:type="dxa"/>
          </w:tcPr>
          <w:p w:rsidR="00577AB5" w:rsidRDefault="00577AB5">
            <w:pPr>
              <w:pStyle w:val="ConsPlusNormal"/>
              <w:jc w:val="center"/>
            </w:pPr>
            <w:r>
              <w:lastRenderedPageBreak/>
              <w:t>4237,40</w:t>
            </w:r>
          </w:p>
        </w:tc>
        <w:tc>
          <w:tcPr>
            <w:tcW w:w="2551" w:type="dxa"/>
          </w:tcPr>
          <w:p w:rsidR="00577AB5" w:rsidRDefault="00577AB5">
            <w:pPr>
              <w:pStyle w:val="ConsPlusNormal"/>
              <w:jc w:val="center"/>
            </w:pPr>
            <w:r>
              <w:t>101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96044,21</w:t>
            </w:r>
          </w:p>
        </w:tc>
      </w:tr>
      <w:tr w:rsidR="00577AB5">
        <w:tc>
          <w:tcPr>
            <w:tcW w:w="794" w:type="dxa"/>
          </w:tcPr>
          <w:p w:rsidR="00577AB5" w:rsidRDefault="00577AB5">
            <w:pPr>
              <w:pStyle w:val="ConsPlusNormal"/>
              <w:jc w:val="center"/>
            </w:pPr>
            <w:r>
              <w:lastRenderedPageBreak/>
              <w:t>580.</w:t>
            </w:r>
          </w:p>
        </w:tc>
        <w:tc>
          <w:tcPr>
            <w:tcW w:w="3005" w:type="dxa"/>
          </w:tcPr>
          <w:p w:rsidR="00577AB5" w:rsidRDefault="00577AB5">
            <w:pPr>
              <w:pStyle w:val="ConsPlusNormal"/>
            </w:pPr>
            <w:r>
              <w:t>г. Орск, пер. Театральный, д. 5</w:t>
            </w:r>
          </w:p>
        </w:tc>
        <w:tc>
          <w:tcPr>
            <w:tcW w:w="1587" w:type="dxa"/>
          </w:tcPr>
          <w:p w:rsidR="00577AB5" w:rsidRDefault="00577AB5">
            <w:pPr>
              <w:pStyle w:val="ConsPlusNormal"/>
              <w:jc w:val="center"/>
            </w:pPr>
            <w:r>
              <w:t>4591,20</w:t>
            </w:r>
          </w:p>
        </w:tc>
        <w:tc>
          <w:tcPr>
            <w:tcW w:w="2551" w:type="dxa"/>
          </w:tcPr>
          <w:p w:rsidR="00577AB5" w:rsidRDefault="00577AB5">
            <w:pPr>
              <w:pStyle w:val="ConsPlusNormal"/>
              <w:jc w:val="center"/>
            </w:pPr>
            <w:r>
              <w:t>129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48257,21</w:t>
            </w:r>
          </w:p>
        </w:tc>
      </w:tr>
      <w:tr w:rsidR="00577AB5">
        <w:tc>
          <w:tcPr>
            <w:tcW w:w="794" w:type="dxa"/>
          </w:tcPr>
          <w:p w:rsidR="00577AB5" w:rsidRDefault="00577AB5">
            <w:pPr>
              <w:pStyle w:val="ConsPlusNormal"/>
              <w:jc w:val="center"/>
            </w:pPr>
            <w:r>
              <w:t>581.</w:t>
            </w:r>
          </w:p>
        </w:tc>
        <w:tc>
          <w:tcPr>
            <w:tcW w:w="3005" w:type="dxa"/>
          </w:tcPr>
          <w:p w:rsidR="00577AB5" w:rsidRDefault="00577AB5">
            <w:pPr>
              <w:pStyle w:val="ConsPlusNormal"/>
            </w:pPr>
            <w:r>
              <w:t>г. Орск, просп. Ленина, д. 125</w:t>
            </w:r>
          </w:p>
        </w:tc>
        <w:tc>
          <w:tcPr>
            <w:tcW w:w="1587" w:type="dxa"/>
          </w:tcPr>
          <w:p w:rsidR="00577AB5" w:rsidRDefault="00577AB5">
            <w:pPr>
              <w:pStyle w:val="ConsPlusNormal"/>
              <w:jc w:val="center"/>
            </w:pPr>
            <w:r>
              <w:t>10598,87</w:t>
            </w:r>
          </w:p>
        </w:tc>
        <w:tc>
          <w:tcPr>
            <w:tcW w:w="2551" w:type="dxa"/>
          </w:tcPr>
          <w:p w:rsidR="00577AB5" w:rsidRDefault="00577AB5">
            <w:pPr>
              <w:pStyle w:val="ConsPlusNormal"/>
              <w:jc w:val="center"/>
            </w:pPr>
            <w:r>
              <w:t>375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104091,97</w:t>
            </w:r>
          </w:p>
        </w:tc>
      </w:tr>
      <w:tr w:rsidR="00577AB5">
        <w:tc>
          <w:tcPr>
            <w:tcW w:w="794" w:type="dxa"/>
          </w:tcPr>
          <w:p w:rsidR="00577AB5" w:rsidRDefault="00577AB5">
            <w:pPr>
              <w:pStyle w:val="ConsPlusNormal"/>
              <w:jc w:val="center"/>
            </w:pPr>
            <w:r>
              <w:t>582.</w:t>
            </w:r>
          </w:p>
        </w:tc>
        <w:tc>
          <w:tcPr>
            <w:tcW w:w="3005" w:type="dxa"/>
          </w:tcPr>
          <w:p w:rsidR="00577AB5" w:rsidRDefault="00577AB5">
            <w:pPr>
              <w:pStyle w:val="ConsPlusNormal"/>
            </w:pPr>
            <w:r>
              <w:t>г. Орск, просп. Ленина, д. 129</w:t>
            </w:r>
          </w:p>
        </w:tc>
        <w:tc>
          <w:tcPr>
            <w:tcW w:w="1587" w:type="dxa"/>
          </w:tcPr>
          <w:p w:rsidR="00577AB5" w:rsidRDefault="00577AB5">
            <w:pPr>
              <w:pStyle w:val="ConsPlusNormal"/>
              <w:jc w:val="center"/>
            </w:pPr>
            <w:r>
              <w:t>6107,70</w:t>
            </w:r>
          </w:p>
        </w:tc>
        <w:tc>
          <w:tcPr>
            <w:tcW w:w="2551" w:type="dxa"/>
          </w:tcPr>
          <w:p w:rsidR="00577AB5" w:rsidRDefault="00577AB5">
            <w:pPr>
              <w:pStyle w:val="ConsPlusNormal"/>
              <w:jc w:val="center"/>
            </w:pPr>
            <w:r>
              <w:t>280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87987,34</w:t>
            </w:r>
          </w:p>
        </w:tc>
      </w:tr>
      <w:tr w:rsidR="00577AB5">
        <w:tc>
          <w:tcPr>
            <w:tcW w:w="794" w:type="dxa"/>
          </w:tcPr>
          <w:p w:rsidR="00577AB5" w:rsidRDefault="00577AB5">
            <w:pPr>
              <w:pStyle w:val="ConsPlusNormal"/>
              <w:jc w:val="center"/>
            </w:pPr>
            <w:r>
              <w:t>583.</w:t>
            </w:r>
          </w:p>
        </w:tc>
        <w:tc>
          <w:tcPr>
            <w:tcW w:w="3005" w:type="dxa"/>
          </w:tcPr>
          <w:p w:rsidR="00577AB5" w:rsidRDefault="00577AB5">
            <w:pPr>
              <w:pStyle w:val="ConsPlusNormal"/>
            </w:pPr>
            <w:r>
              <w:t>г. Орск, просп. Ленина, д. 133а</w:t>
            </w:r>
          </w:p>
        </w:tc>
        <w:tc>
          <w:tcPr>
            <w:tcW w:w="1587" w:type="dxa"/>
          </w:tcPr>
          <w:p w:rsidR="00577AB5" w:rsidRDefault="00577AB5">
            <w:pPr>
              <w:pStyle w:val="ConsPlusNormal"/>
              <w:jc w:val="center"/>
            </w:pPr>
            <w:r>
              <w:t>12363,70</w:t>
            </w:r>
          </w:p>
        </w:tc>
        <w:tc>
          <w:tcPr>
            <w:tcW w:w="2551" w:type="dxa"/>
          </w:tcPr>
          <w:p w:rsidR="00577AB5" w:rsidRDefault="00577AB5">
            <w:pPr>
              <w:pStyle w:val="ConsPlusNormal"/>
              <w:jc w:val="center"/>
            </w:pPr>
            <w:r>
              <w:t>458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108609,02</w:t>
            </w:r>
          </w:p>
        </w:tc>
      </w:tr>
      <w:tr w:rsidR="00577AB5">
        <w:tc>
          <w:tcPr>
            <w:tcW w:w="794" w:type="dxa"/>
          </w:tcPr>
          <w:p w:rsidR="00577AB5" w:rsidRDefault="00577AB5">
            <w:pPr>
              <w:pStyle w:val="ConsPlusNormal"/>
              <w:jc w:val="center"/>
            </w:pPr>
            <w:r>
              <w:t>584.</w:t>
            </w:r>
          </w:p>
        </w:tc>
        <w:tc>
          <w:tcPr>
            <w:tcW w:w="3005" w:type="dxa"/>
          </w:tcPr>
          <w:p w:rsidR="00577AB5" w:rsidRDefault="00577AB5">
            <w:pPr>
              <w:pStyle w:val="ConsPlusNormal"/>
            </w:pPr>
            <w:r>
              <w:t>г. Орск, просп. Ленина, д. 56</w:t>
            </w:r>
          </w:p>
        </w:tc>
        <w:tc>
          <w:tcPr>
            <w:tcW w:w="1587" w:type="dxa"/>
          </w:tcPr>
          <w:p w:rsidR="00577AB5" w:rsidRDefault="00577AB5">
            <w:pPr>
              <w:pStyle w:val="ConsPlusNormal"/>
              <w:jc w:val="center"/>
            </w:pPr>
            <w:r>
              <w:t>3954,50</w:t>
            </w:r>
          </w:p>
        </w:tc>
        <w:tc>
          <w:tcPr>
            <w:tcW w:w="2551" w:type="dxa"/>
          </w:tcPr>
          <w:p w:rsidR="00577AB5" w:rsidRDefault="00577AB5">
            <w:pPr>
              <w:pStyle w:val="ConsPlusNormal"/>
              <w:jc w:val="center"/>
            </w:pPr>
            <w:r>
              <w:t>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94457,96</w:t>
            </w:r>
          </w:p>
        </w:tc>
      </w:tr>
      <w:tr w:rsidR="00577AB5">
        <w:tc>
          <w:tcPr>
            <w:tcW w:w="794" w:type="dxa"/>
          </w:tcPr>
          <w:p w:rsidR="00577AB5" w:rsidRDefault="00577AB5">
            <w:pPr>
              <w:pStyle w:val="ConsPlusNormal"/>
              <w:jc w:val="center"/>
            </w:pPr>
            <w:r>
              <w:t>585.</w:t>
            </w:r>
          </w:p>
        </w:tc>
        <w:tc>
          <w:tcPr>
            <w:tcW w:w="3005" w:type="dxa"/>
          </w:tcPr>
          <w:p w:rsidR="00577AB5" w:rsidRDefault="00577AB5">
            <w:pPr>
              <w:pStyle w:val="ConsPlusNormal"/>
            </w:pPr>
            <w:r>
              <w:t>г. Орск, просп. Ленина, д. 56а</w:t>
            </w:r>
          </w:p>
        </w:tc>
        <w:tc>
          <w:tcPr>
            <w:tcW w:w="1587" w:type="dxa"/>
          </w:tcPr>
          <w:p w:rsidR="00577AB5" w:rsidRDefault="00577AB5">
            <w:pPr>
              <w:pStyle w:val="ConsPlusNormal"/>
              <w:jc w:val="center"/>
            </w:pPr>
            <w:r>
              <w:t>2570,96</w:t>
            </w:r>
          </w:p>
        </w:tc>
        <w:tc>
          <w:tcPr>
            <w:tcW w:w="2551" w:type="dxa"/>
          </w:tcPr>
          <w:p w:rsidR="00577AB5" w:rsidRDefault="00577AB5">
            <w:pPr>
              <w:pStyle w:val="ConsPlusNormal"/>
              <w:jc w:val="center"/>
            </w:pPr>
            <w:r>
              <w:t>69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72138,64</w:t>
            </w:r>
          </w:p>
        </w:tc>
      </w:tr>
      <w:tr w:rsidR="00577AB5">
        <w:tc>
          <w:tcPr>
            <w:tcW w:w="794" w:type="dxa"/>
          </w:tcPr>
          <w:p w:rsidR="00577AB5" w:rsidRDefault="00577AB5">
            <w:pPr>
              <w:pStyle w:val="ConsPlusNormal"/>
              <w:jc w:val="center"/>
            </w:pPr>
            <w:r>
              <w:t>586.</w:t>
            </w:r>
          </w:p>
        </w:tc>
        <w:tc>
          <w:tcPr>
            <w:tcW w:w="3005" w:type="dxa"/>
          </w:tcPr>
          <w:p w:rsidR="00577AB5" w:rsidRDefault="00577AB5">
            <w:pPr>
              <w:pStyle w:val="ConsPlusNormal"/>
            </w:pPr>
            <w:r>
              <w:t>г. Орск, просп. Ленина, д. 6</w:t>
            </w:r>
          </w:p>
        </w:tc>
        <w:tc>
          <w:tcPr>
            <w:tcW w:w="1587" w:type="dxa"/>
          </w:tcPr>
          <w:p w:rsidR="00577AB5" w:rsidRDefault="00577AB5">
            <w:pPr>
              <w:pStyle w:val="ConsPlusNormal"/>
              <w:jc w:val="center"/>
            </w:pPr>
            <w:r>
              <w:t>3917,10</w:t>
            </w:r>
          </w:p>
        </w:tc>
        <w:tc>
          <w:tcPr>
            <w:tcW w:w="2551" w:type="dxa"/>
          </w:tcPr>
          <w:p w:rsidR="00577AB5" w:rsidRDefault="00577AB5">
            <w:pPr>
              <w:pStyle w:val="ConsPlusNormal"/>
              <w:jc w:val="center"/>
            </w:pPr>
            <w:r>
              <w:t>74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83982,71</w:t>
            </w:r>
          </w:p>
        </w:tc>
      </w:tr>
      <w:tr w:rsidR="00577AB5">
        <w:tc>
          <w:tcPr>
            <w:tcW w:w="794" w:type="dxa"/>
          </w:tcPr>
          <w:p w:rsidR="00577AB5" w:rsidRDefault="00577AB5">
            <w:pPr>
              <w:pStyle w:val="ConsPlusNormal"/>
              <w:jc w:val="center"/>
            </w:pPr>
            <w:r>
              <w:t>587.</w:t>
            </w:r>
          </w:p>
        </w:tc>
        <w:tc>
          <w:tcPr>
            <w:tcW w:w="3005" w:type="dxa"/>
          </w:tcPr>
          <w:p w:rsidR="00577AB5" w:rsidRDefault="00577AB5">
            <w:pPr>
              <w:pStyle w:val="ConsPlusNormal"/>
            </w:pPr>
            <w:r>
              <w:t>г. Орск, просп. Ленина, д. 73</w:t>
            </w:r>
          </w:p>
        </w:tc>
        <w:tc>
          <w:tcPr>
            <w:tcW w:w="1587" w:type="dxa"/>
          </w:tcPr>
          <w:p w:rsidR="00577AB5" w:rsidRDefault="00577AB5">
            <w:pPr>
              <w:pStyle w:val="ConsPlusNormal"/>
              <w:jc w:val="center"/>
            </w:pPr>
            <w:r>
              <w:t>3403,90</w:t>
            </w:r>
          </w:p>
        </w:tc>
        <w:tc>
          <w:tcPr>
            <w:tcW w:w="2551" w:type="dxa"/>
          </w:tcPr>
          <w:p w:rsidR="00577AB5" w:rsidRDefault="00577AB5">
            <w:pPr>
              <w:pStyle w:val="ConsPlusNormal"/>
              <w:jc w:val="center"/>
            </w:pPr>
            <w:r>
              <w:t>94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170537,42</w:t>
            </w:r>
          </w:p>
        </w:tc>
      </w:tr>
      <w:tr w:rsidR="00577AB5">
        <w:tc>
          <w:tcPr>
            <w:tcW w:w="794" w:type="dxa"/>
          </w:tcPr>
          <w:p w:rsidR="00577AB5" w:rsidRDefault="00577AB5">
            <w:pPr>
              <w:pStyle w:val="ConsPlusNormal"/>
              <w:jc w:val="center"/>
            </w:pPr>
            <w:r>
              <w:t>588.</w:t>
            </w:r>
          </w:p>
        </w:tc>
        <w:tc>
          <w:tcPr>
            <w:tcW w:w="3005" w:type="dxa"/>
          </w:tcPr>
          <w:p w:rsidR="00577AB5" w:rsidRDefault="00577AB5">
            <w:pPr>
              <w:pStyle w:val="ConsPlusNormal"/>
            </w:pPr>
            <w:r>
              <w:t>г. Орск, просп. Ленина, д. 73а</w:t>
            </w:r>
          </w:p>
        </w:tc>
        <w:tc>
          <w:tcPr>
            <w:tcW w:w="1587" w:type="dxa"/>
          </w:tcPr>
          <w:p w:rsidR="00577AB5" w:rsidRDefault="00577AB5">
            <w:pPr>
              <w:pStyle w:val="ConsPlusNormal"/>
              <w:jc w:val="center"/>
            </w:pPr>
            <w:r>
              <w:t>2924,90</w:t>
            </w:r>
          </w:p>
        </w:tc>
        <w:tc>
          <w:tcPr>
            <w:tcW w:w="2551" w:type="dxa"/>
          </w:tcPr>
          <w:p w:rsidR="00577AB5" w:rsidRDefault="00577AB5">
            <w:pPr>
              <w:pStyle w:val="ConsPlusNormal"/>
              <w:jc w:val="center"/>
            </w:pPr>
            <w:r>
              <w:t>106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72369,63</w:t>
            </w:r>
          </w:p>
        </w:tc>
      </w:tr>
      <w:tr w:rsidR="00577AB5">
        <w:tc>
          <w:tcPr>
            <w:tcW w:w="794" w:type="dxa"/>
          </w:tcPr>
          <w:p w:rsidR="00577AB5" w:rsidRDefault="00577AB5">
            <w:pPr>
              <w:pStyle w:val="ConsPlusNormal"/>
              <w:jc w:val="center"/>
            </w:pPr>
            <w:r>
              <w:t>589.</w:t>
            </w:r>
          </w:p>
        </w:tc>
        <w:tc>
          <w:tcPr>
            <w:tcW w:w="3005" w:type="dxa"/>
          </w:tcPr>
          <w:p w:rsidR="00577AB5" w:rsidRDefault="00577AB5">
            <w:pPr>
              <w:pStyle w:val="ConsPlusNormal"/>
            </w:pPr>
            <w:r>
              <w:t>г. Орск, просп. Ленина, д. 78а</w:t>
            </w:r>
          </w:p>
        </w:tc>
        <w:tc>
          <w:tcPr>
            <w:tcW w:w="1587" w:type="dxa"/>
          </w:tcPr>
          <w:p w:rsidR="00577AB5" w:rsidRDefault="00577AB5">
            <w:pPr>
              <w:pStyle w:val="ConsPlusNormal"/>
              <w:jc w:val="center"/>
            </w:pPr>
            <w:r>
              <w:t>4372,31</w:t>
            </w:r>
          </w:p>
        </w:tc>
        <w:tc>
          <w:tcPr>
            <w:tcW w:w="2551" w:type="dxa"/>
          </w:tcPr>
          <w:p w:rsidR="00577AB5" w:rsidRDefault="00577AB5">
            <w:pPr>
              <w:pStyle w:val="ConsPlusNormal"/>
              <w:jc w:val="center"/>
            </w:pPr>
            <w:r>
              <w:t>129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100321,19</w:t>
            </w:r>
          </w:p>
        </w:tc>
      </w:tr>
      <w:tr w:rsidR="00577AB5">
        <w:tc>
          <w:tcPr>
            <w:tcW w:w="794" w:type="dxa"/>
          </w:tcPr>
          <w:p w:rsidR="00577AB5" w:rsidRDefault="00577AB5">
            <w:pPr>
              <w:pStyle w:val="ConsPlusNormal"/>
              <w:jc w:val="center"/>
            </w:pPr>
            <w:r>
              <w:t>590.</w:t>
            </w:r>
          </w:p>
        </w:tc>
        <w:tc>
          <w:tcPr>
            <w:tcW w:w="3005" w:type="dxa"/>
          </w:tcPr>
          <w:p w:rsidR="00577AB5" w:rsidRDefault="00577AB5">
            <w:pPr>
              <w:pStyle w:val="ConsPlusNormal"/>
            </w:pPr>
            <w:r>
              <w:t>г. Орск, просп. Ленина, д. 83</w:t>
            </w:r>
          </w:p>
        </w:tc>
        <w:tc>
          <w:tcPr>
            <w:tcW w:w="1587" w:type="dxa"/>
          </w:tcPr>
          <w:p w:rsidR="00577AB5" w:rsidRDefault="00577AB5">
            <w:pPr>
              <w:pStyle w:val="ConsPlusNormal"/>
              <w:jc w:val="center"/>
            </w:pPr>
            <w:r>
              <w:t>3292,80</w:t>
            </w:r>
          </w:p>
        </w:tc>
        <w:tc>
          <w:tcPr>
            <w:tcW w:w="2551" w:type="dxa"/>
          </w:tcPr>
          <w:p w:rsidR="00577AB5" w:rsidRDefault="00577AB5">
            <w:pPr>
              <w:pStyle w:val="ConsPlusNormal"/>
              <w:jc w:val="center"/>
            </w:pPr>
            <w:r>
              <w:t>110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92924,19</w:t>
            </w:r>
          </w:p>
        </w:tc>
      </w:tr>
      <w:tr w:rsidR="00577AB5">
        <w:tc>
          <w:tcPr>
            <w:tcW w:w="794" w:type="dxa"/>
          </w:tcPr>
          <w:p w:rsidR="00577AB5" w:rsidRDefault="00577AB5">
            <w:pPr>
              <w:pStyle w:val="ConsPlusNormal"/>
              <w:jc w:val="center"/>
            </w:pPr>
            <w:r>
              <w:t>591.</w:t>
            </w:r>
          </w:p>
        </w:tc>
        <w:tc>
          <w:tcPr>
            <w:tcW w:w="3005" w:type="dxa"/>
          </w:tcPr>
          <w:p w:rsidR="00577AB5" w:rsidRDefault="00577AB5">
            <w:pPr>
              <w:pStyle w:val="ConsPlusNormal"/>
            </w:pPr>
            <w:r>
              <w:t>г. Орск, просп. Ленина, д. 86</w:t>
            </w:r>
          </w:p>
        </w:tc>
        <w:tc>
          <w:tcPr>
            <w:tcW w:w="1587" w:type="dxa"/>
          </w:tcPr>
          <w:p w:rsidR="00577AB5" w:rsidRDefault="00577AB5">
            <w:pPr>
              <w:pStyle w:val="ConsPlusNormal"/>
              <w:jc w:val="center"/>
            </w:pPr>
            <w:r>
              <w:t>3888,50</w:t>
            </w:r>
          </w:p>
        </w:tc>
        <w:tc>
          <w:tcPr>
            <w:tcW w:w="2551" w:type="dxa"/>
          </w:tcPr>
          <w:p w:rsidR="00577AB5" w:rsidRDefault="00577AB5">
            <w:pPr>
              <w:pStyle w:val="ConsPlusNormal"/>
              <w:jc w:val="center"/>
            </w:pPr>
            <w:r>
              <w:t>106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92652,61</w:t>
            </w:r>
          </w:p>
        </w:tc>
      </w:tr>
      <w:tr w:rsidR="00577AB5">
        <w:tc>
          <w:tcPr>
            <w:tcW w:w="794" w:type="dxa"/>
          </w:tcPr>
          <w:p w:rsidR="00577AB5" w:rsidRDefault="00577AB5">
            <w:pPr>
              <w:pStyle w:val="ConsPlusNormal"/>
              <w:jc w:val="center"/>
            </w:pPr>
            <w:r>
              <w:t>592.</w:t>
            </w:r>
          </w:p>
        </w:tc>
        <w:tc>
          <w:tcPr>
            <w:tcW w:w="3005" w:type="dxa"/>
          </w:tcPr>
          <w:p w:rsidR="00577AB5" w:rsidRDefault="00577AB5">
            <w:pPr>
              <w:pStyle w:val="ConsPlusNormal"/>
            </w:pPr>
            <w:r>
              <w:t>г. Орск, просп. Ленина, д. 92</w:t>
            </w:r>
          </w:p>
        </w:tc>
        <w:tc>
          <w:tcPr>
            <w:tcW w:w="1587" w:type="dxa"/>
          </w:tcPr>
          <w:p w:rsidR="00577AB5" w:rsidRDefault="00577AB5">
            <w:pPr>
              <w:pStyle w:val="ConsPlusNormal"/>
              <w:jc w:val="center"/>
            </w:pPr>
            <w:r>
              <w:t>5743,80</w:t>
            </w:r>
          </w:p>
        </w:tc>
        <w:tc>
          <w:tcPr>
            <w:tcW w:w="2551" w:type="dxa"/>
          </w:tcPr>
          <w:p w:rsidR="00577AB5" w:rsidRDefault="00577AB5">
            <w:pPr>
              <w:pStyle w:val="ConsPlusNormal"/>
              <w:jc w:val="center"/>
            </w:pPr>
            <w:r>
              <w:t>195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62015,43</w:t>
            </w:r>
          </w:p>
        </w:tc>
      </w:tr>
      <w:tr w:rsidR="00577AB5">
        <w:tc>
          <w:tcPr>
            <w:tcW w:w="794" w:type="dxa"/>
          </w:tcPr>
          <w:p w:rsidR="00577AB5" w:rsidRDefault="00577AB5">
            <w:pPr>
              <w:pStyle w:val="ConsPlusNormal"/>
              <w:jc w:val="center"/>
            </w:pPr>
            <w:r>
              <w:t>593.</w:t>
            </w:r>
          </w:p>
        </w:tc>
        <w:tc>
          <w:tcPr>
            <w:tcW w:w="3005" w:type="dxa"/>
          </w:tcPr>
          <w:p w:rsidR="00577AB5" w:rsidRDefault="00577AB5">
            <w:pPr>
              <w:pStyle w:val="ConsPlusNormal"/>
            </w:pPr>
            <w:r>
              <w:t>г. Орск, просп. Ленина, д. 96</w:t>
            </w:r>
          </w:p>
        </w:tc>
        <w:tc>
          <w:tcPr>
            <w:tcW w:w="1587" w:type="dxa"/>
          </w:tcPr>
          <w:p w:rsidR="00577AB5" w:rsidRDefault="00577AB5">
            <w:pPr>
              <w:pStyle w:val="ConsPlusNormal"/>
              <w:jc w:val="center"/>
            </w:pPr>
            <w:r>
              <w:t>2157,40</w:t>
            </w:r>
          </w:p>
        </w:tc>
        <w:tc>
          <w:tcPr>
            <w:tcW w:w="2551" w:type="dxa"/>
          </w:tcPr>
          <w:p w:rsidR="00577AB5" w:rsidRDefault="00577AB5">
            <w:pPr>
              <w:pStyle w:val="ConsPlusNormal"/>
              <w:jc w:val="center"/>
            </w:pPr>
            <w:r>
              <w:t>67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128806,70</w:t>
            </w:r>
          </w:p>
        </w:tc>
      </w:tr>
      <w:tr w:rsidR="00577AB5">
        <w:tc>
          <w:tcPr>
            <w:tcW w:w="794" w:type="dxa"/>
          </w:tcPr>
          <w:p w:rsidR="00577AB5" w:rsidRDefault="00577AB5">
            <w:pPr>
              <w:pStyle w:val="ConsPlusNormal"/>
              <w:jc w:val="center"/>
            </w:pPr>
            <w:r>
              <w:t>594.</w:t>
            </w:r>
          </w:p>
        </w:tc>
        <w:tc>
          <w:tcPr>
            <w:tcW w:w="3005" w:type="dxa"/>
          </w:tcPr>
          <w:p w:rsidR="00577AB5" w:rsidRDefault="00577AB5">
            <w:pPr>
              <w:pStyle w:val="ConsPlusNormal"/>
            </w:pPr>
            <w:r>
              <w:t>г. Орск, просп. Мира, д. 11</w:t>
            </w:r>
          </w:p>
        </w:tc>
        <w:tc>
          <w:tcPr>
            <w:tcW w:w="1587" w:type="dxa"/>
          </w:tcPr>
          <w:p w:rsidR="00577AB5" w:rsidRDefault="00577AB5">
            <w:pPr>
              <w:pStyle w:val="ConsPlusNormal"/>
              <w:jc w:val="center"/>
            </w:pPr>
            <w:r>
              <w:t>6443,30</w:t>
            </w:r>
          </w:p>
        </w:tc>
        <w:tc>
          <w:tcPr>
            <w:tcW w:w="2551" w:type="dxa"/>
          </w:tcPr>
          <w:p w:rsidR="00577AB5" w:rsidRDefault="00577AB5">
            <w:pPr>
              <w:pStyle w:val="ConsPlusNormal"/>
              <w:jc w:val="center"/>
            </w:pPr>
            <w:r>
              <w:t>103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70377,32</w:t>
            </w:r>
          </w:p>
        </w:tc>
      </w:tr>
      <w:tr w:rsidR="00577AB5">
        <w:tc>
          <w:tcPr>
            <w:tcW w:w="794" w:type="dxa"/>
          </w:tcPr>
          <w:p w:rsidR="00577AB5" w:rsidRDefault="00577AB5">
            <w:pPr>
              <w:pStyle w:val="ConsPlusNormal"/>
              <w:jc w:val="center"/>
            </w:pPr>
            <w:r>
              <w:t>595.</w:t>
            </w:r>
          </w:p>
        </w:tc>
        <w:tc>
          <w:tcPr>
            <w:tcW w:w="3005" w:type="dxa"/>
          </w:tcPr>
          <w:p w:rsidR="00577AB5" w:rsidRDefault="00577AB5">
            <w:pPr>
              <w:pStyle w:val="ConsPlusNormal"/>
            </w:pPr>
            <w:r>
              <w:t>г. Орск, просп. Орский, д. 31</w:t>
            </w:r>
          </w:p>
        </w:tc>
        <w:tc>
          <w:tcPr>
            <w:tcW w:w="1587" w:type="dxa"/>
          </w:tcPr>
          <w:p w:rsidR="00577AB5" w:rsidRDefault="00577AB5">
            <w:pPr>
              <w:pStyle w:val="ConsPlusNormal"/>
              <w:jc w:val="center"/>
            </w:pPr>
            <w:r>
              <w:t>4829,50</w:t>
            </w:r>
          </w:p>
        </w:tc>
        <w:tc>
          <w:tcPr>
            <w:tcW w:w="2551" w:type="dxa"/>
          </w:tcPr>
          <w:p w:rsidR="00577AB5" w:rsidRDefault="00577AB5">
            <w:pPr>
              <w:pStyle w:val="ConsPlusNormal"/>
              <w:jc w:val="center"/>
            </w:pPr>
            <w:r>
              <w:t>202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64529,77</w:t>
            </w:r>
          </w:p>
        </w:tc>
      </w:tr>
      <w:tr w:rsidR="00577AB5">
        <w:tc>
          <w:tcPr>
            <w:tcW w:w="794" w:type="dxa"/>
          </w:tcPr>
          <w:p w:rsidR="00577AB5" w:rsidRDefault="00577AB5">
            <w:pPr>
              <w:pStyle w:val="ConsPlusNormal"/>
              <w:jc w:val="center"/>
            </w:pPr>
            <w:r>
              <w:t>596.</w:t>
            </w:r>
          </w:p>
        </w:tc>
        <w:tc>
          <w:tcPr>
            <w:tcW w:w="3005" w:type="dxa"/>
          </w:tcPr>
          <w:p w:rsidR="00577AB5" w:rsidRDefault="00577AB5">
            <w:pPr>
              <w:pStyle w:val="ConsPlusNormal"/>
            </w:pPr>
            <w:r>
              <w:t>г. Орск, ул. Б. Хмельницкого, д. 1а</w:t>
            </w:r>
          </w:p>
        </w:tc>
        <w:tc>
          <w:tcPr>
            <w:tcW w:w="1587" w:type="dxa"/>
          </w:tcPr>
          <w:p w:rsidR="00577AB5" w:rsidRDefault="00577AB5">
            <w:pPr>
              <w:pStyle w:val="ConsPlusNormal"/>
              <w:jc w:val="center"/>
            </w:pPr>
            <w:r>
              <w:t>3566,00</w:t>
            </w:r>
          </w:p>
        </w:tc>
        <w:tc>
          <w:tcPr>
            <w:tcW w:w="2551" w:type="dxa"/>
          </w:tcPr>
          <w:p w:rsidR="00577AB5" w:rsidRDefault="00577AB5">
            <w:pPr>
              <w:pStyle w:val="ConsPlusNormal"/>
              <w:jc w:val="center"/>
            </w:pPr>
            <w:r>
              <w:t>125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77188,99</w:t>
            </w:r>
          </w:p>
        </w:tc>
      </w:tr>
      <w:tr w:rsidR="00577AB5">
        <w:tc>
          <w:tcPr>
            <w:tcW w:w="794" w:type="dxa"/>
          </w:tcPr>
          <w:p w:rsidR="00577AB5" w:rsidRDefault="00577AB5">
            <w:pPr>
              <w:pStyle w:val="ConsPlusNormal"/>
              <w:jc w:val="center"/>
            </w:pPr>
            <w:r>
              <w:lastRenderedPageBreak/>
              <w:t>597.</w:t>
            </w:r>
          </w:p>
        </w:tc>
        <w:tc>
          <w:tcPr>
            <w:tcW w:w="3005" w:type="dxa"/>
          </w:tcPr>
          <w:p w:rsidR="00577AB5" w:rsidRDefault="00577AB5">
            <w:pPr>
              <w:pStyle w:val="ConsPlusNormal"/>
            </w:pPr>
            <w:r>
              <w:t>г. Орск, ул. Б. Хмельницкого, д. 9</w:t>
            </w:r>
          </w:p>
        </w:tc>
        <w:tc>
          <w:tcPr>
            <w:tcW w:w="1587" w:type="dxa"/>
          </w:tcPr>
          <w:p w:rsidR="00577AB5" w:rsidRDefault="00577AB5">
            <w:pPr>
              <w:pStyle w:val="ConsPlusNormal"/>
              <w:jc w:val="center"/>
            </w:pPr>
            <w:r>
              <w:t>3640,00</w:t>
            </w:r>
          </w:p>
        </w:tc>
        <w:tc>
          <w:tcPr>
            <w:tcW w:w="2551" w:type="dxa"/>
          </w:tcPr>
          <w:p w:rsidR="00577AB5" w:rsidRDefault="00577AB5">
            <w:pPr>
              <w:pStyle w:val="ConsPlusNormal"/>
              <w:jc w:val="center"/>
            </w:pPr>
            <w:r>
              <w:t>115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54548,37</w:t>
            </w:r>
          </w:p>
        </w:tc>
      </w:tr>
      <w:tr w:rsidR="00577AB5">
        <w:tc>
          <w:tcPr>
            <w:tcW w:w="794" w:type="dxa"/>
          </w:tcPr>
          <w:p w:rsidR="00577AB5" w:rsidRDefault="00577AB5">
            <w:pPr>
              <w:pStyle w:val="ConsPlusNormal"/>
              <w:jc w:val="center"/>
            </w:pPr>
            <w:r>
              <w:t>598.</w:t>
            </w:r>
          </w:p>
        </w:tc>
        <w:tc>
          <w:tcPr>
            <w:tcW w:w="3005" w:type="dxa"/>
          </w:tcPr>
          <w:p w:rsidR="00577AB5" w:rsidRDefault="00577AB5">
            <w:pPr>
              <w:pStyle w:val="ConsPlusNormal"/>
            </w:pPr>
            <w:r>
              <w:t>г. Орск, ул. Беляева, д. 1</w:t>
            </w:r>
          </w:p>
        </w:tc>
        <w:tc>
          <w:tcPr>
            <w:tcW w:w="1587" w:type="dxa"/>
          </w:tcPr>
          <w:p w:rsidR="00577AB5" w:rsidRDefault="00577AB5">
            <w:pPr>
              <w:pStyle w:val="ConsPlusNormal"/>
              <w:jc w:val="center"/>
            </w:pPr>
            <w:r>
              <w:t>7950,60</w:t>
            </w:r>
          </w:p>
        </w:tc>
        <w:tc>
          <w:tcPr>
            <w:tcW w:w="2551" w:type="dxa"/>
          </w:tcPr>
          <w:p w:rsidR="00577AB5" w:rsidRDefault="00577AB5">
            <w:pPr>
              <w:pStyle w:val="ConsPlusNormal"/>
              <w:jc w:val="center"/>
            </w:pPr>
            <w:r>
              <w:t>102</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169621,35</w:t>
            </w:r>
          </w:p>
        </w:tc>
      </w:tr>
      <w:tr w:rsidR="00577AB5">
        <w:tc>
          <w:tcPr>
            <w:tcW w:w="794" w:type="dxa"/>
          </w:tcPr>
          <w:p w:rsidR="00577AB5" w:rsidRDefault="00577AB5">
            <w:pPr>
              <w:pStyle w:val="ConsPlusNormal"/>
              <w:jc w:val="center"/>
            </w:pPr>
            <w:r>
              <w:t>599.</w:t>
            </w:r>
          </w:p>
        </w:tc>
        <w:tc>
          <w:tcPr>
            <w:tcW w:w="3005" w:type="dxa"/>
          </w:tcPr>
          <w:p w:rsidR="00577AB5" w:rsidRDefault="00577AB5">
            <w:pPr>
              <w:pStyle w:val="ConsPlusNormal"/>
            </w:pPr>
            <w:r>
              <w:t>г. Орск, ул. Васнецова, д. 25</w:t>
            </w:r>
          </w:p>
        </w:tc>
        <w:tc>
          <w:tcPr>
            <w:tcW w:w="1587" w:type="dxa"/>
          </w:tcPr>
          <w:p w:rsidR="00577AB5" w:rsidRDefault="00577AB5">
            <w:pPr>
              <w:pStyle w:val="ConsPlusNormal"/>
              <w:jc w:val="center"/>
            </w:pPr>
            <w:r>
              <w:t>4066,10</w:t>
            </w:r>
          </w:p>
        </w:tc>
        <w:tc>
          <w:tcPr>
            <w:tcW w:w="2551" w:type="dxa"/>
          </w:tcPr>
          <w:p w:rsidR="00577AB5" w:rsidRDefault="00577AB5">
            <w:pPr>
              <w:pStyle w:val="ConsPlusNormal"/>
              <w:jc w:val="center"/>
            </w:pPr>
            <w:r>
              <w:t>108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95044,40</w:t>
            </w:r>
          </w:p>
        </w:tc>
      </w:tr>
      <w:tr w:rsidR="00577AB5">
        <w:tc>
          <w:tcPr>
            <w:tcW w:w="794" w:type="dxa"/>
          </w:tcPr>
          <w:p w:rsidR="00577AB5" w:rsidRDefault="00577AB5">
            <w:pPr>
              <w:pStyle w:val="ConsPlusNormal"/>
              <w:jc w:val="center"/>
            </w:pPr>
            <w:r>
              <w:t>600.</w:t>
            </w:r>
          </w:p>
        </w:tc>
        <w:tc>
          <w:tcPr>
            <w:tcW w:w="3005" w:type="dxa"/>
          </w:tcPr>
          <w:p w:rsidR="00577AB5" w:rsidRDefault="00577AB5">
            <w:pPr>
              <w:pStyle w:val="ConsPlusNormal"/>
            </w:pPr>
            <w:r>
              <w:t>г. Орск, ул. Васнецова, д. 3</w:t>
            </w:r>
          </w:p>
        </w:tc>
        <w:tc>
          <w:tcPr>
            <w:tcW w:w="1587" w:type="dxa"/>
          </w:tcPr>
          <w:p w:rsidR="00577AB5" w:rsidRDefault="00577AB5">
            <w:pPr>
              <w:pStyle w:val="ConsPlusNormal"/>
              <w:jc w:val="center"/>
            </w:pPr>
            <w:r>
              <w:t>2173,10</w:t>
            </w:r>
          </w:p>
        </w:tc>
        <w:tc>
          <w:tcPr>
            <w:tcW w:w="2551" w:type="dxa"/>
          </w:tcPr>
          <w:p w:rsidR="00577AB5" w:rsidRDefault="00577AB5">
            <w:pPr>
              <w:pStyle w:val="ConsPlusNormal"/>
              <w:jc w:val="center"/>
            </w:pPr>
            <w:r>
              <w:t>74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120895,62</w:t>
            </w:r>
          </w:p>
        </w:tc>
      </w:tr>
      <w:tr w:rsidR="00577AB5">
        <w:tc>
          <w:tcPr>
            <w:tcW w:w="794" w:type="dxa"/>
          </w:tcPr>
          <w:p w:rsidR="00577AB5" w:rsidRDefault="00577AB5">
            <w:pPr>
              <w:pStyle w:val="ConsPlusNormal"/>
              <w:jc w:val="center"/>
            </w:pPr>
            <w:r>
              <w:t>601.</w:t>
            </w:r>
          </w:p>
        </w:tc>
        <w:tc>
          <w:tcPr>
            <w:tcW w:w="3005" w:type="dxa"/>
          </w:tcPr>
          <w:p w:rsidR="00577AB5" w:rsidRDefault="00577AB5">
            <w:pPr>
              <w:pStyle w:val="ConsPlusNormal"/>
            </w:pPr>
            <w:r>
              <w:t>г. Орск, ул. Васнецова, д. 9</w:t>
            </w:r>
          </w:p>
        </w:tc>
        <w:tc>
          <w:tcPr>
            <w:tcW w:w="1587" w:type="dxa"/>
          </w:tcPr>
          <w:p w:rsidR="00577AB5" w:rsidRDefault="00577AB5">
            <w:pPr>
              <w:pStyle w:val="ConsPlusNormal"/>
              <w:jc w:val="center"/>
            </w:pPr>
            <w:r>
              <w:t>7444,00</w:t>
            </w:r>
          </w:p>
        </w:tc>
        <w:tc>
          <w:tcPr>
            <w:tcW w:w="2551" w:type="dxa"/>
          </w:tcPr>
          <w:p w:rsidR="00577AB5" w:rsidRDefault="00577AB5">
            <w:pPr>
              <w:pStyle w:val="ConsPlusNormal"/>
              <w:jc w:val="center"/>
            </w:pPr>
            <w:r>
              <w:t>253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68049,92</w:t>
            </w:r>
          </w:p>
        </w:tc>
      </w:tr>
      <w:tr w:rsidR="00577AB5">
        <w:tc>
          <w:tcPr>
            <w:tcW w:w="794" w:type="dxa"/>
          </w:tcPr>
          <w:p w:rsidR="00577AB5" w:rsidRDefault="00577AB5">
            <w:pPr>
              <w:pStyle w:val="ConsPlusNormal"/>
              <w:jc w:val="center"/>
            </w:pPr>
            <w:r>
              <w:t>602.</w:t>
            </w:r>
          </w:p>
        </w:tc>
        <w:tc>
          <w:tcPr>
            <w:tcW w:w="3005" w:type="dxa"/>
          </w:tcPr>
          <w:p w:rsidR="00577AB5" w:rsidRDefault="00577AB5">
            <w:pPr>
              <w:pStyle w:val="ConsPlusNormal"/>
            </w:pPr>
            <w:r>
              <w:t>г. Орск, ул. Гомельская, д. 80</w:t>
            </w:r>
          </w:p>
        </w:tc>
        <w:tc>
          <w:tcPr>
            <w:tcW w:w="1587" w:type="dxa"/>
          </w:tcPr>
          <w:p w:rsidR="00577AB5" w:rsidRDefault="00577AB5">
            <w:pPr>
              <w:pStyle w:val="ConsPlusNormal"/>
              <w:jc w:val="center"/>
            </w:pPr>
            <w:r>
              <w:t>12241,40</w:t>
            </w:r>
          </w:p>
        </w:tc>
        <w:tc>
          <w:tcPr>
            <w:tcW w:w="2551" w:type="dxa"/>
          </w:tcPr>
          <w:p w:rsidR="00577AB5" w:rsidRDefault="00577AB5">
            <w:pPr>
              <w:pStyle w:val="ConsPlusNormal"/>
              <w:jc w:val="center"/>
            </w:pPr>
            <w:r>
              <w:t>508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88897,08</w:t>
            </w:r>
          </w:p>
        </w:tc>
      </w:tr>
      <w:tr w:rsidR="00577AB5">
        <w:tc>
          <w:tcPr>
            <w:tcW w:w="794" w:type="dxa"/>
          </w:tcPr>
          <w:p w:rsidR="00577AB5" w:rsidRDefault="00577AB5">
            <w:pPr>
              <w:pStyle w:val="ConsPlusNormal"/>
              <w:jc w:val="center"/>
            </w:pPr>
            <w:r>
              <w:t>603.</w:t>
            </w:r>
          </w:p>
        </w:tc>
        <w:tc>
          <w:tcPr>
            <w:tcW w:w="3005" w:type="dxa"/>
          </w:tcPr>
          <w:p w:rsidR="00577AB5" w:rsidRDefault="00577AB5">
            <w:pPr>
              <w:pStyle w:val="ConsPlusNormal"/>
            </w:pPr>
            <w:r>
              <w:t>г. Орск, ул. Днепропетровская, д. 18</w:t>
            </w:r>
          </w:p>
        </w:tc>
        <w:tc>
          <w:tcPr>
            <w:tcW w:w="1587" w:type="dxa"/>
          </w:tcPr>
          <w:p w:rsidR="00577AB5" w:rsidRDefault="00577AB5">
            <w:pPr>
              <w:pStyle w:val="ConsPlusNormal"/>
              <w:jc w:val="center"/>
            </w:pPr>
            <w:r>
              <w:t>3390,90</w:t>
            </w:r>
          </w:p>
        </w:tc>
        <w:tc>
          <w:tcPr>
            <w:tcW w:w="2551" w:type="dxa"/>
          </w:tcPr>
          <w:p w:rsidR="00577AB5" w:rsidRDefault="00577AB5">
            <w:pPr>
              <w:pStyle w:val="ConsPlusNormal"/>
              <w:jc w:val="center"/>
            </w:pPr>
            <w:r>
              <w:t>134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90592,04</w:t>
            </w:r>
          </w:p>
        </w:tc>
      </w:tr>
      <w:tr w:rsidR="00577AB5">
        <w:tc>
          <w:tcPr>
            <w:tcW w:w="794" w:type="dxa"/>
          </w:tcPr>
          <w:p w:rsidR="00577AB5" w:rsidRDefault="00577AB5">
            <w:pPr>
              <w:pStyle w:val="ConsPlusNormal"/>
              <w:jc w:val="center"/>
            </w:pPr>
            <w:r>
              <w:t>604.</w:t>
            </w:r>
          </w:p>
        </w:tc>
        <w:tc>
          <w:tcPr>
            <w:tcW w:w="3005" w:type="dxa"/>
          </w:tcPr>
          <w:p w:rsidR="00577AB5" w:rsidRDefault="00577AB5">
            <w:pPr>
              <w:pStyle w:val="ConsPlusNormal"/>
            </w:pPr>
            <w:r>
              <w:t>г. Орск, ул. Добровольского, д. 14а</w:t>
            </w:r>
          </w:p>
        </w:tc>
        <w:tc>
          <w:tcPr>
            <w:tcW w:w="1587" w:type="dxa"/>
          </w:tcPr>
          <w:p w:rsidR="00577AB5" w:rsidRDefault="00577AB5">
            <w:pPr>
              <w:pStyle w:val="ConsPlusNormal"/>
              <w:jc w:val="center"/>
            </w:pPr>
            <w:r>
              <w:t>4890,70</w:t>
            </w:r>
          </w:p>
        </w:tc>
        <w:tc>
          <w:tcPr>
            <w:tcW w:w="2551" w:type="dxa"/>
          </w:tcPr>
          <w:p w:rsidR="00577AB5" w:rsidRDefault="00577AB5">
            <w:pPr>
              <w:pStyle w:val="ConsPlusNormal"/>
              <w:jc w:val="center"/>
            </w:pPr>
            <w:r>
              <w:t>213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128105,01</w:t>
            </w:r>
          </w:p>
        </w:tc>
      </w:tr>
      <w:tr w:rsidR="00577AB5">
        <w:tc>
          <w:tcPr>
            <w:tcW w:w="794" w:type="dxa"/>
          </w:tcPr>
          <w:p w:rsidR="00577AB5" w:rsidRDefault="00577AB5">
            <w:pPr>
              <w:pStyle w:val="ConsPlusNormal"/>
              <w:jc w:val="center"/>
            </w:pPr>
            <w:r>
              <w:t>605.</w:t>
            </w:r>
          </w:p>
        </w:tc>
        <w:tc>
          <w:tcPr>
            <w:tcW w:w="3005" w:type="dxa"/>
          </w:tcPr>
          <w:p w:rsidR="00577AB5" w:rsidRDefault="00577AB5">
            <w:pPr>
              <w:pStyle w:val="ConsPlusNormal"/>
            </w:pPr>
            <w:r>
              <w:t>г. Орск, ул. Добровольского, д. 25</w:t>
            </w:r>
          </w:p>
        </w:tc>
        <w:tc>
          <w:tcPr>
            <w:tcW w:w="1587" w:type="dxa"/>
          </w:tcPr>
          <w:p w:rsidR="00577AB5" w:rsidRDefault="00577AB5">
            <w:pPr>
              <w:pStyle w:val="ConsPlusNormal"/>
              <w:jc w:val="center"/>
            </w:pPr>
            <w:r>
              <w:t>2902,70</w:t>
            </w:r>
          </w:p>
        </w:tc>
        <w:tc>
          <w:tcPr>
            <w:tcW w:w="2551" w:type="dxa"/>
          </w:tcPr>
          <w:p w:rsidR="00577AB5" w:rsidRDefault="00577AB5">
            <w:pPr>
              <w:pStyle w:val="ConsPlusNormal"/>
              <w:jc w:val="center"/>
            </w:pPr>
            <w:r>
              <w:t>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15764,04</w:t>
            </w:r>
          </w:p>
        </w:tc>
      </w:tr>
      <w:tr w:rsidR="00577AB5">
        <w:tc>
          <w:tcPr>
            <w:tcW w:w="794" w:type="dxa"/>
          </w:tcPr>
          <w:p w:rsidR="00577AB5" w:rsidRDefault="00577AB5">
            <w:pPr>
              <w:pStyle w:val="ConsPlusNormal"/>
              <w:jc w:val="center"/>
            </w:pPr>
            <w:r>
              <w:t>606.</w:t>
            </w:r>
          </w:p>
        </w:tc>
        <w:tc>
          <w:tcPr>
            <w:tcW w:w="3005" w:type="dxa"/>
          </w:tcPr>
          <w:p w:rsidR="00577AB5" w:rsidRDefault="00577AB5">
            <w:pPr>
              <w:pStyle w:val="ConsPlusNormal"/>
            </w:pPr>
            <w:r>
              <w:t>г. Орск, ул. Добровольского, д. 8а</w:t>
            </w:r>
          </w:p>
        </w:tc>
        <w:tc>
          <w:tcPr>
            <w:tcW w:w="1587" w:type="dxa"/>
          </w:tcPr>
          <w:p w:rsidR="00577AB5" w:rsidRDefault="00577AB5">
            <w:pPr>
              <w:pStyle w:val="ConsPlusNormal"/>
              <w:jc w:val="center"/>
            </w:pPr>
            <w:r>
              <w:t>2992,60</w:t>
            </w:r>
          </w:p>
        </w:tc>
        <w:tc>
          <w:tcPr>
            <w:tcW w:w="2551" w:type="dxa"/>
          </w:tcPr>
          <w:p w:rsidR="00577AB5" w:rsidRDefault="00577AB5">
            <w:pPr>
              <w:pStyle w:val="ConsPlusNormal"/>
              <w:jc w:val="center"/>
            </w:pPr>
            <w:r>
              <w:t>119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52250,55</w:t>
            </w:r>
          </w:p>
        </w:tc>
      </w:tr>
      <w:tr w:rsidR="00577AB5">
        <w:tc>
          <w:tcPr>
            <w:tcW w:w="794" w:type="dxa"/>
          </w:tcPr>
          <w:p w:rsidR="00577AB5" w:rsidRDefault="00577AB5">
            <w:pPr>
              <w:pStyle w:val="ConsPlusNormal"/>
              <w:jc w:val="center"/>
            </w:pPr>
            <w:r>
              <w:t>607.</w:t>
            </w:r>
          </w:p>
        </w:tc>
        <w:tc>
          <w:tcPr>
            <w:tcW w:w="3005" w:type="dxa"/>
          </w:tcPr>
          <w:p w:rsidR="00577AB5" w:rsidRDefault="00577AB5">
            <w:pPr>
              <w:pStyle w:val="ConsPlusNormal"/>
            </w:pPr>
            <w:r>
              <w:t>г. Орск, ул. Индустриальная, д. 1а</w:t>
            </w:r>
          </w:p>
        </w:tc>
        <w:tc>
          <w:tcPr>
            <w:tcW w:w="1587" w:type="dxa"/>
          </w:tcPr>
          <w:p w:rsidR="00577AB5" w:rsidRDefault="00577AB5">
            <w:pPr>
              <w:pStyle w:val="ConsPlusNormal"/>
              <w:jc w:val="center"/>
            </w:pPr>
            <w:r>
              <w:t>3459,00</w:t>
            </w:r>
          </w:p>
        </w:tc>
        <w:tc>
          <w:tcPr>
            <w:tcW w:w="2551" w:type="dxa"/>
          </w:tcPr>
          <w:p w:rsidR="00577AB5" w:rsidRDefault="00577AB5">
            <w:pPr>
              <w:pStyle w:val="ConsPlusNormal"/>
              <w:jc w:val="center"/>
            </w:pPr>
            <w:r>
              <w:t>128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135573,37</w:t>
            </w:r>
          </w:p>
        </w:tc>
      </w:tr>
      <w:tr w:rsidR="00577AB5">
        <w:tc>
          <w:tcPr>
            <w:tcW w:w="794" w:type="dxa"/>
          </w:tcPr>
          <w:p w:rsidR="00577AB5" w:rsidRDefault="00577AB5">
            <w:pPr>
              <w:pStyle w:val="ConsPlusNormal"/>
              <w:jc w:val="center"/>
            </w:pPr>
            <w:r>
              <w:t>608.</w:t>
            </w:r>
          </w:p>
        </w:tc>
        <w:tc>
          <w:tcPr>
            <w:tcW w:w="3005" w:type="dxa"/>
          </w:tcPr>
          <w:p w:rsidR="00577AB5" w:rsidRDefault="00577AB5">
            <w:pPr>
              <w:pStyle w:val="ConsPlusNormal"/>
            </w:pPr>
            <w:r>
              <w:t>г. Орск, ул. Карельская, д. 41</w:t>
            </w:r>
          </w:p>
        </w:tc>
        <w:tc>
          <w:tcPr>
            <w:tcW w:w="1587" w:type="dxa"/>
          </w:tcPr>
          <w:p w:rsidR="00577AB5" w:rsidRDefault="00577AB5">
            <w:pPr>
              <w:pStyle w:val="ConsPlusNormal"/>
              <w:jc w:val="center"/>
            </w:pPr>
            <w:r>
              <w:t>9074,90</w:t>
            </w:r>
          </w:p>
        </w:tc>
        <w:tc>
          <w:tcPr>
            <w:tcW w:w="2551" w:type="dxa"/>
          </w:tcPr>
          <w:p w:rsidR="00577AB5" w:rsidRDefault="00577AB5">
            <w:pPr>
              <w:pStyle w:val="ConsPlusNormal"/>
              <w:jc w:val="center"/>
            </w:pPr>
            <w:r>
              <w:t>186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110329,86</w:t>
            </w:r>
          </w:p>
        </w:tc>
      </w:tr>
      <w:tr w:rsidR="00577AB5">
        <w:tc>
          <w:tcPr>
            <w:tcW w:w="794" w:type="dxa"/>
          </w:tcPr>
          <w:p w:rsidR="00577AB5" w:rsidRDefault="00577AB5">
            <w:pPr>
              <w:pStyle w:val="ConsPlusNormal"/>
              <w:jc w:val="center"/>
            </w:pPr>
            <w:r>
              <w:t>609.</w:t>
            </w:r>
          </w:p>
        </w:tc>
        <w:tc>
          <w:tcPr>
            <w:tcW w:w="3005" w:type="dxa"/>
          </w:tcPr>
          <w:p w:rsidR="00577AB5" w:rsidRDefault="00577AB5">
            <w:pPr>
              <w:pStyle w:val="ConsPlusNormal"/>
            </w:pPr>
            <w:r>
              <w:t>г. Орск, ул. Комарова, д. 10</w:t>
            </w:r>
          </w:p>
        </w:tc>
        <w:tc>
          <w:tcPr>
            <w:tcW w:w="1587" w:type="dxa"/>
          </w:tcPr>
          <w:p w:rsidR="00577AB5" w:rsidRDefault="00577AB5">
            <w:pPr>
              <w:pStyle w:val="ConsPlusNormal"/>
              <w:jc w:val="center"/>
            </w:pPr>
            <w:r>
              <w:t>3808,00</w:t>
            </w:r>
          </w:p>
        </w:tc>
        <w:tc>
          <w:tcPr>
            <w:tcW w:w="2551" w:type="dxa"/>
          </w:tcPr>
          <w:p w:rsidR="00577AB5" w:rsidRDefault="00577AB5">
            <w:pPr>
              <w:pStyle w:val="ConsPlusNormal"/>
              <w:jc w:val="center"/>
            </w:pPr>
            <w:r>
              <w:t>165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79008,17</w:t>
            </w:r>
          </w:p>
        </w:tc>
      </w:tr>
      <w:tr w:rsidR="00577AB5">
        <w:tc>
          <w:tcPr>
            <w:tcW w:w="794" w:type="dxa"/>
          </w:tcPr>
          <w:p w:rsidR="00577AB5" w:rsidRDefault="00577AB5">
            <w:pPr>
              <w:pStyle w:val="ConsPlusNormal"/>
              <w:jc w:val="center"/>
            </w:pPr>
            <w:r>
              <w:t>610.</w:t>
            </w:r>
          </w:p>
        </w:tc>
        <w:tc>
          <w:tcPr>
            <w:tcW w:w="3005" w:type="dxa"/>
          </w:tcPr>
          <w:p w:rsidR="00577AB5" w:rsidRDefault="00577AB5">
            <w:pPr>
              <w:pStyle w:val="ConsPlusNormal"/>
            </w:pPr>
            <w:r>
              <w:t>г. Орск, ул. Комарова, д. 4</w:t>
            </w:r>
          </w:p>
        </w:tc>
        <w:tc>
          <w:tcPr>
            <w:tcW w:w="1587" w:type="dxa"/>
          </w:tcPr>
          <w:p w:rsidR="00577AB5" w:rsidRDefault="00577AB5">
            <w:pPr>
              <w:pStyle w:val="ConsPlusNormal"/>
              <w:jc w:val="center"/>
            </w:pPr>
            <w:r>
              <w:t>3800,60</w:t>
            </w:r>
          </w:p>
        </w:tc>
        <w:tc>
          <w:tcPr>
            <w:tcW w:w="2551" w:type="dxa"/>
          </w:tcPr>
          <w:p w:rsidR="00577AB5" w:rsidRDefault="00577AB5">
            <w:pPr>
              <w:pStyle w:val="ConsPlusNormal"/>
              <w:jc w:val="center"/>
            </w:pPr>
            <w:r>
              <w:t>149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139472,56</w:t>
            </w:r>
          </w:p>
        </w:tc>
      </w:tr>
      <w:tr w:rsidR="00577AB5">
        <w:tc>
          <w:tcPr>
            <w:tcW w:w="794" w:type="dxa"/>
          </w:tcPr>
          <w:p w:rsidR="00577AB5" w:rsidRDefault="00577AB5">
            <w:pPr>
              <w:pStyle w:val="ConsPlusNormal"/>
              <w:jc w:val="center"/>
            </w:pPr>
            <w:r>
              <w:t>611.</w:t>
            </w:r>
          </w:p>
        </w:tc>
        <w:tc>
          <w:tcPr>
            <w:tcW w:w="3005" w:type="dxa"/>
          </w:tcPr>
          <w:p w:rsidR="00577AB5" w:rsidRDefault="00577AB5">
            <w:pPr>
              <w:pStyle w:val="ConsPlusNormal"/>
            </w:pPr>
            <w:r>
              <w:t>г. Орск, ул. Комарова, д. 7</w:t>
            </w:r>
          </w:p>
        </w:tc>
        <w:tc>
          <w:tcPr>
            <w:tcW w:w="1587" w:type="dxa"/>
          </w:tcPr>
          <w:p w:rsidR="00577AB5" w:rsidRDefault="00577AB5">
            <w:pPr>
              <w:pStyle w:val="ConsPlusNormal"/>
              <w:jc w:val="center"/>
            </w:pPr>
            <w:r>
              <w:t>5690,80</w:t>
            </w:r>
          </w:p>
        </w:tc>
        <w:tc>
          <w:tcPr>
            <w:tcW w:w="2551" w:type="dxa"/>
          </w:tcPr>
          <w:p w:rsidR="00577AB5" w:rsidRDefault="00577AB5">
            <w:pPr>
              <w:pStyle w:val="ConsPlusNormal"/>
              <w:jc w:val="center"/>
            </w:pPr>
            <w:r>
              <w:t>239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86809,55</w:t>
            </w:r>
          </w:p>
        </w:tc>
      </w:tr>
      <w:tr w:rsidR="00577AB5">
        <w:tc>
          <w:tcPr>
            <w:tcW w:w="794" w:type="dxa"/>
          </w:tcPr>
          <w:p w:rsidR="00577AB5" w:rsidRDefault="00577AB5">
            <w:pPr>
              <w:pStyle w:val="ConsPlusNormal"/>
              <w:jc w:val="center"/>
            </w:pPr>
            <w:r>
              <w:t>612.</w:t>
            </w:r>
          </w:p>
        </w:tc>
        <w:tc>
          <w:tcPr>
            <w:tcW w:w="3005" w:type="dxa"/>
          </w:tcPr>
          <w:p w:rsidR="00577AB5" w:rsidRDefault="00577AB5">
            <w:pPr>
              <w:pStyle w:val="ConsPlusNormal"/>
            </w:pPr>
            <w:r>
              <w:t>г. Орск, ул. Комарова, д. 8</w:t>
            </w:r>
          </w:p>
        </w:tc>
        <w:tc>
          <w:tcPr>
            <w:tcW w:w="1587" w:type="dxa"/>
          </w:tcPr>
          <w:p w:rsidR="00577AB5" w:rsidRDefault="00577AB5">
            <w:pPr>
              <w:pStyle w:val="ConsPlusNormal"/>
              <w:jc w:val="center"/>
            </w:pPr>
            <w:r>
              <w:t>3821,00</w:t>
            </w:r>
          </w:p>
        </w:tc>
        <w:tc>
          <w:tcPr>
            <w:tcW w:w="2551" w:type="dxa"/>
          </w:tcPr>
          <w:p w:rsidR="00577AB5" w:rsidRDefault="00577AB5">
            <w:pPr>
              <w:pStyle w:val="ConsPlusNormal"/>
              <w:jc w:val="center"/>
            </w:pPr>
            <w:r>
              <w:t>163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139705,39</w:t>
            </w:r>
          </w:p>
        </w:tc>
      </w:tr>
      <w:tr w:rsidR="00577AB5">
        <w:tc>
          <w:tcPr>
            <w:tcW w:w="794" w:type="dxa"/>
          </w:tcPr>
          <w:p w:rsidR="00577AB5" w:rsidRDefault="00577AB5">
            <w:pPr>
              <w:pStyle w:val="ConsPlusNormal"/>
              <w:jc w:val="center"/>
            </w:pPr>
            <w:r>
              <w:lastRenderedPageBreak/>
              <w:t>613.</w:t>
            </w:r>
          </w:p>
        </w:tc>
        <w:tc>
          <w:tcPr>
            <w:tcW w:w="3005" w:type="dxa"/>
          </w:tcPr>
          <w:p w:rsidR="00577AB5" w:rsidRDefault="00577AB5">
            <w:pPr>
              <w:pStyle w:val="ConsPlusNormal"/>
            </w:pPr>
            <w:r>
              <w:t>г. Орск, ул. Короленко, д. 136а</w:t>
            </w:r>
          </w:p>
        </w:tc>
        <w:tc>
          <w:tcPr>
            <w:tcW w:w="1587" w:type="dxa"/>
          </w:tcPr>
          <w:p w:rsidR="00577AB5" w:rsidRDefault="00577AB5">
            <w:pPr>
              <w:pStyle w:val="ConsPlusNormal"/>
              <w:jc w:val="center"/>
            </w:pPr>
            <w:r>
              <w:t>4800,50</w:t>
            </w:r>
          </w:p>
        </w:tc>
        <w:tc>
          <w:tcPr>
            <w:tcW w:w="2551" w:type="dxa"/>
          </w:tcPr>
          <w:p w:rsidR="00577AB5" w:rsidRDefault="00577AB5">
            <w:pPr>
              <w:pStyle w:val="ConsPlusNormal"/>
              <w:jc w:val="center"/>
            </w:pPr>
            <w:r>
              <w:t>201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127396,23</w:t>
            </w:r>
          </w:p>
        </w:tc>
      </w:tr>
      <w:tr w:rsidR="00577AB5">
        <w:tc>
          <w:tcPr>
            <w:tcW w:w="794" w:type="dxa"/>
          </w:tcPr>
          <w:p w:rsidR="00577AB5" w:rsidRDefault="00577AB5">
            <w:pPr>
              <w:pStyle w:val="ConsPlusNormal"/>
              <w:jc w:val="center"/>
            </w:pPr>
            <w:r>
              <w:t>614.</w:t>
            </w:r>
          </w:p>
        </w:tc>
        <w:tc>
          <w:tcPr>
            <w:tcW w:w="3005" w:type="dxa"/>
          </w:tcPr>
          <w:p w:rsidR="00577AB5" w:rsidRDefault="00577AB5">
            <w:pPr>
              <w:pStyle w:val="ConsPlusNormal"/>
            </w:pPr>
            <w:r>
              <w:t>г. Орск, ул. Короленко, д. 142</w:t>
            </w:r>
          </w:p>
        </w:tc>
        <w:tc>
          <w:tcPr>
            <w:tcW w:w="1587" w:type="dxa"/>
          </w:tcPr>
          <w:p w:rsidR="00577AB5" w:rsidRDefault="00577AB5">
            <w:pPr>
              <w:pStyle w:val="ConsPlusNormal"/>
              <w:jc w:val="center"/>
            </w:pPr>
            <w:r>
              <w:t>4901,00</w:t>
            </w:r>
          </w:p>
        </w:tc>
        <w:tc>
          <w:tcPr>
            <w:tcW w:w="2551" w:type="dxa"/>
          </w:tcPr>
          <w:p w:rsidR="00577AB5" w:rsidRDefault="00577AB5">
            <w:pPr>
              <w:pStyle w:val="ConsPlusNormal"/>
              <w:jc w:val="center"/>
            </w:pPr>
            <w:r>
              <w:t>218</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234473,71</w:t>
            </w:r>
          </w:p>
        </w:tc>
      </w:tr>
      <w:tr w:rsidR="00577AB5">
        <w:tc>
          <w:tcPr>
            <w:tcW w:w="794" w:type="dxa"/>
          </w:tcPr>
          <w:p w:rsidR="00577AB5" w:rsidRDefault="00577AB5">
            <w:pPr>
              <w:pStyle w:val="ConsPlusNormal"/>
              <w:jc w:val="center"/>
            </w:pPr>
            <w:r>
              <w:t>615.</w:t>
            </w:r>
          </w:p>
        </w:tc>
        <w:tc>
          <w:tcPr>
            <w:tcW w:w="3005" w:type="dxa"/>
          </w:tcPr>
          <w:p w:rsidR="00577AB5" w:rsidRDefault="00577AB5">
            <w:pPr>
              <w:pStyle w:val="ConsPlusNormal"/>
            </w:pPr>
            <w:r>
              <w:t>г. Орск, ул. Короленко, д. 3</w:t>
            </w:r>
          </w:p>
        </w:tc>
        <w:tc>
          <w:tcPr>
            <w:tcW w:w="1587" w:type="dxa"/>
          </w:tcPr>
          <w:p w:rsidR="00577AB5" w:rsidRDefault="00577AB5">
            <w:pPr>
              <w:pStyle w:val="ConsPlusNormal"/>
              <w:jc w:val="center"/>
            </w:pPr>
            <w:r>
              <w:t>977,30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81971,21</w:t>
            </w:r>
          </w:p>
        </w:tc>
      </w:tr>
      <w:tr w:rsidR="00577AB5">
        <w:tc>
          <w:tcPr>
            <w:tcW w:w="794" w:type="dxa"/>
          </w:tcPr>
          <w:p w:rsidR="00577AB5" w:rsidRDefault="00577AB5">
            <w:pPr>
              <w:pStyle w:val="ConsPlusNormal"/>
              <w:jc w:val="center"/>
            </w:pPr>
            <w:r>
              <w:t>616.</w:t>
            </w:r>
          </w:p>
        </w:tc>
        <w:tc>
          <w:tcPr>
            <w:tcW w:w="3005" w:type="dxa"/>
          </w:tcPr>
          <w:p w:rsidR="00577AB5" w:rsidRDefault="00577AB5">
            <w:pPr>
              <w:pStyle w:val="ConsPlusNormal"/>
            </w:pPr>
            <w:r>
              <w:t>г. Орск, ул. Короленко, д. 8</w:t>
            </w:r>
          </w:p>
        </w:tc>
        <w:tc>
          <w:tcPr>
            <w:tcW w:w="1587" w:type="dxa"/>
          </w:tcPr>
          <w:p w:rsidR="00577AB5" w:rsidRDefault="00577AB5">
            <w:pPr>
              <w:pStyle w:val="ConsPlusNormal"/>
              <w:jc w:val="center"/>
            </w:pPr>
            <w:r>
              <w:t>5697,30</w:t>
            </w:r>
          </w:p>
        </w:tc>
        <w:tc>
          <w:tcPr>
            <w:tcW w:w="2551" w:type="dxa"/>
          </w:tcPr>
          <w:p w:rsidR="00577AB5" w:rsidRDefault="00577AB5">
            <w:pPr>
              <w:pStyle w:val="ConsPlusNormal"/>
              <w:jc w:val="center"/>
            </w:pPr>
            <w:r>
              <w:t>257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126092,66</w:t>
            </w:r>
          </w:p>
        </w:tc>
      </w:tr>
      <w:tr w:rsidR="00577AB5">
        <w:tc>
          <w:tcPr>
            <w:tcW w:w="794" w:type="dxa"/>
          </w:tcPr>
          <w:p w:rsidR="00577AB5" w:rsidRDefault="00577AB5">
            <w:pPr>
              <w:pStyle w:val="ConsPlusNormal"/>
              <w:jc w:val="center"/>
            </w:pPr>
            <w:r>
              <w:t>617.</w:t>
            </w:r>
          </w:p>
        </w:tc>
        <w:tc>
          <w:tcPr>
            <w:tcW w:w="3005" w:type="dxa"/>
          </w:tcPr>
          <w:p w:rsidR="00577AB5" w:rsidRDefault="00577AB5">
            <w:pPr>
              <w:pStyle w:val="ConsPlusNormal"/>
            </w:pPr>
            <w:r>
              <w:t>г. Орск, ул. Крайняя, д. 42</w:t>
            </w:r>
          </w:p>
        </w:tc>
        <w:tc>
          <w:tcPr>
            <w:tcW w:w="1587" w:type="dxa"/>
          </w:tcPr>
          <w:p w:rsidR="00577AB5" w:rsidRDefault="00577AB5">
            <w:pPr>
              <w:pStyle w:val="ConsPlusNormal"/>
              <w:jc w:val="center"/>
            </w:pPr>
            <w:r>
              <w:t>5830,00</w:t>
            </w:r>
          </w:p>
        </w:tc>
        <w:tc>
          <w:tcPr>
            <w:tcW w:w="2551" w:type="dxa"/>
          </w:tcPr>
          <w:p w:rsidR="00577AB5" w:rsidRDefault="00577AB5">
            <w:pPr>
              <w:pStyle w:val="ConsPlusNormal"/>
              <w:jc w:val="center"/>
            </w:pPr>
            <w:r>
              <w:t>219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32462,94</w:t>
            </w:r>
          </w:p>
        </w:tc>
      </w:tr>
      <w:tr w:rsidR="00577AB5">
        <w:tc>
          <w:tcPr>
            <w:tcW w:w="794" w:type="dxa"/>
          </w:tcPr>
          <w:p w:rsidR="00577AB5" w:rsidRDefault="00577AB5">
            <w:pPr>
              <w:pStyle w:val="ConsPlusNormal"/>
              <w:jc w:val="center"/>
            </w:pPr>
            <w:r>
              <w:t>618.</w:t>
            </w:r>
          </w:p>
        </w:tc>
        <w:tc>
          <w:tcPr>
            <w:tcW w:w="3005" w:type="dxa"/>
          </w:tcPr>
          <w:p w:rsidR="00577AB5" w:rsidRDefault="00577AB5">
            <w:pPr>
              <w:pStyle w:val="ConsPlusNormal"/>
            </w:pPr>
            <w:r>
              <w:t>г. Орск, ул. Краматорская, д. 10</w:t>
            </w:r>
          </w:p>
        </w:tc>
        <w:tc>
          <w:tcPr>
            <w:tcW w:w="1587" w:type="dxa"/>
          </w:tcPr>
          <w:p w:rsidR="00577AB5" w:rsidRDefault="00577AB5">
            <w:pPr>
              <w:pStyle w:val="ConsPlusNormal"/>
              <w:jc w:val="center"/>
            </w:pPr>
            <w:r>
              <w:t>4194,80</w:t>
            </w:r>
          </w:p>
        </w:tc>
        <w:tc>
          <w:tcPr>
            <w:tcW w:w="2551" w:type="dxa"/>
          </w:tcPr>
          <w:p w:rsidR="00577AB5" w:rsidRDefault="00577AB5">
            <w:pPr>
              <w:pStyle w:val="ConsPlusNormal"/>
              <w:jc w:val="center"/>
            </w:pPr>
            <w:r>
              <w:t>96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154325,03</w:t>
            </w:r>
          </w:p>
        </w:tc>
      </w:tr>
      <w:tr w:rsidR="00577AB5">
        <w:tc>
          <w:tcPr>
            <w:tcW w:w="794" w:type="dxa"/>
          </w:tcPr>
          <w:p w:rsidR="00577AB5" w:rsidRDefault="00577AB5">
            <w:pPr>
              <w:pStyle w:val="ConsPlusNormal"/>
              <w:jc w:val="center"/>
            </w:pPr>
            <w:r>
              <w:t>619.</w:t>
            </w:r>
          </w:p>
        </w:tc>
        <w:tc>
          <w:tcPr>
            <w:tcW w:w="3005" w:type="dxa"/>
          </w:tcPr>
          <w:p w:rsidR="00577AB5" w:rsidRDefault="00577AB5">
            <w:pPr>
              <w:pStyle w:val="ConsPlusNormal"/>
            </w:pPr>
            <w:r>
              <w:t>г. Орск, ул. Краматорская, д. 10а</w:t>
            </w:r>
          </w:p>
        </w:tc>
        <w:tc>
          <w:tcPr>
            <w:tcW w:w="1587" w:type="dxa"/>
          </w:tcPr>
          <w:p w:rsidR="00577AB5" w:rsidRDefault="00577AB5">
            <w:pPr>
              <w:pStyle w:val="ConsPlusNormal"/>
              <w:jc w:val="center"/>
            </w:pPr>
            <w:r>
              <w:t>5683,70</w:t>
            </w:r>
          </w:p>
        </w:tc>
        <w:tc>
          <w:tcPr>
            <w:tcW w:w="2551" w:type="dxa"/>
          </w:tcPr>
          <w:p w:rsidR="00577AB5" w:rsidRDefault="00577AB5">
            <w:pPr>
              <w:pStyle w:val="ConsPlusNormal"/>
              <w:jc w:val="center"/>
            </w:pPr>
            <w:r>
              <w:t>169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179055,80</w:t>
            </w:r>
          </w:p>
        </w:tc>
      </w:tr>
      <w:tr w:rsidR="00577AB5">
        <w:tc>
          <w:tcPr>
            <w:tcW w:w="794" w:type="dxa"/>
          </w:tcPr>
          <w:p w:rsidR="00577AB5" w:rsidRDefault="00577AB5">
            <w:pPr>
              <w:pStyle w:val="ConsPlusNormal"/>
              <w:jc w:val="center"/>
            </w:pPr>
            <w:r>
              <w:t>620.</w:t>
            </w:r>
          </w:p>
        </w:tc>
        <w:tc>
          <w:tcPr>
            <w:tcW w:w="3005" w:type="dxa"/>
          </w:tcPr>
          <w:p w:rsidR="00577AB5" w:rsidRDefault="00577AB5">
            <w:pPr>
              <w:pStyle w:val="ConsPlusNormal"/>
            </w:pPr>
            <w:r>
              <w:t>г. Орск, ул. Краматорская, д. 12</w:t>
            </w:r>
          </w:p>
        </w:tc>
        <w:tc>
          <w:tcPr>
            <w:tcW w:w="1587" w:type="dxa"/>
          </w:tcPr>
          <w:p w:rsidR="00577AB5" w:rsidRDefault="00577AB5">
            <w:pPr>
              <w:pStyle w:val="ConsPlusNormal"/>
              <w:jc w:val="center"/>
            </w:pPr>
            <w:r>
              <w:t>3553,30</w:t>
            </w:r>
          </w:p>
        </w:tc>
        <w:tc>
          <w:tcPr>
            <w:tcW w:w="2551" w:type="dxa"/>
          </w:tcPr>
          <w:p w:rsidR="00577AB5" w:rsidRDefault="00577AB5">
            <w:pPr>
              <w:pStyle w:val="ConsPlusNormal"/>
              <w:jc w:val="center"/>
            </w:pPr>
            <w:r>
              <w:t>109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88138,57</w:t>
            </w:r>
          </w:p>
        </w:tc>
      </w:tr>
      <w:tr w:rsidR="00577AB5">
        <w:tc>
          <w:tcPr>
            <w:tcW w:w="794" w:type="dxa"/>
          </w:tcPr>
          <w:p w:rsidR="00577AB5" w:rsidRDefault="00577AB5">
            <w:pPr>
              <w:pStyle w:val="ConsPlusNormal"/>
              <w:jc w:val="center"/>
            </w:pPr>
            <w:r>
              <w:t>621.</w:t>
            </w:r>
          </w:p>
        </w:tc>
        <w:tc>
          <w:tcPr>
            <w:tcW w:w="3005" w:type="dxa"/>
          </w:tcPr>
          <w:p w:rsidR="00577AB5" w:rsidRDefault="00577AB5">
            <w:pPr>
              <w:pStyle w:val="ConsPlusNormal"/>
            </w:pPr>
            <w:r>
              <w:t>г. Орск, ул. Краматорская, д. 12а</w:t>
            </w:r>
          </w:p>
        </w:tc>
        <w:tc>
          <w:tcPr>
            <w:tcW w:w="1587" w:type="dxa"/>
          </w:tcPr>
          <w:p w:rsidR="00577AB5" w:rsidRDefault="00577AB5">
            <w:pPr>
              <w:pStyle w:val="ConsPlusNormal"/>
              <w:jc w:val="center"/>
            </w:pPr>
            <w:r>
              <w:t>3553,70</w:t>
            </w:r>
          </w:p>
        </w:tc>
        <w:tc>
          <w:tcPr>
            <w:tcW w:w="2551" w:type="dxa"/>
          </w:tcPr>
          <w:p w:rsidR="00577AB5" w:rsidRDefault="00577AB5">
            <w:pPr>
              <w:pStyle w:val="ConsPlusNormal"/>
              <w:jc w:val="center"/>
            </w:pPr>
            <w:r>
              <w:t>115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146295,36</w:t>
            </w:r>
          </w:p>
        </w:tc>
      </w:tr>
      <w:tr w:rsidR="00577AB5">
        <w:tc>
          <w:tcPr>
            <w:tcW w:w="794" w:type="dxa"/>
          </w:tcPr>
          <w:p w:rsidR="00577AB5" w:rsidRDefault="00577AB5">
            <w:pPr>
              <w:pStyle w:val="ConsPlusNormal"/>
              <w:jc w:val="center"/>
            </w:pPr>
            <w:r>
              <w:t>622.</w:t>
            </w:r>
          </w:p>
        </w:tc>
        <w:tc>
          <w:tcPr>
            <w:tcW w:w="3005" w:type="dxa"/>
          </w:tcPr>
          <w:p w:rsidR="00577AB5" w:rsidRDefault="00577AB5">
            <w:pPr>
              <w:pStyle w:val="ConsPlusNormal"/>
            </w:pPr>
            <w:r>
              <w:t>г. Орск, ул. Краматорская, д. 3а</w:t>
            </w:r>
          </w:p>
        </w:tc>
        <w:tc>
          <w:tcPr>
            <w:tcW w:w="1587" w:type="dxa"/>
          </w:tcPr>
          <w:p w:rsidR="00577AB5" w:rsidRDefault="00577AB5">
            <w:pPr>
              <w:pStyle w:val="ConsPlusNormal"/>
              <w:jc w:val="center"/>
            </w:pPr>
            <w:r>
              <w:t>1167,50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42961,31</w:t>
            </w:r>
          </w:p>
        </w:tc>
      </w:tr>
      <w:tr w:rsidR="00577AB5">
        <w:tc>
          <w:tcPr>
            <w:tcW w:w="794" w:type="dxa"/>
          </w:tcPr>
          <w:p w:rsidR="00577AB5" w:rsidRDefault="00577AB5">
            <w:pPr>
              <w:pStyle w:val="ConsPlusNormal"/>
              <w:jc w:val="center"/>
            </w:pPr>
            <w:r>
              <w:t>623.</w:t>
            </w:r>
          </w:p>
        </w:tc>
        <w:tc>
          <w:tcPr>
            <w:tcW w:w="3005" w:type="dxa"/>
          </w:tcPr>
          <w:p w:rsidR="00577AB5" w:rsidRDefault="00577AB5">
            <w:pPr>
              <w:pStyle w:val="ConsPlusNormal"/>
            </w:pPr>
            <w:r>
              <w:t>г. Орск, ул. Краматорская, д. 3б</w:t>
            </w:r>
          </w:p>
        </w:tc>
        <w:tc>
          <w:tcPr>
            <w:tcW w:w="1587" w:type="dxa"/>
          </w:tcPr>
          <w:p w:rsidR="00577AB5" w:rsidRDefault="00577AB5">
            <w:pPr>
              <w:pStyle w:val="ConsPlusNormal"/>
              <w:jc w:val="center"/>
            </w:pPr>
            <w:r>
              <w:t>2005,30</w:t>
            </w:r>
          </w:p>
        </w:tc>
        <w:tc>
          <w:tcPr>
            <w:tcW w:w="2551" w:type="dxa"/>
          </w:tcPr>
          <w:p w:rsidR="00577AB5" w:rsidRDefault="00577AB5">
            <w:pPr>
              <w:pStyle w:val="ConsPlusNormal"/>
              <w:jc w:val="center"/>
            </w:pPr>
            <w:r>
              <w:t>160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118980,13</w:t>
            </w:r>
          </w:p>
        </w:tc>
      </w:tr>
      <w:tr w:rsidR="00577AB5">
        <w:tc>
          <w:tcPr>
            <w:tcW w:w="794" w:type="dxa"/>
          </w:tcPr>
          <w:p w:rsidR="00577AB5" w:rsidRDefault="00577AB5">
            <w:pPr>
              <w:pStyle w:val="ConsPlusNormal"/>
              <w:jc w:val="center"/>
            </w:pPr>
            <w:r>
              <w:t>624.</w:t>
            </w:r>
          </w:p>
        </w:tc>
        <w:tc>
          <w:tcPr>
            <w:tcW w:w="3005" w:type="dxa"/>
          </w:tcPr>
          <w:p w:rsidR="00577AB5" w:rsidRDefault="00577AB5">
            <w:pPr>
              <w:pStyle w:val="ConsPlusNormal"/>
            </w:pPr>
            <w:r>
              <w:t>г. Орск, ул. Краматорская, д. 52б</w:t>
            </w:r>
          </w:p>
        </w:tc>
        <w:tc>
          <w:tcPr>
            <w:tcW w:w="1587" w:type="dxa"/>
          </w:tcPr>
          <w:p w:rsidR="00577AB5" w:rsidRDefault="00577AB5">
            <w:pPr>
              <w:pStyle w:val="ConsPlusNormal"/>
              <w:jc w:val="center"/>
            </w:pPr>
            <w:r>
              <w:t>3546,40</w:t>
            </w:r>
          </w:p>
        </w:tc>
        <w:tc>
          <w:tcPr>
            <w:tcW w:w="2551" w:type="dxa"/>
          </w:tcPr>
          <w:p w:rsidR="00577AB5" w:rsidRDefault="00577AB5">
            <w:pPr>
              <w:pStyle w:val="ConsPlusNormal"/>
              <w:jc w:val="center"/>
            </w:pPr>
            <w:r>
              <w:t>94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52244,15</w:t>
            </w:r>
          </w:p>
        </w:tc>
      </w:tr>
      <w:tr w:rsidR="00577AB5">
        <w:tc>
          <w:tcPr>
            <w:tcW w:w="794" w:type="dxa"/>
          </w:tcPr>
          <w:p w:rsidR="00577AB5" w:rsidRDefault="00577AB5">
            <w:pPr>
              <w:pStyle w:val="ConsPlusNormal"/>
              <w:jc w:val="center"/>
            </w:pPr>
            <w:r>
              <w:t>625.</w:t>
            </w:r>
          </w:p>
        </w:tc>
        <w:tc>
          <w:tcPr>
            <w:tcW w:w="3005" w:type="dxa"/>
          </w:tcPr>
          <w:p w:rsidR="00577AB5" w:rsidRDefault="00577AB5">
            <w:pPr>
              <w:pStyle w:val="ConsPlusNormal"/>
            </w:pPr>
            <w:r>
              <w:t>г. Орск, ул. Краматорская, д. 9б</w:t>
            </w:r>
          </w:p>
        </w:tc>
        <w:tc>
          <w:tcPr>
            <w:tcW w:w="1587" w:type="dxa"/>
          </w:tcPr>
          <w:p w:rsidR="00577AB5" w:rsidRDefault="00577AB5">
            <w:pPr>
              <w:pStyle w:val="ConsPlusNormal"/>
              <w:jc w:val="center"/>
            </w:pPr>
            <w:r>
              <w:t>6136,10</w:t>
            </w:r>
          </w:p>
        </w:tc>
        <w:tc>
          <w:tcPr>
            <w:tcW w:w="2551" w:type="dxa"/>
          </w:tcPr>
          <w:p w:rsidR="00577AB5" w:rsidRDefault="00577AB5">
            <w:pPr>
              <w:pStyle w:val="ConsPlusNormal"/>
              <w:jc w:val="center"/>
            </w:pPr>
            <w:r>
              <w:t>179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69621,77</w:t>
            </w:r>
          </w:p>
        </w:tc>
      </w:tr>
      <w:tr w:rsidR="00577AB5">
        <w:tc>
          <w:tcPr>
            <w:tcW w:w="794" w:type="dxa"/>
          </w:tcPr>
          <w:p w:rsidR="00577AB5" w:rsidRDefault="00577AB5">
            <w:pPr>
              <w:pStyle w:val="ConsPlusNormal"/>
              <w:jc w:val="center"/>
            </w:pPr>
            <w:r>
              <w:t>626.</w:t>
            </w:r>
          </w:p>
        </w:tc>
        <w:tc>
          <w:tcPr>
            <w:tcW w:w="3005" w:type="dxa"/>
          </w:tcPr>
          <w:p w:rsidR="00577AB5" w:rsidRDefault="00577AB5">
            <w:pPr>
              <w:pStyle w:val="ConsPlusNormal"/>
            </w:pPr>
            <w:r>
              <w:t>г. Орск, ул. Краснодонская, д. 11</w:t>
            </w:r>
          </w:p>
        </w:tc>
        <w:tc>
          <w:tcPr>
            <w:tcW w:w="1587" w:type="dxa"/>
          </w:tcPr>
          <w:p w:rsidR="00577AB5" w:rsidRDefault="00577AB5">
            <w:pPr>
              <w:pStyle w:val="ConsPlusNormal"/>
              <w:jc w:val="center"/>
            </w:pPr>
            <w:r>
              <w:t>2408,30</w:t>
            </w:r>
          </w:p>
        </w:tc>
        <w:tc>
          <w:tcPr>
            <w:tcW w:w="2551" w:type="dxa"/>
          </w:tcPr>
          <w:p w:rsidR="00577AB5" w:rsidRDefault="00577AB5">
            <w:pPr>
              <w:pStyle w:val="ConsPlusNormal"/>
              <w:jc w:val="center"/>
            </w:pPr>
            <w:r>
              <w:t>71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100429,75</w:t>
            </w:r>
          </w:p>
        </w:tc>
      </w:tr>
      <w:tr w:rsidR="00577AB5">
        <w:tc>
          <w:tcPr>
            <w:tcW w:w="794" w:type="dxa"/>
          </w:tcPr>
          <w:p w:rsidR="00577AB5" w:rsidRDefault="00577AB5">
            <w:pPr>
              <w:pStyle w:val="ConsPlusNormal"/>
              <w:jc w:val="center"/>
            </w:pPr>
            <w:r>
              <w:lastRenderedPageBreak/>
              <w:t>627.</w:t>
            </w:r>
          </w:p>
        </w:tc>
        <w:tc>
          <w:tcPr>
            <w:tcW w:w="3005" w:type="dxa"/>
          </w:tcPr>
          <w:p w:rsidR="00577AB5" w:rsidRDefault="00577AB5">
            <w:pPr>
              <w:pStyle w:val="ConsPlusNormal"/>
            </w:pPr>
            <w:r>
              <w:t>г. Орск, ул. Кутузова, д. 54а</w:t>
            </w:r>
          </w:p>
        </w:tc>
        <w:tc>
          <w:tcPr>
            <w:tcW w:w="1587" w:type="dxa"/>
          </w:tcPr>
          <w:p w:rsidR="00577AB5" w:rsidRDefault="00577AB5">
            <w:pPr>
              <w:pStyle w:val="ConsPlusNormal"/>
              <w:jc w:val="center"/>
            </w:pPr>
            <w:r>
              <w:t>3015,60</w:t>
            </w:r>
          </w:p>
        </w:tc>
        <w:tc>
          <w:tcPr>
            <w:tcW w:w="2551" w:type="dxa"/>
          </w:tcPr>
          <w:p w:rsidR="00577AB5" w:rsidRDefault="00577AB5">
            <w:pPr>
              <w:pStyle w:val="ConsPlusNormal"/>
              <w:jc w:val="center"/>
            </w:pPr>
            <w:r>
              <w:t>94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72686,23</w:t>
            </w:r>
          </w:p>
        </w:tc>
      </w:tr>
      <w:tr w:rsidR="00577AB5">
        <w:tc>
          <w:tcPr>
            <w:tcW w:w="794" w:type="dxa"/>
          </w:tcPr>
          <w:p w:rsidR="00577AB5" w:rsidRDefault="00577AB5">
            <w:pPr>
              <w:pStyle w:val="ConsPlusNormal"/>
              <w:jc w:val="center"/>
            </w:pPr>
            <w:r>
              <w:t>628.</w:t>
            </w:r>
          </w:p>
        </w:tc>
        <w:tc>
          <w:tcPr>
            <w:tcW w:w="3005" w:type="dxa"/>
          </w:tcPr>
          <w:p w:rsidR="00577AB5" w:rsidRDefault="00577AB5">
            <w:pPr>
              <w:pStyle w:val="ConsPlusNormal"/>
            </w:pPr>
            <w:r>
              <w:t>г. Орск, ул. Кутузова, д. 56</w:t>
            </w:r>
          </w:p>
        </w:tc>
        <w:tc>
          <w:tcPr>
            <w:tcW w:w="1587" w:type="dxa"/>
          </w:tcPr>
          <w:p w:rsidR="00577AB5" w:rsidRDefault="00577AB5">
            <w:pPr>
              <w:pStyle w:val="ConsPlusNormal"/>
              <w:jc w:val="center"/>
            </w:pPr>
            <w:r>
              <w:t>2975,60</w:t>
            </w:r>
          </w:p>
        </w:tc>
        <w:tc>
          <w:tcPr>
            <w:tcW w:w="2551" w:type="dxa"/>
          </w:tcPr>
          <w:p w:rsidR="00577AB5" w:rsidRDefault="00577AB5">
            <w:pPr>
              <w:pStyle w:val="ConsPlusNormal"/>
              <w:jc w:val="center"/>
            </w:pPr>
            <w:r>
              <w:t>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72387,06</w:t>
            </w:r>
          </w:p>
        </w:tc>
      </w:tr>
      <w:tr w:rsidR="00577AB5">
        <w:tc>
          <w:tcPr>
            <w:tcW w:w="794" w:type="dxa"/>
          </w:tcPr>
          <w:p w:rsidR="00577AB5" w:rsidRDefault="00577AB5">
            <w:pPr>
              <w:pStyle w:val="ConsPlusNormal"/>
              <w:jc w:val="center"/>
            </w:pPr>
            <w:r>
              <w:t>629.</w:t>
            </w:r>
          </w:p>
        </w:tc>
        <w:tc>
          <w:tcPr>
            <w:tcW w:w="3005" w:type="dxa"/>
          </w:tcPr>
          <w:p w:rsidR="00577AB5" w:rsidRDefault="00577AB5">
            <w:pPr>
              <w:pStyle w:val="ConsPlusNormal"/>
            </w:pPr>
            <w:r>
              <w:t>г. Орск, ул. Кутузова, д. 58</w:t>
            </w:r>
          </w:p>
        </w:tc>
        <w:tc>
          <w:tcPr>
            <w:tcW w:w="1587" w:type="dxa"/>
          </w:tcPr>
          <w:p w:rsidR="00577AB5" w:rsidRDefault="00577AB5">
            <w:pPr>
              <w:pStyle w:val="ConsPlusNormal"/>
              <w:jc w:val="center"/>
            </w:pPr>
            <w:r>
              <w:t>3621,40</w:t>
            </w:r>
          </w:p>
        </w:tc>
        <w:tc>
          <w:tcPr>
            <w:tcW w:w="2551" w:type="dxa"/>
          </w:tcPr>
          <w:p w:rsidR="00577AB5" w:rsidRDefault="00577AB5">
            <w:pPr>
              <w:pStyle w:val="ConsPlusNormal"/>
              <w:jc w:val="center"/>
            </w:pPr>
            <w:r>
              <w:t>99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101544,30</w:t>
            </w:r>
          </w:p>
        </w:tc>
      </w:tr>
      <w:tr w:rsidR="00577AB5">
        <w:tc>
          <w:tcPr>
            <w:tcW w:w="794" w:type="dxa"/>
          </w:tcPr>
          <w:p w:rsidR="00577AB5" w:rsidRDefault="00577AB5">
            <w:pPr>
              <w:pStyle w:val="ConsPlusNormal"/>
              <w:jc w:val="center"/>
            </w:pPr>
            <w:r>
              <w:t>630.</w:t>
            </w:r>
          </w:p>
        </w:tc>
        <w:tc>
          <w:tcPr>
            <w:tcW w:w="3005" w:type="dxa"/>
          </w:tcPr>
          <w:p w:rsidR="00577AB5" w:rsidRDefault="00577AB5">
            <w:pPr>
              <w:pStyle w:val="ConsPlusNormal"/>
            </w:pPr>
            <w:r>
              <w:t>г. Орск, ул. Ломоносова, д. 2б</w:t>
            </w:r>
          </w:p>
        </w:tc>
        <w:tc>
          <w:tcPr>
            <w:tcW w:w="1587" w:type="dxa"/>
          </w:tcPr>
          <w:p w:rsidR="00577AB5" w:rsidRDefault="00577AB5">
            <w:pPr>
              <w:pStyle w:val="ConsPlusNormal"/>
              <w:jc w:val="center"/>
            </w:pPr>
            <w:r>
              <w:t>3535,00</w:t>
            </w:r>
          </w:p>
        </w:tc>
        <w:tc>
          <w:tcPr>
            <w:tcW w:w="2551" w:type="dxa"/>
          </w:tcPr>
          <w:p w:rsidR="00577AB5" w:rsidRDefault="00577AB5">
            <w:pPr>
              <w:pStyle w:val="ConsPlusNormal"/>
              <w:jc w:val="center"/>
            </w:pPr>
            <w:r>
              <w:t>109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130746,88</w:t>
            </w:r>
          </w:p>
        </w:tc>
      </w:tr>
      <w:tr w:rsidR="00577AB5">
        <w:tc>
          <w:tcPr>
            <w:tcW w:w="794" w:type="dxa"/>
          </w:tcPr>
          <w:p w:rsidR="00577AB5" w:rsidRDefault="00577AB5">
            <w:pPr>
              <w:pStyle w:val="ConsPlusNormal"/>
              <w:jc w:val="center"/>
            </w:pPr>
            <w:r>
              <w:t>631.</w:t>
            </w:r>
          </w:p>
        </w:tc>
        <w:tc>
          <w:tcPr>
            <w:tcW w:w="3005" w:type="dxa"/>
          </w:tcPr>
          <w:p w:rsidR="00577AB5" w:rsidRDefault="00577AB5">
            <w:pPr>
              <w:pStyle w:val="ConsPlusNormal"/>
            </w:pPr>
            <w:r>
              <w:t>г. Орск, ул. М. Жукова, д. 17</w:t>
            </w:r>
          </w:p>
        </w:tc>
        <w:tc>
          <w:tcPr>
            <w:tcW w:w="1587" w:type="dxa"/>
          </w:tcPr>
          <w:p w:rsidR="00577AB5" w:rsidRDefault="00577AB5">
            <w:pPr>
              <w:pStyle w:val="ConsPlusNormal"/>
              <w:jc w:val="center"/>
            </w:pPr>
            <w:r>
              <w:t>8810,50</w:t>
            </w:r>
          </w:p>
        </w:tc>
        <w:tc>
          <w:tcPr>
            <w:tcW w:w="2551" w:type="dxa"/>
          </w:tcPr>
          <w:p w:rsidR="00577AB5" w:rsidRDefault="00577AB5">
            <w:pPr>
              <w:pStyle w:val="ConsPlusNormal"/>
              <w:jc w:val="center"/>
            </w:pPr>
            <w:r>
              <w:t>100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120567,42</w:t>
            </w:r>
          </w:p>
        </w:tc>
      </w:tr>
      <w:tr w:rsidR="00577AB5">
        <w:tc>
          <w:tcPr>
            <w:tcW w:w="794" w:type="dxa"/>
          </w:tcPr>
          <w:p w:rsidR="00577AB5" w:rsidRDefault="00577AB5">
            <w:pPr>
              <w:pStyle w:val="ConsPlusNormal"/>
              <w:jc w:val="center"/>
            </w:pPr>
            <w:r>
              <w:t>632.</w:t>
            </w:r>
          </w:p>
        </w:tc>
        <w:tc>
          <w:tcPr>
            <w:tcW w:w="3005" w:type="dxa"/>
          </w:tcPr>
          <w:p w:rsidR="00577AB5" w:rsidRDefault="00577AB5">
            <w:pPr>
              <w:pStyle w:val="ConsPlusNormal"/>
            </w:pPr>
            <w:r>
              <w:t>г. Орск, ул. М. Жукова, д. 5</w:t>
            </w:r>
          </w:p>
        </w:tc>
        <w:tc>
          <w:tcPr>
            <w:tcW w:w="1587" w:type="dxa"/>
          </w:tcPr>
          <w:p w:rsidR="00577AB5" w:rsidRDefault="00577AB5">
            <w:pPr>
              <w:pStyle w:val="ConsPlusNormal"/>
              <w:jc w:val="center"/>
            </w:pPr>
            <w:r>
              <w:t>4459,60</w:t>
            </w:r>
          </w:p>
        </w:tc>
        <w:tc>
          <w:tcPr>
            <w:tcW w:w="2551" w:type="dxa"/>
          </w:tcPr>
          <w:p w:rsidR="00577AB5" w:rsidRDefault="00577AB5">
            <w:pPr>
              <w:pStyle w:val="ConsPlusNormal"/>
              <w:jc w:val="center"/>
            </w:pPr>
            <w:r>
              <w:t>186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31468,56</w:t>
            </w:r>
          </w:p>
        </w:tc>
      </w:tr>
      <w:tr w:rsidR="00577AB5">
        <w:tc>
          <w:tcPr>
            <w:tcW w:w="794" w:type="dxa"/>
          </w:tcPr>
          <w:p w:rsidR="00577AB5" w:rsidRDefault="00577AB5">
            <w:pPr>
              <w:pStyle w:val="ConsPlusNormal"/>
              <w:jc w:val="center"/>
            </w:pPr>
            <w:r>
              <w:t>633.</w:t>
            </w:r>
          </w:p>
        </w:tc>
        <w:tc>
          <w:tcPr>
            <w:tcW w:w="3005" w:type="dxa"/>
          </w:tcPr>
          <w:p w:rsidR="00577AB5" w:rsidRDefault="00577AB5">
            <w:pPr>
              <w:pStyle w:val="ConsPlusNormal"/>
            </w:pPr>
            <w:r>
              <w:t>г. Орск, ул. Машиностроителей, д. 57</w:t>
            </w:r>
          </w:p>
        </w:tc>
        <w:tc>
          <w:tcPr>
            <w:tcW w:w="1587" w:type="dxa"/>
          </w:tcPr>
          <w:p w:rsidR="00577AB5" w:rsidRDefault="00577AB5">
            <w:pPr>
              <w:pStyle w:val="ConsPlusNormal"/>
              <w:jc w:val="center"/>
            </w:pPr>
            <w:r>
              <w:t>295,20</w:t>
            </w:r>
          </w:p>
        </w:tc>
        <w:tc>
          <w:tcPr>
            <w:tcW w:w="2551" w:type="dxa"/>
          </w:tcPr>
          <w:p w:rsidR="00577AB5" w:rsidRDefault="00577AB5">
            <w:pPr>
              <w:pStyle w:val="ConsPlusNormal"/>
              <w:jc w:val="center"/>
            </w:pPr>
            <w:r>
              <w:t>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47686,21</w:t>
            </w:r>
          </w:p>
        </w:tc>
      </w:tr>
      <w:tr w:rsidR="00577AB5">
        <w:tc>
          <w:tcPr>
            <w:tcW w:w="794" w:type="dxa"/>
          </w:tcPr>
          <w:p w:rsidR="00577AB5" w:rsidRDefault="00577AB5">
            <w:pPr>
              <w:pStyle w:val="ConsPlusNormal"/>
              <w:jc w:val="center"/>
            </w:pPr>
            <w:r>
              <w:t>634.</w:t>
            </w:r>
          </w:p>
        </w:tc>
        <w:tc>
          <w:tcPr>
            <w:tcW w:w="3005" w:type="dxa"/>
          </w:tcPr>
          <w:p w:rsidR="00577AB5" w:rsidRDefault="00577AB5">
            <w:pPr>
              <w:pStyle w:val="ConsPlusNormal"/>
            </w:pPr>
            <w:r>
              <w:t>г. Орск, ул. Медногорская, д. 15а</w:t>
            </w:r>
          </w:p>
        </w:tc>
        <w:tc>
          <w:tcPr>
            <w:tcW w:w="1587" w:type="dxa"/>
          </w:tcPr>
          <w:p w:rsidR="00577AB5" w:rsidRDefault="00577AB5">
            <w:pPr>
              <w:pStyle w:val="ConsPlusNormal"/>
              <w:jc w:val="center"/>
            </w:pPr>
            <w:r>
              <w:t>2484,20</w:t>
            </w:r>
          </w:p>
        </w:tc>
        <w:tc>
          <w:tcPr>
            <w:tcW w:w="2551" w:type="dxa"/>
          </w:tcPr>
          <w:p w:rsidR="00577AB5" w:rsidRDefault="00577AB5">
            <w:pPr>
              <w:pStyle w:val="ConsPlusNormal"/>
              <w:jc w:val="center"/>
            </w:pPr>
            <w:r>
              <w:t>139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82491,79</w:t>
            </w:r>
          </w:p>
        </w:tc>
      </w:tr>
      <w:tr w:rsidR="00577AB5">
        <w:tc>
          <w:tcPr>
            <w:tcW w:w="794" w:type="dxa"/>
          </w:tcPr>
          <w:p w:rsidR="00577AB5" w:rsidRDefault="00577AB5">
            <w:pPr>
              <w:pStyle w:val="ConsPlusNormal"/>
              <w:jc w:val="center"/>
            </w:pPr>
            <w:r>
              <w:t>635.</w:t>
            </w:r>
          </w:p>
        </w:tc>
        <w:tc>
          <w:tcPr>
            <w:tcW w:w="3005" w:type="dxa"/>
          </w:tcPr>
          <w:p w:rsidR="00577AB5" w:rsidRDefault="00577AB5">
            <w:pPr>
              <w:pStyle w:val="ConsPlusNormal"/>
            </w:pPr>
            <w:r>
              <w:t>г. Орск, ул. Медногорская, д. 15б</w:t>
            </w:r>
          </w:p>
        </w:tc>
        <w:tc>
          <w:tcPr>
            <w:tcW w:w="1587" w:type="dxa"/>
          </w:tcPr>
          <w:p w:rsidR="00577AB5" w:rsidRDefault="00577AB5">
            <w:pPr>
              <w:pStyle w:val="ConsPlusNormal"/>
              <w:jc w:val="center"/>
            </w:pPr>
            <w:r>
              <w:t>2805,30</w:t>
            </w:r>
          </w:p>
        </w:tc>
        <w:tc>
          <w:tcPr>
            <w:tcW w:w="2551" w:type="dxa"/>
          </w:tcPr>
          <w:p w:rsidR="00577AB5" w:rsidRDefault="00577AB5">
            <w:pPr>
              <w:pStyle w:val="ConsPlusNormal"/>
              <w:jc w:val="center"/>
            </w:pPr>
            <w:r>
              <w:t>135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84072,58</w:t>
            </w:r>
          </w:p>
        </w:tc>
      </w:tr>
      <w:tr w:rsidR="00577AB5">
        <w:tc>
          <w:tcPr>
            <w:tcW w:w="794" w:type="dxa"/>
          </w:tcPr>
          <w:p w:rsidR="00577AB5" w:rsidRDefault="00577AB5">
            <w:pPr>
              <w:pStyle w:val="ConsPlusNormal"/>
              <w:jc w:val="center"/>
            </w:pPr>
            <w:r>
              <w:t>636.</w:t>
            </w:r>
          </w:p>
        </w:tc>
        <w:tc>
          <w:tcPr>
            <w:tcW w:w="3005" w:type="dxa"/>
          </w:tcPr>
          <w:p w:rsidR="00577AB5" w:rsidRDefault="00577AB5">
            <w:pPr>
              <w:pStyle w:val="ConsPlusNormal"/>
            </w:pPr>
            <w:r>
              <w:t>г. Орск, ул. Медногорская, д. 19</w:t>
            </w:r>
          </w:p>
        </w:tc>
        <w:tc>
          <w:tcPr>
            <w:tcW w:w="1587" w:type="dxa"/>
          </w:tcPr>
          <w:p w:rsidR="00577AB5" w:rsidRDefault="00577AB5">
            <w:pPr>
              <w:pStyle w:val="ConsPlusNormal"/>
              <w:jc w:val="center"/>
            </w:pPr>
            <w:r>
              <w:t>2099,40</w:t>
            </w:r>
          </w:p>
        </w:tc>
        <w:tc>
          <w:tcPr>
            <w:tcW w:w="2551" w:type="dxa"/>
          </w:tcPr>
          <w:p w:rsidR="00577AB5" w:rsidRDefault="00577AB5">
            <w:pPr>
              <w:pStyle w:val="ConsPlusNormal"/>
              <w:jc w:val="center"/>
            </w:pPr>
            <w:r>
              <w:t>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49080,25</w:t>
            </w:r>
          </w:p>
        </w:tc>
      </w:tr>
      <w:tr w:rsidR="00577AB5">
        <w:tc>
          <w:tcPr>
            <w:tcW w:w="794" w:type="dxa"/>
          </w:tcPr>
          <w:p w:rsidR="00577AB5" w:rsidRDefault="00577AB5">
            <w:pPr>
              <w:pStyle w:val="ConsPlusNormal"/>
              <w:jc w:val="center"/>
            </w:pPr>
            <w:r>
              <w:t>637.</w:t>
            </w:r>
          </w:p>
        </w:tc>
        <w:tc>
          <w:tcPr>
            <w:tcW w:w="3005" w:type="dxa"/>
          </w:tcPr>
          <w:p w:rsidR="00577AB5" w:rsidRDefault="00577AB5">
            <w:pPr>
              <w:pStyle w:val="ConsPlusNormal"/>
            </w:pPr>
            <w:r>
              <w:t>г. Орск, ул. Медногорская, д. 22</w:t>
            </w:r>
          </w:p>
        </w:tc>
        <w:tc>
          <w:tcPr>
            <w:tcW w:w="1587" w:type="dxa"/>
          </w:tcPr>
          <w:p w:rsidR="00577AB5" w:rsidRDefault="00577AB5">
            <w:pPr>
              <w:pStyle w:val="ConsPlusNormal"/>
              <w:jc w:val="center"/>
            </w:pPr>
            <w:r>
              <w:t>1674,60</w:t>
            </w:r>
          </w:p>
        </w:tc>
        <w:tc>
          <w:tcPr>
            <w:tcW w:w="2551" w:type="dxa"/>
          </w:tcPr>
          <w:p w:rsidR="00577AB5" w:rsidRDefault="00577AB5">
            <w:pPr>
              <w:pStyle w:val="ConsPlusNormal"/>
              <w:jc w:val="center"/>
            </w:pPr>
            <w:r>
              <w:t>58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55400,61</w:t>
            </w:r>
          </w:p>
        </w:tc>
      </w:tr>
      <w:tr w:rsidR="00577AB5">
        <w:tc>
          <w:tcPr>
            <w:tcW w:w="794" w:type="dxa"/>
          </w:tcPr>
          <w:p w:rsidR="00577AB5" w:rsidRDefault="00577AB5">
            <w:pPr>
              <w:pStyle w:val="ConsPlusNormal"/>
              <w:jc w:val="center"/>
            </w:pPr>
            <w:r>
              <w:t>638.</w:t>
            </w:r>
          </w:p>
        </w:tc>
        <w:tc>
          <w:tcPr>
            <w:tcW w:w="3005" w:type="dxa"/>
          </w:tcPr>
          <w:p w:rsidR="00577AB5" w:rsidRDefault="00577AB5">
            <w:pPr>
              <w:pStyle w:val="ConsPlusNormal"/>
            </w:pPr>
            <w:r>
              <w:t>г. Орск, ул. Медногорская, д. 24</w:t>
            </w:r>
          </w:p>
        </w:tc>
        <w:tc>
          <w:tcPr>
            <w:tcW w:w="1587" w:type="dxa"/>
          </w:tcPr>
          <w:p w:rsidR="00577AB5" w:rsidRDefault="00577AB5">
            <w:pPr>
              <w:pStyle w:val="ConsPlusNormal"/>
              <w:jc w:val="center"/>
            </w:pPr>
            <w:r>
              <w:t>1595,60</w:t>
            </w:r>
          </w:p>
        </w:tc>
        <w:tc>
          <w:tcPr>
            <w:tcW w:w="2551" w:type="dxa"/>
          </w:tcPr>
          <w:p w:rsidR="00577AB5" w:rsidRDefault="00577AB5">
            <w:pPr>
              <w:pStyle w:val="ConsPlusNormal"/>
              <w:jc w:val="center"/>
            </w:pPr>
            <w:r>
              <w:t>66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84400,16</w:t>
            </w:r>
          </w:p>
        </w:tc>
      </w:tr>
      <w:tr w:rsidR="00577AB5">
        <w:tc>
          <w:tcPr>
            <w:tcW w:w="794" w:type="dxa"/>
          </w:tcPr>
          <w:p w:rsidR="00577AB5" w:rsidRDefault="00577AB5">
            <w:pPr>
              <w:pStyle w:val="ConsPlusNormal"/>
              <w:jc w:val="center"/>
            </w:pPr>
            <w:r>
              <w:t>639.</w:t>
            </w:r>
          </w:p>
        </w:tc>
        <w:tc>
          <w:tcPr>
            <w:tcW w:w="3005" w:type="dxa"/>
          </w:tcPr>
          <w:p w:rsidR="00577AB5" w:rsidRDefault="00577AB5">
            <w:pPr>
              <w:pStyle w:val="ConsPlusNormal"/>
            </w:pPr>
            <w:r>
              <w:t>г. Орск, ул. Медногорская, д. 26</w:t>
            </w:r>
          </w:p>
        </w:tc>
        <w:tc>
          <w:tcPr>
            <w:tcW w:w="1587" w:type="dxa"/>
          </w:tcPr>
          <w:p w:rsidR="00577AB5" w:rsidRDefault="00577AB5">
            <w:pPr>
              <w:pStyle w:val="ConsPlusNormal"/>
              <w:jc w:val="center"/>
            </w:pPr>
            <w:r>
              <w:t>1600,20</w:t>
            </w:r>
          </w:p>
        </w:tc>
        <w:tc>
          <w:tcPr>
            <w:tcW w:w="2551" w:type="dxa"/>
          </w:tcPr>
          <w:p w:rsidR="00577AB5" w:rsidRDefault="00577AB5">
            <w:pPr>
              <w:pStyle w:val="ConsPlusNormal"/>
              <w:jc w:val="center"/>
            </w:pPr>
            <w:r>
              <w:t>57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46824,74</w:t>
            </w:r>
          </w:p>
        </w:tc>
      </w:tr>
      <w:tr w:rsidR="00577AB5">
        <w:tc>
          <w:tcPr>
            <w:tcW w:w="794" w:type="dxa"/>
          </w:tcPr>
          <w:p w:rsidR="00577AB5" w:rsidRDefault="00577AB5">
            <w:pPr>
              <w:pStyle w:val="ConsPlusNormal"/>
              <w:jc w:val="center"/>
            </w:pPr>
            <w:r>
              <w:t>640.</w:t>
            </w:r>
          </w:p>
        </w:tc>
        <w:tc>
          <w:tcPr>
            <w:tcW w:w="3005" w:type="dxa"/>
          </w:tcPr>
          <w:p w:rsidR="00577AB5" w:rsidRDefault="00577AB5">
            <w:pPr>
              <w:pStyle w:val="ConsPlusNormal"/>
            </w:pPr>
            <w:r>
              <w:t>г. Орск, ул. Медногорская, д. 28</w:t>
            </w:r>
          </w:p>
        </w:tc>
        <w:tc>
          <w:tcPr>
            <w:tcW w:w="1587" w:type="dxa"/>
          </w:tcPr>
          <w:p w:rsidR="00577AB5" w:rsidRDefault="00577AB5">
            <w:pPr>
              <w:pStyle w:val="ConsPlusNormal"/>
              <w:jc w:val="center"/>
            </w:pPr>
            <w:r>
              <w:t>1578,40</w:t>
            </w:r>
          </w:p>
        </w:tc>
        <w:tc>
          <w:tcPr>
            <w:tcW w:w="2551" w:type="dxa"/>
          </w:tcPr>
          <w:p w:rsidR="00577AB5" w:rsidRDefault="00577AB5">
            <w:pPr>
              <w:pStyle w:val="ConsPlusNormal"/>
              <w:jc w:val="center"/>
            </w:pPr>
            <w:r>
              <w:t>68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87941,79</w:t>
            </w:r>
          </w:p>
        </w:tc>
      </w:tr>
      <w:tr w:rsidR="00577AB5">
        <w:tc>
          <w:tcPr>
            <w:tcW w:w="794" w:type="dxa"/>
          </w:tcPr>
          <w:p w:rsidR="00577AB5" w:rsidRDefault="00577AB5">
            <w:pPr>
              <w:pStyle w:val="ConsPlusNormal"/>
              <w:jc w:val="center"/>
            </w:pPr>
            <w:r>
              <w:lastRenderedPageBreak/>
              <w:t>641.</w:t>
            </w:r>
          </w:p>
        </w:tc>
        <w:tc>
          <w:tcPr>
            <w:tcW w:w="3005" w:type="dxa"/>
          </w:tcPr>
          <w:p w:rsidR="00577AB5" w:rsidRDefault="00577AB5">
            <w:pPr>
              <w:pStyle w:val="ConsPlusNormal"/>
            </w:pPr>
            <w:r>
              <w:t>г. Орск, ул. Молодежная, д. 10</w:t>
            </w:r>
          </w:p>
        </w:tc>
        <w:tc>
          <w:tcPr>
            <w:tcW w:w="1587" w:type="dxa"/>
          </w:tcPr>
          <w:p w:rsidR="00577AB5" w:rsidRDefault="00577AB5">
            <w:pPr>
              <w:pStyle w:val="ConsPlusNormal"/>
              <w:jc w:val="center"/>
            </w:pPr>
            <w:r>
              <w:t>3526,60</w:t>
            </w:r>
          </w:p>
        </w:tc>
        <w:tc>
          <w:tcPr>
            <w:tcW w:w="2551" w:type="dxa"/>
          </w:tcPr>
          <w:p w:rsidR="00577AB5" w:rsidRDefault="00577AB5">
            <w:pPr>
              <w:pStyle w:val="ConsPlusNormal"/>
              <w:jc w:val="center"/>
            </w:pPr>
            <w:r>
              <w:t>90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130654,15</w:t>
            </w:r>
          </w:p>
        </w:tc>
      </w:tr>
      <w:tr w:rsidR="00577AB5">
        <w:tc>
          <w:tcPr>
            <w:tcW w:w="794" w:type="dxa"/>
          </w:tcPr>
          <w:p w:rsidR="00577AB5" w:rsidRDefault="00577AB5">
            <w:pPr>
              <w:pStyle w:val="ConsPlusNormal"/>
              <w:jc w:val="center"/>
            </w:pPr>
            <w:r>
              <w:t>642.</w:t>
            </w:r>
          </w:p>
        </w:tc>
        <w:tc>
          <w:tcPr>
            <w:tcW w:w="3005" w:type="dxa"/>
          </w:tcPr>
          <w:p w:rsidR="00577AB5" w:rsidRDefault="00577AB5">
            <w:pPr>
              <w:pStyle w:val="ConsPlusNormal"/>
            </w:pPr>
            <w:r>
              <w:t>г. Орск, ул. Молодежная, д. 2</w:t>
            </w:r>
          </w:p>
        </w:tc>
        <w:tc>
          <w:tcPr>
            <w:tcW w:w="1587" w:type="dxa"/>
          </w:tcPr>
          <w:p w:rsidR="00577AB5" w:rsidRDefault="00577AB5">
            <w:pPr>
              <w:pStyle w:val="ConsPlusNormal"/>
              <w:jc w:val="center"/>
            </w:pPr>
            <w:r>
              <w:t>3639,90</w:t>
            </w:r>
          </w:p>
        </w:tc>
        <w:tc>
          <w:tcPr>
            <w:tcW w:w="2551" w:type="dxa"/>
          </w:tcPr>
          <w:p w:rsidR="00577AB5" w:rsidRDefault="00577AB5">
            <w:pPr>
              <w:pStyle w:val="ConsPlusNormal"/>
              <w:jc w:val="center"/>
            </w:pPr>
            <w:r>
              <w:t>71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65695,82</w:t>
            </w:r>
          </w:p>
        </w:tc>
      </w:tr>
      <w:tr w:rsidR="00577AB5">
        <w:tc>
          <w:tcPr>
            <w:tcW w:w="794" w:type="dxa"/>
          </w:tcPr>
          <w:p w:rsidR="00577AB5" w:rsidRDefault="00577AB5">
            <w:pPr>
              <w:pStyle w:val="ConsPlusNormal"/>
              <w:jc w:val="center"/>
            </w:pPr>
            <w:r>
              <w:t>643.</w:t>
            </w:r>
          </w:p>
        </w:tc>
        <w:tc>
          <w:tcPr>
            <w:tcW w:w="3005" w:type="dxa"/>
          </w:tcPr>
          <w:p w:rsidR="00577AB5" w:rsidRDefault="00577AB5">
            <w:pPr>
              <w:pStyle w:val="ConsPlusNormal"/>
            </w:pPr>
            <w:r>
              <w:t>г. Орск, ул. Молодежная, д. 2а</w:t>
            </w:r>
          </w:p>
        </w:tc>
        <w:tc>
          <w:tcPr>
            <w:tcW w:w="1587" w:type="dxa"/>
          </w:tcPr>
          <w:p w:rsidR="00577AB5" w:rsidRDefault="00577AB5">
            <w:pPr>
              <w:pStyle w:val="ConsPlusNormal"/>
              <w:jc w:val="center"/>
            </w:pPr>
            <w:r>
              <w:t>3682,40</w:t>
            </w:r>
          </w:p>
        </w:tc>
        <w:tc>
          <w:tcPr>
            <w:tcW w:w="2551" w:type="dxa"/>
          </w:tcPr>
          <w:p w:rsidR="00577AB5" w:rsidRDefault="00577AB5">
            <w:pPr>
              <w:pStyle w:val="ConsPlusNormal"/>
              <w:jc w:val="center"/>
            </w:pPr>
            <w:r>
              <w:t>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65819,21</w:t>
            </w:r>
          </w:p>
        </w:tc>
      </w:tr>
      <w:tr w:rsidR="00577AB5">
        <w:tc>
          <w:tcPr>
            <w:tcW w:w="794" w:type="dxa"/>
          </w:tcPr>
          <w:p w:rsidR="00577AB5" w:rsidRDefault="00577AB5">
            <w:pPr>
              <w:pStyle w:val="ConsPlusNormal"/>
              <w:jc w:val="center"/>
            </w:pPr>
            <w:r>
              <w:t>644.</w:t>
            </w:r>
          </w:p>
        </w:tc>
        <w:tc>
          <w:tcPr>
            <w:tcW w:w="3005" w:type="dxa"/>
          </w:tcPr>
          <w:p w:rsidR="00577AB5" w:rsidRDefault="00577AB5">
            <w:pPr>
              <w:pStyle w:val="ConsPlusNormal"/>
            </w:pPr>
            <w:r>
              <w:t>г. Орск, ул. Молодежная, д. 5</w:t>
            </w:r>
          </w:p>
        </w:tc>
        <w:tc>
          <w:tcPr>
            <w:tcW w:w="1587" w:type="dxa"/>
          </w:tcPr>
          <w:p w:rsidR="00577AB5" w:rsidRDefault="00577AB5">
            <w:pPr>
              <w:pStyle w:val="ConsPlusNormal"/>
              <w:jc w:val="center"/>
            </w:pPr>
            <w:r>
              <w:t>3546,80</w:t>
            </w:r>
          </w:p>
        </w:tc>
        <w:tc>
          <w:tcPr>
            <w:tcW w:w="2551" w:type="dxa"/>
          </w:tcPr>
          <w:p w:rsidR="00577AB5" w:rsidRDefault="00577AB5">
            <w:pPr>
              <w:pStyle w:val="ConsPlusNormal"/>
              <w:jc w:val="center"/>
            </w:pPr>
            <w:r>
              <w:t>86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130876,99</w:t>
            </w:r>
          </w:p>
        </w:tc>
      </w:tr>
      <w:tr w:rsidR="00577AB5">
        <w:tc>
          <w:tcPr>
            <w:tcW w:w="794" w:type="dxa"/>
          </w:tcPr>
          <w:p w:rsidR="00577AB5" w:rsidRDefault="00577AB5">
            <w:pPr>
              <w:pStyle w:val="ConsPlusNormal"/>
              <w:jc w:val="center"/>
            </w:pPr>
            <w:r>
              <w:t>645.</w:t>
            </w:r>
          </w:p>
        </w:tc>
        <w:tc>
          <w:tcPr>
            <w:tcW w:w="3005" w:type="dxa"/>
          </w:tcPr>
          <w:p w:rsidR="00577AB5" w:rsidRDefault="00577AB5">
            <w:pPr>
              <w:pStyle w:val="ConsPlusNormal"/>
            </w:pPr>
            <w:r>
              <w:t>г. Орск, ул. Молодежная, д. 8</w:t>
            </w:r>
          </w:p>
        </w:tc>
        <w:tc>
          <w:tcPr>
            <w:tcW w:w="1587" w:type="dxa"/>
          </w:tcPr>
          <w:p w:rsidR="00577AB5" w:rsidRDefault="00577AB5">
            <w:pPr>
              <w:pStyle w:val="ConsPlusNormal"/>
              <w:jc w:val="center"/>
            </w:pPr>
            <w:r>
              <w:t>3517,70</w:t>
            </w:r>
          </w:p>
        </w:tc>
        <w:tc>
          <w:tcPr>
            <w:tcW w:w="2551" w:type="dxa"/>
          </w:tcPr>
          <w:p w:rsidR="00577AB5" w:rsidRDefault="00577AB5">
            <w:pPr>
              <w:pStyle w:val="ConsPlusNormal"/>
              <w:jc w:val="center"/>
            </w:pPr>
            <w:r>
              <w:t>121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130556,10</w:t>
            </w:r>
          </w:p>
        </w:tc>
      </w:tr>
      <w:tr w:rsidR="00577AB5">
        <w:tc>
          <w:tcPr>
            <w:tcW w:w="794" w:type="dxa"/>
          </w:tcPr>
          <w:p w:rsidR="00577AB5" w:rsidRDefault="00577AB5">
            <w:pPr>
              <w:pStyle w:val="ConsPlusNormal"/>
              <w:jc w:val="center"/>
            </w:pPr>
            <w:r>
              <w:t>646.</w:t>
            </w:r>
          </w:p>
        </w:tc>
        <w:tc>
          <w:tcPr>
            <w:tcW w:w="3005" w:type="dxa"/>
          </w:tcPr>
          <w:p w:rsidR="00577AB5" w:rsidRDefault="00577AB5">
            <w:pPr>
              <w:pStyle w:val="ConsPlusNormal"/>
            </w:pPr>
            <w:r>
              <w:t>г. Орск, ул. Нефтяников, д. 10</w:t>
            </w:r>
          </w:p>
        </w:tc>
        <w:tc>
          <w:tcPr>
            <w:tcW w:w="1587" w:type="dxa"/>
          </w:tcPr>
          <w:p w:rsidR="00577AB5" w:rsidRDefault="00577AB5">
            <w:pPr>
              <w:pStyle w:val="ConsPlusNormal"/>
              <w:jc w:val="center"/>
            </w:pPr>
            <w:r>
              <w:t>1937,50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78116,37</w:t>
            </w:r>
          </w:p>
        </w:tc>
      </w:tr>
      <w:tr w:rsidR="00577AB5">
        <w:tc>
          <w:tcPr>
            <w:tcW w:w="794" w:type="dxa"/>
          </w:tcPr>
          <w:p w:rsidR="00577AB5" w:rsidRDefault="00577AB5">
            <w:pPr>
              <w:pStyle w:val="ConsPlusNormal"/>
              <w:jc w:val="center"/>
            </w:pPr>
            <w:r>
              <w:t>647.</w:t>
            </w:r>
          </w:p>
        </w:tc>
        <w:tc>
          <w:tcPr>
            <w:tcW w:w="3005" w:type="dxa"/>
          </w:tcPr>
          <w:p w:rsidR="00577AB5" w:rsidRDefault="00577AB5">
            <w:pPr>
              <w:pStyle w:val="ConsPlusNormal"/>
            </w:pPr>
            <w:r>
              <w:t>г. Орск, ул. Нефтяников, д. 1а</w:t>
            </w:r>
          </w:p>
        </w:tc>
        <w:tc>
          <w:tcPr>
            <w:tcW w:w="1587" w:type="dxa"/>
          </w:tcPr>
          <w:p w:rsidR="00577AB5" w:rsidRDefault="00577AB5">
            <w:pPr>
              <w:pStyle w:val="ConsPlusNormal"/>
              <w:jc w:val="center"/>
            </w:pPr>
            <w:r>
              <w:t>3145,00</w:t>
            </w:r>
          </w:p>
        </w:tc>
        <w:tc>
          <w:tcPr>
            <w:tcW w:w="2551" w:type="dxa"/>
          </w:tcPr>
          <w:p w:rsidR="00577AB5" w:rsidRDefault="00577AB5">
            <w:pPr>
              <w:pStyle w:val="ConsPlusNormal"/>
              <w:jc w:val="center"/>
            </w:pPr>
            <w:r>
              <w:t>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64257,81</w:t>
            </w:r>
          </w:p>
        </w:tc>
      </w:tr>
      <w:tr w:rsidR="00577AB5">
        <w:tc>
          <w:tcPr>
            <w:tcW w:w="794" w:type="dxa"/>
          </w:tcPr>
          <w:p w:rsidR="00577AB5" w:rsidRDefault="00577AB5">
            <w:pPr>
              <w:pStyle w:val="ConsPlusNormal"/>
              <w:jc w:val="center"/>
            </w:pPr>
            <w:r>
              <w:t>648.</w:t>
            </w:r>
          </w:p>
        </w:tc>
        <w:tc>
          <w:tcPr>
            <w:tcW w:w="3005" w:type="dxa"/>
          </w:tcPr>
          <w:p w:rsidR="00577AB5" w:rsidRDefault="00577AB5">
            <w:pPr>
              <w:pStyle w:val="ConsPlusNormal"/>
            </w:pPr>
            <w:r>
              <w:t>г. Орск, ул. Нефтяников, д. 6</w:t>
            </w:r>
          </w:p>
        </w:tc>
        <w:tc>
          <w:tcPr>
            <w:tcW w:w="1587" w:type="dxa"/>
          </w:tcPr>
          <w:p w:rsidR="00577AB5" w:rsidRDefault="00577AB5">
            <w:pPr>
              <w:pStyle w:val="ConsPlusNormal"/>
              <w:jc w:val="center"/>
            </w:pPr>
            <w:r>
              <w:t>3689,00</w:t>
            </w:r>
          </w:p>
        </w:tc>
        <w:tc>
          <w:tcPr>
            <w:tcW w:w="2551" w:type="dxa"/>
          </w:tcPr>
          <w:p w:rsidR="00577AB5" w:rsidRDefault="00577AB5">
            <w:pPr>
              <w:pStyle w:val="ConsPlusNormal"/>
              <w:jc w:val="center"/>
            </w:pPr>
            <w:r>
              <w:t>62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33413,46</w:t>
            </w:r>
          </w:p>
        </w:tc>
      </w:tr>
      <w:tr w:rsidR="00577AB5">
        <w:tc>
          <w:tcPr>
            <w:tcW w:w="794" w:type="dxa"/>
          </w:tcPr>
          <w:p w:rsidR="00577AB5" w:rsidRDefault="00577AB5">
            <w:pPr>
              <w:pStyle w:val="ConsPlusNormal"/>
              <w:jc w:val="center"/>
            </w:pPr>
            <w:r>
              <w:t>649.</w:t>
            </w:r>
          </w:p>
        </w:tc>
        <w:tc>
          <w:tcPr>
            <w:tcW w:w="3005" w:type="dxa"/>
          </w:tcPr>
          <w:p w:rsidR="00577AB5" w:rsidRDefault="00577AB5">
            <w:pPr>
              <w:pStyle w:val="ConsPlusNormal"/>
            </w:pPr>
            <w:r>
              <w:t>г. Орск, ул. Новосибирская, д. 16</w:t>
            </w:r>
          </w:p>
        </w:tc>
        <w:tc>
          <w:tcPr>
            <w:tcW w:w="1587" w:type="dxa"/>
          </w:tcPr>
          <w:p w:rsidR="00577AB5" w:rsidRDefault="00577AB5">
            <w:pPr>
              <w:pStyle w:val="ConsPlusNormal"/>
              <w:jc w:val="center"/>
            </w:pPr>
            <w:r>
              <w:t>3835,80</w:t>
            </w:r>
          </w:p>
        </w:tc>
        <w:tc>
          <w:tcPr>
            <w:tcW w:w="2551" w:type="dxa"/>
          </w:tcPr>
          <w:p w:rsidR="00577AB5" w:rsidRDefault="00577AB5">
            <w:pPr>
              <w:pStyle w:val="ConsPlusNormal"/>
              <w:jc w:val="center"/>
            </w:pPr>
            <w:r>
              <w:t>124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62477,67</w:t>
            </w:r>
          </w:p>
        </w:tc>
      </w:tr>
      <w:tr w:rsidR="00577AB5">
        <w:tc>
          <w:tcPr>
            <w:tcW w:w="794" w:type="dxa"/>
          </w:tcPr>
          <w:p w:rsidR="00577AB5" w:rsidRDefault="00577AB5">
            <w:pPr>
              <w:pStyle w:val="ConsPlusNormal"/>
              <w:jc w:val="center"/>
            </w:pPr>
            <w:r>
              <w:t>650.</w:t>
            </w:r>
          </w:p>
        </w:tc>
        <w:tc>
          <w:tcPr>
            <w:tcW w:w="3005" w:type="dxa"/>
          </w:tcPr>
          <w:p w:rsidR="00577AB5" w:rsidRDefault="00577AB5">
            <w:pPr>
              <w:pStyle w:val="ConsPlusNormal"/>
            </w:pPr>
            <w:r>
              <w:t>г. Орск, ул. Омская, д. 50</w:t>
            </w:r>
          </w:p>
        </w:tc>
        <w:tc>
          <w:tcPr>
            <w:tcW w:w="1587" w:type="dxa"/>
          </w:tcPr>
          <w:p w:rsidR="00577AB5" w:rsidRDefault="00577AB5">
            <w:pPr>
              <w:pStyle w:val="ConsPlusNormal"/>
              <w:jc w:val="center"/>
            </w:pPr>
            <w:r>
              <w:t>2928,20</w:t>
            </w:r>
          </w:p>
        </w:tc>
        <w:tc>
          <w:tcPr>
            <w:tcW w:w="2551" w:type="dxa"/>
          </w:tcPr>
          <w:p w:rsidR="00577AB5" w:rsidRDefault="00577AB5">
            <w:pPr>
              <w:pStyle w:val="ConsPlusNormal"/>
              <w:jc w:val="center"/>
            </w:pPr>
            <w:r>
              <w:t>95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84677,54</w:t>
            </w:r>
          </w:p>
        </w:tc>
      </w:tr>
      <w:tr w:rsidR="00577AB5">
        <w:tc>
          <w:tcPr>
            <w:tcW w:w="794" w:type="dxa"/>
          </w:tcPr>
          <w:p w:rsidR="00577AB5" w:rsidRDefault="00577AB5">
            <w:pPr>
              <w:pStyle w:val="ConsPlusNormal"/>
              <w:jc w:val="center"/>
            </w:pPr>
            <w:r>
              <w:t>651.</w:t>
            </w:r>
          </w:p>
        </w:tc>
        <w:tc>
          <w:tcPr>
            <w:tcW w:w="3005" w:type="dxa"/>
          </w:tcPr>
          <w:p w:rsidR="00577AB5" w:rsidRDefault="00577AB5">
            <w:pPr>
              <w:pStyle w:val="ConsPlusNormal"/>
            </w:pPr>
            <w:r>
              <w:t>г. Орск, ул. Омская, д. 67</w:t>
            </w:r>
          </w:p>
        </w:tc>
        <w:tc>
          <w:tcPr>
            <w:tcW w:w="1587" w:type="dxa"/>
          </w:tcPr>
          <w:p w:rsidR="00577AB5" w:rsidRDefault="00577AB5">
            <w:pPr>
              <w:pStyle w:val="ConsPlusNormal"/>
              <w:jc w:val="center"/>
            </w:pPr>
            <w:r>
              <w:t>3621,70</w:t>
            </w:r>
          </w:p>
        </w:tc>
        <w:tc>
          <w:tcPr>
            <w:tcW w:w="2551" w:type="dxa"/>
          </w:tcPr>
          <w:p w:rsidR="00577AB5" w:rsidRDefault="00577AB5">
            <w:pPr>
              <w:pStyle w:val="ConsPlusNormal"/>
              <w:jc w:val="center"/>
            </w:pPr>
            <w:r>
              <w:t>167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178768,09</w:t>
            </w:r>
          </w:p>
        </w:tc>
      </w:tr>
      <w:tr w:rsidR="00577AB5">
        <w:tc>
          <w:tcPr>
            <w:tcW w:w="794" w:type="dxa"/>
          </w:tcPr>
          <w:p w:rsidR="00577AB5" w:rsidRDefault="00577AB5">
            <w:pPr>
              <w:pStyle w:val="ConsPlusNormal"/>
              <w:jc w:val="center"/>
            </w:pPr>
            <w:r>
              <w:t>652.</w:t>
            </w:r>
          </w:p>
        </w:tc>
        <w:tc>
          <w:tcPr>
            <w:tcW w:w="3005" w:type="dxa"/>
          </w:tcPr>
          <w:p w:rsidR="00577AB5" w:rsidRDefault="00577AB5">
            <w:pPr>
              <w:pStyle w:val="ConsPlusNormal"/>
            </w:pPr>
            <w:r>
              <w:t>г. Орск, ул. Омская, д. 71</w:t>
            </w:r>
          </w:p>
        </w:tc>
        <w:tc>
          <w:tcPr>
            <w:tcW w:w="1587" w:type="dxa"/>
          </w:tcPr>
          <w:p w:rsidR="00577AB5" w:rsidRDefault="00577AB5">
            <w:pPr>
              <w:pStyle w:val="ConsPlusNormal"/>
              <w:jc w:val="center"/>
            </w:pPr>
            <w:r>
              <w:t>2966,00</w:t>
            </w:r>
          </w:p>
        </w:tc>
        <w:tc>
          <w:tcPr>
            <w:tcW w:w="2551" w:type="dxa"/>
          </w:tcPr>
          <w:p w:rsidR="00577AB5" w:rsidRDefault="00577AB5">
            <w:pPr>
              <w:pStyle w:val="ConsPlusNormal"/>
              <w:jc w:val="center"/>
            </w:pPr>
            <w:r>
              <w:t>125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110467,08</w:t>
            </w:r>
          </w:p>
        </w:tc>
      </w:tr>
      <w:tr w:rsidR="00577AB5">
        <w:tc>
          <w:tcPr>
            <w:tcW w:w="794" w:type="dxa"/>
          </w:tcPr>
          <w:p w:rsidR="00577AB5" w:rsidRDefault="00577AB5">
            <w:pPr>
              <w:pStyle w:val="ConsPlusNormal"/>
              <w:jc w:val="center"/>
            </w:pPr>
            <w:r>
              <w:t>653.</w:t>
            </w:r>
          </w:p>
        </w:tc>
        <w:tc>
          <w:tcPr>
            <w:tcW w:w="3005" w:type="dxa"/>
          </w:tcPr>
          <w:p w:rsidR="00577AB5" w:rsidRDefault="00577AB5">
            <w:pPr>
              <w:pStyle w:val="ConsPlusNormal"/>
            </w:pPr>
            <w:r>
              <w:t>г. Орск, ул. Омская, д. 73</w:t>
            </w:r>
          </w:p>
        </w:tc>
        <w:tc>
          <w:tcPr>
            <w:tcW w:w="1587" w:type="dxa"/>
          </w:tcPr>
          <w:p w:rsidR="00577AB5" w:rsidRDefault="00577AB5">
            <w:pPr>
              <w:pStyle w:val="ConsPlusNormal"/>
              <w:jc w:val="center"/>
            </w:pPr>
            <w:r>
              <w:t>3013,90</w:t>
            </w:r>
          </w:p>
        </w:tc>
        <w:tc>
          <w:tcPr>
            <w:tcW w:w="2551" w:type="dxa"/>
          </w:tcPr>
          <w:p w:rsidR="00577AB5" w:rsidRDefault="00577AB5">
            <w:pPr>
              <w:pStyle w:val="ConsPlusNormal"/>
              <w:jc w:val="center"/>
            </w:pPr>
            <w:r>
              <w:t>144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124999,66</w:t>
            </w:r>
          </w:p>
        </w:tc>
      </w:tr>
      <w:tr w:rsidR="00577AB5">
        <w:tc>
          <w:tcPr>
            <w:tcW w:w="794" w:type="dxa"/>
          </w:tcPr>
          <w:p w:rsidR="00577AB5" w:rsidRDefault="00577AB5">
            <w:pPr>
              <w:pStyle w:val="ConsPlusNormal"/>
              <w:jc w:val="center"/>
            </w:pPr>
            <w:r>
              <w:t>654.</w:t>
            </w:r>
          </w:p>
        </w:tc>
        <w:tc>
          <w:tcPr>
            <w:tcW w:w="3005" w:type="dxa"/>
          </w:tcPr>
          <w:p w:rsidR="00577AB5" w:rsidRDefault="00577AB5">
            <w:pPr>
              <w:pStyle w:val="ConsPlusNormal"/>
            </w:pPr>
            <w:r>
              <w:t>г. Орск, ул. Пацаева, д. 12а</w:t>
            </w:r>
          </w:p>
        </w:tc>
        <w:tc>
          <w:tcPr>
            <w:tcW w:w="1587" w:type="dxa"/>
          </w:tcPr>
          <w:p w:rsidR="00577AB5" w:rsidRDefault="00577AB5">
            <w:pPr>
              <w:pStyle w:val="ConsPlusNormal"/>
              <w:jc w:val="center"/>
            </w:pPr>
            <w:r>
              <w:t>6609,90</w:t>
            </w:r>
          </w:p>
        </w:tc>
        <w:tc>
          <w:tcPr>
            <w:tcW w:w="2551" w:type="dxa"/>
          </w:tcPr>
          <w:p w:rsidR="00577AB5" w:rsidRDefault="00577AB5">
            <w:pPr>
              <w:pStyle w:val="ConsPlusNormal"/>
              <w:jc w:val="center"/>
            </w:pPr>
            <w:r>
              <w:t>257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111125,64</w:t>
            </w:r>
          </w:p>
        </w:tc>
      </w:tr>
      <w:tr w:rsidR="00577AB5">
        <w:tc>
          <w:tcPr>
            <w:tcW w:w="794" w:type="dxa"/>
          </w:tcPr>
          <w:p w:rsidR="00577AB5" w:rsidRDefault="00577AB5">
            <w:pPr>
              <w:pStyle w:val="ConsPlusNormal"/>
              <w:jc w:val="center"/>
            </w:pPr>
            <w:r>
              <w:t>655.</w:t>
            </w:r>
          </w:p>
        </w:tc>
        <w:tc>
          <w:tcPr>
            <w:tcW w:w="3005" w:type="dxa"/>
          </w:tcPr>
          <w:p w:rsidR="00577AB5" w:rsidRDefault="00577AB5">
            <w:pPr>
              <w:pStyle w:val="ConsPlusNormal"/>
            </w:pPr>
            <w:r>
              <w:t>г. Орск, ул. Пацаева, д. 9</w:t>
            </w:r>
          </w:p>
        </w:tc>
        <w:tc>
          <w:tcPr>
            <w:tcW w:w="1587" w:type="dxa"/>
          </w:tcPr>
          <w:p w:rsidR="00577AB5" w:rsidRDefault="00577AB5">
            <w:pPr>
              <w:pStyle w:val="ConsPlusNormal"/>
              <w:jc w:val="center"/>
            </w:pPr>
            <w:r>
              <w:t>2984,30</w:t>
            </w:r>
          </w:p>
        </w:tc>
        <w:tc>
          <w:tcPr>
            <w:tcW w:w="2551" w:type="dxa"/>
          </w:tcPr>
          <w:p w:rsidR="00577AB5" w:rsidRDefault="00577AB5">
            <w:pPr>
              <w:pStyle w:val="ConsPlusNormal"/>
              <w:jc w:val="center"/>
            </w:pPr>
            <w:r>
              <w:t>134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52221,08</w:t>
            </w:r>
          </w:p>
        </w:tc>
      </w:tr>
      <w:tr w:rsidR="00577AB5">
        <w:tc>
          <w:tcPr>
            <w:tcW w:w="794" w:type="dxa"/>
          </w:tcPr>
          <w:p w:rsidR="00577AB5" w:rsidRDefault="00577AB5">
            <w:pPr>
              <w:pStyle w:val="ConsPlusNormal"/>
              <w:jc w:val="center"/>
            </w:pPr>
            <w:r>
              <w:t>656.</w:t>
            </w:r>
          </w:p>
        </w:tc>
        <w:tc>
          <w:tcPr>
            <w:tcW w:w="3005" w:type="dxa"/>
          </w:tcPr>
          <w:p w:rsidR="00577AB5" w:rsidRDefault="00577AB5">
            <w:pPr>
              <w:pStyle w:val="ConsPlusNormal"/>
            </w:pPr>
            <w:r>
              <w:t>г. Орск, ул. Попова, д. 4а</w:t>
            </w:r>
          </w:p>
        </w:tc>
        <w:tc>
          <w:tcPr>
            <w:tcW w:w="1587" w:type="dxa"/>
          </w:tcPr>
          <w:p w:rsidR="00577AB5" w:rsidRDefault="00577AB5">
            <w:pPr>
              <w:pStyle w:val="ConsPlusNormal"/>
              <w:jc w:val="center"/>
            </w:pPr>
            <w:r>
              <w:t>8730,80</w:t>
            </w:r>
          </w:p>
        </w:tc>
        <w:tc>
          <w:tcPr>
            <w:tcW w:w="2551" w:type="dxa"/>
          </w:tcPr>
          <w:p w:rsidR="00577AB5" w:rsidRDefault="00577AB5">
            <w:pPr>
              <w:pStyle w:val="ConsPlusNormal"/>
              <w:jc w:val="center"/>
            </w:pPr>
            <w:r>
              <w:t>274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34569,71</w:t>
            </w:r>
          </w:p>
        </w:tc>
      </w:tr>
      <w:tr w:rsidR="00577AB5">
        <w:tc>
          <w:tcPr>
            <w:tcW w:w="794" w:type="dxa"/>
          </w:tcPr>
          <w:p w:rsidR="00577AB5" w:rsidRDefault="00577AB5">
            <w:pPr>
              <w:pStyle w:val="ConsPlusNormal"/>
              <w:jc w:val="center"/>
            </w:pPr>
            <w:r>
              <w:t>657.</w:t>
            </w:r>
          </w:p>
        </w:tc>
        <w:tc>
          <w:tcPr>
            <w:tcW w:w="3005" w:type="dxa"/>
          </w:tcPr>
          <w:p w:rsidR="00577AB5" w:rsidRDefault="00577AB5">
            <w:pPr>
              <w:pStyle w:val="ConsPlusNormal"/>
            </w:pPr>
            <w:r>
              <w:t>г. Орск, ул. Пржевальского, д. 1а</w:t>
            </w:r>
          </w:p>
        </w:tc>
        <w:tc>
          <w:tcPr>
            <w:tcW w:w="1587" w:type="dxa"/>
          </w:tcPr>
          <w:p w:rsidR="00577AB5" w:rsidRDefault="00577AB5">
            <w:pPr>
              <w:pStyle w:val="ConsPlusNormal"/>
              <w:jc w:val="center"/>
            </w:pPr>
            <w:r>
              <w:t>6953,00</w:t>
            </w:r>
          </w:p>
        </w:tc>
        <w:tc>
          <w:tcPr>
            <w:tcW w:w="2551" w:type="dxa"/>
          </w:tcPr>
          <w:p w:rsidR="00577AB5" w:rsidRDefault="00577AB5">
            <w:pPr>
              <w:pStyle w:val="ConsPlusNormal"/>
              <w:jc w:val="center"/>
            </w:pPr>
            <w:r>
              <w:t>159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250748,83</w:t>
            </w:r>
          </w:p>
        </w:tc>
      </w:tr>
      <w:tr w:rsidR="00577AB5">
        <w:tc>
          <w:tcPr>
            <w:tcW w:w="794" w:type="dxa"/>
          </w:tcPr>
          <w:p w:rsidR="00577AB5" w:rsidRDefault="00577AB5">
            <w:pPr>
              <w:pStyle w:val="ConsPlusNormal"/>
              <w:jc w:val="center"/>
            </w:pPr>
            <w:r>
              <w:t>658.</w:t>
            </w:r>
          </w:p>
        </w:tc>
        <w:tc>
          <w:tcPr>
            <w:tcW w:w="3005" w:type="dxa"/>
          </w:tcPr>
          <w:p w:rsidR="00577AB5" w:rsidRDefault="00577AB5">
            <w:pPr>
              <w:pStyle w:val="ConsPlusNormal"/>
            </w:pPr>
            <w:r>
              <w:t xml:space="preserve">г. Орск, ул. Пржевальского, д. </w:t>
            </w:r>
            <w:r>
              <w:lastRenderedPageBreak/>
              <w:t>21</w:t>
            </w:r>
          </w:p>
        </w:tc>
        <w:tc>
          <w:tcPr>
            <w:tcW w:w="1587" w:type="dxa"/>
          </w:tcPr>
          <w:p w:rsidR="00577AB5" w:rsidRDefault="00577AB5">
            <w:pPr>
              <w:pStyle w:val="ConsPlusNormal"/>
              <w:jc w:val="center"/>
            </w:pPr>
            <w:r>
              <w:lastRenderedPageBreak/>
              <w:t>5709,00</w:t>
            </w:r>
          </w:p>
        </w:tc>
        <w:tc>
          <w:tcPr>
            <w:tcW w:w="2551" w:type="dxa"/>
          </w:tcPr>
          <w:p w:rsidR="00577AB5" w:rsidRDefault="00577AB5">
            <w:pPr>
              <w:pStyle w:val="ConsPlusNormal"/>
              <w:jc w:val="center"/>
            </w:pPr>
            <w:r>
              <w:t>214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52221,08</w:t>
            </w:r>
          </w:p>
        </w:tc>
      </w:tr>
      <w:tr w:rsidR="00577AB5">
        <w:tc>
          <w:tcPr>
            <w:tcW w:w="794" w:type="dxa"/>
          </w:tcPr>
          <w:p w:rsidR="00577AB5" w:rsidRDefault="00577AB5">
            <w:pPr>
              <w:pStyle w:val="ConsPlusNormal"/>
              <w:jc w:val="center"/>
            </w:pPr>
            <w:r>
              <w:lastRenderedPageBreak/>
              <w:t>659.</w:t>
            </w:r>
          </w:p>
        </w:tc>
        <w:tc>
          <w:tcPr>
            <w:tcW w:w="3005" w:type="dxa"/>
          </w:tcPr>
          <w:p w:rsidR="00577AB5" w:rsidRDefault="00577AB5">
            <w:pPr>
              <w:pStyle w:val="ConsPlusNormal"/>
            </w:pPr>
            <w:r>
              <w:t>г. Орск, ул. Севастопольская, д. 40</w:t>
            </w:r>
          </w:p>
        </w:tc>
        <w:tc>
          <w:tcPr>
            <w:tcW w:w="1587" w:type="dxa"/>
          </w:tcPr>
          <w:p w:rsidR="00577AB5" w:rsidRDefault="00577AB5">
            <w:pPr>
              <w:pStyle w:val="ConsPlusNormal"/>
              <w:jc w:val="center"/>
            </w:pPr>
            <w:r>
              <w:t>815,80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28553,66</w:t>
            </w:r>
          </w:p>
        </w:tc>
      </w:tr>
      <w:tr w:rsidR="00577AB5">
        <w:tc>
          <w:tcPr>
            <w:tcW w:w="794" w:type="dxa"/>
          </w:tcPr>
          <w:p w:rsidR="00577AB5" w:rsidRDefault="00577AB5">
            <w:pPr>
              <w:pStyle w:val="ConsPlusNormal"/>
              <w:jc w:val="center"/>
            </w:pPr>
            <w:r>
              <w:t>660.</w:t>
            </w:r>
          </w:p>
        </w:tc>
        <w:tc>
          <w:tcPr>
            <w:tcW w:w="3005" w:type="dxa"/>
          </w:tcPr>
          <w:p w:rsidR="00577AB5" w:rsidRDefault="00577AB5">
            <w:pPr>
              <w:pStyle w:val="ConsPlusNormal"/>
            </w:pPr>
            <w:r>
              <w:t>г. Орск, ул. Станиславского, д. 2</w:t>
            </w:r>
          </w:p>
        </w:tc>
        <w:tc>
          <w:tcPr>
            <w:tcW w:w="1587" w:type="dxa"/>
          </w:tcPr>
          <w:p w:rsidR="00577AB5" w:rsidRDefault="00577AB5">
            <w:pPr>
              <w:pStyle w:val="ConsPlusNormal"/>
              <w:jc w:val="center"/>
            </w:pPr>
            <w:r>
              <w:t>2302,00</w:t>
            </w:r>
          </w:p>
        </w:tc>
        <w:tc>
          <w:tcPr>
            <w:tcW w:w="2551" w:type="dxa"/>
          </w:tcPr>
          <w:p w:rsidR="00577AB5" w:rsidRDefault="00577AB5">
            <w:pPr>
              <w:pStyle w:val="ConsPlusNormal"/>
              <w:jc w:val="center"/>
            </w:pPr>
            <w:r>
              <w:t>90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122366,84</w:t>
            </w:r>
          </w:p>
        </w:tc>
      </w:tr>
      <w:tr w:rsidR="00577AB5">
        <w:tc>
          <w:tcPr>
            <w:tcW w:w="794" w:type="dxa"/>
          </w:tcPr>
          <w:p w:rsidR="00577AB5" w:rsidRDefault="00577AB5">
            <w:pPr>
              <w:pStyle w:val="ConsPlusNormal"/>
              <w:jc w:val="center"/>
            </w:pPr>
            <w:r>
              <w:t>661.</w:t>
            </w:r>
          </w:p>
        </w:tc>
        <w:tc>
          <w:tcPr>
            <w:tcW w:w="3005" w:type="dxa"/>
          </w:tcPr>
          <w:p w:rsidR="00577AB5" w:rsidRDefault="00577AB5">
            <w:pPr>
              <w:pStyle w:val="ConsPlusNormal"/>
            </w:pPr>
            <w:r>
              <w:t>г. Орск, ул. Станиславского, д. 55а</w:t>
            </w:r>
          </w:p>
        </w:tc>
        <w:tc>
          <w:tcPr>
            <w:tcW w:w="1587" w:type="dxa"/>
          </w:tcPr>
          <w:p w:rsidR="00577AB5" w:rsidRDefault="00577AB5">
            <w:pPr>
              <w:pStyle w:val="ConsPlusNormal"/>
              <w:jc w:val="center"/>
            </w:pPr>
            <w:r>
              <w:t>3945,40</w:t>
            </w:r>
          </w:p>
        </w:tc>
        <w:tc>
          <w:tcPr>
            <w:tcW w:w="2551" w:type="dxa"/>
          </w:tcPr>
          <w:p w:rsidR="00577AB5" w:rsidRDefault="00577AB5">
            <w:pPr>
              <w:pStyle w:val="ConsPlusNormal"/>
              <w:jc w:val="center"/>
            </w:pPr>
            <w:r>
              <w:t>93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151109,63</w:t>
            </w:r>
          </w:p>
        </w:tc>
      </w:tr>
      <w:tr w:rsidR="00577AB5">
        <w:tc>
          <w:tcPr>
            <w:tcW w:w="794" w:type="dxa"/>
          </w:tcPr>
          <w:p w:rsidR="00577AB5" w:rsidRDefault="00577AB5">
            <w:pPr>
              <w:pStyle w:val="ConsPlusNormal"/>
              <w:jc w:val="center"/>
            </w:pPr>
            <w:r>
              <w:t>662.</w:t>
            </w:r>
          </w:p>
        </w:tc>
        <w:tc>
          <w:tcPr>
            <w:tcW w:w="3005" w:type="dxa"/>
          </w:tcPr>
          <w:p w:rsidR="00577AB5" w:rsidRDefault="00577AB5">
            <w:pPr>
              <w:pStyle w:val="ConsPlusNormal"/>
            </w:pPr>
            <w:r>
              <w:t>г. Орск, ул. Станиславского, д. 89а</w:t>
            </w:r>
          </w:p>
        </w:tc>
        <w:tc>
          <w:tcPr>
            <w:tcW w:w="1587" w:type="dxa"/>
          </w:tcPr>
          <w:p w:rsidR="00577AB5" w:rsidRDefault="00577AB5">
            <w:pPr>
              <w:pStyle w:val="ConsPlusNormal"/>
              <w:jc w:val="center"/>
            </w:pPr>
            <w:r>
              <w:t>4341,50</w:t>
            </w:r>
          </w:p>
        </w:tc>
        <w:tc>
          <w:tcPr>
            <w:tcW w:w="2551" w:type="dxa"/>
          </w:tcPr>
          <w:p w:rsidR="00577AB5" w:rsidRDefault="00577AB5">
            <w:pPr>
              <w:pStyle w:val="ConsPlusNormal"/>
              <w:jc w:val="center"/>
            </w:pPr>
            <w:r>
              <w:t>222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66122,76</w:t>
            </w:r>
          </w:p>
        </w:tc>
      </w:tr>
      <w:tr w:rsidR="00577AB5">
        <w:tc>
          <w:tcPr>
            <w:tcW w:w="794" w:type="dxa"/>
          </w:tcPr>
          <w:p w:rsidR="00577AB5" w:rsidRDefault="00577AB5">
            <w:pPr>
              <w:pStyle w:val="ConsPlusNormal"/>
              <w:jc w:val="center"/>
            </w:pPr>
            <w:r>
              <w:t>663.</w:t>
            </w:r>
          </w:p>
        </w:tc>
        <w:tc>
          <w:tcPr>
            <w:tcW w:w="3005" w:type="dxa"/>
          </w:tcPr>
          <w:p w:rsidR="00577AB5" w:rsidRDefault="00577AB5">
            <w:pPr>
              <w:pStyle w:val="ConsPlusNormal"/>
            </w:pPr>
            <w:r>
              <w:t>г. Орск, ул. Стасова, д. 8</w:t>
            </w:r>
          </w:p>
        </w:tc>
        <w:tc>
          <w:tcPr>
            <w:tcW w:w="1587" w:type="dxa"/>
          </w:tcPr>
          <w:p w:rsidR="00577AB5" w:rsidRDefault="00577AB5">
            <w:pPr>
              <w:pStyle w:val="ConsPlusNormal"/>
              <w:jc w:val="center"/>
            </w:pPr>
            <w:r>
              <w:t>20303,90</w:t>
            </w:r>
          </w:p>
        </w:tc>
        <w:tc>
          <w:tcPr>
            <w:tcW w:w="2551" w:type="dxa"/>
          </w:tcPr>
          <w:p w:rsidR="00577AB5" w:rsidRDefault="00577AB5">
            <w:pPr>
              <w:pStyle w:val="ConsPlusNormal"/>
              <w:jc w:val="center"/>
            </w:pPr>
            <w:r>
              <w:t>612</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345895,07</w:t>
            </w:r>
          </w:p>
        </w:tc>
      </w:tr>
      <w:tr w:rsidR="00577AB5">
        <w:tc>
          <w:tcPr>
            <w:tcW w:w="794" w:type="dxa"/>
          </w:tcPr>
          <w:p w:rsidR="00577AB5" w:rsidRDefault="00577AB5">
            <w:pPr>
              <w:pStyle w:val="ConsPlusNormal"/>
              <w:jc w:val="center"/>
            </w:pPr>
            <w:r>
              <w:t>664.</w:t>
            </w:r>
          </w:p>
        </w:tc>
        <w:tc>
          <w:tcPr>
            <w:tcW w:w="3005" w:type="dxa"/>
          </w:tcPr>
          <w:p w:rsidR="00577AB5" w:rsidRDefault="00577AB5">
            <w:pPr>
              <w:pStyle w:val="ConsPlusNormal"/>
            </w:pPr>
            <w:r>
              <w:t>г. Орск, ул. Тагильская, д. 36</w:t>
            </w:r>
          </w:p>
        </w:tc>
        <w:tc>
          <w:tcPr>
            <w:tcW w:w="1587" w:type="dxa"/>
          </w:tcPr>
          <w:p w:rsidR="00577AB5" w:rsidRDefault="00577AB5">
            <w:pPr>
              <w:pStyle w:val="ConsPlusNormal"/>
              <w:jc w:val="center"/>
            </w:pPr>
            <w:r>
              <w:t>3664,90</w:t>
            </w:r>
          </w:p>
        </w:tc>
        <w:tc>
          <w:tcPr>
            <w:tcW w:w="2551" w:type="dxa"/>
          </w:tcPr>
          <w:p w:rsidR="00577AB5" w:rsidRDefault="00577AB5">
            <w:pPr>
              <w:pStyle w:val="ConsPlusNormal"/>
              <w:jc w:val="center"/>
            </w:pPr>
            <w:r>
              <w:t>102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179701,56</w:t>
            </w:r>
          </w:p>
        </w:tc>
      </w:tr>
      <w:tr w:rsidR="00577AB5">
        <w:tc>
          <w:tcPr>
            <w:tcW w:w="794" w:type="dxa"/>
          </w:tcPr>
          <w:p w:rsidR="00577AB5" w:rsidRDefault="00577AB5">
            <w:pPr>
              <w:pStyle w:val="ConsPlusNormal"/>
              <w:jc w:val="center"/>
            </w:pPr>
            <w:r>
              <w:t>665.</w:t>
            </w:r>
          </w:p>
        </w:tc>
        <w:tc>
          <w:tcPr>
            <w:tcW w:w="3005" w:type="dxa"/>
          </w:tcPr>
          <w:p w:rsidR="00577AB5" w:rsidRDefault="00577AB5">
            <w:pPr>
              <w:pStyle w:val="ConsPlusNormal"/>
            </w:pPr>
            <w:r>
              <w:t>г. Орск, ул. Тагильская, д. 37</w:t>
            </w:r>
          </w:p>
        </w:tc>
        <w:tc>
          <w:tcPr>
            <w:tcW w:w="1587" w:type="dxa"/>
          </w:tcPr>
          <w:p w:rsidR="00577AB5" w:rsidRDefault="00577AB5">
            <w:pPr>
              <w:pStyle w:val="ConsPlusNormal"/>
              <w:jc w:val="center"/>
            </w:pPr>
            <w:r>
              <w:t>3002,80</w:t>
            </w:r>
          </w:p>
        </w:tc>
        <w:tc>
          <w:tcPr>
            <w:tcW w:w="2551" w:type="dxa"/>
          </w:tcPr>
          <w:p w:rsidR="00577AB5" w:rsidRDefault="00577AB5">
            <w:pPr>
              <w:pStyle w:val="ConsPlusNormal"/>
              <w:jc w:val="center"/>
            </w:pPr>
            <w:r>
              <w:t>105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165395,27</w:t>
            </w:r>
          </w:p>
        </w:tc>
      </w:tr>
      <w:tr w:rsidR="00577AB5">
        <w:tc>
          <w:tcPr>
            <w:tcW w:w="794" w:type="dxa"/>
          </w:tcPr>
          <w:p w:rsidR="00577AB5" w:rsidRDefault="00577AB5">
            <w:pPr>
              <w:pStyle w:val="ConsPlusNormal"/>
              <w:jc w:val="center"/>
            </w:pPr>
            <w:r>
              <w:t>666.</w:t>
            </w:r>
          </w:p>
        </w:tc>
        <w:tc>
          <w:tcPr>
            <w:tcW w:w="3005" w:type="dxa"/>
          </w:tcPr>
          <w:p w:rsidR="00577AB5" w:rsidRDefault="00577AB5">
            <w:pPr>
              <w:pStyle w:val="ConsPlusNormal"/>
            </w:pPr>
            <w:r>
              <w:t>г. Орск, ул. Тбилисская, д. 1а</w:t>
            </w:r>
          </w:p>
        </w:tc>
        <w:tc>
          <w:tcPr>
            <w:tcW w:w="1587" w:type="dxa"/>
          </w:tcPr>
          <w:p w:rsidR="00577AB5" w:rsidRDefault="00577AB5">
            <w:pPr>
              <w:pStyle w:val="ConsPlusNormal"/>
              <w:jc w:val="center"/>
            </w:pPr>
            <w:r>
              <w:t>3674,60</w:t>
            </w:r>
          </w:p>
        </w:tc>
        <w:tc>
          <w:tcPr>
            <w:tcW w:w="2551" w:type="dxa"/>
          </w:tcPr>
          <w:p w:rsidR="00577AB5" w:rsidRDefault="00577AB5">
            <w:pPr>
              <w:pStyle w:val="ConsPlusNormal"/>
              <w:jc w:val="center"/>
            </w:pPr>
            <w:r>
              <w:t>72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60028,94</w:t>
            </w:r>
          </w:p>
        </w:tc>
      </w:tr>
      <w:tr w:rsidR="00577AB5">
        <w:tc>
          <w:tcPr>
            <w:tcW w:w="794" w:type="dxa"/>
          </w:tcPr>
          <w:p w:rsidR="00577AB5" w:rsidRDefault="00577AB5">
            <w:pPr>
              <w:pStyle w:val="ConsPlusNormal"/>
              <w:jc w:val="center"/>
            </w:pPr>
            <w:r>
              <w:t>667.</w:t>
            </w:r>
          </w:p>
        </w:tc>
        <w:tc>
          <w:tcPr>
            <w:tcW w:w="3005" w:type="dxa"/>
          </w:tcPr>
          <w:p w:rsidR="00577AB5" w:rsidRDefault="00577AB5">
            <w:pPr>
              <w:pStyle w:val="ConsPlusNormal"/>
            </w:pPr>
            <w:r>
              <w:t>г. Орск, ул. Черниговская, д. 11</w:t>
            </w:r>
          </w:p>
        </w:tc>
        <w:tc>
          <w:tcPr>
            <w:tcW w:w="1587" w:type="dxa"/>
          </w:tcPr>
          <w:p w:rsidR="00577AB5" w:rsidRDefault="00577AB5">
            <w:pPr>
              <w:pStyle w:val="ConsPlusNormal"/>
              <w:jc w:val="center"/>
            </w:pPr>
            <w:r>
              <w:t>2986,20</w:t>
            </w:r>
          </w:p>
        </w:tc>
        <w:tc>
          <w:tcPr>
            <w:tcW w:w="2551" w:type="dxa"/>
          </w:tcPr>
          <w:p w:rsidR="00577AB5" w:rsidRDefault="00577AB5">
            <w:pPr>
              <w:pStyle w:val="ConsPlusNormal"/>
              <w:jc w:val="center"/>
            </w:pPr>
            <w:r>
              <w:t>125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52221,08</w:t>
            </w:r>
          </w:p>
        </w:tc>
      </w:tr>
      <w:tr w:rsidR="00577AB5">
        <w:tc>
          <w:tcPr>
            <w:tcW w:w="794" w:type="dxa"/>
          </w:tcPr>
          <w:p w:rsidR="00577AB5" w:rsidRDefault="00577AB5">
            <w:pPr>
              <w:pStyle w:val="ConsPlusNormal"/>
              <w:jc w:val="center"/>
            </w:pPr>
            <w:r>
              <w:t>668.</w:t>
            </w:r>
          </w:p>
        </w:tc>
        <w:tc>
          <w:tcPr>
            <w:tcW w:w="3005" w:type="dxa"/>
          </w:tcPr>
          <w:p w:rsidR="00577AB5" w:rsidRDefault="00577AB5">
            <w:pPr>
              <w:pStyle w:val="ConsPlusNormal"/>
            </w:pPr>
            <w:r>
              <w:t>г. Орск, ул. Шалина, д. 9б</w:t>
            </w:r>
          </w:p>
        </w:tc>
        <w:tc>
          <w:tcPr>
            <w:tcW w:w="1587" w:type="dxa"/>
          </w:tcPr>
          <w:p w:rsidR="00577AB5" w:rsidRDefault="00577AB5">
            <w:pPr>
              <w:pStyle w:val="ConsPlusNormal"/>
              <w:jc w:val="center"/>
            </w:pPr>
            <w:r>
              <w:t>2827,50</w:t>
            </w:r>
          </w:p>
        </w:tc>
        <w:tc>
          <w:tcPr>
            <w:tcW w:w="2551" w:type="dxa"/>
          </w:tcPr>
          <w:p w:rsidR="00577AB5" w:rsidRDefault="00577AB5">
            <w:pPr>
              <w:pStyle w:val="ConsPlusNormal"/>
              <w:jc w:val="center"/>
            </w:pPr>
            <w:r>
              <w:t>147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69024,33</w:t>
            </w:r>
          </w:p>
        </w:tc>
      </w:tr>
      <w:tr w:rsidR="00577AB5">
        <w:tc>
          <w:tcPr>
            <w:tcW w:w="794" w:type="dxa"/>
          </w:tcPr>
          <w:p w:rsidR="00577AB5" w:rsidRDefault="00577AB5">
            <w:pPr>
              <w:pStyle w:val="ConsPlusNormal"/>
              <w:jc w:val="center"/>
            </w:pPr>
            <w:r>
              <w:t>669.</w:t>
            </w:r>
          </w:p>
        </w:tc>
        <w:tc>
          <w:tcPr>
            <w:tcW w:w="3005" w:type="dxa"/>
          </w:tcPr>
          <w:p w:rsidR="00577AB5" w:rsidRDefault="00577AB5">
            <w:pPr>
              <w:pStyle w:val="ConsPlusNormal"/>
            </w:pPr>
            <w:r>
              <w:t>г. Орск, ул. Щорса, д. 11</w:t>
            </w:r>
          </w:p>
        </w:tc>
        <w:tc>
          <w:tcPr>
            <w:tcW w:w="1587" w:type="dxa"/>
          </w:tcPr>
          <w:p w:rsidR="00577AB5" w:rsidRDefault="00577AB5">
            <w:pPr>
              <w:pStyle w:val="ConsPlusNormal"/>
              <w:jc w:val="center"/>
            </w:pPr>
            <w:r>
              <w:t>5717,00</w:t>
            </w:r>
          </w:p>
        </w:tc>
        <w:tc>
          <w:tcPr>
            <w:tcW w:w="2551" w:type="dxa"/>
          </w:tcPr>
          <w:p w:rsidR="00577AB5" w:rsidRDefault="00577AB5">
            <w:pPr>
              <w:pStyle w:val="ConsPlusNormal"/>
              <w:jc w:val="center"/>
            </w:pPr>
            <w:r>
              <w:t>194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92220,94</w:t>
            </w:r>
          </w:p>
        </w:tc>
      </w:tr>
      <w:tr w:rsidR="00577AB5">
        <w:tc>
          <w:tcPr>
            <w:tcW w:w="794" w:type="dxa"/>
          </w:tcPr>
          <w:p w:rsidR="00577AB5" w:rsidRDefault="00577AB5">
            <w:pPr>
              <w:pStyle w:val="ConsPlusNormal"/>
              <w:jc w:val="center"/>
            </w:pPr>
            <w:r>
              <w:t>670.</w:t>
            </w:r>
          </w:p>
        </w:tc>
        <w:tc>
          <w:tcPr>
            <w:tcW w:w="3005" w:type="dxa"/>
          </w:tcPr>
          <w:p w:rsidR="00577AB5" w:rsidRDefault="00577AB5">
            <w:pPr>
              <w:pStyle w:val="ConsPlusNormal"/>
            </w:pPr>
            <w:r>
              <w:t>г. Орск, ул. Ю. Фучика, д. 4а</w:t>
            </w:r>
          </w:p>
        </w:tc>
        <w:tc>
          <w:tcPr>
            <w:tcW w:w="1587" w:type="dxa"/>
          </w:tcPr>
          <w:p w:rsidR="00577AB5" w:rsidRDefault="00577AB5">
            <w:pPr>
              <w:pStyle w:val="ConsPlusNormal"/>
              <w:jc w:val="center"/>
            </w:pPr>
            <w:r>
              <w:t>7054,40</w:t>
            </w:r>
          </w:p>
        </w:tc>
        <w:tc>
          <w:tcPr>
            <w:tcW w:w="2551" w:type="dxa"/>
          </w:tcPr>
          <w:p w:rsidR="00577AB5" w:rsidRDefault="00577AB5">
            <w:pPr>
              <w:pStyle w:val="ConsPlusNormal"/>
              <w:jc w:val="center"/>
            </w:pPr>
            <w:r>
              <w:t>212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131883,33</w:t>
            </w:r>
          </w:p>
        </w:tc>
      </w:tr>
      <w:tr w:rsidR="00577AB5">
        <w:tc>
          <w:tcPr>
            <w:tcW w:w="794" w:type="dxa"/>
          </w:tcPr>
          <w:p w:rsidR="00577AB5" w:rsidRDefault="00577AB5">
            <w:pPr>
              <w:pStyle w:val="ConsPlusNormal"/>
              <w:jc w:val="center"/>
            </w:pPr>
            <w:r>
              <w:t>671.</w:t>
            </w:r>
          </w:p>
        </w:tc>
        <w:tc>
          <w:tcPr>
            <w:tcW w:w="3005" w:type="dxa"/>
          </w:tcPr>
          <w:p w:rsidR="00577AB5" w:rsidRDefault="00577AB5">
            <w:pPr>
              <w:pStyle w:val="ConsPlusNormal"/>
            </w:pPr>
            <w:r>
              <w:t>г. Орск, ул. Ялтинская, д. 92б</w:t>
            </w:r>
          </w:p>
        </w:tc>
        <w:tc>
          <w:tcPr>
            <w:tcW w:w="1587" w:type="dxa"/>
          </w:tcPr>
          <w:p w:rsidR="00577AB5" w:rsidRDefault="00577AB5">
            <w:pPr>
              <w:pStyle w:val="ConsPlusNormal"/>
              <w:jc w:val="center"/>
            </w:pPr>
            <w:r>
              <w:t>6351,60</w:t>
            </w:r>
          </w:p>
        </w:tc>
        <w:tc>
          <w:tcPr>
            <w:tcW w:w="2551" w:type="dxa"/>
          </w:tcPr>
          <w:p w:rsidR="00577AB5" w:rsidRDefault="00577AB5">
            <w:pPr>
              <w:pStyle w:val="ConsPlusNormal"/>
              <w:jc w:val="center"/>
            </w:pPr>
            <w:r>
              <w:t>225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127461,20</w:t>
            </w:r>
          </w:p>
        </w:tc>
      </w:tr>
      <w:tr w:rsidR="00577AB5">
        <w:tc>
          <w:tcPr>
            <w:tcW w:w="794" w:type="dxa"/>
          </w:tcPr>
          <w:p w:rsidR="00577AB5" w:rsidRDefault="00577AB5">
            <w:pPr>
              <w:pStyle w:val="ConsPlusNormal"/>
              <w:jc w:val="center"/>
            </w:pPr>
            <w:r>
              <w:t>672.</w:t>
            </w:r>
          </w:p>
        </w:tc>
        <w:tc>
          <w:tcPr>
            <w:tcW w:w="3005" w:type="dxa"/>
          </w:tcPr>
          <w:p w:rsidR="00577AB5" w:rsidRDefault="00577AB5">
            <w:pPr>
              <w:pStyle w:val="ConsPlusNormal"/>
            </w:pPr>
            <w:r>
              <w:t>г. Орск, шоссе Гайское, д. 20</w:t>
            </w:r>
          </w:p>
        </w:tc>
        <w:tc>
          <w:tcPr>
            <w:tcW w:w="1587" w:type="dxa"/>
          </w:tcPr>
          <w:p w:rsidR="00577AB5" w:rsidRDefault="00577AB5">
            <w:pPr>
              <w:pStyle w:val="ConsPlusNormal"/>
              <w:jc w:val="center"/>
            </w:pPr>
            <w:r>
              <w:t>783,70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52380,93</w:t>
            </w:r>
          </w:p>
        </w:tc>
      </w:tr>
      <w:tr w:rsidR="00577AB5">
        <w:tc>
          <w:tcPr>
            <w:tcW w:w="794" w:type="dxa"/>
          </w:tcPr>
          <w:p w:rsidR="00577AB5" w:rsidRDefault="00577AB5">
            <w:pPr>
              <w:pStyle w:val="ConsPlusNormal"/>
              <w:jc w:val="center"/>
            </w:pPr>
            <w:r>
              <w:t>673.</w:t>
            </w:r>
          </w:p>
        </w:tc>
        <w:tc>
          <w:tcPr>
            <w:tcW w:w="3005" w:type="dxa"/>
          </w:tcPr>
          <w:p w:rsidR="00577AB5" w:rsidRDefault="00577AB5">
            <w:pPr>
              <w:pStyle w:val="ConsPlusNormal"/>
            </w:pPr>
            <w:r>
              <w:t>г. Орск, шоссе Гайское, д. 9</w:t>
            </w:r>
          </w:p>
        </w:tc>
        <w:tc>
          <w:tcPr>
            <w:tcW w:w="1587" w:type="dxa"/>
          </w:tcPr>
          <w:p w:rsidR="00577AB5" w:rsidRDefault="00577AB5">
            <w:pPr>
              <w:pStyle w:val="ConsPlusNormal"/>
              <w:jc w:val="center"/>
            </w:pPr>
            <w:r>
              <w:t>4839,00</w:t>
            </w:r>
          </w:p>
        </w:tc>
        <w:tc>
          <w:tcPr>
            <w:tcW w:w="2551" w:type="dxa"/>
          </w:tcPr>
          <w:p w:rsidR="00577AB5" w:rsidRDefault="00577AB5">
            <w:pPr>
              <w:pStyle w:val="ConsPlusNormal"/>
              <w:jc w:val="center"/>
            </w:pPr>
            <w:r>
              <w:t>189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68266,42</w:t>
            </w:r>
          </w:p>
        </w:tc>
      </w:tr>
      <w:tr w:rsidR="00577AB5">
        <w:tc>
          <w:tcPr>
            <w:tcW w:w="13606" w:type="dxa"/>
            <w:gridSpan w:val="7"/>
          </w:tcPr>
          <w:p w:rsidR="00577AB5" w:rsidRDefault="00577AB5">
            <w:pPr>
              <w:pStyle w:val="ConsPlusNormal"/>
              <w:jc w:val="center"/>
              <w:outlineLvl w:val="3"/>
            </w:pPr>
            <w:r>
              <w:lastRenderedPageBreak/>
              <w:t>14. Муниципальное образование городской округ ЗАТО пос. Комаровский</w:t>
            </w:r>
          </w:p>
        </w:tc>
      </w:tr>
      <w:tr w:rsidR="00577AB5">
        <w:tc>
          <w:tcPr>
            <w:tcW w:w="3799" w:type="dxa"/>
            <w:gridSpan w:val="2"/>
          </w:tcPr>
          <w:p w:rsidR="00577AB5" w:rsidRDefault="00577AB5">
            <w:pPr>
              <w:pStyle w:val="ConsPlusNormal"/>
            </w:pPr>
            <w:r>
              <w:t>Итого по муниципальному образованию городской округ ЗАТО пос. Комаровский</w:t>
            </w:r>
          </w:p>
        </w:tc>
        <w:tc>
          <w:tcPr>
            <w:tcW w:w="1587" w:type="dxa"/>
          </w:tcPr>
          <w:p w:rsidR="00577AB5" w:rsidRDefault="00577AB5">
            <w:pPr>
              <w:pStyle w:val="ConsPlusNormal"/>
              <w:jc w:val="center"/>
            </w:pPr>
            <w:r>
              <w:t>18447,30</w:t>
            </w:r>
          </w:p>
        </w:tc>
        <w:tc>
          <w:tcPr>
            <w:tcW w:w="2551" w:type="dxa"/>
          </w:tcPr>
          <w:p w:rsidR="00577AB5" w:rsidRDefault="00577AB5">
            <w:pPr>
              <w:pStyle w:val="ConsPlusNormal"/>
              <w:jc w:val="center"/>
            </w:pPr>
            <w:r>
              <w:t>765</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4</w:t>
            </w:r>
          </w:p>
        </w:tc>
        <w:tc>
          <w:tcPr>
            <w:tcW w:w="1984" w:type="dxa"/>
          </w:tcPr>
          <w:p w:rsidR="00577AB5" w:rsidRDefault="00577AB5">
            <w:pPr>
              <w:pStyle w:val="ConsPlusNormal"/>
              <w:jc w:val="center"/>
            </w:pPr>
            <w:r>
              <w:t>118770,00</w:t>
            </w:r>
          </w:p>
        </w:tc>
      </w:tr>
      <w:tr w:rsidR="00577AB5">
        <w:tc>
          <w:tcPr>
            <w:tcW w:w="794" w:type="dxa"/>
          </w:tcPr>
          <w:p w:rsidR="00577AB5" w:rsidRDefault="00577AB5">
            <w:pPr>
              <w:pStyle w:val="ConsPlusNormal"/>
              <w:jc w:val="center"/>
            </w:pPr>
            <w:r>
              <w:t>674.</w:t>
            </w:r>
          </w:p>
        </w:tc>
        <w:tc>
          <w:tcPr>
            <w:tcW w:w="3005" w:type="dxa"/>
          </w:tcPr>
          <w:p w:rsidR="00577AB5" w:rsidRDefault="00577AB5">
            <w:pPr>
              <w:pStyle w:val="ConsPlusNormal"/>
            </w:pPr>
            <w:r>
              <w:t>пгт. ЗАТО Комаровский, ул. Южная, д. 16</w:t>
            </w:r>
          </w:p>
        </w:tc>
        <w:tc>
          <w:tcPr>
            <w:tcW w:w="1587" w:type="dxa"/>
          </w:tcPr>
          <w:p w:rsidR="00577AB5" w:rsidRDefault="00577AB5">
            <w:pPr>
              <w:pStyle w:val="ConsPlusNormal"/>
              <w:jc w:val="center"/>
            </w:pPr>
            <w:r>
              <w:t>4595,10</w:t>
            </w:r>
          </w:p>
        </w:tc>
        <w:tc>
          <w:tcPr>
            <w:tcW w:w="2551" w:type="dxa"/>
          </w:tcPr>
          <w:p w:rsidR="00577AB5" w:rsidRDefault="00577AB5">
            <w:pPr>
              <w:pStyle w:val="ConsPlusNormal"/>
              <w:jc w:val="center"/>
            </w:pPr>
            <w:r>
              <w:t>202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38000,00</w:t>
            </w:r>
          </w:p>
        </w:tc>
      </w:tr>
      <w:tr w:rsidR="00577AB5">
        <w:tc>
          <w:tcPr>
            <w:tcW w:w="794" w:type="dxa"/>
          </w:tcPr>
          <w:p w:rsidR="00577AB5" w:rsidRDefault="00577AB5">
            <w:pPr>
              <w:pStyle w:val="ConsPlusNormal"/>
              <w:jc w:val="center"/>
            </w:pPr>
            <w:r>
              <w:t>675.</w:t>
            </w:r>
          </w:p>
        </w:tc>
        <w:tc>
          <w:tcPr>
            <w:tcW w:w="3005" w:type="dxa"/>
          </w:tcPr>
          <w:p w:rsidR="00577AB5" w:rsidRDefault="00577AB5">
            <w:pPr>
              <w:pStyle w:val="ConsPlusNormal"/>
            </w:pPr>
            <w:r>
              <w:t>пгт. ЗАТО Комаровский, ул. Южная, д. 20</w:t>
            </w:r>
          </w:p>
        </w:tc>
        <w:tc>
          <w:tcPr>
            <w:tcW w:w="1587" w:type="dxa"/>
          </w:tcPr>
          <w:p w:rsidR="00577AB5" w:rsidRDefault="00577AB5">
            <w:pPr>
              <w:pStyle w:val="ConsPlusNormal"/>
              <w:jc w:val="center"/>
            </w:pPr>
            <w:r>
              <w:t>4590,00</w:t>
            </w:r>
          </w:p>
        </w:tc>
        <w:tc>
          <w:tcPr>
            <w:tcW w:w="2551" w:type="dxa"/>
          </w:tcPr>
          <w:p w:rsidR="00577AB5" w:rsidRDefault="00577AB5">
            <w:pPr>
              <w:pStyle w:val="ConsPlusNormal"/>
              <w:jc w:val="center"/>
            </w:pPr>
            <w:r>
              <w:t>149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28770,00</w:t>
            </w:r>
          </w:p>
        </w:tc>
      </w:tr>
      <w:tr w:rsidR="00577AB5">
        <w:tc>
          <w:tcPr>
            <w:tcW w:w="794" w:type="dxa"/>
          </w:tcPr>
          <w:p w:rsidR="00577AB5" w:rsidRDefault="00577AB5">
            <w:pPr>
              <w:pStyle w:val="ConsPlusNormal"/>
              <w:jc w:val="center"/>
            </w:pPr>
            <w:r>
              <w:t>676.</w:t>
            </w:r>
          </w:p>
        </w:tc>
        <w:tc>
          <w:tcPr>
            <w:tcW w:w="3005" w:type="dxa"/>
          </w:tcPr>
          <w:p w:rsidR="00577AB5" w:rsidRDefault="00577AB5">
            <w:pPr>
              <w:pStyle w:val="ConsPlusNormal"/>
            </w:pPr>
            <w:r>
              <w:t>пгт. ЗАТО Комаровский, ул. Южная, д. 26</w:t>
            </w:r>
          </w:p>
        </w:tc>
        <w:tc>
          <w:tcPr>
            <w:tcW w:w="1587" w:type="dxa"/>
          </w:tcPr>
          <w:p w:rsidR="00577AB5" w:rsidRDefault="00577AB5">
            <w:pPr>
              <w:pStyle w:val="ConsPlusNormal"/>
              <w:jc w:val="center"/>
            </w:pPr>
            <w:r>
              <w:t>4633,00</w:t>
            </w:r>
          </w:p>
        </w:tc>
        <w:tc>
          <w:tcPr>
            <w:tcW w:w="2551" w:type="dxa"/>
          </w:tcPr>
          <w:p w:rsidR="00577AB5" w:rsidRDefault="00577AB5">
            <w:pPr>
              <w:pStyle w:val="ConsPlusNormal"/>
              <w:jc w:val="center"/>
            </w:pPr>
            <w:r>
              <w:t>203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26000,00</w:t>
            </w:r>
          </w:p>
        </w:tc>
      </w:tr>
      <w:tr w:rsidR="00577AB5">
        <w:tc>
          <w:tcPr>
            <w:tcW w:w="794" w:type="dxa"/>
          </w:tcPr>
          <w:p w:rsidR="00577AB5" w:rsidRDefault="00577AB5">
            <w:pPr>
              <w:pStyle w:val="ConsPlusNormal"/>
              <w:jc w:val="center"/>
            </w:pPr>
            <w:r>
              <w:t>677.</w:t>
            </w:r>
          </w:p>
        </w:tc>
        <w:tc>
          <w:tcPr>
            <w:tcW w:w="3005" w:type="dxa"/>
          </w:tcPr>
          <w:p w:rsidR="00577AB5" w:rsidRDefault="00577AB5">
            <w:pPr>
              <w:pStyle w:val="ConsPlusNormal"/>
            </w:pPr>
            <w:r>
              <w:t>пгт. ЗАТО Комаровский, ул. Южная, д. 27</w:t>
            </w:r>
          </w:p>
        </w:tc>
        <w:tc>
          <w:tcPr>
            <w:tcW w:w="1587" w:type="dxa"/>
          </w:tcPr>
          <w:p w:rsidR="00577AB5" w:rsidRDefault="00577AB5">
            <w:pPr>
              <w:pStyle w:val="ConsPlusNormal"/>
              <w:jc w:val="center"/>
            </w:pPr>
            <w:r>
              <w:t>4629,20</w:t>
            </w:r>
          </w:p>
        </w:tc>
        <w:tc>
          <w:tcPr>
            <w:tcW w:w="2551" w:type="dxa"/>
          </w:tcPr>
          <w:p w:rsidR="00577AB5" w:rsidRDefault="00577AB5">
            <w:pPr>
              <w:pStyle w:val="ConsPlusNormal"/>
              <w:jc w:val="center"/>
            </w:pPr>
            <w:r>
              <w:t>211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26000,00</w:t>
            </w:r>
          </w:p>
        </w:tc>
      </w:tr>
      <w:tr w:rsidR="00577AB5">
        <w:tc>
          <w:tcPr>
            <w:tcW w:w="13606" w:type="dxa"/>
            <w:gridSpan w:val="7"/>
          </w:tcPr>
          <w:p w:rsidR="00577AB5" w:rsidRDefault="00577AB5">
            <w:pPr>
              <w:pStyle w:val="ConsPlusNormal"/>
              <w:jc w:val="center"/>
              <w:outlineLvl w:val="3"/>
            </w:pPr>
            <w:r>
              <w:t>15. Муниципальное образование Грачевский район</w:t>
            </w:r>
          </w:p>
        </w:tc>
      </w:tr>
      <w:tr w:rsidR="00577AB5">
        <w:tc>
          <w:tcPr>
            <w:tcW w:w="3799" w:type="dxa"/>
            <w:gridSpan w:val="2"/>
          </w:tcPr>
          <w:p w:rsidR="00577AB5" w:rsidRDefault="00577AB5">
            <w:pPr>
              <w:pStyle w:val="ConsPlusNormal"/>
            </w:pPr>
            <w:r>
              <w:t>Итого по муниципальному образованию Грачевский район</w:t>
            </w:r>
          </w:p>
        </w:tc>
        <w:tc>
          <w:tcPr>
            <w:tcW w:w="1587" w:type="dxa"/>
          </w:tcPr>
          <w:p w:rsidR="00577AB5" w:rsidRDefault="00577AB5">
            <w:pPr>
              <w:pStyle w:val="ConsPlusNormal"/>
              <w:jc w:val="center"/>
            </w:pPr>
            <w:r>
              <w:t>6353,40</w:t>
            </w:r>
          </w:p>
        </w:tc>
        <w:tc>
          <w:tcPr>
            <w:tcW w:w="2551" w:type="dxa"/>
          </w:tcPr>
          <w:p w:rsidR="00577AB5" w:rsidRDefault="00577AB5">
            <w:pPr>
              <w:pStyle w:val="ConsPlusNormal"/>
              <w:jc w:val="center"/>
            </w:pPr>
            <w:r>
              <w:t>261</w:t>
            </w:r>
          </w:p>
        </w:tc>
        <w:tc>
          <w:tcPr>
            <w:tcW w:w="1984" w:type="dxa"/>
          </w:tcPr>
          <w:p w:rsidR="00577AB5" w:rsidRDefault="00577AB5">
            <w:pPr>
              <w:pStyle w:val="ConsPlusNormal"/>
              <w:jc w:val="center"/>
            </w:pPr>
            <w:r>
              <w:t>8</w:t>
            </w:r>
          </w:p>
        </w:tc>
        <w:tc>
          <w:tcPr>
            <w:tcW w:w="1701" w:type="dxa"/>
          </w:tcPr>
          <w:p w:rsidR="00577AB5" w:rsidRDefault="00577AB5">
            <w:pPr>
              <w:pStyle w:val="ConsPlusNormal"/>
              <w:jc w:val="center"/>
            </w:pPr>
            <w:r>
              <w:t>7</w:t>
            </w:r>
          </w:p>
        </w:tc>
        <w:tc>
          <w:tcPr>
            <w:tcW w:w="1984" w:type="dxa"/>
          </w:tcPr>
          <w:p w:rsidR="00577AB5" w:rsidRDefault="00577AB5">
            <w:pPr>
              <w:pStyle w:val="ConsPlusNormal"/>
              <w:jc w:val="center"/>
            </w:pPr>
            <w:r>
              <w:t>399168,77</w:t>
            </w:r>
          </w:p>
        </w:tc>
      </w:tr>
      <w:tr w:rsidR="00577AB5">
        <w:tc>
          <w:tcPr>
            <w:tcW w:w="794" w:type="dxa"/>
          </w:tcPr>
          <w:p w:rsidR="00577AB5" w:rsidRDefault="00577AB5">
            <w:pPr>
              <w:pStyle w:val="ConsPlusNormal"/>
              <w:jc w:val="center"/>
            </w:pPr>
            <w:r>
              <w:t>678.</w:t>
            </w:r>
          </w:p>
        </w:tc>
        <w:tc>
          <w:tcPr>
            <w:tcW w:w="3005" w:type="dxa"/>
          </w:tcPr>
          <w:p w:rsidR="00577AB5" w:rsidRDefault="00577AB5">
            <w:pPr>
              <w:pStyle w:val="ConsPlusNormal"/>
            </w:pPr>
            <w:r>
              <w:t>с. Грачевка, ул. Московская, д. 101</w:t>
            </w:r>
          </w:p>
        </w:tc>
        <w:tc>
          <w:tcPr>
            <w:tcW w:w="1587" w:type="dxa"/>
          </w:tcPr>
          <w:p w:rsidR="00577AB5" w:rsidRDefault="00577AB5">
            <w:pPr>
              <w:pStyle w:val="ConsPlusNormal"/>
              <w:jc w:val="center"/>
            </w:pPr>
            <w:r>
              <w:t>802,40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48585,27</w:t>
            </w:r>
          </w:p>
        </w:tc>
      </w:tr>
      <w:tr w:rsidR="00577AB5">
        <w:tc>
          <w:tcPr>
            <w:tcW w:w="794" w:type="dxa"/>
          </w:tcPr>
          <w:p w:rsidR="00577AB5" w:rsidRDefault="00577AB5">
            <w:pPr>
              <w:pStyle w:val="ConsPlusNormal"/>
              <w:jc w:val="center"/>
            </w:pPr>
            <w:r>
              <w:t>679.</w:t>
            </w:r>
          </w:p>
        </w:tc>
        <w:tc>
          <w:tcPr>
            <w:tcW w:w="3005" w:type="dxa"/>
          </w:tcPr>
          <w:p w:rsidR="00577AB5" w:rsidRDefault="00577AB5">
            <w:pPr>
              <w:pStyle w:val="ConsPlusNormal"/>
            </w:pPr>
            <w:r>
              <w:t>с. Грачевка, ул. Советская, д. 5</w:t>
            </w:r>
          </w:p>
        </w:tc>
        <w:tc>
          <w:tcPr>
            <w:tcW w:w="1587" w:type="dxa"/>
          </w:tcPr>
          <w:p w:rsidR="00577AB5" w:rsidRDefault="00577AB5">
            <w:pPr>
              <w:pStyle w:val="ConsPlusNormal"/>
              <w:jc w:val="center"/>
            </w:pPr>
            <w:r>
              <w:t>1233,50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38824,90</w:t>
            </w:r>
          </w:p>
        </w:tc>
      </w:tr>
      <w:tr w:rsidR="00577AB5">
        <w:tc>
          <w:tcPr>
            <w:tcW w:w="794" w:type="dxa"/>
          </w:tcPr>
          <w:p w:rsidR="00577AB5" w:rsidRDefault="00577AB5">
            <w:pPr>
              <w:pStyle w:val="ConsPlusNormal"/>
              <w:jc w:val="center"/>
            </w:pPr>
            <w:r>
              <w:t>680.</w:t>
            </w:r>
          </w:p>
        </w:tc>
        <w:tc>
          <w:tcPr>
            <w:tcW w:w="3005" w:type="dxa"/>
          </w:tcPr>
          <w:p w:rsidR="00577AB5" w:rsidRDefault="00577AB5">
            <w:pPr>
              <w:pStyle w:val="ConsPlusNormal"/>
            </w:pPr>
            <w:r>
              <w:t>с. Грачевка, ул. Спортивная, д. 3</w:t>
            </w:r>
          </w:p>
        </w:tc>
        <w:tc>
          <w:tcPr>
            <w:tcW w:w="1587" w:type="dxa"/>
          </w:tcPr>
          <w:p w:rsidR="00577AB5" w:rsidRDefault="00577AB5">
            <w:pPr>
              <w:pStyle w:val="ConsPlusNormal"/>
              <w:jc w:val="center"/>
            </w:pPr>
            <w:r>
              <w:t>378,50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41244,98</w:t>
            </w:r>
          </w:p>
        </w:tc>
      </w:tr>
      <w:tr w:rsidR="00577AB5">
        <w:tc>
          <w:tcPr>
            <w:tcW w:w="794" w:type="dxa"/>
          </w:tcPr>
          <w:p w:rsidR="00577AB5" w:rsidRDefault="00577AB5">
            <w:pPr>
              <w:pStyle w:val="ConsPlusNormal"/>
              <w:jc w:val="center"/>
            </w:pPr>
            <w:r>
              <w:t>681.</w:t>
            </w:r>
          </w:p>
        </w:tc>
        <w:tc>
          <w:tcPr>
            <w:tcW w:w="3005" w:type="dxa"/>
          </w:tcPr>
          <w:p w:rsidR="00577AB5" w:rsidRDefault="00577AB5">
            <w:pPr>
              <w:pStyle w:val="ConsPlusNormal"/>
            </w:pPr>
            <w:r>
              <w:t>с. Грачевка, ул. Спортивная, д. 5</w:t>
            </w:r>
          </w:p>
        </w:tc>
        <w:tc>
          <w:tcPr>
            <w:tcW w:w="1587" w:type="dxa"/>
          </w:tcPr>
          <w:p w:rsidR="00577AB5" w:rsidRDefault="00577AB5">
            <w:pPr>
              <w:pStyle w:val="ConsPlusNormal"/>
              <w:jc w:val="center"/>
            </w:pPr>
            <w:r>
              <w:t>379,10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51403,51</w:t>
            </w:r>
          </w:p>
        </w:tc>
      </w:tr>
      <w:tr w:rsidR="00577AB5">
        <w:tc>
          <w:tcPr>
            <w:tcW w:w="794" w:type="dxa"/>
          </w:tcPr>
          <w:p w:rsidR="00577AB5" w:rsidRDefault="00577AB5">
            <w:pPr>
              <w:pStyle w:val="ConsPlusNormal"/>
              <w:jc w:val="center"/>
            </w:pPr>
            <w:r>
              <w:t>682.</w:t>
            </w:r>
          </w:p>
        </w:tc>
        <w:tc>
          <w:tcPr>
            <w:tcW w:w="3005" w:type="dxa"/>
          </w:tcPr>
          <w:p w:rsidR="00577AB5" w:rsidRDefault="00577AB5">
            <w:pPr>
              <w:pStyle w:val="ConsPlusNormal"/>
            </w:pPr>
            <w:r>
              <w:t>с. Грачевка, ул. Строителей, д. 27</w:t>
            </w:r>
          </w:p>
        </w:tc>
        <w:tc>
          <w:tcPr>
            <w:tcW w:w="1587" w:type="dxa"/>
          </w:tcPr>
          <w:p w:rsidR="00577AB5" w:rsidRDefault="00577AB5">
            <w:pPr>
              <w:pStyle w:val="ConsPlusNormal"/>
              <w:jc w:val="center"/>
            </w:pPr>
            <w:r>
              <w:t>956,80</w:t>
            </w:r>
          </w:p>
        </w:tc>
        <w:tc>
          <w:tcPr>
            <w:tcW w:w="2551" w:type="dxa"/>
          </w:tcPr>
          <w:p w:rsidR="00577AB5" w:rsidRDefault="00577AB5">
            <w:pPr>
              <w:pStyle w:val="ConsPlusNormal"/>
              <w:jc w:val="center"/>
            </w:pPr>
            <w:r>
              <w:t>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38664,74</w:t>
            </w:r>
          </w:p>
        </w:tc>
      </w:tr>
      <w:tr w:rsidR="00577AB5">
        <w:tc>
          <w:tcPr>
            <w:tcW w:w="794" w:type="dxa"/>
          </w:tcPr>
          <w:p w:rsidR="00577AB5" w:rsidRDefault="00577AB5">
            <w:pPr>
              <w:pStyle w:val="ConsPlusNormal"/>
              <w:jc w:val="center"/>
            </w:pPr>
            <w:r>
              <w:lastRenderedPageBreak/>
              <w:t>683.</w:t>
            </w:r>
          </w:p>
        </w:tc>
        <w:tc>
          <w:tcPr>
            <w:tcW w:w="3005" w:type="dxa"/>
          </w:tcPr>
          <w:p w:rsidR="00577AB5" w:rsidRDefault="00577AB5">
            <w:pPr>
              <w:pStyle w:val="ConsPlusNormal"/>
            </w:pPr>
            <w:r>
              <w:t>с. Грачевка, ул. Юбилейная, д. 16</w:t>
            </w:r>
          </w:p>
        </w:tc>
        <w:tc>
          <w:tcPr>
            <w:tcW w:w="1587" w:type="dxa"/>
          </w:tcPr>
          <w:p w:rsidR="00577AB5" w:rsidRDefault="00577AB5">
            <w:pPr>
              <w:pStyle w:val="ConsPlusNormal"/>
              <w:jc w:val="center"/>
            </w:pPr>
            <w:r>
              <w:t>1334,80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63084,10</w:t>
            </w:r>
          </w:p>
        </w:tc>
      </w:tr>
      <w:tr w:rsidR="00577AB5">
        <w:tc>
          <w:tcPr>
            <w:tcW w:w="794" w:type="dxa"/>
          </w:tcPr>
          <w:p w:rsidR="00577AB5" w:rsidRDefault="00577AB5">
            <w:pPr>
              <w:pStyle w:val="ConsPlusNormal"/>
              <w:jc w:val="center"/>
            </w:pPr>
            <w:r>
              <w:t>684.</w:t>
            </w:r>
          </w:p>
        </w:tc>
        <w:tc>
          <w:tcPr>
            <w:tcW w:w="3005" w:type="dxa"/>
          </w:tcPr>
          <w:p w:rsidR="00577AB5" w:rsidRDefault="00577AB5">
            <w:pPr>
              <w:pStyle w:val="ConsPlusNormal"/>
            </w:pPr>
            <w:r>
              <w:t>с. Грачевка, ул. Юбилейная, д. 17</w:t>
            </w:r>
          </w:p>
        </w:tc>
        <w:tc>
          <w:tcPr>
            <w:tcW w:w="1587" w:type="dxa"/>
          </w:tcPr>
          <w:p w:rsidR="00577AB5" w:rsidRDefault="00577AB5">
            <w:pPr>
              <w:pStyle w:val="ConsPlusNormal"/>
              <w:jc w:val="center"/>
            </w:pPr>
            <w:r>
              <w:t>1268,30</w:t>
            </w:r>
          </w:p>
        </w:tc>
        <w:tc>
          <w:tcPr>
            <w:tcW w:w="2551" w:type="dxa"/>
          </w:tcPr>
          <w:p w:rsidR="00577AB5" w:rsidRDefault="00577AB5">
            <w:pPr>
              <w:pStyle w:val="ConsPlusNormal"/>
              <w:jc w:val="center"/>
            </w:pPr>
            <w:r>
              <w:t>49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117361,27</w:t>
            </w:r>
          </w:p>
        </w:tc>
      </w:tr>
      <w:tr w:rsidR="00577AB5">
        <w:tc>
          <w:tcPr>
            <w:tcW w:w="13606" w:type="dxa"/>
            <w:gridSpan w:val="7"/>
          </w:tcPr>
          <w:p w:rsidR="00577AB5" w:rsidRDefault="00577AB5">
            <w:pPr>
              <w:pStyle w:val="ConsPlusNormal"/>
              <w:jc w:val="center"/>
              <w:outlineLvl w:val="3"/>
            </w:pPr>
            <w:r>
              <w:t>16. Муниципальное образование Домбаровский район</w:t>
            </w:r>
          </w:p>
        </w:tc>
      </w:tr>
      <w:tr w:rsidR="00577AB5">
        <w:tc>
          <w:tcPr>
            <w:tcW w:w="3799" w:type="dxa"/>
            <w:gridSpan w:val="2"/>
          </w:tcPr>
          <w:p w:rsidR="00577AB5" w:rsidRDefault="00577AB5">
            <w:pPr>
              <w:pStyle w:val="ConsPlusNormal"/>
            </w:pPr>
            <w:r>
              <w:t>Итого по муниципальному образованию Домбаровский район</w:t>
            </w:r>
          </w:p>
        </w:tc>
        <w:tc>
          <w:tcPr>
            <w:tcW w:w="1587" w:type="dxa"/>
          </w:tcPr>
          <w:p w:rsidR="00577AB5" w:rsidRDefault="00577AB5">
            <w:pPr>
              <w:pStyle w:val="ConsPlusNormal"/>
              <w:jc w:val="center"/>
            </w:pPr>
            <w:r>
              <w:t>5187,50</w:t>
            </w:r>
          </w:p>
        </w:tc>
        <w:tc>
          <w:tcPr>
            <w:tcW w:w="2551" w:type="dxa"/>
          </w:tcPr>
          <w:p w:rsidR="00577AB5" w:rsidRDefault="00577AB5">
            <w:pPr>
              <w:pStyle w:val="ConsPlusNormal"/>
              <w:jc w:val="center"/>
            </w:pPr>
            <w:r>
              <w:t>235</w:t>
            </w:r>
          </w:p>
        </w:tc>
        <w:tc>
          <w:tcPr>
            <w:tcW w:w="1984" w:type="dxa"/>
          </w:tcPr>
          <w:p w:rsidR="00577AB5" w:rsidRDefault="00577AB5">
            <w:pPr>
              <w:pStyle w:val="ConsPlusNormal"/>
              <w:jc w:val="center"/>
            </w:pPr>
            <w:r>
              <w:t>10</w:t>
            </w:r>
          </w:p>
        </w:tc>
        <w:tc>
          <w:tcPr>
            <w:tcW w:w="1701" w:type="dxa"/>
          </w:tcPr>
          <w:p w:rsidR="00577AB5" w:rsidRDefault="00577AB5">
            <w:pPr>
              <w:pStyle w:val="ConsPlusNormal"/>
              <w:jc w:val="center"/>
            </w:pPr>
            <w:r>
              <w:t>4</w:t>
            </w:r>
          </w:p>
        </w:tc>
        <w:tc>
          <w:tcPr>
            <w:tcW w:w="1984" w:type="dxa"/>
          </w:tcPr>
          <w:p w:rsidR="00577AB5" w:rsidRDefault="00577AB5">
            <w:pPr>
              <w:pStyle w:val="ConsPlusNormal"/>
              <w:jc w:val="center"/>
            </w:pPr>
            <w:r>
              <w:t>481576,50</w:t>
            </w:r>
          </w:p>
        </w:tc>
      </w:tr>
      <w:tr w:rsidR="00577AB5">
        <w:tc>
          <w:tcPr>
            <w:tcW w:w="794" w:type="dxa"/>
          </w:tcPr>
          <w:p w:rsidR="00577AB5" w:rsidRDefault="00577AB5">
            <w:pPr>
              <w:pStyle w:val="ConsPlusNormal"/>
              <w:jc w:val="center"/>
            </w:pPr>
            <w:r>
              <w:t>685.</w:t>
            </w:r>
          </w:p>
        </w:tc>
        <w:tc>
          <w:tcPr>
            <w:tcW w:w="3005" w:type="dxa"/>
          </w:tcPr>
          <w:p w:rsidR="00577AB5" w:rsidRDefault="00577AB5">
            <w:pPr>
              <w:pStyle w:val="ConsPlusNormal"/>
            </w:pPr>
            <w:r>
              <w:t>пос. Домбаровский, ул. Горького, д. 2</w:t>
            </w:r>
          </w:p>
        </w:tc>
        <w:tc>
          <w:tcPr>
            <w:tcW w:w="1587" w:type="dxa"/>
          </w:tcPr>
          <w:p w:rsidR="00577AB5" w:rsidRDefault="00577AB5">
            <w:pPr>
              <w:pStyle w:val="ConsPlusNormal"/>
              <w:jc w:val="center"/>
            </w:pPr>
            <w:r>
              <w:t>2081,10</w:t>
            </w:r>
          </w:p>
        </w:tc>
        <w:tc>
          <w:tcPr>
            <w:tcW w:w="2551" w:type="dxa"/>
          </w:tcPr>
          <w:p w:rsidR="00577AB5" w:rsidRDefault="00577AB5">
            <w:pPr>
              <w:pStyle w:val="ConsPlusNormal"/>
              <w:jc w:val="center"/>
            </w:pPr>
            <w:r>
              <w:t>77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79231,86</w:t>
            </w:r>
          </w:p>
        </w:tc>
      </w:tr>
      <w:tr w:rsidR="00577AB5">
        <w:tc>
          <w:tcPr>
            <w:tcW w:w="794" w:type="dxa"/>
          </w:tcPr>
          <w:p w:rsidR="00577AB5" w:rsidRDefault="00577AB5">
            <w:pPr>
              <w:pStyle w:val="ConsPlusNormal"/>
              <w:jc w:val="center"/>
            </w:pPr>
            <w:r>
              <w:t>686.</w:t>
            </w:r>
          </w:p>
        </w:tc>
        <w:tc>
          <w:tcPr>
            <w:tcW w:w="3005" w:type="dxa"/>
          </w:tcPr>
          <w:p w:rsidR="00577AB5" w:rsidRDefault="00577AB5">
            <w:pPr>
              <w:pStyle w:val="ConsPlusNormal"/>
            </w:pPr>
            <w:r>
              <w:t>пос. Домбаровский, ул. Ленина, д. 114</w:t>
            </w:r>
          </w:p>
        </w:tc>
        <w:tc>
          <w:tcPr>
            <w:tcW w:w="1587" w:type="dxa"/>
          </w:tcPr>
          <w:p w:rsidR="00577AB5" w:rsidRDefault="00577AB5">
            <w:pPr>
              <w:pStyle w:val="ConsPlusNormal"/>
              <w:jc w:val="center"/>
            </w:pPr>
            <w:r>
              <w:t>968,40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64689,67</w:t>
            </w:r>
          </w:p>
        </w:tc>
      </w:tr>
      <w:tr w:rsidR="00577AB5">
        <w:tc>
          <w:tcPr>
            <w:tcW w:w="794" w:type="dxa"/>
          </w:tcPr>
          <w:p w:rsidR="00577AB5" w:rsidRDefault="00577AB5">
            <w:pPr>
              <w:pStyle w:val="ConsPlusNormal"/>
              <w:jc w:val="center"/>
            </w:pPr>
            <w:r>
              <w:t>687.</w:t>
            </w:r>
          </w:p>
        </w:tc>
        <w:tc>
          <w:tcPr>
            <w:tcW w:w="3005" w:type="dxa"/>
          </w:tcPr>
          <w:p w:rsidR="00577AB5" w:rsidRDefault="00577AB5">
            <w:pPr>
              <w:pStyle w:val="ConsPlusNormal"/>
            </w:pPr>
            <w:r>
              <w:t>пос. Домбаровский, ул. Осипенко, д. 43</w:t>
            </w:r>
          </w:p>
        </w:tc>
        <w:tc>
          <w:tcPr>
            <w:tcW w:w="1587" w:type="dxa"/>
          </w:tcPr>
          <w:p w:rsidR="00577AB5" w:rsidRDefault="00577AB5">
            <w:pPr>
              <w:pStyle w:val="ConsPlusNormal"/>
              <w:jc w:val="center"/>
            </w:pPr>
            <w:r>
              <w:t>786,20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121272,82</w:t>
            </w:r>
          </w:p>
        </w:tc>
      </w:tr>
      <w:tr w:rsidR="00577AB5">
        <w:tc>
          <w:tcPr>
            <w:tcW w:w="794" w:type="dxa"/>
          </w:tcPr>
          <w:p w:rsidR="00577AB5" w:rsidRDefault="00577AB5">
            <w:pPr>
              <w:pStyle w:val="ConsPlusNormal"/>
              <w:jc w:val="center"/>
            </w:pPr>
            <w:r>
              <w:t>688.</w:t>
            </w:r>
          </w:p>
        </w:tc>
        <w:tc>
          <w:tcPr>
            <w:tcW w:w="3005" w:type="dxa"/>
          </w:tcPr>
          <w:p w:rsidR="00577AB5" w:rsidRDefault="00577AB5">
            <w:pPr>
              <w:pStyle w:val="ConsPlusNormal"/>
            </w:pPr>
            <w:r>
              <w:t>пос. Домбаровский, ул. Осипенко, д. 51</w:t>
            </w:r>
          </w:p>
        </w:tc>
        <w:tc>
          <w:tcPr>
            <w:tcW w:w="1587" w:type="dxa"/>
          </w:tcPr>
          <w:p w:rsidR="00577AB5" w:rsidRDefault="00577AB5">
            <w:pPr>
              <w:pStyle w:val="ConsPlusNormal"/>
              <w:jc w:val="center"/>
            </w:pPr>
            <w:r>
              <w:t>1351,80</w:t>
            </w:r>
          </w:p>
        </w:tc>
        <w:tc>
          <w:tcPr>
            <w:tcW w:w="2551" w:type="dxa"/>
          </w:tcPr>
          <w:p w:rsidR="00577AB5" w:rsidRDefault="00577AB5">
            <w:pPr>
              <w:pStyle w:val="ConsPlusNormal"/>
              <w:jc w:val="center"/>
            </w:pPr>
            <w:r>
              <w:t>97</w:t>
            </w:r>
          </w:p>
        </w:tc>
        <w:tc>
          <w:tcPr>
            <w:tcW w:w="1984" w:type="dxa"/>
          </w:tcPr>
          <w:p w:rsidR="00577AB5" w:rsidRDefault="00577AB5">
            <w:pPr>
              <w:pStyle w:val="ConsPlusNormal"/>
              <w:jc w:val="center"/>
            </w:pPr>
            <w:r>
              <w:t>5</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216382,15</w:t>
            </w:r>
          </w:p>
        </w:tc>
      </w:tr>
      <w:tr w:rsidR="00577AB5">
        <w:tc>
          <w:tcPr>
            <w:tcW w:w="13606" w:type="dxa"/>
            <w:gridSpan w:val="7"/>
          </w:tcPr>
          <w:p w:rsidR="00577AB5" w:rsidRDefault="00577AB5">
            <w:pPr>
              <w:pStyle w:val="ConsPlusNormal"/>
              <w:jc w:val="center"/>
              <w:outlineLvl w:val="3"/>
            </w:pPr>
            <w:r>
              <w:t>17. Муниципальное образование Илекский район</w:t>
            </w:r>
          </w:p>
        </w:tc>
      </w:tr>
      <w:tr w:rsidR="00577AB5">
        <w:tc>
          <w:tcPr>
            <w:tcW w:w="3799" w:type="dxa"/>
            <w:gridSpan w:val="2"/>
          </w:tcPr>
          <w:p w:rsidR="00577AB5" w:rsidRDefault="00577AB5">
            <w:pPr>
              <w:pStyle w:val="ConsPlusNormal"/>
            </w:pPr>
            <w:r>
              <w:t>Итого по муниципальному образованию Илекский район</w:t>
            </w:r>
          </w:p>
        </w:tc>
        <w:tc>
          <w:tcPr>
            <w:tcW w:w="1587" w:type="dxa"/>
          </w:tcPr>
          <w:p w:rsidR="00577AB5" w:rsidRDefault="00577AB5">
            <w:pPr>
              <w:pStyle w:val="ConsPlusNormal"/>
              <w:jc w:val="center"/>
            </w:pPr>
            <w:r>
              <w:t>2680,90</w:t>
            </w:r>
          </w:p>
        </w:tc>
        <w:tc>
          <w:tcPr>
            <w:tcW w:w="2551" w:type="dxa"/>
          </w:tcPr>
          <w:p w:rsidR="00577AB5" w:rsidRDefault="00577AB5">
            <w:pPr>
              <w:pStyle w:val="ConsPlusNormal"/>
              <w:jc w:val="center"/>
            </w:pPr>
            <w:r>
              <w:t>115</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4</w:t>
            </w:r>
          </w:p>
        </w:tc>
        <w:tc>
          <w:tcPr>
            <w:tcW w:w="1984" w:type="dxa"/>
          </w:tcPr>
          <w:p w:rsidR="00577AB5" w:rsidRDefault="00577AB5">
            <w:pPr>
              <w:pStyle w:val="ConsPlusNormal"/>
              <w:jc w:val="center"/>
            </w:pPr>
            <w:r>
              <w:t>343283,12</w:t>
            </w:r>
          </w:p>
        </w:tc>
      </w:tr>
      <w:tr w:rsidR="00577AB5">
        <w:tc>
          <w:tcPr>
            <w:tcW w:w="794" w:type="dxa"/>
          </w:tcPr>
          <w:p w:rsidR="00577AB5" w:rsidRDefault="00577AB5">
            <w:pPr>
              <w:pStyle w:val="ConsPlusNormal"/>
              <w:jc w:val="center"/>
            </w:pPr>
            <w:r>
              <w:t>689.</w:t>
            </w:r>
          </w:p>
        </w:tc>
        <w:tc>
          <w:tcPr>
            <w:tcW w:w="3005" w:type="dxa"/>
          </w:tcPr>
          <w:p w:rsidR="00577AB5" w:rsidRDefault="00577AB5">
            <w:pPr>
              <w:pStyle w:val="ConsPlusNormal"/>
            </w:pPr>
            <w:r>
              <w:t>пос. Димитровский, ул. Дружбы, д. 4а</w:t>
            </w:r>
          </w:p>
        </w:tc>
        <w:tc>
          <w:tcPr>
            <w:tcW w:w="1587" w:type="dxa"/>
          </w:tcPr>
          <w:p w:rsidR="00577AB5" w:rsidRDefault="00577AB5">
            <w:pPr>
              <w:pStyle w:val="ConsPlusNormal"/>
              <w:jc w:val="center"/>
            </w:pPr>
            <w:r>
              <w:t>608,00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98750,55</w:t>
            </w:r>
          </w:p>
        </w:tc>
      </w:tr>
      <w:tr w:rsidR="00577AB5">
        <w:tc>
          <w:tcPr>
            <w:tcW w:w="794" w:type="dxa"/>
          </w:tcPr>
          <w:p w:rsidR="00577AB5" w:rsidRDefault="00577AB5">
            <w:pPr>
              <w:pStyle w:val="ConsPlusNormal"/>
              <w:jc w:val="center"/>
            </w:pPr>
            <w:r>
              <w:t>690.</w:t>
            </w:r>
          </w:p>
        </w:tc>
        <w:tc>
          <w:tcPr>
            <w:tcW w:w="3005" w:type="dxa"/>
          </w:tcPr>
          <w:p w:rsidR="00577AB5" w:rsidRDefault="00577AB5">
            <w:pPr>
              <w:pStyle w:val="ConsPlusNormal"/>
            </w:pPr>
            <w:r>
              <w:t>с. Илек, ул. Токмаковская, д. 35а</w:t>
            </w:r>
          </w:p>
        </w:tc>
        <w:tc>
          <w:tcPr>
            <w:tcW w:w="1587" w:type="dxa"/>
          </w:tcPr>
          <w:p w:rsidR="00577AB5" w:rsidRDefault="00577AB5">
            <w:pPr>
              <w:pStyle w:val="ConsPlusNormal"/>
              <w:jc w:val="center"/>
            </w:pPr>
            <w:r>
              <w:t>630,70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100632,55</w:t>
            </w:r>
          </w:p>
        </w:tc>
      </w:tr>
      <w:tr w:rsidR="00577AB5">
        <w:tc>
          <w:tcPr>
            <w:tcW w:w="794" w:type="dxa"/>
          </w:tcPr>
          <w:p w:rsidR="00577AB5" w:rsidRDefault="00577AB5">
            <w:pPr>
              <w:pStyle w:val="ConsPlusNormal"/>
              <w:jc w:val="center"/>
            </w:pPr>
            <w:r>
              <w:t>691.</w:t>
            </w:r>
          </w:p>
        </w:tc>
        <w:tc>
          <w:tcPr>
            <w:tcW w:w="3005" w:type="dxa"/>
          </w:tcPr>
          <w:p w:rsidR="00577AB5" w:rsidRDefault="00577AB5">
            <w:pPr>
              <w:pStyle w:val="ConsPlusNormal"/>
            </w:pPr>
            <w:r>
              <w:t>с. Илек, ул. Токмаковская, д. 35в</w:t>
            </w:r>
          </w:p>
        </w:tc>
        <w:tc>
          <w:tcPr>
            <w:tcW w:w="1587" w:type="dxa"/>
          </w:tcPr>
          <w:p w:rsidR="00577AB5" w:rsidRDefault="00577AB5">
            <w:pPr>
              <w:pStyle w:val="ConsPlusNormal"/>
              <w:jc w:val="center"/>
            </w:pPr>
            <w:r>
              <w:t>634,30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100930,99</w:t>
            </w:r>
          </w:p>
        </w:tc>
      </w:tr>
      <w:tr w:rsidR="00577AB5">
        <w:tc>
          <w:tcPr>
            <w:tcW w:w="794" w:type="dxa"/>
          </w:tcPr>
          <w:p w:rsidR="00577AB5" w:rsidRDefault="00577AB5">
            <w:pPr>
              <w:pStyle w:val="ConsPlusNormal"/>
              <w:jc w:val="center"/>
            </w:pPr>
            <w:r>
              <w:lastRenderedPageBreak/>
              <w:t>692.</w:t>
            </w:r>
          </w:p>
        </w:tc>
        <w:tc>
          <w:tcPr>
            <w:tcW w:w="3005" w:type="dxa"/>
          </w:tcPr>
          <w:p w:rsidR="00577AB5" w:rsidRDefault="00577AB5">
            <w:pPr>
              <w:pStyle w:val="ConsPlusNormal"/>
            </w:pPr>
            <w:r>
              <w:t>с. Илек, ул. Токмаковская, д. 52</w:t>
            </w:r>
          </w:p>
        </w:tc>
        <w:tc>
          <w:tcPr>
            <w:tcW w:w="1587" w:type="dxa"/>
          </w:tcPr>
          <w:p w:rsidR="00577AB5" w:rsidRDefault="00577AB5">
            <w:pPr>
              <w:pStyle w:val="ConsPlusNormal"/>
              <w:jc w:val="center"/>
            </w:pPr>
            <w:r>
              <w:t>807,90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42969,03</w:t>
            </w:r>
          </w:p>
        </w:tc>
      </w:tr>
      <w:tr w:rsidR="00577AB5">
        <w:tc>
          <w:tcPr>
            <w:tcW w:w="13606" w:type="dxa"/>
            <w:gridSpan w:val="7"/>
          </w:tcPr>
          <w:p w:rsidR="00577AB5" w:rsidRDefault="00577AB5">
            <w:pPr>
              <w:pStyle w:val="ConsPlusNormal"/>
              <w:jc w:val="center"/>
              <w:outlineLvl w:val="3"/>
            </w:pPr>
            <w:r>
              <w:t>18. Муниципальное образование Кваркенский район</w:t>
            </w:r>
          </w:p>
        </w:tc>
      </w:tr>
      <w:tr w:rsidR="00577AB5">
        <w:tc>
          <w:tcPr>
            <w:tcW w:w="3799" w:type="dxa"/>
            <w:gridSpan w:val="2"/>
          </w:tcPr>
          <w:p w:rsidR="00577AB5" w:rsidRDefault="00577AB5">
            <w:pPr>
              <w:pStyle w:val="ConsPlusNormal"/>
            </w:pPr>
            <w:r>
              <w:t>Итого по муниципальному образованию Кваркенский район</w:t>
            </w:r>
          </w:p>
        </w:tc>
        <w:tc>
          <w:tcPr>
            <w:tcW w:w="1587" w:type="dxa"/>
          </w:tcPr>
          <w:p w:rsidR="00577AB5" w:rsidRDefault="00577AB5">
            <w:pPr>
              <w:pStyle w:val="ConsPlusNormal"/>
              <w:jc w:val="center"/>
            </w:pPr>
            <w:r>
              <w:t>435,70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67531,17</w:t>
            </w:r>
          </w:p>
        </w:tc>
      </w:tr>
      <w:tr w:rsidR="00577AB5">
        <w:tc>
          <w:tcPr>
            <w:tcW w:w="794" w:type="dxa"/>
          </w:tcPr>
          <w:p w:rsidR="00577AB5" w:rsidRDefault="00577AB5">
            <w:pPr>
              <w:pStyle w:val="ConsPlusNormal"/>
              <w:jc w:val="center"/>
            </w:pPr>
            <w:r>
              <w:t>693.</w:t>
            </w:r>
          </w:p>
        </w:tc>
        <w:tc>
          <w:tcPr>
            <w:tcW w:w="3005" w:type="dxa"/>
          </w:tcPr>
          <w:p w:rsidR="00577AB5" w:rsidRDefault="00577AB5">
            <w:pPr>
              <w:pStyle w:val="ConsPlusNormal"/>
            </w:pPr>
            <w:r>
              <w:t>пос. Красноярский, ул. Вокзальная, д. 27</w:t>
            </w:r>
          </w:p>
        </w:tc>
        <w:tc>
          <w:tcPr>
            <w:tcW w:w="1587" w:type="dxa"/>
          </w:tcPr>
          <w:p w:rsidR="00577AB5" w:rsidRDefault="00577AB5">
            <w:pPr>
              <w:pStyle w:val="ConsPlusNormal"/>
              <w:jc w:val="center"/>
            </w:pPr>
            <w:r>
              <w:t>435,70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67531,17</w:t>
            </w:r>
          </w:p>
        </w:tc>
      </w:tr>
      <w:tr w:rsidR="00577AB5">
        <w:tc>
          <w:tcPr>
            <w:tcW w:w="13606" w:type="dxa"/>
            <w:gridSpan w:val="7"/>
          </w:tcPr>
          <w:p w:rsidR="00577AB5" w:rsidRDefault="00577AB5">
            <w:pPr>
              <w:pStyle w:val="ConsPlusNormal"/>
              <w:jc w:val="center"/>
              <w:outlineLvl w:val="3"/>
            </w:pPr>
            <w:r>
              <w:t>19. Муниципальное образование Кувандыкский городской округ</w:t>
            </w:r>
          </w:p>
        </w:tc>
      </w:tr>
      <w:tr w:rsidR="00577AB5">
        <w:tc>
          <w:tcPr>
            <w:tcW w:w="3799" w:type="dxa"/>
            <w:gridSpan w:val="2"/>
          </w:tcPr>
          <w:p w:rsidR="00577AB5" w:rsidRDefault="00577AB5">
            <w:pPr>
              <w:pStyle w:val="ConsPlusNormal"/>
            </w:pPr>
            <w:r>
              <w:t>Итого по муниципальному образованию Кувандыкский городской округ</w:t>
            </w:r>
          </w:p>
        </w:tc>
        <w:tc>
          <w:tcPr>
            <w:tcW w:w="1587" w:type="dxa"/>
          </w:tcPr>
          <w:p w:rsidR="00577AB5" w:rsidRDefault="00577AB5">
            <w:pPr>
              <w:pStyle w:val="ConsPlusNormal"/>
              <w:jc w:val="center"/>
            </w:pPr>
            <w:r>
              <w:t>7215,90</w:t>
            </w:r>
          </w:p>
        </w:tc>
        <w:tc>
          <w:tcPr>
            <w:tcW w:w="2551" w:type="dxa"/>
          </w:tcPr>
          <w:p w:rsidR="00577AB5" w:rsidRDefault="00577AB5">
            <w:pPr>
              <w:pStyle w:val="ConsPlusNormal"/>
              <w:jc w:val="center"/>
            </w:pPr>
            <w:r>
              <w:t>298</w:t>
            </w:r>
          </w:p>
        </w:tc>
        <w:tc>
          <w:tcPr>
            <w:tcW w:w="1984" w:type="dxa"/>
          </w:tcPr>
          <w:p w:rsidR="00577AB5" w:rsidRDefault="00577AB5">
            <w:pPr>
              <w:pStyle w:val="ConsPlusNormal"/>
              <w:jc w:val="center"/>
            </w:pPr>
            <w:r>
              <w:t>5</w:t>
            </w:r>
          </w:p>
        </w:tc>
        <w:tc>
          <w:tcPr>
            <w:tcW w:w="1701" w:type="dxa"/>
          </w:tcPr>
          <w:p w:rsidR="00577AB5" w:rsidRDefault="00577AB5">
            <w:pPr>
              <w:pStyle w:val="ConsPlusNormal"/>
              <w:jc w:val="center"/>
            </w:pPr>
            <w:r>
              <w:t>3</w:t>
            </w:r>
          </w:p>
        </w:tc>
        <w:tc>
          <w:tcPr>
            <w:tcW w:w="1984" w:type="dxa"/>
          </w:tcPr>
          <w:p w:rsidR="00577AB5" w:rsidRDefault="00577AB5">
            <w:pPr>
              <w:pStyle w:val="ConsPlusNormal"/>
              <w:jc w:val="center"/>
            </w:pPr>
            <w:r>
              <w:t>465253,95</w:t>
            </w:r>
          </w:p>
        </w:tc>
      </w:tr>
      <w:tr w:rsidR="00577AB5">
        <w:tc>
          <w:tcPr>
            <w:tcW w:w="794" w:type="dxa"/>
          </w:tcPr>
          <w:p w:rsidR="00577AB5" w:rsidRDefault="00577AB5">
            <w:pPr>
              <w:pStyle w:val="ConsPlusNormal"/>
              <w:jc w:val="center"/>
            </w:pPr>
            <w:r>
              <w:t>694.</w:t>
            </w:r>
          </w:p>
        </w:tc>
        <w:tc>
          <w:tcPr>
            <w:tcW w:w="3005" w:type="dxa"/>
          </w:tcPr>
          <w:p w:rsidR="00577AB5" w:rsidRDefault="00577AB5">
            <w:pPr>
              <w:pStyle w:val="ConsPlusNormal"/>
            </w:pPr>
            <w:r>
              <w:t>г. Кувандык, ул. Карла Маркса, д. 22</w:t>
            </w:r>
          </w:p>
        </w:tc>
        <w:tc>
          <w:tcPr>
            <w:tcW w:w="1587" w:type="dxa"/>
          </w:tcPr>
          <w:p w:rsidR="00577AB5" w:rsidRDefault="00577AB5">
            <w:pPr>
              <w:pStyle w:val="ConsPlusNormal"/>
              <w:jc w:val="center"/>
            </w:pPr>
            <w:r>
              <w:t>4681,50</w:t>
            </w:r>
          </w:p>
        </w:tc>
        <w:tc>
          <w:tcPr>
            <w:tcW w:w="2551" w:type="dxa"/>
          </w:tcPr>
          <w:p w:rsidR="00577AB5" w:rsidRDefault="00577AB5">
            <w:pPr>
              <w:pStyle w:val="ConsPlusNormal"/>
              <w:jc w:val="center"/>
            </w:pPr>
            <w:r>
              <w:t>193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vAlign w:val="bottom"/>
          </w:tcPr>
          <w:p w:rsidR="00577AB5" w:rsidRDefault="00577AB5">
            <w:pPr>
              <w:pStyle w:val="ConsPlusNormal"/>
              <w:jc w:val="center"/>
            </w:pPr>
            <w:r>
              <w:t>51838,05</w:t>
            </w:r>
          </w:p>
        </w:tc>
      </w:tr>
      <w:tr w:rsidR="00577AB5">
        <w:tc>
          <w:tcPr>
            <w:tcW w:w="794" w:type="dxa"/>
          </w:tcPr>
          <w:p w:rsidR="00577AB5" w:rsidRDefault="00577AB5">
            <w:pPr>
              <w:pStyle w:val="ConsPlusNormal"/>
              <w:jc w:val="center"/>
            </w:pPr>
            <w:r>
              <w:t>695.</w:t>
            </w:r>
          </w:p>
        </w:tc>
        <w:tc>
          <w:tcPr>
            <w:tcW w:w="3005" w:type="dxa"/>
          </w:tcPr>
          <w:p w:rsidR="00577AB5" w:rsidRDefault="00577AB5">
            <w:pPr>
              <w:pStyle w:val="ConsPlusNormal"/>
            </w:pPr>
            <w:r>
              <w:t>г. Кувандык, ул. Комсомольская, д. 3</w:t>
            </w:r>
          </w:p>
        </w:tc>
        <w:tc>
          <w:tcPr>
            <w:tcW w:w="1587" w:type="dxa"/>
          </w:tcPr>
          <w:p w:rsidR="00577AB5" w:rsidRDefault="00577AB5">
            <w:pPr>
              <w:pStyle w:val="ConsPlusNormal"/>
              <w:jc w:val="center"/>
            </w:pPr>
            <w:r>
              <w:t>1317,90</w:t>
            </w:r>
          </w:p>
        </w:tc>
        <w:tc>
          <w:tcPr>
            <w:tcW w:w="2551" w:type="dxa"/>
          </w:tcPr>
          <w:p w:rsidR="00577AB5" w:rsidRDefault="00577AB5">
            <w:pPr>
              <w:pStyle w:val="ConsPlusNormal"/>
              <w:jc w:val="center"/>
            </w:pPr>
            <w:r>
              <w:t>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vAlign w:val="bottom"/>
          </w:tcPr>
          <w:p w:rsidR="00577AB5" w:rsidRDefault="00577AB5">
            <w:pPr>
              <w:pStyle w:val="ConsPlusNormal"/>
              <w:jc w:val="center"/>
            </w:pPr>
            <w:r>
              <w:t>43241,18</w:t>
            </w:r>
          </w:p>
        </w:tc>
      </w:tr>
      <w:tr w:rsidR="00577AB5">
        <w:tc>
          <w:tcPr>
            <w:tcW w:w="794" w:type="dxa"/>
          </w:tcPr>
          <w:p w:rsidR="00577AB5" w:rsidRDefault="00577AB5">
            <w:pPr>
              <w:pStyle w:val="ConsPlusNormal"/>
              <w:jc w:val="center"/>
            </w:pPr>
            <w:r>
              <w:t>696.</w:t>
            </w:r>
          </w:p>
        </w:tc>
        <w:tc>
          <w:tcPr>
            <w:tcW w:w="3005" w:type="dxa"/>
          </w:tcPr>
          <w:p w:rsidR="00577AB5" w:rsidRDefault="00577AB5">
            <w:pPr>
              <w:pStyle w:val="ConsPlusNormal"/>
            </w:pPr>
            <w:r>
              <w:t>г. Кувандык, ул. Пушкина, д. 1</w:t>
            </w:r>
          </w:p>
        </w:tc>
        <w:tc>
          <w:tcPr>
            <w:tcW w:w="1587" w:type="dxa"/>
          </w:tcPr>
          <w:p w:rsidR="00577AB5" w:rsidRDefault="00577AB5">
            <w:pPr>
              <w:pStyle w:val="ConsPlusNormal"/>
              <w:jc w:val="center"/>
            </w:pPr>
            <w:r>
              <w:t>1216,50</w:t>
            </w:r>
          </w:p>
        </w:tc>
        <w:tc>
          <w:tcPr>
            <w:tcW w:w="2551" w:type="dxa"/>
          </w:tcPr>
          <w:p w:rsidR="00577AB5" w:rsidRDefault="00577AB5">
            <w:pPr>
              <w:pStyle w:val="ConsPlusNormal"/>
              <w:jc w:val="center"/>
            </w:pPr>
            <w:r>
              <w:t>54</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vAlign w:val="bottom"/>
          </w:tcPr>
          <w:p w:rsidR="00577AB5" w:rsidRDefault="00577AB5">
            <w:pPr>
              <w:pStyle w:val="ConsPlusNormal"/>
              <w:jc w:val="center"/>
            </w:pPr>
            <w:r>
              <w:t>370174,72</w:t>
            </w:r>
          </w:p>
        </w:tc>
      </w:tr>
      <w:tr w:rsidR="00577AB5">
        <w:tc>
          <w:tcPr>
            <w:tcW w:w="13606" w:type="dxa"/>
            <w:gridSpan w:val="7"/>
          </w:tcPr>
          <w:p w:rsidR="00577AB5" w:rsidRDefault="00577AB5">
            <w:pPr>
              <w:pStyle w:val="ConsPlusNormal"/>
              <w:jc w:val="center"/>
              <w:outlineLvl w:val="3"/>
            </w:pPr>
            <w:r>
              <w:t>20. Муниципальное образование Курманаевский район</w:t>
            </w:r>
          </w:p>
        </w:tc>
      </w:tr>
      <w:tr w:rsidR="00577AB5">
        <w:tc>
          <w:tcPr>
            <w:tcW w:w="3799" w:type="dxa"/>
            <w:gridSpan w:val="2"/>
          </w:tcPr>
          <w:p w:rsidR="00577AB5" w:rsidRDefault="00577AB5">
            <w:pPr>
              <w:pStyle w:val="ConsPlusNormal"/>
            </w:pPr>
            <w:r>
              <w:t>Итого по муниципальному образованию Курманаевский район</w:t>
            </w:r>
          </w:p>
        </w:tc>
        <w:tc>
          <w:tcPr>
            <w:tcW w:w="1587" w:type="dxa"/>
          </w:tcPr>
          <w:p w:rsidR="00577AB5" w:rsidRDefault="00577AB5">
            <w:pPr>
              <w:pStyle w:val="ConsPlusNormal"/>
              <w:jc w:val="center"/>
            </w:pPr>
            <w:r>
              <w:t>1132,40</w:t>
            </w:r>
          </w:p>
        </w:tc>
        <w:tc>
          <w:tcPr>
            <w:tcW w:w="2551" w:type="dxa"/>
          </w:tcPr>
          <w:p w:rsidR="00577AB5" w:rsidRDefault="00577AB5">
            <w:pPr>
              <w:pStyle w:val="ConsPlusNormal"/>
              <w:jc w:val="center"/>
            </w:pPr>
            <w:r>
              <w:t>39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2</w:t>
            </w:r>
          </w:p>
        </w:tc>
        <w:tc>
          <w:tcPr>
            <w:tcW w:w="1984" w:type="dxa"/>
          </w:tcPr>
          <w:p w:rsidR="00577AB5" w:rsidRDefault="00577AB5">
            <w:pPr>
              <w:pStyle w:val="ConsPlusNormal"/>
              <w:jc w:val="center"/>
            </w:pPr>
            <w:r>
              <w:t>89221,35</w:t>
            </w:r>
          </w:p>
        </w:tc>
      </w:tr>
      <w:tr w:rsidR="00577AB5">
        <w:tc>
          <w:tcPr>
            <w:tcW w:w="794" w:type="dxa"/>
          </w:tcPr>
          <w:p w:rsidR="00577AB5" w:rsidRDefault="00577AB5">
            <w:pPr>
              <w:pStyle w:val="ConsPlusNormal"/>
              <w:jc w:val="center"/>
            </w:pPr>
            <w:r>
              <w:t>697.</w:t>
            </w:r>
          </w:p>
        </w:tc>
        <w:tc>
          <w:tcPr>
            <w:tcW w:w="3005" w:type="dxa"/>
          </w:tcPr>
          <w:p w:rsidR="00577AB5" w:rsidRDefault="00577AB5">
            <w:pPr>
              <w:pStyle w:val="ConsPlusNormal"/>
            </w:pPr>
            <w:r>
              <w:t>с. Курманаевка, ул. Орская, д. 1</w:t>
            </w:r>
          </w:p>
        </w:tc>
        <w:tc>
          <w:tcPr>
            <w:tcW w:w="1587" w:type="dxa"/>
          </w:tcPr>
          <w:p w:rsidR="00577AB5" w:rsidRDefault="00577AB5">
            <w:pPr>
              <w:pStyle w:val="ConsPlusNormal"/>
              <w:jc w:val="center"/>
            </w:pPr>
            <w:r>
              <w:t>370,40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45114,92</w:t>
            </w:r>
          </w:p>
        </w:tc>
      </w:tr>
      <w:tr w:rsidR="00577AB5">
        <w:tc>
          <w:tcPr>
            <w:tcW w:w="794" w:type="dxa"/>
          </w:tcPr>
          <w:p w:rsidR="00577AB5" w:rsidRDefault="00577AB5">
            <w:pPr>
              <w:pStyle w:val="ConsPlusNormal"/>
              <w:jc w:val="center"/>
            </w:pPr>
            <w:r>
              <w:t>698.</w:t>
            </w:r>
          </w:p>
        </w:tc>
        <w:tc>
          <w:tcPr>
            <w:tcW w:w="3005" w:type="dxa"/>
          </w:tcPr>
          <w:p w:rsidR="00577AB5" w:rsidRDefault="00577AB5">
            <w:pPr>
              <w:pStyle w:val="ConsPlusNormal"/>
            </w:pPr>
            <w:r>
              <w:t>с. Курманаевка, ул. Орская, д. 10</w:t>
            </w:r>
          </w:p>
        </w:tc>
        <w:tc>
          <w:tcPr>
            <w:tcW w:w="1587" w:type="dxa"/>
          </w:tcPr>
          <w:p w:rsidR="00577AB5" w:rsidRDefault="00577AB5">
            <w:pPr>
              <w:pStyle w:val="ConsPlusNormal"/>
              <w:jc w:val="center"/>
            </w:pPr>
            <w:r>
              <w:t>762,00</w:t>
            </w:r>
          </w:p>
        </w:tc>
        <w:tc>
          <w:tcPr>
            <w:tcW w:w="2551" w:type="dxa"/>
          </w:tcPr>
          <w:p w:rsidR="00577AB5" w:rsidRDefault="00577AB5">
            <w:pPr>
              <w:pStyle w:val="ConsPlusNormal"/>
              <w:jc w:val="center"/>
            </w:pPr>
            <w:r>
              <w:t>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44106,43</w:t>
            </w:r>
          </w:p>
        </w:tc>
      </w:tr>
      <w:tr w:rsidR="00577AB5">
        <w:tc>
          <w:tcPr>
            <w:tcW w:w="13606" w:type="dxa"/>
            <w:gridSpan w:val="7"/>
          </w:tcPr>
          <w:p w:rsidR="00577AB5" w:rsidRDefault="00577AB5">
            <w:pPr>
              <w:pStyle w:val="ConsPlusNormal"/>
              <w:jc w:val="center"/>
              <w:outlineLvl w:val="3"/>
            </w:pPr>
            <w:r>
              <w:lastRenderedPageBreak/>
              <w:t>21. Муниципальное образование Матвеевский район</w:t>
            </w:r>
          </w:p>
        </w:tc>
      </w:tr>
      <w:tr w:rsidR="00577AB5">
        <w:tc>
          <w:tcPr>
            <w:tcW w:w="3799" w:type="dxa"/>
            <w:gridSpan w:val="2"/>
          </w:tcPr>
          <w:p w:rsidR="00577AB5" w:rsidRDefault="00577AB5">
            <w:pPr>
              <w:pStyle w:val="ConsPlusNormal"/>
            </w:pPr>
            <w:r>
              <w:t>Итого по муниципальному образованию Матвеевский район</w:t>
            </w:r>
          </w:p>
        </w:tc>
        <w:tc>
          <w:tcPr>
            <w:tcW w:w="1587" w:type="dxa"/>
          </w:tcPr>
          <w:p w:rsidR="00577AB5" w:rsidRDefault="00577AB5">
            <w:pPr>
              <w:pStyle w:val="ConsPlusNormal"/>
              <w:jc w:val="center"/>
            </w:pPr>
            <w:r>
              <w:t>1998,30</w:t>
            </w:r>
          </w:p>
        </w:tc>
        <w:tc>
          <w:tcPr>
            <w:tcW w:w="2551" w:type="dxa"/>
          </w:tcPr>
          <w:p w:rsidR="00577AB5" w:rsidRDefault="00577AB5">
            <w:pPr>
              <w:pStyle w:val="ConsPlusNormal"/>
              <w:jc w:val="center"/>
            </w:pPr>
            <w:r>
              <w:t>81</w:t>
            </w:r>
          </w:p>
        </w:tc>
        <w:tc>
          <w:tcPr>
            <w:tcW w:w="1984" w:type="dxa"/>
          </w:tcPr>
          <w:p w:rsidR="00577AB5" w:rsidRDefault="00577AB5">
            <w:pPr>
              <w:pStyle w:val="ConsPlusNormal"/>
              <w:jc w:val="center"/>
            </w:pPr>
            <w:r>
              <w:t>7</w:t>
            </w:r>
          </w:p>
        </w:tc>
        <w:tc>
          <w:tcPr>
            <w:tcW w:w="1701" w:type="dxa"/>
          </w:tcPr>
          <w:p w:rsidR="00577AB5" w:rsidRDefault="00577AB5">
            <w:pPr>
              <w:pStyle w:val="ConsPlusNormal"/>
              <w:jc w:val="center"/>
            </w:pPr>
            <w:r>
              <w:t>3</w:t>
            </w:r>
          </w:p>
        </w:tc>
        <w:tc>
          <w:tcPr>
            <w:tcW w:w="1984" w:type="dxa"/>
          </w:tcPr>
          <w:p w:rsidR="00577AB5" w:rsidRDefault="00577AB5">
            <w:pPr>
              <w:pStyle w:val="ConsPlusNormal"/>
              <w:jc w:val="center"/>
            </w:pPr>
            <w:r>
              <w:t>318529,68</w:t>
            </w:r>
          </w:p>
        </w:tc>
      </w:tr>
      <w:tr w:rsidR="00577AB5">
        <w:tc>
          <w:tcPr>
            <w:tcW w:w="794" w:type="dxa"/>
          </w:tcPr>
          <w:p w:rsidR="00577AB5" w:rsidRDefault="00577AB5">
            <w:pPr>
              <w:pStyle w:val="ConsPlusNormal"/>
              <w:jc w:val="center"/>
            </w:pPr>
            <w:r>
              <w:t>699.</w:t>
            </w:r>
          </w:p>
        </w:tc>
        <w:tc>
          <w:tcPr>
            <w:tcW w:w="3005" w:type="dxa"/>
          </w:tcPr>
          <w:p w:rsidR="00577AB5" w:rsidRDefault="00577AB5">
            <w:pPr>
              <w:pStyle w:val="ConsPlusNormal"/>
            </w:pPr>
            <w:r>
              <w:t>с. Матвеевка, пер. СХТ, д. 4</w:t>
            </w:r>
          </w:p>
        </w:tc>
        <w:tc>
          <w:tcPr>
            <w:tcW w:w="1587" w:type="dxa"/>
          </w:tcPr>
          <w:p w:rsidR="00577AB5" w:rsidRDefault="00577AB5">
            <w:pPr>
              <w:pStyle w:val="ConsPlusNormal"/>
              <w:jc w:val="center"/>
            </w:pPr>
            <w:r>
              <w:t>576,40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101812,79</w:t>
            </w:r>
          </w:p>
        </w:tc>
      </w:tr>
      <w:tr w:rsidR="00577AB5">
        <w:tc>
          <w:tcPr>
            <w:tcW w:w="794" w:type="dxa"/>
          </w:tcPr>
          <w:p w:rsidR="00577AB5" w:rsidRDefault="00577AB5">
            <w:pPr>
              <w:pStyle w:val="ConsPlusNormal"/>
              <w:jc w:val="center"/>
            </w:pPr>
            <w:r>
              <w:t>700.</w:t>
            </w:r>
          </w:p>
        </w:tc>
        <w:tc>
          <w:tcPr>
            <w:tcW w:w="3005" w:type="dxa"/>
          </w:tcPr>
          <w:p w:rsidR="00577AB5" w:rsidRDefault="00577AB5">
            <w:pPr>
              <w:pStyle w:val="ConsPlusNormal"/>
            </w:pPr>
            <w:r>
              <w:t>с. Матвеевка, ул. Телеграфная, д. 89</w:t>
            </w:r>
          </w:p>
        </w:tc>
        <w:tc>
          <w:tcPr>
            <w:tcW w:w="1587" w:type="dxa"/>
          </w:tcPr>
          <w:p w:rsidR="00577AB5" w:rsidRDefault="00577AB5">
            <w:pPr>
              <w:pStyle w:val="ConsPlusNormal"/>
              <w:jc w:val="center"/>
            </w:pPr>
            <w:r>
              <w:t>650,20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126829,17</w:t>
            </w:r>
          </w:p>
        </w:tc>
      </w:tr>
      <w:tr w:rsidR="00577AB5">
        <w:tc>
          <w:tcPr>
            <w:tcW w:w="794" w:type="dxa"/>
          </w:tcPr>
          <w:p w:rsidR="00577AB5" w:rsidRDefault="00577AB5">
            <w:pPr>
              <w:pStyle w:val="ConsPlusNormal"/>
              <w:jc w:val="center"/>
            </w:pPr>
            <w:r>
              <w:t>701.</w:t>
            </w:r>
          </w:p>
        </w:tc>
        <w:tc>
          <w:tcPr>
            <w:tcW w:w="3005" w:type="dxa"/>
          </w:tcPr>
          <w:p w:rsidR="00577AB5" w:rsidRDefault="00577AB5">
            <w:pPr>
              <w:pStyle w:val="ConsPlusNormal"/>
            </w:pPr>
            <w:r>
              <w:t>с. Матвеевка, ул. Уральская, д. 9</w:t>
            </w:r>
          </w:p>
        </w:tc>
        <w:tc>
          <w:tcPr>
            <w:tcW w:w="1587" w:type="dxa"/>
          </w:tcPr>
          <w:p w:rsidR="00577AB5" w:rsidRDefault="00577AB5">
            <w:pPr>
              <w:pStyle w:val="ConsPlusNormal"/>
              <w:jc w:val="center"/>
            </w:pPr>
            <w:r>
              <w:t>771,70</w:t>
            </w:r>
          </w:p>
        </w:tc>
        <w:tc>
          <w:tcPr>
            <w:tcW w:w="2551" w:type="dxa"/>
          </w:tcPr>
          <w:p w:rsidR="00577AB5" w:rsidRDefault="00577AB5">
            <w:pPr>
              <w:pStyle w:val="ConsPlusNormal"/>
              <w:jc w:val="center"/>
            </w:pPr>
            <w:r>
              <w:t>35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89887,72</w:t>
            </w:r>
          </w:p>
        </w:tc>
      </w:tr>
      <w:tr w:rsidR="00577AB5">
        <w:tc>
          <w:tcPr>
            <w:tcW w:w="13606" w:type="dxa"/>
            <w:gridSpan w:val="7"/>
          </w:tcPr>
          <w:p w:rsidR="00577AB5" w:rsidRDefault="00577AB5">
            <w:pPr>
              <w:pStyle w:val="ConsPlusNormal"/>
              <w:jc w:val="center"/>
              <w:outlineLvl w:val="3"/>
            </w:pPr>
            <w:r>
              <w:t>22. Муниципальное образование Новоорский район</w:t>
            </w:r>
          </w:p>
        </w:tc>
      </w:tr>
      <w:tr w:rsidR="00577AB5">
        <w:tc>
          <w:tcPr>
            <w:tcW w:w="3799" w:type="dxa"/>
            <w:gridSpan w:val="2"/>
          </w:tcPr>
          <w:p w:rsidR="00577AB5" w:rsidRDefault="00577AB5">
            <w:pPr>
              <w:pStyle w:val="ConsPlusNormal"/>
            </w:pPr>
            <w:r>
              <w:t>Итого по муниципальному образованию Новоорский район</w:t>
            </w:r>
          </w:p>
        </w:tc>
        <w:tc>
          <w:tcPr>
            <w:tcW w:w="1587" w:type="dxa"/>
          </w:tcPr>
          <w:p w:rsidR="00577AB5" w:rsidRDefault="00577AB5">
            <w:pPr>
              <w:pStyle w:val="ConsPlusNormal"/>
              <w:jc w:val="center"/>
            </w:pPr>
            <w:r>
              <w:t>45374,80</w:t>
            </w:r>
          </w:p>
        </w:tc>
        <w:tc>
          <w:tcPr>
            <w:tcW w:w="2551" w:type="dxa"/>
          </w:tcPr>
          <w:p w:rsidR="00577AB5" w:rsidRDefault="00577AB5">
            <w:pPr>
              <w:pStyle w:val="ConsPlusNormal"/>
              <w:jc w:val="center"/>
            </w:pPr>
            <w:r>
              <w:t>2131</w:t>
            </w:r>
          </w:p>
        </w:tc>
        <w:tc>
          <w:tcPr>
            <w:tcW w:w="1984" w:type="dxa"/>
          </w:tcPr>
          <w:p w:rsidR="00577AB5" w:rsidRDefault="00577AB5">
            <w:pPr>
              <w:pStyle w:val="ConsPlusNormal"/>
              <w:jc w:val="center"/>
            </w:pPr>
            <w:r>
              <w:t>26</w:t>
            </w:r>
          </w:p>
        </w:tc>
        <w:tc>
          <w:tcPr>
            <w:tcW w:w="1701" w:type="dxa"/>
          </w:tcPr>
          <w:p w:rsidR="00577AB5" w:rsidRDefault="00577AB5">
            <w:pPr>
              <w:pStyle w:val="ConsPlusNormal"/>
              <w:jc w:val="center"/>
            </w:pPr>
            <w:r>
              <w:t>20</w:t>
            </w:r>
          </w:p>
        </w:tc>
        <w:tc>
          <w:tcPr>
            <w:tcW w:w="1984" w:type="dxa"/>
          </w:tcPr>
          <w:p w:rsidR="00577AB5" w:rsidRDefault="00577AB5">
            <w:pPr>
              <w:pStyle w:val="ConsPlusNormal"/>
              <w:jc w:val="center"/>
            </w:pPr>
            <w:r>
              <w:t>1774336,20</w:t>
            </w:r>
          </w:p>
        </w:tc>
      </w:tr>
      <w:tr w:rsidR="00577AB5">
        <w:tc>
          <w:tcPr>
            <w:tcW w:w="794" w:type="dxa"/>
          </w:tcPr>
          <w:p w:rsidR="00577AB5" w:rsidRDefault="00577AB5">
            <w:pPr>
              <w:pStyle w:val="ConsPlusNormal"/>
              <w:jc w:val="center"/>
            </w:pPr>
            <w:r>
              <w:t>702.</w:t>
            </w:r>
          </w:p>
        </w:tc>
        <w:tc>
          <w:tcPr>
            <w:tcW w:w="3005" w:type="dxa"/>
            <w:vAlign w:val="bottom"/>
          </w:tcPr>
          <w:p w:rsidR="00577AB5" w:rsidRDefault="00577AB5">
            <w:pPr>
              <w:pStyle w:val="ConsPlusNormal"/>
            </w:pPr>
            <w:r>
              <w:t>пос. Гранитный, ул. Мира, д. 3</w:t>
            </w:r>
          </w:p>
        </w:tc>
        <w:tc>
          <w:tcPr>
            <w:tcW w:w="1587" w:type="dxa"/>
          </w:tcPr>
          <w:p w:rsidR="00577AB5" w:rsidRDefault="00577AB5">
            <w:pPr>
              <w:pStyle w:val="ConsPlusNormal"/>
              <w:jc w:val="center"/>
            </w:pPr>
            <w:r>
              <w:t>740,00</w:t>
            </w:r>
          </w:p>
        </w:tc>
        <w:tc>
          <w:tcPr>
            <w:tcW w:w="2551" w:type="dxa"/>
          </w:tcPr>
          <w:p w:rsidR="00577AB5" w:rsidRDefault="00577AB5">
            <w:pPr>
              <w:pStyle w:val="ConsPlusNormal"/>
              <w:jc w:val="center"/>
            </w:pPr>
            <w:r>
              <w:t>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46603,39</w:t>
            </w:r>
          </w:p>
        </w:tc>
      </w:tr>
      <w:tr w:rsidR="00577AB5">
        <w:tc>
          <w:tcPr>
            <w:tcW w:w="794" w:type="dxa"/>
          </w:tcPr>
          <w:p w:rsidR="00577AB5" w:rsidRDefault="00577AB5">
            <w:pPr>
              <w:pStyle w:val="ConsPlusNormal"/>
              <w:jc w:val="center"/>
            </w:pPr>
            <w:r>
              <w:t>703.</w:t>
            </w:r>
          </w:p>
        </w:tc>
        <w:tc>
          <w:tcPr>
            <w:tcW w:w="3005" w:type="dxa"/>
            <w:vAlign w:val="bottom"/>
          </w:tcPr>
          <w:p w:rsidR="00577AB5" w:rsidRDefault="00577AB5">
            <w:pPr>
              <w:pStyle w:val="ConsPlusNormal"/>
            </w:pPr>
            <w:r>
              <w:t>пос. Гранитный, ул. Мира, д. 4а</w:t>
            </w:r>
          </w:p>
        </w:tc>
        <w:tc>
          <w:tcPr>
            <w:tcW w:w="1587" w:type="dxa"/>
          </w:tcPr>
          <w:p w:rsidR="00577AB5" w:rsidRDefault="00577AB5">
            <w:pPr>
              <w:pStyle w:val="ConsPlusNormal"/>
              <w:jc w:val="center"/>
            </w:pPr>
            <w:r>
              <w:t>575,60</w:t>
            </w:r>
          </w:p>
        </w:tc>
        <w:tc>
          <w:tcPr>
            <w:tcW w:w="2551" w:type="dxa"/>
          </w:tcPr>
          <w:p w:rsidR="00577AB5" w:rsidRDefault="00577AB5">
            <w:pPr>
              <w:pStyle w:val="ConsPlusNormal"/>
              <w:jc w:val="center"/>
            </w:pPr>
            <w:r>
              <w:t>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49073,56</w:t>
            </w:r>
          </w:p>
        </w:tc>
      </w:tr>
      <w:tr w:rsidR="00577AB5">
        <w:tc>
          <w:tcPr>
            <w:tcW w:w="794" w:type="dxa"/>
          </w:tcPr>
          <w:p w:rsidR="00577AB5" w:rsidRDefault="00577AB5">
            <w:pPr>
              <w:pStyle w:val="ConsPlusNormal"/>
              <w:jc w:val="center"/>
            </w:pPr>
            <w:r>
              <w:t>704.</w:t>
            </w:r>
          </w:p>
        </w:tc>
        <w:tc>
          <w:tcPr>
            <w:tcW w:w="3005" w:type="dxa"/>
            <w:vAlign w:val="bottom"/>
          </w:tcPr>
          <w:p w:rsidR="00577AB5" w:rsidRDefault="00577AB5">
            <w:pPr>
              <w:pStyle w:val="ConsPlusNormal"/>
            </w:pPr>
            <w:r>
              <w:t>пос. Новоорск, пер. Молодежный, д. 20</w:t>
            </w:r>
          </w:p>
        </w:tc>
        <w:tc>
          <w:tcPr>
            <w:tcW w:w="1587" w:type="dxa"/>
          </w:tcPr>
          <w:p w:rsidR="00577AB5" w:rsidRDefault="00577AB5">
            <w:pPr>
              <w:pStyle w:val="ConsPlusNormal"/>
              <w:jc w:val="center"/>
            </w:pPr>
            <w:r>
              <w:t>648,20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54248,27</w:t>
            </w:r>
          </w:p>
        </w:tc>
      </w:tr>
      <w:tr w:rsidR="00577AB5">
        <w:tc>
          <w:tcPr>
            <w:tcW w:w="794" w:type="dxa"/>
          </w:tcPr>
          <w:p w:rsidR="00577AB5" w:rsidRDefault="00577AB5">
            <w:pPr>
              <w:pStyle w:val="ConsPlusNormal"/>
              <w:jc w:val="center"/>
            </w:pPr>
            <w:r>
              <w:t>705.</w:t>
            </w:r>
          </w:p>
        </w:tc>
        <w:tc>
          <w:tcPr>
            <w:tcW w:w="3005" w:type="dxa"/>
            <w:vAlign w:val="bottom"/>
          </w:tcPr>
          <w:p w:rsidR="00577AB5" w:rsidRDefault="00577AB5">
            <w:pPr>
              <w:pStyle w:val="ConsPlusNormal"/>
            </w:pPr>
            <w:r>
              <w:t>пос. Новоорск, пер. Счастливый, д. 10</w:t>
            </w:r>
          </w:p>
        </w:tc>
        <w:tc>
          <w:tcPr>
            <w:tcW w:w="1587" w:type="dxa"/>
          </w:tcPr>
          <w:p w:rsidR="00577AB5" w:rsidRDefault="00577AB5">
            <w:pPr>
              <w:pStyle w:val="ConsPlusNormal"/>
              <w:jc w:val="center"/>
            </w:pPr>
            <w:r>
              <w:t>1005,00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41746,93</w:t>
            </w:r>
          </w:p>
        </w:tc>
      </w:tr>
      <w:tr w:rsidR="00577AB5">
        <w:tc>
          <w:tcPr>
            <w:tcW w:w="794" w:type="dxa"/>
          </w:tcPr>
          <w:p w:rsidR="00577AB5" w:rsidRDefault="00577AB5">
            <w:pPr>
              <w:pStyle w:val="ConsPlusNormal"/>
              <w:jc w:val="center"/>
            </w:pPr>
            <w:r>
              <w:t>706.</w:t>
            </w:r>
          </w:p>
        </w:tc>
        <w:tc>
          <w:tcPr>
            <w:tcW w:w="3005" w:type="dxa"/>
            <w:vAlign w:val="bottom"/>
          </w:tcPr>
          <w:p w:rsidR="00577AB5" w:rsidRDefault="00577AB5">
            <w:pPr>
              <w:pStyle w:val="ConsPlusNormal"/>
            </w:pPr>
            <w:r>
              <w:t>пос. Новоорск, пер. Счастливый, д. 4</w:t>
            </w:r>
          </w:p>
        </w:tc>
        <w:tc>
          <w:tcPr>
            <w:tcW w:w="1587" w:type="dxa"/>
          </w:tcPr>
          <w:p w:rsidR="00577AB5" w:rsidRDefault="00577AB5">
            <w:pPr>
              <w:pStyle w:val="ConsPlusNormal"/>
              <w:jc w:val="center"/>
            </w:pPr>
            <w:r>
              <w:t>1022,90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35499,51</w:t>
            </w:r>
          </w:p>
        </w:tc>
      </w:tr>
      <w:tr w:rsidR="00577AB5">
        <w:tc>
          <w:tcPr>
            <w:tcW w:w="794" w:type="dxa"/>
          </w:tcPr>
          <w:p w:rsidR="00577AB5" w:rsidRDefault="00577AB5">
            <w:pPr>
              <w:pStyle w:val="ConsPlusNormal"/>
              <w:jc w:val="center"/>
            </w:pPr>
            <w:r>
              <w:t>707.</w:t>
            </w:r>
          </w:p>
        </w:tc>
        <w:tc>
          <w:tcPr>
            <w:tcW w:w="3005" w:type="dxa"/>
            <w:vAlign w:val="bottom"/>
          </w:tcPr>
          <w:p w:rsidR="00577AB5" w:rsidRDefault="00577AB5">
            <w:pPr>
              <w:pStyle w:val="ConsPlusNormal"/>
            </w:pPr>
            <w:r>
              <w:t>пос. Новоорск, пер. Счастливый, д. 5</w:t>
            </w:r>
          </w:p>
        </w:tc>
        <w:tc>
          <w:tcPr>
            <w:tcW w:w="1587" w:type="dxa"/>
          </w:tcPr>
          <w:p w:rsidR="00577AB5" w:rsidRDefault="00577AB5">
            <w:pPr>
              <w:pStyle w:val="ConsPlusNormal"/>
              <w:jc w:val="center"/>
            </w:pPr>
            <w:r>
              <w:t>993,70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86775,41</w:t>
            </w:r>
          </w:p>
        </w:tc>
      </w:tr>
      <w:tr w:rsidR="00577AB5">
        <w:tc>
          <w:tcPr>
            <w:tcW w:w="794" w:type="dxa"/>
          </w:tcPr>
          <w:p w:rsidR="00577AB5" w:rsidRDefault="00577AB5">
            <w:pPr>
              <w:pStyle w:val="ConsPlusNormal"/>
              <w:jc w:val="center"/>
            </w:pPr>
            <w:r>
              <w:t>708.</w:t>
            </w:r>
          </w:p>
        </w:tc>
        <w:tc>
          <w:tcPr>
            <w:tcW w:w="3005" w:type="dxa"/>
            <w:vAlign w:val="bottom"/>
          </w:tcPr>
          <w:p w:rsidR="00577AB5" w:rsidRDefault="00577AB5">
            <w:pPr>
              <w:pStyle w:val="ConsPlusNormal"/>
            </w:pPr>
            <w:r>
              <w:t xml:space="preserve">пос. Новоорск, ул. Акбауова, </w:t>
            </w:r>
            <w:r>
              <w:lastRenderedPageBreak/>
              <w:t>д. 10</w:t>
            </w:r>
          </w:p>
        </w:tc>
        <w:tc>
          <w:tcPr>
            <w:tcW w:w="1587" w:type="dxa"/>
          </w:tcPr>
          <w:p w:rsidR="00577AB5" w:rsidRDefault="00577AB5">
            <w:pPr>
              <w:pStyle w:val="ConsPlusNormal"/>
              <w:jc w:val="center"/>
            </w:pPr>
            <w:r>
              <w:lastRenderedPageBreak/>
              <w:t>765,60</w:t>
            </w:r>
          </w:p>
        </w:tc>
        <w:tc>
          <w:tcPr>
            <w:tcW w:w="2551" w:type="dxa"/>
          </w:tcPr>
          <w:p w:rsidR="00577AB5" w:rsidRDefault="00577AB5">
            <w:pPr>
              <w:pStyle w:val="ConsPlusNormal"/>
              <w:jc w:val="center"/>
            </w:pPr>
            <w:r>
              <w:t>38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47416,48</w:t>
            </w:r>
          </w:p>
        </w:tc>
      </w:tr>
      <w:tr w:rsidR="00577AB5">
        <w:tc>
          <w:tcPr>
            <w:tcW w:w="794" w:type="dxa"/>
          </w:tcPr>
          <w:p w:rsidR="00577AB5" w:rsidRDefault="00577AB5">
            <w:pPr>
              <w:pStyle w:val="ConsPlusNormal"/>
              <w:jc w:val="center"/>
            </w:pPr>
            <w:r>
              <w:lastRenderedPageBreak/>
              <w:t>709.</w:t>
            </w:r>
          </w:p>
        </w:tc>
        <w:tc>
          <w:tcPr>
            <w:tcW w:w="3005" w:type="dxa"/>
            <w:vAlign w:val="bottom"/>
          </w:tcPr>
          <w:p w:rsidR="00577AB5" w:rsidRDefault="00577AB5">
            <w:pPr>
              <w:pStyle w:val="ConsPlusNormal"/>
            </w:pPr>
            <w:r>
              <w:t>пос. Новоорск, ул. Комарова, д. 13а</w:t>
            </w:r>
          </w:p>
        </w:tc>
        <w:tc>
          <w:tcPr>
            <w:tcW w:w="1587" w:type="dxa"/>
          </w:tcPr>
          <w:p w:rsidR="00577AB5" w:rsidRDefault="00577AB5">
            <w:pPr>
              <w:pStyle w:val="ConsPlusNormal"/>
              <w:jc w:val="center"/>
            </w:pPr>
            <w:r>
              <w:t>722,10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73449,33</w:t>
            </w:r>
          </w:p>
        </w:tc>
      </w:tr>
      <w:tr w:rsidR="00577AB5">
        <w:tc>
          <w:tcPr>
            <w:tcW w:w="794" w:type="dxa"/>
          </w:tcPr>
          <w:p w:rsidR="00577AB5" w:rsidRDefault="00577AB5">
            <w:pPr>
              <w:pStyle w:val="ConsPlusNormal"/>
              <w:jc w:val="center"/>
            </w:pPr>
            <w:r>
              <w:t>710.</w:t>
            </w:r>
          </w:p>
        </w:tc>
        <w:tc>
          <w:tcPr>
            <w:tcW w:w="3005" w:type="dxa"/>
            <w:vAlign w:val="bottom"/>
          </w:tcPr>
          <w:p w:rsidR="00577AB5" w:rsidRDefault="00577AB5">
            <w:pPr>
              <w:pStyle w:val="ConsPlusNormal"/>
            </w:pPr>
            <w:r>
              <w:t>пос. Энергетик, д. 22</w:t>
            </w:r>
          </w:p>
        </w:tc>
        <w:tc>
          <w:tcPr>
            <w:tcW w:w="1587" w:type="dxa"/>
          </w:tcPr>
          <w:p w:rsidR="00577AB5" w:rsidRDefault="00577AB5">
            <w:pPr>
              <w:pStyle w:val="ConsPlusNormal"/>
              <w:jc w:val="center"/>
            </w:pPr>
            <w:r>
              <w:t>3415,60</w:t>
            </w:r>
          </w:p>
        </w:tc>
        <w:tc>
          <w:tcPr>
            <w:tcW w:w="2551" w:type="dxa"/>
          </w:tcPr>
          <w:p w:rsidR="00577AB5" w:rsidRDefault="00577AB5">
            <w:pPr>
              <w:pStyle w:val="ConsPlusNormal"/>
              <w:jc w:val="center"/>
            </w:pPr>
            <w:r>
              <w:t>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125301,80</w:t>
            </w:r>
          </w:p>
        </w:tc>
      </w:tr>
      <w:tr w:rsidR="00577AB5">
        <w:tc>
          <w:tcPr>
            <w:tcW w:w="794" w:type="dxa"/>
          </w:tcPr>
          <w:p w:rsidR="00577AB5" w:rsidRDefault="00577AB5">
            <w:pPr>
              <w:pStyle w:val="ConsPlusNormal"/>
              <w:jc w:val="center"/>
            </w:pPr>
            <w:r>
              <w:t>711.</w:t>
            </w:r>
          </w:p>
        </w:tc>
        <w:tc>
          <w:tcPr>
            <w:tcW w:w="3005" w:type="dxa"/>
          </w:tcPr>
          <w:p w:rsidR="00577AB5" w:rsidRDefault="00577AB5">
            <w:pPr>
              <w:pStyle w:val="ConsPlusNormal"/>
            </w:pPr>
            <w:r>
              <w:t>пос. Энергетик, д. 40</w:t>
            </w:r>
          </w:p>
        </w:tc>
        <w:tc>
          <w:tcPr>
            <w:tcW w:w="1587" w:type="dxa"/>
          </w:tcPr>
          <w:p w:rsidR="00577AB5" w:rsidRDefault="00577AB5">
            <w:pPr>
              <w:pStyle w:val="ConsPlusNormal"/>
              <w:jc w:val="center"/>
            </w:pPr>
            <w:r>
              <w:t>2945,60</w:t>
            </w:r>
          </w:p>
        </w:tc>
        <w:tc>
          <w:tcPr>
            <w:tcW w:w="2551" w:type="dxa"/>
          </w:tcPr>
          <w:p w:rsidR="00577AB5" w:rsidRDefault="00577AB5">
            <w:pPr>
              <w:pStyle w:val="ConsPlusNormal"/>
              <w:jc w:val="center"/>
            </w:pPr>
            <w:r>
              <w:t>120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69277,55</w:t>
            </w:r>
          </w:p>
        </w:tc>
      </w:tr>
      <w:tr w:rsidR="00577AB5">
        <w:tc>
          <w:tcPr>
            <w:tcW w:w="794" w:type="dxa"/>
          </w:tcPr>
          <w:p w:rsidR="00577AB5" w:rsidRDefault="00577AB5">
            <w:pPr>
              <w:pStyle w:val="ConsPlusNormal"/>
              <w:jc w:val="center"/>
            </w:pPr>
            <w:r>
              <w:t>712.</w:t>
            </w:r>
          </w:p>
        </w:tc>
        <w:tc>
          <w:tcPr>
            <w:tcW w:w="3005" w:type="dxa"/>
            <w:vAlign w:val="bottom"/>
          </w:tcPr>
          <w:p w:rsidR="00577AB5" w:rsidRDefault="00577AB5">
            <w:pPr>
              <w:pStyle w:val="ConsPlusNormal"/>
            </w:pPr>
            <w:r>
              <w:t>пос. Энергетик, д. 5</w:t>
            </w:r>
          </w:p>
        </w:tc>
        <w:tc>
          <w:tcPr>
            <w:tcW w:w="1587" w:type="dxa"/>
          </w:tcPr>
          <w:p w:rsidR="00577AB5" w:rsidRDefault="00577AB5">
            <w:pPr>
              <w:pStyle w:val="ConsPlusNormal"/>
              <w:jc w:val="center"/>
            </w:pPr>
            <w:r>
              <w:t>2947,00</w:t>
            </w:r>
          </w:p>
        </w:tc>
        <w:tc>
          <w:tcPr>
            <w:tcW w:w="2551" w:type="dxa"/>
          </w:tcPr>
          <w:p w:rsidR="00577AB5" w:rsidRDefault="00577AB5">
            <w:pPr>
              <w:pStyle w:val="ConsPlusNormal"/>
              <w:jc w:val="center"/>
            </w:pPr>
            <w:r>
              <w:t>101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121760,42</w:t>
            </w:r>
          </w:p>
        </w:tc>
      </w:tr>
      <w:tr w:rsidR="00577AB5">
        <w:tc>
          <w:tcPr>
            <w:tcW w:w="794" w:type="dxa"/>
          </w:tcPr>
          <w:p w:rsidR="00577AB5" w:rsidRDefault="00577AB5">
            <w:pPr>
              <w:pStyle w:val="ConsPlusNormal"/>
              <w:jc w:val="center"/>
            </w:pPr>
            <w:r>
              <w:t>713.</w:t>
            </w:r>
          </w:p>
        </w:tc>
        <w:tc>
          <w:tcPr>
            <w:tcW w:w="3005" w:type="dxa"/>
            <w:vAlign w:val="bottom"/>
          </w:tcPr>
          <w:p w:rsidR="00577AB5" w:rsidRDefault="00577AB5">
            <w:pPr>
              <w:pStyle w:val="ConsPlusNormal"/>
            </w:pPr>
            <w:r>
              <w:t>пос. Энергетик, д. 56</w:t>
            </w:r>
          </w:p>
        </w:tc>
        <w:tc>
          <w:tcPr>
            <w:tcW w:w="1587" w:type="dxa"/>
          </w:tcPr>
          <w:p w:rsidR="00577AB5" w:rsidRDefault="00577AB5">
            <w:pPr>
              <w:pStyle w:val="ConsPlusNormal"/>
              <w:jc w:val="center"/>
            </w:pPr>
            <w:r>
              <w:t>2984,50</w:t>
            </w:r>
          </w:p>
        </w:tc>
        <w:tc>
          <w:tcPr>
            <w:tcW w:w="2551" w:type="dxa"/>
          </w:tcPr>
          <w:p w:rsidR="00577AB5" w:rsidRDefault="00577AB5">
            <w:pPr>
              <w:pStyle w:val="ConsPlusNormal"/>
              <w:jc w:val="center"/>
            </w:pPr>
            <w:r>
              <w:t>101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121921,88</w:t>
            </w:r>
          </w:p>
        </w:tc>
      </w:tr>
      <w:tr w:rsidR="00577AB5">
        <w:tc>
          <w:tcPr>
            <w:tcW w:w="794" w:type="dxa"/>
          </w:tcPr>
          <w:p w:rsidR="00577AB5" w:rsidRDefault="00577AB5">
            <w:pPr>
              <w:pStyle w:val="ConsPlusNormal"/>
              <w:jc w:val="center"/>
            </w:pPr>
            <w:r>
              <w:t>714.</w:t>
            </w:r>
          </w:p>
        </w:tc>
        <w:tc>
          <w:tcPr>
            <w:tcW w:w="3005" w:type="dxa"/>
            <w:vAlign w:val="bottom"/>
          </w:tcPr>
          <w:p w:rsidR="00577AB5" w:rsidRDefault="00577AB5">
            <w:pPr>
              <w:pStyle w:val="ConsPlusNormal"/>
            </w:pPr>
            <w:r>
              <w:t>пос. Энергетик, д. 57</w:t>
            </w:r>
          </w:p>
        </w:tc>
        <w:tc>
          <w:tcPr>
            <w:tcW w:w="1587" w:type="dxa"/>
          </w:tcPr>
          <w:p w:rsidR="00577AB5" w:rsidRDefault="00577AB5">
            <w:pPr>
              <w:pStyle w:val="ConsPlusNormal"/>
              <w:jc w:val="center"/>
            </w:pPr>
            <w:r>
              <w:t>2983,70</w:t>
            </w:r>
          </w:p>
        </w:tc>
        <w:tc>
          <w:tcPr>
            <w:tcW w:w="2551" w:type="dxa"/>
          </w:tcPr>
          <w:p w:rsidR="00577AB5" w:rsidRDefault="00577AB5">
            <w:pPr>
              <w:pStyle w:val="ConsPlusNormal"/>
              <w:jc w:val="center"/>
            </w:pPr>
            <w:r>
              <w:t>108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121918,49</w:t>
            </w:r>
          </w:p>
        </w:tc>
      </w:tr>
      <w:tr w:rsidR="00577AB5">
        <w:tc>
          <w:tcPr>
            <w:tcW w:w="794" w:type="dxa"/>
          </w:tcPr>
          <w:p w:rsidR="00577AB5" w:rsidRDefault="00577AB5">
            <w:pPr>
              <w:pStyle w:val="ConsPlusNormal"/>
              <w:jc w:val="center"/>
            </w:pPr>
            <w:r>
              <w:t>715.</w:t>
            </w:r>
          </w:p>
        </w:tc>
        <w:tc>
          <w:tcPr>
            <w:tcW w:w="3005" w:type="dxa"/>
            <w:vAlign w:val="bottom"/>
          </w:tcPr>
          <w:p w:rsidR="00577AB5" w:rsidRDefault="00577AB5">
            <w:pPr>
              <w:pStyle w:val="ConsPlusNormal"/>
            </w:pPr>
            <w:r>
              <w:t>пос. Энергетик, д. 59</w:t>
            </w:r>
          </w:p>
        </w:tc>
        <w:tc>
          <w:tcPr>
            <w:tcW w:w="1587" w:type="dxa"/>
          </w:tcPr>
          <w:p w:rsidR="00577AB5" w:rsidRDefault="00577AB5">
            <w:pPr>
              <w:pStyle w:val="ConsPlusNormal"/>
              <w:jc w:val="center"/>
            </w:pPr>
            <w:r>
              <w:t>3001,60</w:t>
            </w:r>
          </w:p>
        </w:tc>
        <w:tc>
          <w:tcPr>
            <w:tcW w:w="2551" w:type="dxa"/>
          </w:tcPr>
          <w:p w:rsidR="00577AB5" w:rsidRDefault="00577AB5">
            <w:pPr>
              <w:pStyle w:val="ConsPlusNormal"/>
              <w:jc w:val="center"/>
            </w:pPr>
            <w:r>
              <w:t>101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52221,08</w:t>
            </w:r>
          </w:p>
        </w:tc>
      </w:tr>
      <w:tr w:rsidR="00577AB5">
        <w:tc>
          <w:tcPr>
            <w:tcW w:w="794" w:type="dxa"/>
          </w:tcPr>
          <w:p w:rsidR="00577AB5" w:rsidRDefault="00577AB5">
            <w:pPr>
              <w:pStyle w:val="ConsPlusNormal"/>
              <w:jc w:val="center"/>
            </w:pPr>
            <w:r>
              <w:t>716.</w:t>
            </w:r>
          </w:p>
        </w:tc>
        <w:tc>
          <w:tcPr>
            <w:tcW w:w="3005" w:type="dxa"/>
            <w:vAlign w:val="bottom"/>
          </w:tcPr>
          <w:p w:rsidR="00577AB5" w:rsidRDefault="00577AB5">
            <w:pPr>
              <w:pStyle w:val="ConsPlusNormal"/>
            </w:pPr>
            <w:r>
              <w:t>пос. Энергетик, д. 7</w:t>
            </w:r>
          </w:p>
        </w:tc>
        <w:tc>
          <w:tcPr>
            <w:tcW w:w="1587" w:type="dxa"/>
          </w:tcPr>
          <w:p w:rsidR="00577AB5" w:rsidRDefault="00577AB5">
            <w:pPr>
              <w:pStyle w:val="ConsPlusNormal"/>
              <w:jc w:val="center"/>
            </w:pPr>
            <w:r>
              <w:t>2967,10</w:t>
            </w:r>
          </w:p>
        </w:tc>
        <w:tc>
          <w:tcPr>
            <w:tcW w:w="2551" w:type="dxa"/>
          </w:tcPr>
          <w:p w:rsidR="00577AB5" w:rsidRDefault="00577AB5">
            <w:pPr>
              <w:pStyle w:val="ConsPlusNormal"/>
              <w:jc w:val="center"/>
            </w:pPr>
            <w:r>
              <w:t>73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69625,87</w:t>
            </w:r>
          </w:p>
        </w:tc>
      </w:tr>
      <w:tr w:rsidR="00577AB5">
        <w:tc>
          <w:tcPr>
            <w:tcW w:w="794" w:type="dxa"/>
          </w:tcPr>
          <w:p w:rsidR="00577AB5" w:rsidRDefault="00577AB5">
            <w:pPr>
              <w:pStyle w:val="ConsPlusNormal"/>
              <w:jc w:val="center"/>
            </w:pPr>
            <w:r>
              <w:t>717.</w:t>
            </w:r>
          </w:p>
        </w:tc>
        <w:tc>
          <w:tcPr>
            <w:tcW w:w="3005" w:type="dxa"/>
            <w:vAlign w:val="bottom"/>
          </w:tcPr>
          <w:p w:rsidR="00577AB5" w:rsidRDefault="00577AB5">
            <w:pPr>
              <w:pStyle w:val="ConsPlusNormal"/>
            </w:pPr>
            <w:r>
              <w:t>пос. Энергетик, д. 78а</w:t>
            </w:r>
          </w:p>
        </w:tc>
        <w:tc>
          <w:tcPr>
            <w:tcW w:w="1587" w:type="dxa"/>
          </w:tcPr>
          <w:p w:rsidR="00577AB5" w:rsidRDefault="00577AB5">
            <w:pPr>
              <w:pStyle w:val="ConsPlusNormal"/>
              <w:jc w:val="center"/>
            </w:pPr>
            <w:r>
              <w:t>9711,60</w:t>
            </w:r>
          </w:p>
        </w:tc>
        <w:tc>
          <w:tcPr>
            <w:tcW w:w="2551" w:type="dxa"/>
          </w:tcPr>
          <w:p w:rsidR="00577AB5" w:rsidRDefault="00577AB5">
            <w:pPr>
              <w:pStyle w:val="ConsPlusNormal"/>
              <w:jc w:val="center"/>
            </w:pPr>
            <w:r>
              <w:t>351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221457,05</w:t>
            </w:r>
          </w:p>
        </w:tc>
      </w:tr>
      <w:tr w:rsidR="00577AB5">
        <w:tc>
          <w:tcPr>
            <w:tcW w:w="794" w:type="dxa"/>
          </w:tcPr>
          <w:p w:rsidR="00577AB5" w:rsidRDefault="00577AB5">
            <w:pPr>
              <w:pStyle w:val="ConsPlusNormal"/>
              <w:jc w:val="center"/>
            </w:pPr>
            <w:r>
              <w:t>718.</w:t>
            </w:r>
          </w:p>
        </w:tc>
        <w:tc>
          <w:tcPr>
            <w:tcW w:w="3005" w:type="dxa"/>
            <w:vAlign w:val="bottom"/>
          </w:tcPr>
          <w:p w:rsidR="00577AB5" w:rsidRDefault="00577AB5">
            <w:pPr>
              <w:pStyle w:val="ConsPlusNormal"/>
            </w:pPr>
            <w:r>
              <w:t>пос. Энергетик, д. 79</w:t>
            </w:r>
          </w:p>
        </w:tc>
        <w:tc>
          <w:tcPr>
            <w:tcW w:w="1587" w:type="dxa"/>
          </w:tcPr>
          <w:p w:rsidR="00577AB5" w:rsidRDefault="00577AB5">
            <w:pPr>
              <w:pStyle w:val="ConsPlusNormal"/>
              <w:jc w:val="center"/>
            </w:pPr>
            <w:r>
              <w:t>480,30</w:t>
            </w:r>
          </w:p>
        </w:tc>
        <w:tc>
          <w:tcPr>
            <w:tcW w:w="2551" w:type="dxa"/>
          </w:tcPr>
          <w:p w:rsidR="00577AB5" w:rsidRDefault="00577AB5">
            <w:pPr>
              <w:pStyle w:val="ConsPlusNormal"/>
              <w:jc w:val="center"/>
            </w:pPr>
            <w:r>
              <w:t>248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48733,94</w:t>
            </w:r>
          </w:p>
        </w:tc>
      </w:tr>
      <w:tr w:rsidR="00577AB5">
        <w:tc>
          <w:tcPr>
            <w:tcW w:w="794" w:type="dxa"/>
          </w:tcPr>
          <w:p w:rsidR="00577AB5" w:rsidRDefault="00577AB5">
            <w:pPr>
              <w:pStyle w:val="ConsPlusNormal"/>
              <w:jc w:val="center"/>
            </w:pPr>
            <w:r>
              <w:t>719.</w:t>
            </w:r>
          </w:p>
        </w:tc>
        <w:tc>
          <w:tcPr>
            <w:tcW w:w="3005" w:type="dxa"/>
            <w:vAlign w:val="bottom"/>
          </w:tcPr>
          <w:p w:rsidR="00577AB5" w:rsidRDefault="00577AB5">
            <w:pPr>
              <w:pStyle w:val="ConsPlusNormal"/>
            </w:pPr>
            <w:r>
              <w:t>пос. Энергетик, д. 8</w:t>
            </w:r>
          </w:p>
        </w:tc>
        <w:tc>
          <w:tcPr>
            <w:tcW w:w="1587" w:type="dxa"/>
          </w:tcPr>
          <w:p w:rsidR="00577AB5" w:rsidRDefault="00577AB5">
            <w:pPr>
              <w:pStyle w:val="ConsPlusNormal"/>
              <w:jc w:val="center"/>
            </w:pPr>
            <w:r>
              <w:t>3546,70</w:t>
            </w:r>
          </w:p>
        </w:tc>
        <w:tc>
          <w:tcPr>
            <w:tcW w:w="2551" w:type="dxa"/>
          </w:tcPr>
          <w:p w:rsidR="00577AB5" w:rsidRDefault="00577AB5">
            <w:pPr>
              <w:pStyle w:val="ConsPlusNormal"/>
              <w:jc w:val="center"/>
            </w:pPr>
            <w:r>
              <w:t>200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177147,64</w:t>
            </w:r>
          </w:p>
        </w:tc>
      </w:tr>
      <w:tr w:rsidR="00577AB5">
        <w:tc>
          <w:tcPr>
            <w:tcW w:w="794" w:type="dxa"/>
          </w:tcPr>
          <w:p w:rsidR="00577AB5" w:rsidRDefault="00577AB5">
            <w:pPr>
              <w:pStyle w:val="ConsPlusNormal"/>
              <w:jc w:val="center"/>
            </w:pPr>
            <w:r>
              <w:t>720.</w:t>
            </w:r>
          </w:p>
        </w:tc>
        <w:tc>
          <w:tcPr>
            <w:tcW w:w="3005" w:type="dxa"/>
            <w:vAlign w:val="bottom"/>
          </w:tcPr>
          <w:p w:rsidR="00577AB5" w:rsidRDefault="00577AB5">
            <w:pPr>
              <w:pStyle w:val="ConsPlusNormal"/>
            </w:pPr>
            <w:r>
              <w:t>пос. Энергетик, д. 81</w:t>
            </w:r>
          </w:p>
        </w:tc>
        <w:tc>
          <w:tcPr>
            <w:tcW w:w="1587" w:type="dxa"/>
          </w:tcPr>
          <w:p w:rsidR="00577AB5" w:rsidRDefault="00577AB5">
            <w:pPr>
              <w:pStyle w:val="ConsPlusNormal"/>
              <w:jc w:val="center"/>
            </w:pPr>
            <w:r>
              <w:t>468,70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84329,05</w:t>
            </w:r>
          </w:p>
        </w:tc>
      </w:tr>
      <w:tr w:rsidR="00577AB5">
        <w:tc>
          <w:tcPr>
            <w:tcW w:w="794" w:type="dxa"/>
          </w:tcPr>
          <w:p w:rsidR="00577AB5" w:rsidRDefault="00577AB5">
            <w:pPr>
              <w:pStyle w:val="ConsPlusNormal"/>
              <w:jc w:val="center"/>
            </w:pPr>
            <w:r>
              <w:t>721.</w:t>
            </w:r>
          </w:p>
        </w:tc>
        <w:tc>
          <w:tcPr>
            <w:tcW w:w="3005" w:type="dxa"/>
            <w:vAlign w:val="bottom"/>
          </w:tcPr>
          <w:p w:rsidR="00577AB5" w:rsidRDefault="00577AB5">
            <w:pPr>
              <w:pStyle w:val="ConsPlusNormal"/>
            </w:pPr>
            <w:r>
              <w:t>пос. Энергетик, д. 9</w:t>
            </w:r>
          </w:p>
        </w:tc>
        <w:tc>
          <w:tcPr>
            <w:tcW w:w="1587" w:type="dxa"/>
          </w:tcPr>
          <w:p w:rsidR="00577AB5" w:rsidRDefault="00577AB5">
            <w:pPr>
              <w:pStyle w:val="ConsPlusNormal"/>
              <w:jc w:val="center"/>
            </w:pPr>
            <w:r>
              <w:t>3449,30</w:t>
            </w:r>
          </w:p>
        </w:tc>
        <w:tc>
          <w:tcPr>
            <w:tcW w:w="2551" w:type="dxa"/>
          </w:tcPr>
          <w:p w:rsidR="00577AB5" w:rsidRDefault="00577AB5">
            <w:pPr>
              <w:pStyle w:val="ConsPlusNormal"/>
              <w:jc w:val="center"/>
            </w:pPr>
            <w:r>
              <w:t>348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125828,55</w:t>
            </w:r>
          </w:p>
        </w:tc>
      </w:tr>
      <w:tr w:rsidR="00577AB5">
        <w:tc>
          <w:tcPr>
            <w:tcW w:w="13606" w:type="dxa"/>
            <w:gridSpan w:val="7"/>
          </w:tcPr>
          <w:p w:rsidR="00577AB5" w:rsidRDefault="00577AB5">
            <w:pPr>
              <w:pStyle w:val="ConsPlusNormal"/>
              <w:jc w:val="center"/>
              <w:outlineLvl w:val="3"/>
            </w:pPr>
            <w:r>
              <w:t>23. Муниципальное образование Новосергиевский район</w:t>
            </w:r>
          </w:p>
        </w:tc>
      </w:tr>
      <w:tr w:rsidR="00577AB5">
        <w:tc>
          <w:tcPr>
            <w:tcW w:w="3799" w:type="dxa"/>
            <w:gridSpan w:val="2"/>
          </w:tcPr>
          <w:p w:rsidR="00577AB5" w:rsidRDefault="00577AB5">
            <w:pPr>
              <w:pStyle w:val="ConsPlusNormal"/>
            </w:pPr>
            <w:r>
              <w:t>Итого по муниципальному образованию Новосергиевский район</w:t>
            </w:r>
          </w:p>
        </w:tc>
        <w:tc>
          <w:tcPr>
            <w:tcW w:w="1587" w:type="dxa"/>
          </w:tcPr>
          <w:p w:rsidR="00577AB5" w:rsidRDefault="00577AB5">
            <w:pPr>
              <w:pStyle w:val="ConsPlusNormal"/>
              <w:jc w:val="center"/>
            </w:pPr>
            <w:r>
              <w:t>11655,30</w:t>
            </w:r>
          </w:p>
        </w:tc>
        <w:tc>
          <w:tcPr>
            <w:tcW w:w="2551" w:type="dxa"/>
          </w:tcPr>
          <w:p w:rsidR="00577AB5" w:rsidRDefault="00577AB5">
            <w:pPr>
              <w:pStyle w:val="ConsPlusNormal"/>
              <w:jc w:val="center"/>
            </w:pPr>
            <w:r>
              <w:t>403</w:t>
            </w:r>
          </w:p>
        </w:tc>
        <w:tc>
          <w:tcPr>
            <w:tcW w:w="1984" w:type="dxa"/>
          </w:tcPr>
          <w:p w:rsidR="00577AB5" w:rsidRDefault="00577AB5">
            <w:pPr>
              <w:pStyle w:val="ConsPlusNormal"/>
              <w:jc w:val="center"/>
            </w:pPr>
            <w:r>
              <w:t>17</w:t>
            </w:r>
          </w:p>
        </w:tc>
        <w:tc>
          <w:tcPr>
            <w:tcW w:w="1701" w:type="dxa"/>
          </w:tcPr>
          <w:p w:rsidR="00577AB5" w:rsidRDefault="00577AB5">
            <w:pPr>
              <w:pStyle w:val="ConsPlusNormal"/>
              <w:jc w:val="center"/>
            </w:pPr>
            <w:r>
              <w:t>15</w:t>
            </w:r>
          </w:p>
        </w:tc>
        <w:tc>
          <w:tcPr>
            <w:tcW w:w="1984" w:type="dxa"/>
          </w:tcPr>
          <w:p w:rsidR="00577AB5" w:rsidRDefault="00577AB5">
            <w:pPr>
              <w:pStyle w:val="ConsPlusNormal"/>
              <w:jc w:val="center"/>
            </w:pPr>
            <w:r>
              <w:t>1011046,39</w:t>
            </w:r>
          </w:p>
        </w:tc>
      </w:tr>
      <w:tr w:rsidR="00577AB5">
        <w:tc>
          <w:tcPr>
            <w:tcW w:w="794" w:type="dxa"/>
          </w:tcPr>
          <w:p w:rsidR="00577AB5" w:rsidRDefault="00577AB5">
            <w:pPr>
              <w:pStyle w:val="ConsPlusNormal"/>
              <w:jc w:val="center"/>
            </w:pPr>
            <w:r>
              <w:t>722.</w:t>
            </w:r>
          </w:p>
        </w:tc>
        <w:tc>
          <w:tcPr>
            <w:tcW w:w="3005" w:type="dxa"/>
          </w:tcPr>
          <w:p w:rsidR="00577AB5" w:rsidRDefault="00577AB5">
            <w:pPr>
              <w:pStyle w:val="ConsPlusNormal"/>
            </w:pPr>
            <w:r>
              <w:t>пос. Новосергиевка, ул. Королева, д. 12</w:t>
            </w:r>
          </w:p>
        </w:tc>
        <w:tc>
          <w:tcPr>
            <w:tcW w:w="1587" w:type="dxa"/>
          </w:tcPr>
          <w:p w:rsidR="00577AB5" w:rsidRDefault="00577AB5">
            <w:pPr>
              <w:pStyle w:val="ConsPlusNormal"/>
              <w:jc w:val="center"/>
            </w:pPr>
            <w:r>
              <w:t>709,60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39902,72</w:t>
            </w:r>
          </w:p>
        </w:tc>
      </w:tr>
      <w:tr w:rsidR="00577AB5">
        <w:tc>
          <w:tcPr>
            <w:tcW w:w="794" w:type="dxa"/>
          </w:tcPr>
          <w:p w:rsidR="00577AB5" w:rsidRDefault="00577AB5">
            <w:pPr>
              <w:pStyle w:val="ConsPlusNormal"/>
              <w:jc w:val="center"/>
            </w:pPr>
            <w:r>
              <w:lastRenderedPageBreak/>
              <w:t>723.</w:t>
            </w:r>
          </w:p>
        </w:tc>
        <w:tc>
          <w:tcPr>
            <w:tcW w:w="3005" w:type="dxa"/>
          </w:tcPr>
          <w:p w:rsidR="00577AB5" w:rsidRDefault="00577AB5">
            <w:pPr>
              <w:pStyle w:val="ConsPlusNormal"/>
            </w:pPr>
            <w:r>
              <w:t>пос. Новосергиевка, ул. Королева, д. 4</w:t>
            </w:r>
          </w:p>
        </w:tc>
        <w:tc>
          <w:tcPr>
            <w:tcW w:w="1587" w:type="dxa"/>
          </w:tcPr>
          <w:p w:rsidR="00577AB5" w:rsidRDefault="00577AB5">
            <w:pPr>
              <w:pStyle w:val="ConsPlusNormal"/>
              <w:jc w:val="center"/>
            </w:pPr>
            <w:r>
              <w:t>1106,30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45500,90</w:t>
            </w:r>
          </w:p>
        </w:tc>
      </w:tr>
      <w:tr w:rsidR="00577AB5">
        <w:tc>
          <w:tcPr>
            <w:tcW w:w="794" w:type="dxa"/>
          </w:tcPr>
          <w:p w:rsidR="00577AB5" w:rsidRDefault="00577AB5">
            <w:pPr>
              <w:pStyle w:val="ConsPlusNormal"/>
              <w:jc w:val="center"/>
            </w:pPr>
            <w:r>
              <w:t>724.</w:t>
            </w:r>
          </w:p>
        </w:tc>
        <w:tc>
          <w:tcPr>
            <w:tcW w:w="3005" w:type="dxa"/>
          </w:tcPr>
          <w:p w:rsidR="00577AB5" w:rsidRDefault="00577AB5">
            <w:pPr>
              <w:pStyle w:val="ConsPlusNormal"/>
            </w:pPr>
            <w:r>
              <w:t>пос. Новосергиевка, ул. Культурная, д. 3</w:t>
            </w:r>
          </w:p>
        </w:tc>
        <w:tc>
          <w:tcPr>
            <w:tcW w:w="1587" w:type="dxa"/>
          </w:tcPr>
          <w:p w:rsidR="00577AB5" w:rsidRDefault="00577AB5">
            <w:pPr>
              <w:pStyle w:val="ConsPlusNormal"/>
              <w:jc w:val="center"/>
            </w:pPr>
            <w:r>
              <w:t>1178,40</w:t>
            </w:r>
          </w:p>
        </w:tc>
        <w:tc>
          <w:tcPr>
            <w:tcW w:w="2551" w:type="dxa"/>
          </w:tcPr>
          <w:p w:rsidR="00577AB5" w:rsidRDefault="00577AB5">
            <w:pPr>
              <w:pStyle w:val="ConsPlusNormal"/>
              <w:jc w:val="center"/>
            </w:pPr>
            <w:r>
              <w:t>39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13430,22</w:t>
            </w:r>
          </w:p>
        </w:tc>
      </w:tr>
      <w:tr w:rsidR="00577AB5">
        <w:tc>
          <w:tcPr>
            <w:tcW w:w="794" w:type="dxa"/>
          </w:tcPr>
          <w:p w:rsidR="00577AB5" w:rsidRDefault="00577AB5">
            <w:pPr>
              <w:pStyle w:val="ConsPlusNormal"/>
              <w:jc w:val="center"/>
            </w:pPr>
            <w:r>
              <w:t>725.</w:t>
            </w:r>
          </w:p>
        </w:tc>
        <w:tc>
          <w:tcPr>
            <w:tcW w:w="3005" w:type="dxa"/>
          </w:tcPr>
          <w:p w:rsidR="00577AB5" w:rsidRDefault="00577AB5">
            <w:pPr>
              <w:pStyle w:val="ConsPlusNormal"/>
            </w:pPr>
            <w:r>
              <w:t>пос. Новосергиевка, ул. Ломоносова, д. 33</w:t>
            </w:r>
          </w:p>
        </w:tc>
        <w:tc>
          <w:tcPr>
            <w:tcW w:w="1587" w:type="dxa"/>
          </w:tcPr>
          <w:p w:rsidR="00577AB5" w:rsidRDefault="00577AB5">
            <w:pPr>
              <w:pStyle w:val="ConsPlusNormal"/>
              <w:jc w:val="center"/>
            </w:pPr>
            <w:r>
              <w:t>967,90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59582,46</w:t>
            </w:r>
          </w:p>
        </w:tc>
      </w:tr>
      <w:tr w:rsidR="00577AB5">
        <w:tc>
          <w:tcPr>
            <w:tcW w:w="794" w:type="dxa"/>
          </w:tcPr>
          <w:p w:rsidR="00577AB5" w:rsidRDefault="00577AB5">
            <w:pPr>
              <w:pStyle w:val="ConsPlusNormal"/>
              <w:jc w:val="center"/>
            </w:pPr>
            <w:r>
              <w:t>726.</w:t>
            </w:r>
          </w:p>
        </w:tc>
        <w:tc>
          <w:tcPr>
            <w:tcW w:w="3005" w:type="dxa"/>
          </w:tcPr>
          <w:p w:rsidR="00577AB5" w:rsidRDefault="00577AB5">
            <w:pPr>
              <w:pStyle w:val="ConsPlusNormal"/>
            </w:pPr>
            <w:r>
              <w:t>пос. Новосергиевка, ул. Ломоносова, д. 33б</w:t>
            </w:r>
          </w:p>
        </w:tc>
        <w:tc>
          <w:tcPr>
            <w:tcW w:w="1587" w:type="dxa"/>
          </w:tcPr>
          <w:p w:rsidR="00577AB5" w:rsidRDefault="00577AB5">
            <w:pPr>
              <w:pStyle w:val="ConsPlusNormal"/>
              <w:jc w:val="center"/>
            </w:pPr>
            <w:r>
              <w:t>648,00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102073,88</w:t>
            </w:r>
          </w:p>
        </w:tc>
      </w:tr>
      <w:tr w:rsidR="00577AB5">
        <w:tc>
          <w:tcPr>
            <w:tcW w:w="794" w:type="dxa"/>
          </w:tcPr>
          <w:p w:rsidR="00577AB5" w:rsidRDefault="00577AB5">
            <w:pPr>
              <w:pStyle w:val="ConsPlusNormal"/>
              <w:jc w:val="center"/>
            </w:pPr>
            <w:r>
              <w:t>727.</w:t>
            </w:r>
          </w:p>
        </w:tc>
        <w:tc>
          <w:tcPr>
            <w:tcW w:w="3005" w:type="dxa"/>
          </w:tcPr>
          <w:p w:rsidR="00577AB5" w:rsidRDefault="00577AB5">
            <w:pPr>
              <w:pStyle w:val="ConsPlusNormal"/>
            </w:pPr>
            <w:r>
              <w:t>пос. Среднеуранский, ул. Пролетарская, д. 16</w:t>
            </w:r>
          </w:p>
        </w:tc>
        <w:tc>
          <w:tcPr>
            <w:tcW w:w="1587" w:type="dxa"/>
          </w:tcPr>
          <w:p w:rsidR="00577AB5" w:rsidRDefault="00577AB5">
            <w:pPr>
              <w:pStyle w:val="ConsPlusNormal"/>
              <w:jc w:val="center"/>
            </w:pPr>
            <w:r>
              <w:t>480,00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40743,07</w:t>
            </w:r>
          </w:p>
        </w:tc>
      </w:tr>
      <w:tr w:rsidR="00577AB5">
        <w:tc>
          <w:tcPr>
            <w:tcW w:w="794" w:type="dxa"/>
          </w:tcPr>
          <w:p w:rsidR="00577AB5" w:rsidRDefault="00577AB5">
            <w:pPr>
              <w:pStyle w:val="ConsPlusNormal"/>
              <w:jc w:val="center"/>
            </w:pPr>
            <w:r>
              <w:t>728.</w:t>
            </w:r>
          </w:p>
        </w:tc>
        <w:tc>
          <w:tcPr>
            <w:tcW w:w="3005" w:type="dxa"/>
          </w:tcPr>
          <w:p w:rsidR="00577AB5" w:rsidRDefault="00577AB5">
            <w:pPr>
              <w:pStyle w:val="ConsPlusNormal"/>
            </w:pPr>
            <w:r>
              <w:t>пос. Среднеуранский, ул. Школьная, д. 3</w:t>
            </w:r>
          </w:p>
        </w:tc>
        <w:tc>
          <w:tcPr>
            <w:tcW w:w="1587" w:type="dxa"/>
          </w:tcPr>
          <w:p w:rsidR="00577AB5" w:rsidRDefault="00577AB5">
            <w:pPr>
              <w:pStyle w:val="ConsPlusNormal"/>
              <w:jc w:val="center"/>
            </w:pPr>
            <w:r>
              <w:t>719,80</w:t>
            </w:r>
          </w:p>
        </w:tc>
        <w:tc>
          <w:tcPr>
            <w:tcW w:w="2551" w:type="dxa"/>
          </w:tcPr>
          <w:p w:rsidR="00577AB5" w:rsidRDefault="00577AB5">
            <w:pPr>
              <w:pStyle w:val="ConsPlusNormal"/>
              <w:jc w:val="center"/>
            </w:pPr>
            <w:r>
              <w:t>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56507,42</w:t>
            </w:r>
          </w:p>
        </w:tc>
      </w:tr>
      <w:tr w:rsidR="00577AB5">
        <w:tc>
          <w:tcPr>
            <w:tcW w:w="794" w:type="dxa"/>
          </w:tcPr>
          <w:p w:rsidR="00577AB5" w:rsidRDefault="00577AB5">
            <w:pPr>
              <w:pStyle w:val="ConsPlusNormal"/>
              <w:jc w:val="center"/>
            </w:pPr>
            <w:r>
              <w:t>729.</w:t>
            </w:r>
          </w:p>
        </w:tc>
        <w:tc>
          <w:tcPr>
            <w:tcW w:w="3005" w:type="dxa"/>
          </w:tcPr>
          <w:p w:rsidR="00577AB5" w:rsidRDefault="00577AB5">
            <w:pPr>
              <w:pStyle w:val="ConsPlusNormal"/>
            </w:pPr>
            <w:r>
              <w:t>пос. Среднеуранский, ул. Школьная, д. 4</w:t>
            </w:r>
          </w:p>
        </w:tc>
        <w:tc>
          <w:tcPr>
            <w:tcW w:w="1587" w:type="dxa"/>
          </w:tcPr>
          <w:p w:rsidR="00577AB5" w:rsidRDefault="00577AB5">
            <w:pPr>
              <w:pStyle w:val="ConsPlusNormal"/>
              <w:jc w:val="center"/>
            </w:pPr>
            <w:r>
              <w:t>785,00</w:t>
            </w:r>
          </w:p>
        </w:tc>
        <w:tc>
          <w:tcPr>
            <w:tcW w:w="2551" w:type="dxa"/>
          </w:tcPr>
          <w:p w:rsidR="00577AB5" w:rsidRDefault="00577AB5">
            <w:pPr>
              <w:pStyle w:val="ConsPlusNormal"/>
              <w:jc w:val="center"/>
            </w:pPr>
            <w:r>
              <w:t>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78055,96</w:t>
            </w:r>
          </w:p>
        </w:tc>
      </w:tr>
      <w:tr w:rsidR="00577AB5">
        <w:tc>
          <w:tcPr>
            <w:tcW w:w="794" w:type="dxa"/>
          </w:tcPr>
          <w:p w:rsidR="00577AB5" w:rsidRDefault="00577AB5">
            <w:pPr>
              <w:pStyle w:val="ConsPlusNormal"/>
              <w:jc w:val="center"/>
            </w:pPr>
            <w:r>
              <w:t>730.</w:t>
            </w:r>
          </w:p>
        </w:tc>
        <w:tc>
          <w:tcPr>
            <w:tcW w:w="3005" w:type="dxa"/>
          </w:tcPr>
          <w:p w:rsidR="00577AB5" w:rsidRDefault="00577AB5">
            <w:pPr>
              <w:pStyle w:val="ConsPlusNormal"/>
            </w:pPr>
            <w:r>
              <w:t>пос. Ясногорский, ул. Шканова, д. 1</w:t>
            </w:r>
          </w:p>
        </w:tc>
        <w:tc>
          <w:tcPr>
            <w:tcW w:w="1587" w:type="dxa"/>
          </w:tcPr>
          <w:p w:rsidR="00577AB5" w:rsidRDefault="00577AB5">
            <w:pPr>
              <w:pStyle w:val="ConsPlusNormal"/>
              <w:jc w:val="center"/>
            </w:pPr>
            <w:r>
              <w:t>756,00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57840,02</w:t>
            </w:r>
          </w:p>
        </w:tc>
      </w:tr>
      <w:tr w:rsidR="00577AB5">
        <w:tc>
          <w:tcPr>
            <w:tcW w:w="794" w:type="dxa"/>
          </w:tcPr>
          <w:p w:rsidR="00577AB5" w:rsidRDefault="00577AB5">
            <w:pPr>
              <w:pStyle w:val="ConsPlusNormal"/>
              <w:jc w:val="center"/>
            </w:pPr>
            <w:r>
              <w:t>731.</w:t>
            </w:r>
          </w:p>
        </w:tc>
        <w:tc>
          <w:tcPr>
            <w:tcW w:w="3005" w:type="dxa"/>
          </w:tcPr>
          <w:p w:rsidR="00577AB5" w:rsidRDefault="00577AB5">
            <w:pPr>
              <w:pStyle w:val="ConsPlusNormal"/>
            </w:pPr>
            <w:r>
              <w:t>пос. Ясногорский, ул. Шканова, д. 3</w:t>
            </w:r>
          </w:p>
        </w:tc>
        <w:tc>
          <w:tcPr>
            <w:tcW w:w="1587" w:type="dxa"/>
          </w:tcPr>
          <w:p w:rsidR="00577AB5" w:rsidRDefault="00577AB5">
            <w:pPr>
              <w:pStyle w:val="ConsPlusNormal"/>
              <w:jc w:val="center"/>
            </w:pPr>
            <w:r>
              <w:t>756,00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57840,02</w:t>
            </w:r>
          </w:p>
        </w:tc>
      </w:tr>
      <w:tr w:rsidR="00577AB5">
        <w:tc>
          <w:tcPr>
            <w:tcW w:w="794" w:type="dxa"/>
          </w:tcPr>
          <w:p w:rsidR="00577AB5" w:rsidRDefault="00577AB5">
            <w:pPr>
              <w:pStyle w:val="ConsPlusNormal"/>
              <w:jc w:val="center"/>
            </w:pPr>
            <w:r>
              <w:t>732.</w:t>
            </w:r>
          </w:p>
        </w:tc>
        <w:tc>
          <w:tcPr>
            <w:tcW w:w="3005" w:type="dxa"/>
          </w:tcPr>
          <w:p w:rsidR="00577AB5" w:rsidRDefault="00577AB5">
            <w:pPr>
              <w:pStyle w:val="ConsPlusNormal"/>
            </w:pPr>
            <w:r>
              <w:t>пос. Ясногорский, ул. Шканова, д. 5</w:t>
            </w:r>
          </w:p>
        </w:tc>
        <w:tc>
          <w:tcPr>
            <w:tcW w:w="1587" w:type="dxa"/>
          </w:tcPr>
          <w:p w:rsidR="00577AB5" w:rsidRDefault="00577AB5">
            <w:pPr>
              <w:pStyle w:val="ConsPlusNormal"/>
              <w:jc w:val="center"/>
            </w:pPr>
            <w:r>
              <w:t>758,00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140419,63</w:t>
            </w:r>
          </w:p>
        </w:tc>
      </w:tr>
      <w:tr w:rsidR="00577AB5">
        <w:tc>
          <w:tcPr>
            <w:tcW w:w="794" w:type="dxa"/>
          </w:tcPr>
          <w:p w:rsidR="00577AB5" w:rsidRDefault="00577AB5">
            <w:pPr>
              <w:pStyle w:val="ConsPlusNormal"/>
              <w:jc w:val="center"/>
            </w:pPr>
            <w:r>
              <w:t>733.</w:t>
            </w:r>
          </w:p>
        </w:tc>
        <w:tc>
          <w:tcPr>
            <w:tcW w:w="3005" w:type="dxa"/>
          </w:tcPr>
          <w:p w:rsidR="00577AB5" w:rsidRDefault="00577AB5">
            <w:pPr>
              <w:pStyle w:val="ConsPlusNormal"/>
            </w:pPr>
            <w:r>
              <w:t>с. Платовка, ул. Комсомольская, д. 3</w:t>
            </w:r>
          </w:p>
        </w:tc>
        <w:tc>
          <w:tcPr>
            <w:tcW w:w="1587" w:type="dxa"/>
          </w:tcPr>
          <w:p w:rsidR="00577AB5" w:rsidRDefault="00577AB5">
            <w:pPr>
              <w:pStyle w:val="ConsPlusNormal"/>
              <w:jc w:val="center"/>
            </w:pPr>
            <w:r>
              <w:t>726,40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98162,99</w:t>
            </w:r>
          </w:p>
        </w:tc>
      </w:tr>
      <w:tr w:rsidR="00577AB5">
        <w:tc>
          <w:tcPr>
            <w:tcW w:w="794" w:type="dxa"/>
          </w:tcPr>
          <w:p w:rsidR="00577AB5" w:rsidRDefault="00577AB5">
            <w:pPr>
              <w:pStyle w:val="ConsPlusNormal"/>
              <w:jc w:val="center"/>
            </w:pPr>
            <w:r>
              <w:t>734.</w:t>
            </w:r>
          </w:p>
        </w:tc>
        <w:tc>
          <w:tcPr>
            <w:tcW w:w="3005" w:type="dxa"/>
          </w:tcPr>
          <w:p w:rsidR="00577AB5" w:rsidRDefault="00577AB5">
            <w:pPr>
              <w:pStyle w:val="ConsPlusNormal"/>
            </w:pPr>
            <w:r>
              <w:t>с. Покровка, ул. Заводская, д. 2</w:t>
            </w:r>
          </w:p>
        </w:tc>
        <w:tc>
          <w:tcPr>
            <w:tcW w:w="1587" w:type="dxa"/>
          </w:tcPr>
          <w:p w:rsidR="00577AB5" w:rsidRDefault="00577AB5">
            <w:pPr>
              <w:pStyle w:val="ConsPlusNormal"/>
              <w:jc w:val="center"/>
            </w:pPr>
            <w:r>
              <w:t>648,50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66256,93</w:t>
            </w:r>
          </w:p>
        </w:tc>
      </w:tr>
      <w:tr w:rsidR="00577AB5">
        <w:tc>
          <w:tcPr>
            <w:tcW w:w="794" w:type="dxa"/>
          </w:tcPr>
          <w:p w:rsidR="00577AB5" w:rsidRDefault="00577AB5">
            <w:pPr>
              <w:pStyle w:val="ConsPlusNormal"/>
              <w:jc w:val="center"/>
            </w:pPr>
            <w:r>
              <w:lastRenderedPageBreak/>
              <w:t>735.</w:t>
            </w:r>
          </w:p>
        </w:tc>
        <w:tc>
          <w:tcPr>
            <w:tcW w:w="3005" w:type="dxa"/>
          </w:tcPr>
          <w:p w:rsidR="00577AB5" w:rsidRDefault="00577AB5">
            <w:pPr>
              <w:pStyle w:val="ConsPlusNormal"/>
            </w:pPr>
            <w:r>
              <w:t>с. Покровка, ул. Светлая, д. 1</w:t>
            </w:r>
          </w:p>
        </w:tc>
        <w:tc>
          <w:tcPr>
            <w:tcW w:w="1587" w:type="dxa"/>
          </w:tcPr>
          <w:p w:rsidR="00577AB5" w:rsidRDefault="00577AB5">
            <w:pPr>
              <w:pStyle w:val="ConsPlusNormal"/>
              <w:jc w:val="center"/>
            </w:pPr>
            <w:r>
              <w:t>1049,40</w:t>
            </w:r>
          </w:p>
        </w:tc>
        <w:tc>
          <w:tcPr>
            <w:tcW w:w="2551" w:type="dxa"/>
          </w:tcPr>
          <w:p w:rsidR="00577AB5" w:rsidRDefault="00577AB5">
            <w:pPr>
              <w:pStyle w:val="ConsPlusNormal"/>
              <w:jc w:val="center"/>
            </w:pPr>
            <w:r>
              <w:t>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85636,88</w:t>
            </w:r>
          </w:p>
        </w:tc>
      </w:tr>
      <w:tr w:rsidR="00577AB5">
        <w:tc>
          <w:tcPr>
            <w:tcW w:w="794" w:type="dxa"/>
          </w:tcPr>
          <w:p w:rsidR="00577AB5" w:rsidRDefault="00577AB5">
            <w:pPr>
              <w:pStyle w:val="ConsPlusNormal"/>
              <w:jc w:val="center"/>
            </w:pPr>
            <w:r>
              <w:t>736.</w:t>
            </w:r>
          </w:p>
        </w:tc>
        <w:tc>
          <w:tcPr>
            <w:tcW w:w="3005" w:type="dxa"/>
          </w:tcPr>
          <w:p w:rsidR="00577AB5" w:rsidRDefault="00577AB5">
            <w:pPr>
              <w:pStyle w:val="ConsPlusNormal"/>
            </w:pPr>
            <w:r>
              <w:t>с. Хуторка, ул. Молодежная, д. 8</w:t>
            </w:r>
          </w:p>
        </w:tc>
        <w:tc>
          <w:tcPr>
            <w:tcW w:w="1587" w:type="dxa"/>
          </w:tcPr>
          <w:p w:rsidR="00577AB5" w:rsidRDefault="00577AB5">
            <w:pPr>
              <w:pStyle w:val="ConsPlusNormal"/>
              <w:jc w:val="center"/>
            </w:pPr>
            <w:r>
              <w:t>366,00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69093,29</w:t>
            </w:r>
          </w:p>
        </w:tc>
      </w:tr>
      <w:tr w:rsidR="00577AB5">
        <w:tc>
          <w:tcPr>
            <w:tcW w:w="13606" w:type="dxa"/>
            <w:gridSpan w:val="7"/>
          </w:tcPr>
          <w:p w:rsidR="00577AB5" w:rsidRDefault="00577AB5">
            <w:pPr>
              <w:pStyle w:val="ConsPlusNormal"/>
              <w:jc w:val="center"/>
              <w:outlineLvl w:val="3"/>
            </w:pPr>
            <w:r>
              <w:t>24. Муниципальное образование Октябрьский район</w:t>
            </w:r>
          </w:p>
        </w:tc>
      </w:tr>
      <w:tr w:rsidR="00577AB5">
        <w:tc>
          <w:tcPr>
            <w:tcW w:w="3799" w:type="dxa"/>
            <w:gridSpan w:val="2"/>
          </w:tcPr>
          <w:p w:rsidR="00577AB5" w:rsidRDefault="00577AB5">
            <w:pPr>
              <w:pStyle w:val="ConsPlusNormal"/>
            </w:pPr>
            <w:r>
              <w:t>Итого по муниципальному образованию Октябрьский район</w:t>
            </w:r>
          </w:p>
        </w:tc>
        <w:tc>
          <w:tcPr>
            <w:tcW w:w="1587" w:type="dxa"/>
          </w:tcPr>
          <w:p w:rsidR="00577AB5" w:rsidRDefault="00577AB5">
            <w:pPr>
              <w:pStyle w:val="ConsPlusNormal"/>
              <w:jc w:val="center"/>
            </w:pPr>
            <w:r>
              <w:t>4010,90</w:t>
            </w:r>
          </w:p>
        </w:tc>
        <w:tc>
          <w:tcPr>
            <w:tcW w:w="2551" w:type="dxa"/>
          </w:tcPr>
          <w:p w:rsidR="00577AB5" w:rsidRDefault="00577AB5">
            <w:pPr>
              <w:pStyle w:val="ConsPlusNormal"/>
              <w:jc w:val="center"/>
            </w:pPr>
            <w:r>
              <w:t>226</w:t>
            </w:r>
          </w:p>
        </w:tc>
        <w:tc>
          <w:tcPr>
            <w:tcW w:w="1984" w:type="dxa"/>
          </w:tcPr>
          <w:p w:rsidR="00577AB5" w:rsidRDefault="00577AB5">
            <w:pPr>
              <w:pStyle w:val="ConsPlusNormal"/>
              <w:jc w:val="center"/>
            </w:pPr>
            <w:r>
              <w:t>5</w:t>
            </w:r>
          </w:p>
        </w:tc>
        <w:tc>
          <w:tcPr>
            <w:tcW w:w="1701" w:type="dxa"/>
          </w:tcPr>
          <w:p w:rsidR="00577AB5" w:rsidRDefault="00577AB5">
            <w:pPr>
              <w:pStyle w:val="ConsPlusNormal"/>
              <w:jc w:val="center"/>
            </w:pPr>
            <w:r>
              <w:t>5</w:t>
            </w:r>
          </w:p>
        </w:tc>
        <w:tc>
          <w:tcPr>
            <w:tcW w:w="1984" w:type="dxa"/>
          </w:tcPr>
          <w:p w:rsidR="00577AB5" w:rsidRDefault="00577AB5">
            <w:pPr>
              <w:pStyle w:val="ConsPlusNormal"/>
              <w:jc w:val="center"/>
            </w:pPr>
            <w:r>
              <w:t>378617,13</w:t>
            </w:r>
          </w:p>
        </w:tc>
      </w:tr>
      <w:tr w:rsidR="00577AB5">
        <w:tc>
          <w:tcPr>
            <w:tcW w:w="794" w:type="dxa"/>
          </w:tcPr>
          <w:p w:rsidR="00577AB5" w:rsidRDefault="00577AB5">
            <w:pPr>
              <w:pStyle w:val="ConsPlusNormal"/>
              <w:jc w:val="center"/>
            </w:pPr>
            <w:r>
              <w:t>737.</w:t>
            </w:r>
          </w:p>
        </w:tc>
        <w:tc>
          <w:tcPr>
            <w:tcW w:w="3005" w:type="dxa"/>
          </w:tcPr>
          <w:p w:rsidR="00577AB5" w:rsidRDefault="00577AB5">
            <w:pPr>
              <w:pStyle w:val="ConsPlusNormal"/>
            </w:pPr>
            <w:r>
              <w:t>с. Октябрьское, ул. 60 лет Октября, д. 18</w:t>
            </w:r>
          </w:p>
        </w:tc>
        <w:tc>
          <w:tcPr>
            <w:tcW w:w="1587" w:type="dxa"/>
          </w:tcPr>
          <w:p w:rsidR="00577AB5" w:rsidRDefault="00577AB5">
            <w:pPr>
              <w:pStyle w:val="ConsPlusNormal"/>
              <w:jc w:val="center"/>
            </w:pPr>
            <w:r>
              <w:t>570,00</w:t>
            </w:r>
          </w:p>
        </w:tc>
        <w:tc>
          <w:tcPr>
            <w:tcW w:w="2551" w:type="dxa"/>
          </w:tcPr>
          <w:p w:rsidR="00577AB5" w:rsidRDefault="00577AB5">
            <w:pPr>
              <w:pStyle w:val="ConsPlusNormal"/>
              <w:jc w:val="center"/>
            </w:pPr>
            <w:r>
              <w:t>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56365,99</w:t>
            </w:r>
          </w:p>
        </w:tc>
      </w:tr>
      <w:tr w:rsidR="00577AB5">
        <w:tc>
          <w:tcPr>
            <w:tcW w:w="794" w:type="dxa"/>
          </w:tcPr>
          <w:p w:rsidR="00577AB5" w:rsidRDefault="00577AB5">
            <w:pPr>
              <w:pStyle w:val="ConsPlusNormal"/>
              <w:jc w:val="center"/>
            </w:pPr>
            <w:r>
              <w:t>738.</w:t>
            </w:r>
          </w:p>
        </w:tc>
        <w:tc>
          <w:tcPr>
            <w:tcW w:w="3005" w:type="dxa"/>
          </w:tcPr>
          <w:p w:rsidR="00577AB5" w:rsidRDefault="00577AB5">
            <w:pPr>
              <w:pStyle w:val="ConsPlusNormal"/>
            </w:pPr>
            <w:r>
              <w:t>с. Октябрьское, ул. Железнодорожная, д. 1</w:t>
            </w:r>
          </w:p>
        </w:tc>
        <w:tc>
          <w:tcPr>
            <w:tcW w:w="1587" w:type="dxa"/>
          </w:tcPr>
          <w:p w:rsidR="00577AB5" w:rsidRDefault="00577AB5">
            <w:pPr>
              <w:pStyle w:val="ConsPlusNormal"/>
              <w:jc w:val="center"/>
            </w:pPr>
            <w:r>
              <w:t>845,80</w:t>
            </w:r>
          </w:p>
        </w:tc>
        <w:tc>
          <w:tcPr>
            <w:tcW w:w="2551" w:type="dxa"/>
          </w:tcPr>
          <w:p w:rsidR="00577AB5" w:rsidRDefault="00577AB5">
            <w:pPr>
              <w:pStyle w:val="ConsPlusNormal"/>
              <w:jc w:val="center"/>
            </w:pPr>
            <w:r>
              <w:t>57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90064,92</w:t>
            </w:r>
          </w:p>
        </w:tc>
      </w:tr>
      <w:tr w:rsidR="00577AB5">
        <w:tc>
          <w:tcPr>
            <w:tcW w:w="794" w:type="dxa"/>
          </w:tcPr>
          <w:p w:rsidR="00577AB5" w:rsidRDefault="00577AB5">
            <w:pPr>
              <w:pStyle w:val="ConsPlusNormal"/>
              <w:jc w:val="center"/>
            </w:pPr>
            <w:r>
              <w:t>739.</w:t>
            </w:r>
          </w:p>
        </w:tc>
        <w:tc>
          <w:tcPr>
            <w:tcW w:w="3005" w:type="dxa"/>
          </w:tcPr>
          <w:p w:rsidR="00577AB5" w:rsidRDefault="00577AB5">
            <w:pPr>
              <w:pStyle w:val="ConsPlusNormal"/>
            </w:pPr>
            <w:r>
              <w:t>с. Октябрьское, ул. Железнодорожная, д. 2</w:t>
            </w:r>
          </w:p>
        </w:tc>
        <w:tc>
          <w:tcPr>
            <w:tcW w:w="1587" w:type="dxa"/>
          </w:tcPr>
          <w:p w:rsidR="00577AB5" w:rsidRDefault="00577AB5">
            <w:pPr>
              <w:pStyle w:val="ConsPlusNormal"/>
              <w:jc w:val="center"/>
            </w:pPr>
            <w:r>
              <w:t>844,40</w:t>
            </w:r>
          </w:p>
        </w:tc>
        <w:tc>
          <w:tcPr>
            <w:tcW w:w="2551" w:type="dxa"/>
          </w:tcPr>
          <w:p w:rsidR="00577AB5" w:rsidRDefault="00577AB5">
            <w:pPr>
              <w:pStyle w:val="ConsPlusNormal"/>
              <w:jc w:val="center"/>
            </w:pPr>
            <w:r>
              <w:t>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90064,92</w:t>
            </w:r>
          </w:p>
        </w:tc>
      </w:tr>
      <w:tr w:rsidR="00577AB5">
        <w:tc>
          <w:tcPr>
            <w:tcW w:w="794" w:type="dxa"/>
          </w:tcPr>
          <w:p w:rsidR="00577AB5" w:rsidRDefault="00577AB5">
            <w:pPr>
              <w:pStyle w:val="ConsPlusNormal"/>
              <w:jc w:val="center"/>
            </w:pPr>
            <w:r>
              <w:t>740.</w:t>
            </w:r>
          </w:p>
        </w:tc>
        <w:tc>
          <w:tcPr>
            <w:tcW w:w="3005" w:type="dxa"/>
          </w:tcPr>
          <w:p w:rsidR="00577AB5" w:rsidRDefault="00577AB5">
            <w:pPr>
              <w:pStyle w:val="ConsPlusNormal"/>
            </w:pPr>
            <w:r>
              <w:t>с. Октябрьское, ул. Железнодорожная, д. 3</w:t>
            </w:r>
          </w:p>
        </w:tc>
        <w:tc>
          <w:tcPr>
            <w:tcW w:w="1587" w:type="dxa"/>
          </w:tcPr>
          <w:p w:rsidR="00577AB5" w:rsidRDefault="00577AB5">
            <w:pPr>
              <w:pStyle w:val="ConsPlusNormal"/>
              <w:jc w:val="center"/>
            </w:pPr>
            <w:r>
              <w:t>849,10</w:t>
            </w:r>
          </w:p>
        </w:tc>
        <w:tc>
          <w:tcPr>
            <w:tcW w:w="2551" w:type="dxa"/>
          </w:tcPr>
          <w:p w:rsidR="00577AB5" w:rsidRDefault="00577AB5">
            <w:pPr>
              <w:pStyle w:val="ConsPlusNormal"/>
              <w:jc w:val="center"/>
            </w:pPr>
            <w:r>
              <w:t>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90125,29</w:t>
            </w:r>
          </w:p>
        </w:tc>
      </w:tr>
      <w:tr w:rsidR="00577AB5">
        <w:tc>
          <w:tcPr>
            <w:tcW w:w="794" w:type="dxa"/>
          </w:tcPr>
          <w:p w:rsidR="00577AB5" w:rsidRDefault="00577AB5">
            <w:pPr>
              <w:pStyle w:val="ConsPlusNormal"/>
              <w:jc w:val="center"/>
            </w:pPr>
            <w:r>
              <w:t>741.</w:t>
            </w:r>
          </w:p>
        </w:tc>
        <w:tc>
          <w:tcPr>
            <w:tcW w:w="3005" w:type="dxa"/>
          </w:tcPr>
          <w:p w:rsidR="00577AB5" w:rsidRDefault="00577AB5">
            <w:pPr>
              <w:pStyle w:val="ConsPlusNormal"/>
            </w:pPr>
            <w:r>
              <w:t>с. Октябрьское, ул. Луначарского, д. 96а</w:t>
            </w:r>
          </w:p>
        </w:tc>
        <w:tc>
          <w:tcPr>
            <w:tcW w:w="1587" w:type="dxa"/>
          </w:tcPr>
          <w:p w:rsidR="00577AB5" w:rsidRDefault="00577AB5">
            <w:pPr>
              <w:pStyle w:val="ConsPlusNormal"/>
              <w:jc w:val="center"/>
            </w:pPr>
            <w:r>
              <w:t>901,60</w:t>
            </w:r>
          </w:p>
        </w:tc>
        <w:tc>
          <w:tcPr>
            <w:tcW w:w="2551" w:type="dxa"/>
          </w:tcPr>
          <w:p w:rsidR="00577AB5" w:rsidRDefault="00577AB5">
            <w:pPr>
              <w:pStyle w:val="ConsPlusNormal"/>
              <w:jc w:val="center"/>
            </w:pPr>
            <w:r>
              <w:t>38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51996,01</w:t>
            </w:r>
          </w:p>
        </w:tc>
      </w:tr>
      <w:tr w:rsidR="00577AB5">
        <w:tc>
          <w:tcPr>
            <w:tcW w:w="13606" w:type="dxa"/>
            <w:gridSpan w:val="7"/>
          </w:tcPr>
          <w:p w:rsidR="00577AB5" w:rsidRDefault="00577AB5">
            <w:pPr>
              <w:pStyle w:val="ConsPlusNormal"/>
              <w:jc w:val="center"/>
              <w:outlineLvl w:val="3"/>
            </w:pPr>
            <w:r>
              <w:t>25. Муниципальное образование Оренбургский район</w:t>
            </w:r>
          </w:p>
        </w:tc>
      </w:tr>
      <w:tr w:rsidR="00577AB5">
        <w:tc>
          <w:tcPr>
            <w:tcW w:w="3799" w:type="dxa"/>
            <w:gridSpan w:val="2"/>
          </w:tcPr>
          <w:p w:rsidR="00577AB5" w:rsidRDefault="00577AB5">
            <w:pPr>
              <w:pStyle w:val="ConsPlusNormal"/>
            </w:pPr>
            <w:r>
              <w:t>Итого по муниципальному образованию Оренбургский район</w:t>
            </w:r>
          </w:p>
        </w:tc>
        <w:tc>
          <w:tcPr>
            <w:tcW w:w="1587" w:type="dxa"/>
          </w:tcPr>
          <w:p w:rsidR="00577AB5" w:rsidRDefault="00577AB5">
            <w:pPr>
              <w:pStyle w:val="ConsPlusNormal"/>
              <w:jc w:val="center"/>
            </w:pPr>
            <w:r>
              <w:t>11570,40</w:t>
            </w:r>
          </w:p>
        </w:tc>
        <w:tc>
          <w:tcPr>
            <w:tcW w:w="2551" w:type="dxa"/>
          </w:tcPr>
          <w:p w:rsidR="00577AB5" w:rsidRDefault="00577AB5">
            <w:pPr>
              <w:pStyle w:val="ConsPlusNormal"/>
              <w:jc w:val="center"/>
            </w:pPr>
            <w:r>
              <w:t>518</w:t>
            </w:r>
          </w:p>
        </w:tc>
        <w:tc>
          <w:tcPr>
            <w:tcW w:w="1984" w:type="dxa"/>
          </w:tcPr>
          <w:p w:rsidR="00577AB5" w:rsidRDefault="00577AB5">
            <w:pPr>
              <w:pStyle w:val="ConsPlusNormal"/>
              <w:jc w:val="center"/>
            </w:pPr>
            <w:r>
              <w:t>7</w:t>
            </w:r>
          </w:p>
        </w:tc>
        <w:tc>
          <w:tcPr>
            <w:tcW w:w="1701" w:type="dxa"/>
          </w:tcPr>
          <w:p w:rsidR="00577AB5" w:rsidRDefault="00577AB5">
            <w:pPr>
              <w:pStyle w:val="ConsPlusNormal"/>
              <w:jc w:val="center"/>
            </w:pPr>
            <w:r>
              <w:t>6</w:t>
            </w:r>
          </w:p>
        </w:tc>
        <w:tc>
          <w:tcPr>
            <w:tcW w:w="1984" w:type="dxa"/>
          </w:tcPr>
          <w:p w:rsidR="00577AB5" w:rsidRDefault="00577AB5">
            <w:pPr>
              <w:pStyle w:val="ConsPlusNormal"/>
              <w:jc w:val="center"/>
            </w:pPr>
            <w:r>
              <w:t>562432,10</w:t>
            </w:r>
          </w:p>
        </w:tc>
      </w:tr>
      <w:tr w:rsidR="00577AB5">
        <w:tc>
          <w:tcPr>
            <w:tcW w:w="794" w:type="dxa"/>
          </w:tcPr>
          <w:p w:rsidR="00577AB5" w:rsidRDefault="00577AB5">
            <w:pPr>
              <w:pStyle w:val="ConsPlusNormal"/>
              <w:jc w:val="center"/>
            </w:pPr>
            <w:r>
              <w:t>742.</w:t>
            </w:r>
          </w:p>
        </w:tc>
        <w:tc>
          <w:tcPr>
            <w:tcW w:w="3005" w:type="dxa"/>
          </w:tcPr>
          <w:p w:rsidR="00577AB5" w:rsidRDefault="00577AB5">
            <w:pPr>
              <w:pStyle w:val="ConsPlusNormal"/>
            </w:pPr>
            <w:r>
              <w:t>пос. Первомайский, ул. Березина, д. 2а</w:t>
            </w:r>
          </w:p>
        </w:tc>
        <w:tc>
          <w:tcPr>
            <w:tcW w:w="1587" w:type="dxa"/>
          </w:tcPr>
          <w:p w:rsidR="00577AB5" w:rsidRDefault="00577AB5">
            <w:pPr>
              <w:pStyle w:val="ConsPlusNormal"/>
              <w:jc w:val="center"/>
            </w:pPr>
            <w:r>
              <w:t>274,80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48595,95</w:t>
            </w:r>
          </w:p>
        </w:tc>
      </w:tr>
      <w:tr w:rsidR="00577AB5">
        <w:tc>
          <w:tcPr>
            <w:tcW w:w="794" w:type="dxa"/>
          </w:tcPr>
          <w:p w:rsidR="00577AB5" w:rsidRDefault="00577AB5">
            <w:pPr>
              <w:pStyle w:val="ConsPlusNormal"/>
              <w:jc w:val="center"/>
            </w:pPr>
            <w:r>
              <w:t>743.</w:t>
            </w:r>
          </w:p>
        </w:tc>
        <w:tc>
          <w:tcPr>
            <w:tcW w:w="3005" w:type="dxa"/>
          </w:tcPr>
          <w:p w:rsidR="00577AB5" w:rsidRDefault="00577AB5">
            <w:pPr>
              <w:pStyle w:val="ConsPlusNormal"/>
            </w:pPr>
            <w:r>
              <w:t>пос. Первомайский, ул. Воронова, д. 2</w:t>
            </w:r>
          </w:p>
        </w:tc>
        <w:tc>
          <w:tcPr>
            <w:tcW w:w="1587" w:type="dxa"/>
          </w:tcPr>
          <w:p w:rsidR="00577AB5" w:rsidRDefault="00577AB5">
            <w:pPr>
              <w:pStyle w:val="ConsPlusNormal"/>
              <w:jc w:val="center"/>
            </w:pPr>
            <w:r>
              <w:t>2746,80</w:t>
            </w:r>
          </w:p>
        </w:tc>
        <w:tc>
          <w:tcPr>
            <w:tcW w:w="2551" w:type="dxa"/>
          </w:tcPr>
          <w:p w:rsidR="00577AB5" w:rsidRDefault="00577AB5">
            <w:pPr>
              <w:pStyle w:val="ConsPlusNormal"/>
              <w:jc w:val="center"/>
            </w:pPr>
            <w:r>
              <w:t>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85173,83</w:t>
            </w:r>
          </w:p>
        </w:tc>
      </w:tr>
      <w:tr w:rsidR="00577AB5">
        <w:tc>
          <w:tcPr>
            <w:tcW w:w="794" w:type="dxa"/>
          </w:tcPr>
          <w:p w:rsidR="00577AB5" w:rsidRDefault="00577AB5">
            <w:pPr>
              <w:pStyle w:val="ConsPlusNormal"/>
              <w:jc w:val="center"/>
            </w:pPr>
            <w:r>
              <w:lastRenderedPageBreak/>
              <w:t>744.</w:t>
            </w:r>
          </w:p>
        </w:tc>
        <w:tc>
          <w:tcPr>
            <w:tcW w:w="3005" w:type="dxa"/>
          </w:tcPr>
          <w:p w:rsidR="00577AB5" w:rsidRDefault="00577AB5">
            <w:pPr>
              <w:pStyle w:val="ConsPlusNormal"/>
            </w:pPr>
            <w:r>
              <w:t>пос. Первомайский, ул. Воронова, д. 6</w:t>
            </w:r>
          </w:p>
        </w:tc>
        <w:tc>
          <w:tcPr>
            <w:tcW w:w="1587" w:type="dxa"/>
          </w:tcPr>
          <w:p w:rsidR="00577AB5" w:rsidRDefault="00577AB5">
            <w:pPr>
              <w:pStyle w:val="ConsPlusNormal"/>
              <w:jc w:val="center"/>
            </w:pPr>
            <w:r>
              <w:t>1833,00</w:t>
            </w:r>
          </w:p>
        </w:tc>
        <w:tc>
          <w:tcPr>
            <w:tcW w:w="2551" w:type="dxa"/>
          </w:tcPr>
          <w:p w:rsidR="00577AB5" w:rsidRDefault="00577AB5">
            <w:pPr>
              <w:pStyle w:val="ConsPlusNormal"/>
              <w:jc w:val="center"/>
            </w:pPr>
            <w:r>
              <w:t>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69078,12</w:t>
            </w:r>
          </w:p>
        </w:tc>
      </w:tr>
      <w:tr w:rsidR="00577AB5">
        <w:tc>
          <w:tcPr>
            <w:tcW w:w="794" w:type="dxa"/>
          </w:tcPr>
          <w:p w:rsidR="00577AB5" w:rsidRDefault="00577AB5">
            <w:pPr>
              <w:pStyle w:val="ConsPlusNormal"/>
              <w:jc w:val="center"/>
            </w:pPr>
            <w:r>
              <w:t>745.</w:t>
            </w:r>
          </w:p>
        </w:tc>
        <w:tc>
          <w:tcPr>
            <w:tcW w:w="3005" w:type="dxa"/>
          </w:tcPr>
          <w:p w:rsidR="00577AB5" w:rsidRDefault="00577AB5">
            <w:pPr>
              <w:pStyle w:val="ConsPlusNormal"/>
            </w:pPr>
            <w:r>
              <w:t>пос. Первомайский, ул. Симонова, д. 5</w:t>
            </w:r>
          </w:p>
        </w:tc>
        <w:tc>
          <w:tcPr>
            <w:tcW w:w="1587" w:type="dxa"/>
          </w:tcPr>
          <w:p w:rsidR="00577AB5" w:rsidRDefault="00577AB5">
            <w:pPr>
              <w:pStyle w:val="ConsPlusNormal"/>
              <w:jc w:val="center"/>
            </w:pPr>
            <w:r>
              <w:t>1845,50</w:t>
            </w:r>
          </w:p>
        </w:tc>
        <w:tc>
          <w:tcPr>
            <w:tcW w:w="2551" w:type="dxa"/>
          </w:tcPr>
          <w:p w:rsidR="00577AB5" w:rsidRDefault="00577AB5">
            <w:pPr>
              <w:pStyle w:val="ConsPlusNormal"/>
              <w:jc w:val="center"/>
            </w:pPr>
            <w:r>
              <w:t>100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47809,39</w:t>
            </w:r>
          </w:p>
        </w:tc>
      </w:tr>
      <w:tr w:rsidR="00577AB5">
        <w:tc>
          <w:tcPr>
            <w:tcW w:w="794" w:type="dxa"/>
          </w:tcPr>
          <w:p w:rsidR="00577AB5" w:rsidRDefault="00577AB5">
            <w:pPr>
              <w:pStyle w:val="ConsPlusNormal"/>
              <w:jc w:val="center"/>
            </w:pPr>
            <w:r>
              <w:t>746.</w:t>
            </w:r>
          </w:p>
        </w:tc>
        <w:tc>
          <w:tcPr>
            <w:tcW w:w="3005" w:type="dxa"/>
            <w:vAlign w:val="center"/>
          </w:tcPr>
          <w:p w:rsidR="00577AB5" w:rsidRDefault="00577AB5">
            <w:pPr>
              <w:pStyle w:val="ConsPlusNormal"/>
            </w:pPr>
            <w:r>
              <w:t>х. Панкратовский, ул. Кленовая, д. 7</w:t>
            </w:r>
          </w:p>
        </w:tc>
        <w:tc>
          <w:tcPr>
            <w:tcW w:w="1587" w:type="dxa"/>
          </w:tcPr>
          <w:p w:rsidR="00577AB5" w:rsidRDefault="00577AB5">
            <w:pPr>
              <w:pStyle w:val="ConsPlusNormal"/>
              <w:jc w:val="center"/>
            </w:pPr>
            <w:r>
              <w:t>382,60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36210,49</w:t>
            </w:r>
          </w:p>
        </w:tc>
      </w:tr>
      <w:tr w:rsidR="00577AB5">
        <w:tc>
          <w:tcPr>
            <w:tcW w:w="794" w:type="dxa"/>
          </w:tcPr>
          <w:p w:rsidR="00577AB5" w:rsidRDefault="00577AB5">
            <w:pPr>
              <w:pStyle w:val="ConsPlusNormal"/>
              <w:jc w:val="center"/>
            </w:pPr>
            <w:r>
              <w:t>747.</w:t>
            </w:r>
          </w:p>
        </w:tc>
        <w:tc>
          <w:tcPr>
            <w:tcW w:w="3005" w:type="dxa"/>
          </w:tcPr>
          <w:p w:rsidR="00577AB5" w:rsidRDefault="00577AB5">
            <w:pPr>
              <w:pStyle w:val="ConsPlusNormal"/>
            </w:pPr>
            <w:r>
              <w:t>х. Степановский, ул. Студенческая, д. 8</w:t>
            </w:r>
          </w:p>
        </w:tc>
        <w:tc>
          <w:tcPr>
            <w:tcW w:w="1587" w:type="dxa"/>
          </w:tcPr>
          <w:p w:rsidR="00577AB5" w:rsidRDefault="00577AB5">
            <w:pPr>
              <w:pStyle w:val="ConsPlusNormal"/>
              <w:jc w:val="center"/>
            </w:pPr>
            <w:r>
              <w:t>4487,70</w:t>
            </w:r>
          </w:p>
        </w:tc>
        <w:tc>
          <w:tcPr>
            <w:tcW w:w="2551" w:type="dxa"/>
          </w:tcPr>
          <w:p w:rsidR="00577AB5" w:rsidRDefault="00577AB5">
            <w:pPr>
              <w:pStyle w:val="ConsPlusNormal"/>
              <w:jc w:val="center"/>
            </w:pPr>
            <w:r>
              <w:t>210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275564,32</w:t>
            </w:r>
          </w:p>
        </w:tc>
      </w:tr>
      <w:tr w:rsidR="00577AB5">
        <w:tc>
          <w:tcPr>
            <w:tcW w:w="13606" w:type="dxa"/>
            <w:gridSpan w:val="7"/>
          </w:tcPr>
          <w:p w:rsidR="00577AB5" w:rsidRDefault="00577AB5">
            <w:pPr>
              <w:pStyle w:val="ConsPlusNormal"/>
              <w:jc w:val="center"/>
              <w:outlineLvl w:val="3"/>
            </w:pPr>
            <w:r>
              <w:t>26. Муниципальное образование Первомайский район</w:t>
            </w:r>
          </w:p>
        </w:tc>
      </w:tr>
      <w:tr w:rsidR="00577AB5">
        <w:tc>
          <w:tcPr>
            <w:tcW w:w="3799" w:type="dxa"/>
            <w:gridSpan w:val="2"/>
          </w:tcPr>
          <w:p w:rsidR="00577AB5" w:rsidRDefault="00577AB5">
            <w:pPr>
              <w:pStyle w:val="ConsPlusNormal"/>
            </w:pPr>
            <w:r>
              <w:t>Итого по муниципальному образованию Первомайский район</w:t>
            </w:r>
          </w:p>
        </w:tc>
        <w:tc>
          <w:tcPr>
            <w:tcW w:w="1587" w:type="dxa"/>
          </w:tcPr>
          <w:p w:rsidR="00577AB5" w:rsidRDefault="00577AB5">
            <w:pPr>
              <w:pStyle w:val="ConsPlusNormal"/>
              <w:jc w:val="center"/>
            </w:pPr>
            <w:r>
              <w:t>791,00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42410,12</w:t>
            </w:r>
          </w:p>
        </w:tc>
      </w:tr>
      <w:tr w:rsidR="00577AB5">
        <w:tc>
          <w:tcPr>
            <w:tcW w:w="794" w:type="dxa"/>
          </w:tcPr>
          <w:p w:rsidR="00577AB5" w:rsidRDefault="00577AB5">
            <w:pPr>
              <w:pStyle w:val="ConsPlusNormal"/>
              <w:jc w:val="center"/>
            </w:pPr>
            <w:r>
              <w:t>748.</w:t>
            </w:r>
          </w:p>
        </w:tc>
        <w:tc>
          <w:tcPr>
            <w:tcW w:w="3005" w:type="dxa"/>
          </w:tcPr>
          <w:p w:rsidR="00577AB5" w:rsidRDefault="00577AB5">
            <w:pPr>
              <w:pStyle w:val="ConsPlusNormal"/>
            </w:pPr>
            <w:r>
              <w:t>пос. Первомайский, ул. Мирная, д. 10</w:t>
            </w:r>
          </w:p>
        </w:tc>
        <w:tc>
          <w:tcPr>
            <w:tcW w:w="1587" w:type="dxa"/>
          </w:tcPr>
          <w:p w:rsidR="00577AB5" w:rsidRDefault="00577AB5">
            <w:pPr>
              <w:pStyle w:val="ConsPlusNormal"/>
              <w:jc w:val="center"/>
            </w:pPr>
            <w:r>
              <w:t>791,00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42410,12</w:t>
            </w:r>
          </w:p>
        </w:tc>
      </w:tr>
      <w:tr w:rsidR="00577AB5">
        <w:tc>
          <w:tcPr>
            <w:tcW w:w="13606" w:type="dxa"/>
            <w:gridSpan w:val="7"/>
          </w:tcPr>
          <w:p w:rsidR="00577AB5" w:rsidRDefault="00577AB5">
            <w:pPr>
              <w:pStyle w:val="ConsPlusNormal"/>
              <w:jc w:val="center"/>
              <w:outlineLvl w:val="3"/>
            </w:pPr>
            <w:r>
              <w:t>27. Муниципальное образование Переволоцкий район</w:t>
            </w:r>
          </w:p>
        </w:tc>
      </w:tr>
      <w:tr w:rsidR="00577AB5">
        <w:tc>
          <w:tcPr>
            <w:tcW w:w="3799" w:type="dxa"/>
            <w:gridSpan w:val="2"/>
          </w:tcPr>
          <w:p w:rsidR="00577AB5" w:rsidRDefault="00577AB5">
            <w:pPr>
              <w:pStyle w:val="ConsPlusNormal"/>
            </w:pPr>
            <w:r>
              <w:t>Итого по муниципальному образованию Переволоцкий район</w:t>
            </w:r>
          </w:p>
        </w:tc>
        <w:tc>
          <w:tcPr>
            <w:tcW w:w="1587" w:type="dxa"/>
          </w:tcPr>
          <w:p w:rsidR="00577AB5" w:rsidRDefault="00577AB5">
            <w:pPr>
              <w:pStyle w:val="ConsPlusNormal"/>
              <w:jc w:val="center"/>
            </w:pPr>
            <w:r>
              <w:t>3624,70</w:t>
            </w:r>
          </w:p>
        </w:tc>
        <w:tc>
          <w:tcPr>
            <w:tcW w:w="2551" w:type="dxa"/>
          </w:tcPr>
          <w:p w:rsidR="00577AB5" w:rsidRDefault="00577AB5">
            <w:pPr>
              <w:pStyle w:val="ConsPlusNormal"/>
              <w:jc w:val="center"/>
            </w:pPr>
            <w:r>
              <w:t>140</w:t>
            </w:r>
          </w:p>
        </w:tc>
        <w:tc>
          <w:tcPr>
            <w:tcW w:w="1984" w:type="dxa"/>
          </w:tcPr>
          <w:p w:rsidR="00577AB5" w:rsidRDefault="00577AB5">
            <w:pPr>
              <w:pStyle w:val="ConsPlusNormal"/>
              <w:jc w:val="center"/>
            </w:pPr>
            <w:r>
              <w:t>5</w:t>
            </w:r>
          </w:p>
        </w:tc>
        <w:tc>
          <w:tcPr>
            <w:tcW w:w="1701" w:type="dxa"/>
          </w:tcPr>
          <w:p w:rsidR="00577AB5" w:rsidRDefault="00577AB5">
            <w:pPr>
              <w:pStyle w:val="ConsPlusNormal"/>
              <w:jc w:val="center"/>
            </w:pPr>
            <w:r>
              <w:t>5</w:t>
            </w:r>
          </w:p>
        </w:tc>
        <w:tc>
          <w:tcPr>
            <w:tcW w:w="1984" w:type="dxa"/>
          </w:tcPr>
          <w:p w:rsidR="00577AB5" w:rsidRDefault="00577AB5">
            <w:pPr>
              <w:pStyle w:val="ConsPlusNormal"/>
              <w:jc w:val="center"/>
            </w:pPr>
            <w:r>
              <w:t>292857,40</w:t>
            </w:r>
          </w:p>
        </w:tc>
      </w:tr>
      <w:tr w:rsidR="00577AB5">
        <w:tc>
          <w:tcPr>
            <w:tcW w:w="794" w:type="dxa"/>
          </w:tcPr>
          <w:p w:rsidR="00577AB5" w:rsidRDefault="00577AB5">
            <w:pPr>
              <w:pStyle w:val="ConsPlusNormal"/>
              <w:jc w:val="center"/>
            </w:pPr>
            <w:r>
              <w:t>749.</w:t>
            </w:r>
          </w:p>
        </w:tc>
        <w:tc>
          <w:tcPr>
            <w:tcW w:w="3005" w:type="dxa"/>
          </w:tcPr>
          <w:p w:rsidR="00577AB5" w:rsidRDefault="00577AB5">
            <w:pPr>
              <w:pStyle w:val="ConsPlusNormal"/>
            </w:pPr>
            <w:r>
              <w:t>пос. Переволоцкий, ул. Ленинская, д. 84</w:t>
            </w:r>
          </w:p>
        </w:tc>
        <w:tc>
          <w:tcPr>
            <w:tcW w:w="1587" w:type="dxa"/>
          </w:tcPr>
          <w:p w:rsidR="00577AB5" w:rsidRDefault="00577AB5">
            <w:pPr>
              <w:pStyle w:val="ConsPlusNormal"/>
              <w:jc w:val="center"/>
            </w:pPr>
            <w:r>
              <w:t>358,00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68477,50</w:t>
            </w:r>
          </w:p>
        </w:tc>
      </w:tr>
      <w:tr w:rsidR="00577AB5">
        <w:tc>
          <w:tcPr>
            <w:tcW w:w="794" w:type="dxa"/>
          </w:tcPr>
          <w:p w:rsidR="00577AB5" w:rsidRDefault="00577AB5">
            <w:pPr>
              <w:pStyle w:val="ConsPlusNormal"/>
              <w:jc w:val="center"/>
            </w:pPr>
            <w:r>
              <w:t>750.</w:t>
            </w:r>
          </w:p>
        </w:tc>
        <w:tc>
          <w:tcPr>
            <w:tcW w:w="3005" w:type="dxa"/>
          </w:tcPr>
          <w:p w:rsidR="00577AB5" w:rsidRDefault="00577AB5">
            <w:pPr>
              <w:pStyle w:val="ConsPlusNormal"/>
            </w:pPr>
            <w:r>
              <w:t>пос. Переволоцкий, ул. Нефтяников, д. 14</w:t>
            </w:r>
          </w:p>
        </w:tc>
        <w:tc>
          <w:tcPr>
            <w:tcW w:w="1587" w:type="dxa"/>
          </w:tcPr>
          <w:p w:rsidR="00577AB5" w:rsidRDefault="00577AB5">
            <w:pPr>
              <w:pStyle w:val="ConsPlusNormal"/>
              <w:jc w:val="center"/>
            </w:pPr>
            <w:r>
              <w:t>371,40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52118,63</w:t>
            </w:r>
          </w:p>
        </w:tc>
      </w:tr>
      <w:tr w:rsidR="00577AB5">
        <w:tc>
          <w:tcPr>
            <w:tcW w:w="794" w:type="dxa"/>
          </w:tcPr>
          <w:p w:rsidR="00577AB5" w:rsidRDefault="00577AB5">
            <w:pPr>
              <w:pStyle w:val="ConsPlusNormal"/>
              <w:jc w:val="center"/>
            </w:pPr>
            <w:r>
              <w:t>751.</w:t>
            </w:r>
          </w:p>
        </w:tc>
        <w:tc>
          <w:tcPr>
            <w:tcW w:w="3005" w:type="dxa"/>
          </w:tcPr>
          <w:p w:rsidR="00577AB5" w:rsidRDefault="00577AB5">
            <w:pPr>
              <w:pStyle w:val="ConsPlusNormal"/>
            </w:pPr>
            <w:r>
              <w:t>пос. Переволоцкий, ул. Пролетарская, д. 84</w:t>
            </w:r>
          </w:p>
        </w:tc>
        <w:tc>
          <w:tcPr>
            <w:tcW w:w="1587" w:type="dxa"/>
          </w:tcPr>
          <w:p w:rsidR="00577AB5" w:rsidRDefault="00577AB5">
            <w:pPr>
              <w:pStyle w:val="ConsPlusNormal"/>
              <w:jc w:val="center"/>
            </w:pPr>
            <w:r>
              <w:t>1281,40</w:t>
            </w:r>
          </w:p>
        </w:tc>
        <w:tc>
          <w:tcPr>
            <w:tcW w:w="2551" w:type="dxa"/>
          </w:tcPr>
          <w:p w:rsidR="00577AB5" w:rsidRDefault="00577AB5">
            <w:pPr>
              <w:pStyle w:val="ConsPlusNormal"/>
              <w:jc w:val="center"/>
            </w:pPr>
            <w:r>
              <w:t>57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69658,32</w:t>
            </w:r>
          </w:p>
        </w:tc>
      </w:tr>
      <w:tr w:rsidR="00577AB5">
        <w:tc>
          <w:tcPr>
            <w:tcW w:w="794" w:type="dxa"/>
          </w:tcPr>
          <w:p w:rsidR="00577AB5" w:rsidRDefault="00577AB5">
            <w:pPr>
              <w:pStyle w:val="ConsPlusNormal"/>
              <w:jc w:val="center"/>
            </w:pPr>
            <w:r>
              <w:t>752.</w:t>
            </w:r>
          </w:p>
        </w:tc>
        <w:tc>
          <w:tcPr>
            <w:tcW w:w="3005" w:type="dxa"/>
          </w:tcPr>
          <w:p w:rsidR="00577AB5" w:rsidRDefault="00577AB5">
            <w:pPr>
              <w:pStyle w:val="ConsPlusNormal"/>
            </w:pPr>
            <w:r>
              <w:t>пос. Переволоцкий, ул. Пролетарская, д. 96</w:t>
            </w:r>
          </w:p>
        </w:tc>
        <w:tc>
          <w:tcPr>
            <w:tcW w:w="1587" w:type="dxa"/>
          </w:tcPr>
          <w:p w:rsidR="00577AB5" w:rsidRDefault="00577AB5">
            <w:pPr>
              <w:pStyle w:val="ConsPlusNormal"/>
              <w:jc w:val="center"/>
            </w:pPr>
            <w:r>
              <w:t>791,10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59132,23</w:t>
            </w:r>
          </w:p>
        </w:tc>
      </w:tr>
      <w:tr w:rsidR="00577AB5">
        <w:tc>
          <w:tcPr>
            <w:tcW w:w="794" w:type="dxa"/>
          </w:tcPr>
          <w:p w:rsidR="00577AB5" w:rsidRDefault="00577AB5">
            <w:pPr>
              <w:pStyle w:val="ConsPlusNormal"/>
              <w:jc w:val="center"/>
            </w:pPr>
            <w:r>
              <w:lastRenderedPageBreak/>
              <w:t>753</w:t>
            </w:r>
          </w:p>
        </w:tc>
        <w:tc>
          <w:tcPr>
            <w:tcW w:w="3005" w:type="dxa"/>
          </w:tcPr>
          <w:p w:rsidR="00577AB5" w:rsidRDefault="00577AB5">
            <w:pPr>
              <w:pStyle w:val="ConsPlusNormal"/>
            </w:pPr>
            <w:r>
              <w:t>пос. Переволоцкий, ул. Тракторная, д. 4</w:t>
            </w:r>
          </w:p>
        </w:tc>
        <w:tc>
          <w:tcPr>
            <w:tcW w:w="1587" w:type="dxa"/>
          </w:tcPr>
          <w:p w:rsidR="00577AB5" w:rsidRDefault="00577AB5">
            <w:pPr>
              <w:pStyle w:val="ConsPlusNormal"/>
              <w:jc w:val="center"/>
            </w:pPr>
            <w:r>
              <w:t>822,80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43470,72</w:t>
            </w:r>
          </w:p>
        </w:tc>
      </w:tr>
      <w:tr w:rsidR="00577AB5">
        <w:tc>
          <w:tcPr>
            <w:tcW w:w="13606" w:type="dxa"/>
            <w:gridSpan w:val="7"/>
          </w:tcPr>
          <w:p w:rsidR="00577AB5" w:rsidRDefault="00577AB5">
            <w:pPr>
              <w:pStyle w:val="ConsPlusNormal"/>
              <w:jc w:val="center"/>
              <w:outlineLvl w:val="3"/>
            </w:pPr>
            <w:r>
              <w:t>28. Муниципальное образование Пономаревский район</w:t>
            </w:r>
          </w:p>
        </w:tc>
      </w:tr>
      <w:tr w:rsidR="00577AB5">
        <w:tc>
          <w:tcPr>
            <w:tcW w:w="3799" w:type="dxa"/>
            <w:gridSpan w:val="2"/>
          </w:tcPr>
          <w:p w:rsidR="00577AB5" w:rsidRDefault="00577AB5">
            <w:pPr>
              <w:pStyle w:val="ConsPlusNormal"/>
            </w:pPr>
            <w:r>
              <w:t>Итого по муниципальному образованию Пономаревский район</w:t>
            </w:r>
          </w:p>
        </w:tc>
        <w:tc>
          <w:tcPr>
            <w:tcW w:w="1587" w:type="dxa"/>
          </w:tcPr>
          <w:p w:rsidR="00577AB5" w:rsidRDefault="00577AB5">
            <w:pPr>
              <w:pStyle w:val="ConsPlusNormal"/>
              <w:jc w:val="center"/>
            </w:pPr>
            <w:r>
              <w:t>4958,24</w:t>
            </w:r>
          </w:p>
        </w:tc>
        <w:tc>
          <w:tcPr>
            <w:tcW w:w="2551" w:type="dxa"/>
          </w:tcPr>
          <w:p w:rsidR="00577AB5" w:rsidRDefault="00577AB5">
            <w:pPr>
              <w:pStyle w:val="ConsPlusNormal"/>
              <w:jc w:val="center"/>
            </w:pPr>
            <w:r>
              <w:t>180</w:t>
            </w:r>
          </w:p>
        </w:tc>
        <w:tc>
          <w:tcPr>
            <w:tcW w:w="1984" w:type="dxa"/>
          </w:tcPr>
          <w:p w:rsidR="00577AB5" w:rsidRDefault="00577AB5">
            <w:pPr>
              <w:pStyle w:val="ConsPlusNormal"/>
              <w:jc w:val="center"/>
            </w:pPr>
            <w:r>
              <w:t>7</w:t>
            </w:r>
          </w:p>
        </w:tc>
        <w:tc>
          <w:tcPr>
            <w:tcW w:w="1701" w:type="dxa"/>
          </w:tcPr>
          <w:p w:rsidR="00577AB5" w:rsidRDefault="00577AB5">
            <w:pPr>
              <w:pStyle w:val="ConsPlusNormal"/>
              <w:jc w:val="center"/>
            </w:pPr>
            <w:r>
              <w:t>5</w:t>
            </w:r>
          </w:p>
        </w:tc>
        <w:tc>
          <w:tcPr>
            <w:tcW w:w="1984" w:type="dxa"/>
          </w:tcPr>
          <w:p w:rsidR="00577AB5" w:rsidRDefault="00577AB5">
            <w:pPr>
              <w:pStyle w:val="ConsPlusNormal"/>
              <w:jc w:val="center"/>
            </w:pPr>
            <w:r>
              <w:t>339648,17</w:t>
            </w:r>
          </w:p>
        </w:tc>
      </w:tr>
      <w:tr w:rsidR="00577AB5">
        <w:tc>
          <w:tcPr>
            <w:tcW w:w="794" w:type="dxa"/>
          </w:tcPr>
          <w:p w:rsidR="00577AB5" w:rsidRDefault="00577AB5">
            <w:pPr>
              <w:pStyle w:val="ConsPlusNormal"/>
              <w:jc w:val="center"/>
            </w:pPr>
            <w:r>
              <w:t>754.</w:t>
            </w:r>
          </w:p>
        </w:tc>
        <w:tc>
          <w:tcPr>
            <w:tcW w:w="3005" w:type="dxa"/>
          </w:tcPr>
          <w:p w:rsidR="00577AB5" w:rsidRDefault="00577AB5">
            <w:pPr>
              <w:pStyle w:val="ConsPlusNormal"/>
            </w:pPr>
            <w:r>
              <w:t>с. Пономаревка, ул. Советская, д. 19</w:t>
            </w:r>
          </w:p>
        </w:tc>
        <w:tc>
          <w:tcPr>
            <w:tcW w:w="1587" w:type="dxa"/>
          </w:tcPr>
          <w:p w:rsidR="00577AB5" w:rsidRDefault="00577AB5">
            <w:pPr>
              <w:pStyle w:val="ConsPlusNormal"/>
              <w:jc w:val="center"/>
            </w:pPr>
            <w:r>
              <w:t>783,70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46604,64</w:t>
            </w:r>
          </w:p>
        </w:tc>
      </w:tr>
      <w:tr w:rsidR="00577AB5">
        <w:tc>
          <w:tcPr>
            <w:tcW w:w="794" w:type="dxa"/>
          </w:tcPr>
          <w:p w:rsidR="00577AB5" w:rsidRDefault="00577AB5">
            <w:pPr>
              <w:pStyle w:val="ConsPlusNormal"/>
              <w:jc w:val="center"/>
            </w:pPr>
            <w:r>
              <w:t>755.</w:t>
            </w:r>
          </w:p>
        </w:tc>
        <w:tc>
          <w:tcPr>
            <w:tcW w:w="3005" w:type="dxa"/>
            <w:vAlign w:val="bottom"/>
          </w:tcPr>
          <w:p w:rsidR="00577AB5" w:rsidRDefault="00577AB5">
            <w:pPr>
              <w:pStyle w:val="ConsPlusNormal"/>
            </w:pPr>
            <w:r>
              <w:t>с. Пономаревка, ул. Советская, д. 4</w:t>
            </w:r>
          </w:p>
        </w:tc>
        <w:tc>
          <w:tcPr>
            <w:tcW w:w="1587" w:type="dxa"/>
          </w:tcPr>
          <w:p w:rsidR="00577AB5" w:rsidRDefault="00577AB5">
            <w:pPr>
              <w:pStyle w:val="ConsPlusNormal"/>
              <w:jc w:val="center"/>
            </w:pPr>
            <w:r>
              <w:t>1284,00</w:t>
            </w:r>
          </w:p>
        </w:tc>
        <w:tc>
          <w:tcPr>
            <w:tcW w:w="2551" w:type="dxa"/>
          </w:tcPr>
          <w:p w:rsidR="00577AB5" w:rsidRDefault="00577AB5">
            <w:pPr>
              <w:pStyle w:val="ConsPlusNormal"/>
              <w:jc w:val="center"/>
            </w:pPr>
            <w:r>
              <w:t>46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116648,95</w:t>
            </w:r>
          </w:p>
        </w:tc>
      </w:tr>
      <w:tr w:rsidR="00577AB5">
        <w:tc>
          <w:tcPr>
            <w:tcW w:w="794" w:type="dxa"/>
          </w:tcPr>
          <w:p w:rsidR="00577AB5" w:rsidRDefault="00577AB5">
            <w:pPr>
              <w:pStyle w:val="ConsPlusNormal"/>
              <w:jc w:val="center"/>
            </w:pPr>
            <w:r>
              <w:t>756.</w:t>
            </w:r>
          </w:p>
        </w:tc>
        <w:tc>
          <w:tcPr>
            <w:tcW w:w="3005" w:type="dxa"/>
            <w:vAlign w:val="bottom"/>
          </w:tcPr>
          <w:p w:rsidR="00577AB5" w:rsidRDefault="00577AB5">
            <w:pPr>
              <w:pStyle w:val="ConsPlusNormal"/>
            </w:pPr>
            <w:r>
              <w:t>с. Пономаревка, ул. Советская, д. 6</w:t>
            </w:r>
          </w:p>
        </w:tc>
        <w:tc>
          <w:tcPr>
            <w:tcW w:w="1587" w:type="dxa"/>
          </w:tcPr>
          <w:p w:rsidR="00577AB5" w:rsidRDefault="00577AB5">
            <w:pPr>
              <w:pStyle w:val="ConsPlusNormal"/>
              <w:jc w:val="center"/>
            </w:pPr>
            <w:r>
              <w:t>1008,60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70611,22</w:t>
            </w:r>
          </w:p>
        </w:tc>
      </w:tr>
      <w:tr w:rsidR="00577AB5">
        <w:tc>
          <w:tcPr>
            <w:tcW w:w="794" w:type="dxa"/>
          </w:tcPr>
          <w:p w:rsidR="00577AB5" w:rsidRDefault="00577AB5">
            <w:pPr>
              <w:pStyle w:val="ConsPlusNormal"/>
              <w:jc w:val="center"/>
            </w:pPr>
            <w:r>
              <w:t>757.</w:t>
            </w:r>
          </w:p>
        </w:tc>
        <w:tc>
          <w:tcPr>
            <w:tcW w:w="3005" w:type="dxa"/>
            <w:vAlign w:val="bottom"/>
          </w:tcPr>
          <w:p w:rsidR="00577AB5" w:rsidRDefault="00577AB5">
            <w:pPr>
              <w:pStyle w:val="ConsPlusNormal"/>
            </w:pPr>
            <w:r>
              <w:t>с. Пономаревка, ул. Советская, д. 8</w:t>
            </w:r>
          </w:p>
        </w:tc>
        <w:tc>
          <w:tcPr>
            <w:tcW w:w="1587" w:type="dxa"/>
          </w:tcPr>
          <w:p w:rsidR="00577AB5" w:rsidRDefault="00577AB5">
            <w:pPr>
              <w:pStyle w:val="ConsPlusNormal"/>
              <w:jc w:val="center"/>
            </w:pPr>
            <w:r>
              <w:t>1088,93</w:t>
            </w:r>
          </w:p>
        </w:tc>
        <w:tc>
          <w:tcPr>
            <w:tcW w:w="2551" w:type="dxa"/>
          </w:tcPr>
          <w:p w:rsidR="00577AB5" w:rsidRDefault="00577AB5">
            <w:pPr>
              <w:pStyle w:val="ConsPlusNormal"/>
              <w:jc w:val="center"/>
            </w:pPr>
            <w:r>
              <w:t>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58899,51</w:t>
            </w:r>
          </w:p>
        </w:tc>
      </w:tr>
      <w:tr w:rsidR="00577AB5">
        <w:tc>
          <w:tcPr>
            <w:tcW w:w="794" w:type="dxa"/>
          </w:tcPr>
          <w:p w:rsidR="00577AB5" w:rsidRDefault="00577AB5">
            <w:pPr>
              <w:pStyle w:val="ConsPlusNormal"/>
              <w:jc w:val="center"/>
            </w:pPr>
            <w:r>
              <w:t>758.</w:t>
            </w:r>
          </w:p>
        </w:tc>
        <w:tc>
          <w:tcPr>
            <w:tcW w:w="3005" w:type="dxa"/>
            <w:vAlign w:val="bottom"/>
          </w:tcPr>
          <w:p w:rsidR="00577AB5" w:rsidRDefault="00577AB5">
            <w:pPr>
              <w:pStyle w:val="ConsPlusNormal"/>
            </w:pPr>
            <w:r>
              <w:t>с. Пономаревка, ул. Юбилейная, д. 11</w:t>
            </w:r>
          </w:p>
        </w:tc>
        <w:tc>
          <w:tcPr>
            <w:tcW w:w="1587" w:type="dxa"/>
          </w:tcPr>
          <w:p w:rsidR="00577AB5" w:rsidRDefault="00577AB5">
            <w:pPr>
              <w:pStyle w:val="ConsPlusNormal"/>
              <w:jc w:val="center"/>
            </w:pPr>
            <w:r>
              <w:t>793,01</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46883,85</w:t>
            </w:r>
          </w:p>
        </w:tc>
      </w:tr>
      <w:tr w:rsidR="00577AB5">
        <w:tc>
          <w:tcPr>
            <w:tcW w:w="13606" w:type="dxa"/>
            <w:gridSpan w:val="7"/>
          </w:tcPr>
          <w:p w:rsidR="00577AB5" w:rsidRDefault="00577AB5">
            <w:pPr>
              <w:pStyle w:val="ConsPlusNormal"/>
              <w:jc w:val="center"/>
              <w:outlineLvl w:val="3"/>
            </w:pPr>
            <w:r>
              <w:t>29. Муниципальное образование Сакмарский район</w:t>
            </w:r>
          </w:p>
        </w:tc>
      </w:tr>
      <w:tr w:rsidR="00577AB5">
        <w:tc>
          <w:tcPr>
            <w:tcW w:w="3799" w:type="dxa"/>
            <w:gridSpan w:val="2"/>
          </w:tcPr>
          <w:p w:rsidR="00577AB5" w:rsidRDefault="00577AB5">
            <w:pPr>
              <w:pStyle w:val="ConsPlusNormal"/>
            </w:pPr>
            <w:r>
              <w:t>Итого по муниципальному образованию Сакмарский район</w:t>
            </w:r>
          </w:p>
        </w:tc>
        <w:tc>
          <w:tcPr>
            <w:tcW w:w="1587" w:type="dxa"/>
          </w:tcPr>
          <w:p w:rsidR="00577AB5" w:rsidRDefault="00577AB5">
            <w:pPr>
              <w:pStyle w:val="ConsPlusNormal"/>
              <w:jc w:val="center"/>
            </w:pPr>
            <w:r>
              <w:t>6303,70</w:t>
            </w:r>
          </w:p>
        </w:tc>
        <w:tc>
          <w:tcPr>
            <w:tcW w:w="2551" w:type="dxa"/>
          </w:tcPr>
          <w:p w:rsidR="00577AB5" w:rsidRDefault="00577AB5">
            <w:pPr>
              <w:pStyle w:val="ConsPlusNormal"/>
              <w:jc w:val="center"/>
            </w:pPr>
            <w:r>
              <w:t>240</w:t>
            </w:r>
          </w:p>
        </w:tc>
        <w:tc>
          <w:tcPr>
            <w:tcW w:w="1984" w:type="dxa"/>
          </w:tcPr>
          <w:p w:rsidR="00577AB5" w:rsidRDefault="00577AB5">
            <w:pPr>
              <w:pStyle w:val="ConsPlusNormal"/>
              <w:jc w:val="center"/>
            </w:pPr>
            <w:r>
              <w:t>9</w:t>
            </w:r>
          </w:p>
        </w:tc>
        <w:tc>
          <w:tcPr>
            <w:tcW w:w="1701" w:type="dxa"/>
          </w:tcPr>
          <w:p w:rsidR="00577AB5" w:rsidRDefault="00577AB5">
            <w:pPr>
              <w:pStyle w:val="ConsPlusNormal"/>
              <w:jc w:val="center"/>
            </w:pPr>
            <w:r>
              <w:t>9</w:t>
            </w:r>
          </w:p>
        </w:tc>
        <w:tc>
          <w:tcPr>
            <w:tcW w:w="1984" w:type="dxa"/>
          </w:tcPr>
          <w:p w:rsidR="00577AB5" w:rsidRDefault="00577AB5">
            <w:pPr>
              <w:pStyle w:val="ConsPlusNormal"/>
              <w:jc w:val="center"/>
            </w:pPr>
            <w:r>
              <w:t>732916,39</w:t>
            </w:r>
          </w:p>
        </w:tc>
      </w:tr>
      <w:tr w:rsidR="00577AB5">
        <w:tc>
          <w:tcPr>
            <w:tcW w:w="794" w:type="dxa"/>
          </w:tcPr>
          <w:p w:rsidR="00577AB5" w:rsidRDefault="00577AB5">
            <w:pPr>
              <w:pStyle w:val="ConsPlusNormal"/>
              <w:jc w:val="center"/>
            </w:pPr>
            <w:r>
              <w:t>759.</w:t>
            </w:r>
          </w:p>
        </w:tc>
        <w:tc>
          <w:tcPr>
            <w:tcW w:w="3005" w:type="dxa"/>
          </w:tcPr>
          <w:p w:rsidR="00577AB5" w:rsidRDefault="00577AB5">
            <w:pPr>
              <w:pStyle w:val="ConsPlusNormal"/>
            </w:pPr>
            <w:r>
              <w:t>пос. Красный Коммунар, ул. Монтажников, д. 80</w:t>
            </w:r>
          </w:p>
        </w:tc>
        <w:tc>
          <w:tcPr>
            <w:tcW w:w="1587" w:type="dxa"/>
          </w:tcPr>
          <w:p w:rsidR="00577AB5" w:rsidRDefault="00577AB5">
            <w:pPr>
              <w:pStyle w:val="ConsPlusNormal"/>
              <w:jc w:val="center"/>
            </w:pPr>
            <w:r>
              <w:t>1234,40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70082,04</w:t>
            </w:r>
          </w:p>
        </w:tc>
      </w:tr>
      <w:tr w:rsidR="00577AB5">
        <w:tc>
          <w:tcPr>
            <w:tcW w:w="794" w:type="dxa"/>
          </w:tcPr>
          <w:p w:rsidR="00577AB5" w:rsidRDefault="00577AB5">
            <w:pPr>
              <w:pStyle w:val="ConsPlusNormal"/>
              <w:jc w:val="center"/>
            </w:pPr>
            <w:r>
              <w:t>760.</w:t>
            </w:r>
          </w:p>
        </w:tc>
        <w:tc>
          <w:tcPr>
            <w:tcW w:w="3005" w:type="dxa"/>
          </w:tcPr>
          <w:p w:rsidR="00577AB5" w:rsidRDefault="00577AB5">
            <w:pPr>
              <w:pStyle w:val="ConsPlusNormal"/>
            </w:pPr>
            <w:r>
              <w:t>пос. Светлый, ул. Культурная, д. 18</w:t>
            </w:r>
          </w:p>
        </w:tc>
        <w:tc>
          <w:tcPr>
            <w:tcW w:w="1587" w:type="dxa"/>
          </w:tcPr>
          <w:p w:rsidR="00577AB5" w:rsidRDefault="00577AB5">
            <w:pPr>
              <w:pStyle w:val="ConsPlusNormal"/>
              <w:jc w:val="center"/>
            </w:pPr>
            <w:r>
              <w:t>494,30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85919,90</w:t>
            </w:r>
          </w:p>
        </w:tc>
      </w:tr>
      <w:tr w:rsidR="00577AB5">
        <w:tc>
          <w:tcPr>
            <w:tcW w:w="794" w:type="dxa"/>
          </w:tcPr>
          <w:p w:rsidR="00577AB5" w:rsidRDefault="00577AB5">
            <w:pPr>
              <w:pStyle w:val="ConsPlusNormal"/>
              <w:jc w:val="center"/>
            </w:pPr>
            <w:r>
              <w:t>761.</w:t>
            </w:r>
          </w:p>
        </w:tc>
        <w:tc>
          <w:tcPr>
            <w:tcW w:w="3005" w:type="dxa"/>
          </w:tcPr>
          <w:p w:rsidR="00577AB5" w:rsidRDefault="00577AB5">
            <w:pPr>
              <w:pStyle w:val="ConsPlusNormal"/>
            </w:pPr>
            <w:r>
              <w:t>пос. Светлый, ул. Культурная, д. 23</w:t>
            </w:r>
          </w:p>
        </w:tc>
        <w:tc>
          <w:tcPr>
            <w:tcW w:w="1587" w:type="dxa"/>
          </w:tcPr>
          <w:p w:rsidR="00577AB5" w:rsidRDefault="00577AB5">
            <w:pPr>
              <w:pStyle w:val="ConsPlusNormal"/>
              <w:jc w:val="center"/>
            </w:pPr>
            <w:r>
              <w:t>348,10</w:t>
            </w:r>
          </w:p>
        </w:tc>
        <w:tc>
          <w:tcPr>
            <w:tcW w:w="2551" w:type="dxa"/>
          </w:tcPr>
          <w:p w:rsidR="00577AB5" w:rsidRDefault="00577AB5">
            <w:pPr>
              <w:pStyle w:val="ConsPlusNormal"/>
              <w:jc w:val="center"/>
            </w:pPr>
            <w:r>
              <w:t>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74679,86</w:t>
            </w:r>
          </w:p>
        </w:tc>
      </w:tr>
      <w:tr w:rsidR="00577AB5">
        <w:tc>
          <w:tcPr>
            <w:tcW w:w="794" w:type="dxa"/>
          </w:tcPr>
          <w:p w:rsidR="00577AB5" w:rsidRDefault="00577AB5">
            <w:pPr>
              <w:pStyle w:val="ConsPlusNormal"/>
              <w:jc w:val="center"/>
            </w:pPr>
            <w:r>
              <w:lastRenderedPageBreak/>
              <w:t>762.</w:t>
            </w:r>
          </w:p>
        </w:tc>
        <w:tc>
          <w:tcPr>
            <w:tcW w:w="3005" w:type="dxa"/>
          </w:tcPr>
          <w:p w:rsidR="00577AB5" w:rsidRDefault="00577AB5">
            <w:pPr>
              <w:pStyle w:val="ConsPlusNormal"/>
            </w:pPr>
            <w:r>
              <w:t>пос. Светлый, ул. Культурная, д. 25</w:t>
            </w:r>
          </w:p>
        </w:tc>
        <w:tc>
          <w:tcPr>
            <w:tcW w:w="1587" w:type="dxa"/>
          </w:tcPr>
          <w:p w:rsidR="00577AB5" w:rsidRDefault="00577AB5">
            <w:pPr>
              <w:pStyle w:val="ConsPlusNormal"/>
              <w:jc w:val="center"/>
            </w:pPr>
            <w:r>
              <w:t>348,10</w:t>
            </w:r>
          </w:p>
        </w:tc>
        <w:tc>
          <w:tcPr>
            <w:tcW w:w="2551" w:type="dxa"/>
          </w:tcPr>
          <w:p w:rsidR="00577AB5" w:rsidRDefault="00577AB5">
            <w:pPr>
              <w:pStyle w:val="ConsPlusNormal"/>
              <w:jc w:val="center"/>
            </w:pPr>
            <w:r>
              <w:t>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77591,58</w:t>
            </w:r>
          </w:p>
        </w:tc>
      </w:tr>
      <w:tr w:rsidR="00577AB5">
        <w:tc>
          <w:tcPr>
            <w:tcW w:w="794" w:type="dxa"/>
          </w:tcPr>
          <w:p w:rsidR="00577AB5" w:rsidRDefault="00577AB5">
            <w:pPr>
              <w:pStyle w:val="ConsPlusNormal"/>
              <w:jc w:val="center"/>
            </w:pPr>
            <w:r>
              <w:t>763.</w:t>
            </w:r>
          </w:p>
        </w:tc>
        <w:tc>
          <w:tcPr>
            <w:tcW w:w="3005" w:type="dxa"/>
          </w:tcPr>
          <w:p w:rsidR="00577AB5" w:rsidRDefault="00577AB5">
            <w:pPr>
              <w:pStyle w:val="ConsPlusNormal"/>
            </w:pPr>
            <w:r>
              <w:t>пос. Светлый, ул. Культурная, д. 34</w:t>
            </w:r>
          </w:p>
        </w:tc>
        <w:tc>
          <w:tcPr>
            <w:tcW w:w="1587" w:type="dxa"/>
          </w:tcPr>
          <w:p w:rsidR="00577AB5" w:rsidRDefault="00577AB5">
            <w:pPr>
              <w:pStyle w:val="ConsPlusNormal"/>
              <w:jc w:val="center"/>
            </w:pPr>
            <w:r>
              <w:t>498,40</w:t>
            </w:r>
          </w:p>
        </w:tc>
        <w:tc>
          <w:tcPr>
            <w:tcW w:w="2551" w:type="dxa"/>
          </w:tcPr>
          <w:p w:rsidR="00577AB5" w:rsidRDefault="00577AB5">
            <w:pPr>
              <w:pStyle w:val="ConsPlusNormal"/>
              <w:jc w:val="center"/>
            </w:pPr>
            <w:r>
              <w:t>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90114,78</w:t>
            </w:r>
          </w:p>
        </w:tc>
      </w:tr>
      <w:tr w:rsidR="00577AB5">
        <w:tc>
          <w:tcPr>
            <w:tcW w:w="794" w:type="dxa"/>
          </w:tcPr>
          <w:p w:rsidR="00577AB5" w:rsidRDefault="00577AB5">
            <w:pPr>
              <w:pStyle w:val="ConsPlusNormal"/>
              <w:jc w:val="center"/>
            </w:pPr>
            <w:r>
              <w:t>764.</w:t>
            </w:r>
          </w:p>
        </w:tc>
        <w:tc>
          <w:tcPr>
            <w:tcW w:w="3005" w:type="dxa"/>
          </w:tcPr>
          <w:p w:rsidR="00577AB5" w:rsidRDefault="00577AB5">
            <w:pPr>
              <w:pStyle w:val="ConsPlusNormal"/>
            </w:pPr>
            <w:r>
              <w:t>пос. Светлый, ул. Степная, д. 6</w:t>
            </w:r>
          </w:p>
        </w:tc>
        <w:tc>
          <w:tcPr>
            <w:tcW w:w="1587" w:type="dxa"/>
          </w:tcPr>
          <w:p w:rsidR="00577AB5" w:rsidRDefault="00577AB5">
            <w:pPr>
              <w:pStyle w:val="ConsPlusNormal"/>
              <w:jc w:val="center"/>
            </w:pPr>
            <w:r>
              <w:t>513,20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91347,97</w:t>
            </w:r>
          </w:p>
        </w:tc>
      </w:tr>
      <w:tr w:rsidR="00577AB5">
        <w:tc>
          <w:tcPr>
            <w:tcW w:w="794" w:type="dxa"/>
          </w:tcPr>
          <w:p w:rsidR="00577AB5" w:rsidRDefault="00577AB5">
            <w:pPr>
              <w:pStyle w:val="ConsPlusNormal"/>
              <w:jc w:val="center"/>
            </w:pPr>
            <w:r>
              <w:t>765.</w:t>
            </w:r>
          </w:p>
        </w:tc>
        <w:tc>
          <w:tcPr>
            <w:tcW w:w="3005" w:type="dxa"/>
          </w:tcPr>
          <w:p w:rsidR="00577AB5" w:rsidRDefault="00577AB5">
            <w:pPr>
              <w:pStyle w:val="ConsPlusNormal"/>
            </w:pPr>
            <w:r>
              <w:t>с. Сакмара, ул. Набережная, д. 3</w:t>
            </w:r>
          </w:p>
        </w:tc>
        <w:tc>
          <w:tcPr>
            <w:tcW w:w="1587" w:type="dxa"/>
          </w:tcPr>
          <w:p w:rsidR="00577AB5" w:rsidRDefault="00577AB5">
            <w:pPr>
              <w:pStyle w:val="ConsPlusNormal"/>
              <w:jc w:val="center"/>
            </w:pPr>
            <w:r>
              <w:t>912,60</w:t>
            </w:r>
          </w:p>
        </w:tc>
        <w:tc>
          <w:tcPr>
            <w:tcW w:w="2551" w:type="dxa"/>
          </w:tcPr>
          <w:p w:rsidR="00577AB5" w:rsidRDefault="00577AB5">
            <w:pPr>
              <w:pStyle w:val="ConsPlusNormal"/>
              <w:jc w:val="center"/>
            </w:pPr>
            <w:r>
              <w:t>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97236,89</w:t>
            </w:r>
          </w:p>
        </w:tc>
      </w:tr>
      <w:tr w:rsidR="00577AB5">
        <w:tc>
          <w:tcPr>
            <w:tcW w:w="794" w:type="dxa"/>
          </w:tcPr>
          <w:p w:rsidR="00577AB5" w:rsidRDefault="00577AB5">
            <w:pPr>
              <w:pStyle w:val="ConsPlusNormal"/>
              <w:jc w:val="center"/>
            </w:pPr>
            <w:r>
              <w:t>766.</w:t>
            </w:r>
          </w:p>
        </w:tc>
        <w:tc>
          <w:tcPr>
            <w:tcW w:w="3005" w:type="dxa"/>
          </w:tcPr>
          <w:p w:rsidR="00577AB5" w:rsidRDefault="00577AB5">
            <w:pPr>
              <w:pStyle w:val="ConsPlusNormal"/>
            </w:pPr>
            <w:r>
              <w:t>с. Сакмара, ул. Степная, д. 2</w:t>
            </w:r>
          </w:p>
        </w:tc>
        <w:tc>
          <w:tcPr>
            <w:tcW w:w="1587" w:type="dxa"/>
          </w:tcPr>
          <w:p w:rsidR="00577AB5" w:rsidRDefault="00577AB5">
            <w:pPr>
              <w:pStyle w:val="ConsPlusNormal"/>
              <w:jc w:val="center"/>
            </w:pPr>
            <w:r>
              <w:t>1205,70</w:t>
            </w:r>
          </w:p>
        </w:tc>
        <w:tc>
          <w:tcPr>
            <w:tcW w:w="2551" w:type="dxa"/>
          </w:tcPr>
          <w:p w:rsidR="00577AB5" w:rsidRDefault="00577AB5">
            <w:pPr>
              <w:pStyle w:val="ConsPlusNormal"/>
              <w:jc w:val="center"/>
            </w:pPr>
            <w:r>
              <w:t>55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57689,79</w:t>
            </w:r>
          </w:p>
        </w:tc>
      </w:tr>
      <w:tr w:rsidR="00577AB5">
        <w:tc>
          <w:tcPr>
            <w:tcW w:w="794" w:type="dxa"/>
          </w:tcPr>
          <w:p w:rsidR="00577AB5" w:rsidRDefault="00577AB5">
            <w:pPr>
              <w:pStyle w:val="ConsPlusNormal"/>
              <w:jc w:val="center"/>
            </w:pPr>
            <w:r>
              <w:t>767.</w:t>
            </w:r>
          </w:p>
        </w:tc>
        <w:tc>
          <w:tcPr>
            <w:tcW w:w="3005" w:type="dxa"/>
          </w:tcPr>
          <w:p w:rsidR="00577AB5" w:rsidRDefault="00577AB5">
            <w:pPr>
              <w:pStyle w:val="ConsPlusNormal"/>
            </w:pPr>
            <w:r>
              <w:t>с. Сакмара, ул. Техническая, д. 5</w:t>
            </w:r>
          </w:p>
        </w:tc>
        <w:tc>
          <w:tcPr>
            <w:tcW w:w="1587" w:type="dxa"/>
          </w:tcPr>
          <w:p w:rsidR="00577AB5" w:rsidRDefault="00577AB5">
            <w:pPr>
              <w:pStyle w:val="ConsPlusNormal"/>
              <w:jc w:val="center"/>
            </w:pPr>
            <w:r>
              <w:t>748,90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88253,58</w:t>
            </w:r>
          </w:p>
        </w:tc>
      </w:tr>
      <w:tr w:rsidR="00577AB5">
        <w:tc>
          <w:tcPr>
            <w:tcW w:w="13606" w:type="dxa"/>
            <w:gridSpan w:val="7"/>
          </w:tcPr>
          <w:p w:rsidR="00577AB5" w:rsidRDefault="00577AB5">
            <w:pPr>
              <w:pStyle w:val="ConsPlusNormal"/>
              <w:jc w:val="center"/>
              <w:outlineLvl w:val="3"/>
            </w:pPr>
            <w:r>
              <w:t>30. Муниципальное образование Саракташский район</w:t>
            </w:r>
          </w:p>
        </w:tc>
      </w:tr>
      <w:tr w:rsidR="00577AB5">
        <w:tc>
          <w:tcPr>
            <w:tcW w:w="3799" w:type="dxa"/>
            <w:gridSpan w:val="2"/>
          </w:tcPr>
          <w:p w:rsidR="00577AB5" w:rsidRDefault="00577AB5">
            <w:pPr>
              <w:pStyle w:val="ConsPlusNormal"/>
            </w:pPr>
            <w:r>
              <w:t>Итого по муниципальному образованию Саракташский район</w:t>
            </w:r>
          </w:p>
        </w:tc>
        <w:tc>
          <w:tcPr>
            <w:tcW w:w="1587" w:type="dxa"/>
          </w:tcPr>
          <w:p w:rsidR="00577AB5" w:rsidRDefault="00577AB5">
            <w:pPr>
              <w:pStyle w:val="ConsPlusNormal"/>
              <w:jc w:val="center"/>
            </w:pPr>
            <w:r>
              <w:t>5130,20</w:t>
            </w:r>
          </w:p>
        </w:tc>
        <w:tc>
          <w:tcPr>
            <w:tcW w:w="2551" w:type="dxa"/>
          </w:tcPr>
          <w:p w:rsidR="00577AB5" w:rsidRDefault="00577AB5">
            <w:pPr>
              <w:pStyle w:val="ConsPlusNormal"/>
              <w:jc w:val="center"/>
            </w:pPr>
            <w:r>
              <w:t>225</w:t>
            </w:r>
          </w:p>
        </w:tc>
        <w:tc>
          <w:tcPr>
            <w:tcW w:w="1984" w:type="dxa"/>
          </w:tcPr>
          <w:p w:rsidR="00577AB5" w:rsidRDefault="00577AB5">
            <w:pPr>
              <w:pStyle w:val="ConsPlusNormal"/>
              <w:jc w:val="center"/>
            </w:pPr>
            <w:r>
              <w:t>8</w:t>
            </w:r>
          </w:p>
        </w:tc>
        <w:tc>
          <w:tcPr>
            <w:tcW w:w="1701" w:type="dxa"/>
          </w:tcPr>
          <w:p w:rsidR="00577AB5" w:rsidRDefault="00577AB5">
            <w:pPr>
              <w:pStyle w:val="ConsPlusNormal"/>
              <w:jc w:val="center"/>
            </w:pPr>
            <w:r>
              <w:t>7</w:t>
            </w:r>
          </w:p>
        </w:tc>
        <w:tc>
          <w:tcPr>
            <w:tcW w:w="1984" w:type="dxa"/>
          </w:tcPr>
          <w:p w:rsidR="00577AB5" w:rsidRDefault="00577AB5">
            <w:pPr>
              <w:pStyle w:val="ConsPlusNormal"/>
              <w:jc w:val="center"/>
            </w:pPr>
            <w:r>
              <w:t>611255,63</w:t>
            </w:r>
          </w:p>
        </w:tc>
      </w:tr>
      <w:tr w:rsidR="00577AB5">
        <w:tc>
          <w:tcPr>
            <w:tcW w:w="794" w:type="dxa"/>
          </w:tcPr>
          <w:p w:rsidR="00577AB5" w:rsidRDefault="00577AB5">
            <w:pPr>
              <w:pStyle w:val="ConsPlusNormal"/>
              <w:jc w:val="center"/>
            </w:pPr>
            <w:r>
              <w:t>768.</w:t>
            </w:r>
          </w:p>
        </w:tc>
        <w:tc>
          <w:tcPr>
            <w:tcW w:w="3005" w:type="dxa"/>
          </w:tcPr>
          <w:p w:rsidR="00577AB5" w:rsidRDefault="00577AB5">
            <w:pPr>
              <w:pStyle w:val="ConsPlusNormal"/>
            </w:pPr>
            <w:r>
              <w:t>пос. Саракташ, пер. Железнодорожный, д. 34</w:t>
            </w:r>
          </w:p>
        </w:tc>
        <w:tc>
          <w:tcPr>
            <w:tcW w:w="1587" w:type="dxa"/>
          </w:tcPr>
          <w:p w:rsidR="00577AB5" w:rsidRDefault="00577AB5">
            <w:pPr>
              <w:pStyle w:val="ConsPlusNormal"/>
              <w:jc w:val="center"/>
            </w:pPr>
            <w:r>
              <w:t>388,00</w:t>
            </w:r>
          </w:p>
        </w:tc>
        <w:tc>
          <w:tcPr>
            <w:tcW w:w="2551" w:type="dxa"/>
          </w:tcPr>
          <w:p w:rsidR="00577AB5" w:rsidRDefault="00577AB5">
            <w:pPr>
              <w:pStyle w:val="ConsPlusNormal"/>
              <w:jc w:val="center"/>
            </w:pPr>
            <w:r>
              <w:t>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41700,00</w:t>
            </w:r>
          </w:p>
        </w:tc>
      </w:tr>
      <w:tr w:rsidR="00577AB5">
        <w:tc>
          <w:tcPr>
            <w:tcW w:w="794" w:type="dxa"/>
          </w:tcPr>
          <w:p w:rsidR="00577AB5" w:rsidRDefault="00577AB5">
            <w:pPr>
              <w:pStyle w:val="ConsPlusNormal"/>
              <w:jc w:val="center"/>
            </w:pPr>
            <w:r>
              <w:t>769.</w:t>
            </w:r>
          </w:p>
        </w:tc>
        <w:tc>
          <w:tcPr>
            <w:tcW w:w="3005" w:type="dxa"/>
          </w:tcPr>
          <w:p w:rsidR="00577AB5" w:rsidRDefault="00577AB5">
            <w:pPr>
              <w:pStyle w:val="ConsPlusNormal"/>
            </w:pPr>
            <w:r>
              <w:t>пос. Саракташ, ул. Ватутина, д. 4</w:t>
            </w:r>
          </w:p>
        </w:tc>
        <w:tc>
          <w:tcPr>
            <w:tcW w:w="1587" w:type="dxa"/>
          </w:tcPr>
          <w:p w:rsidR="00577AB5" w:rsidRDefault="00577AB5">
            <w:pPr>
              <w:pStyle w:val="ConsPlusNormal"/>
              <w:jc w:val="center"/>
            </w:pPr>
            <w:r>
              <w:t>433,10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74258,25</w:t>
            </w:r>
          </w:p>
        </w:tc>
      </w:tr>
      <w:tr w:rsidR="00577AB5">
        <w:tc>
          <w:tcPr>
            <w:tcW w:w="794" w:type="dxa"/>
          </w:tcPr>
          <w:p w:rsidR="00577AB5" w:rsidRDefault="00577AB5">
            <w:pPr>
              <w:pStyle w:val="ConsPlusNormal"/>
              <w:jc w:val="center"/>
            </w:pPr>
            <w:r>
              <w:t>770.</w:t>
            </w:r>
          </w:p>
        </w:tc>
        <w:tc>
          <w:tcPr>
            <w:tcW w:w="3005" w:type="dxa"/>
          </w:tcPr>
          <w:p w:rsidR="00577AB5" w:rsidRDefault="00577AB5">
            <w:pPr>
              <w:pStyle w:val="ConsPlusNormal"/>
            </w:pPr>
            <w:r>
              <w:t>пос. Саракташ, ул. Вокзальная, д. 34а</w:t>
            </w:r>
          </w:p>
        </w:tc>
        <w:tc>
          <w:tcPr>
            <w:tcW w:w="1587" w:type="dxa"/>
          </w:tcPr>
          <w:p w:rsidR="00577AB5" w:rsidRDefault="00577AB5">
            <w:pPr>
              <w:pStyle w:val="ConsPlusNormal"/>
              <w:jc w:val="center"/>
            </w:pPr>
            <w:r>
              <w:t>877,60</w:t>
            </w:r>
          </w:p>
        </w:tc>
        <w:tc>
          <w:tcPr>
            <w:tcW w:w="2551" w:type="dxa"/>
          </w:tcPr>
          <w:p w:rsidR="00577AB5" w:rsidRDefault="00577AB5">
            <w:pPr>
              <w:pStyle w:val="ConsPlusNormal"/>
              <w:jc w:val="center"/>
            </w:pPr>
            <w:r>
              <w:t>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95525,17</w:t>
            </w:r>
          </w:p>
        </w:tc>
      </w:tr>
      <w:tr w:rsidR="00577AB5">
        <w:tc>
          <w:tcPr>
            <w:tcW w:w="794" w:type="dxa"/>
          </w:tcPr>
          <w:p w:rsidR="00577AB5" w:rsidRDefault="00577AB5">
            <w:pPr>
              <w:pStyle w:val="ConsPlusNormal"/>
              <w:jc w:val="center"/>
            </w:pPr>
            <w:r>
              <w:t>771.</w:t>
            </w:r>
          </w:p>
        </w:tc>
        <w:tc>
          <w:tcPr>
            <w:tcW w:w="3005" w:type="dxa"/>
          </w:tcPr>
          <w:p w:rsidR="00577AB5" w:rsidRDefault="00577AB5">
            <w:pPr>
              <w:pStyle w:val="ConsPlusNormal"/>
            </w:pPr>
            <w:r>
              <w:t>пос. Саракташ, ул. Мира, д. 185</w:t>
            </w:r>
          </w:p>
        </w:tc>
        <w:tc>
          <w:tcPr>
            <w:tcW w:w="1587" w:type="dxa"/>
          </w:tcPr>
          <w:p w:rsidR="00577AB5" w:rsidRDefault="00577AB5">
            <w:pPr>
              <w:pStyle w:val="ConsPlusNormal"/>
              <w:jc w:val="center"/>
            </w:pPr>
            <w:r>
              <w:t>1234,30</w:t>
            </w:r>
          </w:p>
        </w:tc>
        <w:tc>
          <w:tcPr>
            <w:tcW w:w="2551" w:type="dxa"/>
          </w:tcPr>
          <w:p w:rsidR="00577AB5" w:rsidRDefault="00577AB5">
            <w:pPr>
              <w:pStyle w:val="ConsPlusNormal"/>
              <w:jc w:val="center"/>
            </w:pPr>
            <w:r>
              <w:t>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93515,65</w:t>
            </w:r>
          </w:p>
        </w:tc>
      </w:tr>
      <w:tr w:rsidR="00577AB5">
        <w:tc>
          <w:tcPr>
            <w:tcW w:w="794" w:type="dxa"/>
          </w:tcPr>
          <w:p w:rsidR="00577AB5" w:rsidRDefault="00577AB5">
            <w:pPr>
              <w:pStyle w:val="ConsPlusNormal"/>
              <w:jc w:val="center"/>
            </w:pPr>
            <w:r>
              <w:t>772.</w:t>
            </w:r>
          </w:p>
        </w:tc>
        <w:tc>
          <w:tcPr>
            <w:tcW w:w="3005" w:type="dxa"/>
          </w:tcPr>
          <w:p w:rsidR="00577AB5" w:rsidRDefault="00577AB5">
            <w:pPr>
              <w:pStyle w:val="ConsPlusNormal"/>
            </w:pPr>
            <w:r>
              <w:t>пос. Саракташ, ул. Мира, д. 21</w:t>
            </w:r>
          </w:p>
        </w:tc>
        <w:tc>
          <w:tcPr>
            <w:tcW w:w="1587" w:type="dxa"/>
          </w:tcPr>
          <w:p w:rsidR="00577AB5" w:rsidRDefault="00577AB5">
            <w:pPr>
              <w:pStyle w:val="ConsPlusNormal"/>
              <w:jc w:val="center"/>
            </w:pPr>
            <w:r>
              <w:t>945,30</w:t>
            </w:r>
          </w:p>
        </w:tc>
        <w:tc>
          <w:tcPr>
            <w:tcW w:w="2551" w:type="dxa"/>
          </w:tcPr>
          <w:p w:rsidR="00577AB5" w:rsidRDefault="00577AB5">
            <w:pPr>
              <w:pStyle w:val="ConsPlusNormal"/>
              <w:jc w:val="center"/>
            </w:pPr>
            <w:r>
              <w:t>38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53431,46</w:t>
            </w:r>
          </w:p>
        </w:tc>
      </w:tr>
      <w:tr w:rsidR="00577AB5">
        <w:tc>
          <w:tcPr>
            <w:tcW w:w="794" w:type="dxa"/>
          </w:tcPr>
          <w:p w:rsidR="00577AB5" w:rsidRDefault="00577AB5">
            <w:pPr>
              <w:pStyle w:val="ConsPlusNormal"/>
              <w:jc w:val="center"/>
            </w:pPr>
            <w:r>
              <w:t>773.</w:t>
            </w:r>
          </w:p>
        </w:tc>
        <w:tc>
          <w:tcPr>
            <w:tcW w:w="3005" w:type="dxa"/>
          </w:tcPr>
          <w:p w:rsidR="00577AB5" w:rsidRDefault="00577AB5">
            <w:pPr>
              <w:pStyle w:val="ConsPlusNormal"/>
            </w:pPr>
            <w:r>
              <w:t xml:space="preserve">пос. Саракташ, ул. </w:t>
            </w:r>
            <w:r>
              <w:lastRenderedPageBreak/>
              <w:t>Октябрьская, д. 31</w:t>
            </w:r>
          </w:p>
        </w:tc>
        <w:tc>
          <w:tcPr>
            <w:tcW w:w="1587" w:type="dxa"/>
          </w:tcPr>
          <w:p w:rsidR="00577AB5" w:rsidRDefault="00577AB5">
            <w:pPr>
              <w:pStyle w:val="ConsPlusNormal"/>
              <w:jc w:val="center"/>
            </w:pPr>
            <w:r>
              <w:lastRenderedPageBreak/>
              <w:t>647,70</w:t>
            </w:r>
          </w:p>
        </w:tc>
        <w:tc>
          <w:tcPr>
            <w:tcW w:w="2551" w:type="dxa"/>
          </w:tcPr>
          <w:p w:rsidR="00577AB5" w:rsidRDefault="00577AB5">
            <w:pPr>
              <w:pStyle w:val="ConsPlusNormal"/>
              <w:jc w:val="center"/>
            </w:pPr>
            <w:r>
              <w:t>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102554,63</w:t>
            </w:r>
          </w:p>
        </w:tc>
      </w:tr>
      <w:tr w:rsidR="00577AB5">
        <w:tc>
          <w:tcPr>
            <w:tcW w:w="794" w:type="dxa"/>
          </w:tcPr>
          <w:p w:rsidR="00577AB5" w:rsidRDefault="00577AB5">
            <w:pPr>
              <w:pStyle w:val="ConsPlusNormal"/>
              <w:jc w:val="center"/>
            </w:pPr>
            <w:r>
              <w:lastRenderedPageBreak/>
              <w:t>774.</w:t>
            </w:r>
          </w:p>
        </w:tc>
        <w:tc>
          <w:tcPr>
            <w:tcW w:w="3005" w:type="dxa"/>
          </w:tcPr>
          <w:p w:rsidR="00577AB5" w:rsidRDefault="00577AB5">
            <w:pPr>
              <w:pStyle w:val="ConsPlusNormal"/>
            </w:pPr>
            <w:r>
              <w:t>с. Васильевка, ул. Дружбы, д. 8</w:t>
            </w:r>
          </w:p>
        </w:tc>
        <w:tc>
          <w:tcPr>
            <w:tcW w:w="1587" w:type="dxa"/>
          </w:tcPr>
          <w:p w:rsidR="00577AB5" w:rsidRDefault="00577AB5">
            <w:pPr>
              <w:pStyle w:val="ConsPlusNormal"/>
              <w:jc w:val="center"/>
            </w:pPr>
            <w:r>
              <w:t>604,20</w:t>
            </w:r>
          </w:p>
        </w:tc>
        <w:tc>
          <w:tcPr>
            <w:tcW w:w="2551" w:type="dxa"/>
          </w:tcPr>
          <w:p w:rsidR="00577AB5" w:rsidRDefault="00577AB5">
            <w:pPr>
              <w:pStyle w:val="ConsPlusNormal"/>
              <w:jc w:val="center"/>
            </w:pPr>
            <w:r>
              <w:t>25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150270,47</w:t>
            </w:r>
          </w:p>
        </w:tc>
      </w:tr>
      <w:tr w:rsidR="00577AB5">
        <w:tc>
          <w:tcPr>
            <w:tcW w:w="13606" w:type="dxa"/>
            <w:gridSpan w:val="7"/>
          </w:tcPr>
          <w:p w:rsidR="00577AB5" w:rsidRDefault="00577AB5">
            <w:pPr>
              <w:pStyle w:val="ConsPlusNormal"/>
              <w:jc w:val="center"/>
              <w:outlineLvl w:val="3"/>
            </w:pPr>
            <w:r>
              <w:t>31. Муниципальное образование Светлинский район</w:t>
            </w:r>
          </w:p>
        </w:tc>
      </w:tr>
      <w:tr w:rsidR="00577AB5">
        <w:tc>
          <w:tcPr>
            <w:tcW w:w="3799" w:type="dxa"/>
            <w:gridSpan w:val="2"/>
          </w:tcPr>
          <w:p w:rsidR="00577AB5" w:rsidRDefault="00577AB5">
            <w:pPr>
              <w:pStyle w:val="ConsPlusNormal"/>
            </w:pPr>
            <w:r>
              <w:t>Итого по муниципальному образованию Светлинский район</w:t>
            </w:r>
          </w:p>
        </w:tc>
        <w:tc>
          <w:tcPr>
            <w:tcW w:w="1587" w:type="dxa"/>
          </w:tcPr>
          <w:p w:rsidR="00577AB5" w:rsidRDefault="00577AB5">
            <w:pPr>
              <w:pStyle w:val="ConsPlusNormal"/>
              <w:jc w:val="center"/>
            </w:pPr>
            <w:r>
              <w:t>22801,60</w:t>
            </w:r>
          </w:p>
        </w:tc>
        <w:tc>
          <w:tcPr>
            <w:tcW w:w="2551" w:type="dxa"/>
          </w:tcPr>
          <w:p w:rsidR="00577AB5" w:rsidRDefault="00577AB5">
            <w:pPr>
              <w:pStyle w:val="ConsPlusNormal"/>
              <w:jc w:val="center"/>
            </w:pPr>
            <w:r>
              <w:t>701</w:t>
            </w:r>
          </w:p>
        </w:tc>
        <w:tc>
          <w:tcPr>
            <w:tcW w:w="1984" w:type="dxa"/>
          </w:tcPr>
          <w:p w:rsidR="00577AB5" w:rsidRDefault="00577AB5">
            <w:pPr>
              <w:pStyle w:val="ConsPlusNormal"/>
              <w:jc w:val="center"/>
            </w:pPr>
            <w:r>
              <w:t>9</w:t>
            </w:r>
          </w:p>
        </w:tc>
        <w:tc>
          <w:tcPr>
            <w:tcW w:w="1701" w:type="dxa"/>
          </w:tcPr>
          <w:p w:rsidR="00577AB5" w:rsidRDefault="00577AB5">
            <w:pPr>
              <w:pStyle w:val="ConsPlusNormal"/>
              <w:jc w:val="center"/>
            </w:pPr>
            <w:r>
              <w:t>7</w:t>
            </w:r>
          </w:p>
        </w:tc>
        <w:tc>
          <w:tcPr>
            <w:tcW w:w="1984" w:type="dxa"/>
          </w:tcPr>
          <w:p w:rsidR="00577AB5" w:rsidRDefault="00577AB5">
            <w:pPr>
              <w:pStyle w:val="ConsPlusNormal"/>
              <w:jc w:val="center"/>
            </w:pPr>
            <w:r>
              <w:t>847881,47</w:t>
            </w:r>
          </w:p>
        </w:tc>
      </w:tr>
      <w:tr w:rsidR="00577AB5">
        <w:tc>
          <w:tcPr>
            <w:tcW w:w="794" w:type="dxa"/>
          </w:tcPr>
          <w:p w:rsidR="00577AB5" w:rsidRDefault="00577AB5">
            <w:pPr>
              <w:pStyle w:val="ConsPlusNormal"/>
              <w:jc w:val="center"/>
            </w:pPr>
            <w:r>
              <w:t>775.</w:t>
            </w:r>
          </w:p>
        </w:tc>
        <w:tc>
          <w:tcPr>
            <w:tcW w:w="3005" w:type="dxa"/>
            <w:vAlign w:val="center"/>
          </w:tcPr>
          <w:p w:rsidR="00577AB5" w:rsidRDefault="00577AB5">
            <w:pPr>
              <w:pStyle w:val="ConsPlusNormal"/>
            </w:pPr>
            <w:r>
              <w:t>пос. Светлый, ул. 9 квартал, д. 56</w:t>
            </w:r>
          </w:p>
        </w:tc>
        <w:tc>
          <w:tcPr>
            <w:tcW w:w="1587" w:type="dxa"/>
            <w:vAlign w:val="center"/>
          </w:tcPr>
          <w:p w:rsidR="00577AB5" w:rsidRDefault="00577AB5">
            <w:pPr>
              <w:pStyle w:val="ConsPlusNormal"/>
              <w:jc w:val="center"/>
            </w:pPr>
            <w:r>
              <w:t>1073,40</w:t>
            </w:r>
          </w:p>
        </w:tc>
        <w:tc>
          <w:tcPr>
            <w:tcW w:w="2551" w:type="dxa"/>
          </w:tcPr>
          <w:p w:rsidR="00577AB5" w:rsidRDefault="00577AB5">
            <w:pPr>
              <w:pStyle w:val="ConsPlusNormal"/>
              <w:jc w:val="center"/>
            </w:pPr>
            <w:r>
              <w:t>37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vAlign w:val="center"/>
          </w:tcPr>
          <w:p w:rsidR="00577AB5" w:rsidRDefault="00577AB5">
            <w:pPr>
              <w:pStyle w:val="ConsPlusNormal"/>
              <w:jc w:val="center"/>
            </w:pPr>
            <w:r>
              <w:t>76412,51</w:t>
            </w:r>
          </w:p>
        </w:tc>
      </w:tr>
      <w:tr w:rsidR="00577AB5">
        <w:tc>
          <w:tcPr>
            <w:tcW w:w="794" w:type="dxa"/>
          </w:tcPr>
          <w:p w:rsidR="00577AB5" w:rsidRDefault="00577AB5">
            <w:pPr>
              <w:pStyle w:val="ConsPlusNormal"/>
              <w:jc w:val="center"/>
            </w:pPr>
            <w:r>
              <w:t>776.</w:t>
            </w:r>
          </w:p>
        </w:tc>
        <w:tc>
          <w:tcPr>
            <w:tcW w:w="3005" w:type="dxa"/>
          </w:tcPr>
          <w:p w:rsidR="00577AB5" w:rsidRDefault="00577AB5">
            <w:pPr>
              <w:pStyle w:val="ConsPlusNormal"/>
            </w:pPr>
            <w:r>
              <w:t>пос. Светлый, ул. Промышленная, д. 50</w:t>
            </w:r>
          </w:p>
        </w:tc>
        <w:tc>
          <w:tcPr>
            <w:tcW w:w="1587" w:type="dxa"/>
          </w:tcPr>
          <w:p w:rsidR="00577AB5" w:rsidRDefault="00577AB5">
            <w:pPr>
              <w:pStyle w:val="ConsPlusNormal"/>
              <w:jc w:val="center"/>
            </w:pPr>
            <w:r>
              <w:t>4368,30</w:t>
            </w:r>
          </w:p>
        </w:tc>
        <w:tc>
          <w:tcPr>
            <w:tcW w:w="2551" w:type="dxa"/>
          </w:tcPr>
          <w:p w:rsidR="00577AB5" w:rsidRDefault="00577AB5">
            <w:pPr>
              <w:pStyle w:val="ConsPlusNormal"/>
              <w:jc w:val="center"/>
            </w:pPr>
            <w:r>
              <w:t>90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vAlign w:val="center"/>
          </w:tcPr>
          <w:p w:rsidR="00577AB5" w:rsidRDefault="00577AB5">
            <w:pPr>
              <w:pStyle w:val="ConsPlusNormal"/>
              <w:jc w:val="center"/>
            </w:pPr>
            <w:r>
              <w:t>161179,21</w:t>
            </w:r>
          </w:p>
        </w:tc>
      </w:tr>
      <w:tr w:rsidR="00577AB5">
        <w:tc>
          <w:tcPr>
            <w:tcW w:w="794" w:type="dxa"/>
          </w:tcPr>
          <w:p w:rsidR="00577AB5" w:rsidRDefault="00577AB5">
            <w:pPr>
              <w:pStyle w:val="ConsPlusNormal"/>
              <w:jc w:val="center"/>
            </w:pPr>
            <w:r>
              <w:t>777.</w:t>
            </w:r>
          </w:p>
        </w:tc>
        <w:tc>
          <w:tcPr>
            <w:tcW w:w="3005" w:type="dxa"/>
            <w:vAlign w:val="center"/>
          </w:tcPr>
          <w:p w:rsidR="00577AB5" w:rsidRDefault="00577AB5">
            <w:pPr>
              <w:pStyle w:val="ConsPlusNormal"/>
            </w:pPr>
            <w:r>
              <w:t>пос. Светлый, ул. Советская, д. 1</w:t>
            </w:r>
          </w:p>
        </w:tc>
        <w:tc>
          <w:tcPr>
            <w:tcW w:w="1587" w:type="dxa"/>
            <w:vAlign w:val="center"/>
          </w:tcPr>
          <w:p w:rsidR="00577AB5" w:rsidRDefault="00577AB5">
            <w:pPr>
              <w:pStyle w:val="ConsPlusNormal"/>
              <w:jc w:val="center"/>
            </w:pPr>
            <w:r>
              <w:t>2767,60</w:t>
            </w:r>
          </w:p>
        </w:tc>
        <w:tc>
          <w:tcPr>
            <w:tcW w:w="2551" w:type="dxa"/>
          </w:tcPr>
          <w:p w:rsidR="00577AB5" w:rsidRDefault="00577AB5">
            <w:pPr>
              <w:pStyle w:val="ConsPlusNormal"/>
              <w:jc w:val="center"/>
            </w:pPr>
            <w:r>
              <w:t>93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vAlign w:val="center"/>
          </w:tcPr>
          <w:p w:rsidR="00577AB5" w:rsidRDefault="00577AB5">
            <w:pPr>
              <w:pStyle w:val="ConsPlusNormal"/>
              <w:jc w:val="center"/>
            </w:pPr>
            <w:r>
              <w:t>182458,81</w:t>
            </w:r>
          </w:p>
        </w:tc>
      </w:tr>
      <w:tr w:rsidR="00577AB5">
        <w:tc>
          <w:tcPr>
            <w:tcW w:w="794" w:type="dxa"/>
          </w:tcPr>
          <w:p w:rsidR="00577AB5" w:rsidRDefault="00577AB5">
            <w:pPr>
              <w:pStyle w:val="ConsPlusNormal"/>
              <w:jc w:val="center"/>
            </w:pPr>
            <w:r>
              <w:t>778.</w:t>
            </w:r>
          </w:p>
        </w:tc>
        <w:tc>
          <w:tcPr>
            <w:tcW w:w="3005" w:type="dxa"/>
            <w:vAlign w:val="bottom"/>
          </w:tcPr>
          <w:p w:rsidR="00577AB5" w:rsidRDefault="00577AB5">
            <w:pPr>
              <w:pStyle w:val="ConsPlusNormal"/>
            </w:pPr>
            <w:r>
              <w:t>пос. Светлый, ул. Советская, д. 13а</w:t>
            </w:r>
          </w:p>
        </w:tc>
        <w:tc>
          <w:tcPr>
            <w:tcW w:w="1587" w:type="dxa"/>
            <w:vAlign w:val="center"/>
          </w:tcPr>
          <w:p w:rsidR="00577AB5" w:rsidRDefault="00577AB5">
            <w:pPr>
              <w:pStyle w:val="ConsPlusNormal"/>
              <w:jc w:val="center"/>
            </w:pPr>
            <w:r>
              <w:t>4243,70</w:t>
            </w:r>
          </w:p>
        </w:tc>
        <w:tc>
          <w:tcPr>
            <w:tcW w:w="2551" w:type="dxa"/>
          </w:tcPr>
          <w:p w:rsidR="00577AB5" w:rsidRDefault="00577AB5">
            <w:pPr>
              <w:pStyle w:val="ConsPlusNormal"/>
              <w:jc w:val="center"/>
            </w:pPr>
            <w:r>
              <w:t>135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vAlign w:val="center"/>
          </w:tcPr>
          <w:p w:rsidR="00577AB5" w:rsidRDefault="00577AB5">
            <w:pPr>
              <w:pStyle w:val="ConsPlusNormal"/>
              <w:jc w:val="center"/>
            </w:pPr>
            <w:r>
              <w:t>82283,43</w:t>
            </w:r>
          </w:p>
        </w:tc>
      </w:tr>
      <w:tr w:rsidR="00577AB5">
        <w:tc>
          <w:tcPr>
            <w:tcW w:w="794" w:type="dxa"/>
          </w:tcPr>
          <w:p w:rsidR="00577AB5" w:rsidRDefault="00577AB5">
            <w:pPr>
              <w:pStyle w:val="ConsPlusNormal"/>
              <w:jc w:val="center"/>
            </w:pPr>
            <w:r>
              <w:t>779.</w:t>
            </w:r>
          </w:p>
        </w:tc>
        <w:tc>
          <w:tcPr>
            <w:tcW w:w="3005" w:type="dxa"/>
            <w:vAlign w:val="center"/>
          </w:tcPr>
          <w:p w:rsidR="00577AB5" w:rsidRDefault="00577AB5">
            <w:pPr>
              <w:pStyle w:val="ConsPlusNormal"/>
            </w:pPr>
            <w:r>
              <w:t>пос. Светлый, ул. Советская, д. 18</w:t>
            </w:r>
          </w:p>
        </w:tc>
        <w:tc>
          <w:tcPr>
            <w:tcW w:w="1587" w:type="dxa"/>
            <w:vAlign w:val="center"/>
          </w:tcPr>
          <w:p w:rsidR="00577AB5" w:rsidRDefault="00577AB5">
            <w:pPr>
              <w:pStyle w:val="ConsPlusNormal"/>
              <w:jc w:val="center"/>
            </w:pPr>
            <w:r>
              <w:t>2784,80</w:t>
            </w:r>
          </w:p>
        </w:tc>
        <w:tc>
          <w:tcPr>
            <w:tcW w:w="2551" w:type="dxa"/>
          </w:tcPr>
          <w:p w:rsidR="00577AB5" w:rsidRDefault="00577AB5">
            <w:pPr>
              <w:pStyle w:val="ConsPlusNormal"/>
              <w:jc w:val="center"/>
            </w:pPr>
            <w:r>
              <w:t>103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vAlign w:val="center"/>
          </w:tcPr>
          <w:p w:rsidR="00577AB5" w:rsidRDefault="00577AB5">
            <w:pPr>
              <w:pStyle w:val="ConsPlusNormal"/>
              <w:jc w:val="center"/>
            </w:pPr>
            <w:r>
              <w:t>62060,23</w:t>
            </w:r>
          </w:p>
        </w:tc>
      </w:tr>
      <w:tr w:rsidR="00577AB5">
        <w:tc>
          <w:tcPr>
            <w:tcW w:w="794" w:type="dxa"/>
          </w:tcPr>
          <w:p w:rsidR="00577AB5" w:rsidRDefault="00577AB5">
            <w:pPr>
              <w:pStyle w:val="ConsPlusNormal"/>
              <w:jc w:val="center"/>
            </w:pPr>
            <w:r>
              <w:t>780.</w:t>
            </w:r>
          </w:p>
        </w:tc>
        <w:tc>
          <w:tcPr>
            <w:tcW w:w="3005" w:type="dxa"/>
            <w:vAlign w:val="center"/>
          </w:tcPr>
          <w:p w:rsidR="00577AB5" w:rsidRDefault="00577AB5">
            <w:pPr>
              <w:pStyle w:val="ConsPlusNormal"/>
            </w:pPr>
            <w:r>
              <w:t>пос. Светлый, ул. Советская, д. 3</w:t>
            </w:r>
          </w:p>
        </w:tc>
        <w:tc>
          <w:tcPr>
            <w:tcW w:w="1587" w:type="dxa"/>
          </w:tcPr>
          <w:p w:rsidR="00577AB5" w:rsidRDefault="00577AB5">
            <w:pPr>
              <w:pStyle w:val="ConsPlusNormal"/>
              <w:jc w:val="center"/>
            </w:pPr>
            <w:r>
              <w:t>3827,30</w:t>
            </w:r>
          </w:p>
        </w:tc>
        <w:tc>
          <w:tcPr>
            <w:tcW w:w="2551" w:type="dxa"/>
          </w:tcPr>
          <w:p w:rsidR="00577AB5" w:rsidRDefault="00577AB5">
            <w:pPr>
              <w:pStyle w:val="ConsPlusNormal"/>
              <w:jc w:val="center"/>
            </w:pPr>
            <w:r>
              <w:t>119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vAlign w:val="center"/>
          </w:tcPr>
          <w:p w:rsidR="00577AB5" w:rsidRDefault="00577AB5">
            <w:pPr>
              <w:pStyle w:val="ConsPlusNormal"/>
              <w:jc w:val="center"/>
            </w:pPr>
            <w:r>
              <w:t>142741,26</w:t>
            </w:r>
          </w:p>
        </w:tc>
      </w:tr>
      <w:tr w:rsidR="00577AB5">
        <w:tc>
          <w:tcPr>
            <w:tcW w:w="794" w:type="dxa"/>
          </w:tcPr>
          <w:p w:rsidR="00577AB5" w:rsidRDefault="00577AB5">
            <w:pPr>
              <w:pStyle w:val="ConsPlusNormal"/>
              <w:jc w:val="center"/>
            </w:pPr>
            <w:r>
              <w:t>781.</w:t>
            </w:r>
          </w:p>
        </w:tc>
        <w:tc>
          <w:tcPr>
            <w:tcW w:w="3005" w:type="dxa"/>
            <w:vAlign w:val="center"/>
          </w:tcPr>
          <w:p w:rsidR="00577AB5" w:rsidRDefault="00577AB5">
            <w:pPr>
              <w:pStyle w:val="ConsPlusNormal"/>
            </w:pPr>
            <w:r>
              <w:t>пос. Светлый, ул. Советская, д. 5</w:t>
            </w:r>
          </w:p>
        </w:tc>
        <w:tc>
          <w:tcPr>
            <w:tcW w:w="1587" w:type="dxa"/>
          </w:tcPr>
          <w:p w:rsidR="00577AB5" w:rsidRDefault="00577AB5">
            <w:pPr>
              <w:pStyle w:val="ConsPlusNormal"/>
              <w:jc w:val="center"/>
            </w:pPr>
            <w:r>
              <w:t>3736,50</w:t>
            </w:r>
          </w:p>
        </w:tc>
        <w:tc>
          <w:tcPr>
            <w:tcW w:w="2551" w:type="dxa"/>
          </w:tcPr>
          <w:p w:rsidR="00577AB5" w:rsidRDefault="00577AB5">
            <w:pPr>
              <w:pStyle w:val="ConsPlusNormal"/>
              <w:jc w:val="center"/>
            </w:pPr>
            <w:r>
              <w:t>124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vAlign w:val="center"/>
          </w:tcPr>
          <w:p w:rsidR="00577AB5" w:rsidRDefault="00577AB5">
            <w:pPr>
              <w:pStyle w:val="ConsPlusNormal"/>
              <w:jc w:val="center"/>
            </w:pPr>
            <w:r>
              <w:t>140746,02</w:t>
            </w:r>
          </w:p>
        </w:tc>
      </w:tr>
      <w:tr w:rsidR="00577AB5">
        <w:tc>
          <w:tcPr>
            <w:tcW w:w="13606" w:type="dxa"/>
            <w:gridSpan w:val="7"/>
          </w:tcPr>
          <w:p w:rsidR="00577AB5" w:rsidRDefault="00577AB5">
            <w:pPr>
              <w:pStyle w:val="ConsPlusNormal"/>
              <w:jc w:val="center"/>
              <w:outlineLvl w:val="3"/>
            </w:pPr>
            <w:r>
              <w:t>32. Муниципальное образование Северный район</w:t>
            </w:r>
          </w:p>
        </w:tc>
      </w:tr>
      <w:tr w:rsidR="00577AB5">
        <w:tc>
          <w:tcPr>
            <w:tcW w:w="3799" w:type="dxa"/>
            <w:gridSpan w:val="2"/>
          </w:tcPr>
          <w:p w:rsidR="00577AB5" w:rsidRDefault="00577AB5">
            <w:pPr>
              <w:pStyle w:val="ConsPlusNormal"/>
            </w:pPr>
            <w:r>
              <w:t>Итого по муниципальному образованию Северный район</w:t>
            </w:r>
          </w:p>
        </w:tc>
        <w:tc>
          <w:tcPr>
            <w:tcW w:w="1587" w:type="dxa"/>
          </w:tcPr>
          <w:p w:rsidR="00577AB5" w:rsidRDefault="00577AB5">
            <w:pPr>
              <w:pStyle w:val="ConsPlusNormal"/>
              <w:jc w:val="center"/>
            </w:pPr>
            <w:r>
              <w:t>2964,50</w:t>
            </w:r>
          </w:p>
        </w:tc>
        <w:tc>
          <w:tcPr>
            <w:tcW w:w="2551" w:type="dxa"/>
          </w:tcPr>
          <w:p w:rsidR="00577AB5" w:rsidRDefault="00577AB5">
            <w:pPr>
              <w:pStyle w:val="ConsPlusNormal"/>
              <w:jc w:val="center"/>
            </w:pPr>
            <w:r>
              <w:t>109</w:t>
            </w:r>
          </w:p>
        </w:tc>
        <w:tc>
          <w:tcPr>
            <w:tcW w:w="1984" w:type="dxa"/>
          </w:tcPr>
          <w:p w:rsidR="00577AB5" w:rsidRDefault="00577AB5">
            <w:pPr>
              <w:pStyle w:val="ConsPlusNormal"/>
              <w:jc w:val="center"/>
            </w:pPr>
            <w:r>
              <w:t>6</w:t>
            </w:r>
          </w:p>
        </w:tc>
        <w:tc>
          <w:tcPr>
            <w:tcW w:w="1701" w:type="dxa"/>
          </w:tcPr>
          <w:p w:rsidR="00577AB5" w:rsidRDefault="00577AB5">
            <w:pPr>
              <w:pStyle w:val="ConsPlusNormal"/>
              <w:jc w:val="center"/>
            </w:pPr>
            <w:r>
              <w:t>4</w:t>
            </w:r>
          </w:p>
        </w:tc>
        <w:tc>
          <w:tcPr>
            <w:tcW w:w="1984" w:type="dxa"/>
          </w:tcPr>
          <w:p w:rsidR="00577AB5" w:rsidRDefault="00577AB5">
            <w:pPr>
              <w:pStyle w:val="ConsPlusNormal"/>
              <w:jc w:val="center"/>
            </w:pPr>
            <w:r>
              <w:t>354836,44</w:t>
            </w:r>
          </w:p>
        </w:tc>
      </w:tr>
      <w:tr w:rsidR="00577AB5">
        <w:tc>
          <w:tcPr>
            <w:tcW w:w="794" w:type="dxa"/>
          </w:tcPr>
          <w:p w:rsidR="00577AB5" w:rsidRDefault="00577AB5">
            <w:pPr>
              <w:pStyle w:val="ConsPlusNormal"/>
              <w:jc w:val="center"/>
            </w:pPr>
            <w:r>
              <w:lastRenderedPageBreak/>
              <w:t>782.</w:t>
            </w:r>
          </w:p>
        </w:tc>
        <w:tc>
          <w:tcPr>
            <w:tcW w:w="3005" w:type="dxa"/>
          </w:tcPr>
          <w:p w:rsidR="00577AB5" w:rsidRDefault="00577AB5">
            <w:pPr>
              <w:pStyle w:val="ConsPlusNormal"/>
            </w:pPr>
            <w:r>
              <w:t>с. Северное, ул. Ленина, д. 2</w:t>
            </w:r>
          </w:p>
        </w:tc>
        <w:tc>
          <w:tcPr>
            <w:tcW w:w="1587" w:type="dxa"/>
          </w:tcPr>
          <w:p w:rsidR="00577AB5" w:rsidRDefault="00577AB5">
            <w:pPr>
              <w:pStyle w:val="ConsPlusNormal"/>
              <w:jc w:val="center"/>
            </w:pPr>
            <w:r>
              <w:t>583,60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59996,71</w:t>
            </w:r>
          </w:p>
        </w:tc>
      </w:tr>
      <w:tr w:rsidR="00577AB5">
        <w:tc>
          <w:tcPr>
            <w:tcW w:w="794" w:type="dxa"/>
          </w:tcPr>
          <w:p w:rsidR="00577AB5" w:rsidRDefault="00577AB5">
            <w:pPr>
              <w:pStyle w:val="ConsPlusNormal"/>
              <w:jc w:val="center"/>
            </w:pPr>
            <w:r>
              <w:t>783.</w:t>
            </w:r>
          </w:p>
        </w:tc>
        <w:tc>
          <w:tcPr>
            <w:tcW w:w="3005" w:type="dxa"/>
          </w:tcPr>
          <w:p w:rsidR="00577AB5" w:rsidRDefault="00577AB5">
            <w:pPr>
              <w:pStyle w:val="ConsPlusNormal"/>
            </w:pPr>
            <w:r>
              <w:t>с. Северное, ул. Московская, д. 1б</w:t>
            </w:r>
          </w:p>
        </w:tc>
        <w:tc>
          <w:tcPr>
            <w:tcW w:w="1587" w:type="dxa"/>
          </w:tcPr>
          <w:p w:rsidR="00577AB5" w:rsidRDefault="00577AB5">
            <w:pPr>
              <w:pStyle w:val="ConsPlusNormal"/>
              <w:jc w:val="center"/>
            </w:pPr>
            <w:r>
              <w:t>905,00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128176,00</w:t>
            </w:r>
          </w:p>
        </w:tc>
      </w:tr>
      <w:tr w:rsidR="00577AB5">
        <w:tc>
          <w:tcPr>
            <w:tcW w:w="794" w:type="dxa"/>
          </w:tcPr>
          <w:p w:rsidR="00577AB5" w:rsidRDefault="00577AB5">
            <w:pPr>
              <w:pStyle w:val="ConsPlusNormal"/>
              <w:jc w:val="center"/>
            </w:pPr>
            <w:r>
              <w:t>784.</w:t>
            </w:r>
          </w:p>
        </w:tc>
        <w:tc>
          <w:tcPr>
            <w:tcW w:w="3005" w:type="dxa"/>
          </w:tcPr>
          <w:p w:rsidR="00577AB5" w:rsidRDefault="00577AB5">
            <w:pPr>
              <w:pStyle w:val="ConsPlusNormal"/>
            </w:pPr>
            <w:r>
              <w:t>с. Северное, ул. Полевая, д. 2</w:t>
            </w:r>
          </w:p>
        </w:tc>
        <w:tc>
          <w:tcPr>
            <w:tcW w:w="1587" w:type="dxa"/>
          </w:tcPr>
          <w:p w:rsidR="00577AB5" w:rsidRDefault="00577AB5">
            <w:pPr>
              <w:pStyle w:val="ConsPlusNormal"/>
              <w:jc w:val="center"/>
            </w:pPr>
            <w:r>
              <w:t>590,20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47063,96</w:t>
            </w:r>
          </w:p>
        </w:tc>
      </w:tr>
      <w:tr w:rsidR="00577AB5">
        <w:tc>
          <w:tcPr>
            <w:tcW w:w="794" w:type="dxa"/>
          </w:tcPr>
          <w:p w:rsidR="00577AB5" w:rsidRDefault="00577AB5">
            <w:pPr>
              <w:pStyle w:val="ConsPlusNormal"/>
              <w:jc w:val="center"/>
            </w:pPr>
            <w:r>
              <w:t>785.</w:t>
            </w:r>
          </w:p>
        </w:tc>
        <w:tc>
          <w:tcPr>
            <w:tcW w:w="3005" w:type="dxa"/>
          </w:tcPr>
          <w:p w:rsidR="00577AB5" w:rsidRDefault="00577AB5">
            <w:pPr>
              <w:pStyle w:val="ConsPlusNormal"/>
            </w:pPr>
            <w:r>
              <w:t>с. Северное, ул. Чапаева, д. 53</w:t>
            </w:r>
          </w:p>
        </w:tc>
        <w:tc>
          <w:tcPr>
            <w:tcW w:w="1587" w:type="dxa"/>
          </w:tcPr>
          <w:p w:rsidR="00577AB5" w:rsidRDefault="00577AB5">
            <w:pPr>
              <w:pStyle w:val="ConsPlusNormal"/>
              <w:jc w:val="center"/>
            </w:pPr>
            <w:r>
              <w:t>885,70</w:t>
            </w:r>
          </w:p>
        </w:tc>
        <w:tc>
          <w:tcPr>
            <w:tcW w:w="2551" w:type="dxa"/>
          </w:tcPr>
          <w:p w:rsidR="00577AB5" w:rsidRDefault="00577AB5">
            <w:pPr>
              <w:pStyle w:val="ConsPlusNormal"/>
              <w:jc w:val="center"/>
            </w:pPr>
            <w:r>
              <w:t>35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119599,77</w:t>
            </w:r>
          </w:p>
        </w:tc>
      </w:tr>
      <w:tr w:rsidR="00577AB5">
        <w:tc>
          <w:tcPr>
            <w:tcW w:w="13606" w:type="dxa"/>
            <w:gridSpan w:val="7"/>
          </w:tcPr>
          <w:p w:rsidR="00577AB5" w:rsidRDefault="00577AB5">
            <w:pPr>
              <w:pStyle w:val="ConsPlusNormal"/>
              <w:jc w:val="center"/>
              <w:outlineLvl w:val="3"/>
            </w:pPr>
            <w:r>
              <w:t>33. Муниципальное образование Соль-Илецкий городской округ</w:t>
            </w:r>
          </w:p>
        </w:tc>
      </w:tr>
      <w:tr w:rsidR="00577AB5">
        <w:tc>
          <w:tcPr>
            <w:tcW w:w="3799" w:type="dxa"/>
            <w:gridSpan w:val="2"/>
          </w:tcPr>
          <w:p w:rsidR="00577AB5" w:rsidRDefault="00577AB5">
            <w:pPr>
              <w:pStyle w:val="ConsPlusNormal"/>
            </w:pPr>
            <w:r>
              <w:t>Итого по муниципальному образованию Соль-Илецкий городской округ</w:t>
            </w:r>
          </w:p>
        </w:tc>
        <w:tc>
          <w:tcPr>
            <w:tcW w:w="1587" w:type="dxa"/>
          </w:tcPr>
          <w:p w:rsidR="00577AB5" w:rsidRDefault="00577AB5">
            <w:pPr>
              <w:pStyle w:val="ConsPlusNormal"/>
              <w:jc w:val="center"/>
            </w:pPr>
            <w:r>
              <w:t>9842,50</w:t>
            </w:r>
          </w:p>
        </w:tc>
        <w:tc>
          <w:tcPr>
            <w:tcW w:w="2551" w:type="dxa"/>
          </w:tcPr>
          <w:p w:rsidR="00577AB5" w:rsidRDefault="00577AB5">
            <w:pPr>
              <w:pStyle w:val="ConsPlusNormal"/>
              <w:jc w:val="center"/>
            </w:pPr>
            <w:r>
              <w:t>356</w:t>
            </w:r>
          </w:p>
        </w:tc>
        <w:tc>
          <w:tcPr>
            <w:tcW w:w="1984" w:type="dxa"/>
          </w:tcPr>
          <w:p w:rsidR="00577AB5" w:rsidRDefault="00577AB5">
            <w:pPr>
              <w:pStyle w:val="ConsPlusNormal"/>
              <w:jc w:val="center"/>
            </w:pPr>
            <w:r>
              <w:t>7</w:t>
            </w:r>
          </w:p>
        </w:tc>
        <w:tc>
          <w:tcPr>
            <w:tcW w:w="1701" w:type="dxa"/>
          </w:tcPr>
          <w:p w:rsidR="00577AB5" w:rsidRDefault="00577AB5">
            <w:pPr>
              <w:pStyle w:val="ConsPlusNormal"/>
              <w:jc w:val="center"/>
            </w:pPr>
            <w:r>
              <w:t>7</w:t>
            </w:r>
          </w:p>
        </w:tc>
        <w:tc>
          <w:tcPr>
            <w:tcW w:w="1984" w:type="dxa"/>
          </w:tcPr>
          <w:p w:rsidR="00577AB5" w:rsidRDefault="00577AB5">
            <w:pPr>
              <w:pStyle w:val="ConsPlusNormal"/>
              <w:jc w:val="center"/>
            </w:pPr>
            <w:r>
              <w:t>662239,96</w:t>
            </w:r>
          </w:p>
        </w:tc>
      </w:tr>
      <w:tr w:rsidR="00577AB5">
        <w:tc>
          <w:tcPr>
            <w:tcW w:w="794" w:type="dxa"/>
          </w:tcPr>
          <w:p w:rsidR="00577AB5" w:rsidRDefault="00577AB5">
            <w:pPr>
              <w:pStyle w:val="ConsPlusNormal"/>
              <w:jc w:val="center"/>
            </w:pPr>
            <w:r>
              <w:t>786.</w:t>
            </w:r>
          </w:p>
        </w:tc>
        <w:tc>
          <w:tcPr>
            <w:tcW w:w="3005" w:type="dxa"/>
          </w:tcPr>
          <w:p w:rsidR="00577AB5" w:rsidRDefault="00577AB5">
            <w:pPr>
              <w:pStyle w:val="ConsPlusNormal"/>
            </w:pPr>
            <w:r>
              <w:t>г. Соль-Илецк, ул. Володарского, д. 113</w:t>
            </w:r>
          </w:p>
        </w:tc>
        <w:tc>
          <w:tcPr>
            <w:tcW w:w="1587" w:type="dxa"/>
          </w:tcPr>
          <w:p w:rsidR="00577AB5" w:rsidRDefault="00577AB5">
            <w:pPr>
              <w:pStyle w:val="ConsPlusNormal"/>
              <w:jc w:val="center"/>
            </w:pPr>
            <w:r>
              <w:t>2945,50</w:t>
            </w:r>
          </w:p>
        </w:tc>
        <w:tc>
          <w:tcPr>
            <w:tcW w:w="2551" w:type="dxa"/>
          </w:tcPr>
          <w:p w:rsidR="00577AB5" w:rsidRDefault="00577AB5">
            <w:pPr>
              <w:pStyle w:val="ConsPlusNormal"/>
              <w:jc w:val="center"/>
            </w:pPr>
            <w:r>
              <w:t>120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62187,54</w:t>
            </w:r>
          </w:p>
        </w:tc>
      </w:tr>
      <w:tr w:rsidR="00577AB5">
        <w:tc>
          <w:tcPr>
            <w:tcW w:w="794" w:type="dxa"/>
          </w:tcPr>
          <w:p w:rsidR="00577AB5" w:rsidRDefault="00577AB5">
            <w:pPr>
              <w:pStyle w:val="ConsPlusNormal"/>
              <w:jc w:val="center"/>
            </w:pPr>
            <w:r>
              <w:t>787.</w:t>
            </w:r>
          </w:p>
        </w:tc>
        <w:tc>
          <w:tcPr>
            <w:tcW w:w="3005" w:type="dxa"/>
          </w:tcPr>
          <w:p w:rsidR="00577AB5" w:rsidRDefault="00577AB5">
            <w:pPr>
              <w:pStyle w:val="ConsPlusNormal"/>
            </w:pPr>
            <w:r>
              <w:t>г. Соль-Илецк, ул. Жукова, д. 2</w:t>
            </w:r>
          </w:p>
        </w:tc>
        <w:tc>
          <w:tcPr>
            <w:tcW w:w="1587" w:type="dxa"/>
          </w:tcPr>
          <w:p w:rsidR="00577AB5" w:rsidRDefault="00577AB5">
            <w:pPr>
              <w:pStyle w:val="ConsPlusNormal"/>
              <w:jc w:val="center"/>
            </w:pPr>
            <w:r>
              <w:t>429,30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83935,53</w:t>
            </w:r>
          </w:p>
        </w:tc>
      </w:tr>
      <w:tr w:rsidR="00577AB5">
        <w:tc>
          <w:tcPr>
            <w:tcW w:w="794" w:type="dxa"/>
          </w:tcPr>
          <w:p w:rsidR="00577AB5" w:rsidRDefault="00577AB5">
            <w:pPr>
              <w:pStyle w:val="ConsPlusNormal"/>
              <w:jc w:val="center"/>
            </w:pPr>
            <w:r>
              <w:t>788.</w:t>
            </w:r>
          </w:p>
        </w:tc>
        <w:tc>
          <w:tcPr>
            <w:tcW w:w="3005" w:type="dxa"/>
          </w:tcPr>
          <w:p w:rsidR="00577AB5" w:rsidRDefault="00577AB5">
            <w:pPr>
              <w:pStyle w:val="ConsPlusNormal"/>
            </w:pPr>
            <w:r>
              <w:t>г. Соль-Илецк, ул. Жукова, д. 6</w:t>
            </w:r>
          </w:p>
        </w:tc>
        <w:tc>
          <w:tcPr>
            <w:tcW w:w="1587" w:type="dxa"/>
          </w:tcPr>
          <w:p w:rsidR="00577AB5" w:rsidRDefault="00577AB5">
            <w:pPr>
              <w:pStyle w:val="ConsPlusNormal"/>
              <w:jc w:val="center"/>
            </w:pPr>
            <w:r>
              <w:t>775,60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89478,07</w:t>
            </w:r>
          </w:p>
        </w:tc>
      </w:tr>
      <w:tr w:rsidR="00577AB5">
        <w:tc>
          <w:tcPr>
            <w:tcW w:w="794" w:type="dxa"/>
          </w:tcPr>
          <w:p w:rsidR="00577AB5" w:rsidRDefault="00577AB5">
            <w:pPr>
              <w:pStyle w:val="ConsPlusNormal"/>
              <w:jc w:val="center"/>
            </w:pPr>
            <w:r>
              <w:t>789.</w:t>
            </w:r>
          </w:p>
        </w:tc>
        <w:tc>
          <w:tcPr>
            <w:tcW w:w="3005" w:type="dxa"/>
          </w:tcPr>
          <w:p w:rsidR="00577AB5" w:rsidRDefault="00577AB5">
            <w:pPr>
              <w:pStyle w:val="ConsPlusNormal"/>
            </w:pPr>
            <w:r>
              <w:t>г. Соль-Илецк, ул. Орская, д. 167</w:t>
            </w:r>
          </w:p>
        </w:tc>
        <w:tc>
          <w:tcPr>
            <w:tcW w:w="1587" w:type="dxa"/>
          </w:tcPr>
          <w:p w:rsidR="00577AB5" w:rsidRDefault="00577AB5">
            <w:pPr>
              <w:pStyle w:val="ConsPlusNormal"/>
              <w:jc w:val="center"/>
            </w:pPr>
            <w:r>
              <w:t>3472,60</w:t>
            </w:r>
          </w:p>
        </w:tc>
        <w:tc>
          <w:tcPr>
            <w:tcW w:w="2551" w:type="dxa"/>
          </w:tcPr>
          <w:p w:rsidR="00577AB5" w:rsidRDefault="00577AB5">
            <w:pPr>
              <w:pStyle w:val="ConsPlusNormal"/>
              <w:jc w:val="center"/>
            </w:pPr>
            <w:r>
              <w:t>120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150928,31</w:t>
            </w:r>
          </w:p>
        </w:tc>
      </w:tr>
      <w:tr w:rsidR="00577AB5">
        <w:tc>
          <w:tcPr>
            <w:tcW w:w="794" w:type="dxa"/>
          </w:tcPr>
          <w:p w:rsidR="00577AB5" w:rsidRDefault="00577AB5">
            <w:pPr>
              <w:pStyle w:val="ConsPlusNormal"/>
              <w:jc w:val="center"/>
            </w:pPr>
            <w:r>
              <w:t>790.</w:t>
            </w:r>
          </w:p>
        </w:tc>
        <w:tc>
          <w:tcPr>
            <w:tcW w:w="3005" w:type="dxa"/>
          </w:tcPr>
          <w:p w:rsidR="00577AB5" w:rsidRDefault="00577AB5">
            <w:pPr>
              <w:pStyle w:val="ConsPlusNormal"/>
            </w:pPr>
            <w:r>
              <w:t>г. Соль-Илецк, ул. Парижских Коммунаров, д. 106</w:t>
            </w:r>
          </w:p>
        </w:tc>
        <w:tc>
          <w:tcPr>
            <w:tcW w:w="1587" w:type="dxa"/>
          </w:tcPr>
          <w:p w:rsidR="00577AB5" w:rsidRDefault="00577AB5">
            <w:pPr>
              <w:pStyle w:val="ConsPlusNormal"/>
              <w:jc w:val="center"/>
            </w:pPr>
            <w:r>
              <w:t>315,70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77501,52</w:t>
            </w:r>
          </w:p>
        </w:tc>
      </w:tr>
      <w:tr w:rsidR="00577AB5">
        <w:tc>
          <w:tcPr>
            <w:tcW w:w="794" w:type="dxa"/>
          </w:tcPr>
          <w:p w:rsidR="00577AB5" w:rsidRDefault="00577AB5">
            <w:pPr>
              <w:pStyle w:val="ConsPlusNormal"/>
              <w:jc w:val="center"/>
            </w:pPr>
            <w:r>
              <w:t>791.</w:t>
            </w:r>
          </w:p>
        </w:tc>
        <w:tc>
          <w:tcPr>
            <w:tcW w:w="3005" w:type="dxa"/>
          </w:tcPr>
          <w:p w:rsidR="00577AB5" w:rsidRDefault="00577AB5">
            <w:pPr>
              <w:pStyle w:val="ConsPlusNormal"/>
            </w:pPr>
            <w:r>
              <w:t>г. Соль-Илецк, ул. Победы, д. 93а</w:t>
            </w:r>
          </w:p>
        </w:tc>
        <w:tc>
          <w:tcPr>
            <w:tcW w:w="1587" w:type="dxa"/>
          </w:tcPr>
          <w:p w:rsidR="00577AB5" w:rsidRDefault="00577AB5">
            <w:pPr>
              <w:pStyle w:val="ConsPlusNormal"/>
              <w:jc w:val="center"/>
            </w:pPr>
            <w:r>
              <w:t>969,70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100076,44</w:t>
            </w:r>
          </w:p>
        </w:tc>
      </w:tr>
      <w:tr w:rsidR="00577AB5">
        <w:tc>
          <w:tcPr>
            <w:tcW w:w="794" w:type="dxa"/>
          </w:tcPr>
          <w:p w:rsidR="00577AB5" w:rsidRDefault="00577AB5">
            <w:pPr>
              <w:pStyle w:val="ConsPlusNormal"/>
              <w:jc w:val="center"/>
            </w:pPr>
            <w:r>
              <w:t>792.</w:t>
            </w:r>
          </w:p>
        </w:tc>
        <w:tc>
          <w:tcPr>
            <w:tcW w:w="3005" w:type="dxa"/>
          </w:tcPr>
          <w:p w:rsidR="00577AB5" w:rsidRDefault="00577AB5">
            <w:pPr>
              <w:pStyle w:val="ConsPlusNormal"/>
            </w:pPr>
            <w:r>
              <w:t>г. Соль-Илецк, ул. Победы, д. 95а</w:t>
            </w:r>
          </w:p>
        </w:tc>
        <w:tc>
          <w:tcPr>
            <w:tcW w:w="1587" w:type="dxa"/>
          </w:tcPr>
          <w:p w:rsidR="00577AB5" w:rsidRDefault="00577AB5">
            <w:pPr>
              <w:pStyle w:val="ConsPlusNormal"/>
              <w:jc w:val="center"/>
            </w:pPr>
            <w:r>
              <w:t>934,10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98132,55</w:t>
            </w:r>
          </w:p>
        </w:tc>
      </w:tr>
      <w:tr w:rsidR="00577AB5">
        <w:tc>
          <w:tcPr>
            <w:tcW w:w="13606" w:type="dxa"/>
            <w:gridSpan w:val="7"/>
          </w:tcPr>
          <w:p w:rsidR="00577AB5" w:rsidRDefault="00577AB5">
            <w:pPr>
              <w:pStyle w:val="ConsPlusNormal"/>
              <w:jc w:val="center"/>
              <w:outlineLvl w:val="3"/>
            </w:pPr>
            <w:r>
              <w:t>34. Муниципальное образование Сорочинский городской округ</w:t>
            </w:r>
          </w:p>
        </w:tc>
      </w:tr>
      <w:tr w:rsidR="00577AB5">
        <w:tc>
          <w:tcPr>
            <w:tcW w:w="3799" w:type="dxa"/>
            <w:gridSpan w:val="2"/>
          </w:tcPr>
          <w:p w:rsidR="00577AB5" w:rsidRDefault="00577AB5">
            <w:pPr>
              <w:pStyle w:val="ConsPlusNormal"/>
            </w:pPr>
            <w:r>
              <w:lastRenderedPageBreak/>
              <w:t>Итого по муниципальному образованию Сорочинский городской округ</w:t>
            </w:r>
          </w:p>
        </w:tc>
        <w:tc>
          <w:tcPr>
            <w:tcW w:w="1587" w:type="dxa"/>
          </w:tcPr>
          <w:p w:rsidR="00577AB5" w:rsidRDefault="00577AB5">
            <w:pPr>
              <w:pStyle w:val="ConsPlusNormal"/>
              <w:jc w:val="center"/>
            </w:pPr>
            <w:r>
              <w:t>32454,90</w:t>
            </w:r>
          </w:p>
        </w:tc>
        <w:tc>
          <w:tcPr>
            <w:tcW w:w="2551" w:type="dxa"/>
          </w:tcPr>
          <w:p w:rsidR="00577AB5" w:rsidRDefault="00577AB5">
            <w:pPr>
              <w:pStyle w:val="ConsPlusNormal"/>
              <w:jc w:val="center"/>
            </w:pPr>
            <w:r>
              <w:t>1409</w:t>
            </w:r>
          </w:p>
        </w:tc>
        <w:tc>
          <w:tcPr>
            <w:tcW w:w="1984" w:type="dxa"/>
          </w:tcPr>
          <w:p w:rsidR="00577AB5" w:rsidRDefault="00577AB5">
            <w:pPr>
              <w:pStyle w:val="ConsPlusNormal"/>
              <w:jc w:val="center"/>
            </w:pPr>
            <w:r>
              <w:t>22</w:t>
            </w:r>
          </w:p>
        </w:tc>
        <w:tc>
          <w:tcPr>
            <w:tcW w:w="1701" w:type="dxa"/>
          </w:tcPr>
          <w:p w:rsidR="00577AB5" w:rsidRDefault="00577AB5">
            <w:pPr>
              <w:pStyle w:val="ConsPlusNormal"/>
              <w:jc w:val="center"/>
            </w:pPr>
            <w:r>
              <w:t>19</w:t>
            </w:r>
          </w:p>
        </w:tc>
        <w:tc>
          <w:tcPr>
            <w:tcW w:w="1984" w:type="dxa"/>
          </w:tcPr>
          <w:p w:rsidR="00577AB5" w:rsidRDefault="00577AB5">
            <w:pPr>
              <w:pStyle w:val="ConsPlusNormal"/>
              <w:jc w:val="center"/>
            </w:pPr>
            <w:r>
              <w:t>1220730,25</w:t>
            </w:r>
          </w:p>
        </w:tc>
      </w:tr>
      <w:tr w:rsidR="00577AB5">
        <w:tc>
          <w:tcPr>
            <w:tcW w:w="794" w:type="dxa"/>
          </w:tcPr>
          <w:p w:rsidR="00577AB5" w:rsidRDefault="00577AB5">
            <w:pPr>
              <w:pStyle w:val="ConsPlusNormal"/>
              <w:jc w:val="center"/>
            </w:pPr>
            <w:r>
              <w:t>793.</w:t>
            </w:r>
          </w:p>
        </w:tc>
        <w:tc>
          <w:tcPr>
            <w:tcW w:w="3005" w:type="dxa"/>
          </w:tcPr>
          <w:p w:rsidR="00577AB5" w:rsidRDefault="00577AB5">
            <w:pPr>
              <w:pStyle w:val="ConsPlusNormal"/>
            </w:pPr>
            <w:r>
              <w:t>г. Сорочинск, мкр. 2-й, д. 15</w:t>
            </w:r>
          </w:p>
        </w:tc>
        <w:tc>
          <w:tcPr>
            <w:tcW w:w="1587" w:type="dxa"/>
          </w:tcPr>
          <w:p w:rsidR="00577AB5" w:rsidRDefault="00577AB5">
            <w:pPr>
              <w:pStyle w:val="ConsPlusNormal"/>
              <w:jc w:val="center"/>
            </w:pPr>
            <w:r>
              <w:t>4790,40</w:t>
            </w:r>
          </w:p>
        </w:tc>
        <w:tc>
          <w:tcPr>
            <w:tcW w:w="2551" w:type="dxa"/>
          </w:tcPr>
          <w:p w:rsidR="00577AB5" w:rsidRDefault="00577AB5">
            <w:pPr>
              <w:pStyle w:val="ConsPlusNormal"/>
              <w:jc w:val="center"/>
            </w:pPr>
            <w:r>
              <w:t>220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42037,97</w:t>
            </w:r>
          </w:p>
        </w:tc>
      </w:tr>
      <w:tr w:rsidR="00577AB5">
        <w:tc>
          <w:tcPr>
            <w:tcW w:w="794" w:type="dxa"/>
          </w:tcPr>
          <w:p w:rsidR="00577AB5" w:rsidRDefault="00577AB5">
            <w:pPr>
              <w:pStyle w:val="ConsPlusNormal"/>
              <w:jc w:val="center"/>
            </w:pPr>
            <w:r>
              <w:t>794.</w:t>
            </w:r>
          </w:p>
        </w:tc>
        <w:tc>
          <w:tcPr>
            <w:tcW w:w="3005" w:type="dxa"/>
          </w:tcPr>
          <w:p w:rsidR="00577AB5" w:rsidRDefault="00577AB5">
            <w:pPr>
              <w:pStyle w:val="ConsPlusNormal"/>
            </w:pPr>
            <w:r>
              <w:t>г. Сорочинск, мкр. 2-й, д. 16</w:t>
            </w:r>
          </w:p>
        </w:tc>
        <w:tc>
          <w:tcPr>
            <w:tcW w:w="1587" w:type="dxa"/>
          </w:tcPr>
          <w:p w:rsidR="00577AB5" w:rsidRDefault="00577AB5">
            <w:pPr>
              <w:pStyle w:val="ConsPlusNormal"/>
              <w:jc w:val="center"/>
            </w:pPr>
            <w:r>
              <w:t>4935,20</w:t>
            </w:r>
          </w:p>
        </w:tc>
        <w:tc>
          <w:tcPr>
            <w:tcW w:w="2551" w:type="dxa"/>
          </w:tcPr>
          <w:p w:rsidR="00577AB5" w:rsidRDefault="00577AB5">
            <w:pPr>
              <w:pStyle w:val="ConsPlusNormal"/>
              <w:jc w:val="center"/>
            </w:pPr>
            <w:r>
              <w:t>230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160423,47</w:t>
            </w:r>
          </w:p>
        </w:tc>
      </w:tr>
      <w:tr w:rsidR="00577AB5">
        <w:tc>
          <w:tcPr>
            <w:tcW w:w="794" w:type="dxa"/>
          </w:tcPr>
          <w:p w:rsidR="00577AB5" w:rsidRDefault="00577AB5">
            <w:pPr>
              <w:pStyle w:val="ConsPlusNormal"/>
              <w:jc w:val="center"/>
            </w:pPr>
            <w:r>
              <w:t>795.</w:t>
            </w:r>
          </w:p>
        </w:tc>
        <w:tc>
          <w:tcPr>
            <w:tcW w:w="3005" w:type="dxa"/>
          </w:tcPr>
          <w:p w:rsidR="00577AB5" w:rsidRDefault="00577AB5">
            <w:pPr>
              <w:pStyle w:val="ConsPlusNormal"/>
            </w:pPr>
            <w:r>
              <w:t>г. Сорочинск, ул. 8 Марта, д. 19</w:t>
            </w:r>
          </w:p>
        </w:tc>
        <w:tc>
          <w:tcPr>
            <w:tcW w:w="1587" w:type="dxa"/>
          </w:tcPr>
          <w:p w:rsidR="00577AB5" w:rsidRDefault="00577AB5">
            <w:pPr>
              <w:pStyle w:val="ConsPlusNormal"/>
              <w:jc w:val="center"/>
            </w:pPr>
            <w:r>
              <w:t>1002,80</w:t>
            </w:r>
          </w:p>
        </w:tc>
        <w:tc>
          <w:tcPr>
            <w:tcW w:w="2551" w:type="dxa"/>
          </w:tcPr>
          <w:p w:rsidR="00577AB5" w:rsidRDefault="00577AB5">
            <w:pPr>
              <w:pStyle w:val="ConsPlusNormal"/>
              <w:jc w:val="center"/>
            </w:pPr>
            <w:r>
              <w:t>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61037,91</w:t>
            </w:r>
          </w:p>
        </w:tc>
      </w:tr>
      <w:tr w:rsidR="00577AB5">
        <w:tc>
          <w:tcPr>
            <w:tcW w:w="794" w:type="dxa"/>
          </w:tcPr>
          <w:p w:rsidR="00577AB5" w:rsidRDefault="00577AB5">
            <w:pPr>
              <w:pStyle w:val="ConsPlusNormal"/>
              <w:jc w:val="center"/>
            </w:pPr>
            <w:r>
              <w:t>796.</w:t>
            </w:r>
          </w:p>
        </w:tc>
        <w:tc>
          <w:tcPr>
            <w:tcW w:w="3005" w:type="dxa"/>
          </w:tcPr>
          <w:p w:rsidR="00577AB5" w:rsidRDefault="00577AB5">
            <w:pPr>
              <w:pStyle w:val="ConsPlusNormal"/>
            </w:pPr>
            <w:r>
              <w:t>г. Сорочинск, ул. 8 Марта, д. 3</w:t>
            </w:r>
          </w:p>
        </w:tc>
        <w:tc>
          <w:tcPr>
            <w:tcW w:w="1587" w:type="dxa"/>
          </w:tcPr>
          <w:p w:rsidR="00577AB5" w:rsidRDefault="00577AB5">
            <w:pPr>
              <w:pStyle w:val="ConsPlusNormal"/>
              <w:jc w:val="center"/>
            </w:pPr>
            <w:r>
              <w:t>3084,00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108522,24</w:t>
            </w:r>
          </w:p>
        </w:tc>
      </w:tr>
      <w:tr w:rsidR="00577AB5">
        <w:tc>
          <w:tcPr>
            <w:tcW w:w="794" w:type="dxa"/>
          </w:tcPr>
          <w:p w:rsidR="00577AB5" w:rsidRDefault="00577AB5">
            <w:pPr>
              <w:pStyle w:val="ConsPlusNormal"/>
              <w:jc w:val="center"/>
            </w:pPr>
            <w:r>
              <w:t>797.</w:t>
            </w:r>
          </w:p>
        </w:tc>
        <w:tc>
          <w:tcPr>
            <w:tcW w:w="3005" w:type="dxa"/>
          </w:tcPr>
          <w:p w:rsidR="00577AB5" w:rsidRDefault="00577AB5">
            <w:pPr>
              <w:pStyle w:val="ConsPlusNormal"/>
            </w:pPr>
            <w:r>
              <w:t>г. Сорочинск, ул. Ворошилова, д. 21</w:t>
            </w:r>
          </w:p>
        </w:tc>
        <w:tc>
          <w:tcPr>
            <w:tcW w:w="1587" w:type="dxa"/>
          </w:tcPr>
          <w:p w:rsidR="00577AB5" w:rsidRDefault="00577AB5">
            <w:pPr>
              <w:pStyle w:val="ConsPlusNormal"/>
              <w:jc w:val="center"/>
            </w:pPr>
            <w:r>
              <w:t>1026,70</w:t>
            </w:r>
          </w:p>
        </w:tc>
        <w:tc>
          <w:tcPr>
            <w:tcW w:w="2551" w:type="dxa"/>
          </w:tcPr>
          <w:p w:rsidR="00577AB5" w:rsidRDefault="00577AB5">
            <w:pPr>
              <w:pStyle w:val="ConsPlusNormal"/>
              <w:jc w:val="center"/>
            </w:pPr>
            <w:r>
              <w:t>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44032,34</w:t>
            </w:r>
          </w:p>
        </w:tc>
      </w:tr>
      <w:tr w:rsidR="00577AB5">
        <w:tc>
          <w:tcPr>
            <w:tcW w:w="794" w:type="dxa"/>
          </w:tcPr>
          <w:p w:rsidR="00577AB5" w:rsidRDefault="00577AB5">
            <w:pPr>
              <w:pStyle w:val="ConsPlusNormal"/>
              <w:jc w:val="center"/>
            </w:pPr>
            <w:r>
              <w:t>798.</w:t>
            </w:r>
          </w:p>
        </w:tc>
        <w:tc>
          <w:tcPr>
            <w:tcW w:w="3005" w:type="dxa"/>
          </w:tcPr>
          <w:p w:rsidR="00577AB5" w:rsidRDefault="00577AB5">
            <w:pPr>
              <w:pStyle w:val="ConsPlusNormal"/>
            </w:pPr>
            <w:r>
              <w:t>г. Сорочинск, ул. Ворошилова, д. 40</w:t>
            </w:r>
          </w:p>
        </w:tc>
        <w:tc>
          <w:tcPr>
            <w:tcW w:w="1587" w:type="dxa"/>
          </w:tcPr>
          <w:p w:rsidR="00577AB5" w:rsidRDefault="00577AB5">
            <w:pPr>
              <w:pStyle w:val="ConsPlusNormal"/>
              <w:jc w:val="center"/>
            </w:pPr>
            <w:r>
              <w:t>798,10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45728,44</w:t>
            </w:r>
          </w:p>
        </w:tc>
      </w:tr>
      <w:tr w:rsidR="00577AB5">
        <w:tc>
          <w:tcPr>
            <w:tcW w:w="794" w:type="dxa"/>
          </w:tcPr>
          <w:p w:rsidR="00577AB5" w:rsidRDefault="00577AB5">
            <w:pPr>
              <w:pStyle w:val="ConsPlusNormal"/>
              <w:jc w:val="center"/>
            </w:pPr>
            <w:r>
              <w:t>799.</w:t>
            </w:r>
          </w:p>
        </w:tc>
        <w:tc>
          <w:tcPr>
            <w:tcW w:w="3005" w:type="dxa"/>
          </w:tcPr>
          <w:p w:rsidR="00577AB5" w:rsidRDefault="00577AB5">
            <w:pPr>
              <w:pStyle w:val="ConsPlusNormal"/>
            </w:pPr>
            <w:r>
              <w:t>г. Сорочинск, ул. Ворошилова, д. 6</w:t>
            </w:r>
          </w:p>
        </w:tc>
        <w:tc>
          <w:tcPr>
            <w:tcW w:w="1587" w:type="dxa"/>
          </w:tcPr>
          <w:p w:rsidR="00577AB5" w:rsidRDefault="00577AB5">
            <w:pPr>
              <w:pStyle w:val="ConsPlusNormal"/>
              <w:jc w:val="center"/>
            </w:pPr>
            <w:r>
              <w:t>1048,50</w:t>
            </w:r>
          </w:p>
        </w:tc>
        <w:tc>
          <w:tcPr>
            <w:tcW w:w="2551" w:type="dxa"/>
          </w:tcPr>
          <w:p w:rsidR="00577AB5" w:rsidRDefault="00577AB5">
            <w:pPr>
              <w:pStyle w:val="ConsPlusNormal"/>
              <w:jc w:val="center"/>
            </w:pPr>
            <w:r>
              <w:t>45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128364,61</w:t>
            </w:r>
          </w:p>
        </w:tc>
      </w:tr>
      <w:tr w:rsidR="00577AB5">
        <w:tc>
          <w:tcPr>
            <w:tcW w:w="794" w:type="dxa"/>
          </w:tcPr>
          <w:p w:rsidR="00577AB5" w:rsidRDefault="00577AB5">
            <w:pPr>
              <w:pStyle w:val="ConsPlusNormal"/>
              <w:jc w:val="center"/>
            </w:pPr>
            <w:r>
              <w:t>800.</w:t>
            </w:r>
          </w:p>
        </w:tc>
        <w:tc>
          <w:tcPr>
            <w:tcW w:w="3005" w:type="dxa"/>
          </w:tcPr>
          <w:p w:rsidR="00577AB5" w:rsidRDefault="00577AB5">
            <w:pPr>
              <w:pStyle w:val="ConsPlusNormal"/>
            </w:pPr>
            <w:r>
              <w:t>г. Сорочинск, ул. Карла Маркса, д. 179</w:t>
            </w:r>
          </w:p>
        </w:tc>
        <w:tc>
          <w:tcPr>
            <w:tcW w:w="1587" w:type="dxa"/>
          </w:tcPr>
          <w:p w:rsidR="00577AB5" w:rsidRDefault="00577AB5">
            <w:pPr>
              <w:pStyle w:val="ConsPlusNormal"/>
              <w:jc w:val="center"/>
            </w:pPr>
            <w:r>
              <w:t>763,70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44155,38</w:t>
            </w:r>
          </w:p>
        </w:tc>
      </w:tr>
      <w:tr w:rsidR="00577AB5">
        <w:tc>
          <w:tcPr>
            <w:tcW w:w="794" w:type="dxa"/>
          </w:tcPr>
          <w:p w:rsidR="00577AB5" w:rsidRDefault="00577AB5">
            <w:pPr>
              <w:pStyle w:val="ConsPlusNormal"/>
              <w:jc w:val="center"/>
            </w:pPr>
            <w:r>
              <w:t>801.</w:t>
            </w:r>
          </w:p>
        </w:tc>
        <w:tc>
          <w:tcPr>
            <w:tcW w:w="3005" w:type="dxa"/>
          </w:tcPr>
          <w:p w:rsidR="00577AB5" w:rsidRDefault="00577AB5">
            <w:pPr>
              <w:pStyle w:val="ConsPlusNormal"/>
            </w:pPr>
            <w:r>
              <w:t>г. Сорочинск, ул. Карла Маркса, д. 181</w:t>
            </w:r>
          </w:p>
        </w:tc>
        <w:tc>
          <w:tcPr>
            <w:tcW w:w="1587" w:type="dxa"/>
          </w:tcPr>
          <w:p w:rsidR="00577AB5" w:rsidRDefault="00577AB5">
            <w:pPr>
              <w:pStyle w:val="ConsPlusNormal"/>
              <w:jc w:val="center"/>
            </w:pPr>
            <w:r>
              <w:t>784,40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44751,21</w:t>
            </w:r>
          </w:p>
        </w:tc>
      </w:tr>
      <w:tr w:rsidR="00577AB5">
        <w:tc>
          <w:tcPr>
            <w:tcW w:w="794" w:type="dxa"/>
          </w:tcPr>
          <w:p w:rsidR="00577AB5" w:rsidRDefault="00577AB5">
            <w:pPr>
              <w:pStyle w:val="ConsPlusNormal"/>
              <w:jc w:val="center"/>
            </w:pPr>
            <w:r>
              <w:t>802.</w:t>
            </w:r>
          </w:p>
        </w:tc>
        <w:tc>
          <w:tcPr>
            <w:tcW w:w="3005" w:type="dxa"/>
          </w:tcPr>
          <w:p w:rsidR="00577AB5" w:rsidRDefault="00577AB5">
            <w:pPr>
              <w:pStyle w:val="ConsPlusNormal"/>
            </w:pPr>
            <w:r>
              <w:t>г. Сорочинск, ул. Карла Маркса, д. 195</w:t>
            </w:r>
          </w:p>
        </w:tc>
        <w:tc>
          <w:tcPr>
            <w:tcW w:w="1587" w:type="dxa"/>
          </w:tcPr>
          <w:p w:rsidR="00577AB5" w:rsidRDefault="00577AB5">
            <w:pPr>
              <w:pStyle w:val="ConsPlusNormal"/>
              <w:jc w:val="center"/>
            </w:pPr>
            <w:r>
              <w:t>775,60</w:t>
            </w:r>
          </w:p>
        </w:tc>
        <w:tc>
          <w:tcPr>
            <w:tcW w:w="2551" w:type="dxa"/>
          </w:tcPr>
          <w:p w:rsidR="00577AB5" w:rsidRDefault="00577AB5">
            <w:pPr>
              <w:pStyle w:val="ConsPlusNormal"/>
              <w:jc w:val="center"/>
            </w:pPr>
            <w:r>
              <w:t>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44497,93</w:t>
            </w:r>
          </w:p>
        </w:tc>
      </w:tr>
      <w:tr w:rsidR="00577AB5">
        <w:tc>
          <w:tcPr>
            <w:tcW w:w="794" w:type="dxa"/>
          </w:tcPr>
          <w:p w:rsidR="00577AB5" w:rsidRDefault="00577AB5">
            <w:pPr>
              <w:pStyle w:val="ConsPlusNormal"/>
              <w:jc w:val="center"/>
            </w:pPr>
            <w:r>
              <w:t>803.</w:t>
            </w:r>
          </w:p>
        </w:tc>
        <w:tc>
          <w:tcPr>
            <w:tcW w:w="3005" w:type="dxa"/>
          </w:tcPr>
          <w:p w:rsidR="00577AB5" w:rsidRDefault="00577AB5">
            <w:pPr>
              <w:pStyle w:val="ConsPlusNormal"/>
            </w:pPr>
            <w:r>
              <w:t>г. Сорочинск, ул. Карла Маркса, д. 199</w:t>
            </w:r>
          </w:p>
        </w:tc>
        <w:tc>
          <w:tcPr>
            <w:tcW w:w="1587" w:type="dxa"/>
          </w:tcPr>
          <w:p w:rsidR="00577AB5" w:rsidRDefault="00577AB5">
            <w:pPr>
              <w:pStyle w:val="ConsPlusNormal"/>
              <w:jc w:val="center"/>
            </w:pPr>
            <w:r>
              <w:t>2338,70</w:t>
            </w:r>
          </w:p>
        </w:tc>
        <w:tc>
          <w:tcPr>
            <w:tcW w:w="2551" w:type="dxa"/>
          </w:tcPr>
          <w:p w:rsidR="00577AB5" w:rsidRDefault="00577AB5">
            <w:pPr>
              <w:pStyle w:val="ConsPlusNormal"/>
              <w:jc w:val="center"/>
            </w:pPr>
            <w:r>
              <w:t>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64904,61</w:t>
            </w:r>
          </w:p>
        </w:tc>
      </w:tr>
      <w:tr w:rsidR="00577AB5">
        <w:tc>
          <w:tcPr>
            <w:tcW w:w="794" w:type="dxa"/>
          </w:tcPr>
          <w:p w:rsidR="00577AB5" w:rsidRDefault="00577AB5">
            <w:pPr>
              <w:pStyle w:val="ConsPlusNormal"/>
              <w:jc w:val="center"/>
            </w:pPr>
            <w:r>
              <w:t>804.</w:t>
            </w:r>
          </w:p>
        </w:tc>
        <w:tc>
          <w:tcPr>
            <w:tcW w:w="3005" w:type="dxa"/>
          </w:tcPr>
          <w:p w:rsidR="00577AB5" w:rsidRDefault="00577AB5">
            <w:pPr>
              <w:pStyle w:val="ConsPlusNormal"/>
            </w:pPr>
            <w:r>
              <w:t>г. Сорочинск, ул. Карла Маркса, д. 211</w:t>
            </w:r>
          </w:p>
        </w:tc>
        <w:tc>
          <w:tcPr>
            <w:tcW w:w="1587" w:type="dxa"/>
          </w:tcPr>
          <w:p w:rsidR="00577AB5" w:rsidRDefault="00577AB5">
            <w:pPr>
              <w:pStyle w:val="ConsPlusNormal"/>
              <w:jc w:val="center"/>
            </w:pPr>
            <w:r>
              <w:t>1085,40</w:t>
            </w:r>
          </w:p>
        </w:tc>
        <w:tc>
          <w:tcPr>
            <w:tcW w:w="2551" w:type="dxa"/>
          </w:tcPr>
          <w:p w:rsidR="00577AB5" w:rsidRDefault="00577AB5">
            <w:pPr>
              <w:pStyle w:val="ConsPlusNormal"/>
              <w:jc w:val="center"/>
            </w:pPr>
            <w:r>
              <w:t>60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63593,68</w:t>
            </w:r>
          </w:p>
        </w:tc>
      </w:tr>
      <w:tr w:rsidR="00577AB5">
        <w:tc>
          <w:tcPr>
            <w:tcW w:w="794" w:type="dxa"/>
          </w:tcPr>
          <w:p w:rsidR="00577AB5" w:rsidRDefault="00577AB5">
            <w:pPr>
              <w:pStyle w:val="ConsPlusNormal"/>
              <w:jc w:val="center"/>
            </w:pPr>
            <w:r>
              <w:lastRenderedPageBreak/>
              <w:t>805.</w:t>
            </w:r>
          </w:p>
        </w:tc>
        <w:tc>
          <w:tcPr>
            <w:tcW w:w="3005" w:type="dxa"/>
          </w:tcPr>
          <w:p w:rsidR="00577AB5" w:rsidRDefault="00577AB5">
            <w:pPr>
              <w:pStyle w:val="ConsPlusNormal"/>
            </w:pPr>
            <w:r>
              <w:t>г. Сорочинск, ул. Карла Маркса, д. 215</w:t>
            </w:r>
          </w:p>
        </w:tc>
        <w:tc>
          <w:tcPr>
            <w:tcW w:w="1587" w:type="dxa"/>
          </w:tcPr>
          <w:p w:rsidR="00577AB5" w:rsidRDefault="00577AB5">
            <w:pPr>
              <w:pStyle w:val="ConsPlusNormal"/>
              <w:jc w:val="center"/>
            </w:pPr>
            <w:r>
              <w:t>5711,60</w:t>
            </w:r>
          </w:p>
        </w:tc>
        <w:tc>
          <w:tcPr>
            <w:tcW w:w="2551" w:type="dxa"/>
          </w:tcPr>
          <w:p w:rsidR="00577AB5" w:rsidRDefault="00577AB5">
            <w:pPr>
              <w:pStyle w:val="ConsPlusNormal"/>
              <w:jc w:val="center"/>
            </w:pPr>
            <w:r>
              <w:t>204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89118,71</w:t>
            </w:r>
          </w:p>
        </w:tc>
      </w:tr>
      <w:tr w:rsidR="00577AB5">
        <w:tc>
          <w:tcPr>
            <w:tcW w:w="794" w:type="dxa"/>
          </w:tcPr>
          <w:p w:rsidR="00577AB5" w:rsidRDefault="00577AB5">
            <w:pPr>
              <w:pStyle w:val="ConsPlusNormal"/>
              <w:jc w:val="center"/>
            </w:pPr>
            <w:r>
              <w:t>806.</w:t>
            </w:r>
          </w:p>
        </w:tc>
        <w:tc>
          <w:tcPr>
            <w:tcW w:w="3005" w:type="dxa"/>
          </w:tcPr>
          <w:p w:rsidR="00577AB5" w:rsidRDefault="00577AB5">
            <w:pPr>
              <w:pStyle w:val="ConsPlusNormal"/>
            </w:pPr>
            <w:r>
              <w:t>г. Сорочинск, ул. Карла Маркса, д. 238</w:t>
            </w:r>
          </w:p>
        </w:tc>
        <w:tc>
          <w:tcPr>
            <w:tcW w:w="1587" w:type="dxa"/>
          </w:tcPr>
          <w:p w:rsidR="00577AB5" w:rsidRDefault="00577AB5">
            <w:pPr>
              <w:pStyle w:val="ConsPlusNormal"/>
              <w:jc w:val="center"/>
            </w:pPr>
            <w:r>
              <w:t>268,70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48183,37</w:t>
            </w:r>
          </w:p>
        </w:tc>
      </w:tr>
      <w:tr w:rsidR="00577AB5">
        <w:tc>
          <w:tcPr>
            <w:tcW w:w="794" w:type="dxa"/>
          </w:tcPr>
          <w:p w:rsidR="00577AB5" w:rsidRDefault="00577AB5">
            <w:pPr>
              <w:pStyle w:val="ConsPlusNormal"/>
              <w:jc w:val="center"/>
            </w:pPr>
            <w:r>
              <w:t>807.</w:t>
            </w:r>
          </w:p>
        </w:tc>
        <w:tc>
          <w:tcPr>
            <w:tcW w:w="3005" w:type="dxa"/>
          </w:tcPr>
          <w:p w:rsidR="00577AB5" w:rsidRDefault="00577AB5">
            <w:pPr>
              <w:pStyle w:val="ConsPlusNormal"/>
            </w:pPr>
            <w:r>
              <w:t>г. Сорочинск, ул. Московская, д. 211</w:t>
            </w:r>
          </w:p>
        </w:tc>
        <w:tc>
          <w:tcPr>
            <w:tcW w:w="1587" w:type="dxa"/>
          </w:tcPr>
          <w:p w:rsidR="00577AB5" w:rsidRDefault="00577AB5">
            <w:pPr>
              <w:pStyle w:val="ConsPlusNormal"/>
              <w:jc w:val="center"/>
            </w:pPr>
            <w:r>
              <w:t>1213,00</w:t>
            </w:r>
          </w:p>
        </w:tc>
        <w:tc>
          <w:tcPr>
            <w:tcW w:w="2551" w:type="dxa"/>
          </w:tcPr>
          <w:p w:rsidR="00577AB5" w:rsidRDefault="00577AB5">
            <w:pPr>
              <w:pStyle w:val="ConsPlusNormal"/>
              <w:jc w:val="center"/>
            </w:pPr>
            <w:r>
              <w:t>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51668,18</w:t>
            </w:r>
          </w:p>
        </w:tc>
      </w:tr>
      <w:tr w:rsidR="00577AB5">
        <w:tc>
          <w:tcPr>
            <w:tcW w:w="794" w:type="dxa"/>
          </w:tcPr>
          <w:p w:rsidR="00577AB5" w:rsidRDefault="00577AB5">
            <w:pPr>
              <w:pStyle w:val="ConsPlusNormal"/>
              <w:jc w:val="center"/>
            </w:pPr>
            <w:r>
              <w:t>808.</w:t>
            </w:r>
          </w:p>
        </w:tc>
        <w:tc>
          <w:tcPr>
            <w:tcW w:w="3005" w:type="dxa"/>
          </w:tcPr>
          <w:p w:rsidR="00577AB5" w:rsidRDefault="00577AB5">
            <w:pPr>
              <w:pStyle w:val="ConsPlusNormal"/>
            </w:pPr>
            <w:r>
              <w:t>г. Сорочинск, ул. Московская, д. 217</w:t>
            </w:r>
          </w:p>
        </w:tc>
        <w:tc>
          <w:tcPr>
            <w:tcW w:w="1587" w:type="dxa"/>
          </w:tcPr>
          <w:p w:rsidR="00577AB5" w:rsidRDefault="00577AB5">
            <w:pPr>
              <w:pStyle w:val="ConsPlusNormal"/>
              <w:jc w:val="center"/>
            </w:pPr>
            <w:r>
              <w:t>442,90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41353,44</w:t>
            </w:r>
          </w:p>
        </w:tc>
      </w:tr>
      <w:tr w:rsidR="00577AB5">
        <w:tc>
          <w:tcPr>
            <w:tcW w:w="794" w:type="dxa"/>
          </w:tcPr>
          <w:p w:rsidR="00577AB5" w:rsidRDefault="00577AB5">
            <w:pPr>
              <w:pStyle w:val="ConsPlusNormal"/>
              <w:jc w:val="center"/>
            </w:pPr>
            <w:r>
              <w:t>809.</w:t>
            </w:r>
          </w:p>
        </w:tc>
        <w:tc>
          <w:tcPr>
            <w:tcW w:w="3005" w:type="dxa"/>
          </w:tcPr>
          <w:p w:rsidR="00577AB5" w:rsidRDefault="00577AB5">
            <w:pPr>
              <w:pStyle w:val="ConsPlusNormal"/>
            </w:pPr>
            <w:r>
              <w:t>г. Сорочинск, ул. Московская, д. 221</w:t>
            </w:r>
          </w:p>
        </w:tc>
        <w:tc>
          <w:tcPr>
            <w:tcW w:w="1587" w:type="dxa"/>
          </w:tcPr>
          <w:p w:rsidR="00577AB5" w:rsidRDefault="00577AB5">
            <w:pPr>
              <w:pStyle w:val="ConsPlusNormal"/>
              <w:jc w:val="center"/>
            </w:pPr>
            <w:r>
              <w:t>1213,00</w:t>
            </w:r>
          </w:p>
        </w:tc>
        <w:tc>
          <w:tcPr>
            <w:tcW w:w="2551" w:type="dxa"/>
          </w:tcPr>
          <w:p w:rsidR="00577AB5" w:rsidRDefault="00577AB5">
            <w:pPr>
              <w:pStyle w:val="ConsPlusNormal"/>
              <w:jc w:val="center"/>
            </w:pPr>
            <w:r>
              <w:t>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51668,18</w:t>
            </w:r>
          </w:p>
        </w:tc>
      </w:tr>
      <w:tr w:rsidR="00577AB5">
        <w:tc>
          <w:tcPr>
            <w:tcW w:w="794" w:type="dxa"/>
          </w:tcPr>
          <w:p w:rsidR="00577AB5" w:rsidRDefault="00577AB5">
            <w:pPr>
              <w:pStyle w:val="ConsPlusNormal"/>
              <w:jc w:val="center"/>
            </w:pPr>
            <w:r>
              <w:t>810.</w:t>
            </w:r>
          </w:p>
        </w:tc>
        <w:tc>
          <w:tcPr>
            <w:tcW w:w="3005" w:type="dxa"/>
          </w:tcPr>
          <w:p w:rsidR="00577AB5" w:rsidRDefault="00577AB5">
            <w:pPr>
              <w:pStyle w:val="ConsPlusNormal"/>
            </w:pPr>
            <w:r>
              <w:t>г. Сорочинск, ул. Чапаева, д. 243</w:t>
            </w:r>
          </w:p>
        </w:tc>
        <w:tc>
          <w:tcPr>
            <w:tcW w:w="1587" w:type="dxa"/>
          </w:tcPr>
          <w:p w:rsidR="00577AB5" w:rsidRDefault="00577AB5">
            <w:pPr>
              <w:pStyle w:val="ConsPlusNormal"/>
              <w:jc w:val="center"/>
            </w:pPr>
            <w:r>
              <w:t>404,30</w:t>
            </w:r>
          </w:p>
        </w:tc>
        <w:tc>
          <w:tcPr>
            <w:tcW w:w="2551" w:type="dxa"/>
          </w:tcPr>
          <w:p w:rsidR="00577AB5" w:rsidRDefault="00577AB5">
            <w:pPr>
              <w:pStyle w:val="ConsPlusNormal"/>
              <w:jc w:val="center"/>
            </w:pPr>
            <w:r>
              <w:t>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39681,69</w:t>
            </w:r>
          </w:p>
        </w:tc>
      </w:tr>
      <w:tr w:rsidR="00577AB5">
        <w:tc>
          <w:tcPr>
            <w:tcW w:w="794" w:type="dxa"/>
          </w:tcPr>
          <w:p w:rsidR="00577AB5" w:rsidRDefault="00577AB5">
            <w:pPr>
              <w:pStyle w:val="ConsPlusNormal"/>
              <w:jc w:val="center"/>
            </w:pPr>
            <w:r>
              <w:t>811.</w:t>
            </w:r>
          </w:p>
        </w:tc>
        <w:tc>
          <w:tcPr>
            <w:tcW w:w="3005" w:type="dxa"/>
          </w:tcPr>
          <w:p w:rsidR="00577AB5" w:rsidRDefault="00577AB5">
            <w:pPr>
              <w:pStyle w:val="ConsPlusNormal"/>
            </w:pPr>
            <w:r>
              <w:t>с. Толкаевка, ул. Гречушкина, д. 2</w:t>
            </w:r>
          </w:p>
        </w:tc>
        <w:tc>
          <w:tcPr>
            <w:tcW w:w="1587" w:type="dxa"/>
          </w:tcPr>
          <w:p w:rsidR="00577AB5" w:rsidRDefault="00577AB5">
            <w:pPr>
              <w:pStyle w:val="ConsPlusNormal"/>
              <w:jc w:val="center"/>
            </w:pPr>
            <w:r>
              <w:t>767,90</w:t>
            </w:r>
          </w:p>
        </w:tc>
        <w:tc>
          <w:tcPr>
            <w:tcW w:w="2551" w:type="dxa"/>
          </w:tcPr>
          <w:p w:rsidR="00577AB5" w:rsidRDefault="00577AB5">
            <w:pPr>
              <w:pStyle w:val="ConsPlusNormal"/>
              <w:jc w:val="center"/>
            </w:pPr>
            <w:r>
              <w:t>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47006,89</w:t>
            </w:r>
          </w:p>
        </w:tc>
      </w:tr>
      <w:tr w:rsidR="00577AB5">
        <w:tc>
          <w:tcPr>
            <w:tcW w:w="13606" w:type="dxa"/>
            <w:gridSpan w:val="7"/>
          </w:tcPr>
          <w:p w:rsidR="00577AB5" w:rsidRDefault="00577AB5">
            <w:pPr>
              <w:pStyle w:val="ConsPlusNormal"/>
              <w:jc w:val="center"/>
              <w:outlineLvl w:val="3"/>
            </w:pPr>
            <w:r>
              <w:t>35. Муниципальное образование Ташлинский район</w:t>
            </w:r>
          </w:p>
        </w:tc>
      </w:tr>
      <w:tr w:rsidR="00577AB5">
        <w:tc>
          <w:tcPr>
            <w:tcW w:w="3799" w:type="dxa"/>
            <w:gridSpan w:val="2"/>
          </w:tcPr>
          <w:p w:rsidR="00577AB5" w:rsidRDefault="00577AB5">
            <w:pPr>
              <w:pStyle w:val="ConsPlusNormal"/>
            </w:pPr>
            <w:r>
              <w:t>Итого по муниципальному образованию Ташлинский район</w:t>
            </w:r>
          </w:p>
        </w:tc>
        <w:tc>
          <w:tcPr>
            <w:tcW w:w="1587" w:type="dxa"/>
          </w:tcPr>
          <w:p w:rsidR="00577AB5" w:rsidRDefault="00577AB5">
            <w:pPr>
              <w:pStyle w:val="ConsPlusNormal"/>
              <w:jc w:val="center"/>
            </w:pPr>
            <w:r>
              <w:t>3760,00</w:t>
            </w:r>
          </w:p>
        </w:tc>
        <w:tc>
          <w:tcPr>
            <w:tcW w:w="2551" w:type="dxa"/>
          </w:tcPr>
          <w:p w:rsidR="00577AB5" w:rsidRDefault="00577AB5">
            <w:pPr>
              <w:pStyle w:val="ConsPlusNormal"/>
              <w:jc w:val="center"/>
            </w:pPr>
            <w:r>
              <w:t>128</w:t>
            </w:r>
          </w:p>
        </w:tc>
        <w:tc>
          <w:tcPr>
            <w:tcW w:w="1984" w:type="dxa"/>
          </w:tcPr>
          <w:p w:rsidR="00577AB5" w:rsidRDefault="00577AB5">
            <w:pPr>
              <w:pStyle w:val="ConsPlusNormal"/>
              <w:jc w:val="center"/>
            </w:pPr>
            <w:r>
              <w:t>5</w:t>
            </w:r>
          </w:p>
        </w:tc>
        <w:tc>
          <w:tcPr>
            <w:tcW w:w="1701" w:type="dxa"/>
          </w:tcPr>
          <w:p w:rsidR="00577AB5" w:rsidRDefault="00577AB5">
            <w:pPr>
              <w:pStyle w:val="ConsPlusNormal"/>
              <w:jc w:val="center"/>
            </w:pPr>
            <w:r>
              <w:t>5</w:t>
            </w:r>
          </w:p>
        </w:tc>
        <w:tc>
          <w:tcPr>
            <w:tcW w:w="1984" w:type="dxa"/>
          </w:tcPr>
          <w:p w:rsidR="00577AB5" w:rsidRDefault="00577AB5">
            <w:pPr>
              <w:pStyle w:val="ConsPlusNormal"/>
              <w:jc w:val="center"/>
            </w:pPr>
            <w:r>
              <w:t>336823,11</w:t>
            </w:r>
          </w:p>
        </w:tc>
      </w:tr>
      <w:tr w:rsidR="00577AB5">
        <w:tc>
          <w:tcPr>
            <w:tcW w:w="794" w:type="dxa"/>
          </w:tcPr>
          <w:p w:rsidR="00577AB5" w:rsidRDefault="00577AB5">
            <w:pPr>
              <w:pStyle w:val="ConsPlusNormal"/>
              <w:jc w:val="center"/>
            </w:pPr>
            <w:r>
              <w:t>812.</w:t>
            </w:r>
          </w:p>
        </w:tc>
        <w:tc>
          <w:tcPr>
            <w:tcW w:w="3005" w:type="dxa"/>
          </w:tcPr>
          <w:p w:rsidR="00577AB5" w:rsidRDefault="00577AB5">
            <w:pPr>
              <w:pStyle w:val="ConsPlusNormal"/>
            </w:pPr>
            <w:r>
              <w:t>пос. Калинин, ул. Степная, д. 1</w:t>
            </w:r>
          </w:p>
        </w:tc>
        <w:tc>
          <w:tcPr>
            <w:tcW w:w="1587" w:type="dxa"/>
          </w:tcPr>
          <w:p w:rsidR="00577AB5" w:rsidRDefault="00577AB5">
            <w:pPr>
              <w:pStyle w:val="ConsPlusNormal"/>
              <w:jc w:val="center"/>
            </w:pPr>
            <w:r>
              <w:t>670,00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74887,38</w:t>
            </w:r>
          </w:p>
        </w:tc>
      </w:tr>
      <w:tr w:rsidR="00577AB5">
        <w:tc>
          <w:tcPr>
            <w:tcW w:w="794" w:type="dxa"/>
          </w:tcPr>
          <w:p w:rsidR="00577AB5" w:rsidRDefault="00577AB5">
            <w:pPr>
              <w:pStyle w:val="ConsPlusNormal"/>
              <w:jc w:val="center"/>
            </w:pPr>
            <w:r>
              <w:t>813.</w:t>
            </w:r>
          </w:p>
        </w:tc>
        <w:tc>
          <w:tcPr>
            <w:tcW w:w="3005" w:type="dxa"/>
          </w:tcPr>
          <w:p w:rsidR="00577AB5" w:rsidRDefault="00577AB5">
            <w:pPr>
              <w:pStyle w:val="ConsPlusNormal"/>
            </w:pPr>
            <w:r>
              <w:t>пос. Калинин, ул. Степная, д. 3</w:t>
            </w:r>
          </w:p>
        </w:tc>
        <w:tc>
          <w:tcPr>
            <w:tcW w:w="1587" w:type="dxa"/>
          </w:tcPr>
          <w:p w:rsidR="00577AB5" w:rsidRDefault="00577AB5">
            <w:pPr>
              <w:pStyle w:val="ConsPlusNormal"/>
              <w:jc w:val="center"/>
            </w:pPr>
            <w:r>
              <w:t>670,00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54674,08</w:t>
            </w:r>
          </w:p>
        </w:tc>
      </w:tr>
      <w:tr w:rsidR="00577AB5">
        <w:tc>
          <w:tcPr>
            <w:tcW w:w="794" w:type="dxa"/>
          </w:tcPr>
          <w:p w:rsidR="00577AB5" w:rsidRDefault="00577AB5">
            <w:pPr>
              <w:pStyle w:val="ConsPlusNormal"/>
              <w:jc w:val="center"/>
            </w:pPr>
            <w:r>
              <w:t>814.</w:t>
            </w:r>
          </w:p>
        </w:tc>
        <w:tc>
          <w:tcPr>
            <w:tcW w:w="3005" w:type="dxa"/>
          </w:tcPr>
          <w:p w:rsidR="00577AB5" w:rsidRDefault="00577AB5">
            <w:pPr>
              <w:pStyle w:val="ConsPlusNormal"/>
            </w:pPr>
            <w:r>
              <w:t>пос. Калинин, ул. Степная, д. 5</w:t>
            </w:r>
          </w:p>
        </w:tc>
        <w:tc>
          <w:tcPr>
            <w:tcW w:w="1587" w:type="dxa"/>
          </w:tcPr>
          <w:p w:rsidR="00577AB5" w:rsidRDefault="00577AB5">
            <w:pPr>
              <w:pStyle w:val="ConsPlusNormal"/>
              <w:jc w:val="center"/>
            </w:pPr>
            <w:r>
              <w:t>670,00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81500,00</w:t>
            </w:r>
          </w:p>
        </w:tc>
      </w:tr>
      <w:tr w:rsidR="00577AB5">
        <w:tc>
          <w:tcPr>
            <w:tcW w:w="794" w:type="dxa"/>
          </w:tcPr>
          <w:p w:rsidR="00577AB5" w:rsidRDefault="00577AB5">
            <w:pPr>
              <w:pStyle w:val="ConsPlusNormal"/>
              <w:jc w:val="center"/>
            </w:pPr>
            <w:r>
              <w:t>815.</w:t>
            </w:r>
          </w:p>
        </w:tc>
        <w:tc>
          <w:tcPr>
            <w:tcW w:w="3005" w:type="dxa"/>
          </w:tcPr>
          <w:p w:rsidR="00577AB5" w:rsidRDefault="00577AB5">
            <w:pPr>
              <w:pStyle w:val="ConsPlusNormal"/>
            </w:pPr>
            <w:r>
              <w:t>пос. Калинин, ул. Степная, д. 6</w:t>
            </w:r>
          </w:p>
        </w:tc>
        <w:tc>
          <w:tcPr>
            <w:tcW w:w="1587" w:type="dxa"/>
          </w:tcPr>
          <w:p w:rsidR="00577AB5" w:rsidRDefault="00577AB5">
            <w:pPr>
              <w:pStyle w:val="ConsPlusNormal"/>
              <w:jc w:val="center"/>
            </w:pPr>
            <w:r>
              <w:t>670,00</w:t>
            </w:r>
          </w:p>
        </w:tc>
        <w:tc>
          <w:tcPr>
            <w:tcW w:w="2551" w:type="dxa"/>
          </w:tcPr>
          <w:p w:rsidR="00577AB5" w:rsidRDefault="00577AB5">
            <w:pPr>
              <w:pStyle w:val="ConsPlusNormal"/>
              <w:jc w:val="center"/>
            </w:pPr>
            <w:r>
              <w:t>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81500,00</w:t>
            </w:r>
          </w:p>
        </w:tc>
      </w:tr>
      <w:tr w:rsidR="00577AB5">
        <w:tc>
          <w:tcPr>
            <w:tcW w:w="794" w:type="dxa"/>
          </w:tcPr>
          <w:p w:rsidR="00577AB5" w:rsidRDefault="00577AB5">
            <w:pPr>
              <w:pStyle w:val="ConsPlusNormal"/>
              <w:jc w:val="center"/>
            </w:pPr>
            <w:r>
              <w:t>816.</w:t>
            </w:r>
          </w:p>
        </w:tc>
        <w:tc>
          <w:tcPr>
            <w:tcW w:w="3005" w:type="dxa"/>
          </w:tcPr>
          <w:p w:rsidR="00577AB5" w:rsidRDefault="00577AB5">
            <w:pPr>
              <w:pStyle w:val="ConsPlusNormal"/>
            </w:pPr>
            <w:r>
              <w:t>с. Ташла, ул. Довженко, д. 42</w:t>
            </w:r>
          </w:p>
        </w:tc>
        <w:tc>
          <w:tcPr>
            <w:tcW w:w="1587" w:type="dxa"/>
          </w:tcPr>
          <w:p w:rsidR="00577AB5" w:rsidRDefault="00577AB5">
            <w:pPr>
              <w:pStyle w:val="ConsPlusNormal"/>
              <w:jc w:val="center"/>
            </w:pPr>
            <w:r>
              <w:t>1080,00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44261,65</w:t>
            </w:r>
          </w:p>
        </w:tc>
      </w:tr>
      <w:tr w:rsidR="00577AB5">
        <w:tc>
          <w:tcPr>
            <w:tcW w:w="13606" w:type="dxa"/>
            <w:gridSpan w:val="7"/>
          </w:tcPr>
          <w:p w:rsidR="00577AB5" w:rsidRDefault="00577AB5">
            <w:pPr>
              <w:pStyle w:val="ConsPlusNormal"/>
              <w:jc w:val="center"/>
              <w:outlineLvl w:val="3"/>
            </w:pPr>
            <w:r>
              <w:lastRenderedPageBreak/>
              <w:t>36. Муниципальное образование Тоцкий район</w:t>
            </w:r>
          </w:p>
        </w:tc>
      </w:tr>
      <w:tr w:rsidR="00577AB5">
        <w:tc>
          <w:tcPr>
            <w:tcW w:w="3799" w:type="dxa"/>
            <w:gridSpan w:val="2"/>
          </w:tcPr>
          <w:p w:rsidR="00577AB5" w:rsidRDefault="00577AB5">
            <w:pPr>
              <w:pStyle w:val="ConsPlusNormal"/>
            </w:pPr>
            <w:r>
              <w:t>Итого по муниципальному образованию Тоцкий район</w:t>
            </w:r>
          </w:p>
        </w:tc>
        <w:tc>
          <w:tcPr>
            <w:tcW w:w="1587" w:type="dxa"/>
          </w:tcPr>
          <w:p w:rsidR="00577AB5" w:rsidRDefault="00577AB5">
            <w:pPr>
              <w:pStyle w:val="ConsPlusNormal"/>
              <w:jc w:val="center"/>
            </w:pPr>
            <w:r>
              <w:t>98033,60</w:t>
            </w:r>
          </w:p>
        </w:tc>
        <w:tc>
          <w:tcPr>
            <w:tcW w:w="2551" w:type="dxa"/>
          </w:tcPr>
          <w:p w:rsidR="00577AB5" w:rsidRDefault="00577AB5">
            <w:pPr>
              <w:pStyle w:val="ConsPlusNormal"/>
              <w:jc w:val="center"/>
            </w:pPr>
            <w:r>
              <w:t>3199</w:t>
            </w:r>
          </w:p>
        </w:tc>
        <w:tc>
          <w:tcPr>
            <w:tcW w:w="1984" w:type="dxa"/>
          </w:tcPr>
          <w:p w:rsidR="00577AB5" w:rsidRDefault="00577AB5">
            <w:pPr>
              <w:pStyle w:val="ConsPlusNormal"/>
              <w:jc w:val="center"/>
            </w:pPr>
            <w:r>
              <w:t>34</w:t>
            </w:r>
          </w:p>
        </w:tc>
        <w:tc>
          <w:tcPr>
            <w:tcW w:w="1701" w:type="dxa"/>
          </w:tcPr>
          <w:p w:rsidR="00577AB5" w:rsidRDefault="00577AB5">
            <w:pPr>
              <w:pStyle w:val="ConsPlusNormal"/>
              <w:jc w:val="center"/>
            </w:pPr>
            <w:r>
              <w:t>30</w:t>
            </w:r>
          </w:p>
        </w:tc>
        <w:tc>
          <w:tcPr>
            <w:tcW w:w="1984" w:type="dxa"/>
          </w:tcPr>
          <w:p w:rsidR="00577AB5" w:rsidRDefault="00577AB5">
            <w:pPr>
              <w:pStyle w:val="ConsPlusNormal"/>
              <w:jc w:val="center"/>
            </w:pPr>
            <w:r>
              <w:t>3695711,18</w:t>
            </w:r>
          </w:p>
        </w:tc>
      </w:tr>
      <w:tr w:rsidR="00577AB5">
        <w:tc>
          <w:tcPr>
            <w:tcW w:w="794" w:type="dxa"/>
          </w:tcPr>
          <w:p w:rsidR="00577AB5" w:rsidRDefault="00577AB5">
            <w:pPr>
              <w:pStyle w:val="ConsPlusNormal"/>
              <w:jc w:val="center"/>
            </w:pPr>
            <w:r>
              <w:t>817.</w:t>
            </w:r>
          </w:p>
        </w:tc>
        <w:tc>
          <w:tcPr>
            <w:tcW w:w="3005" w:type="dxa"/>
          </w:tcPr>
          <w:p w:rsidR="00577AB5" w:rsidRDefault="00577AB5">
            <w:pPr>
              <w:pStyle w:val="ConsPlusNormal"/>
            </w:pPr>
            <w:r>
              <w:t>с. Тоцкое Второе, ул. Калинина, д. 1, инв. N 2222</w:t>
            </w:r>
          </w:p>
        </w:tc>
        <w:tc>
          <w:tcPr>
            <w:tcW w:w="1587" w:type="dxa"/>
          </w:tcPr>
          <w:p w:rsidR="00577AB5" w:rsidRDefault="00577AB5">
            <w:pPr>
              <w:pStyle w:val="ConsPlusNormal"/>
              <w:jc w:val="center"/>
            </w:pPr>
            <w:r>
              <w:t>4102,00</w:t>
            </w:r>
          </w:p>
        </w:tc>
        <w:tc>
          <w:tcPr>
            <w:tcW w:w="2551" w:type="dxa"/>
          </w:tcPr>
          <w:p w:rsidR="00577AB5" w:rsidRDefault="00577AB5">
            <w:pPr>
              <w:pStyle w:val="ConsPlusNormal"/>
              <w:jc w:val="center"/>
            </w:pPr>
            <w:r>
              <w:t>202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282087,38</w:t>
            </w:r>
          </w:p>
        </w:tc>
      </w:tr>
      <w:tr w:rsidR="00577AB5">
        <w:tc>
          <w:tcPr>
            <w:tcW w:w="794" w:type="dxa"/>
          </w:tcPr>
          <w:p w:rsidR="00577AB5" w:rsidRDefault="00577AB5">
            <w:pPr>
              <w:pStyle w:val="ConsPlusNormal"/>
              <w:jc w:val="center"/>
            </w:pPr>
            <w:r>
              <w:t>818.</w:t>
            </w:r>
          </w:p>
        </w:tc>
        <w:tc>
          <w:tcPr>
            <w:tcW w:w="3005" w:type="dxa"/>
          </w:tcPr>
          <w:p w:rsidR="00577AB5" w:rsidRDefault="00577AB5">
            <w:pPr>
              <w:pStyle w:val="ConsPlusNormal"/>
            </w:pPr>
            <w:r>
              <w:t>с. Тоцкое Второе, ул. Калинина, д. 10, инв. N 1093</w:t>
            </w:r>
          </w:p>
        </w:tc>
        <w:tc>
          <w:tcPr>
            <w:tcW w:w="1587" w:type="dxa"/>
          </w:tcPr>
          <w:p w:rsidR="00577AB5" w:rsidRDefault="00577AB5">
            <w:pPr>
              <w:pStyle w:val="ConsPlusNormal"/>
              <w:jc w:val="center"/>
            </w:pPr>
            <w:r>
              <w:t>3348,00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48481,87</w:t>
            </w:r>
          </w:p>
        </w:tc>
      </w:tr>
      <w:tr w:rsidR="00577AB5">
        <w:tc>
          <w:tcPr>
            <w:tcW w:w="794" w:type="dxa"/>
          </w:tcPr>
          <w:p w:rsidR="00577AB5" w:rsidRDefault="00577AB5">
            <w:pPr>
              <w:pStyle w:val="ConsPlusNormal"/>
              <w:jc w:val="center"/>
            </w:pPr>
            <w:r>
              <w:t>819.</w:t>
            </w:r>
          </w:p>
        </w:tc>
        <w:tc>
          <w:tcPr>
            <w:tcW w:w="3005" w:type="dxa"/>
          </w:tcPr>
          <w:p w:rsidR="00577AB5" w:rsidRDefault="00577AB5">
            <w:pPr>
              <w:pStyle w:val="ConsPlusNormal"/>
            </w:pPr>
            <w:r>
              <w:t>с. Тоцкое Второе, ул. Калинина, д. 15, инв. N 1094</w:t>
            </w:r>
          </w:p>
        </w:tc>
        <w:tc>
          <w:tcPr>
            <w:tcW w:w="1587" w:type="dxa"/>
          </w:tcPr>
          <w:p w:rsidR="00577AB5" w:rsidRDefault="00577AB5">
            <w:pPr>
              <w:pStyle w:val="ConsPlusNormal"/>
              <w:jc w:val="center"/>
            </w:pPr>
            <w:r>
              <w:t>3348,00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48481,87</w:t>
            </w:r>
          </w:p>
        </w:tc>
      </w:tr>
      <w:tr w:rsidR="00577AB5">
        <w:tc>
          <w:tcPr>
            <w:tcW w:w="794" w:type="dxa"/>
          </w:tcPr>
          <w:p w:rsidR="00577AB5" w:rsidRDefault="00577AB5">
            <w:pPr>
              <w:pStyle w:val="ConsPlusNormal"/>
              <w:jc w:val="center"/>
            </w:pPr>
            <w:r>
              <w:t>820.</w:t>
            </w:r>
          </w:p>
        </w:tc>
        <w:tc>
          <w:tcPr>
            <w:tcW w:w="3005" w:type="dxa"/>
          </w:tcPr>
          <w:p w:rsidR="00577AB5" w:rsidRDefault="00577AB5">
            <w:pPr>
              <w:pStyle w:val="ConsPlusNormal"/>
            </w:pPr>
            <w:r>
              <w:t>с. Тоцкое Второе, ул. Калинина, д. 2, инв. N 2221</w:t>
            </w:r>
          </w:p>
        </w:tc>
        <w:tc>
          <w:tcPr>
            <w:tcW w:w="1587" w:type="dxa"/>
          </w:tcPr>
          <w:p w:rsidR="00577AB5" w:rsidRDefault="00577AB5">
            <w:pPr>
              <w:pStyle w:val="ConsPlusNormal"/>
              <w:jc w:val="center"/>
            </w:pPr>
            <w:r>
              <w:t>4148,00</w:t>
            </w:r>
          </w:p>
        </w:tc>
        <w:tc>
          <w:tcPr>
            <w:tcW w:w="2551" w:type="dxa"/>
          </w:tcPr>
          <w:p w:rsidR="00577AB5" w:rsidRDefault="00577AB5">
            <w:pPr>
              <w:pStyle w:val="ConsPlusNormal"/>
              <w:jc w:val="center"/>
            </w:pPr>
            <w:r>
              <w:t>144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325111,13</w:t>
            </w:r>
          </w:p>
        </w:tc>
      </w:tr>
      <w:tr w:rsidR="00577AB5">
        <w:tc>
          <w:tcPr>
            <w:tcW w:w="794" w:type="dxa"/>
          </w:tcPr>
          <w:p w:rsidR="00577AB5" w:rsidRDefault="00577AB5">
            <w:pPr>
              <w:pStyle w:val="ConsPlusNormal"/>
              <w:jc w:val="center"/>
            </w:pPr>
            <w:r>
              <w:t>821.</w:t>
            </w:r>
          </w:p>
        </w:tc>
        <w:tc>
          <w:tcPr>
            <w:tcW w:w="3005" w:type="dxa"/>
          </w:tcPr>
          <w:p w:rsidR="00577AB5" w:rsidRDefault="00577AB5">
            <w:pPr>
              <w:pStyle w:val="ConsPlusNormal"/>
            </w:pPr>
            <w:r>
              <w:t>с. Тоцкое Второе, ул. Калинина, д. 4, инв. N 2224</w:t>
            </w:r>
          </w:p>
        </w:tc>
        <w:tc>
          <w:tcPr>
            <w:tcW w:w="1587" w:type="dxa"/>
          </w:tcPr>
          <w:p w:rsidR="00577AB5" w:rsidRDefault="00577AB5">
            <w:pPr>
              <w:pStyle w:val="ConsPlusNormal"/>
              <w:jc w:val="center"/>
            </w:pPr>
            <w:r>
              <w:t>4148,00</w:t>
            </w:r>
          </w:p>
        </w:tc>
        <w:tc>
          <w:tcPr>
            <w:tcW w:w="2551" w:type="dxa"/>
          </w:tcPr>
          <w:p w:rsidR="00577AB5" w:rsidRDefault="00577AB5">
            <w:pPr>
              <w:pStyle w:val="ConsPlusNormal"/>
              <w:jc w:val="center"/>
            </w:pPr>
            <w:r>
              <w:t>144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325111,13</w:t>
            </w:r>
          </w:p>
        </w:tc>
      </w:tr>
      <w:tr w:rsidR="00577AB5">
        <w:tc>
          <w:tcPr>
            <w:tcW w:w="794" w:type="dxa"/>
          </w:tcPr>
          <w:p w:rsidR="00577AB5" w:rsidRDefault="00577AB5">
            <w:pPr>
              <w:pStyle w:val="ConsPlusNormal"/>
              <w:jc w:val="center"/>
            </w:pPr>
            <w:r>
              <w:t>822.</w:t>
            </w:r>
          </w:p>
        </w:tc>
        <w:tc>
          <w:tcPr>
            <w:tcW w:w="3005" w:type="dxa"/>
          </w:tcPr>
          <w:p w:rsidR="00577AB5" w:rsidRDefault="00577AB5">
            <w:pPr>
              <w:pStyle w:val="ConsPlusNormal"/>
            </w:pPr>
            <w:r>
              <w:t>с. Тоцкое Второе, ул. Калинина, д. 5</w:t>
            </w:r>
          </w:p>
        </w:tc>
        <w:tc>
          <w:tcPr>
            <w:tcW w:w="1587" w:type="dxa"/>
          </w:tcPr>
          <w:p w:rsidR="00577AB5" w:rsidRDefault="00577AB5">
            <w:pPr>
              <w:pStyle w:val="ConsPlusNormal"/>
              <w:jc w:val="center"/>
            </w:pPr>
            <w:r>
              <w:t>8379,00</w:t>
            </w:r>
          </w:p>
        </w:tc>
        <w:tc>
          <w:tcPr>
            <w:tcW w:w="2551" w:type="dxa"/>
          </w:tcPr>
          <w:p w:rsidR="00577AB5" w:rsidRDefault="00577AB5">
            <w:pPr>
              <w:pStyle w:val="ConsPlusNormal"/>
              <w:jc w:val="center"/>
            </w:pPr>
            <w:r>
              <w:t>240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93117,76</w:t>
            </w:r>
          </w:p>
        </w:tc>
      </w:tr>
      <w:tr w:rsidR="00577AB5">
        <w:tc>
          <w:tcPr>
            <w:tcW w:w="794" w:type="dxa"/>
          </w:tcPr>
          <w:p w:rsidR="00577AB5" w:rsidRDefault="00577AB5">
            <w:pPr>
              <w:pStyle w:val="ConsPlusNormal"/>
              <w:jc w:val="center"/>
            </w:pPr>
            <w:r>
              <w:t>823.</w:t>
            </w:r>
          </w:p>
        </w:tc>
        <w:tc>
          <w:tcPr>
            <w:tcW w:w="3005" w:type="dxa"/>
          </w:tcPr>
          <w:p w:rsidR="00577AB5" w:rsidRDefault="00577AB5">
            <w:pPr>
              <w:pStyle w:val="ConsPlusNormal"/>
            </w:pPr>
            <w:r>
              <w:t>с. Тоцкое Второе, ул. Калинина, д. 7, инв. N 2253</w:t>
            </w:r>
          </w:p>
        </w:tc>
        <w:tc>
          <w:tcPr>
            <w:tcW w:w="1587" w:type="dxa"/>
          </w:tcPr>
          <w:p w:rsidR="00577AB5" w:rsidRDefault="00577AB5">
            <w:pPr>
              <w:pStyle w:val="ConsPlusNormal"/>
              <w:jc w:val="center"/>
            </w:pPr>
            <w:r>
              <w:t>4383,00</w:t>
            </w:r>
          </w:p>
        </w:tc>
        <w:tc>
          <w:tcPr>
            <w:tcW w:w="2551" w:type="dxa"/>
          </w:tcPr>
          <w:p w:rsidR="00577AB5" w:rsidRDefault="00577AB5">
            <w:pPr>
              <w:pStyle w:val="ConsPlusNormal"/>
              <w:jc w:val="center"/>
            </w:pPr>
            <w:r>
              <w:t>158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51810,08</w:t>
            </w:r>
          </w:p>
        </w:tc>
      </w:tr>
      <w:tr w:rsidR="00577AB5">
        <w:tc>
          <w:tcPr>
            <w:tcW w:w="794" w:type="dxa"/>
          </w:tcPr>
          <w:p w:rsidR="00577AB5" w:rsidRDefault="00577AB5">
            <w:pPr>
              <w:pStyle w:val="ConsPlusNormal"/>
              <w:jc w:val="center"/>
            </w:pPr>
            <w:r>
              <w:t>824.</w:t>
            </w:r>
          </w:p>
        </w:tc>
        <w:tc>
          <w:tcPr>
            <w:tcW w:w="3005" w:type="dxa"/>
          </w:tcPr>
          <w:p w:rsidR="00577AB5" w:rsidRDefault="00577AB5">
            <w:pPr>
              <w:pStyle w:val="ConsPlusNormal"/>
            </w:pPr>
            <w:r>
              <w:t>с. Тоцкое Второе, ул. Кобина, д. 5, инв. N 2180</w:t>
            </w:r>
          </w:p>
        </w:tc>
        <w:tc>
          <w:tcPr>
            <w:tcW w:w="1587" w:type="dxa"/>
          </w:tcPr>
          <w:p w:rsidR="00577AB5" w:rsidRDefault="00577AB5">
            <w:pPr>
              <w:pStyle w:val="ConsPlusNormal"/>
              <w:jc w:val="center"/>
            </w:pPr>
            <w:r>
              <w:t>4133,00</w:t>
            </w:r>
          </w:p>
        </w:tc>
        <w:tc>
          <w:tcPr>
            <w:tcW w:w="2551" w:type="dxa"/>
          </w:tcPr>
          <w:p w:rsidR="00577AB5" w:rsidRDefault="00577AB5">
            <w:pPr>
              <w:pStyle w:val="ConsPlusNormal"/>
              <w:jc w:val="center"/>
            </w:pPr>
            <w:r>
              <w:t>178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51006,15</w:t>
            </w:r>
          </w:p>
        </w:tc>
      </w:tr>
      <w:tr w:rsidR="00577AB5">
        <w:tc>
          <w:tcPr>
            <w:tcW w:w="794" w:type="dxa"/>
          </w:tcPr>
          <w:p w:rsidR="00577AB5" w:rsidRDefault="00577AB5">
            <w:pPr>
              <w:pStyle w:val="ConsPlusNormal"/>
              <w:jc w:val="center"/>
            </w:pPr>
            <w:r>
              <w:t>825.</w:t>
            </w:r>
          </w:p>
        </w:tc>
        <w:tc>
          <w:tcPr>
            <w:tcW w:w="3005" w:type="dxa"/>
          </w:tcPr>
          <w:p w:rsidR="00577AB5" w:rsidRDefault="00577AB5">
            <w:pPr>
              <w:pStyle w:val="ConsPlusNormal"/>
            </w:pPr>
            <w:r>
              <w:t>с. Тоцкое Второе, ул. Кобина, д. 7, инв. N 2184</w:t>
            </w:r>
          </w:p>
        </w:tc>
        <w:tc>
          <w:tcPr>
            <w:tcW w:w="1587" w:type="dxa"/>
          </w:tcPr>
          <w:p w:rsidR="00577AB5" w:rsidRDefault="00577AB5">
            <w:pPr>
              <w:pStyle w:val="ConsPlusNormal"/>
              <w:jc w:val="center"/>
            </w:pPr>
            <w:r>
              <w:t>5184,00</w:t>
            </w:r>
          </w:p>
        </w:tc>
        <w:tc>
          <w:tcPr>
            <w:tcW w:w="2551" w:type="dxa"/>
          </w:tcPr>
          <w:p w:rsidR="00577AB5" w:rsidRDefault="00577AB5">
            <w:pPr>
              <w:pStyle w:val="ConsPlusNormal"/>
              <w:jc w:val="center"/>
            </w:pPr>
            <w:r>
              <w:t>76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101529,27</w:t>
            </w:r>
          </w:p>
        </w:tc>
      </w:tr>
      <w:tr w:rsidR="00577AB5">
        <w:tc>
          <w:tcPr>
            <w:tcW w:w="794" w:type="dxa"/>
          </w:tcPr>
          <w:p w:rsidR="00577AB5" w:rsidRDefault="00577AB5">
            <w:pPr>
              <w:pStyle w:val="ConsPlusNormal"/>
              <w:jc w:val="center"/>
            </w:pPr>
            <w:r>
              <w:t>826.</w:t>
            </w:r>
          </w:p>
        </w:tc>
        <w:tc>
          <w:tcPr>
            <w:tcW w:w="3005" w:type="dxa"/>
          </w:tcPr>
          <w:p w:rsidR="00577AB5" w:rsidRDefault="00577AB5">
            <w:pPr>
              <w:pStyle w:val="ConsPlusNormal"/>
            </w:pPr>
            <w:r>
              <w:t>с. Тоцкое Второе, ул. Ленина, д. 1, инв. N 2025</w:t>
            </w:r>
          </w:p>
        </w:tc>
        <w:tc>
          <w:tcPr>
            <w:tcW w:w="1587" w:type="dxa"/>
          </w:tcPr>
          <w:p w:rsidR="00577AB5" w:rsidRDefault="00577AB5">
            <w:pPr>
              <w:pStyle w:val="ConsPlusNormal"/>
              <w:jc w:val="center"/>
            </w:pPr>
            <w:r>
              <w:t>3348,00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48481,87</w:t>
            </w:r>
          </w:p>
        </w:tc>
      </w:tr>
      <w:tr w:rsidR="00577AB5">
        <w:tc>
          <w:tcPr>
            <w:tcW w:w="794" w:type="dxa"/>
          </w:tcPr>
          <w:p w:rsidR="00577AB5" w:rsidRDefault="00577AB5">
            <w:pPr>
              <w:pStyle w:val="ConsPlusNormal"/>
              <w:jc w:val="center"/>
            </w:pPr>
            <w:r>
              <w:t>827.</w:t>
            </w:r>
          </w:p>
        </w:tc>
        <w:tc>
          <w:tcPr>
            <w:tcW w:w="3005" w:type="dxa"/>
          </w:tcPr>
          <w:p w:rsidR="00577AB5" w:rsidRDefault="00577AB5">
            <w:pPr>
              <w:pStyle w:val="ConsPlusNormal"/>
            </w:pPr>
            <w:r>
              <w:t xml:space="preserve">с. Тоцкое Второе, ул. Ленина, </w:t>
            </w:r>
            <w:r>
              <w:lastRenderedPageBreak/>
              <w:t>д. 8, инв. N 892</w:t>
            </w:r>
          </w:p>
        </w:tc>
        <w:tc>
          <w:tcPr>
            <w:tcW w:w="1587" w:type="dxa"/>
          </w:tcPr>
          <w:p w:rsidR="00577AB5" w:rsidRDefault="00577AB5">
            <w:pPr>
              <w:pStyle w:val="ConsPlusNormal"/>
              <w:jc w:val="center"/>
            </w:pPr>
            <w:r>
              <w:lastRenderedPageBreak/>
              <w:t>3328,00</w:t>
            </w:r>
          </w:p>
        </w:tc>
        <w:tc>
          <w:tcPr>
            <w:tcW w:w="2551" w:type="dxa"/>
          </w:tcPr>
          <w:p w:rsidR="00577AB5" w:rsidRDefault="00577AB5">
            <w:pPr>
              <w:pStyle w:val="ConsPlusNormal"/>
              <w:jc w:val="center"/>
            </w:pPr>
            <w:r>
              <w:t>122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56009,18</w:t>
            </w:r>
          </w:p>
        </w:tc>
      </w:tr>
      <w:tr w:rsidR="00577AB5">
        <w:tc>
          <w:tcPr>
            <w:tcW w:w="794" w:type="dxa"/>
          </w:tcPr>
          <w:p w:rsidR="00577AB5" w:rsidRDefault="00577AB5">
            <w:pPr>
              <w:pStyle w:val="ConsPlusNormal"/>
              <w:jc w:val="center"/>
            </w:pPr>
            <w:r>
              <w:lastRenderedPageBreak/>
              <w:t>828.</w:t>
            </w:r>
          </w:p>
        </w:tc>
        <w:tc>
          <w:tcPr>
            <w:tcW w:w="3005" w:type="dxa"/>
          </w:tcPr>
          <w:p w:rsidR="00577AB5" w:rsidRDefault="00577AB5">
            <w:pPr>
              <w:pStyle w:val="ConsPlusNormal"/>
            </w:pPr>
            <w:r>
              <w:t>с. Тоцкое Второе, ул. Петрикова, д. 10, инв. N 2227</w:t>
            </w:r>
          </w:p>
        </w:tc>
        <w:tc>
          <w:tcPr>
            <w:tcW w:w="1587" w:type="dxa"/>
          </w:tcPr>
          <w:p w:rsidR="00577AB5" w:rsidRDefault="00577AB5">
            <w:pPr>
              <w:pStyle w:val="ConsPlusNormal"/>
              <w:jc w:val="center"/>
            </w:pPr>
            <w:r>
              <w:t>3390,00</w:t>
            </w:r>
          </w:p>
        </w:tc>
        <w:tc>
          <w:tcPr>
            <w:tcW w:w="2551" w:type="dxa"/>
          </w:tcPr>
          <w:p w:rsidR="00577AB5" w:rsidRDefault="00577AB5">
            <w:pPr>
              <w:pStyle w:val="ConsPlusNormal"/>
              <w:jc w:val="center"/>
            </w:pPr>
            <w:r>
              <w:t>120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48616,94</w:t>
            </w:r>
          </w:p>
        </w:tc>
      </w:tr>
      <w:tr w:rsidR="00577AB5">
        <w:tc>
          <w:tcPr>
            <w:tcW w:w="794" w:type="dxa"/>
          </w:tcPr>
          <w:p w:rsidR="00577AB5" w:rsidRDefault="00577AB5">
            <w:pPr>
              <w:pStyle w:val="ConsPlusNormal"/>
              <w:jc w:val="center"/>
            </w:pPr>
            <w:r>
              <w:t>829.</w:t>
            </w:r>
          </w:p>
        </w:tc>
        <w:tc>
          <w:tcPr>
            <w:tcW w:w="3005" w:type="dxa"/>
          </w:tcPr>
          <w:p w:rsidR="00577AB5" w:rsidRDefault="00577AB5">
            <w:pPr>
              <w:pStyle w:val="ConsPlusNormal"/>
            </w:pPr>
            <w:r>
              <w:t>с. Тоцкое Второе, ул. Петрикова, д. 13, инв. N 2256</w:t>
            </w:r>
          </w:p>
        </w:tc>
        <w:tc>
          <w:tcPr>
            <w:tcW w:w="1587" w:type="dxa"/>
          </w:tcPr>
          <w:p w:rsidR="00577AB5" w:rsidRDefault="00577AB5">
            <w:pPr>
              <w:pStyle w:val="ConsPlusNormal"/>
              <w:jc w:val="center"/>
            </w:pPr>
            <w:r>
              <w:t>2659,00</w:t>
            </w:r>
          </w:p>
        </w:tc>
        <w:tc>
          <w:tcPr>
            <w:tcW w:w="2551" w:type="dxa"/>
          </w:tcPr>
          <w:p w:rsidR="00577AB5" w:rsidRDefault="00577AB5">
            <w:pPr>
              <w:pStyle w:val="ConsPlusNormal"/>
              <w:jc w:val="center"/>
            </w:pPr>
            <w:r>
              <w:t>68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90045,41</w:t>
            </w:r>
          </w:p>
        </w:tc>
      </w:tr>
      <w:tr w:rsidR="00577AB5">
        <w:tc>
          <w:tcPr>
            <w:tcW w:w="794" w:type="dxa"/>
          </w:tcPr>
          <w:p w:rsidR="00577AB5" w:rsidRDefault="00577AB5">
            <w:pPr>
              <w:pStyle w:val="ConsPlusNormal"/>
              <w:jc w:val="center"/>
            </w:pPr>
            <w:r>
              <w:t>830.</w:t>
            </w:r>
          </w:p>
        </w:tc>
        <w:tc>
          <w:tcPr>
            <w:tcW w:w="3005" w:type="dxa"/>
          </w:tcPr>
          <w:p w:rsidR="00577AB5" w:rsidRDefault="00577AB5">
            <w:pPr>
              <w:pStyle w:val="ConsPlusNormal"/>
            </w:pPr>
            <w:r>
              <w:t>с. Тоцкое Второе, ул. Петрикова, д. 14, инв. N 2202</w:t>
            </w:r>
          </w:p>
        </w:tc>
        <w:tc>
          <w:tcPr>
            <w:tcW w:w="1587" w:type="dxa"/>
          </w:tcPr>
          <w:p w:rsidR="00577AB5" w:rsidRDefault="00577AB5">
            <w:pPr>
              <w:pStyle w:val="ConsPlusNormal"/>
              <w:jc w:val="center"/>
            </w:pPr>
            <w:r>
              <w:t>5285,00</w:t>
            </w:r>
          </w:p>
        </w:tc>
        <w:tc>
          <w:tcPr>
            <w:tcW w:w="2551" w:type="dxa"/>
          </w:tcPr>
          <w:p w:rsidR="00577AB5" w:rsidRDefault="00577AB5">
            <w:pPr>
              <w:pStyle w:val="ConsPlusNormal"/>
              <w:jc w:val="center"/>
            </w:pPr>
            <w:r>
              <w:t>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84828,01</w:t>
            </w:r>
          </w:p>
        </w:tc>
      </w:tr>
      <w:tr w:rsidR="00577AB5">
        <w:tc>
          <w:tcPr>
            <w:tcW w:w="794" w:type="dxa"/>
          </w:tcPr>
          <w:p w:rsidR="00577AB5" w:rsidRDefault="00577AB5">
            <w:pPr>
              <w:pStyle w:val="ConsPlusNormal"/>
              <w:jc w:val="center"/>
            </w:pPr>
            <w:r>
              <w:t>831.</w:t>
            </w:r>
          </w:p>
        </w:tc>
        <w:tc>
          <w:tcPr>
            <w:tcW w:w="3005" w:type="dxa"/>
          </w:tcPr>
          <w:p w:rsidR="00577AB5" w:rsidRDefault="00577AB5">
            <w:pPr>
              <w:pStyle w:val="ConsPlusNormal"/>
            </w:pPr>
            <w:r>
              <w:t>с. Тоцкое Второе, ул. Петрикова, д. 16, инв. N 2258</w:t>
            </w:r>
          </w:p>
        </w:tc>
        <w:tc>
          <w:tcPr>
            <w:tcW w:w="1587" w:type="dxa"/>
          </w:tcPr>
          <w:p w:rsidR="00577AB5" w:rsidRDefault="00577AB5">
            <w:pPr>
              <w:pStyle w:val="ConsPlusNormal"/>
              <w:jc w:val="center"/>
            </w:pPr>
            <w:r>
              <w:t>2659,00</w:t>
            </w:r>
          </w:p>
        </w:tc>
        <w:tc>
          <w:tcPr>
            <w:tcW w:w="2551" w:type="dxa"/>
          </w:tcPr>
          <w:p w:rsidR="00577AB5" w:rsidRDefault="00577AB5">
            <w:pPr>
              <w:pStyle w:val="ConsPlusNormal"/>
              <w:jc w:val="center"/>
            </w:pPr>
            <w:r>
              <w:t>96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203855,72</w:t>
            </w:r>
          </w:p>
        </w:tc>
      </w:tr>
      <w:tr w:rsidR="00577AB5">
        <w:tc>
          <w:tcPr>
            <w:tcW w:w="794" w:type="dxa"/>
          </w:tcPr>
          <w:p w:rsidR="00577AB5" w:rsidRDefault="00577AB5">
            <w:pPr>
              <w:pStyle w:val="ConsPlusNormal"/>
              <w:jc w:val="center"/>
            </w:pPr>
            <w:r>
              <w:t>832.</w:t>
            </w:r>
          </w:p>
        </w:tc>
        <w:tc>
          <w:tcPr>
            <w:tcW w:w="3005" w:type="dxa"/>
          </w:tcPr>
          <w:p w:rsidR="00577AB5" w:rsidRDefault="00577AB5">
            <w:pPr>
              <w:pStyle w:val="ConsPlusNormal"/>
            </w:pPr>
            <w:r>
              <w:t>с. Тоцкое Второе, ул. Петрикова, д. 9, инв. N 2057</w:t>
            </w:r>
          </w:p>
        </w:tc>
        <w:tc>
          <w:tcPr>
            <w:tcW w:w="1587" w:type="dxa"/>
          </w:tcPr>
          <w:p w:rsidR="00577AB5" w:rsidRDefault="00577AB5">
            <w:pPr>
              <w:pStyle w:val="ConsPlusNormal"/>
              <w:jc w:val="center"/>
            </w:pPr>
            <w:r>
              <w:t>3348,00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48481,87</w:t>
            </w:r>
          </w:p>
        </w:tc>
      </w:tr>
      <w:tr w:rsidR="00577AB5">
        <w:tc>
          <w:tcPr>
            <w:tcW w:w="794" w:type="dxa"/>
          </w:tcPr>
          <w:p w:rsidR="00577AB5" w:rsidRDefault="00577AB5">
            <w:pPr>
              <w:pStyle w:val="ConsPlusNormal"/>
              <w:jc w:val="center"/>
            </w:pPr>
            <w:r>
              <w:t>833.</w:t>
            </w:r>
          </w:p>
        </w:tc>
        <w:tc>
          <w:tcPr>
            <w:tcW w:w="3005" w:type="dxa"/>
          </w:tcPr>
          <w:p w:rsidR="00577AB5" w:rsidRDefault="00577AB5">
            <w:pPr>
              <w:pStyle w:val="ConsPlusNormal"/>
            </w:pPr>
            <w:r>
              <w:t>с. Тоцкое Второе, ул. Победы, д. 10, инв. N 2179</w:t>
            </w:r>
          </w:p>
        </w:tc>
        <w:tc>
          <w:tcPr>
            <w:tcW w:w="1587" w:type="dxa"/>
          </w:tcPr>
          <w:p w:rsidR="00577AB5" w:rsidRDefault="00577AB5">
            <w:pPr>
              <w:pStyle w:val="ConsPlusNormal"/>
              <w:jc w:val="center"/>
            </w:pPr>
            <w:r>
              <w:t>2659,00</w:t>
            </w:r>
          </w:p>
        </w:tc>
        <w:tc>
          <w:tcPr>
            <w:tcW w:w="2551" w:type="dxa"/>
          </w:tcPr>
          <w:p w:rsidR="00577AB5" w:rsidRDefault="00577AB5">
            <w:pPr>
              <w:pStyle w:val="ConsPlusNormal"/>
              <w:jc w:val="center"/>
            </w:pPr>
            <w:r>
              <w:t>96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203855,72</w:t>
            </w:r>
          </w:p>
        </w:tc>
      </w:tr>
      <w:tr w:rsidR="00577AB5">
        <w:tc>
          <w:tcPr>
            <w:tcW w:w="794" w:type="dxa"/>
          </w:tcPr>
          <w:p w:rsidR="00577AB5" w:rsidRDefault="00577AB5">
            <w:pPr>
              <w:pStyle w:val="ConsPlusNormal"/>
              <w:jc w:val="center"/>
            </w:pPr>
            <w:r>
              <w:t>834.</w:t>
            </w:r>
          </w:p>
        </w:tc>
        <w:tc>
          <w:tcPr>
            <w:tcW w:w="3005" w:type="dxa"/>
          </w:tcPr>
          <w:p w:rsidR="00577AB5" w:rsidRDefault="00577AB5">
            <w:pPr>
              <w:pStyle w:val="ConsPlusNormal"/>
            </w:pPr>
            <w:r>
              <w:t>с. Тоцкое Второе, ул. Победы, д. 12, инв. N 2204</w:t>
            </w:r>
          </w:p>
        </w:tc>
        <w:tc>
          <w:tcPr>
            <w:tcW w:w="1587" w:type="dxa"/>
          </w:tcPr>
          <w:p w:rsidR="00577AB5" w:rsidRDefault="00577AB5">
            <w:pPr>
              <w:pStyle w:val="ConsPlusNormal"/>
              <w:jc w:val="center"/>
            </w:pPr>
            <w:r>
              <w:t>2659,00</w:t>
            </w:r>
          </w:p>
        </w:tc>
        <w:tc>
          <w:tcPr>
            <w:tcW w:w="2551" w:type="dxa"/>
          </w:tcPr>
          <w:p w:rsidR="00577AB5" w:rsidRDefault="00577AB5">
            <w:pPr>
              <w:pStyle w:val="ConsPlusNormal"/>
              <w:jc w:val="center"/>
            </w:pPr>
            <w:r>
              <w:t>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90045,41</w:t>
            </w:r>
          </w:p>
        </w:tc>
      </w:tr>
      <w:tr w:rsidR="00577AB5">
        <w:tc>
          <w:tcPr>
            <w:tcW w:w="794" w:type="dxa"/>
          </w:tcPr>
          <w:p w:rsidR="00577AB5" w:rsidRDefault="00577AB5">
            <w:pPr>
              <w:pStyle w:val="ConsPlusNormal"/>
              <w:jc w:val="center"/>
            </w:pPr>
            <w:r>
              <w:t>835.</w:t>
            </w:r>
          </w:p>
        </w:tc>
        <w:tc>
          <w:tcPr>
            <w:tcW w:w="3005" w:type="dxa"/>
          </w:tcPr>
          <w:p w:rsidR="00577AB5" w:rsidRDefault="00577AB5">
            <w:pPr>
              <w:pStyle w:val="ConsPlusNormal"/>
            </w:pPr>
            <w:r>
              <w:t>с. Тоцкое Второе, ул. Победы, д. 13, инв. N 2255</w:t>
            </w:r>
          </w:p>
        </w:tc>
        <w:tc>
          <w:tcPr>
            <w:tcW w:w="1587" w:type="dxa"/>
          </w:tcPr>
          <w:p w:rsidR="00577AB5" w:rsidRDefault="00577AB5">
            <w:pPr>
              <w:pStyle w:val="ConsPlusNormal"/>
              <w:jc w:val="center"/>
            </w:pPr>
            <w:r>
              <w:t>4170,00</w:t>
            </w:r>
          </w:p>
        </w:tc>
        <w:tc>
          <w:tcPr>
            <w:tcW w:w="2551" w:type="dxa"/>
          </w:tcPr>
          <w:p w:rsidR="00577AB5" w:rsidRDefault="00577AB5">
            <w:pPr>
              <w:pStyle w:val="ConsPlusNormal"/>
              <w:jc w:val="center"/>
            </w:pPr>
            <w:r>
              <w:t>79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97055,28</w:t>
            </w:r>
          </w:p>
        </w:tc>
      </w:tr>
      <w:tr w:rsidR="00577AB5">
        <w:tc>
          <w:tcPr>
            <w:tcW w:w="794" w:type="dxa"/>
          </w:tcPr>
          <w:p w:rsidR="00577AB5" w:rsidRDefault="00577AB5">
            <w:pPr>
              <w:pStyle w:val="ConsPlusNormal"/>
              <w:jc w:val="center"/>
            </w:pPr>
            <w:r>
              <w:t>836.</w:t>
            </w:r>
          </w:p>
        </w:tc>
        <w:tc>
          <w:tcPr>
            <w:tcW w:w="3005" w:type="dxa"/>
          </w:tcPr>
          <w:p w:rsidR="00577AB5" w:rsidRDefault="00577AB5">
            <w:pPr>
              <w:pStyle w:val="ConsPlusNormal"/>
            </w:pPr>
            <w:r>
              <w:t>с. Тоцкое Второе, ул. Победы, д. 14, инв. N 2203</w:t>
            </w:r>
          </w:p>
        </w:tc>
        <w:tc>
          <w:tcPr>
            <w:tcW w:w="1587" w:type="dxa"/>
          </w:tcPr>
          <w:p w:rsidR="00577AB5" w:rsidRDefault="00577AB5">
            <w:pPr>
              <w:pStyle w:val="ConsPlusNormal"/>
              <w:jc w:val="center"/>
            </w:pPr>
            <w:r>
              <w:t>4303,00</w:t>
            </w:r>
          </w:p>
        </w:tc>
        <w:tc>
          <w:tcPr>
            <w:tcW w:w="2551" w:type="dxa"/>
          </w:tcPr>
          <w:p w:rsidR="00577AB5" w:rsidRDefault="00577AB5">
            <w:pPr>
              <w:pStyle w:val="ConsPlusNormal"/>
              <w:jc w:val="center"/>
            </w:pPr>
            <w:r>
              <w:t>75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79837,50</w:t>
            </w:r>
          </w:p>
        </w:tc>
      </w:tr>
      <w:tr w:rsidR="00577AB5">
        <w:tc>
          <w:tcPr>
            <w:tcW w:w="794" w:type="dxa"/>
          </w:tcPr>
          <w:p w:rsidR="00577AB5" w:rsidRDefault="00577AB5">
            <w:pPr>
              <w:pStyle w:val="ConsPlusNormal"/>
              <w:jc w:val="center"/>
            </w:pPr>
            <w:r>
              <w:t>837.</w:t>
            </w:r>
          </w:p>
        </w:tc>
        <w:tc>
          <w:tcPr>
            <w:tcW w:w="3005" w:type="dxa"/>
          </w:tcPr>
          <w:p w:rsidR="00577AB5" w:rsidRDefault="00577AB5">
            <w:pPr>
              <w:pStyle w:val="ConsPlusNormal"/>
            </w:pPr>
            <w:r>
              <w:t>с. Тоцкое Второе, ул. Победы, д. 5, инв. N 2174</w:t>
            </w:r>
          </w:p>
        </w:tc>
        <w:tc>
          <w:tcPr>
            <w:tcW w:w="1587" w:type="dxa"/>
          </w:tcPr>
          <w:p w:rsidR="00577AB5" w:rsidRDefault="00577AB5">
            <w:pPr>
              <w:pStyle w:val="ConsPlusNormal"/>
              <w:jc w:val="center"/>
            </w:pPr>
            <w:r>
              <w:t>4440,00</w:t>
            </w:r>
          </w:p>
        </w:tc>
        <w:tc>
          <w:tcPr>
            <w:tcW w:w="2551" w:type="dxa"/>
          </w:tcPr>
          <w:p w:rsidR="00577AB5" w:rsidRDefault="00577AB5">
            <w:pPr>
              <w:pStyle w:val="ConsPlusNormal"/>
              <w:jc w:val="center"/>
            </w:pPr>
            <w:r>
              <w:t>160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339024,84</w:t>
            </w:r>
          </w:p>
        </w:tc>
      </w:tr>
      <w:tr w:rsidR="00577AB5">
        <w:tc>
          <w:tcPr>
            <w:tcW w:w="794" w:type="dxa"/>
          </w:tcPr>
          <w:p w:rsidR="00577AB5" w:rsidRDefault="00577AB5">
            <w:pPr>
              <w:pStyle w:val="ConsPlusNormal"/>
              <w:jc w:val="center"/>
            </w:pPr>
            <w:r>
              <w:t>838.</w:t>
            </w:r>
          </w:p>
        </w:tc>
        <w:tc>
          <w:tcPr>
            <w:tcW w:w="3005" w:type="dxa"/>
          </w:tcPr>
          <w:p w:rsidR="00577AB5" w:rsidRDefault="00577AB5">
            <w:pPr>
              <w:pStyle w:val="ConsPlusNormal"/>
            </w:pPr>
            <w:r>
              <w:t>с. Тоцкое Второе, ул. Победы, д. 6, инв. N 2175</w:t>
            </w:r>
          </w:p>
        </w:tc>
        <w:tc>
          <w:tcPr>
            <w:tcW w:w="1587" w:type="dxa"/>
          </w:tcPr>
          <w:p w:rsidR="00577AB5" w:rsidRDefault="00577AB5">
            <w:pPr>
              <w:pStyle w:val="ConsPlusNormal"/>
              <w:jc w:val="center"/>
            </w:pPr>
            <w:r>
              <w:t>2220,00</w:t>
            </w:r>
          </w:p>
        </w:tc>
        <w:tc>
          <w:tcPr>
            <w:tcW w:w="2551" w:type="dxa"/>
          </w:tcPr>
          <w:p w:rsidR="00577AB5" w:rsidRDefault="00577AB5">
            <w:pPr>
              <w:pStyle w:val="ConsPlusNormal"/>
              <w:jc w:val="center"/>
            </w:pPr>
            <w:r>
              <w:t>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213777,16</w:t>
            </w:r>
          </w:p>
        </w:tc>
      </w:tr>
      <w:tr w:rsidR="00577AB5">
        <w:tc>
          <w:tcPr>
            <w:tcW w:w="794" w:type="dxa"/>
          </w:tcPr>
          <w:p w:rsidR="00577AB5" w:rsidRDefault="00577AB5">
            <w:pPr>
              <w:pStyle w:val="ConsPlusNormal"/>
              <w:jc w:val="center"/>
            </w:pPr>
            <w:r>
              <w:t>839.</w:t>
            </w:r>
          </w:p>
        </w:tc>
        <w:tc>
          <w:tcPr>
            <w:tcW w:w="3005" w:type="dxa"/>
          </w:tcPr>
          <w:p w:rsidR="00577AB5" w:rsidRDefault="00577AB5">
            <w:pPr>
              <w:pStyle w:val="ConsPlusNormal"/>
            </w:pPr>
            <w:r>
              <w:t xml:space="preserve">с. Тоцкое Второе, ул. Победы, </w:t>
            </w:r>
            <w:r>
              <w:lastRenderedPageBreak/>
              <w:t>д. 8, инв. N 2178</w:t>
            </w:r>
          </w:p>
        </w:tc>
        <w:tc>
          <w:tcPr>
            <w:tcW w:w="1587" w:type="dxa"/>
          </w:tcPr>
          <w:p w:rsidR="00577AB5" w:rsidRDefault="00577AB5">
            <w:pPr>
              <w:pStyle w:val="ConsPlusNormal"/>
              <w:jc w:val="center"/>
            </w:pPr>
            <w:r>
              <w:lastRenderedPageBreak/>
              <w:t>2659,00</w:t>
            </w:r>
          </w:p>
        </w:tc>
        <w:tc>
          <w:tcPr>
            <w:tcW w:w="2551" w:type="dxa"/>
          </w:tcPr>
          <w:p w:rsidR="00577AB5" w:rsidRDefault="00577AB5">
            <w:pPr>
              <w:pStyle w:val="ConsPlusNormal"/>
              <w:jc w:val="center"/>
            </w:pPr>
            <w:r>
              <w:t>96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203855,72</w:t>
            </w:r>
          </w:p>
        </w:tc>
      </w:tr>
      <w:tr w:rsidR="00577AB5">
        <w:tc>
          <w:tcPr>
            <w:tcW w:w="794" w:type="dxa"/>
          </w:tcPr>
          <w:p w:rsidR="00577AB5" w:rsidRDefault="00577AB5">
            <w:pPr>
              <w:pStyle w:val="ConsPlusNormal"/>
              <w:jc w:val="center"/>
            </w:pPr>
            <w:r>
              <w:lastRenderedPageBreak/>
              <w:t>840.</w:t>
            </w:r>
          </w:p>
        </w:tc>
        <w:tc>
          <w:tcPr>
            <w:tcW w:w="3005" w:type="dxa"/>
          </w:tcPr>
          <w:p w:rsidR="00577AB5" w:rsidRDefault="00577AB5">
            <w:pPr>
              <w:pStyle w:val="ConsPlusNormal"/>
            </w:pPr>
            <w:r>
              <w:t>с. Тоцкое Второе, ул. Синельника, д. 11, инв. N 990</w:t>
            </w:r>
          </w:p>
        </w:tc>
        <w:tc>
          <w:tcPr>
            <w:tcW w:w="1587" w:type="dxa"/>
          </w:tcPr>
          <w:p w:rsidR="00577AB5" w:rsidRDefault="00577AB5">
            <w:pPr>
              <w:pStyle w:val="ConsPlusNormal"/>
              <w:jc w:val="center"/>
            </w:pPr>
            <w:r>
              <w:t>3163,00</w:t>
            </w:r>
          </w:p>
        </w:tc>
        <w:tc>
          <w:tcPr>
            <w:tcW w:w="2551" w:type="dxa"/>
          </w:tcPr>
          <w:p w:rsidR="00577AB5" w:rsidRDefault="00577AB5">
            <w:pPr>
              <w:pStyle w:val="ConsPlusNormal"/>
              <w:jc w:val="center"/>
            </w:pPr>
            <w:r>
              <w:t>120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55069,97</w:t>
            </w:r>
          </w:p>
        </w:tc>
      </w:tr>
      <w:tr w:rsidR="00577AB5">
        <w:tc>
          <w:tcPr>
            <w:tcW w:w="794" w:type="dxa"/>
          </w:tcPr>
          <w:p w:rsidR="00577AB5" w:rsidRDefault="00577AB5">
            <w:pPr>
              <w:pStyle w:val="ConsPlusNormal"/>
              <w:jc w:val="center"/>
            </w:pPr>
            <w:r>
              <w:t>841.</w:t>
            </w:r>
          </w:p>
        </w:tc>
        <w:tc>
          <w:tcPr>
            <w:tcW w:w="3005" w:type="dxa"/>
          </w:tcPr>
          <w:p w:rsidR="00577AB5" w:rsidRDefault="00577AB5">
            <w:pPr>
              <w:pStyle w:val="ConsPlusNormal"/>
            </w:pPr>
            <w:r>
              <w:t>с. Тоцкое Второе, ул. Синельника, д. 6, инв. N 801</w:t>
            </w:r>
          </w:p>
        </w:tc>
        <w:tc>
          <w:tcPr>
            <w:tcW w:w="1587" w:type="dxa"/>
          </w:tcPr>
          <w:p w:rsidR="00577AB5" w:rsidRDefault="00577AB5">
            <w:pPr>
              <w:pStyle w:val="ConsPlusNormal"/>
              <w:jc w:val="center"/>
            </w:pPr>
            <w:r>
              <w:t>930,00</w:t>
            </w:r>
          </w:p>
        </w:tc>
        <w:tc>
          <w:tcPr>
            <w:tcW w:w="2551" w:type="dxa"/>
          </w:tcPr>
          <w:p w:rsidR="00577AB5" w:rsidRDefault="00577AB5">
            <w:pPr>
              <w:pStyle w:val="ConsPlusNormal"/>
              <w:jc w:val="center"/>
            </w:pPr>
            <w:r>
              <w:t>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62279,62</w:t>
            </w:r>
          </w:p>
        </w:tc>
      </w:tr>
      <w:tr w:rsidR="00577AB5">
        <w:tc>
          <w:tcPr>
            <w:tcW w:w="794" w:type="dxa"/>
          </w:tcPr>
          <w:p w:rsidR="00577AB5" w:rsidRDefault="00577AB5">
            <w:pPr>
              <w:pStyle w:val="ConsPlusNormal"/>
              <w:jc w:val="center"/>
            </w:pPr>
            <w:r>
              <w:t>842.</w:t>
            </w:r>
          </w:p>
        </w:tc>
        <w:tc>
          <w:tcPr>
            <w:tcW w:w="3005" w:type="dxa"/>
          </w:tcPr>
          <w:p w:rsidR="00577AB5" w:rsidRDefault="00577AB5">
            <w:pPr>
              <w:pStyle w:val="ConsPlusNormal"/>
            </w:pPr>
            <w:r>
              <w:t>с. Тоцкое Второе, ул. Синельника, д. 9, инв. N 952</w:t>
            </w:r>
          </w:p>
        </w:tc>
        <w:tc>
          <w:tcPr>
            <w:tcW w:w="1587" w:type="dxa"/>
          </w:tcPr>
          <w:p w:rsidR="00577AB5" w:rsidRDefault="00577AB5">
            <w:pPr>
              <w:pStyle w:val="ConsPlusNormal"/>
              <w:jc w:val="center"/>
            </w:pPr>
            <w:r>
              <w:t>3163,00</w:t>
            </w:r>
          </w:p>
        </w:tc>
        <w:tc>
          <w:tcPr>
            <w:tcW w:w="2551" w:type="dxa"/>
          </w:tcPr>
          <w:p w:rsidR="00577AB5" w:rsidRDefault="00577AB5">
            <w:pPr>
              <w:pStyle w:val="ConsPlusNormal"/>
              <w:jc w:val="center"/>
            </w:pPr>
            <w:r>
              <w:t>120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55069,97</w:t>
            </w:r>
          </w:p>
        </w:tc>
      </w:tr>
      <w:tr w:rsidR="00577AB5">
        <w:tc>
          <w:tcPr>
            <w:tcW w:w="794" w:type="dxa"/>
          </w:tcPr>
          <w:p w:rsidR="00577AB5" w:rsidRDefault="00577AB5">
            <w:pPr>
              <w:pStyle w:val="ConsPlusNormal"/>
              <w:jc w:val="center"/>
            </w:pPr>
            <w:r>
              <w:t>843.</w:t>
            </w:r>
          </w:p>
        </w:tc>
        <w:tc>
          <w:tcPr>
            <w:tcW w:w="3005" w:type="dxa"/>
          </w:tcPr>
          <w:p w:rsidR="00577AB5" w:rsidRDefault="00577AB5">
            <w:pPr>
              <w:pStyle w:val="ConsPlusNormal"/>
            </w:pPr>
            <w:r>
              <w:t>с. Тоцкое, ул. Полевая, д. 5а</w:t>
            </w:r>
          </w:p>
        </w:tc>
        <w:tc>
          <w:tcPr>
            <w:tcW w:w="1587" w:type="dxa"/>
          </w:tcPr>
          <w:p w:rsidR="00577AB5" w:rsidRDefault="00577AB5">
            <w:pPr>
              <w:pStyle w:val="ConsPlusNormal"/>
              <w:jc w:val="center"/>
            </w:pPr>
            <w:r>
              <w:t>596,80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193159,25</w:t>
            </w:r>
          </w:p>
        </w:tc>
      </w:tr>
      <w:tr w:rsidR="00577AB5">
        <w:tc>
          <w:tcPr>
            <w:tcW w:w="794" w:type="dxa"/>
          </w:tcPr>
          <w:p w:rsidR="00577AB5" w:rsidRDefault="00577AB5">
            <w:pPr>
              <w:pStyle w:val="ConsPlusNormal"/>
              <w:jc w:val="center"/>
            </w:pPr>
            <w:r>
              <w:t>844.</w:t>
            </w:r>
          </w:p>
        </w:tc>
        <w:tc>
          <w:tcPr>
            <w:tcW w:w="3005" w:type="dxa"/>
          </w:tcPr>
          <w:p w:rsidR="00577AB5" w:rsidRDefault="00577AB5">
            <w:pPr>
              <w:pStyle w:val="ConsPlusNormal"/>
            </w:pPr>
            <w:r>
              <w:t>с. Тоцкое, ул. Терешковой, д. 16</w:t>
            </w:r>
          </w:p>
        </w:tc>
        <w:tc>
          <w:tcPr>
            <w:tcW w:w="1587" w:type="dxa"/>
          </w:tcPr>
          <w:p w:rsidR="00577AB5" w:rsidRDefault="00577AB5">
            <w:pPr>
              <w:pStyle w:val="ConsPlusNormal"/>
              <w:jc w:val="center"/>
            </w:pPr>
            <w:r>
              <w:t>719,00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42135,26</w:t>
            </w:r>
          </w:p>
        </w:tc>
      </w:tr>
      <w:tr w:rsidR="00577AB5">
        <w:tc>
          <w:tcPr>
            <w:tcW w:w="794" w:type="dxa"/>
          </w:tcPr>
          <w:p w:rsidR="00577AB5" w:rsidRDefault="00577AB5">
            <w:pPr>
              <w:pStyle w:val="ConsPlusNormal"/>
              <w:jc w:val="center"/>
            </w:pPr>
            <w:r>
              <w:t>845.</w:t>
            </w:r>
          </w:p>
        </w:tc>
        <w:tc>
          <w:tcPr>
            <w:tcW w:w="3005" w:type="dxa"/>
          </w:tcPr>
          <w:p w:rsidR="00577AB5" w:rsidRDefault="00577AB5">
            <w:pPr>
              <w:pStyle w:val="ConsPlusNormal"/>
            </w:pPr>
            <w:r>
              <w:t>с. Тоцкое, ул. Терешковой, д. 28</w:t>
            </w:r>
          </w:p>
        </w:tc>
        <w:tc>
          <w:tcPr>
            <w:tcW w:w="1587" w:type="dxa"/>
          </w:tcPr>
          <w:p w:rsidR="00577AB5" w:rsidRDefault="00577AB5">
            <w:pPr>
              <w:pStyle w:val="ConsPlusNormal"/>
              <w:jc w:val="center"/>
            </w:pPr>
            <w:r>
              <w:t>580,90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52042,96</w:t>
            </w:r>
          </w:p>
        </w:tc>
      </w:tr>
      <w:tr w:rsidR="00577AB5">
        <w:tc>
          <w:tcPr>
            <w:tcW w:w="794" w:type="dxa"/>
          </w:tcPr>
          <w:p w:rsidR="00577AB5" w:rsidRDefault="00577AB5">
            <w:pPr>
              <w:pStyle w:val="ConsPlusNormal"/>
              <w:jc w:val="center"/>
            </w:pPr>
            <w:r>
              <w:t>846.</w:t>
            </w:r>
          </w:p>
        </w:tc>
        <w:tc>
          <w:tcPr>
            <w:tcW w:w="3005" w:type="dxa"/>
          </w:tcPr>
          <w:p w:rsidR="00577AB5" w:rsidRDefault="00577AB5">
            <w:pPr>
              <w:pStyle w:val="ConsPlusNormal"/>
            </w:pPr>
            <w:r>
              <w:t>с. Тоцкое, ул. Терешковой, д. 30</w:t>
            </w:r>
          </w:p>
        </w:tc>
        <w:tc>
          <w:tcPr>
            <w:tcW w:w="1587" w:type="dxa"/>
          </w:tcPr>
          <w:p w:rsidR="00577AB5" w:rsidRDefault="00577AB5">
            <w:pPr>
              <w:pStyle w:val="ConsPlusNormal"/>
              <w:jc w:val="center"/>
            </w:pPr>
            <w:r>
              <w:t>580,90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101446,88</w:t>
            </w:r>
          </w:p>
        </w:tc>
      </w:tr>
      <w:tr w:rsidR="00577AB5">
        <w:tc>
          <w:tcPr>
            <w:tcW w:w="13606" w:type="dxa"/>
            <w:gridSpan w:val="7"/>
          </w:tcPr>
          <w:p w:rsidR="00577AB5" w:rsidRDefault="00577AB5">
            <w:pPr>
              <w:pStyle w:val="ConsPlusNormal"/>
              <w:jc w:val="center"/>
              <w:outlineLvl w:val="3"/>
            </w:pPr>
            <w:r>
              <w:t>37. Муниципальное образование Тюльганский район</w:t>
            </w:r>
          </w:p>
        </w:tc>
      </w:tr>
      <w:tr w:rsidR="00577AB5">
        <w:tc>
          <w:tcPr>
            <w:tcW w:w="3799" w:type="dxa"/>
            <w:gridSpan w:val="2"/>
          </w:tcPr>
          <w:p w:rsidR="00577AB5" w:rsidRDefault="00577AB5">
            <w:pPr>
              <w:pStyle w:val="ConsPlusNormal"/>
            </w:pPr>
            <w:r>
              <w:t>Итого по муниципальному образованию Тюльганский район</w:t>
            </w:r>
          </w:p>
        </w:tc>
        <w:tc>
          <w:tcPr>
            <w:tcW w:w="1587" w:type="dxa"/>
          </w:tcPr>
          <w:p w:rsidR="00577AB5" w:rsidRDefault="00577AB5">
            <w:pPr>
              <w:pStyle w:val="ConsPlusNormal"/>
              <w:jc w:val="center"/>
            </w:pPr>
            <w:r>
              <w:t>20593,40</w:t>
            </w:r>
          </w:p>
        </w:tc>
        <w:tc>
          <w:tcPr>
            <w:tcW w:w="2551" w:type="dxa"/>
          </w:tcPr>
          <w:p w:rsidR="00577AB5" w:rsidRDefault="00577AB5">
            <w:pPr>
              <w:pStyle w:val="ConsPlusNormal"/>
              <w:jc w:val="center"/>
            </w:pPr>
            <w:r>
              <w:t>705</w:t>
            </w:r>
          </w:p>
        </w:tc>
        <w:tc>
          <w:tcPr>
            <w:tcW w:w="1984" w:type="dxa"/>
          </w:tcPr>
          <w:p w:rsidR="00577AB5" w:rsidRDefault="00577AB5">
            <w:pPr>
              <w:pStyle w:val="ConsPlusNormal"/>
              <w:jc w:val="center"/>
            </w:pPr>
            <w:r>
              <w:t>8</w:t>
            </w:r>
          </w:p>
        </w:tc>
        <w:tc>
          <w:tcPr>
            <w:tcW w:w="1701" w:type="dxa"/>
          </w:tcPr>
          <w:p w:rsidR="00577AB5" w:rsidRDefault="00577AB5">
            <w:pPr>
              <w:pStyle w:val="ConsPlusNormal"/>
              <w:jc w:val="center"/>
            </w:pPr>
            <w:r>
              <w:t>3</w:t>
            </w:r>
          </w:p>
        </w:tc>
        <w:tc>
          <w:tcPr>
            <w:tcW w:w="1984" w:type="dxa"/>
          </w:tcPr>
          <w:p w:rsidR="00577AB5" w:rsidRDefault="00577AB5">
            <w:pPr>
              <w:pStyle w:val="ConsPlusNormal"/>
              <w:jc w:val="center"/>
            </w:pPr>
            <w:r>
              <w:t>607260,23</w:t>
            </w:r>
          </w:p>
        </w:tc>
      </w:tr>
      <w:tr w:rsidR="00577AB5">
        <w:tc>
          <w:tcPr>
            <w:tcW w:w="794" w:type="dxa"/>
          </w:tcPr>
          <w:p w:rsidR="00577AB5" w:rsidRDefault="00577AB5">
            <w:pPr>
              <w:pStyle w:val="ConsPlusNormal"/>
              <w:jc w:val="center"/>
            </w:pPr>
            <w:r>
              <w:t>847.</w:t>
            </w:r>
          </w:p>
        </w:tc>
        <w:tc>
          <w:tcPr>
            <w:tcW w:w="3005" w:type="dxa"/>
          </w:tcPr>
          <w:p w:rsidR="00577AB5" w:rsidRDefault="00577AB5">
            <w:pPr>
              <w:pStyle w:val="ConsPlusNormal"/>
            </w:pPr>
            <w:r>
              <w:t>пос. Тюльган, ул. Магистральная, д. 3</w:t>
            </w:r>
          </w:p>
        </w:tc>
        <w:tc>
          <w:tcPr>
            <w:tcW w:w="1587" w:type="dxa"/>
          </w:tcPr>
          <w:p w:rsidR="00577AB5" w:rsidRDefault="00577AB5">
            <w:pPr>
              <w:pStyle w:val="ConsPlusNormal"/>
              <w:jc w:val="center"/>
            </w:pPr>
            <w:r>
              <w:t>4679,80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77392,54</w:t>
            </w:r>
          </w:p>
        </w:tc>
      </w:tr>
      <w:tr w:rsidR="00577AB5">
        <w:tc>
          <w:tcPr>
            <w:tcW w:w="794" w:type="dxa"/>
          </w:tcPr>
          <w:p w:rsidR="00577AB5" w:rsidRDefault="00577AB5">
            <w:pPr>
              <w:pStyle w:val="ConsPlusNormal"/>
              <w:jc w:val="center"/>
            </w:pPr>
            <w:r>
              <w:t>848.</w:t>
            </w:r>
          </w:p>
        </w:tc>
        <w:tc>
          <w:tcPr>
            <w:tcW w:w="3005" w:type="dxa"/>
          </w:tcPr>
          <w:p w:rsidR="00577AB5" w:rsidRDefault="00577AB5">
            <w:pPr>
              <w:pStyle w:val="ConsPlusNormal"/>
            </w:pPr>
            <w:r>
              <w:t>пос. Тюльган, ул. Октябрьская, д. 11</w:t>
            </w:r>
          </w:p>
        </w:tc>
        <w:tc>
          <w:tcPr>
            <w:tcW w:w="1587" w:type="dxa"/>
          </w:tcPr>
          <w:p w:rsidR="00577AB5" w:rsidRDefault="00577AB5">
            <w:pPr>
              <w:pStyle w:val="ConsPlusNormal"/>
              <w:jc w:val="center"/>
            </w:pPr>
            <w:r>
              <w:t>5885,00</w:t>
            </w:r>
          </w:p>
        </w:tc>
        <w:tc>
          <w:tcPr>
            <w:tcW w:w="2551" w:type="dxa"/>
          </w:tcPr>
          <w:p w:rsidR="00577AB5" w:rsidRDefault="00577AB5">
            <w:pPr>
              <w:pStyle w:val="ConsPlusNormal"/>
              <w:jc w:val="center"/>
            </w:pPr>
            <w:r>
              <w:t>188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197902,53</w:t>
            </w:r>
          </w:p>
        </w:tc>
      </w:tr>
      <w:tr w:rsidR="00577AB5">
        <w:tc>
          <w:tcPr>
            <w:tcW w:w="794" w:type="dxa"/>
          </w:tcPr>
          <w:p w:rsidR="00577AB5" w:rsidRDefault="00577AB5">
            <w:pPr>
              <w:pStyle w:val="ConsPlusNormal"/>
              <w:jc w:val="center"/>
            </w:pPr>
            <w:r>
              <w:t>849</w:t>
            </w:r>
          </w:p>
        </w:tc>
        <w:tc>
          <w:tcPr>
            <w:tcW w:w="3005" w:type="dxa"/>
          </w:tcPr>
          <w:p w:rsidR="00577AB5" w:rsidRDefault="00577AB5">
            <w:pPr>
              <w:pStyle w:val="ConsPlusNormal"/>
            </w:pPr>
            <w:r>
              <w:t>пос. Тюльган, ул. Октябрьская, д. 19</w:t>
            </w:r>
          </w:p>
        </w:tc>
        <w:tc>
          <w:tcPr>
            <w:tcW w:w="1587" w:type="dxa"/>
          </w:tcPr>
          <w:p w:rsidR="00577AB5" w:rsidRDefault="00577AB5">
            <w:pPr>
              <w:pStyle w:val="ConsPlusNormal"/>
              <w:jc w:val="center"/>
            </w:pPr>
            <w:r>
              <w:t>10028,60</w:t>
            </w:r>
          </w:p>
        </w:tc>
        <w:tc>
          <w:tcPr>
            <w:tcW w:w="2551" w:type="dxa"/>
          </w:tcPr>
          <w:p w:rsidR="00577AB5" w:rsidRDefault="00577AB5">
            <w:pPr>
              <w:pStyle w:val="ConsPlusNormal"/>
              <w:jc w:val="center"/>
            </w:pPr>
            <w:r>
              <w:t>330</w:t>
            </w:r>
          </w:p>
        </w:tc>
        <w:tc>
          <w:tcPr>
            <w:tcW w:w="1984" w:type="dxa"/>
          </w:tcPr>
          <w:p w:rsidR="00577AB5" w:rsidRDefault="00577AB5">
            <w:pPr>
              <w:pStyle w:val="ConsPlusNormal"/>
              <w:jc w:val="center"/>
            </w:pPr>
            <w:r>
              <w:t>6</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331965,16</w:t>
            </w:r>
          </w:p>
        </w:tc>
      </w:tr>
      <w:tr w:rsidR="00577AB5">
        <w:tc>
          <w:tcPr>
            <w:tcW w:w="13606" w:type="dxa"/>
            <w:gridSpan w:val="7"/>
          </w:tcPr>
          <w:p w:rsidR="00577AB5" w:rsidRDefault="00577AB5">
            <w:pPr>
              <w:pStyle w:val="ConsPlusNormal"/>
              <w:jc w:val="center"/>
              <w:outlineLvl w:val="3"/>
            </w:pPr>
            <w:r>
              <w:lastRenderedPageBreak/>
              <w:t>38. Муниципальное образование Шарлыкский район</w:t>
            </w:r>
          </w:p>
        </w:tc>
      </w:tr>
      <w:tr w:rsidR="00577AB5">
        <w:tc>
          <w:tcPr>
            <w:tcW w:w="3799" w:type="dxa"/>
            <w:gridSpan w:val="2"/>
          </w:tcPr>
          <w:p w:rsidR="00577AB5" w:rsidRDefault="00577AB5">
            <w:pPr>
              <w:pStyle w:val="ConsPlusNormal"/>
            </w:pPr>
            <w:r>
              <w:t>Итого по муниципальному образованию Шарлыкский район</w:t>
            </w:r>
          </w:p>
        </w:tc>
        <w:tc>
          <w:tcPr>
            <w:tcW w:w="1587" w:type="dxa"/>
          </w:tcPr>
          <w:p w:rsidR="00577AB5" w:rsidRDefault="00577AB5">
            <w:pPr>
              <w:pStyle w:val="ConsPlusNormal"/>
              <w:jc w:val="center"/>
            </w:pPr>
            <w:r>
              <w:t>5362,80</w:t>
            </w:r>
          </w:p>
        </w:tc>
        <w:tc>
          <w:tcPr>
            <w:tcW w:w="2551" w:type="dxa"/>
          </w:tcPr>
          <w:p w:rsidR="00577AB5" w:rsidRDefault="00577AB5">
            <w:pPr>
              <w:pStyle w:val="ConsPlusNormal"/>
              <w:jc w:val="center"/>
            </w:pPr>
            <w:r>
              <w:t>221</w:t>
            </w:r>
          </w:p>
        </w:tc>
        <w:tc>
          <w:tcPr>
            <w:tcW w:w="1984" w:type="dxa"/>
          </w:tcPr>
          <w:p w:rsidR="00577AB5" w:rsidRDefault="00577AB5">
            <w:pPr>
              <w:pStyle w:val="ConsPlusNormal"/>
              <w:jc w:val="center"/>
            </w:pPr>
            <w:r>
              <w:t>6</w:t>
            </w:r>
          </w:p>
        </w:tc>
        <w:tc>
          <w:tcPr>
            <w:tcW w:w="1701" w:type="dxa"/>
          </w:tcPr>
          <w:p w:rsidR="00577AB5" w:rsidRDefault="00577AB5">
            <w:pPr>
              <w:pStyle w:val="ConsPlusNormal"/>
              <w:jc w:val="center"/>
            </w:pPr>
            <w:r>
              <w:t>6</w:t>
            </w:r>
          </w:p>
        </w:tc>
        <w:tc>
          <w:tcPr>
            <w:tcW w:w="1984" w:type="dxa"/>
          </w:tcPr>
          <w:p w:rsidR="00577AB5" w:rsidRDefault="00577AB5">
            <w:pPr>
              <w:pStyle w:val="ConsPlusNormal"/>
              <w:jc w:val="center"/>
            </w:pPr>
            <w:r>
              <w:t>368565,11</w:t>
            </w:r>
          </w:p>
        </w:tc>
      </w:tr>
      <w:tr w:rsidR="00577AB5">
        <w:tc>
          <w:tcPr>
            <w:tcW w:w="794" w:type="dxa"/>
          </w:tcPr>
          <w:p w:rsidR="00577AB5" w:rsidRDefault="00577AB5">
            <w:pPr>
              <w:pStyle w:val="ConsPlusNormal"/>
              <w:jc w:val="center"/>
            </w:pPr>
            <w:r>
              <w:t>850.</w:t>
            </w:r>
          </w:p>
        </w:tc>
        <w:tc>
          <w:tcPr>
            <w:tcW w:w="3005" w:type="dxa"/>
          </w:tcPr>
          <w:p w:rsidR="00577AB5" w:rsidRDefault="00577AB5">
            <w:pPr>
              <w:pStyle w:val="ConsPlusNormal"/>
            </w:pPr>
            <w:r>
              <w:t>с. Шарлык, пер. Новый, д. 8</w:t>
            </w:r>
          </w:p>
        </w:tc>
        <w:tc>
          <w:tcPr>
            <w:tcW w:w="1587" w:type="dxa"/>
          </w:tcPr>
          <w:p w:rsidR="00577AB5" w:rsidRDefault="00577AB5">
            <w:pPr>
              <w:pStyle w:val="ConsPlusNormal"/>
              <w:jc w:val="center"/>
            </w:pPr>
            <w:r>
              <w:t>903,50</w:t>
            </w:r>
          </w:p>
        </w:tc>
        <w:tc>
          <w:tcPr>
            <w:tcW w:w="2551" w:type="dxa"/>
          </w:tcPr>
          <w:p w:rsidR="00577AB5" w:rsidRDefault="00577AB5">
            <w:pPr>
              <w:pStyle w:val="ConsPlusNormal"/>
              <w:jc w:val="center"/>
            </w:pPr>
            <w:r>
              <w:t>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46948,43</w:t>
            </w:r>
          </w:p>
        </w:tc>
      </w:tr>
      <w:tr w:rsidR="00577AB5">
        <w:tc>
          <w:tcPr>
            <w:tcW w:w="794" w:type="dxa"/>
          </w:tcPr>
          <w:p w:rsidR="00577AB5" w:rsidRDefault="00577AB5">
            <w:pPr>
              <w:pStyle w:val="ConsPlusNormal"/>
              <w:jc w:val="center"/>
            </w:pPr>
            <w:r>
              <w:t>851.</w:t>
            </w:r>
          </w:p>
        </w:tc>
        <w:tc>
          <w:tcPr>
            <w:tcW w:w="3005" w:type="dxa"/>
          </w:tcPr>
          <w:p w:rsidR="00577AB5" w:rsidRDefault="00577AB5">
            <w:pPr>
              <w:pStyle w:val="ConsPlusNormal"/>
            </w:pPr>
            <w:r>
              <w:t>с. Шарлык, ул. Мусы Джалиля, д. 98</w:t>
            </w:r>
          </w:p>
        </w:tc>
        <w:tc>
          <w:tcPr>
            <w:tcW w:w="1587" w:type="dxa"/>
          </w:tcPr>
          <w:p w:rsidR="00577AB5" w:rsidRDefault="00577AB5">
            <w:pPr>
              <w:pStyle w:val="ConsPlusNormal"/>
              <w:jc w:val="center"/>
            </w:pPr>
            <w:r>
              <w:t>1853,70</w:t>
            </w:r>
          </w:p>
        </w:tc>
        <w:tc>
          <w:tcPr>
            <w:tcW w:w="2551" w:type="dxa"/>
          </w:tcPr>
          <w:p w:rsidR="00577AB5" w:rsidRDefault="00577AB5">
            <w:pPr>
              <w:pStyle w:val="ConsPlusNormal"/>
              <w:jc w:val="center"/>
            </w:pPr>
            <w:r>
              <w:t>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65154,16</w:t>
            </w:r>
          </w:p>
        </w:tc>
      </w:tr>
      <w:tr w:rsidR="00577AB5">
        <w:tc>
          <w:tcPr>
            <w:tcW w:w="794" w:type="dxa"/>
          </w:tcPr>
          <w:p w:rsidR="00577AB5" w:rsidRDefault="00577AB5">
            <w:pPr>
              <w:pStyle w:val="ConsPlusNormal"/>
              <w:jc w:val="center"/>
            </w:pPr>
            <w:r>
              <w:t>852.</w:t>
            </w:r>
          </w:p>
        </w:tc>
        <w:tc>
          <w:tcPr>
            <w:tcW w:w="3005" w:type="dxa"/>
          </w:tcPr>
          <w:p w:rsidR="00577AB5" w:rsidRDefault="00577AB5">
            <w:pPr>
              <w:pStyle w:val="ConsPlusNormal"/>
            </w:pPr>
            <w:r>
              <w:t>с. Шарлык, ул. Строителей, д. 15</w:t>
            </w:r>
          </w:p>
        </w:tc>
        <w:tc>
          <w:tcPr>
            <w:tcW w:w="1587" w:type="dxa"/>
          </w:tcPr>
          <w:p w:rsidR="00577AB5" w:rsidRDefault="00577AB5">
            <w:pPr>
              <w:pStyle w:val="ConsPlusNormal"/>
              <w:jc w:val="center"/>
            </w:pPr>
            <w:r>
              <w:t>415,40</w:t>
            </w:r>
          </w:p>
        </w:tc>
        <w:tc>
          <w:tcPr>
            <w:tcW w:w="2551" w:type="dxa"/>
          </w:tcPr>
          <w:p w:rsidR="00577AB5" w:rsidRDefault="00577AB5">
            <w:pPr>
              <w:pStyle w:val="ConsPlusNormal"/>
              <w:jc w:val="center"/>
            </w:pPr>
            <w:r>
              <w:t>39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78949,21</w:t>
            </w:r>
          </w:p>
        </w:tc>
      </w:tr>
      <w:tr w:rsidR="00577AB5">
        <w:tc>
          <w:tcPr>
            <w:tcW w:w="794" w:type="dxa"/>
          </w:tcPr>
          <w:p w:rsidR="00577AB5" w:rsidRDefault="00577AB5">
            <w:pPr>
              <w:pStyle w:val="ConsPlusNormal"/>
              <w:jc w:val="center"/>
            </w:pPr>
            <w:r>
              <w:t>853.</w:t>
            </w:r>
          </w:p>
        </w:tc>
        <w:tc>
          <w:tcPr>
            <w:tcW w:w="3005" w:type="dxa"/>
          </w:tcPr>
          <w:p w:rsidR="00577AB5" w:rsidRDefault="00577AB5">
            <w:pPr>
              <w:pStyle w:val="ConsPlusNormal"/>
            </w:pPr>
            <w:r>
              <w:t>с. Шарлык, ул. Фрунзе, д. 22</w:t>
            </w:r>
          </w:p>
        </w:tc>
        <w:tc>
          <w:tcPr>
            <w:tcW w:w="1587" w:type="dxa"/>
          </w:tcPr>
          <w:p w:rsidR="00577AB5" w:rsidRDefault="00577AB5">
            <w:pPr>
              <w:pStyle w:val="ConsPlusNormal"/>
              <w:jc w:val="center"/>
            </w:pPr>
            <w:r>
              <w:t>556,60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66281,17</w:t>
            </w:r>
          </w:p>
        </w:tc>
      </w:tr>
      <w:tr w:rsidR="00577AB5">
        <w:tc>
          <w:tcPr>
            <w:tcW w:w="794" w:type="dxa"/>
          </w:tcPr>
          <w:p w:rsidR="00577AB5" w:rsidRDefault="00577AB5">
            <w:pPr>
              <w:pStyle w:val="ConsPlusNormal"/>
              <w:jc w:val="center"/>
            </w:pPr>
            <w:r>
              <w:t>854.</w:t>
            </w:r>
          </w:p>
        </w:tc>
        <w:tc>
          <w:tcPr>
            <w:tcW w:w="3005" w:type="dxa"/>
          </w:tcPr>
          <w:p w:rsidR="00577AB5" w:rsidRDefault="00577AB5">
            <w:pPr>
              <w:pStyle w:val="ConsPlusNormal"/>
            </w:pPr>
            <w:r>
              <w:t>с. Шарлык, ул. Фрунзе, д. 26</w:t>
            </w:r>
          </w:p>
        </w:tc>
        <w:tc>
          <w:tcPr>
            <w:tcW w:w="1587" w:type="dxa"/>
          </w:tcPr>
          <w:p w:rsidR="00577AB5" w:rsidRDefault="00577AB5">
            <w:pPr>
              <w:pStyle w:val="ConsPlusNormal"/>
              <w:jc w:val="center"/>
            </w:pPr>
            <w:r>
              <w:t>689,30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57873,14</w:t>
            </w:r>
          </w:p>
        </w:tc>
      </w:tr>
      <w:tr w:rsidR="00577AB5">
        <w:tc>
          <w:tcPr>
            <w:tcW w:w="794" w:type="dxa"/>
          </w:tcPr>
          <w:p w:rsidR="00577AB5" w:rsidRDefault="00577AB5">
            <w:pPr>
              <w:pStyle w:val="ConsPlusNormal"/>
              <w:jc w:val="center"/>
            </w:pPr>
            <w:r>
              <w:t>855.</w:t>
            </w:r>
          </w:p>
        </w:tc>
        <w:tc>
          <w:tcPr>
            <w:tcW w:w="3005" w:type="dxa"/>
          </w:tcPr>
          <w:p w:rsidR="00577AB5" w:rsidRDefault="00577AB5">
            <w:pPr>
              <w:pStyle w:val="ConsPlusNormal"/>
            </w:pPr>
            <w:r>
              <w:t>с. Шарлык, ул. Фрунзе, д. 7а</w:t>
            </w:r>
          </w:p>
        </w:tc>
        <w:tc>
          <w:tcPr>
            <w:tcW w:w="1587" w:type="dxa"/>
          </w:tcPr>
          <w:p w:rsidR="00577AB5" w:rsidRDefault="00577AB5">
            <w:pPr>
              <w:pStyle w:val="ConsPlusNormal"/>
              <w:jc w:val="center"/>
            </w:pPr>
            <w:r>
              <w:t>944,30</w:t>
            </w:r>
          </w:p>
        </w:tc>
        <w:tc>
          <w:tcPr>
            <w:tcW w:w="2551" w:type="dxa"/>
          </w:tcPr>
          <w:p w:rsidR="00577AB5" w:rsidRDefault="00577AB5">
            <w:pPr>
              <w:pStyle w:val="ConsPlusNormal"/>
              <w:jc w:val="center"/>
            </w:pPr>
            <w:r>
              <w:t>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53359,00</w:t>
            </w:r>
          </w:p>
        </w:tc>
      </w:tr>
      <w:tr w:rsidR="00577AB5">
        <w:tc>
          <w:tcPr>
            <w:tcW w:w="13606" w:type="dxa"/>
            <w:gridSpan w:val="7"/>
            <w:vAlign w:val="bottom"/>
          </w:tcPr>
          <w:p w:rsidR="00577AB5" w:rsidRDefault="00577AB5">
            <w:pPr>
              <w:pStyle w:val="ConsPlusNormal"/>
              <w:jc w:val="center"/>
              <w:outlineLvl w:val="2"/>
            </w:pPr>
            <w:r>
              <w:t>2021 год</w:t>
            </w:r>
          </w:p>
        </w:tc>
      </w:tr>
      <w:tr w:rsidR="00577AB5">
        <w:tc>
          <w:tcPr>
            <w:tcW w:w="3799" w:type="dxa"/>
            <w:gridSpan w:val="2"/>
          </w:tcPr>
          <w:p w:rsidR="00577AB5" w:rsidRDefault="00577AB5">
            <w:pPr>
              <w:pStyle w:val="ConsPlusNormal"/>
            </w:pPr>
            <w:r>
              <w:t>Итого по 2021 году</w:t>
            </w:r>
          </w:p>
        </w:tc>
        <w:tc>
          <w:tcPr>
            <w:tcW w:w="1587" w:type="dxa"/>
          </w:tcPr>
          <w:p w:rsidR="00577AB5" w:rsidRDefault="00577AB5">
            <w:pPr>
              <w:pStyle w:val="ConsPlusNormal"/>
              <w:jc w:val="center"/>
            </w:pPr>
            <w:r>
              <w:t>2013791,68</w:t>
            </w:r>
          </w:p>
        </w:tc>
        <w:tc>
          <w:tcPr>
            <w:tcW w:w="2551" w:type="dxa"/>
          </w:tcPr>
          <w:p w:rsidR="00577AB5" w:rsidRDefault="00577AB5">
            <w:pPr>
              <w:pStyle w:val="ConsPlusNormal"/>
              <w:jc w:val="center"/>
            </w:pPr>
            <w:r>
              <w:t>68675</w:t>
            </w:r>
          </w:p>
        </w:tc>
        <w:tc>
          <w:tcPr>
            <w:tcW w:w="1984" w:type="dxa"/>
          </w:tcPr>
          <w:p w:rsidR="00577AB5" w:rsidRDefault="00577AB5">
            <w:pPr>
              <w:pStyle w:val="ConsPlusNormal"/>
              <w:jc w:val="center"/>
            </w:pPr>
            <w:r>
              <w:t>725</w:t>
            </w:r>
          </w:p>
        </w:tc>
        <w:tc>
          <w:tcPr>
            <w:tcW w:w="1701" w:type="dxa"/>
          </w:tcPr>
          <w:p w:rsidR="00577AB5" w:rsidRDefault="00577AB5">
            <w:pPr>
              <w:pStyle w:val="ConsPlusNormal"/>
              <w:jc w:val="center"/>
            </w:pPr>
            <w:r>
              <w:t>542</w:t>
            </w:r>
          </w:p>
        </w:tc>
        <w:tc>
          <w:tcPr>
            <w:tcW w:w="1984" w:type="dxa"/>
          </w:tcPr>
          <w:p w:rsidR="00577AB5" w:rsidRDefault="00577AB5">
            <w:pPr>
              <w:pStyle w:val="ConsPlusNormal"/>
              <w:jc w:val="center"/>
            </w:pPr>
            <w:r>
              <w:t>47382756,70</w:t>
            </w:r>
          </w:p>
        </w:tc>
      </w:tr>
      <w:tr w:rsidR="00577AB5">
        <w:tc>
          <w:tcPr>
            <w:tcW w:w="13606" w:type="dxa"/>
            <w:gridSpan w:val="7"/>
          </w:tcPr>
          <w:p w:rsidR="00577AB5" w:rsidRDefault="00577AB5">
            <w:pPr>
              <w:pStyle w:val="ConsPlusNormal"/>
              <w:jc w:val="center"/>
              <w:outlineLvl w:val="3"/>
            </w:pPr>
            <w:r>
              <w:t>1. Муниципальное образование Адамовский район</w:t>
            </w:r>
          </w:p>
        </w:tc>
      </w:tr>
      <w:tr w:rsidR="00577AB5">
        <w:tc>
          <w:tcPr>
            <w:tcW w:w="3799" w:type="dxa"/>
            <w:gridSpan w:val="2"/>
          </w:tcPr>
          <w:p w:rsidR="00577AB5" w:rsidRDefault="00577AB5">
            <w:pPr>
              <w:pStyle w:val="ConsPlusNormal"/>
            </w:pPr>
            <w:r>
              <w:t>Итого по муниципальному образованию Адамовский район</w:t>
            </w:r>
          </w:p>
        </w:tc>
        <w:tc>
          <w:tcPr>
            <w:tcW w:w="1587" w:type="dxa"/>
          </w:tcPr>
          <w:p w:rsidR="00577AB5" w:rsidRDefault="00577AB5">
            <w:pPr>
              <w:pStyle w:val="ConsPlusNormal"/>
              <w:jc w:val="center"/>
            </w:pPr>
            <w:r>
              <w:t>3902,20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2</w:t>
            </w:r>
          </w:p>
        </w:tc>
        <w:tc>
          <w:tcPr>
            <w:tcW w:w="1984" w:type="dxa"/>
          </w:tcPr>
          <w:p w:rsidR="00577AB5" w:rsidRDefault="00577AB5">
            <w:pPr>
              <w:pStyle w:val="ConsPlusNormal"/>
              <w:jc w:val="center"/>
            </w:pPr>
            <w:r>
              <w:t>196918,99</w:t>
            </w:r>
          </w:p>
        </w:tc>
      </w:tr>
      <w:tr w:rsidR="00577AB5">
        <w:tc>
          <w:tcPr>
            <w:tcW w:w="794" w:type="dxa"/>
          </w:tcPr>
          <w:p w:rsidR="00577AB5" w:rsidRDefault="00577AB5">
            <w:pPr>
              <w:pStyle w:val="ConsPlusNormal"/>
              <w:jc w:val="center"/>
            </w:pPr>
            <w:r>
              <w:t>1.</w:t>
            </w:r>
          </w:p>
        </w:tc>
        <w:tc>
          <w:tcPr>
            <w:tcW w:w="3005" w:type="dxa"/>
          </w:tcPr>
          <w:p w:rsidR="00577AB5" w:rsidRDefault="00577AB5">
            <w:pPr>
              <w:pStyle w:val="ConsPlusNormal"/>
            </w:pPr>
            <w:r>
              <w:t>пос. Адамовка, ул. Студенческая, д. 2</w:t>
            </w:r>
          </w:p>
        </w:tc>
        <w:tc>
          <w:tcPr>
            <w:tcW w:w="1587" w:type="dxa"/>
          </w:tcPr>
          <w:p w:rsidR="00577AB5" w:rsidRDefault="00577AB5">
            <w:pPr>
              <w:pStyle w:val="ConsPlusNormal"/>
              <w:jc w:val="center"/>
            </w:pPr>
            <w:r>
              <w:t>2784,00</w:t>
            </w:r>
          </w:p>
        </w:tc>
        <w:tc>
          <w:tcPr>
            <w:tcW w:w="2551" w:type="dxa"/>
          </w:tcPr>
          <w:p w:rsidR="00577AB5" w:rsidRDefault="00577AB5">
            <w:pPr>
              <w:pStyle w:val="ConsPlusNormal"/>
              <w:jc w:val="center"/>
            </w:pPr>
            <w:r>
              <w:t>144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87763,66</w:t>
            </w:r>
          </w:p>
        </w:tc>
      </w:tr>
      <w:tr w:rsidR="00577AB5">
        <w:tc>
          <w:tcPr>
            <w:tcW w:w="794" w:type="dxa"/>
          </w:tcPr>
          <w:p w:rsidR="00577AB5" w:rsidRDefault="00577AB5">
            <w:pPr>
              <w:pStyle w:val="ConsPlusNormal"/>
              <w:jc w:val="center"/>
            </w:pPr>
            <w:r>
              <w:t>2.</w:t>
            </w:r>
          </w:p>
        </w:tc>
        <w:tc>
          <w:tcPr>
            <w:tcW w:w="3005" w:type="dxa"/>
          </w:tcPr>
          <w:p w:rsidR="00577AB5" w:rsidRDefault="00577AB5">
            <w:pPr>
              <w:pStyle w:val="ConsPlusNormal"/>
            </w:pPr>
            <w:r>
              <w:t>пос. Теренсай, ул. Строителей, д. 2а</w:t>
            </w:r>
          </w:p>
        </w:tc>
        <w:tc>
          <w:tcPr>
            <w:tcW w:w="1587" w:type="dxa"/>
          </w:tcPr>
          <w:p w:rsidR="00577AB5" w:rsidRDefault="00577AB5">
            <w:pPr>
              <w:pStyle w:val="ConsPlusNormal"/>
              <w:jc w:val="center"/>
            </w:pPr>
            <w:r>
              <w:t>1118,20</w:t>
            </w:r>
          </w:p>
        </w:tc>
        <w:tc>
          <w:tcPr>
            <w:tcW w:w="2551" w:type="dxa"/>
          </w:tcPr>
          <w:p w:rsidR="00577AB5" w:rsidRDefault="00577AB5">
            <w:pPr>
              <w:pStyle w:val="ConsPlusNormal"/>
              <w:jc w:val="center"/>
            </w:pPr>
            <w:r>
              <w:t>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109155,33</w:t>
            </w:r>
          </w:p>
        </w:tc>
      </w:tr>
      <w:tr w:rsidR="00577AB5">
        <w:tc>
          <w:tcPr>
            <w:tcW w:w="13606" w:type="dxa"/>
            <w:gridSpan w:val="7"/>
          </w:tcPr>
          <w:p w:rsidR="00577AB5" w:rsidRDefault="00577AB5">
            <w:pPr>
              <w:pStyle w:val="ConsPlusNormal"/>
              <w:jc w:val="center"/>
              <w:outlineLvl w:val="3"/>
            </w:pPr>
            <w:r>
              <w:t>2. Муниципальное образование Акбулакский район</w:t>
            </w:r>
          </w:p>
        </w:tc>
      </w:tr>
      <w:tr w:rsidR="00577AB5">
        <w:tc>
          <w:tcPr>
            <w:tcW w:w="3799" w:type="dxa"/>
            <w:gridSpan w:val="2"/>
          </w:tcPr>
          <w:p w:rsidR="00577AB5" w:rsidRDefault="00577AB5">
            <w:pPr>
              <w:pStyle w:val="ConsPlusNormal"/>
            </w:pPr>
            <w:r>
              <w:t xml:space="preserve">Итого по муниципальному </w:t>
            </w:r>
            <w:r>
              <w:lastRenderedPageBreak/>
              <w:t>образованию Акбулакский район</w:t>
            </w:r>
          </w:p>
        </w:tc>
        <w:tc>
          <w:tcPr>
            <w:tcW w:w="1587" w:type="dxa"/>
          </w:tcPr>
          <w:p w:rsidR="00577AB5" w:rsidRDefault="00577AB5">
            <w:pPr>
              <w:pStyle w:val="ConsPlusNormal"/>
              <w:jc w:val="center"/>
            </w:pPr>
            <w:r>
              <w:lastRenderedPageBreak/>
              <w:t>3212,70</w:t>
            </w:r>
          </w:p>
        </w:tc>
        <w:tc>
          <w:tcPr>
            <w:tcW w:w="2551" w:type="dxa"/>
          </w:tcPr>
          <w:p w:rsidR="00577AB5" w:rsidRDefault="00577AB5">
            <w:pPr>
              <w:pStyle w:val="ConsPlusNormal"/>
              <w:jc w:val="center"/>
            </w:pPr>
            <w:r>
              <w:t>152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2</w:t>
            </w:r>
          </w:p>
        </w:tc>
        <w:tc>
          <w:tcPr>
            <w:tcW w:w="1984" w:type="dxa"/>
          </w:tcPr>
          <w:p w:rsidR="00577AB5" w:rsidRDefault="00577AB5">
            <w:pPr>
              <w:pStyle w:val="ConsPlusNormal"/>
              <w:jc w:val="center"/>
            </w:pPr>
            <w:r>
              <w:t>141561,49</w:t>
            </w:r>
          </w:p>
        </w:tc>
      </w:tr>
      <w:tr w:rsidR="00577AB5">
        <w:tc>
          <w:tcPr>
            <w:tcW w:w="794" w:type="dxa"/>
          </w:tcPr>
          <w:p w:rsidR="00577AB5" w:rsidRDefault="00577AB5">
            <w:pPr>
              <w:pStyle w:val="ConsPlusNormal"/>
              <w:jc w:val="center"/>
            </w:pPr>
            <w:r>
              <w:lastRenderedPageBreak/>
              <w:t>3.</w:t>
            </w:r>
          </w:p>
        </w:tc>
        <w:tc>
          <w:tcPr>
            <w:tcW w:w="3005" w:type="dxa"/>
          </w:tcPr>
          <w:p w:rsidR="00577AB5" w:rsidRDefault="00577AB5">
            <w:pPr>
              <w:pStyle w:val="ConsPlusNormal"/>
            </w:pPr>
            <w:r>
              <w:t>пос. Акбулак, ул. Комсомольская, д. 79</w:t>
            </w:r>
          </w:p>
        </w:tc>
        <w:tc>
          <w:tcPr>
            <w:tcW w:w="1587" w:type="dxa"/>
          </w:tcPr>
          <w:p w:rsidR="00577AB5" w:rsidRDefault="00577AB5">
            <w:pPr>
              <w:pStyle w:val="ConsPlusNormal"/>
              <w:jc w:val="center"/>
            </w:pPr>
            <w:r>
              <w:t>856,80</w:t>
            </w:r>
          </w:p>
        </w:tc>
        <w:tc>
          <w:tcPr>
            <w:tcW w:w="2551" w:type="dxa"/>
          </w:tcPr>
          <w:p w:rsidR="00577AB5" w:rsidRDefault="00577AB5">
            <w:pPr>
              <w:pStyle w:val="ConsPlusNormal"/>
              <w:jc w:val="center"/>
            </w:pPr>
            <w:r>
              <w:t>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45275,59</w:t>
            </w:r>
          </w:p>
        </w:tc>
      </w:tr>
      <w:tr w:rsidR="00577AB5">
        <w:tc>
          <w:tcPr>
            <w:tcW w:w="794" w:type="dxa"/>
          </w:tcPr>
          <w:p w:rsidR="00577AB5" w:rsidRDefault="00577AB5">
            <w:pPr>
              <w:pStyle w:val="ConsPlusNormal"/>
              <w:jc w:val="center"/>
            </w:pPr>
            <w:r>
              <w:t>4.</w:t>
            </w:r>
          </w:p>
        </w:tc>
        <w:tc>
          <w:tcPr>
            <w:tcW w:w="3005" w:type="dxa"/>
          </w:tcPr>
          <w:p w:rsidR="00577AB5" w:rsidRDefault="00577AB5">
            <w:pPr>
              <w:pStyle w:val="ConsPlusNormal"/>
            </w:pPr>
            <w:r>
              <w:t>пос. Акбулак, ул. Октябрьская, д. 73</w:t>
            </w:r>
          </w:p>
        </w:tc>
        <w:tc>
          <w:tcPr>
            <w:tcW w:w="1587" w:type="dxa"/>
          </w:tcPr>
          <w:p w:rsidR="00577AB5" w:rsidRDefault="00577AB5">
            <w:pPr>
              <w:pStyle w:val="ConsPlusNormal"/>
              <w:jc w:val="center"/>
            </w:pPr>
            <w:r>
              <w:t>2355,90</w:t>
            </w:r>
          </w:p>
        </w:tc>
        <w:tc>
          <w:tcPr>
            <w:tcW w:w="2551" w:type="dxa"/>
          </w:tcPr>
          <w:p w:rsidR="00577AB5" w:rsidRDefault="00577AB5">
            <w:pPr>
              <w:pStyle w:val="ConsPlusNormal"/>
              <w:jc w:val="center"/>
            </w:pPr>
            <w:r>
              <w:t>144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96285,90</w:t>
            </w:r>
          </w:p>
        </w:tc>
      </w:tr>
      <w:tr w:rsidR="00577AB5">
        <w:tc>
          <w:tcPr>
            <w:tcW w:w="13606" w:type="dxa"/>
            <w:gridSpan w:val="7"/>
          </w:tcPr>
          <w:p w:rsidR="00577AB5" w:rsidRDefault="00577AB5">
            <w:pPr>
              <w:pStyle w:val="ConsPlusNormal"/>
              <w:jc w:val="center"/>
              <w:outlineLvl w:val="3"/>
            </w:pPr>
            <w:r>
              <w:t>3. Муниципальное образование Александровский район</w:t>
            </w:r>
          </w:p>
        </w:tc>
      </w:tr>
      <w:tr w:rsidR="00577AB5">
        <w:tc>
          <w:tcPr>
            <w:tcW w:w="3799" w:type="dxa"/>
            <w:gridSpan w:val="2"/>
          </w:tcPr>
          <w:p w:rsidR="00577AB5" w:rsidRDefault="00577AB5">
            <w:pPr>
              <w:pStyle w:val="ConsPlusNormal"/>
            </w:pPr>
            <w:r>
              <w:t>Итого по муниципальному образованию Александровский район</w:t>
            </w:r>
          </w:p>
        </w:tc>
        <w:tc>
          <w:tcPr>
            <w:tcW w:w="1587" w:type="dxa"/>
          </w:tcPr>
          <w:p w:rsidR="00577AB5" w:rsidRDefault="00577AB5">
            <w:pPr>
              <w:pStyle w:val="ConsPlusNormal"/>
              <w:jc w:val="center"/>
            </w:pPr>
            <w:r>
              <w:t>1155,70</w:t>
            </w:r>
          </w:p>
        </w:tc>
        <w:tc>
          <w:tcPr>
            <w:tcW w:w="2551" w:type="dxa"/>
          </w:tcPr>
          <w:p w:rsidR="00577AB5" w:rsidRDefault="00577AB5">
            <w:pPr>
              <w:pStyle w:val="ConsPlusNormal"/>
              <w:jc w:val="center"/>
            </w:pPr>
            <w:r>
              <w:t>45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2</w:t>
            </w:r>
          </w:p>
        </w:tc>
        <w:tc>
          <w:tcPr>
            <w:tcW w:w="1984" w:type="dxa"/>
          </w:tcPr>
          <w:p w:rsidR="00577AB5" w:rsidRDefault="00577AB5">
            <w:pPr>
              <w:pStyle w:val="ConsPlusNormal"/>
              <w:jc w:val="center"/>
            </w:pPr>
            <w:r>
              <w:t>142129,47</w:t>
            </w:r>
          </w:p>
        </w:tc>
      </w:tr>
      <w:tr w:rsidR="00577AB5">
        <w:tc>
          <w:tcPr>
            <w:tcW w:w="794" w:type="dxa"/>
          </w:tcPr>
          <w:p w:rsidR="00577AB5" w:rsidRDefault="00577AB5">
            <w:pPr>
              <w:pStyle w:val="ConsPlusNormal"/>
              <w:jc w:val="center"/>
            </w:pPr>
            <w:r>
              <w:t>5.</w:t>
            </w:r>
          </w:p>
        </w:tc>
        <w:tc>
          <w:tcPr>
            <w:tcW w:w="3005" w:type="dxa"/>
          </w:tcPr>
          <w:p w:rsidR="00577AB5" w:rsidRDefault="00577AB5">
            <w:pPr>
              <w:pStyle w:val="ConsPlusNormal"/>
            </w:pPr>
            <w:r>
              <w:t>с. Александровка, ул. Гагарина, д. 46</w:t>
            </w:r>
          </w:p>
        </w:tc>
        <w:tc>
          <w:tcPr>
            <w:tcW w:w="1587" w:type="dxa"/>
          </w:tcPr>
          <w:p w:rsidR="00577AB5" w:rsidRDefault="00577AB5">
            <w:pPr>
              <w:pStyle w:val="ConsPlusNormal"/>
              <w:jc w:val="center"/>
            </w:pPr>
            <w:r>
              <w:t>767,10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76041,68</w:t>
            </w:r>
          </w:p>
        </w:tc>
      </w:tr>
      <w:tr w:rsidR="00577AB5">
        <w:tc>
          <w:tcPr>
            <w:tcW w:w="794" w:type="dxa"/>
          </w:tcPr>
          <w:p w:rsidR="00577AB5" w:rsidRDefault="00577AB5">
            <w:pPr>
              <w:pStyle w:val="ConsPlusNormal"/>
              <w:jc w:val="center"/>
            </w:pPr>
            <w:r>
              <w:t>6.</w:t>
            </w:r>
          </w:p>
        </w:tc>
        <w:tc>
          <w:tcPr>
            <w:tcW w:w="3005" w:type="dxa"/>
          </w:tcPr>
          <w:p w:rsidR="00577AB5" w:rsidRDefault="00577AB5">
            <w:pPr>
              <w:pStyle w:val="ConsPlusNormal"/>
            </w:pPr>
            <w:r>
              <w:t>с. Александровка, ул. Гагарина, д. 48</w:t>
            </w:r>
          </w:p>
        </w:tc>
        <w:tc>
          <w:tcPr>
            <w:tcW w:w="1587" w:type="dxa"/>
          </w:tcPr>
          <w:p w:rsidR="00577AB5" w:rsidRDefault="00577AB5">
            <w:pPr>
              <w:pStyle w:val="ConsPlusNormal"/>
              <w:jc w:val="center"/>
            </w:pPr>
            <w:r>
              <w:t>388,60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66087,79</w:t>
            </w:r>
          </w:p>
        </w:tc>
      </w:tr>
      <w:tr w:rsidR="00577AB5">
        <w:tc>
          <w:tcPr>
            <w:tcW w:w="13606" w:type="dxa"/>
            <w:gridSpan w:val="7"/>
          </w:tcPr>
          <w:p w:rsidR="00577AB5" w:rsidRDefault="00577AB5">
            <w:pPr>
              <w:pStyle w:val="ConsPlusNormal"/>
              <w:jc w:val="center"/>
              <w:outlineLvl w:val="3"/>
            </w:pPr>
            <w:r>
              <w:t>4. Муниципальное образование Асекеевский район</w:t>
            </w:r>
          </w:p>
        </w:tc>
      </w:tr>
      <w:tr w:rsidR="00577AB5">
        <w:tc>
          <w:tcPr>
            <w:tcW w:w="3799" w:type="dxa"/>
            <w:gridSpan w:val="2"/>
          </w:tcPr>
          <w:p w:rsidR="00577AB5" w:rsidRDefault="00577AB5">
            <w:pPr>
              <w:pStyle w:val="ConsPlusNormal"/>
            </w:pPr>
            <w:r>
              <w:t>Итого по муниципальному образованию Асекеевский район</w:t>
            </w:r>
          </w:p>
        </w:tc>
        <w:tc>
          <w:tcPr>
            <w:tcW w:w="1587" w:type="dxa"/>
          </w:tcPr>
          <w:p w:rsidR="00577AB5" w:rsidRDefault="00577AB5">
            <w:pPr>
              <w:pStyle w:val="ConsPlusNormal"/>
              <w:jc w:val="center"/>
            </w:pPr>
            <w:r>
              <w:t>1362,10</w:t>
            </w:r>
          </w:p>
        </w:tc>
        <w:tc>
          <w:tcPr>
            <w:tcW w:w="2551" w:type="dxa"/>
          </w:tcPr>
          <w:p w:rsidR="00577AB5" w:rsidRDefault="00577AB5">
            <w:pPr>
              <w:pStyle w:val="ConsPlusNormal"/>
              <w:jc w:val="center"/>
            </w:pPr>
            <w:r>
              <w:t>53</w:t>
            </w:r>
          </w:p>
        </w:tc>
        <w:tc>
          <w:tcPr>
            <w:tcW w:w="1984" w:type="dxa"/>
          </w:tcPr>
          <w:p w:rsidR="00577AB5" w:rsidRDefault="00577AB5">
            <w:pPr>
              <w:pStyle w:val="ConsPlusNormal"/>
              <w:jc w:val="center"/>
            </w:pPr>
            <w:r>
              <w:t>8</w:t>
            </w:r>
          </w:p>
        </w:tc>
        <w:tc>
          <w:tcPr>
            <w:tcW w:w="1701" w:type="dxa"/>
          </w:tcPr>
          <w:p w:rsidR="00577AB5" w:rsidRDefault="00577AB5">
            <w:pPr>
              <w:pStyle w:val="ConsPlusNormal"/>
              <w:jc w:val="center"/>
            </w:pPr>
            <w:r>
              <w:t>2</w:t>
            </w:r>
          </w:p>
        </w:tc>
        <w:tc>
          <w:tcPr>
            <w:tcW w:w="1984" w:type="dxa"/>
          </w:tcPr>
          <w:p w:rsidR="00577AB5" w:rsidRDefault="00577AB5">
            <w:pPr>
              <w:pStyle w:val="ConsPlusNormal"/>
              <w:jc w:val="center"/>
            </w:pPr>
            <w:r>
              <w:t>388295,95</w:t>
            </w:r>
          </w:p>
        </w:tc>
      </w:tr>
      <w:tr w:rsidR="00577AB5">
        <w:tc>
          <w:tcPr>
            <w:tcW w:w="794" w:type="dxa"/>
          </w:tcPr>
          <w:p w:rsidR="00577AB5" w:rsidRDefault="00577AB5">
            <w:pPr>
              <w:pStyle w:val="ConsPlusNormal"/>
              <w:jc w:val="center"/>
            </w:pPr>
            <w:r>
              <w:t>7.</w:t>
            </w:r>
          </w:p>
        </w:tc>
        <w:tc>
          <w:tcPr>
            <w:tcW w:w="3005" w:type="dxa"/>
          </w:tcPr>
          <w:p w:rsidR="00577AB5" w:rsidRDefault="00577AB5">
            <w:pPr>
              <w:pStyle w:val="ConsPlusNormal"/>
            </w:pPr>
            <w:r>
              <w:t>пос. Чкаловский, ул. Нефтяников, д. 7</w:t>
            </w:r>
          </w:p>
        </w:tc>
        <w:tc>
          <w:tcPr>
            <w:tcW w:w="1587" w:type="dxa"/>
          </w:tcPr>
          <w:p w:rsidR="00577AB5" w:rsidRDefault="00577AB5">
            <w:pPr>
              <w:pStyle w:val="ConsPlusNormal"/>
              <w:jc w:val="center"/>
            </w:pPr>
            <w:r>
              <w:t>411,90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169646,06</w:t>
            </w:r>
          </w:p>
        </w:tc>
      </w:tr>
      <w:tr w:rsidR="00577AB5">
        <w:tc>
          <w:tcPr>
            <w:tcW w:w="794" w:type="dxa"/>
          </w:tcPr>
          <w:p w:rsidR="00577AB5" w:rsidRDefault="00577AB5">
            <w:pPr>
              <w:pStyle w:val="ConsPlusNormal"/>
              <w:jc w:val="center"/>
            </w:pPr>
            <w:r>
              <w:t>8.</w:t>
            </w:r>
          </w:p>
        </w:tc>
        <w:tc>
          <w:tcPr>
            <w:tcW w:w="3005" w:type="dxa"/>
          </w:tcPr>
          <w:p w:rsidR="00577AB5" w:rsidRDefault="00577AB5">
            <w:pPr>
              <w:pStyle w:val="ConsPlusNormal"/>
            </w:pPr>
            <w:r>
              <w:t>с. Асекеево, ул. Московская, д. 14</w:t>
            </w:r>
          </w:p>
        </w:tc>
        <w:tc>
          <w:tcPr>
            <w:tcW w:w="1587" w:type="dxa"/>
          </w:tcPr>
          <w:p w:rsidR="00577AB5" w:rsidRDefault="00577AB5">
            <w:pPr>
              <w:pStyle w:val="ConsPlusNormal"/>
              <w:jc w:val="center"/>
            </w:pPr>
            <w:r>
              <w:t>950,20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5</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218649,89</w:t>
            </w:r>
          </w:p>
        </w:tc>
      </w:tr>
      <w:tr w:rsidR="00577AB5">
        <w:tc>
          <w:tcPr>
            <w:tcW w:w="13606" w:type="dxa"/>
            <w:gridSpan w:val="7"/>
            <w:vAlign w:val="bottom"/>
          </w:tcPr>
          <w:p w:rsidR="00577AB5" w:rsidRDefault="00577AB5">
            <w:pPr>
              <w:pStyle w:val="ConsPlusNormal"/>
              <w:jc w:val="center"/>
              <w:outlineLvl w:val="3"/>
            </w:pPr>
            <w:r>
              <w:t>5. Муниципальное образование Бузулукский район</w:t>
            </w:r>
          </w:p>
        </w:tc>
      </w:tr>
      <w:tr w:rsidR="00577AB5">
        <w:tc>
          <w:tcPr>
            <w:tcW w:w="3799" w:type="dxa"/>
            <w:gridSpan w:val="2"/>
            <w:vAlign w:val="bottom"/>
          </w:tcPr>
          <w:p w:rsidR="00577AB5" w:rsidRDefault="00577AB5">
            <w:pPr>
              <w:pStyle w:val="ConsPlusNormal"/>
            </w:pPr>
            <w:r>
              <w:t>Итого по муниципальному образованию Бузулукский район</w:t>
            </w:r>
          </w:p>
        </w:tc>
        <w:tc>
          <w:tcPr>
            <w:tcW w:w="1587" w:type="dxa"/>
          </w:tcPr>
          <w:p w:rsidR="00577AB5" w:rsidRDefault="00577AB5">
            <w:pPr>
              <w:pStyle w:val="ConsPlusNormal"/>
              <w:jc w:val="center"/>
            </w:pPr>
            <w:r>
              <w:t>2360,70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3</w:t>
            </w:r>
          </w:p>
        </w:tc>
        <w:tc>
          <w:tcPr>
            <w:tcW w:w="1984" w:type="dxa"/>
          </w:tcPr>
          <w:p w:rsidR="00577AB5" w:rsidRDefault="00577AB5">
            <w:pPr>
              <w:pStyle w:val="ConsPlusNormal"/>
              <w:jc w:val="center"/>
            </w:pPr>
            <w:r>
              <w:t>250940,46</w:t>
            </w:r>
          </w:p>
        </w:tc>
      </w:tr>
      <w:tr w:rsidR="00577AB5">
        <w:tc>
          <w:tcPr>
            <w:tcW w:w="794" w:type="dxa"/>
          </w:tcPr>
          <w:p w:rsidR="00577AB5" w:rsidRDefault="00577AB5">
            <w:pPr>
              <w:pStyle w:val="ConsPlusNormal"/>
              <w:jc w:val="center"/>
            </w:pPr>
            <w:r>
              <w:t>9.</w:t>
            </w:r>
          </w:p>
        </w:tc>
        <w:tc>
          <w:tcPr>
            <w:tcW w:w="3005" w:type="dxa"/>
          </w:tcPr>
          <w:p w:rsidR="00577AB5" w:rsidRDefault="00577AB5">
            <w:pPr>
              <w:pStyle w:val="ConsPlusNormal"/>
            </w:pPr>
            <w:r>
              <w:t xml:space="preserve">пос. Красногвардеец, ул. </w:t>
            </w:r>
            <w:r>
              <w:lastRenderedPageBreak/>
              <w:t>Центральная, д. 9</w:t>
            </w:r>
          </w:p>
        </w:tc>
        <w:tc>
          <w:tcPr>
            <w:tcW w:w="1587" w:type="dxa"/>
          </w:tcPr>
          <w:p w:rsidR="00577AB5" w:rsidRDefault="00577AB5">
            <w:pPr>
              <w:pStyle w:val="ConsPlusNormal"/>
              <w:jc w:val="center"/>
            </w:pPr>
            <w:r>
              <w:lastRenderedPageBreak/>
              <w:t>635,50</w:t>
            </w:r>
          </w:p>
        </w:tc>
        <w:tc>
          <w:tcPr>
            <w:tcW w:w="2551" w:type="dxa"/>
          </w:tcPr>
          <w:p w:rsidR="00577AB5" w:rsidRDefault="00577AB5">
            <w:pPr>
              <w:pStyle w:val="ConsPlusNormal"/>
              <w:jc w:val="center"/>
            </w:pPr>
            <w:r>
              <w:t>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87512,19</w:t>
            </w:r>
          </w:p>
        </w:tc>
      </w:tr>
      <w:tr w:rsidR="00577AB5">
        <w:tc>
          <w:tcPr>
            <w:tcW w:w="794" w:type="dxa"/>
          </w:tcPr>
          <w:p w:rsidR="00577AB5" w:rsidRDefault="00577AB5">
            <w:pPr>
              <w:pStyle w:val="ConsPlusNormal"/>
              <w:jc w:val="center"/>
            </w:pPr>
            <w:r>
              <w:lastRenderedPageBreak/>
              <w:t>10.</w:t>
            </w:r>
          </w:p>
        </w:tc>
        <w:tc>
          <w:tcPr>
            <w:tcW w:w="3005" w:type="dxa"/>
          </w:tcPr>
          <w:p w:rsidR="00577AB5" w:rsidRDefault="00577AB5">
            <w:pPr>
              <w:pStyle w:val="ConsPlusNormal"/>
            </w:pPr>
            <w:r>
              <w:t>с. Дмитриевка, ул. Школьная, д. 16</w:t>
            </w:r>
          </w:p>
        </w:tc>
        <w:tc>
          <w:tcPr>
            <w:tcW w:w="1587" w:type="dxa"/>
          </w:tcPr>
          <w:p w:rsidR="00577AB5" w:rsidRDefault="00577AB5">
            <w:pPr>
              <w:pStyle w:val="ConsPlusNormal"/>
              <w:jc w:val="center"/>
            </w:pPr>
            <w:r>
              <w:t>749,50</w:t>
            </w:r>
          </w:p>
        </w:tc>
        <w:tc>
          <w:tcPr>
            <w:tcW w:w="2551" w:type="dxa"/>
          </w:tcPr>
          <w:p w:rsidR="00577AB5" w:rsidRDefault="00577AB5">
            <w:pPr>
              <w:pStyle w:val="ConsPlusNormal"/>
              <w:jc w:val="center"/>
            </w:pPr>
            <w:r>
              <w:t>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vAlign w:val="center"/>
          </w:tcPr>
          <w:p w:rsidR="00577AB5" w:rsidRDefault="00577AB5">
            <w:pPr>
              <w:pStyle w:val="ConsPlusNormal"/>
              <w:jc w:val="center"/>
            </w:pPr>
            <w:r>
              <w:t>75303,93</w:t>
            </w:r>
          </w:p>
        </w:tc>
      </w:tr>
      <w:tr w:rsidR="00577AB5">
        <w:tc>
          <w:tcPr>
            <w:tcW w:w="794" w:type="dxa"/>
          </w:tcPr>
          <w:p w:rsidR="00577AB5" w:rsidRDefault="00577AB5">
            <w:pPr>
              <w:pStyle w:val="ConsPlusNormal"/>
              <w:jc w:val="center"/>
            </w:pPr>
            <w:r>
              <w:t>11.</w:t>
            </w:r>
          </w:p>
        </w:tc>
        <w:tc>
          <w:tcPr>
            <w:tcW w:w="3005" w:type="dxa"/>
          </w:tcPr>
          <w:p w:rsidR="00577AB5" w:rsidRDefault="00577AB5">
            <w:pPr>
              <w:pStyle w:val="ConsPlusNormal"/>
            </w:pPr>
            <w:r>
              <w:t>с. Липовка, ул. Дорожная, д. 1</w:t>
            </w:r>
          </w:p>
        </w:tc>
        <w:tc>
          <w:tcPr>
            <w:tcW w:w="1587" w:type="dxa"/>
          </w:tcPr>
          <w:p w:rsidR="00577AB5" w:rsidRDefault="00577AB5">
            <w:pPr>
              <w:pStyle w:val="ConsPlusNormal"/>
              <w:jc w:val="center"/>
            </w:pPr>
            <w:r>
              <w:t>975,70</w:t>
            </w:r>
          </w:p>
        </w:tc>
        <w:tc>
          <w:tcPr>
            <w:tcW w:w="2551" w:type="dxa"/>
          </w:tcPr>
          <w:p w:rsidR="00577AB5" w:rsidRDefault="00577AB5">
            <w:pPr>
              <w:pStyle w:val="ConsPlusNormal"/>
              <w:jc w:val="center"/>
            </w:pPr>
            <w:r>
              <w:t>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88124,34</w:t>
            </w:r>
          </w:p>
        </w:tc>
      </w:tr>
      <w:tr w:rsidR="00577AB5">
        <w:tc>
          <w:tcPr>
            <w:tcW w:w="13606" w:type="dxa"/>
            <w:gridSpan w:val="7"/>
          </w:tcPr>
          <w:p w:rsidR="00577AB5" w:rsidRDefault="00577AB5">
            <w:pPr>
              <w:pStyle w:val="ConsPlusNormal"/>
              <w:jc w:val="center"/>
              <w:outlineLvl w:val="3"/>
            </w:pPr>
            <w:r>
              <w:t>6. Муниципальное образование Гайский городской округ</w:t>
            </w:r>
          </w:p>
        </w:tc>
      </w:tr>
      <w:tr w:rsidR="00577AB5">
        <w:tc>
          <w:tcPr>
            <w:tcW w:w="3799" w:type="dxa"/>
            <w:gridSpan w:val="2"/>
          </w:tcPr>
          <w:p w:rsidR="00577AB5" w:rsidRDefault="00577AB5">
            <w:pPr>
              <w:pStyle w:val="ConsPlusNormal"/>
            </w:pPr>
            <w:r>
              <w:t>Итого по муниципальному образованию Гайский городской округ</w:t>
            </w:r>
          </w:p>
        </w:tc>
        <w:tc>
          <w:tcPr>
            <w:tcW w:w="1587" w:type="dxa"/>
          </w:tcPr>
          <w:p w:rsidR="00577AB5" w:rsidRDefault="00577AB5">
            <w:pPr>
              <w:pStyle w:val="ConsPlusNormal"/>
              <w:jc w:val="center"/>
            </w:pPr>
            <w:r>
              <w:t>51391,20</w:t>
            </w:r>
          </w:p>
        </w:tc>
        <w:tc>
          <w:tcPr>
            <w:tcW w:w="2551" w:type="dxa"/>
          </w:tcPr>
          <w:p w:rsidR="00577AB5" w:rsidRDefault="00577AB5">
            <w:pPr>
              <w:pStyle w:val="ConsPlusNormal"/>
              <w:jc w:val="center"/>
            </w:pPr>
            <w:r>
              <w:t>1573</w:t>
            </w:r>
          </w:p>
        </w:tc>
        <w:tc>
          <w:tcPr>
            <w:tcW w:w="1984" w:type="dxa"/>
          </w:tcPr>
          <w:p w:rsidR="00577AB5" w:rsidRDefault="00577AB5">
            <w:pPr>
              <w:pStyle w:val="ConsPlusNormal"/>
              <w:jc w:val="center"/>
            </w:pPr>
            <w:r>
              <w:t>16</w:t>
            </w:r>
          </w:p>
        </w:tc>
        <w:tc>
          <w:tcPr>
            <w:tcW w:w="1701" w:type="dxa"/>
          </w:tcPr>
          <w:p w:rsidR="00577AB5" w:rsidRDefault="00577AB5">
            <w:pPr>
              <w:pStyle w:val="ConsPlusNormal"/>
              <w:jc w:val="center"/>
            </w:pPr>
            <w:r>
              <w:t>15</w:t>
            </w:r>
          </w:p>
        </w:tc>
        <w:tc>
          <w:tcPr>
            <w:tcW w:w="1984" w:type="dxa"/>
          </w:tcPr>
          <w:p w:rsidR="00577AB5" w:rsidRDefault="00577AB5">
            <w:pPr>
              <w:pStyle w:val="ConsPlusNormal"/>
              <w:jc w:val="center"/>
            </w:pPr>
            <w:r>
              <w:t>935375,58</w:t>
            </w:r>
          </w:p>
        </w:tc>
      </w:tr>
      <w:tr w:rsidR="00577AB5">
        <w:tc>
          <w:tcPr>
            <w:tcW w:w="794" w:type="dxa"/>
          </w:tcPr>
          <w:p w:rsidR="00577AB5" w:rsidRDefault="00577AB5">
            <w:pPr>
              <w:pStyle w:val="ConsPlusNormal"/>
              <w:jc w:val="center"/>
            </w:pPr>
            <w:r>
              <w:t>12.</w:t>
            </w:r>
          </w:p>
        </w:tc>
        <w:tc>
          <w:tcPr>
            <w:tcW w:w="3005" w:type="dxa"/>
          </w:tcPr>
          <w:p w:rsidR="00577AB5" w:rsidRDefault="00577AB5">
            <w:pPr>
              <w:pStyle w:val="ConsPlusNormal"/>
            </w:pPr>
            <w:r>
              <w:t>г. Гай, мкр. 8-й, д. 22</w:t>
            </w:r>
          </w:p>
        </w:tc>
        <w:tc>
          <w:tcPr>
            <w:tcW w:w="1587" w:type="dxa"/>
          </w:tcPr>
          <w:p w:rsidR="00577AB5" w:rsidRDefault="00577AB5">
            <w:pPr>
              <w:pStyle w:val="ConsPlusNormal"/>
              <w:jc w:val="center"/>
            </w:pPr>
            <w:r>
              <w:t>2437,60</w:t>
            </w:r>
          </w:p>
        </w:tc>
        <w:tc>
          <w:tcPr>
            <w:tcW w:w="2551" w:type="dxa"/>
          </w:tcPr>
          <w:p w:rsidR="00577AB5" w:rsidRDefault="00577AB5">
            <w:pPr>
              <w:pStyle w:val="ConsPlusNormal"/>
              <w:jc w:val="center"/>
            </w:pPr>
            <w:r>
              <w:t>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48508,08</w:t>
            </w:r>
          </w:p>
        </w:tc>
      </w:tr>
      <w:tr w:rsidR="00577AB5">
        <w:tc>
          <w:tcPr>
            <w:tcW w:w="794" w:type="dxa"/>
          </w:tcPr>
          <w:p w:rsidR="00577AB5" w:rsidRDefault="00577AB5">
            <w:pPr>
              <w:pStyle w:val="ConsPlusNormal"/>
              <w:jc w:val="center"/>
            </w:pPr>
            <w:r>
              <w:t>13.</w:t>
            </w:r>
          </w:p>
        </w:tc>
        <w:tc>
          <w:tcPr>
            <w:tcW w:w="3005" w:type="dxa"/>
          </w:tcPr>
          <w:p w:rsidR="00577AB5" w:rsidRDefault="00577AB5">
            <w:pPr>
              <w:pStyle w:val="ConsPlusNormal"/>
            </w:pPr>
            <w:r>
              <w:t>г. Гай, пер. Центральный, д. 5</w:t>
            </w:r>
          </w:p>
        </w:tc>
        <w:tc>
          <w:tcPr>
            <w:tcW w:w="1587" w:type="dxa"/>
          </w:tcPr>
          <w:p w:rsidR="00577AB5" w:rsidRDefault="00577AB5">
            <w:pPr>
              <w:pStyle w:val="ConsPlusNormal"/>
              <w:jc w:val="center"/>
            </w:pPr>
            <w:r>
              <w:t>365,60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32906,39</w:t>
            </w:r>
          </w:p>
        </w:tc>
      </w:tr>
      <w:tr w:rsidR="00577AB5">
        <w:tc>
          <w:tcPr>
            <w:tcW w:w="794" w:type="dxa"/>
          </w:tcPr>
          <w:p w:rsidR="00577AB5" w:rsidRDefault="00577AB5">
            <w:pPr>
              <w:pStyle w:val="ConsPlusNormal"/>
              <w:jc w:val="center"/>
            </w:pPr>
            <w:r>
              <w:t>14.</w:t>
            </w:r>
          </w:p>
        </w:tc>
        <w:tc>
          <w:tcPr>
            <w:tcW w:w="3005" w:type="dxa"/>
          </w:tcPr>
          <w:p w:rsidR="00577AB5" w:rsidRDefault="00577AB5">
            <w:pPr>
              <w:pStyle w:val="ConsPlusNormal"/>
            </w:pPr>
            <w:r>
              <w:t>г. Гай, просп. Победы, д. 16а</w:t>
            </w:r>
          </w:p>
        </w:tc>
        <w:tc>
          <w:tcPr>
            <w:tcW w:w="1587" w:type="dxa"/>
          </w:tcPr>
          <w:p w:rsidR="00577AB5" w:rsidRDefault="00577AB5">
            <w:pPr>
              <w:pStyle w:val="ConsPlusNormal"/>
              <w:jc w:val="center"/>
            </w:pPr>
            <w:r>
              <w:t>4586,30</w:t>
            </w:r>
          </w:p>
        </w:tc>
        <w:tc>
          <w:tcPr>
            <w:tcW w:w="2551" w:type="dxa"/>
          </w:tcPr>
          <w:p w:rsidR="00577AB5" w:rsidRDefault="00577AB5">
            <w:pPr>
              <w:pStyle w:val="ConsPlusNormal"/>
              <w:jc w:val="center"/>
            </w:pPr>
            <w:r>
              <w:t>179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34246,88</w:t>
            </w:r>
          </w:p>
        </w:tc>
      </w:tr>
      <w:tr w:rsidR="00577AB5">
        <w:tc>
          <w:tcPr>
            <w:tcW w:w="794" w:type="dxa"/>
          </w:tcPr>
          <w:p w:rsidR="00577AB5" w:rsidRDefault="00577AB5">
            <w:pPr>
              <w:pStyle w:val="ConsPlusNormal"/>
              <w:jc w:val="center"/>
            </w:pPr>
            <w:r>
              <w:t>15.</w:t>
            </w:r>
          </w:p>
        </w:tc>
        <w:tc>
          <w:tcPr>
            <w:tcW w:w="3005" w:type="dxa"/>
          </w:tcPr>
          <w:p w:rsidR="00577AB5" w:rsidRDefault="00577AB5">
            <w:pPr>
              <w:pStyle w:val="ConsPlusNormal"/>
            </w:pPr>
            <w:r>
              <w:t>г. Гай, ул. Декабристов, д. 8</w:t>
            </w:r>
          </w:p>
        </w:tc>
        <w:tc>
          <w:tcPr>
            <w:tcW w:w="1587" w:type="dxa"/>
          </w:tcPr>
          <w:p w:rsidR="00577AB5" w:rsidRDefault="00577AB5">
            <w:pPr>
              <w:pStyle w:val="ConsPlusNormal"/>
              <w:jc w:val="center"/>
            </w:pPr>
            <w:r>
              <w:t>6559,80</w:t>
            </w:r>
          </w:p>
        </w:tc>
        <w:tc>
          <w:tcPr>
            <w:tcW w:w="2551" w:type="dxa"/>
          </w:tcPr>
          <w:p w:rsidR="00577AB5" w:rsidRDefault="00577AB5">
            <w:pPr>
              <w:pStyle w:val="ConsPlusNormal"/>
              <w:jc w:val="center"/>
            </w:pPr>
            <w:r>
              <w:t>172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104173,32</w:t>
            </w:r>
          </w:p>
        </w:tc>
      </w:tr>
      <w:tr w:rsidR="00577AB5">
        <w:tc>
          <w:tcPr>
            <w:tcW w:w="794" w:type="dxa"/>
          </w:tcPr>
          <w:p w:rsidR="00577AB5" w:rsidRDefault="00577AB5">
            <w:pPr>
              <w:pStyle w:val="ConsPlusNormal"/>
              <w:jc w:val="center"/>
            </w:pPr>
            <w:r>
              <w:t>16.</w:t>
            </w:r>
          </w:p>
        </w:tc>
        <w:tc>
          <w:tcPr>
            <w:tcW w:w="3005" w:type="dxa"/>
          </w:tcPr>
          <w:p w:rsidR="00577AB5" w:rsidRDefault="00577AB5">
            <w:pPr>
              <w:pStyle w:val="ConsPlusNormal"/>
            </w:pPr>
            <w:r>
              <w:t>г. Гай, ул. Комсомольская, д. 20</w:t>
            </w:r>
          </w:p>
        </w:tc>
        <w:tc>
          <w:tcPr>
            <w:tcW w:w="1587" w:type="dxa"/>
          </w:tcPr>
          <w:p w:rsidR="00577AB5" w:rsidRDefault="00577AB5">
            <w:pPr>
              <w:pStyle w:val="ConsPlusNormal"/>
              <w:jc w:val="center"/>
            </w:pPr>
            <w:r>
              <w:t>658,70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45871,20</w:t>
            </w:r>
          </w:p>
        </w:tc>
      </w:tr>
      <w:tr w:rsidR="00577AB5">
        <w:tc>
          <w:tcPr>
            <w:tcW w:w="794" w:type="dxa"/>
          </w:tcPr>
          <w:p w:rsidR="00577AB5" w:rsidRDefault="00577AB5">
            <w:pPr>
              <w:pStyle w:val="ConsPlusNormal"/>
              <w:jc w:val="center"/>
            </w:pPr>
            <w:r>
              <w:t>17.</w:t>
            </w:r>
          </w:p>
        </w:tc>
        <w:tc>
          <w:tcPr>
            <w:tcW w:w="3005" w:type="dxa"/>
          </w:tcPr>
          <w:p w:rsidR="00577AB5" w:rsidRDefault="00577AB5">
            <w:pPr>
              <w:pStyle w:val="ConsPlusNormal"/>
            </w:pPr>
            <w:r>
              <w:t>г. Гай, ул. Ленина, д. 18</w:t>
            </w:r>
          </w:p>
        </w:tc>
        <w:tc>
          <w:tcPr>
            <w:tcW w:w="1587" w:type="dxa"/>
          </w:tcPr>
          <w:p w:rsidR="00577AB5" w:rsidRDefault="00577AB5">
            <w:pPr>
              <w:pStyle w:val="ConsPlusNormal"/>
              <w:jc w:val="center"/>
            </w:pPr>
            <w:r>
              <w:t>2144,60</w:t>
            </w:r>
          </w:p>
        </w:tc>
        <w:tc>
          <w:tcPr>
            <w:tcW w:w="2551" w:type="dxa"/>
          </w:tcPr>
          <w:p w:rsidR="00577AB5" w:rsidRDefault="00577AB5">
            <w:pPr>
              <w:pStyle w:val="ConsPlusNormal"/>
              <w:jc w:val="center"/>
            </w:pPr>
            <w:r>
              <w:t>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55029,23</w:t>
            </w:r>
          </w:p>
        </w:tc>
      </w:tr>
      <w:tr w:rsidR="00577AB5">
        <w:tc>
          <w:tcPr>
            <w:tcW w:w="794" w:type="dxa"/>
          </w:tcPr>
          <w:p w:rsidR="00577AB5" w:rsidRDefault="00577AB5">
            <w:pPr>
              <w:pStyle w:val="ConsPlusNormal"/>
              <w:jc w:val="center"/>
            </w:pPr>
            <w:r>
              <w:t>18.</w:t>
            </w:r>
          </w:p>
        </w:tc>
        <w:tc>
          <w:tcPr>
            <w:tcW w:w="3005" w:type="dxa"/>
          </w:tcPr>
          <w:p w:rsidR="00577AB5" w:rsidRDefault="00577AB5">
            <w:pPr>
              <w:pStyle w:val="ConsPlusNormal"/>
            </w:pPr>
            <w:r>
              <w:t>г. Гай, ул. Ленина, д. 20</w:t>
            </w:r>
          </w:p>
        </w:tc>
        <w:tc>
          <w:tcPr>
            <w:tcW w:w="1587" w:type="dxa"/>
          </w:tcPr>
          <w:p w:rsidR="00577AB5" w:rsidRDefault="00577AB5">
            <w:pPr>
              <w:pStyle w:val="ConsPlusNormal"/>
              <w:jc w:val="center"/>
            </w:pPr>
            <w:r>
              <w:t>2453,30</w:t>
            </w:r>
          </w:p>
        </w:tc>
        <w:tc>
          <w:tcPr>
            <w:tcW w:w="2551" w:type="dxa"/>
          </w:tcPr>
          <w:p w:rsidR="00577AB5" w:rsidRDefault="00577AB5">
            <w:pPr>
              <w:pStyle w:val="ConsPlusNormal"/>
              <w:jc w:val="center"/>
            </w:pPr>
            <w:r>
              <w:t>73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47520,74</w:t>
            </w:r>
          </w:p>
        </w:tc>
      </w:tr>
      <w:tr w:rsidR="00577AB5">
        <w:tc>
          <w:tcPr>
            <w:tcW w:w="794" w:type="dxa"/>
          </w:tcPr>
          <w:p w:rsidR="00577AB5" w:rsidRDefault="00577AB5">
            <w:pPr>
              <w:pStyle w:val="ConsPlusNormal"/>
              <w:jc w:val="center"/>
            </w:pPr>
            <w:r>
              <w:t>19.</w:t>
            </w:r>
          </w:p>
        </w:tc>
        <w:tc>
          <w:tcPr>
            <w:tcW w:w="3005" w:type="dxa"/>
          </w:tcPr>
          <w:p w:rsidR="00577AB5" w:rsidRDefault="00577AB5">
            <w:pPr>
              <w:pStyle w:val="ConsPlusNormal"/>
            </w:pPr>
            <w:r>
              <w:t>г. Гай, ул. Молодежная, д. 55</w:t>
            </w:r>
          </w:p>
        </w:tc>
        <w:tc>
          <w:tcPr>
            <w:tcW w:w="1587" w:type="dxa"/>
          </w:tcPr>
          <w:p w:rsidR="00577AB5" w:rsidRDefault="00577AB5">
            <w:pPr>
              <w:pStyle w:val="ConsPlusNormal"/>
              <w:jc w:val="center"/>
            </w:pPr>
            <w:r>
              <w:t>2769,70</w:t>
            </w:r>
          </w:p>
        </w:tc>
        <w:tc>
          <w:tcPr>
            <w:tcW w:w="2551" w:type="dxa"/>
          </w:tcPr>
          <w:p w:rsidR="00577AB5" w:rsidRDefault="00577AB5">
            <w:pPr>
              <w:pStyle w:val="ConsPlusNormal"/>
              <w:jc w:val="center"/>
            </w:pPr>
            <w:r>
              <w:t>82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80818,73</w:t>
            </w:r>
          </w:p>
        </w:tc>
      </w:tr>
      <w:tr w:rsidR="00577AB5">
        <w:tc>
          <w:tcPr>
            <w:tcW w:w="794" w:type="dxa"/>
          </w:tcPr>
          <w:p w:rsidR="00577AB5" w:rsidRDefault="00577AB5">
            <w:pPr>
              <w:pStyle w:val="ConsPlusNormal"/>
              <w:jc w:val="center"/>
            </w:pPr>
            <w:r>
              <w:t>20.</w:t>
            </w:r>
          </w:p>
        </w:tc>
        <w:tc>
          <w:tcPr>
            <w:tcW w:w="3005" w:type="dxa"/>
          </w:tcPr>
          <w:p w:rsidR="00577AB5" w:rsidRDefault="00577AB5">
            <w:pPr>
              <w:pStyle w:val="ConsPlusNormal"/>
            </w:pPr>
            <w:r>
              <w:t>г. Гай, ул. Орская, д. 109</w:t>
            </w:r>
          </w:p>
        </w:tc>
        <w:tc>
          <w:tcPr>
            <w:tcW w:w="1587" w:type="dxa"/>
          </w:tcPr>
          <w:p w:rsidR="00577AB5" w:rsidRDefault="00577AB5">
            <w:pPr>
              <w:pStyle w:val="ConsPlusNormal"/>
              <w:jc w:val="center"/>
            </w:pPr>
            <w:r>
              <w:t>6258,10</w:t>
            </w:r>
          </w:p>
        </w:tc>
        <w:tc>
          <w:tcPr>
            <w:tcW w:w="2551" w:type="dxa"/>
          </w:tcPr>
          <w:p w:rsidR="00577AB5" w:rsidRDefault="00577AB5">
            <w:pPr>
              <w:pStyle w:val="ConsPlusNormal"/>
              <w:jc w:val="center"/>
            </w:pPr>
            <w:r>
              <w:t>140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23899,31</w:t>
            </w:r>
          </w:p>
        </w:tc>
      </w:tr>
      <w:tr w:rsidR="00577AB5">
        <w:tc>
          <w:tcPr>
            <w:tcW w:w="794" w:type="dxa"/>
          </w:tcPr>
          <w:p w:rsidR="00577AB5" w:rsidRDefault="00577AB5">
            <w:pPr>
              <w:pStyle w:val="ConsPlusNormal"/>
              <w:jc w:val="center"/>
            </w:pPr>
            <w:r>
              <w:t>21.</w:t>
            </w:r>
          </w:p>
        </w:tc>
        <w:tc>
          <w:tcPr>
            <w:tcW w:w="3005" w:type="dxa"/>
          </w:tcPr>
          <w:p w:rsidR="00577AB5" w:rsidRDefault="00577AB5">
            <w:pPr>
              <w:pStyle w:val="ConsPlusNormal"/>
            </w:pPr>
            <w:r>
              <w:t>г. Гай, ул. Орская, д. 132/2</w:t>
            </w:r>
          </w:p>
        </w:tc>
        <w:tc>
          <w:tcPr>
            <w:tcW w:w="1587" w:type="dxa"/>
          </w:tcPr>
          <w:p w:rsidR="00577AB5" w:rsidRDefault="00577AB5">
            <w:pPr>
              <w:pStyle w:val="ConsPlusNormal"/>
              <w:jc w:val="center"/>
            </w:pPr>
            <w:r>
              <w:t>13840,80</w:t>
            </w:r>
          </w:p>
        </w:tc>
        <w:tc>
          <w:tcPr>
            <w:tcW w:w="2551" w:type="dxa"/>
          </w:tcPr>
          <w:p w:rsidR="00577AB5" w:rsidRDefault="00577AB5">
            <w:pPr>
              <w:pStyle w:val="ConsPlusNormal"/>
              <w:jc w:val="center"/>
            </w:pPr>
            <w:r>
              <w:t>431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179462,39</w:t>
            </w:r>
          </w:p>
        </w:tc>
      </w:tr>
      <w:tr w:rsidR="00577AB5">
        <w:tc>
          <w:tcPr>
            <w:tcW w:w="794" w:type="dxa"/>
          </w:tcPr>
          <w:p w:rsidR="00577AB5" w:rsidRDefault="00577AB5">
            <w:pPr>
              <w:pStyle w:val="ConsPlusNormal"/>
              <w:jc w:val="center"/>
            </w:pPr>
            <w:r>
              <w:t>22.</w:t>
            </w:r>
          </w:p>
        </w:tc>
        <w:tc>
          <w:tcPr>
            <w:tcW w:w="3005" w:type="dxa"/>
          </w:tcPr>
          <w:p w:rsidR="00577AB5" w:rsidRDefault="00577AB5">
            <w:pPr>
              <w:pStyle w:val="ConsPlusNormal"/>
            </w:pPr>
            <w:r>
              <w:t>г. Гай, ул. Советская, д. 13а</w:t>
            </w:r>
          </w:p>
        </w:tc>
        <w:tc>
          <w:tcPr>
            <w:tcW w:w="1587" w:type="dxa"/>
          </w:tcPr>
          <w:p w:rsidR="00577AB5" w:rsidRDefault="00577AB5">
            <w:pPr>
              <w:pStyle w:val="ConsPlusNormal"/>
              <w:jc w:val="center"/>
            </w:pPr>
            <w:r>
              <w:t>779,60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39446,66</w:t>
            </w:r>
          </w:p>
        </w:tc>
      </w:tr>
      <w:tr w:rsidR="00577AB5">
        <w:tc>
          <w:tcPr>
            <w:tcW w:w="794" w:type="dxa"/>
          </w:tcPr>
          <w:p w:rsidR="00577AB5" w:rsidRDefault="00577AB5">
            <w:pPr>
              <w:pStyle w:val="ConsPlusNormal"/>
              <w:jc w:val="center"/>
            </w:pPr>
            <w:r>
              <w:t>23.</w:t>
            </w:r>
          </w:p>
        </w:tc>
        <w:tc>
          <w:tcPr>
            <w:tcW w:w="3005" w:type="dxa"/>
          </w:tcPr>
          <w:p w:rsidR="00577AB5" w:rsidRDefault="00577AB5">
            <w:pPr>
              <w:pStyle w:val="ConsPlusNormal"/>
            </w:pPr>
            <w:r>
              <w:t>г. Гай, ул. Советская, д. 4а</w:t>
            </w:r>
          </w:p>
        </w:tc>
        <w:tc>
          <w:tcPr>
            <w:tcW w:w="1587" w:type="dxa"/>
          </w:tcPr>
          <w:p w:rsidR="00577AB5" w:rsidRDefault="00577AB5">
            <w:pPr>
              <w:pStyle w:val="ConsPlusNormal"/>
              <w:jc w:val="center"/>
            </w:pPr>
            <w:r>
              <w:t>2663,90</w:t>
            </w:r>
          </w:p>
        </w:tc>
        <w:tc>
          <w:tcPr>
            <w:tcW w:w="2551" w:type="dxa"/>
          </w:tcPr>
          <w:p w:rsidR="00577AB5" w:rsidRDefault="00577AB5">
            <w:pPr>
              <w:pStyle w:val="ConsPlusNormal"/>
              <w:jc w:val="center"/>
            </w:pPr>
            <w:r>
              <w:t>102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78644,13</w:t>
            </w:r>
          </w:p>
        </w:tc>
      </w:tr>
      <w:tr w:rsidR="00577AB5">
        <w:tc>
          <w:tcPr>
            <w:tcW w:w="794" w:type="dxa"/>
          </w:tcPr>
          <w:p w:rsidR="00577AB5" w:rsidRDefault="00577AB5">
            <w:pPr>
              <w:pStyle w:val="ConsPlusNormal"/>
              <w:jc w:val="center"/>
            </w:pPr>
            <w:r>
              <w:lastRenderedPageBreak/>
              <w:t>24.</w:t>
            </w:r>
          </w:p>
        </w:tc>
        <w:tc>
          <w:tcPr>
            <w:tcW w:w="3005" w:type="dxa"/>
          </w:tcPr>
          <w:p w:rsidR="00577AB5" w:rsidRDefault="00577AB5">
            <w:pPr>
              <w:pStyle w:val="ConsPlusNormal"/>
            </w:pPr>
            <w:r>
              <w:t>г. Гай, ул. Советская, д. 5а</w:t>
            </w:r>
          </w:p>
        </w:tc>
        <w:tc>
          <w:tcPr>
            <w:tcW w:w="1587" w:type="dxa"/>
          </w:tcPr>
          <w:p w:rsidR="00577AB5" w:rsidRDefault="00577AB5">
            <w:pPr>
              <w:pStyle w:val="ConsPlusNormal"/>
              <w:jc w:val="center"/>
            </w:pPr>
            <w:r>
              <w:t>1016,50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41059,58</w:t>
            </w:r>
          </w:p>
        </w:tc>
      </w:tr>
      <w:tr w:rsidR="00577AB5">
        <w:tc>
          <w:tcPr>
            <w:tcW w:w="794" w:type="dxa"/>
          </w:tcPr>
          <w:p w:rsidR="00577AB5" w:rsidRDefault="00577AB5">
            <w:pPr>
              <w:pStyle w:val="ConsPlusNormal"/>
              <w:jc w:val="center"/>
            </w:pPr>
            <w:r>
              <w:t>25.</w:t>
            </w:r>
          </w:p>
        </w:tc>
        <w:tc>
          <w:tcPr>
            <w:tcW w:w="3005" w:type="dxa"/>
          </w:tcPr>
          <w:p w:rsidR="00577AB5" w:rsidRDefault="00577AB5">
            <w:pPr>
              <w:pStyle w:val="ConsPlusNormal"/>
            </w:pPr>
            <w:r>
              <w:t>г. Гай, ул. Советская, д. 6а</w:t>
            </w:r>
          </w:p>
        </w:tc>
        <w:tc>
          <w:tcPr>
            <w:tcW w:w="1587" w:type="dxa"/>
          </w:tcPr>
          <w:p w:rsidR="00577AB5" w:rsidRDefault="00577AB5">
            <w:pPr>
              <w:pStyle w:val="ConsPlusNormal"/>
              <w:jc w:val="center"/>
            </w:pPr>
            <w:r>
              <w:t>2695,60</w:t>
            </w:r>
          </w:p>
        </w:tc>
        <w:tc>
          <w:tcPr>
            <w:tcW w:w="2551" w:type="dxa"/>
          </w:tcPr>
          <w:p w:rsidR="00577AB5" w:rsidRDefault="00577AB5">
            <w:pPr>
              <w:pStyle w:val="ConsPlusNormal"/>
              <w:jc w:val="center"/>
            </w:pPr>
            <w:r>
              <w:t>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79295,70</w:t>
            </w:r>
          </w:p>
        </w:tc>
      </w:tr>
      <w:tr w:rsidR="00577AB5">
        <w:tc>
          <w:tcPr>
            <w:tcW w:w="794" w:type="dxa"/>
          </w:tcPr>
          <w:p w:rsidR="00577AB5" w:rsidRDefault="00577AB5">
            <w:pPr>
              <w:pStyle w:val="ConsPlusNormal"/>
              <w:jc w:val="center"/>
            </w:pPr>
            <w:r>
              <w:t>26.</w:t>
            </w:r>
          </w:p>
        </w:tc>
        <w:tc>
          <w:tcPr>
            <w:tcW w:w="3005" w:type="dxa"/>
          </w:tcPr>
          <w:p w:rsidR="00577AB5" w:rsidRDefault="00577AB5">
            <w:pPr>
              <w:pStyle w:val="ConsPlusNormal"/>
            </w:pPr>
            <w:r>
              <w:t>г. Гай, ул. Советская, д. 7</w:t>
            </w:r>
          </w:p>
        </w:tc>
        <w:tc>
          <w:tcPr>
            <w:tcW w:w="1587" w:type="dxa"/>
          </w:tcPr>
          <w:p w:rsidR="00577AB5" w:rsidRDefault="00577AB5">
            <w:pPr>
              <w:pStyle w:val="ConsPlusNormal"/>
              <w:jc w:val="center"/>
            </w:pPr>
            <w:r>
              <w:t>2161,10</w:t>
            </w:r>
          </w:p>
        </w:tc>
        <w:tc>
          <w:tcPr>
            <w:tcW w:w="2551" w:type="dxa"/>
          </w:tcPr>
          <w:p w:rsidR="00577AB5" w:rsidRDefault="00577AB5">
            <w:pPr>
              <w:pStyle w:val="ConsPlusNormal"/>
              <w:jc w:val="center"/>
            </w:pPr>
            <w:r>
              <w:t>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44493,24</w:t>
            </w:r>
          </w:p>
        </w:tc>
      </w:tr>
      <w:tr w:rsidR="00577AB5">
        <w:tc>
          <w:tcPr>
            <w:tcW w:w="13606" w:type="dxa"/>
            <w:gridSpan w:val="7"/>
          </w:tcPr>
          <w:p w:rsidR="00577AB5" w:rsidRDefault="00577AB5">
            <w:pPr>
              <w:pStyle w:val="ConsPlusNormal"/>
              <w:jc w:val="center"/>
              <w:outlineLvl w:val="3"/>
            </w:pPr>
            <w:r>
              <w:t>7. Муниципальное образование город Бугуруслан</w:t>
            </w:r>
          </w:p>
        </w:tc>
      </w:tr>
      <w:tr w:rsidR="00577AB5">
        <w:tc>
          <w:tcPr>
            <w:tcW w:w="3799" w:type="dxa"/>
            <w:gridSpan w:val="2"/>
          </w:tcPr>
          <w:p w:rsidR="00577AB5" w:rsidRDefault="00577AB5">
            <w:pPr>
              <w:pStyle w:val="ConsPlusNormal"/>
            </w:pPr>
            <w:r>
              <w:t>Итого по муниципальному образованию город Бугуруслан</w:t>
            </w:r>
          </w:p>
        </w:tc>
        <w:tc>
          <w:tcPr>
            <w:tcW w:w="1587" w:type="dxa"/>
          </w:tcPr>
          <w:p w:rsidR="00577AB5" w:rsidRDefault="00577AB5">
            <w:pPr>
              <w:pStyle w:val="ConsPlusNormal"/>
              <w:jc w:val="center"/>
            </w:pPr>
            <w:r>
              <w:t>51877,80</w:t>
            </w:r>
          </w:p>
        </w:tc>
        <w:tc>
          <w:tcPr>
            <w:tcW w:w="2551" w:type="dxa"/>
          </w:tcPr>
          <w:p w:rsidR="00577AB5" w:rsidRDefault="00577AB5">
            <w:pPr>
              <w:pStyle w:val="ConsPlusNormal"/>
              <w:jc w:val="center"/>
            </w:pPr>
            <w:r>
              <w:t>1624</w:t>
            </w:r>
          </w:p>
        </w:tc>
        <w:tc>
          <w:tcPr>
            <w:tcW w:w="1984" w:type="dxa"/>
          </w:tcPr>
          <w:p w:rsidR="00577AB5" w:rsidRDefault="00577AB5">
            <w:pPr>
              <w:pStyle w:val="ConsPlusNormal"/>
              <w:jc w:val="center"/>
            </w:pPr>
            <w:r>
              <w:t>19</w:t>
            </w:r>
          </w:p>
        </w:tc>
        <w:tc>
          <w:tcPr>
            <w:tcW w:w="1701" w:type="dxa"/>
          </w:tcPr>
          <w:p w:rsidR="00577AB5" w:rsidRDefault="00577AB5">
            <w:pPr>
              <w:pStyle w:val="ConsPlusNormal"/>
              <w:jc w:val="center"/>
            </w:pPr>
            <w:r>
              <w:t>17</w:t>
            </w:r>
          </w:p>
        </w:tc>
        <w:tc>
          <w:tcPr>
            <w:tcW w:w="1984" w:type="dxa"/>
          </w:tcPr>
          <w:p w:rsidR="00577AB5" w:rsidRDefault="00577AB5">
            <w:pPr>
              <w:pStyle w:val="ConsPlusNormal"/>
              <w:jc w:val="center"/>
            </w:pPr>
            <w:r>
              <w:t>1243258,31</w:t>
            </w:r>
          </w:p>
        </w:tc>
      </w:tr>
      <w:tr w:rsidR="00577AB5">
        <w:tc>
          <w:tcPr>
            <w:tcW w:w="794" w:type="dxa"/>
          </w:tcPr>
          <w:p w:rsidR="00577AB5" w:rsidRDefault="00577AB5">
            <w:pPr>
              <w:pStyle w:val="ConsPlusNormal"/>
              <w:jc w:val="center"/>
            </w:pPr>
            <w:r>
              <w:t>27.</w:t>
            </w:r>
          </w:p>
        </w:tc>
        <w:tc>
          <w:tcPr>
            <w:tcW w:w="3005" w:type="dxa"/>
          </w:tcPr>
          <w:p w:rsidR="00577AB5" w:rsidRDefault="00577AB5">
            <w:pPr>
              <w:pStyle w:val="ConsPlusNormal"/>
            </w:pPr>
            <w:r>
              <w:t>г. Бугуруслан, пер. Гвардейский, д. 8</w:t>
            </w:r>
          </w:p>
        </w:tc>
        <w:tc>
          <w:tcPr>
            <w:tcW w:w="1587" w:type="dxa"/>
          </w:tcPr>
          <w:p w:rsidR="00577AB5" w:rsidRDefault="00577AB5">
            <w:pPr>
              <w:pStyle w:val="ConsPlusNormal"/>
              <w:jc w:val="center"/>
            </w:pPr>
            <w:r>
              <w:t>1680,60</w:t>
            </w:r>
          </w:p>
        </w:tc>
        <w:tc>
          <w:tcPr>
            <w:tcW w:w="2551" w:type="dxa"/>
          </w:tcPr>
          <w:p w:rsidR="00577AB5" w:rsidRDefault="00577AB5">
            <w:pPr>
              <w:pStyle w:val="ConsPlusNormal"/>
              <w:jc w:val="center"/>
            </w:pPr>
            <w:r>
              <w:t>56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90164,69</w:t>
            </w:r>
          </w:p>
        </w:tc>
      </w:tr>
      <w:tr w:rsidR="00577AB5">
        <w:tc>
          <w:tcPr>
            <w:tcW w:w="794" w:type="dxa"/>
          </w:tcPr>
          <w:p w:rsidR="00577AB5" w:rsidRDefault="00577AB5">
            <w:pPr>
              <w:pStyle w:val="ConsPlusNormal"/>
              <w:jc w:val="center"/>
            </w:pPr>
            <w:r>
              <w:t>28.</w:t>
            </w:r>
          </w:p>
        </w:tc>
        <w:tc>
          <w:tcPr>
            <w:tcW w:w="3005" w:type="dxa"/>
          </w:tcPr>
          <w:p w:rsidR="00577AB5" w:rsidRDefault="00577AB5">
            <w:pPr>
              <w:pStyle w:val="ConsPlusNormal"/>
            </w:pPr>
            <w:r>
              <w:t>г. Бугуруслан, ул. Авиационная, д. 40</w:t>
            </w:r>
          </w:p>
        </w:tc>
        <w:tc>
          <w:tcPr>
            <w:tcW w:w="1587" w:type="dxa"/>
          </w:tcPr>
          <w:p w:rsidR="00577AB5" w:rsidRDefault="00577AB5">
            <w:pPr>
              <w:pStyle w:val="ConsPlusNormal"/>
              <w:jc w:val="center"/>
            </w:pPr>
            <w:r>
              <w:t>2055,30</w:t>
            </w:r>
          </w:p>
        </w:tc>
        <w:tc>
          <w:tcPr>
            <w:tcW w:w="2551" w:type="dxa"/>
          </w:tcPr>
          <w:p w:rsidR="00577AB5" w:rsidRDefault="00577AB5">
            <w:pPr>
              <w:pStyle w:val="ConsPlusNormal"/>
              <w:jc w:val="center"/>
            </w:pPr>
            <w:r>
              <w:t>73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100510,49</w:t>
            </w:r>
          </w:p>
        </w:tc>
      </w:tr>
      <w:tr w:rsidR="00577AB5">
        <w:tc>
          <w:tcPr>
            <w:tcW w:w="794" w:type="dxa"/>
          </w:tcPr>
          <w:p w:rsidR="00577AB5" w:rsidRDefault="00577AB5">
            <w:pPr>
              <w:pStyle w:val="ConsPlusNormal"/>
              <w:jc w:val="center"/>
            </w:pPr>
            <w:r>
              <w:t>29.</w:t>
            </w:r>
          </w:p>
        </w:tc>
        <w:tc>
          <w:tcPr>
            <w:tcW w:w="3005" w:type="dxa"/>
          </w:tcPr>
          <w:p w:rsidR="00577AB5" w:rsidRDefault="00577AB5">
            <w:pPr>
              <w:pStyle w:val="ConsPlusNormal"/>
            </w:pPr>
            <w:r>
              <w:t>г. Бугуруслан, ул. Гая, д. 16</w:t>
            </w:r>
          </w:p>
        </w:tc>
        <w:tc>
          <w:tcPr>
            <w:tcW w:w="1587" w:type="dxa"/>
          </w:tcPr>
          <w:p w:rsidR="00577AB5" w:rsidRDefault="00577AB5">
            <w:pPr>
              <w:pStyle w:val="ConsPlusNormal"/>
              <w:jc w:val="center"/>
            </w:pPr>
            <w:r>
              <w:t>4127,90</w:t>
            </w:r>
          </w:p>
        </w:tc>
        <w:tc>
          <w:tcPr>
            <w:tcW w:w="2551" w:type="dxa"/>
          </w:tcPr>
          <w:p w:rsidR="00577AB5" w:rsidRDefault="00577AB5">
            <w:pPr>
              <w:pStyle w:val="ConsPlusNormal"/>
              <w:jc w:val="center"/>
            </w:pPr>
            <w:r>
              <w:t>165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132505,35</w:t>
            </w:r>
          </w:p>
        </w:tc>
      </w:tr>
      <w:tr w:rsidR="00577AB5">
        <w:tc>
          <w:tcPr>
            <w:tcW w:w="794" w:type="dxa"/>
          </w:tcPr>
          <w:p w:rsidR="00577AB5" w:rsidRDefault="00577AB5">
            <w:pPr>
              <w:pStyle w:val="ConsPlusNormal"/>
              <w:jc w:val="center"/>
            </w:pPr>
            <w:r>
              <w:t>30.</w:t>
            </w:r>
          </w:p>
        </w:tc>
        <w:tc>
          <w:tcPr>
            <w:tcW w:w="3005" w:type="dxa"/>
          </w:tcPr>
          <w:p w:rsidR="00577AB5" w:rsidRDefault="00577AB5">
            <w:pPr>
              <w:pStyle w:val="ConsPlusNormal"/>
            </w:pPr>
            <w:r>
              <w:t>г. Бугуруслан, ул. Заводская, д. 16</w:t>
            </w:r>
          </w:p>
        </w:tc>
        <w:tc>
          <w:tcPr>
            <w:tcW w:w="1587" w:type="dxa"/>
          </w:tcPr>
          <w:p w:rsidR="00577AB5" w:rsidRDefault="00577AB5">
            <w:pPr>
              <w:pStyle w:val="ConsPlusNormal"/>
              <w:jc w:val="center"/>
            </w:pPr>
            <w:r>
              <w:t>1965,50</w:t>
            </w:r>
          </w:p>
        </w:tc>
        <w:tc>
          <w:tcPr>
            <w:tcW w:w="2551" w:type="dxa"/>
          </w:tcPr>
          <w:p w:rsidR="00577AB5" w:rsidRDefault="00577AB5">
            <w:pPr>
              <w:pStyle w:val="ConsPlusNormal"/>
              <w:jc w:val="center"/>
            </w:pPr>
            <w:r>
              <w:t>72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40343,87</w:t>
            </w:r>
          </w:p>
        </w:tc>
      </w:tr>
      <w:tr w:rsidR="00577AB5">
        <w:tc>
          <w:tcPr>
            <w:tcW w:w="794" w:type="dxa"/>
          </w:tcPr>
          <w:p w:rsidR="00577AB5" w:rsidRDefault="00577AB5">
            <w:pPr>
              <w:pStyle w:val="ConsPlusNormal"/>
              <w:jc w:val="center"/>
            </w:pPr>
            <w:r>
              <w:t>31.</w:t>
            </w:r>
          </w:p>
        </w:tc>
        <w:tc>
          <w:tcPr>
            <w:tcW w:w="3005" w:type="dxa"/>
          </w:tcPr>
          <w:p w:rsidR="00577AB5" w:rsidRDefault="00577AB5">
            <w:pPr>
              <w:pStyle w:val="ConsPlusNormal"/>
            </w:pPr>
            <w:r>
              <w:t>г. Бугуруслан, ул. Заводская, д. 5</w:t>
            </w:r>
          </w:p>
        </w:tc>
        <w:tc>
          <w:tcPr>
            <w:tcW w:w="1587" w:type="dxa"/>
          </w:tcPr>
          <w:p w:rsidR="00577AB5" w:rsidRDefault="00577AB5">
            <w:pPr>
              <w:pStyle w:val="ConsPlusNormal"/>
              <w:jc w:val="center"/>
            </w:pPr>
            <w:r>
              <w:t>804,50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51042,11</w:t>
            </w:r>
          </w:p>
        </w:tc>
      </w:tr>
      <w:tr w:rsidR="00577AB5">
        <w:tc>
          <w:tcPr>
            <w:tcW w:w="794" w:type="dxa"/>
          </w:tcPr>
          <w:p w:rsidR="00577AB5" w:rsidRDefault="00577AB5">
            <w:pPr>
              <w:pStyle w:val="ConsPlusNormal"/>
              <w:jc w:val="center"/>
            </w:pPr>
            <w:r>
              <w:t>32.</w:t>
            </w:r>
          </w:p>
        </w:tc>
        <w:tc>
          <w:tcPr>
            <w:tcW w:w="3005" w:type="dxa"/>
          </w:tcPr>
          <w:p w:rsidR="00577AB5" w:rsidRDefault="00577AB5">
            <w:pPr>
              <w:pStyle w:val="ConsPlusNormal"/>
            </w:pPr>
            <w:r>
              <w:t>г. Бугуруслан, ул. Коммунальная, д. 26</w:t>
            </w:r>
          </w:p>
        </w:tc>
        <w:tc>
          <w:tcPr>
            <w:tcW w:w="1587" w:type="dxa"/>
          </w:tcPr>
          <w:p w:rsidR="00577AB5" w:rsidRDefault="00577AB5">
            <w:pPr>
              <w:pStyle w:val="ConsPlusNormal"/>
              <w:jc w:val="center"/>
            </w:pPr>
            <w:r>
              <w:t>685,70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71687,86</w:t>
            </w:r>
          </w:p>
        </w:tc>
      </w:tr>
      <w:tr w:rsidR="00577AB5">
        <w:tc>
          <w:tcPr>
            <w:tcW w:w="794" w:type="dxa"/>
          </w:tcPr>
          <w:p w:rsidR="00577AB5" w:rsidRDefault="00577AB5">
            <w:pPr>
              <w:pStyle w:val="ConsPlusNormal"/>
              <w:jc w:val="center"/>
            </w:pPr>
            <w:r>
              <w:t>33.</w:t>
            </w:r>
          </w:p>
        </w:tc>
        <w:tc>
          <w:tcPr>
            <w:tcW w:w="3005" w:type="dxa"/>
          </w:tcPr>
          <w:p w:rsidR="00577AB5" w:rsidRDefault="00577AB5">
            <w:pPr>
              <w:pStyle w:val="ConsPlusNormal"/>
            </w:pPr>
            <w:r>
              <w:t>г. Бугуруслан, ул. Коммунистическая, д. 15</w:t>
            </w:r>
          </w:p>
        </w:tc>
        <w:tc>
          <w:tcPr>
            <w:tcW w:w="1587" w:type="dxa"/>
          </w:tcPr>
          <w:p w:rsidR="00577AB5" w:rsidRDefault="00577AB5">
            <w:pPr>
              <w:pStyle w:val="ConsPlusNormal"/>
              <w:jc w:val="center"/>
            </w:pPr>
            <w:r>
              <w:t>3239,50</w:t>
            </w:r>
          </w:p>
        </w:tc>
        <w:tc>
          <w:tcPr>
            <w:tcW w:w="2551" w:type="dxa"/>
          </w:tcPr>
          <w:p w:rsidR="00577AB5" w:rsidRDefault="00577AB5">
            <w:pPr>
              <w:pStyle w:val="ConsPlusNormal"/>
              <w:jc w:val="center"/>
            </w:pPr>
            <w:r>
              <w:t>81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78338,80</w:t>
            </w:r>
          </w:p>
        </w:tc>
      </w:tr>
      <w:tr w:rsidR="00577AB5">
        <w:tc>
          <w:tcPr>
            <w:tcW w:w="794" w:type="dxa"/>
          </w:tcPr>
          <w:p w:rsidR="00577AB5" w:rsidRDefault="00577AB5">
            <w:pPr>
              <w:pStyle w:val="ConsPlusNormal"/>
              <w:jc w:val="center"/>
            </w:pPr>
            <w:r>
              <w:t>34.</w:t>
            </w:r>
          </w:p>
        </w:tc>
        <w:tc>
          <w:tcPr>
            <w:tcW w:w="3005" w:type="dxa"/>
          </w:tcPr>
          <w:p w:rsidR="00577AB5" w:rsidRDefault="00577AB5">
            <w:pPr>
              <w:pStyle w:val="ConsPlusNormal"/>
            </w:pPr>
            <w:r>
              <w:t>г. Бугуруслан, ул. Коммунистическая, д. 37</w:t>
            </w:r>
          </w:p>
        </w:tc>
        <w:tc>
          <w:tcPr>
            <w:tcW w:w="1587" w:type="dxa"/>
          </w:tcPr>
          <w:p w:rsidR="00577AB5" w:rsidRDefault="00577AB5">
            <w:pPr>
              <w:pStyle w:val="ConsPlusNormal"/>
              <w:jc w:val="center"/>
            </w:pPr>
            <w:r>
              <w:t>13197,00</w:t>
            </w:r>
          </w:p>
        </w:tc>
        <w:tc>
          <w:tcPr>
            <w:tcW w:w="2551" w:type="dxa"/>
          </w:tcPr>
          <w:p w:rsidR="00577AB5" w:rsidRDefault="00577AB5">
            <w:pPr>
              <w:pStyle w:val="ConsPlusNormal"/>
              <w:jc w:val="center"/>
            </w:pPr>
            <w:r>
              <w:t>445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110207,73</w:t>
            </w:r>
          </w:p>
        </w:tc>
      </w:tr>
      <w:tr w:rsidR="00577AB5">
        <w:tc>
          <w:tcPr>
            <w:tcW w:w="794" w:type="dxa"/>
          </w:tcPr>
          <w:p w:rsidR="00577AB5" w:rsidRDefault="00577AB5">
            <w:pPr>
              <w:pStyle w:val="ConsPlusNormal"/>
              <w:jc w:val="center"/>
            </w:pPr>
            <w:r>
              <w:t>35.</w:t>
            </w:r>
          </w:p>
        </w:tc>
        <w:tc>
          <w:tcPr>
            <w:tcW w:w="3005" w:type="dxa"/>
          </w:tcPr>
          <w:p w:rsidR="00577AB5" w:rsidRDefault="00577AB5">
            <w:pPr>
              <w:pStyle w:val="ConsPlusNormal"/>
            </w:pPr>
            <w:r>
              <w:t>г. Бугуруслан, ул. Краснознаменная, д. 138</w:t>
            </w:r>
          </w:p>
        </w:tc>
        <w:tc>
          <w:tcPr>
            <w:tcW w:w="1587" w:type="dxa"/>
          </w:tcPr>
          <w:p w:rsidR="00577AB5" w:rsidRDefault="00577AB5">
            <w:pPr>
              <w:pStyle w:val="ConsPlusNormal"/>
              <w:jc w:val="center"/>
            </w:pPr>
            <w:r>
              <w:t>294,20</w:t>
            </w:r>
          </w:p>
        </w:tc>
        <w:tc>
          <w:tcPr>
            <w:tcW w:w="2551" w:type="dxa"/>
          </w:tcPr>
          <w:p w:rsidR="00577AB5" w:rsidRDefault="00577AB5">
            <w:pPr>
              <w:pStyle w:val="ConsPlusNormal"/>
              <w:jc w:val="center"/>
            </w:pPr>
            <w:r>
              <w:t>12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33580,97</w:t>
            </w:r>
          </w:p>
        </w:tc>
      </w:tr>
      <w:tr w:rsidR="00577AB5">
        <w:tc>
          <w:tcPr>
            <w:tcW w:w="794" w:type="dxa"/>
          </w:tcPr>
          <w:p w:rsidR="00577AB5" w:rsidRDefault="00577AB5">
            <w:pPr>
              <w:pStyle w:val="ConsPlusNormal"/>
              <w:jc w:val="center"/>
            </w:pPr>
            <w:r>
              <w:lastRenderedPageBreak/>
              <w:t>36.</w:t>
            </w:r>
          </w:p>
        </w:tc>
        <w:tc>
          <w:tcPr>
            <w:tcW w:w="3005" w:type="dxa"/>
          </w:tcPr>
          <w:p w:rsidR="00577AB5" w:rsidRDefault="00577AB5">
            <w:pPr>
              <w:pStyle w:val="ConsPlusNormal"/>
            </w:pPr>
            <w:r>
              <w:t>г. Бугуруслан, ул. Пригородная, д. 6</w:t>
            </w:r>
          </w:p>
        </w:tc>
        <w:tc>
          <w:tcPr>
            <w:tcW w:w="1587" w:type="dxa"/>
          </w:tcPr>
          <w:p w:rsidR="00577AB5" w:rsidRDefault="00577AB5">
            <w:pPr>
              <w:pStyle w:val="ConsPlusNormal"/>
              <w:jc w:val="center"/>
            </w:pPr>
            <w:r>
              <w:t>1062,50</w:t>
            </w:r>
          </w:p>
        </w:tc>
        <w:tc>
          <w:tcPr>
            <w:tcW w:w="2551" w:type="dxa"/>
          </w:tcPr>
          <w:p w:rsidR="00577AB5" w:rsidRDefault="00577AB5">
            <w:pPr>
              <w:pStyle w:val="ConsPlusNormal"/>
              <w:jc w:val="center"/>
            </w:pPr>
            <w:r>
              <w:t>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31686,96</w:t>
            </w:r>
          </w:p>
        </w:tc>
      </w:tr>
      <w:tr w:rsidR="00577AB5">
        <w:tc>
          <w:tcPr>
            <w:tcW w:w="794" w:type="dxa"/>
          </w:tcPr>
          <w:p w:rsidR="00577AB5" w:rsidRDefault="00577AB5">
            <w:pPr>
              <w:pStyle w:val="ConsPlusNormal"/>
              <w:jc w:val="center"/>
            </w:pPr>
            <w:r>
              <w:t>37.</w:t>
            </w:r>
          </w:p>
        </w:tc>
        <w:tc>
          <w:tcPr>
            <w:tcW w:w="3005" w:type="dxa"/>
          </w:tcPr>
          <w:p w:rsidR="00577AB5" w:rsidRDefault="00577AB5">
            <w:pPr>
              <w:pStyle w:val="ConsPlusNormal"/>
            </w:pPr>
            <w:r>
              <w:t>г. Бугуруслан, ул. Промысловая, д. 35</w:t>
            </w:r>
          </w:p>
        </w:tc>
        <w:tc>
          <w:tcPr>
            <w:tcW w:w="1587" w:type="dxa"/>
          </w:tcPr>
          <w:p w:rsidR="00577AB5" w:rsidRDefault="00577AB5">
            <w:pPr>
              <w:pStyle w:val="ConsPlusNormal"/>
              <w:jc w:val="center"/>
            </w:pPr>
            <w:r>
              <w:t>696,30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61391,30</w:t>
            </w:r>
          </w:p>
        </w:tc>
      </w:tr>
      <w:tr w:rsidR="00577AB5">
        <w:tc>
          <w:tcPr>
            <w:tcW w:w="794" w:type="dxa"/>
          </w:tcPr>
          <w:p w:rsidR="00577AB5" w:rsidRDefault="00577AB5">
            <w:pPr>
              <w:pStyle w:val="ConsPlusNormal"/>
              <w:jc w:val="center"/>
            </w:pPr>
            <w:r>
              <w:t>38.</w:t>
            </w:r>
          </w:p>
        </w:tc>
        <w:tc>
          <w:tcPr>
            <w:tcW w:w="3005" w:type="dxa"/>
          </w:tcPr>
          <w:p w:rsidR="00577AB5" w:rsidRDefault="00577AB5">
            <w:pPr>
              <w:pStyle w:val="ConsPlusNormal"/>
            </w:pPr>
            <w:r>
              <w:t>г. Бугуруслан, ул. Революционная, д. 72</w:t>
            </w:r>
          </w:p>
        </w:tc>
        <w:tc>
          <w:tcPr>
            <w:tcW w:w="1587" w:type="dxa"/>
          </w:tcPr>
          <w:p w:rsidR="00577AB5" w:rsidRDefault="00577AB5">
            <w:pPr>
              <w:pStyle w:val="ConsPlusNormal"/>
              <w:jc w:val="center"/>
            </w:pPr>
            <w:r>
              <w:t>456,00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56352,50</w:t>
            </w:r>
          </w:p>
        </w:tc>
      </w:tr>
      <w:tr w:rsidR="00577AB5">
        <w:tc>
          <w:tcPr>
            <w:tcW w:w="794" w:type="dxa"/>
          </w:tcPr>
          <w:p w:rsidR="00577AB5" w:rsidRDefault="00577AB5">
            <w:pPr>
              <w:pStyle w:val="ConsPlusNormal"/>
              <w:jc w:val="center"/>
            </w:pPr>
            <w:r>
              <w:t>39.</w:t>
            </w:r>
          </w:p>
        </w:tc>
        <w:tc>
          <w:tcPr>
            <w:tcW w:w="3005" w:type="dxa"/>
          </w:tcPr>
          <w:p w:rsidR="00577AB5" w:rsidRDefault="00577AB5">
            <w:pPr>
              <w:pStyle w:val="ConsPlusNormal"/>
            </w:pPr>
            <w:r>
              <w:t>г. Бугуруслан, ул. Тельмана, д. 11</w:t>
            </w:r>
          </w:p>
        </w:tc>
        <w:tc>
          <w:tcPr>
            <w:tcW w:w="1587" w:type="dxa"/>
          </w:tcPr>
          <w:p w:rsidR="00577AB5" w:rsidRDefault="00577AB5">
            <w:pPr>
              <w:pStyle w:val="ConsPlusNormal"/>
              <w:jc w:val="center"/>
            </w:pPr>
            <w:r>
              <w:t>694,60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61309,25</w:t>
            </w:r>
          </w:p>
        </w:tc>
      </w:tr>
      <w:tr w:rsidR="00577AB5">
        <w:tc>
          <w:tcPr>
            <w:tcW w:w="794" w:type="dxa"/>
          </w:tcPr>
          <w:p w:rsidR="00577AB5" w:rsidRDefault="00577AB5">
            <w:pPr>
              <w:pStyle w:val="ConsPlusNormal"/>
              <w:jc w:val="center"/>
            </w:pPr>
            <w:r>
              <w:t>40.</w:t>
            </w:r>
          </w:p>
        </w:tc>
        <w:tc>
          <w:tcPr>
            <w:tcW w:w="3005" w:type="dxa"/>
          </w:tcPr>
          <w:p w:rsidR="00577AB5" w:rsidRDefault="00577AB5">
            <w:pPr>
              <w:pStyle w:val="ConsPlusNormal"/>
            </w:pPr>
            <w:r>
              <w:t>г. Бугуруслан, ул. Чапаевская, д. 44</w:t>
            </w:r>
          </w:p>
        </w:tc>
        <w:tc>
          <w:tcPr>
            <w:tcW w:w="1587" w:type="dxa"/>
          </w:tcPr>
          <w:p w:rsidR="00577AB5" w:rsidRDefault="00577AB5">
            <w:pPr>
              <w:pStyle w:val="ConsPlusNormal"/>
              <w:jc w:val="center"/>
            </w:pPr>
            <w:r>
              <w:t>9325,40</w:t>
            </w:r>
          </w:p>
        </w:tc>
        <w:tc>
          <w:tcPr>
            <w:tcW w:w="2551" w:type="dxa"/>
          </w:tcPr>
          <w:p w:rsidR="00577AB5" w:rsidRDefault="00577AB5">
            <w:pPr>
              <w:pStyle w:val="ConsPlusNormal"/>
              <w:jc w:val="center"/>
            </w:pPr>
            <w:r>
              <w:t>193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174321,15</w:t>
            </w:r>
          </w:p>
        </w:tc>
      </w:tr>
      <w:tr w:rsidR="00577AB5">
        <w:tc>
          <w:tcPr>
            <w:tcW w:w="794" w:type="dxa"/>
          </w:tcPr>
          <w:p w:rsidR="00577AB5" w:rsidRDefault="00577AB5">
            <w:pPr>
              <w:pStyle w:val="ConsPlusNormal"/>
              <w:jc w:val="center"/>
            </w:pPr>
            <w:r>
              <w:t>41.</w:t>
            </w:r>
          </w:p>
        </w:tc>
        <w:tc>
          <w:tcPr>
            <w:tcW w:w="3005" w:type="dxa"/>
          </w:tcPr>
          <w:p w:rsidR="00577AB5" w:rsidRDefault="00577AB5">
            <w:pPr>
              <w:pStyle w:val="ConsPlusNormal"/>
            </w:pPr>
            <w:r>
              <w:t>г. Бугуруслан, ул. Чапаевская, д. 69</w:t>
            </w:r>
          </w:p>
        </w:tc>
        <w:tc>
          <w:tcPr>
            <w:tcW w:w="1587" w:type="dxa"/>
          </w:tcPr>
          <w:p w:rsidR="00577AB5" w:rsidRDefault="00577AB5">
            <w:pPr>
              <w:pStyle w:val="ConsPlusNormal"/>
              <w:jc w:val="center"/>
            </w:pPr>
            <w:r>
              <w:t>3805,00</w:t>
            </w:r>
          </w:p>
        </w:tc>
        <w:tc>
          <w:tcPr>
            <w:tcW w:w="2551" w:type="dxa"/>
          </w:tcPr>
          <w:p w:rsidR="00577AB5" w:rsidRDefault="00577AB5">
            <w:pPr>
              <w:pStyle w:val="ConsPlusNormal"/>
              <w:jc w:val="center"/>
            </w:pPr>
            <w:r>
              <w:t>101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46774,08</w:t>
            </w:r>
          </w:p>
        </w:tc>
      </w:tr>
      <w:tr w:rsidR="00577AB5">
        <w:tc>
          <w:tcPr>
            <w:tcW w:w="794" w:type="dxa"/>
          </w:tcPr>
          <w:p w:rsidR="00577AB5" w:rsidRDefault="00577AB5">
            <w:pPr>
              <w:pStyle w:val="ConsPlusNormal"/>
              <w:jc w:val="center"/>
            </w:pPr>
            <w:r>
              <w:t>42.</w:t>
            </w:r>
          </w:p>
        </w:tc>
        <w:tc>
          <w:tcPr>
            <w:tcW w:w="3005" w:type="dxa"/>
          </w:tcPr>
          <w:p w:rsidR="00577AB5" w:rsidRDefault="00577AB5">
            <w:pPr>
              <w:pStyle w:val="ConsPlusNormal"/>
            </w:pPr>
            <w:r>
              <w:t>г. Бугуруслан, ул. Чапаевская, д. 71</w:t>
            </w:r>
          </w:p>
        </w:tc>
        <w:tc>
          <w:tcPr>
            <w:tcW w:w="1587" w:type="dxa"/>
          </w:tcPr>
          <w:p w:rsidR="00577AB5" w:rsidRDefault="00577AB5">
            <w:pPr>
              <w:pStyle w:val="ConsPlusNormal"/>
              <w:jc w:val="center"/>
            </w:pPr>
            <w:r>
              <w:t>3701,40</w:t>
            </w:r>
          </w:p>
        </w:tc>
        <w:tc>
          <w:tcPr>
            <w:tcW w:w="2551" w:type="dxa"/>
          </w:tcPr>
          <w:p w:rsidR="00577AB5" w:rsidRDefault="00577AB5">
            <w:pPr>
              <w:pStyle w:val="ConsPlusNormal"/>
              <w:jc w:val="center"/>
            </w:pPr>
            <w:r>
              <w:t>114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54984,87</w:t>
            </w:r>
          </w:p>
        </w:tc>
      </w:tr>
      <w:tr w:rsidR="00577AB5">
        <w:tc>
          <w:tcPr>
            <w:tcW w:w="794" w:type="dxa"/>
          </w:tcPr>
          <w:p w:rsidR="00577AB5" w:rsidRDefault="00577AB5">
            <w:pPr>
              <w:pStyle w:val="ConsPlusNormal"/>
              <w:jc w:val="center"/>
            </w:pPr>
            <w:r>
              <w:t>43.</w:t>
            </w:r>
          </w:p>
        </w:tc>
        <w:tc>
          <w:tcPr>
            <w:tcW w:w="3005" w:type="dxa"/>
          </w:tcPr>
          <w:p w:rsidR="00577AB5" w:rsidRDefault="00577AB5">
            <w:pPr>
              <w:pStyle w:val="ConsPlusNormal"/>
            </w:pPr>
            <w:r>
              <w:t>г. Бугуруслан, ул. Челюскина, д. 76</w:t>
            </w:r>
          </w:p>
        </w:tc>
        <w:tc>
          <w:tcPr>
            <w:tcW w:w="1587" w:type="dxa"/>
          </w:tcPr>
          <w:p w:rsidR="00577AB5" w:rsidRDefault="00577AB5">
            <w:pPr>
              <w:pStyle w:val="ConsPlusNormal"/>
              <w:jc w:val="center"/>
            </w:pPr>
            <w:r>
              <w:t>4086,40</w:t>
            </w:r>
          </w:p>
        </w:tc>
        <w:tc>
          <w:tcPr>
            <w:tcW w:w="2551" w:type="dxa"/>
          </w:tcPr>
          <w:p w:rsidR="00577AB5" w:rsidRDefault="00577AB5">
            <w:pPr>
              <w:pStyle w:val="ConsPlusNormal"/>
              <w:jc w:val="center"/>
            </w:pPr>
            <w:r>
              <w:t>162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48056,33</w:t>
            </w:r>
          </w:p>
        </w:tc>
      </w:tr>
      <w:tr w:rsidR="00577AB5">
        <w:tc>
          <w:tcPr>
            <w:tcW w:w="13606" w:type="dxa"/>
            <w:gridSpan w:val="7"/>
          </w:tcPr>
          <w:p w:rsidR="00577AB5" w:rsidRDefault="00577AB5">
            <w:pPr>
              <w:pStyle w:val="ConsPlusNormal"/>
              <w:jc w:val="center"/>
              <w:outlineLvl w:val="3"/>
            </w:pPr>
            <w:r>
              <w:t>8. Муниципальное образование город Бузулук</w:t>
            </w:r>
          </w:p>
        </w:tc>
      </w:tr>
      <w:tr w:rsidR="00577AB5">
        <w:tc>
          <w:tcPr>
            <w:tcW w:w="3799" w:type="dxa"/>
            <w:gridSpan w:val="2"/>
          </w:tcPr>
          <w:p w:rsidR="00577AB5" w:rsidRDefault="00577AB5">
            <w:pPr>
              <w:pStyle w:val="ConsPlusNormal"/>
            </w:pPr>
            <w:r>
              <w:t>Итого по муниципальному образованию город Бузулук</w:t>
            </w:r>
          </w:p>
        </w:tc>
        <w:tc>
          <w:tcPr>
            <w:tcW w:w="1587" w:type="dxa"/>
          </w:tcPr>
          <w:p w:rsidR="00577AB5" w:rsidRDefault="00577AB5">
            <w:pPr>
              <w:pStyle w:val="ConsPlusNormal"/>
              <w:jc w:val="center"/>
            </w:pPr>
            <w:r>
              <w:t>94997,40</w:t>
            </w:r>
          </w:p>
        </w:tc>
        <w:tc>
          <w:tcPr>
            <w:tcW w:w="2551" w:type="dxa"/>
          </w:tcPr>
          <w:p w:rsidR="00577AB5" w:rsidRDefault="00577AB5">
            <w:pPr>
              <w:pStyle w:val="ConsPlusNormal"/>
              <w:jc w:val="center"/>
            </w:pPr>
            <w:r>
              <w:t>3123</w:t>
            </w:r>
          </w:p>
        </w:tc>
        <w:tc>
          <w:tcPr>
            <w:tcW w:w="1984" w:type="dxa"/>
          </w:tcPr>
          <w:p w:rsidR="00577AB5" w:rsidRDefault="00577AB5">
            <w:pPr>
              <w:pStyle w:val="ConsPlusNormal"/>
              <w:jc w:val="center"/>
            </w:pPr>
            <w:r>
              <w:t>50</w:t>
            </w:r>
          </w:p>
        </w:tc>
        <w:tc>
          <w:tcPr>
            <w:tcW w:w="1701" w:type="dxa"/>
          </w:tcPr>
          <w:p w:rsidR="00577AB5" w:rsidRDefault="00577AB5">
            <w:pPr>
              <w:pStyle w:val="ConsPlusNormal"/>
              <w:jc w:val="center"/>
            </w:pPr>
            <w:r>
              <w:t>41</w:t>
            </w:r>
          </w:p>
        </w:tc>
        <w:tc>
          <w:tcPr>
            <w:tcW w:w="1984" w:type="dxa"/>
          </w:tcPr>
          <w:p w:rsidR="00577AB5" w:rsidRDefault="00577AB5">
            <w:pPr>
              <w:pStyle w:val="ConsPlusNormal"/>
              <w:jc w:val="center"/>
            </w:pPr>
            <w:r>
              <w:t>4062207,76</w:t>
            </w:r>
          </w:p>
        </w:tc>
      </w:tr>
      <w:tr w:rsidR="00577AB5">
        <w:tc>
          <w:tcPr>
            <w:tcW w:w="794" w:type="dxa"/>
          </w:tcPr>
          <w:p w:rsidR="00577AB5" w:rsidRDefault="00577AB5">
            <w:pPr>
              <w:pStyle w:val="ConsPlusNormal"/>
              <w:jc w:val="center"/>
            </w:pPr>
            <w:r>
              <w:t>44.</w:t>
            </w:r>
          </w:p>
        </w:tc>
        <w:tc>
          <w:tcPr>
            <w:tcW w:w="3005" w:type="dxa"/>
          </w:tcPr>
          <w:p w:rsidR="00577AB5" w:rsidRDefault="00577AB5">
            <w:pPr>
              <w:pStyle w:val="ConsPlusNormal"/>
            </w:pPr>
            <w:r>
              <w:t>г. Бузулук, 1 микрорайон, д. 11</w:t>
            </w:r>
          </w:p>
        </w:tc>
        <w:tc>
          <w:tcPr>
            <w:tcW w:w="1587" w:type="dxa"/>
          </w:tcPr>
          <w:p w:rsidR="00577AB5" w:rsidRDefault="00577AB5">
            <w:pPr>
              <w:pStyle w:val="ConsPlusNormal"/>
              <w:jc w:val="center"/>
            </w:pPr>
            <w:r>
              <w:t>3643,50</w:t>
            </w:r>
          </w:p>
        </w:tc>
        <w:tc>
          <w:tcPr>
            <w:tcW w:w="2551" w:type="dxa"/>
          </w:tcPr>
          <w:p w:rsidR="00577AB5" w:rsidRDefault="00577AB5">
            <w:pPr>
              <w:pStyle w:val="ConsPlusNormal"/>
              <w:jc w:val="center"/>
            </w:pPr>
            <w:r>
              <w:t>209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143243,66</w:t>
            </w:r>
          </w:p>
        </w:tc>
      </w:tr>
      <w:tr w:rsidR="00577AB5">
        <w:tc>
          <w:tcPr>
            <w:tcW w:w="794" w:type="dxa"/>
          </w:tcPr>
          <w:p w:rsidR="00577AB5" w:rsidRDefault="00577AB5">
            <w:pPr>
              <w:pStyle w:val="ConsPlusNormal"/>
              <w:jc w:val="center"/>
            </w:pPr>
            <w:r>
              <w:t>45.</w:t>
            </w:r>
          </w:p>
        </w:tc>
        <w:tc>
          <w:tcPr>
            <w:tcW w:w="3005" w:type="dxa"/>
          </w:tcPr>
          <w:p w:rsidR="00577AB5" w:rsidRDefault="00577AB5">
            <w:pPr>
              <w:pStyle w:val="ConsPlusNormal"/>
            </w:pPr>
            <w:r>
              <w:t>г. Бузулук, 1 микрорайон, д. 18</w:t>
            </w:r>
          </w:p>
        </w:tc>
        <w:tc>
          <w:tcPr>
            <w:tcW w:w="1587" w:type="dxa"/>
          </w:tcPr>
          <w:p w:rsidR="00577AB5" w:rsidRDefault="00577AB5">
            <w:pPr>
              <w:pStyle w:val="ConsPlusNormal"/>
              <w:jc w:val="center"/>
            </w:pPr>
            <w:r>
              <w:t>4417,90</w:t>
            </w:r>
          </w:p>
        </w:tc>
        <w:tc>
          <w:tcPr>
            <w:tcW w:w="2551" w:type="dxa"/>
          </w:tcPr>
          <w:p w:rsidR="00577AB5" w:rsidRDefault="00577AB5">
            <w:pPr>
              <w:pStyle w:val="ConsPlusNormal"/>
              <w:jc w:val="center"/>
            </w:pPr>
            <w:r>
              <w:t>145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139450,72</w:t>
            </w:r>
          </w:p>
        </w:tc>
      </w:tr>
      <w:tr w:rsidR="00577AB5">
        <w:tc>
          <w:tcPr>
            <w:tcW w:w="794" w:type="dxa"/>
          </w:tcPr>
          <w:p w:rsidR="00577AB5" w:rsidRDefault="00577AB5">
            <w:pPr>
              <w:pStyle w:val="ConsPlusNormal"/>
              <w:jc w:val="center"/>
            </w:pPr>
            <w:r>
              <w:t>46.</w:t>
            </w:r>
          </w:p>
        </w:tc>
        <w:tc>
          <w:tcPr>
            <w:tcW w:w="3005" w:type="dxa"/>
          </w:tcPr>
          <w:p w:rsidR="00577AB5" w:rsidRDefault="00577AB5">
            <w:pPr>
              <w:pStyle w:val="ConsPlusNormal"/>
            </w:pPr>
            <w:r>
              <w:t xml:space="preserve">г. Бузулук, 2 микрорайон, д. </w:t>
            </w:r>
            <w:r>
              <w:lastRenderedPageBreak/>
              <w:t>11</w:t>
            </w:r>
          </w:p>
        </w:tc>
        <w:tc>
          <w:tcPr>
            <w:tcW w:w="1587" w:type="dxa"/>
          </w:tcPr>
          <w:p w:rsidR="00577AB5" w:rsidRDefault="00577AB5">
            <w:pPr>
              <w:pStyle w:val="ConsPlusNormal"/>
              <w:jc w:val="center"/>
            </w:pPr>
            <w:r>
              <w:lastRenderedPageBreak/>
              <w:t>3529,70</w:t>
            </w:r>
          </w:p>
        </w:tc>
        <w:tc>
          <w:tcPr>
            <w:tcW w:w="2551" w:type="dxa"/>
          </w:tcPr>
          <w:p w:rsidR="00577AB5" w:rsidRDefault="00577AB5">
            <w:pPr>
              <w:pStyle w:val="ConsPlusNormal"/>
              <w:jc w:val="center"/>
            </w:pPr>
            <w:r>
              <w:t>124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78542,90</w:t>
            </w:r>
          </w:p>
        </w:tc>
      </w:tr>
      <w:tr w:rsidR="00577AB5">
        <w:tc>
          <w:tcPr>
            <w:tcW w:w="794" w:type="dxa"/>
          </w:tcPr>
          <w:p w:rsidR="00577AB5" w:rsidRDefault="00577AB5">
            <w:pPr>
              <w:pStyle w:val="ConsPlusNormal"/>
              <w:jc w:val="center"/>
            </w:pPr>
            <w:r>
              <w:lastRenderedPageBreak/>
              <w:t>47.</w:t>
            </w:r>
          </w:p>
        </w:tc>
        <w:tc>
          <w:tcPr>
            <w:tcW w:w="3005" w:type="dxa"/>
          </w:tcPr>
          <w:p w:rsidR="00577AB5" w:rsidRDefault="00577AB5">
            <w:pPr>
              <w:pStyle w:val="ConsPlusNormal"/>
            </w:pPr>
            <w:r>
              <w:t>г. Бузулук, 2 микрорайон, д. 31</w:t>
            </w:r>
          </w:p>
        </w:tc>
        <w:tc>
          <w:tcPr>
            <w:tcW w:w="1587" w:type="dxa"/>
          </w:tcPr>
          <w:p w:rsidR="00577AB5" w:rsidRDefault="00577AB5">
            <w:pPr>
              <w:pStyle w:val="ConsPlusNormal"/>
              <w:jc w:val="center"/>
            </w:pPr>
            <w:r>
              <w:t>2820,70</w:t>
            </w:r>
          </w:p>
        </w:tc>
        <w:tc>
          <w:tcPr>
            <w:tcW w:w="2551" w:type="dxa"/>
          </w:tcPr>
          <w:p w:rsidR="00577AB5" w:rsidRDefault="00577AB5">
            <w:pPr>
              <w:pStyle w:val="ConsPlusNormal"/>
              <w:jc w:val="center"/>
            </w:pPr>
            <w:r>
              <w:t>97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60410,47</w:t>
            </w:r>
          </w:p>
        </w:tc>
      </w:tr>
      <w:tr w:rsidR="00577AB5">
        <w:tc>
          <w:tcPr>
            <w:tcW w:w="794" w:type="dxa"/>
          </w:tcPr>
          <w:p w:rsidR="00577AB5" w:rsidRDefault="00577AB5">
            <w:pPr>
              <w:pStyle w:val="ConsPlusNormal"/>
              <w:jc w:val="center"/>
            </w:pPr>
            <w:r>
              <w:t>48.</w:t>
            </w:r>
          </w:p>
        </w:tc>
        <w:tc>
          <w:tcPr>
            <w:tcW w:w="3005" w:type="dxa"/>
          </w:tcPr>
          <w:p w:rsidR="00577AB5" w:rsidRDefault="00577AB5">
            <w:pPr>
              <w:pStyle w:val="ConsPlusNormal"/>
            </w:pPr>
            <w:r>
              <w:t>г. Бузулук, 2 микрорайон, д. 25</w:t>
            </w:r>
          </w:p>
        </w:tc>
        <w:tc>
          <w:tcPr>
            <w:tcW w:w="1587" w:type="dxa"/>
          </w:tcPr>
          <w:p w:rsidR="00577AB5" w:rsidRDefault="00577AB5">
            <w:pPr>
              <w:pStyle w:val="ConsPlusNormal"/>
              <w:jc w:val="center"/>
            </w:pPr>
            <w:r>
              <w:t>672,30</w:t>
            </w:r>
          </w:p>
        </w:tc>
        <w:tc>
          <w:tcPr>
            <w:tcW w:w="2551" w:type="dxa"/>
          </w:tcPr>
          <w:p w:rsidR="00577AB5" w:rsidRDefault="00577AB5">
            <w:pPr>
              <w:pStyle w:val="ConsPlusNormal"/>
              <w:jc w:val="center"/>
            </w:pPr>
            <w:r>
              <w:t>138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63758,46</w:t>
            </w:r>
          </w:p>
        </w:tc>
      </w:tr>
      <w:tr w:rsidR="00577AB5">
        <w:tc>
          <w:tcPr>
            <w:tcW w:w="794" w:type="dxa"/>
          </w:tcPr>
          <w:p w:rsidR="00577AB5" w:rsidRDefault="00577AB5">
            <w:pPr>
              <w:pStyle w:val="ConsPlusNormal"/>
              <w:jc w:val="center"/>
            </w:pPr>
            <w:r>
              <w:t>49.</w:t>
            </w:r>
          </w:p>
        </w:tc>
        <w:tc>
          <w:tcPr>
            <w:tcW w:w="3005" w:type="dxa"/>
          </w:tcPr>
          <w:p w:rsidR="00577AB5" w:rsidRDefault="00577AB5">
            <w:pPr>
              <w:pStyle w:val="ConsPlusNormal"/>
            </w:pPr>
            <w:r>
              <w:t>г. Бузулук, 2 микрорайон, д. 33</w:t>
            </w:r>
          </w:p>
        </w:tc>
        <w:tc>
          <w:tcPr>
            <w:tcW w:w="1587" w:type="dxa"/>
          </w:tcPr>
          <w:p w:rsidR="00577AB5" w:rsidRDefault="00577AB5">
            <w:pPr>
              <w:pStyle w:val="ConsPlusNormal"/>
              <w:jc w:val="center"/>
            </w:pPr>
            <w:r>
              <w:t>3593,30</w:t>
            </w:r>
          </w:p>
        </w:tc>
        <w:tc>
          <w:tcPr>
            <w:tcW w:w="2551" w:type="dxa"/>
          </w:tcPr>
          <w:p w:rsidR="00577AB5" w:rsidRDefault="00577AB5">
            <w:pPr>
              <w:pStyle w:val="ConsPlusNormal"/>
              <w:jc w:val="center"/>
            </w:pPr>
            <w:r>
              <w:t>154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146912,77</w:t>
            </w:r>
          </w:p>
        </w:tc>
      </w:tr>
      <w:tr w:rsidR="00577AB5">
        <w:tc>
          <w:tcPr>
            <w:tcW w:w="794" w:type="dxa"/>
          </w:tcPr>
          <w:p w:rsidR="00577AB5" w:rsidRDefault="00577AB5">
            <w:pPr>
              <w:pStyle w:val="ConsPlusNormal"/>
              <w:jc w:val="center"/>
            </w:pPr>
            <w:r>
              <w:t>50.</w:t>
            </w:r>
          </w:p>
        </w:tc>
        <w:tc>
          <w:tcPr>
            <w:tcW w:w="3005" w:type="dxa"/>
          </w:tcPr>
          <w:p w:rsidR="00577AB5" w:rsidRDefault="00577AB5">
            <w:pPr>
              <w:pStyle w:val="ConsPlusNormal"/>
            </w:pPr>
            <w:r>
              <w:t>г. Бузулук, 2 микрорайон, д. 4</w:t>
            </w:r>
          </w:p>
        </w:tc>
        <w:tc>
          <w:tcPr>
            <w:tcW w:w="1587" w:type="dxa"/>
          </w:tcPr>
          <w:p w:rsidR="00577AB5" w:rsidRDefault="00577AB5">
            <w:pPr>
              <w:pStyle w:val="ConsPlusNormal"/>
              <w:jc w:val="center"/>
            </w:pPr>
            <w:r>
              <w:t>3761,30</w:t>
            </w:r>
          </w:p>
        </w:tc>
        <w:tc>
          <w:tcPr>
            <w:tcW w:w="2551" w:type="dxa"/>
          </w:tcPr>
          <w:p w:rsidR="00577AB5" w:rsidRDefault="00577AB5">
            <w:pPr>
              <w:pStyle w:val="ConsPlusNormal"/>
              <w:jc w:val="center"/>
            </w:pPr>
            <w:r>
              <w:t>203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145695,28</w:t>
            </w:r>
          </w:p>
        </w:tc>
      </w:tr>
      <w:tr w:rsidR="00577AB5">
        <w:tc>
          <w:tcPr>
            <w:tcW w:w="794" w:type="dxa"/>
          </w:tcPr>
          <w:p w:rsidR="00577AB5" w:rsidRDefault="00577AB5">
            <w:pPr>
              <w:pStyle w:val="ConsPlusNormal"/>
              <w:jc w:val="center"/>
            </w:pPr>
            <w:r>
              <w:t>51.</w:t>
            </w:r>
          </w:p>
        </w:tc>
        <w:tc>
          <w:tcPr>
            <w:tcW w:w="3005" w:type="dxa"/>
          </w:tcPr>
          <w:p w:rsidR="00577AB5" w:rsidRDefault="00577AB5">
            <w:pPr>
              <w:pStyle w:val="ConsPlusNormal"/>
            </w:pPr>
            <w:r>
              <w:t>г. Бузулук, 3 микрорайон, д. 1</w:t>
            </w:r>
          </w:p>
        </w:tc>
        <w:tc>
          <w:tcPr>
            <w:tcW w:w="1587" w:type="dxa"/>
          </w:tcPr>
          <w:p w:rsidR="00577AB5" w:rsidRDefault="00577AB5">
            <w:pPr>
              <w:pStyle w:val="ConsPlusNormal"/>
              <w:jc w:val="center"/>
            </w:pPr>
            <w:r>
              <w:t>4951,30</w:t>
            </w:r>
          </w:p>
        </w:tc>
        <w:tc>
          <w:tcPr>
            <w:tcW w:w="2551" w:type="dxa"/>
          </w:tcPr>
          <w:p w:rsidR="00577AB5" w:rsidRDefault="00577AB5">
            <w:pPr>
              <w:pStyle w:val="ConsPlusNormal"/>
              <w:jc w:val="center"/>
            </w:pPr>
            <w:r>
              <w:t>91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58776,96</w:t>
            </w:r>
          </w:p>
        </w:tc>
      </w:tr>
      <w:tr w:rsidR="00577AB5">
        <w:tc>
          <w:tcPr>
            <w:tcW w:w="794" w:type="dxa"/>
          </w:tcPr>
          <w:p w:rsidR="00577AB5" w:rsidRDefault="00577AB5">
            <w:pPr>
              <w:pStyle w:val="ConsPlusNormal"/>
              <w:jc w:val="center"/>
            </w:pPr>
            <w:r>
              <w:t>52.</w:t>
            </w:r>
          </w:p>
        </w:tc>
        <w:tc>
          <w:tcPr>
            <w:tcW w:w="3005" w:type="dxa"/>
          </w:tcPr>
          <w:p w:rsidR="00577AB5" w:rsidRDefault="00577AB5">
            <w:pPr>
              <w:pStyle w:val="ConsPlusNormal"/>
            </w:pPr>
            <w:r>
              <w:t>г. Бузулук, 3 микрорайон, д. 16а</w:t>
            </w:r>
          </w:p>
        </w:tc>
        <w:tc>
          <w:tcPr>
            <w:tcW w:w="1587" w:type="dxa"/>
          </w:tcPr>
          <w:p w:rsidR="00577AB5" w:rsidRDefault="00577AB5">
            <w:pPr>
              <w:pStyle w:val="ConsPlusNormal"/>
              <w:jc w:val="center"/>
            </w:pPr>
            <w:r>
              <w:t>3724,30</w:t>
            </w:r>
          </w:p>
        </w:tc>
        <w:tc>
          <w:tcPr>
            <w:tcW w:w="2551" w:type="dxa"/>
          </w:tcPr>
          <w:p w:rsidR="00577AB5" w:rsidRDefault="00577AB5">
            <w:pPr>
              <w:pStyle w:val="ConsPlusNormal"/>
              <w:jc w:val="center"/>
            </w:pPr>
            <w:r>
              <w:t>120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79543,49</w:t>
            </w:r>
          </w:p>
        </w:tc>
      </w:tr>
      <w:tr w:rsidR="00577AB5">
        <w:tc>
          <w:tcPr>
            <w:tcW w:w="794" w:type="dxa"/>
          </w:tcPr>
          <w:p w:rsidR="00577AB5" w:rsidRDefault="00577AB5">
            <w:pPr>
              <w:pStyle w:val="ConsPlusNormal"/>
              <w:jc w:val="center"/>
            </w:pPr>
            <w:r>
              <w:t>53.</w:t>
            </w:r>
          </w:p>
        </w:tc>
        <w:tc>
          <w:tcPr>
            <w:tcW w:w="3005" w:type="dxa"/>
          </w:tcPr>
          <w:p w:rsidR="00577AB5" w:rsidRDefault="00577AB5">
            <w:pPr>
              <w:pStyle w:val="ConsPlusNormal"/>
            </w:pPr>
            <w:r>
              <w:t>г. Бузулук, 4 микрорайон, д. 11</w:t>
            </w:r>
          </w:p>
        </w:tc>
        <w:tc>
          <w:tcPr>
            <w:tcW w:w="1587" w:type="dxa"/>
          </w:tcPr>
          <w:p w:rsidR="00577AB5" w:rsidRDefault="00577AB5">
            <w:pPr>
              <w:pStyle w:val="ConsPlusNormal"/>
              <w:jc w:val="center"/>
            </w:pPr>
            <w:r>
              <w:t>3709,00</w:t>
            </w:r>
          </w:p>
        </w:tc>
        <w:tc>
          <w:tcPr>
            <w:tcW w:w="2551" w:type="dxa"/>
          </w:tcPr>
          <w:p w:rsidR="00577AB5" w:rsidRDefault="00577AB5">
            <w:pPr>
              <w:pStyle w:val="ConsPlusNormal"/>
              <w:jc w:val="center"/>
            </w:pPr>
            <w:r>
              <w:t>58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144486,76</w:t>
            </w:r>
          </w:p>
        </w:tc>
      </w:tr>
      <w:tr w:rsidR="00577AB5">
        <w:tc>
          <w:tcPr>
            <w:tcW w:w="794" w:type="dxa"/>
          </w:tcPr>
          <w:p w:rsidR="00577AB5" w:rsidRDefault="00577AB5">
            <w:pPr>
              <w:pStyle w:val="ConsPlusNormal"/>
              <w:jc w:val="center"/>
            </w:pPr>
            <w:r>
              <w:t>54.</w:t>
            </w:r>
          </w:p>
        </w:tc>
        <w:tc>
          <w:tcPr>
            <w:tcW w:w="3005" w:type="dxa"/>
          </w:tcPr>
          <w:p w:rsidR="00577AB5" w:rsidRDefault="00577AB5">
            <w:pPr>
              <w:pStyle w:val="ConsPlusNormal"/>
            </w:pPr>
            <w:r>
              <w:t>г. Бузулук, 4 микрорайон, д. 18</w:t>
            </w:r>
          </w:p>
        </w:tc>
        <w:tc>
          <w:tcPr>
            <w:tcW w:w="1587" w:type="dxa"/>
          </w:tcPr>
          <w:p w:rsidR="00577AB5" w:rsidRDefault="00577AB5">
            <w:pPr>
              <w:pStyle w:val="ConsPlusNormal"/>
              <w:jc w:val="center"/>
            </w:pPr>
            <w:r>
              <w:t>4972,60</w:t>
            </w:r>
          </w:p>
        </w:tc>
        <w:tc>
          <w:tcPr>
            <w:tcW w:w="2551" w:type="dxa"/>
          </w:tcPr>
          <w:p w:rsidR="00577AB5" w:rsidRDefault="00577AB5">
            <w:pPr>
              <w:pStyle w:val="ConsPlusNormal"/>
              <w:jc w:val="center"/>
            </w:pPr>
            <w:r>
              <w:t>171</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385790,21</w:t>
            </w:r>
          </w:p>
        </w:tc>
      </w:tr>
      <w:tr w:rsidR="00577AB5">
        <w:tc>
          <w:tcPr>
            <w:tcW w:w="794" w:type="dxa"/>
          </w:tcPr>
          <w:p w:rsidR="00577AB5" w:rsidRDefault="00577AB5">
            <w:pPr>
              <w:pStyle w:val="ConsPlusNormal"/>
              <w:jc w:val="center"/>
            </w:pPr>
            <w:r>
              <w:t>55.</w:t>
            </w:r>
          </w:p>
        </w:tc>
        <w:tc>
          <w:tcPr>
            <w:tcW w:w="3005" w:type="dxa"/>
          </w:tcPr>
          <w:p w:rsidR="00577AB5" w:rsidRDefault="00577AB5">
            <w:pPr>
              <w:pStyle w:val="ConsPlusNormal"/>
            </w:pPr>
            <w:r>
              <w:t>г. Бузулук, 4 микрорайон, д. 22а</w:t>
            </w:r>
          </w:p>
        </w:tc>
        <w:tc>
          <w:tcPr>
            <w:tcW w:w="1587" w:type="dxa"/>
          </w:tcPr>
          <w:p w:rsidR="00577AB5" w:rsidRDefault="00577AB5">
            <w:pPr>
              <w:pStyle w:val="ConsPlusNormal"/>
              <w:jc w:val="center"/>
            </w:pPr>
            <w:r>
              <w:t>3645,30</w:t>
            </w:r>
          </w:p>
        </w:tc>
        <w:tc>
          <w:tcPr>
            <w:tcW w:w="2551" w:type="dxa"/>
          </w:tcPr>
          <w:p w:rsidR="00577AB5" w:rsidRDefault="00577AB5">
            <w:pPr>
              <w:pStyle w:val="ConsPlusNormal"/>
              <w:jc w:val="center"/>
            </w:pPr>
            <w:r>
              <w:t>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45697,48</w:t>
            </w:r>
          </w:p>
        </w:tc>
      </w:tr>
      <w:tr w:rsidR="00577AB5">
        <w:tc>
          <w:tcPr>
            <w:tcW w:w="794" w:type="dxa"/>
          </w:tcPr>
          <w:p w:rsidR="00577AB5" w:rsidRDefault="00577AB5">
            <w:pPr>
              <w:pStyle w:val="ConsPlusNormal"/>
              <w:jc w:val="center"/>
            </w:pPr>
            <w:r>
              <w:t>56.</w:t>
            </w:r>
          </w:p>
        </w:tc>
        <w:tc>
          <w:tcPr>
            <w:tcW w:w="3005" w:type="dxa"/>
          </w:tcPr>
          <w:p w:rsidR="00577AB5" w:rsidRDefault="00577AB5">
            <w:pPr>
              <w:pStyle w:val="ConsPlusNormal"/>
            </w:pPr>
            <w:r>
              <w:t>г. Бузулук, 4 микрорайон, д. 32</w:t>
            </w:r>
          </w:p>
        </w:tc>
        <w:tc>
          <w:tcPr>
            <w:tcW w:w="1587" w:type="dxa"/>
          </w:tcPr>
          <w:p w:rsidR="00577AB5" w:rsidRDefault="00577AB5">
            <w:pPr>
              <w:pStyle w:val="ConsPlusNormal"/>
              <w:jc w:val="center"/>
            </w:pPr>
            <w:r>
              <w:t>4992,70</w:t>
            </w:r>
          </w:p>
        </w:tc>
        <w:tc>
          <w:tcPr>
            <w:tcW w:w="2551" w:type="dxa"/>
          </w:tcPr>
          <w:p w:rsidR="00577AB5" w:rsidRDefault="00577AB5">
            <w:pPr>
              <w:pStyle w:val="ConsPlusNormal"/>
              <w:jc w:val="center"/>
            </w:pPr>
            <w:r>
              <w:t>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175293,37</w:t>
            </w:r>
          </w:p>
        </w:tc>
      </w:tr>
      <w:tr w:rsidR="00577AB5">
        <w:tc>
          <w:tcPr>
            <w:tcW w:w="794" w:type="dxa"/>
          </w:tcPr>
          <w:p w:rsidR="00577AB5" w:rsidRDefault="00577AB5">
            <w:pPr>
              <w:pStyle w:val="ConsPlusNormal"/>
              <w:jc w:val="center"/>
            </w:pPr>
            <w:r>
              <w:t>57.</w:t>
            </w:r>
          </w:p>
        </w:tc>
        <w:tc>
          <w:tcPr>
            <w:tcW w:w="3005" w:type="dxa"/>
          </w:tcPr>
          <w:p w:rsidR="00577AB5" w:rsidRDefault="00577AB5">
            <w:pPr>
              <w:pStyle w:val="ConsPlusNormal"/>
            </w:pPr>
            <w:r>
              <w:t>г. Бузулук, 7а микрорайон, д. 1</w:t>
            </w:r>
          </w:p>
        </w:tc>
        <w:tc>
          <w:tcPr>
            <w:tcW w:w="1587" w:type="dxa"/>
          </w:tcPr>
          <w:p w:rsidR="00577AB5" w:rsidRDefault="00577AB5">
            <w:pPr>
              <w:pStyle w:val="ConsPlusNormal"/>
              <w:jc w:val="center"/>
            </w:pPr>
            <w:r>
              <w:t>1089,70</w:t>
            </w:r>
          </w:p>
        </w:tc>
        <w:tc>
          <w:tcPr>
            <w:tcW w:w="2551" w:type="dxa"/>
          </w:tcPr>
          <w:p w:rsidR="00577AB5" w:rsidRDefault="00577AB5">
            <w:pPr>
              <w:pStyle w:val="ConsPlusNormal"/>
              <w:jc w:val="center"/>
            </w:pPr>
            <w:r>
              <w:t>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34703,20</w:t>
            </w:r>
          </w:p>
        </w:tc>
      </w:tr>
      <w:tr w:rsidR="00577AB5">
        <w:tc>
          <w:tcPr>
            <w:tcW w:w="794" w:type="dxa"/>
          </w:tcPr>
          <w:p w:rsidR="00577AB5" w:rsidRDefault="00577AB5">
            <w:pPr>
              <w:pStyle w:val="ConsPlusNormal"/>
              <w:jc w:val="center"/>
            </w:pPr>
            <w:r>
              <w:t>58.</w:t>
            </w:r>
          </w:p>
        </w:tc>
        <w:tc>
          <w:tcPr>
            <w:tcW w:w="3005" w:type="dxa"/>
          </w:tcPr>
          <w:p w:rsidR="00577AB5" w:rsidRDefault="00577AB5">
            <w:pPr>
              <w:pStyle w:val="ConsPlusNormal"/>
            </w:pPr>
            <w:r>
              <w:t>г. Бузулук, 7а микрорайон, д. 16</w:t>
            </w:r>
          </w:p>
        </w:tc>
        <w:tc>
          <w:tcPr>
            <w:tcW w:w="1587" w:type="dxa"/>
          </w:tcPr>
          <w:p w:rsidR="00577AB5" w:rsidRDefault="00577AB5">
            <w:pPr>
              <w:pStyle w:val="ConsPlusNormal"/>
              <w:jc w:val="center"/>
            </w:pPr>
            <w:r>
              <w:t>1030,00</w:t>
            </w:r>
          </w:p>
        </w:tc>
        <w:tc>
          <w:tcPr>
            <w:tcW w:w="2551" w:type="dxa"/>
          </w:tcPr>
          <w:p w:rsidR="00577AB5" w:rsidRDefault="00577AB5">
            <w:pPr>
              <w:pStyle w:val="ConsPlusNormal"/>
              <w:jc w:val="center"/>
            </w:pPr>
            <w:r>
              <w:t>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34573,83</w:t>
            </w:r>
          </w:p>
        </w:tc>
      </w:tr>
      <w:tr w:rsidR="00577AB5">
        <w:tc>
          <w:tcPr>
            <w:tcW w:w="794" w:type="dxa"/>
          </w:tcPr>
          <w:p w:rsidR="00577AB5" w:rsidRDefault="00577AB5">
            <w:pPr>
              <w:pStyle w:val="ConsPlusNormal"/>
              <w:jc w:val="center"/>
            </w:pPr>
            <w:r>
              <w:lastRenderedPageBreak/>
              <w:t>59.</w:t>
            </w:r>
          </w:p>
        </w:tc>
        <w:tc>
          <w:tcPr>
            <w:tcW w:w="3005" w:type="dxa"/>
          </w:tcPr>
          <w:p w:rsidR="00577AB5" w:rsidRDefault="00577AB5">
            <w:pPr>
              <w:pStyle w:val="ConsPlusNormal"/>
            </w:pPr>
            <w:r>
              <w:t>г. Бузулук, 7а микрорайон, д. 22</w:t>
            </w:r>
          </w:p>
        </w:tc>
        <w:tc>
          <w:tcPr>
            <w:tcW w:w="1587" w:type="dxa"/>
          </w:tcPr>
          <w:p w:rsidR="00577AB5" w:rsidRDefault="00577AB5">
            <w:pPr>
              <w:pStyle w:val="ConsPlusNormal"/>
              <w:jc w:val="center"/>
            </w:pPr>
            <w:r>
              <w:t>1079,90</w:t>
            </w:r>
          </w:p>
        </w:tc>
        <w:tc>
          <w:tcPr>
            <w:tcW w:w="2551" w:type="dxa"/>
          </w:tcPr>
          <w:p w:rsidR="00577AB5" w:rsidRDefault="00577AB5">
            <w:pPr>
              <w:pStyle w:val="ConsPlusNormal"/>
              <w:jc w:val="center"/>
            </w:pPr>
            <w:r>
              <w:t>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34666,47</w:t>
            </w:r>
          </w:p>
        </w:tc>
      </w:tr>
      <w:tr w:rsidR="00577AB5">
        <w:tc>
          <w:tcPr>
            <w:tcW w:w="794" w:type="dxa"/>
          </w:tcPr>
          <w:p w:rsidR="00577AB5" w:rsidRDefault="00577AB5">
            <w:pPr>
              <w:pStyle w:val="ConsPlusNormal"/>
              <w:jc w:val="center"/>
            </w:pPr>
            <w:r>
              <w:t>60.</w:t>
            </w:r>
          </w:p>
        </w:tc>
        <w:tc>
          <w:tcPr>
            <w:tcW w:w="3005" w:type="dxa"/>
          </w:tcPr>
          <w:p w:rsidR="00577AB5" w:rsidRDefault="00577AB5">
            <w:pPr>
              <w:pStyle w:val="ConsPlusNormal"/>
            </w:pPr>
            <w:r>
              <w:t>г. Бузулук, 7а микрорайон, д. 28</w:t>
            </w:r>
          </w:p>
        </w:tc>
        <w:tc>
          <w:tcPr>
            <w:tcW w:w="1587" w:type="dxa"/>
          </w:tcPr>
          <w:p w:rsidR="00577AB5" w:rsidRDefault="00577AB5">
            <w:pPr>
              <w:pStyle w:val="ConsPlusNormal"/>
              <w:jc w:val="center"/>
            </w:pPr>
            <w:r>
              <w:t>1099,60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50843,84</w:t>
            </w:r>
          </w:p>
        </w:tc>
      </w:tr>
      <w:tr w:rsidR="00577AB5">
        <w:tc>
          <w:tcPr>
            <w:tcW w:w="794" w:type="dxa"/>
          </w:tcPr>
          <w:p w:rsidR="00577AB5" w:rsidRDefault="00577AB5">
            <w:pPr>
              <w:pStyle w:val="ConsPlusNormal"/>
              <w:jc w:val="center"/>
            </w:pPr>
            <w:r>
              <w:t>61.</w:t>
            </w:r>
          </w:p>
        </w:tc>
        <w:tc>
          <w:tcPr>
            <w:tcW w:w="3005" w:type="dxa"/>
          </w:tcPr>
          <w:p w:rsidR="00577AB5" w:rsidRDefault="00577AB5">
            <w:pPr>
              <w:pStyle w:val="ConsPlusNormal"/>
            </w:pPr>
            <w:r>
              <w:t>г. Бузулук, 7а микрорайон, д. 31</w:t>
            </w:r>
          </w:p>
        </w:tc>
        <w:tc>
          <w:tcPr>
            <w:tcW w:w="1587" w:type="dxa"/>
          </w:tcPr>
          <w:p w:rsidR="00577AB5" w:rsidRDefault="00577AB5">
            <w:pPr>
              <w:pStyle w:val="ConsPlusNormal"/>
              <w:jc w:val="center"/>
            </w:pPr>
            <w:r>
              <w:t>1079,30</w:t>
            </w:r>
          </w:p>
        </w:tc>
        <w:tc>
          <w:tcPr>
            <w:tcW w:w="2551" w:type="dxa"/>
          </w:tcPr>
          <w:p w:rsidR="00577AB5" w:rsidRDefault="00577AB5">
            <w:pPr>
              <w:pStyle w:val="ConsPlusNormal"/>
              <w:jc w:val="center"/>
            </w:pPr>
            <w:r>
              <w:t>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84239,96</w:t>
            </w:r>
          </w:p>
        </w:tc>
      </w:tr>
      <w:tr w:rsidR="00577AB5">
        <w:tc>
          <w:tcPr>
            <w:tcW w:w="794" w:type="dxa"/>
          </w:tcPr>
          <w:p w:rsidR="00577AB5" w:rsidRDefault="00577AB5">
            <w:pPr>
              <w:pStyle w:val="ConsPlusNormal"/>
              <w:jc w:val="center"/>
            </w:pPr>
            <w:r>
              <w:t>62.</w:t>
            </w:r>
          </w:p>
        </w:tc>
        <w:tc>
          <w:tcPr>
            <w:tcW w:w="3005" w:type="dxa"/>
          </w:tcPr>
          <w:p w:rsidR="00577AB5" w:rsidRDefault="00577AB5">
            <w:pPr>
              <w:pStyle w:val="ConsPlusNormal"/>
            </w:pPr>
            <w:r>
              <w:t>г. Бузулук, пос. ВТК, д. 3</w:t>
            </w:r>
          </w:p>
        </w:tc>
        <w:tc>
          <w:tcPr>
            <w:tcW w:w="1587" w:type="dxa"/>
          </w:tcPr>
          <w:p w:rsidR="00577AB5" w:rsidRDefault="00577AB5">
            <w:pPr>
              <w:pStyle w:val="ConsPlusNormal"/>
              <w:jc w:val="center"/>
            </w:pPr>
            <w:r>
              <w:t>1057,10</w:t>
            </w:r>
          </w:p>
        </w:tc>
        <w:tc>
          <w:tcPr>
            <w:tcW w:w="2551" w:type="dxa"/>
          </w:tcPr>
          <w:p w:rsidR="00577AB5" w:rsidRDefault="00577AB5">
            <w:pPr>
              <w:pStyle w:val="ConsPlusNormal"/>
              <w:jc w:val="center"/>
            </w:pPr>
            <w:r>
              <w:t>176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149910,03</w:t>
            </w:r>
          </w:p>
        </w:tc>
      </w:tr>
      <w:tr w:rsidR="00577AB5">
        <w:tc>
          <w:tcPr>
            <w:tcW w:w="794" w:type="dxa"/>
          </w:tcPr>
          <w:p w:rsidR="00577AB5" w:rsidRDefault="00577AB5">
            <w:pPr>
              <w:pStyle w:val="ConsPlusNormal"/>
              <w:jc w:val="center"/>
            </w:pPr>
            <w:r>
              <w:t>63.</w:t>
            </w:r>
          </w:p>
        </w:tc>
        <w:tc>
          <w:tcPr>
            <w:tcW w:w="3005" w:type="dxa"/>
          </w:tcPr>
          <w:p w:rsidR="00577AB5" w:rsidRDefault="00577AB5">
            <w:pPr>
              <w:pStyle w:val="ConsPlusNormal"/>
            </w:pPr>
            <w:r>
              <w:t>г. Бузулук, ул. Галактионова, д. 47</w:t>
            </w:r>
          </w:p>
        </w:tc>
        <w:tc>
          <w:tcPr>
            <w:tcW w:w="1587" w:type="dxa"/>
          </w:tcPr>
          <w:p w:rsidR="00577AB5" w:rsidRDefault="00577AB5">
            <w:pPr>
              <w:pStyle w:val="ConsPlusNormal"/>
              <w:jc w:val="center"/>
            </w:pPr>
            <w:r>
              <w:t>6708,80</w:t>
            </w:r>
          </w:p>
        </w:tc>
        <w:tc>
          <w:tcPr>
            <w:tcW w:w="2551" w:type="dxa"/>
          </w:tcPr>
          <w:p w:rsidR="00577AB5" w:rsidRDefault="00577AB5">
            <w:pPr>
              <w:pStyle w:val="ConsPlusNormal"/>
              <w:jc w:val="center"/>
            </w:pPr>
            <w:r>
              <w:t>58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318325,71</w:t>
            </w:r>
          </w:p>
        </w:tc>
      </w:tr>
      <w:tr w:rsidR="00577AB5">
        <w:tc>
          <w:tcPr>
            <w:tcW w:w="794" w:type="dxa"/>
          </w:tcPr>
          <w:p w:rsidR="00577AB5" w:rsidRDefault="00577AB5">
            <w:pPr>
              <w:pStyle w:val="ConsPlusNormal"/>
              <w:jc w:val="center"/>
            </w:pPr>
            <w:r>
              <w:t>64.</w:t>
            </w:r>
          </w:p>
        </w:tc>
        <w:tc>
          <w:tcPr>
            <w:tcW w:w="3005" w:type="dxa"/>
          </w:tcPr>
          <w:p w:rsidR="00577AB5" w:rsidRDefault="00577AB5">
            <w:pPr>
              <w:pStyle w:val="ConsPlusNormal"/>
            </w:pPr>
            <w:r>
              <w:t>г. Бузулук, ул. Гая, д. 73</w:t>
            </w:r>
          </w:p>
        </w:tc>
        <w:tc>
          <w:tcPr>
            <w:tcW w:w="1587" w:type="dxa"/>
          </w:tcPr>
          <w:p w:rsidR="00577AB5" w:rsidRDefault="00577AB5">
            <w:pPr>
              <w:pStyle w:val="ConsPlusNormal"/>
              <w:jc w:val="center"/>
            </w:pPr>
            <w:r>
              <w:t>781,00</w:t>
            </w:r>
          </w:p>
        </w:tc>
        <w:tc>
          <w:tcPr>
            <w:tcW w:w="2551" w:type="dxa"/>
          </w:tcPr>
          <w:p w:rsidR="00577AB5" w:rsidRDefault="00577AB5">
            <w:pPr>
              <w:pStyle w:val="ConsPlusNormal"/>
              <w:jc w:val="center"/>
            </w:pPr>
            <w:r>
              <w:t>10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62579,83</w:t>
            </w:r>
          </w:p>
        </w:tc>
      </w:tr>
      <w:tr w:rsidR="00577AB5">
        <w:tc>
          <w:tcPr>
            <w:tcW w:w="794" w:type="dxa"/>
          </w:tcPr>
          <w:p w:rsidR="00577AB5" w:rsidRDefault="00577AB5">
            <w:pPr>
              <w:pStyle w:val="ConsPlusNormal"/>
              <w:jc w:val="center"/>
            </w:pPr>
            <w:r>
              <w:t>65.</w:t>
            </w:r>
          </w:p>
        </w:tc>
        <w:tc>
          <w:tcPr>
            <w:tcW w:w="3005" w:type="dxa"/>
          </w:tcPr>
          <w:p w:rsidR="00577AB5" w:rsidRDefault="00577AB5">
            <w:pPr>
              <w:pStyle w:val="ConsPlusNormal"/>
            </w:pPr>
            <w:r>
              <w:t>г. Бузулук, ул. Гая, д. 89</w:t>
            </w:r>
          </w:p>
        </w:tc>
        <w:tc>
          <w:tcPr>
            <w:tcW w:w="1587" w:type="dxa"/>
          </w:tcPr>
          <w:p w:rsidR="00577AB5" w:rsidRDefault="00577AB5">
            <w:pPr>
              <w:pStyle w:val="ConsPlusNormal"/>
              <w:jc w:val="center"/>
            </w:pPr>
            <w:r>
              <w:t>4879,90</w:t>
            </w:r>
          </w:p>
        </w:tc>
        <w:tc>
          <w:tcPr>
            <w:tcW w:w="2551" w:type="dxa"/>
          </w:tcPr>
          <w:p w:rsidR="00577AB5" w:rsidRDefault="00577AB5">
            <w:pPr>
              <w:pStyle w:val="ConsPlusNormal"/>
              <w:jc w:val="center"/>
            </w:pPr>
            <w:r>
              <w:t>181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41584,83</w:t>
            </w:r>
          </w:p>
        </w:tc>
      </w:tr>
      <w:tr w:rsidR="00577AB5">
        <w:tc>
          <w:tcPr>
            <w:tcW w:w="794" w:type="dxa"/>
          </w:tcPr>
          <w:p w:rsidR="00577AB5" w:rsidRDefault="00577AB5">
            <w:pPr>
              <w:pStyle w:val="ConsPlusNormal"/>
              <w:jc w:val="center"/>
            </w:pPr>
            <w:r>
              <w:t>66.</w:t>
            </w:r>
          </w:p>
        </w:tc>
        <w:tc>
          <w:tcPr>
            <w:tcW w:w="3005" w:type="dxa"/>
          </w:tcPr>
          <w:p w:rsidR="00577AB5" w:rsidRDefault="00577AB5">
            <w:pPr>
              <w:pStyle w:val="ConsPlusNormal"/>
            </w:pPr>
            <w:r>
              <w:t>г. Бузулук, ул. Гая, д. 80</w:t>
            </w:r>
          </w:p>
        </w:tc>
        <w:tc>
          <w:tcPr>
            <w:tcW w:w="1587" w:type="dxa"/>
          </w:tcPr>
          <w:p w:rsidR="00577AB5" w:rsidRDefault="00577AB5">
            <w:pPr>
              <w:pStyle w:val="ConsPlusNormal"/>
              <w:jc w:val="center"/>
            </w:pPr>
            <w:r>
              <w:t>674,60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73958,69</w:t>
            </w:r>
          </w:p>
        </w:tc>
      </w:tr>
      <w:tr w:rsidR="00577AB5">
        <w:tc>
          <w:tcPr>
            <w:tcW w:w="794" w:type="dxa"/>
          </w:tcPr>
          <w:p w:rsidR="00577AB5" w:rsidRDefault="00577AB5">
            <w:pPr>
              <w:pStyle w:val="ConsPlusNormal"/>
              <w:jc w:val="center"/>
            </w:pPr>
            <w:r>
              <w:t>67.</w:t>
            </w:r>
          </w:p>
        </w:tc>
        <w:tc>
          <w:tcPr>
            <w:tcW w:w="3005" w:type="dxa"/>
          </w:tcPr>
          <w:p w:rsidR="00577AB5" w:rsidRDefault="00577AB5">
            <w:pPr>
              <w:pStyle w:val="ConsPlusNormal"/>
            </w:pPr>
            <w:r>
              <w:t>г. Бузулук, ул. Домашкинская, д. 5</w:t>
            </w:r>
          </w:p>
        </w:tc>
        <w:tc>
          <w:tcPr>
            <w:tcW w:w="1587" w:type="dxa"/>
          </w:tcPr>
          <w:p w:rsidR="00577AB5" w:rsidRDefault="00577AB5">
            <w:pPr>
              <w:pStyle w:val="ConsPlusNormal"/>
              <w:jc w:val="center"/>
            </w:pPr>
            <w:r>
              <w:t>242,50</w:t>
            </w:r>
          </w:p>
        </w:tc>
        <w:tc>
          <w:tcPr>
            <w:tcW w:w="2551" w:type="dxa"/>
          </w:tcPr>
          <w:p w:rsidR="00577AB5" w:rsidRDefault="00577AB5">
            <w:pPr>
              <w:pStyle w:val="ConsPlusNormal"/>
              <w:jc w:val="center"/>
            </w:pPr>
            <w:r>
              <w:t>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50839,05</w:t>
            </w:r>
          </w:p>
        </w:tc>
      </w:tr>
      <w:tr w:rsidR="00577AB5">
        <w:tc>
          <w:tcPr>
            <w:tcW w:w="794" w:type="dxa"/>
          </w:tcPr>
          <w:p w:rsidR="00577AB5" w:rsidRDefault="00577AB5">
            <w:pPr>
              <w:pStyle w:val="ConsPlusNormal"/>
              <w:jc w:val="center"/>
            </w:pPr>
            <w:r>
              <w:t>68.</w:t>
            </w:r>
          </w:p>
        </w:tc>
        <w:tc>
          <w:tcPr>
            <w:tcW w:w="3005" w:type="dxa"/>
          </w:tcPr>
          <w:p w:rsidR="00577AB5" w:rsidRDefault="00577AB5">
            <w:pPr>
              <w:pStyle w:val="ConsPlusNormal"/>
            </w:pPr>
            <w:r>
              <w:t>г. Бузулук, ул. Заречная, д. 1</w:t>
            </w:r>
          </w:p>
        </w:tc>
        <w:tc>
          <w:tcPr>
            <w:tcW w:w="1587" w:type="dxa"/>
          </w:tcPr>
          <w:p w:rsidR="00577AB5" w:rsidRDefault="00577AB5">
            <w:pPr>
              <w:pStyle w:val="ConsPlusNormal"/>
              <w:jc w:val="center"/>
            </w:pPr>
            <w:r>
              <w:t>665,40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86023,45</w:t>
            </w:r>
          </w:p>
        </w:tc>
      </w:tr>
      <w:tr w:rsidR="00577AB5">
        <w:tc>
          <w:tcPr>
            <w:tcW w:w="794" w:type="dxa"/>
          </w:tcPr>
          <w:p w:rsidR="00577AB5" w:rsidRDefault="00577AB5">
            <w:pPr>
              <w:pStyle w:val="ConsPlusNormal"/>
              <w:jc w:val="center"/>
            </w:pPr>
            <w:r>
              <w:t>69.</w:t>
            </w:r>
          </w:p>
        </w:tc>
        <w:tc>
          <w:tcPr>
            <w:tcW w:w="3005" w:type="dxa"/>
          </w:tcPr>
          <w:p w:rsidR="00577AB5" w:rsidRDefault="00577AB5">
            <w:pPr>
              <w:pStyle w:val="ConsPlusNormal"/>
            </w:pPr>
            <w:r>
              <w:t>г. Бузулук, ул. Котовского, д. 112</w:t>
            </w:r>
          </w:p>
        </w:tc>
        <w:tc>
          <w:tcPr>
            <w:tcW w:w="1587" w:type="dxa"/>
          </w:tcPr>
          <w:p w:rsidR="00577AB5" w:rsidRDefault="00577AB5">
            <w:pPr>
              <w:pStyle w:val="ConsPlusNormal"/>
              <w:jc w:val="center"/>
            </w:pPr>
            <w:r>
              <w:t>2194,10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55479,97</w:t>
            </w:r>
          </w:p>
        </w:tc>
      </w:tr>
      <w:tr w:rsidR="00577AB5">
        <w:tc>
          <w:tcPr>
            <w:tcW w:w="794" w:type="dxa"/>
          </w:tcPr>
          <w:p w:rsidR="00577AB5" w:rsidRDefault="00577AB5">
            <w:pPr>
              <w:pStyle w:val="ConsPlusNormal"/>
              <w:jc w:val="center"/>
            </w:pPr>
            <w:r>
              <w:t>70.</w:t>
            </w:r>
          </w:p>
        </w:tc>
        <w:tc>
          <w:tcPr>
            <w:tcW w:w="3005" w:type="dxa"/>
          </w:tcPr>
          <w:p w:rsidR="00577AB5" w:rsidRDefault="00577AB5">
            <w:pPr>
              <w:pStyle w:val="ConsPlusNormal"/>
            </w:pPr>
            <w:r>
              <w:t>г. Бузулук, ул. Красногвардейская, д. 3</w:t>
            </w:r>
          </w:p>
        </w:tc>
        <w:tc>
          <w:tcPr>
            <w:tcW w:w="1587" w:type="dxa"/>
          </w:tcPr>
          <w:p w:rsidR="00577AB5" w:rsidRDefault="00577AB5">
            <w:pPr>
              <w:pStyle w:val="ConsPlusNormal"/>
              <w:jc w:val="center"/>
            </w:pPr>
            <w:r>
              <w:t>353,70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28400,37</w:t>
            </w:r>
          </w:p>
        </w:tc>
      </w:tr>
      <w:tr w:rsidR="00577AB5">
        <w:tc>
          <w:tcPr>
            <w:tcW w:w="794" w:type="dxa"/>
          </w:tcPr>
          <w:p w:rsidR="00577AB5" w:rsidRDefault="00577AB5">
            <w:pPr>
              <w:pStyle w:val="ConsPlusNormal"/>
              <w:jc w:val="center"/>
            </w:pPr>
            <w:r>
              <w:t>71.</w:t>
            </w:r>
          </w:p>
        </w:tc>
        <w:tc>
          <w:tcPr>
            <w:tcW w:w="3005" w:type="dxa"/>
          </w:tcPr>
          <w:p w:rsidR="00577AB5" w:rsidRDefault="00577AB5">
            <w:pPr>
              <w:pStyle w:val="ConsPlusNormal"/>
            </w:pPr>
            <w:r>
              <w:t>г. Бузулук, ул. Ленина, д. 3а</w:t>
            </w:r>
          </w:p>
        </w:tc>
        <w:tc>
          <w:tcPr>
            <w:tcW w:w="1587" w:type="dxa"/>
          </w:tcPr>
          <w:p w:rsidR="00577AB5" w:rsidRDefault="00577AB5">
            <w:pPr>
              <w:pStyle w:val="ConsPlusNormal"/>
              <w:jc w:val="center"/>
            </w:pPr>
            <w:r>
              <w:t>1066,10</w:t>
            </w:r>
          </w:p>
        </w:tc>
        <w:tc>
          <w:tcPr>
            <w:tcW w:w="2551" w:type="dxa"/>
          </w:tcPr>
          <w:p w:rsidR="00577AB5" w:rsidRDefault="00577AB5">
            <w:pPr>
              <w:pStyle w:val="ConsPlusNormal"/>
              <w:jc w:val="center"/>
            </w:pPr>
            <w:r>
              <w:t>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180875,96</w:t>
            </w:r>
          </w:p>
        </w:tc>
      </w:tr>
      <w:tr w:rsidR="00577AB5">
        <w:tc>
          <w:tcPr>
            <w:tcW w:w="794" w:type="dxa"/>
          </w:tcPr>
          <w:p w:rsidR="00577AB5" w:rsidRDefault="00577AB5">
            <w:pPr>
              <w:pStyle w:val="ConsPlusNormal"/>
              <w:jc w:val="center"/>
            </w:pPr>
            <w:r>
              <w:t>72.</w:t>
            </w:r>
          </w:p>
        </w:tc>
        <w:tc>
          <w:tcPr>
            <w:tcW w:w="3005" w:type="dxa"/>
          </w:tcPr>
          <w:p w:rsidR="00577AB5" w:rsidRDefault="00577AB5">
            <w:pPr>
              <w:pStyle w:val="ConsPlusNormal"/>
            </w:pPr>
            <w:r>
              <w:t>г. Бузулук, ул. Ленина, д. 61</w:t>
            </w:r>
          </w:p>
        </w:tc>
        <w:tc>
          <w:tcPr>
            <w:tcW w:w="1587" w:type="dxa"/>
          </w:tcPr>
          <w:p w:rsidR="00577AB5" w:rsidRDefault="00577AB5">
            <w:pPr>
              <w:pStyle w:val="ConsPlusNormal"/>
              <w:jc w:val="center"/>
            </w:pPr>
            <w:r>
              <w:t>513,90</w:t>
            </w:r>
          </w:p>
        </w:tc>
        <w:tc>
          <w:tcPr>
            <w:tcW w:w="2551" w:type="dxa"/>
          </w:tcPr>
          <w:p w:rsidR="00577AB5" w:rsidRDefault="00577AB5">
            <w:pPr>
              <w:pStyle w:val="ConsPlusNormal"/>
              <w:jc w:val="center"/>
            </w:pPr>
            <w:r>
              <w:t>199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64575,88</w:t>
            </w:r>
          </w:p>
        </w:tc>
      </w:tr>
      <w:tr w:rsidR="00577AB5">
        <w:tc>
          <w:tcPr>
            <w:tcW w:w="794" w:type="dxa"/>
          </w:tcPr>
          <w:p w:rsidR="00577AB5" w:rsidRDefault="00577AB5">
            <w:pPr>
              <w:pStyle w:val="ConsPlusNormal"/>
              <w:jc w:val="center"/>
            </w:pPr>
            <w:r>
              <w:t>73.</w:t>
            </w:r>
          </w:p>
        </w:tc>
        <w:tc>
          <w:tcPr>
            <w:tcW w:w="3005" w:type="dxa"/>
          </w:tcPr>
          <w:p w:rsidR="00577AB5" w:rsidRDefault="00577AB5">
            <w:pPr>
              <w:pStyle w:val="ConsPlusNormal"/>
            </w:pPr>
            <w:r>
              <w:t xml:space="preserve">г. Бузулук, ул. Маяковского, д. </w:t>
            </w:r>
            <w:r>
              <w:lastRenderedPageBreak/>
              <w:t>6</w:t>
            </w:r>
          </w:p>
        </w:tc>
        <w:tc>
          <w:tcPr>
            <w:tcW w:w="1587" w:type="dxa"/>
          </w:tcPr>
          <w:p w:rsidR="00577AB5" w:rsidRDefault="00577AB5">
            <w:pPr>
              <w:pStyle w:val="ConsPlusNormal"/>
              <w:jc w:val="center"/>
            </w:pPr>
            <w:r>
              <w:lastRenderedPageBreak/>
              <w:t>1368,00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81191,30</w:t>
            </w:r>
          </w:p>
        </w:tc>
      </w:tr>
      <w:tr w:rsidR="00577AB5">
        <w:tc>
          <w:tcPr>
            <w:tcW w:w="794" w:type="dxa"/>
          </w:tcPr>
          <w:p w:rsidR="00577AB5" w:rsidRDefault="00577AB5">
            <w:pPr>
              <w:pStyle w:val="ConsPlusNormal"/>
              <w:jc w:val="center"/>
            </w:pPr>
            <w:r>
              <w:lastRenderedPageBreak/>
              <w:t>74.</w:t>
            </w:r>
          </w:p>
        </w:tc>
        <w:tc>
          <w:tcPr>
            <w:tcW w:w="3005" w:type="dxa"/>
          </w:tcPr>
          <w:p w:rsidR="00577AB5" w:rsidRDefault="00577AB5">
            <w:pPr>
              <w:pStyle w:val="ConsPlusNormal"/>
            </w:pPr>
            <w:r>
              <w:t>г. Бузулук, ул. М. Горького, д. 74 - 76/ул. Рабочая, д. 75</w:t>
            </w:r>
          </w:p>
        </w:tc>
        <w:tc>
          <w:tcPr>
            <w:tcW w:w="1587" w:type="dxa"/>
          </w:tcPr>
          <w:p w:rsidR="00577AB5" w:rsidRDefault="00577AB5">
            <w:pPr>
              <w:pStyle w:val="ConsPlusNormal"/>
              <w:jc w:val="center"/>
            </w:pPr>
            <w:r>
              <w:t>1775,50</w:t>
            </w:r>
          </w:p>
        </w:tc>
        <w:tc>
          <w:tcPr>
            <w:tcW w:w="2551" w:type="dxa"/>
          </w:tcPr>
          <w:p w:rsidR="00577AB5" w:rsidRDefault="00577AB5">
            <w:pPr>
              <w:pStyle w:val="ConsPlusNormal"/>
              <w:jc w:val="center"/>
            </w:pPr>
            <w:r>
              <w:t>10</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94009,99</w:t>
            </w:r>
          </w:p>
        </w:tc>
      </w:tr>
      <w:tr w:rsidR="00577AB5">
        <w:tc>
          <w:tcPr>
            <w:tcW w:w="794" w:type="dxa"/>
          </w:tcPr>
          <w:p w:rsidR="00577AB5" w:rsidRDefault="00577AB5">
            <w:pPr>
              <w:pStyle w:val="ConsPlusNormal"/>
              <w:jc w:val="center"/>
            </w:pPr>
            <w:r>
              <w:t>75.</w:t>
            </w:r>
          </w:p>
        </w:tc>
        <w:tc>
          <w:tcPr>
            <w:tcW w:w="3005" w:type="dxa"/>
          </w:tcPr>
          <w:p w:rsidR="00577AB5" w:rsidRDefault="00577AB5">
            <w:pPr>
              <w:pStyle w:val="ConsPlusNormal"/>
            </w:pPr>
            <w:r>
              <w:t>г. Бузулук, ул. Пушкина, д. 2б</w:t>
            </w:r>
          </w:p>
        </w:tc>
        <w:tc>
          <w:tcPr>
            <w:tcW w:w="1587" w:type="dxa"/>
          </w:tcPr>
          <w:p w:rsidR="00577AB5" w:rsidRDefault="00577AB5">
            <w:pPr>
              <w:pStyle w:val="ConsPlusNormal"/>
              <w:jc w:val="center"/>
            </w:pPr>
            <w:r>
              <w:t>1464,10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224884,43</w:t>
            </w:r>
          </w:p>
        </w:tc>
      </w:tr>
      <w:tr w:rsidR="00577AB5">
        <w:tc>
          <w:tcPr>
            <w:tcW w:w="794" w:type="dxa"/>
          </w:tcPr>
          <w:p w:rsidR="00577AB5" w:rsidRDefault="00577AB5">
            <w:pPr>
              <w:pStyle w:val="ConsPlusNormal"/>
              <w:jc w:val="center"/>
            </w:pPr>
            <w:r>
              <w:t>76.</w:t>
            </w:r>
          </w:p>
        </w:tc>
        <w:tc>
          <w:tcPr>
            <w:tcW w:w="3005" w:type="dxa"/>
          </w:tcPr>
          <w:p w:rsidR="00577AB5" w:rsidRDefault="00577AB5">
            <w:pPr>
              <w:pStyle w:val="ConsPlusNormal"/>
            </w:pPr>
            <w:r>
              <w:t>г. Бузулук, ул. Пушкина, д. 8</w:t>
            </w:r>
          </w:p>
        </w:tc>
        <w:tc>
          <w:tcPr>
            <w:tcW w:w="1587" w:type="dxa"/>
          </w:tcPr>
          <w:p w:rsidR="00577AB5" w:rsidRDefault="00577AB5">
            <w:pPr>
              <w:pStyle w:val="ConsPlusNormal"/>
              <w:jc w:val="center"/>
            </w:pPr>
            <w:r>
              <w:t>3576,60</w:t>
            </w:r>
          </w:p>
        </w:tc>
        <w:tc>
          <w:tcPr>
            <w:tcW w:w="2551" w:type="dxa"/>
          </w:tcPr>
          <w:p w:rsidR="00577AB5" w:rsidRDefault="00577AB5">
            <w:pPr>
              <w:pStyle w:val="ConsPlusNormal"/>
              <w:jc w:val="center"/>
            </w:pPr>
            <w:r>
              <w:t>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115385,11</w:t>
            </w:r>
          </w:p>
        </w:tc>
      </w:tr>
      <w:tr w:rsidR="00577AB5">
        <w:tc>
          <w:tcPr>
            <w:tcW w:w="794" w:type="dxa"/>
          </w:tcPr>
          <w:p w:rsidR="00577AB5" w:rsidRDefault="00577AB5">
            <w:pPr>
              <w:pStyle w:val="ConsPlusNormal"/>
              <w:jc w:val="center"/>
            </w:pPr>
            <w:r>
              <w:t>77.</w:t>
            </w:r>
          </w:p>
        </w:tc>
        <w:tc>
          <w:tcPr>
            <w:tcW w:w="3005" w:type="dxa"/>
          </w:tcPr>
          <w:p w:rsidR="00577AB5" w:rsidRDefault="00577AB5">
            <w:pPr>
              <w:pStyle w:val="ConsPlusNormal"/>
            </w:pPr>
            <w:r>
              <w:t>г. Бузулук, ул. Рабочая, д. 49</w:t>
            </w:r>
          </w:p>
        </w:tc>
        <w:tc>
          <w:tcPr>
            <w:tcW w:w="1587" w:type="dxa"/>
          </w:tcPr>
          <w:p w:rsidR="00577AB5" w:rsidRDefault="00577AB5">
            <w:pPr>
              <w:pStyle w:val="ConsPlusNormal"/>
              <w:jc w:val="center"/>
            </w:pPr>
            <w:r>
              <w:t>1378,10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45792,01</w:t>
            </w:r>
          </w:p>
        </w:tc>
      </w:tr>
      <w:tr w:rsidR="00577AB5">
        <w:tc>
          <w:tcPr>
            <w:tcW w:w="794" w:type="dxa"/>
          </w:tcPr>
          <w:p w:rsidR="00577AB5" w:rsidRDefault="00577AB5">
            <w:pPr>
              <w:pStyle w:val="ConsPlusNormal"/>
              <w:jc w:val="center"/>
            </w:pPr>
            <w:r>
              <w:t>78.</w:t>
            </w:r>
          </w:p>
        </w:tc>
        <w:tc>
          <w:tcPr>
            <w:tcW w:w="3005" w:type="dxa"/>
          </w:tcPr>
          <w:p w:rsidR="00577AB5" w:rsidRDefault="00577AB5">
            <w:pPr>
              <w:pStyle w:val="ConsPlusNormal"/>
            </w:pPr>
            <w:r>
              <w:t>г. Бузулук, ул. Самарская, д. 5</w:t>
            </w:r>
          </w:p>
        </w:tc>
        <w:tc>
          <w:tcPr>
            <w:tcW w:w="1587" w:type="dxa"/>
          </w:tcPr>
          <w:p w:rsidR="00577AB5" w:rsidRDefault="00577AB5">
            <w:pPr>
              <w:pStyle w:val="ConsPlusNormal"/>
              <w:jc w:val="center"/>
            </w:pPr>
            <w:r>
              <w:t>932,40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93844,32</w:t>
            </w:r>
          </w:p>
        </w:tc>
      </w:tr>
      <w:tr w:rsidR="00577AB5">
        <w:tc>
          <w:tcPr>
            <w:tcW w:w="794" w:type="dxa"/>
          </w:tcPr>
          <w:p w:rsidR="00577AB5" w:rsidRDefault="00577AB5">
            <w:pPr>
              <w:pStyle w:val="ConsPlusNormal"/>
              <w:jc w:val="center"/>
            </w:pPr>
            <w:r>
              <w:t>79.</w:t>
            </w:r>
          </w:p>
        </w:tc>
        <w:tc>
          <w:tcPr>
            <w:tcW w:w="3005" w:type="dxa"/>
          </w:tcPr>
          <w:p w:rsidR="00577AB5" w:rsidRDefault="00577AB5">
            <w:pPr>
              <w:pStyle w:val="ConsPlusNormal"/>
            </w:pPr>
            <w:r>
              <w:t>г. Бузулук, ул. Советская, д. 48б</w:t>
            </w:r>
          </w:p>
        </w:tc>
        <w:tc>
          <w:tcPr>
            <w:tcW w:w="1587" w:type="dxa"/>
          </w:tcPr>
          <w:p w:rsidR="00577AB5" w:rsidRDefault="00577AB5">
            <w:pPr>
              <w:pStyle w:val="ConsPlusNormal"/>
              <w:jc w:val="center"/>
            </w:pPr>
            <w:r>
              <w:t>2123,10</w:t>
            </w:r>
          </w:p>
        </w:tc>
        <w:tc>
          <w:tcPr>
            <w:tcW w:w="2551" w:type="dxa"/>
          </w:tcPr>
          <w:p w:rsidR="00577AB5" w:rsidRDefault="00577AB5">
            <w:pPr>
              <w:pStyle w:val="ConsPlusNormal"/>
              <w:jc w:val="center"/>
            </w:pPr>
            <w:r>
              <w:t>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53248,24</w:t>
            </w:r>
          </w:p>
        </w:tc>
      </w:tr>
      <w:tr w:rsidR="00577AB5">
        <w:tc>
          <w:tcPr>
            <w:tcW w:w="794" w:type="dxa"/>
          </w:tcPr>
          <w:p w:rsidR="00577AB5" w:rsidRDefault="00577AB5">
            <w:pPr>
              <w:pStyle w:val="ConsPlusNormal"/>
              <w:jc w:val="center"/>
            </w:pPr>
            <w:r>
              <w:t>80.</w:t>
            </w:r>
          </w:p>
        </w:tc>
        <w:tc>
          <w:tcPr>
            <w:tcW w:w="3005" w:type="dxa"/>
          </w:tcPr>
          <w:p w:rsidR="00577AB5" w:rsidRDefault="00577AB5">
            <w:pPr>
              <w:pStyle w:val="ConsPlusNormal"/>
            </w:pPr>
            <w:r>
              <w:t>г. Бузулук, ул. Суворова, д. 28</w:t>
            </w:r>
          </w:p>
        </w:tc>
        <w:tc>
          <w:tcPr>
            <w:tcW w:w="1587" w:type="dxa"/>
          </w:tcPr>
          <w:p w:rsidR="00577AB5" w:rsidRDefault="00577AB5">
            <w:pPr>
              <w:pStyle w:val="ConsPlusNormal"/>
              <w:jc w:val="center"/>
            </w:pPr>
            <w:r>
              <w:t>763,80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29251,98</w:t>
            </w:r>
          </w:p>
        </w:tc>
      </w:tr>
      <w:tr w:rsidR="00577AB5">
        <w:tc>
          <w:tcPr>
            <w:tcW w:w="794" w:type="dxa"/>
          </w:tcPr>
          <w:p w:rsidR="00577AB5" w:rsidRDefault="00577AB5">
            <w:pPr>
              <w:pStyle w:val="ConsPlusNormal"/>
              <w:jc w:val="center"/>
            </w:pPr>
            <w:r>
              <w:t>81.</w:t>
            </w:r>
          </w:p>
        </w:tc>
        <w:tc>
          <w:tcPr>
            <w:tcW w:w="3005" w:type="dxa"/>
          </w:tcPr>
          <w:p w:rsidR="00577AB5" w:rsidRDefault="00577AB5">
            <w:pPr>
              <w:pStyle w:val="ConsPlusNormal"/>
            </w:pPr>
            <w:r>
              <w:t>г. Бузулук, ул. Суворова, д. 64</w:t>
            </w:r>
          </w:p>
        </w:tc>
        <w:tc>
          <w:tcPr>
            <w:tcW w:w="1587" w:type="dxa"/>
          </w:tcPr>
          <w:p w:rsidR="00577AB5" w:rsidRDefault="00577AB5">
            <w:pPr>
              <w:pStyle w:val="ConsPlusNormal"/>
              <w:jc w:val="center"/>
            </w:pPr>
            <w:r>
              <w:t>5022,70</w:t>
            </w:r>
          </w:p>
        </w:tc>
        <w:tc>
          <w:tcPr>
            <w:tcW w:w="2551" w:type="dxa"/>
          </w:tcPr>
          <w:p w:rsidR="00577AB5" w:rsidRDefault="00577AB5">
            <w:pPr>
              <w:pStyle w:val="ConsPlusNormal"/>
              <w:jc w:val="center"/>
            </w:pPr>
            <w:r>
              <w:t>208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146931,01</w:t>
            </w:r>
          </w:p>
        </w:tc>
      </w:tr>
      <w:tr w:rsidR="00577AB5">
        <w:tc>
          <w:tcPr>
            <w:tcW w:w="794" w:type="dxa"/>
          </w:tcPr>
          <w:p w:rsidR="00577AB5" w:rsidRDefault="00577AB5">
            <w:pPr>
              <w:pStyle w:val="ConsPlusNormal"/>
              <w:jc w:val="center"/>
            </w:pPr>
            <w:r>
              <w:t>82.</w:t>
            </w:r>
          </w:p>
        </w:tc>
        <w:tc>
          <w:tcPr>
            <w:tcW w:w="3005" w:type="dxa"/>
          </w:tcPr>
          <w:p w:rsidR="00577AB5" w:rsidRDefault="00577AB5">
            <w:pPr>
              <w:pStyle w:val="ConsPlusNormal"/>
            </w:pPr>
            <w:r>
              <w:t>г. Бузулук, ул. Суворова, д. 8</w:t>
            </w:r>
          </w:p>
        </w:tc>
        <w:tc>
          <w:tcPr>
            <w:tcW w:w="1587" w:type="dxa"/>
          </w:tcPr>
          <w:p w:rsidR="00577AB5" w:rsidRDefault="00577AB5">
            <w:pPr>
              <w:pStyle w:val="ConsPlusNormal"/>
              <w:jc w:val="center"/>
            </w:pPr>
            <w:r>
              <w:t>311,30</w:t>
            </w:r>
          </w:p>
        </w:tc>
        <w:tc>
          <w:tcPr>
            <w:tcW w:w="2551" w:type="dxa"/>
          </w:tcPr>
          <w:p w:rsidR="00577AB5" w:rsidRDefault="00577AB5">
            <w:pPr>
              <w:pStyle w:val="ConsPlusNormal"/>
              <w:jc w:val="center"/>
            </w:pPr>
            <w:r>
              <w:t>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62397,83</w:t>
            </w:r>
          </w:p>
        </w:tc>
      </w:tr>
      <w:tr w:rsidR="00577AB5">
        <w:tc>
          <w:tcPr>
            <w:tcW w:w="794" w:type="dxa"/>
          </w:tcPr>
          <w:p w:rsidR="00577AB5" w:rsidRDefault="00577AB5">
            <w:pPr>
              <w:pStyle w:val="ConsPlusNormal"/>
              <w:jc w:val="center"/>
            </w:pPr>
            <w:r>
              <w:t>83.</w:t>
            </w:r>
          </w:p>
        </w:tc>
        <w:tc>
          <w:tcPr>
            <w:tcW w:w="3005" w:type="dxa"/>
          </w:tcPr>
          <w:p w:rsidR="00577AB5" w:rsidRDefault="00577AB5">
            <w:pPr>
              <w:pStyle w:val="ConsPlusNormal"/>
            </w:pPr>
            <w:r>
              <w:t>г. Бузулук, ул. Фрунзе, д. 20</w:t>
            </w:r>
          </w:p>
        </w:tc>
        <w:tc>
          <w:tcPr>
            <w:tcW w:w="1587" w:type="dxa"/>
          </w:tcPr>
          <w:p w:rsidR="00577AB5" w:rsidRDefault="00577AB5">
            <w:pPr>
              <w:pStyle w:val="ConsPlusNormal"/>
              <w:jc w:val="center"/>
            </w:pPr>
            <w:r>
              <w:t>379,10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46037,30</w:t>
            </w:r>
          </w:p>
        </w:tc>
      </w:tr>
      <w:tr w:rsidR="00577AB5">
        <w:tc>
          <w:tcPr>
            <w:tcW w:w="794" w:type="dxa"/>
          </w:tcPr>
          <w:p w:rsidR="00577AB5" w:rsidRDefault="00577AB5">
            <w:pPr>
              <w:pStyle w:val="ConsPlusNormal"/>
              <w:jc w:val="center"/>
            </w:pPr>
            <w:r>
              <w:t>84.</w:t>
            </w:r>
          </w:p>
        </w:tc>
        <w:tc>
          <w:tcPr>
            <w:tcW w:w="3005" w:type="dxa"/>
          </w:tcPr>
          <w:p w:rsidR="00577AB5" w:rsidRDefault="00577AB5">
            <w:pPr>
              <w:pStyle w:val="ConsPlusNormal"/>
            </w:pPr>
            <w:r>
              <w:t>г. Бузулук, ул. Шевченко, д. 76а</w:t>
            </w:r>
          </w:p>
        </w:tc>
        <w:tc>
          <w:tcPr>
            <w:tcW w:w="1587" w:type="dxa"/>
          </w:tcPr>
          <w:p w:rsidR="00577AB5" w:rsidRDefault="00577AB5">
            <w:pPr>
              <w:pStyle w:val="ConsPlusNormal"/>
              <w:jc w:val="center"/>
            </w:pPr>
            <w:r>
              <w:t>2953,20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50050,64</w:t>
            </w:r>
          </w:p>
        </w:tc>
      </w:tr>
      <w:tr w:rsidR="00577AB5">
        <w:tc>
          <w:tcPr>
            <w:tcW w:w="13606" w:type="dxa"/>
            <w:gridSpan w:val="7"/>
            <w:vAlign w:val="bottom"/>
          </w:tcPr>
          <w:p w:rsidR="00577AB5" w:rsidRDefault="00577AB5">
            <w:pPr>
              <w:pStyle w:val="ConsPlusNormal"/>
              <w:jc w:val="center"/>
              <w:outlineLvl w:val="3"/>
            </w:pPr>
            <w:r>
              <w:t>9. Муниципальное образование город Медногорск</w:t>
            </w:r>
          </w:p>
        </w:tc>
      </w:tr>
      <w:tr w:rsidR="00577AB5">
        <w:tc>
          <w:tcPr>
            <w:tcW w:w="3799" w:type="dxa"/>
            <w:gridSpan w:val="2"/>
          </w:tcPr>
          <w:p w:rsidR="00577AB5" w:rsidRDefault="00577AB5">
            <w:pPr>
              <w:pStyle w:val="ConsPlusNormal"/>
            </w:pPr>
            <w:r>
              <w:t>Итого по муниципальному образованию город Медногорск</w:t>
            </w:r>
          </w:p>
        </w:tc>
        <w:tc>
          <w:tcPr>
            <w:tcW w:w="1587" w:type="dxa"/>
          </w:tcPr>
          <w:p w:rsidR="00577AB5" w:rsidRDefault="00577AB5">
            <w:pPr>
              <w:pStyle w:val="ConsPlusNormal"/>
              <w:jc w:val="center"/>
            </w:pPr>
            <w:r>
              <w:t>37538,80</w:t>
            </w:r>
          </w:p>
        </w:tc>
        <w:tc>
          <w:tcPr>
            <w:tcW w:w="2551" w:type="dxa"/>
          </w:tcPr>
          <w:p w:rsidR="00577AB5" w:rsidRDefault="00577AB5">
            <w:pPr>
              <w:pStyle w:val="ConsPlusNormal"/>
              <w:jc w:val="center"/>
            </w:pPr>
            <w:r>
              <w:t>1255</w:t>
            </w:r>
          </w:p>
        </w:tc>
        <w:tc>
          <w:tcPr>
            <w:tcW w:w="1984" w:type="dxa"/>
          </w:tcPr>
          <w:p w:rsidR="00577AB5" w:rsidRDefault="00577AB5">
            <w:pPr>
              <w:pStyle w:val="ConsPlusNormal"/>
              <w:jc w:val="center"/>
            </w:pPr>
            <w:r>
              <w:t>17</w:t>
            </w:r>
          </w:p>
        </w:tc>
        <w:tc>
          <w:tcPr>
            <w:tcW w:w="1701" w:type="dxa"/>
          </w:tcPr>
          <w:p w:rsidR="00577AB5" w:rsidRDefault="00577AB5">
            <w:pPr>
              <w:pStyle w:val="ConsPlusNormal"/>
              <w:jc w:val="center"/>
            </w:pPr>
            <w:r>
              <w:t>15</w:t>
            </w:r>
          </w:p>
        </w:tc>
        <w:tc>
          <w:tcPr>
            <w:tcW w:w="1984" w:type="dxa"/>
          </w:tcPr>
          <w:p w:rsidR="00577AB5" w:rsidRDefault="00577AB5">
            <w:pPr>
              <w:pStyle w:val="ConsPlusNormal"/>
              <w:jc w:val="center"/>
            </w:pPr>
            <w:r>
              <w:t>1019700,12</w:t>
            </w:r>
          </w:p>
        </w:tc>
      </w:tr>
      <w:tr w:rsidR="00577AB5">
        <w:tc>
          <w:tcPr>
            <w:tcW w:w="794" w:type="dxa"/>
          </w:tcPr>
          <w:p w:rsidR="00577AB5" w:rsidRDefault="00577AB5">
            <w:pPr>
              <w:pStyle w:val="ConsPlusNormal"/>
              <w:jc w:val="center"/>
            </w:pPr>
            <w:r>
              <w:t>85.</w:t>
            </w:r>
          </w:p>
        </w:tc>
        <w:tc>
          <w:tcPr>
            <w:tcW w:w="3005" w:type="dxa"/>
          </w:tcPr>
          <w:p w:rsidR="00577AB5" w:rsidRDefault="00577AB5">
            <w:pPr>
              <w:pStyle w:val="ConsPlusNormal"/>
            </w:pPr>
            <w:r>
              <w:t>г. Медногорск, пер. Тульский, д. 12а</w:t>
            </w:r>
          </w:p>
        </w:tc>
        <w:tc>
          <w:tcPr>
            <w:tcW w:w="1587" w:type="dxa"/>
          </w:tcPr>
          <w:p w:rsidR="00577AB5" w:rsidRDefault="00577AB5">
            <w:pPr>
              <w:pStyle w:val="ConsPlusNormal"/>
              <w:jc w:val="center"/>
            </w:pPr>
            <w:r>
              <w:t>1876,70</w:t>
            </w:r>
          </w:p>
        </w:tc>
        <w:tc>
          <w:tcPr>
            <w:tcW w:w="2551" w:type="dxa"/>
          </w:tcPr>
          <w:p w:rsidR="00577AB5" w:rsidRDefault="00577AB5">
            <w:pPr>
              <w:pStyle w:val="ConsPlusNormal"/>
              <w:jc w:val="center"/>
            </w:pPr>
            <w:r>
              <w:t>45</w:t>
            </w:r>
          </w:p>
        </w:tc>
        <w:tc>
          <w:tcPr>
            <w:tcW w:w="1984" w:type="dxa"/>
            <w:vAlign w:val="center"/>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161963,29</w:t>
            </w:r>
          </w:p>
        </w:tc>
      </w:tr>
      <w:tr w:rsidR="00577AB5">
        <w:tc>
          <w:tcPr>
            <w:tcW w:w="794" w:type="dxa"/>
          </w:tcPr>
          <w:p w:rsidR="00577AB5" w:rsidRDefault="00577AB5">
            <w:pPr>
              <w:pStyle w:val="ConsPlusNormal"/>
              <w:jc w:val="center"/>
            </w:pPr>
            <w:r>
              <w:t>86.</w:t>
            </w:r>
          </w:p>
        </w:tc>
        <w:tc>
          <w:tcPr>
            <w:tcW w:w="3005" w:type="dxa"/>
          </w:tcPr>
          <w:p w:rsidR="00577AB5" w:rsidRDefault="00577AB5">
            <w:pPr>
              <w:pStyle w:val="ConsPlusNormal"/>
            </w:pPr>
            <w:r>
              <w:t>г. Медногорск, ул. Больничная, д. 3</w:t>
            </w:r>
          </w:p>
        </w:tc>
        <w:tc>
          <w:tcPr>
            <w:tcW w:w="1587" w:type="dxa"/>
          </w:tcPr>
          <w:p w:rsidR="00577AB5" w:rsidRDefault="00577AB5">
            <w:pPr>
              <w:pStyle w:val="ConsPlusNormal"/>
              <w:jc w:val="center"/>
            </w:pPr>
            <w:r>
              <w:t>645,20</w:t>
            </w:r>
          </w:p>
        </w:tc>
        <w:tc>
          <w:tcPr>
            <w:tcW w:w="2551" w:type="dxa"/>
          </w:tcPr>
          <w:p w:rsidR="00577AB5" w:rsidRDefault="00577AB5">
            <w:pPr>
              <w:pStyle w:val="ConsPlusNormal"/>
              <w:jc w:val="center"/>
            </w:pPr>
            <w:r>
              <w:t>25</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46885,16</w:t>
            </w:r>
          </w:p>
        </w:tc>
      </w:tr>
      <w:tr w:rsidR="00577AB5">
        <w:tc>
          <w:tcPr>
            <w:tcW w:w="794" w:type="dxa"/>
          </w:tcPr>
          <w:p w:rsidR="00577AB5" w:rsidRDefault="00577AB5">
            <w:pPr>
              <w:pStyle w:val="ConsPlusNormal"/>
              <w:jc w:val="center"/>
            </w:pPr>
            <w:r>
              <w:lastRenderedPageBreak/>
              <w:t>87.</w:t>
            </w:r>
          </w:p>
        </w:tc>
        <w:tc>
          <w:tcPr>
            <w:tcW w:w="3005" w:type="dxa"/>
          </w:tcPr>
          <w:p w:rsidR="00577AB5" w:rsidRDefault="00577AB5">
            <w:pPr>
              <w:pStyle w:val="ConsPlusNormal"/>
            </w:pPr>
            <w:r>
              <w:t>г. Медногорск, ул. Больничная, д. 8</w:t>
            </w:r>
          </w:p>
        </w:tc>
        <w:tc>
          <w:tcPr>
            <w:tcW w:w="1587" w:type="dxa"/>
          </w:tcPr>
          <w:p w:rsidR="00577AB5" w:rsidRDefault="00577AB5">
            <w:pPr>
              <w:pStyle w:val="ConsPlusNormal"/>
              <w:jc w:val="center"/>
            </w:pPr>
            <w:r>
              <w:t>1200,00</w:t>
            </w:r>
          </w:p>
        </w:tc>
        <w:tc>
          <w:tcPr>
            <w:tcW w:w="2551" w:type="dxa"/>
          </w:tcPr>
          <w:p w:rsidR="00577AB5" w:rsidRDefault="00577AB5">
            <w:pPr>
              <w:pStyle w:val="ConsPlusNormal"/>
              <w:jc w:val="center"/>
            </w:pPr>
            <w:r>
              <w:t>33</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46118,59</w:t>
            </w:r>
          </w:p>
        </w:tc>
      </w:tr>
      <w:tr w:rsidR="00577AB5">
        <w:tc>
          <w:tcPr>
            <w:tcW w:w="794" w:type="dxa"/>
          </w:tcPr>
          <w:p w:rsidR="00577AB5" w:rsidRDefault="00577AB5">
            <w:pPr>
              <w:pStyle w:val="ConsPlusNormal"/>
              <w:jc w:val="center"/>
            </w:pPr>
            <w:r>
              <w:t>88.</w:t>
            </w:r>
          </w:p>
        </w:tc>
        <w:tc>
          <w:tcPr>
            <w:tcW w:w="3005" w:type="dxa"/>
          </w:tcPr>
          <w:p w:rsidR="00577AB5" w:rsidRDefault="00577AB5">
            <w:pPr>
              <w:pStyle w:val="ConsPlusNormal"/>
            </w:pPr>
            <w:r>
              <w:t>г. Медногорск, ул. Кирова, д. 1</w:t>
            </w:r>
          </w:p>
        </w:tc>
        <w:tc>
          <w:tcPr>
            <w:tcW w:w="1587" w:type="dxa"/>
          </w:tcPr>
          <w:p w:rsidR="00577AB5" w:rsidRDefault="00577AB5">
            <w:pPr>
              <w:pStyle w:val="ConsPlusNormal"/>
              <w:jc w:val="center"/>
            </w:pPr>
            <w:r>
              <w:t>1493,70</w:t>
            </w:r>
          </w:p>
        </w:tc>
        <w:tc>
          <w:tcPr>
            <w:tcW w:w="2551" w:type="dxa"/>
          </w:tcPr>
          <w:p w:rsidR="00577AB5" w:rsidRDefault="00577AB5">
            <w:pPr>
              <w:pStyle w:val="ConsPlusNormal"/>
              <w:jc w:val="center"/>
            </w:pPr>
            <w:r>
              <w:t>76</w:t>
            </w:r>
          </w:p>
        </w:tc>
        <w:tc>
          <w:tcPr>
            <w:tcW w:w="1984" w:type="dxa"/>
            <w:vAlign w:val="center"/>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96566,57</w:t>
            </w:r>
          </w:p>
        </w:tc>
      </w:tr>
      <w:tr w:rsidR="00577AB5">
        <w:tc>
          <w:tcPr>
            <w:tcW w:w="794" w:type="dxa"/>
          </w:tcPr>
          <w:p w:rsidR="00577AB5" w:rsidRDefault="00577AB5">
            <w:pPr>
              <w:pStyle w:val="ConsPlusNormal"/>
              <w:jc w:val="center"/>
            </w:pPr>
            <w:r>
              <w:t>89.</w:t>
            </w:r>
          </w:p>
        </w:tc>
        <w:tc>
          <w:tcPr>
            <w:tcW w:w="3005" w:type="dxa"/>
          </w:tcPr>
          <w:p w:rsidR="00577AB5" w:rsidRDefault="00577AB5">
            <w:pPr>
              <w:pStyle w:val="ConsPlusNormal"/>
            </w:pPr>
            <w:r>
              <w:t>г. Медногорск, ул. Коминтерна, д. 10</w:t>
            </w:r>
          </w:p>
        </w:tc>
        <w:tc>
          <w:tcPr>
            <w:tcW w:w="1587" w:type="dxa"/>
          </w:tcPr>
          <w:p w:rsidR="00577AB5" w:rsidRDefault="00577AB5">
            <w:pPr>
              <w:pStyle w:val="ConsPlusNormal"/>
              <w:jc w:val="center"/>
            </w:pPr>
            <w:r>
              <w:t>648,80</w:t>
            </w:r>
          </w:p>
        </w:tc>
        <w:tc>
          <w:tcPr>
            <w:tcW w:w="2551" w:type="dxa"/>
          </w:tcPr>
          <w:p w:rsidR="00577AB5" w:rsidRDefault="00577AB5">
            <w:pPr>
              <w:pStyle w:val="ConsPlusNormal"/>
              <w:jc w:val="center"/>
            </w:pPr>
            <w:r>
              <w:t>17</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44480,66</w:t>
            </w:r>
          </w:p>
        </w:tc>
      </w:tr>
      <w:tr w:rsidR="00577AB5">
        <w:tc>
          <w:tcPr>
            <w:tcW w:w="794" w:type="dxa"/>
          </w:tcPr>
          <w:p w:rsidR="00577AB5" w:rsidRDefault="00577AB5">
            <w:pPr>
              <w:pStyle w:val="ConsPlusNormal"/>
              <w:jc w:val="center"/>
            </w:pPr>
            <w:r>
              <w:t>90.</w:t>
            </w:r>
          </w:p>
        </w:tc>
        <w:tc>
          <w:tcPr>
            <w:tcW w:w="3005" w:type="dxa"/>
          </w:tcPr>
          <w:p w:rsidR="00577AB5" w:rsidRDefault="00577AB5">
            <w:pPr>
              <w:pStyle w:val="ConsPlusNormal"/>
            </w:pPr>
            <w:r>
              <w:t>г. Медногорск, ул. Коминтерна, д. 10а</w:t>
            </w:r>
          </w:p>
        </w:tc>
        <w:tc>
          <w:tcPr>
            <w:tcW w:w="1587" w:type="dxa"/>
          </w:tcPr>
          <w:p w:rsidR="00577AB5" w:rsidRDefault="00577AB5">
            <w:pPr>
              <w:pStyle w:val="ConsPlusNormal"/>
              <w:jc w:val="center"/>
            </w:pPr>
            <w:r>
              <w:t>279,70</w:t>
            </w:r>
          </w:p>
        </w:tc>
        <w:tc>
          <w:tcPr>
            <w:tcW w:w="2551" w:type="dxa"/>
          </w:tcPr>
          <w:p w:rsidR="00577AB5" w:rsidRDefault="00577AB5">
            <w:pPr>
              <w:pStyle w:val="ConsPlusNormal"/>
              <w:jc w:val="center"/>
            </w:pPr>
            <w:r>
              <w:t>12</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36200,74</w:t>
            </w:r>
          </w:p>
        </w:tc>
      </w:tr>
      <w:tr w:rsidR="00577AB5">
        <w:tc>
          <w:tcPr>
            <w:tcW w:w="794" w:type="dxa"/>
          </w:tcPr>
          <w:p w:rsidR="00577AB5" w:rsidRDefault="00577AB5">
            <w:pPr>
              <w:pStyle w:val="ConsPlusNormal"/>
              <w:jc w:val="center"/>
            </w:pPr>
            <w:r>
              <w:t>91.</w:t>
            </w:r>
          </w:p>
        </w:tc>
        <w:tc>
          <w:tcPr>
            <w:tcW w:w="3005" w:type="dxa"/>
          </w:tcPr>
          <w:p w:rsidR="00577AB5" w:rsidRDefault="00577AB5">
            <w:pPr>
              <w:pStyle w:val="ConsPlusNormal"/>
            </w:pPr>
            <w:r>
              <w:t>г. Медногорск, ул. Комсомольская, д. 23</w:t>
            </w:r>
          </w:p>
        </w:tc>
        <w:tc>
          <w:tcPr>
            <w:tcW w:w="1587" w:type="dxa"/>
          </w:tcPr>
          <w:p w:rsidR="00577AB5" w:rsidRDefault="00577AB5">
            <w:pPr>
              <w:pStyle w:val="ConsPlusNormal"/>
              <w:jc w:val="center"/>
            </w:pPr>
            <w:r>
              <w:t>7933,50</w:t>
            </w:r>
          </w:p>
        </w:tc>
        <w:tc>
          <w:tcPr>
            <w:tcW w:w="2551" w:type="dxa"/>
          </w:tcPr>
          <w:p w:rsidR="00577AB5" w:rsidRDefault="00577AB5">
            <w:pPr>
              <w:pStyle w:val="ConsPlusNormal"/>
              <w:jc w:val="center"/>
            </w:pPr>
            <w:r>
              <w:t>257</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108857,56</w:t>
            </w:r>
          </w:p>
        </w:tc>
      </w:tr>
      <w:tr w:rsidR="00577AB5">
        <w:tc>
          <w:tcPr>
            <w:tcW w:w="794" w:type="dxa"/>
          </w:tcPr>
          <w:p w:rsidR="00577AB5" w:rsidRDefault="00577AB5">
            <w:pPr>
              <w:pStyle w:val="ConsPlusNormal"/>
              <w:jc w:val="center"/>
            </w:pPr>
            <w:r>
              <w:t>92.</w:t>
            </w:r>
          </w:p>
        </w:tc>
        <w:tc>
          <w:tcPr>
            <w:tcW w:w="3005" w:type="dxa"/>
          </w:tcPr>
          <w:p w:rsidR="00577AB5" w:rsidRDefault="00577AB5">
            <w:pPr>
              <w:pStyle w:val="ConsPlusNormal"/>
            </w:pPr>
            <w:r>
              <w:t>г. Медногорск, ул. Крылова, д. 1а</w:t>
            </w:r>
          </w:p>
        </w:tc>
        <w:tc>
          <w:tcPr>
            <w:tcW w:w="1587" w:type="dxa"/>
          </w:tcPr>
          <w:p w:rsidR="00577AB5" w:rsidRDefault="00577AB5">
            <w:pPr>
              <w:pStyle w:val="ConsPlusNormal"/>
              <w:jc w:val="center"/>
            </w:pPr>
            <w:r>
              <w:t>2507,60</w:t>
            </w:r>
          </w:p>
        </w:tc>
        <w:tc>
          <w:tcPr>
            <w:tcW w:w="2551" w:type="dxa"/>
          </w:tcPr>
          <w:p w:rsidR="00577AB5" w:rsidRDefault="00577AB5">
            <w:pPr>
              <w:pStyle w:val="ConsPlusNormal"/>
              <w:jc w:val="center"/>
            </w:pPr>
            <w:r>
              <w:t>72</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102397,33</w:t>
            </w:r>
          </w:p>
        </w:tc>
      </w:tr>
      <w:tr w:rsidR="00577AB5">
        <w:tc>
          <w:tcPr>
            <w:tcW w:w="794" w:type="dxa"/>
          </w:tcPr>
          <w:p w:rsidR="00577AB5" w:rsidRDefault="00577AB5">
            <w:pPr>
              <w:pStyle w:val="ConsPlusNormal"/>
              <w:jc w:val="center"/>
            </w:pPr>
            <w:r>
              <w:t>93.</w:t>
            </w:r>
          </w:p>
        </w:tc>
        <w:tc>
          <w:tcPr>
            <w:tcW w:w="3005" w:type="dxa"/>
          </w:tcPr>
          <w:p w:rsidR="00577AB5" w:rsidRDefault="00577AB5">
            <w:pPr>
              <w:pStyle w:val="ConsPlusNormal"/>
            </w:pPr>
            <w:r>
              <w:t>г. Медногорск, ул. Ленина, д. 8</w:t>
            </w:r>
          </w:p>
        </w:tc>
        <w:tc>
          <w:tcPr>
            <w:tcW w:w="1587" w:type="dxa"/>
          </w:tcPr>
          <w:p w:rsidR="00577AB5" w:rsidRDefault="00577AB5">
            <w:pPr>
              <w:pStyle w:val="ConsPlusNormal"/>
              <w:jc w:val="center"/>
            </w:pPr>
            <w:r>
              <w:t>2315,90</w:t>
            </w:r>
          </w:p>
        </w:tc>
        <w:tc>
          <w:tcPr>
            <w:tcW w:w="2551" w:type="dxa"/>
          </w:tcPr>
          <w:p w:rsidR="00577AB5" w:rsidRDefault="00577AB5">
            <w:pPr>
              <w:pStyle w:val="ConsPlusNormal"/>
              <w:jc w:val="center"/>
            </w:pPr>
            <w:r>
              <w:t>60</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49171,11</w:t>
            </w:r>
          </w:p>
        </w:tc>
      </w:tr>
      <w:tr w:rsidR="00577AB5">
        <w:tc>
          <w:tcPr>
            <w:tcW w:w="794" w:type="dxa"/>
          </w:tcPr>
          <w:p w:rsidR="00577AB5" w:rsidRDefault="00577AB5">
            <w:pPr>
              <w:pStyle w:val="ConsPlusNormal"/>
              <w:jc w:val="center"/>
            </w:pPr>
            <w:r>
              <w:t>94.</w:t>
            </w:r>
          </w:p>
        </w:tc>
        <w:tc>
          <w:tcPr>
            <w:tcW w:w="3005" w:type="dxa"/>
          </w:tcPr>
          <w:p w:rsidR="00577AB5" w:rsidRDefault="00577AB5">
            <w:pPr>
              <w:pStyle w:val="ConsPlusNormal"/>
            </w:pPr>
            <w:r>
              <w:t>г. Медногорск, ул. М. Горького, д. 17</w:t>
            </w:r>
          </w:p>
        </w:tc>
        <w:tc>
          <w:tcPr>
            <w:tcW w:w="1587" w:type="dxa"/>
          </w:tcPr>
          <w:p w:rsidR="00577AB5" w:rsidRDefault="00577AB5">
            <w:pPr>
              <w:pStyle w:val="ConsPlusNormal"/>
              <w:jc w:val="center"/>
            </w:pPr>
            <w:r>
              <w:t>443,20</w:t>
            </w:r>
          </w:p>
        </w:tc>
        <w:tc>
          <w:tcPr>
            <w:tcW w:w="2551" w:type="dxa"/>
          </w:tcPr>
          <w:p w:rsidR="00577AB5" w:rsidRDefault="00577AB5">
            <w:pPr>
              <w:pStyle w:val="ConsPlusNormal"/>
              <w:jc w:val="center"/>
            </w:pPr>
            <w:r>
              <w:t>18</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18403,56</w:t>
            </w:r>
          </w:p>
        </w:tc>
      </w:tr>
      <w:tr w:rsidR="00577AB5">
        <w:tc>
          <w:tcPr>
            <w:tcW w:w="794" w:type="dxa"/>
          </w:tcPr>
          <w:p w:rsidR="00577AB5" w:rsidRDefault="00577AB5">
            <w:pPr>
              <w:pStyle w:val="ConsPlusNormal"/>
              <w:jc w:val="center"/>
            </w:pPr>
            <w:r>
              <w:t>95.</w:t>
            </w:r>
          </w:p>
        </w:tc>
        <w:tc>
          <w:tcPr>
            <w:tcW w:w="3005" w:type="dxa"/>
          </w:tcPr>
          <w:p w:rsidR="00577AB5" w:rsidRDefault="00577AB5">
            <w:pPr>
              <w:pStyle w:val="ConsPlusNormal"/>
            </w:pPr>
            <w:r>
              <w:t>г. Медногорск, ул. М. Горького, д. 2</w:t>
            </w:r>
          </w:p>
        </w:tc>
        <w:tc>
          <w:tcPr>
            <w:tcW w:w="1587" w:type="dxa"/>
          </w:tcPr>
          <w:p w:rsidR="00577AB5" w:rsidRDefault="00577AB5">
            <w:pPr>
              <w:pStyle w:val="ConsPlusNormal"/>
              <w:jc w:val="center"/>
            </w:pPr>
            <w:r>
              <w:t>5506,50</w:t>
            </w:r>
          </w:p>
        </w:tc>
        <w:tc>
          <w:tcPr>
            <w:tcW w:w="2551" w:type="dxa"/>
          </w:tcPr>
          <w:p w:rsidR="00577AB5" w:rsidRDefault="00577AB5">
            <w:pPr>
              <w:pStyle w:val="ConsPlusNormal"/>
              <w:jc w:val="center"/>
            </w:pPr>
            <w:r>
              <w:t>165</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52191,65</w:t>
            </w:r>
          </w:p>
        </w:tc>
      </w:tr>
      <w:tr w:rsidR="00577AB5">
        <w:tc>
          <w:tcPr>
            <w:tcW w:w="794" w:type="dxa"/>
          </w:tcPr>
          <w:p w:rsidR="00577AB5" w:rsidRDefault="00577AB5">
            <w:pPr>
              <w:pStyle w:val="ConsPlusNormal"/>
              <w:jc w:val="center"/>
            </w:pPr>
            <w:r>
              <w:t>96.</w:t>
            </w:r>
          </w:p>
        </w:tc>
        <w:tc>
          <w:tcPr>
            <w:tcW w:w="3005" w:type="dxa"/>
          </w:tcPr>
          <w:p w:rsidR="00577AB5" w:rsidRDefault="00577AB5">
            <w:pPr>
              <w:pStyle w:val="ConsPlusNormal"/>
            </w:pPr>
            <w:r>
              <w:t>г. Медногорск, ул. Моторная, д. 3</w:t>
            </w:r>
          </w:p>
        </w:tc>
        <w:tc>
          <w:tcPr>
            <w:tcW w:w="1587" w:type="dxa"/>
          </w:tcPr>
          <w:p w:rsidR="00577AB5" w:rsidRDefault="00577AB5">
            <w:pPr>
              <w:pStyle w:val="ConsPlusNormal"/>
              <w:jc w:val="center"/>
            </w:pPr>
            <w:r>
              <w:t>3870,90</w:t>
            </w:r>
          </w:p>
        </w:tc>
        <w:tc>
          <w:tcPr>
            <w:tcW w:w="2551" w:type="dxa"/>
          </w:tcPr>
          <w:p w:rsidR="00577AB5" w:rsidRDefault="00577AB5">
            <w:pPr>
              <w:pStyle w:val="ConsPlusNormal"/>
              <w:jc w:val="center"/>
            </w:pPr>
            <w:r>
              <w:t>134</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45815,42</w:t>
            </w:r>
          </w:p>
        </w:tc>
      </w:tr>
      <w:tr w:rsidR="00577AB5">
        <w:tc>
          <w:tcPr>
            <w:tcW w:w="794" w:type="dxa"/>
          </w:tcPr>
          <w:p w:rsidR="00577AB5" w:rsidRDefault="00577AB5">
            <w:pPr>
              <w:pStyle w:val="ConsPlusNormal"/>
              <w:jc w:val="center"/>
            </w:pPr>
            <w:r>
              <w:t>97.</w:t>
            </w:r>
          </w:p>
        </w:tc>
        <w:tc>
          <w:tcPr>
            <w:tcW w:w="3005" w:type="dxa"/>
          </w:tcPr>
          <w:p w:rsidR="00577AB5" w:rsidRDefault="00577AB5">
            <w:pPr>
              <w:pStyle w:val="ConsPlusNormal"/>
            </w:pPr>
            <w:r>
              <w:t>г. Медногорск, ул. Советская, д. 25</w:t>
            </w:r>
          </w:p>
        </w:tc>
        <w:tc>
          <w:tcPr>
            <w:tcW w:w="1587" w:type="dxa"/>
          </w:tcPr>
          <w:p w:rsidR="00577AB5" w:rsidRDefault="00577AB5">
            <w:pPr>
              <w:pStyle w:val="ConsPlusNormal"/>
              <w:jc w:val="center"/>
            </w:pPr>
            <w:r>
              <w:t>4028,00</w:t>
            </w:r>
          </w:p>
        </w:tc>
        <w:tc>
          <w:tcPr>
            <w:tcW w:w="2551" w:type="dxa"/>
          </w:tcPr>
          <w:p w:rsidR="00577AB5" w:rsidRDefault="00577AB5">
            <w:pPr>
              <w:pStyle w:val="ConsPlusNormal"/>
              <w:jc w:val="center"/>
            </w:pPr>
            <w:r>
              <w:t>133</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69891,30</w:t>
            </w:r>
          </w:p>
        </w:tc>
      </w:tr>
      <w:tr w:rsidR="00577AB5">
        <w:tc>
          <w:tcPr>
            <w:tcW w:w="794" w:type="dxa"/>
          </w:tcPr>
          <w:p w:rsidR="00577AB5" w:rsidRDefault="00577AB5">
            <w:pPr>
              <w:pStyle w:val="ConsPlusNormal"/>
              <w:jc w:val="center"/>
            </w:pPr>
            <w:r>
              <w:t>98.</w:t>
            </w:r>
          </w:p>
        </w:tc>
        <w:tc>
          <w:tcPr>
            <w:tcW w:w="3005" w:type="dxa"/>
          </w:tcPr>
          <w:p w:rsidR="00577AB5" w:rsidRDefault="00577AB5">
            <w:pPr>
              <w:pStyle w:val="ConsPlusNormal"/>
            </w:pPr>
            <w:r>
              <w:t>г. Медногорск, ул. Советская, д. 27</w:t>
            </w:r>
          </w:p>
        </w:tc>
        <w:tc>
          <w:tcPr>
            <w:tcW w:w="1587" w:type="dxa"/>
          </w:tcPr>
          <w:p w:rsidR="00577AB5" w:rsidRDefault="00577AB5">
            <w:pPr>
              <w:pStyle w:val="ConsPlusNormal"/>
              <w:jc w:val="center"/>
            </w:pPr>
            <w:r>
              <w:t>1375,50</w:t>
            </w:r>
          </w:p>
        </w:tc>
        <w:tc>
          <w:tcPr>
            <w:tcW w:w="2551" w:type="dxa"/>
          </w:tcPr>
          <w:p w:rsidR="00577AB5" w:rsidRDefault="00577AB5">
            <w:pPr>
              <w:pStyle w:val="ConsPlusNormal"/>
              <w:jc w:val="center"/>
            </w:pPr>
            <w:r>
              <w:t>73</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49741,90</w:t>
            </w:r>
          </w:p>
        </w:tc>
      </w:tr>
      <w:tr w:rsidR="00577AB5">
        <w:tc>
          <w:tcPr>
            <w:tcW w:w="794" w:type="dxa"/>
          </w:tcPr>
          <w:p w:rsidR="00577AB5" w:rsidRDefault="00577AB5">
            <w:pPr>
              <w:pStyle w:val="ConsPlusNormal"/>
              <w:jc w:val="center"/>
            </w:pPr>
            <w:r>
              <w:lastRenderedPageBreak/>
              <w:t>99.</w:t>
            </w:r>
          </w:p>
        </w:tc>
        <w:tc>
          <w:tcPr>
            <w:tcW w:w="3005" w:type="dxa"/>
          </w:tcPr>
          <w:p w:rsidR="00577AB5" w:rsidRDefault="00577AB5">
            <w:pPr>
              <w:pStyle w:val="ConsPlusNormal"/>
            </w:pPr>
            <w:r>
              <w:t>г. Медногорск, ул. Тульская, д. 22</w:t>
            </w:r>
          </w:p>
        </w:tc>
        <w:tc>
          <w:tcPr>
            <w:tcW w:w="1587" w:type="dxa"/>
          </w:tcPr>
          <w:p w:rsidR="00577AB5" w:rsidRDefault="00577AB5">
            <w:pPr>
              <w:pStyle w:val="ConsPlusNormal"/>
              <w:jc w:val="center"/>
            </w:pPr>
            <w:r>
              <w:t>3413,60</w:t>
            </w:r>
          </w:p>
        </w:tc>
        <w:tc>
          <w:tcPr>
            <w:tcW w:w="2551" w:type="dxa"/>
          </w:tcPr>
          <w:p w:rsidR="00577AB5" w:rsidRDefault="00577AB5">
            <w:pPr>
              <w:pStyle w:val="ConsPlusNormal"/>
              <w:jc w:val="center"/>
            </w:pPr>
            <w:r>
              <w:t>135</w:t>
            </w:r>
          </w:p>
        </w:tc>
        <w:tc>
          <w:tcPr>
            <w:tcW w:w="1984" w:type="dxa"/>
            <w:vAlign w:val="center"/>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91015,28</w:t>
            </w:r>
          </w:p>
        </w:tc>
      </w:tr>
      <w:tr w:rsidR="00577AB5">
        <w:tc>
          <w:tcPr>
            <w:tcW w:w="13606" w:type="dxa"/>
            <w:gridSpan w:val="7"/>
          </w:tcPr>
          <w:p w:rsidR="00577AB5" w:rsidRDefault="00577AB5">
            <w:pPr>
              <w:pStyle w:val="ConsPlusNormal"/>
              <w:jc w:val="center"/>
              <w:outlineLvl w:val="3"/>
            </w:pPr>
            <w:r>
              <w:t>10. Муниципальное образование город Новотроицк</w:t>
            </w:r>
          </w:p>
        </w:tc>
      </w:tr>
      <w:tr w:rsidR="00577AB5">
        <w:tc>
          <w:tcPr>
            <w:tcW w:w="3799" w:type="dxa"/>
            <w:gridSpan w:val="2"/>
          </w:tcPr>
          <w:p w:rsidR="00577AB5" w:rsidRDefault="00577AB5">
            <w:pPr>
              <w:pStyle w:val="ConsPlusNormal"/>
            </w:pPr>
            <w:r>
              <w:t>Итого по муниципальному образованию город Новотроицк</w:t>
            </w:r>
          </w:p>
        </w:tc>
        <w:tc>
          <w:tcPr>
            <w:tcW w:w="1587" w:type="dxa"/>
          </w:tcPr>
          <w:p w:rsidR="00577AB5" w:rsidRDefault="00577AB5">
            <w:pPr>
              <w:pStyle w:val="ConsPlusNormal"/>
              <w:jc w:val="center"/>
            </w:pPr>
            <w:r>
              <w:t>137237,20</w:t>
            </w:r>
          </w:p>
        </w:tc>
        <w:tc>
          <w:tcPr>
            <w:tcW w:w="2551" w:type="dxa"/>
          </w:tcPr>
          <w:p w:rsidR="00577AB5" w:rsidRDefault="00577AB5">
            <w:pPr>
              <w:pStyle w:val="ConsPlusNormal"/>
              <w:jc w:val="center"/>
            </w:pPr>
            <w:r>
              <w:t>5532</w:t>
            </w:r>
          </w:p>
        </w:tc>
        <w:tc>
          <w:tcPr>
            <w:tcW w:w="1984" w:type="dxa"/>
          </w:tcPr>
          <w:p w:rsidR="00577AB5" w:rsidRDefault="00577AB5">
            <w:pPr>
              <w:pStyle w:val="ConsPlusNormal"/>
              <w:jc w:val="center"/>
            </w:pPr>
            <w:r>
              <w:t>90</w:t>
            </w:r>
          </w:p>
        </w:tc>
        <w:tc>
          <w:tcPr>
            <w:tcW w:w="1701" w:type="dxa"/>
          </w:tcPr>
          <w:p w:rsidR="00577AB5" w:rsidRDefault="00577AB5">
            <w:pPr>
              <w:pStyle w:val="ConsPlusNormal"/>
              <w:jc w:val="center"/>
            </w:pPr>
            <w:r>
              <w:t>35</w:t>
            </w:r>
          </w:p>
        </w:tc>
        <w:tc>
          <w:tcPr>
            <w:tcW w:w="1984" w:type="dxa"/>
          </w:tcPr>
          <w:p w:rsidR="00577AB5" w:rsidRDefault="00577AB5">
            <w:pPr>
              <w:pStyle w:val="ConsPlusNormal"/>
              <w:jc w:val="center"/>
            </w:pPr>
            <w:r>
              <w:t>5647642,53</w:t>
            </w:r>
          </w:p>
        </w:tc>
      </w:tr>
      <w:tr w:rsidR="00577AB5">
        <w:tc>
          <w:tcPr>
            <w:tcW w:w="794" w:type="dxa"/>
          </w:tcPr>
          <w:p w:rsidR="00577AB5" w:rsidRDefault="00577AB5">
            <w:pPr>
              <w:pStyle w:val="ConsPlusNormal"/>
              <w:jc w:val="center"/>
            </w:pPr>
            <w:r>
              <w:t>100.</w:t>
            </w:r>
          </w:p>
        </w:tc>
        <w:tc>
          <w:tcPr>
            <w:tcW w:w="3005" w:type="dxa"/>
          </w:tcPr>
          <w:p w:rsidR="00577AB5" w:rsidRDefault="00577AB5">
            <w:pPr>
              <w:pStyle w:val="ConsPlusNormal"/>
            </w:pPr>
            <w:r>
              <w:t>г. Новотроицк, пл. Ленина, д. 5</w:t>
            </w:r>
          </w:p>
        </w:tc>
        <w:tc>
          <w:tcPr>
            <w:tcW w:w="1587" w:type="dxa"/>
          </w:tcPr>
          <w:p w:rsidR="00577AB5" w:rsidRDefault="00577AB5">
            <w:pPr>
              <w:pStyle w:val="ConsPlusNormal"/>
              <w:jc w:val="center"/>
            </w:pPr>
            <w:r>
              <w:t>2807,50</w:t>
            </w:r>
          </w:p>
        </w:tc>
        <w:tc>
          <w:tcPr>
            <w:tcW w:w="2551" w:type="dxa"/>
          </w:tcPr>
          <w:p w:rsidR="00577AB5" w:rsidRDefault="00577AB5">
            <w:pPr>
              <w:pStyle w:val="ConsPlusNormal"/>
              <w:jc w:val="center"/>
            </w:pPr>
            <w:r>
              <w:t>107</w:t>
            </w:r>
          </w:p>
        </w:tc>
        <w:tc>
          <w:tcPr>
            <w:tcW w:w="1984" w:type="dxa"/>
          </w:tcPr>
          <w:p w:rsidR="00577AB5" w:rsidRDefault="00577AB5">
            <w:pPr>
              <w:pStyle w:val="ConsPlusNormal"/>
              <w:jc w:val="center"/>
            </w:pPr>
            <w:r>
              <w:t>5</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239950,07</w:t>
            </w:r>
          </w:p>
        </w:tc>
      </w:tr>
      <w:tr w:rsidR="00577AB5">
        <w:tc>
          <w:tcPr>
            <w:tcW w:w="794" w:type="dxa"/>
          </w:tcPr>
          <w:p w:rsidR="00577AB5" w:rsidRDefault="00577AB5">
            <w:pPr>
              <w:pStyle w:val="ConsPlusNormal"/>
              <w:jc w:val="center"/>
            </w:pPr>
            <w:r>
              <w:t>101.</w:t>
            </w:r>
          </w:p>
        </w:tc>
        <w:tc>
          <w:tcPr>
            <w:tcW w:w="3005" w:type="dxa"/>
          </w:tcPr>
          <w:p w:rsidR="00577AB5" w:rsidRDefault="00577AB5">
            <w:pPr>
              <w:pStyle w:val="ConsPlusNormal"/>
            </w:pPr>
            <w:r>
              <w:t>г. Новотроицк, просп. Металлургов, д. 3</w:t>
            </w:r>
          </w:p>
        </w:tc>
        <w:tc>
          <w:tcPr>
            <w:tcW w:w="1587" w:type="dxa"/>
          </w:tcPr>
          <w:p w:rsidR="00577AB5" w:rsidRDefault="00577AB5">
            <w:pPr>
              <w:pStyle w:val="ConsPlusNormal"/>
              <w:jc w:val="center"/>
            </w:pPr>
            <w:r>
              <w:t>6273,50</w:t>
            </w:r>
          </w:p>
        </w:tc>
        <w:tc>
          <w:tcPr>
            <w:tcW w:w="2551" w:type="dxa"/>
          </w:tcPr>
          <w:p w:rsidR="00577AB5" w:rsidRDefault="00577AB5">
            <w:pPr>
              <w:pStyle w:val="ConsPlusNormal"/>
              <w:jc w:val="center"/>
            </w:pPr>
            <w:r>
              <w:t>321</w:t>
            </w:r>
          </w:p>
        </w:tc>
        <w:tc>
          <w:tcPr>
            <w:tcW w:w="1984" w:type="dxa"/>
          </w:tcPr>
          <w:p w:rsidR="00577AB5" w:rsidRDefault="00577AB5">
            <w:pPr>
              <w:pStyle w:val="ConsPlusNormal"/>
              <w:jc w:val="center"/>
            </w:pPr>
            <w:r>
              <w:t>6</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311306,10</w:t>
            </w:r>
          </w:p>
        </w:tc>
      </w:tr>
      <w:tr w:rsidR="00577AB5">
        <w:tc>
          <w:tcPr>
            <w:tcW w:w="794" w:type="dxa"/>
          </w:tcPr>
          <w:p w:rsidR="00577AB5" w:rsidRDefault="00577AB5">
            <w:pPr>
              <w:pStyle w:val="ConsPlusNormal"/>
              <w:jc w:val="center"/>
            </w:pPr>
            <w:r>
              <w:t>102.</w:t>
            </w:r>
          </w:p>
        </w:tc>
        <w:tc>
          <w:tcPr>
            <w:tcW w:w="3005" w:type="dxa"/>
          </w:tcPr>
          <w:p w:rsidR="00577AB5" w:rsidRDefault="00577AB5">
            <w:pPr>
              <w:pStyle w:val="ConsPlusNormal"/>
            </w:pPr>
            <w:r>
              <w:t>г. Новотроицк, ул. Винокурова, д. 6</w:t>
            </w:r>
          </w:p>
        </w:tc>
        <w:tc>
          <w:tcPr>
            <w:tcW w:w="1587" w:type="dxa"/>
          </w:tcPr>
          <w:p w:rsidR="00577AB5" w:rsidRDefault="00577AB5">
            <w:pPr>
              <w:pStyle w:val="ConsPlusNormal"/>
              <w:jc w:val="center"/>
            </w:pPr>
            <w:r>
              <w:t>4050,80</w:t>
            </w:r>
          </w:p>
        </w:tc>
        <w:tc>
          <w:tcPr>
            <w:tcW w:w="2551" w:type="dxa"/>
          </w:tcPr>
          <w:p w:rsidR="00577AB5" w:rsidRDefault="00577AB5">
            <w:pPr>
              <w:pStyle w:val="ConsPlusNormal"/>
              <w:jc w:val="center"/>
            </w:pPr>
            <w:r>
              <w:t>189</w:t>
            </w:r>
          </w:p>
        </w:tc>
        <w:tc>
          <w:tcPr>
            <w:tcW w:w="1984" w:type="dxa"/>
          </w:tcPr>
          <w:p w:rsidR="00577AB5" w:rsidRDefault="00577AB5">
            <w:pPr>
              <w:pStyle w:val="ConsPlusNormal"/>
              <w:jc w:val="center"/>
            </w:pPr>
            <w:r>
              <w:t>6</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287304,98</w:t>
            </w:r>
          </w:p>
        </w:tc>
      </w:tr>
      <w:tr w:rsidR="00577AB5">
        <w:tc>
          <w:tcPr>
            <w:tcW w:w="794" w:type="dxa"/>
          </w:tcPr>
          <w:p w:rsidR="00577AB5" w:rsidRDefault="00577AB5">
            <w:pPr>
              <w:pStyle w:val="ConsPlusNormal"/>
              <w:jc w:val="center"/>
            </w:pPr>
            <w:r>
              <w:t>103.</w:t>
            </w:r>
          </w:p>
        </w:tc>
        <w:tc>
          <w:tcPr>
            <w:tcW w:w="3005" w:type="dxa"/>
          </w:tcPr>
          <w:p w:rsidR="00577AB5" w:rsidRDefault="00577AB5">
            <w:pPr>
              <w:pStyle w:val="ConsPlusNormal"/>
            </w:pPr>
            <w:r>
              <w:t>г. Новотроицк, ул. Есенкова, д. 14</w:t>
            </w:r>
          </w:p>
        </w:tc>
        <w:tc>
          <w:tcPr>
            <w:tcW w:w="1587" w:type="dxa"/>
          </w:tcPr>
          <w:p w:rsidR="00577AB5" w:rsidRDefault="00577AB5">
            <w:pPr>
              <w:pStyle w:val="ConsPlusNormal"/>
              <w:jc w:val="center"/>
            </w:pPr>
            <w:r>
              <w:t>3620,30</w:t>
            </w:r>
          </w:p>
        </w:tc>
        <w:tc>
          <w:tcPr>
            <w:tcW w:w="2551" w:type="dxa"/>
          </w:tcPr>
          <w:p w:rsidR="00577AB5" w:rsidRDefault="00577AB5">
            <w:pPr>
              <w:pStyle w:val="ConsPlusNormal"/>
              <w:jc w:val="center"/>
            </w:pPr>
            <w:r>
              <w:t>174</w:t>
            </w:r>
          </w:p>
        </w:tc>
        <w:tc>
          <w:tcPr>
            <w:tcW w:w="1984" w:type="dxa"/>
          </w:tcPr>
          <w:p w:rsidR="00577AB5" w:rsidRDefault="00577AB5">
            <w:pPr>
              <w:pStyle w:val="ConsPlusNormal"/>
              <w:jc w:val="center"/>
            </w:pPr>
            <w:r>
              <w:t>6</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276556,20</w:t>
            </w:r>
          </w:p>
        </w:tc>
      </w:tr>
      <w:tr w:rsidR="00577AB5">
        <w:tc>
          <w:tcPr>
            <w:tcW w:w="794" w:type="dxa"/>
          </w:tcPr>
          <w:p w:rsidR="00577AB5" w:rsidRDefault="00577AB5">
            <w:pPr>
              <w:pStyle w:val="ConsPlusNormal"/>
              <w:jc w:val="center"/>
            </w:pPr>
            <w:r>
              <w:t>104.</w:t>
            </w:r>
          </w:p>
        </w:tc>
        <w:tc>
          <w:tcPr>
            <w:tcW w:w="3005" w:type="dxa"/>
          </w:tcPr>
          <w:p w:rsidR="00577AB5" w:rsidRDefault="00577AB5">
            <w:pPr>
              <w:pStyle w:val="ConsPlusNormal"/>
            </w:pPr>
            <w:r>
              <w:t>г. Новотроицк, ул. Зеленая, д. 65а</w:t>
            </w:r>
          </w:p>
        </w:tc>
        <w:tc>
          <w:tcPr>
            <w:tcW w:w="1587" w:type="dxa"/>
          </w:tcPr>
          <w:p w:rsidR="00577AB5" w:rsidRDefault="00577AB5">
            <w:pPr>
              <w:pStyle w:val="ConsPlusNormal"/>
              <w:jc w:val="center"/>
            </w:pPr>
            <w:r>
              <w:t>4791,50</w:t>
            </w:r>
          </w:p>
        </w:tc>
        <w:tc>
          <w:tcPr>
            <w:tcW w:w="2551" w:type="dxa"/>
          </w:tcPr>
          <w:p w:rsidR="00577AB5" w:rsidRDefault="00577AB5">
            <w:pPr>
              <w:pStyle w:val="ConsPlusNormal"/>
              <w:jc w:val="center"/>
            </w:pPr>
            <w:r>
              <w:t>243</w:t>
            </w:r>
          </w:p>
        </w:tc>
        <w:tc>
          <w:tcPr>
            <w:tcW w:w="1984" w:type="dxa"/>
          </w:tcPr>
          <w:p w:rsidR="00577AB5" w:rsidRDefault="00577AB5">
            <w:pPr>
              <w:pStyle w:val="ConsPlusNormal"/>
              <w:jc w:val="center"/>
            </w:pPr>
            <w:r>
              <w:t>6</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227377,09</w:t>
            </w:r>
          </w:p>
        </w:tc>
      </w:tr>
      <w:tr w:rsidR="00577AB5">
        <w:tc>
          <w:tcPr>
            <w:tcW w:w="794" w:type="dxa"/>
          </w:tcPr>
          <w:p w:rsidR="00577AB5" w:rsidRDefault="00577AB5">
            <w:pPr>
              <w:pStyle w:val="ConsPlusNormal"/>
              <w:jc w:val="center"/>
            </w:pPr>
            <w:r>
              <w:t>105.</w:t>
            </w:r>
          </w:p>
        </w:tc>
        <w:tc>
          <w:tcPr>
            <w:tcW w:w="3005" w:type="dxa"/>
          </w:tcPr>
          <w:p w:rsidR="00577AB5" w:rsidRDefault="00577AB5">
            <w:pPr>
              <w:pStyle w:val="ConsPlusNormal"/>
            </w:pPr>
            <w:r>
              <w:t>г. Новотроицк, ул. Зеленая, д. 7</w:t>
            </w:r>
          </w:p>
        </w:tc>
        <w:tc>
          <w:tcPr>
            <w:tcW w:w="1587" w:type="dxa"/>
          </w:tcPr>
          <w:p w:rsidR="00577AB5" w:rsidRDefault="00577AB5">
            <w:pPr>
              <w:pStyle w:val="ConsPlusNormal"/>
              <w:jc w:val="center"/>
            </w:pPr>
            <w:r>
              <w:t>6384,00</w:t>
            </w:r>
          </w:p>
        </w:tc>
        <w:tc>
          <w:tcPr>
            <w:tcW w:w="2551" w:type="dxa"/>
          </w:tcPr>
          <w:p w:rsidR="00577AB5" w:rsidRDefault="00577AB5">
            <w:pPr>
              <w:pStyle w:val="ConsPlusNormal"/>
              <w:jc w:val="center"/>
            </w:pPr>
            <w:r>
              <w:t>213</w:t>
            </w:r>
          </w:p>
        </w:tc>
        <w:tc>
          <w:tcPr>
            <w:tcW w:w="1984" w:type="dxa"/>
          </w:tcPr>
          <w:p w:rsidR="00577AB5" w:rsidRDefault="00577AB5">
            <w:pPr>
              <w:pStyle w:val="ConsPlusNormal"/>
              <w:jc w:val="center"/>
            </w:pPr>
            <w:r>
              <w:t>5</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283198,85</w:t>
            </w:r>
          </w:p>
        </w:tc>
      </w:tr>
      <w:tr w:rsidR="00577AB5">
        <w:tc>
          <w:tcPr>
            <w:tcW w:w="794" w:type="dxa"/>
          </w:tcPr>
          <w:p w:rsidR="00577AB5" w:rsidRDefault="00577AB5">
            <w:pPr>
              <w:pStyle w:val="ConsPlusNormal"/>
              <w:jc w:val="center"/>
            </w:pPr>
            <w:r>
              <w:t>106.</w:t>
            </w:r>
          </w:p>
        </w:tc>
        <w:tc>
          <w:tcPr>
            <w:tcW w:w="3005" w:type="dxa"/>
          </w:tcPr>
          <w:p w:rsidR="00577AB5" w:rsidRDefault="00577AB5">
            <w:pPr>
              <w:pStyle w:val="ConsPlusNormal"/>
            </w:pPr>
            <w:r>
              <w:t>г. Новотроицк, ул. Пушкина, д. 57</w:t>
            </w:r>
          </w:p>
        </w:tc>
        <w:tc>
          <w:tcPr>
            <w:tcW w:w="1587" w:type="dxa"/>
          </w:tcPr>
          <w:p w:rsidR="00577AB5" w:rsidRDefault="00577AB5">
            <w:pPr>
              <w:pStyle w:val="ConsPlusNormal"/>
              <w:jc w:val="center"/>
            </w:pPr>
            <w:r>
              <w:t>3006,10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44148,98</w:t>
            </w:r>
          </w:p>
        </w:tc>
      </w:tr>
      <w:tr w:rsidR="00577AB5">
        <w:tc>
          <w:tcPr>
            <w:tcW w:w="794" w:type="dxa"/>
          </w:tcPr>
          <w:p w:rsidR="00577AB5" w:rsidRDefault="00577AB5">
            <w:pPr>
              <w:pStyle w:val="ConsPlusNormal"/>
              <w:jc w:val="center"/>
            </w:pPr>
            <w:r>
              <w:t>107.</w:t>
            </w:r>
          </w:p>
        </w:tc>
        <w:tc>
          <w:tcPr>
            <w:tcW w:w="3005" w:type="dxa"/>
          </w:tcPr>
          <w:p w:rsidR="00577AB5" w:rsidRDefault="00577AB5">
            <w:pPr>
              <w:pStyle w:val="ConsPlusNormal"/>
            </w:pPr>
            <w:r>
              <w:t>г. Новотроицк, ул. Советская, д. 10</w:t>
            </w:r>
          </w:p>
        </w:tc>
        <w:tc>
          <w:tcPr>
            <w:tcW w:w="1587" w:type="dxa"/>
          </w:tcPr>
          <w:p w:rsidR="00577AB5" w:rsidRDefault="00577AB5">
            <w:pPr>
              <w:pStyle w:val="ConsPlusNormal"/>
              <w:jc w:val="center"/>
            </w:pPr>
            <w:r>
              <w:t>2961,00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69484,24</w:t>
            </w:r>
          </w:p>
        </w:tc>
      </w:tr>
      <w:tr w:rsidR="00577AB5">
        <w:tc>
          <w:tcPr>
            <w:tcW w:w="794" w:type="dxa"/>
          </w:tcPr>
          <w:p w:rsidR="00577AB5" w:rsidRDefault="00577AB5">
            <w:pPr>
              <w:pStyle w:val="ConsPlusNormal"/>
              <w:jc w:val="center"/>
            </w:pPr>
            <w:r>
              <w:t>108.</w:t>
            </w:r>
          </w:p>
        </w:tc>
        <w:tc>
          <w:tcPr>
            <w:tcW w:w="3005" w:type="dxa"/>
          </w:tcPr>
          <w:p w:rsidR="00577AB5" w:rsidRDefault="00577AB5">
            <w:pPr>
              <w:pStyle w:val="ConsPlusNormal"/>
            </w:pPr>
            <w:r>
              <w:t>г. Новотроицк, ул. Советская, д. 12</w:t>
            </w:r>
          </w:p>
        </w:tc>
        <w:tc>
          <w:tcPr>
            <w:tcW w:w="1587" w:type="dxa"/>
          </w:tcPr>
          <w:p w:rsidR="00577AB5" w:rsidRDefault="00577AB5">
            <w:pPr>
              <w:pStyle w:val="ConsPlusNormal"/>
              <w:jc w:val="center"/>
            </w:pPr>
            <w:r>
              <w:t>1330,80</w:t>
            </w:r>
          </w:p>
        </w:tc>
        <w:tc>
          <w:tcPr>
            <w:tcW w:w="2551" w:type="dxa"/>
          </w:tcPr>
          <w:p w:rsidR="00577AB5" w:rsidRDefault="00577AB5">
            <w:pPr>
              <w:pStyle w:val="ConsPlusNormal"/>
              <w:jc w:val="center"/>
            </w:pPr>
            <w:r>
              <w:t>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99415,35</w:t>
            </w:r>
          </w:p>
        </w:tc>
      </w:tr>
      <w:tr w:rsidR="00577AB5">
        <w:tc>
          <w:tcPr>
            <w:tcW w:w="794" w:type="dxa"/>
          </w:tcPr>
          <w:p w:rsidR="00577AB5" w:rsidRDefault="00577AB5">
            <w:pPr>
              <w:pStyle w:val="ConsPlusNormal"/>
              <w:jc w:val="center"/>
            </w:pPr>
            <w:r>
              <w:t>109.</w:t>
            </w:r>
          </w:p>
        </w:tc>
        <w:tc>
          <w:tcPr>
            <w:tcW w:w="3005" w:type="dxa"/>
          </w:tcPr>
          <w:p w:rsidR="00577AB5" w:rsidRDefault="00577AB5">
            <w:pPr>
              <w:pStyle w:val="ConsPlusNormal"/>
            </w:pPr>
            <w:r>
              <w:t xml:space="preserve">г. Новотроицк, ул. Советская, </w:t>
            </w:r>
            <w:r>
              <w:lastRenderedPageBreak/>
              <w:t>д. 13</w:t>
            </w:r>
          </w:p>
        </w:tc>
        <w:tc>
          <w:tcPr>
            <w:tcW w:w="1587" w:type="dxa"/>
          </w:tcPr>
          <w:p w:rsidR="00577AB5" w:rsidRDefault="00577AB5">
            <w:pPr>
              <w:pStyle w:val="ConsPlusNormal"/>
              <w:jc w:val="center"/>
            </w:pPr>
            <w:r>
              <w:lastRenderedPageBreak/>
              <w:t>6161,80</w:t>
            </w:r>
          </w:p>
        </w:tc>
        <w:tc>
          <w:tcPr>
            <w:tcW w:w="2551" w:type="dxa"/>
          </w:tcPr>
          <w:p w:rsidR="00577AB5" w:rsidRDefault="00577AB5">
            <w:pPr>
              <w:pStyle w:val="ConsPlusNormal"/>
              <w:jc w:val="center"/>
            </w:pPr>
            <w:r>
              <w:t>241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253186,43</w:t>
            </w:r>
          </w:p>
        </w:tc>
      </w:tr>
      <w:tr w:rsidR="00577AB5">
        <w:tc>
          <w:tcPr>
            <w:tcW w:w="794" w:type="dxa"/>
          </w:tcPr>
          <w:p w:rsidR="00577AB5" w:rsidRDefault="00577AB5">
            <w:pPr>
              <w:pStyle w:val="ConsPlusNormal"/>
              <w:jc w:val="center"/>
            </w:pPr>
            <w:r>
              <w:lastRenderedPageBreak/>
              <w:t>110.</w:t>
            </w:r>
          </w:p>
        </w:tc>
        <w:tc>
          <w:tcPr>
            <w:tcW w:w="3005" w:type="dxa"/>
          </w:tcPr>
          <w:p w:rsidR="00577AB5" w:rsidRDefault="00577AB5">
            <w:pPr>
              <w:pStyle w:val="ConsPlusNormal"/>
            </w:pPr>
            <w:r>
              <w:t>г. Новотроицк, ул. Советская, д. 14</w:t>
            </w:r>
          </w:p>
        </w:tc>
        <w:tc>
          <w:tcPr>
            <w:tcW w:w="1587" w:type="dxa"/>
          </w:tcPr>
          <w:p w:rsidR="00577AB5" w:rsidRDefault="00577AB5">
            <w:pPr>
              <w:pStyle w:val="ConsPlusNormal"/>
              <w:jc w:val="center"/>
            </w:pPr>
            <w:r>
              <w:t>1473,10</w:t>
            </w:r>
          </w:p>
        </w:tc>
        <w:tc>
          <w:tcPr>
            <w:tcW w:w="2551" w:type="dxa"/>
          </w:tcPr>
          <w:p w:rsidR="00577AB5" w:rsidRDefault="00577AB5">
            <w:pPr>
              <w:pStyle w:val="ConsPlusNormal"/>
              <w:jc w:val="center"/>
            </w:pPr>
            <w:r>
              <w:t>47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99288,32</w:t>
            </w:r>
          </w:p>
        </w:tc>
      </w:tr>
      <w:tr w:rsidR="00577AB5">
        <w:tc>
          <w:tcPr>
            <w:tcW w:w="794" w:type="dxa"/>
          </w:tcPr>
          <w:p w:rsidR="00577AB5" w:rsidRDefault="00577AB5">
            <w:pPr>
              <w:pStyle w:val="ConsPlusNormal"/>
              <w:jc w:val="center"/>
            </w:pPr>
            <w:r>
              <w:t>111.</w:t>
            </w:r>
          </w:p>
        </w:tc>
        <w:tc>
          <w:tcPr>
            <w:tcW w:w="3005" w:type="dxa"/>
          </w:tcPr>
          <w:p w:rsidR="00577AB5" w:rsidRDefault="00577AB5">
            <w:pPr>
              <w:pStyle w:val="ConsPlusNormal"/>
            </w:pPr>
            <w:r>
              <w:t>г. Новотроицк, ул. Советская, д. 121</w:t>
            </w:r>
          </w:p>
        </w:tc>
        <w:tc>
          <w:tcPr>
            <w:tcW w:w="1587" w:type="dxa"/>
          </w:tcPr>
          <w:p w:rsidR="00577AB5" w:rsidRDefault="00577AB5">
            <w:pPr>
              <w:pStyle w:val="ConsPlusNormal"/>
              <w:jc w:val="center"/>
            </w:pPr>
            <w:r>
              <w:t>13078,80</w:t>
            </w:r>
          </w:p>
        </w:tc>
        <w:tc>
          <w:tcPr>
            <w:tcW w:w="2551" w:type="dxa"/>
          </w:tcPr>
          <w:p w:rsidR="00577AB5" w:rsidRDefault="00577AB5">
            <w:pPr>
              <w:pStyle w:val="ConsPlusNormal"/>
              <w:jc w:val="center"/>
            </w:pPr>
            <w:r>
              <w:t>408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35000,00</w:t>
            </w:r>
          </w:p>
        </w:tc>
      </w:tr>
      <w:tr w:rsidR="00577AB5">
        <w:tc>
          <w:tcPr>
            <w:tcW w:w="794" w:type="dxa"/>
          </w:tcPr>
          <w:p w:rsidR="00577AB5" w:rsidRDefault="00577AB5">
            <w:pPr>
              <w:pStyle w:val="ConsPlusNormal"/>
              <w:jc w:val="center"/>
            </w:pPr>
            <w:r>
              <w:t>112.</w:t>
            </w:r>
          </w:p>
        </w:tc>
        <w:tc>
          <w:tcPr>
            <w:tcW w:w="3005" w:type="dxa"/>
          </w:tcPr>
          <w:p w:rsidR="00577AB5" w:rsidRDefault="00577AB5">
            <w:pPr>
              <w:pStyle w:val="ConsPlusNormal"/>
            </w:pPr>
            <w:r>
              <w:t>г. Новотроицк, ул. Советская, д. 152</w:t>
            </w:r>
          </w:p>
        </w:tc>
        <w:tc>
          <w:tcPr>
            <w:tcW w:w="1587" w:type="dxa"/>
          </w:tcPr>
          <w:p w:rsidR="00577AB5" w:rsidRDefault="00577AB5">
            <w:pPr>
              <w:pStyle w:val="ConsPlusNormal"/>
              <w:jc w:val="center"/>
            </w:pPr>
            <w:r>
              <w:t>4821,90</w:t>
            </w:r>
          </w:p>
        </w:tc>
        <w:tc>
          <w:tcPr>
            <w:tcW w:w="2551" w:type="dxa"/>
          </w:tcPr>
          <w:p w:rsidR="00577AB5" w:rsidRDefault="00577AB5">
            <w:pPr>
              <w:pStyle w:val="ConsPlusNormal"/>
              <w:jc w:val="center"/>
            </w:pPr>
            <w:r>
              <w:t>209</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273392,13</w:t>
            </w:r>
          </w:p>
        </w:tc>
      </w:tr>
      <w:tr w:rsidR="00577AB5">
        <w:tc>
          <w:tcPr>
            <w:tcW w:w="794" w:type="dxa"/>
          </w:tcPr>
          <w:p w:rsidR="00577AB5" w:rsidRDefault="00577AB5">
            <w:pPr>
              <w:pStyle w:val="ConsPlusNormal"/>
              <w:jc w:val="center"/>
            </w:pPr>
            <w:r>
              <w:t>113.</w:t>
            </w:r>
          </w:p>
        </w:tc>
        <w:tc>
          <w:tcPr>
            <w:tcW w:w="3005" w:type="dxa"/>
          </w:tcPr>
          <w:p w:rsidR="00577AB5" w:rsidRDefault="00577AB5">
            <w:pPr>
              <w:pStyle w:val="ConsPlusNormal"/>
            </w:pPr>
            <w:r>
              <w:t>г. Новотроицк, ул. Советская, д. 16</w:t>
            </w:r>
          </w:p>
        </w:tc>
        <w:tc>
          <w:tcPr>
            <w:tcW w:w="1587" w:type="dxa"/>
          </w:tcPr>
          <w:p w:rsidR="00577AB5" w:rsidRDefault="00577AB5">
            <w:pPr>
              <w:pStyle w:val="ConsPlusNormal"/>
              <w:jc w:val="center"/>
            </w:pPr>
            <w:r>
              <w:t>1344,40</w:t>
            </w:r>
          </w:p>
        </w:tc>
        <w:tc>
          <w:tcPr>
            <w:tcW w:w="2551" w:type="dxa"/>
          </w:tcPr>
          <w:p w:rsidR="00577AB5" w:rsidRDefault="00577AB5">
            <w:pPr>
              <w:pStyle w:val="ConsPlusNormal"/>
              <w:jc w:val="center"/>
            </w:pPr>
            <w:r>
              <w:t>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79459,12</w:t>
            </w:r>
          </w:p>
        </w:tc>
      </w:tr>
      <w:tr w:rsidR="00577AB5">
        <w:tc>
          <w:tcPr>
            <w:tcW w:w="794" w:type="dxa"/>
          </w:tcPr>
          <w:p w:rsidR="00577AB5" w:rsidRDefault="00577AB5">
            <w:pPr>
              <w:pStyle w:val="ConsPlusNormal"/>
              <w:jc w:val="center"/>
            </w:pPr>
            <w:r>
              <w:t>114.</w:t>
            </w:r>
          </w:p>
        </w:tc>
        <w:tc>
          <w:tcPr>
            <w:tcW w:w="3005" w:type="dxa"/>
          </w:tcPr>
          <w:p w:rsidR="00577AB5" w:rsidRDefault="00577AB5">
            <w:pPr>
              <w:pStyle w:val="ConsPlusNormal"/>
            </w:pPr>
            <w:r>
              <w:t>г. Новотроицк, ул. Советская, д. 17</w:t>
            </w:r>
          </w:p>
        </w:tc>
        <w:tc>
          <w:tcPr>
            <w:tcW w:w="1587" w:type="dxa"/>
          </w:tcPr>
          <w:p w:rsidR="00577AB5" w:rsidRDefault="00577AB5">
            <w:pPr>
              <w:pStyle w:val="ConsPlusNormal"/>
              <w:jc w:val="center"/>
            </w:pPr>
            <w:r>
              <w:t>3752,70</w:t>
            </w:r>
          </w:p>
        </w:tc>
        <w:tc>
          <w:tcPr>
            <w:tcW w:w="2551" w:type="dxa"/>
          </w:tcPr>
          <w:p w:rsidR="00577AB5" w:rsidRDefault="00577AB5">
            <w:pPr>
              <w:pStyle w:val="ConsPlusNormal"/>
              <w:jc w:val="center"/>
            </w:pPr>
            <w:r>
              <w:t>149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45093,91</w:t>
            </w:r>
          </w:p>
        </w:tc>
      </w:tr>
      <w:tr w:rsidR="00577AB5">
        <w:tc>
          <w:tcPr>
            <w:tcW w:w="794" w:type="dxa"/>
          </w:tcPr>
          <w:p w:rsidR="00577AB5" w:rsidRDefault="00577AB5">
            <w:pPr>
              <w:pStyle w:val="ConsPlusNormal"/>
              <w:jc w:val="center"/>
            </w:pPr>
            <w:r>
              <w:t>115.</w:t>
            </w:r>
          </w:p>
        </w:tc>
        <w:tc>
          <w:tcPr>
            <w:tcW w:w="3005" w:type="dxa"/>
          </w:tcPr>
          <w:p w:rsidR="00577AB5" w:rsidRDefault="00577AB5">
            <w:pPr>
              <w:pStyle w:val="ConsPlusNormal"/>
            </w:pPr>
            <w:r>
              <w:t>г. Новотроицк, ул. Советская, д. 18</w:t>
            </w:r>
          </w:p>
        </w:tc>
        <w:tc>
          <w:tcPr>
            <w:tcW w:w="1587" w:type="dxa"/>
          </w:tcPr>
          <w:p w:rsidR="00577AB5" w:rsidRDefault="00577AB5">
            <w:pPr>
              <w:pStyle w:val="ConsPlusNormal"/>
              <w:jc w:val="center"/>
            </w:pPr>
            <w:r>
              <w:t>1179,00</w:t>
            </w:r>
          </w:p>
        </w:tc>
        <w:tc>
          <w:tcPr>
            <w:tcW w:w="2551" w:type="dxa"/>
          </w:tcPr>
          <w:p w:rsidR="00577AB5" w:rsidRDefault="00577AB5">
            <w:pPr>
              <w:pStyle w:val="ConsPlusNormal"/>
              <w:jc w:val="center"/>
            </w:pPr>
            <w:r>
              <w:t>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99582,36</w:t>
            </w:r>
          </w:p>
        </w:tc>
      </w:tr>
      <w:tr w:rsidR="00577AB5">
        <w:tc>
          <w:tcPr>
            <w:tcW w:w="794" w:type="dxa"/>
          </w:tcPr>
          <w:p w:rsidR="00577AB5" w:rsidRDefault="00577AB5">
            <w:pPr>
              <w:pStyle w:val="ConsPlusNormal"/>
              <w:jc w:val="center"/>
            </w:pPr>
            <w:r>
              <w:t>116.</w:t>
            </w:r>
          </w:p>
        </w:tc>
        <w:tc>
          <w:tcPr>
            <w:tcW w:w="3005" w:type="dxa"/>
          </w:tcPr>
          <w:p w:rsidR="00577AB5" w:rsidRDefault="00577AB5">
            <w:pPr>
              <w:pStyle w:val="ConsPlusNormal"/>
            </w:pPr>
            <w:r>
              <w:t>г. Новотроицк, ул. Советская, д. 19</w:t>
            </w:r>
          </w:p>
        </w:tc>
        <w:tc>
          <w:tcPr>
            <w:tcW w:w="1587" w:type="dxa"/>
          </w:tcPr>
          <w:p w:rsidR="00577AB5" w:rsidRDefault="00577AB5">
            <w:pPr>
              <w:pStyle w:val="ConsPlusNormal"/>
              <w:jc w:val="center"/>
            </w:pPr>
            <w:r>
              <w:t>2792,20</w:t>
            </w:r>
          </w:p>
        </w:tc>
        <w:tc>
          <w:tcPr>
            <w:tcW w:w="2551" w:type="dxa"/>
          </w:tcPr>
          <w:p w:rsidR="00577AB5" w:rsidRDefault="00577AB5">
            <w:pPr>
              <w:pStyle w:val="ConsPlusNormal"/>
              <w:jc w:val="center"/>
            </w:pPr>
            <w:r>
              <w:t>148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99260,79</w:t>
            </w:r>
          </w:p>
        </w:tc>
      </w:tr>
      <w:tr w:rsidR="00577AB5">
        <w:tc>
          <w:tcPr>
            <w:tcW w:w="794" w:type="dxa"/>
          </w:tcPr>
          <w:p w:rsidR="00577AB5" w:rsidRDefault="00577AB5">
            <w:pPr>
              <w:pStyle w:val="ConsPlusNormal"/>
              <w:jc w:val="center"/>
            </w:pPr>
            <w:r>
              <w:t>117.</w:t>
            </w:r>
          </w:p>
        </w:tc>
        <w:tc>
          <w:tcPr>
            <w:tcW w:w="3005" w:type="dxa"/>
          </w:tcPr>
          <w:p w:rsidR="00577AB5" w:rsidRDefault="00577AB5">
            <w:pPr>
              <w:pStyle w:val="ConsPlusNormal"/>
            </w:pPr>
            <w:r>
              <w:t>г. Новотроицк, ул. Советская, д. 21</w:t>
            </w:r>
          </w:p>
        </w:tc>
        <w:tc>
          <w:tcPr>
            <w:tcW w:w="1587" w:type="dxa"/>
          </w:tcPr>
          <w:p w:rsidR="00577AB5" w:rsidRDefault="00577AB5">
            <w:pPr>
              <w:pStyle w:val="ConsPlusNormal"/>
              <w:jc w:val="center"/>
            </w:pPr>
            <w:r>
              <w:t>4068,10</w:t>
            </w:r>
          </w:p>
        </w:tc>
        <w:tc>
          <w:tcPr>
            <w:tcW w:w="2551" w:type="dxa"/>
          </w:tcPr>
          <w:p w:rsidR="00577AB5" w:rsidRDefault="00577AB5">
            <w:pPr>
              <w:pStyle w:val="ConsPlusNormal"/>
              <w:jc w:val="center"/>
            </w:pPr>
            <w:r>
              <w:t>157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150673,51</w:t>
            </w:r>
          </w:p>
        </w:tc>
      </w:tr>
      <w:tr w:rsidR="00577AB5">
        <w:tc>
          <w:tcPr>
            <w:tcW w:w="794" w:type="dxa"/>
          </w:tcPr>
          <w:p w:rsidR="00577AB5" w:rsidRDefault="00577AB5">
            <w:pPr>
              <w:pStyle w:val="ConsPlusNormal"/>
              <w:jc w:val="center"/>
            </w:pPr>
            <w:r>
              <w:t>118.</w:t>
            </w:r>
          </w:p>
        </w:tc>
        <w:tc>
          <w:tcPr>
            <w:tcW w:w="3005" w:type="dxa"/>
          </w:tcPr>
          <w:p w:rsidR="00577AB5" w:rsidRDefault="00577AB5">
            <w:pPr>
              <w:pStyle w:val="ConsPlusNormal"/>
            </w:pPr>
            <w:r>
              <w:t>г. Новотроицк, ул. Советская, д. 22</w:t>
            </w:r>
          </w:p>
        </w:tc>
        <w:tc>
          <w:tcPr>
            <w:tcW w:w="1587" w:type="dxa"/>
          </w:tcPr>
          <w:p w:rsidR="00577AB5" w:rsidRDefault="00577AB5">
            <w:pPr>
              <w:pStyle w:val="ConsPlusNormal"/>
              <w:jc w:val="center"/>
            </w:pPr>
            <w:r>
              <w:t>555,30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99076,31</w:t>
            </w:r>
          </w:p>
        </w:tc>
      </w:tr>
      <w:tr w:rsidR="00577AB5">
        <w:tc>
          <w:tcPr>
            <w:tcW w:w="794" w:type="dxa"/>
          </w:tcPr>
          <w:p w:rsidR="00577AB5" w:rsidRDefault="00577AB5">
            <w:pPr>
              <w:pStyle w:val="ConsPlusNormal"/>
              <w:jc w:val="center"/>
            </w:pPr>
            <w:r>
              <w:t>119.</w:t>
            </w:r>
          </w:p>
        </w:tc>
        <w:tc>
          <w:tcPr>
            <w:tcW w:w="3005" w:type="dxa"/>
          </w:tcPr>
          <w:p w:rsidR="00577AB5" w:rsidRDefault="00577AB5">
            <w:pPr>
              <w:pStyle w:val="ConsPlusNormal"/>
            </w:pPr>
            <w:r>
              <w:t>г. Новотроицк, ул. Советская, д. 23</w:t>
            </w:r>
          </w:p>
        </w:tc>
        <w:tc>
          <w:tcPr>
            <w:tcW w:w="1587" w:type="dxa"/>
          </w:tcPr>
          <w:p w:rsidR="00577AB5" w:rsidRDefault="00577AB5">
            <w:pPr>
              <w:pStyle w:val="ConsPlusNormal"/>
              <w:jc w:val="center"/>
            </w:pPr>
            <w:r>
              <w:t>3715,10</w:t>
            </w:r>
          </w:p>
        </w:tc>
        <w:tc>
          <w:tcPr>
            <w:tcW w:w="2551" w:type="dxa"/>
          </w:tcPr>
          <w:p w:rsidR="00577AB5" w:rsidRDefault="00577AB5">
            <w:pPr>
              <w:pStyle w:val="ConsPlusNormal"/>
              <w:jc w:val="center"/>
            </w:pPr>
            <w:r>
              <w:t>189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99328,48</w:t>
            </w:r>
          </w:p>
        </w:tc>
      </w:tr>
      <w:tr w:rsidR="00577AB5">
        <w:tc>
          <w:tcPr>
            <w:tcW w:w="794" w:type="dxa"/>
          </w:tcPr>
          <w:p w:rsidR="00577AB5" w:rsidRDefault="00577AB5">
            <w:pPr>
              <w:pStyle w:val="ConsPlusNormal"/>
              <w:jc w:val="center"/>
            </w:pPr>
            <w:r>
              <w:t>120.</w:t>
            </w:r>
          </w:p>
        </w:tc>
        <w:tc>
          <w:tcPr>
            <w:tcW w:w="3005" w:type="dxa"/>
          </w:tcPr>
          <w:p w:rsidR="00577AB5" w:rsidRDefault="00577AB5">
            <w:pPr>
              <w:pStyle w:val="ConsPlusNormal"/>
            </w:pPr>
            <w:r>
              <w:t>г. Новотроицк, ул. Советская, д. 24</w:t>
            </w:r>
          </w:p>
        </w:tc>
        <w:tc>
          <w:tcPr>
            <w:tcW w:w="1587" w:type="dxa"/>
          </w:tcPr>
          <w:p w:rsidR="00577AB5" w:rsidRDefault="00577AB5">
            <w:pPr>
              <w:pStyle w:val="ConsPlusNormal"/>
              <w:jc w:val="center"/>
            </w:pPr>
            <w:r>
              <w:t>1849,00</w:t>
            </w:r>
          </w:p>
        </w:tc>
        <w:tc>
          <w:tcPr>
            <w:tcW w:w="2551" w:type="dxa"/>
          </w:tcPr>
          <w:p w:rsidR="00577AB5" w:rsidRDefault="00577AB5">
            <w:pPr>
              <w:pStyle w:val="ConsPlusNormal"/>
              <w:jc w:val="center"/>
            </w:pPr>
            <w:r>
              <w:t>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99823,54</w:t>
            </w:r>
          </w:p>
        </w:tc>
      </w:tr>
      <w:tr w:rsidR="00577AB5">
        <w:tc>
          <w:tcPr>
            <w:tcW w:w="794" w:type="dxa"/>
          </w:tcPr>
          <w:p w:rsidR="00577AB5" w:rsidRDefault="00577AB5">
            <w:pPr>
              <w:pStyle w:val="ConsPlusNormal"/>
              <w:jc w:val="center"/>
            </w:pPr>
            <w:r>
              <w:t>121.</w:t>
            </w:r>
          </w:p>
        </w:tc>
        <w:tc>
          <w:tcPr>
            <w:tcW w:w="3005" w:type="dxa"/>
          </w:tcPr>
          <w:p w:rsidR="00577AB5" w:rsidRDefault="00577AB5">
            <w:pPr>
              <w:pStyle w:val="ConsPlusNormal"/>
            </w:pPr>
            <w:r>
              <w:t xml:space="preserve">г. Новотроицк, ул. Советская, </w:t>
            </w:r>
            <w:r>
              <w:lastRenderedPageBreak/>
              <w:t>д. 25</w:t>
            </w:r>
          </w:p>
        </w:tc>
        <w:tc>
          <w:tcPr>
            <w:tcW w:w="1587" w:type="dxa"/>
          </w:tcPr>
          <w:p w:rsidR="00577AB5" w:rsidRDefault="00577AB5">
            <w:pPr>
              <w:pStyle w:val="ConsPlusNormal"/>
              <w:jc w:val="center"/>
            </w:pPr>
            <w:r>
              <w:lastRenderedPageBreak/>
              <w:t>3961,10</w:t>
            </w:r>
          </w:p>
        </w:tc>
        <w:tc>
          <w:tcPr>
            <w:tcW w:w="2551" w:type="dxa"/>
          </w:tcPr>
          <w:p w:rsidR="00577AB5" w:rsidRDefault="00577AB5">
            <w:pPr>
              <w:pStyle w:val="ConsPlusNormal"/>
              <w:jc w:val="center"/>
            </w:pPr>
            <w:r>
              <w:t>153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199445,19</w:t>
            </w:r>
          </w:p>
        </w:tc>
      </w:tr>
      <w:tr w:rsidR="00577AB5">
        <w:tc>
          <w:tcPr>
            <w:tcW w:w="794" w:type="dxa"/>
          </w:tcPr>
          <w:p w:rsidR="00577AB5" w:rsidRDefault="00577AB5">
            <w:pPr>
              <w:pStyle w:val="ConsPlusNormal"/>
              <w:jc w:val="center"/>
            </w:pPr>
            <w:r>
              <w:lastRenderedPageBreak/>
              <w:t>122.</w:t>
            </w:r>
          </w:p>
        </w:tc>
        <w:tc>
          <w:tcPr>
            <w:tcW w:w="3005" w:type="dxa"/>
          </w:tcPr>
          <w:p w:rsidR="00577AB5" w:rsidRDefault="00577AB5">
            <w:pPr>
              <w:pStyle w:val="ConsPlusNormal"/>
            </w:pPr>
            <w:r>
              <w:t>г. Новотроицк, ул. Советская, д. 26</w:t>
            </w:r>
          </w:p>
        </w:tc>
        <w:tc>
          <w:tcPr>
            <w:tcW w:w="1587" w:type="dxa"/>
          </w:tcPr>
          <w:p w:rsidR="00577AB5" w:rsidRDefault="00577AB5">
            <w:pPr>
              <w:pStyle w:val="ConsPlusNormal"/>
              <w:jc w:val="center"/>
            </w:pPr>
            <w:r>
              <w:t>562,20</w:t>
            </w:r>
          </w:p>
        </w:tc>
        <w:tc>
          <w:tcPr>
            <w:tcW w:w="2551" w:type="dxa"/>
          </w:tcPr>
          <w:p w:rsidR="00577AB5" w:rsidRDefault="00577AB5">
            <w:pPr>
              <w:pStyle w:val="ConsPlusNormal"/>
              <w:jc w:val="center"/>
            </w:pPr>
            <w:r>
              <w:t>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55062,43</w:t>
            </w:r>
          </w:p>
        </w:tc>
      </w:tr>
      <w:tr w:rsidR="00577AB5">
        <w:tc>
          <w:tcPr>
            <w:tcW w:w="794" w:type="dxa"/>
          </w:tcPr>
          <w:p w:rsidR="00577AB5" w:rsidRDefault="00577AB5">
            <w:pPr>
              <w:pStyle w:val="ConsPlusNormal"/>
              <w:jc w:val="center"/>
            </w:pPr>
            <w:r>
              <w:t>123.</w:t>
            </w:r>
          </w:p>
        </w:tc>
        <w:tc>
          <w:tcPr>
            <w:tcW w:w="3005" w:type="dxa"/>
          </w:tcPr>
          <w:p w:rsidR="00577AB5" w:rsidRDefault="00577AB5">
            <w:pPr>
              <w:pStyle w:val="ConsPlusNormal"/>
            </w:pPr>
            <w:r>
              <w:t>г. Новотроицк, ул. Советская, д. 27</w:t>
            </w:r>
          </w:p>
        </w:tc>
        <w:tc>
          <w:tcPr>
            <w:tcW w:w="1587" w:type="dxa"/>
          </w:tcPr>
          <w:p w:rsidR="00577AB5" w:rsidRDefault="00577AB5">
            <w:pPr>
              <w:pStyle w:val="ConsPlusNormal"/>
              <w:jc w:val="center"/>
            </w:pPr>
            <w:r>
              <w:t>3693,90</w:t>
            </w:r>
          </w:p>
        </w:tc>
        <w:tc>
          <w:tcPr>
            <w:tcW w:w="2551" w:type="dxa"/>
          </w:tcPr>
          <w:p w:rsidR="00577AB5" w:rsidRDefault="00577AB5">
            <w:pPr>
              <w:pStyle w:val="ConsPlusNormal"/>
              <w:jc w:val="center"/>
            </w:pPr>
            <w:r>
              <w:t>140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199166,33</w:t>
            </w:r>
          </w:p>
        </w:tc>
      </w:tr>
      <w:tr w:rsidR="00577AB5">
        <w:tc>
          <w:tcPr>
            <w:tcW w:w="794" w:type="dxa"/>
          </w:tcPr>
          <w:p w:rsidR="00577AB5" w:rsidRDefault="00577AB5">
            <w:pPr>
              <w:pStyle w:val="ConsPlusNormal"/>
              <w:jc w:val="center"/>
            </w:pPr>
            <w:r>
              <w:t>124.</w:t>
            </w:r>
          </w:p>
        </w:tc>
        <w:tc>
          <w:tcPr>
            <w:tcW w:w="3005" w:type="dxa"/>
          </w:tcPr>
          <w:p w:rsidR="00577AB5" w:rsidRDefault="00577AB5">
            <w:pPr>
              <w:pStyle w:val="ConsPlusNormal"/>
            </w:pPr>
            <w:r>
              <w:t>г. Новотроицк, ул. Советская, д. 30</w:t>
            </w:r>
          </w:p>
        </w:tc>
        <w:tc>
          <w:tcPr>
            <w:tcW w:w="1587" w:type="dxa"/>
          </w:tcPr>
          <w:p w:rsidR="00577AB5" w:rsidRDefault="00577AB5">
            <w:pPr>
              <w:pStyle w:val="ConsPlusNormal"/>
              <w:jc w:val="center"/>
            </w:pPr>
            <w:r>
              <w:t>1787,90</w:t>
            </w:r>
          </w:p>
        </w:tc>
        <w:tc>
          <w:tcPr>
            <w:tcW w:w="2551" w:type="dxa"/>
          </w:tcPr>
          <w:p w:rsidR="00577AB5" w:rsidRDefault="00577AB5">
            <w:pPr>
              <w:pStyle w:val="ConsPlusNormal"/>
              <w:jc w:val="center"/>
            </w:pPr>
            <w:r>
              <w:t>142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99502,08</w:t>
            </w:r>
          </w:p>
        </w:tc>
      </w:tr>
      <w:tr w:rsidR="00577AB5">
        <w:tc>
          <w:tcPr>
            <w:tcW w:w="794" w:type="dxa"/>
          </w:tcPr>
          <w:p w:rsidR="00577AB5" w:rsidRDefault="00577AB5">
            <w:pPr>
              <w:pStyle w:val="ConsPlusNormal"/>
              <w:jc w:val="center"/>
            </w:pPr>
            <w:r>
              <w:t>125.</w:t>
            </w:r>
          </w:p>
        </w:tc>
        <w:tc>
          <w:tcPr>
            <w:tcW w:w="3005" w:type="dxa"/>
          </w:tcPr>
          <w:p w:rsidR="00577AB5" w:rsidRDefault="00577AB5">
            <w:pPr>
              <w:pStyle w:val="ConsPlusNormal"/>
            </w:pPr>
            <w:r>
              <w:t>г. Новотроицк, ул. Советская, д. 32</w:t>
            </w:r>
          </w:p>
        </w:tc>
        <w:tc>
          <w:tcPr>
            <w:tcW w:w="1587" w:type="dxa"/>
          </w:tcPr>
          <w:p w:rsidR="00577AB5" w:rsidRDefault="00577AB5">
            <w:pPr>
              <w:pStyle w:val="ConsPlusNormal"/>
              <w:jc w:val="center"/>
            </w:pPr>
            <w:r>
              <w:t>562,10</w:t>
            </w:r>
          </w:p>
        </w:tc>
        <w:tc>
          <w:tcPr>
            <w:tcW w:w="2551" w:type="dxa"/>
          </w:tcPr>
          <w:p w:rsidR="00577AB5" w:rsidRDefault="00577AB5">
            <w:pPr>
              <w:pStyle w:val="ConsPlusNormal"/>
              <w:jc w:val="center"/>
            </w:pPr>
            <w:r>
              <w:t>57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109391,63</w:t>
            </w:r>
          </w:p>
        </w:tc>
      </w:tr>
      <w:tr w:rsidR="00577AB5">
        <w:tc>
          <w:tcPr>
            <w:tcW w:w="794" w:type="dxa"/>
          </w:tcPr>
          <w:p w:rsidR="00577AB5" w:rsidRDefault="00577AB5">
            <w:pPr>
              <w:pStyle w:val="ConsPlusNormal"/>
              <w:jc w:val="center"/>
            </w:pPr>
            <w:r>
              <w:t>126.</w:t>
            </w:r>
          </w:p>
        </w:tc>
        <w:tc>
          <w:tcPr>
            <w:tcW w:w="3005" w:type="dxa"/>
          </w:tcPr>
          <w:p w:rsidR="00577AB5" w:rsidRDefault="00577AB5">
            <w:pPr>
              <w:pStyle w:val="ConsPlusNormal"/>
            </w:pPr>
            <w:r>
              <w:t>г. Новотроицк, ул. Советская, д. 35</w:t>
            </w:r>
          </w:p>
        </w:tc>
        <w:tc>
          <w:tcPr>
            <w:tcW w:w="1587" w:type="dxa"/>
          </w:tcPr>
          <w:p w:rsidR="00577AB5" w:rsidRDefault="00577AB5">
            <w:pPr>
              <w:pStyle w:val="ConsPlusNormal"/>
              <w:jc w:val="center"/>
            </w:pPr>
            <w:r>
              <w:t>3352,60</w:t>
            </w:r>
          </w:p>
        </w:tc>
        <w:tc>
          <w:tcPr>
            <w:tcW w:w="2551" w:type="dxa"/>
          </w:tcPr>
          <w:p w:rsidR="00577AB5" w:rsidRDefault="00577AB5">
            <w:pPr>
              <w:pStyle w:val="ConsPlusNormal"/>
              <w:jc w:val="center"/>
            </w:pPr>
            <w:r>
              <w:t>127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166447,41</w:t>
            </w:r>
          </w:p>
        </w:tc>
      </w:tr>
      <w:tr w:rsidR="00577AB5">
        <w:tc>
          <w:tcPr>
            <w:tcW w:w="794" w:type="dxa"/>
          </w:tcPr>
          <w:p w:rsidR="00577AB5" w:rsidRDefault="00577AB5">
            <w:pPr>
              <w:pStyle w:val="ConsPlusNormal"/>
              <w:jc w:val="center"/>
            </w:pPr>
            <w:r>
              <w:t>127.</w:t>
            </w:r>
          </w:p>
        </w:tc>
        <w:tc>
          <w:tcPr>
            <w:tcW w:w="3005" w:type="dxa"/>
          </w:tcPr>
          <w:p w:rsidR="00577AB5" w:rsidRDefault="00577AB5">
            <w:pPr>
              <w:pStyle w:val="ConsPlusNormal"/>
            </w:pPr>
            <w:r>
              <w:t>г. Новотроицк, ул. Советская, д. 39</w:t>
            </w:r>
          </w:p>
        </w:tc>
        <w:tc>
          <w:tcPr>
            <w:tcW w:w="1587" w:type="dxa"/>
          </w:tcPr>
          <w:p w:rsidR="00577AB5" w:rsidRDefault="00577AB5">
            <w:pPr>
              <w:pStyle w:val="ConsPlusNormal"/>
              <w:jc w:val="center"/>
            </w:pPr>
            <w:r>
              <w:t>3321,00</w:t>
            </w:r>
          </w:p>
        </w:tc>
        <w:tc>
          <w:tcPr>
            <w:tcW w:w="2551" w:type="dxa"/>
          </w:tcPr>
          <w:p w:rsidR="00577AB5" w:rsidRDefault="00577AB5">
            <w:pPr>
              <w:pStyle w:val="ConsPlusNormal"/>
              <w:jc w:val="center"/>
            </w:pPr>
            <w:r>
              <w:t>125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165411,39</w:t>
            </w:r>
          </w:p>
        </w:tc>
      </w:tr>
      <w:tr w:rsidR="00577AB5">
        <w:tc>
          <w:tcPr>
            <w:tcW w:w="794" w:type="dxa"/>
          </w:tcPr>
          <w:p w:rsidR="00577AB5" w:rsidRDefault="00577AB5">
            <w:pPr>
              <w:pStyle w:val="ConsPlusNormal"/>
              <w:jc w:val="center"/>
            </w:pPr>
            <w:r>
              <w:t>128.</w:t>
            </w:r>
          </w:p>
        </w:tc>
        <w:tc>
          <w:tcPr>
            <w:tcW w:w="3005" w:type="dxa"/>
          </w:tcPr>
          <w:p w:rsidR="00577AB5" w:rsidRDefault="00577AB5">
            <w:pPr>
              <w:pStyle w:val="ConsPlusNormal"/>
            </w:pPr>
            <w:r>
              <w:t>г. Новотроицк, ул. Советская, д. 50/ул. Строителей, д. 3</w:t>
            </w:r>
          </w:p>
        </w:tc>
        <w:tc>
          <w:tcPr>
            <w:tcW w:w="1587" w:type="dxa"/>
          </w:tcPr>
          <w:p w:rsidR="00577AB5" w:rsidRDefault="00577AB5">
            <w:pPr>
              <w:pStyle w:val="ConsPlusNormal"/>
              <w:jc w:val="center"/>
            </w:pPr>
            <w:r>
              <w:t>2660,40</w:t>
            </w:r>
          </w:p>
        </w:tc>
        <w:tc>
          <w:tcPr>
            <w:tcW w:w="2551" w:type="dxa"/>
          </w:tcPr>
          <w:p w:rsidR="00577AB5" w:rsidRDefault="00577AB5">
            <w:pPr>
              <w:pStyle w:val="ConsPlusNormal"/>
              <w:jc w:val="center"/>
            </w:pPr>
            <w:r>
              <w:t>105</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258096,38</w:t>
            </w:r>
          </w:p>
        </w:tc>
      </w:tr>
      <w:tr w:rsidR="00577AB5">
        <w:tc>
          <w:tcPr>
            <w:tcW w:w="794" w:type="dxa"/>
          </w:tcPr>
          <w:p w:rsidR="00577AB5" w:rsidRDefault="00577AB5">
            <w:pPr>
              <w:pStyle w:val="ConsPlusNormal"/>
              <w:jc w:val="center"/>
            </w:pPr>
            <w:r>
              <w:t>129.</w:t>
            </w:r>
          </w:p>
        </w:tc>
        <w:tc>
          <w:tcPr>
            <w:tcW w:w="3005" w:type="dxa"/>
          </w:tcPr>
          <w:p w:rsidR="00577AB5" w:rsidRDefault="00577AB5">
            <w:pPr>
              <w:pStyle w:val="ConsPlusNormal"/>
            </w:pPr>
            <w:r>
              <w:t>г. Новотроицк, ул. Советская, д. 8</w:t>
            </w:r>
          </w:p>
        </w:tc>
        <w:tc>
          <w:tcPr>
            <w:tcW w:w="1587" w:type="dxa"/>
          </w:tcPr>
          <w:p w:rsidR="00577AB5" w:rsidRDefault="00577AB5">
            <w:pPr>
              <w:pStyle w:val="ConsPlusNormal"/>
              <w:jc w:val="center"/>
            </w:pPr>
            <w:r>
              <w:t>1365,40</w:t>
            </w:r>
          </w:p>
        </w:tc>
        <w:tc>
          <w:tcPr>
            <w:tcW w:w="2551" w:type="dxa"/>
          </w:tcPr>
          <w:p w:rsidR="00577AB5" w:rsidRDefault="00577AB5">
            <w:pPr>
              <w:pStyle w:val="ConsPlusNormal"/>
              <w:jc w:val="center"/>
            </w:pPr>
            <w:r>
              <w:t>25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198917,16</w:t>
            </w:r>
          </w:p>
        </w:tc>
      </w:tr>
      <w:tr w:rsidR="00577AB5">
        <w:tc>
          <w:tcPr>
            <w:tcW w:w="794" w:type="dxa"/>
          </w:tcPr>
          <w:p w:rsidR="00577AB5" w:rsidRDefault="00577AB5">
            <w:pPr>
              <w:pStyle w:val="ConsPlusNormal"/>
              <w:jc w:val="center"/>
            </w:pPr>
            <w:r>
              <w:t>130.</w:t>
            </w:r>
          </w:p>
        </w:tc>
        <w:tc>
          <w:tcPr>
            <w:tcW w:w="3005" w:type="dxa"/>
          </w:tcPr>
          <w:p w:rsidR="00577AB5" w:rsidRDefault="00577AB5">
            <w:pPr>
              <w:pStyle w:val="ConsPlusNormal"/>
            </w:pPr>
            <w:r>
              <w:t>г. Новотроицк, ул. Уральская, д. 3</w:t>
            </w:r>
          </w:p>
        </w:tc>
        <w:tc>
          <w:tcPr>
            <w:tcW w:w="1587" w:type="dxa"/>
          </w:tcPr>
          <w:p w:rsidR="00577AB5" w:rsidRDefault="00577AB5">
            <w:pPr>
              <w:pStyle w:val="ConsPlusNormal"/>
              <w:jc w:val="center"/>
            </w:pPr>
            <w:r>
              <w:t>4877,20</w:t>
            </w:r>
          </w:p>
        </w:tc>
        <w:tc>
          <w:tcPr>
            <w:tcW w:w="2551" w:type="dxa"/>
          </w:tcPr>
          <w:p w:rsidR="00577AB5" w:rsidRDefault="00577AB5">
            <w:pPr>
              <w:pStyle w:val="ConsPlusNormal"/>
              <w:jc w:val="center"/>
            </w:pPr>
            <w:r>
              <w:t>215</w:t>
            </w:r>
          </w:p>
        </w:tc>
        <w:tc>
          <w:tcPr>
            <w:tcW w:w="1984" w:type="dxa"/>
          </w:tcPr>
          <w:p w:rsidR="00577AB5" w:rsidRDefault="00577AB5">
            <w:pPr>
              <w:pStyle w:val="ConsPlusNormal"/>
              <w:jc w:val="center"/>
            </w:pPr>
            <w:r>
              <w:t>5</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275810,72</w:t>
            </w:r>
          </w:p>
        </w:tc>
      </w:tr>
      <w:tr w:rsidR="00577AB5">
        <w:tc>
          <w:tcPr>
            <w:tcW w:w="794" w:type="dxa"/>
          </w:tcPr>
          <w:p w:rsidR="00577AB5" w:rsidRDefault="00577AB5">
            <w:pPr>
              <w:pStyle w:val="ConsPlusNormal"/>
              <w:jc w:val="center"/>
            </w:pPr>
            <w:r>
              <w:t>131.</w:t>
            </w:r>
          </w:p>
        </w:tc>
        <w:tc>
          <w:tcPr>
            <w:tcW w:w="3005" w:type="dxa"/>
          </w:tcPr>
          <w:p w:rsidR="00577AB5" w:rsidRDefault="00577AB5">
            <w:pPr>
              <w:pStyle w:val="ConsPlusNormal"/>
            </w:pPr>
            <w:r>
              <w:t>г. Новотроицк, ул. Уральская, д. 2</w:t>
            </w:r>
          </w:p>
        </w:tc>
        <w:tc>
          <w:tcPr>
            <w:tcW w:w="1587" w:type="dxa"/>
          </w:tcPr>
          <w:p w:rsidR="00577AB5" w:rsidRDefault="00577AB5">
            <w:pPr>
              <w:pStyle w:val="ConsPlusNormal"/>
              <w:jc w:val="center"/>
            </w:pPr>
            <w:r>
              <w:t>15104,70</w:t>
            </w:r>
          </w:p>
        </w:tc>
        <w:tc>
          <w:tcPr>
            <w:tcW w:w="2551" w:type="dxa"/>
          </w:tcPr>
          <w:p w:rsidR="00577AB5" w:rsidRDefault="00577AB5">
            <w:pPr>
              <w:pStyle w:val="ConsPlusNormal"/>
              <w:jc w:val="center"/>
            </w:pPr>
            <w:r>
              <w:t>524</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60000,00</w:t>
            </w:r>
          </w:p>
        </w:tc>
      </w:tr>
      <w:tr w:rsidR="00577AB5">
        <w:tc>
          <w:tcPr>
            <w:tcW w:w="794" w:type="dxa"/>
          </w:tcPr>
          <w:p w:rsidR="00577AB5" w:rsidRDefault="00577AB5">
            <w:pPr>
              <w:pStyle w:val="ConsPlusNormal"/>
              <w:jc w:val="center"/>
            </w:pPr>
            <w:r>
              <w:t>132.</w:t>
            </w:r>
          </w:p>
        </w:tc>
        <w:tc>
          <w:tcPr>
            <w:tcW w:w="3005" w:type="dxa"/>
          </w:tcPr>
          <w:p w:rsidR="00577AB5" w:rsidRDefault="00577AB5">
            <w:pPr>
              <w:pStyle w:val="ConsPlusNormal"/>
            </w:pPr>
            <w:r>
              <w:t>г. Новотроицк, ул. Уральская, д. 36</w:t>
            </w:r>
          </w:p>
        </w:tc>
        <w:tc>
          <w:tcPr>
            <w:tcW w:w="1587" w:type="dxa"/>
          </w:tcPr>
          <w:p w:rsidR="00577AB5" w:rsidRDefault="00577AB5">
            <w:pPr>
              <w:pStyle w:val="ConsPlusNormal"/>
              <w:jc w:val="center"/>
            </w:pPr>
            <w:r>
              <w:t>8412,40</w:t>
            </w:r>
          </w:p>
        </w:tc>
        <w:tc>
          <w:tcPr>
            <w:tcW w:w="2551" w:type="dxa"/>
          </w:tcPr>
          <w:p w:rsidR="00577AB5" w:rsidRDefault="00577AB5">
            <w:pPr>
              <w:pStyle w:val="ConsPlusNormal"/>
              <w:jc w:val="center"/>
            </w:pPr>
            <w:r>
              <w:t>342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47616,29</w:t>
            </w:r>
          </w:p>
        </w:tc>
      </w:tr>
      <w:tr w:rsidR="00577AB5">
        <w:tc>
          <w:tcPr>
            <w:tcW w:w="794" w:type="dxa"/>
          </w:tcPr>
          <w:p w:rsidR="00577AB5" w:rsidRDefault="00577AB5">
            <w:pPr>
              <w:pStyle w:val="ConsPlusNormal"/>
              <w:jc w:val="center"/>
            </w:pPr>
            <w:r>
              <w:t>133.</w:t>
            </w:r>
          </w:p>
        </w:tc>
        <w:tc>
          <w:tcPr>
            <w:tcW w:w="3005" w:type="dxa"/>
          </w:tcPr>
          <w:p w:rsidR="00577AB5" w:rsidRDefault="00577AB5">
            <w:pPr>
              <w:pStyle w:val="ConsPlusNormal"/>
            </w:pPr>
            <w:r>
              <w:t xml:space="preserve">г. Новотроицк, ул. Юных </w:t>
            </w:r>
            <w:r>
              <w:lastRenderedPageBreak/>
              <w:t>Ленинцев, д. 10</w:t>
            </w:r>
          </w:p>
        </w:tc>
        <w:tc>
          <w:tcPr>
            <w:tcW w:w="1587" w:type="dxa"/>
          </w:tcPr>
          <w:p w:rsidR="00577AB5" w:rsidRDefault="00577AB5">
            <w:pPr>
              <w:pStyle w:val="ConsPlusNormal"/>
              <w:jc w:val="center"/>
            </w:pPr>
            <w:r>
              <w:lastRenderedPageBreak/>
              <w:t>4764,10</w:t>
            </w:r>
          </w:p>
        </w:tc>
        <w:tc>
          <w:tcPr>
            <w:tcW w:w="2551" w:type="dxa"/>
          </w:tcPr>
          <w:p w:rsidR="00577AB5" w:rsidRDefault="00577AB5">
            <w:pPr>
              <w:pStyle w:val="ConsPlusNormal"/>
              <w:jc w:val="center"/>
            </w:pPr>
            <w:r>
              <w:t>197</w:t>
            </w:r>
          </w:p>
        </w:tc>
        <w:tc>
          <w:tcPr>
            <w:tcW w:w="1984" w:type="dxa"/>
          </w:tcPr>
          <w:p w:rsidR="00577AB5" w:rsidRDefault="00577AB5">
            <w:pPr>
              <w:pStyle w:val="ConsPlusNormal"/>
              <w:jc w:val="center"/>
            </w:pPr>
            <w:r>
              <w:t>6</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304629,23</w:t>
            </w:r>
          </w:p>
        </w:tc>
      </w:tr>
      <w:tr w:rsidR="00577AB5">
        <w:tc>
          <w:tcPr>
            <w:tcW w:w="794" w:type="dxa"/>
          </w:tcPr>
          <w:p w:rsidR="00577AB5" w:rsidRDefault="00577AB5">
            <w:pPr>
              <w:pStyle w:val="ConsPlusNormal"/>
              <w:jc w:val="center"/>
            </w:pPr>
            <w:r>
              <w:lastRenderedPageBreak/>
              <w:t>134.</w:t>
            </w:r>
          </w:p>
        </w:tc>
        <w:tc>
          <w:tcPr>
            <w:tcW w:w="3005" w:type="dxa"/>
          </w:tcPr>
          <w:p w:rsidR="00577AB5" w:rsidRDefault="00577AB5">
            <w:pPr>
              <w:pStyle w:val="ConsPlusNormal"/>
            </w:pPr>
            <w:r>
              <w:t>г. Новотроицк, ул. Юных Ленинцев, д. 4</w:t>
            </w:r>
          </w:p>
        </w:tc>
        <w:tc>
          <w:tcPr>
            <w:tcW w:w="1587" w:type="dxa"/>
          </w:tcPr>
          <w:p w:rsidR="00577AB5" w:rsidRDefault="00577AB5">
            <w:pPr>
              <w:pStyle w:val="ConsPlusNormal"/>
              <w:jc w:val="center"/>
            </w:pPr>
            <w:r>
              <w:t>2795,30</w:t>
            </w:r>
          </w:p>
        </w:tc>
        <w:tc>
          <w:tcPr>
            <w:tcW w:w="2551" w:type="dxa"/>
          </w:tcPr>
          <w:p w:rsidR="00577AB5" w:rsidRDefault="00577AB5">
            <w:pPr>
              <w:pStyle w:val="ConsPlusNormal"/>
              <w:jc w:val="center"/>
            </w:pPr>
            <w:r>
              <w:t>87</w:t>
            </w:r>
          </w:p>
        </w:tc>
        <w:tc>
          <w:tcPr>
            <w:tcW w:w="1984" w:type="dxa"/>
          </w:tcPr>
          <w:p w:rsidR="00577AB5" w:rsidRDefault="00577AB5">
            <w:pPr>
              <w:pStyle w:val="ConsPlusNormal"/>
              <w:jc w:val="center"/>
            </w:pPr>
            <w:r>
              <w:t>5</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236239,53</w:t>
            </w:r>
          </w:p>
        </w:tc>
      </w:tr>
      <w:tr w:rsidR="00577AB5">
        <w:tc>
          <w:tcPr>
            <w:tcW w:w="13606" w:type="dxa"/>
            <w:gridSpan w:val="7"/>
          </w:tcPr>
          <w:p w:rsidR="00577AB5" w:rsidRDefault="00577AB5">
            <w:pPr>
              <w:pStyle w:val="ConsPlusNormal"/>
              <w:jc w:val="center"/>
              <w:outlineLvl w:val="3"/>
            </w:pPr>
            <w:r>
              <w:t>11. Муниципальное образование город Оренбург</w:t>
            </w:r>
          </w:p>
        </w:tc>
      </w:tr>
      <w:tr w:rsidR="00577AB5">
        <w:tc>
          <w:tcPr>
            <w:tcW w:w="3799" w:type="dxa"/>
            <w:gridSpan w:val="2"/>
          </w:tcPr>
          <w:p w:rsidR="00577AB5" w:rsidRDefault="00577AB5">
            <w:pPr>
              <w:pStyle w:val="ConsPlusNormal"/>
            </w:pPr>
            <w:r>
              <w:t>Итого по муниципальному образованию город Оренбург</w:t>
            </w:r>
          </w:p>
        </w:tc>
        <w:tc>
          <w:tcPr>
            <w:tcW w:w="1587" w:type="dxa"/>
          </w:tcPr>
          <w:p w:rsidR="00577AB5" w:rsidRDefault="00577AB5">
            <w:pPr>
              <w:pStyle w:val="ConsPlusNormal"/>
              <w:jc w:val="center"/>
            </w:pPr>
            <w:r>
              <w:t>1080426,30</w:t>
            </w:r>
          </w:p>
        </w:tc>
        <w:tc>
          <w:tcPr>
            <w:tcW w:w="2551" w:type="dxa"/>
          </w:tcPr>
          <w:p w:rsidR="00577AB5" w:rsidRDefault="00577AB5">
            <w:pPr>
              <w:pStyle w:val="ConsPlusNormal"/>
              <w:jc w:val="center"/>
            </w:pPr>
            <w:r>
              <w:t>35298</w:t>
            </w:r>
          </w:p>
        </w:tc>
        <w:tc>
          <w:tcPr>
            <w:tcW w:w="1984" w:type="dxa"/>
          </w:tcPr>
          <w:p w:rsidR="00577AB5" w:rsidRDefault="00577AB5">
            <w:pPr>
              <w:pStyle w:val="ConsPlusNormal"/>
              <w:jc w:val="center"/>
            </w:pPr>
            <w:r>
              <w:t>257</w:t>
            </w:r>
          </w:p>
        </w:tc>
        <w:tc>
          <w:tcPr>
            <w:tcW w:w="1701" w:type="dxa"/>
          </w:tcPr>
          <w:p w:rsidR="00577AB5" w:rsidRDefault="00577AB5">
            <w:pPr>
              <w:pStyle w:val="ConsPlusNormal"/>
              <w:jc w:val="center"/>
            </w:pPr>
            <w:r>
              <w:t>211</w:t>
            </w:r>
          </w:p>
        </w:tc>
        <w:tc>
          <w:tcPr>
            <w:tcW w:w="1984" w:type="dxa"/>
          </w:tcPr>
          <w:p w:rsidR="00577AB5" w:rsidRDefault="00577AB5">
            <w:pPr>
              <w:pStyle w:val="ConsPlusNormal"/>
              <w:jc w:val="center"/>
            </w:pPr>
            <w:r>
              <w:t>18466956,27</w:t>
            </w:r>
          </w:p>
        </w:tc>
      </w:tr>
      <w:tr w:rsidR="00577AB5">
        <w:tc>
          <w:tcPr>
            <w:tcW w:w="794" w:type="dxa"/>
          </w:tcPr>
          <w:p w:rsidR="00577AB5" w:rsidRDefault="00577AB5">
            <w:pPr>
              <w:pStyle w:val="ConsPlusNormal"/>
              <w:jc w:val="center"/>
            </w:pPr>
            <w:r>
              <w:t>135.</w:t>
            </w:r>
          </w:p>
        </w:tc>
        <w:tc>
          <w:tcPr>
            <w:tcW w:w="3005" w:type="dxa"/>
          </w:tcPr>
          <w:p w:rsidR="00577AB5" w:rsidRDefault="00577AB5">
            <w:pPr>
              <w:pStyle w:val="ConsPlusNormal"/>
            </w:pPr>
            <w:r>
              <w:t>г. Оренбург, мкр. 70 лет ВЛКСМ, д. 20</w:t>
            </w:r>
          </w:p>
        </w:tc>
        <w:tc>
          <w:tcPr>
            <w:tcW w:w="1587" w:type="dxa"/>
          </w:tcPr>
          <w:p w:rsidR="00577AB5" w:rsidRDefault="00577AB5">
            <w:pPr>
              <w:pStyle w:val="ConsPlusNormal"/>
              <w:jc w:val="center"/>
            </w:pPr>
            <w:r>
              <w:t>4905,70</w:t>
            </w:r>
          </w:p>
        </w:tc>
        <w:tc>
          <w:tcPr>
            <w:tcW w:w="2551" w:type="dxa"/>
          </w:tcPr>
          <w:p w:rsidR="00577AB5" w:rsidRDefault="00577AB5">
            <w:pPr>
              <w:pStyle w:val="ConsPlusNormal"/>
              <w:jc w:val="center"/>
            </w:pPr>
            <w:r>
              <w:t>163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86073,93</w:t>
            </w:r>
          </w:p>
        </w:tc>
      </w:tr>
      <w:tr w:rsidR="00577AB5">
        <w:tc>
          <w:tcPr>
            <w:tcW w:w="794" w:type="dxa"/>
          </w:tcPr>
          <w:p w:rsidR="00577AB5" w:rsidRDefault="00577AB5">
            <w:pPr>
              <w:pStyle w:val="ConsPlusNormal"/>
              <w:jc w:val="center"/>
            </w:pPr>
            <w:r>
              <w:t>136.</w:t>
            </w:r>
          </w:p>
        </w:tc>
        <w:tc>
          <w:tcPr>
            <w:tcW w:w="3005" w:type="dxa"/>
          </w:tcPr>
          <w:p w:rsidR="00577AB5" w:rsidRDefault="00577AB5">
            <w:pPr>
              <w:pStyle w:val="ConsPlusNormal"/>
            </w:pPr>
            <w:r>
              <w:t>г. Оренбург, мкр. Стройгородок, д. 17</w:t>
            </w:r>
          </w:p>
        </w:tc>
        <w:tc>
          <w:tcPr>
            <w:tcW w:w="1587" w:type="dxa"/>
          </w:tcPr>
          <w:p w:rsidR="00577AB5" w:rsidRDefault="00577AB5">
            <w:pPr>
              <w:pStyle w:val="ConsPlusNormal"/>
              <w:jc w:val="center"/>
            </w:pPr>
            <w:r>
              <w:t>1185,20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68844,02</w:t>
            </w:r>
          </w:p>
        </w:tc>
      </w:tr>
      <w:tr w:rsidR="00577AB5">
        <w:tc>
          <w:tcPr>
            <w:tcW w:w="794" w:type="dxa"/>
          </w:tcPr>
          <w:p w:rsidR="00577AB5" w:rsidRDefault="00577AB5">
            <w:pPr>
              <w:pStyle w:val="ConsPlusNormal"/>
              <w:jc w:val="center"/>
            </w:pPr>
            <w:r>
              <w:t>137.</w:t>
            </w:r>
          </w:p>
        </w:tc>
        <w:tc>
          <w:tcPr>
            <w:tcW w:w="3005" w:type="dxa"/>
          </w:tcPr>
          <w:p w:rsidR="00577AB5" w:rsidRDefault="00577AB5">
            <w:pPr>
              <w:pStyle w:val="ConsPlusNormal"/>
            </w:pPr>
            <w:r>
              <w:t>г. Оренбург, пер. Дальний, д. 29/1</w:t>
            </w:r>
          </w:p>
        </w:tc>
        <w:tc>
          <w:tcPr>
            <w:tcW w:w="1587" w:type="dxa"/>
          </w:tcPr>
          <w:p w:rsidR="00577AB5" w:rsidRDefault="00577AB5">
            <w:pPr>
              <w:pStyle w:val="ConsPlusNormal"/>
              <w:jc w:val="center"/>
            </w:pPr>
            <w:r>
              <w:t>5004,40</w:t>
            </w:r>
          </w:p>
        </w:tc>
        <w:tc>
          <w:tcPr>
            <w:tcW w:w="2551" w:type="dxa"/>
          </w:tcPr>
          <w:p w:rsidR="00577AB5" w:rsidRDefault="00577AB5">
            <w:pPr>
              <w:pStyle w:val="ConsPlusNormal"/>
              <w:jc w:val="center"/>
            </w:pPr>
            <w:r>
              <w:t>168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39604,74</w:t>
            </w:r>
          </w:p>
        </w:tc>
      </w:tr>
      <w:tr w:rsidR="00577AB5">
        <w:tc>
          <w:tcPr>
            <w:tcW w:w="794" w:type="dxa"/>
          </w:tcPr>
          <w:p w:rsidR="00577AB5" w:rsidRDefault="00577AB5">
            <w:pPr>
              <w:pStyle w:val="ConsPlusNormal"/>
              <w:jc w:val="center"/>
            </w:pPr>
            <w:r>
              <w:t>138.</w:t>
            </w:r>
          </w:p>
        </w:tc>
        <w:tc>
          <w:tcPr>
            <w:tcW w:w="3005" w:type="dxa"/>
          </w:tcPr>
          <w:p w:rsidR="00577AB5" w:rsidRDefault="00577AB5">
            <w:pPr>
              <w:pStyle w:val="ConsPlusNormal"/>
            </w:pPr>
            <w:r>
              <w:t>г. Оренбург, пер. Дальний, д. 43/1</w:t>
            </w:r>
          </w:p>
        </w:tc>
        <w:tc>
          <w:tcPr>
            <w:tcW w:w="1587" w:type="dxa"/>
          </w:tcPr>
          <w:p w:rsidR="00577AB5" w:rsidRDefault="00577AB5">
            <w:pPr>
              <w:pStyle w:val="ConsPlusNormal"/>
              <w:jc w:val="center"/>
            </w:pPr>
            <w:r>
              <w:t>3891,90</w:t>
            </w:r>
          </w:p>
        </w:tc>
        <w:tc>
          <w:tcPr>
            <w:tcW w:w="2551" w:type="dxa"/>
          </w:tcPr>
          <w:p w:rsidR="00577AB5" w:rsidRDefault="00577AB5">
            <w:pPr>
              <w:pStyle w:val="ConsPlusNormal"/>
              <w:jc w:val="center"/>
            </w:pPr>
            <w:r>
              <w:t>159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118706,13</w:t>
            </w:r>
          </w:p>
        </w:tc>
      </w:tr>
      <w:tr w:rsidR="00577AB5">
        <w:tc>
          <w:tcPr>
            <w:tcW w:w="794" w:type="dxa"/>
          </w:tcPr>
          <w:p w:rsidR="00577AB5" w:rsidRDefault="00577AB5">
            <w:pPr>
              <w:pStyle w:val="ConsPlusNormal"/>
              <w:jc w:val="center"/>
            </w:pPr>
            <w:r>
              <w:t>139.</w:t>
            </w:r>
          </w:p>
        </w:tc>
        <w:tc>
          <w:tcPr>
            <w:tcW w:w="3005" w:type="dxa"/>
          </w:tcPr>
          <w:p w:rsidR="00577AB5" w:rsidRDefault="00577AB5">
            <w:pPr>
              <w:pStyle w:val="ConsPlusNormal"/>
            </w:pPr>
            <w:r>
              <w:t>г. Оренбург, пер. Киселева, д. 34</w:t>
            </w:r>
          </w:p>
        </w:tc>
        <w:tc>
          <w:tcPr>
            <w:tcW w:w="1587" w:type="dxa"/>
          </w:tcPr>
          <w:p w:rsidR="00577AB5" w:rsidRDefault="00577AB5">
            <w:pPr>
              <w:pStyle w:val="ConsPlusNormal"/>
              <w:jc w:val="center"/>
            </w:pPr>
            <w:r>
              <w:t>311,10</w:t>
            </w:r>
          </w:p>
        </w:tc>
        <w:tc>
          <w:tcPr>
            <w:tcW w:w="2551" w:type="dxa"/>
          </w:tcPr>
          <w:p w:rsidR="00577AB5" w:rsidRDefault="00577AB5">
            <w:pPr>
              <w:pStyle w:val="ConsPlusNormal"/>
              <w:jc w:val="center"/>
            </w:pPr>
            <w:r>
              <w:t>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32337,23</w:t>
            </w:r>
          </w:p>
        </w:tc>
      </w:tr>
      <w:tr w:rsidR="00577AB5">
        <w:tc>
          <w:tcPr>
            <w:tcW w:w="794" w:type="dxa"/>
          </w:tcPr>
          <w:p w:rsidR="00577AB5" w:rsidRDefault="00577AB5">
            <w:pPr>
              <w:pStyle w:val="ConsPlusNormal"/>
              <w:jc w:val="center"/>
            </w:pPr>
            <w:r>
              <w:t>140.</w:t>
            </w:r>
          </w:p>
        </w:tc>
        <w:tc>
          <w:tcPr>
            <w:tcW w:w="3005" w:type="dxa"/>
          </w:tcPr>
          <w:p w:rsidR="00577AB5" w:rsidRDefault="00577AB5">
            <w:pPr>
              <w:pStyle w:val="ConsPlusNormal"/>
            </w:pPr>
            <w:r>
              <w:t>г. Оренбург, пер. Киселева, д. 36</w:t>
            </w:r>
          </w:p>
        </w:tc>
        <w:tc>
          <w:tcPr>
            <w:tcW w:w="1587" w:type="dxa"/>
          </w:tcPr>
          <w:p w:rsidR="00577AB5" w:rsidRDefault="00577AB5">
            <w:pPr>
              <w:pStyle w:val="ConsPlusNormal"/>
              <w:jc w:val="center"/>
            </w:pPr>
            <w:r>
              <w:t>1641,80</w:t>
            </w:r>
          </w:p>
        </w:tc>
        <w:tc>
          <w:tcPr>
            <w:tcW w:w="2551" w:type="dxa"/>
          </w:tcPr>
          <w:p w:rsidR="00577AB5" w:rsidRDefault="00577AB5">
            <w:pPr>
              <w:pStyle w:val="ConsPlusNormal"/>
              <w:jc w:val="center"/>
            </w:pPr>
            <w:r>
              <w:t>54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51086,18</w:t>
            </w:r>
          </w:p>
        </w:tc>
      </w:tr>
      <w:tr w:rsidR="00577AB5">
        <w:tc>
          <w:tcPr>
            <w:tcW w:w="794" w:type="dxa"/>
          </w:tcPr>
          <w:p w:rsidR="00577AB5" w:rsidRDefault="00577AB5">
            <w:pPr>
              <w:pStyle w:val="ConsPlusNormal"/>
              <w:jc w:val="center"/>
            </w:pPr>
            <w:r>
              <w:t>141.</w:t>
            </w:r>
          </w:p>
        </w:tc>
        <w:tc>
          <w:tcPr>
            <w:tcW w:w="3005" w:type="dxa"/>
          </w:tcPr>
          <w:p w:rsidR="00577AB5" w:rsidRDefault="00577AB5">
            <w:pPr>
              <w:pStyle w:val="ConsPlusNormal"/>
            </w:pPr>
            <w:r>
              <w:t>г. Оренбург, пер. Обходной, д. 10</w:t>
            </w:r>
          </w:p>
        </w:tc>
        <w:tc>
          <w:tcPr>
            <w:tcW w:w="1587" w:type="dxa"/>
          </w:tcPr>
          <w:p w:rsidR="00577AB5" w:rsidRDefault="00577AB5">
            <w:pPr>
              <w:pStyle w:val="ConsPlusNormal"/>
              <w:jc w:val="center"/>
            </w:pPr>
            <w:r>
              <w:t>320,90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30304,17</w:t>
            </w:r>
          </w:p>
        </w:tc>
      </w:tr>
      <w:tr w:rsidR="00577AB5">
        <w:tc>
          <w:tcPr>
            <w:tcW w:w="794" w:type="dxa"/>
          </w:tcPr>
          <w:p w:rsidR="00577AB5" w:rsidRDefault="00577AB5">
            <w:pPr>
              <w:pStyle w:val="ConsPlusNormal"/>
              <w:jc w:val="center"/>
            </w:pPr>
            <w:r>
              <w:t>142.</w:t>
            </w:r>
          </w:p>
        </w:tc>
        <w:tc>
          <w:tcPr>
            <w:tcW w:w="3005" w:type="dxa"/>
          </w:tcPr>
          <w:p w:rsidR="00577AB5" w:rsidRDefault="00577AB5">
            <w:pPr>
              <w:pStyle w:val="ConsPlusNormal"/>
            </w:pPr>
            <w:r>
              <w:t>г. Оренбург, пер. Таймырский, д. 3</w:t>
            </w:r>
          </w:p>
        </w:tc>
        <w:tc>
          <w:tcPr>
            <w:tcW w:w="1587" w:type="dxa"/>
          </w:tcPr>
          <w:p w:rsidR="00577AB5" w:rsidRDefault="00577AB5">
            <w:pPr>
              <w:pStyle w:val="ConsPlusNormal"/>
              <w:jc w:val="center"/>
            </w:pPr>
            <w:r>
              <w:t>4214,40</w:t>
            </w:r>
          </w:p>
        </w:tc>
        <w:tc>
          <w:tcPr>
            <w:tcW w:w="2551" w:type="dxa"/>
          </w:tcPr>
          <w:p w:rsidR="00577AB5" w:rsidRDefault="00577AB5">
            <w:pPr>
              <w:pStyle w:val="ConsPlusNormal"/>
              <w:jc w:val="center"/>
            </w:pPr>
            <w:r>
              <w:t>179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51223,99</w:t>
            </w:r>
          </w:p>
        </w:tc>
      </w:tr>
      <w:tr w:rsidR="00577AB5">
        <w:tc>
          <w:tcPr>
            <w:tcW w:w="794" w:type="dxa"/>
          </w:tcPr>
          <w:p w:rsidR="00577AB5" w:rsidRDefault="00577AB5">
            <w:pPr>
              <w:pStyle w:val="ConsPlusNormal"/>
              <w:jc w:val="center"/>
            </w:pPr>
            <w:r>
              <w:t>143.</w:t>
            </w:r>
          </w:p>
        </w:tc>
        <w:tc>
          <w:tcPr>
            <w:tcW w:w="3005" w:type="dxa"/>
          </w:tcPr>
          <w:p w:rsidR="00577AB5" w:rsidRDefault="00577AB5">
            <w:pPr>
              <w:pStyle w:val="ConsPlusNormal"/>
            </w:pPr>
            <w:r>
              <w:t>г. Оренбург, пр. Больничный, д. 14/1</w:t>
            </w:r>
          </w:p>
        </w:tc>
        <w:tc>
          <w:tcPr>
            <w:tcW w:w="1587" w:type="dxa"/>
          </w:tcPr>
          <w:p w:rsidR="00577AB5" w:rsidRDefault="00577AB5">
            <w:pPr>
              <w:pStyle w:val="ConsPlusNormal"/>
              <w:jc w:val="center"/>
            </w:pPr>
            <w:r>
              <w:t>4608,20</w:t>
            </w:r>
          </w:p>
        </w:tc>
        <w:tc>
          <w:tcPr>
            <w:tcW w:w="2551" w:type="dxa"/>
          </w:tcPr>
          <w:p w:rsidR="00577AB5" w:rsidRDefault="00577AB5">
            <w:pPr>
              <w:pStyle w:val="ConsPlusNormal"/>
              <w:jc w:val="center"/>
            </w:pPr>
            <w:r>
              <w:t>154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28991,83</w:t>
            </w:r>
          </w:p>
        </w:tc>
      </w:tr>
      <w:tr w:rsidR="00577AB5">
        <w:tc>
          <w:tcPr>
            <w:tcW w:w="794" w:type="dxa"/>
          </w:tcPr>
          <w:p w:rsidR="00577AB5" w:rsidRDefault="00577AB5">
            <w:pPr>
              <w:pStyle w:val="ConsPlusNormal"/>
              <w:jc w:val="center"/>
            </w:pPr>
            <w:r>
              <w:lastRenderedPageBreak/>
              <w:t>144.</w:t>
            </w:r>
          </w:p>
        </w:tc>
        <w:tc>
          <w:tcPr>
            <w:tcW w:w="3005" w:type="dxa"/>
          </w:tcPr>
          <w:p w:rsidR="00577AB5" w:rsidRDefault="00577AB5">
            <w:pPr>
              <w:pStyle w:val="ConsPlusNormal"/>
            </w:pPr>
            <w:r>
              <w:t>г. Оренбург, пр. Больничный, д. 14/2</w:t>
            </w:r>
          </w:p>
        </w:tc>
        <w:tc>
          <w:tcPr>
            <w:tcW w:w="1587" w:type="dxa"/>
          </w:tcPr>
          <w:p w:rsidR="00577AB5" w:rsidRDefault="00577AB5">
            <w:pPr>
              <w:pStyle w:val="ConsPlusNormal"/>
              <w:jc w:val="center"/>
            </w:pPr>
            <w:r>
              <w:t>4546,90</w:t>
            </w:r>
          </w:p>
        </w:tc>
        <w:tc>
          <w:tcPr>
            <w:tcW w:w="2551" w:type="dxa"/>
          </w:tcPr>
          <w:p w:rsidR="00577AB5" w:rsidRDefault="00577AB5">
            <w:pPr>
              <w:pStyle w:val="ConsPlusNormal"/>
              <w:jc w:val="center"/>
            </w:pPr>
            <w:r>
              <w:t>132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54009,13</w:t>
            </w:r>
          </w:p>
        </w:tc>
      </w:tr>
      <w:tr w:rsidR="00577AB5">
        <w:tc>
          <w:tcPr>
            <w:tcW w:w="794" w:type="dxa"/>
          </w:tcPr>
          <w:p w:rsidR="00577AB5" w:rsidRDefault="00577AB5">
            <w:pPr>
              <w:pStyle w:val="ConsPlusNormal"/>
              <w:jc w:val="center"/>
            </w:pPr>
            <w:r>
              <w:t>145.</w:t>
            </w:r>
          </w:p>
        </w:tc>
        <w:tc>
          <w:tcPr>
            <w:tcW w:w="3005" w:type="dxa"/>
          </w:tcPr>
          <w:p w:rsidR="00577AB5" w:rsidRDefault="00577AB5">
            <w:pPr>
              <w:pStyle w:val="ConsPlusNormal"/>
            </w:pPr>
            <w:r>
              <w:t>г. Оренбург, пр. Знаменский, д. 11</w:t>
            </w:r>
          </w:p>
        </w:tc>
        <w:tc>
          <w:tcPr>
            <w:tcW w:w="1587" w:type="dxa"/>
          </w:tcPr>
          <w:p w:rsidR="00577AB5" w:rsidRDefault="00577AB5">
            <w:pPr>
              <w:pStyle w:val="ConsPlusNormal"/>
              <w:jc w:val="center"/>
            </w:pPr>
            <w:r>
              <w:t>4659,30</w:t>
            </w:r>
          </w:p>
        </w:tc>
        <w:tc>
          <w:tcPr>
            <w:tcW w:w="2551" w:type="dxa"/>
          </w:tcPr>
          <w:p w:rsidR="00577AB5" w:rsidRDefault="00577AB5">
            <w:pPr>
              <w:pStyle w:val="ConsPlusNormal"/>
              <w:jc w:val="center"/>
            </w:pPr>
            <w:r>
              <w:t>162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169044,60</w:t>
            </w:r>
          </w:p>
        </w:tc>
      </w:tr>
      <w:tr w:rsidR="00577AB5">
        <w:tc>
          <w:tcPr>
            <w:tcW w:w="794" w:type="dxa"/>
          </w:tcPr>
          <w:p w:rsidR="00577AB5" w:rsidRDefault="00577AB5">
            <w:pPr>
              <w:pStyle w:val="ConsPlusNormal"/>
              <w:jc w:val="center"/>
            </w:pPr>
            <w:r>
              <w:t>146.</w:t>
            </w:r>
          </w:p>
        </w:tc>
        <w:tc>
          <w:tcPr>
            <w:tcW w:w="3005" w:type="dxa"/>
          </w:tcPr>
          <w:p w:rsidR="00577AB5" w:rsidRDefault="00577AB5">
            <w:pPr>
              <w:pStyle w:val="ConsPlusNormal"/>
            </w:pPr>
            <w:r>
              <w:t>г. Оренбург, пр. Знаменский, д. 9</w:t>
            </w:r>
          </w:p>
        </w:tc>
        <w:tc>
          <w:tcPr>
            <w:tcW w:w="1587" w:type="dxa"/>
          </w:tcPr>
          <w:p w:rsidR="00577AB5" w:rsidRDefault="00577AB5">
            <w:pPr>
              <w:pStyle w:val="ConsPlusNormal"/>
              <w:jc w:val="center"/>
            </w:pPr>
            <w:r>
              <w:t>4661,00</w:t>
            </w:r>
          </w:p>
        </w:tc>
        <w:tc>
          <w:tcPr>
            <w:tcW w:w="2551" w:type="dxa"/>
          </w:tcPr>
          <w:p w:rsidR="00577AB5" w:rsidRDefault="00577AB5">
            <w:pPr>
              <w:pStyle w:val="ConsPlusNormal"/>
              <w:jc w:val="center"/>
            </w:pPr>
            <w:r>
              <w:t>151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141856,98</w:t>
            </w:r>
          </w:p>
        </w:tc>
      </w:tr>
      <w:tr w:rsidR="00577AB5">
        <w:tc>
          <w:tcPr>
            <w:tcW w:w="794" w:type="dxa"/>
          </w:tcPr>
          <w:p w:rsidR="00577AB5" w:rsidRDefault="00577AB5">
            <w:pPr>
              <w:pStyle w:val="ConsPlusNormal"/>
              <w:jc w:val="center"/>
            </w:pPr>
            <w:r>
              <w:t>147.</w:t>
            </w:r>
          </w:p>
        </w:tc>
        <w:tc>
          <w:tcPr>
            <w:tcW w:w="3005" w:type="dxa"/>
          </w:tcPr>
          <w:p w:rsidR="00577AB5" w:rsidRDefault="00577AB5">
            <w:pPr>
              <w:pStyle w:val="ConsPlusNormal"/>
            </w:pPr>
            <w:r>
              <w:t>г. Оренбург, пр. Светлый, д. 11</w:t>
            </w:r>
          </w:p>
        </w:tc>
        <w:tc>
          <w:tcPr>
            <w:tcW w:w="1587" w:type="dxa"/>
          </w:tcPr>
          <w:p w:rsidR="00577AB5" w:rsidRDefault="00577AB5">
            <w:pPr>
              <w:pStyle w:val="ConsPlusNormal"/>
              <w:jc w:val="center"/>
            </w:pPr>
            <w:r>
              <w:t>4381,70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65635,79</w:t>
            </w:r>
          </w:p>
        </w:tc>
      </w:tr>
      <w:tr w:rsidR="00577AB5">
        <w:tc>
          <w:tcPr>
            <w:tcW w:w="794" w:type="dxa"/>
          </w:tcPr>
          <w:p w:rsidR="00577AB5" w:rsidRDefault="00577AB5">
            <w:pPr>
              <w:pStyle w:val="ConsPlusNormal"/>
              <w:jc w:val="center"/>
            </w:pPr>
            <w:r>
              <w:t>148.</w:t>
            </w:r>
          </w:p>
        </w:tc>
        <w:tc>
          <w:tcPr>
            <w:tcW w:w="3005" w:type="dxa"/>
          </w:tcPr>
          <w:p w:rsidR="00577AB5" w:rsidRDefault="00577AB5">
            <w:pPr>
              <w:pStyle w:val="ConsPlusNormal"/>
            </w:pPr>
            <w:r>
              <w:t>г. Оренбург, пр. Светлый, д. 13</w:t>
            </w:r>
          </w:p>
        </w:tc>
        <w:tc>
          <w:tcPr>
            <w:tcW w:w="1587" w:type="dxa"/>
          </w:tcPr>
          <w:p w:rsidR="00577AB5" w:rsidRDefault="00577AB5">
            <w:pPr>
              <w:pStyle w:val="ConsPlusNormal"/>
              <w:jc w:val="center"/>
            </w:pPr>
            <w:r>
              <w:t>4447,60</w:t>
            </w:r>
          </w:p>
        </w:tc>
        <w:tc>
          <w:tcPr>
            <w:tcW w:w="2551" w:type="dxa"/>
          </w:tcPr>
          <w:p w:rsidR="00577AB5" w:rsidRDefault="00577AB5">
            <w:pPr>
              <w:pStyle w:val="ConsPlusNormal"/>
              <w:jc w:val="center"/>
            </w:pPr>
            <w:r>
              <w:t>171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65922,15</w:t>
            </w:r>
          </w:p>
        </w:tc>
      </w:tr>
      <w:tr w:rsidR="00577AB5">
        <w:tc>
          <w:tcPr>
            <w:tcW w:w="794" w:type="dxa"/>
          </w:tcPr>
          <w:p w:rsidR="00577AB5" w:rsidRDefault="00577AB5">
            <w:pPr>
              <w:pStyle w:val="ConsPlusNormal"/>
              <w:jc w:val="center"/>
            </w:pPr>
            <w:r>
              <w:t>149.</w:t>
            </w:r>
          </w:p>
        </w:tc>
        <w:tc>
          <w:tcPr>
            <w:tcW w:w="3005" w:type="dxa"/>
          </w:tcPr>
          <w:p w:rsidR="00577AB5" w:rsidRDefault="00577AB5">
            <w:pPr>
              <w:pStyle w:val="ConsPlusNormal"/>
            </w:pPr>
            <w:r>
              <w:t>г. Оренбург, пр. Светлый, д. 3</w:t>
            </w:r>
          </w:p>
        </w:tc>
        <w:tc>
          <w:tcPr>
            <w:tcW w:w="1587" w:type="dxa"/>
          </w:tcPr>
          <w:p w:rsidR="00577AB5" w:rsidRDefault="00577AB5">
            <w:pPr>
              <w:pStyle w:val="ConsPlusNormal"/>
              <w:jc w:val="center"/>
            </w:pPr>
            <w:r>
              <w:t>4420,50</w:t>
            </w:r>
          </w:p>
        </w:tc>
        <w:tc>
          <w:tcPr>
            <w:tcW w:w="2551" w:type="dxa"/>
          </w:tcPr>
          <w:p w:rsidR="00577AB5" w:rsidRDefault="00577AB5">
            <w:pPr>
              <w:pStyle w:val="ConsPlusNormal"/>
              <w:jc w:val="center"/>
            </w:pPr>
            <w:r>
              <w:t>167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81933,16</w:t>
            </w:r>
          </w:p>
        </w:tc>
      </w:tr>
      <w:tr w:rsidR="00577AB5">
        <w:tc>
          <w:tcPr>
            <w:tcW w:w="794" w:type="dxa"/>
          </w:tcPr>
          <w:p w:rsidR="00577AB5" w:rsidRDefault="00577AB5">
            <w:pPr>
              <w:pStyle w:val="ConsPlusNormal"/>
              <w:jc w:val="center"/>
            </w:pPr>
            <w:r>
              <w:t>150.</w:t>
            </w:r>
          </w:p>
        </w:tc>
        <w:tc>
          <w:tcPr>
            <w:tcW w:w="3005" w:type="dxa"/>
          </w:tcPr>
          <w:p w:rsidR="00577AB5" w:rsidRDefault="00577AB5">
            <w:pPr>
              <w:pStyle w:val="ConsPlusNormal"/>
            </w:pPr>
            <w:r>
              <w:t>г. Оренбург, пр. Светлый, д. 7</w:t>
            </w:r>
          </w:p>
        </w:tc>
        <w:tc>
          <w:tcPr>
            <w:tcW w:w="1587" w:type="dxa"/>
          </w:tcPr>
          <w:p w:rsidR="00577AB5" w:rsidRDefault="00577AB5">
            <w:pPr>
              <w:pStyle w:val="ConsPlusNormal"/>
              <w:jc w:val="center"/>
            </w:pPr>
            <w:r>
              <w:t>4400,70</w:t>
            </w:r>
          </w:p>
        </w:tc>
        <w:tc>
          <w:tcPr>
            <w:tcW w:w="2551" w:type="dxa"/>
          </w:tcPr>
          <w:p w:rsidR="00577AB5" w:rsidRDefault="00577AB5">
            <w:pPr>
              <w:pStyle w:val="ConsPlusNormal"/>
              <w:jc w:val="center"/>
            </w:pPr>
            <w:r>
              <w:t>151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104553,68</w:t>
            </w:r>
          </w:p>
        </w:tc>
      </w:tr>
      <w:tr w:rsidR="00577AB5">
        <w:tc>
          <w:tcPr>
            <w:tcW w:w="794" w:type="dxa"/>
          </w:tcPr>
          <w:p w:rsidR="00577AB5" w:rsidRDefault="00577AB5">
            <w:pPr>
              <w:pStyle w:val="ConsPlusNormal"/>
              <w:jc w:val="center"/>
            </w:pPr>
            <w:r>
              <w:t>151.</w:t>
            </w:r>
          </w:p>
        </w:tc>
        <w:tc>
          <w:tcPr>
            <w:tcW w:w="3005" w:type="dxa"/>
          </w:tcPr>
          <w:p w:rsidR="00577AB5" w:rsidRDefault="00577AB5">
            <w:pPr>
              <w:pStyle w:val="ConsPlusNormal"/>
            </w:pPr>
            <w:r>
              <w:t>г. Оренбург, просп. Братьев Коростелевых, д. 2</w:t>
            </w:r>
          </w:p>
        </w:tc>
        <w:tc>
          <w:tcPr>
            <w:tcW w:w="1587" w:type="dxa"/>
          </w:tcPr>
          <w:p w:rsidR="00577AB5" w:rsidRDefault="00577AB5">
            <w:pPr>
              <w:pStyle w:val="ConsPlusNormal"/>
              <w:jc w:val="center"/>
            </w:pPr>
            <w:r>
              <w:t>6124,10</w:t>
            </w:r>
          </w:p>
        </w:tc>
        <w:tc>
          <w:tcPr>
            <w:tcW w:w="2551" w:type="dxa"/>
          </w:tcPr>
          <w:p w:rsidR="00577AB5" w:rsidRDefault="00577AB5">
            <w:pPr>
              <w:pStyle w:val="ConsPlusNormal"/>
              <w:jc w:val="center"/>
            </w:pPr>
            <w:r>
              <w:t>224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41997,47</w:t>
            </w:r>
          </w:p>
        </w:tc>
      </w:tr>
      <w:tr w:rsidR="00577AB5">
        <w:tc>
          <w:tcPr>
            <w:tcW w:w="794" w:type="dxa"/>
          </w:tcPr>
          <w:p w:rsidR="00577AB5" w:rsidRDefault="00577AB5">
            <w:pPr>
              <w:pStyle w:val="ConsPlusNormal"/>
              <w:jc w:val="center"/>
            </w:pPr>
            <w:r>
              <w:t>152.</w:t>
            </w:r>
          </w:p>
        </w:tc>
        <w:tc>
          <w:tcPr>
            <w:tcW w:w="3005" w:type="dxa"/>
          </w:tcPr>
          <w:p w:rsidR="00577AB5" w:rsidRDefault="00577AB5">
            <w:pPr>
              <w:pStyle w:val="ConsPlusNormal"/>
            </w:pPr>
            <w:r>
              <w:t>г. Оренбург, просп. Братьев Коростелевых, д. 24</w:t>
            </w:r>
          </w:p>
        </w:tc>
        <w:tc>
          <w:tcPr>
            <w:tcW w:w="1587" w:type="dxa"/>
          </w:tcPr>
          <w:p w:rsidR="00577AB5" w:rsidRDefault="00577AB5">
            <w:pPr>
              <w:pStyle w:val="ConsPlusNormal"/>
              <w:jc w:val="center"/>
            </w:pPr>
            <w:r>
              <w:t>1950,60</w:t>
            </w:r>
          </w:p>
        </w:tc>
        <w:tc>
          <w:tcPr>
            <w:tcW w:w="2551" w:type="dxa"/>
          </w:tcPr>
          <w:p w:rsidR="00577AB5" w:rsidRDefault="00577AB5">
            <w:pPr>
              <w:pStyle w:val="ConsPlusNormal"/>
              <w:jc w:val="center"/>
            </w:pPr>
            <w:r>
              <w:t>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56497,27</w:t>
            </w:r>
          </w:p>
        </w:tc>
      </w:tr>
      <w:tr w:rsidR="00577AB5">
        <w:tc>
          <w:tcPr>
            <w:tcW w:w="794" w:type="dxa"/>
          </w:tcPr>
          <w:p w:rsidR="00577AB5" w:rsidRDefault="00577AB5">
            <w:pPr>
              <w:pStyle w:val="ConsPlusNormal"/>
              <w:jc w:val="center"/>
            </w:pPr>
            <w:r>
              <w:t>153.</w:t>
            </w:r>
          </w:p>
        </w:tc>
        <w:tc>
          <w:tcPr>
            <w:tcW w:w="3005" w:type="dxa"/>
          </w:tcPr>
          <w:p w:rsidR="00577AB5" w:rsidRDefault="00577AB5">
            <w:pPr>
              <w:pStyle w:val="ConsPlusNormal"/>
            </w:pPr>
            <w:r>
              <w:t>г. Оренбург, просп. Братьев Коростелевых, д. 36</w:t>
            </w:r>
          </w:p>
        </w:tc>
        <w:tc>
          <w:tcPr>
            <w:tcW w:w="1587" w:type="dxa"/>
          </w:tcPr>
          <w:p w:rsidR="00577AB5" w:rsidRDefault="00577AB5">
            <w:pPr>
              <w:pStyle w:val="ConsPlusNormal"/>
              <w:jc w:val="center"/>
            </w:pPr>
            <w:r>
              <w:t>1571,80</w:t>
            </w:r>
          </w:p>
        </w:tc>
        <w:tc>
          <w:tcPr>
            <w:tcW w:w="2551" w:type="dxa"/>
          </w:tcPr>
          <w:p w:rsidR="00577AB5" w:rsidRDefault="00577AB5">
            <w:pPr>
              <w:pStyle w:val="ConsPlusNormal"/>
              <w:jc w:val="center"/>
            </w:pPr>
            <w:r>
              <w:t>64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51177,98</w:t>
            </w:r>
          </w:p>
        </w:tc>
      </w:tr>
      <w:tr w:rsidR="00577AB5">
        <w:tc>
          <w:tcPr>
            <w:tcW w:w="794" w:type="dxa"/>
          </w:tcPr>
          <w:p w:rsidR="00577AB5" w:rsidRDefault="00577AB5">
            <w:pPr>
              <w:pStyle w:val="ConsPlusNormal"/>
              <w:jc w:val="center"/>
            </w:pPr>
            <w:r>
              <w:t>154.</w:t>
            </w:r>
          </w:p>
        </w:tc>
        <w:tc>
          <w:tcPr>
            <w:tcW w:w="3005" w:type="dxa"/>
          </w:tcPr>
          <w:p w:rsidR="00577AB5" w:rsidRDefault="00577AB5">
            <w:pPr>
              <w:pStyle w:val="ConsPlusNormal"/>
            </w:pPr>
            <w:r>
              <w:t>г. Оренбург, просп. Братьев Коростелевых, д. 59</w:t>
            </w:r>
          </w:p>
        </w:tc>
        <w:tc>
          <w:tcPr>
            <w:tcW w:w="1587" w:type="dxa"/>
          </w:tcPr>
          <w:p w:rsidR="00577AB5" w:rsidRDefault="00577AB5">
            <w:pPr>
              <w:pStyle w:val="ConsPlusNormal"/>
              <w:jc w:val="center"/>
            </w:pPr>
            <w:r>
              <w:t>1307,80</w:t>
            </w:r>
          </w:p>
        </w:tc>
        <w:tc>
          <w:tcPr>
            <w:tcW w:w="2551" w:type="dxa"/>
          </w:tcPr>
          <w:p w:rsidR="00577AB5" w:rsidRDefault="00577AB5">
            <w:pPr>
              <w:pStyle w:val="ConsPlusNormal"/>
              <w:jc w:val="center"/>
            </w:pPr>
            <w:r>
              <w:t>53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136398,32</w:t>
            </w:r>
          </w:p>
        </w:tc>
      </w:tr>
      <w:tr w:rsidR="00577AB5">
        <w:tc>
          <w:tcPr>
            <w:tcW w:w="794" w:type="dxa"/>
          </w:tcPr>
          <w:p w:rsidR="00577AB5" w:rsidRDefault="00577AB5">
            <w:pPr>
              <w:pStyle w:val="ConsPlusNormal"/>
              <w:jc w:val="center"/>
            </w:pPr>
            <w:r>
              <w:t>155.</w:t>
            </w:r>
          </w:p>
        </w:tc>
        <w:tc>
          <w:tcPr>
            <w:tcW w:w="3005" w:type="dxa"/>
          </w:tcPr>
          <w:p w:rsidR="00577AB5" w:rsidRDefault="00577AB5">
            <w:pPr>
              <w:pStyle w:val="ConsPlusNormal"/>
            </w:pPr>
            <w:r>
              <w:t>г. Оренбург, просп. Братьев Коростелевых, д. 61</w:t>
            </w:r>
          </w:p>
        </w:tc>
        <w:tc>
          <w:tcPr>
            <w:tcW w:w="1587" w:type="dxa"/>
          </w:tcPr>
          <w:p w:rsidR="00577AB5" w:rsidRDefault="00577AB5">
            <w:pPr>
              <w:pStyle w:val="ConsPlusNormal"/>
              <w:jc w:val="center"/>
            </w:pPr>
            <w:r>
              <w:t>3307,40</w:t>
            </w:r>
          </w:p>
        </w:tc>
        <w:tc>
          <w:tcPr>
            <w:tcW w:w="2551" w:type="dxa"/>
          </w:tcPr>
          <w:p w:rsidR="00577AB5" w:rsidRDefault="00577AB5">
            <w:pPr>
              <w:pStyle w:val="ConsPlusNormal"/>
              <w:jc w:val="center"/>
            </w:pPr>
            <w:r>
              <w:t>105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136495,30</w:t>
            </w:r>
          </w:p>
        </w:tc>
      </w:tr>
      <w:tr w:rsidR="00577AB5">
        <w:tc>
          <w:tcPr>
            <w:tcW w:w="794" w:type="dxa"/>
          </w:tcPr>
          <w:p w:rsidR="00577AB5" w:rsidRDefault="00577AB5">
            <w:pPr>
              <w:pStyle w:val="ConsPlusNormal"/>
              <w:jc w:val="center"/>
            </w:pPr>
            <w:r>
              <w:t>156.</w:t>
            </w:r>
          </w:p>
        </w:tc>
        <w:tc>
          <w:tcPr>
            <w:tcW w:w="3005" w:type="dxa"/>
          </w:tcPr>
          <w:p w:rsidR="00577AB5" w:rsidRDefault="00577AB5">
            <w:pPr>
              <w:pStyle w:val="ConsPlusNormal"/>
            </w:pPr>
            <w:r>
              <w:t>г. Оренбург, просп. Гагарина, д. 13а</w:t>
            </w:r>
          </w:p>
        </w:tc>
        <w:tc>
          <w:tcPr>
            <w:tcW w:w="1587" w:type="dxa"/>
          </w:tcPr>
          <w:p w:rsidR="00577AB5" w:rsidRDefault="00577AB5">
            <w:pPr>
              <w:pStyle w:val="ConsPlusNormal"/>
              <w:jc w:val="center"/>
            </w:pPr>
            <w:r>
              <w:t>7439,40</w:t>
            </w:r>
          </w:p>
        </w:tc>
        <w:tc>
          <w:tcPr>
            <w:tcW w:w="2551" w:type="dxa"/>
          </w:tcPr>
          <w:p w:rsidR="00577AB5" w:rsidRDefault="00577AB5">
            <w:pPr>
              <w:pStyle w:val="ConsPlusNormal"/>
              <w:jc w:val="center"/>
            </w:pPr>
            <w:r>
              <w:t>149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45504,69</w:t>
            </w:r>
          </w:p>
        </w:tc>
      </w:tr>
      <w:tr w:rsidR="00577AB5">
        <w:tc>
          <w:tcPr>
            <w:tcW w:w="794" w:type="dxa"/>
          </w:tcPr>
          <w:p w:rsidR="00577AB5" w:rsidRDefault="00577AB5">
            <w:pPr>
              <w:pStyle w:val="ConsPlusNormal"/>
              <w:jc w:val="center"/>
            </w:pPr>
            <w:r>
              <w:t>157.</w:t>
            </w:r>
          </w:p>
        </w:tc>
        <w:tc>
          <w:tcPr>
            <w:tcW w:w="3005" w:type="dxa"/>
          </w:tcPr>
          <w:p w:rsidR="00577AB5" w:rsidRDefault="00577AB5">
            <w:pPr>
              <w:pStyle w:val="ConsPlusNormal"/>
            </w:pPr>
            <w:r>
              <w:t xml:space="preserve">г. Оренбург, просп. Гагарина, </w:t>
            </w:r>
            <w:r>
              <w:lastRenderedPageBreak/>
              <w:t>д. 1д</w:t>
            </w:r>
          </w:p>
        </w:tc>
        <w:tc>
          <w:tcPr>
            <w:tcW w:w="1587" w:type="dxa"/>
          </w:tcPr>
          <w:p w:rsidR="00577AB5" w:rsidRDefault="00577AB5">
            <w:pPr>
              <w:pStyle w:val="ConsPlusNormal"/>
              <w:jc w:val="center"/>
            </w:pPr>
            <w:r>
              <w:lastRenderedPageBreak/>
              <w:t>493,50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33199,39</w:t>
            </w:r>
          </w:p>
        </w:tc>
      </w:tr>
      <w:tr w:rsidR="00577AB5">
        <w:tc>
          <w:tcPr>
            <w:tcW w:w="794" w:type="dxa"/>
          </w:tcPr>
          <w:p w:rsidR="00577AB5" w:rsidRDefault="00577AB5">
            <w:pPr>
              <w:pStyle w:val="ConsPlusNormal"/>
              <w:jc w:val="center"/>
            </w:pPr>
            <w:r>
              <w:lastRenderedPageBreak/>
              <w:t>158.</w:t>
            </w:r>
          </w:p>
        </w:tc>
        <w:tc>
          <w:tcPr>
            <w:tcW w:w="3005" w:type="dxa"/>
          </w:tcPr>
          <w:p w:rsidR="00577AB5" w:rsidRDefault="00577AB5">
            <w:pPr>
              <w:pStyle w:val="ConsPlusNormal"/>
            </w:pPr>
            <w:r>
              <w:t>г. Оренбург, просп. Гагарина, д. 29</w:t>
            </w:r>
          </w:p>
        </w:tc>
        <w:tc>
          <w:tcPr>
            <w:tcW w:w="1587" w:type="dxa"/>
          </w:tcPr>
          <w:p w:rsidR="00577AB5" w:rsidRDefault="00577AB5">
            <w:pPr>
              <w:pStyle w:val="ConsPlusNormal"/>
              <w:jc w:val="center"/>
            </w:pPr>
            <w:r>
              <w:t>4776,40</w:t>
            </w:r>
          </w:p>
        </w:tc>
        <w:tc>
          <w:tcPr>
            <w:tcW w:w="2551" w:type="dxa"/>
          </w:tcPr>
          <w:p w:rsidR="00577AB5" w:rsidRDefault="00577AB5">
            <w:pPr>
              <w:pStyle w:val="ConsPlusNormal"/>
              <w:jc w:val="center"/>
            </w:pPr>
            <w:r>
              <w:t>153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67972,33</w:t>
            </w:r>
          </w:p>
        </w:tc>
      </w:tr>
      <w:tr w:rsidR="00577AB5">
        <w:tc>
          <w:tcPr>
            <w:tcW w:w="794" w:type="dxa"/>
          </w:tcPr>
          <w:p w:rsidR="00577AB5" w:rsidRDefault="00577AB5">
            <w:pPr>
              <w:pStyle w:val="ConsPlusNormal"/>
              <w:jc w:val="center"/>
            </w:pPr>
            <w:r>
              <w:t>159.</w:t>
            </w:r>
          </w:p>
        </w:tc>
        <w:tc>
          <w:tcPr>
            <w:tcW w:w="3005" w:type="dxa"/>
          </w:tcPr>
          <w:p w:rsidR="00577AB5" w:rsidRDefault="00577AB5">
            <w:pPr>
              <w:pStyle w:val="ConsPlusNormal"/>
            </w:pPr>
            <w:r>
              <w:t>г. Оренбург, просп. Гагарина, д. 31/1</w:t>
            </w:r>
          </w:p>
        </w:tc>
        <w:tc>
          <w:tcPr>
            <w:tcW w:w="1587" w:type="dxa"/>
          </w:tcPr>
          <w:p w:rsidR="00577AB5" w:rsidRDefault="00577AB5">
            <w:pPr>
              <w:pStyle w:val="ConsPlusNormal"/>
              <w:jc w:val="center"/>
            </w:pPr>
            <w:r>
              <w:t>10333,00</w:t>
            </w:r>
          </w:p>
        </w:tc>
        <w:tc>
          <w:tcPr>
            <w:tcW w:w="2551" w:type="dxa"/>
          </w:tcPr>
          <w:p w:rsidR="00577AB5" w:rsidRDefault="00577AB5">
            <w:pPr>
              <w:pStyle w:val="ConsPlusNormal"/>
              <w:jc w:val="center"/>
            </w:pPr>
            <w:r>
              <w:t>209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40851,75</w:t>
            </w:r>
          </w:p>
        </w:tc>
      </w:tr>
      <w:tr w:rsidR="00577AB5">
        <w:tc>
          <w:tcPr>
            <w:tcW w:w="794" w:type="dxa"/>
          </w:tcPr>
          <w:p w:rsidR="00577AB5" w:rsidRDefault="00577AB5">
            <w:pPr>
              <w:pStyle w:val="ConsPlusNormal"/>
              <w:jc w:val="center"/>
            </w:pPr>
            <w:r>
              <w:t>160.</w:t>
            </w:r>
          </w:p>
        </w:tc>
        <w:tc>
          <w:tcPr>
            <w:tcW w:w="3005" w:type="dxa"/>
          </w:tcPr>
          <w:p w:rsidR="00577AB5" w:rsidRDefault="00577AB5">
            <w:pPr>
              <w:pStyle w:val="ConsPlusNormal"/>
            </w:pPr>
            <w:r>
              <w:t>г. Оренбург, просп. Гагарина, д. 47</w:t>
            </w:r>
          </w:p>
        </w:tc>
        <w:tc>
          <w:tcPr>
            <w:tcW w:w="1587" w:type="dxa"/>
          </w:tcPr>
          <w:p w:rsidR="00577AB5" w:rsidRDefault="00577AB5">
            <w:pPr>
              <w:pStyle w:val="ConsPlusNormal"/>
              <w:jc w:val="center"/>
            </w:pPr>
            <w:r>
              <w:t>4640,90</w:t>
            </w:r>
          </w:p>
        </w:tc>
        <w:tc>
          <w:tcPr>
            <w:tcW w:w="2551" w:type="dxa"/>
          </w:tcPr>
          <w:p w:rsidR="00577AB5" w:rsidRDefault="00577AB5">
            <w:pPr>
              <w:pStyle w:val="ConsPlusNormal"/>
              <w:jc w:val="center"/>
            </w:pPr>
            <w:r>
              <w:t>142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68029,28</w:t>
            </w:r>
          </w:p>
        </w:tc>
      </w:tr>
      <w:tr w:rsidR="00577AB5">
        <w:tc>
          <w:tcPr>
            <w:tcW w:w="794" w:type="dxa"/>
          </w:tcPr>
          <w:p w:rsidR="00577AB5" w:rsidRDefault="00577AB5">
            <w:pPr>
              <w:pStyle w:val="ConsPlusNormal"/>
              <w:jc w:val="center"/>
            </w:pPr>
            <w:r>
              <w:t>161.</w:t>
            </w:r>
          </w:p>
        </w:tc>
        <w:tc>
          <w:tcPr>
            <w:tcW w:w="3005" w:type="dxa"/>
          </w:tcPr>
          <w:p w:rsidR="00577AB5" w:rsidRDefault="00577AB5">
            <w:pPr>
              <w:pStyle w:val="ConsPlusNormal"/>
            </w:pPr>
            <w:r>
              <w:t>г. Оренбург, просп. Гагарина, д. 51/1</w:t>
            </w:r>
          </w:p>
        </w:tc>
        <w:tc>
          <w:tcPr>
            <w:tcW w:w="1587" w:type="dxa"/>
          </w:tcPr>
          <w:p w:rsidR="00577AB5" w:rsidRDefault="00577AB5">
            <w:pPr>
              <w:pStyle w:val="ConsPlusNormal"/>
              <w:jc w:val="center"/>
            </w:pPr>
            <w:r>
              <w:t>4784,70</w:t>
            </w:r>
          </w:p>
        </w:tc>
        <w:tc>
          <w:tcPr>
            <w:tcW w:w="2551" w:type="dxa"/>
          </w:tcPr>
          <w:p w:rsidR="00577AB5" w:rsidRDefault="00577AB5">
            <w:pPr>
              <w:pStyle w:val="ConsPlusNormal"/>
              <w:jc w:val="center"/>
            </w:pPr>
            <w:r>
              <w:t>178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78195,82</w:t>
            </w:r>
          </w:p>
        </w:tc>
      </w:tr>
      <w:tr w:rsidR="00577AB5">
        <w:tc>
          <w:tcPr>
            <w:tcW w:w="794" w:type="dxa"/>
          </w:tcPr>
          <w:p w:rsidR="00577AB5" w:rsidRDefault="00577AB5">
            <w:pPr>
              <w:pStyle w:val="ConsPlusNormal"/>
              <w:jc w:val="center"/>
            </w:pPr>
            <w:r>
              <w:t>162.</w:t>
            </w:r>
          </w:p>
        </w:tc>
        <w:tc>
          <w:tcPr>
            <w:tcW w:w="3005" w:type="dxa"/>
          </w:tcPr>
          <w:p w:rsidR="00577AB5" w:rsidRDefault="00577AB5">
            <w:pPr>
              <w:pStyle w:val="ConsPlusNormal"/>
            </w:pPr>
            <w:r>
              <w:t>г. Оренбург, просп. Дзержинского, д. 12</w:t>
            </w:r>
          </w:p>
        </w:tc>
        <w:tc>
          <w:tcPr>
            <w:tcW w:w="1587" w:type="dxa"/>
          </w:tcPr>
          <w:p w:rsidR="00577AB5" w:rsidRDefault="00577AB5">
            <w:pPr>
              <w:pStyle w:val="ConsPlusNormal"/>
              <w:jc w:val="center"/>
            </w:pPr>
            <w:r>
              <w:t>3667,00</w:t>
            </w:r>
          </w:p>
        </w:tc>
        <w:tc>
          <w:tcPr>
            <w:tcW w:w="2551" w:type="dxa"/>
          </w:tcPr>
          <w:p w:rsidR="00577AB5" w:rsidRDefault="00577AB5">
            <w:pPr>
              <w:pStyle w:val="ConsPlusNormal"/>
              <w:jc w:val="center"/>
            </w:pPr>
            <w:r>
              <w:t>145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48713,86</w:t>
            </w:r>
          </w:p>
        </w:tc>
      </w:tr>
      <w:tr w:rsidR="00577AB5">
        <w:tc>
          <w:tcPr>
            <w:tcW w:w="794" w:type="dxa"/>
          </w:tcPr>
          <w:p w:rsidR="00577AB5" w:rsidRDefault="00577AB5">
            <w:pPr>
              <w:pStyle w:val="ConsPlusNormal"/>
              <w:jc w:val="center"/>
            </w:pPr>
            <w:r>
              <w:t>163.</w:t>
            </w:r>
          </w:p>
        </w:tc>
        <w:tc>
          <w:tcPr>
            <w:tcW w:w="3005" w:type="dxa"/>
          </w:tcPr>
          <w:p w:rsidR="00577AB5" w:rsidRDefault="00577AB5">
            <w:pPr>
              <w:pStyle w:val="ConsPlusNormal"/>
            </w:pPr>
            <w:r>
              <w:t>г. Оренбург, просп. Дзержинского, д. 14</w:t>
            </w:r>
          </w:p>
        </w:tc>
        <w:tc>
          <w:tcPr>
            <w:tcW w:w="1587" w:type="dxa"/>
          </w:tcPr>
          <w:p w:rsidR="00577AB5" w:rsidRDefault="00577AB5">
            <w:pPr>
              <w:pStyle w:val="ConsPlusNormal"/>
              <w:jc w:val="center"/>
            </w:pPr>
            <w:r>
              <w:t>3670,30</w:t>
            </w:r>
          </w:p>
        </w:tc>
        <w:tc>
          <w:tcPr>
            <w:tcW w:w="2551" w:type="dxa"/>
          </w:tcPr>
          <w:p w:rsidR="00577AB5" w:rsidRDefault="00577AB5">
            <w:pPr>
              <w:pStyle w:val="ConsPlusNormal"/>
              <w:jc w:val="center"/>
            </w:pPr>
            <w:r>
              <w:t>147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55879,84</w:t>
            </w:r>
          </w:p>
        </w:tc>
      </w:tr>
      <w:tr w:rsidR="00577AB5">
        <w:tc>
          <w:tcPr>
            <w:tcW w:w="794" w:type="dxa"/>
          </w:tcPr>
          <w:p w:rsidR="00577AB5" w:rsidRDefault="00577AB5">
            <w:pPr>
              <w:pStyle w:val="ConsPlusNormal"/>
              <w:jc w:val="center"/>
            </w:pPr>
            <w:r>
              <w:t>164.</w:t>
            </w:r>
          </w:p>
        </w:tc>
        <w:tc>
          <w:tcPr>
            <w:tcW w:w="3005" w:type="dxa"/>
          </w:tcPr>
          <w:p w:rsidR="00577AB5" w:rsidRDefault="00577AB5">
            <w:pPr>
              <w:pStyle w:val="ConsPlusNormal"/>
            </w:pPr>
            <w:r>
              <w:t>г. Оренбург, просп. Дзержинского, д. 16</w:t>
            </w:r>
          </w:p>
        </w:tc>
        <w:tc>
          <w:tcPr>
            <w:tcW w:w="1587" w:type="dxa"/>
          </w:tcPr>
          <w:p w:rsidR="00577AB5" w:rsidRDefault="00577AB5">
            <w:pPr>
              <w:pStyle w:val="ConsPlusNormal"/>
              <w:jc w:val="center"/>
            </w:pPr>
            <w:r>
              <w:t>3738,90</w:t>
            </w:r>
          </w:p>
        </w:tc>
        <w:tc>
          <w:tcPr>
            <w:tcW w:w="2551" w:type="dxa"/>
          </w:tcPr>
          <w:p w:rsidR="00577AB5" w:rsidRDefault="00577AB5">
            <w:pPr>
              <w:pStyle w:val="ConsPlusNormal"/>
              <w:jc w:val="center"/>
            </w:pPr>
            <w:r>
              <w:t>148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56476,68</w:t>
            </w:r>
          </w:p>
        </w:tc>
      </w:tr>
      <w:tr w:rsidR="00577AB5">
        <w:tc>
          <w:tcPr>
            <w:tcW w:w="794" w:type="dxa"/>
          </w:tcPr>
          <w:p w:rsidR="00577AB5" w:rsidRDefault="00577AB5">
            <w:pPr>
              <w:pStyle w:val="ConsPlusNormal"/>
              <w:jc w:val="center"/>
            </w:pPr>
            <w:r>
              <w:t>165.</w:t>
            </w:r>
          </w:p>
        </w:tc>
        <w:tc>
          <w:tcPr>
            <w:tcW w:w="3005" w:type="dxa"/>
          </w:tcPr>
          <w:p w:rsidR="00577AB5" w:rsidRDefault="00577AB5">
            <w:pPr>
              <w:pStyle w:val="ConsPlusNormal"/>
            </w:pPr>
            <w:r>
              <w:t>г. Оренбург, просп. Дзержинского, д. 18</w:t>
            </w:r>
          </w:p>
        </w:tc>
        <w:tc>
          <w:tcPr>
            <w:tcW w:w="1587" w:type="dxa"/>
          </w:tcPr>
          <w:p w:rsidR="00577AB5" w:rsidRDefault="00577AB5">
            <w:pPr>
              <w:pStyle w:val="ConsPlusNormal"/>
              <w:jc w:val="center"/>
            </w:pPr>
            <w:r>
              <w:t>3666,20</w:t>
            </w:r>
          </w:p>
        </w:tc>
        <w:tc>
          <w:tcPr>
            <w:tcW w:w="2551" w:type="dxa"/>
          </w:tcPr>
          <w:p w:rsidR="00577AB5" w:rsidRDefault="00577AB5">
            <w:pPr>
              <w:pStyle w:val="ConsPlusNormal"/>
              <w:jc w:val="center"/>
            </w:pPr>
            <w:r>
              <w:t>145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48707,96</w:t>
            </w:r>
          </w:p>
        </w:tc>
      </w:tr>
      <w:tr w:rsidR="00577AB5">
        <w:tc>
          <w:tcPr>
            <w:tcW w:w="794" w:type="dxa"/>
          </w:tcPr>
          <w:p w:rsidR="00577AB5" w:rsidRDefault="00577AB5">
            <w:pPr>
              <w:pStyle w:val="ConsPlusNormal"/>
              <w:jc w:val="center"/>
            </w:pPr>
            <w:r>
              <w:t>166.</w:t>
            </w:r>
          </w:p>
        </w:tc>
        <w:tc>
          <w:tcPr>
            <w:tcW w:w="3005" w:type="dxa"/>
          </w:tcPr>
          <w:p w:rsidR="00577AB5" w:rsidRDefault="00577AB5">
            <w:pPr>
              <w:pStyle w:val="ConsPlusNormal"/>
            </w:pPr>
            <w:r>
              <w:t>г. Оренбург, просп. Дзержинского, д. 20</w:t>
            </w:r>
          </w:p>
        </w:tc>
        <w:tc>
          <w:tcPr>
            <w:tcW w:w="1587" w:type="dxa"/>
          </w:tcPr>
          <w:p w:rsidR="00577AB5" w:rsidRDefault="00577AB5">
            <w:pPr>
              <w:pStyle w:val="ConsPlusNormal"/>
              <w:jc w:val="center"/>
            </w:pPr>
            <w:r>
              <w:t>3236,20</w:t>
            </w:r>
          </w:p>
        </w:tc>
        <w:tc>
          <w:tcPr>
            <w:tcW w:w="2551" w:type="dxa"/>
          </w:tcPr>
          <w:p w:rsidR="00577AB5" w:rsidRDefault="00577AB5">
            <w:pPr>
              <w:pStyle w:val="ConsPlusNormal"/>
              <w:jc w:val="center"/>
            </w:pPr>
            <w:r>
              <w:t>143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45541,54</w:t>
            </w:r>
          </w:p>
        </w:tc>
      </w:tr>
      <w:tr w:rsidR="00577AB5">
        <w:tc>
          <w:tcPr>
            <w:tcW w:w="794" w:type="dxa"/>
          </w:tcPr>
          <w:p w:rsidR="00577AB5" w:rsidRDefault="00577AB5">
            <w:pPr>
              <w:pStyle w:val="ConsPlusNormal"/>
              <w:jc w:val="center"/>
            </w:pPr>
            <w:r>
              <w:t>167.</w:t>
            </w:r>
          </w:p>
        </w:tc>
        <w:tc>
          <w:tcPr>
            <w:tcW w:w="3005" w:type="dxa"/>
          </w:tcPr>
          <w:p w:rsidR="00577AB5" w:rsidRDefault="00577AB5">
            <w:pPr>
              <w:pStyle w:val="ConsPlusNormal"/>
            </w:pPr>
            <w:r>
              <w:t>г. Оренбург, просп. Дзержинского, д. 21</w:t>
            </w:r>
          </w:p>
        </w:tc>
        <w:tc>
          <w:tcPr>
            <w:tcW w:w="1587" w:type="dxa"/>
          </w:tcPr>
          <w:p w:rsidR="00577AB5" w:rsidRDefault="00577AB5">
            <w:pPr>
              <w:pStyle w:val="ConsPlusNormal"/>
              <w:jc w:val="center"/>
            </w:pPr>
            <w:r>
              <w:t>5704,50</w:t>
            </w:r>
          </w:p>
        </w:tc>
        <w:tc>
          <w:tcPr>
            <w:tcW w:w="2551" w:type="dxa"/>
          </w:tcPr>
          <w:p w:rsidR="00577AB5" w:rsidRDefault="00577AB5">
            <w:pPr>
              <w:pStyle w:val="ConsPlusNormal"/>
              <w:jc w:val="center"/>
            </w:pPr>
            <w:r>
              <w:t>185</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295993,16</w:t>
            </w:r>
          </w:p>
        </w:tc>
      </w:tr>
      <w:tr w:rsidR="00577AB5">
        <w:tc>
          <w:tcPr>
            <w:tcW w:w="794" w:type="dxa"/>
          </w:tcPr>
          <w:p w:rsidR="00577AB5" w:rsidRDefault="00577AB5">
            <w:pPr>
              <w:pStyle w:val="ConsPlusNormal"/>
              <w:jc w:val="center"/>
            </w:pPr>
            <w:r>
              <w:t>168.</w:t>
            </w:r>
          </w:p>
        </w:tc>
        <w:tc>
          <w:tcPr>
            <w:tcW w:w="3005" w:type="dxa"/>
          </w:tcPr>
          <w:p w:rsidR="00577AB5" w:rsidRDefault="00577AB5">
            <w:pPr>
              <w:pStyle w:val="ConsPlusNormal"/>
            </w:pPr>
            <w:r>
              <w:t>г. Оренбург, просп. Дзержинского, д. 26/1</w:t>
            </w:r>
          </w:p>
        </w:tc>
        <w:tc>
          <w:tcPr>
            <w:tcW w:w="1587" w:type="dxa"/>
          </w:tcPr>
          <w:p w:rsidR="00577AB5" w:rsidRDefault="00577AB5">
            <w:pPr>
              <w:pStyle w:val="ConsPlusNormal"/>
              <w:jc w:val="center"/>
            </w:pPr>
            <w:r>
              <w:t>3447,60</w:t>
            </w:r>
          </w:p>
        </w:tc>
        <w:tc>
          <w:tcPr>
            <w:tcW w:w="2551" w:type="dxa"/>
          </w:tcPr>
          <w:p w:rsidR="00577AB5" w:rsidRDefault="00577AB5">
            <w:pPr>
              <w:pStyle w:val="ConsPlusNormal"/>
              <w:jc w:val="center"/>
            </w:pPr>
            <w:r>
              <w:t>145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34552,00</w:t>
            </w:r>
          </w:p>
        </w:tc>
      </w:tr>
      <w:tr w:rsidR="00577AB5">
        <w:tc>
          <w:tcPr>
            <w:tcW w:w="794" w:type="dxa"/>
          </w:tcPr>
          <w:p w:rsidR="00577AB5" w:rsidRDefault="00577AB5">
            <w:pPr>
              <w:pStyle w:val="ConsPlusNormal"/>
              <w:jc w:val="center"/>
            </w:pPr>
            <w:r>
              <w:t>169.</w:t>
            </w:r>
          </w:p>
        </w:tc>
        <w:tc>
          <w:tcPr>
            <w:tcW w:w="3005" w:type="dxa"/>
          </w:tcPr>
          <w:p w:rsidR="00577AB5" w:rsidRDefault="00577AB5">
            <w:pPr>
              <w:pStyle w:val="ConsPlusNormal"/>
            </w:pPr>
            <w:r>
              <w:t xml:space="preserve">г. Оренбург, просп. </w:t>
            </w:r>
            <w:r>
              <w:lastRenderedPageBreak/>
              <w:t>Дзержинского, д. 26/3</w:t>
            </w:r>
          </w:p>
        </w:tc>
        <w:tc>
          <w:tcPr>
            <w:tcW w:w="1587" w:type="dxa"/>
          </w:tcPr>
          <w:p w:rsidR="00577AB5" w:rsidRDefault="00577AB5">
            <w:pPr>
              <w:pStyle w:val="ConsPlusNormal"/>
              <w:jc w:val="center"/>
            </w:pPr>
            <w:r>
              <w:lastRenderedPageBreak/>
              <w:t>3530,10</w:t>
            </w:r>
          </w:p>
        </w:tc>
        <w:tc>
          <w:tcPr>
            <w:tcW w:w="2551" w:type="dxa"/>
          </w:tcPr>
          <w:p w:rsidR="00577AB5" w:rsidRDefault="00577AB5">
            <w:pPr>
              <w:pStyle w:val="ConsPlusNormal"/>
              <w:jc w:val="center"/>
            </w:pPr>
            <w:r>
              <w:t>141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36037,00</w:t>
            </w:r>
          </w:p>
        </w:tc>
      </w:tr>
      <w:tr w:rsidR="00577AB5">
        <w:tc>
          <w:tcPr>
            <w:tcW w:w="794" w:type="dxa"/>
          </w:tcPr>
          <w:p w:rsidR="00577AB5" w:rsidRDefault="00577AB5">
            <w:pPr>
              <w:pStyle w:val="ConsPlusNormal"/>
              <w:jc w:val="center"/>
            </w:pPr>
            <w:r>
              <w:lastRenderedPageBreak/>
              <w:t>170.</w:t>
            </w:r>
          </w:p>
        </w:tc>
        <w:tc>
          <w:tcPr>
            <w:tcW w:w="3005" w:type="dxa"/>
          </w:tcPr>
          <w:p w:rsidR="00577AB5" w:rsidRDefault="00577AB5">
            <w:pPr>
              <w:pStyle w:val="ConsPlusNormal"/>
            </w:pPr>
            <w:r>
              <w:t>г. Оренбург, просп. Дзержинского, д. 27/1</w:t>
            </w:r>
          </w:p>
        </w:tc>
        <w:tc>
          <w:tcPr>
            <w:tcW w:w="1587" w:type="dxa"/>
          </w:tcPr>
          <w:p w:rsidR="00577AB5" w:rsidRDefault="00577AB5">
            <w:pPr>
              <w:pStyle w:val="ConsPlusNormal"/>
              <w:jc w:val="center"/>
            </w:pPr>
            <w:r>
              <w:t>6789,70</w:t>
            </w:r>
          </w:p>
        </w:tc>
        <w:tc>
          <w:tcPr>
            <w:tcW w:w="2551" w:type="dxa"/>
          </w:tcPr>
          <w:p w:rsidR="00577AB5" w:rsidRDefault="00577AB5">
            <w:pPr>
              <w:pStyle w:val="ConsPlusNormal"/>
              <w:jc w:val="center"/>
            </w:pPr>
            <w:r>
              <w:t>188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40406,47</w:t>
            </w:r>
          </w:p>
        </w:tc>
      </w:tr>
      <w:tr w:rsidR="00577AB5">
        <w:tc>
          <w:tcPr>
            <w:tcW w:w="794" w:type="dxa"/>
          </w:tcPr>
          <w:p w:rsidR="00577AB5" w:rsidRDefault="00577AB5">
            <w:pPr>
              <w:pStyle w:val="ConsPlusNormal"/>
              <w:jc w:val="center"/>
            </w:pPr>
            <w:r>
              <w:t>171.</w:t>
            </w:r>
          </w:p>
        </w:tc>
        <w:tc>
          <w:tcPr>
            <w:tcW w:w="3005" w:type="dxa"/>
          </w:tcPr>
          <w:p w:rsidR="00577AB5" w:rsidRDefault="00577AB5">
            <w:pPr>
              <w:pStyle w:val="ConsPlusNormal"/>
            </w:pPr>
            <w:r>
              <w:t>г. Оренбург, просп. Дзержинского, д. 29/1</w:t>
            </w:r>
          </w:p>
        </w:tc>
        <w:tc>
          <w:tcPr>
            <w:tcW w:w="1587" w:type="dxa"/>
          </w:tcPr>
          <w:p w:rsidR="00577AB5" w:rsidRDefault="00577AB5">
            <w:pPr>
              <w:pStyle w:val="ConsPlusNormal"/>
              <w:jc w:val="center"/>
            </w:pPr>
            <w:r>
              <w:t>6836,70</w:t>
            </w:r>
          </w:p>
        </w:tc>
        <w:tc>
          <w:tcPr>
            <w:tcW w:w="2551" w:type="dxa"/>
          </w:tcPr>
          <w:p w:rsidR="00577AB5" w:rsidRDefault="00577AB5">
            <w:pPr>
              <w:pStyle w:val="ConsPlusNormal"/>
              <w:jc w:val="center"/>
            </w:pPr>
            <w:r>
              <w:t>189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139188,61</w:t>
            </w:r>
          </w:p>
        </w:tc>
      </w:tr>
      <w:tr w:rsidR="00577AB5">
        <w:tc>
          <w:tcPr>
            <w:tcW w:w="794" w:type="dxa"/>
          </w:tcPr>
          <w:p w:rsidR="00577AB5" w:rsidRDefault="00577AB5">
            <w:pPr>
              <w:pStyle w:val="ConsPlusNormal"/>
              <w:jc w:val="center"/>
            </w:pPr>
            <w:r>
              <w:t>172.</w:t>
            </w:r>
          </w:p>
        </w:tc>
        <w:tc>
          <w:tcPr>
            <w:tcW w:w="3005" w:type="dxa"/>
          </w:tcPr>
          <w:p w:rsidR="00577AB5" w:rsidRDefault="00577AB5">
            <w:pPr>
              <w:pStyle w:val="ConsPlusNormal"/>
            </w:pPr>
            <w:r>
              <w:t>г. Оренбург, просп. Парковый, д. 8б</w:t>
            </w:r>
          </w:p>
        </w:tc>
        <w:tc>
          <w:tcPr>
            <w:tcW w:w="1587" w:type="dxa"/>
          </w:tcPr>
          <w:p w:rsidR="00577AB5" w:rsidRDefault="00577AB5">
            <w:pPr>
              <w:pStyle w:val="ConsPlusNormal"/>
              <w:jc w:val="center"/>
            </w:pPr>
            <w:r>
              <w:t>2122,70</w:t>
            </w:r>
          </w:p>
        </w:tc>
        <w:tc>
          <w:tcPr>
            <w:tcW w:w="2551" w:type="dxa"/>
          </w:tcPr>
          <w:p w:rsidR="00577AB5" w:rsidRDefault="00577AB5">
            <w:pPr>
              <w:pStyle w:val="ConsPlusNormal"/>
              <w:jc w:val="center"/>
            </w:pPr>
            <w:r>
              <w:t>69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68057,40</w:t>
            </w:r>
          </w:p>
        </w:tc>
      </w:tr>
      <w:tr w:rsidR="00577AB5">
        <w:tc>
          <w:tcPr>
            <w:tcW w:w="794" w:type="dxa"/>
          </w:tcPr>
          <w:p w:rsidR="00577AB5" w:rsidRDefault="00577AB5">
            <w:pPr>
              <w:pStyle w:val="ConsPlusNormal"/>
              <w:jc w:val="center"/>
            </w:pPr>
            <w:r>
              <w:t>173.</w:t>
            </w:r>
          </w:p>
        </w:tc>
        <w:tc>
          <w:tcPr>
            <w:tcW w:w="3005" w:type="dxa"/>
          </w:tcPr>
          <w:p w:rsidR="00577AB5" w:rsidRDefault="00577AB5">
            <w:pPr>
              <w:pStyle w:val="ConsPlusNormal"/>
            </w:pPr>
            <w:r>
              <w:t>г. Оренбург, просп. Победы, д. 109</w:t>
            </w:r>
          </w:p>
        </w:tc>
        <w:tc>
          <w:tcPr>
            <w:tcW w:w="1587" w:type="dxa"/>
          </w:tcPr>
          <w:p w:rsidR="00577AB5" w:rsidRDefault="00577AB5">
            <w:pPr>
              <w:pStyle w:val="ConsPlusNormal"/>
              <w:jc w:val="center"/>
            </w:pPr>
            <w:r>
              <w:t>14655,30</w:t>
            </w:r>
          </w:p>
        </w:tc>
        <w:tc>
          <w:tcPr>
            <w:tcW w:w="2551" w:type="dxa"/>
          </w:tcPr>
          <w:p w:rsidR="00577AB5" w:rsidRDefault="00577AB5">
            <w:pPr>
              <w:pStyle w:val="ConsPlusNormal"/>
              <w:jc w:val="center"/>
            </w:pPr>
            <w:r>
              <w:t>497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45210,00</w:t>
            </w:r>
          </w:p>
        </w:tc>
      </w:tr>
      <w:tr w:rsidR="00577AB5">
        <w:tc>
          <w:tcPr>
            <w:tcW w:w="794" w:type="dxa"/>
          </w:tcPr>
          <w:p w:rsidR="00577AB5" w:rsidRDefault="00577AB5">
            <w:pPr>
              <w:pStyle w:val="ConsPlusNormal"/>
              <w:jc w:val="center"/>
            </w:pPr>
            <w:r>
              <w:t>174.</w:t>
            </w:r>
          </w:p>
        </w:tc>
        <w:tc>
          <w:tcPr>
            <w:tcW w:w="3005" w:type="dxa"/>
          </w:tcPr>
          <w:p w:rsidR="00577AB5" w:rsidRDefault="00577AB5">
            <w:pPr>
              <w:pStyle w:val="ConsPlusNormal"/>
            </w:pPr>
            <w:r>
              <w:t>г. Оренбург, просп. Победы, д. 115</w:t>
            </w:r>
          </w:p>
        </w:tc>
        <w:tc>
          <w:tcPr>
            <w:tcW w:w="1587" w:type="dxa"/>
          </w:tcPr>
          <w:p w:rsidR="00577AB5" w:rsidRDefault="00577AB5">
            <w:pPr>
              <w:pStyle w:val="ConsPlusNormal"/>
              <w:jc w:val="center"/>
            </w:pPr>
            <w:r>
              <w:t>4302,70</w:t>
            </w:r>
          </w:p>
        </w:tc>
        <w:tc>
          <w:tcPr>
            <w:tcW w:w="2551" w:type="dxa"/>
          </w:tcPr>
          <w:p w:rsidR="00577AB5" w:rsidRDefault="00577AB5">
            <w:pPr>
              <w:pStyle w:val="ConsPlusNormal"/>
              <w:jc w:val="center"/>
            </w:pPr>
            <w:r>
              <w:t>113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102589,33</w:t>
            </w:r>
          </w:p>
        </w:tc>
      </w:tr>
      <w:tr w:rsidR="00577AB5">
        <w:tc>
          <w:tcPr>
            <w:tcW w:w="794" w:type="dxa"/>
          </w:tcPr>
          <w:p w:rsidR="00577AB5" w:rsidRDefault="00577AB5">
            <w:pPr>
              <w:pStyle w:val="ConsPlusNormal"/>
              <w:jc w:val="center"/>
            </w:pPr>
            <w:r>
              <w:t>175.</w:t>
            </w:r>
          </w:p>
        </w:tc>
        <w:tc>
          <w:tcPr>
            <w:tcW w:w="3005" w:type="dxa"/>
          </w:tcPr>
          <w:p w:rsidR="00577AB5" w:rsidRDefault="00577AB5">
            <w:pPr>
              <w:pStyle w:val="ConsPlusNormal"/>
            </w:pPr>
            <w:r>
              <w:t>г. Оренбург, просп. Победы, д. 119</w:t>
            </w:r>
          </w:p>
        </w:tc>
        <w:tc>
          <w:tcPr>
            <w:tcW w:w="1587" w:type="dxa"/>
          </w:tcPr>
          <w:p w:rsidR="00577AB5" w:rsidRDefault="00577AB5">
            <w:pPr>
              <w:pStyle w:val="ConsPlusNormal"/>
              <w:jc w:val="center"/>
            </w:pPr>
            <w:r>
              <w:t>4403,10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138739,87</w:t>
            </w:r>
          </w:p>
        </w:tc>
      </w:tr>
      <w:tr w:rsidR="00577AB5">
        <w:tc>
          <w:tcPr>
            <w:tcW w:w="794" w:type="dxa"/>
          </w:tcPr>
          <w:p w:rsidR="00577AB5" w:rsidRDefault="00577AB5">
            <w:pPr>
              <w:pStyle w:val="ConsPlusNormal"/>
              <w:jc w:val="center"/>
            </w:pPr>
            <w:r>
              <w:t>176.</w:t>
            </w:r>
          </w:p>
        </w:tc>
        <w:tc>
          <w:tcPr>
            <w:tcW w:w="3005" w:type="dxa"/>
          </w:tcPr>
          <w:p w:rsidR="00577AB5" w:rsidRDefault="00577AB5">
            <w:pPr>
              <w:pStyle w:val="ConsPlusNormal"/>
            </w:pPr>
            <w:r>
              <w:t>г. Оренбург, просп. Победы, д. 172</w:t>
            </w:r>
          </w:p>
        </w:tc>
        <w:tc>
          <w:tcPr>
            <w:tcW w:w="1587" w:type="dxa"/>
          </w:tcPr>
          <w:p w:rsidR="00577AB5" w:rsidRDefault="00577AB5">
            <w:pPr>
              <w:pStyle w:val="ConsPlusNormal"/>
              <w:jc w:val="center"/>
            </w:pPr>
            <w:r>
              <w:t>10104,10</w:t>
            </w:r>
          </w:p>
        </w:tc>
        <w:tc>
          <w:tcPr>
            <w:tcW w:w="2551" w:type="dxa"/>
          </w:tcPr>
          <w:p w:rsidR="00577AB5" w:rsidRDefault="00577AB5">
            <w:pPr>
              <w:pStyle w:val="ConsPlusNormal"/>
              <w:jc w:val="center"/>
            </w:pPr>
            <w:r>
              <w:t>332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142748,26</w:t>
            </w:r>
          </w:p>
        </w:tc>
      </w:tr>
      <w:tr w:rsidR="00577AB5">
        <w:tc>
          <w:tcPr>
            <w:tcW w:w="794" w:type="dxa"/>
          </w:tcPr>
          <w:p w:rsidR="00577AB5" w:rsidRDefault="00577AB5">
            <w:pPr>
              <w:pStyle w:val="ConsPlusNormal"/>
              <w:jc w:val="center"/>
            </w:pPr>
            <w:r>
              <w:t>177.</w:t>
            </w:r>
          </w:p>
        </w:tc>
        <w:tc>
          <w:tcPr>
            <w:tcW w:w="3005" w:type="dxa"/>
          </w:tcPr>
          <w:p w:rsidR="00577AB5" w:rsidRDefault="00577AB5">
            <w:pPr>
              <w:pStyle w:val="ConsPlusNormal"/>
            </w:pPr>
            <w:r>
              <w:t>г. Оренбург, ул. 60 лет Октября, д. 1</w:t>
            </w:r>
          </w:p>
        </w:tc>
        <w:tc>
          <w:tcPr>
            <w:tcW w:w="1587" w:type="dxa"/>
          </w:tcPr>
          <w:p w:rsidR="00577AB5" w:rsidRDefault="00577AB5">
            <w:pPr>
              <w:pStyle w:val="ConsPlusNormal"/>
              <w:jc w:val="center"/>
            </w:pPr>
            <w:r>
              <w:t>1595,40</w:t>
            </w:r>
          </w:p>
        </w:tc>
        <w:tc>
          <w:tcPr>
            <w:tcW w:w="2551" w:type="dxa"/>
          </w:tcPr>
          <w:p w:rsidR="00577AB5" w:rsidRDefault="00577AB5">
            <w:pPr>
              <w:pStyle w:val="ConsPlusNormal"/>
              <w:jc w:val="center"/>
            </w:pPr>
            <w:r>
              <w:t>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50115,26</w:t>
            </w:r>
          </w:p>
        </w:tc>
      </w:tr>
      <w:tr w:rsidR="00577AB5">
        <w:tc>
          <w:tcPr>
            <w:tcW w:w="794" w:type="dxa"/>
          </w:tcPr>
          <w:p w:rsidR="00577AB5" w:rsidRDefault="00577AB5">
            <w:pPr>
              <w:pStyle w:val="ConsPlusNormal"/>
              <w:jc w:val="center"/>
            </w:pPr>
            <w:r>
              <w:t>178.</w:t>
            </w:r>
          </w:p>
        </w:tc>
        <w:tc>
          <w:tcPr>
            <w:tcW w:w="3005" w:type="dxa"/>
          </w:tcPr>
          <w:p w:rsidR="00577AB5" w:rsidRDefault="00577AB5">
            <w:pPr>
              <w:pStyle w:val="ConsPlusNormal"/>
            </w:pPr>
            <w:r>
              <w:t>г. Оренбург, ул. 60 лет Октября, д. 25</w:t>
            </w:r>
          </w:p>
        </w:tc>
        <w:tc>
          <w:tcPr>
            <w:tcW w:w="1587" w:type="dxa"/>
          </w:tcPr>
          <w:p w:rsidR="00577AB5" w:rsidRDefault="00577AB5">
            <w:pPr>
              <w:pStyle w:val="ConsPlusNormal"/>
              <w:jc w:val="center"/>
            </w:pPr>
            <w:r>
              <w:t>7888,30</w:t>
            </w:r>
          </w:p>
        </w:tc>
        <w:tc>
          <w:tcPr>
            <w:tcW w:w="2551" w:type="dxa"/>
          </w:tcPr>
          <w:p w:rsidR="00577AB5" w:rsidRDefault="00577AB5">
            <w:pPr>
              <w:pStyle w:val="ConsPlusNormal"/>
              <w:jc w:val="center"/>
            </w:pPr>
            <w:r>
              <w:t>243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136207,93</w:t>
            </w:r>
          </w:p>
        </w:tc>
      </w:tr>
      <w:tr w:rsidR="00577AB5">
        <w:tc>
          <w:tcPr>
            <w:tcW w:w="794" w:type="dxa"/>
          </w:tcPr>
          <w:p w:rsidR="00577AB5" w:rsidRDefault="00577AB5">
            <w:pPr>
              <w:pStyle w:val="ConsPlusNormal"/>
              <w:jc w:val="center"/>
            </w:pPr>
            <w:r>
              <w:t>179.</w:t>
            </w:r>
          </w:p>
        </w:tc>
        <w:tc>
          <w:tcPr>
            <w:tcW w:w="3005" w:type="dxa"/>
          </w:tcPr>
          <w:p w:rsidR="00577AB5" w:rsidRDefault="00577AB5">
            <w:pPr>
              <w:pStyle w:val="ConsPlusNormal"/>
            </w:pPr>
            <w:r>
              <w:t>г. Оренбург, ул. 60 лет Октября, д. 6</w:t>
            </w:r>
          </w:p>
        </w:tc>
        <w:tc>
          <w:tcPr>
            <w:tcW w:w="1587" w:type="dxa"/>
          </w:tcPr>
          <w:p w:rsidR="00577AB5" w:rsidRDefault="00577AB5">
            <w:pPr>
              <w:pStyle w:val="ConsPlusNormal"/>
              <w:jc w:val="center"/>
            </w:pPr>
            <w:r>
              <w:t>1427,90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53942,18</w:t>
            </w:r>
          </w:p>
        </w:tc>
      </w:tr>
      <w:tr w:rsidR="00577AB5">
        <w:tc>
          <w:tcPr>
            <w:tcW w:w="794" w:type="dxa"/>
          </w:tcPr>
          <w:p w:rsidR="00577AB5" w:rsidRDefault="00577AB5">
            <w:pPr>
              <w:pStyle w:val="ConsPlusNormal"/>
              <w:jc w:val="center"/>
            </w:pPr>
            <w:r>
              <w:t>180.</w:t>
            </w:r>
          </w:p>
        </w:tc>
        <w:tc>
          <w:tcPr>
            <w:tcW w:w="3005" w:type="dxa"/>
          </w:tcPr>
          <w:p w:rsidR="00577AB5" w:rsidRDefault="00577AB5">
            <w:pPr>
              <w:pStyle w:val="ConsPlusNormal"/>
            </w:pPr>
            <w:r>
              <w:t>г. Оренбург, ул. Авиационная, д. 20/2</w:t>
            </w:r>
          </w:p>
        </w:tc>
        <w:tc>
          <w:tcPr>
            <w:tcW w:w="1587" w:type="dxa"/>
          </w:tcPr>
          <w:p w:rsidR="00577AB5" w:rsidRDefault="00577AB5">
            <w:pPr>
              <w:pStyle w:val="ConsPlusNormal"/>
              <w:jc w:val="center"/>
            </w:pPr>
            <w:r>
              <w:t>4055,70</w:t>
            </w:r>
          </w:p>
        </w:tc>
        <w:tc>
          <w:tcPr>
            <w:tcW w:w="2551" w:type="dxa"/>
          </w:tcPr>
          <w:p w:rsidR="00577AB5" w:rsidRDefault="00577AB5">
            <w:pPr>
              <w:pStyle w:val="ConsPlusNormal"/>
              <w:jc w:val="center"/>
            </w:pPr>
            <w:r>
              <w:t>128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54009,13</w:t>
            </w:r>
          </w:p>
        </w:tc>
      </w:tr>
      <w:tr w:rsidR="00577AB5">
        <w:tc>
          <w:tcPr>
            <w:tcW w:w="794" w:type="dxa"/>
          </w:tcPr>
          <w:p w:rsidR="00577AB5" w:rsidRDefault="00577AB5">
            <w:pPr>
              <w:pStyle w:val="ConsPlusNormal"/>
              <w:jc w:val="center"/>
            </w:pPr>
            <w:r>
              <w:t>181.</w:t>
            </w:r>
          </w:p>
        </w:tc>
        <w:tc>
          <w:tcPr>
            <w:tcW w:w="3005" w:type="dxa"/>
          </w:tcPr>
          <w:p w:rsidR="00577AB5" w:rsidRDefault="00577AB5">
            <w:pPr>
              <w:pStyle w:val="ConsPlusNormal"/>
            </w:pPr>
            <w:r>
              <w:t xml:space="preserve">г. Оренбург, ул. Аксакова, д. </w:t>
            </w:r>
            <w:r>
              <w:lastRenderedPageBreak/>
              <w:t>15</w:t>
            </w:r>
          </w:p>
        </w:tc>
        <w:tc>
          <w:tcPr>
            <w:tcW w:w="1587" w:type="dxa"/>
          </w:tcPr>
          <w:p w:rsidR="00577AB5" w:rsidRDefault="00577AB5">
            <w:pPr>
              <w:pStyle w:val="ConsPlusNormal"/>
              <w:jc w:val="center"/>
            </w:pPr>
            <w:r>
              <w:lastRenderedPageBreak/>
              <w:t>1068,30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56717,41</w:t>
            </w:r>
          </w:p>
        </w:tc>
      </w:tr>
      <w:tr w:rsidR="00577AB5">
        <w:tc>
          <w:tcPr>
            <w:tcW w:w="794" w:type="dxa"/>
          </w:tcPr>
          <w:p w:rsidR="00577AB5" w:rsidRDefault="00577AB5">
            <w:pPr>
              <w:pStyle w:val="ConsPlusNormal"/>
              <w:jc w:val="center"/>
            </w:pPr>
            <w:r>
              <w:lastRenderedPageBreak/>
              <w:t>182.</w:t>
            </w:r>
          </w:p>
        </w:tc>
        <w:tc>
          <w:tcPr>
            <w:tcW w:w="3005" w:type="dxa"/>
          </w:tcPr>
          <w:p w:rsidR="00577AB5" w:rsidRDefault="00577AB5">
            <w:pPr>
              <w:pStyle w:val="ConsPlusNormal"/>
            </w:pPr>
            <w:r>
              <w:t>г. Оренбург, ул. Аксакова, д. 20б</w:t>
            </w:r>
          </w:p>
        </w:tc>
        <w:tc>
          <w:tcPr>
            <w:tcW w:w="1587" w:type="dxa"/>
          </w:tcPr>
          <w:p w:rsidR="00577AB5" w:rsidRDefault="00577AB5">
            <w:pPr>
              <w:pStyle w:val="ConsPlusNormal"/>
              <w:jc w:val="center"/>
            </w:pPr>
            <w:r>
              <w:t>7121,90</w:t>
            </w:r>
          </w:p>
        </w:tc>
        <w:tc>
          <w:tcPr>
            <w:tcW w:w="2551" w:type="dxa"/>
          </w:tcPr>
          <w:p w:rsidR="00577AB5" w:rsidRDefault="00577AB5">
            <w:pPr>
              <w:pStyle w:val="ConsPlusNormal"/>
              <w:jc w:val="center"/>
            </w:pPr>
            <w:r>
              <w:t>190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75960,37</w:t>
            </w:r>
          </w:p>
        </w:tc>
      </w:tr>
      <w:tr w:rsidR="00577AB5">
        <w:tc>
          <w:tcPr>
            <w:tcW w:w="794" w:type="dxa"/>
          </w:tcPr>
          <w:p w:rsidR="00577AB5" w:rsidRDefault="00577AB5">
            <w:pPr>
              <w:pStyle w:val="ConsPlusNormal"/>
              <w:jc w:val="center"/>
            </w:pPr>
            <w:r>
              <w:t>183.</w:t>
            </w:r>
          </w:p>
        </w:tc>
        <w:tc>
          <w:tcPr>
            <w:tcW w:w="3005" w:type="dxa"/>
          </w:tcPr>
          <w:p w:rsidR="00577AB5" w:rsidRDefault="00577AB5">
            <w:pPr>
              <w:pStyle w:val="ConsPlusNormal"/>
            </w:pPr>
            <w:r>
              <w:t>г. Оренбург, ул. Аксакова, д. 9</w:t>
            </w:r>
          </w:p>
        </w:tc>
        <w:tc>
          <w:tcPr>
            <w:tcW w:w="1587" w:type="dxa"/>
          </w:tcPr>
          <w:p w:rsidR="00577AB5" w:rsidRDefault="00577AB5">
            <w:pPr>
              <w:pStyle w:val="ConsPlusNormal"/>
              <w:jc w:val="center"/>
            </w:pPr>
            <w:r>
              <w:t>1664,40</w:t>
            </w:r>
          </w:p>
        </w:tc>
        <w:tc>
          <w:tcPr>
            <w:tcW w:w="2551" w:type="dxa"/>
          </w:tcPr>
          <w:p w:rsidR="00577AB5" w:rsidRDefault="00577AB5">
            <w:pPr>
              <w:pStyle w:val="ConsPlusNormal"/>
              <w:jc w:val="center"/>
            </w:pPr>
            <w:r>
              <w:t>53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90757,17</w:t>
            </w:r>
          </w:p>
        </w:tc>
      </w:tr>
      <w:tr w:rsidR="00577AB5">
        <w:tc>
          <w:tcPr>
            <w:tcW w:w="794" w:type="dxa"/>
          </w:tcPr>
          <w:p w:rsidR="00577AB5" w:rsidRDefault="00577AB5">
            <w:pPr>
              <w:pStyle w:val="ConsPlusNormal"/>
              <w:jc w:val="center"/>
            </w:pPr>
            <w:r>
              <w:t>184.</w:t>
            </w:r>
          </w:p>
        </w:tc>
        <w:tc>
          <w:tcPr>
            <w:tcW w:w="3005" w:type="dxa"/>
          </w:tcPr>
          <w:p w:rsidR="00577AB5" w:rsidRDefault="00577AB5">
            <w:pPr>
              <w:pStyle w:val="ConsPlusNormal"/>
            </w:pPr>
            <w:r>
              <w:t>г. Оренбург, ул. Алтайская, д. 12б</w:t>
            </w:r>
          </w:p>
        </w:tc>
        <w:tc>
          <w:tcPr>
            <w:tcW w:w="1587" w:type="dxa"/>
          </w:tcPr>
          <w:p w:rsidR="00577AB5" w:rsidRDefault="00577AB5">
            <w:pPr>
              <w:pStyle w:val="ConsPlusNormal"/>
              <w:jc w:val="center"/>
            </w:pPr>
            <w:r>
              <w:t>2862,10</w:t>
            </w:r>
          </w:p>
        </w:tc>
        <w:tc>
          <w:tcPr>
            <w:tcW w:w="2551" w:type="dxa"/>
          </w:tcPr>
          <w:p w:rsidR="00577AB5" w:rsidRDefault="00577AB5">
            <w:pPr>
              <w:pStyle w:val="ConsPlusNormal"/>
              <w:jc w:val="center"/>
            </w:pPr>
            <w:r>
              <w:t>84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258348,70</w:t>
            </w:r>
          </w:p>
        </w:tc>
      </w:tr>
      <w:tr w:rsidR="00577AB5">
        <w:tc>
          <w:tcPr>
            <w:tcW w:w="794" w:type="dxa"/>
          </w:tcPr>
          <w:p w:rsidR="00577AB5" w:rsidRDefault="00577AB5">
            <w:pPr>
              <w:pStyle w:val="ConsPlusNormal"/>
              <w:jc w:val="center"/>
            </w:pPr>
            <w:r>
              <w:t>185.</w:t>
            </w:r>
          </w:p>
        </w:tc>
        <w:tc>
          <w:tcPr>
            <w:tcW w:w="3005" w:type="dxa"/>
          </w:tcPr>
          <w:p w:rsidR="00577AB5" w:rsidRDefault="00577AB5">
            <w:pPr>
              <w:pStyle w:val="ConsPlusNormal"/>
            </w:pPr>
            <w:r>
              <w:t>г. Оренбург, ул. Амурская, д. 4/1</w:t>
            </w:r>
          </w:p>
        </w:tc>
        <w:tc>
          <w:tcPr>
            <w:tcW w:w="1587" w:type="dxa"/>
          </w:tcPr>
          <w:p w:rsidR="00577AB5" w:rsidRDefault="00577AB5">
            <w:pPr>
              <w:pStyle w:val="ConsPlusNormal"/>
              <w:jc w:val="center"/>
            </w:pPr>
            <w:r>
              <w:t>4195,60</w:t>
            </w:r>
          </w:p>
        </w:tc>
        <w:tc>
          <w:tcPr>
            <w:tcW w:w="2551" w:type="dxa"/>
          </w:tcPr>
          <w:p w:rsidR="00577AB5" w:rsidRDefault="00577AB5">
            <w:pPr>
              <w:pStyle w:val="ConsPlusNormal"/>
              <w:jc w:val="center"/>
            </w:pPr>
            <w:r>
              <w:t>127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28090,06</w:t>
            </w:r>
          </w:p>
        </w:tc>
      </w:tr>
      <w:tr w:rsidR="00577AB5">
        <w:tc>
          <w:tcPr>
            <w:tcW w:w="794" w:type="dxa"/>
          </w:tcPr>
          <w:p w:rsidR="00577AB5" w:rsidRDefault="00577AB5">
            <w:pPr>
              <w:pStyle w:val="ConsPlusNormal"/>
              <w:jc w:val="center"/>
            </w:pPr>
            <w:r>
              <w:t>186.</w:t>
            </w:r>
          </w:p>
        </w:tc>
        <w:tc>
          <w:tcPr>
            <w:tcW w:w="3005" w:type="dxa"/>
          </w:tcPr>
          <w:p w:rsidR="00577AB5" w:rsidRDefault="00577AB5">
            <w:pPr>
              <w:pStyle w:val="ConsPlusNormal"/>
            </w:pPr>
            <w:r>
              <w:t>г. Оренбург, ул. Беляевская, д. 23</w:t>
            </w:r>
          </w:p>
        </w:tc>
        <w:tc>
          <w:tcPr>
            <w:tcW w:w="1587" w:type="dxa"/>
          </w:tcPr>
          <w:p w:rsidR="00577AB5" w:rsidRDefault="00577AB5">
            <w:pPr>
              <w:pStyle w:val="ConsPlusNormal"/>
              <w:jc w:val="center"/>
            </w:pPr>
            <w:r>
              <w:t>19263,10</w:t>
            </w:r>
          </w:p>
        </w:tc>
        <w:tc>
          <w:tcPr>
            <w:tcW w:w="2551" w:type="dxa"/>
          </w:tcPr>
          <w:p w:rsidR="00577AB5" w:rsidRDefault="00577AB5">
            <w:pPr>
              <w:pStyle w:val="ConsPlusNormal"/>
              <w:jc w:val="center"/>
            </w:pPr>
            <w:r>
              <w:t>578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206333,80</w:t>
            </w:r>
          </w:p>
        </w:tc>
      </w:tr>
      <w:tr w:rsidR="00577AB5">
        <w:tc>
          <w:tcPr>
            <w:tcW w:w="794" w:type="dxa"/>
          </w:tcPr>
          <w:p w:rsidR="00577AB5" w:rsidRDefault="00577AB5">
            <w:pPr>
              <w:pStyle w:val="ConsPlusNormal"/>
              <w:jc w:val="center"/>
            </w:pPr>
            <w:r>
              <w:t>187.</w:t>
            </w:r>
          </w:p>
        </w:tc>
        <w:tc>
          <w:tcPr>
            <w:tcW w:w="3005" w:type="dxa"/>
          </w:tcPr>
          <w:p w:rsidR="00577AB5" w:rsidRDefault="00577AB5">
            <w:pPr>
              <w:pStyle w:val="ConsPlusNormal"/>
            </w:pPr>
            <w:r>
              <w:t>г. Оренбург, ул. Беляевская, д. 51а</w:t>
            </w:r>
          </w:p>
        </w:tc>
        <w:tc>
          <w:tcPr>
            <w:tcW w:w="1587" w:type="dxa"/>
          </w:tcPr>
          <w:p w:rsidR="00577AB5" w:rsidRDefault="00577AB5">
            <w:pPr>
              <w:pStyle w:val="ConsPlusNormal"/>
              <w:jc w:val="center"/>
            </w:pPr>
            <w:r>
              <w:t>4487,60</w:t>
            </w:r>
          </w:p>
        </w:tc>
        <w:tc>
          <w:tcPr>
            <w:tcW w:w="2551" w:type="dxa"/>
          </w:tcPr>
          <w:p w:rsidR="00577AB5" w:rsidRDefault="00577AB5">
            <w:pPr>
              <w:pStyle w:val="ConsPlusNormal"/>
              <w:jc w:val="center"/>
            </w:pPr>
            <w:r>
              <w:t>146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34384,35</w:t>
            </w:r>
          </w:p>
        </w:tc>
      </w:tr>
      <w:tr w:rsidR="00577AB5">
        <w:tc>
          <w:tcPr>
            <w:tcW w:w="794" w:type="dxa"/>
          </w:tcPr>
          <w:p w:rsidR="00577AB5" w:rsidRDefault="00577AB5">
            <w:pPr>
              <w:pStyle w:val="ConsPlusNormal"/>
              <w:jc w:val="center"/>
            </w:pPr>
            <w:r>
              <w:t>188.</w:t>
            </w:r>
          </w:p>
        </w:tc>
        <w:tc>
          <w:tcPr>
            <w:tcW w:w="3005" w:type="dxa"/>
          </w:tcPr>
          <w:p w:rsidR="00577AB5" w:rsidRDefault="00577AB5">
            <w:pPr>
              <w:pStyle w:val="ConsPlusNormal"/>
            </w:pPr>
            <w:r>
              <w:t>г. Оренбург, ул. Богдана Хмельницкого, д. 1</w:t>
            </w:r>
          </w:p>
        </w:tc>
        <w:tc>
          <w:tcPr>
            <w:tcW w:w="1587" w:type="dxa"/>
          </w:tcPr>
          <w:p w:rsidR="00577AB5" w:rsidRDefault="00577AB5">
            <w:pPr>
              <w:pStyle w:val="ConsPlusNormal"/>
              <w:jc w:val="center"/>
            </w:pPr>
            <w:r>
              <w:t>3477,00</w:t>
            </w:r>
          </w:p>
        </w:tc>
        <w:tc>
          <w:tcPr>
            <w:tcW w:w="2551" w:type="dxa"/>
          </w:tcPr>
          <w:p w:rsidR="00577AB5" w:rsidRDefault="00577AB5">
            <w:pPr>
              <w:pStyle w:val="ConsPlusNormal"/>
              <w:jc w:val="center"/>
            </w:pPr>
            <w:r>
              <w:t>113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912734,46</w:t>
            </w:r>
          </w:p>
        </w:tc>
      </w:tr>
      <w:tr w:rsidR="00577AB5">
        <w:tc>
          <w:tcPr>
            <w:tcW w:w="794" w:type="dxa"/>
          </w:tcPr>
          <w:p w:rsidR="00577AB5" w:rsidRDefault="00577AB5">
            <w:pPr>
              <w:pStyle w:val="ConsPlusNormal"/>
              <w:jc w:val="center"/>
            </w:pPr>
            <w:r>
              <w:t>189.</w:t>
            </w:r>
          </w:p>
        </w:tc>
        <w:tc>
          <w:tcPr>
            <w:tcW w:w="3005" w:type="dxa"/>
          </w:tcPr>
          <w:p w:rsidR="00577AB5" w:rsidRDefault="00577AB5">
            <w:pPr>
              <w:pStyle w:val="ConsPlusNormal"/>
            </w:pPr>
            <w:r>
              <w:t>г. Оренбург, ул. Братская, д. 7</w:t>
            </w:r>
          </w:p>
        </w:tc>
        <w:tc>
          <w:tcPr>
            <w:tcW w:w="1587" w:type="dxa"/>
          </w:tcPr>
          <w:p w:rsidR="00577AB5" w:rsidRDefault="00577AB5">
            <w:pPr>
              <w:pStyle w:val="ConsPlusNormal"/>
              <w:jc w:val="center"/>
            </w:pPr>
            <w:r>
              <w:t>7100,00</w:t>
            </w:r>
          </w:p>
        </w:tc>
        <w:tc>
          <w:tcPr>
            <w:tcW w:w="2551" w:type="dxa"/>
          </w:tcPr>
          <w:p w:rsidR="00577AB5" w:rsidRDefault="00577AB5">
            <w:pPr>
              <w:pStyle w:val="ConsPlusNormal"/>
              <w:jc w:val="center"/>
            </w:pPr>
            <w:r>
              <w:t>195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75885,75</w:t>
            </w:r>
          </w:p>
        </w:tc>
      </w:tr>
      <w:tr w:rsidR="00577AB5">
        <w:tc>
          <w:tcPr>
            <w:tcW w:w="794" w:type="dxa"/>
          </w:tcPr>
          <w:p w:rsidR="00577AB5" w:rsidRDefault="00577AB5">
            <w:pPr>
              <w:pStyle w:val="ConsPlusNormal"/>
              <w:jc w:val="center"/>
            </w:pPr>
            <w:r>
              <w:t>190.</w:t>
            </w:r>
          </w:p>
        </w:tc>
        <w:tc>
          <w:tcPr>
            <w:tcW w:w="3005" w:type="dxa"/>
          </w:tcPr>
          <w:p w:rsidR="00577AB5" w:rsidRDefault="00577AB5">
            <w:pPr>
              <w:pStyle w:val="ConsPlusNormal"/>
            </w:pPr>
            <w:r>
              <w:t>г. Оренбург, ул. Братьев Башиловых, д. 3</w:t>
            </w:r>
          </w:p>
        </w:tc>
        <w:tc>
          <w:tcPr>
            <w:tcW w:w="1587" w:type="dxa"/>
          </w:tcPr>
          <w:p w:rsidR="00577AB5" w:rsidRDefault="00577AB5">
            <w:pPr>
              <w:pStyle w:val="ConsPlusNormal"/>
              <w:jc w:val="center"/>
            </w:pPr>
            <w:r>
              <w:t>3914,60</w:t>
            </w:r>
          </w:p>
        </w:tc>
        <w:tc>
          <w:tcPr>
            <w:tcW w:w="2551" w:type="dxa"/>
          </w:tcPr>
          <w:p w:rsidR="00577AB5" w:rsidRDefault="00577AB5">
            <w:pPr>
              <w:pStyle w:val="ConsPlusNormal"/>
              <w:jc w:val="center"/>
            </w:pPr>
            <w:r>
              <w:t>135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50537,13</w:t>
            </w:r>
          </w:p>
        </w:tc>
      </w:tr>
      <w:tr w:rsidR="00577AB5">
        <w:tc>
          <w:tcPr>
            <w:tcW w:w="794" w:type="dxa"/>
          </w:tcPr>
          <w:p w:rsidR="00577AB5" w:rsidRDefault="00577AB5">
            <w:pPr>
              <w:pStyle w:val="ConsPlusNormal"/>
              <w:jc w:val="center"/>
            </w:pPr>
            <w:r>
              <w:t>191.</w:t>
            </w:r>
          </w:p>
        </w:tc>
        <w:tc>
          <w:tcPr>
            <w:tcW w:w="3005" w:type="dxa"/>
          </w:tcPr>
          <w:p w:rsidR="00577AB5" w:rsidRDefault="00577AB5">
            <w:pPr>
              <w:pStyle w:val="ConsPlusNormal"/>
            </w:pPr>
            <w:r>
              <w:t>г. Оренбург, ул. Братьев Башиловых, д. 6</w:t>
            </w:r>
          </w:p>
        </w:tc>
        <w:tc>
          <w:tcPr>
            <w:tcW w:w="1587" w:type="dxa"/>
          </w:tcPr>
          <w:p w:rsidR="00577AB5" w:rsidRDefault="00577AB5">
            <w:pPr>
              <w:pStyle w:val="ConsPlusNormal"/>
              <w:jc w:val="center"/>
            </w:pPr>
            <w:r>
              <w:t>3092,90</w:t>
            </w:r>
          </w:p>
        </w:tc>
        <w:tc>
          <w:tcPr>
            <w:tcW w:w="2551" w:type="dxa"/>
          </w:tcPr>
          <w:p w:rsidR="00577AB5" w:rsidRDefault="00577AB5">
            <w:pPr>
              <w:pStyle w:val="ConsPlusNormal"/>
              <w:jc w:val="center"/>
            </w:pPr>
            <w:r>
              <w:t>107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128853,66</w:t>
            </w:r>
          </w:p>
        </w:tc>
      </w:tr>
      <w:tr w:rsidR="00577AB5">
        <w:tc>
          <w:tcPr>
            <w:tcW w:w="794" w:type="dxa"/>
          </w:tcPr>
          <w:p w:rsidR="00577AB5" w:rsidRDefault="00577AB5">
            <w:pPr>
              <w:pStyle w:val="ConsPlusNormal"/>
              <w:jc w:val="center"/>
            </w:pPr>
            <w:r>
              <w:t>192.</w:t>
            </w:r>
          </w:p>
        </w:tc>
        <w:tc>
          <w:tcPr>
            <w:tcW w:w="3005" w:type="dxa"/>
          </w:tcPr>
          <w:p w:rsidR="00577AB5" w:rsidRDefault="00577AB5">
            <w:pPr>
              <w:pStyle w:val="ConsPlusNormal"/>
            </w:pPr>
            <w:r>
              <w:t>г. Оренбург, ул. Брестская, д. 10/1</w:t>
            </w:r>
          </w:p>
        </w:tc>
        <w:tc>
          <w:tcPr>
            <w:tcW w:w="1587" w:type="dxa"/>
          </w:tcPr>
          <w:p w:rsidR="00577AB5" w:rsidRDefault="00577AB5">
            <w:pPr>
              <w:pStyle w:val="ConsPlusNormal"/>
              <w:jc w:val="center"/>
            </w:pPr>
            <w:r>
              <w:t>6812,40</w:t>
            </w:r>
          </w:p>
        </w:tc>
        <w:tc>
          <w:tcPr>
            <w:tcW w:w="2551" w:type="dxa"/>
          </w:tcPr>
          <w:p w:rsidR="00577AB5" w:rsidRDefault="00577AB5">
            <w:pPr>
              <w:pStyle w:val="ConsPlusNormal"/>
              <w:jc w:val="center"/>
            </w:pPr>
            <w:r>
              <w:t>188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40465,82</w:t>
            </w:r>
          </w:p>
        </w:tc>
      </w:tr>
      <w:tr w:rsidR="00577AB5">
        <w:tc>
          <w:tcPr>
            <w:tcW w:w="794" w:type="dxa"/>
          </w:tcPr>
          <w:p w:rsidR="00577AB5" w:rsidRDefault="00577AB5">
            <w:pPr>
              <w:pStyle w:val="ConsPlusNormal"/>
              <w:jc w:val="center"/>
            </w:pPr>
            <w:r>
              <w:t>193.</w:t>
            </w:r>
          </w:p>
        </w:tc>
        <w:tc>
          <w:tcPr>
            <w:tcW w:w="3005" w:type="dxa"/>
          </w:tcPr>
          <w:p w:rsidR="00577AB5" w:rsidRDefault="00577AB5">
            <w:pPr>
              <w:pStyle w:val="ConsPlusNormal"/>
            </w:pPr>
            <w:r>
              <w:t>г. Оренбург, ул. Брестская, д. 2/1</w:t>
            </w:r>
          </w:p>
        </w:tc>
        <w:tc>
          <w:tcPr>
            <w:tcW w:w="1587" w:type="dxa"/>
          </w:tcPr>
          <w:p w:rsidR="00577AB5" w:rsidRDefault="00577AB5">
            <w:pPr>
              <w:pStyle w:val="ConsPlusNormal"/>
              <w:jc w:val="center"/>
            </w:pPr>
            <w:r>
              <w:t>6773,30</w:t>
            </w:r>
          </w:p>
        </w:tc>
        <w:tc>
          <w:tcPr>
            <w:tcW w:w="2551" w:type="dxa"/>
          </w:tcPr>
          <w:p w:rsidR="00577AB5" w:rsidRDefault="00577AB5">
            <w:pPr>
              <w:pStyle w:val="ConsPlusNormal"/>
              <w:jc w:val="center"/>
            </w:pPr>
            <w:r>
              <w:t>188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98316,79</w:t>
            </w:r>
          </w:p>
        </w:tc>
      </w:tr>
      <w:tr w:rsidR="00577AB5">
        <w:tc>
          <w:tcPr>
            <w:tcW w:w="794" w:type="dxa"/>
          </w:tcPr>
          <w:p w:rsidR="00577AB5" w:rsidRDefault="00577AB5">
            <w:pPr>
              <w:pStyle w:val="ConsPlusNormal"/>
              <w:jc w:val="center"/>
            </w:pPr>
            <w:r>
              <w:lastRenderedPageBreak/>
              <w:t>194.</w:t>
            </w:r>
          </w:p>
        </w:tc>
        <w:tc>
          <w:tcPr>
            <w:tcW w:w="3005" w:type="dxa"/>
          </w:tcPr>
          <w:p w:rsidR="00577AB5" w:rsidRDefault="00577AB5">
            <w:pPr>
              <w:pStyle w:val="ConsPlusNormal"/>
            </w:pPr>
            <w:r>
              <w:t>г. Оренбург, ул. Брестская, д. 20</w:t>
            </w:r>
          </w:p>
        </w:tc>
        <w:tc>
          <w:tcPr>
            <w:tcW w:w="1587" w:type="dxa"/>
          </w:tcPr>
          <w:p w:rsidR="00577AB5" w:rsidRDefault="00577AB5">
            <w:pPr>
              <w:pStyle w:val="ConsPlusNormal"/>
              <w:jc w:val="center"/>
            </w:pPr>
            <w:r>
              <w:t>4999,90</w:t>
            </w:r>
          </w:p>
        </w:tc>
        <w:tc>
          <w:tcPr>
            <w:tcW w:w="2551" w:type="dxa"/>
          </w:tcPr>
          <w:p w:rsidR="00577AB5" w:rsidRDefault="00577AB5">
            <w:pPr>
              <w:pStyle w:val="ConsPlusNormal"/>
              <w:jc w:val="center"/>
            </w:pPr>
            <w:r>
              <w:t>144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68733,54</w:t>
            </w:r>
          </w:p>
        </w:tc>
      </w:tr>
      <w:tr w:rsidR="00577AB5">
        <w:tc>
          <w:tcPr>
            <w:tcW w:w="794" w:type="dxa"/>
          </w:tcPr>
          <w:p w:rsidR="00577AB5" w:rsidRDefault="00577AB5">
            <w:pPr>
              <w:pStyle w:val="ConsPlusNormal"/>
              <w:jc w:val="center"/>
            </w:pPr>
            <w:r>
              <w:t>195.</w:t>
            </w:r>
          </w:p>
        </w:tc>
        <w:tc>
          <w:tcPr>
            <w:tcW w:w="3005" w:type="dxa"/>
          </w:tcPr>
          <w:p w:rsidR="00577AB5" w:rsidRDefault="00577AB5">
            <w:pPr>
              <w:pStyle w:val="ConsPlusNormal"/>
            </w:pPr>
            <w:r>
              <w:t>г. Оренбург, ул. Брестская, д. 22</w:t>
            </w:r>
          </w:p>
        </w:tc>
        <w:tc>
          <w:tcPr>
            <w:tcW w:w="1587" w:type="dxa"/>
          </w:tcPr>
          <w:p w:rsidR="00577AB5" w:rsidRDefault="00577AB5">
            <w:pPr>
              <w:pStyle w:val="ConsPlusNormal"/>
              <w:jc w:val="center"/>
            </w:pPr>
            <w:r>
              <w:t>12093,20</w:t>
            </w:r>
          </w:p>
        </w:tc>
        <w:tc>
          <w:tcPr>
            <w:tcW w:w="2551" w:type="dxa"/>
          </w:tcPr>
          <w:p w:rsidR="00577AB5" w:rsidRDefault="00577AB5">
            <w:pPr>
              <w:pStyle w:val="ConsPlusNormal"/>
              <w:jc w:val="center"/>
            </w:pPr>
            <w:r>
              <w:t>413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23209,00</w:t>
            </w:r>
          </w:p>
        </w:tc>
      </w:tr>
      <w:tr w:rsidR="00577AB5">
        <w:tc>
          <w:tcPr>
            <w:tcW w:w="794" w:type="dxa"/>
          </w:tcPr>
          <w:p w:rsidR="00577AB5" w:rsidRDefault="00577AB5">
            <w:pPr>
              <w:pStyle w:val="ConsPlusNormal"/>
              <w:jc w:val="center"/>
            </w:pPr>
            <w:r>
              <w:t>196.</w:t>
            </w:r>
          </w:p>
        </w:tc>
        <w:tc>
          <w:tcPr>
            <w:tcW w:w="3005" w:type="dxa"/>
          </w:tcPr>
          <w:p w:rsidR="00577AB5" w:rsidRDefault="00577AB5">
            <w:pPr>
              <w:pStyle w:val="ConsPlusNormal"/>
            </w:pPr>
            <w:r>
              <w:t>г. Оренбург, ул. Брестская, д. 26</w:t>
            </w:r>
          </w:p>
        </w:tc>
        <w:tc>
          <w:tcPr>
            <w:tcW w:w="1587" w:type="dxa"/>
          </w:tcPr>
          <w:p w:rsidR="00577AB5" w:rsidRDefault="00577AB5">
            <w:pPr>
              <w:pStyle w:val="ConsPlusNormal"/>
              <w:jc w:val="center"/>
            </w:pPr>
            <w:r>
              <w:t>9119,30</w:t>
            </w:r>
          </w:p>
        </w:tc>
        <w:tc>
          <w:tcPr>
            <w:tcW w:w="2551" w:type="dxa"/>
          </w:tcPr>
          <w:p w:rsidR="00577AB5" w:rsidRDefault="00577AB5">
            <w:pPr>
              <w:pStyle w:val="ConsPlusNormal"/>
              <w:jc w:val="center"/>
            </w:pPr>
            <w:r>
              <w:t>346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23209,00</w:t>
            </w:r>
          </w:p>
        </w:tc>
      </w:tr>
      <w:tr w:rsidR="00577AB5">
        <w:tc>
          <w:tcPr>
            <w:tcW w:w="794" w:type="dxa"/>
          </w:tcPr>
          <w:p w:rsidR="00577AB5" w:rsidRDefault="00577AB5">
            <w:pPr>
              <w:pStyle w:val="ConsPlusNormal"/>
              <w:jc w:val="center"/>
            </w:pPr>
            <w:r>
              <w:t>197.</w:t>
            </w:r>
          </w:p>
        </w:tc>
        <w:tc>
          <w:tcPr>
            <w:tcW w:w="3005" w:type="dxa"/>
          </w:tcPr>
          <w:p w:rsidR="00577AB5" w:rsidRDefault="00577AB5">
            <w:pPr>
              <w:pStyle w:val="ConsPlusNormal"/>
            </w:pPr>
            <w:r>
              <w:t>г. Оренбург, ул. Брестская, д. 6</w:t>
            </w:r>
          </w:p>
        </w:tc>
        <w:tc>
          <w:tcPr>
            <w:tcW w:w="1587" w:type="dxa"/>
          </w:tcPr>
          <w:p w:rsidR="00577AB5" w:rsidRDefault="00577AB5">
            <w:pPr>
              <w:pStyle w:val="ConsPlusNormal"/>
              <w:jc w:val="center"/>
            </w:pPr>
            <w:r>
              <w:t>5402,90</w:t>
            </w:r>
          </w:p>
        </w:tc>
        <w:tc>
          <w:tcPr>
            <w:tcW w:w="2551" w:type="dxa"/>
          </w:tcPr>
          <w:p w:rsidR="00577AB5" w:rsidRDefault="00577AB5">
            <w:pPr>
              <w:pStyle w:val="ConsPlusNormal"/>
              <w:jc w:val="center"/>
            </w:pPr>
            <w:r>
              <w:t>183</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334766,19</w:t>
            </w:r>
          </w:p>
        </w:tc>
      </w:tr>
      <w:tr w:rsidR="00577AB5">
        <w:tc>
          <w:tcPr>
            <w:tcW w:w="794" w:type="dxa"/>
          </w:tcPr>
          <w:p w:rsidR="00577AB5" w:rsidRDefault="00577AB5">
            <w:pPr>
              <w:pStyle w:val="ConsPlusNormal"/>
              <w:jc w:val="center"/>
            </w:pPr>
            <w:r>
              <w:t>198.</w:t>
            </w:r>
          </w:p>
        </w:tc>
        <w:tc>
          <w:tcPr>
            <w:tcW w:w="3005" w:type="dxa"/>
          </w:tcPr>
          <w:p w:rsidR="00577AB5" w:rsidRDefault="00577AB5">
            <w:pPr>
              <w:pStyle w:val="ConsPlusNormal"/>
            </w:pPr>
            <w:r>
              <w:t>г. Оренбург, ул. Волгоградская, д. 2/1</w:t>
            </w:r>
          </w:p>
        </w:tc>
        <w:tc>
          <w:tcPr>
            <w:tcW w:w="1587" w:type="dxa"/>
          </w:tcPr>
          <w:p w:rsidR="00577AB5" w:rsidRDefault="00577AB5">
            <w:pPr>
              <w:pStyle w:val="ConsPlusNormal"/>
              <w:jc w:val="center"/>
            </w:pPr>
            <w:r>
              <w:t>4409,40</w:t>
            </w:r>
          </w:p>
        </w:tc>
        <w:tc>
          <w:tcPr>
            <w:tcW w:w="2551" w:type="dxa"/>
          </w:tcPr>
          <w:p w:rsidR="00577AB5" w:rsidRDefault="00577AB5">
            <w:pPr>
              <w:pStyle w:val="ConsPlusNormal"/>
              <w:jc w:val="center"/>
            </w:pPr>
            <w:r>
              <w:t>170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35116,78</w:t>
            </w:r>
          </w:p>
        </w:tc>
      </w:tr>
      <w:tr w:rsidR="00577AB5">
        <w:tc>
          <w:tcPr>
            <w:tcW w:w="794" w:type="dxa"/>
          </w:tcPr>
          <w:p w:rsidR="00577AB5" w:rsidRDefault="00577AB5">
            <w:pPr>
              <w:pStyle w:val="ConsPlusNormal"/>
              <w:jc w:val="center"/>
            </w:pPr>
            <w:r>
              <w:t>199.</w:t>
            </w:r>
          </w:p>
        </w:tc>
        <w:tc>
          <w:tcPr>
            <w:tcW w:w="3005" w:type="dxa"/>
          </w:tcPr>
          <w:p w:rsidR="00577AB5" w:rsidRDefault="00577AB5">
            <w:pPr>
              <w:pStyle w:val="ConsPlusNormal"/>
            </w:pPr>
            <w:r>
              <w:t>г. Оренбург, ул. Волгоградская, д. 26/4</w:t>
            </w:r>
          </w:p>
        </w:tc>
        <w:tc>
          <w:tcPr>
            <w:tcW w:w="1587" w:type="dxa"/>
          </w:tcPr>
          <w:p w:rsidR="00577AB5" w:rsidRDefault="00577AB5">
            <w:pPr>
              <w:pStyle w:val="ConsPlusNormal"/>
              <w:jc w:val="center"/>
            </w:pPr>
            <w:r>
              <w:t>5528,80</w:t>
            </w:r>
          </w:p>
        </w:tc>
        <w:tc>
          <w:tcPr>
            <w:tcW w:w="2551" w:type="dxa"/>
          </w:tcPr>
          <w:p w:rsidR="00577AB5" w:rsidRDefault="00577AB5">
            <w:pPr>
              <w:pStyle w:val="ConsPlusNormal"/>
              <w:jc w:val="center"/>
            </w:pPr>
            <w:r>
              <w:t>142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23209,00</w:t>
            </w:r>
          </w:p>
        </w:tc>
      </w:tr>
      <w:tr w:rsidR="00577AB5">
        <w:tc>
          <w:tcPr>
            <w:tcW w:w="794" w:type="dxa"/>
          </w:tcPr>
          <w:p w:rsidR="00577AB5" w:rsidRDefault="00577AB5">
            <w:pPr>
              <w:pStyle w:val="ConsPlusNormal"/>
              <w:jc w:val="center"/>
            </w:pPr>
            <w:r>
              <w:t>200.</w:t>
            </w:r>
          </w:p>
        </w:tc>
        <w:tc>
          <w:tcPr>
            <w:tcW w:w="3005" w:type="dxa"/>
          </w:tcPr>
          <w:p w:rsidR="00577AB5" w:rsidRDefault="00577AB5">
            <w:pPr>
              <w:pStyle w:val="ConsPlusNormal"/>
            </w:pPr>
            <w:r>
              <w:t>г. Оренбург, ул. Волгоградская, д. 44/3</w:t>
            </w:r>
          </w:p>
        </w:tc>
        <w:tc>
          <w:tcPr>
            <w:tcW w:w="1587" w:type="dxa"/>
          </w:tcPr>
          <w:p w:rsidR="00577AB5" w:rsidRDefault="00577AB5">
            <w:pPr>
              <w:pStyle w:val="ConsPlusNormal"/>
              <w:jc w:val="center"/>
            </w:pPr>
            <w:r>
              <w:t>6311,80</w:t>
            </w:r>
          </w:p>
        </w:tc>
        <w:tc>
          <w:tcPr>
            <w:tcW w:w="2551" w:type="dxa"/>
          </w:tcPr>
          <w:p w:rsidR="00577AB5" w:rsidRDefault="00577AB5">
            <w:pPr>
              <w:pStyle w:val="ConsPlusNormal"/>
              <w:jc w:val="center"/>
            </w:pPr>
            <w:r>
              <w:t>194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42792,50</w:t>
            </w:r>
          </w:p>
        </w:tc>
      </w:tr>
      <w:tr w:rsidR="00577AB5">
        <w:tc>
          <w:tcPr>
            <w:tcW w:w="794" w:type="dxa"/>
          </w:tcPr>
          <w:p w:rsidR="00577AB5" w:rsidRDefault="00577AB5">
            <w:pPr>
              <w:pStyle w:val="ConsPlusNormal"/>
              <w:jc w:val="center"/>
            </w:pPr>
            <w:r>
              <w:t>201.</w:t>
            </w:r>
          </w:p>
        </w:tc>
        <w:tc>
          <w:tcPr>
            <w:tcW w:w="3005" w:type="dxa"/>
          </w:tcPr>
          <w:p w:rsidR="00577AB5" w:rsidRDefault="00577AB5">
            <w:pPr>
              <w:pStyle w:val="ConsPlusNormal"/>
            </w:pPr>
            <w:r>
              <w:t>г. Оренбург, ул. Волгоградская, д. 5</w:t>
            </w:r>
          </w:p>
        </w:tc>
        <w:tc>
          <w:tcPr>
            <w:tcW w:w="1587" w:type="dxa"/>
          </w:tcPr>
          <w:p w:rsidR="00577AB5" w:rsidRDefault="00577AB5">
            <w:pPr>
              <w:pStyle w:val="ConsPlusNormal"/>
              <w:jc w:val="center"/>
            </w:pPr>
            <w:r>
              <w:t>8724,20</w:t>
            </w:r>
          </w:p>
        </w:tc>
        <w:tc>
          <w:tcPr>
            <w:tcW w:w="2551" w:type="dxa"/>
          </w:tcPr>
          <w:p w:rsidR="00577AB5" w:rsidRDefault="00577AB5">
            <w:pPr>
              <w:pStyle w:val="ConsPlusNormal"/>
              <w:jc w:val="center"/>
            </w:pPr>
            <w:r>
              <w:t>126</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351244,92</w:t>
            </w:r>
          </w:p>
        </w:tc>
      </w:tr>
      <w:tr w:rsidR="00577AB5">
        <w:tc>
          <w:tcPr>
            <w:tcW w:w="794" w:type="dxa"/>
          </w:tcPr>
          <w:p w:rsidR="00577AB5" w:rsidRDefault="00577AB5">
            <w:pPr>
              <w:pStyle w:val="ConsPlusNormal"/>
              <w:jc w:val="center"/>
            </w:pPr>
            <w:r>
              <w:t>202.</w:t>
            </w:r>
          </w:p>
        </w:tc>
        <w:tc>
          <w:tcPr>
            <w:tcW w:w="3005" w:type="dxa"/>
          </w:tcPr>
          <w:p w:rsidR="00577AB5" w:rsidRDefault="00577AB5">
            <w:pPr>
              <w:pStyle w:val="ConsPlusNormal"/>
            </w:pPr>
            <w:r>
              <w:t>г. Оренбург, ул. Володарского, д. 6, к. А, литеры АА1 - А3</w:t>
            </w:r>
          </w:p>
        </w:tc>
        <w:tc>
          <w:tcPr>
            <w:tcW w:w="1587" w:type="dxa"/>
          </w:tcPr>
          <w:p w:rsidR="00577AB5" w:rsidRDefault="00577AB5">
            <w:pPr>
              <w:pStyle w:val="ConsPlusNormal"/>
              <w:jc w:val="center"/>
            </w:pPr>
            <w:r>
              <w:t>1295,40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696151,97</w:t>
            </w:r>
          </w:p>
        </w:tc>
      </w:tr>
      <w:tr w:rsidR="00577AB5">
        <w:tc>
          <w:tcPr>
            <w:tcW w:w="794" w:type="dxa"/>
          </w:tcPr>
          <w:p w:rsidR="00577AB5" w:rsidRDefault="00577AB5">
            <w:pPr>
              <w:pStyle w:val="ConsPlusNormal"/>
              <w:jc w:val="center"/>
            </w:pPr>
            <w:r>
              <w:t>203.</w:t>
            </w:r>
          </w:p>
        </w:tc>
        <w:tc>
          <w:tcPr>
            <w:tcW w:w="3005" w:type="dxa"/>
          </w:tcPr>
          <w:p w:rsidR="00577AB5" w:rsidRDefault="00577AB5">
            <w:pPr>
              <w:pStyle w:val="ConsPlusNormal"/>
            </w:pPr>
            <w:r>
              <w:t>г. Оренбург, ул. Ворошилова, д. 7а</w:t>
            </w:r>
          </w:p>
        </w:tc>
        <w:tc>
          <w:tcPr>
            <w:tcW w:w="1587" w:type="dxa"/>
          </w:tcPr>
          <w:p w:rsidR="00577AB5" w:rsidRDefault="00577AB5">
            <w:pPr>
              <w:pStyle w:val="ConsPlusNormal"/>
              <w:jc w:val="center"/>
            </w:pPr>
            <w:r>
              <w:t>3319,70</w:t>
            </w:r>
          </w:p>
        </w:tc>
        <w:tc>
          <w:tcPr>
            <w:tcW w:w="2551" w:type="dxa"/>
          </w:tcPr>
          <w:p w:rsidR="00577AB5" w:rsidRDefault="00577AB5">
            <w:pPr>
              <w:pStyle w:val="ConsPlusNormal"/>
              <w:jc w:val="center"/>
            </w:pPr>
            <w:r>
              <w:t>122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36004,57</w:t>
            </w:r>
          </w:p>
        </w:tc>
      </w:tr>
      <w:tr w:rsidR="00577AB5">
        <w:tc>
          <w:tcPr>
            <w:tcW w:w="794" w:type="dxa"/>
          </w:tcPr>
          <w:p w:rsidR="00577AB5" w:rsidRDefault="00577AB5">
            <w:pPr>
              <w:pStyle w:val="ConsPlusNormal"/>
              <w:jc w:val="center"/>
            </w:pPr>
            <w:r>
              <w:t>204.</w:t>
            </w:r>
          </w:p>
        </w:tc>
        <w:tc>
          <w:tcPr>
            <w:tcW w:w="3005" w:type="dxa"/>
          </w:tcPr>
          <w:p w:rsidR="00577AB5" w:rsidRDefault="00577AB5">
            <w:pPr>
              <w:pStyle w:val="ConsPlusNormal"/>
            </w:pPr>
            <w:r>
              <w:t>г. Оренбург, ул. Восточная, д. 17</w:t>
            </w:r>
          </w:p>
        </w:tc>
        <w:tc>
          <w:tcPr>
            <w:tcW w:w="1587" w:type="dxa"/>
          </w:tcPr>
          <w:p w:rsidR="00577AB5" w:rsidRDefault="00577AB5">
            <w:pPr>
              <w:pStyle w:val="ConsPlusNormal"/>
              <w:jc w:val="center"/>
            </w:pPr>
            <w:r>
              <w:t>5611,70</w:t>
            </w:r>
          </w:p>
        </w:tc>
        <w:tc>
          <w:tcPr>
            <w:tcW w:w="2551" w:type="dxa"/>
          </w:tcPr>
          <w:p w:rsidR="00577AB5" w:rsidRDefault="00577AB5">
            <w:pPr>
              <w:pStyle w:val="ConsPlusNormal"/>
              <w:jc w:val="center"/>
            </w:pPr>
            <w:r>
              <w:t>212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95213,30</w:t>
            </w:r>
          </w:p>
        </w:tc>
      </w:tr>
      <w:tr w:rsidR="00577AB5">
        <w:tc>
          <w:tcPr>
            <w:tcW w:w="794" w:type="dxa"/>
          </w:tcPr>
          <w:p w:rsidR="00577AB5" w:rsidRDefault="00577AB5">
            <w:pPr>
              <w:pStyle w:val="ConsPlusNormal"/>
              <w:jc w:val="center"/>
            </w:pPr>
            <w:r>
              <w:t>205.</w:t>
            </w:r>
          </w:p>
        </w:tc>
        <w:tc>
          <w:tcPr>
            <w:tcW w:w="3005" w:type="dxa"/>
          </w:tcPr>
          <w:p w:rsidR="00577AB5" w:rsidRDefault="00577AB5">
            <w:pPr>
              <w:pStyle w:val="ConsPlusNormal"/>
            </w:pPr>
            <w:r>
              <w:t>г. Оренбург, ул. Восточная, д. 84</w:t>
            </w:r>
          </w:p>
        </w:tc>
        <w:tc>
          <w:tcPr>
            <w:tcW w:w="1587" w:type="dxa"/>
          </w:tcPr>
          <w:p w:rsidR="00577AB5" w:rsidRDefault="00577AB5">
            <w:pPr>
              <w:pStyle w:val="ConsPlusNormal"/>
              <w:jc w:val="center"/>
            </w:pPr>
            <w:r>
              <w:t>4514,50</w:t>
            </w:r>
          </w:p>
        </w:tc>
        <w:tc>
          <w:tcPr>
            <w:tcW w:w="2551" w:type="dxa"/>
          </w:tcPr>
          <w:p w:rsidR="00577AB5" w:rsidRDefault="00577AB5">
            <w:pPr>
              <w:pStyle w:val="ConsPlusNormal"/>
              <w:jc w:val="center"/>
            </w:pPr>
            <w:r>
              <w:t>121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47408,60</w:t>
            </w:r>
          </w:p>
        </w:tc>
      </w:tr>
      <w:tr w:rsidR="00577AB5">
        <w:tc>
          <w:tcPr>
            <w:tcW w:w="794" w:type="dxa"/>
          </w:tcPr>
          <w:p w:rsidR="00577AB5" w:rsidRDefault="00577AB5">
            <w:pPr>
              <w:pStyle w:val="ConsPlusNormal"/>
              <w:jc w:val="center"/>
            </w:pPr>
            <w:r>
              <w:t>206.</w:t>
            </w:r>
          </w:p>
        </w:tc>
        <w:tc>
          <w:tcPr>
            <w:tcW w:w="3005" w:type="dxa"/>
          </w:tcPr>
          <w:p w:rsidR="00577AB5" w:rsidRDefault="00577AB5">
            <w:pPr>
              <w:pStyle w:val="ConsPlusNormal"/>
            </w:pPr>
            <w:r>
              <w:t xml:space="preserve">г. Оренбург, ул. Гастелло, д. </w:t>
            </w:r>
            <w:r>
              <w:lastRenderedPageBreak/>
              <w:t>90</w:t>
            </w:r>
          </w:p>
        </w:tc>
        <w:tc>
          <w:tcPr>
            <w:tcW w:w="1587" w:type="dxa"/>
          </w:tcPr>
          <w:p w:rsidR="00577AB5" w:rsidRDefault="00577AB5">
            <w:pPr>
              <w:pStyle w:val="ConsPlusNormal"/>
              <w:jc w:val="center"/>
            </w:pPr>
            <w:r>
              <w:lastRenderedPageBreak/>
              <w:t>2685,00</w:t>
            </w:r>
          </w:p>
        </w:tc>
        <w:tc>
          <w:tcPr>
            <w:tcW w:w="2551" w:type="dxa"/>
          </w:tcPr>
          <w:p w:rsidR="00577AB5" w:rsidRDefault="00577AB5">
            <w:pPr>
              <w:pStyle w:val="ConsPlusNormal"/>
              <w:jc w:val="center"/>
            </w:pPr>
            <w:r>
              <w:t>91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34648,28</w:t>
            </w:r>
          </w:p>
        </w:tc>
      </w:tr>
      <w:tr w:rsidR="00577AB5">
        <w:tc>
          <w:tcPr>
            <w:tcW w:w="794" w:type="dxa"/>
          </w:tcPr>
          <w:p w:rsidR="00577AB5" w:rsidRDefault="00577AB5">
            <w:pPr>
              <w:pStyle w:val="ConsPlusNormal"/>
              <w:jc w:val="center"/>
            </w:pPr>
            <w:r>
              <w:lastRenderedPageBreak/>
              <w:t>207.</w:t>
            </w:r>
          </w:p>
        </w:tc>
        <w:tc>
          <w:tcPr>
            <w:tcW w:w="3005" w:type="dxa"/>
          </w:tcPr>
          <w:p w:rsidR="00577AB5" w:rsidRDefault="00577AB5">
            <w:pPr>
              <w:pStyle w:val="ConsPlusNormal"/>
            </w:pPr>
            <w:r>
              <w:t>г. Оренбург, ул. Гая, д. 14</w:t>
            </w:r>
          </w:p>
        </w:tc>
        <w:tc>
          <w:tcPr>
            <w:tcW w:w="1587" w:type="dxa"/>
          </w:tcPr>
          <w:p w:rsidR="00577AB5" w:rsidRDefault="00577AB5">
            <w:pPr>
              <w:pStyle w:val="ConsPlusNormal"/>
              <w:jc w:val="center"/>
            </w:pPr>
            <w:r>
              <w:t>3188,50</w:t>
            </w:r>
          </w:p>
        </w:tc>
        <w:tc>
          <w:tcPr>
            <w:tcW w:w="2551" w:type="dxa"/>
          </w:tcPr>
          <w:p w:rsidR="00577AB5" w:rsidRDefault="00577AB5">
            <w:pPr>
              <w:pStyle w:val="ConsPlusNormal"/>
              <w:jc w:val="center"/>
            </w:pPr>
            <w:r>
              <w:t>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65910,43</w:t>
            </w:r>
          </w:p>
        </w:tc>
      </w:tr>
      <w:tr w:rsidR="00577AB5">
        <w:tc>
          <w:tcPr>
            <w:tcW w:w="794" w:type="dxa"/>
          </w:tcPr>
          <w:p w:rsidR="00577AB5" w:rsidRDefault="00577AB5">
            <w:pPr>
              <w:pStyle w:val="ConsPlusNormal"/>
              <w:jc w:val="center"/>
            </w:pPr>
            <w:r>
              <w:t>208.</w:t>
            </w:r>
          </w:p>
        </w:tc>
        <w:tc>
          <w:tcPr>
            <w:tcW w:w="3005" w:type="dxa"/>
          </w:tcPr>
          <w:p w:rsidR="00577AB5" w:rsidRDefault="00577AB5">
            <w:pPr>
              <w:pStyle w:val="ConsPlusNormal"/>
            </w:pPr>
            <w:r>
              <w:t>г. Оренбург, ул. Гражданская, д. 1</w:t>
            </w:r>
          </w:p>
        </w:tc>
        <w:tc>
          <w:tcPr>
            <w:tcW w:w="1587" w:type="dxa"/>
          </w:tcPr>
          <w:p w:rsidR="00577AB5" w:rsidRDefault="00577AB5">
            <w:pPr>
              <w:pStyle w:val="ConsPlusNormal"/>
              <w:jc w:val="center"/>
            </w:pPr>
            <w:r>
              <w:t>815,30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46717,39</w:t>
            </w:r>
          </w:p>
        </w:tc>
      </w:tr>
      <w:tr w:rsidR="00577AB5">
        <w:tc>
          <w:tcPr>
            <w:tcW w:w="794" w:type="dxa"/>
          </w:tcPr>
          <w:p w:rsidR="00577AB5" w:rsidRDefault="00577AB5">
            <w:pPr>
              <w:pStyle w:val="ConsPlusNormal"/>
              <w:jc w:val="center"/>
            </w:pPr>
            <w:r>
              <w:t>209.</w:t>
            </w:r>
          </w:p>
        </w:tc>
        <w:tc>
          <w:tcPr>
            <w:tcW w:w="3005" w:type="dxa"/>
          </w:tcPr>
          <w:p w:rsidR="00577AB5" w:rsidRDefault="00577AB5">
            <w:pPr>
              <w:pStyle w:val="ConsPlusNormal"/>
            </w:pPr>
            <w:r>
              <w:t>г. Оренбург, ул. Гражданская, д. 4</w:t>
            </w:r>
          </w:p>
        </w:tc>
        <w:tc>
          <w:tcPr>
            <w:tcW w:w="1587" w:type="dxa"/>
          </w:tcPr>
          <w:p w:rsidR="00577AB5" w:rsidRDefault="00577AB5">
            <w:pPr>
              <w:pStyle w:val="ConsPlusNormal"/>
              <w:jc w:val="center"/>
            </w:pPr>
            <w:r>
              <w:t>702,10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50099,54</w:t>
            </w:r>
          </w:p>
        </w:tc>
      </w:tr>
      <w:tr w:rsidR="00577AB5">
        <w:tc>
          <w:tcPr>
            <w:tcW w:w="794" w:type="dxa"/>
          </w:tcPr>
          <w:p w:rsidR="00577AB5" w:rsidRDefault="00577AB5">
            <w:pPr>
              <w:pStyle w:val="ConsPlusNormal"/>
              <w:jc w:val="center"/>
            </w:pPr>
            <w:r>
              <w:t>210.</w:t>
            </w:r>
          </w:p>
        </w:tc>
        <w:tc>
          <w:tcPr>
            <w:tcW w:w="3005" w:type="dxa"/>
          </w:tcPr>
          <w:p w:rsidR="00577AB5" w:rsidRDefault="00577AB5">
            <w:pPr>
              <w:pStyle w:val="ConsPlusNormal"/>
            </w:pPr>
            <w:r>
              <w:t>г. Оренбург, ул. Гражданская, д. 6</w:t>
            </w:r>
          </w:p>
        </w:tc>
        <w:tc>
          <w:tcPr>
            <w:tcW w:w="1587" w:type="dxa"/>
          </w:tcPr>
          <w:p w:rsidR="00577AB5" w:rsidRDefault="00577AB5">
            <w:pPr>
              <w:pStyle w:val="ConsPlusNormal"/>
              <w:jc w:val="center"/>
            </w:pPr>
            <w:r>
              <w:t>672,40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95874,84</w:t>
            </w:r>
          </w:p>
        </w:tc>
      </w:tr>
      <w:tr w:rsidR="00577AB5">
        <w:tc>
          <w:tcPr>
            <w:tcW w:w="794" w:type="dxa"/>
          </w:tcPr>
          <w:p w:rsidR="00577AB5" w:rsidRDefault="00577AB5">
            <w:pPr>
              <w:pStyle w:val="ConsPlusNormal"/>
              <w:jc w:val="center"/>
            </w:pPr>
            <w:r>
              <w:t>211.</w:t>
            </w:r>
          </w:p>
        </w:tc>
        <w:tc>
          <w:tcPr>
            <w:tcW w:w="3005" w:type="dxa"/>
          </w:tcPr>
          <w:p w:rsidR="00577AB5" w:rsidRDefault="00577AB5">
            <w:pPr>
              <w:pStyle w:val="ConsPlusNormal"/>
            </w:pPr>
            <w:r>
              <w:t>г. Оренбург, ул. Дружбы, д. 10</w:t>
            </w:r>
          </w:p>
        </w:tc>
        <w:tc>
          <w:tcPr>
            <w:tcW w:w="1587" w:type="dxa"/>
          </w:tcPr>
          <w:p w:rsidR="00577AB5" w:rsidRDefault="00577AB5">
            <w:pPr>
              <w:pStyle w:val="ConsPlusNormal"/>
              <w:jc w:val="center"/>
            </w:pPr>
            <w:r>
              <w:t>3639,30</w:t>
            </w:r>
          </w:p>
        </w:tc>
        <w:tc>
          <w:tcPr>
            <w:tcW w:w="2551" w:type="dxa"/>
          </w:tcPr>
          <w:p w:rsidR="00577AB5" w:rsidRDefault="00577AB5">
            <w:pPr>
              <w:pStyle w:val="ConsPlusNormal"/>
              <w:jc w:val="center"/>
            </w:pPr>
            <w:r>
              <w:t>123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29336,00</w:t>
            </w:r>
          </w:p>
        </w:tc>
      </w:tr>
      <w:tr w:rsidR="00577AB5">
        <w:tc>
          <w:tcPr>
            <w:tcW w:w="794" w:type="dxa"/>
          </w:tcPr>
          <w:p w:rsidR="00577AB5" w:rsidRDefault="00577AB5">
            <w:pPr>
              <w:pStyle w:val="ConsPlusNormal"/>
              <w:jc w:val="center"/>
            </w:pPr>
            <w:r>
              <w:t>212.</w:t>
            </w:r>
          </w:p>
        </w:tc>
        <w:tc>
          <w:tcPr>
            <w:tcW w:w="3005" w:type="dxa"/>
          </w:tcPr>
          <w:p w:rsidR="00577AB5" w:rsidRDefault="00577AB5">
            <w:pPr>
              <w:pStyle w:val="ConsPlusNormal"/>
            </w:pPr>
            <w:r>
              <w:t>г. Оренбург, ул. Дружбы, д. 11/1</w:t>
            </w:r>
          </w:p>
        </w:tc>
        <w:tc>
          <w:tcPr>
            <w:tcW w:w="1587" w:type="dxa"/>
          </w:tcPr>
          <w:p w:rsidR="00577AB5" w:rsidRDefault="00577AB5">
            <w:pPr>
              <w:pStyle w:val="ConsPlusNormal"/>
              <w:jc w:val="center"/>
            </w:pPr>
            <w:r>
              <w:t>4108,80</w:t>
            </w:r>
          </w:p>
        </w:tc>
        <w:tc>
          <w:tcPr>
            <w:tcW w:w="2551" w:type="dxa"/>
          </w:tcPr>
          <w:p w:rsidR="00577AB5" w:rsidRDefault="00577AB5">
            <w:pPr>
              <w:pStyle w:val="ConsPlusNormal"/>
              <w:jc w:val="center"/>
            </w:pPr>
            <w:r>
              <w:t>129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36446,00</w:t>
            </w:r>
          </w:p>
        </w:tc>
      </w:tr>
      <w:tr w:rsidR="00577AB5">
        <w:tc>
          <w:tcPr>
            <w:tcW w:w="794" w:type="dxa"/>
          </w:tcPr>
          <w:p w:rsidR="00577AB5" w:rsidRDefault="00577AB5">
            <w:pPr>
              <w:pStyle w:val="ConsPlusNormal"/>
              <w:jc w:val="center"/>
            </w:pPr>
            <w:r>
              <w:t>213.</w:t>
            </w:r>
          </w:p>
        </w:tc>
        <w:tc>
          <w:tcPr>
            <w:tcW w:w="3005" w:type="dxa"/>
          </w:tcPr>
          <w:p w:rsidR="00577AB5" w:rsidRDefault="00577AB5">
            <w:pPr>
              <w:pStyle w:val="ConsPlusNormal"/>
            </w:pPr>
            <w:r>
              <w:t>г. Оренбург, ул. Дружбы, д. 11/3</w:t>
            </w:r>
          </w:p>
        </w:tc>
        <w:tc>
          <w:tcPr>
            <w:tcW w:w="1587" w:type="dxa"/>
          </w:tcPr>
          <w:p w:rsidR="00577AB5" w:rsidRDefault="00577AB5">
            <w:pPr>
              <w:pStyle w:val="ConsPlusNormal"/>
              <w:jc w:val="center"/>
            </w:pPr>
            <w:r>
              <w:t>4181,30</w:t>
            </w:r>
          </w:p>
        </w:tc>
        <w:tc>
          <w:tcPr>
            <w:tcW w:w="2551" w:type="dxa"/>
          </w:tcPr>
          <w:p w:rsidR="00577AB5" w:rsidRDefault="00577AB5">
            <w:pPr>
              <w:pStyle w:val="ConsPlusNormal"/>
              <w:jc w:val="center"/>
            </w:pPr>
            <w:r>
              <w:t>129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36446,00</w:t>
            </w:r>
          </w:p>
        </w:tc>
      </w:tr>
      <w:tr w:rsidR="00577AB5">
        <w:tc>
          <w:tcPr>
            <w:tcW w:w="794" w:type="dxa"/>
          </w:tcPr>
          <w:p w:rsidR="00577AB5" w:rsidRDefault="00577AB5">
            <w:pPr>
              <w:pStyle w:val="ConsPlusNormal"/>
              <w:jc w:val="center"/>
            </w:pPr>
            <w:r>
              <w:t>214.</w:t>
            </w:r>
          </w:p>
        </w:tc>
        <w:tc>
          <w:tcPr>
            <w:tcW w:w="3005" w:type="dxa"/>
          </w:tcPr>
          <w:p w:rsidR="00577AB5" w:rsidRDefault="00577AB5">
            <w:pPr>
              <w:pStyle w:val="ConsPlusNormal"/>
            </w:pPr>
            <w:r>
              <w:t>г. Оренбург, ул. Дружбы, д. 13</w:t>
            </w:r>
          </w:p>
        </w:tc>
        <w:tc>
          <w:tcPr>
            <w:tcW w:w="1587" w:type="dxa"/>
          </w:tcPr>
          <w:p w:rsidR="00577AB5" w:rsidRDefault="00577AB5">
            <w:pPr>
              <w:pStyle w:val="ConsPlusNormal"/>
              <w:jc w:val="center"/>
            </w:pPr>
            <w:r>
              <w:t>10063,30</w:t>
            </w:r>
          </w:p>
        </w:tc>
        <w:tc>
          <w:tcPr>
            <w:tcW w:w="2551" w:type="dxa"/>
          </w:tcPr>
          <w:p w:rsidR="00577AB5" w:rsidRDefault="00577AB5">
            <w:pPr>
              <w:pStyle w:val="ConsPlusNormal"/>
              <w:jc w:val="center"/>
            </w:pPr>
            <w:r>
              <w:t>343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23209,00</w:t>
            </w:r>
          </w:p>
        </w:tc>
      </w:tr>
      <w:tr w:rsidR="00577AB5">
        <w:tc>
          <w:tcPr>
            <w:tcW w:w="794" w:type="dxa"/>
          </w:tcPr>
          <w:p w:rsidR="00577AB5" w:rsidRDefault="00577AB5">
            <w:pPr>
              <w:pStyle w:val="ConsPlusNormal"/>
              <w:jc w:val="center"/>
            </w:pPr>
            <w:r>
              <w:t>215.</w:t>
            </w:r>
          </w:p>
        </w:tc>
        <w:tc>
          <w:tcPr>
            <w:tcW w:w="3005" w:type="dxa"/>
          </w:tcPr>
          <w:p w:rsidR="00577AB5" w:rsidRDefault="00577AB5">
            <w:pPr>
              <w:pStyle w:val="ConsPlusNormal"/>
            </w:pPr>
            <w:r>
              <w:t>г. Оренбург, ул. Дружбы, д. 3/2</w:t>
            </w:r>
          </w:p>
        </w:tc>
        <w:tc>
          <w:tcPr>
            <w:tcW w:w="1587" w:type="dxa"/>
          </w:tcPr>
          <w:p w:rsidR="00577AB5" w:rsidRDefault="00577AB5">
            <w:pPr>
              <w:pStyle w:val="ConsPlusNormal"/>
              <w:jc w:val="center"/>
            </w:pPr>
            <w:r>
              <w:t>2979,90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32403,00</w:t>
            </w:r>
          </w:p>
        </w:tc>
      </w:tr>
      <w:tr w:rsidR="00577AB5">
        <w:tc>
          <w:tcPr>
            <w:tcW w:w="794" w:type="dxa"/>
          </w:tcPr>
          <w:p w:rsidR="00577AB5" w:rsidRDefault="00577AB5">
            <w:pPr>
              <w:pStyle w:val="ConsPlusNormal"/>
              <w:jc w:val="center"/>
            </w:pPr>
            <w:r>
              <w:t>216.</w:t>
            </w:r>
          </w:p>
        </w:tc>
        <w:tc>
          <w:tcPr>
            <w:tcW w:w="3005" w:type="dxa"/>
          </w:tcPr>
          <w:p w:rsidR="00577AB5" w:rsidRDefault="00577AB5">
            <w:pPr>
              <w:pStyle w:val="ConsPlusNormal"/>
            </w:pPr>
            <w:r>
              <w:t>г. Оренбург, ул. Дружбы, д. 3/3</w:t>
            </w:r>
          </w:p>
        </w:tc>
        <w:tc>
          <w:tcPr>
            <w:tcW w:w="1587" w:type="dxa"/>
          </w:tcPr>
          <w:p w:rsidR="00577AB5" w:rsidRDefault="00577AB5">
            <w:pPr>
              <w:pStyle w:val="ConsPlusNormal"/>
              <w:jc w:val="center"/>
            </w:pPr>
            <w:r>
              <w:t>5993,30</w:t>
            </w:r>
          </w:p>
        </w:tc>
        <w:tc>
          <w:tcPr>
            <w:tcW w:w="2551" w:type="dxa"/>
          </w:tcPr>
          <w:p w:rsidR="00577AB5" w:rsidRDefault="00577AB5">
            <w:pPr>
              <w:pStyle w:val="ConsPlusNormal"/>
              <w:jc w:val="center"/>
            </w:pPr>
            <w:r>
              <w:t>189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36847,00</w:t>
            </w:r>
          </w:p>
        </w:tc>
      </w:tr>
      <w:tr w:rsidR="00577AB5">
        <w:tc>
          <w:tcPr>
            <w:tcW w:w="794" w:type="dxa"/>
          </w:tcPr>
          <w:p w:rsidR="00577AB5" w:rsidRDefault="00577AB5">
            <w:pPr>
              <w:pStyle w:val="ConsPlusNormal"/>
              <w:jc w:val="center"/>
            </w:pPr>
            <w:r>
              <w:t>217.</w:t>
            </w:r>
          </w:p>
        </w:tc>
        <w:tc>
          <w:tcPr>
            <w:tcW w:w="3005" w:type="dxa"/>
          </w:tcPr>
          <w:p w:rsidR="00577AB5" w:rsidRDefault="00577AB5">
            <w:pPr>
              <w:pStyle w:val="ConsPlusNormal"/>
            </w:pPr>
            <w:r>
              <w:t>г. Оренбург, ул. Дружбы, д. 3/4</w:t>
            </w:r>
          </w:p>
        </w:tc>
        <w:tc>
          <w:tcPr>
            <w:tcW w:w="1587" w:type="dxa"/>
          </w:tcPr>
          <w:p w:rsidR="00577AB5" w:rsidRDefault="00577AB5">
            <w:pPr>
              <w:pStyle w:val="ConsPlusNormal"/>
              <w:jc w:val="center"/>
            </w:pPr>
            <w:r>
              <w:t>5938,90</w:t>
            </w:r>
          </w:p>
        </w:tc>
        <w:tc>
          <w:tcPr>
            <w:tcW w:w="2551" w:type="dxa"/>
          </w:tcPr>
          <w:p w:rsidR="00577AB5" w:rsidRDefault="00577AB5">
            <w:pPr>
              <w:pStyle w:val="ConsPlusNormal"/>
              <w:jc w:val="center"/>
            </w:pPr>
            <w:r>
              <w:t>184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38199,00</w:t>
            </w:r>
          </w:p>
        </w:tc>
      </w:tr>
      <w:tr w:rsidR="00577AB5">
        <w:tc>
          <w:tcPr>
            <w:tcW w:w="794" w:type="dxa"/>
          </w:tcPr>
          <w:p w:rsidR="00577AB5" w:rsidRDefault="00577AB5">
            <w:pPr>
              <w:pStyle w:val="ConsPlusNormal"/>
              <w:jc w:val="center"/>
            </w:pPr>
            <w:r>
              <w:t>218.</w:t>
            </w:r>
          </w:p>
        </w:tc>
        <w:tc>
          <w:tcPr>
            <w:tcW w:w="3005" w:type="dxa"/>
          </w:tcPr>
          <w:p w:rsidR="00577AB5" w:rsidRDefault="00577AB5">
            <w:pPr>
              <w:pStyle w:val="ConsPlusNormal"/>
            </w:pPr>
            <w:r>
              <w:t>г. Оренбург, ул. Дружбы, д. 6</w:t>
            </w:r>
          </w:p>
        </w:tc>
        <w:tc>
          <w:tcPr>
            <w:tcW w:w="1587" w:type="dxa"/>
          </w:tcPr>
          <w:p w:rsidR="00577AB5" w:rsidRDefault="00577AB5">
            <w:pPr>
              <w:pStyle w:val="ConsPlusNormal"/>
              <w:jc w:val="center"/>
            </w:pPr>
            <w:r>
              <w:t>3544,30</w:t>
            </w:r>
          </w:p>
        </w:tc>
        <w:tc>
          <w:tcPr>
            <w:tcW w:w="2551" w:type="dxa"/>
          </w:tcPr>
          <w:p w:rsidR="00577AB5" w:rsidRDefault="00577AB5">
            <w:pPr>
              <w:pStyle w:val="ConsPlusNormal"/>
              <w:jc w:val="center"/>
            </w:pPr>
            <w:r>
              <w:t>113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30967,00</w:t>
            </w:r>
          </w:p>
        </w:tc>
      </w:tr>
      <w:tr w:rsidR="00577AB5">
        <w:tc>
          <w:tcPr>
            <w:tcW w:w="794" w:type="dxa"/>
          </w:tcPr>
          <w:p w:rsidR="00577AB5" w:rsidRDefault="00577AB5">
            <w:pPr>
              <w:pStyle w:val="ConsPlusNormal"/>
              <w:jc w:val="center"/>
            </w:pPr>
            <w:r>
              <w:t>219.</w:t>
            </w:r>
          </w:p>
        </w:tc>
        <w:tc>
          <w:tcPr>
            <w:tcW w:w="3005" w:type="dxa"/>
          </w:tcPr>
          <w:p w:rsidR="00577AB5" w:rsidRDefault="00577AB5">
            <w:pPr>
              <w:pStyle w:val="ConsPlusNormal"/>
            </w:pPr>
            <w:r>
              <w:t>г. Оренбург, ул. Дружбы, д. 6/1</w:t>
            </w:r>
          </w:p>
        </w:tc>
        <w:tc>
          <w:tcPr>
            <w:tcW w:w="1587" w:type="dxa"/>
          </w:tcPr>
          <w:p w:rsidR="00577AB5" w:rsidRDefault="00577AB5">
            <w:pPr>
              <w:pStyle w:val="ConsPlusNormal"/>
              <w:jc w:val="center"/>
            </w:pPr>
            <w:r>
              <w:t>5924,00</w:t>
            </w:r>
          </w:p>
        </w:tc>
        <w:tc>
          <w:tcPr>
            <w:tcW w:w="2551" w:type="dxa"/>
          </w:tcPr>
          <w:p w:rsidR="00577AB5" w:rsidRDefault="00577AB5">
            <w:pPr>
              <w:pStyle w:val="ConsPlusNormal"/>
              <w:jc w:val="center"/>
            </w:pPr>
            <w:r>
              <w:t>189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38728,00</w:t>
            </w:r>
          </w:p>
        </w:tc>
      </w:tr>
      <w:tr w:rsidR="00577AB5">
        <w:tc>
          <w:tcPr>
            <w:tcW w:w="794" w:type="dxa"/>
          </w:tcPr>
          <w:p w:rsidR="00577AB5" w:rsidRDefault="00577AB5">
            <w:pPr>
              <w:pStyle w:val="ConsPlusNormal"/>
              <w:jc w:val="center"/>
            </w:pPr>
            <w:r>
              <w:lastRenderedPageBreak/>
              <w:t>220.</w:t>
            </w:r>
          </w:p>
        </w:tc>
        <w:tc>
          <w:tcPr>
            <w:tcW w:w="3005" w:type="dxa"/>
          </w:tcPr>
          <w:p w:rsidR="00577AB5" w:rsidRDefault="00577AB5">
            <w:pPr>
              <w:pStyle w:val="ConsPlusNormal"/>
            </w:pPr>
            <w:r>
              <w:t>г. Оренбург, ул. Дружбы, д. 8</w:t>
            </w:r>
          </w:p>
        </w:tc>
        <w:tc>
          <w:tcPr>
            <w:tcW w:w="1587" w:type="dxa"/>
          </w:tcPr>
          <w:p w:rsidR="00577AB5" w:rsidRDefault="00577AB5">
            <w:pPr>
              <w:pStyle w:val="ConsPlusNormal"/>
              <w:jc w:val="center"/>
            </w:pPr>
            <w:r>
              <w:t>5938,10</w:t>
            </w:r>
          </w:p>
        </w:tc>
        <w:tc>
          <w:tcPr>
            <w:tcW w:w="2551" w:type="dxa"/>
          </w:tcPr>
          <w:p w:rsidR="00577AB5" w:rsidRDefault="00577AB5">
            <w:pPr>
              <w:pStyle w:val="ConsPlusNormal"/>
              <w:jc w:val="center"/>
            </w:pPr>
            <w:r>
              <w:t>188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39536,00</w:t>
            </w:r>
          </w:p>
        </w:tc>
      </w:tr>
      <w:tr w:rsidR="00577AB5">
        <w:tc>
          <w:tcPr>
            <w:tcW w:w="794" w:type="dxa"/>
          </w:tcPr>
          <w:p w:rsidR="00577AB5" w:rsidRDefault="00577AB5">
            <w:pPr>
              <w:pStyle w:val="ConsPlusNormal"/>
              <w:jc w:val="center"/>
            </w:pPr>
            <w:r>
              <w:t>221.</w:t>
            </w:r>
          </w:p>
        </w:tc>
        <w:tc>
          <w:tcPr>
            <w:tcW w:w="3005" w:type="dxa"/>
          </w:tcPr>
          <w:p w:rsidR="00577AB5" w:rsidRDefault="00577AB5">
            <w:pPr>
              <w:pStyle w:val="ConsPlusNormal"/>
            </w:pPr>
            <w:r>
              <w:t>г. Оренбург, ул. Даля, д. 1</w:t>
            </w:r>
          </w:p>
        </w:tc>
        <w:tc>
          <w:tcPr>
            <w:tcW w:w="1587" w:type="dxa"/>
          </w:tcPr>
          <w:p w:rsidR="00577AB5" w:rsidRDefault="00577AB5">
            <w:pPr>
              <w:pStyle w:val="ConsPlusNormal"/>
              <w:jc w:val="center"/>
            </w:pPr>
            <w:r>
              <w:t>1484,30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36294,76</w:t>
            </w:r>
          </w:p>
        </w:tc>
      </w:tr>
      <w:tr w:rsidR="00577AB5">
        <w:tc>
          <w:tcPr>
            <w:tcW w:w="794" w:type="dxa"/>
          </w:tcPr>
          <w:p w:rsidR="00577AB5" w:rsidRDefault="00577AB5">
            <w:pPr>
              <w:pStyle w:val="ConsPlusNormal"/>
              <w:jc w:val="center"/>
            </w:pPr>
            <w:r>
              <w:t>222.</w:t>
            </w:r>
          </w:p>
        </w:tc>
        <w:tc>
          <w:tcPr>
            <w:tcW w:w="3005" w:type="dxa"/>
          </w:tcPr>
          <w:p w:rsidR="00577AB5" w:rsidRDefault="00577AB5">
            <w:pPr>
              <w:pStyle w:val="ConsPlusNormal"/>
            </w:pPr>
            <w:r>
              <w:t>г. Оренбург, ул. Желябова, д. 25</w:t>
            </w:r>
          </w:p>
        </w:tc>
        <w:tc>
          <w:tcPr>
            <w:tcW w:w="1587" w:type="dxa"/>
          </w:tcPr>
          <w:p w:rsidR="00577AB5" w:rsidRDefault="00577AB5">
            <w:pPr>
              <w:pStyle w:val="ConsPlusNormal"/>
              <w:jc w:val="center"/>
            </w:pPr>
            <w:r>
              <w:t>1714,60</w:t>
            </w:r>
          </w:p>
        </w:tc>
        <w:tc>
          <w:tcPr>
            <w:tcW w:w="2551" w:type="dxa"/>
          </w:tcPr>
          <w:p w:rsidR="00577AB5" w:rsidRDefault="00577AB5">
            <w:pPr>
              <w:pStyle w:val="ConsPlusNormal"/>
              <w:jc w:val="center"/>
            </w:pPr>
            <w:r>
              <w:t>54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46170,82</w:t>
            </w:r>
          </w:p>
        </w:tc>
      </w:tr>
      <w:tr w:rsidR="00577AB5">
        <w:tc>
          <w:tcPr>
            <w:tcW w:w="794" w:type="dxa"/>
          </w:tcPr>
          <w:p w:rsidR="00577AB5" w:rsidRDefault="00577AB5">
            <w:pPr>
              <w:pStyle w:val="ConsPlusNormal"/>
              <w:jc w:val="center"/>
            </w:pPr>
            <w:r>
              <w:t>223.</w:t>
            </w:r>
          </w:p>
        </w:tc>
        <w:tc>
          <w:tcPr>
            <w:tcW w:w="3005" w:type="dxa"/>
          </w:tcPr>
          <w:p w:rsidR="00577AB5" w:rsidRDefault="00577AB5">
            <w:pPr>
              <w:pStyle w:val="ConsPlusNormal"/>
            </w:pPr>
            <w:r>
              <w:t>г. Оренбург, ул. Желябова, д. 29</w:t>
            </w:r>
          </w:p>
        </w:tc>
        <w:tc>
          <w:tcPr>
            <w:tcW w:w="1587" w:type="dxa"/>
          </w:tcPr>
          <w:p w:rsidR="00577AB5" w:rsidRDefault="00577AB5">
            <w:pPr>
              <w:pStyle w:val="ConsPlusNormal"/>
              <w:jc w:val="center"/>
            </w:pPr>
            <w:r>
              <w:t>3630,10</w:t>
            </w:r>
          </w:p>
        </w:tc>
        <w:tc>
          <w:tcPr>
            <w:tcW w:w="2551" w:type="dxa"/>
          </w:tcPr>
          <w:p w:rsidR="00577AB5" w:rsidRDefault="00577AB5">
            <w:pPr>
              <w:pStyle w:val="ConsPlusNormal"/>
              <w:jc w:val="center"/>
            </w:pPr>
            <w:r>
              <w:t>124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78713,66</w:t>
            </w:r>
          </w:p>
        </w:tc>
      </w:tr>
      <w:tr w:rsidR="00577AB5">
        <w:tc>
          <w:tcPr>
            <w:tcW w:w="794" w:type="dxa"/>
          </w:tcPr>
          <w:p w:rsidR="00577AB5" w:rsidRDefault="00577AB5">
            <w:pPr>
              <w:pStyle w:val="ConsPlusNormal"/>
              <w:jc w:val="center"/>
            </w:pPr>
            <w:r>
              <w:t>224.</w:t>
            </w:r>
          </w:p>
        </w:tc>
        <w:tc>
          <w:tcPr>
            <w:tcW w:w="3005" w:type="dxa"/>
          </w:tcPr>
          <w:p w:rsidR="00577AB5" w:rsidRDefault="00577AB5">
            <w:pPr>
              <w:pStyle w:val="ConsPlusNormal"/>
            </w:pPr>
            <w:r>
              <w:t>г. Оренбург, ул. Карагандинская, д. 34</w:t>
            </w:r>
          </w:p>
        </w:tc>
        <w:tc>
          <w:tcPr>
            <w:tcW w:w="1587" w:type="dxa"/>
          </w:tcPr>
          <w:p w:rsidR="00577AB5" w:rsidRDefault="00577AB5">
            <w:pPr>
              <w:pStyle w:val="ConsPlusNormal"/>
              <w:jc w:val="center"/>
            </w:pPr>
            <w:r>
              <w:t>11462,10</w:t>
            </w:r>
          </w:p>
        </w:tc>
        <w:tc>
          <w:tcPr>
            <w:tcW w:w="2551" w:type="dxa"/>
          </w:tcPr>
          <w:p w:rsidR="00577AB5" w:rsidRDefault="00577AB5">
            <w:pPr>
              <w:pStyle w:val="ConsPlusNormal"/>
              <w:jc w:val="center"/>
            </w:pPr>
            <w:r>
              <w:t>186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78097,00</w:t>
            </w:r>
          </w:p>
        </w:tc>
      </w:tr>
      <w:tr w:rsidR="00577AB5">
        <w:tc>
          <w:tcPr>
            <w:tcW w:w="794" w:type="dxa"/>
          </w:tcPr>
          <w:p w:rsidR="00577AB5" w:rsidRDefault="00577AB5">
            <w:pPr>
              <w:pStyle w:val="ConsPlusNormal"/>
              <w:jc w:val="center"/>
            </w:pPr>
            <w:r>
              <w:t>225.</w:t>
            </w:r>
          </w:p>
        </w:tc>
        <w:tc>
          <w:tcPr>
            <w:tcW w:w="3005" w:type="dxa"/>
          </w:tcPr>
          <w:p w:rsidR="00577AB5" w:rsidRDefault="00577AB5">
            <w:pPr>
              <w:pStyle w:val="ConsPlusNormal"/>
            </w:pPr>
            <w:r>
              <w:t>г. Оренбург, ул. Кирова, д. 54а</w:t>
            </w:r>
          </w:p>
        </w:tc>
        <w:tc>
          <w:tcPr>
            <w:tcW w:w="1587" w:type="dxa"/>
          </w:tcPr>
          <w:p w:rsidR="00577AB5" w:rsidRDefault="00577AB5">
            <w:pPr>
              <w:pStyle w:val="ConsPlusNormal"/>
              <w:jc w:val="center"/>
            </w:pPr>
            <w:r>
              <w:t>1480,90</w:t>
            </w:r>
          </w:p>
        </w:tc>
        <w:tc>
          <w:tcPr>
            <w:tcW w:w="2551" w:type="dxa"/>
          </w:tcPr>
          <w:p w:rsidR="00577AB5" w:rsidRDefault="00577AB5">
            <w:pPr>
              <w:pStyle w:val="ConsPlusNormal"/>
              <w:jc w:val="center"/>
            </w:pPr>
            <w:r>
              <w:t>52</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252162,68</w:t>
            </w:r>
          </w:p>
        </w:tc>
      </w:tr>
      <w:tr w:rsidR="00577AB5">
        <w:tc>
          <w:tcPr>
            <w:tcW w:w="794" w:type="dxa"/>
          </w:tcPr>
          <w:p w:rsidR="00577AB5" w:rsidRDefault="00577AB5">
            <w:pPr>
              <w:pStyle w:val="ConsPlusNormal"/>
              <w:jc w:val="center"/>
            </w:pPr>
            <w:r>
              <w:t>226.</w:t>
            </w:r>
          </w:p>
        </w:tc>
        <w:tc>
          <w:tcPr>
            <w:tcW w:w="3005" w:type="dxa"/>
          </w:tcPr>
          <w:p w:rsidR="00577AB5" w:rsidRDefault="00577AB5">
            <w:pPr>
              <w:pStyle w:val="ConsPlusNormal"/>
            </w:pPr>
            <w:r>
              <w:t>г. Оренбург, ул. Кольцевая, д. 9</w:t>
            </w:r>
          </w:p>
        </w:tc>
        <w:tc>
          <w:tcPr>
            <w:tcW w:w="1587" w:type="dxa"/>
          </w:tcPr>
          <w:p w:rsidR="00577AB5" w:rsidRDefault="00577AB5">
            <w:pPr>
              <w:pStyle w:val="ConsPlusNormal"/>
              <w:jc w:val="center"/>
            </w:pPr>
            <w:r>
              <w:t>5858,20</w:t>
            </w:r>
          </w:p>
        </w:tc>
        <w:tc>
          <w:tcPr>
            <w:tcW w:w="2551" w:type="dxa"/>
          </w:tcPr>
          <w:p w:rsidR="00577AB5" w:rsidRDefault="00577AB5">
            <w:pPr>
              <w:pStyle w:val="ConsPlusNormal"/>
              <w:jc w:val="center"/>
            </w:pPr>
            <w:r>
              <w:t>211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92061,43</w:t>
            </w:r>
          </w:p>
        </w:tc>
      </w:tr>
      <w:tr w:rsidR="00577AB5">
        <w:tc>
          <w:tcPr>
            <w:tcW w:w="794" w:type="dxa"/>
          </w:tcPr>
          <w:p w:rsidR="00577AB5" w:rsidRDefault="00577AB5">
            <w:pPr>
              <w:pStyle w:val="ConsPlusNormal"/>
              <w:jc w:val="center"/>
            </w:pPr>
            <w:r>
              <w:t>227.</w:t>
            </w:r>
          </w:p>
        </w:tc>
        <w:tc>
          <w:tcPr>
            <w:tcW w:w="3005" w:type="dxa"/>
          </w:tcPr>
          <w:p w:rsidR="00577AB5" w:rsidRDefault="00577AB5">
            <w:pPr>
              <w:pStyle w:val="ConsPlusNormal"/>
            </w:pPr>
            <w:r>
              <w:t>г. Оренбург, ул. Комсомольская, д. 85, литера А</w:t>
            </w:r>
          </w:p>
        </w:tc>
        <w:tc>
          <w:tcPr>
            <w:tcW w:w="1587" w:type="dxa"/>
          </w:tcPr>
          <w:p w:rsidR="00577AB5" w:rsidRDefault="00577AB5">
            <w:pPr>
              <w:pStyle w:val="ConsPlusNormal"/>
              <w:jc w:val="center"/>
            </w:pPr>
            <w:r>
              <w:t>14420,40</w:t>
            </w:r>
          </w:p>
        </w:tc>
        <w:tc>
          <w:tcPr>
            <w:tcW w:w="2551" w:type="dxa"/>
          </w:tcPr>
          <w:p w:rsidR="00577AB5" w:rsidRDefault="00577AB5">
            <w:pPr>
              <w:pStyle w:val="ConsPlusNormal"/>
              <w:jc w:val="center"/>
            </w:pPr>
            <w:r>
              <w:t>533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146023,40</w:t>
            </w:r>
          </w:p>
        </w:tc>
      </w:tr>
      <w:tr w:rsidR="00577AB5">
        <w:tc>
          <w:tcPr>
            <w:tcW w:w="794" w:type="dxa"/>
          </w:tcPr>
          <w:p w:rsidR="00577AB5" w:rsidRDefault="00577AB5">
            <w:pPr>
              <w:pStyle w:val="ConsPlusNormal"/>
              <w:jc w:val="center"/>
            </w:pPr>
            <w:r>
              <w:t>228.</w:t>
            </w:r>
          </w:p>
        </w:tc>
        <w:tc>
          <w:tcPr>
            <w:tcW w:w="3005" w:type="dxa"/>
          </w:tcPr>
          <w:p w:rsidR="00577AB5" w:rsidRDefault="00577AB5">
            <w:pPr>
              <w:pStyle w:val="ConsPlusNormal"/>
            </w:pPr>
            <w:r>
              <w:t>г. Оренбург, ул. Конституции СССР, д. 12</w:t>
            </w:r>
          </w:p>
        </w:tc>
        <w:tc>
          <w:tcPr>
            <w:tcW w:w="1587" w:type="dxa"/>
          </w:tcPr>
          <w:p w:rsidR="00577AB5" w:rsidRDefault="00577AB5">
            <w:pPr>
              <w:pStyle w:val="ConsPlusNormal"/>
              <w:jc w:val="center"/>
            </w:pPr>
            <w:r>
              <w:t>4341,70</w:t>
            </w:r>
          </w:p>
        </w:tc>
        <w:tc>
          <w:tcPr>
            <w:tcW w:w="2551" w:type="dxa"/>
          </w:tcPr>
          <w:p w:rsidR="00577AB5" w:rsidRDefault="00577AB5">
            <w:pPr>
              <w:pStyle w:val="ConsPlusNormal"/>
              <w:jc w:val="center"/>
            </w:pPr>
            <w:r>
              <w:t>109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100764,78</w:t>
            </w:r>
          </w:p>
        </w:tc>
      </w:tr>
      <w:tr w:rsidR="00577AB5">
        <w:tc>
          <w:tcPr>
            <w:tcW w:w="794" w:type="dxa"/>
          </w:tcPr>
          <w:p w:rsidR="00577AB5" w:rsidRDefault="00577AB5">
            <w:pPr>
              <w:pStyle w:val="ConsPlusNormal"/>
              <w:jc w:val="center"/>
            </w:pPr>
            <w:r>
              <w:t>229.</w:t>
            </w:r>
          </w:p>
        </w:tc>
        <w:tc>
          <w:tcPr>
            <w:tcW w:w="3005" w:type="dxa"/>
          </w:tcPr>
          <w:p w:rsidR="00577AB5" w:rsidRDefault="00577AB5">
            <w:pPr>
              <w:pStyle w:val="ConsPlusNormal"/>
            </w:pPr>
            <w:r>
              <w:t>г. Оренбург, ул. Конституции СССР, д. 16</w:t>
            </w:r>
          </w:p>
        </w:tc>
        <w:tc>
          <w:tcPr>
            <w:tcW w:w="1587" w:type="dxa"/>
          </w:tcPr>
          <w:p w:rsidR="00577AB5" w:rsidRDefault="00577AB5">
            <w:pPr>
              <w:pStyle w:val="ConsPlusNormal"/>
              <w:jc w:val="center"/>
            </w:pPr>
            <w:r>
              <w:t>4570,00</w:t>
            </w:r>
          </w:p>
        </w:tc>
        <w:tc>
          <w:tcPr>
            <w:tcW w:w="2551" w:type="dxa"/>
          </w:tcPr>
          <w:p w:rsidR="00577AB5" w:rsidRDefault="00577AB5">
            <w:pPr>
              <w:pStyle w:val="ConsPlusNormal"/>
              <w:jc w:val="center"/>
            </w:pPr>
            <w:r>
              <w:t>139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81129,95</w:t>
            </w:r>
          </w:p>
        </w:tc>
      </w:tr>
      <w:tr w:rsidR="00577AB5">
        <w:tc>
          <w:tcPr>
            <w:tcW w:w="794" w:type="dxa"/>
          </w:tcPr>
          <w:p w:rsidR="00577AB5" w:rsidRDefault="00577AB5">
            <w:pPr>
              <w:pStyle w:val="ConsPlusNormal"/>
              <w:jc w:val="center"/>
            </w:pPr>
            <w:r>
              <w:t>230.</w:t>
            </w:r>
          </w:p>
        </w:tc>
        <w:tc>
          <w:tcPr>
            <w:tcW w:w="3005" w:type="dxa"/>
          </w:tcPr>
          <w:p w:rsidR="00577AB5" w:rsidRDefault="00577AB5">
            <w:pPr>
              <w:pStyle w:val="ConsPlusNormal"/>
            </w:pPr>
            <w:r>
              <w:t>г. Оренбург, ул. Конституции СССР, д. 22</w:t>
            </w:r>
          </w:p>
        </w:tc>
        <w:tc>
          <w:tcPr>
            <w:tcW w:w="1587" w:type="dxa"/>
          </w:tcPr>
          <w:p w:rsidR="00577AB5" w:rsidRDefault="00577AB5">
            <w:pPr>
              <w:pStyle w:val="ConsPlusNormal"/>
              <w:jc w:val="center"/>
            </w:pPr>
            <w:r>
              <w:t>4442,00</w:t>
            </w:r>
          </w:p>
        </w:tc>
        <w:tc>
          <w:tcPr>
            <w:tcW w:w="2551" w:type="dxa"/>
          </w:tcPr>
          <w:p w:rsidR="00577AB5" w:rsidRDefault="00577AB5">
            <w:pPr>
              <w:pStyle w:val="ConsPlusNormal"/>
              <w:jc w:val="center"/>
            </w:pPr>
            <w:r>
              <w:t>175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54420,75</w:t>
            </w:r>
          </w:p>
        </w:tc>
      </w:tr>
      <w:tr w:rsidR="00577AB5">
        <w:tc>
          <w:tcPr>
            <w:tcW w:w="794" w:type="dxa"/>
          </w:tcPr>
          <w:p w:rsidR="00577AB5" w:rsidRDefault="00577AB5">
            <w:pPr>
              <w:pStyle w:val="ConsPlusNormal"/>
              <w:jc w:val="center"/>
            </w:pPr>
            <w:r>
              <w:t>231.</w:t>
            </w:r>
          </w:p>
        </w:tc>
        <w:tc>
          <w:tcPr>
            <w:tcW w:w="3005" w:type="dxa"/>
          </w:tcPr>
          <w:p w:rsidR="00577AB5" w:rsidRDefault="00577AB5">
            <w:pPr>
              <w:pStyle w:val="ConsPlusNormal"/>
            </w:pPr>
            <w:r>
              <w:t>г. Оренбург, ул. Конституции СССР, д. 24/1, к. 1</w:t>
            </w:r>
          </w:p>
        </w:tc>
        <w:tc>
          <w:tcPr>
            <w:tcW w:w="1587" w:type="dxa"/>
          </w:tcPr>
          <w:p w:rsidR="00577AB5" w:rsidRDefault="00577AB5">
            <w:pPr>
              <w:pStyle w:val="ConsPlusNormal"/>
              <w:jc w:val="center"/>
            </w:pPr>
            <w:r>
              <w:t>3559,30</w:t>
            </w:r>
          </w:p>
        </w:tc>
        <w:tc>
          <w:tcPr>
            <w:tcW w:w="2551" w:type="dxa"/>
          </w:tcPr>
          <w:p w:rsidR="00577AB5" w:rsidRDefault="00577AB5">
            <w:pPr>
              <w:pStyle w:val="ConsPlusNormal"/>
              <w:jc w:val="center"/>
            </w:pPr>
            <w:r>
              <w:t>278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153949,70</w:t>
            </w:r>
          </w:p>
        </w:tc>
      </w:tr>
      <w:tr w:rsidR="00577AB5">
        <w:tc>
          <w:tcPr>
            <w:tcW w:w="794" w:type="dxa"/>
          </w:tcPr>
          <w:p w:rsidR="00577AB5" w:rsidRDefault="00577AB5">
            <w:pPr>
              <w:pStyle w:val="ConsPlusNormal"/>
              <w:jc w:val="center"/>
            </w:pPr>
            <w:r>
              <w:t>232.</w:t>
            </w:r>
          </w:p>
        </w:tc>
        <w:tc>
          <w:tcPr>
            <w:tcW w:w="3005" w:type="dxa"/>
          </w:tcPr>
          <w:p w:rsidR="00577AB5" w:rsidRDefault="00577AB5">
            <w:pPr>
              <w:pStyle w:val="ConsPlusNormal"/>
            </w:pPr>
            <w:r>
              <w:t>г. Оренбург, ул. Конституции СССР, д. 24/1, к. 2</w:t>
            </w:r>
          </w:p>
        </w:tc>
        <w:tc>
          <w:tcPr>
            <w:tcW w:w="1587" w:type="dxa"/>
          </w:tcPr>
          <w:p w:rsidR="00577AB5" w:rsidRDefault="00577AB5">
            <w:pPr>
              <w:pStyle w:val="ConsPlusNormal"/>
              <w:jc w:val="center"/>
            </w:pPr>
            <w:r>
              <w:t>3497,30</w:t>
            </w:r>
          </w:p>
        </w:tc>
        <w:tc>
          <w:tcPr>
            <w:tcW w:w="2551" w:type="dxa"/>
          </w:tcPr>
          <w:p w:rsidR="00577AB5" w:rsidRDefault="00577AB5">
            <w:pPr>
              <w:pStyle w:val="ConsPlusNormal"/>
              <w:jc w:val="center"/>
            </w:pPr>
            <w:r>
              <w:t>285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153273,12</w:t>
            </w:r>
          </w:p>
        </w:tc>
      </w:tr>
      <w:tr w:rsidR="00577AB5">
        <w:tc>
          <w:tcPr>
            <w:tcW w:w="794" w:type="dxa"/>
          </w:tcPr>
          <w:p w:rsidR="00577AB5" w:rsidRDefault="00577AB5">
            <w:pPr>
              <w:pStyle w:val="ConsPlusNormal"/>
              <w:jc w:val="center"/>
            </w:pPr>
            <w:r>
              <w:lastRenderedPageBreak/>
              <w:t>233.</w:t>
            </w:r>
          </w:p>
        </w:tc>
        <w:tc>
          <w:tcPr>
            <w:tcW w:w="3005" w:type="dxa"/>
          </w:tcPr>
          <w:p w:rsidR="00577AB5" w:rsidRDefault="00577AB5">
            <w:pPr>
              <w:pStyle w:val="ConsPlusNormal"/>
            </w:pPr>
            <w:r>
              <w:t>г. Оренбург, ул. Конституции СССР, д. 28/4</w:t>
            </w:r>
          </w:p>
        </w:tc>
        <w:tc>
          <w:tcPr>
            <w:tcW w:w="1587" w:type="dxa"/>
          </w:tcPr>
          <w:p w:rsidR="00577AB5" w:rsidRDefault="00577AB5">
            <w:pPr>
              <w:pStyle w:val="ConsPlusNormal"/>
              <w:jc w:val="center"/>
            </w:pPr>
            <w:r>
              <w:t>8314,90</w:t>
            </w:r>
          </w:p>
        </w:tc>
        <w:tc>
          <w:tcPr>
            <w:tcW w:w="2551" w:type="dxa"/>
          </w:tcPr>
          <w:p w:rsidR="00577AB5" w:rsidRDefault="00577AB5">
            <w:pPr>
              <w:pStyle w:val="ConsPlusNormal"/>
              <w:jc w:val="center"/>
            </w:pPr>
            <w:r>
              <w:t>572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23209,00</w:t>
            </w:r>
          </w:p>
        </w:tc>
      </w:tr>
      <w:tr w:rsidR="00577AB5">
        <w:tc>
          <w:tcPr>
            <w:tcW w:w="794" w:type="dxa"/>
          </w:tcPr>
          <w:p w:rsidR="00577AB5" w:rsidRDefault="00577AB5">
            <w:pPr>
              <w:pStyle w:val="ConsPlusNormal"/>
              <w:jc w:val="center"/>
            </w:pPr>
            <w:r>
              <w:t>234.</w:t>
            </w:r>
          </w:p>
        </w:tc>
        <w:tc>
          <w:tcPr>
            <w:tcW w:w="3005" w:type="dxa"/>
          </w:tcPr>
          <w:p w:rsidR="00577AB5" w:rsidRDefault="00577AB5">
            <w:pPr>
              <w:pStyle w:val="ConsPlusNormal"/>
            </w:pPr>
            <w:r>
              <w:t>г. Оренбург, ул. Конституции СССР, д. 8</w:t>
            </w:r>
          </w:p>
        </w:tc>
        <w:tc>
          <w:tcPr>
            <w:tcW w:w="1587" w:type="dxa"/>
          </w:tcPr>
          <w:p w:rsidR="00577AB5" w:rsidRDefault="00577AB5">
            <w:pPr>
              <w:pStyle w:val="ConsPlusNormal"/>
              <w:jc w:val="center"/>
            </w:pPr>
            <w:r>
              <w:t>3904,00</w:t>
            </w:r>
          </w:p>
        </w:tc>
        <w:tc>
          <w:tcPr>
            <w:tcW w:w="2551" w:type="dxa"/>
          </w:tcPr>
          <w:p w:rsidR="00577AB5" w:rsidRDefault="00577AB5">
            <w:pPr>
              <w:pStyle w:val="ConsPlusNormal"/>
              <w:jc w:val="center"/>
            </w:pPr>
            <w:r>
              <w:t>114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149191,86</w:t>
            </w:r>
          </w:p>
        </w:tc>
      </w:tr>
      <w:tr w:rsidR="00577AB5">
        <w:tc>
          <w:tcPr>
            <w:tcW w:w="794" w:type="dxa"/>
          </w:tcPr>
          <w:p w:rsidR="00577AB5" w:rsidRDefault="00577AB5">
            <w:pPr>
              <w:pStyle w:val="ConsPlusNormal"/>
              <w:jc w:val="center"/>
            </w:pPr>
            <w:r>
              <w:t>235.</w:t>
            </w:r>
          </w:p>
        </w:tc>
        <w:tc>
          <w:tcPr>
            <w:tcW w:w="3005" w:type="dxa"/>
          </w:tcPr>
          <w:p w:rsidR="00577AB5" w:rsidRDefault="00577AB5">
            <w:pPr>
              <w:pStyle w:val="ConsPlusNormal"/>
            </w:pPr>
            <w:r>
              <w:t>г. Оренбург, ул. Конституции СССР, д. 9</w:t>
            </w:r>
          </w:p>
        </w:tc>
        <w:tc>
          <w:tcPr>
            <w:tcW w:w="1587" w:type="dxa"/>
          </w:tcPr>
          <w:p w:rsidR="00577AB5" w:rsidRDefault="00577AB5">
            <w:pPr>
              <w:pStyle w:val="ConsPlusNormal"/>
              <w:jc w:val="center"/>
            </w:pPr>
            <w:r>
              <w:t>5946,40</w:t>
            </w:r>
          </w:p>
        </w:tc>
        <w:tc>
          <w:tcPr>
            <w:tcW w:w="2551" w:type="dxa"/>
          </w:tcPr>
          <w:p w:rsidR="00577AB5" w:rsidRDefault="00577AB5">
            <w:pPr>
              <w:pStyle w:val="ConsPlusNormal"/>
              <w:jc w:val="center"/>
            </w:pPr>
            <w:r>
              <w:t>142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41617,73</w:t>
            </w:r>
          </w:p>
        </w:tc>
      </w:tr>
      <w:tr w:rsidR="00577AB5">
        <w:tc>
          <w:tcPr>
            <w:tcW w:w="794" w:type="dxa"/>
          </w:tcPr>
          <w:p w:rsidR="00577AB5" w:rsidRDefault="00577AB5">
            <w:pPr>
              <w:pStyle w:val="ConsPlusNormal"/>
              <w:jc w:val="center"/>
            </w:pPr>
            <w:r>
              <w:t>236.</w:t>
            </w:r>
          </w:p>
        </w:tc>
        <w:tc>
          <w:tcPr>
            <w:tcW w:w="3005" w:type="dxa"/>
          </w:tcPr>
          <w:p w:rsidR="00577AB5" w:rsidRDefault="00577AB5">
            <w:pPr>
              <w:pStyle w:val="ConsPlusNormal"/>
            </w:pPr>
            <w:r>
              <w:t>г. Оренбург, ул. Котова, д. 99а</w:t>
            </w:r>
          </w:p>
        </w:tc>
        <w:tc>
          <w:tcPr>
            <w:tcW w:w="1587" w:type="dxa"/>
          </w:tcPr>
          <w:p w:rsidR="00577AB5" w:rsidRDefault="00577AB5">
            <w:pPr>
              <w:pStyle w:val="ConsPlusNormal"/>
              <w:jc w:val="center"/>
            </w:pPr>
            <w:r>
              <w:t>2637,80</w:t>
            </w:r>
          </w:p>
        </w:tc>
        <w:tc>
          <w:tcPr>
            <w:tcW w:w="2551" w:type="dxa"/>
          </w:tcPr>
          <w:p w:rsidR="00577AB5" w:rsidRDefault="00577AB5">
            <w:pPr>
              <w:pStyle w:val="ConsPlusNormal"/>
              <w:jc w:val="center"/>
            </w:pPr>
            <w:r>
              <w:t>113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69728,10</w:t>
            </w:r>
          </w:p>
        </w:tc>
      </w:tr>
      <w:tr w:rsidR="00577AB5">
        <w:tc>
          <w:tcPr>
            <w:tcW w:w="794" w:type="dxa"/>
          </w:tcPr>
          <w:p w:rsidR="00577AB5" w:rsidRDefault="00577AB5">
            <w:pPr>
              <w:pStyle w:val="ConsPlusNormal"/>
              <w:jc w:val="center"/>
            </w:pPr>
            <w:r>
              <w:t>237.</w:t>
            </w:r>
          </w:p>
        </w:tc>
        <w:tc>
          <w:tcPr>
            <w:tcW w:w="3005" w:type="dxa"/>
          </w:tcPr>
          <w:p w:rsidR="00577AB5" w:rsidRDefault="00577AB5">
            <w:pPr>
              <w:pStyle w:val="ConsPlusNormal"/>
            </w:pPr>
            <w:r>
              <w:t>г. Оренбург, ул. Краснознаменная, д. 9а, литера А1</w:t>
            </w:r>
          </w:p>
        </w:tc>
        <w:tc>
          <w:tcPr>
            <w:tcW w:w="1587" w:type="dxa"/>
          </w:tcPr>
          <w:p w:rsidR="00577AB5" w:rsidRDefault="00577AB5">
            <w:pPr>
              <w:pStyle w:val="ConsPlusNormal"/>
              <w:jc w:val="center"/>
            </w:pPr>
            <w:r>
              <w:t>693,10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56723,02</w:t>
            </w:r>
          </w:p>
        </w:tc>
      </w:tr>
      <w:tr w:rsidR="00577AB5">
        <w:tc>
          <w:tcPr>
            <w:tcW w:w="794" w:type="dxa"/>
          </w:tcPr>
          <w:p w:rsidR="00577AB5" w:rsidRDefault="00577AB5">
            <w:pPr>
              <w:pStyle w:val="ConsPlusNormal"/>
              <w:jc w:val="center"/>
            </w:pPr>
            <w:r>
              <w:t>238.</w:t>
            </w:r>
          </w:p>
        </w:tc>
        <w:tc>
          <w:tcPr>
            <w:tcW w:w="3005" w:type="dxa"/>
          </w:tcPr>
          <w:p w:rsidR="00577AB5" w:rsidRDefault="00577AB5">
            <w:pPr>
              <w:pStyle w:val="ConsPlusNormal"/>
            </w:pPr>
            <w:r>
              <w:t>г. Оренбург, ул. Кривцова, д. 1а</w:t>
            </w:r>
          </w:p>
        </w:tc>
        <w:tc>
          <w:tcPr>
            <w:tcW w:w="1587" w:type="dxa"/>
          </w:tcPr>
          <w:p w:rsidR="00577AB5" w:rsidRDefault="00577AB5">
            <w:pPr>
              <w:pStyle w:val="ConsPlusNormal"/>
              <w:jc w:val="center"/>
            </w:pPr>
            <w:r>
              <w:t>1291,60</w:t>
            </w:r>
          </w:p>
        </w:tc>
        <w:tc>
          <w:tcPr>
            <w:tcW w:w="2551" w:type="dxa"/>
          </w:tcPr>
          <w:p w:rsidR="00577AB5" w:rsidRDefault="00577AB5">
            <w:pPr>
              <w:pStyle w:val="ConsPlusNormal"/>
              <w:jc w:val="center"/>
            </w:pPr>
            <w:r>
              <w:t>55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52838,95</w:t>
            </w:r>
          </w:p>
        </w:tc>
      </w:tr>
      <w:tr w:rsidR="00577AB5">
        <w:tc>
          <w:tcPr>
            <w:tcW w:w="794" w:type="dxa"/>
          </w:tcPr>
          <w:p w:rsidR="00577AB5" w:rsidRDefault="00577AB5">
            <w:pPr>
              <w:pStyle w:val="ConsPlusNormal"/>
              <w:jc w:val="center"/>
            </w:pPr>
            <w:r>
              <w:t>239.</w:t>
            </w:r>
          </w:p>
        </w:tc>
        <w:tc>
          <w:tcPr>
            <w:tcW w:w="3005" w:type="dxa"/>
          </w:tcPr>
          <w:p w:rsidR="00577AB5" w:rsidRDefault="00577AB5">
            <w:pPr>
              <w:pStyle w:val="ConsPlusNormal"/>
            </w:pPr>
            <w:r>
              <w:t>г. Оренбург, ул. Курганская, д. 4</w:t>
            </w:r>
          </w:p>
        </w:tc>
        <w:tc>
          <w:tcPr>
            <w:tcW w:w="1587" w:type="dxa"/>
          </w:tcPr>
          <w:p w:rsidR="00577AB5" w:rsidRDefault="00577AB5">
            <w:pPr>
              <w:pStyle w:val="ConsPlusNormal"/>
              <w:jc w:val="center"/>
            </w:pPr>
            <w:r>
              <w:t>3574,70</w:t>
            </w:r>
          </w:p>
        </w:tc>
        <w:tc>
          <w:tcPr>
            <w:tcW w:w="2551" w:type="dxa"/>
          </w:tcPr>
          <w:p w:rsidR="00577AB5" w:rsidRDefault="00577AB5">
            <w:pPr>
              <w:pStyle w:val="ConsPlusNormal"/>
              <w:jc w:val="center"/>
            </w:pPr>
            <w:r>
              <w:t>117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74003,38</w:t>
            </w:r>
          </w:p>
        </w:tc>
      </w:tr>
      <w:tr w:rsidR="00577AB5">
        <w:tc>
          <w:tcPr>
            <w:tcW w:w="794" w:type="dxa"/>
          </w:tcPr>
          <w:p w:rsidR="00577AB5" w:rsidRDefault="00577AB5">
            <w:pPr>
              <w:pStyle w:val="ConsPlusNormal"/>
              <w:jc w:val="center"/>
            </w:pPr>
            <w:r>
              <w:t>240.</w:t>
            </w:r>
          </w:p>
        </w:tc>
        <w:tc>
          <w:tcPr>
            <w:tcW w:w="3005" w:type="dxa"/>
          </w:tcPr>
          <w:p w:rsidR="00577AB5" w:rsidRDefault="00577AB5">
            <w:pPr>
              <w:pStyle w:val="ConsPlusNormal"/>
            </w:pPr>
            <w:r>
              <w:t>г. Оренбург, ул. Лабужского, д. 2а</w:t>
            </w:r>
          </w:p>
        </w:tc>
        <w:tc>
          <w:tcPr>
            <w:tcW w:w="1587" w:type="dxa"/>
          </w:tcPr>
          <w:p w:rsidR="00577AB5" w:rsidRDefault="00577AB5">
            <w:pPr>
              <w:pStyle w:val="ConsPlusNormal"/>
              <w:jc w:val="center"/>
            </w:pPr>
            <w:r>
              <w:t>3859,90</w:t>
            </w:r>
          </w:p>
        </w:tc>
        <w:tc>
          <w:tcPr>
            <w:tcW w:w="2551" w:type="dxa"/>
          </w:tcPr>
          <w:p w:rsidR="00577AB5" w:rsidRDefault="00577AB5">
            <w:pPr>
              <w:pStyle w:val="ConsPlusNormal"/>
              <w:jc w:val="center"/>
            </w:pPr>
            <w:r>
              <w:t>165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74999,28</w:t>
            </w:r>
          </w:p>
        </w:tc>
      </w:tr>
      <w:tr w:rsidR="00577AB5">
        <w:tc>
          <w:tcPr>
            <w:tcW w:w="794" w:type="dxa"/>
          </w:tcPr>
          <w:p w:rsidR="00577AB5" w:rsidRDefault="00577AB5">
            <w:pPr>
              <w:pStyle w:val="ConsPlusNormal"/>
              <w:jc w:val="center"/>
            </w:pPr>
            <w:r>
              <w:t>241.</w:t>
            </w:r>
          </w:p>
        </w:tc>
        <w:tc>
          <w:tcPr>
            <w:tcW w:w="3005" w:type="dxa"/>
          </w:tcPr>
          <w:p w:rsidR="00577AB5" w:rsidRDefault="00577AB5">
            <w:pPr>
              <w:pStyle w:val="ConsPlusNormal"/>
            </w:pPr>
            <w:r>
              <w:t>г. Оренбург, ул. Луговая, д. 92</w:t>
            </w:r>
          </w:p>
        </w:tc>
        <w:tc>
          <w:tcPr>
            <w:tcW w:w="1587" w:type="dxa"/>
          </w:tcPr>
          <w:p w:rsidR="00577AB5" w:rsidRDefault="00577AB5">
            <w:pPr>
              <w:pStyle w:val="ConsPlusNormal"/>
              <w:jc w:val="center"/>
            </w:pPr>
            <w:r>
              <w:t>2041,10</w:t>
            </w:r>
          </w:p>
        </w:tc>
        <w:tc>
          <w:tcPr>
            <w:tcW w:w="2551" w:type="dxa"/>
          </w:tcPr>
          <w:p w:rsidR="00577AB5" w:rsidRDefault="00577AB5">
            <w:pPr>
              <w:pStyle w:val="ConsPlusNormal"/>
              <w:jc w:val="center"/>
            </w:pPr>
            <w:r>
              <w:t>145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101587,77</w:t>
            </w:r>
          </w:p>
        </w:tc>
      </w:tr>
      <w:tr w:rsidR="00577AB5">
        <w:tc>
          <w:tcPr>
            <w:tcW w:w="794" w:type="dxa"/>
          </w:tcPr>
          <w:p w:rsidR="00577AB5" w:rsidRDefault="00577AB5">
            <w:pPr>
              <w:pStyle w:val="ConsPlusNormal"/>
              <w:jc w:val="center"/>
            </w:pPr>
            <w:r>
              <w:t>242.</w:t>
            </w:r>
          </w:p>
        </w:tc>
        <w:tc>
          <w:tcPr>
            <w:tcW w:w="3005" w:type="dxa"/>
          </w:tcPr>
          <w:p w:rsidR="00577AB5" w:rsidRDefault="00577AB5">
            <w:pPr>
              <w:pStyle w:val="ConsPlusNormal"/>
            </w:pPr>
            <w:r>
              <w:t>г. Оренбург, ул. Львовская, д. 122</w:t>
            </w:r>
          </w:p>
        </w:tc>
        <w:tc>
          <w:tcPr>
            <w:tcW w:w="1587" w:type="dxa"/>
          </w:tcPr>
          <w:p w:rsidR="00577AB5" w:rsidRDefault="00577AB5">
            <w:pPr>
              <w:pStyle w:val="ConsPlusNormal"/>
              <w:jc w:val="center"/>
            </w:pPr>
            <w:r>
              <w:t>1947,80</w:t>
            </w:r>
          </w:p>
        </w:tc>
        <w:tc>
          <w:tcPr>
            <w:tcW w:w="2551" w:type="dxa"/>
          </w:tcPr>
          <w:p w:rsidR="00577AB5" w:rsidRDefault="00577AB5">
            <w:pPr>
              <w:pStyle w:val="ConsPlusNormal"/>
              <w:jc w:val="center"/>
            </w:pPr>
            <w:r>
              <w:t>69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64339,35</w:t>
            </w:r>
          </w:p>
        </w:tc>
      </w:tr>
      <w:tr w:rsidR="00577AB5">
        <w:tc>
          <w:tcPr>
            <w:tcW w:w="794" w:type="dxa"/>
          </w:tcPr>
          <w:p w:rsidR="00577AB5" w:rsidRDefault="00577AB5">
            <w:pPr>
              <w:pStyle w:val="ConsPlusNormal"/>
              <w:jc w:val="center"/>
            </w:pPr>
            <w:r>
              <w:t>243.</w:t>
            </w:r>
          </w:p>
        </w:tc>
        <w:tc>
          <w:tcPr>
            <w:tcW w:w="3005" w:type="dxa"/>
          </w:tcPr>
          <w:p w:rsidR="00577AB5" w:rsidRDefault="00577AB5">
            <w:pPr>
              <w:pStyle w:val="ConsPlusNormal"/>
            </w:pPr>
            <w:r>
              <w:t>г. Оренбург, ул. Мало-Мельничная, д. 36а</w:t>
            </w:r>
          </w:p>
        </w:tc>
        <w:tc>
          <w:tcPr>
            <w:tcW w:w="1587" w:type="dxa"/>
          </w:tcPr>
          <w:p w:rsidR="00577AB5" w:rsidRDefault="00577AB5">
            <w:pPr>
              <w:pStyle w:val="ConsPlusNormal"/>
              <w:jc w:val="center"/>
            </w:pPr>
            <w:r>
              <w:t>5221,20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190368,99</w:t>
            </w:r>
          </w:p>
        </w:tc>
      </w:tr>
      <w:tr w:rsidR="00577AB5">
        <w:tc>
          <w:tcPr>
            <w:tcW w:w="794" w:type="dxa"/>
          </w:tcPr>
          <w:p w:rsidR="00577AB5" w:rsidRDefault="00577AB5">
            <w:pPr>
              <w:pStyle w:val="ConsPlusNormal"/>
              <w:jc w:val="center"/>
            </w:pPr>
            <w:r>
              <w:t>244.</w:t>
            </w:r>
          </w:p>
        </w:tc>
        <w:tc>
          <w:tcPr>
            <w:tcW w:w="3005" w:type="dxa"/>
          </w:tcPr>
          <w:p w:rsidR="00577AB5" w:rsidRDefault="00577AB5">
            <w:pPr>
              <w:pStyle w:val="ConsPlusNormal"/>
            </w:pPr>
            <w:r>
              <w:t>г. Оренбург, ул. Мало-Мельничная, д. 36б</w:t>
            </w:r>
          </w:p>
        </w:tc>
        <w:tc>
          <w:tcPr>
            <w:tcW w:w="1587" w:type="dxa"/>
          </w:tcPr>
          <w:p w:rsidR="00577AB5" w:rsidRDefault="00577AB5">
            <w:pPr>
              <w:pStyle w:val="ConsPlusNormal"/>
              <w:jc w:val="center"/>
            </w:pPr>
            <w:r>
              <w:t>4522,30</w:t>
            </w:r>
          </w:p>
        </w:tc>
        <w:tc>
          <w:tcPr>
            <w:tcW w:w="2551" w:type="dxa"/>
          </w:tcPr>
          <w:p w:rsidR="00577AB5" w:rsidRDefault="00577AB5">
            <w:pPr>
              <w:pStyle w:val="ConsPlusNormal"/>
              <w:jc w:val="center"/>
            </w:pPr>
            <w:r>
              <w:t>152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70535,08</w:t>
            </w:r>
          </w:p>
        </w:tc>
      </w:tr>
      <w:tr w:rsidR="00577AB5">
        <w:tc>
          <w:tcPr>
            <w:tcW w:w="794" w:type="dxa"/>
          </w:tcPr>
          <w:p w:rsidR="00577AB5" w:rsidRDefault="00577AB5">
            <w:pPr>
              <w:pStyle w:val="ConsPlusNormal"/>
              <w:jc w:val="center"/>
            </w:pPr>
            <w:r>
              <w:t>245.</w:t>
            </w:r>
          </w:p>
        </w:tc>
        <w:tc>
          <w:tcPr>
            <w:tcW w:w="3005" w:type="dxa"/>
          </w:tcPr>
          <w:p w:rsidR="00577AB5" w:rsidRDefault="00577AB5">
            <w:pPr>
              <w:pStyle w:val="ConsPlusNormal"/>
            </w:pPr>
            <w:r>
              <w:t>г. Оренбург, ул. Мало-</w:t>
            </w:r>
            <w:r>
              <w:lastRenderedPageBreak/>
              <w:t>Мельничная, д. 38б</w:t>
            </w:r>
          </w:p>
        </w:tc>
        <w:tc>
          <w:tcPr>
            <w:tcW w:w="1587" w:type="dxa"/>
          </w:tcPr>
          <w:p w:rsidR="00577AB5" w:rsidRDefault="00577AB5">
            <w:pPr>
              <w:pStyle w:val="ConsPlusNormal"/>
              <w:jc w:val="center"/>
            </w:pPr>
            <w:r>
              <w:lastRenderedPageBreak/>
              <w:t>5299,60</w:t>
            </w:r>
          </w:p>
        </w:tc>
        <w:tc>
          <w:tcPr>
            <w:tcW w:w="2551" w:type="dxa"/>
          </w:tcPr>
          <w:p w:rsidR="00577AB5" w:rsidRDefault="00577AB5">
            <w:pPr>
              <w:pStyle w:val="ConsPlusNormal"/>
              <w:jc w:val="center"/>
            </w:pPr>
            <w:r>
              <w:t>156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86065,27</w:t>
            </w:r>
          </w:p>
        </w:tc>
      </w:tr>
      <w:tr w:rsidR="00577AB5">
        <w:tc>
          <w:tcPr>
            <w:tcW w:w="794" w:type="dxa"/>
          </w:tcPr>
          <w:p w:rsidR="00577AB5" w:rsidRDefault="00577AB5">
            <w:pPr>
              <w:pStyle w:val="ConsPlusNormal"/>
              <w:jc w:val="center"/>
            </w:pPr>
            <w:r>
              <w:lastRenderedPageBreak/>
              <w:t>246.</w:t>
            </w:r>
          </w:p>
        </w:tc>
        <w:tc>
          <w:tcPr>
            <w:tcW w:w="3005" w:type="dxa"/>
          </w:tcPr>
          <w:p w:rsidR="00577AB5" w:rsidRDefault="00577AB5">
            <w:pPr>
              <w:pStyle w:val="ConsPlusNormal"/>
            </w:pPr>
            <w:r>
              <w:t>г. Оренбург, ул. Мало-Мельничная, д. 40а</w:t>
            </w:r>
          </w:p>
        </w:tc>
        <w:tc>
          <w:tcPr>
            <w:tcW w:w="1587" w:type="dxa"/>
          </w:tcPr>
          <w:p w:rsidR="00577AB5" w:rsidRDefault="00577AB5">
            <w:pPr>
              <w:pStyle w:val="ConsPlusNormal"/>
              <w:jc w:val="center"/>
            </w:pPr>
            <w:r>
              <w:t>5408,50</w:t>
            </w:r>
          </w:p>
        </w:tc>
        <w:tc>
          <w:tcPr>
            <w:tcW w:w="2551" w:type="dxa"/>
          </w:tcPr>
          <w:p w:rsidR="00577AB5" w:rsidRDefault="00577AB5">
            <w:pPr>
              <w:pStyle w:val="ConsPlusNormal"/>
              <w:jc w:val="center"/>
            </w:pPr>
            <w:r>
              <w:t>161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89625,25</w:t>
            </w:r>
          </w:p>
        </w:tc>
      </w:tr>
      <w:tr w:rsidR="00577AB5">
        <w:tc>
          <w:tcPr>
            <w:tcW w:w="794" w:type="dxa"/>
          </w:tcPr>
          <w:p w:rsidR="00577AB5" w:rsidRDefault="00577AB5">
            <w:pPr>
              <w:pStyle w:val="ConsPlusNormal"/>
              <w:jc w:val="center"/>
            </w:pPr>
            <w:r>
              <w:t>247.</w:t>
            </w:r>
          </w:p>
        </w:tc>
        <w:tc>
          <w:tcPr>
            <w:tcW w:w="3005" w:type="dxa"/>
          </w:tcPr>
          <w:p w:rsidR="00577AB5" w:rsidRDefault="00577AB5">
            <w:pPr>
              <w:pStyle w:val="ConsPlusNormal"/>
            </w:pPr>
            <w:r>
              <w:t>г. Оренбург, ул. Мало-Мельничная, д. 40б</w:t>
            </w:r>
          </w:p>
        </w:tc>
        <w:tc>
          <w:tcPr>
            <w:tcW w:w="1587" w:type="dxa"/>
          </w:tcPr>
          <w:p w:rsidR="00577AB5" w:rsidRDefault="00577AB5">
            <w:pPr>
              <w:pStyle w:val="ConsPlusNormal"/>
              <w:jc w:val="center"/>
            </w:pPr>
            <w:r>
              <w:t>5304,90</w:t>
            </w:r>
          </w:p>
        </w:tc>
        <w:tc>
          <w:tcPr>
            <w:tcW w:w="2551" w:type="dxa"/>
          </w:tcPr>
          <w:p w:rsidR="00577AB5" w:rsidRDefault="00577AB5">
            <w:pPr>
              <w:pStyle w:val="ConsPlusNormal"/>
              <w:jc w:val="center"/>
            </w:pPr>
            <w:r>
              <w:t>146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60774,95</w:t>
            </w:r>
          </w:p>
        </w:tc>
      </w:tr>
      <w:tr w:rsidR="00577AB5">
        <w:tc>
          <w:tcPr>
            <w:tcW w:w="794" w:type="dxa"/>
          </w:tcPr>
          <w:p w:rsidR="00577AB5" w:rsidRDefault="00577AB5">
            <w:pPr>
              <w:pStyle w:val="ConsPlusNormal"/>
              <w:jc w:val="center"/>
            </w:pPr>
            <w:r>
              <w:t>248.</w:t>
            </w:r>
          </w:p>
        </w:tc>
        <w:tc>
          <w:tcPr>
            <w:tcW w:w="3005" w:type="dxa"/>
          </w:tcPr>
          <w:p w:rsidR="00577AB5" w:rsidRDefault="00577AB5">
            <w:pPr>
              <w:pStyle w:val="ConsPlusNormal"/>
            </w:pPr>
            <w:r>
              <w:t>г. Оренбург, ул. Маршала Жукова, д. 24/1</w:t>
            </w:r>
          </w:p>
        </w:tc>
        <w:tc>
          <w:tcPr>
            <w:tcW w:w="1587" w:type="dxa"/>
          </w:tcPr>
          <w:p w:rsidR="00577AB5" w:rsidRDefault="00577AB5">
            <w:pPr>
              <w:pStyle w:val="ConsPlusNormal"/>
              <w:jc w:val="center"/>
            </w:pPr>
            <w:r>
              <w:t>2440,60</w:t>
            </w:r>
          </w:p>
        </w:tc>
        <w:tc>
          <w:tcPr>
            <w:tcW w:w="2551" w:type="dxa"/>
          </w:tcPr>
          <w:p w:rsidR="00577AB5" w:rsidRDefault="00577AB5">
            <w:pPr>
              <w:pStyle w:val="ConsPlusNormal"/>
              <w:jc w:val="center"/>
            </w:pPr>
            <w:r>
              <w:t>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89387,13</w:t>
            </w:r>
          </w:p>
        </w:tc>
      </w:tr>
      <w:tr w:rsidR="00577AB5">
        <w:tc>
          <w:tcPr>
            <w:tcW w:w="794" w:type="dxa"/>
          </w:tcPr>
          <w:p w:rsidR="00577AB5" w:rsidRDefault="00577AB5">
            <w:pPr>
              <w:pStyle w:val="ConsPlusNormal"/>
              <w:jc w:val="center"/>
            </w:pPr>
            <w:r>
              <w:t>249.</w:t>
            </w:r>
          </w:p>
        </w:tc>
        <w:tc>
          <w:tcPr>
            <w:tcW w:w="3005" w:type="dxa"/>
          </w:tcPr>
          <w:p w:rsidR="00577AB5" w:rsidRDefault="00577AB5">
            <w:pPr>
              <w:pStyle w:val="ConsPlusNormal"/>
            </w:pPr>
            <w:r>
              <w:t>г. Оренбург, ул. Маршала Жукова, д. 29</w:t>
            </w:r>
          </w:p>
        </w:tc>
        <w:tc>
          <w:tcPr>
            <w:tcW w:w="1587" w:type="dxa"/>
          </w:tcPr>
          <w:p w:rsidR="00577AB5" w:rsidRDefault="00577AB5">
            <w:pPr>
              <w:pStyle w:val="ConsPlusNormal"/>
              <w:jc w:val="center"/>
            </w:pPr>
            <w:r>
              <w:t>1964,20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88383,40</w:t>
            </w:r>
          </w:p>
        </w:tc>
      </w:tr>
      <w:tr w:rsidR="00577AB5">
        <w:tc>
          <w:tcPr>
            <w:tcW w:w="794" w:type="dxa"/>
          </w:tcPr>
          <w:p w:rsidR="00577AB5" w:rsidRDefault="00577AB5">
            <w:pPr>
              <w:pStyle w:val="ConsPlusNormal"/>
              <w:jc w:val="center"/>
            </w:pPr>
            <w:r>
              <w:t>250.</w:t>
            </w:r>
          </w:p>
        </w:tc>
        <w:tc>
          <w:tcPr>
            <w:tcW w:w="3005" w:type="dxa"/>
          </w:tcPr>
          <w:p w:rsidR="00577AB5" w:rsidRDefault="00577AB5">
            <w:pPr>
              <w:pStyle w:val="ConsPlusNormal"/>
            </w:pPr>
            <w:r>
              <w:t>г. Оренбург, ул. Мира, д. 12</w:t>
            </w:r>
          </w:p>
        </w:tc>
        <w:tc>
          <w:tcPr>
            <w:tcW w:w="1587" w:type="dxa"/>
          </w:tcPr>
          <w:p w:rsidR="00577AB5" w:rsidRDefault="00577AB5">
            <w:pPr>
              <w:pStyle w:val="ConsPlusNormal"/>
              <w:jc w:val="center"/>
            </w:pPr>
            <w:r>
              <w:t>4025,20</w:t>
            </w:r>
          </w:p>
        </w:tc>
        <w:tc>
          <w:tcPr>
            <w:tcW w:w="2551" w:type="dxa"/>
          </w:tcPr>
          <w:p w:rsidR="00577AB5" w:rsidRDefault="00577AB5">
            <w:pPr>
              <w:pStyle w:val="ConsPlusNormal"/>
              <w:jc w:val="center"/>
            </w:pPr>
            <w:r>
              <w:t>134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177673,83</w:t>
            </w:r>
          </w:p>
        </w:tc>
      </w:tr>
      <w:tr w:rsidR="00577AB5">
        <w:tc>
          <w:tcPr>
            <w:tcW w:w="794" w:type="dxa"/>
          </w:tcPr>
          <w:p w:rsidR="00577AB5" w:rsidRDefault="00577AB5">
            <w:pPr>
              <w:pStyle w:val="ConsPlusNormal"/>
              <w:jc w:val="center"/>
            </w:pPr>
            <w:r>
              <w:t>251.</w:t>
            </w:r>
          </w:p>
        </w:tc>
        <w:tc>
          <w:tcPr>
            <w:tcW w:w="3005" w:type="dxa"/>
          </w:tcPr>
          <w:p w:rsidR="00577AB5" w:rsidRDefault="00577AB5">
            <w:pPr>
              <w:pStyle w:val="ConsPlusNormal"/>
            </w:pPr>
            <w:r>
              <w:t>г. Оренбург, ул. Мира, д. 4</w:t>
            </w:r>
          </w:p>
        </w:tc>
        <w:tc>
          <w:tcPr>
            <w:tcW w:w="1587" w:type="dxa"/>
          </w:tcPr>
          <w:p w:rsidR="00577AB5" w:rsidRDefault="00577AB5">
            <w:pPr>
              <w:pStyle w:val="ConsPlusNormal"/>
              <w:jc w:val="center"/>
            </w:pPr>
            <w:r>
              <w:t>11065,00</w:t>
            </w:r>
          </w:p>
        </w:tc>
        <w:tc>
          <w:tcPr>
            <w:tcW w:w="2551" w:type="dxa"/>
          </w:tcPr>
          <w:p w:rsidR="00577AB5" w:rsidRDefault="00577AB5">
            <w:pPr>
              <w:pStyle w:val="ConsPlusNormal"/>
              <w:jc w:val="center"/>
            </w:pPr>
            <w:r>
              <w:t>285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103212,95</w:t>
            </w:r>
          </w:p>
        </w:tc>
      </w:tr>
      <w:tr w:rsidR="00577AB5">
        <w:tc>
          <w:tcPr>
            <w:tcW w:w="794" w:type="dxa"/>
          </w:tcPr>
          <w:p w:rsidR="00577AB5" w:rsidRDefault="00577AB5">
            <w:pPr>
              <w:pStyle w:val="ConsPlusNormal"/>
              <w:jc w:val="center"/>
            </w:pPr>
            <w:r>
              <w:t>252.</w:t>
            </w:r>
          </w:p>
        </w:tc>
        <w:tc>
          <w:tcPr>
            <w:tcW w:w="3005" w:type="dxa"/>
          </w:tcPr>
          <w:p w:rsidR="00577AB5" w:rsidRDefault="00577AB5">
            <w:pPr>
              <w:pStyle w:val="ConsPlusNormal"/>
            </w:pPr>
            <w:r>
              <w:t>г. Оренбург, ул. Мира, д. 6</w:t>
            </w:r>
          </w:p>
        </w:tc>
        <w:tc>
          <w:tcPr>
            <w:tcW w:w="1587" w:type="dxa"/>
          </w:tcPr>
          <w:p w:rsidR="00577AB5" w:rsidRDefault="00577AB5">
            <w:pPr>
              <w:pStyle w:val="ConsPlusNormal"/>
              <w:jc w:val="center"/>
            </w:pPr>
            <w:r>
              <w:t>4556,40</w:t>
            </w:r>
          </w:p>
        </w:tc>
        <w:tc>
          <w:tcPr>
            <w:tcW w:w="2551" w:type="dxa"/>
          </w:tcPr>
          <w:p w:rsidR="00577AB5" w:rsidRDefault="00577AB5">
            <w:pPr>
              <w:pStyle w:val="ConsPlusNormal"/>
              <w:jc w:val="center"/>
            </w:pPr>
            <w:r>
              <w:t>146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106028,30</w:t>
            </w:r>
          </w:p>
        </w:tc>
      </w:tr>
      <w:tr w:rsidR="00577AB5">
        <w:tc>
          <w:tcPr>
            <w:tcW w:w="794" w:type="dxa"/>
          </w:tcPr>
          <w:p w:rsidR="00577AB5" w:rsidRDefault="00577AB5">
            <w:pPr>
              <w:pStyle w:val="ConsPlusNormal"/>
              <w:jc w:val="center"/>
            </w:pPr>
            <w:r>
              <w:t>253.</w:t>
            </w:r>
          </w:p>
        </w:tc>
        <w:tc>
          <w:tcPr>
            <w:tcW w:w="3005" w:type="dxa"/>
          </w:tcPr>
          <w:p w:rsidR="00577AB5" w:rsidRDefault="00577AB5">
            <w:pPr>
              <w:pStyle w:val="ConsPlusNormal"/>
            </w:pPr>
            <w:r>
              <w:t>г. Оренбург, ул. Мира, д. 8</w:t>
            </w:r>
          </w:p>
        </w:tc>
        <w:tc>
          <w:tcPr>
            <w:tcW w:w="1587" w:type="dxa"/>
          </w:tcPr>
          <w:p w:rsidR="00577AB5" w:rsidRDefault="00577AB5">
            <w:pPr>
              <w:pStyle w:val="ConsPlusNormal"/>
              <w:jc w:val="center"/>
            </w:pPr>
            <w:r>
              <w:t>4276,80</w:t>
            </w:r>
          </w:p>
        </w:tc>
        <w:tc>
          <w:tcPr>
            <w:tcW w:w="2551" w:type="dxa"/>
          </w:tcPr>
          <w:p w:rsidR="00577AB5" w:rsidRDefault="00577AB5">
            <w:pPr>
              <w:pStyle w:val="ConsPlusNormal"/>
              <w:jc w:val="center"/>
            </w:pPr>
            <w:r>
              <w:t>134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161394,41</w:t>
            </w:r>
          </w:p>
        </w:tc>
      </w:tr>
      <w:tr w:rsidR="00577AB5">
        <w:tc>
          <w:tcPr>
            <w:tcW w:w="794" w:type="dxa"/>
          </w:tcPr>
          <w:p w:rsidR="00577AB5" w:rsidRDefault="00577AB5">
            <w:pPr>
              <w:pStyle w:val="ConsPlusNormal"/>
              <w:jc w:val="center"/>
            </w:pPr>
            <w:r>
              <w:t>254.</w:t>
            </w:r>
          </w:p>
        </w:tc>
        <w:tc>
          <w:tcPr>
            <w:tcW w:w="3005" w:type="dxa"/>
          </w:tcPr>
          <w:p w:rsidR="00577AB5" w:rsidRDefault="00577AB5">
            <w:pPr>
              <w:pStyle w:val="ConsPlusNormal"/>
            </w:pPr>
            <w:r>
              <w:t>г. Оренбург, ул. Народная, д. 14</w:t>
            </w:r>
          </w:p>
        </w:tc>
        <w:tc>
          <w:tcPr>
            <w:tcW w:w="1587" w:type="dxa"/>
          </w:tcPr>
          <w:p w:rsidR="00577AB5" w:rsidRDefault="00577AB5">
            <w:pPr>
              <w:pStyle w:val="ConsPlusNormal"/>
              <w:jc w:val="center"/>
            </w:pPr>
            <w:r>
              <w:t>5824,80</w:t>
            </w:r>
          </w:p>
        </w:tc>
        <w:tc>
          <w:tcPr>
            <w:tcW w:w="2551" w:type="dxa"/>
          </w:tcPr>
          <w:p w:rsidR="00577AB5" w:rsidRDefault="00577AB5">
            <w:pPr>
              <w:pStyle w:val="ConsPlusNormal"/>
              <w:jc w:val="center"/>
            </w:pPr>
            <w:r>
              <w:t>239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64603,38</w:t>
            </w:r>
          </w:p>
        </w:tc>
      </w:tr>
      <w:tr w:rsidR="00577AB5">
        <w:tc>
          <w:tcPr>
            <w:tcW w:w="794" w:type="dxa"/>
          </w:tcPr>
          <w:p w:rsidR="00577AB5" w:rsidRDefault="00577AB5">
            <w:pPr>
              <w:pStyle w:val="ConsPlusNormal"/>
              <w:jc w:val="center"/>
            </w:pPr>
            <w:r>
              <w:t>255.</w:t>
            </w:r>
          </w:p>
        </w:tc>
        <w:tc>
          <w:tcPr>
            <w:tcW w:w="3005" w:type="dxa"/>
          </w:tcPr>
          <w:p w:rsidR="00577AB5" w:rsidRDefault="00577AB5">
            <w:pPr>
              <w:pStyle w:val="ConsPlusNormal"/>
            </w:pPr>
            <w:r>
              <w:t>г. Оренбург, ул. Народная, д. 16</w:t>
            </w:r>
          </w:p>
        </w:tc>
        <w:tc>
          <w:tcPr>
            <w:tcW w:w="1587" w:type="dxa"/>
          </w:tcPr>
          <w:p w:rsidR="00577AB5" w:rsidRDefault="00577AB5">
            <w:pPr>
              <w:pStyle w:val="ConsPlusNormal"/>
              <w:jc w:val="center"/>
            </w:pPr>
            <w:r>
              <w:t>5371,70</w:t>
            </w:r>
          </w:p>
        </w:tc>
        <w:tc>
          <w:tcPr>
            <w:tcW w:w="2551" w:type="dxa"/>
          </w:tcPr>
          <w:p w:rsidR="00577AB5" w:rsidRDefault="00577AB5">
            <w:pPr>
              <w:pStyle w:val="ConsPlusNormal"/>
              <w:jc w:val="center"/>
            </w:pPr>
            <w:r>
              <w:t>188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90337,01</w:t>
            </w:r>
          </w:p>
        </w:tc>
      </w:tr>
      <w:tr w:rsidR="00577AB5">
        <w:tc>
          <w:tcPr>
            <w:tcW w:w="794" w:type="dxa"/>
          </w:tcPr>
          <w:p w:rsidR="00577AB5" w:rsidRDefault="00577AB5">
            <w:pPr>
              <w:pStyle w:val="ConsPlusNormal"/>
              <w:jc w:val="center"/>
            </w:pPr>
            <w:r>
              <w:t>256.</w:t>
            </w:r>
          </w:p>
        </w:tc>
        <w:tc>
          <w:tcPr>
            <w:tcW w:w="3005" w:type="dxa"/>
          </w:tcPr>
          <w:p w:rsidR="00577AB5" w:rsidRDefault="00577AB5">
            <w:pPr>
              <w:pStyle w:val="ConsPlusNormal"/>
            </w:pPr>
            <w:r>
              <w:t>г. Оренбург, ул. Народная, д. 18</w:t>
            </w:r>
          </w:p>
        </w:tc>
        <w:tc>
          <w:tcPr>
            <w:tcW w:w="1587" w:type="dxa"/>
          </w:tcPr>
          <w:p w:rsidR="00577AB5" w:rsidRDefault="00577AB5">
            <w:pPr>
              <w:pStyle w:val="ConsPlusNormal"/>
              <w:jc w:val="center"/>
            </w:pPr>
            <w:r>
              <w:t>6153,70</w:t>
            </w:r>
          </w:p>
        </w:tc>
        <w:tc>
          <w:tcPr>
            <w:tcW w:w="2551" w:type="dxa"/>
          </w:tcPr>
          <w:p w:rsidR="00577AB5" w:rsidRDefault="00577AB5">
            <w:pPr>
              <w:pStyle w:val="ConsPlusNormal"/>
              <w:jc w:val="center"/>
            </w:pPr>
            <w:r>
              <w:t>236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75447,37</w:t>
            </w:r>
          </w:p>
        </w:tc>
      </w:tr>
      <w:tr w:rsidR="00577AB5">
        <w:tc>
          <w:tcPr>
            <w:tcW w:w="794" w:type="dxa"/>
          </w:tcPr>
          <w:p w:rsidR="00577AB5" w:rsidRDefault="00577AB5">
            <w:pPr>
              <w:pStyle w:val="ConsPlusNormal"/>
              <w:jc w:val="center"/>
            </w:pPr>
            <w:r>
              <w:t>257.</w:t>
            </w:r>
          </w:p>
        </w:tc>
        <w:tc>
          <w:tcPr>
            <w:tcW w:w="3005" w:type="dxa"/>
          </w:tcPr>
          <w:p w:rsidR="00577AB5" w:rsidRDefault="00577AB5">
            <w:pPr>
              <w:pStyle w:val="ConsPlusNormal"/>
            </w:pPr>
            <w:r>
              <w:t>г. Оренбург, ул. Народная, д. 25</w:t>
            </w:r>
          </w:p>
        </w:tc>
        <w:tc>
          <w:tcPr>
            <w:tcW w:w="1587" w:type="dxa"/>
          </w:tcPr>
          <w:p w:rsidR="00577AB5" w:rsidRDefault="00577AB5">
            <w:pPr>
              <w:pStyle w:val="ConsPlusNormal"/>
              <w:jc w:val="center"/>
            </w:pPr>
            <w:r>
              <w:t>4530,80</w:t>
            </w:r>
          </w:p>
        </w:tc>
        <w:tc>
          <w:tcPr>
            <w:tcW w:w="2551" w:type="dxa"/>
          </w:tcPr>
          <w:p w:rsidR="00577AB5" w:rsidRDefault="00577AB5">
            <w:pPr>
              <w:pStyle w:val="ConsPlusNormal"/>
              <w:jc w:val="center"/>
            </w:pPr>
            <w:r>
              <w:t>170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116126,70</w:t>
            </w:r>
          </w:p>
        </w:tc>
      </w:tr>
      <w:tr w:rsidR="00577AB5">
        <w:tc>
          <w:tcPr>
            <w:tcW w:w="794" w:type="dxa"/>
          </w:tcPr>
          <w:p w:rsidR="00577AB5" w:rsidRDefault="00577AB5">
            <w:pPr>
              <w:pStyle w:val="ConsPlusNormal"/>
              <w:jc w:val="center"/>
            </w:pPr>
            <w:r>
              <w:t>258.</w:t>
            </w:r>
          </w:p>
        </w:tc>
        <w:tc>
          <w:tcPr>
            <w:tcW w:w="3005" w:type="dxa"/>
          </w:tcPr>
          <w:p w:rsidR="00577AB5" w:rsidRDefault="00577AB5">
            <w:pPr>
              <w:pStyle w:val="ConsPlusNormal"/>
            </w:pPr>
            <w:r>
              <w:t>г. Оренбург, ул. Народная, д. 4</w:t>
            </w:r>
          </w:p>
        </w:tc>
        <w:tc>
          <w:tcPr>
            <w:tcW w:w="1587" w:type="dxa"/>
          </w:tcPr>
          <w:p w:rsidR="00577AB5" w:rsidRDefault="00577AB5">
            <w:pPr>
              <w:pStyle w:val="ConsPlusNormal"/>
              <w:jc w:val="center"/>
            </w:pPr>
            <w:r>
              <w:t>4871,10</w:t>
            </w:r>
          </w:p>
        </w:tc>
        <w:tc>
          <w:tcPr>
            <w:tcW w:w="2551" w:type="dxa"/>
          </w:tcPr>
          <w:p w:rsidR="00577AB5" w:rsidRDefault="00577AB5">
            <w:pPr>
              <w:pStyle w:val="ConsPlusNormal"/>
              <w:jc w:val="center"/>
            </w:pPr>
            <w:r>
              <w:t>171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64860,95</w:t>
            </w:r>
          </w:p>
        </w:tc>
      </w:tr>
      <w:tr w:rsidR="00577AB5">
        <w:tc>
          <w:tcPr>
            <w:tcW w:w="794" w:type="dxa"/>
          </w:tcPr>
          <w:p w:rsidR="00577AB5" w:rsidRDefault="00577AB5">
            <w:pPr>
              <w:pStyle w:val="ConsPlusNormal"/>
              <w:jc w:val="center"/>
            </w:pPr>
            <w:r>
              <w:lastRenderedPageBreak/>
              <w:t>259.</w:t>
            </w:r>
          </w:p>
        </w:tc>
        <w:tc>
          <w:tcPr>
            <w:tcW w:w="3005" w:type="dxa"/>
          </w:tcPr>
          <w:p w:rsidR="00577AB5" w:rsidRDefault="00577AB5">
            <w:pPr>
              <w:pStyle w:val="ConsPlusNormal"/>
            </w:pPr>
            <w:r>
              <w:t>г. Оренбург, ул. Новая, д. 10/1</w:t>
            </w:r>
          </w:p>
        </w:tc>
        <w:tc>
          <w:tcPr>
            <w:tcW w:w="1587" w:type="dxa"/>
          </w:tcPr>
          <w:p w:rsidR="00577AB5" w:rsidRDefault="00577AB5">
            <w:pPr>
              <w:pStyle w:val="ConsPlusNormal"/>
              <w:jc w:val="center"/>
            </w:pPr>
            <w:r>
              <w:t>5895,00</w:t>
            </w:r>
          </w:p>
        </w:tc>
        <w:tc>
          <w:tcPr>
            <w:tcW w:w="2551" w:type="dxa"/>
          </w:tcPr>
          <w:p w:rsidR="00577AB5" w:rsidRDefault="00577AB5">
            <w:pPr>
              <w:pStyle w:val="ConsPlusNormal"/>
              <w:jc w:val="center"/>
            </w:pPr>
            <w:r>
              <w:t>206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95646,07</w:t>
            </w:r>
          </w:p>
        </w:tc>
      </w:tr>
      <w:tr w:rsidR="00577AB5">
        <w:tc>
          <w:tcPr>
            <w:tcW w:w="794" w:type="dxa"/>
          </w:tcPr>
          <w:p w:rsidR="00577AB5" w:rsidRDefault="00577AB5">
            <w:pPr>
              <w:pStyle w:val="ConsPlusNormal"/>
              <w:jc w:val="center"/>
            </w:pPr>
            <w:r>
              <w:t>260.</w:t>
            </w:r>
          </w:p>
        </w:tc>
        <w:tc>
          <w:tcPr>
            <w:tcW w:w="3005" w:type="dxa"/>
          </w:tcPr>
          <w:p w:rsidR="00577AB5" w:rsidRDefault="00577AB5">
            <w:pPr>
              <w:pStyle w:val="ConsPlusNormal"/>
            </w:pPr>
            <w:r>
              <w:t>г. Оренбург, ул. Новая, д. 10/2</w:t>
            </w:r>
          </w:p>
        </w:tc>
        <w:tc>
          <w:tcPr>
            <w:tcW w:w="1587" w:type="dxa"/>
          </w:tcPr>
          <w:p w:rsidR="00577AB5" w:rsidRDefault="00577AB5">
            <w:pPr>
              <w:pStyle w:val="ConsPlusNormal"/>
              <w:jc w:val="center"/>
            </w:pPr>
            <w:r>
              <w:t>4580,40</w:t>
            </w:r>
          </w:p>
        </w:tc>
        <w:tc>
          <w:tcPr>
            <w:tcW w:w="2551" w:type="dxa"/>
          </w:tcPr>
          <w:p w:rsidR="00577AB5" w:rsidRDefault="00577AB5">
            <w:pPr>
              <w:pStyle w:val="ConsPlusNormal"/>
              <w:jc w:val="center"/>
            </w:pPr>
            <w:r>
              <w:t>192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33739,24</w:t>
            </w:r>
          </w:p>
        </w:tc>
      </w:tr>
      <w:tr w:rsidR="00577AB5">
        <w:tc>
          <w:tcPr>
            <w:tcW w:w="794" w:type="dxa"/>
          </w:tcPr>
          <w:p w:rsidR="00577AB5" w:rsidRDefault="00577AB5">
            <w:pPr>
              <w:pStyle w:val="ConsPlusNormal"/>
              <w:jc w:val="center"/>
            </w:pPr>
            <w:r>
              <w:t>261.</w:t>
            </w:r>
          </w:p>
        </w:tc>
        <w:tc>
          <w:tcPr>
            <w:tcW w:w="3005" w:type="dxa"/>
          </w:tcPr>
          <w:p w:rsidR="00577AB5" w:rsidRDefault="00577AB5">
            <w:pPr>
              <w:pStyle w:val="ConsPlusNormal"/>
            </w:pPr>
            <w:r>
              <w:t>г. Оренбург, ул. Новая, д. 15</w:t>
            </w:r>
          </w:p>
        </w:tc>
        <w:tc>
          <w:tcPr>
            <w:tcW w:w="1587" w:type="dxa"/>
          </w:tcPr>
          <w:p w:rsidR="00577AB5" w:rsidRDefault="00577AB5">
            <w:pPr>
              <w:pStyle w:val="ConsPlusNormal"/>
              <w:jc w:val="center"/>
            </w:pPr>
            <w:r>
              <w:t>4165,30</w:t>
            </w:r>
          </w:p>
        </w:tc>
        <w:tc>
          <w:tcPr>
            <w:tcW w:w="2551" w:type="dxa"/>
          </w:tcPr>
          <w:p w:rsidR="00577AB5" w:rsidRDefault="00577AB5">
            <w:pPr>
              <w:pStyle w:val="ConsPlusNormal"/>
              <w:jc w:val="center"/>
            </w:pPr>
            <w:r>
              <w:t>114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135005,58</w:t>
            </w:r>
          </w:p>
        </w:tc>
      </w:tr>
      <w:tr w:rsidR="00577AB5">
        <w:tc>
          <w:tcPr>
            <w:tcW w:w="794" w:type="dxa"/>
          </w:tcPr>
          <w:p w:rsidR="00577AB5" w:rsidRDefault="00577AB5">
            <w:pPr>
              <w:pStyle w:val="ConsPlusNormal"/>
              <w:jc w:val="center"/>
            </w:pPr>
            <w:r>
              <w:t>262.</w:t>
            </w:r>
          </w:p>
        </w:tc>
        <w:tc>
          <w:tcPr>
            <w:tcW w:w="3005" w:type="dxa"/>
          </w:tcPr>
          <w:p w:rsidR="00577AB5" w:rsidRDefault="00577AB5">
            <w:pPr>
              <w:pStyle w:val="ConsPlusNormal"/>
            </w:pPr>
            <w:r>
              <w:t>г. Оренбург, ул. Новая, д. 7/1</w:t>
            </w:r>
          </w:p>
        </w:tc>
        <w:tc>
          <w:tcPr>
            <w:tcW w:w="1587" w:type="dxa"/>
          </w:tcPr>
          <w:p w:rsidR="00577AB5" w:rsidRDefault="00577AB5">
            <w:pPr>
              <w:pStyle w:val="ConsPlusNormal"/>
              <w:jc w:val="center"/>
            </w:pPr>
            <w:r>
              <w:t>3339,00</w:t>
            </w:r>
          </w:p>
        </w:tc>
        <w:tc>
          <w:tcPr>
            <w:tcW w:w="2551" w:type="dxa"/>
          </w:tcPr>
          <w:p w:rsidR="00577AB5" w:rsidRDefault="00577AB5">
            <w:pPr>
              <w:pStyle w:val="ConsPlusNormal"/>
              <w:jc w:val="center"/>
            </w:pPr>
            <w:r>
              <w:t>117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60260,43</w:t>
            </w:r>
          </w:p>
        </w:tc>
      </w:tr>
      <w:tr w:rsidR="00577AB5">
        <w:tc>
          <w:tcPr>
            <w:tcW w:w="794" w:type="dxa"/>
          </w:tcPr>
          <w:p w:rsidR="00577AB5" w:rsidRDefault="00577AB5">
            <w:pPr>
              <w:pStyle w:val="ConsPlusNormal"/>
              <w:jc w:val="center"/>
            </w:pPr>
            <w:r>
              <w:t>263.</w:t>
            </w:r>
          </w:p>
        </w:tc>
        <w:tc>
          <w:tcPr>
            <w:tcW w:w="3005" w:type="dxa"/>
          </w:tcPr>
          <w:p w:rsidR="00577AB5" w:rsidRDefault="00577AB5">
            <w:pPr>
              <w:pStyle w:val="ConsPlusNormal"/>
            </w:pPr>
            <w:r>
              <w:t>г. Оренбург, ул. Одесская, д. 142</w:t>
            </w:r>
          </w:p>
        </w:tc>
        <w:tc>
          <w:tcPr>
            <w:tcW w:w="1587" w:type="dxa"/>
          </w:tcPr>
          <w:p w:rsidR="00577AB5" w:rsidRDefault="00577AB5">
            <w:pPr>
              <w:pStyle w:val="ConsPlusNormal"/>
              <w:jc w:val="center"/>
            </w:pPr>
            <w:r>
              <w:t>4538,10</w:t>
            </w:r>
          </w:p>
        </w:tc>
        <w:tc>
          <w:tcPr>
            <w:tcW w:w="2551" w:type="dxa"/>
          </w:tcPr>
          <w:p w:rsidR="00577AB5" w:rsidRDefault="00577AB5">
            <w:pPr>
              <w:pStyle w:val="ConsPlusNormal"/>
              <w:jc w:val="center"/>
            </w:pPr>
            <w:r>
              <w:t>143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33473,00</w:t>
            </w:r>
          </w:p>
        </w:tc>
      </w:tr>
      <w:tr w:rsidR="00577AB5">
        <w:tc>
          <w:tcPr>
            <w:tcW w:w="794" w:type="dxa"/>
          </w:tcPr>
          <w:p w:rsidR="00577AB5" w:rsidRDefault="00577AB5">
            <w:pPr>
              <w:pStyle w:val="ConsPlusNormal"/>
              <w:jc w:val="center"/>
            </w:pPr>
            <w:r>
              <w:t>264.</w:t>
            </w:r>
          </w:p>
        </w:tc>
        <w:tc>
          <w:tcPr>
            <w:tcW w:w="3005" w:type="dxa"/>
          </w:tcPr>
          <w:p w:rsidR="00577AB5" w:rsidRDefault="00577AB5">
            <w:pPr>
              <w:pStyle w:val="ConsPlusNormal"/>
            </w:pPr>
            <w:r>
              <w:t>г. Оренбург, ул. Орская, д. 47</w:t>
            </w:r>
          </w:p>
        </w:tc>
        <w:tc>
          <w:tcPr>
            <w:tcW w:w="1587" w:type="dxa"/>
          </w:tcPr>
          <w:p w:rsidR="00577AB5" w:rsidRDefault="00577AB5">
            <w:pPr>
              <w:pStyle w:val="ConsPlusNormal"/>
              <w:jc w:val="center"/>
            </w:pPr>
            <w:r>
              <w:t>4578,10</w:t>
            </w:r>
          </w:p>
        </w:tc>
        <w:tc>
          <w:tcPr>
            <w:tcW w:w="2551" w:type="dxa"/>
          </w:tcPr>
          <w:p w:rsidR="00577AB5" w:rsidRDefault="00577AB5">
            <w:pPr>
              <w:pStyle w:val="ConsPlusNormal"/>
              <w:jc w:val="center"/>
            </w:pPr>
            <w:r>
              <w:t>152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38693,72</w:t>
            </w:r>
          </w:p>
        </w:tc>
      </w:tr>
      <w:tr w:rsidR="00577AB5">
        <w:tc>
          <w:tcPr>
            <w:tcW w:w="794" w:type="dxa"/>
          </w:tcPr>
          <w:p w:rsidR="00577AB5" w:rsidRDefault="00577AB5">
            <w:pPr>
              <w:pStyle w:val="ConsPlusNormal"/>
              <w:jc w:val="center"/>
            </w:pPr>
            <w:r>
              <w:t>265.</w:t>
            </w:r>
          </w:p>
        </w:tc>
        <w:tc>
          <w:tcPr>
            <w:tcW w:w="3005" w:type="dxa"/>
          </w:tcPr>
          <w:p w:rsidR="00577AB5" w:rsidRDefault="00577AB5">
            <w:pPr>
              <w:pStyle w:val="ConsPlusNormal"/>
            </w:pPr>
            <w:r>
              <w:t>г. Оренбург, ул. Охотская, д. 16</w:t>
            </w:r>
          </w:p>
        </w:tc>
        <w:tc>
          <w:tcPr>
            <w:tcW w:w="1587" w:type="dxa"/>
          </w:tcPr>
          <w:p w:rsidR="00577AB5" w:rsidRDefault="00577AB5">
            <w:pPr>
              <w:pStyle w:val="ConsPlusNormal"/>
              <w:jc w:val="center"/>
            </w:pPr>
            <w:r>
              <w:t>769,90</w:t>
            </w:r>
          </w:p>
        </w:tc>
        <w:tc>
          <w:tcPr>
            <w:tcW w:w="2551" w:type="dxa"/>
          </w:tcPr>
          <w:p w:rsidR="00577AB5" w:rsidRDefault="00577AB5">
            <w:pPr>
              <w:pStyle w:val="ConsPlusNormal"/>
              <w:jc w:val="center"/>
            </w:pPr>
            <w:r>
              <w:t>44</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108635,74</w:t>
            </w:r>
          </w:p>
        </w:tc>
      </w:tr>
      <w:tr w:rsidR="00577AB5">
        <w:tc>
          <w:tcPr>
            <w:tcW w:w="794" w:type="dxa"/>
          </w:tcPr>
          <w:p w:rsidR="00577AB5" w:rsidRDefault="00577AB5">
            <w:pPr>
              <w:pStyle w:val="ConsPlusNormal"/>
              <w:jc w:val="center"/>
            </w:pPr>
            <w:r>
              <w:t>266.</w:t>
            </w:r>
          </w:p>
        </w:tc>
        <w:tc>
          <w:tcPr>
            <w:tcW w:w="3005" w:type="dxa"/>
          </w:tcPr>
          <w:p w:rsidR="00577AB5" w:rsidRDefault="00577AB5">
            <w:pPr>
              <w:pStyle w:val="ConsPlusNormal"/>
            </w:pPr>
            <w:r>
              <w:t>г. Оренбург, ул. Подурова, д. 70/1</w:t>
            </w:r>
          </w:p>
        </w:tc>
        <w:tc>
          <w:tcPr>
            <w:tcW w:w="1587" w:type="dxa"/>
          </w:tcPr>
          <w:p w:rsidR="00577AB5" w:rsidRDefault="00577AB5">
            <w:pPr>
              <w:pStyle w:val="ConsPlusNormal"/>
              <w:jc w:val="center"/>
            </w:pPr>
            <w:r>
              <w:t>3512,70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31017,86</w:t>
            </w:r>
          </w:p>
        </w:tc>
      </w:tr>
      <w:tr w:rsidR="00577AB5">
        <w:tc>
          <w:tcPr>
            <w:tcW w:w="794" w:type="dxa"/>
          </w:tcPr>
          <w:p w:rsidR="00577AB5" w:rsidRDefault="00577AB5">
            <w:pPr>
              <w:pStyle w:val="ConsPlusNormal"/>
              <w:jc w:val="center"/>
            </w:pPr>
            <w:r>
              <w:t>267.</w:t>
            </w:r>
          </w:p>
        </w:tc>
        <w:tc>
          <w:tcPr>
            <w:tcW w:w="3005" w:type="dxa"/>
          </w:tcPr>
          <w:p w:rsidR="00577AB5" w:rsidRDefault="00577AB5">
            <w:pPr>
              <w:pStyle w:val="ConsPlusNormal"/>
            </w:pPr>
            <w:r>
              <w:t>г. Оренбург, ул. Полигонная, д. 2</w:t>
            </w:r>
          </w:p>
        </w:tc>
        <w:tc>
          <w:tcPr>
            <w:tcW w:w="1587" w:type="dxa"/>
          </w:tcPr>
          <w:p w:rsidR="00577AB5" w:rsidRDefault="00577AB5">
            <w:pPr>
              <w:pStyle w:val="ConsPlusNormal"/>
              <w:jc w:val="center"/>
            </w:pPr>
            <w:r>
              <w:t>5717,40</w:t>
            </w:r>
          </w:p>
        </w:tc>
        <w:tc>
          <w:tcPr>
            <w:tcW w:w="2551" w:type="dxa"/>
          </w:tcPr>
          <w:p w:rsidR="00577AB5" w:rsidRDefault="00577AB5">
            <w:pPr>
              <w:pStyle w:val="ConsPlusNormal"/>
              <w:jc w:val="center"/>
            </w:pPr>
            <w:r>
              <w:t>152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41128,35</w:t>
            </w:r>
          </w:p>
        </w:tc>
      </w:tr>
      <w:tr w:rsidR="00577AB5">
        <w:tc>
          <w:tcPr>
            <w:tcW w:w="794" w:type="dxa"/>
          </w:tcPr>
          <w:p w:rsidR="00577AB5" w:rsidRDefault="00577AB5">
            <w:pPr>
              <w:pStyle w:val="ConsPlusNormal"/>
              <w:jc w:val="center"/>
            </w:pPr>
            <w:r>
              <w:t>268.</w:t>
            </w:r>
          </w:p>
        </w:tc>
        <w:tc>
          <w:tcPr>
            <w:tcW w:w="3005" w:type="dxa"/>
          </w:tcPr>
          <w:p w:rsidR="00577AB5" w:rsidRDefault="00577AB5">
            <w:pPr>
              <w:pStyle w:val="ConsPlusNormal"/>
            </w:pPr>
            <w:r>
              <w:t>г. Оренбург, ул. Полигонная, д. 32в</w:t>
            </w:r>
          </w:p>
        </w:tc>
        <w:tc>
          <w:tcPr>
            <w:tcW w:w="1587" w:type="dxa"/>
          </w:tcPr>
          <w:p w:rsidR="00577AB5" w:rsidRDefault="00577AB5">
            <w:pPr>
              <w:pStyle w:val="ConsPlusNormal"/>
              <w:jc w:val="center"/>
            </w:pPr>
            <w:r>
              <w:t>3503,40</w:t>
            </w:r>
          </w:p>
        </w:tc>
        <w:tc>
          <w:tcPr>
            <w:tcW w:w="2551" w:type="dxa"/>
          </w:tcPr>
          <w:p w:rsidR="00577AB5" w:rsidRDefault="00577AB5">
            <w:pPr>
              <w:pStyle w:val="ConsPlusNormal"/>
              <w:jc w:val="center"/>
            </w:pPr>
            <w:r>
              <w:t>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45000,00</w:t>
            </w:r>
          </w:p>
        </w:tc>
      </w:tr>
      <w:tr w:rsidR="00577AB5">
        <w:tc>
          <w:tcPr>
            <w:tcW w:w="794" w:type="dxa"/>
          </w:tcPr>
          <w:p w:rsidR="00577AB5" w:rsidRDefault="00577AB5">
            <w:pPr>
              <w:pStyle w:val="ConsPlusNormal"/>
              <w:jc w:val="center"/>
            </w:pPr>
            <w:r>
              <w:t>269.</w:t>
            </w:r>
          </w:p>
        </w:tc>
        <w:tc>
          <w:tcPr>
            <w:tcW w:w="3005" w:type="dxa"/>
          </w:tcPr>
          <w:p w:rsidR="00577AB5" w:rsidRDefault="00577AB5">
            <w:pPr>
              <w:pStyle w:val="ConsPlusNormal"/>
            </w:pPr>
            <w:r>
              <w:t>г. Оренбург, ул. Полигонная, д. 6</w:t>
            </w:r>
          </w:p>
        </w:tc>
        <w:tc>
          <w:tcPr>
            <w:tcW w:w="1587" w:type="dxa"/>
          </w:tcPr>
          <w:p w:rsidR="00577AB5" w:rsidRDefault="00577AB5">
            <w:pPr>
              <w:pStyle w:val="ConsPlusNormal"/>
              <w:jc w:val="center"/>
            </w:pPr>
            <w:r>
              <w:t>6794,40</w:t>
            </w:r>
          </w:p>
        </w:tc>
        <w:tc>
          <w:tcPr>
            <w:tcW w:w="2551" w:type="dxa"/>
          </w:tcPr>
          <w:p w:rsidR="00577AB5" w:rsidRDefault="00577AB5">
            <w:pPr>
              <w:pStyle w:val="ConsPlusNormal"/>
              <w:jc w:val="center"/>
            </w:pPr>
            <w:r>
              <w:t>221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23209,00</w:t>
            </w:r>
          </w:p>
        </w:tc>
      </w:tr>
      <w:tr w:rsidR="00577AB5">
        <w:tc>
          <w:tcPr>
            <w:tcW w:w="794" w:type="dxa"/>
          </w:tcPr>
          <w:p w:rsidR="00577AB5" w:rsidRDefault="00577AB5">
            <w:pPr>
              <w:pStyle w:val="ConsPlusNormal"/>
              <w:jc w:val="center"/>
            </w:pPr>
            <w:r>
              <w:t>270.</w:t>
            </w:r>
          </w:p>
        </w:tc>
        <w:tc>
          <w:tcPr>
            <w:tcW w:w="3005" w:type="dxa"/>
          </w:tcPr>
          <w:p w:rsidR="00577AB5" w:rsidRDefault="00577AB5">
            <w:pPr>
              <w:pStyle w:val="ConsPlusNormal"/>
            </w:pPr>
            <w:r>
              <w:t>г. Оренбург, ул. Полтавская, д. 82а</w:t>
            </w:r>
          </w:p>
        </w:tc>
        <w:tc>
          <w:tcPr>
            <w:tcW w:w="1587" w:type="dxa"/>
          </w:tcPr>
          <w:p w:rsidR="00577AB5" w:rsidRDefault="00577AB5">
            <w:pPr>
              <w:pStyle w:val="ConsPlusNormal"/>
              <w:jc w:val="center"/>
            </w:pPr>
            <w:r>
              <w:t>340,30</w:t>
            </w:r>
          </w:p>
        </w:tc>
        <w:tc>
          <w:tcPr>
            <w:tcW w:w="2551" w:type="dxa"/>
          </w:tcPr>
          <w:p w:rsidR="00577AB5" w:rsidRDefault="00577AB5">
            <w:pPr>
              <w:pStyle w:val="ConsPlusNormal"/>
              <w:jc w:val="center"/>
            </w:pPr>
            <w:r>
              <w:t>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29876,53</w:t>
            </w:r>
          </w:p>
        </w:tc>
      </w:tr>
      <w:tr w:rsidR="00577AB5">
        <w:tc>
          <w:tcPr>
            <w:tcW w:w="794" w:type="dxa"/>
          </w:tcPr>
          <w:p w:rsidR="00577AB5" w:rsidRDefault="00577AB5">
            <w:pPr>
              <w:pStyle w:val="ConsPlusNormal"/>
              <w:jc w:val="center"/>
            </w:pPr>
            <w:r>
              <w:t>271.</w:t>
            </w:r>
          </w:p>
        </w:tc>
        <w:tc>
          <w:tcPr>
            <w:tcW w:w="3005" w:type="dxa"/>
          </w:tcPr>
          <w:p w:rsidR="00577AB5" w:rsidRDefault="00577AB5">
            <w:pPr>
              <w:pStyle w:val="ConsPlusNormal"/>
            </w:pPr>
            <w:r>
              <w:t>г. Оренбург, ул. Полтавская, д. 86</w:t>
            </w:r>
          </w:p>
        </w:tc>
        <w:tc>
          <w:tcPr>
            <w:tcW w:w="1587" w:type="dxa"/>
          </w:tcPr>
          <w:p w:rsidR="00577AB5" w:rsidRDefault="00577AB5">
            <w:pPr>
              <w:pStyle w:val="ConsPlusNormal"/>
              <w:jc w:val="center"/>
            </w:pPr>
            <w:r>
              <w:t>644,90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42540,14</w:t>
            </w:r>
          </w:p>
        </w:tc>
      </w:tr>
      <w:tr w:rsidR="00577AB5">
        <w:tc>
          <w:tcPr>
            <w:tcW w:w="794" w:type="dxa"/>
          </w:tcPr>
          <w:p w:rsidR="00577AB5" w:rsidRDefault="00577AB5">
            <w:pPr>
              <w:pStyle w:val="ConsPlusNormal"/>
              <w:jc w:val="center"/>
            </w:pPr>
            <w:r>
              <w:t>272.</w:t>
            </w:r>
          </w:p>
        </w:tc>
        <w:tc>
          <w:tcPr>
            <w:tcW w:w="3005" w:type="dxa"/>
          </w:tcPr>
          <w:p w:rsidR="00577AB5" w:rsidRDefault="00577AB5">
            <w:pPr>
              <w:pStyle w:val="ConsPlusNormal"/>
            </w:pPr>
            <w:r>
              <w:t>г. Оренбург, ул. Потехина, д. 28/1</w:t>
            </w:r>
          </w:p>
        </w:tc>
        <w:tc>
          <w:tcPr>
            <w:tcW w:w="1587" w:type="dxa"/>
          </w:tcPr>
          <w:p w:rsidR="00577AB5" w:rsidRDefault="00577AB5">
            <w:pPr>
              <w:pStyle w:val="ConsPlusNormal"/>
              <w:jc w:val="center"/>
            </w:pPr>
            <w:r>
              <w:t>4834,90</w:t>
            </w:r>
          </w:p>
        </w:tc>
        <w:tc>
          <w:tcPr>
            <w:tcW w:w="2551" w:type="dxa"/>
          </w:tcPr>
          <w:p w:rsidR="00577AB5" w:rsidRDefault="00577AB5">
            <w:pPr>
              <w:pStyle w:val="ConsPlusNormal"/>
              <w:jc w:val="center"/>
            </w:pPr>
            <w:r>
              <w:t>125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44651,74</w:t>
            </w:r>
          </w:p>
        </w:tc>
      </w:tr>
      <w:tr w:rsidR="00577AB5">
        <w:tc>
          <w:tcPr>
            <w:tcW w:w="794" w:type="dxa"/>
          </w:tcPr>
          <w:p w:rsidR="00577AB5" w:rsidRDefault="00577AB5">
            <w:pPr>
              <w:pStyle w:val="ConsPlusNormal"/>
              <w:jc w:val="center"/>
            </w:pPr>
            <w:r>
              <w:lastRenderedPageBreak/>
              <w:t>273.</w:t>
            </w:r>
          </w:p>
        </w:tc>
        <w:tc>
          <w:tcPr>
            <w:tcW w:w="3005" w:type="dxa"/>
          </w:tcPr>
          <w:p w:rsidR="00577AB5" w:rsidRDefault="00577AB5">
            <w:pPr>
              <w:pStyle w:val="ConsPlusNormal"/>
            </w:pPr>
            <w:r>
              <w:t>г. Оренбург, ул. Пролетарская, д. 153</w:t>
            </w:r>
          </w:p>
        </w:tc>
        <w:tc>
          <w:tcPr>
            <w:tcW w:w="1587" w:type="dxa"/>
          </w:tcPr>
          <w:p w:rsidR="00577AB5" w:rsidRDefault="00577AB5">
            <w:pPr>
              <w:pStyle w:val="ConsPlusNormal"/>
              <w:jc w:val="center"/>
            </w:pPr>
            <w:r>
              <w:t>3928,30</w:t>
            </w:r>
          </w:p>
        </w:tc>
        <w:tc>
          <w:tcPr>
            <w:tcW w:w="2551" w:type="dxa"/>
          </w:tcPr>
          <w:p w:rsidR="00577AB5" w:rsidRDefault="00577AB5">
            <w:pPr>
              <w:pStyle w:val="ConsPlusNormal"/>
              <w:jc w:val="center"/>
            </w:pPr>
            <w:r>
              <w:t>136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75693,24</w:t>
            </w:r>
          </w:p>
        </w:tc>
      </w:tr>
      <w:tr w:rsidR="00577AB5">
        <w:tc>
          <w:tcPr>
            <w:tcW w:w="794" w:type="dxa"/>
          </w:tcPr>
          <w:p w:rsidR="00577AB5" w:rsidRDefault="00577AB5">
            <w:pPr>
              <w:pStyle w:val="ConsPlusNormal"/>
              <w:jc w:val="center"/>
            </w:pPr>
            <w:r>
              <w:t>274.</w:t>
            </w:r>
          </w:p>
        </w:tc>
        <w:tc>
          <w:tcPr>
            <w:tcW w:w="3005" w:type="dxa"/>
          </w:tcPr>
          <w:p w:rsidR="00577AB5" w:rsidRDefault="00577AB5">
            <w:pPr>
              <w:pStyle w:val="ConsPlusNormal"/>
            </w:pPr>
            <w:r>
              <w:t>г. Оренбург, ул. Пролетарская, д. 253</w:t>
            </w:r>
          </w:p>
        </w:tc>
        <w:tc>
          <w:tcPr>
            <w:tcW w:w="1587" w:type="dxa"/>
          </w:tcPr>
          <w:p w:rsidR="00577AB5" w:rsidRDefault="00577AB5">
            <w:pPr>
              <w:pStyle w:val="ConsPlusNormal"/>
              <w:jc w:val="center"/>
            </w:pPr>
            <w:r>
              <w:t>3284,60</w:t>
            </w:r>
          </w:p>
        </w:tc>
        <w:tc>
          <w:tcPr>
            <w:tcW w:w="2551" w:type="dxa"/>
          </w:tcPr>
          <w:p w:rsidR="00577AB5" w:rsidRDefault="00577AB5">
            <w:pPr>
              <w:pStyle w:val="ConsPlusNormal"/>
              <w:jc w:val="center"/>
            </w:pPr>
            <w:r>
              <w:t>134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30436,45</w:t>
            </w:r>
          </w:p>
        </w:tc>
      </w:tr>
      <w:tr w:rsidR="00577AB5">
        <w:tc>
          <w:tcPr>
            <w:tcW w:w="794" w:type="dxa"/>
          </w:tcPr>
          <w:p w:rsidR="00577AB5" w:rsidRDefault="00577AB5">
            <w:pPr>
              <w:pStyle w:val="ConsPlusNormal"/>
              <w:jc w:val="center"/>
            </w:pPr>
            <w:r>
              <w:t>275.</w:t>
            </w:r>
          </w:p>
        </w:tc>
        <w:tc>
          <w:tcPr>
            <w:tcW w:w="3005" w:type="dxa"/>
          </w:tcPr>
          <w:p w:rsidR="00577AB5" w:rsidRDefault="00577AB5">
            <w:pPr>
              <w:pStyle w:val="ConsPlusNormal"/>
            </w:pPr>
            <w:r>
              <w:t>г. Оренбург, ул. Пролетарская, д. 259/2</w:t>
            </w:r>
          </w:p>
        </w:tc>
        <w:tc>
          <w:tcPr>
            <w:tcW w:w="1587" w:type="dxa"/>
          </w:tcPr>
          <w:p w:rsidR="00577AB5" w:rsidRDefault="00577AB5">
            <w:pPr>
              <w:pStyle w:val="ConsPlusNormal"/>
              <w:jc w:val="center"/>
            </w:pPr>
            <w:r>
              <w:t>4925,30</w:t>
            </w:r>
          </w:p>
        </w:tc>
        <w:tc>
          <w:tcPr>
            <w:tcW w:w="2551" w:type="dxa"/>
          </w:tcPr>
          <w:p w:rsidR="00577AB5" w:rsidRDefault="00577AB5">
            <w:pPr>
              <w:pStyle w:val="ConsPlusNormal"/>
              <w:jc w:val="center"/>
            </w:pPr>
            <w:r>
              <w:t>173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54053,26</w:t>
            </w:r>
          </w:p>
        </w:tc>
      </w:tr>
      <w:tr w:rsidR="00577AB5">
        <w:tc>
          <w:tcPr>
            <w:tcW w:w="794" w:type="dxa"/>
          </w:tcPr>
          <w:p w:rsidR="00577AB5" w:rsidRDefault="00577AB5">
            <w:pPr>
              <w:pStyle w:val="ConsPlusNormal"/>
              <w:jc w:val="center"/>
            </w:pPr>
            <w:r>
              <w:t>276.</w:t>
            </w:r>
          </w:p>
        </w:tc>
        <w:tc>
          <w:tcPr>
            <w:tcW w:w="3005" w:type="dxa"/>
          </w:tcPr>
          <w:p w:rsidR="00577AB5" w:rsidRDefault="00577AB5">
            <w:pPr>
              <w:pStyle w:val="ConsPlusNormal"/>
            </w:pPr>
            <w:r>
              <w:t>г. Оренбург, ул. Пролетарская, д. 263</w:t>
            </w:r>
          </w:p>
        </w:tc>
        <w:tc>
          <w:tcPr>
            <w:tcW w:w="1587" w:type="dxa"/>
          </w:tcPr>
          <w:p w:rsidR="00577AB5" w:rsidRDefault="00577AB5">
            <w:pPr>
              <w:pStyle w:val="ConsPlusNormal"/>
              <w:jc w:val="center"/>
            </w:pPr>
            <w:r>
              <w:t>2937,60</w:t>
            </w:r>
          </w:p>
        </w:tc>
        <w:tc>
          <w:tcPr>
            <w:tcW w:w="2551" w:type="dxa"/>
          </w:tcPr>
          <w:p w:rsidR="00577AB5" w:rsidRDefault="00577AB5">
            <w:pPr>
              <w:pStyle w:val="ConsPlusNormal"/>
              <w:jc w:val="center"/>
            </w:pPr>
            <w:r>
              <w:t>109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29552,05</w:t>
            </w:r>
          </w:p>
        </w:tc>
      </w:tr>
      <w:tr w:rsidR="00577AB5">
        <w:tc>
          <w:tcPr>
            <w:tcW w:w="794" w:type="dxa"/>
          </w:tcPr>
          <w:p w:rsidR="00577AB5" w:rsidRDefault="00577AB5">
            <w:pPr>
              <w:pStyle w:val="ConsPlusNormal"/>
              <w:jc w:val="center"/>
            </w:pPr>
            <w:r>
              <w:t>277.</w:t>
            </w:r>
          </w:p>
        </w:tc>
        <w:tc>
          <w:tcPr>
            <w:tcW w:w="3005" w:type="dxa"/>
          </w:tcPr>
          <w:p w:rsidR="00577AB5" w:rsidRDefault="00577AB5">
            <w:pPr>
              <w:pStyle w:val="ConsPlusNormal"/>
            </w:pPr>
            <w:r>
              <w:t>г. Оренбург, ул. Пролетарская, д. 263/1</w:t>
            </w:r>
          </w:p>
        </w:tc>
        <w:tc>
          <w:tcPr>
            <w:tcW w:w="1587" w:type="dxa"/>
          </w:tcPr>
          <w:p w:rsidR="00577AB5" w:rsidRDefault="00577AB5">
            <w:pPr>
              <w:pStyle w:val="ConsPlusNormal"/>
              <w:jc w:val="center"/>
            </w:pPr>
            <w:r>
              <w:t>3194,00</w:t>
            </w:r>
          </w:p>
        </w:tc>
        <w:tc>
          <w:tcPr>
            <w:tcW w:w="2551" w:type="dxa"/>
          </w:tcPr>
          <w:p w:rsidR="00577AB5" w:rsidRDefault="00577AB5">
            <w:pPr>
              <w:pStyle w:val="ConsPlusNormal"/>
              <w:jc w:val="center"/>
            </w:pPr>
            <w:r>
              <w:t>112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47163,08</w:t>
            </w:r>
          </w:p>
        </w:tc>
      </w:tr>
      <w:tr w:rsidR="00577AB5">
        <w:tc>
          <w:tcPr>
            <w:tcW w:w="794" w:type="dxa"/>
          </w:tcPr>
          <w:p w:rsidR="00577AB5" w:rsidRDefault="00577AB5">
            <w:pPr>
              <w:pStyle w:val="ConsPlusNormal"/>
              <w:jc w:val="center"/>
            </w:pPr>
            <w:r>
              <w:t>278.</w:t>
            </w:r>
          </w:p>
        </w:tc>
        <w:tc>
          <w:tcPr>
            <w:tcW w:w="3005" w:type="dxa"/>
          </w:tcPr>
          <w:p w:rsidR="00577AB5" w:rsidRDefault="00577AB5">
            <w:pPr>
              <w:pStyle w:val="ConsPlusNormal"/>
            </w:pPr>
            <w:r>
              <w:t>г. Оренбург, ул. Пролетарская, д. 263/3</w:t>
            </w:r>
          </w:p>
        </w:tc>
        <w:tc>
          <w:tcPr>
            <w:tcW w:w="1587" w:type="dxa"/>
          </w:tcPr>
          <w:p w:rsidR="00577AB5" w:rsidRDefault="00577AB5">
            <w:pPr>
              <w:pStyle w:val="ConsPlusNormal"/>
              <w:jc w:val="center"/>
            </w:pPr>
            <w:r>
              <w:t>4821,80</w:t>
            </w:r>
          </w:p>
        </w:tc>
        <w:tc>
          <w:tcPr>
            <w:tcW w:w="2551" w:type="dxa"/>
          </w:tcPr>
          <w:p w:rsidR="00577AB5" w:rsidRDefault="00577AB5">
            <w:pPr>
              <w:pStyle w:val="ConsPlusNormal"/>
              <w:jc w:val="center"/>
            </w:pPr>
            <w:r>
              <w:t>169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53641,29</w:t>
            </w:r>
          </w:p>
        </w:tc>
      </w:tr>
      <w:tr w:rsidR="00577AB5">
        <w:tc>
          <w:tcPr>
            <w:tcW w:w="794" w:type="dxa"/>
          </w:tcPr>
          <w:p w:rsidR="00577AB5" w:rsidRDefault="00577AB5">
            <w:pPr>
              <w:pStyle w:val="ConsPlusNormal"/>
              <w:jc w:val="center"/>
            </w:pPr>
            <w:r>
              <w:t>279.</w:t>
            </w:r>
          </w:p>
        </w:tc>
        <w:tc>
          <w:tcPr>
            <w:tcW w:w="3005" w:type="dxa"/>
          </w:tcPr>
          <w:p w:rsidR="00577AB5" w:rsidRDefault="00577AB5">
            <w:pPr>
              <w:pStyle w:val="ConsPlusNormal"/>
            </w:pPr>
            <w:r>
              <w:t>г. Оренбург, ул. Пролетарская, д. 267</w:t>
            </w:r>
          </w:p>
        </w:tc>
        <w:tc>
          <w:tcPr>
            <w:tcW w:w="1587" w:type="dxa"/>
          </w:tcPr>
          <w:p w:rsidR="00577AB5" w:rsidRDefault="00577AB5">
            <w:pPr>
              <w:pStyle w:val="ConsPlusNormal"/>
              <w:jc w:val="center"/>
            </w:pPr>
            <w:r>
              <w:t>4153,30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32650,67</w:t>
            </w:r>
          </w:p>
        </w:tc>
      </w:tr>
      <w:tr w:rsidR="00577AB5">
        <w:tc>
          <w:tcPr>
            <w:tcW w:w="794" w:type="dxa"/>
          </w:tcPr>
          <w:p w:rsidR="00577AB5" w:rsidRDefault="00577AB5">
            <w:pPr>
              <w:pStyle w:val="ConsPlusNormal"/>
              <w:jc w:val="center"/>
            </w:pPr>
            <w:r>
              <w:t>280.</w:t>
            </w:r>
          </w:p>
        </w:tc>
        <w:tc>
          <w:tcPr>
            <w:tcW w:w="3005" w:type="dxa"/>
          </w:tcPr>
          <w:p w:rsidR="00577AB5" w:rsidRDefault="00577AB5">
            <w:pPr>
              <w:pStyle w:val="ConsPlusNormal"/>
            </w:pPr>
            <w:r>
              <w:t>г. Оренбург, ул. Пролетарская, д. 269</w:t>
            </w:r>
          </w:p>
        </w:tc>
        <w:tc>
          <w:tcPr>
            <w:tcW w:w="1587" w:type="dxa"/>
          </w:tcPr>
          <w:p w:rsidR="00577AB5" w:rsidRDefault="00577AB5">
            <w:pPr>
              <w:pStyle w:val="ConsPlusNormal"/>
              <w:jc w:val="center"/>
            </w:pPr>
            <w:r>
              <w:t>3957,20</w:t>
            </w:r>
          </w:p>
        </w:tc>
        <w:tc>
          <w:tcPr>
            <w:tcW w:w="2551" w:type="dxa"/>
          </w:tcPr>
          <w:p w:rsidR="00577AB5" w:rsidRDefault="00577AB5">
            <w:pPr>
              <w:pStyle w:val="ConsPlusNormal"/>
              <w:jc w:val="center"/>
            </w:pPr>
            <w:r>
              <w:t>114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32150,83</w:t>
            </w:r>
          </w:p>
        </w:tc>
      </w:tr>
      <w:tr w:rsidR="00577AB5">
        <w:tc>
          <w:tcPr>
            <w:tcW w:w="794" w:type="dxa"/>
          </w:tcPr>
          <w:p w:rsidR="00577AB5" w:rsidRDefault="00577AB5">
            <w:pPr>
              <w:pStyle w:val="ConsPlusNormal"/>
              <w:jc w:val="center"/>
            </w:pPr>
            <w:r>
              <w:t>281.</w:t>
            </w:r>
          </w:p>
        </w:tc>
        <w:tc>
          <w:tcPr>
            <w:tcW w:w="3005" w:type="dxa"/>
          </w:tcPr>
          <w:p w:rsidR="00577AB5" w:rsidRDefault="00577AB5">
            <w:pPr>
              <w:pStyle w:val="ConsPlusNormal"/>
            </w:pPr>
            <w:r>
              <w:t>г. Оренбург, ул. Пролетарская, д. 269/1</w:t>
            </w:r>
          </w:p>
        </w:tc>
        <w:tc>
          <w:tcPr>
            <w:tcW w:w="1587" w:type="dxa"/>
          </w:tcPr>
          <w:p w:rsidR="00577AB5" w:rsidRDefault="00577AB5">
            <w:pPr>
              <w:pStyle w:val="ConsPlusNormal"/>
              <w:jc w:val="center"/>
            </w:pPr>
            <w:r>
              <w:t>5331,50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35653,69</w:t>
            </w:r>
          </w:p>
        </w:tc>
      </w:tr>
      <w:tr w:rsidR="00577AB5">
        <w:tc>
          <w:tcPr>
            <w:tcW w:w="794" w:type="dxa"/>
          </w:tcPr>
          <w:p w:rsidR="00577AB5" w:rsidRDefault="00577AB5">
            <w:pPr>
              <w:pStyle w:val="ConsPlusNormal"/>
              <w:jc w:val="center"/>
            </w:pPr>
            <w:r>
              <w:t>282.</w:t>
            </w:r>
          </w:p>
        </w:tc>
        <w:tc>
          <w:tcPr>
            <w:tcW w:w="3005" w:type="dxa"/>
          </w:tcPr>
          <w:p w:rsidR="00577AB5" w:rsidRDefault="00577AB5">
            <w:pPr>
              <w:pStyle w:val="ConsPlusNormal"/>
            </w:pPr>
            <w:r>
              <w:t>г. Оренбург, ул. Пролетарская, д. 273</w:t>
            </w:r>
          </w:p>
        </w:tc>
        <w:tc>
          <w:tcPr>
            <w:tcW w:w="1587" w:type="dxa"/>
          </w:tcPr>
          <w:p w:rsidR="00577AB5" w:rsidRDefault="00577AB5">
            <w:pPr>
              <w:pStyle w:val="ConsPlusNormal"/>
              <w:jc w:val="center"/>
            </w:pPr>
            <w:r>
              <w:t>3457,30</w:t>
            </w:r>
          </w:p>
        </w:tc>
        <w:tc>
          <w:tcPr>
            <w:tcW w:w="2551" w:type="dxa"/>
          </w:tcPr>
          <w:p w:rsidR="00577AB5" w:rsidRDefault="00577AB5">
            <w:pPr>
              <w:pStyle w:val="ConsPlusNormal"/>
              <w:jc w:val="center"/>
            </w:pPr>
            <w:r>
              <w:t>111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30876,67</w:t>
            </w:r>
          </w:p>
        </w:tc>
      </w:tr>
      <w:tr w:rsidR="00577AB5">
        <w:tc>
          <w:tcPr>
            <w:tcW w:w="794" w:type="dxa"/>
          </w:tcPr>
          <w:p w:rsidR="00577AB5" w:rsidRDefault="00577AB5">
            <w:pPr>
              <w:pStyle w:val="ConsPlusNormal"/>
              <w:jc w:val="center"/>
            </w:pPr>
            <w:r>
              <w:t>283.</w:t>
            </w:r>
          </w:p>
        </w:tc>
        <w:tc>
          <w:tcPr>
            <w:tcW w:w="3005" w:type="dxa"/>
          </w:tcPr>
          <w:p w:rsidR="00577AB5" w:rsidRDefault="00577AB5">
            <w:pPr>
              <w:pStyle w:val="ConsPlusNormal"/>
            </w:pPr>
            <w:r>
              <w:t>г. Оренбург, ул. Пролетарская, д. 273/1</w:t>
            </w:r>
          </w:p>
        </w:tc>
        <w:tc>
          <w:tcPr>
            <w:tcW w:w="1587" w:type="dxa"/>
          </w:tcPr>
          <w:p w:rsidR="00577AB5" w:rsidRDefault="00577AB5">
            <w:pPr>
              <w:pStyle w:val="ConsPlusNormal"/>
              <w:jc w:val="center"/>
            </w:pPr>
            <w:r>
              <w:t>5352,30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68578,26</w:t>
            </w:r>
          </w:p>
        </w:tc>
      </w:tr>
      <w:tr w:rsidR="00577AB5">
        <w:tc>
          <w:tcPr>
            <w:tcW w:w="794" w:type="dxa"/>
          </w:tcPr>
          <w:p w:rsidR="00577AB5" w:rsidRDefault="00577AB5">
            <w:pPr>
              <w:pStyle w:val="ConsPlusNormal"/>
              <w:jc w:val="center"/>
            </w:pPr>
            <w:r>
              <w:t>284.</w:t>
            </w:r>
          </w:p>
        </w:tc>
        <w:tc>
          <w:tcPr>
            <w:tcW w:w="3005" w:type="dxa"/>
          </w:tcPr>
          <w:p w:rsidR="00577AB5" w:rsidRDefault="00577AB5">
            <w:pPr>
              <w:pStyle w:val="ConsPlusNormal"/>
            </w:pPr>
            <w:r>
              <w:t>г. Оренбург, ул. Пушкинская, д. 6</w:t>
            </w:r>
          </w:p>
        </w:tc>
        <w:tc>
          <w:tcPr>
            <w:tcW w:w="1587" w:type="dxa"/>
          </w:tcPr>
          <w:p w:rsidR="00577AB5" w:rsidRDefault="00577AB5">
            <w:pPr>
              <w:pStyle w:val="ConsPlusNormal"/>
              <w:jc w:val="center"/>
            </w:pPr>
            <w:r>
              <w:t>3578,10</w:t>
            </w:r>
          </w:p>
        </w:tc>
        <w:tc>
          <w:tcPr>
            <w:tcW w:w="2551" w:type="dxa"/>
          </w:tcPr>
          <w:p w:rsidR="00577AB5" w:rsidRDefault="00577AB5">
            <w:pPr>
              <w:pStyle w:val="ConsPlusNormal"/>
              <w:jc w:val="center"/>
            </w:pPr>
            <w:r>
              <w:t>115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69954,33</w:t>
            </w:r>
          </w:p>
        </w:tc>
      </w:tr>
      <w:tr w:rsidR="00577AB5">
        <w:tc>
          <w:tcPr>
            <w:tcW w:w="794" w:type="dxa"/>
          </w:tcPr>
          <w:p w:rsidR="00577AB5" w:rsidRDefault="00577AB5">
            <w:pPr>
              <w:pStyle w:val="ConsPlusNormal"/>
              <w:jc w:val="center"/>
            </w:pPr>
            <w:r>
              <w:lastRenderedPageBreak/>
              <w:t>285.</w:t>
            </w:r>
          </w:p>
        </w:tc>
        <w:tc>
          <w:tcPr>
            <w:tcW w:w="3005" w:type="dxa"/>
          </w:tcPr>
          <w:p w:rsidR="00577AB5" w:rsidRDefault="00577AB5">
            <w:pPr>
              <w:pStyle w:val="ConsPlusNormal"/>
            </w:pPr>
            <w:r>
              <w:t>г. Оренбург, ул. Родимцева, д. 14/1</w:t>
            </w:r>
          </w:p>
        </w:tc>
        <w:tc>
          <w:tcPr>
            <w:tcW w:w="1587" w:type="dxa"/>
          </w:tcPr>
          <w:p w:rsidR="00577AB5" w:rsidRDefault="00577AB5">
            <w:pPr>
              <w:pStyle w:val="ConsPlusNormal"/>
              <w:jc w:val="center"/>
            </w:pPr>
            <w:r>
              <w:t>4985,10</w:t>
            </w:r>
          </w:p>
        </w:tc>
        <w:tc>
          <w:tcPr>
            <w:tcW w:w="2551" w:type="dxa"/>
          </w:tcPr>
          <w:p w:rsidR="00577AB5" w:rsidRDefault="00577AB5">
            <w:pPr>
              <w:pStyle w:val="ConsPlusNormal"/>
              <w:jc w:val="center"/>
            </w:pPr>
            <w:r>
              <w:t>153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80100,85</w:t>
            </w:r>
          </w:p>
        </w:tc>
      </w:tr>
      <w:tr w:rsidR="00577AB5">
        <w:tc>
          <w:tcPr>
            <w:tcW w:w="794" w:type="dxa"/>
          </w:tcPr>
          <w:p w:rsidR="00577AB5" w:rsidRDefault="00577AB5">
            <w:pPr>
              <w:pStyle w:val="ConsPlusNormal"/>
              <w:jc w:val="center"/>
            </w:pPr>
            <w:r>
              <w:t>286.</w:t>
            </w:r>
          </w:p>
        </w:tc>
        <w:tc>
          <w:tcPr>
            <w:tcW w:w="3005" w:type="dxa"/>
          </w:tcPr>
          <w:p w:rsidR="00577AB5" w:rsidRDefault="00577AB5">
            <w:pPr>
              <w:pStyle w:val="ConsPlusNormal"/>
            </w:pPr>
            <w:r>
              <w:t>г. Оренбург, ул. Родимцева, д. 4</w:t>
            </w:r>
          </w:p>
        </w:tc>
        <w:tc>
          <w:tcPr>
            <w:tcW w:w="1587" w:type="dxa"/>
          </w:tcPr>
          <w:p w:rsidR="00577AB5" w:rsidRDefault="00577AB5">
            <w:pPr>
              <w:pStyle w:val="ConsPlusNormal"/>
              <w:jc w:val="center"/>
            </w:pPr>
            <w:r>
              <w:t>4799,50</w:t>
            </w:r>
          </w:p>
        </w:tc>
        <w:tc>
          <w:tcPr>
            <w:tcW w:w="2551" w:type="dxa"/>
          </w:tcPr>
          <w:p w:rsidR="00577AB5" w:rsidRDefault="00577AB5">
            <w:pPr>
              <w:pStyle w:val="ConsPlusNormal"/>
              <w:jc w:val="center"/>
            </w:pPr>
            <w:r>
              <w:t>145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79529,45</w:t>
            </w:r>
          </w:p>
        </w:tc>
      </w:tr>
      <w:tr w:rsidR="00577AB5">
        <w:tc>
          <w:tcPr>
            <w:tcW w:w="794" w:type="dxa"/>
          </w:tcPr>
          <w:p w:rsidR="00577AB5" w:rsidRDefault="00577AB5">
            <w:pPr>
              <w:pStyle w:val="ConsPlusNormal"/>
              <w:jc w:val="center"/>
            </w:pPr>
            <w:r>
              <w:t>287.</w:t>
            </w:r>
          </w:p>
        </w:tc>
        <w:tc>
          <w:tcPr>
            <w:tcW w:w="3005" w:type="dxa"/>
          </w:tcPr>
          <w:p w:rsidR="00577AB5" w:rsidRDefault="00577AB5">
            <w:pPr>
              <w:pStyle w:val="ConsPlusNormal"/>
            </w:pPr>
            <w:r>
              <w:t>г. Оренбург, ул. Родимцева, д. 5</w:t>
            </w:r>
          </w:p>
        </w:tc>
        <w:tc>
          <w:tcPr>
            <w:tcW w:w="1587" w:type="dxa"/>
          </w:tcPr>
          <w:p w:rsidR="00577AB5" w:rsidRDefault="00577AB5">
            <w:pPr>
              <w:pStyle w:val="ConsPlusNormal"/>
              <w:jc w:val="center"/>
            </w:pPr>
            <w:r>
              <w:t>13024,70</w:t>
            </w:r>
          </w:p>
        </w:tc>
        <w:tc>
          <w:tcPr>
            <w:tcW w:w="2551" w:type="dxa"/>
          </w:tcPr>
          <w:p w:rsidR="00577AB5" w:rsidRDefault="00577AB5">
            <w:pPr>
              <w:pStyle w:val="ConsPlusNormal"/>
              <w:jc w:val="center"/>
            </w:pPr>
            <w:r>
              <w:t>492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47313,00</w:t>
            </w:r>
          </w:p>
        </w:tc>
      </w:tr>
      <w:tr w:rsidR="00577AB5">
        <w:tc>
          <w:tcPr>
            <w:tcW w:w="794" w:type="dxa"/>
          </w:tcPr>
          <w:p w:rsidR="00577AB5" w:rsidRDefault="00577AB5">
            <w:pPr>
              <w:pStyle w:val="ConsPlusNormal"/>
              <w:jc w:val="center"/>
            </w:pPr>
            <w:r>
              <w:t>288.</w:t>
            </w:r>
          </w:p>
        </w:tc>
        <w:tc>
          <w:tcPr>
            <w:tcW w:w="3005" w:type="dxa"/>
          </w:tcPr>
          <w:p w:rsidR="00577AB5" w:rsidRDefault="00577AB5">
            <w:pPr>
              <w:pStyle w:val="ConsPlusNormal"/>
            </w:pPr>
            <w:r>
              <w:t>г. Оренбург, ул. Родимцева, д. 6</w:t>
            </w:r>
          </w:p>
        </w:tc>
        <w:tc>
          <w:tcPr>
            <w:tcW w:w="1587" w:type="dxa"/>
          </w:tcPr>
          <w:p w:rsidR="00577AB5" w:rsidRDefault="00577AB5">
            <w:pPr>
              <w:pStyle w:val="ConsPlusNormal"/>
              <w:jc w:val="center"/>
            </w:pPr>
            <w:r>
              <w:t>14227,90</w:t>
            </w:r>
          </w:p>
        </w:tc>
        <w:tc>
          <w:tcPr>
            <w:tcW w:w="2551" w:type="dxa"/>
          </w:tcPr>
          <w:p w:rsidR="00577AB5" w:rsidRDefault="00577AB5">
            <w:pPr>
              <w:pStyle w:val="ConsPlusNormal"/>
              <w:jc w:val="center"/>
            </w:pPr>
            <w:r>
              <w:t>487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180649,92</w:t>
            </w:r>
          </w:p>
        </w:tc>
      </w:tr>
      <w:tr w:rsidR="00577AB5">
        <w:tc>
          <w:tcPr>
            <w:tcW w:w="794" w:type="dxa"/>
          </w:tcPr>
          <w:p w:rsidR="00577AB5" w:rsidRDefault="00577AB5">
            <w:pPr>
              <w:pStyle w:val="ConsPlusNormal"/>
              <w:jc w:val="center"/>
            </w:pPr>
            <w:r>
              <w:t>289.</w:t>
            </w:r>
          </w:p>
        </w:tc>
        <w:tc>
          <w:tcPr>
            <w:tcW w:w="3005" w:type="dxa"/>
          </w:tcPr>
          <w:p w:rsidR="00577AB5" w:rsidRDefault="00577AB5">
            <w:pPr>
              <w:pStyle w:val="ConsPlusNormal"/>
            </w:pPr>
            <w:r>
              <w:t>г. Оренбург, ул. Розы Люксембург, д. 188</w:t>
            </w:r>
          </w:p>
        </w:tc>
        <w:tc>
          <w:tcPr>
            <w:tcW w:w="1587" w:type="dxa"/>
          </w:tcPr>
          <w:p w:rsidR="00577AB5" w:rsidRDefault="00577AB5">
            <w:pPr>
              <w:pStyle w:val="ConsPlusNormal"/>
              <w:jc w:val="center"/>
            </w:pPr>
            <w:r>
              <w:t>3153,60</w:t>
            </w:r>
          </w:p>
        </w:tc>
        <w:tc>
          <w:tcPr>
            <w:tcW w:w="2551" w:type="dxa"/>
          </w:tcPr>
          <w:p w:rsidR="00577AB5" w:rsidRDefault="00577AB5">
            <w:pPr>
              <w:pStyle w:val="ConsPlusNormal"/>
              <w:jc w:val="center"/>
            </w:pPr>
            <w:r>
              <w:t>108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51593,10</w:t>
            </w:r>
          </w:p>
        </w:tc>
      </w:tr>
      <w:tr w:rsidR="00577AB5">
        <w:tc>
          <w:tcPr>
            <w:tcW w:w="794" w:type="dxa"/>
          </w:tcPr>
          <w:p w:rsidR="00577AB5" w:rsidRDefault="00577AB5">
            <w:pPr>
              <w:pStyle w:val="ConsPlusNormal"/>
              <w:jc w:val="center"/>
            </w:pPr>
            <w:r>
              <w:t>290.</w:t>
            </w:r>
          </w:p>
        </w:tc>
        <w:tc>
          <w:tcPr>
            <w:tcW w:w="3005" w:type="dxa"/>
          </w:tcPr>
          <w:p w:rsidR="00577AB5" w:rsidRDefault="00577AB5">
            <w:pPr>
              <w:pStyle w:val="ConsPlusNormal"/>
            </w:pPr>
            <w:r>
              <w:t>г. Оренбург, ул. Салмышская, д. 17/1</w:t>
            </w:r>
          </w:p>
        </w:tc>
        <w:tc>
          <w:tcPr>
            <w:tcW w:w="1587" w:type="dxa"/>
          </w:tcPr>
          <w:p w:rsidR="00577AB5" w:rsidRDefault="00577AB5">
            <w:pPr>
              <w:pStyle w:val="ConsPlusNormal"/>
              <w:jc w:val="center"/>
            </w:pPr>
            <w:r>
              <w:t>2148,10</w:t>
            </w:r>
          </w:p>
        </w:tc>
        <w:tc>
          <w:tcPr>
            <w:tcW w:w="2551" w:type="dxa"/>
          </w:tcPr>
          <w:p w:rsidR="00577AB5" w:rsidRDefault="00577AB5">
            <w:pPr>
              <w:pStyle w:val="ConsPlusNormal"/>
              <w:jc w:val="center"/>
            </w:pPr>
            <w:r>
              <w:t>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26818,00</w:t>
            </w:r>
          </w:p>
        </w:tc>
      </w:tr>
      <w:tr w:rsidR="00577AB5">
        <w:tc>
          <w:tcPr>
            <w:tcW w:w="794" w:type="dxa"/>
          </w:tcPr>
          <w:p w:rsidR="00577AB5" w:rsidRDefault="00577AB5">
            <w:pPr>
              <w:pStyle w:val="ConsPlusNormal"/>
              <w:jc w:val="center"/>
            </w:pPr>
            <w:r>
              <w:t>291.</w:t>
            </w:r>
          </w:p>
        </w:tc>
        <w:tc>
          <w:tcPr>
            <w:tcW w:w="3005" w:type="dxa"/>
          </w:tcPr>
          <w:p w:rsidR="00577AB5" w:rsidRDefault="00577AB5">
            <w:pPr>
              <w:pStyle w:val="ConsPlusNormal"/>
            </w:pPr>
            <w:r>
              <w:t>г. Оренбург, ул. Салмышская, д. 24</w:t>
            </w:r>
          </w:p>
        </w:tc>
        <w:tc>
          <w:tcPr>
            <w:tcW w:w="1587" w:type="dxa"/>
          </w:tcPr>
          <w:p w:rsidR="00577AB5" w:rsidRDefault="00577AB5">
            <w:pPr>
              <w:pStyle w:val="ConsPlusNormal"/>
              <w:jc w:val="center"/>
            </w:pPr>
            <w:r>
              <w:t>36293,70</w:t>
            </w:r>
          </w:p>
        </w:tc>
        <w:tc>
          <w:tcPr>
            <w:tcW w:w="2551" w:type="dxa"/>
          </w:tcPr>
          <w:p w:rsidR="00577AB5" w:rsidRDefault="00577AB5">
            <w:pPr>
              <w:pStyle w:val="ConsPlusNormal"/>
              <w:jc w:val="center"/>
            </w:pPr>
            <w:r>
              <w:t>1071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46382,00</w:t>
            </w:r>
          </w:p>
        </w:tc>
      </w:tr>
      <w:tr w:rsidR="00577AB5">
        <w:tc>
          <w:tcPr>
            <w:tcW w:w="794" w:type="dxa"/>
          </w:tcPr>
          <w:p w:rsidR="00577AB5" w:rsidRDefault="00577AB5">
            <w:pPr>
              <w:pStyle w:val="ConsPlusNormal"/>
              <w:jc w:val="center"/>
            </w:pPr>
            <w:r>
              <w:t>292.</w:t>
            </w:r>
          </w:p>
        </w:tc>
        <w:tc>
          <w:tcPr>
            <w:tcW w:w="3005" w:type="dxa"/>
          </w:tcPr>
          <w:p w:rsidR="00577AB5" w:rsidRDefault="00577AB5">
            <w:pPr>
              <w:pStyle w:val="ConsPlusNormal"/>
            </w:pPr>
            <w:r>
              <w:t>г. Оренбург, ул. Салмышская, д. 26</w:t>
            </w:r>
          </w:p>
        </w:tc>
        <w:tc>
          <w:tcPr>
            <w:tcW w:w="1587" w:type="dxa"/>
          </w:tcPr>
          <w:p w:rsidR="00577AB5" w:rsidRDefault="00577AB5">
            <w:pPr>
              <w:pStyle w:val="ConsPlusNormal"/>
              <w:jc w:val="center"/>
            </w:pPr>
            <w:r>
              <w:t>7236,10</w:t>
            </w:r>
          </w:p>
        </w:tc>
        <w:tc>
          <w:tcPr>
            <w:tcW w:w="2551" w:type="dxa"/>
          </w:tcPr>
          <w:p w:rsidR="00577AB5" w:rsidRDefault="00577AB5">
            <w:pPr>
              <w:pStyle w:val="ConsPlusNormal"/>
              <w:jc w:val="center"/>
            </w:pPr>
            <w:r>
              <w:t>270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144403,60</w:t>
            </w:r>
          </w:p>
        </w:tc>
      </w:tr>
      <w:tr w:rsidR="00577AB5">
        <w:tc>
          <w:tcPr>
            <w:tcW w:w="794" w:type="dxa"/>
          </w:tcPr>
          <w:p w:rsidR="00577AB5" w:rsidRDefault="00577AB5">
            <w:pPr>
              <w:pStyle w:val="ConsPlusNormal"/>
              <w:jc w:val="center"/>
            </w:pPr>
            <w:r>
              <w:t>293.</w:t>
            </w:r>
          </w:p>
        </w:tc>
        <w:tc>
          <w:tcPr>
            <w:tcW w:w="3005" w:type="dxa"/>
          </w:tcPr>
          <w:p w:rsidR="00577AB5" w:rsidRDefault="00577AB5">
            <w:pPr>
              <w:pStyle w:val="ConsPlusNormal"/>
            </w:pPr>
            <w:r>
              <w:t>г. Оренбург, ул. Салмышская, д. 7</w:t>
            </w:r>
          </w:p>
        </w:tc>
        <w:tc>
          <w:tcPr>
            <w:tcW w:w="1587" w:type="dxa"/>
          </w:tcPr>
          <w:p w:rsidR="00577AB5" w:rsidRDefault="00577AB5">
            <w:pPr>
              <w:pStyle w:val="ConsPlusNormal"/>
              <w:jc w:val="center"/>
            </w:pPr>
            <w:r>
              <w:t>15987,80</w:t>
            </w:r>
          </w:p>
        </w:tc>
        <w:tc>
          <w:tcPr>
            <w:tcW w:w="2551" w:type="dxa"/>
          </w:tcPr>
          <w:p w:rsidR="00577AB5" w:rsidRDefault="00577AB5">
            <w:pPr>
              <w:pStyle w:val="ConsPlusNormal"/>
              <w:jc w:val="center"/>
            </w:pPr>
            <w:r>
              <w:t>352</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522640,37</w:t>
            </w:r>
          </w:p>
        </w:tc>
      </w:tr>
      <w:tr w:rsidR="00577AB5">
        <w:tc>
          <w:tcPr>
            <w:tcW w:w="794" w:type="dxa"/>
          </w:tcPr>
          <w:p w:rsidR="00577AB5" w:rsidRDefault="00577AB5">
            <w:pPr>
              <w:pStyle w:val="ConsPlusNormal"/>
              <w:jc w:val="center"/>
            </w:pPr>
            <w:r>
              <w:t>294.</w:t>
            </w:r>
          </w:p>
        </w:tc>
        <w:tc>
          <w:tcPr>
            <w:tcW w:w="3005" w:type="dxa"/>
          </w:tcPr>
          <w:p w:rsidR="00577AB5" w:rsidRDefault="00577AB5">
            <w:pPr>
              <w:pStyle w:val="ConsPlusNormal"/>
            </w:pPr>
            <w:r>
              <w:t>г. Оренбург, ул. Салмышская, д. 9/4</w:t>
            </w:r>
          </w:p>
        </w:tc>
        <w:tc>
          <w:tcPr>
            <w:tcW w:w="1587" w:type="dxa"/>
          </w:tcPr>
          <w:p w:rsidR="00577AB5" w:rsidRDefault="00577AB5">
            <w:pPr>
              <w:pStyle w:val="ConsPlusNormal"/>
              <w:jc w:val="center"/>
            </w:pPr>
            <w:r>
              <w:t>5365,00</w:t>
            </w:r>
          </w:p>
        </w:tc>
        <w:tc>
          <w:tcPr>
            <w:tcW w:w="2551" w:type="dxa"/>
          </w:tcPr>
          <w:p w:rsidR="00577AB5" w:rsidRDefault="00577AB5">
            <w:pPr>
              <w:pStyle w:val="ConsPlusNormal"/>
              <w:jc w:val="center"/>
            </w:pPr>
            <w:r>
              <w:t>267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71147,82</w:t>
            </w:r>
          </w:p>
        </w:tc>
      </w:tr>
      <w:tr w:rsidR="00577AB5">
        <w:tc>
          <w:tcPr>
            <w:tcW w:w="794" w:type="dxa"/>
          </w:tcPr>
          <w:p w:rsidR="00577AB5" w:rsidRDefault="00577AB5">
            <w:pPr>
              <w:pStyle w:val="ConsPlusNormal"/>
              <w:jc w:val="center"/>
            </w:pPr>
            <w:r>
              <w:t>295.</w:t>
            </w:r>
          </w:p>
        </w:tc>
        <w:tc>
          <w:tcPr>
            <w:tcW w:w="3005" w:type="dxa"/>
          </w:tcPr>
          <w:p w:rsidR="00577AB5" w:rsidRDefault="00577AB5">
            <w:pPr>
              <w:pStyle w:val="ConsPlusNormal"/>
            </w:pPr>
            <w:r>
              <w:t>г. Оренбург, ул. Самолетная, д. 89а</w:t>
            </w:r>
          </w:p>
        </w:tc>
        <w:tc>
          <w:tcPr>
            <w:tcW w:w="1587" w:type="dxa"/>
          </w:tcPr>
          <w:p w:rsidR="00577AB5" w:rsidRDefault="00577AB5">
            <w:pPr>
              <w:pStyle w:val="ConsPlusNormal"/>
              <w:jc w:val="center"/>
            </w:pPr>
            <w:r>
              <w:t>3747,80</w:t>
            </w:r>
          </w:p>
        </w:tc>
        <w:tc>
          <w:tcPr>
            <w:tcW w:w="2551" w:type="dxa"/>
          </w:tcPr>
          <w:p w:rsidR="00577AB5" w:rsidRDefault="00577AB5">
            <w:pPr>
              <w:pStyle w:val="ConsPlusNormal"/>
              <w:jc w:val="center"/>
            </w:pPr>
            <w:r>
              <w:t>120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33000,00</w:t>
            </w:r>
          </w:p>
        </w:tc>
      </w:tr>
      <w:tr w:rsidR="00577AB5">
        <w:tc>
          <w:tcPr>
            <w:tcW w:w="794" w:type="dxa"/>
          </w:tcPr>
          <w:p w:rsidR="00577AB5" w:rsidRDefault="00577AB5">
            <w:pPr>
              <w:pStyle w:val="ConsPlusNormal"/>
              <w:jc w:val="center"/>
            </w:pPr>
            <w:r>
              <w:t>296.</w:t>
            </w:r>
          </w:p>
        </w:tc>
        <w:tc>
          <w:tcPr>
            <w:tcW w:w="3005" w:type="dxa"/>
          </w:tcPr>
          <w:p w:rsidR="00577AB5" w:rsidRDefault="00577AB5">
            <w:pPr>
              <w:pStyle w:val="ConsPlusNormal"/>
            </w:pPr>
            <w:r>
              <w:t>г. Оренбург, ул. Сельскохозяйственная, д. 11</w:t>
            </w:r>
          </w:p>
        </w:tc>
        <w:tc>
          <w:tcPr>
            <w:tcW w:w="1587" w:type="dxa"/>
          </w:tcPr>
          <w:p w:rsidR="00577AB5" w:rsidRDefault="00577AB5">
            <w:pPr>
              <w:pStyle w:val="ConsPlusNormal"/>
              <w:jc w:val="center"/>
            </w:pPr>
            <w:r>
              <w:t>761,50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27821,20</w:t>
            </w:r>
          </w:p>
        </w:tc>
      </w:tr>
      <w:tr w:rsidR="00577AB5">
        <w:tc>
          <w:tcPr>
            <w:tcW w:w="794" w:type="dxa"/>
          </w:tcPr>
          <w:p w:rsidR="00577AB5" w:rsidRDefault="00577AB5">
            <w:pPr>
              <w:pStyle w:val="ConsPlusNormal"/>
              <w:jc w:val="center"/>
            </w:pPr>
            <w:r>
              <w:lastRenderedPageBreak/>
              <w:t>297.</w:t>
            </w:r>
          </w:p>
        </w:tc>
        <w:tc>
          <w:tcPr>
            <w:tcW w:w="3005" w:type="dxa"/>
          </w:tcPr>
          <w:p w:rsidR="00577AB5" w:rsidRDefault="00577AB5">
            <w:pPr>
              <w:pStyle w:val="ConsPlusNormal"/>
            </w:pPr>
            <w:r>
              <w:t>г. Оренбург, ул. Сельскохозяйственная, д. 8</w:t>
            </w:r>
          </w:p>
        </w:tc>
        <w:tc>
          <w:tcPr>
            <w:tcW w:w="1587" w:type="dxa"/>
          </w:tcPr>
          <w:p w:rsidR="00577AB5" w:rsidRDefault="00577AB5">
            <w:pPr>
              <w:pStyle w:val="ConsPlusNormal"/>
              <w:jc w:val="center"/>
            </w:pPr>
            <w:r>
              <w:t>656,50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44310,82</w:t>
            </w:r>
          </w:p>
        </w:tc>
      </w:tr>
      <w:tr w:rsidR="00577AB5">
        <w:tc>
          <w:tcPr>
            <w:tcW w:w="794" w:type="dxa"/>
          </w:tcPr>
          <w:p w:rsidR="00577AB5" w:rsidRDefault="00577AB5">
            <w:pPr>
              <w:pStyle w:val="ConsPlusNormal"/>
              <w:jc w:val="center"/>
            </w:pPr>
            <w:r>
              <w:t>298.</w:t>
            </w:r>
          </w:p>
        </w:tc>
        <w:tc>
          <w:tcPr>
            <w:tcW w:w="3005" w:type="dxa"/>
          </w:tcPr>
          <w:p w:rsidR="00577AB5" w:rsidRDefault="00577AB5">
            <w:pPr>
              <w:pStyle w:val="ConsPlusNormal"/>
            </w:pPr>
            <w:r>
              <w:t>г. Оренбург, ул. Смоленская, д. 34</w:t>
            </w:r>
          </w:p>
        </w:tc>
        <w:tc>
          <w:tcPr>
            <w:tcW w:w="1587" w:type="dxa"/>
          </w:tcPr>
          <w:p w:rsidR="00577AB5" w:rsidRDefault="00577AB5">
            <w:pPr>
              <w:pStyle w:val="ConsPlusNormal"/>
              <w:jc w:val="center"/>
            </w:pPr>
            <w:r>
              <w:t>4424,60</w:t>
            </w:r>
          </w:p>
        </w:tc>
        <w:tc>
          <w:tcPr>
            <w:tcW w:w="2551" w:type="dxa"/>
          </w:tcPr>
          <w:p w:rsidR="00577AB5" w:rsidRDefault="00577AB5">
            <w:pPr>
              <w:pStyle w:val="ConsPlusNormal"/>
              <w:jc w:val="center"/>
            </w:pPr>
            <w:r>
              <w:t>217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62441,91</w:t>
            </w:r>
          </w:p>
        </w:tc>
      </w:tr>
      <w:tr w:rsidR="00577AB5">
        <w:tc>
          <w:tcPr>
            <w:tcW w:w="794" w:type="dxa"/>
          </w:tcPr>
          <w:p w:rsidR="00577AB5" w:rsidRDefault="00577AB5">
            <w:pPr>
              <w:pStyle w:val="ConsPlusNormal"/>
              <w:jc w:val="center"/>
            </w:pPr>
            <w:r>
              <w:t>299.</w:t>
            </w:r>
          </w:p>
        </w:tc>
        <w:tc>
          <w:tcPr>
            <w:tcW w:w="3005" w:type="dxa"/>
          </w:tcPr>
          <w:p w:rsidR="00577AB5" w:rsidRDefault="00577AB5">
            <w:pPr>
              <w:pStyle w:val="ConsPlusNormal"/>
            </w:pPr>
            <w:r>
              <w:t>г. Оренбург, ул. Советская, д. 13</w:t>
            </w:r>
          </w:p>
        </w:tc>
        <w:tc>
          <w:tcPr>
            <w:tcW w:w="1587" w:type="dxa"/>
          </w:tcPr>
          <w:p w:rsidR="00577AB5" w:rsidRDefault="00577AB5">
            <w:pPr>
              <w:pStyle w:val="ConsPlusNormal"/>
              <w:jc w:val="center"/>
            </w:pPr>
            <w:r>
              <w:t>2799,40</w:t>
            </w:r>
          </w:p>
        </w:tc>
        <w:tc>
          <w:tcPr>
            <w:tcW w:w="2551" w:type="dxa"/>
          </w:tcPr>
          <w:p w:rsidR="00577AB5" w:rsidRDefault="00577AB5">
            <w:pPr>
              <w:pStyle w:val="ConsPlusNormal"/>
              <w:jc w:val="center"/>
            </w:pPr>
            <w:r>
              <w:t>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36103,73</w:t>
            </w:r>
          </w:p>
        </w:tc>
      </w:tr>
      <w:tr w:rsidR="00577AB5">
        <w:tc>
          <w:tcPr>
            <w:tcW w:w="794" w:type="dxa"/>
          </w:tcPr>
          <w:p w:rsidR="00577AB5" w:rsidRDefault="00577AB5">
            <w:pPr>
              <w:pStyle w:val="ConsPlusNormal"/>
              <w:jc w:val="center"/>
            </w:pPr>
            <w:r>
              <w:t>300.</w:t>
            </w:r>
          </w:p>
        </w:tc>
        <w:tc>
          <w:tcPr>
            <w:tcW w:w="3005" w:type="dxa"/>
          </w:tcPr>
          <w:p w:rsidR="00577AB5" w:rsidRDefault="00577AB5">
            <w:pPr>
              <w:pStyle w:val="ConsPlusNormal"/>
            </w:pPr>
            <w:r>
              <w:t>г. Оренбург, ул. Тамарова, д. 2/1</w:t>
            </w:r>
          </w:p>
        </w:tc>
        <w:tc>
          <w:tcPr>
            <w:tcW w:w="1587" w:type="dxa"/>
          </w:tcPr>
          <w:p w:rsidR="00577AB5" w:rsidRDefault="00577AB5">
            <w:pPr>
              <w:pStyle w:val="ConsPlusNormal"/>
              <w:jc w:val="center"/>
            </w:pPr>
            <w:r>
              <w:t>3649,50</w:t>
            </w:r>
          </w:p>
        </w:tc>
        <w:tc>
          <w:tcPr>
            <w:tcW w:w="2551" w:type="dxa"/>
          </w:tcPr>
          <w:p w:rsidR="00577AB5" w:rsidRDefault="00577AB5">
            <w:pPr>
              <w:pStyle w:val="ConsPlusNormal"/>
              <w:jc w:val="center"/>
            </w:pPr>
            <w:r>
              <w:t>126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84142,49</w:t>
            </w:r>
          </w:p>
        </w:tc>
      </w:tr>
      <w:tr w:rsidR="00577AB5">
        <w:tc>
          <w:tcPr>
            <w:tcW w:w="794" w:type="dxa"/>
          </w:tcPr>
          <w:p w:rsidR="00577AB5" w:rsidRDefault="00577AB5">
            <w:pPr>
              <w:pStyle w:val="ConsPlusNormal"/>
              <w:jc w:val="center"/>
            </w:pPr>
            <w:r>
              <w:t>301.</w:t>
            </w:r>
          </w:p>
        </w:tc>
        <w:tc>
          <w:tcPr>
            <w:tcW w:w="3005" w:type="dxa"/>
          </w:tcPr>
          <w:p w:rsidR="00577AB5" w:rsidRDefault="00577AB5">
            <w:pPr>
              <w:pStyle w:val="ConsPlusNormal"/>
            </w:pPr>
            <w:r>
              <w:t>г. Оренбург, ул. Тамбовская, д. 8</w:t>
            </w:r>
          </w:p>
        </w:tc>
        <w:tc>
          <w:tcPr>
            <w:tcW w:w="1587" w:type="dxa"/>
          </w:tcPr>
          <w:p w:rsidR="00577AB5" w:rsidRDefault="00577AB5">
            <w:pPr>
              <w:pStyle w:val="ConsPlusNormal"/>
              <w:jc w:val="center"/>
            </w:pPr>
            <w:r>
              <w:t>3840,10</w:t>
            </w:r>
          </w:p>
        </w:tc>
        <w:tc>
          <w:tcPr>
            <w:tcW w:w="2551" w:type="dxa"/>
          </w:tcPr>
          <w:p w:rsidR="00577AB5" w:rsidRDefault="00577AB5">
            <w:pPr>
              <w:pStyle w:val="ConsPlusNormal"/>
              <w:jc w:val="center"/>
            </w:pPr>
            <w:r>
              <w:t>160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106340,40</w:t>
            </w:r>
          </w:p>
        </w:tc>
      </w:tr>
      <w:tr w:rsidR="00577AB5">
        <w:tc>
          <w:tcPr>
            <w:tcW w:w="794" w:type="dxa"/>
          </w:tcPr>
          <w:p w:rsidR="00577AB5" w:rsidRDefault="00577AB5">
            <w:pPr>
              <w:pStyle w:val="ConsPlusNormal"/>
              <w:jc w:val="center"/>
            </w:pPr>
            <w:r>
              <w:t>302.</w:t>
            </w:r>
          </w:p>
        </w:tc>
        <w:tc>
          <w:tcPr>
            <w:tcW w:w="3005" w:type="dxa"/>
          </w:tcPr>
          <w:p w:rsidR="00577AB5" w:rsidRDefault="00577AB5">
            <w:pPr>
              <w:pStyle w:val="ConsPlusNormal"/>
            </w:pPr>
            <w:r>
              <w:t>г. Оренбург, ул. Ташкентская, д. 3</w:t>
            </w:r>
          </w:p>
        </w:tc>
        <w:tc>
          <w:tcPr>
            <w:tcW w:w="1587" w:type="dxa"/>
          </w:tcPr>
          <w:p w:rsidR="00577AB5" w:rsidRDefault="00577AB5">
            <w:pPr>
              <w:pStyle w:val="ConsPlusNormal"/>
              <w:jc w:val="center"/>
            </w:pPr>
            <w:r>
              <w:t>5871,10</w:t>
            </w:r>
          </w:p>
        </w:tc>
        <w:tc>
          <w:tcPr>
            <w:tcW w:w="2551" w:type="dxa"/>
          </w:tcPr>
          <w:p w:rsidR="00577AB5" w:rsidRDefault="00577AB5">
            <w:pPr>
              <w:pStyle w:val="ConsPlusNormal"/>
              <w:jc w:val="center"/>
            </w:pPr>
            <w:r>
              <w:t>192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228216,47</w:t>
            </w:r>
          </w:p>
        </w:tc>
      </w:tr>
      <w:tr w:rsidR="00577AB5">
        <w:tc>
          <w:tcPr>
            <w:tcW w:w="794" w:type="dxa"/>
          </w:tcPr>
          <w:p w:rsidR="00577AB5" w:rsidRDefault="00577AB5">
            <w:pPr>
              <w:pStyle w:val="ConsPlusNormal"/>
              <w:jc w:val="center"/>
            </w:pPr>
            <w:r>
              <w:t>303.</w:t>
            </w:r>
          </w:p>
        </w:tc>
        <w:tc>
          <w:tcPr>
            <w:tcW w:w="3005" w:type="dxa"/>
          </w:tcPr>
          <w:p w:rsidR="00577AB5" w:rsidRDefault="00577AB5">
            <w:pPr>
              <w:pStyle w:val="ConsPlusNormal"/>
            </w:pPr>
            <w:r>
              <w:t>г. Оренбург, ул. Театральная, д. 11</w:t>
            </w:r>
          </w:p>
        </w:tc>
        <w:tc>
          <w:tcPr>
            <w:tcW w:w="1587" w:type="dxa"/>
          </w:tcPr>
          <w:p w:rsidR="00577AB5" w:rsidRDefault="00577AB5">
            <w:pPr>
              <w:pStyle w:val="ConsPlusNormal"/>
              <w:jc w:val="center"/>
            </w:pPr>
            <w:r>
              <w:t>4386,30</w:t>
            </w:r>
          </w:p>
        </w:tc>
        <w:tc>
          <w:tcPr>
            <w:tcW w:w="2551" w:type="dxa"/>
          </w:tcPr>
          <w:p w:rsidR="00577AB5" w:rsidRDefault="00577AB5">
            <w:pPr>
              <w:pStyle w:val="ConsPlusNormal"/>
              <w:jc w:val="center"/>
            </w:pPr>
            <w:r>
              <w:t>161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92217,41</w:t>
            </w:r>
          </w:p>
        </w:tc>
      </w:tr>
      <w:tr w:rsidR="00577AB5">
        <w:tc>
          <w:tcPr>
            <w:tcW w:w="794" w:type="dxa"/>
          </w:tcPr>
          <w:p w:rsidR="00577AB5" w:rsidRDefault="00577AB5">
            <w:pPr>
              <w:pStyle w:val="ConsPlusNormal"/>
              <w:jc w:val="center"/>
            </w:pPr>
            <w:r>
              <w:t>304.</w:t>
            </w:r>
          </w:p>
        </w:tc>
        <w:tc>
          <w:tcPr>
            <w:tcW w:w="3005" w:type="dxa"/>
          </w:tcPr>
          <w:p w:rsidR="00577AB5" w:rsidRDefault="00577AB5">
            <w:pPr>
              <w:pStyle w:val="ConsPlusNormal"/>
            </w:pPr>
            <w:r>
              <w:t>г. Оренбург, ул. Театральная, д. 13</w:t>
            </w:r>
          </w:p>
        </w:tc>
        <w:tc>
          <w:tcPr>
            <w:tcW w:w="1587" w:type="dxa"/>
          </w:tcPr>
          <w:p w:rsidR="00577AB5" w:rsidRDefault="00577AB5">
            <w:pPr>
              <w:pStyle w:val="ConsPlusNormal"/>
              <w:jc w:val="center"/>
            </w:pPr>
            <w:r>
              <w:t>3601,40</w:t>
            </w:r>
          </w:p>
        </w:tc>
        <w:tc>
          <w:tcPr>
            <w:tcW w:w="2551" w:type="dxa"/>
          </w:tcPr>
          <w:p w:rsidR="00577AB5" w:rsidRDefault="00577AB5">
            <w:pPr>
              <w:pStyle w:val="ConsPlusNormal"/>
              <w:jc w:val="center"/>
            </w:pPr>
            <w:r>
              <w:t>142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77949,52</w:t>
            </w:r>
          </w:p>
        </w:tc>
      </w:tr>
      <w:tr w:rsidR="00577AB5">
        <w:tc>
          <w:tcPr>
            <w:tcW w:w="794" w:type="dxa"/>
          </w:tcPr>
          <w:p w:rsidR="00577AB5" w:rsidRDefault="00577AB5">
            <w:pPr>
              <w:pStyle w:val="ConsPlusNormal"/>
              <w:jc w:val="center"/>
            </w:pPr>
            <w:r>
              <w:t>305.</w:t>
            </w:r>
          </w:p>
        </w:tc>
        <w:tc>
          <w:tcPr>
            <w:tcW w:w="3005" w:type="dxa"/>
          </w:tcPr>
          <w:p w:rsidR="00577AB5" w:rsidRDefault="00577AB5">
            <w:pPr>
              <w:pStyle w:val="ConsPlusNormal"/>
            </w:pPr>
            <w:r>
              <w:t>г. Оренбург, ул. Театральная, д. 13/1</w:t>
            </w:r>
          </w:p>
        </w:tc>
        <w:tc>
          <w:tcPr>
            <w:tcW w:w="1587" w:type="dxa"/>
          </w:tcPr>
          <w:p w:rsidR="00577AB5" w:rsidRDefault="00577AB5">
            <w:pPr>
              <w:pStyle w:val="ConsPlusNormal"/>
              <w:jc w:val="center"/>
            </w:pPr>
            <w:r>
              <w:t>4523,60</w:t>
            </w:r>
          </w:p>
        </w:tc>
        <w:tc>
          <w:tcPr>
            <w:tcW w:w="2551" w:type="dxa"/>
          </w:tcPr>
          <w:p w:rsidR="00577AB5" w:rsidRDefault="00577AB5">
            <w:pPr>
              <w:pStyle w:val="ConsPlusNormal"/>
              <w:jc w:val="center"/>
            </w:pPr>
            <w:r>
              <w:t>167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92683,58</w:t>
            </w:r>
          </w:p>
        </w:tc>
      </w:tr>
      <w:tr w:rsidR="00577AB5">
        <w:tc>
          <w:tcPr>
            <w:tcW w:w="794" w:type="dxa"/>
          </w:tcPr>
          <w:p w:rsidR="00577AB5" w:rsidRDefault="00577AB5">
            <w:pPr>
              <w:pStyle w:val="ConsPlusNormal"/>
              <w:jc w:val="center"/>
            </w:pPr>
            <w:r>
              <w:t>306.</w:t>
            </w:r>
          </w:p>
        </w:tc>
        <w:tc>
          <w:tcPr>
            <w:tcW w:w="3005" w:type="dxa"/>
          </w:tcPr>
          <w:p w:rsidR="00577AB5" w:rsidRDefault="00577AB5">
            <w:pPr>
              <w:pStyle w:val="ConsPlusNormal"/>
            </w:pPr>
            <w:r>
              <w:t>г. Оренбург, ул. Театральная, д. 15</w:t>
            </w:r>
          </w:p>
        </w:tc>
        <w:tc>
          <w:tcPr>
            <w:tcW w:w="1587" w:type="dxa"/>
          </w:tcPr>
          <w:p w:rsidR="00577AB5" w:rsidRDefault="00577AB5">
            <w:pPr>
              <w:pStyle w:val="ConsPlusNormal"/>
              <w:jc w:val="center"/>
            </w:pPr>
            <w:r>
              <w:t>3872,00</w:t>
            </w:r>
          </w:p>
        </w:tc>
        <w:tc>
          <w:tcPr>
            <w:tcW w:w="2551" w:type="dxa"/>
          </w:tcPr>
          <w:p w:rsidR="00577AB5" w:rsidRDefault="00577AB5">
            <w:pPr>
              <w:pStyle w:val="ConsPlusNormal"/>
              <w:jc w:val="center"/>
            </w:pPr>
            <w:r>
              <w:t>165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67319,29</w:t>
            </w:r>
          </w:p>
        </w:tc>
      </w:tr>
      <w:tr w:rsidR="00577AB5">
        <w:tc>
          <w:tcPr>
            <w:tcW w:w="794" w:type="dxa"/>
          </w:tcPr>
          <w:p w:rsidR="00577AB5" w:rsidRDefault="00577AB5">
            <w:pPr>
              <w:pStyle w:val="ConsPlusNormal"/>
              <w:jc w:val="center"/>
            </w:pPr>
            <w:r>
              <w:t>307.</w:t>
            </w:r>
          </w:p>
        </w:tc>
        <w:tc>
          <w:tcPr>
            <w:tcW w:w="3005" w:type="dxa"/>
          </w:tcPr>
          <w:p w:rsidR="00577AB5" w:rsidRDefault="00577AB5">
            <w:pPr>
              <w:pStyle w:val="ConsPlusNormal"/>
            </w:pPr>
            <w:r>
              <w:t>г. Оренбург, ул. Театральная, д. 17</w:t>
            </w:r>
          </w:p>
        </w:tc>
        <w:tc>
          <w:tcPr>
            <w:tcW w:w="1587" w:type="dxa"/>
          </w:tcPr>
          <w:p w:rsidR="00577AB5" w:rsidRDefault="00577AB5">
            <w:pPr>
              <w:pStyle w:val="ConsPlusNormal"/>
              <w:jc w:val="center"/>
            </w:pPr>
            <w:r>
              <w:t>5036,80</w:t>
            </w:r>
          </w:p>
        </w:tc>
        <w:tc>
          <w:tcPr>
            <w:tcW w:w="2551" w:type="dxa"/>
          </w:tcPr>
          <w:p w:rsidR="00577AB5" w:rsidRDefault="00577AB5">
            <w:pPr>
              <w:pStyle w:val="ConsPlusNormal"/>
              <w:jc w:val="center"/>
            </w:pPr>
            <w:r>
              <w:t>147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153896,89</w:t>
            </w:r>
          </w:p>
        </w:tc>
      </w:tr>
      <w:tr w:rsidR="00577AB5">
        <w:tc>
          <w:tcPr>
            <w:tcW w:w="794" w:type="dxa"/>
          </w:tcPr>
          <w:p w:rsidR="00577AB5" w:rsidRDefault="00577AB5">
            <w:pPr>
              <w:pStyle w:val="ConsPlusNormal"/>
              <w:jc w:val="center"/>
            </w:pPr>
            <w:r>
              <w:t>308.</w:t>
            </w:r>
          </w:p>
        </w:tc>
        <w:tc>
          <w:tcPr>
            <w:tcW w:w="3005" w:type="dxa"/>
          </w:tcPr>
          <w:p w:rsidR="00577AB5" w:rsidRDefault="00577AB5">
            <w:pPr>
              <w:pStyle w:val="ConsPlusNormal"/>
            </w:pPr>
            <w:r>
              <w:t>г. Оренбург, ул. Театральная, д. 5</w:t>
            </w:r>
          </w:p>
        </w:tc>
        <w:tc>
          <w:tcPr>
            <w:tcW w:w="1587" w:type="dxa"/>
          </w:tcPr>
          <w:p w:rsidR="00577AB5" w:rsidRDefault="00577AB5">
            <w:pPr>
              <w:pStyle w:val="ConsPlusNormal"/>
              <w:jc w:val="center"/>
            </w:pPr>
            <w:r>
              <w:t>4523,70</w:t>
            </w:r>
          </w:p>
        </w:tc>
        <w:tc>
          <w:tcPr>
            <w:tcW w:w="2551" w:type="dxa"/>
          </w:tcPr>
          <w:p w:rsidR="00577AB5" w:rsidRDefault="00577AB5">
            <w:pPr>
              <w:pStyle w:val="ConsPlusNormal"/>
              <w:jc w:val="center"/>
            </w:pPr>
            <w:r>
              <w:t>186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62288,18</w:t>
            </w:r>
          </w:p>
        </w:tc>
      </w:tr>
      <w:tr w:rsidR="00577AB5">
        <w:tc>
          <w:tcPr>
            <w:tcW w:w="794" w:type="dxa"/>
          </w:tcPr>
          <w:p w:rsidR="00577AB5" w:rsidRDefault="00577AB5">
            <w:pPr>
              <w:pStyle w:val="ConsPlusNormal"/>
              <w:jc w:val="center"/>
            </w:pPr>
            <w:r>
              <w:lastRenderedPageBreak/>
              <w:t>309.</w:t>
            </w:r>
          </w:p>
        </w:tc>
        <w:tc>
          <w:tcPr>
            <w:tcW w:w="3005" w:type="dxa"/>
          </w:tcPr>
          <w:p w:rsidR="00577AB5" w:rsidRDefault="00577AB5">
            <w:pPr>
              <w:pStyle w:val="ConsPlusNormal"/>
            </w:pPr>
            <w:r>
              <w:t>г. Оренбург, ул. Театральная, д. 7</w:t>
            </w:r>
          </w:p>
        </w:tc>
        <w:tc>
          <w:tcPr>
            <w:tcW w:w="1587" w:type="dxa"/>
          </w:tcPr>
          <w:p w:rsidR="00577AB5" w:rsidRDefault="00577AB5">
            <w:pPr>
              <w:pStyle w:val="ConsPlusNormal"/>
              <w:jc w:val="center"/>
            </w:pPr>
            <w:r>
              <w:t>5030,90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62501,02</w:t>
            </w:r>
          </w:p>
        </w:tc>
      </w:tr>
      <w:tr w:rsidR="00577AB5">
        <w:tc>
          <w:tcPr>
            <w:tcW w:w="794" w:type="dxa"/>
          </w:tcPr>
          <w:p w:rsidR="00577AB5" w:rsidRDefault="00577AB5">
            <w:pPr>
              <w:pStyle w:val="ConsPlusNormal"/>
              <w:jc w:val="center"/>
            </w:pPr>
            <w:r>
              <w:t>310.</w:t>
            </w:r>
          </w:p>
        </w:tc>
        <w:tc>
          <w:tcPr>
            <w:tcW w:w="3005" w:type="dxa"/>
          </w:tcPr>
          <w:p w:rsidR="00577AB5" w:rsidRDefault="00577AB5">
            <w:pPr>
              <w:pStyle w:val="ConsPlusNormal"/>
            </w:pPr>
            <w:r>
              <w:t>г. Оренбург, ул. Тепличная, д. 9б</w:t>
            </w:r>
          </w:p>
        </w:tc>
        <w:tc>
          <w:tcPr>
            <w:tcW w:w="1587" w:type="dxa"/>
          </w:tcPr>
          <w:p w:rsidR="00577AB5" w:rsidRDefault="00577AB5">
            <w:pPr>
              <w:pStyle w:val="ConsPlusNormal"/>
              <w:jc w:val="center"/>
            </w:pPr>
            <w:r>
              <w:t>693,50</w:t>
            </w:r>
          </w:p>
        </w:tc>
        <w:tc>
          <w:tcPr>
            <w:tcW w:w="2551" w:type="dxa"/>
          </w:tcPr>
          <w:p w:rsidR="00577AB5" w:rsidRDefault="00577AB5">
            <w:pPr>
              <w:pStyle w:val="ConsPlusNormal"/>
              <w:jc w:val="center"/>
            </w:pPr>
            <w:r>
              <w:t>10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39334,47</w:t>
            </w:r>
          </w:p>
        </w:tc>
      </w:tr>
      <w:tr w:rsidR="00577AB5">
        <w:tc>
          <w:tcPr>
            <w:tcW w:w="794" w:type="dxa"/>
          </w:tcPr>
          <w:p w:rsidR="00577AB5" w:rsidRDefault="00577AB5">
            <w:pPr>
              <w:pStyle w:val="ConsPlusNormal"/>
              <w:jc w:val="center"/>
            </w:pPr>
            <w:r>
              <w:t>311.</w:t>
            </w:r>
          </w:p>
        </w:tc>
        <w:tc>
          <w:tcPr>
            <w:tcW w:w="3005" w:type="dxa"/>
          </w:tcPr>
          <w:p w:rsidR="00577AB5" w:rsidRDefault="00577AB5">
            <w:pPr>
              <w:pStyle w:val="ConsPlusNormal"/>
            </w:pPr>
            <w:r>
              <w:t>г. Оренбург, ул. Терешковой, д. 10/6</w:t>
            </w:r>
          </w:p>
        </w:tc>
        <w:tc>
          <w:tcPr>
            <w:tcW w:w="1587" w:type="dxa"/>
          </w:tcPr>
          <w:p w:rsidR="00577AB5" w:rsidRDefault="00577AB5">
            <w:pPr>
              <w:pStyle w:val="ConsPlusNormal"/>
              <w:jc w:val="center"/>
            </w:pPr>
            <w:r>
              <w:t>6242,00</w:t>
            </w:r>
          </w:p>
        </w:tc>
        <w:tc>
          <w:tcPr>
            <w:tcW w:w="2551" w:type="dxa"/>
          </w:tcPr>
          <w:p w:rsidR="00577AB5" w:rsidRDefault="00577AB5">
            <w:pPr>
              <w:pStyle w:val="ConsPlusNormal"/>
              <w:jc w:val="center"/>
            </w:pPr>
            <w:r>
              <w:t>177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116406,48</w:t>
            </w:r>
          </w:p>
        </w:tc>
      </w:tr>
      <w:tr w:rsidR="00577AB5">
        <w:tc>
          <w:tcPr>
            <w:tcW w:w="794" w:type="dxa"/>
          </w:tcPr>
          <w:p w:rsidR="00577AB5" w:rsidRDefault="00577AB5">
            <w:pPr>
              <w:pStyle w:val="ConsPlusNormal"/>
              <w:jc w:val="center"/>
            </w:pPr>
            <w:r>
              <w:t>312.</w:t>
            </w:r>
          </w:p>
        </w:tc>
        <w:tc>
          <w:tcPr>
            <w:tcW w:w="3005" w:type="dxa"/>
          </w:tcPr>
          <w:p w:rsidR="00577AB5" w:rsidRDefault="00577AB5">
            <w:pPr>
              <w:pStyle w:val="ConsPlusNormal"/>
            </w:pPr>
            <w:r>
              <w:t>г. Оренбург, ул. Терешковой, д. 27</w:t>
            </w:r>
          </w:p>
        </w:tc>
        <w:tc>
          <w:tcPr>
            <w:tcW w:w="1587" w:type="dxa"/>
          </w:tcPr>
          <w:p w:rsidR="00577AB5" w:rsidRDefault="00577AB5">
            <w:pPr>
              <w:pStyle w:val="ConsPlusNormal"/>
              <w:jc w:val="center"/>
            </w:pPr>
            <w:r>
              <w:t>4522,90</w:t>
            </w:r>
          </w:p>
        </w:tc>
        <w:tc>
          <w:tcPr>
            <w:tcW w:w="2551" w:type="dxa"/>
          </w:tcPr>
          <w:p w:rsidR="00577AB5" w:rsidRDefault="00577AB5">
            <w:pPr>
              <w:pStyle w:val="ConsPlusNormal"/>
              <w:jc w:val="center"/>
            </w:pPr>
            <w:r>
              <w:t>163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41189,80</w:t>
            </w:r>
          </w:p>
        </w:tc>
      </w:tr>
      <w:tr w:rsidR="00577AB5">
        <w:tc>
          <w:tcPr>
            <w:tcW w:w="794" w:type="dxa"/>
          </w:tcPr>
          <w:p w:rsidR="00577AB5" w:rsidRDefault="00577AB5">
            <w:pPr>
              <w:pStyle w:val="ConsPlusNormal"/>
              <w:jc w:val="center"/>
            </w:pPr>
            <w:r>
              <w:t>313.</w:t>
            </w:r>
          </w:p>
        </w:tc>
        <w:tc>
          <w:tcPr>
            <w:tcW w:w="3005" w:type="dxa"/>
          </w:tcPr>
          <w:p w:rsidR="00577AB5" w:rsidRDefault="00577AB5">
            <w:pPr>
              <w:pStyle w:val="ConsPlusNormal"/>
            </w:pPr>
            <w:r>
              <w:t>г. Оренбург, ул. Тимирязева, д. 14</w:t>
            </w:r>
          </w:p>
        </w:tc>
        <w:tc>
          <w:tcPr>
            <w:tcW w:w="1587" w:type="dxa"/>
          </w:tcPr>
          <w:p w:rsidR="00577AB5" w:rsidRDefault="00577AB5">
            <w:pPr>
              <w:pStyle w:val="ConsPlusNormal"/>
              <w:jc w:val="center"/>
            </w:pPr>
            <w:r>
              <w:t>3979,50</w:t>
            </w:r>
          </w:p>
        </w:tc>
        <w:tc>
          <w:tcPr>
            <w:tcW w:w="2551" w:type="dxa"/>
          </w:tcPr>
          <w:p w:rsidR="00577AB5" w:rsidRDefault="00577AB5">
            <w:pPr>
              <w:pStyle w:val="ConsPlusNormal"/>
              <w:jc w:val="center"/>
            </w:pPr>
            <w:r>
              <w:t>110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79921,74</w:t>
            </w:r>
          </w:p>
        </w:tc>
      </w:tr>
      <w:tr w:rsidR="00577AB5">
        <w:tc>
          <w:tcPr>
            <w:tcW w:w="794" w:type="dxa"/>
          </w:tcPr>
          <w:p w:rsidR="00577AB5" w:rsidRDefault="00577AB5">
            <w:pPr>
              <w:pStyle w:val="ConsPlusNormal"/>
              <w:jc w:val="center"/>
            </w:pPr>
            <w:r>
              <w:t>314.</w:t>
            </w:r>
          </w:p>
        </w:tc>
        <w:tc>
          <w:tcPr>
            <w:tcW w:w="3005" w:type="dxa"/>
          </w:tcPr>
          <w:p w:rsidR="00577AB5" w:rsidRDefault="00577AB5">
            <w:pPr>
              <w:pStyle w:val="ConsPlusNormal"/>
            </w:pPr>
            <w:r>
              <w:t>г. Оренбург, ул. Ткачева, д. 91</w:t>
            </w:r>
          </w:p>
        </w:tc>
        <w:tc>
          <w:tcPr>
            <w:tcW w:w="1587" w:type="dxa"/>
          </w:tcPr>
          <w:p w:rsidR="00577AB5" w:rsidRDefault="00577AB5">
            <w:pPr>
              <w:pStyle w:val="ConsPlusNormal"/>
              <w:jc w:val="center"/>
            </w:pPr>
            <w:r>
              <w:t>9677,30</w:t>
            </w:r>
          </w:p>
        </w:tc>
        <w:tc>
          <w:tcPr>
            <w:tcW w:w="2551" w:type="dxa"/>
          </w:tcPr>
          <w:p w:rsidR="00577AB5" w:rsidRDefault="00577AB5">
            <w:pPr>
              <w:pStyle w:val="ConsPlusNormal"/>
              <w:jc w:val="center"/>
            </w:pPr>
            <w:r>
              <w:t>440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49590,43</w:t>
            </w:r>
          </w:p>
        </w:tc>
      </w:tr>
      <w:tr w:rsidR="00577AB5">
        <w:tc>
          <w:tcPr>
            <w:tcW w:w="794" w:type="dxa"/>
          </w:tcPr>
          <w:p w:rsidR="00577AB5" w:rsidRDefault="00577AB5">
            <w:pPr>
              <w:pStyle w:val="ConsPlusNormal"/>
              <w:jc w:val="center"/>
            </w:pPr>
            <w:r>
              <w:t>315.</w:t>
            </w:r>
          </w:p>
        </w:tc>
        <w:tc>
          <w:tcPr>
            <w:tcW w:w="3005" w:type="dxa"/>
          </w:tcPr>
          <w:p w:rsidR="00577AB5" w:rsidRDefault="00577AB5">
            <w:pPr>
              <w:pStyle w:val="ConsPlusNormal"/>
            </w:pPr>
            <w:r>
              <w:t>г. Оренбург, ул. Ткачева, д. 93</w:t>
            </w:r>
          </w:p>
        </w:tc>
        <w:tc>
          <w:tcPr>
            <w:tcW w:w="1587" w:type="dxa"/>
          </w:tcPr>
          <w:p w:rsidR="00577AB5" w:rsidRDefault="00577AB5">
            <w:pPr>
              <w:pStyle w:val="ConsPlusNormal"/>
              <w:jc w:val="center"/>
            </w:pPr>
            <w:r>
              <w:t>3885,80</w:t>
            </w:r>
          </w:p>
        </w:tc>
        <w:tc>
          <w:tcPr>
            <w:tcW w:w="2551" w:type="dxa"/>
          </w:tcPr>
          <w:p w:rsidR="00577AB5" w:rsidRDefault="00577AB5">
            <w:pPr>
              <w:pStyle w:val="ConsPlusNormal"/>
              <w:jc w:val="center"/>
            </w:pPr>
            <w:r>
              <w:t>178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37214,31</w:t>
            </w:r>
          </w:p>
        </w:tc>
      </w:tr>
      <w:tr w:rsidR="00577AB5">
        <w:tc>
          <w:tcPr>
            <w:tcW w:w="794" w:type="dxa"/>
          </w:tcPr>
          <w:p w:rsidR="00577AB5" w:rsidRDefault="00577AB5">
            <w:pPr>
              <w:pStyle w:val="ConsPlusNormal"/>
              <w:jc w:val="center"/>
            </w:pPr>
            <w:r>
              <w:t>316.</w:t>
            </w:r>
          </w:p>
        </w:tc>
        <w:tc>
          <w:tcPr>
            <w:tcW w:w="3005" w:type="dxa"/>
          </w:tcPr>
          <w:p w:rsidR="00577AB5" w:rsidRDefault="00577AB5">
            <w:pPr>
              <w:pStyle w:val="ConsPlusNormal"/>
            </w:pPr>
            <w:r>
              <w:t>г. Оренбург, ул. Турбинная, д. 9</w:t>
            </w:r>
          </w:p>
        </w:tc>
        <w:tc>
          <w:tcPr>
            <w:tcW w:w="1587" w:type="dxa"/>
          </w:tcPr>
          <w:p w:rsidR="00577AB5" w:rsidRDefault="00577AB5">
            <w:pPr>
              <w:pStyle w:val="ConsPlusNormal"/>
              <w:jc w:val="center"/>
            </w:pPr>
            <w:r>
              <w:t>4256,80</w:t>
            </w:r>
          </w:p>
        </w:tc>
        <w:tc>
          <w:tcPr>
            <w:tcW w:w="2551" w:type="dxa"/>
          </w:tcPr>
          <w:p w:rsidR="00577AB5" w:rsidRDefault="00577AB5">
            <w:pPr>
              <w:pStyle w:val="ConsPlusNormal"/>
              <w:jc w:val="center"/>
            </w:pPr>
            <w:r>
              <w:t>135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38647,68</w:t>
            </w:r>
          </w:p>
        </w:tc>
      </w:tr>
      <w:tr w:rsidR="00577AB5">
        <w:tc>
          <w:tcPr>
            <w:tcW w:w="794" w:type="dxa"/>
          </w:tcPr>
          <w:p w:rsidR="00577AB5" w:rsidRDefault="00577AB5">
            <w:pPr>
              <w:pStyle w:val="ConsPlusNormal"/>
              <w:jc w:val="center"/>
            </w:pPr>
            <w:r>
              <w:t>317.</w:t>
            </w:r>
          </w:p>
        </w:tc>
        <w:tc>
          <w:tcPr>
            <w:tcW w:w="3005" w:type="dxa"/>
          </w:tcPr>
          <w:p w:rsidR="00577AB5" w:rsidRDefault="00577AB5">
            <w:pPr>
              <w:pStyle w:val="ConsPlusNormal"/>
            </w:pPr>
            <w:r>
              <w:t>г. Оренбург, ул. Туркестанская, д. 15а</w:t>
            </w:r>
          </w:p>
        </w:tc>
        <w:tc>
          <w:tcPr>
            <w:tcW w:w="1587" w:type="dxa"/>
          </w:tcPr>
          <w:p w:rsidR="00577AB5" w:rsidRDefault="00577AB5">
            <w:pPr>
              <w:pStyle w:val="ConsPlusNormal"/>
              <w:jc w:val="center"/>
            </w:pPr>
            <w:r>
              <w:t>7512,60</w:t>
            </w:r>
          </w:p>
        </w:tc>
        <w:tc>
          <w:tcPr>
            <w:tcW w:w="2551" w:type="dxa"/>
          </w:tcPr>
          <w:p w:rsidR="00577AB5" w:rsidRDefault="00577AB5">
            <w:pPr>
              <w:pStyle w:val="ConsPlusNormal"/>
              <w:jc w:val="center"/>
            </w:pPr>
            <w:r>
              <w:t>246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151183,32</w:t>
            </w:r>
          </w:p>
        </w:tc>
      </w:tr>
      <w:tr w:rsidR="00577AB5">
        <w:tc>
          <w:tcPr>
            <w:tcW w:w="794" w:type="dxa"/>
          </w:tcPr>
          <w:p w:rsidR="00577AB5" w:rsidRDefault="00577AB5">
            <w:pPr>
              <w:pStyle w:val="ConsPlusNormal"/>
              <w:jc w:val="center"/>
            </w:pPr>
            <w:r>
              <w:t>318.</w:t>
            </w:r>
          </w:p>
        </w:tc>
        <w:tc>
          <w:tcPr>
            <w:tcW w:w="3005" w:type="dxa"/>
          </w:tcPr>
          <w:p w:rsidR="00577AB5" w:rsidRDefault="00577AB5">
            <w:pPr>
              <w:pStyle w:val="ConsPlusNormal"/>
            </w:pPr>
            <w:r>
              <w:t>г. Оренбург, ул. Туркестанская, д. 17</w:t>
            </w:r>
          </w:p>
        </w:tc>
        <w:tc>
          <w:tcPr>
            <w:tcW w:w="1587" w:type="dxa"/>
          </w:tcPr>
          <w:p w:rsidR="00577AB5" w:rsidRDefault="00577AB5">
            <w:pPr>
              <w:pStyle w:val="ConsPlusNormal"/>
              <w:jc w:val="center"/>
            </w:pPr>
            <w:r>
              <w:t>6047,80</w:t>
            </w:r>
          </w:p>
        </w:tc>
        <w:tc>
          <w:tcPr>
            <w:tcW w:w="2551" w:type="dxa"/>
          </w:tcPr>
          <w:p w:rsidR="00577AB5" w:rsidRDefault="00577AB5">
            <w:pPr>
              <w:pStyle w:val="ConsPlusNormal"/>
              <w:jc w:val="center"/>
            </w:pPr>
            <w:r>
              <w:t>174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58520,42</w:t>
            </w:r>
          </w:p>
        </w:tc>
      </w:tr>
      <w:tr w:rsidR="00577AB5">
        <w:tc>
          <w:tcPr>
            <w:tcW w:w="794" w:type="dxa"/>
          </w:tcPr>
          <w:p w:rsidR="00577AB5" w:rsidRDefault="00577AB5">
            <w:pPr>
              <w:pStyle w:val="ConsPlusNormal"/>
              <w:jc w:val="center"/>
            </w:pPr>
            <w:r>
              <w:t>319.</w:t>
            </w:r>
          </w:p>
        </w:tc>
        <w:tc>
          <w:tcPr>
            <w:tcW w:w="3005" w:type="dxa"/>
          </w:tcPr>
          <w:p w:rsidR="00577AB5" w:rsidRDefault="00577AB5">
            <w:pPr>
              <w:pStyle w:val="ConsPlusNormal"/>
            </w:pPr>
            <w:r>
              <w:t>г. Оренбург, ул. Туркестанская, д. 19</w:t>
            </w:r>
          </w:p>
        </w:tc>
        <w:tc>
          <w:tcPr>
            <w:tcW w:w="1587" w:type="dxa"/>
          </w:tcPr>
          <w:p w:rsidR="00577AB5" w:rsidRDefault="00577AB5">
            <w:pPr>
              <w:pStyle w:val="ConsPlusNormal"/>
              <w:jc w:val="center"/>
            </w:pPr>
            <w:r>
              <w:t>5687,70</w:t>
            </w:r>
          </w:p>
        </w:tc>
        <w:tc>
          <w:tcPr>
            <w:tcW w:w="2551" w:type="dxa"/>
          </w:tcPr>
          <w:p w:rsidR="00577AB5" w:rsidRDefault="00577AB5">
            <w:pPr>
              <w:pStyle w:val="ConsPlusNormal"/>
              <w:jc w:val="center"/>
            </w:pPr>
            <w:r>
              <w:t>180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92501,91</w:t>
            </w:r>
          </w:p>
        </w:tc>
      </w:tr>
      <w:tr w:rsidR="00577AB5">
        <w:tc>
          <w:tcPr>
            <w:tcW w:w="794" w:type="dxa"/>
          </w:tcPr>
          <w:p w:rsidR="00577AB5" w:rsidRDefault="00577AB5">
            <w:pPr>
              <w:pStyle w:val="ConsPlusNormal"/>
              <w:jc w:val="center"/>
            </w:pPr>
            <w:r>
              <w:t>320.</w:t>
            </w:r>
          </w:p>
        </w:tc>
        <w:tc>
          <w:tcPr>
            <w:tcW w:w="3005" w:type="dxa"/>
          </w:tcPr>
          <w:p w:rsidR="00577AB5" w:rsidRDefault="00577AB5">
            <w:pPr>
              <w:pStyle w:val="ConsPlusNormal"/>
            </w:pPr>
            <w:r>
              <w:t>г. Оренбург, ул. Туркестанская, д. 21</w:t>
            </w:r>
          </w:p>
        </w:tc>
        <w:tc>
          <w:tcPr>
            <w:tcW w:w="1587" w:type="dxa"/>
          </w:tcPr>
          <w:p w:rsidR="00577AB5" w:rsidRDefault="00577AB5">
            <w:pPr>
              <w:pStyle w:val="ConsPlusNormal"/>
              <w:jc w:val="center"/>
            </w:pPr>
            <w:r>
              <w:t>5674,70</w:t>
            </w:r>
          </w:p>
        </w:tc>
        <w:tc>
          <w:tcPr>
            <w:tcW w:w="2551" w:type="dxa"/>
          </w:tcPr>
          <w:p w:rsidR="00577AB5" w:rsidRDefault="00577AB5">
            <w:pPr>
              <w:pStyle w:val="ConsPlusNormal"/>
              <w:jc w:val="center"/>
            </w:pPr>
            <w:r>
              <w:t>185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184861,10</w:t>
            </w:r>
          </w:p>
        </w:tc>
      </w:tr>
      <w:tr w:rsidR="00577AB5">
        <w:tc>
          <w:tcPr>
            <w:tcW w:w="794" w:type="dxa"/>
          </w:tcPr>
          <w:p w:rsidR="00577AB5" w:rsidRDefault="00577AB5">
            <w:pPr>
              <w:pStyle w:val="ConsPlusNormal"/>
              <w:jc w:val="center"/>
            </w:pPr>
            <w:r>
              <w:t>321.</w:t>
            </w:r>
          </w:p>
        </w:tc>
        <w:tc>
          <w:tcPr>
            <w:tcW w:w="3005" w:type="dxa"/>
          </w:tcPr>
          <w:p w:rsidR="00577AB5" w:rsidRDefault="00577AB5">
            <w:pPr>
              <w:pStyle w:val="ConsPlusNormal"/>
            </w:pPr>
            <w:r>
              <w:t>г. Оренбург, ул. Туркестанская, д. 25/1</w:t>
            </w:r>
          </w:p>
        </w:tc>
        <w:tc>
          <w:tcPr>
            <w:tcW w:w="1587" w:type="dxa"/>
          </w:tcPr>
          <w:p w:rsidR="00577AB5" w:rsidRDefault="00577AB5">
            <w:pPr>
              <w:pStyle w:val="ConsPlusNormal"/>
              <w:jc w:val="center"/>
            </w:pPr>
            <w:r>
              <w:t>5084,40</w:t>
            </w:r>
          </w:p>
        </w:tc>
        <w:tc>
          <w:tcPr>
            <w:tcW w:w="2551" w:type="dxa"/>
          </w:tcPr>
          <w:p w:rsidR="00577AB5" w:rsidRDefault="00577AB5">
            <w:pPr>
              <w:pStyle w:val="ConsPlusNormal"/>
              <w:jc w:val="center"/>
            </w:pPr>
            <w:r>
              <w:t>134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103087,50</w:t>
            </w:r>
          </w:p>
        </w:tc>
      </w:tr>
      <w:tr w:rsidR="00577AB5">
        <w:tc>
          <w:tcPr>
            <w:tcW w:w="794" w:type="dxa"/>
          </w:tcPr>
          <w:p w:rsidR="00577AB5" w:rsidRDefault="00577AB5">
            <w:pPr>
              <w:pStyle w:val="ConsPlusNormal"/>
              <w:jc w:val="center"/>
            </w:pPr>
            <w:r>
              <w:lastRenderedPageBreak/>
              <w:t>322.</w:t>
            </w:r>
          </w:p>
        </w:tc>
        <w:tc>
          <w:tcPr>
            <w:tcW w:w="3005" w:type="dxa"/>
          </w:tcPr>
          <w:p w:rsidR="00577AB5" w:rsidRDefault="00577AB5">
            <w:pPr>
              <w:pStyle w:val="ConsPlusNormal"/>
            </w:pPr>
            <w:r>
              <w:t>г. Оренбург, ул. Туркестанская, д. 29</w:t>
            </w:r>
          </w:p>
        </w:tc>
        <w:tc>
          <w:tcPr>
            <w:tcW w:w="1587" w:type="dxa"/>
          </w:tcPr>
          <w:p w:rsidR="00577AB5" w:rsidRDefault="00577AB5">
            <w:pPr>
              <w:pStyle w:val="ConsPlusNormal"/>
              <w:jc w:val="center"/>
            </w:pPr>
            <w:r>
              <w:t>6293,70</w:t>
            </w:r>
          </w:p>
        </w:tc>
        <w:tc>
          <w:tcPr>
            <w:tcW w:w="2551" w:type="dxa"/>
          </w:tcPr>
          <w:p w:rsidR="00577AB5" w:rsidRDefault="00577AB5">
            <w:pPr>
              <w:pStyle w:val="ConsPlusNormal"/>
              <w:jc w:val="center"/>
            </w:pPr>
            <w:r>
              <w:t>198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96629,42</w:t>
            </w:r>
          </w:p>
        </w:tc>
      </w:tr>
      <w:tr w:rsidR="00577AB5">
        <w:tc>
          <w:tcPr>
            <w:tcW w:w="794" w:type="dxa"/>
          </w:tcPr>
          <w:p w:rsidR="00577AB5" w:rsidRDefault="00577AB5">
            <w:pPr>
              <w:pStyle w:val="ConsPlusNormal"/>
              <w:jc w:val="center"/>
            </w:pPr>
            <w:r>
              <w:t>323.</w:t>
            </w:r>
          </w:p>
        </w:tc>
        <w:tc>
          <w:tcPr>
            <w:tcW w:w="3005" w:type="dxa"/>
          </w:tcPr>
          <w:p w:rsidR="00577AB5" w:rsidRDefault="00577AB5">
            <w:pPr>
              <w:pStyle w:val="ConsPlusNormal"/>
            </w:pPr>
            <w:r>
              <w:t>г. Оренбург, ул. Туркестанская, д. 37/1</w:t>
            </w:r>
          </w:p>
        </w:tc>
        <w:tc>
          <w:tcPr>
            <w:tcW w:w="1587" w:type="dxa"/>
          </w:tcPr>
          <w:p w:rsidR="00577AB5" w:rsidRDefault="00577AB5">
            <w:pPr>
              <w:pStyle w:val="ConsPlusNormal"/>
              <w:jc w:val="center"/>
            </w:pPr>
            <w:r>
              <w:t>4933,60</w:t>
            </w:r>
          </w:p>
        </w:tc>
        <w:tc>
          <w:tcPr>
            <w:tcW w:w="2551" w:type="dxa"/>
          </w:tcPr>
          <w:p w:rsidR="00577AB5" w:rsidRDefault="00577AB5">
            <w:pPr>
              <w:pStyle w:val="ConsPlusNormal"/>
              <w:jc w:val="center"/>
            </w:pPr>
            <w:r>
              <w:t>141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102500,90</w:t>
            </w:r>
          </w:p>
        </w:tc>
      </w:tr>
      <w:tr w:rsidR="00577AB5">
        <w:tc>
          <w:tcPr>
            <w:tcW w:w="794" w:type="dxa"/>
          </w:tcPr>
          <w:p w:rsidR="00577AB5" w:rsidRDefault="00577AB5">
            <w:pPr>
              <w:pStyle w:val="ConsPlusNormal"/>
              <w:jc w:val="center"/>
            </w:pPr>
            <w:r>
              <w:t>324.</w:t>
            </w:r>
          </w:p>
        </w:tc>
        <w:tc>
          <w:tcPr>
            <w:tcW w:w="3005" w:type="dxa"/>
          </w:tcPr>
          <w:p w:rsidR="00577AB5" w:rsidRDefault="00577AB5">
            <w:pPr>
              <w:pStyle w:val="ConsPlusNormal"/>
            </w:pPr>
            <w:r>
              <w:t>г. Оренбург, ул. Туркестанская, д. 49</w:t>
            </w:r>
          </w:p>
        </w:tc>
        <w:tc>
          <w:tcPr>
            <w:tcW w:w="1587" w:type="dxa"/>
          </w:tcPr>
          <w:p w:rsidR="00577AB5" w:rsidRDefault="00577AB5">
            <w:pPr>
              <w:pStyle w:val="ConsPlusNormal"/>
              <w:jc w:val="center"/>
            </w:pPr>
            <w:r>
              <w:t>3616,80</w:t>
            </w:r>
          </w:p>
        </w:tc>
        <w:tc>
          <w:tcPr>
            <w:tcW w:w="2551" w:type="dxa"/>
          </w:tcPr>
          <w:p w:rsidR="00577AB5" w:rsidRDefault="00577AB5">
            <w:pPr>
              <w:pStyle w:val="ConsPlusNormal"/>
              <w:jc w:val="center"/>
            </w:pPr>
            <w:r>
              <w:t>118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48845,77</w:t>
            </w:r>
          </w:p>
        </w:tc>
      </w:tr>
      <w:tr w:rsidR="00577AB5">
        <w:tc>
          <w:tcPr>
            <w:tcW w:w="794" w:type="dxa"/>
          </w:tcPr>
          <w:p w:rsidR="00577AB5" w:rsidRDefault="00577AB5">
            <w:pPr>
              <w:pStyle w:val="ConsPlusNormal"/>
              <w:jc w:val="center"/>
            </w:pPr>
            <w:r>
              <w:t>325.</w:t>
            </w:r>
          </w:p>
        </w:tc>
        <w:tc>
          <w:tcPr>
            <w:tcW w:w="3005" w:type="dxa"/>
          </w:tcPr>
          <w:p w:rsidR="00577AB5" w:rsidRDefault="00577AB5">
            <w:pPr>
              <w:pStyle w:val="ConsPlusNormal"/>
            </w:pPr>
            <w:r>
              <w:t>г. Оренбург, ул. Харьковская, д. 2</w:t>
            </w:r>
          </w:p>
        </w:tc>
        <w:tc>
          <w:tcPr>
            <w:tcW w:w="1587" w:type="dxa"/>
          </w:tcPr>
          <w:p w:rsidR="00577AB5" w:rsidRDefault="00577AB5">
            <w:pPr>
              <w:pStyle w:val="ConsPlusNormal"/>
              <w:jc w:val="center"/>
            </w:pPr>
            <w:r>
              <w:t>1360,40</w:t>
            </w:r>
          </w:p>
        </w:tc>
        <w:tc>
          <w:tcPr>
            <w:tcW w:w="2551" w:type="dxa"/>
          </w:tcPr>
          <w:p w:rsidR="00577AB5" w:rsidRDefault="00577AB5">
            <w:pPr>
              <w:pStyle w:val="ConsPlusNormal"/>
              <w:jc w:val="center"/>
            </w:pPr>
            <w:r>
              <w:t>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72286,73</w:t>
            </w:r>
          </w:p>
        </w:tc>
      </w:tr>
      <w:tr w:rsidR="00577AB5">
        <w:tc>
          <w:tcPr>
            <w:tcW w:w="794" w:type="dxa"/>
          </w:tcPr>
          <w:p w:rsidR="00577AB5" w:rsidRDefault="00577AB5">
            <w:pPr>
              <w:pStyle w:val="ConsPlusNormal"/>
              <w:jc w:val="center"/>
            </w:pPr>
            <w:r>
              <w:t>326.</w:t>
            </w:r>
          </w:p>
        </w:tc>
        <w:tc>
          <w:tcPr>
            <w:tcW w:w="3005" w:type="dxa"/>
          </w:tcPr>
          <w:p w:rsidR="00577AB5" w:rsidRDefault="00577AB5">
            <w:pPr>
              <w:pStyle w:val="ConsPlusNormal"/>
            </w:pPr>
            <w:r>
              <w:t>г. Оренбург, ул. Химическая, д. 6/1</w:t>
            </w:r>
          </w:p>
        </w:tc>
        <w:tc>
          <w:tcPr>
            <w:tcW w:w="1587" w:type="dxa"/>
          </w:tcPr>
          <w:p w:rsidR="00577AB5" w:rsidRDefault="00577AB5">
            <w:pPr>
              <w:pStyle w:val="ConsPlusNormal"/>
              <w:jc w:val="center"/>
            </w:pPr>
            <w:r>
              <w:t>3741,80</w:t>
            </w:r>
          </w:p>
        </w:tc>
        <w:tc>
          <w:tcPr>
            <w:tcW w:w="2551" w:type="dxa"/>
          </w:tcPr>
          <w:p w:rsidR="00577AB5" w:rsidRDefault="00577AB5">
            <w:pPr>
              <w:pStyle w:val="ConsPlusNormal"/>
              <w:jc w:val="center"/>
            </w:pPr>
            <w:r>
              <w:t>128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49343,18</w:t>
            </w:r>
          </w:p>
        </w:tc>
      </w:tr>
      <w:tr w:rsidR="00577AB5">
        <w:tc>
          <w:tcPr>
            <w:tcW w:w="794" w:type="dxa"/>
          </w:tcPr>
          <w:p w:rsidR="00577AB5" w:rsidRDefault="00577AB5">
            <w:pPr>
              <w:pStyle w:val="ConsPlusNormal"/>
              <w:jc w:val="center"/>
            </w:pPr>
            <w:r>
              <w:t>327.</w:t>
            </w:r>
          </w:p>
        </w:tc>
        <w:tc>
          <w:tcPr>
            <w:tcW w:w="3005" w:type="dxa"/>
          </w:tcPr>
          <w:p w:rsidR="00577AB5" w:rsidRDefault="00577AB5">
            <w:pPr>
              <w:pStyle w:val="ConsPlusNormal"/>
            </w:pPr>
            <w:r>
              <w:t>г. Оренбург, ул. Центральная, д. 11</w:t>
            </w:r>
          </w:p>
        </w:tc>
        <w:tc>
          <w:tcPr>
            <w:tcW w:w="1587" w:type="dxa"/>
          </w:tcPr>
          <w:p w:rsidR="00577AB5" w:rsidRDefault="00577AB5">
            <w:pPr>
              <w:pStyle w:val="ConsPlusNormal"/>
              <w:jc w:val="center"/>
            </w:pPr>
            <w:r>
              <w:t>4906,30</w:t>
            </w:r>
          </w:p>
        </w:tc>
        <w:tc>
          <w:tcPr>
            <w:tcW w:w="2551" w:type="dxa"/>
          </w:tcPr>
          <w:p w:rsidR="00577AB5" w:rsidRDefault="00577AB5">
            <w:pPr>
              <w:pStyle w:val="ConsPlusNormal"/>
              <w:jc w:val="center"/>
            </w:pPr>
            <w:r>
              <w:t>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154397,40</w:t>
            </w:r>
          </w:p>
        </w:tc>
      </w:tr>
      <w:tr w:rsidR="00577AB5">
        <w:tc>
          <w:tcPr>
            <w:tcW w:w="794" w:type="dxa"/>
          </w:tcPr>
          <w:p w:rsidR="00577AB5" w:rsidRDefault="00577AB5">
            <w:pPr>
              <w:pStyle w:val="ConsPlusNormal"/>
              <w:jc w:val="center"/>
            </w:pPr>
            <w:r>
              <w:t>328.</w:t>
            </w:r>
          </w:p>
        </w:tc>
        <w:tc>
          <w:tcPr>
            <w:tcW w:w="3005" w:type="dxa"/>
          </w:tcPr>
          <w:p w:rsidR="00577AB5" w:rsidRDefault="00577AB5">
            <w:pPr>
              <w:pStyle w:val="ConsPlusNormal"/>
            </w:pPr>
            <w:r>
              <w:t>г. Оренбург, ул. Центральная, д. 17/2</w:t>
            </w:r>
          </w:p>
        </w:tc>
        <w:tc>
          <w:tcPr>
            <w:tcW w:w="1587" w:type="dxa"/>
          </w:tcPr>
          <w:p w:rsidR="00577AB5" w:rsidRDefault="00577AB5">
            <w:pPr>
              <w:pStyle w:val="ConsPlusNormal"/>
              <w:jc w:val="center"/>
            </w:pPr>
            <w:r>
              <w:t>5295,40</w:t>
            </w:r>
          </w:p>
        </w:tc>
        <w:tc>
          <w:tcPr>
            <w:tcW w:w="2551" w:type="dxa"/>
          </w:tcPr>
          <w:p w:rsidR="00577AB5" w:rsidRDefault="00577AB5">
            <w:pPr>
              <w:pStyle w:val="ConsPlusNormal"/>
              <w:jc w:val="center"/>
            </w:pPr>
            <w:r>
              <w:t>203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55526,17</w:t>
            </w:r>
          </w:p>
        </w:tc>
      </w:tr>
      <w:tr w:rsidR="00577AB5">
        <w:tc>
          <w:tcPr>
            <w:tcW w:w="794" w:type="dxa"/>
          </w:tcPr>
          <w:p w:rsidR="00577AB5" w:rsidRDefault="00577AB5">
            <w:pPr>
              <w:pStyle w:val="ConsPlusNormal"/>
              <w:jc w:val="center"/>
            </w:pPr>
            <w:r>
              <w:t>329.</w:t>
            </w:r>
          </w:p>
        </w:tc>
        <w:tc>
          <w:tcPr>
            <w:tcW w:w="3005" w:type="dxa"/>
          </w:tcPr>
          <w:p w:rsidR="00577AB5" w:rsidRDefault="00577AB5">
            <w:pPr>
              <w:pStyle w:val="ConsPlusNormal"/>
            </w:pPr>
            <w:r>
              <w:t>г. Оренбург, ул. Центральная, д. 19</w:t>
            </w:r>
          </w:p>
        </w:tc>
        <w:tc>
          <w:tcPr>
            <w:tcW w:w="1587" w:type="dxa"/>
          </w:tcPr>
          <w:p w:rsidR="00577AB5" w:rsidRDefault="00577AB5">
            <w:pPr>
              <w:pStyle w:val="ConsPlusNormal"/>
              <w:jc w:val="center"/>
            </w:pPr>
            <w:r>
              <w:t>7115,50</w:t>
            </w:r>
          </w:p>
        </w:tc>
        <w:tc>
          <w:tcPr>
            <w:tcW w:w="2551" w:type="dxa"/>
          </w:tcPr>
          <w:p w:rsidR="00577AB5" w:rsidRDefault="00577AB5">
            <w:pPr>
              <w:pStyle w:val="ConsPlusNormal"/>
              <w:jc w:val="center"/>
            </w:pPr>
            <w:r>
              <w:t>224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110171,92</w:t>
            </w:r>
          </w:p>
        </w:tc>
      </w:tr>
      <w:tr w:rsidR="00577AB5">
        <w:tc>
          <w:tcPr>
            <w:tcW w:w="794" w:type="dxa"/>
          </w:tcPr>
          <w:p w:rsidR="00577AB5" w:rsidRDefault="00577AB5">
            <w:pPr>
              <w:pStyle w:val="ConsPlusNormal"/>
              <w:jc w:val="center"/>
            </w:pPr>
            <w:r>
              <w:t>330.</w:t>
            </w:r>
          </w:p>
        </w:tc>
        <w:tc>
          <w:tcPr>
            <w:tcW w:w="3005" w:type="dxa"/>
          </w:tcPr>
          <w:p w:rsidR="00577AB5" w:rsidRDefault="00577AB5">
            <w:pPr>
              <w:pStyle w:val="ConsPlusNormal"/>
            </w:pPr>
            <w:r>
              <w:t>г. Оренбург, ул. Чкалова, д. 16/1</w:t>
            </w:r>
          </w:p>
        </w:tc>
        <w:tc>
          <w:tcPr>
            <w:tcW w:w="1587" w:type="dxa"/>
          </w:tcPr>
          <w:p w:rsidR="00577AB5" w:rsidRDefault="00577AB5">
            <w:pPr>
              <w:pStyle w:val="ConsPlusNormal"/>
              <w:jc w:val="center"/>
            </w:pPr>
            <w:r>
              <w:t>12871,40</w:t>
            </w:r>
          </w:p>
        </w:tc>
        <w:tc>
          <w:tcPr>
            <w:tcW w:w="2551" w:type="dxa"/>
          </w:tcPr>
          <w:p w:rsidR="00577AB5" w:rsidRDefault="00577AB5">
            <w:pPr>
              <w:pStyle w:val="ConsPlusNormal"/>
              <w:jc w:val="center"/>
            </w:pPr>
            <w:r>
              <w:t>433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56416,13</w:t>
            </w:r>
          </w:p>
        </w:tc>
      </w:tr>
      <w:tr w:rsidR="00577AB5">
        <w:tc>
          <w:tcPr>
            <w:tcW w:w="794" w:type="dxa"/>
          </w:tcPr>
          <w:p w:rsidR="00577AB5" w:rsidRDefault="00577AB5">
            <w:pPr>
              <w:pStyle w:val="ConsPlusNormal"/>
              <w:jc w:val="center"/>
            </w:pPr>
            <w:r>
              <w:t>331.</w:t>
            </w:r>
          </w:p>
        </w:tc>
        <w:tc>
          <w:tcPr>
            <w:tcW w:w="3005" w:type="dxa"/>
          </w:tcPr>
          <w:p w:rsidR="00577AB5" w:rsidRDefault="00577AB5">
            <w:pPr>
              <w:pStyle w:val="ConsPlusNormal"/>
            </w:pPr>
            <w:r>
              <w:t>г. Оренбург, ул. Чкалова, д. 21</w:t>
            </w:r>
          </w:p>
        </w:tc>
        <w:tc>
          <w:tcPr>
            <w:tcW w:w="1587" w:type="dxa"/>
          </w:tcPr>
          <w:p w:rsidR="00577AB5" w:rsidRDefault="00577AB5">
            <w:pPr>
              <w:pStyle w:val="ConsPlusNormal"/>
              <w:jc w:val="center"/>
            </w:pPr>
            <w:r>
              <w:t>8800,50</w:t>
            </w:r>
          </w:p>
        </w:tc>
        <w:tc>
          <w:tcPr>
            <w:tcW w:w="2551" w:type="dxa"/>
          </w:tcPr>
          <w:p w:rsidR="00577AB5" w:rsidRDefault="00577AB5">
            <w:pPr>
              <w:pStyle w:val="ConsPlusNormal"/>
              <w:jc w:val="center"/>
            </w:pPr>
            <w:r>
              <w:t>239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72097,28</w:t>
            </w:r>
          </w:p>
        </w:tc>
      </w:tr>
      <w:tr w:rsidR="00577AB5">
        <w:tc>
          <w:tcPr>
            <w:tcW w:w="794" w:type="dxa"/>
          </w:tcPr>
          <w:p w:rsidR="00577AB5" w:rsidRDefault="00577AB5">
            <w:pPr>
              <w:pStyle w:val="ConsPlusNormal"/>
              <w:jc w:val="center"/>
            </w:pPr>
            <w:r>
              <w:t>332.</w:t>
            </w:r>
          </w:p>
        </w:tc>
        <w:tc>
          <w:tcPr>
            <w:tcW w:w="3005" w:type="dxa"/>
          </w:tcPr>
          <w:p w:rsidR="00577AB5" w:rsidRDefault="00577AB5">
            <w:pPr>
              <w:pStyle w:val="ConsPlusNormal"/>
            </w:pPr>
            <w:r>
              <w:t>г. Оренбург, ул. Чкалова, д. 28</w:t>
            </w:r>
          </w:p>
        </w:tc>
        <w:tc>
          <w:tcPr>
            <w:tcW w:w="1587" w:type="dxa"/>
          </w:tcPr>
          <w:p w:rsidR="00577AB5" w:rsidRDefault="00577AB5">
            <w:pPr>
              <w:pStyle w:val="ConsPlusNormal"/>
              <w:jc w:val="center"/>
            </w:pPr>
            <w:r>
              <w:t>15616,60</w:t>
            </w:r>
          </w:p>
        </w:tc>
        <w:tc>
          <w:tcPr>
            <w:tcW w:w="2551" w:type="dxa"/>
          </w:tcPr>
          <w:p w:rsidR="00577AB5" w:rsidRDefault="00577AB5">
            <w:pPr>
              <w:pStyle w:val="ConsPlusNormal"/>
              <w:jc w:val="center"/>
            </w:pPr>
            <w:r>
              <w:t>509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98915,94</w:t>
            </w:r>
          </w:p>
        </w:tc>
      </w:tr>
      <w:tr w:rsidR="00577AB5">
        <w:tc>
          <w:tcPr>
            <w:tcW w:w="794" w:type="dxa"/>
          </w:tcPr>
          <w:p w:rsidR="00577AB5" w:rsidRDefault="00577AB5">
            <w:pPr>
              <w:pStyle w:val="ConsPlusNormal"/>
              <w:jc w:val="center"/>
            </w:pPr>
            <w:r>
              <w:t>333.</w:t>
            </w:r>
          </w:p>
        </w:tc>
        <w:tc>
          <w:tcPr>
            <w:tcW w:w="3005" w:type="dxa"/>
          </w:tcPr>
          <w:p w:rsidR="00577AB5" w:rsidRDefault="00577AB5">
            <w:pPr>
              <w:pStyle w:val="ConsPlusNormal"/>
            </w:pPr>
            <w:r>
              <w:t>г. Оренбург, ул. Чкалова, д. 37</w:t>
            </w:r>
          </w:p>
        </w:tc>
        <w:tc>
          <w:tcPr>
            <w:tcW w:w="1587" w:type="dxa"/>
          </w:tcPr>
          <w:p w:rsidR="00577AB5" w:rsidRDefault="00577AB5">
            <w:pPr>
              <w:pStyle w:val="ConsPlusNormal"/>
              <w:jc w:val="center"/>
            </w:pPr>
            <w:r>
              <w:t>13830,50</w:t>
            </w:r>
          </w:p>
        </w:tc>
        <w:tc>
          <w:tcPr>
            <w:tcW w:w="2551" w:type="dxa"/>
          </w:tcPr>
          <w:p w:rsidR="00577AB5" w:rsidRDefault="00577AB5">
            <w:pPr>
              <w:pStyle w:val="ConsPlusNormal"/>
              <w:jc w:val="center"/>
            </w:pPr>
            <w:r>
              <w:t>440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163816,05</w:t>
            </w:r>
          </w:p>
        </w:tc>
      </w:tr>
      <w:tr w:rsidR="00577AB5">
        <w:tc>
          <w:tcPr>
            <w:tcW w:w="794" w:type="dxa"/>
          </w:tcPr>
          <w:p w:rsidR="00577AB5" w:rsidRDefault="00577AB5">
            <w:pPr>
              <w:pStyle w:val="ConsPlusNormal"/>
              <w:jc w:val="center"/>
            </w:pPr>
            <w:r>
              <w:t>334.</w:t>
            </w:r>
          </w:p>
        </w:tc>
        <w:tc>
          <w:tcPr>
            <w:tcW w:w="3005" w:type="dxa"/>
          </w:tcPr>
          <w:p w:rsidR="00577AB5" w:rsidRDefault="00577AB5">
            <w:pPr>
              <w:pStyle w:val="ConsPlusNormal"/>
            </w:pPr>
            <w:r>
              <w:t>г. Оренбург, ул. Чкалова, д. 41</w:t>
            </w:r>
          </w:p>
        </w:tc>
        <w:tc>
          <w:tcPr>
            <w:tcW w:w="1587" w:type="dxa"/>
          </w:tcPr>
          <w:p w:rsidR="00577AB5" w:rsidRDefault="00577AB5">
            <w:pPr>
              <w:pStyle w:val="ConsPlusNormal"/>
              <w:jc w:val="center"/>
            </w:pPr>
            <w:r>
              <w:t>14460,40</w:t>
            </w:r>
          </w:p>
        </w:tc>
        <w:tc>
          <w:tcPr>
            <w:tcW w:w="2551" w:type="dxa"/>
          </w:tcPr>
          <w:p w:rsidR="00577AB5" w:rsidRDefault="00577AB5">
            <w:pPr>
              <w:pStyle w:val="ConsPlusNormal"/>
              <w:jc w:val="center"/>
            </w:pPr>
            <w:r>
              <w:t>466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59811,72</w:t>
            </w:r>
          </w:p>
        </w:tc>
      </w:tr>
      <w:tr w:rsidR="00577AB5">
        <w:tc>
          <w:tcPr>
            <w:tcW w:w="794" w:type="dxa"/>
          </w:tcPr>
          <w:p w:rsidR="00577AB5" w:rsidRDefault="00577AB5">
            <w:pPr>
              <w:pStyle w:val="ConsPlusNormal"/>
              <w:jc w:val="center"/>
            </w:pPr>
            <w:r>
              <w:t>335.</w:t>
            </w:r>
          </w:p>
        </w:tc>
        <w:tc>
          <w:tcPr>
            <w:tcW w:w="3005" w:type="dxa"/>
          </w:tcPr>
          <w:p w:rsidR="00577AB5" w:rsidRDefault="00577AB5">
            <w:pPr>
              <w:pStyle w:val="ConsPlusNormal"/>
            </w:pPr>
            <w:r>
              <w:t xml:space="preserve">г. Оренбург, ул. Чкалова, д. </w:t>
            </w:r>
            <w:r>
              <w:lastRenderedPageBreak/>
              <w:t>57/1</w:t>
            </w:r>
          </w:p>
        </w:tc>
        <w:tc>
          <w:tcPr>
            <w:tcW w:w="1587" w:type="dxa"/>
          </w:tcPr>
          <w:p w:rsidR="00577AB5" w:rsidRDefault="00577AB5">
            <w:pPr>
              <w:pStyle w:val="ConsPlusNormal"/>
              <w:jc w:val="center"/>
            </w:pPr>
            <w:r>
              <w:lastRenderedPageBreak/>
              <w:t>18257,50</w:t>
            </w:r>
          </w:p>
        </w:tc>
        <w:tc>
          <w:tcPr>
            <w:tcW w:w="2551" w:type="dxa"/>
          </w:tcPr>
          <w:p w:rsidR="00577AB5" w:rsidRDefault="00577AB5">
            <w:pPr>
              <w:pStyle w:val="ConsPlusNormal"/>
              <w:jc w:val="center"/>
            </w:pPr>
            <w:r>
              <w:t>412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160138,81</w:t>
            </w:r>
          </w:p>
        </w:tc>
      </w:tr>
      <w:tr w:rsidR="00577AB5">
        <w:tc>
          <w:tcPr>
            <w:tcW w:w="794" w:type="dxa"/>
          </w:tcPr>
          <w:p w:rsidR="00577AB5" w:rsidRDefault="00577AB5">
            <w:pPr>
              <w:pStyle w:val="ConsPlusNormal"/>
              <w:jc w:val="center"/>
            </w:pPr>
            <w:r>
              <w:lastRenderedPageBreak/>
              <w:t>336.</w:t>
            </w:r>
          </w:p>
        </w:tc>
        <w:tc>
          <w:tcPr>
            <w:tcW w:w="3005" w:type="dxa"/>
          </w:tcPr>
          <w:p w:rsidR="00577AB5" w:rsidRDefault="00577AB5">
            <w:pPr>
              <w:pStyle w:val="ConsPlusNormal"/>
            </w:pPr>
            <w:r>
              <w:t>г. Оренбург, ул. Чкалова, д. 6</w:t>
            </w:r>
          </w:p>
        </w:tc>
        <w:tc>
          <w:tcPr>
            <w:tcW w:w="1587" w:type="dxa"/>
          </w:tcPr>
          <w:p w:rsidR="00577AB5" w:rsidRDefault="00577AB5">
            <w:pPr>
              <w:pStyle w:val="ConsPlusNormal"/>
              <w:jc w:val="center"/>
            </w:pPr>
            <w:r>
              <w:t>16113,30</w:t>
            </w:r>
          </w:p>
        </w:tc>
        <w:tc>
          <w:tcPr>
            <w:tcW w:w="2551" w:type="dxa"/>
          </w:tcPr>
          <w:p w:rsidR="00577AB5" w:rsidRDefault="00577AB5">
            <w:pPr>
              <w:pStyle w:val="ConsPlusNormal"/>
              <w:jc w:val="center"/>
            </w:pPr>
            <w:r>
              <w:t>475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100870,23</w:t>
            </w:r>
          </w:p>
        </w:tc>
      </w:tr>
      <w:tr w:rsidR="00577AB5">
        <w:tc>
          <w:tcPr>
            <w:tcW w:w="794" w:type="dxa"/>
          </w:tcPr>
          <w:p w:rsidR="00577AB5" w:rsidRDefault="00577AB5">
            <w:pPr>
              <w:pStyle w:val="ConsPlusNormal"/>
              <w:jc w:val="center"/>
            </w:pPr>
            <w:r>
              <w:t>337.</w:t>
            </w:r>
          </w:p>
        </w:tc>
        <w:tc>
          <w:tcPr>
            <w:tcW w:w="3005" w:type="dxa"/>
          </w:tcPr>
          <w:p w:rsidR="00577AB5" w:rsidRDefault="00577AB5">
            <w:pPr>
              <w:pStyle w:val="ConsPlusNormal"/>
            </w:pPr>
            <w:r>
              <w:t>г. Оренбург, ул. Шевченко, д. 12</w:t>
            </w:r>
          </w:p>
        </w:tc>
        <w:tc>
          <w:tcPr>
            <w:tcW w:w="1587" w:type="dxa"/>
          </w:tcPr>
          <w:p w:rsidR="00577AB5" w:rsidRDefault="00577AB5">
            <w:pPr>
              <w:pStyle w:val="ConsPlusNormal"/>
              <w:jc w:val="center"/>
            </w:pPr>
            <w:r>
              <w:t>3985,30</w:t>
            </w:r>
          </w:p>
        </w:tc>
        <w:tc>
          <w:tcPr>
            <w:tcW w:w="2551" w:type="dxa"/>
          </w:tcPr>
          <w:p w:rsidR="00577AB5" w:rsidRDefault="00577AB5">
            <w:pPr>
              <w:pStyle w:val="ConsPlusNormal"/>
              <w:jc w:val="center"/>
            </w:pPr>
            <w:r>
              <w:t>145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73765,14</w:t>
            </w:r>
          </w:p>
        </w:tc>
      </w:tr>
      <w:tr w:rsidR="00577AB5">
        <w:tc>
          <w:tcPr>
            <w:tcW w:w="794" w:type="dxa"/>
          </w:tcPr>
          <w:p w:rsidR="00577AB5" w:rsidRDefault="00577AB5">
            <w:pPr>
              <w:pStyle w:val="ConsPlusNormal"/>
              <w:jc w:val="center"/>
            </w:pPr>
            <w:r>
              <w:t>338.</w:t>
            </w:r>
          </w:p>
        </w:tc>
        <w:tc>
          <w:tcPr>
            <w:tcW w:w="3005" w:type="dxa"/>
          </w:tcPr>
          <w:p w:rsidR="00577AB5" w:rsidRDefault="00577AB5">
            <w:pPr>
              <w:pStyle w:val="ConsPlusNormal"/>
            </w:pPr>
            <w:r>
              <w:t>г. Оренбург, ул. Шевченко, д. 16</w:t>
            </w:r>
          </w:p>
        </w:tc>
        <w:tc>
          <w:tcPr>
            <w:tcW w:w="1587" w:type="dxa"/>
          </w:tcPr>
          <w:p w:rsidR="00577AB5" w:rsidRDefault="00577AB5">
            <w:pPr>
              <w:pStyle w:val="ConsPlusNormal"/>
              <w:jc w:val="center"/>
            </w:pPr>
            <w:r>
              <w:t>3158,20</w:t>
            </w:r>
          </w:p>
        </w:tc>
        <w:tc>
          <w:tcPr>
            <w:tcW w:w="2551" w:type="dxa"/>
          </w:tcPr>
          <w:p w:rsidR="00577AB5" w:rsidRDefault="00577AB5">
            <w:pPr>
              <w:pStyle w:val="ConsPlusNormal"/>
              <w:jc w:val="center"/>
            </w:pPr>
            <w:r>
              <w:t>54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79275,54</w:t>
            </w:r>
          </w:p>
        </w:tc>
      </w:tr>
      <w:tr w:rsidR="00577AB5">
        <w:tc>
          <w:tcPr>
            <w:tcW w:w="794" w:type="dxa"/>
          </w:tcPr>
          <w:p w:rsidR="00577AB5" w:rsidRDefault="00577AB5">
            <w:pPr>
              <w:pStyle w:val="ConsPlusNormal"/>
              <w:jc w:val="center"/>
            </w:pPr>
            <w:r>
              <w:t>339.</w:t>
            </w:r>
          </w:p>
        </w:tc>
        <w:tc>
          <w:tcPr>
            <w:tcW w:w="3005" w:type="dxa"/>
          </w:tcPr>
          <w:p w:rsidR="00577AB5" w:rsidRDefault="00577AB5">
            <w:pPr>
              <w:pStyle w:val="ConsPlusNormal"/>
            </w:pPr>
            <w:r>
              <w:t>г. Оренбург, ул. Шевченко, д. 259</w:t>
            </w:r>
          </w:p>
        </w:tc>
        <w:tc>
          <w:tcPr>
            <w:tcW w:w="1587" w:type="dxa"/>
          </w:tcPr>
          <w:p w:rsidR="00577AB5" w:rsidRDefault="00577AB5">
            <w:pPr>
              <w:pStyle w:val="ConsPlusNormal"/>
              <w:jc w:val="center"/>
            </w:pPr>
            <w:r>
              <w:t>5944,10</w:t>
            </w:r>
          </w:p>
        </w:tc>
        <w:tc>
          <w:tcPr>
            <w:tcW w:w="2551" w:type="dxa"/>
          </w:tcPr>
          <w:p w:rsidR="00577AB5" w:rsidRDefault="00577AB5">
            <w:pPr>
              <w:pStyle w:val="ConsPlusNormal"/>
              <w:jc w:val="center"/>
            </w:pPr>
            <w:r>
              <w:t>200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119170,82</w:t>
            </w:r>
          </w:p>
        </w:tc>
      </w:tr>
      <w:tr w:rsidR="00577AB5">
        <w:tc>
          <w:tcPr>
            <w:tcW w:w="794" w:type="dxa"/>
          </w:tcPr>
          <w:p w:rsidR="00577AB5" w:rsidRDefault="00577AB5">
            <w:pPr>
              <w:pStyle w:val="ConsPlusNormal"/>
              <w:jc w:val="center"/>
            </w:pPr>
            <w:r>
              <w:t>340.</w:t>
            </w:r>
          </w:p>
        </w:tc>
        <w:tc>
          <w:tcPr>
            <w:tcW w:w="3005" w:type="dxa"/>
          </w:tcPr>
          <w:p w:rsidR="00577AB5" w:rsidRDefault="00577AB5">
            <w:pPr>
              <w:pStyle w:val="ConsPlusNormal"/>
            </w:pPr>
            <w:r>
              <w:t>г. Оренбург, ул. Шевченко, д. 44а</w:t>
            </w:r>
          </w:p>
        </w:tc>
        <w:tc>
          <w:tcPr>
            <w:tcW w:w="1587" w:type="dxa"/>
          </w:tcPr>
          <w:p w:rsidR="00577AB5" w:rsidRDefault="00577AB5">
            <w:pPr>
              <w:pStyle w:val="ConsPlusNormal"/>
              <w:jc w:val="center"/>
            </w:pPr>
            <w:r>
              <w:t>5819,70</w:t>
            </w:r>
          </w:p>
        </w:tc>
        <w:tc>
          <w:tcPr>
            <w:tcW w:w="2551" w:type="dxa"/>
          </w:tcPr>
          <w:p w:rsidR="00577AB5" w:rsidRDefault="00577AB5">
            <w:pPr>
              <w:pStyle w:val="ConsPlusNormal"/>
              <w:jc w:val="center"/>
            </w:pPr>
            <w:r>
              <w:t>186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34517,00</w:t>
            </w:r>
          </w:p>
        </w:tc>
      </w:tr>
      <w:tr w:rsidR="00577AB5">
        <w:tc>
          <w:tcPr>
            <w:tcW w:w="794" w:type="dxa"/>
          </w:tcPr>
          <w:p w:rsidR="00577AB5" w:rsidRDefault="00577AB5">
            <w:pPr>
              <w:pStyle w:val="ConsPlusNormal"/>
              <w:jc w:val="center"/>
            </w:pPr>
            <w:r>
              <w:t>341.</w:t>
            </w:r>
          </w:p>
        </w:tc>
        <w:tc>
          <w:tcPr>
            <w:tcW w:w="3005" w:type="dxa"/>
          </w:tcPr>
          <w:p w:rsidR="00577AB5" w:rsidRDefault="00577AB5">
            <w:pPr>
              <w:pStyle w:val="ConsPlusNormal"/>
            </w:pPr>
            <w:r>
              <w:t>г. Оренбург, ул. Юных Ленинцев, д. 16</w:t>
            </w:r>
          </w:p>
        </w:tc>
        <w:tc>
          <w:tcPr>
            <w:tcW w:w="1587" w:type="dxa"/>
          </w:tcPr>
          <w:p w:rsidR="00577AB5" w:rsidRDefault="00577AB5">
            <w:pPr>
              <w:pStyle w:val="ConsPlusNormal"/>
              <w:jc w:val="center"/>
            </w:pPr>
            <w:r>
              <w:t>6860,60</w:t>
            </w:r>
          </w:p>
        </w:tc>
        <w:tc>
          <w:tcPr>
            <w:tcW w:w="2551" w:type="dxa"/>
          </w:tcPr>
          <w:p w:rsidR="00577AB5" w:rsidRDefault="00577AB5">
            <w:pPr>
              <w:pStyle w:val="ConsPlusNormal"/>
              <w:jc w:val="center"/>
            </w:pPr>
            <w:r>
              <w:t>184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40591,93</w:t>
            </w:r>
          </w:p>
        </w:tc>
      </w:tr>
      <w:tr w:rsidR="00577AB5">
        <w:tc>
          <w:tcPr>
            <w:tcW w:w="794" w:type="dxa"/>
          </w:tcPr>
          <w:p w:rsidR="00577AB5" w:rsidRDefault="00577AB5">
            <w:pPr>
              <w:pStyle w:val="ConsPlusNormal"/>
              <w:jc w:val="center"/>
            </w:pPr>
            <w:r>
              <w:t>342.</w:t>
            </w:r>
          </w:p>
        </w:tc>
        <w:tc>
          <w:tcPr>
            <w:tcW w:w="3005" w:type="dxa"/>
          </w:tcPr>
          <w:p w:rsidR="00577AB5" w:rsidRDefault="00577AB5">
            <w:pPr>
              <w:pStyle w:val="ConsPlusNormal"/>
            </w:pPr>
            <w:r>
              <w:t>г. Оренбург, ул. Юных Ленинцев, д. 6</w:t>
            </w:r>
          </w:p>
        </w:tc>
        <w:tc>
          <w:tcPr>
            <w:tcW w:w="1587" w:type="dxa"/>
          </w:tcPr>
          <w:p w:rsidR="00577AB5" w:rsidRDefault="00577AB5">
            <w:pPr>
              <w:pStyle w:val="ConsPlusNormal"/>
              <w:jc w:val="center"/>
            </w:pPr>
            <w:r>
              <w:t>4283,70</w:t>
            </w:r>
          </w:p>
        </w:tc>
        <w:tc>
          <w:tcPr>
            <w:tcW w:w="2551" w:type="dxa"/>
          </w:tcPr>
          <w:p w:rsidR="00577AB5" w:rsidRDefault="00577AB5">
            <w:pPr>
              <w:pStyle w:val="ConsPlusNormal"/>
              <w:jc w:val="center"/>
            </w:pPr>
            <w:r>
              <w:t>117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33851,04</w:t>
            </w:r>
          </w:p>
        </w:tc>
      </w:tr>
      <w:tr w:rsidR="00577AB5">
        <w:tc>
          <w:tcPr>
            <w:tcW w:w="794" w:type="dxa"/>
          </w:tcPr>
          <w:p w:rsidR="00577AB5" w:rsidRDefault="00577AB5">
            <w:pPr>
              <w:pStyle w:val="ConsPlusNormal"/>
              <w:jc w:val="center"/>
            </w:pPr>
            <w:r>
              <w:t>343.</w:t>
            </w:r>
          </w:p>
        </w:tc>
        <w:tc>
          <w:tcPr>
            <w:tcW w:w="3005" w:type="dxa"/>
          </w:tcPr>
          <w:p w:rsidR="00577AB5" w:rsidRDefault="00577AB5">
            <w:pPr>
              <w:pStyle w:val="ConsPlusNormal"/>
            </w:pPr>
            <w:r>
              <w:t>г. Оренбург, ул. Юркина, д. 3</w:t>
            </w:r>
          </w:p>
        </w:tc>
        <w:tc>
          <w:tcPr>
            <w:tcW w:w="1587" w:type="dxa"/>
          </w:tcPr>
          <w:p w:rsidR="00577AB5" w:rsidRDefault="00577AB5">
            <w:pPr>
              <w:pStyle w:val="ConsPlusNormal"/>
              <w:jc w:val="center"/>
            </w:pPr>
            <w:r>
              <w:t>1423,00</w:t>
            </w:r>
          </w:p>
        </w:tc>
        <w:tc>
          <w:tcPr>
            <w:tcW w:w="2551" w:type="dxa"/>
          </w:tcPr>
          <w:p w:rsidR="00577AB5" w:rsidRDefault="00577AB5">
            <w:pPr>
              <w:pStyle w:val="ConsPlusNormal"/>
              <w:jc w:val="center"/>
            </w:pPr>
            <w:r>
              <w:t>49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128312,10</w:t>
            </w:r>
          </w:p>
        </w:tc>
      </w:tr>
      <w:tr w:rsidR="00577AB5">
        <w:tc>
          <w:tcPr>
            <w:tcW w:w="794" w:type="dxa"/>
          </w:tcPr>
          <w:p w:rsidR="00577AB5" w:rsidRDefault="00577AB5">
            <w:pPr>
              <w:pStyle w:val="ConsPlusNormal"/>
              <w:jc w:val="center"/>
            </w:pPr>
            <w:r>
              <w:t>344.</w:t>
            </w:r>
          </w:p>
        </w:tc>
        <w:tc>
          <w:tcPr>
            <w:tcW w:w="3005" w:type="dxa"/>
          </w:tcPr>
          <w:p w:rsidR="00577AB5" w:rsidRDefault="00577AB5">
            <w:pPr>
              <w:pStyle w:val="ConsPlusNormal"/>
            </w:pPr>
            <w:r>
              <w:t>г. Оренбург, ул. Юркина, д. 76</w:t>
            </w:r>
          </w:p>
        </w:tc>
        <w:tc>
          <w:tcPr>
            <w:tcW w:w="1587" w:type="dxa"/>
          </w:tcPr>
          <w:p w:rsidR="00577AB5" w:rsidRDefault="00577AB5">
            <w:pPr>
              <w:pStyle w:val="ConsPlusNormal"/>
              <w:jc w:val="center"/>
            </w:pPr>
            <w:r>
              <w:t>3716,30</w:t>
            </w:r>
          </w:p>
        </w:tc>
        <w:tc>
          <w:tcPr>
            <w:tcW w:w="2551" w:type="dxa"/>
          </w:tcPr>
          <w:p w:rsidR="00577AB5" w:rsidRDefault="00577AB5">
            <w:pPr>
              <w:pStyle w:val="ConsPlusNormal"/>
              <w:jc w:val="center"/>
            </w:pPr>
            <w:r>
              <w:t>104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36852,08</w:t>
            </w:r>
          </w:p>
        </w:tc>
      </w:tr>
      <w:tr w:rsidR="00577AB5">
        <w:tc>
          <w:tcPr>
            <w:tcW w:w="794" w:type="dxa"/>
          </w:tcPr>
          <w:p w:rsidR="00577AB5" w:rsidRDefault="00577AB5">
            <w:pPr>
              <w:pStyle w:val="ConsPlusNormal"/>
              <w:jc w:val="center"/>
            </w:pPr>
            <w:r>
              <w:t>345.</w:t>
            </w:r>
          </w:p>
        </w:tc>
        <w:tc>
          <w:tcPr>
            <w:tcW w:w="3005" w:type="dxa"/>
          </w:tcPr>
          <w:p w:rsidR="00577AB5" w:rsidRDefault="00577AB5">
            <w:pPr>
              <w:pStyle w:val="ConsPlusNormal"/>
            </w:pPr>
            <w:r>
              <w:t>пос. Каргала, ул. Восточная, д. 13</w:t>
            </w:r>
          </w:p>
        </w:tc>
        <w:tc>
          <w:tcPr>
            <w:tcW w:w="1587" w:type="dxa"/>
          </w:tcPr>
          <w:p w:rsidR="00577AB5" w:rsidRDefault="00577AB5">
            <w:pPr>
              <w:pStyle w:val="ConsPlusNormal"/>
              <w:jc w:val="center"/>
            </w:pPr>
            <w:r>
              <w:t>454,10</w:t>
            </w:r>
          </w:p>
        </w:tc>
        <w:tc>
          <w:tcPr>
            <w:tcW w:w="2551" w:type="dxa"/>
          </w:tcPr>
          <w:p w:rsidR="00577AB5" w:rsidRDefault="00577AB5">
            <w:pPr>
              <w:pStyle w:val="ConsPlusNormal"/>
              <w:jc w:val="center"/>
            </w:pPr>
            <w:r>
              <w:t>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95800,00</w:t>
            </w:r>
          </w:p>
        </w:tc>
      </w:tr>
      <w:tr w:rsidR="00577AB5">
        <w:tc>
          <w:tcPr>
            <w:tcW w:w="13606" w:type="dxa"/>
            <w:gridSpan w:val="7"/>
          </w:tcPr>
          <w:p w:rsidR="00577AB5" w:rsidRDefault="00577AB5">
            <w:pPr>
              <w:pStyle w:val="ConsPlusNormal"/>
              <w:jc w:val="center"/>
              <w:outlineLvl w:val="3"/>
            </w:pPr>
            <w:r>
              <w:t>12. Муниципальное образование город Орск</w:t>
            </w:r>
          </w:p>
        </w:tc>
      </w:tr>
      <w:tr w:rsidR="00577AB5">
        <w:tc>
          <w:tcPr>
            <w:tcW w:w="3799" w:type="dxa"/>
            <w:gridSpan w:val="2"/>
          </w:tcPr>
          <w:p w:rsidR="00577AB5" w:rsidRDefault="00577AB5">
            <w:pPr>
              <w:pStyle w:val="ConsPlusNormal"/>
            </w:pPr>
            <w:r>
              <w:t>Итого по муниципальному образованию город Орск</w:t>
            </w:r>
          </w:p>
        </w:tc>
        <w:tc>
          <w:tcPr>
            <w:tcW w:w="1587" w:type="dxa"/>
          </w:tcPr>
          <w:p w:rsidR="00577AB5" w:rsidRDefault="00577AB5">
            <w:pPr>
              <w:pStyle w:val="ConsPlusNormal"/>
              <w:jc w:val="center"/>
            </w:pPr>
            <w:r>
              <w:t>319783,28</w:t>
            </w:r>
          </w:p>
        </w:tc>
        <w:tc>
          <w:tcPr>
            <w:tcW w:w="2551" w:type="dxa"/>
          </w:tcPr>
          <w:p w:rsidR="00577AB5" w:rsidRDefault="00577AB5">
            <w:pPr>
              <w:pStyle w:val="ConsPlusNormal"/>
              <w:jc w:val="center"/>
            </w:pPr>
            <w:r>
              <w:t>11121</w:t>
            </w:r>
          </w:p>
        </w:tc>
        <w:tc>
          <w:tcPr>
            <w:tcW w:w="1984" w:type="dxa"/>
          </w:tcPr>
          <w:p w:rsidR="00577AB5" w:rsidRDefault="00577AB5">
            <w:pPr>
              <w:pStyle w:val="ConsPlusNormal"/>
              <w:jc w:val="center"/>
            </w:pPr>
            <w:r>
              <w:t>110</w:t>
            </w:r>
          </w:p>
        </w:tc>
        <w:tc>
          <w:tcPr>
            <w:tcW w:w="1701" w:type="dxa"/>
          </w:tcPr>
          <w:p w:rsidR="00577AB5" w:rsidRDefault="00577AB5">
            <w:pPr>
              <w:pStyle w:val="ConsPlusNormal"/>
              <w:jc w:val="center"/>
            </w:pPr>
            <w:r>
              <w:t>78</w:t>
            </w:r>
          </w:p>
        </w:tc>
        <w:tc>
          <w:tcPr>
            <w:tcW w:w="1984" w:type="dxa"/>
          </w:tcPr>
          <w:p w:rsidR="00577AB5" w:rsidRDefault="00577AB5">
            <w:pPr>
              <w:pStyle w:val="ConsPlusNormal"/>
              <w:jc w:val="center"/>
            </w:pPr>
            <w:r>
              <w:t>6015676,89</w:t>
            </w:r>
          </w:p>
        </w:tc>
      </w:tr>
      <w:tr w:rsidR="00577AB5">
        <w:tc>
          <w:tcPr>
            <w:tcW w:w="794" w:type="dxa"/>
          </w:tcPr>
          <w:p w:rsidR="00577AB5" w:rsidRDefault="00577AB5">
            <w:pPr>
              <w:pStyle w:val="ConsPlusNormal"/>
              <w:jc w:val="center"/>
            </w:pPr>
            <w:r>
              <w:t>346.</w:t>
            </w:r>
          </w:p>
        </w:tc>
        <w:tc>
          <w:tcPr>
            <w:tcW w:w="3005" w:type="dxa"/>
          </w:tcPr>
          <w:p w:rsidR="00577AB5" w:rsidRDefault="00577AB5">
            <w:pPr>
              <w:pStyle w:val="ConsPlusNormal"/>
            </w:pPr>
            <w:r>
              <w:t>г. Орск, пер. Металлистов, д. 3</w:t>
            </w:r>
          </w:p>
        </w:tc>
        <w:tc>
          <w:tcPr>
            <w:tcW w:w="1587" w:type="dxa"/>
          </w:tcPr>
          <w:p w:rsidR="00577AB5" w:rsidRDefault="00577AB5">
            <w:pPr>
              <w:pStyle w:val="ConsPlusNormal"/>
              <w:jc w:val="center"/>
            </w:pPr>
            <w:r>
              <w:t>2124,40</w:t>
            </w:r>
          </w:p>
        </w:tc>
        <w:tc>
          <w:tcPr>
            <w:tcW w:w="2551" w:type="dxa"/>
          </w:tcPr>
          <w:p w:rsidR="00577AB5" w:rsidRDefault="00577AB5">
            <w:pPr>
              <w:pStyle w:val="ConsPlusNormal"/>
              <w:jc w:val="center"/>
            </w:pPr>
            <w:r>
              <w:t>63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44986,47</w:t>
            </w:r>
          </w:p>
        </w:tc>
      </w:tr>
      <w:tr w:rsidR="00577AB5">
        <w:tc>
          <w:tcPr>
            <w:tcW w:w="794" w:type="dxa"/>
          </w:tcPr>
          <w:p w:rsidR="00577AB5" w:rsidRDefault="00577AB5">
            <w:pPr>
              <w:pStyle w:val="ConsPlusNormal"/>
              <w:jc w:val="center"/>
            </w:pPr>
            <w:r>
              <w:lastRenderedPageBreak/>
              <w:t>347.</w:t>
            </w:r>
          </w:p>
        </w:tc>
        <w:tc>
          <w:tcPr>
            <w:tcW w:w="3005" w:type="dxa"/>
          </w:tcPr>
          <w:p w:rsidR="00577AB5" w:rsidRDefault="00577AB5">
            <w:pPr>
              <w:pStyle w:val="ConsPlusNormal"/>
            </w:pPr>
            <w:r>
              <w:t>г. Орск, пер. Музыкальный, д. 5</w:t>
            </w:r>
          </w:p>
        </w:tc>
        <w:tc>
          <w:tcPr>
            <w:tcW w:w="1587" w:type="dxa"/>
          </w:tcPr>
          <w:p w:rsidR="00577AB5" w:rsidRDefault="00577AB5">
            <w:pPr>
              <w:pStyle w:val="ConsPlusNormal"/>
              <w:jc w:val="center"/>
            </w:pPr>
            <w:r>
              <w:t>4130,70</w:t>
            </w:r>
          </w:p>
        </w:tc>
        <w:tc>
          <w:tcPr>
            <w:tcW w:w="2551" w:type="dxa"/>
          </w:tcPr>
          <w:p w:rsidR="00577AB5" w:rsidRDefault="00577AB5">
            <w:pPr>
              <w:pStyle w:val="ConsPlusNormal"/>
              <w:jc w:val="center"/>
            </w:pPr>
            <w:r>
              <w:t>92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132299,69</w:t>
            </w:r>
          </w:p>
        </w:tc>
      </w:tr>
      <w:tr w:rsidR="00577AB5">
        <w:tc>
          <w:tcPr>
            <w:tcW w:w="794" w:type="dxa"/>
          </w:tcPr>
          <w:p w:rsidR="00577AB5" w:rsidRDefault="00577AB5">
            <w:pPr>
              <w:pStyle w:val="ConsPlusNormal"/>
              <w:jc w:val="center"/>
            </w:pPr>
            <w:r>
              <w:t>348.</w:t>
            </w:r>
          </w:p>
        </w:tc>
        <w:tc>
          <w:tcPr>
            <w:tcW w:w="3005" w:type="dxa"/>
          </w:tcPr>
          <w:p w:rsidR="00577AB5" w:rsidRDefault="00577AB5">
            <w:pPr>
              <w:pStyle w:val="ConsPlusNormal"/>
            </w:pPr>
            <w:r>
              <w:t>г. Орск, пер. Цимлянский, д. 17а</w:t>
            </w:r>
          </w:p>
        </w:tc>
        <w:tc>
          <w:tcPr>
            <w:tcW w:w="1587" w:type="dxa"/>
          </w:tcPr>
          <w:p w:rsidR="00577AB5" w:rsidRDefault="00577AB5">
            <w:pPr>
              <w:pStyle w:val="ConsPlusNormal"/>
              <w:jc w:val="center"/>
            </w:pPr>
            <w:r>
              <w:t>3564,20</w:t>
            </w:r>
          </w:p>
        </w:tc>
        <w:tc>
          <w:tcPr>
            <w:tcW w:w="2551" w:type="dxa"/>
          </w:tcPr>
          <w:p w:rsidR="00577AB5" w:rsidRDefault="00577AB5">
            <w:pPr>
              <w:pStyle w:val="ConsPlusNormal"/>
              <w:jc w:val="center"/>
            </w:pPr>
            <w:r>
              <w:t>141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72126,56</w:t>
            </w:r>
          </w:p>
        </w:tc>
      </w:tr>
      <w:tr w:rsidR="00577AB5">
        <w:tc>
          <w:tcPr>
            <w:tcW w:w="794" w:type="dxa"/>
          </w:tcPr>
          <w:p w:rsidR="00577AB5" w:rsidRDefault="00577AB5">
            <w:pPr>
              <w:pStyle w:val="ConsPlusNormal"/>
              <w:jc w:val="center"/>
            </w:pPr>
            <w:r>
              <w:t>349.</w:t>
            </w:r>
          </w:p>
        </w:tc>
        <w:tc>
          <w:tcPr>
            <w:tcW w:w="3005" w:type="dxa"/>
          </w:tcPr>
          <w:p w:rsidR="00577AB5" w:rsidRDefault="00577AB5">
            <w:pPr>
              <w:pStyle w:val="ConsPlusNormal"/>
            </w:pPr>
            <w:r>
              <w:t>г. Орск, пр. Квартальный, д. 14</w:t>
            </w:r>
          </w:p>
        </w:tc>
        <w:tc>
          <w:tcPr>
            <w:tcW w:w="1587" w:type="dxa"/>
          </w:tcPr>
          <w:p w:rsidR="00577AB5" w:rsidRDefault="00577AB5">
            <w:pPr>
              <w:pStyle w:val="ConsPlusNormal"/>
              <w:jc w:val="center"/>
            </w:pPr>
            <w:r>
              <w:t>7295,50</w:t>
            </w:r>
          </w:p>
        </w:tc>
        <w:tc>
          <w:tcPr>
            <w:tcW w:w="2551" w:type="dxa"/>
          </w:tcPr>
          <w:p w:rsidR="00577AB5" w:rsidRDefault="00577AB5">
            <w:pPr>
              <w:pStyle w:val="ConsPlusNormal"/>
              <w:jc w:val="center"/>
            </w:pPr>
            <w:r>
              <w:t>213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76777,64</w:t>
            </w:r>
          </w:p>
        </w:tc>
      </w:tr>
      <w:tr w:rsidR="00577AB5">
        <w:tc>
          <w:tcPr>
            <w:tcW w:w="794" w:type="dxa"/>
          </w:tcPr>
          <w:p w:rsidR="00577AB5" w:rsidRDefault="00577AB5">
            <w:pPr>
              <w:pStyle w:val="ConsPlusNormal"/>
              <w:jc w:val="center"/>
            </w:pPr>
            <w:r>
              <w:t>350.</w:t>
            </w:r>
          </w:p>
        </w:tc>
        <w:tc>
          <w:tcPr>
            <w:tcW w:w="3005" w:type="dxa"/>
          </w:tcPr>
          <w:p w:rsidR="00577AB5" w:rsidRDefault="00577AB5">
            <w:pPr>
              <w:pStyle w:val="ConsPlusNormal"/>
            </w:pPr>
            <w:r>
              <w:t>г. Орск, пр. Квартальный, д. 6</w:t>
            </w:r>
          </w:p>
        </w:tc>
        <w:tc>
          <w:tcPr>
            <w:tcW w:w="1587" w:type="dxa"/>
          </w:tcPr>
          <w:p w:rsidR="00577AB5" w:rsidRDefault="00577AB5">
            <w:pPr>
              <w:pStyle w:val="ConsPlusNormal"/>
              <w:jc w:val="center"/>
            </w:pPr>
            <w:r>
              <w:t>3520,20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39171,66</w:t>
            </w:r>
          </w:p>
        </w:tc>
      </w:tr>
      <w:tr w:rsidR="00577AB5">
        <w:tc>
          <w:tcPr>
            <w:tcW w:w="794" w:type="dxa"/>
          </w:tcPr>
          <w:p w:rsidR="00577AB5" w:rsidRDefault="00577AB5">
            <w:pPr>
              <w:pStyle w:val="ConsPlusNormal"/>
              <w:jc w:val="center"/>
            </w:pPr>
            <w:r>
              <w:t>351.</w:t>
            </w:r>
          </w:p>
        </w:tc>
        <w:tc>
          <w:tcPr>
            <w:tcW w:w="3005" w:type="dxa"/>
          </w:tcPr>
          <w:p w:rsidR="00577AB5" w:rsidRDefault="00577AB5">
            <w:pPr>
              <w:pStyle w:val="ConsPlusNormal"/>
            </w:pPr>
            <w:r>
              <w:t>г. Орск, просп. Ленина, д. 105</w:t>
            </w:r>
          </w:p>
        </w:tc>
        <w:tc>
          <w:tcPr>
            <w:tcW w:w="1587" w:type="dxa"/>
          </w:tcPr>
          <w:p w:rsidR="00577AB5" w:rsidRDefault="00577AB5">
            <w:pPr>
              <w:pStyle w:val="ConsPlusNormal"/>
              <w:jc w:val="center"/>
            </w:pPr>
            <w:r>
              <w:t>12064,20</w:t>
            </w:r>
          </w:p>
        </w:tc>
        <w:tc>
          <w:tcPr>
            <w:tcW w:w="2551" w:type="dxa"/>
          </w:tcPr>
          <w:p w:rsidR="00577AB5" w:rsidRDefault="00577AB5">
            <w:pPr>
              <w:pStyle w:val="ConsPlusNormal"/>
              <w:jc w:val="center"/>
            </w:pPr>
            <w:r>
              <w:t>411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50430,60</w:t>
            </w:r>
          </w:p>
        </w:tc>
      </w:tr>
      <w:tr w:rsidR="00577AB5">
        <w:tc>
          <w:tcPr>
            <w:tcW w:w="794" w:type="dxa"/>
          </w:tcPr>
          <w:p w:rsidR="00577AB5" w:rsidRDefault="00577AB5">
            <w:pPr>
              <w:pStyle w:val="ConsPlusNormal"/>
              <w:jc w:val="center"/>
            </w:pPr>
            <w:r>
              <w:t>352.</w:t>
            </w:r>
          </w:p>
        </w:tc>
        <w:tc>
          <w:tcPr>
            <w:tcW w:w="3005" w:type="dxa"/>
          </w:tcPr>
          <w:p w:rsidR="00577AB5" w:rsidRDefault="00577AB5">
            <w:pPr>
              <w:pStyle w:val="ConsPlusNormal"/>
            </w:pPr>
            <w:r>
              <w:t>г. Орск, просп. Ленина, д. 131</w:t>
            </w:r>
          </w:p>
        </w:tc>
        <w:tc>
          <w:tcPr>
            <w:tcW w:w="1587" w:type="dxa"/>
          </w:tcPr>
          <w:p w:rsidR="00577AB5" w:rsidRDefault="00577AB5">
            <w:pPr>
              <w:pStyle w:val="ConsPlusNormal"/>
              <w:jc w:val="center"/>
            </w:pPr>
            <w:r>
              <w:t>6235,70</w:t>
            </w:r>
          </w:p>
        </w:tc>
        <w:tc>
          <w:tcPr>
            <w:tcW w:w="2551" w:type="dxa"/>
          </w:tcPr>
          <w:p w:rsidR="00577AB5" w:rsidRDefault="00577AB5">
            <w:pPr>
              <w:pStyle w:val="ConsPlusNormal"/>
              <w:jc w:val="center"/>
            </w:pPr>
            <w:r>
              <w:t>231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85728,26</w:t>
            </w:r>
          </w:p>
        </w:tc>
      </w:tr>
      <w:tr w:rsidR="00577AB5">
        <w:tc>
          <w:tcPr>
            <w:tcW w:w="794" w:type="dxa"/>
          </w:tcPr>
          <w:p w:rsidR="00577AB5" w:rsidRDefault="00577AB5">
            <w:pPr>
              <w:pStyle w:val="ConsPlusNormal"/>
              <w:jc w:val="center"/>
            </w:pPr>
            <w:r>
              <w:t>353.</w:t>
            </w:r>
          </w:p>
        </w:tc>
        <w:tc>
          <w:tcPr>
            <w:tcW w:w="3005" w:type="dxa"/>
          </w:tcPr>
          <w:p w:rsidR="00577AB5" w:rsidRDefault="00577AB5">
            <w:pPr>
              <w:pStyle w:val="ConsPlusNormal"/>
            </w:pPr>
            <w:r>
              <w:t>г. Орск, просп. Ленина, д. 22а</w:t>
            </w:r>
          </w:p>
        </w:tc>
        <w:tc>
          <w:tcPr>
            <w:tcW w:w="1587" w:type="dxa"/>
          </w:tcPr>
          <w:p w:rsidR="00577AB5" w:rsidRDefault="00577AB5">
            <w:pPr>
              <w:pStyle w:val="ConsPlusNormal"/>
              <w:jc w:val="center"/>
            </w:pPr>
            <w:r>
              <w:t>3536,60</w:t>
            </w:r>
          </w:p>
        </w:tc>
        <w:tc>
          <w:tcPr>
            <w:tcW w:w="2551" w:type="dxa"/>
          </w:tcPr>
          <w:p w:rsidR="00577AB5" w:rsidRDefault="00577AB5">
            <w:pPr>
              <w:pStyle w:val="ConsPlusNormal"/>
              <w:jc w:val="center"/>
            </w:pPr>
            <w:r>
              <w:t>95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101508,12</w:t>
            </w:r>
          </w:p>
        </w:tc>
      </w:tr>
      <w:tr w:rsidR="00577AB5">
        <w:tc>
          <w:tcPr>
            <w:tcW w:w="794" w:type="dxa"/>
          </w:tcPr>
          <w:p w:rsidR="00577AB5" w:rsidRDefault="00577AB5">
            <w:pPr>
              <w:pStyle w:val="ConsPlusNormal"/>
              <w:jc w:val="center"/>
            </w:pPr>
            <w:r>
              <w:t>354.</w:t>
            </w:r>
          </w:p>
        </w:tc>
        <w:tc>
          <w:tcPr>
            <w:tcW w:w="3005" w:type="dxa"/>
          </w:tcPr>
          <w:p w:rsidR="00577AB5" w:rsidRDefault="00577AB5">
            <w:pPr>
              <w:pStyle w:val="ConsPlusNormal"/>
            </w:pPr>
            <w:r>
              <w:t>г. Орск, просп. Ленина, д. 34</w:t>
            </w:r>
          </w:p>
        </w:tc>
        <w:tc>
          <w:tcPr>
            <w:tcW w:w="1587" w:type="dxa"/>
          </w:tcPr>
          <w:p w:rsidR="00577AB5" w:rsidRDefault="00577AB5">
            <w:pPr>
              <w:pStyle w:val="ConsPlusNormal"/>
              <w:jc w:val="center"/>
            </w:pPr>
            <w:r>
              <w:t>2535,60</w:t>
            </w:r>
          </w:p>
        </w:tc>
        <w:tc>
          <w:tcPr>
            <w:tcW w:w="2551" w:type="dxa"/>
          </w:tcPr>
          <w:p w:rsidR="00577AB5" w:rsidRDefault="00577AB5">
            <w:pPr>
              <w:pStyle w:val="ConsPlusNormal"/>
              <w:jc w:val="center"/>
            </w:pPr>
            <w:r>
              <w:t>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24396,34</w:t>
            </w:r>
          </w:p>
        </w:tc>
      </w:tr>
      <w:tr w:rsidR="00577AB5">
        <w:tc>
          <w:tcPr>
            <w:tcW w:w="794" w:type="dxa"/>
          </w:tcPr>
          <w:p w:rsidR="00577AB5" w:rsidRDefault="00577AB5">
            <w:pPr>
              <w:pStyle w:val="ConsPlusNormal"/>
              <w:jc w:val="center"/>
            </w:pPr>
            <w:r>
              <w:t>355.</w:t>
            </w:r>
          </w:p>
        </w:tc>
        <w:tc>
          <w:tcPr>
            <w:tcW w:w="3005" w:type="dxa"/>
          </w:tcPr>
          <w:p w:rsidR="00577AB5" w:rsidRDefault="00577AB5">
            <w:pPr>
              <w:pStyle w:val="ConsPlusNormal"/>
            </w:pPr>
            <w:r>
              <w:t>г. Орск, просп. Ленина, д. 71</w:t>
            </w:r>
          </w:p>
        </w:tc>
        <w:tc>
          <w:tcPr>
            <w:tcW w:w="1587" w:type="dxa"/>
          </w:tcPr>
          <w:p w:rsidR="00577AB5" w:rsidRDefault="00577AB5">
            <w:pPr>
              <w:pStyle w:val="ConsPlusNormal"/>
              <w:jc w:val="center"/>
            </w:pPr>
            <w:r>
              <w:t>4071,00</w:t>
            </w:r>
          </w:p>
        </w:tc>
        <w:tc>
          <w:tcPr>
            <w:tcW w:w="2551" w:type="dxa"/>
          </w:tcPr>
          <w:p w:rsidR="00577AB5" w:rsidRDefault="00577AB5">
            <w:pPr>
              <w:pStyle w:val="ConsPlusNormal"/>
              <w:jc w:val="center"/>
            </w:pPr>
            <w:r>
              <w:t>109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80427,68</w:t>
            </w:r>
          </w:p>
        </w:tc>
      </w:tr>
      <w:tr w:rsidR="00577AB5">
        <w:tc>
          <w:tcPr>
            <w:tcW w:w="794" w:type="dxa"/>
          </w:tcPr>
          <w:p w:rsidR="00577AB5" w:rsidRDefault="00577AB5">
            <w:pPr>
              <w:pStyle w:val="ConsPlusNormal"/>
              <w:jc w:val="center"/>
            </w:pPr>
            <w:r>
              <w:t>356.</w:t>
            </w:r>
          </w:p>
        </w:tc>
        <w:tc>
          <w:tcPr>
            <w:tcW w:w="3005" w:type="dxa"/>
          </w:tcPr>
          <w:p w:rsidR="00577AB5" w:rsidRDefault="00577AB5">
            <w:pPr>
              <w:pStyle w:val="ConsPlusNormal"/>
            </w:pPr>
            <w:r>
              <w:t>г. Орск, просп. Ленина, д. 80а</w:t>
            </w:r>
          </w:p>
        </w:tc>
        <w:tc>
          <w:tcPr>
            <w:tcW w:w="1587" w:type="dxa"/>
          </w:tcPr>
          <w:p w:rsidR="00577AB5" w:rsidRDefault="00577AB5">
            <w:pPr>
              <w:pStyle w:val="ConsPlusNormal"/>
              <w:jc w:val="center"/>
            </w:pPr>
            <w:r>
              <w:t>8463,48</w:t>
            </w:r>
          </w:p>
        </w:tc>
        <w:tc>
          <w:tcPr>
            <w:tcW w:w="2551" w:type="dxa"/>
          </w:tcPr>
          <w:p w:rsidR="00577AB5" w:rsidRDefault="00577AB5">
            <w:pPr>
              <w:pStyle w:val="ConsPlusNormal"/>
              <w:jc w:val="center"/>
            </w:pPr>
            <w:r>
              <w:t>317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47727,15</w:t>
            </w:r>
          </w:p>
        </w:tc>
      </w:tr>
      <w:tr w:rsidR="00577AB5">
        <w:tc>
          <w:tcPr>
            <w:tcW w:w="794" w:type="dxa"/>
          </w:tcPr>
          <w:p w:rsidR="00577AB5" w:rsidRDefault="00577AB5">
            <w:pPr>
              <w:pStyle w:val="ConsPlusNormal"/>
              <w:jc w:val="center"/>
            </w:pPr>
            <w:r>
              <w:t>357.</w:t>
            </w:r>
          </w:p>
        </w:tc>
        <w:tc>
          <w:tcPr>
            <w:tcW w:w="3005" w:type="dxa"/>
          </w:tcPr>
          <w:p w:rsidR="00577AB5" w:rsidRDefault="00577AB5">
            <w:pPr>
              <w:pStyle w:val="ConsPlusNormal"/>
            </w:pPr>
            <w:r>
              <w:t>г. Орск, просп. Ленина, д. 94</w:t>
            </w:r>
          </w:p>
        </w:tc>
        <w:tc>
          <w:tcPr>
            <w:tcW w:w="1587" w:type="dxa"/>
          </w:tcPr>
          <w:p w:rsidR="00577AB5" w:rsidRDefault="00577AB5">
            <w:pPr>
              <w:pStyle w:val="ConsPlusNormal"/>
              <w:jc w:val="center"/>
            </w:pPr>
            <w:r>
              <w:t>4366,00</w:t>
            </w:r>
          </w:p>
        </w:tc>
        <w:tc>
          <w:tcPr>
            <w:tcW w:w="2551" w:type="dxa"/>
          </w:tcPr>
          <w:p w:rsidR="00577AB5" w:rsidRDefault="00577AB5">
            <w:pPr>
              <w:pStyle w:val="ConsPlusNormal"/>
              <w:jc w:val="center"/>
            </w:pPr>
            <w:r>
              <w:t>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30323,93</w:t>
            </w:r>
          </w:p>
        </w:tc>
      </w:tr>
      <w:tr w:rsidR="00577AB5">
        <w:tc>
          <w:tcPr>
            <w:tcW w:w="794" w:type="dxa"/>
          </w:tcPr>
          <w:p w:rsidR="00577AB5" w:rsidRDefault="00577AB5">
            <w:pPr>
              <w:pStyle w:val="ConsPlusNormal"/>
              <w:jc w:val="center"/>
            </w:pPr>
            <w:r>
              <w:t>358.</w:t>
            </w:r>
          </w:p>
        </w:tc>
        <w:tc>
          <w:tcPr>
            <w:tcW w:w="3005" w:type="dxa"/>
          </w:tcPr>
          <w:p w:rsidR="00577AB5" w:rsidRDefault="00577AB5">
            <w:pPr>
              <w:pStyle w:val="ConsPlusNormal"/>
            </w:pPr>
            <w:r>
              <w:t>г. Орск, ул. Б. Хмельницкого, д. 1</w:t>
            </w:r>
          </w:p>
        </w:tc>
        <w:tc>
          <w:tcPr>
            <w:tcW w:w="1587" w:type="dxa"/>
          </w:tcPr>
          <w:p w:rsidR="00577AB5" w:rsidRDefault="00577AB5">
            <w:pPr>
              <w:pStyle w:val="ConsPlusNormal"/>
              <w:jc w:val="center"/>
            </w:pPr>
            <w:r>
              <w:t>5722,00</w:t>
            </w:r>
          </w:p>
        </w:tc>
        <w:tc>
          <w:tcPr>
            <w:tcW w:w="2551" w:type="dxa"/>
          </w:tcPr>
          <w:p w:rsidR="00577AB5" w:rsidRDefault="00577AB5">
            <w:pPr>
              <w:pStyle w:val="ConsPlusNormal"/>
              <w:jc w:val="center"/>
            </w:pPr>
            <w:r>
              <w:t>200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32444,04</w:t>
            </w:r>
          </w:p>
        </w:tc>
      </w:tr>
      <w:tr w:rsidR="00577AB5">
        <w:tc>
          <w:tcPr>
            <w:tcW w:w="794" w:type="dxa"/>
          </w:tcPr>
          <w:p w:rsidR="00577AB5" w:rsidRDefault="00577AB5">
            <w:pPr>
              <w:pStyle w:val="ConsPlusNormal"/>
              <w:jc w:val="center"/>
            </w:pPr>
            <w:r>
              <w:t>359.</w:t>
            </w:r>
          </w:p>
        </w:tc>
        <w:tc>
          <w:tcPr>
            <w:tcW w:w="3005" w:type="dxa"/>
          </w:tcPr>
          <w:p w:rsidR="00577AB5" w:rsidRDefault="00577AB5">
            <w:pPr>
              <w:pStyle w:val="ConsPlusNormal"/>
            </w:pPr>
            <w:r>
              <w:t>г. Орск, ул. Б. Хмельницкого, д. 3</w:t>
            </w:r>
          </w:p>
        </w:tc>
        <w:tc>
          <w:tcPr>
            <w:tcW w:w="1587" w:type="dxa"/>
          </w:tcPr>
          <w:p w:rsidR="00577AB5" w:rsidRDefault="00577AB5">
            <w:pPr>
              <w:pStyle w:val="ConsPlusNormal"/>
              <w:jc w:val="center"/>
            </w:pPr>
            <w:r>
              <w:t>5796,00</w:t>
            </w:r>
          </w:p>
        </w:tc>
        <w:tc>
          <w:tcPr>
            <w:tcW w:w="2551" w:type="dxa"/>
          </w:tcPr>
          <w:p w:rsidR="00577AB5" w:rsidRDefault="00577AB5">
            <w:pPr>
              <w:pStyle w:val="ConsPlusNormal"/>
              <w:jc w:val="center"/>
            </w:pPr>
            <w:r>
              <w:t>188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52348,18</w:t>
            </w:r>
          </w:p>
        </w:tc>
      </w:tr>
      <w:tr w:rsidR="00577AB5">
        <w:tc>
          <w:tcPr>
            <w:tcW w:w="794" w:type="dxa"/>
          </w:tcPr>
          <w:p w:rsidR="00577AB5" w:rsidRDefault="00577AB5">
            <w:pPr>
              <w:pStyle w:val="ConsPlusNormal"/>
              <w:jc w:val="center"/>
            </w:pPr>
            <w:r>
              <w:t>360.</w:t>
            </w:r>
          </w:p>
        </w:tc>
        <w:tc>
          <w:tcPr>
            <w:tcW w:w="3005" w:type="dxa"/>
          </w:tcPr>
          <w:p w:rsidR="00577AB5" w:rsidRDefault="00577AB5">
            <w:pPr>
              <w:pStyle w:val="ConsPlusNormal"/>
            </w:pPr>
            <w:r>
              <w:t>г. Орск, ул. Б. Хмельницкого, д. 3а</w:t>
            </w:r>
          </w:p>
        </w:tc>
        <w:tc>
          <w:tcPr>
            <w:tcW w:w="1587" w:type="dxa"/>
          </w:tcPr>
          <w:p w:rsidR="00577AB5" w:rsidRDefault="00577AB5">
            <w:pPr>
              <w:pStyle w:val="ConsPlusNormal"/>
              <w:jc w:val="center"/>
            </w:pPr>
            <w:r>
              <w:t>3512,00</w:t>
            </w:r>
          </w:p>
        </w:tc>
        <w:tc>
          <w:tcPr>
            <w:tcW w:w="2551" w:type="dxa"/>
          </w:tcPr>
          <w:p w:rsidR="00577AB5" w:rsidRDefault="00577AB5">
            <w:pPr>
              <w:pStyle w:val="ConsPlusNormal"/>
              <w:jc w:val="center"/>
            </w:pPr>
            <w:r>
              <w:t>131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44075,53</w:t>
            </w:r>
          </w:p>
        </w:tc>
      </w:tr>
      <w:tr w:rsidR="00577AB5">
        <w:tc>
          <w:tcPr>
            <w:tcW w:w="794" w:type="dxa"/>
          </w:tcPr>
          <w:p w:rsidR="00577AB5" w:rsidRDefault="00577AB5">
            <w:pPr>
              <w:pStyle w:val="ConsPlusNormal"/>
              <w:jc w:val="center"/>
            </w:pPr>
            <w:r>
              <w:t>361.</w:t>
            </w:r>
          </w:p>
        </w:tc>
        <w:tc>
          <w:tcPr>
            <w:tcW w:w="3005" w:type="dxa"/>
          </w:tcPr>
          <w:p w:rsidR="00577AB5" w:rsidRDefault="00577AB5">
            <w:pPr>
              <w:pStyle w:val="ConsPlusNormal"/>
            </w:pPr>
            <w:r>
              <w:t>г. Орск, ул. Б. Хмельницкого, д. 5</w:t>
            </w:r>
          </w:p>
        </w:tc>
        <w:tc>
          <w:tcPr>
            <w:tcW w:w="1587" w:type="dxa"/>
          </w:tcPr>
          <w:p w:rsidR="00577AB5" w:rsidRDefault="00577AB5">
            <w:pPr>
              <w:pStyle w:val="ConsPlusNormal"/>
              <w:jc w:val="center"/>
            </w:pPr>
            <w:r>
              <w:t>3515,00</w:t>
            </w:r>
          </w:p>
        </w:tc>
        <w:tc>
          <w:tcPr>
            <w:tcW w:w="2551" w:type="dxa"/>
          </w:tcPr>
          <w:p w:rsidR="00577AB5" w:rsidRDefault="00577AB5">
            <w:pPr>
              <w:pStyle w:val="ConsPlusNormal"/>
              <w:jc w:val="center"/>
            </w:pPr>
            <w:r>
              <w:t>140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44086,43</w:t>
            </w:r>
          </w:p>
        </w:tc>
      </w:tr>
      <w:tr w:rsidR="00577AB5">
        <w:tc>
          <w:tcPr>
            <w:tcW w:w="794" w:type="dxa"/>
          </w:tcPr>
          <w:p w:rsidR="00577AB5" w:rsidRDefault="00577AB5">
            <w:pPr>
              <w:pStyle w:val="ConsPlusNormal"/>
              <w:jc w:val="center"/>
            </w:pPr>
            <w:r>
              <w:t>362.</w:t>
            </w:r>
          </w:p>
        </w:tc>
        <w:tc>
          <w:tcPr>
            <w:tcW w:w="3005" w:type="dxa"/>
          </w:tcPr>
          <w:p w:rsidR="00577AB5" w:rsidRDefault="00577AB5">
            <w:pPr>
              <w:pStyle w:val="ConsPlusNormal"/>
            </w:pPr>
            <w:r>
              <w:t>г. Орск, ул. Братская, д. 52</w:t>
            </w:r>
          </w:p>
        </w:tc>
        <w:tc>
          <w:tcPr>
            <w:tcW w:w="1587" w:type="dxa"/>
          </w:tcPr>
          <w:p w:rsidR="00577AB5" w:rsidRDefault="00577AB5">
            <w:pPr>
              <w:pStyle w:val="ConsPlusNormal"/>
              <w:jc w:val="center"/>
            </w:pPr>
            <w:r>
              <w:t>3906,50</w:t>
            </w:r>
          </w:p>
        </w:tc>
        <w:tc>
          <w:tcPr>
            <w:tcW w:w="2551" w:type="dxa"/>
          </w:tcPr>
          <w:p w:rsidR="00577AB5" w:rsidRDefault="00577AB5">
            <w:pPr>
              <w:pStyle w:val="ConsPlusNormal"/>
              <w:jc w:val="center"/>
            </w:pPr>
            <w:r>
              <w:t>234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63584,60</w:t>
            </w:r>
          </w:p>
        </w:tc>
      </w:tr>
      <w:tr w:rsidR="00577AB5">
        <w:tc>
          <w:tcPr>
            <w:tcW w:w="794" w:type="dxa"/>
          </w:tcPr>
          <w:p w:rsidR="00577AB5" w:rsidRDefault="00577AB5">
            <w:pPr>
              <w:pStyle w:val="ConsPlusNormal"/>
              <w:jc w:val="center"/>
            </w:pPr>
            <w:r>
              <w:lastRenderedPageBreak/>
              <w:t>363.</w:t>
            </w:r>
          </w:p>
        </w:tc>
        <w:tc>
          <w:tcPr>
            <w:tcW w:w="3005" w:type="dxa"/>
          </w:tcPr>
          <w:p w:rsidR="00577AB5" w:rsidRDefault="00577AB5">
            <w:pPr>
              <w:pStyle w:val="ConsPlusNormal"/>
            </w:pPr>
            <w:r>
              <w:t>г. Орск, ул. Васнецова, д. 23</w:t>
            </w:r>
          </w:p>
        </w:tc>
        <w:tc>
          <w:tcPr>
            <w:tcW w:w="1587" w:type="dxa"/>
          </w:tcPr>
          <w:p w:rsidR="00577AB5" w:rsidRDefault="00577AB5">
            <w:pPr>
              <w:pStyle w:val="ConsPlusNormal"/>
              <w:jc w:val="center"/>
            </w:pPr>
            <w:r>
              <w:t>5162,20</w:t>
            </w:r>
          </w:p>
        </w:tc>
        <w:tc>
          <w:tcPr>
            <w:tcW w:w="2551" w:type="dxa"/>
          </w:tcPr>
          <w:p w:rsidR="00577AB5" w:rsidRDefault="00577AB5">
            <w:pPr>
              <w:pStyle w:val="ConsPlusNormal"/>
              <w:jc w:val="center"/>
            </w:pPr>
            <w:r>
              <w:t>114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108141,06</w:t>
            </w:r>
          </w:p>
        </w:tc>
      </w:tr>
      <w:tr w:rsidR="00577AB5">
        <w:tc>
          <w:tcPr>
            <w:tcW w:w="794" w:type="dxa"/>
          </w:tcPr>
          <w:p w:rsidR="00577AB5" w:rsidRDefault="00577AB5">
            <w:pPr>
              <w:pStyle w:val="ConsPlusNormal"/>
              <w:jc w:val="center"/>
            </w:pPr>
            <w:r>
              <w:t>364.</w:t>
            </w:r>
          </w:p>
        </w:tc>
        <w:tc>
          <w:tcPr>
            <w:tcW w:w="3005" w:type="dxa"/>
          </w:tcPr>
          <w:p w:rsidR="00577AB5" w:rsidRDefault="00577AB5">
            <w:pPr>
              <w:pStyle w:val="ConsPlusNormal"/>
            </w:pPr>
            <w:r>
              <w:t>г. Орск, ул. Вокзальное шоссе, д. 10</w:t>
            </w:r>
          </w:p>
        </w:tc>
        <w:tc>
          <w:tcPr>
            <w:tcW w:w="1587" w:type="dxa"/>
          </w:tcPr>
          <w:p w:rsidR="00577AB5" w:rsidRDefault="00577AB5">
            <w:pPr>
              <w:pStyle w:val="ConsPlusNormal"/>
              <w:jc w:val="center"/>
            </w:pPr>
            <w:r>
              <w:t>2157,50</w:t>
            </w:r>
          </w:p>
        </w:tc>
        <w:tc>
          <w:tcPr>
            <w:tcW w:w="2551" w:type="dxa"/>
          </w:tcPr>
          <w:p w:rsidR="00577AB5" w:rsidRDefault="00577AB5">
            <w:pPr>
              <w:pStyle w:val="ConsPlusNormal"/>
              <w:jc w:val="center"/>
            </w:pPr>
            <w:r>
              <w:t>73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56984,03</w:t>
            </w:r>
          </w:p>
        </w:tc>
      </w:tr>
      <w:tr w:rsidR="00577AB5">
        <w:tc>
          <w:tcPr>
            <w:tcW w:w="794" w:type="dxa"/>
          </w:tcPr>
          <w:p w:rsidR="00577AB5" w:rsidRDefault="00577AB5">
            <w:pPr>
              <w:pStyle w:val="ConsPlusNormal"/>
              <w:jc w:val="center"/>
            </w:pPr>
            <w:r>
              <w:t>365.</w:t>
            </w:r>
          </w:p>
        </w:tc>
        <w:tc>
          <w:tcPr>
            <w:tcW w:w="3005" w:type="dxa"/>
          </w:tcPr>
          <w:p w:rsidR="00577AB5" w:rsidRDefault="00577AB5">
            <w:pPr>
              <w:pStyle w:val="ConsPlusNormal"/>
            </w:pPr>
            <w:r>
              <w:t>г. Орск, ул. Вяземская, д. 20</w:t>
            </w:r>
          </w:p>
        </w:tc>
        <w:tc>
          <w:tcPr>
            <w:tcW w:w="1587" w:type="dxa"/>
          </w:tcPr>
          <w:p w:rsidR="00577AB5" w:rsidRDefault="00577AB5">
            <w:pPr>
              <w:pStyle w:val="ConsPlusNormal"/>
              <w:jc w:val="center"/>
            </w:pPr>
            <w:r>
              <w:t>3408,20</w:t>
            </w:r>
          </w:p>
        </w:tc>
        <w:tc>
          <w:tcPr>
            <w:tcW w:w="2551" w:type="dxa"/>
          </w:tcPr>
          <w:p w:rsidR="00577AB5" w:rsidRDefault="00577AB5">
            <w:pPr>
              <w:pStyle w:val="ConsPlusNormal"/>
              <w:jc w:val="center"/>
            </w:pPr>
            <w:r>
              <w:t>91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55126,19</w:t>
            </w:r>
          </w:p>
        </w:tc>
      </w:tr>
      <w:tr w:rsidR="00577AB5">
        <w:tc>
          <w:tcPr>
            <w:tcW w:w="794" w:type="dxa"/>
          </w:tcPr>
          <w:p w:rsidR="00577AB5" w:rsidRDefault="00577AB5">
            <w:pPr>
              <w:pStyle w:val="ConsPlusNormal"/>
              <w:jc w:val="center"/>
            </w:pPr>
            <w:r>
              <w:t>366.</w:t>
            </w:r>
          </w:p>
        </w:tc>
        <w:tc>
          <w:tcPr>
            <w:tcW w:w="3005" w:type="dxa"/>
          </w:tcPr>
          <w:p w:rsidR="00577AB5" w:rsidRDefault="00577AB5">
            <w:pPr>
              <w:pStyle w:val="ConsPlusNormal"/>
            </w:pPr>
            <w:r>
              <w:t>г. Орск, ул. Гомельская, д. 76а</w:t>
            </w:r>
          </w:p>
        </w:tc>
        <w:tc>
          <w:tcPr>
            <w:tcW w:w="1587" w:type="dxa"/>
          </w:tcPr>
          <w:p w:rsidR="00577AB5" w:rsidRDefault="00577AB5">
            <w:pPr>
              <w:pStyle w:val="ConsPlusNormal"/>
              <w:jc w:val="center"/>
            </w:pPr>
            <w:r>
              <w:t>3084,20</w:t>
            </w:r>
          </w:p>
        </w:tc>
        <w:tc>
          <w:tcPr>
            <w:tcW w:w="2551" w:type="dxa"/>
          </w:tcPr>
          <w:p w:rsidR="00577AB5" w:rsidRDefault="00577AB5">
            <w:pPr>
              <w:pStyle w:val="ConsPlusNormal"/>
              <w:jc w:val="center"/>
            </w:pPr>
            <w:r>
              <w:t>109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31432,53</w:t>
            </w:r>
          </w:p>
        </w:tc>
      </w:tr>
      <w:tr w:rsidR="00577AB5">
        <w:tc>
          <w:tcPr>
            <w:tcW w:w="794" w:type="dxa"/>
          </w:tcPr>
          <w:p w:rsidR="00577AB5" w:rsidRDefault="00577AB5">
            <w:pPr>
              <w:pStyle w:val="ConsPlusNormal"/>
              <w:jc w:val="center"/>
            </w:pPr>
            <w:r>
              <w:t>367.</w:t>
            </w:r>
          </w:p>
        </w:tc>
        <w:tc>
          <w:tcPr>
            <w:tcW w:w="3005" w:type="dxa"/>
          </w:tcPr>
          <w:p w:rsidR="00577AB5" w:rsidRDefault="00577AB5">
            <w:pPr>
              <w:pStyle w:val="ConsPlusNormal"/>
            </w:pPr>
            <w:r>
              <w:t>г. Орск, ул. Гомельская, д. 78</w:t>
            </w:r>
          </w:p>
        </w:tc>
        <w:tc>
          <w:tcPr>
            <w:tcW w:w="1587" w:type="dxa"/>
          </w:tcPr>
          <w:p w:rsidR="00577AB5" w:rsidRDefault="00577AB5">
            <w:pPr>
              <w:pStyle w:val="ConsPlusNormal"/>
              <w:jc w:val="center"/>
            </w:pPr>
            <w:r>
              <w:t>5020,20</w:t>
            </w:r>
          </w:p>
        </w:tc>
        <w:tc>
          <w:tcPr>
            <w:tcW w:w="2551" w:type="dxa"/>
          </w:tcPr>
          <w:p w:rsidR="00577AB5" w:rsidRDefault="00577AB5">
            <w:pPr>
              <w:pStyle w:val="ConsPlusNormal"/>
              <w:jc w:val="center"/>
            </w:pPr>
            <w:r>
              <w:t>232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82309,43</w:t>
            </w:r>
          </w:p>
        </w:tc>
      </w:tr>
      <w:tr w:rsidR="00577AB5">
        <w:tc>
          <w:tcPr>
            <w:tcW w:w="794" w:type="dxa"/>
          </w:tcPr>
          <w:p w:rsidR="00577AB5" w:rsidRDefault="00577AB5">
            <w:pPr>
              <w:pStyle w:val="ConsPlusNormal"/>
              <w:jc w:val="center"/>
            </w:pPr>
            <w:r>
              <w:t>368.</w:t>
            </w:r>
          </w:p>
        </w:tc>
        <w:tc>
          <w:tcPr>
            <w:tcW w:w="3005" w:type="dxa"/>
          </w:tcPr>
          <w:p w:rsidR="00577AB5" w:rsidRDefault="00577AB5">
            <w:pPr>
              <w:pStyle w:val="ConsPlusNormal"/>
            </w:pPr>
            <w:r>
              <w:t>г. Орск, ул. Горького, д. 11а</w:t>
            </w:r>
          </w:p>
        </w:tc>
        <w:tc>
          <w:tcPr>
            <w:tcW w:w="1587" w:type="dxa"/>
          </w:tcPr>
          <w:p w:rsidR="00577AB5" w:rsidRDefault="00577AB5">
            <w:pPr>
              <w:pStyle w:val="ConsPlusNormal"/>
              <w:jc w:val="center"/>
            </w:pPr>
            <w:r>
              <w:t>3007,00</w:t>
            </w:r>
          </w:p>
        </w:tc>
        <w:tc>
          <w:tcPr>
            <w:tcW w:w="2551" w:type="dxa"/>
          </w:tcPr>
          <w:p w:rsidR="00577AB5" w:rsidRDefault="00577AB5">
            <w:pPr>
              <w:pStyle w:val="ConsPlusNormal"/>
              <w:jc w:val="center"/>
            </w:pPr>
            <w:r>
              <w:t>88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72081,01</w:t>
            </w:r>
          </w:p>
        </w:tc>
      </w:tr>
      <w:tr w:rsidR="00577AB5">
        <w:tc>
          <w:tcPr>
            <w:tcW w:w="794" w:type="dxa"/>
          </w:tcPr>
          <w:p w:rsidR="00577AB5" w:rsidRDefault="00577AB5">
            <w:pPr>
              <w:pStyle w:val="ConsPlusNormal"/>
              <w:jc w:val="center"/>
            </w:pPr>
            <w:r>
              <w:t>369.</w:t>
            </w:r>
          </w:p>
        </w:tc>
        <w:tc>
          <w:tcPr>
            <w:tcW w:w="3005" w:type="dxa"/>
          </w:tcPr>
          <w:p w:rsidR="00577AB5" w:rsidRDefault="00577AB5">
            <w:pPr>
              <w:pStyle w:val="ConsPlusNormal"/>
            </w:pPr>
            <w:r>
              <w:t>г. Орск, ул. Горького, д. 153а</w:t>
            </w:r>
          </w:p>
        </w:tc>
        <w:tc>
          <w:tcPr>
            <w:tcW w:w="1587" w:type="dxa"/>
          </w:tcPr>
          <w:p w:rsidR="00577AB5" w:rsidRDefault="00577AB5">
            <w:pPr>
              <w:pStyle w:val="ConsPlusNormal"/>
              <w:jc w:val="center"/>
            </w:pPr>
            <w:r>
              <w:t>4196,10</w:t>
            </w:r>
          </w:p>
        </w:tc>
        <w:tc>
          <w:tcPr>
            <w:tcW w:w="2551" w:type="dxa"/>
          </w:tcPr>
          <w:p w:rsidR="00577AB5" w:rsidRDefault="00577AB5">
            <w:pPr>
              <w:pStyle w:val="ConsPlusNormal"/>
              <w:jc w:val="center"/>
            </w:pPr>
            <w:r>
              <w:t>163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66680,23</w:t>
            </w:r>
          </w:p>
        </w:tc>
      </w:tr>
      <w:tr w:rsidR="00577AB5">
        <w:tc>
          <w:tcPr>
            <w:tcW w:w="794" w:type="dxa"/>
          </w:tcPr>
          <w:p w:rsidR="00577AB5" w:rsidRDefault="00577AB5">
            <w:pPr>
              <w:pStyle w:val="ConsPlusNormal"/>
              <w:jc w:val="center"/>
            </w:pPr>
            <w:r>
              <w:t>370.</w:t>
            </w:r>
          </w:p>
        </w:tc>
        <w:tc>
          <w:tcPr>
            <w:tcW w:w="3005" w:type="dxa"/>
          </w:tcPr>
          <w:p w:rsidR="00577AB5" w:rsidRDefault="00577AB5">
            <w:pPr>
              <w:pStyle w:val="ConsPlusNormal"/>
            </w:pPr>
            <w:r>
              <w:t>г. Орск, ул. Горького, д. 56</w:t>
            </w:r>
          </w:p>
        </w:tc>
        <w:tc>
          <w:tcPr>
            <w:tcW w:w="1587" w:type="dxa"/>
          </w:tcPr>
          <w:p w:rsidR="00577AB5" w:rsidRDefault="00577AB5">
            <w:pPr>
              <w:pStyle w:val="ConsPlusNormal"/>
              <w:jc w:val="center"/>
            </w:pPr>
            <w:r>
              <w:t>413,30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61310,47</w:t>
            </w:r>
          </w:p>
        </w:tc>
      </w:tr>
      <w:tr w:rsidR="00577AB5">
        <w:tc>
          <w:tcPr>
            <w:tcW w:w="794" w:type="dxa"/>
          </w:tcPr>
          <w:p w:rsidR="00577AB5" w:rsidRDefault="00577AB5">
            <w:pPr>
              <w:pStyle w:val="ConsPlusNormal"/>
              <w:jc w:val="center"/>
            </w:pPr>
            <w:r>
              <w:t>371.</w:t>
            </w:r>
          </w:p>
        </w:tc>
        <w:tc>
          <w:tcPr>
            <w:tcW w:w="3005" w:type="dxa"/>
          </w:tcPr>
          <w:p w:rsidR="00577AB5" w:rsidRDefault="00577AB5">
            <w:pPr>
              <w:pStyle w:val="ConsPlusNormal"/>
            </w:pPr>
            <w:r>
              <w:t>г. Орск, ул. Горького, д. 60</w:t>
            </w:r>
          </w:p>
        </w:tc>
        <w:tc>
          <w:tcPr>
            <w:tcW w:w="1587" w:type="dxa"/>
          </w:tcPr>
          <w:p w:rsidR="00577AB5" w:rsidRDefault="00577AB5">
            <w:pPr>
              <w:pStyle w:val="ConsPlusNormal"/>
              <w:jc w:val="center"/>
            </w:pPr>
            <w:r>
              <w:t>624,00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75046,23</w:t>
            </w:r>
          </w:p>
        </w:tc>
      </w:tr>
      <w:tr w:rsidR="00577AB5">
        <w:tc>
          <w:tcPr>
            <w:tcW w:w="794" w:type="dxa"/>
          </w:tcPr>
          <w:p w:rsidR="00577AB5" w:rsidRDefault="00577AB5">
            <w:pPr>
              <w:pStyle w:val="ConsPlusNormal"/>
              <w:jc w:val="center"/>
            </w:pPr>
            <w:r>
              <w:t>372.</w:t>
            </w:r>
          </w:p>
        </w:tc>
        <w:tc>
          <w:tcPr>
            <w:tcW w:w="3005" w:type="dxa"/>
          </w:tcPr>
          <w:p w:rsidR="00577AB5" w:rsidRDefault="00577AB5">
            <w:pPr>
              <w:pStyle w:val="ConsPlusNormal"/>
            </w:pPr>
            <w:r>
              <w:t>г. Орск, ул. Горького, д. 62</w:t>
            </w:r>
          </w:p>
        </w:tc>
        <w:tc>
          <w:tcPr>
            <w:tcW w:w="1587" w:type="dxa"/>
          </w:tcPr>
          <w:p w:rsidR="00577AB5" w:rsidRDefault="00577AB5">
            <w:pPr>
              <w:pStyle w:val="ConsPlusNormal"/>
              <w:jc w:val="center"/>
            </w:pPr>
            <w:r>
              <w:t>447,00</w:t>
            </w:r>
          </w:p>
        </w:tc>
        <w:tc>
          <w:tcPr>
            <w:tcW w:w="2551" w:type="dxa"/>
          </w:tcPr>
          <w:p w:rsidR="00577AB5" w:rsidRDefault="00577AB5">
            <w:pPr>
              <w:pStyle w:val="ConsPlusNormal"/>
              <w:jc w:val="center"/>
            </w:pPr>
            <w:r>
              <w:t>11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19030,68</w:t>
            </w:r>
          </w:p>
        </w:tc>
      </w:tr>
      <w:tr w:rsidR="00577AB5">
        <w:tc>
          <w:tcPr>
            <w:tcW w:w="794" w:type="dxa"/>
          </w:tcPr>
          <w:p w:rsidR="00577AB5" w:rsidRDefault="00577AB5">
            <w:pPr>
              <w:pStyle w:val="ConsPlusNormal"/>
              <w:jc w:val="center"/>
            </w:pPr>
            <w:r>
              <w:t>373.</w:t>
            </w:r>
          </w:p>
        </w:tc>
        <w:tc>
          <w:tcPr>
            <w:tcW w:w="3005" w:type="dxa"/>
          </w:tcPr>
          <w:p w:rsidR="00577AB5" w:rsidRDefault="00577AB5">
            <w:pPr>
              <w:pStyle w:val="ConsPlusNormal"/>
            </w:pPr>
            <w:r>
              <w:t>г. Орск, ул. Горького, д. 64</w:t>
            </w:r>
          </w:p>
        </w:tc>
        <w:tc>
          <w:tcPr>
            <w:tcW w:w="1587" w:type="dxa"/>
          </w:tcPr>
          <w:p w:rsidR="00577AB5" w:rsidRDefault="00577AB5">
            <w:pPr>
              <w:pStyle w:val="ConsPlusNormal"/>
              <w:jc w:val="center"/>
            </w:pPr>
            <w:r>
              <w:t>411,40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62328,79</w:t>
            </w:r>
          </w:p>
        </w:tc>
      </w:tr>
      <w:tr w:rsidR="00577AB5">
        <w:tc>
          <w:tcPr>
            <w:tcW w:w="794" w:type="dxa"/>
          </w:tcPr>
          <w:p w:rsidR="00577AB5" w:rsidRDefault="00577AB5">
            <w:pPr>
              <w:pStyle w:val="ConsPlusNormal"/>
              <w:jc w:val="center"/>
            </w:pPr>
            <w:r>
              <w:t>374.</w:t>
            </w:r>
          </w:p>
        </w:tc>
        <w:tc>
          <w:tcPr>
            <w:tcW w:w="3005" w:type="dxa"/>
          </w:tcPr>
          <w:p w:rsidR="00577AB5" w:rsidRDefault="00577AB5">
            <w:pPr>
              <w:pStyle w:val="ConsPlusNormal"/>
            </w:pPr>
            <w:r>
              <w:t>г. Орск, ул. Добровольского, д. 14</w:t>
            </w:r>
          </w:p>
        </w:tc>
        <w:tc>
          <w:tcPr>
            <w:tcW w:w="1587" w:type="dxa"/>
          </w:tcPr>
          <w:p w:rsidR="00577AB5" w:rsidRDefault="00577AB5">
            <w:pPr>
              <w:pStyle w:val="ConsPlusNormal"/>
              <w:jc w:val="center"/>
            </w:pPr>
            <w:r>
              <w:t>6292,60</w:t>
            </w:r>
          </w:p>
        </w:tc>
        <w:tc>
          <w:tcPr>
            <w:tcW w:w="2551" w:type="dxa"/>
          </w:tcPr>
          <w:p w:rsidR="00577AB5" w:rsidRDefault="00577AB5">
            <w:pPr>
              <w:pStyle w:val="ConsPlusNormal"/>
              <w:jc w:val="center"/>
            </w:pPr>
            <w:r>
              <w:t>216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42357,55</w:t>
            </w:r>
          </w:p>
        </w:tc>
      </w:tr>
      <w:tr w:rsidR="00577AB5">
        <w:tc>
          <w:tcPr>
            <w:tcW w:w="794" w:type="dxa"/>
          </w:tcPr>
          <w:p w:rsidR="00577AB5" w:rsidRDefault="00577AB5">
            <w:pPr>
              <w:pStyle w:val="ConsPlusNormal"/>
              <w:jc w:val="center"/>
            </w:pPr>
            <w:r>
              <w:t>375.</w:t>
            </w:r>
          </w:p>
        </w:tc>
        <w:tc>
          <w:tcPr>
            <w:tcW w:w="3005" w:type="dxa"/>
          </w:tcPr>
          <w:p w:rsidR="00577AB5" w:rsidRDefault="00577AB5">
            <w:pPr>
              <w:pStyle w:val="ConsPlusNormal"/>
            </w:pPr>
            <w:r>
              <w:t>г. Орск, ул. Добровольского, д. 19</w:t>
            </w:r>
          </w:p>
        </w:tc>
        <w:tc>
          <w:tcPr>
            <w:tcW w:w="1587" w:type="dxa"/>
          </w:tcPr>
          <w:p w:rsidR="00577AB5" w:rsidRDefault="00577AB5">
            <w:pPr>
              <w:pStyle w:val="ConsPlusNormal"/>
              <w:jc w:val="center"/>
            </w:pPr>
            <w:r>
              <w:t>2990,10</w:t>
            </w:r>
          </w:p>
        </w:tc>
        <w:tc>
          <w:tcPr>
            <w:tcW w:w="2551" w:type="dxa"/>
          </w:tcPr>
          <w:p w:rsidR="00577AB5" w:rsidRDefault="00577AB5">
            <w:pPr>
              <w:pStyle w:val="ConsPlusNormal"/>
              <w:jc w:val="center"/>
            </w:pPr>
            <w:r>
              <w:t>130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134078,08</w:t>
            </w:r>
          </w:p>
        </w:tc>
      </w:tr>
      <w:tr w:rsidR="00577AB5">
        <w:tc>
          <w:tcPr>
            <w:tcW w:w="794" w:type="dxa"/>
          </w:tcPr>
          <w:p w:rsidR="00577AB5" w:rsidRDefault="00577AB5">
            <w:pPr>
              <w:pStyle w:val="ConsPlusNormal"/>
              <w:jc w:val="center"/>
            </w:pPr>
            <w:r>
              <w:t>376.</w:t>
            </w:r>
          </w:p>
        </w:tc>
        <w:tc>
          <w:tcPr>
            <w:tcW w:w="3005" w:type="dxa"/>
          </w:tcPr>
          <w:p w:rsidR="00577AB5" w:rsidRDefault="00577AB5">
            <w:pPr>
              <w:pStyle w:val="ConsPlusNormal"/>
            </w:pPr>
            <w:r>
              <w:t>г. Орск, ул. Добровольского, д. 21</w:t>
            </w:r>
          </w:p>
        </w:tc>
        <w:tc>
          <w:tcPr>
            <w:tcW w:w="1587" w:type="dxa"/>
          </w:tcPr>
          <w:p w:rsidR="00577AB5" w:rsidRDefault="00577AB5">
            <w:pPr>
              <w:pStyle w:val="ConsPlusNormal"/>
              <w:jc w:val="center"/>
            </w:pPr>
            <w:r>
              <w:t>2906,30</w:t>
            </w:r>
          </w:p>
        </w:tc>
        <w:tc>
          <w:tcPr>
            <w:tcW w:w="2551" w:type="dxa"/>
          </w:tcPr>
          <w:p w:rsidR="00577AB5" w:rsidRDefault="00577AB5">
            <w:pPr>
              <w:pStyle w:val="ConsPlusNormal"/>
              <w:jc w:val="center"/>
            </w:pPr>
            <w:r>
              <w:t>113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132614,14</w:t>
            </w:r>
          </w:p>
        </w:tc>
      </w:tr>
      <w:tr w:rsidR="00577AB5">
        <w:tc>
          <w:tcPr>
            <w:tcW w:w="794" w:type="dxa"/>
          </w:tcPr>
          <w:p w:rsidR="00577AB5" w:rsidRDefault="00577AB5">
            <w:pPr>
              <w:pStyle w:val="ConsPlusNormal"/>
              <w:jc w:val="center"/>
            </w:pPr>
            <w:r>
              <w:t>377.</w:t>
            </w:r>
          </w:p>
        </w:tc>
        <w:tc>
          <w:tcPr>
            <w:tcW w:w="3005" w:type="dxa"/>
          </w:tcPr>
          <w:p w:rsidR="00577AB5" w:rsidRDefault="00577AB5">
            <w:pPr>
              <w:pStyle w:val="ConsPlusNormal"/>
            </w:pPr>
            <w:r>
              <w:t>г. Орск, ул. Добровольского, д. 23</w:t>
            </w:r>
          </w:p>
        </w:tc>
        <w:tc>
          <w:tcPr>
            <w:tcW w:w="1587" w:type="dxa"/>
          </w:tcPr>
          <w:p w:rsidR="00577AB5" w:rsidRDefault="00577AB5">
            <w:pPr>
              <w:pStyle w:val="ConsPlusNormal"/>
              <w:jc w:val="center"/>
            </w:pPr>
            <w:r>
              <w:t>6295,00</w:t>
            </w:r>
          </w:p>
        </w:tc>
        <w:tc>
          <w:tcPr>
            <w:tcW w:w="2551" w:type="dxa"/>
          </w:tcPr>
          <w:p w:rsidR="00577AB5" w:rsidRDefault="00577AB5">
            <w:pPr>
              <w:pStyle w:val="ConsPlusNormal"/>
              <w:jc w:val="center"/>
            </w:pPr>
            <w:r>
              <w:t>250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191812,82</w:t>
            </w:r>
          </w:p>
        </w:tc>
      </w:tr>
      <w:tr w:rsidR="00577AB5">
        <w:tc>
          <w:tcPr>
            <w:tcW w:w="794" w:type="dxa"/>
          </w:tcPr>
          <w:p w:rsidR="00577AB5" w:rsidRDefault="00577AB5">
            <w:pPr>
              <w:pStyle w:val="ConsPlusNormal"/>
              <w:jc w:val="center"/>
            </w:pPr>
            <w:r>
              <w:t>378.</w:t>
            </w:r>
          </w:p>
        </w:tc>
        <w:tc>
          <w:tcPr>
            <w:tcW w:w="3005" w:type="dxa"/>
          </w:tcPr>
          <w:p w:rsidR="00577AB5" w:rsidRDefault="00577AB5">
            <w:pPr>
              <w:pStyle w:val="ConsPlusNormal"/>
            </w:pPr>
            <w:r>
              <w:t>г. Орск, ул. Докучаева, д. 54а</w:t>
            </w:r>
          </w:p>
        </w:tc>
        <w:tc>
          <w:tcPr>
            <w:tcW w:w="1587" w:type="dxa"/>
          </w:tcPr>
          <w:p w:rsidR="00577AB5" w:rsidRDefault="00577AB5">
            <w:pPr>
              <w:pStyle w:val="ConsPlusNormal"/>
              <w:jc w:val="center"/>
            </w:pPr>
            <w:r>
              <w:t>9328,80</w:t>
            </w:r>
          </w:p>
        </w:tc>
        <w:tc>
          <w:tcPr>
            <w:tcW w:w="2551" w:type="dxa"/>
          </w:tcPr>
          <w:p w:rsidR="00577AB5" w:rsidRDefault="00577AB5">
            <w:pPr>
              <w:pStyle w:val="ConsPlusNormal"/>
              <w:jc w:val="center"/>
            </w:pPr>
            <w:r>
              <w:t>301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49605,04</w:t>
            </w:r>
          </w:p>
        </w:tc>
      </w:tr>
      <w:tr w:rsidR="00577AB5">
        <w:tc>
          <w:tcPr>
            <w:tcW w:w="794" w:type="dxa"/>
          </w:tcPr>
          <w:p w:rsidR="00577AB5" w:rsidRDefault="00577AB5">
            <w:pPr>
              <w:pStyle w:val="ConsPlusNormal"/>
              <w:jc w:val="center"/>
            </w:pPr>
            <w:r>
              <w:lastRenderedPageBreak/>
              <w:t>379.</w:t>
            </w:r>
          </w:p>
        </w:tc>
        <w:tc>
          <w:tcPr>
            <w:tcW w:w="3005" w:type="dxa"/>
          </w:tcPr>
          <w:p w:rsidR="00577AB5" w:rsidRDefault="00577AB5">
            <w:pPr>
              <w:pStyle w:val="ConsPlusNormal"/>
            </w:pPr>
            <w:r>
              <w:t>г. Орск, ул. Кирпичная, д. 142</w:t>
            </w:r>
          </w:p>
        </w:tc>
        <w:tc>
          <w:tcPr>
            <w:tcW w:w="1587" w:type="dxa"/>
          </w:tcPr>
          <w:p w:rsidR="00577AB5" w:rsidRDefault="00577AB5">
            <w:pPr>
              <w:pStyle w:val="ConsPlusNormal"/>
              <w:jc w:val="center"/>
            </w:pPr>
            <w:r>
              <w:t>1237,30</w:t>
            </w:r>
          </w:p>
        </w:tc>
        <w:tc>
          <w:tcPr>
            <w:tcW w:w="2551" w:type="dxa"/>
          </w:tcPr>
          <w:p w:rsidR="00577AB5" w:rsidRDefault="00577AB5">
            <w:pPr>
              <w:pStyle w:val="ConsPlusNormal"/>
              <w:jc w:val="center"/>
            </w:pPr>
            <w:r>
              <w:t>58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154275,41</w:t>
            </w:r>
          </w:p>
        </w:tc>
      </w:tr>
      <w:tr w:rsidR="00577AB5">
        <w:tc>
          <w:tcPr>
            <w:tcW w:w="794" w:type="dxa"/>
          </w:tcPr>
          <w:p w:rsidR="00577AB5" w:rsidRDefault="00577AB5">
            <w:pPr>
              <w:pStyle w:val="ConsPlusNormal"/>
              <w:jc w:val="center"/>
            </w:pPr>
            <w:r>
              <w:t>380.</w:t>
            </w:r>
          </w:p>
        </w:tc>
        <w:tc>
          <w:tcPr>
            <w:tcW w:w="3005" w:type="dxa"/>
          </w:tcPr>
          <w:p w:rsidR="00577AB5" w:rsidRDefault="00577AB5">
            <w:pPr>
              <w:pStyle w:val="ConsPlusNormal"/>
            </w:pPr>
            <w:r>
              <w:t>г. Орск, ул. Комарова, д. 12</w:t>
            </w:r>
          </w:p>
        </w:tc>
        <w:tc>
          <w:tcPr>
            <w:tcW w:w="1587" w:type="dxa"/>
          </w:tcPr>
          <w:p w:rsidR="00577AB5" w:rsidRDefault="00577AB5">
            <w:pPr>
              <w:pStyle w:val="ConsPlusNormal"/>
              <w:jc w:val="center"/>
            </w:pPr>
            <w:r>
              <w:t>6321,90</w:t>
            </w:r>
          </w:p>
        </w:tc>
        <w:tc>
          <w:tcPr>
            <w:tcW w:w="2551" w:type="dxa"/>
          </w:tcPr>
          <w:p w:rsidR="00577AB5" w:rsidRDefault="00577AB5">
            <w:pPr>
              <w:pStyle w:val="ConsPlusNormal"/>
              <w:jc w:val="center"/>
            </w:pPr>
            <w:r>
              <w:t>231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96971,59</w:t>
            </w:r>
          </w:p>
        </w:tc>
      </w:tr>
      <w:tr w:rsidR="00577AB5">
        <w:tc>
          <w:tcPr>
            <w:tcW w:w="794" w:type="dxa"/>
          </w:tcPr>
          <w:p w:rsidR="00577AB5" w:rsidRDefault="00577AB5">
            <w:pPr>
              <w:pStyle w:val="ConsPlusNormal"/>
              <w:jc w:val="center"/>
            </w:pPr>
            <w:r>
              <w:t>381.</w:t>
            </w:r>
          </w:p>
        </w:tc>
        <w:tc>
          <w:tcPr>
            <w:tcW w:w="3005" w:type="dxa"/>
          </w:tcPr>
          <w:p w:rsidR="00577AB5" w:rsidRDefault="00577AB5">
            <w:pPr>
              <w:pStyle w:val="ConsPlusNormal"/>
            </w:pPr>
            <w:r>
              <w:t>г. Орск, ул. Комарова, д. 14</w:t>
            </w:r>
          </w:p>
        </w:tc>
        <w:tc>
          <w:tcPr>
            <w:tcW w:w="1587" w:type="dxa"/>
          </w:tcPr>
          <w:p w:rsidR="00577AB5" w:rsidRDefault="00577AB5">
            <w:pPr>
              <w:pStyle w:val="ConsPlusNormal"/>
              <w:jc w:val="center"/>
            </w:pPr>
            <w:r>
              <w:t>4861,30</w:t>
            </w:r>
          </w:p>
        </w:tc>
        <w:tc>
          <w:tcPr>
            <w:tcW w:w="2551" w:type="dxa"/>
          </w:tcPr>
          <w:p w:rsidR="00577AB5" w:rsidRDefault="00577AB5">
            <w:pPr>
              <w:pStyle w:val="ConsPlusNormal"/>
              <w:jc w:val="center"/>
            </w:pPr>
            <w:r>
              <w:t>192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175490,30</w:t>
            </w:r>
          </w:p>
        </w:tc>
      </w:tr>
      <w:tr w:rsidR="00577AB5">
        <w:tc>
          <w:tcPr>
            <w:tcW w:w="794" w:type="dxa"/>
          </w:tcPr>
          <w:p w:rsidR="00577AB5" w:rsidRDefault="00577AB5">
            <w:pPr>
              <w:pStyle w:val="ConsPlusNormal"/>
              <w:jc w:val="center"/>
            </w:pPr>
            <w:r>
              <w:t>382.</w:t>
            </w:r>
          </w:p>
        </w:tc>
        <w:tc>
          <w:tcPr>
            <w:tcW w:w="3005" w:type="dxa"/>
          </w:tcPr>
          <w:p w:rsidR="00577AB5" w:rsidRDefault="00577AB5">
            <w:pPr>
              <w:pStyle w:val="ConsPlusNormal"/>
            </w:pPr>
            <w:r>
              <w:t>г. Орск, ул. Короленко, д. 144а</w:t>
            </w:r>
          </w:p>
        </w:tc>
        <w:tc>
          <w:tcPr>
            <w:tcW w:w="1587" w:type="dxa"/>
          </w:tcPr>
          <w:p w:rsidR="00577AB5" w:rsidRDefault="00577AB5">
            <w:pPr>
              <w:pStyle w:val="ConsPlusNormal"/>
              <w:jc w:val="center"/>
            </w:pPr>
            <w:r>
              <w:t>4845,20</w:t>
            </w:r>
          </w:p>
        </w:tc>
        <w:tc>
          <w:tcPr>
            <w:tcW w:w="2551" w:type="dxa"/>
          </w:tcPr>
          <w:p w:rsidR="00577AB5" w:rsidRDefault="00577AB5">
            <w:pPr>
              <w:pStyle w:val="ConsPlusNormal"/>
              <w:jc w:val="center"/>
            </w:pPr>
            <w:r>
              <w:t>195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30461,53</w:t>
            </w:r>
          </w:p>
        </w:tc>
      </w:tr>
      <w:tr w:rsidR="00577AB5">
        <w:tc>
          <w:tcPr>
            <w:tcW w:w="794" w:type="dxa"/>
          </w:tcPr>
          <w:p w:rsidR="00577AB5" w:rsidRDefault="00577AB5">
            <w:pPr>
              <w:pStyle w:val="ConsPlusNormal"/>
              <w:jc w:val="center"/>
            </w:pPr>
            <w:r>
              <w:t>383.</w:t>
            </w:r>
          </w:p>
        </w:tc>
        <w:tc>
          <w:tcPr>
            <w:tcW w:w="3005" w:type="dxa"/>
          </w:tcPr>
          <w:p w:rsidR="00577AB5" w:rsidRDefault="00577AB5">
            <w:pPr>
              <w:pStyle w:val="ConsPlusNormal"/>
            </w:pPr>
            <w:r>
              <w:t>г. Орск, ул. Крайняя, д. 44а</w:t>
            </w:r>
          </w:p>
        </w:tc>
        <w:tc>
          <w:tcPr>
            <w:tcW w:w="1587" w:type="dxa"/>
          </w:tcPr>
          <w:p w:rsidR="00577AB5" w:rsidRDefault="00577AB5">
            <w:pPr>
              <w:pStyle w:val="ConsPlusNormal"/>
              <w:jc w:val="center"/>
            </w:pPr>
            <w:r>
              <w:t>4378,80</w:t>
            </w:r>
          </w:p>
        </w:tc>
        <w:tc>
          <w:tcPr>
            <w:tcW w:w="2551" w:type="dxa"/>
          </w:tcPr>
          <w:p w:rsidR="00577AB5" w:rsidRDefault="00577AB5">
            <w:pPr>
              <w:pStyle w:val="ConsPlusNormal"/>
              <w:jc w:val="center"/>
            </w:pPr>
            <w:r>
              <w:t>160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107896,64</w:t>
            </w:r>
          </w:p>
        </w:tc>
      </w:tr>
      <w:tr w:rsidR="00577AB5">
        <w:tc>
          <w:tcPr>
            <w:tcW w:w="794" w:type="dxa"/>
          </w:tcPr>
          <w:p w:rsidR="00577AB5" w:rsidRDefault="00577AB5">
            <w:pPr>
              <w:pStyle w:val="ConsPlusNormal"/>
              <w:jc w:val="center"/>
            </w:pPr>
            <w:r>
              <w:t>384.</w:t>
            </w:r>
          </w:p>
        </w:tc>
        <w:tc>
          <w:tcPr>
            <w:tcW w:w="3005" w:type="dxa"/>
          </w:tcPr>
          <w:p w:rsidR="00577AB5" w:rsidRDefault="00577AB5">
            <w:pPr>
              <w:pStyle w:val="ConsPlusNormal"/>
            </w:pPr>
            <w:r>
              <w:t>г. Орск, ул. Краматорская, д. 17</w:t>
            </w:r>
          </w:p>
        </w:tc>
        <w:tc>
          <w:tcPr>
            <w:tcW w:w="1587" w:type="dxa"/>
          </w:tcPr>
          <w:p w:rsidR="00577AB5" w:rsidRDefault="00577AB5">
            <w:pPr>
              <w:pStyle w:val="ConsPlusNormal"/>
              <w:jc w:val="center"/>
            </w:pPr>
            <w:r>
              <w:t>8392,00</w:t>
            </w:r>
          </w:p>
        </w:tc>
        <w:tc>
          <w:tcPr>
            <w:tcW w:w="2551" w:type="dxa"/>
          </w:tcPr>
          <w:p w:rsidR="00577AB5" w:rsidRDefault="00577AB5">
            <w:pPr>
              <w:pStyle w:val="ConsPlusNormal"/>
              <w:jc w:val="center"/>
            </w:pPr>
            <w:r>
              <w:t>238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135459,66</w:t>
            </w:r>
          </w:p>
        </w:tc>
      </w:tr>
      <w:tr w:rsidR="00577AB5">
        <w:tc>
          <w:tcPr>
            <w:tcW w:w="794" w:type="dxa"/>
          </w:tcPr>
          <w:p w:rsidR="00577AB5" w:rsidRDefault="00577AB5">
            <w:pPr>
              <w:pStyle w:val="ConsPlusNormal"/>
              <w:jc w:val="center"/>
            </w:pPr>
            <w:r>
              <w:t>385.</w:t>
            </w:r>
          </w:p>
        </w:tc>
        <w:tc>
          <w:tcPr>
            <w:tcW w:w="3005" w:type="dxa"/>
          </w:tcPr>
          <w:p w:rsidR="00577AB5" w:rsidRDefault="00577AB5">
            <w:pPr>
              <w:pStyle w:val="ConsPlusNormal"/>
            </w:pPr>
            <w:r>
              <w:t>г. Орск, ул. Краснофлотская, д. 69</w:t>
            </w:r>
          </w:p>
        </w:tc>
        <w:tc>
          <w:tcPr>
            <w:tcW w:w="1587" w:type="dxa"/>
          </w:tcPr>
          <w:p w:rsidR="00577AB5" w:rsidRDefault="00577AB5">
            <w:pPr>
              <w:pStyle w:val="ConsPlusNormal"/>
              <w:jc w:val="center"/>
            </w:pPr>
            <w:r>
              <w:t>2894,30</w:t>
            </w:r>
          </w:p>
        </w:tc>
        <w:tc>
          <w:tcPr>
            <w:tcW w:w="2551" w:type="dxa"/>
          </w:tcPr>
          <w:p w:rsidR="00577AB5" w:rsidRDefault="00577AB5">
            <w:pPr>
              <w:pStyle w:val="ConsPlusNormal"/>
              <w:jc w:val="center"/>
            </w:pPr>
            <w:r>
              <w:t>112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115980,94</w:t>
            </w:r>
          </w:p>
        </w:tc>
      </w:tr>
      <w:tr w:rsidR="00577AB5">
        <w:tc>
          <w:tcPr>
            <w:tcW w:w="794" w:type="dxa"/>
          </w:tcPr>
          <w:p w:rsidR="00577AB5" w:rsidRDefault="00577AB5">
            <w:pPr>
              <w:pStyle w:val="ConsPlusNormal"/>
              <w:jc w:val="center"/>
            </w:pPr>
            <w:r>
              <w:t>386.</w:t>
            </w:r>
          </w:p>
        </w:tc>
        <w:tc>
          <w:tcPr>
            <w:tcW w:w="3005" w:type="dxa"/>
          </w:tcPr>
          <w:p w:rsidR="00577AB5" w:rsidRDefault="00577AB5">
            <w:pPr>
              <w:pStyle w:val="ConsPlusNormal"/>
            </w:pPr>
            <w:r>
              <w:t>г. Орск, ул. Краснофлотская, д. 70</w:t>
            </w:r>
          </w:p>
        </w:tc>
        <w:tc>
          <w:tcPr>
            <w:tcW w:w="1587" w:type="dxa"/>
          </w:tcPr>
          <w:p w:rsidR="00577AB5" w:rsidRDefault="00577AB5">
            <w:pPr>
              <w:pStyle w:val="ConsPlusNormal"/>
              <w:jc w:val="center"/>
            </w:pPr>
            <w:r>
              <w:t>453,90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122808,16</w:t>
            </w:r>
          </w:p>
        </w:tc>
      </w:tr>
      <w:tr w:rsidR="00577AB5">
        <w:tc>
          <w:tcPr>
            <w:tcW w:w="794" w:type="dxa"/>
          </w:tcPr>
          <w:p w:rsidR="00577AB5" w:rsidRDefault="00577AB5">
            <w:pPr>
              <w:pStyle w:val="ConsPlusNormal"/>
              <w:jc w:val="center"/>
            </w:pPr>
            <w:r>
              <w:t>387.</w:t>
            </w:r>
          </w:p>
        </w:tc>
        <w:tc>
          <w:tcPr>
            <w:tcW w:w="3005" w:type="dxa"/>
          </w:tcPr>
          <w:p w:rsidR="00577AB5" w:rsidRDefault="00577AB5">
            <w:pPr>
              <w:pStyle w:val="ConsPlusNormal"/>
            </w:pPr>
            <w:r>
              <w:t>г. Орск, ул. Кубанская, д. 1е</w:t>
            </w:r>
          </w:p>
        </w:tc>
        <w:tc>
          <w:tcPr>
            <w:tcW w:w="1587" w:type="dxa"/>
          </w:tcPr>
          <w:p w:rsidR="00577AB5" w:rsidRDefault="00577AB5">
            <w:pPr>
              <w:pStyle w:val="ConsPlusNormal"/>
              <w:jc w:val="center"/>
            </w:pPr>
            <w:r>
              <w:t>4689,70</w:t>
            </w:r>
          </w:p>
        </w:tc>
        <w:tc>
          <w:tcPr>
            <w:tcW w:w="2551" w:type="dxa"/>
          </w:tcPr>
          <w:p w:rsidR="00577AB5" w:rsidRDefault="00577AB5">
            <w:pPr>
              <w:pStyle w:val="ConsPlusNormal"/>
              <w:jc w:val="center"/>
            </w:pPr>
            <w:r>
              <w:t>146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117818,13</w:t>
            </w:r>
          </w:p>
        </w:tc>
      </w:tr>
      <w:tr w:rsidR="00577AB5">
        <w:tc>
          <w:tcPr>
            <w:tcW w:w="794" w:type="dxa"/>
          </w:tcPr>
          <w:p w:rsidR="00577AB5" w:rsidRDefault="00577AB5">
            <w:pPr>
              <w:pStyle w:val="ConsPlusNormal"/>
              <w:jc w:val="center"/>
            </w:pPr>
            <w:r>
              <w:t>388.</w:t>
            </w:r>
          </w:p>
        </w:tc>
        <w:tc>
          <w:tcPr>
            <w:tcW w:w="3005" w:type="dxa"/>
          </w:tcPr>
          <w:p w:rsidR="00577AB5" w:rsidRDefault="00577AB5">
            <w:pPr>
              <w:pStyle w:val="ConsPlusNormal"/>
            </w:pPr>
            <w:r>
              <w:t>г. Орск, ул. Кутузова, д. 44</w:t>
            </w:r>
          </w:p>
        </w:tc>
        <w:tc>
          <w:tcPr>
            <w:tcW w:w="1587" w:type="dxa"/>
          </w:tcPr>
          <w:p w:rsidR="00577AB5" w:rsidRDefault="00577AB5">
            <w:pPr>
              <w:pStyle w:val="ConsPlusNormal"/>
              <w:jc w:val="center"/>
            </w:pPr>
            <w:r>
              <w:t>1833,00</w:t>
            </w:r>
          </w:p>
        </w:tc>
        <w:tc>
          <w:tcPr>
            <w:tcW w:w="2551" w:type="dxa"/>
          </w:tcPr>
          <w:p w:rsidR="00577AB5" w:rsidRDefault="00577AB5">
            <w:pPr>
              <w:pStyle w:val="ConsPlusNormal"/>
              <w:jc w:val="center"/>
            </w:pPr>
            <w:r>
              <w:t>63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55490,28</w:t>
            </w:r>
          </w:p>
        </w:tc>
      </w:tr>
      <w:tr w:rsidR="00577AB5">
        <w:tc>
          <w:tcPr>
            <w:tcW w:w="794" w:type="dxa"/>
          </w:tcPr>
          <w:p w:rsidR="00577AB5" w:rsidRDefault="00577AB5">
            <w:pPr>
              <w:pStyle w:val="ConsPlusNormal"/>
              <w:jc w:val="center"/>
            </w:pPr>
            <w:r>
              <w:t>389.</w:t>
            </w:r>
          </w:p>
        </w:tc>
        <w:tc>
          <w:tcPr>
            <w:tcW w:w="3005" w:type="dxa"/>
          </w:tcPr>
          <w:p w:rsidR="00577AB5" w:rsidRDefault="00577AB5">
            <w:pPr>
              <w:pStyle w:val="ConsPlusNormal"/>
            </w:pPr>
            <w:r>
              <w:t>г. Орск, ул. Ленинского Комсомола, д. 18</w:t>
            </w:r>
          </w:p>
        </w:tc>
        <w:tc>
          <w:tcPr>
            <w:tcW w:w="1587" w:type="dxa"/>
          </w:tcPr>
          <w:p w:rsidR="00577AB5" w:rsidRDefault="00577AB5">
            <w:pPr>
              <w:pStyle w:val="ConsPlusNormal"/>
              <w:jc w:val="center"/>
            </w:pPr>
            <w:r>
              <w:t>3535,10</w:t>
            </w:r>
          </w:p>
        </w:tc>
        <w:tc>
          <w:tcPr>
            <w:tcW w:w="2551" w:type="dxa"/>
          </w:tcPr>
          <w:p w:rsidR="00577AB5" w:rsidRDefault="00577AB5">
            <w:pPr>
              <w:pStyle w:val="ConsPlusNormal"/>
              <w:jc w:val="center"/>
            </w:pPr>
            <w:r>
              <w:t>90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94156,64</w:t>
            </w:r>
          </w:p>
        </w:tc>
      </w:tr>
      <w:tr w:rsidR="00577AB5">
        <w:tc>
          <w:tcPr>
            <w:tcW w:w="794" w:type="dxa"/>
          </w:tcPr>
          <w:p w:rsidR="00577AB5" w:rsidRDefault="00577AB5">
            <w:pPr>
              <w:pStyle w:val="ConsPlusNormal"/>
              <w:jc w:val="center"/>
            </w:pPr>
            <w:r>
              <w:t>390.</w:t>
            </w:r>
          </w:p>
        </w:tc>
        <w:tc>
          <w:tcPr>
            <w:tcW w:w="3005" w:type="dxa"/>
          </w:tcPr>
          <w:p w:rsidR="00577AB5" w:rsidRDefault="00577AB5">
            <w:pPr>
              <w:pStyle w:val="ConsPlusNormal"/>
            </w:pPr>
            <w:r>
              <w:t>г. Орск, ул. Ленинского Комсомола, д. 30</w:t>
            </w:r>
          </w:p>
        </w:tc>
        <w:tc>
          <w:tcPr>
            <w:tcW w:w="1587" w:type="dxa"/>
          </w:tcPr>
          <w:p w:rsidR="00577AB5" w:rsidRDefault="00577AB5">
            <w:pPr>
              <w:pStyle w:val="ConsPlusNormal"/>
              <w:jc w:val="center"/>
            </w:pPr>
            <w:r>
              <w:t>3969,30</w:t>
            </w:r>
          </w:p>
        </w:tc>
        <w:tc>
          <w:tcPr>
            <w:tcW w:w="2551" w:type="dxa"/>
          </w:tcPr>
          <w:p w:rsidR="00577AB5" w:rsidRDefault="00577AB5">
            <w:pPr>
              <w:pStyle w:val="ConsPlusNormal"/>
              <w:jc w:val="center"/>
            </w:pPr>
            <w:r>
              <w:t>153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29742,21</w:t>
            </w:r>
          </w:p>
        </w:tc>
      </w:tr>
      <w:tr w:rsidR="00577AB5">
        <w:tc>
          <w:tcPr>
            <w:tcW w:w="794" w:type="dxa"/>
          </w:tcPr>
          <w:p w:rsidR="00577AB5" w:rsidRDefault="00577AB5">
            <w:pPr>
              <w:pStyle w:val="ConsPlusNormal"/>
              <w:jc w:val="center"/>
            </w:pPr>
            <w:r>
              <w:t>391.</w:t>
            </w:r>
          </w:p>
        </w:tc>
        <w:tc>
          <w:tcPr>
            <w:tcW w:w="3005" w:type="dxa"/>
          </w:tcPr>
          <w:p w:rsidR="00577AB5" w:rsidRDefault="00577AB5">
            <w:pPr>
              <w:pStyle w:val="ConsPlusNormal"/>
            </w:pPr>
            <w:r>
              <w:t>г. Орск, ул. М. Жукова, д. 1а</w:t>
            </w:r>
          </w:p>
        </w:tc>
        <w:tc>
          <w:tcPr>
            <w:tcW w:w="1587" w:type="dxa"/>
          </w:tcPr>
          <w:p w:rsidR="00577AB5" w:rsidRDefault="00577AB5">
            <w:pPr>
              <w:pStyle w:val="ConsPlusNormal"/>
              <w:jc w:val="center"/>
            </w:pPr>
            <w:r>
              <w:t>2288,00</w:t>
            </w:r>
          </w:p>
        </w:tc>
        <w:tc>
          <w:tcPr>
            <w:tcW w:w="2551" w:type="dxa"/>
          </w:tcPr>
          <w:p w:rsidR="00577AB5" w:rsidRDefault="00577AB5">
            <w:pPr>
              <w:pStyle w:val="ConsPlusNormal"/>
              <w:jc w:val="center"/>
            </w:pPr>
            <w:r>
              <w:t>117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29300,97</w:t>
            </w:r>
          </w:p>
        </w:tc>
      </w:tr>
      <w:tr w:rsidR="00577AB5">
        <w:tc>
          <w:tcPr>
            <w:tcW w:w="794" w:type="dxa"/>
          </w:tcPr>
          <w:p w:rsidR="00577AB5" w:rsidRDefault="00577AB5">
            <w:pPr>
              <w:pStyle w:val="ConsPlusNormal"/>
              <w:jc w:val="center"/>
            </w:pPr>
            <w:r>
              <w:t>392.</w:t>
            </w:r>
          </w:p>
        </w:tc>
        <w:tc>
          <w:tcPr>
            <w:tcW w:w="3005" w:type="dxa"/>
          </w:tcPr>
          <w:p w:rsidR="00577AB5" w:rsidRDefault="00577AB5">
            <w:pPr>
              <w:pStyle w:val="ConsPlusNormal"/>
            </w:pPr>
            <w:r>
              <w:t>г. Орск, ул. Макаренко, д. 17</w:t>
            </w:r>
          </w:p>
        </w:tc>
        <w:tc>
          <w:tcPr>
            <w:tcW w:w="1587" w:type="dxa"/>
          </w:tcPr>
          <w:p w:rsidR="00577AB5" w:rsidRDefault="00577AB5">
            <w:pPr>
              <w:pStyle w:val="ConsPlusNormal"/>
              <w:jc w:val="center"/>
            </w:pPr>
            <w:r>
              <w:t>3585,70</w:t>
            </w:r>
          </w:p>
        </w:tc>
        <w:tc>
          <w:tcPr>
            <w:tcW w:w="2551" w:type="dxa"/>
          </w:tcPr>
          <w:p w:rsidR="00577AB5" w:rsidRDefault="00577AB5">
            <w:pPr>
              <w:pStyle w:val="ConsPlusNormal"/>
              <w:jc w:val="center"/>
            </w:pPr>
            <w:r>
              <w:t>106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53669,95</w:t>
            </w:r>
          </w:p>
        </w:tc>
      </w:tr>
      <w:tr w:rsidR="00577AB5">
        <w:tc>
          <w:tcPr>
            <w:tcW w:w="794" w:type="dxa"/>
          </w:tcPr>
          <w:p w:rsidR="00577AB5" w:rsidRDefault="00577AB5">
            <w:pPr>
              <w:pStyle w:val="ConsPlusNormal"/>
              <w:jc w:val="center"/>
            </w:pPr>
            <w:r>
              <w:t>393.</w:t>
            </w:r>
          </w:p>
        </w:tc>
        <w:tc>
          <w:tcPr>
            <w:tcW w:w="3005" w:type="dxa"/>
          </w:tcPr>
          <w:p w:rsidR="00577AB5" w:rsidRDefault="00577AB5">
            <w:pPr>
              <w:pStyle w:val="ConsPlusNormal"/>
            </w:pPr>
            <w:r>
              <w:t>г. Орск, ул. Макаренко, д. 25</w:t>
            </w:r>
          </w:p>
        </w:tc>
        <w:tc>
          <w:tcPr>
            <w:tcW w:w="1587" w:type="dxa"/>
          </w:tcPr>
          <w:p w:rsidR="00577AB5" w:rsidRDefault="00577AB5">
            <w:pPr>
              <w:pStyle w:val="ConsPlusNormal"/>
              <w:jc w:val="center"/>
            </w:pPr>
            <w:r>
              <w:t>1194,10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26309,59</w:t>
            </w:r>
          </w:p>
        </w:tc>
      </w:tr>
      <w:tr w:rsidR="00577AB5">
        <w:tc>
          <w:tcPr>
            <w:tcW w:w="794" w:type="dxa"/>
          </w:tcPr>
          <w:p w:rsidR="00577AB5" w:rsidRDefault="00577AB5">
            <w:pPr>
              <w:pStyle w:val="ConsPlusNormal"/>
              <w:jc w:val="center"/>
            </w:pPr>
            <w:r>
              <w:t>394.</w:t>
            </w:r>
          </w:p>
        </w:tc>
        <w:tc>
          <w:tcPr>
            <w:tcW w:w="3005" w:type="dxa"/>
          </w:tcPr>
          <w:p w:rsidR="00577AB5" w:rsidRDefault="00577AB5">
            <w:pPr>
              <w:pStyle w:val="ConsPlusNormal"/>
            </w:pPr>
            <w:r>
              <w:t>г. Орск, ул. Машиностроителей, д. 51б</w:t>
            </w:r>
          </w:p>
        </w:tc>
        <w:tc>
          <w:tcPr>
            <w:tcW w:w="1587" w:type="dxa"/>
          </w:tcPr>
          <w:p w:rsidR="00577AB5" w:rsidRDefault="00577AB5">
            <w:pPr>
              <w:pStyle w:val="ConsPlusNormal"/>
              <w:jc w:val="center"/>
            </w:pPr>
            <w:r>
              <w:t>589,00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26029,73</w:t>
            </w:r>
          </w:p>
        </w:tc>
      </w:tr>
      <w:tr w:rsidR="00577AB5">
        <w:tc>
          <w:tcPr>
            <w:tcW w:w="794" w:type="dxa"/>
          </w:tcPr>
          <w:p w:rsidR="00577AB5" w:rsidRDefault="00577AB5">
            <w:pPr>
              <w:pStyle w:val="ConsPlusNormal"/>
              <w:jc w:val="center"/>
            </w:pPr>
            <w:r>
              <w:lastRenderedPageBreak/>
              <w:t>395.</w:t>
            </w:r>
          </w:p>
        </w:tc>
        <w:tc>
          <w:tcPr>
            <w:tcW w:w="3005" w:type="dxa"/>
          </w:tcPr>
          <w:p w:rsidR="00577AB5" w:rsidRDefault="00577AB5">
            <w:pPr>
              <w:pStyle w:val="ConsPlusNormal"/>
            </w:pPr>
            <w:r>
              <w:t>г. Орск, ул. Машиностроителей, д. 6</w:t>
            </w:r>
          </w:p>
        </w:tc>
        <w:tc>
          <w:tcPr>
            <w:tcW w:w="1587" w:type="dxa"/>
          </w:tcPr>
          <w:p w:rsidR="00577AB5" w:rsidRDefault="00577AB5">
            <w:pPr>
              <w:pStyle w:val="ConsPlusNormal"/>
              <w:jc w:val="center"/>
            </w:pPr>
            <w:r>
              <w:t>15480,00</w:t>
            </w:r>
          </w:p>
        </w:tc>
        <w:tc>
          <w:tcPr>
            <w:tcW w:w="2551" w:type="dxa"/>
          </w:tcPr>
          <w:p w:rsidR="00577AB5" w:rsidRDefault="00577AB5">
            <w:pPr>
              <w:pStyle w:val="ConsPlusNormal"/>
              <w:jc w:val="center"/>
            </w:pPr>
            <w:r>
              <w:t>503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104248,26</w:t>
            </w:r>
          </w:p>
        </w:tc>
      </w:tr>
      <w:tr w:rsidR="00577AB5">
        <w:tc>
          <w:tcPr>
            <w:tcW w:w="794" w:type="dxa"/>
          </w:tcPr>
          <w:p w:rsidR="00577AB5" w:rsidRDefault="00577AB5">
            <w:pPr>
              <w:pStyle w:val="ConsPlusNormal"/>
              <w:jc w:val="center"/>
            </w:pPr>
            <w:r>
              <w:t>396.</w:t>
            </w:r>
          </w:p>
        </w:tc>
        <w:tc>
          <w:tcPr>
            <w:tcW w:w="3005" w:type="dxa"/>
          </w:tcPr>
          <w:p w:rsidR="00577AB5" w:rsidRDefault="00577AB5">
            <w:pPr>
              <w:pStyle w:val="ConsPlusNormal"/>
            </w:pPr>
            <w:r>
              <w:t>г. Орск, ул. Нефтяников, д. 1б</w:t>
            </w:r>
          </w:p>
        </w:tc>
        <w:tc>
          <w:tcPr>
            <w:tcW w:w="1587" w:type="dxa"/>
          </w:tcPr>
          <w:p w:rsidR="00577AB5" w:rsidRDefault="00577AB5">
            <w:pPr>
              <w:pStyle w:val="ConsPlusNormal"/>
              <w:jc w:val="center"/>
            </w:pPr>
            <w:r>
              <w:t>3225,40</w:t>
            </w:r>
          </w:p>
        </w:tc>
        <w:tc>
          <w:tcPr>
            <w:tcW w:w="2551" w:type="dxa"/>
          </w:tcPr>
          <w:p w:rsidR="00577AB5" w:rsidRDefault="00577AB5">
            <w:pPr>
              <w:pStyle w:val="ConsPlusNormal"/>
              <w:jc w:val="center"/>
            </w:pPr>
            <w:r>
              <w:t>76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39534,24</w:t>
            </w:r>
          </w:p>
        </w:tc>
      </w:tr>
      <w:tr w:rsidR="00577AB5">
        <w:tc>
          <w:tcPr>
            <w:tcW w:w="794" w:type="dxa"/>
          </w:tcPr>
          <w:p w:rsidR="00577AB5" w:rsidRDefault="00577AB5">
            <w:pPr>
              <w:pStyle w:val="ConsPlusNormal"/>
              <w:jc w:val="center"/>
            </w:pPr>
            <w:r>
              <w:t>397.</w:t>
            </w:r>
          </w:p>
        </w:tc>
        <w:tc>
          <w:tcPr>
            <w:tcW w:w="3005" w:type="dxa"/>
          </w:tcPr>
          <w:p w:rsidR="00577AB5" w:rsidRDefault="00577AB5">
            <w:pPr>
              <w:pStyle w:val="ConsPlusNormal"/>
            </w:pPr>
            <w:r>
              <w:t>г. Орск, ул. Нефтяников, д. 2</w:t>
            </w:r>
          </w:p>
        </w:tc>
        <w:tc>
          <w:tcPr>
            <w:tcW w:w="1587" w:type="dxa"/>
          </w:tcPr>
          <w:p w:rsidR="00577AB5" w:rsidRDefault="00577AB5">
            <w:pPr>
              <w:pStyle w:val="ConsPlusNormal"/>
              <w:jc w:val="center"/>
            </w:pPr>
            <w:r>
              <w:t>3441,30</w:t>
            </w:r>
          </w:p>
        </w:tc>
        <w:tc>
          <w:tcPr>
            <w:tcW w:w="2551" w:type="dxa"/>
          </w:tcPr>
          <w:p w:rsidR="00577AB5" w:rsidRDefault="00577AB5">
            <w:pPr>
              <w:pStyle w:val="ConsPlusNormal"/>
              <w:jc w:val="center"/>
            </w:pPr>
            <w:r>
              <w:t>62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112385,25</w:t>
            </w:r>
          </w:p>
        </w:tc>
      </w:tr>
      <w:tr w:rsidR="00577AB5">
        <w:tc>
          <w:tcPr>
            <w:tcW w:w="794" w:type="dxa"/>
          </w:tcPr>
          <w:p w:rsidR="00577AB5" w:rsidRDefault="00577AB5">
            <w:pPr>
              <w:pStyle w:val="ConsPlusNormal"/>
              <w:jc w:val="center"/>
            </w:pPr>
            <w:r>
              <w:t>398.</w:t>
            </w:r>
          </w:p>
        </w:tc>
        <w:tc>
          <w:tcPr>
            <w:tcW w:w="3005" w:type="dxa"/>
          </w:tcPr>
          <w:p w:rsidR="00577AB5" w:rsidRDefault="00577AB5">
            <w:pPr>
              <w:pStyle w:val="ConsPlusNormal"/>
            </w:pPr>
            <w:r>
              <w:t>г. Орск, ул. Нефтяников, д. 26</w:t>
            </w:r>
          </w:p>
        </w:tc>
        <w:tc>
          <w:tcPr>
            <w:tcW w:w="1587" w:type="dxa"/>
          </w:tcPr>
          <w:p w:rsidR="00577AB5" w:rsidRDefault="00577AB5">
            <w:pPr>
              <w:pStyle w:val="ConsPlusNormal"/>
              <w:jc w:val="center"/>
            </w:pPr>
            <w:r>
              <w:t>4812,80</w:t>
            </w:r>
          </w:p>
        </w:tc>
        <w:tc>
          <w:tcPr>
            <w:tcW w:w="2551" w:type="dxa"/>
          </w:tcPr>
          <w:p w:rsidR="00577AB5" w:rsidRDefault="00577AB5">
            <w:pPr>
              <w:pStyle w:val="ConsPlusNormal"/>
              <w:jc w:val="center"/>
            </w:pPr>
            <w:r>
              <w:t>204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36060,32</w:t>
            </w:r>
          </w:p>
        </w:tc>
      </w:tr>
      <w:tr w:rsidR="00577AB5">
        <w:tc>
          <w:tcPr>
            <w:tcW w:w="794" w:type="dxa"/>
          </w:tcPr>
          <w:p w:rsidR="00577AB5" w:rsidRDefault="00577AB5">
            <w:pPr>
              <w:pStyle w:val="ConsPlusNormal"/>
              <w:jc w:val="center"/>
            </w:pPr>
            <w:r>
              <w:t>399.</w:t>
            </w:r>
          </w:p>
        </w:tc>
        <w:tc>
          <w:tcPr>
            <w:tcW w:w="3005" w:type="dxa"/>
          </w:tcPr>
          <w:p w:rsidR="00577AB5" w:rsidRDefault="00577AB5">
            <w:pPr>
              <w:pStyle w:val="ConsPlusNormal"/>
            </w:pPr>
            <w:r>
              <w:t>г. Орск, ул. Новосибирская, д. 36а</w:t>
            </w:r>
          </w:p>
        </w:tc>
        <w:tc>
          <w:tcPr>
            <w:tcW w:w="1587" w:type="dxa"/>
          </w:tcPr>
          <w:p w:rsidR="00577AB5" w:rsidRDefault="00577AB5">
            <w:pPr>
              <w:pStyle w:val="ConsPlusNormal"/>
              <w:jc w:val="center"/>
            </w:pPr>
            <w:r>
              <w:t>3124,50</w:t>
            </w:r>
          </w:p>
        </w:tc>
        <w:tc>
          <w:tcPr>
            <w:tcW w:w="2551" w:type="dxa"/>
          </w:tcPr>
          <w:p w:rsidR="00577AB5" w:rsidRDefault="00577AB5">
            <w:pPr>
              <w:pStyle w:val="ConsPlusNormal"/>
              <w:jc w:val="center"/>
            </w:pPr>
            <w:r>
              <w:t>104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54475,83</w:t>
            </w:r>
          </w:p>
        </w:tc>
      </w:tr>
      <w:tr w:rsidR="00577AB5">
        <w:tc>
          <w:tcPr>
            <w:tcW w:w="794" w:type="dxa"/>
          </w:tcPr>
          <w:p w:rsidR="00577AB5" w:rsidRDefault="00577AB5">
            <w:pPr>
              <w:pStyle w:val="ConsPlusNormal"/>
              <w:jc w:val="center"/>
            </w:pPr>
            <w:r>
              <w:t>400.</w:t>
            </w:r>
          </w:p>
        </w:tc>
        <w:tc>
          <w:tcPr>
            <w:tcW w:w="3005" w:type="dxa"/>
          </w:tcPr>
          <w:p w:rsidR="00577AB5" w:rsidRDefault="00577AB5">
            <w:pPr>
              <w:pStyle w:val="ConsPlusNormal"/>
            </w:pPr>
            <w:r>
              <w:t>г. Орск, ул. Новосибирская, д. 40</w:t>
            </w:r>
          </w:p>
        </w:tc>
        <w:tc>
          <w:tcPr>
            <w:tcW w:w="1587" w:type="dxa"/>
          </w:tcPr>
          <w:p w:rsidR="00577AB5" w:rsidRDefault="00577AB5">
            <w:pPr>
              <w:pStyle w:val="ConsPlusNormal"/>
              <w:jc w:val="center"/>
            </w:pPr>
            <w:r>
              <w:t>3017,10</w:t>
            </w:r>
          </w:p>
        </w:tc>
        <w:tc>
          <w:tcPr>
            <w:tcW w:w="2551" w:type="dxa"/>
          </w:tcPr>
          <w:p w:rsidR="00577AB5" w:rsidRDefault="00577AB5">
            <w:pPr>
              <w:pStyle w:val="ConsPlusNormal"/>
              <w:jc w:val="center"/>
            </w:pPr>
            <w:r>
              <w:t>118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53510,96</w:t>
            </w:r>
          </w:p>
        </w:tc>
      </w:tr>
      <w:tr w:rsidR="00577AB5">
        <w:tc>
          <w:tcPr>
            <w:tcW w:w="794" w:type="dxa"/>
          </w:tcPr>
          <w:p w:rsidR="00577AB5" w:rsidRDefault="00577AB5">
            <w:pPr>
              <w:pStyle w:val="ConsPlusNormal"/>
              <w:jc w:val="center"/>
            </w:pPr>
            <w:r>
              <w:t>401.</w:t>
            </w:r>
          </w:p>
        </w:tc>
        <w:tc>
          <w:tcPr>
            <w:tcW w:w="3005" w:type="dxa"/>
          </w:tcPr>
          <w:p w:rsidR="00577AB5" w:rsidRDefault="00577AB5">
            <w:pPr>
              <w:pStyle w:val="ConsPlusNormal"/>
            </w:pPr>
            <w:r>
              <w:t>г. Орск, ул. Олимпийская, д. 18</w:t>
            </w:r>
          </w:p>
        </w:tc>
        <w:tc>
          <w:tcPr>
            <w:tcW w:w="1587" w:type="dxa"/>
          </w:tcPr>
          <w:p w:rsidR="00577AB5" w:rsidRDefault="00577AB5">
            <w:pPr>
              <w:pStyle w:val="ConsPlusNormal"/>
              <w:jc w:val="center"/>
            </w:pPr>
            <w:r>
              <w:t>4843,60</w:t>
            </w:r>
          </w:p>
        </w:tc>
        <w:tc>
          <w:tcPr>
            <w:tcW w:w="2551" w:type="dxa"/>
          </w:tcPr>
          <w:p w:rsidR="00577AB5" w:rsidRDefault="00577AB5">
            <w:pPr>
              <w:pStyle w:val="ConsPlusNormal"/>
              <w:jc w:val="center"/>
            </w:pPr>
            <w:r>
              <w:t>178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68461,61</w:t>
            </w:r>
          </w:p>
        </w:tc>
      </w:tr>
      <w:tr w:rsidR="00577AB5">
        <w:tc>
          <w:tcPr>
            <w:tcW w:w="794" w:type="dxa"/>
          </w:tcPr>
          <w:p w:rsidR="00577AB5" w:rsidRDefault="00577AB5">
            <w:pPr>
              <w:pStyle w:val="ConsPlusNormal"/>
              <w:jc w:val="center"/>
            </w:pPr>
            <w:r>
              <w:t>402.</w:t>
            </w:r>
          </w:p>
        </w:tc>
        <w:tc>
          <w:tcPr>
            <w:tcW w:w="3005" w:type="dxa"/>
          </w:tcPr>
          <w:p w:rsidR="00577AB5" w:rsidRDefault="00577AB5">
            <w:pPr>
              <w:pStyle w:val="ConsPlusNormal"/>
            </w:pPr>
            <w:r>
              <w:t>г. Орск, ул. Олимпийская, д. 18а</w:t>
            </w:r>
          </w:p>
        </w:tc>
        <w:tc>
          <w:tcPr>
            <w:tcW w:w="1587" w:type="dxa"/>
          </w:tcPr>
          <w:p w:rsidR="00577AB5" w:rsidRDefault="00577AB5">
            <w:pPr>
              <w:pStyle w:val="ConsPlusNormal"/>
              <w:jc w:val="center"/>
            </w:pPr>
            <w:r>
              <w:t>4799,00</w:t>
            </w:r>
          </w:p>
        </w:tc>
        <w:tc>
          <w:tcPr>
            <w:tcW w:w="2551" w:type="dxa"/>
          </w:tcPr>
          <w:p w:rsidR="00577AB5" w:rsidRDefault="00577AB5">
            <w:pPr>
              <w:pStyle w:val="ConsPlusNormal"/>
              <w:jc w:val="center"/>
            </w:pPr>
            <w:r>
              <w:t>214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36023,37</w:t>
            </w:r>
          </w:p>
        </w:tc>
      </w:tr>
      <w:tr w:rsidR="00577AB5">
        <w:tc>
          <w:tcPr>
            <w:tcW w:w="794" w:type="dxa"/>
          </w:tcPr>
          <w:p w:rsidR="00577AB5" w:rsidRDefault="00577AB5">
            <w:pPr>
              <w:pStyle w:val="ConsPlusNormal"/>
              <w:jc w:val="center"/>
            </w:pPr>
            <w:r>
              <w:t>403.</w:t>
            </w:r>
          </w:p>
        </w:tc>
        <w:tc>
          <w:tcPr>
            <w:tcW w:w="3005" w:type="dxa"/>
          </w:tcPr>
          <w:p w:rsidR="00577AB5" w:rsidRDefault="00577AB5">
            <w:pPr>
              <w:pStyle w:val="ConsPlusNormal"/>
            </w:pPr>
            <w:r>
              <w:t>г. Орск, ул. Омская, д. 63а</w:t>
            </w:r>
          </w:p>
        </w:tc>
        <w:tc>
          <w:tcPr>
            <w:tcW w:w="1587" w:type="dxa"/>
          </w:tcPr>
          <w:p w:rsidR="00577AB5" w:rsidRDefault="00577AB5">
            <w:pPr>
              <w:pStyle w:val="ConsPlusNormal"/>
              <w:jc w:val="center"/>
            </w:pPr>
            <w:r>
              <w:t>4304,90</w:t>
            </w:r>
          </w:p>
        </w:tc>
        <w:tc>
          <w:tcPr>
            <w:tcW w:w="2551" w:type="dxa"/>
          </w:tcPr>
          <w:p w:rsidR="00577AB5" w:rsidRDefault="00577AB5">
            <w:pPr>
              <w:pStyle w:val="ConsPlusNormal"/>
              <w:jc w:val="center"/>
            </w:pPr>
            <w:r>
              <w:t>134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34700,54</w:t>
            </w:r>
          </w:p>
        </w:tc>
      </w:tr>
      <w:tr w:rsidR="00577AB5">
        <w:tc>
          <w:tcPr>
            <w:tcW w:w="794" w:type="dxa"/>
          </w:tcPr>
          <w:p w:rsidR="00577AB5" w:rsidRDefault="00577AB5">
            <w:pPr>
              <w:pStyle w:val="ConsPlusNormal"/>
              <w:jc w:val="center"/>
            </w:pPr>
            <w:r>
              <w:t>404.</w:t>
            </w:r>
          </w:p>
        </w:tc>
        <w:tc>
          <w:tcPr>
            <w:tcW w:w="3005" w:type="dxa"/>
          </w:tcPr>
          <w:p w:rsidR="00577AB5" w:rsidRDefault="00577AB5">
            <w:pPr>
              <w:pStyle w:val="ConsPlusNormal"/>
            </w:pPr>
            <w:r>
              <w:t>г. Орск, ул. Омская, д. 71а</w:t>
            </w:r>
          </w:p>
        </w:tc>
        <w:tc>
          <w:tcPr>
            <w:tcW w:w="1587" w:type="dxa"/>
          </w:tcPr>
          <w:p w:rsidR="00577AB5" w:rsidRDefault="00577AB5">
            <w:pPr>
              <w:pStyle w:val="ConsPlusNormal"/>
              <w:jc w:val="center"/>
            </w:pPr>
            <w:r>
              <w:t>3403,10</w:t>
            </w:r>
          </w:p>
        </w:tc>
        <w:tc>
          <w:tcPr>
            <w:tcW w:w="2551" w:type="dxa"/>
          </w:tcPr>
          <w:p w:rsidR="00577AB5" w:rsidRDefault="00577AB5">
            <w:pPr>
              <w:pStyle w:val="ConsPlusNormal"/>
              <w:jc w:val="center"/>
            </w:pPr>
            <w:r>
              <w:t>141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61205,43</w:t>
            </w:r>
          </w:p>
        </w:tc>
      </w:tr>
      <w:tr w:rsidR="00577AB5">
        <w:tc>
          <w:tcPr>
            <w:tcW w:w="794" w:type="dxa"/>
          </w:tcPr>
          <w:p w:rsidR="00577AB5" w:rsidRDefault="00577AB5">
            <w:pPr>
              <w:pStyle w:val="ConsPlusNormal"/>
              <w:jc w:val="center"/>
            </w:pPr>
            <w:r>
              <w:t>405.</w:t>
            </w:r>
          </w:p>
        </w:tc>
        <w:tc>
          <w:tcPr>
            <w:tcW w:w="3005" w:type="dxa"/>
          </w:tcPr>
          <w:p w:rsidR="00577AB5" w:rsidRDefault="00577AB5">
            <w:pPr>
              <w:pStyle w:val="ConsPlusNormal"/>
            </w:pPr>
            <w:r>
              <w:t>г. Орск, ул. Пацаева, д. 17а</w:t>
            </w:r>
          </w:p>
        </w:tc>
        <w:tc>
          <w:tcPr>
            <w:tcW w:w="1587" w:type="dxa"/>
          </w:tcPr>
          <w:p w:rsidR="00577AB5" w:rsidRDefault="00577AB5">
            <w:pPr>
              <w:pStyle w:val="ConsPlusNormal"/>
              <w:jc w:val="center"/>
            </w:pPr>
            <w:r>
              <w:t>8255,30</w:t>
            </w:r>
          </w:p>
        </w:tc>
        <w:tc>
          <w:tcPr>
            <w:tcW w:w="2551" w:type="dxa"/>
          </w:tcPr>
          <w:p w:rsidR="00577AB5" w:rsidRDefault="00577AB5">
            <w:pPr>
              <w:pStyle w:val="ConsPlusNormal"/>
              <w:jc w:val="center"/>
            </w:pPr>
            <w:r>
              <w:t>323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145003,83</w:t>
            </w:r>
          </w:p>
        </w:tc>
      </w:tr>
      <w:tr w:rsidR="00577AB5">
        <w:tc>
          <w:tcPr>
            <w:tcW w:w="794" w:type="dxa"/>
          </w:tcPr>
          <w:p w:rsidR="00577AB5" w:rsidRDefault="00577AB5">
            <w:pPr>
              <w:pStyle w:val="ConsPlusNormal"/>
              <w:jc w:val="center"/>
            </w:pPr>
            <w:r>
              <w:t>406.</w:t>
            </w:r>
          </w:p>
        </w:tc>
        <w:tc>
          <w:tcPr>
            <w:tcW w:w="3005" w:type="dxa"/>
          </w:tcPr>
          <w:p w:rsidR="00577AB5" w:rsidRDefault="00577AB5">
            <w:pPr>
              <w:pStyle w:val="ConsPlusNormal"/>
            </w:pPr>
            <w:r>
              <w:t>г. Орск, ул. Петровского, д. 12а</w:t>
            </w:r>
          </w:p>
        </w:tc>
        <w:tc>
          <w:tcPr>
            <w:tcW w:w="1587" w:type="dxa"/>
          </w:tcPr>
          <w:p w:rsidR="00577AB5" w:rsidRDefault="00577AB5">
            <w:pPr>
              <w:pStyle w:val="ConsPlusNormal"/>
              <w:jc w:val="center"/>
            </w:pPr>
            <w:r>
              <w:t>2174,20</w:t>
            </w:r>
          </w:p>
        </w:tc>
        <w:tc>
          <w:tcPr>
            <w:tcW w:w="2551" w:type="dxa"/>
          </w:tcPr>
          <w:p w:rsidR="00577AB5" w:rsidRDefault="00577AB5">
            <w:pPr>
              <w:pStyle w:val="ConsPlusNormal"/>
              <w:jc w:val="center"/>
            </w:pPr>
            <w:r>
              <w:t>84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82589,34</w:t>
            </w:r>
          </w:p>
        </w:tc>
      </w:tr>
      <w:tr w:rsidR="00577AB5">
        <w:tc>
          <w:tcPr>
            <w:tcW w:w="794" w:type="dxa"/>
          </w:tcPr>
          <w:p w:rsidR="00577AB5" w:rsidRDefault="00577AB5">
            <w:pPr>
              <w:pStyle w:val="ConsPlusNormal"/>
              <w:jc w:val="center"/>
            </w:pPr>
            <w:r>
              <w:t>407.</w:t>
            </w:r>
          </w:p>
        </w:tc>
        <w:tc>
          <w:tcPr>
            <w:tcW w:w="3005" w:type="dxa"/>
          </w:tcPr>
          <w:p w:rsidR="00577AB5" w:rsidRDefault="00577AB5">
            <w:pPr>
              <w:pStyle w:val="ConsPlusNormal"/>
            </w:pPr>
            <w:r>
              <w:t>г. Орск, ул. Сорокина, д. 4</w:t>
            </w:r>
          </w:p>
        </w:tc>
        <w:tc>
          <w:tcPr>
            <w:tcW w:w="1587" w:type="dxa"/>
          </w:tcPr>
          <w:p w:rsidR="00577AB5" w:rsidRDefault="00577AB5">
            <w:pPr>
              <w:pStyle w:val="ConsPlusNormal"/>
              <w:jc w:val="center"/>
            </w:pPr>
            <w:r>
              <w:t>4804,50</w:t>
            </w:r>
          </w:p>
        </w:tc>
        <w:tc>
          <w:tcPr>
            <w:tcW w:w="2551" w:type="dxa"/>
          </w:tcPr>
          <w:p w:rsidR="00577AB5" w:rsidRDefault="00577AB5">
            <w:pPr>
              <w:pStyle w:val="ConsPlusNormal"/>
              <w:jc w:val="center"/>
            </w:pPr>
            <w:r>
              <w:t>194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83100,69</w:t>
            </w:r>
          </w:p>
        </w:tc>
      </w:tr>
      <w:tr w:rsidR="00577AB5">
        <w:tc>
          <w:tcPr>
            <w:tcW w:w="794" w:type="dxa"/>
          </w:tcPr>
          <w:p w:rsidR="00577AB5" w:rsidRDefault="00577AB5">
            <w:pPr>
              <w:pStyle w:val="ConsPlusNormal"/>
              <w:jc w:val="center"/>
            </w:pPr>
            <w:r>
              <w:t>408.</w:t>
            </w:r>
          </w:p>
        </w:tc>
        <w:tc>
          <w:tcPr>
            <w:tcW w:w="3005" w:type="dxa"/>
          </w:tcPr>
          <w:p w:rsidR="00577AB5" w:rsidRDefault="00577AB5">
            <w:pPr>
              <w:pStyle w:val="ConsPlusNormal"/>
            </w:pPr>
            <w:r>
              <w:t>г. Орск, ул. Спортивная, д. 10</w:t>
            </w:r>
          </w:p>
        </w:tc>
        <w:tc>
          <w:tcPr>
            <w:tcW w:w="1587" w:type="dxa"/>
          </w:tcPr>
          <w:p w:rsidR="00577AB5" w:rsidRDefault="00577AB5">
            <w:pPr>
              <w:pStyle w:val="ConsPlusNormal"/>
              <w:jc w:val="center"/>
            </w:pPr>
            <w:r>
              <w:t>2349,70</w:t>
            </w:r>
          </w:p>
        </w:tc>
        <w:tc>
          <w:tcPr>
            <w:tcW w:w="2551" w:type="dxa"/>
          </w:tcPr>
          <w:p w:rsidR="00577AB5" w:rsidRDefault="00577AB5">
            <w:pPr>
              <w:pStyle w:val="ConsPlusNormal"/>
              <w:jc w:val="center"/>
            </w:pPr>
            <w:r>
              <w:t>93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112959,29</w:t>
            </w:r>
          </w:p>
        </w:tc>
      </w:tr>
      <w:tr w:rsidR="00577AB5">
        <w:tc>
          <w:tcPr>
            <w:tcW w:w="794" w:type="dxa"/>
          </w:tcPr>
          <w:p w:rsidR="00577AB5" w:rsidRDefault="00577AB5">
            <w:pPr>
              <w:pStyle w:val="ConsPlusNormal"/>
              <w:jc w:val="center"/>
            </w:pPr>
            <w:r>
              <w:t>409.</w:t>
            </w:r>
          </w:p>
        </w:tc>
        <w:tc>
          <w:tcPr>
            <w:tcW w:w="3005" w:type="dxa"/>
          </w:tcPr>
          <w:p w:rsidR="00577AB5" w:rsidRDefault="00577AB5">
            <w:pPr>
              <w:pStyle w:val="ConsPlusNormal"/>
            </w:pPr>
            <w:r>
              <w:t>г. Орск, ул. Спортивная, д. 1г</w:t>
            </w:r>
          </w:p>
        </w:tc>
        <w:tc>
          <w:tcPr>
            <w:tcW w:w="1587" w:type="dxa"/>
          </w:tcPr>
          <w:p w:rsidR="00577AB5" w:rsidRDefault="00577AB5">
            <w:pPr>
              <w:pStyle w:val="ConsPlusNormal"/>
              <w:jc w:val="center"/>
            </w:pPr>
            <w:r>
              <w:t>2878,60</w:t>
            </w:r>
          </w:p>
        </w:tc>
        <w:tc>
          <w:tcPr>
            <w:tcW w:w="2551" w:type="dxa"/>
          </w:tcPr>
          <w:p w:rsidR="00577AB5" w:rsidRDefault="00577AB5">
            <w:pPr>
              <w:pStyle w:val="ConsPlusNormal"/>
              <w:jc w:val="center"/>
            </w:pPr>
            <w:r>
              <w:t>111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97838,52</w:t>
            </w:r>
          </w:p>
        </w:tc>
      </w:tr>
      <w:tr w:rsidR="00577AB5">
        <w:tc>
          <w:tcPr>
            <w:tcW w:w="794" w:type="dxa"/>
          </w:tcPr>
          <w:p w:rsidR="00577AB5" w:rsidRDefault="00577AB5">
            <w:pPr>
              <w:pStyle w:val="ConsPlusNormal"/>
              <w:jc w:val="center"/>
            </w:pPr>
            <w:r>
              <w:t>410.</w:t>
            </w:r>
          </w:p>
        </w:tc>
        <w:tc>
          <w:tcPr>
            <w:tcW w:w="3005" w:type="dxa"/>
          </w:tcPr>
          <w:p w:rsidR="00577AB5" w:rsidRDefault="00577AB5">
            <w:pPr>
              <w:pStyle w:val="ConsPlusNormal"/>
            </w:pPr>
            <w:r>
              <w:t xml:space="preserve">г. Орск, ул. Станиславского, д. </w:t>
            </w:r>
            <w:r>
              <w:lastRenderedPageBreak/>
              <w:t>44</w:t>
            </w:r>
          </w:p>
        </w:tc>
        <w:tc>
          <w:tcPr>
            <w:tcW w:w="1587" w:type="dxa"/>
          </w:tcPr>
          <w:p w:rsidR="00577AB5" w:rsidRDefault="00577AB5">
            <w:pPr>
              <w:pStyle w:val="ConsPlusNormal"/>
              <w:jc w:val="center"/>
            </w:pPr>
            <w:r>
              <w:lastRenderedPageBreak/>
              <w:t>1343,40</w:t>
            </w:r>
          </w:p>
        </w:tc>
        <w:tc>
          <w:tcPr>
            <w:tcW w:w="2551" w:type="dxa"/>
          </w:tcPr>
          <w:p w:rsidR="00577AB5" w:rsidRDefault="00577AB5">
            <w:pPr>
              <w:pStyle w:val="ConsPlusNormal"/>
              <w:jc w:val="center"/>
            </w:pPr>
            <w:r>
              <w:t>33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85980,45</w:t>
            </w:r>
          </w:p>
        </w:tc>
      </w:tr>
      <w:tr w:rsidR="00577AB5">
        <w:tc>
          <w:tcPr>
            <w:tcW w:w="794" w:type="dxa"/>
          </w:tcPr>
          <w:p w:rsidR="00577AB5" w:rsidRDefault="00577AB5">
            <w:pPr>
              <w:pStyle w:val="ConsPlusNormal"/>
              <w:jc w:val="center"/>
            </w:pPr>
            <w:r>
              <w:lastRenderedPageBreak/>
              <w:t>411.</w:t>
            </w:r>
          </w:p>
        </w:tc>
        <w:tc>
          <w:tcPr>
            <w:tcW w:w="3005" w:type="dxa"/>
          </w:tcPr>
          <w:p w:rsidR="00577AB5" w:rsidRDefault="00577AB5">
            <w:pPr>
              <w:pStyle w:val="ConsPlusNormal"/>
            </w:pPr>
            <w:r>
              <w:t>г. Орск, ул. Станиславского, д. 50а</w:t>
            </w:r>
          </w:p>
        </w:tc>
        <w:tc>
          <w:tcPr>
            <w:tcW w:w="1587" w:type="dxa"/>
          </w:tcPr>
          <w:p w:rsidR="00577AB5" w:rsidRDefault="00577AB5">
            <w:pPr>
              <w:pStyle w:val="ConsPlusNormal"/>
              <w:jc w:val="center"/>
            </w:pPr>
            <w:r>
              <w:t>4087,30</w:t>
            </w:r>
          </w:p>
        </w:tc>
        <w:tc>
          <w:tcPr>
            <w:tcW w:w="2551" w:type="dxa"/>
          </w:tcPr>
          <w:p w:rsidR="00577AB5" w:rsidRDefault="00577AB5">
            <w:pPr>
              <w:pStyle w:val="ConsPlusNormal"/>
              <w:jc w:val="center"/>
            </w:pPr>
            <w:r>
              <w:t>104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170047,06</w:t>
            </w:r>
          </w:p>
        </w:tc>
      </w:tr>
      <w:tr w:rsidR="00577AB5">
        <w:tc>
          <w:tcPr>
            <w:tcW w:w="794" w:type="dxa"/>
          </w:tcPr>
          <w:p w:rsidR="00577AB5" w:rsidRDefault="00577AB5">
            <w:pPr>
              <w:pStyle w:val="ConsPlusNormal"/>
              <w:jc w:val="center"/>
            </w:pPr>
            <w:r>
              <w:t>412.</w:t>
            </w:r>
          </w:p>
        </w:tc>
        <w:tc>
          <w:tcPr>
            <w:tcW w:w="3005" w:type="dxa"/>
          </w:tcPr>
          <w:p w:rsidR="00577AB5" w:rsidRDefault="00577AB5">
            <w:pPr>
              <w:pStyle w:val="ConsPlusNormal"/>
            </w:pPr>
            <w:r>
              <w:t>г. Орск, ул. Станиславского, д. 65</w:t>
            </w:r>
          </w:p>
        </w:tc>
        <w:tc>
          <w:tcPr>
            <w:tcW w:w="1587" w:type="dxa"/>
          </w:tcPr>
          <w:p w:rsidR="00577AB5" w:rsidRDefault="00577AB5">
            <w:pPr>
              <w:pStyle w:val="ConsPlusNormal"/>
              <w:jc w:val="center"/>
            </w:pPr>
            <w:r>
              <w:t>5009,70</w:t>
            </w:r>
          </w:p>
        </w:tc>
        <w:tc>
          <w:tcPr>
            <w:tcW w:w="2551" w:type="dxa"/>
          </w:tcPr>
          <w:p w:rsidR="00577AB5" w:rsidRDefault="00577AB5">
            <w:pPr>
              <w:pStyle w:val="ConsPlusNormal"/>
              <w:jc w:val="center"/>
            </w:pPr>
            <w:r>
              <w:t>186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87153,91</w:t>
            </w:r>
          </w:p>
        </w:tc>
      </w:tr>
      <w:tr w:rsidR="00577AB5">
        <w:tc>
          <w:tcPr>
            <w:tcW w:w="794" w:type="dxa"/>
          </w:tcPr>
          <w:p w:rsidR="00577AB5" w:rsidRDefault="00577AB5">
            <w:pPr>
              <w:pStyle w:val="ConsPlusNormal"/>
              <w:jc w:val="center"/>
            </w:pPr>
            <w:r>
              <w:t>413.</w:t>
            </w:r>
          </w:p>
        </w:tc>
        <w:tc>
          <w:tcPr>
            <w:tcW w:w="3005" w:type="dxa"/>
          </w:tcPr>
          <w:p w:rsidR="00577AB5" w:rsidRDefault="00577AB5">
            <w:pPr>
              <w:pStyle w:val="ConsPlusNormal"/>
            </w:pPr>
            <w:r>
              <w:t>г. Орск, ул. Станиславского, д. 93а</w:t>
            </w:r>
          </w:p>
        </w:tc>
        <w:tc>
          <w:tcPr>
            <w:tcW w:w="1587" w:type="dxa"/>
          </w:tcPr>
          <w:p w:rsidR="00577AB5" w:rsidRDefault="00577AB5">
            <w:pPr>
              <w:pStyle w:val="ConsPlusNormal"/>
              <w:jc w:val="center"/>
            </w:pPr>
            <w:r>
              <w:t>4425,00</w:t>
            </w:r>
          </w:p>
        </w:tc>
        <w:tc>
          <w:tcPr>
            <w:tcW w:w="2551" w:type="dxa"/>
          </w:tcPr>
          <w:p w:rsidR="00577AB5" w:rsidRDefault="00577AB5">
            <w:pPr>
              <w:pStyle w:val="ConsPlusNormal"/>
              <w:jc w:val="center"/>
            </w:pPr>
            <w:r>
              <w:t>203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50467,10</w:t>
            </w:r>
          </w:p>
        </w:tc>
      </w:tr>
      <w:tr w:rsidR="00577AB5">
        <w:tc>
          <w:tcPr>
            <w:tcW w:w="794" w:type="dxa"/>
          </w:tcPr>
          <w:p w:rsidR="00577AB5" w:rsidRDefault="00577AB5">
            <w:pPr>
              <w:pStyle w:val="ConsPlusNormal"/>
              <w:jc w:val="center"/>
            </w:pPr>
            <w:r>
              <w:t>414.</w:t>
            </w:r>
          </w:p>
        </w:tc>
        <w:tc>
          <w:tcPr>
            <w:tcW w:w="3005" w:type="dxa"/>
          </w:tcPr>
          <w:p w:rsidR="00577AB5" w:rsidRDefault="00577AB5">
            <w:pPr>
              <w:pStyle w:val="ConsPlusNormal"/>
            </w:pPr>
            <w:r>
              <w:t>г. Орск, ул. Стартовая, д. 3</w:t>
            </w:r>
          </w:p>
        </w:tc>
        <w:tc>
          <w:tcPr>
            <w:tcW w:w="1587" w:type="dxa"/>
          </w:tcPr>
          <w:p w:rsidR="00577AB5" w:rsidRDefault="00577AB5">
            <w:pPr>
              <w:pStyle w:val="ConsPlusNormal"/>
              <w:jc w:val="center"/>
            </w:pPr>
            <w:r>
              <w:t>6293,20</w:t>
            </w:r>
          </w:p>
        </w:tc>
        <w:tc>
          <w:tcPr>
            <w:tcW w:w="2551" w:type="dxa"/>
          </w:tcPr>
          <w:p w:rsidR="00577AB5" w:rsidRDefault="00577AB5">
            <w:pPr>
              <w:pStyle w:val="ConsPlusNormal"/>
              <w:jc w:val="center"/>
            </w:pPr>
            <w:r>
              <w:t>249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40023,52</w:t>
            </w:r>
          </w:p>
        </w:tc>
      </w:tr>
      <w:tr w:rsidR="00577AB5">
        <w:tc>
          <w:tcPr>
            <w:tcW w:w="794" w:type="dxa"/>
          </w:tcPr>
          <w:p w:rsidR="00577AB5" w:rsidRDefault="00577AB5">
            <w:pPr>
              <w:pStyle w:val="ConsPlusNormal"/>
              <w:jc w:val="center"/>
            </w:pPr>
            <w:r>
              <w:t>415.</w:t>
            </w:r>
          </w:p>
        </w:tc>
        <w:tc>
          <w:tcPr>
            <w:tcW w:w="3005" w:type="dxa"/>
          </w:tcPr>
          <w:p w:rsidR="00577AB5" w:rsidRDefault="00577AB5">
            <w:pPr>
              <w:pStyle w:val="ConsPlusNormal"/>
            </w:pPr>
            <w:r>
              <w:t>г. Орск, ул. Школьная, д. 10</w:t>
            </w:r>
          </w:p>
        </w:tc>
        <w:tc>
          <w:tcPr>
            <w:tcW w:w="1587" w:type="dxa"/>
          </w:tcPr>
          <w:p w:rsidR="00577AB5" w:rsidRDefault="00577AB5">
            <w:pPr>
              <w:pStyle w:val="ConsPlusNormal"/>
              <w:jc w:val="center"/>
            </w:pPr>
            <w:r>
              <w:t>594,90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120366,68</w:t>
            </w:r>
          </w:p>
        </w:tc>
      </w:tr>
      <w:tr w:rsidR="00577AB5">
        <w:tc>
          <w:tcPr>
            <w:tcW w:w="794" w:type="dxa"/>
          </w:tcPr>
          <w:p w:rsidR="00577AB5" w:rsidRDefault="00577AB5">
            <w:pPr>
              <w:pStyle w:val="ConsPlusNormal"/>
              <w:jc w:val="center"/>
            </w:pPr>
            <w:r>
              <w:t>416.</w:t>
            </w:r>
          </w:p>
        </w:tc>
        <w:tc>
          <w:tcPr>
            <w:tcW w:w="3005" w:type="dxa"/>
          </w:tcPr>
          <w:p w:rsidR="00577AB5" w:rsidRDefault="00577AB5">
            <w:pPr>
              <w:pStyle w:val="ConsPlusNormal"/>
            </w:pPr>
            <w:r>
              <w:t>г. Орск, ул. Школьная, д. 11</w:t>
            </w:r>
          </w:p>
        </w:tc>
        <w:tc>
          <w:tcPr>
            <w:tcW w:w="1587" w:type="dxa"/>
          </w:tcPr>
          <w:p w:rsidR="00577AB5" w:rsidRDefault="00577AB5">
            <w:pPr>
              <w:pStyle w:val="ConsPlusNormal"/>
              <w:jc w:val="center"/>
            </w:pPr>
            <w:r>
              <w:t>601,00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143013,79</w:t>
            </w:r>
          </w:p>
        </w:tc>
      </w:tr>
      <w:tr w:rsidR="00577AB5">
        <w:tc>
          <w:tcPr>
            <w:tcW w:w="794" w:type="dxa"/>
          </w:tcPr>
          <w:p w:rsidR="00577AB5" w:rsidRDefault="00577AB5">
            <w:pPr>
              <w:pStyle w:val="ConsPlusNormal"/>
              <w:jc w:val="center"/>
            </w:pPr>
            <w:r>
              <w:t>417.</w:t>
            </w:r>
          </w:p>
        </w:tc>
        <w:tc>
          <w:tcPr>
            <w:tcW w:w="3005" w:type="dxa"/>
          </w:tcPr>
          <w:p w:rsidR="00577AB5" w:rsidRDefault="00577AB5">
            <w:pPr>
              <w:pStyle w:val="ConsPlusNormal"/>
            </w:pPr>
            <w:r>
              <w:t>г. Орск, ул. Школьная, д. 9а</w:t>
            </w:r>
          </w:p>
        </w:tc>
        <w:tc>
          <w:tcPr>
            <w:tcW w:w="1587" w:type="dxa"/>
          </w:tcPr>
          <w:p w:rsidR="00577AB5" w:rsidRDefault="00577AB5">
            <w:pPr>
              <w:pStyle w:val="ConsPlusNormal"/>
              <w:jc w:val="center"/>
            </w:pPr>
            <w:r>
              <w:t>600,40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121257,04</w:t>
            </w:r>
          </w:p>
        </w:tc>
      </w:tr>
      <w:tr w:rsidR="00577AB5">
        <w:tc>
          <w:tcPr>
            <w:tcW w:w="794" w:type="dxa"/>
          </w:tcPr>
          <w:p w:rsidR="00577AB5" w:rsidRDefault="00577AB5">
            <w:pPr>
              <w:pStyle w:val="ConsPlusNormal"/>
              <w:jc w:val="center"/>
            </w:pPr>
            <w:r>
              <w:t>418.</w:t>
            </w:r>
          </w:p>
        </w:tc>
        <w:tc>
          <w:tcPr>
            <w:tcW w:w="3005" w:type="dxa"/>
          </w:tcPr>
          <w:p w:rsidR="00577AB5" w:rsidRDefault="00577AB5">
            <w:pPr>
              <w:pStyle w:val="ConsPlusNormal"/>
            </w:pPr>
            <w:r>
              <w:t>г. Орск, ул. Ю. Фучика, д. 1</w:t>
            </w:r>
          </w:p>
        </w:tc>
        <w:tc>
          <w:tcPr>
            <w:tcW w:w="1587" w:type="dxa"/>
          </w:tcPr>
          <w:p w:rsidR="00577AB5" w:rsidRDefault="00577AB5">
            <w:pPr>
              <w:pStyle w:val="ConsPlusNormal"/>
              <w:jc w:val="center"/>
            </w:pPr>
            <w:r>
              <w:t>5759,70</w:t>
            </w:r>
          </w:p>
        </w:tc>
        <w:tc>
          <w:tcPr>
            <w:tcW w:w="2551" w:type="dxa"/>
          </w:tcPr>
          <w:p w:rsidR="00577AB5" w:rsidRDefault="00577AB5">
            <w:pPr>
              <w:pStyle w:val="ConsPlusNormal"/>
              <w:jc w:val="center"/>
            </w:pPr>
            <w:r>
              <w:t>167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90182,98</w:t>
            </w:r>
          </w:p>
        </w:tc>
      </w:tr>
      <w:tr w:rsidR="00577AB5">
        <w:tc>
          <w:tcPr>
            <w:tcW w:w="794" w:type="dxa"/>
          </w:tcPr>
          <w:p w:rsidR="00577AB5" w:rsidRDefault="00577AB5">
            <w:pPr>
              <w:pStyle w:val="ConsPlusNormal"/>
              <w:jc w:val="center"/>
            </w:pPr>
            <w:r>
              <w:t>419.</w:t>
            </w:r>
          </w:p>
        </w:tc>
        <w:tc>
          <w:tcPr>
            <w:tcW w:w="3005" w:type="dxa"/>
          </w:tcPr>
          <w:p w:rsidR="00577AB5" w:rsidRDefault="00577AB5">
            <w:pPr>
              <w:pStyle w:val="ConsPlusNormal"/>
            </w:pPr>
            <w:r>
              <w:t>г. Орск, ул. Юношеская, д. 5</w:t>
            </w:r>
          </w:p>
        </w:tc>
        <w:tc>
          <w:tcPr>
            <w:tcW w:w="1587" w:type="dxa"/>
          </w:tcPr>
          <w:p w:rsidR="00577AB5" w:rsidRDefault="00577AB5">
            <w:pPr>
              <w:pStyle w:val="ConsPlusNormal"/>
              <w:jc w:val="center"/>
            </w:pPr>
            <w:r>
              <w:t>3313,00</w:t>
            </w:r>
          </w:p>
        </w:tc>
        <w:tc>
          <w:tcPr>
            <w:tcW w:w="2551" w:type="dxa"/>
          </w:tcPr>
          <w:p w:rsidR="00577AB5" w:rsidRDefault="00577AB5">
            <w:pPr>
              <w:pStyle w:val="ConsPlusNormal"/>
              <w:jc w:val="center"/>
            </w:pPr>
            <w:r>
              <w:t>103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38635,73</w:t>
            </w:r>
          </w:p>
        </w:tc>
      </w:tr>
      <w:tr w:rsidR="00577AB5">
        <w:tc>
          <w:tcPr>
            <w:tcW w:w="794" w:type="dxa"/>
          </w:tcPr>
          <w:p w:rsidR="00577AB5" w:rsidRDefault="00577AB5">
            <w:pPr>
              <w:pStyle w:val="ConsPlusNormal"/>
              <w:jc w:val="center"/>
            </w:pPr>
            <w:r>
              <w:t>420.</w:t>
            </w:r>
          </w:p>
        </w:tc>
        <w:tc>
          <w:tcPr>
            <w:tcW w:w="3005" w:type="dxa"/>
          </w:tcPr>
          <w:p w:rsidR="00577AB5" w:rsidRDefault="00577AB5">
            <w:pPr>
              <w:pStyle w:val="ConsPlusNormal"/>
            </w:pPr>
            <w:r>
              <w:t>г. Орск, ул. Ялтинская, д. 76</w:t>
            </w:r>
          </w:p>
        </w:tc>
        <w:tc>
          <w:tcPr>
            <w:tcW w:w="1587" w:type="dxa"/>
          </w:tcPr>
          <w:p w:rsidR="00577AB5" w:rsidRDefault="00577AB5">
            <w:pPr>
              <w:pStyle w:val="ConsPlusNormal"/>
              <w:jc w:val="center"/>
            </w:pPr>
            <w:r>
              <w:t>8073,90</w:t>
            </w:r>
          </w:p>
        </w:tc>
        <w:tc>
          <w:tcPr>
            <w:tcW w:w="2551" w:type="dxa"/>
          </w:tcPr>
          <w:p w:rsidR="00577AB5" w:rsidRDefault="00577AB5">
            <w:pPr>
              <w:pStyle w:val="ConsPlusNormal"/>
              <w:jc w:val="center"/>
            </w:pPr>
            <w:r>
              <w:t>231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158655,27</w:t>
            </w:r>
          </w:p>
        </w:tc>
      </w:tr>
      <w:tr w:rsidR="00577AB5">
        <w:tc>
          <w:tcPr>
            <w:tcW w:w="794" w:type="dxa"/>
          </w:tcPr>
          <w:p w:rsidR="00577AB5" w:rsidRDefault="00577AB5">
            <w:pPr>
              <w:pStyle w:val="ConsPlusNormal"/>
              <w:jc w:val="center"/>
            </w:pPr>
            <w:r>
              <w:t>421.</w:t>
            </w:r>
          </w:p>
        </w:tc>
        <w:tc>
          <w:tcPr>
            <w:tcW w:w="3005" w:type="dxa"/>
          </w:tcPr>
          <w:p w:rsidR="00577AB5" w:rsidRDefault="00577AB5">
            <w:pPr>
              <w:pStyle w:val="ConsPlusNormal"/>
            </w:pPr>
            <w:r>
              <w:t>г. Орск, ул. Ялтинская, д. 85</w:t>
            </w:r>
          </w:p>
        </w:tc>
        <w:tc>
          <w:tcPr>
            <w:tcW w:w="1587" w:type="dxa"/>
          </w:tcPr>
          <w:p w:rsidR="00577AB5" w:rsidRDefault="00577AB5">
            <w:pPr>
              <w:pStyle w:val="ConsPlusNormal"/>
              <w:jc w:val="center"/>
            </w:pPr>
            <w:r>
              <w:t>5828,20</w:t>
            </w:r>
          </w:p>
        </w:tc>
        <w:tc>
          <w:tcPr>
            <w:tcW w:w="2551" w:type="dxa"/>
          </w:tcPr>
          <w:p w:rsidR="00577AB5" w:rsidRDefault="00577AB5">
            <w:pPr>
              <w:pStyle w:val="ConsPlusNormal"/>
              <w:jc w:val="center"/>
            </w:pPr>
            <w:r>
              <w:t>253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85405,57</w:t>
            </w:r>
          </w:p>
        </w:tc>
      </w:tr>
      <w:tr w:rsidR="00577AB5">
        <w:tc>
          <w:tcPr>
            <w:tcW w:w="794" w:type="dxa"/>
          </w:tcPr>
          <w:p w:rsidR="00577AB5" w:rsidRDefault="00577AB5">
            <w:pPr>
              <w:pStyle w:val="ConsPlusNormal"/>
              <w:jc w:val="center"/>
            </w:pPr>
            <w:r>
              <w:t>422.</w:t>
            </w:r>
          </w:p>
        </w:tc>
        <w:tc>
          <w:tcPr>
            <w:tcW w:w="3005" w:type="dxa"/>
          </w:tcPr>
          <w:p w:rsidR="00577AB5" w:rsidRDefault="00577AB5">
            <w:pPr>
              <w:pStyle w:val="ConsPlusNormal"/>
            </w:pPr>
            <w:r>
              <w:t>г. Орск, ул. Ялтинская, д. 85а</w:t>
            </w:r>
          </w:p>
        </w:tc>
        <w:tc>
          <w:tcPr>
            <w:tcW w:w="1587" w:type="dxa"/>
          </w:tcPr>
          <w:p w:rsidR="00577AB5" w:rsidRDefault="00577AB5">
            <w:pPr>
              <w:pStyle w:val="ConsPlusNormal"/>
              <w:jc w:val="center"/>
            </w:pPr>
            <w:r>
              <w:t>3006,00</w:t>
            </w:r>
          </w:p>
        </w:tc>
        <w:tc>
          <w:tcPr>
            <w:tcW w:w="2551" w:type="dxa"/>
          </w:tcPr>
          <w:p w:rsidR="00577AB5" w:rsidRDefault="00577AB5">
            <w:pPr>
              <w:pStyle w:val="ConsPlusNormal"/>
              <w:jc w:val="center"/>
            </w:pPr>
            <w:r>
              <w:t>117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31223,16</w:t>
            </w:r>
          </w:p>
        </w:tc>
      </w:tr>
      <w:tr w:rsidR="00577AB5">
        <w:tc>
          <w:tcPr>
            <w:tcW w:w="794" w:type="dxa"/>
          </w:tcPr>
          <w:p w:rsidR="00577AB5" w:rsidRDefault="00577AB5">
            <w:pPr>
              <w:pStyle w:val="ConsPlusNormal"/>
              <w:jc w:val="center"/>
            </w:pPr>
            <w:r>
              <w:t>423.</w:t>
            </w:r>
          </w:p>
        </w:tc>
        <w:tc>
          <w:tcPr>
            <w:tcW w:w="3005" w:type="dxa"/>
          </w:tcPr>
          <w:p w:rsidR="00577AB5" w:rsidRDefault="00577AB5">
            <w:pPr>
              <w:pStyle w:val="ConsPlusNormal"/>
            </w:pPr>
            <w:r>
              <w:t>г. Орск, ул. Ялтинская, д. 86</w:t>
            </w:r>
          </w:p>
        </w:tc>
        <w:tc>
          <w:tcPr>
            <w:tcW w:w="1587" w:type="dxa"/>
          </w:tcPr>
          <w:p w:rsidR="00577AB5" w:rsidRDefault="00577AB5">
            <w:pPr>
              <w:pStyle w:val="ConsPlusNormal"/>
              <w:jc w:val="center"/>
            </w:pPr>
            <w:r>
              <w:t>4762,00</w:t>
            </w:r>
          </w:p>
        </w:tc>
        <w:tc>
          <w:tcPr>
            <w:tcW w:w="2551" w:type="dxa"/>
          </w:tcPr>
          <w:p w:rsidR="00577AB5" w:rsidRDefault="00577AB5">
            <w:pPr>
              <w:pStyle w:val="ConsPlusNormal"/>
              <w:jc w:val="center"/>
            </w:pPr>
            <w:r>
              <w:t>212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35924,26</w:t>
            </w:r>
          </w:p>
        </w:tc>
      </w:tr>
      <w:tr w:rsidR="00577AB5">
        <w:tc>
          <w:tcPr>
            <w:tcW w:w="13606" w:type="dxa"/>
            <w:gridSpan w:val="7"/>
          </w:tcPr>
          <w:p w:rsidR="00577AB5" w:rsidRDefault="00577AB5">
            <w:pPr>
              <w:pStyle w:val="ConsPlusNormal"/>
              <w:jc w:val="center"/>
              <w:outlineLvl w:val="3"/>
            </w:pPr>
            <w:r>
              <w:t>13. Муниципальное образование городской округ ЗАТО пос. Комаровский</w:t>
            </w:r>
          </w:p>
        </w:tc>
      </w:tr>
      <w:tr w:rsidR="00577AB5">
        <w:tc>
          <w:tcPr>
            <w:tcW w:w="3799" w:type="dxa"/>
            <w:gridSpan w:val="2"/>
          </w:tcPr>
          <w:p w:rsidR="00577AB5" w:rsidRDefault="00577AB5">
            <w:pPr>
              <w:pStyle w:val="ConsPlusNormal"/>
            </w:pPr>
            <w:r>
              <w:t>Итого по муниципальному образованию городской округ ЗАТО пос. Комаровский</w:t>
            </w:r>
          </w:p>
        </w:tc>
        <w:tc>
          <w:tcPr>
            <w:tcW w:w="1587" w:type="dxa"/>
          </w:tcPr>
          <w:p w:rsidR="00577AB5" w:rsidRDefault="00577AB5">
            <w:pPr>
              <w:pStyle w:val="ConsPlusNormal"/>
              <w:jc w:val="center"/>
            </w:pPr>
            <w:r>
              <w:t>15017,60</w:t>
            </w:r>
          </w:p>
        </w:tc>
        <w:tc>
          <w:tcPr>
            <w:tcW w:w="2551" w:type="dxa"/>
          </w:tcPr>
          <w:p w:rsidR="00577AB5" w:rsidRDefault="00577AB5">
            <w:pPr>
              <w:pStyle w:val="ConsPlusNormal"/>
              <w:jc w:val="center"/>
            </w:pPr>
            <w:r>
              <w:t>670</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3</w:t>
            </w:r>
          </w:p>
        </w:tc>
        <w:tc>
          <w:tcPr>
            <w:tcW w:w="1984" w:type="dxa"/>
          </w:tcPr>
          <w:p w:rsidR="00577AB5" w:rsidRDefault="00577AB5">
            <w:pPr>
              <w:pStyle w:val="ConsPlusNormal"/>
              <w:jc w:val="center"/>
            </w:pPr>
            <w:r>
              <w:t>137000,00</w:t>
            </w:r>
          </w:p>
        </w:tc>
      </w:tr>
      <w:tr w:rsidR="00577AB5">
        <w:tc>
          <w:tcPr>
            <w:tcW w:w="794" w:type="dxa"/>
          </w:tcPr>
          <w:p w:rsidR="00577AB5" w:rsidRDefault="00577AB5">
            <w:pPr>
              <w:pStyle w:val="ConsPlusNormal"/>
              <w:jc w:val="center"/>
            </w:pPr>
            <w:r>
              <w:lastRenderedPageBreak/>
              <w:t>424.</w:t>
            </w:r>
          </w:p>
        </w:tc>
        <w:tc>
          <w:tcPr>
            <w:tcW w:w="3005" w:type="dxa"/>
          </w:tcPr>
          <w:p w:rsidR="00577AB5" w:rsidRDefault="00577AB5">
            <w:pPr>
              <w:pStyle w:val="ConsPlusNormal"/>
            </w:pPr>
            <w:r>
              <w:t>пгт. ЗАТО Комаровский, ул. Комарова, д. 5</w:t>
            </w:r>
          </w:p>
        </w:tc>
        <w:tc>
          <w:tcPr>
            <w:tcW w:w="1587" w:type="dxa"/>
          </w:tcPr>
          <w:p w:rsidR="00577AB5" w:rsidRDefault="00577AB5">
            <w:pPr>
              <w:pStyle w:val="ConsPlusNormal"/>
              <w:jc w:val="center"/>
            </w:pPr>
            <w:r>
              <w:t>4619,60</w:t>
            </w:r>
          </w:p>
        </w:tc>
        <w:tc>
          <w:tcPr>
            <w:tcW w:w="2551" w:type="dxa"/>
          </w:tcPr>
          <w:p w:rsidR="00577AB5" w:rsidRDefault="00577AB5">
            <w:pPr>
              <w:pStyle w:val="ConsPlusNormal"/>
              <w:jc w:val="center"/>
            </w:pPr>
            <w:r>
              <w:t>210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45000,00</w:t>
            </w:r>
          </w:p>
        </w:tc>
      </w:tr>
      <w:tr w:rsidR="00577AB5">
        <w:tc>
          <w:tcPr>
            <w:tcW w:w="794" w:type="dxa"/>
          </w:tcPr>
          <w:p w:rsidR="00577AB5" w:rsidRDefault="00577AB5">
            <w:pPr>
              <w:pStyle w:val="ConsPlusNormal"/>
              <w:jc w:val="center"/>
            </w:pPr>
            <w:r>
              <w:t>425.</w:t>
            </w:r>
          </w:p>
        </w:tc>
        <w:tc>
          <w:tcPr>
            <w:tcW w:w="3005" w:type="dxa"/>
          </w:tcPr>
          <w:p w:rsidR="00577AB5" w:rsidRDefault="00577AB5">
            <w:pPr>
              <w:pStyle w:val="ConsPlusNormal"/>
            </w:pPr>
            <w:r>
              <w:t>пгт. ЗАТО Комаровский, ул. Южная, д. 17</w:t>
            </w:r>
          </w:p>
        </w:tc>
        <w:tc>
          <w:tcPr>
            <w:tcW w:w="1587" w:type="dxa"/>
          </w:tcPr>
          <w:p w:rsidR="00577AB5" w:rsidRDefault="00577AB5">
            <w:pPr>
              <w:pStyle w:val="ConsPlusNormal"/>
              <w:jc w:val="center"/>
            </w:pPr>
            <w:r>
              <w:t>4584,10</w:t>
            </w:r>
          </w:p>
        </w:tc>
        <w:tc>
          <w:tcPr>
            <w:tcW w:w="2551" w:type="dxa"/>
          </w:tcPr>
          <w:p w:rsidR="00577AB5" w:rsidRDefault="00577AB5">
            <w:pPr>
              <w:pStyle w:val="ConsPlusNormal"/>
              <w:jc w:val="center"/>
            </w:pPr>
            <w:r>
              <w:t>198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56000,00</w:t>
            </w:r>
          </w:p>
        </w:tc>
      </w:tr>
      <w:tr w:rsidR="00577AB5">
        <w:tc>
          <w:tcPr>
            <w:tcW w:w="794" w:type="dxa"/>
          </w:tcPr>
          <w:p w:rsidR="00577AB5" w:rsidRDefault="00577AB5">
            <w:pPr>
              <w:pStyle w:val="ConsPlusNormal"/>
              <w:jc w:val="center"/>
            </w:pPr>
            <w:r>
              <w:t>426.</w:t>
            </w:r>
          </w:p>
        </w:tc>
        <w:tc>
          <w:tcPr>
            <w:tcW w:w="3005" w:type="dxa"/>
          </w:tcPr>
          <w:p w:rsidR="00577AB5" w:rsidRDefault="00577AB5">
            <w:pPr>
              <w:pStyle w:val="ConsPlusNormal"/>
            </w:pPr>
            <w:r>
              <w:t>пгт. ЗАТО Комаровский, ул. Южная, д. 32</w:t>
            </w:r>
          </w:p>
        </w:tc>
        <w:tc>
          <w:tcPr>
            <w:tcW w:w="1587" w:type="dxa"/>
          </w:tcPr>
          <w:p w:rsidR="00577AB5" w:rsidRDefault="00577AB5">
            <w:pPr>
              <w:pStyle w:val="ConsPlusNormal"/>
              <w:jc w:val="center"/>
            </w:pPr>
            <w:r>
              <w:t>5813,90</w:t>
            </w:r>
          </w:p>
        </w:tc>
        <w:tc>
          <w:tcPr>
            <w:tcW w:w="2551" w:type="dxa"/>
          </w:tcPr>
          <w:p w:rsidR="00577AB5" w:rsidRDefault="00577AB5">
            <w:pPr>
              <w:pStyle w:val="ConsPlusNormal"/>
              <w:jc w:val="center"/>
            </w:pPr>
            <w:r>
              <w:t>262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36000,00</w:t>
            </w:r>
          </w:p>
        </w:tc>
      </w:tr>
      <w:tr w:rsidR="00577AB5">
        <w:tc>
          <w:tcPr>
            <w:tcW w:w="13606" w:type="dxa"/>
            <w:gridSpan w:val="7"/>
          </w:tcPr>
          <w:p w:rsidR="00577AB5" w:rsidRDefault="00577AB5">
            <w:pPr>
              <w:pStyle w:val="ConsPlusNormal"/>
              <w:jc w:val="center"/>
              <w:outlineLvl w:val="3"/>
            </w:pPr>
            <w:r>
              <w:t>14. Муниципальное образование Грачевский район</w:t>
            </w:r>
          </w:p>
        </w:tc>
      </w:tr>
      <w:tr w:rsidR="00577AB5">
        <w:tc>
          <w:tcPr>
            <w:tcW w:w="3799" w:type="dxa"/>
            <w:gridSpan w:val="2"/>
          </w:tcPr>
          <w:p w:rsidR="00577AB5" w:rsidRDefault="00577AB5">
            <w:pPr>
              <w:pStyle w:val="ConsPlusNormal"/>
            </w:pPr>
            <w:r>
              <w:t>Итого по муниципальному образованию Грачевский район</w:t>
            </w:r>
          </w:p>
        </w:tc>
        <w:tc>
          <w:tcPr>
            <w:tcW w:w="1587" w:type="dxa"/>
          </w:tcPr>
          <w:p w:rsidR="00577AB5" w:rsidRDefault="00577AB5">
            <w:pPr>
              <w:pStyle w:val="ConsPlusNormal"/>
              <w:jc w:val="center"/>
            </w:pPr>
            <w:r>
              <w:t>3287,10</w:t>
            </w:r>
          </w:p>
        </w:tc>
        <w:tc>
          <w:tcPr>
            <w:tcW w:w="2551" w:type="dxa"/>
          </w:tcPr>
          <w:p w:rsidR="00577AB5" w:rsidRDefault="00577AB5">
            <w:pPr>
              <w:pStyle w:val="ConsPlusNormal"/>
              <w:jc w:val="center"/>
            </w:pPr>
            <w:r>
              <w:t>139</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3</w:t>
            </w:r>
          </w:p>
        </w:tc>
        <w:tc>
          <w:tcPr>
            <w:tcW w:w="1984" w:type="dxa"/>
          </w:tcPr>
          <w:p w:rsidR="00577AB5" w:rsidRDefault="00577AB5">
            <w:pPr>
              <w:pStyle w:val="ConsPlusNormal"/>
              <w:jc w:val="center"/>
            </w:pPr>
            <w:r>
              <w:t>125064,39</w:t>
            </w:r>
          </w:p>
        </w:tc>
      </w:tr>
      <w:tr w:rsidR="00577AB5">
        <w:tc>
          <w:tcPr>
            <w:tcW w:w="794" w:type="dxa"/>
          </w:tcPr>
          <w:p w:rsidR="00577AB5" w:rsidRDefault="00577AB5">
            <w:pPr>
              <w:pStyle w:val="ConsPlusNormal"/>
              <w:jc w:val="center"/>
            </w:pPr>
            <w:r>
              <w:t>427.</w:t>
            </w:r>
          </w:p>
        </w:tc>
        <w:tc>
          <w:tcPr>
            <w:tcW w:w="3005" w:type="dxa"/>
          </w:tcPr>
          <w:p w:rsidR="00577AB5" w:rsidRDefault="00577AB5">
            <w:pPr>
              <w:pStyle w:val="ConsPlusNormal"/>
            </w:pPr>
            <w:r>
              <w:t>с. Грачевка, ул. Строителей, д. 25</w:t>
            </w:r>
          </w:p>
        </w:tc>
        <w:tc>
          <w:tcPr>
            <w:tcW w:w="1587" w:type="dxa"/>
          </w:tcPr>
          <w:p w:rsidR="00577AB5" w:rsidRDefault="00577AB5">
            <w:pPr>
              <w:pStyle w:val="ConsPlusNormal"/>
              <w:jc w:val="center"/>
            </w:pPr>
            <w:r>
              <w:t>950,70</w:t>
            </w:r>
          </w:p>
        </w:tc>
        <w:tc>
          <w:tcPr>
            <w:tcW w:w="2551" w:type="dxa"/>
          </w:tcPr>
          <w:p w:rsidR="00577AB5" w:rsidRDefault="00577AB5">
            <w:pPr>
              <w:pStyle w:val="ConsPlusNormal"/>
              <w:jc w:val="center"/>
            </w:pPr>
            <w:r>
              <w:t>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34274,07</w:t>
            </w:r>
          </w:p>
        </w:tc>
      </w:tr>
      <w:tr w:rsidR="00577AB5">
        <w:tc>
          <w:tcPr>
            <w:tcW w:w="794" w:type="dxa"/>
          </w:tcPr>
          <w:p w:rsidR="00577AB5" w:rsidRDefault="00577AB5">
            <w:pPr>
              <w:pStyle w:val="ConsPlusNormal"/>
              <w:jc w:val="center"/>
            </w:pPr>
            <w:r>
              <w:t>428.</w:t>
            </w:r>
          </w:p>
        </w:tc>
        <w:tc>
          <w:tcPr>
            <w:tcW w:w="3005" w:type="dxa"/>
          </w:tcPr>
          <w:p w:rsidR="00577AB5" w:rsidRDefault="00577AB5">
            <w:pPr>
              <w:pStyle w:val="ConsPlusNormal"/>
            </w:pPr>
            <w:r>
              <w:t>с. Грачевка, ул. Юбилейная, д. 20</w:t>
            </w:r>
          </w:p>
        </w:tc>
        <w:tc>
          <w:tcPr>
            <w:tcW w:w="1587" w:type="dxa"/>
          </w:tcPr>
          <w:p w:rsidR="00577AB5" w:rsidRDefault="00577AB5">
            <w:pPr>
              <w:pStyle w:val="ConsPlusNormal"/>
              <w:jc w:val="center"/>
            </w:pPr>
            <w:r>
              <w:t>1327,90</w:t>
            </w:r>
          </w:p>
        </w:tc>
        <w:tc>
          <w:tcPr>
            <w:tcW w:w="2551" w:type="dxa"/>
          </w:tcPr>
          <w:p w:rsidR="00577AB5" w:rsidRDefault="00577AB5">
            <w:pPr>
              <w:pStyle w:val="ConsPlusNormal"/>
              <w:jc w:val="center"/>
            </w:pPr>
            <w:r>
              <w:t>63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58409,61</w:t>
            </w:r>
          </w:p>
        </w:tc>
      </w:tr>
      <w:tr w:rsidR="00577AB5">
        <w:tc>
          <w:tcPr>
            <w:tcW w:w="794" w:type="dxa"/>
          </w:tcPr>
          <w:p w:rsidR="00577AB5" w:rsidRDefault="00577AB5">
            <w:pPr>
              <w:pStyle w:val="ConsPlusNormal"/>
              <w:jc w:val="center"/>
            </w:pPr>
            <w:r>
              <w:t>429.</w:t>
            </w:r>
          </w:p>
        </w:tc>
        <w:tc>
          <w:tcPr>
            <w:tcW w:w="3005" w:type="dxa"/>
          </w:tcPr>
          <w:p w:rsidR="00577AB5" w:rsidRDefault="00577AB5">
            <w:pPr>
              <w:pStyle w:val="ConsPlusNormal"/>
            </w:pPr>
            <w:r>
              <w:t>с. Грачевка, ул. Юбилейная, д. 4</w:t>
            </w:r>
          </w:p>
        </w:tc>
        <w:tc>
          <w:tcPr>
            <w:tcW w:w="1587" w:type="dxa"/>
          </w:tcPr>
          <w:p w:rsidR="00577AB5" w:rsidRDefault="00577AB5">
            <w:pPr>
              <w:pStyle w:val="ConsPlusNormal"/>
              <w:jc w:val="center"/>
            </w:pPr>
            <w:r>
              <w:t>1008,50</w:t>
            </w:r>
          </w:p>
        </w:tc>
        <w:tc>
          <w:tcPr>
            <w:tcW w:w="2551" w:type="dxa"/>
          </w:tcPr>
          <w:p w:rsidR="00577AB5" w:rsidRDefault="00577AB5">
            <w:pPr>
              <w:pStyle w:val="ConsPlusNormal"/>
              <w:jc w:val="center"/>
            </w:pPr>
            <w:r>
              <w:t>39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32380,71</w:t>
            </w:r>
          </w:p>
        </w:tc>
      </w:tr>
      <w:tr w:rsidR="00577AB5">
        <w:tc>
          <w:tcPr>
            <w:tcW w:w="13606" w:type="dxa"/>
            <w:gridSpan w:val="7"/>
          </w:tcPr>
          <w:p w:rsidR="00577AB5" w:rsidRDefault="00577AB5">
            <w:pPr>
              <w:pStyle w:val="ConsPlusNormal"/>
              <w:jc w:val="center"/>
              <w:outlineLvl w:val="3"/>
            </w:pPr>
            <w:r>
              <w:t>15. Муниципальное образование Домбаровский район</w:t>
            </w:r>
          </w:p>
        </w:tc>
      </w:tr>
      <w:tr w:rsidR="00577AB5">
        <w:tc>
          <w:tcPr>
            <w:tcW w:w="3799" w:type="dxa"/>
            <w:gridSpan w:val="2"/>
          </w:tcPr>
          <w:p w:rsidR="00577AB5" w:rsidRDefault="00577AB5">
            <w:pPr>
              <w:pStyle w:val="ConsPlusNormal"/>
            </w:pPr>
            <w:r>
              <w:t>Итого по муниципальному образованию Домбаровский район</w:t>
            </w:r>
          </w:p>
        </w:tc>
        <w:tc>
          <w:tcPr>
            <w:tcW w:w="1587" w:type="dxa"/>
          </w:tcPr>
          <w:p w:rsidR="00577AB5" w:rsidRDefault="00577AB5">
            <w:pPr>
              <w:pStyle w:val="ConsPlusNormal"/>
              <w:jc w:val="center"/>
            </w:pPr>
            <w:r>
              <w:t>9837,40</w:t>
            </w:r>
          </w:p>
        </w:tc>
        <w:tc>
          <w:tcPr>
            <w:tcW w:w="2551" w:type="dxa"/>
          </w:tcPr>
          <w:p w:rsidR="00577AB5" w:rsidRDefault="00577AB5">
            <w:pPr>
              <w:pStyle w:val="ConsPlusNormal"/>
              <w:jc w:val="center"/>
            </w:pPr>
            <w:r>
              <w:t>387</w:t>
            </w:r>
          </w:p>
        </w:tc>
        <w:tc>
          <w:tcPr>
            <w:tcW w:w="1984" w:type="dxa"/>
          </w:tcPr>
          <w:p w:rsidR="00577AB5" w:rsidRDefault="00577AB5">
            <w:pPr>
              <w:pStyle w:val="ConsPlusNormal"/>
              <w:jc w:val="center"/>
            </w:pPr>
            <w:r>
              <w:t>10</w:t>
            </w:r>
          </w:p>
        </w:tc>
        <w:tc>
          <w:tcPr>
            <w:tcW w:w="1701" w:type="dxa"/>
          </w:tcPr>
          <w:p w:rsidR="00577AB5" w:rsidRDefault="00577AB5">
            <w:pPr>
              <w:pStyle w:val="ConsPlusNormal"/>
              <w:jc w:val="center"/>
            </w:pPr>
            <w:r>
              <w:t>5</w:t>
            </w:r>
          </w:p>
        </w:tc>
        <w:tc>
          <w:tcPr>
            <w:tcW w:w="1984" w:type="dxa"/>
          </w:tcPr>
          <w:p w:rsidR="00577AB5" w:rsidRDefault="00577AB5">
            <w:pPr>
              <w:pStyle w:val="ConsPlusNormal"/>
              <w:jc w:val="center"/>
            </w:pPr>
            <w:r>
              <w:t>561652,22</w:t>
            </w:r>
          </w:p>
        </w:tc>
      </w:tr>
      <w:tr w:rsidR="00577AB5">
        <w:tc>
          <w:tcPr>
            <w:tcW w:w="794" w:type="dxa"/>
          </w:tcPr>
          <w:p w:rsidR="00577AB5" w:rsidRDefault="00577AB5">
            <w:pPr>
              <w:pStyle w:val="ConsPlusNormal"/>
              <w:jc w:val="center"/>
            </w:pPr>
            <w:r>
              <w:t>430.</w:t>
            </w:r>
          </w:p>
        </w:tc>
        <w:tc>
          <w:tcPr>
            <w:tcW w:w="3005" w:type="dxa"/>
          </w:tcPr>
          <w:p w:rsidR="00577AB5" w:rsidRDefault="00577AB5">
            <w:pPr>
              <w:pStyle w:val="ConsPlusNormal"/>
            </w:pPr>
            <w:r>
              <w:t>пос. Голубой Факел, ул. Школьная, д. 3</w:t>
            </w:r>
          </w:p>
        </w:tc>
        <w:tc>
          <w:tcPr>
            <w:tcW w:w="1587" w:type="dxa"/>
          </w:tcPr>
          <w:p w:rsidR="00577AB5" w:rsidRDefault="00577AB5">
            <w:pPr>
              <w:pStyle w:val="ConsPlusNormal"/>
              <w:jc w:val="center"/>
            </w:pPr>
            <w:r>
              <w:t>2753,70</w:t>
            </w:r>
          </w:p>
        </w:tc>
        <w:tc>
          <w:tcPr>
            <w:tcW w:w="2551" w:type="dxa"/>
          </w:tcPr>
          <w:p w:rsidR="00577AB5" w:rsidRDefault="00577AB5">
            <w:pPr>
              <w:pStyle w:val="ConsPlusNormal"/>
              <w:jc w:val="center"/>
            </w:pPr>
            <w:r>
              <w:t>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25280,72</w:t>
            </w:r>
          </w:p>
        </w:tc>
      </w:tr>
      <w:tr w:rsidR="00577AB5">
        <w:tc>
          <w:tcPr>
            <w:tcW w:w="794" w:type="dxa"/>
          </w:tcPr>
          <w:p w:rsidR="00577AB5" w:rsidRDefault="00577AB5">
            <w:pPr>
              <w:pStyle w:val="ConsPlusNormal"/>
              <w:jc w:val="center"/>
            </w:pPr>
            <w:r>
              <w:t>431.</w:t>
            </w:r>
          </w:p>
        </w:tc>
        <w:tc>
          <w:tcPr>
            <w:tcW w:w="3005" w:type="dxa"/>
          </w:tcPr>
          <w:p w:rsidR="00577AB5" w:rsidRDefault="00577AB5">
            <w:pPr>
              <w:pStyle w:val="ConsPlusNormal"/>
            </w:pPr>
            <w:r>
              <w:t>пос. Домбаровский, пер. Заводской, д. 12</w:t>
            </w:r>
          </w:p>
        </w:tc>
        <w:tc>
          <w:tcPr>
            <w:tcW w:w="1587" w:type="dxa"/>
          </w:tcPr>
          <w:p w:rsidR="00577AB5" w:rsidRDefault="00577AB5">
            <w:pPr>
              <w:pStyle w:val="ConsPlusNormal"/>
              <w:jc w:val="center"/>
            </w:pPr>
            <w:r>
              <w:t>552,20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85863,30</w:t>
            </w:r>
          </w:p>
        </w:tc>
      </w:tr>
      <w:tr w:rsidR="00577AB5">
        <w:tc>
          <w:tcPr>
            <w:tcW w:w="794" w:type="dxa"/>
          </w:tcPr>
          <w:p w:rsidR="00577AB5" w:rsidRDefault="00577AB5">
            <w:pPr>
              <w:pStyle w:val="ConsPlusNormal"/>
              <w:jc w:val="center"/>
            </w:pPr>
            <w:r>
              <w:t>432.</w:t>
            </w:r>
          </w:p>
        </w:tc>
        <w:tc>
          <w:tcPr>
            <w:tcW w:w="3005" w:type="dxa"/>
          </w:tcPr>
          <w:p w:rsidR="00577AB5" w:rsidRDefault="00577AB5">
            <w:pPr>
              <w:pStyle w:val="ConsPlusNormal"/>
            </w:pPr>
            <w:r>
              <w:t>пос. Домбаровский, ул. Комсомольская, д. 3</w:t>
            </w:r>
          </w:p>
        </w:tc>
        <w:tc>
          <w:tcPr>
            <w:tcW w:w="1587" w:type="dxa"/>
          </w:tcPr>
          <w:p w:rsidR="00577AB5" w:rsidRDefault="00577AB5">
            <w:pPr>
              <w:pStyle w:val="ConsPlusNormal"/>
              <w:jc w:val="center"/>
            </w:pPr>
            <w:r>
              <w:t>3462,80</w:t>
            </w:r>
          </w:p>
        </w:tc>
        <w:tc>
          <w:tcPr>
            <w:tcW w:w="2551" w:type="dxa"/>
          </w:tcPr>
          <w:p w:rsidR="00577AB5" w:rsidRDefault="00577AB5">
            <w:pPr>
              <w:pStyle w:val="ConsPlusNormal"/>
              <w:jc w:val="center"/>
            </w:pPr>
            <w:r>
              <w:t>157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80212,28</w:t>
            </w:r>
          </w:p>
        </w:tc>
      </w:tr>
      <w:tr w:rsidR="00577AB5">
        <w:tc>
          <w:tcPr>
            <w:tcW w:w="794" w:type="dxa"/>
          </w:tcPr>
          <w:p w:rsidR="00577AB5" w:rsidRDefault="00577AB5">
            <w:pPr>
              <w:pStyle w:val="ConsPlusNormal"/>
              <w:jc w:val="center"/>
            </w:pPr>
            <w:r>
              <w:lastRenderedPageBreak/>
              <w:t>433.</w:t>
            </w:r>
          </w:p>
        </w:tc>
        <w:tc>
          <w:tcPr>
            <w:tcW w:w="3005" w:type="dxa"/>
          </w:tcPr>
          <w:p w:rsidR="00577AB5" w:rsidRDefault="00577AB5">
            <w:pPr>
              <w:pStyle w:val="ConsPlusNormal"/>
            </w:pPr>
            <w:r>
              <w:t>пос. Домбаровский, ул. Комсомольская, д. 5</w:t>
            </w:r>
          </w:p>
        </w:tc>
        <w:tc>
          <w:tcPr>
            <w:tcW w:w="1587" w:type="dxa"/>
          </w:tcPr>
          <w:p w:rsidR="00577AB5" w:rsidRDefault="00577AB5">
            <w:pPr>
              <w:pStyle w:val="ConsPlusNormal"/>
              <w:jc w:val="center"/>
            </w:pPr>
            <w:r>
              <w:t>1793,30</w:t>
            </w:r>
          </w:p>
        </w:tc>
        <w:tc>
          <w:tcPr>
            <w:tcW w:w="2551" w:type="dxa"/>
          </w:tcPr>
          <w:p w:rsidR="00577AB5" w:rsidRDefault="00577AB5">
            <w:pPr>
              <w:pStyle w:val="ConsPlusNormal"/>
              <w:jc w:val="center"/>
            </w:pPr>
            <w:r>
              <w:t>72</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227290,95</w:t>
            </w:r>
          </w:p>
        </w:tc>
      </w:tr>
      <w:tr w:rsidR="00577AB5">
        <w:tc>
          <w:tcPr>
            <w:tcW w:w="794" w:type="dxa"/>
          </w:tcPr>
          <w:p w:rsidR="00577AB5" w:rsidRDefault="00577AB5">
            <w:pPr>
              <w:pStyle w:val="ConsPlusNormal"/>
              <w:jc w:val="center"/>
            </w:pPr>
            <w:r>
              <w:t>434.</w:t>
            </w:r>
          </w:p>
        </w:tc>
        <w:tc>
          <w:tcPr>
            <w:tcW w:w="3005" w:type="dxa"/>
          </w:tcPr>
          <w:p w:rsidR="00577AB5" w:rsidRDefault="00577AB5">
            <w:pPr>
              <w:pStyle w:val="ConsPlusNormal"/>
            </w:pPr>
            <w:r>
              <w:t>пос. Домбаровский, ул. Осипенко, д. 53</w:t>
            </w:r>
          </w:p>
        </w:tc>
        <w:tc>
          <w:tcPr>
            <w:tcW w:w="1587" w:type="dxa"/>
          </w:tcPr>
          <w:p w:rsidR="00577AB5" w:rsidRDefault="00577AB5">
            <w:pPr>
              <w:pStyle w:val="ConsPlusNormal"/>
              <w:jc w:val="center"/>
            </w:pPr>
            <w:r>
              <w:t>1275,40</w:t>
            </w:r>
          </w:p>
        </w:tc>
        <w:tc>
          <w:tcPr>
            <w:tcW w:w="2551" w:type="dxa"/>
          </w:tcPr>
          <w:p w:rsidR="00577AB5" w:rsidRDefault="00577AB5">
            <w:pPr>
              <w:pStyle w:val="ConsPlusNormal"/>
              <w:jc w:val="center"/>
            </w:pPr>
            <w:r>
              <w:t>59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143004,97</w:t>
            </w:r>
          </w:p>
        </w:tc>
      </w:tr>
      <w:tr w:rsidR="00577AB5">
        <w:tc>
          <w:tcPr>
            <w:tcW w:w="13606" w:type="dxa"/>
            <w:gridSpan w:val="7"/>
          </w:tcPr>
          <w:p w:rsidR="00577AB5" w:rsidRDefault="00577AB5">
            <w:pPr>
              <w:pStyle w:val="ConsPlusNormal"/>
              <w:jc w:val="center"/>
              <w:outlineLvl w:val="3"/>
            </w:pPr>
            <w:r>
              <w:t>16. Муниципальное образование Илекский район</w:t>
            </w:r>
          </w:p>
        </w:tc>
      </w:tr>
      <w:tr w:rsidR="00577AB5">
        <w:tc>
          <w:tcPr>
            <w:tcW w:w="3799" w:type="dxa"/>
            <w:gridSpan w:val="2"/>
          </w:tcPr>
          <w:p w:rsidR="00577AB5" w:rsidRDefault="00577AB5">
            <w:pPr>
              <w:pStyle w:val="ConsPlusNormal"/>
            </w:pPr>
            <w:r>
              <w:t>Итого по муниципальному образованию Илекский район</w:t>
            </w:r>
          </w:p>
        </w:tc>
        <w:tc>
          <w:tcPr>
            <w:tcW w:w="1587" w:type="dxa"/>
          </w:tcPr>
          <w:p w:rsidR="00577AB5" w:rsidRDefault="00577AB5">
            <w:pPr>
              <w:pStyle w:val="ConsPlusNormal"/>
              <w:jc w:val="center"/>
            </w:pPr>
            <w:r>
              <w:t>412,80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16881,40</w:t>
            </w:r>
          </w:p>
        </w:tc>
      </w:tr>
      <w:tr w:rsidR="00577AB5">
        <w:tc>
          <w:tcPr>
            <w:tcW w:w="794" w:type="dxa"/>
          </w:tcPr>
          <w:p w:rsidR="00577AB5" w:rsidRDefault="00577AB5">
            <w:pPr>
              <w:pStyle w:val="ConsPlusNormal"/>
              <w:jc w:val="center"/>
            </w:pPr>
            <w:r>
              <w:t>435.</w:t>
            </w:r>
          </w:p>
        </w:tc>
        <w:tc>
          <w:tcPr>
            <w:tcW w:w="3005" w:type="dxa"/>
          </w:tcPr>
          <w:p w:rsidR="00577AB5" w:rsidRDefault="00577AB5">
            <w:pPr>
              <w:pStyle w:val="ConsPlusNormal"/>
            </w:pPr>
            <w:r>
              <w:t>с. Илек, ул. Токмаковская, д. 35б</w:t>
            </w:r>
          </w:p>
        </w:tc>
        <w:tc>
          <w:tcPr>
            <w:tcW w:w="1587" w:type="dxa"/>
          </w:tcPr>
          <w:p w:rsidR="00577AB5" w:rsidRDefault="00577AB5">
            <w:pPr>
              <w:pStyle w:val="ConsPlusNormal"/>
              <w:jc w:val="center"/>
            </w:pPr>
            <w:r>
              <w:t>412,80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16881,40</w:t>
            </w:r>
          </w:p>
        </w:tc>
      </w:tr>
      <w:tr w:rsidR="00577AB5">
        <w:tc>
          <w:tcPr>
            <w:tcW w:w="13606" w:type="dxa"/>
            <w:gridSpan w:val="7"/>
          </w:tcPr>
          <w:p w:rsidR="00577AB5" w:rsidRDefault="00577AB5">
            <w:pPr>
              <w:pStyle w:val="ConsPlusNormal"/>
              <w:jc w:val="center"/>
              <w:outlineLvl w:val="3"/>
            </w:pPr>
            <w:r>
              <w:t>17. Муниципальное образование Кваркенский район</w:t>
            </w:r>
          </w:p>
        </w:tc>
      </w:tr>
      <w:tr w:rsidR="00577AB5">
        <w:tc>
          <w:tcPr>
            <w:tcW w:w="3799" w:type="dxa"/>
            <w:gridSpan w:val="2"/>
          </w:tcPr>
          <w:p w:rsidR="00577AB5" w:rsidRDefault="00577AB5">
            <w:pPr>
              <w:pStyle w:val="ConsPlusNormal"/>
            </w:pPr>
            <w:r>
              <w:t>Итого по муниципальному образованию Кваркенский район</w:t>
            </w:r>
          </w:p>
        </w:tc>
        <w:tc>
          <w:tcPr>
            <w:tcW w:w="1587" w:type="dxa"/>
          </w:tcPr>
          <w:p w:rsidR="00577AB5" w:rsidRDefault="00577AB5">
            <w:pPr>
              <w:pStyle w:val="ConsPlusNormal"/>
              <w:jc w:val="center"/>
            </w:pPr>
            <w:r>
              <w:t>1137,70</w:t>
            </w:r>
          </w:p>
        </w:tc>
        <w:tc>
          <w:tcPr>
            <w:tcW w:w="2551" w:type="dxa"/>
          </w:tcPr>
          <w:p w:rsidR="00577AB5" w:rsidRDefault="00577AB5">
            <w:pPr>
              <w:pStyle w:val="ConsPlusNormal"/>
              <w:jc w:val="center"/>
            </w:pPr>
            <w:r>
              <w:t>45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2</w:t>
            </w:r>
          </w:p>
        </w:tc>
        <w:tc>
          <w:tcPr>
            <w:tcW w:w="1984" w:type="dxa"/>
          </w:tcPr>
          <w:p w:rsidR="00577AB5" w:rsidRDefault="00577AB5">
            <w:pPr>
              <w:pStyle w:val="ConsPlusNormal"/>
              <w:jc w:val="center"/>
            </w:pPr>
            <w:r>
              <w:t>46038,68</w:t>
            </w:r>
          </w:p>
        </w:tc>
      </w:tr>
      <w:tr w:rsidR="00577AB5">
        <w:tc>
          <w:tcPr>
            <w:tcW w:w="794" w:type="dxa"/>
          </w:tcPr>
          <w:p w:rsidR="00577AB5" w:rsidRDefault="00577AB5">
            <w:pPr>
              <w:pStyle w:val="ConsPlusNormal"/>
              <w:jc w:val="center"/>
            </w:pPr>
            <w:r>
              <w:t>436.</w:t>
            </w:r>
          </w:p>
        </w:tc>
        <w:tc>
          <w:tcPr>
            <w:tcW w:w="3005" w:type="dxa"/>
          </w:tcPr>
          <w:p w:rsidR="00577AB5" w:rsidRDefault="00577AB5">
            <w:pPr>
              <w:pStyle w:val="ConsPlusNormal"/>
            </w:pPr>
            <w:r>
              <w:t>пос. Красноярский, ул. Вокзальная, д. 25</w:t>
            </w:r>
          </w:p>
        </w:tc>
        <w:tc>
          <w:tcPr>
            <w:tcW w:w="1587" w:type="dxa"/>
          </w:tcPr>
          <w:p w:rsidR="00577AB5" w:rsidRDefault="00577AB5">
            <w:pPr>
              <w:pStyle w:val="ConsPlusNormal"/>
              <w:jc w:val="center"/>
            </w:pPr>
            <w:r>
              <w:t>384,70</w:t>
            </w:r>
          </w:p>
        </w:tc>
        <w:tc>
          <w:tcPr>
            <w:tcW w:w="2551" w:type="dxa"/>
          </w:tcPr>
          <w:p w:rsidR="00577AB5" w:rsidRDefault="00577AB5">
            <w:pPr>
              <w:pStyle w:val="ConsPlusNormal"/>
              <w:jc w:val="center"/>
            </w:pPr>
            <w:r>
              <w:t>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21313,92</w:t>
            </w:r>
          </w:p>
        </w:tc>
      </w:tr>
      <w:tr w:rsidR="00577AB5">
        <w:tc>
          <w:tcPr>
            <w:tcW w:w="794" w:type="dxa"/>
          </w:tcPr>
          <w:p w:rsidR="00577AB5" w:rsidRDefault="00577AB5">
            <w:pPr>
              <w:pStyle w:val="ConsPlusNormal"/>
              <w:jc w:val="center"/>
            </w:pPr>
            <w:r>
              <w:t>437.</w:t>
            </w:r>
          </w:p>
        </w:tc>
        <w:tc>
          <w:tcPr>
            <w:tcW w:w="3005" w:type="dxa"/>
          </w:tcPr>
          <w:p w:rsidR="00577AB5" w:rsidRDefault="00577AB5">
            <w:pPr>
              <w:pStyle w:val="ConsPlusNormal"/>
            </w:pPr>
            <w:r>
              <w:t>с. Кваркено, ул. 1-я Целинная, д. 36</w:t>
            </w:r>
          </w:p>
        </w:tc>
        <w:tc>
          <w:tcPr>
            <w:tcW w:w="1587" w:type="dxa"/>
          </w:tcPr>
          <w:p w:rsidR="00577AB5" w:rsidRDefault="00577AB5">
            <w:pPr>
              <w:pStyle w:val="ConsPlusNormal"/>
              <w:jc w:val="center"/>
            </w:pPr>
            <w:r>
              <w:t>753,00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24724,76</w:t>
            </w:r>
          </w:p>
        </w:tc>
      </w:tr>
      <w:tr w:rsidR="00577AB5">
        <w:tc>
          <w:tcPr>
            <w:tcW w:w="13606" w:type="dxa"/>
            <w:gridSpan w:val="7"/>
          </w:tcPr>
          <w:p w:rsidR="00577AB5" w:rsidRDefault="00577AB5">
            <w:pPr>
              <w:pStyle w:val="ConsPlusNormal"/>
              <w:jc w:val="center"/>
              <w:outlineLvl w:val="3"/>
            </w:pPr>
            <w:r>
              <w:t>18. Муниципальное образование Красногвардейский район</w:t>
            </w:r>
          </w:p>
        </w:tc>
      </w:tr>
      <w:tr w:rsidR="00577AB5">
        <w:tc>
          <w:tcPr>
            <w:tcW w:w="3799" w:type="dxa"/>
            <w:gridSpan w:val="2"/>
          </w:tcPr>
          <w:p w:rsidR="00577AB5" w:rsidRDefault="00577AB5">
            <w:pPr>
              <w:pStyle w:val="ConsPlusNormal"/>
            </w:pPr>
            <w:r>
              <w:t>Итого по муниципальному образованию Красногвардейский район</w:t>
            </w:r>
          </w:p>
        </w:tc>
        <w:tc>
          <w:tcPr>
            <w:tcW w:w="1587" w:type="dxa"/>
          </w:tcPr>
          <w:p w:rsidR="00577AB5" w:rsidRDefault="00577AB5">
            <w:pPr>
              <w:pStyle w:val="ConsPlusNormal"/>
              <w:jc w:val="center"/>
            </w:pPr>
            <w:r>
              <w:t>1844,70</w:t>
            </w:r>
          </w:p>
        </w:tc>
        <w:tc>
          <w:tcPr>
            <w:tcW w:w="2551" w:type="dxa"/>
          </w:tcPr>
          <w:p w:rsidR="00577AB5" w:rsidRDefault="00577AB5">
            <w:pPr>
              <w:pStyle w:val="ConsPlusNormal"/>
              <w:jc w:val="center"/>
            </w:pPr>
            <w:r>
              <w:t>67</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3</w:t>
            </w:r>
          </w:p>
        </w:tc>
        <w:tc>
          <w:tcPr>
            <w:tcW w:w="1984" w:type="dxa"/>
          </w:tcPr>
          <w:p w:rsidR="00577AB5" w:rsidRDefault="00577AB5">
            <w:pPr>
              <w:pStyle w:val="ConsPlusNormal"/>
              <w:jc w:val="center"/>
            </w:pPr>
            <w:r>
              <w:t>243262,61</w:t>
            </w:r>
          </w:p>
        </w:tc>
      </w:tr>
      <w:tr w:rsidR="00577AB5">
        <w:tc>
          <w:tcPr>
            <w:tcW w:w="794" w:type="dxa"/>
          </w:tcPr>
          <w:p w:rsidR="00577AB5" w:rsidRDefault="00577AB5">
            <w:pPr>
              <w:pStyle w:val="ConsPlusNormal"/>
              <w:jc w:val="center"/>
            </w:pPr>
            <w:r>
              <w:t>438.</w:t>
            </w:r>
          </w:p>
        </w:tc>
        <w:tc>
          <w:tcPr>
            <w:tcW w:w="3005" w:type="dxa"/>
          </w:tcPr>
          <w:p w:rsidR="00577AB5" w:rsidRDefault="00577AB5">
            <w:pPr>
              <w:pStyle w:val="ConsPlusNormal"/>
            </w:pPr>
            <w:r>
              <w:t>пос. Нижнекристалка, ул. Центральная, д. 40</w:t>
            </w:r>
          </w:p>
        </w:tc>
        <w:tc>
          <w:tcPr>
            <w:tcW w:w="1587" w:type="dxa"/>
          </w:tcPr>
          <w:p w:rsidR="00577AB5" w:rsidRDefault="00577AB5">
            <w:pPr>
              <w:pStyle w:val="ConsPlusNormal"/>
              <w:jc w:val="center"/>
            </w:pPr>
            <w:r>
              <w:t>604,40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84387,44</w:t>
            </w:r>
          </w:p>
        </w:tc>
      </w:tr>
      <w:tr w:rsidR="00577AB5">
        <w:tc>
          <w:tcPr>
            <w:tcW w:w="794" w:type="dxa"/>
          </w:tcPr>
          <w:p w:rsidR="00577AB5" w:rsidRDefault="00577AB5">
            <w:pPr>
              <w:pStyle w:val="ConsPlusNormal"/>
              <w:jc w:val="center"/>
            </w:pPr>
            <w:r>
              <w:t>439.</w:t>
            </w:r>
          </w:p>
        </w:tc>
        <w:tc>
          <w:tcPr>
            <w:tcW w:w="3005" w:type="dxa"/>
          </w:tcPr>
          <w:p w:rsidR="00577AB5" w:rsidRDefault="00577AB5">
            <w:pPr>
              <w:pStyle w:val="ConsPlusNormal"/>
            </w:pPr>
            <w:r>
              <w:t>пос. Нижнекристалка, ул. Центральная, д. 48</w:t>
            </w:r>
          </w:p>
        </w:tc>
        <w:tc>
          <w:tcPr>
            <w:tcW w:w="1587" w:type="dxa"/>
          </w:tcPr>
          <w:p w:rsidR="00577AB5" w:rsidRDefault="00577AB5">
            <w:pPr>
              <w:pStyle w:val="ConsPlusNormal"/>
              <w:jc w:val="center"/>
            </w:pPr>
            <w:r>
              <w:t>603,00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84268,63</w:t>
            </w:r>
          </w:p>
        </w:tc>
      </w:tr>
      <w:tr w:rsidR="00577AB5">
        <w:tc>
          <w:tcPr>
            <w:tcW w:w="794" w:type="dxa"/>
          </w:tcPr>
          <w:p w:rsidR="00577AB5" w:rsidRDefault="00577AB5">
            <w:pPr>
              <w:pStyle w:val="ConsPlusNormal"/>
              <w:jc w:val="center"/>
            </w:pPr>
            <w:r>
              <w:lastRenderedPageBreak/>
              <w:t>440.</w:t>
            </w:r>
          </w:p>
        </w:tc>
        <w:tc>
          <w:tcPr>
            <w:tcW w:w="3005" w:type="dxa"/>
          </w:tcPr>
          <w:p w:rsidR="00577AB5" w:rsidRDefault="00577AB5">
            <w:pPr>
              <w:pStyle w:val="ConsPlusNormal"/>
            </w:pPr>
            <w:r>
              <w:t>с. Кинзелька, ул. Рабочая, д. 1</w:t>
            </w:r>
          </w:p>
        </w:tc>
        <w:tc>
          <w:tcPr>
            <w:tcW w:w="1587" w:type="dxa"/>
          </w:tcPr>
          <w:p w:rsidR="00577AB5" w:rsidRDefault="00577AB5">
            <w:pPr>
              <w:pStyle w:val="ConsPlusNormal"/>
              <w:jc w:val="center"/>
            </w:pPr>
            <w:r>
              <w:t>637,30</w:t>
            </w:r>
          </w:p>
        </w:tc>
        <w:tc>
          <w:tcPr>
            <w:tcW w:w="2551" w:type="dxa"/>
          </w:tcPr>
          <w:p w:rsidR="00577AB5" w:rsidRDefault="00577AB5">
            <w:pPr>
              <w:pStyle w:val="ConsPlusNormal"/>
              <w:jc w:val="center"/>
            </w:pPr>
            <w:r>
              <w:t>25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74606,54</w:t>
            </w:r>
          </w:p>
        </w:tc>
      </w:tr>
      <w:tr w:rsidR="00577AB5">
        <w:tc>
          <w:tcPr>
            <w:tcW w:w="13606" w:type="dxa"/>
            <w:gridSpan w:val="7"/>
          </w:tcPr>
          <w:p w:rsidR="00577AB5" w:rsidRDefault="00577AB5">
            <w:pPr>
              <w:pStyle w:val="ConsPlusNormal"/>
              <w:jc w:val="center"/>
              <w:outlineLvl w:val="3"/>
            </w:pPr>
            <w:r>
              <w:t>19. Муниципальное образование Кувандыкский городской округ</w:t>
            </w:r>
          </w:p>
        </w:tc>
      </w:tr>
      <w:tr w:rsidR="00577AB5">
        <w:tc>
          <w:tcPr>
            <w:tcW w:w="3799" w:type="dxa"/>
            <w:gridSpan w:val="2"/>
          </w:tcPr>
          <w:p w:rsidR="00577AB5" w:rsidRDefault="00577AB5">
            <w:pPr>
              <w:pStyle w:val="ConsPlusNormal"/>
            </w:pPr>
            <w:r>
              <w:t>Итого по муниципальному образованию Кувандыкский городской округ</w:t>
            </w:r>
          </w:p>
        </w:tc>
        <w:tc>
          <w:tcPr>
            <w:tcW w:w="1587" w:type="dxa"/>
          </w:tcPr>
          <w:p w:rsidR="00577AB5" w:rsidRDefault="00577AB5">
            <w:pPr>
              <w:pStyle w:val="ConsPlusNormal"/>
              <w:jc w:val="center"/>
            </w:pPr>
            <w:r>
              <w:t>11089,50</w:t>
            </w:r>
          </w:p>
        </w:tc>
        <w:tc>
          <w:tcPr>
            <w:tcW w:w="2551" w:type="dxa"/>
          </w:tcPr>
          <w:p w:rsidR="00577AB5" w:rsidRDefault="00577AB5">
            <w:pPr>
              <w:pStyle w:val="ConsPlusNormal"/>
              <w:jc w:val="center"/>
            </w:pPr>
            <w:r>
              <w:t>430</w:t>
            </w:r>
          </w:p>
        </w:tc>
        <w:tc>
          <w:tcPr>
            <w:tcW w:w="1984" w:type="dxa"/>
          </w:tcPr>
          <w:p w:rsidR="00577AB5" w:rsidRDefault="00577AB5">
            <w:pPr>
              <w:pStyle w:val="ConsPlusNormal"/>
              <w:jc w:val="center"/>
            </w:pPr>
            <w:r>
              <w:t>6</w:t>
            </w:r>
          </w:p>
        </w:tc>
        <w:tc>
          <w:tcPr>
            <w:tcW w:w="1701" w:type="dxa"/>
          </w:tcPr>
          <w:p w:rsidR="00577AB5" w:rsidRDefault="00577AB5">
            <w:pPr>
              <w:pStyle w:val="ConsPlusNormal"/>
              <w:jc w:val="center"/>
            </w:pPr>
            <w:r>
              <w:t>5</w:t>
            </w:r>
          </w:p>
        </w:tc>
        <w:tc>
          <w:tcPr>
            <w:tcW w:w="1984" w:type="dxa"/>
          </w:tcPr>
          <w:p w:rsidR="00577AB5" w:rsidRDefault="00577AB5">
            <w:pPr>
              <w:pStyle w:val="ConsPlusNormal"/>
              <w:jc w:val="center"/>
            </w:pPr>
            <w:r>
              <w:t>272298,85</w:t>
            </w:r>
          </w:p>
        </w:tc>
      </w:tr>
      <w:tr w:rsidR="00577AB5">
        <w:tc>
          <w:tcPr>
            <w:tcW w:w="794" w:type="dxa"/>
          </w:tcPr>
          <w:p w:rsidR="00577AB5" w:rsidRDefault="00577AB5">
            <w:pPr>
              <w:pStyle w:val="ConsPlusNormal"/>
              <w:jc w:val="center"/>
            </w:pPr>
            <w:r>
              <w:t>441.</w:t>
            </w:r>
          </w:p>
        </w:tc>
        <w:tc>
          <w:tcPr>
            <w:tcW w:w="3005" w:type="dxa"/>
          </w:tcPr>
          <w:p w:rsidR="00577AB5" w:rsidRDefault="00577AB5">
            <w:pPr>
              <w:pStyle w:val="ConsPlusNormal"/>
            </w:pPr>
            <w:r>
              <w:t>г. Кувандык, ул. Краснопартизанская, д. 1б</w:t>
            </w:r>
          </w:p>
        </w:tc>
        <w:tc>
          <w:tcPr>
            <w:tcW w:w="1587" w:type="dxa"/>
          </w:tcPr>
          <w:p w:rsidR="00577AB5" w:rsidRDefault="00577AB5">
            <w:pPr>
              <w:pStyle w:val="ConsPlusNormal"/>
              <w:jc w:val="center"/>
            </w:pPr>
            <w:r>
              <w:t>952,00</w:t>
            </w:r>
          </w:p>
        </w:tc>
        <w:tc>
          <w:tcPr>
            <w:tcW w:w="2551" w:type="dxa"/>
          </w:tcPr>
          <w:p w:rsidR="00577AB5" w:rsidRDefault="00577AB5">
            <w:pPr>
              <w:pStyle w:val="ConsPlusNormal"/>
              <w:jc w:val="center"/>
            </w:pPr>
            <w:r>
              <w:t>37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102089,03</w:t>
            </w:r>
          </w:p>
        </w:tc>
      </w:tr>
      <w:tr w:rsidR="00577AB5">
        <w:tc>
          <w:tcPr>
            <w:tcW w:w="794" w:type="dxa"/>
          </w:tcPr>
          <w:p w:rsidR="00577AB5" w:rsidRDefault="00577AB5">
            <w:pPr>
              <w:pStyle w:val="ConsPlusNormal"/>
              <w:jc w:val="center"/>
            </w:pPr>
            <w:r>
              <w:t>442.</w:t>
            </w:r>
          </w:p>
        </w:tc>
        <w:tc>
          <w:tcPr>
            <w:tcW w:w="3005" w:type="dxa"/>
          </w:tcPr>
          <w:p w:rsidR="00577AB5" w:rsidRDefault="00577AB5">
            <w:pPr>
              <w:pStyle w:val="ConsPlusNormal"/>
            </w:pPr>
            <w:r>
              <w:t>г. Кувандык, ул. Маршала Жукова, д. 3</w:t>
            </w:r>
          </w:p>
        </w:tc>
        <w:tc>
          <w:tcPr>
            <w:tcW w:w="1587" w:type="dxa"/>
          </w:tcPr>
          <w:p w:rsidR="00577AB5" w:rsidRDefault="00577AB5">
            <w:pPr>
              <w:pStyle w:val="ConsPlusNormal"/>
              <w:jc w:val="center"/>
            </w:pPr>
            <w:r>
              <w:t>5893,30</w:t>
            </w:r>
          </w:p>
        </w:tc>
        <w:tc>
          <w:tcPr>
            <w:tcW w:w="2551" w:type="dxa"/>
          </w:tcPr>
          <w:p w:rsidR="00577AB5" w:rsidRDefault="00577AB5">
            <w:pPr>
              <w:pStyle w:val="ConsPlusNormal"/>
              <w:jc w:val="center"/>
            </w:pPr>
            <w:r>
              <w:t>213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52700,61</w:t>
            </w:r>
          </w:p>
        </w:tc>
      </w:tr>
      <w:tr w:rsidR="00577AB5">
        <w:tc>
          <w:tcPr>
            <w:tcW w:w="794" w:type="dxa"/>
          </w:tcPr>
          <w:p w:rsidR="00577AB5" w:rsidRDefault="00577AB5">
            <w:pPr>
              <w:pStyle w:val="ConsPlusNormal"/>
              <w:jc w:val="center"/>
            </w:pPr>
            <w:r>
              <w:t>443.</w:t>
            </w:r>
          </w:p>
        </w:tc>
        <w:tc>
          <w:tcPr>
            <w:tcW w:w="3005" w:type="dxa"/>
          </w:tcPr>
          <w:p w:rsidR="00577AB5" w:rsidRDefault="00577AB5">
            <w:pPr>
              <w:pStyle w:val="ConsPlusNormal"/>
            </w:pPr>
            <w:r>
              <w:t>г. Кувандык, ул. Рабочая, д. 2</w:t>
            </w:r>
          </w:p>
        </w:tc>
        <w:tc>
          <w:tcPr>
            <w:tcW w:w="1587" w:type="dxa"/>
          </w:tcPr>
          <w:p w:rsidR="00577AB5" w:rsidRDefault="00577AB5">
            <w:pPr>
              <w:pStyle w:val="ConsPlusNormal"/>
              <w:jc w:val="center"/>
            </w:pPr>
            <w:r>
              <w:t>2725,80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51869,61</w:t>
            </w:r>
          </w:p>
        </w:tc>
      </w:tr>
      <w:tr w:rsidR="00577AB5">
        <w:tc>
          <w:tcPr>
            <w:tcW w:w="794" w:type="dxa"/>
          </w:tcPr>
          <w:p w:rsidR="00577AB5" w:rsidRDefault="00577AB5">
            <w:pPr>
              <w:pStyle w:val="ConsPlusNormal"/>
              <w:jc w:val="center"/>
            </w:pPr>
            <w:r>
              <w:t>444.</w:t>
            </w:r>
          </w:p>
        </w:tc>
        <w:tc>
          <w:tcPr>
            <w:tcW w:w="3005" w:type="dxa"/>
          </w:tcPr>
          <w:p w:rsidR="00577AB5" w:rsidRDefault="00577AB5">
            <w:pPr>
              <w:pStyle w:val="ConsPlusNormal"/>
            </w:pPr>
            <w:r>
              <w:t>г. Кувандык, ул. Рыбникова, д. 2а</w:t>
            </w:r>
          </w:p>
        </w:tc>
        <w:tc>
          <w:tcPr>
            <w:tcW w:w="1587" w:type="dxa"/>
          </w:tcPr>
          <w:p w:rsidR="00577AB5" w:rsidRDefault="00577AB5">
            <w:pPr>
              <w:pStyle w:val="ConsPlusNormal"/>
              <w:jc w:val="center"/>
            </w:pPr>
            <w:r>
              <w:t>803,90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40903,09</w:t>
            </w:r>
          </w:p>
        </w:tc>
      </w:tr>
      <w:tr w:rsidR="00577AB5">
        <w:tc>
          <w:tcPr>
            <w:tcW w:w="794" w:type="dxa"/>
          </w:tcPr>
          <w:p w:rsidR="00577AB5" w:rsidRDefault="00577AB5">
            <w:pPr>
              <w:pStyle w:val="ConsPlusNormal"/>
              <w:jc w:val="center"/>
            </w:pPr>
            <w:r>
              <w:t>445.</w:t>
            </w:r>
          </w:p>
        </w:tc>
        <w:tc>
          <w:tcPr>
            <w:tcW w:w="3005" w:type="dxa"/>
          </w:tcPr>
          <w:p w:rsidR="00577AB5" w:rsidRDefault="00577AB5">
            <w:pPr>
              <w:pStyle w:val="ConsPlusNormal"/>
            </w:pPr>
            <w:r>
              <w:t>пос. Краснощеково, ул. Школьная, д. 4</w:t>
            </w:r>
          </w:p>
        </w:tc>
        <w:tc>
          <w:tcPr>
            <w:tcW w:w="1587" w:type="dxa"/>
          </w:tcPr>
          <w:p w:rsidR="00577AB5" w:rsidRDefault="00577AB5">
            <w:pPr>
              <w:pStyle w:val="ConsPlusNormal"/>
              <w:jc w:val="center"/>
            </w:pPr>
            <w:r>
              <w:t>714,50</w:t>
            </w:r>
          </w:p>
        </w:tc>
        <w:tc>
          <w:tcPr>
            <w:tcW w:w="2551" w:type="dxa"/>
          </w:tcPr>
          <w:p w:rsidR="00577AB5" w:rsidRDefault="00577AB5">
            <w:pPr>
              <w:pStyle w:val="ConsPlusNormal"/>
              <w:jc w:val="center"/>
            </w:pPr>
            <w:r>
              <w:t>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24736,51</w:t>
            </w:r>
          </w:p>
        </w:tc>
      </w:tr>
      <w:tr w:rsidR="00577AB5">
        <w:tc>
          <w:tcPr>
            <w:tcW w:w="13606" w:type="dxa"/>
            <w:gridSpan w:val="7"/>
          </w:tcPr>
          <w:p w:rsidR="00577AB5" w:rsidRDefault="00577AB5">
            <w:pPr>
              <w:pStyle w:val="ConsPlusNormal"/>
              <w:jc w:val="center"/>
              <w:outlineLvl w:val="3"/>
            </w:pPr>
            <w:r>
              <w:t>20. Муниципальное образование Новоорский район</w:t>
            </w:r>
          </w:p>
        </w:tc>
      </w:tr>
      <w:tr w:rsidR="00577AB5">
        <w:tc>
          <w:tcPr>
            <w:tcW w:w="3799" w:type="dxa"/>
            <w:gridSpan w:val="2"/>
          </w:tcPr>
          <w:p w:rsidR="00577AB5" w:rsidRDefault="00577AB5">
            <w:pPr>
              <w:pStyle w:val="ConsPlusNormal"/>
            </w:pPr>
            <w:r>
              <w:t>Итого по муниципальному образованию Новоорский район</w:t>
            </w:r>
          </w:p>
        </w:tc>
        <w:tc>
          <w:tcPr>
            <w:tcW w:w="1587" w:type="dxa"/>
          </w:tcPr>
          <w:p w:rsidR="00577AB5" w:rsidRDefault="00577AB5">
            <w:pPr>
              <w:pStyle w:val="ConsPlusNormal"/>
              <w:jc w:val="center"/>
            </w:pPr>
            <w:r>
              <w:t>31710,40</w:t>
            </w:r>
          </w:p>
        </w:tc>
        <w:tc>
          <w:tcPr>
            <w:tcW w:w="2551" w:type="dxa"/>
          </w:tcPr>
          <w:p w:rsidR="00577AB5" w:rsidRDefault="00577AB5">
            <w:pPr>
              <w:pStyle w:val="ConsPlusNormal"/>
              <w:jc w:val="center"/>
            </w:pPr>
            <w:r>
              <w:t>1185</w:t>
            </w:r>
          </w:p>
        </w:tc>
        <w:tc>
          <w:tcPr>
            <w:tcW w:w="1984" w:type="dxa"/>
          </w:tcPr>
          <w:p w:rsidR="00577AB5" w:rsidRDefault="00577AB5">
            <w:pPr>
              <w:pStyle w:val="ConsPlusNormal"/>
              <w:jc w:val="center"/>
            </w:pPr>
            <w:r>
              <w:t>18</w:t>
            </w:r>
          </w:p>
        </w:tc>
        <w:tc>
          <w:tcPr>
            <w:tcW w:w="1701" w:type="dxa"/>
          </w:tcPr>
          <w:p w:rsidR="00577AB5" w:rsidRDefault="00577AB5">
            <w:pPr>
              <w:pStyle w:val="ConsPlusNormal"/>
              <w:jc w:val="center"/>
            </w:pPr>
            <w:r>
              <w:t>12</w:t>
            </w:r>
          </w:p>
        </w:tc>
        <w:tc>
          <w:tcPr>
            <w:tcW w:w="1984" w:type="dxa"/>
          </w:tcPr>
          <w:p w:rsidR="00577AB5" w:rsidRDefault="00577AB5">
            <w:pPr>
              <w:pStyle w:val="ConsPlusNormal"/>
              <w:jc w:val="center"/>
            </w:pPr>
            <w:r>
              <w:t>880543,62</w:t>
            </w:r>
          </w:p>
        </w:tc>
      </w:tr>
      <w:tr w:rsidR="00577AB5">
        <w:tc>
          <w:tcPr>
            <w:tcW w:w="794" w:type="dxa"/>
          </w:tcPr>
          <w:p w:rsidR="00577AB5" w:rsidRDefault="00577AB5">
            <w:pPr>
              <w:pStyle w:val="ConsPlusNormal"/>
              <w:jc w:val="center"/>
            </w:pPr>
            <w:r>
              <w:t>446.</w:t>
            </w:r>
          </w:p>
        </w:tc>
        <w:tc>
          <w:tcPr>
            <w:tcW w:w="3005" w:type="dxa"/>
          </w:tcPr>
          <w:p w:rsidR="00577AB5" w:rsidRDefault="00577AB5">
            <w:pPr>
              <w:pStyle w:val="ConsPlusNormal"/>
            </w:pPr>
            <w:r>
              <w:t>пос. Новоорск, мкр. ПУ-71, д. 13</w:t>
            </w:r>
          </w:p>
        </w:tc>
        <w:tc>
          <w:tcPr>
            <w:tcW w:w="1587" w:type="dxa"/>
          </w:tcPr>
          <w:p w:rsidR="00577AB5" w:rsidRDefault="00577AB5">
            <w:pPr>
              <w:pStyle w:val="ConsPlusNormal"/>
              <w:jc w:val="center"/>
            </w:pPr>
            <w:r>
              <w:t>1623,70</w:t>
            </w:r>
          </w:p>
        </w:tc>
        <w:tc>
          <w:tcPr>
            <w:tcW w:w="2551" w:type="dxa"/>
          </w:tcPr>
          <w:p w:rsidR="00577AB5" w:rsidRDefault="00577AB5">
            <w:pPr>
              <w:pStyle w:val="ConsPlusNormal"/>
              <w:jc w:val="center"/>
            </w:pPr>
            <w:r>
              <w:t>61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115569,09</w:t>
            </w:r>
          </w:p>
        </w:tc>
      </w:tr>
      <w:tr w:rsidR="00577AB5">
        <w:tc>
          <w:tcPr>
            <w:tcW w:w="794" w:type="dxa"/>
          </w:tcPr>
          <w:p w:rsidR="00577AB5" w:rsidRDefault="00577AB5">
            <w:pPr>
              <w:pStyle w:val="ConsPlusNormal"/>
              <w:jc w:val="center"/>
            </w:pPr>
            <w:r>
              <w:t>447.</w:t>
            </w:r>
          </w:p>
        </w:tc>
        <w:tc>
          <w:tcPr>
            <w:tcW w:w="3005" w:type="dxa"/>
          </w:tcPr>
          <w:p w:rsidR="00577AB5" w:rsidRDefault="00577AB5">
            <w:pPr>
              <w:pStyle w:val="ConsPlusNormal"/>
            </w:pPr>
            <w:r>
              <w:t>пос. Новоорск, пер. Счастливый, д. 17</w:t>
            </w:r>
          </w:p>
        </w:tc>
        <w:tc>
          <w:tcPr>
            <w:tcW w:w="1587" w:type="dxa"/>
          </w:tcPr>
          <w:p w:rsidR="00577AB5" w:rsidRDefault="00577AB5">
            <w:pPr>
              <w:pStyle w:val="ConsPlusNormal"/>
              <w:jc w:val="center"/>
            </w:pPr>
            <w:r>
              <w:t>1005,00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24572,73</w:t>
            </w:r>
          </w:p>
        </w:tc>
      </w:tr>
      <w:tr w:rsidR="00577AB5">
        <w:tc>
          <w:tcPr>
            <w:tcW w:w="794" w:type="dxa"/>
          </w:tcPr>
          <w:p w:rsidR="00577AB5" w:rsidRDefault="00577AB5">
            <w:pPr>
              <w:pStyle w:val="ConsPlusNormal"/>
              <w:jc w:val="center"/>
            </w:pPr>
            <w:r>
              <w:t>448.</w:t>
            </w:r>
          </w:p>
        </w:tc>
        <w:tc>
          <w:tcPr>
            <w:tcW w:w="3005" w:type="dxa"/>
          </w:tcPr>
          <w:p w:rsidR="00577AB5" w:rsidRDefault="00577AB5">
            <w:pPr>
              <w:pStyle w:val="ConsPlusNormal"/>
            </w:pPr>
            <w:r>
              <w:t>пос. Новоорск, ул. Булдакова, д. 22</w:t>
            </w:r>
          </w:p>
        </w:tc>
        <w:tc>
          <w:tcPr>
            <w:tcW w:w="1587" w:type="dxa"/>
          </w:tcPr>
          <w:p w:rsidR="00577AB5" w:rsidRDefault="00577AB5">
            <w:pPr>
              <w:pStyle w:val="ConsPlusNormal"/>
              <w:jc w:val="center"/>
            </w:pPr>
            <w:r>
              <w:t>798,40</w:t>
            </w:r>
          </w:p>
        </w:tc>
        <w:tc>
          <w:tcPr>
            <w:tcW w:w="2551" w:type="dxa"/>
          </w:tcPr>
          <w:p w:rsidR="00577AB5" w:rsidRDefault="00577AB5">
            <w:pPr>
              <w:pStyle w:val="ConsPlusNormal"/>
              <w:jc w:val="center"/>
            </w:pPr>
            <w:r>
              <w:t>44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70332,45</w:t>
            </w:r>
          </w:p>
        </w:tc>
      </w:tr>
      <w:tr w:rsidR="00577AB5">
        <w:tc>
          <w:tcPr>
            <w:tcW w:w="794" w:type="dxa"/>
          </w:tcPr>
          <w:p w:rsidR="00577AB5" w:rsidRDefault="00577AB5">
            <w:pPr>
              <w:pStyle w:val="ConsPlusNormal"/>
              <w:jc w:val="center"/>
            </w:pPr>
            <w:r>
              <w:lastRenderedPageBreak/>
              <w:t>449.</w:t>
            </w:r>
          </w:p>
        </w:tc>
        <w:tc>
          <w:tcPr>
            <w:tcW w:w="3005" w:type="dxa"/>
          </w:tcPr>
          <w:p w:rsidR="00577AB5" w:rsidRDefault="00577AB5">
            <w:pPr>
              <w:pStyle w:val="ConsPlusNormal"/>
            </w:pPr>
            <w:r>
              <w:t>пос. Новоорск, ул. Ленина, д. 7б</w:t>
            </w:r>
          </w:p>
        </w:tc>
        <w:tc>
          <w:tcPr>
            <w:tcW w:w="1587" w:type="dxa"/>
          </w:tcPr>
          <w:p w:rsidR="00577AB5" w:rsidRDefault="00577AB5">
            <w:pPr>
              <w:pStyle w:val="ConsPlusNormal"/>
              <w:jc w:val="center"/>
            </w:pPr>
            <w:r>
              <w:t>3377,30</w:t>
            </w:r>
          </w:p>
        </w:tc>
        <w:tc>
          <w:tcPr>
            <w:tcW w:w="2551" w:type="dxa"/>
          </w:tcPr>
          <w:p w:rsidR="00577AB5" w:rsidRDefault="00577AB5">
            <w:pPr>
              <w:pStyle w:val="ConsPlusNormal"/>
              <w:jc w:val="center"/>
            </w:pPr>
            <w:r>
              <w:t>92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56028,64</w:t>
            </w:r>
          </w:p>
        </w:tc>
      </w:tr>
      <w:tr w:rsidR="00577AB5">
        <w:tc>
          <w:tcPr>
            <w:tcW w:w="794" w:type="dxa"/>
          </w:tcPr>
          <w:p w:rsidR="00577AB5" w:rsidRDefault="00577AB5">
            <w:pPr>
              <w:pStyle w:val="ConsPlusNormal"/>
              <w:jc w:val="center"/>
            </w:pPr>
            <w:r>
              <w:t>450.</w:t>
            </w:r>
          </w:p>
        </w:tc>
        <w:tc>
          <w:tcPr>
            <w:tcW w:w="3005" w:type="dxa"/>
          </w:tcPr>
          <w:p w:rsidR="00577AB5" w:rsidRDefault="00577AB5">
            <w:pPr>
              <w:pStyle w:val="ConsPlusNormal"/>
            </w:pPr>
            <w:r>
              <w:t>пос. Новоорск, ул. Рабочая, д. 18а</w:t>
            </w:r>
          </w:p>
        </w:tc>
        <w:tc>
          <w:tcPr>
            <w:tcW w:w="1587" w:type="dxa"/>
          </w:tcPr>
          <w:p w:rsidR="00577AB5" w:rsidRDefault="00577AB5">
            <w:pPr>
              <w:pStyle w:val="ConsPlusNormal"/>
              <w:jc w:val="center"/>
            </w:pPr>
            <w:r>
              <w:t>1331,90</w:t>
            </w:r>
          </w:p>
        </w:tc>
        <w:tc>
          <w:tcPr>
            <w:tcW w:w="2551" w:type="dxa"/>
          </w:tcPr>
          <w:p w:rsidR="00577AB5" w:rsidRDefault="00577AB5">
            <w:pPr>
              <w:pStyle w:val="ConsPlusNormal"/>
              <w:jc w:val="center"/>
            </w:pPr>
            <w:r>
              <w:t>49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55731,09</w:t>
            </w:r>
          </w:p>
        </w:tc>
      </w:tr>
      <w:tr w:rsidR="00577AB5">
        <w:tc>
          <w:tcPr>
            <w:tcW w:w="794" w:type="dxa"/>
          </w:tcPr>
          <w:p w:rsidR="00577AB5" w:rsidRDefault="00577AB5">
            <w:pPr>
              <w:pStyle w:val="ConsPlusNormal"/>
              <w:jc w:val="center"/>
            </w:pPr>
            <w:r>
              <w:t>451.</w:t>
            </w:r>
          </w:p>
        </w:tc>
        <w:tc>
          <w:tcPr>
            <w:tcW w:w="3005" w:type="dxa"/>
          </w:tcPr>
          <w:p w:rsidR="00577AB5" w:rsidRDefault="00577AB5">
            <w:pPr>
              <w:pStyle w:val="ConsPlusNormal"/>
            </w:pPr>
            <w:r>
              <w:t>пос. Энергетик, д. 10</w:t>
            </w:r>
          </w:p>
        </w:tc>
        <w:tc>
          <w:tcPr>
            <w:tcW w:w="1587" w:type="dxa"/>
          </w:tcPr>
          <w:p w:rsidR="00577AB5" w:rsidRDefault="00577AB5">
            <w:pPr>
              <w:pStyle w:val="ConsPlusNormal"/>
              <w:jc w:val="center"/>
            </w:pPr>
            <w:r>
              <w:t>3757,90</w:t>
            </w:r>
          </w:p>
        </w:tc>
        <w:tc>
          <w:tcPr>
            <w:tcW w:w="2551" w:type="dxa"/>
          </w:tcPr>
          <w:p w:rsidR="00577AB5" w:rsidRDefault="00577AB5">
            <w:pPr>
              <w:pStyle w:val="ConsPlusNormal"/>
              <w:jc w:val="center"/>
            </w:pPr>
            <w:r>
              <w:t>145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139899,50</w:t>
            </w:r>
          </w:p>
        </w:tc>
      </w:tr>
      <w:tr w:rsidR="00577AB5">
        <w:tc>
          <w:tcPr>
            <w:tcW w:w="794" w:type="dxa"/>
          </w:tcPr>
          <w:p w:rsidR="00577AB5" w:rsidRDefault="00577AB5">
            <w:pPr>
              <w:pStyle w:val="ConsPlusNormal"/>
              <w:jc w:val="center"/>
            </w:pPr>
            <w:r>
              <w:t>452.</w:t>
            </w:r>
          </w:p>
        </w:tc>
        <w:tc>
          <w:tcPr>
            <w:tcW w:w="3005" w:type="dxa"/>
          </w:tcPr>
          <w:p w:rsidR="00577AB5" w:rsidRDefault="00577AB5">
            <w:pPr>
              <w:pStyle w:val="ConsPlusNormal"/>
            </w:pPr>
            <w:r>
              <w:t>пос. Энергетик, д. 18</w:t>
            </w:r>
          </w:p>
        </w:tc>
        <w:tc>
          <w:tcPr>
            <w:tcW w:w="1587" w:type="dxa"/>
          </w:tcPr>
          <w:p w:rsidR="00577AB5" w:rsidRDefault="00577AB5">
            <w:pPr>
              <w:pStyle w:val="ConsPlusNormal"/>
              <w:jc w:val="center"/>
            </w:pPr>
            <w:r>
              <w:t>2995,00</w:t>
            </w:r>
          </w:p>
        </w:tc>
        <w:tc>
          <w:tcPr>
            <w:tcW w:w="2551" w:type="dxa"/>
          </w:tcPr>
          <w:p w:rsidR="00577AB5" w:rsidRDefault="00577AB5">
            <w:pPr>
              <w:pStyle w:val="ConsPlusNormal"/>
              <w:jc w:val="center"/>
            </w:pPr>
            <w:r>
              <w:t>118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37813,31</w:t>
            </w:r>
          </w:p>
        </w:tc>
      </w:tr>
      <w:tr w:rsidR="00577AB5">
        <w:tc>
          <w:tcPr>
            <w:tcW w:w="794" w:type="dxa"/>
          </w:tcPr>
          <w:p w:rsidR="00577AB5" w:rsidRDefault="00577AB5">
            <w:pPr>
              <w:pStyle w:val="ConsPlusNormal"/>
              <w:jc w:val="center"/>
            </w:pPr>
            <w:r>
              <w:t>453.</w:t>
            </w:r>
          </w:p>
        </w:tc>
        <w:tc>
          <w:tcPr>
            <w:tcW w:w="3005" w:type="dxa"/>
          </w:tcPr>
          <w:p w:rsidR="00577AB5" w:rsidRDefault="00577AB5">
            <w:pPr>
              <w:pStyle w:val="ConsPlusNormal"/>
            </w:pPr>
            <w:r>
              <w:t>пос. Энергетик, д. 19</w:t>
            </w:r>
          </w:p>
        </w:tc>
        <w:tc>
          <w:tcPr>
            <w:tcW w:w="1587" w:type="dxa"/>
          </w:tcPr>
          <w:p w:rsidR="00577AB5" w:rsidRDefault="00577AB5">
            <w:pPr>
              <w:pStyle w:val="ConsPlusNormal"/>
              <w:jc w:val="center"/>
            </w:pPr>
            <w:r>
              <w:t>3004,00</w:t>
            </w:r>
          </w:p>
        </w:tc>
        <w:tc>
          <w:tcPr>
            <w:tcW w:w="2551" w:type="dxa"/>
          </w:tcPr>
          <w:p w:rsidR="00577AB5" w:rsidRDefault="00577AB5">
            <w:pPr>
              <w:pStyle w:val="ConsPlusNormal"/>
              <w:jc w:val="center"/>
            </w:pPr>
            <w:r>
              <w:t>126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101769,06</w:t>
            </w:r>
          </w:p>
        </w:tc>
      </w:tr>
      <w:tr w:rsidR="00577AB5">
        <w:tc>
          <w:tcPr>
            <w:tcW w:w="794" w:type="dxa"/>
          </w:tcPr>
          <w:p w:rsidR="00577AB5" w:rsidRDefault="00577AB5">
            <w:pPr>
              <w:pStyle w:val="ConsPlusNormal"/>
              <w:jc w:val="center"/>
            </w:pPr>
            <w:r>
              <w:t>454.</w:t>
            </w:r>
          </w:p>
        </w:tc>
        <w:tc>
          <w:tcPr>
            <w:tcW w:w="3005" w:type="dxa"/>
          </w:tcPr>
          <w:p w:rsidR="00577AB5" w:rsidRDefault="00577AB5">
            <w:pPr>
              <w:pStyle w:val="ConsPlusNormal"/>
            </w:pPr>
            <w:r>
              <w:t>пос. Энергетик, д. 40</w:t>
            </w:r>
          </w:p>
        </w:tc>
        <w:tc>
          <w:tcPr>
            <w:tcW w:w="1587" w:type="dxa"/>
          </w:tcPr>
          <w:p w:rsidR="00577AB5" w:rsidRDefault="00577AB5">
            <w:pPr>
              <w:pStyle w:val="ConsPlusNormal"/>
              <w:jc w:val="center"/>
            </w:pPr>
            <w:r>
              <w:t>2945,60</w:t>
            </w:r>
          </w:p>
        </w:tc>
        <w:tc>
          <w:tcPr>
            <w:tcW w:w="2551" w:type="dxa"/>
          </w:tcPr>
          <w:p w:rsidR="00577AB5" w:rsidRDefault="00577AB5">
            <w:pPr>
              <w:pStyle w:val="ConsPlusNormal"/>
              <w:jc w:val="center"/>
            </w:pPr>
            <w:r>
              <w:t>120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45924,79</w:t>
            </w:r>
          </w:p>
        </w:tc>
      </w:tr>
      <w:tr w:rsidR="00577AB5">
        <w:tc>
          <w:tcPr>
            <w:tcW w:w="794" w:type="dxa"/>
          </w:tcPr>
          <w:p w:rsidR="00577AB5" w:rsidRDefault="00577AB5">
            <w:pPr>
              <w:pStyle w:val="ConsPlusNormal"/>
              <w:jc w:val="center"/>
            </w:pPr>
            <w:r>
              <w:t>455.</w:t>
            </w:r>
          </w:p>
        </w:tc>
        <w:tc>
          <w:tcPr>
            <w:tcW w:w="3005" w:type="dxa"/>
          </w:tcPr>
          <w:p w:rsidR="00577AB5" w:rsidRDefault="00577AB5">
            <w:pPr>
              <w:pStyle w:val="ConsPlusNormal"/>
            </w:pPr>
            <w:r>
              <w:t>пос. Энергетик, д. 77</w:t>
            </w:r>
          </w:p>
        </w:tc>
        <w:tc>
          <w:tcPr>
            <w:tcW w:w="1587" w:type="dxa"/>
          </w:tcPr>
          <w:p w:rsidR="00577AB5" w:rsidRDefault="00577AB5">
            <w:pPr>
              <w:pStyle w:val="ConsPlusNormal"/>
              <w:jc w:val="center"/>
            </w:pPr>
            <w:r>
              <w:t>9643,30</w:t>
            </w:r>
          </w:p>
        </w:tc>
        <w:tc>
          <w:tcPr>
            <w:tcW w:w="2551" w:type="dxa"/>
          </w:tcPr>
          <w:p w:rsidR="00577AB5" w:rsidRDefault="00577AB5">
            <w:pPr>
              <w:pStyle w:val="ConsPlusNormal"/>
              <w:jc w:val="center"/>
            </w:pPr>
            <w:r>
              <w:t>351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130545,45</w:t>
            </w:r>
          </w:p>
        </w:tc>
      </w:tr>
      <w:tr w:rsidR="00577AB5">
        <w:tc>
          <w:tcPr>
            <w:tcW w:w="794" w:type="dxa"/>
          </w:tcPr>
          <w:p w:rsidR="00577AB5" w:rsidRDefault="00577AB5">
            <w:pPr>
              <w:pStyle w:val="ConsPlusNormal"/>
              <w:jc w:val="center"/>
            </w:pPr>
            <w:r>
              <w:t>456.</w:t>
            </w:r>
          </w:p>
        </w:tc>
        <w:tc>
          <w:tcPr>
            <w:tcW w:w="3005" w:type="dxa"/>
          </w:tcPr>
          <w:p w:rsidR="00577AB5" w:rsidRDefault="00577AB5">
            <w:pPr>
              <w:pStyle w:val="ConsPlusNormal"/>
            </w:pPr>
            <w:r>
              <w:t>пос. Энергетик, д. 78</w:t>
            </w:r>
          </w:p>
        </w:tc>
        <w:tc>
          <w:tcPr>
            <w:tcW w:w="1587" w:type="dxa"/>
          </w:tcPr>
          <w:p w:rsidR="00577AB5" w:rsidRDefault="00577AB5">
            <w:pPr>
              <w:pStyle w:val="ConsPlusNormal"/>
              <w:jc w:val="center"/>
            </w:pPr>
            <w:r>
              <w:t>470,30</w:t>
            </w:r>
          </w:p>
        </w:tc>
        <w:tc>
          <w:tcPr>
            <w:tcW w:w="2551" w:type="dxa"/>
          </w:tcPr>
          <w:p w:rsidR="00577AB5" w:rsidRDefault="00577AB5">
            <w:pPr>
              <w:pStyle w:val="ConsPlusNormal"/>
              <w:jc w:val="center"/>
            </w:pPr>
            <w:r>
              <w:t>13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52137,66</w:t>
            </w:r>
          </w:p>
        </w:tc>
      </w:tr>
      <w:tr w:rsidR="00577AB5">
        <w:tc>
          <w:tcPr>
            <w:tcW w:w="794" w:type="dxa"/>
          </w:tcPr>
          <w:p w:rsidR="00577AB5" w:rsidRDefault="00577AB5">
            <w:pPr>
              <w:pStyle w:val="ConsPlusNormal"/>
              <w:jc w:val="center"/>
            </w:pPr>
            <w:r>
              <w:t>457.</w:t>
            </w:r>
          </w:p>
        </w:tc>
        <w:tc>
          <w:tcPr>
            <w:tcW w:w="3005" w:type="dxa"/>
          </w:tcPr>
          <w:p w:rsidR="00577AB5" w:rsidRDefault="00577AB5">
            <w:pPr>
              <w:pStyle w:val="ConsPlusNormal"/>
            </w:pPr>
            <w:r>
              <w:t>с. Центральная Усадьба совхоза "Новоорский", ул. Механизаторов, д. 3</w:t>
            </w:r>
          </w:p>
        </w:tc>
        <w:tc>
          <w:tcPr>
            <w:tcW w:w="1587" w:type="dxa"/>
          </w:tcPr>
          <w:p w:rsidR="00577AB5" w:rsidRDefault="00577AB5">
            <w:pPr>
              <w:pStyle w:val="ConsPlusNormal"/>
              <w:jc w:val="center"/>
            </w:pPr>
            <w:r>
              <w:t>758,00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50219,85</w:t>
            </w:r>
          </w:p>
        </w:tc>
      </w:tr>
      <w:tr w:rsidR="00577AB5">
        <w:tc>
          <w:tcPr>
            <w:tcW w:w="13606" w:type="dxa"/>
            <w:gridSpan w:val="7"/>
          </w:tcPr>
          <w:p w:rsidR="00577AB5" w:rsidRDefault="00577AB5">
            <w:pPr>
              <w:pStyle w:val="ConsPlusNormal"/>
              <w:jc w:val="center"/>
              <w:outlineLvl w:val="3"/>
            </w:pPr>
            <w:r>
              <w:t>21. Муниципальное образование Октябрьский район</w:t>
            </w:r>
          </w:p>
        </w:tc>
      </w:tr>
      <w:tr w:rsidR="00577AB5">
        <w:tc>
          <w:tcPr>
            <w:tcW w:w="3799" w:type="dxa"/>
            <w:gridSpan w:val="2"/>
          </w:tcPr>
          <w:p w:rsidR="00577AB5" w:rsidRDefault="00577AB5">
            <w:pPr>
              <w:pStyle w:val="ConsPlusNormal"/>
            </w:pPr>
            <w:r>
              <w:t>Итого по муниципальному образованию Октябрьский район</w:t>
            </w:r>
          </w:p>
        </w:tc>
        <w:tc>
          <w:tcPr>
            <w:tcW w:w="1587" w:type="dxa"/>
          </w:tcPr>
          <w:p w:rsidR="00577AB5" w:rsidRDefault="00577AB5">
            <w:pPr>
              <w:pStyle w:val="ConsPlusNormal"/>
              <w:jc w:val="center"/>
            </w:pPr>
            <w:r>
              <w:t>833,50</w:t>
            </w:r>
          </w:p>
        </w:tc>
        <w:tc>
          <w:tcPr>
            <w:tcW w:w="2551" w:type="dxa"/>
          </w:tcPr>
          <w:p w:rsidR="00577AB5" w:rsidRDefault="00577AB5">
            <w:pPr>
              <w:pStyle w:val="ConsPlusNormal"/>
              <w:jc w:val="center"/>
            </w:pPr>
            <w:r>
              <w:t>54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100602,99</w:t>
            </w:r>
          </w:p>
        </w:tc>
      </w:tr>
      <w:tr w:rsidR="00577AB5">
        <w:tc>
          <w:tcPr>
            <w:tcW w:w="794" w:type="dxa"/>
          </w:tcPr>
          <w:p w:rsidR="00577AB5" w:rsidRDefault="00577AB5">
            <w:pPr>
              <w:pStyle w:val="ConsPlusNormal"/>
              <w:jc w:val="center"/>
            </w:pPr>
            <w:r>
              <w:t>458.</w:t>
            </w:r>
          </w:p>
        </w:tc>
        <w:tc>
          <w:tcPr>
            <w:tcW w:w="3005" w:type="dxa"/>
          </w:tcPr>
          <w:p w:rsidR="00577AB5" w:rsidRDefault="00577AB5">
            <w:pPr>
              <w:pStyle w:val="ConsPlusNormal"/>
            </w:pPr>
            <w:r>
              <w:t>с. Октябрьское, ул. 60 лет Октября, д. 20</w:t>
            </w:r>
          </w:p>
        </w:tc>
        <w:tc>
          <w:tcPr>
            <w:tcW w:w="1587" w:type="dxa"/>
          </w:tcPr>
          <w:p w:rsidR="00577AB5" w:rsidRDefault="00577AB5">
            <w:pPr>
              <w:pStyle w:val="ConsPlusNormal"/>
              <w:jc w:val="center"/>
            </w:pPr>
            <w:r>
              <w:t>833,50</w:t>
            </w:r>
          </w:p>
        </w:tc>
        <w:tc>
          <w:tcPr>
            <w:tcW w:w="2551" w:type="dxa"/>
          </w:tcPr>
          <w:p w:rsidR="00577AB5" w:rsidRDefault="00577AB5">
            <w:pPr>
              <w:pStyle w:val="ConsPlusNormal"/>
              <w:jc w:val="center"/>
            </w:pPr>
            <w:r>
              <w:t>54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100602,99</w:t>
            </w:r>
          </w:p>
        </w:tc>
      </w:tr>
      <w:tr w:rsidR="00577AB5">
        <w:tc>
          <w:tcPr>
            <w:tcW w:w="13606" w:type="dxa"/>
            <w:gridSpan w:val="7"/>
          </w:tcPr>
          <w:p w:rsidR="00577AB5" w:rsidRDefault="00577AB5">
            <w:pPr>
              <w:pStyle w:val="ConsPlusNormal"/>
              <w:jc w:val="center"/>
              <w:outlineLvl w:val="3"/>
            </w:pPr>
            <w:r>
              <w:t>22. Муниципальное образование Оренбургский район</w:t>
            </w:r>
          </w:p>
        </w:tc>
      </w:tr>
      <w:tr w:rsidR="00577AB5">
        <w:tc>
          <w:tcPr>
            <w:tcW w:w="3799" w:type="dxa"/>
            <w:gridSpan w:val="2"/>
          </w:tcPr>
          <w:p w:rsidR="00577AB5" w:rsidRDefault="00577AB5">
            <w:pPr>
              <w:pStyle w:val="ConsPlusNormal"/>
            </w:pPr>
            <w:r>
              <w:t>Итого по муниципальному образованию Оренбургский район</w:t>
            </w:r>
          </w:p>
        </w:tc>
        <w:tc>
          <w:tcPr>
            <w:tcW w:w="1587" w:type="dxa"/>
          </w:tcPr>
          <w:p w:rsidR="00577AB5" w:rsidRDefault="00577AB5">
            <w:pPr>
              <w:pStyle w:val="ConsPlusNormal"/>
              <w:jc w:val="center"/>
            </w:pPr>
            <w:r>
              <w:t>30542,00</w:t>
            </w:r>
          </w:p>
        </w:tc>
        <w:tc>
          <w:tcPr>
            <w:tcW w:w="2551" w:type="dxa"/>
          </w:tcPr>
          <w:p w:rsidR="00577AB5" w:rsidRDefault="00577AB5">
            <w:pPr>
              <w:pStyle w:val="ConsPlusNormal"/>
              <w:jc w:val="center"/>
            </w:pPr>
            <w:r>
              <w:t>1095</w:t>
            </w:r>
          </w:p>
        </w:tc>
        <w:tc>
          <w:tcPr>
            <w:tcW w:w="1984" w:type="dxa"/>
          </w:tcPr>
          <w:p w:rsidR="00577AB5" w:rsidRDefault="00577AB5">
            <w:pPr>
              <w:pStyle w:val="ConsPlusNormal"/>
              <w:jc w:val="center"/>
            </w:pPr>
            <w:r>
              <w:t>24</w:t>
            </w:r>
          </w:p>
        </w:tc>
        <w:tc>
          <w:tcPr>
            <w:tcW w:w="1701" w:type="dxa"/>
          </w:tcPr>
          <w:p w:rsidR="00577AB5" w:rsidRDefault="00577AB5">
            <w:pPr>
              <w:pStyle w:val="ConsPlusNormal"/>
              <w:jc w:val="center"/>
            </w:pPr>
            <w:r>
              <w:t>16</w:t>
            </w:r>
          </w:p>
        </w:tc>
        <w:tc>
          <w:tcPr>
            <w:tcW w:w="1984" w:type="dxa"/>
          </w:tcPr>
          <w:p w:rsidR="00577AB5" w:rsidRDefault="00577AB5">
            <w:pPr>
              <w:pStyle w:val="ConsPlusNormal"/>
              <w:jc w:val="center"/>
            </w:pPr>
            <w:r>
              <w:t>1563737,22</w:t>
            </w:r>
          </w:p>
        </w:tc>
      </w:tr>
      <w:tr w:rsidR="00577AB5">
        <w:tc>
          <w:tcPr>
            <w:tcW w:w="794" w:type="dxa"/>
          </w:tcPr>
          <w:p w:rsidR="00577AB5" w:rsidRDefault="00577AB5">
            <w:pPr>
              <w:pStyle w:val="ConsPlusNormal"/>
              <w:jc w:val="center"/>
            </w:pPr>
            <w:r>
              <w:t>459.</w:t>
            </w:r>
          </w:p>
        </w:tc>
        <w:tc>
          <w:tcPr>
            <w:tcW w:w="3005" w:type="dxa"/>
          </w:tcPr>
          <w:p w:rsidR="00577AB5" w:rsidRDefault="00577AB5">
            <w:pPr>
              <w:pStyle w:val="ConsPlusNormal"/>
            </w:pPr>
            <w:r>
              <w:t xml:space="preserve">пос. Зауральный, ул. </w:t>
            </w:r>
            <w:r>
              <w:lastRenderedPageBreak/>
              <w:t>Школьная, д. 1</w:t>
            </w:r>
          </w:p>
        </w:tc>
        <w:tc>
          <w:tcPr>
            <w:tcW w:w="1587" w:type="dxa"/>
          </w:tcPr>
          <w:p w:rsidR="00577AB5" w:rsidRDefault="00577AB5">
            <w:pPr>
              <w:pStyle w:val="ConsPlusNormal"/>
              <w:jc w:val="center"/>
            </w:pPr>
            <w:r>
              <w:lastRenderedPageBreak/>
              <w:t>640,50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128190,32</w:t>
            </w:r>
          </w:p>
        </w:tc>
      </w:tr>
      <w:tr w:rsidR="00577AB5">
        <w:tc>
          <w:tcPr>
            <w:tcW w:w="794" w:type="dxa"/>
          </w:tcPr>
          <w:p w:rsidR="00577AB5" w:rsidRDefault="00577AB5">
            <w:pPr>
              <w:pStyle w:val="ConsPlusNormal"/>
              <w:jc w:val="center"/>
            </w:pPr>
            <w:r>
              <w:lastRenderedPageBreak/>
              <w:t>460.</w:t>
            </w:r>
          </w:p>
        </w:tc>
        <w:tc>
          <w:tcPr>
            <w:tcW w:w="3005" w:type="dxa"/>
          </w:tcPr>
          <w:p w:rsidR="00577AB5" w:rsidRDefault="00577AB5">
            <w:pPr>
              <w:pStyle w:val="ConsPlusNormal"/>
            </w:pPr>
            <w:r>
              <w:t>пос. Зауральный, ул. Школьная, д. 2</w:t>
            </w:r>
          </w:p>
        </w:tc>
        <w:tc>
          <w:tcPr>
            <w:tcW w:w="1587" w:type="dxa"/>
          </w:tcPr>
          <w:p w:rsidR="00577AB5" w:rsidRDefault="00577AB5">
            <w:pPr>
              <w:pStyle w:val="ConsPlusNormal"/>
              <w:jc w:val="center"/>
            </w:pPr>
            <w:r>
              <w:t>640,50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128190,32</w:t>
            </w:r>
          </w:p>
        </w:tc>
      </w:tr>
      <w:tr w:rsidR="00577AB5">
        <w:tc>
          <w:tcPr>
            <w:tcW w:w="794" w:type="dxa"/>
          </w:tcPr>
          <w:p w:rsidR="00577AB5" w:rsidRDefault="00577AB5">
            <w:pPr>
              <w:pStyle w:val="ConsPlusNormal"/>
              <w:jc w:val="center"/>
            </w:pPr>
            <w:r>
              <w:t>461.</w:t>
            </w:r>
          </w:p>
        </w:tc>
        <w:tc>
          <w:tcPr>
            <w:tcW w:w="3005" w:type="dxa"/>
          </w:tcPr>
          <w:p w:rsidR="00577AB5" w:rsidRDefault="00577AB5">
            <w:pPr>
              <w:pStyle w:val="ConsPlusNormal"/>
            </w:pPr>
            <w:r>
              <w:t>пос. Зауральный, ул. Школьная, д. 3</w:t>
            </w:r>
          </w:p>
        </w:tc>
        <w:tc>
          <w:tcPr>
            <w:tcW w:w="1587" w:type="dxa"/>
          </w:tcPr>
          <w:p w:rsidR="00577AB5" w:rsidRDefault="00577AB5">
            <w:pPr>
              <w:pStyle w:val="ConsPlusNormal"/>
              <w:jc w:val="center"/>
            </w:pPr>
            <w:r>
              <w:t>640,50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128190,32</w:t>
            </w:r>
          </w:p>
        </w:tc>
      </w:tr>
      <w:tr w:rsidR="00577AB5">
        <w:tc>
          <w:tcPr>
            <w:tcW w:w="794" w:type="dxa"/>
          </w:tcPr>
          <w:p w:rsidR="00577AB5" w:rsidRDefault="00577AB5">
            <w:pPr>
              <w:pStyle w:val="ConsPlusNormal"/>
              <w:jc w:val="center"/>
            </w:pPr>
            <w:r>
              <w:t>462.</w:t>
            </w:r>
          </w:p>
        </w:tc>
        <w:tc>
          <w:tcPr>
            <w:tcW w:w="3005" w:type="dxa"/>
          </w:tcPr>
          <w:p w:rsidR="00577AB5" w:rsidRDefault="00577AB5">
            <w:pPr>
              <w:pStyle w:val="ConsPlusNormal"/>
            </w:pPr>
            <w:r>
              <w:t>пос. Караванный, ул. 1 Квартал, д. 15</w:t>
            </w:r>
          </w:p>
        </w:tc>
        <w:tc>
          <w:tcPr>
            <w:tcW w:w="1587" w:type="dxa"/>
          </w:tcPr>
          <w:p w:rsidR="00577AB5" w:rsidRDefault="00577AB5">
            <w:pPr>
              <w:pStyle w:val="ConsPlusNormal"/>
              <w:jc w:val="center"/>
            </w:pPr>
            <w:r>
              <w:t>1276,00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106201,51</w:t>
            </w:r>
          </w:p>
        </w:tc>
      </w:tr>
      <w:tr w:rsidR="00577AB5">
        <w:tc>
          <w:tcPr>
            <w:tcW w:w="794" w:type="dxa"/>
          </w:tcPr>
          <w:p w:rsidR="00577AB5" w:rsidRDefault="00577AB5">
            <w:pPr>
              <w:pStyle w:val="ConsPlusNormal"/>
              <w:jc w:val="center"/>
            </w:pPr>
            <w:r>
              <w:t>463.</w:t>
            </w:r>
          </w:p>
        </w:tc>
        <w:tc>
          <w:tcPr>
            <w:tcW w:w="3005" w:type="dxa"/>
          </w:tcPr>
          <w:p w:rsidR="00577AB5" w:rsidRDefault="00577AB5">
            <w:pPr>
              <w:pStyle w:val="ConsPlusNormal"/>
            </w:pPr>
            <w:r>
              <w:t>пос. Первомайский, пр. Магистральный, д. 9</w:t>
            </w:r>
          </w:p>
        </w:tc>
        <w:tc>
          <w:tcPr>
            <w:tcW w:w="1587" w:type="dxa"/>
          </w:tcPr>
          <w:p w:rsidR="00577AB5" w:rsidRDefault="00577AB5">
            <w:pPr>
              <w:pStyle w:val="ConsPlusNormal"/>
              <w:jc w:val="center"/>
            </w:pPr>
            <w:r>
              <w:t>403,00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67025,60</w:t>
            </w:r>
          </w:p>
        </w:tc>
      </w:tr>
      <w:tr w:rsidR="00577AB5">
        <w:tc>
          <w:tcPr>
            <w:tcW w:w="794" w:type="dxa"/>
          </w:tcPr>
          <w:p w:rsidR="00577AB5" w:rsidRDefault="00577AB5">
            <w:pPr>
              <w:pStyle w:val="ConsPlusNormal"/>
              <w:jc w:val="center"/>
            </w:pPr>
            <w:r>
              <w:t>464.</w:t>
            </w:r>
          </w:p>
        </w:tc>
        <w:tc>
          <w:tcPr>
            <w:tcW w:w="3005" w:type="dxa"/>
          </w:tcPr>
          <w:p w:rsidR="00577AB5" w:rsidRDefault="00577AB5">
            <w:pPr>
              <w:pStyle w:val="ConsPlusNormal"/>
            </w:pPr>
            <w:r>
              <w:t>пос. Первомайский, ул. 9 Пятилетки, д. 1</w:t>
            </w:r>
          </w:p>
        </w:tc>
        <w:tc>
          <w:tcPr>
            <w:tcW w:w="1587" w:type="dxa"/>
          </w:tcPr>
          <w:p w:rsidR="00577AB5" w:rsidRDefault="00577AB5">
            <w:pPr>
              <w:pStyle w:val="ConsPlusNormal"/>
              <w:jc w:val="center"/>
            </w:pPr>
            <w:r>
              <w:t>3536,00</w:t>
            </w:r>
          </w:p>
        </w:tc>
        <w:tc>
          <w:tcPr>
            <w:tcW w:w="2551" w:type="dxa"/>
          </w:tcPr>
          <w:p w:rsidR="00577AB5" w:rsidRDefault="00577AB5">
            <w:pPr>
              <w:pStyle w:val="ConsPlusNormal"/>
              <w:jc w:val="center"/>
            </w:pPr>
            <w:r>
              <w:t>145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194272,50</w:t>
            </w:r>
          </w:p>
        </w:tc>
      </w:tr>
      <w:tr w:rsidR="00577AB5">
        <w:tc>
          <w:tcPr>
            <w:tcW w:w="794" w:type="dxa"/>
          </w:tcPr>
          <w:p w:rsidR="00577AB5" w:rsidRDefault="00577AB5">
            <w:pPr>
              <w:pStyle w:val="ConsPlusNormal"/>
              <w:jc w:val="center"/>
            </w:pPr>
            <w:r>
              <w:t>465.</w:t>
            </w:r>
          </w:p>
        </w:tc>
        <w:tc>
          <w:tcPr>
            <w:tcW w:w="3005" w:type="dxa"/>
          </w:tcPr>
          <w:p w:rsidR="00577AB5" w:rsidRDefault="00577AB5">
            <w:pPr>
              <w:pStyle w:val="ConsPlusNormal"/>
            </w:pPr>
            <w:r>
              <w:t>пос. Первомайский, ул. 9 Пятилетки, д. 13</w:t>
            </w:r>
          </w:p>
        </w:tc>
        <w:tc>
          <w:tcPr>
            <w:tcW w:w="1587" w:type="dxa"/>
          </w:tcPr>
          <w:p w:rsidR="00577AB5" w:rsidRDefault="00577AB5">
            <w:pPr>
              <w:pStyle w:val="ConsPlusNormal"/>
              <w:jc w:val="center"/>
            </w:pPr>
            <w:r>
              <w:t>4586,60</w:t>
            </w:r>
          </w:p>
        </w:tc>
        <w:tc>
          <w:tcPr>
            <w:tcW w:w="2551" w:type="dxa"/>
          </w:tcPr>
          <w:p w:rsidR="00577AB5" w:rsidRDefault="00577AB5">
            <w:pPr>
              <w:pStyle w:val="ConsPlusNormal"/>
              <w:jc w:val="center"/>
            </w:pPr>
            <w:r>
              <w:t>162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143789,60</w:t>
            </w:r>
          </w:p>
        </w:tc>
      </w:tr>
      <w:tr w:rsidR="00577AB5">
        <w:tc>
          <w:tcPr>
            <w:tcW w:w="794" w:type="dxa"/>
          </w:tcPr>
          <w:p w:rsidR="00577AB5" w:rsidRDefault="00577AB5">
            <w:pPr>
              <w:pStyle w:val="ConsPlusNormal"/>
              <w:jc w:val="center"/>
            </w:pPr>
            <w:r>
              <w:t>466.</w:t>
            </w:r>
          </w:p>
        </w:tc>
        <w:tc>
          <w:tcPr>
            <w:tcW w:w="3005" w:type="dxa"/>
          </w:tcPr>
          <w:p w:rsidR="00577AB5" w:rsidRDefault="00577AB5">
            <w:pPr>
              <w:pStyle w:val="ConsPlusNormal"/>
            </w:pPr>
            <w:r>
              <w:t>пос. Первомайский, ул. 9 Пятилетки, д. 3</w:t>
            </w:r>
          </w:p>
        </w:tc>
        <w:tc>
          <w:tcPr>
            <w:tcW w:w="1587" w:type="dxa"/>
          </w:tcPr>
          <w:p w:rsidR="00577AB5" w:rsidRDefault="00577AB5">
            <w:pPr>
              <w:pStyle w:val="ConsPlusNormal"/>
              <w:jc w:val="center"/>
            </w:pPr>
            <w:r>
              <w:t>4067,30</w:t>
            </w:r>
          </w:p>
        </w:tc>
        <w:tc>
          <w:tcPr>
            <w:tcW w:w="2551" w:type="dxa"/>
          </w:tcPr>
          <w:p w:rsidR="00577AB5" w:rsidRDefault="00577AB5">
            <w:pPr>
              <w:pStyle w:val="ConsPlusNormal"/>
              <w:jc w:val="center"/>
            </w:pPr>
            <w:r>
              <w:t>164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158026,85</w:t>
            </w:r>
          </w:p>
        </w:tc>
      </w:tr>
      <w:tr w:rsidR="00577AB5">
        <w:tc>
          <w:tcPr>
            <w:tcW w:w="794" w:type="dxa"/>
          </w:tcPr>
          <w:p w:rsidR="00577AB5" w:rsidRDefault="00577AB5">
            <w:pPr>
              <w:pStyle w:val="ConsPlusNormal"/>
              <w:jc w:val="center"/>
            </w:pPr>
            <w:r>
              <w:t>467.</w:t>
            </w:r>
          </w:p>
        </w:tc>
        <w:tc>
          <w:tcPr>
            <w:tcW w:w="3005" w:type="dxa"/>
          </w:tcPr>
          <w:p w:rsidR="00577AB5" w:rsidRDefault="00577AB5">
            <w:pPr>
              <w:pStyle w:val="ConsPlusNormal"/>
            </w:pPr>
            <w:r>
              <w:t>пос. Первомайский, ул. Воронова, д. 8</w:t>
            </w:r>
          </w:p>
        </w:tc>
        <w:tc>
          <w:tcPr>
            <w:tcW w:w="1587" w:type="dxa"/>
          </w:tcPr>
          <w:p w:rsidR="00577AB5" w:rsidRDefault="00577AB5">
            <w:pPr>
              <w:pStyle w:val="ConsPlusNormal"/>
              <w:jc w:val="center"/>
            </w:pPr>
            <w:r>
              <w:t>1853,10</w:t>
            </w:r>
          </w:p>
        </w:tc>
        <w:tc>
          <w:tcPr>
            <w:tcW w:w="2551" w:type="dxa"/>
          </w:tcPr>
          <w:p w:rsidR="00577AB5" w:rsidRDefault="00577AB5">
            <w:pPr>
              <w:pStyle w:val="ConsPlusNormal"/>
              <w:jc w:val="center"/>
            </w:pPr>
            <w:r>
              <w:t>82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82803,10</w:t>
            </w:r>
          </w:p>
        </w:tc>
      </w:tr>
      <w:tr w:rsidR="00577AB5">
        <w:tc>
          <w:tcPr>
            <w:tcW w:w="794" w:type="dxa"/>
          </w:tcPr>
          <w:p w:rsidR="00577AB5" w:rsidRDefault="00577AB5">
            <w:pPr>
              <w:pStyle w:val="ConsPlusNormal"/>
              <w:jc w:val="center"/>
            </w:pPr>
            <w:r>
              <w:t>468.</w:t>
            </w:r>
          </w:p>
        </w:tc>
        <w:tc>
          <w:tcPr>
            <w:tcW w:w="3005" w:type="dxa"/>
            <w:vAlign w:val="center"/>
          </w:tcPr>
          <w:p w:rsidR="00577AB5" w:rsidRDefault="00577AB5">
            <w:pPr>
              <w:pStyle w:val="ConsPlusNormal"/>
            </w:pPr>
            <w:r>
              <w:t>пос. Первомайский, ул. Симонова, д. 12</w:t>
            </w:r>
          </w:p>
        </w:tc>
        <w:tc>
          <w:tcPr>
            <w:tcW w:w="1587" w:type="dxa"/>
          </w:tcPr>
          <w:p w:rsidR="00577AB5" w:rsidRDefault="00577AB5">
            <w:pPr>
              <w:pStyle w:val="ConsPlusNormal"/>
              <w:jc w:val="center"/>
            </w:pPr>
            <w:r>
              <w:t>3909,10</w:t>
            </w:r>
          </w:p>
        </w:tc>
        <w:tc>
          <w:tcPr>
            <w:tcW w:w="2551" w:type="dxa"/>
          </w:tcPr>
          <w:p w:rsidR="00577AB5" w:rsidRDefault="00577AB5">
            <w:pPr>
              <w:pStyle w:val="ConsPlusNormal"/>
              <w:jc w:val="center"/>
            </w:pPr>
            <w:r>
              <w:t>161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71409,27</w:t>
            </w:r>
          </w:p>
        </w:tc>
      </w:tr>
      <w:tr w:rsidR="00577AB5">
        <w:tc>
          <w:tcPr>
            <w:tcW w:w="794" w:type="dxa"/>
          </w:tcPr>
          <w:p w:rsidR="00577AB5" w:rsidRDefault="00577AB5">
            <w:pPr>
              <w:pStyle w:val="ConsPlusNormal"/>
              <w:jc w:val="center"/>
            </w:pPr>
            <w:r>
              <w:t>469.</w:t>
            </w:r>
          </w:p>
        </w:tc>
        <w:tc>
          <w:tcPr>
            <w:tcW w:w="3005" w:type="dxa"/>
            <w:vAlign w:val="center"/>
          </w:tcPr>
          <w:p w:rsidR="00577AB5" w:rsidRDefault="00577AB5">
            <w:pPr>
              <w:pStyle w:val="ConsPlusNormal"/>
            </w:pPr>
            <w:r>
              <w:t>пос. Первомайский, ул. Симонова, д. 4, инв. N 403</w:t>
            </w:r>
          </w:p>
        </w:tc>
        <w:tc>
          <w:tcPr>
            <w:tcW w:w="1587" w:type="dxa"/>
          </w:tcPr>
          <w:p w:rsidR="00577AB5" w:rsidRDefault="00577AB5">
            <w:pPr>
              <w:pStyle w:val="ConsPlusNormal"/>
              <w:jc w:val="center"/>
            </w:pPr>
            <w:r>
              <w:t>1410,00</w:t>
            </w:r>
          </w:p>
        </w:tc>
        <w:tc>
          <w:tcPr>
            <w:tcW w:w="2551" w:type="dxa"/>
          </w:tcPr>
          <w:p w:rsidR="00577AB5" w:rsidRDefault="00577AB5">
            <w:pPr>
              <w:pStyle w:val="ConsPlusNormal"/>
              <w:jc w:val="center"/>
            </w:pPr>
            <w:r>
              <w:t>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17029,42</w:t>
            </w:r>
          </w:p>
        </w:tc>
      </w:tr>
      <w:tr w:rsidR="00577AB5">
        <w:tc>
          <w:tcPr>
            <w:tcW w:w="794" w:type="dxa"/>
          </w:tcPr>
          <w:p w:rsidR="00577AB5" w:rsidRDefault="00577AB5">
            <w:pPr>
              <w:pStyle w:val="ConsPlusNormal"/>
              <w:jc w:val="center"/>
            </w:pPr>
            <w:r>
              <w:t>470.</w:t>
            </w:r>
          </w:p>
        </w:tc>
        <w:tc>
          <w:tcPr>
            <w:tcW w:w="3005" w:type="dxa"/>
          </w:tcPr>
          <w:p w:rsidR="00577AB5" w:rsidRDefault="00577AB5">
            <w:pPr>
              <w:pStyle w:val="ConsPlusNormal"/>
            </w:pPr>
            <w:r>
              <w:t>пос. Приуральский, ул. Центральная, д. 3</w:t>
            </w:r>
          </w:p>
        </w:tc>
        <w:tc>
          <w:tcPr>
            <w:tcW w:w="1587" w:type="dxa"/>
          </w:tcPr>
          <w:p w:rsidR="00577AB5" w:rsidRDefault="00577AB5">
            <w:pPr>
              <w:pStyle w:val="ConsPlusNormal"/>
              <w:jc w:val="center"/>
            </w:pPr>
            <w:r>
              <w:t>774,00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45020,68</w:t>
            </w:r>
          </w:p>
        </w:tc>
      </w:tr>
      <w:tr w:rsidR="00577AB5">
        <w:tc>
          <w:tcPr>
            <w:tcW w:w="794" w:type="dxa"/>
          </w:tcPr>
          <w:p w:rsidR="00577AB5" w:rsidRDefault="00577AB5">
            <w:pPr>
              <w:pStyle w:val="ConsPlusNormal"/>
              <w:jc w:val="center"/>
            </w:pPr>
            <w:r>
              <w:t>471.</w:t>
            </w:r>
          </w:p>
        </w:tc>
        <w:tc>
          <w:tcPr>
            <w:tcW w:w="3005" w:type="dxa"/>
          </w:tcPr>
          <w:p w:rsidR="00577AB5" w:rsidRDefault="00577AB5">
            <w:pPr>
              <w:pStyle w:val="ConsPlusNormal"/>
            </w:pPr>
            <w:r>
              <w:t xml:space="preserve">пос. Чебеньки, ул. </w:t>
            </w:r>
            <w:r>
              <w:lastRenderedPageBreak/>
              <w:t>Тимирязева, д. 1</w:t>
            </w:r>
          </w:p>
        </w:tc>
        <w:tc>
          <w:tcPr>
            <w:tcW w:w="1587" w:type="dxa"/>
          </w:tcPr>
          <w:p w:rsidR="00577AB5" w:rsidRDefault="00577AB5">
            <w:pPr>
              <w:pStyle w:val="ConsPlusNormal"/>
              <w:jc w:val="center"/>
            </w:pPr>
            <w:r>
              <w:lastRenderedPageBreak/>
              <w:t>726,00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55269,98</w:t>
            </w:r>
          </w:p>
        </w:tc>
      </w:tr>
      <w:tr w:rsidR="00577AB5">
        <w:tc>
          <w:tcPr>
            <w:tcW w:w="794" w:type="dxa"/>
          </w:tcPr>
          <w:p w:rsidR="00577AB5" w:rsidRDefault="00577AB5">
            <w:pPr>
              <w:pStyle w:val="ConsPlusNormal"/>
              <w:jc w:val="center"/>
            </w:pPr>
            <w:r>
              <w:lastRenderedPageBreak/>
              <w:t>472.</w:t>
            </w:r>
          </w:p>
        </w:tc>
        <w:tc>
          <w:tcPr>
            <w:tcW w:w="3005" w:type="dxa"/>
          </w:tcPr>
          <w:p w:rsidR="00577AB5" w:rsidRDefault="00577AB5">
            <w:pPr>
              <w:pStyle w:val="ConsPlusNormal"/>
            </w:pPr>
            <w:r>
              <w:t>с. Дедуровка, ул. Ленинская, д. 1</w:t>
            </w:r>
          </w:p>
        </w:tc>
        <w:tc>
          <w:tcPr>
            <w:tcW w:w="1587" w:type="dxa"/>
          </w:tcPr>
          <w:p w:rsidR="00577AB5" w:rsidRDefault="00577AB5">
            <w:pPr>
              <w:pStyle w:val="ConsPlusNormal"/>
              <w:jc w:val="center"/>
            </w:pPr>
            <w:r>
              <w:t>761,50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77102,30</w:t>
            </w:r>
          </w:p>
        </w:tc>
      </w:tr>
      <w:tr w:rsidR="00577AB5">
        <w:tc>
          <w:tcPr>
            <w:tcW w:w="794" w:type="dxa"/>
          </w:tcPr>
          <w:p w:rsidR="00577AB5" w:rsidRDefault="00577AB5">
            <w:pPr>
              <w:pStyle w:val="ConsPlusNormal"/>
              <w:jc w:val="center"/>
            </w:pPr>
            <w:r>
              <w:t>473.</w:t>
            </w:r>
          </w:p>
        </w:tc>
        <w:tc>
          <w:tcPr>
            <w:tcW w:w="3005" w:type="dxa"/>
          </w:tcPr>
          <w:p w:rsidR="00577AB5" w:rsidRDefault="00577AB5">
            <w:pPr>
              <w:pStyle w:val="ConsPlusNormal"/>
            </w:pPr>
            <w:r>
              <w:t>с. Дедуровка, ул. Ленинская, д. 2</w:t>
            </w:r>
          </w:p>
        </w:tc>
        <w:tc>
          <w:tcPr>
            <w:tcW w:w="1587" w:type="dxa"/>
          </w:tcPr>
          <w:p w:rsidR="00577AB5" w:rsidRDefault="00577AB5">
            <w:pPr>
              <w:pStyle w:val="ConsPlusNormal"/>
              <w:jc w:val="center"/>
            </w:pPr>
            <w:r>
              <w:t>770,20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77603,53</w:t>
            </w:r>
          </w:p>
        </w:tc>
      </w:tr>
      <w:tr w:rsidR="00577AB5">
        <w:tc>
          <w:tcPr>
            <w:tcW w:w="794" w:type="dxa"/>
          </w:tcPr>
          <w:p w:rsidR="00577AB5" w:rsidRDefault="00577AB5">
            <w:pPr>
              <w:pStyle w:val="ConsPlusNormal"/>
              <w:jc w:val="center"/>
            </w:pPr>
            <w:r>
              <w:t>474.</w:t>
            </w:r>
          </w:p>
        </w:tc>
        <w:tc>
          <w:tcPr>
            <w:tcW w:w="3005" w:type="dxa"/>
            <w:vAlign w:val="center"/>
          </w:tcPr>
          <w:p w:rsidR="00577AB5" w:rsidRDefault="00577AB5">
            <w:pPr>
              <w:pStyle w:val="ConsPlusNormal"/>
            </w:pPr>
            <w:r>
              <w:t>х. Степановский, ул. Студенческая, д. 10</w:t>
            </w:r>
          </w:p>
        </w:tc>
        <w:tc>
          <w:tcPr>
            <w:tcW w:w="1587" w:type="dxa"/>
          </w:tcPr>
          <w:p w:rsidR="00577AB5" w:rsidRDefault="00577AB5">
            <w:pPr>
              <w:pStyle w:val="ConsPlusNormal"/>
              <w:jc w:val="center"/>
            </w:pPr>
            <w:r>
              <w:t>4547,70</w:t>
            </w:r>
          </w:p>
        </w:tc>
        <w:tc>
          <w:tcPr>
            <w:tcW w:w="2551" w:type="dxa"/>
          </w:tcPr>
          <w:p w:rsidR="00577AB5" w:rsidRDefault="00577AB5">
            <w:pPr>
              <w:pStyle w:val="ConsPlusNormal"/>
              <w:jc w:val="center"/>
            </w:pPr>
            <w:r>
              <w:t>139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83611,92</w:t>
            </w:r>
          </w:p>
        </w:tc>
      </w:tr>
      <w:tr w:rsidR="00577AB5">
        <w:tc>
          <w:tcPr>
            <w:tcW w:w="13606" w:type="dxa"/>
            <w:gridSpan w:val="7"/>
          </w:tcPr>
          <w:p w:rsidR="00577AB5" w:rsidRDefault="00577AB5">
            <w:pPr>
              <w:pStyle w:val="ConsPlusNormal"/>
              <w:jc w:val="center"/>
              <w:outlineLvl w:val="3"/>
            </w:pPr>
            <w:r>
              <w:t>23. Муниципальное образование Первомайский район</w:t>
            </w:r>
          </w:p>
        </w:tc>
      </w:tr>
      <w:tr w:rsidR="00577AB5">
        <w:tc>
          <w:tcPr>
            <w:tcW w:w="3799" w:type="dxa"/>
            <w:gridSpan w:val="2"/>
          </w:tcPr>
          <w:p w:rsidR="00577AB5" w:rsidRDefault="00577AB5">
            <w:pPr>
              <w:pStyle w:val="ConsPlusNormal"/>
            </w:pPr>
            <w:r>
              <w:t>Итого по муниципальному образованию Первомайский район</w:t>
            </w:r>
          </w:p>
        </w:tc>
        <w:tc>
          <w:tcPr>
            <w:tcW w:w="1587" w:type="dxa"/>
          </w:tcPr>
          <w:p w:rsidR="00577AB5" w:rsidRDefault="00577AB5">
            <w:pPr>
              <w:pStyle w:val="ConsPlusNormal"/>
              <w:jc w:val="center"/>
            </w:pPr>
            <w:r>
              <w:t>8275,00</w:t>
            </w:r>
          </w:p>
        </w:tc>
        <w:tc>
          <w:tcPr>
            <w:tcW w:w="2551" w:type="dxa"/>
          </w:tcPr>
          <w:p w:rsidR="00577AB5" w:rsidRDefault="00577AB5">
            <w:pPr>
              <w:pStyle w:val="ConsPlusNormal"/>
              <w:jc w:val="center"/>
            </w:pPr>
            <w:r>
              <w:t>385</w:t>
            </w:r>
          </w:p>
        </w:tc>
        <w:tc>
          <w:tcPr>
            <w:tcW w:w="1984" w:type="dxa"/>
          </w:tcPr>
          <w:p w:rsidR="00577AB5" w:rsidRDefault="00577AB5">
            <w:pPr>
              <w:pStyle w:val="ConsPlusNormal"/>
              <w:jc w:val="center"/>
            </w:pPr>
            <w:r>
              <w:t>12</w:t>
            </w:r>
          </w:p>
        </w:tc>
        <w:tc>
          <w:tcPr>
            <w:tcW w:w="1701" w:type="dxa"/>
          </w:tcPr>
          <w:p w:rsidR="00577AB5" w:rsidRDefault="00577AB5">
            <w:pPr>
              <w:pStyle w:val="ConsPlusNormal"/>
              <w:jc w:val="center"/>
            </w:pPr>
            <w:r>
              <w:t>11</w:t>
            </w:r>
          </w:p>
        </w:tc>
        <w:tc>
          <w:tcPr>
            <w:tcW w:w="1984" w:type="dxa"/>
          </w:tcPr>
          <w:p w:rsidR="00577AB5" w:rsidRDefault="00577AB5">
            <w:pPr>
              <w:pStyle w:val="ConsPlusNormal"/>
              <w:jc w:val="center"/>
            </w:pPr>
            <w:r>
              <w:t>571161,72</w:t>
            </w:r>
          </w:p>
        </w:tc>
      </w:tr>
      <w:tr w:rsidR="00577AB5">
        <w:tc>
          <w:tcPr>
            <w:tcW w:w="794" w:type="dxa"/>
          </w:tcPr>
          <w:p w:rsidR="00577AB5" w:rsidRDefault="00577AB5">
            <w:pPr>
              <w:pStyle w:val="ConsPlusNormal"/>
              <w:jc w:val="center"/>
            </w:pPr>
            <w:r>
              <w:t>475.</w:t>
            </w:r>
          </w:p>
        </w:tc>
        <w:tc>
          <w:tcPr>
            <w:tcW w:w="3005" w:type="dxa"/>
          </w:tcPr>
          <w:p w:rsidR="00577AB5" w:rsidRDefault="00577AB5">
            <w:pPr>
              <w:pStyle w:val="ConsPlusNormal"/>
            </w:pPr>
            <w:r>
              <w:t>пос. Володарский, ул. Торговая, д. 36</w:t>
            </w:r>
          </w:p>
        </w:tc>
        <w:tc>
          <w:tcPr>
            <w:tcW w:w="1587" w:type="dxa"/>
          </w:tcPr>
          <w:p w:rsidR="00577AB5" w:rsidRDefault="00577AB5">
            <w:pPr>
              <w:pStyle w:val="ConsPlusNormal"/>
              <w:jc w:val="center"/>
            </w:pPr>
            <w:r>
              <w:t>751,50</w:t>
            </w:r>
          </w:p>
        </w:tc>
        <w:tc>
          <w:tcPr>
            <w:tcW w:w="2551" w:type="dxa"/>
          </w:tcPr>
          <w:p w:rsidR="00577AB5" w:rsidRDefault="00577AB5">
            <w:pPr>
              <w:pStyle w:val="ConsPlusNormal"/>
              <w:jc w:val="center"/>
            </w:pPr>
            <w:r>
              <w:t>44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121266,95</w:t>
            </w:r>
          </w:p>
        </w:tc>
      </w:tr>
      <w:tr w:rsidR="00577AB5">
        <w:tc>
          <w:tcPr>
            <w:tcW w:w="794" w:type="dxa"/>
          </w:tcPr>
          <w:p w:rsidR="00577AB5" w:rsidRDefault="00577AB5">
            <w:pPr>
              <w:pStyle w:val="ConsPlusNormal"/>
              <w:jc w:val="center"/>
            </w:pPr>
            <w:r>
              <w:t>476.</w:t>
            </w:r>
          </w:p>
        </w:tc>
        <w:tc>
          <w:tcPr>
            <w:tcW w:w="3005" w:type="dxa"/>
          </w:tcPr>
          <w:p w:rsidR="00577AB5" w:rsidRDefault="00577AB5">
            <w:pPr>
              <w:pStyle w:val="ConsPlusNormal"/>
            </w:pPr>
            <w:r>
              <w:t>пос. Первомайский, ул. 60 лет СССР, д. 19</w:t>
            </w:r>
          </w:p>
        </w:tc>
        <w:tc>
          <w:tcPr>
            <w:tcW w:w="1587" w:type="dxa"/>
          </w:tcPr>
          <w:p w:rsidR="00577AB5" w:rsidRDefault="00577AB5">
            <w:pPr>
              <w:pStyle w:val="ConsPlusNormal"/>
              <w:jc w:val="center"/>
            </w:pPr>
            <w:r>
              <w:t>772,60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54237,43</w:t>
            </w:r>
          </w:p>
        </w:tc>
      </w:tr>
      <w:tr w:rsidR="00577AB5">
        <w:tc>
          <w:tcPr>
            <w:tcW w:w="794" w:type="dxa"/>
          </w:tcPr>
          <w:p w:rsidR="00577AB5" w:rsidRDefault="00577AB5">
            <w:pPr>
              <w:pStyle w:val="ConsPlusNormal"/>
              <w:jc w:val="center"/>
            </w:pPr>
            <w:r>
              <w:t>477.</w:t>
            </w:r>
          </w:p>
        </w:tc>
        <w:tc>
          <w:tcPr>
            <w:tcW w:w="3005" w:type="dxa"/>
          </w:tcPr>
          <w:p w:rsidR="00577AB5" w:rsidRDefault="00577AB5">
            <w:pPr>
              <w:pStyle w:val="ConsPlusNormal"/>
            </w:pPr>
            <w:r>
              <w:t>пос. Первомайский, ул. 60 лет СССР, д. 23</w:t>
            </w:r>
          </w:p>
        </w:tc>
        <w:tc>
          <w:tcPr>
            <w:tcW w:w="1587" w:type="dxa"/>
          </w:tcPr>
          <w:p w:rsidR="00577AB5" w:rsidRDefault="00577AB5">
            <w:pPr>
              <w:pStyle w:val="ConsPlusNormal"/>
              <w:jc w:val="center"/>
            </w:pPr>
            <w:r>
              <w:t>695,30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61342,99</w:t>
            </w:r>
          </w:p>
        </w:tc>
      </w:tr>
      <w:tr w:rsidR="00577AB5">
        <w:tc>
          <w:tcPr>
            <w:tcW w:w="794" w:type="dxa"/>
          </w:tcPr>
          <w:p w:rsidR="00577AB5" w:rsidRDefault="00577AB5">
            <w:pPr>
              <w:pStyle w:val="ConsPlusNormal"/>
              <w:jc w:val="center"/>
            </w:pPr>
            <w:r>
              <w:t>478.</w:t>
            </w:r>
          </w:p>
        </w:tc>
        <w:tc>
          <w:tcPr>
            <w:tcW w:w="3005" w:type="dxa"/>
          </w:tcPr>
          <w:p w:rsidR="00577AB5" w:rsidRDefault="00577AB5">
            <w:pPr>
              <w:pStyle w:val="ConsPlusNormal"/>
            </w:pPr>
            <w:r>
              <w:t>пос. Первомайский, ул. Мирная, д. 20</w:t>
            </w:r>
          </w:p>
        </w:tc>
        <w:tc>
          <w:tcPr>
            <w:tcW w:w="1587" w:type="dxa"/>
          </w:tcPr>
          <w:p w:rsidR="00577AB5" w:rsidRDefault="00577AB5">
            <w:pPr>
              <w:pStyle w:val="ConsPlusNormal"/>
              <w:jc w:val="center"/>
            </w:pPr>
            <w:r>
              <w:t>760,00</w:t>
            </w:r>
          </w:p>
        </w:tc>
        <w:tc>
          <w:tcPr>
            <w:tcW w:w="2551" w:type="dxa"/>
          </w:tcPr>
          <w:p w:rsidR="00577AB5" w:rsidRDefault="00577AB5">
            <w:pPr>
              <w:pStyle w:val="ConsPlusNormal"/>
              <w:jc w:val="center"/>
            </w:pPr>
            <w:r>
              <w:t>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49541,43</w:t>
            </w:r>
          </w:p>
        </w:tc>
      </w:tr>
      <w:tr w:rsidR="00577AB5">
        <w:tc>
          <w:tcPr>
            <w:tcW w:w="794" w:type="dxa"/>
          </w:tcPr>
          <w:p w:rsidR="00577AB5" w:rsidRDefault="00577AB5">
            <w:pPr>
              <w:pStyle w:val="ConsPlusNormal"/>
              <w:jc w:val="center"/>
            </w:pPr>
            <w:r>
              <w:t>479.</w:t>
            </w:r>
          </w:p>
        </w:tc>
        <w:tc>
          <w:tcPr>
            <w:tcW w:w="3005" w:type="dxa"/>
          </w:tcPr>
          <w:p w:rsidR="00577AB5" w:rsidRDefault="00577AB5">
            <w:pPr>
              <w:pStyle w:val="ConsPlusNormal"/>
            </w:pPr>
            <w:r>
              <w:t>пос. Первомайский, ул. Новотепловская, д. 4</w:t>
            </w:r>
          </w:p>
        </w:tc>
        <w:tc>
          <w:tcPr>
            <w:tcW w:w="1587" w:type="dxa"/>
          </w:tcPr>
          <w:p w:rsidR="00577AB5" w:rsidRDefault="00577AB5">
            <w:pPr>
              <w:pStyle w:val="ConsPlusNormal"/>
              <w:jc w:val="center"/>
            </w:pPr>
            <w:r>
              <w:t>680,30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30547,73</w:t>
            </w:r>
          </w:p>
        </w:tc>
      </w:tr>
      <w:tr w:rsidR="00577AB5">
        <w:tc>
          <w:tcPr>
            <w:tcW w:w="794" w:type="dxa"/>
          </w:tcPr>
          <w:p w:rsidR="00577AB5" w:rsidRDefault="00577AB5">
            <w:pPr>
              <w:pStyle w:val="ConsPlusNormal"/>
              <w:jc w:val="center"/>
            </w:pPr>
            <w:r>
              <w:t>480.</w:t>
            </w:r>
          </w:p>
        </w:tc>
        <w:tc>
          <w:tcPr>
            <w:tcW w:w="3005" w:type="dxa"/>
          </w:tcPr>
          <w:p w:rsidR="00577AB5" w:rsidRDefault="00577AB5">
            <w:pPr>
              <w:pStyle w:val="ConsPlusNormal"/>
            </w:pPr>
            <w:r>
              <w:t>пос. Первомайский, ул. Победы, д. 2</w:t>
            </w:r>
          </w:p>
        </w:tc>
        <w:tc>
          <w:tcPr>
            <w:tcW w:w="1587" w:type="dxa"/>
          </w:tcPr>
          <w:p w:rsidR="00577AB5" w:rsidRDefault="00577AB5">
            <w:pPr>
              <w:pStyle w:val="ConsPlusNormal"/>
              <w:jc w:val="center"/>
            </w:pPr>
            <w:r>
              <w:t>763,90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64657,21</w:t>
            </w:r>
          </w:p>
        </w:tc>
      </w:tr>
      <w:tr w:rsidR="00577AB5">
        <w:tc>
          <w:tcPr>
            <w:tcW w:w="794" w:type="dxa"/>
          </w:tcPr>
          <w:p w:rsidR="00577AB5" w:rsidRDefault="00577AB5">
            <w:pPr>
              <w:pStyle w:val="ConsPlusNormal"/>
              <w:jc w:val="center"/>
            </w:pPr>
            <w:r>
              <w:t>481.</w:t>
            </w:r>
          </w:p>
        </w:tc>
        <w:tc>
          <w:tcPr>
            <w:tcW w:w="3005" w:type="dxa"/>
          </w:tcPr>
          <w:p w:rsidR="00577AB5" w:rsidRDefault="00577AB5">
            <w:pPr>
              <w:pStyle w:val="ConsPlusNormal"/>
            </w:pPr>
            <w:r>
              <w:t>пос. Первомайский, ул. Советская, д. 33</w:t>
            </w:r>
          </w:p>
        </w:tc>
        <w:tc>
          <w:tcPr>
            <w:tcW w:w="1587" w:type="dxa"/>
          </w:tcPr>
          <w:p w:rsidR="00577AB5" w:rsidRDefault="00577AB5">
            <w:pPr>
              <w:pStyle w:val="ConsPlusNormal"/>
              <w:jc w:val="center"/>
            </w:pPr>
            <w:r>
              <w:t>393,40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43936,05</w:t>
            </w:r>
          </w:p>
        </w:tc>
      </w:tr>
      <w:tr w:rsidR="00577AB5">
        <w:tc>
          <w:tcPr>
            <w:tcW w:w="794" w:type="dxa"/>
          </w:tcPr>
          <w:p w:rsidR="00577AB5" w:rsidRDefault="00577AB5">
            <w:pPr>
              <w:pStyle w:val="ConsPlusNormal"/>
              <w:jc w:val="center"/>
            </w:pPr>
            <w:r>
              <w:lastRenderedPageBreak/>
              <w:t>482.</w:t>
            </w:r>
          </w:p>
        </w:tc>
        <w:tc>
          <w:tcPr>
            <w:tcW w:w="3005" w:type="dxa"/>
          </w:tcPr>
          <w:p w:rsidR="00577AB5" w:rsidRDefault="00577AB5">
            <w:pPr>
              <w:pStyle w:val="ConsPlusNormal"/>
            </w:pPr>
            <w:r>
              <w:t>пос. Первомайский, ул. Транспортная, д. 4</w:t>
            </w:r>
          </w:p>
        </w:tc>
        <w:tc>
          <w:tcPr>
            <w:tcW w:w="1587" w:type="dxa"/>
          </w:tcPr>
          <w:p w:rsidR="00577AB5" w:rsidRDefault="00577AB5">
            <w:pPr>
              <w:pStyle w:val="ConsPlusNormal"/>
              <w:jc w:val="center"/>
            </w:pPr>
            <w:r>
              <w:t>904,60</w:t>
            </w:r>
          </w:p>
        </w:tc>
        <w:tc>
          <w:tcPr>
            <w:tcW w:w="2551" w:type="dxa"/>
          </w:tcPr>
          <w:p w:rsidR="00577AB5" w:rsidRDefault="00577AB5">
            <w:pPr>
              <w:pStyle w:val="ConsPlusNormal"/>
              <w:jc w:val="center"/>
            </w:pPr>
            <w:r>
              <w:t>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49428,98</w:t>
            </w:r>
          </w:p>
        </w:tc>
      </w:tr>
      <w:tr w:rsidR="00577AB5">
        <w:tc>
          <w:tcPr>
            <w:tcW w:w="794" w:type="dxa"/>
          </w:tcPr>
          <w:p w:rsidR="00577AB5" w:rsidRDefault="00577AB5">
            <w:pPr>
              <w:pStyle w:val="ConsPlusNormal"/>
              <w:jc w:val="center"/>
            </w:pPr>
            <w:r>
              <w:t>483.</w:t>
            </w:r>
          </w:p>
        </w:tc>
        <w:tc>
          <w:tcPr>
            <w:tcW w:w="3005" w:type="dxa"/>
          </w:tcPr>
          <w:p w:rsidR="00577AB5" w:rsidRDefault="00577AB5">
            <w:pPr>
              <w:pStyle w:val="ConsPlusNormal"/>
            </w:pPr>
            <w:r>
              <w:t>пос. Тюльпан, ул. Микрорайон, д. 1</w:t>
            </w:r>
          </w:p>
        </w:tc>
        <w:tc>
          <w:tcPr>
            <w:tcW w:w="1587" w:type="dxa"/>
          </w:tcPr>
          <w:p w:rsidR="00577AB5" w:rsidRDefault="00577AB5">
            <w:pPr>
              <w:pStyle w:val="ConsPlusNormal"/>
              <w:jc w:val="center"/>
            </w:pPr>
            <w:r>
              <w:t>844,80</w:t>
            </w:r>
          </w:p>
        </w:tc>
        <w:tc>
          <w:tcPr>
            <w:tcW w:w="2551" w:type="dxa"/>
          </w:tcPr>
          <w:p w:rsidR="00577AB5" w:rsidRDefault="00577AB5">
            <w:pPr>
              <w:pStyle w:val="ConsPlusNormal"/>
              <w:jc w:val="center"/>
            </w:pPr>
            <w:r>
              <w:t>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31950,31</w:t>
            </w:r>
          </w:p>
        </w:tc>
      </w:tr>
      <w:tr w:rsidR="00577AB5">
        <w:tc>
          <w:tcPr>
            <w:tcW w:w="794" w:type="dxa"/>
          </w:tcPr>
          <w:p w:rsidR="00577AB5" w:rsidRDefault="00577AB5">
            <w:pPr>
              <w:pStyle w:val="ConsPlusNormal"/>
              <w:jc w:val="center"/>
            </w:pPr>
            <w:r>
              <w:t>484.</w:t>
            </w:r>
          </w:p>
        </w:tc>
        <w:tc>
          <w:tcPr>
            <w:tcW w:w="3005" w:type="dxa"/>
            <w:vAlign w:val="bottom"/>
          </w:tcPr>
          <w:p w:rsidR="00577AB5" w:rsidRDefault="00577AB5">
            <w:pPr>
              <w:pStyle w:val="ConsPlusNormal"/>
            </w:pPr>
            <w:r>
              <w:t>пос. Тюльпан, ул. Микрорайон, д. 2</w:t>
            </w:r>
          </w:p>
        </w:tc>
        <w:tc>
          <w:tcPr>
            <w:tcW w:w="1587" w:type="dxa"/>
          </w:tcPr>
          <w:p w:rsidR="00577AB5" w:rsidRDefault="00577AB5">
            <w:pPr>
              <w:pStyle w:val="ConsPlusNormal"/>
              <w:jc w:val="center"/>
            </w:pPr>
            <w:r>
              <w:t>869,80</w:t>
            </w:r>
          </w:p>
        </w:tc>
        <w:tc>
          <w:tcPr>
            <w:tcW w:w="2551" w:type="dxa"/>
          </w:tcPr>
          <w:p w:rsidR="00577AB5" w:rsidRDefault="00577AB5">
            <w:pPr>
              <w:pStyle w:val="ConsPlusNormal"/>
              <w:jc w:val="center"/>
            </w:pPr>
            <w:r>
              <w:t>38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32302,33</w:t>
            </w:r>
          </w:p>
        </w:tc>
      </w:tr>
      <w:tr w:rsidR="00577AB5">
        <w:tc>
          <w:tcPr>
            <w:tcW w:w="794" w:type="dxa"/>
          </w:tcPr>
          <w:p w:rsidR="00577AB5" w:rsidRDefault="00577AB5">
            <w:pPr>
              <w:pStyle w:val="ConsPlusNormal"/>
              <w:jc w:val="center"/>
            </w:pPr>
            <w:r>
              <w:t>485</w:t>
            </w:r>
          </w:p>
        </w:tc>
        <w:tc>
          <w:tcPr>
            <w:tcW w:w="3005" w:type="dxa"/>
            <w:vAlign w:val="bottom"/>
          </w:tcPr>
          <w:p w:rsidR="00577AB5" w:rsidRDefault="00577AB5">
            <w:pPr>
              <w:pStyle w:val="ConsPlusNormal"/>
            </w:pPr>
            <w:r>
              <w:t>пос. Тюльпан, ул. Микрорайон, д. 3</w:t>
            </w:r>
          </w:p>
        </w:tc>
        <w:tc>
          <w:tcPr>
            <w:tcW w:w="1587" w:type="dxa"/>
          </w:tcPr>
          <w:p w:rsidR="00577AB5" w:rsidRDefault="00577AB5">
            <w:pPr>
              <w:pStyle w:val="ConsPlusNormal"/>
              <w:jc w:val="center"/>
            </w:pPr>
            <w:r>
              <w:t>838,80</w:t>
            </w:r>
          </w:p>
        </w:tc>
        <w:tc>
          <w:tcPr>
            <w:tcW w:w="2551" w:type="dxa"/>
          </w:tcPr>
          <w:p w:rsidR="00577AB5" w:rsidRDefault="00577AB5">
            <w:pPr>
              <w:pStyle w:val="ConsPlusNormal"/>
              <w:jc w:val="center"/>
            </w:pPr>
            <w:r>
              <w:t>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31950,31</w:t>
            </w:r>
          </w:p>
        </w:tc>
      </w:tr>
      <w:tr w:rsidR="00577AB5">
        <w:tc>
          <w:tcPr>
            <w:tcW w:w="13606" w:type="dxa"/>
            <w:gridSpan w:val="7"/>
          </w:tcPr>
          <w:p w:rsidR="00577AB5" w:rsidRDefault="00577AB5">
            <w:pPr>
              <w:pStyle w:val="ConsPlusNormal"/>
              <w:jc w:val="center"/>
              <w:outlineLvl w:val="3"/>
            </w:pPr>
            <w:r>
              <w:t>24. Муниципальное образование Переволоцкий район</w:t>
            </w:r>
          </w:p>
        </w:tc>
      </w:tr>
      <w:tr w:rsidR="00577AB5">
        <w:tc>
          <w:tcPr>
            <w:tcW w:w="3799" w:type="dxa"/>
            <w:gridSpan w:val="2"/>
          </w:tcPr>
          <w:p w:rsidR="00577AB5" w:rsidRDefault="00577AB5">
            <w:pPr>
              <w:pStyle w:val="ConsPlusNormal"/>
            </w:pPr>
            <w:r>
              <w:t>Итого по муниципальному образованию Переволоцкий район</w:t>
            </w:r>
          </w:p>
        </w:tc>
        <w:tc>
          <w:tcPr>
            <w:tcW w:w="1587" w:type="dxa"/>
          </w:tcPr>
          <w:p w:rsidR="00577AB5" w:rsidRDefault="00577AB5">
            <w:pPr>
              <w:pStyle w:val="ConsPlusNormal"/>
              <w:jc w:val="center"/>
            </w:pPr>
            <w:r>
              <w:t>321,10</w:t>
            </w:r>
          </w:p>
        </w:tc>
        <w:tc>
          <w:tcPr>
            <w:tcW w:w="2551" w:type="dxa"/>
          </w:tcPr>
          <w:p w:rsidR="00577AB5" w:rsidRDefault="00577AB5">
            <w:pPr>
              <w:pStyle w:val="ConsPlusNormal"/>
              <w:jc w:val="center"/>
            </w:pPr>
            <w:r>
              <w:t>11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66261,47</w:t>
            </w:r>
          </w:p>
        </w:tc>
      </w:tr>
      <w:tr w:rsidR="00577AB5">
        <w:tc>
          <w:tcPr>
            <w:tcW w:w="794" w:type="dxa"/>
          </w:tcPr>
          <w:p w:rsidR="00577AB5" w:rsidRDefault="00577AB5">
            <w:pPr>
              <w:pStyle w:val="ConsPlusNormal"/>
              <w:jc w:val="center"/>
            </w:pPr>
            <w:r>
              <w:t>486.</w:t>
            </w:r>
          </w:p>
        </w:tc>
        <w:tc>
          <w:tcPr>
            <w:tcW w:w="3005" w:type="dxa"/>
          </w:tcPr>
          <w:p w:rsidR="00577AB5" w:rsidRDefault="00577AB5">
            <w:pPr>
              <w:pStyle w:val="ConsPlusNormal"/>
            </w:pPr>
            <w:r>
              <w:t>пос. Переволоцкий, ул. Западная, д. 9</w:t>
            </w:r>
          </w:p>
        </w:tc>
        <w:tc>
          <w:tcPr>
            <w:tcW w:w="1587" w:type="dxa"/>
          </w:tcPr>
          <w:p w:rsidR="00577AB5" w:rsidRDefault="00577AB5">
            <w:pPr>
              <w:pStyle w:val="ConsPlusNormal"/>
              <w:jc w:val="center"/>
            </w:pPr>
            <w:r>
              <w:t>321,10</w:t>
            </w:r>
          </w:p>
        </w:tc>
        <w:tc>
          <w:tcPr>
            <w:tcW w:w="2551" w:type="dxa"/>
          </w:tcPr>
          <w:p w:rsidR="00577AB5" w:rsidRDefault="00577AB5">
            <w:pPr>
              <w:pStyle w:val="ConsPlusNormal"/>
              <w:jc w:val="center"/>
            </w:pPr>
            <w:r>
              <w:t>11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66261,47</w:t>
            </w:r>
          </w:p>
        </w:tc>
      </w:tr>
      <w:tr w:rsidR="00577AB5">
        <w:tc>
          <w:tcPr>
            <w:tcW w:w="13606" w:type="dxa"/>
            <w:gridSpan w:val="7"/>
          </w:tcPr>
          <w:p w:rsidR="00577AB5" w:rsidRDefault="00577AB5">
            <w:pPr>
              <w:pStyle w:val="ConsPlusNormal"/>
              <w:jc w:val="center"/>
              <w:outlineLvl w:val="3"/>
            </w:pPr>
            <w:r>
              <w:t>25. Муниципальное образование Сакмарский район</w:t>
            </w:r>
          </w:p>
        </w:tc>
      </w:tr>
      <w:tr w:rsidR="00577AB5">
        <w:tc>
          <w:tcPr>
            <w:tcW w:w="3799" w:type="dxa"/>
            <w:gridSpan w:val="2"/>
          </w:tcPr>
          <w:p w:rsidR="00577AB5" w:rsidRDefault="00577AB5">
            <w:pPr>
              <w:pStyle w:val="ConsPlusNormal"/>
            </w:pPr>
            <w:r>
              <w:t>Итого по муниципальному образованию Сакмарский район</w:t>
            </w:r>
          </w:p>
        </w:tc>
        <w:tc>
          <w:tcPr>
            <w:tcW w:w="1587" w:type="dxa"/>
          </w:tcPr>
          <w:p w:rsidR="00577AB5" w:rsidRDefault="00577AB5">
            <w:pPr>
              <w:pStyle w:val="ConsPlusNormal"/>
              <w:jc w:val="center"/>
            </w:pPr>
            <w:r>
              <w:t>33952,00</w:t>
            </w:r>
          </w:p>
        </w:tc>
        <w:tc>
          <w:tcPr>
            <w:tcW w:w="2551" w:type="dxa"/>
          </w:tcPr>
          <w:p w:rsidR="00577AB5" w:rsidRDefault="00577AB5">
            <w:pPr>
              <w:pStyle w:val="ConsPlusNormal"/>
              <w:jc w:val="center"/>
            </w:pPr>
            <w:r>
              <w:t>1153</w:t>
            </w:r>
          </w:p>
        </w:tc>
        <w:tc>
          <w:tcPr>
            <w:tcW w:w="1984" w:type="dxa"/>
          </w:tcPr>
          <w:p w:rsidR="00577AB5" w:rsidRDefault="00577AB5">
            <w:pPr>
              <w:pStyle w:val="ConsPlusNormal"/>
              <w:jc w:val="center"/>
            </w:pPr>
            <w:r>
              <w:t>11</w:t>
            </w:r>
          </w:p>
        </w:tc>
        <w:tc>
          <w:tcPr>
            <w:tcW w:w="1701" w:type="dxa"/>
          </w:tcPr>
          <w:p w:rsidR="00577AB5" w:rsidRDefault="00577AB5">
            <w:pPr>
              <w:pStyle w:val="ConsPlusNormal"/>
              <w:jc w:val="center"/>
            </w:pPr>
            <w:r>
              <w:t>11</w:t>
            </w:r>
          </w:p>
        </w:tc>
        <w:tc>
          <w:tcPr>
            <w:tcW w:w="1984" w:type="dxa"/>
          </w:tcPr>
          <w:p w:rsidR="00577AB5" w:rsidRDefault="00577AB5">
            <w:pPr>
              <w:pStyle w:val="ConsPlusNormal"/>
              <w:jc w:val="center"/>
            </w:pPr>
            <w:r>
              <w:t>630305,82</w:t>
            </w:r>
          </w:p>
        </w:tc>
      </w:tr>
      <w:tr w:rsidR="00577AB5">
        <w:tc>
          <w:tcPr>
            <w:tcW w:w="794" w:type="dxa"/>
          </w:tcPr>
          <w:p w:rsidR="00577AB5" w:rsidRDefault="00577AB5">
            <w:pPr>
              <w:pStyle w:val="ConsPlusNormal"/>
              <w:jc w:val="center"/>
            </w:pPr>
            <w:r>
              <w:t>487.</w:t>
            </w:r>
          </w:p>
        </w:tc>
        <w:tc>
          <w:tcPr>
            <w:tcW w:w="3005" w:type="dxa"/>
          </w:tcPr>
          <w:p w:rsidR="00577AB5" w:rsidRDefault="00577AB5">
            <w:pPr>
              <w:pStyle w:val="ConsPlusNormal"/>
            </w:pPr>
            <w:r>
              <w:t>пос. Жилгородок, ул. Центральная, д. 11</w:t>
            </w:r>
          </w:p>
        </w:tc>
        <w:tc>
          <w:tcPr>
            <w:tcW w:w="1587" w:type="dxa"/>
          </w:tcPr>
          <w:p w:rsidR="00577AB5" w:rsidRDefault="00577AB5">
            <w:pPr>
              <w:pStyle w:val="ConsPlusNormal"/>
              <w:jc w:val="center"/>
            </w:pPr>
            <w:r>
              <w:t>4554,10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92281,57</w:t>
            </w:r>
          </w:p>
        </w:tc>
      </w:tr>
      <w:tr w:rsidR="00577AB5">
        <w:tc>
          <w:tcPr>
            <w:tcW w:w="794" w:type="dxa"/>
          </w:tcPr>
          <w:p w:rsidR="00577AB5" w:rsidRDefault="00577AB5">
            <w:pPr>
              <w:pStyle w:val="ConsPlusNormal"/>
              <w:jc w:val="center"/>
            </w:pPr>
            <w:r>
              <w:t>488.</w:t>
            </w:r>
          </w:p>
        </w:tc>
        <w:tc>
          <w:tcPr>
            <w:tcW w:w="3005" w:type="dxa"/>
          </w:tcPr>
          <w:p w:rsidR="00577AB5" w:rsidRDefault="00577AB5">
            <w:pPr>
              <w:pStyle w:val="ConsPlusNormal"/>
            </w:pPr>
            <w:r>
              <w:t>пос. Жилгородок, ул. Центральная, д. 12</w:t>
            </w:r>
          </w:p>
        </w:tc>
        <w:tc>
          <w:tcPr>
            <w:tcW w:w="1587" w:type="dxa"/>
          </w:tcPr>
          <w:p w:rsidR="00577AB5" w:rsidRDefault="00577AB5">
            <w:pPr>
              <w:pStyle w:val="ConsPlusNormal"/>
              <w:jc w:val="center"/>
            </w:pPr>
            <w:r>
              <w:t>4570,70</w:t>
            </w:r>
          </w:p>
        </w:tc>
        <w:tc>
          <w:tcPr>
            <w:tcW w:w="2551" w:type="dxa"/>
          </w:tcPr>
          <w:p w:rsidR="00577AB5" w:rsidRDefault="00577AB5">
            <w:pPr>
              <w:pStyle w:val="ConsPlusNormal"/>
              <w:jc w:val="center"/>
            </w:pPr>
            <w:r>
              <w:t>151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92463,18</w:t>
            </w:r>
          </w:p>
        </w:tc>
      </w:tr>
      <w:tr w:rsidR="00577AB5">
        <w:tc>
          <w:tcPr>
            <w:tcW w:w="794" w:type="dxa"/>
          </w:tcPr>
          <w:p w:rsidR="00577AB5" w:rsidRDefault="00577AB5">
            <w:pPr>
              <w:pStyle w:val="ConsPlusNormal"/>
              <w:jc w:val="center"/>
            </w:pPr>
            <w:r>
              <w:t>489.</w:t>
            </w:r>
          </w:p>
        </w:tc>
        <w:tc>
          <w:tcPr>
            <w:tcW w:w="3005" w:type="dxa"/>
          </w:tcPr>
          <w:p w:rsidR="00577AB5" w:rsidRDefault="00577AB5">
            <w:pPr>
              <w:pStyle w:val="ConsPlusNormal"/>
            </w:pPr>
            <w:r>
              <w:t>пос. Жилгородок, ул. Центральная, д. 14</w:t>
            </w:r>
          </w:p>
        </w:tc>
        <w:tc>
          <w:tcPr>
            <w:tcW w:w="1587" w:type="dxa"/>
          </w:tcPr>
          <w:p w:rsidR="00577AB5" w:rsidRDefault="00577AB5">
            <w:pPr>
              <w:pStyle w:val="ConsPlusNormal"/>
              <w:jc w:val="center"/>
            </w:pPr>
            <w:r>
              <w:t>4567,60</w:t>
            </w:r>
          </w:p>
        </w:tc>
        <w:tc>
          <w:tcPr>
            <w:tcW w:w="2551" w:type="dxa"/>
          </w:tcPr>
          <w:p w:rsidR="00577AB5" w:rsidRDefault="00577AB5">
            <w:pPr>
              <w:pStyle w:val="ConsPlusNormal"/>
              <w:jc w:val="center"/>
            </w:pPr>
            <w:r>
              <w:t>146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37425,81</w:t>
            </w:r>
          </w:p>
        </w:tc>
      </w:tr>
      <w:tr w:rsidR="00577AB5">
        <w:tc>
          <w:tcPr>
            <w:tcW w:w="794" w:type="dxa"/>
          </w:tcPr>
          <w:p w:rsidR="00577AB5" w:rsidRDefault="00577AB5">
            <w:pPr>
              <w:pStyle w:val="ConsPlusNormal"/>
              <w:jc w:val="center"/>
            </w:pPr>
            <w:r>
              <w:t>490.</w:t>
            </w:r>
          </w:p>
        </w:tc>
        <w:tc>
          <w:tcPr>
            <w:tcW w:w="3005" w:type="dxa"/>
          </w:tcPr>
          <w:p w:rsidR="00577AB5" w:rsidRDefault="00577AB5">
            <w:pPr>
              <w:pStyle w:val="ConsPlusNormal"/>
            </w:pPr>
            <w:r>
              <w:t>пос. Жилгородок, ул. Центральная, д. 15</w:t>
            </w:r>
          </w:p>
        </w:tc>
        <w:tc>
          <w:tcPr>
            <w:tcW w:w="1587" w:type="dxa"/>
          </w:tcPr>
          <w:p w:rsidR="00577AB5" w:rsidRDefault="00577AB5">
            <w:pPr>
              <w:pStyle w:val="ConsPlusNormal"/>
              <w:jc w:val="center"/>
            </w:pPr>
            <w:r>
              <w:t>5508,10</w:t>
            </w:r>
          </w:p>
        </w:tc>
        <w:tc>
          <w:tcPr>
            <w:tcW w:w="2551" w:type="dxa"/>
          </w:tcPr>
          <w:p w:rsidR="00577AB5" w:rsidRDefault="00577AB5">
            <w:pPr>
              <w:pStyle w:val="ConsPlusNormal"/>
              <w:jc w:val="center"/>
            </w:pPr>
            <w:r>
              <w:t>176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39990,69</w:t>
            </w:r>
          </w:p>
        </w:tc>
      </w:tr>
      <w:tr w:rsidR="00577AB5">
        <w:tc>
          <w:tcPr>
            <w:tcW w:w="794" w:type="dxa"/>
          </w:tcPr>
          <w:p w:rsidR="00577AB5" w:rsidRDefault="00577AB5">
            <w:pPr>
              <w:pStyle w:val="ConsPlusNormal"/>
              <w:jc w:val="center"/>
            </w:pPr>
            <w:r>
              <w:lastRenderedPageBreak/>
              <w:t>491.</w:t>
            </w:r>
          </w:p>
        </w:tc>
        <w:tc>
          <w:tcPr>
            <w:tcW w:w="3005" w:type="dxa"/>
          </w:tcPr>
          <w:p w:rsidR="00577AB5" w:rsidRDefault="00577AB5">
            <w:pPr>
              <w:pStyle w:val="ConsPlusNormal"/>
            </w:pPr>
            <w:r>
              <w:t>пос. Жилгородок, ул. Центральная, д. 16</w:t>
            </w:r>
          </w:p>
        </w:tc>
        <w:tc>
          <w:tcPr>
            <w:tcW w:w="1587" w:type="dxa"/>
          </w:tcPr>
          <w:p w:rsidR="00577AB5" w:rsidRDefault="00577AB5">
            <w:pPr>
              <w:pStyle w:val="ConsPlusNormal"/>
              <w:jc w:val="center"/>
            </w:pPr>
            <w:r>
              <w:t>3824,60</w:t>
            </w:r>
          </w:p>
        </w:tc>
        <w:tc>
          <w:tcPr>
            <w:tcW w:w="2551" w:type="dxa"/>
          </w:tcPr>
          <w:p w:rsidR="00577AB5" w:rsidRDefault="00577AB5">
            <w:pPr>
              <w:pStyle w:val="ConsPlusNormal"/>
              <w:jc w:val="center"/>
            </w:pPr>
            <w:r>
              <w:t>146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35399,57</w:t>
            </w:r>
          </w:p>
        </w:tc>
      </w:tr>
      <w:tr w:rsidR="00577AB5">
        <w:tc>
          <w:tcPr>
            <w:tcW w:w="794" w:type="dxa"/>
          </w:tcPr>
          <w:p w:rsidR="00577AB5" w:rsidRDefault="00577AB5">
            <w:pPr>
              <w:pStyle w:val="ConsPlusNormal"/>
              <w:jc w:val="center"/>
            </w:pPr>
            <w:r>
              <w:t>492.</w:t>
            </w:r>
          </w:p>
        </w:tc>
        <w:tc>
          <w:tcPr>
            <w:tcW w:w="3005" w:type="dxa"/>
          </w:tcPr>
          <w:p w:rsidR="00577AB5" w:rsidRDefault="00577AB5">
            <w:pPr>
              <w:pStyle w:val="ConsPlusNormal"/>
            </w:pPr>
            <w:r>
              <w:t>пос. Жилгородок, ул. Центральная, д. 17</w:t>
            </w:r>
          </w:p>
        </w:tc>
        <w:tc>
          <w:tcPr>
            <w:tcW w:w="1587" w:type="dxa"/>
          </w:tcPr>
          <w:p w:rsidR="00577AB5" w:rsidRDefault="00577AB5">
            <w:pPr>
              <w:pStyle w:val="ConsPlusNormal"/>
              <w:jc w:val="center"/>
            </w:pPr>
            <w:r>
              <w:t>4600,60</w:t>
            </w:r>
          </w:p>
        </w:tc>
        <w:tc>
          <w:tcPr>
            <w:tcW w:w="2551" w:type="dxa"/>
          </w:tcPr>
          <w:p w:rsidR="00577AB5" w:rsidRDefault="00577AB5">
            <w:pPr>
              <w:pStyle w:val="ConsPlusNormal"/>
              <w:jc w:val="center"/>
            </w:pPr>
            <w:r>
              <w:t>176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37515,84</w:t>
            </w:r>
          </w:p>
        </w:tc>
      </w:tr>
      <w:tr w:rsidR="00577AB5">
        <w:tc>
          <w:tcPr>
            <w:tcW w:w="794" w:type="dxa"/>
          </w:tcPr>
          <w:p w:rsidR="00577AB5" w:rsidRDefault="00577AB5">
            <w:pPr>
              <w:pStyle w:val="ConsPlusNormal"/>
              <w:jc w:val="center"/>
            </w:pPr>
            <w:r>
              <w:t>493.</w:t>
            </w:r>
          </w:p>
        </w:tc>
        <w:tc>
          <w:tcPr>
            <w:tcW w:w="3005" w:type="dxa"/>
          </w:tcPr>
          <w:p w:rsidR="00577AB5" w:rsidRDefault="00577AB5">
            <w:pPr>
              <w:pStyle w:val="ConsPlusNormal"/>
            </w:pPr>
            <w:r>
              <w:t>пос. Жилгородок, ул. Центральная, д. 9</w:t>
            </w:r>
          </w:p>
        </w:tc>
        <w:tc>
          <w:tcPr>
            <w:tcW w:w="1587" w:type="dxa"/>
          </w:tcPr>
          <w:p w:rsidR="00577AB5" w:rsidRDefault="00577AB5">
            <w:pPr>
              <w:pStyle w:val="ConsPlusNormal"/>
              <w:jc w:val="center"/>
            </w:pPr>
            <w:r>
              <w:t>4090,40</w:t>
            </w:r>
          </w:p>
        </w:tc>
        <w:tc>
          <w:tcPr>
            <w:tcW w:w="2551" w:type="dxa"/>
          </w:tcPr>
          <w:p w:rsidR="00577AB5" w:rsidRDefault="00577AB5">
            <w:pPr>
              <w:pStyle w:val="ConsPlusNormal"/>
              <w:jc w:val="center"/>
            </w:pPr>
            <w:r>
              <w:t>134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87208,57</w:t>
            </w:r>
          </w:p>
        </w:tc>
      </w:tr>
      <w:tr w:rsidR="00577AB5">
        <w:tc>
          <w:tcPr>
            <w:tcW w:w="794" w:type="dxa"/>
          </w:tcPr>
          <w:p w:rsidR="00577AB5" w:rsidRDefault="00577AB5">
            <w:pPr>
              <w:pStyle w:val="ConsPlusNormal"/>
              <w:jc w:val="center"/>
            </w:pPr>
            <w:r>
              <w:t>494.</w:t>
            </w:r>
          </w:p>
        </w:tc>
        <w:tc>
          <w:tcPr>
            <w:tcW w:w="3005" w:type="dxa"/>
          </w:tcPr>
          <w:p w:rsidR="00577AB5" w:rsidRDefault="00577AB5">
            <w:pPr>
              <w:pStyle w:val="ConsPlusNormal"/>
            </w:pPr>
            <w:r>
              <w:t>пос. Светлый, ул. Степная, д. 4</w:t>
            </w:r>
          </w:p>
        </w:tc>
        <w:tc>
          <w:tcPr>
            <w:tcW w:w="1587" w:type="dxa"/>
          </w:tcPr>
          <w:p w:rsidR="00577AB5" w:rsidRDefault="00577AB5">
            <w:pPr>
              <w:pStyle w:val="ConsPlusNormal"/>
              <w:jc w:val="center"/>
            </w:pPr>
            <w:r>
              <w:t>515,50</w:t>
            </w:r>
          </w:p>
        </w:tc>
        <w:tc>
          <w:tcPr>
            <w:tcW w:w="2551" w:type="dxa"/>
          </w:tcPr>
          <w:p w:rsidR="00577AB5" w:rsidRDefault="00577AB5">
            <w:pPr>
              <w:pStyle w:val="ConsPlusNormal"/>
              <w:jc w:val="center"/>
            </w:pPr>
            <w:r>
              <w:t>11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28981,50</w:t>
            </w:r>
          </w:p>
        </w:tc>
      </w:tr>
      <w:tr w:rsidR="00577AB5">
        <w:tc>
          <w:tcPr>
            <w:tcW w:w="794" w:type="dxa"/>
          </w:tcPr>
          <w:p w:rsidR="00577AB5" w:rsidRDefault="00577AB5">
            <w:pPr>
              <w:pStyle w:val="ConsPlusNormal"/>
              <w:jc w:val="center"/>
            </w:pPr>
            <w:r>
              <w:t>495.</w:t>
            </w:r>
          </w:p>
        </w:tc>
        <w:tc>
          <w:tcPr>
            <w:tcW w:w="3005" w:type="dxa"/>
          </w:tcPr>
          <w:p w:rsidR="00577AB5" w:rsidRDefault="00577AB5">
            <w:pPr>
              <w:pStyle w:val="ConsPlusNormal"/>
            </w:pPr>
            <w:r>
              <w:t>пос. Светлый, ул. Степная, д. 8</w:t>
            </w:r>
          </w:p>
        </w:tc>
        <w:tc>
          <w:tcPr>
            <w:tcW w:w="1587" w:type="dxa"/>
          </w:tcPr>
          <w:p w:rsidR="00577AB5" w:rsidRDefault="00577AB5">
            <w:pPr>
              <w:pStyle w:val="ConsPlusNormal"/>
              <w:jc w:val="center"/>
            </w:pPr>
            <w:r>
              <w:t>512,80</w:t>
            </w:r>
          </w:p>
        </w:tc>
        <w:tc>
          <w:tcPr>
            <w:tcW w:w="2551" w:type="dxa"/>
          </w:tcPr>
          <w:p w:rsidR="00577AB5" w:rsidRDefault="00577AB5">
            <w:pPr>
              <w:pStyle w:val="ConsPlusNormal"/>
              <w:jc w:val="center"/>
            </w:pPr>
            <w:r>
              <w:t>11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94885,22</w:t>
            </w:r>
          </w:p>
        </w:tc>
      </w:tr>
      <w:tr w:rsidR="00577AB5">
        <w:tc>
          <w:tcPr>
            <w:tcW w:w="794" w:type="dxa"/>
          </w:tcPr>
          <w:p w:rsidR="00577AB5" w:rsidRDefault="00577AB5">
            <w:pPr>
              <w:pStyle w:val="ConsPlusNormal"/>
              <w:jc w:val="center"/>
            </w:pPr>
            <w:r>
              <w:t>496.</w:t>
            </w:r>
          </w:p>
        </w:tc>
        <w:tc>
          <w:tcPr>
            <w:tcW w:w="3005" w:type="dxa"/>
          </w:tcPr>
          <w:p w:rsidR="00577AB5" w:rsidRDefault="00577AB5">
            <w:pPr>
              <w:pStyle w:val="ConsPlusNormal"/>
            </w:pPr>
            <w:r>
              <w:t>с. Сакмара, ул. Советская, д. 84</w:t>
            </w:r>
          </w:p>
        </w:tc>
        <w:tc>
          <w:tcPr>
            <w:tcW w:w="1587" w:type="dxa"/>
          </w:tcPr>
          <w:p w:rsidR="00577AB5" w:rsidRDefault="00577AB5">
            <w:pPr>
              <w:pStyle w:val="ConsPlusNormal"/>
              <w:jc w:val="center"/>
            </w:pPr>
            <w:r>
              <w:t>829,70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44253,29</w:t>
            </w:r>
          </w:p>
        </w:tc>
      </w:tr>
      <w:tr w:rsidR="00577AB5">
        <w:tc>
          <w:tcPr>
            <w:tcW w:w="794" w:type="dxa"/>
          </w:tcPr>
          <w:p w:rsidR="00577AB5" w:rsidRDefault="00577AB5">
            <w:pPr>
              <w:pStyle w:val="ConsPlusNormal"/>
              <w:jc w:val="center"/>
            </w:pPr>
            <w:r>
              <w:t>497.</w:t>
            </w:r>
          </w:p>
        </w:tc>
        <w:tc>
          <w:tcPr>
            <w:tcW w:w="3005" w:type="dxa"/>
          </w:tcPr>
          <w:p w:rsidR="00577AB5" w:rsidRDefault="00577AB5">
            <w:pPr>
              <w:pStyle w:val="ConsPlusNormal"/>
            </w:pPr>
            <w:r>
              <w:t>с. Сакмара, ул. Степная, д. 6</w:t>
            </w:r>
          </w:p>
        </w:tc>
        <w:tc>
          <w:tcPr>
            <w:tcW w:w="1587" w:type="dxa"/>
          </w:tcPr>
          <w:p w:rsidR="00577AB5" w:rsidRDefault="00577AB5">
            <w:pPr>
              <w:pStyle w:val="ConsPlusNormal"/>
              <w:jc w:val="center"/>
            </w:pPr>
            <w:r>
              <w:t>377,90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39900,58</w:t>
            </w:r>
          </w:p>
        </w:tc>
      </w:tr>
      <w:tr w:rsidR="00577AB5">
        <w:tc>
          <w:tcPr>
            <w:tcW w:w="13606" w:type="dxa"/>
            <w:gridSpan w:val="7"/>
          </w:tcPr>
          <w:p w:rsidR="00577AB5" w:rsidRDefault="00577AB5">
            <w:pPr>
              <w:pStyle w:val="ConsPlusNormal"/>
              <w:jc w:val="center"/>
              <w:outlineLvl w:val="3"/>
            </w:pPr>
            <w:r>
              <w:t>26. Муниципальное образование Саракташский район</w:t>
            </w:r>
          </w:p>
        </w:tc>
      </w:tr>
      <w:tr w:rsidR="00577AB5">
        <w:tc>
          <w:tcPr>
            <w:tcW w:w="3799" w:type="dxa"/>
            <w:gridSpan w:val="2"/>
          </w:tcPr>
          <w:p w:rsidR="00577AB5" w:rsidRDefault="00577AB5">
            <w:pPr>
              <w:pStyle w:val="ConsPlusNormal"/>
            </w:pPr>
            <w:r>
              <w:t>Итого по муниципальному образованию Саракташский район</w:t>
            </w:r>
          </w:p>
        </w:tc>
        <w:tc>
          <w:tcPr>
            <w:tcW w:w="1587" w:type="dxa"/>
          </w:tcPr>
          <w:p w:rsidR="00577AB5" w:rsidRDefault="00577AB5">
            <w:pPr>
              <w:pStyle w:val="ConsPlusNormal"/>
              <w:jc w:val="center"/>
            </w:pPr>
            <w:r>
              <w:t>4868,60</w:t>
            </w:r>
          </w:p>
        </w:tc>
        <w:tc>
          <w:tcPr>
            <w:tcW w:w="2551" w:type="dxa"/>
          </w:tcPr>
          <w:p w:rsidR="00577AB5" w:rsidRDefault="00577AB5">
            <w:pPr>
              <w:pStyle w:val="ConsPlusNormal"/>
              <w:jc w:val="center"/>
            </w:pPr>
            <w:r>
              <w:t>158</w:t>
            </w:r>
          </w:p>
        </w:tc>
        <w:tc>
          <w:tcPr>
            <w:tcW w:w="1984" w:type="dxa"/>
          </w:tcPr>
          <w:p w:rsidR="00577AB5" w:rsidRDefault="00577AB5">
            <w:pPr>
              <w:pStyle w:val="ConsPlusNormal"/>
              <w:jc w:val="center"/>
            </w:pPr>
            <w:r>
              <w:t>7</w:t>
            </w:r>
          </w:p>
        </w:tc>
        <w:tc>
          <w:tcPr>
            <w:tcW w:w="1701" w:type="dxa"/>
          </w:tcPr>
          <w:p w:rsidR="00577AB5" w:rsidRDefault="00577AB5">
            <w:pPr>
              <w:pStyle w:val="ConsPlusNormal"/>
              <w:jc w:val="center"/>
            </w:pPr>
            <w:r>
              <w:t>7</w:t>
            </w:r>
          </w:p>
        </w:tc>
        <w:tc>
          <w:tcPr>
            <w:tcW w:w="1984" w:type="dxa"/>
          </w:tcPr>
          <w:p w:rsidR="00577AB5" w:rsidRDefault="00577AB5">
            <w:pPr>
              <w:pStyle w:val="ConsPlusNormal"/>
              <w:jc w:val="center"/>
            </w:pPr>
            <w:r>
              <w:t>476067,31</w:t>
            </w:r>
          </w:p>
        </w:tc>
      </w:tr>
      <w:tr w:rsidR="00577AB5">
        <w:tc>
          <w:tcPr>
            <w:tcW w:w="794" w:type="dxa"/>
          </w:tcPr>
          <w:p w:rsidR="00577AB5" w:rsidRDefault="00577AB5">
            <w:pPr>
              <w:pStyle w:val="ConsPlusNormal"/>
              <w:jc w:val="center"/>
            </w:pPr>
            <w:r>
              <w:t>498.</w:t>
            </w:r>
          </w:p>
        </w:tc>
        <w:tc>
          <w:tcPr>
            <w:tcW w:w="3005" w:type="dxa"/>
          </w:tcPr>
          <w:p w:rsidR="00577AB5" w:rsidRDefault="00577AB5">
            <w:pPr>
              <w:pStyle w:val="ConsPlusNormal"/>
            </w:pPr>
            <w:r>
              <w:t>пос. Саракташ, ул. Ватутина, д. 4</w:t>
            </w:r>
          </w:p>
        </w:tc>
        <w:tc>
          <w:tcPr>
            <w:tcW w:w="1587" w:type="dxa"/>
          </w:tcPr>
          <w:p w:rsidR="00577AB5" w:rsidRDefault="00577AB5">
            <w:pPr>
              <w:pStyle w:val="ConsPlusNormal"/>
              <w:jc w:val="center"/>
            </w:pPr>
            <w:r>
              <w:t>433,10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76248,93</w:t>
            </w:r>
          </w:p>
        </w:tc>
      </w:tr>
      <w:tr w:rsidR="00577AB5">
        <w:tc>
          <w:tcPr>
            <w:tcW w:w="794" w:type="dxa"/>
          </w:tcPr>
          <w:p w:rsidR="00577AB5" w:rsidRDefault="00577AB5">
            <w:pPr>
              <w:pStyle w:val="ConsPlusNormal"/>
              <w:jc w:val="center"/>
            </w:pPr>
            <w:r>
              <w:t>499.</w:t>
            </w:r>
          </w:p>
        </w:tc>
        <w:tc>
          <w:tcPr>
            <w:tcW w:w="3005" w:type="dxa"/>
          </w:tcPr>
          <w:p w:rsidR="00577AB5" w:rsidRDefault="00577AB5">
            <w:pPr>
              <w:pStyle w:val="ConsPlusNormal"/>
            </w:pPr>
            <w:r>
              <w:t>пос. Саракташ, ул. Красноармейская, д. 100</w:t>
            </w:r>
          </w:p>
        </w:tc>
        <w:tc>
          <w:tcPr>
            <w:tcW w:w="1587" w:type="dxa"/>
          </w:tcPr>
          <w:p w:rsidR="00577AB5" w:rsidRDefault="00577AB5">
            <w:pPr>
              <w:pStyle w:val="ConsPlusNormal"/>
              <w:jc w:val="center"/>
            </w:pPr>
            <w:r>
              <w:t>850,40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54728,45</w:t>
            </w:r>
          </w:p>
        </w:tc>
      </w:tr>
      <w:tr w:rsidR="00577AB5">
        <w:tc>
          <w:tcPr>
            <w:tcW w:w="794" w:type="dxa"/>
          </w:tcPr>
          <w:p w:rsidR="00577AB5" w:rsidRDefault="00577AB5">
            <w:pPr>
              <w:pStyle w:val="ConsPlusNormal"/>
              <w:jc w:val="center"/>
            </w:pPr>
            <w:r>
              <w:t>500.</w:t>
            </w:r>
          </w:p>
        </w:tc>
        <w:tc>
          <w:tcPr>
            <w:tcW w:w="3005" w:type="dxa"/>
          </w:tcPr>
          <w:p w:rsidR="00577AB5" w:rsidRDefault="00577AB5">
            <w:pPr>
              <w:pStyle w:val="ConsPlusNormal"/>
            </w:pPr>
            <w:r>
              <w:t>пос. Саракташ, ул. Мира, д. 13</w:t>
            </w:r>
          </w:p>
        </w:tc>
        <w:tc>
          <w:tcPr>
            <w:tcW w:w="1587" w:type="dxa"/>
          </w:tcPr>
          <w:p w:rsidR="00577AB5" w:rsidRDefault="00577AB5">
            <w:pPr>
              <w:pStyle w:val="ConsPlusNormal"/>
              <w:jc w:val="center"/>
            </w:pPr>
            <w:r>
              <w:t>446,10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52686,58</w:t>
            </w:r>
          </w:p>
        </w:tc>
      </w:tr>
      <w:tr w:rsidR="00577AB5">
        <w:tc>
          <w:tcPr>
            <w:tcW w:w="794" w:type="dxa"/>
          </w:tcPr>
          <w:p w:rsidR="00577AB5" w:rsidRDefault="00577AB5">
            <w:pPr>
              <w:pStyle w:val="ConsPlusNormal"/>
              <w:jc w:val="center"/>
            </w:pPr>
            <w:r>
              <w:t>501.</w:t>
            </w:r>
          </w:p>
        </w:tc>
        <w:tc>
          <w:tcPr>
            <w:tcW w:w="3005" w:type="dxa"/>
          </w:tcPr>
          <w:p w:rsidR="00577AB5" w:rsidRDefault="00577AB5">
            <w:pPr>
              <w:pStyle w:val="ConsPlusNormal"/>
            </w:pPr>
            <w:r>
              <w:t>пос. Саракташ, ул. Советская, д. 25</w:t>
            </w:r>
          </w:p>
        </w:tc>
        <w:tc>
          <w:tcPr>
            <w:tcW w:w="1587" w:type="dxa"/>
          </w:tcPr>
          <w:p w:rsidR="00577AB5" w:rsidRDefault="00577AB5">
            <w:pPr>
              <w:pStyle w:val="ConsPlusNormal"/>
              <w:jc w:val="center"/>
            </w:pPr>
            <w:r>
              <w:t>430,30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52810,23</w:t>
            </w:r>
          </w:p>
        </w:tc>
      </w:tr>
      <w:tr w:rsidR="00577AB5">
        <w:tc>
          <w:tcPr>
            <w:tcW w:w="794" w:type="dxa"/>
          </w:tcPr>
          <w:p w:rsidR="00577AB5" w:rsidRDefault="00577AB5">
            <w:pPr>
              <w:pStyle w:val="ConsPlusNormal"/>
              <w:jc w:val="center"/>
            </w:pPr>
            <w:r>
              <w:t>502.</w:t>
            </w:r>
          </w:p>
        </w:tc>
        <w:tc>
          <w:tcPr>
            <w:tcW w:w="3005" w:type="dxa"/>
          </w:tcPr>
          <w:p w:rsidR="00577AB5" w:rsidRDefault="00577AB5">
            <w:pPr>
              <w:pStyle w:val="ConsPlusNormal"/>
            </w:pPr>
            <w:r>
              <w:t>пос. Саракташ, ул. Трудовая, д. 16</w:t>
            </w:r>
          </w:p>
        </w:tc>
        <w:tc>
          <w:tcPr>
            <w:tcW w:w="1587" w:type="dxa"/>
          </w:tcPr>
          <w:p w:rsidR="00577AB5" w:rsidRDefault="00577AB5">
            <w:pPr>
              <w:pStyle w:val="ConsPlusNormal"/>
              <w:jc w:val="center"/>
            </w:pPr>
            <w:r>
              <w:t>1209,00</w:t>
            </w:r>
          </w:p>
        </w:tc>
        <w:tc>
          <w:tcPr>
            <w:tcW w:w="2551" w:type="dxa"/>
          </w:tcPr>
          <w:p w:rsidR="00577AB5" w:rsidRDefault="00577AB5">
            <w:pPr>
              <w:pStyle w:val="ConsPlusNormal"/>
              <w:jc w:val="center"/>
            </w:pPr>
            <w:r>
              <w:t>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89597,16</w:t>
            </w:r>
          </w:p>
        </w:tc>
      </w:tr>
      <w:tr w:rsidR="00577AB5">
        <w:tc>
          <w:tcPr>
            <w:tcW w:w="794" w:type="dxa"/>
          </w:tcPr>
          <w:p w:rsidR="00577AB5" w:rsidRDefault="00577AB5">
            <w:pPr>
              <w:pStyle w:val="ConsPlusNormal"/>
              <w:jc w:val="center"/>
            </w:pPr>
            <w:r>
              <w:lastRenderedPageBreak/>
              <w:t>503.</w:t>
            </w:r>
          </w:p>
        </w:tc>
        <w:tc>
          <w:tcPr>
            <w:tcW w:w="3005" w:type="dxa"/>
          </w:tcPr>
          <w:p w:rsidR="00577AB5" w:rsidRDefault="00577AB5">
            <w:pPr>
              <w:pStyle w:val="ConsPlusNormal"/>
            </w:pPr>
            <w:r>
              <w:t>с. Васильевка, ул. Дружбы, д. 1</w:t>
            </w:r>
          </w:p>
        </w:tc>
        <w:tc>
          <w:tcPr>
            <w:tcW w:w="1587" w:type="dxa"/>
          </w:tcPr>
          <w:p w:rsidR="00577AB5" w:rsidRDefault="00577AB5">
            <w:pPr>
              <w:pStyle w:val="ConsPlusNormal"/>
              <w:jc w:val="center"/>
            </w:pPr>
            <w:r>
              <w:t>682,70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71517,75</w:t>
            </w:r>
          </w:p>
        </w:tc>
      </w:tr>
      <w:tr w:rsidR="00577AB5">
        <w:tc>
          <w:tcPr>
            <w:tcW w:w="794" w:type="dxa"/>
          </w:tcPr>
          <w:p w:rsidR="00577AB5" w:rsidRDefault="00577AB5">
            <w:pPr>
              <w:pStyle w:val="ConsPlusNormal"/>
              <w:jc w:val="center"/>
            </w:pPr>
            <w:r>
              <w:t>504.</w:t>
            </w:r>
          </w:p>
        </w:tc>
        <w:tc>
          <w:tcPr>
            <w:tcW w:w="3005" w:type="dxa"/>
          </w:tcPr>
          <w:p w:rsidR="00577AB5" w:rsidRDefault="00577AB5">
            <w:pPr>
              <w:pStyle w:val="ConsPlusNormal"/>
            </w:pPr>
            <w:r>
              <w:t>с. Новочеркасск, ул. Парковая, д. 11</w:t>
            </w:r>
          </w:p>
        </w:tc>
        <w:tc>
          <w:tcPr>
            <w:tcW w:w="1587" w:type="dxa"/>
          </w:tcPr>
          <w:p w:rsidR="00577AB5" w:rsidRDefault="00577AB5">
            <w:pPr>
              <w:pStyle w:val="ConsPlusNormal"/>
              <w:jc w:val="center"/>
            </w:pPr>
            <w:r>
              <w:t>817,00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78478,21</w:t>
            </w:r>
          </w:p>
        </w:tc>
      </w:tr>
      <w:tr w:rsidR="00577AB5">
        <w:tc>
          <w:tcPr>
            <w:tcW w:w="13606" w:type="dxa"/>
            <w:gridSpan w:val="7"/>
          </w:tcPr>
          <w:p w:rsidR="00577AB5" w:rsidRDefault="00577AB5">
            <w:pPr>
              <w:pStyle w:val="ConsPlusNormal"/>
              <w:jc w:val="center"/>
              <w:outlineLvl w:val="3"/>
            </w:pPr>
            <w:r>
              <w:t>27. Муниципальное образование Светлинский район</w:t>
            </w:r>
          </w:p>
        </w:tc>
      </w:tr>
      <w:tr w:rsidR="00577AB5">
        <w:tc>
          <w:tcPr>
            <w:tcW w:w="3799" w:type="dxa"/>
            <w:gridSpan w:val="2"/>
          </w:tcPr>
          <w:p w:rsidR="00577AB5" w:rsidRDefault="00577AB5">
            <w:pPr>
              <w:pStyle w:val="ConsPlusNormal"/>
            </w:pPr>
            <w:r>
              <w:t>Итого по муниципальному образованию Светлинский район</w:t>
            </w:r>
          </w:p>
        </w:tc>
        <w:tc>
          <w:tcPr>
            <w:tcW w:w="1587" w:type="dxa"/>
          </w:tcPr>
          <w:p w:rsidR="00577AB5" w:rsidRDefault="00577AB5">
            <w:pPr>
              <w:pStyle w:val="ConsPlusNormal"/>
              <w:jc w:val="center"/>
            </w:pPr>
            <w:r>
              <w:t>17458,20</w:t>
            </w:r>
          </w:p>
        </w:tc>
        <w:tc>
          <w:tcPr>
            <w:tcW w:w="2551" w:type="dxa"/>
          </w:tcPr>
          <w:p w:rsidR="00577AB5" w:rsidRDefault="00577AB5">
            <w:pPr>
              <w:pStyle w:val="ConsPlusNormal"/>
              <w:jc w:val="center"/>
            </w:pPr>
            <w:r>
              <w:t>700</w:t>
            </w:r>
          </w:p>
        </w:tc>
        <w:tc>
          <w:tcPr>
            <w:tcW w:w="1984" w:type="dxa"/>
          </w:tcPr>
          <w:p w:rsidR="00577AB5" w:rsidRDefault="00577AB5">
            <w:pPr>
              <w:pStyle w:val="ConsPlusNormal"/>
              <w:jc w:val="center"/>
            </w:pPr>
            <w:r>
              <w:t>10</w:t>
            </w:r>
          </w:p>
        </w:tc>
        <w:tc>
          <w:tcPr>
            <w:tcW w:w="1701" w:type="dxa"/>
          </w:tcPr>
          <w:p w:rsidR="00577AB5" w:rsidRDefault="00577AB5">
            <w:pPr>
              <w:pStyle w:val="ConsPlusNormal"/>
              <w:jc w:val="center"/>
            </w:pPr>
            <w:r>
              <w:t>8</w:t>
            </w:r>
          </w:p>
        </w:tc>
        <w:tc>
          <w:tcPr>
            <w:tcW w:w="1984" w:type="dxa"/>
          </w:tcPr>
          <w:p w:rsidR="00577AB5" w:rsidRDefault="00577AB5">
            <w:pPr>
              <w:pStyle w:val="ConsPlusNormal"/>
              <w:jc w:val="center"/>
            </w:pPr>
            <w:r>
              <w:t>587219,54</w:t>
            </w:r>
          </w:p>
        </w:tc>
      </w:tr>
      <w:tr w:rsidR="00577AB5">
        <w:tc>
          <w:tcPr>
            <w:tcW w:w="794" w:type="dxa"/>
          </w:tcPr>
          <w:p w:rsidR="00577AB5" w:rsidRDefault="00577AB5">
            <w:pPr>
              <w:pStyle w:val="ConsPlusNormal"/>
              <w:jc w:val="center"/>
            </w:pPr>
            <w:r>
              <w:t>505.</w:t>
            </w:r>
          </w:p>
        </w:tc>
        <w:tc>
          <w:tcPr>
            <w:tcW w:w="3005" w:type="dxa"/>
            <w:vAlign w:val="center"/>
          </w:tcPr>
          <w:p w:rsidR="00577AB5" w:rsidRDefault="00577AB5">
            <w:pPr>
              <w:pStyle w:val="ConsPlusNormal"/>
            </w:pPr>
            <w:r>
              <w:t>пос. Светлый, пер. Мира, д. 13</w:t>
            </w:r>
          </w:p>
        </w:tc>
        <w:tc>
          <w:tcPr>
            <w:tcW w:w="1587" w:type="dxa"/>
          </w:tcPr>
          <w:p w:rsidR="00577AB5" w:rsidRDefault="00577AB5">
            <w:pPr>
              <w:pStyle w:val="ConsPlusNormal"/>
              <w:jc w:val="center"/>
            </w:pPr>
            <w:r>
              <w:t>346,60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50882,96</w:t>
            </w:r>
          </w:p>
        </w:tc>
      </w:tr>
      <w:tr w:rsidR="00577AB5">
        <w:tc>
          <w:tcPr>
            <w:tcW w:w="794" w:type="dxa"/>
          </w:tcPr>
          <w:p w:rsidR="00577AB5" w:rsidRDefault="00577AB5">
            <w:pPr>
              <w:pStyle w:val="ConsPlusNormal"/>
              <w:jc w:val="center"/>
            </w:pPr>
            <w:r>
              <w:t>506.</w:t>
            </w:r>
          </w:p>
        </w:tc>
        <w:tc>
          <w:tcPr>
            <w:tcW w:w="3005" w:type="dxa"/>
            <w:vAlign w:val="center"/>
          </w:tcPr>
          <w:p w:rsidR="00577AB5" w:rsidRDefault="00577AB5">
            <w:pPr>
              <w:pStyle w:val="ConsPlusNormal"/>
            </w:pPr>
            <w:r>
              <w:t>пос. Светлый, ул. Мира, д. 15</w:t>
            </w:r>
          </w:p>
        </w:tc>
        <w:tc>
          <w:tcPr>
            <w:tcW w:w="1587" w:type="dxa"/>
          </w:tcPr>
          <w:p w:rsidR="00577AB5" w:rsidRDefault="00577AB5">
            <w:pPr>
              <w:pStyle w:val="ConsPlusNormal"/>
              <w:jc w:val="center"/>
            </w:pPr>
            <w:r>
              <w:t>3726,90</w:t>
            </w:r>
          </w:p>
        </w:tc>
        <w:tc>
          <w:tcPr>
            <w:tcW w:w="2551" w:type="dxa"/>
          </w:tcPr>
          <w:p w:rsidR="00577AB5" w:rsidRDefault="00577AB5">
            <w:pPr>
              <w:pStyle w:val="ConsPlusNormal"/>
              <w:jc w:val="center"/>
            </w:pPr>
            <w:r>
              <w:t>230</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139968,79</w:t>
            </w:r>
          </w:p>
        </w:tc>
      </w:tr>
      <w:tr w:rsidR="00577AB5">
        <w:tc>
          <w:tcPr>
            <w:tcW w:w="794" w:type="dxa"/>
          </w:tcPr>
          <w:p w:rsidR="00577AB5" w:rsidRDefault="00577AB5">
            <w:pPr>
              <w:pStyle w:val="ConsPlusNormal"/>
              <w:jc w:val="center"/>
            </w:pPr>
            <w:r>
              <w:t>507.</w:t>
            </w:r>
          </w:p>
        </w:tc>
        <w:tc>
          <w:tcPr>
            <w:tcW w:w="3005" w:type="dxa"/>
            <w:vAlign w:val="center"/>
          </w:tcPr>
          <w:p w:rsidR="00577AB5" w:rsidRDefault="00577AB5">
            <w:pPr>
              <w:pStyle w:val="ConsPlusNormal"/>
            </w:pPr>
            <w:r>
              <w:t>пос. Светлый, ул. Пролетарская, д. 3</w:t>
            </w:r>
          </w:p>
        </w:tc>
        <w:tc>
          <w:tcPr>
            <w:tcW w:w="1587" w:type="dxa"/>
          </w:tcPr>
          <w:p w:rsidR="00577AB5" w:rsidRDefault="00577AB5">
            <w:pPr>
              <w:pStyle w:val="ConsPlusNormal"/>
              <w:jc w:val="center"/>
            </w:pPr>
            <w:r>
              <w:t>7888,60</w:t>
            </w:r>
          </w:p>
        </w:tc>
        <w:tc>
          <w:tcPr>
            <w:tcW w:w="2551" w:type="dxa"/>
          </w:tcPr>
          <w:p w:rsidR="00577AB5" w:rsidRDefault="00577AB5">
            <w:pPr>
              <w:pStyle w:val="ConsPlusNormal"/>
              <w:jc w:val="center"/>
            </w:pPr>
            <w:r>
              <w:t>257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110958,57</w:t>
            </w:r>
          </w:p>
        </w:tc>
      </w:tr>
      <w:tr w:rsidR="00577AB5">
        <w:tc>
          <w:tcPr>
            <w:tcW w:w="794" w:type="dxa"/>
          </w:tcPr>
          <w:p w:rsidR="00577AB5" w:rsidRDefault="00577AB5">
            <w:pPr>
              <w:pStyle w:val="ConsPlusNormal"/>
              <w:jc w:val="center"/>
            </w:pPr>
            <w:r>
              <w:t>508.</w:t>
            </w:r>
          </w:p>
        </w:tc>
        <w:tc>
          <w:tcPr>
            <w:tcW w:w="3005" w:type="dxa"/>
          </w:tcPr>
          <w:p w:rsidR="00577AB5" w:rsidRDefault="00577AB5">
            <w:pPr>
              <w:pStyle w:val="ConsPlusNormal"/>
            </w:pPr>
            <w:r>
              <w:t>пос. Светлый, ул. Промышленная, д. 40</w:t>
            </w:r>
          </w:p>
        </w:tc>
        <w:tc>
          <w:tcPr>
            <w:tcW w:w="1587" w:type="dxa"/>
          </w:tcPr>
          <w:p w:rsidR="00577AB5" w:rsidRDefault="00577AB5">
            <w:pPr>
              <w:pStyle w:val="ConsPlusNormal"/>
              <w:jc w:val="center"/>
            </w:pPr>
            <w:r>
              <w:t>364,50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52005,61</w:t>
            </w:r>
          </w:p>
        </w:tc>
      </w:tr>
      <w:tr w:rsidR="00577AB5">
        <w:tc>
          <w:tcPr>
            <w:tcW w:w="794" w:type="dxa"/>
          </w:tcPr>
          <w:p w:rsidR="00577AB5" w:rsidRDefault="00577AB5">
            <w:pPr>
              <w:pStyle w:val="ConsPlusNormal"/>
              <w:jc w:val="center"/>
            </w:pPr>
            <w:r>
              <w:t>509.</w:t>
            </w:r>
          </w:p>
        </w:tc>
        <w:tc>
          <w:tcPr>
            <w:tcW w:w="3005" w:type="dxa"/>
            <w:vAlign w:val="center"/>
          </w:tcPr>
          <w:p w:rsidR="00577AB5" w:rsidRDefault="00577AB5">
            <w:pPr>
              <w:pStyle w:val="ConsPlusNormal"/>
            </w:pPr>
            <w:r>
              <w:t>пос. Светлый, ул. Советская, д. 27</w:t>
            </w:r>
          </w:p>
        </w:tc>
        <w:tc>
          <w:tcPr>
            <w:tcW w:w="1587" w:type="dxa"/>
          </w:tcPr>
          <w:p w:rsidR="00577AB5" w:rsidRDefault="00577AB5">
            <w:pPr>
              <w:pStyle w:val="ConsPlusNormal"/>
              <w:jc w:val="center"/>
            </w:pPr>
            <w:r>
              <w:t>4064,20</w:t>
            </w:r>
          </w:p>
        </w:tc>
        <w:tc>
          <w:tcPr>
            <w:tcW w:w="2551" w:type="dxa"/>
          </w:tcPr>
          <w:p w:rsidR="00577AB5" w:rsidRDefault="00577AB5">
            <w:pPr>
              <w:pStyle w:val="ConsPlusNormal"/>
              <w:jc w:val="center"/>
            </w:pPr>
            <w:r>
              <w:t>141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79023,89</w:t>
            </w:r>
          </w:p>
        </w:tc>
      </w:tr>
      <w:tr w:rsidR="00577AB5">
        <w:tc>
          <w:tcPr>
            <w:tcW w:w="794" w:type="dxa"/>
          </w:tcPr>
          <w:p w:rsidR="00577AB5" w:rsidRDefault="00577AB5">
            <w:pPr>
              <w:pStyle w:val="ConsPlusNormal"/>
              <w:jc w:val="center"/>
            </w:pPr>
            <w:r>
              <w:t>510.</w:t>
            </w:r>
          </w:p>
        </w:tc>
        <w:tc>
          <w:tcPr>
            <w:tcW w:w="3005" w:type="dxa"/>
            <w:vAlign w:val="center"/>
          </w:tcPr>
          <w:p w:rsidR="00577AB5" w:rsidRDefault="00577AB5">
            <w:pPr>
              <w:pStyle w:val="ConsPlusNormal"/>
            </w:pPr>
            <w:r>
              <w:t>пос. Светлый, ул. Шевченко, д. 12</w:t>
            </w:r>
          </w:p>
        </w:tc>
        <w:tc>
          <w:tcPr>
            <w:tcW w:w="1587" w:type="dxa"/>
          </w:tcPr>
          <w:p w:rsidR="00577AB5" w:rsidRDefault="00577AB5">
            <w:pPr>
              <w:pStyle w:val="ConsPlusNormal"/>
              <w:jc w:val="center"/>
            </w:pPr>
            <w:r>
              <w:t>349,70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51077,34</w:t>
            </w:r>
          </w:p>
        </w:tc>
      </w:tr>
      <w:tr w:rsidR="00577AB5">
        <w:tc>
          <w:tcPr>
            <w:tcW w:w="794" w:type="dxa"/>
          </w:tcPr>
          <w:p w:rsidR="00577AB5" w:rsidRDefault="00577AB5">
            <w:pPr>
              <w:pStyle w:val="ConsPlusNormal"/>
              <w:jc w:val="center"/>
            </w:pPr>
            <w:r>
              <w:t>511.</w:t>
            </w:r>
          </w:p>
        </w:tc>
        <w:tc>
          <w:tcPr>
            <w:tcW w:w="3005" w:type="dxa"/>
            <w:vAlign w:val="center"/>
          </w:tcPr>
          <w:p w:rsidR="00577AB5" w:rsidRDefault="00577AB5">
            <w:pPr>
              <w:pStyle w:val="ConsPlusNormal"/>
            </w:pPr>
            <w:r>
              <w:t>пос. Светлый, ул. Шевченко, д. 14</w:t>
            </w:r>
          </w:p>
        </w:tc>
        <w:tc>
          <w:tcPr>
            <w:tcW w:w="1587" w:type="dxa"/>
          </w:tcPr>
          <w:p w:rsidR="00577AB5" w:rsidRDefault="00577AB5">
            <w:pPr>
              <w:pStyle w:val="ConsPlusNormal"/>
              <w:jc w:val="center"/>
            </w:pPr>
            <w:r>
              <w:t>347,80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50958,19</w:t>
            </w:r>
          </w:p>
        </w:tc>
      </w:tr>
      <w:tr w:rsidR="00577AB5">
        <w:tc>
          <w:tcPr>
            <w:tcW w:w="794" w:type="dxa"/>
          </w:tcPr>
          <w:p w:rsidR="00577AB5" w:rsidRDefault="00577AB5">
            <w:pPr>
              <w:pStyle w:val="ConsPlusNormal"/>
              <w:jc w:val="center"/>
            </w:pPr>
            <w:r>
              <w:t>512.</w:t>
            </w:r>
          </w:p>
        </w:tc>
        <w:tc>
          <w:tcPr>
            <w:tcW w:w="3005" w:type="dxa"/>
            <w:vAlign w:val="center"/>
          </w:tcPr>
          <w:p w:rsidR="00577AB5" w:rsidRDefault="00577AB5">
            <w:pPr>
              <w:pStyle w:val="ConsPlusNormal"/>
            </w:pPr>
            <w:r>
              <w:t>пос. Светлый, ул. Шевченко, д. 24</w:t>
            </w:r>
          </w:p>
        </w:tc>
        <w:tc>
          <w:tcPr>
            <w:tcW w:w="1587" w:type="dxa"/>
          </w:tcPr>
          <w:p w:rsidR="00577AB5" w:rsidRDefault="00577AB5">
            <w:pPr>
              <w:pStyle w:val="ConsPlusNormal"/>
              <w:jc w:val="center"/>
            </w:pPr>
            <w:r>
              <w:t>369,90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52344,19</w:t>
            </w:r>
          </w:p>
        </w:tc>
      </w:tr>
      <w:tr w:rsidR="00577AB5">
        <w:tc>
          <w:tcPr>
            <w:tcW w:w="13606" w:type="dxa"/>
            <w:gridSpan w:val="7"/>
          </w:tcPr>
          <w:p w:rsidR="00577AB5" w:rsidRDefault="00577AB5">
            <w:pPr>
              <w:pStyle w:val="ConsPlusNormal"/>
              <w:jc w:val="center"/>
              <w:outlineLvl w:val="3"/>
            </w:pPr>
            <w:r>
              <w:t>28. Муниципальное образование Соль-Илецкий городской округ</w:t>
            </w:r>
          </w:p>
        </w:tc>
      </w:tr>
      <w:tr w:rsidR="00577AB5">
        <w:tc>
          <w:tcPr>
            <w:tcW w:w="3799" w:type="dxa"/>
            <w:gridSpan w:val="2"/>
          </w:tcPr>
          <w:p w:rsidR="00577AB5" w:rsidRDefault="00577AB5">
            <w:pPr>
              <w:pStyle w:val="ConsPlusNormal"/>
            </w:pPr>
            <w:r>
              <w:t xml:space="preserve">Итого по муниципальному </w:t>
            </w:r>
            <w:r>
              <w:lastRenderedPageBreak/>
              <w:t>образованию Соль-Илецкий городской округ</w:t>
            </w:r>
          </w:p>
        </w:tc>
        <w:tc>
          <w:tcPr>
            <w:tcW w:w="1587" w:type="dxa"/>
          </w:tcPr>
          <w:p w:rsidR="00577AB5" w:rsidRDefault="00577AB5">
            <w:pPr>
              <w:pStyle w:val="ConsPlusNormal"/>
              <w:jc w:val="center"/>
            </w:pPr>
            <w:r>
              <w:lastRenderedPageBreak/>
              <w:t>13750,60</w:t>
            </w:r>
          </w:p>
        </w:tc>
        <w:tc>
          <w:tcPr>
            <w:tcW w:w="2551" w:type="dxa"/>
          </w:tcPr>
          <w:p w:rsidR="00577AB5" w:rsidRDefault="00577AB5">
            <w:pPr>
              <w:pStyle w:val="ConsPlusNormal"/>
              <w:jc w:val="center"/>
            </w:pPr>
            <w:r>
              <w:t>538</w:t>
            </w:r>
          </w:p>
        </w:tc>
        <w:tc>
          <w:tcPr>
            <w:tcW w:w="1984" w:type="dxa"/>
          </w:tcPr>
          <w:p w:rsidR="00577AB5" w:rsidRDefault="00577AB5">
            <w:pPr>
              <w:pStyle w:val="ConsPlusNormal"/>
              <w:jc w:val="center"/>
            </w:pPr>
            <w:r>
              <w:t>16</w:t>
            </w:r>
          </w:p>
        </w:tc>
        <w:tc>
          <w:tcPr>
            <w:tcW w:w="1701" w:type="dxa"/>
          </w:tcPr>
          <w:p w:rsidR="00577AB5" w:rsidRDefault="00577AB5">
            <w:pPr>
              <w:pStyle w:val="ConsPlusNormal"/>
              <w:jc w:val="center"/>
            </w:pPr>
            <w:r>
              <w:t>15</w:t>
            </w:r>
          </w:p>
        </w:tc>
        <w:tc>
          <w:tcPr>
            <w:tcW w:w="1984" w:type="dxa"/>
          </w:tcPr>
          <w:p w:rsidR="00577AB5" w:rsidRDefault="00577AB5">
            <w:pPr>
              <w:pStyle w:val="ConsPlusNormal"/>
              <w:jc w:val="center"/>
            </w:pPr>
            <w:r>
              <w:t>1149214,59</w:t>
            </w:r>
          </w:p>
        </w:tc>
      </w:tr>
      <w:tr w:rsidR="00577AB5">
        <w:tc>
          <w:tcPr>
            <w:tcW w:w="794" w:type="dxa"/>
          </w:tcPr>
          <w:p w:rsidR="00577AB5" w:rsidRDefault="00577AB5">
            <w:pPr>
              <w:pStyle w:val="ConsPlusNormal"/>
              <w:jc w:val="center"/>
            </w:pPr>
            <w:r>
              <w:lastRenderedPageBreak/>
              <w:t>513.</w:t>
            </w:r>
          </w:p>
        </w:tc>
        <w:tc>
          <w:tcPr>
            <w:tcW w:w="3005" w:type="dxa"/>
          </w:tcPr>
          <w:p w:rsidR="00577AB5" w:rsidRDefault="00577AB5">
            <w:pPr>
              <w:pStyle w:val="ConsPlusNormal"/>
            </w:pPr>
            <w:r>
              <w:t>г. Соль-Илецк, ул. Вокзальная, д. 110</w:t>
            </w:r>
          </w:p>
        </w:tc>
        <w:tc>
          <w:tcPr>
            <w:tcW w:w="1587" w:type="dxa"/>
          </w:tcPr>
          <w:p w:rsidR="00577AB5" w:rsidRDefault="00577AB5">
            <w:pPr>
              <w:pStyle w:val="ConsPlusNormal"/>
              <w:jc w:val="center"/>
            </w:pPr>
            <w:r>
              <w:t>1445,30</w:t>
            </w:r>
          </w:p>
        </w:tc>
        <w:tc>
          <w:tcPr>
            <w:tcW w:w="2551" w:type="dxa"/>
          </w:tcPr>
          <w:p w:rsidR="00577AB5" w:rsidRDefault="00577AB5">
            <w:pPr>
              <w:pStyle w:val="ConsPlusNormal"/>
              <w:jc w:val="center"/>
            </w:pPr>
            <w:r>
              <w:t>61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119191,11</w:t>
            </w:r>
          </w:p>
        </w:tc>
      </w:tr>
      <w:tr w:rsidR="00577AB5">
        <w:tc>
          <w:tcPr>
            <w:tcW w:w="794" w:type="dxa"/>
          </w:tcPr>
          <w:p w:rsidR="00577AB5" w:rsidRDefault="00577AB5">
            <w:pPr>
              <w:pStyle w:val="ConsPlusNormal"/>
              <w:jc w:val="center"/>
            </w:pPr>
            <w:r>
              <w:t>514.</w:t>
            </w:r>
          </w:p>
        </w:tc>
        <w:tc>
          <w:tcPr>
            <w:tcW w:w="3005" w:type="dxa"/>
          </w:tcPr>
          <w:p w:rsidR="00577AB5" w:rsidRDefault="00577AB5">
            <w:pPr>
              <w:pStyle w:val="ConsPlusNormal"/>
            </w:pPr>
            <w:r>
              <w:t>г. Соль-Илецк, ул. Герасимовская, д. 163</w:t>
            </w:r>
          </w:p>
        </w:tc>
        <w:tc>
          <w:tcPr>
            <w:tcW w:w="1587" w:type="dxa"/>
          </w:tcPr>
          <w:p w:rsidR="00577AB5" w:rsidRDefault="00577AB5">
            <w:pPr>
              <w:pStyle w:val="ConsPlusNormal"/>
              <w:jc w:val="center"/>
            </w:pPr>
            <w:r>
              <w:t>797,60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54467,61</w:t>
            </w:r>
          </w:p>
        </w:tc>
      </w:tr>
      <w:tr w:rsidR="00577AB5">
        <w:tc>
          <w:tcPr>
            <w:tcW w:w="794" w:type="dxa"/>
          </w:tcPr>
          <w:p w:rsidR="00577AB5" w:rsidRDefault="00577AB5">
            <w:pPr>
              <w:pStyle w:val="ConsPlusNormal"/>
              <w:jc w:val="center"/>
            </w:pPr>
            <w:r>
              <w:t>515.</w:t>
            </w:r>
          </w:p>
        </w:tc>
        <w:tc>
          <w:tcPr>
            <w:tcW w:w="3005" w:type="dxa"/>
          </w:tcPr>
          <w:p w:rsidR="00577AB5" w:rsidRDefault="00577AB5">
            <w:pPr>
              <w:pStyle w:val="ConsPlusNormal"/>
            </w:pPr>
            <w:r>
              <w:t>г. Соль-Илецк, ул. Илецкая, д. 104</w:t>
            </w:r>
          </w:p>
        </w:tc>
        <w:tc>
          <w:tcPr>
            <w:tcW w:w="1587" w:type="dxa"/>
          </w:tcPr>
          <w:p w:rsidR="00577AB5" w:rsidRDefault="00577AB5">
            <w:pPr>
              <w:pStyle w:val="ConsPlusNormal"/>
              <w:jc w:val="center"/>
            </w:pPr>
            <w:r>
              <w:t>643,20</w:t>
            </w:r>
          </w:p>
        </w:tc>
        <w:tc>
          <w:tcPr>
            <w:tcW w:w="2551" w:type="dxa"/>
          </w:tcPr>
          <w:p w:rsidR="00577AB5" w:rsidRDefault="00577AB5">
            <w:pPr>
              <w:pStyle w:val="ConsPlusNormal"/>
              <w:jc w:val="center"/>
            </w:pPr>
            <w:r>
              <w:t>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87268,38</w:t>
            </w:r>
          </w:p>
        </w:tc>
      </w:tr>
      <w:tr w:rsidR="00577AB5">
        <w:tc>
          <w:tcPr>
            <w:tcW w:w="794" w:type="dxa"/>
          </w:tcPr>
          <w:p w:rsidR="00577AB5" w:rsidRDefault="00577AB5">
            <w:pPr>
              <w:pStyle w:val="ConsPlusNormal"/>
              <w:jc w:val="center"/>
            </w:pPr>
            <w:r>
              <w:t>516.</w:t>
            </w:r>
          </w:p>
        </w:tc>
        <w:tc>
          <w:tcPr>
            <w:tcW w:w="3005" w:type="dxa"/>
          </w:tcPr>
          <w:p w:rsidR="00577AB5" w:rsidRDefault="00577AB5">
            <w:pPr>
              <w:pStyle w:val="ConsPlusNormal"/>
            </w:pPr>
            <w:r>
              <w:t>г. Соль-Илецк, ул. Красноармейская, д. 74</w:t>
            </w:r>
          </w:p>
        </w:tc>
        <w:tc>
          <w:tcPr>
            <w:tcW w:w="1587" w:type="dxa"/>
          </w:tcPr>
          <w:p w:rsidR="00577AB5" w:rsidRDefault="00577AB5">
            <w:pPr>
              <w:pStyle w:val="ConsPlusNormal"/>
              <w:jc w:val="center"/>
            </w:pPr>
            <w:r>
              <w:t>1216,70</w:t>
            </w:r>
          </w:p>
        </w:tc>
        <w:tc>
          <w:tcPr>
            <w:tcW w:w="2551" w:type="dxa"/>
          </w:tcPr>
          <w:p w:rsidR="00577AB5" w:rsidRDefault="00577AB5">
            <w:pPr>
              <w:pStyle w:val="ConsPlusNormal"/>
              <w:jc w:val="center"/>
            </w:pPr>
            <w:r>
              <w:t>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89957,20</w:t>
            </w:r>
          </w:p>
        </w:tc>
      </w:tr>
      <w:tr w:rsidR="00577AB5">
        <w:tc>
          <w:tcPr>
            <w:tcW w:w="794" w:type="dxa"/>
          </w:tcPr>
          <w:p w:rsidR="00577AB5" w:rsidRDefault="00577AB5">
            <w:pPr>
              <w:pStyle w:val="ConsPlusNormal"/>
              <w:jc w:val="center"/>
            </w:pPr>
            <w:r>
              <w:t>517.</w:t>
            </w:r>
          </w:p>
        </w:tc>
        <w:tc>
          <w:tcPr>
            <w:tcW w:w="3005" w:type="dxa"/>
          </w:tcPr>
          <w:p w:rsidR="00577AB5" w:rsidRDefault="00577AB5">
            <w:pPr>
              <w:pStyle w:val="ConsPlusNormal"/>
            </w:pPr>
            <w:r>
              <w:t>г. Соль-Илецк, ул. Красноармейская, д. 80</w:t>
            </w:r>
          </w:p>
        </w:tc>
        <w:tc>
          <w:tcPr>
            <w:tcW w:w="1587" w:type="dxa"/>
          </w:tcPr>
          <w:p w:rsidR="00577AB5" w:rsidRDefault="00577AB5">
            <w:pPr>
              <w:pStyle w:val="ConsPlusNormal"/>
              <w:jc w:val="center"/>
            </w:pPr>
            <w:r>
              <w:t>975,10</w:t>
            </w:r>
          </w:p>
        </w:tc>
        <w:tc>
          <w:tcPr>
            <w:tcW w:w="2551" w:type="dxa"/>
          </w:tcPr>
          <w:p w:rsidR="00577AB5" w:rsidRDefault="00577AB5">
            <w:pPr>
              <w:pStyle w:val="ConsPlusNormal"/>
              <w:jc w:val="center"/>
            </w:pPr>
            <w:r>
              <w:t>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60705,76</w:t>
            </w:r>
          </w:p>
        </w:tc>
      </w:tr>
      <w:tr w:rsidR="00577AB5">
        <w:tc>
          <w:tcPr>
            <w:tcW w:w="794" w:type="dxa"/>
          </w:tcPr>
          <w:p w:rsidR="00577AB5" w:rsidRDefault="00577AB5">
            <w:pPr>
              <w:pStyle w:val="ConsPlusNormal"/>
              <w:jc w:val="center"/>
            </w:pPr>
            <w:r>
              <w:t>518.</w:t>
            </w:r>
          </w:p>
        </w:tc>
        <w:tc>
          <w:tcPr>
            <w:tcW w:w="3005" w:type="dxa"/>
          </w:tcPr>
          <w:p w:rsidR="00577AB5" w:rsidRDefault="00577AB5">
            <w:pPr>
              <w:pStyle w:val="ConsPlusNormal"/>
            </w:pPr>
            <w:r>
              <w:t>г. Соль-Илецк, ул. Ленина, д. 126</w:t>
            </w:r>
          </w:p>
        </w:tc>
        <w:tc>
          <w:tcPr>
            <w:tcW w:w="1587" w:type="dxa"/>
          </w:tcPr>
          <w:p w:rsidR="00577AB5" w:rsidRDefault="00577AB5">
            <w:pPr>
              <w:pStyle w:val="ConsPlusNormal"/>
              <w:jc w:val="center"/>
            </w:pPr>
            <w:r>
              <w:t>974,90</w:t>
            </w:r>
          </w:p>
        </w:tc>
        <w:tc>
          <w:tcPr>
            <w:tcW w:w="2551" w:type="dxa"/>
          </w:tcPr>
          <w:p w:rsidR="00577AB5" w:rsidRDefault="00577AB5">
            <w:pPr>
              <w:pStyle w:val="ConsPlusNormal"/>
              <w:jc w:val="center"/>
            </w:pPr>
            <w:r>
              <w:t>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61767,10</w:t>
            </w:r>
          </w:p>
        </w:tc>
      </w:tr>
      <w:tr w:rsidR="00577AB5">
        <w:tc>
          <w:tcPr>
            <w:tcW w:w="794" w:type="dxa"/>
          </w:tcPr>
          <w:p w:rsidR="00577AB5" w:rsidRDefault="00577AB5">
            <w:pPr>
              <w:pStyle w:val="ConsPlusNormal"/>
              <w:jc w:val="center"/>
            </w:pPr>
            <w:r>
              <w:t>519.</w:t>
            </w:r>
          </w:p>
        </w:tc>
        <w:tc>
          <w:tcPr>
            <w:tcW w:w="3005" w:type="dxa"/>
          </w:tcPr>
          <w:p w:rsidR="00577AB5" w:rsidRDefault="00577AB5">
            <w:pPr>
              <w:pStyle w:val="ConsPlusNormal"/>
            </w:pPr>
            <w:r>
              <w:t>г. Соль-Илецк, ул. Орская, д. 108а</w:t>
            </w:r>
          </w:p>
        </w:tc>
        <w:tc>
          <w:tcPr>
            <w:tcW w:w="1587" w:type="dxa"/>
          </w:tcPr>
          <w:p w:rsidR="00577AB5" w:rsidRDefault="00577AB5">
            <w:pPr>
              <w:pStyle w:val="ConsPlusNormal"/>
              <w:jc w:val="center"/>
            </w:pPr>
            <w:r>
              <w:t>821,30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78717,22</w:t>
            </w:r>
          </w:p>
        </w:tc>
      </w:tr>
      <w:tr w:rsidR="00577AB5">
        <w:tc>
          <w:tcPr>
            <w:tcW w:w="794" w:type="dxa"/>
          </w:tcPr>
          <w:p w:rsidR="00577AB5" w:rsidRDefault="00577AB5">
            <w:pPr>
              <w:pStyle w:val="ConsPlusNormal"/>
              <w:jc w:val="center"/>
            </w:pPr>
            <w:r>
              <w:t>520.</w:t>
            </w:r>
          </w:p>
        </w:tc>
        <w:tc>
          <w:tcPr>
            <w:tcW w:w="3005" w:type="dxa"/>
          </w:tcPr>
          <w:p w:rsidR="00577AB5" w:rsidRDefault="00577AB5">
            <w:pPr>
              <w:pStyle w:val="ConsPlusNormal"/>
            </w:pPr>
            <w:r>
              <w:t>г. Соль-Илецк, ул. Орская, д. 109</w:t>
            </w:r>
          </w:p>
        </w:tc>
        <w:tc>
          <w:tcPr>
            <w:tcW w:w="1587" w:type="dxa"/>
          </w:tcPr>
          <w:p w:rsidR="00577AB5" w:rsidRDefault="00577AB5">
            <w:pPr>
              <w:pStyle w:val="ConsPlusNormal"/>
              <w:jc w:val="center"/>
            </w:pPr>
            <w:r>
              <w:t>418,30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68315,00</w:t>
            </w:r>
          </w:p>
        </w:tc>
      </w:tr>
      <w:tr w:rsidR="00577AB5">
        <w:tc>
          <w:tcPr>
            <w:tcW w:w="794" w:type="dxa"/>
          </w:tcPr>
          <w:p w:rsidR="00577AB5" w:rsidRDefault="00577AB5">
            <w:pPr>
              <w:pStyle w:val="ConsPlusNormal"/>
              <w:jc w:val="center"/>
            </w:pPr>
            <w:r>
              <w:t>521.</w:t>
            </w:r>
          </w:p>
        </w:tc>
        <w:tc>
          <w:tcPr>
            <w:tcW w:w="3005" w:type="dxa"/>
          </w:tcPr>
          <w:p w:rsidR="00577AB5" w:rsidRDefault="00577AB5">
            <w:pPr>
              <w:pStyle w:val="ConsPlusNormal"/>
            </w:pPr>
            <w:r>
              <w:t>г. Соль-Илецк, ул. Орская, д. 110</w:t>
            </w:r>
          </w:p>
        </w:tc>
        <w:tc>
          <w:tcPr>
            <w:tcW w:w="1587" w:type="dxa"/>
          </w:tcPr>
          <w:p w:rsidR="00577AB5" w:rsidRDefault="00577AB5">
            <w:pPr>
              <w:pStyle w:val="ConsPlusNormal"/>
              <w:jc w:val="center"/>
            </w:pPr>
            <w:r>
              <w:t>944,30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85554,52</w:t>
            </w:r>
          </w:p>
        </w:tc>
      </w:tr>
      <w:tr w:rsidR="00577AB5">
        <w:tc>
          <w:tcPr>
            <w:tcW w:w="794" w:type="dxa"/>
          </w:tcPr>
          <w:p w:rsidR="00577AB5" w:rsidRDefault="00577AB5">
            <w:pPr>
              <w:pStyle w:val="ConsPlusNormal"/>
              <w:jc w:val="center"/>
            </w:pPr>
            <w:r>
              <w:t>522.</w:t>
            </w:r>
          </w:p>
        </w:tc>
        <w:tc>
          <w:tcPr>
            <w:tcW w:w="3005" w:type="dxa"/>
          </w:tcPr>
          <w:p w:rsidR="00577AB5" w:rsidRDefault="00577AB5">
            <w:pPr>
              <w:pStyle w:val="ConsPlusNormal"/>
            </w:pPr>
            <w:r>
              <w:t>г. Соль-Илецк, ул. Орская, д. 169/10</w:t>
            </w:r>
          </w:p>
        </w:tc>
        <w:tc>
          <w:tcPr>
            <w:tcW w:w="1587" w:type="dxa"/>
          </w:tcPr>
          <w:p w:rsidR="00577AB5" w:rsidRDefault="00577AB5">
            <w:pPr>
              <w:pStyle w:val="ConsPlusNormal"/>
              <w:jc w:val="center"/>
            </w:pPr>
            <w:r>
              <w:t>806,80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77911,19</w:t>
            </w:r>
          </w:p>
        </w:tc>
      </w:tr>
      <w:tr w:rsidR="00577AB5">
        <w:tc>
          <w:tcPr>
            <w:tcW w:w="794" w:type="dxa"/>
          </w:tcPr>
          <w:p w:rsidR="00577AB5" w:rsidRDefault="00577AB5">
            <w:pPr>
              <w:pStyle w:val="ConsPlusNormal"/>
              <w:jc w:val="center"/>
            </w:pPr>
            <w:r>
              <w:t>523.</w:t>
            </w:r>
          </w:p>
        </w:tc>
        <w:tc>
          <w:tcPr>
            <w:tcW w:w="3005" w:type="dxa"/>
          </w:tcPr>
          <w:p w:rsidR="00577AB5" w:rsidRDefault="00577AB5">
            <w:pPr>
              <w:pStyle w:val="ConsPlusNormal"/>
            </w:pPr>
            <w:r>
              <w:t>г. Соль-Илецк, ул. Парижских Коммунаров, д. 104</w:t>
            </w:r>
          </w:p>
        </w:tc>
        <w:tc>
          <w:tcPr>
            <w:tcW w:w="1587" w:type="dxa"/>
          </w:tcPr>
          <w:p w:rsidR="00577AB5" w:rsidRDefault="00577AB5">
            <w:pPr>
              <w:pStyle w:val="ConsPlusNormal"/>
              <w:jc w:val="center"/>
            </w:pPr>
            <w:r>
              <w:t>308,50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64507,71</w:t>
            </w:r>
          </w:p>
        </w:tc>
      </w:tr>
      <w:tr w:rsidR="00577AB5">
        <w:tc>
          <w:tcPr>
            <w:tcW w:w="794" w:type="dxa"/>
          </w:tcPr>
          <w:p w:rsidR="00577AB5" w:rsidRDefault="00577AB5">
            <w:pPr>
              <w:pStyle w:val="ConsPlusNormal"/>
              <w:jc w:val="center"/>
            </w:pPr>
            <w:r>
              <w:lastRenderedPageBreak/>
              <w:t>524.</w:t>
            </w:r>
          </w:p>
        </w:tc>
        <w:tc>
          <w:tcPr>
            <w:tcW w:w="3005" w:type="dxa"/>
          </w:tcPr>
          <w:p w:rsidR="00577AB5" w:rsidRDefault="00577AB5">
            <w:pPr>
              <w:pStyle w:val="ConsPlusNormal"/>
            </w:pPr>
            <w:r>
              <w:t>г. Соль-Илецк, ул. Персиянова, д. 131</w:t>
            </w:r>
          </w:p>
        </w:tc>
        <w:tc>
          <w:tcPr>
            <w:tcW w:w="1587" w:type="dxa"/>
          </w:tcPr>
          <w:p w:rsidR="00577AB5" w:rsidRDefault="00577AB5">
            <w:pPr>
              <w:pStyle w:val="ConsPlusNormal"/>
              <w:jc w:val="center"/>
            </w:pPr>
            <w:r>
              <w:t>2817,50</w:t>
            </w:r>
          </w:p>
        </w:tc>
        <w:tc>
          <w:tcPr>
            <w:tcW w:w="2551" w:type="dxa"/>
          </w:tcPr>
          <w:p w:rsidR="00577AB5" w:rsidRDefault="00577AB5">
            <w:pPr>
              <w:pStyle w:val="ConsPlusNormal"/>
              <w:jc w:val="center"/>
            </w:pPr>
            <w:r>
              <w:t>108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125635,44</w:t>
            </w:r>
          </w:p>
        </w:tc>
      </w:tr>
      <w:tr w:rsidR="00577AB5">
        <w:tc>
          <w:tcPr>
            <w:tcW w:w="794" w:type="dxa"/>
          </w:tcPr>
          <w:p w:rsidR="00577AB5" w:rsidRDefault="00577AB5">
            <w:pPr>
              <w:pStyle w:val="ConsPlusNormal"/>
              <w:jc w:val="center"/>
            </w:pPr>
            <w:r>
              <w:t>525.</w:t>
            </w:r>
          </w:p>
        </w:tc>
        <w:tc>
          <w:tcPr>
            <w:tcW w:w="3005" w:type="dxa"/>
          </w:tcPr>
          <w:p w:rsidR="00577AB5" w:rsidRDefault="00577AB5">
            <w:pPr>
              <w:pStyle w:val="ConsPlusNormal"/>
            </w:pPr>
            <w:r>
              <w:t>г. Соль-Илецк, ул. Уральская, д. 66а</w:t>
            </w:r>
          </w:p>
        </w:tc>
        <w:tc>
          <w:tcPr>
            <w:tcW w:w="1587" w:type="dxa"/>
          </w:tcPr>
          <w:p w:rsidR="00577AB5" w:rsidRDefault="00577AB5">
            <w:pPr>
              <w:pStyle w:val="ConsPlusNormal"/>
              <w:jc w:val="center"/>
            </w:pPr>
            <w:r>
              <w:t>422,20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58498,64</w:t>
            </w:r>
          </w:p>
        </w:tc>
      </w:tr>
      <w:tr w:rsidR="00577AB5">
        <w:tc>
          <w:tcPr>
            <w:tcW w:w="794" w:type="dxa"/>
          </w:tcPr>
          <w:p w:rsidR="00577AB5" w:rsidRDefault="00577AB5">
            <w:pPr>
              <w:pStyle w:val="ConsPlusNormal"/>
              <w:jc w:val="center"/>
            </w:pPr>
            <w:r>
              <w:t>526.</w:t>
            </w:r>
          </w:p>
        </w:tc>
        <w:tc>
          <w:tcPr>
            <w:tcW w:w="3005" w:type="dxa"/>
          </w:tcPr>
          <w:p w:rsidR="00577AB5" w:rsidRDefault="00577AB5">
            <w:pPr>
              <w:pStyle w:val="ConsPlusNormal"/>
            </w:pPr>
            <w:r>
              <w:t>пос. Кирпичный завод, ул. Парковая, д. 5</w:t>
            </w:r>
          </w:p>
        </w:tc>
        <w:tc>
          <w:tcPr>
            <w:tcW w:w="1587" w:type="dxa"/>
          </w:tcPr>
          <w:p w:rsidR="00577AB5" w:rsidRDefault="00577AB5">
            <w:pPr>
              <w:pStyle w:val="ConsPlusNormal"/>
              <w:jc w:val="center"/>
            </w:pPr>
            <w:r>
              <w:t>858,90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53076,36</w:t>
            </w:r>
          </w:p>
        </w:tc>
      </w:tr>
      <w:tr w:rsidR="00577AB5">
        <w:tc>
          <w:tcPr>
            <w:tcW w:w="794" w:type="dxa"/>
          </w:tcPr>
          <w:p w:rsidR="00577AB5" w:rsidRDefault="00577AB5">
            <w:pPr>
              <w:pStyle w:val="ConsPlusNormal"/>
              <w:jc w:val="center"/>
            </w:pPr>
            <w:r>
              <w:t>527.</w:t>
            </w:r>
          </w:p>
        </w:tc>
        <w:tc>
          <w:tcPr>
            <w:tcW w:w="3005" w:type="dxa"/>
          </w:tcPr>
          <w:p w:rsidR="00577AB5" w:rsidRDefault="00577AB5">
            <w:pPr>
              <w:pStyle w:val="ConsPlusNormal"/>
            </w:pPr>
            <w:r>
              <w:t>пос. Чашкан, пер. Восточный, д. 8</w:t>
            </w:r>
          </w:p>
        </w:tc>
        <w:tc>
          <w:tcPr>
            <w:tcW w:w="1587" w:type="dxa"/>
          </w:tcPr>
          <w:p w:rsidR="00577AB5" w:rsidRDefault="00577AB5">
            <w:pPr>
              <w:pStyle w:val="ConsPlusNormal"/>
              <w:jc w:val="center"/>
            </w:pPr>
            <w:r>
              <w:t>300,00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63641,35</w:t>
            </w:r>
          </w:p>
        </w:tc>
      </w:tr>
      <w:tr w:rsidR="00577AB5">
        <w:tc>
          <w:tcPr>
            <w:tcW w:w="13606" w:type="dxa"/>
            <w:gridSpan w:val="7"/>
          </w:tcPr>
          <w:p w:rsidR="00577AB5" w:rsidRDefault="00577AB5">
            <w:pPr>
              <w:pStyle w:val="ConsPlusNormal"/>
              <w:jc w:val="center"/>
              <w:outlineLvl w:val="3"/>
            </w:pPr>
            <w:r>
              <w:t>29. Муниципальное образование Сорочинский городской округ</w:t>
            </w:r>
          </w:p>
        </w:tc>
      </w:tr>
      <w:tr w:rsidR="00577AB5">
        <w:tc>
          <w:tcPr>
            <w:tcW w:w="3799" w:type="dxa"/>
            <w:gridSpan w:val="2"/>
          </w:tcPr>
          <w:p w:rsidR="00577AB5" w:rsidRDefault="00577AB5">
            <w:pPr>
              <w:pStyle w:val="ConsPlusNormal"/>
            </w:pPr>
            <w:r>
              <w:t>Итого по муниципальному образованию Сорочинский городской округ</w:t>
            </w:r>
          </w:p>
        </w:tc>
        <w:tc>
          <w:tcPr>
            <w:tcW w:w="1587" w:type="dxa"/>
          </w:tcPr>
          <w:p w:rsidR="00577AB5" w:rsidRDefault="00577AB5">
            <w:pPr>
              <w:pStyle w:val="ConsPlusNormal"/>
              <w:jc w:val="center"/>
            </w:pPr>
            <w:r>
              <w:t>9453,60</w:t>
            </w:r>
          </w:p>
        </w:tc>
        <w:tc>
          <w:tcPr>
            <w:tcW w:w="2551" w:type="dxa"/>
          </w:tcPr>
          <w:p w:rsidR="00577AB5" w:rsidRDefault="00577AB5">
            <w:pPr>
              <w:pStyle w:val="ConsPlusNormal"/>
              <w:jc w:val="center"/>
            </w:pPr>
            <w:r>
              <w:t>418</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3</w:t>
            </w:r>
          </w:p>
        </w:tc>
        <w:tc>
          <w:tcPr>
            <w:tcW w:w="1984" w:type="dxa"/>
          </w:tcPr>
          <w:p w:rsidR="00577AB5" w:rsidRDefault="00577AB5">
            <w:pPr>
              <w:pStyle w:val="ConsPlusNormal"/>
              <w:jc w:val="center"/>
            </w:pPr>
            <w:r>
              <w:t>245050,31</w:t>
            </w:r>
          </w:p>
        </w:tc>
      </w:tr>
      <w:tr w:rsidR="00577AB5">
        <w:tc>
          <w:tcPr>
            <w:tcW w:w="794" w:type="dxa"/>
          </w:tcPr>
          <w:p w:rsidR="00577AB5" w:rsidRDefault="00577AB5">
            <w:pPr>
              <w:pStyle w:val="ConsPlusNormal"/>
              <w:jc w:val="center"/>
            </w:pPr>
            <w:r>
              <w:t>528.</w:t>
            </w:r>
          </w:p>
        </w:tc>
        <w:tc>
          <w:tcPr>
            <w:tcW w:w="3005" w:type="dxa"/>
          </w:tcPr>
          <w:p w:rsidR="00577AB5" w:rsidRDefault="00577AB5">
            <w:pPr>
              <w:pStyle w:val="ConsPlusNormal"/>
            </w:pPr>
            <w:r>
              <w:t>г. Сорочинск, ул. 8 Марта, д. 5</w:t>
            </w:r>
          </w:p>
        </w:tc>
        <w:tc>
          <w:tcPr>
            <w:tcW w:w="1587" w:type="dxa"/>
          </w:tcPr>
          <w:p w:rsidR="00577AB5" w:rsidRDefault="00577AB5">
            <w:pPr>
              <w:pStyle w:val="ConsPlusNormal"/>
              <w:jc w:val="center"/>
            </w:pPr>
            <w:r>
              <w:t>4485,20</w:t>
            </w:r>
          </w:p>
        </w:tc>
        <w:tc>
          <w:tcPr>
            <w:tcW w:w="2551" w:type="dxa"/>
          </w:tcPr>
          <w:p w:rsidR="00577AB5" w:rsidRDefault="00577AB5">
            <w:pPr>
              <w:pStyle w:val="ConsPlusNormal"/>
              <w:jc w:val="center"/>
            </w:pPr>
            <w:r>
              <w:t>174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58472,14</w:t>
            </w:r>
          </w:p>
        </w:tc>
      </w:tr>
      <w:tr w:rsidR="00577AB5">
        <w:tc>
          <w:tcPr>
            <w:tcW w:w="794" w:type="dxa"/>
          </w:tcPr>
          <w:p w:rsidR="00577AB5" w:rsidRDefault="00577AB5">
            <w:pPr>
              <w:pStyle w:val="ConsPlusNormal"/>
              <w:jc w:val="center"/>
            </w:pPr>
            <w:r>
              <w:t>529.</w:t>
            </w:r>
          </w:p>
        </w:tc>
        <w:tc>
          <w:tcPr>
            <w:tcW w:w="3005" w:type="dxa"/>
          </w:tcPr>
          <w:p w:rsidR="00577AB5" w:rsidRDefault="00577AB5">
            <w:pPr>
              <w:pStyle w:val="ConsPlusNormal"/>
            </w:pPr>
            <w:r>
              <w:t>г. Сорочинск, ул. 8 Марта, д. 9</w:t>
            </w:r>
          </w:p>
        </w:tc>
        <w:tc>
          <w:tcPr>
            <w:tcW w:w="1587" w:type="dxa"/>
          </w:tcPr>
          <w:p w:rsidR="00577AB5" w:rsidRDefault="00577AB5">
            <w:pPr>
              <w:pStyle w:val="ConsPlusNormal"/>
              <w:jc w:val="center"/>
            </w:pPr>
            <w:r>
              <w:t>4551,10</w:t>
            </w:r>
          </w:p>
        </w:tc>
        <w:tc>
          <w:tcPr>
            <w:tcW w:w="2551" w:type="dxa"/>
          </w:tcPr>
          <w:p w:rsidR="00577AB5" w:rsidRDefault="00577AB5">
            <w:pPr>
              <w:pStyle w:val="ConsPlusNormal"/>
              <w:jc w:val="center"/>
            </w:pPr>
            <w:r>
              <w:t>224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143918,44</w:t>
            </w:r>
          </w:p>
        </w:tc>
      </w:tr>
      <w:tr w:rsidR="00577AB5">
        <w:tc>
          <w:tcPr>
            <w:tcW w:w="794" w:type="dxa"/>
          </w:tcPr>
          <w:p w:rsidR="00577AB5" w:rsidRDefault="00577AB5">
            <w:pPr>
              <w:pStyle w:val="ConsPlusNormal"/>
              <w:jc w:val="center"/>
            </w:pPr>
            <w:r>
              <w:t>530.</w:t>
            </w:r>
          </w:p>
        </w:tc>
        <w:tc>
          <w:tcPr>
            <w:tcW w:w="3005" w:type="dxa"/>
          </w:tcPr>
          <w:p w:rsidR="00577AB5" w:rsidRDefault="00577AB5">
            <w:pPr>
              <w:pStyle w:val="ConsPlusNormal"/>
            </w:pPr>
            <w:r>
              <w:t>г. Сорочинск, ул. Карла Маркса, д. 250</w:t>
            </w:r>
          </w:p>
        </w:tc>
        <w:tc>
          <w:tcPr>
            <w:tcW w:w="1587" w:type="dxa"/>
          </w:tcPr>
          <w:p w:rsidR="00577AB5" w:rsidRDefault="00577AB5">
            <w:pPr>
              <w:pStyle w:val="ConsPlusNormal"/>
              <w:jc w:val="center"/>
            </w:pPr>
            <w:r>
              <w:t>417,30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42659,73</w:t>
            </w:r>
          </w:p>
        </w:tc>
      </w:tr>
      <w:tr w:rsidR="00577AB5">
        <w:tc>
          <w:tcPr>
            <w:tcW w:w="13606" w:type="dxa"/>
            <w:gridSpan w:val="7"/>
          </w:tcPr>
          <w:p w:rsidR="00577AB5" w:rsidRDefault="00577AB5">
            <w:pPr>
              <w:pStyle w:val="ConsPlusNormal"/>
              <w:jc w:val="center"/>
              <w:outlineLvl w:val="3"/>
            </w:pPr>
            <w:r>
              <w:t>30. Муниципальное образование Тоцкий район</w:t>
            </w:r>
          </w:p>
        </w:tc>
      </w:tr>
      <w:tr w:rsidR="00577AB5">
        <w:tc>
          <w:tcPr>
            <w:tcW w:w="3799" w:type="dxa"/>
            <w:gridSpan w:val="2"/>
          </w:tcPr>
          <w:p w:rsidR="00577AB5" w:rsidRDefault="00577AB5">
            <w:pPr>
              <w:pStyle w:val="ConsPlusNormal"/>
            </w:pPr>
            <w:r>
              <w:t>Итого по муниципальному образованию Тоцкий район</w:t>
            </w:r>
          </w:p>
        </w:tc>
        <w:tc>
          <w:tcPr>
            <w:tcW w:w="1587" w:type="dxa"/>
          </w:tcPr>
          <w:p w:rsidR="00577AB5" w:rsidRDefault="00577AB5">
            <w:pPr>
              <w:pStyle w:val="ConsPlusNormal"/>
              <w:jc w:val="center"/>
            </w:pPr>
            <w:r>
              <w:t>1692,30</w:t>
            </w:r>
          </w:p>
        </w:tc>
        <w:tc>
          <w:tcPr>
            <w:tcW w:w="2551" w:type="dxa"/>
          </w:tcPr>
          <w:p w:rsidR="00577AB5" w:rsidRDefault="00577AB5">
            <w:pPr>
              <w:pStyle w:val="ConsPlusNormal"/>
              <w:jc w:val="center"/>
            </w:pPr>
            <w:r>
              <w:t>82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2</w:t>
            </w:r>
          </w:p>
        </w:tc>
        <w:tc>
          <w:tcPr>
            <w:tcW w:w="1984" w:type="dxa"/>
          </w:tcPr>
          <w:p w:rsidR="00577AB5" w:rsidRDefault="00577AB5">
            <w:pPr>
              <w:pStyle w:val="ConsPlusNormal"/>
              <w:jc w:val="center"/>
            </w:pPr>
            <w:r>
              <w:t>150315,79</w:t>
            </w:r>
          </w:p>
        </w:tc>
      </w:tr>
      <w:tr w:rsidR="00577AB5">
        <w:tc>
          <w:tcPr>
            <w:tcW w:w="794" w:type="dxa"/>
          </w:tcPr>
          <w:p w:rsidR="00577AB5" w:rsidRDefault="00577AB5">
            <w:pPr>
              <w:pStyle w:val="ConsPlusNormal"/>
              <w:jc w:val="center"/>
            </w:pPr>
            <w:r>
              <w:t>531.</w:t>
            </w:r>
          </w:p>
        </w:tc>
        <w:tc>
          <w:tcPr>
            <w:tcW w:w="3005" w:type="dxa"/>
          </w:tcPr>
          <w:p w:rsidR="00577AB5" w:rsidRDefault="00577AB5">
            <w:pPr>
              <w:pStyle w:val="ConsPlusNormal"/>
            </w:pPr>
            <w:r>
              <w:t>пос. Пристанционный, ул. Юбилейная, д. 2б</w:t>
            </w:r>
          </w:p>
        </w:tc>
        <w:tc>
          <w:tcPr>
            <w:tcW w:w="1587" w:type="dxa"/>
          </w:tcPr>
          <w:p w:rsidR="00577AB5" w:rsidRDefault="00577AB5">
            <w:pPr>
              <w:pStyle w:val="ConsPlusNormal"/>
              <w:jc w:val="center"/>
            </w:pPr>
            <w:r>
              <w:t>954,10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86900,15</w:t>
            </w:r>
          </w:p>
        </w:tc>
      </w:tr>
      <w:tr w:rsidR="00577AB5">
        <w:tc>
          <w:tcPr>
            <w:tcW w:w="794" w:type="dxa"/>
          </w:tcPr>
          <w:p w:rsidR="00577AB5" w:rsidRDefault="00577AB5">
            <w:pPr>
              <w:pStyle w:val="ConsPlusNormal"/>
              <w:jc w:val="center"/>
            </w:pPr>
            <w:r>
              <w:t>532.</w:t>
            </w:r>
          </w:p>
        </w:tc>
        <w:tc>
          <w:tcPr>
            <w:tcW w:w="3005" w:type="dxa"/>
          </w:tcPr>
          <w:p w:rsidR="00577AB5" w:rsidRDefault="00577AB5">
            <w:pPr>
              <w:pStyle w:val="ConsPlusNormal"/>
            </w:pPr>
            <w:r>
              <w:t>с. Тоцкое, ул. Полевая, д. 3</w:t>
            </w:r>
          </w:p>
        </w:tc>
        <w:tc>
          <w:tcPr>
            <w:tcW w:w="1587" w:type="dxa"/>
          </w:tcPr>
          <w:p w:rsidR="00577AB5" w:rsidRDefault="00577AB5">
            <w:pPr>
              <w:pStyle w:val="ConsPlusNormal"/>
              <w:jc w:val="center"/>
            </w:pPr>
            <w:r>
              <w:t>738,20</w:t>
            </w:r>
          </w:p>
        </w:tc>
        <w:tc>
          <w:tcPr>
            <w:tcW w:w="2551" w:type="dxa"/>
          </w:tcPr>
          <w:p w:rsidR="00577AB5" w:rsidRDefault="00577AB5">
            <w:pPr>
              <w:pStyle w:val="ConsPlusNormal"/>
              <w:jc w:val="center"/>
            </w:pPr>
            <w:r>
              <w:t>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63415,64</w:t>
            </w:r>
          </w:p>
        </w:tc>
      </w:tr>
      <w:tr w:rsidR="00577AB5">
        <w:tc>
          <w:tcPr>
            <w:tcW w:w="13606" w:type="dxa"/>
            <w:gridSpan w:val="7"/>
          </w:tcPr>
          <w:p w:rsidR="00577AB5" w:rsidRDefault="00577AB5">
            <w:pPr>
              <w:pStyle w:val="ConsPlusNormal"/>
              <w:jc w:val="center"/>
              <w:outlineLvl w:val="3"/>
            </w:pPr>
            <w:r>
              <w:t>31. Муниципальное образование Тюльганский район</w:t>
            </w:r>
          </w:p>
        </w:tc>
      </w:tr>
      <w:tr w:rsidR="00577AB5">
        <w:tc>
          <w:tcPr>
            <w:tcW w:w="3799" w:type="dxa"/>
            <w:gridSpan w:val="2"/>
          </w:tcPr>
          <w:p w:rsidR="00577AB5" w:rsidRDefault="00577AB5">
            <w:pPr>
              <w:pStyle w:val="ConsPlusNormal"/>
            </w:pPr>
            <w:r>
              <w:lastRenderedPageBreak/>
              <w:t>Итого по муниципальному образованию Тюльганский район</w:t>
            </w:r>
          </w:p>
        </w:tc>
        <w:tc>
          <w:tcPr>
            <w:tcW w:w="1587" w:type="dxa"/>
          </w:tcPr>
          <w:p w:rsidR="00577AB5" w:rsidRDefault="00577AB5">
            <w:pPr>
              <w:pStyle w:val="ConsPlusNormal"/>
              <w:jc w:val="center"/>
            </w:pPr>
            <w:r>
              <w:t>32032,70</w:t>
            </w:r>
          </w:p>
        </w:tc>
        <w:tc>
          <w:tcPr>
            <w:tcW w:w="2551" w:type="dxa"/>
          </w:tcPr>
          <w:p w:rsidR="00577AB5" w:rsidRDefault="00577AB5">
            <w:pPr>
              <w:pStyle w:val="ConsPlusNormal"/>
              <w:jc w:val="center"/>
            </w:pPr>
            <w:r>
              <w:t>1032</w:t>
            </w:r>
          </w:p>
        </w:tc>
        <w:tc>
          <w:tcPr>
            <w:tcW w:w="1984" w:type="dxa"/>
          </w:tcPr>
          <w:p w:rsidR="00577AB5" w:rsidRDefault="00577AB5">
            <w:pPr>
              <w:pStyle w:val="ConsPlusNormal"/>
              <w:jc w:val="center"/>
            </w:pPr>
            <w:r>
              <w:t>13</w:t>
            </w:r>
          </w:p>
        </w:tc>
        <w:tc>
          <w:tcPr>
            <w:tcW w:w="1701" w:type="dxa"/>
          </w:tcPr>
          <w:p w:rsidR="00577AB5" w:rsidRDefault="00577AB5">
            <w:pPr>
              <w:pStyle w:val="ConsPlusNormal"/>
              <w:jc w:val="center"/>
            </w:pPr>
            <w:r>
              <w:t>9</w:t>
            </w:r>
          </w:p>
        </w:tc>
        <w:tc>
          <w:tcPr>
            <w:tcW w:w="1984" w:type="dxa"/>
          </w:tcPr>
          <w:p w:rsidR="00577AB5" w:rsidRDefault="00577AB5">
            <w:pPr>
              <w:pStyle w:val="ConsPlusNormal"/>
              <w:jc w:val="center"/>
            </w:pPr>
            <w:r>
              <w:t>1013469,47</w:t>
            </w:r>
          </w:p>
        </w:tc>
      </w:tr>
      <w:tr w:rsidR="00577AB5">
        <w:tc>
          <w:tcPr>
            <w:tcW w:w="794" w:type="dxa"/>
          </w:tcPr>
          <w:p w:rsidR="00577AB5" w:rsidRDefault="00577AB5">
            <w:pPr>
              <w:pStyle w:val="ConsPlusNormal"/>
              <w:jc w:val="center"/>
            </w:pPr>
            <w:r>
              <w:t>533.</w:t>
            </w:r>
          </w:p>
        </w:tc>
        <w:tc>
          <w:tcPr>
            <w:tcW w:w="3005" w:type="dxa"/>
          </w:tcPr>
          <w:p w:rsidR="00577AB5" w:rsidRDefault="00577AB5">
            <w:pPr>
              <w:pStyle w:val="ConsPlusNormal"/>
            </w:pPr>
            <w:r>
              <w:t>пос. Тюльган, ул. 8 Марта, д. 25</w:t>
            </w:r>
          </w:p>
        </w:tc>
        <w:tc>
          <w:tcPr>
            <w:tcW w:w="1587" w:type="dxa"/>
          </w:tcPr>
          <w:p w:rsidR="00577AB5" w:rsidRDefault="00577AB5">
            <w:pPr>
              <w:pStyle w:val="ConsPlusNormal"/>
              <w:jc w:val="center"/>
            </w:pPr>
            <w:r>
              <w:t>598,20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56176,30</w:t>
            </w:r>
          </w:p>
        </w:tc>
      </w:tr>
      <w:tr w:rsidR="00577AB5">
        <w:tc>
          <w:tcPr>
            <w:tcW w:w="794" w:type="dxa"/>
          </w:tcPr>
          <w:p w:rsidR="00577AB5" w:rsidRDefault="00577AB5">
            <w:pPr>
              <w:pStyle w:val="ConsPlusNormal"/>
              <w:jc w:val="center"/>
            </w:pPr>
            <w:r>
              <w:t>534.</w:t>
            </w:r>
          </w:p>
        </w:tc>
        <w:tc>
          <w:tcPr>
            <w:tcW w:w="3005" w:type="dxa"/>
          </w:tcPr>
          <w:p w:rsidR="00577AB5" w:rsidRDefault="00577AB5">
            <w:pPr>
              <w:pStyle w:val="ConsPlusNormal"/>
            </w:pPr>
            <w:r>
              <w:t>пос. Тюльган, ул. 8 Марта, д. 27</w:t>
            </w:r>
          </w:p>
        </w:tc>
        <w:tc>
          <w:tcPr>
            <w:tcW w:w="1587" w:type="dxa"/>
          </w:tcPr>
          <w:p w:rsidR="00577AB5" w:rsidRDefault="00577AB5">
            <w:pPr>
              <w:pStyle w:val="ConsPlusNormal"/>
              <w:jc w:val="center"/>
            </w:pPr>
            <w:r>
              <w:t>1868,00</w:t>
            </w:r>
          </w:p>
        </w:tc>
        <w:tc>
          <w:tcPr>
            <w:tcW w:w="2551" w:type="dxa"/>
          </w:tcPr>
          <w:p w:rsidR="00577AB5" w:rsidRDefault="00577AB5">
            <w:pPr>
              <w:pStyle w:val="ConsPlusNormal"/>
              <w:jc w:val="center"/>
            </w:pPr>
            <w:r>
              <w:t>73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54495,31</w:t>
            </w:r>
          </w:p>
        </w:tc>
      </w:tr>
      <w:tr w:rsidR="00577AB5">
        <w:tc>
          <w:tcPr>
            <w:tcW w:w="794" w:type="dxa"/>
          </w:tcPr>
          <w:p w:rsidR="00577AB5" w:rsidRDefault="00577AB5">
            <w:pPr>
              <w:pStyle w:val="ConsPlusNormal"/>
              <w:jc w:val="center"/>
            </w:pPr>
            <w:r>
              <w:t>535.</w:t>
            </w:r>
          </w:p>
        </w:tc>
        <w:tc>
          <w:tcPr>
            <w:tcW w:w="3005" w:type="dxa"/>
          </w:tcPr>
          <w:p w:rsidR="00577AB5" w:rsidRDefault="00577AB5">
            <w:pPr>
              <w:pStyle w:val="ConsPlusNormal"/>
            </w:pPr>
            <w:r>
              <w:t>пос. Тюльган, ул. Кирова, д. 10</w:t>
            </w:r>
          </w:p>
        </w:tc>
        <w:tc>
          <w:tcPr>
            <w:tcW w:w="1587" w:type="dxa"/>
          </w:tcPr>
          <w:p w:rsidR="00577AB5" w:rsidRDefault="00577AB5">
            <w:pPr>
              <w:pStyle w:val="ConsPlusNormal"/>
              <w:jc w:val="center"/>
            </w:pPr>
            <w:r>
              <w:t>5680,60</w:t>
            </w:r>
          </w:p>
        </w:tc>
        <w:tc>
          <w:tcPr>
            <w:tcW w:w="2551" w:type="dxa"/>
          </w:tcPr>
          <w:p w:rsidR="00577AB5" w:rsidRDefault="00577AB5">
            <w:pPr>
              <w:pStyle w:val="ConsPlusNormal"/>
              <w:jc w:val="center"/>
            </w:pPr>
            <w:r>
              <w:t>270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76830,07</w:t>
            </w:r>
          </w:p>
        </w:tc>
      </w:tr>
      <w:tr w:rsidR="00577AB5">
        <w:tc>
          <w:tcPr>
            <w:tcW w:w="794" w:type="dxa"/>
          </w:tcPr>
          <w:p w:rsidR="00577AB5" w:rsidRDefault="00577AB5">
            <w:pPr>
              <w:pStyle w:val="ConsPlusNormal"/>
              <w:jc w:val="center"/>
            </w:pPr>
            <w:r>
              <w:t>536.</w:t>
            </w:r>
          </w:p>
        </w:tc>
        <w:tc>
          <w:tcPr>
            <w:tcW w:w="3005" w:type="dxa"/>
          </w:tcPr>
          <w:p w:rsidR="00577AB5" w:rsidRDefault="00577AB5">
            <w:pPr>
              <w:pStyle w:val="ConsPlusNormal"/>
            </w:pPr>
            <w:r>
              <w:t>пос. Тюльган, ул. Кирова, д. 6б</w:t>
            </w:r>
          </w:p>
        </w:tc>
        <w:tc>
          <w:tcPr>
            <w:tcW w:w="1587" w:type="dxa"/>
          </w:tcPr>
          <w:p w:rsidR="00577AB5" w:rsidRDefault="00577AB5">
            <w:pPr>
              <w:pStyle w:val="ConsPlusNormal"/>
              <w:jc w:val="center"/>
            </w:pPr>
            <w:r>
              <w:t>5590,00</w:t>
            </w:r>
          </w:p>
        </w:tc>
        <w:tc>
          <w:tcPr>
            <w:tcW w:w="2551" w:type="dxa"/>
          </w:tcPr>
          <w:p w:rsidR="00577AB5" w:rsidRDefault="00577AB5">
            <w:pPr>
              <w:pStyle w:val="ConsPlusNormal"/>
              <w:jc w:val="center"/>
            </w:pPr>
            <w:r>
              <w:t>171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152645,63</w:t>
            </w:r>
          </w:p>
        </w:tc>
      </w:tr>
      <w:tr w:rsidR="00577AB5">
        <w:tc>
          <w:tcPr>
            <w:tcW w:w="794" w:type="dxa"/>
          </w:tcPr>
          <w:p w:rsidR="00577AB5" w:rsidRDefault="00577AB5">
            <w:pPr>
              <w:pStyle w:val="ConsPlusNormal"/>
              <w:jc w:val="center"/>
            </w:pPr>
            <w:r>
              <w:t>537.</w:t>
            </w:r>
          </w:p>
        </w:tc>
        <w:tc>
          <w:tcPr>
            <w:tcW w:w="3005" w:type="dxa"/>
          </w:tcPr>
          <w:p w:rsidR="00577AB5" w:rsidRDefault="00577AB5">
            <w:pPr>
              <w:pStyle w:val="ConsPlusNormal"/>
            </w:pPr>
            <w:r>
              <w:t>пос. Тюльган, ул. Кирова, д. 7</w:t>
            </w:r>
          </w:p>
        </w:tc>
        <w:tc>
          <w:tcPr>
            <w:tcW w:w="1587" w:type="dxa"/>
          </w:tcPr>
          <w:p w:rsidR="00577AB5" w:rsidRDefault="00577AB5">
            <w:pPr>
              <w:pStyle w:val="ConsPlusNormal"/>
              <w:jc w:val="center"/>
            </w:pPr>
            <w:r>
              <w:t>4326,70</w:t>
            </w:r>
          </w:p>
        </w:tc>
        <w:tc>
          <w:tcPr>
            <w:tcW w:w="2551" w:type="dxa"/>
          </w:tcPr>
          <w:p w:rsidR="00577AB5" w:rsidRDefault="00577AB5">
            <w:pPr>
              <w:pStyle w:val="ConsPlusNormal"/>
              <w:jc w:val="center"/>
            </w:pPr>
            <w:r>
              <w:t>132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95529,27</w:t>
            </w:r>
          </w:p>
        </w:tc>
      </w:tr>
      <w:tr w:rsidR="00577AB5">
        <w:tc>
          <w:tcPr>
            <w:tcW w:w="794" w:type="dxa"/>
          </w:tcPr>
          <w:p w:rsidR="00577AB5" w:rsidRDefault="00577AB5">
            <w:pPr>
              <w:pStyle w:val="ConsPlusNormal"/>
              <w:jc w:val="center"/>
            </w:pPr>
            <w:r>
              <w:t>538.</w:t>
            </w:r>
          </w:p>
        </w:tc>
        <w:tc>
          <w:tcPr>
            <w:tcW w:w="3005" w:type="dxa"/>
          </w:tcPr>
          <w:p w:rsidR="00577AB5" w:rsidRDefault="00577AB5">
            <w:pPr>
              <w:pStyle w:val="ConsPlusNormal"/>
            </w:pPr>
            <w:r>
              <w:t>пос. Тюльган, ул. Кирова, д. 8</w:t>
            </w:r>
          </w:p>
        </w:tc>
        <w:tc>
          <w:tcPr>
            <w:tcW w:w="1587" w:type="dxa"/>
          </w:tcPr>
          <w:p w:rsidR="00577AB5" w:rsidRDefault="00577AB5">
            <w:pPr>
              <w:pStyle w:val="ConsPlusNormal"/>
              <w:jc w:val="center"/>
            </w:pPr>
            <w:r>
              <w:t>5983,50</w:t>
            </w:r>
          </w:p>
        </w:tc>
        <w:tc>
          <w:tcPr>
            <w:tcW w:w="2551" w:type="dxa"/>
          </w:tcPr>
          <w:p w:rsidR="00577AB5" w:rsidRDefault="00577AB5">
            <w:pPr>
              <w:pStyle w:val="ConsPlusNormal"/>
              <w:jc w:val="center"/>
            </w:pPr>
            <w:r>
              <w:t>107</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313307,87</w:t>
            </w:r>
          </w:p>
        </w:tc>
      </w:tr>
      <w:tr w:rsidR="00577AB5">
        <w:tc>
          <w:tcPr>
            <w:tcW w:w="794" w:type="dxa"/>
          </w:tcPr>
          <w:p w:rsidR="00577AB5" w:rsidRDefault="00577AB5">
            <w:pPr>
              <w:pStyle w:val="ConsPlusNormal"/>
              <w:jc w:val="center"/>
            </w:pPr>
            <w:r>
              <w:t>539.</w:t>
            </w:r>
          </w:p>
        </w:tc>
        <w:tc>
          <w:tcPr>
            <w:tcW w:w="3005" w:type="dxa"/>
          </w:tcPr>
          <w:p w:rsidR="00577AB5" w:rsidRDefault="00577AB5">
            <w:pPr>
              <w:pStyle w:val="ConsPlusNormal"/>
            </w:pPr>
            <w:r>
              <w:t>пос. Тюльган, ул. Октябрьская, д. 17</w:t>
            </w:r>
          </w:p>
        </w:tc>
        <w:tc>
          <w:tcPr>
            <w:tcW w:w="1587" w:type="dxa"/>
          </w:tcPr>
          <w:p w:rsidR="00577AB5" w:rsidRDefault="00577AB5">
            <w:pPr>
              <w:pStyle w:val="ConsPlusNormal"/>
              <w:jc w:val="center"/>
            </w:pPr>
            <w:r>
              <w:t>3647,20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65970,73</w:t>
            </w:r>
          </w:p>
        </w:tc>
      </w:tr>
      <w:tr w:rsidR="00577AB5">
        <w:tc>
          <w:tcPr>
            <w:tcW w:w="794" w:type="dxa"/>
          </w:tcPr>
          <w:p w:rsidR="00577AB5" w:rsidRDefault="00577AB5">
            <w:pPr>
              <w:pStyle w:val="ConsPlusNormal"/>
              <w:jc w:val="center"/>
            </w:pPr>
            <w:r>
              <w:t>540.</w:t>
            </w:r>
          </w:p>
        </w:tc>
        <w:tc>
          <w:tcPr>
            <w:tcW w:w="3005" w:type="dxa"/>
          </w:tcPr>
          <w:p w:rsidR="00577AB5" w:rsidRDefault="00577AB5">
            <w:pPr>
              <w:pStyle w:val="ConsPlusNormal"/>
            </w:pPr>
            <w:r>
              <w:t>пос. Тюльган, ул. Октябрьская, д. 3</w:t>
            </w:r>
          </w:p>
        </w:tc>
        <w:tc>
          <w:tcPr>
            <w:tcW w:w="1587" w:type="dxa"/>
          </w:tcPr>
          <w:p w:rsidR="00577AB5" w:rsidRDefault="00577AB5">
            <w:pPr>
              <w:pStyle w:val="ConsPlusNormal"/>
              <w:jc w:val="center"/>
            </w:pPr>
            <w:r>
              <w:t>3786,70</w:t>
            </w:r>
          </w:p>
        </w:tc>
        <w:tc>
          <w:tcPr>
            <w:tcW w:w="2551" w:type="dxa"/>
          </w:tcPr>
          <w:p w:rsidR="00577AB5" w:rsidRDefault="00577AB5">
            <w:pPr>
              <w:pStyle w:val="ConsPlusNormal"/>
              <w:jc w:val="center"/>
            </w:pPr>
            <w:r>
              <w:t>194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151433,41</w:t>
            </w:r>
          </w:p>
        </w:tc>
      </w:tr>
      <w:tr w:rsidR="00577AB5">
        <w:tc>
          <w:tcPr>
            <w:tcW w:w="794" w:type="dxa"/>
          </w:tcPr>
          <w:p w:rsidR="00577AB5" w:rsidRDefault="00577AB5">
            <w:pPr>
              <w:pStyle w:val="ConsPlusNormal"/>
              <w:jc w:val="center"/>
            </w:pPr>
            <w:r>
              <w:t>541.</w:t>
            </w:r>
          </w:p>
        </w:tc>
        <w:tc>
          <w:tcPr>
            <w:tcW w:w="3005" w:type="dxa"/>
          </w:tcPr>
          <w:p w:rsidR="00577AB5" w:rsidRDefault="00577AB5">
            <w:pPr>
              <w:pStyle w:val="ConsPlusNormal"/>
            </w:pPr>
            <w:r>
              <w:t>пос. Тюльган, ул. Шахтостроительная, д. 12</w:t>
            </w:r>
          </w:p>
        </w:tc>
        <w:tc>
          <w:tcPr>
            <w:tcW w:w="1587" w:type="dxa"/>
          </w:tcPr>
          <w:p w:rsidR="00577AB5" w:rsidRDefault="00577AB5">
            <w:pPr>
              <w:pStyle w:val="ConsPlusNormal"/>
              <w:jc w:val="center"/>
            </w:pPr>
            <w:r>
              <w:t>551,80</w:t>
            </w:r>
          </w:p>
        </w:tc>
        <w:tc>
          <w:tcPr>
            <w:tcW w:w="2551" w:type="dxa"/>
          </w:tcPr>
          <w:p w:rsidR="00577AB5" w:rsidRDefault="00577AB5">
            <w:pPr>
              <w:pStyle w:val="ConsPlusNormal"/>
              <w:jc w:val="center"/>
            </w:pPr>
            <w:r>
              <w:t>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47080,88</w:t>
            </w:r>
          </w:p>
        </w:tc>
      </w:tr>
      <w:tr w:rsidR="00577AB5">
        <w:tc>
          <w:tcPr>
            <w:tcW w:w="13606" w:type="dxa"/>
            <w:gridSpan w:val="7"/>
          </w:tcPr>
          <w:p w:rsidR="00577AB5" w:rsidRDefault="00577AB5">
            <w:pPr>
              <w:pStyle w:val="ConsPlusNormal"/>
              <w:jc w:val="center"/>
              <w:outlineLvl w:val="3"/>
            </w:pPr>
            <w:r>
              <w:t>32. Муниципальное образование Шарлыкский район</w:t>
            </w:r>
          </w:p>
        </w:tc>
      </w:tr>
      <w:tr w:rsidR="00577AB5">
        <w:tc>
          <w:tcPr>
            <w:tcW w:w="3799" w:type="dxa"/>
            <w:gridSpan w:val="2"/>
          </w:tcPr>
          <w:p w:rsidR="00577AB5" w:rsidRDefault="00577AB5">
            <w:pPr>
              <w:pStyle w:val="ConsPlusNormal"/>
            </w:pPr>
            <w:r>
              <w:t>Итого по муниципальному образованию Шарлыкский район</w:t>
            </w:r>
          </w:p>
        </w:tc>
        <w:tc>
          <w:tcPr>
            <w:tcW w:w="1587" w:type="dxa"/>
          </w:tcPr>
          <w:p w:rsidR="00577AB5" w:rsidRDefault="00577AB5">
            <w:pPr>
              <w:pStyle w:val="ConsPlusNormal"/>
              <w:jc w:val="center"/>
            </w:pPr>
            <w:r>
              <w:t>1029,50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35944,88</w:t>
            </w:r>
          </w:p>
        </w:tc>
      </w:tr>
      <w:tr w:rsidR="00577AB5">
        <w:tc>
          <w:tcPr>
            <w:tcW w:w="794" w:type="dxa"/>
          </w:tcPr>
          <w:p w:rsidR="00577AB5" w:rsidRDefault="00577AB5">
            <w:pPr>
              <w:pStyle w:val="ConsPlusNormal"/>
              <w:jc w:val="center"/>
            </w:pPr>
            <w:r>
              <w:t>542.</w:t>
            </w:r>
          </w:p>
        </w:tc>
        <w:tc>
          <w:tcPr>
            <w:tcW w:w="3005" w:type="dxa"/>
          </w:tcPr>
          <w:p w:rsidR="00577AB5" w:rsidRDefault="00577AB5">
            <w:pPr>
              <w:pStyle w:val="ConsPlusNormal"/>
            </w:pPr>
            <w:r>
              <w:t>с. Шарлык, пер. Библиотечный, д. 9</w:t>
            </w:r>
          </w:p>
        </w:tc>
        <w:tc>
          <w:tcPr>
            <w:tcW w:w="1587" w:type="dxa"/>
          </w:tcPr>
          <w:p w:rsidR="00577AB5" w:rsidRDefault="00577AB5">
            <w:pPr>
              <w:pStyle w:val="ConsPlusNormal"/>
              <w:jc w:val="center"/>
            </w:pPr>
            <w:r>
              <w:t>1029,50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35944,88</w:t>
            </w:r>
          </w:p>
        </w:tc>
      </w:tr>
      <w:tr w:rsidR="00577AB5">
        <w:tc>
          <w:tcPr>
            <w:tcW w:w="13606" w:type="dxa"/>
            <w:gridSpan w:val="7"/>
            <w:vAlign w:val="bottom"/>
          </w:tcPr>
          <w:p w:rsidR="00577AB5" w:rsidRDefault="00577AB5">
            <w:pPr>
              <w:pStyle w:val="ConsPlusNormal"/>
              <w:jc w:val="center"/>
              <w:outlineLvl w:val="2"/>
            </w:pPr>
            <w:r>
              <w:t>2022 год</w:t>
            </w:r>
          </w:p>
        </w:tc>
      </w:tr>
      <w:tr w:rsidR="00577AB5">
        <w:tc>
          <w:tcPr>
            <w:tcW w:w="3799" w:type="dxa"/>
            <w:gridSpan w:val="2"/>
          </w:tcPr>
          <w:p w:rsidR="00577AB5" w:rsidRDefault="00577AB5">
            <w:pPr>
              <w:pStyle w:val="ConsPlusNormal"/>
            </w:pPr>
            <w:r>
              <w:lastRenderedPageBreak/>
              <w:t>Итого по 2022 году</w:t>
            </w:r>
          </w:p>
        </w:tc>
        <w:tc>
          <w:tcPr>
            <w:tcW w:w="1587" w:type="dxa"/>
          </w:tcPr>
          <w:p w:rsidR="00577AB5" w:rsidRDefault="00577AB5">
            <w:pPr>
              <w:pStyle w:val="ConsPlusNormal"/>
              <w:jc w:val="center"/>
            </w:pPr>
            <w:r>
              <w:t>2600719,43</w:t>
            </w:r>
          </w:p>
        </w:tc>
        <w:tc>
          <w:tcPr>
            <w:tcW w:w="2551" w:type="dxa"/>
          </w:tcPr>
          <w:p w:rsidR="00577AB5" w:rsidRDefault="00577AB5">
            <w:pPr>
              <w:pStyle w:val="ConsPlusNormal"/>
              <w:jc w:val="center"/>
            </w:pPr>
            <w:r>
              <w:t>88150</w:t>
            </w:r>
          </w:p>
        </w:tc>
        <w:tc>
          <w:tcPr>
            <w:tcW w:w="1984" w:type="dxa"/>
          </w:tcPr>
          <w:p w:rsidR="00577AB5" w:rsidRDefault="00577AB5">
            <w:pPr>
              <w:pStyle w:val="ConsPlusNormal"/>
              <w:jc w:val="center"/>
            </w:pPr>
            <w:r>
              <w:t>886</w:t>
            </w:r>
          </w:p>
        </w:tc>
        <w:tc>
          <w:tcPr>
            <w:tcW w:w="1701" w:type="dxa"/>
          </w:tcPr>
          <w:p w:rsidR="00577AB5" w:rsidRDefault="00577AB5">
            <w:pPr>
              <w:pStyle w:val="ConsPlusNormal"/>
              <w:jc w:val="center"/>
            </w:pPr>
            <w:r>
              <w:t>662</w:t>
            </w:r>
          </w:p>
        </w:tc>
        <w:tc>
          <w:tcPr>
            <w:tcW w:w="1984" w:type="dxa"/>
          </w:tcPr>
          <w:p w:rsidR="00577AB5" w:rsidRDefault="00577AB5">
            <w:pPr>
              <w:pStyle w:val="ConsPlusNormal"/>
              <w:jc w:val="center"/>
            </w:pPr>
            <w:r>
              <w:t>78335483,41</w:t>
            </w:r>
          </w:p>
        </w:tc>
      </w:tr>
      <w:tr w:rsidR="00577AB5">
        <w:tc>
          <w:tcPr>
            <w:tcW w:w="13606" w:type="dxa"/>
            <w:gridSpan w:val="7"/>
          </w:tcPr>
          <w:p w:rsidR="00577AB5" w:rsidRDefault="00577AB5">
            <w:pPr>
              <w:pStyle w:val="ConsPlusNormal"/>
              <w:jc w:val="center"/>
              <w:outlineLvl w:val="3"/>
            </w:pPr>
            <w:r>
              <w:t>1. Муниципальное образование Абдулинский городской округ</w:t>
            </w:r>
          </w:p>
        </w:tc>
      </w:tr>
      <w:tr w:rsidR="00577AB5">
        <w:tc>
          <w:tcPr>
            <w:tcW w:w="3799" w:type="dxa"/>
            <w:gridSpan w:val="2"/>
          </w:tcPr>
          <w:p w:rsidR="00577AB5" w:rsidRDefault="00577AB5">
            <w:pPr>
              <w:pStyle w:val="ConsPlusNormal"/>
            </w:pPr>
            <w:r>
              <w:t>Итого по муниципальному образованию Абдулинский городской округ</w:t>
            </w:r>
          </w:p>
        </w:tc>
        <w:tc>
          <w:tcPr>
            <w:tcW w:w="1587" w:type="dxa"/>
          </w:tcPr>
          <w:p w:rsidR="00577AB5" w:rsidRDefault="00577AB5">
            <w:pPr>
              <w:pStyle w:val="ConsPlusNormal"/>
              <w:jc w:val="center"/>
            </w:pPr>
            <w:r>
              <w:t>1155,20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71994,72</w:t>
            </w:r>
          </w:p>
        </w:tc>
      </w:tr>
      <w:tr w:rsidR="00577AB5">
        <w:tc>
          <w:tcPr>
            <w:tcW w:w="794" w:type="dxa"/>
          </w:tcPr>
          <w:p w:rsidR="00577AB5" w:rsidRDefault="00577AB5">
            <w:pPr>
              <w:pStyle w:val="ConsPlusNormal"/>
              <w:jc w:val="center"/>
            </w:pPr>
            <w:r>
              <w:t>1.</w:t>
            </w:r>
          </w:p>
        </w:tc>
        <w:tc>
          <w:tcPr>
            <w:tcW w:w="3005" w:type="dxa"/>
          </w:tcPr>
          <w:p w:rsidR="00577AB5" w:rsidRDefault="00577AB5">
            <w:pPr>
              <w:pStyle w:val="ConsPlusNormal"/>
            </w:pPr>
            <w:r>
              <w:t>г. Абдулино, ул. Комсомольская, д. 2а/8</w:t>
            </w:r>
          </w:p>
        </w:tc>
        <w:tc>
          <w:tcPr>
            <w:tcW w:w="1587" w:type="dxa"/>
          </w:tcPr>
          <w:p w:rsidR="00577AB5" w:rsidRDefault="00577AB5">
            <w:pPr>
              <w:pStyle w:val="ConsPlusNormal"/>
              <w:jc w:val="center"/>
            </w:pPr>
            <w:r>
              <w:t>1155,20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71994,72</w:t>
            </w:r>
          </w:p>
        </w:tc>
      </w:tr>
      <w:tr w:rsidR="00577AB5">
        <w:tc>
          <w:tcPr>
            <w:tcW w:w="13606" w:type="dxa"/>
            <w:gridSpan w:val="7"/>
          </w:tcPr>
          <w:p w:rsidR="00577AB5" w:rsidRDefault="00577AB5">
            <w:pPr>
              <w:pStyle w:val="ConsPlusNormal"/>
              <w:jc w:val="center"/>
              <w:outlineLvl w:val="3"/>
            </w:pPr>
            <w:r>
              <w:t>2. Муниципальное образование Адамовский район</w:t>
            </w:r>
          </w:p>
        </w:tc>
      </w:tr>
      <w:tr w:rsidR="00577AB5">
        <w:tc>
          <w:tcPr>
            <w:tcW w:w="3799" w:type="dxa"/>
            <w:gridSpan w:val="2"/>
          </w:tcPr>
          <w:p w:rsidR="00577AB5" w:rsidRDefault="00577AB5">
            <w:pPr>
              <w:pStyle w:val="ConsPlusNormal"/>
            </w:pPr>
            <w:r>
              <w:t>Итого по муниципальному образованию Адамовский район</w:t>
            </w:r>
          </w:p>
        </w:tc>
        <w:tc>
          <w:tcPr>
            <w:tcW w:w="1587" w:type="dxa"/>
          </w:tcPr>
          <w:p w:rsidR="00577AB5" w:rsidRDefault="00577AB5">
            <w:pPr>
              <w:pStyle w:val="ConsPlusNormal"/>
              <w:jc w:val="center"/>
            </w:pPr>
            <w:r>
              <w:t>1286,00</w:t>
            </w:r>
          </w:p>
        </w:tc>
        <w:tc>
          <w:tcPr>
            <w:tcW w:w="2551" w:type="dxa"/>
          </w:tcPr>
          <w:p w:rsidR="00577AB5" w:rsidRDefault="00577AB5">
            <w:pPr>
              <w:pStyle w:val="ConsPlusNormal"/>
              <w:jc w:val="center"/>
            </w:pPr>
            <w:r>
              <w:t>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51107,53</w:t>
            </w:r>
          </w:p>
        </w:tc>
      </w:tr>
      <w:tr w:rsidR="00577AB5">
        <w:tc>
          <w:tcPr>
            <w:tcW w:w="794" w:type="dxa"/>
          </w:tcPr>
          <w:p w:rsidR="00577AB5" w:rsidRDefault="00577AB5">
            <w:pPr>
              <w:pStyle w:val="ConsPlusNormal"/>
              <w:jc w:val="center"/>
            </w:pPr>
            <w:r>
              <w:t>2.</w:t>
            </w:r>
          </w:p>
        </w:tc>
        <w:tc>
          <w:tcPr>
            <w:tcW w:w="3005" w:type="dxa"/>
          </w:tcPr>
          <w:p w:rsidR="00577AB5" w:rsidRDefault="00577AB5">
            <w:pPr>
              <w:pStyle w:val="ConsPlusNormal"/>
            </w:pPr>
            <w:r>
              <w:t>пос. Адамовка, ул. Ленина, д. 39</w:t>
            </w:r>
          </w:p>
        </w:tc>
        <w:tc>
          <w:tcPr>
            <w:tcW w:w="1587" w:type="dxa"/>
          </w:tcPr>
          <w:p w:rsidR="00577AB5" w:rsidRDefault="00577AB5">
            <w:pPr>
              <w:pStyle w:val="ConsPlusNormal"/>
              <w:jc w:val="center"/>
            </w:pPr>
            <w:r>
              <w:t>1286,00</w:t>
            </w:r>
          </w:p>
        </w:tc>
        <w:tc>
          <w:tcPr>
            <w:tcW w:w="2551" w:type="dxa"/>
          </w:tcPr>
          <w:p w:rsidR="00577AB5" w:rsidRDefault="00577AB5">
            <w:pPr>
              <w:pStyle w:val="ConsPlusNormal"/>
              <w:jc w:val="center"/>
            </w:pPr>
            <w:r>
              <w:t>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51107,53</w:t>
            </w:r>
          </w:p>
        </w:tc>
      </w:tr>
      <w:tr w:rsidR="00577AB5">
        <w:tc>
          <w:tcPr>
            <w:tcW w:w="13606" w:type="dxa"/>
            <w:gridSpan w:val="7"/>
          </w:tcPr>
          <w:p w:rsidR="00577AB5" w:rsidRDefault="00577AB5">
            <w:pPr>
              <w:pStyle w:val="ConsPlusNormal"/>
              <w:jc w:val="center"/>
              <w:outlineLvl w:val="3"/>
            </w:pPr>
            <w:r>
              <w:t>3. Муниципальное образование Акбулакский район</w:t>
            </w:r>
          </w:p>
        </w:tc>
      </w:tr>
      <w:tr w:rsidR="00577AB5">
        <w:tc>
          <w:tcPr>
            <w:tcW w:w="3799" w:type="dxa"/>
            <w:gridSpan w:val="2"/>
          </w:tcPr>
          <w:p w:rsidR="00577AB5" w:rsidRDefault="00577AB5">
            <w:pPr>
              <w:pStyle w:val="ConsPlusNormal"/>
            </w:pPr>
            <w:r>
              <w:t>Итого по муниципальному образованию Акбулакский район</w:t>
            </w:r>
          </w:p>
        </w:tc>
        <w:tc>
          <w:tcPr>
            <w:tcW w:w="1587" w:type="dxa"/>
          </w:tcPr>
          <w:p w:rsidR="00577AB5" w:rsidRDefault="00577AB5">
            <w:pPr>
              <w:pStyle w:val="ConsPlusNormal"/>
              <w:jc w:val="center"/>
            </w:pPr>
            <w:r>
              <w:t>3941,60</w:t>
            </w:r>
          </w:p>
        </w:tc>
        <w:tc>
          <w:tcPr>
            <w:tcW w:w="2551" w:type="dxa"/>
          </w:tcPr>
          <w:p w:rsidR="00577AB5" w:rsidRDefault="00577AB5">
            <w:pPr>
              <w:pStyle w:val="ConsPlusNormal"/>
              <w:jc w:val="center"/>
            </w:pPr>
            <w:r>
              <w:t>141</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4</w:t>
            </w:r>
          </w:p>
        </w:tc>
        <w:tc>
          <w:tcPr>
            <w:tcW w:w="1984" w:type="dxa"/>
          </w:tcPr>
          <w:p w:rsidR="00577AB5" w:rsidRDefault="00577AB5">
            <w:pPr>
              <w:pStyle w:val="ConsPlusNormal"/>
              <w:jc w:val="center"/>
            </w:pPr>
            <w:r>
              <w:t>282553,44</w:t>
            </w:r>
          </w:p>
        </w:tc>
      </w:tr>
      <w:tr w:rsidR="00577AB5">
        <w:tc>
          <w:tcPr>
            <w:tcW w:w="794" w:type="dxa"/>
          </w:tcPr>
          <w:p w:rsidR="00577AB5" w:rsidRDefault="00577AB5">
            <w:pPr>
              <w:pStyle w:val="ConsPlusNormal"/>
              <w:jc w:val="center"/>
            </w:pPr>
            <w:r>
              <w:t>3.</w:t>
            </w:r>
          </w:p>
        </w:tc>
        <w:tc>
          <w:tcPr>
            <w:tcW w:w="3005" w:type="dxa"/>
          </w:tcPr>
          <w:p w:rsidR="00577AB5" w:rsidRDefault="00577AB5">
            <w:pPr>
              <w:pStyle w:val="ConsPlusNormal"/>
            </w:pPr>
            <w:r>
              <w:t>пос. Акбулак, пер. Строителей, д. 5</w:t>
            </w:r>
          </w:p>
        </w:tc>
        <w:tc>
          <w:tcPr>
            <w:tcW w:w="1587" w:type="dxa"/>
          </w:tcPr>
          <w:p w:rsidR="00577AB5" w:rsidRDefault="00577AB5">
            <w:pPr>
              <w:pStyle w:val="ConsPlusNormal"/>
              <w:jc w:val="center"/>
            </w:pPr>
            <w:r>
              <w:t>1274,60</w:t>
            </w:r>
          </w:p>
        </w:tc>
        <w:tc>
          <w:tcPr>
            <w:tcW w:w="2551" w:type="dxa"/>
          </w:tcPr>
          <w:p w:rsidR="00577AB5" w:rsidRDefault="00577AB5">
            <w:pPr>
              <w:pStyle w:val="ConsPlusNormal"/>
              <w:jc w:val="center"/>
            </w:pPr>
            <w:r>
              <w:t>69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52116,37</w:t>
            </w:r>
          </w:p>
        </w:tc>
      </w:tr>
      <w:tr w:rsidR="00577AB5">
        <w:tc>
          <w:tcPr>
            <w:tcW w:w="794" w:type="dxa"/>
          </w:tcPr>
          <w:p w:rsidR="00577AB5" w:rsidRDefault="00577AB5">
            <w:pPr>
              <w:pStyle w:val="ConsPlusNormal"/>
              <w:jc w:val="center"/>
            </w:pPr>
            <w:r>
              <w:t>4.</w:t>
            </w:r>
          </w:p>
        </w:tc>
        <w:tc>
          <w:tcPr>
            <w:tcW w:w="3005" w:type="dxa"/>
          </w:tcPr>
          <w:p w:rsidR="00577AB5" w:rsidRDefault="00577AB5">
            <w:pPr>
              <w:pStyle w:val="ConsPlusNormal"/>
            </w:pPr>
            <w:r>
              <w:t>пос. Акбулак, ул. 9 Мая, д. 12</w:t>
            </w:r>
          </w:p>
        </w:tc>
        <w:tc>
          <w:tcPr>
            <w:tcW w:w="1587" w:type="dxa"/>
          </w:tcPr>
          <w:p w:rsidR="00577AB5" w:rsidRDefault="00577AB5">
            <w:pPr>
              <w:pStyle w:val="ConsPlusNormal"/>
              <w:jc w:val="center"/>
            </w:pPr>
            <w:r>
              <w:t>889,00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48100,09</w:t>
            </w:r>
          </w:p>
        </w:tc>
      </w:tr>
      <w:tr w:rsidR="00577AB5">
        <w:tc>
          <w:tcPr>
            <w:tcW w:w="794" w:type="dxa"/>
          </w:tcPr>
          <w:p w:rsidR="00577AB5" w:rsidRDefault="00577AB5">
            <w:pPr>
              <w:pStyle w:val="ConsPlusNormal"/>
              <w:jc w:val="center"/>
            </w:pPr>
            <w:r>
              <w:t>5.</w:t>
            </w:r>
          </w:p>
        </w:tc>
        <w:tc>
          <w:tcPr>
            <w:tcW w:w="3005" w:type="dxa"/>
          </w:tcPr>
          <w:p w:rsidR="00577AB5" w:rsidRDefault="00577AB5">
            <w:pPr>
              <w:pStyle w:val="ConsPlusNormal"/>
            </w:pPr>
            <w:r>
              <w:t>пос. Акбулак, ул. 9 Мая, д. 13</w:t>
            </w:r>
          </w:p>
        </w:tc>
        <w:tc>
          <w:tcPr>
            <w:tcW w:w="1587" w:type="dxa"/>
          </w:tcPr>
          <w:p w:rsidR="00577AB5" w:rsidRDefault="00577AB5">
            <w:pPr>
              <w:pStyle w:val="ConsPlusNormal"/>
              <w:jc w:val="center"/>
            </w:pPr>
            <w:r>
              <w:t>889,00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91168,49</w:t>
            </w:r>
          </w:p>
        </w:tc>
      </w:tr>
      <w:tr w:rsidR="00577AB5">
        <w:tc>
          <w:tcPr>
            <w:tcW w:w="794" w:type="dxa"/>
          </w:tcPr>
          <w:p w:rsidR="00577AB5" w:rsidRDefault="00577AB5">
            <w:pPr>
              <w:pStyle w:val="ConsPlusNormal"/>
              <w:jc w:val="center"/>
            </w:pPr>
            <w:r>
              <w:t>6.</w:t>
            </w:r>
          </w:p>
        </w:tc>
        <w:tc>
          <w:tcPr>
            <w:tcW w:w="3005" w:type="dxa"/>
          </w:tcPr>
          <w:p w:rsidR="00577AB5" w:rsidRDefault="00577AB5">
            <w:pPr>
              <w:pStyle w:val="ConsPlusNormal"/>
            </w:pPr>
            <w:r>
              <w:t>пос. Акбулак, ул. 9 Мая, д. 14</w:t>
            </w:r>
          </w:p>
        </w:tc>
        <w:tc>
          <w:tcPr>
            <w:tcW w:w="1587" w:type="dxa"/>
          </w:tcPr>
          <w:p w:rsidR="00577AB5" w:rsidRDefault="00577AB5">
            <w:pPr>
              <w:pStyle w:val="ConsPlusNormal"/>
              <w:jc w:val="center"/>
            </w:pPr>
            <w:r>
              <w:t>889,00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91168,49</w:t>
            </w:r>
          </w:p>
        </w:tc>
      </w:tr>
      <w:tr w:rsidR="00577AB5">
        <w:tc>
          <w:tcPr>
            <w:tcW w:w="13606" w:type="dxa"/>
            <w:gridSpan w:val="7"/>
          </w:tcPr>
          <w:p w:rsidR="00577AB5" w:rsidRDefault="00577AB5">
            <w:pPr>
              <w:pStyle w:val="ConsPlusNormal"/>
              <w:jc w:val="center"/>
              <w:outlineLvl w:val="3"/>
            </w:pPr>
            <w:r>
              <w:t>4. Муниципальное образование Александровский район</w:t>
            </w:r>
          </w:p>
        </w:tc>
      </w:tr>
      <w:tr w:rsidR="00577AB5">
        <w:tc>
          <w:tcPr>
            <w:tcW w:w="3799" w:type="dxa"/>
            <w:gridSpan w:val="2"/>
          </w:tcPr>
          <w:p w:rsidR="00577AB5" w:rsidRDefault="00577AB5">
            <w:pPr>
              <w:pStyle w:val="ConsPlusNormal"/>
            </w:pPr>
            <w:r>
              <w:t xml:space="preserve">Итого по муниципальному </w:t>
            </w:r>
            <w:r>
              <w:lastRenderedPageBreak/>
              <w:t>образованию Александровский район</w:t>
            </w:r>
          </w:p>
        </w:tc>
        <w:tc>
          <w:tcPr>
            <w:tcW w:w="1587" w:type="dxa"/>
          </w:tcPr>
          <w:p w:rsidR="00577AB5" w:rsidRDefault="00577AB5">
            <w:pPr>
              <w:pStyle w:val="ConsPlusNormal"/>
              <w:jc w:val="center"/>
            </w:pPr>
            <w:r>
              <w:lastRenderedPageBreak/>
              <w:t>2825,10</w:t>
            </w:r>
          </w:p>
        </w:tc>
        <w:tc>
          <w:tcPr>
            <w:tcW w:w="2551" w:type="dxa"/>
          </w:tcPr>
          <w:p w:rsidR="00577AB5" w:rsidRDefault="00577AB5">
            <w:pPr>
              <w:pStyle w:val="ConsPlusNormal"/>
              <w:jc w:val="center"/>
            </w:pPr>
            <w:r>
              <w:t>95</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3</w:t>
            </w:r>
          </w:p>
        </w:tc>
        <w:tc>
          <w:tcPr>
            <w:tcW w:w="1984" w:type="dxa"/>
          </w:tcPr>
          <w:p w:rsidR="00577AB5" w:rsidRDefault="00577AB5">
            <w:pPr>
              <w:pStyle w:val="ConsPlusNormal"/>
              <w:jc w:val="center"/>
            </w:pPr>
            <w:r>
              <w:t>230036,71</w:t>
            </w:r>
          </w:p>
        </w:tc>
      </w:tr>
      <w:tr w:rsidR="00577AB5">
        <w:tc>
          <w:tcPr>
            <w:tcW w:w="794" w:type="dxa"/>
          </w:tcPr>
          <w:p w:rsidR="00577AB5" w:rsidRDefault="00577AB5">
            <w:pPr>
              <w:pStyle w:val="ConsPlusNormal"/>
              <w:jc w:val="center"/>
            </w:pPr>
            <w:r>
              <w:lastRenderedPageBreak/>
              <w:t>7.</w:t>
            </w:r>
          </w:p>
        </w:tc>
        <w:tc>
          <w:tcPr>
            <w:tcW w:w="3005" w:type="dxa"/>
          </w:tcPr>
          <w:p w:rsidR="00577AB5" w:rsidRDefault="00577AB5">
            <w:pPr>
              <w:pStyle w:val="ConsPlusNormal"/>
            </w:pPr>
            <w:r>
              <w:t>с. Александровка, ул. Гагарина, д. 44</w:t>
            </w:r>
          </w:p>
        </w:tc>
        <w:tc>
          <w:tcPr>
            <w:tcW w:w="1587" w:type="dxa"/>
          </w:tcPr>
          <w:p w:rsidR="00577AB5" w:rsidRDefault="00577AB5">
            <w:pPr>
              <w:pStyle w:val="ConsPlusNormal"/>
              <w:jc w:val="center"/>
            </w:pPr>
            <w:r>
              <w:t>795,10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84043,27</w:t>
            </w:r>
          </w:p>
        </w:tc>
      </w:tr>
      <w:tr w:rsidR="00577AB5">
        <w:tc>
          <w:tcPr>
            <w:tcW w:w="794" w:type="dxa"/>
          </w:tcPr>
          <w:p w:rsidR="00577AB5" w:rsidRDefault="00577AB5">
            <w:pPr>
              <w:pStyle w:val="ConsPlusNormal"/>
              <w:jc w:val="center"/>
            </w:pPr>
            <w:r>
              <w:t>8.</w:t>
            </w:r>
          </w:p>
        </w:tc>
        <w:tc>
          <w:tcPr>
            <w:tcW w:w="3005" w:type="dxa"/>
          </w:tcPr>
          <w:p w:rsidR="00577AB5" w:rsidRDefault="00577AB5">
            <w:pPr>
              <w:pStyle w:val="ConsPlusNormal"/>
            </w:pPr>
            <w:r>
              <w:t>с. Александровка, ул. Горького, д. 47</w:t>
            </w:r>
          </w:p>
        </w:tc>
        <w:tc>
          <w:tcPr>
            <w:tcW w:w="1587" w:type="dxa"/>
          </w:tcPr>
          <w:p w:rsidR="00577AB5" w:rsidRDefault="00577AB5">
            <w:pPr>
              <w:pStyle w:val="ConsPlusNormal"/>
              <w:jc w:val="center"/>
            </w:pPr>
            <w:r>
              <w:t>785,80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46993,44</w:t>
            </w:r>
          </w:p>
        </w:tc>
      </w:tr>
      <w:tr w:rsidR="00577AB5">
        <w:tc>
          <w:tcPr>
            <w:tcW w:w="794" w:type="dxa"/>
          </w:tcPr>
          <w:p w:rsidR="00577AB5" w:rsidRDefault="00577AB5">
            <w:pPr>
              <w:pStyle w:val="ConsPlusNormal"/>
              <w:jc w:val="center"/>
            </w:pPr>
            <w:r>
              <w:t>9.</w:t>
            </w:r>
          </w:p>
        </w:tc>
        <w:tc>
          <w:tcPr>
            <w:tcW w:w="3005" w:type="dxa"/>
          </w:tcPr>
          <w:p w:rsidR="00577AB5" w:rsidRDefault="00577AB5">
            <w:pPr>
              <w:pStyle w:val="ConsPlusNormal"/>
            </w:pPr>
            <w:r>
              <w:t>с. Александровка, ул. Рощепкина, д. 20</w:t>
            </w:r>
          </w:p>
        </w:tc>
        <w:tc>
          <w:tcPr>
            <w:tcW w:w="1587" w:type="dxa"/>
          </w:tcPr>
          <w:p w:rsidR="00577AB5" w:rsidRDefault="00577AB5">
            <w:pPr>
              <w:pStyle w:val="ConsPlusNormal"/>
              <w:jc w:val="center"/>
            </w:pPr>
            <w:r>
              <w:t>1244,20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99000,00</w:t>
            </w:r>
          </w:p>
        </w:tc>
      </w:tr>
      <w:tr w:rsidR="00577AB5">
        <w:tc>
          <w:tcPr>
            <w:tcW w:w="13606" w:type="dxa"/>
            <w:gridSpan w:val="7"/>
          </w:tcPr>
          <w:p w:rsidR="00577AB5" w:rsidRDefault="00577AB5">
            <w:pPr>
              <w:pStyle w:val="ConsPlusNormal"/>
              <w:jc w:val="center"/>
              <w:outlineLvl w:val="3"/>
            </w:pPr>
            <w:r>
              <w:t>5. Муниципальное образование Асекеевский район</w:t>
            </w:r>
          </w:p>
        </w:tc>
      </w:tr>
      <w:tr w:rsidR="00577AB5">
        <w:tc>
          <w:tcPr>
            <w:tcW w:w="3799" w:type="dxa"/>
            <w:gridSpan w:val="2"/>
          </w:tcPr>
          <w:p w:rsidR="00577AB5" w:rsidRDefault="00577AB5">
            <w:pPr>
              <w:pStyle w:val="ConsPlusNormal"/>
            </w:pPr>
            <w:r>
              <w:t>Итого по муниципальному образованию Асекеевский район</w:t>
            </w:r>
          </w:p>
        </w:tc>
        <w:tc>
          <w:tcPr>
            <w:tcW w:w="1587" w:type="dxa"/>
          </w:tcPr>
          <w:p w:rsidR="00577AB5" w:rsidRDefault="00577AB5">
            <w:pPr>
              <w:pStyle w:val="ConsPlusNormal"/>
              <w:jc w:val="center"/>
            </w:pPr>
            <w:r>
              <w:t>3238,20</w:t>
            </w:r>
          </w:p>
        </w:tc>
        <w:tc>
          <w:tcPr>
            <w:tcW w:w="2551" w:type="dxa"/>
          </w:tcPr>
          <w:p w:rsidR="00577AB5" w:rsidRDefault="00577AB5">
            <w:pPr>
              <w:pStyle w:val="ConsPlusNormal"/>
              <w:jc w:val="center"/>
            </w:pPr>
            <w:r>
              <w:t>115</w:t>
            </w:r>
          </w:p>
        </w:tc>
        <w:tc>
          <w:tcPr>
            <w:tcW w:w="1984" w:type="dxa"/>
          </w:tcPr>
          <w:p w:rsidR="00577AB5" w:rsidRDefault="00577AB5">
            <w:pPr>
              <w:pStyle w:val="ConsPlusNormal"/>
              <w:jc w:val="center"/>
            </w:pPr>
            <w:r>
              <w:t>11</w:t>
            </w:r>
          </w:p>
        </w:tc>
        <w:tc>
          <w:tcPr>
            <w:tcW w:w="1701" w:type="dxa"/>
          </w:tcPr>
          <w:p w:rsidR="00577AB5" w:rsidRDefault="00577AB5">
            <w:pPr>
              <w:pStyle w:val="ConsPlusNormal"/>
              <w:jc w:val="center"/>
            </w:pPr>
            <w:r>
              <w:t>4</w:t>
            </w:r>
          </w:p>
        </w:tc>
        <w:tc>
          <w:tcPr>
            <w:tcW w:w="1984" w:type="dxa"/>
          </w:tcPr>
          <w:p w:rsidR="00577AB5" w:rsidRDefault="00577AB5">
            <w:pPr>
              <w:pStyle w:val="ConsPlusNormal"/>
              <w:jc w:val="center"/>
            </w:pPr>
            <w:r>
              <w:t>652933,39</w:t>
            </w:r>
          </w:p>
        </w:tc>
      </w:tr>
      <w:tr w:rsidR="00577AB5">
        <w:tc>
          <w:tcPr>
            <w:tcW w:w="794" w:type="dxa"/>
          </w:tcPr>
          <w:p w:rsidR="00577AB5" w:rsidRDefault="00577AB5">
            <w:pPr>
              <w:pStyle w:val="ConsPlusNormal"/>
              <w:jc w:val="center"/>
            </w:pPr>
            <w:r>
              <w:t>10.</w:t>
            </w:r>
          </w:p>
        </w:tc>
        <w:tc>
          <w:tcPr>
            <w:tcW w:w="3005" w:type="dxa"/>
          </w:tcPr>
          <w:p w:rsidR="00577AB5" w:rsidRDefault="00577AB5">
            <w:pPr>
              <w:pStyle w:val="ConsPlusNormal"/>
            </w:pPr>
            <w:r>
              <w:t>пос. Чкаловский, ул. Нефтяников, д. 5</w:t>
            </w:r>
          </w:p>
        </w:tc>
        <w:tc>
          <w:tcPr>
            <w:tcW w:w="1587" w:type="dxa"/>
          </w:tcPr>
          <w:p w:rsidR="00577AB5" w:rsidRDefault="00577AB5">
            <w:pPr>
              <w:pStyle w:val="ConsPlusNormal"/>
              <w:jc w:val="center"/>
            </w:pPr>
            <w:r>
              <w:t>411,90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202380,67</w:t>
            </w:r>
          </w:p>
        </w:tc>
      </w:tr>
      <w:tr w:rsidR="00577AB5">
        <w:tc>
          <w:tcPr>
            <w:tcW w:w="794" w:type="dxa"/>
          </w:tcPr>
          <w:p w:rsidR="00577AB5" w:rsidRDefault="00577AB5">
            <w:pPr>
              <w:pStyle w:val="ConsPlusNormal"/>
              <w:jc w:val="center"/>
            </w:pPr>
            <w:r>
              <w:t>11.</w:t>
            </w:r>
          </w:p>
        </w:tc>
        <w:tc>
          <w:tcPr>
            <w:tcW w:w="3005" w:type="dxa"/>
          </w:tcPr>
          <w:p w:rsidR="00577AB5" w:rsidRDefault="00577AB5">
            <w:pPr>
              <w:pStyle w:val="ConsPlusNormal"/>
            </w:pPr>
            <w:r>
              <w:t>с. Асекеево, ул. Мусы Джалиля, д. 32</w:t>
            </w:r>
          </w:p>
        </w:tc>
        <w:tc>
          <w:tcPr>
            <w:tcW w:w="1587" w:type="dxa"/>
          </w:tcPr>
          <w:p w:rsidR="00577AB5" w:rsidRDefault="00577AB5">
            <w:pPr>
              <w:pStyle w:val="ConsPlusNormal"/>
              <w:jc w:val="center"/>
            </w:pPr>
            <w:r>
              <w:t>948,80</w:t>
            </w:r>
          </w:p>
        </w:tc>
        <w:tc>
          <w:tcPr>
            <w:tcW w:w="2551" w:type="dxa"/>
          </w:tcPr>
          <w:p w:rsidR="00577AB5" w:rsidRDefault="00577AB5">
            <w:pPr>
              <w:pStyle w:val="ConsPlusNormal"/>
              <w:jc w:val="center"/>
            </w:pPr>
            <w:r>
              <w:t>37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118238,91</w:t>
            </w:r>
          </w:p>
        </w:tc>
      </w:tr>
      <w:tr w:rsidR="00577AB5">
        <w:tc>
          <w:tcPr>
            <w:tcW w:w="794" w:type="dxa"/>
          </w:tcPr>
          <w:p w:rsidR="00577AB5" w:rsidRDefault="00577AB5">
            <w:pPr>
              <w:pStyle w:val="ConsPlusNormal"/>
              <w:jc w:val="center"/>
            </w:pPr>
            <w:r>
              <w:t>12.</w:t>
            </w:r>
          </w:p>
        </w:tc>
        <w:tc>
          <w:tcPr>
            <w:tcW w:w="3005" w:type="dxa"/>
          </w:tcPr>
          <w:p w:rsidR="00577AB5" w:rsidRDefault="00577AB5">
            <w:pPr>
              <w:pStyle w:val="ConsPlusNormal"/>
            </w:pPr>
            <w:r>
              <w:t>с. Асекеево, ул. Московская, д. 14</w:t>
            </w:r>
          </w:p>
        </w:tc>
        <w:tc>
          <w:tcPr>
            <w:tcW w:w="1587" w:type="dxa"/>
          </w:tcPr>
          <w:p w:rsidR="00577AB5" w:rsidRDefault="00577AB5">
            <w:pPr>
              <w:pStyle w:val="ConsPlusNormal"/>
              <w:jc w:val="center"/>
            </w:pPr>
            <w:r>
              <w:t>950,20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51908,01</w:t>
            </w:r>
          </w:p>
        </w:tc>
      </w:tr>
      <w:tr w:rsidR="00577AB5">
        <w:tc>
          <w:tcPr>
            <w:tcW w:w="794" w:type="dxa"/>
          </w:tcPr>
          <w:p w:rsidR="00577AB5" w:rsidRDefault="00577AB5">
            <w:pPr>
              <w:pStyle w:val="ConsPlusNormal"/>
              <w:jc w:val="center"/>
            </w:pPr>
            <w:r>
              <w:t>13.</w:t>
            </w:r>
          </w:p>
        </w:tc>
        <w:tc>
          <w:tcPr>
            <w:tcW w:w="3005" w:type="dxa"/>
          </w:tcPr>
          <w:p w:rsidR="00577AB5" w:rsidRDefault="00577AB5">
            <w:pPr>
              <w:pStyle w:val="ConsPlusNormal"/>
            </w:pPr>
            <w:r>
              <w:t>с. Асекеево, ул. Советская, д. 7</w:t>
            </w:r>
          </w:p>
        </w:tc>
        <w:tc>
          <w:tcPr>
            <w:tcW w:w="1587" w:type="dxa"/>
          </w:tcPr>
          <w:p w:rsidR="00577AB5" w:rsidRDefault="00577AB5">
            <w:pPr>
              <w:pStyle w:val="ConsPlusNormal"/>
              <w:jc w:val="center"/>
            </w:pPr>
            <w:r>
              <w:t>927,30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5</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280405,80</w:t>
            </w:r>
          </w:p>
        </w:tc>
      </w:tr>
      <w:tr w:rsidR="00577AB5">
        <w:tc>
          <w:tcPr>
            <w:tcW w:w="13606" w:type="dxa"/>
            <w:gridSpan w:val="7"/>
          </w:tcPr>
          <w:p w:rsidR="00577AB5" w:rsidRDefault="00577AB5">
            <w:pPr>
              <w:pStyle w:val="ConsPlusNormal"/>
              <w:jc w:val="center"/>
              <w:outlineLvl w:val="3"/>
            </w:pPr>
            <w:r>
              <w:t>6. Муниципальное образование Бузулукский район</w:t>
            </w:r>
          </w:p>
        </w:tc>
      </w:tr>
      <w:tr w:rsidR="00577AB5">
        <w:tc>
          <w:tcPr>
            <w:tcW w:w="3799" w:type="dxa"/>
            <w:gridSpan w:val="2"/>
          </w:tcPr>
          <w:p w:rsidR="00577AB5" w:rsidRDefault="00577AB5">
            <w:pPr>
              <w:pStyle w:val="ConsPlusNormal"/>
            </w:pPr>
            <w:r>
              <w:t>Итого по муниципальному образованию Бузулукский район</w:t>
            </w:r>
          </w:p>
        </w:tc>
        <w:tc>
          <w:tcPr>
            <w:tcW w:w="1587" w:type="dxa"/>
          </w:tcPr>
          <w:p w:rsidR="00577AB5" w:rsidRDefault="00577AB5">
            <w:pPr>
              <w:pStyle w:val="ConsPlusNormal"/>
              <w:jc w:val="center"/>
            </w:pPr>
            <w:r>
              <w:t>678,20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76805,29</w:t>
            </w:r>
          </w:p>
        </w:tc>
      </w:tr>
      <w:tr w:rsidR="00577AB5">
        <w:tc>
          <w:tcPr>
            <w:tcW w:w="794" w:type="dxa"/>
          </w:tcPr>
          <w:p w:rsidR="00577AB5" w:rsidRDefault="00577AB5">
            <w:pPr>
              <w:pStyle w:val="ConsPlusNormal"/>
              <w:jc w:val="center"/>
            </w:pPr>
            <w:r>
              <w:t>14.</w:t>
            </w:r>
          </w:p>
        </w:tc>
        <w:tc>
          <w:tcPr>
            <w:tcW w:w="3005" w:type="dxa"/>
          </w:tcPr>
          <w:p w:rsidR="00577AB5" w:rsidRDefault="00577AB5">
            <w:pPr>
              <w:pStyle w:val="ConsPlusNormal"/>
            </w:pPr>
            <w:r>
              <w:t>пос. Красногвардеец, ул. Центральная, д. 11</w:t>
            </w:r>
          </w:p>
        </w:tc>
        <w:tc>
          <w:tcPr>
            <w:tcW w:w="1587" w:type="dxa"/>
          </w:tcPr>
          <w:p w:rsidR="00577AB5" w:rsidRDefault="00577AB5">
            <w:pPr>
              <w:pStyle w:val="ConsPlusNormal"/>
              <w:jc w:val="center"/>
            </w:pPr>
            <w:r>
              <w:t>678,20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76805,29</w:t>
            </w:r>
          </w:p>
        </w:tc>
      </w:tr>
      <w:tr w:rsidR="00577AB5">
        <w:tc>
          <w:tcPr>
            <w:tcW w:w="13606" w:type="dxa"/>
            <w:gridSpan w:val="7"/>
          </w:tcPr>
          <w:p w:rsidR="00577AB5" w:rsidRDefault="00577AB5">
            <w:pPr>
              <w:pStyle w:val="ConsPlusNormal"/>
              <w:jc w:val="center"/>
              <w:outlineLvl w:val="3"/>
            </w:pPr>
            <w:r>
              <w:t>7. Муниципальное образование Гайский городской округ</w:t>
            </w:r>
          </w:p>
        </w:tc>
      </w:tr>
      <w:tr w:rsidR="00577AB5">
        <w:tc>
          <w:tcPr>
            <w:tcW w:w="3799" w:type="dxa"/>
            <w:gridSpan w:val="2"/>
          </w:tcPr>
          <w:p w:rsidR="00577AB5" w:rsidRDefault="00577AB5">
            <w:pPr>
              <w:pStyle w:val="ConsPlusNormal"/>
            </w:pPr>
            <w:r>
              <w:lastRenderedPageBreak/>
              <w:t>Итого по муниципальному образованию Гайский городской округ</w:t>
            </w:r>
          </w:p>
        </w:tc>
        <w:tc>
          <w:tcPr>
            <w:tcW w:w="1587" w:type="dxa"/>
          </w:tcPr>
          <w:p w:rsidR="00577AB5" w:rsidRDefault="00577AB5">
            <w:pPr>
              <w:pStyle w:val="ConsPlusNormal"/>
              <w:jc w:val="center"/>
            </w:pPr>
            <w:r>
              <w:t>73104,30</w:t>
            </w:r>
          </w:p>
        </w:tc>
        <w:tc>
          <w:tcPr>
            <w:tcW w:w="2551" w:type="dxa"/>
          </w:tcPr>
          <w:p w:rsidR="00577AB5" w:rsidRDefault="00577AB5">
            <w:pPr>
              <w:pStyle w:val="ConsPlusNormal"/>
              <w:jc w:val="center"/>
            </w:pPr>
            <w:r>
              <w:t>2517</w:t>
            </w:r>
          </w:p>
        </w:tc>
        <w:tc>
          <w:tcPr>
            <w:tcW w:w="1984" w:type="dxa"/>
          </w:tcPr>
          <w:p w:rsidR="00577AB5" w:rsidRDefault="00577AB5">
            <w:pPr>
              <w:pStyle w:val="ConsPlusNormal"/>
              <w:jc w:val="center"/>
            </w:pPr>
            <w:r>
              <w:t>23</w:t>
            </w:r>
          </w:p>
        </w:tc>
        <w:tc>
          <w:tcPr>
            <w:tcW w:w="1701" w:type="dxa"/>
          </w:tcPr>
          <w:p w:rsidR="00577AB5" w:rsidRDefault="00577AB5">
            <w:pPr>
              <w:pStyle w:val="ConsPlusNormal"/>
              <w:jc w:val="center"/>
            </w:pPr>
            <w:r>
              <w:t>17</w:t>
            </w:r>
          </w:p>
        </w:tc>
        <w:tc>
          <w:tcPr>
            <w:tcW w:w="1984" w:type="dxa"/>
          </w:tcPr>
          <w:p w:rsidR="00577AB5" w:rsidRDefault="00577AB5">
            <w:pPr>
              <w:pStyle w:val="ConsPlusNormal"/>
              <w:jc w:val="center"/>
            </w:pPr>
            <w:r>
              <w:t>2115485,61</w:t>
            </w:r>
          </w:p>
        </w:tc>
      </w:tr>
      <w:tr w:rsidR="00577AB5">
        <w:tc>
          <w:tcPr>
            <w:tcW w:w="794" w:type="dxa"/>
          </w:tcPr>
          <w:p w:rsidR="00577AB5" w:rsidRDefault="00577AB5">
            <w:pPr>
              <w:pStyle w:val="ConsPlusNormal"/>
              <w:jc w:val="center"/>
            </w:pPr>
            <w:r>
              <w:t>15.</w:t>
            </w:r>
          </w:p>
        </w:tc>
        <w:tc>
          <w:tcPr>
            <w:tcW w:w="3005" w:type="dxa"/>
          </w:tcPr>
          <w:p w:rsidR="00577AB5" w:rsidRDefault="00577AB5">
            <w:pPr>
              <w:pStyle w:val="ConsPlusNormal"/>
            </w:pPr>
            <w:r>
              <w:t>г. Гай, мкр. 8-й, д. 19</w:t>
            </w:r>
          </w:p>
        </w:tc>
        <w:tc>
          <w:tcPr>
            <w:tcW w:w="1587" w:type="dxa"/>
          </w:tcPr>
          <w:p w:rsidR="00577AB5" w:rsidRDefault="00577AB5">
            <w:pPr>
              <w:pStyle w:val="ConsPlusNormal"/>
              <w:jc w:val="center"/>
            </w:pPr>
            <w:r>
              <w:t>1580,70</w:t>
            </w:r>
          </w:p>
        </w:tc>
        <w:tc>
          <w:tcPr>
            <w:tcW w:w="2551" w:type="dxa"/>
          </w:tcPr>
          <w:p w:rsidR="00577AB5" w:rsidRDefault="00577AB5">
            <w:pPr>
              <w:pStyle w:val="ConsPlusNormal"/>
              <w:jc w:val="center"/>
            </w:pPr>
            <w:r>
              <w:t>173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38865,36</w:t>
            </w:r>
          </w:p>
        </w:tc>
      </w:tr>
      <w:tr w:rsidR="00577AB5">
        <w:tc>
          <w:tcPr>
            <w:tcW w:w="794" w:type="dxa"/>
          </w:tcPr>
          <w:p w:rsidR="00577AB5" w:rsidRDefault="00577AB5">
            <w:pPr>
              <w:pStyle w:val="ConsPlusNormal"/>
              <w:jc w:val="center"/>
            </w:pPr>
            <w:r>
              <w:t>16.</w:t>
            </w:r>
          </w:p>
        </w:tc>
        <w:tc>
          <w:tcPr>
            <w:tcW w:w="3005" w:type="dxa"/>
          </w:tcPr>
          <w:p w:rsidR="00577AB5" w:rsidRDefault="00577AB5">
            <w:pPr>
              <w:pStyle w:val="ConsPlusNormal"/>
            </w:pPr>
            <w:r>
              <w:t>г. Гай, пер. Октябрьский, д. 4</w:t>
            </w:r>
          </w:p>
        </w:tc>
        <w:tc>
          <w:tcPr>
            <w:tcW w:w="1587" w:type="dxa"/>
          </w:tcPr>
          <w:p w:rsidR="00577AB5" w:rsidRDefault="00577AB5">
            <w:pPr>
              <w:pStyle w:val="ConsPlusNormal"/>
              <w:jc w:val="center"/>
            </w:pPr>
            <w:r>
              <w:t>2859,20</w:t>
            </w:r>
          </w:p>
        </w:tc>
        <w:tc>
          <w:tcPr>
            <w:tcW w:w="2551" w:type="dxa"/>
          </w:tcPr>
          <w:p w:rsidR="00577AB5" w:rsidRDefault="00577AB5">
            <w:pPr>
              <w:pStyle w:val="ConsPlusNormal"/>
              <w:jc w:val="center"/>
            </w:pPr>
            <w:r>
              <w:t>327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47881,67</w:t>
            </w:r>
          </w:p>
        </w:tc>
      </w:tr>
      <w:tr w:rsidR="00577AB5">
        <w:tc>
          <w:tcPr>
            <w:tcW w:w="794" w:type="dxa"/>
          </w:tcPr>
          <w:p w:rsidR="00577AB5" w:rsidRDefault="00577AB5">
            <w:pPr>
              <w:pStyle w:val="ConsPlusNormal"/>
              <w:jc w:val="center"/>
            </w:pPr>
            <w:r>
              <w:t>17.</w:t>
            </w:r>
          </w:p>
        </w:tc>
        <w:tc>
          <w:tcPr>
            <w:tcW w:w="3005" w:type="dxa"/>
          </w:tcPr>
          <w:p w:rsidR="00577AB5" w:rsidRDefault="00577AB5">
            <w:pPr>
              <w:pStyle w:val="ConsPlusNormal"/>
            </w:pPr>
            <w:r>
              <w:t>г. Гай, пер. Суворова, д. 2</w:t>
            </w:r>
          </w:p>
        </w:tc>
        <w:tc>
          <w:tcPr>
            <w:tcW w:w="1587" w:type="dxa"/>
          </w:tcPr>
          <w:p w:rsidR="00577AB5" w:rsidRDefault="00577AB5">
            <w:pPr>
              <w:pStyle w:val="ConsPlusNormal"/>
              <w:jc w:val="center"/>
            </w:pPr>
            <w:r>
              <w:t>2807,00</w:t>
            </w:r>
          </w:p>
        </w:tc>
        <w:tc>
          <w:tcPr>
            <w:tcW w:w="2551" w:type="dxa"/>
          </w:tcPr>
          <w:p w:rsidR="00577AB5" w:rsidRDefault="00577AB5">
            <w:pPr>
              <w:pStyle w:val="ConsPlusNormal"/>
              <w:jc w:val="center"/>
            </w:pPr>
            <w:r>
              <w:t>109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197259,13</w:t>
            </w:r>
          </w:p>
        </w:tc>
      </w:tr>
      <w:tr w:rsidR="00577AB5">
        <w:tc>
          <w:tcPr>
            <w:tcW w:w="794" w:type="dxa"/>
          </w:tcPr>
          <w:p w:rsidR="00577AB5" w:rsidRDefault="00577AB5">
            <w:pPr>
              <w:pStyle w:val="ConsPlusNormal"/>
              <w:jc w:val="center"/>
            </w:pPr>
            <w:r>
              <w:t>18.</w:t>
            </w:r>
          </w:p>
        </w:tc>
        <w:tc>
          <w:tcPr>
            <w:tcW w:w="3005" w:type="dxa"/>
          </w:tcPr>
          <w:p w:rsidR="00577AB5" w:rsidRDefault="00577AB5">
            <w:pPr>
              <w:pStyle w:val="ConsPlusNormal"/>
            </w:pPr>
            <w:r>
              <w:t>г. Гай, пер. Суворова, д. 4</w:t>
            </w:r>
          </w:p>
        </w:tc>
        <w:tc>
          <w:tcPr>
            <w:tcW w:w="1587" w:type="dxa"/>
          </w:tcPr>
          <w:p w:rsidR="00577AB5" w:rsidRDefault="00577AB5">
            <w:pPr>
              <w:pStyle w:val="ConsPlusNormal"/>
              <w:jc w:val="center"/>
            </w:pPr>
            <w:r>
              <w:t>2001,10</w:t>
            </w:r>
          </w:p>
        </w:tc>
        <w:tc>
          <w:tcPr>
            <w:tcW w:w="2551" w:type="dxa"/>
          </w:tcPr>
          <w:p w:rsidR="00577AB5" w:rsidRDefault="00577AB5">
            <w:pPr>
              <w:pStyle w:val="ConsPlusNormal"/>
              <w:jc w:val="center"/>
            </w:pPr>
            <w:r>
              <w:t>69</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179030,34</w:t>
            </w:r>
          </w:p>
        </w:tc>
      </w:tr>
      <w:tr w:rsidR="00577AB5">
        <w:tc>
          <w:tcPr>
            <w:tcW w:w="794" w:type="dxa"/>
          </w:tcPr>
          <w:p w:rsidR="00577AB5" w:rsidRDefault="00577AB5">
            <w:pPr>
              <w:pStyle w:val="ConsPlusNormal"/>
              <w:jc w:val="center"/>
            </w:pPr>
            <w:r>
              <w:t>19.</w:t>
            </w:r>
          </w:p>
        </w:tc>
        <w:tc>
          <w:tcPr>
            <w:tcW w:w="3005" w:type="dxa"/>
          </w:tcPr>
          <w:p w:rsidR="00577AB5" w:rsidRDefault="00577AB5">
            <w:pPr>
              <w:pStyle w:val="ConsPlusNormal"/>
            </w:pPr>
            <w:r>
              <w:t>г. Гай, просп. Победы, д. 10</w:t>
            </w:r>
          </w:p>
        </w:tc>
        <w:tc>
          <w:tcPr>
            <w:tcW w:w="1587" w:type="dxa"/>
          </w:tcPr>
          <w:p w:rsidR="00577AB5" w:rsidRDefault="00577AB5">
            <w:pPr>
              <w:pStyle w:val="ConsPlusNormal"/>
              <w:jc w:val="center"/>
            </w:pPr>
            <w:r>
              <w:t>5730,90</w:t>
            </w:r>
          </w:p>
        </w:tc>
        <w:tc>
          <w:tcPr>
            <w:tcW w:w="2551" w:type="dxa"/>
          </w:tcPr>
          <w:p w:rsidR="00577AB5" w:rsidRDefault="00577AB5">
            <w:pPr>
              <w:pStyle w:val="ConsPlusNormal"/>
              <w:jc w:val="center"/>
            </w:pPr>
            <w:r>
              <w:t>213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51396,59</w:t>
            </w:r>
          </w:p>
        </w:tc>
      </w:tr>
      <w:tr w:rsidR="00577AB5">
        <w:tc>
          <w:tcPr>
            <w:tcW w:w="794" w:type="dxa"/>
          </w:tcPr>
          <w:p w:rsidR="00577AB5" w:rsidRDefault="00577AB5">
            <w:pPr>
              <w:pStyle w:val="ConsPlusNormal"/>
              <w:jc w:val="center"/>
            </w:pPr>
            <w:r>
              <w:t>20.</w:t>
            </w:r>
          </w:p>
        </w:tc>
        <w:tc>
          <w:tcPr>
            <w:tcW w:w="3005" w:type="dxa"/>
          </w:tcPr>
          <w:p w:rsidR="00577AB5" w:rsidRDefault="00577AB5">
            <w:pPr>
              <w:pStyle w:val="ConsPlusNormal"/>
            </w:pPr>
            <w:r>
              <w:t>г. Гай, просп. Победы, д. 1а</w:t>
            </w:r>
          </w:p>
        </w:tc>
        <w:tc>
          <w:tcPr>
            <w:tcW w:w="1587" w:type="dxa"/>
          </w:tcPr>
          <w:p w:rsidR="00577AB5" w:rsidRDefault="00577AB5">
            <w:pPr>
              <w:pStyle w:val="ConsPlusNormal"/>
              <w:jc w:val="center"/>
            </w:pPr>
            <w:r>
              <w:t>7932,30</w:t>
            </w:r>
          </w:p>
        </w:tc>
        <w:tc>
          <w:tcPr>
            <w:tcW w:w="2551" w:type="dxa"/>
          </w:tcPr>
          <w:p w:rsidR="00577AB5" w:rsidRDefault="00577AB5">
            <w:pPr>
              <w:pStyle w:val="ConsPlusNormal"/>
              <w:jc w:val="center"/>
            </w:pPr>
            <w:r>
              <w:t>140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194764,92</w:t>
            </w:r>
          </w:p>
        </w:tc>
      </w:tr>
      <w:tr w:rsidR="00577AB5">
        <w:tc>
          <w:tcPr>
            <w:tcW w:w="794" w:type="dxa"/>
          </w:tcPr>
          <w:p w:rsidR="00577AB5" w:rsidRDefault="00577AB5">
            <w:pPr>
              <w:pStyle w:val="ConsPlusNormal"/>
              <w:jc w:val="center"/>
            </w:pPr>
            <w:r>
              <w:t>21.</w:t>
            </w:r>
          </w:p>
        </w:tc>
        <w:tc>
          <w:tcPr>
            <w:tcW w:w="3005" w:type="dxa"/>
          </w:tcPr>
          <w:p w:rsidR="00577AB5" w:rsidRDefault="00577AB5">
            <w:pPr>
              <w:pStyle w:val="ConsPlusNormal"/>
            </w:pPr>
            <w:r>
              <w:t>г. Гай, ул. Войченко, д. 1а</w:t>
            </w:r>
          </w:p>
        </w:tc>
        <w:tc>
          <w:tcPr>
            <w:tcW w:w="1587" w:type="dxa"/>
          </w:tcPr>
          <w:p w:rsidR="00577AB5" w:rsidRDefault="00577AB5">
            <w:pPr>
              <w:pStyle w:val="ConsPlusNormal"/>
              <w:jc w:val="center"/>
            </w:pPr>
            <w:r>
              <w:t>4408,40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61878,42</w:t>
            </w:r>
          </w:p>
        </w:tc>
      </w:tr>
      <w:tr w:rsidR="00577AB5">
        <w:tc>
          <w:tcPr>
            <w:tcW w:w="794" w:type="dxa"/>
          </w:tcPr>
          <w:p w:rsidR="00577AB5" w:rsidRDefault="00577AB5">
            <w:pPr>
              <w:pStyle w:val="ConsPlusNormal"/>
              <w:jc w:val="center"/>
            </w:pPr>
            <w:r>
              <w:t>22.</w:t>
            </w:r>
          </w:p>
        </w:tc>
        <w:tc>
          <w:tcPr>
            <w:tcW w:w="3005" w:type="dxa"/>
          </w:tcPr>
          <w:p w:rsidR="00577AB5" w:rsidRDefault="00577AB5">
            <w:pPr>
              <w:pStyle w:val="ConsPlusNormal"/>
            </w:pPr>
            <w:r>
              <w:t>г. Гай, ул. Декабристов, д. 6</w:t>
            </w:r>
          </w:p>
        </w:tc>
        <w:tc>
          <w:tcPr>
            <w:tcW w:w="1587" w:type="dxa"/>
          </w:tcPr>
          <w:p w:rsidR="00577AB5" w:rsidRDefault="00577AB5">
            <w:pPr>
              <w:pStyle w:val="ConsPlusNormal"/>
              <w:jc w:val="center"/>
            </w:pPr>
            <w:r>
              <w:t>10215,90</w:t>
            </w:r>
          </w:p>
        </w:tc>
        <w:tc>
          <w:tcPr>
            <w:tcW w:w="2551" w:type="dxa"/>
          </w:tcPr>
          <w:p w:rsidR="00577AB5" w:rsidRDefault="00577AB5">
            <w:pPr>
              <w:pStyle w:val="ConsPlusNormal"/>
              <w:jc w:val="center"/>
            </w:pPr>
            <w:r>
              <w:t>103</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400610,94</w:t>
            </w:r>
          </w:p>
        </w:tc>
      </w:tr>
      <w:tr w:rsidR="00577AB5">
        <w:tc>
          <w:tcPr>
            <w:tcW w:w="794" w:type="dxa"/>
          </w:tcPr>
          <w:p w:rsidR="00577AB5" w:rsidRDefault="00577AB5">
            <w:pPr>
              <w:pStyle w:val="ConsPlusNormal"/>
              <w:jc w:val="center"/>
            </w:pPr>
            <w:r>
              <w:t>23.</w:t>
            </w:r>
          </w:p>
        </w:tc>
        <w:tc>
          <w:tcPr>
            <w:tcW w:w="3005" w:type="dxa"/>
          </w:tcPr>
          <w:p w:rsidR="00577AB5" w:rsidRDefault="00577AB5">
            <w:pPr>
              <w:pStyle w:val="ConsPlusNormal"/>
            </w:pPr>
            <w:r>
              <w:t>г. Гай, ул. Ленина, д. 48</w:t>
            </w:r>
          </w:p>
        </w:tc>
        <w:tc>
          <w:tcPr>
            <w:tcW w:w="1587" w:type="dxa"/>
          </w:tcPr>
          <w:p w:rsidR="00577AB5" w:rsidRDefault="00577AB5">
            <w:pPr>
              <w:pStyle w:val="ConsPlusNormal"/>
              <w:jc w:val="center"/>
            </w:pPr>
            <w:r>
              <w:t>5039,50</w:t>
            </w:r>
          </w:p>
        </w:tc>
        <w:tc>
          <w:tcPr>
            <w:tcW w:w="2551" w:type="dxa"/>
          </w:tcPr>
          <w:p w:rsidR="00577AB5" w:rsidRDefault="00577AB5">
            <w:pPr>
              <w:pStyle w:val="ConsPlusNormal"/>
              <w:jc w:val="center"/>
            </w:pPr>
            <w:r>
              <w:t>212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117375,62</w:t>
            </w:r>
          </w:p>
        </w:tc>
      </w:tr>
      <w:tr w:rsidR="00577AB5">
        <w:tc>
          <w:tcPr>
            <w:tcW w:w="794" w:type="dxa"/>
          </w:tcPr>
          <w:p w:rsidR="00577AB5" w:rsidRDefault="00577AB5">
            <w:pPr>
              <w:pStyle w:val="ConsPlusNormal"/>
              <w:jc w:val="center"/>
            </w:pPr>
            <w:r>
              <w:t>24.</w:t>
            </w:r>
          </w:p>
        </w:tc>
        <w:tc>
          <w:tcPr>
            <w:tcW w:w="3005" w:type="dxa"/>
          </w:tcPr>
          <w:p w:rsidR="00577AB5" w:rsidRDefault="00577AB5">
            <w:pPr>
              <w:pStyle w:val="ConsPlusNormal"/>
            </w:pPr>
            <w:r>
              <w:t>г. Гай, ул. Ленина, д. 48а</w:t>
            </w:r>
          </w:p>
        </w:tc>
        <w:tc>
          <w:tcPr>
            <w:tcW w:w="1587" w:type="dxa"/>
          </w:tcPr>
          <w:p w:rsidR="00577AB5" w:rsidRDefault="00577AB5">
            <w:pPr>
              <w:pStyle w:val="ConsPlusNormal"/>
              <w:jc w:val="center"/>
            </w:pPr>
            <w:r>
              <w:t>5555,70</w:t>
            </w:r>
          </w:p>
        </w:tc>
        <w:tc>
          <w:tcPr>
            <w:tcW w:w="2551" w:type="dxa"/>
          </w:tcPr>
          <w:p w:rsidR="00577AB5" w:rsidRDefault="00577AB5">
            <w:pPr>
              <w:pStyle w:val="ConsPlusNormal"/>
              <w:jc w:val="center"/>
            </w:pPr>
            <w:r>
              <w:t>143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199278,91</w:t>
            </w:r>
          </w:p>
        </w:tc>
      </w:tr>
      <w:tr w:rsidR="00577AB5">
        <w:tc>
          <w:tcPr>
            <w:tcW w:w="794" w:type="dxa"/>
          </w:tcPr>
          <w:p w:rsidR="00577AB5" w:rsidRDefault="00577AB5">
            <w:pPr>
              <w:pStyle w:val="ConsPlusNormal"/>
              <w:jc w:val="center"/>
            </w:pPr>
            <w:r>
              <w:t>25.</w:t>
            </w:r>
          </w:p>
        </w:tc>
        <w:tc>
          <w:tcPr>
            <w:tcW w:w="3005" w:type="dxa"/>
          </w:tcPr>
          <w:p w:rsidR="00577AB5" w:rsidRDefault="00577AB5">
            <w:pPr>
              <w:pStyle w:val="ConsPlusNormal"/>
            </w:pPr>
            <w:r>
              <w:t>г. Гай, ул. Ленина, д. 52</w:t>
            </w:r>
          </w:p>
        </w:tc>
        <w:tc>
          <w:tcPr>
            <w:tcW w:w="1587" w:type="dxa"/>
          </w:tcPr>
          <w:p w:rsidR="00577AB5" w:rsidRDefault="00577AB5">
            <w:pPr>
              <w:pStyle w:val="ConsPlusNormal"/>
              <w:jc w:val="center"/>
            </w:pPr>
            <w:r>
              <w:t>6050,60</w:t>
            </w:r>
          </w:p>
        </w:tc>
        <w:tc>
          <w:tcPr>
            <w:tcW w:w="2551" w:type="dxa"/>
          </w:tcPr>
          <w:p w:rsidR="00577AB5" w:rsidRDefault="00577AB5">
            <w:pPr>
              <w:pStyle w:val="ConsPlusNormal"/>
              <w:jc w:val="center"/>
            </w:pPr>
            <w:r>
              <w:t>186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69780,11</w:t>
            </w:r>
          </w:p>
        </w:tc>
      </w:tr>
      <w:tr w:rsidR="00577AB5">
        <w:tc>
          <w:tcPr>
            <w:tcW w:w="794" w:type="dxa"/>
          </w:tcPr>
          <w:p w:rsidR="00577AB5" w:rsidRDefault="00577AB5">
            <w:pPr>
              <w:pStyle w:val="ConsPlusNormal"/>
              <w:jc w:val="center"/>
            </w:pPr>
            <w:r>
              <w:t>26.</w:t>
            </w:r>
          </w:p>
        </w:tc>
        <w:tc>
          <w:tcPr>
            <w:tcW w:w="3005" w:type="dxa"/>
          </w:tcPr>
          <w:p w:rsidR="00577AB5" w:rsidRDefault="00577AB5">
            <w:pPr>
              <w:pStyle w:val="ConsPlusNormal"/>
            </w:pPr>
            <w:r>
              <w:t>г. Гай, ул. Ленина, д. 54а</w:t>
            </w:r>
          </w:p>
        </w:tc>
        <w:tc>
          <w:tcPr>
            <w:tcW w:w="1587" w:type="dxa"/>
          </w:tcPr>
          <w:p w:rsidR="00577AB5" w:rsidRDefault="00577AB5">
            <w:pPr>
              <w:pStyle w:val="ConsPlusNormal"/>
              <w:jc w:val="center"/>
            </w:pPr>
            <w:r>
              <w:t>4262,50</w:t>
            </w:r>
          </w:p>
        </w:tc>
        <w:tc>
          <w:tcPr>
            <w:tcW w:w="2551" w:type="dxa"/>
          </w:tcPr>
          <w:p w:rsidR="00577AB5" w:rsidRDefault="00577AB5">
            <w:pPr>
              <w:pStyle w:val="ConsPlusNormal"/>
              <w:jc w:val="center"/>
            </w:pPr>
            <w:r>
              <w:t>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61187,41</w:t>
            </w:r>
          </w:p>
        </w:tc>
      </w:tr>
      <w:tr w:rsidR="00577AB5">
        <w:tc>
          <w:tcPr>
            <w:tcW w:w="794" w:type="dxa"/>
          </w:tcPr>
          <w:p w:rsidR="00577AB5" w:rsidRDefault="00577AB5">
            <w:pPr>
              <w:pStyle w:val="ConsPlusNormal"/>
              <w:jc w:val="center"/>
            </w:pPr>
            <w:r>
              <w:t>27.</w:t>
            </w:r>
          </w:p>
        </w:tc>
        <w:tc>
          <w:tcPr>
            <w:tcW w:w="3005" w:type="dxa"/>
          </w:tcPr>
          <w:p w:rsidR="00577AB5" w:rsidRDefault="00577AB5">
            <w:pPr>
              <w:pStyle w:val="ConsPlusNormal"/>
            </w:pPr>
            <w:r>
              <w:t>г. Гай, ул. Ленина, д. 56а</w:t>
            </w:r>
          </w:p>
        </w:tc>
        <w:tc>
          <w:tcPr>
            <w:tcW w:w="1587" w:type="dxa"/>
          </w:tcPr>
          <w:p w:rsidR="00577AB5" w:rsidRDefault="00577AB5">
            <w:pPr>
              <w:pStyle w:val="ConsPlusNormal"/>
              <w:jc w:val="center"/>
            </w:pPr>
            <w:r>
              <w:t>6093,80</w:t>
            </w:r>
          </w:p>
        </w:tc>
        <w:tc>
          <w:tcPr>
            <w:tcW w:w="2551" w:type="dxa"/>
          </w:tcPr>
          <w:p w:rsidR="00577AB5" w:rsidRDefault="00577AB5">
            <w:pPr>
              <w:pStyle w:val="ConsPlusNormal"/>
              <w:jc w:val="center"/>
            </w:pPr>
            <w:r>
              <w:t>226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128052,39</w:t>
            </w:r>
          </w:p>
        </w:tc>
      </w:tr>
      <w:tr w:rsidR="00577AB5">
        <w:tc>
          <w:tcPr>
            <w:tcW w:w="794" w:type="dxa"/>
          </w:tcPr>
          <w:p w:rsidR="00577AB5" w:rsidRDefault="00577AB5">
            <w:pPr>
              <w:pStyle w:val="ConsPlusNormal"/>
              <w:jc w:val="center"/>
            </w:pPr>
            <w:r>
              <w:t>28.</w:t>
            </w:r>
          </w:p>
        </w:tc>
        <w:tc>
          <w:tcPr>
            <w:tcW w:w="3005" w:type="dxa"/>
          </w:tcPr>
          <w:p w:rsidR="00577AB5" w:rsidRDefault="00577AB5">
            <w:pPr>
              <w:pStyle w:val="ConsPlusNormal"/>
            </w:pPr>
            <w:r>
              <w:t>г. Гай, ул. Молодежная, д. 57</w:t>
            </w:r>
          </w:p>
        </w:tc>
        <w:tc>
          <w:tcPr>
            <w:tcW w:w="1587" w:type="dxa"/>
          </w:tcPr>
          <w:p w:rsidR="00577AB5" w:rsidRDefault="00577AB5">
            <w:pPr>
              <w:pStyle w:val="ConsPlusNormal"/>
              <w:jc w:val="center"/>
            </w:pPr>
            <w:r>
              <w:t>2875,70</w:t>
            </w:r>
          </w:p>
        </w:tc>
        <w:tc>
          <w:tcPr>
            <w:tcW w:w="2551" w:type="dxa"/>
          </w:tcPr>
          <w:p w:rsidR="00577AB5" w:rsidRDefault="00577AB5">
            <w:pPr>
              <w:pStyle w:val="ConsPlusNormal"/>
              <w:jc w:val="center"/>
            </w:pPr>
            <w:r>
              <w:t>237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131381,88</w:t>
            </w:r>
          </w:p>
        </w:tc>
      </w:tr>
      <w:tr w:rsidR="00577AB5">
        <w:tc>
          <w:tcPr>
            <w:tcW w:w="794" w:type="dxa"/>
          </w:tcPr>
          <w:p w:rsidR="00577AB5" w:rsidRDefault="00577AB5">
            <w:pPr>
              <w:pStyle w:val="ConsPlusNormal"/>
              <w:jc w:val="center"/>
            </w:pPr>
            <w:r>
              <w:t>29.</w:t>
            </w:r>
          </w:p>
        </w:tc>
        <w:tc>
          <w:tcPr>
            <w:tcW w:w="3005" w:type="dxa"/>
          </w:tcPr>
          <w:p w:rsidR="00577AB5" w:rsidRDefault="00577AB5">
            <w:pPr>
              <w:pStyle w:val="ConsPlusNormal"/>
            </w:pPr>
            <w:r>
              <w:t>г. Гай, ул. Орская, д. 93</w:t>
            </w:r>
          </w:p>
        </w:tc>
        <w:tc>
          <w:tcPr>
            <w:tcW w:w="1587" w:type="dxa"/>
          </w:tcPr>
          <w:p w:rsidR="00577AB5" w:rsidRDefault="00577AB5">
            <w:pPr>
              <w:pStyle w:val="ConsPlusNormal"/>
              <w:jc w:val="center"/>
            </w:pPr>
            <w:r>
              <w:t>834,30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52948,06</w:t>
            </w:r>
          </w:p>
        </w:tc>
      </w:tr>
      <w:tr w:rsidR="00577AB5">
        <w:tc>
          <w:tcPr>
            <w:tcW w:w="794" w:type="dxa"/>
          </w:tcPr>
          <w:p w:rsidR="00577AB5" w:rsidRDefault="00577AB5">
            <w:pPr>
              <w:pStyle w:val="ConsPlusNormal"/>
              <w:jc w:val="center"/>
            </w:pPr>
            <w:r>
              <w:t>30.</w:t>
            </w:r>
          </w:p>
        </w:tc>
        <w:tc>
          <w:tcPr>
            <w:tcW w:w="3005" w:type="dxa"/>
          </w:tcPr>
          <w:p w:rsidR="00577AB5" w:rsidRDefault="00577AB5">
            <w:pPr>
              <w:pStyle w:val="ConsPlusNormal"/>
            </w:pPr>
            <w:r>
              <w:t>г. Гай, ул. Советская, д. 6а</w:t>
            </w:r>
          </w:p>
        </w:tc>
        <w:tc>
          <w:tcPr>
            <w:tcW w:w="1587" w:type="dxa"/>
          </w:tcPr>
          <w:p w:rsidR="00577AB5" w:rsidRDefault="00577AB5">
            <w:pPr>
              <w:pStyle w:val="ConsPlusNormal"/>
              <w:jc w:val="center"/>
            </w:pPr>
            <w:r>
              <w:t>2695,60</w:t>
            </w:r>
          </w:p>
        </w:tc>
        <w:tc>
          <w:tcPr>
            <w:tcW w:w="2551" w:type="dxa"/>
          </w:tcPr>
          <w:p w:rsidR="00577AB5" w:rsidRDefault="00577AB5">
            <w:pPr>
              <w:pStyle w:val="ConsPlusNormal"/>
              <w:jc w:val="center"/>
            </w:pPr>
            <w:r>
              <w:t>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68137,53</w:t>
            </w:r>
          </w:p>
        </w:tc>
      </w:tr>
      <w:tr w:rsidR="00577AB5">
        <w:tc>
          <w:tcPr>
            <w:tcW w:w="794" w:type="dxa"/>
          </w:tcPr>
          <w:p w:rsidR="00577AB5" w:rsidRDefault="00577AB5">
            <w:pPr>
              <w:pStyle w:val="ConsPlusNormal"/>
              <w:jc w:val="center"/>
            </w:pPr>
            <w:r>
              <w:t>31.</w:t>
            </w:r>
          </w:p>
        </w:tc>
        <w:tc>
          <w:tcPr>
            <w:tcW w:w="3005" w:type="dxa"/>
          </w:tcPr>
          <w:p w:rsidR="00577AB5" w:rsidRDefault="00577AB5">
            <w:pPr>
              <w:pStyle w:val="ConsPlusNormal"/>
            </w:pPr>
            <w:r>
              <w:t>г. Гай, ул. Советская, д. 7</w:t>
            </w:r>
          </w:p>
        </w:tc>
        <w:tc>
          <w:tcPr>
            <w:tcW w:w="1587" w:type="dxa"/>
          </w:tcPr>
          <w:p w:rsidR="00577AB5" w:rsidRDefault="00577AB5">
            <w:pPr>
              <w:pStyle w:val="ConsPlusNormal"/>
              <w:jc w:val="center"/>
            </w:pPr>
            <w:r>
              <w:t>2161,10</w:t>
            </w:r>
          </w:p>
        </w:tc>
        <w:tc>
          <w:tcPr>
            <w:tcW w:w="2551" w:type="dxa"/>
          </w:tcPr>
          <w:p w:rsidR="00577AB5" w:rsidRDefault="00577AB5">
            <w:pPr>
              <w:pStyle w:val="ConsPlusNormal"/>
              <w:jc w:val="center"/>
            </w:pPr>
            <w:r>
              <w:t>65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115656,33</w:t>
            </w:r>
          </w:p>
        </w:tc>
      </w:tr>
      <w:tr w:rsidR="00577AB5">
        <w:tc>
          <w:tcPr>
            <w:tcW w:w="13606" w:type="dxa"/>
            <w:gridSpan w:val="7"/>
          </w:tcPr>
          <w:p w:rsidR="00577AB5" w:rsidRDefault="00577AB5">
            <w:pPr>
              <w:pStyle w:val="ConsPlusNormal"/>
              <w:jc w:val="center"/>
              <w:outlineLvl w:val="3"/>
            </w:pPr>
            <w:r>
              <w:lastRenderedPageBreak/>
              <w:t>8. Муниципальное образование город Бугуруслан</w:t>
            </w:r>
          </w:p>
        </w:tc>
      </w:tr>
      <w:tr w:rsidR="00577AB5">
        <w:tc>
          <w:tcPr>
            <w:tcW w:w="3799" w:type="dxa"/>
            <w:gridSpan w:val="2"/>
          </w:tcPr>
          <w:p w:rsidR="00577AB5" w:rsidRDefault="00577AB5">
            <w:pPr>
              <w:pStyle w:val="ConsPlusNormal"/>
            </w:pPr>
            <w:r>
              <w:t>Итого по муниципальному образованию город Бугуруслан</w:t>
            </w:r>
          </w:p>
        </w:tc>
        <w:tc>
          <w:tcPr>
            <w:tcW w:w="1587" w:type="dxa"/>
          </w:tcPr>
          <w:p w:rsidR="00577AB5" w:rsidRDefault="00577AB5">
            <w:pPr>
              <w:pStyle w:val="ConsPlusNormal"/>
              <w:jc w:val="center"/>
            </w:pPr>
            <w:r>
              <w:t>57424,00</w:t>
            </w:r>
          </w:p>
        </w:tc>
        <w:tc>
          <w:tcPr>
            <w:tcW w:w="2551" w:type="dxa"/>
          </w:tcPr>
          <w:p w:rsidR="00577AB5" w:rsidRDefault="00577AB5">
            <w:pPr>
              <w:pStyle w:val="ConsPlusNormal"/>
              <w:jc w:val="center"/>
            </w:pPr>
            <w:r>
              <w:t>2048</w:t>
            </w:r>
          </w:p>
        </w:tc>
        <w:tc>
          <w:tcPr>
            <w:tcW w:w="1984" w:type="dxa"/>
          </w:tcPr>
          <w:p w:rsidR="00577AB5" w:rsidRDefault="00577AB5">
            <w:pPr>
              <w:pStyle w:val="ConsPlusNormal"/>
              <w:jc w:val="center"/>
            </w:pPr>
            <w:r>
              <w:t>26</w:t>
            </w:r>
          </w:p>
        </w:tc>
        <w:tc>
          <w:tcPr>
            <w:tcW w:w="1701" w:type="dxa"/>
          </w:tcPr>
          <w:p w:rsidR="00577AB5" w:rsidRDefault="00577AB5">
            <w:pPr>
              <w:pStyle w:val="ConsPlusNormal"/>
              <w:jc w:val="center"/>
            </w:pPr>
            <w:r>
              <w:t>21</w:t>
            </w:r>
          </w:p>
        </w:tc>
        <w:tc>
          <w:tcPr>
            <w:tcW w:w="1984" w:type="dxa"/>
          </w:tcPr>
          <w:p w:rsidR="00577AB5" w:rsidRDefault="00577AB5">
            <w:pPr>
              <w:pStyle w:val="ConsPlusNormal"/>
              <w:jc w:val="center"/>
            </w:pPr>
            <w:r>
              <w:t>1999475,56</w:t>
            </w:r>
          </w:p>
        </w:tc>
      </w:tr>
      <w:tr w:rsidR="00577AB5">
        <w:tc>
          <w:tcPr>
            <w:tcW w:w="794" w:type="dxa"/>
          </w:tcPr>
          <w:p w:rsidR="00577AB5" w:rsidRDefault="00577AB5">
            <w:pPr>
              <w:pStyle w:val="ConsPlusNormal"/>
              <w:jc w:val="center"/>
            </w:pPr>
            <w:r>
              <w:t>32.</w:t>
            </w:r>
          </w:p>
        </w:tc>
        <w:tc>
          <w:tcPr>
            <w:tcW w:w="3005" w:type="dxa"/>
          </w:tcPr>
          <w:p w:rsidR="00577AB5" w:rsidRDefault="00577AB5">
            <w:pPr>
              <w:pStyle w:val="ConsPlusNormal"/>
            </w:pPr>
            <w:r>
              <w:t>г. Бугуруслан, 1 квартал, д. 6</w:t>
            </w:r>
          </w:p>
        </w:tc>
        <w:tc>
          <w:tcPr>
            <w:tcW w:w="1587" w:type="dxa"/>
          </w:tcPr>
          <w:p w:rsidR="00577AB5" w:rsidRDefault="00577AB5">
            <w:pPr>
              <w:pStyle w:val="ConsPlusNormal"/>
              <w:jc w:val="center"/>
            </w:pPr>
            <w:r>
              <w:t>2484,30</w:t>
            </w:r>
          </w:p>
        </w:tc>
        <w:tc>
          <w:tcPr>
            <w:tcW w:w="2551" w:type="dxa"/>
          </w:tcPr>
          <w:p w:rsidR="00577AB5" w:rsidRDefault="00577AB5">
            <w:pPr>
              <w:pStyle w:val="ConsPlusNormal"/>
              <w:jc w:val="center"/>
            </w:pPr>
            <w:r>
              <w:t>108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318893,90</w:t>
            </w:r>
          </w:p>
        </w:tc>
      </w:tr>
      <w:tr w:rsidR="00577AB5">
        <w:tc>
          <w:tcPr>
            <w:tcW w:w="794" w:type="dxa"/>
          </w:tcPr>
          <w:p w:rsidR="00577AB5" w:rsidRDefault="00577AB5">
            <w:pPr>
              <w:pStyle w:val="ConsPlusNormal"/>
              <w:jc w:val="center"/>
            </w:pPr>
            <w:r>
              <w:t>33.</w:t>
            </w:r>
          </w:p>
        </w:tc>
        <w:tc>
          <w:tcPr>
            <w:tcW w:w="3005" w:type="dxa"/>
          </w:tcPr>
          <w:p w:rsidR="00577AB5" w:rsidRDefault="00577AB5">
            <w:pPr>
              <w:pStyle w:val="ConsPlusNormal"/>
            </w:pPr>
            <w:r>
              <w:t>г. Бугуруслан, 1 микрорайон, д. 13</w:t>
            </w:r>
          </w:p>
        </w:tc>
        <w:tc>
          <w:tcPr>
            <w:tcW w:w="1587" w:type="dxa"/>
          </w:tcPr>
          <w:p w:rsidR="00577AB5" w:rsidRDefault="00577AB5">
            <w:pPr>
              <w:pStyle w:val="ConsPlusNormal"/>
              <w:jc w:val="center"/>
            </w:pPr>
            <w:r>
              <w:t>6529,30</w:t>
            </w:r>
          </w:p>
        </w:tc>
        <w:tc>
          <w:tcPr>
            <w:tcW w:w="2551" w:type="dxa"/>
          </w:tcPr>
          <w:p w:rsidR="00577AB5" w:rsidRDefault="00577AB5">
            <w:pPr>
              <w:pStyle w:val="ConsPlusNormal"/>
              <w:jc w:val="center"/>
            </w:pPr>
            <w:r>
              <w:t>260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76284,45</w:t>
            </w:r>
          </w:p>
        </w:tc>
      </w:tr>
      <w:tr w:rsidR="00577AB5">
        <w:tc>
          <w:tcPr>
            <w:tcW w:w="794" w:type="dxa"/>
          </w:tcPr>
          <w:p w:rsidR="00577AB5" w:rsidRDefault="00577AB5">
            <w:pPr>
              <w:pStyle w:val="ConsPlusNormal"/>
              <w:jc w:val="center"/>
            </w:pPr>
            <w:r>
              <w:t>34.</w:t>
            </w:r>
          </w:p>
        </w:tc>
        <w:tc>
          <w:tcPr>
            <w:tcW w:w="3005" w:type="dxa"/>
          </w:tcPr>
          <w:p w:rsidR="00577AB5" w:rsidRDefault="00577AB5">
            <w:pPr>
              <w:pStyle w:val="ConsPlusNormal"/>
            </w:pPr>
            <w:r>
              <w:t>г. Бугуруслан, 2 микрорайон, д. 1</w:t>
            </w:r>
          </w:p>
        </w:tc>
        <w:tc>
          <w:tcPr>
            <w:tcW w:w="1587" w:type="dxa"/>
          </w:tcPr>
          <w:p w:rsidR="00577AB5" w:rsidRDefault="00577AB5">
            <w:pPr>
              <w:pStyle w:val="ConsPlusNormal"/>
              <w:jc w:val="center"/>
            </w:pPr>
            <w:r>
              <w:t>4072,80</w:t>
            </w:r>
          </w:p>
        </w:tc>
        <w:tc>
          <w:tcPr>
            <w:tcW w:w="2551" w:type="dxa"/>
          </w:tcPr>
          <w:p w:rsidR="00577AB5" w:rsidRDefault="00577AB5">
            <w:pPr>
              <w:pStyle w:val="ConsPlusNormal"/>
              <w:jc w:val="center"/>
            </w:pPr>
            <w:r>
              <w:t>147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167897,90</w:t>
            </w:r>
          </w:p>
        </w:tc>
      </w:tr>
      <w:tr w:rsidR="00577AB5">
        <w:tc>
          <w:tcPr>
            <w:tcW w:w="794" w:type="dxa"/>
          </w:tcPr>
          <w:p w:rsidR="00577AB5" w:rsidRDefault="00577AB5">
            <w:pPr>
              <w:pStyle w:val="ConsPlusNormal"/>
              <w:jc w:val="center"/>
            </w:pPr>
            <w:r>
              <w:t>35.</w:t>
            </w:r>
          </w:p>
        </w:tc>
        <w:tc>
          <w:tcPr>
            <w:tcW w:w="3005" w:type="dxa"/>
          </w:tcPr>
          <w:p w:rsidR="00577AB5" w:rsidRDefault="00577AB5">
            <w:pPr>
              <w:pStyle w:val="ConsPlusNormal"/>
            </w:pPr>
            <w:r>
              <w:t>г. Бугуруслан, 2 микрорайон, д. 2</w:t>
            </w:r>
          </w:p>
        </w:tc>
        <w:tc>
          <w:tcPr>
            <w:tcW w:w="1587" w:type="dxa"/>
          </w:tcPr>
          <w:p w:rsidR="00577AB5" w:rsidRDefault="00577AB5">
            <w:pPr>
              <w:pStyle w:val="ConsPlusNormal"/>
              <w:jc w:val="center"/>
            </w:pPr>
            <w:r>
              <w:t>3695,40</w:t>
            </w:r>
          </w:p>
        </w:tc>
        <w:tc>
          <w:tcPr>
            <w:tcW w:w="2551" w:type="dxa"/>
          </w:tcPr>
          <w:p w:rsidR="00577AB5" w:rsidRDefault="00577AB5">
            <w:pPr>
              <w:pStyle w:val="ConsPlusNormal"/>
              <w:jc w:val="center"/>
            </w:pPr>
            <w:r>
              <w:t>146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102120,80</w:t>
            </w:r>
          </w:p>
        </w:tc>
      </w:tr>
      <w:tr w:rsidR="00577AB5">
        <w:tc>
          <w:tcPr>
            <w:tcW w:w="794" w:type="dxa"/>
          </w:tcPr>
          <w:p w:rsidR="00577AB5" w:rsidRDefault="00577AB5">
            <w:pPr>
              <w:pStyle w:val="ConsPlusNormal"/>
              <w:jc w:val="center"/>
            </w:pPr>
            <w:r>
              <w:t>36.</w:t>
            </w:r>
          </w:p>
        </w:tc>
        <w:tc>
          <w:tcPr>
            <w:tcW w:w="3005" w:type="dxa"/>
          </w:tcPr>
          <w:p w:rsidR="00577AB5" w:rsidRDefault="00577AB5">
            <w:pPr>
              <w:pStyle w:val="ConsPlusNormal"/>
            </w:pPr>
            <w:r>
              <w:t>г. Бугуруслан, 2 микрорайон, д. 30</w:t>
            </w:r>
          </w:p>
        </w:tc>
        <w:tc>
          <w:tcPr>
            <w:tcW w:w="1587" w:type="dxa"/>
          </w:tcPr>
          <w:p w:rsidR="00577AB5" w:rsidRDefault="00577AB5">
            <w:pPr>
              <w:pStyle w:val="ConsPlusNormal"/>
              <w:jc w:val="center"/>
            </w:pPr>
            <w:r>
              <w:t>766,10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52595,86</w:t>
            </w:r>
          </w:p>
        </w:tc>
      </w:tr>
      <w:tr w:rsidR="00577AB5">
        <w:tc>
          <w:tcPr>
            <w:tcW w:w="794" w:type="dxa"/>
          </w:tcPr>
          <w:p w:rsidR="00577AB5" w:rsidRDefault="00577AB5">
            <w:pPr>
              <w:pStyle w:val="ConsPlusNormal"/>
              <w:jc w:val="center"/>
            </w:pPr>
            <w:r>
              <w:t>37.</w:t>
            </w:r>
          </w:p>
        </w:tc>
        <w:tc>
          <w:tcPr>
            <w:tcW w:w="3005" w:type="dxa"/>
          </w:tcPr>
          <w:p w:rsidR="00577AB5" w:rsidRDefault="00577AB5">
            <w:pPr>
              <w:pStyle w:val="ConsPlusNormal"/>
            </w:pPr>
            <w:r>
              <w:t>г. Бугуруслан, 3 микрорайон, д. 5</w:t>
            </w:r>
          </w:p>
        </w:tc>
        <w:tc>
          <w:tcPr>
            <w:tcW w:w="1587" w:type="dxa"/>
          </w:tcPr>
          <w:p w:rsidR="00577AB5" w:rsidRDefault="00577AB5">
            <w:pPr>
              <w:pStyle w:val="ConsPlusNormal"/>
              <w:jc w:val="center"/>
            </w:pPr>
            <w:r>
              <w:t>9976,10</w:t>
            </w:r>
          </w:p>
        </w:tc>
        <w:tc>
          <w:tcPr>
            <w:tcW w:w="2551" w:type="dxa"/>
          </w:tcPr>
          <w:p w:rsidR="00577AB5" w:rsidRDefault="00577AB5">
            <w:pPr>
              <w:pStyle w:val="ConsPlusNormal"/>
              <w:jc w:val="center"/>
            </w:pPr>
            <w:r>
              <w:t>350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92661,76</w:t>
            </w:r>
          </w:p>
        </w:tc>
      </w:tr>
      <w:tr w:rsidR="00577AB5">
        <w:tc>
          <w:tcPr>
            <w:tcW w:w="794" w:type="dxa"/>
          </w:tcPr>
          <w:p w:rsidR="00577AB5" w:rsidRDefault="00577AB5">
            <w:pPr>
              <w:pStyle w:val="ConsPlusNormal"/>
              <w:jc w:val="center"/>
            </w:pPr>
            <w:r>
              <w:t>38.</w:t>
            </w:r>
          </w:p>
        </w:tc>
        <w:tc>
          <w:tcPr>
            <w:tcW w:w="3005" w:type="dxa"/>
          </w:tcPr>
          <w:p w:rsidR="00577AB5" w:rsidRDefault="00577AB5">
            <w:pPr>
              <w:pStyle w:val="ConsPlusNormal"/>
            </w:pPr>
            <w:r>
              <w:t>г. Бугуруслан, пер. Гвардейский, д. 10</w:t>
            </w:r>
          </w:p>
        </w:tc>
        <w:tc>
          <w:tcPr>
            <w:tcW w:w="1587" w:type="dxa"/>
          </w:tcPr>
          <w:p w:rsidR="00577AB5" w:rsidRDefault="00577AB5">
            <w:pPr>
              <w:pStyle w:val="ConsPlusNormal"/>
              <w:jc w:val="center"/>
            </w:pPr>
            <w:r>
              <w:t>1649,70</w:t>
            </w:r>
          </w:p>
        </w:tc>
        <w:tc>
          <w:tcPr>
            <w:tcW w:w="2551" w:type="dxa"/>
          </w:tcPr>
          <w:p w:rsidR="00577AB5" w:rsidRDefault="00577AB5">
            <w:pPr>
              <w:pStyle w:val="ConsPlusNormal"/>
              <w:jc w:val="center"/>
            </w:pPr>
            <w:r>
              <w:t>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67736,75</w:t>
            </w:r>
          </w:p>
        </w:tc>
      </w:tr>
      <w:tr w:rsidR="00577AB5">
        <w:tc>
          <w:tcPr>
            <w:tcW w:w="794" w:type="dxa"/>
          </w:tcPr>
          <w:p w:rsidR="00577AB5" w:rsidRDefault="00577AB5">
            <w:pPr>
              <w:pStyle w:val="ConsPlusNormal"/>
              <w:jc w:val="center"/>
            </w:pPr>
            <w:r>
              <w:t>39.</w:t>
            </w:r>
          </w:p>
        </w:tc>
        <w:tc>
          <w:tcPr>
            <w:tcW w:w="3005" w:type="dxa"/>
          </w:tcPr>
          <w:p w:rsidR="00577AB5" w:rsidRDefault="00577AB5">
            <w:pPr>
              <w:pStyle w:val="ConsPlusNormal"/>
            </w:pPr>
            <w:r>
              <w:t>г. Бугуруслан, ул. Бамбурова, д. 8а</w:t>
            </w:r>
          </w:p>
        </w:tc>
        <w:tc>
          <w:tcPr>
            <w:tcW w:w="1587" w:type="dxa"/>
          </w:tcPr>
          <w:p w:rsidR="00577AB5" w:rsidRDefault="00577AB5">
            <w:pPr>
              <w:pStyle w:val="ConsPlusNormal"/>
              <w:jc w:val="center"/>
            </w:pPr>
            <w:r>
              <w:t>1343,40</w:t>
            </w:r>
          </w:p>
        </w:tc>
        <w:tc>
          <w:tcPr>
            <w:tcW w:w="2551" w:type="dxa"/>
          </w:tcPr>
          <w:p w:rsidR="00577AB5" w:rsidRDefault="00577AB5">
            <w:pPr>
              <w:pStyle w:val="ConsPlusNormal"/>
              <w:jc w:val="center"/>
            </w:pPr>
            <w:r>
              <w:t>41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87813,03</w:t>
            </w:r>
          </w:p>
        </w:tc>
      </w:tr>
      <w:tr w:rsidR="00577AB5">
        <w:tc>
          <w:tcPr>
            <w:tcW w:w="794" w:type="dxa"/>
          </w:tcPr>
          <w:p w:rsidR="00577AB5" w:rsidRDefault="00577AB5">
            <w:pPr>
              <w:pStyle w:val="ConsPlusNormal"/>
              <w:jc w:val="center"/>
            </w:pPr>
            <w:r>
              <w:t>40.</w:t>
            </w:r>
          </w:p>
        </w:tc>
        <w:tc>
          <w:tcPr>
            <w:tcW w:w="3005" w:type="dxa"/>
          </w:tcPr>
          <w:p w:rsidR="00577AB5" w:rsidRDefault="00577AB5">
            <w:pPr>
              <w:pStyle w:val="ConsPlusNormal"/>
            </w:pPr>
            <w:r>
              <w:t>г. Бугуруслан, ул. Гвардейская, д. 36</w:t>
            </w:r>
          </w:p>
        </w:tc>
        <w:tc>
          <w:tcPr>
            <w:tcW w:w="1587" w:type="dxa"/>
          </w:tcPr>
          <w:p w:rsidR="00577AB5" w:rsidRDefault="00577AB5">
            <w:pPr>
              <w:pStyle w:val="ConsPlusNormal"/>
              <w:jc w:val="center"/>
            </w:pPr>
            <w:r>
              <w:t>1285,40</w:t>
            </w:r>
          </w:p>
        </w:tc>
        <w:tc>
          <w:tcPr>
            <w:tcW w:w="2551" w:type="dxa"/>
          </w:tcPr>
          <w:p w:rsidR="00577AB5" w:rsidRDefault="00577AB5">
            <w:pPr>
              <w:pStyle w:val="ConsPlusNormal"/>
              <w:jc w:val="center"/>
            </w:pPr>
            <w:r>
              <w:t>41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80941,21</w:t>
            </w:r>
          </w:p>
        </w:tc>
      </w:tr>
      <w:tr w:rsidR="00577AB5">
        <w:tc>
          <w:tcPr>
            <w:tcW w:w="794" w:type="dxa"/>
          </w:tcPr>
          <w:p w:rsidR="00577AB5" w:rsidRDefault="00577AB5">
            <w:pPr>
              <w:pStyle w:val="ConsPlusNormal"/>
              <w:jc w:val="center"/>
            </w:pPr>
            <w:r>
              <w:t>41.</w:t>
            </w:r>
          </w:p>
        </w:tc>
        <w:tc>
          <w:tcPr>
            <w:tcW w:w="3005" w:type="dxa"/>
          </w:tcPr>
          <w:p w:rsidR="00577AB5" w:rsidRDefault="00577AB5">
            <w:pPr>
              <w:pStyle w:val="ConsPlusNormal"/>
            </w:pPr>
            <w:r>
              <w:t>г. Бугуруслан, ул. Железнодорожная, д. 58</w:t>
            </w:r>
          </w:p>
        </w:tc>
        <w:tc>
          <w:tcPr>
            <w:tcW w:w="1587" w:type="dxa"/>
          </w:tcPr>
          <w:p w:rsidR="00577AB5" w:rsidRDefault="00577AB5">
            <w:pPr>
              <w:pStyle w:val="ConsPlusNormal"/>
              <w:jc w:val="center"/>
            </w:pPr>
            <w:r>
              <w:t>1290,80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65184,29</w:t>
            </w:r>
          </w:p>
        </w:tc>
      </w:tr>
      <w:tr w:rsidR="00577AB5">
        <w:tc>
          <w:tcPr>
            <w:tcW w:w="794" w:type="dxa"/>
          </w:tcPr>
          <w:p w:rsidR="00577AB5" w:rsidRDefault="00577AB5">
            <w:pPr>
              <w:pStyle w:val="ConsPlusNormal"/>
              <w:jc w:val="center"/>
            </w:pPr>
            <w:r>
              <w:t>42.</w:t>
            </w:r>
          </w:p>
        </w:tc>
        <w:tc>
          <w:tcPr>
            <w:tcW w:w="3005" w:type="dxa"/>
          </w:tcPr>
          <w:p w:rsidR="00577AB5" w:rsidRDefault="00577AB5">
            <w:pPr>
              <w:pStyle w:val="ConsPlusNormal"/>
            </w:pPr>
            <w:r>
              <w:t>г. Бугуруслан, ул. Коммунистическая, д. 22</w:t>
            </w:r>
          </w:p>
        </w:tc>
        <w:tc>
          <w:tcPr>
            <w:tcW w:w="1587" w:type="dxa"/>
          </w:tcPr>
          <w:p w:rsidR="00577AB5" w:rsidRDefault="00577AB5">
            <w:pPr>
              <w:pStyle w:val="ConsPlusNormal"/>
              <w:jc w:val="center"/>
            </w:pPr>
            <w:r>
              <w:t>3313,20</w:t>
            </w:r>
          </w:p>
        </w:tc>
        <w:tc>
          <w:tcPr>
            <w:tcW w:w="2551" w:type="dxa"/>
          </w:tcPr>
          <w:p w:rsidR="00577AB5" w:rsidRDefault="00577AB5">
            <w:pPr>
              <w:pStyle w:val="ConsPlusNormal"/>
              <w:jc w:val="center"/>
            </w:pPr>
            <w:r>
              <w:t>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117727,19</w:t>
            </w:r>
          </w:p>
        </w:tc>
      </w:tr>
      <w:tr w:rsidR="00577AB5">
        <w:tc>
          <w:tcPr>
            <w:tcW w:w="794" w:type="dxa"/>
          </w:tcPr>
          <w:p w:rsidR="00577AB5" w:rsidRDefault="00577AB5">
            <w:pPr>
              <w:pStyle w:val="ConsPlusNormal"/>
              <w:jc w:val="center"/>
            </w:pPr>
            <w:r>
              <w:lastRenderedPageBreak/>
              <w:t>43.</w:t>
            </w:r>
          </w:p>
        </w:tc>
        <w:tc>
          <w:tcPr>
            <w:tcW w:w="3005" w:type="dxa"/>
          </w:tcPr>
          <w:p w:rsidR="00577AB5" w:rsidRDefault="00577AB5">
            <w:pPr>
              <w:pStyle w:val="ConsPlusNormal"/>
            </w:pPr>
            <w:r>
              <w:t>г. Бугуруслан, ул. Механизаторов, д. 8</w:t>
            </w:r>
          </w:p>
        </w:tc>
        <w:tc>
          <w:tcPr>
            <w:tcW w:w="1587" w:type="dxa"/>
          </w:tcPr>
          <w:p w:rsidR="00577AB5" w:rsidRDefault="00577AB5">
            <w:pPr>
              <w:pStyle w:val="ConsPlusNormal"/>
              <w:jc w:val="center"/>
            </w:pPr>
            <w:r>
              <w:t>392,00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45847,70</w:t>
            </w:r>
          </w:p>
        </w:tc>
      </w:tr>
      <w:tr w:rsidR="00577AB5">
        <w:tc>
          <w:tcPr>
            <w:tcW w:w="794" w:type="dxa"/>
          </w:tcPr>
          <w:p w:rsidR="00577AB5" w:rsidRDefault="00577AB5">
            <w:pPr>
              <w:pStyle w:val="ConsPlusNormal"/>
              <w:jc w:val="center"/>
            </w:pPr>
            <w:r>
              <w:t>44.</w:t>
            </w:r>
          </w:p>
        </w:tc>
        <w:tc>
          <w:tcPr>
            <w:tcW w:w="3005" w:type="dxa"/>
          </w:tcPr>
          <w:p w:rsidR="00577AB5" w:rsidRDefault="00577AB5">
            <w:pPr>
              <w:pStyle w:val="ConsPlusNormal"/>
            </w:pPr>
            <w:r>
              <w:t>г. Бугуруслан, ул. Московская, д. 71</w:t>
            </w:r>
          </w:p>
        </w:tc>
        <w:tc>
          <w:tcPr>
            <w:tcW w:w="1587" w:type="dxa"/>
          </w:tcPr>
          <w:p w:rsidR="00577AB5" w:rsidRDefault="00577AB5">
            <w:pPr>
              <w:pStyle w:val="ConsPlusNormal"/>
              <w:jc w:val="center"/>
            </w:pPr>
            <w:r>
              <w:t>1340,30</w:t>
            </w:r>
          </w:p>
        </w:tc>
        <w:tc>
          <w:tcPr>
            <w:tcW w:w="2551" w:type="dxa"/>
          </w:tcPr>
          <w:p w:rsidR="00577AB5" w:rsidRDefault="00577AB5">
            <w:pPr>
              <w:pStyle w:val="ConsPlusNormal"/>
              <w:jc w:val="center"/>
            </w:pPr>
            <w:r>
              <w:t>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22248,20</w:t>
            </w:r>
          </w:p>
        </w:tc>
      </w:tr>
      <w:tr w:rsidR="00577AB5">
        <w:tc>
          <w:tcPr>
            <w:tcW w:w="794" w:type="dxa"/>
          </w:tcPr>
          <w:p w:rsidR="00577AB5" w:rsidRDefault="00577AB5">
            <w:pPr>
              <w:pStyle w:val="ConsPlusNormal"/>
              <w:jc w:val="center"/>
            </w:pPr>
            <w:r>
              <w:t>45.</w:t>
            </w:r>
          </w:p>
        </w:tc>
        <w:tc>
          <w:tcPr>
            <w:tcW w:w="3005" w:type="dxa"/>
          </w:tcPr>
          <w:p w:rsidR="00577AB5" w:rsidRDefault="00577AB5">
            <w:pPr>
              <w:pStyle w:val="ConsPlusNormal"/>
            </w:pPr>
            <w:r>
              <w:t>г. Бугуруслан, ул. Победная, д. 7а</w:t>
            </w:r>
          </w:p>
        </w:tc>
        <w:tc>
          <w:tcPr>
            <w:tcW w:w="1587" w:type="dxa"/>
          </w:tcPr>
          <w:p w:rsidR="00577AB5" w:rsidRDefault="00577AB5">
            <w:pPr>
              <w:pStyle w:val="ConsPlusNormal"/>
              <w:jc w:val="center"/>
            </w:pPr>
            <w:r>
              <w:t>1136,40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68638,55</w:t>
            </w:r>
          </w:p>
        </w:tc>
      </w:tr>
      <w:tr w:rsidR="00577AB5">
        <w:tc>
          <w:tcPr>
            <w:tcW w:w="794" w:type="dxa"/>
          </w:tcPr>
          <w:p w:rsidR="00577AB5" w:rsidRDefault="00577AB5">
            <w:pPr>
              <w:pStyle w:val="ConsPlusNormal"/>
              <w:jc w:val="center"/>
            </w:pPr>
            <w:r>
              <w:t>46.</w:t>
            </w:r>
          </w:p>
        </w:tc>
        <w:tc>
          <w:tcPr>
            <w:tcW w:w="3005" w:type="dxa"/>
          </w:tcPr>
          <w:p w:rsidR="00577AB5" w:rsidRDefault="00577AB5">
            <w:pPr>
              <w:pStyle w:val="ConsPlusNormal"/>
            </w:pPr>
            <w:r>
              <w:t>г. Бугуруслан, ул. Пригородная, д. 1</w:t>
            </w:r>
          </w:p>
        </w:tc>
        <w:tc>
          <w:tcPr>
            <w:tcW w:w="1587" w:type="dxa"/>
          </w:tcPr>
          <w:p w:rsidR="00577AB5" w:rsidRDefault="00577AB5">
            <w:pPr>
              <w:pStyle w:val="ConsPlusNormal"/>
              <w:jc w:val="center"/>
            </w:pPr>
            <w:r>
              <w:t>778,20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82996,92</w:t>
            </w:r>
          </w:p>
        </w:tc>
      </w:tr>
      <w:tr w:rsidR="00577AB5">
        <w:tc>
          <w:tcPr>
            <w:tcW w:w="794" w:type="dxa"/>
          </w:tcPr>
          <w:p w:rsidR="00577AB5" w:rsidRDefault="00577AB5">
            <w:pPr>
              <w:pStyle w:val="ConsPlusNormal"/>
              <w:jc w:val="center"/>
            </w:pPr>
            <w:r>
              <w:t>47.</w:t>
            </w:r>
          </w:p>
        </w:tc>
        <w:tc>
          <w:tcPr>
            <w:tcW w:w="3005" w:type="dxa"/>
          </w:tcPr>
          <w:p w:rsidR="00577AB5" w:rsidRDefault="00577AB5">
            <w:pPr>
              <w:pStyle w:val="ConsPlusNormal"/>
            </w:pPr>
            <w:r>
              <w:t>г. Бугуруслан, ул. Промысловая, д. 37</w:t>
            </w:r>
          </w:p>
        </w:tc>
        <w:tc>
          <w:tcPr>
            <w:tcW w:w="1587" w:type="dxa"/>
          </w:tcPr>
          <w:p w:rsidR="00577AB5" w:rsidRDefault="00577AB5">
            <w:pPr>
              <w:pStyle w:val="ConsPlusNormal"/>
              <w:jc w:val="center"/>
            </w:pPr>
            <w:r>
              <w:t>685,60</w:t>
            </w:r>
          </w:p>
        </w:tc>
        <w:tc>
          <w:tcPr>
            <w:tcW w:w="2551" w:type="dxa"/>
          </w:tcPr>
          <w:p w:rsidR="00577AB5" w:rsidRDefault="00577AB5">
            <w:pPr>
              <w:pStyle w:val="ConsPlusNormal"/>
              <w:jc w:val="center"/>
            </w:pPr>
            <w:r>
              <w:t>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77263,46</w:t>
            </w:r>
          </w:p>
        </w:tc>
      </w:tr>
      <w:tr w:rsidR="00577AB5">
        <w:tc>
          <w:tcPr>
            <w:tcW w:w="794" w:type="dxa"/>
          </w:tcPr>
          <w:p w:rsidR="00577AB5" w:rsidRDefault="00577AB5">
            <w:pPr>
              <w:pStyle w:val="ConsPlusNormal"/>
              <w:jc w:val="center"/>
            </w:pPr>
            <w:r>
              <w:t>48.</w:t>
            </w:r>
          </w:p>
        </w:tc>
        <w:tc>
          <w:tcPr>
            <w:tcW w:w="3005" w:type="dxa"/>
          </w:tcPr>
          <w:p w:rsidR="00577AB5" w:rsidRDefault="00577AB5">
            <w:pPr>
              <w:pStyle w:val="ConsPlusNormal"/>
            </w:pPr>
            <w:r>
              <w:t>г. Бугуруслан, ул. Революционная, д. 45</w:t>
            </w:r>
          </w:p>
        </w:tc>
        <w:tc>
          <w:tcPr>
            <w:tcW w:w="1587" w:type="dxa"/>
          </w:tcPr>
          <w:p w:rsidR="00577AB5" w:rsidRDefault="00577AB5">
            <w:pPr>
              <w:pStyle w:val="ConsPlusNormal"/>
              <w:jc w:val="center"/>
            </w:pPr>
            <w:r>
              <w:t>4661,90</w:t>
            </w:r>
          </w:p>
        </w:tc>
        <w:tc>
          <w:tcPr>
            <w:tcW w:w="2551" w:type="dxa"/>
          </w:tcPr>
          <w:p w:rsidR="00577AB5" w:rsidRDefault="00577AB5">
            <w:pPr>
              <w:pStyle w:val="ConsPlusNormal"/>
              <w:jc w:val="center"/>
            </w:pPr>
            <w:r>
              <w:t>184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63106,72</w:t>
            </w:r>
          </w:p>
        </w:tc>
      </w:tr>
      <w:tr w:rsidR="00577AB5">
        <w:tc>
          <w:tcPr>
            <w:tcW w:w="794" w:type="dxa"/>
          </w:tcPr>
          <w:p w:rsidR="00577AB5" w:rsidRDefault="00577AB5">
            <w:pPr>
              <w:pStyle w:val="ConsPlusNormal"/>
              <w:jc w:val="center"/>
            </w:pPr>
            <w:r>
              <w:t>49.</w:t>
            </w:r>
          </w:p>
        </w:tc>
        <w:tc>
          <w:tcPr>
            <w:tcW w:w="3005" w:type="dxa"/>
          </w:tcPr>
          <w:p w:rsidR="00577AB5" w:rsidRDefault="00577AB5">
            <w:pPr>
              <w:pStyle w:val="ConsPlusNormal"/>
            </w:pPr>
            <w:r>
              <w:t>г. Бугуруслан, ул. Фрунзе, д. 113</w:t>
            </w:r>
          </w:p>
        </w:tc>
        <w:tc>
          <w:tcPr>
            <w:tcW w:w="1587" w:type="dxa"/>
          </w:tcPr>
          <w:p w:rsidR="00577AB5" w:rsidRDefault="00577AB5">
            <w:pPr>
              <w:pStyle w:val="ConsPlusNormal"/>
              <w:jc w:val="center"/>
            </w:pPr>
            <w:r>
              <w:t>3803,00</w:t>
            </w:r>
          </w:p>
        </w:tc>
        <w:tc>
          <w:tcPr>
            <w:tcW w:w="2551" w:type="dxa"/>
          </w:tcPr>
          <w:p w:rsidR="00577AB5" w:rsidRDefault="00577AB5">
            <w:pPr>
              <w:pStyle w:val="ConsPlusNormal"/>
              <w:jc w:val="center"/>
            </w:pPr>
            <w:r>
              <w:t>104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162188,51</w:t>
            </w:r>
          </w:p>
        </w:tc>
      </w:tr>
      <w:tr w:rsidR="00577AB5">
        <w:tc>
          <w:tcPr>
            <w:tcW w:w="794" w:type="dxa"/>
          </w:tcPr>
          <w:p w:rsidR="00577AB5" w:rsidRDefault="00577AB5">
            <w:pPr>
              <w:pStyle w:val="ConsPlusNormal"/>
              <w:jc w:val="center"/>
            </w:pPr>
            <w:r>
              <w:t>50.</w:t>
            </w:r>
          </w:p>
        </w:tc>
        <w:tc>
          <w:tcPr>
            <w:tcW w:w="3005" w:type="dxa"/>
          </w:tcPr>
          <w:p w:rsidR="00577AB5" w:rsidRDefault="00577AB5">
            <w:pPr>
              <w:pStyle w:val="ConsPlusNormal"/>
            </w:pPr>
            <w:r>
              <w:t>г. Бугуруслан, ул. Чапаевская, д. 134</w:t>
            </w:r>
          </w:p>
        </w:tc>
        <w:tc>
          <w:tcPr>
            <w:tcW w:w="1587" w:type="dxa"/>
          </w:tcPr>
          <w:p w:rsidR="00577AB5" w:rsidRDefault="00577AB5">
            <w:pPr>
              <w:pStyle w:val="ConsPlusNormal"/>
              <w:jc w:val="center"/>
            </w:pPr>
            <w:r>
              <w:t>328,70</w:t>
            </w:r>
          </w:p>
        </w:tc>
        <w:tc>
          <w:tcPr>
            <w:tcW w:w="2551" w:type="dxa"/>
          </w:tcPr>
          <w:p w:rsidR="00577AB5" w:rsidRDefault="00577AB5">
            <w:pPr>
              <w:pStyle w:val="ConsPlusNormal"/>
              <w:jc w:val="center"/>
            </w:pPr>
            <w:r>
              <w:t>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45316,87</w:t>
            </w:r>
          </w:p>
        </w:tc>
      </w:tr>
      <w:tr w:rsidR="00577AB5">
        <w:tc>
          <w:tcPr>
            <w:tcW w:w="794" w:type="dxa"/>
          </w:tcPr>
          <w:p w:rsidR="00577AB5" w:rsidRDefault="00577AB5">
            <w:pPr>
              <w:pStyle w:val="ConsPlusNormal"/>
              <w:jc w:val="center"/>
            </w:pPr>
            <w:r>
              <w:t>51.</w:t>
            </w:r>
          </w:p>
        </w:tc>
        <w:tc>
          <w:tcPr>
            <w:tcW w:w="3005" w:type="dxa"/>
          </w:tcPr>
          <w:p w:rsidR="00577AB5" w:rsidRDefault="00577AB5">
            <w:pPr>
              <w:pStyle w:val="ConsPlusNormal"/>
            </w:pPr>
            <w:r>
              <w:t>г. Бугуруслан, ул. Чапаевская, д. 69</w:t>
            </w:r>
          </w:p>
        </w:tc>
        <w:tc>
          <w:tcPr>
            <w:tcW w:w="1587" w:type="dxa"/>
          </w:tcPr>
          <w:p w:rsidR="00577AB5" w:rsidRDefault="00577AB5">
            <w:pPr>
              <w:pStyle w:val="ConsPlusNormal"/>
              <w:jc w:val="center"/>
            </w:pPr>
            <w:r>
              <w:t>3805,00</w:t>
            </w:r>
          </w:p>
        </w:tc>
        <w:tc>
          <w:tcPr>
            <w:tcW w:w="2551" w:type="dxa"/>
          </w:tcPr>
          <w:p w:rsidR="00577AB5" w:rsidRDefault="00577AB5">
            <w:pPr>
              <w:pStyle w:val="ConsPlusNormal"/>
              <w:jc w:val="center"/>
            </w:pPr>
            <w:r>
              <w:t>101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94614,31</w:t>
            </w:r>
          </w:p>
        </w:tc>
      </w:tr>
      <w:tr w:rsidR="00577AB5">
        <w:tc>
          <w:tcPr>
            <w:tcW w:w="794" w:type="dxa"/>
          </w:tcPr>
          <w:p w:rsidR="00577AB5" w:rsidRDefault="00577AB5">
            <w:pPr>
              <w:pStyle w:val="ConsPlusNormal"/>
              <w:jc w:val="center"/>
            </w:pPr>
            <w:r>
              <w:t>52.</w:t>
            </w:r>
          </w:p>
        </w:tc>
        <w:tc>
          <w:tcPr>
            <w:tcW w:w="3005" w:type="dxa"/>
          </w:tcPr>
          <w:p w:rsidR="00577AB5" w:rsidRDefault="00577AB5">
            <w:pPr>
              <w:pStyle w:val="ConsPlusNormal"/>
            </w:pPr>
            <w:r>
              <w:t>г. Бугуруслан, ул. Челюскина, д. 76</w:t>
            </w:r>
          </w:p>
        </w:tc>
        <w:tc>
          <w:tcPr>
            <w:tcW w:w="1587" w:type="dxa"/>
          </w:tcPr>
          <w:p w:rsidR="00577AB5" w:rsidRDefault="00577AB5">
            <w:pPr>
              <w:pStyle w:val="ConsPlusNormal"/>
              <w:jc w:val="center"/>
            </w:pPr>
            <w:r>
              <w:t>4086,40</w:t>
            </w:r>
          </w:p>
        </w:tc>
        <w:tc>
          <w:tcPr>
            <w:tcW w:w="2551" w:type="dxa"/>
          </w:tcPr>
          <w:p w:rsidR="00577AB5" w:rsidRDefault="00577AB5">
            <w:pPr>
              <w:pStyle w:val="ConsPlusNormal"/>
              <w:jc w:val="center"/>
            </w:pPr>
            <w:r>
              <w:t>162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107397,18</w:t>
            </w:r>
          </w:p>
        </w:tc>
      </w:tr>
      <w:tr w:rsidR="00577AB5">
        <w:tc>
          <w:tcPr>
            <w:tcW w:w="13606" w:type="dxa"/>
            <w:gridSpan w:val="7"/>
          </w:tcPr>
          <w:p w:rsidR="00577AB5" w:rsidRDefault="00577AB5">
            <w:pPr>
              <w:pStyle w:val="ConsPlusNormal"/>
              <w:jc w:val="center"/>
              <w:outlineLvl w:val="3"/>
            </w:pPr>
            <w:r>
              <w:t>9. Муниципальное образование город Бузулук</w:t>
            </w:r>
          </w:p>
        </w:tc>
      </w:tr>
      <w:tr w:rsidR="00577AB5">
        <w:tc>
          <w:tcPr>
            <w:tcW w:w="3799" w:type="dxa"/>
            <w:gridSpan w:val="2"/>
          </w:tcPr>
          <w:p w:rsidR="00577AB5" w:rsidRDefault="00577AB5">
            <w:pPr>
              <w:pStyle w:val="ConsPlusNormal"/>
            </w:pPr>
            <w:r>
              <w:t>Итого по муниципальному образованию город Бузулук</w:t>
            </w:r>
          </w:p>
        </w:tc>
        <w:tc>
          <w:tcPr>
            <w:tcW w:w="1587" w:type="dxa"/>
          </w:tcPr>
          <w:p w:rsidR="00577AB5" w:rsidRDefault="00577AB5">
            <w:pPr>
              <w:pStyle w:val="ConsPlusNormal"/>
              <w:jc w:val="center"/>
            </w:pPr>
            <w:r>
              <w:t>78112,20</w:t>
            </w:r>
          </w:p>
        </w:tc>
        <w:tc>
          <w:tcPr>
            <w:tcW w:w="2551" w:type="dxa"/>
          </w:tcPr>
          <w:p w:rsidR="00577AB5" w:rsidRDefault="00577AB5">
            <w:pPr>
              <w:pStyle w:val="ConsPlusNormal"/>
              <w:jc w:val="center"/>
            </w:pPr>
            <w:r>
              <w:t>2410</w:t>
            </w:r>
          </w:p>
        </w:tc>
        <w:tc>
          <w:tcPr>
            <w:tcW w:w="1984" w:type="dxa"/>
          </w:tcPr>
          <w:p w:rsidR="00577AB5" w:rsidRDefault="00577AB5">
            <w:pPr>
              <w:pStyle w:val="ConsPlusNormal"/>
              <w:jc w:val="center"/>
            </w:pPr>
            <w:r>
              <w:t>51</w:t>
            </w:r>
          </w:p>
        </w:tc>
        <w:tc>
          <w:tcPr>
            <w:tcW w:w="1701" w:type="dxa"/>
          </w:tcPr>
          <w:p w:rsidR="00577AB5" w:rsidRDefault="00577AB5">
            <w:pPr>
              <w:pStyle w:val="ConsPlusNormal"/>
              <w:jc w:val="center"/>
            </w:pPr>
            <w:r>
              <w:t>34</w:t>
            </w:r>
          </w:p>
        </w:tc>
        <w:tc>
          <w:tcPr>
            <w:tcW w:w="1984" w:type="dxa"/>
          </w:tcPr>
          <w:p w:rsidR="00577AB5" w:rsidRDefault="00577AB5">
            <w:pPr>
              <w:pStyle w:val="ConsPlusNormal"/>
              <w:jc w:val="center"/>
            </w:pPr>
            <w:r>
              <w:t>3131818,24</w:t>
            </w:r>
          </w:p>
        </w:tc>
      </w:tr>
      <w:tr w:rsidR="00577AB5">
        <w:tc>
          <w:tcPr>
            <w:tcW w:w="794" w:type="dxa"/>
          </w:tcPr>
          <w:p w:rsidR="00577AB5" w:rsidRDefault="00577AB5">
            <w:pPr>
              <w:pStyle w:val="ConsPlusNormal"/>
              <w:jc w:val="center"/>
            </w:pPr>
            <w:r>
              <w:t>53.</w:t>
            </w:r>
          </w:p>
        </w:tc>
        <w:tc>
          <w:tcPr>
            <w:tcW w:w="3005" w:type="dxa"/>
          </w:tcPr>
          <w:p w:rsidR="00577AB5" w:rsidRDefault="00577AB5">
            <w:pPr>
              <w:pStyle w:val="ConsPlusNormal"/>
            </w:pPr>
            <w:r>
              <w:t xml:space="preserve">г. Бузулук, 1 микрорайон, д. </w:t>
            </w:r>
            <w:r>
              <w:lastRenderedPageBreak/>
              <w:t>21</w:t>
            </w:r>
          </w:p>
        </w:tc>
        <w:tc>
          <w:tcPr>
            <w:tcW w:w="1587" w:type="dxa"/>
          </w:tcPr>
          <w:p w:rsidR="00577AB5" w:rsidRDefault="00577AB5">
            <w:pPr>
              <w:pStyle w:val="ConsPlusNormal"/>
              <w:jc w:val="center"/>
            </w:pPr>
            <w:r>
              <w:lastRenderedPageBreak/>
              <w:t>3627,90</w:t>
            </w:r>
          </w:p>
        </w:tc>
        <w:tc>
          <w:tcPr>
            <w:tcW w:w="2551" w:type="dxa"/>
          </w:tcPr>
          <w:p w:rsidR="00577AB5" w:rsidRDefault="00577AB5">
            <w:pPr>
              <w:pStyle w:val="ConsPlusNormal"/>
              <w:jc w:val="center"/>
            </w:pPr>
            <w:r>
              <w:t>59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92196,41</w:t>
            </w:r>
          </w:p>
        </w:tc>
      </w:tr>
      <w:tr w:rsidR="00577AB5">
        <w:tc>
          <w:tcPr>
            <w:tcW w:w="794" w:type="dxa"/>
          </w:tcPr>
          <w:p w:rsidR="00577AB5" w:rsidRDefault="00577AB5">
            <w:pPr>
              <w:pStyle w:val="ConsPlusNormal"/>
              <w:jc w:val="center"/>
            </w:pPr>
            <w:r>
              <w:lastRenderedPageBreak/>
              <w:t>54.</w:t>
            </w:r>
          </w:p>
        </w:tc>
        <w:tc>
          <w:tcPr>
            <w:tcW w:w="3005" w:type="dxa"/>
          </w:tcPr>
          <w:p w:rsidR="00577AB5" w:rsidRDefault="00577AB5">
            <w:pPr>
              <w:pStyle w:val="ConsPlusNormal"/>
            </w:pPr>
            <w:r>
              <w:t>г. Бузулук, 1 микрорайон, д. 23</w:t>
            </w:r>
          </w:p>
        </w:tc>
        <w:tc>
          <w:tcPr>
            <w:tcW w:w="1587" w:type="dxa"/>
          </w:tcPr>
          <w:p w:rsidR="00577AB5" w:rsidRDefault="00577AB5">
            <w:pPr>
              <w:pStyle w:val="ConsPlusNormal"/>
              <w:jc w:val="center"/>
            </w:pPr>
            <w:r>
              <w:t>5631,90</w:t>
            </w:r>
          </w:p>
        </w:tc>
        <w:tc>
          <w:tcPr>
            <w:tcW w:w="2551" w:type="dxa"/>
          </w:tcPr>
          <w:p w:rsidR="00577AB5" w:rsidRDefault="00577AB5">
            <w:pPr>
              <w:pStyle w:val="ConsPlusNormal"/>
              <w:jc w:val="center"/>
            </w:pPr>
            <w:r>
              <w:t>177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178161,38</w:t>
            </w:r>
          </w:p>
        </w:tc>
      </w:tr>
      <w:tr w:rsidR="00577AB5">
        <w:tc>
          <w:tcPr>
            <w:tcW w:w="794" w:type="dxa"/>
          </w:tcPr>
          <w:p w:rsidR="00577AB5" w:rsidRDefault="00577AB5">
            <w:pPr>
              <w:pStyle w:val="ConsPlusNormal"/>
              <w:jc w:val="center"/>
            </w:pPr>
            <w:r>
              <w:t>55.</w:t>
            </w:r>
          </w:p>
        </w:tc>
        <w:tc>
          <w:tcPr>
            <w:tcW w:w="3005" w:type="dxa"/>
          </w:tcPr>
          <w:p w:rsidR="00577AB5" w:rsidRDefault="00577AB5">
            <w:pPr>
              <w:pStyle w:val="ConsPlusNormal"/>
            </w:pPr>
            <w:r>
              <w:t>г. Бузулук, 3 микрорайон, д. 1а</w:t>
            </w:r>
          </w:p>
        </w:tc>
        <w:tc>
          <w:tcPr>
            <w:tcW w:w="1587" w:type="dxa"/>
          </w:tcPr>
          <w:p w:rsidR="00577AB5" w:rsidRDefault="00577AB5">
            <w:pPr>
              <w:pStyle w:val="ConsPlusNormal"/>
              <w:jc w:val="center"/>
            </w:pPr>
            <w:r>
              <w:t>3728,80</w:t>
            </w:r>
          </w:p>
        </w:tc>
        <w:tc>
          <w:tcPr>
            <w:tcW w:w="2551" w:type="dxa"/>
          </w:tcPr>
          <w:p w:rsidR="00577AB5" w:rsidRDefault="00577AB5">
            <w:pPr>
              <w:pStyle w:val="ConsPlusNormal"/>
              <w:jc w:val="center"/>
            </w:pPr>
            <w:r>
              <w:t>132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69213,77</w:t>
            </w:r>
          </w:p>
        </w:tc>
      </w:tr>
      <w:tr w:rsidR="00577AB5">
        <w:tc>
          <w:tcPr>
            <w:tcW w:w="794" w:type="dxa"/>
          </w:tcPr>
          <w:p w:rsidR="00577AB5" w:rsidRDefault="00577AB5">
            <w:pPr>
              <w:pStyle w:val="ConsPlusNormal"/>
              <w:jc w:val="center"/>
            </w:pPr>
            <w:r>
              <w:t>56.</w:t>
            </w:r>
          </w:p>
        </w:tc>
        <w:tc>
          <w:tcPr>
            <w:tcW w:w="3005" w:type="dxa"/>
          </w:tcPr>
          <w:p w:rsidR="00577AB5" w:rsidRDefault="00577AB5">
            <w:pPr>
              <w:pStyle w:val="ConsPlusNormal"/>
            </w:pPr>
            <w:r>
              <w:t>г. Бузулук, 3 микрорайон, д. 16</w:t>
            </w:r>
          </w:p>
        </w:tc>
        <w:tc>
          <w:tcPr>
            <w:tcW w:w="1587" w:type="dxa"/>
          </w:tcPr>
          <w:p w:rsidR="00577AB5" w:rsidRDefault="00577AB5">
            <w:pPr>
              <w:pStyle w:val="ConsPlusNormal"/>
              <w:jc w:val="center"/>
            </w:pPr>
            <w:r>
              <w:t>3666,30</w:t>
            </w:r>
          </w:p>
        </w:tc>
        <w:tc>
          <w:tcPr>
            <w:tcW w:w="2551" w:type="dxa"/>
          </w:tcPr>
          <w:p w:rsidR="00577AB5" w:rsidRDefault="00577AB5">
            <w:pPr>
              <w:pStyle w:val="ConsPlusNormal"/>
              <w:jc w:val="center"/>
            </w:pPr>
            <w:r>
              <w:t>100</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207742,20</w:t>
            </w:r>
          </w:p>
        </w:tc>
      </w:tr>
      <w:tr w:rsidR="00577AB5">
        <w:tc>
          <w:tcPr>
            <w:tcW w:w="794" w:type="dxa"/>
          </w:tcPr>
          <w:p w:rsidR="00577AB5" w:rsidRDefault="00577AB5">
            <w:pPr>
              <w:pStyle w:val="ConsPlusNormal"/>
              <w:jc w:val="center"/>
            </w:pPr>
            <w:r>
              <w:t>57.</w:t>
            </w:r>
          </w:p>
        </w:tc>
        <w:tc>
          <w:tcPr>
            <w:tcW w:w="3005" w:type="dxa"/>
          </w:tcPr>
          <w:p w:rsidR="00577AB5" w:rsidRDefault="00577AB5">
            <w:pPr>
              <w:pStyle w:val="ConsPlusNormal"/>
            </w:pPr>
            <w:r>
              <w:t>г. Бузулук, 4 микрорайон, д. 22</w:t>
            </w:r>
          </w:p>
        </w:tc>
        <w:tc>
          <w:tcPr>
            <w:tcW w:w="1587" w:type="dxa"/>
          </w:tcPr>
          <w:p w:rsidR="00577AB5" w:rsidRDefault="00577AB5">
            <w:pPr>
              <w:pStyle w:val="ConsPlusNormal"/>
              <w:jc w:val="center"/>
            </w:pPr>
            <w:r>
              <w:t>3573,40</w:t>
            </w:r>
          </w:p>
        </w:tc>
        <w:tc>
          <w:tcPr>
            <w:tcW w:w="2551" w:type="dxa"/>
          </w:tcPr>
          <w:p w:rsidR="00577AB5" w:rsidRDefault="00577AB5">
            <w:pPr>
              <w:pStyle w:val="ConsPlusNormal"/>
              <w:jc w:val="center"/>
            </w:pPr>
            <w:r>
              <w:t>133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30463,01</w:t>
            </w:r>
          </w:p>
        </w:tc>
      </w:tr>
      <w:tr w:rsidR="00577AB5">
        <w:tc>
          <w:tcPr>
            <w:tcW w:w="794" w:type="dxa"/>
          </w:tcPr>
          <w:p w:rsidR="00577AB5" w:rsidRDefault="00577AB5">
            <w:pPr>
              <w:pStyle w:val="ConsPlusNormal"/>
              <w:jc w:val="center"/>
            </w:pPr>
            <w:r>
              <w:t>58.</w:t>
            </w:r>
          </w:p>
        </w:tc>
        <w:tc>
          <w:tcPr>
            <w:tcW w:w="3005" w:type="dxa"/>
          </w:tcPr>
          <w:p w:rsidR="00577AB5" w:rsidRDefault="00577AB5">
            <w:pPr>
              <w:pStyle w:val="ConsPlusNormal"/>
            </w:pPr>
            <w:r>
              <w:t>г. Бузулук, 4 микрорайон, д. 3</w:t>
            </w:r>
          </w:p>
        </w:tc>
        <w:tc>
          <w:tcPr>
            <w:tcW w:w="1587" w:type="dxa"/>
          </w:tcPr>
          <w:p w:rsidR="00577AB5" w:rsidRDefault="00577AB5">
            <w:pPr>
              <w:pStyle w:val="ConsPlusNormal"/>
              <w:jc w:val="center"/>
            </w:pPr>
            <w:r>
              <w:t>5009,60</w:t>
            </w:r>
          </w:p>
        </w:tc>
        <w:tc>
          <w:tcPr>
            <w:tcW w:w="2551" w:type="dxa"/>
          </w:tcPr>
          <w:p w:rsidR="00577AB5" w:rsidRDefault="00577AB5">
            <w:pPr>
              <w:pStyle w:val="ConsPlusNormal"/>
              <w:jc w:val="center"/>
            </w:pPr>
            <w:r>
              <w:t>161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267133,44</w:t>
            </w:r>
          </w:p>
        </w:tc>
      </w:tr>
      <w:tr w:rsidR="00577AB5">
        <w:tc>
          <w:tcPr>
            <w:tcW w:w="794" w:type="dxa"/>
          </w:tcPr>
          <w:p w:rsidR="00577AB5" w:rsidRDefault="00577AB5">
            <w:pPr>
              <w:pStyle w:val="ConsPlusNormal"/>
              <w:jc w:val="center"/>
            </w:pPr>
            <w:r>
              <w:t>59.</w:t>
            </w:r>
          </w:p>
        </w:tc>
        <w:tc>
          <w:tcPr>
            <w:tcW w:w="3005" w:type="dxa"/>
          </w:tcPr>
          <w:p w:rsidR="00577AB5" w:rsidRDefault="00577AB5">
            <w:pPr>
              <w:pStyle w:val="ConsPlusNormal"/>
            </w:pPr>
            <w:r>
              <w:t>г. Бузулук, 4 микрорайон, д. 8</w:t>
            </w:r>
          </w:p>
        </w:tc>
        <w:tc>
          <w:tcPr>
            <w:tcW w:w="1587" w:type="dxa"/>
          </w:tcPr>
          <w:p w:rsidR="00577AB5" w:rsidRDefault="00577AB5">
            <w:pPr>
              <w:pStyle w:val="ConsPlusNormal"/>
              <w:jc w:val="center"/>
            </w:pPr>
            <w:r>
              <w:t>3762,90</w:t>
            </w:r>
          </w:p>
        </w:tc>
        <w:tc>
          <w:tcPr>
            <w:tcW w:w="2551" w:type="dxa"/>
          </w:tcPr>
          <w:p w:rsidR="00577AB5" w:rsidRDefault="00577AB5">
            <w:pPr>
              <w:pStyle w:val="ConsPlusNormal"/>
              <w:jc w:val="center"/>
            </w:pPr>
            <w:r>
              <w:t>128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87260,90</w:t>
            </w:r>
          </w:p>
        </w:tc>
      </w:tr>
      <w:tr w:rsidR="00577AB5">
        <w:tc>
          <w:tcPr>
            <w:tcW w:w="794" w:type="dxa"/>
          </w:tcPr>
          <w:p w:rsidR="00577AB5" w:rsidRDefault="00577AB5">
            <w:pPr>
              <w:pStyle w:val="ConsPlusNormal"/>
              <w:jc w:val="center"/>
            </w:pPr>
            <w:r>
              <w:t>60.</w:t>
            </w:r>
          </w:p>
        </w:tc>
        <w:tc>
          <w:tcPr>
            <w:tcW w:w="3005" w:type="dxa"/>
          </w:tcPr>
          <w:p w:rsidR="00577AB5" w:rsidRDefault="00577AB5">
            <w:pPr>
              <w:pStyle w:val="ConsPlusNormal"/>
            </w:pPr>
            <w:r>
              <w:t>г. Бузулук, 7а микрорайон, д. 11</w:t>
            </w:r>
          </w:p>
        </w:tc>
        <w:tc>
          <w:tcPr>
            <w:tcW w:w="1587" w:type="dxa"/>
          </w:tcPr>
          <w:p w:rsidR="00577AB5" w:rsidRDefault="00577AB5">
            <w:pPr>
              <w:pStyle w:val="ConsPlusNormal"/>
              <w:jc w:val="center"/>
            </w:pPr>
            <w:r>
              <w:t>1069,30</w:t>
            </w:r>
          </w:p>
        </w:tc>
        <w:tc>
          <w:tcPr>
            <w:tcW w:w="2551" w:type="dxa"/>
          </w:tcPr>
          <w:p w:rsidR="00577AB5" w:rsidRDefault="00577AB5">
            <w:pPr>
              <w:pStyle w:val="ConsPlusNormal"/>
              <w:jc w:val="center"/>
            </w:pPr>
            <w:r>
              <w:t>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95429,53</w:t>
            </w:r>
          </w:p>
        </w:tc>
      </w:tr>
      <w:tr w:rsidR="00577AB5">
        <w:tc>
          <w:tcPr>
            <w:tcW w:w="794" w:type="dxa"/>
          </w:tcPr>
          <w:p w:rsidR="00577AB5" w:rsidRDefault="00577AB5">
            <w:pPr>
              <w:pStyle w:val="ConsPlusNormal"/>
              <w:jc w:val="center"/>
            </w:pPr>
            <w:r>
              <w:t>61.</w:t>
            </w:r>
          </w:p>
        </w:tc>
        <w:tc>
          <w:tcPr>
            <w:tcW w:w="3005" w:type="dxa"/>
          </w:tcPr>
          <w:p w:rsidR="00577AB5" w:rsidRDefault="00577AB5">
            <w:pPr>
              <w:pStyle w:val="ConsPlusNormal"/>
            </w:pPr>
            <w:r>
              <w:t>г. Бузулук, 7а микрорайон, д. 15</w:t>
            </w:r>
          </w:p>
        </w:tc>
        <w:tc>
          <w:tcPr>
            <w:tcW w:w="1587" w:type="dxa"/>
          </w:tcPr>
          <w:p w:rsidR="00577AB5" w:rsidRDefault="00577AB5">
            <w:pPr>
              <w:pStyle w:val="ConsPlusNormal"/>
              <w:jc w:val="center"/>
            </w:pPr>
            <w:r>
              <w:t>1021,90</w:t>
            </w:r>
          </w:p>
        </w:tc>
        <w:tc>
          <w:tcPr>
            <w:tcW w:w="2551" w:type="dxa"/>
          </w:tcPr>
          <w:p w:rsidR="00577AB5" w:rsidRDefault="00577AB5">
            <w:pPr>
              <w:pStyle w:val="ConsPlusNormal"/>
              <w:jc w:val="center"/>
            </w:pPr>
            <w:r>
              <w:t>47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28439,15</w:t>
            </w:r>
          </w:p>
        </w:tc>
      </w:tr>
      <w:tr w:rsidR="00577AB5">
        <w:tc>
          <w:tcPr>
            <w:tcW w:w="794" w:type="dxa"/>
          </w:tcPr>
          <w:p w:rsidR="00577AB5" w:rsidRDefault="00577AB5">
            <w:pPr>
              <w:pStyle w:val="ConsPlusNormal"/>
              <w:jc w:val="center"/>
            </w:pPr>
            <w:r>
              <w:t>62.</w:t>
            </w:r>
          </w:p>
        </w:tc>
        <w:tc>
          <w:tcPr>
            <w:tcW w:w="3005" w:type="dxa"/>
          </w:tcPr>
          <w:p w:rsidR="00577AB5" w:rsidRDefault="00577AB5">
            <w:pPr>
              <w:pStyle w:val="ConsPlusNormal"/>
            </w:pPr>
            <w:r>
              <w:t>г. Бузулук, 7а микрорайон, д. 25</w:t>
            </w:r>
          </w:p>
        </w:tc>
        <w:tc>
          <w:tcPr>
            <w:tcW w:w="1587" w:type="dxa"/>
          </w:tcPr>
          <w:p w:rsidR="00577AB5" w:rsidRDefault="00577AB5">
            <w:pPr>
              <w:pStyle w:val="ConsPlusNormal"/>
              <w:jc w:val="center"/>
            </w:pPr>
            <w:r>
              <w:t>1106,80</w:t>
            </w:r>
          </w:p>
        </w:tc>
        <w:tc>
          <w:tcPr>
            <w:tcW w:w="2551" w:type="dxa"/>
          </w:tcPr>
          <w:p w:rsidR="00577AB5" w:rsidRDefault="00577AB5">
            <w:pPr>
              <w:pStyle w:val="ConsPlusNormal"/>
              <w:jc w:val="center"/>
            </w:pPr>
            <w:r>
              <w:t>46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28475,80</w:t>
            </w:r>
          </w:p>
        </w:tc>
      </w:tr>
      <w:tr w:rsidR="00577AB5">
        <w:tc>
          <w:tcPr>
            <w:tcW w:w="794" w:type="dxa"/>
          </w:tcPr>
          <w:p w:rsidR="00577AB5" w:rsidRDefault="00577AB5">
            <w:pPr>
              <w:pStyle w:val="ConsPlusNormal"/>
              <w:jc w:val="center"/>
            </w:pPr>
            <w:r>
              <w:t>63.</w:t>
            </w:r>
          </w:p>
        </w:tc>
        <w:tc>
          <w:tcPr>
            <w:tcW w:w="3005" w:type="dxa"/>
          </w:tcPr>
          <w:p w:rsidR="00577AB5" w:rsidRDefault="00577AB5">
            <w:pPr>
              <w:pStyle w:val="ConsPlusNormal"/>
            </w:pPr>
            <w:r>
              <w:t>г. Бузулук, 7а микрорайон, д. 27</w:t>
            </w:r>
          </w:p>
        </w:tc>
        <w:tc>
          <w:tcPr>
            <w:tcW w:w="1587" w:type="dxa"/>
          </w:tcPr>
          <w:p w:rsidR="00577AB5" w:rsidRDefault="00577AB5">
            <w:pPr>
              <w:pStyle w:val="ConsPlusNormal"/>
              <w:jc w:val="center"/>
            </w:pPr>
            <w:r>
              <w:t>1096,80</w:t>
            </w:r>
          </w:p>
        </w:tc>
        <w:tc>
          <w:tcPr>
            <w:tcW w:w="2551" w:type="dxa"/>
          </w:tcPr>
          <w:p w:rsidR="00577AB5" w:rsidRDefault="00577AB5">
            <w:pPr>
              <w:pStyle w:val="ConsPlusNormal"/>
              <w:jc w:val="center"/>
            </w:pPr>
            <w:r>
              <w:t>38</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87732,82</w:t>
            </w:r>
          </w:p>
        </w:tc>
      </w:tr>
      <w:tr w:rsidR="00577AB5">
        <w:tc>
          <w:tcPr>
            <w:tcW w:w="794" w:type="dxa"/>
          </w:tcPr>
          <w:p w:rsidR="00577AB5" w:rsidRDefault="00577AB5">
            <w:pPr>
              <w:pStyle w:val="ConsPlusNormal"/>
              <w:jc w:val="center"/>
            </w:pPr>
            <w:r>
              <w:t>64.</w:t>
            </w:r>
          </w:p>
        </w:tc>
        <w:tc>
          <w:tcPr>
            <w:tcW w:w="3005" w:type="dxa"/>
          </w:tcPr>
          <w:p w:rsidR="00577AB5" w:rsidRDefault="00577AB5">
            <w:pPr>
              <w:pStyle w:val="ConsPlusNormal"/>
            </w:pPr>
            <w:r>
              <w:t>г. Бузулук, 7а микрорайон, д. 29</w:t>
            </w:r>
          </w:p>
        </w:tc>
        <w:tc>
          <w:tcPr>
            <w:tcW w:w="1587" w:type="dxa"/>
          </w:tcPr>
          <w:p w:rsidR="00577AB5" w:rsidRDefault="00577AB5">
            <w:pPr>
              <w:pStyle w:val="ConsPlusNormal"/>
              <w:jc w:val="center"/>
            </w:pPr>
            <w:r>
              <w:t>1075,20</w:t>
            </w:r>
          </w:p>
        </w:tc>
        <w:tc>
          <w:tcPr>
            <w:tcW w:w="2551" w:type="dxa"/>
          </w:tcPr>
          <w:p w:rsidR="00577AB5" w:rsidRDefault="00577AB5">
            <w:pPr>
              <w:pStyle w:val="ConsPlusNormal"/>
              <w:jc w:val="center"/>
            </w:pPr>
            <w:r>
              <w:t>38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14219,23</w:t>
            </w:r>
          </w:p>
        </w:tc>
      </w:tr>
      <w:tr w:rsidR="00577AB5">
        <w:tc>
          <w:tcPr>
            <w:tcW w:w="794" w:type="dxa"/>
          </w:tcPr>
          <w:p w:rsidR="00577AB5" w:rsidRDefault="00577AB5">
            <w:pPr>
              <w:pStyle w:val="ConsPlusNormal"/>
              <w:jc w:val="center"/>
            </w:pPr>
            <w:r>
              <w:t>65.</w:t>
            </w:r>
          </w:p>
        </w:tc>
        <w:tc>
          <w:tcPr>
            <w:tcW w:w="3005" w:type="dxa"/>
          </w:tcPr>
          <w:p w:rsidR="00577AB5" w:rsidRDefault="00577AB5">
            <w:pPr>
              <w:pStyle w:val="ConsPlusNormal"/>
            </w:pPr>
            <w:r>
              <w:t>г. Бузулук, 7а микрорайон, д. 6</w:t>
            </w:r>
          </w:p>
        </w:tc>
        <w:tc>
          <w:tcPr>
            <w:tcW w:w="1587" w:type="dxa"/>
          </w:tcPr>
          <w:p w:rsidR="00577AB5" w:rsidRDefault="00577AB5">
            <w:pPr>
              <w:pStyle w:val="ConsPlusNormal"/>
              <w:jc w:val="center"/>
            </w:pPr>
            <w:r>
              <w:t>1055,40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28994,28</w:t>
            </w:r>
          </w:p>
        </w:tc>
      </w:tr>
      <w:tr w:rsidR="00577AB5">
        <w:tc>
          <w:tcPr>
            <w:tcW w:w="794" w:type="dxa"/>
          </w:tcPr>
          <w:p w:rsidR="00577AB5" w:rsidRDefault="00577AB5">
            <w:pPr>
              <w:pStyle w:val="ConsPlusNormal"/>
              <w:jc w:val="center"/>
            </w:pPr>
            <w:r>
              <w:lastRenderedPageBreak/>
              <w:t>66.</w:t>
            </w:r>
          </w:p>
        </w:tc>
        <w:tc>
          <w:tcPr>
            <w:tcW w:w="3005" w:type="dxa"/>
          </w:tcPr>
          <w:p w:rsidR="00577AB5" w:rsidRDefault="00577AB5">
            <w:pPr>
              <w:pStyle w:val="ConsPlusNormal"/>
            </w:pPr>
            <w:r>
              <w:t>г. Бузулук, ул. 1 Мая, д. 11</w:t>
            </w:r>
          </w:p>
        </w:tc>
        <w:tc>
          <w:tcPr>
            <w:tcW w:w="1587" w:type="dxa"/>
          </w:tcPr>
          <w:p w:rsidR="00577AB5" w:rsidRDefault="00577AB5">
            <w:pPr>
              <w:pStyle w:val="ConsPlusNormal"/>
              <w:jc w:val="center"/>
            </w:pPr>
            <w:r>
              <w:t>3172,60</w:t>
            </w:r>
          </w:p>
        </w:tc>
        <w:tc>
          <w:tcPr>
            <w:tcW w:w="2551" w:type="dxa"/>
          </w:tcPr>
          <w:p w:rsidR="00577AB5" w:rsidRDefault="00577AB5">
            <w:pPr>
              <w:pStyle w:val="ConsPlusNormal"/>
              <w:jc w:val="center"/>
            </w:pPr>
            <w:r>
              <w:t>97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55949,90</w:t>
            </w:r>
          </w:p>
        </w:tc>
      </w:tr>
      <w:tr w:rsidR="00577AB5">
        <w:tc>
          <w:tcPr>
            <w:tcW w:w="794" w:type="dxa"/>
          </w:tcPr>
          <w:p w:rsidR="00577AB5" w:rsidRDefault="00577AB5">
            <w:pPr>
              <w:pStyle w:val="ConsPlusNormal"/>
              <w:jc w:val="center"/>
            </w:pPr>
            <w:r>
              <w:t>67.</w:t>
            </w:r>
          </w:p>
        </w:tc>
        <w:tc>
          <w:tcPr>
            <w:tcW w:w="3005" w:type="dxa"/>
          </w:tcPr>
          <w:p w:rsidR="00577AB5" w:rsidRDefault="00577AB5">
            <w:pPr>
              <w:pStyle w:val="ConsPlusNormal"/>
            </w:pPr>
            <w:r>
              <w:t>г. Бузулук, ул. Гая, д. 92</w:t>
            </w:r>
          </w:p>
        </w:tc>
        <w:tc>
          <w:tcPr>
            <w:tcW w:w="1587" w:type="dxa"/>
          </w:tcPr>
          <w:p w:rsidR="00577AB5" w:rsidRDefault="00577AB5">
            <w:pPr>
              <w:pStyle w:val="ConsPlusNormal"/>
              <w:jc w:val="center"/>
            </w:pPr>
            <w:r>
              <w:t>657,60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75570,73</w:t>
            </w:r>
          </w:p>
        </w:tc>
      </w:tr>
      <w:tr w:rsidR="00577AB5">
        <w:tc>
          <w:tcPr>
            <w:tcW w:w="794" w:type="dxa"/>
          </w:tcPr>
          <w:p w:rsidR="00577AB5" w:rsidRDefault="00577AB5">
            <w:pPr>
              <w:pStyle w:val="ConsPlusNormal"/>
              <w:jc w:val="center"/>
            </w:pPr>
            <w:r>
              <w:t>68.</w:t>
            </w:r>
          </w:p>
        </w:tc>
        <w:tc>
          <w:tcPr>
            <w:tcW w:w="3005" w:type="dxa"/>
          </w:tcPr>
          <w:p w:rsidR="00577AB5" w:rsidRDefault="00577AB5">
            <w:pPr>
              <w:pStyle w:val="ConsPlusNormal"/>
            </w:pPr>
            <w:r>
              <w:t>г. Бузулук, ул. Губкина, д. 14</w:t>
            </w:r>
          </w:p>
        </w:tc>
        <w:tc>
          <w:tcPr>
            <w:tcW w:w="1587" w:type="dxa"/>
          </w:tcPr>
          <w:p w:rsidR="00577AB5" w:rsidRDefault="00577AB5">
            <w:pPr>
              <w:pStyle w:val="ConsPlusNormal"/>
              <w:jc w:val="center"/>
            </w:pPr>
            <w:r>
              <w:t>693,10</w:t>
            </w:r>
          </w:p>
        </w:tc>
        <w:tc>
          <w:tcPr>
            <w:tcW w:w="2551" w:type="dxa"/>
          </w:tcPr>
          <w:p w:rsidR="00577AB5" w:rsidRDefault="00577AB5">
            <w:pPr>
              <w:pStyle w:val="ConsPlusNormal"/>
              <w:jc w:val="center"/>
            </w:pPr>
            <w:r>
              <w:t>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103020,05</w:t>
            </w:r>
          </w:p>
        </w:tc>
      </w:tr>
      <w:tr w:rsidR="00577AB5">
        <w:tc>
          <w:tcPr>
            <w:tcW w:w="794" w:type="dxa"/>
          </w:tcPr>
          <w:p w:rsidR="00577AB5" w:rsidRDefault="00577AB5">
            <w:pPr>
              <w:pStyle w:val="ConsPlusNormal"/>
              <w:jc w:val="center"/>
            </w:pPr>
            <w:r>
              <w:t>69.</w:t>
            </w:r>
          </w:p>
        </w:tc>
        <w:tc>
          <w:tcPr>
            <w:tcW w:w="3005" w:type="dxa"/>
          </w:tcPr>
          <w:p w:rsidR="00577AB5" w:rsidRDefault="00577AB5">
            <w:pPr>
              <w:pStyle w:val="ConsPlusNormal"/>
            </w:pPr>
            <w:r>
              <w:t>г. Бузулук, ул. Домашкинская, д. 5</w:t>
            </w:r>
          </w:p>
        </w:tc>
        <w:tc>
          <w:tcPr>
            <w:tcW w:w="1587" w:type="dxa"/>
          </w:tcPr>
          <w:p w:rsidR="00577AB5" w:rsidRDefault="00577AB5">
            <w:pPr>
              <w:pStyle w:val="ConsPlusNormal"/>
              <w:jc w:val="center"/>
            </w:pPr>
            <w:r>
              <w:t>242,50</w:t>
            </w:r>
          </w:p>
        </w:tc>
        <w:tc>
          <w:tcPr>
            <w:tcW w:w="2551" w:type="dxa"/>
          </w:tcPr>
          <w:p w:rsidR="00577AB5" w:rsidRDefault="00577AB5">
            <w:pPr>
              <w:pStyle w:val="ConsPlusNormal"/>
              <w:jc w:val="center"/>
            </w:pPr>
            <w:r>
              <w:t>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47614,53</w:t>
            </w:r>
          </w:p>
        </w:tc>
      </w:tr>
      <w:tr w:rsidR="00577AB5">
        <w:tc>
          <w:tcPr>
            <w:tcW w:w="794" w:type="dxa"/>
          </w:tcPr>
          <w:p w:rsidR="00577AB5" w:rsidRDefault="00577AB5">
            <w:pPr>
              <w:pStyle w:val="ConsPlusNormal"/>
              <w:jc w:val="center"/>
            </w:pPr>
            <w:r>
              <w:t>70.</w:t>
            </w:r>
          </w:p>
        </w:tc>
        <w:tc>
          <w:tcPr>
            <w:tcW w:w="3005" w:type="dxa"/>
          </w:tcPr>
          <w:p w:rsidR="00577AB5" w:rsidRDefault="00577AB5">
            <w:pPr>
              <w:pStyle w:val="ConsPlusNormal"/>
            </w:pPr>
            <w:r>
              <w:t>г. Бузулук, ул. Культуры, д. 84</w:t>
            </w:r>
          </w:p>
        </w:tc>
        <w:tc>
          <w:tcPr>
            <w:tcW w:w="1587" w:type="dxa"/>
          </w:tcPr>
          <w:p w:rsidR="00577AB5" w:rsidRDefault="00577AB5">
            <w:pPr>
              <w:pStyle w:val="ConsPlusNormal"/>
              <w:jc w:val="center"/>
            </w:pPr>
            <w:r>
              <w:t>3369,10</w:t>
            </w:r>
          </w:p>
        </w:tc>
        <w:tc>
          <w:tcPr>
            <w:tcW w:w="2551" w:type="dxa"/>
          </w:tcPr>
          <w:p w:rsidR="00577AB5" w:rsidRDefault="00577AB5">
            <w:pPr>
              <w:pStyle w:val="ConsPlusNormal"/>
              <w:jc w:val="center"/>
            </w:pPr>
            <w:r>
              <w:t>76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27207,77</w:t>
            </w:r>
          </w:p>
        </w:tc>
      </w:tr>
      <w:tr w:rsidR="00577AB5">
        <w:tc>
          <w:tcPr>
            <w:tcW w:w="794" w:type="dxa"/>
          </w:tcPr>
          <w:p w:rsidR="00577AB5" w:rsidRDefault="00577AB5">
            <w:pPr>
              <w:pStyle w:val="ConsPlusNormal"/>
              <w:jc w:val="center"/>
            </w:pPr>
            <w:r>
              <w:t>71.</w:t>
            </w:r>
          </w:p>
        </w:tc>
        <w:tc>
          <w:tcPr>
            <w:tcW w:w="3005" w:type="dxa"/>
          </w:tcPr>
          <w:p w:rsidR="00577AB5" w:rsidRDefault="00577AB5">
            <w:pPr>
              <w:pStyle w:val="ConsPlusNormal"/>
            </w:pPr>
            <w:r>
              <w:t>г. Бузулук, ул. Ленинградская, д. 17</w:t>
            </w:r>
          </w:p>
        </w:tc>
        <w:tc>
          <w:tcPr>
            <w:tcW w:w="1587" w:type="dxa"/>
          </w:tcPr>
          <w:p w:rsidR="00577AB5" w:rsidRDefault="00577AB5">
            <w:pPr>
              <w:pStyle w:val="ConsPlusNormal"/>
              <w:jc w:val="center"/>
            </w:pPr>
            <w:r>
              <w:t>305,60</w:t>
            </w:r>
          </w:p>
        </w:tc>
        <w:tc>
          <w:tcPr>
            <w:tcW w:w="2551" w:type="dxa"/>
          </w:tcPr>
          <w:p w:rsidR="00577AB5" w:rsidRDefault="00577AB5">
            <w:pPr>
              <w:pStyle w:val="ConsPlusNormal"/>
              <w:jc w:val="center"/>
            </w:pPr>
            <w:r>
              <w:t>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43000,78</w:t>
            </w:r>
          </w:p>
        </w:tc>
      </w:tr>
      <w:tr w:rsidR="00577AB5">
        <w:tc>
          <w:tcPr>
            <w:tcW w:w="794" w:type="dxa"/>
          </w:tcPr>
          <w:p w:rsidR="00577AB5" w:rsidRDefault="00577AB5">
            <w:pPr>
              <w:pStyle w:val="ConsPlusNormal"/>
              <w:jc w:val="center"/>
            </w:pPr>
            <w:r>
              <w:t>72.</w:t>
            </w:r>
          </w:p>
        </w:tc>
        <w:tc>
          <w:tcPr>
            <w:tcW w:w="3005" w:type="dxa"/>
          </w:tcPr>
          <w:p w:rsidR="00577AB5" w:rsidRDefault="00577AB5">
            <w:pPr>
              <w:pStyle w:val="ConsPlusNormal"/>
            </w:pPr>
            <w:r>
              <w:t>г. Бузулук, ул. М. Горького, д. 74 - 76/ул. Рабочая, д. 75</w:t>
            </w:r>
          </w:p>
        </w:tc>
        <w:tc>
          <w:tcPr>
            <w:tcW w:w="1587" w:type="dxa"/>
          </w:tcPr>
          <w:p w:rsidR="00577AB5" w:rsidRDefault="00577AB5">
            <w:pPr>
              <w:pStyle w:val="ConsPlusNormal"/>
              <w:jc w:val="center"/>
            </w:pPr>
            <w:r>
              <w:t>1775,50</w:t>
            </w:r>
          </w:p>
        </w:tc>
        <w:tc>
          <w:tcPr>
            <w:tcW w:w="2551" w:type="dxa"/>
          </w:tcPr>
          <w:p w:rsidR="00577AB5" w:rsidRDefault="00577AB5">
            <w:pPr>
              <w:pStyle w:val="ConsPlusNormal"/>
              <w:jc w:val="center"/>
            </w:pPr>
            <w:r>
              <w:t>10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67007,99</w:t>
            </w:r>
          </w:p>
        </w:tc>
      </w:tr>
      <w:tr w:rsidR="00577AB5">
        <w:tc>
          <w:tcPr>
            <w:tcW w:w="794" w:type="dxa"/>
          </w:tcPr>
          <w:p w:rsidR="00577AB5" w:rsidRDefault="00577AB5">
            <w:pPr>
              <w:pStyle w:val="ConsPlusNormal"/>
              <w:jc w:val="center"/>
            </w:pPr>
            <w:r>
              <w:t>73.</w:t>
            </w:r>
          </w:p>
        </w:tc>
        <w:tc>
          <w:tcPr>
            <w:tcW w:w="3005" w:type="dxa"/>
          </w:tcPr>
          <w:p w:rsidR="00577AB5" w:rsidRDefault="00577AB5">
            <w:pPr>
              <w:pStyle w:val="ConsPlusNormal"/>
            </w:pPr>
            <w:r>
              <w:t>г. Бузулук, ул. М. Егорова, д. 34</w:t>
            </w:r>
          </w:p>
        </w:tc>
        <w:tc>
          <w:tcPr>
            <w:tcW w:w="1587" w:type="dxa"/>
          </w:tcPr>
          <w:p w:rsidR="00577AB5" w:rsidRDefault="00577AB5">
            <w:pPr>
              <w:pStyle w:val="ConsPlusNormal"/>
              <w:jc w:val="center"/>
            </w:pPr>
            <w:r>
              <w:t>4590,30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91233,74</w:t>
            </w:r>
          </w:p>
        </w:tc>
      </w:tr>
      <w:tr w:rsidR="00577AB5">
        <w:tc>
          <w:tcPr>
            <w:tcW w:w="794" w:type="dxa"/>
          </w:tcPr>
          <w:p w:rsidR="00577AB5" w:rsidRDefault="00577AB5">
            <w:pPr>
              <w:pStyle w:val="ConsPlusNormal"/>
              <w:jc w:val="center"/>
            </w:pPr>
            <w:r>
              <w:t>74.</w:t>
            </w:r>
          </w:p>
        </w:tc>
        <w:tc>
          <w:tcPr>
            <w:tcW w:w="3005" w:type="dxa"/>
          </w:tcPr>
          <w:p w:rsidR="00577AB5" w:rsidRDefault="00577AB5">
            <w:pPr>
              <w:pStyle w:val="ConsPlusNormal"/>
            </w:pPr>
            <w:r>
              <w:t>г. Бузулук, ул. М. Егорова/ул. Ленина, д. 11/1</w:t>
            </w:r>
          </w:p>
        </w:tc>
        <w:tc>
          <w:tcPr>
            <w:tcW w:w="1587" w:type="dxa"/>
          </w:tcPr>
          <w:p w:rsidR="00577AB5" w:rsidRDefault="00577AB5">
            <w:pPr>
              <w:pStyle w:val="ConsPlusNormal"/>
              <w:jc w:val="center"/>
            </w:pPr>
            <w:r>
              <w:t>1948,00</w:t>
            </w:r>
          </w:p>
        </w:tc>
        <w:tc>
          <w:tcPr>
            <w:tcW w:w="2551" w:type="dxa"/>
          </w:tcPr>
          <w:p w:rsidR="00577AB5" w:rsidRDefault="00577AB5">
            <w:pPr>
              <w:pStyle w:val="ConsPlusNormal"/>
              <w:jc w:val="center"/>
            </w:pPr>
            <w:r>
              <w:t>10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112145,26</w:t>
            </w:r>
          </w:p>
        </w:tc>
      </w:tr>
      <w:tr w:rsidR="00577AB5">
        <w:tc>
          <w:tcPr>
            <w:tcW w:w="794" w:type="dxa"/>
          </w:tcPr>
          <w:p w:rsidR="00577AB5" w:rsidRDefault="00577AB5">
            <w:pPr>
              <w:pStyle w:val="ConsPlusNormal"/>
              <w:jc w:val="center"/>
            </w:pPr>
            <w:r>
              <w:t>75.</w:t>
            </w:r>
          </w:p>
        </w:tc>
        <w:tc>
          <w:tcPr>
            <w:tcW w:w="3005" w:type="dxa"/>
          </w:tcPr>
          <w:p w:rsidR="00577AB5" w:rsidRDefault="00577AB5">
            <w:pPr>
              <w:pStyle w:val="ConsPlusNormal"/>
            </w:pPr>
            <w:r>
              <w:t>г. Бузулук, ул. Нефтяников, д. 22</w:t>
            </w:r>
          </w:p>
        </w:tc>
        <w:tc>
          <w:tcPr>
            <w:tcW w:w="1587" w:type="dxa"/>
          </w:tcPr>
          <w:p w:rsidR="00577AB5" w:rsidRDefault="00577AB5">
            <w:pPr>
              <w:pStyle w:val="ConsPlusNormal"/>
              <w:jc w:val="center"/>
            </w:pPr>
            <w:r>
              <w:t>1031,90</w:t>
            </w:r>
          </w:p>
        </w:tc>
        <w:tc>
          <w:tcPr>
            <w:tcW w:w="2551" w:type="dxa"/>
          </w:tcPr>
          <w:p w:rsidR="00577AB5" w:rsidRDefault="00577AB5">
            <w:pPr>
              <w:pStyle w:val="ConsPlusNormal"/>
              <w:jc w:val="center"/>
            </w:pPr>
            <w:r>
              <w:t>103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35992,20</w:t>
            </w:r>
          </w:p>
        </w:tc>
      </w:tr>
      <w:tr w:rsidR="00577AB5">
        <w:tc>
          <w:tcPr>
            <w:tcW w:w="794" w:type="dxa"/>
          </w:tcPr>
          <w:p w:rsidR="00577AB5" w:rsidRDefault="00577AB5">
            <w:pPr>
              <w:pStyle w:val="ConsPlusNormal"/>
              <w:jc w:val="center"/>
            </w:pPr>
            <w:r>
              <w:t>76.</w:t>
            </w:r>
          </w:p>
        </w:tc>
        <w:tc>
          <w:tcPr>
            <w:tcW w:w="3005" w:type="dxa"/>
          </w:tcPr>
          <w:p w:rsidR="00577AB5" w:rsidRDefault="00577AB5">
            <w:pPr>
              <w:pStyle w:val="ConsPlusNormal"/>
            </w:pPr>
            <w:r>
              <w:t>г. Бузулук, ул. Октябрьская, д. 84</w:t>
            </w:r>
          </w:p>
        </w:tc>
        <w:tc>
          <w:tcPr>
            <w:tcW w:w="1587" w:type="dxa"/>
          </w:tcPr>
          <w:p w:rsidR="00577AB5" w:rsidRDefault="00577AB5">
            <w:pPr>
              <w:pStyle w:val="ConsPlusNormal"/>
              <w:jc w:val="center"/>
            </w:pPr>
            <w:r>
              <w:t>263,90</w:t>
            </w:r>
          </w:p>
        </w:tc>
        <w:tc>
          <w:tcPr>
            <w:tcW w:w="2551" w:type="dxa"/>
          </w:tcPr>
          <w:p w:rsidR="00577AB5" w:rsidRDefault="00577AB5">
            <w:pPr>
              <w:pStyle w:val="ConsPlusNormal"/>
              <w:jc w:val="center"/>
            </w:pPr>
            <w:r>
              <w:t>125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139143,02</w:t>
            </w:r>
          </w:p>
        </w:tc>
      </w:tr>
      <w:tr w:rsidR="00577AB5">
        <w:tc>
          <w:tcPr>
            <w:tcW w:w="794" w:type="dxa"/>
          </w:tcPr>
          <w:p w:rsidR="00577AB5" w:rsidRDefault="00577AB5">
            <w:pPr>
              <w:pStyle w:val="ConsPlusNormal"/>
              <w:jc w:val="center"/>
            </w:pPr>
            <w:r>
              <w:t>77.</w:t>
            </w:r>
          </w:p>
        </w:tc>
        <w:tc>
          <w:tcPr>
            <w:tcW w:w="3005" w:type="dxa"/>
          </w:tcPr>
          <w:p w:rsidR="00577AB5" w:rsidRDefault="00577AB5">
            <w:pPr>
              <w:pStyle w:val="ConsPlusNormal"/>
            </w:pPr>
            <w:r>
              <w:t>г. Бузулук, ул. Рабочая, д. 51а</w:t>
            </w:r>
          </w:p>
        </w:tc>
        <w:tc>
          <w:tcPr>
            <w:tcW w:w="1587" w:type="dxa"/>
          </w:tcPr>
          <w:p w:rsidR="00577AB5" w:rsidRDefault="00577AB5">
            <w:pPr>
              <w:pStyle w:val="ConsPlusNormal"/>
              <w:jc w:val="center"/>
            </w:pPr>
            <w:r>
              <w:t>567,30</w:t>
            </w:r>
          </w:p>
        </w:tc>
        <w:tc>
          <w:tcPr>
            <w:tcW w:w="2551" w:type="dxa"/>
          </w:tcPr>
          <w:p w:rsidR="00577AB5" w:rsidRDefault="00577AB5">
            <w:pPr>
              <w:pStyle w:val="ConsPlusNormal"/>
              <w:jc w:val="center"/>
            </w:pPr>
            <w:r>
              <w:t>154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289543,32</w:t>
            </w:r>
          </w:p>
        </w:tc>
      </w:tr>
      <w:tr w:rsidR="00577AB5">
        <w:tc>
          <w:tcPr>
            <w:tcW w:w="794" w:type="dxa"/>
          </w:tcPr>
          <w:p w:rsidR="00577AB5" w:rsidRDefault="00577AB5">
            <w:pPr>
              <w:pStyle w:val="ConsPlusNormal"/>
              <w:jc w:val="center"/>
            </w:pPr>
            <w:r>
              <w:t>78.</w:t>
            </w:r>
          </w:p>
        </w:tc>
        <w:tc>
          <w:tcPr>
            <w:tcW w:w="3005" w:type="dxa"/>
          </w:tcPr>
          <w:p w:rsidR="00577AB5" w:rsidRDefault="00577AB5">
            <w:pPr>
              <w:pStyle w:val="ConsPlusNormal"/>
            </w:pPr>
            <w:r>
              <w:t>г. Бузулук, ул. Раздельная, д. 35</w:t>
            </w:r>
          </w:p>
        </w:tc>
        <w:tc>
          <w:tcPr>
            <w:tcW w:w="1587" w:type="dxa"/>
          </w:tcPr>
          <w:p w:rsidR="00577AB5" w:rsidRDefault="00577AB5">
            <w:pPr>
              <w:pStyle w:val="ConsPlusNormal"/>
              <w:jc w:val="center"/>
            </w:pPr>
            <w:r>
              <w:t>3898,70</w:t>
            </w:r>
          </w:p>
        </w:tc>
        <w:tc>
          <w:tcPr>
            <w:tcW w:w="2551" w:type="dxa"/>
          </w:tcPr>
          <w:p w:rsidR="00577AB5" w:rsidRDefault="00577AB5">
            <w:pPr>
              <w:pStyle w:val="ConsPlusNormal"/>
              <w:jc w:val="center"/>
            </w:pPr>
            <w:r>
              <w:t>13</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150000,00</w:t>
            </w:r>
          </w:p>
        </w:tc>
      </w:tr>
      <w:tr w:rsidR="00577AB5">
        <w:tc>
          <w:tcPr>
            <w:tcW w:w="794" w:type="dxa"/>
          </w:tcPr>
          <w:p w:rsidR="00577AB5" w:rsidRDefault="00577AB5">
            <w:pPr>
              <w:pStyle w:val="ConsPlusNormal"/>
              <w:jc w:val="center"/>
            </w:pPr>
            <w:r>
              <w:t>79.</w:t>
            </w:r>
          </w:p>
        </w:tc>
        <w:tc>
          <w:tcPr>
            <w:tcW w:w="3005" w:type="dxa"/>
          </w:tcPr>
          <w:p w:rsidR="00577AB5" w:rsidRDefault="00577AB5">
            <w:pPr>
              <w:pStyle w:val="ConsPlusNormal"/>
            </w:pPr>
            <w:r>
              <w:t>г. Бузулук, ул. Рожкова, д. 20</w:t>
            </w:r>
          </w:p>
        </w:tc>
        <w:tc>
          <w:tcPr>
            <w:tcW w:w="1587" w:type="dxa"/>
          </w:tcPr>
          <w:p w:rsidR="00577AB5" w:rsidRDefault="00577AB5">
            <w:pPr>
              <w:pStyle w:val="ConsPlusNormal"/>
              <w:jc w:val="center"/>
            </w:pPr>
            <w:r>
              <w:t>4691,00</w:t>
            </w:r>
          </w:p>
        </w:tc>
        <w:tc>
          <w:tcPr>
            <w:tcW w:w="2551" w:type="dxa"/>
          </w:tcPr>
          <w:p w:rsidR="00577AB5" w:rsidRDefault="00577AB5">
            <w:pPr>
              <w:pStyle w:val="ConsPlusNormal"/>
              <w:jc w:val="center"/>
            </w:pPr>
            <w:r>
              <w:t>19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86822,47</w:t>
            </w:r>
          </w:p>
        </w:tc>
      </w:tr>
      <w:tr w:rsidR="00577AB5">
        <w:tc>
          <w:tcPr>
            <w:tcW w:w="794" w:type="dxa"/>
          </w:tcPr>
          <w:p w:rsidR="00577AB5" w:rsidRDefault="00577AB5">
            <w:pPr>
              <w:pStyle w:val="ConsPlusNormal"/>
              <w:jc w:val="center"/>
            </w:pPr>
            <w:r>
              <w:lastRenderedPageBreak/>
              <w:t>80.</w:t>
            </w:r>
          </w:p>
        </w:tc>
        <w:tc>
          <w:tcPr>
            <w:tcW w:w="3005" w:type="dxa"/>
          </w:tcPr>
          <w:p w:rsidR="00577AB5" w:rsidRDefault="00577AB5">
            <w:pPr>
              <w:pStyle w:val="ConsPlusNormal"/>
            </w:pPr>
            <w:r>
              <w:t>г. Бузулук, ул. Суворова, д. 2</w:t>
            </w:r>
          </w:p>
        </w:tc>
        <w:tc>
          <w:tcPr>
            <w:tcW w:w="1587" w:type="dxa"/>
          </w:tcPr>
          <w:p w:rsidR="00577AB5" w:rsidRDefault="00577AB5">
            <w:pPr>
              <w:pStyle w:val="ConsPlusNormal"/>
              <w:jc w:val="center"/>
            </w:pPr>
            <w:r>
              <w:t>7116,40</w:t>
            </w:r>
          </w:p>
        </w:tc>
        <w:tc>
          <w:tcPr>
            <w:tcW w:w="2551" w:type="dxa"/>
          </w:tcPr>
          <w:p w:rsidR="00577AB5" w:rsidRDefault="00577AB5">
            <w:pPr>
              <w:pStyle w:val="ConsPlusNormal"/>
              <w:jc w:val="center"/>
            </w:pPr>
            <w:r>
              <w:t>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73709,95</w:t>
            </w:r>
          </w:p>
        </w:tc>
      </w:tr>
      <w:tr w:rsidR="00577AB5">
        <w:tc>
          <w:tcPr>
            <w:tcW w:w="794" w:type="dxa"/>
          </w:tcPr>
          <w:p w:rsidR="00577AB5" w:rsidRDefault="00577AB5">
            <w:pPr>
              <w:pStyle w:val="ConsPlusNormal"/>
              <w:jc w:val="center"/>
            </w:pPr>
            <w:r>
              <w:t>81.</w:t>
            </w:r>
          </w:p>
        </w:tc>
        <w:tc>
          <w:tcPr>
            <w:tcW w:w="3005" w:type="dxa"/>
          </w:tcPr>
          <w:p w:rsidR="00577AB5" w:rsidRDefault="00577AB5">
            <w:pPr>
              <w:pStyle w:val="ConsPlusNormal"/>
            </w:pPr>
            <w:r>
              <w:t>г. Бузулук, ул. Суворова, д. 52</w:t>
            </w:r>
          </w:p>
        </w:tc>
        <w:tc>
          <w:tcPr>
            <w:tcW w:w="1587" w:type="dxa"/>
          </w:tcPr>
          <w:p w:rsidR="00577AB5" w:rsidRDefault="00577AB5">
            <w:pPr>
              <w:pStyle w:val="ConsPlusNormal"/>
              <w:jc w:val="center"/>
            </w:pPr>
            <w:r>
              <w:t>672,90</w:t>
            </w:r>
          </w:p>
        </w:tc>
        <w:tc>
          <w:tcPr>
            <w:tcW w:w="2551" w:type="dxa"/>
          </w:tcPr>
          <w:p w:rsidR="00577AB5" w:rsidRDefault="00577AB5">
            <w:pPr>
              <w:pStyle w:val="ConsPlusNormal"/>
              <w:jc w:val="center"/>
            </w:pPr>
            <w:r>
              <w:t>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16398,23</w:t>
            </w:r>
          </w:p>
        </w:tc>
      </w:tr>
      <w:tr w:rsidR="00577AB5">
        <w:tc>
          <w:tcPr>
            <w:tcW w:w="794" w:type="dxa"/>
          </w:tcPr>
          <w:p w:rsidR="00577AB5" w:rsidRDefault="00577AB5">
            <w:pPr>
              <w:pStyle w:val="ConsPlusNormal"/>
              <w:jc w:val="center"/>
            </w:pPr>
            <w:r>
              <w:t>82.</w:t>
            </w:r>
          </w:p>
        </w:tc>
        <w:tc>
          <w:tcPr>
            <w:tcW w:w="3005" w:type="dxa"/>
          </w:tcPr>
          <w:p w:rsidR="00577AB5" w:rsidRDefault="00577AB5">
            <w:pPr>
              <w:pStyle w:val="ConsPlusNormal"/>
            </w:pPr>
            <w:r>
              <w:t>г. Бузулук, ул. Суворова, д. 56</w:t>
            </w:r>
          </w:p>
        </w:tc>
        <w:tc>
          <w:tcPr>
            <w:tcW w:w="1587" w:type="dxa"/>
          </w:tcPr>
          <w:p w:rsidR="00577AB5" w:rsidRDefault="00577AB5">
            <w:pPr>
              <w:pStyle w:val="ConsPlusNormal"/>
              <w:jc w:val="center"/>
            </w:pPr>
            <w:r>
              <w:t>677,10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12980,86</w:t>
            </w:r>
          </w:p>
        </w:tc>
      </w:tr>
      <w:tr w:rsidR="00577AB5">
        <w:tc>
          <w:tcPr>
            <w:tcW w:w="794" w:type="dxa"/>
          </w:tcPr>
          <w:p w:rsidR="00577AB5" w:rsidRDefault="00577AB5">
            <w:pPr>
              <w:pStyle w:val="ConsPlusNormal"/>
              <w:jc w:val="center"/>
            </w:pPr>
            <w:r>
              <w:t>83.</w:t>
            </w:r>
          </w:p>
        </w:tc>
        <w:tc>
          <w:tcPr>
            <w:tcW w:w="3005" w:type="dxa"/>
          </w:tcPr>
          <w:p w:rsidR="00577AB5" w:rsidRDefault="00577AB5">
            <w:pPr>
              <w:pStyle w:val="ConsPlusNormal"/>
            </w:pPr>
            <w:r>
              <w:t>г. Бузулук, ул. Суворова, д. 58</w:t>
            </w:r>
          </w:p>
        </w:tc>
        <w:tc>
          <w:tcPr>
            <w:tcW w:w="1587" w:type="dxa"/>
          </w:tcPr>
          <w:p w:rsidR="00577AB5" w:rsidRDefault="00577AB5">
            <w:pPr>
              <w:pStyle w:val="ConsPlusNormal"/>
              <w:jc w:val="center"/>
            </w:pPr>
            <w:r>
              <w:t>673,60</w:t>
            </w:r>
          </w:p>
        </w:tc>
        <w:tc>
          <w:tcPr>
            <w:tcW w:w="2551" w:type="dxa"/>
          </w:tcPr>
          <w:p w:rsidR="00577AB5" w:rsidRDefault="00577AB5">
            <w:pPr>
              <w:pStyle w:val="ConsPlusNormal"/>
              <w:jc w:val="center"/>
            </w:pPr>
            <w:r>
              <w:t>206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49754,12</w:t>
            </w:r>
          </w:p>
        </w:tc>
      </w:tr>
      <w:tr w:rsidR="00577AB5">
        <w:tc>
          <w:tcPr>
            <w:tcW w:w="794" w:type="dxa"/>
          </w:tcPr>
          <w:p w:rsidR="00577AB5" w:rsidRDefault="00577AB5">
            <w:pPr>
              <w:pStyle w:val="ConsPlusNormal"/>
              <w:jc w:val="center"/>
            </w:pPr>
            <w:r>
              <w:t>84.</w:t>
            </w:r>
          </w:p>
        </w:tc>
        <w:tc>
          <w:tcPr>
            <w:tcW w:w="3005" w:type="dxa"/>
          </w:tcPr>
          <w:p w:rsidR="00577AB5" w:rsidRDefault="00577AB5">
            <w:pPr>
              <w:pStyle w:val="ConsPlusNormal"/>
            </w:pPr>
            <w:r>
              <w:t>г. Бузулук, ул. Фабричная, д. 62</w:t>
            </w:r>
          </w:p>
        </w:tc>
        <w:tc>
          <w:tcPr>
            <w:tcW w:w="1587" w:type="dxa"/>
          </w:tcPr>
          <w:p w:rsidR="00577AB5" w:rsidRDefault="00577AB5">
            <w:pPr>
              <w:pStyle w:val="ConsPlusNormal"/>
              <w:jc w:val="center"/>
            </w:pPr>
            <w:r>
              <w:t>4606,70</w:t>
            </w:r>
          </w:p>
        </w:tc>
        <w:tc>
          <w:tcPr>
            <w:tcW w:w="2551" w:type="dxa"/>
          </w:tcPr>
          <w:p w:rsidR="00577AB5" w:rsidRDefault="00577AB5">
            <w:pPr>
              <w:pStyle w:val="ConsPlusNormal"/>
              <w:jc w:val="center"/>
            </w:pPr>
            <w:r>
              <w:t>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165304,58</w:t>
            </w:r>
          </w:p>
        </w:tc>
      </w:tr>
      <w:tr w:rsidR="00577AB5">
        <w:tc>
          <w:tcPr>
            <w:tcW w:w="794" w:type="dxa"/>
          </w:tcPr>
          <w:p w:rsidR="00577AB5" w:rsidRDefault="00577AB5">
            <w:pPr>
              <w:pStyle w:val="ConsPlusNormal"/>
              <w:jc w:val="center"/>
            </w:pPr>
            <w:r>
              <w:t>85.</w:t>
            </w:r>
          </w:p>
        </w:tc>
        <w:tc>
          <w:tcPr>
            <w:tcW w:w="3005" w:type="dxa"/>
          </w:tcPr>
          <w:p w:rsidR="00577AB5" w:rsidRDefault="00577AB5">
            <w:pPr>
              <w:pStyle w:val="ConsPlusNormal"/>
            </w:pPr>
            <w:r>
              <w:t>г. Бузулук, ул. Чапаева, д. 1</w:t>
            </w:r>
          </w:p>
        </w:tc>
        <w:tc>
          <w:tcPr>
            <w:tcW w:w="1587" w:type="dxa"/>
          </w:tcPr>
          <w:p w:rsidR="00577AB5" w:rsidRDefault="00577AB5">
            <w:pPr>
              <w:pStyle w:val="ConsPlusNormal"/>
              <w:jc w:val="center"/>
            </w:pPr>
            <w:r>
              <w:t>1312,70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108689,38</w:t>
            </w:r>
          </w:p>
        </w:tc>
      </w:tr>
      <w:tr w:rsidR="00577AB5">
        <w:tc>
          <w:tcPr>
            <w:tcW w:w="794" w:type="dxa"/>
          </w:tcPr>
          <w:p w:rsidR="00577AB5" w:rsidRDefault="00577AB5">
            <w:pPr>
              <w:pStyle w:val="ConsPlusNormal"/>
              <w:jc w:val="center"/>
            </w:pPr>
            <w:r>
              <w:t>86.</w:t>
            </w:r>
          </w:p>
        </w:tc>
        <w:tc>
          <w:tcPr>
            <w:tcW w:w="3005" w:type="dxa"/>
          </w:tcPr>
          <w:p w:rsidR="00577AB5" w:rsidRDefault="00577AB5">
            <w:pPr>
              <w:pStyle w:val="ConsPlusNormal"/>
            </w:pPr>
            <w:r>
              <w:t>г. Бузулук, ул. Чапаева, д. 41</w:t>
            </w:r>
          </w:p>
        </w:tc>
        <w:tc>
          <w:tcPr>
            <w:tcW w:w="1587" w:type="dxa"/>
          </w:tcPr>
          <w:p w:rsidR="00577AB5" w:rsidRDefault="00577AB5">
            <w:pPr>
              <w:pStyle w:val="ConsPlusNormal"/>
              <w:jc w:val="center"/>
            </w:pPr>
            <w:r>
              <w:t>419,50</w:t>
            </w:r>
          </w:p>
        </w:tc>
        <w:tc>
          <w:tcPr>
            <w:tcW w:w="2551" w:type="dxa"/>
          </w:tcPr>
          <w:p w:rsidR="00577AB5" w:rsidRDefault="00577AB5">
            <w:pPr>
              <w:pStyle w:val="ConsPlusNormal"/>
              <w:jc w:val="center"/>
            </w:pPr>
            <w:r>
              <w:t>125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165267,44</w:t>
            </w:r>
          </w:p>
        </w:tc>
      </w:tr>
      <w:tr w:rsidR="00577AB5">
        <w:tc>
          <w:tcPr>
            <w:tcW w:w="13606" w:type="dxa"/>
            <w:gridSpan w:val="7"/>
            <w:vAlign w:val="bottom"/>
          </w:tcPr>
          <w:p w:rsidR="00577AB5" w:rsidRDefault="00577AB5">
            <w:pPr>
              <w:pStyle w:val="ConsPlusNormal"/>
              <w:jc w:val="center"/>
              <w:outlineLvl w:val="3"/>
            </w:pPr>
            <w:r>
              <w:t>10. Муниципальное образование город Медногорск</w:t>
            </w:r>
          </w:p>
        </w:tc>
      </w:tr>
      <w:tr w:rsidR="00577AB5">
        <w:tc>
          <w:tcPr>
            <w:tcW w:w="3799" w:type="dxa"/>
            <w:gridSpan w:val="2"/>
          </w:tcPr>
          <w:p w:rsidR="00577AB5" w:rsidRDefault="00577AB5">
            <w:pPr>
              <w:pStyle w:val="ConsPlusNormal"/>
            </w:pPr>
            <w:r>
              <w:t>Итого по муниципальному образованию город Медногорск</w:t>
            </w:r>
          </w:p>
        </w:tc>
        <w:tc>
          <w:tcPr>
            <w:tcW w:w="1587" w:type="dxa"/>
          </w:tcPr>
          <w:p w:rsidR="00577AB5" w:rsidRDefault="00577AB5">
            <w:pPr>
              <w:pStyle w:val="ConsPlusNormal"/>
              <w:jc w:val="center"/>
            </w:pPr>
            <w:r>
              <w:t>71271,90</w:t>
            </w:r>
          </w:p>
        </w:tc>
        <w:tc>
          <w:tcPr>
            <w:tcW w:w="2551" w:type="dxa"/>
          </w:tcPr>
          <w:p w:rsidR="00577AB5" w:rsidRDefault="00577AB5">
            <w:pPr>
              <w:pStyle w:val="ConsPlusNormal"/>
              <w:jc w:val="center"/>
            </w:pPr>
            <w:r>
              <w:t>2641</w:t>
            </w:r>
          </w:p>
        </w:tc>
        <w:tc>
          <w:tcPr>
            <w:tcW w:w="1984" w:type="dxa"/>
          </w:tcPr>
          <w:p w:rsidR="00577AB5" w:rsidRDefault="00577AB5">
            <w:pPr>
              <w:pStyle w:val="ConsPlusNormal"/>
              <w:jc w:val="center"/>
            </w:pPr>
            <w:r>
              <w:t>35</w:t>
            </w:r>
          </w:p>
        </w:tc>
        <w:tc>
          <w:tcPr>
            <w:tcW w:w="1701" w:type="dxa"/>
          </w:tcPr>
          <w:p w:rsidR="00577AB5" w:rsidRDefault="00577AB5">
            <w:pPr>
              <w:pStyle w:val="ConsPlusNormal"/>
              <w:jc w:val="center"/>
            </w:pPr>
            <w:r>
              <w:t>24</w:t>
            </w:r>
          </w:p>
        </w:tc>
        <w:tc>
          <w:tcPr>
            <w:tcW w:w="1984" w:type="dxa"/>
          </w:tcPr>
          <w:p w:rsidR="00577AB5" w:rsidRDefault="00577AB5">
            <w:pPr>
              <w:pStyle w:val="ConsPlusNormal"/>
              <w:jc w:val="center"/>
            </w:pPr>
            <w:r>
              <w:t>2850266,13</w:t>
            </w:r>
          </w:p>
        </w:tc>
      </w:tr>
      <w:tr w:rsidR="00577AB5">
        <w:tc>
          <w:tcPr>
            <w:tcW w:w="794" w:type="dxa"/>
          </w:tcPr>
          <w:p w:rsidR="00577AB5" w:rsidRDefault="00577AB5">
            <w:pPr>
              <w:pStyle w:val="ConsPlusNormal"/>
              <w:jc w:val="center"/>
            </w:pPr>
            <w:r>
              <w:t>87.</w:t>
            </w:r>
          </w:p>
        </w:tc>
        <w:tc>
          <w:tcPr>
            <w:tcW w:w="3005" w:type="dxa"/>
          </w:tcPr>
          <w:p w:rsidR="00577AB5" w:rsidRDefault="00577AB5">
            <w:pPr>
              <w:pStyle w:val="ConsPlusNormal"/>
            </w:pPr>
            <w:r>
              <w:t>г. Медногорск, пер. Советский, д. 2</w:t>
            </w:r>
          </w:p>
        </w:tc>
        <w:tc>
          <w:tcPr>
            <w:tcW w:w="1587" w:type="dxa"/>
          </w:tcPr>
          <w:p w:rsidR="00577AB5" w:rsidRDefault="00577AB5">
            <w:pPr>
              <w:pStyle w:val="ConsPlusNormal"/>
              <w:jc w:val="center"/>
            </w:pPr>
            <w:r>
              <w:t>3685,60</w:t>
            </w:r>
          </w:p>
        </w:tc>
        <w:tc>
          <w:tcPr>
            <w:tcW w:w="2551" w:type="dxa"/>
          </w:tcPr>
          <w:p w:rsidR="00577AB5" w:rsidRDefault="00577AB5">
            <w:pPr>
              <w:pStyle w:val="ConsPlusNormal"/>
              <w:jc w:val="center"/>
            </w:pPr>
            <w:r>
              <w:t>109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58415,16</w:t>
            </w:r>
          </w:p>
        </w:tc>
      </w:tr>
      <w:tr w:rsidR="00577AB5">
        <w:tc>
          <w:tcPr>
            <w:tcW w:w="794" w:type="dxa"/>
          </w:tcPr>
          <w:p w:rsidR="00577AB5" w:rsidRDefault="00577AB5">
            <w:pPr>
              <w:pStyle w:val="ConsPlusNormal"/>
              <w:jc w:val="center"/>
            </w:pPr>
            <w:r>
              <w:t>88.</w:t>
            </w:r>
          </w:p>
        </w:tc>
        <w:tc>
          <w:tcPr>
            <w:tcW w:w="3005" w:type="dxa"/>
          </w:tcPr>
          <w:p w:rsidR="00577AB5" w:rsidRDefault="00577AB5">
            <w:pPr>
              <w:pStyle w:val="ConsPlusNormal"/>
            </w:pPr>
            <w:r>
              <w:t>г. Медногорск, пер. Советский, д. 3</w:t>
            </w:r>
          </w:p>
        </w:tc>
        <w:tc>
          <w:tcPr>
            <w:tcW w:w="1587" w:type="dxa"/>
          </w:tcPr>
          <w:p w:rsidR="00577AB5" w:rsidRDefault="00577AB5">
            <w:pPr>
              <w:pStyle w:val="ConsPlusNormal"/>
              <w:jc w:val="center"/>
            </w:pPr>
            <w:r>
              <w:t>3152,30</w:t>
            </w:r>
          </w:p>
        </w:tc>
        <w:tc>
          <w:tcPr>
            <w:tcW w:w="2551" w:type="dxa"/>
          </w:tcPr>
          <w:p w:rsidR="00577AB5" w:rsidRDefault="00577AB5">
            <w:pPr>
              <w:pStyle w:val="ConsPlusNormal"/>
              <w:jc w:val="center"/>
            </w:pPr>
            <w:r>
              <w:t>160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148418,45</w:t>
            </w:r>
          </w:p>
        </w:tc>
      </w:tr>
      <w:tr w:rsidR="00577AB5">
        <w:tc>
          <w:tcPr>
            <w:tcW w:w="794" w:type="dxa"/>
          </w:tcPr>
          <w:p w:rsidR="00577AB5" w:rsidRDefault="00577AB5">
            <w:pPr>
              <w:pStyle w:val="ConsPlusNormal"/>
              <w:jc w:val="center"/>
            </w:pPr>
            <w:r>
              <w:t>89.</w:t>
            </w:r>
          </w:p>
        </w:tc>
        <w:tc>
          <w:tcPr>
            <w:tcW w:w="3005" w:type="dxa"/>
          </w:tcPr>
          <w:p w:rsidR="00577AB5" w:rsidRDefault="00577AB5">
            <w:pPr>
              <w:pStyle w:val="ConsPlusNormal"/>
            </w:pPr>
            <w:r>
              <w:t>г. Медногорск, ул. А. Гайдара, д. 7</w:t>
            </w:r>
          </w:p>
        </w:tc>
        <w:tc>
          <w:tcPr>
            <w:tcW w:w="1587" w:type="dxa"/>
          </w:tcPr>
          <w:p w:rsidR="00577AB5" w:rsidRDefault="00577AB5">
            <w:pPr>
              <w:pStyle w:val="ConsPlusNormal"/>
              <w:jc w:val="center"/>
            </w:pPr>
            <w:r>
              <w:t>2301,70</w:t>
            </w:r>
          </w:p>
        </w:tc>
        <w:tc>
          <w:tcPr>
            <w:tcW w:w="2551" w:type="dxa"/>
          </w:tcPr>
          <w:p w:rsidR="00577AB5" w:rsidRDefault="00577AB5">
            <w:pPr>
              <w:pStyle w:val="ConsPlusNormal"/>
              <w:jc w:val="center"/>
            </w:pPr>
            <w:r>
              <w:t>77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84165,02</w:t>
            </w:r>
          </w:p>
        </w:tc>
      </w:tr>
      <w:tr w:rsidR="00577AB5">
        <w:tc>
          <w:tcPr>
            <w:tcW w:w="794" w:type="dxa"/>
          </w:tcPr>
          <w:p w:rsidR="00577AB5" w:rsidRDefault="00577AB5">
            <w:pPr>
              <w:pStyle w:val="ConsPlusNormal"/>
              <w:jc w:val="center"/>
            </w:pPr>
            <w:r>
              <w:t>90.</w:t>
            </w:r>
          </w:p>
        </w:tc>
        <w:tc>
          <w:tcPr>
            <w:tcW w:w="3005" w:type="dxa"/>
          </w:tcPr>
          <w:p w:rsidR="00577AB5" w:rsidRDefault="00577AB5">
            <w:pPr>
              <w:pStyle w:val="ConsPlusNormal"/>
            </w:pPr>
            <w:r>
              <w:t>г. Медногорск, ул. А. Гайдара, д. 9</w:t>
            </w:r>
          </w:p>
        </w:tc>
        <w:tc>
          <w:tcPr>
            <w:tcW w:w="1587" w:type="dxa"/>
          </w:tcPr>
          <w:p w:rsidR="00577AB5" w:rsidRDefault="00577AB5">
            <w:pPr>
              <w:pStyle w:val="ConsPlusNormal"/>
              <w:jc w:val="center"/>
            </w:pPr>
            <w:r>
              <w:t>4016,80</w:t>
            </w:r>
          </w:p>
        </w:tc>
        <w:tc>
          <w:tcPr>
            <w:tcW w:w="2551" w:type="dxa"/>
          </w:tcPr>
          <w:p w:rsidR="00577AB5" w:rsidRDefault="00577AB5">
            <w:pPr>
              <w:pStyle w:val="ConsPlusNormal"/>
              <w:jc w:val="center"/>
            </w:pPr>
            <w:r>
              <w:t>109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248430,09</w:t>
            </w:r>
          </w:p>
        </w:tc>
      </w:tr>
      <w:tr w:rsidR="00577AB5">
        <w:tc>
          <w:tcPr>
            <w:tcW w:w="794" w:type="dxa"/>
          </w:tcPr>
          <w:p w:rsidR="00577AB5" w:rsidRDefault="00577AB5">
            <w:pPr>
              <w:pStyle w:val="ConsPlusNormal"/>
              <w:jc w:val="center"/>
            </w:pPr>
            <w:r>
              <w:t>91.</w:t>
            </w:r>
          </w:p>
        </w:tc>
        <w:tc>
          <w:tcPr>
            <w:tcW w:w="3005" w:type="dxa"/>
          </w:tcPr>
          <w:p w:rsidR="00577AB5" w:rsidRDefault="00577AB5">
            <w:pPr>
              <w:pStyle w:val="ConsPlusNormal"/>
            </w:pPr>
            <w:r>
              <w:t>г. Медногорск, ул. М. Горького, д. 23</w:t>
            </w:r>
          </w:p>
        </w:tc>
        <w:tc>
          <w:tcPr>
            <w:tcW w:w="1587" w:type="dxa"/>
          </w:tcPr>
          <w:p w:rsidR="00577AB5" w:rsidRDefault="00577AB5">
            <w:pPr>
              <w:pStyle w:val="ConsPlusNormal"/>
              <w:jc w:val="center"/>
            </w:pPr>
            <w:r>
              <w:t>1360,00</w:t>
            </w:r>
          </w:p>
        </w:tc>
        <w:tc>
          <w:tcPr>
            <w:tcW w:w="2551" w:type="dxa"/>
          </w:tcPr>
          <w:p w:rsidR="00577AB5" w:rsidRDefault="00577AB5">
            <w:pPr>
              <w:pStyle w:val="ConsPlusNormal"/>
              <w:jc w:val="center"/>
            </w:pPr>
            <w:r>
              <w:t>43</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202463,86</w:t>
            </w:r>
          </w:p>
        </w:tc>
      </w:tr>
      <w:tr w:rsidR="00577AB5">
        <w:tc>
          <w:tcPr>
            <w:tcW w:w="794" w:type="dxa"/>
          </w:tcPr>
          <w:p w:rsidR="00577AB5" w:rsidRDefault="00577AB5">
            <w:pPr>
              <w:pStyle w:val="ConsPlusNormal"/>
              <w:jc w:val="center"/>
            </w:pPr>
            <w:r>
              <w:t>92.</w:t>
            </w:r>
          </w:p>
        </w:tc>
        <w:tc>
          <w:tcPr>
            <w:tcW w:w="3005" w:type="dxa"/>
          </w:tcPr>
          <w:p w:rsidR="00577AB5" w:rsidRDefault="00577AB5">
            <w:pPr>
              <w:pStyle w:val="ConsPlusNormal"/>
            </w:pPr>
            <w:r>
              <w:t xml:space="preserve">г. Медногорск, ул. </w:t>
            </w:r>
            <w:r>
              <w:lastRenderedPageBreak/>
              <w:t>Больничная, д. 6</w:t>
            </w:r>
          </w:p>
        </w:tc>
        <w:tc>
          <w:tcPr>
            <w:tcW w:w="1587" w:type="dxa"/>
          </w:tcPr>
          <w:p w:rsidR="00577AB5" w:rsidRDefault="00577AB5">
            <w:pPr>
              <w:pStyle w:val="ConsPlusNormal"/>
              <w:jc w:val="center"/>
            </w:pPr>
            <w:r>
              <w:lastRenderedPageBreak/>
              <w:t>915,40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91491,68</w:t>
            </w:r>
          </w:p>
        </w:tc>
      </w:tr>
      <w:tr w:rsidR="00577AB5">
        <w:tc>
          <w:tcPr>
            <w:tcW w:w="794" w:type="dxa"/>
          </w:tcPr>
          <w:p w:rsidR="00577AB5" w:rsidRDefault="00577AB5">
            <w:pPr>
              <w:pStyle w:val="ConsPlusNormal"/>
              <w:jc w:val="center"/>
            </w:pPr>
            <w:r>
              <w:lastRenderedPageBreak/>
              <w:t>93.</w:t>
            </w:r>
          </w:p>
        </w:tc>
        <w:tc>
          <w:tcPr>
            <w:tcW w:w="3005" w:type="dxa"/>
          </w:tcPr>
          <w:p w:rsidR="00577AB5" w:rsidRDefault="00577AB5">
            <w:pPr>
              <w:pStyle w:val="ConsPlusNormal"/>
            </w:pPr>
            <w:r>
              <w:t>г. Медногорск, ул. Гагарина, д. 6</w:t>
            </w:r>
          </w:p>
        </w:tc>
        <w:tc>
          <w:tcPr>
            <w:tcW w:w="1587" w:type="dxa"/>
          </w:tcPr>
          <w:p w:rsidR="00577AB5" w:rsidRDefault="00577AB5">
            <w:pPr>
              <w:pStyle w:val="ConsPlusNormal"/>
              <w:jc w:val="center"/>
            </w:pPr>
            <w:r>
              <w:t>3458,20</w:t>
            </w:r>
          </w:p>
        </w:tc>
        <w:tc>
          <w:tcPr>
            <w:tcW w:w="2551" w:type="dxa"/>
          </w:tcPr>
          <w:p w:rsidR="00577AB5" w:rsidRDefault="00577AB5">
            <w:pPr>
              <w:pStyle w:val="ConsPlusNormal"/>
              <w:jc w:val="center"/>
            </w:pPr>
            <w:r>
              <w:t>128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84412,98</w:t>
            </w:r>
          </w:p>
        </w:tc>
      </w:tr>
      <w:tr w:rsidR="00577AB5">
        <w:tc>
          <w:tcPr>
            <w:tcW w:w="794" w:type="dxa"/>
          </w:tcPr>
          <w:p w:rsidR="00577AB5" w:rsidRDefault="00577AB5">
            <w:pPr>
              <w:pStyle w:val="ConsPlusNormal"/>
              <w:jc w:val="center"/>
            </w:pPr>
            <w:r>
              <w:t>94.</w:t>
            </w:r>
          </w:p>
        </w:tc>
        <w:tc>
          <w:tcPr>
            <w:tcW w:w="3005" w:type="dxa"/>
          </w:tcPr>
          <w:p w:rsidR="00577AB5" w:rsidRDefault="00577AB5">
            <w:pPr>
              <w:pStyle w:val="ConsPlusNormal"/>
            </w:pPr>
            <w:r>
              <w:t>г. Медногорск, ул. Герцена, д. 7</w:t>
            </w:r>
          </w:p>
        </w:tc>
        <w:tc>
          <w:tcPr>
            <w:tcW w:w="1587" w:type="dxa"/>
          </w:tcPr>
          <w:p w:rsidR="00577AB5" w:rsidRDefault="00577AB5">
            <w:pPr>
              <w:pStyle w:val="ConsPlusNormal"/>
              <w:jc w:val="center"/>
            </w:pPr>
            <w:r>
              <w:t>2623,80</w:t>
            </w:r>
          </w:p>
        </w:tc>
        <w:tc>
          <w:tcPr>
            <w:tcW w:w="2551" w:type="dxa"/>
          </w:tcPr>
          <w:p w:rsidR="00577AB5" w:rsidRDefault="00577AB5">
            <w:pPr>
              <w:pStyle w:val="ConsPlusNormal"/>
              <w:jc w:val="center"/>
            </w:pPr>
            <w:r>
              <w:t>84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63531,77</w:t>
            </w:r>
          </w:p>
        </w:tc>
      </w:tr>
      <w:tr w:rsidR="00577AB5">
        <w:tc>
          <w:tcPr>
            <w:tcW w:w="794" w:type="dxa"/>
          </w:tcPr>
          <w:p w:rsidR="00577AB5" w:rsidRDefault="00577AB5">
            <w:pPr>
              <w:pStyle w:val="ConsPlusNormal"/>
              <w:jc w:val="center"/>
            </w:pPr>
            <w:r>
              <w:t>95.</w:t>
            </w:r>
          </w:p>
        </w:tc>
        <w:tc>
          <w:tcPr>
            <w:tcW w:w="3005" w:type="dxa"/>
          </w:tcPr>
          <w:p w:rsidR="00577AB5" w:rsidRDefault="00577AB5">
            <w:pPr>
              <w:pStyle w:val="ConsPlusNormal"/>
            </w:pPr>
            <w:r>
              <w:t>г. Медногорск, ул. Кирова, д. 1</w:t>
            </w:r>
          </w:p>
        </w:tc>
        <w:tc>
          <w:tcPr>
            <w:tcW w:w="1587" w:type="dxa"/>
          </w:tcPr>
          <w:p w:rsidR="00577AB5" w:rsidRDefault="00577AB5">
            <w:pPr>
              <w:pStyle w:val="ConsPlusNormal"/>
              <w:jc w:val="center"/>
            </w:pPr>
            <w:r>
              <w:t>1493,70</w:t>
            </w:r>
          </w:p>
        </w:tc>
        <w:tc>
          <w:tcPr>
            <w:tcW w:w="2551" w:type="dxa"/>
          </w:tcPr>
          <w:p w:rsidR="00577AB5" w:rsidRDefault="00577AB5">
            <w:pPr>
              <w:pStyle w:val="ConsPlusNormal"/>
              <w:jc w:val="center"/>
            </w:pPr>
            <w:r>
              <w:t>76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100339,28</w:t>
            </w:r>
          </w:p>
        </w:tc>
      </w:tr>
      <w:tr w:rsidR="00577AB5">
        <w:tc>
          <w:tcPr>
            <w:tcW w:w="794" w:type="dxa"/>
          </w:tcPr>
          <w:p w:rsidR="00577AB5" w:rsidRDefault="00577AB5">
            <w:pPr>
              <w:pStyle w:val="ConsPlusNormal"/>
              <w:jc w:val="center"/>
            </w:pPr>
            <w:r>
              <w:t>96.</w:t>
            </w:r>
          </w:p>
        </w:tc>
        <w:tc>
          <w:tcPr>
            <w:tcW w:w="3005" w:type="dxa"/>
          </w:tcPr>
          <w:p w:rsidR="00577AB5" w:rsidRDefault="00577AB5">
            <w:pPr>
              <w:pStyle w:val="ConsPlusNormal"/>
            </w:pPr>
            <w:r>
              <w:t>г. Медногорск, ул. Кирова, д. 1а</w:t>
            </w:r>
          </w:p>
        </w:tc>
        <w:tc>
          <w:tcPr>
            <w:tcW w:w="1587" w:type="dxa"/>
          </w:tcPr>
          <w:p w:rsidR="00577AB5" w:rsidRDefault="00577AB5">
            <w:pPr>
              <w:pStyle w:val="ConsPlusNormal"/>
              <w:jc w:val="center"/>
            </w:pPr>
            <w:r>
              <w:t>2627,60</w:t>
            </w:r>
          </w:p>
        </w:tc>
        <w:tc>
          <w:tcPr>
            <w:tcW w:w="2551" w:type="dxa"/>
          </w:tcPr>
          <w:p w:rsidR="00577AB5" w:rsidRDefault="00577AB5">
            <w:pPr>
              <w:pStyle w:val="ConsPlusNormal"/>
              <w:jc w:val="center"/>
            </w:pPr>
            <w:r>
              <w:t>156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122931,80</w:t>
            </w:r>
          </w:p>
        </w:tc>
      </w:tr>
      <w:tr w:rsidR="00577AB5">
        <w:tc>
          <w:tcPr>
            <w:tcW w:w="794" w:type="dxa"/>
          </w:tcPr>
          <w:p w:rsidR="00577AB5" w:rsidRDefault="00577AB5">
            <w:pPr>
              <w:pStyle w:val="ConsPlusNormal"/>
              <w:jc w:val="center"/>
            </w:pPr>
            <w:r>
              <w:t>97.</w:t>
            </w:r>
          </w:p>
        </w:tc>
        <w:tc>
          <w:tcPr>
            <w:tcW w:w="3005" w:type="dxa"/>
          </w:tcPr>
          <w:p w:rsidR="00577AB5" w:rsidRDefault="00577AB5">
            <w:pPr>
              <w:pStyle w:val="ConsPlusNormal"/>
            </w:pPr>
            <w:r>
              <w:t>г. Медногорск, ул. Комсомольская, д. 20а</w:t>
            </w:r>
          </w:p>
        </w:tc>
        <w:tc>
          <w:tcPr>
            <w:tcW w:w="1587" w:type="dxa"/>
          </w:tcPr>
          <w:p w:rsidR="00577AB5" w:rsidRDefault="00577AB5">
            <w:pPr>
              <w:pStyle w:val="ConsPlusNormal"/>
              <w:jc w:val="center"/>
            </w:pPr>
            <w:r>
              <w:t>1941,20</w:t>
            </w:r>
          </w:p>
        </w:tc>
        <w:tc>
          <w:tcPr>
            <w:tcW w:w="2551" w:type="dxa"/>
          </w:tcPr>
          <w:p w:rsidR="00577AB5" w:rsidRDefault="00577AB5">
            <w:pPr>
              <w:pStyle w:val="ConsPlusNormal"/>
              <w:jc w:val="center"/>
            </w:pPr>
            <w:r>
              <w:t>113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79412,59</w:t>
            </w:r>
          </w:p>
        </w:tc>
      </w:tr>
      <w:tr w:rsidR="00577AB5">
        <w:tc>
          <w:tcPr>
            <w:tcW w:w="794" w:type="dxa"/>
          </w:tcPr>
          <w:p w:rsidR="00577AB5" w:rsidRDefault="00577AB5">
            <w:pPr>
              <w:pStyle w:val="ConsPlusNormal"/>
              <w:jc w:val="center"/>
            </w:pPr>
            <w:r>
              <w:t>98.</w:t>
            </w:r>
          </w:p>
        </w:tc>
        <w:tc>
          <w:tcPr>
            <w:tcW w:w="3005" w:type="dxa"/>
          </w:tcPr>
          <w:p w:rsidR="00577AB5" w:rsidRDefault="00577AB5">
            <w:pPr>
              <w:pStyle w:val="ConsPlusNormal"/>
            </w:pPr>
            <w:r>
              <w:t>г. Медногорск, ул. Комсомольская, д. 27</w:t>
            </w:r>
          </w:p>
        </w:tc>
        <w:tc>
          <w:tcPr>
            <w:tcW w:w="1587" w:type="dxa"/>
          </w:tcPr>
          <w:p w:rsidR="00577AB5" w:rsidRDefault="00577AB5">
            <w:pPr>
              <w:pStyle w:val="ConsPlusNormal"/>
              <w:jc w:val="center"/>
            </w:pPr>
            <w:r>
              <w:t>3230,60</w:t>
            </w:r>
          </w:p>
        </w:tc>
        <w:tc>
          <w:tcPr>
            <w:tcW w:w="2551" w:type="dxa"/>
          </w:tcPr>
          <w:p w:rsidR="00577AB5" w:rsidRDefault="00577AB5">
            <w:pPr>
              <w:pStyle w:val="ConsPlusNormal"/>
              <w:jc w:val="center"/>
            </w:pPr>
            <w:r>
              <w:t>155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88912,50</w:t>
            </w:r>
          </w:p>
        </w:tc>
      </w:tr>
      <w:tr w:rsidR="00577AB5">
        <w:tc>
          <w:tcPr>
            <w:tcW w:w="794" w:type="dxa"/>
          </w:tcPr>
          <w:p w:rsidR="00577AB5" w:rsidRDefault="00577AB5">
            <w:pPr>
              <w:pStyle w:val="ConsPlusNormal"/>
              <w:jc w:val="center"/>
            </w:pPr>
            <w:r>
              <w:t>99.</w:t>
            </w:r>
          </w:p>
        </w:tc>
        <w:tc>
          <w:tcPr>
            <w:tcW w:w="3005" w:type="dxa"/>
          </w:tcPr>
          <w:p w:rsidR="00577AB5" w:rsidRDefault="00577AB5">
            <w:pPr>
              <w:pStyle w:val="ConsPlusNormal"/>
            </w:pPr>
            <w:r>
              <w:t>г. Медногорск, ул. М. Горького, д. 11</w:t>
            </w:r>
          </w:p>
        </w:tc>
        <w:tc>
          <w:tcPr>
            <w:tcW w:w="1587" w:type="dxa"/>
          </w:tcPr>
          <w:p w:rsidR="00577AB5" w:rsidRDefault="00577AB5">
            <w:pPr>
              <w:pStyle w:val="ConsPlusNormal"/>
              <w:jc w:val="center"/>
            </w:pPr>
            <w:r>
              <w:t>1280,60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277405,26</w:t>
            </w:r>
          </w:p>
        </w:tc>
      </w:tr>
      <w:tr w:rsidR="00577AB5">
        <w:tc>
          <w:tcPr>
            <w:tcW w:w="794" w:type="dxa"/>
          </w:tcPr>
          <w:p w:rsidR="00577AB5" w:rsidRDefault="00577AB5">
            <w:pPr>
              <w:pStyle w:val="ConsPlusNormal"/>
              <w:jc w:val="center"/>
            </w:pPr>
            <w:r>
              <w:t>100.</w:t>
            </w:r>
          </w:p>
        </w:tc>
        <w:tc>
          <w:tcPr>
            <w:tcW w:w="3005" w:type="dxa"/>
          </w:tcPr>
          <w:p w:rsidR="00577AB5" w:rsidRDefault="00577AB5">
            <w:pPr>
              <w:pStyle w:val="ConsPlusNormal"/>
            </w:pPr>
            <w:r>
              <w:t>г. Медногорск, ул. М. Горького, д. 11а</w:t>
            </w:r>
          </w:p>
        </w:tc>
        <w:tc>
          <w:tcPr>
            <w:tcW w:w="1587" w:type="dxa"/>
          </w:tcPr>
          <w:p w:rsidR="00577AB5" w:rsidRDefault="00577AB5">
            <w:pPr>
              <w:pStyle w:val="ConsPlusNormal"/>
              <w:jc w:val="center"/>
            </w:pPr>
            <w:r>
              <w:t>4277,40</w:t>
            </w:r>
          </w:p>
        </w:tc>
        <w:tc>
          <w:tcPr>
            <w:tcW w:w="2551" w:type="dxa"/>
          </w:tcPr>
          <w:p w:rsidR="00577AB5" w:rsidRDefault="00577AB5">
            <w:pPr>
              <w:pStyle w:val="ConsPlusNormal"/>
              <w:jc w:val="center"/>
            </w:pPr>
            <w:r>
              <w:t>137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56944,67</w:t>
            </w:r>
          </w:p>
        </w:tc>
      </w:tr>
      <w:tr w:rsidR="00577AB5">
        <w:tc>
          <w:tcPr>
            <w:tcW w:w="794" w:type="dxa"/>
          </w:tcPr>
          <w:p w:rsidR="00577AB5" w:rsidRDefault="00577AB5">
            <w:pPr>
              <w:pStyle w:val="ConsPlusNormal"/>
              <w:jc w:val="center"/>
            </w:pPr>
            <w:r>
              <w:t>101.</w:t>
            </w:r>
          </w:p>
        </w:tc>
        <w:tc>
          <w:tcPr>
            <w:tcW w:w="3005" w:type="dxa"/>
          </w:tcPr>
          <w:p w:rsidR="00577AB5" w:rsidRDefault="00577AB5">
            <w:pPr>
              <w:pStyle w:val="ConsPlusNormal"/>
            </w:pPr>
            <w:r>
              <w:t>г. Медногорск, ул. М. Горького, д. 4</w:t>
            </w:r>
          </w:p>
        </w:tc>
        <w:tc>
          <w:tcPr>
            <w:tcW w:w="1587" w:type="dxa"/>
          </w:tcPr>
          <w:p w:rsidR="00577AB5" w:rsidRDefault="00577AB5">
            <w:pPr>
              <w:pStyle w:val="ConsPlusNormal"/>
              <w:jc w:val="center"/>
            </w:pPr>
            <w:r>
              <w:t>5527,80</w:t>
            </w:r>
          </w:p>
        </w:tc>
        <w:tc>
          <w:tcPr>
            <w:tcW w:w="2551" w:type="dxa"/>
          </w:tcPr>
          <w:p w:rsidR="00577AB5" w:rsidRDefault="00577AB5">
            <w:pPr>
              <w:pStyle w:val="ConsPlusNormal"/>
              <w:jc w:val="center"/>
            </w:pPr>
            <w:r>
              <w:t>171</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281963,09</w:t>
            </w:r>
          </w:p>
        </w:tc>
      </w:tr>
      <w:tr w:rsidR="00577AB5">
        <w:tc>
          <w:tcPr>
            <w:tcW w:w="794" w:type="dxa"/>
          </w:tcPr>
          <w:p w:rsidR="00577AB5" w:rsidRDefault="00577AB5">
            <w:pPr>
              <w:pStyle w:val="ConsPlusNormal"/>
              <w:jc w:val="center"/>
            </w:pPr>
            <w:r>
              <w:t>102.</w:t>
            </w:r>
          </w:p>
        </w:tc>
        <w:tc>
          <w:tcPr>
            <w:tcW w:w="3005" w:type="dxa"/>
          </w:tcPr>
          <w:p w:rsidR="00577AB5" w:rsidRDefault="00577AB5">
            <w:pPr>
              <w:pStyle w:val="ConsPlusNormal"/>
            </w:pPr>
            <w:r>
              <w:t>г. Медногорск, ул. Моторная, д. 48</w:t>
            </w:r>
          </w:p>
        </w:tc>
        <w:tc>
          <w:tcPr>
            <w:tcW w:w="1587" w:type="dxa"/>
          </w:tcPr>
          <w:p w:rsidR="00577AB5" w:rsidRDefault="00577AB5">
            <w:pPr>
              <w:pStyle w:val="ConsPlusNormal"/>
              <w:jc w:val="center"/>
            </w:pPr>
            <w:r>
              <w:t>1259,60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105725,90</w:t>
            </w:r>
          </w:p>
        </w:tc>
      </w:tr>
      <w:tr w:rsidR="00577AB5">
        <w:tc>
          <w:tcPr>
            <w:tcW w:w="794" w:type="dxa"/>
          </w:tcPr>
          <w:p w:rsidR="00577AB5" w:rsidRDefault="00577AB5">
            <w:pPr>
              <w:pStyle w:val="ConsPlusNormal"/>
              <w:jc w:val="center"/>
            </w:pPr>
            <w:r>
              <w:t>103.</w:t>
            </w:r>
          </w:p>
        </w:tc>
        <w:tc>
          <w:tcPr>
            <w:tcW w:w="3005" w:type="dxa"/>
          </w:tcPr>
          <w:p w:rsidR="00577AB5" w:rsidRDefault="00577AB5">
            <w:pPr>
              <w:pStyle w:val="ConsPlusNormal"/>
            </w:pPr>
            <w:r>
              <w:t>г. Медногорск, ул. Моторная, д. 9</w:t>
            </w:r>
          </w:p>
        </w:tc>
        <w:tc>
          <w:tcPr>
            <w:tcW w:w="1587" w:type="dxa"/>
          </w:tcPr>
          <w:p w:rsidR="00577AB5" w:rsidRDefault="00577AB5">
            <w:pPr>
              <w:pStyle w:val="ConsPlusNormal"/>
              <w:jc w:val="center"/>
            </w:pPr>
            <w:r>
              <w:t>6615,10</w:t>
            </w:r>
          </w:p>
        </w:tc>
        <w:tc>
          <w:tcPr>
            <w:tcW w:w="2551" w:type="dxa"/>
          </w:tcPr>
          <w:p w:rsidR="00577AB5" w:rsidRDefault="00577AB5">
            <w:pPr>
              <w:pStyle w:val="ConsPlusNormal"/>
              <w:jc w:val="center"/>
            </w:pPr>
            <w:r>
              <w:t>300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72492,85</w:t>
            </w:r>
          </w:p>
        </w:tc>
      </w:tr>
      <w:tr w:rsidR="00577AB5">
        <w:tc>
          <w:tcPr>
            <w:tcW w:w="794" w:type="dxa"/>
          </w:tcPr>
          <w:p w:rsidR="00577AB5" w:rsidRDefault="00577AB5">
            <w:pPr>
              <w:pStyle w:val="ConsPlusNormal"/>
              <w:jc w:val="center"/>
            </w:pPr>
            <w:r>
              <w:t>104.</w:t>
            </w:r>
          </w:p>
        </w:tc>
        <w:tc>
          <w:tcPr>
            <w:tcW w:w="3005" w:type="dxa"/>
          </w:tcPr>
          <w:p w:rsidR="00577AB5" w:rsidRDefault="00577AB5">
            <w:pPr>
              <w:pStyle w:val="ConsPlusNormal"/>
            </w:pPr>
            <w:r>
              <w:t xml:space="preserve">г. Медногорск, ул. </w:t>
            </w:r>
            <w:r>
              <w:lastRenderedPageBreak/>
              <w:t>Оренбургская, д. 6а</w:t>
            </w:r>
          </w:p>
        </w:tc>
        <w:tc>
          <w:tcPr>
            <w:tcW w:w="1587" w:type="dxa"/>
          </w:tcPr>
          <w:p w:rsidR="00577AB5" w:rsidRDefault="00577AB5">
            <w:pPr>
              <w:pStyle w:val="ConsPlusNormal"/>
              <w:jc w:val="center"/>
            </w:pPr>
            <w:r>
              <w:lastRenderedPageBreak/>
              <w:t>3533,80</w:t>
            </w:r>
          </w:p>
        </w:tc>
        <w:tc>
          <w:tcPr>
            <w:tcW w:w="2551" w:type="dxa"/>
          </w:tcPr>
          <w:p w:rsidR="00577AB5" w:rsidRDefault="00577AB5">
            <w:pPr>
              <w:pStyle w:val="ConsPlusNormal"/>
              <w:jc w:val="center"/>
            </w:pPr>
            <w:r>
              <w:t>105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57685,62</w:t>
            </w:r>
          </w:p>
        </w:tc>
      </w:tr>
      <w:tr w:rsidR="00577AB5">
        <w:tc>
          <w:tcPr>
            <w:tcW w:w="794" w:type="dxa"/>
          </w:tcPr>
          <w:p w:rsidR="00577AB5" w:rsidRDefault="00577AB5">
            <w:pPr>
              <w:pStyle w:val="ConsPlusNormal"/>
              <w:jc w:val="center"/>
            </w:pPr>
            <w:r>
              <w:lastRenderedPageBreak/>
              <w:t>105.</w:t>
            </w:r>
          </w:p>
        </w:tc>
        <w:tc>
          <w:tcPr>
            <w:tcW w:w="3005" w:type="dxa"/>
          </w:tcPr>
          <w:p w:rsidR="00577AB5" w:rsidRDefault="00577AB5">
            <w:pPr>
              <w:pStyle w:val="ConsPlusNormal"/>
            </w:pPr>
            <w:r>
              <w:t>г. Медногорск, ул. Советская, д. 39</w:t>
            </w:r>
          </w:p>
        </w:tc>
        <w:tc>
          <w:tcPr>
            <w:tcW w:w="1587" w:type="dxa"/>
          </w:tcPr>
          <w:p w:rsidR="00577AB5" w:rsidRDefault="00577AB5">
            <w:pPr>
              <w:pStyle w:val="ConsPlusNormal"/>
              <w:jc w:val="center"/>
            </w:pPr>
            <w:r>
              <w:t>5140,40</w:t>
            </w:r>
          </w:p>
        </w:tc>
        <w:tc>
          <w:tcPr>
            <w:tcW w:w="2551" w:type="dxa"/>
          </w:tcPr>
          <w:p w:rsidR="00577AB5" w:rsidRDefault="00577AB5">
            <w:pPr>
              <w:pStyle w:val="ConsPlusNormal"/>
              <w:jc w:val="center"/>
            </w:pPr>
            <w:r>
              <w:t>177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41127,60</w:t>
            </w:r>
          </w:p>
        </w:tc>
      </w:tr>
      <w:tr w:rsidR="00577AB5">
        <w:tc>
          <w:tcPr>
            <w:tcW w:w="794" w:type="dxa"/>
          </w:tcPr>
          <w:p w:rsidR="00577AB5" w:rsidRDefault="00577AB5">
            <w:pPr>
              <w:pStyle w:val="ConsPlusNormal"/>
              <w:jc w:val="center"/>
            </w:pPr>
            <w:r>
              <w:t>106.</w:t>
            </w:r>
          </w:p>
        </w:tc>
        <w:tc>
          <w:tcPr>
            <w:tcW w:w="3005" w:type="dxa"/>
          </w:tcPr>
          <w:p w:rsidR="00577AB5" w:rsidRDefault="00577AB5">
            <w:pPr>
              <w:pStyle w:val="ConsPlusNormal"/>
            </w:pPr>
            <w:r>
              <w:t>г. Медногорск, ул. Советская, д. 4</w:t>
            </w:r>
          </w:p>
        </w:tc>
        <w:tc>
          <w:tcPr>
            <w:tcW w:w="1587" w:type="dxa"/>
          </w:tcPr>
          <w:p w:rsidR="00577AB5" w:rsidRDefault="00577AB5">
            <w:pPr>
              <w:pStyle w:val="ConsPlusNormal"/>
              <w:jc w:val="center"/>
            </w:pPr>
            <w:r>
              <w:t>2140,00</w:t>
            </w:r>
          </w:p>
        </w:tc>
        <w:tc>
          <w:tcPr>
            <w:tcW w:w="2551" w:type="dxa"/>
          </w:tcPr>
          <w:p w:rsidR="00577AB5" w:rsidRDefault="00577AB5">
            <w:pPr>
              <w:pStyle w:val="ConsPlusNormal"/>
              <w:jc w:val="center"/>
            </w:pPr>
            <w:r>
              <w:t>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124891,79</w:t>
            </w:r>
          </w:p>
        </w:tc>
      </w:tr>
      <w:tr w:rsidR="00577AB5">
        <w:tc>
          <w:tcPr>
            <w:tcW w:w="794" w:type="dxa"/>
          </w:tcPr>
          <w:p w:rsidR="00577AB5" w:rsidRDefault="00577AB5">
            <w:pPr>
              <w:pStyle w:val="ConsPlusNormal"/>
              <w:jc w:val="center"/>
            </w:pPr>
            <w:r>
              <w:t>107.</w:t>
            </w:r>
          </w:p>
        </w:tc>
        <w:tc>
          <w:tcPr>
            <w:tcW w:w="3005" w:type="dxa"/>
          </w:tcPr>
          <w:p w:rsidR="00577AB5" w:rsidRDefault="00577AB5">
            <w:pPr>
              <w:pStyle w:val="ConsPlusNormal"/>
            </w:pPr>
            <w:r>
              <w:t>г. Медногорск, ул. Советская, д. 43</w:t>
            </w:r>
          </w:p>
        </w:tc>
        <w:tc>
          <w:tcPr>
            <w:tcW w:w="1587" w:type="dxa"/>
          </w:tcPr>
          <w:p w:rsidR="00577AB5" w:rsidRDefault="00577AB5">
            <w:pPr>
              <w:pStyle w:val="ConsPlusNormal"/>
              <w:jc w:val="center"/>
            </w:pPr>
            <w:r>
              <w:t>4469,00</w:t>
            </w:r>
          </w:p>
        </w:tc>
        <w:tc>
          <w:tcPr>
            <w:tcW w:w="2551" w:type="dxa"/>
          </w:tcPr>
          <w:p w:rsidR="00577AB5" w:rsidRDefault="00577AB5">
            <w:pPr>
              <w:pStyle w:val="ConsPlusNormal"/>
              <w:jc w:val="center"/>
            </w:pPr>
            <w:r>
              <w:t>140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160991,01</w:t>
            </w:r>
          </w:p>
        </w:tc>
      </w:tr>
      <w:tr w:rsidR="00577AB5">
        <w:tc>
          <w:tcPr>
            <w:tcW w:w="794" w:type="dxa"/>
          </w:tcPr>
          <w:p w:rsidR="00577AB5" w:rsidRDefault="00577AB5">
            <w:pPr>
              <w:pStyle w:val="ConsPlusNormal"/>
              <w:jc w:val="center"/>
            </w:pPr>
            <w:r>
              <w:t>108.</w:t>
            </w:r>
          </w:p>
        </w:tc>
        <w:tc>
          <w:tcPr>
            <w:tcW w:w="3005" w:type="dxa"/>
          </w:tcPr>
          <w:p w:rsidR="00577AB5" w:rsidRDefault="00577AB5">
            <w:pPr>
              <w:pStyle w:val="ConsPlusNormal"/>
            </w:pPr>
            <w:r>
              <w:t>г. Медногорск, ул. Тульская, д. 21</w:t>
            </w:r>
          </w:p>
        </w:tc>
        <w:tc>
          <w:tcPr>
            <w:tcW w:w="1587" w:type="dxa"/>
          </w:tcPr>
          <w:p w:rsidR="00577AB5" w:rsidRDefault="00577AB5">
            <w:pPr>
              <w:pStyle w:val="ConsPlusNormal"/>
              <w:jc w:val="center"/>
            </w:pPr>
            <w:r>
              <w:t>566,40</w:t>
            </w:r>
          </w:p>
        </w:tc>
        <w:tc>
          <w:tcPr>
            <w:tcW w:w="2551" w:type="dxa"/>
          </w:tcPr>
          <w:p w:rsidR="00577AB5" w:rsidRDefault="00577AB5">
            <w:pPr>
              <w:pStyle w:val="ConsPlusNormal"/>
              <w:jc w:val="center"/>
            </w:pPr>
            <w:r>
              <w:t>25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136111,02</w:t>
            </w:r>
          </w:p>
        </w:tc>
      </w:tr>
      <w:tr w:rsidR="00577AB5">
        <w:tc>
          <w:tcPr>
            <w:tcW w:w="794" w:type="dxa"/>
          </w:tcPr>
          <w:p w:rsidR="00577AB5" w:rsidRDefault="00577AB5">
            <w:pPr>
              <w:pStyle w:val="ConsPlusNormal"/>
              <w:jc w:val="center"/>
            </w:pPr>
            <w:r>
              <w:t>109.</w:t>
            </w:r>
          </w:p>
        </w:tc>
        <w:tc>
          <w:tcPr>
            <w:tcW w:w="3005" w:type="dxa"/>
          </w:tcPr>
          <w:p w:rsidR="00577AB5" w:rsidRDefault="00577AB5">
            <w:pPr>
              <w:pStyle w:val="ConsPlusNormal"/>
            </w:pPr>
            <w:r>
              <w:t>г. Медногорск, ул. Тульская, д. 33</w:t>
            </w:r>
          </w:p>
        </w:tc>
        <w:tc>
          <w:tcPr>
            <w:tcW w:w="1587" w:type="dxa"/>
          </w:tcPr>
          <w:p w:rsidR="00577AB5" w:rsidRDefault="00577AB5">
            <w:pPr>
              <w:pStyle w:val="ConsPlusNormal"/>
              <w:jc w:val="center"/>
            </w:pPr>
            <w:r>
              <w:t>552,30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96777,65</w:t>
            </w:r>
          </w:p>
        </w:tc>
      </w:tr>
      <w:tr w:rsidR="00577AB5">
        <w:tc>
          <w:tcPr>
            <w:tcW w:w="794" w:type="dxa"/>
          </w:tcPr>
          <w:p w:rsidR="00577AB5" w:rsidRDefault="00577AB5">
            <w:pPr>
              <w:pStyle w:val="ConsPlusNormal"/>
              <w:jc w:val="center"/>
            </w:pPr>
            <w:r>
              <w:t>110.</w:t>
            </w:r>
          </w:p>
        </w:tc>
        <w:tc>
          <w:tcPr>
            <w:tcW w:w="3005" w:type="dxa"/>
          </w:tcPr>
          <w:p w:rsidR="00577AB5" w:rsidRDefault="00577AB5">
            <w:pPr>
              <w:pStyle w:val="ConsPlusNormal"/>
            </w:pPr>
            <w:r>
              <w:t>г. Медногорск, ул. Фурманова, д. 5</w:t>
            </w:r>
          </w:p>
        </w:tc>
        <w:tc>
          <w:tcPr>
            <w:tcW w:w="1587" w:type="dxa"/>
          </w:tcPr>
          <w:p w:rsidR="00577AB5" w:rsidRDefault="00577AB5">
            <w:pPr>
              <w:pStyle w:val="ConsPlusNormal"/>
              <w:jc w:val="center"/>
            </w:pPr>
            <w:r>
              <w:t>5102,60</w:t>
            </w:r>
          </w:p>
        </w:tc>
        <w:tc>
          <w:tcPr>
            <w:tcW w:w="2551" w:type="dxa"/>
          </w:tcPr>
          <w:p w:rsidR="00577AB5" w:rsidRDefault="00577AB5">
            <w:pPr>
              <w:pStyle w:val="ConsPlusNormal"/>
              <w:jc w:val="center"/>
            </w:pPr>
            <w:r>
              <w:t>171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65224,49</w:t>
            </w:r>
          </w:p>
        </w:tc>
      </w:tr>
      <w:tr w:rsidR="00577AB5">
        <w:tc>
          <w:tcPr>
            <w:tcW w:w="13606" w:type="dxa"/>
            <w:gridSpan w:val="7"/>
          </w:tcPr>
          <w:p w:rsidR="00577AB5" w:rsidRDefault="00577AB5">
            <w:pPr>
              <w:pStyle w:val="ConsPlusNormal"/>
              <w:jc w:val="center"/>
              <w:outlineLvl w:val="3"/>
            </w:pPr>
            <w:r>
              <w:t>11. Муниципальное образование город Новотроицк</w:t>
            </w:r>
          </w:p>
        </w:tc>
      </w:tr>
      <w:tr w:rsidR="00577AB5">
        <w:tc>
          <w:tcPr>
            <w:tcW w:w="3799" w:type="dxa"/>
            <w:gridSpan w:val="2"/>
          </w:tcPr>
          <w:p w:rsidR="00577AB5" w:rsidRDefault="00577AB5">
            <w:pPr>
              <w:pStyle w:val="ConsPlusNormal"/>
            </w:pPr>
            <w:r>
              <w:t>Итого по муниципальному образованию город Новотроицк</w:t>
            </w:r>
          </w:p>
        </w:tc>
        <w:tc>
          <w:tcPr>
            <w:tcW w:w="1587" w:type="dxa"/>
          </w:tcPr>
          <w:p w:rsidR="00577AB5" w:rsidRDefault="00577AB5">
            <w:pPr>
              <w:pStyle w:val="ConsPlusNormal"/>
              <w:jc w:val="center"/>
            </w:pPr>
            <w:r>
              <w:t>140660,70</w:t>
            </w:r>
          </w:p>
        </w:tc>
        <w:tc>
          <w:tcPr>
            <w:tcW w:w="2551" w:type="dxa"/>
          </w:tcPr>
          <w:p w:rsidR="00577AB5" w:rsidRDefault="00577AB5">
            <w:pPr>
              <w:pStyle w:val="ConsPlusNormal"/>
              <w:jc w:val="center"/>
            </w:pPr>
            <w:r>
              <w:t>6289</w:t>
            </w:r>
          </w:p>
        </w:tc>
        <w:tc>
          <w:tcPr>
            <w:tcW w:w="1984" w:type="dxa"/>
          </w:tcPr>
          <w:p w:rsidR="00577AB5" w:rsidRDefault="00577AB5">
            <w:pPr>
              <w:pStyle w:val="ConsPlusNormal"/>
              <w:jc w:val="center"/>
            </w:pPr>
            <w:r>
              <w:t>112</w:t>
            </w:r>
          </w:p>
        </w:tc>
        <w:tc>
          <w:tcPr>
            <w:tcW w:w="1701" w:type="dxa"/>
          </w:tcPr>
          <w:p w:rsidR="00577AB5" w:rsidRDefault="00577AB5">
            <w:pPr>
              <w:pStyle w:val="ConsPlusNormal"/>
              <w:jc w:val="center"/>
            </w:pPr>
            <w:r>
              <w:t>42</w:t>
            </w:r>
          </w:p>
        </w:tc>
        <w:tc>
          <w:tcPr>
            <w:tcW w:w="1984" w:type="dxa"/>
          </w:tcPr>
          <w:p w:rsidR="00577AB5" w:rsidRDefault="00577AB5">
            <w:pPr>
              <w:pStyle w:val="ConsPlusNormal"/>
              <w:jc w:val="center"/>
            </w:pPr>
            <w:r>
              <w:t>8670655,44</w:t>
            </w:r>
          </w:p>
        </w:tc>
      </w:tr>
      <w:tr w:rsidR="00577AB5">
        <w:tc>
          <w:tcPr>
            <w:tcW w:w="794" w:type="dxa"/>
          </w:tcPr>
          <w:p w:rsidR="00577AB5" w:rsidRDefault="00577AB5">
            <w:pPr>
              <w:pStyle w:val="ConsPlusNormal"/>
              <w:jc w:val="center"/>
            </w:pPr>
            <w:r>
              <w:t>111.</w:t>
            </w:r>
          </w:p>
        </w:tc>
        <w:tc>
          <w:tcPr>
            <w:tcW w:w="3005" w:type="dxa"/>
          </w:tcPr>
          <w:p w:rsidR="00577AB5" w:rsidRDefault="00577AB5">
            <w:pPr>
              <w:pStyle w:val="ConsPlusNormal"/>
            </w:pPr>
            <w:r>
              <w:t>г. Новотроицк, пер. 8 Марта, д. 6</w:t>
            </w:r>
          </w:p>
        </w:tc>
        <w:tc>
          <w:tcPr>
            <w:tcW w:w="1587" w:type="dxa"/>
          </w:tcPr>
          <w:p w:rsidR="00577AB5" w:rsidRDefault="00577AB5">
            <w:pPr>
              <w:pStyle w:val="ConsPlusNormal"/>
              <w:jc w:val="center"/>
            </w:pPr>
            <w:r>
              <w:t>5298,10</w:t>
            </w:r>
          </w:p>
        </w:tc>
        <w:tc>
          <w:tcPr>
            <w:tcW w:w="2551" w:type="dxa"/>
          </w:tcPr>
          <w:p w:rsidR="00577AB5" w:rsidRDefault="00577AB5">
            <w:pPr>
              <w:pStyle w:val="ConsPlusNormal"/>
              <w:jc w:val="center"/>
            </w:pPr>
            <w:r>
              <w:t>172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127311,58</w:t>
            </w:r>
          </w:p>
        </w:tc>
      </w:tr>
      <w:tr w:rsidR="00577AB5">
        <w:tc>
          <w:tcPr>
            <w:tcW w:w="794" w:type="dxa"/>
          </w:tcPr>
          <w:p w:rsidR="00577AB5" w:rsidRDefault="00577AB5">
            <w:pPr>
              <w:pStyle w:val="ConsPlusNormal"/>
              <w:jc w:val="center"/>
            </w:pPr>
            <w:r>
              <w:t>112.</w:t>
            </w:r>
          </w:p>
        </w:tc>
        <w:tc>
          <w:tcPr>
            <w:tcW w:w="3005" w:type="dxa"/>
          </w:tcPr>
          <w:p w:rsidR="00577AB5" w:rsidRDefault="00577AB5">
            <w:pPr>
              <w:pStyle w:val="ConsPlusNormal"/>
            </w:pPr>
            <w:r>
              <w:t>г. Новотроицк, пер. Студенческий, д. 5</w:t>
            </w:r>
          </w:p>
        </w:tc>
        <w:tc>
          <w:tcPr>
            <w:tcW w:w="1587" w:type="dxa"/>
          </w:tcPr>
          <w:p w:rsidR="00577AB5" w:rsidRDefault="00577AB5">
            <w:pPr>
              <w:pStyle w:val="ConsPlusNormal"/>
              <w:jc w:val="center"/>
            </w:pPr>
            <w:r>
              <w:t>3885,90</w:t>
            </w:r>
          </w:p>
        </w:tc>
        <w:tc>
          <w:tcPr>
            <w:tcW w:w="2551" w:type="dxa"/>
          </w:tcPr>
          <w:p w:rsidR="00577AB5" w:rsidRDefault="00577AB5">
            <w:pPr>
              <w:pStyle w:val="ConsPlusNormal"/>
              <w:jc w:val="center"/>
            </w:pPr>
            <w:r>
              <w:t>94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128495,95</w:t>
            </w:r>
          </w:p>
        </w:tc>
      </w:tr>
      <w:tr w:rsidR="00577AB5">
        <w:tc>
          <w:tcPr>
            <w:tcW w:w="794" w:type="dxa"/>
          </w:tcPr>
          <w:p w:rsidR="00577AB5" w:rsidRDefault="00577AB5">
            <w:pPr>
              <w:pStyle w:val="ConsPlusNormal"/>
              <w:jc w:val="center"/>
            </w:pPr>
            <w:r>
              <w:t>113.</w:t>
            </w:r>
          </w:p>
        </w:tc>
        <w:tc>
          <w:tcPr>
            <w:tcW w:w="3005" w:type="dxa"/>
          </w:tcPr>
          <w:p w:rsidR="00577AB5" w:rsidRDefault="00577AB5">
            <w:pPr>
              <w:pStyle w:val="ConsPlusNormal"/>
            </w:pPr>
            <w:r>
              <w:t>г. Новотроицк, просп. Комсомольский, д. 28</w:t>
            </w:r>
          </w:p>
        </w:tc>
        <w:tc>
          <w:tcPr>
            <w:tcW w:w="1587" w:type="dxa"/>
          </w:tcPr>
          <w:p w:rsidR="00577AB5" w:rsidRDefault="00577AB5">
            <w:pPr>
              <w:pStyle w:val="ConsPlusNormal"/>
              <w:jc w:val="center"/>
            </w:pPr>
            <w:r>
              <w:t>4795,40</w:t>
            </w:r>
          </w:p>
        </w:tc>
        <w:tc>
          <w:tcPr>
            <w:tcW w:w="2551" w:type="dxa"/>
          </w:tcPr>
          <w:p w:rsidR="00577AB5" w:rsidRDefault="00577AB5">
            <w:pPr>
              <w:pStyle w:val="ConsPlusNormal"/>
              <w:jc w:val="center"/>
            </w:pPr>
            <w:r>
              <w:t>214</w:t>
            </w:r>
          </w:p>
        </w:tc>
        <w:tc>
          <w:tcPr>
            <w:tcW w:w="1984" w:type="dxa"/>
          </w:tcPr>
          <w:p w:rsidR="00577AB5" w:rsidRDefault="00577AB5">
            <w:pPr>
              <w:pStyle w:val="ConsPlusNormal"/>
              <w:jc w:val="center"/>
            </w:pPr>
            <w:r>
              <w:t>5</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190171,61</w:t>
            </w:r>
          </w:p>
        </w:tc>
      </w:tr>
      <w:tr w:rsidR="00577AB5">
        <w:tc>
          <w:tcPr>
            <w:tcW w:w="794" w:type="dxa"/>
          </w:tcPr>
          <w:p w:rsidR="00577AB5" w:rsidRDefault="00577AB5">
            <w:pPr>
              <w:pStyle w:val="ConsPlusNormal"/>
              <w:jc w:val="center"/>
            </w:pPr>
            <w:r>
              <w:t>114.</w:t>
            </w:r>
          </w:p>
        </w:tc>
        <w:tc>
          <w:tcPr>
            <w:tcW w:w="3005" w:type="dxa"/>
          </w:tcPr>
          <w:p w:rsidR="00577AB5" w:rsidRDefault="00577AB5">
            <w:pPr>
              <w:pStyle w:val="ConsPlusNormal"/>
            </w:pPr>
            <w:r>
              <w:t>г. Новотроицк, просп. Комсомольский, д. 44</w:t>
            </w:r>
          </w:p>
        </w:tc>
        <w:tc>
          <w:tcPr>
            <w:tcW w:w="1587" w:type="dxa"/>
          </w:tcPr>
          <w:p w:rsidR="00577AB5" w:rsidRDefault="00577AB5">
            <w:pPr>
              <w:pStyle w:val="ConsPlusNormal"/>
              <w:jc w:val="center"/>
            </w:pPr>
            <w:r>
              <w:t>3398,50</w:t>
            </w:r>
          </w:p>
        </w:tc>
        <w:tc>
          <w:tcPr>
            <w:tcW w:w="2551" w:type="dxa"/>
          </w:tcPr>
          <w:p w:rsidR="00577AB5" w:rsidRDefault="00577AB5">
            <w:pPr>
              <w:pStyle w:val="ConsPlusNormal"/>
              <w:jc w:val="center"/>
            </w:pPr>
            <w:r>
              <w:t>143</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172491,66</w:t>
            </w:r>
          </w:p>
        </w:tc>
      </w:tr>
      <w:tr w:rsidR="00577AB5">
        <w:tc>
          <w:tcPr>
            <w:tcW w:w="794" w:type="dxa"/>
          </w:tcPr>
          <w:p w:rsidR="00577AB5" w:rsidRDefault="00577AB5">
            <w:pPr>
              <w:pStyle w:val="ConsPlusNormal"/>
              <w:jc w:val="center"/>
            </w:pPr>
            <w:r>
              <w:lastRenderedPageBreak/>
              <w:t>115.</w:t>
            </w:r>
          </w:p>
        </w:tc>
        <w:tc>
          <w:tcPr>
            <w:tcW w:w="3005" w:type="dxa"/>
          </w:tcPr>
          <w:p w:rsidR="00577AB5" w:rsidRDefault="00577AB5">
            <w:pPr>
              <w:pStyle w:val="ConsPlusNormal"/>
            </w:pPr>
            <w:r>
              <w:t>г. Новотроицк, просп. Металлургов, д. 10</w:t>
            </w:r>
          </w:p>
        </w:tc>
        <w:tc>
          <w:tcPr>
            <w:tcW w:w="1587" w:type="dxa"/>
          </w:tcPr>
          <w:p w:rsidR="00577AB5" w:rsidRDefault="00577AB5">
            <w:pPr>
              <w:pStyle w:val="ConsPlusNormal"/>
              <w:jc w:val="center"/>
            </w:pPr>
            <w:r>
              <w:t>10603,50</w:t>
            </w:r>
          </w:p>
        </w:tc>
        <w:tc>
          <w:tcPr>
            <w:tcW w:w="2551" w:type="dxa"/>
          </w:tcPr>
          <w:p w:rsidR="00577AB5" w:rsidRDefault="00577AB5">
            <w:pPr>
              <w:pStyle w:val="ConsPlusNormal"/>
              <w:jc w:val="center"/>
            </w:pPr>
            <w:r>
              <w:t>522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91557,53</w:t>
            </w:r>
          </w:p>
        </w:tc>
      </w:tr>
      <w:tr w:rsidR="00577AB5">
        <w:tc>
          <w:tcPr>
            <w:tcW w:w="794" w:type="dxa"/>
          </w:tcPr>
          <w:p w:rsidR="00577AB5" w:rsidRDefault="00577AB5">
            <w:pPr>
              <w:pStyle w:val="ConsPlusNormal"/>
              <w:jc w:val="center"/>
            </w:pPr>
            <w:r>
              <w:t>116.</w:t>
            </w:r>
          </w:p>
        </w:tc>
        <w:tc>
          <w:tcPr>
            <w:tcW w:w="3005" w:type="dxa"/>
          </w:tcPr>
          <w:p w:rsidR="00577AB5" w:rsidRDefault="00577AB5">
            <w:pPr>
              <w:pStyle w:val="ConsPlusNormal"/>
            </w:pPr>
            <w:r>
              <w:t>г. Новотроицк, ул. Гагарина, д. 14</w:t>
            </w:r>
          </w:p>
        </w:tc>
        <w:tc>
          <w:tcPr>
            <w:tcW w:w="1587" w:type="dxa"/>
          </w:tcPr>
          <w:p w:rsidR="00577AB5" w:rsidRDefault="00577AB5">
            <w:pPr>
              <w:pStyle w:val="ConsPlusNormal"/>
              <w:jc w:val="center"/>
            </w:pPr>
            <w:r>
              <w:t>6242,30</w:t>
            </w:r>
          </w:p>
        </w:tc>
        <w:tc>
          <w:tcPr>
            <w:tcW w:w="2551" w:type="dxa"/>
          </w:tcPr>
          <w:p w:rsidR="00577AB5" w:rsidRDefault="00577AB5">
            <w:pPr>
              <w:pStyle w:val="ConsPlusNormal"/>
              <w:jc w:val="center"/>
            </w:pPr>
            <w:r>
              <w:t>242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44305,45</w:t>
            </w:r>
          </w:p>
        </w:tc>
      </w:tr>
      <w:tr w:rsidR="00577AB5">
        <w:tc>
          <w:tcPr>
            <w:tcW w:w="794" w:type="dxa"/>
          </w:tcPr>
          <w:p w:rsidR="00577AB5" w:rsidRDefault="00577AB5">
            <w:pPr>
              <w:pStyle w:val="ConsPlusNormal"/>
              <w:jc w:val="center"/>
            </w:pPr>
            <w:r>
              <w:t>117.</w:t>
            </w:r>
          </w:p>
        </w:tc>
        <w:tc>
          <w:tcPr>
            <w:tcW w:w="3005" w:type="dxa"/>
          </w:tcPr>
          <w:p w:rsidR="00577AB5" w:rsidRDefault="00577AB5">
            <w:pPr>
              <w:pStyle w:val="ConsPlusNormal"/>
            </w:pPr>
            <w:r>
              <w:t>г. Новотроицк, ул. Гагарина, д. 1а</w:t>
            </w:r>
          </w:p>
        </w:tc>
        <w:tc>
          <w:tcPr>
            <w:tcW w:w="1587" w:type="dxa"/>
          </w:tcPr>
          <w:p w:rsidR="00577AB5" w:rsidRDefault="00577AB5">
            <w:pPr>
              <w:pStyle w:val="ConsPlusNormal"/>
              <w:jc w:val="center"/>
            </w:pPr>
            <w:r>
              <w:t>5006,50</w:t>
            </w:r>
          </w:p>
        </w:tc>
        <w:tc>
          <w:tcPr>
            <w:tcW w:w="2551" w:type="dxa"/>
          </w:tcPr>
          <w:p w:rsidR="00577AB5" w:rsidRDefault="00577AB5">
            <w:pPr>
              <w:pStyle w:val="ConsPlusNormal"/>
              <w:jc w:val="center"/>
            </w:pPr>
            <w:r>
              <w:t>194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71953,91</w:t>
            </w:r>
          </w:p>
        </w:tc>
      </w:tr>
      <w:tr w:rsidR="00577AB5">
        <w:tc>
          <w:tcPr>
            <w:tcW w:w="794" w:type="dxa"/>
          </w:tcPr>
          <w:p w:rsidR="00577AB5" w:rsidRDefault="00577AB5">
            <w:pPr>
              <w:pStyle w:val="ConsPlusNormal"/>
              <w:jc w:val="center"/>
            </w:pPr>
            <w:r>
              <w:t>118.</w:t>
            </w:r>
          </w:p>
        </w:tc>
        <w:tc>
          <w:tcPr>
            <w:tcW w:w="3005" w:type="dxa"/>
          </w:tcPr>
          <w:p w:rsidR="00577AB5" w:rsidRDefault="00577AB5">
            <w:pPr>
              <w:pStyle w:val="ConsPlusNormal"/>
            </w:pPr>
            <w:r>
              <w:t>г. Новотроицк, ул. Губина, д. 4</w:t>
            </w:r>
          </w:p>
        </w:tc>
        <w:tc>
          <w:tcPr>
            <w:tcW w:w="1587" w:type="dxa"/>
          </w:tcPr>
          <w:p w:rsidR="00577AB5" w:rsidRDefault="00577AB5">
            <w:pPr>
              <w:pStyle w:val="ConsPlusNormal"/>
              <w:jc w:val="center"/>
            </w:pPr>
            <w:r>
              <w:t>3998,10</w:t>
            </w:r>
          </w:p>
        </w:tc>
        <w:tc>
          <w:tcPr>
            <w:tcW w:w="2551" w:type="dxa"/>
          </w:tcPr>
          <w:p w:rsidR="00577AB5" w:rsidRDefault="00577AB5">
            <w:pPr>
              <w:pStyle w:val="ConsPlusNormal"/>
              <w:jc w:val="center"/>
            </w:pPr>
            <w:r>
              <w:t>179</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139661,19</w:t>
            </w:r>
          </w:p>
        </w:tc>
      </w:tr>
      <w:tr w:rsidR="00577AB5">
        <w:tc>
          <w:tcPr>
            <w:tcW w:w="794" w:type="dxa"/>
          </w:tcPr>
          <w:p w:rsidR="00577AB5" w:rsidRDefault="00577AB5">
            <w:pPr>
              <w:pStyle w:val="ConsPlusNormal"/>
              <w:jc w:val="center"/>
            </w:pPr>
            <w:r>
              <w:t>119.</w:t>
            </w:r>
          </w:p>
        </w:tc>
        <w:tc>
          <w:tcPr>
            <w:tcW w:w="3005" w:type="dxa"/>
          </w:tcPr>
          <w:p w:rsidR="00577AB5" w:rsidRDefault="00577AB5">
            <w:pPr>
              <w:pStyle w:val="ConsPlusNormal"/>
            </w:pPr>
            <w:r>
              <w:t>г. Новотроицк, ул. Железнодорожная, д. 11</w:t>
            </w:r>
          </w:p>
        </w:tc>
        <w:tc>
          <w:tcPr>
            <w:tcW w:w="1587" w:type="dxa"/>
          </w:tcPr>
          <w:p w:rsidR="00577AB5" w:rsidRDefault="00577AB5">
            <w:pPr>
              <w:pStyle w:val="ConsPlusNormal"/>
              <w:jc w:val="center"/>
            </w:pPr>
            <w:r>
              <w:t>551,70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309766,20</w:t>
            </w:r>
          </w:p>
        </w:tc>
      </w:tr>
      <w:tr w:rsidR="00577AB5">
        <w:tc>
          <w:tcPr>
            <w:tcW w:w="794" w:type="dxa"/>
          </w:tcPr>
          <w:p w:rsidR="00577AB5" w:rsidRDefault="00577AB5">
            <w:pPr>
              <w:pStyle w:val="ConsPlusNormal"/>
              <w:jc w:val="center"/>
            </w:pPr>
            <w:r>
              <w:t>120.</w:t>
            </w:r>
          </w:p>
        </w:tc>
        <w:tc>
          <w:tcPr>
            <w:tcW w:w="3005" w:type="dxa"/>
          </w:tcPr>
          <w:p w:rsidR="00577AB5" w:rsidRDefault="00577AB5">
            <w:pPr>
              <w:pStyle w:val="ConsPlusNormal"/>
            </w:pPr>
            <w:r>
              <w:t>г. Новотроицк, ул. Железнодорожная, д. 13</w:t>
            </w:r>
          </w:p>
        </w:tc>
        <w:tc>
          <w:tcPr>
            <w:tcW w:w="1587" w:type="dxa"/>
          </w:tcPr>
          <w:p w:rsidR="00577AB5" w:rsidRDefault="00577AB5">
            <w:pPr>
              <w:pStyle w:val="ConsPlusNormal"/>
              <w:jc w:val="center"/>
            </w:pPr>
            <w:r>
              <w:t>563,10</w:t>
            </w:r>
          </w:p>
        </w:tc>
        <w:tc>
          <w:tcPr>
            <w:tcW w:w="2551" w:type="dxa"/>
          </w:tcPr>
          <w:p w:rsidR="00577AB5" w:rsidRDefault="00577AB5">
            <w:pPr>
              <w:pStyle w:val="ConsPlusNormal"/>
              <w:jc w:val="center"/>
            </w:pPr>
            <w:r>
              <w:t>22</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314409,36</w:t>
            </w:r>
          </w:p>
        </w:tc>
      </w:tr>
      <w:tr w:rsidR="00577AB5">
        <w:tc>
          <w:tcPr>
            <w:tcW w:w="794" w:type="dxa"/>
          </w:tcPr>
          <w:p w:rsidR="00577AB5" w:rsidRDefault="00577AB5">
            <w:pPr>
              <w:pStyle w:val="ConsPlusNormal"/>
              <w:jc w:val="center"/>
            </w:pPr>
            <w:r>
              <w:t>121.</w:t>
            </w:r>
          </w:p>
        </w:tc>
        <w:tc>
          <w:tcPr>
            <w:tcW w:w="3005" w:type="dxa"/>
          </w:tcPr>
          <w:p w:rsidR="00577AB5" w:rsidRDefault="00577AB5">
            <w:pPr>
              <w:pStyle w:val="ConsPlusNormal"/>
            </w:pPr>
            <w:r>
              <w:t>г. Новотроицк, ул. Железнодорожная, д. 15</w:t>
            </w:r>
          </w:p>
        </w:tc>
        <w:tc>
          <w:tcPr>
            <w:tcW w:w="1587" w:type="dxa"/>
          </w:tcPr>
          <w:p w:rsidR="00577AB5" w:rsidRDefault="00577AB5">
            <w:pPr>
              <w:pStyle w:val="ConsPlusNormal"/>
              <w:jc w:val="center"/>
            </w:pPr>
            <w:r>
              <w:t>549,50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308870,21</w:t>
            </w:r>
          </w:p>
        </w:tc>
      </w:tr>
      <w:tr w:rsidR="00577AB5">
        <w:tc>
          <w:tcPr>
            <w:tcW w:w="794" w:type="dxa"/>
          </w:tcPr>
          <w:p w:rsidR="00577AB5" w:rsidRDefault="00577AB5">
            <w:pPr>
              <w:pStyle w:val="ConsPlusNormal"/>
              <w:jc w:val="center"/>
            </w:pPr>
            <w:r>
              <w:t>122.</w:t>
            </w:r>
          </w:p>
        </w:tc>
        <w:tc>
          <w:tcPr>
            <w:tcW w:w="3005" w:type="dxa"/>
          </w:tcPr>
          <w:p w:rsidR="00577AB5" w:rsidRDefault="00577AB5">
            <w:pPr>
              <w:pStyle w:val="ConsPlusNormal"/>
            </w:pPr>
            <w:r>
              <w:t>г. Новотроицк, ул. Железнодорожная, д. 3</w:t>
            </w:r>
          </w:p>
        </w:tc>
        <w:tc>
          <w:tcPr>
            <w:tcW w:w="1587" w:type="dxa"/>
          </w:tcPr>
          <w:p w:rsidR="00577AB5" w:rsidRDefault="00577AB5">
            <w:pPr>
              <w:pStyle w:val="ConsPlusNormal"/>
              <w:jc w:val="center"/>
            </w:pPr>
            <w:r>
              <w:t>562,10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314002,10</w:t>
            </w:r>
          </w:p>
        </w:tc>
      </w:tr>
      <w:tr w:rsidR="00577AB5">
        <w:tc>
          <w:tcPr>
            <w:tcW w:w="794" w:type="dxa"/>
          </w:tcPr>
          <w:p w:rsidR="00577AB5" w:rsidRDefault="00577AB5">
            <w:pPr>
              <w:pStyle w:val="ConsPlusNormal"/>
              <w:jc w:val="center"/>
            </w:pPr>
            <w:r>
              <w:t>123.</w:t>
            </w:r>
          </w:p>
        </w:tc>
        <w:tc>
          <w:tcPr>
            <w:tcW w:w="3005" w:type="dxa"/>
          </w:tcPr>
          <w:p w:rsidR="00577AB5" w:rsidRDefault="00577AB5">
            <w:pPr>
              <w:pStyle w:val="ConsPlusNormal"/>
            </w:pPr>
            <w:r>
              <w:t>г. Новотроицк, ул. Железнодорожная, д. 5</w:t>
            </w:r>
          </w:p>
        </w:tc>
        <w:tc>
          <w:tcPr>
            <w:tcW w:w="1587" w:type="dxa"/>
          </w:tcPr>
          <w:p w:rsidR="00577AB5" w:rsidRDefault="00577AB5">
            <w:pPr>
              <w:pStyle w:val="ConsPlusNormal"/>
              <w:jc w:val="center"/>
            </w:pPr>
            <w:r>
              <w:t>566,10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315631,38</w:t>
            </w:r>
          </w:p>
        </w:tc>
      </w:tr>
      <w:tr w:rsidR="00577AB5">
        <w:tc>
          <w:tcPr>
            <w:tcW w:w="794" w:type="dxa"/>
          </w:tcPr>
          <w:p w:rsidR="00577AB5" w:rsidRDefault="00577AB5">
            <w:pPr>
              <w:pStyle w:val="ConsPlusNormal"/>
              <w:jc w:val="center"/>
            </w:pPr>
            <w:r>
              <w:t>124.</w:t>
            </w:r>
          </w:p>
        </w:tc>
        <w:tc>
          <w:tcPr>
            <w:tcW w:w="3005" w:type="dxa"/>
          </w:tcPr>
          <w:p w:rsidR="00577AB5" w:rsidRDefault="00577AB5">
            <w:pPr>
              <w:pStyle w:val="ConsPlusNormal"/>
            </w:pPr>
            <w:r>
              <w:t>г. Новотроицк, ул. Железнодорожная, д. 7</w:t>
            </w:r>
          </w:p>
        </w:tc>
        <w:tc>
          <w:tcPr>
            <w:tcW w:w="1587" w:type="dxa"/>
          </w:tcPr>
          <w:p w:rsidR="00577AB5" w:rsidRDefault="00577AB5">
            <w:pPr>
              <w:pStyle w:val="ConsPlusNormal"/>
              <w:jc w:val="center"/>
            </w:pPr>
            <w:r>
              <w:t>561,80</w:t>
            </w:r>
          </w:p>
        </w:tc>
        <w:tc>
          <w:tcPr>
            <w:tcW w:w="2551" w:type="dxa"/>
          </w:tcPr>
          <w:p w:rsidR="00577AB5" w:rsidRDefault="00577AB5">
            <w:pPr>
              <w:pStyle w:val="ConsPlusNormal"/>
              <w:jc w:val="center"/>
            </w:pPr>
            <w:r>
              <w:t>138</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313879,95</w:t>
            </w:r>
          </w:p>
        </w:tc>
      </w:tr>
      <w:tr w:rsidR="00577AB5">
        <w:tc>
          <w:tcPr>
            <w:tcW w:w="794" w:type="dxa"/>
          </w:tcPr>
          <w:p w:rsidR="00577AB5" w:rsidRDefault="00577AB5">
            <w:pPr>
              <w:pStyle w:val="ConsPlusNormal"/>
              <w:jc w:val="center"/>
            </w:pPr>
            <w:r>
              <w:t>125.</w:t>
            </w:r>
          </w:p>
        </w:tc>
        <w:tc>
          <w:tcPr>
            <w:tcW w:w="3005" w:type="dxa"/>
          </w:tcPr>
          <w:p w:rsidR="00577AB5" w:rsidRDefault="00577AB5">
            <w:pPr>
              <w:pStyle w:val="ConsPlusNormal"/>
            </w:pPr>
            <w:r>
              <w:t>г. Новотроицк, ул. Железнодорожная, д. 9</w:t>
            </w:r>
          </w:p>
        </w:tc>
        <w:tc>
          <w:tcPr>
            <w:tcW w:w="1587" w:type="dxa"/>
          </w:tcPr>
          <w:p w:rsidR="00577AB5" w:rsidRDefault="00577AB5">
            <w:pPr>
              <w:pStyle w:val="ConsPlusNormal"/>
              <w:jc w:val="center"/>
            </w:pPr>
            <w:r>
              <w:t>554,60</w:t>
            </w:r>
          </w:p>
        </w:tc>
        <w:tc>
          <w:tcPr>
            <w:tcW w:w="2551" w:type="dxa"/>
          </w:tcPr>
          <w:p w:rsidR="00577AB5" w:rsidRDefault="00577AB5">
            <w:pPr>
              <w:pStyle w:val="ConsPlusNormal"/>
              <w:jc w:val="center"/>
            </w:pPr>
            <w:r>
              <w:t>22</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315272,45</w:t>
            </w:r>
          </w:p>
        </w:tc>
      </w:tr>
      <w:tr w:rsidR="00577AB5">
        <w:tc>
          <w:tcPr>
            <w:tcW w:w="794" w:type="dxa"/>
          </w:tcPr>
          <w:p w:rsidR="00577AB5" w:rsidRDefault="00577AB5">
            <w:pPr>
              <w:pStyle w:val="ConsPlusNormal"/>
              <w:jc w:val="center"/>
            </w:pPr>
            <w:r>
              <w:t>126.</w:t>
            </w:r>
          </w:p>
        </w:tc>
        <w:tc>
          <w:tcPr>
            <w:tcW w:w="3005" w:type="dxa"/>
          </w:tcPr>
          <w:p w:rsidR="00577AB5" w:rsidRDefault="00577AB5">
            <w:pPr>
              <w:pStyle w:val="ConsPlusNormal"/>
            </w:pPr>
            <w:r>
              <w:t>г. Новотроицк, ул. Зеленая, д. 33</w:t>
            </w:r>
          </w:p>
        </w:tc>
        <w:tc>
          <w:tcPr>
            <w:tcW w:w="1587" w:type="dxa"/>
          </w:tcPr>
          <w:p w:rsidR="00577AB5" w:rsidRDefault="00577AB5">
            <w:pPr>
              <w:pStyle w:val="ConsPlusNormal"/>
              <w:jc w:val="center"/>
            </w:pPr>
            <w:r>
              <w:t>4737,40</w:t>
            </w:r>
          </w:p>
        </w:tc>
        <w:tc>
          <w:tcPr>
            <w:tcW w:w="2551" w:type="dxa"/>
          </w:tcPr>
          <w:p w:rsidR="00577AB5" w:rsidRDefault="00577AB5">
            <w:pPr>
              <w:pStyle w:val="ConsPlusNormal"/>
              <w:jc w:val="center"/>
            </w:pPr>
            <w:r>
              <w:t>212</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153468,77</w:t>
            </w:r>
          </w:p>
        </w:tc>
      </w:tr>
      <w:tr w:rsidR="00577AB5">
        <w:tc>
          <w:tcPr>
            <w:tcW w:w="794" w:type="dxa"/>
          </w:tcPr>
          <w:p w:rsidR="00577AB5" w:rsidRDefault="00577AB5">
            <w:pPr>
              <w:pStyle w:val="ConsPlusNormal"/>
              <w:jc w:val="center"/>
            </w:pPr>
            <w:r>
              <w:t>127.</w:t>
            </w:r>
          </w:p>
        </w:tc>
        <w:tc>
          <w:tcPr>
            <w:tcW w:w="3005" w:type="dxa"/>
          </w:tcPr>
          <w:p w:rsidR="00577AB5" w:rsidRDefault="00577AB5">
            <w:pPr>
              <w:pStyle w:val="ConsPlusNormal"/>
            </w:pPr>
            <w:r>
              <w:t xml:space="preserve">г. Новотроицк, ул. Зеленая, д. </w:t>
            </w:r>
            <w:r>
              <w:lastRenderedPageBreak/>
              <w:t>73</w:t>
            </w:r>
          </w:p>
        </w:tc>
        <w:tc>
          <w:tcPr>
            <w:tcW w:w="1587" w:type="dxa"/>
          </w:tcPr>
          <w:p w:rsidR="00577AB5" w:rsidRDefault="00577AB5">
            <w:pPr>
              <w:pStyle w:val="ConsPlusNormal"/>
              <w:jc w:val="center"/>
            </w:pPr>
            <w:r>
              <w:lastRenderedPageBreak/>
              <w:t>3011,50</w:t>
            </w:r>
          </w:p>
        </w:tc>
        <w:tc>
          <w:tcPr>
            <w:tcW w:w="2551" w:type="dxa"/>
          </w:tcPr>
          <w:p w:rsidR="00577AB5" w:rsidRDefault="00577AB5">
            <w:pPr>
              <w:pStyle w:val="ConsPlusNormal"/>
              <w:jc w:val="center"/>
            </w:pPr>
            <w:r>
              <w:t>126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67056,67</w:t>
            </w:r>
          </w:p>
        </w:tc>
      </w:tr>
      <w:tr w:rsidR="00577AB5">
        <w:tc>
          <w:tcPr>
            <w:tcW w:w="794" w:type="dxa"/>
          </w:tcPr>
          <w:p w:rsidR="00577AB5" w:rsidRDefault="00577AB5">
            <w:pPr>
              <w:pStyle w:val="ConsPlusNormal"/>
              <w:jc w:val="center"/>
            </w:pPr>
            <w:r>
              <w:lastRenderedPageBreak/>
              <w:t>128.</w:t>
            </w:r>
          </w:p>
        </w:tc>
        <w:tc>
          <w:tcPr>
            <w:tcW w:w="3005" w:type="dxa"/>
          </w:tcPr>
          <w:p w:rsidR="00577AB5" w:rsidRDefault="00577AB5">
            <w:pPr>
              <w:pStyle w:val="ConsPlusNormal"/>
            </w:pPr>
            <w:r>
              <w:t>г. Новотроицк, ул. Зинина, д. 2</w:t>
            </w:r>
          </w:p>
        </w:tc>
        <w:tc>
          <w:tcPr>
            <w:tcW w:w="1587" w:type="dxa"/>
          </w:tcPr>
          <w:p w:rsidR="00577AB5" w:rsidRDefault="00577AB5">
            <w:pPr>
              <w:pStyle w:val="ConsPlusNormal"/>
              <w:jc w:val="center"/>
            </w:pPr>
            <w:r>
              <w:t>4074,80</w:t>
            </w:r>
          </w:p>
        </w:tc>
        <w:tc>
          <w:tcPr>
            <w:tcW w:w="2551" w:type="dxa"/>
          </w:tcPr>
          <w:p w:rsidR="00577AB5" w:rsidRDefault="00577AB5">
            <w:pPr>
              <w:pStyle w:val="ConsPlusNormal"/>
              <w:jc w:val="center"/>
            </w:pPr>
            <w:r>
              <w:t>161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251823,44</w:t>
            </w:r>
          </w:p>
        </w:tc>
      </w:tr>
      <w:tr w:rsidR="00577AB5">
        <w:tc>
          <w:tcPr>
            <w:tcW w:w="794" w:type="dxa"/>
          </w:tcPr>
          <w:p w:rsidR="00577AB5" w:rsidRDefault="00577AB5">
            <w:pPr>
              <w:pStyle w:val="ConsPlusNormal"/>
              <w:jc w:val="center"/>
            </w:pPr>
            <w:r>
              <w:t>129.</w:t>
            </w:r>
          </w:p>
        </w:tc>
        <w:tc>
          <w:tcPr>
            <w:tcW w:w="3005" w:type="dxa"/>
          </w:tcPr>
          <w:p w:rsidR="00577AB5" w:rsidRDefault="00577AB5">
            <w:pPr>
              <w:pStyle w:val="ConsPlusNormal"/>
            </w:pPr>
            <w:r>
              <w:t>г. Новотроицк, ул. Зинина, д. 3</w:t>
            </w:r>
          </w:p>
        </w:tc>
        <w:tc>
          <w:tcPr>
            <w:tcW w:w="1587" w:type="dxa"/>
          </w:tcPr>
          <w:p w:rsidR="00577AB5" w:rsidRDefault="00577AB5">
            <w:pPr>
              <w:pStyle w:val="ConsPlusNormal"/>
              <w:jc w:val="center"/>
            </w:pPr>
            <w:r>
              <w:t>2050,50</w:t>
            </w:r>
          </w:p>
        </w:tc>
        <w:tc>
          <w:tcPr>
            <w:tcW w:w="2551" w:type="dxa"/>
          </w:tcPr>
          <w:p w:rsidR="00577AB5" w:rsidRDefault="00577AB5">
            <w:pPr>
              <w:pStyle w:val="ConsPlusNormal"/>
              <w:jc w:val="center"/>
            </w:pPr>
            <w:r>
              <w:t>58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201019,65</w:t>
            </w:r>
          </w:p>
        </w:tc>
      </w:tr>
      <w:tr w:rsidR="00577AB5">
        <w:tc>
          <w:tcPr>
            <w:tcW w:w="794" w:type="dxa"/>
          </w:tcPr>
          <w:p w:rsidR="00577AB5" w:rsidRDefault="00577AB5">
            <w:pPr>
              <w:pStyle w:val="ConsPlusNormal"/>
              <w:jc w:val="center"/>
            </w:pPr>
            <w:r>
              <w:t>130.</w:t>
            </w:r>
          </w:p>
        </w:tc>
        <w:tc>
          <w:tcPr>
            <w:tcW w:w="3005" w:type="dxa"/>
          </w:tcPr>
          <w:p w:rsidR="00577AB5" w:rsidRDefault="00577AB5">
            <w:pPr>
              <w:pStyle w:val="ConsPlusNormal"/>
            </w:pPr>
            <w:r>
              <w:t>г. Новотроицк, ул. Марии Корецкой, д. 20</w:t>
            </w:r>
          </w:p>
        </w:tc>
        <w:tc>
          <w:tcPr>
            <w:tcW w:w="1587" w:type="dxa"/>
          </w:tcPr>
          <w:p w:rsidR="00577AB5" w:rsidRDefault="00577AB5">
            <w:pPr>
              <w:pStyle w:val="ConsPlusNormal"/>
              <w:jc w:val="center"/>
            </w:pPr>
            <w:r>
              <w:t>4632,40</w:t>
            </w:r>
          </w:p>
        </w:tc>
        <w:tc>
          <w:tcPr>
            <w:tcW w:w="2551" w:type="dxa"/>
          </w:tcPr>
          <w:p w:rsidR="00577AB5" w:rsidRDefault="00577AB5">
            <w:pPr>
              <w:pStyle w:val="ConsPlusNormal"/>
              <w:jc w:val="center"/>
            </w:pPr>
            <w:r>
              <w:t>216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39662,58</w:t>
            </w:r>
          </w:p>
        </w:tc>
      </w:tr>
      <w:tr w:rsidR="00577AB5">
        <w:tc>
          <w:tcPr>
            <w:tcW w:w="794" w:type="dxa"/>
          </w:tcPr>
          <w:p w:rsidR="00577AB5" w:rsidRDefault="00577AB5">
            <w:pPr>
              <w:pStyle w:val="ConsPlusNormal"/>
              <w:jc w:val="center"/>
            </w:pPr>
            <w:r>
              <w:t>131.</w:t>
            </w:r>
          </w:p>
        </w:tc>
        <w:tc>
          <w:tcPr>
            <w:tcW w:w="3005" w:type="dxa"/>
          </w:tcPr>
          <w:p w:rsidR="00577AB5" w:rsidRDefault="00577AB5">
            <w:pPr>
              <w:pStyle w:val="ConsPlusNormal"/>
            </w:pPr>
            <w:r>
              <w:t>г. Новотроицк, ул. Мира, д. 7</w:t>
            </w:r>
          </w:p>
        </w:tc>
        <w:tc>
          <w:tcPr>
            <w:tcW w:w="1587" w:type="dxa"/>
          </w:tcPr>
          <w:p w:rsidR="00577AB5" w:rsidRDefault="00577AB5">
            <w:pPr>
              <w:pStyle w:val="ConsPlusNormal"/>
              <w:jc w:val="center"/>
            </w:pPr>
            <w:r>
              <w:t>2245,30</w:t>
            </w:r>
          </w:p>
        </w:tc>
        <w:tc>
          <w:tcPr>
            <w:tcW w:w="2551" w:type="dxa"/>
          </w:tcPr>
          <w:p w:rsidR="00577AB5" w:rsidRDefault="00577AB5">
            <w:pPr>
              <w:pStyle w:val="ConsPlusNormal"/>
              <w:jc w:val="center"/>
            </w:pPr>
            <w:r>
              <w:t>76</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127012,10</w:t>
            </w:r>
          </w:p>
        </w:tc>
      </w:tr>
      <w:tr w:rsidR="00577AB5">
        <w:tc>
          <w:tcPr>
            <w:tcW w:w="794" w:type="dxa"/>
          </w:tcPr>
          <w:p w:rsidR="00577AB5" w:rsidRDefault="00577AB5">
            <w:pPr>
              <w:pStyle w:val="ConsPlusNormal"/>
              <w:jc w:val="center"/>
            </w:pPr>
            <w:r>
              <w:t>132.</w:t>
            </w:r>
          </w:p>
        </w:tc>
        <w:tc>
          <w:tcPr>
            <w:tcW w:w="3005" w:type="dxa"/>
          </w:tcPr>
          <w:p w:rsidR="00577AB5" w:rsidRDefault="00577AB5">
            <w:pPr>
              <w:pStyle w:val="ConsPlusNormal"/>
            </w:pPr>
            <w:r>
              <w:t>г. Новотроицк, ул. Советская, д. 110</w:t>
            </w:r>
          </w:p>
        </w:tc>
        <w:tc>
          <w:tcPr>
            <w:tcW w:w="1587" w:type="dxa"/>
          </w:tcPr>
          <w:p w:rsidR="00577AB5" w:rsidRDefault="00577AB5">
            <w:pPr>
              <w:pStyle w:val="ConsPlusNormal"/>
              <w:jc w:val="center"/>
            </w:pPr>
            <w:r>
              <w:t>3806,10</w:t>
            </w:r>
          </w:p>
        </w:tc>
        <w:tc>
          <w:tcPr>
            <w:tcW w:w="2551" w:type="dxa"/>
          </w:tcPr>
          <w:p w:rsidR="00577AB5" w:rsidRDefault="00577AB5">
            <w:pPr>
              <w:pStyle w:val="ConsPlusNormal"/>
              <w:jc w:val="center"/>
            </w:pPr>
            <w:r>
              <w:t>192</w:t>
            </w:r>
          </w:p>
        </w:tc>
        <w:tc>
          <w:tcPr>
            <w:tcW w:w="1984" w:type="dxa"/>
          </w:tcPr>
          <w:p w:rsidR="00577AB5" w:rsidRDefault="00577AB5">
            <w:pPr>
              <w:pStyle w:val="ConsPlusNormal"/>
              <w:jc w:val="center"/>
            </w:pPr>
            <w:r>
              <w:t>6</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209359,72</w:t>
            </w:r>
          </w:p>
        </w:tc>
      </w:tr>
      <w:tr w:rsidR="00577AB5">
        <w:tc>
          <w:tcPr>
            <w:tcW w:w="794" w:type="dxa"/>
          </w:tcPr>
          <w:p w:rsidR="00577AB5" w:rsidRDefault="00577AB5">
            <w:pPr>
              <w:pStyle w:val="ConsPlusNormal"/>
              <w:jc w:val="center"/>
            </w:pPr>
            <w:r>
              <w:t>133.</w:t>
            </w:r>
          </w:p>
        </w:tc>
        <w:tc>
          <w:tcPr>
            <w:tcW w:w="3005" w:type="dxa"/>
          </w:tcPr>
          <w:p w:rsidR="00577AB5" w:rsidRDefault="00577AB5">
            <w:pPr>
              <w:pStyle w:val="ConsPlusNormal"/>
            </w:pPr>
            <w:r>
              <w:t>г. Новотроицк, ул. Советская, д. 116</w:t>
            </w:r>
          </w:p>
        </w:tc>
        <w:tc>
          <w:tcPr>
            <w:tcW w:w="1587" w:type="dxa"/>
          </w:tcPr>
          <w:p w:rsidR="00577AB5" w:rsidRDefault="00577AB5">
            <w:pPr>
              <w:pStyle w:val="ConsPlusNormal"/>
              <w:jc w:val="center"/>
            </w:pPr>
            <w:r>
              <w:t>3433,80</w:t>
            </w:r>
          </w:p>
        </w:tc>
        <w:tc>
          <w:tcPr>
            <w:tcW w:w="2551" w:type="dxa"/>
          </w:tcPr>
          <w:p w:rsidR="00577AB5" w:rsidRDefault="00577AB5">
            <w:pPr>
              <w:pStyle w:val="ConsPlusNormal"/>
              <w:jc w:val="center"/>
            </w:pPr>
            <w:r>
              <w:t>256</w:t>
            </w:r>
          </w:p>
        </w:tc>
        <w:tc>
          <w:tcPr>
            <w:tcW w:w="1984" w:type="dxa"/>
          </w:tcPr>
          <w:p w:rsidR="00577AB5" w:rsidRDefault="00577AB5">
            <w:pPr>
              <w:pStyle w:val="ConsPlusNormal"/>
              <w:jc w:val="center"/>
            </w:pPr>
            <w:r>
              <w:t>6</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202699,04</w:t>
            </w:r>
          </w:p>
        </w:tc>
      </w:tr>
      <w:tr w:rsidR="00577AB5">
        <w:tc>
          <w:tcPr>
            <w:tcW w:w="794" w:type="dxa"/>
          </w:tcPr>
          <w:p w:rsidR="00577AB5" w:rsidRDefault="00577AB5">
            <w:pPr>
              <w:pStyle w:val="ConsPlusNormal"/>
              <w:jc w:val="center"/>
            </w:pPr>
            <w:r>
              <w:t>134.</w:t>
            </w:r>
          </w:p>
        </w:tc>
        <w:tc>
          <w:tcPr>
            <w:tcW w:w="3005" w:type="dxa"/>
          </w:tcPr>
          <w:p w:rsidR="00577AB5" w:rsidRDefault="00577AB5">
            <w:pPr>
              <w:pStyle w:val="ConsPlusNormal"/>
            </w:pPr>
            <w:r>
              <w:t>г. Новотроицк, ул. Советская, д. 118</w:t>
            </w:r>
          </w:p>
        </w:tc>
        <w:tc>
          <w:tcPr>
            <w:tcW w:w="1587" w:type="dxa"/>
          </w:tcPr>
          <w:p w:rsidR="00577AB5" w:rsidRDefault="00577AB5">
            <w:pPr>
              <w:pStyle w:val="ConsPlusNormal"/>
              <w:jc w:val="center"/>
            </w:pPr>
            <w:r>
              <w:t>3409,70</w:t>
            </w:r>
          </w:p>
        </w:tc>
        <w:tc>
          <w:tcPr>
            <w:tcW w:w="2551" w:type="dxa"/>
          </w:tcPr>
          <w:p w:rsidR="00577AB5" w:rsidRDefault="00577AB5">
            <w:pPr>
              <w:pStyle w:val="ConsPlusNormal"/>
              <w:jc w:val="center"/>
            </w:pPr>
            <w:r>
              <w:t>196</w:t>
            </w:r>
          </w:p>
        </w:tc>
        <w:tc>
          <w:tcPr>
            <w:tcW w:w="1984" w:type="dxa"/>
          </w:tcPr>
          <w:p w:rsidR="00577AB5" w:rsidRDefault="00577AB5">
            <w:pPr>
              <w:pStyle w:val="ConsPlusNormal"/>
              <w:jc w:val="center"/>
            </w:pPr>
            <w:r>
              <w:t>6</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202301,59</w:t>
            </w:r>
          </w:p>
        </w:tc>
      </w:tr>
      <w:tr w:rsidR="00577AB5">
        <w:tc>
          <w:tcPr>
            <w:tcW w:w="794" w:type="dxa"/>
          </w:tcPr>
          <w:p w:rsidR="00577AB5" w:rsidRDefault="00577AB5">
            <w:pPr>
              <w:pStyle w:val="ConsPlusNormal"/>
              <w:jc w:val="center"/>
            </w:pPr>
            <w:r>
              <w:t>135.</w:t>
            </w:r>
          </w:p>
        </w:tc>
        <w:tc>
          <w:tcPr>
            <w:tcW w:w="3005" w:type="dxa"/>
          </w:tcPr>
          <w:p w:rsidR="00577AB5" w:rsidRDefault="00577AB5">
            <w:pPr>
              <w:pStyle w:val="ConsPlusNormal"/>
            </w:pPr>
            <w:r>
              <w:t>г. Новотроицк, ул. Советская, д. 128</w:t>
            </w:r>
          </w:p>
        </w:tc>
        <w:tc>
          <w:tcPr>
            <w:tcW w:w="1587" w:type="dxa"/>
          </w:tcPr>
          <w:p w:rsidR="00577AB5" w:rsidRDefault="00577AB5">
            <w:pPr>
              <w:pStyle w:val="ConsPlusNormal"/>
              <w:jc w:val="center"/>
            </w:pPr>
            <w:r>
              <w:t>2989,00</w:t>
            </w:r>
          </w:p>
        </w:tc>
        <w:tc>
          <w:tcPr>
            <w:tcW w:w="2551" w:type="dxa"/>
          </w:tcPr>
          <w:p w:rsidR="00577AB5" w:rsidRDefault="00577AB5">
            <w:pPr>
              <w:pStyle w:val="ConsPlusNormal"/>
              <w:jc w:val="center"/>
            </w:pPr>
            <w:r>
              <w:t>174</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132523,71</w:t>
            </w:r>
          </w:p>
        </w:tc>
      </w:tr>
      <w:tr w:rsidR="00577AB5">
        <w:tc>
          <w:tcPr>
            <w:tcW w:w="794" w:type="dxa"/>
          </w:tcPr>
          <w:p w:rsidR="00577AB5" w:rsidRDefault="00577AB5">
            <w:pPr>
              <w:pStyle w:val="ConsPlusNormal"/>
              <w:jc w:val="center"/>
            </w:pPr>
            <w:r>
              <w:t>136.</w:t>
            </w:r>
          </w:p>
        </w:tc>
        <w:tc>
          <w:tcPr>
            <w:tcW w:w="3005" w:type="dxa"/>
          </w:tcPr>
          <w:p w:rsidR="00577AB5" w:rsidRDefault="00577AB5">
            <w:pPr>
              <w:pStyle w:val="ConsPlusNormal"/>
            </w:pPr>
            <w:r>
              <w:t>г. Новотроицк, ул. Советская, д. 17</w:t>
            </w:r>
          </w:p>
        </w:tc>
        <w:tc>
          <w:tcPr>
            <w:tcW w:w="1587" w:type="dxa"/>
          </w:tcPr>
          <w:p w:rsidR="00577AB5" w:rsidRDefault="00577AB5">
            <w:pPr>
              <w:pStyle w:val="ConsPlusNormal"/>
              <w:jc w:val="center"/>
            </w:pPr>
            <w:r>
              <w:t>3752,70</w:t>
            </w:r>
          </w:p>
        </w:tc>
        <w:tc>
          <w:tcPr>
            <w:tcW w:w="2551" w:type="dxa"/>
          </w:tcPr>
          <w:p w:rsidR="00577AB5" w:rsidRDefault="00577AB5">
            <w:pPr>
              <w:pStyle w:val="ConsPlusNormal"/>
              <w:jc w:val="center"/>
            </w:pPr>
            <w:r>
              <w:t>149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99662,21</w:t>
            </w:r>
          </w:p>
        </w:tc>
      </w:tr>
      <w:tr w:rsidR="00577AB5">
        <w:tc>
          <w:tcPr>
            <w:tcW w:w="794" w:type="dxa"/>
          </w:tcPr>
          <w:p w:rsidR="00577AB5" w:rsidRDefault="00577AB5">
            <w:pPr>
              <w:pStyle w:val="ConsPlusNormal"/>
              <w:jc w:val="center"/>
            </w:pPr>
            <w:r>
              <w:t>137.</w:t>
            </w:r>
          </w:p>
        </w:tc>
        <w:tc>
          <w:tcPr>
            <w:tcW w:w="3005" w:type="dxa"/>
          </w:tcPr>
          <w:p w:rsidR="00577AB5" w:rsidRDefault="00577AB5">
            <w:pPr>
              <w:pStyle w:val="ConsPlusNormal"/>
            </w:pPr>
            <w:r>
              <w:t>г. Новотроицк, ул. Советская, д. 40</w:t>
            </w:r>
          </w:p>
        </w:tc>
        <w:tc>
          <w:tcPr>
            <w:tcW w:w="1587" w:type="dxa"/>
          </w:tcPr>
          <w:p w:rsidR="00577AB5" w:rsidRDefault="00577AB5">
            <w:pPr>
              <w:pStyle w:val="ConsPlusNormal"/>
              <w:jc w:val="center"/>
            </w:pPr>
            <w:r>
              <w:t>2228,20</w:t>
            </w:r>
          </w:p>
        </w:tc>
        <w:tc>
          <w:tcPr>
            <w:tcW w:w="2551" w:type="dxa"/>
          </w:tcPr>
          <w:p w:rsidR="00577AB5" w:rsidRDefault="00577AB5">
            <w:pPr>
              <w:pStyle w:val="ConsPlusNormal"/>
              <w:jc w:val="center"/>
            </w:pPr>
            <w:r>
              <w:t>88</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365953,56</w:t>
            </w:r>
          </w:p>
        </w:tc>
      </w:tr>
      <w:tr w:rsidR="00577AB5">
        <w:tc>
          <w:tcPr>
            <w:tcW w:w="794" w:type="dxa"/>
          </w:tcPr>
          <w:p w:rsidR="00577AB5" w:rsidRDefault="00577AB5">
            <w:pPr>
              <w:pStyle w:val="ConsPlusNormal"/>
              <w:jc w:val="center"/>
            </w:pPr>
            <w:r>
              <w:t>138.</w:t>
            </w:r>
          </w:p>
        </w:tc>
        <w:tc>
          <w:tcPr>
            <w:tcW w:w="3005" w:type="dxa"/>
          </w:tcPr>
          <w:p w:rsidR="00577AB5" w:rsidRDefault="00577AB5">
            <w:pPr>
              <w:pStyle w:val="ConsPlusNormal"/>
            </w:pPr>
            <w:r>
              <w:t>г. Новотроицк, ул. Советская, д. 42</w:t>
            </w:r>
          </w:p>
        </w:tc>
        <w:tc>
          <w:tcPr>
            <w:tcW w:w="1587" w:type="dxa"/>
          </w:tcPr>
          <w:p w:rsidR="00577AB5" w:rsidRDefault="00577AB5">
            <w:pPr>
              <w:pStyle w:val="ConsPlusNormal"/>
              <w:jc w:val="center"/>
            </w:pPr>
            <w:r>
              <w:t>2167,10</w:t>
            </w:r>
          </w:p>
        </w:tc>
        <w:tc>
          <w:tcPr>
            <w:tcW w:w="2551" w:type="dxa"/>
          </w:tcPr>
          <w:p w:rsidR="00577AB5" w:rsidRDefault="00577AB5">
            <w:pPr>
              <w:pStyle w:val="ConsPlusNormal"/>
              <w:jc w:val="center"/>
            </w:pPr>
            <w:r>
              <w:t>84</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358251,20</w:t>
            </w:r>
          </w:p>
        </w:tc>
      </w:tr>
      <w:tr w:rsidR="00577AB5">
        <w:tc>
          <w:tcPr>
            <w:tcW w:w="794" w:type="dxa"/>
          </w:tcPr>
          <w:p w:rsidR="00577AB5" w:rsidRDefault="00577AB5">
            <w:pPr>
              <w:pStyle w:val="ConsPlusNormal"/>
              <w:jc w:val="center"/>
            </w:pPr>
            <w:r>
              <w:t>139.</w:t>
            </w:r>
          </w:p>
        </w:tc>
        <w:tc>
          <w:tcPr>
            <w:tcW w:w="3005" w:type="dxa"/>
          </w:tcPr>
          <w:p w:rsidR="00577AB5" w:rsidRDefault="00577AB5">
            <w:pPr>
              <w:pStyle w:val="ConsPlusNormal"/>
            </w:pPr>
            <w:r>
              <w:t>г. Новотроицк, ул. Советская, д. 44</w:t>
            </w:r>
          </w:p>
        </w:tc>
        <w:tc>
          <w:tcPr>
            <w:tcW w:w="1587" w:type="dxa"/>
          </w:tcPr>
          <w:p w:rsidR="00577AB5" w:rsidRDefault="00577AB5">
            <w:pPr>
              <w:pStyle w:val="ConsPlusNormal"/>
              <w:jc w:val="center"/>
            </w:pPr>
            <w:r>
              <w:t>3875,10</w:t>
            </w:r>
          </w:p>
        </w:tc>
        <w:tc>
          <w:tcPr>
            <w:tcW w:w="2551" w:type="dxa"/>
          </w:tcPr>
          <w:p w:rsidR="00577AB5" w:rsidRDefault="00577AB5">
            <w:pPr>
              <w:pStyle w:val="ConsPlusNormal"/>
              <w:jc w:val="center"/>
            </w:pPr>
            <w:r>
              <w:t>147</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491117,05</w:t>
            </w:r>
          </w:p>
        </w:tc>
      </w:tr>
      <w:tr w:rsidR="00577AB5">
        <w:tc>
          <w:tcPr>
            <w:tcW w:w="794" w:type="dxa"/>
          </w:tcPr>
          <w:p w:rsidR="00577AB5" w:rsidRDefault="00577AB5">
            <w:pPr>
              <w:pStyle w:val="ConsPlusNormal"/>
              <w:jc w:val="center"/>
            </w:pPr>
            <w:r>
              <w:t>140.</w:t>
            </w:r>
          </w:p>
        </w:tc>
        <w:tc>
          <w:tcPr>
            <w:tcW w:w="3005" w:type="dxa"/>
          </w:tcPr>
          <w:p w:rsidR="00577AB5" w:rsidRDefault="00577AB5">
            <w:pPr>
              <w:pStyle w:val="ConsPlusNormal"/>
            </w:pPr>
            <w:r>
              <w:t xml:space="preserve">г. Новотроицк, ул. Советская, </w:t>
            </w:r>
            <w:r>
              <w:lastRenderedPageBreak/>
              <w:t>д. 46</w:t>
            </w:r>
          </w:p>
        </w:tc>
        <w:tc>
          <w:tcPr>
            <w:tcW w:w="1587" w:type="dxa"/>
          </w:tcPr>
          <w:p w:rsidR="00577AB5" w:rsidRDefault="00577AB5">
            <w:pPr>
              <w:pStyle w:val="ConsPlusNormal"/>
              <w:jc w:val="center"/>
            </w:pPr>
            <w:r>
              <w:lastRenderedPageBreak/>
              <w:t>3861,20</w:t>
            </w:r>
          </w:p>
        </w:tc>
        <w:tc>
          <w:tcPr>
            <w:tcW w:w="2551" w:type="dxa"/>
          </w:tcPr>
          <w:p w:rsidR="00577AB5" w:rsidRDefault="00577AB5">
            <w:pPr>
              <w:pStyle w:val="ConsPlusNormal"/>
              <w:jc w:val="center"/>
            </w:pPr>
            <w:r>
              <w:t>147</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489766,05</w:t>
            </w:r>
          </w:p>
        </w:tc>
      </w:tr>
      <w:tr w:rsidR="00577AB5">
        <w:tc>
          <w:tcPr>
            <w:tcW w:w="794" w:type="dxa"/>
          </w:tcPr>
          <w:p w:rsidR="00577AB5" w:rsidRDefault="00577AB5">
            <w:pPr>
              <w:pStyle w:val="ConsPlusNormal"/>
              <w:jc w:val="center"/>
            </w:pPr>
            <w:r>
              <w:lastRenderedPageBreak/>
              <w:t>141.</w:t>
            </w:r>
          </w:p>
        </w:tc>
        <w:tc>
          <w:tcPr>
            <w:tcW w:w="3005" w:type="dxa"/>
          </w:tcPr>
          <w:p w:rsidR="00577AB5" w:rsidRDefault="00577AB5">
            <w:pPr>
              <w:pStyle w:val="ConsPlusNormal"/>
            </w:pPr>
            <w:r>
              <w:t>г. Новотроицк, ул. Советская, д. 66</w:t>
            </w:r>
          </w:p>
        </w:tc>
        <w:tc>
          <w:tcPr>
            <w:tcW w:w="1587" w:type="dxa"/>
          </w:tcPr>
          <w:p w:rsidR="00577AB5" w:rsidRDefault="00577AB5">
            <w:pPr>
              <w:pStyle w:val="ConsPlusNormal"/>
              <w:jc w:val="center"/>
            </w:pPr>
            <w:r>
              <w:t>11663,50</w:t>
            </w:r>
          </w:p>
        </w:tc>
        <w:tc>
          <w:tcPr>
            <w:tcW w:w="2551" w:type="dxa"/>
          </w:tcPr>
          <w:p w:rsidR="00577AB5" w:rsidRDefault="00577AB5">
            <w:pPr>
              <w:pStyle w:val="ConsPlusNormal"/>
              <w:jc w:val="center"/>
            </w:pPr>
            <w:r>
              <w:t>474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98081,33</w:t>
            </w:r>
          </w:p>
        </w:tc>
      </w:tr>
      <w:tr w:rsidR="00577AB5">
        <w:tc>
          <w:tcPr>
            <w:tcW w:w="794" w:type="dxa"/>
          </w:tcPr>
          <w:p w:rsidR="00577AB5" w:rsidRDefault="00577AB5">
            <w:pPr>
              <w:pStyle w:val="ConsPlusNormal"/>
              <w:jc w:val="center"/>
            </w:pPr>
            <w:r>
              <w:t>142.</w:t>
            </w:r>
          </w:p>
        </w:tc>
        <w:tc>
          <w:tcPr>
            <w:tcW w:w="3005" w:type="dxa"/>
          </w:tcPr>
          <w:p w:rsidR="00577AB5" w:rsidRDefault="00577AB5">
            <w:pPr>
              <w:pStyle w:val="ConsPlusNormal"/>
            </w:pPr>
            <w:r>
              <w:t>г. Новотроицк, ул. Советская, д. 45</w:t>
            </w:r>
          </w:p>
        </w:tc>
        <w:tc>
          <w:tcPr>
            <w:tcW w:w="1587" w:type="dxa"/>
          </w:tcPr>
          <w:p w:rsidR="00577AB5" w:rsidRDefault="00577AB5">
            <w:pPr>
              <w:pStyle w:val="ConsPlusNormal"/>
              <w:jc w:val="center"/>
            </w:pPr>
            <w:r>
              <w:t>3481,70</w:t>
            </w:r>
          </w:p>
        </w:tc>
        <w:tc>
          <w:tcPr>
            <w:tcW w:w="2551" w:type="dxa"/>
          </w:tcPr>
          <w:p w:rsidR="00577AB5" w:rsidRDefault="00577AB5">
            <w:pPr>
              <w:pStyle w:val="ConsPlusNormal"/>
              <w:jc w:val="center"/>
            </w:pPr>
            <w:r>
              <w:t>94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67637,60</w:t>
            </w:r>
          </w:p>
        </w:tc>
      </w:tr>
      <w:tr w:rsidR="00577AB5">
        <w:tc>
          <w:tcPr>
            <w:tcW w:w="794" w:type="dxa"/>
          </w:tcPr>
          <w:p w:rsidR="00577AB5" w:rsidRDefault="00577AB5">
            <w:pPr>
              <w:pStyle w:val="ConsPlusNormal"/>
              <w:jc w:val="center"/>
            </w:pPr>
            <w:r>
              <w:t>143.</w:t>
            </w:r>
          </w:p>
        </w:tc>
        <w:tc>
          <w:tcPr>
            <w:tcW w:w="3005" w:type="dxa"/>
          </w:tcPr>
          <w:p w:rsidR="00577AB5" w:rsidRDefault="00577AB5">
            <w:pPr>
              <w:pStyle w:val="ConsPlusNormal"/>
            </w:pPr>
            <w:r>
              <w:t>г. Новотроицк, ул. Советская, д. 47</w:t>
            </w:r>
          </w:p>
        </w:tc>
        <w:tc>
          <w:tcPr>
            <w:tcW w:w="1587" w:type="dxa"/>
          </w:tcPr>
          <w:p w:rsidR="00577AB5" w:rsidRDefault="00577AB5">
            <w:pPr>
              <w:pStyle w:val="ConsPlusNormal"/>
              <w:jc w:val="center"/>
            </w:pPr>
            <w:r>
              <w:t>3278,50</w:t>
            </w:r>
          </w:p>
        </w:tc>
        <w:tc>
          <w:tcPr>
            <w:tcW w:w="2551" w:type="dxa"/>
          </w:tcPr>
          <w:p w:rsidR="00577AB5" w:rsidRDefault="00577AB5">
            <w:pPr>
              <w:pStyle w:val="ConsPlusNormal"/>
              <w:jc w:val="center"/>
            </w:pPr>
            <w:r>
              <w:t>227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65110,70</w:t>
            </w:r>
          </w:p>
        </w:tc>
      </w:tr>
      <w:tr w:rsidR="00577AB5">
        <w:tc>
          <w:tcPr>
            <w:tcW w:w="794" w:type="dxa"/>
          </w:tcPr>
          <w:p w:rsidR="00577AB5" w:rsidRDefault="00577AB5">
            <w:pPr>
              <w:pStyle w:val="ConsPlusNormal"/>
              <w:jc w:val="center"/>
            </w:pPr>
            <w:r>
              <w:t>144.</w:t>
            </w:r>
          </w:p>
        </w:tc>
        <w:tc>
          <w:tcPr>
            <w:tcW w:w="3005" w:type="dxa"/>
          </w:tcPr>
          <w:p w:rsidR="00577AB5" w:rsidRDefault="00577AB5">
            <w:pPr>
              <w:pStyle w:val="ConsPlusNormal"/>
            </w:pPr>
            <w:r>
              <w:t>г. Новотроицк, ул. Советская, д. 48</w:t>
            </w:r>
          </w:p>
        </w:tc>
        <w:tc>
          <w:tcPr>
            <w:tcW w:w="1587" w:type="dxa"/>
          </w:tcPr>
          <w:p w:rsidR="00577AB5" w:rsidRDefault="00577AB5">
            <w:pPr>
              <w:pStyle w:val="ConsPlusNormal"/>
              <w:jc w:val="center"/>
            </w:pPr>
            <w:r>
              <w:t>2345,70</w:t>
            </w:r>
          </w:p>
        </w:tc>
        <w:tc>
          <w:tcPr>
            <w:tcW w:w="2551" w:type="dxa"/>
          </w:tcPr>
          <w:p w:rsidR="00577AB5" w:rsidRDefault="00577AB5">
            <w:pPr>
              <w:pStyle w:val="ConsPlusNormal"/>
              <w:jc w:val="center"/>
            </w:pPr>
            <w:r>
              <w:t>90</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386086,92</w:t>
            </w:r>
          </w:p>
        </w:tc>
      </w:tr>
      <w:tr w:rsidR="00577AB5">
        <w:tc>
          <w:tcPr>
            <w:tcW w:w="794" w:type="dxa"/>
          </w:tcPr>
          <w:p w:rsidR="00577AB5" w:rsidRDefault="00577AB5">
            <w:pPr>
              <w:pStyle w:val="ConsPlusNormal"/>
              <w:jc w:val="center"/>
            </w:pPr>
            <w:r>
              <w:t>145.</w:t>
            </w:r>
          </w:p>
        </w:tc>
        <w:tc>
          <w:tcPr>
            <w:tcW w:w="3005" w:type="dxa"/>
          </w:tcPr>
          <w:p w:rsidR="00577AB5" w:rsidRDefault="00577AB5">
            <w:pPr>
              <w:pStyle w:val="ConsPlusNormal"/>
            </w:pPr>
            <w:r>
              <w:t>г. Новотроицк, ул. Советская, д. 52</w:t>
            </w:r>
          </w:p>
        </w:tc>
        <w:tc>
          <w:tcPr>
            <w:tcW w:w="1587" w:type="dxa"/>
          </w:tcPr>
          <w:p w:rsidR="00577AB5" w:rsidRDefault="00577AB5">
            <w:pPr>
              <w:pStyle w:val="ConsPlusNormal"/>
              <w:jc w:val="center"/>
            </w:pPr>
            <w:r>
              <w:t>2622,30</w:t>
            </w:r>
          </w:p>
        </w:tc>
        <w:tc>
          <w:tcPr>
            <w:tcW w:w="2551" w:type="dxa"/>
          </w:tcPr>
          <w:p w:rsidR="00577AB5" w:rsidRDefault="00577AB5">
            <w:pPr>
              <w:pStyle w:val="ConsPlusNormal"/>
              <w:jc w:val="center"/>
            </w:pPr>
            <w:r>
              <w:t>101</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415634,87</w:t>
            </w:r>
          </w:p>
        </w:tc>
      </w:tr>
      <w:tr w:rsidR="00577AB5">
        <w:tc>
          <w:tcPr>
            <w:tcW w:w="794" w:type="dxa"/>
          </w:tcPr>
          <w:p w:rsidR="00577AB5" w:rsidRDefault="00577AB5">
            <w:pPr>
              <w:pStyle w:val="ConsPlusNormal"/>
              <w:jc w:val="center"/>
            </w:pPr>
            <w:r>
              <w:t>146.</w:t>
            </w:r>
          </w:p>
        </w:tc>
        <w:tc>
          <w:tcPr>
            <w:tcW w:w="3005" w:type="dxa"/>
          </w:tcPr>
          <w:p w:rsidR="00577AB5" w:rsidRDefault="00577AB5">
            <w:pPr>
              <w:pStyle w:val="ConsPlusNormal"/>
            </w:pPr>
            <w:r>
              <w:t>г. Новотроицк, ул. Советская, д. 57</w:t>
            </w:r>
          </w:p>
        </w:tc>
        <w:tc>
          <w:tcPr>
            <w:tcW w:w="1587" w:type="dxa"/>
          </w:tcPr>
          <w:p w:rsidR="00577AB5" w:rsidRDefault="00577AB5">
            <w:pPr>
              <w:pStyle w:val="ConsPlusNormal"/>
              <w:jc w:val="center"/>
            </w:pPr>
            <w:r>
              <w:t>3977,20</w:t>
            </w:r>
          </w:p>
        </w:tc>
        <w:tc>
          <w:tcPr>
            <w:tcW w:w="2551" w:type="dxa"/>
          </w:tcPr>
          <w:p w:rsidR="00577AB5" w:rsidRDefault="00577AB5">
            <w:pPr>
              <w:pStyle w:val="ConsPlusNormal"/>
              <w:jc w:val="center"/>
            </w:pPr>
            <w:r>
              <w:t>88</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335807,17</w:t>
            </w:r>
          </w:p>
        </w:tc>
      </w:tr>
      <w:tr w:rsidR="00577AB5">
        <w:tc>
          <w:tcPr>
            <w:tcW w:w="794" w:type="dxa"/>
          </w:tcPr>
          <w:p w:rsidR="00577AB5" w:rsidRDefault="00577AB5">
            <w:pPr>
              <w:pStyle w:val="ConsPlusNormal"/>
              <w:jc w:val="center"/>
            </w:pPr>
            <w:r>
              <w:t>147.</w:t>
            </w:r>
          </w:p>
        </w:tc>
        <w:tc>
          <w:tcPr>
            <w:tcW w:w="3005" w:type="dxa"/>
          </w:tcPr>
          <w:p w:rsidR="00577AB5" w:rsidRDefault="00577AB5">
            <w:pPr>
              <w:pStyle w:val="ConsPlusNormal"/>
            </w:pPr>
            <w:r>
              <w:t>г. Новотроицк, ул. Советская, д. 71</w:t>
            </w:r>
          </w:p>
        </w:tc>
        <w:tc>
          <w:tcPr>
            <w:tcW w:w="1587" w:type="dxa"/>
          </w:tcPr>
          <w:p w:rsidR="00577AB5" w:rsidRDefault="00577AB5">
            <w:pPr>
              <w:pStyle w:val="ConsPlusNormal"/>
              <w:jc w:val="center"/>
            </w:pPr>
            <w:r>
              <w:t>3477,00</w:t>
            </w:r>
          </w:p>
        </w:tc>
        <w:tc>
          <w:tcPr>
            <w:tcW w:w="2551" w:type="dxa"/>
          </w:tcPr>
          <w:p w:rsidR="00577AB5" w:rsidRDefault="00577AB5">
            <w:pPr>
              <w:pStyle w:val="ConsPlusNormal"/>
              <w:jc w:val="center"/>
            </w:pPr>
            <w:r>
              <w:t>135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236820,54</w:t>
            </w:r>
          </w:p>
        </w:tc>
      </w:tr>
      <w:tr w:rsidR="00577AB5">
        <w:tc>
          <w:tcPr>
            <w:tcW w:w="794" w:type="dxa"/>
          </w:tcPr>
          <w:p w:rsidR="00577AB5" w:rsidRDefault="00577AB5">
            <w:pPr>
              <w:pStyle w:val="ConsPlusNormal"/>
              <w:jc w:val="center"/>
            </w:pPr>
            <w:r>
              <w:t>148.</w:t>
            </w:r>
          </w:p>
        </w:tc>
        <w:tc>
          <w:tcPr>
            <w:tcW w:w="3005" w:type="dxa"/>
          </w:tcPr>
          <w:p w:rsidR="00577AB5" w:rsidRDefault="00577AB5">
            <w:pPr>
              <w:pStyle w:val="ConsPlusNormal"/>
            </w:pPr>
            <w:r>
              <w:t>г. Новотроицк, ул. Советская, д. 76</w:t>
            </w:r>
          </w:p>
        </w:tc>
        <w:tc>
          <w:tcPr>
            <w:tcW w:w="1587" w:type="dxa"/>
          </w:tcPr>
          <w:p w:rsidR="00577AB5" w:rsidRDefault="00577AB5">
            <w:pPr>
              <w:pStyle w:val="ConsPlusNormal"/>
              <w:jc w:val="center"/>
            </w:pPr>
            <w:r>
              <w:t>1658,60</w:t>
            </w:r>
          </w:p>
        </w:tc>
        <w:tc>
          <w:tcPr>
            <w:tcW w:w="2551" w:type="dxa"/>
          </w:tcPr>
          <w:p w:rsidR="00577AB5" w:rsidRDefault="00577AB5">
            <w:pPr>
              <w:pStyle w:val="ConsPlusNormal"/>
              <w:jc w:val="center"/>
            </w:pPr>
            <w:r>
              <w:t>66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199582,57</w:t>
            </w:r>
          </w:p>
        </w:tc>
      </w:tr>
      <w:tr w:rsidR="00577AB5">
        <w:tc>
          <w:tcPr>
            <w:tcW w:w="794" w:type="dxa"/>
          </w:tcPr>
          <w:p w:rsidR="00577AB5" w:rsidRDefault="00577AB5">
            <w:pPr>
              <w:pStyle w:val="ConsPlusNormal"/>
              <w:jc w:val="center"/>
            </w:pPr>
            <w:r>
              <w:t>149.</w:t>
            </w:r>
          </w:p>
        </w:tc>
        <w:tc>
          <w:tcPr>
            <w:tcW w:w="3005" w:type="dxa"/>
          </w:tcPr>
          <w:p w:rsidR="00577AB5" w:rsidRDefault="00577AB5">
            <w:pPr>
              <w:pStyle w:val="ConsPlusNormal"/>
            </w:pPr>
            <w:r>
              <w:t>г. Новотроицк, ул. Советская, д. 78</w:t>
            </w:r>
          </w:p>
        </w:tc>
        <w:tc>
          <w:tcPr>
            <w:tcW w:w="1587" w:type="dxa"/>
          </w:tcPr>
          <w:p w:rsidR="00577AB5" w:rsidRDefault="00577AB5">
            <w:pPr>
              <w:pStyle w:val="ConsPlusNormal"/>
              <w:jc w:val="center"/>
            </w:pPr>
            <w:r>
              <w:t>1693,50</w:t>
            </w:r>
          </w:p>
        </w:tc>
        <w:tc>
          <w:tcPr>
            <w:tcW w:w="2551" w:type="dxa"/>
          </w:tcPr>
          <w:p w:rsidR="00577AB5" w:rsidRDefault="00577AB5">
            <w:pPr>
              <w:pStyle w:val="ConsPlusNormal"/>
              <w:jc w:val="center"/>
            </w:pPr>
            <w:r>
              <w:t>67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192060,16</w:t>
            </w:r>
          </w:p>
        </w:tc>
      </w:tr>
      <w:tr w:rsidR="00577AB5">
        <w:tc>
          <w:tcPr>
            <w:tcW w:w="794" w:type="dxa"/>
          </w:tcPr>
          <w:p w:rsidR="00577AB5" w:rsidRDefault="00577AB5">
            <w:pPr>
              <w:pStyle w:val="ConsPlusNormal"/>
              <w:jc w:val="center"/>
            </w:pPr>
            <w:r>
              <w:t>150.</w:t>
            </w:r>
          </w:p>
        </w:tc>
        <w:tc>
          <w:tcPr>
            <w:tcW w:w="3005" w:type="dxa"/>
          </w:tcPr>
          <w:p w:rsidR="00577AB5" w:rsidRDefault="00577AB5">
            <w:pPr>
              <w:pStyle w:val="ConsPlusNormal"/>
            </w:pPr>
            <w:r>
              <w:t>г. Новотроицк, ул. Советская, д. 96</w:t>
            </w:r>
          </w:p>
        </w:tc>
        <w:tc>
          <w:tcPr>
            <w:tcW w:w="1587" w:type="dxa"/>
          </w:tcPr>
          <w:p w:rsidR="00577AB5" w:rsidRDefault="00577AB5">
            <w:pPr>
              <w:pStyle w:val="ConsPlusNormal"/>
              <w:jc w:val="center"/>
            </w:pPr>
            <w:r>
              <w:t>2999,80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34954,23</w:t>
            </w:r>
          </w:p>
        </w:tc>
      </w:tr>
      <w:tr w:rsidR="00577AB5">
        <w:tc>
          <w:tcPr>
            <w:tcW w:w="794" w:type="dxa"/>
          </w:tcPr>
          <w:p w:rsidR="00577AB5" w:rsidRDefault="00577AB5">
            <w:pPr>
              <w:pStyle w:val="ConsPlusNormal"/>
              <w:jc w:val="center"/>
            </w:pPr>
            <w:r>
              <w:t>151.</w:t>
            </w:r>
          </w:p>
        </w:tc>
        <w:tc>
          <w:tcPr>
            <w:tcW w:w="3005" w:type="dxa"/>
          </w:tcPr>
          <w:p w:rsidR="00577AB5" w:rsidRDefault="00577AB5">
            <w:pPr>
              <w:pStyle w:val="ConsPlusNormal"/>
            </w:pPr>
            <w:r>
              <w:t>г. Новотроицк, ул. Уральская, д. 2а</w:t>
            </w:r>
          </w:p>
        </w:tc>
        <w:tc>
          <w:tcPr>
            <w:tcW w:w="1587" w:type="dxa"/>
          </w:tcPr>
          <w:p w:rsidR="00577AB5" w:rsidRDefault="00577AB5">
            <w:pPr>
              <w:pStyle w:val="ConsPlusNormal"/>
              <w:jc w:val="center"/>
            </w:pPr>
            <w:r>
              <w:t>2963,20</w:t>
            </w:r>
          </w:p>
        </w:tc>
        <w:tc>
          <w:tcPr>
            <w:tcW w:w="2551" w:type="dxa"/>
          </w:tcPr>
          <w:p w:rsidR="00577AB5" w:rsidRDefault="00577AB5">
            <w:pPr>
              <w:pStyle w:val="ConsPlusNormal"/>
              <w:jc w:val="center"/>
            </w:pPr>
            <w:r>
              <w:t>138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21977,44</w:t>
            </w:r>
          </w:p>
        </w:tc>
      </w:tr>
      <w:tr w:rsidR="00577AB5">
        <w:tc>
          <w:tcPr>
            <w:tcW w:w="794" w:type="dxa"/>
          </w:tcPr>
          <w:p w:rsidR="00577AB5" w:rsidRDefault="00577AB5">
            <w:pPr>
              <w:pStyle w:val="ConsPlusNormal"/>
              <w:jc w:val="center"/>
            </w:pPr>
            <w:r>
              <w:t>152.</w:t>
            </w:r>
          </w:p>
        </w:tc>
        <w:tc>
          <w:tcPr>
            <w:tcW w:w="3005" w:type="dxa"/>
          </w:tcPr>
          <w:p w:rsidR="00577AB5" w:rsidRDefault="00577AB5">
            <w:pPr>
              <w:pStyle w:val="ConsPlusNormal"/>
            </w:pPr>
            <w:r>
              <w:t xml:space="preserve">г. Новотроицк, ул. Уральская, </w:t>
            </w:r>
            <w:r>
              <w:lastRenderedPageBreak/>
              <w:t>д. 4</w:t>
            </w:r>
          </w:p>
        </w:tc>
        <w:tc>
          <w:tcPr>
            <w:tcW w:w="1587" w:type="dxa"/>
          </w:tcPr>
          <w:p w:rsidR="00577AB5" w:rsidRDefault="00577AB5">
            <w:pPr>
              <w:pStyle w:val="ConsPlusNormal"/>
              <w:jc w:val="center"/>
            </w:pPr>
            <w:r>
              <w:lastRenderedPageBreak/>
              <w:t>3087,70</w:t>
            </w:r>
          </w:p>
        </w:tc>
        <w:tc>
          <w:tcPr>
            <w:tcW w:w="2551" w:type="dxa"/>
          </w:tcPr>
          <w:p w:rsidR="00577AB5" w:rsidRDefault="00577AB5">
            <w:pPr>
              <w:pStyle w:val="ConsPlusNormal"/>
              <w:jc w:val="center"/>
            </w:pPr>
            <w:r>
              <w:t>385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67444,04</w:t>
            </w:r>
          </w:p>
        </w:tc>
      </w:tr>
      <w:tr w:rsidR="00577AB5">
        <w:tc>
          <w:tcPr>
            <w:tcW w:w="13606" w:type="dxa"/>
            <w:gridSpan w:val="7"/>
          </w:tcPr>
          <w:p w:rsidR="00577AB5" w:rsidRDefault="00577AB5">
            <w:pPr>
              <w:pStyle w:val="ConsPlusNormal"/>
              <w:jc w:val="center"/>
              <w:outlineLvl w:val="3"/>
            </w:pPr>
            <w:r>
              <w:lastRenderedPageBreak/>
              <w:t>12. Муниципальное образование город Оренбург</w:t>
            </w:r>
          </w:p>
        </w:tc>
      </w:tr>
      <w:tr w:rsidR="00577AB5">
        <w:tc>
          <w:tcPr>
            <w:tcW w:w="3799" w:type="dxa"/>
            <w:gridSpan w:val="2"/>
          </w:tcPr>
          <w:p w:rsidR="00577AB5" w:rsidRDefault="00577AB5">
            <w:pPr>
              <w:pStyle w:val="ConsPlusNormal"/>
            </w:pPr>
            <w:r>
              <w:t>Итого по муниципальному образованию город Оренбург</w:t>
            </w:r>
          </w:p>
        </w:tc>
        <w:tc>
          <w:tcPr>
            <w:tcW w:w="1587" w:type="dxa"/>
          </w:tcPr>
          <w:p w:rsidR="00577AB5" w:rsidRDefault="00577AB5">
            <w:pPr>
              <w:pStyle w:val="ConsPlusNormal"/>
              <w:jc w:val="center"/>
            </w:pPr>
            <w:r>
              <w:t>1319376,20</w:t>
            </w:r>
          </w:p>
        </w:tc>
        <w:tc>
          <w:tcPr>
            <w:tcW w:w="2551" w:type="dxa"/>
          </w:tcPr>
          <w:p w:rsidR="00577AB5" w:rsidRDefault="00577AB5">
            <w:pPr>
              <w:pStyle w:val="ConsPlusNormal"/>
              <w:jc w:val="center"/>
            </w:pPr>
            <w:r>
              <w:t>42131</w:t>
            </w:r>
          </w:p>
        </w:tc>
        <w:tc>
          <w:tcPr>
            <w:tcW w:w="1984" w:type="dxa"/>
          </w:tcPr>
          <w:p w:rsidR="00577AB5" w:rsidRDefault="00577AB5">
            <w:pPr>
              <w:pStyle w:val="ConsPlusNormal"/>
              <w:jc w:val="center"/>
            </w:pPr>
            <w:r>
              <w:t>265</w:t>
            </w:r>
          </w:p>
        </w:tc>
        <w:tc>
          <w:tcPr>
            <w:tcW w:w="1701" w:type="dxa"/>
          </w:tcPr>
          <w:p w:rsidR="00577AB5" w:rsidRDefault="00577AB5">
            <w:pPr>
              <w:pStyle w:val="ConsPlusNormal"/>
              <w:jc w:val="center"/>
            </w:pPr>
            <w:r>
              <w:t>220</w:t>
            </w:r>
          </w:p>
        </w:tc>
        <w:tc>
          <w:tcPr>
            <w:tcW w:w="1984" w:type="dxa"/>
          </w:tcPr>
          <w:p w:rsidR="00577AB5" w:rsidRDefault="00577AB5">
            <w:pPr>
              <w:pStyle w:val="ConsPlusNormal"/>
              <w:jc w:val="center"/>
            </w:pPr>
            <w:r>
              <w:t>30526312,50</w:t>
            </w:r>
          </w:p>
        </w:tc>
      </w:tr>
      <w:tr w:rsidR="00577AB5">
        <w:tc>
          <w:tcPr>
            <w:tcW w:w="794" w:type="dxa"/>
          </w:tcPr>
          <w:p w:rsidR="00577AB5" w:rsidRDefault="00577AB5">
            <w:pPr>
              <w:pStyle w:val="ConsPlusNormal"/>
              <w:jc w:val="center"/>
            </w:pPr>
            <w:r>
              <w:t>153.</w:t>
            </w:r>
          </w:p>
        </w:tc>
        <w:tc>
          <w:tcPr>
            <w:tcW w:w="3005" w:type="dxa"/>
          </w:tcPr>
          <w:p w:rsidR="00577AB5" w:rsidRDefault="00577AB5">
            <w:pPr>
              <w:pStyle w:val="ConsPlusNormal"/>
            </w:pPr>
            <w:r>
              <w:t>г. Оренбург, мкр. 70 лет ВЛКСМ, д. 19</w:t>
            </w:r>
          </w:p>
        </w:tc>
        <w:tc>
          <w:tcPr>
            <w:tcW w:w="1587" w:type="dxa"/>
          </w:tcPr>
          <w:p w:rsidR="00577AB5" w:rsidRDefault="00577AB5">
            <w:pPr>
              <w:pStyle w:val="ConsPlusNormal"/>
              <w:jc w:val="center"/>
            </w:pPr>
            <w:r>
              <w:t>4248,80</w:t>
            </w:r>
          </w:p>
        </w:tc>
        <w:tc>
          <w:tcPr>
            <w:tcW w:w="2551" w:type="dxa"/>
          </w:tcPr>
          <w:p w:rsidR="00577AB5" w:rsidRDefault="00577AB5">
            <w:pPr>
              <w:pStyle w:val="ConsPlusNormal"/>
              <w:jc w:val="center"/>
            </w:pPr>
            <w:r>
              <w:t>154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69300,11</w:t>
            </w:r>
          </w:p>
        </w:tc>
      </w:tr>
      <w:tr w:rsidR="00577AB5">
        <w:tc>
          <w:tcPr>
            <w:tcW w:w="794" w:type="dxa"/>
          </w:tcPr>
          <w:p w:rsidR="00577AB5" w:rsidRDefault="00577AB5">
            <w:pPr>
              <w:pStyle w:val="ConsPlusNormal"/>
              <w:jc w:val="center"/>
            </w:pPr>
            <w:r>
              <w:t>154.</w:t>
            </w:r>
          </w:p>
        </w:tc>
        <w:tc>
          <w:tcPr>
            <w:tcW w:w="3005" w:type="dxa"/>
          </w:tcPr>
          <w:p w:rsidR="00577AB5" w:rsidRDefault="00577AB5">
            <w:pPr>
              <w:pStyle w:val="ConsPlusNormal"/>
            </w:pPr>
            <w:r>
              <w:t>г. Оренбург, мкр. 70 лет ВЛКСМ, д. 20</w:t>
            </w:r>
          </w:p>
        </w:tc>
        <w:tc>
          <w:tcPr>
            <w:tcW w:w="1587" w:type="dxa"/>
          </w:tcPr>
          <w:p w:rsidR="00577AB5" w:rsidRDefault="00577AB5">
            <w:pPr>
              <w:pStyle w:val="ConsPlusNormal"/>
              <w:jc w:val="center"/>
            </w:pPr>
            <w:r>
              <w:t>4905,70</w:t>
            </w:r>
          </w:p>
        </w:tc>
        <w:tc>
          <w:tcPr>
            <w:tcW w:w="2551" w:type="dxa"/>
          </w:tcPr>
          <w:p w:rsidR="00577AB5" w:rsidRDefault="00577AB5">
            <w:pPr>
              <w:pStyle w:val="ConsPlusNormal"/>
              <w:jc w:val="center"/>
            </w:pPr>
            <w:r>
              <w:t>163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71600,96</w:t>
            </w:r>
          </w:p>
        </w:tc>
      </w:tr>
      <w:tr w:rsidR="00577AB5">
        <w:tc>
          <w:tcPr>
            <w:tcW w:w="794" w:type="dxa"/>
          </w:tcPr>
          <w:p w:rsidR="00577AB5" w:rsidRDefault="00577AB5">
            <w:pPr>
              <w:pStyle w:val="ConsPlusNormal"/>
              <w:jc w:val="center"/>
            </w:pPr>
            <w:r>
              <w:t>155.</w:t>
            </w:r>
          </w:p>
        </w:tc>
        <w:tc>
          <w:tcPr>
            <w:tcW w:w="3005" w:type="dxa"/>
          </w:tcPr>
          <w:p w:rsidR="00577AB5" w:rsidRDefault="00577AB5">
            <w:pPr>
              <w:pStyle w:val="ConsPlusNormal"/>
            </w:pPr>
            <w:r>
              <w:t>г. Оренбург, мкр. пос. Ростоши, ул. Садовое кольцо, д. 132</w:t>
            </w:r>
          </w:p>
        </w:tc>
        <w:tc>
          <w:tcPr>
            <w:tcW w:w="1587" w:type="dxa"/>
          </w:tcPr>
          <w:p w:rsidR="00577AB5" w:rsidRDefault="00577AB5">
            <w:pPr>
              <w:pStyle w:val="ConsPlusNormal"/>
              <w:jc w:val="center"/>
            </w:pPr>
            <w:r>
              <w:t>4944,60</w:t>
            </w:r>
          </w:p>
        </w:tc>
        <w:tc>
          <w:tcPr>
            <w:tcW w:w="2551" w:type="dxa"/>
          </w:tcPr>
          <w:p w:rsidR="00577AB5" w:rsidRDefault="00577AB5">
            <w:pPr>
              <w:pStyle w:val="ConsPlusNormal"/>
              <w:jc w:val="center"/>
            </w:pPr>
            <w:r>
              <w:t>165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184347,62</w:t>
            </w:r>
          </w:p>
        </w:tc>
      </w:tr>
      <w:tr w:rsidR="00577AB5">
        <w:tc>
          <w:tcPr>
            <w:tcW w:w="794" w:type="dxa"/>
          </w:tcPr>
          <w:p w:rsidR="00577AB5" w:rsidRDefault="00577AB5">
            <w:pPr>
              <w:pStyle w:val="ConsPlusNormal"/>
              <w:jc w:val="center"/>
            </w:pPr>
            <w:r>
              <w:t>156.</w:t>
            </w:r>
          </w:p>
        </w:tc>
        <w:tc>
          <w:tcPr>
            <w:tcW w:w="3005" w:type="dxa"/>
          </w:tcPr>
          <w:p w:rsidR="00577AB5" w:rsidRDefault="00577AB5">
            <w:pPr>
              <w:pStyle w:val="ConsPlusNormal"/>
            </w:pPr>
            <w:r>
              <w:t>г. Оренбург, мкр. Стройгородок, д. 2</w:t>
            </w:r>
          </w:p>
        </w:tc>
        <w:tc>
          <w:tcPr>
            <w:tcW w:w="1587" w:type="dxa"/>
          </w:tcPr>
          <w:p w:rsidR="00577AB5" w:rsidRDefault="00577AB5">
            <w:pPr>
              <w:pStyle w:val="ConsPlusNormal"/>
              <w:jc w:val="center"/>
            </w:pPr>
            <w:r>
              <w:t>422,20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119995,37</w:t>
            </w:r>
          </w:p>
        </w:tc>
      </w:tr>
      <w:tr w:rsidR="00577AB5">
        <w:tc>
          <w:tcPr>
            <w:tcW w:w="794" w:type="dxa"/>
          </w:tcPr>
          <w:p w:rsidR="00577AB5" w:rsidRDefault="00577AB5">
            <w:pPr>
              <w:pStyle w:val="ConsPlusNormal"/>
              <w:jc w:val="center"/>
            </w:pPr>
            <w:r>
              <w:t>157.</w:t>
            </w:r>
          </w:p>
        </w:tc>
        <w:tc>
          <w:tcPr>
            <w:tcW w:w="3005" w:type="dxa"/>
          </w:tcPr>
          <w:p w:rsidR="00577AB5" w:rsidRDefault="00577AB5">
            <w:pPr>
              <w:pStyle w:val="ConsPlusNormal"/>
            </w:pPr>
            <w:r>
              <w:t>г. Оренбург, мкр. Стройгородок, д. 3</w:t>
            </w:r>
          </w:p>
        </w:tc>
        <w:tc>
          <w:tcPr>
            <w:tcW w:w="1587" w:type="dxa"/>
          </w:tcPr>
          <w:p w:rsidR="00577AB5" w:rsidRDefault="00577AB5">
            <w:pPr>
              <w:pStyle w:val="ConsPlusNormal"/>
              <w:jc w:val="center"/>
            </w:pPr>
            <w:r>
              <w:t>421,80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49570,31</w:t>
            </w:r>
          </w:p>
        </w:tc>
      </w:tr>
      <w:tr w:rsidR="00577AB5">
        <w:tc>
          <w:tcPr>
            <w:tcW w:w="794" w:type="dxa"/>
          </w:tcPr>
          <w:p w:rsidR="00577AB5" w:rsidRDefault="00577AB5">
            <w:pPr>
              <w:pStyle w:val="ConsPlusNormal"/>
              <w:jc w:val="center"/>
            </w:pPr>
            <w:r>
              <w:t>158.</w:t>
            </w:r>
          </w:p>
        </w:tc>
        <w:tc>
          <w:tcPr>
            <w:tcW w:w="3005" w:type="dxa"/>
          </w:tcPr>
          <w:p w:rsidR="00577AB5" w:rsidRDefault="00577AB5">
            <w:pPr>
              <w:pStyle w:val="ConsPlusNormal"/>
            </w:pPr>
            <w:r>
              <w:t>г. Оренбург, пер. Дальний, д. 29/1</w:t>
            </w:r>
          </w:p>
        </w:tc>
        <w:tc>
          <w:tcPr>
            <w:tcW w:w="1587" w:type="dxa"/>
          </w:tcPr>
          <w:p w:rsidR="00577AB5" w:rsidRDefault="00577AB5">
            <w:pPr>
              <w:pStyle w:val="ConsPlusNormal"/>
              <w:jc w:val="center"/>
            </w:pPr>
            <w:r>
              <w:t>5004,40</w:t>
            </w:r>
          </w:p>
        </w:tc>
        <w:tc>
          <w:tcPr>
            <w:tcW w:w="2551" w:type="dxa"/>
          </w:tcPr>
          <w:p w:rsidR="00577AB5" w:rsidRDefault="00577AB5">
            <w:pPr>
              <w:pStyle w:val="ConsPlusNormal"/>
              <w:jc w:val="center"/>
            </w:pPr>
            <w:r>
              <w:t>168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68748,78</w:t>
            </w:r>
          </w:p>
        </w:tc>
      </w:tr>
      <w:tr w:rsidR="00577AB5">
        <w:tc>
          <w:tcPr>
            <w:tcW w:w="794" w:type="dxa"/>
          </w:tcPr>
          <w:p w:rsidR="00577AB5" w:rsidRDefault="00577AB5">
            <w:pPr>
              <w:pStyle w:val="ConsPlusNormal"/>
              <w:jc w:val="center"/>
            </w:pPr>
            <w:r>
              <w:t>159.</w:t>
            </w:r>
          </w:p>
        </w:tc>
        <w:tc>
          <w:tcPr>
            <w:tcW w:w="3005" w:type="dxa"/>
          </w:tcPr>
          <w:p w:rsidR="00577AB5" w:rsidRDefault="00577AB5">
            <w:pPr>
              <w:pStyle w:val="ConsPlusNormal"/>
            </w:pPr>
            <w:r>
              <w:t>г. Оренбург, пер. Дальний, д. 41/1</w:t>
            </w:r>
          </w:p>
        </w:tc>
        <w:tc>
          <w:tcPr>
            <w:tcW w:w="1587" w:type="dxa"/>
          </w:tcPr>
          <w:p w:rsidR="00577AB5" w:rsidRDefault="00577AB5">
            <w:pPr>
              <w:pStyle w:val="ConsPlusNormal"/>
              <w:jc w:val="center"/>
            </w:pPr>
            <w:r>
              <w:t>4934,70</w:t>
            </w:r>
          </w:p>
        </w:tc>
        <w:tc>
          <w:tcPr>
            <w:tcW w:w="2551" w:type="dxa"/>
          </w:tcPr>
          <w:p w:rsidR="00577AB5" w:rsidRDefault="00577AB5">
            <w:pPr>
              <w:pStyle w:val="ConsPlusNormal"/>
              <w:jc w:val="center"/>
            </w:pPr>
            <w:r>
              <w:t>179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45439,70</w:t>
            </w:r>
          </w:p>
        </w:tc>
      </w:tr>
      <w:tr w:rsidR="00577AB5">
        <w:tc>
          <w:tcPr>
            <w:tcW w:w="794" w:type="dxa"/>
          </w:tcPr>
          <w:p w:rsidR="00577AB5" w:rsidRDefault="00577AB5">
            <w:pPr>
              <w:pStyle w:val="ConsPlusNormal"/>
              <w:jc w:val="center"/>
            </w:pPr>
            <w:r>
              <w:t>160.</w:t>
            </w:r>
          </w:p>
        </w:tc>
        <w:tc>
          <w:tcPr>
            <w:tcW w:w="3005" w:type="dxa"/>
          </w:tcPr>
          <w:p w:rsidR="00577AB5" w:rsidRDefault="00577AB5">
            <w:pPr>
              <w:pStyle w:val="ConsPlusNormal"/>
            </w:pPr>
            <w:r>
              <w:t>г. Оренбург, пер. Дальний, д. 43</w:t>
            </w:r>
          </w:p>
        </w:tc>
        <w:tc>
          <w:tcPr>
            <w:tcW w:w="1587" w:type="dxa"/>
          </w:tcPr>
          <w:p w:rsidR="00577AB5" w:rsidRDefault="00577AB5">
            <w:pPr>
              <w:pStyle w:val="ConsPlusNormal"/>
              <w:jc w:val="center"/>
            </w:pPr>
            <w:r>
              <w:t>4842,40</w:t>
            </w:r>
          </w:p>
        </w:tc>
        <w:tc>
          <w:tcPr>
            <w:tcW w:w="2551" w:type="dxa"/>
          </w:tcPr>
          <w:p w:rsidR="00577AB5" w:rsidRDefault="00577AB5">
            <w:pPr>
              <w:pStyle w:val="ConsPlusNormal"/>
              <w:jc w:val="center"/>
            </w:pPr>
            <w:r>
              <w:t>180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71379,30</w:t>
            </w:r>
          </w:p>
        </w:tc>
      </w:tr>
      <w:tr w:rsidR="00577AB5">
        <w:tc>
          <w:tcPr>
            <w:tcW w:w="794" w:type="dxa"/>
          </w:tcPr>
          <w:p w:rsidR="00577AB5" w:rsidRDefault="00577AB5">
            <w:pPr>
              <w:pStyle w:val="ConsPlusNormal"/>
              <w:jc w:val="center"/>
            </w:pPr>
            <w:r>
              <w:t>161.</w:t>
            </w:r>
          </w:p>
        </w:tc>
        <w:tc>
          <w:tcPr>
            <w:tcW w:w="3005" w:type="dxa"/>
          </w:tcPr>
          <w:p w:rsidR="00577AB5" w:rsidRDefault="00577AB5">
            <w:pPr>
              <w:pStyle w:val="ConsPlusNormal"/>
            </w:pPr>
            <w:r>
              <w:t>г. Оренбург, пер. Диспансерный, д. 20</w:t>
            </w:r>
          </w:p>
        </w:tc>
        <w:tc>
          <w:tcPr>
            <w:tcW w:w="1587" w:type="dxa"/>
          </w:tcPr>
          <w:p w:rsidR="00577AB5" w:rsidRDefault="00577AB5">
            <w:pPr>
              <w:pStyle w:val="ConsPlusNormal"/>
              <w:jc w:val="center"/>
            </w:pPr>
            <w:r>
              <w:t>242,10</w:t>
            </w:r>
          </w:p>
        </w:tc>
        <w:tc>
          <w:tcPr>
            <w:tcW w:w="2551" w:type="dxa"/>
          </w:tcPr>
          <w:p w:rsidR="00577AB5" w:rsidRDefault="00577AB5">
            <w:pPr>
              <w:pStyle w:val="ConsPlusNormal"/>
              <w:jc w:val="center"/>
            </w:pPr>
            <w:r>
              <w:t>10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159143,80</w:t>
            </w:r>
          </w:p>
        </w:tc>
      </w:tr>
      <w:tr w:rsidR="00577AB5">
        <w:tc>
          <w:tcPr>
            <w:tcW w:w="794" w:type="dxa"/>
          </w:tcPr>
          <w:p w:rsidR="00577AB5" w:rsidRDefault="00577AB5">
            <w:pPr>
              <w:pStyle w:val="ConsPlusNormal"/>
              <w:jc w:val="center"/>
            </w:pPr>
            <w:r>
              <w:t>162.</w:t>
            </w:r>
          </w:p>
        </w:tc>
        <w:tc>
          <w:tcPr>
            <w:tcW w:w="3005" w:type="dxa"/>
          </w:tcPr>
          <w:p w:rsidR="00577AB5" w:rsidRDefault="00577AB5">
            <w:pPr>
              <w:pStyle w:val="ConsPlusNormal"/>
            </w:pPr>
            <w:r>
              <w:t xml:space="preserve">г. Оренбург, пер. Обходной, д. </w:t>
            </w:r>
            <w:r>
              <w:lastRenderedPageBreak/>
              <w:t>6</w:t>
            </w:r>
          </w:p>
        </w:tc>
        <w:tc>
          <w:tcPr>
            <w:tcW w:w="1587" w:type="dxa"/>
          </w:tcPr>
          <w:p w:rsidR="00577AB5" w:rsidRDefault="00577AB5">
            <w:pPr>
              <w:pStyle w:val="ConsPlusNormal"/>
              <w:jc w:val="center"/>
            </w:pPr>
            <w:r>
              <w:lastRenderedPageBreak/>
              <w:t>1989,10</w:t>
            </w:r>
          </w:p>
        </w:tc>
        <w:tc>
          <w:tcPr>
            <w:tcW w:w="2551" w:type="dxa"/>
          </w:tcPr>
          <w:p w:rsidR="00577AB5" w:rsidRDefault="00577AB5">
            <w:pPr>
              <w:pStyle w:val="ConsPlusNormal"/>
              <w:jc w:val="center"/>
            </w:pPr>
            <w:r>
              <w:t>82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123820,34</w:t>
            </w:r>
          </w:p>
        </w:tc>
      </w:tr>
      <w:tr w:rsidR="00577AB5">
        <w:tc>
          <w:tcPr>
            <w:tcW w:w="794" w:type="dxa"/>
          </w:tcPr>
          <w:p w:rsidR="00577AB5" w:rsidRDefault="00577AB5">
            <w:pPr>
              <w:pStyle w:val="ConsPlusNormal"/>
              <w:jc w:val="center"/>
            </w:pPr>
            <w:r>
              <w:lastRenderedPageBreak/>
              <w:t>163.</w:t>
            </w:r>
          </w:p>
        </w:tc>
        <w:tc>
          <w:tcPr>
            <w:tcW w:w="3005" w:type="dxa"/>
          </w:tcPr>
          <w:p w:rsidR="00577AB5" w:rsidRDefault="00577AB5">
            <w:pPr>
              <w:pStyle w:val="ConsPlusNormal"/>
            </w:pPr>
            <w:r>
              <w:t>г. Оренбург, пер. Соляной, д. 20</w:t>
            </w:r>
          </w:p>
        </w:tc>
        <w:tc>
          <w:tcPr>
            <w:tcW w:w="1587" w:type="dxa"/>
          </w:tcPr>
          <w:p w:rsidR="00577AB5" w:rsidRDefault="00577AB5">
            <w:pPr>
              <w:pStyle w:val="ConsPlusNormal"/>
              <w:jc w:val="center"/>
            </w:pPr>
            <w:r>
              <w:t>4248,50</w:t>
            </w:r>
          </w:p>
        </w:tc>
        <w:tc>
          <w:tcPr>
            <w:tcW w:w="2551" w:type="dxa"/>
          </w:tcPr>
          <w:p w:rsidR="00577AB5" w:rsidRDefault="00577AB5">
            <w:pPr>
              <w:pStyle w:val="ConsPlusNormal"/>
              <w:jc w:val="center"/>
            </w:pPr>
            <w:r>
              <w:t>115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76452,76</w:t>
            </w:r>
          </w:p>
        </w:tc>
      </w:tr>
      <w:tr w:rsidR="00577AB5">
        <w:tc>
          <w:tcPr>
            <w:tcW w:w="794" w:type="dxa"/>
          </w:tcPr>
          <w:p w:rsidR="00577AB5" w:rsidRDefault="00577AB5">
            <w:pPr>
              <w:pStyle w:val="ConsPlusNormal"/>
              <w:jc w:val="center"/>
            </w:pPr>
            <w:r>
              <w:t>164.</w:t>
            </w:r>
          </w:p>
        </w:tc>
        <w:tc>
          <w:tcPr>
            <w:tcW w:w="3005" w:type="dxa"/>
          </w:tcPr>
          <w:p w:rsidR="00577AB5" w:rsidRDefault="00577AB5">
            <w:pPr>
              <w:pStyle w:val="ConsPlusNormal"/>
            </w:pPr>
            <w:r>
              <w:t>г. Оренбург, пер. Ярославский, д. 1д</w:t>
            </w:r>
          </w:p>
        </w:tc>
        <w:tc>
          <w:tcPr>
            <w:tcW w:w="1587" w:type="dxa"/>
          </w:tcPr>
          <w:p w:rsidR="00577AB5" w:rsidRDefault="00577AB5">
            <w:pPr>
              <w:pStyle w:val="ConsPlusNormal"/>
              <w:jc w:val="center"/>
            </w:pPr>
            <w:r>
              <w:t>5630,80</w:t>
            </w:r>
          </w:p>
        </w:tc>
        <w:tc>
          <w:tcPr>
            <w:tcW w:w="2551" w:type="dxa"/>
          </w:tcPr>
          <w:p w:rsidR="00577AB5" w:rsidRDefault="00577AB5">
            <w:pPr>
              <w:pStyle w:val="ConsPlusNormal"/>
              <w:jc w:val="center"/>
            </w:pPr>
            <w:r>
              <w:t>225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62354,39</w:t>
            </w:r>
          </w:p>
        </w:tc>
      </w:tr>
      <w:tr w:rsidR="00577AB5">
        <w:tc>
          <w:tcPr>
            <w:tcW w:w="794" w:type="dxa"/>
          </w:tcPr>
          <w:p w:rsidR="00577AB5" w:rsidRDefault="00577AB5">
            <w:pPr>
              <w:pStyle w:val="ConsPlusNormal"/>
              <w:jc w:val="center"/>
            </w:pPr>
            <w:r>
              <w:t>165.</w:t>
            </w:r>
          </w:p>
        </w:tc>
        <w:tc>
          <w:tcPr>
            <w:tcW w:w="3005" w:type="dxa"/>
          </w:tcPr>
          <w:p w:rsidR="00577AB5" w:rsidRDefault="00577AB5">
            <w:pPr>
              <w:pStyle w:val="ConsPlusNormal"/>
            </w:pPr>
            <w:r>
              <w:t>г. Оренбург, пер. Ярославский, д. 1е</w:t>
            </w:r>
          </w:p>
        </w:tc>
        <w:tc>
          <w:tcPr>
            <w:tcW w:w="1587" w:type="dxa"/>
          </w:tcPr>
          <w:p w:rsidR="00577AB5" w:rsidRDefault="00577AB5">
            <w:pPr>
              <w:pStyle w:val="ConsPlusNormal"/>
              <w:jc w:val="center"/>
            </w:pPr>
            <w:r>
              <w:t>5712,90</w:t>
            </w:r>
          </w:p>
        </w:tc>
        <w:tc>
          <w:tcPr>
            <w:tcW w:w="2551" w:type="dxa"/>
          </w:tcPr>
          <w:p w:rsidR="00577AB5" w:rsidRDefault="00577AB5">
            <w:pPr>
              <w:pStyle w:val="ConsPlusNormal"/>
              <w:jc w:val="center"/>
            </w:pPr>
            <w:r>
              <w:t>197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153111,50</w:t>
            </w:r>
          </w:p>
        </w:tc>
      </w:tr>
      <w:tr w:rsidR="00577AB5">
        <w:tc>
          <w:tcPr>
            <w:tcW w:w="794" w:type="dxa"/>
          </w:tcPr>
          <w:p w:rsidR="00577AB5" w:rsidRDefault="00577AB5">
            <w:pPr>
              <w:pStyle w:val="ConsPlusNormal"/>
              <w:jc w:val="center"/>
            </w:pPr>
            <w:r>
              <w:t>166.</w:t>
            </w:r>
          </w:p>
        </w:tc>
        <w:tc>
          <w:tcPr>
            <w:tcW w:w="3005" w:type="dxa"/>
          </w:tcPr>
          <w:p w:rsidR="00577AB5" w:rsidRDefault="00577AB5">
            <w:pPr>
              <w:pStyle w:val="ConsPlusNormal"/>
            </w:pPr>
            <w:r>
              <w:t>г. Оренбург, пр. Больничный, д. 6</w:t>
            </w:r>
          </w:p>
        </w:tc>
        <w:tc>
          <w:tcPr>
            <w:tcW w:w="1587" w:type="dxa"/>
          </w:tcPr>
          <w:p w:rsidR="00577AB5" w:rsidRDefault="00577AB5">
            <w:pPr>
              <w:pStyle w:val="ConsPlusNormal"/>
              <w:jc w:val="center"/>
            </w:pPr>
            <w:r>
              <w:t>3184,00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68282,99</w:t>
            </w:r>
          </w:p>
        </w:tc>
      </w:tr>
      <w:tr w:rsidR="00577AB5">
        <w:tc>
          <w:tcPr>
            <w:tcW w:w="794" w:type="dxa"/>
          </w:tcPr>
          <w:p w:rsidR="00577AB5" w:rsidRDefault="00577AB5">
            <w:pPr>
              <w:pStyle w:val="ConsPlusNormal"/>
              <w:jc w:val="center"/>
            </w:pPr>
            <w:r>
              <w:t>167.</w:t>
            </w:r>
          </w:p>
        </w:tc>
        <w:tc>
          <w:tcPr>
            <w:tcW w:w="3005" w:type="dxa"/>
          </w:tcPr>
          <w:p w:rsidR="00577AB5" w:rsidRDefault="00577AB5">
            <w:pPr>
              <w:pStyle w:val="ConsPlusNormal"/>
            </w:pPr>
            <w:r>
              <w:t>г. Оренбург, пр. Кривцова 1-й, д. 8</w:t>
            </w:r>
          </w:p>
        </w:tc>
        <w:tc>
          <w:tcPr>
            <w:tcW w:w="1587" w:type="dxa"/>
          </w:tcPr>
          <w:p w:rsidR="00577AB5" w:rsidRDefault="00577AB5">
            <w:pPr>
              <w:pStyle w:val="ConsPlusNormal"/>
              <w:jc w:val="center"/>
            </w:pPr>
            <w:r>
              <w:t>727,00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79455,18</w:t>
            </w:r>
          </w:p>
        </w:tc>
      </w:tr>
      <w:tr w:rsidR="00577AB5">
        <w:tc>
          <w:tcPr>
            <w:tcW w:w="794" w:type="dxa"/>
          </w:tcPr>
          <w:p w:rsidR="00577AB5" w:rsidRDefault="00577AB5">
            <w:pPr>
              <w:pStyle w:val="ConsPlusNormal"/>
              <w:jc w:val="center"/>
            </w:pPr>
            <w:r>
              <w:t>168.</w:t>
            </w:r>
          </w:p>
        </w:tc>
        <w:tc>
          <w:tcPr>
            <w:tcW w:w="3005" w:type="dxa"/>
          </w:tcPr>
          <w:p w:rsidR="00577AB5" w:rsidRDefault="00577AB5">
            <w:pPr>
              <w:pStyle w:val="ConsPlusNormal"/>
            </w:pPr>
            <w:r>
              <w:t>г. Оренбург, пр. Северный, д. 1</w:t>
            </w:r>
          </w:p>
        </w:tc>
        <w:tc>
          <w:tcPr>
            <w:tcW w:w="1587" w:type="dxa"/>
          </w:tcPr>
          <w:p w:rsidR="00577AB5" w:rsidRDefault="00577AB5">
            <w:pPr>
              <w:pStyle w:val="ConsPlusNormal"/>
              <w:jc w:val="center"/>
            </w:pPr>
            <w:r>
              <w:t>15483,30</w:t>
            </w:r>
          </w:p>
        </w:tc>
        <w:tc>
          <w:tcPr>
            <w:tcW w:w="2551" w:type="dxa"/>
          </w:tcPr>
          <w:p w:rsidR="00577AB5" w:rsidRDefault="00577AB5">
            <w:pPr>
              <w:pStyle w:val="ConsPlusNormal"/>
              <w:jc w:val="center"/>
            </w:pPr>
            <w:r>
              <w:t>473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715626,58</w:t>
            </w:r>
          </w:p>
        </w:tc>
      </w:tr>
      <w:tr w:rsidR="00577AB5">
        <w:tc>
          <w:tcPr>
            <w:tcW w:w="794" w:type="dxa"/>
          </w:tcPr>
          <w:p w:rsidR="00577AB5" w:rsidRDefault="00577AB5">
            <w:pPr>
              <w:pStyle w:val="ConsPlusNormal"/>
              <w:jc w:val="center"/>
            </w:pPr>
            <w:r>
              <w:t>169.</w:t>
            </w:r>
          </w:p>
        </w:tc>
        <w:tc>
          <w:tcPr>
            <w:tcW w:w="3005" w:type="dxa"/>
          </w:tcPr>
          <w:p w:rsidR="00577AB5" w:rsidRDefault="00577AB5">
            <w:pPr>
              <w:pStyle w:val="ConsPlusNormal"/>
            </w:pPr>
            <w:r>
              <w:t>г. Оренбург, пр. Северный, д. 3</w:t>
            </w:r>
          </w:p>
        </w:tc>
        <w:tc>
          <w:tcPr>
            <w:tcW w:w="1587" w:type="dxa"/>
          </w:tcPr>
          <w:p w:rsidR="00577AB5" w:rsidRDefault="00577AB5">
            <w:pPr>
              <w:pStyle w:val="ConsPlusNormal"/>
              <w:jc w:val="center"/>
            </w:pPr>
            <w:r>
              <w:t>8507,50</w:t>
            </w:r>
          </w:p>
        </w:tc>
        <w:tc>
          <w:tcPr>
            <w:tcW w:w="2551" w:type="dxa"/>
          </w:tcPr>
          <w:p w:rsidR="00577AB5" w:rsidRDefault="00577AB5">
            <w:pPr>
              <w:pStyle w:val="ConsPlusNormal"/>
              <w:jc w:val="center"/>
            </w:pPr>
            <w:r>
              <w:t>387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421087,29</w:t>
            </w:r>
          </w:p>
        </w:tc>
      </w:tr>
      <w:tr w:rsidR="00577AB5">
        <w:tc>
          <w:tcPr>
            <w:tcW w:w="794" w:type="dxa"/>
          </w:tcPr>
          <w:p w:rsidR="00577AB5" w:rsidRDefault="00577AB5">
            <w:pPr>
              <w:pStyle w:val="ConsPlusNormal"/>
              <w:jc w:val="center"/>
            </w:pPr>
            <w:r>
              <w:t>170.</w:t>
            </w:r>
          </w:p>
        </w:tc>
        <w:tc>
          <w:tcPr>
            <w:tcW w:w="3005" w:type="dxa"/>
          </w:tcPr>
          <w:p w:rsidR="00577AB5" w:rsidRDefault="00577AB5">
            <w:pPr>
              <w:pStyle w:val="ConsPlusNormal"/>
            </w:pPr>
            <w:r>
              <w:t>г. Оренбург, пр. Северный, д. 5</w:t>
            </w:r>
          </w:p>
        </w:tc>
        <w:tc>
          <w:tcPr>
            <w:tcW w:w="1587" w:type="dxa"/>
          </w:tcPr>
          <w:p w:rsidR="00577AB5" w:rsidRDefault="00577AB5">
            <w:pPr>
              <w:pStyle w:val="ConsPlusNormal"/>
              <w:jc w:val="center"/>
            </w:pPr>
            <w:r>
              <w:t>8517,20</w:t>
            </w:r>
          </w:p>
        </w:tc>
        <w:tc>
          <w:tcPr>
            <w:tcW w:w="2551" w:type="dxa"/>
          </w:tcPr>
          <w:p w:rsidR="00577AB5" w:rsidRDefault="00577AB5">
            <w:pPr>
              <w:pStyle w:val="ConsPlusNormal"/>
              <w:jc w:val="center"/>
            </w:pPr>
            <w:r>
              <w:t>298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408929,47</w:t>
            </w:r>
          </w:p>
        </w:tc>
      </w:tr>
      <w:tr w:rsidR="00577AB5">
        <w:tc>
          <w:tcPr>
            <w:tcW w:w="794" w:type="dxa"/>
          </w:tcPr>
          <w:p w:rsidR="00577AB5" w:rsidRDefault="00577AB5">
            <w:pPr>
              <w:pStyle w:val="ConsPlusNormal"/>
              <w:jc w:val="center"/>
            </w:pPr>
            <w:r>
              <w:t>171.</w:t>
            </w:r>
          </w:p>
        </w:tc>
        <w:tc>
          <w:tcPr>
            <w:tcW w:w="3005" w:type="dxa"/>
          </w:tcPr>
          <w:p w:rsidR="00577AB5" w:rsidRDefault="00577AB5">
            <w:pPr>
              <w:pStyle w:val="ConsPlusNormal"/>
            </w:pPr>
            <w:r>
              <w:t>г. Оренбург, просп. Братьев Коростелевых, д. 1а</w:t>
            </w:r>
          </w:p>
        </w:tc>
        <w:tc>
          <w:tcPr>
            <w:tcW w:w="1587" w:type="dxa"/>
          </w:tcPr>
          <w:p w:rsidR="00577AB5" w:rsidRDefault="00577AB5">
            <w:pPr>
              <w:pStyle w:val="ConsPlusNormal"/>
              <w:jc w:val="center"/>
            </w:pPr>
            <w:r>
              <w:t>1678,30</w:t>
            </w:r>
          </w:p>
        </w:tc>
        <w:tc>
          <w:tcPr>
            <w:tcW w:w="2551" w:type="dxa"/>
          </w:tcPr>
          <w:p w:rsidR="00577AB5" w:rsidRDefault="00577AB5">
            <w:pPr>
              <w:pStyle w:val="ConsPlusNormal"/>
              <w:jc w:val="center"/>
            </w:pPr>
            <w:r>
              <w:t>58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131919,91</w:t>
            </w:r>
          </w:p>
        </w:tc>
      </w:tr>
      <w:tr w:rsidR="00577AB5">
        <w:tc>
          <w:tcPr>
            <w:tcW w:w="794" w:type="dxa"/>
          </w:tcPr>
          <w:p w:rsidR="00577AB5" w:rsidRDefault="00577AB5">
            <w:pPr>
              <w:pStyle w:val="ConsPlusNormal"/>
              <w:jc w:val="center"/>
            </w:pPr>
            <w:r>
              <w:t>172.</w:t>
            </w:r>
          </w:p>
        </w:tc>
        <w:tc>
          <w:tcPr>
            <w:tcW w:w="3005" w:type="dxa"/>
          </w:tcPr>
          <w:p w:rsidR="00577AB5" w:rsidRDefault="00577AB5">
            <w:pPr>
              <w:pStyle w:val="ConsPlusNormal"/>
            </w:pPr>
            <w:r>
              <w:t>г. Оренбург, просп. Братьев Коростелевых, д. 1в</w:t>
            </w:r>
          </w:p>
        </w:tc>
        <w:tc>
          <w:tcPr>
            <w:tcW w:w="1587" w:type="dxa"/>
          </w:tcPr>
          <w:p w:rsidR="00577AB5" w:rsidRDefault="00577AB5">
            <w:pPr>
              <w:pStyle w:val="ConsPlusNormal"/>
              <w:jc w:val="center"/>
            </w:pPr>
            <w:r>
              <w:t>2044,50</w:t>
            </w:r>
          </w:p>
        </w:tc>
        <w:tc>
          <w:tcPr>
            <w:tcW w:w="2551" w:type="dxa"/>
          </w:tcPr>
          <w:p w:rsidR="00577AB5" w:rsidRDefault="00577AB5">
            <w:pPr>
              <w:pStyle w:val="ConsPlusNormal"/>
              <w:jc w:val="center"/>
            </w:pPr>
            <w:r>
              <w:t>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51177,77</w:t>
            </w:r>
          </w:p>
        </w:tc>
      </w:tr>
      <w:tr w:rsidR="00577AB5">
        <w:tc>
          <w:tcPr>
            <w:tcW w:w="794" w:type="dxa"/>
          </w:tcPr>
          <w:p w:rsidR="00577AB5" w:rsidRDefault="00577AB5">
            <w:pPr>
              <w:pStyle w:val="ConsPlusNormal"/>
              <w:jc w:val="center"/>
            </w:pPr>
            <w:r>
              <w:t>173.</w:t>
            </w:r>
          </w:p>
        </w:tc>
        <w:tc>
          <w:tcPr>
            <w:tcW w:w="3005" w:type="dxa"/>
          </w:tcPr>
          <w:p w:rsidR="00577AB5" w:rsidRDefault="00577AB5">
            <w:pPr>
              <w:pStyle w:val="ConsPlusNormal"/>
            </w:pPr>
            <w:r>
              <w:t>г. Оренбург, просп. Братьев Коростелевых, д. 34</w:t>
            </w:r>
          </w:p>
        </w:tc>
        <w:tc>
          <w:tcPr>
            <w:tcW w:w="1587" w:type="dxa"/>
          </w:tcPr>
          <w:p w:rsidR="00577AB5" w:rsidRDefault="00577AB5">
            <w:pPr>
              <w:pStyle w:val="ConsPlusNormal"/>
              <w:jc w:val="center"/>
            </w:pPr>
            <w:r>
              <w:t>3116,60</w:t>
            </w:r>
          </w:p>
        </w:tc>
        <w:tc>
          <w:tcPr>
            <w:tcW w:w="2551" w:type="dxa"/>
          </w:tcPr>
          <w:p w:rsidR="00577AB5" w:rsidRDefault="00577AB5">
            <w:pPr>
              <w:pStyle w:val="ConsPlusNormal"/>
              <w:jc w:val="center"/>
            </w:pPr>
            <w:r>
              <w:t>64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216996,78</w:t>
            </w:r>
          </w:p>
        </w:tc>
      </w:tr>
      <w:tr w:rsidR="00577AB5">
        <w:tc>
          <w:tcPr>
            <w:tcW w:w="794" w:type="dxa"/>
          </w:tcPr>
          <w:p w:rsidR="00577AB5" w:rsidRDefault="00577AB5">
            <w:pPr>
              <w:pStyle w:val="ConsPlusNormal"/>
              <w:jc w:val="center"/>
            </w:pPr>
            <w:r>
              <w:t>174.</w:t>
            </w:r>
          </w:p>
        </w:tc>
        <w:tc>
          <w:tcPr>
            <w:tcW w:w="3005" w:type="dxa"/>
          </w:tcPr>
          <w:p w:rsidR="00577AB5" w:rsidRDefault="00577AB5">
            <w:pPr>
              <w:pStyle w:val="ConsPlusNormal"/>
            </w:pPr>
            <w:r>
              <w:t xml:space="preserve">г. Оренбург, просп. Братьев </w:t>
            </w:r>
            <w:r>
              <w:lastRenderedPageBreak/>
              <w:t>Коростелевых, д. 46</w:t>
            </w:r>
          </w:p>
        </w:tc>
        <w:tc>
          <w:tcPr>
            <w:tcW w:w="1587" w:type="dxa"/>
          </w:tcPr>
          <w:p w:rsidR="00577AB5" w:rsidRDefault="00577AB5">
            <w:pPr>
              <w:pStyle w:val="ConsPlusNormal"/>
              <w:jc w:val="center"/>
            </w:pPr>
            <w:r>
              <w:lastRenderedPageBreak/>
              <w:t>1898,10</w:t>
            </w:r>
          </w:p>
        </w:tc>
        <w:tc>
          <w:tcPr>
            <w:tcW w:w="2551" w:type="dxa"/>
          </w:tcPr>
          <w:p w:rsidR="00577AB5" w:rsidRDefault="00577AB5">
            <w:pPr>
              <w:pStyle w:val="ConsPlusNormal"/>
              <w:jc w:val="center"/>
            </w:pPr>
            <w:r>
              <w:t>77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58071,48</w:t>
            </w:r>
          </w:p>
        </w:tc>
      </w:tr>
      <w:tr w:rsidR="00577AB5">
        <w:tc>
          <w:tcPr>
            <w:tcW w:w="794" w:type="dxa"/>
          </w:tcPr>
          <w:p w:rsidR="00577AB5" w:rsidRDefault="00577AB5">
            <w:pPr>
              <w:pStyle w:val="ConsPlusNormal"/>
              <w:jc w:val="center"/>
            </w:pPr>
            <w:r>
              <w:lastRenderedPageBreak/>
              <w:t>175.</w:t>
            </w:r>
          </w:p>
        </w:tc>
        <w:tc>
          <w:tcPr>
            <w:tcW w:w="3005" w:type="dxa"/>
          </w:tcPr>
          <w:p w:rsidR="00577AB5" w:rsidRDefault="00577AB5">
            <w:pPr>
              <w:pStyle w:val="ConsPlusNormal"/>
            </w:pPr>
            <w:r>
              <w:t>г. Оренбург, просп. Братьев Коростелевых, д. 53</w:t>
            </w:r>
          </w:p>
        </w:tc>
        <w:tc>
          <w:tcPr>
            <w:tcW w:w="1587" w:type="dxa"/>
          </w:tcPr>
          <w:p w:rsidR="00577AB5" w:rsidRDefault="00577AB5">
            <w:pPr>
              <w:pStyle w:val="ConsPlusNormal"/>
              <w:jc w:val="center"/>
            </w:pPr>
            <w:r>
              <w:t>3072,00</w:t>
            </w:r>
          </w:p>
        </w:tc>
        <w:tc>
          <w:tcPr>
            <w:tcW w:w="2551" w:type="dxa"/>
          </w:tcPr>
          <w:p w:rsidR="00577AB5" w:rsidRDefault="00577AB5">
            <w:pPr>
              <w:pStyle w:val="ConsPlusNormal"/>
              <w:jc w:val="center"/>
            </w:pPr>
            <w:r>
              <w:t>103</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746670,80</w:t>
            </w:r>
          </w:p>
        </w:tc>
      </w:tr>
      <w:tr w:rsidR="00577AB5">
        <w:tc>
          <w:tcPr>
            <w:tcW w:w="794" w:type="dxa"/>
          </w:tcPr>
          <w:p w:rsidR="00577AB5" w:rsidRDefault="00577AB5">
            <w:pPr>
              <w:pStyle w:val="ConsPlusNormal"/>
              <w:jc w:val="center"/>
            </w:pPr>
            <w:r>
              <w:t>176.</w:t>
            </w:r>
          </w:p>
        </w:tc>
        <w:tc>
          <w:tcPr>
            <w:tcW w:w="3005" w:type="dxa"/>
          </w:tcPr>
          <w:p w:rsidR="00577AB5" w:rsidRDefault="00577AB5">
            <w:pPr>
              <w:pStyle w:val="ConsPlusNormal"/>
            </w:pPr>
            <w:r>
              <w:t>г. Оренбург, просп. Братьев Коростелевых, д. 55</w:t>
            </w:r>
          </w:p>
        </w:tc>
        <w:tc>
          <w:tcPr>
            <w:tcW w:w="1587" w:type="dxa"/>
          </w:tcPr>
          <w:p w:rsidR="00577AB5" w:rsidRDefault="00577AB5">
            <w:pPr>
              <w:pStyle w:val="ConsPlusNormal"/>
              <w:jc w:val="center"/>
            </w:pPr>
            <w:r>
              <w:t>1377,20</w:t>
            </w:r>
          </w:p>
        </w:tc>
        <w:tc>
          <w:tcPr>
            <w:tcW w:w="2551" w:type="dxa"/>
          </w:tcPr>
          <w:p w:rsidR="00577AB5" w:rsidRDefault="00577AB5">
            <w:pPr>
              <w:pStyle w:val="ConsPlusNormal"/>
              <w:jc w:val="center"/>
            </w:pPr>
            <w:r>
              <w:t>55</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535370,90</w:t>
            </w:r>
          </w:p>
        </w:tc>
      </w:tr>
      <w:tr w:rsidR="00577AB5">
        <w:tc>
          <w:tcPr>
            <w:tcW w:w="794" w:type="dxa"/>
          </w:tcPr>
          <w:p w:rsidR="00577AB5" w:rsidRDefault="00577AB5">
            <w:pPr>
              <w:pStyle w:val="ConsPlusNormal"/>
              <w:jc w:val="center"/>
            </w:pPr>
            <w:r>
              <w:t>177.</w:t>
            </w:r>
          </w:p>
        </w:tc>
        <w:tc>
          <w:tcPr>
            <w:tcW w:w="3005" w:type="dxa"/>
          </w:tcPr>
          <w:p w:rsidR="00577AB5" w:rsidRDefault="00577AB5">
            <w:pPr>
              <w:pStyle w:val="ConsPlusNormal"/>
            </w:pPr>
            <w:r>
              <w:t>г. Оренбург, просп. Братьев Коростелевых, д. 57а</w:t>
            </w:r>
          </w:p>
        </w:tc>
        <w:tc>
          <w:tcPr>
            <w:tcW w:w="1587" w:type="dxa"/>
          </w:tcPr>
          <w:p w:rsidR="00577AB5" w:rsidRDefault="00577AB5">
            <w:pPr>
              <w:pStyle w:val="ConsPlusNormal"/>
              <w:jc w:val="center"/>
            </w:pPr>
            <w:r>
              <w:t>3405,60</w:t>
            </w:r>
          </w:p>
        </w:tc>
        <w:tc>
          <w:tcPr>
            <w:tcW w:w="2551" w:type="dxa"/>
          </w:tcPr>
          <w:p w:rsidR="00577AB5" w:rsidRDefault="00577AB5">
            <w:pPr>
              <w:pStyle w:val="ConsPlusNormal"/>
              <w:jc w:val="center"/>
            </w:pPr>
            <w:r>
              <w:t>106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220455,70</w:t>
            </w:r>
          </w:p>
        </w:tc>
      </w:tr>
      <w:tr w:rsidR="00577AB5">
        <w:tc>
          <w:tcPr>
            <w:tcW w:w="794" w:type="dxa"/>
          </w:tcPr>
          <w:p w:rsidR="00577AB5" w:rsidRDefault="00577AB5">
            <w:pPr>
              <w:pStyle w:val="ConsPlusNormal"/>
              <w:jc w:val="center"/>
            </w:pPr>
            <w:r>
              <w:t>178.</w:t>
            </w:r>
          </w:p>
        </w:tc>
        <w:tc>
          <w:tcPr>
            <w:tcW w:w="3005" w:type="dxa"/>
          </w:tcPr>
          <w:p w:rsidR="00577AB5" w:rsidRDefault="00577AB5">
            <w:pPr>
              <w:pStyle w:val="ConsPlusNormal"/>
            </w:pPr>
            <w:r>
              <w:t>г. Оренбург, просп. Братьев Коростелевых, д. 59</w:t>
            </w:r>
          </w:p>
        </w:tc>
        <w:tc>
          <w:tcPr>
            <w:tcW w:w="1587" w:type="dxa"/>
          </w:tcPr>
          <w:p w:rsidR="00577AB5" w:rsidRDefault="00577AB5">
            <w:pPr>
              <w:pStyle w:val="ConsPlusNormal"/>
              <w:jc w:val="center"/>
            </w:pPr>
            <w:r>
              <w:t>1307,80</w:t>
            </w:r>
          </w:p>
        </w:tc>
        <w:tc>
          <w:tcPr>
            <w:tcW w:w="2551" w:type="dxa"/>
          </w:tcPr>
          <w:p w:rsidR="00577AB5" w:rsidRDefault="00577AB5">
            <w:pPr>
              <w:pStyle w:val="ConsPlusNormal"/>
              <w:jc w:val="center"/>
            </w:pPr>
            <w:r>
              <w:t>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115869,01</w:t>
            </w:r>
          </w:p>
        </w:tc>
      </w:tr>
      <w:tr w:rsidR="00577AB5">
        <w:tc>
          <w:tcPr>
            <w:tcW w:w="794" w:type="dxa"/>
          </w:tcPr>
          <w:p w:rsidR="00577AB5" w:rsidRDefault="00577AB5">
            <w:pPr>
              <w:pStyle w:val="ConsPlusNormal"/>
              <w:jc w:val="center"/>
            </w:pPr>
            <w:r>
              <w:t>179.</w:t>
            </w:r>
          </w:p>
        </w:tc>
        <w:tc>
          <w:tcPr>
            <w:tcW w:w="3005" w:type="dxa"/>
          </w:tcPr>
          <w:p w:rsidR="00577AB5" w:rsidRDefault="00577AB5">
            <w:pPr>
              <w:pStyle w:val="ConsPlusNormal"/>
            </w:pPr>
            <w:r>
              <w:t>г. Оренбург, просп. Братьев Коростелевых, д. 61</w:t>
            </w:r>
          </w:p>
        </w:tc>
        <w:tc>
          <w:tcPr>
            <w:tcW w:w="1587" w:type="dxa"/>
          </w:tcPr>
          <w:p w:rsidR="00577AB5" w:rsidRDefault="00577AB5">
            <w:pPr>
              <w:pStyle w:val="ConsPlusNormal"/>
              <w:jc w:val="center"/>
            </w:pPr>
            <w:r>
              <w:t>3307,40</w:t>
            </w:r>
          </w:p>
        </w:tc>
        <w:tc>
          <w:tcPr>
            <w:tcW w:w="2551" w:type="dxa"/>
          </w:tcPr>
          <w:p w:rsidR="00577AB5" w:rsidRDefault="00577AB5">
            <w:pPr>
              <w:pStyle w:val="ConsPlusNormal"/>
              <w:jc w:val="center"/>
            </w:pPr>
            <w:r>
              <w:t>105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437327,69</w:t>
            </w:r>
          </w:p>
        </w:tc>
      </w:tr>
      <w:tr w:rsidR="00577AB5">
        <w:tc>
          <w:tcPr>
            <w:tcW w:w="794" w:type="dxa"/>
          </w:tcPr>
          <w:p w:rsidR="00577AB5" w:rsidRDefault="00577AB5">
            <w:pPr>
              <w:pStyle w:val="ConsPlusNormal"/>
              <w:jc w:val="center"/>
            </w:pPr>
            <w:r>
              <w:t>180.</w:t>
            </w:r>
          </w:p>
        </w:tc>
        <w:tc>
          <w:tcPr>
            <w:tcW w:w="3005" w:type="dxa"/>
          </w:tcPr>
          <w:p w:rsidR="00577AB5" w:rsidRDefault="00577AB5">
            <w:pPr>
              <w:pStyle w:val="ConsPlusNormal"/>
            </w:pPr>
            <w:r>
              <w:t>г. Оренбург, просп. Гагарина, д. 10</w:t>
            </w:r>
          </w:p>
        </w:tc>
        <w:tc>
          <w:tcPr>
            <w:tcW w:w="1587" w:type="dxa"/>
          </w:tcPr>
          <w:p w:rsidR="00577AB5" w:rsidRDefault="00577AB5">
            <w:pPr>
              <w:pStyle w:val="ConsPlusNormal"/>
              <w:jc w:val="center"/>
            </w:pPr>
            <w:r>
              <w:t>2695,00</w:t>
            </w:r>
          </w:p>
        </w:tc>
        <w:tc>
          <w:tcPr>
            <w:tcW w:w="2551" w:type="dxa"/>
          </w:tcPr>
          <w:p w:rsidR="00577AB5" w:rsidRDefault="00577AB5">
            <w:pPr>
              <w:pStyle w:val="ConsPlusNormal"/>
              <w:jc w:val="center"/>
            </w:pPr>
            <w:r>
              <w:t>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61595,00</w:t>
            </w:r>
          </w:p>
        </w:tc>
      </w:tr>
      <w:tr w:rsidR="00577AB5">
        <w:tc>
          <w:tcPr>
            <w:tcW w:w="794" w:type="dxa"/>
          </w:tcPr>
          <w:p w:rsidR="00577AB5" w:rsidRDefault="00577AB5">
            <w:pPr>
              <w:pStyle w:val="ConsPlusNormal"/>
              <w:jc w:val="center"/>
            </w:pPr>
            <w:r>
              <w:t>181.</w:t>
            </w:r>
          </w:p>
        </w:tc>
        <w:tc>
          <w:tcPr>
            <w:tcW w:w="3005" w:type="dxa"/>
          </w:tcPr>
          <w:p w:rsidR="00577AB5" w:rsidRDefault="00577AB5">
            <w:pPr>
              <w:pStyle w:val="ConsPlusNormal"/>
            </w:pPr>
            <w:r>
              <w:t>г. Оренбург, просп. Гагарина, д. 12б</w:t>
            </w:r>
          </w:p>
        </w:tc>
        <w:tc>
          <w:tcPr>
            <w:tcW w:w="1587" w:type="dxa"/>
          </w:tcPr>
          <w:p w:rsidR="00577AB5" w:rsidRDefault="00577AB5">
            <w:pPr>
              <w:pStyle w:val="ConsPlusNormal"/>
              <w:jc w:val="center"/>
            </w:pPr>
            <w:r>
              <w:t>1581,80</w:t>
            </w:r>
          </w:p>
        </w:tc>
        <w:tc>
          <w:tcPr>
            <w:tcW w:w="2551" w:type="dxa"/>
          </w:tcPr>
          <w:p w:rsidR="00577AB5" w:rsidRDefault="00577AB5">
            <w:pPr>
              <w:pStyle w:val="ConsPlusNormal"/>
              <w:jc w:val="center"/>
            </w:pPr>
            <w:r>
              <w:t>47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65138,93</w:t>
            </w:r>
          </w:p>
        </w:tc>
      </w:tr>
      <w:tr w:rsidR="00577AB5">
        <w:tc>
          <w:tcPr>
            <w:tcW w:w="794" w:type="dxa"/>
          </w:tcPr>
          <w:p w:rsidR="00577AB5" w:rsidRDefault="00577AB5">
            <w:pPr>
              <w:pStyle w:val="ConsPlusNormal"/>
              <w:jc w:val="center"/>
            </w:pPr>
            <w:r>
              <w:t>182.</w:t>
            </w:r>
          </w:p>
        </w:tc>
        <w:tc>
          <w:tcPr>
            <w:tcW w:w="3005" w:type="dxa"/>
          </w:tcPr>
          <w:p w:rsidR="00577AB5" w:rsidRDefault="00577AB5">
            <w:pPr>
              <w:pStyle w:val="ConsPlusNormal"/>
            </w:pPr>
            <w:r>
              <w:t>г. Оренбург, просп. Гагарина, д. 25</w:t>
            </w:r>
          </w:p>
        </w:tc>
        <w:tc>
          <w:tcPr>
            <w:tcW w:w="1587" w:type="dxa"/>
          </w:tcPr>
          <w:p w:rsidR="00577AB5" w:rsidRDefault="00577AB5">
            <w:pPr>
              <w:pStyle w:val="ConsPlusNormal"/>
              <w:jc w:val="center"/>
            </w:pPr>
            <w:r>
              <w:t>4789,60</w:t>
            </w:r>
          </w:p>
        </w:tc>
        <w:tc>
          <w:tcPr>
            <w:tcW w:w="2551" w:type="dxa"/>
          </w:tcPr>
          <w:p w:rsidR="00577AB5" w:rsidRDefault="00577AB5">
            <w:pPr>
              <w:pStyle w:val="ConsPlusNormal"/>
              <w:jc w:val="center"/>
            </w:pPr>
            <w:r>
              <w:t>176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110896,98</w:t>
            </w:r>
          </w:p>
        </w:tc>
      </w:tr>
      <w:tr w:rsidR="00577AB5">
        <w:tc>
          <w:tcPr>
            <w:tcW w:w="794" w:type="dxa"/>
          </w:tcPr>
          <w:p w:rsidR="00577AB5" w:rsidRDefault="00577AB5">
            <w:pPr>
              <w:pStyle w:val="ConsPlusNormal"/>
              <w:jc w:val="center"/>
            </w:pPr>
            <w:r>
              <w:t>183.</w:t>
            </w:r>
          </w:p>
        </w:tc>
        <w:tc>
          <w:tcPr>
            <w:tcW w:w="3005" w:type="dxa"/>
          </w:tcPr>
          <w:p w:rsidR="00577AB5" w:rsidRDefault="00577AB5">
            <w:pPr>
              <w:pStyle w:val="ConsPlusNormal"/>
            </w:pPr>
            <w:r>
              <w:t>г. Оренбург, просп. Гагарина, д. 33/3</w:t>
            </w:r>
          </w:p>
        </w:tc>
        <w:tc>
          <w:tcPr>
            <w:tcW w:w="1587" w:type="dxa"/>
          </w:tcPr>
          <w:p w:rsidR="00577AB5" w:rsidRDefault="00577AB5">
            <w:pPr>
              <w:pStyle w:val="ConsPlusNormal"/>
              <w:jc w:val="center"/>
            </w:pPr>
            <w:r>
              <w:t>6322,70</w:t>
            </w:r>
          </w:p>
        </w:tc>
        <w:tc>
          <w:tcPr>
            <w:tcW w:w="2551" w:type="dxa"/>
          </w:tcPr>
          <w:p w:rsidR="00577AB5" w:rsidRDefault="00577AB5">
            <w:pPr>
              <w:pStyle w:val="ConsPlusNormal"/>
              <w:jc w:val="center"/>
            </w:pPr>
            <w:r>
              <w:t>198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377228,74</w:t>
            </w:r>
          </w:p>
        </w:tc>
      </w:tr>
      <w:tr w:rsidR="00577AB5">
        <w:tc>
          <w:tcPr>
            <w:tcW w:w="794" w:type="dxa"/>
          </w:tcPr>
          <w:p w:rsidR="00577AB5" w:rsidRDefault="00577AB5">
            <w:pPr>
              <w:pStyle w:val="ConsPlusNormal"/>
              <w:jc w:val="center"/>
            </w:pPr>
            <w:r>
              <w:t>184.</w:t>
            </w:r>
          </w:p>
        </w:tc>
        <w:tc>
          <w:tcPr>
            <w:tcW w:w="3005" w:type="dxa"/>
          </w:tcPr>
          <w:p w:rsidR="00577AB5" w:rsidRDefault="00577AB5">
            <w:pPr>
              <w:pStyle w:val="ConsPlusNormal"/>
            </w:pPr>
            <w:r>
              <w:t>г. Оренбург, просп. Гагарина, д. 37</w:t>
            </w:r>
          </w:p>
        </w:tc>
        <w:tc>
          <w:tcPr>
            <w:tcW w:w="1587" w:type="dxa"/>
          </w:tcPr>
          <w:p w:rsidR="00577AB5" w:rsidRDefault="00577AB5">
            <w:pPr>
              <w:pStyle w:val="ConsPlusNormal"/>
              <w:jc w:val="center"/>
            </w:pPr>
            <w:r>
              <w:t>7464,80</w:t>
            </w:r>
          </w:p>
        </w:tc>
        <w:tc>
          <w:tcPr>
            <w:tcW w:w="2551" w:type="dxa"/>
          </w:tcPr>
          <w:p w:rsidR="00577AB5" w:rsidRDefault="00577AB5">
            <w:pPr>
              <w:pStyle w:val="ConsPlusNormal"/>
              <w:jc w:val="center"/>
            </w:pPr>
            <w:r>
              <w:t>264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89620,38</w:t>
            </w:r>
          </w:p>
        </w:tc>
      </w:tr>
      <w:tr w:rsidR="00577AB5">
        <w:tc>
          <w:tcPr>
            <w:tcW w:w="794" w:type="dxa"/>
          </w:tcPr>
          <w:p w:rsidR="00577AB5" w:rsidRDefault="00577AB5">
            <w:pPr>
              <w:pStyle w:val="ConsPlusNormal"/>
              <w:jc w:val="center"/>
            </w:pPr>
            <w:r>
              <w:t>185.</w:t>
            </w:r>
          </w:p>
        </w:tc>
        <w:tc>
          <w:tcPr>
            <w:tcW w:w="3005" w:type="dxa"/>
          </w:tcPr>
          <w:p w:rsidR="00577AB5" w:rsidRDefault="00577AB5">
            <w:pPr>
              <w:pStyle w:val="ConsPlusNormal"/>
            </w:pPr>
            <w:r>
              <w:t>г. Оренбург, просп. Гагарина, д. 37/6</w:t>
            </w:r>
          </w:p>
        </w:tc>
        <w:tc>
          <w:tcPr>
            <w:tcW w:w="1587" w:type="dxa"/>
          </w:tcPr>
          <w:p w:rsidR="00577AB5" w:rsidRDefault="00577AB5">
            <w:pPr>
              <w:pStyle w:val="ConsPlusNormal"/>
              <w:jc w:val="center"/>
            </w:pPr>
            <w:r>
              <w:t>6784,90</w:t>
            </w:r>
          </w:p>
        </w:tc>
        <w:tc>
          <w:tcPr>
            <w:tcW w:w="2551" w:type="dxa"/>
          </w:tcPr>
          <w:p w:rsidR="00577AB5" w:rsidRDefault="00577AB5">
            <w:pPr>
              <w:pStyle w:val="ConsPlusNormal"/>
              <w:jc w:val="center"/>
            </w:pPr>
            <w:r>
              <w:t>225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118637,80</w:t>
            </w:r>
          </w:p>
        </w:tc>
      </w:tr>
      <w:tr w:rsidR="00577AB5">
        <w:tc>
          <w:tcPr>
            <w:tcW w:w="794" w:type="dxa"/>
          </w:tcPr>
          <w:p w:rsidR="00577AB5" w:rsidRDefault="00577AB5">
            <w:pPr>
              <w:pStyle w:val="ConsPlusNormal"/>
              <w:jc w:val="center"/>
            </w:pPr>
            <w:r>
              <w:t>186.</w:t>
            </w:r>
          </w:p>
        </w:tc>
        <w:tc>
          <w:tcPr>
            <w:tcW w:w="3005" w:type="dxa"/>
          </w:tcPr>
          <w:p w:rsidR="00577AB5" w:rsidRDefault="00577AB5">
            <w:pPr>
              <w:pStyle w:val="ConsPlusNormal"/>
            </w:pPr>
            <w:r>
              <w:t xml:space="preserve">г. Оренбург, просп. Гагарина, </w:t>
            </w:r>
            <w:r>
              <w:lastRenderedPageBreak/>
              <w:t>д. 4</w:t>
            </w:r>
          </w:p>
        </w:tc>
        <w:tc>
          <w:tcPr>
            <w:tcW w:w="1587" w:type="dxa"/>
          </w:tcPr>
          <w:p w:rsidR="00577AB5" w:rsidRDefault="00577AB5">
            <w:pPr>
              <w:pStyle w:val="ConsPlusNormal"/>
              <w:jc w:val="center"/>
            </w:pPr>
            <w:r>
              <w:lastRenderedPageBreak/>
              <w:t>1699,40</w:t>
            </w:r>
          </w:p>
        </w:tc>
        <w:tc>
          <w:tcPr>
            <w:tcW w:w="2551" w:type="dxa"/>
          </w:tcPr>
          <w:p w:rsidR="00577AB5" w:rsidRDefault="00577AB5">
            <w:pPr>
              <w:pStyle w:val="ConsPlusNormal"/>
              <w:jc w:val="center"/>
            </w:pPr>
            <w:r>
              <w:t>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57552,25</w:t>
            </w:r>
          </w:p>
        </w:tc>
      </w:tr>
      <w:tr w:rsidR="00577AB5">
        <w:tc>
          <w:tcPr>
            <w:tcW w:w="794" w:type="dxa"/>
          </w:tcPr>
          <w:p w:rsidR="00577AB5" w:rsidRDefault="00577AB5">
            <w:pPr>
              <w:pStyle w:val="ConsPlusNormal"/>
              <w:jc w:val="center"/>
            </w:pPr>
            <w:r>
              <w:lastRenderedPageBreak/>
              <w:t>187.</w:t>
            </w:r>
          </w:p>
        </w:tc>
        <w:tc>
          <w:tcPr>
            <w:tcW w:w="3005" w:type="dxa"/>
          </w:tcPr>
          <w:p w:rsidR="00577AB5" w:rsidRDefault="00577AB5">
            <w:pPr>
              <w:pStyle w:val="ConsPlusNormal"/>
            </w:pPr>
            <w:r>
              <w:t>г. Оренбург, просп. Гагарина, д. 40/1</w:t>
            </w:r>
          </w:p>
        </w:tc>
        <w:tc>
          <w:tcPr>
            <w:tcW w:w="1587" w:type="dxa"/>
          </w:tcPr>
          <w:p w:rsidR="00577AB5" w:rsidRDefault="00577AB5">
            <w:pPr>
              <w:pStyle w:val="ConsPlusNormal"/>
              <w:jc w:val="center"/>
            </w:pPr>
            <w:r>
              <w:t>4868,60</w:t>
            </w:r>
          </w:p>
        </w:tc>
        <w:tc>
          <w:tcPr>
            <w:tcW w:w="2551" w:type="dxa"/>
          </w:tcPr>
          <w:p w:rsidR="00577AB5" w:rsidRDefault="00577AB5">
            <w:pPr>
              <w:pStyle w:val="ConsPlusNormal"/>
              <w:jc w:val="center"/>
            </w:pPr>
            <w:r>
              <w:t>157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68286,28</w:t>
            </w:r>
          </w:p>
        </w:tc>
      </w:tr>
      <w:tr w:rsidR="00577AB5">
        <w:tc>
          <w:tcPr>
            <w:tcW w:w="794" w:type="dxa"/>
          </w:tcPr>
          <w:p w:rsidR="00577AB5" w:rsidRDefault="00577AB5">
            <w:pPr>
              <w:pStyle w:val="ConsPlusNormal"/>
              <w:jc w:val="center"/>
            </w:pPr>
            <w:r>
              <w:t>188.</w:t>
            </w:r>
          </w:p>
        </w:tc>
        <w:tc>
          <w:tcPr>
            <w:tcW w:w="3005" w:type="dxa"/>
          </w:tcPr>
          <w:p w:rsidR="00577AB5" w:rsidRDefault="00577AB5">
            <w:pPr>
              <w:pStyle w:val="ConsPlusNormal"/>
            </w:pPr>
            <w:r>
              <w:t>г. Оренбург, просп. Гагарина, д. 41/1</w:t>
            </w:r>
          </w:p>
        </w:tc>
        <w:tc>
          <w:tcPr>
            <w:tcW w:w="1587" w:type="dxa"/>
          </w:tcPr>
          <w:p w:rsidR="00577AB5" w:rsidRDefault="00577AB5">
            <w:pPr>
              <w:pStyle w:val="ConsPlusNormal"/>
              <w:jc w:val="center"/>
            </w:pPr>
            <w:r>
              <w:t>4915,60</w:t>
            </w:r>
          </w:p>
        </w:tc>
        <w:tc>
          <w:tcPr>
            <w:tcW w:w="2551" w:type="dxa"/>
          </w:tcPr>
          <w:p w:rsidR="00577AB5" w:rsidRDefault="00577AB5">
            <w:pPr>
              <w:pStyle w:val="ConsPlusNormal"/>
              <w:jc w:val="center"/>
            </w:pPr>
            <w:r>
              <w:t>198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34940,74</w:t>
            </w:r>
          </w:p>
        </w:tc>
      </w:tr>
      <w:tr w:rsidR="00577AB5">
        <w:tc>
          <w:tcPr>
            <w:tcW w:w="794" w:type="dxa"/>
          </w:tcPr>
          <w:p w:rsidR="00577AB5" w:rsidRDefault="00577AB5">
            <w:pPr>
              <w:pStyle w:val="ConsPlusNormal"/>
              <w:jc w:val="center"/>
            </w:pPr>
            <w:r>
              <w:t>189.</w:t>
            </w:r>
          </w:p>
        </w:tc>
        <w:tc>
          <w:tcPr>
            <w:tcW w:w="3005" w:type="dxa"/>
          </w:tcPr>
          <w:p w:rsidR="00577AB5" w:rsidRDefault="00577AB5">
            <w:pPr>
              <w:pStyle w:val="ConsPlusNormal"/>
            </w:pPr>
            <w:r>
              <w:t>г. Оренбург, просп. Гагарина, д. 42/1</w:t>
            </w:r>
          </w:p>
        </w:tc>
        <w:tc>
          <w:tcPr>
            <w:tcW w:w="1587" w:type="dxa"/>
          </w:tcPr>
          <w:p w:rsidR="00577AB5" w:rsidRDefault="00577AB5">
            <w:pPr>
              <w:pStyle w:val="ConsPlusNormal"/>
              <w:jc w:val="center"/>
            </w:pPr>
            <w:r>
              <w:t>4827,00</w:t>
            </w:r>
          </w:p>
        </w:tc>
        <w:tc>
          <w:tcPr>
            <w:tcW w:w="2551" w:type="dxa"/>
          </w:tcPr>
          <w:p w:rsidR="00577AB5" w:rsidRDefault="00577AB5">
            <w:pPr>
              <w:pStyle w:val="ConsPlusNormal"/>
              <w:jc w:val="center"/>
            </w:pPr>
            <w:r>
              <w:t>148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68144,61</w:t>
            </w:r>
          </w:p>
        </w:tc>
      </w:tr>
      <w:tr w:rsidR="00577AB5">
        <w:tc>
          <w:tcPr>
            <w:tcW w:w="794" w:type="dxa"/>
          </w:tcPr>
          <w:p w:rsidR="00577AB5" w:rsidRDefault="00577AB5">
            <w:pPr>
              <w:pStyle w:val="ConsPlusNormal"/>
              <w:jc w:val="center"/>
            </w:pPr>
            <w:r>
              <w:t>190.</w:t>
            </w:r>
          </w:p>
        </w:tc>
        <w:tc>
          <w:tcPr>
            <w:tcW w:w="3005" w:type="dxa"/>
          </w:tcPr>
          <w:p w:rsidR="00577AB5" w:rsidRDefault="00577AB5">
            <w:pPr>
              <w:pStyle w:val="ConsPlusNormal"/>
            </w:pPr>
            <w:r>
              <w:t>г. Оренбург, просп. Гагарина, д. 6</w:t>
            </w:r>
          </w:p>
        </w:tc>
        <w:tc>
          <w:tcPr>
            <w:tcW w:w="1587" w:type="dxa"/>
          </w:tcPr>
          <w:p w:rsidR="00577AB5" w:rsidRDefault="00577AB5">
            <w:pPr>
              <w:pStyle w:val="ConsPlusNormal"/>
              <w:jc w:val="center"/>
            </w:pPr>
            <w:r>
              <w:t>1651,10</w:t>
            </w:r>
          </w:p>
        </w:tc>
        <w:tc>
          <w:tcPr>
            <w:tcW w:w="2551" w:type="dxa"/>
          </w:tcPr>
          <w:p w:rsidR="00577AB5" w:rsidRDefault="00577AB5">
            <w:pPr>
              <w:pStyle w:val="ConsPlusNormal"/>
              <w:jc w:val="center"/>
            </w:pPr>
            <w:r>
              <w:t>47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108200,77</w:t>
            </w:r>
          </w:p>
        </w:tc>
      </w:tr>
      <w:tr w:rsidR="00577AB5">
        <w:tc>
          <w:tcPr>
            <w:tcW w:w="794" w:type="dxa"/>
          </w:tcPr>
          <w:p w:rsidR="00577AB5" w:rsidRDefault="00577AB5">
            <w:pPr>
              <w:pStyle w:val="ConsPlusNormal"/>
              <w:jc w:val="center"/>
            </w:pPr>
            <w:r>
              <w:t>191.</w:t>
            </w:r>
          </w:p>
        </w:tc>
        <w:tc>
          <w:tcPr>
            <w:tcW w:w="3005" w:type="dxa"/>
          </w:tcPr>
          <w:p w:rsidR="00577AB5" w:rsidRDefault="00577AB5">
            <w:pPr>
              <w:pStyle w:val="ConsPlusNormal"/>
            </w:pPr>
            <w:r>
              <w:t>г. Оренбург, просп. Гагарина, д. 6а</w:t>
            </w:r>
          </w:p>
        </w:tc>
        <w:tc>
          <w:tcPr>
            <w:tcW w:w="1587" w:type="dxa"/>
          </w:tcPr>
          <w:p w:rsidR="00577AB5" w:rsidRDefault="00577AB5">
            <w:pPr>
              <w:pStyle w:val="ConsPlusNormal"/>
              <w:jc w:val="center"/>
            </w:pPr>
            <w:r>
              <w:t>1667,30</w:t>
            </w:r>
          </w:p>
        </w:tc>
        <w:tc>
          <w:tcPr>
            <w:tcW w:w="2551" w:type="dxa"/>
          </w:tcPr>
          <w:p w:rsidR="00577AB5" w:rsidRDefault="00577AB5">
            <w:pPr>
              <w:pStyle w:val="ConsPlusNormal"/>
              <w:jc w:val="center"/>
            </w:pPr>
            <w:r>
              <w:t>42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60938,76</w:t>
            </w:r>
          </w:p>
        </w:tc>
      </w:tr>
      <w:tr w:rsidR="00577AB5">
        <w:tc>
          <w:tcPr>
            <w:tcW w:w="794" w:type="dxa"/>
          </w:tcPr>
          <w:p w:rsidR="00577AB5" w:rsidRDefault="00577AB5">
            <w:pPr>
              <w:pStyle w:val="ConsPlusNormal"/>
              <w:jc w:val="center"/>
            </w:pPr>
            <w:r>
              <w:t>192.</w:t>
            </w:r>
          </w:p>
        </w:tc>
        <w:tc>
          <w:tcPr>
            <w:tcW w:w="3005" w:type="dxa"/>
          </w:tcPr>
          <w:p w:rsidR="00577AB5" w:rsidRDefault="00577AB5">
            <w:pPr>
              <w:pStyle w:val="ConsPlusNormal"/>
            </w:pPr>
            <w:r>
              <w:t>г. Оренбург, просп. Гагарина, д. 8</w:t>
            </w:r>
          </w:p>
        </w:tc>
        <w:tc>
          <w:tcPr>
            <w:tcW w:w="1587" w:type="dxa"/>
          </w:tcPr>
          <w:p w:rsidR="00577AB5" w:rsidRDefault="00577AB5">
            <w:pPr>
              <w:pStyle w:val="ConsPlusNormal"/>
              <w:jc w:val="center"/>
            </w:pPr>
            <w:r>
              <w:t>2868,50</w:t>
            </w:r>
          </w:p>
        </w:tc>
        <w:tc>
          <w:tcPr>
            <w:tcW w:w="2551" w:type="dxa"/>
          </w:tcPr>
          <w:p w:rsidR="00577AB5" w:rsidRDefault="00577AB5">
            <w:pPr>
              <w:pStyle w:val="ConsPlusNormal"/>
              <w:jc w:val="center"/>
            </w:pPr>
            <w:r>
              <w:t>60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63597,18</w:t>
            </w:r>
          </w:p>
        </w:tc>
      </w:tr>
      <w:tr w:rsidR="00577AB5">
        <w:tc>
          <w:tcPr>
            <w:tcW w:w="794" w:type="dxa"/>
          </w:tcPr>
          <w:p w:rsidR="00577AB5" w:rsidRDefault="00577AB5">
            <w:pPr>
              <w:pStyle w:val="ConsPlusNormal"/>
              <w:jc w:val="center"/>
            </w:pPr>
            <w:r>
              <w:t>193.</w:t>
            </w:r>
          </w:p>
        </w:tc>
        <w:tc>
          <w:tcPr>
            <w:tcW w:w="3005" w:type="dxa"/>
          </w:tcPr>
          <w:p w:rsidR="00577AB5" w:rsidRDefault="00577AB5">
            <w:pPr>
              <w:pStyle w:val="ConsPlusNormal"/>
            </w:pPr>
            <w:r>
              <w:t>г. Оренбург, просп. Дзержинского, д. 27/2</w:t>
            </w:r>
          </w:p>
        </w:tc>
        <w:tc>
          <w:tcPr>
            <w:tcW w:w="1587" w:type="dxa"/>
          </w:tcPr>
          <w:p w:rsidR="00577AB5" w:rsidRDefault="00577AB5">
            <w:pPr>
              <w:pStyle w:val="ConsPlusNormal"/>
              <w:jc w:val="center"/>
            </w:pPr>
            <w:r>
              <w:t>16226,60</w:t>
            </w:r>
          </w:p>
        </w:tc>
        <w:tc>
          <w:tcPr>
            <w:tcW w:w="2551" w:type="dxa"/>
          </w:tcPr>
          <w:p w:rsidR="00577AB5" w:rsidRDefault="00577AB5">
            <w:pPr>
              <w:pStyle w:val="ConsPlusNormal"/>
              <w:jc w:val="center"/>
            </w:pPr>
            <w:r>
              <w:t>431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111252,50</w:t>
            </w:r>
          </w:p>
        </w:tc>
      </w:tr>
      <w:tr w:rsidR="00577AB5">
        <w:tc>
          <w:tcPr>
            <w:tcW w:w="794" w:type="dxa"/>
          </w:tcPr>
          <w:p w:rsidR="00577AB5" w:rsidRDefault="00577AB5">
            <w:pPr>
              <w:pStyle w:val="ConsPlusNormal"/>
              <w:jc w:val="center"/>
            </w:pPr>
            <w:r>
              <w:t>194.</w:t>
            </w:r>
          </w:p>
        </w:tc>
        <w:tc>
          <w:tcPr>
            <w:tcW w:w="3005" w:type="dxa"/>
          </w:tcPr>
          <w:p w:rsidR="00577AB5" w:rsidRDefault="00577AB5">
            <w:pPr>
              <w:pStyle w:val="ConsPlusNormal"/>
            </w:pPr>
            <w:r>
              <w:t>г. Оренбург, просп. Дзержинского, д. 33а</w:t>
            </w:r>
          </w:p>
        </w:tc>
        <w:tc>
          <w:tcPr>
            <w:tcW w:w="1587" w:type="dxa"/>
          </w:tcPr>
          <w:p w:rsidR="00577AB5" w:rsidRDefault="00577AB5">
            <w:pPr>
              <w:pStyle w:val="ConsPlusNormal"/>
              <w:jc w:val="center"/>
            </w:pPr>
            <w:r>
              <w:t>4480,70</w:t>
            </w:r>
          </w:p>
        </w:tc>
        <w:tc>
          <w:tcPr>
            <w:tcW w:w="2551" w:type="dxa"/>
          </w:tcPr>
          <w:p w:rsidR="00577AB5" w:rsidRDefault="00577AB5">
            <w:pPr>
              <w:pStyle w:val="ConsPlusNormal"/>
              <w:jc w:val="center"/>
            </w:pPr>
            <w:r>
              <w:t>97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72695,26</w:t>
            </w:r>
          </w:p>
        </w:tc>
      </w:tr>
      <w:tr w:rsidR="00577AB5">
        <w:tc>
          <w:tcPr>
            <w:tcW w:w="794" w:type="dxa"/>
          </w:tcPr>
          <w:p w:rsidR="00577AB5" w:rsidRDefault="00577AB5">
            <w:pPr>
              <w:pStyle w:val="ConsPlusNormal"/>
              <w:jc w:val="center"/>
            </w:pPr>
            <w:r>
              <w:t>195.</w:t>
            </w:r>
          </w:p>
        </w:tc>
        <w:tc>
          <w:tcPr>
            <w:tcW w:w="3005" w:type="dxa"/>
          </w:tcPr>
          <w:p w:rsidR="00577AB5" w:rsidRDefault="00577AB5">
            <w:pPr>
              <w:pStyle w:val="ConsPlusNormal"/>
            </w:pPr>
            <w:r>
              <w:t>г. Оренбург, просп. Дзержинского, д. 36/2</w:t>
            </w:r>
          </w:p>
        </w:tc>
        <w:tc>
          <w:tcPr>
            <w:tcW w:w="1587" w:type="dxa"/>
          </w:tcPr>
          <w:p w:rsidR="00577AB5" w:rsidRDefault="00577AB5">
            <w:pPr>
              <w:pStyle w:val="ConsPlusNormal"/>
              <w:jc w:val="center"/>
            </w:pPr>
            <w:r>
              <w:t>6462,20</w:t>
            </w:r>
          </w:p>
        </w:tc>
        <w:tc>
          <w:tcPr>
            <w:tcW w:w="2551" w:type="dxa"/>
          </w:tcPr>
          <w:p w:rsidR="00577AB5" w:rsidRDefault="00577AB5">
            <w:pPr>
              <w:pStyle w:val="ConsPlusNormal"/>
              <w:jc w:val="center"/>
            </w:pPr>
            <w:r>
              <w:t>209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77052,62</w:t>
            </w:r>
          </w:p>
        </w:tc>
      </w:tr>
      <w:tr w:rsidR="00577AB5">
        <w:tc>
          <w:tcPr>
            <w:tcW w:w="794" w:type="dxa"/>
          </w:tcPr>
          <w:p w:rsidR="00577AB5" w:rsidRDefault="00577AB5">
            <w:pPr>
              <w:pStyle w:val="ConsPlusNormal"/>
              <w:jc w:val="center"/>
            </w:pPr>
            <w:r>
              <w:t>196.</w:t>
            </w:r>
          </w:p>
        </w:tc>
        <w:tc>
          <w:tcPr>
            <w:tcW w:w="3005" w:type="dxa"/>
          </w:tcPr>
          <w:p w:rsidR="00577AB5" w:rsidRDefault="00577AB5">
            <w:pPr>
              <w:pStyle w:val="ConsPlusNormal"/>
            </w:pPr>
            <w:r>
              <w:t>г. Оренбург, просп. Дзержинского, д. 38</w:t>
            </w:r>
          </w:p>
        </w:tc>
        <w:tc>
          <w:tcPr>
            <w:tcW w:w="1587" w:type="dxa"/>
          </w:tcPr>
          <w:p w:rsidR="00577AB5" w:rsidRDefault="00577AB5">
            <w:pPr>
              <w:pStyle w:val="ConsPlusNormal"/>
              <w:jc w:val="center"/>
            </w:pPr>
            <w:r>
              <w:t>18510,20</w:t>
            </w:r>
          </w:p>
        </w:tc>
        <w:tc>
          <w:tcPr>
            <w:tcW w:w="2551" w:type="dxa"/>
          </w:tcPr>
          <w:p w:rsidR="00577AB5" w:rsidRDefault="00577AB5">
            <w:pPr>
              <w:pStyle w:val="ConsPlusNormal"/>
              <w:jc w:val="center"/>
            </w:pPr>
            <w:r>
              <w:t>521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119250,80</w:t>
            </w:r>
          </w:p>
        </w:tc>
      </w:tr>
      <w:tr w:rsidR="00577AB5">
        <w:tc>
          <w:tcPr>
            <w:tcW w:w="794" w:type="dxa"/>
          </w:tcPr>
          <w:p w:rsidR="00577AB5" w:rsidRDefault="00577AB5">
            <w:pPr>
              <w:pStyle w:val="ConsPlusNormal"/>
              <w:jc w:val="center"/>
            </w:pPr>
            <w:r>
              <w:t>197.</w:t>
            </w:r>
          </w:p>
        </w:tc>
        <w:tc>
          <w:tcPr>
            <w:tcW w:w="3005" w:type="dxa"/>
          </w:tcPr>
          <w:p w:rsidR="00577AB5" w:rsidRDefault="00577AB5">
            <w:pPr>
              <w:pStyle w:val="ConsPlusNormal"/>
            </w:pPr>
            <w:r>
              <w:t>г. Оренбург, просп. Парковый, д. 48</w:t>
            </w:r>
          </w:p>
        </w:tc>
        <w:tc>
          <w:tcPr>
            <w:tcW w:w="1587" w:type="dxa"/>
          </w:tcPr>
          <w:p w:rsidR="00577AB5" w:rsidRDefault="00577AB5">
            <w:pPr>
              <w:pStyle w:val="ConsPlusNormal"/>
              <w:jc w:val="center"/>
            </w:pPr>
            <w:r>
              <w:t>3791,60</w:t>
            </w:r>
          </w:p>
        </w:tc>
        <w:tc>
          <w:tcPr>
            <w:tcW w:w="2551" w:type="dxa"/>
          </w:tcPr>
          <w:p w:rsidR="00577AB5" w:rsidRDefault="00577AB5">
            <w:pPr>
              <w:pStyle w:val="ConsPlusNormal"/>
              <w:jc w:val="center"/>
            </w:pPr>
            <w:r>
              <w:t>112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76048,06</w:t>
            </w:r>
          </w:p>
        </w:tc>
      </w:tr>
      <w:tr w:rsidR="00577AB5">
        <w:tc>
          <w:tcPr>
            <w:tcW w:w="794" w:type="dxa"/>
          </w:tcPr>
          <w:p w:rsidR="00577AB5" w:rsidRDefault="00577AB5">
            <w:pPr>
              <w:pStyle w:val="ConsPlusNormal"/>
              <w:jc w:val="center"/>
            </w:pPr>
            <w:r>
              <w:t>198.</w:t>
            </w:r>
          </w:p>
        </w:tc>
        <w:tc>
          <w:tcPr>
            <w:tcW w:w="3005" w:type="dxa"/>
          </w:tcPr>
          <w:p w:rsidR="00577AB5" w:rsidRDefault="00577AB5">
            <w:pPr>
              <w:pStyle w:val="ConsPlusNormal"/>
            </w:pPr>
            <w:r>
              <w:t xml:space="preserve">г. Оренбург, просп. Победы, д. </w:t>
            </w:r>
            <w:r>
              <w:lastRenderedPageBreak/>
              <w:t>123а</w:t>
            </w:r>
          </w:p>
        </w:tc>
        <w:tc>
          <w:tcPr>
            <w:tcW w:w="1587" w:type="dxa"/>
          </w:tcPr>
          <w:p w:rsidR="00577AB5" w:rsidRDefault="00577AB5">
            <w:pPr>
              <w:pStyle w:val="ConsPlusNormal"/>
              <w:jc w:val="center"/>
            </w:pPr>
            <w:r>
              <w:lastRenderedPageBreak/>
              <w:t>2423,90</w:t>
            </w:r>
          </w:p>
        </w:tc>
        <w:tc>
          <w:tcPr>
            <w:tcW w:w="2551" w:type="dxa"/>
          </w:tcPr>
          <w:p w:rsidR="00577AB5" w:rsidRDefault="00577AB5">
            <w:pPr>
              <w:pStyle w:val="ConsPlusNormal"/>
              <w:jc w:val="center"/>
            </w:pPr>
            <w:r>
              <w:t>77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62908,42</w:t>
            </w:r>
          </w:p>
        </w:tc>
      </w:tr>
      <w:tr w:rsidR="00577AB5">
        <w:tc>
          <w:tcPr>
            <w:tcW w:w="794" w:type="dxa"/>
          </w:tcPr>
          <w:p w:rsidR="00577AB5" w:rsidRDefault="00577AB5">
            <w:pPr>
              <w:pStyle w:val="ConsPlusNormal"/>
              <w:jc w:val="center"/>
            </w:pPr>
            <w:r>
              <w:lastRenderedPageBreak/>
              <w:t>199.</w:t>
            </w:r>
          </w:p>
        </w:tc>
        <w:tc>
          <w:tcPr>
            <w:tcW w:w="3005" w:type="dxa"/>
          </w:tcPr>
          <w:p w:rsidR="00577AB5" w:rsidRDefault="00577AB5">
            <w:pPr>
              <w:pStyle w:val="ConsPlusNormal"/>
            </w:pPr>
            <w:r>
              <w:t>г. Оренбург, просп. Победы, д. 125</w:t>
            </w:r>
          </w:p>
        </w:tc>
        <w:tc>
          <w:tcPr>
            <w:tcW w:w="1587" w:type="dxa"/>
          </w:tcPr>
          <w:p w:rsidR="00577AB5" w:rsidRDefault="00577AB5">
            <w:pPr>
              <w:pStyle w:val="ConsPlusNormal"/>
              <w:jc w:val="center"/>
            </w:pPr>
            <w:r>
              <w:t>2658,10</w:t>
            </w:r>
          </w:p>
        </w:tc>
        <w:tc>
          <w:tcPr>
            <w:tcW w:w="2551" w:type="dxa"/>
          </w:tcPr>
          <w:p w:rsidR="00577AB5" w:rsidRDefault="00577AB5">
            <w:pPr>
              <w:pStyle w:val="ConsPlusNormal"/>
              <w:jc w:val="center"/>
            </w:pPr>
            <w:r>
              <w:t>81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226807,08</w:t>
            </w:r>
          </w:p>
        </w:tc>
      </w:tr>
      <w:tr w:rsidR="00577AB5">
        <w:tc>
          <w:tcPr>
            <w:tcW w:w="794" w:type="dxa"/>
          </w:tcPr>
          <w:p w:rsidR="00577AB5" w:rsidRDefault="00577AB5">
            <w:pPr>
              <w:pStyle w:val="ConsPlusNormal"/>
              <w:jc w:val="center"/>
            </w:pPr>
            <w:r>
              <w:t>200.</w:t>
            </w:r>
          </w:p>
        </w:tc>
        <w:tc>
          <w:tcPr>
            <w:tcW w:w="3005" w:type="dxa"/>
          </w:tcPr>
          <w:p w:rsidR="00577AB5" w:rsidRDefault="00577AB5">
            <w:pPr>
              <w:pStyle w:val="ConsPlusNormal"/>
            </w:pPr>
            <w:r>
              <w:t>г. Оренбург, просп. Победы, д. 133</w:t>
            </w:r>
          </w:p>
        </w:tc>
        <w:tc>
          <w:tcPr>
            <w:tcW w:w="1587" w:type="dxa"/>
          </w:tcPr>
          <w:p w:rsidR="00577AB5" w:rsidRDefault="00577AB5">
            <w:pPr>
              <w:pStyle w:val="ConsPlusNormal"/>
              <w:jc w:val="center"/>
            </w:pPr>
            <w:r>
              <w:t>3525,30</w:t>
            </w:r>
          </w:p>
        </w:tc>
        <w:tc>
          <w:tcPr>
            <w:tcW w:w="2551" w:type="dxa"/>
          </w:tcPr>
          <w:p w:rsidR="00577AB5" w:rsidRDefault="00577AB5">
            <w:pPr>
              <w:pStyle w:val="ConsPlusNormal"/>
              <w:jc w:val="center"/>
            </w:pPr>
            <w:r>
              <w:t>69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140924,02</w:t>
            </w:r>
          </w:p>
        </w:tc>
      </w:tr>
      <w:tr w:rsidR="00577AB5">
        <w:tc>
          <w:tcPr>
            <w:tcW w:w="794" w:type="dxa"/>
          </w:tcPr>
          <w:p w:rsidR="00577AB5" w:rsidRDefault="00577AB5">
            <w:pPr>
              <w:pStyle w:val="ConsPlusNormal"/>
              <w:jc w:val="center"/>
            </w:pPr>
            <w:r>
              <w:t>201.</w:t>
            </w:r>
          </w:p>
        </w:tc>
        <w:tc>
          <w:tcPr>
            <w:tcW w:w="3005" w:type="dxa"/>
          </w:tcPr>
          <w:p w:rsidR="00577AB5" w:rsidRDefault="00577AB5">
            <w:pPr>
              <w:pStyle w:val="ConsPlusNormal"/>
            </w:pPr>
            <w:r>
              <w:t>г. Оренбург, просп. Победы, д. 144</w:t>
            </w:r>
          </w:p>
        </w:tc>
        <w:tc>
          <w:tcPr>
            <w:tcW w:w="1587" w:type="dxa"/>
          </w:tcPr>
          <w:p w:rsidR="00577AB5" w:rsidRDefault="00577AB5">
            <w:pPr>
              <w:pStyle w:val="ConsPlusNormal"/>
              <w:jc w:val="center"/>
            </w:pPr>
            <w:r>
              <w:t>9112,60</w:t>
            </w:r>
          </w:p>
        </w:tc>
        <w:tc>
          <w:tcPr>
            <w:tcW w:w="2551" w:type="dxa"/>
          </w:tcPr>
          <w:p w:rsidR="00577AB5" w:rsidRDefault="00577AB5">
            <w:pPr>
              <w:pStyle w:val="ConsPlusNormal"/>
              <w:jc w:val="center"/>
            </w:pPr>
            <w:r>
              <w:t>296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86335,64</w:t>
            </w:r>
          </w:p>
        </w:tc>
      </w:tr>
      <w:tr w:rsidR="00577AB5">
        <w:tc>
          <w:tcPr>
            <w:tcW w:w="794" w:type="dxa"/>
          </w:tcPr>
          <w:p w:rsidR="00577AB5" w:rsidRDefault="00577AB5">
            <w:pPr>
              <w:pStyle w:val="ConsPlusNormal"/>
              <w:jc w:val="center"/>
            </w:pPr>
            <w:r>
              <w:t>202.</w:t>
            </w:r>
          </w:p>
        </w:tc>
        <w:tc>
          <w:tcPr>
            <w:tcW w:w="3005" w:type="dxa"/>
          </w:tcPr>
          <w:p w:rsidR="00577AB5" w:rsidRDefault="00577AB5">
            <w:pPr>
              <w:pStyle w:val="ConsPlusNormal"/>
            </w:pPr>
            <w:r>
              <w:t>г. Оренбург, просп. Победы, д. 144а</w:t>
            </w:r>
          </w:p>
        </w:tc>
        <w:tc>
          <w:tcPr>
            <w:tcW w:w="1587" w:type="dxa"/>
          </w:tcPr>
          <w:p w:rsidR="00577AB5" w:rsidRDefault="00577AB5">
            <w:pPr>
              <w:pStyle w:val="ConsPlusNormal"/>
              <w:jc w:val="center"/>
            </w:pPr>
            <w:r>
              <w:t>9189,50</w:t>
            </w:r>
          </w:p>
        </w:tc>
        <w:tc>
          <w:tcPr>
            <w:tcW w:w="2551" w:type="dxa"/>
          </w:tcPr>
          <w:p w:rsidR="00577AB5" w:rsidRDefault="00577AB5">
            <w:pPr>
              <w:pStyle w:val="ConsPlusNormal"/>
              <w:jc w:val="center"/>
            </w:pPr>
            <w:r>
              <w:t>200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89887,60</w:t>
            </w:r>
          </w:p>
        </w:tc>
      </w:tr>
      <w:tr w:rsidR="00577AB5">
        <w:tc>
          <w:tcPr>
            <w:tcW w:w="794" w:type="dxa"/>
          </w:tcPr>
          <w:p w:rsidR="00577AB5" w:rsidRDefault="00577AB5">
            <w:pPr>
              <w:pStyle w:val="ConsPlusNormal"/>
              <w:jc w:val="center"/>
            </w:pPr>
            <w:r>
              <w:t>203.</w:t>
            </w:r>
          </w:p>
        </w:tc>
        <w:tc>
          <w:tcPr>
            <w:tcW w:w="3005" w:type="dxa"/>
          </w:tcPr>
          <w:p w:rsidR="00577AB5" w:rsidRDefault="00577AB5">
            <w:pPr>
              <w:pStyle w:val="ConsPlusNormal"/>
            </w:pPr>
            <w:r>
              <w:t>г. Оренбург, просп. Победы, д. 144а, литера А1</w:t>
            </w:r>
          </w:p>
        </w:tc>
        <w:tc>
          <w:tcPr>
            <w:tcW w:w="1587" w:type="dxa"/>
          </w:tcPr>
          <w:p w:rsidR="00577AB5" w:rsidRDefault="00577AB5">
            <w:pPr>
              <w:pStyle w:val="ConsPlusNormal"/>
              <w:jc w:val="center"/>
            </w:pPr>
            <w:r>
              <w:t>9687,40</w:t>
            </w:r>
          </w:p>
        </w:tc>
        <w:tc>
          <w:tcPr>
            <w:tcW w:w="2551" w:type="dxa"/>
          </w:tcPr>
          <w:p w:rsidR="00577AB5" w:rsidRDefault="00577AB5">
            <w:pPr>
              <w:pStyle w:val="ConsPlusNormal"/>
              <w:jc w:val="center"/>
            </w:pPr>
            <w:r>
              <w:t>206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91738,46</w:t>
            </w:r>
          </w:p>
        </w:tc>
      </w:tr>
      <w:tr w:rsidR="00577AB5">
        <w:tc>
          <w:tcPr>
            <w:tcW w:w="794" w:type="dxa"/>
          </w:tcPr>
          <w:p w:rsidR="00577AB5" w:rsidRDefault="00577AB5">
            <w:pPr>
              <w:pStyle w:val="ConsPlusNormal"/>
              <w:jc w:val="center"/>
            </w:pPr>
            <w:r>
              <w:t>204.</w:t>
            </w:r>
          </w:p>
        </w:tc>
        <w:tc>
          <w:tcPr>
            <w:tcW w:w="3005" w:type="dxa"/>
          </w:tcPr>
          <w:p w:rsidR="00577AB5" w:rsidRDefault="00577AB5">
            <w:pPr>
              <w:pStyle w:val="ConsPlusNormal"/>
            </w:pPr>
            <w:r>
              <w:t>г. Оренбург, просп. Победы, д. 148</w:t>
            </w:r>
          </w:p>
        </w:tc>
        <w:tc>
          <w:tcPr>
            <w:tcW w:w="1587" w:type="dxa"/>
          </w:tcPr>
          <w:p w:rsidR="00577AB5" w:rsidRDefault="00577AB5">
            <w:pPr>
              <w:pStyle w:val="ConsPlusNormal"/>
              <w:jc w:val="center"/>
            </w:pPr>
            <w:r>
              <w:t>16804,70</w:t>
            </w:r>
          </w:p>
        </w:tc>
        <w:tc>
          <w:tcPr>
            <w:tcW w:w="2551" w:type="dxa"/>
          </w:tcPr>
          <w:p w:rsidR="00577AB5" w:rsidRDefault="00577AB5">
            <w:pPr>
              <w:pStyle w:val="ConsPlusNormal"/>
              <w:jc w:val="center"/>
            </w:pPr>
            <w:r>
              <w:t>480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113277,26</w:t>
            </w:r>
          </w:p>
        </w:tc>
      </w:tr>
      <w:tr w:rsidR="00577AB5">
        <w:tc>
          <w:tcPr>
            <w:tcW w:w="794" w:type="dxa"/>
          </w:tcPr>
          <w:p w:rsidR="00577AB5" w:rsidRDefault="00577AB5">
            <w:pPr>
              <w:pStyle w:val="ConsPlusNormal"/>
              <w:jc w:val="center"/>
            </w:pPr>
            <w:r>
              <w:t>205.</w:t>
            </w:r>
          </w:p>
        </w:tc>
        <w:tc>
          <w:tcPr>
            <w:tcW w:w="3005" w:type="dxa"/>
          </w:tcPr>
          <w:p w:rsidR="00577AB5" w:rsidRDefault="00577AB5">
            <w:pPr>
              <w:pStyle w:val="ConsPlusNormal"/>
            </w:pPr>
            <w:r>
              <w:t>г. Оренбург, просп. Победы, д. 150</w:t>
            </w:r>
          </w:p>
        </w:tc>
        <w:tc>
          <w:tcPr>
            <w:tcW w:w="1587" w:type="dxa"/>
          </w:tcPr>
          <w:p w:rsidR="00577AB5" w:rsidRDefault="00577AB5">
            <w:pPr>
              <w:pStyle w:val="ConsPlusNormal"/>
              <w:jc w:val="center"/>
            </w:pPr>
            <w:r>
              <w:t>9258,00</w:t>
            </w:r>
          </w:p>
        </w:tc>
        <w:tc>
          <w:tcPr>
            <w:tcW w:w="2551" w:type="dxa"/>
          </w:tcPr>
          <w:p w:rsidR="00577AB5" w:rsidRDefault="00577AB5">
            <w:pPr>
              <w:pStyle w:val="ConsPlusNormal"/>
              <w:jc w:val="center"/>
            </w:pPr>
            <w:r>
              <w:t>163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86844,94</w:t>
            </w:r>
          </w:p>
        </w:tc>
      </w:tr>
      <w:tr w:rsidR="00577AB5">
        <w:tc>
          <w:tcPr>
            <w:tcW w:w="794" w:type="dxa"/>
          </w:tcPr>
          <w:p w:rsidR="00577AB5" w:rsidRDefault="00577AB5">
            <w:pPr>
              <w:pStyle w:val="ConsPlusNormal"/>
              <w:jc w:val="center"/>
            </w:pPr>
            <w:r>
              <w:t>206.</w:t>
            </w:r>
          </w:p>
        </w:tc>
        <w:tc>
          <w:tcPr>
            <w:tcW w:w="3005" w:type="dxa"/>
          </w:tcPr>
          <w:p w:rsidR="00577AB5" w:rsidRDefault="00577AB5">
            <w:pPr>
              <w:pStyle w:val="ConsPlusNormal"/>
            </w:pPr>
            <w:r>
              <w:t>г. Оренбург, просп. Победы, д. 164</w:t>
            </w:r>
          </w:p>
        </w:tc>
        <w:tc>
          <w:tcPr>
            <w:tcW w:w="1587" w:type="dxa"/>
          </w:tcPr>
          <w:p w:rsidR="00577AB5" w:rsidRDefault="00577AB5">
            <w:pPr>
              <w:pStyle w:val="ConsPlusNormal"/>
              <w:jc w:val="center"/>
            </w:pPr>
            <w:r>
              <w:t>11670,00</w:t>
            </w:r>
          </w:p>
        </w:tc>
        <w:tc>
          <w:tcPr>
            <w:tcW w:w="2551" w:type="dxa"/>
          </w:tcPr>
          <w:p w:rsidR="00577AB5" w:rsidRDefault="00577AB5">
            <w:pPr>
              <w:pStyle w:val="ConsPlusNormal"/>
              <w:jc w:val="center"/>
            </w:pPr>
            <w:r>
              <w:t>392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209012,45</w:t>
            </w:r>
          </w:p>
        </w:tc>
      </w:tr>
      <w:tr w:rsidR="00577AB5">
        <w:tc>
          <w:tcPr>
            <w:tcW w:w="794" w:type="dxa"/>
          </w:tcPr>
          <w:p w:rsidR="00577AB5" w:rsidRDefault="00577AB5">
            <w:pPr>
              <w:pStyle w:val="ConsPlusNormal"/>
              <w:jc w:val="center"/>
            </w:pPr>
            <w:r>
              <w:t>207.</w:t>
            </w:r>
          </w:p>
        </w:tc>
        <w:tc>
          <w:tcPr>
            <w:tcW w:w="3005" w:type="dxa"/>
          </w:tcPr>
          <w:p w:rsidR="00577AB5" w:rsidRDefault="00577AB5">
            <w:pPr>
              <w:pStyle w:val="ConsPlusNormal"/>
            </w:pPr>
            <w:r>
              <w:t>г. Оренбург, просп. Победы, д. 164/1</w:t>
            </w:r>
          </w:p>
        </w:tc>
        <w:tc>
          <w:tcPr>
            <w:tcW w:w="1587" w:type="dxa"/>
          </w:tcPr>
          <w:p w:rsidR="00577AB5" w:rsidRDefault="00577AB5">
            <w:pPr>
              <w:pStyle w:val="ConsPlusNormal"/>
              <w:jc w:val="center"/>
            </w:pPr>
            <w:r>
              <w:t>4790,00</w:t>
            </w:r>
          </w:p>
        </w:tc>
        <w:tc>
          <w:tcPr>
            <w:tcW w:w="2551" w:type="dxa"/>
          </w:tcPr>
          <w:p w:rsidR="00577AB5" w:rsidRDefault="00577AB5">
            <w:pPr>
              <w:pStyle w:val="ConsPlusNormal"/>
              <w:jc w:val="center"/>
            </w:pPr>
            <w:r>
              <w:t>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114525,11</w:t>
            </w:r>
          </w:p>
        </w:tc>
      </w:tr>
      <w:tr w:rsidR="00577AB5">
        <w:tc>
          <w:tcPr>
            <w:tcW w:w="794" w:type="dxa"/>
          </w:tcPr>
          <w:p w:rsidR="00577AB5" w:rsidRDefault="00577AB5">
            <w:pPr>
              <w:pStyle w:val="ConsPlusNormal"/>
              <w:jc w:val="center"/>
            </w:pPr>
            <w:r>
              <w:t>208.</w:t>
            </w:r>
          </w:p>
        </w:tc>
        <w:tc>
          <w:tcPr>
            <w:tcW w:w="3005" w:type="dxa"/>
          </w:tcPr>
          <w:p w:rsidR="00577AB5" w:rsidRDefault="00577AB5">
            <w:pPr>
              <w:pStyle w:val="ConsPlusNormal"/>
            </w:pPr>
            <w:r>
              <w:t>г. Оренбург, просп. Победы, д. 5</w:t>
            </w:r>
          </w:p>
        </w:tc>
        <w:tc>
          <w:tcPr>
            <w:tcW w:w="1587" w:type="dxa"/>
          </w:tcPr>
          <w:p w:rsidR="00577AB5" w:rsidRDefault="00577AB5">
            <w:pPr>
              <w:pStyle w:val="ConsPlusNormal"/>
              <w:jc w:val="center"/>
            </w:pPr>
            <w:r>
              <w:t>5307,80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192459,50</w:t>
            </w:r>
          </w:p>
        </w:tc>
      </w:tr>
      <w:tr w:rsidR="00577AB5">
        <w:tc>
          <w:tcPr>
            <w:tcW w:w="794" w:type="dxa"/>
          </w:tcPr>
          <w:p w:rsidR="00577AB5" w:rsidRDefault="00577AB5">
            <w:pPr>
              <w:pStyle w:val="ConsPlusNormal"/>
              <w:jc w:val="center"/>
            </w:pPr>
            <w:r>
              <w:t>209.</w:t>
            </w:r>
          </w:p>
        </w:tc>
        <w:tc>
          <w:tcPr>
            <w:tcW w:w="3005" w:type="dxa"/>
          </w:tcPr>
          <w:p w:rsidR="00577AB5" w:rsidRDefault="00577AB5">
            <w:pPr>
              <w:pStyle w:val="ConsPlusNormal"/>
            </w:pPr>
            <w:r>
              <w:t>г. Оренбург, ул. 60 лет Октября, д. 28</w:t>
            </w:r>
          </w:p>
        </w:tc>
        <w:tc>
          <w:tcPr>
            <w:tcW w:w="1587" w:type="dxa"/>
          </w:tcPr>
          <w:p w:rsidR="00577AB5" w:rsidRDefault="00577AB5">
            <w:pPr>
              <w:pStyle w:val="ConsPlusNormal"/>
              <w:jc w:val="center"/>
            </w:pPr>
            <w:r>
              <w:t>4505,50</w:t>
            </w:r>
          </w:p>
        </w:tc>
        <w:tc>
          <w:tcPr>
            <w:tcW w:w="2551" w:type="dxa"/>
          </w:tcPr>
          <w:p w:rsidR="00577AB5" w:rsidRDefault="00577AB5">
            <w:pPr>
              <w:pStyle w:val="ConsPlusNormal"/>
              <w:jc w:val="center"/>
            </w:pPr>
            <w:r>
              <w:t>108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53498,01</w:t>
            </w:r>
          </w:p>
        </w:tc>
      </w:tr>
      <w:tr w:rsidR="00577AB5">
        <w:tc>
          <w:tcPr>
            <w:tcW w:w="794" w:type="dxa"/>
          </w:tcPr>
          <w:p w:rsidR="00577AB5" w:rsidRDefault="00577AB5">
            <w:pPr>
              <w:pStyle w:val="ConsPlusNormal"/>
              <w:jc w:val="center"/>
            </w:pPr>
            <w:r>
              <w:t>210.</w:t>
            </w:r>
          </w:p>
        </w:tc>
        <w:tc>
          <w:tcPr>
            <w:tcW w:w="3005" w:type="dxa"/>
          </w:tcPr>
          <w:p w:rsidR="00577AB5" w:rsidRDefault="00577AB5">
            <w:pPr>
              <w:pStyle w:val="ConsPlusNormal"/>
            </w:pPr>
            <w:r>
              <w:t xml:space="preserve">г. Оренбург, ул. 60 лет </w:t>
            </w:r>
            <w:r>
              <w:lastRenderedPageBreak/>
              <w:t>Октября, д. 3</w:t>
            </w:r>
          </w:p>
        </w:tc>
        <w:tc>
          <w:tcPr>
            <w:tcW w:w="1587" w:type="dxa"/>
          </w:tcPr>
          <w:p w:rsidR="00577AB5" w:rsidRDefault="00577AB5">
            <w:pPr>
              <w:pStyle w:val="ConsPlusNormal"/>
              <w:jc w:val="center"/>
            </w:pPr>
            <w:r>
              <w:lastRenderedPageBreak/>
              <w:t>1632,10</w:t>
            </w:r>
          </w:p>
        </w:tc>
        <w:tc>
          <w:tcPr>
            <w:tcW w:w="2551" w:type="dxa"/>
          </w:tcPr>
          <w:p w:rsidR="00577AB5" w:rsidRDefault="00577AB5">
            <w:pPr>
              <w:pStyle w:val="ConsPlusNormal"/>
              <w:jc w:val="center"/>
            </w:pPr>
            <w:r>
              <w:t>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53900,11</w:t>
            </w:r>
          </w:p>
        </w:tc>
      </w:tr>
      <w:tr w:rsidR="00577AB5">
        <w:tc>
          <w:tcPr>
            <w:tcW w:w="794" w:type="dxa"/>
          </w:tcPr>
          <w:p w:rsidR="00577AB5" w:rsidRDefault="00577AB5">
            <w:pPr>
              <w:pStyle w:val="ConsPlusNormal"/>
              <w:jc w:val="center"/>
            </w:pPr>
            <w:r>
              <w:lastRenderedPageBreak/>
              <w:t>211.</w:t>
            </w:r>
          </w:p>
        </w:tc>
        <w:tc>
          <w:tcPr>
            <w:tcW w:w="3005" w:type="dxa"/>
          </w:tcPr>
          <w:p w:rsidR="00577AB5" w:rsidRDefault="00577AB5">
            <w:pPr>
              <w:pStyle w:val="ConsPlusNormal"/>
            </w:pPr>
            <w:r>
              <w:t>г. Оренбург, ул. 60 лет Октября, д. 30</w:t>
            </w:r>
          </w:p>
        </w:tc>
        <w:tc>
          <w:tcPr>
            <w:tcW w:w="1587" w:type="dxa"/>
          </w:tcPr>
          <w:p w:rsidR="00577AB5" w:rsidRDefault="00577AB5">
            <w:pPr>
              <w:pStyle w:val="ConsPlusNormal"/>
              <w:jc w:val="center"/>
            </w:pPr>
            <w:r>
              <w:t>5522,00</w:t>
            </w:r>
          </w:p>
        </w:tc>
        <w:tc>
          <w:tcPr>
            <w:tcW w:w="2551" w:type="dxa"/>
          </w:tcPr>
          <w:p w:rsidR="00577AB5" w:rsidRDefault="00577AB5">
            <w:pPr>
              <w:pStyle w:val="ConsPlusNormal"/>
              <w:jc w:val="center"/>
            </w:pPr>
            <w:r>
              <w:t>151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58457,25</w:t>
            </w:r>
          </w:p>
        </w:tc>
      </w:tr>
      <w:tr w:rsidR="00577AB5">
        <w:tc>
          <w:tcPr>
            <w:tcW w:w="794" w:type="dxa"/>
          </w:tcPr>
          <w:p w:rsidR="00577AB5" w:rsidRDefault="00577AB5">
            <w:pPr>
              <w:pStyle w:val="ConsPlusNormal"/>
              <w:jc w:val="center"/>
            </w:pPr>
            <w:r>
              <w:t>212.</w:t>
            </w:r>
          </w:p>
        </w:tc>
        <w:tc>
          <w:tcPr>
            <w:tcW w:w="3005" w:type="dxa"/>
          </w:tcPr>
          <w:p w:rsidR="00577AB5" w:rsidRDefault="00577AB5">
            <w:pPr>
              <w:pStyle w:val="ConsPlusNormal"/>
            </w:pPr>
            <w:r>
              <w:t>г. Оренбург, ул. Авиационная, д. 8/1</w:t>
            </w:r>
          </w:p>
        </w:tc>
        <w:tc>
          <w:tcPr>
            <w:tcW w:w="1587" w:type="dxa"/>
          </w:tcPr>
          <w:p w:rsidR="00577AB5" w:rsidRDefault="00577AB5">
            <w:pPr>
              <w:pStyle w:val="ConsPlusNormal"/>
              <w:jc w:val="center"/>
            </w:pPr>
            <w:r>
              <w:t>5756,80</w:t>
            </w:r>
          </w:p>
        </w:tc>
        <w:tc>
          <w:tcPr>
            <w:tcW w:w="2551" w:type="dxa"/>
          </w:tcPr>
          <w:p w:rsidR="00577AB5" w:rsidRDefault="00577AB5">
            <w:pPr>
              <w:pStyle w:val="ConsPlusNormal"/>
              <w:jc w:val="center"/>
            </w:pPr>
            <w:r>
              <w:t>222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69317,51</w:t>
            </w:r>
          </w:p>
        </w:tc>
      </w:tr>
      <w:tr w:rsidR="00577AB5">
        <w:tc>
          <w:tcPr>
            <w:tcW w:w="794" w:type="dxa"/>
          </w:tcPr>
          <w:p w:rsidR="00577AB5" w:rsidRDefault="00577AB5">
            <w:pPr>
              <w:pStyle w:val="ConsPlusNormal"/>
              <w:jc w:val="center"/>
            </w:pPr>
            <w:r>
              <w:t>213.</w:t>
            </w:r>
          </w:p>
        </w:tc>
        <w:tc>
          <w:tcPr>
            <w:tcW w:w="3005" w:type="dxa"/>
          </w:tcPr>
          <w:p w:rsidR="00577AB5" w:rsidRDefault="00577AB5">
            <w:pPr>
              <w:pStyle w:val="ConsPlusNormal"/>
            </w:pPr>
            <w:r>
              <w:t>г. Оренбург, ул. Аксакова, д. 18/1</w:t>
            </w:r>
          </w:p>
        </w:tc>
        <w:tc>
          <w:tcPr>
            <w:tcW w:w="1587" w:type="dxa"/>
          </w:tcPr>
          <w:p w:rsidR="00577AB5" w:rsidRDefault="00577AB5">
            <w:pPr>
              <w:pStyle w:val="ConsPlusNormal"/>
              <w:jc w:val="center"/>
            </w:pPr>
            <w:r>
              <w:t>7969,00</w:t>
            </w:r>
          </w:p>
        </w:tc>
        <w:tc>
          <w:tcPr>
            <w:tcW w:w="2551" w:type="dxa"/>
          </w:tcPr>
          <w:p w:rsidR="00577AB5" w:rsidRDefault="00577AB5">
            <w:pPr>
              <w:pStyle w:val="ConsPlusNormal"/>
              <w:jc w:val="center"/>
            </w:pPr>
            <w:r>
              <w:t>106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302646,40</w:t>
            </w:r>
          </w:p>
        </w:tc>
      </w:tr>
      <w:tr w:rsidR="00577AB5">
        <w:tc>
          <w:tcPr>
            <w:tcW w:w="794" w:type="dxa"/>
          </w:tcPr>
          <w:p w:rsidR="00577AB5" w:rsidRDefault="00577AB5">
            <w:pPr>
              <w:pStyle w:val="ConsPlusNormal"/>
              <w:jc w:val="center"/>
            </w:pPr>
            <w:r>
              <w:t>214.</w:t>
            </w:r>
          </w:p>
        </w:tc>
        <w:tc>
          <w:tcPr>
            <w:tcW w:w="3005" w:type="dxa"/>
          </w:tcPr>
          <w:p w:rsidR="00577AB5" w:rsidRDefault="00577AB5">
            <w:pPr>
              <w:pStyle w:val="ConsPlusNormal"/>
            </w:pPr>
            <w:r>
              <w:t>г. Оренбург, ул. Аксакова, д. 9</w:t>
            </w:r>
          </w:p>
        </w:tc>
        <w:tc>
          <w:tcPr>
            <w:tcW w:w="1587" w:type="dxa"/>
          </w:tcPr>
          <w:p w:rsidR="00577AB5" w:rsidRDefault="00577AB5">
            <w:pPr>
              <w:pStyle w:val="ConsPlusNormal"/>
              <w:jc w:val="center"/>
            </w:pPr>
            <w:r>
              <w:t>1664,40</w:t>
            </w:r>
          </w:p>
        </w:tc>
        <w:tc>
          <w:tcPr>
            <w:tcW w:w="2551" w:type="dxa"/>
          </w:tcPr>
          <w:p w:rsidR="00577AB5" w:rsidRDefault="00577AB5">
            <w:pPr>
              <w:pStyle w:val="ConsPlusNormal"/>
              <w:jc w:val="center"/>
            </w:pPr>
            <w:r>
              <w:t>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78199,03</w:t>
            </w:r>
          </w:p>
        </w:tc>
      </w:tr>
      <w:tr w:rsidR="00577AB5">
        <w:tc>
          <w:tcPr>
            <w:tcW w:w="794" w:type="dxa"/>
          </w:tcPr>
          <w:p w:rsidR="00577AB5" w:rsidRDefault="00577AB5">
            <w:pPr>
              <w:pStyle w:val="ConsPlusNormal"/>
              <w:jc w:val="center"/>
            </w:pPr>
            <w:r>
              <w:t>215.</w:t>
            </w:r>
          </w:p>
        </w:tc>
        <w:tc>
          <w:tcPr>
            <w:tcW w:w="3005" w:type="dxa"/>
          </w:tcPr>
          <w:p w:rsidR="00577AB5" w:rsidRDefault="00577AB5">
            <w:pPr>
              <w:pStyle w:val="ConsPlusNormal"/>
            </w:pPr>
            <w:r>
              <w:t>г. Оренбург, ул. Алтайская, д. 12а</w:t>
            </w:r>
          </w:p>
        </w:tc>
        <w:tc>
          <w:tcPr>
            <w:tcW w:w="1587" w:type="dxa"/>
          </w:tcPr>
          <w:p w:rsidR="00577AB5" w:rsidRDefault="00577AB5">
            <w:pPr>
              <w:pStyle w:val="ConsPlusNormal"/>
              <w:jc w:val="center"/>
            </w:pPr>
            <w:r>
              <w:t>14225,90</w:t>
            </w:r>
          </w:p>
        </w:tc>
        <w:tc>
          <w:tcPr>
            <w:tcW w:w="2551" w:type="dxa"/>
          </w:tcPr>
          <w:p w:rsidR="00577AB5" w:rsidRDefault="00577AB5">
            <w:pPr>
              <w:pStyle w:val="ConsPlusNormal"/>
              <w:jc w:val="center"/>
            </w:pPr>
            <w:r>
              <w:t>61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139672,35</w:t>
            </w:r>
          </w:p>
        </w:tc>
      </w:tr>
      <w:tr w:rsidR="00577AB5">
        <w:tc>
          <w:tcPr>
            <w:tcW w:w="794" w:type="dxa"/>
          </w:tcPr>
          <w:p w:rsidR="00577AB5" w:rsidRDefault="00577AB5">
            <w:pPr>
              <w:pStyle w:val="ConsPlusNormal"/>
              <w:jc w:val="center"/>
            </w:pPr>
            <w:r>
              <w:t>216.</w:t>
            </w:r>
          </w:p>
        </w:tc>
        <w:tc>
          <w:tcPr>
            <w:tcW w:w="3005" w:type="dxa"/>
          </w:tcPr>
          <w:p w:rsidR="00577AB5" w:rsidRDefault="00577AB5">
            <w:pPr>
              <w:pStyle w:val="ConsPlusNormal"/>
            </w:pPr>
            <w:r>
              <w:t>г. Оренбург, ул. Амурская, д. 2</w:t>
            </w:r>
          </w:p>
        </w:tc>
        <w:tc>
          <w:tcPr>
            <w:tcW w:w="1587" w:type="dxa"/>
          </w:tcPr>
          <w:p w:rsidR="00577AB5" w:rsidRDefault="00577AB5">
            <w:pPr>
              <w:pStyle w:val="ConsPlusNormal"/>
              <w:jc w:val="center"/>
            </w:pPr>
            <w:r>
              <w:t>4541,80</w:t>
            </w:r>
          </w:p>
        </w:tc>
        <w:tc>
          <w:tcPr>
            <w:tcW w:w="2551" w:type="dxa"/>
          </w:tcPr>
          <w:p w:rsidR="00577AB5" w:rsidRDefault="00577AB5">
            <w:pPr>
              <w:pStyle w:val="ConsPlusNormal"/>
              <w:jc w:val="center"/>
            </w:pPr>
            <w:r>
              <w:t>146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27921,66</w:t>
            </w:r>
          </w:p>
        </w:tc>
      </w:tr>
      <w:tr w:rsidR="00577AB5">
        <w:tc>
          <w:tcPr>
            <w:tcW w:w="794" w:type="dxa"/>
          </w:tcPr>
          <w:p w:rsidR="00577AB5" w:rsidRDefault="00577AB5">
            <w:pPr>
              <w:pStyle w:val="ConsPlusNormal"/>
              <w:jc w:val="center"/>
            </w:pPr>
            <w:r>
              <w:t>217.</w:t>
            </w:r>
          </w:p>
        </w:tc>
        <w:tc>
          <w:tcPr>
            <w:tcW w:w="3005" w:type="dxa"/>
          </w:tcPr>
          <w:p w:rsidR="00577AB5" w:rsidRDefault="00577AB5">
            <w:pPr>
              <w:pStyle w:val="ConsPlusNormal"/>
            </w:pPr>
            <w:r>
              <w:t>г. Оренбург, ул. Амурская, д. 4</w:t>
            </w:r>
          </w:p>
        </w:tc>
        <w:tc>
          <w:tcPr>
            <w:tcW w:w="1587" w:type="dxa"/>
          </w:tcPr>
          <w:p w:rsidR="00577AB5" w:rsidRDefault="00577AB5">
            <w:pPr>
              <w:pStyle w:val="ConsPlusNormal"/>
              <w:jc w:val="center"/>
            </w:pPr>
            <w:r>
              <w:t>3719,80</w:t>
            </w:r>
          </w:p>
        </w:tc>
        <w:tc>
          <w:tcPr>
            <w:tcW w:w="2551" w:type="dxa"/>
          </w:tcPr>
          <w:p w:rsidR="00577AB5" w:rsidRDefault="00577AB5">
            <w:pPr>
              <w:pStyle w:val="ConsPlusNormal"/>
              <w:jc w:val="center"/>
            </w:pPr>
            <w:r>
              <w:t>104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99388,47</w:t>
            </w:r>
          </w:p>
        </w:tc>
      </w:tr>
      <w:tr w:rsidR="00577AB5">
        <w:tc>
          <w:tcPr>
            <w:tcW w:w="794" w:type="dxa"/>
          </w:tcPr>
          <w:p w:rsidR="00577AB5" w:rsidRDefault="00577AB5">
            <w:pPr>
              <w:pStyle w:val="ConsPlusNormal"/>
              <w:jc w:val="center"/>
            </w:pPr>
            <w:r>
              <w:t>218.</w:t>
            </w:r>
          </w:p>
        </w:tc>
        <w:tc>
          <w:tcPr>
            <w:tcW w:w="3005" w:type="dxa"/>
          </w:tcPr>
          <w:p w:rsidR="00577AB5" w:rsidRDefault="00577AB5">
            <w:pPr>
              <w:pStyle w:val="ConsPlusNormal"/>
            </w:pPr>
            <w:r>
              <w:t>г. Оренбург, ул. Беляевская, д. 41</w:t>
            </w:r>
          </w:p>
        </w:tc>
        <w:tc>
          <w:tcPr>
            <w:tcW w:w="1587" w:type="dxa"/>
          </w:tcPr>
          <w:p w:rsidR="00577AB5" w:rsidRDefault="00577AB5">
            <w:pPr>
              <w:pStyle w:val="ConsPlusNormal"/>
              <w:jc w:val="center"/>
            </w:pPr>
            <w:r>
              <w:t>6441,30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311712,80</w:t>
            </w:r>
          </w:p>
        </w:tc>
      </w:tr>
      <w:tr w:rsidR="00577AB5">
        <w:tc>
          <w:tcPr>
            <w:tcW w:w="794" w:type="dxa"/>
          </w:tcPr>
          <w:p w:rsidR="00577AB5" w:rsidRDefault="00577AB5">
            <w:pPr>
              <w:pStyle w:val="ConsPlusNormal"/>
              <w:jc w:val="center"/>
            </w:pPr>
            <w:r>
              <w:t>219.</w:t>
            </w:r>
          </w:p>
        </w:tc>
        <w:tc>
          <w:tcPr>
            <w:tcW w:w="3005" w:type="dxa"/>
          </w:tcPr>
          <w:p w:rsidR="00577AB5" w:rsidRDefault="00577AB5">
            <w:pPr>
              <w:pStyle w:val="ConsPlusNormal"/>
            </w:pPr>
            <w:r>
              <w:t>г. Оренбург, ул. Беляевская, д. 49</w:t>
            </w:r>
          </w:p>
        </w:tc>
        <w:tc>
          <w:tcPr>
            <w:tcW w:w="1587" w:type="dxa"/>
          </w:tcPr>
          <w:p w:rsidR="00577AB5" w:rsidRDefault="00577AB5">
            <w:pPr>
              <w:pStyle w:val="ConsPlusNormal"/>
              <w:jc w:val="center"/>
            </w:pPr>
            <w:r>
              <w:t>3432,40</w:t>
            </w:r>
          </w:p>
        </w:tc>
        <w:tc>
          <w:tcPr>
            <w:tcW w:w="2551" w:type="dxa"/>
          </w:tcPr>
          <w:p w:rsidR="00577AB5" w:rsidRDefault="00577AB5">
            <w:pPr>
              <w:pStyle w:val="ConsPlusNormal"/>
              <w:jc w:val="center"/>
            </w:pPr>
            <w:r>
              <w:t>114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67922,76</w:t>
            </w:r>
          </w:p>
        </w:tc>
      </w:tr>
      <w:tr w:rsidR="00577AB5">
        <w:tc>
          <w:tcPr>
            <w:tcW w:w="794" w:type="dxa"/>
          </w:tcPr>
          <w:p w:rsidR="00577AB5" w:rsidRDefault="00577AB5">
            <w:pPr>
              <w:pStyle w:val="ConsPlusNormal"/>
              <w:jc w:val="center"/>
            </w:pPr>
            <w:r>
              <w:t>220.</w:t>
            </w:r>
          </w:p>
        </w:tc>
        <w:tc>
          <w:tcPr>
            <w:tcW w:w="3005" w:type="dxa"/>
          </w:tcPr>
          <w:p w:rsidR="00577AB5" w:rsidRDefault="00577AB5">
            <w:pPr>
              <w:pStyle w:val="ConsPlusNormal"/>
            </w:pPr>
            <w:r>
              <w:t>г. Оренбург, ул. Беляевская, д. 57</w:t>
            </w:r>
          </w:p>
        </w:tc>
        <w:tc>
          <w:tcPr>
            <w:tcW w:w="1587" w:type="dxa"/>
          </w:tcPr>
          <w:p w:rsidR="00577AB5" w:rsidRDefault="00577AB5">
            <w:pPr>
              <w:pStyle w:val="ConsPlusNormal"/>
              <w:jc w:val="center"/>
            </w:pPr>
            <w:r>
              <w:t>6115,30</w:t>
            </w:r>
          </w:p>
        </w:tc>
        <w:tc>
          <w:tcPr>
            <w:tcW w:w="2551" w:type="dxa"/>
          </w:tcPr>
          <w:p w:rsidR="00577AB5" w:rsidRDefault="00577AB5">
            <w:pPr>
              <w:pStyle w:val="ConsPlusNormal"/>
              <w:jc w:val="center"/>
            </w:pPr>
            <w:r>
              <w:t>192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218152,94</w:t>
            </w:r>
          </w:p>
        </w:tc>
      </w:tr>
      <w:tr w:rsidR="00577AB5">
        <w:tc>
          <w:tcPr>
            <w:tcW w:w="794" w:type="dxa"/>
          </w:tcPr>
          <w:p w:rsidR="00577AB5" w:rsidRDefault="00577AB5">
            <w:pPr>
              <w:pStyle w:val="ConsPlusNormal"/>
              <w:jc w:val="center"/>
            </w:pPr>
            <w:r>
              <w:t>221.</w:t>
            </w:r>
          </w:p>
        </w:tc>
        <w:tc>
          <w:tcPr>
            <w:tcW w:w="3005" w:type="dxa"/>
          </w:tcPr>
          <w:p w:rsidR="00577AB5" w:rsidRDefault="00577AB5">
            <w:pPr>
              <w:pStyle w:val="ConsPlusNormal"/>
            </w:pPr>
            <w:r>
              <w:t>г. Оренбург, ул. Березка, д. 2/3</w:t>
            </w:r>
          </w:p>
        </w:tc>
        <w:tc>
          <w:tcPr>
            <w:tcW w:w="1587" w:type="dxa"/>
          </w:tcPr>
          <w:p w:rsidR="00577AB5" w:rsidRDefault="00577AB5">
            <w:pPr>
              <w:pStyle w:val="ConsPlusNormal"/>
              <w:jc w:val="center"/>
            </w:pPr>
            <w:r>
              <w:t>7366,80</w:t>
            </w:r>
          </w:p>
        </w:tc>
        <w:tc>
          <w:tcPr>
            <w:tcW w:w="2551" w:type="dxa"/>
          </w:tcPr>
          <w:p w:rsidR="00577AB5" w:rsidRDefault="00577AB5">
            <w:pPr>
              <w:pStyle w:val="ConsPlusNormal"/>
              <w:jc w:val="center"/>
            </w:pPr>
            <w:r>
              <w:t>223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68385,37</w:t>
            </w:r>
          </w:p>
        </w:tc>
      </w:tr>
      <w:tr w:rsidR="00577AB5">
        <w:tc>
          <w:tcPr>
            <w:tcW w:w="794" w:type="dxa"/>
          </w:tcPr>
          <w:p w:rsidR="00577AB5" w:rsidRDefault="00577AB5">
            <w:pPr>
              <w:pStyle w:val="ConsPlusNormal"/>
              <w:jc w:val="center"/>
            </w:pPr>
            <w:r>
              <w:t>222.</w:t>
            </w:r>
          </w:p>
        </w:tc>
        <w:tc>
          <w:tcPr>
            <w:tcW w:w="3005" w:type="dxa"/>
          </w:tcPr>
          <w:p w:rsidR="00577AB5" w:rsidRDefault="00577AB5">
            <w:pPr>
              <w:pStyle w:val="ConsPlusNormal"/>
            </w:pPr>
            <w:r>
              <w:t>г. Оренбург, ул. Богдана Хмельницкого, д. 1а</w:t>
            </w:r>
          </w:p>
        </w:tc>
        <w:tc>
          <w:tcPr>
            <w:tcW w:w="1587" w:type="dxa"/>
          </w:tcPr>
          <w:p w:rsidR="00577AB5" w:rsidRDefault="00577AB5">
            <w:pPr>
              <w:pStyle w:val="ConsPlusNormal"/>
              <w:jc w:val="center"/>
            </w:pPr>
            <w:r>
              <w:t>3113,70</w:t>
            </w:r>
          </w:p>
        </w:tc>
        <w:tc>
          <w:tcPr>
            <w:tcW w:w="2551" w:type="dxa"/>
          </w:tcPr>
          <w:p w:rsidR="00577AB5" w:rsidRDefault="00577AB5">
            <w:pPr>
              <w:pStyle w:val="ConsPlusNormal"/>
              <w:jc w:val="center"/>
            </w:pPr>
            <w:r>
              <w:t>97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139342,72</w:t>
            </w:r>
          </w:p>
        </w:tc>
      </w:tr>
      <w:tr w:rsidR="00577AB5">
        <w:tc>
          <w:tcPr>
            <w:tcW w:w="794" w:type="dxa"/>
          </w:tcPr>
          <w:p w:rsidR="00577AB5" w:rsidRDefault="00577AB5">
            <w:pPr>
              <w:pStyle w:val="ConsPlusNormal"/>
              <w:jc w:val="center"/>
            </w:pPr>
            <w:r>
              <w:t>223.</w:t>
            </w:r>
          </w:p>
        </w:tc>
        <w:tc>
          <w:tcPr>
            <w:tcW w:w="3005" w:type="dxa"/>
          </w:tcPr>
          <w:p w:rsidR="00577AB5" w:rsidRDefault="00577AB5">
            <w:pPr>
              <w:pStyle w:val="ConsPlusNormal"/>
            </w:pPr>
            <w:r>
              <w:t>г. Оренбург, ул. Братская, д. 6</w:t>
            </w:r>
          </w:p>
        </w:tc>
        <w:tc>
          <w:tcPr>
            <w:tcW w:w="1587" w:type="dxa"/>
          </w:tcPr>
          <w:p w:rsidR="00577AB5" w:rsidRDefault="00577AB5">
            <w:pPr>
              <w:pStyle w:val="ConsPlusNormal"/>
              <w:jc w:val="center"/>
            </w:pPr>
            <w:r>
              <w:t>3648,90</w:t>
            </w:r>
          </w:p>
        </w:tc>
        <w:tc>
          <w:tcPr>
            <w:tcW w:w="2551" w:type="dxa"/>
          </w:tcPr>
          <w:p w:rsidR="00577AB5" w:rsidRDefault="00577AB5">
            <w:pPr>
              <w:pStyle w:val="ConsPlusNormal"/>
              <w:jc w:val="center"/>
            </w:pPr>
            <w:r>
              <w:t>144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70162,33</w:t>
            </w:r>
          </w:p>
        </w:tc>
      </w:tr>
      <w:tr w:rsidR="00577AB5">
        <w:tc>
          <w:tcPr>
            <w:tcW w:w="794" w:type="dxa"/>
          </w:tcPr>
          <w:p w:rsidR="00577AB5" w:rsidRDefault="00577AB5">
            <w:pPr>
              <w:pStyle w:val="ConsPlusNormal"/>
              <w:jc w:val="center"/>
            </w:pPr>
            <w:r>
              <w:lastRenderedPageBreak/>
              <w:t>224.</w:t>
            </w:r>
          </w:p>
        </w:tc>
        <w:tc>
          <w:tcPr>
            <w:tcW w:w="3005" w:type="dxa"/>
          </w:tcPr>
          <w:p w:rsidR="00577AB5" w:rsidRDefault="00577AB5">
            <w:pPr>
              <w:pStyle w:val="ConsPlusNormal"/>
            </w:pPr>
            <w:r>
              <w:t>г. Оренбург, ул. Братьев Башиловых, д. 10</w:t>
            </w:r>
          </w:p>
        </w:tc>
        <w:tc>
          <w:tcPr>
            <w:tcW w:w="1587" w:type="dxa"/>
          </w:tcPr>
          <w:p w:rsidR="00577AB5" w:rsidRDefault="00577AB5">
            <w:pPr>
              <w:pStyle w:val="ConsPlusNormal"/>
              <w:jc w:val="center"/>
            </w:pPr>
            <w:r>
              <w:t>1548,30</w:t>
            </w:r>
          </w:p>
        </w:tc>
        <w:tc>
          <w:tcPr>
            <w:tcW w:w="2551" w:type="dxa"/>
          </w:tcPr>
          <w:p w:rsidR="00577AB5" w:rsidRDefault="00577AB5">
            <w:pPr>
              <w:pStyle w:val="ConsPlusNormal"/>
              <w:jc w:val="center"/>
            </w:pPr>
            <w:r>
              <w:t>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110280,28</w:t>
            </w:r>
          </w:p>
        </w:tc>
      </w:tr>
      <w:tr w:rsidR="00577AB5">
        <w:tc>
          <w:tcPr>
            <w:tcW w:w="794" w:type="dxa"/>
          </w:tcPr>
          <w:p w:rsidR="00577AB5" w:rsidRDefault="00577AB5">
            <w:pPr>
              <w:pStyle w:val="ConsPlusNormal"/>
              <w:jc w:val="center"/>
            </w:pPr>
            <w:r>
              <w:t>225.</w:t>
            </w:r>
          </w:p>
        </w:tc>
        <w:tc>
          <w:tcPr>
            <w:tcW w:w="3005" w:type="dxa"/>
          </w:tcPr>
          <w:p w:rsidR="00577AB5" w:rsidRDefault="00577AB5">
            <w:pPr>
              <w:pStyle w:val="ConsPlusNormal"/>
            </w:pPr>
            <w:r>
              <w:t>г. Оренбург, ул. Братьев Башиловых, д. 11</w:t>
            </w:r>
          </w:p>
        </w:tc>
        <w:tc>
          <w:tcPr>
            <w:tcW w:w="1587" w:type="dxa"/>
          </w:tcPr>
          <w:p w:rsidR="00577AB5" w:rsidRDefault="00577AB5">
            <w:pPr>
              <w:pStyle w:val="ConsPlusNormal"/>
              <w:jc w:val="center"/>
            </w:pPr>
            <w:r>
              <w:t>3175,90</w:t>
            </w:r>
          </w:p>
        </w:tc>
        <w:tc>
          <w:tcPr>
            <w:tcW w:w="2551" w:type="dxa"/>
          </w:tcPr>
          <w:p w:rsidR="00577AB5" w:rsidRDefault="00577AB5">
            <w:pPr>
              <w:pStyle w:val="ConsPlusNormal"/>
              <w:jc w:val="center"/>
            </w:pPr>
            <w:r>
              <w:t>128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80165,54</w:t>
            </w:r>
          </w:p>
        </w:tc>
      </w:tr>
      <w:tr w:rsidR="00577AB5">
        <w:tc>
          <w:tcPr>
            <w:tcW w:w="794" w:type="dxa"/>
          </w:tcPr>
          <w:p w:rsidR="00577AB5" w:rsidRDefault="00577AB5">
            <w:pPr>
              <w:pStyle w:val="ConsPlusNormal"/>
              <w:jc w:val="center"/>
            </w:pPr>
            <w:r>
              <w:t>226.</w:t>
            </w:r>
          </w:p>
        </w:tc>
        <w:tc>
          <w:tcPr>
            <w:tcW w:w="3005" w:type="dxa"/>
          </w:tcPr>
          <w:p w:rsidR="00577AB5" w:rsidRDefault="00577AB5">
            <w:pPr>
              <w:pStyle w:val="ConsPlusNormal"/>
            </w:pPr>
            <w:r>
              <w:t>г. Оренбург, ул. Братьев Башиловых, д. 13</w:t>
            </w:r>
          </w:p>
        </w:tc>
        <w:tc>
          <w:tcPr>
            <w:tcW w:w="1587" w:type="dxa"/>
          </w:tcPr>
          <w:p w:rsidR="00577AB5" w:rsidRDefault="00577AB5">
            <w:pPr>
              <w:pStyle w:val="ConsPlusNormal"/>
              <w:jc w:val="center"/>
            </w:pPr>
            <w:r>
              <w:t>1558,80</w:t>
            </w:r>
          </w:p>
        </w:tc>
        <w:tc>
          <w:tcPr>
            <w:tcW w:w="2551" w:type="dxa"/>
          </w:tcPr>
          <w:p w:rsidR="00577AB5" w:rsidRDefault="00577AB5">
            <w:pPr>
              <w:pStyle w:val="ConsPlusNormal"/>
              <w:jc w:val="center"/>
            </w:pPr>
            <w:r>
              <w:t>54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122664,72</w:t>
            </w:r>
          </w:p>
        </w:tc>
      </w:tr>
      <w:tr w:rsidR="00577AB5">
        <w:tc>
          <w:tcPr>
            <w:tcW w:w="794" w:type="dxa"/>
          </w:tcPr>
          <w:p w:rsidR="00577AB5" w:rsidRDefault="00577AB5">
            <w:pPr>
              <w:pStyle w:val="ConsPlusNormal"/>
              <w:jc w:val="center"/>
            </w:pPr>
            <w:r>
              <w:t>227.</w:t>
            </w:r>
          </w:p>
        </w:tc>
        <w:tc>
          <w:tcPr>
            <w:tcW w:w="3005" w:type="dxa"/>
          </w:tcPr>
          <w:p w:rsidR="00577AB5" w:rsidRDefault="00577AB5">
            <w:pPr>
              <w:pStyle w:val="ConsPlusNormal"/>
            </w:pPr>
            <w:r>
              <w:t>г. Оренбург, ул. Братьев Башиловых, д. 15/6</w:t>
            </w:r>
          </w:p>
        </w:tc>
        <w:tc>
          <w:tcPr>
            <w:tcW w:w="1587" w:type="dxa"/>
          </w:tcPr>
          <w:p w:rsidR="00577AB5" w:rsidRDefault="00577AB5">
            <w:pPr>
              <w:pStyle w:val="ConsPlusNormal"/>
              <w:jc w:val="center"/>
            </w:pPr>
            <w:r>
              <w:t>3421,80</w:t>
            </w:r>
          </w:p>
        </w:tc>
        <w:tc>
          <w:tcPr>
            <w:tcW w:w="2551" w:type="dxa"/>
          </w:tcPr>
          <w:p w:rsidR="00577AB5" w:rsidRDefault="00577AB5">
            <w:pPr>
              <w:pStyle w:val="ConsPlusNormal"/>
              <w:jc w:val="center"/>
            </w:pPr>
            <w:r>
              <w:t>144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57907,80</w:t>
            </w:r>
          </w:p>
        </w:tc>
      </w:tr>
      <w:tr w:rsidR="00577AB5">
        <w:tc>
          <w:tcPr>
            <w:tcW w:w="794" w:type="dxa"/>
          </w:tcPr>
          <w:p w:rsidR="00577AB5" w:rsidRDefault="00577AB5">
            <w:pPr>
              <w:pStyle w:val="ConsPlusNormal"/>
              <w:jc w:val="center"/>
            </w:pPr>
            <w:r>
              <w:t>228.</w:t>
            </w:r>
          </w:p>
        </w:tc>
        <w:tc>
          <w:tcPr>
            <w:tcW w:w="3005" w:type="dxa"/>
          </w:tcPr>
          <w:p w:rsidR="00577AB5" w:rsidRDefault="00577AB5">
            <w:pPr>
              <w:pStyle w:val="ConsPlusNormal"/>
            </w:pPr>
            <w:r>
              <w:t>г. Оренбург, ул. Брестская, д. 2</w:t>
            </w:r>
          </w:p>
        </w:tc>
        <w:tc>
          <w:tcPr>
            <w:tcW w:w="1587" w:type="dxa"/>
          </w:tcPr>
          <w:p w:rsidR="00577AB5" w:rsidRDefault="00577AB5">
            <w:pPr>
              <w:pStyle w:val="ConsPlusNormal"/>
              <w:jc w:val="center"/>
            </w:pPr>
            <w:r>
              <w:t>10772,40</w:t>
            </w:r>
          </w:p>
        </w:tc>
        <w:tc>
          <w:tcPr>
            <w:tcW w:w="2551" w:type="dxa"/>
          </w:tcPr>
          <w:p w:rsidR="00577AB5" w:rsidRDefault="00577AB5">
            <w:pPr>
              <w:pStyle w:val="ConsPlusNormal"/>
              <w:jc w:val="center"/>
            </w:pPr>
            <w:r>
              <w:t>277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92149,13</w:t>
            </w:r>
          </w:p>
        </w:tc>
      </w:tr>
      <w:tr w:rsidR="00577AB5">
        <w:tc>
          <w:tcPr>
            <w:tcW w:w="794" w:type="dxa"/>
          </w:tcPr>
          <w:p w:rsidR="00577AB5" w:rsidRDefault="00577AB5">
            <w:pPr>
              <w:pStyle w:val="ConsPlusNormal"/>
              <w:jc w:val="center"/>
            </w:pPr>
            <w:r>
              <w:t>229.</w:t>
            </w:r>
          </w:p>
        </w:tc>
        <w:tc>
          <w:tcPr>
            <w:tcW w:w="3005" w:type="dxa"/>
          </w:tcPr>
          <w:p w:rsidR="00577AB5" w:rsidRDefault="00577AB5">
            <w:pPr>
              <w:pStyle w:val="ConsPlusNormal"/>
            </w:pPr>
            <w:r>
              <w:t>г. Оренбург, ул. Брестская, д. 24</w:t>
            </w:r>
          </w:p>
        </w:tc>
        <w:tc>
          <w:tcPr>
            <w:tcW w:w="1587" w:type="dxa"/>
          </w:tcPr>
          <w:p w:rsidR="00577AB5" w:rsidRDefault="00577AB5">
            <w:pPr>
              <w:pStyle w:val="ConsPlusNormal"/>
              <w:jc w:val="center"/>
            </w:pPr>
            <w:r>
              <w:t>5404,00</w:t>
            </w:r>
          </w:p>
        </w:tc>
        <w:tc>
          <w:tcPr>
            <w:tcW w:w="2551" w:type="dxa"/>
          </w:tcPr>
          <w:p w:rsidR="00577AB5" w:rsidRDefault="00577AB5">
            <w:pPr>
              <w:pStyle w:val="ConsPlusNormal"/>
              <w:jc w:val="center"/>
            </w:pPr>
            <w:r>
              <w:t>165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115233,07</w:t>
            </w:r>
          </w:p>
        </w:tc>
      </w:tr>
      <w:tr w:rsidR="00577AB5">
        <w:tc>
          <w:tcPr>
            <w:tcW w:w="794" w:type="dxa"/>
          </w:tcPr>
          <w:p w:rsidR="00577AB5" w:rsidRDefault="00577AB5">
            <w:pPr>
              <w:pStyle w:val="ConsPlusNormal"/>
              <w:jc w:val="center"/>
            </w:pPr>
            <w:r>
              <w:t>230.</w:t>
            </w:r>
          </w:p>
        </w:tc>
        <w:tc>
          <w:tcPr>
            <w:tcW w:w="3005" w:type="dxa"/>
          </w:tcPr>
          <w:p w:rsidR="00577AB5" w:rsidRDefault="00577AB5">
            <w:pPr>
              <w:pStyle w:val="ConsPlusNormal"/>
            </w:pPr>
            <w:r>
              <w:t>г. Оренбург, ул. Брестская, д. 30</w:t>
            </w:r>
          </w:p>
        </w:tc>
        <w:tc>
          <w:tcPr>
            <w:tcW w:w="1587" w:type="dxa"/>
          </w:tcPr>
          <w:p w:rsidR="00577AB5" w:rsidRDefault="00577AB5">
            <w:pPr>
              <w:pStyle w:val="ConsPlusNormal"/>
              <w:jc w:val="center"/>
            </w:pPr>
            <w:r>
              <w:t>9773,10</w:t>
            </w:r>
          </w:p>
        </w:tc>
        <w:tc>
          <w:tcPr>
            <w:tcW w:w="2551" w:type="dxa"/>
          </w:tcPr>
          <w:p w:rsidR="00577AB5" w:rsidRDefault="00577AB5">
            <w:pPr>
              <w:pStyle w:val="ConsPlusNormal"/>
              <w:jc w:val="center"/>
            </w:pPr>
            <w:r>
              <w:t>356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137166,18</w:t>
            </w:r>
          </w:p>
        </w:tc>
      </w:tr>
      <w:tr w:rsidR="00577AB5">
        <w:tc>
          <w:tcPr>
            <w:tcW w:w="794" w:type="dxa"/>
          </w:tcPr>
          <w:p w:rsidR="00577AB5" w:rsidRDefault="00577AB5">
            <w:pPr>
              <w:pStyle w:val="ConsPlusNormal"/>
              <w:jc w:val="center"/>
            </w:pPr>
            <w:r>
              <w:t>231.</w:t>
            </w:r>
          </w:p>
        </w:tc>
        <w:tc>
          <w:tcPr>
            <w:tcW w:w="3005" w:type="dxa"/>
          </w:tcPr>
          <w:p w:rsidR="00577AB5" w:rsidRDefault="00577AB5">
            <w:pPr>
              <w:pStyle w:val="ConsPlusNormal"/>
            </w:pPr>
            <w:r>
              <w:t>г. Оренбург, ул. Брестская, д. 5</w:t>
            </w:r>
          </w:p>
        </w:tc>
        <w:tc>
          <w:tcPr>
            <w:tcW w:w="1587" w:type="dxa"/>
          </w:tcPr>
          <w:p w:rsidR="00577AB5" w:rsidRDefault="00577AB5">
            <w:pPr>
              <w:pStyle w:val="ConsPlusNormal"/>
              <w:jc w:val="center"/>
            </w:pPr>
            <w:r>
              <w:t>13999,60</w:t>
            </w:r>
          </w:p>
        </w:tc>
        <w:tc>
          <w:tcPr>
            <w:tcW w:w="2551" w:type="dxa"/>
          </w:tcPr>
          <w:p w:rsidR="00577AB5" w:rsidRDefault="00577AB5">
            <w:pPr>
              <w:pStyle w:val="ConsPlusNormal"/>
              <w:jc w:val="center"/>
            </w:pPr>
            <w:r>
              <w:t>652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107768,53</w:t>
            </w:r>
          </w:p>
        </w:tc>
      </w:tr>
      <w:tr w:rsidR="00577AB5">
        <w:tc>
          <w:tcPr>
            <w:tcW w:w="794" w:type="dxa"/>
          </w:tcPr>
          <w:p w:rsidR="00577AB5" w:rsidRDefault="00577AB5">
            <w:pPr>
              <w:pStyle w:val="ConsPlusNormal"/>
              <w:jc w:val="center"/>
            </w:pPr>
            <w:r>
              <w:t>232.</w:t>
            </w:r>
          </w:p>
        </w:tc>
        <w:tc>
          <w:tcPr>
            <w:tcW w:w="3005" w:type="dxa"/>
          </w:tcPr>
          <w:p w:rsidR="00577AB5" w:rsidRDefault="00577AB5">
            <w:pPr>
              <w:pStyle w:val="ConsPlusNormal"/>
            </w:pPr>
            <w:r>
              <w:t>г. Оренбург, ул. Волгоградская, д. 38</w:t>
            </w:r>
          </w:p>
        </w:tc>
        <w:tc>
          <w:tcPr>
            <w:tcW w:w="1587" w:type="dxa"/>
          </w:tcPr>
          <w:p w:rsidR="00577AB5" w:rsidRDefault="00577AB5">
            <w:pPr>
              <w:pStyle w:val="ConsPlusNormal"/>
              <w:jc w:val="center"/>
            </w:pPr>
            <w:r>
              <w:t>7458,50</w:t>
            </w:r>
          </w:p>
        </w:tc>
        <w:tc>
          <w:tcPr>
            <w:tcW w:w="2551" w:type="dxa"/>
          </w:tcPr>
          <w:p w:rsidR="00577AB5" w:rsidRDefault="00577AB5">
            <w:pPr>
              <w:pStyle w:val="ConsPlusNormal"/>
              <w:jc w:val="center"/>
            </w:pPr>
            <w:r>
              <w:t>253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80542,10</w:t>
            </w:r>
          </w:p>
        </w:tc>
      </w:tr>
      <w:tr w:rsidR="00577AB5">
        <w:tc>
          <w:tcPr>
            <w:tcW w:w="794" w:type="dxa"/>
          </w:tcPr>
          <w:p w:rsidR="00577AB5" w:rsidRDefault="00577AB5">
            <w:pPr>
              <w:pStyle w:val="ConsPlusNormal"/>
              <w:jc w:val="center"/>
            </w:pPr>
            <w:r>
              <w:t>233.</w:t>
            </w:r>
          </w:p>
        </w:tc>
        <w:tc>
          <w:tcPr>
            <w:tcW w:w="3005" w:type="dxa"/>
          </w:tcPr>
          <w:p w:rsidR="00577AB5" w:rsidRDefault="00577AB5">
            <w:pPr>
              <w:pStyle w:val="ConsPlusNormal"/>
            </w:pPr>
            <w:r>
              <w:t>г. Оренбург, ул. Волгоградская, д. 42</w:t>
            </w:r>
          </w:p>
        </w:tc>
        <w:tc>
          <w:tcPr>
            <w:tcW w:w="1587" w:type="dxa"/>
          </w:tcPr>
          <w:p w:rsidR="00577AB5" w:rsidRDefault="00577AB5">
            <w:pPr>
              <w:pStyle w:val="ConsPlusNormal"/>
              <w:jc w:val="center"/>
            </w:pPr>
            <w:r>
              <w:t>7469,40</w:t>
            </w:r>
          </w:p>
        </w:tc>
        <w:tc>
          <w:tcPr>
            <w:tcW w:w="2551" w:type="dxa"/>
          </w:tcPr>
          <w:p w:rsidR="00577AB5" w:rsidRDefault="00577AB5">
            <w:pPr>
              <w:pStyle w:val="ConsPlusNormal"/>
              <w:jc w:val="center"/>
            </w:pPr>
            <w:r>
              <w:t>250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949495,43</w:t>
            </w:r>
          </w:p>
        </w:tc>
      </w:tr>
      <w:tr w:rsidR="00577AB5">
        <w:tc>
          <w:tcPr>
            <w:tcW w:w="794" w:type="dxa"/>
          </w:tcPr>
          <w:p w:rsidR="00577AB5" w:rsidRDefault="00577AB5">
            <w:pPr>
              <w:pStyle w:val="ConsPlusNormal"/>
              <w:jc w:val="center"/>
            </w:pPr>
            <w:r>
              <w:t>234.</w:t>
            </w:r>
          </w:p>
        </w:tc>
        <w:tc>
          <w:tcPr>
            <w:tcW w:w="3005" w:type="dxa"/>
          </w:tcPr>
          <w:p w:rsidR="00577AB5" w:rsidRDefault="00577AB5">
            <w:pPr>
              <w:pStyle w:val="ConsPlusNormal"/>
            </w:pPr>
            <w:r>
              <w:t>г. Оренбург, ул. Восточная, д. 5</w:t>
            </w:r>
          </w:p>
        </w:tc>
        <w:tc>
          <w:tcPr>
            <w:tcW w:w="1587" w:type="dxa"/>
          </w:tcPr>
          <w:p w:rsidR="00577AB5" w:rsidRDefault="00577AB5">
            <w:pPr>
              <w:pStyle w:val="ConsPlusNormal"/>
              <w:jc w:val="center"/>
            </w:pPr>
            <w:r>
              <w:t>3941,40</w:t>
            </w:r>
          </w:p>
        </w:tc>
        <w:tc>
          <w:tcPr>
            <w:tcW w:w="2551" w:type="dxa"/>
          </w:tcPr>
          <w:p w:rsidR="00577AB5" w:rsidRDefault="00577AB5">
            <w:pPr>
              <w:pStyle w:val="ConsPlusNormal"/>
              <w:jc w:val="center"/>
            </w:pPr>
            <w:r>
              <w:t>134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26638,06</w:t>
            </w:r>
          </w:p>
        </w:tc>
      </w:tr>
      <w:tr w:rsidR="00577AB5">
        <w:tc>
          <w:tcPr>
            <w:tcW w:w="794" w:type="dxa"/>
          </w:tcPr>
          <w:p w:rsidR="00577AB5" w:rsidRDefault="00577AB5">
            <w:pPr>
              <w:pStyle w:val="ConsPlusNormal"/>
              <w:jc w:val="center"/>
            </w:pPr>
            <w:r>
              <w:t>235.</w:t>
            </w:r>
          </w:p>
        </w:tc>
        <w:tc>
          <w:tcPr>
            <w:tcW w:w="3005" w:type="dxa"/>
          </w:tcPr>
          <w:p w:rsidR="00577AB5" w:rsidRDefault="00577AB5">
            <w:pPr>
              <w:pStyle w:val="ConsPlusNormal"/>
            </w:pPr>
            <w:r>
              <w:t>г. Оренбург, ул. Всесоюзная, д. 4</w:t>
            </w:r>
          </w:p>
        </w:tc>
        <w:tc>
          <w:tcPr>
            <w:tcW w:w="1587" w:type="dxa"/>
          </w:tcPr>
          <w:p w:rsidR="00577AB5" w:rsidRDefault="00577AB5">
            <w:pPr>
              <w:pStyle w:val="ConsPlusNormal"/>
              <w:jc w:val="center"/>
            </w:pPr>
            <w:r>
              <w:t>6287,80</w:t>
            </w:r>
          </w:p>
        </w:tc>
        <w:tc>
          <w:tcPr>
            <w:tcW w:w="2551" w:type="dxa"/>
          </w:tcPr>
          <w:p w:rsidR="00577AB5" w:rsidRDefault="00577AB5">
            <w:pPr>
              <w:pStyle w:val="ConsPlusNormal"/>
              <w:jc w:val="center"/>
            </w:pPr>
            <w:r>
              <w:t>244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121311,88</w:t>
            </w:r>
          </w:p>
        </w:tc>
      </w:tr>
      <w:tr w:rsidR="00577AB5">
        <w:tc>
          <w:tcPr>
            <w:tcW w:w="794" w:type="dxa"/>
          </w:tcPr>
          <w:p w:rsidR="00577AB5" w:rsidRDefault="00577AB5">
            <w:pPr>
              <w:pStyle w:val="ConsPlusNormal"/>
              <w:jc w:val="center"/>
            </w:pPr>
            <w:r>
              <w:t>236.</w:t>
            </w:r>
          </w:p>
        </w:tc>
        <w:tc>
          <w:tcPr>
            <w:tcW w:w="3005" w:type="dxa"/>
          </w:tcPr>
          <w:p w:rsidR="00577AB5" w:rsidRDefault="00577AB5">
            <w:pPr>
              <w:pStyle w:val="ConsPlusNormal"/>
            </w:pPr>
            <w:r>
              <w:t>г. Оренбург, ул. Джангильдина, д. 11</w:t>
            </w:r>
          </w:p>
        </w:tc>
        <w:tc>
          <w:tcPr>
            <w:tcW w:w="1587" w:type="dxa"/>
          </w:tcPr>
          <w:p w:rsidR="00577AB5" w:rsidRDefault="00577AB5">
            <w:pPr>
              <w:pStyle w:val="ConsPlusNormal"/>
              <w:jc w:val="center"/>
            </w:pPr>
            <w:r>
              <w:t>6369,50</w:t>
            </w:r>
          </w:p>
        </w:tc>
        <w:tc>
          <w:tcPr>
            <w:tcW w:w="2551" w:type="dxa"/>
          </w:tcPr>
          <w:p w:rsidR="00577AB5" w:rsidRDefault="00577AB5">
            <w:pPr>
              <w:pStyle w:val="ConsPlusNormal"/>
              <w:jc w:val="center"/>
            </w:pPr>
            <w:r>
              <w:t>256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297428,40</w:t>
            </w:r>
          </w:p>
        </w:tc>
      </w:tr>
      <w:tr w:rsidR="00577AB5">
        <w:tc>
          <w:tcPr>
            <w:tcW w:w="794" w:type="dxa"/>
          </w:tcPr>
          <w:p w:rsidR="00577AB5" w:rsidRDefault="00577AB5">
            <w:pPr>
              <w:pStyle w:val="ConsPlusNormal"/>
              <w:jc w:val="center"/>
            </w:pPr>
            <w:r>
              <w:lastRenderedPageBreak/>
              <w:t>237.</w:t>
            </w:r>
          </w:p>
        </w:tc>
        <w:tc>
          <w:tcPr>
            <w:tcW w:w="3005" w:type="dxa"/>
          </w:tcPr>
          <w:p w:rsidR="00577AB5" w:rsidRDefault="00577AB5">
            <w:pPr>
              <w:pStyle w:val="ConsPlusNormal"/>
            </w:pPr>
            <w:r>
              <w:t>г. Оренбург, ул. Донецкая, д. 4</w:t>
            </w:r>
          </w:p>
        </w:tc>
        <w:tc>
          <w:tcPr>
            <w:tcW w:w="1587" w:type="dxa"/>
          </w:tcPr>
          <w:p w:rsidR="00577AB5" w:rsidRDefault="00577AB5">
            <w:pPr>
              <w:pStyle w:val="ConsPlusNormal"/>
              <w:jc w:val="center"/>
            </w:pPr>
            <w:r>
              <w:t>13524,00</w:t>
            </w:r>
          </w:p>
        </w:tc>
        <w:tc>
          <w:tcPr>
            <w:tcW w:w="2551" w:type="dxa"/>
          </w:tcPr>
          <w:p w:rsidR="00577AB5" w:rsidRDefault="00577AB5">
            <w:pPr>
              <w:pStyle w:val="ConsPlusNormal"/>
              <w:jc w:val="center"/>
            </w:pPr>
            <w:r>
              <w:t>451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106000,57</w:t>
            </w:r>
          </w:p>
        </w:tc>
      </w:tr>
      <w:tr w:rsidR="00577AB5">
        <w:tc>
          <w:tcPr>
            <w:tcW w:w="794" w:type="dxa"/>
          </w:tcPr>
          <w:p w:rsidR="00577AB5" w:rsidRDefault="00577AB5">
            <w:pPr>
              <w:pStyle w:val="ConsPlusNormal"/>
              <w:jc w:val="center"/>
            </w:pPr>
            <w:r>
              <w:t>238.</w:t>
            </w:r>
          </w:p>
        </w:tc>
        <w:tc>
          <w:tcPr>
            <w:tcW w:w="3005" w:type="dxa"/>
          </w:tcPr>
          <w:p w:rsidR="00577AB5" w:rsidRDefault="00577AB5">
            <w:pPr>
              <w:pStyle w:val="ConsPlusNormal"/>
            </w:pPr>
            <w:r>
              <w:t>г. Оренбург, ул. Дружбы, д. 12</w:t>
            </w:r>
          </w:p>
        </w:tc>
        <w:tc>
          <w:tcPr>
            <w:tcW w:w="1587" w:type="dxa"/>
          </w:tcPr>
          <w:p w:rsidR="00577AB5" w:rsidRDefault="00577AB5">
            <w:pPr>
              <w:pStyle w:val="ConsPlusNormal"/>
              <w:jc w:val="center"/>
            </w:pPr>
            <w:r>
              <w:t>5173,90</w:t>
            </w:r>
          </w:p>
        </w:tc>
        <w:tc>
          <w:tcPr>
            <w:tcW w:w="2551" w:type="dxa"/>
          </w:tcPr>
          <w:p w:rsidR="00577AB5" w:rsidRDefault="00577AB5">
            <w:pPr>
              <w:pStyle w:val="ConsPlusNormal"/>
              <w:jc w:val="center"/>
            </w:pPr>
            <w:r>
              <w:t>154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72540,32</w:t>
            </w:r>
          </w:p>
        </w:tc>
      </w:tr>
      <w:tr w:rsidR="00577AB5">
        <w:tc>
          <w:tcPr>
            <w:tcW w:w="794" w:type="dxa"/>
          </w:tcPr>
          <w:p w:rsidR="00577AB5" w:rsidRDefault="00577AB5">
            <w:pPr>
              <w:pStyle w:val="ConsPlusNormal"/>
              <w:jc w:val="center"/>
            </w:pPr>
            <w:r>
              <w:t>239.</w:t>
            </w:r>
          </w:p>
        </w:tc>
        <w:tc>
          <w:tcPr>
            <w:tcW w:w="3005" w:type="dxa"/>
          </w:tcPr>
          <w:p w:rsidR="00577AB5" w:rsidRDefault="00577AB5">
            <w:pPr>
              <w:pStyle w:val="ConsPlusNormal"/>
            </w:pPr>
            <w:r>
              <w:t>г. Оренбург, ул. Дружбы, д. 12/1</w:t>
            </w:r>
          </w:p>
        </w:tc>
        <w:tc>
          <w:tcPr>
            <w:tcW w:w="1587" w:type="dxa"/>
          </w:tcPr>
          <w:p w:rsidR="00577AB5" w:rsidRDefault="00577AB5">
            <w:pPr>
              <w:pStyle w:val="ConsPlusNormal"/>
              <w:jc w:val="center"/>
            </w:pPr>
            <w:r>
              <w:t>18892,50</w:t>
            </w:r>
          </w:p>
        </w:tc>
        <w:tc>
          <w:tcPr>
            <w:tcW w:w="2551" w:type="dxa"/>
          </w:tcPr>
          <w:p w:rsidR="00577AB5" w:rsidRDefault="00577AB5">
            <w:pPr>
              <w:pStyle w:val="ConsPlusNormal"/>
              <w:jc w:val="center"/>
            </w:pPr>
            <w:r>
              <w:t>346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198788,74</w:t>
            </w:r>
          </w:p>
        </w:tc>
      </w:tr>
      <w:tr w:rsidR="00577AB5">
        <w:tc>
          <w:tcPr>
            <w:tcW w:w="794" w:type="dxa"/>
          </w:tcPr>
          <w:p w:rsidR="00577AB5" w:rsidRDefault="00577AB5">
            <w:pPr>
              <w:pStyle w:val="ConsPlusNormal"/>
              <w:jc w:val="center"/>
            </w:pPr>
            <w:r>
              <w:t>240.</w:t>
            </w:r>
          </w:p>
        </w:tc>
        <w:tc>
          <w:tcPr>
            <w:tcW w:w="3005" w:type="dxa"/>
          </w:tcPr>
          <w:p w:rsidR="00577AB5" w:rsidRDefault="00577AB5">
            <w:pPr>
              <w:pStyle w:val="ConsPlusNormal"/>
            </w:pPr>
            <w:r>
              <w:t>г. Оренбург, ул. Дружбы, д. 4</w:t>
            </w:r>
          </w:p>
        </w:tc>
        <w:tc>
          <w:tcPr>
            <w:tcW w:w="1587" w:type="dxa"/>
          </w:tcPr>
          <w:p w:rsidR="00577AB5" w:rsidRDefault="00577AB5">
            <w:pPr>
              <w:pStyle w:val="ConsPlusNormal"/>
              <w:jc w:val="center"/>
            </w:pPr>
            <w:r>
              <w:t>6444,90</w:t>
            </w:r>
          </w:p>
        </w:tc>
        <w:tc>
          <w:tcPr>
            <w:tcW w:w="2551" w:type="dxa"/>
          </w:tcPr>
          <w:p w:rsidR="00577AB5" w:rsidRDefault="00577AB5">
            <w:pPr>
              <w:pStyle w:val="ConsPlusNormal"/>
              <w:jc w:val="center"/>
            </w:pPr>
            <w:r>
              <w:t>107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135935,98</w:t>
            </w:r>
          </w:p>
        </w:tc>
      </w:tr>
      <w:tr w:rsidR="00577AB5">
        <w:tc>
          <w:tcPr>
            <w:tcW w:w="794" w:type="dxa"/>
          </w:tcPr>
          <w:p w:rsidR="00577AB5" w:rsidRDefault="00577AB5">
            <w:pPr>
              <w:pStyle w:val="ConsPlusNormal"/>
              <w:jc w:val="center"/>
            </w:pPr>
            <w:r>
              <w:t>241.</w:t>
            </w:r>
          </w:p>
        </w:tc>
        <w:tc>
          <w:tcPr>
            <w:tcW w:w="3005" w:type="dxa"/>
          </w:tcPr>
          <w:p w:rsidR="00577AB5" w:rsidRDefault="00577AB5">
            <w:pPr>
              <w:pStyle w:val="ConsPlusNormal"/>
            </w:pPr>
            <w:r>
              <w:t>г. Оренбург, ул. Илекская, д. 80</w:t>
            </w:r>
          </w:p>
        </w:tc>
        <w:tc>
          <w:tcPr>
            <w:tcW w:w="1587" w:type="dxa"/>
          </w:tcPr>
          <w:p w:rsidR="00577AB5" w:rsidRDefault="00577AB5">
            <w:pPr>
              <w:pStyle w:val="ConsPlusNormal"/>
              <w:jc w:val="center"/>
            </w:pPr>
            <w:r>
              <w:t>13294,30</w:t>
            </w:r>
          </w:p>
        </w:tc>
        <w:tc>
          <w:tcPr>
            <w:tcW w:w="2551" w:type="dxa"/>
          </w:tcPr>
          <w:p w:rsidR="00577AB5" w:rsidRDefault="00577AB5">
            <w:pPr>
              <w:pStyle w:val="ConsPlusNormal"/>
              <w:jc w:val="center"/>
            </w:pPr>
            <w:r>
              <w:t>434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165357,60</w:t>
            </w:r>
          </w:p>
        </w:tc>
      </w:tr>
      <w:tr w:rsidR="00577AB5">
        <w:tc>
          <w:tcPr>
            <w:tcW w:w="794" w:type="dxa"/>
          </w:tcPr>
          <w:p w:rsidR="00577AB5" w:rsidRDefault="00577AB5">
            <w:pPr>
              <w:pStyle w:val="ConsPlusNormal"/>
              <w:jc w:val="center"/>
            </w:pPr>
            <w:r>
              <w:t>242.</w:t>
            </w:r>
          </w:p>
        </w:tc>
        <w:tc>
          <w:tcPr>
            <w:tcW w:w="3005" w:type="dxa"/>
          </w:tcPr>
          <w:p w:rsidR="00577AB5" w:rsidRDefault="00577AB5">
            <w:pPr>
              <w:pStyle w:val="ConsPlusNormal"/>
            </w:pPr>
            <w:r>
              <w:t>г. Оренбург, ул. Илекская, д. 82</w:t>
            </w:r>
          </w:p>
        </w:tc>
        <w:tc>
          <w:tcPr>
            <w:tcW w:w="1587" w:type="dxa"/>
          </w:tcPr>
          <w:p w:rsidR="00577AB5" w:rsidRDefault="00577AB5">
            <w:pPr>
              <w:pStyle w:val="ConsPlusNormal"/>
              <w:jc w:val="center"/>
            </w:pPr>
            <w:r>
              <w:t>13652,80</w:t>
            </w:r>
          </w:p>
        </w:tc>
        <w:tc>
          <w:tcPr>
            <w:tcW w:w="2551" w:type="dxa"/>
          </w:tcPr>
          <w:p w:rsidR="00577AB5" w:rsidRDefault="00577AB5">
            <w:pPr>
              <w:pStyle w:val="ConsPlusNormal"/>
              <w:jc w:val="center"/>
            </w:pPr>
            <w:r>
              <w:t>420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63906,53</w:t>
            </w:r>
          </w:p>
        </w:tc>
      </w:tr>
      <w:tr w:rsidR="00577AB5">
        <w:tc>
          <w:tcPr>
            <w:tcW w:w="794" w:type="dxa"/>
          </w:tcPr>
          <w:p w:rsidR="00577AB5" w:rsidRDefault="00577AB5">
            <w:pPr>
              <w:pStyle w:val="ConsPlusNormal"/>
              <w:jc w:val="center"/>
            </w:pPr>
            <w:r>
              <w:t>243.</w:t>
            </w:r>
          </w:p>
        </w:tc>
        <w:tc>
          <w:tcPr>
            <w:tcW w:w="3005" w:type="dxa"/>
          </w:tcPr>
          <w:p w:rsidR="00577AB5" w:rsidRDefault="00577AB5">
            <w:pPr>
              <w:pStyle w:val="ConsPlusNormal"/>
            </w:pPr>
            <w:r>
              <w:t>г. Оренбург, ул. Кавказская, д. 5а</w:t>
            </w:r>
          </w:p>
        </w:tc>
        <w:tc>
          <w:tcPr>
            <w:tcW w:w="1587" w:type="dxa"/>
          </w:tcPr>
          <w:p w:rsidR="00577AB5" w:rsidRDefault="00577AB5">
            <w:pPr>
              <w:pStyle w:val="ConsPlusNormal"/>
              <w:jc w:val="center"/>
            </w:pPr>
            <w:r>
              <w:t>759,50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216614,99</w:t>
            </w:r>
          </w:p>
        </w:tc>
      </w:tr>
      <w:tr w:rsidR="00577AB5">
        <w:tc>
          <w:tcPr>
            <w:tcW w:w="794" w:type="dxa"/>
          </w:tcPr>
          <w:p w:rsidR="00577AB5" w:rsidRDefault="00577AB5">
            <w:pPr>
              <w:pStyle w:val="ConsPlusNormal"/>
              <w:jc w:val="center"/>
            </w:pPr>
            <w:r>
              <w:t>244.</w:t>
            </w:r>
          </w:p>
        </w:tc>
        <w:tc>
          <w:tcPr>
            <w:tcW w:w="3005" w:type="dxa"/>
          </w:tcPr>
          <w:p w:rsidR="00577AB5" w:rsidRDefault="00577AB5">
            <w:pPr>
              <w:pStyle w:val="ConsPlusNormal"/>
            </w:pPr>
            <w:r>
              <w:t>г. Оренбург, ул. Казахская, д. 18</w:t>
            </w:r>
          </w:p>
        </w:tc>
        <w:tc>
          <w:tcPr>
            <w:tcW w:w="1587" w:type="dxa"/>
          </w:tcPr>
          <w:p w:rsidR="00577AB5" w:rsidRDefault="00577AB5">
            <w:pPr>
              <w:pStyle w:val="ConsPlusNormal"/>
              <w:jc w:val="center"/>
            </w:pPr>
            <w:r>
              <w:t>1170,60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61297,24</w:t>
            </w:r>
          </w:p>
        </w:tc>
      </w:tr>
      <w:tr w:rsidR="00577AB5">
        <w:tc>
          <w:tcPr>
            <w:tcW w:w="794" w:type="dxa"/>
          </w:tcPr>
          <w:p w:rsidR="00577AB5" w:rsidRDefault="00577AB5">
            <w:pPr>
              <w:pStyle w:val="ConsPlusNormal"/>
              <w:jc w:val="center"/>
            </w:pPr>
            <w:r>
              <w:t>245.</w:t>
            </w:r>
          </w:p>
        </w:tc>
        <w:tc>
          <w:tcPr>
            <w:tcW w:w="3005" w:type="dxa"/>
          </w:tcPr>
          <w:p w:rsidR="00577AB5" w:rsidRDefault="00577AB5">
            <w:pPr>
              <w:pStyle w:val="ConsPlusNormal"/>
            </w:pPr>
            <w:r>
              <w:t>г. Оренбург, ул. Караванная, д. 14, литера А</w:t>
            </w:r>
          </w:p>
        </w:tc>
        <w:tc>
          <w:tcPr>
            <w:tcW w:w="1587" w:type="dxa"/>
          </w:tcPr>
          <w:p w:rsidR="00577AB5" w:rsidRDefault="00577AB5">
            <w:pPr>
              <w:pStyle w:val="ConsPlusNormal"/>
              <w:jc w:val="center"/>
            </w:pPr>
            <w:r>
              <w:t>1528,30</w:t>
            </w:r>
          </w:p>
        </w:tc>
        <w:tc>
          <w:tcPr>
            <w:tcW w:w="2551" w:type="dxa"/>
          </w:tcPr>
          <w:p w:rsidR="00577AB5" w:rsidRDefault="00577AB5">
            <w:pPr>
              <w:pStyle w:val="ConsPlusNormal"/>
              <w:jc w:val="center"/>
            </w:pPr>
            <w:r>
              <w:t>63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38887,18</w:t>
            </w:r>
          </w:p>
        </w:tc>
      </w:tr>
      <w:tr w:rsidR="00577AB5">
        <w:tc>
          <w:tcPr>
            <w:tcW w:w="794" w:type="dxa"/>
          </w:tcPr>
          <w:p w:rsidR="00577AB5" w:rsidRDefault="00577AB5">
            <w:pPr>
              <w:pStyle w:val="ConsPlusNormal"/>
              <w:jc w:val="center"/>
            </w:pPr>
            <w:r>
              <w:t>246.</w:t>
            </w:r>
          </w:p>
        </w:tc>
        <w:tc>
          <w:tcPr>
            <w:tcW w:w="3005" w:type="dxa"/>
          </w:tcPr>
          <w:p w:rsidR="00577AB5" w:rsidRDefault="00577AB5">
            <w:pPr>
              <w:pStyle w:val="ConsPlusNormal"/>
            </w:pPr>
            <w:r>
              <w:t>г. Оренбург, ул. Карагандинская, д. 100</w:t>
            </w:r>
          </w:p>
        </w:tc>
        <w:tc>
          <w:tcPr>
            <w:tcW w:w="1587" w:type="dxa"/>
          </w:tcPr>
          <w:p w:rsidR="00577AB5" w:rsidRDefault="00577AB5">
            <w:pPr>
              <w:pStyle w:val="ConsPlusNormal"/>
              <w:jc w:val="center"/>
            </w:pPr>
            <w:r>
              <w:t>5699,60</w:t>
            </w:r>
          </w:p>
        </w:tc>
        <w:tc>
          <w:tcPr>
            <w:tcW w:w="2551" w:type="dxa"/>
          </w:tcPr>
          <w:p w:rsidR="00577AB5" w:rsidRDefault="00577AB5">
            <w:pPr>
              <w:pStyle w:val="ConsPlusNormal"/>
              <w:jc w:val="center"/>
            </w:pPr>
            <w:r>
              <w:t>192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163500,68</w:t>
            </w:r>
          </w:p>
        </w:tc>
      </w:tr>
      <w:tr w:rsidR="00577AB5">
        <w:tc>
          <w:tcPr>
            <w:tcW w:w="794" w:type="dxa"/>
          </w:tcPr>
          <w:p w:rsidR="00577AB5" w:rsidRDefault="00577AB5">
            <w:pPr>
              <w:pStyle w:val="ConsPlusNormal"/>
              <w:jc w:val="center"/>
            </w:pPr>
            <w:r>
              <w:t>247.</w:t>
            </w:r>
          </w:p>
        </w:tc>
        <w:tc>
          <w:tcPr>
            <w:tcW w:w="3005" w:type="dxa"/>
          </w:tcPr>
          <w:p w:rsidR="00577AB5" w:rsidRDefault="00577AB5">
            <w:pPr>
              <w:pStyle w:val="ConsPlusNormal"/>
            </w:pPr>
            <w:r>
              <w:t>г. Оренбург, ул. Карагандинская, д. 102</w:t>
            </w:r>
          </w:p>
        </w:tc>
        <w:tc>
          <w:tcPr>
            <w:tcW w:w="1587" w:type="dxa"/>
          </w:tcPr>
          <w:p w:rsidR="00577AB5" w:rsidRDefault="00577AB5">
            <w:pPr>
              <w:pStyle w:val="ConsPlusNormal"/>
              <w:jc w:val="center"/>
            </w:pPr>
            <w:r>
              <w:t>5257,60</w:t>
            </w:r>
          </w:p>
        </w:tc>
        <w:tc>
          <w:tcPr>
            <w:tcW w:w="2551" w:type="dxa"/>
          </w:tcPr>
          <w:p w:rsidR="00577AB5" w:rsidRDefault="00577AB5">
            <w:pPr>
              <w:pStyle w:val="ConsPlusNormal"/>
              <w:jc w:val="center"/>
            </w:pPr>
            <w:r>
              <w:t>162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72833,42</w:t>
            </w:r>
          </w:p>
        </w:tc>
      </w:tr>
      <w:tr w:rsidR="00577AB5">
        <w:tc>
          <w:tcPr>
            <w:tcW w:w="794" w:type="dxa"/>
          </w:tcPr>
          <w:p w:rsidR="00577AB5" w:rsidRDefault="00577AB5">
            <w:pPr>
              <w:pStyle w:val="ConsPlusNormal"/>
              <w:jc w:val="center"/>
            </w:pPr>
            <w:r>
              <w:t>248.</w:t>
            </w:r>
          </w:p>
        </w:tc>
        <w:tc>
          <w:tcPr>
            <w:tcW w:w="3005" w:type="dxa"/>
          </w:tcPr>
          <w:p w:rsidR="00577AB5" w:rsidRDefault="00577AB5">
            <w:pPr>
              <w:pStyle w:val="ConsPlusNormal"/>
            </w:pPr>
            <w:r>
              <w:t>г. Оренбург, ул. Карагандинская, д. 45а</w:t>
            </w:r>
          </w:p>
        </w:tc>
        <w:tc>
          <w:tcPr>
            <w:tcW w:w="1587" w:type="dxa"/>
          </w:tcPr>
          <w:p w:rsidR="00577AB5" w:rsidRDefault="00577AB5">
            <w:pPr>
              <w:pStyle w:val="ConsPlusNormal"/>
              <w:jc w:val="center"/>
            </w:pPr>
            <w:r>
              <w:t>4858,40</w:t>
            </w:r>
          </w:p>
        </w:tc>
        <w:tc>
          <w:tcPr>
            <w:tcW w:w="2551" w:type="dxa"/>
          </w:tcPr>
          <w:p w:rsidR="00577AB5" w:rsidRDefault="00577AB5">
            <w:pPr>
              <w:pStyle w:val="ConsPlusNormal"/>
              <w:jc w:val="center"/>
            </w:pPr>
            <w:r>
              <w:t>110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35718,53</w:t>
            </w:r>
          </w:p>
        </w:tc>
      </w:tr>
      <w:tr w:rsidR="00577AB5">
        <w:tc>
          <w:tcPr>
            <w:tcW w:w="794" w:type="dxa"/>
          </w:tcPr>
          <w:p w:rsidR="00577AB5" w:rsidRDefault="00577AB5">
            <w:pPr>
              <w:pStyle w:val="ConsPlusNormal"/>
              <w:jc w:val="center"/>
            </w:pPr>
            <w:r>
              <w:t>249.</w:t>
            </w:r>
          </w:p>
        </w:tc>
        <w:tc>
          <w:tcPr>
            <w:tcW w:w="3005" w:type="dxa"/>
          </w:tcPr>
          <w:p w:rsidR="00577AB5" w:rsidRDefault="00577AB5">
            <w:pPr>
              <w:pStyle w:val="ConsPlusNormal"/>
            </w:pPr>
            <w:r>
              <w:t>г. Оренбург, ул. Карагандинская, д. 47</w:t>
            </w:r>
          </w:p>
        </w:tc>
        <w:tc>
          <w:tcPr>
            <w:tcW w:w="1587" w:type="dxa"/>
          </w:tcPr>
          <w:p w:rsidR="00577AB5" w:rsidRDefault="00577AB5">
            <w:pPr>
              <w:pStyle w:val="ConsPlusNormal"/>
              <w:jc w:val="center"/>
            </w:pPr>
            <w:r>
              <w:t>5601,60</w:t>
            </w:r>
          </w:p>
        </w:tc>
        <w:tc>
          <w:tcPr>
            <w:tcW w:w="2551" w:type="dxa"/>
          </w:tcPr>
          <w:p w:rsidR="00577AB5" w:rsidRDefault="00577AB5">
            <w:pPr>
              <w:pStyle w:val="ConsPlusNormal"/>
              <w:jc w:val="center"/>
            </w:pPr>
            <w:r>
              <w:t>179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30187,39</w:t>
            </w:r>
          </w:p>
        </w:tc>
      </w:tr>
      <w:tr w:rsidR="00577AB5">
        <w:tc>
          <w:tcPr>
            <w:tcW w:w="794" w:type="dxa"/>
          </w:tcPr>
          <w:p w:rsidR="00577AB5" w:rsidRDefault="00577AB5">
            <w:pPr>
              <w:pStyle w:val="ConsPlusNormal"/>
              <w:jc w:val="center"/>
            </w:pPr>
            <w:r>
              <w:lastRenderedPageBreak/>
              <w:t>250.</w:t>
            </w:r>
          </w:p>
        </w:tc>
        <w:tc>
          <w:tcPr>
            <w:tcW w:w="3005" w:type="dxa"/>
          </w:tcPr>
          <w:p w:rsidR="00577AB5" w:rsidRDefault="00577AB5">
            <w:pPr>
              <w:pStyle w:val="ConsPlusNormal"/>
            </w:pPr>
            <w:r>
              <w:t>г. Оренбург, ул. Карагандинская, д. 82</w:t>
            </w:r>
          </w:p>
        </w:tc>
        <w:tc>
          <w:tcPr>
            <w:tcW w:w="1587" w:type="dxa"/>
          </w:tcPr>
          <w:p w:rsidR="00577AB5" w:rsidRDefault="00577AB5">
            <w:pPr>
              <w:pStyle w:val="ConsPlusNormal"/>
              <w:jc w:val="center"/>
            </w:pPr>
            <w:r>
              <w:t>7472,10</w:t>
            </w:r>
          </w:p>
        </w:tc>
        <w:tc>
          <w:tcPr>
            <w:tcW w:w="2551" w:type="dxa"/>
          </w:tcPr>
          <w:p w:rsidR="00577AB5" w:rsidRDefault="00577AB5">
            <w:pPr>
              <w:pStyle w:val="ConsPlusNormal"/>
              <w:jc w:val="center"/>
            </w:pPr>
            <w:r>
              <w:t>248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67845,63</w:t>
            </w:r>
          </w:p>
        </w:tc>
      </w:tr>
      <w:tr w:rsidR="00577AB5">
        <w:tc>
          <w:tcPr>
            <w:tcW w:w="794" w:type="dxa"/>
          </w:tcPr>
          <w:p w:rsidR="00577AB5" w:rsidRDefault="00577AB5">
            <w:pPr>
              <w:pStyle w:val="ConsPlusNormal"/>
              <w:jc w:val="center"/>
            </w:pPr>
            <w:r>
              <w:t>251.</w:t>
            </w:r>
          </w:p>
        </w:tc>
        <w:tc>
          <w:tcPr>
            <w:tcW w:w="3005" w:type="dxa"/>
          </w:tcPr>
          <w:p w:rsidR="00577AB5" w:rsidRDefault="00577AB5">
            <w:pPr>
              <w:pStyle w:val="ConsPlusNormal"/>
            </w:pPr>
            <w:r>
              <w:t>г. Оренбург, ул. Карагандинская, д. 84</w:t>
            </w:r>
          </w:p>
        </w:tc>
        <w:tc>
          <w:tcPr>
            <w:tcW w:w="1587" w:type="dxa"/>
          </w:tcPr>
          <w:p w:rsidR="00577AB5" w:rsidRDefault="00577AB5">
            <w:pPr>
              <w:pStyle w:val="ConsPlusNormal"/>
              <w:jc w:val="center"/>
            </w:pPr>
            <w:r>
              <w:t>5752,90</w:t>
            </w:r>
          </w:p>
        </w:tc>
        <w:tc>
          <w:tcPr>
            <w:tcW w:w="2551" w:type="dxa"/>
          </w:tcPr>
          <w:p w:rsidR="00577AB5" w:rsidRDefault="00577AB5">
            <w:pPr>
              <w:pStyle w:val="ConsPlusNormal"/>
              <w:jc w:val="center"/>
            </w:pPr>
            <w:r>
              <w:t>199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500933,34</w:t>
            </w:r>
          </w:p>
        </w:tc>
      </w:tr>
      <w:tr w:rsidR="00577AB5">
        <w:tc>
          <w:tcPr>
            <w:tcW w:w="794" w:type="dxa"/>
          </w:tcPr>
          <w:p w:rsidR="00577AB5" w:rsidRDefault="00577AB5">
            <w:pPr>
              <w:pStyle w:val="ConsPlusNormal"/>
              <w:jc w:val="center"/>
            </w:pPr>
            <w:r>
              <w:t>252.</w:t>
            </w:r>
          </w:p>
        </w:tc>
        <w:tc>
          <w:tcPr>
            <w:tcW w:w="3005" w:type="dxa"/>
          </w:tcPr>
          <w:p w:rsidR="00577AB5" w:rsidRDefault="00577AB5">
            <w:pPr>
              <w:pStyle w:val="ConsPlusNormal"/>
            </w:pPr>
            <w:r>
              <w:t>г. Оренбург, ул. Карагандинская, д. 86</w:t>
            </w:r>
          </w:p>
        </w:tc>
        <w:tc>
          <w:tcPr>
            <w:tcW w:w="1587" w:type="dxa"/>
          </w:tcPr>
          <w:p w:rsidR="00577AB5" w:rsidRDefault="00577AB5">
            <w:pPr>
              <w:pStyle w:val="ConsPlusNormal"/>
              <w:jc w:val="center"/>
            </w:pPr>
            <w:r>
              <w:t>5731,90</w:t>
            </w:r>
          </w:p>
        </w:tc>
        <w:tc>
          <w:tcPr>
            <w:tcW w:w="2551" w:type="dxa"/>
          </w:tcPr>
          <w:p w:rsidR="00577AB5" w:rsidRDefault="00577AB5">
            <w:pPr>
              <w:pStyle w:val="ConsPlusNormal"/>
              <w:jc w:val="center"/>
            </w:pPr>
            <w:r>
              <w:t>201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150000,00</w:t>
            </w:r>
          </w:p>
        </w:tc>
      </w:tr>
      <w:tr w:rsidR="00577AB5">
        <w:tc>
          <w:tcPr>
            <w:tcW w:w="794" w:type="dxa"/>
          </w:tcPr>
          <w:p w:rsidR="00577AB5" w:rsidRDefault="00577AB5">
            <w:pPr>
              <w:pStyle w:val="ConsPlusNormal"/>
              <w:jc w:val="center"/>
            </w:pPr>
            <w:r>
              <w:t>253.</w:t>
            </w:r>
          </w:p>
        </w:tc>
        <w:tc>
          <w:tcPr>
            <w:tcW w:w="3005" w:type="dxa"/>
          </w:tcPr>
          <w:p w:rsidR="00577AB5" w:rsidRDefault="00577AB5">
            <w:pPr>
              <w:pStyle w:val="ConsPlusNormal"/>
            </w:pPr>
            <w:r>
              <w:t>г. Оренбург, ул. Кима, д. 8</w:t>
            </w:r>
          </w:p>
        </w:tc>
        <w:tc>
          <w:tcPr>
            <w:tcW w:w="1587" w:type="dxa"/>
          </w:tcPr>
          <w:p w:rsidR="00577AB5" w:rsidRDefault="00577AB5">
            <w:pPr>
              <w:pStyle w:val="ConsPlusNormal"/>
              <w:jc w:val="center"/>
            </w:pPr>
            <w:r>
              <w:t>23887,40</w:t>
            </w:r>
          </w:p>
        </w:tc>
        <w:tc>
          <w:tcPr>
            <w:tcW w:w="2551" w:type="dxa"/>
          </w:tcPr>
          <w:p w:rsidR="00577AB5" w:rsidRDefault="00577AB5">
            <w:pPr>
              <w:pStyle w:val="ConsPlusNormal"/>
              <w:jc w:val="center"/>
            </w:pPr>
            <w:r>
              <w:t>749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117175,28</w:t>
            </w:r>
          </w:p>
        </w:tc>
      </w:tr>
      <w:tr w:rsidR="00577AB5">
        <w:tc>
          <w:tcPr>
            <w:tcW w:w="794" w:type="dxa"/>
          </w:tcPr>
          <w:p w:rsidR="00577AB5" w:rsidRDefault="00577AB5">
            <w:pPr>
              <w:pStyle w:val="ConsPlusNormal"/>
              <w:jc w:val="center"/>
            </w:pPr>
            <w:r>
              <w:t>254.</w:t>
            </w:r>
          </w:p>
        </w:tc>
        <w:tc>
          <w:tcPr>
            <w:tcW w:w="3005" w:type="dxa"/>
          </w:tcPr>
          <w:p w:rsidR="00577AB5" w:rsidRDefault="00577AB5">
            <w:pPr>
              <w:pStyle w:val="ConsPlusNormal"/>
            </w:pPr>
            <w:r>
              <w:t>г. Оренбург, ул. Кирова, д. 54а</w:t>
            </w:r>
          </w:p>
        </w:tc>
        <w:tc>
          <w:tcPr>
            <w:tcW w:w="1587" w:type="dxa"/>
          </w:tcPr>
          <w:p w:rsidR="00577AB5" w:rsidRDefault="00577AB5">
            <w:pPr>
              <w:pStyle w:val="ConsPlusNormal"/>
              <w:jc w:val="center"/>
            </w:pPr>
            <w:r>
              <w:t>1480,90</w:t>
            </w:r>
          </w:p>
        </w:tc>
        <w:tc>
          <w:tcPr>
            <w:tcW w:w="2551" w:type="dxa"/>
          </w:tcPr>
          <w:p w:rsidR="00577AB5" w:rsidRDefault="00577AB5">
            <w:pPr>
              <w:pStyle w:val="ConsPlusNormal"/>
              <w:jc w:val="center"/>
            </w:pPr>
            <w:r>
              <w:t>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76224,86</w:t>
            </w:r>
          </w:p>
        </w:tc>
      </w:tr>
      <w:tr w:rsidR="00577AB5">
        <w:tc>
          <w:tcPr>
            <w:tcW w:w="794" w:type="dxa"/>
          </w:tcPr>
          <w:p w:rsidR="00577AB5" w:rsidRDefault="00577AB5">
            <w:pPr>
              <w:pStyle w:val="ConsPlusNormal"/>
              <w:jc w:val="center"/>
            </w:pPr>
            <w:r>
              <w:t>255.</w:t>
            </w:r>
          </w:p>
        </w:tc>
        <w:tc>
          <w:tcPr>
            <w:tcW w:w="3005" w:type="dxa"/>
          </w:tcPr>
          <w:p w:rsidR="00577AB5" w:rsidRDefault="00577AB5">
            <w:pPr>
              <w:pStyle w:val="ConsPlusNormal"/>
            </w:pPr>
            <w:r>
              <w:t>г. Оренбург, ул. Комсомольская, д. 85, литера А</w:t>
            </w:r>
          </w:p>
        </w:tc>
        <w:tc>
          <w:tcPr>
            <w:tcW w:w="1587" w:type="dxa"/>
          </w:tcPr>
          <w:p w:rsidR="00577AB5" w:rsidRDefault="00577AB5">
            <w:pPr>
              <w:pStyle w:val="ConsPlusNormal"/>
              <w:jc w:val="center"/>
            </w:pPr>
            <w:r>
              <w:t>14420,40</w:t>
            </w:r>
          </w:p>
        </w:tc>
        <w:tc>
          <w:tcPr>
            <w:tcW w:w="2551" w:type="dxa"/>
          </w:tcPr>
          <w:p w:rsidR="00577AB5" w:rsidRDefault="00577AB5">
            <w:pPr>
              <w:pStyle w:val="ConsPlusNormal"/>
              <w:jc w:val="center"/>
            </w:pPr>
            <w:r>
              <w:t>533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77804,29</w:t>
            </w:r>
          </w:p>
        </w:tc>
      </w:tr>
      <w:tr w:rsidR="00577AB5">
        <w:tc>
          <w:tcPr>
            <w:tcW w:w="794" w:type="dxa"/>
          </w:tcPr>
          <w:p w:rsidR="00577AB5" w:rsidRDefault="00577AB5">
            <w:pPr>
              <w:pStyle w:val="ConsPlusNormal"/>
              <w:jc w:val="center"/>
            </w:pPr>
            <w:r>
              <w:t>256.</w:t>
            </w:r>
          </w:p>
        </w:tc>
        <w:tc>
          <w:tcPr>
            <w:tcW w:w="3005" w:type="dxa"/>
          </w:tcPr>
          <w:p w:rsidR="00577AB5" w:rsidRDefault="00577AB5">
            <w:pPr>
              <w:pStyle w:val="ConsPlusNormal"/>
            </w:pPr>
            <w:r>
              <w:t>г. Оренбург, ул. Конституции СССР, д. 1/1</w:t>
            </w:r>
          </w:p>
        </w:tc>
        <w:tc>
          <w:tcPr>
            <w:tcW w:w="1587" w:type="dxa"/>
          </w:tcPr>
          <w:p w:rsidR="00577AB5" w:rsidRDefault="00577AB5">
            <w:pPr>
              <w:pStyle w:val="ConsPlusNormal"/>
              <w:jc w:val="center"/>
            </w:pPr>
            <w:r>
              <w:t>5778,20</w:t>
            </w:r>
          </w:p>
        </w:tc>
        <w:tc>
          <w:tcPr>
            <w:tcW w:w="2551" w:type="dxa"/>
          </w:tcPr>
          <w:p w:rsidR="00577AB5" w:rsidRDefault="00577AB5">
            <w:pPr>
              <w:pStyle w:val="ConsPlusNormal"/>
              <w:jc w:val="center"/>
            </w:pPr>
            <w:r>
              <w:t>366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74656,85</w:t>
            </w:r>
          </w:p>
        </w:tc>
      </w:tr>
      <w:tr w:rsidR="00577AB5">
        <w:tc>
          <w:tcPr>
            <w:tcW w:w="794" w:type="dxa"/>
          </w:tcPr>
          <w:p w:rsidR="00577AB5" w:rsidRDefault="00577AB5">
            <w:pPr>
              <w:pStyle w:val="ConsPlusNormal"/>
              <w:jc w:val="center"/>
            </w:pPr>
            <w:r>
              <w:t>257.</w:t>
            </w:r>
          </w:p>
        </w:tc>
        <w:tc>
          <w:tcPr>
            <w:tcW w:w="3005" w:type="dxa"/>
          </w:tcPr>
          <w:p w:rsidR="00577AB5" w:rsidRDefault="00577AB5">
            <w:pPr>
              <w:pStyle w:val="ConsPlusNormal"/>
            </w:pPr>
            <w:r>
              <w:t>г. Оренбург, ул. Конституции СССР, д. 18</w:t>
            </w:r>
          </w:p>
        </w:tc>
        <w:tc>
          <w:tcPr>
            <w:tcW w:w="1587" w:type="dxa"/>
          </w:tcPr>
          <w:p w:rsidR="00577AB5" w:rsidRDefault="00577AB5">
            <w:pPr>
              <w:pStyle w:val="ConsPlusNormal"/>
              <w:jc w:val="center"/>
            </w:pPr>
            <w:r>
              <w:t>2987,30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24598,30</w:t>
            </w:r>
          </w:p>
        </w:tc>
      </w:tr>
      <w:tr w:rsidR="00577AB5">
        <w:tc>
          <w:tcPr>
            <w:tcW w:w="794" w:type="dxa"/>
          </w:tcPr>
          <w:p w:rsidR="00577AB5" w:rsidRDefault="00577AB5">
            <w:pPr>
              <w:pStyle w:val="ConsPlusNormal"/>
              <w:jc w:val="center"/>
            </w:pPr>
            <w:r>
              <w:t>258.</w:t>
            </w:r>
          </w:p>
        </w:tc>
        <w:tc>
          <w:tcPr>
            <w:tcW w:w="3005" w:type="dxa"/>
          </w:tcPr>
          <w:p w:rsidR="00577AB5" w:rsidRDefault="00577AB5">
            <w:pPr>
              <w:pStyle w:val="ConsPlusNormal"/>
            </w:pPr>
            <w:r>
              <w:t>г. Оренбург, ул. Конституции СССР, д. 8</w:t>
            </w:r>
          </w:p>
        </w:tc>
        <w:tc>
          <w:tcPr>
            <w:tcW w:w="1587" w:type="dxa"/>
          </w:tcPr>
          <w:p w:rsidR="00577AB5" w:rsidRDefault="00577AB5">
            <w:pPr>
              <w:pStyle w:val="ConsPlusNormal"/>
              <w:jc w:val="center"/>
            </w:pPr>
            <w:r>
              <w:t>3904,00</w:t>
            </w:r>
          </w:p>
        </w:tc>
        <w:tc>
          <w:tcPr>
            <w:tcW w:w="2551" w:type="dxa"/>
          </w:tcPr>
          <w:p w:rsidR="00577AB5" w:rsidRDefault="00577AB5">
            <w:pPr>
              <w:pStyle w:val="ConsPlusNormal"/>
              <w:jc w:val="center"/>
            </w:pPr>
            <w:r>
              <w:t>114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25062,54</w:t>
            </w:r>
          </w:p>
        </w:tc>
      </w:tr>
      <w:tr w:rsidR="00577AB5">
        <w:tc>
          <w:tcPr>
            <w:tcW w:w="794" w:type="dxa"/>
          </w:tcPr>
          <w:p w:rsidR="00577AB5" w:rsidRDefault="00577AB5">
            <w:pPr>
              <w:pStyle w:val="ConsPlusNormal"/>
              <w:jc w:val="center"/>
            </w:pPr>
            <w:r>
              <w:t>259.</w:t>
            </w:r>
          </w:p>
        </w:tc>
        <w:tc>
          <w:tcPr>
            <w:tcW w:w="3005" w:type="dxa"/>
          </w:tcPr>
          <w:p w:rsidR="00577AB5" w:rsidRDefault="00577AB5">
            <w:pPr>
              <w:pStyle w:val="ConsPlusNormal"/>
            </w:pPr>
            <w:r>
              <w:t>г. Оренбург, ул. Котова, д. 40</w:t>
            </w:r>
          </w:p>
        </w:tc>
        <w:tc>
          <w:tcPr>
            <w:tcW w:w="1587" w:type="dxa"/>
          </w:tcPr>
          <w:p w:rsidR="00577AB5" w:rsidRDefault="00577AB5">
            <w:pPr>
              <w:pStyle w:val="ConsPlusNormal"/>
              <w:jc w:val="center"/>
            </w:pPr>
            <w:r>
              <w:t>3687,30</w:t>
            </w:r>
          </w:p>
        </w:tc>
        <w:tc>
          <w:tcPr>
            <w:tcW w:w="2551" w:type="dxa"/>
          </w:tcPr>
          <w:p w:rsidR="00577AB5" w:rsidRDefault="00577AB5">
            <w:pPr>
              <w:pStyle w:val="ConsPlusNormal"/>
              <w:jc w:val="center"/>
            </w:pPr>
            <w:r>
              <w:t>158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67333,49</w:t>
            </w:r>
          </w:p>
        </w:tc>
      </w:tr>
      <w:tr w:rsidR="00577AB5">
        <w:tc>
          <w:tcPr>
            <w:tcW w:w="794" w:type="dxa"/>
          </w:tcPr>
          <w:p w:rsidR="00577AB5" w:rsidRDefault="00577AB5">
            <w:pPr>
              <w:pStyle w:val="ConsPlusNormal"/>
              <w:jc w:val="center"/>
            </w:pPr>
            <w:r>
              <w:t>260.</w:t>
            </w:r>
          </w:p>
        </w:tc>
        <w:tc>
          <w:tcPr>
            <w:tcW w:w="3005" w:type="dxa"/>
          </w:tcPr>
          <w:p w:rsidR="00577AB5" w:rsidRDefault="00577AB5">
            <w:pPr>
              <w:pStyle w:val="ConsPlusNormal"/>
            </w:pPr>
            <w:r>
              <w:t>г. Оренбург, ул. Краснознаменная, д. 50</w:t>
            </w:r>
          </w:p>
        </w:tc>
        <w:tc>
          <w:tcPr>
            <w:tcW w:w="1587" w:type="dxa"/>
          </w:tcPr>
          <w:p w:rsidR="00577AB5" w:rsidRDefault="00577AB5">
            <w:pPr>
              <w:pStyle w:val="ConsPlusNormal"/>
              <w:jc w:val="center"/>
            </w:pPr>
            <w:r>
              <w:t>4166,00</w:t>
            </w:r>
          </w:p>
        </w:tc>
        <w:tc>
          <w:tcPr>
            <w:tcW w:w="2551" w:type="dxa"/>
          </w:tcPr>
          <w:p w:rsidR="00577AB5" w:rsidRDefault="00577AB5">
            <w:pPr>
              <w:pStyle w:val="ConsPlusNormal"/>
              <w:jc w:val="center"/>
            </w:pPr>
            <w:r>
              <w:t>120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88966,42</w:t>
            </w:r>
          </w:p>
        </w:tc>
      </w:tr>
      <w:tr w:rsidR="00577AB5">
        <w:tc>
          <w:tcPr>
            <w:tcW w:w="794" w:type="dxa"/>
          </w:tcPr>
          <w:p w:rsidR="00577AB5" w:rsidRDefault="00577AB5">
            <w:pPr>
              <w:pStyle w:val="ConsPlusNormal"/>
              <w:jc w:val="center"/>
            </w:pPr>
            <w:r>
              <w:t>261.</w:t>
            </w:r>
          </w:p>
        </w:tc>
        <w:tc>
          <w:tcPr>
            <w:tcW w:w="3005" w:type="dxa"/>
          </w:tcPr>
          <w:p w:rsidR="00577AB5" w:rsidRDefault="00577AB5">
            <w:pPr>
              <w:pStyle w:val="ConsPlusNormal"/>
            </w:pPr>
            <w:r>
              <w:t>г. Оренбург, ул. Краснознаменная/ул. 8 Марта, д. 41/32</w:t>
            </w:r>
          </w:p>
        </w:tc>
        <w:tc>
          <w:tcPr>
            <w:tcW w:w="1587" w:type="dxa"/>
          </w:tcPr>
          <w:p w:rsidR="00577AB5" w:rsidRDefault="00577AB5">
            <w:pPr>
              <w:pStyle w:val="ConsPlusNormal"/>
              <w:jc w:val="center"/>
            </w:pPr>
            <w:r>
              <w:t>1242,80</w:t>
            </w:r>
          </w:p>
        </w:tc>
        <w:tc>
          <w:tcPr>
            <w:tcW w:w="2551" w:type="dxa"/>
          </w:tcPr>
          <w:p w:rsidR="00577AB5" w:rsidRDefault="00577AB5">
            <w:pPr>
              <w:pStyle w:val="ConsPlusNormal"/>
              <w:jc w:val="center"/>
            </w:pPr>
            <w:r>
              <w:t>35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583897,17</w:t>
            </w:r>
          </w:p>
        </w:tc>
      </w:tr>
      <w:tr w:rsidR="00577AB5">
        <w:tc>
          <w:tcPr>
            <w:tcW w:w="794" w:type="dxa"/>
          </w:tcPr>
          <w:p w:rsidR="00577AB5" w:rsidRDefault="00577AB5">
            <w:pPr>
              <w:pStyle w:val="ConsPlusNormal"/>
              <w:jc w:val="center"/>
            </w:pPr>
            <w:r>
              <w:t>262.</w:t>
            </w:r>
          </w:p>
        </w:tc>
        <w:tc>
          <w:tcPr>
            <w:tcW w:w="3005" w:type="dxa"/>
          </w:tcPr>
          <w:p w:rsidR="00577AB5" w:rsidRDefault="00577AB5">
            <w:pPr>
              <w:pStyle w:val="ConsPlusNormal"/>
            </w:pPr>
            <w:r>
              <w:t xml:space="preserve">г. Оренбург, ул. Лабужского, </w:t>
            </w:r>
            <w:r>
              <w:lastRenderedPageBreak/>
              <w:t>д. 22</w:t>
            </w:r>
          </w:p>
        </w:tc>
        <w:tc>
          <w:tcPr>
            <w:tcW w:w="1587" w:type="dxa"/>
          </w:tcPr>
          <w:p w:rsidR="00577AB5" w:rsidRDefault="00577AB5">
            <w:pPr>
              <w:pStyle w:val="ConsPlusNormal"/>
              <w:jc w:val="center"/>
            </w:pPr>
            <w:r>
              <w:lastRenderedPageBreak/>
              <w:t>614,30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58412,81</w:t>
            </w:r>
          </w:p>
        </w:tc>
      </w:tr>
      <w:tr w:rsidR="00577AB5">
        <w:tc>
          <w:tcPr>
            <w:tcW w:w="794" w:type="dxa"/>
          </w:tcPr>
          <w:p w:rsidR="00577AB5" w:rsidRDefault="00577AB5">
            <w:pPr>
              <w:pStyle w:val="ConsPlusNormal"/>
              <w:jc w:val="center"/>
            </w:pPr>
            <w:r>
              <w:lastRenderedPageBreak/>
              <w:t>263.</w:t>
            </w:r>
          </w:p>
        </w:tc>
        <w:tc>
          <w:tcPr>
            <w:tcW w:w="3005" w:type="dxa"/>
          </w:tcPr>
          <w:p w:rsidR="00577AB5" w:rsidRDefault="00577AB5">
            <w:pPr>
              <w:pStyle w:val="ConsPlusNormal"/>
            </w:pPr>
            <w:r>
              <w:t>г. Оренбург, ул. Ленинская, д. 2</w:t>
            </w:r>
          </w:p>
        </w:tc>
        <w:tc>
          <w:tcPr>
            <w:tcW w:w="1587" w:type="dxa"/>
          </w:tcPr>
          <w:p w:rsidR="00577AB5" w:rsidRDefault="00577AB5">
            <w:pPr>
              <w:pStyle w:val="ConsPlusNormal"/>
              <w:jc w:val="center"/>
            </w:pPr>
            <w:r>
              <w:t>1687,20</w:t>
            </w:r>
          </w:p>
        </w:tc>
        <w:tc>
          <w:tcPr>
            <w:tcW w:w="2551" w:type="dxa"/>
          </w:tcPr>
          <w:p w:rsidR="00577AB5" w:rsidRDefault="00577AB5">
            <w:pPr>
              <w:pStyle w:val="ConsPlusNormal"/>
              <w:jc w:val="center"/>
            </w:pPr>
            <w:r>
              <w:t>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264394,58</w:t>
            </w:r>
          </w:p>
        </w:tc>
      </w:tr>
      <w:tr w:rsidR="00577AB5">
        <w:tc>
          <w:tcPr>
            <w:tcW w:w="794" w:type="dxa"/>
          </w:tcPr>
          <w:p w:rsidR="00577AB5" w:rsidRDefault="00577AB5">
            <w:pPr>
              <w:pStyle w:val="ConsPlusNormal"/>
              <w:jc w:val="center"/>
            </w:pPr>
            <w:r>
              <w:t>264.</w:t>
            </w:r>
          </w:p>
        </w:tc>
        <w:tc>
          <w:tcPr>
            <w:tcW w:w="3005" w:type="dxa"/>
          </w:tcPr>
          <w:p w:rsidR="00577AB5" w:rsidRDefault="00577AB5">
            <w:pPr>
              <w:pStyle w:val="ConsPlusNormal"/>
            </w:pPr>
            <w:r>
              <w:t>г. Оренбург, ул. Липовая, д. 1</w:t>
            </w:r>
          </w:p>
        </w:tc>
        <w:tc>
          <w:tcPr>
            <w:tcW w:w="1587" w:type="dxa"/>
          </w:tcPr>
          <w:p w:rsidR="00577AB5" w:rsidRDefault="00577AB5">
            <w:pPr>
              <w:pStyle w:val="ConsPlusNormal"/>
              <w:jc w:val="center"/>
            </w:pPr>
            <w:r>
              <w:t>10364,00</w:t>
            </w:r>
          </w:p>
        </w:tc>
        <w:tc>
          <w:tcPr>
            <w:tcW w:w="2551" w:type="dxa"/>
          </w:tcPr>
          <w:p w:rsidR="00577AB5" w:rsidRDefault="00577AB5">
            <w:pPr>
              <w:pStyle w:val="ConsPlusNormal"/>
              <w:jc w:val="center"/>
            </w:pPr>
            <w:r>
              <w:t>313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203239,08</w:t>
            </w:r>
          </w:p>
        </w:tc>
      </w:tr>
      <w:tr w:rsidR="00577AB5">
        <w:tc>
          <w:tcPr>
            <w:tcW w:w="794" w:type="dxa"/>
          </w:tcPr>
          <w:p w:rsidR="00577AB5" w:rsidRDefault="00577AB5">
            <w:pPr>
              <w:pStyle w:val="ConsPlusNormal"/>
              <w:jc w:val="center"/>
            </w:pPr>
            <w:r>
              <w:t>265.</w:t>
            </w:r>
          </w:p>
        </w:tc>
        <w:tc>
          <w:tcPr>
            <w:tcW w:w="3005" w:type="dxa"/>
          </w:tcPr>
          <w:p w:rsidR="00577AB5" w:rsidRDefault="00577AB5">
            <w:pPr>
              <w:pStyle w:val="ConsPlusNormal"/>
            </w:pPr>
            <w:r>
              <w:t>г. Оренбург, ул. Липовая, д. 7</w:t>
            </w:r>
          </w:p>
        </w:tc>
        <w:tc>
          <w:tcPr>
            <w:tcW w:w="1587" w:type="dxa"/>
          </w:tcPr>
          <w:p w:rsidR="00577AB5" w:rsidRDefault="00577AB5">
            <w:pPr>
              <w:pStyle w:val="ConsPlusNormal"/>
              <w:jc w:val="center"/>
            </w:pPr>
            <w:r>
              <w:t>22497,50</w:t>
            </w:r>
          </w:p>
        </w:tc>
        <w:tc>
          <w:tcPr>
            <w:tcW w:w="2551" w:type="dxa"/>
          </w:tcPr>
          <w:p w:rsidR="00577AB5" w:rsidRDefault="00577AB5">
            <w:pPr>
              <w:pStyle w:val="ConsPlusNormal"/>
              <w:jc w:val="center"/>
            </w:pPr>
            <w:r>
              <w:t>961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836049,79</w:t>
            </w:r>
          </w:p>
        </w:tc>
      </w:tr>
      <w:tr w:rsidR="00577AB5">
        <w:tc>
          <w:tcPr>
            <w:tcW w:w="794" w:type="dxa"/>
          </w:tcPr>
          <w:p w:rsidR="00577AB5" w:rsidRDefault="00577AB5">
            <w:pPr>
              <w:pStyle w:val="ConsPlusNormal"/>
              <w:jc w:val="center"/>
            </w:pPr>
            <w:r>
              <w:t>266.</w:t>
            </w:r>
          </w:p>
        </w:tc>
        <w:tc>
          <w:tcPr>
            <w:tcW w:w="3005" w:type="dxa"/>
          </w:tcPr>
          <w:p w:rsidR="00577AB5" w:rsidRDefault="00577AB5">
            <w:pPr>
              <w:pStyle w:val="ConsPlusNormal"/>
            </w:pPr>
            <w:r>
              <w:t>г. Оренбург, ул. Луговая, д. 83</w:t>
            </w:r>
          </w:p>
        </w:tc>
        <w:tc>
          <w:tcPr>
            <w:tcW w:w="1587" w:type="dxa"/>
          </w:tcPr>
          <w:p w:rsidR="00577AB5" w:rsidRDefault="00577AB5">
            <w:pPr>
              <w:pStyle w:val="ConsPlusNormal"/>
              <w:jc w:val="center"/>
            </w:pPr>
            <w:r>
              <w:t>3498,40</w:t>
            </w:r>
          </w:p>
        </w:tc>
        <w:tc>
          <w:tcPr>
            <w:tcW w:w="2551" w:type="dxa"/>
          </w:tcPr>
          <w:p w:rsidR="00577AB5" w:rsidRDefault="00577AB5">
            <w:pPr>
              <w:pStyle w:val="ConsPlusNormal"/>
              <w:jc w:val="center"/>
            </w:pPr>
            <w:r>
              <w:t>127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32252,27</w:t>
            </w:r>
          </w:p>
        </w:tc>
      </w:tr>
      <w:tr w:rsidR="00577AB5">
        <w:tc>
          <w:tcPr>
            <w:tcW w:w="794" w:type="dxa"/>
          </w:tcPr>
          <w:p w:rsidR="00577AB5" w:rsidRDefault="00577AB5">
            <w:pPr>
              <w:pStyle w:val="ConsPlusNormal"/>
              <w:jc w:val="center"/>
            </w:pPr>
            <w:r>
              <w:t>267.</w:t>
            </w:r>
          </w:p>
        </w:tc>
        <w:tc>
          <w:tcPr>
            <w:tcW w:w="3005" w:type="dxa"/>
          </w:tcPr>
          <w:p w:rsidR="00577AB5" w:rsidRDefault="00577AB5">
            <w:pPr>
              <w:pStyle w:val="ConsPlusNormal"/>
            </w:pPr>
            <w:r>
              <w:t>г. Оренбург, ул. Луговая, д. 95/1</w:t>
            </w:r>
          </w:p>
        </w:tc>
        <w:tc>
          <w:tcPr>
            <w:tcW w:w="1587" w:type="dxa"/>
          </w:tcPr>
          <w:p w:rsidR="00577AB5" w:rsidRDefault="00577AB5">
            <w:pPr>
              <w:pStyle w:val="ConsPlusNormal"/>
              <w:jc w:val="center"/>
            </w:pPr>
            <w:r>
              <w:t>5055,90</w:t>
            </w:r>
          </w:p>
        </w:tc>
        <w:tc>
          <w:tcPr>
            <w:tcW w:w="2551" w:type="dxa"/>
          </w:tcPr>
          <w:p w:rsidR="00577AB5" w:rsidRDefault="00577AB5">
            <w:pPr>
              <w:pStyle w:val="ConsPlusNormal"/>
              <w:jc w:val="center"/>
            </w:pPr>
            <w:r>
              <w:t>215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76466,66</w:t>
            </w:r>
          </w:p>
        </w:tc>
      </w:tr>
      <w:tr w:rsidR="00577AB5">
        <w:tc>
          <w:tcPr>
            <w:tcW w:w="794" w:type="dxa"/>
          </w:tcPr>
          <w:p w:rsidR="00577AB5" w:rsidRDefault="00577AB5">
            <w:pPr>
              <w:pStyle w:val="ConsPlusNormal"/>
              <w:jc w:val="center"/>
            </w:pPr>
            <w:r>
              <w:t>268.</w:t>
            </w:r>
          </w:p>
        </w:tc>
        <w:tc>
          <w:tcPr>
            <w:tcW w:w="3005" w:type="dxa"/>
          </w:tcPr>
          <w:p w:rsidR="00577AB5" w:rsidRDefault="00577AB5">
            <w:pPr>
              <w:pStyle w:val="ConsPlusNormal"/>
            </w:pPr>
            <w:r>
              <w:t>г. Оренбург, ул. Львовская, д. 122</w:t>
            </w:r>
          </w:p>
        </w:tc>
        <w:tc>
          <w:tcPr>
            <w:tcW w:w="1587" w:type="dxa"/>
          </w:tcPr>
          <w:p w:rsidR="00577AB5" w:rsidRDefault="00577AB5">
            <w:pPr>
              <w:pStyle w:val="ConsPlusNormal"/>
              <w:jc w:val="center"/>
            </w:pPr>
            <w:r>
              <w:t>1947,80</w:t>
            </w:r>
          </w:p>
        </w:tc>
        <w:tc>
          <w:tcPr>
            <w:tcW w:w="2551" w:type="dxa"/>
          </w:tcPr>
          <w:p w:rsidR="00577AB5" w:rsidRDefault="00577AB5">
            <w:pPr>
              <w:pStyle w:val="ConsPlusNormal"/>
              <w:jc w:val="center"/>
            </w:pPr>
            <w:r>
              <w:t>69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91817,64</w:t>
            </w:r>
          </w:p>
        </w:tc>
      </w:tr>
      <w:tr w:rsidR="00577AB5">
        <w:tc>
          <w:tcPr>
            <w:tcW w:w="794" w:type="dxa"/>
          </w:tcPr>
          <w:p w:rsidR="00577AB5" w:rsidRDefault="00577AB5">
            <w:pPr>
              <w:pStyle w:val="ConsPlusNormal"/>
              <w:jc w:val="center"/>
            </w:pPr>
            <w:r>
              <w:t>269.</w:t>
            </w:r>
          </w:p>
        </w:tc>
        <w:tc>
          <w:tcPr>
            <w:tcW w:w="3005" w:type="dxa"/>
          </w:tcPr>
          <w:p w:rsidR="00577AB5" w:rsidRDefault="00577AB5">
            <w:pPr>
              <w:pStyle w:val="ConsPlusNormal"/>
            </w:pPr>
            <w:r>
              <w:t>г. Оренбург, ул. Маврицкого, д. 47</w:t>
            </w:r>
          </w:p>
        </w:tc>
        <w:tc>
          <w:tcPr>
            <w:tcW w:w="1587" w:type="dxa"/>
          </w:tcPr>
          <w:p w:rsidR="00577AB5" w:rsidRDefault="00577AB5">
            <w:pPr>
              <w:pStyle w:val="ConsPlusNormal"/>
              <w:jc w:val="center"/>
            </w:pPr>
            <w:r>
              <w:t>1434,20</w:t>
            </w:r>
          </w:p>
        </w:tc>
        <w:tc>
          <w:tcPr>
            <w:tcW w:w="2551" w:type="dxa"/>
          </w:tcPr>
          <w:p w:rsidR="00577AB5" w:rsidRDefault="00577AB5">
            <w:pPr>
              <w:pStyle w:val="ConsPlusNormal"/>
              <w:jc w:val="center"/>
            </w:pPr>
            <w:r>
              <w:t>62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82536,91</w:t>
            </w:r>
          </w:p>
        </w:tc>
      </w:tr>
      <w:tr w:rsidR="00577AB5">
        <w:tc>
          <w:tcPr>
            <w:tcW w:w="794" w:type="dxa"/>
          </w:tcPr>
          <w:p w:rsidR="00577AB5" w:rsidRDefault="00577AB5">
            <w:pPr>
              <w:pStyle w:val="ConsPlusNormal"/>
              <w:jc w:val="center"/>
            </w:pPr>
            <w:r>
              <w:t>270.</w:t>
            </w:r>
          </w:p>
        </w:tc>
        <w:tc>
          <w:tcPr>
            <w:tcW w:w="3005" w:type="dxa"/>
          </w:tcPr>
          <w:p w:rsidR="00577AB5" w:rsidRDefault="00577AB5">
            <w:pPr>
              <w:pStyle w:val="ConsPlusNormal"/>
            </w:pPr>
            <w:r>
              <w:t>г. Оренбург, ул. Магистральная, д. 10</w:t>
            </w:r>
          </w:p>
        </w:tc>
        <w:tc>
          <w:tcPr>
            <w:tcW w:w="1587" w:type="dxa"/>
          </w:tcPr>
          <w:p w:rsidR="00577AB5" w:rsidRDefault="00577AB5">
            <w:pPr>
              <w:pStyle w:val="ConsPlusNormal"/>
              <w:jc w:val="center"/>
            </w:pPr>
            <w:r>
              <w:t>459,80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33724,49</w:t>
            </w:r>
          </w:p>
        </w:tc>
      </w:tr>
      <w:tr w:rsidR="00577AB5">
        <w:tc>
          <w:tcPr>
            <w:tcW w:w="794" w:type="dxa"/>
          </w:tcPr>
          <w:p w:rsidR="00577AB5" w:rsidRDefault="00577AB5">
            <w:pPr>
              <w:pStyle w:val="ConsPlusNormal"/>
              <w:jc w:val="center"/>
            </w:pPr>
            <w:r>
              <w:t>271.</w:t>
            </w:r>
          </w:p>
        </w:tc>
        <w:tc>
          <w:tcPr>
            <w:tcW w:w="3005" w:type="dxa"/>
          </w:tcPr>
          <w:p w:rsidR="00577AB5" w:rsidRDefault="00577AB5">
            <w:pPr>
              <w:pStyle w:val="ConsPlusNormal"/>
            </w:pPr>
            <w:r>
              <w:t>г. Оренбург, ул. Маршала Жукова, д. 24/1</w:t>
            </w:r>
          </w:p>
        </w:tc>
        <w:tc>
          <w:tcPr>
            <w:tcW w:w="1587" w:type="dxa"/>
          </w:tcPr>
          <w:p w:rsidR="00577AB5" w:rsidRDefault="00577AB5">
            <w:pPr>
              <w:pStyle w:val="ConsPlusNormal"/>
              <w:jc w:val="center"/>
            </w:pPr>
            <w:r>
              <w:t>2440,60</w:t>
            </w:r>
          </w:p>
        </w:tc>
        <w:tc>
          <w:tcPr>
            <w:tcW w:w="2551" w:type="dxa"/>
          </w:tcPr>
          <w:p w:rsidR="00577AB5" w:rsidRDefault="00577AB5">
            <w:pPr>
              <w:pStyle w:val="ConsPlusNormal"/>
              <w:jc w:val="center"/>
            </w:pPr>
            <w:r>
              <w:t>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69523,68</w:t>
            </w:r>
          </w:p>
        </w:tc>
      </w:tr>
      <w:tr w:rsidR="00577AB5">
        <w:tc>
          <w:tcPr>
            <w:tcW w:w="794" w:type="dxa"/>
          </w:tcPr>
          <w:p w:rsidR="00577AB5" w:rsidRDefault="00577AB5">
            <w:pPr>
              <w:pStyle w:val="ConsPlusNormal"/>
              <w:jc w:val="center"/>
            </w:pPr>
            <w:r>
              <w:t>272.</w:t>
            </w:r>
          </w:p>
        </w:tc>
        <w:tc>
          <w:tcPr>
            <w:tcW w:w="3005" w:type="dxa"/>
          </w:tcPr>
          <w:p w:rsidR="00577AB5" w:rsidRDefault="00577AB5">
            <w:pPr>
              <w:pStyle w:val="ConsPlusNormal"/>
            </w:pPr>
            <w:r>
              <w:t>г. Оренбург, ул. Маршала Жукова, д. 30а</w:t>
            </w:r>
          </w:p>
        </w:tc>
        <w:tc>
          <w:tcPr>
            <w:tcW w:w="1587" w:type="dxa"/>
          </w:tcPr>
          <w:p w:rsidR="00577AB5" w:rsidRDefault="00577AB5">
            <w:pPr>
              <w:pStyle w:val="ConsPlusNormal"/>
              <w:jc w:val="center"/>
            </w:pPr>
            <w:r>
              <w:t>4778,30</w:t>
            </w:r>
          </w:p>
        </w:tc>
        <w:tc>
          <w:tcPr>
            <w:tcW w:w="2551" w:type="dxa"/>
          </w:tcPr>
          <w:p w:rsidR="00577AB5" w:rsidRDefault="00577AB5">
            <w:pPr>
              <w:pStyle w:val="ConsPlusNormal"/>
              <w:jc w:val="center"/>
            </w:pPr>
            <w:r>
              <w:t>107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93486,25</w:t>
            </w:r>
          </w:p>
        </w:tc>
      </w:tr>
      <w:tr w:rsidR="00577AB5">
        <w:tc>
          <w:tcPr>
            <w:tcW w:w="794" w:type="dxa"/>
          </w:tcPr>
          <w:p w:rsidR="00577AB5" w:rsidRDefault="00577AB5">
            <w:pPr>
              <w:pStyle w:val="ConsPlusNormal"/>
              <w:jc w:val="center"/>
            </w:pPr>
            <w:r>
              <w:t>273.</w:t>
            </w:r>
          </w:p>
        </w:tc>
        <w:tc>
          <w:tcPr>
            <w:tcW w:w="3005" w:type="dxa"/>
          </w:tcPr>
          <w:p w:rsidR="00577AB5" w:rsidRDefault="00577AB5">
            <w:pPr>
              <w:pStyle w:val="ConsPlusNormal"/>
            </w:pPr>
            <w:r>
              <w:t>г. Оренбург, ул. Мира, д. 12</w:t>
            </w:r>
          </w:p>
        </w:tc>
        <w:tc>
          <w:tcPr>
            <w:tcW w:w="1587" w:type="dxa"/>
          </w:tcPr>
          <w:p w:rsidR="00577AB5" w:rsidRDefault="00577AB5">
            <w:pPr>
              <w:pStyle w:val="ConsPlusNormal"/>
              <w:jc w:val="center"/>
            </w:pPr>
            <w:r>
              <w:t>4025,20</w:t>
            </w:r>
          </w:p>
        </w:tc>
        <w:tc>
          <w:tcPr>
            <w:tcW w:w="2551" w:type="dxa"/>
          </w:tcPr>
          <w:p w:rsidR="00577AB5" w:rsidRDefault="00577AB5">
            <w:pPr>
              <w:pStyle w:val="ConsPlusNormal"/>
              <w:jc w:val="center"/>
            </w:pPr>
            <w:r>
              <w:t>134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537372,68</w:t>
            </w:r>
          </w:p>
        </w:tc>
      </w:tr>
      <w:tr w:rsidR="00577AB5">
        <w:tc>
          <w:tcPr>
            <w:tcW w:w="794" w:type="dxa"/>
          </w:tcPr>
          <w:p w:rsidR="00577AB5" w:rsidRDefault="00577AB5">
            <w:pPr>
              <w:pStyle w:val="ConsPlusNormal"/>
              <w:jc w:val="center"/>
            </w:pPr>
            <w:r>
              <w:t>274.</w:t>
            </w:r>
          </w:p>
        </w:tc>
        <w:tc>
          <w:tcPr>
            <w:tcW w:w="3005" w:type="dxa"/>
          </w:tcPr>
          <w:p w:rsidR="00577AB5" w:rsidRDefault="00577AB5">
            <w:pPr>
              <w:pStyle w:val="ConsPlusNormal"/>
            </w:pPr>
            <w:r>
              <w:t>г. Оренбург, ул. Монтажников, д. 12</w:t>
            </w:r>
          </w:p>
        </w:tc>
        <w:tc>
          <w:tcPr>
            <w:tcW w:w="1587" w:type="dxa"/>
          </w:tcPr>
          <w:p w:rsidR="00577AB5" w:rsidRDefault="00577AB5">
            <w:pPr>
              <w:pStyle w:val="ConsPlusNormal"/>
              <w:jc w:val="center"/>
            </w:pPr>
            <w:r>
              <w:t>7134,80</w:t>
            </w:r>
          </w:p>
        </w:tc>
        <w:tc>
          <w:tcPr>
            <w:tcW w:w="2551" w:type="dxa"/>
          </w:tcPr>
          <w:p w:rsidR="00577AB5" w:rsidRDefault="00577AB5">
            <w:pPr>
              <w:pStyle w:val="ConsPlusNormal"/>
              <w:jc w:val="center"/>
            </w:pPr>
            <w:r>
              <w:t>186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174395,92</w:t>
            </w:r>
          </w:p>
        </w:tc>
      </w:tr>
      <w:tr w:rsidR="00577AB5">
        <w:tc>
          <w:tcPr>
            <w:tcW w:w="794" w:type="dxa"/>
          </w:tcPr>
          <w:p w:rsidR="00577AB5" w:rsidRDefault="00577AB5">
            <w:pPr>
              <w:pStyle w:val="ConsPlusNormal"/>
              <w:jc w:val="center"/>
            </w:pPr>
            <w:r>
              <w:t>275.</w:t>
            </w:r>
          </w:p>
        </w:tc>
        <w:tc>
          <w:tcPr>
            <w:tcW w:w="3005" w:type="dxa"/>
          </w:tcPr>
          <w:p w:rsidR="00577AB5" w:rsidRDefault="00577AB5">
            <w:pPr>
              <w:pStyle w:val="ConsPlusNormal"/>
            </w:pPr>
            <w:r>
              <w:t>г. Оренбург, ул. Монтажников, д. 14</w:t>
            </w:r>
          </w:p>
        </w:tc>
        <w:tc>
          <w:tcPr>
            <w:tcW w:w="1587" w:type="dxa"/>
          </w:tcPr>
          <w:p w:rsidR="00577AB5" w:rsidRDefault="00577AB5">
            <w:pPr>
              <w:pStyle w:val="ConsPlusNormal"/>
              <w:jc w:val="center"/>
            </w:pPr>
            <w:r>
              <w:t>7157,30</w:t>
            </w:r>
          </w:p>
        </w:tc>
        <w:tc>
          <w:tcPr>
            <w:tcW w:w="2551" w:type="dxa"/>
          </w:tcPr>
          <w:p w:rsidR="00577AB5" w:rsidRDefault="00577AB5">
            <w:pPr>
              <w:pStyle w:val="ConsPlusNormal"/>
              <w:jc w:val="center"/>
            </w:pPr>
            <w:r>
              <w:t>168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174732,67</w:t>
            </w:r>
          </w:p>
        </w:tc>
      </w:tr>
      <w:tr w:rsidR="00577AB5">
        <w:tc>
          <w:tcPr>
            <w:tcW w:w="794" w:type="dxa"/>
          </w:tcPr>
          <w:p w:rsidR="00577AB5" w:rsidRDefault="00577AB5">
            <w:pPr>
              <w:pStyle w:val="ConsPlusNormal"/>
              <w:jc w:val="center"/>
            </w:pPr>
            <w:r>
              <w:lastRenderedPageBreak/>
              <w:t>276.</w:t>
            </w:r>
          </w:p>
        </w:tc>
        <w:tc>
          <w:tcPr>
            <w:tcW w:w="3005" w:type="dxa"/>
          </w:tcPr>
          <w:p w:rsidR="00577AB5" w:rsidRDefault="00577AB5">
            <w:pPr>
              <w:pStyle w:val="ConsPlusNormal"/>
            </w:pPr>
            <w:r>
              <w:t>г. Оренбург, ул. Монтажников, д. 4</w:t>
            </w:r>
          </w:p>
        </w:tc>
        <w:tc>
          <w:tcPr>
            <w:tcW w:w="1587" w:type="dxa"/>
          </w:tcPr>
          <w:p w:rsidR="00577AB5" w:rsidRDefault="00577AB5">
            <w:pPr>
              <w:pStyle w:val="ConsPlusNormal"/>
              <w:jc w:val="center"/>
            </w:pPr>
            <w:r>
              <w:t>7153,10</w:t>
            </w:r>
          </w:p>
        </w:tc>
        <w:tc>
          <w:tcPr>
            <w:tcW w:w="2551" w:type="dxa"/>
          </w:tcPr>
          <w:p w:rsidR="00577AB5" w:rsidRDefault="00577AB5">
            <w:pPr>
              <w:pStyle w:val="ConsPlusNormal"/>
              <w:jc w:val="center"/>
            </w:pPr>
            <w:r>
              <w:t>186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174669,90</w:t>
            </w:r>
          </w:p>
        </w:tc>
      </w:tr>
      <w:tr w:rsidR="00577AB5">
        <w:tc>
          <w:tcPr>
            <w:tcW w:w="794" w:type="dxa"/>
          </w:tcPr>
          <w:p w:rsidR="00577AB5" w:rsidRDefault="00577AB5">
            <w:pPr>
              <w:pStyle w:val="ConsPlusNormal"/>
              <w:jc w:val="center"/>
            </w:pPr>
            <w:r>
              <w:t>277.</w:t>
            </w:r>
          </w:p>
        </w:tc>
        <w:tc>
          <w:tcPr>
            <w:tcW w:w="3005" w:type="dxa"/>
          </w:tcPr>
          <w:p w:rsidR="00577AB5" w:rsidRDefault="00577AB5">
            <w:pPr>
              <w:pStyle w:val="ConsPlusNormal"/>
            </w:pPr>
            <w:r>
              <w:t>г. Оренбург, ул. Нагорная, д. 14а</w:t>
            </w:r>
          </w:p>
        </w:tc>
        <w:tc>
          <w:tcPr>
            <w:tcW w:w="1587" w:type="dxa"/>
          </w:tcPr>
          <w:p w:rsidR="00577AB5" w:rsidRDefault="00577AB5">
            <w:pPr>
              <w:pStyle w:val="ConsPlusNormal"/>
              <w:jc w:val="center"/>
            </w:pPr>
            <w:r>
              <w:t>3660,40</w:t>
            </w:r>
          </w:p>
        </w:tc>
        <w:tc>
          <w:tcPr>
            <w:tcW w:w="2551" w:type="dxa"/>
          </w:tcPr>
          <w:p w:rsidR="00577AB5" w:rsidRDefault="00577AB5">
            <w:pPr>
              <w:pStyle w:val="ConsPlusNormal"/>
              <w:jc w:val="center"/>
            </w:pPr>
            <w:r>
              <w:t>158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39383,17</w:t>
            </w:r>
          </w:p>
        </w:tc>
      </w:tr>
      <w:tr w:rsidR="00577AB5">
        <w:tc>
          <w:tcPr>
            <w:tcW w:w="794" w:type="dxa"/>
          </w:tcPr>
          <w:p w:rsidR="00577AB5" w:rsidRDefault="00577AB5">
            <w:pPr>
              <w:pStyle w:val="ConsPlusNormal"/>
              <w:jc w:val="center"/>
            </w:pPr>
            <w:r>
              <w:t>278.</w:t>
            </w:r>
          </w:p>
        </w:tc>
        <w:tc>
          <w:tcPr>
            <w:tcW w:w="3005" w:type="dxa"/>
          </w:tcPr>
          <w:p w:rsidR="00577AB5" w:rsidRDefault="00577AB5">
            <w:pPr>
              <w:pStyle w:val="ConsPlusNormal"/>
            </w:pPr>
            <w:r>
              <w:t>г. Оренбург, ул. Народная, д. 14/1</w:t>
            </w:r>
          </w:p>
        </w:tc>
        <w:tc>
          <w:tcPr>
            <w:tcW w:w="1587" w:type="dxa"/>
          </w:tcPr>
          <w:p w:rsidR="00577AB5" w:rsidRDefault="00577AB5">
            <w:pPr>
              <w:pStyle w:val="ConsPlusNormal"/>
              <w:jc w:val="center"/>
            </w:pPr>
            <w:r>
              <w:t>7024,90</w:t>
            </w:r>
          </w:p>
        </w:tc>
        <w:tc>
          <w:tcPr>
            <w:tcW w:w="2551" w:type="dxa"/>
          </w:tcPr>
          <w:p w:rsidR="00577AB5" w:rsidRDefault="00577AB5">
            <w:pPr>
              <w:pStyle w:val="ConsPlusNormal"/>
              <w:jc w:val="center"/>
            </w:pPr>
            <w:r>
              <w:t>250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172750,85</w:t>
            </w:r>
          </w:p>
        </w:tc>
      </w:tr>
      <w:tr w:rsidR="00577AB5">
        <w:tc>
          <w:tcPr>
            <w:tcW w:w="794" w:type="dxa"/>
          </w:tcPr>
          <w:p w:rsidR="00577AB5" w:rsidRDefault="00577AB5">
            <w:pPr>
              <w:pStyle w:val="ConsPlusNormal"/>
              <w:jc w:val="center"/>
            </w:pPr>
            <w:r>
              <w:t>279.</w:t>
            </w:r>
          </w:p>
        </w:tc>
        <w:tc>
          <w:tcPr>
            <w:tcW w:w="3005" w:type="dxa"/>
          </w:tcPr>
          <w:p w:rsidR="00577AB5" w:rsidRDefault="00577AB5">
            <w:pPr>
              <w:pStyle w:val="ConsPlusNormal"/>
            </w:pPr>
            <w:r>
              <w:t>г. Оренбург, ул. Народная, д. 22</w:t>
            </w:r>
          </w:p>
        </w:tc>
        <w:tc>
          <w:tcPr>
            <w:tcW w:w="1587" w:type="dxa"/>
          </w:tcPr>
          <w:p w:rsidR="00577AB5" w:rsidRDefault="00577AB5">
            <w:pPr>
              <w:pStyle w:val="ConsPlusNormal"/>
              <w:jc w:val="center"/>
            </w:pPr>
            <w:r>
              <w:t>5404,60</w:t>
            </w:r>
          </w:p>
        </w:tc>
        <w:tc>
          <w:tcPr>
            <w:tcW w:w="2551" w:type="dxa"/>
          </w:tcPr>
          <w:p w:rsidR="00577AB5" w:rsidRDefault="00577AB5">
            <w:pPr>
              <w:pStyle w:val="ConsPlusNormal"/>
              <w:jc w:val="center"/>
            </w:pPr>
            <w:r>
              <w:t>189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148496,56</w:t>
            </w:r>
          </w:p>
        </w:tc>
      </w:tr>
      <w:tr w:rsidR="00577AB5">
        <w:tc>
          <w:tcPr>
            <w:tcW w:w="794" w:type="dxa"/>
          </w:tcPr>
          <w:p w:rsidR="00577AB5" w:rsidRDefault="00577AB5">
            <w:pPr>
              <w:pStyle w:val="ConsPlusNormal"/>
              <w:jc w:val="center"/>
            </w:pPr>
            <w:r>
              <w:t>280.</w:t>
            </w:r>
          </w:p>
        </w:tc>
        <w:tc>
          <w:tcPr>
            <w:tcW w:w="3005" w:type="dxa"/>
          </w:tcPr>
          <w:p w:rsidR="00577AB5" w:rsidRDefault="00577AB5">
            <w:pPr>
              <w:pStyle w:val="ConsPlusNormal"/>
            </w:pPr>
            <w:r>
              <w:t>г. Оренбург, ул. Народная, д. 23</w:t>
            </w:r>
          </w:p>
        </w:tc>
        <w:tc>
          <w:tcPr>
            <w:tcW w:w="1587" w:type="dxa"/>
          </w:tcPr>
          <w:p w:rsidR="00577AB5" w:rsidRDefault="00577AB5">
            <w:pPr>
              <w:pStyle w:val="ConsPlusNormal"/>
              <w:jc w:val="center"/>
            </w:pPr>
            <w:r>
              <w:t>3938,70</w:t>
            </w:r>
          </w:p>
        </w:tc>
        <w:tc>
          <w:tcPr>
            <w:tcW w:w="2551" w:type="dxa"/>
          </w:tcPr>
          <w:p w:rsidR="00577AB5" w:rsidRDefault="00577AB5">
            <w:pPr>
              <w:pStyle w:val="ConsPlusNormal"/>
              <w:jc w:val="center"/>
            </w:pPr>
            <w:r>
              <w:t>222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50732,71</w:t>
            </w:r>
          </w:p>
        </w:tc>
      </w:tr>
      <w:tr w:rsidR="00577AB5">
        <w:tc>
          <w:tcPr>
            <w:tcW w:w="794" w:type="dxa"/>
          </w:tcPr>
          <w:p w:rsidR="00577AB5" w:rsidRDefault="00577AB5">
            <w:pPr>
              <w:pStyle w:val="ConsPlusNormal"/>
              <w:jc w:val="center"/>
            </w:pPr>
            <w:r>
              <w:t>281.</w:t>
            </w:r>
          </w:p>
        </w:tc>
        <w:tc>
          <w:tcPr>
            <w:tcW w:w="3005" w:type="dxa"/>
          </w:tcPr>
          <w:p w:rsidR="00577AB5" w:rsidRDefault="00577AB5">
            <w:pPr>
              <w:pStyle w:val="ConsPlusNormal"/>
            </w:pPr>
            <w:r>
              <w:t>г. Оренбург, ул. Народная, д. 8</w:t>
            </w:r>
          </w:p>
        </w:tc>
        <w:tc>
          <w:tcPr>
            <w:tcW w:w="1587" w:type="dxa"/>
          </w:tcPr>
          <w:p w:rsidR="00577AB5" w:rsidRDefault="00577AB5">
            <w:pPr>
              <w:pStyle w:val="ConsPlusNormal"/>
              <w:jc w:val="center"/>
            </w:pPr>
            <w:r>
              <w:t>4854,50</w:t>
            </w:r>
          </w:p>
        </w:tc>
        <w:tc>
          <w:tcPr>
            <w:tcW w:w="2551" w:type="dxa"/>
          </w:tcPr>
          <w:p w:rsidR="00577AB5" w:rsidRDefault="00577AB5">
            <w:pPr>
              <w:pStyle w:val="ConsPlusNormal"/>
              <w:jc w:val="center"/>
            </w:pPr>
            <w:r>
              <w:t>170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41447,28</w:t>
            </w:r>
          </w:p>
        </w:tc>
      </w:tr>
      <w:tr w:rsidR="00577AB5">
        <w:tc>
          <w:tcPr>
            <w:tcW w:w="794" w:type="dxa"/>
          </w:tcPr>
          <w:p w:rsidR="00577AB5" w:rsidRDefault="00577AB5">
            <w:pPr>
              <w:pStyle w:val="ConsPlusNormal"/>
              <w:jc w:val="center"/>
            </w:pPr>
            <w:r>
              <w:t>282.</w:t>
            </w:r>
          </w:p>
        </w:tc>
        <w:tc>
          <w:tcPr>
            <w:tcW w:w="3005" w:type="dxa"/>
          </w:tcPr>
          <w:p w:rsidR="00577AB5" w:rsidRDefault="00577AB5">
            <w:pPr>
              <w:pStyle w:val="ConsPlusNormal"/>
            </w:pPr>
            <w:r>
              <w:t>г. Оренбург, ул. Народная, д. 9</w:t>
            </w:r>
          </w:p>
        </w:tc>
        <w:tc>
          <w:tcPr>
            <w:tcW w:w="1587" w:type="dxa"/>
          </w:tcPr>
          <w:p w:rsidR="00577AB5" w:rsidRDefault="00577AB5">
            <w:pPr>
              <w:pStyle w:val="ConsPlusNormal"/>
              <w:jc w:val="center"/>
            </w:pPr>
            <w:r>
              <w:t>2170,00</w:t>
            </w:r>
          </w:p>
        </w:tc>
        <w:tc>
          <w:tcPr>
            <w:tcW w:w="2551" w:type="dxa"/>
          </w:tcPr>
          <w:p w:rsidR="00577AB5" w:rsidRDefault="00577AB5">
            <w:pPr>
              <w:pStyle w:val="ConsPlusNormal"/>
              <w:jc w:val="center"/>
            </w:pPr>
            <w:r>
              <w:t>76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94580,89</w:t>
            </w:r>
          </w:p>
        </w:tc>
      </w:tr>
      <w:tr w:rsidR="00577AB5">
        <w:tc>
          <w:tcPr>
            <w:tcW w:w="794" w:type="dxa"/>
          </w:tcPr>
          <w:p w:rsidR="00577AB5" w:rsidRDefault="00577AB5">
            <w:pPr>
              <w:pStyle w:val="ConsPlusNormal"/>
              <w:jc w:val="center"/>
            </w:pPr>
            <w:r>
              <w:t>283.</w:t>
            </w:r>
          </w:p>
        </w:tc>
        <w:tc>
          <w:tcPr>
            <w:tcW w:w="3005" w:type="dxa"/>
          </w:tcPr>
          <w:p w:rsidR="00577AB5" w:rsidRDefault="00577AB5">
            <w:pPr>
              <w:pStyle w:val="ConsPlusNormal"/>
            </w:pPr>
            <w:r>
              <w:t>г. Оренбург, ул. Невельская, д. 30</w:t>
            </w:r>
          </w:p>
        </w:tc>
        <w:tc>
          <w:tcPr>
            <w:tcW w:w="1587" w:type="dxa"/>
          </w:tcPr>
          <w:p w:rsidR="00577AB5" w:rsidRDefault="00577AB5">
            <w:pPr>
              <w:pStyle w:val="ConsPlusNormal"/>
              <w:jc w:val="center"/>
            </w:pPr>
            <w:r>
              <w:t>4067,50</w:t>
            </w:r>
          </w:p>
        </w:tc>
        <w:tc>
          <w:tcPr>
            <w:tcW w:w="2551" w:type="dxa"/>
          </w:tcPr>
          <w:p w:rsidR="00577AB5" w:rsidRDefault="00577AB5">
            <w:pPr>
              <w:pStyle w:val="ConsPlusNormal"/>
              <w:jc w:val="center"/>
            </w:pPr>
            <w:r>
              <w:t>136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86060,77</w:t>
            </w:r>
          </w:p>
        </w:tc>
      </w:tr>
      <w:tr w:rsidR="00577AB5">
        <w:tc>
          <w:tcPr>
            <w:tcW w:w="794" w:type="dxa"/>
          </w:tcPr>
          <w:p w:rsidR="00577AB5" w:rsidRDefault="00577AB5">
            <w:pPr>
              <w:pStyle w:val="ConsPlusNormal"/>
              <w:jc w:val="center"/>
            </w:pPr>
            <w:r>
              <w:t>284.</w:t>
            </w:r>
          </w:p>
        </w:tc>
        <w:tc>
          <w:tcPr>
            <w:tcW w:w="3005" w:type="dxa"/>
          </w:tcPr>
          <w:p w:rsidR="00577AB5" w:rsidRDefault="00577AB5">
            <w:pPr>
              <w:pStyle w:val="ConsPlusNormal"/>
            </w:pPr>
            <w:r>
              <w:t>г. Оренбург, ул. Нефтяников, д. 1</w:t>
            </w:r>
          </w:p>
        </w:tc>
        <w:tc>
          <w:tcPr>
            <w:tcW w:w="1587" w:type="dxa"/>
          </w:tcPr>
          <w:p w:rsidR="00577AB5" w:rsidRDefault="00577AB5">
            <w:pPr>
              <w:pStyle w:val="ConsPlusNormal"/>
              <w:jc w:val="center"/>
            </w:pPr>
            <w:r>
              <w:t>755,60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52440,72</w:t>
            </w:r>
          </w:p>
        </w:tc>
      </w:tr>
      <w:tr w:rsidR="00577AB5">
        <w:tc>
          <w:tcPr>
            <w:tcW w:w="794" w:type="dxa"/>
          </w:tcPr>
          <w:p w:rsidR="00577AB5" w:rsidRDefault="00577AB5">
            <w:pPr>
              <w:pStyle w:val="ConsPlusNormal"/>
              <w:jc w:val="center"/>
            </w:pPr>
            <w:r>
              <w:t>285.</w:t>
            </w:r>
          </w:p>
        </w:tc>
        <w:tc>
          <w:tcPr>
            <w:tcW w:w="3005" w:type="dxa"/>
          </w:tcPr>
          <w:p w:rsidR="00577AB5" w:rsidRDefault="00577AB5">
            <w:pPr>
              <w:pStyle w:val="ConsPlusNormal"/>
            </w:pPr>
            <w:r>
              <w:t>г. Оренбург, ул. Новая, д. 1/1</w:t>
            </w:r>
          </w:p>
        </w:tc>
        <w:tc>
          <w:tcPr>
            <w:tcW w:w="1587" w:type="dxa"/>
          </w:tcPr>
          <w:p w:rsidR="00577AB5" w:rsidRDefault="00577AB5">
            <w:pPr>
              <w:pStyle w:val="ConsPlusNormal"/>
              <w:jc w:val="center"/>
            </w:pPr>
            <w:r>
              <w:t>7221,30</w:t>
            </w:r>
          </w:p>
        </w:tc>
        <w:tc>
          <w:tcPr>
            <w:tcW w:w="2551" w:type="dxa"/>
          </w:tcPr>
          <w:p w:rsidR="00577AB5" w:rsidRDefault="00577AB5">
            <w:pPr>
              <w:pStyle w:val="ConsPlusNormal"/>
              <w:jc w:val="center"/>
            </w:pPr>
            <w:r>
              <w:t>265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111528,68</w:t>
            </w:r>
          </w:p>
        </w:tc>
      </w:tr>
      <w:tr w:rsidR="00577AB5">
        <w:tc>
          <w:tcPr>
            <w:tcW w:w="794" w:type="dxa"/>
          </w:tcPr>
          <w:p w:rsidR="00577AB5" w:rsidRDefault="00577AB5">
            <w:pPr>
              <w:pStyle w:val="ConsPlusNormal"/>
              <w:jc w:val="center"/>
            </w:pPr>
            <w:r>
              <w:t>286.</w:t>
            </w:r>
          </w:p>
        </w:tc>
        <w:tc>
          <w:tcPr>
            <w:tcW w:w="3005" w:type="dxa"/>
          </w:tcPr>
          <w:p w:rsidR="00577AB5" w:rsidRDefault="00577AB5">
            <w:pPr>
              <w:pStyle w:val="ConsPlusNormal"/>
            </w:pPr>
            <w:r>
              <w:t>г. Оренбург, ул. Новая, д. 11</w:t>
            </w:r>
          </w:p>
        </w:tc>
        <w:tc>
          <w:tcPr>
            <w:tcW w:w="1587" w:type="dxa"/>
          </w:tcPr>
          <w:p w:rsidR="00577AB5" w:rsidRDefault="00577AB5">
            <w:pPr>
              <w:pStyle w:val="ConsPlusNormal"/>
              <w:jc w:val="center"/>
            </w:pPr>
            <w:r>
              <w:t>3349,80</w:t>
            </w:r>
          </w:p>
        </w:tc>
        <w:tc>
          <w:tcPr>
            <w:tcW w:w="2551" w:type="dxa"/>
          </w:tcPr>
          <w:p w:rsidR="00577AB5" w:rsidRDefault="00577AB5">
            <w:pPr>
              <w:pStyle w:val="ConsPlusNormal"/>
              <w:jc w:val="center"/>
            </w:pPr>
            <w:r>
              <w:t>117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117738,29</w:t>
            </w:r>
          </w:p>
        </w:tc>
      </w:tr>
      <w:tr w:rsidR="00577AB5">
        <w:tc>
          <w:tcPr>
            <w:tcW w:w="794" w:type="dxa"/>
          </w:tcPr>
          <w:p w:rsidR="00577AB5" w:rsidRDefault="00577AB5">
            <w:pPr>
              <w:pStyle w:val="ConsPlusNormal"/>
              <w:jc w:val="center"/>
            </w:pPr>
            <w:r>
              <w:t>287.</w:t>
            </w:r>
          </w:p>
        </w:tc>
        <w:tc>
          <w:tcPr>
            <w:tcW w:w="3005" w:type="dxa"/>
          </w:tcPr>
          <w:p w:rsidR="00577AB5" w:rsidRDefault="00577AB5">
            <w:pPr>
              <w:pStyle w:val="ConsPlusNormal"/>
            </w:pPr>
            <w:r>
              <w:t>г. Оренбург, ул. Новая, д. 12/2</w:t>
            </w:r>
          </w:p>
        </w:tc>
        <w:tc>
          <w:tcPr>
            <w:tcW w:w="1587" w:type="dxa"/>
          </w:tcPr>
          <w:p w:rsidR="00577AB5" w:rsidRDefault="00577AB5">
            <w:pPr>
              <w:pStyle w:val="ConsPlusNormal"/>
              <w:jc w:val="center"/>
            </w:pPr>
            <w:r>
              <w:t>12938,80</w:t>
            </w:r>
          </w:p>
        </w:tc>
        <w:tc>
          <w:tcPr>
            <w:tcW w:w="2551" w:type="dxa"/>
          </w:tcPr>
          <w:p w:rsidR="00577AB5" w:rsidRDefault="00577AB5">
            <w:pPr>
              <w:pStyle w:val="ConsPlusNormal"/>
              <w:jc w:val="center"/>
            </w:pPr>
            <w:r>
              <w:t>429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74802,28</w:t>
            </w:r>
          </w:p>
        </w:tc>
      </w:tr>
      <w:tr w:rsidR="00577AB5">
        <w:tc>
          <w:tcPr>
            <w:tcW w:w="794" w:type="dxa"/>
          </w:tcPr>
          <w:p w:rsidR="00577AB5" w:rsidRDefault="00577AB5">
            <w:pPr>
              <w:pStyle w:val="ConsPlusNormal"/>
              <w:jc w:val="center"/>
            </w:pPr>
            <w:r>
              <w:t>288.</w:t>
            </w:r>
          </w:p>
        </w:tc>
        <w:tc>
          <w:tcPr>
            <w:tcW w:w="3005" w:type="dxa"/>
          </w:tcPr>
          <w:p w:rsidR="00577AB5" w:rsidRDefault="00577AB5">
            <w:pPr>
              <w:pStyle w:val="ConsPlusNormal"/>
            </w:pPr>
            <w:r>
              <w:t>г. Оренбург, ул. Новая, д. 5</w:t>
            </w:r>
          </w:p>
        </w:tc>
        <w:tc>
          <w:tcPr>
            <w:tcW w:w="1587" w:type="dxa"/>
          </w:tcPr>
          <w:p w:rsidR="00577AB5" w:rsidRDefault="00577AB5">
            <w:pPr>
              <w:pStyle w:val="ConsPlusNormal"/>
              <w:jc w:val="center"/>
            </w:pPr>
            <w:r>
              <w:t>3276,60</w:t>
            </w:r>
          </w:p>
        </w:tc>
        <w:tc>
          <w:tcPr>
            <w:tcW w:w="2551" w:type="dxa"/>
          </w:tcPr>
          <w:p w:rsidR="00577AB5" w:rsidRDefault="00577AB5">
            <w:pPr>
              <w:pStyle w:val="ConsPlusNormal"/>
              <w:jc w:val="center"/>
            </w:pPr>
            <w:r>
              <w:t>140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138929,27</w:t>
            </w:r>
          </w:p>
        </w:tc>
      </w:tr>
      <w:tr w:rsidR="00577AB5">
        <w:tc>
          <w:tcPr>
            <w:tcW w:w="794" w:type="dxa"/>
          </w:tcPr>
          <w:p w:rsidR="00577AB5" w:rsidRDefault="00577AB5">
            <w:pPr>
              <w:pStyle w:val="ConsPlusNormal"/>
              <w:jc w:val="center"/>
            </w:pPr>
            <w:r>
              <w:t>289.</w:t>
            </w:r>
          </w:p>
        </w:tc>
        <w:tc>
          <w:tcPr>
            <w:tcW w:w="3005" w:type="dxa"/>
          </w:tcPr>
          <w:p w:rsidR="00577AB5" w:rsidRDefault="00577AB5">
            <w:pPr>
              <w:pStyle w:val="ConsPlusNormal"/>
            </w:pPr>
            <w:r>
              <w:t>г. Оренбург, ул. Новая, д. 8</w:t>
            </w:r>
          </w:p>
        </w:tc>
        <w:tc>
          <w:tcPr>
            <w:tcW w:w="1587" w:type="dxa"/>
          </w:tcPr>
          <w:p w:rsidR="00577AB5" w:rsidRDefault="00577AB5">
            <w:pPr>
              <w:pStyle w:val="ConsPlusNormal"/>
              <w:jc w:val="center"/>
            </w:pPr>
            <w:r>
              <w:t>14783,00</w:t>
            </w:r>
          </w:p>
        </w:tc>
        <w:tc>
          <w:tcPr>
            <w:tcW w:w="2551" w:type="dxa"/>
          </w:tcPr>
          <w:p w:rsidR="00577AB5" w:rsidRDefault="00577AB5">
            <w:pPr>
              <w:pStyle w:val="ConsPlusNormal"/>
              <w:jc w:val="center"/>
            </w:pPr>
            <w:r>
              <w:t>304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153436,08</w:t>
            </w:r>
          </w:p>
        </w:tc>
      </w:tr>
      <w:tr w:rsidR="00577AB5">
        <w:tc>
          <w:tcPr>
            <w:tcW w:w="794" w:type="dxa"/>
          </w:tcPr>
          <w:p w:rsidR="00577AB5" w:rsidRDefault="00577AB5">
            <w:pPr>
              <w:pStyle w:val="ConsPlusNormal"/>
              <w:jc w:val="center"/>
            </w:pPr>
            <w:r>
              <w:t>290.</w:t>
            </w:r>
          </w:p>
        </w:tc>
        <w:tc>
          <w:tcPr>
            <w:tcW w:w="3005" w:type="dxa"/>
          </w:tcPr>
          <w:p w:rsidR="00577AB5" w:rsidRDefault="00577AB5">
            <w:pPr>
              <w:pStyle w:val="ConsPlusNormal"/>
            </w:pPr>
            <w:r>
              <w:t>г. Оренбург, ул. Новая, д. 9</w:t>
            </w:r>
          </w:p>
        </w:tc>
        <w:tc>
          <w:tcPr>
            <w:tcW w:w="1587" w:type="dxa"/>
          </w:tcPr>
          <w:p w:rsidR="00577AB5" w:rsidRDefault="00577AB5">
            <w:pPr>
              <w:pStyle w:val="ConsPlusNormal"/>
              <w:jc w:val="center"/>
            </w:pPr>
            <w:r>
              <w:t>6248,40</w:t>
            </w:r>
          </w:p>
        </w:tc>
        <w:tc>
          <w:tcPr>
            <w:tcW w:w="2551" w:type="dxa"/>
          </w:tcPr>
          <w:p w:rsidR="00577AB5" w:rsidRDefault="00577AB5">
            <w:pPr>
              <w:pStyle w:val="ConsPlusNormal"/>
              <w:jc w:val="center"/>
            </w:pPr>
            <w:r>
              <w:t>246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30979,96</w:t>
            </w:r>
          </w:p>
        </w:tc>
      </w:tr>
      <w:tr w:rsidR="00577AB5">
        <w:tc>
          <w:tcPr>
            <w:tcW w:w="794" w:type="dxa"/>
          </w:tcPr>
          <w:p w:rsidR="00577AB5" w:rsidRDefault="00577AB5">
            <w:pPr>
              <w:pStyle w:val="ConsPlusNormal"/>
              <w:jc w:val="center"/>
            </w:pPr>
            <w:r>
              <w:lastRenderedPageBreak/>
              <w:t>291.</w:t>
            </w:r>
          </w:p>
        </w:tc>
        <w:tc>
          <w:tcPr>
            <w:tcW w:w="3005" w:type="dxa"/>
          </w:tcPr>
          <w:p w:rsidR="00577AB5" w:rsidRDefault="00577AB5">
            <w:pPr>
              <w:pStyle w:val="ConsPlusNormal"/>
            </w:pPr>
            <w:r>
              <w:t>г. Оренбург, ул. Ноябрьская, д. 39</w:t>
            </w:r>
          </w:p>
        </w:tc>
        <w:tc>
          <w:tcPr>
            <w:tcW w:w="1587" w:type="dxa"/>
          </w:tcPr>
          <w:p w:rsidR="00577AB5" w:rsidRDefault="00577AB5">
            <w:pPr>
              <w:pStyle w:val="ConsPlusNormal"/>
              <w:jc w:val="center"/>
            </w:pPr>
            <w:r>
              <w:t>9682,70</w:t>
            </w:r>
          </w:p>
        </w:tc>
        <w:tc>
          <w:tcPr>
            <w:tcW w:w="2551" w:type="dxa"/>
          </w:tcPr>
          <w:p w:rsidR="00577AB5" w:rsidRDefault="00577AB5">
            <w:pPr>
              <w:pStyle w:val="ConsPlusNormal"/>
              <w:jc w:val="center"/>
            </w:pPr>
            <w:r>
              <w:t>343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66779,81</w:t>
            </w:r>
          </w:p>
        </w:tc>
      </w:tr>
      <w:tr w:rsidR="00577AB5">
        <w:tc>
          <w:tcPr>
            <w:tcW w:w="794" w:type="dxa"/>
          </w:tcPr>
          <w:p w:rsidR="00577AB5" w:rsidRDefault="00577AB5">
            <w:pPr>
              <w:pStyle w:val="ConsPlusNormal"/>
              <w:jc w:val="center"/>
            </w:pPr>
            <w:r>
              <w:t>292.</w:t>
            </w:r>
          </w:p>
        </w:tc>
        <w:tc>
          <w:tcPr>
            <w:tcW w:w="3005" w:type="dxa"/>
          </w:tcPr>
          <w:p w:rsidR="00577AB5" w:rsidRDefault="00577AB5">
            <w:pPr>
              <w:pStyle w:val="ConsPlusNormal"/>
            </w:pPr>
            <w:r>
              <w:t>г. Оренбург, ул. Ноябрьская, д. 46</w:t>
            </w:r>
          </w:p>
        </w:tc>
        <w:tc>
          <w:tcPr>
            <w:tcW w:w="1587" w:type="dxa"/>
          </w:tcPr>
          <w:p w:rsidR="00577AB5" w:rsidRDefault="00577AB5">
            <w:pPr>
              <w:pStyle w:val="ConsPlusNormal"/>
              <w:jc w:val="center"/>
            </w:pPr>
            <w:r>
              <w:t>4293,00</w:t>
            </w:r>
          </w:p>
        </w:tc>
        <w:tc>
          <w:tcPr>
            <w:tcW w:w="2551" w:type="dxa"/>
          </w:tcPr>
          <w:p w:rsidR="00577AB5" w:rsidRDefault="00577AB5">
            <w:pPr>
              <w:pStyle w:val="ConsPlusNormal"/>
              <w:jc w:val="center"/>
            </w:pPr>
            <w:r>
              <w:t>232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69454,98</w:t>
            </w:r>
          </w:p>
        </w:tc>
      </w:tr>
      <w:tr w:rsidR="00577AB5">
        <w:tc>
          <w:tcPr>
            <w:tcW w:w="794" w:type="dxa"/>
          </w:tcPr>
          <w:p w:rsidR="00577AB5" w:rsidRDefault="00577AB5">
            <w:pPr>
              <w:pStyle w:val="ConsPlusNormal"/>
              <w:jc w:val="center"/>
            </w:pPr>
            <w:r>
              <w:t>293.</w:t>
            </w:r>
          </w:p>
        </w:tc>
        <w:tc>
          <w:tcPr>
            <w:tcW w:w="3005" w:type="dxa"/>
          </w:tcPr>
          <w:p w:rsidR="00577AB5" w:rsidRDefault="00577AB5">
            <w:pPr>
              <w:pStyle w:val="ConsPlusNormal"/>
            </w:pPr>
            <w:r>
              <w:t>г. Оренбург, ул. Ноябрьская, д. 52</w:t>
            </w:r>
          </w:p>
        </w:tc>
        <w:tc>
          <w:tcPr>
            <w:tcW w:w="1587" w:type="dxa"/>
          </w:tcPr>
          <w:p w:rsidR="00577AB5" w:rsidRDefault="00577AB5">
            <w:pPr>
              <w:pStyle w:val="ConsPlusNormal"/>
              <w:jc w:val="center"/>
            </w:pPr>
            <w:r>
              <w:t>7441,90</w:t>
            </w:r>
          </w:p>
        </w:tc>
        <w:tc>
          <w:tcPr>
            <w:tcW w:w="2551" w:type="dxa"/>
          </w:tcPr>
          <w:p w:rsidR="00577AB5" w:rsidRDefault="00577AB5">
            <w:pPr>
              <w:pStyle w:val="ConsPlusNormal"/>
              <w:jc w:val="center"/>
            </w:pPr>
            <w:r>
              <w:t>250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265145,47</w:t>
            </w:r>
          </w:p>
        </w:tc>
      </w:tr>
      <w:tr w:rsidR="00577AB5">
        <w:tc>
          <w:tcPr>
            <w:tcW w:w="794" w:type="dxa"/>
          </w:tcPr>
          <w:p w:rsidR="00577AB5" w:rsidRDefault="00577AB5">
            <w:pPr>
              <w:pStyle w:val="ConsPlusNormal"/>
              <w:jc w:val="center"/>
            </w:pPr>
            <w:r>
              <w:t>294.</w:t>
            </w:r>
          </w:p>
        </w:tc>
        <w:tc>
          <w:tcPr>
            <w:tcW w:w="3005" w:type="dxa"/>
          </w:tcPr>
          <w:p w:rsidR="00577AB5" w:rsidRDefault="00577AB5">
            <w:pPr>
              <w:pStyle w:val="ConsPlusNormal"/>
            </w:pPr>
            <w:r>
              <w:t>г. Оренбург, ул. Плеханова, д. 4а</w:t>
            </w:r>
          </w:p>
        </w:tc>
        <w:tc>
          <w:tcPr>
            <w:tcW w:w="1587" w:type="dxa"/>
          </w:tcPr>
          <w:p w:rsidR="00577AB5" w:rsidRDefault="00577AB5">
            <w:pPr>
              <w:pStyle w:val="ConsPlusNormal"/>
              <w:jc w:val="center"/>
            </w:pPr>
            <w:r>
              <w:t>5352,30</w:t>
            </w:r>
          </w:p>
        </w:tc>
        <w:tc>
          <w:tcPr>
            <w:tcW w:w="2551" w:type="dxa"/>
          </w:tcPr>
          <w:p w:rsidR="00577AB5" w:rsidRDefault="00577AB5">
            <w:pPr>
              <w:pStyle w:val="ConsPlusNormal"/>
              <w:jc w:val="center"/>
            </w:pPr>
            <w:r>
              <w:t>178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96908,39</w:t>
            </w:r>
          </w:p>
        </w:tc>
      </w:tr>
      <w:tr w:rsidR="00577AB5">
        <w:tc>
          <w:tcPr>
            <w:tcW w:w="794" w:type="dxa"/>
          </w:tcPr>
          <w:p w:rsidR="00577AB5" w:rsidRDefault="00577AB5">
            <w:pPr>
              <w:pStyle w:val="ConsPlusNormal"/>
              <w:jc w:val="center"/>
            </w:pPr>
            <w:r>
              <w:t>295.</w:t>
            </w:r>
          </w:p>
        </w:tc>
        <w:tc>
          <w:tcPr>
            <w:tcW w:w="3005" w:type="dxa"/>
          </w:tcPr>
          <w:p w:rsidR="00577AB5" w:rsidRDefault="00577AB5">
            <w:pPr>
              <w:pStyle w:val="ConsPlusNormal"/>
            </w:pPr>
            <w:r>
              <w:t>г. Оренбург, ул. Полигонная, д. 1/1</w:t>
            </w:r>
          </w:p>
        </w:tc>
        <w:tc>
          <w:tcPr>
            <w:tcW w:w="1587" w:type="dxa"/>
          </w:tcPr>
          <w:p w:rsidR="00577AB5" w:rsidRDefault="00577AB5">
            <w:pPr>
              <w:pStyle w:val="ConsPlusNormal"/>
              <w:jc w:val="center"/>
            </w:pPr>
            <w:r>
              <w:t>13033,80</w:t>
            </w:r>
          </w:p>
        </w:tc>
        <w:tc>
          <w:tcPr>
            <w:tcW w:w="2551" w:type="dxa"/>
          </w:tcPr>
          <w:p w:rsidR="00577AB5" w:rsidRDefault="00577AB5">
            <w:pPr>
              <w:pStyle w:val="ConsPlusNormal"/>
              <w:jc w:val="center"/>
            </w:pPr>
            <w:r>
              <w:t>467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242414,82</w:t>
            </w:r>
          </w:p>
        </w:tc>
      </w:tr>
      <w:tr w:rsidR="00577AB5">
        <w:tc>
          <w:tcPr>
            <w:tcW w:w="794" w:type="dxa"/>
          </w:tcPr>
          <w:p w:rsidR="00577AB5" w:rsidRDefault="00577AB5">
            <w:pPr>
              <w:pStyle w:val="ConsPlusNormal"/>
              <w:jc w:val="center"/>
            </w:pPr>
            <w:r>
              <w:t>296.</w:t>
            </w:r>
          </w:p>
        </w:tc>
        <w:tc>
          <w:tcPr>
            <w:tcW w:w="3005" w:type="dxa"/>
          </w:tcPr>
          <w:p w:rsidR="00577AB5" w:rsidRDefault="00577AB5">
            <w:pPr>
              <w:pStyle w:val="ConsPlusNormal"/>
            </w:pPr>
            <w:r>
              <w:t>г. Оренбург, ул. Полигонная, д. 8</w:t>
            </w:r>
          </w:p>
        </w:tc>
        <w:tc>
          <w:tcPr>
            <w:tcW w:w="1587" w:type="dxa"/>
          </w:tcPr>
          <w:p w:rsidR="00577AB5" w:rsidRDefault="00577AB5">
            <w:pPr>
              <w:pStyle w:val="ConsPlusNormal"/>
              <w:jc w:val="center"/>
            </w:pPr>
            <w:r>
              <w:t>5418,30</w:t>
            </w:r>
          </w:p>
        </w:tc>
        <w:tc>
          <w:tcPr>
            <w:tcW w:w="2551" w:type="dxa"/>
          </w:tcPr>
          <w:p w:rsidR="00577AB5" w:rsidRDefault="00577AB5">
            <w:pPr>
              <w:pStyle w:val="ConsPlusNormal"/>
              <w:jc w:val="center"/>
            </w:pPr>
            <w:r>
              <w:t>154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204464,74</w:t>
            </w:r>
          </w:p>
        </w:tc>
      </w:tr>
      <w:tr w:rsidR="00577AB5">
        <w:tc>
          <w:tcPr>
            <w:tcW w:w="794" w:type="dxa"/>
          </w:tcPr>
          <w:p w:rsidR="00577AB5" w:rsidRDefault="00577AB5">
            <w:pPr>
              <w:pStyle w:val="ConsPlusNormal"/>
              <w:jc w:val="center"/>
            </w:pPr>
            <w:r>
              <w:t>297.</w:t>
            </w:r>
          </w:p>
        </w:tc>
        <w:tc>
          <w:tcPr>
            <w:tcW w:w="3005" w:type="dxa"/>
          </w:tcPr>
          <w:p w:rsidR="00577AB5" w:rsidRDefault="00577AB5">
            <w:pPr>
              <w:pStyle w:val="ConsPlusNormal"/>
            </w:pPr>
            <w:r>
              <w:t>г. Оренбург, ул. Потехина, д. 28</w:t>
            </w:r>
          </w:p>
        </w:tc>
        <w:tc>
          <w:tcPr>
            <w:tcW w:w="1587" w:type="dxa"/>
          </w:tcPr>
          <w:p w:rsidR="00577AB5" w:rsidRDefault="00577AB5">
            <w:pPr>
              <w:pStyle w:val="ConsPlusNormal"/>
              <w:jc w:val="center"/>
            </w:pPr>
            <w:r>
              <w:t>11502,50</w:t>
            </w:r>
          </w:p>
        </w:tc>
        <w:tc>
          <w:tcPr>
            <w:tcW w:w="2551" w:type="dxa"/>
          </w:tcPr>
          <w:p w:rsidR="00577AB5" w:rsidRDefault="00577AB5">
            <w:pPr>
              <w:pStyle w:val="ConsPlusNormal"/>
              <w:jc w:val="center"/>
            </w:pPr>
            <w:r>
              <w:t>530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289726,42</w:t>
            </w:r>
          </w:p>
        </w:tc>
      </w:tr>
      <w:tr w:rsidR="00577AB5">
        <w:tc>
          <w:tcPr>
            <w:tcW w:w="794" w:type="dxa"/>
          </w:tcPr>
          <w:p w:rsidR="00577AB5" w:rsidRDefault="00577AB5">
            <w:pPr>
              <w:pStyle w:val="ConsPlusNormal"/>
              <w:jc w:val="center"/>
            </w:pPr>
            <w:r>
              <w:t>298.</w:t>
            </w:r>
          </w:p>
        </w:tc>
        <w:tc>
          <w:tcPr>
            <w:tcW w:w="3005" w:type="dxa"/>
          </w:tcPr>
          <w:p w:rsidR="00577AB5" w:rsidRDefault="00577AB5">
            <w:pPr>
              <w:pStyle w:val="ConsPlusNormal"/>
            </w:pPr>
            <w:r>
              <w:t>г. Оренбург, ул. Потехина, д. 31</w:t>
            </w:r>
          </w:p>
        </w:tc>
        <w:tc>
          <w:tcPr>
            <w:tcW w:w="1587" w:type="dxa"/>
          </w:tcPr>
          <w:p w:rsidR="00577AB5" w:rsidRDefault="00577AB5">
            <w:pPr>
              <w:pStyle w:val="ConsPlusNormal"/>
              <w:jc w:val="center"/>
            </w:pPr>
            <w:r>
              <w:t>4465,30</w:t>
            </w:r>
          </w:p>
        </w:tc>
        <w:tc>
          <w:tcPr>
            <w:tcW w:w="2551" w:type="dxa"/>
          </w:tcPr>
          <w:p w:rsidR="00577AB5" w:rsidRDefault="00577AB5">
            <w:pPr>
              <w:pStyle w:val="ConsPlusNormal"/>
              <w:jc w:val="center"/>
            </w:pPr>
            <w:r>
              <w:t>115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27239,16</w:t>
            </w:r>
          </w:p>
        </w:tc>
      </w:tr>
      <w:tr w:rsidR="00577AB5">
        <w:tc>
          <w:tcPr>
            <w:tcW w:w="794" w:type="dxa"/>
          </w:tcPr>
          <w:p w:rsidR="00577AB5" w:rsidRDefault="00577AB5">
            <w:pPr>
              <w:pStyle w:val="ConsPlusNormal"/>
              <w:jc w:val="center"/>
            </w:pPr>
            <w:r>
              <w:t>299.</w:t>
            </w:r>
          </w:p>
        </w:tc>
        <w:tc>
          <w:tcPr>
            <w:tcW w:w="3005" w:type="dxa"/>
          </w:tcPr>
          <w:p w:rsidR="00577AB5" w:rsidRDefault="00577AB5">
            <w:pPr>
              <w:pStyle w:val="ConsPlusNormal"/>
            </w:pPr>
            <w:r>
              <w:t>г. Оренбург, ул. Пролетарская, д. 261</w:t>
            </w:r>
          </w:p>
        </w:tc>
        <w:tc>
          <w:tcPr>
            <w:tcW w:w="1587" w:type="dxa"/>
          </w:tcPr>
          <w:p w:rsidR="00577AB5" w:rsidRDefault="00577AB5">
            <w:pPr>
              <w:pStyle w:val="ConsPlusNormal"/>
              <w:jc w:val="center"/>
            </w:pPr>
            <w:r>
              <w:t>6373,30</w:t>
            </w:r>
          </w:p>
        </w:tc>
        <w:tc>
          <w:tcPr>
            <w:tcW w:w="2551" w:type="dxa"/>
          </w:tcPr>
          <w:p w:rsidR="00577AB5" w:rsidRDefault="00577AB5">
            <w:pPr>
              <w:pStyle w:val="ConsPlusNormal"/>
              <w:jc w:val="center"/>
            </w:pPr>
            <w:r>
              <w:t>221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306697,10</w:t>
            </w:r>
          </w:p>
        </w:tc>
      </w:tr>
      <w:tr w:rsidR="00577AB5">
        <w:tc>
          <w:tcPr>
            <w:tcW w:w="794" w:type="dxa"/>
          </w:tcPr>
          <w:p w:rsidR="00577AB5" w:rsidRDefault="00577AB5">
            <w:pPr>
              <w:pStyle w:val="ConsPlusNormal"/>
              <w:jc w:val="center"/>
            </w:pPr>
            <w:r>
              <w:t>300.</w:t>
            </w:r>
          </w:p>
        </w:tc>
        <w:tc>
          <w:tcPr>
            <w:tcW w:w="3005" w:type="dxa"/>
          </w:tcPr>
          <w:p w:rsidR="00577AB5" w:rsidRDefault="00577AB5">
            <w:pPr>
              <w:pStyle w:val="ConsPlusNormal"/>
            </w:pPr>
            <w:r>
              <w:t>г. Оренбург, ул. Пролетарская, д. 265</w:t>
            </w:r>
          </w:p>
        </w:tc>
        <w:tc>
          <w:tcPr>
            <w:tcW w:w="1587" w:type="dxa"/>
          </w:tcPr>
          <w:p w:rsidR="00577AB5" w:rsidRDefault="00577AB5">
            <w:pPr>
              <w:pStyle w:val="ConsPlusNormal"/>
              <w:jc w:val="center"/>
            </w:pPr>
            <w:r>
              <w:t>4075,60</w:t>
            </w:r>
          </w:p>
        </w:tc>
        <w:tc>
          <w:tcPr>
            <w:tcW w:w="2551" w:type="dxa"/>
          </w:tcPr>
          <w:p w:rsidR="00577AB5" w:rsidRDefault="00577AB5">
            <w:pPr>
              <w:pStyle w:val="ConsPlusNormal"/>
              <w:jc w:val="center"/>
            </w:pPr>
            <w:r>
              <w:t>131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118278,53</w:t>
            </w:r>
          </w:p>
        </w:tc>
      </w:tr>
      <w:tr w:rsidR="00577AB5">
        <w:tc>
          <w:tcPr>
            <w:tcW w:w="794" w:type="dxa"/>
          </w:tcPr>
          <w:p w:rsidR="00577AB5" w:rsidRDefault="00577AB5">
            <w:pPr>
              <w:pStyle w:val="ConsPlusNormal"/>
              <w:jc w:val="center"/>
            </w:pPr>
            <w:r>
              <w:t>301.</w:t>
            </w:r>
          </w:p>
        </w:tc>
        <w:tc>
          <w:tcPr>
            <w:tcW w:w="3005" w:type="dxa"/>
          </w:tcPr>
          <w:p w:rsidR="00577AB5" w:rsidRDefault="00577AB5">
            <w:pPr>
              <w:pStyle w:val="ConsPlusNormal"/>
            </w:pPr>
            <w:r>
              <w:t>г. Оренбург, ул. Пролетарская, д. 271</w:t>
            </w:r>
          </w:p>
        </w:tc>
        <w:tc>
          <w:tcPr>
            <w:tcW w:w="1587" w:type="dxa"/>
          </w:tcPr>
          <w:p w:rsidR="00577AB5" w:rsidRDefault="00577AB5">
            <w:pPr>
              <w:pStyle w:val="ConsPlusNormal"/>
              <w:jc w:val="center"/>
            </w:pPr>
            <w:r>
              <w:t>12138,30</w:t>
            </w:r>
          </w:p>
        </w:tc>
        <w:tc>
          <w:tcPr>
            <w:tcW w:w="2551" w:type="dxa"/>
          </w:tcPr>
          <w:p w:rsidR="00577AB5" w:rsidRDefault="00577AB5">
            <w:pPr>
              <w:pStyle w:val="ConsPlusNormal"/>
              <w:jc w:val="center"/>
            </w:pPr>
            <w:r>
              <w:t>407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96933,25</w:t>
            </w:r>
          </w:p>
        </w:tc>
      </w:tr>
      <w:tr w:rsidR="00577AB5">
        <w:tc>
          <w:tcPr>
            <w:tcW w:w="794" w:type="dxa"/>
          </w:tcPr>
          <w:p w:rsidR="00577AB5" w:rsidRDefault="00577AB5">
            <w:pPr>
              <w:pStyle w:val="ConsPlusNormal"/>
              <w:jc w:val="center"/>
            </w:pPr>
            <w:r>
              <w:t>302.</w:t>
            </w:r>
          </w:p>
        </w:tc>
        <w:tc>
          <w:tcPr>
            <w:tcW w:w="3005" w:type="dxa"/>
          </w:tcPr>
          <w:p w:rsidR="00577AB5" w:rsidRDefault="00577AB5">
            <w:pPr>
              <w:pStyle w:val="ConsPlusNormal"/>
            </w:pPr>
            <w:r>
              <w:t>г. Оренбург, ул. Пролетарская, д. 271/1, к. 1</w:t>
            </w:r>
          </w:p>
        </w:tc>
        <w:tc>
          <w:tcPr>
            <w:tcW w:w="1587" w:type="dxa"/>
          </w:tcPr>
          <w:p w:rsidR="00577AB5" w:rsidRDefault="00577AB5">
            <w:pPr>
              <w:pStyle w:val="ConsPlusNormal"/>
              <w:jc w:val="center"/>
            </w:pPr>
            <w:r>
              <w:t>3821,10</w:t>
            </w:r>
          </w:p>
        </w:tc>
        <w:tc>
          <w:tcPr>
            <w:tcW w:w="2551" w:type="dxa"/>
          </w:tcPr>
          <w:p w:rsidR="00577AB5" w:rsidRDefault="00577AB5">
            <w:pPr>
              <w:pStyle w:val="ConsPlusNormal"/>
              <w:jc w:val="center"/>
            </w:pPr>
            <w:r>
              <w:t>106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124793,23</w:t>
            </w:r>
          </w:p>
        </w:tc>
      </w:tr>
      <w:tr w:rsidR="00577AB5">
        <w:tc>
          <w:tcPr>
            <w:tcW w:w="794" w:type="dxa"/>
          </w:tcPr>
          <w:p w:rsidR="00577AB5" w:rsidRDefault="00577AB5">
            <w:pPr>
              <w:pStyle w:val="ConsPlusNormal"/>
              <w:jc w:val="center"/>
            </w:pPr>
            <w:r>
              <w:lastRenderedPageBreak/>
              <w:t>303.</w:t>
            </w:r>
          </w:p>
        </w:tc>
        <w:tc>
          <w:tcPr>
            <w:tcW w:w="3005" w:type="dxa"/>
          </w:tcPr>
          <w:p w:rsidR="00577AB5" w:rsidRDefault="00577AB5">
            <w:pPr>
              <w:pStyle w:val="ConsPlusNormal"/>
            </w:pPr>
            <w:r>
              <w:t>г. Оренбург, ул. Пролетарская, д. 271/1, к. 2</w:t>
            </w:r>
          </w:p>
        </w:tc>
        <w:tc>
          <w:tcPr>
            <w:tcW w:w="1587" w:type="dxa"/>
          </w:tcPr>
          <w:p w:rsidR="00577AB5" w:rsidRDefault="00577AB5">
            <w:pPr>
              <w:pStyle w:val="ConsPlusNormal"/>
              <w:jc w:val="center"/>
            </w:pPr>
            <w:r>
              <w:t>3863,00</w:t>
            </w:r>
          </w:p>
        </w:tc>
        <w:tc>
          <w:tcPr>
            <w:tcW w:w="2551" w:type="dxa"/>
          </w:tcPr>
          <w:p w:rsidR="00577AB5" w:rsidRDefault="00577AB5">
            <w:pPr>
              <w:pStyle w:val="ConsPlusNormal"/>
              <w:jc w:val="center"/>
            </w:pPr>
            <w:r>
              <w:t>326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125420,36</w:t>
            </w:r>
          </w:p>
        </w:tc>
      </w:tr>
      <w:tr w:rsidR="00577AB5">
        <w:tc>
          <w:tcPr>
            <w:tcW w:w="794" w:type="dxa"/>
          </w:tcPr>
          <w:p w:rsidR="00577AB5" w:rsidRDefault="00577AB5">
            <w:pPr>
              <w:pStyle w:val="ConsPlusNormal"/>
              <w:jc w:val="center"/>
            </w:pPr>
            <w:r>
              <w:t>304.</w:t>
            </w:r>
          </w:p>
        </w:tc>
        <w:tc>
          <w:tcPr>
            <w:tcW w:w="3005" w:type="dxa"/>
          </w:tcPr>
          <w:p w:rsidR="00577AB5" w:rsidRDefault="00577AB5">
            <w:pPr>
              <w:pStyle w:val="ConsPlusNormal"/>
            </w:pPr>
            <w:r>
              <w:t>г. Оренбург, ул. Пролетарская, д. 310</w:t>
            </w:r>
          </w:p>
        </w:tc>
        <w:tc>
          <w:tcPr>
            <w:tcW w:w="1587" w:type="dxa"/>
          </w:tcPr>
          <w:p w:rsidR="00577AB5" w:rsidRDefault="00577AB5">
            <w:pPr>
              <w:pStyle w:val="ConsPlusNormal"/>
              <w:jc w:val="center"/>
            </w:pPr>
            <w:r>
              <w:t>12203,70</w:t>
            </w:r>
          </w:p>
        </w:tc>
        <w:tc>
          <w:tcPr>
            <w:tcW w:w="2551" w:type="dxa"/>
          </w:tcPr>
          <w:p w:rsidR="00577AB5" w:rsidRDefault="00577AB5">
            <w:pPr>
              <w:pStyle w:val="ConsPlusNormal"/>
              <w:jc w:val="center"/>
            </w:pPr>
            <w:r>
              <w:t>411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97162,27</w:t>
            </w:r>
          </w:p>
        </w:tc>
      </w:tr>
      <w:tr w:rsidR="00577AB5">
        <w:tc>
          <w:tcPr>
            <w:tcW w:w="794" w:type="dxa"/>
          </w:tcPr>
          <w:p w:rsidR="00577AB5" w:rsidRDefault="00577AB5">
            <w:pPr>
              <w:pStyle w:val="ConsPlusNormal"/>
              <w:jc w:val="center"/>
            </w:pPr>
            <w:r>
              <w:t>305.</w:t>
            </w:r>
          </w:p>
        </w:tc>
        <w:tc>
          <w:tcPr>
            <w:tcW w:w="3005" w:type="dxa"/>
          </w:tcPr>
          <w:p w:rsidR="00577AB5" w:rsidRDefault="00577AB5">
            <w:pPr>
              <w:pStyle w:val="ConsPlusNormal"/>
            </w:pPr>
            <w:r>
              <w:t>г. Оренбург, ул. Пролетарская, д. 310а</w:t>
            </w:r>
          </w:p>
        </w:tc>
        <w:tc>
          <w:tcPr>
            <w:tcW w:w="1587" w:type="dxa"/>
          </w:tcPr>
          <w:p w:rsidR="00577AB5" w:rsidRDefault="00577AB5">
            <w:pPr>
              <w:pStyle w:val="ConsPlusNormal"/>
              <w:jc w:val="center"/>
            </w:pPr>
            <w:r>
              <w:t>4270,00</w:t>
            </w:r>
          </w:p>
        </w:tc>
        <w:tc>
          <w:tcPr>
            <w:tcW w:w="2551" w:type="dxa"/>
          </w:tcPr>
          <w:p w:rsidR="00577AB5" w:rsidRDefault="00577AB5">
            <w:pPr>
              <w:pStyle w:val="ConsPlusNormal"/>
              <w:jc w:val="center"/>
            </w:pPr>
            <w:r>
              <w:t>171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108991,78</w:t>
            </w:r>
          </w:p>
        </w:tc>
      </w:tr>
      <w:tr w:rsidR="00577AB5">
        <w:tc>
          <w:tcPr>
            <w:tcW w:w="794" w:type="dxa"/>
          </w:tcPr>
          <w:p w:rsidR="00577AB5" w:rsidRDefault="00577AB5">
            <w:pPr>
              <w:pStyle w:val="ConsPlusNormal"/>
              <w:jc w:val="center"/>
            </w:pPr>
            <w:r>
              <w:t>306.</w:t>
            </w:r>
          </w:p>
        </w:tc>
        <w:tc>
          <w:tcPr>
            <w:tcW w:w="3005" w:type="dxa"/>
          </w:tcPr>
          <w:p w:rsidR="00577AB5" w:rsidRDefault="00577AB5">
            <w:pPr>
              <w:pStyle w:val="ConsPlusNormal"/>
            </w:pPr>
            <w:r>
              <w:t>г. Оренбург, ул. Пролетарская, д. 312/1</w:t>
            </w:r>
          </w:p>
        </w:tc>
        <w:tc>
          <w:tcPr>
            <w:tcW w:w="1587" w:type="dxa"/>
          </w:tcPr>
          <w:p w:rsidR="00577AB5" w:rsidRDefault="00577AB5">
            <w:pPr>
              <w:pStyle w:val="ConsPlusNormal"/>
              <w:jc w:val="center"/>
            </w:pPr>
            <w:r>
              <w:t>7316,00</w:t>
            </w:r>
          </w:p>
        </w:tc>
        <w:tc>
          <w:tcPr>
            <w:tcW w:w="2551" w:type="dxa"/>
          </w:tcPr>
          <w:p w:rsidR="00577AB5" w:rsidRDefault="00577AB5">
            <w:pPr>
              <w:pStyle w:val="ConsPlusNormal"/>
              <w:jc w:val="center"/>
            </w:pPr>
            <w:r>
              <w:t>242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115422,17</w:t>
            </w:r>
          </w:p>
        </w:tc>
      </w:tr>
      <w:tr w:rsidR="00577AB5">
        <w:tc>
          <w:tcPr>
            <w:tcW w:w="794" w:type="dxa"/>
          </w:tcPr>
          <w:p w:rsidR="00577AB5" w:rsidRDefault="00577AB5">
            <w:pPr>
              <w:pStyle w:val="ConsPlusNormal"/>
              <w:jc w:val="center"/>
            </w:pPr>
            <w:r>
              <w:t>307.</w:t>
            </w:r>
          </w:p>
        </w:tc>
        <w:tc>
          <w:tcPr>
            <w:tcW w:w="3005" w:type="dxa"/>
          </w:tcPr>
          <w:p w:rsidR="00577AB5" w:rsidRDefault="00577AB5">
            <w:pPr>
              <w:pStyle w:val="ConsPlusNormal"/>
            </w:pPr>
            <w:r>
              <w:t>г. Оренбург, ул. Просторная, д. 6/1</w:t>
            </w:r>
          </w:p>
        </w:tc>
        <w:tc>
          <w:tcPr>
            <w:tcW w:w="1587" w:type="dxa"/>
          </w:tcPr>
          <w:p w:rsidR="00577AB5" w:rsidRDefault="00577AB5">
            <w:pPr>
              <w:pStyle w:val="ConsPlusNormal"/>
              <w:jc w:val="center"/>
            </w:pPr>
            <w:r>
              <w:t>7350,00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33291,02</w:t>
            </w:r>
          </w:p>
        </w:tc>
      </w:tr>
      <w:tr w:rsidR="00577AB5">
        <w:tc>
          <w:tcPr>
            <w:tcW w:w="794" w:type="dxa"/>
          </w:tcPr>
          <w:p w:rsidR="00577AB5" w:rsidRDefault="00577AB5">
            <w:pPr>
              <w:pStyle w:val="ConsPlusNormal"/>
              <w:jc w:val="center"/>
            </w:pPr>
            <w:r>
              <w:t>308.</w:t>
            </w:r>
          </w:p>
        </w:tc>
        <w:tc>
          <w:tcPr>
            <w:tcW w:w="3005" w:type="dxa"/>
          </w:tcPr>
          <w:p w:rsidR="00577AB5" w:rsidRDefault="00577AB5">
            <w:pPr>
              <w:pStyle w:val="ConsPlusNormal"/>
            </w:pPr>
            <w:r>
              <w:t>г. Оренбург, ул. Пушкинская, д. 6</w:t>
            </w:r>
          </w:p>
        </w:tc>
        <w:tc>
          <w:tcPr>
            <w:tcW w:w="1587" w:type="dxa"/>
          </w:tcPr>
          <w:p w:rsidR="00577AB5" w:rsidRDefault="00577AB5">
            <w:pPr>
              <w:pStyle w:val="ConsPlusNormal"/>
              <w:jc w:val="center"/>
            </w:pPr>
            <w:r>
              <w:t>3578,10</w:t>
            </w:r>
          </w:p>
        </w:tc>
        <w:tc>
          <w:tcPr>
            <w:tcW w:w="2551" w:type="dxa"/>
          </w:tcPr>
          <w:p w:rsidR="00577AB5" w:rsidRDefault="00577AB5">
            <w:pPr>
              <w:pStyle w:val="ConsPlusNormal"/>
              <w:jc w:val="center"/>
            </w:pPr>
            <w:r>
              <w:t>115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121155,78</w:t>
            </w:r>
          </w:p>
        </w:tc>
      </w:tr>
      <w:tr w:rsidR="00577AB5">
        <w:tc>
          <w:tcPr>
            <w:tcW w:w="794" w:type="dxa"/>
          </w:tcPr>
          <w:p w:rsidR="00577AB5" w:rsidRDefault="00577AB5">
            <w:pPr>
              <w:pStyle w:val="ConsPlusNormal"/>
              <w:jc w:val="center"/>
            </w:pPr>
            <w:r>
              <w:t>309.</w:t>
            </w:r>
          </w:p>
        </w:tc>
        <w:tc>
          <w:tcPr>
            <w:tcW w:w="3005" w:type="dxa"/>
          </w:tcPr>
          <w:p w:rsidR="00577AB5" w:rsidRDefault="00577AB5">
            <w:pPr>
              <w:pStyle w:val="ConsPlusNormal"/>
            </w:pPr>
            <w:r>
              <w:t>г. Оренбург, ул. Пушкинская, д. 9</w:t>
            </w:r>
          </w:p>
        </w:tc>
        <w:tc>
          <w:tcPr>
            <w:tcW w:w="1587" w:type="dxa"/>
          </w:tcPr>
          <w:p w:rsidR="00577AB5" w:rsidRDefault="00577AB5">
            <w:pPr>
              <w:pStyle w:val="ConsPlusNormal"/>
              <w:jc w:val="center"/>
            </w:pPr>
            <w:r>
              <w:t>4431,00</w:t>
            </w:r>
          </w:p>
        </w:tc>
        <w:tc>
          <w:tcPr>
            <w:tcW w:w="2551" w:type="dxa"/>
          </w:tcPr>
          <w:p w:rsidR="00577AB5" w:rsidRDefault="00577AB5">
            <w:pPr>
              <w:pStyle w:val="ConsPlusNormal"/>
              <w:jc w:val="center"/>
            </w:pPr>
            <w:r>
              <w:t>113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62839,21</w:t>
            </w:r>
          </w:p>
        </w:tc>
      </w:tr>
      <w:tr w:rsidR="00577AB5">
        <w:tc>
          <w:tcPr>
            <w:tcW w:w="794" w:type="dxa"/>
          </w:tcPr>
          <w:p w:rsidR="00577AB5" w:rsidRDefault="00577AB5">
            <w:pPr>
              <w:pStyle w:val="ConsPlusNormal"/>
              <w:jc w:val="center"/>
            </w:pPr>
            <w:r>
              <w:t>310.</w:t>
            </w:r>
          </w:p>
        </w:tc>
        <w:tc>
          <w:tcPr>
            <w:tcW w:w="3005" w:type="dxa"/>
          </w:tcPr>
          <w:p w:rsidR="00577AB5" w:rsidRDefault="00577AB5">
            <w:pPr>
              <w:pStyle w:val="ConsPlusNormal"/>
            </w:pPr>
            <w:r>
              <w:t>г. Оренбург, ул. Родимцева, д. 13</w:t>
            </w:r>
          </w:p>
        </w:tc>
        <w:tc>
          <w:tcPr>
            <w:tcW w:w="1587" w:type="dxa"/>
          </w:tcPr>
          <w:p w:rsidR="00577AB5" w:rsidRDefault="00577AB5">
            <w:pPr>
              <w:pStyle w:val="ConsPlusNormal"/>
              <w:jc w:val="center"/>
            </w:pPr>
            <w:r>
              <w:t>10841,50</w:t>
            </w:r>
          </w:p>
        </w:tc>
        <w:tc>
          <w:tcPr>
            <w:tcW w:w="2551" w:type="dxa"/>
          </w:tcPr>
          <w:p w:rsidR="00577AB5" w:rsidRDefault="00577AB5">
            <w:pPr>
              <w:pStyle w:val="ConsPlusNormal"/>
              <w:jc w:val="center"/>
            </w:pPr>
            <w:r>
              <w:t>243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60377,44</w:t>
            </w:r>
          </w:p>
        </w:tc>
      </w:tr>
      <w:tr w:rsidR="00577AB5">
        <w:tc>
          <w:tcPr>
            <w:tcW w:w="794" w:type="dxa"/>
          </w:tcPr>
          <w:p w:rsidR="00577AB5" w:rsidRDefault="00577AB5">
            <w:pPr>
              <w:pStyle w:val="ConsPlusNormal"/>
              <w:jc w:val="center"/>
            </w:pPr>
            <w:r>
              <w:t>311.</w:t>
            </w:r>
          </w:p>
        </w:tc>
        <w:tc>
          <w:tcPr>
            <w:tcW w:w="3005" w:type="dxa"/>
          </w:tcPr>
          <w:p w:rsidR="00577AB5" w:rsidRDefault="00577AB5">
            <w:pPr>
              <w:pStyle w:val="ConsPlusNormal"/>
            </w:pPr>
            <w:r>
              <w:t>г. Оренбург, ул. Родимцева, д. 2</w:t>
            </w:r>
          </w:p>
        </w:tc>
        <w:tc>
          <w:tcPr>
            <w:tcW w:w="1587" w:type="dxa"/>
          </w:tcPr>
          <w:p w:rsidR="00577AB5" w:rsidRDefault="00577AB5">
            <w:pPr>
              <w:pStyle w:val="ConsPlusNormal"/>
              <w:jc w:val="center"/>
            </w:pPr>
            <w:r>
              <w:t>18904,70</w:t>
            </w:r>
          </w:p>
        </w:tc>
        <w:tc>
          <w:tcPr>
            <w:tcW w:w="2551" w:type="dxa"/>
          </w:tcPr>
          <w:p w:rsidR="00577AB5" w:rsidRDefault="00577AB5">
            <w:pPr>
              <w:pStyle w:val="ConsPlusNormal"/>
              <w:jc w:val="center"/>
            </w:pPr>
            <w:r>
              <w:t>666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126002,58</w:t>
            </w:r>
          </w:p>
        </w:tc>
      </w:tr>
      <w:tr w:rsidR="00577AB5">
        <w:tc>
          <w:tcPr>
            <w:tcW w:w="794" w:type="dxa"/>
          </w:tcPr>
          <w:p w:rsidR="00577AB5" w:rsidRDefault="00577AB5">
            <w:pPr>
              <w:pStyle w:val="ConsPlusNormal"/>
              <w:jc w:val="center"/>
            </w:pPr>
            <w:r>
              <w:t>312.</w:t>
            </w:r>
          </w:p>
        </w:tc>
        <w:tc>
          <w:tcPr>
            <w:tcW w:w="3005" w:type="dxa"/>
          </w:tcPr>
          <w:p w:rsidR="00577AB5" w:rsidRDefault="00577AB5">
            <w:pPr>
              <w:pStyle w:val="ConsPlusNormal"/>
            </w:pPr>
            <w:r>
              <w:t>г. Оренбург, ул. Родимцева, д. 4</w:t>
            </w:r>
          </w:p>
        </w:tc>
        <w:tc>
          <w:tcPr>
            <w:tcW w:w="1587" w:type="dxa"/>
          </w:tcPr>
          <w:p w:rsidR="00577AB5" w:rsidRDefault="00577AB5">
            <w:pPr>
              <w:pStyle w:val="ConsPlusNormal"/>
              <w:jc w:val="center"/>
            </w:pPr>
            <w:r>
              <w:t>4799,50</w:t>
            </w:r>
          </w:p>
        </w:tc>
        <w:tc>
          <w:tcPr>
            <w:tcW w:w="2551" w:type="dxa"/>
          </w:tcPr>
          <w:p w:rsidR="00577AB5" w:rsidRDefault="00577AB5">
            <w:pPr>
              <w:pStyle w:val="ConsPlusNormal"/>
              <w:jc w:val="center"/>
            </w:pPr>
            <w:r>
              <w:t>145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73568,41</w:t>
            </w:r>
          </w:p>
        </w:tc>
      </w:tr>
      <w:tr w:rsidR="00577AB5">
        <w:tc>
          <w:tcPr>
            <w:tcW w:w="794" w:type="dxa"/>
          </w:tcPr>
          <w:p w:rsidR="00577AB5" w:rsidRDefault="00577AB5">
            <w:pPr>
              <w:pStyle w:val="ConsPlusNormal"/>
              <w:jc w:val="center"/>
            </w:pPr>
            <w:r>
              <w:t>313.</w:t>
            </w:r>
          </w:p>
        </w:tc>
        <w:tc>
          <w:tcPr>
            <w:tcW w:w="3005" w:type="dxa"/>
          </w:tcPr>
          <w:p w:rsidR="00577AB5" w:rsidRDefault="00577AB5">
            <w:pPr>
              <w:pStyle w:val="ConsPlusNormal"/>
            </w:pPr>
            <w:r>
              <w:t>г. Оренбург, ул. Розы Люксембург, д. 180</w:t>
            </w:r>
          </w:p>
        </w:tc>
        <w:tc>
          <w:tcPr>
            <w:tcW w:w="1587" w:type="dxa"/>
          </w:tcPr>
          <w:p w:rsidR="00577AB5" w:rsidRDefault="00577AB5">
            <w:pPr>
              <w:pStyle w:val="ConsPlusNormal"/>
              <w:jc w:val="center"/>
            </w:pPr>
            <w:r>
              <w:t>11200,90</w:t>
            </w:r>
          </w:p>
        </w:tc>
        <w:tc>
          <w:tcPr>
            <w:tcW w:w="2551" w:type="dxa"/>
          </w:tcPr>
          <w:p w:rsidR="00577AB5" w:rsidRDefault="00577AB5">
            <w:pPr>
              <w:pStyle w:val="ConsPlusNormal"/>
              <w:jc w:val="center"/>
            </w:pPr>
            <w:r>
              <w:t>365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235261,34</w:t>
            </w:r>
          </w:p>
        </w:tc>
      </w:tr>
      <w:tr w:rsidR="00577AB5">
        <w:tc>
          <w:tcPr>
            <w:tcW w:w="794" w:type="dxa"/>
          </w:tcPr>
          <w:p w:rsidR="00577AB5" w:rsidRDefault="00577AB5">
            <w:pPr>
              <w:pStyle w:val="ConsPlusNormal"/>
              <w:jc w:val="center"/>
            </w:pPr>
            <w:r>
              <w:t>314.</w:t>
            </w:r>
          </w:p>
        </w:tc>
        <w:tc>
          <w:tcPr>
            <w:tcW w:w="3005" w:type="dxa"/>
          </w:tcPr>
          <w:p w:rsidR="00577AB5" w:rsidRDefault="00577AB5">
            <w:pPr>
              <w:pStyle w:val="ConsPlusNormal"/>
            </w:pPr>
            <w:r>
              <w:t>г. Оренбург, ул. С. Лазо, д. 13/1</w:t>
            </w:r>
          </w:p>
        </w:tc>
        <w:tc>
          <w:tcPr>
            <w:tcW w:w="1587" w:type="dxa"/>
          </w:tcPr>
          <w:p w:rsidR="00577AB5" w:rsidRDefault="00577AB5">
            <w:pPr>
              <w:pStyle w:val="ConsPlusNormal"/>
              <w:jc w:val="center"/>
            </w:pPr>
            <w:r>
              <w:t>6380,20</w:t>
            </w:r>
          </w:p>
        </w:tc>
        <w:tc>
          <w:tcPr>
            <w:tcW w:w="2551" w:type="dxa"/>
          </w:tcPr>
          <w:p w:rsidR="00577AB5" w:rsidRDefault="00577AB5">
            <w:pPr>
              <w:pStyle w:val="ConsPlusNormal"/>
              <w:jc w:val="center"/>
            </w:pPr>
            <w:r>
              <w:t>227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36802,69</w:t>
            </w:r>
          </w:p>
        </w:tc>
      </w:tr>
      <w:tr w:rsidR="00577AB5">
        <w:tc>
          <w:tcPr>
            <w:tcW w:w="794" w:type="dxa"/>
          </w:tcPr>
          <w:p w:rsidR="00577AB5" w:rsidRDefault="00577AB5">
            <w:pPr>
              <w:pStyle w:val="ConsPlusNormal"/>
              <w:jc w:val="center"/>
            </w:pPr>
            <w:r>
              <w:lastRenderedPageBreak/>
              <w:t>315.</w:t>
            </w:r>
          </w:p>
        </w:tc>
        <w:tc>
          <w:tcPr>
            <w:tcW w:w="3005" w:type="dxa"/>
          </w:tcPr>
          <w:p w:rsidR="00577AB5" w:rsidRDefault="00577AB5">
            <w:pPr>
              <w:pStyle w:val="ConsPlusNormal"/>
            </w:pPr>
            <w:r>
              <w:t>г. Оренбург, ул. Салмышская, д. 1</w:t>
            </w:r>
          </w:p>
        </w:tc>
        <w:tc>
          <w:tcPr>
            <w:tcW w:w="1587" w:type="dxa"/>
          </w:tcPr>
          <w:p w:rsidR="00577AB5" w:rsidRDefault="00577AB5">
            <w:pPr>
              <w:pStyle w:val="ConsPlusNormal"/>
              <w:jc w:val="center"/>
            </w:pPr>
            <w:r>
              <w:t>15067,50</w:t>
            </w:r>
          </w:p>
        </w:tc>
        <w:tc>
          <w:tcPr>
            <w:tcW w:w="2551" w:type="dxa"/>
          </w:tcPr>
          <w:p w:rsidR="00577AB5" w:rsidRDefault="00577AB5">
            <w:pPr>
              <w:pStyle w:val="ConsPlusNormal"/>
              <w:jc w:val="center"/>
            </w:pPr>
            <w:r>
              <w:t>508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325324,54</w:t>
            </w:r>
          </w:p>
        </w:tc>
      </w:tr>
      <w:tr w:rsidR="00577AB5">
        <w:tc>
          <w:tcPr>
            <w:tcW w:w="794" w:type="dxa"/>
          </w:tcPr>
          <w:p w:rsidR="00577AB5" w:rsidRDefault="00577AB5">
            <w:pPr>
              <w:pStyle w:val="ConsPlusNormal"/>
              <w:jc w:val="center"/>
            </w:pPr>
            <w:r>
              <w:t>316.</w:t>
            </w:r>
          </w:p>
        </w:tc>
        <w:tc>
          <w:tcPr>
            <w:tcW w:w="3005" w:type="dxa"/>
          </w:tcPr>
          <w:p w:rsidR="00577AB5" w:rsidRDefault="00577AB5">
            <w:pPr>
              <w:pStyle w:val="ConsPlusNormal"/>
            </w:pPr>
            <w:r>
              <w:t>г. Оренбург, ул. Салмышская, д. 1/1</w:t>
            </w:r>
          </w:p>
        </w:tc>
        <w:tc>
          <w:tcPr>
            <w:tcW w:w="1587" w:type="dxa"/>
          </w:tcPr>
          <w:p w:rsidR="00577AB5" w:rsidRDefault="00577AB5">
            <w:pPr>
              <w:pStyle w:val="ConsPlusNormal"/>
              <w:jc w:val="center"/>
            </w:pPr>
            <w:r>
              <w:t>6275,90</w:t>
            </w:r>
          </w:p>
        </w:tc>
        <w:tc>
          <w:tcPr>
            <w:tcW w:w="2551" w:type="dxa"/>
          </w:tcPr>
          <w:p w:rsidR="00577AB5" w:rsidRDefault="00577AB5">
            <w:pPr>
              <w:pStyle w:val="ConsPlusNormal"/>
              <w:jc w:val="center"/>
            </w:pPr>
            <w:r>
              <w:t>198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104733,16</w:t>
            </w:r>
          </w:p>
        </w:tc>
      </w:tr>
      <w:tr w:rsidR="00577AB5">
        <w:tc>
          <w:tcPr>
            <w:tcW w:w="794" w:type="dxa"/>
          </w:tcPr>
          <w:p w:rsidR="00577AB5" w:rsidRDefault="00577AB5">
            <w:pPr>
              <w:pStyle w:val="ConsPlusNormal"/>
              <w:jc w:val="center"/>
            </w:pPr>
            <w:r>
              <w:t>317.</w:t>
            </w:r>
          </w:p>
        </w:tc>
        <w:tc>
          <w:tcPr>
            <w:tcW w:w="3005" w:type="dxa"/>
          </w:tcPr>
          <w:p w:rsidR="00577AB5" w:rsidRDefault="00577AB5">
            <w:pPr>
              <w:pStyle w:val="ConsPlusNormal"/>
            </w:pPr>
            <w:r>
              <w:t>г. Оренбург, ул. Салмышская, д. 16</w:t>
            </w:r>
          </w:p>
        </w:tc>
        <w:tc>
          <w:tcPr>
            <w:tcW w:w="1587" w:type="dxa"/>
          </w:tcPr>
          <w:p w:rsidR="00577AB5" w:rsidRDefault="00577AB5">
            <w:pPr>
              <w:pStyle w:val="ConsPlusNormal"/>
              <w:jc w:val="center"/>
            </w:pPr>
            <w:r>
              <w:t>4839,20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64833,78</w:t>
            </w:r>
          </w:p>
        </w:tc>
      </w:tr>
      <w:tr w:rsidR="00577AB5">
        <w:tc>
          <w:tcPr>
            <w:tcW w:w="794" w:type="dxa"/>
          </w:tcPr>
          <w:p w:rsidR="00577AB5" w:rsidRDefault="00577AB5">
            <w:pPr>
              <w:pStyle w:val="ConsPlusNormal"/>
              <w:jc w:val="center"/>
            </w:pPr>
            <w:r>
              <w:t>318.</w:t>
            </w:r>
          </w:p>
        </w:tc>
        <w:tc>
          <w:tcPr>
            <w:tcW w:w="3005" w:type="dxa"/>
          </w:tcPr>
          <w:p w:rsidR="00577AB5" w:rsidRDefault="00577AB5">
            <w:pPr>
              <w:pStyle w:val="ConsPlusNormal"/>
            </w:pPr>
            <w:r>
              <w:t>г. Оренбург, ул. Салмышская, д. 18/1</w:t>
            </w:r>
          </w:p>
        </w:tc>
        <w:tc>
          <w:tcPr>
            <w:tcW w:w="1587" w:type="dxa"/>
          </w:tcPr>
          <w:p w:rsidR="00577AB5" w:rsidRDefault="00577AB5">
            <w:pPr>
              <w:pStyle w:val="ConsPlusNormal"/>
              <w:jc w:val="center"/>
            </w:pPr>
            <w:r>
              <w:t>5614,40</w:t>
            </w:r>
          </w:p>
        </w:tc>
        <w:tc>
          <w:tcPr>
            <w:tcW w:w="2551" w:type="dxa"/>
          </w:tcPr>
          <w:p w:rsidR="00577AB5" w:rsidRDefault="00577AB5">
            <w:pPr>
              <w:pStyle w:val="ConsPlusNormal"/>
              <w:jc w:val="center"/>
            </w:pPr>
            <w:r>
              <w:t>132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68621,70</w:t>
            </w:r>
          </w:p>
        </w:tc>
      </w:tr>
      <w:tr w:rsidR="00577AB5">
        <w:tc>
          <w:tcPr>
            <w:tcW w:w="794" w:type="dxa"/>
          </w:tcPr>
          <w:p w:rsidR="00577AB5" w:rsidRDefault="00577AB5">
            <w:pPr>
              <w:pStyle w:val="ConsPlusNormal"/>
              <w:jc w:val="center"/>
            </w:pPr>
            <w:r>
              <w:t>319.</w:t>
            </w:r>
          </w:p>
        </w:tc>
        <w:tc>
          <w:tcPr>
            <w:tcW w:w="3005" w:type="dxa"/>
          </w:tcPr>
          <w:p w:rsidR="00577AB5" w:rsidRDefault="00577AB5">
            <w:pPr>
              <w:pStyle w:val="ConsPlusNormal"/>
            </w:pPr>
            <w:r>
              <w:t>г. Оренбург, ул. Салмышская, д. 18/2</w:t>
            </w:r>
          </w:p>
        </w:tc>
        <w:tc>
          <w:tcPr>
            <w:tcW w:w="1587" w:type="dxa"/>
          </w:tcPr>
          <w:p w:rsidR="00577AB5" w:rsidRDefault="00577AB5">
            <w:pPr>
              <w:pStyle w:val="ConsPlusNormal"/>
              <w:jc w:val="center"/>
            </w:pPr>
            <w:r>
              <w:t>5777,20</w:t>
            </w:r>
          </w:p>
        </w:tc>
        <w:tc>
          <w:tcPr>
            <w:tcW w:w="2551" w:type="dxa"/>
          </w:tcPr>
          <w:p w:rsidR="00577AB5" w:rsidRDefault="00577AB5">
            <w:pPr>
              <w:pStyle w:val="ConsPlusNormal"/>
              <w:jc w:val="center"/>
            </w:pPr>
            <w:r>
              <w:t>190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69417,26</w:t>
            </w:r>
          </w:p>
        </w:tc>
      </w:tr>
      <w:tr w:rsidR="00577AB5">
        <w:tc>
          <w:tcPr>
            <w:tcW w:w="794" w:type="dxa"/>
          </w:tcPr>
          <w:p w:rsidR="00577AB5" w:rsidRDefault="00577AB5">
            <w:pPr>
              <w:pStyle w:val="ConsPlusNormal"/>
              <w:jc w:val="center"/>
            </w:pPr>
            <w:r>
              <w:t>320.</w:t>
            </w:r>
          </w:p>
        </w:tc>
        <w:tc>
          <w:tcPr>
            <w:tcW w:w="3005" w:type="dxa"/>
          </w:tcPr>
          <w:p w:rsidR="00577AB5" w:rsidRDefault="00577AB5">
            <w:pPr>
              <w:pStyle w:val="ConsPlusNormal"/>
            </w:pPr>
            <w:r>
              <w:t>г. Оренбург, ул. Салмышская, д. 2</w:t>
            </w:r>
          </w:p>
        </w:tc>
        <w:tc>
          <w:tcPr>
            <w:tcW w:w="1587" w:type="dxa"/>
          </w:tcPr>
          <w:p w:rsidR="00577AB5" w:rsidRDefault="00577AB5">
            <w:pPr>
              <w:pStyle w:val="ConsPlusNormal"/>
              <w:jc w:val="center"/>
            </w:pPr>
            <w:r>
              <w:t>4762,50</w:t>
            </w:r>
          </w:p>
        </w:tc>
        <w:tc>
          <w:tcPr>
            <w:tcW w:w="2551" w:type="dxa"/>
          </w:tcPr>
          <w:p w:rsidR="00577AB5" w:rsidRDefault="00577AB5">
            <w:pPr>
              <w:pStyle w:val="ConsPlusNormal"/>
              <w:jc w:val="center"/>
            </w:pPr>
            <w:r>
              <w:t>156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71099,36</w:t>
            </w:r>
          </w:p>
        </w:tc>
      </w:tr>
      <w:tr w:rsidR="00577AB5">
        <w:tc>
          <w:tcPr>
            <w:tcW w:w="794" w:type="dxa"/>
          </w:tcPr>
          <w:p w:rsidR="00577AB5" w:rsidRDefault="00577AB5">
            <w:pPr>
              <w:pStyle w:val="ConsPlusNormal"/>
              <w:jc w:val="center"/>
            </w:pPr>
            <w:r>
              <w:t>321.</w:t>
            </w:r>
          </w:p>
        </w:tc>
        <w:tc>
          <w:tcPr>
            <w:tcW w:w="3005" w:type="dxa"/>
          </w:tcPr>
          <w:p w:rsidR="00577AB5" w:rsidRDefault="00577AB5">
            <w:pPr>
              <w:pStyle w:val="ConsPlusNormal"/>
            </w:pPr>
            <w:r>
              <w:t>г. Оренбург, ул. Салмышская, д. 29/2</w:t>
            </w:r>
          </w:p>
        </w:tc>
        <w:tc>
          <w:tcPr>
            <w:tcW w:w="1587" w:type="dxa"/>
          </w:tcPr>
          <w:p w:rsidR="00577AB5" w:rsidRDefault="00577AB5">
            <w:pPr>
              <w:pStyle w:val="ConsPlusNormal"/>
              <w:jc w:val="center"/>
            </w:pPr>
            <w:r>
              <w:t>15074,20</w:t>
            </w:r>
          </w:p>
        </w:tc>
        <w:tc>
          <w:tcPr>
            <w:tcW w:w="2551" w:type="dxa"/>
          </w:tcPr>
          <w:p w:rsidR="00577AB5" w:rsidRDefault="00577AB5">
            <w:pPr>
              <w:pStyle w:val="ConsPlusNormal"/>
              <w:jc w:val="center"/>
            </w:pPr>
            <w:r>
              <w:t>435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120057,73</w:t>
            </w:r>
          </w:p>
        </w:tc>
      </w:tr>
      <w:tr w:rsidR="00577AB5">
        <w:tc>
          <w:tcPr>
            <w:tcW w:w="794" w:type="dxa"/>
          </w:tcPr>
          <w:p w:rsidR="00577AB5" w:rsidRDefault="00577AB5">
            <w:pPr>
              <w:pStyle w:val="ConsPlusNormal"/>
              <w:jc w:val="center"/>
            </w:pPr>
            <w:r>
              <w:t>322.</w:t>
            </w:r>
          </w:p>
        </w:tc>
        <w:tc>
          <w:tcPr>
            <w:tcW w:w="3005" w:type="dxa"/>
          </w:tcPr>
          <w:p w:rsidR="00577AB5" w:rsidRDefault="00577AB5">
            <w:pPr>
              <w:pStyle w:val="ConsPlusNormal"/>
            </w:pPr>
            <w:r>
              <w:t>г. Оренбург, ул. Салмышская, д. 3</w:t>
            </w:r>
          </w:p>
        </w:tc>
        <w:tc>
          <w:tcPr>
            <w:tcW w:w="1587" w:type="dxa"/>
          </w:tcPr>
          <w:p w:rsidR="00577AB5" w:rsidRDefault="00577AB5">
            <w:pPr>
              <w:pStyle w:val="ConsPlusNormal"/>
              <w:jc w:val="center"/>
            </w:pPr>
            <w:r>
              <w:t>14841,30</w:t>
            </w:r>
          </w:p>
        </w:tc>
        <w:tc>
          <w:tcPr>
            <w:tcW w:w="2551" w:type="dxa"/>
          </w:tcPr>
          <w:p w:rsidR="00577AB5" w:rsidRDefault="00577AB5">
            <w:pPr>
              <w:pStyle w:val="ConsPlusNormal"/>
              <w:jc w:val="center"/>
            </w:pPr>
            <w:r>
              <w:t>538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106400,44</w:t>
            </w:r>
          </w:p>
        </w:tc>
      </w:tr>
      <w:tr w:rsidR="00577AB5">
        <w:tc>
          <w:tcPr>
            <w:tcW w:w="794" w:type="dxa"/>
          </w:tcPr>
          <w:p w:rsidR="00577AB5" w:rsidRDefault="00577AB5">
            <w:pPr>
              <w:pStyle w:val="ConsPlusNormal"/>
              <w:jc w:val="center"/>
            </w:pPr>
            <w:r>
              <w:t>323.</w:t>
            </w:r>
          </w:p>
        </w:tc>
        <w:tc>
          <w:tcPr>
            <w:tcW w:w="3005" w:type="dxa"/>
          </w:tcPr>
          <w:p w:rsidR="00577AB5" w:rsidRDefault="00577AB5">
            <w:pPr>
              <w:pStyle w:val="ConsPlusNormal"/>
            </w:pPr>
            <w:r>
              <w:t>г. Оренбург, ул. Салмышская, д. 5</w:t>
            </w:r>
          </w:p>
        </w:tc>
        <w:tc>
          <w:tcPr>
            <w:tcW w:w="1587" w:type="dxa"/>
          </w:tcPr>
          <w:p w:rsidR="00577AB5" w:rsidRDefault="00577AB5">
            <w:pPr>
              <w:pStyle w:val="ConsPlusNormal"/>
              <w:jc w:val="center"/>
            </w:pPr>
            <w:r>
              <w:t>10924,90</w:t>
            </w:r>
          </w:p>
        </w:tc>
        <w:tc>
          <w:tcPr>
            <w:tcW w:w="2551" w:type="dxa"/>
          </w:tcPr>
          <w:p w:rsidR="00577AB5" w:rsidRDefault="00577AB5">
            <w:pPr>
              <w:pStyle w:val="ConsPlusNormal"/>
              <w:jc w:val="center"/>
            </w:pPr>
            <w:r>
              <w:t>307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145799,39</w:t>
            </w:r>
          </w:p>
        </w:tc>
      </w:tr>
      <w:tr w:rsidR="00577AB5">
        <w:tc>
          <w:tcPr>
            <w:tcW w:w="794" w:type="dxa"/>
          </w:tcPr>
          <w:p w:rsidR="00577AB5" w:rsidRDefault="00577AB5">
            <w:pPr>
              <w:pStyle w:val="ConsPlusNormal"/>
              <w:jc w:val="center"/>
            </w:pPr>
            <w:r>
              <w:t>324.</w:t>
            </w:r>
          </w:p>
        </w:tc>
        <w:tc>
          <w:tcPr>
            <w:tcW w:w="3005" w:type="dxa"/>
          </w:tcPr>
          <w:p w:rsidR="00577AB5" w:rsidRDefault="00577AB5">
            <w:pPr>
              <w:pStyle w:val="ConsPlusNormal"/>
            </w:pPr>
            <w:r>
              <w:t>г. Оренбург, ул. Салмышская, д. 5/2</w:t>
            </w:r>
          </w:p>
        </w:tc>
        <w:tc>
          <w:tcPr>
            <w:tcW w:w="1587" w:type="dxa"/>
          </w:tcPr>
          <w:p w:rsidR="00577AB5" w:rsidRDefault="00577AB5">
            <w:pPr>
              <w:pStyle w:val="ConsPlusNormal"/>
              <w:jc w:val="center"/>
            </w:pPr>
            <w:r>
              <w:t>5013,70</w:t>
            </w:r>
          </w:p>
        </w:tc>
        <w:tc>
          <w:tcPr>
            <w:tcW w:w="2551" w:type="dxa"/>
          </w:tcPr>
          <w:p w:rsidR="00577AB5" w:rsidRDefault="00577AB5">
            <w:pPr>
              <w:pStyle w:val="ConsPlusNormal"/>
              <w:jc w:val="center"/>
            </w:pPr>
            <w:r>
              <w:t>153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113002,96</w:t>
            </w:r>
          </w:p>
        </w:tc>
      </w:tr>
      <w:tr w:rsidR="00577AB5">
        <w:tc>
          <w:tcPr>
            <w:tcW w:w="794" w:type="dxa"/>
          </w:tcPr>
          <w:p w:rsidR="00577AB5" w:rsidRDefault="00577AB5">
            <w:pPr>
              <w:pStyle w:val="ConsPlusNormal"/>
              <w:jc w:val="center"/>
            </w:pPr>
            <w:r>
              <w:t>325.</w:t>
            </w:r>
          </w:p>
        </w:tc>
        <w:tc>
          <w:tcPr>
            <w:tcW w:w="3005" w:type="dxa"/>
          </w:tcPr>
          <w:p w:rsidR="00577AB5" w:rsidRDefault="00577AB5">
            <w:pPr>
              <w:pStyle w:val="ConsPlusNormal"/>
            </w:pPr>
            <w:r>
              <w:t>г. Оренбург, ул. Салмышская, д. 6/1</w:t>
            </w:r>
          </w:p>
        </w:tc>
        <w:tc>
          <w:tcPr>
            <w:tcW w:w="1587" w:type="dxa"/>
          </w:tcPr>
          <w:p w:rsidR="00577AB5" w:rsidRDefault="00577AB5">
            <w:pPr>
              <w:pStyle w:val="ConsPlusNormal"/>
              <w:jc w:val="center"/>
            </w:pPr>
            <w:r>
              <w:t>4986,20</w:t>
            </w:r>
          </w:p>
        </w:tc>
        <w:tc>
          <w:tcPr>
            <w:tcW w:w="2551" w:type="dxa"/>
          </w:tcPr>
          <w:p w:rsidR="00577AB5" w:rsidRDefault="00577AB5">
            <w:pPr>
              <w:pStyle w:val="ConsPlusNormal"/>
              <w:jc w:val="center"/>
            </w:pPr>
            <w:r>
              <w:t>152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74262,44</w:t>
            </w:r>
          </w:p>
        </w:tc>
      </w:tr>
      <w:tr w:rsidR="00577AB5">
        <w:tc>
          <w:tcPr>
            <w:tcW w:w="794" w:type="dxa"/>
          </w:tcPr>
          <w:p w:rsidR="00577AB5" w:rsidRDefault="00577AB5">
            <w:pPr>
              <w:pStyle w:val="ConsPlusNormal"/>
              <w:jc w:val="center"/>
            </w:pPr>
            <w:r>
              <w:t>326.</w:t>
            </w:r>
          </w:p>
        </w:tc>
        <w:tc>
          <w:tcPr>
            <w:tcW w:w="3005" w:type="dxa"/>
          </w:tcPr>
          <w:p w:rsidR="00577AB5" w:rsidRDefault="00577AB5">
            <w:pPr>
              <w:pStyle w:val="ConsPlusNormal"/>
            </w:pPr>
            <w:r>
              <w:t>г. Оренбург, ул. Советская, д. 34, литеры ББ1</w:t>
            </w:r>
          </w:p>
        </w:tc>
        <w:tc>
          <w:tcPr>
            <w:tcW w:w="1587" w:type="dxa"/>
          </w:tcPr>
          <w:p w:rsidR="00577AB5" w:rsidRDefault="00577AB5">
            <w:pPr>
              <w:pStyle w:val="ConsPlusNormal"/>
              <w:jc w:val="center"/>
            </w:pPr>
            <w:r>
              <w:t>232,40</w:t>
            </w:r>
          </w:p>
        </w:tc>
        <w:tc>
          <w:tcPr>
            <w:tcW w:w="2551" w:type="dxa"/>
          </w:tcPr>
          <w:p w:rsidR="00577AB5" w:rsidRDefault="00577AB5">
            <w:pPr>
              <w:pStyle w:val="ConsPlusNormal"/>
              <w:jc w:val="center"/>
            </w:pPr>
            <w:r>
              <w:t>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737333,66</w:t>
            </w:r>
          </w:p>
        </w:tc>
      </w:tr>
      <w:tr w:rsidR="00577AB5">
        <w:tc>
          <w:tcPr>
            <w:tcW w:w="794" w:type="dxa"/>
          </w:tcPr>
          <w:p w:rsidR="00577AB5" w:rsidRDefault="00577AB5">
            <w:pPr>
              <w:pStyle w:val="ConsPlusNormal"/>
              <w:jc w:val="center"/>
            </w:pPr>
            <w:r>
              <w:lastRenderedPageBreak/>
              <w:t>327.</w:t>
            </w:r>
          </w:p>
        </w:tc>
        <w:tc>
          <w:tcPr>
            <w:tcW w:w="3005" w:type="dxa"/>
          </w:tcPr>
          <w:p w:rsidR="00577AB5" w:rsidRDefault="00577AB5">
            <w:pPr>
              <w:pStyle w:val="ConsPlusNormal"/>
            </w:pPr>
            <w:r>
              <w:t>г. Оренбург, ул. Советская, д. 84, литеры АА1</w:t>
            </w:r>
          </w:p>
        </w:tc>
        <w:tc>
          <w:tcPr>
            <w:tcW w:w="1587" w:type="dxa"/>
          </w:tcPr>
          <w:p w:rsidR="00577AB5" w:rsidRDefault="00577AB5">
            <w:pPr>
              <w:pStyle w:val="ConsPlusNormal"/>
              <w:jc w:val="center"/>
            </w:pPr>
            <w:r>
              <w:t>1102,10</w:t>
            </w:r>
          </w:p>
        </w:tc>
        <w:tc>
          <w:tcPr>
            <w:tcW w:w="2551" w:type="dxa"/>
          </w:tcPr>
          <w:p w:rsidR="00577AB5" w:rsidRDefault="00577AB5">
            <w:pPr>
              <w:pStyle w:val="ConsPlusNormal"/>
              <w:jc w:val="center"/>
            </w:pPr>
            <w:r>
              <w:t>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43009,53</w:t>
            </w:r>
          </w:p>
        </w:tc>
      </w:tr>
      <w:tr w:rsidR="00577AB5">
        <w:tc>
          <w:tcPr>
            <w:tcW w:w="794" w:type="dxa"/>
          </w:tcPr>
          <w:p w:rsidR="00577AB5" w:rsidRDefault="00577AB5">
            <w:pPr>
              <w:pStyle w:val="ConsPlusNormal"/>
              <w:jc w:val="center"/>
            </w:pPr>
            <w:r>
              <w:t>328.</w:t>
            </w:r>
          </w:p>
        </w:tc>
        <w:tc>
          <w:tcPr>
            <w:tcW w:w="3005" w:type="dxa"/>
          </w:tcPr>
          <w:p w:rsidR="00577AB5" w:rsidRDefault="00577AB5">
            <w:pPr>
              <w:pStyle w:val="ConsPlusNormal"/>
            </w:pPr>
            <w:r>
              <w:t>г. Оренбург, ул. Спартаковская, д. 90</w:t>
            </w:r>
          </w:p>
        </w:tc>
        <w:tc>
          <w:tcPr>
            <w:tcW w:w="1587" w:type="dxa"/>
          </w:tcPr>
          <w:p w:rsidR="00577AB5" w:rsidRDefault="00577AB5">
            <w:pPr>
              <w:pStyle w:val="ConsPlusNormal"/>
              <w:jc w:val="center"/>
            </w:pPr>
            <w:r>
              <w:t>1687,60</w:t>
            </w:r>
          </w:p>
        </w:tc>
        <w:tc>
          <w:tcPr>
            <w:tcW w:w="2551" w:type="dxa"/>
          </w:tcPr>
          <w:p w:rsidR="00577AB5" w:rsidRDefault="00577AB5">
            <w:pPr>
              <w:pStyle w:val="ConsPlusNormal"/>
              <w:jc w:val="center"/>
            </w:pPr>
            <w:r>
              <w:t>47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57124,92</w:t>
            </w:r>
          </w:p>
        </w:tc>
      </w:tr>
      <w:tr w:rsidR="00577AB5">
        <w:tc>
          <w:tcPr>
            <w:tcW w:w="794" w:type="dxa"/>
          </w:tcPr>
          <w:p w:rsidR="00577AB5" w:rsidRDefault="00577AB5">
            <w:pPr>
              <w:pStyle w:val="ConsPlusNormal"/>
              <w:jc w:val="center"/>
            </w:pPr>
            <w:r>
              <w:t>329.</w:t>
            </w:r>
          </w:p>
        </w:tc>
        <w:tc>
          <w:tcPr>
            <w:tcW w:w="3005" w:type="dxa"/>
          </w:tcPr>
          <w:p w:rsidR="00577AB5" w:rsidRDefault="00577AB5">
            <w:pPr>
              <w:pStyle w:val="ConsPlusNormal"/>
            </w:pPr>
            <w:r>
              <w:t>г. Оренбург, ул. Станция Заводская, д. 17</w:t>
            </w:r>
          </w:p>
        </w:tc>
        <w:tc>
          <w:tcPr>
            <w:tcW w:w="1587" w:type="dxa"/>
          </w:tcPr>
          <w:p w:rsidR="00577AB5" w:rsidRDefault="00577AB5">
            <w:pPr>
              <w:pStyle w:val="ConsPlusNormal"/>
              <w:jc w:val="center"/>
            </w:pPr>
            <w:r>
              <w:t>2763,50</w:t>
            </w:r>
          </w:p>
        </w:tc>
        <w:tc>
          <w:tcPr>
            <w:tcW w:w="2551" w:type="dxa"/>
          </w:tcPr>
          <w:p w:rsidR="00577AB5" w:rsidRDefault="00577AB5">
            <w:pPr>
              <w:pStyle w:val="ConsPlusNormal"/>
              <w:jc w:val="center"/>
            </w:pPr>
            <w:r>
              <w:t>118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65294,69</w:t>
            </w:r>
          </w:p>
        </w:tc>
      </w:tr>
      <w:tr w:rsidR="00577AB5">
        <w:tc>
          <w:tcPr>
            <w:tcW w:w="794" w:type="dxa"/>
          </w:tcPr>
          <w:p w:rsidR="00577AB5" w:rsidRDefault="00577AB5">
            <w:pPr>
              <w:pStyle w:val="ConsPlusNormal"/>
              <w:jc w:val="center"/>
            </w:pPr>
            <w:r>
              <w:t>330.</w:t>
            </w:r>
          </w:p>
        </w:tc>
        <w:tc>
          <w:tcPr>
            <w:tcW w:w="3005" w:type="dxa"/>
          </w:tcPr>
          <w:p w:rsidR="00577AB5" w:rsidRDefault="00577AB5">
            <w:pPr>
              <w:pStyle w:val="ConsPlusNormal"/>
            </w:pPr>
            <w:r>
              <w:t>г. Оренбург, ул. Театральная, д. 21</w:t>
            </w:r>
          </w:p>
        </w:tc>
        <w:tc>
          <w:tcPr>
            <w:tcW w:w="1587" w:type="dxa"/>
          </w:tcPr>
          <w:p w:rsidR="00577AB5" w:rsidRDefault="00577AB5">
            <w:pPr>
              <w:pStyle w:val="ConsPlusNormal"/>
              <w:jc w:val="center"/>
            </w:pPr>
            <w:r>
              <w:t>4501,10</w:t>
            </w:r>
          </w:p>
        </w:tc>
        <w:tc>
          <w:tcPr>
            <w:tcW w:w="2551" w:type="dxa"/>
          </w:tcPr>
          <w:p w:rsidR="00577AB5" w:rsidRDefault="00577AB5">
            <w:pPr>
              <w:pStyle w:val="ConsPlusNormal"/>
              <w:jc w:val="center"/>
            </w:pPr>
            <w:r>
              <w:t>185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63181,75</w:t>
            </w:r>
          </w:p>
        </w:tc>
      </w:tr>
      <w:tr w:rsidR="00577AB5">
        <w:tc>
          <w:tcPr>
            <w:tcW w:w="794" w:type="dxa"/>
          </w:tcPr>
          <w:p w:rsidR="00577AB5" w:rsidRDefault="00577AB5">
            <w:pPr>
              <w:pStyle w:val="ConsPlusNormal"/>
              <w:jc w:val="center"/>
            </w:pPr>
            <w:r>
              <w:t>331.</w:t>
            </w:r>
          </w:p>
        </w:tc>
        <w:tc>
          <w:tcPr>
            <w:tcW w:w="3005" w:type="dxa"/>
          </w:tcPr>
          <w:p w:rsidR="00577AB5" w:rsidRDefault="00577AB5">
            <w:pPr>
              <w:pStyle w:val="ConsPlusNormal"/>
            </w:pPr>
            <w:r>
              <w:t>г. Оренбург, ул. Театральная, д. 3</w:t>
            </w:r>
          </w:p>
        </w:tc>
        <w:tc>
          <w:tcPr>
            <w:tcW w:w="1587" w:type="dxa"/>
          </w:tcPr>
          <w:p w:rsidR="00577AB5" w:rsidRDefault="00577AB5">
            <w:pPr>
              <w:pStyle w:val="ConsPlusNormal"/>
              <w:jc w:val="center"/>
            </w:pPr>
            <w:r>
              <w:t>4486,10</w:t>
            </w:r>
          </w:p>
        </w:tc>
        <w:tc>
          <w:tcPr>
            <w:tcW w:w="2551" w:type="dxa"/>
          </w:tcPr>
          <w:p w:rsidR="00577AB5" w:rsidRDefault="00577AB5">
            <w:pPr>
              <w:pStyle w:val="ConsPlusNormal"/>
              <w:jc w:val="center"/>
            </w:pPr>
            <w:r>
              <w:t>184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61974,36</w:t>
            </w:r>
          </w:p>
        </w:tc>
      </w:tr>
      <w:tr w:rsidR="00577AB5">
        <w:tc>
          <w:tcPr>
            <w:tcW w:w="794" w:type="dxa"/>
          </w:tcPr>
          <w:p w:rsidR="00577AB5" w:rsidRDefault="00577AB5">
            <w:pPr>
              <w:pStyle w:val="ConsPlusNormal"/>
              <w:jc w:val="center"/>
            </w:pPr>
            <w:r>
              <w:t>332.</w:t>
            </w:r>
          </w:p>
        </w:tc>
        <w:tc>
          <w:tcPr>
            <w:tcW w:w="3005" w:type="dxa"/>
          </w:tcPr>
          <w:p w:rsidR="00577AB5" w:rsidRDefault="00577AB5">
            <w:pPr>
              <w:pStyle w:val="ConsPlusNormal"/>
            </w:pPr>
            <w:r>
              <w:t>г. Оренбург, ул. Театральная, д. 9</w:t>
            </w:r>
          </w:p>
        </w:tc>
        <w:tc>
          <w:tcPr>
            <w:tcW w:w="1587" w:type="dxa"/>
          </w:tcPr>
          <w:p w:rsidR="00577AB5" w:rsidRDefault="00577AB5">
            <w:pPr>
              <w:pStyle w:val="ConsPlusNormal"/>
              <w:jc w:val="center"/>
            </w:pPr>
            <w:r>
              <w:t>3602,50</w:t>
            </w:r>
          </w:p>
        </w:tc>
        <w:tc>
          <w:tcPr>
            <w:tcW w:w="2551" w:type="dxa"/>
          </w:tcPr>
          <w:p w:rsidR="00577AB5" w:rsidRDefault="00577AB5">
            <w:pPr>
              <w:pStyle w:val="ConsPlusNormal"/>
              <w:jc w:val="center"/>
            </w:pPr>
            <w:r>
              <w:t>145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59067,41</w:t>
            </w:r>
          </w:p>
        </w:tc>
      </w:tr>
      <w:tr w:rsidR="00577AB5">
        <w:tc>
          <w:tcPr>
            <w:tcW w:w="794" w:type="dxa"/>
          </w:tcPr>
          <w:p w:rsidR="00577AB5" w:rsidRDefault="00577AB5">
            <w:pPr>
              <w:pStyle w:val="ConsPlusNormal"/>
              <w:jc w:val="center"/>
            </w:pPr>
            <w:r>
              <w:t>333.</w:t>
            </w:r>
          </w:p>
        </w:tc>
        <w:tc>
          <w:tcPr>
            <w:tcW w:w="3005" w:type="dxa"/>
          </w:tcPr>
          <w:p w:rsidR="00577AB5" w:rsidRDefault="00577AB5">
            <w:pPr>
              <w:pStyle w:val="ConsPlusNormal"/>
            </w:pPr>
            <w:r>
              <w:t>г. Оренбург, ул. Тепличная, д. 19</w:t>
            </w:r>
          </w:p>
        </w:tc>
        <w:tc>
          <w:tcPr>
            <w:tcW w:w="1587" w:type="dxa"/>
          </w:tcPr>
          <w:p w:rsidR="00577AB5" w:rsidRDefault="00577AB5">
            <w:pPr>
              <w:pStyle w:val="ConsPlusNormal"/>
              <w:jc w:val="center"/>
            </w:pPr>
            <w:r>
              <w:t>831,80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30161,45</w:t>
            </w:r>
          </w:p>
        </w:tc>
      </w:tr>
      <w:tr w:rsidR="00577AB5">
        <w:tc>
          <w:tcPr>
            <w:tcW w:w="794" w:type="dxa"/>
          </w:tcPr>
          <w:p w:rsidR="00577AB5" w:rsidRDefault="00577AB5">
            <w:pPr>
              <w:pStyle w:val="ConsPlusNormal"/>
              <w:jc w:val="center"/>
            </w:pPr>
            <w:r>
              <w:t>334.</w:t>
            </w:r>
          </w:p>
        </w:tc>
        <w:tc>
          <w:tcPr>
            <w:tcW w:w="3005" w:type="dxa"/>
          </w:tcPr>
          <w:p w:rsidR="00577AB5" w:rsidRDefault="00577AB5">
            <w:pPr>
              <w:pStyle w:val="ConsPlusNormal"/>
            </w:pPr>
            <w:r>
              <w:t>г. Оренбург, ул. Тепличная, д. 3</w:t>
            </w:r>
          </w:p>
        </w:tc>
        <w:tc>
          <w:tcPr>
            <w:tcW w:w="1587" w:type="dxa"/>
          </w:tcPr>
          <w:p w:rsidR="00577AB5" w:rsidRDefault="00577AB5">
            <w:pPr>
              <w:pStyle w:val="ConsPlusNormal"/>
              <w:jc w:val="center"/>
            </w:pPr>
            <w:r>
              <w:t>658,10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29521,59</w:t>
            </w:r>
          </w:p>
        </w:tc>
      </w:tr>
      <w:tr w:rsidR="00577AB5">
        <w:tc>
          <w:tcPr>
            <w:tcW w:w="794" w:type="dxa"/>
          </w:tcPr>
          <w:p w:rsidR="00577AB5" w:rsidRDefault="00577AB5">
            <w:pPr>
              <w:pStyle w:val="ConsPlusNormal"/>
              <w:jc w:val="center"/>
            </w:pPr>
            <w:r>
              <w:t>335.</w:t>
            </w:r>
          </w:p>
        </w:tc>
        <w:tc>
          <w:tcPr>
            <w:tcW w:w="3005" w:type="dxa"/>
          </w:tcPr>
          <w:p w:rsidR="00577AB5" w:rsidRDefault="00577AB5">
            <w:pPr>
              <w:pStyle w:val="ConsPlusNormal"/>
            </w:pPr>
            <w:r>
              <w:t>г. Оренбург, ул. Тимирязева, д. 2</w:t>
            </w:r>
          </w:p>
        </w:tc>
        <w:tc>
          <w:tcPr>
            <w:tcW w:w="1587" w:type="dxa"/>
          </w:tcPr>
          <w:p w:rsidR="00577AB5" w:rsidRDefault="00577AB5">
            <w:pPr>
              <w:pStyle w:val="ConsPlusNormal"/>
              <w:jc w:val="center"/>
            </w:pPr>
            <w:r>
              <w:t>6606,60</w:t>
            </w:r>
          </w:p>
        </w:tc>
        <w:tc>
          <w:tcPr>
            <w:tcW w:w="2551" w:type="dxa"/>
          </w:tcPr>
          <w:p w:rsidR="00577AB5" w:rsidRDefault="00577AB5">
            <w:pPr>
              <w:pStyle w:val="ConsPlusNormal"/>
              <w:jc w:val="center"/>
            </w:pPr>
            <w:r>
              <w:t>222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132619,60</w:t>
            </w:r>
          </w:p>
        </w:tc>
      </w:tr>
      <w:tr w:rsidR="00577AB5">
        <w:tc>
          <w:tcPr>
            <w:tcW w:w="794" w:type="dxa"/>
          </w:tcPr>
          <w:p w:rsidR="00577AB5" w:rsidRDefault="00577AB5">
            <w:pPr>
              <w:pStyle w:val="ConsPlusNormal"/>
              <w:jc w:val="center"/>
            </w:pPr>
            <w:r>
              <w:t>336.</w:t>
            </w:r>
          </w:p>
        </w:tc>
        <w:tc>
          <w:tcPr>
            <w:tcW w:w="3005" w:type="dxa"/>
          </w:tcPr>
          <w:p w:rsidR="00577AB5" w:rsidRDefault="00577AB5">
            <w:pPr>
              <w:pStyle w:val="ConsPlusNormal"/>
            </w:pPr>
            <w:r>
              <w:t>г. Оренбург, ул. Тихая, д. 6</w:t>
            </w:r>
          </w:p>
        </w:tc>
        <w:tc>
          <w:tcPr>
            <w:tcW w:w="1587" w:type="dxa"/>
          </w:tcPr>
          <w:p w:rsidR="00577AB5" w:rsidRDefault="00577AB5">
            <w:pPr>
              <w:pStyle w:val="ConsPlusNormal"/>
              <w:jc w:val="center"/>
            </w:pPr>
            <w:r>
              <w:t>9467,30</w:t>
            </w:r>
          </w:p>
        </w:tc>
        <w:tc>
          <w:tcPr>
            <w:tcW w:w="2551" w:type="dxa"/>
          </w:tcPr>
          <w:p w:rsidR="00577AB5" w:rsidRDefault="00577AB5">
            <w:pPr>
              <w:pStyle w:val="ConsPlusNormal"/>
              <w:jc w:val="center"/>
            </w:pPr>
            <w:r>
              <w:t>320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97630,33</w:t>
            </w:r>
          </w:p>
        </w:tc>
      </w:tr>
      <w:tr w:rsidR="00577AB5">
        <w:tc>
          <w:tcPr>
            <w:tcW w:w="794" w:type="dxa"/>
          </w:tcPr>
          <w:p w:rsidR="00577AB5" w:rsidRDefault="00577AB5">
            <w:pPr>
              <w:pStyle w:val="ConsPlusNormal"/>
              <w:jc w:val="center"/>
            </w:pPr>
            <w:r>
              <w:t>337.</w:t>
            </w:r>
          </w:p>
        </w:tc>
        <w:tc>
          <w:tcPr>
            <w:tcW w:w="3005" w:type="dxa"/>
          </w:tcPr>
          <w:p w:rsidR="00577AB5" w:rsidRDefault="00577AB5">
            <w:pPr>
              <w:pStyle w:val="ConsPlusNormal"/>
            </w:pPr>
            <w:r>
              <w:t>г. Оренбург, ул. Ткачева, д. 2б</w:t>
            </w:r>
          </w:p>
        </w:tc>
        <w:tc>
          <w:tcPr>
            <w:tcW w:w="1587" w:type="dxa"/>
          </w:tcPr>
          <w:p w:rsidR="00577AB5" w:rsidRDefault="00577AB5">
            <w:pPr>
              <w:pStyle w:val="ConsPlusNormal"/>
              <w:jc w:val="center"/>
            </w:pPr>
            <w:r>
              <w:t>299,40</w:t>
            </w:r>
          </w:p>
        </w:tc>
        <w:tc>
          <w:tcPr>
            <w:tcW w:w="2551" w:type="dxa"/>
          </w:tcPr>
          <w:p w:rsidR="00577AB5" w:rsidRDefault="00577AB5">
            <w:pPr>
              <w:pStyle w:val="ConsPlusNormal"/>
              <w:jc w:val="center"/>
            </w:pPr>
            <w:r>
              <w:t>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65085,20</w:t>
            </w:r>
          </w:p>
        </w:tc>
      </w:tr>
      <w:tr w:rsidR="00577AB5">
        <w:tc>
          <w:tcPr>
            <w:tcW w:w="794" w:type="dxa"/>
          </w:tcPr>
          <w:p w:rsidR="00577AB5" w:rsidRDefault="00577AB5">
            <w:pPr>
              <w:pStyle w:val="ConsPlusNormal"/>
              <w:jc w:val="center"/>
            </w:pPr>
            <w:r>
              <w:t>338.</w:t>
            </w:r>
          </w:p>
        </w:tc>
        <w:tc>
          <w:tcPr>
            <w:tcW w:w="3005" w:type="dxa"/>
          </w:tcPr>
          <w:p w:rsidR="00577AB5" w:rsidRDefault="00577AB5">
            <w:pPr>
              <w:pStyle w:val="ConsPlusNormal"/>
            </w:pPr>
            <w:r>
              <w:t>г. Оренбург, ул. Тобольская, д. 59</w:t>
            </w:r>
          </w:p>
        </w:tc>
        <w:tc>
          <w:tcPr>
            <w:tcW w:w="1587" w:type="dxa"/>
          </w:tcPr>
          <w:p w:rsidR="00577AB5" w:rsidRDefault="00577AB5">
            <w:pPr>
              <w:pStyle w:val="ConsPlusNormal"/>
              <w:jc w:val="center"/>
            </w:pPr>
            <w:r>
              <w:t>4775,80</w:t>
            </w:r>
          </w:p>
        </w:tc>
        <w:tc>
          <w:tcPr>
            <w:tcW w:w="2551" w:type="dxa"/>
          </w:tcPr>
          <w:p w:rsidR="00577AB5" w:rsidRDefault="00577AB5">
            <w:pPr>
              <w:pStyle w:val="ConsPlusNormal"/>
              <w:jc w:val="center"/>
            </w:pPr>
            <w:r>
              <w:t>114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109566,49</w:t>
            </w:r>
          </w:p>
        </w:tc>
      </w:tr>
      <w:tr w:rsidR="00577AB5">
        <w:tc>
          <w:tcPr>
            <w:tcW w:w="794" w:type="dxa"/>
          </w:tcPr>
          <w:p w:rsidR="00577AB5" w:rsidRDefault="00577AB5">
            <w:pPr>
              <w:pStyle w:val="ConsPlusNormal"/>
              <w:jc w:val="center"/>
            </w:pPr>
            <w:r>
              <w:t>339.</w:t>
            </w:r>
          </w:p>
        </w:tc>
        <w:tc>
          <w:tcPr>
            <w:tcW w:w="3005" w:type="dxa"/>
          </w:tcPr>
          <w:p w:rsidR="00577AB5" w:rsidRDefault="00577AB5">
            <w:pPr>
              <w:pStyle w:val="ConsPlusNormal"/>
            </w:pPr>
            <w:r>
              <w:t>г. Оренбург, ул. Туркестанская, д. 11</w:t>
            </w:r>
          </w:p>
        </w:tc>
        <w:tc>
          <w:tcPr>
            <w:tcW w:w="1587" w:type="dxa"/>
          </w:tcPr>
          <w:p w:rsidR="00577AB5" w:rsidRDefault="00577AB5">
            <w:pPr>
              <w:pStyle w:val="ConsPlusNormal"/>
              <w:jc w:val="center"/>
            </w:pPr>
            <w:r>
              <w:t>5686,50</w:t>
            </w:r>
          </w:p>
        </w:tc>
        <w:tc>
          <w:tcPr>
            <w:tcW w:w="2551" w:type="dxa"/>
          </w:tcPr>
          <w:p w:rsidR="00577AB5" w:rsidRDefault="00577AB5">
            <w:pPr>
              <w:pStyle w:val="ConsPlusNormal"/>
              <w:jc w:val="center"/>
            </w:pPr>
            <w:r>
              <w:t>185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36097,98</w:t>
            </w:r>
          </w:p>
        </w:tc>
      </w:tr>
      <w:tr w:rsidR="00577AB5">
        <w:tc>
          <w:tcPr>
            <w:tcW w:w="794" w:type="dxa"/>
          </w:tcPr>
          <w:p w:rsidR="00577AB5" w:rsidRDefault="00577AB5">
            <w:pPr>
              <w:pStyle w:val="ConsPlusNormal"/>
              <w:jc w:val="center"/>
            </w:pPr>
            <w:r>
              <w:lastRenderedPageBreak/>
              <w:t>340.</w:t>
            </w:r>
          </w:p>
        </w:tc>
        <w:tc>
          <w:tcPr>
            <w:tcW w:w="3005" w:type="dxa"/>
          </w:tcPr>
          <w:p w:rsidR="00577AB5" w:rsidRDefault="00577AB5">
            <w:pPr>
              <w:pStyle w:val="ConsPlusNormal"/>
            </w:pPr>
            <w:r>
              <w:t>г. Оренбург, ул. Туркестанская, д. 12б</w:t>
            </w:r>
          </w:p>
        </w:tc>
        <w:tc>
          <w:tcPr>
            <w:tcW w:w="1587" w:type="dxa"/>
          </w:tcPr>
          <w:p w:rsidR="00577AB5" w:rsidRDefault="00577AB5">
            <w:pPr>
              <w:pStyle w:val="ConsPlusNormal"/>
              <w:jc w:val="center"/>
            </w:pPr>
            <w:r>
              <w:t>4312,00</w:t>
            </w:r>
          </w:p>
        </w:tc>
        <w:tc>
          <w:tcPr>
            <w:tcW w:w="2551" w:type="dxa"/>
          </w:tcPr>
          <w:p w:rsidR="00577AB5" w:rsidRDefault="00577AB5">
            <w:pPr>
              <w:pStyle w:val="ConsPlusNormal"/>
              <w:jc w:val="center"/>
            </w:pPr>
            <w:r>
              <w:t>108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131533,27</w:t>
            </w:r>
          </w:p>
        </w:tc>
      </w:tr>
      <w:tr w:rsidR="00577AB5">
        <w:tc>
          <w:tcPr>
            <w:tcW w:w="794" w:type="dxa"/>
          </w:tcPr>
          <w:p w:rsidR="00577AB5" w:rsidRDefault="00577AB5">
            <w:pPr>
              <w:pStyle w:val="ConsPlusNormal"/>
              <w:jc w:val="center"/>
            </w:pPr>
            <w:r>
              <w:t>341.</w:t>
            </w:r>
          </w:p>
        </w:tc>
        <w:tc>
          <w:tcPr>
            <w:tcW w:w="3005" w:type="dxa"/>
          </w:tcPr>
          <w:p w:rsidR="00577AB5" w:rsidRDefault="00577AB5">
            <w:pPr>
              <w:pStyle w:val="ConsPlusNormal"/>
            </w:pPr>
            <w:r>
              <w:t>г. Оренбург, ул. Туркестанская, д. 19</w:t>
            </w:r>
          </w:p>
        </w:tc>
        <w:tc>
          <w:tcPr>
            <w:tcW w:w="1587" w:type="dxa"/>
          </w:tcPr>
          <w:p w:rsidR="00577AB5" w:rsidRDefault="00577AB5">
            <w:pPr>
              <w:pStyle w:val="ConsPlusNormal"/>
              <w:jc w:val="center"/>
            </w:pPr>
            <w:r>
              <w:t>5687,70</w:t>
            </w:r>
          </w:p>
        </w:tc>
        <w:tc>
          <w:tcPr>
            <w:tcW w:w="2551" w:type="dxa"/>
          </w:tcPr>
          <w:p w:rsidR="00577AB5" w:rsidRDefault="00577AB5">
            <w:pPr>
              <w:pStyle w:val="ConsPlusNormal"/>
              <w:jc w:val="center"/>
            </w:pPr>
            <w:r>
              <w:t>180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41835,25</w:t>
            </w:r>
          </w:p>
        </w:tc>
      </w:tr>
      <w:tr w:rsidR="00577AB5">
        <w:tc>
          <w:tcPr>
            <w:tcW w:w="794" w:type="dxa"/>
          </w:tcPr>
          <w:p w:rsidR="00577AB5" w:rsidRDefault="00577AB5">
            <w:pPr>
              <w:pStyle w:val="ConsPlusNormal"/>
              <w:jc w:val="center"/>
            </w:pPr>
            <w:r>
              <w:t>342.</w:t>
            </w:r>
          </w:p>
        </w:tc>
        <w:tc>
          <w:tcPr>
            <w:tcW w:w="3005" w:type="dxa"/>
          </w:tcPr>
          <w:p w:rsidR="00577AB5" w:rsidRDefault="00577AB5">
            <w:pPr>
              <w:pStyle w:val="ConsPlusNormal"/>
            </w:pPr>
            <w:r>
              <w:t>г. Оренбург, ул. Туркестанская, д. 27</w:t>
            </w:r>
          </w:p>
        </w:tc>
        <w:tc>
          <w:tcPr>
            <w:tcW w:w="1587" w:type="dxa"/>
          </w:tcPr>
          <w:p w:rsidR="00577AB5" w:rsidRDefault="00577AB5">
            <w:pPr>
              <w:pStyle w:val="ConsPlusNormal"/>
              <w:jc w:val="center"/>
            </w:pPr>
            <w:r>
              <w:t>12706,20</w:t>
            </w:r>
          </w:p>
        </w:tc>
        <w:tc>
          <w:tcPr>
            <w:tcW w:w="2551" w:type="dxa"/>
          </w:tcPr>
          <w:p w:rsidR="00577AB5" w:rsidRDefault="00577AB5">
            <w:pPr>
              <w:pStyle w:val="ConsPlusNormal"/>
              <w:jc w:val="center"/>
            </w:pPr>
            <w:r>
              <w:t>376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101706,07</w:t>
            </w:r>
          </w:p>
        </w:tc>
      </w:tr>
      <w:tr w:rsidR="00577AB5">
        <w:tc>
          <w:tcPr>
            <w:tcW w:w="794" w:type="dxa"/>
          </w:tcPr>
          <w:p w:rsidR="00577AB5" w:rsidRDefault="00577AB5">
            <w:pPr>
              <w:pStyle w:val="ConsPlusNormal"/>
              <w:jc w:val="center"/>
            </w:pPr>
            <w:r>
              <w:t>343.</w:t>
            </w:r>
          </w:p>
        </w:tc>
        <w:tc>
          <w:tcPr>
            <w:tcW w:w="3005" w:type="dxa"/>
          </w:tcPr>
          <w:p w:rsidR="00577AB5" w:rsidRDefault="00577AB5">
            <w:pPr>
              <w:pStyle w:val="ConsPlusNormal"/>
            </w:pPr>
            <w:r>
              <w:t>г. Оренбург, ул. Туркестанская, д. 29</w:t>
            </w:r>
          </w:p>
        </w:tc>
        <w:tc>
          <w:tcPr>
            <w:tcW w:w="1587" w:type="dxa"/>
          </w:tcPr>
          <w:p w:rsidR="00577AB5" w:rsidRDefault="00577AB5">
            <w:pPr>
              <w:pStyle w:val="ConsPlusNormal"/>
              <w:jc w:val="center"/>
            </w:pPr>
            <w:r>
              <w:t>6293,70</w:t>
            </w:r>
          </w:p>
        </w:tc>
        <w:tc>
          <w:tcPr>
            <w:tcW w:w="2551" w:type="dxa"/>
          </w:tcPr>
          <w:p w:rsidR="00577AB5" w:rsidRDefault="00577AB5">
            <w:pPr>
              <w:pStyle w:val="ConsPlusNormal"/>
              <w:jc w:val="center"/>
            </w:pPr>
            <w:r>
              <w:t>198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56799,10</w:t>
            </w:r>
          </w:p>
        </w:tc>
      </w:tr>
      <w:tr w:rsidR="00577AB5">
        <w:tc>
          <w:tcPr>
            <w:tcW w:w="794" w:type="dxa"/>
          </w:tcPr>
          <w:p w:rsidR="00577AB5" w:rsidRDefault="00577AB5">
            <w:pPr>
              <w:pStyle w:val="ConsPlusNormal"/>
              <w:jc w:val="center"/>
            </w:pPr>
            <w:r>
              <w:t>344.</w:t>
            </w:r>
          </w:p>
        </w:tc>
        <w:tc>
          <w:tcPr>
            <w:tcW w:w="3005" w:type="dxa"/>
          </w:tcPr>
          <w:p w:rsidR="00577AB5" w:rsidRDefault="00577AB5">
            <w:pPr>
              <w:pStyle w:val="ConsPlusNormal"/>
            </w:pPr>
            <w:r>
              <w:t>г. Оренбург, ул. Туркестанская, д. 2а</w:t>
            </w:r>
          </w:p>
        </w:tc>
        <w:tc>
          <w:tcPr>
            <w:tcW w:w="1587" w:type="dxa"/>
          </w:tcPr>
          <w:p w:rsidR="00577AB5" w:rsidRDefault="00577AB5">
            <w:pPr>
              <w:pStyle w:val="ConsPlusNormal"/>
              <w:jc w:val="center"/>
            </w:pPr>
            <w:r>
              <w:t>4574,60</w:t>
            </w:r>
          </w:p>
        </w:tc>
        <w:tc>
          <w:tcPr>
            <w:tcW w:w="2551" w:type="dxa"/>
          </w:tcPr>
          <w:p w:rsidR="00577AB5" w:rsidRDefault="00577AB5">
            <w:pPr>
              <w:pStyle w:val="ConsPlusNormal"/>
              <w:jc w:val="center"/>
            </w:pPr>
            <w:r>
              <w:t>81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226895,19</w:t>
            </w:r>
          </w:p>
        </w:tc>
      </w:tr>
      <w:tr w:rsidR="00577AB5">
        <w:tc>
          <w:tcPr>
            <w:tcW w:w="794" w:type="dxa"/>
          </w:tcPr>
          <w:p w:rsidR="00577AB5" w:rsidRDefault="00577AB5">
            <w:pPr>
              <w:pStyle w:val="ConsPlusNormal"/>
              <w:jc w:val="center"/>
            </w:pPr>
            <w:r>
              <w:t>345.</w:t>
            </w:r>
          </w:p>
        </w:tc>
        <w:tc>
          <w:tcPr>
            <w:tcW w:w="3005" w:type="dxa"/>
          </w:tcPr>
          <w:p w:rsidR="00577AB5" w:rsidRDefault="00577AB5">
            <w:pPr>
              <w:pStyle w:val="ConsPlusNormal"/>
            </w:pPr>
            <w:r>
              <w:t>г. Оренбург, ул. Туркестанская, д. 41</w:t>
            </w:r>
          </w:p>
        </w:tc>
        <w:tc>
          <w:tcPr>
            <w:tcW w:w="1587" w:type="dxa"/>
          </w:tcPr>
          <w:p w:rsidR="00577AB5" w:rsidRDefault="00577AB5">
            <w:pPr>
              <w:pStyle w:val="ConsPlusNormal"/>
              <w:jc w:val="center"/>
            </w:pPr>
            <w:r>
              <w:t>17931,20</w:t>
            </w:r>
          </w:p>
        </w:tc>
        <w:tc>
          <w:tcPr>
            <w:tcW w:w="2551" w:type="dxa"/>
          </w:tcPr>
          <w:p w:rsidR="00577AB5" w:rsidRDefault="00577AB5">
            <w:pPr>
              <w:pStyle w:val="ConsPlusNormal"/>
              <w:jc w:val="center"/>
            </w:pPr>
            <w:r>
              <w:t>586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122383,67</w:t>
            </w:r>
          </w:p>
        </w:tc>
      </w:tr>
      <w:tr w:rsidR="00577AB5">
        <w:tc>
          <w:tcPr>
            <w:tcW w:w="794" w:type="dxa"/>
          </w:tcPr>
          <w:p w:rsidR="00577AB5" w:rsidRDefault="00577AB5">
            <w:pPr>
              <w:pStyle w:val="ConsPlusNormal"/>
              <w:jc w:val="center"/>
            </w:pPr>
            <w:r>
              <w:t>346.</w:t>
            </w:r>
          </w:p>
        </w:tc>
        <w:tc>
          <w:tcPr>
            <w:tcW w:w="3005" w:type="dxa"/>
          </w:tcPr>
          <w:p w:rsidR="00577AB5" w:rsidRDefault="00577AB5">
            <w:pPr>
              <w:pStyle w:val="ConsPlusNormal"/>
            </w:pPr>
            <w:r>
              <w:t>г. Оренбург, ул. Туркестанская, д. 4а</w:t>
            </w:r>
          </w:p>
        </w:tc>
        <w:tc>
          <w:tcPr>
            <w:tcW w:w="1587" w:type="dxa"/>
          </w:tcPr>
          <w:p w:rsidR="00577AB5" w:rsidRDefault="00577AB5">
            <w:pPr>
              <w:pStyle w:val="ConsPlusNormal"/>
              <w:jc w:val="center"/>
            </w:pPr>
            <w:r>
              <w:t>3852,70</w:t>
            </w:r>
          </w:p>
        </w:tc>
        <w:tc>
          <w:tcPr>
            <w:tcW w:w="2551" w:type="dxa"/>
          </w:tcPr>
          <w:p w:rsidR="00577AB5" w:rsidRDefault="00577AB5">
            <w:pPr>
              <w:pStyle w:val="ConsPlusNormal"/>
              <w:jc w:val="center"/>
            </w:pPr>
            <w:r>
              <w:t>89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210626,04</w:t>
            </w:r>
          </w:p>
        </w:tc>
      </w:tr>
      <w:tr w:rsidR="00577AB5">
        <w:tc>
          <w:tcPr>
            <w:tcW w:w="794" w:type="dxa"/>
          </w:tcPr>
          <w:p w:rsidR="00577AB5" w:rsidRDefault="00577AB5">
            <w:pPr>
              <w:pStyle w:val="ConsPlusNormal"/>
              <w:jc w:val="center"/>
            </w:pPr>
            <w:r>
              <w:t>347.</w:t>
            </w:r>
          </w:p>
        </w:tc>
        <w:tc>
          <w:tcPr>
            <w:tcW w:w="3005" w:type="dxa"/>
          </w:tcPr>
          <w:p w:rsidR="00577AB5" w:rsidRDefault="00577AB5">
            <w:pPr>
              <w:pStyle w:val="ConsPlusNormal"/>
            </w:pPr>
            <w:r>
              <w:t>г. Оренбург, ул. Туркестанская, д. 4б</w:t>
            </w:r>
          </w:p>
        </w:tc>
        <w:tc>
          <w:tcPr>
            <w:tcW w:w="1587" w:type="dxa"/>
          </w:tcPr>
          <w:p w:rsidR="00577AB5" w:rsidRDefault="00577AB5">
            <w:pPr>
              <w:pStyle w:val="ConsPlusNormal"/>
              <w:jc w:val="center"/>
            </w:pPr>
            <w:r>
              <w:t>1928,60</w:t>
            </w:r>
          </w:p>
        </w:tc>
        <w:tc>
          <w:tcPr>
            <w:tcW w:w="2551" w:type="dxa"/>
          </w:tcPr>
          <w:p w:rsidR="00577AB5" w:rsidRDefault="00577AB5">
            <w:pPr>
              <w:pStyle w:val="ConsPlusNormal"/>
              <w:jc w:val="center"/>
            </w:pPr>
            <w:r>
              <w:t>68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249975,15</w:t>
            </w:r>
          </w:p>
        </w:tc>
      </w:tr>
      <w:tr w:rsidR="00577AB5">
        <w:tc>
          <w:tcPr>
            <w:tcW w:w="794" w:type="dxa"/>
          </w:tcPr>
          <w:p w:rsidR="00577AB5" w:rsidRDefault="00577AB5">
            <w:pPr>
              <w:pStyle w:val="ConsPlusNormal"/>
              <w:jc w:val="center"/>
            </w:pPr>
            <w:r>
              <w:t>348.</w:t>
            </w:r>
          </w:p>
        </w:tc>
        <w:tc>
          <w:tcPr>
            <w:tcW w:w="3005" w:type="dxa"/>
          </w:tcPr>
          <w:p w:rsidR="00577AB5" w:rsidRDefault="00577AB5">
            <w:pPr>
              <w:pStyle w:val="ConsPlusNormal"/>
            </w:pPr>
            <w:r>
              <w:t>г. Оренбург, ул. Туркестанская, д. 4в</w:t>
            </w:r>
          </w:p>
        </w:tc>
        <w:tc>
          <w:tcPr>
            <w:tcW w:w="1587" w:type="dxa"/>
          </w:tcPr>
          <w:p w:rsidR="00577AB5" w:rsidRDefault="00577AB5">
            <w:pPr>
              <w:pStyle w:val="ConsPlusNormal"/>
              <w:jc w:val="center"/>
            </w:pPr>
            <w:r>
              <w:t>4738,10</w:t>
            </w:r>
          </w:p>
        </w:tc>
        <w:tc>
          <w:tcPr>
            <w:tcW w:w="2551" w:type="dxa"/>
          </w:tcPr>
          <w:p w:rsidR="00577AB5" w:rsidRDefault="00577AB5">
            <w:pPr>
              <w:pStyle w:val="ConsPlusNormal"/>
              <w:jc w:val="center"/>
            </w:pPr>
            <w:r>
              <w:t>144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177149,27</w:t>
            </w:r>
          </w:p>
        </w:tc>
      </w:tr>
      <w:tr w:rsidR="00577AB5">
        <w:tc>
          <w:tcPr>
            <w:tcW w:w="794" w:type="dxa"/>
          </w:tcPr>
          <w:p w:rsidR="00577AB5" w:rsidRDefault="00577AB5">
            <w:pPr>
              <w:pStyle w:val="ConsPlusNormal"/>
              <w:jc w:val="center"/>
            </w:pPr>
            <w:r>
              <w:t>349.</w:t>
            </w:r>
          </w:p>
        </w:tc>
        <w:tc>
          <w:tcPr>
            <w:tcW w:w="3005" w:type="dxa"/>
          </w:tcPr>
          <w:p w:rsidR="00577AB5" w:rsidRDefault="00577AB5">
            <w:pPr>
              <w:pStyle w:val="ConsPlusNormal"/>
            </w:pPr>
            <w:r>
              <w:t>г. Оренбург, ул. Туркестанская, д. 7</w:t>
            </w:r>
          </w:p>
        </w:tc>
        <w:tc>
          <w:tcPr>
            <w:tcW w:w="1587" w:type="dxa"/>
          </w:tcPr>
          <w:p w:rsidR="00577AB5" w:rsidRDefault="00577AB5">
            <w:pPr>
              <w:pStyle w:val="ConsPlusNormal"/>
              <w:jc w:val="center"/>
            </w:pPr>
            <w:r>
              <w:t>5684,50</w:t>
            </w:r>
          </w:p>
        </w:tc>
        <w:tc>
          <w:tcPr>
            <w:tcW w:w="2551" w:type="dxa"/>
          </w:tcPr>
          <w:p w:rsidR="00577AB5" w:rsidRDefault="00577AB5">
            <w:pPr>
              <w:pStyle w:val="ConsPlusNormal"/>
              <w:jc w:val="center"/>
            </w:pPr>
            <w:r>
              <w:t>182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62656,29</w:t>
            </w:r>
          </w:p>
        </w:tc>
      </w:tr>
      <w:tr w:rsidR="00577AB5">
        <w:tc>
          <w:tcPr>
            <w:tcW w:w="794" w:type="dxa"/>
          </w:tcPr>
          <w:p w:rsidR="00577AB5" w:rsidRDefault="00577AB5">
            <w:pPr>
              <w:pStyle w:val="ConsPlusNormal"/>
              <w:jc w:val="center"/>
            </w:pPr>
            <w:r>
              <w:t>350.</w:t>
            </w:r>
          </w:p>
        </w:tc>
        <w:tc>
          <w:tcPr>
            <w:tcW w:w="3005" w:type="dxa"/>
          </w:tcPr>
          <w:p w:rsidR="00577AB5" w:rsidRDefault="00577AB5">
            <w:pPr>
              <w:pStyle w:val="ConsPlusNormal"/>
            </w:pPr>
            <w:r>
              <w:t>г. Оренбург, ул. Туркестанская, д. 8б</w:t>
            </w:r>
          </w:p>
        </w:tc>
        <w:tc>
          <w:tcPr>
            <w:tcW w:w="1587" w:type="dxa"/>
          </w:tcPr>
          <w:p w:rsidR="00577AB5" w:rsidRDefault="00577AB5">
            <w:pPr>
              <w:pStyle w:val="ConsPlusNormal"/>
              <w:jc w:val="center"/>
            </w:pPr>
            <w:r>
              <w:t>1667,80</w:t>
            </w:r>
          </w:p>
        </w:tc>
        <w:tc>
          <w:tcPr>
            <w:tcW w:w="2551" w:type="dxa"/>
          </w:tcPr>
          <w:p w:rsidR="00577AB5" w:rsidRDefault="00577AB5">
            <w:pPr>
              <w:pStyle w:val="ConsPlusNormal"/>
              <w:jc w:val="center"/>
            </w:pPr>
            <w:r>
              <w:t>68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116880,00</w:t>
            </w:r>
          </w:p>
        </w:tc>
      </w:tr>
      <w:tr w:rsidR="00577AB5">
        <w:tc>
          <w:tcPr>
            <w:tcW w:w="794" w:type="dxa"/>
          </w:tcPr>
          <w:p w:rsidR="00577AB5" w:rsidRDefault="00577AB5">
            <w:pPr>
              <w:pStyle w:val="ConsPlusNormal"/>
              <w:jc w:val="center"/>
            </w:pPr>
            <w:r>
              <w:t>351.</w:t>
            </w:r>
          </w:p>
        </w:tc>
        <w:tc>
          <w:tcPr>
            <w:tcW w:w="3005" w:type="dxa"/>
          </w:tcPr>
          <w:p w:rsidR="00577AB5" w:rsidRDefault="00577AB5">
            <w:pPr>
              <w:pStyle w:val="ConsPlusNormal"/>
            </w:pPr>
            <w:r>
              <w:t>г. Оренбург, ул. Туркестанская, д. 9</w:t>
            </w:r>
          </w:p>
        </w:tc>
        <w:tc>
          <w:tcPr>
            <w:tcW w:w="1587" w:type="dxa"/>
          </w:tcPr>
          <w:p w:rsidR="00577AB5" w:rsidRDefault="00577AB5">
            <w:pPr>
              <w:pStyle w:val="ConsPlusNormal"/>
              <w:jc w:val="center"/>
            </w:pPr>
            <w:r>
              <w:t>5682,40</w:t>
            </w:r>
          </w:p>
        </w:tc>
        <w:tc>
          <w:tcPr>
            <w:tcW w:w="2551" w:type="dxa"/>
          </w:tcPr>
          <w:p w:rsidR="00577AB5" w:rsidRDefault="00577AB5">
            <w:pPr>
              <w:pStyle w:val="ConsPlusNormal"/>
              <w:jc w:val="center"/>
            </w:pPr>
            <w:r>
              <w:t>180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40998,49</w:t>
            </w:r>
          </w:p>
        </w:tc>
      </w:tr>
      <w:tr w:rsidR="00577AB5">
        <w:tc>
          <w:tcPr>
            <w:tcW w:w="794" w:type="dxa"/>
          </w:tcPr>
          <w:p w:rsidR="00577AB5" w:rsidRDefault="00577AB5">
            <w:pPr>
              <w:pStyle w:val="ConsPlusNormal"/>
              <w:jc w:val="center"/>
            </w:pPr>
            <w:r>
              <w:lastRenderedPageBreak/>
              <w:t>352.</w:t>
            </w:r>
          </w:p>
        </w:tc>
        <w:tc>
          <w:tcPr>
            <w:tcW w:w="3005" w:type="dxa"/>
          </w:tcPr>
          <w:p w:rsidR="00577AB5" w:rsidRDefault="00577AB5">
            <w:pPr>
              <w:pStyle w:val="ConsPlusNormal"/>
            </w:pPr>
            <w:r>
              <w:t>г. Оренбург, ул. Центральная, д. 11</w:t>
            </w:r>
          </w:p>
        </w:tc>
        <w:tc>
          <w:tcPr>
            <w:tcW w:w="1587" w:type="dxa"/>
          </w:tcPr>
          <w:p w:rsidR="00577AB5" w:rsidRDefault="00577AB5">
            <w:pPr>
              <w:pStyle w:val="ConsPlusNormal"/>
              <w:jc w:val="center"/>
            </w:pPr>
            <w:r>
              <w:t>4906,30</w:t>
            </w:r>
          </w:p>
        </w:tc>
        <w:tc>
          <w:tcPr>
            <w:tcW w:w="2551" w:type="dxa"/>
          </w:tcPr>
          <w:p w:rsidR="00577AB5" w:rsidRDefault="00577AB5">
            <w:pPr>
              <w:pStyle w:val="ConsPlusNormal"/>
              <w:jc w:val="center"/>
            </w:pPr>
            <w:r>
              <w:t>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128608,86</w:t>
            </w:r>
          </w:p>
        </w:tc>
      </w:tr>
      <w:tr w:rsidR="00577AB5">
        <w:tc>
          <w:tcPr>
            <w:tcW w:w="794" w:type="dxa"/>
          </w:tcPr>
          <w:p w:rsidR="00577AB5" w:rsidRDefault="00577AB5">
            <w:pPr>
              <w:pStyle w:val="ConsPlusNormal"/>
              <w:jc w:val="center"/>
            </w:pPr>
            <w:r>
              <w:t>353.</w:t>
            </w:r>
          </w:p>
        </w:tc>
        <w:tc>
          <w:tcPr>
            <w:tcW w:w="3005" w:type="dxa"/>
          </w:tcPr>
          <w:p w:rsidR="00577AB5" w:rsidRDefault="00577AB5">
            <w:pPr>
              <w:pStyle w:val="ConsPlusNormal"/>
            </w:pPr>
            <w:r>
              <w:t>г. Оренбург, ул. Центральная, д. 3</w:t>
            </w:r>
          </w:p>
        </w:tc>
        <w:tc>
          <w:tcPr>
            <w:tcW w:w="1587" w:type="dxa"/>
          </w:tcPr>
          <w:p w:rsidR="00577AB5" w:rsidRDefault="00577AB5">
            <w:pPr>
              <w:pStyle w:val="ConsPlusNormal"/>
              <w:jc w:val="center"/>
            </w:pPr>
            <w:r>
              <w:t>7233,30</w:t>
            </w:r>
          </w:p>
        </w:tc>
        <w:tc>
          <w:tcPr>
            <w:tcW w:w="2551" w:type="dxa"/>
          </w:tcPr>
          <w:p w:rsidR="00577AB5" w:rsidRDefault="00577AB5">
            <w:pPr>
              <w:pStyle w:val="ConsPlusNormal"/>
              <w:jc w:val="center"/>
            </w:pPr>
            <w:r>
              <w:t>323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33046,16</w:t>
            </w:r>
          </w:p>
        </w:tc>
      </w:tr>
      <w:tr w:rsidR="00577AB5">
        <w:tc>
          <w:tcPr>
            <w:tcW w:w="794" w:type="dxa"/>
          </w:tcPr>
          <w:p w:rsidR="00577AB5" w:rsidRDefault="00577AB5">
            <w:pPr>
              <w:pStyle w:val="ConsPlusNormal"/>
              <w:jc w:val="center"/>
            </w:pPr>
            <w:r>
              <w:t>354.</w:t>
            </w:r>
          </w:p>
        </w:tc>
        <w:tc>
          <w:tcPr>
            <w:tcW w:w="3005" w:type="dxa"/>
          </w:tcPr>
          <w:p w:rsidR="00577AB5" w:rsidRDefault="00577AB5">
            <w:pPr>
              <w:pStyle w:val="ConsPlusNormal"/>
            </w:pPr>
            <w:r>
              <w:t>г. Оренбург, ул. Чернышевского, д. 24</w:t>
            </w:r>
          </w:p>
        </w:tc>
        <w:tc>
          <w:tcPr>
            <w:tcW w:w="1587" w:type="dxa"/>
          </w:tcPr>
          <w:p w:rsidR="00577AB5" w:rsidRDefault="00577AB5">
            <w:pPr>
              <w:pStyle w:val="ConsPlusNormal"/>
              <w:jc w:val="center"/>
            </w:pPr>
            <w:r>
              <w:t>10177,00</w:t>
            </w:r>
          </w:p>
        </w:tc>
        <w:tc>
          <w:tcPr>
            <w:tcW w:w="2551" w:type="dxa"/>
          </w:tcPr>
          <w:p w:rsidR="00577AB5" w:rsidRDefault="00577AB5">
            <w:pPr>
              <w:pStyle w:val="ConsPlusNormal"/>
              <w:jc w:val="center"/>
            </w:pPr>
            <w:r>
              <w:t>325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100469,04</w:t>
            </w:r>
          </w:p>
        </w:tc>
      </w:tr>
      <w:tr w:rsidR="00577AB5">
        <w:tc>
          <w:tcPr>
            <w:tcW w:w="794" w:type="dxa"/>
          </w:tcPr>
          <w:p w:rsidR="00577AB5" w:rsidRDefault="00577AB5">
            <w:pPr>
              <w:pStyle w:val="ConsPlusNormal"/>
              <w:jc w:val="center"/>
            </w:pPr>
            <w:r>
              <w:t>355.</w:t>
            </w:r>
          </w:p>
        </w:tc>
        <w:tc>
          <w:tcPr>
            <w:tcW w:w="3005" w:type="dxa"/>
          </w:tcPr>
          <w:p w:rsidR="00577AB5" w:rsidRDefault="00577AB5">
            <w:pPr>
              <w:pStyle w:val="ConsPlusNormal"/>
            </w:pPr>
            <w:r>
              <w:t>г. Оренбург, ул. Чернышевского, д. 30</w:t>
            </w:r>
          </w:p>
        </w:tc>
        <w:tc>
          <w:tcPr>
            <w:tcW w:w="1587" w:type="dxa"/>
          </w:tcPr>
          <w:p w:rsidR="00577AB5" w:rsidRDefault="00577AB5">
            <w:pPr>
              <w:pStyle w:val="ConsPlusNormal"/>
              <w:jc w:val="center"/>
            </w:pPr>
            <w:r>
              <w:t>5776,00</w:t>
            </w:r>
          </w:p>
        </w:tc>
        <w:tc>
          <w:tcPr>
            <w:tcW w:w="2551" w:type="dxa"/>
          </w:tcPr>
          <w:p w:rsidR="00577AB5" w:rsidRDefault="00577AB5">
            <w:pPr>
              <w:pStyle w:val="ConsPlusNormal"/>
              <w:jc w:val="center"/>
            </w:pPr>
            <w:r>
              <w:t>247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82865,14</w:t>
            </w:r>
          </w:p>
        </w:tc>
      </w:tr>
      <w:tr w:rsidR="00577AB5">
        <w:tc>
          <w:tcPr>
            <w:tcW w:w="794" w:type="dxa"/>
          </w:tcPr>
          <w:p w:rsidR="00577AB5" w:rsidRDefault="00577AB5">
            <w:pPr>
              <w:pStyle w:val="ConsPlusNormal"/>
              <w:jc w:val="center"/>
            </w:pPr>
            <w:r>
              <w:t>356.</w:t>
            </w:r>
          </w:p>
        </w:tc>
        <w:tc>
          <w:tcPr>
            <w:tcW w:w="3005" w:type="dxa"/>
          </w:tcPr>
          <w:p w:rsidR="00577AB5" w:rsidRDefault="00577AB5">
            <w:pPr>
              <w:pStyle w:val="ConsPlusNormal"/>
            </w:pPr>
            <w:r>
              <w:t>г. Оренбург, ул. Чернышевского, д. 30/1</w:t>
            </w:r>
          </w:p>
        </w:tc>
        <w:tc>
          <w:tcPr>
            <w:tcW w:w="1587" w:type="dxa"/>
          </w:tcPr>
          <w:p w:rsidR="00577AB5" w:rsidRDefault="00577AB5">
            <w:pPr>
              <w:pStyle w:val="ConsPlusNormal"/>
              <w:jc w:val="center"/>
            </w:pPr>
            <w:r>
              <w:t>3208,00</w:t>
            </w:r>
          </w:p>
        </w:tc>
        <w:tc>
          <w:tcPr>
            <w:tcW w:w="2551" w:type="dxa"/>
          </w:tcPr>
          <w:p w:rsidR="00577AB5" w:rsidRDefault="00577AB5">
            <w:pPr>
              <w:pStyle w:val="ConsPlusNormal"/>
              <w:jc w:val="center"/>
            </w:pPr>
            <w:r>
              <w:t>137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72593,24</w:t>
            </w:r>
          </w:p>
        </w:tc>
      </w:tr>
      <w:tr w:rsidR="00577AB5">
        <w:tc>
          <w:tcPr>
            <w:tcW w:w="794" w:type="dxa"/>
          </w:tcPr>
          <w:p w:rsidR="00577AB5" w:rsidRDefault="00577AB5">
            <w:pPr>
              <w:pStyle w:val="ConsPlusNormal"/>
              <w:jc w:val="center"/>
            </w:pPr>
            <w:r>
              <w:t>357.</w:t>
            </w:r>
          </w:p>
        </w:tc>
        <w:tc>
          <w:tcPr>
            <w:tcW w:w="3005" w:type="dxa"/>
          </w:tcPr>
          <w:p w:rsidR="00577AB5" w:rsidRDefault="00577AB5">
            <w:pPr>
              <w:pStyle w:val="ConsPlusNormal"/>
            </w:pPr>
            <w:r>
              <w:t>г. Оренбург, ул. Чичерина, д. 26</w:t>
            </w:r>
          </w:p>
        </w:tc>
        <w:tc>
          <w:tcPr>
            <w:tcW w:w="1587" w:type="dxa"/>
          </w:tcPr>
          <w:p w:rsidR="00577AB5" w:rsidRDefault="00577AB5">
            <w:pPr>
              <w:pStyle w:val="ConsPlusNormal"/>
              <w:jc w:val="center"/>
            </w:pPr>
            <w:r>
              <w:t>1755,50</w:t>
            </w:r>
          </w:p>
        </w:tc>
        <w:tc>
          <w:tcPr>
            <w:tcW w:w="2551" w:type="dxa"/>
          </w:tcPr>
          <w:p w:rsidR="00577AB5" w:rsidRDefault="00577AB5">
            <w:pPr>
              <w:pStyle w:val="ConsPlusNormal"/>
              <w:jc w:val="center"/>
            </w:pPr>
            <w:r>
              <w:t>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89827,07</w:t>
            </w:r>
          </w:p>
        </w:tc>
      </w:tr>
      <w:tr w:rsidR="00577AB5">
        <w:tc>
          <w:tcPr>
            <w:tcW w:w="794" w:type="dxa"/>
          </w:tcPr>
          <w:p w:rsidR="00577AB5" w:rsidRDefault="00577AB5">
            <w:pPr>
              <w:pStyle w:val="ConsPlusNormal"/>
              <w:jc w:val="center"/>
            </w:pPr>
            <w:r>
              <w:t>358.</w:t>
            </w:r>
          </w:p>
        </w:tc>
        <w:tc>
          <w:tcPr>
            <w:tcW w:w="3005" w:type="dxa"/>
          </w:tcPr>
          <w:p w:rsidR="00577AB5" w:rsidRDefault="00577AB5">
            <w:pPr>
              <w:pStyle w:val="ConsPlusNormal"/>
            </w:pPr>
            <w:r>
              <w:t>г. Оренбург, ул. Чичерина, д. 34</w:t>
            </w:r>
          </w:p>
        </w:tc>
        <w:tc>
          <w:tcPr>
            <w:tcW w:w="1587" w:type="dxa"/>
          </w:tcPr>
          <w:p w:rsidR="00577AB5" w:rsidRDefault="00577AB5">
            <w:pPr>
              <w:pStyle w:val="ConsPlusNormal"/>
              <w:jc w:val="center"/>
            </w:pPr>
            <w:r>
              <w:t>1773,50</w:t>
            </w:r>
          </w:p>
        </w:tc>
        <w:tc>
          <w:tcPr>
            <w:tcW w:w="2551" w:type="dxa"/>
          </w:tcPr>
          <w:p w:rsidR="00577AB5" w:rsidRDefault="00577AB5">
            <w:pPr>
              <w:pStyle w:val="ConsPlusNormal"/>
              <w:jc w:val="center"/>
            </w:pPr>
            <w:r>
              <w:t>50</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1015121,49</w:t>
            </w:r>
          </w:p>
        </w:tc>
      </w:tr>
      <w:tr w:rsidR="00577AB5">
        <w:tc>
          <w:tcPr>
            <w:tcW w:w="794" w:type="dxa"/>
          </w:tcPr>
          <w:p w:rsidR="00577AB5" w:rsidRDefault="00577AB5">
            <w:pPr>
              <w:pStyle w:val="ConsPlusNormal"/>
              <w:jc w:val="center"/>
            </w:pPr>
            <w:r>
              <w:t>359.</w:t>
            </w:r>
          </w:p>
        </w:tc>
        <w:tc>
          <w:tcPr>
            <w:tcW w:w="3005" w:type="dxa"/>
          </w:tcPr>
          <w:p w:rsidR="00577AB5" w:rsidRDefault="00577AB5">
            <w:pPr>
              <w:pStyle w:val="ConsPlusNormal"/>
            </w:pPr>
            <w:r>
              <w:t>г. Оренбург, ул. Чкалова, д. 16/1</w:t>
            </w:r>
          </w:p>
        </w:tc>
        <w:tc>
          <w:tcPr>
            <w:tcW w:w="1587" w:type="dxa"/>
          </w:tcPr>
          <w:p w:rsidR="00577AB5" w:rsidRDefault="00577AB5">
            <w:pPr>
              <w:pStyle w:val="ConsPlusNormal"/>
              <w:jc w:val="center"/>
            </w:pPr>
            <w:r>
              <w:t>12871,40</w:t>
            </w:r>
          </w:p>
        </w:tc>
        <w:tc>
          <w:tcPr>
            <w:tcW w:w="2551" w:type="dxa"/>
          </w:tcPr>
          <w:p w:rsidR="00577AB5" w:rsidRDefault="00577AB5">
            <w:pPr>
              <w:pStyle w:val="ConsPlusNormal"/>
              <w:jc w:val="center"/>
            </w:pPr>
            <w:r>
              <w:t>433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111246,59</w:t>
            </w:r>
          </w:p>
        </w:tc>
      </w:tr>
      <w:tr w:rsidR="00577AB5">
        <w:tc>
          <w:tcPr>
            <w:tcW w:w="794" w:type="dxa"/>
          </w:tcPr>
          <w:p w:rsidR="00577AB5" w:rsidRDefault="00577AB5">
            <w:pPr>
              <w:pStyle w:val="ConsPlusNormal"/>
              <w:jc w:val="center"/>
            </w:pPr>
            <w:r>
              <w:t>360.</w:t>
            </w:r>
          </w:p>
        </w:tc>
        <w:tc>
          <w:tcPr>
            <w:tcW w:w="3005" w:type="dxa"/>
          </w:tcPr>
          <w:p w:rsidR="00577AB5" w:rsidRDefault="00577AB5">
            <w:pPr>
              <w:pStyle w:val="ConsPlusNormal"/>
            </w:pPr>
            <w:r>
              <w:t>г. Оренбург, ул. Чкалова, д. 31</w:t>
            </w:r>
          </w:p>
        </w:tc>
        <w:tc>
          <w:tcPr>
            <w:tcW w:w="1587" w:type="dxa"/>
          </w:tcPr>
          <w:p w:rsidR="00577AB5" w:rsidRDefault="00577AB5">
            <w:pPr>
              <w:pStyle w:val="ConsPlusNormal"/>
              <w:jc w:val="center"/>
            </w:pPr>
            <w:r>
              <w:t>8725,90</w:t>
            </w:r>
          </w:p>
        </w:tc>
        <w:tc>
          <w:tcPr>
            <w:tcW w:w="2551" w:type="dxa"/>
          </w:tcPr>
          <w:p w:rsidR="00577AB5" w:rsidRDefault="00577AB5">
            <w:pPr>
              <w:pStyle w:val="ConsPlusNormal"/>
              <w:jc w:val="center"/>
            </w:pPr>
            <w:r>
              <w:t>255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118373,14</w:t>
            </w:r>
          </w:p>
        </w:tc>
      </w:tr>
      <w:tr w:rsidR="00577AB5">
        <w:tc>
          <w:tcPr>
            <w:tcW w:w="794" w:type="dxa"/>
          </w:tcPr>
          <w:p w:rsidR="00577AB5" w:rsidRDefault="00577AB5">
            <w:pPr>
              <w:pStyle w:val="ConsPlusNormal"/>
              <w:jc w:val="center"/>
            </w:pPr>
            <w:r>
              <w:t>361.</w:t>
            </w:r>
          </w:p>
        </w:tc>
        <w:tc>
          <w:tcPr>
            <w:tcW w:w="3005" w:type="dxa"/>
          </w:tcPr>
          <w:p w:rsidR="00577AB5" w:rsidRDefault="00577AB5">
            <w:pPr>
              <w:pStyle w:val="ConsPlusNormal"/>
            </w:pPr>
            <w:r>
              <w:t>г. Оренбург, ул. Чкалова, д. 45</w:t>
            </w:r>
          </w:p>
        </w:tc>
        <w:tc>
          <w:tcPr>
            <w:tcW w:w="1587" w:type="dxa"/>
          </w:tcPr>
          <w:p w:rsidR="00577AB5" w:rsidRDefault="00577AB5">
            <w:pPr>
              <w:pStyle w:val="ConsPlusNormal"/>
              <w:jc w:val="center"/>
            </w:pPr>
            <w:r>
              <w:t>12228,50</w:t>
            </w:r>
          </w:p>
        </w:tc>
        <w:tc>
          <w:tcPr>
            <w:tcW w:w="2551" w:type="dxa"/>
          </w:tcPr>
          <w:p w:rsidR="00577AB5" w:rsidRDefault="00577AB5">
            <w:pPr>
              <w:pStyle w:val="ConsPlusNormal"/>
              <w:jc w:val="center"/>
            </w:pPr>
            <w:r>
              <w:t>412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153045,25</w:t>
            </w:r>
          </w:p>
        </w:tc>
      </w:tr>
      <w:tr w:rsidR="00577AB5">
        <w:tc>
          <w:tcPr>
            <w:tcW w:w="794" w:type="dxa"/>
          </w:tcPr>
          <w:p w:rsidR="00577AB5" w:rsidRDefault="00577AB5">
            <w:pPr>
              <w:pStyle w:val="ConsPlusNormal"/>
              <w:jc w:val="center"/>
            </w:pPr>
            <w:r>
              <w:t>362.</w:t>
            </w:r>
          </w:p>
        </w:tc>
        <w:tc>
          <w:tcPr>
            <w:tcW w:w="3005" w:type="dxa"/>
          </w:tcPr>
          <w:p w:rsidR="00577AB5" w:rsidRDefault="00577AB5">
            <w:pPr>
              <w:pStyle w:val="ConsPlusNormal"/>
            </w:pPr>
            <w:r>
              <w:t>г. Оренбург, ул. Чкалова, д. 48</w:t>
            </w:r>
          </w:p>
        </w:tc>
        <w:tc>
          <w:tcPr>
            <w:tcW w:w="1587" w:type="dxa"/>
          </w:tcPr>
          <w:p w:rsidR="00577AB5" w:rsidRDefault="00577AB5">
            <w:pPr>
              <w:pStyle w:val="ConsPlusNormal"/>
              <w:jc w:val="center"/>
            </w:pPr>
            <w:r>
              <w:t>3655,00</w:t>
            </w:r>
          </w:p>
        </w:tc>
        <w:tc>
          <w:tcPr>
            <w:tcW w:w="2551" w:type="dxa"/>
          </w:tcPr>
          <w:p w:rsidR="00577AB5" w:rsidRDefault="00577AB5">
            <w:pPr>
              <w:pStyle w:val="ConsPlusNormal"/>
              <w:jc w:val="center"/>
            </w:pPr>
            <w:r>
              <w:t>117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55063,30</w:t>
            </w:r>
          </w:p>
        </w:tc>
      </w:tr>
      <w:tr w:rsidR="00577AB5">
        <w:tc>
          <w:tcPr>
            <w:tcW w:w="794" w:type="dxa"/>
          </w:tcPr>
          <w:p w:rsidR="00577AB5" w:rsidRDefault="00577AB5">
            <w:pPr>
              <w:pStyle w:val="ConsPlusNormal"/>
              <w:jc w:val="center"/>
            </w:pPr>
            <w:r>
              <w:t>363.</w:t>
            </w:r>
          </w:p>
        </w:tc>
        <w:tc>
          <w:tcPr>
            <w:tcW w:w="3005" w:type="dxa"/>
          </w:tcPr>
          <w:p w:rsidR="00577AB5" w:rsidRDefault="00577AB5">
            <w:pPr>
              <w:pStyle w:val="ConsPlusNormal"/>
            </w:pPr>
            <w:r>
              <w:t>г. Оренбург, ул. Чкалова, д. 55</w:t>
            </w:r>
          </w:p>
        </w:tc>
        <w:tc>
          <w:tcPr>
            <w:tcW w:w="1587" w:type="dxa"/>
          </w:tcPr>
          <w:p w:rsidR="00577AB5" w:rsidRDefault="00577AB5">
            <w:pPr>
              <w:pStyle w:val="ConsPlusNormal"/>
              <w:jc w:val="center"/>
            </w:pPr>
            <w:r>
              <w:t>23751,50</w:t>
            </w:r>
          </w:p>
        </w:tc>
        <w:tc>
          <w:tcPr>
            <w:tcW w:w="2551" w:type="dxa"/>
          </w:tcPr>
          <w:p w:rsidR="00577AB5" w:rsidRDefault="00577AB5">
            <w:pPr>
              <w:pStyle w:val="ConsPlusNormal"/>
              <w:jc w:val="center"/>
            </w:pPr>
            <w:r>
              <w:t>782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215344,78</w:t>
            </w:r>
          </w:p>
        </w:tc>
      </w:tr>
      <w:tr w:rsidR="00577AB5">
        <w:tc>
          <w:tcPr>
            <w:tcW w:w="794" w:type="dxa"/>
          </w:tcPr>
          <w:p w:rsidR="00577AB5" w:rsidRDefault="00577AB5">
            <w:pPr>
              <w:pStyle w:val="ConsPlusNormal"/>
              <w:jc w:val="center"/>
            </w:pPr>
            <w:r>
              <w:t>364.</w:t>
            </w:r>
          </w:p>
        </w:tc>
        <w:tc>
          <w:tcPr>
            <w:tcW w:w="3005" w:type="dxa"/>
          </w:tcPr>
          <w:p w:rsidR="00577AB5" w:rsidRDefault="00577AB5">
            <w:pPr>
              <w:pStyle w:val="ConsPlusNormal"/>
            </w:pPr>
            <w:r>
              <w:t>г. Оренбург, ул. Шевченко, д. 255</w:t>
            </w:r>
          </w:p>
        </w:tc>
        <w:tc>
          <w:tcPr>
            <w:tcW w:w="1587" w:type="dxa"/>
          </w:tcPr>
          <w:p w:rsidR="00577AB5" w:rsidRDefault="00577AB5">
            <w:pPr>
              <w:pStyle w:val="ConsPlusNormal"/>
              <w:jc w:val="center"/>
            </w:pPr>
            <w:r>
              <w:t>3577,40</w:t>
            </w:r>
          </w:p>
        </w:tc>
        <w:tc>
          <w:tcPr>
            <w:tcW w:w="2551" w:type="dxa"/>
          </w:tcPr>
          <w:p w:rsidR="00577AB5" w:rsidRDefault="00577AB5">
            <w:pPr>
              <w:pStyle w:val="ConsPlusNormal"/>
              <w:jc w:val="center"/>
            </w:pPr>
            <w:r>
              <w:t>117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79771,02</w:t>
            </w:r>
          </w:p>
        </w:tc>
      </w:tr>
      <w:tr w:rsidR="00577AB5">
        <w:tc>
          <w:tcPr>
            <w:tcW w:w="794" w:type="dxa"/>
          </w:tcPr>
          <w:p w:rsidR="00577AB5" w:rsidRDefault="00577AB5">
            <w:pPr>
              <w:pStyle w:val="ConsPlusNormal"/>
              <w:jc w:val="center"/>
            </w:pPr>
            <w:r>
              <w:t>365.</w:t>
            </w:r>
          </w:p>
        </w:tc>
        <w:tc>
          <w:tcPr>
            <w:tcW w:w="3005" w:type="dxa"/>
          </w:tcPr>
          <w:p w:rsidR="00577AB5" w:rsidRDefault="00577AB5">
            <w:pPr>
              <w:pStyle w:val="ConsPlusNormal"/>
            </w:pPr>
            <w:r>
              <w:t xml:space="preserve">г. Оренбург, ул. Юных </w:t>
            </w:r>
            <w:r>
              <w:lastRenderedPageBreak/>
              <w:t>Ленинцев, д. 12</w:t>
            </w:r>
          </w:p>
        </w:tc>
        <w:tc>
          <w:tcPr>
            <w:tcW w:w="1587" w:type="dxa"/>
          </w:tcPr>
          <w:p w:rsidR="00577AB5" w:rsidRDefault="00577AB5">
            <w:pPr>
              <w:pStyle w:val="ConsPlusNormal"/>
              <w:jc w:val="center"/>
            </w:pPr>
            <w:r>
              <w:lastRenderedPageBreak/>
              <w:t>4439,70</w:t>
            </w:r>
          </w:p>
        </w:tc>
        <w:tc>
          <w:tcPr>
            <w:tcW w:w="2551" w:type="dxa"/>
          </w:tcPr>
          <w:p w:rsidR="00577AB5" w:rsidRDefault="00577AB5">
            <w:pPr>
              <w:pStyle w:val="ConsPlusNormal"/>
              <w:jc w:val="center"/>
            </w:pPr>
            <w:r>
              <w:t>160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27185,46</w:t>
            </w:r>
          </w:p>
        </w:tc>
      </w:tr>
      <w:tr w:rsidR="00577AB5">
        <w:tc>
          <w:tcPr>
            <w:tcW w:w="794" w:type="dxa"/>
          </w:tcPr>
          <w:p w:rsidR="00577AB5" w:rsidRDefault="00577AB5">
            <w:pPr>
              <w:pStyle w:val="ConsPlusNormal"/>
              <w:jc w:val="center"/>
            </w:pPr>
            <w:r>
              <w:lastRenderedPageBreak/>
              <w:t>366.</w:t>
            </w:r>
          </w:p>
        </w:tc>
        <w:tc>
          <w:tcPr>
            <w:tcW w:w="3005" w:type="dxa"/>
          </w:tcPr>
          <w:p w:rsidR="00577AB5" w:rsidRDefault="00577AB5">
            <w:pPr>
              <w:pStyle w:val="ConsPlusNormal"/>
            </w:pPr>
            <w:r>
              <w:t>г. Оренбург, ул. Юных Ленинцев, д. 3/2</w:t>
            </w:r>
          </w:p>
        </w:tc>
        <w:tc>
          <w:tcPr>
            <w:tcW w:w="1587" w:type="dxa"/>
          </w:tcPr>
          <w:p w:rsidR="00577AB5" w:rsidRDefault="00577AB5">
            <w:pPr>
              <w:pStyle w:val="ConsPlusNormal"/>
              <w:jc w:val="center"/>
            </w:pPr>
            <w:r>
              <w:t>9173,30</w:t>
            </w:r>
          </w:p>
        </w:tc>
        <w:tc>
          <w:tcPr>
            <w:tcW w:w="2551" w:type="dxa"/>
          </w:tcPr>
          <w:p w:rsidR="00577AB5" w:rsidRDefault="00577AB5">
            <w:pPr>
              <w:pStyle w:val="ConsPlusNormal"/>
              <w:jc w:val="center"/>
            </w:pPr>
            <w:r>
              <w:t>182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135992,49</w:t>
            </w:r>
          </w:p>
        </w:tc>
      </w:tr>
      <w:tr w:rsidR="00577AB5">
        <w:tc>
          <w:tcPr>
            <w:tcW w:w="794" w:type="dxa"/>
          </w:tcPr>
          <w:p w:rsidR="00577AB5" w:rsidRDefault="00577AB5">
            <w:pPr>
              <w:pStyle w:val="ConsPlusNormal"/>
              <w:jc w:val="center"/>
            </w:pPr>
            <w:r>
              <w:t>367.</w:t>
            </w:r>
          </w:p>
        </w:tc>
        <w:tc>
          <w:tcPr>
            <w:tcW w:w="3005" w:type="dxa"/>
          </w:tcPr>
          <w:p w:rsidR="00577AB5" w:rsidRDefault="00577AB5">
            <w:pPr>
              <w:pStyle w:val="ConsPlusNormal"/>
            </w:pPr>
            <w:r>
              <w:t>г. Оренбург, ул. Юных Ленинцев, д. 7/1</w:t>
            </w:r>
          </w:p>
        </w:tc>
        <w:tc>
          <w:tcPr>
            <w:tcW w:w="1587" w:type="dxa"/>
          </w:tcPr>
          <w:p w:rsidR="00577AB5" w:rsidRDefault="00577AB5">
            <w:pPr>
              <w:pStyle w:val="ConsPlusNormal"/>
              <w:jc w:val="center"/>
            </w:pPr>
            <w:r>
              <w:t>7612,60</w:t>
            </w:r>
          </w:p>
        </w:tc>
        <w:tc>
          <w:tcPr>
            <w:tcW w:w="2551" w:type="dxa"/>
          </w:tcPr>
          <w:p w:rsidR="00577AB5" w:rsidRDefault="00577AB5">
            <w:pPr>
              <w:pStyle w:val="ConsPlusNormal"/>
              <w:jc w:val="center"/>
            </w:pPr>
            <w:r>
              <w:t>298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81081,84</w:t>
            </w:r>
          </w:p>
        </w:tc>
      </w:tr>
      <w:tr w:rsidR="00577AB5">
        <w:tc>
          <w:tcPr>
            <w:tcW w:w="794" w:type="dxa"/>
          </w:tcPr>
          <w:p w:rsidR="00577AB5" w:rsidRDefault="00577AB5">
            <w:pPr>
              <w:pStyle w:val="ConsPlusNormal"/>
              <w:jc w:val="center"/>
            </w:pPr>
            <w:r>
              <w:t>368.</w:t>
            </w:r>
          </w:p>
        </w:tc>
        <w:tc>
          <w:tcPr>
            <w:tcW w:w="3005" w:type="dxa"/>
          </w:tcPr>
          <w:p w:rsidR="00577AB5" w:rsidRDefault="00577AB5">
            <w:pPr>
              <w:pStyle w:val="ConsPlusNormal"/>
            </w:pPr>
            <w:r>
              <w:t>г. Оренбург, ул. Юркина, д. 13</w:t>
            </w:r>
          </w:p>
        </w:tc>
        <w:tc>
          <w:tcPr>
            <w:tcW w:w="1587" w:type="dxa"/>
          </w:tcPr>
          <w:p w:rsidR="00577AB5" w:rsidRDefault="00577AB5">
            <w:pPr>
              <w:pStyle w:val="ConsPlusNormal"/>
              <w:jc w:val="center"/>
            </w:pPr>
            <w:r>
              <w:t>1862,50</w:t>
            </w:r>
          </w:p>
        </w:tc>
        <w:tc>
          <w:tcPr>
            <w:tcW w:w="2551" w:type="dxa"/>
          </w:tcPr>
          <w:p w:rsidR="00577AB5" w:rsidRDefault="00577AB5">
            <w:pPr>
              <w:pStyle w:val="ConsPlusNormal"/>
              <w:jc w:val="center"/>
            </w:pPr>
            <w:r>
              <w:t>76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57732,59</w:t>
            </w:r>
          </w:p>
        </w:tc>
      </w:tr>
      <w:tr w:rsidR="00577AB5">
        <w:tc>
          <w:tcPr>
            <w:tcW w:w="794" w:type="dxa"/>
          </w:tcPr>
          <w:p w:rsidR="00577AB5" w:rsidRDefault="00577AB5">
            <w:pPr>
              <w:pStyle w:val="ConsPlusNormal"/>
              <w:jc w:val="center"/>
            </w:pPr>
            <w:r>
              <w:t>369.</w:t>
            </w:r>
          </w:p>
        </w:tc>
        <w:tc>
          <w:tcPr>
            <w:tcW w:w="3005" w:type="dxa"/>
          </w:tcPr>
          <w:p w:rsidR="00577AB5" w:rsidRDefault="00577AB5">
            <w:pPr>
              <w:pStyle w:val="ConsPlusNormal"/>
            </w:pPr>
            <w:r>
              <w:t>г. Оренбург, ул. Юркина, д. 15</w:t>
            </w:r>
          </w:p>
        </w:tc>
        <w:tc>
          <w:tcPr>
            <w:tcW w:w="1587" w:type="dxa"/>
          </w:tcPr>
          <w:p w:rsidR="00577AB5" w:rsidRDefault="00577AB5">
            <w:pPr>
              <w:pStyle w:val="ConsPlusNormal"/>
              <w:jc w:val="center"/>
            </w:pPr>
            <w:r>
              <w:t>2122,40</w:t>
            </w:r>
          </w:p>
        </w:tc>
        <w:tc>
          <w:tcPr>
            <w:tcW w:w="2551" w:type="dxa"/>
          </w:tcPr>
          <w:p w:rsidR="00577AB5" w:rsidRDefault="00577AB5">
            <w:pPr>
              <w:pStyle w:val="ConsPlusNormal"/>
              <w:jc w:val="center"/>
            </w:pPr>
            <w:r>
              <w:t>84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62617,86</w:t>
            </w:r>
          </w:p>
        </w:tc>
      </w:tr>
      <w:tr w:rsidR="00577AB5">
        <w:tc>
          <w:tcPr>
            <w:tcW w:w="794" w:type="dxa"/>
          </w:tcPr>
          <w:p w:rsidR="00577AB5" w:rsidRDefault="00577AB5">
            <w:pPr>
              <w:pStyle w:val="ConsPlusNormal"/>
              <w:jc w:val="center"/>
            </w:pPr>
            <w:r>
              <w:t>370.</w:t>
            </w:r>
          </w:p>
        </w:tc>
        <w:tc>
          <w:tcPr>
            <w:tcW w:w="3005" w:type="dxa"/>
          </w:tcPr>
          <w:p w:rsidR="00577AB5" w:rsidRDefault="00577AB5">
            <w:pPr>
              <w:pStyle w:val="ConsPlusNormal"/>
            </w:pPr>
            <w:r>
              <w:t>г. Оренбург, ул. Юркина, д. 72</w:t>
            </w:r>
          </w:p>
        </w:tc>
        <w:tc>
          <w:tcPr>
            <w:tcW w:w="1587" w:type="dxa"/>
          </w:tcPr>
          <w:p w:rsidR="00577AB5" w:rsidRDefault="00577AB5">
            <w:pPr>
              <w:pStyle w:val="ConsPlusNormal"/>
              <w:jc w:val="center"/>
            </w:pPr>
            <w:r>
              <w:t>3832,30</w:t>
            </w:r>
          </w:p>
        </w:tc>
        <w:tc>
          <w:tcPr>
            <w:tcW w:w="2551" w:type="dxa"/>
          </w:tcPr>
          <w:p w:rsidR="00577AB5" w:rsidRDefault="00577AB5">
            <w:pPr>
              <w:pStyle w:val="ConsPlusNormal"/>
              <w:jc w:val="center"/>
            </w:pPr>
            <w:r>
              <w:t>113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170041,48</w:t>
            </w:r>
          </w:p>
        </w:tc>
      </w:tr>
      <w:tr w:rsidR="00577AB5">
        <w:tc>
          <w:tcPr>
            <w:tcW w:w="794" w:type="dxa"/>
          </w:tcPr>
          <w:p w:rsidR="00577AB5" w:rsidRDefault="00577AB5">
            <w:pPr>
              <w:pStyle w:val="ConsPlusNormal"/>
              <w:jc w:val="center"/>
            </w:pPr>
            <w:r>
              <w:t>371.</w:t>
            </w:r>
          </w:p>
        </w:tc>
        <w:tc>
          <w:tcPr>
            <w:tcW w:w="3005" w:type="dxa"/>
          </w:tcPr>
          <w:p w:rsidR="00577AB5" w:rsidRDefault="00577AB5">
            <w:pPr>
              <w:pStyle w:val="ConsPlusNormal"/>
            </w:pPr>
            <w:r>
              <w:t>г. Оренбург, ул. Юркина, д. 74</w:t>
            </w:r>
          </w:p>
        </w:tc>
        <w:tc>
          <w:tcPr>
            <w:tcW w:w="1587" w:type="dxa"/>
          </w:tcPr>
          <w:p w:rsidR="00577AB5" w:rsidRDefault="00577AB5">
            <w:pPr>
              <w:pStyle w:val="ConsPlusNormal"/>
              <w:jc w:val="center"/>
            </w:pPr>
            <w:r>
              <w:t>3348,90</w:t>
            </w:r>
          </w:p>
        </w:tc>
        <w:tc>
          <w:tcPr>
            <w:tcW w:w="2551" w:type="dxa"/>
          </w:tcPr>
          <w:p w:rsidR="00577AB5" w:rsidRDefault="00577AB5">
            <w:pPr>
              <w:pStyle w:val="ConsPlusNormal"/>
              <w:jc w:val="center"/>
            </w:pPr>
            <w:r>
              <w:t>113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66148,24</w:t>
            </w:r>
          </w:p>
        </w:tc>
      </w:tr>
      <w:tr w:rsidR="00577AB5">
        <w:tc>
          <w:tcPr>
            <w:tcW w:w="794" w:type="dxa"/>
          </w:tcPr>
          <w:p w:rsidR="00577AB5" w:rsidRDefault="00577AB5">
            <w:pPr>
              <w:pStyle w:val="ConsPlusNormal"/>
              <w:jc w:val="center"/>
            </w:pPr>
            <w:r>
              <w:t>372.</w:t>
            </w:r>
          </w:p>
        </w:tc>
        <w:tc>
          <w:tcPr>
            <w:tcW w:w="3005" w:type="dxa"/>
          </w:tcPr>
          <w:p w:rsidR="00577AB5" w:rsidRDefault="00577AB5">
            <w:pPr>
              <w:pStyle w:val="ConsPlusNormal"/>
            </w:pPr>
            <w:r>
              <w:t>пос. Каргала, ул. Восточная, д. 36</w:t>
            </w:r>
          </w:p>
        </w:tc>
        <w:tc>
          <w:tcPr>
            <w:tcW w:w="1587" w:type="dxa"/>
          </w:tcPr>
          <w:p w:rsidR="00577AB5" w:rsidRDefault="00577AB5">
            <w:pPr>
              <w:pStyle w:val="ConsPlusNormal"/>
              <w:jc w:val="center"/>
            </w:pPr>
            <w:r>
              <w:t>1313,90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66161,36</w:t>
            </w:r>
          </w:p>
        </w:tc>
      </w:tr>
      <w:tr w:rsidR="00577AB5">
        <w:tc>
          <w:tcPr>
            <w:tcW w:w="13606" w:type="dxa"/>
            <w:gridSpan w:val="7"/>
          </w:tcPr>
          <w:p w:rsidR="00577AB5" w:rsidRDefault="00577AB5">
            <w:pPr>
              <w:pStyle w:val="ConsPlusNormal"/>
              <w:jc w:val="center"/>
              <w:outlineLvl w:val="3"/>
            </w:pPr>
            <w:r>
              <w:t>13. Муниципальное образование город Орск</w:t>
            </w:r>
          </w:p>
        </w:tc>
      </w:tr>
      <w:tr w:rsidR="00577AB5">
        <w:tc>
          <w:tcPr>
            <w:tcW w:w="3799" w:type="dxa"/>
            <w:gridSpan w:val="2"/>
          </w:tcPr>
          <w:p w:rsidR="00577AB5" w:rsidRDefault="00577AB5">
            <w:pPr>
              <w:pStyle w:val="ConsPlusNormal"/>
            </w:pPr>
            <w:r>
              <w:t>Итого по муниципальному образованию город Орск</w:t>
            </w:r>
          </w:p>
        </w:tc>
        <w:tc>
          <w:tcPr>
            <w:tcW w:w="1587" w:type="dxa"/>
          </w:tcPr>
          <w:p w:rsidR="00577AB5" w:rsidRDefault="00577AB5">
            <w:pPr>
              <w:pStyle w:val="ConsPlusNormal"/>
              <w:jc w:val="center"/>
            </w:pPr>
            <w:r>
              <w:t>612001,10</w:t>
            </w:r>
          </w:p>
        </w:tc>
        <w:tc>
          <w:tcPr>
            <w:tcW w:w="2551" w:type="dxa"/>
          </w:tcPr>
          <w:p w:rsidR="00577AB5" w:rsidRDefault="00577AB5">
            <w:pPr>
              <w:pStyle w:val="ConsPlusNormal"/>
              <w:jc w:val="center"/>
            </w:pPr>
            <w:r>
              <w:t>20989</w:t>
            </w:r>
          </w:p>
        </w:tc>
        <w:tc>
          <w:tcPr>
            <w:tcW w:w="1984" w:type="dxa"/>
          </w:tcPr>
          <w:p w:rsidR="00577AB5" w:rsidRDefault="00577AB5">
            <w:pPr>
              <w:pStyle w:val="ConsPlusNormal"/>
              <w:jc w:val="center"/>
            </w:pPr>
            <w:r>
              <w:t>175</w:t>
            </w:r>
          </w:p>
        </w:tc>
        <w:tc>
          <w:tcPr>
            <w:tcW w:w="1701" w:type="dxa"/>
          </w:tcPr>
          <w:p w:rsidR="00577AB5" w:rsidRDefault="00577AB5">
            <w:pPr>
              <w:pStyle w:val="ConsPlusNormal"/>
              <w:jc w:val="center"/>
            </w:pPr>
            <w:r>
              <w:t>137</w:t>
            </w:r>
          </w:p>
        </w:tc>
        <w:tc>
          <w:tcPr>
            <w:tcW w:w="1984" w:type="dxa"/>
          </w:tcPr>
          <w:p w:rsidR="00577AB5" w:rsidRDefault="00577AB5">
            <w:pPr>
              <w:pStyle w:val="ConsPlusNormal"/>
              <w:jc w:val="center"/>
            </w:pPr>
            <w:r>
              <w:t>15509797,92</w:t>
            </w:r>
          </w:p>
        </w:tc>
      </w:tr>
      <w:tr w:rsidR="00577AB5">
        <w:tc>
          <w:tcPr>
            <w:tcW w:w="794" w:type="dxa"/>
          </w:tcPr>
          <w:p w:rsidR="00577AB5" w:rsidRDefault="00577AB5">
            <w:pPr>
              <w:pStyle w:val="ConsPlusNormal"/>
              <w:jc w:val="center"/>
            </w:pPr>
            <w:r>
              <w:t>373.</w:t>
            </w:r>
          </w:p>
        </w:tc>
        <w:tc>
          <w:tcPr>
            <w:tcW w:w="3005" w:type="dxa"/>
          </w:tcPr>
          <w:p w:rsidR="00577AB5" w:rsidRDefault="00577AB5">
            <w:pPr>
              <w:pStyle w:val="ConsPlusNormal"/>
            </w:pPr>
            <w:r>
              <w:t>г. Орск, Новая Биофабрика, д. 66</w:t>
            </w:r>
          </w:p>
        </w:tc>
        <w:tc>
          <w:tcPr>
            <w:tcW w:w="1587" w:type="dxa"/>
          </w:tcPr>
          <w:p w:rsidR="00577AB5" w:rsidRDefault="00577AB5">
            <w:pPr>
              <w:pStyle w:val="ConsPlusNormal"/>
              <w:jc w:val="center"/>
            </w:pPr>
            <w:r>
              <w:t>2614,30</w:t>
            </w:r>
          </w:p>
        </w:tc>
        <w:tc>
          <w:tcPr>
            <w:tcW w:w="2551" w:type="dxa"/>
          </w:tcPr>
          <w:p w:rsidR="00577AB5" w:rsidRDefault="00577AB5">
            <w:pPr>
              <w:pStyle w:val="ConsPlusNormal"/>
              <w:jc w:val="center"/>
            </w:pPr>
            <w:r>
              <w:t>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85968,96</w:t>
            </w:r>
          </w:p>
        </w:tc>
      </w:tr>
      <w:tr w:rsidR="00577AB5">
        <w:tc>
          <w:tcPr>
            <w:tcW w:w="794" w:type="dxa"/>
          </w:tcPr>
          <w:p w:rsidR="00577AB5" w:rsidRDefault="00577AB5">
            <w:pPr>
              <w:pStyle w:val="ConsPlusNormal"/>
              <w:jc w:val="center"/>
            </w:pPr>
            <w:r>
              <w:t>374.</w:t>
            </w:r>
          </w:p>
        </w:tc>
        <w:tc>
          <w:tcPr>
            <w:tcW w:w="3005" w:type="dxa"/>
          </w:tcPr>
          <w:p w:rsidR="00577AB5" w:rsidRDefault="00577AB5">
            <w:pPr>
              <w:pStyle w:val="ConsPlusNormal"/>
            </w:pPr>
            <w:r>
              <w:t>г. Орск, пер. Владивостокский, д. 3</w:t>
            </w:r>
          </w:p>
        </w:tc>
        <w:tc>
          <w:tcPr>
            <w:tcW w:w="1587" w:type="dxa"/>
          </w:tcPr>
          <w:p w:rsidR="00577AB5" w:rsidRDefault="00577AB5">
            <w:pPr>
              <w:pStyle w:val="ConsPlusNormal"/>
              <w:jc w:val="center"/>
            </w:pPr>
            <w:r>
              <w:t>4545,20</w:t>
            </w:r>
          </w:p>
        </w:tc>
        <w:tc>
          <w:tcPr>
            <w:tcW w:w="2551" w:type="dxa"/>
          </w:tcPr>
          <w:p w:rsidR="00577AB5" w:rsidRDefault="00577AB5">
            <w:pPr>
              <w:pStyle w:val="ConsPlusNormal"/>
              <w:jc w:val="center"/>
            </w:pPr>
            <w:r>
              <w:t>152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27832,93</w:t>
            </w:r>
          </w:p>
        </w:tc>
      </w:tr>
      <w:tr w:rsidR="00577AB5">
        <w:tc>
          <w:tcPr>
            <w:tcW w:w="794" w:type="dxa"/>
          </w:tcPr>
          <w:p w:rsidR="00577AB5" w:rsidRDefault="00577AB5">
            <w:pPr>
              <w:pStyle w:val="ConsPlusNormal"/>
              <w:jc w:val="center"/>
            </w:pPr>
            <w:r>
              <w:t>375.</w:t>
            </w:r>
          </w:p>
        </w:tc>
        <w:tc>
          <w:tcPr>
            <w:tcW w:w="3005" w:type="dxa"/>
          </w:tcPr>
          <w:p w:rsidR="00577AB5" w:rsidRDefault="00577AB5">
            <w:pPr>
              <w:pStyle w:val="ConsPlusNormal"/>
            </w:pPr>
            <w:r>
              <w:t>г. Орск, пер. Владивостокский, д. 6</w:t>
            </w:r>
          </w:p>
        </w:tc>
        <w:tc>
          <w:tcPr>
            <w:tcW w:w="1587" w:type="dxa"/>
          </w:tcPr>
          <w:p w:rsidR="00577AB5" w:rsidRDefault="00577AB5">
            <w:pPr>
              <w:pStyle w:val="ConsPlusNormal"/>
              <w:jc w:val="center"/>
            </w:pPr>
            <w:r>
              <w:t>4104,90</w:t>
            </w:r>
          </w:p>
        </w:tc>
        <w:tc>
          <w:tcPr>
            <w:tcW w:w="2551" w:type="dxa"/>
          </w:tcPr>
          <w:p w:rsidR="00577AB5" w:rsidRDefault="00577AB5">
            <w:pPr>
              <w:pStyle w:val="ConsPlusNormal"/>
              <w:jc w:val="center"/>
            </w:pPr>
            <w:r>
              <w:t>137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75016,90</w:t>
            </w:r>
          </w:p>
        </w:tc>
      </w:tr>
      <w:tr w:rsidR="00577AB5">
        <w:tc>
          <w:tcPr>
            <w:tcW w:w="794" w:type="dxa"/>
          </w:tcPr>
          <w:p w:rsidR="00577AB5" w:rsidRDefault="00577AB5">
            <w:pPr>
              <w:pStyle w:val="ConsPlusNormal"/>
              <w:jc w:val="center"/>
            </w:pPr>
            <w:r>
              <w:t>376.</w:t>
            </w:r>
          </w:p>
        </w:tc>
        <w:tc>
          <w:tcPr>
            <w:tcW w:w="3005" w:type="dxa"/>
          </w:tcPr>
          <w:p w:rsidR="00577AB5" w:rsidRDefault="00577AB5">
            <w:pPr>
              <w:pStyle w:val="ConsPlusNormal"/>
            </w:pPr>
            <w:r>
              <w:t>г. Орск, пер. Кишиневский, д. 1</w:t>
            </w:r>
          </w:p>
        </w:tc>
        <w:tc>
          <w:tcPr>
            <w:tcW w:w="1587" w:type="dxa"/>
          </w:tcPr>
          <w:p w:rsidR="00577AB5" w:rsidRDefault="00577AB5">
            <w:pPr>
              <w:pStyle w:val="ConsPlusNormal"/>
              <w:jc w:val="center"/>
            </w:pPr>
            <w:r>
              <w:t>869,30</w:t>
            </w:r>
          </w:p>
        </w:tc>
        <w:tc>
          <w:tcPr>
            <w:tcW w:w="2551" w:type="dxa"/>
          </w:tcPr>
          <w:p w:rsidR="00577AB5" w:rsidRDefault="00577AB5">
            <w:pPr>
              <w:pStyle w:val="ConsPlusNormal"/>
              <w:jc w:val="center"/>
            </w:pPr>
            <w:r>
              <w:t>44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147333,41</w:t>
            </w:r>
          </w:p>
        </w:tc>
      </w:tr>
      <w:tr w:rsidR="00577AB5">
        <w:tc>
          <w:tcPr>
            <w:tcW w:w="794" w:type="dxa"/>
          </w:tcPr>
          <w:p w:rsidR="00577AB5" w:rsidRDefault="00577AB5">
            <w:pPr>
              <w:pStyle w:val="ConsPlusNormal"/>
              <w:jc w:val="center"/>
            </w:pPr>
            <w:r>
              <w:lastRenderedPageBreak/>
              <w:t>377.</w:t>
            </w:r>
          </w:p>
        </w:tc>
        <w:tc>
          <w:tcPr>
            <w:tcW w:w="3005" w:type="dxa"/>
          </w:tcPr>
          <w:p w:rsidR="00577AB5" w:rsidRDefault="00577AB5">
            <w:pPr>
              <w:pStyle w:val="ConsPlusNormal"/>
            </w:pPr>
            <w:r>
              <w:t>г. Орск, пер. Кишиневский, д. 2</w:t>
            </w:r>
          </w:p>
        </w:tc>
        <w:tc>
          <w:tcPr>
            <w:tcW w:w="1587" w:type="dxa"/>
          </w:tcPr>
          <w:p w:rsidR="00577AB5" w:rsidRDefault="00577AB5">
            <w:pPr>
              <w:pStyle w:val="ConsPlusNormal"/>
              <w:jc w:val="center"/>
            </w:pPr>
            <w:r>
              <w:t>883,50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148345,44</w:t>
            </w:r>
          </w:p>
        </w:tc>
      </w:tr>
      <w:tr w:rsidR="00577AB5">
        <w:tc>
          <w:tcPr>
            <w:tcW w:w="794" w:type="dxa"/>
          </w:tcPr>
          <w:p w:rsidR="00577AB5" w:rsidRDefault="00577AB5">
            <w:pPr>
              <w:pStyle w:val="ConsPlusNormal"/>
              <w:jc w:val="center"/>
            </w:pPr>
            <w:r>
              <w:t>378.</w:t>
            </w:r>
          </w:p>
        </w:tc>
        <w:tc>
          <w:tcPr>
            <w:tcW w:w="3005" w:type="dxa"/>
          </w:tcPr>
          <w:p w:rsidR="00577AB5" w:rsidRDefault="00577AB5">
            <w:pPr>
              <w:pStyle w:val="ConsPlusNormal"/>
            </w:pPr>
            <w:r>
              <w:t>г. Орск, пер. Кишиневский, д. 3</w:t>
            </w:r>
          </w:p>
        </w:tc>
        <w:tc>
          <w:tcPr>
            <w:tcW w:w="1587" w:type="dxa"/>
          </w:tcPr>
          <w:p w:rsidR="00577AB5" w:rsidRDefault="00577AB5">
            <w:pPr>
              <w:pStyle w:val="ConsPlusNormal"/>
              <w:jc w:val="center"/>
            </w:pPr>
            <w:r>
              <w:t>876,90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147875,09</w:t>
            </w:r>
          </w:p>
        </w:tc>
      </w:tr>
      <w:tr w:rsidR="00577AB5">
        <w:tc>
          <w:tcPr>
            <w:tcW w:w="794" w:type="dxa"/>
          </w:tcPr>
          <w:p w:rsidR="00577AB5" w:rsidRDefault="00577AB5">
            <w:pPr>
              <w:pStyle w:val="ConsPlusNormal"/>
              <w:jc w:val="center"/>
            </w:pPr>
            <w:r>
              <w:t>379.</w:t>
            </w:r>
          </w:p>
        </w:tc>
        <w:tc>
          <w:tcPr>
            <w:tcW w:w="3005" w:type="dxa"/>
          </w:tcPr>
          <w:p w:rsidR="00577AB5" w:rsidRDefault="00577AB5">
            <w:pPr>
              <w:pStyle w:val="ConsPlusNormal"/>
            </w:pPr>
            <w:r>
              <w:t>г. Орск, пер. Кишиневский, д. 4</w:t>
            </w:r>
          </w:p>
        </w:tc>
        <w:tc>
          <w:tcPr>
            <w:tcW w:w="1587" w:type="dxa"/>
          </w:tcPr>
          <w:p w:rsidR="00577AB5" w:rsidRDefault="00577AB5">
            <w:pPr>
              <w:pStyle w:val="ConsPlusNormal"/>
              <w:jc w:val="center"/>
            </w:pPr>
            <w:r>
              <w:t>853,70</w:t>
            </w:r>
          </w:p>
        </w:tc>
        <w:tc>
          <w:tcPr>
            <w:tcW w:w="2551" w:type="dxa"/>
          </w:tcPr>
          <w:p w:rsidR="00577AB5" w:rsidRDefault="00577AB5">
            <w:pPr>
              <w:pStyle w:val="ConsPlusNormal"/>
              <w:jc w:val="center"/>
            </w:pPr>
            <w:r>
              <w:t>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52151,20</w:t>
            </w:r>
          </w:p>
        </w:tc>
      </w:tr>
      <w:tr w:rsidR="00577AB5">
        <w:tc>
          <w:tcPr>
            <w:tcW w:w="794" w:type="dxa"/>
          </w:tcPr>
          <w:p w:rsidR="00577AB5" w:rsidRDefault="00577AB5">
            <w:pPr>
              <w:pStyle w:val="ConsPlusNormal"/>
              <w:jc w:val="center"/>
            </w:pPr>
            <w:r>
              <w:t>380.</w:t>
            </w:r>
          </w:p>
        </w:tc>
        <w:tc>
          <w:tcPr>
            <w:tcW w:w="3005" w:type="dxa"/>
          </w:tcPr>
          <w:p w:rsidR="00577AB5" w:rsidRDefault="00577AB5">
            <w:pPr>
              <w:pStyle w:val="ConsPlusNormal"/>
            </w:pPr>
            <w:r>
              <w:t>г. Орск, пер. Косой, д. 5</w:t>
            </w:r>
          </w:p>
        </w:tc>
        <w:tc>
          <w:tcPr>
            <w:tcW w:w="1587" w:type="dxa"/>
          </w:tcPr>
          <w:p w:rsidR="00577AB5" w:rsidRDefault="00577AB5">
            <w:pPr>
              <w:pStyle w:val="ConsPlusNormal"/>
              <w:jc w:val="center"/>
            </w:pPr>
            <w:r>
              <w:t>582,70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39868,79</w:t>
            </w:r>
          </w:p>
        </w:tc>
      </w:tr>
      <w:tr w:rsidR="00577AB5">
        <w:tc>
          <w:tcPr>
            <w:tcW w:w="794" w:type="dxa"/>
          </w:tcPr>
          <w:p w:rsidR="00577AB5" w:rsidRDefault="00577AB5">
            <w:pPr>
              <w:pStyle w:val="ConsPlusNormal"/>
              <w:jc w:val="center"/>
            </w:pPr>
            <w:r>
              <w:t>381.</w:t>
            </w:r>
          </w:p>
        </w:tc>
        <w:tc>
          <w:tcPr>
            <w:tcW w:w="3005" w:type="dxa"/>
          </w:tcPr>
          <w:p w:rsidR="00577AB5" w:rsidRDefault="00577AB5">
            <w:pPr>
              <w:pStyle w:val="ConsPlusNormal"/>
            </w:pPr>
            <w:r>
              <w:t>г. Орск, пер. Металлистов, д. 5</w:t>
            </w:r>
          </w:p>
        </w:tc>
        <w:tc>
          <w:tcPr>
            <w:tcW w:w="1587" w:type="dxa"/>
          </w:tcPr>
          <w:p w:rsidR="00577AB5" w:rsidRDefault="00577AB5">
            <w:pPr>
              <w:pStyle w:val="ConsPlusNormal"/>
              <w:jc w:val="center"/>
            </w:pPr>
            <w:r>
              <w:t>2011,20</w:t>
            </w:r>
          </w:p>
        </w:tc>
        <w:tc>
          <w:tcPr>
            <w:tcW w:w="2551" w:type="dxa"/>
          </w:tcPr>
          <w:p w:rsidR="00577AB5" w:rsidRDefault="00577AB5">
            <w:pPr>
              <w:pStyle w:val="ConsPlusNormal"/>
              <w:jc w:val="center"/>
            </w:pPr>
            <w:r>
              <w:t>70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56266,82</w:t>
            </w:r>
          </w:p>
        </w:tc>
      </w:tr>
      <w:tr w:rsidR="00577AB5">
        <w:tc>
          <w:tcPr>
            <w:tcW w:w="794" w:type="dxa"/>
          </w:tcPr>
          <w:p w:rsidR="00577AB5" w:rsidRDefault="00577AB5">
            <w:pPr>
              <w:pStyle w:val="ConsPlusNormal"/>
              <w:jc w:val="center"/>
            </w:pPr>
            <w:r>
              <w:t>382.</w:t>
            </w:r>
          </w:p>
        </w:tc>
        <w:tc>
          <w:tcPr>
            <w:tcW w:w="3005" w:type="dxa"/>
          </w:tcPr>
          <w:p w:rsidR="00577AB5" w:rsidRDefault="00577AB5">
            <w:pPr>
              <w:pStyle w:val="ConsPlusNormal"/>
            </w:pPr>
            <w:r>
              <w:t>г. Орск, пер. Сарматский, д. 3</w:t>
            </w:r>
          </w:p>
        </w:tc>
        <w:tc>
          <w:tcPr>
            <w:tcW w:w="1587" w:type="dxa"/>
          </w:tcPr>
          <w:p w:rsidR="00577AB5" w:rsidRDefault="00577AB5">
            <w:pPr>
              <w:pStyle w:val="ConsPlusNormal"/>
              <w:jc w:val="center"/>
            </w:pPr>
            <w:r>
              <w:t>12658,40</w:t>
            </w:r>
          </w:p>
        </w:tc>
        <w:tc>
          <w:tcPr>
            <w:tcW w:w="2551" w:type="dxa"/>
          </w:tcPr>
          <w:p w:rsidR="00577AB5" w:rsidRDefault="00577AB5">
            <w:pPr>
              <w:pStyle w:val="ConsPlusNormal"/>
              <w:jc w:val="center"/>
            </w:pPr>
            <w:r>
              <w:t>493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98754,85</w:t>
            </w:r>
          </w:p>
        </w:tc>
      </w:tr>
      <w:tr w:rsidR="00577AB5">
        <w:tc>
          <w:tcPr>
            <w:tcW w:w="794" w:type="dxa"/>
          </w:tcPr>
          <w:p w:rsidR="00577AB5" w:rsidRDefault="00577AB5">
            <w:pPr>
              <w:pStyle w:val="ConsPlusNormal"/>
              <w:jc w:val="center"/>
            </w:pPr>
            <w:r>
              <w:t>383.</w:t>
            </w:r>
          </w:p>
        </w:tc>
        <w:tc>
          <w:tcPr>
            <w:tcW w:w="3005" w:type="dxa"/>
          </w:tcPr>
          <w:p w:rsidR="00577AB5" w:rsidRDefault="00577AB5">
            <w:pPr>
              <w:pStyle w:val="ConsPlusNormal"/>
            </w:pPr>
            <w:r>
              <w:t>г. Орск, пер. Театральный, д. 1</w:t>
            </w:r>
          </w:p>
        </w:tc>
        <w:tc>
          <w:tcPr>
            <w:tcW w:w="1587" w:type="dxa"/>
          </w:tcPr>
          <w:p w:rsidR="00577AB5" w:rsidRDefault="00577AB5">
            <w:pPr>
              <w:pStyle w:val="ConsPlusNormal"/>
              <w:jc w:val="center"/>
            </w:pPr>
            <w:r>
              <w:t>4834,60</w:t>
            </w:r>
          </w:p>
        </w:tc>
        <w:tc>
          <w:tcPr>
            <w:tcW w:w="2551" w:type="dxa"/>
          </w:tcPr>
          <w:p w:rsidR="00577AB5" w:rsidRDefault="00577AB5">
            <w:pPr>
              <w:pStyle w:val="ConsPlusNormal"/>
              <w:jc w:val="center"/>
            </w:pPr>
            <w:r>
              <w:t>159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125800,62</w:t>
            </w:r>
          </w:p>
        </w:tc>
      </w:tr>
      <w:tr w:rsidR="00577AB5">
        <w:tc>
          <w:tcPr>
            <w:tcW w:w="794" w:type="dxa"/>
          </w:tcPr>
          <w:p w:rsidR="00577AB5" w:rsidRDefault="00577AB5">
            <w:pPr>
              <w:pStyle w:val="ConsPlusNormal"/>
              <w:jc w:val="center"/>
            </w:pPr>
            <w:r>
              <w:t>384.</w:t>
            </w:r>
          </w:p>
        </w:tc>
        <w:tc>
          <w:tcPr>
            <w:tcW w:w="3005" w:type="dxa"/>
          </w:tcPr>
          <w:p w:rsidR="00577AB5" w:rsidRDefault="00577AB5">
            <w:pPr>
              <w:pStyle w:val="ConsPlusNormal"/>
            </w:pPr>
            <w:r>
              <w:t>г. Орск, пр. Квартальный, д. 10</w:t>
            </w:r>
          </w:p>
        </w:tc>
        <w:tc>
          <w:tcPr>
            <w:tcW w:w="1587" w:type="dxa"/>
          </w:tcPr>
          <w:p w:rsidR="00577AB5" w:rsidRDefault="00577AB5">
            <w:pPr>
              <w:pStyle w:val="ConsPlusNormal"/>
              <w:jc w:val="center"/>
            </w:pPr>
            <w:r>
              <w:t>3323,00</w:t>
            </w:r>
          </w:p>
        </w:tc>
        <w:tc>
          <w:tcPr>
            <w:tcW w:w="2551" w:type="dxa"/>
          </w:tcPr>
          <w:p w:rsidR="00577AB5" w:rsidRDefault="00577AB5">
            <w:pPr>
              <w:pStyle w:val="ConsPlusNormal"/>
              <w:jc w:val="center"/>
            </w:pPr>
            <w:r>
              <w:t>106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61330,07</w:t>
            </w:r>
          </w:p>
        </w:tc>
      </w:tr>
      <w:tr w:rsidR="00577AB5">
        <w:tc>
          <w:tcPr>
            <w:tcW w:w="794" w:type="dxa"/>
          </w:tcPr>
          <w:p w:rsidR="00577AB5" w:rsidRDefault="00577AB5">
            <w:pPr>
              <w:pStyle w:val="ConsPlusNormal"/>
              <w:jc w:val="center"/>
            </w:pPr>
            <w:r>
              <w:t>385.</w:t>
            </w:r>
          </w:p>
        </w:tc>
        <w:tc>
          <w:tcPr>
            <w:tcW w:w="3005" w:type="dxa"/>
          </w:tcPr>
          <w:p w:rsidR="00577AB5" w:rsidRDefault="00577AB5">
            <w:pPr>
              <w:pStyle w:val="ConsPlusNormal"/>
            </w:pPr>
            <w:r>
              <w:t>г. Орск, пр. Квартальный, д. 12</w:t>
            </w:r>
          </w:p>
        </w:tc>
        <w:tc>
          <w:tcPr>
            <w:tcW w:w="1587" w:type="dxa"/>
          </w:tcPr>
          <w:p w:rsidR="00577AB5" w:rsidRDefault="00577AB5">
            <w:pPr>
              <w:pStyle w:val="ConsPlusNormal"/>
              <w:jc w:val="center"/>
            </w:pPr>
            <w:r>
              <w:t>4518,30</w:t>
            </w:r>
          </w:p>
        </w:tc>
        <w:tc>
          <w:tcPr>
            <w:tcW w:w="2551" w:type="dxa"/>
          </w:tcPr>
          <w:p w:rsidR="00577AB5" w:rsidRDefault="00577AB5">
            <w:pPr>
              <w:pStyle w:val="ConsPlusNormal"/>
              <w:jc w:val="center"/>
            </w:pPr>
            <w:r>
              <w:t>151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27775,40</w:t>
            </w:r>
          </w:p>
        </w:tc>
      </w:tr>
      <w:tr w:rsidR="00577AB5">
        <w:tc>
          <w:tcPr>
            <w:tcW w:w="794" w:type="dxa"/>
          </w:tcPr>
          <w:p w:rsidR="00577AB5" w:rsidRDefault="00577AB5">
            <w:pPr>
              <w:pStyle w:val="ConsPlusNormal"/>
              <w:jc w:val="center"/>
            </w:pPr>
            <w:r>
              <w:t>386.</w:t>
            </w:r>
          </w:p>
        </w:tc>
        <w:tc>
          <w:tcPr>
            <w:tcW w:w="3005" w:type="dxa"/>
          </w:tcPr>
          <w:p w:rsidR="00577AB5" w:rsidRDefault="00577AB5">
            <w:pPr>
              <w:pStyle w:val="ConsPlusNormal"/>
            </w:pPr>
            <w:r>
              <w:t>г. Орск, пр. Металлургов, д. 11</w:t>
            </w:r>
          </w:p>
        </w:tc>
        <w:tc>
          <w:tcPr>
            <w:tcW w:w="1587" w:type="dxa"/>
          </w:tcPr>
          <w:p w:rsidR="00577AB5" w:rsidRDefault="00577AB5">
            <w:pPr>
              <w:pStyle w:val="ConsPlusNormal"/>
              <w:jc w:val="center"/>
            </w:pPr>
            <w:r>
              <w:t>1561,30</w:t>
            </w:r>
          </w:p>
        </w:tc>
        <w:tc>
          <w:tcPr>
            <w:tcW w:w="2551" w:type="dxa"/>
          </w:tcPr>
          <w:p w:rsidR="00577AB5" w:rsidRDefault="00577AB5">
            <w:pPr>
              <w:pStyle w:val="ConsPlusNormal"/>
              <w:jc w:val="center"/>
            </w:pPr>
            <w:r>
              <w:t>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48522,09</w:t>
            </w:r>
          </w:p>
        </w:tc>
      </w:tr>
      <w:tr w:rsidR="00577AB5">
        <w:tc>
          <w:tcPr>
            <w:tcW w:w="794" w:type="dxa"/>
          </w:tcPr>
          <w:p w:rsidR="00577AB5" w:rsidRDefault="00577AB5">
            <w:pPr>
              <w:pStyle w:val="ConsPlusNormal"/>
              <w:jc w:val="center"/>
            </w:pPr>
            <w:r>
              <w:t>387.</w:t>
            </w:r>
          </w:p>
        </w:tc>
        <w:tc>
          <w:tcPr>
            <w:tcW w:w="3005" w:type="dxa"/>
          </w:tcPr>
          <w:p w:rsidR="00577AB5" w:rsidRDefault="00577AB5">
            <w:pPr>
              <w:pStyle w:val="ConsPlusNormal"/>
            </w:pPr>
            <w:r>
              <w:t>г. Орск, пр. Металлургов, д. 17</w:t>
            </w:r>
          </w:p>
        </w:tc>
        <w:tc>
          <w:tcPr>
            <w:tcW w:w="1587" w:type="dxa"/>
          </w:tcPr>
          <w:p w:rsidR="00577AB5" w:rsidRDefault="00577AB5">
            <w:pPr>
              <w:pStyle w:val="ConsPlusNormal"/>
              <w:jc w:val="center"/>
            </w:pPr>
            <w:r>
              <w:t>1259,80</w:t>
            </w:r>
          </w:p>
        </w:tc>
        <w:tc>
          <w:tcPr>
            <w:tcW w:w="2551" w:type="dxa"/>
          </w:tcPr>
          <w:p w:rsidR="00577AB5" w:rsidRDefault="00577AB5">
            <w:pPr>
              <w:pStyle w:val="ConsPlusNormal"/>
              <w:jc w:val="center"/>
            </w:pPr>
            <w:r>
              <w:t>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112260,26</w:t>
            </w:r>
          </w:p>
        </w:tc>
      </w:tr>
      <w:tr w:rsidR="00577AB5">
        <w:tc>
          <w:tcPr>
            <w:tcW w:w="794" w:type="dxa"/>
          </w:tcPr>
          <w:p w:rsidR="00577AB5" w:rsidRDefault="00577AB5">
            <w:pPr>
              <w:pStyle w:val="ConsPlusNormal"/>
              <w:jc w:val="center"/>
            </w:pPr>
            <w:r>
              <w:t>388.</w:t>
            </w:r>
          </w:p>
        </w:tc>
        <w:tc>
          <w:tcPr>
            <w:tcW w:w="3005" w:type="dxa"/>
          </w:tcPr>
          <w:p w:rsidR="00577AB5" w:rsidRDefault="00577AB5">
            <w:pPr>
              <w:pStyle w:val="ConsPlusNormal"/>
            </w:pPr>
            <w:r>
              <w:t>г. Орск, пр. Металлургов, д. 25а</w:t>
            </w:r>
          </w:p>
        </w:tc>
        <w:tc>
          <w:tcPr>
            <w:tcW w:w="1587" w:type="dxa"/>
          </w:tcPr>
          <w:p w:rsidR="00577AB5" w:rsidRDefault="00577AB5">
            <w:pPr>
              <w:pStyle w:val="ConsPlusNormal"/>
              <w:jc w:val="center"/>
            </w:pPr>
            <w:r>
              <w:t>1934,30</w:t>
            </w:r>
          </w:p>
        </w:tc>
        <w:tc>
          <w:tcPr>
            <w:tcW w:w="2551" w:type="dxa"/>
          </w:tcPr>
          <w:p w:rsidR="00577AB5" w:rsidRDefault="00577AB5">
            <w:pPr>
              <w:pStyle w:val="ConsPlusNormal"/>
              <w:jc w:val="center"/>
            </w:pPr>
            <w:r>
              <w:t>66</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358266,82</w:t>
            </w:r>
          </w:p>
        </w:tc>
      </w:tr>
      <w:tr w:rsidR="00577AB5">
        <w:tc>
          <w:tcPr>
            <w:tcW w:w="794" w:type="dxa"/>
          </w:tcPr>
          <w:p w:rsidR="00577AB5" w:rsidRDefault="00577AB5">
            <w:pPr>
              <w:pStyle w:val="ConsPlusNormal"/>
              <w:jc w:val="center"/>
            </w:pPr>
            <w:r>
              <w:t>389.</w:t>
            </w:r>
          </w:p>
        </w:tc>
        <w:tc>
          <w:tcPr>
            <w:tcW w:w="3005" w:type="dxa"/>
          </w:tcPr>
          <w:p w:rsidR="00577AB5" w:rsidRDefault="00577AB5">
            <w:pPr>
              <w:pStyle w:val="ConsPlusNormal"/>
            </w:pPr>
            <w:r>
              <w:t>г. Орск, пр. Энтузиастов, д. 2</w:t>
            </w:r>
          </w:p>
        </w:tc>
        <w:tc>
          <w:tcPr>
            <w:tcW w:w="1587" w:type="dxa"/>
          </w:tcPr>
          <w:p w:rsidR="00577AB5" w:rsidRDefault="00577AB5">
            <w:pPr>
              <w:pStyle w:val="ConsPlusNormal"/>
              <w:jc w:val="center"/>
            </w:pPr>
            <w:r>
              <w:t>5758,60</w:t>
            </w:r>
          </w:p>
        </w:tc>
        <w:tc>
          <w:tcPr>
            <w:tcW w:w="2551" w:type="dxa"/>
          </w:tcPr>
          <w:p w:rsidR="00577AB5" w:rsidRDefault="00577AB5">
            <w:pPr>
              <w:pStyle w:val="ConsPlusNormal"/>
              <w:jc w:val="center"/>
            </w:pPr>
            <w:r>
              <w:t>201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151886,99</w:t>
            </w:r>
          </w:p>
        </w:tc>
      </w:tr>
      <w:tr w:rsidR="00577AB5">
        <w:tc>
          <w:tcPr>
            <w:tcW w:w="794" w:type="dxa"/>
          </w:tcPr>
          <w:p w:rsidR="00577AB5" w:rsidRDefault="00577AB5">
            <w:pPr>
              <w:pStyle w:val="ConsPlusNormal"/>
              <w:jc w:val="center"/>
            </w:pPr>
            <w:r>
              <w:t>390.</w:t>
            </w:r>
          </w:p>
        </w:tc>
        <w:tc>
          <w:tcPr>
            <w:tcW w:w="3005" w:type="dxa"/>
          </w:tcPr>
          <w:p w:rsidR="00577AB5" w:rsidRDefault="00577AB5">
            <w:pPr>
              <w:pStyle w:val="ConsPlusNormal"/>
            </w:pPr>
            <w:r>
              <w:t>г. Орск, пр. Энтузиастов, д. 3</w:t>
            </w:r>
          </w:p>
        </w:tc>
        <w:tc>
          <w:tcPr>
            <w:tcW w:w="1587" w:type="dxa"/>
          </w:tcPr>
          <w:p w:rsidR="00577AB5" w:rsidRDefault="00577AB5">
            <w:pPr>
              <w:pStyle w:val="ConsPlusNormal"/>
              <w:jc w:val="center"/>
            </w:pPr>
            <w:r>
              <w:t>10898,80</w:t>
            </w:r>
          </w:p>
        </w:tc>
        <w:tc>
          <w:tcPr>
            <w:tcW w:w="2551" w:type="dxa"/>
          </w:tcPr>
          <w:p w:rsidR="00577AB5" w:rsidRDefault="00577AB5">
            <w:pPr>
              <w:pStyle w:val="ConsPlusNormal"/>
              <w:jc w:val="center"/>
            </w:pPr>
            <w:r>
              <w:t>389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92591,84</w:t>
            </w:r>
          </w:p>
        </w:tc>
      </w:tr>
      <w:tr w:rsidR="00577AB5">
        <w:tc>
          <w:tcPr>
            <w:tcW w:w="794" w:type="dxa"/>
          </w:tcPr>
          <w:p w:rsidR="00577AB5" w:rsidRDefault="00577AB5">
            <w:pPr>
              <w:pStyle w:val="ConsPlusNormal"/>
              <w:jc w:val="center"/>
            </w:pPr>
            <w:r>
              <w:t>391.</w:t>
            </w:r>
          </w:p>
        </w:tc>
        <w:tc>
          <w:tcPr>
            <w:tcW w:w="3005" w:type="dxa"/>
          </w:tcPr>
          <w:p w:rsidR="00577AB5" w:rsidRDefault="00577AB5">
            <w:pPr>
              <w:pStyle w:val="ConsPlusNormal"/>
            </w:pPr>
            <w:r>
              <w:t>г. Орск, пр. Энтузиастов, д. 5</w:t>
            </w:r>
          </w:p>
        </w:tc>
        <w:tc>
          <w:tcPr>
            <w:tcW w:w="1587" w:type="dxa"/>
          </w:tcPr>
          <w:p w:rsidR="00577AB5" w:rsidRDefault="00577AB5">
            <w:pPr>
              <w:pStyle w:val="ConsPlusNormal"/>
              <w:jc w:val="center"/>
            </w:pPr>
            <w:r>
              <w:t>5118,60</w:t>
            </w:r>
          </w:p>
        </w:tc>
        <w:tc>
          <w:tcPr>
            <w:tcW w:w="2551" w:type="dxa"/>
          </w:tcPr>
          <w:p w:rsidR="00577AB5" w:rsidRDefault="00577AB5">
            <w:pPr>
              <w:pStyle w:val="ConsPlusNormal"/>
              <w:jc w:val="center"/>
            </w:pPr>
            <w:r>
              <w:t>200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65301,28</w:t>
            </w:r>
          </w:p>
        </w:tc>
      </w:tr>
      <w:tr w:rsidR="00577AB5">
        <w:tc>
          <w:tcPr>
            <w:tcW w:w="794" w:type="dxa"/>
          </w:tcPr>
          <w:p w:rsidR="00577AB5" w:rsidRDefault="00577AB5">
            <w:pPr>
              <w:pStyle w:val="ConsPlusNormal"/>
              <w:jc w:val="center"/>
            </w:pPr>
            <w:r>
              <w:t>392.</w:t>
            </w:r>
          </w:p>
        </w:tc>
        <w:tc>
          <w:tcPr>
            <w:tcW w:w="3005" w:type="dxa"/>
          </w:tcPr>
          <w:p w:rsidR="00577AB5" w:rsidRDefault="00577AB5">
            <w:pPr>
              <w:pStyle w:val="ConsPlusNormal"/>
            </w:pPr>
            <w:r>
              <w:t>г. Орск, просп. Ленина, д. 1</w:t>
            </w:r>
          </w:p>
        </w:tc>
        <w:tc>
          <w:tcPr>
            <w:tcW w:w="1587" w:type="dxa"/>
          </w:tcPr>
          <w:p w:rsidR="00577AB5" w:rsidRDefault="00577AB5">
            <w:pPr>
              <w:pStyle w:val="ConsPlusNormal"/>
              <w:jc w:val="center"/>
            </w:pPr>
            <w:r>
              <w:t>5975,10</w:t>
            </w:r>
          </w:p>
        </w:tc>
        <w:tc>
          <w:tcPr>
            <w:tcW w:w="2551" w:type="dxa"/>
          </w:tcPr>
          <w:p w:rsidR="00577AB5" w:rsidRDefault="00577AB5">
            <w:pPr>
              <w:pStyle w:val="ConsPlusNormal"/>
              <w:jc w:val="center"/>
            </w:pPr>
            <w:r>
              <w:t>142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88663,12</w:t>
            </w:r>
          </w:p>
        </w:tc>
      </w:tr>
      <w:tr w:rsidR="00577AB5">
        <w:tc>
          <w:tcPr>
            <w:tcW w:w="794" w:type="dxa"/>
          </w:tcPr>
          <w:p w:rsidR="00577AB5" w:rsidRDefault="00577AB5">
            <w:pPr>
              <w:pStyle w:val="ConsPlusNormal"/>
              <w:jc w:val="center"/>
            </w:pPr>
            <w:r>
              <w:t>393.</w:t>
            </w:r>
          </w:p>
        </w:tc>
        <w:tc>
          <w:tcPr>
            <w:tcW w:w="3005" w:type="dxa"/>
          </w:tcPr>
          <w:p w:rsidR="00577AB5" w:rsidRDefault="00577AB5">
            <w:pPr>
              <w:pStyle w:val="ConsPlusNormal"/>
            </w:pPr>
            <w:r>
              <w:t>г. Орск, просп. Ленина, д. 10</w:t>
            </w:r>
          </w:p>
        </w:tc>
        <w:tc>
          <w:tcPr>
            <w:tcW w:w="1587" w:type="dxa"/>
          </w:tcPr>
          <w:p w:rsidR="00577AB5" w:rsidRDefault="00577AB5">
            <w:pPr>
              <w:pStyle w:val="ConsPlusNormal"/>
              <w:jc w:val="center"/>
            </w:pPr>
            <w:r>
              <w:t>4698,60</w:t>
            </w:r>
          </w:p>
        </w:tc>
        <w:tc>
          <w:tcPr>
            <w:tcW w:w="2551" w:type="dxa"/>
          </w:tcPr>
          <w:p w:rsidR="00577AB5" w:rsidRDefault="00577AB5">
            <w:pPr>
              <w:pStyle w:val="ConsPlusNormal"/>
              <w:jc w:val="center"/>
            </w:pPr>
            <w:r>
              <w:t>152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28160,97</w:t>
            </w:r>
          </w:p>
        </w:tc>
      </w:tr>
      <w:tr w:rsidR="00577AB5">
        <w:tc>
          <w:tcPr>
            <w:tcW w:w="794" w:type="dxa"/>
          </w:tcPr>
          <w:p w:rsidR="00577AB5" w:rsidRDefault="00577AB5">
            <w:pPr>
              <w:pStyle w:val="ConsPlusNormal"/>
              <w:jc w:val="center"/>
            </w:pPr>
            <w:r>
              <w:lastRenderedPageBreak/>
              <w:t>394.</w:t>
            </w:r>
          </w:p>
        </w:tc>
        <w:tc>
          <w:tcPr>
            <w:tcW w:w="3005" w:type="dxa"/>
          </w:tcPr>
          <w:p w:rsidR="00577AB5" w:rsidRDefault="00577AB5">
            <w:pPr>
              <w:pStyle w:val="ConsPlusNormal"/>
            </w:pPr>
            <w:r>
              <w:t>г. Орск, просп. Ленина, д. 2</w:t>
            </w:r>
          </w:p>
        </w:tc>
        <w:tc>
          <w:tcPr>
            <w:tcW w:w="1587" w:type="dxa"/>
          </w:tcPr>
          <w:p w:rsidR="00577AB5" w:rsidRDefault="00577AB5">
            <w:pPr>
              <w:pStyle w:val="ConsPlusNormal"/>
              <w:jc w:val="center"/>
            </w:pPr>
            <w:r>
              <w:t>5440,70</w:t>
            </w:r>
          </w:p>
        </w:tc>
        <w:tc>
          <w:tcPr>
            <w:tcW w:w="2551" w:type="dxa"/>
          </w:tcPr>
          <w:p w:rsidR="00577AB5" w:rsidRDefault="00577AB5">
            <w:pPr>
              <w:pStyle w:val="ConsPlusNormal"/>
              <w:jc w:val="center"/>
            </w:pPr>
            <w:r>
              <w:t>90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94880,34</w:t>
            </w:r>
          </w:p>
        </w:tc>
      </w:tr>
      <w:tr w:rsidR="00577AB5">
        <w:tc>
          <w:tcPr>
            <w:tcW w:w="794" w:type="dxa"/>
          </w:tcPr>
          <w:p w:rsidR="00577AB5" w:rsidRDefault="00577AB5">
            <w:pPr>
              <w:pStyle w:val="ConsPlusNormal"/>
              <w:jc w:val="center"/>
            </w:pPr>
            <w:r>
              <w:t>395.</w:t>
            </w:r>
          </w:p>
        </w:tc>
        <w:tc>
          <w:tcPr>
            <w:tcW w:w="3005" w:type="dxa"/>
          </w:tcPr>
          <w:p w:rsidR="00577AB5" w:rsidRDefault="00577AB5">
            <w:pPr>
              <w:pStyle w:val="ConsPlusNormal"/>
            </w:pPr>
            <w:r>
              <w:t>г. Орск, просп. Ленина, д. 59</w:t>
            </w:r>
          </w:p>
        </w:tc>
        <w:tc>
          <w:tcPr>
            <w:tcW w:w="1587" w:type="dxa"/>
          </w:tcPr>
          <w:p w:rsidR="00577AB5" w:rsidRDefault="00577AB5">
            <w:pPr>
              <w:pStyle w:val="ConsPlusNormal"/>
              <w:jc w:val="center"/>
            </w:pPr>
            <w:r>
              <w:t>2695,60</w:t>
            </w:r>
          </w:p>
        </w:tc>
        <w:tc>
          <w:tcPr>
            <w:tcW w:w="2551" w:type="dxa"/>
          </w:tcPr>
          <w:p w:rsidR="00577AB5" w:rsidRDefault="00577AB5">
            <w:pPr>
              <w:pStyle w:val="ConsPlusNormal"/>
              <w:jc w:val="center"/>
            </w:pPr>
            <w:r>
              <w:t>107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53657,71</w:t>
            </w:r>
          </w:p>
        </w:tc>
      </w:tr>
      <w:tr w:rsidR="00577AB5">
        <w:tc>
          <w:tcPr>
            <w:tcW w:w="794" w:type="dxa"/>
          </w:tcPr>
          <w:p w:rsidR="00577AB5" w:rsidRDefault="00577AB5">
            <w:pPr>
              <w:pStyle w:val="ConsPlusNormal"/>
              <w:jc w:val="center"/>
            </w:pPr>
            <w:r>
              <w:t>396.</w:t>
            </w:r>
          </w:p>
        </w:tc>
        <w:tc>
          <w:tcPr>
            <w:tcW w:w="3005" w:type="dxa"/>
          </w:tcPr>
          <w:p w:rsidR="00577AB5" w:rsidRDefault="00577AB5">
            <w:pPr>
              <w:pStyle w:val="ConsPlusNormal"/>
            </w:pPr>
            <w:r>
              <w:t>г. Орск, просп. Ленина, д. 68</w:t>
            </w:r>
          </w:p>
        </w:tc>
        <w:tc>
          <w:tcPr>
            <w:tcW w:w="1587" w:type="dxa"/>
          </w:tcPr>
          <w:p w:rsidR="00577AB5" w:rsidRDefault="00577AB5">
            <w:pPr>
              <w:pStyle w:val="ConsPlusNormal"/>
              <w:jc w:val="center"/>
            </w:pPr>
            <w:r>
              <w:t>4765,00</w:t>
            </w:r>
          </w:p>
        </w:tc>
        <w:tc>
          <w:tcPr>
            <w:tcW w:w="2551" w:type="dxa"/>
          </w:tcPr>
          <w:p w:rsidR="00577AB5" w:rsidRDefault="00577AB5">
            <w:pPr>
              <w:pStyle w:val="ConsPlusNormal"/>
              <w:jc w:val="center"/>
            </w:pPr>
            <w:r>
              <w:t>166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63602,22</w:t>
            </w:r>
          </w:p>
        </w:tc>
      </w:tr>
      <w:tr w:rsidR="00577AB5">
        <w:tc>
          <w:tcPr>
            <w:tcW w:w="794" w:type="dxa"/>
          </w:tcPr>
          <w:p w:rsidR="00577AB5" w:rsidRDefault="00577AB5">
            <w:pPr>
              <w:pStyle w:val="ConsPlusNormal"/>
              <w:jc w:val="center"/>
            </w:pPr>
            <w:r>
              <w:t>397.</w:t>
            </w:r>
          </w:p>
        </w:tc>
        <w:tc>
          <w:tcPr>
            <w:tcW w:w="3005" w:type="dxa"/>
          </w:tcPr>
          <w:p w:rsidR="00577AB5" w:rsidRDefault="00577AB5">
            <w:pPr>
              <w:pStyle w:val="ConsPlusNormal"/>
            </w:pPr>
            <w:r>
              <w:t>г. Орск, просп. Ленина, д. 76</w:t>
            </w:r>
          </w:p>
        </w:tc>
        <w:tc>
          <w:tcPr>
            <w:tcW w:w="1587" w:type="dxa"/>
          </w:tcPr>
          <w:p w:rsidR="00577AB5" w:rsidRDefault="00577AB5">
            <w:pPr>
              <w:pStyle w:val="ConsPlusNormal"/>
              <w:jc w:val="center"/>
            </w:pPr>
            <w:r>
              <w:t>3126,50</w:t>
            </w:r>
          </w:p>
        </w:tc>
        <w:tc>
          <w:tcPr>
            <w:tcW w:w="2551" w:type="dxa"/>
          </w:tcPr>
          <w:p w:rsidR="00577AB5" w:rsidRDefault="00577AB5">
            <w:pPr>
              <w:pStyle w:val="ConsPlusNormal"/>
              <w:jc w:val="center"/>
            </w:pPr>
            <w:r>
              <w:t>84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55728,35</w:t>
            </w:r>
          </w:p>
        </w:tc>
      </w:tr>
      <w:tr w:rsidR="00577AB5">
        <w:tc>
          <w:tcPr>
            <w:tcW w:w="794" w:type="dxa"/>
          </w:tcPr>
          <w:p w:rsidR="00577AB5" w:rsidRDefault="00577AB5">
            <w:pPr>
              <w:pStyle w:val="ConsPlusNormal"/>
              <w:jc w:val="center"/>
            </w:pPr>
            <w:r>
              <w:t>398.</w:t>
            </w:r>
          </w:p>
        </w:tc>
        <w:tc>
          <w:tcPr>
            <w:tcW w:w="3005" w:type="dxa"/>
          </w:tcPr>
          <w:p w:rsidR="00577AB5" w:rsidRDefault="00577AB5">
            <w:pPr>
              <w:pStyle w:val="ConsPlusNormal"/>
            </w:pPr>
            <w:r>
              <w:t>г. Орск, просп. Ленина, д. 77б</w:t>
            </w:r>
          </w:p>
        </w:tc>
        <w:tc>
          <w:tcPr>
            <w:tcW w:w="1587" w:type="dxa"/>
          </w:tcPr>
          <w:p w:rsidR="00577AB5" w:rsidRDefault="00577AB5">
            <w:pPr>
              <w:pStyle w:val="ConsPlusNormal"/>
              <w:jc w:val="center"/>
            </w:pPr>
            <w:r>
              <w:t>3674,30</w:t>
            </w:r>
          </w:p>
        </w:tc>
        <w:tc>
          <w:tcPr>
            <w:tcW w:w="2551" w:type="dxa"/>
          </w:tcPr>
          <w:p w:rsidR="00577AB5" w:rsidRDefault="00577AB5">
            <w:pPr>
              <w:pStyle w:val="ConsPlusNormal"/>
              <w:jc w:val="center"/>
            </w:pPr>
            <w:r>
              <w:t>85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64677,11</w:t>
            </w:r>
          </w:p>
        </w:tc>
      </w:tr>
      <w:tr w:rsidR="00577AB5">
        <w:tc>
          <w:tcPr>
            <w:tcW w:w="794" w:type="dxa"/>
          </w:tcPr>
          <w:p w:rsidR="00577AB5" w:rsidRDefault="00577AB5">
            <w:pPr>
              <w:pStyle w:val="ConsPlusNormal"/>
              <w:jc w:val="center"/>
            </w:pPr>
            <w:r>
              <w:t>399.</w:t>
            </w:r>
          </w:p>
        </w:tc>
        <w:tc>
          <w:tcPr>
            <w:tcW w:w="3005" w:type="dxa"/>
          </w:tcPr>
          <w:p w:rsidR="00577AB5" w:rsidRDefault="00577AB5">
            <w:pPr>
              <w:pStyle w:val="ConsPlusNormal"/>
            </w:pPr>
            <w:r>
              <w:t>г. Орск, просп. Ленина, д. 8</w:t>
            </w:r>
          </w:p>
        </w:tc>
        <w:tc>
          <w:tcPr>
            <w:tcW w:w="1587" w:type="dxa"/>
          </w:tcPr>
          <w:p w:rsidR="00577AB5" w:rsidRDefault="00577AB5">
            <w:pPr>
              <w:pStyle w:val="ConsPlusNormal"/>
              <w:jc w:val="center"/>
            </w:pPr>
            <w:r>
              <w:t>3241,20</w:t>
            </w:r>
          </w:p>
        </w:tc>
        <w:tc>
          <w:tcPr>
            <w:tcW w:w="2551" w:type="dxa"/>
          </w:tcPr>
          <w:p w:rsidR="00577AB5" w:rsidRDefault="00577AB5">
            <w:pPr>
              <w:pStyle w:val="ConsPlusNormal"/>
              <w:jc w:val="center"/>
            </w:pPr>
            <w:r>
              <w:t>73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60550,74</w:t>
            </w:r>
          </w:p>
        </w:tc>
      </w:tr>
      <w:tr w:rsidR="00577AB5">
        <w:tc>
          <w:tcPr>
            <w:tcW w:w="794" w:type="dxa"/>
          </w:tcPr>
          <w:p w:rsidR="00577AB5" w:rsidRDefault="00577AB5">
            <w:pPr>
              <w:pStyle w:val="ConsPlusNormal"/>
              <w:jc w:val="center"/>
            </w:pPr>
            <w:r>
              <w:t>400.</w:t>
            </w:r>
          </w:p>
        </w:tc>
        <w:tc>
          <w:tcPr>
            <w:tcW w:w="3005" w:type="dxa"/>
          </w:tcPr>
          <w:p w:rsidR="00577AB5" w:rsidRDefault="00577AB5">
            <w:pPr>
              <w:pStyle w:val="ConsPlusNormal"/>
            </w:pPr>
            <w:r>
              <w:t>г. Орск, просп. Ленина, д. 85</w:t>
            </w:r>
          </w:p>
        </w:tc>
        <w:tc>
          <w:tcPr>
            <w:tcW w:w="1587" w:type="dxa"/>
          </w:tcPr>
          <w:p w:rsidR="00577AB5" w:rsidRDefault="00577AB5">
            <w:pPr>
              <w:pStyle w:val="ConsPlusNormal"/>
              <w:jc w:val="center"/>
            </w:pPr>
            <w:r>
              <w:t>8194,10</w:t>
            </w:r>
          </w:p>
        </w:tc>
        <w:tc>
          <w:tcPr>
            <w:tcW w:w="2551" w:type="dxa"/>
          </w:tcPr>
          <w:p w:rsidR="00577AB5" w:rsidRDefault="00577AB5">
            <w:pPr>
              <w:pStyle w:val="ConsPlusNormal"/>
              <w:jc w:val="center"/>
            </w:pPr>
            <w:r>
              <w:t>266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99557,13</w:t>
            </w:r>
          </w:p>
        </w:tc>
      </w:tr>
      <w:tr w:rsidR="00577AB5">
        <w:tc>
          <w:tcPr>
            <w:tcW w:w="794" w:type="dxa"/>
          </w:tcPr>
          <w:p w:rsidR="00577AB5" w:rsidRDefault="00577AB5">
            <w:pPr>
              <w:pStyle w:val="ConsPlusNormal"/>
              <w:jc w:val="center"/>
            </w:pPr>
            <w:r>
              <w:t>401.</w:t>
            </w:r>
          </w:p>
        </w:tc>
        <w:tc>
          <w:tcPr>
            <w:tcW w:w="3005" w:type="dxa"/>
          </w:tcPr>
          <w:p w:rsidR="00577AB5" w:rsidRDefault="00577AB5">
            <w:pPr>
              <w:pStyle w:val="ConsPlusNormal"/>
            </w:pPr>
            <w:r>
              <w:t>г. Орск, просп. Ленина, д. 93</w:t>
            </w:r>
          </w:p>
        </w:tc>
        <w:tc>
          <w:tcPr>
            <w:tcW w:w="1587" w:type="dxa"/>
          </w:tcPr>
          <w:p w:rsidR="00577AB5" w:rsidRDefault="00577AB5">
            <w:pPr>
              <w:pStyle w:val="ConsPlusNormal"/>
              <w:jc w:val="center"/>
            </w:pPr>
            <w:r>
              <w:t>13325,80</w:t>
            </w:r>
          </w:p>
        </w:tc>
        <w:tc>
          <w:tcPr>
            <w:tcW w:w="2551" w:type="dxa"/>
          </w:tcPr>
          <w:p w:rsidR="00577AB5" w:rsidRDefault="00577AB5">
            <w:pPr>
              <w:pStyle w:val="ConsPlusNormal"/>
              <w:jc w:val="center"/>
            </w:pPr>
            <w:r>
              <w:t>322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100000,00</w:t>
            </w:r>
          </w:p>
        </w:tc>
      </w:tr>
      <w:tr w:rsidR="00577AB5">
        <w:tc>
          <w:tcPr>
            <w:tcW w:w="794" w:type="dxa"/>
          </w:tcPr>
          <w:p w:rsidR="00577AB5" w:rsidRDefault="00577AB5">
            <w:pPr>
              <w:pStyle w:val="ConsPlusNormal"/>
              <w:jc w:val="center"/>
            </w:pPr>
            <w:r>
              <w:t>402.</w:t>
            </w:r>
          </w:p>
        </w:tc>
        <w:tc>
          <w:tcPr>
            <w:tcW w:w="3005" w:type="dxa"/>
          </w:tcPr>
          <w:p w:rsidR="00577AB5" w:rsidRDefault="00577AB5">
            <w:pPr>
              <w:pStyle w:val="ConsPlusNormal"/>
            </w:pPr>
            <w:r>
              <w:t>г. Орск, просп. Мира, д. 11</w:t>
            </w:r>
          </w:p>
        </w:tc>
        <w:tc>
          <w:tcPr>
            <w:tcW w:w="1587" w:type="dxa"/>
          </w:tcPr>
          <w:p w:rsidR="00577AB5" w:rsidRDefault="00577AB5">
            <w:pPr>
              <w:pStyle w:val="ConsPlusNormal"/>
              <w:jc w:val="center"/>
            </w:pPr>
            <w:r>
              <w:t>6443,30</w:t>
            </w:r>
          </w:p>
        </w:tc>
        <w:tc>
          <w:tcPr>
            <w:tcW w:w="2551" w:type="dxa"/>
          </w:tcPr>
          <w:p w:rsidR="00577AB5" w:rsidRDefault="00577AB5">
            <w:pPr>
              <w:pStyle w:val="ConsPlusNormal"/>
              <w:jc w:val="center"/>
            </w:pPr>
            <w:r>
              <w:t>103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96383,03</w:t>
            </w:r>
          </w:p>
        </w:tc>
      </w:tr>
      <w:tr w:rsidR="00577AB5">
        <w:tc>
          <w:tcPr>
            <w:tcW w:w="794" w:type="dxa"/>
          </w:tcPr>
          <w:p w:rsidR="00577AB5" w:rsidRDefault="00577AB5">
            <w:pPr>
              <w:pStyle w:val="ConsPlusNormal"/>
              <w:jc w:val="center"/>
            </w:pPr>
            <w:r>
              <w:t>403.</w:t>
            </w:r>
          </w:p>
        </w:tc>
        <w:tc>
          <w:tcPr>
            <w:tcW w:w="3005" w:type="dxa"/>
          </w:tcPr>
          <w:p w:rsidR="00577AB5" w:rsidRDefault="00577AB5">
            <w:pPr>
              <w:pStyle w:val="ConsPlusNormal"/>
            </w:pPr>
            <w:r>
              <w:t>г. Орск, просп. Мира, д. 17а</w:t>
            </w:r>
          </w:p>
        </w:tc>
        <w:tc>
          <w:tcPr>
            <w:tcW w:w="1587" w:type="dxa"/>
          </w:tcPr>
          <w:p w:rsidR="00577AB5" w:rsidRDefault="00577AB5">
            <w:pPr>
              <w:pStyle w:val="ConsPlusNormal"/>
              <w:jc w:val="center"/>
            </w:pPr>
            <w:r>
              <w:t>4535,20</w:t>
            </w:r>
          </w:p>
        </w:tc>
        <w:tc>
          <w:tcPr>
            <w:tcW w:w="2551" w:type="dxa"/>
          </w:tcPr>
          <w:p w:rsidR="00577AB5" w:rsidRDefault="00577AB5">
            <w:pPr>
              <w:pStyle w:val="ConsPlusNormal"/>
              <w:jc w:val="center"/>
            </w:pPr>
            <w:r>
              <w:t>152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925905,08</w:t>
            </w:r>
          </w:p>
        </w:tc>
      </w:tr>
      <w:tr w:rsidR="00577AB5">
        <w:tc>
          <w:tcPr>
            <w:tcW w:w="794" w:type="dxa"/>
          </w:tcPr>
          <w:p w:rsidR="00577AB5" w:rsidRDefault="00577AB5">
            <w:pPr>
              <w:pStyle w:val="ConsPlusNormal"/>
              <w:jc w:val="center"/>
            </w:pPr>
            <w:r>
              <w:t>404.</w:t>
            </w:r>
          </w:p>
        </w:tc>
        <w:tc>
          <w:tcPr>
            <w:tcW w:w="3005" w:type="dxa"/>
          </w:tcPr>
          <w:p w:rsidR="00577AB5" w:rsidRDefault="00577AB5">
            <w:pPr>
              <w:pStyle w:val="ConsPlusNormal"/>
            </w:pPr>
            <w:r>
              <w:t>г. Орск, просп. Мира, д. 3</w:t>
            </w:r>
          </w:p>
        </w:tc>
        <w:tc>
          <w:tcPr>
            <w:tcW w:w="1587" w:type="dxa"/>
          </w:tcPr>
          <w:p w:rsidR="00577AB5" w:rsidRDefault="00577AB5">
            <w:pPr>
              <w:pStyle w:val="ConsPlusNormal"/>
              <w:jc w:val="center"/>
            </w:pPr>
            <w:r>
              <w:t>3194,10</w:t>
            </w:r>
          </w:p>
        </w:tc>
        <w:tc>
          <w:tcPr>
            <w:tcW w:w="2551" w:type="dxa"/>
          </w:tcPr>
          <w:p w:rsidR="00577AB5" w:rsidRDefault="00577AB5">
            <w:pPr>
              <w:pStyle w:val="ConsPlusNormal"/>
              <w:jc w:val="center"/>
            </w:pPr>
            <w:r>
              <w:t>107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80853,16</w:t>
            </w:r>
          </w:p>
        </w:tc>
      </w:tr>
      <w:tr w:rsidR="00577AB5">
        <w:tc>
          <w:tcPr>
            <w:tcW w:w="794" w:type="dxa"/>
          </w:tcPr>
          <w:p w:rsidR="00577AB5" w:rsidRDefault="00577AB5">
            <w:pPr>
              <w:pStyle w:val="ConsPlusNormal"/>
              <w:jc w:val="center"/>
            </w:pPr>
            <w:r>
              <w:t>405.</w:t>
            </w:r>
          </w:p>
        </w:tc>
        <w:tc>
          <w:tcPr>
            <w:tcW w:w="3005" w:type="dxa"/>
          </w:tcPr>
          <w:p w:rsidR="00577AB5" w:rsidRDefault="00577AB5">
            <w:pPr>
              <w:pStyle w:val="ConsPlusNormal"/>
            </w:pPr>
            <w:r>
              <w:t>г. Орск, просп. Орский, д. 15</w:t>
            </w:r>
          </w:p>
        </w:tc>
        <w:tc>
          <w:tcPr>
            <w:tcW w:w="1587" w:type="dxa"/>
          </w:tcPr>
          <w:p w:rsidR="00577AB5" w:rsidRDefault="00577AB5">
            <w:pPr>
              <w:pStyle w:val="ConsPlusNormal"/>
              <w:jc w:val="center"/>
            </w:pPr>
            <w:r>
              <w:t>12580,20</w:t>
            </w:r>
          </w:p>
        </w:tc>
        <w:tc>
          <w:tcPr>
            <w:tcW w:w="2551" w:type="dxa"/>
          </w:tcPr>
          <w:p w:rsidR="00577AB5" w:rsidRDefault="00577AB5">
            <w:pPr>
              <w:pStyle w:val="ConsPlusNormal"/>
              <w:jc w:val="center"/>
            </w:pPr>
            <w:r>
              <w:t>498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98480,98</w:t>
            </w:r>
          </w:p>
        </w:tc>
      </w:tr>
      <w:tr w:rsidR="00577AB5">
        <w:tc>
          <w:tcPr>
            <w:tcW w:w="794" w:type="dxa"/>
          </w:tcPr>
          <w:p w:rsidR="00577AB5" w:rsidRDefault="00577AB5">
            <w:pPr>
              <w:pStyle w:val="ConsPlusNormal"/>
              <w:jc w:val="center"/>
            </w:pPr>
            <w:r>
              <w:t>406.</w:t>
            </w:r>
          </w:p>
        </w:tc>
        <w:tc>
          <w:tcPr>
            <w:tcW w:w="3005" w:type="dxa"/>
          </w:tcPr>
          <w:p w:rsidR="00577AB5" w:rsidRDefault="00577AB5">
            <w:pPr>
              <w:pStyle w:val="ConsPlusNormal"/>
            </w:pPr>
            <w:r>
              <w:t>г. Орск, просп. Орский, д. 35</w:t>
            </w:r>
          </w:p>
        </w:tc>
        <w:tc>
          <w:tcPr>
            <w:tcW w:w="1587" w:type="dxa"/>
          </w:tcPr>
          <w:p w:rsidR="00577AB5" w:rsidRDefault="00577AB5">
            <w:pPr>
              <w:pStyle w:val="ConsPlusNormal"/>
              <w:jc w:val="center"/>
            </w:pPr>
            <w:r>
              <w:t>9378,50</w:t>
            </w:r>
          </w:p>
        </w:tc>
        <w:tc>
          <w:tcPr>
            <w:tcW w:w="2551" w:type="dxa"/>
          </w:tcPr>
          <w:p w:rsidR="00577AB5" w:rsidRDefault="00577AB5">
            <w:pPr>
              <w:pStyle w:val="ConsPlusNormal"/>
              <w:jc w:val="center"/>
            </w:pPr>
            <w:r>
              <w:t>302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87266,96</w:t>
            </w:r>
          </w:p>
        </w:tc>
      </w:tr>
      <w:tr w:rsidR="00577AB5">
        <w:tc>
          <w:tcPr>
            <w:tcW w:w="794" w:type="dxa"/>
          </w:tcPr>
          <w:p w:rsidR="00577AB5" w:rsidRDefault="00577AB5">
            <w:pPr>
              <w:pStyle w:val="ConsPlusNormal"/>
              <w:jc w:val="center"/>
            </w:pPr>
            <w:r>
              <w:t>407.</w:t>
            </w:r>
          </w:p>
        </w:tc>
        <w:tc>
          <w:tcPr>
            <w:tcW w:w="3005" w:type="dxa"/>
          </w:tcPr>
          <w:p w:rsidR="00577AB5" w:rsidRDefault="00577AB5">
            <w:pPr>
              <w:pStyle w:val="ConsPlusNormal"/>
            </w:pPr>
            <w:r>
              <w:t>г. Орск, с. Ударник, ул. Парковая, д. 13</w:t>
            </w:r>
          </w:p>
        </w:tc>
        <w:tc>
          <w:tcPr>
            <w:tcW w:w="1587" w:type="dxa"/>
          </w:tcPr>
          <w:p w:rsidR="00577AB5" w:rsidRDefault="00577AB5">
            <w:pPr>
              <w:pStyle w:val="ConsPlusNormal"/>
              <w:jc w:val="center"/>
            </w:pPr>
            <w:r>
              <w:t>800,60</w:t>
            </w:r>
          </w:p>
        </w:tc>
        <w:tc>
          <w:tcPr>
            <w:tcW w:w="2551" w:type="dxa"/>
          </w:tcPr>
          <w:p w:rsidR="00577AB5" w:rsidRDefault="00577AB5">
            <w:pPr>
              <w:pStyle w:val="ConsPlusNormal"/>
              <w:jc w:val="center"/>
            </w:pPr>
            <w:r>
              <w:t>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84383,78</w:t>
            </w:r>
          </w:p>
        </w:tc>
      </w:tr>
      <w:tr w:rsidR="00577AB5">
        <w:tc>
          <w:tcPr>
            <w:tcW w:w="794" w:type="dxa"/>
          </w:tcPr>
          <w:p w:rsidR="00577AB5" w:rsidRDefault="00577AB5">
            <w:pPr>
              <w:pStyle w:val="ConsPlusNormal"/>
              <w:jc w:val="center"/>
            </w:pPr>
            <w:r>
              <w:t>408.</w:t>
            </w:r>
          </w:p>
        </w:tc>
        <w:tc>
          <w:tcPr>
            <w:tcW w:w="3005" w:type="dxa"/>
          </w:tcPr>
          <w:p w:rsidR="00577AB5" w:rsidRDefault="00577AB5">
            <w:pPr>
              <w:pStyle w:val="ConsPlusNormal"/>
            </w:pPr>
            <w:r>
              <w:t>г. Орск, ул. Б. Хмельницкого, д. 1а</w:t>
            </w:r>
          </w:p>
        </w:tc>
        <w:tc>
          <w:tcPr>
            <w:tcW w:w="1587" w:type="dxa"/>
          </w:tcPr>
          <w:p w:rsidR="00577AB5" w:rsidRDefault="00577AB5">
            <w:pPr>
              <w:pStyle w:val="ConsPlusNormal"/>
              <w:jc w:val="center"/>
            </w:pPr>
            <w:r>
              <w:t>3566,00</w:t>
            </w:r>
          </w:p>
        </w:tc>
        <w:tc>
          <w:tcPr>
            <w:tcW w:w="2551" w:type="dxa"/>
          </w:tcPr>
          <w:p w:rsidR="00577AB5" w:rsidRDefault="00577AB5">
            <w:pPr>
              <w:pStyle w:val="ConsPlusNormal"/>
              <w:jc w:val="center"/>
            </w:pPr>
            <w:r>
              <w:t>125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25738,99</w:t>
            </w:r>
          </w:p>
        </w:tc>
      </w:tr>
      <w:tr w:rsidR="00577AB5">
        <w:tc>
          <w:tcPr>
            <w:tcW w:w="794" w:type="dxa"/>
          </w:tcPr>
          <w:p w:rsidR="00577AB5" w:rsidRDefault="00577AB5">
            <w:pPr>
              <w:pStyle w:val="ConsPlusNormal"/>
              <w:jc w:val="center"/>
            </w:pPr>
            <w:r>
              <w:t>409.</w:t>
            </w:r>
          </w:p>
        </w:tc>
        <w:tc>
          <w:tcPr>
            <w:tcW w:w="3005" w:type="dxa"/>
          </w:tcPr>
          <w:p w:rsidR="00577AB5" w:rsidRDefault="00577AB5">
            <w:pPr>
              <w:pStyle w:val="ConsPlusNormal"/>
            </w:pPr>
            <w:r>
              <w:t>г. Орск, ул. Беляева, д. 10</w:t>
            </w:r>
          </w:p>
        </w:tc>
        <w:tc>
          <w:tcPr>
            <w:tcW w:w="1587" w:type="dxa"/>
          </w:tcPr>
          <w:p w:rsidR="00577AB5" w:rsidRDefault="00577AB5">
            <w:pPr>
              <w:pStyle w:val="ConsPlusNormal"/>
              <w:jc w:val="center"/>
            </w:pPr>
            <w:r>
              <w:t>4238,70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210092,92</w:t>
            </w:r>
          </w:p>
        </w:tc>
      </w:tr>
      <w:tr w:rsidR="00577AB5">
        <w:tc>
          <w:tcPr>
            <w:tcW w:w="794" w:type="dxa"/>
          </w:tcPr>
          <w:p w:rsidR="00577AB5" w:rsidRDefault="00577AB5">
            <w:pPr>
              <w:pStyle w:val="ConsPlusNormal"/>
              <w:jc w:val="center"/>
            </w:pPr>
            <w:r>
              <w:t>410.</w:t>
            </w:r>
          </w:p>
        </w:tc>
        <w:tc>
          <w:tcPr>
            <w:tcW w:w="3005" w:type="dxa"/>
          </w:tcPr>
          <w:p w:rsidR="00577AB5" w:rsidRDefault="00577AB5">
            <w:pPr>
              <w:pStyle w:val="ConsPlusNormal"/>
            </w:pPr>
            <w:r>
              <w:t>г. Орск, ул. Беляева, д. 10а</w:t>
            </w:r>
          </w:p>
        </w:tc>
        <w:tc>
          <w:tcPr>
            <w:tcW w:w="1587" w:type="dxa"/>
          </w:tcPr>
          <w:p w:rsidR="00577AB5" w:rsidRDefault="00577AB5">
            <w:pPr>
              <w:pStyle w:val="ConsPlusNormal"/>
              <w:jc w:val="center"/>
            </w:pPr>
            <w:r>
              <w:t>6330,40</w:t>
            </w:r>
          </w:p>
        </w:tc>
        <w:tc>
          <w:tcPr>
            <w:tcW w:w="2551" w:type="dxa"/>
          </w:tcPr>
          <w:p w:rsidR="00577AB5" w:rsidRDefault="00577AB5">
            <w:pPr>
              <w:pStyle w:val="ConsPlusNormal"/>
              <w:jc w:val="center"/>
            </w:pPr>
            <w:r>
              <w:t>239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76590,97</w:t>
            </w:r>
          </w:p>
        </w:tc>
      </w:tr>
      <w:tr w:rsidR="00577AB5">
        <w:tc>
          <w:tcPr>
            <w:tcW w:w="794" w:type="dxa"/>
          </w:tcPr>
          <w:p w:rsidR="00577AB5" w:rsidRDefault="00577AB5">
            <w:pPr>
              <w:pStyle w:val="ConsPlusNormal"/>
              <w:jc w:val="center"/>
            </w:pPr>
            <w:r>
              <w:t>411.</w:t>
            </w:r>
          </w:p>
        </w:tc>
        <w:tc>
          <w:tcPr>
            <w:tcW w:w="3005" w:type="dxa"/>
          </w:tcPr>
          <w:p w:rsidR="00577AB5" w:rsidRDefault="00577AB5">
            <w:pPr>
              <w:pStyle w:val="ConsPlusNormal"/>
            </w:pPr>
            <w:r>
              <w:t>г. Орск, ул. Беляева, д. 3</w:t>
            </w:r>
          </w:p>
        </w:tc>
        <w:tc>
          <w:tcPr>
            <w:tcW w:w="1587" w:type="dxa"/>
          </w:tcPr>
          <w:p w:rsidR="00577AB5" w:rsidRDefault="00577AB5">
            <w:pPr>
              <w:pStyle w:val="ConsPlusNormal"/>
              <w:jc w:val="center"/>
            </w:pPr>
            <w:r>
              <w:t>4084,90</w:t>
            </w:r>
          </w:p>
        </w:tc>
        <w:tc>
          <w:tcPr>
            <w:tcW w:w="2551" w:type="dxa"/>
          </w:tcPr>
          <w:p w:rsidR="00577AB5" w:rsidRDefault="00577AB5">
            <w:pPr>
              <w:pStyle w:val="ConsPlusNormal"/>
              <w:jc w:val="center"/>
            </w:pPr>
            <w:r>
              <w:t>170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106331,24</w:t>
            </w:r>
          </w:p>
        </w:tc>
      </w:tr>
      <w:tr w:rsidR="00577AB5">
        <w:tc>
          <w:tcPr>
            <w:tcW w:w="794" w:type="dxa"/>
          </w:tcPr>
          <w:p w:rsidR="00577AB5" w:rsidRDefault="00577AB5">
            <w:pPr>
              <w:pStyle w:val="ConsPlusNormal"/>
              <w:jc w:val="center"/>
            </w:pPr>
            <w:r>
              <w:lastRenderedPageBreak/>
              <w:t>412.</w:t>
            </w:r>
          </w:p>
        </w:tc>
        <w:tc>
          <w:tcPr>
            <w:tcW w:w="3005" w:type="dxa"/>
          </w:tcPr>
          <w:p w:rsidR="00577AB5" w:rsidRDefault="00577AB5">
            <w:pPr>
              <w:pStyle w:val="ConsPlusNormal"/>
            </w:pPr>
            <w:r>
              <w:t>г. Орск, ул. Беляева, д. 4</w:t>
            </w:r>
          </w:p>
        </w:tc>
        <w:tc>
          <w:tcPr>
            <w:tcW w:w="1587" w:type="dxa"/>
          </w:tcPr>
          <w:p w:rsidR="00577AB5" w:rsidRDefault="00577AB5">
            <w:pPr>
              <w:pStyle w:val="ConsPlusNormal"/>
              <w:jc w:val="center"/>
            </w:pPr>
            <w:r>
              <w:t>4080,60</w:t>
            </w:r>
          </w:p>
        </w:tc>
        <w:tc>
          <w:tcPr>
            <w:tcW w:w="2551" w:type="dxa"/>
          </w:tcPr>
          <w:p w:rsidR="00577AB5" w:rsidRDefault="00577AB5">
            <w:pPr>
              <w:pStyle w:val="ConsPlusNormal"/>
              <w:jc w:val="center"/>
            </w:pPr>
            <w:r>
              <w:t>83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106313,34</w:t>
            </w:r>
          </w:p>
        </w:tc>
      </w:tr>
      <w:tr w:rsidR="00577AB5">
        <w:tc>
          <w:tcPr>
            <w:tcW w:w="794" w:type="dxa"/>
          </w:tcPr>
          <w:p w:rsidR="00577AB5" w:rsidRDefault="00577AB5">
            <w:pPr>
              <w:pStyle w:val="ConsPlusNormal"/>
              <w:jc w:val="center"/>
            </w:pPr>
            <w:r>
              <w:t>413.</w:t>
            </w:r>
          </w:p>
        </w:tc>
        <w:tc>
          <w:tcPr>
            <w:tcW w:w="3005" w:type="dxa"/>
          </w:tcPr>
          <w:p w:rsidR="00577AB5" w:rsidRDefault="00577AB5">
            <w:pPr>
              <w:pStyle w:val="ConsPlusNormal"/>
            </w:pPr>
            <w:r>
              <w:t>г. Орск, ул. Беляева, д. 5</w:t>
            </w:r>
          </w:p>
        </w:tc>
        <w:tc>
          <w:tcPr>
            <w:tcW w:w="1587" w:type="dxa"/>
          </w:tcPr>
          <w:p w:rsidR="00577AB5" w:rsidRDefault="00577AB5">
            <w:pPr>
              <w:pStyle w:val="ConsPlusNormal"/>
              <w:jc w:val="center"/>
            </w:pPr>
            <w:r>
              <w:t>8441,90</w:t>
            </w:r>
          </w:p>
        </w:tc>
        <w:tc>
          <w:tcPr>
            <w:tcW w:w="2551" w:type="dxa"/>
          </w:tcPr>
          <w:p w:rsidR="00577AB5" w:rsidRDefault="00577AB5">
            <w:pPr>
              <w:pStyle w:val="ConsPlusNormal"/>
              <w:jc w:val="center"/>
            </w:pPr>
            <w:r>
              <w:t>320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83986,50</w:t>
            </w:r>
          </w:p>
        </w:tc>
      </w:tr>
      <w:tr w:rsidR="00577AB5">
        <w:tc>
          <w:tcPr>
            <w:tcW w:w="794" w:type="dxa"/>
          </w:tcPr>
          <w:p w:rsidR="00577AB5" w:rsidRDefault="00577AB5">
            <w:pPr>
              <w:pStyle w:val="ConsPlusNormal"/>
              <w:jc w:val="center"/>
            </w:pPr>
            <w:r>
              <w:t>414.</w:t>
            </w:r>
          </w:p>
        </w:tc>
        <w:tc>
          <w:tcPr>
            <w:tcW w:w="3005" w:type="dxa"/>
          </w:tcPr>
          <w:p w:rsidR="00577AB5" w:rsidRDefault="00577AB5">
            <w:pPr>
              <w:pStyle w:val="ConsPlusNormal"/>
            </w:pPr>
            <w:r>
              <w:t>г. Орск, ул. Беляева, д. 9</w:t>
            </w:r>
          </w:p>
        </w:tc>
        <w:tc>
          <w:tcPr>
            <w:tcW w:w="1587" w:type="dxa"/>
          </w:tcPr>
          <w:p w:rsidR="00577AB5" w:rsidRDefault="00577AB5">
            <w:pPr>
              <w:pStyle w:val="ConsPlusNormal"/>
              <w:jc w:val="center"/>
            </w:pPr>
            <w:r>
              <w:t>4794,90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28366,91</w:t>
            </w:r>
          </w:p>
        </w:tc>
      </w:tr>
      <w:tr w:rsidR="00577AB5">
        <w:tc>
          <w:tcPr>
            <w:tcW w:w="794" w:type="dxa"/>
          </w:tcPr>
          <w:p w:rsidR="00577AB5" w:rsidRDefault="00577AB5">
            <w:pPr>
              <w:pStyle w:val="ConsPlusNormal"/>
              <w:jc w:val="center"/>
            </w:pPr>
            <w:r>
              <w:t>415.</w:t>
            </w:r>
          </w:p>
        </w:tc>
        <w:tc>
          <w:tcPr>
            <w:tcW w:w="3005" w:type="dxa"/>
          </w:tcPr>
          <w:p w:rsidR="00577AB5" w:rsidRDefault="00577AB5">
            <w:pPr>
              <w:pStyle w:val="ConsPlusNormal"/>
            </w:pPr>
            <w:r>
              <w:t>г. Орск, ул. Братская, д. 48б</w:t>
            </w:r>
          </w:p>
        </w:tc>
        <w:tc>
          <w:tcPr>
            <w:tcW w:w="1587" w:type="dxa"/>
          </w:tcPr>
          <w:p w:rsidR="00577AB5" w:rsidRDefault="00577AB5">
            <w:pPr>
              <w:pStyle w:val="ConsPlusNormal"/>
              <w:jc w:val="center"/>
            </w:pPr>
            <w:r>
              <w:t>6393,00</w:t>
            </w:r>
          </w:p>
        </w:tc>
        <w:tc>
          <w:tcPr>
            <w:tcW w:w="2551" w:type="dxa"/>
          </w:tcPr>
          <w:p w:rsidR="00577AB5" w:rsidRDefault="00577AB5">
            <w:pPr>
              <w:pStyle w:val="ConsPlusNormal"/>
              <w:jc w:val="center"/>
            </w:pPr>
            <w:r>
              <w:t>238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336071,09</w:t>
            </w:r>
          </w:p>
        </w:tc>
      </w:tr>
      <w:tr w:rsidR="00577AB5">
        <w:tc>
          <w:tcPr>
            <w:tcW w:w="794" w:type="dxa"/>
          </w:tcPr>
          <w:p w:rsidR="00577AB5" w:rsidRDefault="00577AB5">
            <w:pPr>
              <w:pStyle w:val="ConsPlusNormal"/>
              <w:jc w:val="center"/>
            </w:pPr>
            <w:r>
              <w:t>416.</w:t>
            </w:r>
          </w:p>
        </w:tc>
        <w:tc>
          <w:tcPr>
            <w:tcW w:w="3005" w:type="dxa"/>
          </w:tcPr>
          <w:p w:rsidR="00577AB5" w:rsidRDefault="00577AB5">
            <w:pPr>
              <w:pStyle w:val="ConsPlusNormal"/>
            </w:pPr>
            <w:r>
              <w:t>г. Орск, ул. Братская, д. 50б</w:t>
            </w:r>
          </w:p>
        </w:tc>
        <w:tc>
          <w:tcPr>
            <w:tcW w:w="1587" w:type="dxa"/>
          </w:tcPr>
          <w:p w:rsidR="00577AB5" w:rsidRDefault="00577AB5">
            <w:pPr>
              <w:pStyle w:val="ConsPlusNormal"/>
              <w:jc w:val="center"/>
            </w:pPr>
            <w:r>
              <w:t>6347,40</w:t>
            </w:r>
          </w:p>
        </w:tc>
        <w:tc>
          <w:tcPr>
            <w:tcW w:w="2551" w:type="dxa"/>
          </w:tcPr>
          <w:p w:rsidR="00577AB5" w:rsidRDefault="00577AB5">
            <w:pPr>
              <w:pStyle w:val="ConsPlusNormal"/>
              <w:jc w:val="center"/>
            </w:pPr>
            <w:r>
              <w:t>247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180961,45</w:t>
            </w:r>
          </w:p>
        </w:tc>
      </w:tr>
      <w:tr w:rsidR="00577AB5">
        <w:tc>
          <w:tcPr>
            <w:tcW w:w="794" w:type="dxa"/>
          </w:tcPr>
          <w:p w:rsidR="00577AB5" w:rsidRDefault="00577AB5">
            <w:pPr>
              <w:pStyle w:val="ConsPlusNormal"/>
              <w:jc w:val="center"/>
            </w:pPr>
            <w:r>
              <w:t>417.</w:t>
            </w:r>
          </w:p>
        </w:tc>
        <w:tc>
          <w:tcPr>
            <w:tcW w:w="3005" w:type="dxa"/>
          </w:tcPr>
          <w:p w:rsidR="00577AB5" w:rsidRDefault="00577AB5">
            <w:pPr>
              <w:pStyle w:val="ConsPlusNormal"/>
            </w:pPr>
            <w:r>
              <w:t>г. Орск, ул. Васнецова, д. 13</w:t>
            </w:r>
          </w:p>
        </w:tc>
        <w:tc>
          <w:tcPr>
            <w:tcW w:w="1587" w:type="dxa"/>
          </w:tcPr>
          <w:p w:rsidR="00577AB5" w:rsidRDefault="00577AB5">
            <w:pPr>
              <w:pStyle w:val="ConsPlusNormal"/>
              <w:jc w:val="center"/>
            </w:pPr>
            <w:r>
              <w:t>568,00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39253,87</w:t>
            </w:r>
          </w:p>
        </w:tc>
      </w:tr>
      <w:tr w:rsidR="00577AB5">
        <w:tc>
          <w:tcPr>
            <w:tcW w:w="794" w:type="dxa"/>
          </w:tcPr>
          <w:p w:rsidR="00577AB5" w:rsidRDefault="00577AB5">
            <w:pPr>
              <w:pStyle w:val="ConsPlusNormal"/>
              <w:jc w:val="center"/>
            </w:pPr>
            <w:r>
              <w:t>418.</w:t>
            </w:r>
          </w:p>
        </w:tc>
        <w:tc>
          <w:tcPr>
            <w:tcW w:w="3005" w:type="dxa"/>
          </w:tcPr>
          <w:p w:rsidR="00577AB5" w:rsidRDefault="00577AB5">
            <w:pPr>
              <w:pStyle w:val="ConsPlusNormal"/>
            </w:pPr>
            <w:r>
              <w:t>г. Орск, ул. Васнецова, д. 27</w:t>
            </w:r>
          </w:p>
        </w:tc>
        <w:tc>
          <w:tcPr>
            <w:tcW w:w="1587" w:type="dxa"/>
          </w:tcPr>
          <w:p w:rsidR="00577AB5" w:rsidRDefault="00577AB5">
            <w:pPr>
              <w:pStyle w:val="ConsPlusNormal"/>
              <w:jc w:val="center"/>
            </w:pPr>
            <w:r>
              <w:t>3523,40</w:t>
            </w:r>
          </w:p>
        </w:tc>
        <w:tc>
          <w:tcPr>
            <w:tcW w:w="2551" w:type="dxa"/>
          </w:tcPr>
          <w:p w:rsidR="00577AB5" w:rsidRDefault="00577AB5">
            <w:pPr>
              <w:pStyle w:val="ConsPlusNormal"/>
              <w:jc w:val="center"/>
            </w:pPr>
            <w:r>
              <w:t>115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25647,88</w:t>
            </w:r>
          </w:p>
        </w:tc>
      </w:tr>
      <w:tr w:rsidR="00577AB5">
        <w:tc>
          <w:tcPr>
            <w:tcW w:w="794" w:type="dxa"/>
          </w:tcPr>
          <w:p w:rsidR="00577AB5" w:rsidRDefault="00577AB5">
            <w:pPr>
              <w:pStyle w:val="ConsPlusNormal"/>
              <w:jc w:val="center"/>
            </w:pPr>
            <w:r>
              <w:t>419.</w:t>
            </w:r>
          </w:p>
        </w:tc>
        <w:tc>
          <w:tcPr>
            <w:tcW w:w="3005" w:type="dxa"/>
          </w:tcPr>
          <w:p w:rsidR="00577AB5" w:rsidRDefault="00577AB5">
            <w:pPr>
              <w:pStyle w:val="ConsPlusNormal"/>
            </w:pPr>
            <w:r>
              <w:t>г. Орск, ул. Васнецова, д. 27а</w:t>
            </w:r>
          </w:p>
        </w:tc>
        <w:tc>
          <w:tcPr>
            <w:tcW w:w="1587" w:type="dxa"/>
          </w:tcPr>
          <w:p w:rsidR="00577AB5" w:rsidRDefault="00577AB5">
            <w:pPr>
              <w:pStyle w:val="ConsPlusNormal"/>
              <w:jc w:val="center"/>
            </w:pPr>
            <w:r>
              <w:t>5661,60</w:t>
            </w:r>
          </w:p>
        </w:tc>
        <w:tc>
          <w:tcPr>
            <w:tcW w:w="2551" w:type="dxa"/>
          </w:tcPr>
          <w:p w:rsidR="00577AB5" w:rsidRDefault="00577AB5">
            <w:pPr>
              <w:pStyle w:val="ConsPlusNormal"/>
              <w:jc w:val="center"/>
            </w:pPr>
            <w:r>
              <w:t>187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166134,89</w:t>
            </w:r>
          </w:p>
        </w:tc>
      </w:tr>
      <w:tr w:rsidR="00577AB5">
        <w:tc>
          <w:tcPr>
            <w:tcW w:w="794" w:type="dxa"/>
          </w:tcPr>
          <w:p w:rsidR="00577AB5" w:rsidRDefault="00577AB5">
            <w:pPr>
              <w:pStyle w:val="ConsPlusNormal"/>
              <w:jc w:val="center"/>
            </w:pPr>
            <w:r>
              <w:t>420.</w:t>
            </w:r>
          </w:p>
        </w:tc>
        <w:tc>
          <w:tcPr>
            <w:tcW w:w="3005" w:type="dxa"/>
          </w:tcPr>
          <w:p w:rsidR="00577AB5" w:rsidRDefault="00577AB5">
            <w:pPr>
              <w:pStyle w:val="ConsPlusNormal"/>
            </w:pPr>
            <w:r>
              <w:t>г. Орск, ул. Васнецова, д. 5</w:t>
            </w:r>
          </w:p>
        </w:tc>
        <w:tc>
          <w:tcPr>
            <w:tcW w:w="1587" w:type="dxa"/>
          </w:tcPr>
          <w:p w:rsidR="00577AB5" w:rsidRDefault="00577AB5">
            <w:pPr>
              <w:pStyle w:val="ConsPlusNormal"/>
              <w:jc w:val="center"/>
            </w:pPr>
            <w:r>
              <w:t>1304,00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34824,20</w:t>
            </w:r>
          </w:p>
        </w:tc>
      </w:tr>
      <w:tr w:rsidR="00577AB5">
        <w:tc>
          <w:tcPr>
            <w:tcW w:w="794" w:type="dxa"/>
          </w:tcPr>
          <w:p w:rsidR="00577AB5" w:rsidRDefault="00577AB5">
            <w:pPr>
              <w:pStyle w:val="ConsPlusNormal"/>
              <w:jc w:val="center"/>
            </w:pPr>
            <w:r>
              <w:t>421.</w:t>
            </w:r>
          </w:p>
        </w:tc>
        <w:tc>
          <w:tcPr>
            <w:tcW w:w="3005" w:type="dxa"/>
          </w:tcPr>
          <w:p w:rsidR="00577AB5" w:rsidRDefault="00577AB5">
            <w:pPr>
              <w:pStyle w:val="ConsPlusNormal"/>
            </w:pPr>
            <w:r>
              <w:t>г. Орск, ул. Вяземская, д. 22</w:t>
            </w:r>
          </w:p>
        </w:tc>
        <w:tc>
          <w:tcPr>
            <w:tcW w:w="1587" w:type="dxa"/>
          </w:tcPr>
          <w:p w:rsidR="00577AB5" w:rsidRDefault="00577AB5">
            <w:pPr>
              <w:pStyle w:val="ConsPlusNormal"/>
              <w:jc w:val="center"/>
            </w:pPr>
            <w:r>
              <w:t>5701,70</w:t>
            </w:r>
          </w:p>
        </w:tc>
        <w:tc>
          <w:tcPr>
            <w:tcW w:w="2551" w:type="dxa"/>
          </w:tcPr>
          <w:p w:rsidR="00577AB5" w:rsidRDefault="00577AB5">
            <w:pPr>
              <w:pStyle w:val="ConsPlusNormal"/>
              <w:jc w:val="center"/>
            </w:pPr>
            <w:r>
              <w:t>210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193391,24</w:t>
            </w:r>
          </w:p>
        </w:tc>
      </w:tr>
      <w:tr w:rsidR="00577AB5">
        <w:tc>
          <w:tcPr>
            <w:tcW w:w="794" w:type="dxa"/>
          </w:tcPr>
          <w:p w:rsidR="00577AB5" w:rsidRDefault="00577AB5">
            <w:pPr>
              <w:pStyle w:val="ConsPlusNormal"/>
              <w:jc w:val="center"/>
            </w:pPr>
            <w:r>
              <w:t>422.</w:t>
            </w:r>
          </w:p>
        </w:tc>
        <w:tc>
          <w:tcPr>
            <w:tcW w:w="3005" w:type="dxa"/>
          </w:tcPr>
          <w:p w:rsidR="00577AB5" w:rsidRDefault="00577AB5">
            <w:pPr>
              <w:pStyle w:val="ConsPlusNormal"/>
            </w:pPr>
            <w:r>
              <w:t>г. Орск, ул. Гомельская, д. 72</w:t>
            </w:r>
          </w:p>
        </w:tc>
        <w:tc>
          <w:tcPr>
            <w:tcW w:w="1587" w:type="dxa"/>
          </w:tcPr>
          <w:p w:rsidR="00577AB5" w:rsidRDefault="00577AB5">
            <w:pPr>
              <w:pStyle w:val="ConsPlusNormal"/>
              <w:jc w:val="center"/>
            </w:pPr>
            <w:r>
              <w:t>4824,80</w:t>
            </w:r>
          </w:p>
        </w:tc>
        <w:tc>
          <w:tcPr>
            <w:tcW w:w="2551" w:type="dxa"/>
          </w:tcPr>
          <w:p w:rsidR="00577AB5" w:rsidRDefault="00577AB5">
            <w:pPr>
              <w:pStyle w:val="ConsPlusNormal"/>
              <w:jc w:val="center"/>
            </w:pPr>
            <w:r>
              <w:t>199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91554,22</w:t>
            </w:r>
          </w:p>
        </w:tc>
      </w:tr>
      <w:tr w:rsidR="00577AB5">
        <w:tc>
          <w:tcPr>
            <w:tcW w:w="794" w:type="dxa"/>
          </w:tcPr>
          <w:p w:rsidR="00577AB5" w:rsidRDefault="00577AB5">
            <w:pPr>
              <w:pStyle w:val="ConsPlusNormal"/>
              <w:jc w:val="center"/>
            </w:pPr>
            <w:r>
              <w:t>423.</w:t>
            </w:r>
          </w:p>
        </w:tc>
        <w:tc>
          <w:tcPr>
            <w:tcW w:w="3005" w:type="dxa"/>
          </w:tcPr>
          <w:p w:rsidR="00577AB5" w:rsidRDefault="00577AB5">
            <w:pPr>
              <w:pStyle w:val="ConsPlusNormal"/>
            </w:pPr>
            <w:r>
              <w:t>г. Орск, ул. Давыдова, д. 5</w:t>
            </w:r>
          </w:p>
        </w:tc>
        <w:tc>
          <w:tcPr>
            <w:tcW w:w="1587" w:type="dxa"/>
          </w:tcPr>
          <w:p w:rsidR="00577AB5" w:rsidRDefault="00577AB5">
            <w:pPr>
              <w:pStyle w:val="ConsPlusNormal"/>
              <w:jc w:val="center"/>
            </w:pPr>
            <w:r>
              <w:t>1612,80</w:t>
            </w:r>
          </w:p>
        </w:tc>
        <w:tc>
          <w:tcPr>
            <w:tcW w:w="2551" w:type="dxa"/>
          </w:tcPr>
          <w:p w:rsidR="00577AB5" w:rsidRDefault="00577AB5">
            <w:pPr>
              <w:pStyle w:val="ConsPlusNormal"/>
              <w:jc w:val="center"/>
            </w:pPr>
            <w:r>
              <w:t>70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136728,33</w:t>
            </w:r>
          </w:p>
        </w:tc>
      </w:tr>
      <w:tr w:rsidR="00577AB5">
        <w:tc>
          <w:tcPr>
            <w:tcW w:w="794" w:type="dxa"/>
          </w:tcPr>
          <w:p w:rsidR="00577AB5" w:rsidRDefault="00577AB5">
            <w:pPr>
              <w:pStyle w:val="ConsPlusNormal"/>
              <w:jc w:val="center"/>
            </w:pPr>
            <w:r>
              <w:t>424.</w:t>
            </w:r>
          </w:p>
        </w:tc>
        <w:tc>
          <w:tcPr>
            <w:tcW w:w="3005" w:type="dxa"/>
          </w:tcPr>
          <w:p w:rsidR="00577AB5" w:rsidRDefault="00577AB5">
            <w:pPr>
              <w:pStyle w:val="ConsPlusNormal"/>
            </w:pPr>
            <w:r>
              <w:t>г. Орск, ул. Давыдова, д. 8</w:t>
            </w:r>
          </w:p>
        </w:tc>
        <w:tc>
          <w:tcPr>
            <w:tcW w:w="1587" w:type="dxa"/>
          </w:tcPr>
          <w:p w:rsidR="00577AB5" w:rsidRDefault="00577AB5">
            <w:pPr>
              <w:pStyle w:val="ConsPlusNormal"/>
              <w:jc w:val="center"/>
            </w:pPr>
            <w:r>
              <w:t>1616,20</w:t>
            </w:r>
          </w:p>
        </w:tc>
        <w:tc>
          <w:tcPr>
            <w:tcW w:w="2551" w:type="dxa"/>
          </w:tcPr>
          <w:p w:rsidR="00577AB5" w:rsidRDefault="00577AB5">
            <w:pPr>
              <w:pStyle w:val="ConsPlusNormal"/>
              <w:jc w:val="center"/>
            </w:pPr>
            <w:r>
              <w:t>65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129275,81</w:t>
            </w:r>
          </w:p>
        </w:tc>
      </w:tr>
      <w:tr w:rsidR="00577AB5">
        <w:tc>
          <w:tcPr>
            <w:tcW w:w="794" w:type="dxa"/>
          </w:tcPr>
          <w:p w:rsidR="00577AB5" w:rsidRDefault="00577AB5">
            <w:pPr>
              <w:pStyle w:val="ConsPlusNormal"/>
              <w:jc w:val="center"/>
            </w:pPr>
            <w:r>
              <w:t>425.</w:t>
            </w:r>
          </w:p>
        </w:tc>
        <w:tc>
          <w:tcPr>
            <w:tcW w:w="3005" w:type="dxa"/>
          </w:tcPr>
          <w:p w:rsidR="00577AB5" w:rsidRDefault="00577AB5">
            <w:pPr>
              <w:pStyle w:val="ConsPlusNormal"/>
            </w:pPr>
            <w:r>
              <w:t>г. Орск, ул. Добровольского, д. 12б</w:t>
            </w:r>
          </w:p>
        </w:tc>
        <w:tc>
          <w:tcPr>
            <w:tcW w:w="1587" w:type="dxa"/>
          </w:tcPr>
          <w:p w:rsidR="00577AB5" w:rsidRDefault="00577AB5">
            <w:pPr>
              <w:pStyle w:val="ConsPlusNormal"/>
              <w:jc w:val="center"/>
            </w:pPr>
            <w:r>
              <w:t>3034,60</w:t>
            </w:r>
          </w:p>
        </w:tc>
        <w:tc>
          <w:tcPr>
            <w:tcW w:w="2551" w:type="dxa"/>
          </w:tcPr>
          <w:p w:rsidR="00577AB5" w:rsidRDefault="00577AB5">
            <w:pPr>
              <w:pStyle w:val="ConsPlusNormal"/>
              <w:jc w:val="center"/>
            </w:pPr>
            <w:r>
              <w:t>100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103786,99</w:t>
            </w:r>
          </w:p>
        </w:tc>
      </w:tr>
      <w:tr w:rsidR="00577AB5">
        <w:tc>
          <w:tcPr>
            <w:tcW w:w="794" w:type="dxa"/>
          </w:tcPr>
          <w:p w:rsidR="00577AB5" w:rsidRDefault="00577AB5">
            <w:pPr>
              <w:pStyle w:val="ConsPlusNormal"/>
              <w:jc w:val="center"/>
            </w:pPr>
            <w:r>
              <w:t>426.</w:t>
            </w:r>
          </w:p>
        </w:tc>
        <w:tc>
          <w:tcPr>
            <w:tcW w:w="3005" w:type="dxa"/>
          </w:tcPr>
          <w:p w:rsidR="00577AB5" w:rsidRDefault="00577AB5">
            <w:pPr>
              <w:pStyle w:val="ConsPlusNormal"/>
            </w:pPr>
            <w:r>
              <w:t>г. Орск, ул. Добровольского, д. 27</w:t>
            </w:r>
          </w:p>
        </w:tc>
        <w:tc>
          <w:tcPr>
            <w:tcW w:w="1587" w:type="dxa"/>
          </w:tcPr>
          <w:p w:rsidR="00577AB5" w:rsidRDefault="00577AB5">
            <w:pPr>
              <w:pStyle w:val="ConsPlusNormal"/>
              <w:jc w:val="center"/>
            </w:pPr>
            <w:r>
              <w:t>2950,30</w:t>
            </w:r>
          </w:p>
        </w:tc>
        <w:tc>
          <w:tcPr>
            <w:tcW w:w="2551" w:type="dxa"/>
          </w:tcPr>
          <w:p w:rsidR="00577AB5" w:rsidRDefault="00577AB5">
            <w:pPr>
              <w:pStyle w:val="ConsPlusNormal"/>
              <w:jc w:val="center"/>
            </w:pPr>
            <w:r>
              <w:t>117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24422,36</w:t>
            </w:r>
          </w:p>
        </w:tc>
      </w:tr>
      <w:tr w:rsidR="00577AB5">
        <w:tc>
          <w:tcPr>
            <w:tcW w:w="794" w:type="dxa"/>
          </w:tcPr>
          <w:p w:rsidR="00577AB5" w:rsidRDefault="00577AB5">
            <w:pPr>
              <w:pStyle w:val="ConsPlusNormal"/>
              <w:jc w:val="center"/>
            </w:pPr>
            <w:r>
              <w:t>427.</w:t>
            </w:r>
          </w:p>
        </w:tc>
        <w:tc>
          <w:tcPr>
            <w:tcW w:w="3005" w:type="dxa"/>
          </w:tcPr>
          <w:p w:rsidR="00577AB5" w:rsidRDefault="00577AB5">
            <w:pPr>
              <w:pStyle w:val="ConsPlusNormal"/>
            </w:pPr>
            <w:r>
              <w:t>г. Орск, ул. Добровольского, д. 7</w:t>
            </w:r>
          </w:p>
        </w:tc>
        <w:tc>
          <w:tcPr>
            <w:tcW w:w="1587" w:type="dxa"/>
          </w:tcPr>
          <w:p w:rsidR="00577AB5" w:rsidRDefault="00577AB5">
            <w:pPr>
              <w:pStyle w:val="ConsPlusNormal"/>
              <w:jc w:val="center"/>
            </w:pPr>
            <w:r>
              <w:t>2965,20</w:t>
            </w:r>
          </w:p>
        </w:tc>
        <w:tc>
          <w:tcPr>
            <w:tcW w:w="2551" w:type="dxa"/>
          </w:tcPr>
          <w:p w:rsidR="00577AB5" w:rsidRDefault="00577AB5">
            <w:pPr>
              <w:pStyle w:val="ConsPlusNormal"/>
              <w:jc w:val="center"/>
            </w:pPr>
            <w:r>
              <w:t>93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172573,81</w:t>
            </w:r>
          </w:p>
        </w:tc>
      </w:tr>
      <w:tr w:rsidR="00577AB5">
        <w:tc>
          <w:tcPr>
            <w:tcW w:w="794" w:type="dxa"/>
          </w:tcPr>
          <w:p w:rsidR="00577AB5" w:rsidRDefault="00577AB5">
            <w:pPr>
              <w:pStyle w:val="ConsPlusNormal"/>
              <w:jc w:val="center"/>
            </w:pPr>
            <w:r>
              <w:t>428.</w:t>
            </w:r>
          </w:p>
        </w:tc>
        <w:tc>
          <w:tcPr>
            <w:tcW w:w="3005" w:type="dxa"/>
          </w:tcPr>
          <w:p w:rsidR="00577AB5" w:rsidRDefault="00577AB5">
            <w:pPr>
              <w:pStyle w:val="ConsPlusNormal"/>
            </w:pPr>
            <w:r>
              <w:t>г. Орск, ул. Добровольского, д. 9</w:t>
            </w:r>
          </w:p>
        </w:tc>
        <w:tc>
          <w:tcPr>
            <w:tcW w:w="1587" w:type="dxa"/>
          </w:tcPr>
          <w:p w:rsidR="00577AB5" w:rsidRDefault="00577AB5">
            <w:pPr>
              <w:pStyle w:val="ConsPlusNormal"/>
              <w:jc w:val="center"/>
            </w:pPr>
            <w:r>
              <w:t>6120,40</w:t>
            </w:r>
          </w:p>
        </w:tc>
        <w:tc>
          <w:tcPr>
            <w:tcW w:w="2551" w:type="dxa"/>
          </w:tcPr>
          <w:p w:rsidR="00577AB5" w:rsidRDefault="00577AB5">
            <w:pPr>
              <w:pStyle w:val="ConsPlusNormal"/>
              <w:jc w:val="center"/>
            </w:pPr>
            <w:r>
              <w:t>239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247302,22</w:t>
            </w:r>
          </w:p>
        </w:tc>
      </w:tr>
      <w:tr w:rsidR="00577AB5">
        <w:tc>
          <w:tcPr>
            <w:tcW w:w="794" w:type="dxa"/>
          </w:tcPr>
          <w:p w:rsidR="00577AB5" w:rsidRDefault="00577AB5">
            <w:pPr>
              <w:pStyle w:val="ConsPlusNormal"/>
              <w:jc w:val="center"/>
            </w:pPr>
            <w:r>
              <w:lastRenderedPageBreak/>
              <w:t>429.</w:t>
            </w:r>
          </w:p>
        </w:tc>
        <w:tc>
          <w:tcPr>
            <w:tcW w:w="3005" w:type="dxa"/>
          </w:tcPr>
          <w:p w:rsidR="00577AB5" w:rsidRDefault="00577AB5">
            <w:pPr>
              <w:pStyle w:val="ConsPlusNormal"/>
            </w:pPr>
            <w:r>
              <w:t>г. Орск, ул. Докучаева, д. 19</w:t>
            </w:r>
          </w:p>
        </w:tc>
        <w:tc>
          <w:tcPr>
            <w:tcW w:w="1587" w:type="dxa"/>
          </w:tcPr>
          <w:p w:rsidR="00577AB5" w:rsidRDefault="00577AB5">
            <w:pPr>
              <w:pStyle w:val="ConsPlusNormal"/>
              <w:jc w:val="center"/>
            </w:pPr>
            <w:r>
              <w:t>2021,80</w:t>
            </w:r>
          </w:p>
        </w:tc>
        <w:tc>
          <w:tcPr>
            <w:tcW w:w="2551" w:type="dxa"/>
          </w:tcPr>
          <w:p w:rsidR="00577AB5" w:rsidRDefault="00577AB5">
            <w:pPr>
              <w:pStyle w:val="ConsPlusNormal"/>
              <w:jc w:val="center"/>
            </w:pPr>
            <w:r>
              <w:t>81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49803,78</w:t>
            </w:r>
          </w:p>
        </w:tc>
      </w:tr>
      <w:tr w:rsidR="00577AB5">
        <w:tc>
          <w:tcPr>
            <w:tcW w:w="794" w:type="dxa"/>
          </w:tcPr>
          <w:p w:rsidR="00577AB5" w:rsidRDefault="00577AB5">
            <w:pPr>
              <w:pStyle w:val="ConsPlusNormal"/>
              <w:jc w:val="center"/>
            </w:pPr>
            <w:r>
              <w:t>430.</w:t>
            </w:r>
          </w:p>
        </w:tc>
        <w:tc>
          <w:tcPr>
            <w:tcW w:w="3005" w:type="dxa"/>
          </w:tcPr>
          <w:p w:rsidR="00577AB5" w:rsidRDefault="00577AB5">
            <w:pPr>
              <w:pStyle w:val="ConsPlusNormal"/>
            </w:pPr>
            <w:r>
              <w:t>г. Орск, ул. Докучаева, д. 23</w:t>
            </w:r>
          </w:p>
        </w:tc>
        <w:tc>
          <w:tcPr>
            <w:tcW w:w="1587" w:type="dxa"/>
          </w:tcPr>
          <w:p w:rsidR="00577AB5" w:rsidRDefault="00577AB5">
            <w:pPr>
              <w:pStyle w:val="ConsPlusNormal"/>
              <w:jc w:val="center"/>
            </w:pPr>
            <w:r>
              <w:t>11052,10</w:t>
            </w:r>
          </w:p>
        </w:tc>
        <w:tc>
          <w:tcPr>
            <w:tcW w:w="2551" w:type="dxa"/>
          </w:tcPr>
          <w:p w:rsidR="00577AB5" w:rsidRDefault="00577AB5">
            <w:pPr>
              <w:pStyle w:val="ConsPlusNormal"/>
              <w:jc w:val="center"/>
            </w:pPr>
            <w:r>
              <w:t>279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93128,72</w:t>
            </w:r>
          </w:p>
        </w:tc>
      </w:tr>
      <w:tr w:rsidR="00577AB5">
        <w:tc>
          <w:tcPr>
            <w:tcW w:w="794" w:type="dxa"/>
          </w:tcPr>
          <w:p w:rsidR="00577AB5" w:rsidRDefault="00577AB5">
            <w:pPr>
              <w:pStyle w:val="ConsPlusNormal"/>
              <w:jc w:val="center"/>
            </w:pPr>
            <w:r>
              <w:t>431.</w:t>
            </w:r>
          </w:p>
        </w:tc>
        <w:tc>
          <w:tcPr>
            <w:tcW w:w="3005" w:type="dxa"/>
          </w:tcPr>
          <w:p w:rsidR="00577AB5" w:rsidRDefault="00577AB5">
            <w:pPr>
              <w:pStyle w:val="ConsPlusNormal"/>
            </w:pPr>
            <w:r>
              <w:t>г. Орск, ул. Комарова, д. 18</w:t>
            </w:r>
          </w:p>
        </w:tc>
        <w:tc>
          <w:tcPr>
            <w:tcW w:w="1587" w:type="dxa"/>
          </w:tcPr>
          <w:p w:rsidR="00577AB5" w:rsidRDefault="00577AB5">
            <w:pPr>
              <w:pStyle w:val="ConsPlusNormal"/>
              <w:jc w:val="center"/>
            </w:pPr>
            <w:r>
              <w:t>2980,20</w:t>
            </w:r>
          </w:p>
        </w:tc>
        <w:tc>
          <w:tcPr>
            <w:tcW w:w="2551" w:type="dxa"/>
          </w:tcPr>
          <w:p w:rsidR="00577AB5" w:rsidRDefault="00577AB5">
            <w:pPr>
              <w:pStyle w:val="ConsPlusNormal"/>
              <w:jc w:val="center"/>
            </w:pPr>
            <w:r>
              <w:t>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32982,12</w:t>
            </w:r>
          </w:p>
        </w:tc>
      </w:tr>
      <w:tr w:rsidR="00577AB5">
        <w:tc>
          <w:tcPr>
            <w:tcW w:w="794" w:type="dxa"/>
          </w:tcPr>
          <w:p w:rsidR="00577AB5" w:rsidRDefault="00577AB5">
            <w:pPr>
              <w:pStyle w:val="ConsPlusNormal"/>
              <w:jc w:val="center"/>
            </w:pPr>
            <w:r>
              <w:t>432.</w:t>
            </w:r>
          </w:p>
        </w:tc>
        <w:tc>
          <w:tcPr>
            <w:tcW w:w="3005" w:type="dxa"/>
          </w:tcPr>
          <w:p w:rsidR="00577AB5" w:rsidRDefault="00577AB5">
            <w:pPr>
              <w:pStyle w:val="ConsPlusNormal"/>
            </w:pPr>
            <w:r>
              <w:t>г. Орск, ул. Комарова, д. 2</w:t>
            </w:r>
          </w:p>
        </w:tc>
        <w:tc>
          <w:tcPr>
            <w:tcW w:w="1587" w:type="dxa"/>
          </w:tcPr>
          <w:p w:rsidR="00577AB5" w:rsidRDefault="00577AB5">
            <w:pPr>
              <w:pStyle w:val="ConsPlusNormal"/>
              <w:jc w:val="center"/>
            </w:pPr>
            <w:r>
              <w:t>6073,40</w:t>
            </w:r>
          </w:p>
        </w:tc>
        <w:tc>
          <w:tcPr>
            <w:tcW w:w="2551" w:type="dxa"/>
          </w:tcPr>
          <w:p w:rsidR="00577AB5" w:rsidRDefault="00577AB5">
            <w:pPr>
              <w:pStyle w:val="ConsPlusNormal"/>
              <w:jc w:val="center"/>
            </w:pPr>
            <w:r>
              <w:t>265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43685,98</w:t>
            </w:r>
          </w:p>
        </w:tc>
      </w:tr>
      <w:tr w:rsidR="00577AB5">
        <w:tc>
          <w:tcPr>
            <w:tcW w:w="794" w:type="dxa"/>
          </w:tcPr>
          <w:p w:rsidR="00577AB5" w:rsidRDefault="00577AB5">
            <w:pPr>
              <w:pStyle w:val="ConsPlusNormal"/>
              <w:jc w:val="center"/>
            </w:pPr>
            <w:r>
              <w:t>433.</w:t>
            </w:r>
          </w:p>
        </w:tc>
        <w:tc>
          <w:tcPr>
            <w:tcW w:w="3005" w:type="dxa"/>
          </w:tcPr>
          <w:p w:rsidR="00577AB5" w:rsidRDefault="00577AB5">
            <w:pPr>
              <w:pStyle w:val="ConsPlusNormal"/>
            </w:pPr>
            <w:r>
              <w:t>г. Орск, ул. Комарова, д. 24</w:t>
            </w:r>
          </w:p>
        </w:tc>
        <w:tc>
          <w:tcPr>
            <w:tcW w:w="1587" w:type="dxa"/>
          </w:tcPr>
          <w:p w:rsidR="00577AB5" w:rsidRDefault="00577AB5">
            <w:pPr>
              <w:pStyle w:val="ConsPlusNormal"/>
              <w:jc w:val="center"/>
            </w:pPr>
            <w:r>
              <w:t>6377,90</w:t>
            </w:r>
          </w:p>
        </w:tc>
        <w:tc>
          <w:tcPr>
            <w:tcW w:w="2551" w:type="dxa"/>
          </w:tcPr>
          <w:p w:rsidR="00577AB5" w:rsidRDefault="00577AB5">
            <w:pPr>
              <w:pStyle w:val="ConsPlusNormal"/>
              <w:jc w:val="center"/>
            </w:pPr>
            <w:r>
              <w:t>233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153465,76</w:t>
            </w:r>
          </w:p>
        </w:tc>
      </w:tr>
      <w:tr w:rsidR="00577AB5">
        <w:tc>
          <w:tcPr>
            <w:tcW w:w="794" w:type="dxa"/>
          </w:tcPr>
          <w:p w:rsidR="00577AB5" w:rsidRDefault="00577AB5">
            <w:pPr>
              <w:pStyle w:val="ConsPlusNormal"/>
              <w:jc w:val="center"/>
            </w:pPr>
            <w:r>
              <w:t>434.</w:t>
            </w:r>
          </w:p>
        </w:tc>
        <w:tc>
          <w:tcPr>
            <w:tcW w:w="3005" w:type="dxa"/>
          </w:tcPr>
          <w:p w:rsidR="00577AB5" w:rsidRDefault="00577AB5">
            <w:pPr>
              <w:pStyle w:val="ConsPlusNormal"/>
            </w:pPr>
            <w:r>
              <w:t>г. Орск, ул. Короленко, д. 126а</w:t>
            </w:r>
          </w:p>
        </w:tc>
        <w:tc>
          <w:tcPr>
            <w:tcW w:w="1587" w:type="dxa"/>
          </w:tcPr>
          <w:p w:rsidR="00577AB5" w:rsidRDefault="00577AB5">
            <w:pPr>
              <w:pStyle w:val="ConsPlusNormal"/>
              <w:jc w:val="center"/>
            </w:pPr>
            <w:r>
              <w:t>2958,80</w:t>
            </w:r>
          </w:p>
        </w:tc>
        <w:tc>
          <w:tcPr>
            <w:tcW w:w="2551" w:type="dxa"/>
          </w:tcPr>
          <w:p w:rsidR="00577AB5" w:rsidRDefault="00577AB5">
            <w:pPr>
              <w:pStyle w:val="ConsPlusNormal"/>
              <w:jc w:val="center"/>
            </w:pPr>
            <w:r>
              <w:t>114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29383,54</w:t>
            </w:r>
          </w:p>
        </w:tc>
      </w:tr>
      <w:tr w:rsidR="00577AB5">
        <w:tc>
          <w:tcPr>
            <w:tcW w:w="794" w:type="dxa"/>
          </w:tcPr>
          <w:p w:rsidR="00577AB5" w:rsidRDefault="00577AB5">
            <w:pPr>
              <w:pStyle w:val="ConsPlusNormal"/>
              <w:jc w:val="center"/>
            </w:pPr>
            <w:r>
              <w:t>435.</w:t>
            </w:r>
          </w:p>
        </w:tc>
        <w:tc>
          <w:tcPr>
            <w:tcW w:w="3005" w:type="dxa"/>
          </w:tcPr>
          <w:p w:rsidR="00577AB5" w:rsidRDefault="00577AB5">
            <w:pPr>
              <w:pStyle w:val="ConsPlusNormal"/>
            </w:pPr>
            <w:r>
              <w:t>г. Орск, ул. Короленко, д. 132б</w:t>
            </w:r>
          </w:p>
        </w:tc>
        <w:tc>
          <w:tcPr>
            <w:tcW w:w="1587" w:type="dxa"/>
          </w:tcPr>
          <w:p w:rsidR="00577AB5" w:rsidRDefault="00577AB5">
            <w:pPr>
              <w:pStyle w:val="ConsPlusNormal"/>
              <w:jc w:val="center"/>
            </w:pPr>
            <w:r>
              <w:t>4459,10</w:t>
            </w:r>
          </w:p>
        </w:tc>
        <w:tc>
          <w:tcPr>
            <w:tcW w:w="2551" w:type="dxa"/>
          </w:tcPr>
          <w:p w:rsidR="00577AB5" w:rsidRDefault="00577AB5">
            <w:pPr>
              <w:pStyle w:val="ConsPlusNormal"/>
              <w:jc w:val="center"/>
            </w:pPr>
            <w:r>
              <w:t>157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36874,98</w:t>
            </w:r>
          </w:p>
        </w:tc>
      </w:tr>
      <w:tr w:rsidR="00577AB5">
        <w:tc>
          <w:tcPr>
            <w:tcW w:w="794" w:type="dxa"/>
          </w:tcPr>
          <w:p w:rsidR="00577AB5" w:rsidRDefault="00577AB5">
            <w:pPr>
              <w:pStyle w:val="ConsPlusNormal"/>
              <w:jc w:val="center"/>
            </w:pPr>
            <w:r>
              <w:t>436.</w:t>
            </w:r>
          </w:p>
        </w:tc>
        <w:tc>
          <w:tcPr>
            <w:tcW w:w="3005" w:type="dxa"/>
          </w:tcPr>
          <w:p w:rsidR="00577AB5" w:rsidRDefault="00577AB5">
            <w:pPr>
              <w:pStyle w:val="ConsPlusNormal"/>
            </w:pPr>
            <w:r>
              <w:t>г. Орск, ул. Короленко, д. 134б</w:t>
            </w:r>
          </w:p>
        </w:tc>
        <w:tc>
          <w:tcPr>
            <w:tcW w:w="1587" w:type="dxa"/>
          </w:tcPr>
          <w:p w:rsidR="00577AB5" w:rsidRDefault="00577AB5">
            <w:pPr>
              <w:pStyle w:val="ConsPlusNormal"/>
              <w:jc w:val="center"/>
            </w:pPr>
            <w:r>
              <w:t>2910,30</w:t>
            </w:r>
          </w:p>
        </w:tc>
        <w:tc>
          <w:tcPr>
            <w:tcW w:w="2551" w:type="dxa"/>
          </w:tcPr>
          <w:p w:rsidR="00577AB5" w:rsidRDefault="00577AB5">
            <w:pPr>
              <w:pStyle w:val="ConsPlusNormal"/>
              <w:jc w:val="center"/>
            </w:pPr>
            <w:r>
              <w:t>96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29258,84</w:t>
            </w:r>
          </w:p>
        </w:tc>
      </w:tr>
      <w:tr w:rsidR="00577AB5">
        <w:tc>
          <w:tcPr>
            <w:tcW w:w="794" w:type="dxa"/>
          </w:tcPr>
          <w:p w:rsidR="00577AB5" w:rsidRDefault="00577AB5">
            <w:pPr>
              <w:pStyle w:val="ConsPlusNormal"/>
              <w:jc w:val="center"/>
            </w:pPr>
            <w:r>
              <w:t>437.</w:t>
            </w:r>
          </w:p>
        </w:tc>
        <w:tc>
          <w:tcPr>
            <w:tcW w:w="3005" w:type="dxa"/>
          </w:tcPr>
          <w:p w:rsidR="00577AB5" w:rsidRDefault="00577AB5">
            <w:pPr>
              <w:pStyle w:val="ConsPlusNormal"/>
            </w:pPr>
            <w:r>
              <w:t>г. Орск, ул. Короленко, д. 134в</w:t>
            </w:r>
          </w:p>
        </w:tc>
        <w:tc>
          <w:tcPr>
            <w:tcW w:w="1587" w:type="dxa"/>
          </w:tcPr>
          <w:p w:rsidR="00577AB5" w:rsidRDefault="00577AB5">
            <w:pPr>
              <w:pStyle w:val="ConsPlusNormal"/>
              <w:jc w:val="center"/>
            </w:pPr>
            <w:r>
              <w:t>4845,00</w:t>
            </w:r>
          </w:p>
        </w:tc>
        <w:tc>
          <w:tcPr>
            <w:tcW w:w="2551" w:type="dxa"/>
          </w:tcPr>
          <w:p w:rsidR="00577AB5" w:rsidRDefault="00577AB5">
            <w:pPr>
              <w:pStyle w:val="ConsPlusNormal"/>
              <w:jc w:val="center"/>
            </w:pPr>
            <w:r>
              <w:t>198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34232,86</w:t>
            </w:r>
          </w:p>
        </w:tc>
      </w:tr>
      <w:tr w:rsidR="00577AB5">
        <w:tc>
          <w:tcPr>
            <w:tcW w:w="794" w:type="dxa"/>
          </w:tcPr>
          <w:p w:rsidR="00577AB5" w:rsidRDefault="00577AB5">
            <w:pPr>
              <w:pStyle w:val="ConsPlusNormal"/>
              <w:jc w:val="center"/>
            </w:pPr>
            <w:r>
              <w:t>438.</w:t>
            </w:r>
          </w:p>
        </w:tc>
        <w:tc>
          <w:tcPr>
            <w:tcW w:w="3005" w:type="dxa"/>
          </w:tcPr>
          <w:p w:rsidR="00577AB5" w:rsidRDefault="00577AB5">
            <w:pPr>
              <w:pStyle w:val="ConsPlusNormal"/>
            </w:pPr>
            <w:r>
              <w:t>г. Орск, ул. Крайняя, д. 42</w:t>
            </w:r>
          </w:p>
        </w:tc>
        <w:tc>
          <w:tcPr>
            <w:tcW w:w="1587" w:type="dxa"/>
          </w:tcPr>
          <w:p w:rsidR="00577AB5" w:rsidRDefault="00577AB5">
            <w:pPr>
              <w:pStyle w:val="ConsPlusNormal"/>
              <w:jc w:val="center"/>
            </w:pPr>
            <w:r>
              <w:t>5830,00</w:t>
            </w:r>
          </w:p>
        </w:tc>
        <w:tc>
          <w:tcPr>
            <w:tcW w:w="2551" w:type="dxa"/>
          </w:tcPr>
          <w:p w:rsidR="00577AB5" w:rsidRDefault="00577AB5">
            <w:pPr>
              <w:pStyle w:val="ConsPlusNormal"/>
              <w:jc w:val="center"/>
            </w:pPr>
            <w:r>
              <w:t>219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225908,60</w:t>
            </w:r>
          </w:p>
        </w:tc>
      </w:tr>
      <w:tr w:rsidR="00577AB5">
        <w:tc>
          <w:tcPr>
            <w:tcW w:w="794" w:type="dxa"/>
          </w:tcPr>
          <w:p w:rsidR="00577AB5" w:rsidRDefault="00577AB5">
            <w:pPr>
              <w:pStyle w:val="ConsPlusNormal"/>
              <w:jc w:val="center"/>
            </w:pPr>
            <w:r>
              <w:t>439.</w:t>
            </w:r>
          </w:p>
        </w:tc>
        <w:tc>
          <w:tcPr>
            <w:tcW w:w="3005" w:type="dxa"/>
          </w:tcPr>
          <w:p w:rsidR="00577AB5" w:rsidRDefault="00577AB5">
            <w:pPr>
              <w:pStyle w:val="ConsPlusNormal"/>
            </w:pPr>
            <w:r>
              <w:t>г. Орск, ул. Крайняя, д. 44б</w:t>
            </w:r>
          </w:p>
        </w:tc>
        <w:tc>
          <w:tcPr>
            <w:tcW w:w="1587" w:type="dxa"/>
          </w:tcPr>
          <w:p w:rsidR="00577AB5" w:rsidRDefault="00577AB5">
            <w:pPr>
              <w:pStyle w:val="ConsPlusNormal"/>
              <w:jc w:val="center"/>
            </w:pPr>
            <w:r>
              <w:t>7340,20</w:t>
            </w:r>
          </w:p>
        </w:tc>
        <w:tc>
          <w:tcPr>
            <w:tcW w:w="2551" w:type="dxa"/>
          </w:tcPr>
          <w:p w:rsidR="00577AB5" w:rsidRDefault="00577AB5">
            <w:pPr>
              <w:pStyle w:val="ConsPlusNormal"/>
              <w:jc w:val="center"/>
            </w:pPr>
            <w:r>
              <w:t>253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80127,83</w:t>
            </w:r>
          </w:p>
        </w:tc>
      </w:tr>
      <w:tr w:rsidR="00577AB5">
        <w:tc>
          <w:tcPr>
            <w:tcW w:w="794" w:type="dxa"/>
          </w:tcPr>
          <w:p w:rsidR="00577AB5" w:rsidRDefault="00577AB5">
            <w:pPr>
              <w:pStyle w:val="ConsPlusNormal"/>
              <w:jc w:val="center"/>
            </w:pPr>
            <w:r>
              <w:t>440.</w:t>
            </w:r>
          </w:p>
        </w:tc>
        <w:tc>
          <w:tcPr>
            <w:tcW w:w="3005" w:type="dxa"/>
          </w:tcPr>
          <w:p w:rsidR="00577AB5" w:rsidRDefault="00577AB5">
            <w:pPr>
              <w:pStyle w:val="ConsPlusNormal"/>
            </w:pPr>
            <w:r>
              <w:t>г. Орск, ул. Краматорская, д. 10б</w:t>
            </w:r>
          </w:p>
        </w:tc>
        <w:tc>
          <w:tcPr>
            <w:tcW w:w="1587" w:type="dxa"/>
          </w:tcPr>
          <w:p w:rsidR="00577AB5" w:rsidRDefault="00577AB5">
            <w:pPr>
              <w:pStyle w:val="ConsPlusNormal"/>
              <w:jc w:val="center"/>
            </w:pPr>
            <w:r>
              <w:t>2163,00</w:t>
            </w:r>
          </w:p>
        </w:tc>
        <w:tc>
          <w:tcPr>
            <w:tcW w:w="2551" w:type="dxa"/>
          </w:tcPr>
          <w:p w:rsidR="00577AB5" w:rsidRDefault="00577AB5">
            <w:pPr>
              <w:pStyle w:val="ConsPlusNormal"/>
              <w:jc w:val="center"/>
            </w:pPr>
            <w:r>
              <w:t>74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51098,24</w:t>
            </w:r>
          </w:p>
        </w:tc>
      </w:tr>
      <w:tr w:rsidR="00577AB5">
        <w:tc>
          <w:tcPr>
            <w:tcW w:w="794" w:type="dxa"/>
          </w:tcPr>
          <w:p w:rsidR="00577AB5" w:rsidRDefault="00577AB5">
            <w:pPr>
              <w:pStyle w:val="ConsPlusNormal"/>
              <w:jc w:val="center"/>
            </w:pPr>
            <w:r>
              <w:t>441.</w:t>
            </w:r>
          </w:p>
        </w:tc>
        <w:tc>
          <w:tcPr>
            <w:tcW w:w="3005" w:type="dxa"/>
          </w:tcPr>
          <w:p w:rsidR="00577AB5" w:rsidRDefault="00577AB5">
            <w:pPr>
              <w:pStyle w:val="ConsPlusNormal"/>
            </w:pPr>
            <w:r>
              <w:t>г. Орск, ул. Краматорская, д. 11а</w:t>
            </w:r>
          </w:p>
        </w:tc>
        <w:tc>
          <w:tcPr>
            <w:tcW w:w="1587" w:type="dxa"/>
          </w:tcPr>
          <w:p w:rsidR="00577AB5" w:rsidRDefault="00577AB5">
            <w:pPr>
              <w:pStyle w:val="ConsPlusNormal"/>
              <w:jc w:val="center"/>
            </w:pPr>
            <w:r>
              <w:t>4214,90</w:t>
            </w:r>
          </w:p>
        </w:tc>
        <w:tc>
          <w:tcPr>
            <w:tcW w:w="2551" w:type="dxa"/>
          </w:tcPr>
          <w:p w:rsidR="00577AB5" w:rsidRDefault="00577AB5">
            <w:pPr>
              <w:pStyle w:val="ConsPlusNormal"/>
              <w:jc w:val="center"/>
            </w:pPr>
            <w:r>
              <w:t>109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37254,73</w:t>
            </w:r>
          </w:p>
        </w:tc>
      </w:tr>
      <w:tr w:rsidR="00577AB5">
        <w:tc>
          <w:tcPr>
            <w:tcW w:w="794" w:type="dxa"/>
          </w:tcPr>
          <w:p w:rsidR="00577AB5" w:rsidRDefault="00577AB5">
            <w:pPr>
              <w:pStyle w:val="ConsPlusNormal"/>
              <w:jc w:val="center"/>
            </w:pPr>
            <w:r>
              <w:t>442.</w:t>
            </w:r>
          </w:p>
        </w:tc>
        <w:tc>
          <w:tcPr>
            <w:tcW w:w="3005" w:type="dxa"/>
          </w:tcPr>
          <w:p w:rsidR="00577AB5" w:rsidRDefault="00577AB5">
            <w:pPr>
              <w:pStyle w:val="ConsPlusNormal"/>
            </w:pPr>
            <w:r>
              <w:t>г. Орск, ул. Краматорская, д. 12б</w:t>
            </w:r>
          </w:p>
        </w:tc>
        <w:tc>
          <w:tcPr>
            <w:tcW w:w="1587" w:type="dxa"/>
          </w:tcPr>
          <w:p w:rsidR="00577AB5" w:rsidRDefault="00577AB5">
            <w:pPr>
              <w:pStyle w:val="ConsPlusNormal"/>
              <w:jc w:val="center"/>
            </w:pPr>
            <w:r>
              <w:t>3534,50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141920,35</w:t>
            </w:r>
          </w:p>
        </w:tc>
      </w:tr>
      <w:tr w:rsidR="00577AB5">
        <w:tc>
          <w:tcPr>
            <w:tcW w:w="794" w:type="dxa"/>
          </w:tcPr>
          <w:p w:rsidR="00577AB5" w:rsidRDefault="00577AB5">
            <w:pPr>
              <w:pStyle w:val="ConsPlusNormal"/>
              <w:jc w:val="center"/>
            </w:pPr>
            <w:r>
              <w:t>443.</w:t>
            </w:r>
          </w:p>
        </w:tc>
        <w:tc>
          <w:tcPr>
            <w:tcW w:w="3005" w:type="dxa"/>
          </w:tcPr>
          <w:p w:rsidR="00577AB5" w:rsidRDefault="00577AB5">
            <w:pPr>
              <w:pStyle w:val="ConsPlusNormal"/>
            </w:pPr>
            <w:r>
              <w:t>г. Орск, ул. Краматорская, д. 13б</w:t>
            </w:r>
          </w:p>
        </w:tc>
        <w:tc>
          <w:tcPr>
            <w:tcW w:w="1587" w:type="dxa"/>
          </w:tcPr>
          <w:p w:rsidR="00577AB5" w:rsidRDefault="00577AB5">
            <w:pPr>
              <w:pStyle w:val="ConsPlusNormal"/>
              <w:jc w:val="center"/>
            </w:pPr>
            <w:r>
              <w:t>3516,60</w:t>
            </w:r>
          </w:p>
        </w:tc>
        <w:tc>
          <w:tcPr>
            <w:tcW w:w="2551" w:type="dxa"/>
          </w:tcPr>
          <w:p w:rsidR="00577AB5" w:rsidRDefault="00577AB5">
            <w:pPr>
              <w:pStyle w:val="ConsPlusNormal"/>
              <w:jc w:val="center"/>
            </w:pPr>
            <w:r>
              <w:t>115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30817,63</w:t>
            </w:r>
          </w:p>
        </w:tc>
      </w:tr>
      <w:tr w:rsidR="00577AB5">
        <w:tc>
          <w:tcPr>
            <w:tcW w:w="794" w:type="dxa"/>
          </w:tcPr>
          <w:p w:rsidR="00577AB5" w:rsidRDefault="00577AB5">
            <w:pPr>
              <w:pStyle w:val="ConsPlusNormal"/>
              <w:jc w:val="center"/>
            </w:pPr>
            <w:r>
              <w:t>444.</w:t>
            </w:r>
          </w:p>
        </w:tc>
        <w:tc>
          <w:tcPr>
            <w:tcW w:w="3005" w:type="dxa"/>
          </w:tcPr>
          <w:p w:rsidR="00577AB5" w:rsidRDefault="00577AB5">
            <w:pPr>
              <w:pStyle w:val="ConsPlusNormal"/>
            </w:pPr>
            <w:r>
              <w:t>г. Орск, ул. Краматорская, д. 16</w:t>
            </w:r>
          </w:p>
        </w:tc>
        <w:tc>
          <w:tcPr>
            <w:tcW w:w="1587" w:type="dxa"/>
          </w:tcPr>
          <w:p w:rsidR="00577AB5" w:rsidRDefault="00577AB5">
            <w:pPr>
              <w:pStyle w:val="ConsPlusNormal"/>
              <w:jc w:val="center"/>
            </w:pPr>
            <w:r>
              <w:t>2171,00</w:t>
            </w:r>
          </w:p>
        </w:tc>
        <w:tc>
          <w:tcPr>
            <w:tcW w:w="2551" w:type="dxa"/>
          </w:tcPr>
          <w:p w:rsidR="00577AB5" w:rsidRDefault="00577AB5">
            <w:pPr>
              <w:pStyle w:val="ConsPlusNormal"/>
              <w:jc w:val="center"/>
            </w:pPr>
            <w:r>
              <w:t>72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27358,19</w:t>
            </w:r>
          </w:p>
        </w:tc>
      </w:tr>
      <w:tr w:rsidR="00577AB5">
        <w:tc>
          <w:tcPr>
            <w:tcW w:w="794" w:type="dxa"/>
          </w:tcPr>
          <w:p w:rsidR="00577AB5" w:rsidRDefault="00577AB5">
            <w:pPr>
              <w:pStyle w:val="ConsPlusNormal"/>
              <w:jc w:val="center"/>
            </w:pPr>
            <w:r>
              <w:lastRenderedPageBreak/>
              <w:t>445.</w:t>
            </w:r>
          </w:p>
        </w:tc>
        <w:tc>
          <w:tcPr>
            <w:tcW w:w="3005" w:type="dxa"/>
          </w:tcPr>
          <w:p w:rsidR="00577AB5" w:rsidRDefault="00577AB5">
            <w:pPr>
              <w:pStyle w:val="ConsPlusNormal"/>
            </w:pPr>
            <w:r>
              <w:t>г. Орск, ул. Краматорская, д. 16а</w:t>
            </w:r>
          </w:p>
        </w:tc>
        <w:tc>
          <w:tcPr>
            <w:tcW w:w="1587" w:type="dxa"/>
          </w:tcPr>
          <w:p w:rsidR="00577AB5" w:rsidRDefault="00577AB5">
            <w:pPr>
              <w:pStyle w:val="ConsPlusNormal"/>
              <w:jc w:val="center"/>
            </w:pPr>
            <w:r>
              <w:t>4593,50</w:t>
            </w:r>
          </w:p>
        </w:tc>
        <w:tc>
          <w:tcPr>
            <w:tcW w:w="2551" w:type="dxa"/>
          </w:tcPr>
          <w:p w:rsidR="00577AB5" w:rsidRDefault="00577AB5">
            <w:pPr>
              <w:pStyle w:val="ConsPlusNormal"/>
              <w:jc w:val="center"/>
            </w:pPr>
            <w:r>
              <w:t>153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33586,21</w:t>
            </w:r>
          </w:p>
        </w:tc>
      </w:tr>
      <w:tr w:rsidR="00577AB5">
        <w:tc>
          <w:tcPr>
            <w:tcW w:w="794" w:type="dxa"/>
          </w:tcPr>
          <w:p w:rsidR="00577AB5" w:rsidRDefault="00577AB5">
            <w:pPr>
              <w:pStyle w:val="ConsPlusNormal"/>
              <w:jc w:val="center"/>
            </w:pPr>
            <w:r>
              <w:t>446.</w:t>
            </w:r>
          </w:p>
        </w:tc>
        <w:tc>
          <w:tcPr>
            <w:tcW w:w="3005" w:type="dxa"/>
          </w:tcPr>
          <w:p w:rsidR="00577AB5" w:rsidRDefault="00577AB5">
            <w:pPr>
              <w:pStyle w:val="ConsPlusNormal"/>
            </w:pPr>
            <w:r>
              <w:t>г. Орск, ул. Краматорская, д. 18а</w:t>
            </w:r>
          </w:p>
        </w:tc>
        <w:tc>
          <w:tcPr>
            <w:tcW w:w="1587" w:type="dxa"/>
          </w:tcPr>
          <w:p w:rsidR="00577AB5" w:rsidRDefault="00577AB5">
            <w:pPr>
              <w:pStyle w:val="ConsPlusNormal"/>
              <w:jc w:val="center"/>
            </w:pPr>
            <w:r>
              <w:t>4553,40</w:t>
            </w:r>
          </w:p>
        </w:tc>
        <w:tc>
          <w:tcPr>
            <w:tcW w:w="2551" w:type="dxa"/>
          </w:tcPr>
          <w:p w:rsidR="00577AB5" w:rsidRDefault="00577AB5">
            <w:pPr>
              <w:pStyle w:val="ConsPlusNormal"/>
              <w:jc w:val="center"/>
            </w:pPr>
            <w:r>
              <w:t>151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33483,17</w:t>
            </w:r>
          </w:p>
        </w:tc>
      </w:tr>
      <w:tr w:rsidR="00577AB5">
        <w:tc>
          <w:tcPr>
            <w:tcW w:w="794" w:type="dxa"/>
          </w:tcPr>
          <w:p w:rsidR="00577AB5" w:rsidRDefault="00577AB5">
            <w:pPr>
              <w:pStyle w:val="ConsPlusNormal"/>
              <w:jc w:val="center"/>
            </w:pPr>
            <w:r>
              <w:t>447.</w:t>
            </w:r>
          </w:p>
        </w:tc>
        <w:tc>
          <w:tcPr>
            <w:tcW w:w="3005" w:type="dxa"/>
          </w:tcPr>
          <w:p w:rsidR="00577AB5" w:rsidRDefault="00577AB5">
            <w:pPr>
              <w:pStyle w:val="ConsPlusNormal"/>
            </w:pPr>
            <w:r>
              <w:t>г. Орск, ул. Краматорская, д. 18б</w:t>
            </w:r>
          </w:p>
        </w:tc>
        <w:tc>
          <w:tcPr>
            <w:tcW w:w="1587" w:type="dxa"/>
          </w:tcPr>
          <w:p w:rsidR="00577AB5" w:rsidRDefault="00577AB5">
            <w:pPr>
              <w:pStyle w:val="ConsPlusNormal"/>
              <w:jc w:val="center"/>
            </w:pPr>
            <w:r>
              <w:t>4520,90</w:t>
            </w:r>
          </w:p>
        </w:tc>
        <w:tc>
          <w:tcPr>
            <w:tcW w:w="2551" w:type="dxa"/>
          </w:tcPr>
          <w:p w:rsidR="00577AB5" w:rsidRDefault="00577AB5">
            <w:pPr>
              <w:pStyle w:val="ConsPlusNormal"/>
              <w:jc w:val="center"/>
            </w:pPr>
            <w:r>
              <w:t>151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33399,61</w:t>
            </w:r>
          </w:p>
        </w:tc>
      </w:tr>
      <w:tr w:rsidR="00577AB5">
        <w:tc>
          <w:tcPr>
            <w:tcW w:w="794" w:type="dxa"/>
          </w:tcPr>
          <w:p w:rsidR="00577AB5" w:rsidRDefault="00577AB5">
            <w:pPr>
              <w:pStyle w:val="ConsPlusNormal"/>
              <w:jc w:val="center"/>
            </w:pPr>
            <w:r>
              <w:t>448.</w:t>
            </w:r>
          </w:p>
        </w:tc>
        <w:tc>
          <w:tcPr>
            <w:tcW w:w="3005" w:type="dxa"/>
          </w:tcPr>
          <w:p w:rsidR="00577AB5" w:rsidRDefault="00577AB5">
            <w:pPr>
              <w:pStyle w:val="ConsPlusNormal"/>
            </w:pPr>
            <w:r>
              <w:t>г. Орск, ул. Краматорская, д. 2а</w:t>
            </w:r>
          </w:p>
        </w:tc>
        <w:tc>
          <w:tcPr>
            <w:tcW w:w="1587" w:type="dxa"/>
          </w:tcPr>
          <w:p w:rsidR="00577AB5" w:rsidRDefault="00577AB5">
            <w:pPr>
              <w:pStyle w:val="ConsPlusNormal"/>
              <w:jc w:val="center"/>
            </w:pPr>
            <w:r>
              <w:t>4727,40</w:t>
            </w:r>
          </w:p>
        </w:tc>
        <w:tc>
          <w:tcPr>
            <w:tcW w:w="2551" w:type="dxa"/>
          </w:tcPr>
          <w:p w:rsidR="00577AB5" w:rsidRDefault="00577AB5">
            <w:pPr>
              <w:pStyle w:val="ConsPlusNormal"/>
              <w:jc w:val="center"/>
            </w:pPr>
            <w:r>
              <w:t>165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78170,69</w:t>
            </w:r>
          </w:p>
        </w:tc>
      </w:tr>
      <w:tr w:rsidR="00577AB5">
        <w:tc>
          <w:tcPr>
            <w:tcW w:w="794" w:type="dxa"/>
          </w:tcPr>
          <w:p w:rsidR="00577AB5" w:rsidRDefault="00577AB5">
            <w:pPr>
              <w:pStyle w:val="ConsPlusNormal"/>
              <w:jc w:val="center"/>
            </w:pPr>
            <w:r>
              <w:t>449.</w:t>
            </w:r>
          </w:p>
        </w:tc>
        <w:tc>
          <w:tcPr>
            <w:tcW w:w="3005" w:type="dxa"/>
          </w:tcPr>
          <w:p w:rsidR="00577AB5" w:rsidRDefault="00577AB5">
            <w:pPr>
              <w:pStyle w:val="ConsPlusNormal"/>
            </w:pPr>
            <w:r>
              <w:t>г. Орск, ул. Красная, д. 17</w:t>
            </w:r>
          </w:p>
        </w:tc>
        <w:tc>
          <w:tcPr>
            <w:tcW w:w="1587" w:type="dxa"/>
          </w:tcPr>
          <w:p w:rsidR="00577AB5" w:rsidRDefault="00577AB5">
            <w:pPr>
              <w:pStyle w:val="ConsPlusNormal"/>
              <w:jc w:val="center"/>
            </w:pPr>
            <w:r>
              <w:t>4361,50</w:t>
            </w:r>
          </w:p>
        </w:tc>
        <w:tc>
          <w:tcPr>
            <w:tcW w:w="2551" w:type="dxa"/>
          </w:tcPr>
          <w:p w:rsidR="00577AB5" w:rsidRDefault="00577AB5">
            <w:pPr>
              <w:pStyle w:val="ConsPlusNormal"/>
              <w:jc w:val="center"/>
            </w:pPr>
            <w:r>
              <w:t>186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123391,36</w:t>
            </w:r>
          </w:p>
        </w:tc>
      </w:tr>
      <w:tr w:rsidR="00577AB5">
        <w:tc>
          <w:tcPr>
            <w:tcW w:w="794" w:type="dxa"/>
          </w:tcPr>
          <w:p w:rsidR="00577AB5" w:rsidRDefault="00577AB5">
            <w:pPr>
              <w:pStyle w:val="ConsPlusNormal"/>
              <w:jc w:val="center"/>
            </w:pPr>
            <w:r>
              <w:t>450.</w:t>
            </w:r>
          </w:p>
        </w:tc>
        <w:tc>
          <w:tcPr>
            <w:tcW w:w="3005" w:type="dxa"/>
          </w:tcPr>
          <w:p w:rsidR="00577AB5" w:rsidRDefault="00577AB5">
            <w:pPr>
              <w:pStyle w:val="ConsPlusNormal"/>
            </w:pPr>
            <w:r>
              <w:t>г. Орск, ул. Красная, д. 18а</w:t>
            </w:r>
          </w:p>
        </w:tc>
        <w:tc>
          <w:tcPr>
            <w:tcW w:w="1587" w:type="dxa"/>
          </w:tcPr>
          <w:p w:rsidR="00577AB5" w:rsidRDefault="00577AB5">
            <w:pPr>
              <w:pStyle w:val="ConsPlusNormal"/>
              <w:jc w:val="center"/>
            </w:pPr>
            <w:r>
              <w:t>4218,50</w:t>
            </w:r>
          </w:p>
        </w:tc>
        <w:tc>
          <w:tcPr>
            <w:tcW w:w="2551" w:type="dxa"/>
          </w:tcPr>
          <w:p w:rsidR="00577AB5" w:rsidRDefault="00577AB5">
            <w:pPr>
              <w:pStyle w:val="ConsPlusNormal"/>
              <w:jc w:val="center"/>
            </w:pPr>
            <w:r>
              <w:t>182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61800,79</w:t>
            </w:r>
          </w:p>
        </w:tc>
      </w:tr>
      <w:tr w:rsidR="00577AB5">
        <w:tc>
          <w:tcPr>
            <w:tcW w:w="794" w:type="dxa"/>
          </w:tcPr>
          <w:p w:rsidR="00577AB5" w:rsidRDefault="00577AB5">
            <w:pPr>
              <w:pStyle w:val="ConsPlusNormal"/>
              <w:jc w:val="center"/>
            </w:pPr>
            <w:r>
              <w:t>451.</w:t>
            </w:r>
          </w:p>
        </w:tc>
        <w:tc>
          <w:tcPr>
            <w:tcW w:w="3005" w:type="dxa"/>
          </w:tcPr>
          <w:p w:rsidR="00577AB5" w:rsidRDefault="00577AB5">
            <w:pPr>
              <w:pStyle w:val="ConsPlusNormal"/>
            </w:pPr>
            <w:r>
              <w:t>г. Орск, ул. Кутузова, д. 44а</w:t>
            </w:r>
          </w:p>
        </w:tc>
        <w:tc>
          <w:tcPr>
            <w:tcW w:w="1587" w:type="dxa"/>
          </w:tcPr>
          <w:p w:rsidR="00577AB5" w:rsidRDefault="00577AB5">
            <w:pPr>
              <w:pStyle w:val="ConsPlusNormal"/>
              <w:jc w:val="center"/>
            </w:pPr>
            <w:r>
              <w:t>2988,50</w:t>
            </w:r>
          </w:p>
        </w:tc>
        <w:tc>
          <w:tcPr>
            <w:tcW w:w="2551" w:type="dxa"/>
          </w:tcPr>
          <w:p w:rsidR="00577AB5" w:rsidRDefault="00577AB5">
            <w:pPr>
              <w:pStyle w:val="ConsPlusNormal"/>
              <w:jc w:val="center"/>
            </w:pPr>
            <w:r>
              <w:t>117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33010,86</w:t>
            </w:r>
          </w:p>
        </w:tc>
      </w:tr>
      <w:tr w:rsidR="00577AB5">
        <w:tc>
          <w:tcPr>
            <w:tcW w:w="794" w:type="dxa"/>
          </w:tcPr>
          <w:p w:rsidR="00577AB5" w:rsidRDefault="00577AB5">
            <w:pPr>
              <w:pStyle w:val="ConsPlusNormal"/>
              <w:jc w:val="center"/>
            </w:pPr>
            <w:r>
              <w:t>452.</w:t>
            </w:r>
          </w:p>
        </w:tc>
        <w:tc>
          <w:tcPr>
            <w:tcW w:w="3005" w:type="dxa"/>
          </w:tcPr>
          <w:p w:rsidR="00577AB5" w:rsidRDefault="00577AB5">
            <w:pPr>
              <w:pStyle w:val="ConsPlusNormal"/>
            </w:pPr>
            <w:r>
              <w:t>г. Орск, ул. Кутузова, д. 58а</w:t>
            </w:r>
          </w:p>
        </w:tc>
        <w:tc>
          <w:tcPr>
            <w:tcW w:w="1587" w:type="dxa"/>
          </w:tcPr>
          <w:p w:rsidR="00577AB5" w:rsidRDefault="00577AB5">
            <w:pPr>
              <w:pStyle w:val="ConsPlusNormal"/>
              <w:jc w:val="center"/>
            </w:pPr>
            <w:r>
              <w:t>3657,40</w:t>
            </w:r>
          </w:p>
        </w:tc>
        <w:tc>
          <w:tcPr>
            <w:tcW w:w="2551" w:type="dxa"/>
          </w:tcPr>
          <w:p w:rsidR="00577AB5" w:rsidRDefault="00577AB5">
            <w:pPr>
              <w:pStyle w:val="ConsPlusNormal"/>
              <w:jc w:val="center"/>
            </w:pPr>
            <w:r>
              <w:t>102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144979,86</w:t>
            </w:r>
          </w:p>
        </w:tc>
      </w:tr>
      <w:tr w:rsidR="00577AB5">
        <w:tc>
          <w:tcPr>
            <w:tcW w:w="794" w:type="dxa"/>
          </w:tcPr>
          <w:p w:rsidR="00577AB5" w:rsidRDefault="00577AB5">
            <w:pPr>
              <w:pStyle w:val="ConsPlusNormal"/>
              <w:jc w:val="center"/>
            </w:pPr>
            <w:r>
              <w:t>453.</w:t>
            </w:r>
          </w:p>
        </w:tc>
        <w:tc>
          <w:tcPr>
            <w:tcW w:w="3005" w:type="dxa"/>
          </w:tcPr>
          <w:p w:rsidR="00577AB5" w:rsidRDefault="00577AB5">
            <w:pPr>
              <w:pStyle w:val="ConsPlusNormal"/>
            </w:pPr>
            <w:r>
              <w:t>г. Орск, ул. Ленинского Комсомола, д. 14</w:t>
            </w:r>
          </w:p>
        </w:tc>
        <w:tc>
          <w:tcPr>
            <w:tcW w:w="1587" w:type="dxa"/>
          </w:tcPr>
          <w:p w:rsidR="00577AB5" w:rsidRDefault="00577AB5">
            <w:pPr>
              <w:pStyle w:val="ConsPlusNormal"/>
              <w:jc w:val="center"/>
            </w:pPr>
            <w:r>
              <w:t>1904,70</w:t>
            </w:r>
          </w:p>
        </w:tc>
        <w:tc>
          <w:tcPr>
            <w:tcW w:w="2551" w:type="dxa"/>
          </w:tcPr>
          <w:p w:rsidR="00577AB5" w:rsidRDefault="00577AB5">
            <w:pPr>
              <w:pStyle w:val="ConsPlusNormal"/>
              <w:jc w:val="center"/>
            </w:pPr>
            <w:r>
              <w:t>55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40715,21</w:t>
            </w:r>
          </w:p>
        </w:tc>
      </w:tr>
      <w:tr w:rsidR="00577AB5">
        <w:tc>
          <w:tcPr>
            <w:tcW w:w="794" w:type="dxa"/>
          </w:tcPr>
          <w:p w:rsidR="00577AB5" w:rsidRDefault="00577AB5">
            <w:pPr>
              <w:pStyle w:val="ConsPlusNormal"/>
              <w:jc w:val="center"/>
            </w:pPr>
            <w:r>
              <w:t>454.</w:t>
            </w:r>
          </w:p>
        </w:tc>
        <w:tc>
          <w:tcPr>
            <w:tcW w:w="3005" w:type="dxa"/>
          </w:tcPr>
          <w:p w:rsidR="00577AB5" w:rsidRDefault="00577AB5">
            <w:pPr>
              <w:pStyle w:val="ConsPlusNormal"/>
            </w:pPr>
            <w:r>
              <w:t>г. Орск, ул. Ленинского Комсомола, д. 21</w:t>
            </w:r>
          </w:p>
        </w:tc>
        <w:tc>
          <w:tcPr>
            <w:tcW w:w="1587" w:type="dxa"/>
          </w:tcPr>
          <w:p w:rsidR="00577AB5" w:rsidRDefault="00577AB5">
            <w:pPr>
              <w:pStyle w:val="ConsPlusNormal"/>
              <w:jc w:val="center"/>
            </w:pPr>
            <w:r>
              <w:t>10183,50</w:t>
            </w:r>
          </w:p>
        </w:tc>
        <w:tc>
          <w:tcPr>
            <w:tcW w:w="2551" w:type="dxa"/>
          </w:tcPr>
          <w:p w:rsidR="00577AB5" w:rsidRDefault="00577AB5">
            <w:pPr>
              <w:pStyle w:val="ConsPlusNormal"/>
              <w:jc w:val="center"/>
            </w:pPr>
            <w:r>
              <w:t>230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147549,43</w:t>
            </w:r>
          </w:p>
        </w:tc>
      </w:tr>
      <w:tr w:rsidR="00577AB5">
        <w:tc>
          <w:tcPr>
            <w:tcW w:w="794" w:type="dxa"/>
          </w:tcPr>
          <w:p w:rsidR="00577AB5" w:rsidRDefault="00577AB5">
            <w:pPr>
              <w:pStyle w:val="ConsPlusNormal"/>
              <w:jc w:val="center"/>
            </w:pPr>
            <w:r>
              <w:t>455.</w:t>
            </w:r>
          </w:p>
        </w:tc>
        <w:tc>
          <w:tcPr>
            <w:tcW w:w="3005" w:type="dxa"/>
          </w:tcPr>
          <w:p w:rsidR="00577AB5" w:rsidRDefault="00577AB5">
            <w:pPr>
              <w:pStyle w:val="ConsPlusNormal"/>
            </w:pPr>
            <w:r>
              <w:t>г. Орск, ул. М. Жукова, д. 5</w:t>
            </w:r>
          </w:p>
        </w:tc>
        <w:tc>
          <w:tcPr>
            <w:tcW w:w="1587" w:type="dxa"/>
          </w:tcPr>
          <w:p w:rsidR="00577AB5" w:rsidRDefault="00577AB5">
            <w:pPr>
              <w:pStyle w:val="ConsPlusNormal"/>
              <w:jc w:val="center"/>
            </w:pPr>
            <w:r>
              <w:t>4459,60</w:t>
            </w:r>
          </w:p>
        </w:tc>
        <w:tc>
          <w:tcPr>
            <w:tcW w:w="2551" w:type="dxa"/>
          </w:tcPr>
          <w:p w:rsidR="00577AB5" w:rsidRDefault="00577AB5">
            <w:pPr>
              <w:pStyle w:val="ConsPlusNormal"/>
              <w:jc w:val="center"/>
            </w:pPr>
            <w:r>
              <w:t>186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47340,38</w:t>
            </w:r>
          </w:p>
        </w:tc>
      </w:tr>
      <w:tr w:rsidR="00577AB5">
        <w:tc>
          <w:tcPr>
            <w:tcW w:w="794" w:type="dxa"/>
          </w:tcPr>
          <w:p w:rsidR="00577AB5" w:rsidRDefault="00577AB5">
            <w:pPr>
              <w:pStyle w:val="ConsPlusNormal"/>
              <w:jc w:val="center"/>
            </w:pPr>
            <w:r>
              <w:t>456.</w:t>
            </w:r>
          </w:p>
        </w:tc>
        <w:tc>
          <w:tcPr>
            <w:tcW w:w="3005" w:type="dxa"/>
          </w:tcPr>
          <w:p w:rsidR="00577AB5" w:rsidRDefault="00577AB5">
            <w:pPr>
              <w:pStyle w:val="ConsPlusNormal"/>
            </w:pPr>
            <w:r>
              <w:t>г. Орск, ул. М. Жукова, д. 9</w:t>
            </w:r>
          </w:p>
        </w:tc>
        <w:tc>
          <w:tcPr>
            <w:tcW w:w="1587" w:type="dxa"/>
          </w:tcPr>
          <w:p w:rsidR="00577AB5" w:rsidRDefault="00577AB5">
            <w:pPr>
              <w:pStyle w:val="ConsPlusNormal"/>
              <w:jc w:val="center"/>
            </w:pPr>
            <w:r>
              <w:t>4156,20</w:t>
            </w:r>
          </w:p>
        </w:tc>
        <w:tc>
          <w:tcPr>
            <w:tcW w:w="2551" w:type="dxa"/>
          </w:tcPr>
          <w:p w:rsidR="00577AB5" w:rsidRDefault="00577AB5">
            <w:pPr>
              <w:pStyle w:val="ConsPlusNormal"/>
              <w:jc w:val="center"/>
            </w:pPr>
            <w:r>
              <w:t>146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71460,12</w:t>
            </w:r>
          </w:p>
        </w:tc>
      </w:tr>
      <w:tr w:rsidR="00577AB5">
        <w:tc>
          <w:tcPr>
            <w:tcW w:w="794" w:type="dxa"/>
          </w:tcPr>
          <w:p w:rsidR="00577AB5" w:rsidRDefault="00577AB5">
            <w:pPr>
              <w:pStyle w:val="ConsPlusNormal"/>
              <w:jc w:val="center"/>
            </w:pPr>
            <w:r>
              <w:t>457.</w:t>
            </w:r>
          </w:p>
        </w:tc>
        <w:tc>
          <w:tcPr>
            <w:tcW w:w="3005" w:type="dxa"/>
          </w:tcPr>
          <w:p w:rsidR="00577AB5" w:rsidRDefault="00577AB5">
            <w:pPr>
              <w:pStyle w:val="ConsPlusNormal"/>
            </w:pPr>
            <w:r>
              <w:t>г. Орск, ул. Макаренко, д. 10</w:t>
            </w:r>
          </w:p>
        </w:tc>
        <w:tc>
          <w:tcPr>
            <w:tcW w:w="1587" w:type="dxa"/>
          </w:tcPr>
          <w:p w:rsidR="00577AB5" w:rsidRDefault="00577AB5">
            <w:pPr>
              <w:pStyle w:val="ConsPlusNormal"/>
              <w:jc w:val="center"/>
            </w:pPr>
            <w:r>
              <w:t>4561,60</w:t>
            </w:r>
          </w:p>
        </w:tc>
        <w:tc>
          <w:tcPr>
            <w:tcW w:w="2551" w:type="dxa"/>
          </w:tcPr>
          <w:p w:rsidR="00577AB5" w:rsidRDefault="00577AB5">
            <w:pPr>
              <w:pStyle w:val="ConsPlusNormal"/>
              <w:jc w:val="center"/>
            </w:pPr>
            <w:r>
              <w:t>152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92743,95</w:t>
            </w:r>
          </w:p>
        </w:tc>
      </w:tr>
      <w:tr w:rsidR="00577AB5">
        <w:tc>
          <w:tcPr>
            <w:tcW w:w="794" w:type="dxa"/>
          </w:tcPr>
          <w:p w:rsidR="00577AB5" w:rsidRDefault="00577AB5">
            <w:pPr>
              <w:pStyle w:val="ConsPlusNormal"/>
              <w:jc w:val="center"/>
            </w:pPr>
            <w:r>
              <w:t>458.</w:t>
            </w:r>
          </w:p>
        </w:tc>
        <w:tc>
          <w:tcPr>
            <w:tcW w:w="3005" w:type="dxa"/>
          </w:tcPr>
          <w:p w:rsidR="00577AB5" w:rsidRDefault="00577AB5">
            <w:pPr>
              <w:pStyle w:val="ConsPlusNormal"/>
            </w:pPr>
            <w:r>
              <w:t>г. Орск, ул. Макаренко, д. 10а</w:t>
            </w:r>
          </w:p>
        </w:tc>
        <w:tc>
          <w:tcPr>
            <w:tcW w:w="1587" w:type="dxa"/>
          </w:tcPr>
          <w:p w:rsidR="00577AB5" w:rsidRDefault="00577AB5">
            <w:pPr>
              <w:pStyle w:val="ConsPlusNormal"/>
              <w:jc w:val="center"/>
            </w:pPr>
            <w:r>
              <w:t>4173,00</w:t>
            </w:r>
          </w:p>
        </w:tc>
        <w:tc>
          <w:tcPr>
            <w:tcW w:w="2551" w:type="dxa"/>
          </w:tcPr>
          <w:p w:rsidR="00577AB5" w:rsidRDefault="00577AB5">
            <w:pPr>
              <w:pStyle w:val="ConsPlusNormal"/>
              <w:jc w:val="center"/>
            </w:pPr>
            <w:r>
              <w:t>164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97867,08</w:t>
            </w:r>
          </w:p>
        </w:tc>
      </w:tr>
      <w:tr w:rsidR="00577AB5">
        <w:tc>
          <w:tcPr>
            <w:tcW w:w="794" w:type="dxa"/>
          </w:tcPr>
          <w:p w:rsidR="00577AB5" w:rsidRDefault="00577AB5">
            <w:pPr>
              <w:pStyle w:val="ConsPlusNormal"/>
              <w:jc w:val="center"/>
            </w:pPr>
            <w:r>
              <w:t>459.</w:t>
            </w:r>
          </w:p>
        </w:tc>
        <w:tc>
          <w:tcPr>
            <w:tcW w:w="3005" w:type="dxa"/>
          </w:tcPr>
          <w:p w:rsidR="00577AB5" w:rsidRDefault="00577AB5">
            <w:pPr>
              <w:pStyle w:val="ConsPlusNormal"/>
            </w:pPr>
            <w:r>
              <w:t>г. Орск, ул. Макаренко, д. 14</w:t>
            </w:r>
          </w:p>
        </w:tc>
        <w:tc>
          <w:tcPr>
            <w:tcW w:w="1587" w:type="dxa"/>
          </w:tcPr>
          <w:p w:rsidR="00577AB5" w:rsidRDefault="00577AB5">
            <w:pPr>
              <w:pStyle w:val="ConsPlusNormal"/>
              <w:jc w:val="center"/>
            </w:pPr>
            <w:r>
              <w:t>3336,80</w:t>
            </w:r>
          </w:p>
        </w:tc>
        <w:tc>
          <w:tcPr>
            <w:tcW w:w="2551" w:type="dxa"/>
          </w:tcPr>
          <w:p w:rsidR="00577AB5" w:rsidRDefault="00577AB5">
            <w:pPr>
              <w:pStyle w:val="ConsPlusNormal"/>
              <w:jc w:val="center"/>
            </w:pPr>
            <w:r>
              <w:t>95</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110582,64</w:t>
            </w:r>
          </w:p>
        </w:tc>
      </w:tr>
      <w:tr w:rsidR="00577AB5">
        <w:tc>
          <w:tcPr>
            <w:tcW w:w="794" w:type="dxa"/>
          </w:tcPr>
          <w:p w:rsidR="00577AB5" w:rsidRDefault="00577AB5">
            <w:pPr>
              <w:pStyle w:val="ConsPlusNormal"/>
              <w:jc w:val="center"/>
            </w:pPr>
            <w:r>
              <w:t>460.</w:t>
            </w:r>
          </w:p>
        </w:tc>
        <w:tc>
          <w:tcPr>
            <w:tcW w:w="3005" w:type="dxa"/>
          </w:tcPr>
          <w:p w:rsidR="00577AB5" w:rsidRDefault="00577AB5">
            <w:pPr>
              <w:pStyle w:val="ConsPlusNormal"/>
            </w:pPr>
            <w:r>
              <w:t>г. Орск, ул. Макаренко, д. 2</w:t>
            </w:r>
          </w:p>
        </w:tc>
        <w:tc>
          <w:tcPr>
            <w:tcW w:w="1587" w:type="dxa"/>
          </w:tcPr>
          <w:p w:rsidR="00577AB5" w:rsidRDefault="00577AB5">
            <w:pPr>
              <w:pStyle w:val="ConsPlusNormal"/>
              <w:jc w:val="center"/>
            </w:pPr>
            <w:r>
              <w:t>1827,40</w:t>
            </w:r>
          </w:p>
        </w:tc>
        <w:tc>
          <w:tcPr>
            <w:tcW w:w="2551" w:type="dxa"/>
          </w:tcPr>
          <w:p w:rsidR="00577AB5" w:rsidRDefault="00577AB5">
            <w:pPr>
              <w:pStyle w:val="ConsPlusNormal"/>
              <w:jc w:val="center"/>
            </w:pPr>
            <w:r>
              <w:t>55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20660,72</w:t>
            </w:r>
          </w:p>
        </w:tc>
      </w:tr>
      <w:tr w:rsidR="00577AB5">
        <w:tc>
          <w:tcPr>
            <w:tcW w:w="794" w:type="dxa"/>
          </w:tcPr>
          <w:p w:rsidR="00577AB5" w:rsidRDefault="00577AB5">
            <w:pPr>
              <w:pStyle w:val="ConsPlusNormal"/>
              <w:jc w:val="center"/>
            </w:pPr>
            <w:r>
              <w:lastRenderedPageBreak/>
              <w:t>461.</w:t>
            </w:r>
          </w:p>
        </w:tc>
        <w:tc>
          <w:tcPr>
            <w:tcW w:w="3005" w:type="dxa"/>
          </w:tcPr>
          <w:p w:rsidR="00577AB5" w:rsidRDefault="00577AB5">
            <w:pPr>
              <w:pStyle w:val="ConsPlusNormal"/>
            </w:pPr>
            <w:r>
              <w:t>г. Орск, ул. Макаренко, д. 4</w:t>
            </w:r>
          </w:p>
        </w:tc>
        <w:tc>
          <w:tcPr>
            <w:tcW w:w="1587" w:type="dxa"/>
          </w:tcPr>
          <w:p w:rsidR="00577AB5" w:rsidRDefault="00577AB5">
            <w:pPr>
              <w:pStyle w:val="ConsPlusNormal"/>
              <w:jc w:val="center"/>
            </w:pPr>
            <w:r>
              <w:t>1812,80</w:t>
            </w:r>
          </w:p>
        </w:tc>
        <w:tc>
          <w:tcPr>
            <w:tcW w:w="2551" w:type="dxa"/>
          </w:tcPr>
          <w:p w:rsidR="00577AB5" w:rsidRDefault="00577AB5">
            <w:pPr>
              <w:pStyle w:val="ConsPlusNormal"/>
              <w:jc w:val="center"/>
            </w:pPr>
            <w:r>
              <w:t>54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370079,41</w:t>
            </w:r>
          </w:p>
        </w:tc>
      </w:tr>
      <w:tr w:rsidR="00577AB5">
        <w:tc>
          <w:tcPr>
            <w:tcW w:w="794" w:type="dxa"/>
          </w:tcPr>
          <w:p w:rsidR="00577AB5" w:rsidRDefault="00577AB5">
            <w:pPr>
              <w:pStyle w:val="ConsPlusNormal"/>
              <w:jc w:val="center"/>
            </w:pPr>
            <w:r>
              <w:t>462.</w:t>
            </w:r>
          </w:p>
        </w:tc>
        <w:tc>
          <w:tcPr>
            <w:tcW w:w="3005" w:type="dxa"/>
          </w:tcPr>
          <w:p w:rsidR="00577AB5" w:rsidRDefault="00577AB5">
            <w:pPr>
              <w:pStyle w:val="ConsPlusNormal"/>
            </w:pPr>
            <w:r>
              <w:t>г. Орск, ул. Макаренко, д. 8</w:t>
            </w:r>
          </w:p>
        </w:tc>
        <w:tc>
          <w:tcPr>
            <w:tcW w:w="1587" w:type="dxa"/>
          </w:tcPr>
          <w:p w:rsidR="00577AB5" w:rsidRDefault="00577AB5">
            <w:pPr>
              <w:pStyle w:val="ConsPlusNormal"/>
              <w:jc w:val="center"/>
            </w:pPr>
            <w:r>
              <w:t>2851,90</w:t>
            </w:r>
          </w:p>
        </w:tc>
        <w:tc>
          <w:tcPr>
            <w:tcW w:w="2551" w:type="dxa"/>
          </w:tcPr>
          <w:p w:rsidR="00577AB5" w:rsidRDefault="00577AB5">
            <w:pPr>
              <w:pStyle w:val="ConsPlusNormal"/>
              <w:jc w:val="center"/>
            </w:pPr>
            <w:r>
              <w:t>108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142061,46</w:t>
            </w:r>
          </w:p>
        </w:tc>
      </w:tr>
      <w:tr w:rsidR="00577AB5">
        <w:tc>
          <w:tcPr>
            <w:tcW w:w="794" w:type="dxa"/>
          </w:tcPr>
          <w:p w:rsidR="00577AB5" w:rsidRDefault="00577AB5">
            <w:pPr>
              <w:pStyle w:val="ConsPlusNormal"/>
              <w:jc w:val="center"/>
            </w:pPr>
            <w:r>
              <w:t>463.</w:t>
            </w:r>
          </w:p>
        </w:tc>
        <w:tc>
          <w:tcPr>
            <w:tcW w:w="3005" w:type="dxa"/>
          </w:tcPr>
          <w:p w:rsidR="00577AB5" w:rsidRDefault="00577AB5">
            <w:pPr>
              <w:pStyle w:val="ConsPlusNormal"/>
            </w:pPr>
            <w:r>
              <w:t>г. Орск, ул. Макаренко, д. 8а</w:t>
            </w:r>
          </w:p>
        </w:tc>
        <w:tc>
          <w:tcPr>
            <w:tcW w:w="1587" w:type="dxa"/>
          </w:tcPr>
          <w:p w:rsidR="00577AB5" w:rsidRDefault="00577AB5">
            <w:pPr>
              <w:pStyle w:val="ConsPlusNormal"/>
              <w:jc w:val="center"/>
            </w:pPr>
            <w:r>
              <w:t>4546,40</w:t>
            </w:r>
          </w:p>
        </w:tc>
        <w:tc>
          <w:tcPr>
            <w:tcW w:w="2551" w:type="dxa"/>
          </w:tcPr>
          <w:p w:rsidR="00577AB5" w:rsidRDefault="00577AB5">
            <w:pPr>
              <w:pStyle w:val="ConsPlusNormal"/>
              <w:jc w:val="center"/>
            </w:pPr>
            <w:r>
              <w:t>153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62551,64</w:t>
            </w:r>
          </w:p>
        </w:tc>
      </w:tr>
      <w:tr w:rsidR="00577AB5">
        <w:tc>
          <w:tcPr>
            <w:tcW w:w="794" w:type="dxa"/>
          </w:tcPr>
          <w:p w:rsidR="00577AB5" w:rsidRDefault="00577AB5">
            <w:pPr>
              <w:pStyle w:val="ConsPlusNormal"/>
              <w:jc w:val="center"/>
            </w:pPr>
            <w:r>
              <w:t>464.</w:t>
            </w:r>
          </w:p>
        </w:tc>
        <w:tc>
          <w:tcPr>
            <w:tcW w:w="3005" w:type="dxa"/>
          </w:tcPr>
          <w:p w:rsidR="00577AB5" w:rsidRDefault="00577AB5">
            <w:pPr>
              <w:pStyle w:val="ConsPlusNormal"/>
            </w:pPr>
            <w:r>
              <w:t>г. Орск, ул. Машиностроителей, д. 11</w:t>
            </w:r>
          </w:p>
        </w:tc>
        <w:tc>
          <w:tcPr>
            <w:tcW w:w="1587" w:type="dxa"/>
          </w:tcPr>
          <w:p w:rsidR="00577AB5" w:rsidRDefault="00577AB5">
            <w:pPr>
              <w:pStyle w:val="ConsPlusNormal"/>
              <w:jc w:val="center"/>
            </w:pPr>
            <w:r>
              <w:t>3538,00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85493,90</w:t>
            </w:r>
          </w:p>
        </w:tc>
      </w:tr>
      <w:tr w:rsidR="00577AB5">
        <w:tc>
          <w:tcPr>
            <w:tcW w:w="794" w:type="dxa"/>
          </w:tcPr>
          <w:p w:rsidR="00577AB5" w:rsidRDefault="00577AB5">
            <w:pPr>
              <w:pStyle w:val="ConsPlusNormal"/>
              <w:jc w:val="center"/>
            </w:pPr>
            <w:r>
              <w:t>465.</w:t>
            </w:r>
          </w:p>
        </w:tc>
        <w:tc>
          <w:tcPr>
            <w:tcW w:w="3005" w:type="dxa"/>
          </w:tcPr>
          <w:p w:rsidR="00577AB5" w:rsidRDefault="00577AB5">
            <w:pPr>
              <w:pStyle w:val="ConsPlusNormal"/>
            </w:pPr>
            <w:r>
              <w:t>г. Орск, ул. Машиностроителей, д. 22</w:t>
            </w:r>
          </w:p>
        </w:tc>
        <w:tc>
          <w:tcPr>
            <w:tcW w:w="1587" w:type="dxa"/>
          </w:tcPr>
          <w:p w:rsidR="00577AB5" w:rsidRDefault="00577AB5">
            <w:pPr>
              <w:pStyle w:val="ConsPlusNormal"/>
              <w:jc w:val="center"/>
            </w:pPr>
            <w:r>
              <w:t>3544,40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57736,57</w:t>
            </w:r>
          </w:p>
        </w:tc>
      </w:tr>
      <w:tr w:rsidR="00577AB5">
        <w:tc>
          <w:tcPr>
            <w:tcW w:w="794" w:type="dxa"/>
          </w:tcPr>
          <w:p w:rsidR="00577AB5" w:rsidRDefault="00577AB5">
            <w:pPr>
              <w:pStyle w:val="ConsPlusNormal"/>
              <w:jc w:val="center"/>
            </w:pPr>
            <w:r>
              <w:t>466.</w:t>
            </w:r>
          </w:p>
        </w:tc>
        <w:tc>
          <w:tcPr>
            <w:tcW w:w="3005" w:type="dxa"/>
          </w:tcPr>
          <w:p w:rsidR="00577AB5" w:rsidRDefault="00577AB5">
            <w:pPr>
              <w:pStyle w:val="ConsPlusNormal"/>
            </w:pPr>
            <w:r>
              <w:t>г. Орск, ул. Машиностроителей, д. 51</w:t>
            </w:r>
          </w:p>
        </w:tc>
        <w:tc>
          <w:tcPr>
            <w:tcW w:w="1587" w:type="dxa"/>
          </w:tcPr>
          <w:p w:rsidR="00577AB5" w:rsidRDefault="00577AB5">
            <w:pPr>
              <w:pStyle w:val="ConsPlusNormal"/>
              <w:jc w:val="center"/>
            </w:pPr>
            <w:r>
              <w:t>843,40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87033,78</w:t>
            </w:r>
          </w:p>
        </w:tc>
      </w:tr>
      <w:tr w:rsidR="00577AB5">
        <w:tc>
          <w:tcPr>
            <w:tcW w:w="794" w:type="dxa"/>
          </w:tcPr>
          <w:p w:rsidR="00577AB5" w:rsidRDefault="00577AB5">
            <w:pPr>
              <w:pStyle w:val="ConsPlusNormal"/>
              <w:jc w:val="center"/>
            </w:pPr>
            <w:r>
              <w:t>467.</w:t>
            </w:r>
          </w:p>
        </w:tc>
        <w:tc>
          <w:tcPr>
            <w:tcW w:w="3005" w:type="dxa"/>
          </w:tcPr>
          <w:p w:rsidR="00577AB5" w:rsidRDefault="00577AB5">
            <w:pPr>
              <w:pStyle w:val="ConsPlusNormal"/>
            </w:pPr>
            <w:r>
              <w:t>г. Орск, ул. Молодежная, д. 10а</w:t>
            </w:r>
          </w:p>
        </w:tc>
        <w:tc>
          <w:tcPr>
            <w:tcW w:w="1587" w:type="dxa"/>
          </w:tcPr>
          <w:p w:rsidR="00577AB5" w:rsidRDefault="00577AB5">
            <w:pPr>
              <w:pStyle w:val="ConsPlusNormal"/>
              <w:jc w:val="center"/>
            </w:pPr>
            <w:r>
              <w:t>3527,50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57655,40</w:t>
            </w:r>
          </w:p>
        </w:tc>
      </w:tr>
      <w:tr w:rsidR="00577AB5">
        <w:tc>
          <w:tcPr>
            <w:tcW w:w="794" w:type="dxa"/>
          </w:tcPr>
          <w:p w:rsidR="00577AB5" w:rsidRDefault="00577AB5">
            <w:pPr>
              <w:pStyle w:val="ConsPlusNormal"/>
              <w:jc w:val="center"/>
            </w:pPr>
            <w:r>
              <w:t>468.</w:t>
            </w:r>
          </w:p>
        </w:tc>
        <w:tc>
          <w:tcPr>
            <w:tcW w:w="3005" w:type="dxa"/>
          </w:tcPr>
          <w:p w:rsidR="00577AB5" w:rsidRDefault="00577AB5">
            <w:pPr>
              <w:pStyle w:val="ConsPlusNormal"/>
            </w:pPr>
            <w:r>
              <w:t>г. Орск, ул. Молодежная, д. 4</w:t>
            </w:r>
          </w:p>
        </w:tc>
        <w:tc>
          <w:tcPr>
            <w:tcW w:w="1587" w:type="dxa"/>
          </w:tcPr>
          <w:p w:rsidR="00577AB5" w:rsidRDefault="00577AB5">
            <w:pPr>
              <w:pStyle w:val="ConsPlusNormal"/>
              <w:jc w:val="center"/>
            </w:pPr>
            <w:r>
              <w:t>3517,80</w:t>
            </w:r>
          </w:p>
        </w:tc>
        <w:tc>
          <w:tcPr>
            <w:tcW w:w="2551" w:type="dxa"/>
          </w:tcPr>
          <w:p w:rsidR="00577AB5" w:rsidRDefault="00577AB5">
            <w:pPr>
              <w:pStyle w:val="ConsPlusNormal"/>
              <w:jc w:val="center"/>
            </w:pPr>
            <w:r>
              <w:t>115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92451,16</w:t>
            </w:r>
          </w:p>
        </w:tc>
      </w:tr>
      <w:tr w:rsidR="00577AB5">
        <w:tc>
          <w:tcPr>
            <w:tcW w:w="794" w:type="dxa"/>
          </w:tcPr>
          <w:p w:rsidR="00577AB5" w:rsidRDefault="00577AB5">
            <w:pPr>
              <w:pStyle w:val="ConsPlusNormal"/>
              <w:jc w:val="center"/>
            </w:pPr>
            <w:r>
              <w:t>469.</w:t>
            </w:r>
          </w:p>
        </w:tc>
        <w:tc>
          <w:tcPr>
            <w:tcW w:w="3005" w:type="dxa"/>
          </w:tcPr>
          <w:p w:rsidR="00577AB5" w:rsidRDefault="00577AB5">
            <w:pPr>
              <w:pStyle w:val="ConsPlusNormal"/>
            </w:pPr>
            <w:r>
              <w:t>г. Орск, ул. Молодежная, д. 8а</w:t>
            </w:r>
          </w:p>
        </w:tc>
        <w:tc>
          <w:tcPr>
            <w:tcW w:w="1587" w:type="dxa"/>
          </w:tcPr>
          <w:p w:rsidR="00577AB5" w:rsidRDefault="00577AB5">
            <w:pPr>
              <w:pStyle w:val="ConsPlusNormal"/>
              <w:jc w:val="center"/>
            </w:pPr>
            <w:r>
              <w:t>5677,50</w:t>
            </w:r>
          </w:p>
        </w:tc>
        <w:tc>
          <w:tcPr>
            <w:tcW w:w="2551" w:type="dxa"/>
          </w:tcPr>
          <w:p w:rsidR="00577AB5" w:rsidRDefault="00577AB5">
            <w:pPr>
              <w:pStyle w:val="ConsPlusNormal"/>
              <w:jc w:val="center"/>
            </w:pPr>
            <w:r>
              <w:t>172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192446,00</w:t>
            </w:r>
          </w:p>
        </w:tc>
      </w:tr>
      <w:tr w:rsidR="00577AB5">
        <w:tc>
          <w:tcPr>
            <w:tcW w:w="794" w:type="dxa"/>
          </w:tcPr>
          <w:p w:rsidR="00577AB5" w:rsidRDefault="00577AB5">
            <w:pPr>
              <w:pStyle w:val="ConsPlusNormal"/>
              <w:jc w:val="center"/>
            </w:pPr>
            <w:r>
              <w:t>470.</w:t>
            </w:r>
          </w:p>
        </w:tc>
        <w:tc>
          <w:tcPr>
            <w:tcW w:w="3005" w:type="dxa"/>
          </w:tcPr>
          <w:p w:rsidR="00577AB5" w:rsidRDefault="00577AB5">
            <w:pPr>
              <w:pStyle w:val="ConsPlusNormal"/>
            </w:pPr>
            <w:r>
              <w:t>г. Орск, ул. Огородная, д. 31</w:t>
            </w:r>
          </w:p>
        </w:tc>
        <w:tc>
          <w:tcPr>
            <w:tcW w:w="1587" w:type="dxa"/>
          </w:tcPr>
          <w:p w:rsidR="00577AB5" w:rsidRDefault="00577AB5">
            <w:pPr>
              <w:pStyle w:val="ConsPlusNormal"/>
              <w:jc w:val="center"/>
            </w:pPr>
            <w:r>
              <w:t>8177,80</w:t>
            </w:r>
          </w:p>
        </w:tc>
        <w:tc>
          <w:tcPr>
            <w:tcW w:w="2551" w:type="dxa"/>
          </w:tcPr>
          <w:p w:rsidR="00577AB5" w:rsidRDefault="00577AB5">
            <w:pPr>
              <w:pStyle w:val="ConsPlusNormal"/>
              <w:jc w:val="center"/>
            </w:pPr>
            <w:r>
              <w:t>341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128750,30</w:t>
            </w:r>
          </w:p>
        </w:tc>
      </w:tr>
      <w:tr w:rsidR="00577AB5">
        <w:tc>
          <w:tcPr>
            <w:tcW w:w="794" w:type="dxa"/>
          </w:tcPr>
          <w:p w:rsidR="00577AB5" w:rsidRDefault="00577AB5">
            <w:pPr>
              <w:pStyle w:val="ConsPlusNormal"/>
              <w:jc w:val="center"/>
            </w:pPr>
            <w:r>
              <w:t>471.</w:t>
            </w:r>
          </w:p>
        </w:tc>
        <w:tc>
          <w:tcPr>
            <w:tcW w:w="3005" w:type="dxa"/>
          </w:tcPr>
          <w:p w:rsidR="00577AB5" w:rsidRDefault="00577AB5">
            <w:pPr>
              <w:pStyle w:val="ConsPlusNormal"/>
            </w:pPr>
            <w:r>
              <w:t>г. Орск, ул. Омская, д. 64</w:t>
            </w:r>
          </w:p>
        </w:tc>
        <w:tc>
          <w:tcPr>
            <w:tcW w:w="1587" w:type="dxa"/>
          </w:tcPr>
          <w:p w:rsidR="00577AB5" w:rsidRDefault="00577AB5">
            <w:pPr>
              <w:pStyle w:val="ConsPlusNormal"/>
              <w:jc w:val="center"/>
            </w:pPr>
            <w:r>
              <w:t>4747,20</w:t>
            </w:r>
          </w:p>
        </w:tc>
        <w:tc>
          <w:tcPr>
            <w:tcW w:w="2551" w:type="dxa"/>
          </w:tcPr>
          <w:p w:rsidR="00577AB5" w:rsidRDefault="00577AB5">
            <w:pPr>
              <w:pStyle w:val="ConsPlusNormal"/>
              <w:jc w:val="center"/>
            </w:pPr>
            <w:r>
              <w:t>171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188248,36</w:t>
            </w:r>
          </w:p>
        </w:tc>
      </w:tr>
      <w:tr w:rsidR="00577AB5">
        <w:tc>
          <w:tcPr>
            <w:tcW w:w="794" w:type="dxa"/>
          </w:tcPr>
          <w:p w:rsidR="00577AB5" w:rsidRDefault="00577AB5">
            <w:pPr>
              <w:pStyle w:val="ConsPlusNormal"/>
              <w:jc w:val="center"/>
            </w:pPr>
            <w:r>
              <w:t>472.</w:t>
            </w:r>
          </w:p>
        </w:tc>
        <w:tc>
          <w:tcPr>
            <w:tcW w:w="3005" w:type="dxa"/>
          </w:tcPr>
          <w:p w:rsidR="00577AB5" w:rsidRDefault="00577AB5">
            <w:pPr>
              <w:pStyle w:val="ConsPlusNormal"/>
            </w:pPr>
            <w:r>
              <w:t>г. Орск, ул. Осенняя, д. 4</w:t>
            </w:r>
          </w:p>
        </w:tc>
        <w:tc>
          <w:tcPr>
            <w:tcW w:w="1587" w:type="dxa"/>
          </w:tcPr>
          <w:p w:rsidR="00577AB5" w:rsidRDefault="00577AB5">
            <w:pPr>
              <w:pStyle w:val="ConsPlusNormal"/>
              <w:jc w:val="center"/>
            </w:pPr>
            <w:r>
              <w:t>3476,90</w:t>
            </w:r>
          </w:p>
        </w:tc>
        <w:tc>
          <w:tcPr>
            <w:tcW w:w="2551" w:type="dxa"/>
          </w:tcPr>
          <w:p w:rsidR="00577AB5" w:rsidRDefault="00577AB5">
            <w:pPr>
              <w:pStyle w:val="ConsPlusNormal"/>
              <w:jc w:val="center"/>
            </w:pPr>
            <w:r>
              <w:t>137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97305,12</w:t>
            </w:r>
          </w:p>
        </w:tc>
      </w:tr>
      <w:tr w:rsidR="00577AB5">
        <w:tc>
          <w:tcPr>
            <w:tcW w:w="794" w:type="dxa"/>
          </w:tcPr>
          <w:p w:rsidR="00577AB5" w:rsidRDefault="00577AB5">
            <w:pPr>
              <w:pStyle w:val="ConsPlusNormal"/>
              <w:jc w:val="center"/>
            </w:pPr>
            <w:r>
              <w:t>473.</w:t>
            </w:r>
          </w:p>
        </w:tc>
        <w:tc>
          <w:tcPr>
            <w:tcW w:w="3005" w:type="dxa"/>
          </w:tcPr>
          <w:p w:rsidR="00577AB5" w:rsidRDefault="00577AB5">
            <w:pPr>
              <w:pStyle w:val="ConsPlusNormal"/>
            </w:pPr>
            <w:r>
              <w:t>г. Орск, ул. Осипенко, д. 40</w:t>
            </w:r>
          </w:p>
        </w:tc>
        <w:tc>
          <w:tcPr>
            <w:tcW w:w="1587" w:type="dxa"/>
          </w:tcPr>
          <w:p w:rsidR="00577AB5" w:rsidRDefault="00577AB5">
            <w:pPr>
              <w:pStyle w:val="ConsPlusNormal"/>
              <w:jc w:val="center"/>
            </w:pPr>
            <w:r>
              <w:t>3597,50</w:t>
            </w:r>
          </w:p>
        </w:tc>
        <w:tc>
          <w:tcPr>
            <w:tcW w:w="2551" w:type="dxa"/>
          </w:tcPr>
          <w:p w:rsidR="00577AB5" w:rsidRDefault="00577AB5">
            <w:pPr>
              <w:pStyle w:val="ConsPlusNormal"/>
              <w:jc w:val="center"/>
            </w:pPr>
            <w:r>
              <w:t>143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98367,71</w:t>
            </w:r>
          </w:p>
        </w:tc>
      </w:tr>
      <w:tr w:rsidR="00577AB5">
        <w:tc>
          <w:tcPr>
            <w:tcW w:w="794" w:type="dxa"/>
          </w:tcPr>
          <w:p w:rsidR="00577AB5" w:rsidRDefault="00577AB5">
            <w:pPr>
              <w:pStyle w:val="ConsPlusNormal"/>
              <w:jc w:val="center"/>
            </w:pPr>
            <w:r>
              <w:t>474.</w:t>
            </w:r>
          </w:p>
        </w:tc>
        <w:tc>
          <w:tcPr>
            <w:tcW w:w="3005" w:type="dxa"/>
          </w:tcPr>
          <w:p w:rsidR="00577AB5" w:rsidRDefault="00577AB5">
            <w:pPr>
              <w:pStyle w:val="ConsPlusNormal"/>
            </w:pPr>
            <w:r>
              <w:t>г. Орск, ул. Осипенко, д. 41</w:t>
            </w:r>
          </w:p>
        </w:tc>
        <w:tc>
          <w:tcPr>
            <w:tcW w:w="1587" w:type="dxa"/>
          </w:tcPr>
          <w:p w:rsidR="00577AB5" w:rsidRDefault="00577AB5">
            <w:pPr>
              <w:pStyle w:val="ConsPlusNormal"/>
              <w:jc w:val="center"/>
            </w:pPr>
            <w:r>
              <w:t>3030,10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846932,77</w:t>
            </w:r>
          </w:p>
        </w:tc>
      </w:tr>
      <w:tr w:rsidR="00577AB5">
        <w:tc>
          <w:tcPr>
            <w:tcW w:w="794" w:type="dxa"/>
          </w:tcPr>
          <w:p w:rsidR="00577AB5" w:rsidRDefault="00577AB5">
            <w:pPr>
              <w:pStyle w:val="ConsPlusNormal"/>
              <w:jc w:val="center"/>
            </w:pPr>
            <w:r>
              <w:t>475.</w:t>
            </w:r>
          </w:p>
        </w:tc>
        <w:tc>
          <w:tcPr>
            <w:tcW w:w="3005" w:type="dxa"/>
          </w:tcPr>
          <w:p w:rsidR="00577AB5" w:rsidRDefault="00577AB5">
            <w:pPr>
              <w:pStyle w:val="ConsPlusNormal"/>
            </w:pPr>
            <w:r>
              <w:t>г. Орск, ул. Пацаева, д. 12</w:t>
            </w:r>
          </w:p>
        </w:tc>
        <w:tc>
          <w:tcPr>
            <w:tcW w:w="1587" w:type="dxa"/>
          </w:tcPr>
          <w:p w:rsidR="00577AB5" w:rsidRDefault="00577AB5">
            <w:pPr>
              <w:pStyle w:val="ConsPlusNormal"/>
              <w:jc w:val="center"/>
            </w:pPr>
            <w:r>
              <w:t>4829,00</w:t>
            </w:r>
          </w:p>
        </w:tc>
        <w:tc>
          <w:tcPr>
            <w:tcW w:w="2551" w:type="dxa"/>
          </w:tcPr>
          <w:p w:rsidR="00577AB5" w:rsidRDefault="00577AB5">
            <w:pPr>
              <w:pStyle w:val="ConsPlusNormal"/>
              <w:jc w:val="center"/>
            </w:pPr>
            <w:r>
              <w:t>188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63909,67</w:t>
            </w:r>
          </w:p>
        </w:tc>
      </w:tr>
      <w:tr w:rsidR="00577AB5">
        <w:tc>
          <w:tcPr>
            <w:tcW w:w="794" w:type="dxa"/>
          </w:tcPr>
          <w:p w:rsidR="00577AB5" w:rsidRDefault="00577AB5">
            <w:pPr>
              <w:pStyle w:val="ConsPlusNormal"/>
              <w:jc w:val="center"/>
            </w:pPr>
            <w:r>
              <w:t>476.</w:t>
            </w:r>
          </w:p>
        </w:tc>
        <w:tc>
          <w:tcPr>
            <w:tcW w:w="3005" w:type="dxa"/>
          </w:tcPr>
          <w:p w:rsidR="00577AB5" w:rsidRDefault="00577AB5">
            <w:pPr>
              <w:pStyle w:val="ConsPlusNormal"/>
            </w:pPr>
            <w:r>
              <w:t>г. Орск, ул. Пацаева, д. 8а</w:t>
            </w:r>
          </w:p>
        </w:tc>
        <w:tc>
          <w:tcPr>
            <w:tcW w:w="1587" w:type="dxa"/>
          </w:tcPr>
          <w:p w:rsidR="00577AB5" w:rsidRDefault="00577AB5">
            <w:pPr>
              <w:pStyle w:val="ConsPlusNormal"/>
              <w:jc w:val="center"/>
            </w:pPr>
            <w:r>
              <w:t>4771,00</w:t>
            </w:r>
          </w:p>
        </w:tc>
        <w:tc>
          <w:tcPr>
            <w:tcW w:w="2551" w:type="dxa"/>
          </w:tcPr>
          <w:p w:rsidR="00577AB5" w:rsidRDefault="00577AB5">
            <w:pPr>
              <w:pStyle w:val="ConsPlusNormal"/>
              <w:jc w:val="center"/>
            </w:pPr>
            <w:r>
              <w:t>210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63631,00</w:t>
            </w:r>
          </w:p>
        </w:tc>
      </w:tr>
      <w:tr w:rsidR="00577AB5">
        <w:tc>
          <w:tcPr>
            <w:tcW w:w="794" w:type="dxa"/>
          </w:tcPr>
          <w:p w:rsidR="00577AB5" w:rsidRDefault="00577AB5">
            <w:pPr>
              <w:pStyle w:val="ConsPlusNormal"/>
              <w:jc w:val="center"/>
            </w:pPr>
            <w:r>
              <w:t>477.</w:t>
            </w:r>
          </w:p>
        </w:tc>
        <w:tc>
          <w:tcPr>
            <w:tcW w:w="3005" w:type="dxa"/>
          </w:tcPr>
          <w:p w:rsidR="00577AB5" w:rsidRDefault="00577AB5">
            <w:pPr>
              <w:pStyle w:val="ConsPlusNormal"/>
            </w:pPr>
            <w:r>
              <w:t>г. Орск, ул. Перегонная, д. 14</w:t>
            </w:r>
          </w:p>
        </w:tc>
        <w:tc>
          <w:tcPr>
            <w:tcW w:w="1587" w:type="dxa"/>
          </w:tcPr>
          <w:p w:rsidR="00577AB5" w:rsidRDefault="00577AB5">
            <w:pPr>
              <w:pStyle w:val="ConsPlusNormal"/>
              <w:jc w:val="center"/>
            </w:pPr>
            <w:r>
              <w:t>3012,10</w:t>
            </w:r>
          </w:p>
        </w:tc>
        <w:tc>
          <w:tcPr>
            <w:tcW w:w="2551" w:type="dxa"/>
          </w:tcPr>
          <w:p w:rsidR="00577AB5" w:rsidRDefault="00577AB5">
            <w:pPr>
              <w:pStyle w:val="ConsPlusNormal"/>
              <w:jc w:val="center"/>
            </w:pPr>
            <w:r>
              <w:t>117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466940,99</w:t>
            </w:r>
          </w:p>
        </w:tc>
      </w:tr>
      <w:tr w:rsidR="00577AB5">
        <w:tc>
          <w:tcPr>
            <w:tcW w:w="794" w:type="dxa"/>
          </w:tcPr>
          <w:p w:rsidR="00577AB5" w:rsidRDefault="00577AB5">
            <w:pPr>
              <w:pStyle w:val="ConsPlusNormal"/>
              <w:jc w:val="center"/>
            </w:pPr>
            <w:r>
              <w:lastRenderedPageBreak/>
              <w:t>478.</w:t>
            </w:r>
          </w:p>
        </w:tc>
        <w:tc>
          <w:tcPr>
            <w:tcW w:w="3005" w:type="dxa"/>
          </w:tcPr>
          <w:p w:rsidR="00577AB5" w:rsidRDefault="00577AB5">
            <w:pPr>
              <w:pStyle w:val="ConsPlusNormal"/>
            </w:pPr>
            <w:r>
              <w:t>г. Орск, ул. Перегонная, д. 14а</w:t>
            </w:r>
          </w:p>
        </w:tc>
        <w:tc>
          <w:tcPr>
            <w:tcW w:w="1587" w:type="dxa"/>
          </w:tcPr>
          <w:p w:rsidR="00577AB5" w:rsidRDefault="00577AB5">
            <w:pPr>
              <w:pStyle w:val="ConsPlusNormal"/>
              <w:jc w:val="center"/>
            </w:pPr>
            <w:r>
              <w:t>5071,70</w:t>
            </w:r>
          </w:p>
        </w:tc>
        <w:tc>
          <w:tcPr>
            <w:tcW w:w="2551" w:type="dxa"/>
          </w:tcPr>
          <w:p w:rsidR="00577AB5" w:rsidRDefault="00577AB5">
            <w:pPr>
              <w:pStyle w:val="ConsPlusNormal"/>
              <w:jc w:val="center"/>
            </w:pPr>
            <w:r>
              <w:t>193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158647,74</w:t>
            </w:r>
          </w:p>
        </w:tc>
      </w:tr>
      <w:tr w:rsidR="00577AB5">
        <w:tc>
          <w:tcPr>
            <w:tcW w:w="794" w:type="dxa"/>
          </w:tcPr>
          <w:p w:rsidR="00577AB5" w:rsidRDefault="00577AB5">
            <w:pPr>
              <w:pStyle w:val="ConsPlusNormal"/>
              <w:jc w:val="center"/>
            </w:pPr>
            <w:r>
              <w:t>479.</w:t>
            </w:r>
          </w:p>
        </w:tc>
        <w:tc>
          <w:tcPr>
            <w:tcW w:w="3005" w:type="dxa"/>
          </w:tcPr>
          <w:p w:rsidR="00577AB5" w:rsidRDefault="00577AB5">
            <w:pPr>
              <w:pStyle w:val="ConsPlusNormal"/>
            </w:pPr>
            <w:r>
              <w:t>г. Орск, ул. Перегонная, д. 20</w:t>
            </w:r>
          </w:p>
        </w:tc>
        <w:tc>
          <w:tcPr>
            <w:tcW w:w="1587" w:type="dxa"/>
          </w:tcPr>
          <w:p w:rsidR="00577AB5" w:rsidRDefault="00577AB5">
            <w:pPr>
              <w:pStyle w:val="ConsPlusNormal"/>
              <w:jc w:val="center"/>
            </w:pPr>
            <w:r>
              <w:t>5148,90</w:t>
            </w:r>
          </w:p>
        </w:tc>
        <w:tc>
          <w:tcPr>
            <w:tcW w:w="2551" w:type="dxa"/>
          </w:tcPr>
          <w:p w:rsidR="00577AB5" w:rsidRDefault="00577AB5">
            <w:pPr>
              <w:pStyle w:val="ConsPlusNormal"/>
              <w:jc w:val="center"/>
            </w:pPr>
            <w:r>
              <w:t>220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112035,17</w:t>
            </w:r>
          </w:p>
        </w:tc>
      </w:tr>
      <w:tr w:rsidR="00577AB5">
        <w:tc>
          <w:tcPr>
            <w:tcW w:w="794" w:type="dxa"/>
          </w:tcPr>
          <w:p w:rsidR="00577AB5" w:rsidRDefault="00577AB5">
            <w:pPr>
              <w:pStyle w:val="ConsPlusNormal"/>
              <w:jc w:val="center"/>
            </w:pPr>
            <w:r>
              <w:t>480.</w:t>
            </w:r>
          </w:p>
        </w:tc>
        <w:tc>
          <w:tcPr>
            <w:tcW w:w="3005" w:type="dxa"/>
          </w:tcPr>
          <w:p w:rsidR="00577AB5" w:rsidRDefault="00577AB5">
            <w:pPr>
              <w:pStyle w:val="ConsPlusNormal"/>
            </w:pPr>
            <w:r>
              <w:t>г. Орск, ул. Перегонная, д. 20а</w:t>
            </w:r>
          </w:p>
        </w:tc>
        <w:tc>
          <w:tcPr>
            <w:tcW w:w="1587" w:type="dxa"/>
          </w:tcPr>
          <w:p w:rsidR="00577AB5" w:rsidRDefault="00577AB5">
            <w:pPr>
              <w:pStyle w:val="ConsPlusNormal"/>
              <w:jc w:val="center"/>
            </w:pPr>
            <w:r>
              <w:t>4823,70</w:t>
            </w:r>
          </w:p>
        </w:tc>
        <w:tc>
          <w:tcPr>
            <w:tcW w:w="2551" w:type="dxa"/>
          </w:tcPr>
          <w:p w:rsidR="00577AB5" w:rsidRDefault="00577AB5">
            <w:pPr>
              <w:pStyle w:val="ConsPlusNormal"/>
              <w:jc w:val="center"/>
            </w:pPr>
            <w:r>
              <w:t>188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155432,03</w:t>
            </w:r>
          </w:p>
        </w:tc>
      </w:tr>
      <w:tr w:rsidR="00577AB5">
        <w:tc>
          <w:tcPr>
            <w:tcW w:w="794" w:type="dxa"/>
          </w:tcPr>
          <w:p w:rsidR="00577AB5" w:rsidRDefault="00577AB5">
            <w:pPr>
              <w:pStyle w:val="ConsPlusNormal"/>
              <w:jc w:val="center"/>
            </w:pPr>
            <w:r>
              <w:t>481.</w:t>
            </w:r>
          </w:p>
        </w:tc>
        <w:tc>
          <w:tcPr>
            <w:tcW w:w="3005" w:type="dxa"/>
          </w:tcPr>
          <w:p w:rsidR="00577AB5" w:rsidRDefault="00577AB5">
            <w:pPr>
              <w:pStyle w:val="ConsPlusNormal"/>
            </w:pPr>
            <w:r>
              <w:t>г. Орск, ул. Попова, д. 4а</w:t>
            </w:r>
          </w:p>
        </w:tc>
        <w:tc>
          <w:tcPr>
            <w:tcW w:w="1587" w:type="dxa"/>
          </w:tcPr>
          <w:p w:rsidR="00577AB5" w:rsidRDefault="00577AB5">
            <w:pPr>
              <w:pStyle w:val="ConsPlusNormal"/>
              <w:jc w:val="center"/>
            </w:pPr>
            <w:r>
              <w:t>8730,80</w:t>
            </w:r>
          </w:p>
        </w:tc>
        <w:tc>
          <w:tcPr>
            <w:tcW w:w="2551" w:type="dxa"/>
          </w:tcPr>
          <w:p w:rsidR="00577AB5" w:rsidRDefault="00577AB5">
            <w:pPr>
              <w:pStyle w:val="ConsPlusNormal"/>
              <w:jc w:val="center"/>
            </w:pPr>
            <w:r>
              <w:t>274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163466,45</w:t>
            </w:r>
          </w:p>
        </w:tc>
      </w:tr>
      <w:tr w:rsidR="00577AB5">
        <w:tc>
          <w:tcPr>
            <w:tcW w:w="794" w:type="dxa"/>
          </w:tcPr>
          <w:p w:rsidR="00577AB5" w:rsidRDefault="00577AB5">
            <w:pPr>
              <w:pStyle w:val="ConsPlusNormal"/>
              <w:jc w:val="center"/>
            </w:pPr>
            <w:r>
              <w:t>482.</w:t>
            </w:r>
          </w:p>
        </w:tc>
        <w:tc>
          <w:tcPr>
            <w:tcW w:w="3005" w:type="dxa"/>
          </w:tcPr>
          <w:p w:rsidR="00577AB5" w:rsidRDefault="00577AB5">
            <w:pPr>
              <w:pStyle w:val="ConsPlusNormal"/>
            </w:pPr>
            <w:r>
              <w:t>г. Орск, ул. Просвещения, д. 45</w:t>
            </w:r>
          </w:p>
        </w:tc>
        <w:tc>
          <w:tcPr>
            <w:tcW w:w="1587" w:type="dxa"/>
          </w:tcPr>
          <w:p w:rsidR="00577AB5" w:rsidRDefault="00577AB5">
            <w:pPr>
              <w:pStyle w:val="ConsPlusNormal"/>
              <w:jc w:val="center"/>
            </w:pPr>
            <w:r>
              <w:t>5192,50</w:t>
            </w:r>
          </w:p>
        </w:tc>
        <w:tc>
          <w:tcPr>
            <w:tcW w:w="2551" w:type="dxa"/>
          </w:tcPr>
          <w:p w:rsidR="00577AB5" w:rsidRDefault="00577AB5">
            <w:pPr>
              <w:pStyle w:val="ConsPlusNormal"/>
              <w:jc w:val="center"/>
            </w:pPr>
            <w:r>
              <w:t>193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94280,12</w:t>
            </w:r>
          </w:p>
        </w:tc>
      </w:tr>
      <w:tr w:rsidR="00577AB5">
        <w:tc>
          <w:tcPr>
            <w:tcW w:w="794" w:type="dxa"/>
          </w:tcPr>
          <w:p w:rsidR="00577AB5" w:rsidRDefault="00577AB5">
            <w:pPr>
              <w:pStyle w:val="ConsPlusNormal"/>
              <w:jc w:val="center"/>
            </w:pPr>
            <w:r>
              <w:t>483.</w:t>
            </w:r>
          </w:p>
        </w:tc>
        <w:tc>
          <w:tcPr>
            <w:tcW w:w="3005" w:type="dxa"/>
          </w:tcPr>
          <w:p w:rsidR="00577AB5" w:rsidRDefault="00577AB5">
            <w:pPr>
              <w:pStyle w:val="ConsPlusNormal"/>
            </w:pPr>
            <w:r>
              <w:t>г. Орск, ул. Светлая, д. 59а</w:t>
            </w:r>
          </w:p>
        </w:tc>
        <w:tc>
          <w:tcPr>
            <w:tcW w:w="1587" w:type="dxa"/>
          </w:tcPr>
          <w:p w:rsidR="00577AB5" w:rsidRDefault="00577AB5">
            <w:pPr>
              <w:pStyle w:val="ConsPlusNormal"/>
              <w:jc w:val="center"/>
            </w:pPr>
            <w:r>
              <w:t>2948,10</w:t>
            </w:r>
          </w:p>
        </w:tc>
        <w:tc>
          <w:tcPr>
            <w:tcW w:w="2551" w:type="dxa"/>
          </w:tcPr>
          <w:p w:rsidR="00577AB5" w:rsidRDefault="00577AB5">
            <w:pPr>
              <w:pStyle w:val="ConsPlusNormal"/>
              <w:jc w:val="center"/>
            </w:pPr>
            <w:r>
              <w:t>95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79125,88</w:t>
            </w:r>
          </w:p>
        </w:tc>
      </w:tr>
      <w:tr w:rsidR="00577AB5">
        <w:tc>
          <w:tcPr>
            <w:tcW w:w="794" w:type="dxa"/>
          </w:tcPr>
          <w:p w:rsidR="00577AB5" w:rsidRDefault="00577AB5">
            <w:pPr>
              <w:pStyle w:val="ConsPlusNormal"/>
              <w:jc w:val="center"/>
            </w:pPr>
            <w:r>
              <w:t>484.</w:t>
            </w:r>
          </w:p>
        </w:tc>
        <w:tc>
          <w:tcPr>
            <w:tcW w:w="3005" w:type="dxa"/>
          </w:tcPr>
          <w:p w:rsidR="00577AB5" w:rsidRDefault="00577AB5">
            <w:pPr>
              <w:pStyle w:val="ConsPlusNormal"/>
            </w:pPr>
            <w:r>
              <w:t>г. Орск, ул. Станиславского, д. 1а</w:t>
            </w:r>
          </w:p>
        </w:tc>
        <w:tc>
          <w:tcPr>
            <w:tcW w:w="1587" w:type="dxa"/>
          </w:tcPr>
          <w:p w:rsidR="00577AB5" w:rsidRDefault="00577AB5">
            <w:pPr>
              <w:pStyle w:val="ConsPlusNormal"/>
              <w:jc w:val="center"/>
            </w:pPr>
            <w:r>
              <w:t>4245,00</w:t>
            </w:r>
          </w:p>
        </w:tc>
        <w:tc>
          <w:tcPr>
            <w:tcW w:w="2551" w:type="dxa"/>
          </w:tcPr>
          <w:p w:rsidR="00577AB5" w:rsidRDefault="00577AB5">
            <w:pPr>
              <w:pStyle w:val="ConsPlusNormal"/>
              <w:jc w:val="center"/>
            </w:pPr>
            <w:r>
              <w:t>142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165175,33</w:t>
            </w:r>
          </w:p>
        </w:tc>
      </w:tr>
      <w:tr w:rsidR="00577AB5">
        <w:tc>
          <w:tcPr>
            <w:tcW w:w="794" w:type="dxa"/>
          </w:tcPr>
          <w:p w:rsidR="00577AB5" w:rsidRDefault="00577AB5">
            <w:pPr>
              <w:pStyle w:val="ConsPlusNormal"/>
              <w:jc w:val="center"/>
            </w:pPr>
            <w:r>
              <w:t>485.</w:t>
            </w:r>
          </w:p>
        </w:tc>
        <w:tc>
          <w:tcPr>
            <w:tcW w:w="3005" w:type="dxa"/>
          </w:tcPr>
          <w:p w:rsidR="00577AB5" w:rsidRDefault="00577AB5">
            <w:pPr>
              <w:pStyle w:val="ConsPlusNormal"/>
            </w:pPr>
            <w:r>
              <w:t>г. Орск, ул. Станиславского, д. 4</w:t>
            </w:r>
          </w:p>
        </w:tc>
        <w:tc>
          <w:tcPr>
            <w:tcW w:w="1587" w:type="dxa"/>
          </w:tcPr>
          <w:p w:rsidR="00577AB5" w:rsidRDefault="00577AB5">
            <w:pPr>
              <w:pStyle w:val="ConsPlusNormal"/>
              <w:jc w:val="center"/>
            </w:pPr>
            <w:r>
              <w:t>5735,00</w:t>
            </w:r>
          </w:p>
        </w:tc>
        <w:tc>
          <w:tcPr>
            <w:tcW w:w="2551" w:type="dxa"/>
          </w:tcPr>
          <w:p w:rsidR="00577AB5" w:rsidRDefault="00577AB5">
            <w:pPr>
              <w:pStyle w:val="ConsPlusNormal"/>
              <w:jc w:val="center"/>
            </w:pPr>
            <w:r>
              <w:t>197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68263,39</w:t>
            </w:r>
          </w:p>
        </w:tc>
      </w:tr>
      <w:tr w:rsidR="00577AB5">
        <w:tc>
          <w:tcPr>
            <w:tcW w:w="794" w:type="dxa"/>
          </w:tcPr>
          <w:p w:rsidR="00577AB5" w:rsidRDefault="00577AB5">
            <w:pPr>
              <w:pStyle w:val="ConsPlusNormal"/>
              <w:jc w:val="center"/>
            </w:pPr>
            <w:r>
              <w:t>486.</w:t>
            </w:r>
          </w:p>
        </w:tc>
        <w:tc>
          <w:tcPr>
            <w:tcW w:w="3005" w:type="dxa"/>
          </w:tcPr>
          <w:p w:rsidR="00577AB5" w:rsidRDefault="00577AB5">
            <w:pPr>
              <w:pStyle w:val="ConsPlusNormal"/>
            </w:pPr>
            <w:r>
              <w:t>г. Орск, ул. Станиславского, д. 51</w:t>
            </w:r>
          </w:p>
        </w:tc>
        <w:tc>
          <w:tcPr>
            <w:tcW w:w="1587" w:type="dxa"/>
          </w:tcPr>
          <w:p w:rsidR="00577AB5" w:rsidRDefault="00577AB5">
            <w:pPr>
              <w:pStyle w:val="ConsPlusNormal"/>
              <w:jc w:val="center"/>
            </w:pPr>
            <w:r>
              <w:t>4165,10</w:t>
            </w:r>
          </w:p>
        </w:tc>
        <w:tc>
          <w:tcPr>
            <w:tcW w:w="2551" w:type="dxa"/>
          </w:tcPr>
          <w:p w:rsidR="00577AB5" w:rsidRDefault="00577AB5">
            <w:pPr>
              <w:pStyle w:val="ConsPlusNormal"/>
              <w:jc w:val="center"/>
            </w:pPr>
            <w:r>
              <w:t>95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239417,70</w:t>
            </w:r>
          </w:p>
        </w:tc>
      </w:tr>
      <w:tr w:rsidR="00577AB5">
        <w:tc>
          <w:tcPr>
            <w:tcW w:w="794" w:type="dxa"/>
          </w:tcPr>
          <w:p w:rsidR="00577AB5" w:rsidRDefault="00577AB5">
            <w:pPr>
              <w:pStyle w:val="ConsPlusNormal"/>
              <w:jc w:val="center"/>
            </w:pPr>
            <w:r>
              <w:t>487.</w:t>
            </w:r>
          </w:p>
        </w:tc>
        <w:tc>
          <w:tcPr>
            <w:tcW w:w="3005" w:type="dxa"/>
          </w:tcPr>
          <w:p w:rsidR="00577AB5" w:rsidRDefault="00577AB5">
            <w:pPr>
              <w:pStyle w:val="ConsPlusNormal"/>
            </w:pPr>
            <w:r>
              <w:t>г. Орск, ул. Станиславского, д. 53</w:t>
            </w:r>
          </w:p>
        </w:tc>
        <w:tc>
          <w:tcPr>
            <w:tcW w:w="1587" w:type="dxa"/>
          </w:tcPr>
          <w:p w:rsidR="00577AB5" w:rsidRDefault="00577AB5">
            <w:pPr>
              <w:pStyle w:val="ConsPlusNormal"/>
              <w:jc w:val="center"/>
            </w:pPr>
            <w:r>
              <w:t>4061,30</w:t>
            </w:r>
          </w:p>
        </w:tc>
        <w:tc>
          <w:tcPr>
            <w:tcW w:w="2551" w:type="dxa"/>
          </w:tcPr>
          <w:p w:rsidR="00577AB5" w:rsidRDefault="00577AB5">
            <w:pPr>
              <w:pStyle w:val="ConsPlusNormal"/>
              <w:jc w:val="center"/>
            </w:pPr>
            <w:r>
              <w:t>160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167654,58</w:t>
            </w:r>
          </w:p>
        </w:tc>
      </w:tr>
      <w:tr w:rsidR="00577AB5">
        <w:tc>
          <w:tcPr>
            <w:tcW w:w="794" w:type="dxa"/>
          </w:tcPr>
          <w:p w:rsidR="00577AB5" w:rsidRDefault="00577AB5">
            <w:pPr>
              <w:pStyle w:val="ConsPlusNormal"/>
              <w:jc w:val="center"/>
            </w:pPr>
            <w:r>
              <w:t>488.</w:t>
            </w:r>
          </w:p>
        </w:tc>
        <w:tc>
          <w:tcPr>
            <w:tcW w:w="3005" w:type="dxa"/>
          </w:tcPr>
          <w:p w:rsidR="00577AB5" w:rsidRDefault="00577AB5">
            <w:pPr>
              <w:pStyle w:val="ConsPlusNormal"/>
            </w:pPr>
            <w:r>
              <w:t>г. Орск, ул. Станиславского, д. 55</w:t>
            </w:r>
          </w:p>
        </w:tc>
        <w:tc>
          <w:tcPr>
            <w:tcW w:w="1587" w:type="dxa"/>
          </w:tcPr>
          <w:p w:rsidR="00577AB5" w:rsidRDefault="00577AB5">
            <w:pPr>
              <w:pStyle w:val="ConsPlusNormal"/>
              <w:jc w:val="center"/>
            </w:pPr>
            <w:r>
              <w:t>4097,90</w:t>
            </w:r>
          </w:p>
        </w:tc>
        <w:tc>
          <w:tcPr>
            <w:tcW w:w="2551" w:type="dxa"/>
          </w:tcPr>
          <w:p w:rsidR="00577AB5" w:rsidRDefault="00577AB5">
            <w:pPr>
              <w:pStyle w:val="ConsPlusNormal"/>
              <w:jc w:val="center"/>
            </w:pPr>
            <w:r>
              <w:t>121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83644,27</w:t>
            </w:r>
          </w:p>
        </w:tc>
      </w:tr>
      <w:tr w:rsidR="00577AB5">
        <w:tc>
          <w:tcPr>
            <w:tcW w:w="794" w:type="dxa"/>
          </w:tcPr>
          <w:p w:rsidR="00577AB5" w:rsidRDefault="00577AB5">
            <w:pPr>
              <w:pStyle w:val="ConsPlusNormal"/>
              <w:jc w:val="center"/>
            </w:pPr>
            <w:r>
              <w:t>489.</w:t>
            </w:r>
          </w:p>
        </w:tc>
        <w:tc>
          <w:tcPr>
            <w:tcW w:w="3005" w:type="dxa"/>
          </w:tcPr>
          <w:p w:rsidR="00577AB5" w:rsidRDefault="00577AB5">
            <w:pPr>
              <w:pStyle w:val="ConsPlusNormal"/>
            </w:pPr>
            <w:r>
              <w:t>г. Орск, ул. Станиславского, д. 61</w:t>
            </w:r>
          </w:p>
        </w:tc>
        <w:tc>
          <w:tcPr>
            <w:tcW w:w="1587" w:type="dxa"/>
          </w:tcPr>
          <w:p w:rsidR="00577AB5" w:rsidRDefault="00577AB5">
            <w:pPr>
              <w:pStyle w:val="ConsPlusNormal"/>
              <w:jc w:val="center"/>
            </w:pPr>
            <w:r>
              <w:t>5144,00</w:t>
            </w:r>
          </w:p>
        </w:tc>
        <w:tc>
          <w:tcPr>
            <w:tcW w:w="2551" w:type="dxa"/>
          </w:tcPr>
          <w:p w:rsidR="00577AB5" w:rsidRDefault="00577AB5">
            <w:pPr>
              <w:pStyle w:val="ConsPlusNormal"/>
              <w:jc w:val="center"/>
            </w:pPr>
            <w:r>
              <w:t>87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190566,53</w:t>
            </w:r>
          </w:p>
        </w:tc>
      </w:tr>
      <w:tr w:rsidR="00577AB5">
        <w:tc>
          <w:tcPr>
            <w:tcW w:w="794" w:type="dxa"/>
          </w:tcPr>
          <w:p w:rsidR="00577AB5" w:rsidRDefault="00577AB5">
            <w:pPr>
              <w:pStyle w:val="ConsPlusNormal"/>
              <w:jc w:val="center"/>
            </w:pPr>
            <w:r>
              <w:t>490.</w:t>
            </w:r>
          </w:p>
        </w:tc>
        <w:tc>
          <w:tcPr>
            <w:tcW w:w="3005" w:type="dxa"/>
          </w:tcPr>
          <w:p w:rsidR="00577AB5" w:rsidRDefault="00577AB5">
            <w:pPr>
              <w:pStyle w:val="ConsPlusNormal"/>
            </w:pPr>
            <w:r>
              <w:t>г. Орск, ул. Станиславского, д. 87</w:t>
            </w:r>
          </w:p>
        </w:tc>
        <w:tc>
          <w:tcPr>
            <w:tcW w:w="1587" w:type="dxa"/>
          </w:tcPr>
          <w:p w:rsidR="00577AB5" w:rsidRDefault="00577AB5">
            <w:pPr>
              <w:pStyle w:val="ConsPlusNormal"/>
              <w:jc w:val="center"/>
            </w:pPr>
            <w:r>
              <w:t>3151,00</w:t>
            </w:r>
          </w:p>
        </w:tc>
        <w:tc>
          <w:tcPr>
            <w:tcW w:w="2551" w:type="dxa"/>
          </w:tcPr>
          <w:p w:rsidR="00577AB5" w:rsidRDefault="00577AB5">
            <w:pPr>
              <w:pStyle w:val="ConsPlusNormal"/>
              <w:jc w:val="center"/>
            </w:pPr>
            <w:r>
              <w:t>131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94434,14</w:t>
            </w:r>
          </w:p>
        </w:tc>
      </w:tr>
      <w:tr w:rsidR="00577AB5">
        <w:tc>
          <w:tcPr>
            <w:tcW w:w="794" w:type="dxa"/>
          </w:tcPr>
          <w:p w:rsidR="00577AB5" w:rsidRDefault="00577AB5">
            <w:pPr>
              <w:pStyle w:val="ConsPlusNormal"/>
              <w:jc w:val="center"/>
            </w:pPr>
            <w:r>
              <w:t>491.</w:t>
            </w:r>
          </w:p>
        </w:tc>
        <w:tc>
          <w:tcPr>
            <w:tcW w:w="3005" w:type="dxa"/>
          </w:tcPr>
          <w:p w:rsidR="00577AB5" w:rsidRDefault="00577AB5">
            <w:pPr>
              <w:pStyle w:val="ConsPlusNormal"/>
            </w:pPr>
            <w:r>
              <w:t>г. Орск, ул. Станционная, д. 11б</w:t>
            </w:r>
          </w:p>
        </w:tc>
        <w:tc>
          <w:tcPr>
            <w:tcW w:w="1587" w:type="dxa"/>
          </w:tcPr>
          <w:p w:rsidR="00577AB5" w:rsidRDefault="00577AB5">
            <w:pPr>
              <w:pStyle w:val="ConsPlusNormal"/>
              <w:jc w:val="center"/>
            </w:pPr>
            <w:r>
              <w:t>2978,10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132037,00</w:t>
            </w:r>
          </w:p>
        </w:tc>
      </w:tr>
      <w:tr w:rsidR="00577AB5">
        <w:tc>
          <w:tcPr>
            <w:tcW w:w="794" w:type="dxa"/>
          </w:tcPr>
          <w:p w:rsidR="00577AB5" w:rsidRDefault="00577AB5">
            <w:pPr>
              <w:pStyle w:val="ConsPlusNormal"/>
              <w:jc w:val="center"/>
            </w:pPr>
            <w:r>
              <w:lastRenderedPageBreak/>
              <w:t>492.</w:t>
            </w:r>
          </w:p>
        </w:tc>
        <w:tc>
          <w:tcPr>
            <w:tcW w:w="3005" w:type="dxa"/>
          </w:tcPr>
          <w:p w:rsidR="00577AB5" w:rsidRDefault="00577AB5">
            <w:pPr>
              <w:pStyle w:val="ConsPlusNormal"/>
            </w:pPr>
            <w:r>
              <w:t>г. Орск, ул. Стартовая, д. 3а</w:t>
            </w:r>
          </w:p>
        </w:tc>
        <w:tc>
          <w:tcPr>
            <w:tcW w:w="1587" w:type="dxa"/>
          </w:tcPr>
          <w:p w:rsidR="00577AB5" w:rsidRDefault="00577AB5">
            <w:pPr>
              <w:pStyle w:val="ConsPlusNormal"/>
              <w:jc w:val="center"/>
            </w:pPr>
            <w:r>
              <w:t>4837,50</w:t>
            </w:r>
          </w:p>
        </w:tc>
        <w:tc>
          <w:tcPr>
            <w:tcW w:w="2551" w:type="dxa"/>
          </w:tcPr>
          <w:p w:rsidR="00577AB5" w:rsidRDefault="00577AB5">
            <w:pPr>
              <w:pStyle w:val="ConsPlusNormal"/>
              <w:jc w:val="center"/>
            </w:pPr>
            <w:r>
              <w:t>202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63950,48</w:t>
            </w:r>
          </w:p>
        </w:tc>
      </w:tr>
      <w:tr w:rsidR="00577AB5">
        <w:tc>
          <w:tcPr>
            <w:tcW w:w="794" w:type="dxa"/>
          </w:tcPr>
          <w:p w:rsidR="00577AB5" w:rsidRDefault="00577AB5">
            <w:pPr>
              <w:pStyle w:val="ConsPlusNormal"/>
              <w:jc w:val="center"/>
            </w:pPr>
            <w:r>
              <w:t>493.</w:t>
            </w:r>
          </w:p>
        </w:tc>
        <w:tc>
          <w:tcPr>
            <w:tcW w:w="3005" w:type="dxa"/>
          </w:tcPr>
          <w:p w:rsidR="00577AB5" w:rsidRDefault="00577AB5">
            <w:pPr>
              <w:pStyle w:val="ConsPlusNormal"/>
            </w:pPr>
            <w:r>
              <w:t>г. Орск, ул. Стартовая, д. 7а</w:t>
            </w:r>
          </w:p>
        </w:tc>
        <w:tc>
          <w:tcPr>
            <w:tcW w:w="1587" w:type="dxa"/>
          </w:tcPr>
          <w:p w:rsidR="00577AB5" w:rsidRDefault="00577AB5">
            <w:pPr>
              <w:pStyle w:val="ConsPlusNormal"/>
              <w:jc w:val="center"/>
            </w:pPr>
            <w:r>
              <w:t>4771,70</w:t>
            </w:r>
          </w:p>
        </w:tc>
        <w:tc>
          <w:tcPr>
            <w:tcW w:w="2551" w:type="dxa"/>
          </w:tcPr>
          <w:p w:rsidR="00577AB5" w:rsidRDefault="00577AB5">
            <w:pPr>
              <w:pStyle w:val="ConsPlusNormal"/>
              <w:jc w:val="center"/>
            </w:pPr>
            <w:r>
              <w:t>204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87138,83</w:t>
            </w:r>
          </w:p>
        </w:tc>
      </w:tr>
      <w:tr w:rsidR="00577AB5">
        <w:tc>
          <w:tcPr>
            <w:tcW w:w="794" w:type="dxa"/>
          </w:tcPr>
          <w:p w:rsidR="00577AB5" w:rsidRDefault="00577AB5">
            <w:pPr>
              <w:pStyle w:val="ConsPlusNormal"/>
              <w:jc w:val="center"/>
            </w:pPr>
            <w:r>
              <w:t>494.</w:t>
            </w:r>
          </w:p>
        </w:tc>
        <w:tc>
          <w:tcPr>
            <w:tcW w:w="3005" w:type="dxa"/>
          </w:tcPr>
          <w:p w:rsidR="00577AB5" w:rsidRDefault="00577AB5">
            <w:pPr>
              <w:pStyle w:val="ConsPlusNormal"/>
            </w:pPr>
            <w:r>
              <w:t>г. Орск, ул. Стасова, д. 2</w:t>
            </w:r>
          </w:p>
        </w:tc>
        <w:tc>
          <w:tcPr>
            <w:tcW w:w="1587" w:type="dxa"/>
          </w:tcPr>
          <w:p w:rsidR="00577AB5" w:rsidRDefault="00577AB5">
            <w:pPr>
              <w:pStyle w:val="ConsPlusNormal"/>
              <w:jc w:val="center"/>
            </w:pPr>
            <w:r>
              <w:t>3539,90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57714,97</w:t>
            </w:r>
          </w:p>
        </w:tc>
      </w:tr>
      <w:tr w:rsidR="00577AB5">
        <w:tc>
          <w:tcPr>
            <w:tcW w:w="794" w:type="dxa"/>
          </w:tcPr>
          <w:p w:rsidR="00577AB5" w:rsidRDefault="00577AB5">
            <w:pPr>
              <w:pStyle w:val="ConsPlusNormal"/>
              <w:jc w:val="center"/>
            </w:pPr>
            <w:r>
              <w:t>495.</w:t>
            </w:r>
          </w:p>
        </w:tc>
        <w:tc>
          <w:tcPr>
            <w:tcW w:w="3005" w:type="dxa"/>
          </w:tcPr>
          <w:p w:rsidR="00577AB5" w:rsidRDefault="00577AB5">
            <w:pPr>
              <w:pStyle w:val="ConsPlusNormal"/>
            </w:pPr>
            <w:r>
              <w:t>г. Орск, ул. Стасова, д. 6</w:t>
            </w:r>
          </w:p>
        </w:tc>
        <w:tc>
          <w:tcPr>
            <w:tcW w:w="1587" w:type="dxa"/>
          </w:tcPr>
          <w:p w:rsidR="00577AB5" w:rsidRDefault="00577AB5">
            <w:pPr>
              <w:pStyle w:val="ConsPlusNormal"/>
              <w:jc w:val="center"/>
            </w:pPr>
            <w:r>
              <w:t>7017,80</w:t>
            </w:r>
          </w:p>
        </w:tc>
        <w:tc>
          <w:tcPr>
            <w:tcW w:w="2551" w:type="dxa"/>
          </w:tcPr>
          <w:p w:rsidR="00577AB5" w:rsidRDefault="00577AB5">
            <w:pPr>
              <w:pStyle w:val="ConsPlusNormal"/>
              <w:jc w:val="center"/>
            </w:pPr>
            <w:r>
              <w:t>272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74427,94</w:t>
            </w:r>
          </w:p>
        </w:tc>
      </w:tr>
      <w:tr w:rsidR="00577AB5">
        <w:tc>
          <w:tcPr>
            <w:tcW w:w="794" w:type="dxa"/>
          </w:tcPr>
          <w:p w:rsidR="00577AB5" w:rsidRDefault="00577AB5">
            <w:pPr>
              <w:pStyle w:val="ConsPlusNormal"/>
              <w:jc w:val="center"/>
            </w:pPr>
            <w:r>
              <w:t>496.</w:t>
            </w:r>
          </w:p>
        </w:tc>
        <w:tc>
          <w:tcPr>
            <w:tcW w:w="3005" w:type="dxa"/>
          </w:tcPr>
          <w:p w:rsidR="00577AB5" w:rsidRDefault="00577AB5">
            <w:pPr>
              <w:pStyle w:val="ConsPlusNormal"/>
            </w:pPr>
            <w:r>
              <w:t>г. Орск, ул. Суворова, д. 6</w:t>
            </w:r>
          </w:p>
        </w:tc>
        <w:tc>
          <w:tcPr>
            <w:tcW w:w="1587" w:type="dxa"/>
          </w:tcPr>
          <w:p w:rsidR="00577AB5" w:rsidRDefault="00577AB5">
            <w:pPr>
              <w:pStyle w:val="ConsPlusNormal"/>
              <w:jc w:val="center"/>
            </w:pPr>
            <w:r>
              <w:t>3184,40</w:t>
            </w:r>
          </w:p>
        </w:tc>
        <w:tc>
          <w:tcPr>
            <w:tcW w:w="2551" w:type="dxa"/>
          </w:tcPr>
          <w:p w:rsidR="00577AB5" w:rsidRDefault="00577AB5">
            <w:pPr>
              <w:pStyle w:val="ConsPlusNormal"/>
              <w:jc w:val="center"/>
            </w:pPr>
            <w:r>
              <w:t>121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53791,84</w:t>
            </w:r>
          </w:p>
        </w:tc>
      </w:tr>
      <w:tr w:rsidR="00577AB5">
        <w:tc>
          <w:tcPr>
            <w:tcW w:w="794" w:type="dxa"/>
          </w:tcPr>
          <w:p w:rsidR="00577AB5" w:rsidRDefault="00577AB5">
            <w:pPr>
              <w:pStyle w:val="ConsPlusNormal"/>
              <w:jc w:val="center"/>
            </w:pPr>
            <w:r>
              <w:t>497.</w:t>
            </w:r>
          </w:p>
        </w:tc>
        <w:tc>
          <w:tcPr>
            <w:tcW w:w="3005" w:type="dxa"/>
          </w:tcPr>
          <w:p w:rsidR="00577AB5" w:rsidRDefault="00577AB5">
            <w:pPr>
              <w:pStyle w:val="ConsPlusNormal"/>
            </w:pPr>
            <w:r>
              <w:t>г. Орск, ул. Ферганская, д. 6</w:t>
            </w:r>
          </w:p>
        </w:tc>
        <w:tc>
          <w:tcPr>
            <w:tcW w:w="1587" w:type="dxa"/>
          </w:tcPr>
          <w:p w:rsidR="00577AB5" w:rsidRDefault="00577AB5">
            <w:pPr>
              <w:pStyle w:val="ConsPlusNormal"/>
              <w:jc w:val="center"/>
            </w:pPr>
            <w:r>
              <w:t>6349,40</w:t>
            </w:r>
          </w:p>
        </w:tc>
        <w:tc>
          <w:tcPr>
            <w:tcW w:w="2551" w:type="dxa"/>
          </w:tcPr>
          <w:p w:rsidR="00577AB5" w:rsidRDefault="00577AB5">
            <w:pPr>
              <w:pStyle w:val="ConsPlusNormal"/>
              <w:jc w:val="center"/>
            </w:pPr>
            <w:r>
              <w:t>240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76657,50</w:t>
            </w:r>
          </w:p>
        </w:tc>
      </w:tr>
      <w:tr w:rsidR="00577AB5">
        <w:tc>
          <w:tcPr>
            <w:tcW w:w="794" w:type="dxa"/>
          </w:tcPr>
          <w:p w:rsidR="00577AB5" w:rsidRDefault="00577AB5">
            <w:pPr>
              <w:pStyle w:val="ConsPlusNormal"/>
              <w:jc w:val="center"/>
            </w:pPr>
            <w:r>
              <w:t>498.</w:t>
            </w:r>
          </w:p>
        </w:tc>
        <w:tc>
          <w:tcPr>
            <w:tcW w:w="3005" w:type="dxa"/>
          </w:tcPr>
          <w:p w:rsidR="00577AB5" w:rsidRDefault="00577AB5">
            <w:pPr>
              <w:pStyle w:val="ConsPlusNormal"/>
            </w:pPr>
            <w:r>
              <w:t>г. Орск, ул. Школьная, д. 14б</w:t>
            </w:r>
          </w:p>
        </w:tc>
        <w:tc>
          <w:tcPr>
            <w:tcW w:w="1587" w:type="dxa"/>
          </w:tcPr>
          <w:p w:rsidR="00577AB5" w:rsidRDefault="00577AB5">
            <w:pPr>
              <w:pStyle w:val="ConsPlusNormal"/>
              <w:jc w:val="center"/>
            </w:pPr>
            <w:r>
              <w:t>5109,40</w:t>
            </w:r>
          </w:p>
        </w:tc>
        <w:tc>
          <w:tcPr>
            <w:tcW w:w="2551" w:type="dxa"/>
          </w:tcPr>
          <w:p w:rsidR="00577AB5" w:rsidRDefault="00577AB5">
            <w:pPr>
              <w:pStyle w:val="ConsPlusNormal"/>
              <w:jc w:val="center"/>
            </w:pPr>
            <w:r>
              <w:t>145</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289133,58</w:t>
            </w:r>
          </w:p>
        </w:tc>
      </w:tr>
      <w:tr w:rsidR="00577AB5">
        <w:tc>
          <w:tcPr>
            <w:tcW w:w="794" w:type="dxa"/>
          </w:tcPr>
          <w:p w:rsidR="00577AB5" w:rsidRDefault="00577AB5">
            <w:pPr>
              <w:pStyle w:val="ConsPlusNormal"/>
              <w:jc w:val="center"/>
            </w:pPr>
            <w:r>
              <w:t>499.</w:t>
            </w:r>
          </w:p>
        </w:tc>
        <w:tc>
          <w:tcPr>
            <w:tcW w:w="3005" w:type="dxa"/>
          </w:tcPr>
          <w:p w:rsidR="00577AB5" w:rsidRDefault="00577AB5">
            <w:pPr>
              <w:pStyle w:val="ConsPlusNormal"/>
            </w:pPr>
            <w:r>
              <w:t>г. Орск, ул. Щорса, д. 11а</w:t>
            </w:r>
          </w:p>
        </w:tc>
        <w:tc>
          <w:tcPr>
            <w:tcW w:w="1587" w:type="dxa"/>
          </w:tcPr>
          <w:p w:rsidR="00577AB5" w:rsidRDefault="00577AB5">
            <w:pPr>
              <w:pStyle w:val="ConsPlusNormal"/>
              <w:jc w:val="center"/>
            </w:pPr>
            <w:r>
              <w:t>3603,70</w:t>
            </w:r>
          </w:p>
        </w:tc>
        <w:tc>
          <w:tcPr>
            <w:tcW w:w="2551" w:type="dxa"/>
          </w:tcPr>
          <w:p w:rsidR="00577AB5" w:rsidRDefault="00577AB5">
            <w:pPr>
              <w:pStyle w:val="ConsPlusNormal"/>
              <w:jc w:val="center"/>
            </w:pPr>
            <w:r>
              <w:t>154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103352,14</w:t>
            </w:r>
          </w:p>
        </w:tc>
      </w:tr>
      <w:tr w:rsidR="00577AB5">
        <w:tc>
          <w:tcPr>
            <w:tcW w:w="794" w:type="dxa"/>
          </w:tcPr>
          <w:p w:rsidR="00577AB5" w:rsidRDefault="00577AB5">
            <w:pPr>
              <w:pStyle w:val="ConsPlusNormal"/>
              <w:jc w:val="center"/>
            </w:pPr>
            <w:r>
              <w:t>500.</w:t>
            </w:r>
          </w:p>
        </w:tc>
        <w:tc>
          <w:tcPr>
            <w:tcW w:w="3005" w:type="dxa"/>
          </w:tcPr>
          <w:p w:rsidR="00577AB5" w:rsidRDefault="00577AB5">
            <w:pPr>
              <w:pStyle w:val="ConsPlusNormal"/>
            </w:pPr>
            <w:r>
              <w:t>г. Орск, ул. Щорса, д. 11б</w:t>
            </w:r>
          </w:p>
        </w:tc>
        <w:tc>
          <w:tcPr>
            <w:tcW w:w="1587" w:type="dxa"/>
          </w:tcPr>
          <w:p w:rsidR="00577AB5" w:rsidRDefault="00577AB5">
            <w:pPr>
              <w:pStyle w:val="ConsPlusNormal"/>
              <w:jc w:val="center"/>
            </w:pPr>
            <w:r>
              <w:t>3700,60</w:t>
            </w:r>
          </w:p>
        </w:tc>
        <w:tc>
          <w:tcPr>
            <w:tcW w:w="2551" w:type="dxa"/>
          </w:tcPr>
          <w:p w:rsidR="00577AB5" w:rsidRDefault="00577AB5">
            <w:pPr>
              <w:pStyle w:val="ConsPlusNormal"/>
              <w:jc w:val="center"/>
            </w:pPr>
            <w:r>
              <w:t>105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58487,15</w:t>
            </w:r>
          </w:p>
        </w:tc>
      </w:tr>
      <w:tr w:rsidR="00577AB5">
        <w:tc>
          <w:tcPr>
            <w:tcW w:w="794" w:type="dxa"/>
          </w:tcPr>
          <w:p w:rsidR="00577AB5" w:rsidRDefault="00577AB5">
            <w:pPr>
              <w:pStyle w:val="ConsPlusNormal"/>
              <w:jc w:val="center"/>
            </w:pPr>
            <w:r>
              <w:t>501.</w:t>
            </w:r>
          </w:p>
        </w:tc>
        <w:tc>
          <w:tcPr>
            <w:tcW w:w="3005" w:type="dxa"/>
          </w:tcPr>
          <w:p w:rsidR="00577AB5" w:rsidRDefault="00577AB5">
            <w:pPr>
              <w:pStyle w:val="ConsPlusNormal"/>
            </w:pPr>
            <w:r>
              <w:t>г. Орск, ул. Щорса, д. 15</w:t>
            </w:r>
          </w:p>
        </w:tc>
        <w:tc>
          <w:tcPr>
            <w:tcW w:w="1587" w:type="dxa"/>
          </w:tcPr>
          <w:p w:rsidR="00577AB5" w:rsidRDefault="00577AB5">
            <w:pPr>
              <w:pStyle w:val="ConsPlusNormal"/>
              <w:jc w:val="center"/>
            </w:pPr>
            <w:r>
              <w:t>2650,20</w:t>
            </w:r>
          </w:p>
        </w:tc>
        <w:tc>
          <w:tcPr>
            <w:tcW w:w="2551" w:type="dxa"/>
          </w:tcPr>
          <w:p w:rsidR="00577AB5" w:rsidRDefault="00577AB5">
            <w:pPr>
              <w:pStyle w:val="ConsPlusNormal"/>
              <w:jc w:val="center"/>
            </w:pPr>
            <w:r>
              <w:t>84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75384,29</w:t>
            </w:r>
          </w:p>
        </w:tc>
      </w:tr>
      <w:tr w:rsidR="00577AB5">
        <w:tc>
          <w:tcPr>
            <w:tcW w:w="794" w:type="dxa"/>
          </w:tcPr>
          <w:p w:rsidR="00577AB5" w:rsidRDefault="00577AB5">
            <w:pPr>
              <w:pStyle w:val="ConsPlusNormal"/>
              <w:jc w:val="center"/>
            </w:pPr>
            <w:r>
              <w:t>502.</w:t>
            </w:r>
          </w:p>
        </w:tc>
        <w:tc>
          <w:tcPr>
            <w:tcW w:w="3005" w:type="dxa"/>
          </w:tcPr>
          <w:p w:rsidR="00577AB5" w:rsidRDefault="00577AB5">
            <w:pPr>
              <w:pStyle w:val="ConsPlusNormal"/>
            </w:pPr>
            <w:r>
              <w:t>г. Орск, ул. Щорса, д. 9</w:t>
            </w:r>
          </w:p>
        </w:tc>
        <w:tc>
          <w:tcPr>
            <w:tcW w:w="1587" w:type="dxa"/>
          </w:tcPr>
          <w:p w:rsidR="00577AB5" w:rsidRDefault="00577AB5">
            <w:pPr>
              <w:pStyle w:val="ConsPlusNormal"/>
              <w:jc w:val="center"/>
            </w:pPr>
            <w:r>
              <w:t>3525,60</w:t>
            </w:r>
          </w:p>
        </w:tc>
        <w:tc>
          <w:tcPr>
            <w:tcW w:w="2551" w:type="dxa"/>
          </w:tcPr>
          <w:p w:rsidR="00577AB5" w:rsidRDefault="00577AB5">
            <w:pPr>
              <w:pStyle w:val="ConsPlusNormal"/>
              <w:jc w:val="center"/>
            </w:pPr>
            <w:r>
              <w:t>116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57646,28</w:t>
            </w:r>
          </w:p>
        </w:tc>
      </w:tr>
      <w:tr w:rsidR="00577AB5">
        <w:tc>
          <w:tcPr>
            <w:tcW w:w="794" w:type="dxa"/>
          </w:tcPr>
          <w:p w:rsidR="00577AB5" w:rsidRDefault="00577AB5">
            <w:pPr>
              <w:pStyle w:val="ConsPlusNormal"/>
              <w:jc w:val="center"/>
            </w:pPr>
            <w:r>
              <w:t>503.</w:t>
            </w:r>
          </w:p>
        </w:tc>
        <w:tc>
          <w:tcPr>
            <w:tcW w:w="3005" w:type="dxa"/>
          </w:tcPr>
          <w:p w:rsidR="00577AB5" w:rsidRDefault="00577AB5">
            <w:pPr>
              <w:pStyle w:val="ConsPlusNormal"/>
            </w:pPr>
            <w:r>
              <w:t>г. Орск, ул. Энтузиастов, д. 4а</w:t>
            </w:r>
          </w:p>
        </w:tc>
        <w:tc>
          <w:tcPr>
            <w:tcW w:w="1587" w:type="dxa"/>
          </w:tcPr>
          <w:p w:rsidR="00577AB5" w:rsidRDefault="00577AB5">
            <w:pPr>
              <w:pStyle w:val="ConsPlusNormal"/>
              <w:jc w:val="center"/>
            </w:pPr>
            <w:r>
              <w:t>6451,50</w:t>
            </w:r>
          </w:p>
        </w:tc>
        <w:tc>
          <w:tcPr>
            <w:tcW w:w="2551" w:type="dxa"/>
          </w:tcPr>
          <w:p w:rsidR="00577AB5" w:rsidRDefault="00577AB5">
            <w:pPr>
              <w:pStyle w:val="ConsPlusNormal"/>
              <w:jc w:val="center"/>
            </w:pPr>
            <w:r>
              <w:t>229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147280,55</w:t>
            </w:r>
          </w:p>
        </w:tc>
      </w:tr>
      <w:tr w:rsidR="00577AB5">
        <w:tc>
          <w:tcPr>
            <w:tcW w:w="794" w:type="dxa"/>
          </w:tcPr>
          <w:p w:rsidR="00577AB5" w:rsidRDefault="00577AB5">
            <w:pPr>
              <w:pStyle w:val="ConsPlusNormal"/>
              <w:jc w:val="center"/>
            </w:pPr>
            <w:r>
              <w:t>504.</w:t>
            </w:r>
          </w:p>
        </w:tc>
        <w:tc>
          <w:tcPr>
            <w:tcW w:w="3005" w:type="dxa"/>
          </w:tcPr>
          <w:p w:rsidR="00577AB5" w:rsidRDefault="00577AB5">
            <w:pPr>
              <w:pStyle w:val="ConsPlusNormal"/>
            </w:pPr>
            <w:r>
              <w:t>г. Орск, ул. Юлина, д. 4а</w:t>
            </w:r>
          </w:p>
        </w:tc>
        <w:tc>
          <w:tcPr>
            <w:tcW w:w="1587" w:type="dxa"/>
          </w:tcPr>
          <w:p w:rsidR="00577AB5" w:rsidRDefault="00577AB5">
            <w:pPr>
              <w:pStyle w:val="ConsPlusNormal"/>
              <w:jc w:val="center"/>
            </w:pPr>
            <w:r>
              <w:t>4850,70</w:t>
            </w:r>
          </w:p>
        </w:tc>
        <w:tc>
          <w:tcPr>
            <w:tcW w:w="2551" w:type="dxa"/>
          </w:tcPr>
          <w:p w:rsidR="00577AB5" w:rsidRDefault="00577AB5">
            <w:pPr>
              <w:pStyle w:val="ConsPlusNormal"/>
              <w:jc w:val="center"/>
            </w:pPr>
            <w:r>
              <w:t>213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91706,06</w:t>
            </w:r>
          </w:p>
        </w:tc>
      </w:tr>
      <w:tr w:rsidR="00577AB5">
        <w:tc>
          <w:tcPr>
            <w:tcW w:w="794" w:type="dxa"/>
          </w:tcPr>
          <w:p w:rsidR="00577AB5" w:rsidRDefault="00577AB5">
            <w:pPr>
              <w:pStyle w:val="ConsPlusNormal"/>
              <w:jc w:val="center"/>
            </w:pPr>
            <w:r>
              <w:t>505.</w:t>
            </w:r>
          </w:p>
        </w:tc>
        <w:tc>
          <w:tcPr>
            <w:tcW w:w="3005" w:type="dxa"/>
          </w:tcPr>
          <w:p w:rsidR="00577AB5" w:rsidRDefault="00577AB5">
            <w:pPr>
              <w:pStyle w:val="ConsPlusNormal"/>
            </w:pPr>
            <w:r>
              <w:t>г. Орск, ул. Юношеская, д. 9</w:t>
            </w:r>
          </w:p>
        </w:tc>
        <w:tc>
          <w:tcPr>
            <w:tcW w:w="1587" w:type="dxa"/>
          </w:tcPr>
          <w:p w:rsidR="00577AB5" w:rsidRDefault="00577AB5">
            <w:pPr>
              <w:pStyle w:val="ConsPlusNormal"/>
              <w:jc w:val="center"/>
            </w:pPr>
            <w:r>
              <w:t>4574,80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62688,17</w:t>
            </w:r>
          </w:p>
        </w:tc>
      </w:tr>
      <w:tr w:rsidR="00577AB5">
        <w:tc>
          <w:tcPr>
            <w:tcW w:w="794" w:type="dxa"/>
          </w:tcPr>
          <w:p w:rsidR="00577AB5" w:rsidRDefault="00577AB5">
            <w:pPr>
              <w:pStyle w:val="ConsPlusNormal"/>
              <w:jc w:val="center"/>
            </w:pPr>
            <w:r>
              <w:t>506.</w:t>
            </w:r>
          </w:p>
        </w:tc>
        <w:tc>
          <w:tcPr>
            <w:tcW w:w="3005" w:type="dxa"/>
          </w:tcPr>
          <w:p w:rsidR="00577AB5" w:rsidRDefault="00577AB5">
            <w:pPr>
              <w:pStyle w:val="ConsPlusNormal"/>
            </w:pPr>
            <w:r>
              <w:t>г. Орск, ул. Ялтинская, д. 74</w:t>
            </w:r>
          </w:p>
        </w:tc>
        <w:tc>
          <w:tcPr>
            <w:tcW w:w="1587" w:type="dxa"/>
          </w:tcPr>
          <w:p w:rsidR="00577AB5" w:rsidRDefault="00577AB5">
            <w:pPr>
              <w:pStyle w:val="ConsPlusNormal"/>
              <w:jc w:val="center"/>
            </w:pPr>
            <w:r>
              <w:t>6013,50</w:t>
            </w:r>
          </w:p>
        </w:tc>
        <w:tc>
          <w:tcPr>
            <w:tcW w:w="2551" w:type="dxa"/>
          </w:tcPr>
          <w:p w:rsidR="00577AB5" w:rsidRDefault="00577AB5">
            <w:pPr>
              <w:pStyle w:val="ConsPlusNormal"/>
              <w:jc w:val="center"/>
            </w:pPr>
            <w:r>
              <w:t>240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82625,68</w:t>
            </w:r>
          </w:p>
        </w:tc>
      </w:tr>
      <w:tr w:rsidR="00577AB5">
        <w:tc>
          <w:tcPr>
            <w:tcW w:w="794" w:type="dxa"/>
          </w:tcPr>
          <w:p w:rsidR="00577AB5" w:rsidRDefault="00577AB5">
            <w:pPr>
              <w:pStyle w:val="ConsPlusNormal"/>
              <w:jc w:val="center"/>
            </w:pPr>
            <w:r>
              <w:t>507.</w:t>
            </w:r>
          </w:p>
        </w:tc>
        <w:tc>
          <w:tcPr>
            <w:tcW w:w="3005" w:type="dxa"/>
          </w:tcPr>
          <w:p w:rsidR="00577AB5" w:rsidRDefault="00577AB5">
            <w:pPr>
              <w:pStyle w:val="ConsPlusNormal"/>
            </w:pPr>
            <w:r>
              <w:t>г. Орск, ул. Ялтинская, д. 78</w:t>
            </w:r>
          </w:p>
        </w:tc>
        <w:tc>
          <w:tcPr>
            <w:tcW w:w="1587" w:type="dxa"/>
          </w:tcPr>
          <w:p w:rsidR="00577AB5" w:rsidRDefault="00577AB5">
            <w:pPr>
              <w:pStyle w:val="ConsPlusNormal"/>
              <w:jc w:val="center"/>
            </w:pPr>
            <w:r>
              <w:t>6720,80</w:t>
            </w:r>
          </w:p>
        </w:tc>
        <w:tc>
          <w:tcPr>
            <w:tcW w:w="2551" w:type="dxa"/>
          </w:tcPr>
          <w:p w:rsidR="00577AB5" w:rsidRDefault="00577AB5">
            <w:pPr>
              <w:pStyle w:val="ConsPlusNormal"/>
              <w:jc w:val="center"/>
            </w:pPr>
            <w:r>
              <w:t>110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85407,96</w:t>
            </w:r>
          </w:p>
        </w:tc>
      </w:tr>
      <w:tr w:rsidR="00577AB5">
        <w:tc>
          <w:tcPr>
            <w:tcW w:w="794" w:type="dxa"/>
          </w:tcPr>
          <w:p w:rsidR="00577AB5" w:rsidRDefault="00577AB5">
            <w:pPr>
              <w:pStyle w:val="ConsPlusNormal"/>
              <w:jc w:val="center"/>
            </w:pPr>
            <w:r>
              <w:t>508.</w:t>
            </w:r>
          </w:p>
        </w:tc>
        <w:tc>
          <w:tcPr>
            <w:tcW w:w="3005" w:type="dxa"/>
          </w:tcPr>
          <w:p w:rsidR="00577AB5" w:rsidRDefault="00577AB5">
            <w:pPr>
              <w:pStyle w:val="ConsPlusNormal"/>
            </w:pPr>
            <w:r>
              <w:t>г. Орск, ул. Ялтинская, д. 92</w:t>
            </w:r>
          </w:p>
        </w:tc>
        <w:tc>
          <w:tcPr>
            <w:tcW w:w="1587" w:type="dxa"/>
          </w:tcPr>
          <w:p w:rsidR="00577AB5" w:rsidRDefault="00577AB5">
            <w:pPr>
              <w:pStyle w:val="ConsPlusNormal"/>
              <w:jc w:val="center"/>
            </w:pPr>
            <w:r>
              <w:t>8432,40</w:t>
            </w:r>
          </w:p>
        </w:tc>
        <w:tc>
          <w:tcPr>
            <w:tcW w:w="2551" w:type="dxa"/>
          </w:tcPr>
          <w:p w:rsidR="00577AB5" w:rsidRDefault="00577AB5">
            <w:pPr>
              <w:pStyle w:val="ConsPlusNormal"/>
              <w:jc w:val="center"/>
            </w:pPr>
            <w:r>
              <w:t>351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130093,06</w:t>
            </w:r>
          </w:p>
        </w:tc>
      </w:tr>
      <w:tr w:rsidR="00577AB5">
        <w:tc>
          <w:tcPr>
            <w:tcW w:w="794" w:type="dxa"/>
          </w:tcPr>
          <w:p w:rsidR="00577AB5" w:rsidRDefault="00577AB5">
            <w:pPr>
              <w:pStyle w:val="ConsPlusNormal"/>
              <w:jc w:val="center"/>
            </w:pPr>
            <w:r>
              <w:t>509.</w:t>
            </w:r>
          </w:p>
        </w:tc>
        <w:tc>
          <w:tcPr>
            <w:tcW w:w="3005" w:type="dxa"/>
          </w:tcPr>
          <w:p w:rsidR="00577AB5" w:rsidRDefault="00577AB5">
            <w:pPr>
              <w:pStyle w:val="ConsPlusNormal"/>
            </w:pPr>
            <w:r>
              <w:t>г. Орск, ул. Ялтинская, д. 95</w:t>
            </w:r>
          </w:p>
        </w:tc>
        <w:tc>
          <w:tcPr>
            <w:tcW w:w="1587" w:type="dxa"/>
          </w:tcPr>
          <w:p w:rsidR="00577AB5" w:rsidRDefault="00577AB5">
            <w:pPr>
              <w:pStyle w:val="ConsPlusNormal"/>
              <w:jc w:val="center"/>
            </w:pPr>
            <w:r>
              <w:t>5563,10</w:t>
            </w:r>
          </w:p>
        </w:tc>
        <w:tc>
          <w:tcPr>
            <w:tcW w:w="2551" w:type="dxa"/>
          </w:tcPr>
          <w:p w:rsidR="00577AB5" w:rsidRDefault="00577AB5">
            <w:pPr>
              <w:pStyle w:val="ConsPlusNormal"/>
              <w:jc w:val="center"/>
            </w:pPr>
            <w:r>
              <w:t>178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113241,97</w:t>
            </w:r>
          </w:p>
        </w:tc>
      </w:tr>
      <w:tr w:rsidR="00577AB5">
        <w:tc>
          <w:tcPr>
            <w:tcW w:w="13606" w:type="dxa"/>
            <w:gridSpan w:val="7"/>
          </w:tcPr>
          <w:p w:rsidR="00577AB5" w:rsidRDefault="00577AB5">
            <w:pPr>
              <w:pStyle w:val="ConsPlusNormal"/>
              <w:jc w:val="center"/>
              <w:outlineLvl w:val="3"/>
            </w:pPr>
            <w:r>
              <w:t>14. Муниципальное образование городской округ ЗАТО пос. Комаровский</w:t>
            </w:r>
          </w:p>
        </w:tc>
      </w:tr>
      <w:tr w:rsidR="00577AB5">
        <w:tc>
          <w:tcPr>
            <w:tcW w:w="3799" w:type="dxa"/>
            <w:gridSpan w:val="2"/>
          </w:tcPr>
          <w:p w:rsidR="00577AB5" w:rsidRDefault="00577AB5">
            <w:pPr>
              <w:pStyle w:val="ConsPlusNormal"/>
            </w:pPr>
            <w:r>
              <w:lastRenderedPageBreak/>
              <w:t>Итого по муниципальному образованию городской округ ЗАТО пос. Комаровский</w:t>
            </w:r>
          </w:p>
        </w:tc>
        <w:tc>
          <w:tcPr>
            <w:tcW w:w="1587" w:type="dxa"/>
          </w:tcPr>
          <w:p w:rsidR="00577AB5" w:rsidRDefault="00577AB5">
            <w:pPr>
              <w:pStyle w:val="ConsPlusNormal"/>
              <w:jc w:val="center"/>
            </w:pPr>
            <w:r>
              <w:t>32311,80</w:t>
            </w:r>
          </w:p>
        </w:tc>
        <w:tc>
          <w:tcPr>
            <w:tcW w:w="2551" w:type="dxa"/>
          </w:tcPr>
          <w:p w:rsidR="00577AB5" w:rsidRDefault="00577AB5">
            <w:pPr>
              <w:pStyle w:val="ConsPlusNormal"/>
              <w:jc w:val="center"/>
            </w:pPr>
            <w:r>
              <w:t>1202</w:t>
            </w:r>
          </w:p>
        </w:tc>
        <w:tc>
          <w:tcPr>
            <w:tcW w:w="1984" w:type="dxa"/>
          </w:tcPr>
          <w:p w:rsidR="00577AB5" w:rsidRDefault="00577AB5">
            <w:pPr>
              <w:pStyle w:val="ConsPlusNormal"/>
              <w:jc w:val="center"/>
            </w:pPr>
            <w:r>
              <w:t>6</w:t>
            </w:r>
          </w:p>
        </w:tc>
        <w:tc>
          <w:tcPr>
            <w:tcW w:w="1701" w:type="dxa"/>
          </w:tcPr>
          <w:p w:rsidR="00577AB5" w:rsidRDefault="00577AB5">
            <w:pPr>
              <w:pStyle w:val="ConsPlusNormal"/>
              <w:jc w:val="center"/>
            </w:pPr>
            <w:r>
              <w:t>6</w:t>
            </w:r>
          </w:p>
        </w:tc>
        <w:tc>
          <w:tcPr>
            <w:tcW w:w="1984" w:type="dxa"/>
          </w:tcPr>
          <w:p w:rsidR="00577AB5" w:rsidRDefault="00577AB5">
            <w:pPr>
              <w:pStyle w:val="ConsPlusNormal"/>
              <w:jc w:val="center"/>
            </w:pPr>
            <w:r>
              <w:t>600000,00</w:t>
            </w:r>
          </w:p>
        </w:tc>
      </w:tr>
      <w:tr w:rsidR="00577AB5">
        <w:tc>
          <w:tcPr>
            <w:tcW w:w="794" w:type="dxa"/>
          </w:tcPr>
          <w:p w:rsidR="00577AB5" w:rsidRDefault="00577AB5">
            <w:pPr>
              <w:pStyle w:val="ConsPlusNormal"/>
              <w:jc w:val="center"/>
            </w:pPr>
            <w:r>
              <w:t>510.</w:t>
            </w:r>
          </w:p>
        </w:tc>
        <w:tc>
          <w:tcPr>
            <w:tcW w:w="3005" w:type="dxa"/>
          </w:tcPr>
          <w:p w:rsidR="00577AB5" w:rsidRDefault="00577AB5">
            <w:pPr>
              <w:pStyle w:val="ConsPlusNormal"/>
            </w:pPr>
            <w:r>
              <w:t>пгт. ЗАТО Комаровский, ул. Комарова, д. 18</w:t>
            </w:r>
          </w:p>
        </w:tc>
        <w:tc>
          <w:tcPr>
            <w:tcW w:w="1587" w:type="dxa"/>
          </w:tcPr>
          <w:p w:rsidR="00577AB5" w:rsidRDefault="00577AB5">
            <w:pPr>
              <w:pStyle w:val="ConsPlusNormal"/>
              <w:jc w:val="center"/>
            </w:pPr>
            <w:r>
              <w:t>4667,50</w:t>
            </w:r>
          </w:p>
        </w:tc>
        <w:tc>
          <w:tcPr>
            <w:tcW w:w="2551" w:type="dxa"/>
          </w:tcPr>
          <w:p w:rsidR="00577AB5" w:rsidRDefault="00577AB5">
            <w:pPr>
              <w:pStyle w:val="ConsPlusNormal"/>
              <w:jc w:val="center"/>
            </w:pPr>
            <w:r>
              <w:t>148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100000,00</w:t>
            </w:r>
          </w:p>
        </w:tc>
      </w:tr>
      <w:tr w:rsidR="00577AB5">
        <w:tc>
          <w:tcPr>
            <w:tcW w:w="794" w:type="dxa"/>
          </w:tcPr>
          <w:p w:rsidR="00577AB5" w:rsidRDefault="00577AB5">
            <w:pPr>
              <w:pStyle w:val="ConsPlusNormal"/>
              <w:jc w:val="center"/>
            </w:pPr>
            <w:r>
              <w:t>511.</w:t>
            </w:r>
          </w:p>
        </w:tc>
        <w:tc>
          <w:tcPr>
            <w:tcW w:w="3005" w:type="dxa"/>
          </w:tcPr>
          <w:p w:rsidR="00577AB5" w:rsidRDefault="00577AB5">
            <w:pPr>
              <w:pStyle w:val="ConsPlusNormal"/>
            </w:pPr>
            <w:r>
              <w:t>пгт. ЗАТО Комаровский, ул. Комарова, д. 4</w:t>
            </w:r>
          </w:p>
        </w:tc>
        <w:tc>
          <w:tcPr>
            <w:tcW w:w="1587" w:type="dxa"/>
          </w:tcPr>
          <w:p w:rsidR="00577AB5" w:rsidRDefault="00577AB5">
            <w:pPr>
              <w:pStyle w:val="ConsPlusNormal"/>
              <w:jc w:val="center"/>
            </w:pPr>
            <w:r>
              <w:t>4581,40</w:t>
            </w:r>
          </w:p>
        </w:tc>
        <w:tc>
          <w:tcPr>
            <w:tcW w:w="2551" w:type="dxa"/>
          </w:tcPr>
          <w:p w:rsidR="00577AB5" w:rsidRDefault="00577AB5">
            <w:pPr>
              <w:pStyle w:val="ConsPlusNormal"/>
              <w:jc w:val="center"/>
            </w:pPr>
            <w:r>
              <w:t>149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100000,00</w:t>
            </w:r>
          </w:p>
        </w:tc>
      </w:tr>
      <w:tr w:rsidR="00577AB5">
        <w:tc>
          <w:tcPr>
            <w:tcW w:w="794" w:type="dxa"/>
          </w:tcPr>
          <w:p w:rsidR="00577AB5" w:rsidRDefault="00577AB5">
            <w:pPr>
              <w:pStyle w:val="ConsPlusNormal"/>
              <w:jc w:val="center"/>
            </w:pPr>
            <w:r>
              <w:t>512.</w:t>
            </w:r>
          </w:p>
        </w:tc>
        <w:tc>
          <w:tcPr>
            <w:tcW w:w="3005" w:type="dxa"/>
          </w:tcPr>
          <w:p w:rsidR="00577AB5" w:rsidRDefault="00577AB5">
            <w:pPr>
              <w:pStyle w:val="ConsPlusNormal"/>
            </w:pPr>
            <w:r>
              <w:t>пгт. ЗАТО Комаровский, ул. Южная, д. 31</w:t>
            </w:r>
          </w:p>
        </w:tc>
        <w:tc>
          <w:tcPr>
            <w:tcW w:w="1587" w:type="dxa"/>
          </w:tcPr>
          <w:p w:rsidR="00577AB5" w:rsidRDefault="00577AB5">
            <w:pPr>
              <w:pStyle w:val="ConsPlusNormal"/>
              <w:jc w:val="center"/>
            </w:pPr>
            <w:r>
              <w:t>5623,50</w:t>
            </w:r>
          </w:p>
        </w:tc>
        <w:tc>
          <w:tcPr>
            <w:tcW w:w="2551" w:type="dxa"/>
          </w:tcPr>
          <w:p w:rsidR="00577AB5" w:rsidRDefault="00577AB5">
            <w:pPr>
              <w:pStyle w:val="ConsPlusNormal"/>
              <w:jc w:val="center"/>
            </w:pPr>
            <w:r>
              <w:t>176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100000,00</w:t>
            </w:r>
          </w:p>
        </w:tc>
      </w:tr>
      <w:tr w:rsidR="00577AB5">
        <w:tc>
          <w:tcPr>
            <w:tcW w:w="794" w:type="dxa"/>
          </w:tcPr>
          <w:p w:rsidR="00577AB5" w:rsidRDefault="00577AB5">
            <w:pPr>
              <w:pStyle w:val="ConsPlusNormal"/>
              <w:jc w:val="center"/>
            </w:pPr>
            <w:r>
              <w:t>513.</w:t>
            </w:r>
          </w:p>
        </w:tc>
        <w:tc>
          <w:tcPr>
            <w:tcW w:w="3005" w:type="dxa"/>
          </w:tcPr>
          <w:p w:rsidR="00577AB5" w:rsidRDefault="00577AB5">
            <w:pPr>
              <w:pStyle w:val="ConsPlusNormal"/>
            </w:pPr>
            <w:r>
              <w:t>пгт. ЗАТО Комаровский, ул. Южная, д. 33</w:t>
            </w:r>
          </w:p>
        </w:tc>
        <w:tc>
          <w:tcPr>
            <w:tcW w:w="1587" w:type="dxa"/>
          </w:tcPr>
          <w:p w:rsidR="00577AB5" w:rsidRDefault="00577AB5">
            <w:pPr>
              <w:pStyle w:val="ConsPlusNormal"/>
              <w:jc w:val="center"/>
            </w:pPr>
            <w:r>
              <w:t>5815,20</w:t>
            </w:r>
          </w:p>
        </w:tc>
        <w:tc>
          <w:tcPr>
            <w:tcW w:w="2551" w:type="dxa"/>
          </w:tcPr>
          <w:p w:rsidR="00577AB5" w:rsidRDefault="00577AB5">
            <w:pPr>
              <w:pStyle w:val="ConsPlusNormal"/>
              <w:jc w:val="center"/>
            </w:pPr>
            <w:r>
              <w:t>236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100000,00</w:t>
            </w:r>
          </w:p>
        </w:tc>
      </w:tr>
      <w:tr w:rsidR="00577AB5">
        <w:tc>
          <w:tcPr>
            <w:tcW w:w="794" w:type="dxa"/>
          </w:tcPr>
          <w:p w:rsidR="00577AB5" w:rsidRDefault="00577AB5">
            <w:pPr>
              <w:pStyle w:val="ConsPlusNormal"/>
              <w:jc w:val="center"/>
            </w:pPr>
            <w:r>
              <w:t>514.</w:t>
            </w:r>
          </w:p>
        </w:tc>
        <w:tc>
          <w:tcPr>
            <w:tcW w:w="3005" w:type="dxa"/>
          </w:tcPr>
          <w:p w:rsidR="00577AB5" w:rsidRDefault="00577AB5">
            <w:pPr>
              <w:pStyle w:val="ConsPlusNormal"/>
            </w:pPr>
            <w:r>
              <w:t>пгт. ЗАТО Комаровский, ул. Южная, д. 34</w:t>
            </w:r>
          </w:p>
        </w:tc>
        <w:tc>
          <w:tcPr>
            <w:tcW w:w="1587" w:type="dxa"/>
          </w:tcPr>
          <w:p w:rsidR="00577AB5" w:rsidRDefault="00577AB5">
            <w:pPr>
              <w:pStyle w:val="ConsPlusNormal"/>
              <w:jc w:val="center"/>
            </w:pPr>
            <w:r>
              <w:t>5802,20</w:t>
            </w:r>
          </w:p>
        </w:tc>
        <w:tc>
          <w:tcPr>
            <w:tcW w:w="2551" w:type="dxa"/>
          </w:tcPr>
          <w:p w:rsidR="00577AB5" w:rsidRDefault="00577AB5">
            <w:pPr>
              <w:pStyle w:val="ConsPlusNormal"/>
              <w:jc w:val="center"/>
            </w:pPr>
            <w:r>
              <w:t>237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100000,00</w:t>
            </w:r>
          </w:p>
        </w:tc>
      </w:tr>
      <w:tr w:rsidR="00577AB5">
        <w:tc>
          <w:tcPr>
            <w:tcW w:w="794" w:type="dxa"/>
          </w:tcPr>
          <w:p w:rsidR="00577AB5" w:rsidRDefault="00577AB5">
            <w:pPr>
              <w:pStyle w:val="ConsPlusNormal"/>
              <w:jc w:val="center"/>
            </w:pPr>
            <w:r>
              <w:t>515.</w:t>
            </w:r>
          </w:p>
        </w:tc>
        <w:tc>
          <w:tcPr>
            <w:tcW w:w="3005" w:type="dxa"/>
          </w:tcPr>
          <w:p w:rsidR="00577AB5" w:rsidRDefault="00577AB5">
            <w:pPr>
              <w:pStyle w:val="ConsPlusNormal"/>
            </w:pPr>
            <w:r>
              <w:t>пгт. ЗАТО Комаровский, ул. Южная, д. 35</w:t>
            </w:r>
          </w:p>
        </w:tc>
        <w:tc>
          <w:tcPr>
            <w:tcW w:w="1587" w:type="dxa"/>
          </w:tcPr>
          <w:p w:rsidR="00577AB5" w:rsidRDefault="00577AB5">
            <w:pPr>
              <w:pStyle w:val="ConsPlusNormal"/>
              <w:jc w:val="center"/>
            </w:pPr>
            <w:r>
              <w:t>5822,00</w:t>
            </w:r>
          </w:p>
        </w:tc>
        <w:tc>
          <w:tcPr>
            <w:tcW w:w="2551" w:type="dxa"/>
          </w:tcPr>
          <w:p w:rsidR="00577AB5" w:rsidRDefault="00577AB5">
            <w:pPr>
              <w:pStyle w:val="ConsPlusNormal"/>
              <w:jc w:val="center"/>
            </w:pPr>
            <w:r>
              <w:t>256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100000,00</w:t>
            </w:r>
          </w:p>
        </w:tc>
      </w:tr>
      <w:tr w:rsidR="00577AB5">
        <w:tc>
          <w:tcPr>
            <w:tcW w:w="13606" w:type="dxa"/>
            <w:gridSpan w:val="7"/>
          </w:tcPr>
          <w:p w:rsidR="00577AB5" w:rsidRDefault="00577AB5">
            <w:pPr>
              <w:pStyle w:val="ConsPlusNormal"/>
              <w:jc w:val="center"/>
              <w:outlineLvl w:val="3"/>
            </w:pPr>
            <w:r>
              <w:t>15. Муниципальное образование Грачевский район</w:t>
            </w:r>
          </w:p>
        </w:tc>
      </w:tr>
      <w:tr w:rsidR="00577AB5">
        <w:tc>
          <w:tcPr>
            <w:tcW w:w="3799" w:type="dxa"/>
            <w:gridSpan w:val="2"/>
          </w:tcPr>
          <w:p w:rsidR="00577AB5" w:rsidRDefault="00577AB5">
            <w:pPr>
              <w:pStyle w:val="ConsPlusNormal"/>
            </w:pPr>
            <w:r>
              <w:t>Итого по муниципальному образованию Грачевский район</w:t>
            </w:r>
          </w:p>
        </w:tc>
        <w:tc>
          <w:tcPr>
            <w:tcW w:w="1587" w:type="dxa"/>
          </w:tcPr>
          <w:p w:rsidR="00577AB5" w:rsidRDefault="00577AB5">
            <w:pPr>
              <w:pStyle w:val="ConsPlusNormal"/>
              <w:jc w:val="center"/>
            </w:pPr>
            <w:r>
              <w:t>1692,70</w:t>
            </w:r>
          </w:p>
        </w:tc>
        <w:tc>
          <w:tcPr>
            <w:tcW w:w="2551" w:type="dxa"/>
          </w:tcPr>
          <w:p w:rsidR="00577AB5" w:rsidRDefault="00577AB5">
            <w:pPr>
              <w:pStyle w:val="ConsPlusNormal"/>
              <w:jc w:val="center"/>
            </w:pPr>
            <w:r>
              <w:t>55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2</w:t>
            </w:r>
          </w:p>
        </w:tc>
        <w:tc>
          <w:tcPr>
            <w:tcW w:w="1984" w:type="dxa"/>
          </w:tcPr>
          <w:p w:rsidR="00577AB5" w:rsidRDefault="00577AB5">
            <w:pPr>
              <w:pStyle w:val="ConsPlusNormal"/>
              <w:jc w:val="center"/>
            </w:pPr>
            <w:r>
              <w:t>124134,76</w:t>
            </w:r>
          </w:p>
        </w:tc>
      </w:tr>
      <w:tr w:rsidR="00577AB5">
        <w:tc>
          <w:tcPr>
            <w:tcW w:w="794" w:type="dxa"/>
            <w:vAlign w:val="center"/>
          </w:tcPr>
          <w:p w:rsidR="00577AB5" w:rsidRDefault="00577AB5">
            <w:pPr>
              <w:pStyle w:val="ConsPlusNormal"/>
              <w:jc w:val="center"/>
            </w:pPr>
            <w:r>
              <w:t>516.</w:t>
            </w:r>
          </w:p>
        </w:tc>
        <w:tc>
          <w:tcPr>
            <w:tcW w:w="3005" w:type="dxa"/>
          </w:tcPr>
          <w:p w:rsidR="00577AB5" w:rsidRDefault="00577AB5">
            <w:pPr>
              <w:pStyle w:val="ConsPlusNormal"/>
            </w:pPr>
            <w:r>
              <w:t>с. Грачевка, ул. Большедорожная, д. 3</w:t>
            </w:r>
          </w:p>
        </w:tc>
        <w:tc>
          <w:tcPr>
            <w:tcW w:w="1587" w:type="dxa"/>
          </w:tcPr>
          <w:p w:rsidR="00577AB5" w:rsidRDefault="00577AB5">
            <w:pPr>
              <w:pStyle w:val="ConsPlusNormal"/>
              <w:jc w:val="center"/>
            </w:pPr>
            <w:r>
              <w:t>1083,20</w:t>
            </w:r>
          </w:p>
        </w:tc>
        <w:tc>
          <w:tcPr>
            <w:tcW w:w="2551" w:type="dxa"/>
          </w:tcPr>
          <w:p w:rsidR="00577AB5" w:rsidRDefault="00577AB5">
            <w:pPr>
              <w:pStyle w:val="ConsPlusNormal"/>
              <w:jc w:val="center"/>
            </w:pPr>
            <w:r>
              <w:t>33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32022,53</w:t>
            </w:r>
          </w:p>
        </w:tc>
      </w:tr>
      <w:tr w:rsidR="00577AB5">
        <w:tc>
          <w:tcPr>
            <w:tcW w:w="794" w:type="dxa"/>
            <w:vAlign w:val="center"/>
          </w:tcPr>
          <w:p w:rsidR="00577AB5" w:rsidRDefault="00577AB5">
            <w:pPr>
              <w:pStyle w:val="ConsPlusNormal"/>
              <w:jc w:val="center"/>
            </w:pPr>
            <w:r>
              <w:t>517.</w:t>
            </w:r>
          </w:p>
        </w:tc>
        <w:tc>
          <w:tcPr>
            <w:tcW w:w="3005" w:type="dxa"/>
          </w:tcPr>
          <w:p w:rsidR="00577AB5" w:rsidRDefault="00577AB5">
            <w:pPr>
              <w:pStyle w:val="ConsPlusNormal"/>
            </w:pPr>
            <w:r>
              <w:t>с. Грачевка, ул. Юбилейная, д. 11</w:t>
            </w:r>
          </w:p>
        </w:tc>
        <w:tc>
          <w:tcPr>
            <w:tcW w:w="1587" w:type="dxa"/>
          </w:tcPr>
          <w:p w:rsidR="00577AB5" w:rsidRDefault="00577AB5">
            <w:pPr>
              <w:pStyle w:val="ConsPlusNormal"/>
              <w:jc w:val="center"/>
            </w:pPr>
            <w:r>
              <w:t>609,50</w:t>
            </w:r>
          </w:p>
        </w:tc>
        <w:tc>
          <w:tcPr>
            <w:tcW w:w="2551" w:type="dxa"/>
          </w:tcPr>
          <w:p w:rsidR="00577AB5" w:rsidRDefault="00577AB5">
            <w:pPr>
              <w:pStyle w:val="ConsPlusNormal"/>
              <w:jc w:val="center"/>
            </w:pPr>
            <w:r>
              <w:t>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92112,23</w:t>
            </w:r>
          </w:p>
        </w:tc>
      </w:tr>
      <w:tr w:rsidR="00577AB5">
        <w:tc>
          <w:tcPr>
            <w:tcW w:w="13606" w:type="dxa"/>
            <w:gridSpan w:val="7"/>
          </w:tcPr>
          <w:p w:rsidR="00577AB5" w:rsidRDefault="00577AB5">
            <w:pPr>
              <w:pStyle w:val="ConsPlusNormal"/>
              <w:jc w:val="center"/>
              <w:outlineLvl w:val="3"/>
            </w:pPr>
            <w:r>
              <w:t>16. Муниципальное образование Домбаровский район</w:t>
            </w:r>
          </w:p>
        </w:tc>
      </w:tr>
      <w:tr w:rsidR="00577AB5">
        <w:tc>
          <w:tcPr>
            <w:tcW w:w="3799" w:type="dxa"/>
            <w:gridSpan w:val="2"/>
          </w:tcPr>
          <w:p w:rsidR="00577AB5" w:rsidRDefault="00577AB5">
            <w:pPr>
              <w:pStyle w:val="ConsPlusNormal"/>
            </w:pPr>
            <w:r>
              <w:t xml:space="preserve">Итого по муниципальному </w:t>
            </w:r>
            <w:r>
              <w:lastRenderedPageBreak/>
              <w:t>образованию Домбаровский район</w:t>
            </w:r>
          </w:p>
        </w:tc>
        <w:tc>
          <w:tcPr>
            <w:tcW w:w="1587" w:type="dxa"/>
          </w:tcPr>
          <w:p w:rsidR="00577AB5" w:rsidRDefault="00577AB5">
            <w:pPr>
              <w:pStyle w:val="ConsPlusNormal"/>
              <w:jc w:val="center"/>
            </w:pPr>
            <w:r>
              <w:lastRenderedPageBreak/>
              <w:t>1370,60</w:t>
            </w:r>
          </w:p>
        </w:tc>
        <w:tc>
          <w:tcPr>
            <w:tcW w:w="2551" w:type="dxa"/>
          </w:tcPr>
          <w:p w:rsidR="00577AB5" w:rsidRDefault="00577AB5">
            <w:pPr>
              <w:pStyle w:val="ConsPlusNormal"/>
              <w:jc w:val="center"/>
            </w:pPr>
            <w:r>
              <w:t>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85095,83</w:t>
            </w:r>
          </w:p>
        </w:tc>
      </w:tr>
      <w:tr w:rsidR="00577AB5">
        <w:tc>
          <w:tcPr>
            <w:tcW w:w="794" w:type="dxa"/>
          </w:tcPr>
          <w:p w:rsidR="00577AB5" w:rsidRDefault="00577AB5">
            <w:pPr>
              <w:pStyle w:val="ConsPlusNormal"/>
              <w:jc w:val="center"/>
            </w:pPr>
            <w:r>
              <w:lastRenderedPageBreak/>
              <w:t>518.</w:t>
            </w:r>
          </w:p>
        </w:tc>
        <w:tc>
          <w:tcPr>
            <w:tcW w:w="3005" w:type="dxa"/>
          </w:tcPr>
          <w:p w:rsidR="00577AB5" w:rsidRDefault="00577AB5">
            <w:pPr>
              <w:pStyle w:val="ConsPlusNormal"/>
            </w:pPr>
            <w:r>
              <w:t>пос. Домбаровский, пер. Заводской, д. 14</w:t>
            </w:r>
          </w:p>
        </w:tc>
        <w:tc>
          <w:tcPr>
            <w:tcW w:w="1587" w:type="dxa"/>
          </w:tcPr>
          <w:p w:rsidR="00577AB5" w:rsidRDefault="00577AB5">
            <w:pPr>
              <w:pStyle w:val="ConsPlusNormal"/>
              <w:jc w:val="center"/>
            </w:pPr>
            <w:r>
              <w:t>1370,60</w:t>
            </w:r>
          </w:p>
        </w:tc>
        <w:tc>
          <w:tcPr>
            <w:tcW w:w="2551" w:type="dxa"/>
          </w:tcPr>
          <w:p w:rsidR="00577AB5" w:rsidRDefault="00577AB5">
            <w:pPr>
              <w:pStyle w:val="ConsPlusNormal"/>
              <w:jc w:val="center"/>
            </w:pPr>
            <w:r>
              <w:t>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85095,83</w:t>
            </w:r>
          </w:p>
        </w:tc>
      </w:tr>
      <w:tr w:rsidR="00577AB5">
        <w:tc>
          <w:tcPr>
            <w:tcW w:w="13606" w:type="dxa"/>
            <w:gridSpan w:val="7"/>
          </w:tcPr>
          <w:p w:rsidR="00577AB5" w:rsidRDefault="00577AB5">
            <w:pPr>
              <w:pStyle w:val="ConsPlusNormal"/>
              <w:jc w:val="center"/>
              <w:outlineLvl w:val="3"/>
            </w:pPr>
            <w:r>
              <w:t>17. Муниципальное образование Илекский район</w:t>
            </w:r>
          </w:p>
        </w:tc>
      </w:tr>
      <w:tr w:rsidR="00577AB5">
        <w:tc>
          <w:tcPr>
            <w:tcW w:w="3799" w:type="dxa"/>
            <w:gridSpan w:val="2"/>
          </w:tcPr>
          <w:p w:rsidR="00577AB5" w:rsidRDefault="00577AB5">
            <w:pPr>
              <w:pStyle w:val="ConsPlusNormal"/>
            </w:pPr>
            <w:r>
              <w:t>Итого по муниципальному образованию Илекский район</w:t>
            </w:r>
          </w:p>
        </w:tc>
        <w:tc>
          <w:tcPr>
            <w:tcW w:w="1587" w:type="dxa"/>
          </w:tcPr>
          <w:p w:rsidR="00577AB5" w:rsidRDefault="00577AB5">
            <w:pPr>
              <w:pStyle w:val="ConsPlusNormal"/>
              <w:jc w:val="center"/>
            </w:pPr>
            <w:r>
              <w:t>1576,30</w:t>
            </w:r>
          </w:p>
        </w:tc>
        <w:tc>
          <w:tcPr>
            <w:tcW w:w="2551" w:type="dxa"/>
          </w:tcPr>
          <w:p w:rsidR="00577AB5" w:rsidRDefault="00577AB5">
            <w:pPr>
              <w:pStyle w:val="ConsPlusNormal"/>
              <w:jc w:val="center"/>
            </w:pPr>
            <w:r>
              <w:t>60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2</w:t>
            </w:r>
          </w:p>
        </w:tc>
        <w:tc>
          <w:tcPr>
            <w:tcW w:w="1984" w:type="dxa"/>
          </w:tcPr>
          <w:p w:rsidR="00577AB5" w:rsidRDefault="00577AB5">
            <w:pPr>
              <w:pStyle w:val="ConsPlusNormal"/>
              <w:jc w:val="center"/>
            </w:pPr>
            <w:r>
              <w:t>143364,15</w:t>
            </w:r>
          </w:p>
        </w:tc>
      </w:tr>
      <w:tr w:rsidR="00577AB5">
        <w:tc>
          <w:tcPr>
            <w:tcW w:w="794" w:type="dxa"/>
          </w:tcPr>
          <w:p w:rsidR="00577AB5" w:rsidRDefault="00577AB5">
            <w:pPr>
              <w:pStyle w:val="ConsPlusNormal"/>
              <w:jc w:val="center"/>
            </w:pPr>
            <w:r>
              <w:t>519.</w:t>
            </w:r>
          </w:p>
        </w:tc>
        <w:tc>
          <w:tcPr>
            <w:tcW w:w="3005" w:type="dxa"/>
          </w:tcPr>
          <w:p w:rsidR="00577AB5" w:rsidRDefault="00577AB5">
            <w:pPr>
              <w:pStyle w:val="ConsPlusNormal"/>
            </w:pPr>
            <w:r>
              <w:t>с. Илек, ул. Фрунзе, д. 13</w:t>
            </w:r>
          </w:p>
        </w:tc>
        <w:tc>
          <w:tcPr>
            <w:tcW w:w="1587" w:type="dxa"/>
          </w:tcPr>
          <w:p w:rsidR="00577AB5" w:rsidRDefault="00577AB5">
            <w:pPr>
              <w:pStyle w:val="ConsPlusNormal"/>
              <w:jc w:val="center"/>
            </w:pPr>
            <w:r>
              <w:t>907,20</w:t>
            </w:r>
          </w:p>
        </w:tc>
        <w:tc>
          <w:tcPr>
            <w:tcW w:w="2551" w:type="dxa"/>
          </w:tcPr>
          <w:p w:rsidR="00577AB5" w:rsidRDefault="00577AB5">
            <w:pPr>
              <w:pStyle w:val="ConsPlusNormal"/>
              <w:jc w:val="center"/>
            </w:pPr>
            <w:r>
              <w:t>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58432,57</w:t>
            </w:r>
          </w:p>
        </w:tc>
      </w:tr>
      <w:tr w:rsidR="00577AB5">
        <w:tc>
          <w:tcPr>
            <w:tcW w:w="794" w:type="dxa"/>
          </w:tcPr>
          <w:p w:rsidR="00577AB5" w:rsidRDefault="00577AB5">
            <w:pPr>
              <w:pStyle w:val="ConsPlusNormal"/>
              <w:jc w:val="center"/>
            </w:pPr>
            <w:r>
              <w:t>520.</w:t>
            </w:r>
          </w:p>
        </w:tc>
        <w:tc>
          <w:tcPr>
            <w:tcW w:w="3005" w:type="dxa"/>
          </w:tcPr>
          <w:p w:rsidR="00577AB5" w:rsidRDefault="00577AB5">
            <w:pPr>
              <w:pStyle w:val="ConsPlusNormal"/>
            </w:pPr>
            <w:r>
              <w:t>с. Илек, ул. Чапаевская, д. 45</w:t>
            </w:r>
          </w:p>
        </w:tc>
        <w:tc>
          <w:tcPr>
            <w:tcW w:w="1587" w:type="dxa"/>
          </w:tcPr>
          <w:p w:rsidR="00577AB5" w:rsidRDefault="00577AB5">
            <w:pPr>
              <w:pStyle w:val="ConsPlusNormal"/>
              <w:jc w:val="center"/>
            </w:pPr>
            <w:r>
              <w:t>669,10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84931,58</w:t>
            </w:r>
          </w:p>
        </w:tc>
      </w:tr>
      <w:tr w:rsidR="00577AB5">
        <w:tc>
          <w:tcPr>
            <w:tcW w:w="13606" w:type="dxa"/>
            <w:gridSpan w:val="7"/>
          </w:tcPr>
          <w:p w:rsidR="00577AB5" w:rsidRDefault="00577AB5">
            <w:pPr>
              <w:pStyle w:val="ConsPlusNormal"/>
              <w:jc w:val="center"/>
              <w:outlineLvl w:val="3"/>
            </w:pPr>
            <w:r>
              <w:t>18. Муниципальное образование Кваркенский район</w:t>
            </w:r>
          </w:p>
        </w:tc>
      </w:tr>
      <w:tr w:rsidR="00577AB5">
        <w:tc>
          <w:tcPr>
            <w:tcW w:w="3799" w:type="dxa"/>
            <w:gridSpan w:val="2"/>
          </w:tcPr>
          <w:p w:rsidR="00577AB5" w:rsidRDefault="00577AB5">
            <w:pPr>
              <w:pStyle w:val="ConsPlusNormal"/>
            </w:pPr>
            <w:r>
              <w:t>Итого по муниципальному образованию Кваркенский район</w:t>
            </w:r>
          </w:p>
        </w:tc>
        <w:tc>
          <w:tcPr>
            <w:tcW w:w="1587" w:type="dxa"/>
          </w:tcPr>
          <w:p w:rsidR="00577AB5" w:rsidRDefault="00577AB5">
            <w:pPr>
              <w:pStyle w:val="ConsPlusNormal"/>
              <w:jc w:val="center"/>
            </w:pPr>
            <w:r>
              <w:t>587,20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34325,62</w:t>
            </w:r>
          </w:p>
        </w:tc>
      </w:tr>
      <w:tr w:rsidR="00577AB5">
        <w:tc>
          <w:tcPr>
            <w:tcW w:w="794" w:type="dxa"/>
          </w:tcPr>
          <w:p w:rsidR="00577AB5" w:rsidRDefault="00577AB5">
            <w:pPr>
              <w:pStyle w:val="ConsPlusNormal"/>
              <w:jc w:val="center"/>
            </w:pPr>
            <w:r>
              <w:t>521.</w:t>
            </w:r>
          </w:p>
        </w:tc>
        <w:tc>
          <w:tcPr>
            <w:tcW w:w="3005" w:type="dxa"/>
          </w:tcPr>
          <w:p w:rsidR="00577AB5" w:rsidRDefault="00577AB5">
            <w:pPr>
              <w:pStyle w:val="ConsPlusNormal"/>
            </w:pPr>
            <w:r>
              <w:t>пос. Красноярский, ул. Газовая, д. 7</w:t>
            </w:r>
          </w:p>
        </w:tc>
        <w:tc>
          <w:tcPr>
            <w:tcW w:w="1587" w:type="dxa"/>
          </w:tcPr>
          <w:p w:rsidR="00577AB5" w:rsidRDefault="00577AB5">
            <w:pPr>
              <w:pStyle w:val="ConsPlusNormal"/>
              <w:jc w:val="center"/>
            </w:pPr>
            <w:r>
              <w:t>587,20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34325,62</w:t>
            </w:r>
          </w:p>
        </w:tc>
      </w:tr>
      <w:tr w:rsidR="00577AB5">
        <w:tc>
          <w:tcPr>
            <w:tcW w:w="13606" w:type="dxa"/>
            <w:gridSpan w:val="7"/>
          </w:tcPr>
          <w:p w:rsidR="00577AB5" w:rsidRDefault="00577AB5">
            <w:pPr>
              <w:pStyle w:val="ConsPlusNormal"/>
              <w:jc w:val="center"/>
              <w:outlineLvl w:val="3"/>
            </w:pPr>
            <w:r>
              <w:t>19. Муниципальное образование Красногвардейский район</w:t>
            </w:r>
          </w:p>
        </w:tc>
      </w:tr>
      <w:tr w:rsidR="00577AB5">
        <w:tc>
          <w:tcPr>
            <w:tcW w:w="3799" w:type="dxa"/>
            <w:gridSpan w:val="2"/>
          </w:tcPr>
          <w:p w:rsidR="00577AB5" w:rsidRDefault="00577AB5">
            <w:pPr>
              <w:pStyle w:val="ConsPlusNormal"/>
            </w:pPr>
            <w:r>
              <w:t>Итого по муниципальному образованию Красногвардейский район</w:t>
            </w:r>
          </w:p>
        </w:tc>
        <w:tc>
          <w:tcPr>
            <w:tcW w:w="1587" w:type="dxa"/>
          </w:tcPr>
          <w:p w:rsidR="00577AB5" w:rsidRDefault="00577AB5">
            <w:pPr>
              <w:pStyle w:val="ConsPlusNormal"/>
              <w:jc w:val="center"/>
            </w:pPr>
            <w:r>
              <w:t>1432,80</w:t>
            </w:r>
          </w:p>
        </w:tc>
        <w:tc>
          <w:tcPr>
            <w:tcW w:w="2551" w:type="dxa"/>
          </w:tcPr>
          <w:p w:rsidR="00577AB5" w:rsidRDefault="00577AB5">
            <w:pPr>
              <w:pStyle w:val="ConsPlusNormal"/>
              <w:jc w:val="center"/>
            </w:pPr>
            <w:r>
              <w:t>55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2</w:t>
            </w:r>
          </w:p>
        </w:tc>
        <w:tc>
          <w:tcPr>
            <w:tcW w:w="1984" w:type="dxa"/>
          </w:tcPr>
          <w:p w:rsidR="00577AB5" w:rsidRDefault="00577AB5">
            <w:pPr>
              <w:pStyle w:val="ConsPlusNormal"/>
              <w:jc w:val="center"/>
            </w:pPr>
            <w:r>
              <w:t>120508,63</w:t>
            </w:r>
          </w:p>
        </w:tc>
      </w:tr>
      <w:tr w:rsidR="00577AB5">
        <w:tc>
          <w:tcPr>
            <w:tcW w:w="794" w:type="dxa"/>
          </w:tcPr>
          <w:p w:rsidR="00577AB5" w:rsidRDefault="00577AB5">
            <w:pPr>
              <w:pStyle w:val="ConsPlusNormal"/>
              <w:jc w:val="center"/>
            </w:pPr>
            <w:r>
              <w:t>522.</w:t>
            </w:r>
          </w:p>
        </w:tc>
        <w:tc>
          <w:tcPr>
            <w:tcW w:w="3005" w:type="dxa"/>
          </w:tcPr>
          <w:p w:rsidR="00577AB5" w:rsidRDefault="00577AB5">
            <w:pPr>
              <w:pStyle w:val="ConsPlusNormal"/>
            </w:pPr>
            <w:r>
              <w:t>пос. Нижнекристалка, пер. Почтовый, д. 2</w:t>
            </w:r>
          </w:p>
        </w:tc>
        <w:tc>
          <w:tcPr>
            <w:tcW w:w="1587" w:type="dxa"/>
          </w:tcPr>
          <w:p w:rsidR="00577AB5" w:rsidRDefault="00577AB5">
            <w:pPr>
              <w:pStyle w:val="ConsPlusNormal"/>
              <w:jc w:val="center"/>
            </w:pPr>
            <w:r>
              <w:t>591,20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90391,93</w:t>
            </w:r>
          </w:p>
        </w:tc>
      </w:tr>
      <w:tr w:rsidR="00577AB5">
        <w:tc>
          <w:tcPr>
            <w:tcW w:w="794" w:type="dxa"/>
          </w:tcPr>
          <w:p w:rsidR="00577AB5" w:rsidRDefault="00577AB5">
            <w:pPr>
              <w:pStyle w:val="ConsPlusNormal"/>
              <w:jc w:val="center"/>
            </w:pPr>
            <w:r>
              <w:t>523.</w:t>
            </w:r>
          </w:p>
        </w:tc>
        <w:tc>
          <w:tcPr>
            <w:tcW w:w="3005" w:type="dxa"/>
          </w:tcPr>
          <w:p w:rsidR="00577AB5" w:rsidRDefault="00577AB5">
            <w:pPr>
              <w:pStyle w:val="ConsPlusNormal"/>
            </w:pPr>
            <w:r>
              <w:t>с. Плешаново, просп. Гагарина, д. 29</w:t>
            </w:r>
          </w:p>
        </w:tc>
        <w:tc>
          <w:tcPr>
            <w:tcW w:w="1587" w:type="dxa"/>
          </w:tcPr>
          <w:p w:rsidR="00577AB5" w:rsidRDefault="00577AB5">
            <w:pPr>
              <w:pStyle w:val="ConsPlusNormal"/>
              <w:jc w:val="center"/>
            </w:pPr>
            <w:r>
              <w:t>841,60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30116,70</w:t>
            </w:r>
          </w:p>
        </w:tc>
      </w:tr>
      <w:tr w:rsidR="00577AB5">
        <w:tc>
          <w:tcPr>
            <w:tcW w:w="13606" w:type="dxa"/>
            <w:gridSpan w:val="7"/>
          </w:tcPr>
          <w:p w:rsidR="00577AB5" w:rsidRDefault="00577AB5">
            <w:pPr>
              <w:pStyle w:val="ConsPlusNormal"/>
              <w:jc w:val="center"/>
              <w:outlineLvl w:val="3"/>
            </w:pPr>
            <w:r>
              <w:t>20. Муниципальное образование Кувандыкский городской округ</w:t>
            </w:r>
          </w:p>
        </w:tc>
      </w:tr>
      <w:tr w:rsidR="00577AB5">
        <w:tc>
          <w:tcPr>
            <w:tcW w:w="3799" w:type="dxa"/>
            <w:gridSpan w:val="2"/>
          </w:tcPr>
          <w:p w:rsidR="00577AB5" w:rsidRDefault="00577AB5">
            <w:pPr>
              <w:pStyle w:val="ConsPlusNormal"/>
            </w:pPr>
            <w:r>
              <w:lastRenderedPageBreak/>
              <w:t>Итого по муниципальному образованию Кувандыкский городской округ</w:t>
            </w:r>
          </w:p>
        </w:tc>
        <w:tc>
          <w:tcPr>
            <w:tcW w:w="1587" w:type="dxa"/>
          </w:tcPr>
          <w:p w:rsidR="00577AB5" w:rsidRDefault="00577AB5">
            <w:pPr>
              <w:pStyle w:val="ConsPlusNormal"/>
              <w:jc w:val="center"/>
            </w:pPr>
            <w:r>
              <w:t>17632,00</w:t>
            </w:r>
          </w:p>
        </w:tc>
        <w:tc>
          <w:tcPr>
            <w:tcW w:w="2551" w:type="dxa"/>
          </w:tcPr>
          <w:p w:rsidR="00577AB5" w:rsidRDefault="00577AB5">
            <w:pPr>
              <w:pStyle w:val="ConsPlusNormal"/>
              <w:jc w:val="center"/>
            </w:pPr>
            <w:r>
              <w:t>640</w:t>
            </w:r>
          </w:p>
        </w:tc>
        <w:tc>
          <w:tcPr>
            <w:tcW w:w="1984" w:type="dxa"/>
          </w:tcPr>
          <w:p w:rsidR="00577AB5" w:rsidRDefault="00577AB5">
            <w:pPr>
              <w:pStyle w:val="ConsPlusNormal"/>
              <w:jc w:val="center"/>
            </w:pPr>
            <w:r>
              <w:t>10</w:t>
            </w:r>
          </w:p>
        </w:tc>
        <w:tc>
          <w:tcPr>
            <w:tcW w:w="1701" w:type="dxa"/>
          </w:tcPr>
          <w:p w:rsidR="00577AB5" w:rsidRDefault="00577AB5">
            <w:pPr>
              <w:pStyle w:val="ConsPlusNormal"/>
              <w:jc w:val="center"/>
            </w:pPr>
            <w:r>
              <w:t>10</w:t>
            </w:r>
          </w:p>
        </w:tc>
        <w:tc>
          <w:tcPr>
            <w:tcW w:w="1984" w:type="dxa"/>
          </w:tcPr>
          <w:p w:rsidR="00577AB5" w:rsidRDefault="00577AB5">
            <w:pPr>
              <w:pStyle w:val="ConsPlusNormal"/>
              <w:jc w:val="center"/>
            </w:pPr>
            <w:r>
              <w:t>652642,06</w:t>
            </w:r>
          </w:p>
        </w:tc>
      </w:tr>
      <w:tr w:rsidR="00577AB5">
        <w:tc>
          <w:tcPr>
            <w:tcW w:w="794" w:type="dxa"/>
          </w:tcPr>
          <w:p w:rsidR="00577AB5" w:rsidRDefault="00577AB5">
            <w:pPr>
              <w:pStyle w:val="ConsPlusNormal"/>
              <w:jc w:val="center"/>
            </w:pPr>
            <w:r>
              <w:t>524.</w:t>
            </w:r>
          </w:p>
        </w:tc>
        <w:tc>
          <w:tcPr>
            <w:tcW w:w="3005" w:type="dxa"/>
          </w:tcPr>
          <w:p w:rsidR="00577AB5" w:rsidRDefault="00577AB5">
            <w:pPr>
              <w:pStyle w:val="ConsPlusNormal"/>
            </w:pPr>
            <w:r>
              <w:t>г. Кувандык, ул. Краснофлотская, д. 6</w:t>
            </w:r>
          </w:p>
        </w:tc>
        <w:tc>
          <w:tcPr>
            <w:tcW w:w="1587" w:type="dxa"/>
          </w:tcPr>
          <w:p w:rsidR="00577AB5" w:rsidRDefault="00577AB5">
            <w:pPr>
              <w:pStyle w:val="ConsPlusNormal"/>
              <w:jc w:val="center"/>
            </w:pPr>
            <w:r>
              <w:t>768,50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82396,26</w:t>
            </w:r>
          </w:p>
        </w:tc>
      </w:tr>
      <w:tr w:rsidR="00577AB5">
        <w:tc>
          <w:tcPr>
            <w:tcW w:w="794" w:type="dxa"/>
          </w:tcPr>
          <w:p w:rsidR="00577AB5" w:rsidRDefault="00577AB5">
            <w:pPr>
              <w:pStyle w:val="ConsPlusNormal"/>
              <w:jc w:val="center"/>
            </w:pPr>
            <w:r>
              <w:t>525.</w:t>
            </w:r>
          </w:p>
        </w:tc>
        <w:tc>
          <w:tcPr>
            <w:tcW w:w="3005" w:type="dxa"/>
          </w:tcPr>
          <w:p w:rsidR="00577AB5" w:rsidRDefault="00577AB5">
            <w:pPr>
              <w:pStyle w:val="ConsPlusNormal"/>
            </w:pPr>
            <w:r>
              <w:t>г. Кувандык, ул. Маршала Жукова, д. 26</w:t>
            </w:r>
          </w:p>
        </w:tc>
        <w:tc>
          <w:tcPr>
            <w:tcW w:w="1587" w:type="dxa"/>
          </w:tcPr>
          <w:p w:rsidR="00577AB5" w:rsidRDefault="00577AB5">
            <w:pPr>
              <w:pStyle w:val="ConsPlusNormal"/>
              <w:jc w:val="center"/>
            </w:pPr>
            <w:r>
              <w:t>5920,00</w:t>
            </w:r>
          </w:p>
        </w:tc>
        <w:tc>
          <w:tcPr>
            <w:tcW w:w="2551" w:type="dxa"/>
          </w:tcPr>
          <w:p w:rsidR="00577AB5" w:rsidRDefault="00577AB5">
            <w:pPr>
              <w:pStyle w:val="ConsPlusNormal"/>
              <w:jc w:val="center"/>
            </w:pPr>
            <w:r>
              <w:t>202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75153,55</w:t>
            </w:r>
          </w:p>
        </w:tc>
      </w:tr>
      <w:tr w:rsidR="00577AB5">
        <w:tc>
          <w:tcPr>
            <w:tcW w:w="794" w:type="dxa"/>
          </w:tcPr>
          <w:p w:rsidR="00577AB5" w:rsidRDefault="00577AB5">
            <w:pPr>
              <w:pStyle w:val="ConsPlusNormal"/>
              <w:jc w:val="center"/>
            </w:pPr>
            <w:r>
              <w:t>526.</w:t>
            </w:r>
          </w:p>
        </w:tc>
        <w:tc>
          <w:tcPr>
            <w:tcW w:w="3005" w:type="dxa"/>
          </w:tcPr>
          <w:p w:rsidR="00577AB5" w:rsidRDefault="00577AB5">
            <w:pPr>
              <w:pStyle w:val="ConsPlusNormal"/>
            </w:pPr>
            <w:r>
              <w:t>г. Кувандык, ул. Маршала Жукова, д. 4</w:t>
            </w:r>
          </w:p>
        </w:tc>
        <w:tc>
          <w:tcPr>
            <w:tcW w:w="1587" w:type="dxa"/>
          </w:tcPr>
          <w:p w:rsidR="00577AB5" w:rsidRDefault="00577AB5">
            <w:pPr>
              <w:pStyle w:val="ConsPlusNormal"/>
              <w:jc w:val="center"/>
            </w:pPr>
            <w:r>
              <w:t>4748,60</w:t>
            </w:r>
          </w:p>
        </w:tc>
        <w:tc>
          <w:tcPr>
            <w:tcW w:w="2551" w:type="dxa"/>
          </w:tcPr>
          <w:p w:rsidR="00577AB5" w:rsidRDefault="00577AB5">
            <w:pPr>
              <w:pStyle w:val="ConsPlusNormal"/>
              <w:jc w:val="center"/>
            </w:pPr>
            <w:r>
              <w:t>186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63523,38</w:t>
            </w:r>
          </w:p>
        </w:tc>
      </w:tr>
      <w:tr w:rsidR="00577AB5">
        <w:tc>
          <w:tcPr>
            <w:tcW w:w="794" w:type="dxa"/>
          </w:tcPr>
          <w:p w:rsidR="00577AB5" w:rsidRDefault="00577AB5">
            <w:pPr>
              <w:pStyle w:val="ConsPlusNormal"/>
              <w:jc w:val="center"/>
            </w:pPr>
            <w:r>
              <w:t>527.</w:t>
            </w:r>
          </w:p>
        </w:tc>
        <w:tc>
          <w:tcPr>
            <w:tcW w:w="3005" w:type="dxa"/>
          </w:tcPr>
          <w:p w:rsidR="00577AB5" w:rsidRDefault="00577AB5">
            <w:pPr>
              <w:pStyle w:val="ConsPlusNormal"/>
            </w:pPr>
            <w:r>
              <w:t>г. Кувандык, ул. Маяковского, д. 7</w:t>
            </w:r>
          </w:p>
        </w:tc>
        <w:tc>
          <w:tcPr>
            <w:tcW w:w="1587" w:type="dxa"/>
          </w:tcPr>
          <w:p w:rsidR="00577AB5" w:rsidRDefault="00577AB5">
            <w:pPr>
              <w:pStyle w:val="ConsPlusNormal"/>
              <w:jc w:val="center"/>
            </w:pPr>
            <w:r>
              <w:t>190,60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48331,40</w:t>
            </w:r>
          </w:p>
        </w:tc>
      </w:tr>
      <w:tr w:rsidR="00577AB5">
        <w:tc>
          <w:tcPr>
            <w:tcW w:w="794" w:type="dxa"/>
          </w:tcPr>
          <w:p w:rsidR="00577AB5" w:rsidRDefault="00577AB5">
            <w:pPr>
              <w:pStyle w:val="ConsPlusNormal"/>
              <w:jc w:val="center"/>
            </w:pPr>
            <w:r>
              <w:t>528.</w:t>
            </w:r>
          </w:p>
        </w:tc>
        <w:tc>
          <w:tcPr>
            <w:tcW w:w="3005" w:type="dxa"/>
          </w:tcPr>
          <w:p w:rsidR="00577AB5" w:rsidRDefault="00577AB5">
            <w:pPr>
              <w:pStyle w:val="ConsPlusNormal"/>
            </w:pPr>
            <w:r>
              <w:t>г. Кувандык, ул. Пушкина, д. 5</w:t>
            </w:r>
          </w:p>
        </w:tc>
        <w:tc>
          <w:tcPr>
            <w:tcW w:w="1587" w:type="dxa"/>
          </w:tcPr>
          <w:p w:rsidR="00577AB5" w:rsidRDefault="00577AB5">
            <w:pPr>
              <w:pStyle w:val="ConsPlusNormal"/>
              <w:jc w:val="center"/>
            </w:pPr>
            <w:r>
              <w:t>3013,80</w:t>
            </w:r>
          </w:p>
        </w:tc>
        <w:tc>
          <w:tcPr>
            <w:tcW w:w="2551" w:type="dxa"/>
          </w:tcPr>
          <w:p w:rsidR="00577AB5" w:rsidRDefault="00577AB5">
            <w:pPr>
              <w:pStyle w:val="ConsPlusNormal"/>
              <w:jc w:val="center"/>
            </w:pPr>
            <w:r>
              <w:t>88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53853,28</w:t>
            </w:r>
          </w:p>
        </w:tc>
      </w:tr>
      <w:tr w:rsidR="00577AB5">
        <w:tc>
          <w:tcPr>
            <w:tcW w:w="794" w:type="dxa"/>
          </w:tcPr>
          <w:p w:rsidR="00577AB5" w:rsidRDefault="00577AB5">
            <w:pPr>
              <w:pStyle w:val="ConsPlusNormal"/>
              <w:jc w:val="center"/>
            </w:pPr>
            <w:r>
              <w:t>529.</w:t>
            </w:r>
          </w:p>
        </w:tc>
        <w:tc>
          <w:tcPr>
            <w:tcW w:w="3005" w:type="dxa"/>
          </w:tcPr>
          <w:p w:rsidR="00577AB5" w:rsidRDefault="00577AB5">
            <w:pPr>
              <w:pStyle w:val="ConsPlusNormal"/>
            </w:pPr>
            <w:r>
              <w:t>г. Кувандык, ул. Рыбникова, д. 1а</w:t>
            </w:r>
          </w:p>
        </w:tc>
        <w:tc>
          <w:tcPr>
            <w:tcW w:w="1587" w:type="dxa"/>
          </w:tcPr>
          <w:p w:rsidR="00577AB5" w:rsidRDefault="00577AB5">
            <w:pPr>
              <w:pStyle w:val="ConsPlusNormal"/>
              <w:jc w:val="center"/>
            </w:pPr>
            <w:r>
              <w:t>302,50</w:t>
            </w:r>
          </w:p>
        </w:tc>
        <w:tc>
          <w:tcPr>
            <w:tcW w:w="2551" w:type="dxa"/>
          </w:tcPr>
          <w:p w:rsidR="00577AB5" w:rsidRDefault="00577AB5">
            <w:pPr>
              <w:pStyle w:val="ConsPlusNormal"/>
              <w:jc w:val="center"/>
            </w:pPr>
            <w:r>
              <w:t>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69225,84</w:t>
            </w:r>
          </w:p>
        </w:tc>
      </w:tr>
      <w:tr w:rsidR="00577AB5">
        <w:tc>
          <w:tcPr>
            <w:tcW w:w="794" w:type="dxa"/>
          </w:tcPr>
          <w:p w:rsidR="00577AB5" w:rsidRDefault="00577AB5">
            <w:pPr>
              <w:pStyle w:val="ConsPlusNormal"/>
              <w:jc w:val="center"/>
            </w:pPr>
            <w:r>
              <w:t>530.</w:t>
            </w:r>
          </w:p>
        </w:tc>
        <w:tc>
          <w:tcPr>
            <w:tcW w:w="3005" w:type="dxa"/>
          </w:tcPr>
          <w:p w:rsidR="00577AB5" w:rsidRDefault="00577AB5">
            <w:pPr>
              <w:pStyle w:val="ConsPlusNormal"/>
            </w:pPr>
            <w:r>
              <w:t>с. Новоуральск, ул. Октябрьская, д. 43</w:t>
            </w:r>
          </w:p>
        </w:tc>
        <w:tc>
          <w:tcPr>
            <w:tcW w:w="1587" w:type="dxa"/>
          </w:tcPr>
          <w:p w:rsidR="00577AB5" w:rsidRDefault="00577AB5">
            <w:pPr>
              <w:pStyle w:val="ConsPlusNormal"/>
              <w:jc w:val="center"/>
            </w:pPr>
            <w:r>
              <w:t>672,00</w:t>
            </w:r>
          </w:p>
        </w:tc>
        <w:tc>
          <w:tcPr>
            <w:tcW w:w="2551" w:type="dxa"/>
          </w:tcPr>
          <w:p w:rsidR="00577AB5" w:rsidRDefault="00577AB5">
            <w:pPr>
              <w:pStyle w:val="ConsPlusNormal"/>
              <w:jc w:val="center"/>
            </w:pPr>
            <w:r>
              <w:t>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74672,87</w:t>
            </w:r>
          </w:p>
        </w:tc>
      </w:tr>
      <w:tr w:rsidR="00577AB5">
        <w:tc>
          <w:tcPr>
            <w:tcW w:w="794" w:type="dxa"/>
          </w:tcPr>
          <w:p w:rsidR="00577AB5" w:rsidRDefault="00577AB5">
            <w:pPr>
              <w:pStyle w:val="ConsPlusNormal"/>
              <w:jc w:val="center"/>
            </w:pPr>
            <w:r>
              <w:t>531.</w:t>
            </w:r>
          </w:p>
        </w:tc>
        <w:tc>
          <w:tcPr>
            <w:tcW w:w="3005" w:type="dxa"/>
          </w:tcPr>
          <w:p w:rsidR="00577AB5" w:rsidRDefault="00577AB5">
            <w:pPr>
              <w:pStyle w:val="ConsPlusNormal"/>
            </w:pPr>
            <w:r>
              <w:t>с. Новоуральск, ул. Октябрьская, д. 45</w:t>
            </w:r>
          </w:p>
        </w:tc>
        <w:tc>
          <w:tcPr>
            <w:tcW w:w="1587" w:type="dxa"/>
          </w:tcPr>
          <w:p w:rsidR="00577AB5" w:rsidRDefault="00577AB5">
            <w:pPr>
              <w:pStyle w:val="ConsPlusNormal"/>
              <w:jc w:val="center"/>
            </w:pPr>
            <w:r>
              <w:t>672,00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32642,56</w:t>
            </w:r>
          </w:p>
        </w:tc>
      </w:tr>
      <w:tr w:rsidR="00577AB5">
        <w:tc>
          <w:tcPr>
            <w:tcW w:w="794" w:type="dxa"/>
          </w:tcPr>
          <w:p w:rsidR="00577AB5" w:rsidRDefault="00577AB5">
            <w:pPr>
              <w:pStyle w:val="ConsPlusNormal"/>
              <w:jc w:val="center"/>
            </w:pPr>
            <w:r>
              <w:t>532.</w:t>
            </w:r>
          </w:p>
        </w:tc>
        <w:tc>
          <w:tcPr>
            <w:tcW w:w="3005" w:type="dxa"/>
          </w:tcPr>
          <w:p w:rsidR="00577AB5" w:rsidRDefault="00577AB5">
            <w:pPr>
              <w:pStyle w:val="ConsPlusNormal"/>
            </w:pPr>
            <w:r>
              <w:t>с. Новоуральск, ул. Советская, д. 16</w:t>
            </w:r>
          </w:p>
        </w:tc>
        <w:tc>
          <w:tcPr>
            <w:tcW w:w="1587" w:type="dxa"/>
          </w:tcPr>
          <w:p w:rsidR="00577AB5" w:rsidRDefault="00577AB5">
            <w:pPr>
              <w:pStyle w:val="ConsPlusNormal"/>
              <w:jc w:val="center"/>
            </w:pPr>
            <w:r>
              <w:t>672,00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76421,46</w:t>
            </w:r>
          </w:p>
        </w:tc>
      </w:tr>
      <w:tr w:rsidR="00577AB5">
        <w:tc>
          <w:tcPr>
            <w:tcW w:w="794" w:type="dxa"/>
          </w:tcPr>
          <w:p w:rsidR="00577AB5" w:rsidRDefault="00577AB5">
            <w:pPr>
              <w:pStyle w:val="ConsPlusNormal"/>
              <w:jc w:val="center"/>
            </w:pPr>
            <w:r>
              <w:t>533.</w:t>
            </w:r>
          </w:p>
        </w:tc>
        <w:tc>
          <w:tcPr>
            <w:tcW w:w="3005" w:type="dxa"/>
          </w:tcPr>
          <w:p w:rsidR="00577AB5" w:rsidRDefault="00577AB5">
            <w:pPr>
              <w:pStyle w:val="ConsPlusNormal"/>
            </w:pPr>
            <w:r>
              <w:t>с. Новоуральск, ул. Советская, д. 18</w:t>
            </w:r>
          </w:p>
        </w:tc>
        <w:tc>
          <w:tcPr>
            <w:tcW w:w="1587" w:type="dxa"/>
          </w:tcPr>
          <w:p w:rsidR="00577AB5" w:rsidRDefault="00577AB5">
            <w:pPr>
              <w:pStyle w:val="ConsPlusNormal"/>
              <w:jc w:val="center"/>
            </w:pPr>
            <w:r>
              <w:t>672,00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76421,46</w:t>
            </w:r>
          </w:p>
        </w:tc>
      </w:tr>
      <w:tr w:rsidR="00577AB5">
        <w:tc>
          <w:tcPr>
            <w:tcW w:w="13606" w:type="dxa"/>
            <w:gridSpan w:val="7"/>
          </w:tcPr>
          <w:p w:rsidR="00577AB5" w:rsidRDefault="00577AB5">
            <w:pPr>
              <w:pStyle w:val="ConsPlusNormal"/>
              <w:jc w:val="center"/>
              <w:outlineLvl w:val="3"/>
            </w:pPr>
            <w:r>
              <w:t>21. Муниципальное образование Курманаевский район</w:t>
            </w:r>
          </w:p>
        </w:tc>
      </w:tr>
      <w:tr w:rsidR="00577AB5">
        <w:tc>
          <w:tcPr>
            <w:tcW w:w="3799" w:type="dxa"/>
            <w:gridSpan w:val="2"/>
          </w:tcPr>
          <w:p w:rsidR="00577AB5" w:rsidRDefault="00577AB5">
            <w:pPr>
              <w:pStyle w:val="ConsPlusNormal"/>
            </w:pPr>
            <w:r>
              <w:t xml:space="preserve">Итого по муниципальному </w:t>
            </w:r>
            <w:r>
              <w:lastRenderedPageBreak/>
              <w:t>образованию Курманаевский район</w:t>
            </w:r>
          </w:p>
        </w:tc>
        <w:tc>
          <w:tcPr>
            <w:tcW w:w="1587" w:type="dxa"/>
          </w:tcPr>
          <w:p w:rsidR="00577AB5" w:rsidRDefault="00577AB5">
            <w:pPr>
              <w:pStyle w:val="ConsPlusNormal"/>
              <w:jc w:val="center"/>
            </w:pPr>
            <w:r>
              <w:lastRenderedPageBreak/>
              <w:t>1349,00</w:t>
            </w:r>
          </w:p>
        </w:tc>
        <w:tc>
          <w:tcPr>
            <w:tcW w:w="2551" w:type="dxa"/>
          </w:tcPr>
          <w:p w:rsidR="00577AB5" w:rsidRDefault="00577AB5">
            <w:pPr>
              <w:pStyle w:val="ConsPlusNormal"/>
              <w:jc w:val="center"/>
            </w:pPr>
            <w:r>
              <w:t>64</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2</w:t>
            </w:r>
          </w:p>
        </w:tc>
        <w:tc>
          <w:tcPr>
            <w:tcW w:w="1984" w:type="dxa"/>
          </w:tcPr>
          <w:p w:rsidR="00577AB5" w:rsidRDefault="00577AB5">
            <w:pPr>
              <w:pStyle w:val="ConsPlusNormal"/>
              <w:jc w:val="center"/>
            </w:pPr>
            <w:r>
              <w:t>153558,97</w:t>
            </w:r>
          </w:p>
        </w:tc>
      </w:tr>
      <w:tr w:rsidR="00577AB5">
        <w:tc>
          <w:tcPr>
            <w:tcW w:w="794" w:type="dxa"/>
          </w:tcPr>
          <w:p w:rsidR="00577AB5" w:rsidRDefault="00577AB5">
            <w:pPr>
              <w:pStyle w:val="ConsPlusNormal"/>
              <w:jc w:val="center"/>
            </w:pPr>
            <w:r>
              <w:lastRenderedPageBreak/>
              <w:t>534.</w:t>
            </w:r>
          </w:p>
        </w:tc>
        <w:tc>
          <w:tcPr>
            <w:tcW w:w="3005" w:type="dxa"/>
          </w:tcPr>
          <w:p w:rsidR="00577AB5" w:rsidRDefault="00577AB5">
            <w:pPr>
              <w:pStyle w:val="ConsPlusNormal"/>
            </w:pPr>
            <w:r>
              <w:t>с. Курманаевка, ул. 40 лет Победы, д. 8</w:t>
            </w:r>
          </w:p>
        </w:tc>
        <w:tc>
          <w:tcPr>
            <w:tcW w:w="1587" w:type="dxa"/>
          </w:tcPr>
          <w:p w:rsidR="00577AB5" w:rsidRDefault="00577AB5">
            <w:pPr>
              <w:pStyle w:val="ConsPlusNormal"/>
              <w:jc w:val="center"/>
            </w:pPr>
            <w:r>
              <w:t>917,00</w:t>
            </w:r>
          </w:p>
        </w:tc>
        <w:tc>
          <w:tcPr>
            <w:tcW w:w="2551" w:type="dxa"/>
          </w:tcPr>
          <w:p w:rsidR="00577AB5" w:rsidRDefault="00577AB5">
            <w:pPr>
              <w:pStyle w:val="ConsPlusNormal"/>
              <w:jc w:val="center"/>
            </w:pPr>
            <w:r>
              <w:t>51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104150,21</w:t>
            </w:r>
          </w:p>
        </w:tc>
      </w:tr>
      <w:tr w:rsidR="00577AB5">
        <w:tc>
          <w:tcPr>
            <w:tcW w:w="794" w:type="dxa"/>
          </w:tcPr>
          <w:p w:rsidR="00577AB5" w:rsidRDefault="00577AB5">
            <w:pPr>
              <w:pStyle w:val="ConsPlusNormal"/>
              <w:jc w:val="center"/>
            </w:pPr>
            <w:r>
              <w:t>535.</w:t>
            </w:r>
          </w:p>
        </w:tc>
        <w:tc>
          <w:tcPr>
            <w:tcW w:w="3005" w:type="dxa"/>
          </w:tcPr>
          <w:p w:rsidR="00577AB5" w:rsidRDefault="00577AB5">
            <w:pPr>
              <w:pStyle w:val="ConsPlusNormal"/>
            </w:pPr>
            <w:r>
              <w:t>с. Курманаевка, ул. Орская, д. 11</w:t>
            </w:r>
          </w:p>
        </w:tc>
        <w:tc>
          <w:tcPr>
            <w:tcW w:w="1587" w:type="dxa"/>
          </w:tcPr>
          <w:p w:rsidR="00577AB5" w:rsidRDefault="00577AB5">
            <w:pPr>
              <w:pStyle w:val="ConsPlusNormal"/>
              <w:jc w:val="center"/>
            </w:pPr>
            <w:r>
              <w:t>432,00</w:t>
            </w:r>
          </w:p>
        </w:tc>
        <w:tc>
          <w:tcPr>
            <w:tcW w:w="2551" w:type="dxa"/>
          </w:tcPr>
          <w:p w:rsidR="00577AB5" w:rsidRDefault="00577AB5">
            <w:pPr>
              <w:pStyle w:val="ConsPlusNormal"/>
              <w:jc w:val="center"/>
            </w:pPr>
            <w:r>
              <w:t>13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49408,76</w:t>
            </w:r>
          </w:p>
        </w:tc>
      </w:tr>
      <w:tr w:rsidR="00577AB5">
        <w:tc>
          <w:tcPr>
            <w:tcW w:w="13606" w:type="dxa"/>
            <w:gridSpan w:val="7"/>
          </w:tcPr>
          <w:p w:rsidR="00577AB5" w:rsidRDefault="00577AB5">
            <w:pPr>
              <w:pStyle w:val="ConsPlusNormal"/>
              <w:jc w:val="center"/>
              <w:outlineLvl w:val="3"/>
            </w:pPr>
            <w:r>
              <w:t>22. Муниципальное образование Матвеевский район</w:t>
            </w:r>
          </w:p>
        </w:tc>
      </w:tr>
      <w:tr w:rsidR="00577AB5">
        <w:tc>
          <w:tcPr>
            <w:tcW w:w="3799" w:type="dxa"/>
            <w:gridSpan w:val="2"/>
          </w:tcPr>
          <w:p w:rsidR="00577AB5" w:rsidRDefault="00577AB5">
            <w:pPr>
              <w:pStyle w:val="ConsPlusNormal"/>
            </w:pPr>
            <w:r>
              <w:t>Итого по муниципальному образованию Матвеевский район</w:t>
            </w:r>
          </w:p>
        </w:tc>
        <w:tc>
          <w:tcPr>
            <w:tcW w:w="1587" w:type="dxa"/>
          </w:tcPr>
          <w:p w:rsidR="00577AB5" w:rsidRDefault="00577AB5">
            <w:pPr>
              <w:pStyle w:val="ConsPlusNormal"/>
              <w:jc w:val="center"/>
            </w:pPr>
            <w:r>
              <w:t>1668,00</w:t>
            </w:r>
          </w:p>
        </w:tc>
        <w:tc>
          <w:tcPr>
            <w:tcW w:w="2551" w:type="dxa"/>
          </w:tcPr>
          <w:p w:rsidR="00577AB5" w:rsidRDefault="00577AB5">
            <w:pPr>
              <w:pStyle w:val="ConsPlusNormal"/>
              <w:jc w:val="center"/>
            </w:pPr>
            <w:r>
              <w:t>78</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2</w:t>
            </w:r>
          </w:p>
        </w:tc>
        <w:tc>
          <w:tcPr>
            <w:tcW w:w="1984" w:type="dxa"/>
          </w:tcPr>
          <w:p w:rsidR="00577AB5" w:rsidRDefault="00577AB5">
            <w:pPr>
              <w:pStyle w:val="ConsPlusNormal"/>
              <w:jc w:val="center"/>
            </w:pPr>
            <w:r>
              <w:t>151054,64</w:t>
            </w:r>
          </w:p>
        </w:tc>
      </w:tr>
      <w:tr w:rsidR="00577AB5">
        <w:tc>
          <w:tcPr>
            <w:tcW w:w="794" w:type="dxa"/>
            <w:vAlign w:val="center"/>
          </w:tcPr>
          <w:p w:rsidR="00577AB5" w:rsidRDefault="00577AB5">
            <w:pPr>
              <w:pStyle w:val="ConsPlusNormal"/>
              <w:jc w:val="center"/>
            </w:pPr>
            <w:r>
              <w:t>536.</w:t>
            </w:r>
          </w:p>
        </w:tc>
        <w:tc>
          <w:tcPr>
            <w:tcW w:w="3005" w:type="dxa"/>
          </w:tcPr>
          <w:p w:rsidR="00577AB5" w:rsidRDefault="00577AB5">
            <w:pPr>
              <w:pStyle w:val="ConsPlusNormal"/>
            </w:pPr>
            <w:r>
              <w:t>с. Матвеевка, ул. Комсомольская, д. 8</w:t>
            </w:r>
          </w:p>
        </w:tc>
        <w:tc>
          <w:tcPr>
            <w:tcW w:w="1587" w:type="dxa"/>
          </w:tcPr>
          <w:p w:rsidR="00577AB5" w:rsidRDefault="00577AB5">
            <w:pPr>
              <w:pStyle w:val="ConsPlusNormal"/>
              <w:jc w:val="center"/>
            </w:pPr>
            <w:r>
              <w:t>609,80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35180,65</w:t>
            </w:r>
          </w:p>
        </w:tc>
      </w:tr>
      <w:tr w:rsidR="00577AB5">
        <w:tc>
          <w:tcPr>
            <w:tcW w:w="794" w:type="dxa"/>
            <w:vAlign w:val="center"/>
          </w:tcPr>
          <w:p w:rsidR="00577AB5" w:rsidRDefault="00577AB5">
            <w:pPr>
              <w:pStyle w:val="ConsPlusNormal"/>
              <w:jc w:val="center"/>
            </w:pPr>
            <w:r>
              <w:t>537.</w:t>
            </w:r>
          </w:p>
        </w:tc>
        <w:tc>
          <w:tcPr>
            <w:tcW w:w="3005" w:type="dxa"/>
          </w:tcPr>
          <w:p w:rsidR="00577AB5" w:rsidRDefault="00577AB5">
            <w:pPr>
              <w:pStyle w:val="ConsPlusNormal"/>
            </w:pPr>
            <w:r>
              <w:t>с. Матвеевка, ул. Крестьянская, д. 21</w:t>
            </w:r>
          </w:p>
        </w:tc>
        <w:tc>
          <w:tcPr>
            <w:tcW w:w="1587" w:type="dxa"/>
          </w:tcPr>
          <w:p w:rsidR="00577AB5" w:rsidRDefault="00577AB5">
            <w:pPr>
              <w:pStyle w:val="ConsPlusNormal"/>
              <w:jc w:val="center"/>
            </w:pPr>
            <w:r>
              <w:t>1058,20</w:t>
            </w:r>
          </w:p>
        </w:tc>
        <w:tc>
          <w:tcPr>
            <w:tcW w:w="2551" w:type="dxa"/>
          </w:tcPr>
          <w:p w:rsidR="00577AB5" w:rsidRDefault="00577AB5">
            <w:pPr>
              <w:pStyle w:val="ConsPlusNormal"/>
              <w:jc w:val="center"/>
            </w:pPr>
            <w:r>
              <w:t>50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115873,99</w:t>
            </w:r>
          </w:p>
        </w:tc>
      </w:tr>
      <w:tr w:rsidR="00577AB5">
        <w:tc>
          <w:tcPr>
            <w:tcW w:w="13606" w:type="dxa"/>
            <w:gridSpan w:val="7"/>
          </w:tcPr>
          <w:p w:rsidR="00577AB5" w:rsidRDefault="00577AB5">
            <w:pPr>
              <w:pStyle w:val="ConsPlusNormal"/>
              <w:jc w:val="center"/>
              <w:outlineLvl w:val="3"/>
            </w:pPr>
            <w:r>
              <w:t>23. Муниципальное образование Новоорский район</w:t>
            </w:r>
          </w:p>
        </w:tc>
      </w:tr>
      <w:tr w:rsidR="00577AB5">
        <w:tc>
          <w:tcPr>
            <w:tcW w:w="3799" w:type="dxa"/>
            <w:gridSpan w:val="2"/>
          </w:tcPr>
          <w:p w:rsidR="00577AB5" w:rsidRDefault="00577AB5">
            <w:pPr>
              <w:pStyle w:val="ConsPlusNormal"/>
            </w:pPr>
            <w:r>
              <w:t>Итого по муниципальному образованию Новоорский район</w:t>
            </w:r>
          </w:p>
        </w:tc>
        <w:tc>
          <w:tcPr>
            <w:tcW w:w="1587" w:type="dxa"/>
          </w:tcPr>
          <w:p w:rsidR="00577AB5" w:rsidRDefault="00577AB5">
            <w:pPr>
              <w:pStyle w:val="ConsPlusNormal"/>
              <w:jc w:val="center"/>
            </w:pPr>
            <w:r>
              <w:t>30797,60</w:t>
            </w:r>
          </w:p>
        </w:tc>
        <w:tc>
          <w:tcPr>
            <w:tcW w:w="2551" w:type="dxa"/>
          </w:tcPr>
          <w:p w:rsidR="00577AB5" w:rsidRDefault="00577AB5">
            <w:pPr>
              <w:pStyle w:val="ConsPlusNormal"/>
              <w:jc w:val="center"/>
            </w:pPr>
            <w:r>
              <w:t>1171</w:t>
            </w:r>
          </w:p>
        </w:tc>
        <w:tc>
          <w:tcPr>
            <w:tcW w:w="1984" w:type="dxa"/>
          </w:tcPr>
          <w:p w:rsidR="00577AB5" w:rsidRDefault="00577AB5">
            <w:pPr>
              <w:pStyle w:val="ConsPlusNormal"/>
              <w:jc w:val="center"/>
            </w:pPr>
            <w:r>
              <w:t>11</w:t>
            </w:r>
          </w:p>
        </w:tc>
        <w:tc>
          <w:tcPr>
            <w:tcW w:w="1701" w:type="dxa"/>
          </w:tcPr>
          <w:p w:rsidR="00577AB5" w:rsidRDefault="00577AB5">
            <w:pPr>
              <w:pStyle w:val="ConsPlusNormal"/>
              <w:jc w:val="center"/>
            </w:pPr>
            <w:r>
              <w:t>9</w:t>
            </w:r>
          </w:p>
        </w:tc>
        <w:tc>
          <w:tcPr>
            <w:tcW w:w="1984" w:type="dxa"/>
          </w:tcPr>
          <w:p w:rsidR="00577AB5" w:rsidRDefault="00577AB5">
            <w:pPr>
              <w:pStyle w:val="ConsPlusNormal"/>
              <w:jc w:val="center"/>
            </w:pPr>
            <w:r>
              <w:t>840030,55</w:t>
            </w:r>
          </w:p>
        </w:tc>
      </w:tr>
      <w:tr w:rsidR="00577AB5">
        <w:tc>
          <w:tcPr>
            <w:tcW w:w="794" w:type="dxa"/>
          </w:tcPr>
          <w:p w:rsidR="00577AB5" w:rsidRDefault="00577AB5">
            <w:pPr>
              <w:pStyle w:val="ConsPlusNormal"/>
              <w:jc w:val="center"/>
            </w:pPr>
            <w:r>
              <w:t>538.</w:t>
            </w:r>
          </w:p>
        </w:tc>
        <w:tc>
          <w:tcPr>
            <w:tcW w:w="3005" w:type="dxa"/>
          </w:tcPr>
          <w:p w:rsidR="00577AB5" w:rsidRDefault="00577AB5">
            <w:pPr>
              <w:pStyle w:val="ConsPlusNormal"/>
            </w:pPr>
            <w:r>
              <w:t>пос. Гранитный, ул. Школьная, д. 9</w:t>
            </w:r>
          </w:p>
        </w:tc>
        <w:tc>
          <w:tcPr>
            <w:tcW w:w="1587" w:type="dxa"/>
          </w:tcPr>
          <w:p w:rsidR="00577AB5" w:rsidRDefault="00577AB5">
            <w:pPr>
              <w:pStyle w:val="ConsPlusNormal"/>
              <w:jc w:val="center"/>
            </w:pPr>
            <w:r>
              <w:t>667,40</w:t>
            </w:r>
          </w:p>
        </w:tc>
        <w:tc>
          <w:tcPr>
            <w:tcW w:w="2551" w:type="dxa"/>
          </w:tcPr>
          <w:p w:rsidR="00577AB5" w:rsidRDefault="00577AB5">
            <w:pPr>
              <w:pStyle w:val="ConsPlusNormal"/>
              <w:jc w:val="center"/>
            </w:pPr>
            <w:r>
              <w:t>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74366,38</w:t>
            </w:r>
          </w:p>
        </w:tc>
      </w:tr>
      <w:tr w:rsidR="00577AB5">
        <w:tc>
          <w:tcPr>
            <w:tcW w:w="794" w:type="dxa"/>
          </w:tcPr>
          <w:p w:rsidR="00577AB5" w:rsidRDefault="00577AB5">
            <w:pPr>
              <w:pStyle w:val="ConsPlusNormal"/>
              <w:jc w:val="center"/>
            </w:pPr>
            <w:r>
              <w:t>539.</w:t>
            </w:r>
          </w:p>
        </w:tc>
        <w:tc>
          <w:tcPr>
            <w:tcW w:w="3005" w:type="dxa"/>
          </w:tcPr>
          <w:p w:rsidR="00577AB5" w:rsidRDefault="00577AB5">
            <w:pPr>
              <w:pStyle w:val="ConsPlusNormal"/>
            </w:pPr>
            <w:r>
              <w:t>пос. Новоорск, ул. Булдакова, д. 20</w:t>
            </w:r>
          </w:p>
        </w:tc>
        <w:tc>
          <w:tcPr>
            <w:tcW w:w="1587" w:type="dxa"/>
          </w:tcPr>
          <w:p w:rsidR="00577AB5" w:rsidRDefault="00577AB5">
            <w:pPr>
              <w:pStyle w:val="ConsPlusNormal"/>
              <w:jc w:val="center"/>
            </w:pPr>
            <w:r>
              <w:t>799,20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133898,57</w:t>
            </w:r>
          </w:p>
        </w:tc>
      </w:tr>
      <w:tr w:rsidR="00577AB5">
        <w:tc>
          <w:tcPr>
            <w:tcW w:w="794" w:type="dxa"/>
          </w:tcPr>
          <w:p w:rsidR="00577AB5" w:rsidRDefault="00577AB5">
            <w:pPr>
              <w:pStyle w:val="ConsPlusNormal"/>
              <w:jc w:val="center"/>
            </w:pPr>
            <w:r>
              <w:t>540.</w:t>
            </w:r>
          </w:p>
        </w:tc>
        <w:tc>
          <w:tcPr>
            <w:tcW w:w="3005" w:type="dxa"/>
          </w:tcPr>
          <w:p w:rsidR="00577AB5" w:rsidRDefault="00577AB5">
            <w:pPr>
              <w:pStyle w:val="ConsPlusNormal"/>
            </w:pPr>
            <w:r>
              <w:t>пос. Энергетик, д. 21</w:t>
            </w:r>
          </w:p>
        </w:tc>
        <w:tc>
          <w:tcPr>
            <w:tcW w:w="1587" w:type="dxa"/>
          </w:tcPr>
          <w:p w:rsidR="00577AB5" w:rsidRDefault="00577AB5">
            <w:pPr>
              <w:pStyle w:val="ConsPlusNormal"/>
              <w:jc w:val="center"/>
            </w:pPr>
            <w:r>
              <w:t>3023,30</w:t>
            </w:r>
          </w:p>
        </w:tc>
        <w:tc>
          <w:tcPr>
            <w:tcW w:w="2551" w:type="dxa"/>
          </w:tcPr>
          <w:p w:rsidR="00577AB5" w:rsidRDefault="00577AB5">
            <w:pPr>
              <w:pStyle w:val="ConsPlusNormal"/>
              <w:jc w:val="center"/>
            </w:pPr>
            <w:r>
              <w:t>126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97444,94</w:t>
            </w:r>
          </w:p>
        </w:tc>
      </w:tr>
      <w:tr w:rsidR="00577AB5">
        <w:tc>
          <w:tcPr>
            <w:tcW w:w="794" w:type="dxa"/>
          </w:tcPr>
          <w:p w:rsidR="00577AB5" w:rsidRDefault="00577AB5">
            <w:pPr>
              <w:pStyle w:val="ConsPlusNormal"/>
              <w:jc w:val="center"/>
            </w:pPr>
            <w:r>
              <w:t>541.</w:t>
            </w:r>
          </w:p>
        </w:tc>
        <w:tc>
          <w:tcPr>
            <w:tcW w:w="3005" w:type="dxa"/>
          </w:tcPr>
          <w:p w:rsidR="00577AB5" w:rsidRDefault="00577AB5">
            <w:pPr>
              <w:pStyle w:val="ConsPlusNormal"/>
            </w:pPr>
            <w:r>
              <w:t>пос. Энергетик, д. 27</w:t>
            </w:r>
          </w:p>
        </w:tc>
        <w:tc>
          <w:tcPr>
            <w:tcW w:w="1587" w:type="dxa"/>
          </w:tcPr>
          <w:p w:rsidR="00577AB5" w:rsidRDefault="00577AB5">
            <w:pPr>
              <w:pStyle w:val="ConsPlusNormal"/>
              <w:jc w:val="center"/>
            </w:pPr>
            <w:r>
              <w:t>3481,60</w:t>
            </w:r>
          </w:p>
        </w:tc>
        <w:tc>
          <w:tcPr>
            <w:tcW w:w="2551" w:type="dxa"/>
          </w:tcPr>
          <w:p w:rsidR="00577AB5" w:rsidRDefault="00577AB5">
            <w:pPr>
              <w:pStyle w:val="ConsPlusNormal"/>
              <w:jc w:val="center"/>
            </w:pPr>
            <w:r>
              <w:t>152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57434,76</w:t>
            </w:r>
          </w:p>
        </w:tc>
      </w:tr>
      <w:tr w:rsidR="00577AB5">
        <w:tc>
          <w:tcPr>
            <w:tcW w:w="794" w:type="dxa"/>
          </w:tcPr>
          <w:p w:rsidR="00577AB5" w:rsidRDefault="00577AB5">
            <w:pPr>
              <w:pStyle w:val="ConsPlusNormal"/>
              <w:jc w:val="center"/>
            </w:pPr>
            <w:r>
              <w:t>542.</w:t>
            </w:r>
          </w:p>
        </w:tc>
        <w:tc>
          <w:tcPr>
            <w:tcW w:w="3005" w:type="dxa"/>
          </w:tcPr>
          <w:p w:rsidR="00577AB5" w:rsidRDefault="00577AB5">
            <w:pPr>
              <w:pStyle w:val="ConsPlusNormal"/>
            </w:pPr>
            <w:r>
              <w:t>пос. Энергетик, д. 36</w:t>
            </w:r>
          </w:p>
        </w:tc>
        <w:tc>
          <w:tcPr>
            <w:tcW w:w="1587" w:type="dxa"/>
          </w:tcPr>
          <w:p w:rsidR="00577AB5" w:rsidRDefault="00577AB5">
            <w:pPr>
              <w:pStyle w:val="ConsPlusNormal"/>
              <w:jc w:val="center"/>
            </w:pPr>
            <w:r>
              <w:t>3693,10</w:t>
            </w:r>
          </w:p>
        </w:tc>
        <w:tc>
          <w:tcPr>
            <w:tcW w:w="2551" w:type="dxa"/>
          </w:tcPr>
          <w:p w:rsidR="00577AB5" w:rsidRDefault="00577AB5">
            <w:pPr>
              <w:pStyle w:val="ConsPlusNormal"/>
              <w:jc w:val="center"/>
            </w:pPr>
            <w:r>
              <w:t>117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164964,44</w:t>
            </w:r>
          </w:p>
        </w:tc>
      </w:tr>
      <w:tr w:rsidR="00577AB5">
        <w:tc>
          <w:tcPr>
            <w:tcW w:w="794" w:type="dxa"/>
          </w:tcPr>
          <w:p w:rsidR="00577AB5" w:rsidRDefault="00577AB5">
            <w:pPr>
              <w:pStyle w:val="ConsPlusNormal"/>
              <w:jc w:val="center"/>
            </w:pPr>
            <w:r>
              <w:lastRenderedPageBreak/>
              <w:t>543.</w:t>
            </w:r>
          </w:p>
        </w:tc>
        <w:tc>
          <w:tcPr>
            <w:tcW w:w="3005" w:type="dxa"/>
          </w:tcPr>
          <w:p w:rsidR="00577AB5" w:rsidRDefault="00577AB5">
            <w:pPr>
              <w:pStyle w:val="ConsPlusNormal"/>
            </w:pPr>
            <w:r>
              <w:t>пос. Энергетик, д. 39</w:t>
            </w:r>
          </w:p>
        </w:tc>
        <w:tc>
          <w:tcPr>
            <w:tcW w:w="1587" w:type="dxa"/>
          </w:tcPr>
          <w:p w:rsidR="00577AB5" w:rsidRDefault="00577AB5">
            <w:pPr>
              <w:pStyle w:val="ConsPlusNormal"/>
              <w:jc w:val="center"/>
            </w:pPr>
            <w:r>
              <w:t>2983,00</w:t>
            </w:r>
          </w:p>
        </w:tc>
        <w:tc>
          <w:tcPr>
            <w:tcW w:w="2551" w:type="dxa"/>
          </w:tcPr>
          <w:p w:rsidR="00577AB5" w:rsidRDefault="00577AB5">
            <w:pPr>
              <w:pStyle w:val="ConsPlusNormal"/>
              <w:jc w:val="center"/>
            </w:pPr>
            <w:r>
              <w:t>106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97034,82</w:t>
            </w:r>
          </w:p>
        </w:tc>
      </w:tr>
      <w:tr w:rsidR="00577AB5">
        <w:tc>
          <w:tcPr>
            <w:tcW w:w="794" w:type="dxa"/>
          </w:tcPr>
          <w:p w:rsidR="00577AB5" w:rsidRDefault="00577AB5">
            <w:pPr>
              <w:pStyle w:val="ConsPlusNormal"/>
              <w:jc w:val="center"/>
            </w:pPr>
            <w:r>
              <w:t>544.</w:t>
            </w:r>
          </w:p>
        </w:tc>
        <w:tc>
          <w:tcPr>
            <w:tcW w:w="3005" w:type="dxa"/>
          </w:tcPr>
          <w:p w:rsidR="00577AB5" w:rsidRDefault="00577AB5">
            <w:pPr>
              <w:pStyle w:val="ConsPlusNormal"/>
            </w:pPr>
            <w:r>
              <w:t>пос. Энергетик, д. 60</w:t>
            </w:r>
          </w:p>
        </w:tc>
        <w:tc>
          <w:tcPr>
            <w:tcW w:w="1587" w:type="dxa"/>
          </w:tcPr>
          <w:p w:rsidR="00577AB5" w:rsidRDefault="00577AB5">
            <w:pPr>
              <w:pStyle w:val="ConsPlusNormal"/>
              <w:jc w:val="center"/>
            </w:pPr>
            <w:r>
              <w:t>6322,80</w:t>
            </w:r>
          </w:p>
        </w:tc>
        <w:tc>
          <w:tcPr>
            <w:tcW w:w="2551" w:type="dxa"/>
          </w:tcPr>
          <w:p w:rsidR="00577AB5" w:rsidRDefault="00577AB5">
            <w:pPr>
              <w:pStyle w:val="ConsPlusNormal"/>
              <w:jc w:val="center"/>
            </w:pPr>
            <w:r>
              <w:t>246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71088,08</w:t>
            </w:r>
          </w:p>
        </w:tc>
      </w:tr>
      <w:tr w:rsidR="00577AB5">
        <w:tc>
          <w:tcPr>
            <w:tcW w:w="794" w:type="dxa"/>
          </w:tcPr>
          <w:p w:rsidR="00577AB5" w:rsidRDefault="00577AB5">
            <w:pPr>
              <w:pStyle w:val="ConsPlusNormal"/>
              <w:jc w:val="center"/>
            </w:pPr>
            <w:r>
              <w:t>545.</w:t>
            </w:r>
          </w:p>
        </w:tc>
        <w:tc>
          <w:tcPr>
            <w:tcW w:w="3005" w:type="dxa"/>
          </w:tcPr>
          <w:p w:rsidR="00577AB5" w:rsidRDefault="00577AB5">
            <w:pPr>
              <w:pStyle w:val="ConsPlusNormal"/>
            </w:pPr>
            <w:r>
              <w:t>пос. Энергетик, д. 75</w:t>
            </w:r>
          </w:p>
        </w:tc>
        <w:tc>
          <w:tcPr>
            <w:tcW w:w="1587" w:type="dxa"/>
          </w:tcPr>
          <w:p w:rsidR="00577AB5" w:rsidRDefault="00577AB5">
            <w:pPr>
              <w:pStyle w:val="ConsPlusNormal"/>
              <w:jc w:val="center"/>
            </w:pPr>
            <w:r>
              <w:t>3556,30</w:t>
            </w:r>
          </w:p>
        </w:tc>
        <w:tc>
          <w:tcPr>
            <w:tcW w:w="2551" w:type="dxa"/>
          </w:tcPr>
          <w:p w:rsidR="00577AB5" w:rsidRDefault="00577AB5">
            <w:pPr>
              <w:pStyle w:val="ConsPlusNormal"/>
              <w:jc w:val="center"/>
            </w:pPr>
            <w:r>
              <w:t>96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72959,80</w:t>
            </w:r>
          </w:p>
        </w:tc>
      </w:tr>
      <w:tr w:rsidR="00577AB5">
        <w:tc>
          <w:tcPr>
            <w:tcW w:w="794" w:type="dxa"/>
          </w:tcPr>
          <w:p w:rsidR="00577AB5" w:rsidRDefault="00577AB5">
            <w:pPr>
              <w:pStyle w:val="ConsPlusNormal"/>
              <w:jc w:val="center"/>
            </w:pPr>
            <w:r>
              <w:t>546.</w:t>
            </w:r>
          </w:p>
        </w:tc>
        <w:tc>
          <w:tcPr>
            <w:tcW w:w="3005" w:type="dxa"/>
          </w:tcPr>
          <w:p w:rsidR="00577AB5" w:rsidRDefault="00577AB5">
            <w:pPr>
              <w:pStyle w:val="ConsPlusNormal"/>
            </w:pPr>
            <w:r>
              <w:t>пос. Энергетик, д. 76</w:t>
            </w:r>
          </w:p>
        </w:tc>
        <w:tc>
          <w:tcPr>
            <w:tcW w:w="1587" w:type="dxa"/>
          </w:tcPr>
          <w:p w:rsidR="00577AB5" w:rsidRDefault="00577AB5">
            <w:pPr>
              <w:pStyle w:val="ConsPlusNormal"/>
              <w:jc w:val="center"/>
            </w:pPr>
            <w:r>
              <w:t>6270,90</w:t>
            </w:r>
          </w:p>
        </w:tc>
        <w:tc>
          <w:tcPr>
            <w:tcW w:w="2551" w:type="dxa"/>
          </w:tcPr>
          <w:p w:rsidR="00577AB5" w:rsidRDefault="00577AB5">
            <w:pPr>
              <w:pStyle w:val="ConsPlusNormal"/>
              <w:jc w:val="center"/>
            </w:pPr>
            <w:r>
              <w:t>259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70838,76</w:t>
            </w:r>
          </w:p>
        </w:tc>
      </w:tr>
      <w:tr w:rsidR="00577AB5">
        <w:tc>
          <w:tcPr>
            <w:tcW w:w="13606" w:type="dxa"/>
            <w:gridSpan w:val="7"/>
          </w:tcPr>
          <w:p w:rsidR="00577AB5" w:rsidRDefault="00577AB5">
            <w:pPr>
              <w:pStyle w:val="ConsPlusNormal"/>
              <w:jc w:val="center"/>
              <w:outlineLvl w:val="3"/>
            </w:pPr>
            <w:r>
              <w:t>24. Муниципальное образование Новосергиевский район</w:t>
            </w:r>
          </w:p>
        </w:tc>
      </w:tr>
      <w:tr w:rsidR="00577AB5">
        <w:tc>
          <w:tcPr>
            <w:tcW w:w="3799" w:type="dxa"/>
            <w:gridSpan w:val="2"/>
          </w:tcPr>
          <w:p w:rsidR="00577AB5" w:rsidRDefault="00577AB5">
            <w:pPr>
              <w:pStyle w:val="ConsPlusNormal"/>
            </w:pPr>
            <w:r>
              <w:t>Итого по муниципальному образованию Новосергиевский район</w:t>
            </w:r>
          </w:p>
        </w:tc>
        <w:tc>
          <w:tcPr>
            <w:tcW w:w="1587" w:type="dxa"/>
          </w:tcPr>
          <w:p w:rsidR="00577AB5" w:rsidRDefault="00577AB5">
            <w:pPr>
              <w:pStyle w:val="ConsPlusNormal"/>
              <w:jc w:val="center"/>
            </w:pPr>
            <w:r>
              <w:t>8650,60</w:t>
            </w:r>
          </w:p>
        </w:tc>
        <w:tc>
          <w:tcPr>
            <w:tcW w:w="2551" w:type="dxa"/>
          </w:tcPr>
          <w:p w:rsidR="00577AB5" w:rsidRDefault="00577AB5">
            <w:pPr>
              <w:pStyle w:val="ConsPlusNormal"/>
              <w:jc w:val="center"/>
            </w:pPr>
            <w:r>
              <w:t>297</w:t>
            </w:r>
          </w:p>
        </w:tc>
        <w:tc>
          <w:tcPr>
            <w:tcW w:w="1984" w:type="dxa"/>
          </w:tcPr>
          <w:p w:rsidR="00577AB5" w:rsidRDefault="00577AB5">
            <w:pPr>
              <w:pStyle w:val="ConsPlusNormal"/>
              <w:jc w:val="center"/>
            </w:pPr>
            <w:r>
              <w:t>18</w:t>
            </w:r>
          </w:p>
        </w:tc>
        <w:tc>
          <w:tcPr>
            <w:tcW w:w="1701" w:type="dxa"/>
          </w:tcPr>
          <w:p w:rsidR="00577AB5" w:rsidRDefault="00577AB5">
            <w:pPr>
              <w:pStyle w:val="ConsPlusNormal"/>
              <w:jc w:val="center"/>
            </w:pPr>
            <w:r>
              <w:t>14</w:t>
            </w:r>
          </w:p>
        </w:tc>
        <w:tc>
          <w:tcPr>
            <w:tcW w:w="1984" w:type="dxa"/>
          </w:tcPr>
          <w:p w:rsidR="00577AB5" w:rsidRDefault="00577AB5">
            <w:pPr>
              <w:pStyle w:val="ConsPlusNormal"/>
              <w:jc w:val="center"/>
            </w:pPr>
            <w:r>
              <w:t>1364806,15</w:t>
            </w:r>
          </w:p>
        </w:tc>
      </w:tr>
      <w:tr w:rsidR="00577AB5">
        <w:tc>
          <w:tcPr>
            <w:tcW w:w="794" w:type="dxa"/>
          </w:tcPr>
          <w:p w:rsidR="00577AB5" w:rsidRDefault="00577AB5">
            <w:pPr>
              <w:pStyle w:val="ConsPlusNormal"/>
              <w:jc w:val="center"/>
            </w:pPr>
            <w:r>
              <w:t>547.</w:t>
            </w:r>
          </w:p>
        </w:tc>
        <w:tc>
          <w:tcPr>
            <w:tcW w:w="3005" w:type="dxa"/>
          </w:tcPr>
          <w:p w:rsidR="00577AB5" w:rsidRDefault="00577AB5">
            <w:pPr>
              <w:pStyle w:val="ConsPlusNormal"/>
            </w:pPr>
            <w:r>
              <w:t>пос. Новосергиевка, ул. Горького, д. 21</w:t>
            </w:r>
          </w:p>
        </w:tc>
        <w:tc>
          <w:tcPr>
            <w:tcW w:w="1587" w:type="dxa"/>
          </w:tcPr>
          <w:p w:rsidR="00577AB5" w:rsidRDefault="00577AB5">
            <w:pPr>
              <w:pStyle w:val="ConsPlusNormal"/>
              <w:jc w:val="center"/>
            </w:pPr>
            <w:r>
              <w:t>444,40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86376,85</w:t>
            </w:r>
          </w:p>
        </w:tc>
      </w:tr>
      <w:tr w:rsidR="00577AB5">
        <w:tc>
          <w:tcPr>
            <w:tcW w:w="794" w:type="dxa"/>
          </w:tcPr>
          <w:p w:rsidR="00577AB5" w:rsidRDefault="00577AB5">
            <w:pPr>
              <w:pStyle w:val="ConsPlusNormal"/>
              <w:jc w:val="center"/>
            </w:pPr>
            <w:r>
              <w:t>548.</w:t>
            </w:r>
          </w:p>
        </w:tc>
        <w:tc>
          <w:tcPr>
            <w:tcW w:w="3005" w:type="dxa"/>
          </w:tcPr>
          <w:p w:rsidR="00577AB5" w:rsidRDefault="00577AB5">
            <w:pPr>
              <w:pStyle w:val="ConsPlusNormal"/>
            </w:pPr>
            <w:r>
              <w:t>пос. Новосергиевка, ул. Горького, д. 27</w:t>
            </w:r>
          </w:p>
        </w:tc>
        <w:tc>
          <w:tcPr>
            <w:tcW w:w="1587" w:type="dxa"/>
          </w:tcPr>
          <w:p w:rsidR="00577AB5" w:rsidRDefault="00577AB5">
            <w:pPr>
              <w:pStyle w:val="ConsPlusNormal"/>
              <w:jc w:val="center"/>
            </w:pPr>
            <w:r>
              <w:t>408,00</w:t>
            </w:r>
          </w:p>
        </w:tc>
        <w:tc>
          <w:tcPr>
            <w:tcW w:w="2551" w:type="dxa"/>
          </w:tcPr>
          <w:p w:rsidR="00577AB5" w:rsidRDefault="00577AB5">
            <w:pPr>
              <w:pStyle w:val="ConsPlusNormal"/>
              <w:jc w:val="center"/>
            </w:pPr>
            <w:r>
              <w:t>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81377,20</w:t>
            </w:r>
          </w:p>
        </w:tc>
      </w:tr>
      <w:tr w:rsidR="00577AB5">
        <w:tc>
          <w:tcPr>
            <w:tcW w:w="794" w:type="dxa"/>
          </w:tcPr>
          <w:p w:rsidR="00577AB5" w:rsidRDefault="00577AB5">
            <w:pPr>
              <w:pStyle w:val="ConsPlusNormal"/>
              <w:jc w:val="center"/>
            </w:pPr>
            <w:r>
              <w:t>549.</w:t>
            </w:r>
          </w:p>
        </w:tc>
        <w:tc>
          <w:tcPr>
            <w:tcW w:w="3005" w:type="dxa"/>
          </w:tcPr>
          <w:p w:rsidR="00577AB5" w:rsidRDefault="00577AB5">
            <w:pPr>
              <w:pStyle w:val="ConsPlusNormal"/>
            </w:pPr>
            <w:r>
              <w:t>пос. Новосергиевка, ул. Красноармейская, д. 79</w:t>
            </w:r>
          </w:p>
        </w:tc>
        <w:tc>
          <w:tcPr>
            <w:tcW w:w="1587" w:type="dxa"/>
          </w:tcPr>
          <w:p w:rsidR="00577AB5" w:rsidRDefault="00577AB5">
            <w:pPr>
              <w:pStyle w:val="ConsPlusNormal"/>
              <w:jc w:val="center"/>
            </w:pPr>
            <w:r>
              <w:t>429,90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73952,84</w:t>
            </w:r>
          </w:p>
        </w:tc>
      </w:tr>
      <w:tr w:rsidR="00577AB5">
        <w:tc>
          <w:tcPr>
            <w:tcW w:w="794" w:type="dxa"/>
          </w:tcPr>
          <w:p w:rsidR="00577AB5" w:rsidRDefault="00577AB5">
            <w:pPr>
              <w:pStyle w:val="ConsPlusNormal"/>
              <w:jc w:val="center"/>
            </w:pPr>
            <w:r>
              <w:t>550.</w:t>
            </w:r>
          </w:p>
        </w:tc>
        <w:tc>
          <w:tcPr>
            <w:tcW w:w="3005" w:type="dxa"/>
          </w:tcPr>
          <w:p w:rsidR="00577AB5" w:rsidRDefault="00577AB5">
            <w:pPr>
              <w:pStyle w:val="ConsPlusNormal"/>
            </w:pPr>
            <w:r>
              <w:t>пос. Новосергиевка, ул. Краснопартизанская, д. 41</w:t>
            </w:r>
          </w:p>
        </w:tc>
        <w:tc>
          <w:tcPr>
            <w:tcW w:w="1587" w:type="dxa"/>
          </w:tcPr>
          <w:p w:rsidR="00577AB5" w:rsidRDefault="00577AB5">
            <w:pPr>
              <w:pStyle w:val="ConsPlusNormal"/>
              <w:jc w:val="center"/>
            </w:pPr>
            <w:r>
              <w:t>863,70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88290,68</w:t>
            </w:r>
          </w:p>
        </w:tc>
      </w:tr>
      <w:tr w:rsidR="00577AB5">
        <w:tc>
          <w:tcPr>
            <w:tcW w:w="794" w:type="dxa"/>
          </w:tcPr>
          <w:p w:rsidR="00577AB5" w:rsidRDefault="00577AB5">
            <w:pPr>
              <w:pStyle w:val="ConsPlusNormal"/>
              <w:jc w:val="center"/>
            </w:pPr>
            <w:r>
              <w:t>551.</w:t>
            </w:r>
          </w:p>
        </w:tc>
        <w:tc>
          <w:tcPr>
            <w:tcW w:w="3005" w:type="dxa"/>
          </w:tcPr>
          <w:p w:rsidR="00577AB5" w:rsidRDefault="00577AB5">
            <w:pPr>
              <w:pStyle w:val="ConsPlusNormal"/>
            </w:pPr>
            <w:r>
              <w:t>пос. Среднеуранский, ул. Школьная, д. 5</w:t>
            </w:r>
          </w:p>
        </w:tc>
        <w:tc>
          <w:tcPr>
            <w:tcW w:w="1587" w:type="dxa"/>
          </w:tcPr>
          <w:p w:rsidR="00577AB5" w:rsidRDefault="00577AB5">
            <w:pPr>
              <w:pStyle w:val="ConsPlusNormal"/>
              <w:jc w:val="center"/>
            </w:pPr>
            <w:r>
              <w:t>856,30</w:t>
            </w:r>
          </w:p>
        </w:tc>
        <w:tc>
          <w:tcPr>
            <w:tcW w:w="2551" w:type="dxa"/>
          </w:tcPr>
          <w:p w:rsidR="00577AB5" w:rsidRDefault="00577AB5">
            <w:pPr>
              <w:pStyle w:val="ConsPlusNormal"/>
              <w:jc w:val="center"/>
            </w:pPr>
            <w:r>
              <w:t>38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79893,76</w:t>
            </w:r>
          </w:p>
        </w:tc>
      </w:tr>
      <w:tr w:rsidR="00577AB5">
        <w:tc>
          <w:tcPr>
            <w:tcW w:w="794" w:type="dxa"/>
          </w:tcPr>
          <w:p w:rsidR="00577AB5" w:rsidRDefault="00577AB5">
            <w:pPr>
              <w:pStyle w:val="ConsPlusNormal"/>
              <w:jc w:val="center"/>
            </w:pPr>
            <w:r>
              <w:t>552.</w:t>
            </w:r>
          </w:p>
        </w:tc>
        <w:tc>
          <w:tcPr>
            <w:tcW w:w="3005" w:type="dxa"/>
          </w:tcPr>
          <w:p w:rsidR="00577AB5" w:rsidRDefault="00577AB5">
            <w:pPr>
              <w:pStyle w:val="ConsPlusNormal"/>
            </w:pPr>
            <w:r>
              <w:t>пос. Среднеуранский, ул. Школьная, д. 6</w:t>
            </w:r>
          </w:p>
        </w:tc>
        <w:tc>
          <w:tcPr>
            <w:tcW w:w="1587" w:type="dxa"/>
          </w:tcPr>
          <w:p w:rsidR="00577AB5" w:rsidRDefault="00577AB5">
            <w:pPr>
              <w:pStyle w:val="ConsPlusNormal"/>
              <w:jc w:val="center"/>
            </w:pPr>
            <w:r>
              <w:t>567,50</w:t>
            </w:r>
          </w:p>
        </w:tc>
        <w:tc>
          <w:tcPr>
            <w:tcW w:w="2551" w:type="dxa"/>
          </w:tcPr>
          <w:p w:rsidR="00577AB5" w:rsidRDefault="00577AB5">
            <w:pPr>
              <w:pStyle w:val="ConsPlusNormal"/>
              <w:jc w:val="center"/>
            </w:pPr>
            <w:r>
              <w:t>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79711,79</w:t>
            </w:r>
          </w:p>
        </w:tc>
      </w:tr>
      <w:tr w:rsidR="00577AB5">
        <w:tc>
          <w:tcPr>
            <w:tcW w:w="794" w:type="dxa"/>
          </w:tcPr>
          <w:p w:rsidR="00577AB5" w:rsidRDefault="00577AB5">
            <w:pPr>
              <w:pStyle w:val="ConsPlusNormal"/>
              <w:jc w:val="center"/>
            </w:pPr>
            <w:r>
              <w:t>553.</w:t>
            </w:r>
          </w:p>
        </w:tc>
        <w:tc>
          <w:tcPr>
            <w:tcW w:w="3005" w:type="dxa"/>
          </w:tcPr>
          <w:p w:rsidR="00577AB5" w:rsidRDefault="00577AB5">
            <w:pPr>
              <w:pStyle w:val="ConsPlusNormal"/>
            </w:pPr>
            <w:r>
              <w:t>пос. Ясногорский, ул. Шканова, д. 10</w:t>
            </w:r>
          </w:p>
        </w:tc>
        <w:tc>
          <w:tcPr>
            <w:tcW w:w="1587" w:type="dxa"/>
          </w:tcPr>
          <w:p w:rsidR="00577AB5" w:rsidRDefault="00577AB5">
            <w:pPr>
              <w:pStyle w:val="ConsPlusNormal"/>
              <w:jc w:val="center"/>
            </w:pPr>
            <w:r>
              <w:t>756,00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166550,84</w:t>
            </w:r>
          </w:p>
        </w:tc>
      </w:tr>
      <w:tr w:rsidR="00577AB5">
        <w:tc>
          <w:tcPr>
            <w:tcW w:w="794" w:type="dxa"/>
          </w:tcPr>
          <w:p w:rsidR="00577AB5" w:rsidRDefault="00577AB5">
            <w:pPr>
              <w:pStyle w:val="ConsPlusNormal"/>
              <w:jc w:val="center"/>
            </w:pPr>
            <w:r>
              <w:t>554.</w:t>
            </w:r>
          </w:p>
        </w:tc>
        <w:tc>
          <w:tcPr>
            <w:tcW w:w="3005" w:type="dxa"/>
          </w:tcPr>
          <w:p w:rsidR="00577AB5" w:rsidRDefault="00577AB5">
            <w:pPr>
              <w:pStyle w:val="ConsPlusNormal"/>
            </w:pPr>
            <w:r>
              <w:t>пос. Ясногорский, ул. Шканова, д. 16</w:t>
            </w:r>
          </w:p>
        </w:tc>
        <w:tc>
          <w:tcPr>
            <w:tcW w:w="1587" w:type="dxa"/>
          </w:tcPr>
          <w:p w:rsidR="00577AB5" w:rsidRDefault="00577AB5">
            <w:pPr>
              <w:pStyle w:val="ConsPlusNormal"/>
              <w:jc w:val="center"/>
            </w:pPr>
            <w:r>
              <w:t>756,00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166550,84</w:t>
            </w:r>
          </w:p>
        </w:tc>
      </w:tr>
      <w:tr w:rsidR="00577AB5">
        <w:tc>
          <w:tcPr>
            <w:tcW w:w="794" w:type="dxa"/>
          </w:tcPr>
          <w:p w:rsidR="00577AB5" w:rsidRDefault="00577AB5">
            <w:pPr>
              <w:pStyle w:val="ConsPlusNormal"/>
              <w:jc w:val="center"/>
            </w:pPr>
            <w:r>
              <w:lastRenderedPageBreak/>
              <w:t>555.</w:t>
            </w:r>
          </w:p>
        </w:tc>
        <w:tc>
          <w:tcPr>
            <w:tcW w:w="3005" w:type="dxa"/>
          </w:tcPr>
          <w:p w:rsidR="00577AB5" w:rsidRDefault="00577AB5">
            <w:pPr>
              <w:pStyle w:val="ConsPlusNormal"/>
            </w:pPr>
            <w:r>
              <w:t>пос. Ясногорский, ул. Шканова, д. 4</w:t>
            </w:r>
          </w:p>
        </w:tc>
        <w:tc>
          <w:tcPr>
            <w:tcW w:w="1587" w:type="dxa"/>
          </w:tcPr>
          <w:p w:rsidR="00577AB5" w:rsidRDefault="00577AB5">
            <w:pPr>
              <w:pStyle w:val="ConsPlusNormal"/>
              <w:jc w:val="center"/>
            </w:pPr>
            <w:r>
              <w:t>756,00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166550,84</w:t>
            </w:r>
          </w:p>
        </w:tc>
      </w:tr>
      <w:tr w:rsidR="00577AB5">
        <w:tc>
          <w:tcPr>
            <w:tcW w:w="794" w:type="dxa"/>
          </w:tcPr>
          <w:p w:rsidR="00577AB5" w:rsidRDefault="00577AB5">
            <w:pPr>
              <w:pStyle w:val="ConsPlusNormal"/>
              <w:jc w:val="center"/>
            </w:pPr>
            <w:r>
              <w:t>556.</w:t>
            </w:r>
          </w:p>
        </w:tc>
        <w:tc>
          <w:tcPr>
            <w:tcW w:w="3005" w:type="dxa"/>
          </w:tcPr>
          <w:p w:rsidR="00577AB5" w:rsidRDefault="00577AB5">
            <w:pPr>
              <w:pStyle w:val="ConsPlusNormal"/>
            </w:pPr>
            <w:r>
              <w:t>пос. Ясногорский, ул. Шканова, д. 7</w:t>
            </w:r>
          </w:p>
        </w:tc>
        <w:tc>
          <w:tcPr>
            <w:tcW w:w="1587" w:type="dxa"/>
          </w:tcPr>
          <w:p w:rsidR="00577AB5" w:rsidRDefault="00577AB5">
            <w:pPr>
              <w:pStyle w:val="ConsPlusNormal"/>
              <w:jc w:val="center"/>
            </w:pPr>
            <w:r>
              <w:t>501,00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130460,44</w:t>
            </w:r>
          </w:p>
        </w:tc>
      </w:tr>
      <w:tr w:rsidR="00577AB5">
        <w:tc>
          <w:tcPr>
            <w:tcW w:w="794" w:type="dxa"/>
          </w:tcPr>
          <w:p w:rsidR="00577AB5" w:rsidRDefault="00577AB5">
            <w:pPr>
              <w:pStyle w:val="ConsPlusNormal"/>
              <w:jc w:val="center"/>
            </w:pPr>
            <w:r>
              <w:t>557.</w:t>
            </w:r>
          </w:p>
        </w:tc>
        <w:tc>
          <w:tcPr>
            <w:tcW w:w="3005" w:type="dxa"/>
          </w:tcPr>
          <w:p w:rsidR="00577AB5" w:rsidRDefault="00577AB5">
            <w:pPr>
              <w:pStyle w:val="ConsPlusNormal"/>
            </w:pPr>
            <w:r>
              <w:t>с. Кулагино, ул. Центральная, д. 21</w:t>
            </w:r>
          </w:p>
        </w:tc>
        <w:tc>
          <w:tcPr>
            <w:tcW w:w="1587" w:type="dxa"/>
          </w:tcPr>
          <w:p w:rsidR="00577AB5" w:rsidRDefault="00577AB5">
            <w:pPr>
              <w:pStyle w:val="ConsPlusNormal"/>
              <w:jc w:val="center"/>
            </w:pPr>
            <w:r>
              <w:t>533,00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76946,00</w:t>
            </w:r>
          </w:p>
        </w:tc>
      </w:tr>
      <w:tr w:rsidR="00577AB5">
        <w:tc>
          <w:tcPr>
            <w:tcW w:w="794" w:type="dxa"/>
          </w:tcPr>
          <w:p w:rsidR="00577AB5" w:rsidRDefault="00577AB5">
            <w:pPr>
              <w:pStyle w:val="ConsPlusNormal"/>
              <w:jc w:val="center"/>
            </w:pPr>
            <w:r>
              <w:t>558.</w:t>
            </w:r>
          </w:p>
        </w:tc>
        <w:tc>
          <w:tcPr>
            <w:tcW w:w="3005" w:type="dxa"/>
          </w:tcPr>
          <w:p w:rsidR="00577AB5" w:rsidRDefault="00577AB5">
            <w:pPr>
              <w:pStyle w:val="ConsPlusNormal"/>
            </w:pPr>
            <w:r>
              <w:t>с. Покровка, ул. Заводская, д. 4</w:t>
            </w:r>
          </w:p>
        </w:tc>
        <w:tc>
          <w:tcPr>
            <w:tcW w:w="1587" w:type="dxa"/>
          </w:tcPr>
          <w:p w:rsidR="00577AB5" w:rsidRDefault="00577AB5">
            <w:pPr>
              <w:pStyle w:val="ConsPlusNormal"/>
              <w:jc w:val="center"/>
            </w:pPr>
            <w:r>
              <w:t>664,20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51688,64</w:t>
            </w:r>
          </w:p>
        </w:tc>
      </w:tr>
      <w:tr w:rsidR="00577AB5">
        <w:tc>
          <w:tcPr>
            <w:tcW w:w="794" w:type="dxa"/>
          </w:tcPr>
          <w:p w:rsidR="00577AB5" w:rsidRDefault="00577AB5">
            <w:pPr>
              <w:pStyle w:val="ConsPlusNormal"/>
              <w:jc w:val="center"/>
            </w:pPr>
            <w:r>
              <w:t>559.</w:t>
            </w:r>
          </w:p>
        </w:tc>
        <w:tc>
          <w:tcPr>
            <w:tcW w:w="3005" w:type="dxa"/>
          </w:tcPr>
          <w:p w:rsidR="00577AB5" w:rsidRDefault="00577AB5">
            <w:pPr>
              <w:pStyle w:val="ConsPlusNormal"/>
            </w:pPr>
            <w:r>
              <w:t>с. Покровка, ул. Строителей, д. 4</w:t>
            </w:r>
          </w:p>
        </w:tc>
        <w:tc>
          <w:tcPr>
            <w:tcW w:w="1587" w:type="dxa"/>
          </w:tcPr>
          <w:p w:rsidR="00577AB5" w:rsidRDefault="00577AB5">
            <w:pPr>
              <w:pStyle w:val="ConsPlusNormal"/>
              <w:jc w:val="center"/>
            </w:pPr>
            <w:r>
              <w:t>728,60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61382,41</w:t>
            </w:r>
          </w:p>
        </w:tc>
      </w:tr>
      <w:tr w:rsidR="00577AB5">
        <w:tc>
          <w:tcPr>
            <w:tcW w:w="794" w:type="dxa"/>
          </w:tcPr>
          <w:p w:rsidR="00577AB5" w:rsidRDefault="00577AB5">
            <w:pPr>
              <w:pStyle w:val="ConsPlusNormal"/>
              <w:jc w:val="center"/>
            </w:pPr>
            <w:r>
              <w:t>560.</w:t>
            </w:r>
          </w:p>
        </w:tc>
        <w:tc>
          <w:tcPr>
            <w:tcW w:w="3005" w:type="dxa"/>
          </w:tcPr>
          <w:p w:rsidR="00577AB5" w:rsidRDefault="00577AB5">
            <w:pPr>
              <w:pStyle w:val="ConsPlusNormal"/>
            </w:pPr>
            <w:r>
              <w:t>с. Хуторка, ул. Молодежная, д. 1</w:t>
            </w:r>
          </w:p>
        </w:tc>
        <w:tc>
          <w:tcPr>
            <w:tcW w:w="1587" w:type="dxa"/>
          </w:tcPr>
          <w:p w:rsidR="00577AB5" w:rsidRDefault="00577AB5">
            <w:pPr>
              <w:pStyle w:val="ConsPlusNormal"/>
              <w:jc w:val="center"/>
            </w:pPr>
            <w:r>
              <w:t>386,00</w:t>
            </w:r>
          </w:p>
        </w:tc>
        <w:tc>
          <w:tcPr>
            <w:tcW w:w="2551" w:type="dxa"/>
          </w:tcPr>
          <w:p w:rsidR="00577AB5" w:rsidRDefault="00577AB5">
            <w:pPr>
              <w:pStyle w:val="ConsPlusNormal"/>
              <w:jc w:val="center"/>
            </w:pPr>
            <w:r>
              <w:t>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55073,02</w:t>
            </w:r>
          </w:p>
        </w:tc>
      </w:tr>
      <w:tr w:rsidR="00577AB5">
        <w:tc>
          <w:tcPr>
            <w:tcW w:w="13606" w:type="dxa"/>
            <w:gridSpan w:val="7"/>
          </w:tcPr>
          <w:p w:rsidR="00577AB5" w:rsidRDefault="00577AB5">
            <w:pPr>
              <w:pStyle w:val="ConsPlusNormal"/>
              <w:jc w:val="center"/>
              <w:outlineLvl w:val="3"/>
            </w:pPr>
            <w:r>
              <w:t>25. Муниципальное образование Октябрьский район</w:t>
            </w:r>
          </w:p>
        </w:tc>
      </w:tr>
      <w:tr w:rsidR="00577AB5">
        <w:tc>
          <w:tcPr>
            <w:tcW w:w="3799" w:type="dxa"/>
            <w:gridSpan w:val="2"/>
          </w:tcPr>
          <w:p w:rsidR="00577AB5" w:rsidRDefault="00577AB5">
            <w:pPr>
              <w:pStyle w:val="ConsPlusNormal"/>
            </w:pPr>
            <w:r>
              <w:t>Итого по муниципальному образованию Октябрьский район</w:t>
            </w:r>
          </w:p>
        </w:tc>
        <w:tc>
          <w:tcPr>
            <w:tcW w:w="1587" w:type="dxa"/>
          </w:tcPr>
          <w:p w:rsidR="00577AB5" w:rsidRDefault="00577AB5">
            <w:pPr>
              <w:pStyle w:val="ConsPlusNormal"/>
              <w:jc w:val="center"/>
            </w:pPr>
            <w:r>
              <w:t>767,30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81023,35</w:t>
            </w:r>
          </w:p>
        </w:tc>
      </w:tr>
      <w:tr w:rsidR="00577AB5">
        <w:tc>
          <w:tcPr>
            <w:tcW w:w="794" w:type="dxa"/>
          </w:tcPr>
          <w:p w:rsidR="00577AB5" w:rsidRDefault="00577AB5">
            <w:pPr>
              <w:pStyle w:val="ConsPlusNormal"/>
              <w:jc w:val="center"/>
            </w:pPr>
            <w:r>
              <w:t>561.</w:t>
            </w:r>
          </w:p>
        </w:tc>
        <w:tc>
          <w:tcPr>
            <w:tcW w:w="3005" w:type="dxa"/>
          </w:tcPr>
          <w:p w:rsidR="00577AB5" w:rsidRDefault="00577AB5">
            <w:pPr>
              <w:pStyle w:val="ConsPlusNormal"/>
            </w:pPr>
            <w:r>
              <w:t>с. Октябрьское, ул. Заводская, д. 12</w:t>
            </w:r>
          </w:p>
        </w:tc>
        <w:tc>
          <w:tcPr>
            <w:tcW w:w="1587" w:type="dxa"/>
          </w:tcPr>
          <w:p w:rsidR="00577AB5" w:rsidRDefault="00577AB5">
            <w:pPr>
              <w:pStyle w:val="ConsPlusNormal"/>
              <w:jc w:val="center"/>
            </w:pPr>
            <w:r>
              <w:t>767,30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81023,35</w:t>
            </w:r>
          </w:p>
        </w:tc>
      </w:tr>
      <w:tr w:rsidR="00577AB5">
        <w:tc>
          <w:tcPr>
            <w:tcW w:w="13606" w:type="dxa"/>
            <w:gridSpan w:val="7"/>
          </w:tcPr>
          <w:p w:rsidR="00577AB5" w:rsidRDefault="00577AB5">
            <w:pPr>
              <w:pStyle w:val="ConsPlusNormal"/>
              <w:jc w:val="center"/>
              <w:outlineLvl w:val="3"/>
            </w:pPr>
            <w:r>
              <w:t>26. Муниципальное образование Оренбургский район</w:t>
            </w:r>
          </w:p>
        </w:tc>
      </w:tr>
      <w:tr w:rsidR="00577AB5">
        <w:tc>
          <w:tcPr>
            <w:tcW w:w="3799" w:type="dxa"/>
            <w:gridSpan w:val="2"/>
          </w:tcPr>
          <w:p w:rsidR="00577AB5" w:rsidRDefault="00577AB5">
            <w:pPr>
              <w:pStyle w:val="ConsPlusNormal"/>
            </w:pPr>
            <w:r>
              <w:t>Итого по муниципальному образованию Оренбургский район</w:t>
            </w:r>
          </w:p>
        </w:tc>
        <w:tc>
          <w:tcPr>
            <w:tcW w:w="1587" w:type="dxa"/>
          </w:tcPr>
          <w:p w:rsidR="00577AB5" w:rsidRDefault="00577AB5">
            <w:pPr>
              <w:pStyle w:val="ConsPlusNormal"/>
              <w:jc w:val="center"/>
            </w:pPr>
            <w:r>
              <w:t>10544,93</w:t>
            </w:r>
          </w:p>
        </w:tc>
        <w:tc>
          <w:tcPr>
            <w:tcW w:w="2551" w:type="dxa"/>
          </w:tcPr>
          <w:p w:rsidR="00577AB5" w:rsidRDefault="00577AB5">
            <w:pPr>
              <w:pStyle w:val="ConsPlusNormal"/>
              <w:jc w:val="center"/>
            </w:pPr>
            <w:r>
              <w:t>390</w:t>
            </w:r>
          </w:p>
        </w:tc>
        <w:tc>
          <w:tcPr>
            <w:tcW w:w="1984" w:type="dxa"/>
          </w:tcPr>
          <w:p w:rsidR="00577AB5" w:rsidRDefault="00577AB5">
            <w:pPr>
              <w:pStyle w:val="ConsPlusNormal"/>
              <w:jc w:val="center"/>
            </w:pPr>
            <w:r>
              <w:t>17</w:t>
            </w:r>
          </w:p>
        </w:tc>
        <w:tc>
          <w:tcPr>
            <w:tcW w:w="1701" w:type="dxa"/>
          </w:tcPr>
          <w:p w:rsidR="00577AB5" w:rsidRDefault="00577AB5">
            <w:pPr>
              <w:pStyle w:val="ConsPlusNormal"/>
              <w:jc w:val="center"/>
            </w:pPr>
            <w:r>
              <w:t>10</w:t>
            </w:r>
          </w:p>
        </w:tc>
        <w:tc>
          <w:tcPr>
            <w:tcW w:w="1984" w:type="dxa"/>
          </w:tcPr>
          <w:p w:rsidR="00577AB5" w:rsidRDefault="00577AB5">
            <w:pPr>
              <w:pStyle w:val="ConsPlusNormal"/>
              <w:jc w:val="center"/>
            </w:pPr>
            <w:r>
              <w:t>728286,51</w:t>
            </w:r>
          </w:p>
        </w:tc>
      </w:tr>
      <w:tr w:rsidR="00577AB5">
        <w:tc>
          <w:tcPr>
            <w:tcW w:w="794" w:type="dxa"/>
          </w:tcPr>
          <w:p w:rsidR="00577AB5" w:rsidRDefault="00577AB5">
            <w:pPr>
              <w:pStyle w:val="ConsPlusNormal"/>
              <w:jc w:val="center"/>
            </w:pPr>
            <w:r>
              <w:t>562.</w:t>
            </w:r>
          </w:p>
        </w:tc>
        <w:tc>
          <w:tcPr>
            <w:tcW w:w="3005" w:type="dxa"/>
          </w:tcPr>
          <w:p w:rsidR="00577AB5" w:rsidRDefault="00577AB5">
            <w:pPr>
              <w:pStyle w:val="ConsPlusNormal"/>
            </w:pPr>
            <w:r>
              <w:t>пос. Караванный, ул. 1 Квартал, д. 14</w:t>
            </w:r>
          </w:p>
        </w:tc>
        <w:tc>
          <w:tcPr>
            <w:tcW w:w="1587" w:type="dxa"/>
          </w:tcPr>
          <w:p w:rsidR="00577AB5" w:rsidRDefault="00577AB5">
            <w:pPr>
              <w:pStyle w:val="ConsPlusNormal"/>
              <w:jc w:val="center"/>
            </w:pPr>
            <w:r>
              <w:t>1228,00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74647,85</w:t>
            </w:r>
          </w:p>
        </w:tc>
      </w:tr>
      <w:tr w:rsidR="00577AB5">
        <w:tc>
          <w:tcPr>
            <w:tcW w:w="794" w:type="dxa"/>
          </w:tcPr>
          <w:p w:rsidR="00577AB5" w:rsidRDefault="00577AB5">
            <w:pPr>
              <w:pStyle w:val="ConsPlusNormal"/>
              <w:jc w:val="center"/>
            </w:pPr>
            <w:r>
              <w:t>563.</w:t>
            </w:r>
          </w:p>
        </w:tc>
        <w:tc>
          <w:tcPr>
            <w:tcW w:w="3005" w:type="dxa"/>
          </w:tcPr>
          <w:p w:rsidR="00577AB5" w:rsidRDefault="00577AB5">
            <w:pPr>
              <w:pStyle w:val="ConsPlusNormal"/>
            </w:pPr>
            <w:r>
              <w:t>пос. Первомайский, ул. Симонова, д. 13</w:t>
            </w:r>
          </w:p>
        </w:tc>
        <w:tc>
          <w:tcPr>
            <w:tcW w:w="1587" w:type="dxa"/>
          </w:tcPr>
          <w:p w:rsidR="00577AB5" w:rsidRDefault="00577AB5">
            <w:pPr>
              <w:pStyle w:val="ConsPlusNormal"/>
              <w:jc w:val="center"/>
            </w:pPr>
            <w:r>
              <w:t>2740,10</w:t>
            </w:r>
          </w:p>
        </w:tc>
        <w:tc>
          <w:tcPr>
            <w:tcW w:w="2551" w:type="dxa"/>
          </w:tcPr>
          <w:p w:rsidR="00577AB5" w:rsidRDefault="00577AB5">
            <w:pPr>
              <w:pStyle w:val="ConsPlusNormal"/>
              <w:jc w:val="center"/>
            </w:pPr>
            <w:r>
              <w:t>141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98666,96</w:t>
            </w:r>
          </w:p>
        </w:tc>
      </w:tr>
      <w:tr w:rsidR="00577AB5">
        <w:tc>
          <w:tcPr>
            <w:tcW w:w="794" w:type="dxa"/>
          </w:tcPr>
          <w:p w:rsidR="00577AB5" w:rsidRDefault="00577AB5">
            <w:pPr>
              <w:pStyle w:val="ConsPlusNormal"/>
              <w:jc w:val="center"/>
            </w:pPr>
            <w:r>
              <w:lastRenderedPageBreak/>
              <w:t>564.</w:t>
            </w:r>
          </w:p>
        </w:tc>
        <w:tc>
          <w:tcPr>
            <w:tcW w:w="3005" w:type="dxa"/>
          </w:tcPr>
          <w:p w:rsidR="00577AB5" w:rsidRDefault="00577AB5">
            <w:pPr>
              <w:pStyle w:val="ConsPlusNormal"/>
            </w:pPr>
            <w:r>
              <w:t>пос. Первомайский, ул. Симонова, д. 2</w:t>
            </w:r>
          </w:p>
        </w:tc>
        <w:tc>
          <w:tcPr>
            <w:tcW w:w="1587" w:type="dxa"/>
          </w:tcPr>
          <w:p w:rsidR="00577AB5" w:rsidRDefault="00577AB5">
            <w:pPr>
              <w:pStyle w:val="ConsPlusNormal"/>
              <w:jc w:val="center"/>
            </w:pPr>
            <w:r>
              <w:t>673,80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100775,25</w:t>
            </w:r>
          </w:p>
        </w:tc>
      </w:tr>
      <w:tr w:rsidR="00577AB5">
        <w:tc>
          <w:tcPr>
            <w:tcW w:w="794" w:type="dxa"/>
          </w:tcPr>
          <w:p w:rsidR="00577AB5" w:rsidRDefault="00577AB5">
            <w:pPr>
              <w:pStyle w:val="ConsPlusNormal"/>
              <w:jc w:val="center"/>
            </w:pPr>
            <w:r>
              <w:t>565.</w:t>
            </w:r>
          </w:p>
        </w:tc>
        <w:tc>
          <w:tcPr>
            <w:tcW w:w="3005" w:type="dxa"/>
          </w:tcPr>
          <w:p w:rsidR="00577AB5" w:rsidRDefault="00577AB5">
            <w:pPr>
              <w:pStyle w:val="ConsPlusNormal"/>
            </w:pPr>
            <w:r>
              <w:t>пос. Пугачевский, ул. Южная, д. 7</w:t>
            </w:r>
          </w:p>
        </w:tc>
        <w:tc>
          <w:tcPr>
            <w:tcW w:w="1587" w:type="dxa"/>
          </w:tcPr>
          <w:p w:rsidR="00577AB5" w:rsidRDefault="00577AB5">
            <w:pPr>
              <w:pStyle w:val="ConsPlusNormal"/>
              <w:jc w:val="center"/>
            </w:pPr>
            <w:r>
              <w:t>766,50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60059,89</w:t>
            </w:r>
          </w:p>
        </w:tc>
      </w:tr>
      <w:tr w:rsidR="00577AB5">
        <w:tc>
          <w:tcPr>
            <w:tcW w:w="794" w:type="dxa"/>
          </w:tcPr>
          <w:p w:rsidR="00577AB5" w:rsidRDefault="00577AB5">
            <w:pPr>
              <w:pStyle w:val="ConsPlusNormal"/>
              <w:jc w:val="center"/>
            </w:pPr>
            <w:r>
              <w:t>566.</w:t>
            </w:r>
          </w:p>
        </w:tc>
        <w:tc>
          <w:tcPr>
            <w:tcW w:w="3005" w:type="dxa"/>
          </w:tcPr>
          <w:p w:rsidR="00577AB5" w:rsidRDefault="00577AB5">
            <w:pPr>
              <w:pStyle w:val="ConsPlusNormal"/>
            </w:pPr>
            <w:r>
              <w:t>пос. Юный, ул. Прифабричная, д. 54</w:t>
            </w:r>
          </w:p>
        </w:tc>
        <w:tc>
          <w:tcPr>
            <w:tcW w:w="1587" w:type="dxa"/>
          </w:tcPr>
          <w:p w:rsidR="00577AB5" w:rsidRDefault="00577AB5">
            <w:pPr>
              <w:pStyle w:val="ConsPlusNormal"/>
              <w:jc w:val="center"/>
            </w:pPr>
            <w:r>
              <w:t>777,70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48535,06</w:t>
            </w:r>
          </w:p>
        </w:tc>
      </w:tr>
      <w:tr w:rsidR="00577AB5">
        <w:tc>
          <w:tcPr>
            <w:tcW w:w="794" w:type="dxa"/>
          </w:tcPr>
          <w:p w:rsidR="00577AB5" w:rsidRDefault="00577AB5">
            <w:pPr>
              <w:pStyle w:val="ConsPlusNormal"/>
              <w:jc w:val="center"/>
            </w:pPr>
            <w:r>
              <w:t>567.</w:t>
            </w:r>
          </w:p>
        </w:tc>
        <w:tc>
          <w:tcPr>
            <w:tcW w:w="3005" w:type="dxa"/>
          </w:tcPr>
          <w:p w:rsidR="00577AB5" w:rsidRDefault="00577AB5">
            <w:pPr>
              <w:pStyle w:val="ConsPlusNormal"/>
            </w:pPr>
            <w:r>
              <w:t>с. Дедуровка, ул. Ленинская, д. 3</w:t>
            </w:r>
          </w:p>
        </w:tc>
        <w:tc>
          <w:tcPr>
            <w:tcW w:w="1587" w:type="dxa"/>
          </w:tcPr>
          <w:p w:rsidR="00577AB5" w:rsidRDefault="00577AB5">
            <w:pPr>
              <w:pStyle w:val="ConsPlusNormal"/>
              <w:jc w:val="center"/>
            </w:pPr>
            <w:r>
              <w:t>770,83</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48286,25</w:t>
            </w:r>
          </w:p>
        </w:tc>
      </w:tr>
      <w:tr w:rsidR="00577AB5">
        <w:tc>
          <w:tcPr>
            <w:tcW w:w="794" w:type="dxa"/>
          </w:tcPr>
          <w:p w:rsidR="00577AB5" w:rsidRDefault="00577AB5">
            <w:pPr>
              <w:pStyle w:val="ConsPlusNormal"/>
              <w:jc w:val="center"/>
            </w:pPr>
            <w:r>
              <w:t>568.</w:t>
            </w:r>
          </w:p>
        </w:tc>
        <w:tc>
          <w:tcPr>
            <w:tcW w:w="3005" w:type="dxa"/>
          </w:tcPr>
          <w:p w:rsidR="00577AB5" w:rsidRDefault="00577AB5">
            <w:pPr>
              <w:pStyle w:val="ConsPlusNormal"/>
            </w:pPr>
            <w:r>
              <w:t>с. Никольское, ул. Обухова, д. 2</w:t>
            </w:r>
          </w:p>
        </w:tc>
        <w:tc>
          <w:tcPr>
            <w:tcW w:w="1587" w:type="dxa"/>
          </w:tcPr>
          <w:p w:rsidR="00577AB5" w:rsidRDefault="00577AB5">
            <w:pPr>
              <w:pStyle w:val="ConsPlusNormal"/>
              <w:jc w:val="center"/>
            </w:pPr>
            <w:r>
              <w:t>948,00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70864,48</w:t>
            </w:r>
          </w:p>
        </w:tc>
      </w:tr>
      <w:tr w:rsidR="00577AB5">
        <w:tc>
          <w:tcPr>
            <w:tcW w:w="794" w:type="dxa"/>
          </w:tcPr>
          <w:p w:rsidR="00577AB5" w:rsidRDefault="00577AB5">
            <w:pPr>
              <w:pStyle w:val="ConsPlusNormal"/>
              <w:jc w:val="center"/>
            </w:pPr>
            <w:r>
              <w:t>569.</w:t>
            </w:r>
          </w:p>
        </w:tc>
        <w:tc>
          <w:tcPr>
            <w:tcW w:w="3005" w:type="dxa"/>
          </w:tcPr>
          <w:p w:rsidR="00577AB5" w:rsidRDefault="00577AB5">
            <w:pPr>
              <w:pStyle w:val="ConsPlusNormal"/>
            </w:pPr>
            <w:r>
              <w:t>с. Павловка, ул. Просторная, д. 2</w:t>
            </w:r>
          </w:p>
        </w:tc>
        <w:tc>
          <w:tcPr>
            <w:tcW w:w="1587" w:type="dxa"/>
          </w:tcPr>
          <w:p w:rsidR="00577AB5" w:rsidRDefault="00577AB5">
            <w:pPr>
              <w:pStyle w:val="ConsPlusNormal"/>
              <w:jc w:val="center"/>
            </w:pPr>
            <w:r>
              <w:t>875,00</w:t>
            </w:r>
          </w:p>
        </w:tc>
        <w:tc>
          <w:tcPr>
            <w:tcW w:w="2551" w:type="dxa"/>
          </w:tcPr>
          <w:p w:rsidR="00577AB5" w:rsidRDefault="00577AB5">
            <w:pPr>
              <w:pStyle w:val="ConsPlusNormal"/>
              <w:jc w:val="center"/>
            </w:pPr>
            <w:r>
              <w:t>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52059,30</w:t>
            </w:r>
          </w:p>
        </w:tc>
      </w:tr>
      <w:tr w:rsidR="00577AB5">
        <w:tc>
          <w:tcPr>
            <w:tcW w:w="794" w:type="dxa"/>
          </w:tcPr>
          <w:p w:rsidR="00577AB5" w:rsidRDefault="00577AB5">
            <w:pPr>
              <w:pStyle w:val="ConsPlusNormal"/>
              <w:jc w:val="center"/>
            </w:pPr>
            <w:r>
              <w:t>570.</w:t>
            </w:r>
          </w:p>
        </w:tc>
        <w:tc>
          <w:tcPr>
            <w:tcW w:w="3005" w:type="dxa"/>
          </w:tcPr>
          <w:p w:rsidR="00577AB5" w:rsidRDefault="00577AB5">
            <w:pPr>
              <w:pStyle w:val="ConsPlusNormal"/>
            </w:pPr>
            <w:r>
              <w:t>с. Старица, ул. Степная, д. 4</w:t>
            </w:r>
          </w:p>
        </w:tc>
        <w:tc>
          <w:tcPr>
            <w:tcW w:w="1587" w:type="dxa"/>
          </w:tcPr>
          <w:p w:rsidR="00577AB5" w:rsidRDefault="00577AB5">
            <w:pPr>
              <w:pStyle w:val="ConsPlusNormal"/>
              <w:jc w:val="center"/>
            </w:pPr>
            <w:r>
              <w:t>884,00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87241,62</w:t>
            </w:r>
          </w:p>
        </w:tc>
      </w:tr>
      <w:tr w:rsidR="00577AB5">
        <w:tc>
          <w:tcPr>
            <w:tcW w:w="794" w:type="dxa"/>
          </w:tcPr>
          <w:p w:rsidR="00577AB5" w:rsidRDefault="00577AB5">
            <w:pPr>
              <w:pStyle w:val="ConsPlusNormal"/>
              <w:jc w:val="center"/>
            </w:pPr>
            <w:r>
              <w:t>571.</w:t>
            </w:r>
          </w:p>
        </w:tc>
        <w:tc>
          <w:tcPr>
            <w:tcW w:w="3005" w:type="dxa"/>
          </w:tcPr>
          <w:p w:rsidR="00577AB5" w:rsidRDefault="00577AB5">
            <w:pPr>
              <w:pStyle w:val="ConsPlusNormal"/>
            </w:pPr>
            <w:r>
              <w:t>с. Старица, ул. Центральная, д. 5</w:t>
            </w:r>
          </w:p>
        </w:tc>
        <w:tc>
          <w:tcPr>
            <w:tcW w:w="1587" w:type="dxa"/>
          </w:tcPr>
          <w:p w:rsidR="00577AB5" w:rsidRDefault="00577AB5">
            <w:pPr>
              <w:pStyle w:val="ConsPlusNormal"/>
              <w:jc w:val="center"/>
            </w:pPr>
            <w:r>
              <w:t>881,00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4</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87149,85</w:t>
            </w:r>
          </w:p>
        </w:tc>
      </w:tr>
      <w:tr w:rsidR="00577AB5">
        <w:tc>
          <w:tcPr>
            <w:tcW w:w="13606" w:type="dxa"/>
            <w:gridSpan w:val="7"/>
          </w:tcPr>
          <w:p w:rsidR="00577AB5" w:rsidRDefault="00577AB5">
            <w:pPr>
              <w:pStyle w:val="ConsPlusNormal"/>
              <w:jc w:val="center"/>
              <w:outlineLvl w:val="3"/>
            </w:pPr>
            <w:r>
              <w:t>27. Муниципальное образование Первомайский район</w:t>
            </w:r>
          </w:p>
        </w:tc>
      </w:tr>
      <w:tr w:rsidR="00577AB5">
        <w:tc>
          <w:tcPr>
            <w:tcW w:w="3799" w:type="dxa"/>
            <w:gridSpan w:val="2"/>
          </w:tcPr>
          <w:p w:rsidR="00577AB5" w:rsidRDefault="00577AB5">
            <w:pPr>
              <w:pStyle w:val="ConsPlusNormal"/>
            </w:pPr>
            <w:r>
              <w:t>Итого по муниципальному образованию Первомайский район</w:t>
            </w:r>
          </w:p>
        </w:tc>
        <w:tc>
          <w:tcPr>
            <w:tcW w:w="1587" w:type="dxa"/>
          </w:tcPr>
          <w:p w:rsidR="00577AB5" w:rsidRDefault="00577AB5">
            <w:pPr>
              <w:pStyle w:val="ConsPlusNormal"/>
              <w:jc w:val="center"/>
            </w:pPr>
            <w:r>
              <w:t>4118,90</w:t>
            </w:r>
          </w:p>
        </w:tc>
        <w:tc>
          <w:tcPr>
            <w:tcW w:w="2551" w:type="dxa"/>
          </w:tcPr>
          <w:p w:rsidR="00577AB5" w:rsidRDefault="00577AB5">
            <w:pPr>
              <w:pStyle w:val="ConsPlusNormal"/>
              <w:jc w:val="center"/>
            </w:pPr>
            <w:r>
              <w:t>142</w:t>
            </w:r>
          </w:p>
        </w:tc>
        <w:tc>
          <w:tcPr>
            <w:tcW w:w="1984" w:type="dxa"/>
          </w:tcPr>
          <w:p w:rsidR="00577AB5" w:rsidRDefault="00577AB5">
            <w:pPr>
              <w:pStyle w:val="ConsPlusNormal"/>
              <w:jc w:val="center"/>
            </w:pPr>
            <w:r>
              <w:t>6</w:t>
            </w:r>
          </w:p>
        </w:tc>
        <w:tc>
          <w:tcPr>
            <w:tcW w:w="1701" w:type="dxa"/>
          </w:tcPr>
          <w:p w:rsidR="00577AB5" w:rsidRDefault="00577AB5">
            <w:pPr>
              <w:pStyle w:val="ConsPlusNormal"/>
              <w:jc w:val="center"/>
            </w:pPr>
            <w:r>
              <w:t>5</w:t>
            </w:r>
          </w:p>
        </w:tc>
        <w:tc>
          <w:tcPr>
            <w:tcW w:w="1984" w:type="dxa"/>
          </w:tcPr>
          <w:p w:rsidR="00577AB5" w:rsidRDefault="00577AB5">
            <w:pPr>
              <w:pStyle w:val="ConsPlusNormal"/>
              <w:jc w:val="center"/>
            </w:pPr>
            <w:r>
              <w:t>446021,77</w:t>
            </w:r>
          </w:p>
        </w:tc>
      </w:tr>
      <w:tr w:rsidR="00577AB5">
        <w:tc>
          <w:tcPr>
            <w:tcW w:w="794" w:type="dxa"/>
          </w:tcPr>
          <w:p w:rsidR="00577AB5" w:rsidRDefault="00577AB5">
            <w:pPr>
              <w:pStyle w:val="ConsPlusNormal"/>
              <w:jc w:val="center"/>
            </w:pPr>
            <w:r>
              <w:t>572.</w:t>
            </w:r>
          </w:p>
        </w:tc>
        <w:tc>
          <w:tcPr>
            <w:tcW w:w="3005" w:type="dxa"/>
          </w:tcPr>
          <w:p w:rsidR="00577AB5" w:rsidRDefault="00577AB5">
            <w:pPr>
              <w:pStyle w:val="ConsPlusNormal"/>
            </w:pPr>
            <w:r>
              <w:t>пос. Первомайский, ул. Победы, д. 6</w:t>
            </w:r>
          </w:p>
        </w:tc>
        <w:tc>
          <w:tcPr>
            <w:tcW w:w="1587" w:type="dxa"/>
          </w:tcPr>
          <w:p w:rsidR="00577AB5" w:rsidRDefault="00577AB5">
            <w:pPr>
              <w:pStyle w:val="ConsPlusNormal"/>
              <w:jc w:val="center"/>
            </w:pPr>
            <w:r>
              <w:t>1344,60</w:t>
            </w:r>
          </w:p>
        </w:tc>
        <w:tc>
          <w:tcPr>
            <w:tcW w:w="2551" w:type="dxa"/>
          </w:tcPr>
          <w:p w:rsidR="00577AB5" w:rsidRDefault="00577AB5">
            <w:pPr>
              <w:pStyle w:val="ConsPlusNormal"/>
              <w:jc w:val="center"/>
            </w:pPr>
            <w:r>
              <w:t>49</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114677,68</w:t>
            </w:r>
          </w:p>
        </w:tc>
      </w:tr>
      <w:tr w:rsidR="00577AB5">
        <w:tc>
          <w:tcPr>
            <w:tcW w:w="794" w:type="dxa"/>
          </w:tcPr>
          <w:p w:rsidR="00577AB5" w:rsidRDefault="00577AB5">
            <w:pPr>
              <w:pStyle w:val="ConsPlusNormal"/>
              <w:jc w:val="center"/>
            </w:pPr>
            <w:r>
              <w:t>573.</w:t>
            </w:r>
          </w:p>
        </w:tc>
        <w:tc>
          <w:tcPr>
            <w:tcW w:w="3005" w:type="dxa"/>
          </w:tcPr>
          <w:p w:rsidR="00577AB5" w:rsidRDefault="00577AB5">
            <w:pPr>
              <w:pStyle w:val="ConsPlusNormal"/>
            </w:pPr>
            <w:r>
              <w:t>пос. Первомайский, ул. 60 лет СССР, д. 21</w:t>
            </w:r>
          </w:p>
        </w:tc>
        <w:tc>
          <w:tcPr>
            <w:tcW w:w="1587" w:type="dxa"/>
          </w:tcPr>
          <w:p w:rsidR="00577AB5" w:rsidRDefault="00577AB5">
            <w:pPr>
              <w:pStyle w:val="ConsPlusNormal"/>
              <w:jc w:val="center"/>
            </w:pPr>
            <w:r>
              <w:t>744,40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80904,17</w:t>
            </w:r>
          </w:p>
        </w:tc>
      </w:tr>
      <w:tr w:rsidR="00577AB5">
        <w:tc>
          <w:tcPr>
            <w:tcW w:w="794" w:type="dxa"/>
          </w:tcPr>
          <w:p w:rsidR="00577AB5" w:rsidRDefault="00577AB5">
            <w:pPr>
              <w:pStyle w:val="ConsPlusNormal"/>
              <w:jc w:val="center"/>
            </w:pPr>
            <w:r>
              <w:t>574.</w:t>
            </w:r>
          </w:p>
        </w:tc>
        <w:tc>
          <w:tcPr>
            <w:tcW w:w="3005" w:type="dxa"/>
          </w:tcPr>
          <w:p w:rsidR="00577AB5" w:rsidRDefault="00577AB5">
            <w:pPr>
              <w:pStyle w:val="ConsPlusNormal"/>
            </w:pPr>
            <w:r>
              <w:t>пос. Первомайский, ул. Дружбы, д. 2а</w:t>
            </w:r>
          </w:p>
        </w:tc>
        <w:tc>
          <w:tcPr>
            <w:tcW w:w="1587" w:type="dxa"/>
          </w:tcPr>
          <w:p w:rsidR="00577AB5" w:rsidRDefault="00577AB5">
            <w:pPr>
              <w:pStyle w:val="ConsPlusNormal"/>
              <w:jc w:val="center"/>
            </w:pPr>
            <w:r>
              <w:t>706,50</w:t>
            </w:r>
          </w:p>
        </w:tc>
        <w:tc>
          <w:tcPr>
            <w:tcW w:w="2551" w:type="dxa"/>
          </w:tcPr>
          <w:p w:rsidR="00577AB5" w:rsidRDefault="00577AB5">
            <w:pPr>
              <w:pStyle w:val="ConsPlusNormal"/>
              <w:jc w:val="center"/>
            </w:pPr>
            <w:r>
              <w:t>28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78557,53</w:t>
            </w:r>
          </w:p>
        </w:tc>
      </w:tr>
      <w:tr w:rsidR="00577AB5">
        <w:tc>
          <w:tcPr>
            <w:tcW w:w="794" w:type="dxa"/>
          </w:tcPr>
          <w:p w:rsidR="00577AB5" w:rsidRDefault="00577AB5">
            <w:pPr>
              <w:pStyle w:val="ConsPlusNormal"/>
              <w:jc w:val="center"/>
            </w:pPr>
            <w:r>
              <w:lastRenderedPageBreak/>
              <w:t>575.</w:t>
            </w:r>
          </w:p>
        </w:tc>
        <w:tc>
          <w:tcPr>
            <w:tcW w:w="3005" w:type="dxa"/>
          </w:tcPr>
          <w:p w:rsidR="00577AB5" w:rsidRDefault="00577AB5">
            <w:pPr>
              <w:pStyle w:val="ConsPlusNormal"/>
            </w:pPr>
            <w:r>
              <w:t>пос. Первомайский, ул. Западная, д. 2а</w:t>
            </w:r>
          </w:p>
        </w:tc>
        <w:tc>
          <w:tcPr>
            <w:tcW w:w="1587" w:type="dxa"/>
          </w:tcPr>
          <w:p w:rsidR="00577AB5" w:rsidRDefault="00577AB5">
            <w:pPr>
              <w:pStyle w:val="ConsPlusNormal"/>
              <w:jc w:val="center"/>
            </w:pPr>
            <w:r>
              <w:t>701,40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78241,75</w:t>
            </w:r>
          </w:p>
        </w:tc>
      </w:tr>
      <w:tr w:rsidR="00577AB5">
        <w:tc>
          <w:tcPr>
            <w:tcW w:w="794" w:type="dxa"/>
          </w:tcPr>
          <w:p w:rsidR="00577AB5" w:rsidRDefault="00577AB5">
            <w:pPr>
              <w:pStyle w:val="ConsPlusNormal"/>
              <w:jc w:val="center"/>
            </w:pPr>
            <w:r>
              <w:t>576.</w:t>
            </w:r>
          </w:p>
        </w:tc>
        <w:tc>
          <w:tcPr>
            <w:tcW w:w="3005" w:type="dxa"/>
          </w:tcPr>
          <w:p w:rsidR="00577AB5" w:rsidRDefault="00577AB5">
            <w:pPr>
              <w:pStyle w:val="ConsPlusNormal"/>
            </w:pPr>
            <w:r>
              <w:t>пос. Фурманов, ул. Рабочая, д. 2</w:t>
            </w:r>
          </w:p>
        </w:tc>
        <w:tc>
          <w:tcPr>
            <w:tcW w:w="1587" w:type="dxa"/>
          </w:tcPr>
          <w:p w:rsidR="00577AB5" w:rsidRDefault="00577AB5">
            <w:pPr>
              <w:pStyle w:val="ConsPlusNormal"/>
              <w:jc w:val="center"/>
            </w:pPr>
            <w:r>
              <w:t>622,00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93640,64</w:t>
            </w:r>
          </w:p>
        </w:tc>
      </w:tr>
      <w:tr w:rsidR="00577AB5">
        <w:tc>
          <w:tcPr>
            <w:tcW w:w="13606" w:type="dxa"/>
            <w:gridSpan w:val="7"/>
          </w:tcPr>
          <w:p w:rsidR="00577AB5" w:rsidRDefault="00577AB5">
            <w:pPr>
              <w:pStyle w:val="ConsPlusNormal"/>
              <w:jc w:val="center"/>
              <w:outlineLvl w:val="3"/>
            </w:pPr>
            <w:r>
              <w:t>28. Муниципальное образование Переволоцкий район</w:t>
            </w:r>
          </w:p>
        </w:tc>
      </w:tr>
      <w:tr w:rsidR="00577AB5">
        <w:tc>
          <w:tcPr>
            <w:tcW w:w="3799" w:type="dxa"/>
            <w:gridSpan w:val="2"/>
          </w:tcPr>
          <w:p w:rsidR="00577AB5" w:rsidRDefault="00577AB5">
            <w:pPr>
              <w:pStyle w:val="ConsPlusNormal"/>
            </w:pPr>
            <w:r>
              <w:t>Итого по муниципальному образованию Переволоцкий район</w:t>
            </w:r>
          </w:p>
        </w:tc>
        <w:tc>
          <w:tcPr>
            <w:tcW w:w="1587" w:type="dxa"/>
          </w:tcPr>
          <w:p w:rsidR="00577AB5" w:rsidRDefault="00577AB5">
            <w:pPr>
              <w:pStyle w:val="ConsPlusNormal"/>
              <w:jc w:val="center"/>
            </w:pPr>
            <w:r>
              <w:t>1317,60</w:t>
            </w:r>
          </w:p>
        </w:tc>
        <w:tc>
          <w:tcPr>
            <w:tcW w:w="2551" w:type="dxa"/>
          </w:tcPr>
          <w:p w:rsidR="00577AB5" w:rsidRDefault="00577AB5">
            <w:pPr>
              <w:pStyle w:val="ConsPlusNormal"/>
              <w:jc w:val="center"/>
            </w:pPr>
            <w:r>
              <w:t>48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2</w:t>
            </w:r>
          </w:p>
        </w:tc>
        <w:tc>
          <w:tcPr>
            <w:tcW w:w="1984" w:type="dxa"/>
          </w:tcPr>
          <w:p w:rsidR="00577AB5" w:rsidRDefault="00577AB5">
            <w:pPr>
              <w:pStyle w:val="ConsPlusNormal"/>
              <w:jc w:val="center"/>
            </w:pPr>
            <w:r>
              <w:t>172868,33</w:t>
            </w:r>
          </w:p>
        </w:tc>
      </w:tr>
      <w:tr w:rsidR="00577AB5">
        <w:tc>
          <w:tcPr>
            <w:tcW w:w="794" w:type="dxa"/>
          </w:tcPr>
          <w:p w:rsidR="00577AB5" w:rsidRDefault="00577AB5">
            <w:pPr>
              <w:pStyle w:val="ConsPlusNormal"/>
              <w:jc w:val="center"/>
            </w:pPr>
            <w:r>
              <w:t>577.</w:t>
            </w:r>
          </w:p>
        </w:tc>
        <w:tc>
          <w:tcPr>
            <w:tcW w:w="3005" w:type="dxa"/>
          </w:tcPr>
          <w:p w:rsidR="00577AB5" w:rsidRDefault="00577AB5">
            <w:pPr>
              <w:pStyle w:val="ConsPlusNormal"/>
            </w:pPr>
            <w:r>
              <w:t>пос. Переволоцкий, ул. Ленинская, д. 137а</w:t>
            </w:r>
          </w:p>
        </w:tc>
        <w:tc>
          <w:tcPr>
            <w:tcW w:w="1587" w:type="dxa"/>
          </w:tcPr>
          <w:p w:rsidR="00577AB5" w:rsidRDefault="00577AB5">
            <w:pPr>
              <w:pStyle w:val="ConsPlusNormal"/>
              <w:jc w:val="center"/>
            </w:pPr>
            <w:r>
              <w:t>567,10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88126,36</w:t>
            </w:r>
          </w:p>
        </w:tc>
      </w:tr>
      <w:tr w:rsidR="00577AB5">
        <w:tc>
          <w:tcPr>
            <w:tcW w:w="794" w:type="dxa"/>
          </w:tcPr>
          <w:p w:rsidR="00577AB5" w:rsidRDefault="00577AB5">
            <w:pPr>
              <w:pStyle w:val="ConsPlusNormal"/>
              <w:jc w:val="center"/>
            </w:pPr>
            <w:r>
              <w:t>578.</w:t>
            </w:r>
          </w:p>
        </w:tc>
        <w:tc>
          <w:tcPr>
            <w:tcW w:w="3005" w:type="dxa"/>
          </w:tcPr>
          <w:p w:rsidR="00577AB5" w:rsidRDefault="00577AB5">
            <w:pPr>
              <w:pStyle w:val="ConsPlusNormal"/>
            </w:pPr>
            <w:r>
              <w:t>пос. Переволоцкий, ул. Нефтяников, д. 20</w:t>
            </w:r>
          </w:p>
        </w:tc>
        <w:tc>
          <w:tcPr>
            <w:tcW w:w="1587" w:type="dxa"/>
          </w:tcPr>
          <w:p w:rsidR="00577AB5" w:rsidRDefault="00577AB5">
            <w:pPr>
              <w:pStyle w:val="ConsPlusNormal"/>
              <w:jc w:val="center"/>
            </w:pPr>
            <w:r>
              <w:t>750,50</w:t>
            </w:r>
          </w:p>
        </w:tc>
        <w:tc>
          <w:tcPr>
            <w:tcW w:w="2551" w:type="dxa"/>
          </w:tcPr>
          <w:p w:rsidR="00577AB5" w:rsidRDefault="00577AB5">
            <w:pPr>
              <w:pStyle w:val="ConsPlusNormal"/>
              <w:jc w:val="center"/>
            </w:pPr>
            <w:r>
              <w:t>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84741,97</w:t>
            </w:r>
          </w:p>
        </w:tc>
      </w:tr>
      <w:tr w:rsidR="00577AB5">
        <w:tc>
          <w:tcPr>
            <w:tcW w:w="13606" w:type="dxa"/>
            <w:gridSpan w:val="7"/>
          </w:tcPr>
          <w:p w:rsidR="00577AB5" w:rsidRDefault="00577AB5">
            <w:pPr>
              <w:pStyle w:val="ConsPlusNormal"/>
              <w:jc w:val="center"/>
              <w:outlineLvl w:val="3"/>
            </w:pPr>
            <w:r>
              <w:t>29. Муниципальное образование Сакмарский район</w:t>
            </w:r>
          </w:p>
        </w:tc>
      </w:tr>
      <w:tr w:rsidR="00577AB5">
        <w:tc>
          <w:tcPr>
            <w:tcW w:w="3799" w:type="dxa"/>
            <w:gridSpan w:val="2"/>
          </w:tcPr>
          <w:p w:rsidR="00577AB5" w:rsidRDefault="00577AB5">
            <w:pPr>
              <w:pStyle w:val="ConsPlusNormal"/>
            </w:pPr>
            <w:r>
              <w:t>Итого по муниципальному образованию Сакмарский район</w:t>
            </w:r>
          </w:p>
        </w:tc>
        <w:tc>
          <w:tcPr>
            <w:tcW w:w="1587" w:type="dxa"/>
          </w:tcPr>
          <w:p w:rsidR="00577AB5" w:rsidRDefault="00577AB5">
            <w:pPr>
              <w:pStyle w:val="ConsPlusNormal"/>
              <w:jc w:val="center"/>
            </w:pPr>
            <w:r>
              <w:t>5560,80</w:t>
            </w:r>
          </w:p>
        </w:tc>
        <w:tc>
          <w:tcPr>
            <w:tcW w:w="2551" w:type="dxa"/>
          </w:tcPr>
          <w:p w:rsidR="00577AB5" w:rsidRDefault="00577AB5">
            <w:pPr>
              <w:pStyle w:val="ConsPlusNormal"/>
              <w:jc w:val="center"/>
            </w:pPr>
            <w:r>
              <w:t>177</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3</w:t>
            </w:r>
          </w:p>
        </w:tc>
        <w:tc>
          <w:tcPr>
            <w:tcW w:w="1984" w:type="dxa"/>
          </w:tcPr>
          <w:p w:rsidR="00577AB5" w:rsidRDefault="00577AB5">
            <w:pPr>
              <w:pStyle w:val="ConsPlusNormal"/>
              <w:jc w:val="center"/>
            </w:pPr>
            <w:r>
              <w:t>230540,21</w:t>
            </w:r>
          </w:p>
        </w:tc>
      </w:tr>
      <w:tr w:rsidR="00577AB5">
        <w:tc>
          <w:tcPr>
            <w:tcW w:w="794" w:type="dxa"/>
          </w:tcPr>
          <w:p w:rsidR="00577AB5" w:rsidRDefault="00577AB5">
            <w:pPr>
              <w:pStyle w:val="ConsPlusNormal"/>
              <w:jc w:val="center"/>
            </w:pPr>
            <w:r>
              <w:t>579.</w:t>
            </w:r>
          </w:p>
        </w:tc>
        <w:tc>
          <w:tcPr>
            <w:tcW w:w="3005" w:type="dxa"/>
          </w:tcPr>
          <w:p w:rsidR="00577AB5" w:rsidRDefault="00577AB5">
            <w:pPr>
              <w:pStyle w:val="ConsPlusNormal"/>
            </w:pPr>
            <w:r>
              <w:t>пос. Жилгородок, ул. Центральная, д. 10</w:t>
            </w:r>
          </w:p>
        </w:tc>
        <w:tc>
          <w:tcPr>
            <w:tcW w:w="1587" w:type="dxa"/>
          </w:tcPr>
          <w:p w:rsidR="00577AB5" w:rsidRDefault="00577AB5">
            <w:pPr>
              <w:pStyle w:val="ConsPlusNormal"/>
              <w:jc w:val="center"/>
            </w:pPr>
            <w:r>
              <w:t>4547,90</w:t>
            </w:r>
          </w:p>
        </w:tc>
        <w:tc>
          <w:tcPr>
            <w:tcW w:w="2551" w:type="dxa"/>
          </w:tcPr>
          <w:p w:rsidR="00577AB5" w:rsidRDefault="00577AB5">
            <w:pPr>
              <w:pStyle w:val="ConsPlusNormal"/>
              <w:jc w:val="center"/>
            </w:pPr>
            <w:r>
              <w:t>151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164045,62</w:t>
            </w:r>
          </w:p>
        </w:tc>
      </w:tr>
      <w:tr w:rsidR="00577AB5">
        <w:tc>
          <w:tcPr>
            <w:tcW w:w="794" w:type="dxa"/>
          </w:tcPr>
          <w:p w:rsidR="00577AB5" w:rsidRDefault="00577AB5">
            <w:pPr>
              <w:pStyle w:val="ConsPlusNormal"/>
              <w:jc w:val="center"/>
            </w:pPr>
            <w:r>
              <w:t>580.</w:t>
            </w:r>
          </w:p>
        </w:tc>
        <w:tc>
          <w:tcPr>
            <w:tcW w:w="3005" w:type="dxa"/>
            <w:vAlign w:val="bottom"/>
          </w:tcPr>
          <w:p w:rsidR="00577AB5" w:rsidRDefault="00577AB5">
            <w:pPr>
              <w:pStyle w:val="ConsPlusNormal"/>
            </w:pPr>
            <w:r>
              <w:t>пос. Светлый, ул. Советская, д. 66</w:t>
            </w:r>
          </w:p>
        </w:tc>
        <w:tc>
          <w:tcPr>
            <w:tcW w:w="1587" w:type="dxa"/>
          </w:tcPr>
          <w:p w:rsidR="00577AB5" w:rsidRDefault="00577AB5">
            <w:pPr>
              <w:pStyle w:val="ConsPlusNormal"/>
              <w:jc w:val="center"/>
            </w:pPr>
            <w:r>
              <w:t>503,00</w:t>
            </w:r>
          </w:p>
        </w:tc>
        <w:tc>
          <w:tcPr>
            <w:tcW w:w="2551" w:type="dxa"/>
            <w:vAlign w:val="bottom"/>
          </w:tcPr>
          <w:p w:rsidR="00577AB5" w:rsidRDefault="00577AB5">
            <w:pPr>
              <w:pStyle w:val="ConsPlusNormal"/>
              <w:jc w:val="center"/>
            </w:pPr>
            <w:r>
              <w:t>12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33177,38</w:t>
            </w:r>
          </w:p>
        </w:tc>
      </w:tr>
      <w:tr w:rsidR="00577AB5">
        <w:tc>
          <w:tcPr>
            <w:tcW w:w="794" w:type="dxa"/>
          </w:tcPr>
          <w:p w:rsidR="00577AB5" w:rsidRDefault="00577AB5">
            <w:pPr>
              <w:pStyle w:val="ConsPlusNormal"/>
              <w:jc w:val="center"/>
            </w:pPr>
            <w:r>
              <w:t>581.</w:t>
            </w:r>
          </w:p>
        </w:tc>
        <w:tc>
          <w:tcPr>
            <w:tcW w:w="3005" w:type="dxa"/>
          </w:tcPr>
          <w:p w:rsidR="00577AB5" w:rsidRDefault="00577AB5">
            <w:pPr>
              <w:pStyle w:val="ConsPlusNormal"/>
            </w:pPr>
            <w:r>
              <w:t>пос. Светлый, ул. Степная, д. 5</w:t>
            </w:r>
          </w:p>
        </w:tc>
        <w:tc>
          <w:tcPr>
            <w:tcW w:w="1587" w:type="dxa"/>
          </w:tcPr>
          <w:p w:rsidR="00577AB5" w:rsidRDefault="00577AB5">
            <w:pPr>
              <w:pStyle w:val="ConsPlusNormal"/>
              <w:jc w:val="center"/>
            </w:pPr>
            <w:r>
              <w:t>509,90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33317,21</w:t>
            </w:r>
          </w:p>
        </w:tc>
      </w:tr>
      <w:tr w:rsidR="00577AB5">
        <w:tc>
          <w:tcPr>
            <w:tcW w:w="13606" w:type="dxa"/>
            <w:gridSpan w:val="7"/>
          </w:tcPr>
          <w:p w:rsidR="00577AB5" w:rsidRDefault="00577AB5">
            <w:pPr>
              <w:pStyle w:val="ConsPlusNormal"/>
              <w:jc w:val="center"/>
              <w:outlineLvl w:val="3"/>
            </w:pPr>
            <w:r>
              <w:t>30. Муниципальное образование Саракташский район</w:t>
            </w:r>
          </w:p>
        </w:tc>
      </w:tr>
      <w:tr w:rsidR="00577AB5">
        <w:tc>
          <w:tcPr>
            <w:tcW w:w="3799" w:type="dxa"/>
            <w:gridSpan w:val="2"/>
          </w:tcPr>
          <w:p w:rsidR="00577AB5" w:rsidRDefault="00577AB5">
            <w:pPr>
              <w:pStyle w:val="ConsPlusNormal"/>
            </w:pPr>
            <w:r>
              <w:t>Итого по муниципальному образованию Саракташский район</w:t>
            </w:r>
          </w:p>
        </w:tc>
        <w:tc>
          <w:tcPr>
            <w:tcW w:w="1587" w:type="dxa"/>
          </w:tcPr>
          <w:p w:rsidR="00577AB5" w:rsidRDefault="00577AB5">
            <w:pPr>
              <w:pStyle w:val="ConsPlusNormal"/>
              <w:jc w:val="center"/>
            </w:pPr>
            <w:r>
              <w:t>7361,70</w:t>
            </w:r>
          </w:p>
        </w:tc>
        <w:tc>
          <w:tcPr>
            <w:tcW w:w="2551" w:type="dxa"/>
          </w:tcPr>
          <w:p w:rsidR="00577AB5" w:rsidRDefault="00577AB5">
            <w:pPr>
              <w:pStyle w:val="ConsPlusNormal"/>
              <w:jc w:val="center"/>
            </w:pPr>
            <w:r>
              <w:t>251</w:t>
            </w:r>
          </w:p>
        </w:tc>
        <w:tc>
          <w:tcPr>
            <w:tcW w:w="1984" w:type="dxa"/>
          </w:tcPr>
          <w:p w:rsidR="00577AB5" w:rsidRDefault="00577AB5">
            <w:pPr>
              <w:pStyle w:val="ConsPlusNormal"/>
              <w:jc w:val="center"/>
            </w:pPr>
            <w:r>
              <w:t>9</w:t>
            </w:r>
          </w:p>
        </w:tc>
        <w:tc>
          <w:tcPr>
            <w:tcW w:w="1701" w:type="dxa"/>
          </w:tcPr>
          <w:p w:rsidR="00577AB5" w:rsidRDefault="00577AB5">
            <w:pPr>
              <w:pStyle w:val="ConsPlusNormal"/>
              <w:jc w:val="center"/>
            </w:pPr>
            <w:r>
              <w:t>8</w:t>
            </w:r>
          </w:p>
        </w:tc>
        <w:tc>
          <w:tcPr>
            <w:tcW w:w="1984" w:type="dxa"/>
          </w:tcPr>
          <w:p w:rsidR="00577AB5" w:rsidRDefault="00577AB5">
            <w:pPr>
              <w:pStyle w:val="ConsPlusNormal"/>
              <w:jc w:val="center"/>
            </w:pPr>
            <w:r>
              <w:t>742492,54</w:t>
            </w:r>
          </w:p>
        </w:tc>
      </w:tr>
      <w:tr w:rsidR="00577AB5">
        <w:tc>
          <w:tcPr>
            <w:tcW w:w="794" w:type="dxa"/>
          </w:tcPr>
          <w:p w:rsidR="00577AB5" w:rsidRDefault="00577AB5">
            <w:pPr>
              <w:pStyle w:val="ConsPlusNormal"/>
              <w:jc w:val="center"/>
            </w:pPr>
            <w:r>
              <w:t>582.</w:t>
            </w:r>
          </w:p>
        </w:tc>
        <w:tc>
          <w:tcPr>
            <w:tcW w:w="3005" w:type="dxa"/>
          </w:tcPr>
          <w:p w:rsidR="00577AB5" w:rsidRDefault="00577AB5">
            <w:pPr>
              <w:pStyle w:val="ConsPlusNormal"/>
            </w:pPr>
            <w:r>
              <w:t xml:space="preserve">пос. Саракташ, ул. </w:t>
            </w:r>
            <w:r>
              <w:lastRenderedPageBreak/>
              <w:t>Комсомольская, д. 168</w:t>
            </w:r>
          </w:p>
        </w:tc>
        <w:tc>
          <w:tcPr>
            <w:tcW w:w="1587" w:type="dxa"/>
          </w:tcPr>
          <w:p w:rsidR="00577AB5" w:rsidRDefault="00577AB5">
            <w:pPr>
              <w:pStyle w:val="ConsPlusNormal"/>
              <w:jc w:val="center"/>
            </w:pPr>
            <w:r>
              <w:lastRenderedPageBreak/>
              <w:t>1860,90</w:t>
            </w:r>
          </w:p>
        </w:tc>
        <w:tc>
          <w:tcPr>
            <w:tcW w:w="2551" w:type="dxa"/>
          </w:tcPr>
          <w:p w:rsidR="00577AB5" w:rsidRDefault="00577AB5">
            <w:pPr>
              <w:pStyle w:val="ConsPlusNormal"/>
              <w:jc w:val="center"/>
            </w:pPr>
            <w:r>
              <w:t>75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56960,12</w:t>
            </w:r>
          </w:p>
        </w:tc>
      </w:tr>
      <w:tr w:rsidR="00577AB5">
        <w:tc>
          <w:tcPr>
            <w:tcW w:w="794" w:type="dxa"/>
          </w:tcPr>
          <w:p w:rsidR="00577AB5" w:rsidRDefault="00577AB5">
            <w:pPr>
              <w:pStyle w:val="ConsPlusNormal"/>
              <w:jc w:val="center"/>
            </w:pPr>
            <w:r>
              <w:lastRenderedPageBreak/>
              <w:t>583.</w:t>
            </w:r>
          </w:p>
        </w:tc>
        <w:tc>
          <w:tcPr>
            <w:tcW w:w="3005" w:type="dxa"/>
          </w:tcPr>
          <w:p w:rsidR="00577AB5" w:rsidRDefault="00577AB5">
            <w:pPr>
              <w:pStyle w:val="ConsPlusNormal"/>
            </w:pPr>
            <w:r>
              <w:t>пос. Саракташ, ул. Мира, д. 14</w:t>
            </w:r>
          </w:p>
        </w:tc>
        <w:tc>
          <w:tcPr>
            <w:tcW w:w="1587" w:type="dxa"/>
          </w:tcPr>
          <w:p w:rsidR="00577AB5" w:rsidRDefault="00577AB5">
            <w:pPr>
              <w:pStyle w:val="ConsPlusNormal"/>
              <w:jc w:val="center"/>
            </w:pPr>
            <w:r>
              <w:t>669,60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77355,29</w:t>
            </w:r>
          </w:p>
        </w:tc>
      </w:tr>
      <w:tr w:rsidR="00577AB5">
        <w:tc>
          <w:tcPr>
            <w:tcW w:w="794" w:type="dxa"/>
          </w:tcPr>
          <w:p w:rsidR="00577AB5" w:rsidRDefault="00577AB5">
            <w:pPr>
              <w:pStyle w:val="ConsPlusNormal"/>
              <w:jc w:val="center"/>
            </w:pPr>
            <w:r>
              <w:t>584.</w:t>
            </w:r>
          </w:p>
        </w:tc>
        <w:tc>
          <w:tcPr>
            <w:tcW w:w="3005" w:type="dxa"/>
          </w:tcPr>
          <w:p w:rsidR="00577AB5" w:rsidRDefault="00577AB5">
            <w:pPr>
              <w:pStyle w:val="ConsPlusNormal"/>
            </w:pPr>
            <w:r>
              <w:t>пос. Саракташ, ул. Трудовая, д. 14</w:t>
            </w:r>
          </w:p>
        </w:tc>
        <w:tc>
          <w:tcPr>
            <w:tcW w:w="1587" w:type="dxa"/>
          </w:tcPr>
          <w:p w:rsidR="00577AB5" w:rsidRDefault="00577AB5">
            <w:pPr>
              <w:pStyle w:val="ConsPlusNormal"/>
              <w:jc w:val="center"/>
            </w:pPr>
            <w:r>
              <w:t>1044,50</w:t>
            </w:r>
          </w:p>
        </w:tc>
        <w:tc>
          <w:tcPr>
            <w:tcW w:w="2551" w:type="dxa"/>
          </w:tcPr>
          <w:p w:rsidR="00577AB5" w:rsidRDefault="00577AB5">
            <w:pPr>
              <w:pStyle w:val="ConsPlusNormal"/>
              <w:jc w:val="center"/>
            </w:pPr>
            <w:r>
              <w:t>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36205,08</w:t>
            </w:r>
          </w:p>
        </w:tc>
      </w:tr>
      <w:tr w:rsidR="00577AB5">
        <w:tc>
          <w:tcPr>
            <w:tcW w:w="794" w:type="dxa"/>
          </w:tcPr>
          <w:p w:rsidR="00577AB5" w:rsidRDefault="00577AB5">
            <w:pPr>
              <w:pStyle w:val="ConsPlusNormal"/>
              <w:jc w:val="center"/>
            </w:pPr>
            <w:r>
              <w:t>585.</w:t>
            </w:r>
          </w:p>
        </w:tc>
        <w:tc>
          <w:tcPr>
            <w:tcW w:w="3005" w:type="dxa"/>
          </w:tcPr>
          <w:p w:rsidR="00577AB5" w:rsidRDefault="00577AB5">
            <w:pPr>
              <w:pStyle w:val="ConsPlusNormal"/>
            </w:pPr>
            <w:r>
              <w:t>с. Васильевка, ул. Дружбы, д. 5</w:t>
            </w:r>
          </w:p>
        </w:tc>
        <w:tc>
          <w:tcPr>
            <w:tcW w:w="1587" w:type="dxa"/>
          </w:tcPr>
          <w:p w:rsidR="00577AB5" w:rsidRDefault="00577AB5">
            <w:pPr>
              <w:pStyle w:val="ConsPlusNormal"/>
              <w:jc w:val="center"/>
            </w:pPr>
            <w:r>
              <w:t>761,10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74815,50</w:t>
            </w:r>
          </w:p>
        </w:tc>
      </w:tr>
      <w:tr w:rsidR="00577AB5">
        <w:tc>
          <w:tcPr>
            <w:tcW w:w="794" w:type="dxa"/>
          </w:tcPr>
          <w:p w:rsidR="00577AB5" w:rsidRDefault="00577AB5">
            <w:pPr>
              <w:pStyle w:val="ConsPlusNormal"/>
              <w:jc w:val="center"/>
            </w:pPr>
            <w:r>
              <w:t>586.</w:t>
            </w:r>
          </w:p>
        </w:tc>
        <w:tc>
          <w:tcPr>
            <w:tcW w:w="3005" w:type="dxa"/>
          </w:tcPr>
          <w:p w:rsidR="00577AB5" w:rsidRDefault="00577AB5">
            <w:pPr>
              <w:pStyle w:val="ConsPlusNormal"/>
            </w:pPr>
            <w:r>
              <w:t>с. Новочеркасск, ул. Кольцевая, д. 2</w:t>
            </w:r>
          </w:p>
        </w:tc>
        <w:tc>
          <w:tcPr>
            <w:tcW w:w="1587" w:type="dxa"/>
          </w:tcPr>
          <w:p w:rsidR="00577AB5" w:rsidRDefault="00577AB5">
            <w:pPr>
              <w:pStyle w:val="ConsPlusNormal"/>
              <w:jc w:val="center"/>
            </w:pPr>
            <w:r>
              <w:t>665,00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69689,36</w:t>
            </w:r>
          </w:p>
        </w:tc>
      </w:tr>
      <w:tr w:rsidR="00577AB5">
        <w:tc>
          <w:tcPr>
            <w:tcW w:w="794" w:type="dxa"/>
          </w:tcPr>
          <w:p w:rsidR="00577AB5" w:rsidRDefault="00577AB5">
            <w:pPr>
              <w:pStyle w:val="ConsPlusNormal"/>
              <w:jc w:val="center"/>
            </w:pPr>
            <w:r>
              <w:t>587.</w:t>
            </w:r>
          </w:p>
        </w:tc>
        <w:tc>
          <w:tcPr>
            <w:tcW w:w="3005" w:type="dxa"/>
          </w:tcPr>
          <w:p w:rsidR="00577AB5" w:rsidRDefault="00577AB5">
            <w:pPr>
              <w:pStyle w:val="ConsPlusNormal"/>
            </w:pPr>
            <w:r>
              <w:t>с. Новочеркасск, ул. Парковая, д. 12</w:t>
            </w:r>
          </w:p>
        </w:tc>
        <w:tc>
          <w:tcPr>
            <w:tcW w:w="1587" w:type="dxa"/>
          </w:tcPr>
          <w:p w:rsidR="00577AB5" w:rsidRDefault="00577AB5">
            <w:pPr>
              <w:pStyle w:val="ConsPlusNormal"/>
              <w:jc w:val="center"/>
            </w:pPr>
            <w:r>
              <w:t>683,00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65012,08</w:t>
            </w:r>
          </w:p>
        </w:tc>
      </w:tr>
      <w:tr w:rsidR="00577AB5">
        <w:tc>
          <w:tcPr>
            <w:tcW w:w="794" w:type="dxa"/>
          </w:tcPr>
          <w:p w:rsidR="00577AB5" w:rsidRDefault="00577AB5">
            <w:pPr>
              <w:pStyle w:val="ConsPlusNormal"/>
              <w:jc w:val="center"/>
            </w:pPr>
            <w:r>
              <w:t>588.</w:t>
            </w:r>
          </w:p>
        </w:tc>
        <w:tc>
          <w:tcPr>
            <w:tcW w:w="3005" w:type="dxa"/>
          </w:tcPr>
          <w:p w:rsidR="00577AB5" w:rsidRDefault="00577AB5">
            <w:pPr>
              <w:pStyle w:val="ConsPlusNormal"/>
            </w:pPr>
            <w:r>
              <w:t>с. Новочеркасск, ул. Парковая, д. 8</w:t>
            </w:r>
          </w:p>
        </w:tc>
        <w:tc>
          <w:tcPr>
            <w:tcW w:w="1587" w:type="dxa"/>
          </w:tcPr>
          <w:p w:rsidR="00577AB5" w:rsidRDefault="00577AB5">
            <w:pPr>
              <w:pStyle w:val="ConsPlusNormal"/>
              <w:jc w:val="center"/>
            </w:pPr>
            <w:r>
              <w:t>817,00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77797,36</w:t>
            </w:r>
          </w:p>
        </w:tc>
      </w:tr>
      <w:tr w:rsidR="00577AB5">
        <w:tc>
          <w:tcPr>
            <w:tcW w:w="794" w:type="dxa"/>
          </w:tcPr>
          <w:p w:rsidR="00577AB5" w:rsidRDefault="00577AB5">
            <w:pPr>
              <w:pStyle w:val="ConsPlusNormal"/>
              <w:jc w:val="center"/>
            </w:pPr>
            <w:r>
              <w:t>589.</w:t>
            </w:r>
          </w:p>
        </w:tc>
        <w:tc>
          <w:tcPr>
            <w:tcW w:w="3005" w:type="dxa"/>
          </w:tcPr>
          <w:p w:rsidR="00577AB5" w:rsidRDefault="00577AB5">
            <w:pPr>
              <w:pStyle w:val="ConsPlusNormal"/>
            </w:pPr>
            <w:r>
              <w:t>ст. Кондуровка, ул. Вокзальная, д. 1</w:t>
            </w:r>
          </w:p>
        </w:tc>
        <w:tc>
          <w:tcPr>
            <w:tcW w:w="1587" w:type="dxa"/>
          </w:tcPr>
          <w:p w:rsidR="00577AB5" w:rsidRDefault="00577AB5">
            <w:pPr>
              <w:pStyle w:val="ConsPlusNormal"/>
              <w:jc w:val="center"/>
            </w:pPr>
            <w:r>
              <w:t>860,60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284657,75</w:t>
            </w:r>
          </w:p>
        </w:tc>
      </w:tr>
      <w:tr w:rsidR="00577AB5">
        <w:tc>
          <w:tcPr>
            <w:tcW w:w="13606" w:type="dxa"/>
            <w:gridSpan w:val="7"/>
          </w:tcPr>
          <w:p w:rsidR="00577AB5" w:rsidRDefault="00577AB5">
            <w:pPr>
              <w:pStyle w:val="ConsPlusNormal"/>
              <w:jc w:val="center"/>
              <w:outlineLvl w:val="3"/>
            </w:pPr>
            <w:r>
              <w:t>31. Муниципальное образование Светлинский район</w:t>
            </w:r>
          </w:p>
        </w:tc>
      </w:tr>
      <w:tr w:rsidR="00577AB5">
        <w:tc>
          <w:tcPr>
            <w:tcW w:w="3799" w:type="dxa"/>
            <w:gridSpan w:val="2"/>
          </w:tcPr>
          <w:p w:rsidR="00577AB5" w:rsidRDefault="00577AB5">
            <w:pPr>
              <w:pStyle w:val="ConsPlusNormal"/>
            </w:pPr>
            <w:r>
              <w:t>Итого по муниципальному образованию Светлинский район</w:t>
            </w:r>
          </w:p>
        </w:tc>
        <w:tc>
          <w:tcPr>
            <w:tcW w:w="1587" w:type="dxa"/>
          </w:tcPr>
          <w:p w:rsidR="00577AB5" w:rsidRDefault="00577AB5">
            <w:pPr>
              <w:pStyle w:val="ConsPlusNormal"/>
              <w:jc w:val="center"/>
            </w:pPr>
            <w:r>
              <w:t>12015,70</w:t>
            </w:r>
          </w:p>
        </w:tc>
        <w:tc>
          <w:tcPr>
            <w:tcW w:w="2551" w:type="dxa"/>
          </w:tcPr>
          <w:p w:rsidR="00577AB5" w:rsidRDefault="00577AB5">
            <w:pPr>
              <w:pStyle w:val="ConsPlusNormal"/>
              <w:jc w:val="center"/>
            </w:pPr>
            <w:r>
              <w:t>463</w:t>
            </w:r>
          </w:p>
        </w:tc>
        <w:tc>
          <w:tcPr>
            <w:tcW w:w="1984" w:type="dxa"/>
          </w:tcPr>
          <w:p w:rsidR="00577AB5" w:rsidRDefault="00577AB5">
            <w:pPr>
              <w:pStyle w:val="ConsPlusNormal"/>
              <w:jc w:val="center"/>
            </w:pPr>
            <w:r>
              <w:t>11</w:t>
            </w:r>
          </w:p>
        </w:tc>
        <w:tc>
          <w:tcPr>
            <w:tcW w:w="1701" w:type="dxa"/>
          </w:tcPr>
          <w:p w:rsidR="00577AB5" w:rsidRDefault="00577AB5">
            <w:pPr>
              <w:pStyle w:val="ConsPlusNormal"/>
              <w:jc w:val="center"/>
            </w:pPr>
            <w:r>
              <w:t>10</w:t>
            </w:r>
          </w:p>
        </w:tc>
        <w:tc>
          <w:tcPr>
            <w:tcW w:w="1984" w:type="dxa"/>
          </w:tcPr>
          <w:p w:rsidR="00577AB5" w:rsidRDefault="00577AB5">
            <w:pPr>
              <w:pStyle w:val="ConsPlusNormal"/>
              <w:jc w:val="center"/>
            </w:pPr>
            <w:r>
              <w:t>778462,54</w:t>
            </w:r>
          </w:p>
        </w:tc>
      </w:tr>
      <w:tr w:rsidR="00577AB5">
        <w:tc>
          <w:tcPr>
            <w:tcW w:w="794" w:type="dxa"/>
          </w:tcPr>
          <w:p w:rsidR="00577AB5" w:rsidRDefault="00577AB5">
            <w:pPr>
              <w:pStyle w:val="ConsPlusNormal"/>
              <w:jc w:val="center"/>
            </w:pPr>
            <w:r>
              <w:t>590.</w:t>
            </w:r>
          </w:p>
        </w:tc>
        <w:tc>
          <w:tcPr>
            <w:tcW w:w="3005" w:type="dxa"/>
            <w:vAlign w:val="center"/>
          </w:tcPr>
          <w:p w:rsidR="00577AB5" w:rsidRDefault="00577AB5">
            <w:pPr>
              <w:pStyle w:val="ConsPlusNormal"/>
            </w:pPr>
            <w:r>
              <w:t>пос. Светлый, ул. Советская, д. 11</w:t>
            </w:r>
          </w:p>
        </w:tc>
        <w:tc>
          <w:tcPr>
            <w:tcW w:w="1587" w:type="dxa"/>
          </w:tcPr>
          <w:p w:rsidR="00577AB5" w:rsidRDefault="00577AB5">
            <w:pPr>
              <w:pStyle w:val="ConsPlusNormal"/>
              <w:jc w:val="center"/>
            </w:pPr>
            <w:r>
              <w:t>3370,80</w:t>
            </w:r>
          </w:p>
        </w:tc>
        <w:tc>
          <w:tcPr>
            <w:tcW w:w="2551" w:type="dxa"/>
          </w:tcPr>
          <w:p w:rsidR="00577AB5" w:rsidRDefault="00577AB5">
            <w:pPr>
              <w:pStyle w:val="ConsPlusNormal"/>
              <w:jc w:val="center"/>
            </w:pPr>
            <w:r>
              <w:t>133</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254024,13</w:t>
            </w:r>
          </w:p>
        </w:tc>
      </w:tr>
      <w:tr w:rsidR="00577AB5">
        <w:tc>
          <w:tcPr>
            <w:tcW w:w="794" w:type="dxa"/>
          </w:tcPr>
          <w:p w:rsidR="00577AB5" w:rsidRDefault="00577AB5">
            <w:pPr>
              <w:pStyle w:val="ConsPlusNormal"/>
              <w:jc w:val="center"/>
            </w:pPr>
            <w:r>
              <w:t>591.</w:t>
            </w:r>
          </w:p>
        </w:tc>
        <w:tc>
          <w:tcPr>
            <w:tcW w:w="3005" w:type="dxa"/>
            <w:vAlign w:val="center"/>
          </w:tcPr>
          <w:p w:rsidR="00577AB5" w:rsidRDefault="00577AB5">
            <w:pPr>
              <w:pStyle w:val="ConsPlusNormal"/>
            </w:pPr>
            <w:r>
              <w:t>пос. Светлый, ул. Советская, д. 14</w:t>
            </w:r>
          </w:p>
        </w:tc>
        <w:tc>
          <w:tcPr>
            <w:tcW w:w="1587" w:type="dxa"/>
          </w:tcPr>
          <w:p w:rsidR="00577AB5" w:rsidRDefault="00577AB5">
            <w:pPr>
              <w:pStyle w:val="ConsPlusNormal"/>
              <w:jc w:val="center"/>
            </w:pPr>
            <w:r>
              <w:t>2272,60</w:t>
            </w:r>
          </w:p>
        </w:tc>
        <w:tc>
          <w:tcPr>
            <w:tcW w:w="2551" w:type="dxa"/>
          </w:tcPr>
          <w:p w:rsidR="00577AB5" w:rsidRDefault="00577AB5">
            <w:pPr>
              <w:pStyle w:val="ConsPlusNormal"/>
              <w:jc w:val="center"/>
            </w:pPr>
            <w:r>
              <w:t>91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70916,00</w:t>
            </w:r>
          </w:p>
        </w:tc>
      </w:tr>
      <w:tr w:rsidR="00577AB5">
        <w:tc>
          <w:tcPr>
            <w:tcW w:w="794" w:type="dxa"/>
          </w:tcPr>
          <w:p w:rsidR="00577AB5" w:rsidRDefault="00577AB5">
            <w:pPr>
              <w:pStyle w:val="ConsPlusNormal"/>
              <w:jc w:val="center"/>
            </w:pPr>
            <w:r>
              <w:t>592.</w:t>
            </w:r>
          </w:p>
        </w:tc>
        <w:tc>
          <w:tcPr>
            <w:tcW w:w="3005" w:type="dxa"/>
            <w:vAlign w:val="center"/>
          </w:tcPr>
          <w:p w:rsidR="00577AB5" w:rsidRDefault="00577AB5">
            <w:pPr>
              <w:pStyle w:val="ConsPlusNormal"/>
            </w:pPr>
            <w:r>
              <w:t>пос. Светлый, ул. Советская, д. 16</w:t>
            </w:r>
          </w:p>
        </w:tc>
        <w:tc>
          <w:tcPr>
            <w:tcW w:w="1587" w:type="dxa"/>
          </w:tcPr>
          <w:p w:rsidR="00577AB5" w:rsidRDefault="00577AB5">
            <w:pPr>
              <w:pStyle w:val="ConsPlusNormal"/>
              <w:jc w:val="center"/>
            </w:pPr>
            <w:r>
              <w:t>3856,80</w:t>
            </w:r>
          </w:p>
        </w:tc>
        <w:tc>
          <w:tcPr>
            <w:tcW w:w="2551" w:type="dxa"/>
          </w:tcPr>
          <w:p w:rsidR="00577AB5" w:rsidRDefault="00577AB5">
            <w:pPr>
              <w:pStyle w:val="ConsPlusNormal"/>
              <w:jc w:val="center"/>
            </w:pPr>
            <w:r>
              <w:t>137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91741,16</w:t>
            </w:r>
          </w:p>
        </w:tc>
      </w:tr>
      <w:tr w:rsidR="00577AB5">
        <w:tc>
          <w:tcPr>
            <w:tcW w:w="794" w:type="dxa"/>
          </w:tcPr>
          <w:p w:rsidR="00577AB5" w:rsidRDefault="00577AB5">
            <w:pPr>
              <w:pStyle w:val="ConsPlusNormal"/>
              <w:jc w:val="center"/>
            </w:pPr>
            <w:r>
              <w:lastRenderedPageBreak/>
              <w:t>593.</w:t>
            </w:r>
          </w:p>
        </w:tc>
        <w:tc>
          <w:tcPr>
            <w:tcW w:w="3005" w:type="dxa"/>
            <w:vAlign w:val="center"/>
          </w:tcPr>
          <w:p w:rsidR="00577AB5" w:rsidRDefault="00577AB5">
            <w:pPr>
              <w:pStyle w:val="ConsPlusNormal"/>
            </w:pPr>
            <w:r>
              <w:t>пос. Светлый, ул. Чкалова, д. 12</w:t>
            </w:r>
          </w:p>
        </w:tc>
        <w:tc>
          <w:tcPr>
            <w:tcW w:w="1587" w:type="dxa"/>
          </w:tcPr>
          <w:p w:rsidR="00577AB5" w:rsidRDefault="00577AB5">
            <w:pPr>
              <w:pStyle w:val="ConsPlusNormal"/>
              <w:jc w:val="center"/>
            </w:pPr>
            <w:r>
              <w:t>347,60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50945,70</w:t>
            </w:r>
          </w:p>
        </w:tc>
      </w:tr>
      <w:tr w:rsidR="00577AB5">
        <w:tc>
          <w:tcPr>
            <w:tcW w:w="794" w:type="dxa"/>
          </w:tcPr>
          <w:p w:rsidR="00577AB5" w:rsidRDefault="00577AB5">
            <w:pPr>
              <w:pStyle w:val="ConsPlusNormal"/>
              <w:jc w:val="center"/>
            </w:pPr>
            <w:r>
              <w:t>594.</w:t>
            </w:r>
          </w:p>
        </w:tc>
        <w:tc>
          <w:tcPr>
            <w:tcW w:w="3005" w:type="dxa"/>
            <w:vAlign w:val="center"/>
          </w:tcPr>
          <w:p w:rsidR="00577AB5" w:rsidRDefault="00577AB5">
            <w:pPr>
              <w:pStyle w:val="ConsPlusNormal"/>
            </w:pPr>
            <w:r>
              <w:t>пос. Светлый, ул. Чкалова, д. 14</w:t>
            </w:r>
          </w:p>
        </w:tc>
        <w:tc>
          <w:tcPr>
            <w:tcW w:w="1587" w:type="dxa"/>
          </w:tcPr>
          <w:p w:rsidR="00577AB5" w:rsidRDefault="00577AB5">
            <w:pPr>
              <w:pStyle w:val="ConsPlusNormal"/>
              <w:jc w:val="center"/>
            </w:pPr>
            <w:r>
              <w:t>350,80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51146,34</w:t>
            </w:r>
          </w:p>
        </w:tc>
      </w:tr>
      <w:tr w:rsidR="00577AB5">
        <w:tc>
          <w:tcPr>
            <w:tcW w:w="794" w:type="dxa"/>
          </w:tcPr>
          <w:p w:rsidR="00577AB5" w:rsidRDefault="00577AB5">
            <w:pPr>
              <w:pStyle w:val="ConsPlusNormal"/>
              <w:jc w:val="center"/>
            </w:pPr>
            <w:r>
              <w:t>595.</w:t>
            </w:r>
          </w:p>
        </w:tc>
        <w:tc>
          <w:tcPr>
            <w:tcW w:w="3005" w:type="dxa"/>
            <w:vAlign w:val="center"/>
          </w:tcPr>
          <w:p w:rsidR="00577AB5" w:rsidRDefault="00577AB5">
            <w:pPr>
              <w:pStyle w:val="ConsPlusNormal"/>
            </w:pPr>
            <w:r>
              <w:t>пос. Светлый, ул. Чкалова, д. 15</w:t>
            </w:r>
          </w:p>
        </w:tc>
        <w:tc>
          <w:tcPr>
            <w:tcW w:w="1587" w:type="dxa"/>
          </w:tcPr>
          <w:p w:rsidR="00577AB5" w:rsidRDefault="00577AB5">
            <w:pPr>
              <w:pStyle w:val="ConsPlusNormal"/>
              <w:jc w:val="center"/>
            </w:pPr>
            <w:r>
              <w:t>369,50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52319,21</w:t>
            </w:r>
          </w:p>
        </w:tc>
      </w:tr>
      <w:tr w:rsidR="00577AB5">
        <w:tc>
          <w:tcPr>
            <w:tcW w:w="794" w:type="dxa"/>
          </w:tcPr>
          <w:p w:rsidR="00577AB5" w:rsidRDefault="00577AB5">
            <w:pPr>
              <w:pStyle w:val="ConsPlusNormal"/>
              <w:jc w:val="center"/>
            </w:pPr>
            <w:r>
              <w:t>596.</w:t>
            </w:r>
          </w:p>
        </w:tc>
        <w:tc>
          <w:tcPr>
            <w:tcW w:w="3005" w:type="dxa"/>
            <w:vAlign w:val="center"/>
          </w:tcPr>
          <w:p w:rsidR="00577AB5" w:rsidRDefault="00577AB5">
            <w:pPr>
              <w:pStyle w:val="ConsPlusNormal"/>
            </w:pPr>
            <w:r>
              <w:t>пос. Светлый, ул. Чкалова, д. 16</w:t>
            </w:r>
          </w:p>
        </w:tc>
        <w:tc>
          <w:tcPr>
            <w:tcW w:w="1587" w:type="dxa"/>
          </w:tcPr>
          <w:p w:rsidR="00577AB5" w:rsidRDefault="00577AB5">
            <w:pPr>
              <w:pStyle w:val="ConsPlusNormal"/>
              <w:jc w:val="center"/>
            </w:pPr>
            <w:r>
              <w:t>365,50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52068,31</w:t>
            </w:r>
          </w:p>
        </w:tc>
      </w:tr>
      <w:tr w:rsidR="00577AB5">
        <w:tc>
          <w:tcPr>
            <w:tcW w:w="794" w:type="dxa"/>
          </w:tcPr>
          <w:p w:rsidR="00577AB5" w:rsidRDefault="00577AB5">
            <w:pPr>
              <w:pStyle w:val="ConsPlusNormal"/>
              <w:jc w:val="center"/>
            </w:pPr>
            <w:r>
              <w:t>597.</w:t>
            </w:r>
          </w:p>
        </w:tc>
        <w:tc>
          <w:tcPr>
            <w:tcW w:w="3005" w:type="dxa"/>
            <w:vAlign w:val="center"/>
          </w:tcPr>
          <w:p w:rsidR="00577AB5" w:rsidRDefault="00577AB5">
            <w:pPr>
              <w:pStyle w:val="ConsPlusNormal"/>
            </w:pPr>
            <w:r>
              <w:t>пос. Светлый, ул. Чкалова, д. 17</w:t>
            </w:r>
          </w:p>
        </w:tc>
        <w:tc>
          <w:tcPr>
            <w:tcW w:w="1587" w:type="dxa"/>
          </w:tcPr>
          <w:p w:rsidR="00577AB5" w:rsidRDefault="00577AB5">
            <w:pPr>
              <w:pStyle w:val="ConsPlusNormal"/>
              <w:jc w:val="center"/>
            </w:pPr>
            <w:r>
              <w:t>346,30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50864,09</w:t>
            </w:r>
          </w:p>
        </w:tc>
      </w:tr>
      <w:tr w:rsidR="00577AB5">
        <w:tc>
          <w:tcPr>
            <w:tcW w:w="794" w:type="dxa"/>
          </w:tcPr>
          <w:p w:rsidR="00577AB5" w:rsidRDefault="00577AB5">
            <w:pPr>
              <w:pStyle w:val="ConsPlusNormal"/>
              <w:jc w:val="center"/>
            </w:pPr>
            <w:r>
              <w:t>598.</w:t>
            </w:r>
          </w:p>
        </w:tc>
        <w:tc>
          <w:tcPr>
            <w:tcW w:w="3005" w:type="dxa"/>
            <w:vAlign w:val="center"/>
          </w:tcPr>
          <w:p w:rsidR="00577AB5" w:rsidRDefault="00577AB5">
            <w:pPr>
              <w:pStyle w:val="ConsPlusNormal"/>
            </w:pPr>
            <w:r>
              <w:t>пос. Светлый, ул. Чкалова, д. 3</w:t>
            </w:r>
          </w:p>
        </w:tc>
        <w:tc>
          <w:tcPr>
            <w:tcW w:w="1587" w:type="dxa"/>
          </w:tcPr>
          <w:p w:rsidR="00577AB5" w:rsidRDefault="00577AB5">
            <w:pPr>
              <w:pStyle w:val="ConsPlusNormal"/>
              <w:jc w:val="center"/>
            </w:pPr>
            <w:r>
              <w:t>370,10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52356,85</w:t>
            </w:r>
          </w:p>
        </w:tc>
      </w:tr>
      <w:tr w:rsidR="00577AB5">
        <w:tc>
          <w:tcPr>
            <w:tcW w:w="794" w:type="dxa"/>
          </w:tcPr>
          <w:p w:rsidR="00577AB5" w:rsidRDefault="00577AB5">
            <w:pPr>
              <w:pStyle w:val="ConsPlusNormal"/>
              <w:jc w:val="center"/>
            </w:pPr>
            <w:r>
              <w:t>599.</w:t>
            </w:r>
          </w:p>
        </w:tc>
        <w:tc>
          <w:tcPr>
            <w:tcW w:w="3005" w:type="dxa"/>
            <w:vAlign w:val="center"/>
          </w:tcPr>
          <w:p w:rsidR="00577AB5" w:rsidRDefault="00577AB5">
            <w:pPr>
              <w:pStyle w:val="ConsPlusNormal"/>
            </w:pPr>
            <w:r>
              <w:t>пос. Светлый, ул. Шевченко, д. 16</w:t>
            </w:r>
          </w:p>
        </w:tc>
        <w:tc>
          <w:tcPr>
            <w:tcW w:w="1587" w:type="dxa"/>
          </w:tcPr>
          <w:p w:rsidR="00577AB5" w:rsidRDefault="00577AB5">
            <w:pPr>
              <w:pStyle w:val="ConsPlusNormal"/>
              <w:jc w:val="center"/>
            </w:pPr>
            <w:r>
              <w:t>365,70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52080,75</w:t>
            </w:r>
          </w:p>
        </w:tc>
      </w:tr>
      <w:tr w:rsidR="00577AB5">
        <w:tc>
          <w:tcPr>
            <w:tcW w:w="13606" w:type="dxa"/>
            <w:gridSpan w:val="7"/>
          </w:tcPr>
          <w:p w:rsidR="00577AB5" w:rsidRDefault="00577AB5">
            <w:pPr>
              <w:pStyle w:val="ConsPlusNormal"/>
              <w:jc w:val="center"/>
              <w:outlineLvl w:val="3"/>
            </w:pPr>
            <w:r>
              <w:t>32. Муниципальное образование Северный район</w:t>
            </w:r>
          </w:p>
        </w:tc>
      </w:tr>
      <w:tr w:rsidR="00577AB5">
        <w:tc>
          <w:tcPr>
            <w:tcW w:w="3799" w:type="dxa"/>
            <w:gridSpan w:val="2"/>
          </w:tcPr>
          <w:p w:rsidR="00577AB5" w:rsidRDefault="00577AB5">
            <w:pPr>
              <w:pStyle w:val="ConsPlusNormal"/>
            </w:pPr>
            <w:r>
              <w:t>Итого по муниципальному образованию Северный район</w:t>
            </w:r>
          </w:p>
        </w:tc>
        <w:tc>
          <w:tcPr>
            <w:tcW w:w="1587" w:type="dxa"/>
          </w:tcPr>
          <w:p w:rsidR="00577AB5" w:rsidRDefault="00577AB5">
            <w:pPr>
              <w:pStyle w:val="ConsPlusNormal"/>
              <w:jc w:val="center"/>
            </w:pPr>
            <w:r>
              <w:t>2092,40</w:t>
            </w:r>
          </w:p>
        </w:tc>
        <w:tc>
          <w:tcPr>
            <w:tcW w:w="2551" w:type="dxa"/>
          </w:tcPr>
          <w:p w:rsidR="00577AB5" w:rsidRDefault="00577AB5">
            <w:pPr>
              <w:pStyle w:val="ConsPlusNormal"/>
              <w:jc w:val="center"/>
            </w:pPr>
            <w:r>
              <w:t>84,00</w:t>
            </w:r>
          </w:p>
        </w:tc>
        <w:tc>
          <w:tcPr>
            <w:tcW w:w="1984" w:type="dxa"/>
          </w:tcPr>
          <w:p w:rsidR="00577AB5" w:rsidRDefault="00577AB5">
            <w:pPr>
              <w:pStyle w:val="ConsPlusNormal"/>
              <w:jc w:val="center"/>
            </w:pPr>
            <w:r>
              <w:t>4,00</w:t>
            </w:r>
          </w:p>
        </w:tc>
        <w:tc>
          <w:tcPr>
            <w:tcW w:w="1701" w:type="dxa"/>
          </w:tcPr>
          <w:p w:rsidR="00577AB5" w:rsidRDefault="00577AB5">
            <w:pPr>
              <w:pStyle w:val="ConsPlusNormal"/>
              <w:jc w:val="center"/>
            </w:pPr>
            <w:r>
              <w:t>3,00</w:t>
            </w:r>
          </w:p>
        </w:tc>
        <w:tc>
          <w:tcPr>
            <w:tcW w:w="1984" w:type="dxa"/>
          </w:tcPr>
          <w:p w:rsidR="00577AB5" w:rsidRDefault="00577AB5">
            <w:pPr>
              <w:pStyle w:val="ConsPlusNormal"/>
              <w:jc w:val="center"/>
            </w:pPr>
            <w:r>
              <w:t>186852,80</w:t>
            </w:r>
          </w:p>
        </w:tc>
      </w:tr>
      <w:tr w:rsidR="00577AB5">
        <w:tc>
          <w:tcPr>
            <w:tcW w:w="794" w:type="dxa"/>
          </w:tcPr>
          <w:p w:rsidR="00577AB5" w:rsidRDefault="00577AB5">
            <w:pPr>
              <w:pStyle w:val="ConsPlusNormal"/>
              <w:jc w:val="center"/>
            </w:pPr>
            <w:r>
              <w:t>600.</w:t>
            </w:r>
          </w:p>
        </w:tc>
        <w:tc>
          <w:tcPr>
            <w:tcW w:w="3005" w:type="dxa"/>
          </w:tcPr>
          <w:p w:rsidR="00577AB5" w:rsidRDefault="00577AB5">
            <w:pPr>
              <w:pStyle w:val="ConsPlusNormal"/>
            </w:pPr>
            <w:r>
              <w:t>с. Северное, ул. Ленина, д. 1</w:t>
            </w:r>
          </w:p>
        </w:tc>
        <w:tc>
          <w:tcPr>
            <w:tcW w:w="1587" w:type="dxa"/>
          </w:tcPr>
          <w:p w:rsidR="00577AB5" w:rsidRDefault="00577AB5">
            <w:pPr>
              <w:pStyle w:val="ConsPlusNormal"/>
              <w:jc w:val="center"/>
            </w:pPr>
            <w:r>
              <w:t>583,60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56793,73</w:t>
            </w:r>
          </w:p>
        </w:tc>
      </w:tr>
      <w:tr w:rsidR="00577AB5">
        <w:tc>
          <w:tcPr>
            <w:tcW w:w="794" w:type="dxa"/>
          </w:tcPr>
          <w:p w:rsidR="00577AB5" w:rsidRDefault="00577AB5">
            <w:pPr>
              <w:pStyle w:val="ConsPlusNormal"/>
              <w:jc w:val="center"/>
            </w:pPr>
            <w:r>
              <w:t>601.</w:t>
            </w:r>
          </w:p>
        </w:tc>
        <w:tc>
          <w:tcPr>
            <w:tcW w:w="3005" w:type="dxa"/>
            <w:vAlign w:val="bottom"/>
          </w:tcPr>
          <w:p w:rsidR="00577AB5" w:rsidRDefault="00577AB5">
            <w:pPr>
              <w:pStyle w:val="ConsPlusNormal"/>
            </w:pPr>
            <w:r>
              <w:t>с. Северное, ул. Луначарского, д. 6</w:t>
            </w:r>
          </w:p>
        </w:tc>
        <w:tc>
          <w:tcPr>
            <w:tcW w:w="1587" w:type="dxa"/>
          </w:tcPr>
          <w:p w:rsidR="00577AB5" w:rsidRDefault="00577AB5">
            <w:pPr>
              <w:pStyle w:val="ConsPlusNormal"/>
              <w:jc w:val="center"/>
            </w:pPr>
            <w:r>
              <w:t>902,40</w:t>
            </w:r>
          </w:p>
        </w:tc>
        <w:tc>
          <w:tcPr>
            <w:tcW w:w="2551" w:type="dxa"/>
          </w:tcPr>
          <w:p w:rsidR="00577AB5" w:rsidRDefault="00577AB5">
            <w:pPr>
              <w:pStyle w:val="ConsPlusNormal"/>
              <w:jc w:val="center"/>
            </w:pPr>
            <w:r>
              <w:t>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35693,99</w:t>
            </w:r>
          </w:p>
        </w:tc>
      </w:tr>
      <w:tr w:rsidR="00577AB5">
        <w:tc>
          <w:tcPr>
            <w:tcW w:w="794" w:type="dxa"/>
          </w:tcPr>
          <w:p w:rsidR="00577AB5" w:rsidRDefault="00577AB5">
            <w:pPr>
              <w:pStyle w:val="ConsPlusNormal"/>
              <w:jc w:val="center"/>
            </w:pPr>
            <w:r>
              <w:t>602.</w:t>
            </w:r>
          </w:p>
        </w:tc>
        <w:tc>
          <w:tcPr>
            <w:tcW w:w="3005" w:type="dxa"/>
          </w:tcPr>
          <w:p w:rsidR="00577AB5" w:rsidRDefault="00577AB5">
            <w:pPr>
              <w:pStyle w:val="ConsPlusNormal"/>
            </w:pPr>
            <w:r>
              <w:t>с. Северное, ул. Чапаева, д. 30</w:t>
            </w:r>
          </w:p>
        </w:tc>
        <w:tc>
          <w:tcPr>
            <w:tcW w:w="1587" w:type="dxa"/>
          </w:tcPr>
          <w:p w:rsidR="00577AB5" w:rsidRDefault="00577AB5">
            <w:pPr>
              <w:pStyle w:val="ConsPlusNormal"/>
              <w:jc w:val="center"/>
            </w:pPr>
            <w:r>
              <w:t>606,40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94365,08</w:t>
            </w:r>
          </w:p>
        </w:tc>
      </w:tr>
      <w:tr w:rsidR="00577AB5">
        <w:tc>
          <w:tcPr>
            <w:tcW w:w="13606" w:type="dxa"/>
            <w:gridSpan w:val="7"/>
          </w:tcPr>
          <w:p w:rsidR="00577AB5" w:rsidRDefault="00577AB5">
            <w:pPr>
              <w:pStyle w:val="ConsPlusNormal"/>
              <w:jc w:val="center"/>
              <w:outlineLvl w:val="3"/>
            </w:pPr>
            <w:r>
              <w:t>33. Муниципальное образование Соль-Илецкий городской округ</w:t>
            </w:r>
          </w:p>
        </w:tc>
      </w:tr>
      <w:tr w:rsidR="00577AB5">
        <w:tc>
          <w:tcPr>
            <w:tcW w:w="3799" w:type="dxa"/>
            <w:gridSpan w:val="2"/>
          </w:tcPr>
          <w:p w:rsidR="00577AB5" w:rsidRDefault="00577AB5">
            <w:pPr>
              <w:pStyle w:val="ConsPlusNormal"/>
            </w:pPr>
            <w:r>
              <w:t xml:space="preserve">Итого по муниципальному образованию Соль-Илецкий </w:t>
            </w:r>
            <w:r>
              <w:lastRenderedPageBreak/>
              <w:t>городской округ</w:t>
            </w:r>
          </w:p>
        </w:tc>
        <w:tc>
          <w:tcPr>
            <w:tcW w:w="1587" w:type="dxa"/>
          </w:tcPr>
          <w:p w:rsidR="00577AB5" w:rsidRDefault="00577AB5">
            <w:pPr>
              <w:pStyle w:val="ConsPlusNormal"/>
              <w:jc w:val="center"/>
            </w:pPr>
            <w:r>
              <w:lastRenderedPageBreak/>
              <w:t>17469,80</w:t>
            </w:r>
          </w:p>
        </w:tc>
        <w:tc>
          <w:tcPr>
            <w:tcW w:w="2551" w:type="dxa"/>
          </w:tcPr>
          <w:p w:rsidR="00577AB5" w:rsidRDefault="00577AB5">
            <w:pPr>
              <w:pStyle w:val="ConsPlusNormal"/>
              <w:jc w:val="center"/>
            </w:pPr>
            <w:r>
              <w:t>661</w:t>
            </w:r>
          </w:p>
        </w:tc>
        <w:tc>
          <w:tcPr>
            <w:tcW w:w="1984" w:type="dxa"/>
          </w:tcPr>
          <w:p w:rsidR="00577AB5" w:rsidRDefault="00577AB5">
            <w:pPr>
              <w:pStyle w:val="ConsPlusNormal"/>
              <w:jc w:val="center"/>
            </w:pPr>
            <w:r>
              <w:t>18</w:t>
            </w:r>
          </w:p>
        </w:tc>
        <w:tc>
          <w:tcPr>
            <w:tcW w:w="1701" w:type="dxa"/>
          </w:tcPr>
          <w:p w:rsidR="00577AB5" w:rsidRDefault="00577AB5">
            <w:pPr>
              <w:pStyle w:val="ConsPlusNormal"/>
              <w:jc w:val="center"/>
            </w:pPr>
            <w:r>
              <w:t>18</w:t>
            </w:r>
          </w:p>
        </w:tc>
        <w:tc>
          <w:tcPr>
            <w:tcW w:w="1984" w:type="dxa"/>
          </w:tcPr>
          <w:p w:rsidR="00577AB5" w:rsidRDefault="00577AB5">
            <w:pPr>
              <w:pStyle w:val="ConsPlusNormal"/>
              <w:jc w:val="center"/>
            </w:pPr>
            <w:r>
              <w:t>935895,39</w:t>
            </w:r>
          </w:p>
        </w:tc>
      </w:tr>
      <w:tr w:rsidR="00577AB5">
        <w:tc>
          <w:tcPr>
            <w:tcW w:w="794" w:type="dxa"/>
          </w:tcPr>
          <w:p w:rsidR="00577AB5" w:rsidRDefault="00577AB5">
            <w:pPr>
              <w:pStyle w:val="ConsPlusNormal"/>
              <w:jc w:val="center"/>
            </w:pPr>
            <w:r>
              <w:lastRenderedPageBreak/>
              <w:t>603.</w:t>
            </w:r>
          </w:p>
        </w:tc>
        <w:tc>
          <w:tcPr>
            <w:tcW w:w="3005" w:type="dxa"/>
          </w:tcPr>
          <w:p w:rsidR="00577AB5" w:rsidRDefault="00577AB5">
            <w:pPr>
              <w:pStyle w:val="ConsPlusNormal"/>
            </w:pPr>
            <w:r>
              <w:t>г. Соль-Илецк, ул. Вокзальная, д. 2</w:t>
            </w:r>
          </w:p>
        </w:tc>
        <w:tc>
          <w:tcPr>
            <w:tcW w:w="1587" w:type="dxa"/>
          </w:tcPr>
          <w:p w:rsidR="00577AB5" w:rsidRDefault="00577AB5">
            <w:pPr>
              <w:pStyle w:val="ConsPlusNormal"/>
              <w:jc w:val="center"/>
            </w:pPr>
            <w:r>
              <w:t>857,90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51439,95</w:t>
            </w:r>
          </w:p>
        </w:tc>
      </w:tr>
      <w:tr w:rsidR="00577AB5">
        <w:tc>
          <w:tcPr>
            <w:tcW w:w="794" w:type="dxa"/>
          </w:tcPr>
          <w:p w:rsidR="00577AB5" w:rsidRDefault="00577AB5">
            <w:pPr>
              <w:pStyle w:val="ConsPlusNormal"/>
              <w:jc w:val="center"/>
            </w:pPr>
            <w:r>
              <w:t>604.</w:t>
            </w:r>
          </w:p>
        </w:tc>
        <w:tc>
          <w:tcPr>
            <w:tcW w:w="3005" w:type="dxa"/>
          </w:tcPr>
          <w:p w:rsidR="00577AB5" w:rsidRDefault="00577AB5">
            <w:pPr>
              <w:pStyle w:val="ConsPlusNormal"/>
            </w:pPr>
            <w:r>
              <w:t>г. Соль-Илецк, ул. Вокзальная, д. 4</w:t>
            </w:r>
          </w:p>
        </w:tc>
        <w:tc>
          <w:tcPr>
            <w:tcW w:w="1587" w:type="dxa"/>
          </w:tcPr>
          <w:p w:rsidR="00577AB5" w:rsidRDefault="00577AB5">
            <w:pPr>
              <w:pStyle w:val="ConsPlusNormal"/>
              <w:jc w:val="center"/>
            </w:pPr>
            <w:r>
              <w:t>834,80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50603,26</w:t>
            </w:r>
          </w:p>
        </w:tc>
      </w:tr>
      <w:tr w:rsidR="00577AB5">
        <w:tc>
          <w:tcPr>
            <w:tcW w:w="794" w:type="dxa"/>
          </w:tcPr>
          <w:p w:rsidR="00577AB5" w:rsidRDefault="00577AB5">
            <w:pPr>
              <w:pStyle w:val="ConsPlusNormal"/>
              <w:jc w:val="center"/>
            </w:pPr>
            <w:r>
              <w:t>605.</w:t>
            </w:r>
          </w:p>
        </w:tc>
        <w:tc>
          <w:tcPr>
            <w:tcW w:w="3005" w:type="dxa"/>
          </w:tcPr>
          <w:p w:rsidR="00577AB5" w:rsidRDefault="00577AB5">
            <w:pPr>
              <w:pStyle w:val="ConsPlusNormal"/>
            </w:pPr>
            <w:r>
              <w:t>г. Соль-Илецк, ул. Вокзальная, д. 84</w:t>
            </w:r>
          </w:p>
        </w:tc>
        <w:tc>
          <w:tcPr>
            <w:tcW w:w="1587" w:type="dxa"/>
          </w:tcPr>
          <w:p w:rsidR="00577AB5" w:rsidRDefault="00577AB5">
            <w:pPr>
              <w:pStyle w:val="ConsPlusNormal"/>
              <w:jc w:val="center"/>
            </w:pPr>
            <w:r>
              <w:t>971,30</w:t>
            </w:r>
          </w:p>
        </w:tc>
        <w:tc>
          <w:tcPr>
            <w:tcW w:w="2551" w:type="dxa"/>
          </w:tcPr>
          <w:p w:rsidR="00577AB5" w:rsidRDefault="00577AB5">
            <w:pPr>
              <w:pStyle w:val="ConsPlusNormal"/>
              <w:jc w:val="center"/>
            </w:pPr>
            <w:r>
              <w:t>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55547,35</w:t>
            </w:r>
          </w:p>
        </w:tc>
      </w:tr>
      <w:tr w:rsidR="00577AB5">
        <w:tc>
          <w:tcPr>
            <w:tcW w:w="794" w:type="dxa"/>
          </w:tcPr>
          <w:p w:rsidR="00577AB5" w:rsidRDefault="00577AB5">
            <w:pPr>
              <w:pStyle w:val="ConsPlusNormal"/>
              <w:jc w:val="center"/>
            </w:pPr>
            <w:r>
              <w:t>606.</w:t>
            </w:r>
          </w:p>
        </w:tc>
        <w:tc>
          <w:tcPr>
            <w:tcW w:w="3005" w:type="dxa"/>
          </w:tcPr>
          <w:p w:rsidR="00577AB5" w:rsidRDefault="00577AB5">
            <w:pPr>
              <w:pStyle w:val="ConsPlusNormal"/>
            </w:pPr>
            <w:r>
              <w:t>г. Соль-Илецк, ул. Вокзальная, д. 85</w:t>
            </w:r>
          </w:p>
        </w:tc>
        <w:tc>
          <w:tcPr>
            <w:tcW w:w="1587" w:type="dxa"/>
          </w:tcPr>
          <w:p w:rsidR="00577AB5" w:rsidRDefault="00577AB5">
            <w:pPr>
              <w:pStyle w:val="ConsPlusNormal"/>
              <w:jc w:val="center"/>
            </w:pPr>
            <w:r>
              <w:t>682,30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45079,66</w:t>
            </w:r>
          </w:p>
        </w:tc>
      </w:tr>
      <w:tr w:rsidR="00577AB5">
        <w:tc>
          <w:tcPr>
            <w:tcW w:w="794" w:type="dxa"/>
          </w:tcPr>
          <w:p w:rsidR="00577AB5" w:rsidRDefault="00577AB5">
            <w:pPr>
              <w:pStyle w:val="ConsPlusNormal"/>
              <w:jc w:val="center"/>
            </w:pPr>
            <w:r>
              <w:t>607.</w:t>
            </w:r>
          </w:p>
        </w:tc>
        <w:tc>
          <w:tcPr>
            <w:tcW w:w="3005" w:type="dxa"/>
          </w:tcPr>
          <w:p w:rsidR="00577AB5" w:rsidRDefault="00577AB5">
            <w:pPr>
              <w:pStyle w:val="ConsPlusNormal"/>
            </w:pPr>
            <w:r>
              <w:t>г. Соль-Илецк, ул. Вокзальная, д. 87</w:t>
            </w:r>
          </w:p>
        </w:tc>
        <w:tc>
          <w:tcPr>
            <w:tcW w:w="1587" w:type="dxa"/>
          </w:tcPr>
          <w:p w:rsidR="00577AB5" w:rsidRDefault="00577AB5">
            <w:pPr>
              <w:pStyle w:val="ConsPlusNormal"/>
              <w:jc w:val="center"/>
            </w:pPr>
            <w:r>
              <w:t>691,70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45420,11</w:t>
            </w:r>
          </w:p>
        </w:tc>
      </w:tr>
      <w:tr w:rsidR="00577AB5">
        <w:tc>
          <w:tcPr>
            <w:tcW w:w="794" w:type="dxa"/>
          </w:tcPr>
          <w:p w:rsidR="00577AB5" w:rsidRDefault="00577AB5">
            <w:pPr>
              <w:pStyle w:val="ConsPlusNormal"/>
              <w:jc w:val="center"/>
            </w:pPr>
            <w:r>
              <w:t>608.</w:t>
            </w:r>
          </w:p>
        </w:tc>
        <w:tc>
          <w:tcPr>
            <w:tcW w:w="3005" w:type="dxa"/>
          </w:tcPr>
          <w:p w:rsidR="00577AB5" w:rsidRDefault="00577AB5">
            <w:pPr>
              <w:pStyle w:val="ConsPlusNormal"/>
            </w:pPr>
            <w:r>
              <w:t>г. Соль-Илецк, ул. Вокзальная, д. 89</w:t>
            </w:r>
          </w:p>
        </w:tc>
        <w:tc>
          <w:tcPr>
            <w:tcW w:w="1587" w:type="dxa"/>
          </w:tcPr>
          <w:p w:rsidR="00577AB5" w:rsidRDefault="00577AB5">
            <w:pPr>
              <w:pStyle w:val="ConsPlusNormal"/>
              <w:jc w:val="center"/>
            </w:pPr>
            <w:r>
              <w:t>691,20</w:t>
            </w:r>
          </w:p>
        </w:tc>
        <w:tc>
          <w:tcPr>
            <w:tcW w:w="2551" w:type="dxa"/>
          </w:tcPr>
          <w:p w:rsidR="00577AB5" w:rsidRDefault="00577AB5">
            <w:pPr>
              <w:pStyle w:val="ConsPlusNormal"/>
              <w:jc w:val="center"/>
            </w:pPr>
            <w:r>
              <w:t>26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45402,00</w:t>
            </w:r>
          </w:p>
        </w:tc>
      </w:tr>
      <w:tr w:rsidR="00577AB5">
        <w:tc>
          <w:tcPr>
            <w:tcW w:w="794" w:type="dxa"/>
          </w:tcPr>
          <w:p w:rsidR="00577AB5" w:rsidRDefault="00577AB5">
            <w:pPr>
              <w:pStyle w:val="ConsPlusNormal"/>
              <w:jc w:val="center"/>
            </w:pPr>
            <w:r>
              <w:t>609.</w:t>
            </w:r>
          </w:p>
        </w:tc>
        <w:tc>
          <w:tcPr>
            <w:tcW w:w="3005" w:type="dxa"/>
          </w:tcPr>
          <w:p w:rsidR="00577AB5" w:rsidRDefault="00577AB5">
            <w:pPr>
              <w:pStyle w:val="ConsPlusNormal"/>
            </w:pPr>
            <w:r>
              <w:t>г. Соль-Илецк, ул. Железнодорожная, д. 7</w:t>
            </w:r>
          </w:p>
        </w:tc>
        <w:tc>
          <w:tcPr>
            <w:tcW w:w="1587" w:type="dxa"/>
          </w:tcPr>
          <w:p w:rsidR="00577AB5" w:rsidRDefault="00577AB5">
            <w:pPr>
              <w:pStyle w:val="ConsPlusNormal"/>
              <w:jc w:val="center"/>
            </w:pPr>
            <w:r>
              <w:t>956,60</w:t>
            </w:r>
          </w:p>
        </w:tc>
        <w:tc>
          <w:tcPr>
            <w:tcW w:w="2551" w:type="dxa"/>
          </w:tcPr>
          <w:p w:rsidR="00577AB5" w:rsidRDefault="00577AB5">
            <w:pPr>
              <w:pStyle w:val="ConsPlusNormal"/>
              <w:jc w:val="center"/>
            </w:pPr>
            <w:r>
              <w:t>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55014,97</w:t>
            </w:r>
          </w:p>
        </w:tc>
      </w:tr>
      <w:tr w:rsidR="00577AB5">
        <w:tc>
          <w:tcPr>
            <w:tcW w:w="794" w:type="dxa"/>
          </w:tcPr>
          <w:p w:rsidR="00577AB5" w:rsidRDefault="00577AB5">
            <w:pPr>
              <w:pStyle w:val="ConsPlusNormal"/>
              <w:jc w:val="center"/>
            </w:pPr>
            <w:r>
              <w:t>610.</w:t>
            </w:r>
          </w:p>
        </w:tc>
        <w:tc>
          <w:tcPr>
            <w:tcW w:w="3005" w:type="dxa"/>
          </w:tcPr>
          <w:p w:rsidR="00577AB5" w:rsidRDefault="00577AB5">
            <w:pPr>
              <w:pStyle w:val="ConsPlusNormal"/>
            </w:pPr>
            <w:r>
              <w:t>г. Соль-Илецк, ул. Илецкая, д. 1б</w:t>
            </w:r>
          </w:p>
        </w:tc>
        <w:tc>
          <w:tcPr>
            <w:tcW w:w="1587" w:type="dxa"/>
          </w:tcPr>
          <w:p w:rsidR="00577AB5" w:rsidRDefault="00577AB5">
            <w:pPr>
              <w:pStyle w:val="ConsPlusNormal"/>
              <w:jc w:val="center"/>
            </w:pPr>
            <w:r>
              <w:t>633,90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55227,54</w:t>
            </w:r>
          </w:p>
        </w:tc>
      </w:tr>
      <w:tr w:rsidR="00577AB5">
        <w:tc>
          <w:tcPr>
            <w:tcW w:w="794" w:type="dxa"/>
          </w:tcPr>
          <w:p w:rsidR="00577AB5" w:rsidRDefault="00577AB5">
            <w:pPr>
              <w:pStyle w:val="ConsPlusNormal"/>
              <w:jc w:val="center"/>
            </w:pPr>
            <w:r>
              <w:t>611.</w:t>
            </w:r>
          </w:p>
        </w:tc>
        <w:tc>
          <w:tcPr>
            <w:tcW w:w="3005" w:type="dxa"/>
          </w:tcPr>
          <w:p w:rsidR="00577AB5" w:rsidRDefault="00577AB5">
            <w:pPr>
              <w:pStyle w:val="ConsPlusNormal"/>
            </w:pPr>
            <w:r>
              <w:t>г. Соль-Илецк, ул. Красноармейская, д. 88б</w:t>
            </w:r>
          </w:p>
        </w:tc>
        <w:tc>
          <w:tcPr>
            <w:tcW w:w="1587" w:type="dxa"/>
          </w:tcPr>
          <w:p w:rsidR="00577AB5" w:rsidRDefault="00577AB5">
            <w:pPr>
              <w:pStyle w:val="ConsPlusNormal"/>
              <w:jc w:val="center"/>
            </w:pPr>
            <w:r>
              <w:t>947,30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54678,11</w:t>
            </w:r>
          </w:p>
        </w:tc>
      </w:tr>
      <w:tr w:rsidR="00577AB5">
        <w:tc>
          <w:tcPr>
            <w:tcW w:w="794" w:type="dxa"/>
          </w:tcPr>
          <w:p w:rsidR="00577AB5" w:rsidRDefault="00577AB5">
            <w:pPr>
              <w:pStyle w:val="ConsPlusNormal"/>
              <w:jc w:val="center"/>
            </w:pPr>
            <w:r>
              <w:t>612.</w:t>
            </w:r>
          </w:p>
        </w:tc>
        <w:tc>
          <w:tcPr>
            <w:tcW w:w="3005" w:type="dxa"/>
          </w:tcPr>
          <w:p w:rsidR="00577AB5" w:rsidRDefault="00577AB5">
            <w:pPr>
              <w:pStyle w:val="ConsPlusNormal"/>
            </w:pPr>
            <w:r>
              <w:t>г. Соль-Илецк, ул. Красноармейская, д. 88в</w:t>
            </w:r>
          </w:p>
        </w:tc>
        <w:tc>
          <w:tcPr>
            <w:tcW w:w="1587" w:type="dxa"/>
          </w:tcPr>
          <w:p w:rsidR="00577AB5" w:rsidRDefault="00577AB5">
            <w:pPr>
              <w:pStyle w:val="ConsPlusNormal"/>
              <w:jc w:val="center"/>
            </w:pPr>
            <w:r>
              <w:t>957,30</w:t>
            </w:r>
          </w:p>
        </w:tc>
        <w:tc>
          <w:tcPr>
            <w:tcW w:w="2551" w:type="dxa"/>
          </w:tcPr>
          <w:p w:rsidR="00577AB5" w:rsidRDefault="00577AB5">
            <w:pPr>
              <w:pStyle w:val="ConsPlusNormal"/>
              <w:jc w:val="center"/>
            </w:pPr>
            <w:r>
              <w:t>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55040,31</w:t>
            </w:r>
          </w:p>
        </w:tc>
      </w:tr>
      <w:tr w:rsidR="00577AB5">
        <w:tc>
          <w:tcPr>
            <w:tcW w:w="794" w:type="dxa"/>
          </w:tcPr>
          <w:p w:rsidR="00577AB5" w:rsidRDefault="00577AB5">
            <w:pPr>
              <w:pStyle w:val="ConsPlusNormal"/>
              <w:jc w:val="center"/>
            </w:pPr>
            <w:r>
              <w:t>613.</w:t>
            </w:r>
          </w:p>
        </w:tc>
        <w:tc>
          <w:tcPr>
            <w:tcW w:w="3005" w:type="dxa"/>
          </w:tcPr>
          <w:p w:rsidR="00577AB5" w:rsidRDefault="00577AB5">
            <w:pPr>
              <w:pStyle w:val="ConsPlusNormal"/>
            </w:pPr>
            <w:r>
              <w:t>г. Соль-Илецк, ул. Московская, д. 157</w:t>
            </w:r>
          </w:p>
        </w:tc>
        <w:tc>
          <w:tcPr>
            <w:tcW w:w="1587" w:type="dxa"/>
          </w:tcPr>
          <w:p w:rsidR="00577AB5" w:rsidRDefault="00577AB5">
            <w:pPr>
              <w:pStyle w:val="ConsPlusNormal"/>
              <w:jc w:val="center"/>
            </w:pPr>
            <w:r>
              <w:t>300,50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40364,03</w:t>
            </w:r>
          </w:p>
        </w:tc>
      </w:tr>
      <w:tr w:rsidR="00577AB5">
        <w:tc>
          <w:tcPr>
            <w:tcW w:w="794" w:type="dxa"/>
          </w:tcPr>
          <w:p w:rsidR="00577AB5" w:rsidRDefault="00577AB5">
            <w:pPr>
              <w:pStyle w:val="ConsPlusNormal"/>
              <w:jc w:val="center"/>
            </w:pPr>
            <w:r>
              <w:t>614.</w:t>
            </w:r>
          </w:p>
        </w:tc>
        <w:tc>
          <w:tcPr>
            <w:tcW w:w="3005" w:type="dxa"/>
          </w:tcPr>
          <w:p w:rsidR="00577AB5" w:rsidRDefault="00577AB5">
            <w:pPr>
              <w:pStyle w:val="ConsPlusNormal"/>
            </w:pPr>
            <w:r>
              <w:t xml:space="preserve">г. Соль-Илецк, ул. Орская, д. </w:t>
            </w:r>
            <w:r>
              <w:lastRenderedPageBreak/>
              <w:t>68</w:t>
            </w:r>
          </w:p>
        </w:tc>
        <w:tc>
          <w:tcPr>
            <w:tcW w:w="1587" w:type="dxa"/>
          </w:tcPr>
          <w:p w:rsidR="00577AB5" w:rsidRDefault="00577AB5">
            <w:pPr>
              <w:pStyle w:val="ConsPlusNormal"/>
              <w:jc w:val="center"/>
            </w:pPr>
            <w:r>
              <w:lastRenderedPageBreak/>
              <w:t>800,30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66956,69</w:t>
            </w:r>
          </w:p>
        </w:tc>
      </w:tr>
      <w:tr w:rsidR="00577AB5">
        <w:tc>
          <w:tcPr>
            <w:tcW w:w="794" w:type="dxa"/>
          </w:tcPr>
          <w:p w:rsidR="00577AB5" w:rsidRDefault="00577AB5">
            <w:pPr>
              <w:pStyle w:val="ConsPlusNormal"/>
              <w:jc w:val="center"/>
            </w:pPr>
            <w:r>
              <w:lastRenderedPageBreak/>
              <w:t>615.</w:t>
            </w:r>
          </w:p>
        </w:tc>
        <w:tc>
          <w:tcPr>
            <w:tcW w:w="3005" w:type="dxa"/>
          </w:tcPr>
          <w:p w:rsidR="00577AB5" w:rsidRDefault="00577AB5">
            <w:pPr>
              <w:pStyle w:val="ConsPlusNormal"/>
            </w:pPr>
            <w:r>
              <w:t>г. Соль-Илецк, ул. Парижских Коммунаров, д. 147</w:t>
            </w:r>
          </w:p>
        </w:tc>
        <w:tc>
          <w:tcPr>
            <w:tcW w:w="1587" w:type="dxa"/>
          </w:tcPr>
          <w:p w:rsidR="00577AB5" w:rsidRDefault="00577AB5">
            <w:pPr>
              <w:pStyle w:val="ConsPlusNormal"/>
              <w:jc w:val="center"/>
            </w:pPr>
            <w:r>
              <w:t>770,30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46076,27</w:t>
            </w:r>
          </w:p>
        </w:tc>
      </w:tr>
      <w:tr w:rsidR="00577AB5">
        <w:tc>
          <w:tcPr>
            <w:tcW w:w="794" w:type="dxa"/>
          </w:tcPr>
          <w:p w:rsidR="00577AB5" w:rsidRDefault="00577AB5">
            <w:pPr>
              <w:pStyle w:val="ConsPlusNormal"/>
              <w:jc w:val="center"/>
            </w:pPr>
            <w:r>
              <w:t>616.</w:t>
            </w:r>
          </w:p>
        </w:tc>
        <w:tc>
          <w:tcPr>
            <w:tcW w:w="3005" w:type="dxa"/>
          </w:tcPr>
          <w:p w:rsidR="00577AB5" w:rsidRDefault="00577AB5">
            <w:pPr>
              <w:pStyle w:val="ConsPlusNormal"/>
            </w:pPr>
            <w:r>
              <w:t>г. Соль-Илецк, ул. Победы 5-я, д. 28</w:t>
            </w:r>
          </w:p>
        </w:tc>
        <w:tc>
          <w:tcPr>
            <w:tcW w:w="1587" w:type="dxa"/>
          </w:tcPr>
          <w:p w:rsidR="00577AB5" w:rsidRDefault="00577AB5">
            <w:pPr>
              <w:pStyle w:val="ConsPlusNormal"/>
              <w:jc w:val="center"/>
            </w:pPr>
            <w:r>
              <w:t>1052,20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56117,95</w:t>
            </w:r>
          </w:p>
        </w:tc>
      </w:tr>
      <w:tr w:rsidR="00577AB5">
        <w:tc>
          <w:tcPr>
            <w:tcW w:w="794" w:type="dxa"/>
          </w:tcPr>
          <w:p w:rsidR="00577AB5" w:rsidRDefault="00577AB5">
            <w:pPr>
              <w:pStyle w:val="ConsPlusNormal"/>
              <w:jc w:val="center"/>
            </w:pPr>
            <w:r>
              <w:t>617.</w:t>
            </w:r>
          </w:p>
        </w:tc>
        <w:tc>
          <w:tcPr>
            <w:tcW w:w="3005" w:type="dxa"/>
          </w:tcPr>
          <w:p w:rsidR="00577AB5" w:rsidRDefault="00577AB5">
            <w:pPr>
              <w:pStyle w:val="ConsPlusNormal"/>
            </w:pPr>
            <w:r>
              <w:t>г. Соль-Илецк, ул. Свердлова, д. 1/1</w:t>
            </w:r>
          </w:p>
        </w:tc>
        <w:tc>
          <w:tcPr>
            <w:tcW w:w="1587" w:type="dxa"/>
          </w:tcPr>
          <w:p w:rsidR="00577AB5" w:rsidRDefault="00577AB5">
            <w:pPr>
              <w:pStyle w:val="ConsPlusNormal"/>
              <w:jc w:val="center"/>
            </w:pPr>
            <w:r>
              <w:t>3069,00</w:t>
            </w:r>
          </w:p>
        </w:tc>
        <w:tc>
          <w:tcPr>
            <w:tcW w:w="2551" w:type="dxa"/>
          </w:tcPr>
          <w:p w:rsidR="00577AB5" w:rsidRDefault="00577AB5">
            <w:pPr>
              <w:pStyle w:val="ConsPlusNormal"/>
              <w:jc w:val="center"/>
            </w:pPr>
            <w:r>
              <w:t>117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105760,62</w:t>
            </w:r>
          </w:p>
        </w:tc>
      </w:tr>
      <w:tr w:rsidR="00577AB5">
        <w:tc>
          <w:tcPr>
            <w:tcW w:w="794" w:type="dxa"/>
          </w:tcPr>
          <w:p w:rsidR="00577AB5" w:rsidRDefault="00577AB5">
            <w:pPr>
              <w:pStyle w:val="ConsPlusNormal"/>
              <w:jc w:val="center"/>
            </w:pPr>
            <w:r>
              <w:t>618.</w:t>
            </w:r>
          </w:p>
        </w:tc>
        <w:tc>
          <w:tcPr>
            <w:tcW w:w="3005" w:type="dxa"/>
          </w:tcPr>
          <w:p w:rsidR="00577AB5" w:rsidRDefault="00577AB5">
            <w:pPr>
              <w:pStyle w:val="ConsPlusNormal"/>
            </w:pPr>
            <w:r>
              <w:t>г. Соль-Илецк, ул. Южная, д. 39а</w:t>
            </w:r>
          </w:p>
        </w:tc>
        <w:tc>
          <w:tcPr>
            <w:tcW w:w="1587" w:type="dxa"/>
          </w:tcPr>
          <w:p w:rsidR="00577AB5" w:rsidRDefault="00577AB5">
            <w:pPr>
              <w:pStyle w:val="ConsPlusNormal"/>
              <w:jc w:val="center"/>
            </w:pPr>
            <w:r>
              <w:t>1861,20</w:t>
            </w:r>
          </w:p>
        </w:tc>
        <w:tc>
          <w:tcPr>
            <w:tcW w:w="2551" w:type="dxa"/>
          </w:tcPr>
          <w:p w:rsidR="00577AB5" w:rsidRDefault="00577AB5">
            <w:pPr>
              <w:pStyle w:val="ConsPlusNormal"/>
              <w:jc w:val="center"/>
            </w:pPr>
            <w:r>
              <w:t>71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22818,54</w:t>
            </w:r>
          </w:p>
        </w:tc>
      </w:tr>
      <w:tr w:rsidR="00577AB5">
        <w:tc>
          <w:tcPr>
            <w:tcW w:w="794" w:type="dxa"/>
          </w:tcPr>
          <w:p w:rsidR="00577AB5" w:rsidRDefault="00577AB5">
            <w:pPr>
              <w:pStyle w:val="ConsPlusNormal"/>
              <w:jc w:val="center"/>
            </w:pPr>
            <w:r>
              <w:t>619.</w:t>
            </w:r>
          </w:p>
        </w:tc>
        <w:tc>
          <w:tcPr>
            <w:tcW w:w="3005" w:type="dxa"/>
          </w:tcPr>
          <w:p w:rsidR="00577AB5" w:rsidRDefault="00577AB5">
            <w:pPr>
              <w:pStyle w:val="ConsPlusNormal"/>
            </w:pPr>
            <w:r>
              <w:t>пос. Чашкан, пер. Восточный, д. 3</w:t>
            </w:r>
          </w:p>
        </w:tc>
        <w:tc>
          <w:tcPr>
            <w:tcW w:w="1587" w:type="dxa"/>
          </w:tcPr>
          <w:p w:rsidR="00577AB5" w:rsidRDefault="00577AB5">
            <w:pPr>
              <w:pStyle w:val="ConsPlusNormal"/>
              <w:jc w:val="center"/>
            </w:pPr>
            <w:r>
              <w:t>872,00</w:t>
            </w:r>
          </w:p>
        </w:tc>
        <w:tc>
          <w:tcPr>
            <w:tcW w:w="2551" w:type="dxa"/>
          </w:tcPr>
          <w:p w:rsidR="00577AB5" w:rsidRDefault="00577AB5">
            <w:pPr>
              <w:pStyle w:val="ConsPlusNormal"/>
              <w:jc w:val="center"/>
            </w:pPr>
            <w:r>
              <w:t>36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35683,62</w:t>
            </w:r>
          </w:p>
        </w:tc>
      </w:tr>
      <w:tr w:rsidR="00577AB5">
        <w:tc>
          <w:tcPr>
            <w:tcW w:w="794" w:type="dxa"/>
          </w:tcPr>
          <w:p w:rsidR="00577AB5" w:rsidRDefault="00577AB5">
            <w:pPr>
              <w:pStyle w:val="ConsPlusNormal"/>
              <w:jc w:val="center"/>
            </w:pPr>
            <w:r>
              <w:t>620.</w:t>
            </w:r>
          </w:p>
        </w:tc>
        <w:tc>
          <w:tcPr>
            <w:tcW w:w="3005" w:type="dxa"/>
          </w:tcPr>
          <w:p w:rsidR="00577AB5" w:rsidRDefault="00577AB5">
            <w:pPr>
              <w:pStyle w:val="ConsPlusNormal"/>
            </w:pPr>
            <w:r>
              <w:t>пос. Чашкан, пер. Восточный, д. 5</w:t>
            </w:r>
          </w:p>
        </w:tc>
        <w:tc>
          <w:tcPr>
            <w:tcW w:w="1587" w:type="dxa"/>
          </w:tcPr>
          <w:p w:rsidR="00577AB5" w:rsidRDefault="00577AB5">
            <w:pPr>
              <w:pStyle w:val="ConsPlusNormal"/>
              <w:jc w:val="center"/>
            </w:pPr>
            <w:r>
              <w:t>520,00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48664,41</w:t>
            </w:r>
          </w:p>
        </w:tc>
      </w:tr>
      <w:tr w:rsidR="00577AB5">
        <w:tc>
          <w:tcPr>
            <w:tcW w:w="13606" w:type="dxa"/>
            <w:gridSpan w:val="7"/>
          </w:tcPr>
          <w:p w:rsidR="00577AB5" w:rsidRDefault="00577AB5">
            <w:pPr>
              <w:pStyle w:val="ConsPlusNormal"/>
              <w:jc w:val="center"/>
              <w:outlineLvl w:val="3"/>
            </w:pPr>
            <w:r>
              <w:t>34. Муниципальное образование Сорочинский городской округ</w:t>
            </w:r>
          </w:p>
        </w:tc>
      </w:tr>
      <w:tr w:rsidR="00577AB5">
        <w:tc>
          <w:tcPr>
            <w:tcW w:w="3799" w:type="dxa"/>
            <w:gridSpan w:val="2"/>
          </w:tcPr>
          <w:p w:rsidR="00577AB5" w:rsidRDefault="00577AB5">
            <w:pPr>
              <w:pStyle w:val="ConsPlusNormal"/>
            </w:pPr>
            <w:r>
              <w:t>Итого по муниципальному образованию Сорочинский городской округ</w:t>
            </w:r>
          </w:p>
        </w:tc>
        <w:tc>
          <w:tcPr>
            <w:tcW w:w="1587" w:type="dxa"/>
          </w:tcPr>
          <w:p w:rsidR="00577AB5" w:rsidRDefault="00577AB5">
            <w:pPr>
              <w:pStyle w:val="ConsPlusNormal"/>
              <w:jc w:val="center"/>
            </w:pPr>
            <w:r>
              <w:t>11257,20</w:t>
            </w:r>
          </w:p>
        </w:tc>
        <w:tc>
          <w:tcPr>
            <w:tcW w:w="2551" w:type="dxa"/>
          </w:tcPr>
          <w:p w:rsidR="00577AB5" w:rsidRDefault="00577AB5">
            <w:pPr>
              <w:pStyle w:val="ConsPlusNormal"/>
              <w:jc w:val="center"/>
            </w:pPr>
            <w:r>
              <w:t>442</w:t>
            </w:r>
          </w:p>
        </w:tc>
        <w:tc>
          <w:tcPr>
            <w:tcW w:w="1984" w:type="dxa"/>
          </w:tcPr>
          <w:p w:rsidR="00577AB5" w:rsidRDefault="00577AB5">
            <w:pPr>
              <w:pStyle w:val="ConsPlusNormal"/>
              <w:jc w:val="center"/>
            </w:pPr>
            <w:r>
              <w:t>15</w:t>
            </w:r>
          </w:p>
        </w:tc>
        <w:tc>
          <w:tcPr>
            <w:tcW w:w="1701" w:type="dxa"/>
          </w:tcPr>
          <w:p w:rsidR="00577AB5" w:rsidRDefault="00577AB5">
            <w:pPr>
              <w:pStyle w:val="ConsPlusNormal"/>
              <w:jc w:val="center"/>
            </w:pPr>
            <w:r>
              <w:t>11</w:t>
            </w:r>
          </w:p>
        </w:tc>
        <w:tc>
          <w:tcPr>
            <w:tcW w:w="1984" w:type="dxa"/>
          </w:tcPr>
          <w:p w:rsidR="00577AB5" w:rsidRDefault="00577AB5">
            <w:pPr>
              <w:pStyle w:val="ConsPlusNormal"/>
              <w:jc w:val="center"/>
            </w:pPr>
            <w:r>
              <w:t>1342510,52</w:t>
            </w:r>
          </w:p>
        </w:tc>
      </w:tr>
      <w:tr w:rsidR="00577AB5">
        <w:tc>
          <w:tcPr>
            <w:tcW w:w="794" w:type="dxa"/>
          </w:tcPr>
          <w:p w:rsidR="00577AB5" w:rsidRDefault="00577AB5">
            <w:pPr>
              <w:pStyle w:val="ConsPlusNormal"/>
              <w:jc w:val="center"/>
            </w:pPr>
            <w:r>
              <w:t>621.</w:t>
            </w:r>
          </w:p>
        </w:tc>
        <w:tc>
          <w:tcPr>
            <w:tcW w:w="3005" w:type="dxa"/>
          </w:tcPr>
          <w:p w:rsidR="00577AB5" w:rsidRDefault="00577AB5">
            <w:pPr>
              <w:pStyle w:val="ConsPlusNormal"/>
            </w:pPr>
            <w:r>
              <w:t>г. Сорочинск, мкр. 2-й, д. 11</w:t>
            </w:r>
          </w:p>
        </w:tc>
        <w:tc>
          <w:tcPr>
            <w:tcW w:w="1587" w:type="dxa"/>
          </w:tcPr>
          <w:p w:rsidR="00577AB5" w:rsidRDefault="00577AB5">
            <w:pPr>
              <w:pStyle w:val="ConsPlusNormal"/>
              <w:jc w:val="center"/>
            </w:pPr>
            <w:r>
              <w:t>4517,50</w:t>
            </w:r>
          </w:p>
        </w:tc>
        <w:tc>
          <w:tcPr>
            <w:tcW w:w="2551" w:type="dxa"/>
          </w:tcPr>
          <w:p w:rsidR="00577AB5" w:rsidRDefault="00577AB5">
            <w:pPr>
              <w:pStyle w:val="ConsPlusNormal"/>
              <w:jc w:val="center"/>
            </w:pPr>
            <w:r>
              <w:t>198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62412,74</w:t>
            </w:r>
          </w:p>
        </w:tc>
      </w:tr>
      <w:tr w:rsidR="00577AB5">
        <w:tc>
          <w:tcPr>
            <w:tcW w:w="794" w:type="dxa"/>
          </w:tcPr>
          <w:p w:rsidR="00577AB5" w:rsidRDefault="00577AB5">
            <w:pPr>
              <w:pStyle w:val="ConsPlusNormal"/>
              <w:jc w:val="center"/>
            </w:pPr>
            <w:r>
              <w:t>622.</w:t>
            </w:r>
          </w:p>
        </w:tc>
        <w:tc>
          <w:tcPr>
            <w:tcW w:w="3005" w:type="dxa"/>
          </w:tcPr>
          <w:p w:rsidR="00577AB5" w:rsidRDefault="00577AB5">
            <w:pPr>
              <w:pStyle w:val="ConsPlusNormal"/>
            </w:pPr>
            <w:r>
              <w:t>г. Сорочинск, ул. Ворошилова, д. 12</w:t>
            </w:r>
          </w:p>
        </w:tc>
        <w:tc>
          <w:tcPr>
            <w:tcW w:w="1587" w:type="dxa"/>
          </w:tcPr>
          <w:p w:rsidR="00577AB5" w:rsidRDefault="00577AB5">
            <w:pPr>
              <w:pStyle w:val="ConsPlusNormal"/>
              <w:jc w:val="center"/>
            </w:pPr>
            <w:r>
              <w:t>777,00</w:t>
            </w:r>
          </w:p>
        </w:tc>
        <w:tc>
          <w:tcPr>
            <w:tcW w:w="2551" w:type="dxa"/>
          </w:tcPr>
          <w:p w:rsidR="00577AB5" w:rsidRDefault="00577AB5">
            <w:pPr>
              <w:pStyle w:val="ConsPlusNormal"/>
              <w:jc w:val="center"/>
            </w:pPr>
            <w:r>
              <w:t>25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187062,66</w:t>
            </w:r>
          </w:p>
        </w:tc>
      </w:tr>
      <w:tr w:rsidR="00577AB5">
        <w:tc>
          <w:tcPr>
            <w:tcW w:w="794" w:type="dxa"/>
          </w:tcPr>
          <w:p w:rsidR="00577AB5" w:rsidRDefault="00577AB5">
            <w:pPr>
              <w:pStyle w:val="ConsPlusNormal"/>
              <w:jc w:val="center"/>
            </w:pPr>
            <w:r>
              <w:t>623.</w:t>
            </w:r>
          </w:p>
        </w:tc>
        <w:tc>
          <w:tcPr>
            <w:tcW w:w="3005" w:type="dxa"/>
          </w:tcPr>
          <w:p w:rsidR="00577AB5" w:rsidRDefault="00577AB5">
            <w:pPr>
              <w:pStyle w:val="ConsPlusNormal"/>
            </w:pPr>
            <w:r>
              <w:t>г. Сорочинск, ул. Ворошилова, д. 16</w:t>
            </w:r>
          </w:p>
        </w:tc>
        <w:tc>
          <w:tcPr>
            <w:tcW w:w="1587" w:type="dxa"/>
          </w:tcPr>
          <w:p w:rsidR="00577AB5" w:rsidRDefault="00577AB5">
            <w:pPr>
              <w:pStyle w:val="ConsPlusNormal"/>
              <w:jc w:val="center"/>
            </w:pPr>
            <w:r>
              <w:t>969,30</w:t>
            </w:r>
          </w:p>
        </w:tc>
        <w:tc>
          <w:tcPr>
            <w:tcW w:w="2551" w:type="dxa"/>
          </w:tcPr>
          <w:p w:rsidR="00577AB5" w:rsidRDefault="00577AB5">
            <w:pPr>
              <w:pStyle w:val="ConsPlusNormal"/>
              <w:jc w:val="center"/>
            </w:pPr>
            <w:r>
              <w:t>30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59564,34</w:t>
            </w:r>
          </w:p>
        </w:tc>
      </w:tr>
      <w:tr w:rsidR="00577AB5">
        <w:tc>
          <w:tcPr>
            <w:tcW w:w="794" w:type="dxa"/>
          </w:tcPr>
          <w:p w:rsidR="00577AB5" w:rsidRDefault="00577AB5">
            <w:pPr>
              <w:pStyle w:val="ConsPlusNormal"/>
              <w:jc w:val="center"/>
            </w:pPr>
            <w:r>
              <w:t>624.</w:t>
            </w:r>
          </w:p>
        </w:tc>
        <w:tc>
          <w:tcPr>
            <w:tcW w:w="3005" w:type="dxa"/>
          </w:tcPr>
          <w:p w:rsidR="00577AB5" w:rsidRDefault="00577AB5">
            <w:pPr>
              <w:pStyle w:val="ConsPlusNormal"/>
            </w:pPr>
            <w:r>
              <w:t>г. Сорочинск, ул. Карла Маркса, д. 244а</w:t>
            </w:r>
          </w:p>
        </w:tc>
        <w:tc>
          <w:tcPr>
            <w:tcW w:w="1587" w:type="dxa"/>
          </w:tcPr>
          <w:p w:rsidR="00577AB5" w:rsidRDefault="00577AB5">
            <w:pPr>
              <w:pStyle w:val="ConsPlusNormal"/>
              <w:jc w:val="center"/>
            </w:pPr>
            <w:r>
              <w:t>418,20</w:t>
            </w:r>
          </w:p>
        </w:tc>
        <w:tc>
          <w:tcPr>
            <w:tcW w:w="2551" w:type="dxa"/>
          </w:tcPr>
          <w:p w:rsidR="00577AB5" w:rsidRDefault="00577AB5">
            <w:pPr>
              <w:pStyle w:val="ConsPlusNormal"/>
              <w:jc w:val="center"/>
            </w:pPr>
            <w:r>
              <w:t>16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48785,29</w:t>
            </w:r>
          </w:p>
        </w:tc>
      </w:tr>
      <w:tr w:rsidR="00577AB5">
        <w:tc>
          <w:tcPr>
            <w:tcW w:w="794" w:type="dxa"/>
          </w:tcPr>
          <w:p w:rsidR="00577AB5" w:rsidRDefault="00577AB5">
            <w:pPr>
              <w:pStyle w:val="ConsPlusNormal"/>
              <w:jc w:val="center"/>
            </w:pPr>
            <w:r>
              <w:lastRenderedPageBreak/>
              <w:t>625.</w:t>
            </w:r>
          </w:p>
        </w:tc>
        <w:tc>
          <w:tcPr>
            <w:tcW w:w="3005" w:type="dxa"/>
          </w:tcPr>
          <w:p w:rsidR="00577AB5" w:rsidRDefault="00577AB5">
            <w:pPr>
              <w:pStyle w:val="ConsPlusNormal"/>
            </w:pPr>
            <w:r>
              <w:t>г. Сорочинск, ул. Московская, д. 221</w:t>
            </w:r>
          </w:p>
        </w:tc>
        <w:tc>
          <w:tcPr>
            <w:tcW w:w="1587" w:type="dxa"/>
          </w:tcPr>
          <w:p w:rsidR="00577AB5" w:rsidRDefault="00577AB5">
            <w:pPr>
              <w:pStyle w:val="ConsPlusNormal"/>
              <w:jc w:val="center"/>
            </w:pPr>
            <w:r>
              <w:t>1213,00</w:t>
            </w:r>
          </w:p>
        </w:tc>
        <w:tc>
          <w:tcPr>
            <w:tcW w:w="2551" w:type="dxa"/>
          </w:tcPr>
          <w:p w:rsidR="00577AB5" w:rsidRDefault="00577AB5">
            <w:pPr>
              <w:pStyle w:val="ConsPlusNormal"/>
              <w:jc w:val="center"/>
            </w:pPr>
            <w:r>
              <w:t>44</w:t>
            </w:r>
          </w:p>
        </w:tc>
        <w:tc>
          <w:tcPr>
            <w:tcW w:w="1984" w:type="dxa"/>
          </w:tcPr>
          <w:p w:rsidR="00577AB5" w:rsidRDefault="00577AB5">
            <w:pPr>
              <w:pStyle w:val="ConsPlusNormal"/>
              <w:jc w:val="center"/>
            </w:pPr>
            <w:r>
              <w:t>3</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252980,36</w:t>
            </w:r>
          </w:p>
        </w:tc>
      </w:tr>
      <w:tr w:rsidR="00577AB5">
        <w:tc>
          <w:tcPr>
            <w:tcW w:w="794" w:type="dxa"/>
          </w:tcPr>
          <w:p w:rsidR="00577AB5" w:rsidRDefault="00577AB5">
            <w:pPr>
              <w:pStyle w:val="ConsPlusNormal"/>
              <w:jc w:val="center"/>
            </w:pPr>
            <w:r>
              <w:t>626.</w:t>
            </w:r>
          </w:p>
        </w:tc>
        <w:tc>
          <w:tcPr>
            <w:tcW w:w="3005" w:type="dxa"/>
          </w:tcPr>
          <w:p w:rsidR="00577AB5" w:rsidRDefault="00577AB5">
            <w:pPr>
              <w:pStyle w:val="ConsPlusNormal"/>
            </w:pPr>
            <w:r>
              <w:t>г. Сорочинск, ул. Орджоникидзе, д. 39</w:t>
            </w:r>
          </w:p>
        </w:tc>
        <w:tc>
          <w:tcPr>
            <w:tcW w:w="1587" w:type="dxa"/>
          </w:tcPr>
          <w:p w:rsidR="00577AB5" w:rsidRDefault="00577AB5">
            <w:pPr>
              <w:pStyle w:val="ConsPlusNormal"/>
              <w:jc w:val="center"/>
            </w:pPr>
            <w:r>
              <w:t>382,90</w:t>
            </w:r>
          </w:p>
        </w:tc>
        <w:tc>
          <w:tcPr>
            <w:tcW w:w="2551" w:type="dxa"/>
          </w:tcPr>
          <w:p w:rsidR="00577AB5" w:rsidRDefault="00577AB5">
            <w:pPr>
              <w:pStyle w:val="ConsPlusNormal"/>
              <w:jc w:val="center"/>
            </w:pPr>
            <w:r>
              <w:t>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70809,92</w:t>
            </w:r>
          </w:p>
        </w:tc>
      </w:tr>
      <w:tr w:rsidR="00577AB5">
        <w:tc>
          <w:tcPr>
            <w:tcW w:w="794" w:type="dxa"/>
          </w:tcPr>
          <w:p w:rsidR="00577AB5" w:rsidRDefault="00577AB5">
            <w:pPr>
              <w:pStyle w:val="ConsPlusNormal"/>
              <w:jc w:val="center"/>
            </w:pPr>
            <w:r>
              <w:t>627.</w:t>
            </w:r>
          </w:p>
        </w:tc>
        <w:tc>
          <w:tcPr>
            <w:tcW w:w="3005" w:type="dxa"/>
          </w:tcPr>
          <w:p w:rsidR="00577AB5" w:rsidRDefault="00577AB5">
            <w:pPr>
              <w:pStyle w:val="ConsPlusNormal"/>
            </w:pPr>
            <w:r>
              <w:t>г. Сорочинск, ул. Партизанская, д. 9а</w:t>
            </w:r>
          </w:p>
        </w:tc>
        <w:tc>
          <w:tcPr>
            <w:tcW w:w="1587" w:type="dxa"/>
          </w:tcPr>
          <w:p w:rsidR="00577AB5" w:rsidRDefault="00577AB5">
            <w:pPr>
              <w:pStyle w:val="ConsPlusNormal"/>
              <w:jc w:val="center"/>
            </w:pPr>
            <w:r>
              <w:t>435,30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149599,64</w:t>
            </w:r>
          </w:p>
        </w:tc>
      </w:tr>
      <w:tr w:rsidR="00577AB5">
        <w:tc>
          <w:tcPr>
            <w:tcW w:w="794" w:type="dxa"/>
          </w:tcPr>
          <w:p w:rsidR="00577AB5" w:rsidRDefault="00577AB5">
            <w:pPr>
              <w:pStyle w:val="ConsPlusNormal"/>
              <w:jc w:val="center"/>
            </w:pPr>
            <w:r>
              <w:t>628.</w:t>
            </w:r>
          </w:p>
        </w:tc>
        <w:tc>
          <w:tcPr>
            <w:tcW w:w="3005" w:type="dxa"/>
          </w:tcPr>
          <w:p w:rsidR="00577AB5" w:rsidRDefault="00577AB5">
            <w:pPr>
              <w:pStyle w:val="ConsPlusNormal"/>
            </w:pPr>
            <w:r>
              <w:t>г. Сорочинск, ул. Староэлеваторская, д. 11</w:t>
            </w:r>
          </w:p>
        </w:tc>
        <w:tc>
          <w:tcPr>
            <w:tcW w:w="1587" w:type="dxa"/>
          </w:tcPr>
          <w:p w:rsidR="00577AB5" w:rsidRDefault="00577AB5">
            <w:pPr>
              <w:pStyle w:val="ConsPlusNormal"/>
              <w:jc w:val="center"/>
            </w:pPr>
            <w:r>
              <w:t>433,00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124973,69</w:t>
            </w:r>
          </w:p>
        </w:tc>
      </w:tr>
      <w:tr w:rsidR="00577AB5">
        <w:tc>
          <w:tcPr>
            <w:tcW w:w="794" w:type="dxa"/>
          </w:tcPr>
          <w:p w:rsidR="00577AB5" w:rsidRDefault="00577AB5">
            <w:pPr>
              <w:pStyle w:val="ConsPlusNormal"/>
              <w:jc w:val="center"/>
            </w:pPr>
            <w:r>
              <w:t>629.</w:t>
            </w:r>
          </w:p>
        </w:tc>
        <w:tc>
          <w:tcPr>
            <w:tcW w:w="3005" w:type="dxa"/>
          </w:tcPr>
          <w:p w:rsidR="00577AB5" w:rsidRDefault="00577AB5">
            <w:pPr>
              <w:pStyle w:val="ConsPlusNormal"/>
            </w:pPr>
            <w:r>
              <w:t>г. Сорочинск, ул. Староэлеваторская, д. 13</w:t>
            </w:r>
          </w:p>
        </w:tc>
        <w:tc>
          <w:tcPr>
            <w:tcW w:w="1587" w:type="dxa"/>
          </w:tcPr>
          <w:p w:rsidR="00577AB5" w:rsidRDefault="00577AB5">
            <w:pPr>
              <w:pStyle w:val="ConsPlusNormal"/>
              <w:jc w:val="center"/>
            </w:pPr>
            <w:r>
              <w:t>428,90</w:t>
            </w:r>
          </w:p>
        </w:tc>
        <w:tc>
          <w:tcPr>
            <w:tcW w:w="2551" w:type="dxa"/>
          </w:tcPr>
          <w:p w:rsidR="00577AB5" w:rsidRDefault="00577AB5">
            <w:pPr>
              <w:pStyle w:val="ConsPlusNormal"/>
              <w:jc w:val="center"/>
            </w:pPr>
            <w:r>
              <w:t>15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75134,34</w:t>
            </w:r>
          </w:p>
        </w:tc>
      </w:tr>
      <w:tr w:rsidR="00577AB5">
        <w:tc>
          <w:tcPr>
            <w:tcW w:w="794" w:type="dxa"/>
          </w:tcPr>
          <w:p w:rsidR="00577AB5" w:rsidRDefault="00577AB5">
            <w:pPr>
              <w:pStyle w:val="ConsPlusNormal"/>
              <w:jc w:val="center"/>
            </w:pPr>
            <w:r>
              <w:t>630.</w:t>
            </w:r>
          </w:p>
        </w:tc>
        <w:tc>
          <w:tcPr>
            <w:tcW w:w="3005" w:type="dxa"/>
          </w:tcPr>
          <w:p w:rsidR="00577AB5" w:rsidRDefault="00577AB5">
            <w:pPr>
              <w:pStyle w:val="ConsPlusNormal"/>
            </w:pPr>
            <w:r>
              <w:t>г. Сорочинск, ул. Чкалова, д. 1б</w:t>
            </w:r>
          </w:p>
        </w:tc>
        <w:tc>
          <w:tcPr>
            <w:tcW w:w="1587" w:type="dxa"/>
          </w:tcPr>
          <w:p w:rsidR="00577AB5" w:rsidRDefault="00577AB5">
            <w:pPr>
              <w:pStyle w:val="ConsPlusNormal"/>
              <w:jc w:val="center"/>
            </w:pPr>
            <w:r>
              <w:t>664,60</w:t>
            </w:r>
          </w:p>
        </w:tc>
        <w:tc>
          <w:tcPr>
            <w:tcW w:w="2551" w:type="dxa"/>
          </w:tcPr>
          <w:p w:rsidR="00577AB5" w:rsidRDefault="00577AB5">
            <w:pPr>
              <w:pStyle w:val="ConsPlusNormal"/>
              <w:jc w:val="center"/>
            </w:pPr>
            <w:r>
              <w:t>18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97292,12</w:t>
            </w:r>
          </w:p>
        </w:tc>
      </w:tr>
      <w:tr w:rsidR="00577AB5">
        <w:tc>
          <w:tcPr>
            <w:tcW w:w="794" w:type="dxa"/>
          </w:tcPr>
          <w:p w:rsidR="00577AB5" w:rsidRDefault="00577AB5">
            <w:pPr>
              <w:pStyle w:val="ConsPlusNormal"/>
              <w:jc w:val="center"/>
            </w:pPr>
            <w:r>
              <w:t>631.</w:t>
            </w:r>
          </w:p>
        </w:tc>
        <w:tc>
          <w:tcPr>
            <w:tcW w:w="3005" w:type="dxa"/>
          </w:tcPr>
          <w:p w:rsidR="00577AB5" w:rsidRDefault="00577AB5">
            <w:pPr>
              <w:pStyle w:val="ConsPlusNormal"/>
            </w:pPr>
            <w:r>
              <w:t>г. Сорочинск, ул. Чкалова, д. 1в</w:t>
            </w:r>
          </w:p>
        </w:tc>
        <w:tc>
          <w:tcPr>
            <w:tcW w:w="1587" w:type="dxa"/>
          </w:tcPr>
          <w:p w:rsidR="00577AB5" w:rsidRDefault="00577AB5">
            <w:pPr>
              <w:pStyle w:val="ConsPlusNormal"/>
              <w:jc w:val="center"/>
            </w:pPr>
            <w:r>
              <w:t>1017,50</w:t>
            </w:r>
          </w:p>
        </w:tc>
        <w:tc>
          <w:tcPr>
            <w:tcW w:w="2551" w:type="dxa"/>
          </w:tcPr>
          <w:p w:rsidR="00577AB5" w:rsidRDefault="00577AB5">
            <w:pPr>
              <w:pStyle w:val="ConsPlusNormal"/>
              <w:jc w:val="center"/>
            </w:pPr>
            <w:r>
              <w:t>40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213895,42</w:t>
            </w:r>
          </w:p>
        </w:tc>
      </w:tr>
      <w:tr w:rsidR="00577AB5">
        <w:tc>
          <w:tcPr>
            <w:tcW w:w="13606" w:type="dxa"/>
            <w:gridSpan w:val="7"/>
          </w:tcPr>
          <w:p w:rsidR="00577AB5" w:rsidRDefault="00577AB5">
            <w:pPr>
              <w:pStyle w:val="ConsPlusNormal"/>
              <w:jc w:val="center"/>
              <w:outlineLvl w:val="3"/>
            </w:pPr>
            <w:r>
              <w:t>35. Муниципальное образование Ташлинский район</w:t>
            </w:r>
          </w:p>
        </w:tc>
      </w:tr>
      <w:tr w:rsidR="00577AB5">
        <w:tc>
          <w:tcPr>
            <w:tcW w:w="3799" w:type="dxa"/>
            <w:gridSpan w:val="2"/>
          </w:tcPr>
          <w:p w:rsidR="00577AB5" w:rsidRDefault="00577AB5">
            <w:pPr>
              <w:pStyle w:val="ConsPlusNormal"/>
            </w:pPr>
            <w:r>
              <w:t>Итого по муниципальному образованию Ташлинский район</w:t>
            </w:r>
          </w:p>
        </w:tc>
        <w:tc>
          <w:tcPr>
            <w:tcW w:w="1587" w:type="dxa"/>
          </w:tcPr>
          <w:p w:rsidR="00577AB5" w:rsidRDefault="00577AB5">
            <w:pPr>
              <w:pStyle w:val="ConsPlusNormal"/>
              <w:jc w:val="center"/>
            </w:pPr>
            <w:r>
              <w:t>670,00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69956,07</w:t>
            </w:r>
          </w:p>
        </w:tc>
      </w:tr>
      <w:tr w:rsidR="00577AB5">
        <w:tc>
          <w:tcPr>
            <w:tcW w:w="794" w:type="dxa"/>
          </w:tcPr>
          <w:p w:rsidR="00577AB5" w:rsidRDefault="00577AB5">
            <w:pPr>
              <w:pStyle w:val="ConsPlusNormal"/>
              <w:jc w:val="center"/>
            </w:pPr>
            <w:r>
              <w:t>632.</w:t>
            </w:r>
          </w:p>
        </w:tc>
        <w:tc>
          <w:tcPr>
            <w:tcW w:w="3005" w:type="dxa"/>
          </w:tcPr>
          <w:p w:rsidR="00577AB5" w:rsidRDefault="00577AB5">
            <w:pPr>
              <w:pStyle w:val="ConsPlusNormal"/>
            </w:pPr>
            <w:r>
              <w:t>пос. Калинин, ул. Степная, д. 8</w:t>
            </w:r>
          </w:p>
        </w:tc>
        <w:tc>
          <w:tcPr>
            <w:tcW w:w="1587" w:type="dxa"/>
          </w:tcPr>
          <w:p w:rsidR="00577AB5" w:rsidRDefault="00577AB5">
            <w:pPr>
              <w:pStyle w:val="ConsPlusNormal"/>
              <w:jc w:val="center"/>
            </w:pPr>
            <w:r>
              <w:t>670,00</w:t>
            </w:r>
          </w:p>
        </w:tc>
        <w:tc>
          <w:tcPr>
            <w:tcW w:w="2551" w:type="dxa"/>
          </w:tcPr>
          <w:p w:rsidR="00577AB5" w:rsidRDefault="00577AB5">
            <w:pPr>
              <w:pStyle w:val="ConsPlusNormal"/>
              <w:jc w:val="center"/>
            </w:pPr>
            <w:r>
              <w:t>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69956,07</w:t>
            </w:r>
          </w:p>
        </w:tc>
      </w:tr>
      <w:tr w:rsidR="00577AB5">
        <w:tc>
          <w:tcPr>
            <w:tcW w:w="13606" w:type="dxa"/>
            <w:gridSpan w:val="7"/>
          </w:tcPr>
          <w:p w:rsidR="00577AB5" w:rsidRDefault="00577AB5">
            <w:pPr>
              <w:pStyle w:val="ConsPlusNormal"/>
              <w:jc w:val="center"/>
              <w:outlineLvl w:val="3"/>
            </w:pPr>
            <w:r>
              <w:t>36. Муниципальное образование Тоцкий район</w:t>
            </w:r>
          </w:p>
        </w:tc>
      </w:tr>
      <w:tr w:rsidR="00577AB5">
        <w:tc>
          <w:tcPr>
            <w:tcW w:w="3799" w:type="dxa"/>
            <w:gridSpan w:val="2"/>
          </w:tcPr>
          <w:p w:rsidR="00577AB5" w:rsidRDefault="00577AB5">
            <w:pPr>
              <w:pStyle w:val="ConsPlusNormal"/>
            </w:pPr>
            <w:r>
              <w:t>Итого по муниципальному образованию Тоцкий район</w:t>
            </w:r>
          </w:p>
        </w:tc>
        <w:tc>
          <w:tcPr>
            <w:tcW w:w="1587" w:type="dxa"/>
          </w:tcPr>
          <w:p w:rsidR="00577AB5" w:rsidRDefault="00577AB5">
            <w:pPr>
              <w:pStyle w:val="ConsPlusNormal"/>
              <w:jc w:val="center"/>
            </w:pPr>
            <w:r>
              <w:t>38859,60</w:t>
            </w:r>
          </w:p>
        </w:tc>
        <w:tc>
          <w:tcPr>
            <w:tcW w:w="2551" w:type="dxa"/>
          </w:tcPr>
          <w:p w:rsidR="00577AB5" w:rsidRDefault="00577AB5">
            <w:pPr>
              <w:pStyle w:val="ConsPlusNormal"/>
              <w:jc w:val="center"/>
            </w:pPr>
            <w:r>
              <w:t>1442</w:t>
            </w:r>
          </w:p>
        </w:tc>
        <w:tc>
          <w:tcPr>
            <w:tcW w:w="1984" w:type="dxa"/>
          </w:tcPr>
          <w:p w:rsidR="00577AB5" w:rsidRDefault="00577AB5">
            <w:pPr>
              <w:pStyle w:val="ConsPlusNormal"/>
              <w:jc w:val="center"/>
            </w:pPr>
            <w:r>
              <w:t>13</w:t>
            </w:r>
          </w:p>
        </w:tc>
        <w:tc>
          <w:tcPr>
            <w:tcW w:w="1701" w:type="dxa"/>
          </w:tcPr>
          <w:p w:rsidR="00577AB5" w:rsidRDefault="00577AB5">
            <w:pPr>
              <w:pStyle w:val="ConsPlusNormal"/>
              <w:jc w:val="center"/>
            </w:pPr>
            <w:r>
              <w:t>13</w:t>
            </w:r>
          </w:p>
        </w:tc>
        <w:tc>
          <w:tcPr>
            <w:tcW w:w="1984" w:type="dxa"/>
          </w:tcPr>
          <w:p w:rsidR="00577AB5" w:rsidRDefault="00577AB5">
            <w:pPr>
              <w:pStyle w:val="ConsPlusNormal"/>
              <w:jc w:val="center"/>
            </w:pPr>
            <w:r>
              <w:t>742055,96</w:t>
            </w:r>
          </w:p>
        </w:tc>
      </w:tr>
      <w:tr w:rsidR="00577AB5">
        <w:tc>
          <w:tcPr>
            <w:tcW w:w="794" w:type="dxa"/>
          </w:tcPr>
          <w:p w:rsidR="00577AB5" w:rsidRDefault="00577AB5">
            <w:pPr>
              <w:pStyle w:val="ConsPlusNormal"/>
              <w:jc w:val="center"/>
            </w:pPr>
            <w:r>
              <w:t>633.</w:t>
            </w:r>
          </w:p>
        </w:tc>
        <w:tc>
          <w:tcPr>
            <w:tcW w:w="3005" w:type="dxa"/>
          </w:tcPr>
          <w:p w:rsidR="00577AB5" w:rsidRDefault="00577AB5">
            <w:pPr>
              <w:pStyle w:val="ConsPlusNormal"/>
            </w:pPr>
            <w:r>
              <w:t>пос. Пристанционный, ул. 1-я линия, д. 53а</w:t>
            </w:r>
          </w:p>
        </w:tc>
        <w:tc>
          <w:tcPr>
            <w:tcW w:w="1587" w:type="dxa"/>
          </w:tcPr>
          <w:p w:rsidR="00577AB5" w:rsidRDefault="00577AB5">
            <w:pPr>
              <w:pStyle w:val="ConsPlusNormal"/>
              <w:jc w:val="center"/>
            </w:pPr>
            <w:r>
              <w:t>557,60</w:t>
            </w:r>
          </w:p>
        </w:tc>
        <w:tc>
          <w:tcPr>
            <w:tcW w:w="2551" w:type="dxa"/>
          </w:tcPr>
          <w:p w:rsidR="00577AB5" w:rsidRDefault="00577AB5">
            <w:pPr>
              <w:pStyle w:val="ConsPlusNormal"/>
              <w:jc w:val="center"/>
            </w:pPr>
            <w:r>
              <w:t>21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35528,33</w:t>
            </w:r>
          </w:p>
        </w:tc>
      </w:tr>
      <w:tr w:rsidR="00577AB5">
        <w:tc>
          <w:tcPr>
            <w:tcW w:w="794" w:type="dxa"/>
          </w:tcPr>
          <w:p w:rsidR="00577AB5" w:rsidRDefault="00577AB5">
            <w:pPr>
              <w:pStyle w:val="ConsPlusNormal"/>
              <w:jc w:val="center"/>
            </w:pPr>
            <w:r>
              <w:lastRenderedPageBreak/>
              <w:t>634.</w:t>
            </w:r>
          </w:p>
        </w:tc>
        <w:tc>
          <w:tcPr>
            <w:tcW w:w="3005" w:type="dxa"/>
          </w:tcPr>
          <w:p w:rsidR="00577AB5" w:rsidRDefault="00577AB5">
            <w:pPr>
              <w:pStyle w:val="ConsPlusNormal"/>
            </w:pPr>
            <w:r>
              <w:t>с. Тоцкое Второе, ул. Калинина, д. 18, инв. N 1010</w:t>
            </w:r>
          </w:p>
        </w:tc>
        <w:tc>
          <w:tcPr>
            <w:tcW w:w="1587" w:type="dxa"/>
          </w:tcPr>
          <w:p w:rsidR="00577AB5" w:rsidRDefault="00577AB5">
            <w:pPr>
              <w:pStyle w:val="ConsPlusNormal"/>
              <w:jc w:val="center"/>
            </w:pPr>
            <w:r>
              <w:t>3491,00</w:t>
            </w:r>
          </w:p>
        </w:tc>
        <w:tc>
          <w:tcPr>
            <w:tcW w:w="2551" w:type="dxa"/>
          </w:tcPr>
          <w:p w:rsidR="00577AB5" w:rsidRDefault="00577AB5">
            <w:pPr>
              <w:pStyle w:val="ConsPlusNormal"/>
              <w:jc w:val="center"/>
            </w:pPr>
            <w:r>
              <w:t>150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90421,52</w:t>
            </w:r>
          </w:p>
        </w:tc>
      </w:tr>
      <w:tr w:rsidR="00577AB5">
        <w:tc>
          <w:tcPr>
            <w:tcW w:w="794" w:type="dxa"/>
          </w:tcPr>
          <w:p w:rsidR="00577AB5" w:rsidRDefault="00577AB5">
            <w:pPr>
              <w:pStyle w:val="ConsPlusNormal"/>
              <w:jc w:val="center"/>
            </w:pPr>
            <w:r>
              <w:t>635.</w:t>
            </w:r>
          </w:p>
        </w:tc>
        <w:tc>
          <w:tcPr>
            <w:tcW w:w="3005" w:type="dxa"/>
          </w:tcPr>
          <w:p w:rsidR="00577AB5" w:rsidRDefault="00577AB5">
            <w:pPr>
              <w:pStyle w:val="ConsPlusNormal"/>
            </w:pPr>
            <w:r>
              <w:t>с. Тоцкое Второе, ул. Калинина, д. 3, инв. N 2225</w:t>
            </w:r>
          </w:p>
        </w:tc>
        <w:tc>
          <w:tcPr>
            <w:tcW w:w="1587" w:type="dxa"/>
          </w:tcPr>
          <w:p w:rsidR="00577AB5" w:rsidRDefault="00577AB5">
            <w:pPr>
              <w:pStyle w:val="ConsPlusNormal"/>
              <w:jc w:val="center"/>
            </w:pPr>
            <w:r>
              <w:t>3390,00</w:t>
            </w:r>
          </w:p>
        </w:tc>
        <w:tc>
          <w:tcPr>
            <w:tcW w:w="2551" w:type="dxa"/>
          </w:tcPr>
          <w:p w:rsidR="00577AB5" w:rsidRDefault="00577AB5">
            <w:pPr>
              <w:pStyle w:val="ConsPlusNormal"/>
              <w:jc w:val="center"/>
            </w:pPr>
            <w:r>
              <w:t>123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38296,91</w:t>
            </w:r>
          </w:p>
        </w:tc>
      </w:tr>
      <w:tr w:rsidR="00577AB5">
        <w:tc>
          <w:tcPr>
            <w:tcW w:w="794" w:type="dxa"/>
          </w:tcPr>
          <w:p w:rsidR="00577AB5" w:rsidRDefault="00577AB5">
            <w:pPr>
              <w:pStyle w:val="ConsPlusNormal"/>
              <w:jc w:val="center"/>
            </w:pPr>
            <w:r>
              <w:t>636.</w:t>
            </w:r>
          </w:p>
        </w:tc>
        <w:tc>
          <w:tcPr>
            <w:tcW w:w="3005" w:type="dxa"/>
          </w:tcPr>
          <w:p w:rsidR="00577AB5" w:rsidRDefault="00577AB5">
            <w:pPr>
              <w:pStyle w:val="ConsPlusNormal"/>
            </w:pPr>
            <w:r>
              <w:t>с. Тоцкое Второе, ул. Ленина, д. 2, инв. N 2081</w:t>
            </w:r>
          </w:p>
        </w:tc>
        <w:tc>
          <w:tcPr>
            <w:tcW w:w="1587" w:type="dxa"/>
          </w:tcPr>
          <w:p w:rsidR="00577AB5" w:rsidRDefault="00577AB5">
            <w:pPr>
              <w:pStyle w:val="ConsPlusNormal"/>
              <w:jc w:val="center"/>
            </w:pPr>
            <w:r>
              <w:t>3348,00</w:t>
            </w:r>
          </w:p>
        </w:tc>
        <w:tc>
          <w:tcPr>
            <w:tcW w:w="2551" w:type="dxa"/>
          </w:tcPr>
          <w:p w:rsidR="00577AB5" w:rsidRDefault="00577AB5">
            <w:pPr>
              <w:pStyle w:val="ConsPlusNormal"/>
              <w:jc w:val="center"/>
            </w:pPr>
            <w:r>
              <w:t>96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38168,34</w:t>
            </w:r>
          </w:p>
        </w:tc>
      </w:tr>
      <w:tr w:rsidR="00577AB5">
        <w:tc>
          <w:tcPr>
            <w:tcW w:w="794" w:type="dxa"/>
          </w:tcPr>
          <w:p w:rsidR="00577AB5" w:rsidRDefault="00577AB5">
            <w:pPr>
              <w:pStyle w:val="ConsPlusNormal"/>
              <w:jc w:val="center"/>
            </w:pPr>
            <w:r>
              <w:t>637.</w:t>
            </w:r>
          </w:p>
        </w:tc>
        <w:tc>
          <w:tcPr>
            <w:tcW w:w="3005" w:type="dxa"/>
          </w:tcPr>
          <w:p w:rsidR="00577AB5" w:rsidRDefault="00577AB5">
            <w:pPr>
              <w:pStyle w:val="ConsPlusNormal"/>
            </w:pPr>
            <w:r>
              <w:t>с. Тоцкое Второе, ул. Петрикова, д. 12, инв. N 2201</w:t>
            </w:r>
          </w:p>
        </w:tc>
        <w:tc>
          <w:tcPr>
            <w:tcW w:w="1587" w:type="dxa"/>
          </w:tcPr>
          <w:p w:rsidR="00577AB5" w:rsidRDefault="00577AB5">
            <w:pPr>
              <w:pStyle w:val="ConsPlusNormal"/>
              <w:jc w:val="center"/>
            </w:pPr>
            <w:r>
              <w:t>5285,00</w:t>
            </w:r>
          </w:p>
        </w:tc>
        <w:tc>
          <w:tcPr>
            <w:tcW w:w="2551" w:type="dxa"/>
          </w:tcPr>
          <w:p w:rsidR="00577AB5" w:rsidRDefault="00577AB5">
            <w:pPr>
              <w:pStyle w:val="ConsPlusNormal"/>
              <w:jc w:val="center"/>
            </w:pPr>
            <w:r>
              <w:t>160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44097,90</w:t>
            </w:r>
          </w:p>
        </w:tc>
      </w:tr>
      <w:tr w:rsidR="00577AB5">
        <w:tc>
          <w:tcPr>
            <w:tcW w:w="794" w:type="dxa"/>
          </w:tcPr>
          <w:p w:rsidR="00577AB5" w:rsidRDefault="00577AB5">
            <w:pPr>
              <w:pStyle w:val="ConsPlusNormal"/>
              <w:jc w:val="center"/>
            </w:pPr>
            <w:r>
              <w:t>638.</w:t>
            </w:r>
          </w:p>
        </w:tc>
        <w:tc>
          <w:tcPr>
            <w:tcW w:w="3005" w:type="dxa"/>
          </w:tcPr>
          <w:p w:rsidR="00577AB5" w:rsidRDefault="00577AB5">
            <w:pPr>
              <w:pStyle w:val="ConsPlusNormal"/>
            </w:pPr>
            <w:r>
              <w:t>с. Тоцкое Второе, ул. Петрикова, д. 15, инв. N 2009</w:t>
            </w:r>
          </w:p>
        </w:tc>
        <w:tc>
          <w:tcPr>
            <w:tcW w:w="1587" w:type="dxa"/>
          </w:tcPr>
          <w:p w:rsidR="00577AB5" w:rsidRDefault="00577AB5">
            <w:pPr>
              <w:pStyle w:val="ConsPlusNormal"/>
              <w:jc w:val="center"/>
            </w:pPr>
            <w:r>
              <w:t>4133,00</w:t>
            </w:r>
          </w:p>
        </w:tc>
        <w:tc>
          <w:tcPr>
            <w:tcW w:w="2551" w:type="dxa"/>
          </w:tcPr>
          <w:p w:rsidR="00577AB5" w:rsidRDefault="00577AB5">
            <w:pPr>
              <w:pStyle w:val="ConsPlusNormal"/>
              <w:jc w:val="center"/>
            </w:pPr>
            <w:r>
              <w:t>275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90175,79</w:t>
            </w:r>
          </w:p>
        </w:tc>
      </w:tr>
      <w:tr w:rsidR="00577AB5">
        <w:tc>
          <w:tcPr>
            <w:tcW w:w="794" w:type="dxa"/>
          </w:tcPr>
          <w:p w:rsidR="00577AB5" w:rsidRDefault="00577AB5">
            <w:pPr>
              <w:pStyle w:val="ConsPlusNormal"/>
              <w:jc w:val="center"/>
            </w:pPr>
            <w:r>
              <w:t>639.</w:t>
            </w:r>
          </w:p>
        </w:tc>
        <w:tc>
          <w:tcPr>
            <w:tcW w:w="3005" w:type="dxa"/>
          </w:tcPr>
          <w:p w:rsidR="00577AB5" w:rsidRDefault="00577AB5">
            <w:pPr>
              <w:pStyle w:val="ConsPlusNormal"/>
            </w:pPr>
            <w:r>
              <w:t>с. Тоцкое Второе, ул. Петрикова, д. 8, инв. N 2226</w:t>
            </w:r>
          </w:p>
        </w:tc>
        <w:tc>
          <w:tcPr>
            <w:tcW w:w="1587" w:type="dxa"/>
          </w:tcPr>
          <w:p w:rsidR="00577AB5" w:rsidRDefault="00577AB5">
            <w:pPr>
              <w:pStyle w:val="ConsPlusNormal"/>
              <w:jc w:val="center"/>
            </w:pPr>
            <w:r>
              <w:t>3390,00</w:t>
            </w:r>
          </w:p>
        </w:tc>
        <w:tc>
          <w:tcPr>
            <w:tcW w:w="2551" w:type="dxa"/>
          </w:tcPr>
          <w:p w:rsidR="00577AB5" w:rsidRDefault="00577AB5">
            <w:pPr>
              <w:pStyle w:val="ConsPlusNormal"/>
              <w:jc w:val="center"/>
            </w:pPr>
            <w:r>
              <w:t>120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38296,91</w:t>
            </w:r>
          </w:p>
        </w:tc>
      </w:tr>
      <w:tr w:rsidR="00577AB5">
        <w:tc>
          <w:tcPr>
            <w:tcW w:w="794" w:type="dxa"/>
          </w:tcPr>
          <w:p w:rsidR="00577AB5" w:rsidRDefault="00577AB5">
            <w:pPr>
              <w:pStyle w:val="ConsPlusNormal"/>
              <w:jc w:val="center"/>
            </w:pPr>
            <w:r>
              <w:t>640.</w:t>
            </w:r>
          </w:p>
        </w:tc>
        <w:tc>
          <w:tcPr>
            <w:tcW w:w="3005" w:type="dxa"/>
          </w:tcPr>
          <w:p w:rsidR="00577AB5" w:rsidRDefault="00577AB5">
            <w:pPr>
              <w:pStyle w:val="ConsPlusNormal"/>
            </w:pPr>
            <w:r>
              <w:t>с. Тоцкое Второе, ул. Победы, д. 3, инв. N 2079</w:t>
            </w:r>
          </w:p>
        </w:tc>
        <w:tc>
          <w:tcPr>
            <w:tcW w:w="1587" w:type="dxa"/>
          </w:tcPr>
          <w:p w:rsidR="00577AB5" w:rsidRDefault="00577AB5">
            <w:pPr>
              <w:pStyle w:val="ConsPlusNormal"/>
              <w:jc w:val="center"/>
            </w:pPr>
            <w:r>
              <w:t>3348,00</w:t>
            </w:r>
          </w:p>
        </w:tc>
        <w:tc>
          <w:tcPr>
            <w:tcW w:w="2551" w:type="dxa"/>
          </w:tcPr>
          <w:p w:rsidR="00577AB5" w:rsidRDefault="00577AB5">
            <w:pPr>
              <w:pStyle w:val="ConsPlusNormal"/>
              <w:jc w:val="center"/>
            </w:pPr>
            <w:r>
              <w:t>96</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38168,34</w:t>
            </w:r>
          </w:p>
        </w:tc>
      </w:tr>
      <w:tr w:rsidR="00577AB5">
        <w:tc>
          <w:tcPr>
            <w:tcW w:w="794" w:type="dxa"/>
          </w:tcPr>
          <w:p w:rsidR="00577AB5" w:rsidRDefault="00577AB5">
            <w:pPr>
              <w:pStyle w:val="ConsPlusNormal"/>
              <w:jc w:val="center"/>
            </w:pPr>
            <w:r>
              <w:t>641.</w:t>
            </w:r>
          </w:p>
        </w:tc>
        <w:tc>
          <w:tcPr>
            <w:tcW w:w="3005" w:type="dxa"/>
          </w:tcPr>
          <w:p w:rsidR="00577AB5" w:rsidRDefault="00577AB5">
            <w:pPr>
              <w:pStyle w:val="ConsPlusNormal"/>
            </w:pPr>
            <w:r>
              <w:t>с. Тоцкое Второе, ул. Победы, д. 4, инв. N 2080</w:t>
            </w:r>
          </w:p>
        </w:tc>
        <w:tc>
          <w:tcPr>
            <w:tcW w:w="1587" w:type="dxa"/>
          </w:tcPr>
          <w:p w:rsidR="00577AB5" w:rsidRDefault="00577AB5">
            <w:pPr>
              <w:pStyle w:val="ConsPlusNormal"/>
              <w:jc w:val="center"/>
            </w:pPr>
            <w:r>
              <w:t>3348,00</w:t>
            </w:r>
          </w:p>
        </w:tc>
        <w:tc>
          <w:tcPr>
            <w:tcW w:w="2551" w:type="dxa"/>
          </w:tcPr>
          <w:p w:rsidR="00577AB5" w:rsidRDefault="00577AB5">
            <w:pPr>
              <w:pStyle w:val="ConsPlusNormal"/>
              <w:jc w:val="center"/>
            </w:pPr>
            <w:r>
              <w:t>83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38168,34</w:t>
            </w:r>
          </w:p>
        </w:tc>
      </w:tr>
      <w:tr w:rsidR="00577AB5">
        <w:tc>
          <w:tcPr>
            <w:tcW w:w="794" w:type="dxa"/>
          </w:tcPr>
          <w:p w:rsidR="00577AB5" w:rsidRDefault="00577AB5">
            <w:pPr>
              <w:pStyle w:val="ConsPlusNormal"/>
              <w:jc w:val="center"/>
            </w:pPr>
            <w:r>
              <w:t>642.</w:t>
            </w:r>
          </w:p>
        </w:tc>
        <w:tc>
          <w:tcPr>
            <w:tcW w:w="3005" w:type="dxa"/>
          </w:tcPr>
          <w:p w:rsidR="00577AB5" w:rsidRDefault="00577AB5">
            <w:pPr>
              <w:pStyle w:val="ConsPlusNormal"/>
            </w:pPr>
            <w:r>
              <w:t>с. Тоцкое Второе, ул. Синельника, д. 10, инв. N 266</w:t>
            </w:r>
          </w:p>
        </w:tc>
        <w:tc>
          <w:tcPr>
            <w:tcW w:w="1587" w:type="dxa"/>
          </w:tcPr>
          <w:p w:rsidR="00577AB5" w:rsidRDefault="00577AB5">
            <w:pPr>
              <w:pStyle w:val="ConsPlusNormal"/>
              <w:jc w:val="center"/>
            </w:pPr>
            <w:r>
              <w:t>750,00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51421,83</w:t>
            </w:r>
          </w:p>
        </w:tc>
      </w:tr>
      <w:tr w:rsidR="00577AB5">
        <w:tc>
          <w:tcPr>
            <w:tcW w:w="794" w:type="dxa"/>
          </w:tcPr>
          <w:p w:rsidR="00577AB5" w:rsidRDefault="00577AB5">
            <w:pPr>
              <w:pStyle w:val="ConsPlusNormal"/>
              <w:jc w:val="center"/>
            </w:pPr>
            <w:r>
              <w:t>643.</w:t>
            </w:r>
          </w:p>
        </w:tc>
        <w:tc>
          <w:tcPr>
            <w:tcW w:w="3005" w:type="dxa"/>
          </w:tcPr>
          <w:p w:rsidR="00577AB5" w:rsidRDefault="00577AB5">
            <w:pPr>
              <w:pStyle w:val="ConsPlusNormal"/>
            </w:pPr>
            <w:r>
              <w:t>с. Тоцкое Второе, ул. Синельника, д. 13, инв. N 1009</w:t>
            </w:r>
          </w:p>
        </w:tc>
        <w:tc>
          <w:tcPr>
            <w:tcW w:w="1587" w:type="dxa"/>
          </w:tcPr>
          <w:p w:rsidR="00577AB5" w:rsidRDefault="00577AB5">
            <w:pPr>
              <w:pStyle w:val="ConsPlusNormal"/>
              <w:jc w:val="center"/>
            </w:pPr>
            <w:r>
              <w:t>3163,00</w:t>
            </w:r>
          </w:p>
        </w:tc>
        <w:tc>
          <w:tcPr>
            <w:tcW w:w="2551" w:type="dxa"/>
          </w:tcPr>
          <w:p w:rsidR="00577AB5" w:rsidRDefault="00577AB5">
            <w:pPr>
              <w:pStyle w:val="ConsPlusNormal"/>
              <w:jc w:val="center"/>
            </w:pPr>
            <w:r>
              <w:t>110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86393,60</w:t>
            </w:r>
          </w:p>
        </w:tc>
      </w:tr>
      <w:tr w:rsidR="00577AB5">
        <w:tc>
          <w:tcPr>
            <w:tcW w:w="794" w:type="dxa"/>
          </w:tcPr>
          <w:p w:rsidR="00577AB5" w:rsidRDefault="00577AB5">
            <w:pPr>
              <w:pStyle w:val="ConsPlusNormal"/>
              <w:jc w:val="center"/>
            </w:pPr>
            <w:r>
              <w:t>644.</w:t>
            </w:r>
          </w:p>
        </w:tc>
        <w:tc>
          <w:tcPr>
            <w:tcW w:w="3005" w:type="dxa"/>
          </w:tcPr>
          <w:p w:rsidR="00577AB5" w:rsidRDefault="00577AB5">
            <w:pPr>
              <w:pStyle w:val="ConsPlusNormal"/>
            </w:pPr>
            <w:r>
              <w:t>с. Тоцкое Второе, ул. Синельника, д. 2, инв. N 882</w:t>
            </w:r>
          </w:p>
        </w:tc>
        <w:tc>
          <w:tcPr>
            <w:tcW w:w="1587" w:type="dxa"/>
          </w:tcPr>
          <w:p w:rsidR="00577AB5" w:rsidRDefault="00577AB5">
            <w:pPr>
              <w:pStyle w:val="ConsPlusNormal"/>
              <w:jc w:val="center"/>
            </w:pPr>
            <w:r>
              <w:t>1328,00</w:t>
            </w:r>
          </w:p>
        </w:tc>
        <w:tc>
          <w:tcPr>
            <w:tcW w:w="2551" w:type="dxa"/>
          </w:tcPr>
          <w:p w:rsidR="00577AB5" w:rsidRDefault="00577AB5">
            <w:pPr>
              <w:pStyle w:val="ConsPlusNormal"/>
              <w:jc w:val="center"/>
            </w:pPr>
            <w:r>
              <w:t>125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75070,55</w:t>
            </w:r>
          </w:p>
        </w:tc>
      </w:tr>
      <w:tr w:rsidR="00577AB5">
        <w:tc>
          <w:tcPr>
            <w:tcW w:w="794" w:type="dxa"/>
          </w:tcPr>
          <w:p w:rsidR="00577AB5" w:rsidRDefault="00577AB5">
            <w:pPr>
              <w:pStyle w:val="ConsPlusNormal"/>
              <w:jc w:val="center"/>
            </w:pPr>
            <w:r>
              <w:t>645.</w:t>
            </w:r>
          </w:p>
        </w:tc>
        <w:tc>
          <w:tcPr>
            <w:tcW w:w="3005" w:type="dxa"/>
          </w:tcPr>
          <w:p w:rsidR="00577AB5" w:rsidRDefault="00577AB5">
            <w:pPr>
              <w:pStyle w:val="ConsPlusNormal"/>
            </w:pPr>
            <w:r>
              <w:t>с. Тоцкое Второе, ул. Синельника, д. 2а, инв. N 883</w:t>
            </w:r>
          </w:p>
        </w:tc>
        <w:tc>
          <w:tcPr>
            <w:tcW w:w="1587" w:type="dxa"/>
          </w:tcPr>
          <w:p w:rsidR="00577AB5" w:rsidRDefault="00577AB5">
            <w:pPr>
              <w:pStyle w:val="ConsPlusNormal"/>
              <w:jc w:val="center"/>
            </w:pPr>
            <w:r>
              <w:t>3328,00</w:t>
            </w:r>
          </w:p>
        </w:tc>
        <w:tc>
          <w:tcPr>
            <w:tcW w:w="2551" w:type="dxa"/>
          </w:tcPr>
          <w:p w:rsidR="00577AB5" w:rsidRDefault="00577AB5">
            <w:pPr>
              <w:pStyle w:val="ConsPlusNormal"/>
              <w:jc w:val="center"/>
            </w:pPr>
            <w:r>
              <w:t>60</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77847,60</w:t>
            </w:r>
          </w:p>
        </w:tc>
      </w:tr>
      <w:tr w:rsidR="00577AB5">
        <w:tc>
          <w:tcPr>
            <w:tcW w:w="13606" w:type="dxa"/>
            <w:gridSpan w:val="7"/>
          </w:tcPr>
          <w:p w:rsidR="00577AB5" w:rsidRDefault="00577AB5">
            <w:pPr>
              <w:pStyle w:val="ConsPlusNormal"/>
              <w:jc w:val="center"/>
              <w:outlineLvl w:val="3"/>
            </w:pPr>
            <w:r>
              <w:lastRenderedPageBreak/>
              <w:t>37. Муниципальное образование Тюльганский район</w:t>
            </w:r>
          </w:p>
        </w:tc>
      </w:tr>
      <w:tr w:rsidR="00577AB5">
        <w:tc>
          <w:tcPr>
            <w:tcW w:w="3799" w:type="dxa"/>
            <w:gridSpan w:val="2"/>
          </w:tcPr>
          <w:p w:rsidR="00577AB5" w:rsidRDefault="00577AB5">
            <w:pPr>
              <w:pStyle w:val="ConsPlusNormal"/>
            </w:pPr>
            <w:r>
              <w:t>Итого по муниципальному образованию Тюльганский район</w:t>
            </w:r>
          </w:p>
        </w:tc>
        <w:tc>
          <w:tcPr>
            <w:tcW w:w="1587" w:type="dxa"/>
          </w:tcPr>
          <w:p w:rsidR="00577AB5" w:rsidRDefault="00577AB5">
            <w:pPr>
              <w:pStyle w:val="ConsPlusNormal"/>
              <w:jc w:val="center"/>
            </w:pPr>
            <w:r>
              <w:t>9754,70</w:t>
            </w:r>
          </w:p>
        </w:tc>
        <w:tc>
          <w:tcPr>
            <w:tcW w:w="2551" w:type="dxa"/>
          </w:tcPr>
          <w:p w:rsidR="00577AB5" w:rsidRDefault="00577AB5">
            <w:pPr>
              <w:pStyle w:val="ConsPlusNormal"/>
              <w:jc w:val="center"/>
            </w:pPr>
            <w:r>
              <w:t>335</w:t>
            </w:r>
          </w:p>
        </w:tc>
        <w:tc>
          <w:tcPr>
            <w:tcW w:w="1984" w:type="dxa"/>
          </w:tcPr>
          <w:p w:rsidR="00577AB5" w:rsidRDefault="00577AB5">
            <w:pPr>
              <w:pStyle w:val="ConsPlusNormal"/>
              <w:jc w:val="center"/>
            </w:pPr>
            <w:r>
              <w:t>8</w:t>
            </w:r>
          </w:p>
        </w:tc>
        <w:tc>
          <w:tcPr>
            <w:tcW w:w="1701" w:type="dxa"/>
          </w:tcPr>
          <w:p w:rsidR="00577AB5" w:rsidRDefault="00577AB5">
            <w:pPr>
              <w:pStyle w:val="ConsPlusNormal"/>
              <w:jc w:val="center"/>
            </w:pPr>
            <w:r>
              <w:t>7</w:t>
            </w:r>
          </w:p>
        </w:tc>
        <w:tc>
          <w:tcPr>
            <w:tcW w:w="1984" w:type="dxa"/>
          </w:tcPr>
          <w:p w:rsidR="00577AB5" w:rsidRDefault="00577AB5">
            <w:pPr>
              <w:pStyle w:val="ConsPlusNormal"/>
              <w:jc w:val="center"/>
            </w:pPr>
            <w:r>
              <w:t>704499,40</w:t>
            </w:r>
          </w:p>
        </w:tc>
      </w:tr>
      <w:tr w:rsidR="00577AB5">
        <w:tc>
          <w:tcPr>
            <w:tcW w:w="794" w:type="dxa"/>
          </w:tcPr>
          <w:p w:rsidR="00577AB5" w:rsidRDefault="00577AB5">
            <w:pPr>
              <w:pStyle w:val="ConsPlusNormal"/>
              <w:jc w:val="center"/>
            </w:pPr>
            <w:r>
              <w:t>646.</w:t>
            </w:r>
          </w:p>
        </w:tc>
        <w:tc>
          <w:tcPr>
            <w:tcW w:w="3005" w:type="dxa"/>
          </w:tcPr>
          <w:p w:rsidR="00577AB5" w:rsidRDefault="00577AB5">
            <w:pPr>
              <w:pStyle w:val="ConsPlusNormal"/>
            </w:pPr>
            <w:r>
              <w:t>пос. Тюльган, ул. Восточная, д. 26</w:t>
            </w:r>
          </w:p>
        </w:tc>
        <w:tc>
          <w:tcPr>
            <w:tcW w:w="1587" w:type="dxa"/>
          </w:tcPr>
          <w:p w:rsidR="00577AB5" w:rsidRDefault="00577AB5">
            <w:pPr>
              <w:pStyle w:val="ConsPlusNormal"/>
              <w:jc w:val="center"/>
            </w:pPr>
            <w:r>
              <w:t>436,60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76933,75</w:t>
            </w:r>
          </w:p>
        </w:tc>
      </w:tr>
      <w:tr w:rsidR="00577AB5">
        <w:tc>
          <w:tcPr>
            <w:tcW w:w="794" w:type="dxa"/>
          </w:tcPr>
          <w:p w:rsidR="00577AB5" w:rsidRDefault="00577AB5">
            <w:pPr>
              <w:pStyle w:val="ConsPlusNormal"/>
              <w:jc w:val="center"/>
            </w:pPr>
            <w:r>
              <w:t>647.</w:t>
            </w:r>
          </w:p>
        </w:tc>
        <w:tc>
          <w:tcPr>
            <w:tcW w:w="3005" w:type="dxa"/>
          </w:tcPr>
          <w:p w:rsidR="00577AB5" w:rsidRDefault="00577AB5">
            <w:pPr>
              <w:pStyle w:val="ConsPlusNormal"/>
            </w:pPr>
            <w:r>
              <w:t>пос. Тюльган, ул. Ленина, д. 15</w:t>
            </w:r>
          </w:p>
        </w:tc>
        <w:tc>
          <w:tcPr>
            <w:tcW w:w="1587" w:type="dxa"/>
          </w:tcPr>
          <w:p w:rsidR="00577AB5" w:rsidRDefault="00577AB5">
            <w:pPr>
              <w:pStyle w:val="ConsPlusNormal"/>
              <w:jc w:val="center"/>
            </w:pPr>
            <w:r>
              <w:t>568,00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107502,80</w:t>
            </w:r>
          </w:p>
        </w:tc>
      </w:tr>
      <w:tr w:rsidR="00577AB5">
        <w:tc>
          <w:tcPr>
            <w:tcW w:w="794" w:type="dxa"/>
          </w:tcPr>
          <w:p w:rsidR="00577AB5" w:rsidRDefault="00577AB5">
            <w:pPr>
              <w:pStyle w:val="ConsPlusNormal"/>
              <w:jc w:val="center"/>
            </w:pPr>
            <w:r>
              <w:t>648.</w:t>
            </w:r>
          </w:p>
        </w:tc>
        <w:tc>
          <w:tcPr>
            <w:tcW w:w="3005" w:type="dxa"/>
          </w:tcPr>
          <w:p w:rsidR="00577AB5" w:rsidRDefault="00577AB5">
            <w:pPr>
              <w:pStyle w:val="ConsPlusNormal"/>
            </w:pPr>
            <w:r>
              <w:t>пос. Тюльган, ул. Ленина, д. 33</w:t>
            </w:r>
          </w:p>
        </w:tc>
        <w:tc>
          <w:tcPr>
            <w:tcW w:w="1587" w:type="dxa"/>
          </w:tcPr>
          <w:p w:rsidR="00577AB5" w:rsidRDefault="00577AB5">
            <w:pPr>
              <w:pStyle w:val="ConsPlusNormal"/>
              <w:jc w:val="center"/>
            </w:pPr>
            <w:r>
              <w:t>911,70</w:t>
            </w:r>
          </w:p>
        </w:tc>
        <w:tc>
          <w:tcPr>
            <w:tcW w:w="2551" w:type="dxa"/>
          </w:tcPr>
          <w:p w:rsidR="00577AB5" w:rsidRDefault="00577AB5">
            <w:pPr>
              <w:pStyle w:val="ConsPlusNormal"/>
              <w:jc w:val="center"/>
            </w:pPr>
            <w:r>
              <w:t>14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92597,62</w:t>
            </w:r>
          </w:p>
        </w:tc>
      </w:tr>
      <w:tr w:rsidR="00577AB5">
        <w:tc>
          <w:tcPr>
            <w:tcW w:w="794" w:type="dxa"/>
          </w:tcPr>
          <w:p w:rsidR="00577AB5" w:rsidRDefault="00577AB5">
            <w:pPr>
              <w:pStyle w:val="ConsPlusNormal"/>
              <w:jc w:val="center"/>
            </w:pPr>
            <w:r>
              <w:t>649.</w:t>
            </w:r>
          </w:p>
        </w:tc>
        <w:tc>
          <w:tcPr>
            <w:tcW w:w="3005" w:type="dxa"/>
          </w:tcPr>
          <w:p w:rsidR="00577AB5" w:rsidRDefault="00577AB5">
            <w:pPr>
              <w:pStyle w:val="ConsPlusNormal"/>
            </w:pPr>
            <w:r>
              <w:t>пос. Тюльган, ул. Ленина, д. 8</w:t>
            </w:r>
          </w:p>
        </w:tc>
        <w:tc>
          <w:tcPr>
            <w:tcW w:w="1587" w:type="dxa"/>
          </w:tcPr>
          <w:p w:rsidR="00577AB5" w:rsidRDefault="00577AB5">
            <w:pPr>
              <w:pStyle w:val="ConsPlusNormal"/>
              <w:jc w:val="center"/>
            </w:pPr>
            <w:r>
              <w:t>421,00</w:t>
            </w:r>
          </w:p>
        </w:tc>
        <w:tc>
          <w:tcPr>
            <w:tcW w:w="2551" w:type="dxa"/>
          </w:tcPr>
          <w:p w:rsidR="00577AB5" w:rsidRDefault="00577AB5">
            <w:pPr>
              <w:pStyle w:val="ConsPlusNormal"/>
              <w:jc w:val="center"/>
            </w:pPr>
            <w:r>
              <w:t>9</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103353,16</w:t>
            </w:r>
          </w:p>
        </w:tc>
      </w:tr>
      <w:tr w:rsidR="00577AB5">
        <w:tc>
          <w:tcPr>
            <w:tcW w:w="794" w:type="dxa"/>
          </w:tcPr>
          <w:p w:rsidR="00577AB5" w:rsidRDefault="00577AB5">
            <w:pPr>
              <w:pStyle w:val="ConsPlusNormal"/>
              <w:jc w:val="center"/>
            </w:pPr>
            <w:r>
              <w:t>650.</w:t>
            </w:r>
          </w:p>
        </w:tc>
        <w:tc>
          <w:tcPr>
            <w:tcW w:w="3005" w:type="dxa"/>
          </w:tcPr>
          <w:p w:rsidR="00577AB5" w:rsidRDefault="00577AB5">
            <w:pPr>
              <w:pStyle w:val="ConsPlusNormal"/>
            </w:pPr>
            <w:r>
              <w:t>пос. Тюльган, ул. Максима Горького, д. 27</w:t>
            </w:r>
          </w:p>
        </w:tc>
        <w:tc>
          <w:tcPr>
            <w:tcW w:w="1587" w:type="dxa"/>
          </w:tcPr>
          <w:p w:rsidR="00577AB5" w:rsidRDefault="00577AB5">
            <w:pPr>
              <w:pStyle w:val="ConsPlusNormal"/>
              <w:jc w:val="center"/>
            </w:pPr>
            <w:r>
              <w:t>5930,20</w:t>
            </w:r>
          </w:p>
        </w:tc>
        <w:tc>
          <w:tcPr>
            <w:tcW w:w="2551" w:type="dxa"/>
          </w:tcPr>
          <w:p w:rsidR="00577AB5" w:rsidRDefault="00577AB5">
            <w:pPr>
              <w:pStyle w:val="ConsPlusNormal"/>
              <w:jc w:val="center"/>
            </w:pPr>
            <w:r>
              <w:t>225</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198446,98</w:t>
            </w:r>
          </w:p>
        </w:tc>
      </w:tr>
      <w:tr w:rsidR="00577AB5">
        <w:tc>
          <w:tcPr>
            <w:tcW w:w="794" w:type="dxa"/>
          </w:tcPr>
          <w:p w:rsidR="00577AB5" w:rsidRDefault="00577AB5">
            <w:pPr>
              <w:pStyle w:val="ConsPlusNormal"/>
              <w:jc w:val="center"/>
            </w:pPr>
            <w:r>
              <w:t>651.</w:t>
            </w:r>
          </w:p>
        </w:tc>
        <w:tc>
          <w:tcPr>
            <w:tcW w:w="3005" w:type="dxa"/>
          </w:tcPr>
          <w:p w:rsidR="00577AB5" w:rsidRDefault="00577AB5">
            <w:pPr>
              <w:pStyle w:val="ConsPlusNormal"/>
            </w:pPr>
            <w:r>
              <w:t>пос. Тюльган, ул. Пионерская, д. 1</w:t>
            </w:r>
          </w:p>
        </w:tc>
        <w:tc>
          <w:tcPr>
            <w:tcW w:w="1587" w:type="dxa"/>
          </w:tcPr>
          <w:p w:rsidR="00577AB5" w:rsidRDefault="00577AB5">
            <w:pPr>
              <w:pStyle w:val="ConsPlusNormal"/>
              <w:jc w:val="center"/>
            </w:pPr>
            <w:r>
              <w:t>701,40</w:t>
            </w:r>
          </w:p>
        </w:tc>
        <w:tc>
          <w:tcPr>
            <w:tcW w:w="2551" w:type="dxa"/>
          </w:tcPr>
          <w:p w:rsidR="00577AB5" w:rsidRDefault="00577AB5">
            <w:pPr>
              <w:pStyle w:val="ConsPlusNormal"/>
              <w:jc w:val="center"/>
            </w:pPr>
            <w:r>
              <w:t>23</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79357,40</w:t>
            </w:r>
          </w:p>
        </w:tc>
      </w:tr>
      <w:tr w:rsidR="00577AB5">
        <w:tc>
          <w:tcPr>
            <w:tcW w:w="794" w:type="dxa"/>
          </w:tcPr>
          <w:p w:rsidR="00577AB5" w:rsidRDefault="00577AB5">
            <w:pPr>
              <w:pStyle w:val="ConsPlusNormal"/>
              <w:jc w:val="center"/>
            </w:pPr>
            <w:r>
              <w:t>652.</w:t>
            </w:r>
          </w:p>
        </w:tc>
        <w:tc>
          <w:tcPr>
            <w:tcW w:w="3005" w:type="dxa"/>
          </w:tcPr>
          <w:p w:rsidR="00577AB5" w:rsidRDefault="00577AB5">
            <w:pPr>
              <w:pStyle w:val="ConsPlusNormal"/>
            </w:pPr>
            <w:r>
              <w:t>пос. Тюльган, ул. Пионерская, д. 8</w:t>
            </w:r>
          </w:p>
        </w:tc>
        <w:tc>
          <w:tcPr>
            <w:tcW w:w="1587" w:type="dxa"/>
          </w:tcPr>
          <w:p w:rsidR="00577AB5" w:rsidRDefault="00577AB5">
            <w:pPr>
              <w:pStyle w:val="ConsPlusNormal"/>
              <w:jc w:val="center"/>
            </w:pPr>
            <w:r>
              <w:t>785,80</w:t>
            </w:r>
          </w:p>
        </w:tc>
        <w:tc>
          <w:tcPr>
            <w:tcW w:w="2551" w:type="dxa"/>
          </w:tcPr>
          <w:p w:rsidR="00577AB5" w:rsidRDefault="00577AB5">
            <w:pPr>
              <w:pStyle w:val="ConsPlusNormal"/>
              <w:jc w:val="center"/>
            </w:pPr>
            <w:r>
              <w:t>24</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46307,69</w:t>
            </w:r>
          </w:p>
        </w:tc>
      </w:tr>
      <w:tr w:rsidR="00577AB5">
        <w:tc>
          <w:tcPr>
            <w:tcW w:w="13606" w:type="dxa"/>
            <w:gridSpan w:val="7"/>
          </w:tcPr>
          <w:p w:rsidR="00577AB5" w:rsidRDefault="00577AB5">
            <w:pPr>
              <w:pStyle w:val="ConsPlusNormal"/>
              <w:jc w:val="center"/>
              <w:outlineLvl w:val="3"/>
            </w:pPr>
            <w:r>
              <w:t>38. Муниципальное образование Шарлыкский район</w:t>
            </w:r>
          </w:p>
        </w:tc>
      </w:tr>
      <w:tr w:rsidR="00577AB5">
        <w:tc>
          <w:tcPr>
            <w:tcW w:w="3799" w:type="dxa"/>
            <w:gridSpan w:val="2"/>
          </w:tcPr>
          <w:p w:rsidR="00577AB5" w:rsidRDefault="00577AB5">
            <w:pPr>
              <w:pStyle w:val="ConsPlusNormal"/>
            </w:pPr>
            <w:r>
              <w:t>Итого по муниципальному образованию Шарлыкский район</w:t>
            </w:r>
          </w:p>
        </w:tc>
        <w:tc>
          <w:tcPr>
            <w:tcW w:w="1587" w:type="dxa"/>
          </w:tcPr>
          <w:p w:rsidR="00577AB5" w:rsidRDefault="00577AB5">
            <w:pPr>
              <w:pStyle w:val="ConsPlusNormal"/>
              <w:jc w:val="center"/>
            </w:pPr>
            <w:r>
              <w:t>6112,40</w:t>
            </w:r>
          </w:p>
        </w:tc>
        <w:tc>
          <w:tcPr>
            <w:tcW w:w="2551" w:type="dxa"/>
          </w:tcPr>
          <w:p w:rsidR="00577AB5" w:rsidRDefault="00577AB5">
            <w:pPr>
              <w:pStyle w:val="ConsPlusNormal"/>
              <w:jc w:val="center"/>
            </w:pPr>
            <w:r>
              <w:t>139</w:t>
            </w:r>
          </w:p>
        </w:tc>
        <w:tc>
          <w:tcPr>
            <w:tcW w:w="1984" w:type="dxa"/>
          </w:tcPr>
          <w:p w:rsidR="00577AB5" w:rsidRDefault="00577AB5">
            <w:pPr>
              <w:pStyle w:val="ConsPlusNormal"/>
              <w:jc w:val="center"/>
            </w:pPr>
            <w:r>
              <w:t>6</w:t>
            </w:r>
          </w:p>
        </w:tc>
        <w:tc>
          <w:tcPr>
            <w:tcW w:w="1701" w:type="dxa"/>
          </w:tcPr>
          <w:p w:rsidR="00577AB5" w:rsidRDefault="00577AB5">
            <w:pPr>
              <w:pStyle w:val="ConsPlusNormal"/>
              <w:jc w:val="center"/>
            </w:pPr>
            <w:r>
              <w:t>5</w:t>
            </w:r>
          </w:p>
        </w:tc>
        <w:tc>
          <w:tcPr>
            <w:tcW w:w="1984" w:type="dxa"/>
          </w:tcPr>
          <w:p w:rsidR="00577AB5" w:rsidRDefault="00577AB5">
            <w:pPr>
              <w:pStyle w:val="ConsPlusNormal"/>
              <w:jc w:val="center"/>
            </w:pPr>
            <w:r>
              <w:t>437105,47</w:t>
            </w:r>
          </w:p>
        </w:tc>
      </w:tr>
      <w:tr w:rsidR="00577AB5">
        <w:tc>
          <w:tcPr>
            <w:tcW w:w="794" w:type="dxa"/>
          </w:tcPr>
          <w:p w:rsidR="00577AB5" w:rsidRDefault="00577AB5">
            <w:pPr>
              <w:pStyle w:val="ConsPlusNormal"/>
              <w:jc w:val="center"/>
            </w:pPr>
            <w:r>
              <w:t>653.</w:t>
            </w:r>
          </w:p>
        </w:tc>
        <w:tc>
          <w:tcPr>
            <w:tcW w:w="3005" w:type="dxa"/>
          </w:tcPr>
          <w:p w:rsidR="00577AB5" w:rsidRDefault="00577AB5">
            <w:pPr>
              <w:pStyle w:val="ConsPlusNormal"/>
            </w:pPr>
            <w:r>
              <w:t>с. Шарлык, пер. Библиотечный, д. 9</w:t>
            </w:r>
          </w:p>
        </w:tc>
        <w:tc>
          <w:tcPr>
            <w:tcW w:w="1587" w:type="dxa"/>
          </w:tcPr>
          <w:p w:rsidR="00577AB5" w:rsidRDefault="00577AB5">
            <w:pPr>
              <w:pStyle w:val="ConsPlusNormal"/>
              <w:jc w:val="center"/>
            </w:pPr>
            <w:r>
              <w:t>1029,50</w:t>
            </w:r>
          </w:p>
        </w:tc>
        <w:tc>
          <w:tcPr>
            <w:tcW w:w="2551" w:type="dxa"/>
          </w:tcPr>
          <w:p w:rsidR="00577AB5" w:rsidRDefault="00577AB5">
            <w:pPr>
              <w:pStyle w:val="ConsPlusNormal"/>
              <w:jc w:val="center"/>
            </w:pPr>
            <w:r>
              <w:t>32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47387,24</w:t>
            </w:r>
          </w:p>
        </w:tc>
      </w:tr>
      <w:tr w:rsidR="00577AB5">
        <w:tc>
          <w:tcPr>
            <w:tcW w:w="794" w:type="dxa"/>
          </w:tcPr>
          <w:p w:rsidR="00577AB5" w:rsidRDefault="00577AB5">
            <w:pPr>
              <w:pStyle w:val="ConsPlusNormal"/>
              <w:jc w:val="center"/>
            </w:pPr>
            <w:r>
              <w:t>654.</w:t>
            </w:r>
          </w:p>
        </w:tc>
        <w:tc>
          <w:tcPr>
            <w:tcW w:w="3005" w:type="dxa"/>
          </w:tcPr>
          <w:p w:rsidR="00577AB5" w:rsidRDefault="00577AB5">
            <w:pPr>
              <w:pStyle w:val="ConsPlusNormal"/>
            </w:pPr>
            <w:r>
              <w:t>с. Шарлык, ул. Советская, д. 44</w:t>
            </w:r>
          </w:p>
        </w:tc>
        <w:tc>
          <w:tcPr>
            <w:tcW w:w="1587" w:type="dxa"/>
          </w:tcPr>
          <w:p w:rsidR="00577AB5" w:rsidRDefault="00577AB5">
            <w:pPr>
              <w:pStyle w:val="ConsPlusNormal"/>
              <w:jc w:val="center"/>
            </w:pPr>
            <w:r>
              <w:t>3075,50</w:t>
            </w:r>
          </w:p>
        </w:tc>
        <w:tc>
          <w:tcPr>
            <w:tcW w:w="2551" w:type="dxa"/>
          </w:tcPr>
          <w:p w:rsidR="00577AB5" w:rsidRDefault="00577AB5">
            <w:pPr>
              <w:pStyle w:val="ConsPlusNormal"/>
              <w:jc w:val="center"/>
            </w:pPr>
            <w:r>
              <w:t>31</w:t>
            </w:r>
          </w:p>
        </w:tc>
        <w:tc>
          <w:tcPr>
            <w:tcW w:w="1984" w:type="dxa"/>
          </w:tcPr>
          <w:p w:rsidR="00577AB5" w:rsidRDefault="00577AB5">
            <w:pPr>
              <w:pStyle w:val="ConsPlusNormal"/>
              <w:jc w:val="center"/>
            </w:pPr>
            <w:r>
              <w:t>2</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219473,82</w:t>
            </w:r>
          </w:p>
        </w:tc>
      </w:tr>
      <w:tr w:rsidR="00577AB5">
        <w:tc>
          <w:tcPr>
            <w:tcW w:w="794" w:type="dxa"/>
          </w:tcPr>
          <w:p w:rsidR="00577AB5" w:rsidRDefault="00577AB5">
            <w:pPr>
              <w:pStyle w:val="ConsPlusNormal"/>
              <w:jc w:val="center"/>
            </w:pPr>
            <w:r>
              <w:lastRenderedPageBreak/>
              <w:t>655.</w:t>
            </w:r>
          </w:p>
        </w:tc>
        <w:tc>
          <w:tcPr>
            <w:tcW w:w="3005" w:type="dxa"/>
          </w:tcPr>
          <w:p w:rsidR="00577AB5" w:rsidRDefault="00577AB5">
            <w:pPr>
              <w:pStyle w:val="ConsPlusNormal"/>
            </w:pPr>
            <w:r>
              <w:t>с. Шарлык, ул. Фрунзе, д. 11а</w:t>
            </w:r>
          </w:p>
        </w:tc>
        <w:tc>
          <w:tcPr>
            <w:tcW w:w="1587" w:type="dxa"/>
          </w:tcPr>
          <w:p w:rsidR="00577AB5" w:rsidRDefault="00577AB5">
            <w:pPr>
              <w:pStyle w:val="ConsPlusNormal"/>
              <w:jc w:val="center"/>
            </w:pPr>
            <w:r>
              <w:t>815,40</w:t>
            </w:r>
          </w:p>
        </w:tc>
        <w:tc>
          <w:tcPr>
            <w:tcW w:w="2551" w:type="dxa"/>
          </w:tcPr>
          <w:p w:rsidR="00577AB5" w:rsidRDefault="00577AB5">
            <w:pPr>
              <w:pStyle w:val="ConsPlusNormal"/>
              <w:jc w:val="center"/>
            </w:pPr>
            <w:r>
              <w:t>37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66226,10</w:t>
            </w:r>
          </w:p>
        </w:tc>
      </w:tr>
      <w:tr w:rsidR="00577AB5">
        <w:tc>
          <w:tcPr>
            <w:tcW w:w="794" w:type="dxa"/>
          </w:tcPr>
          <w:p w:rsidR="00577AB5" w:rsidRDefault="00577AB5">
            <w:pPr>
              <w:pStyle w:val="ConsPlusNormal"/>
              <w:jc w:val="center"/>
            </w:pPr>
            <w:r>
              <w:t>656.</w:t>
            </w:r>
          </w:p>
        </w:tc>
        <w:tc>
          <w:tcPr>
            <w:tcW w:w="3005" w:type="dxa"/>
          </w:tcPr>
          <w:p w:rsidR="00577AB5" w:rsidRDefault="00577AB5">
            <w:pPr>
              <w:pStyle w:val="ConsPlusNormal"/>
            </w:pPr>
            <w:r>
              <w:t>с. Шарлык, ул. Фрунзе, д. 13а</w:t>
            </w:r>
          </w:p>
        </w:tc>
        <w:tc>
          <w:tcPr>
            <w:tcW w:w="1587" w:type="dxa"/>
          </w:tcPr>
          <w:p w:rsidR="00577AB5" w:rsidRDefault="00577AB5">
            <w:pPr>
              <w:pStyle w:val="ConsPlusNormal"/>
              <w:jc w:val="center"/>
            </w:pPr>
            <w:r>
              <w:t>751,30</w:t>
            </w:r>
          </w:p>
        </w:tc>
        <w:tc>
          <w:tcPr>
            <w:tcW w:w="2551" w:type="dxa"/>
          </w:tcPr>
          <w:p w:rsidR="00577AB5" w:rsidRDefault="00577AB5">
            <w:pPr>
              <w:pStyle w:val="ConsPlusNormal"/>
              <w:jc w:val="center"/>
            </w:pPr>
            <w:r>
              <w:t>22</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53579,93</w:t>
            </w:r>
          </w:p>
        </w:tc>
      </w:tr>
      <w:tr w:rsidR="00577AB5">
        <w:tc>
          <w:tcPr>
            <w:tcW w:w="794" w:type="dxa"/>
          </w:tcPr>
          <w:p w:rsidR="00577AB5" w:rsidRDefault="00577AB5">
            <w:pPr>
              <w:pStyle w:val="ConsPlusNormal"/>
              <w:jc w:val="center"/>
            </w:pPr>
            <w:r>
              <w:t>657.</w:t>
            </w:r>
          </w:p>
        </w:tc>
        <w:tc>
          <w:tcPr>
            <w:tcW w:w="3005" w:type="dxa"/>
          </w:tcPr>
          <w:p w:rsidR="00577AB5" w:rsidRDefault="00577AB5">
            <w:pPr>
              <w:pStyle w:val="ConsPlusNormal"/>
            </w:pPr>
            <w:r>
              <w:t>с. Шарлык, ул. Фрунзе, д. 15а</w:t>
            </w:r>
          </w:p>
        </w:tc>
        <w:tc>
          <w:tcPr>
            <w:tcW w:w="1587" w:type="dxa"/>
          </w:tcPr>
          <w:p w:rsidR="00577AB5" w:rsidRDefault="00577AB5">
            <w:pPr>
              <w:pStyle w:val="ConsPlusNormal"/>
              <w:jc w:val="center"/>
            </w:pPr>
            <w:r>
              <w:t>440,70</w:t>
            </w:r>
          </w:p>
        </w:tc>
        <w:tc>
          <w:tcPr>
            <w:tcW w:w="2551" w:type="dxa"/>
          </w:tcPr>
          <w:p w:rsidR="00577AB5" w:rsidRDefault="00577AB5">
            <w:pPr>
              <w:pStyle w:val="ConsPlusNormal"/>
              <w:jc w:val="center"/>
            </w:pPr>
            <w:r>
              <w:t>17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50438,38</w:t>
            </w:r>
          </w:p>
        </w:tc>
      </w:tr>
      <w:tr w:rsidR="00577AB5">
        <w:tc>
          <w:tcPr>
            <w:tcW w:w="13606" w:type="dxa"/>
            <w:gridSpan w:val="7"/>
          </w:tcPr>
          <w:p w:rsidR="00577AB5" w:rsidRDefault="00577AB5">
            <w:pPr>
              <w:pStyle w:val="ConsPlusNormal"/>
              <w:jc w:val="center"/>
              <w:outlineLvl w:val="3"/>
            </w:pPr>
            <w:r>
              <w:t>39. Муниципальное образование Ясненский городской округ</w:t>
            </w:r>
          </w:p>
        </w:tc>
      </w:tr>
      <w:tr w:rsidR="00577AB5">
        <w:tc>
          <w:tcPr>
            <w:tcW w:w="3799" w:type="dxa"/>
            <w:gridSpan w:val="2"/>
          </w:tcPr>
          <w:p w:rsidR="00577AB5" w:rsidRDefault="00577AB5">
            <w:pPr>
              <w:pStyle w:val="ConsPlusNormal"/>
            </w:pPr>
            <w:r>
              <w:t>Итого по муниципальному образованию Ясненский городской округ</w:t>
            </w:r>
          </w:p>
        </w:tc>
        <w:tc>
          <w:tcPr>
            <w:tcW w:w="1587" w:type="dxa"/>
          </w:tcPr>
          <w:p w:rsidR="00577AB5" w:rsidRDefault="00577AB5">
            <w:pPr>
              <w:pStyle w:val="ConsPlusNormal"/>
              <w:jc w:val="center"/>
            </w:pPr>
            <w:r>
              <w:t>8673,10</w:t>
            </w:r>
          </w:p>
        </w:tc>
        <w:tc>
          <w:tcPr>
            <w:tcW w:w="2551" w:type="dxa"/>
          </w:tcPr>
          <w:p w:rsidR="00577AB5" w:rsidRDefault="00577AB5">
            <w:pPr>
              <w:pStyle w:val="ConsPlusNormal"/>
              <w:jc w:val="center"/>
            </w:pPr>
            <w:r>
              <w:t>386</w:t>
            </w:r>
          </w:p>
        </w:tc>
        <w:tc>
          <w:tcPr>
            <w:tcW w:w="1984" w:type="dxa"/>
          </w:tcPr>
          <w:p w:rsidR="00577AB5" w:rsidRDefault="00577AB5">
            <w:pPr>
              <w:pStyle w:val="ConsPlusNormal"/>
              <w:jc w:val="center"/>
            </w:pPr>
            <w:r>
              <w:t>5</w:t>
            </w:r>
          </w:p>
        </w:tc>
        <w:tc>
          <w:tcPr>
            <w:tcW w:w="1701" w:type="dxa"/>
          </w:tcPr>
          <w:p w:rsidR="00577AB5" w:rsidRDefault="00577AB5">
            <w:pPr>
              <w:pStyle w:val="ConsPlusNormal"/>
              <w:jc w:val="center"/>
            </w:pPr>
            <w:r>
              <w:t>5</w:t>
            </w:r>
          </w:p>
        </w:tc>
        <w:tc>
          <w:tcPr>
            <w:tcW w:w="1984" w:type="dxa"/>
          </w:tcPr>
          <w:p w:rsidR="00577AB5" w:rsidRDefault="00577AB5">
            <w:pPr>
              <w:pStyle w:val="ConsPlusNormal"/>
              <w:jc w:val="center"/>
            </w:pPr>
            <w:r>
              <w:t>298148,71</w:t>
            </w:r>
          </w:p>
        </w:tc>
      </w:tr>
      <w:tr w:rsidR="00577AB5">
        <w:tc>
          <w:tcPr>
            <w:tcW w:w="794" w:type="dxa"/>
          </w:tcPr>
          <w:p w:rsidR="00577AB5" w:rsidRDefault="00577AB5">
            <w:pPr>
              <w:pStyle w:val="ConsPlusNormal"/>
              <w:jc w:val="center"/>
            </w:pPr>
            <w:r>
              <w:t>658.</w:t>
            </w:r>
          </w:p>
        </w:tc>
        <w:tc>
          <w:tcPr>
            <w:tcW w:w="3005" w:type="dxa"/>
          </w:tcPr>
          <w:p w:rsidR="00577AB5" w:rsidRDefault="00577AB5">
            <w:pPr>
              <w:pStyle w:val="ConsPlusNormal"/>
            </w:pPr>
            <w:r>
              <w:t>г. Ясный, ул. Юбилейная, д. 4</w:t>
            </w:r>
          </w:p>
        </w:tc>
        <w:tc>
          <w:tcPr>
            <w:tcW w:w="1587" w:type="dxa"/>
          </w:tcPr>
          <w:p w:rsidR="00577AB5" w:rsidRDefault="00577AB5">
            <w:pPr>
              <w:pStyle w:val="ConsPlusNormal"/>
              <w:jc w:val="center"/>
            </w:pPr>
            <w:r>
              <w:t>5658,30</w:t>
            </w:r>
          </w:p>
        </w:tc>
        <w:tc>
          <w:tcPr>
            <w:tcW w:w="2551" w:type="dxa"/>
          </w:tcPr>
          <w:p w:rsidR="00577AB5" w:rsidRDefault="00577AB5">
            <w:pPr>
              <w:pStyle w:val="ConsPlusNormal"/>
              <w:jc w:val="center"/>
            </w:pPr>
            <w:r>
              <w:t>227</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99900,00</w:t>
            </w:r>
          </w:p>
        </w:tc>
      </w:tr>
      <w:tr w:rsidR="00577AB5">
        <w:tc>
          <w:tcPr>
            <w:tcW w:w="794" w:type="dxa"/>
          </w:tcPr>
          <w:p w:rsidR="00577AB5" w:rsidRDefault="00577AB5">
            <w:pPr>
              <w:pStyle w:val="ConsPlusNormal"/>
              <w:jc w:val="center"/>
            </w:pPr>
            <w:r>
              <w:t>659.</w:t>
            </w:r>
          </w:p>
        </w:tc>
        <w:tc>
          <w:tcPr>
            <w:tcW w:w="3005" w:type="dxa"/>
          </w:tcPr>
          <w:p w:rsidR="00577AB5" w:rsidRDefault="00577AB5">
            <w:pPr>
              <w:pStyle w:val="ConsPlusNormal"/>
            </w:pPr>
            <w:r>
              <w:t>пос. Комарово, ул. Центральная, д. 11</w:t>
            </w:r>
          </w:p>
        </w:tc>
        <w:tc>
          <w:tcPr>
            <w:tcW w:w="1587" w:type="dxa"/>
          </w:tcPr>
          <w:p w:rsidR="00577AB5" w:rsidRDefault="00577AB5">
            <w:pPr>
              <w:pStyle w:val="ConsPlusNormal"/>
              <w:jc w:val="center"/>
            </w:pPr>
            <w:r>
              <w:t>765,20</w:t>
            </w:r>
          </w:p>
        </w:tc>
        <w:tc>
          <w:tcPr>
            <w:tcW w:w="2551" w:type="dxa"/>
          </w:tcPr>
          <w:p w:rsidR="00577AB5" w:rsidRDefault="00577AB5">
            <w:pPr>
              <w:pStyle w:val="ConsPlusNormal"/>
              <w:jc w:val="center"/>
            </w:pPr>
            <w:r>
              <w:t>38</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49862,26</w:t>
            </w:r>
          </w:p>
        </w:tc>
      </w:tr>
      <w:tr w:rsidR="00577AB5">
        <w:tc>
          <w:tcPr>
            <w:tcW w:w="794" w:type="dxa"/>
          </w:tcPr>
          <w:p w:rsidR="00577AB5" w:rsidRDefault="00577AB5">
            <w:pPr>
              <w:pStyle w:val="ConsPlusNormal"/>
              <w:jc w:val="center"/>
            </w:pPr>
            <w:r>
              <w:t>660.</w:t>
            </w:r>
          </w:p>
        </w:tc>
        <w:tc>
          <w:tcPr>
            <w:tcW w:w="3005" w:type="dxa"/>
          </w:tcPr>
          <w:p w:rsidR="00577AB5" w:rsidRDefault="00577AB5">
            <w:pPr>
              <w:pStyle w:val="ConsPlusNormal"/>
            </w:pPr>
            <w:r>
              <w:t>пос. Комарово, ул. Центральная, д. 15</w:t>
            </w:r>
          </w:p>
        </w:tc>
        <w:tc>
          <w:tcPr>
            <w:tcW w:w="1587" w:type="dxa"/>
          </w:tcPr>
          <w:p w:rsidR="00577AB5" w:rsidRDefault="00577AB5">
            <w:pPr>
              <w:pStyle w:val="ConsPlusNormal"/>
              <w:jc w:val="center"/>
            </w:pPr>
            <w:r>
              <w:t>745,40</w:t>
            </w:r>
          </w:p>
        </w:tc>
        <w:tc>
          <w:tcPr>
            <w:tcW w:w="2551" w:type="dxa"/>
          </w:tcPr>
          <w:p w:rsidR="00577AB5" w:rsidRDefault="00577AB5">
            <w:pPr>
              <w:pStyle w:val="ConsPlusNormal"/>
              <w:jc w:val="center"/>
            </w:pPr>
            <w:r>
              <w:t>45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49345,55</w:t>
            </w:r>
          </w:p>
        </w:tc>
      </w:tr>
      <w:tr w:rsidR="00577AB5">
        <w:tc>
          <w:tcPr>
            <w:tcW w:w="794" w:type="dxa"/>
          </w:tcPr>
          <w:p w:rsidR="00577AB5" w:rsidRDefault="00577AB5">
            <w:pPr>
              <w:pStyle w:val="ConsPlusNormal"/>
              <w:jc w:val="center"/>
            </w:pPr>
            <w:r>
              <w:t>661.</w:t>
            </w:r>
          </w:p>
        </w:tc>
        <w:tc>
          <w:tcPr>
            <w:tcW w:w="3005" w:type="dxa"/>
          </w:tcPr>
          <w:p w:rsidR="00577AB5" w:rsidRDefault="00577AB5">
            <w:pPr>
              <w:pStyle w:val="ConsPlusNormal"/>
            </w:pPr>
            <w:r>
              <w:t>пос. Комарово, ул. Центральная, д. 3</w:t>
            </w:r>
          </w:p>
        </w:tc>
        <w:tc>
          <w:tcPr>
            <w:tcW w:w="1587" w:type="dxa"/>
          </w:tcPr>
          <w:p w:rsidR="00577AB5" w:rsidRDefault="00577AB5">
            <w:pPr>
              <w:pStyle w:val="ConsPlusNormal"/>
              <w:jc w:val="center"/>
            </w:pPr>
            <w:r>
              <w:t>734,70</w:t>
            </w:r>
          </w:p>
        </w:tc>
        <w:tc>
          <w:tcPr>
            <w:tcW w:w="2551" w:type="dxa"/>
          </w:tcPr>
          <w:p w:rsidR="00577AB5" w:rsidRDefault="00577AB5">
            <w:pPr>
              <w:pStyle w:val="ConsPlusNormal"/>
              <w:jc w:val="center"/>
            </w:pPr>
            <w:r>
              <w:t>35</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49066,36</w:t>
            </w:r>
          </w:p>
        </w:tc>
      </w:tr>
      <w:tr w:rsidR="00577AB5">
        <w:tc>
          <w:tcPr>
            <w:tcW w:w="794" w:type="dxa"/>
          </w:tcPr>
          <w:p w:rsidR="00577AB5" w:rsidRDefault="00577AB5">
            <w:pPr>
              <w:pStyle w:val="ConsPlusNormal"/>
              <w:jc w:val="center"/>
            </w:pPr>
            <w:r>
              <w:t>662.</w:t>
            </w:r>
          </w:p>
        </w:tc>
        <w:tc>
          <w:tcPr>
            <w:tcW w:w="3005" w:type="dxa"/>
          </w:tcPr>
          <w:p w:rsidR="00577AB5" w:rsidRDefault="00577AB5">
            <w:pPr>
              <w:pStyle w:val="ConsPlusNormal"/>
            </w:pPr>
            <w:r>
              <w:t>пос. Комарово, ул. Центральная, д. 5</w:t>
            </w:r>
          </w:p>
        </w:tc>
        <w:tc>
          <w:tcPr>
            <w:tcW w:w="1587" w:type="dxa"/>
          </w:tcPr>
          <w:p w:rsidR="00577AB5" w:rsidRDefault="00577AB5">
            <w:pPr>
              <w:pStyle w:val="ConsPlusNormal"/>
              <w:jc w:val="center"/>
            </w:pPr>
            <w:r>
              <w:t>769,50</w:t>
            </w:r>
          </w:p>
        </w:tc>
        <w:tc>
          <w:tcPr>
            <w:tcW w:w="2551" w:type="dxa"/>
          </w:tcPr>
          <w:p w:rsidR="00577AB5" w:rsidRDefault="00577AB5">
            <w:pPr>
              <w:pStyle w:val="ConsPlusNormal"/>
              <w:jc w:val="center"/>
            </w:pPr>
            <w:r>
              <w:t>41</w:t>
            </w:r>
          </w:p>
        </w:tc>
        <w:tc>
          <w:tcPr>
            <w:tcW w:w="1984" w:type="dxa"/>
          </w:tcPr>
          <w:p w:rsidR="00577AB5" w:rsidRDefault="00577AB5">
            <w:pPr>
              <w:pStyle w:val="ConsPlusNormal"/>
              <w:jc w:val="center"/>
            </w:pPr>
            <w:r>
              <w:t>1</w:t>
            </w:r>
          </w:p>
        </w:tc>
        <w:tc>
          <w:tcPr>
            <w:tcW w:w="1701" w:type="dxa"/>
          </w:tcPr>
          <w:p w:rsidR="00577AB5" w:rsidRDefault="00577AB5">
            <w:pPr>
              <w:pStyle w:val="ConsPlusNormal"/>
              <w:jc w:val="center"/>
            </w:pPr>
            <w:r>
              <w:t>1</w:t>
            </w:r>
          </w:p>
        </w:tc>
        <w:tc>
          <w:tcPr>
            <w:tcW w:w="1984" w:type="dxa"/>
          </w:tcPr>
          <w:p w:rsidR="00577AB5" w:rsidRDefault="00577AB5">
            <w:pPr>
              <w:pStyle w:val="ConsPlusNormal"/>
              <w:jc w:val="center"/>
            </w:pPr>
            <w:r>
              <w:t>49974,54</w:t>
            </w:r>
          </w:p>
        </w:tc>
      </w:tr>
    </w:tbl>
    <w:p w:rsidR="00577AB5" w:rsidRDefault="00577AB5">
      <w:pPr>
        <w:sectPr w:rsidR="00577AB5">
          <w:pgSz w:w="16838" w:h="11905" w:orient="landscape"/>
          <w:pgMar w:top="1701" w:right="1134" w:bottom="850" w:left="1134" w:header="0" w:footer="0" w:gutter="0"/>
          <w:cols w:space="720"/>
        </w:sectPr>
      </w:pPr>
    </w:p>
    <w:p w:rsidR="00577AB5" w:rsidRDefault="00577AB5">
      <w:pPr>
        <w:pStyle w:val="ConsPlusNormal"/>
        <w:jc w:val="both"/>
      </w:pPr>
    </w:p>
    <w:p w:rsidR="00577AB5" w:rsidRDefault="00577AB5">
      <w:pPr>
        <w:pStyle w:val="ConsPlusNormal"/>
        <w:jc w:val="both"/>
      </w:pPr>
    </w:p>
    <w:p w:rsidR="00577AB5" w:rsidRDefault="00577AB5">
      <w:pPr>
        <w:pStyle w:val="ConsPlusNormal"/>
        <w:jc w:val="both"/>
      </w:pPr>
    </w:p>
    <w:p w:rsidR="00577AB5" w:rsidRDefault="00577AB5">
      <w:pPr>
        <w:pStyle w:val="ConsPlusNormal"/>
        <w:jc w:val="both"/>
      </w:pPr>
    </w:p>
    <w:p w:rsidR="00577AB5" w:rsidRDefault="00577AB5">
      <w:pPr>
        <w:pStyle w:val="ConsPlusNormal"/>
        <w:jc w:val="both"/>
      </w:pPr>
    </w:p>
    <w:p w:rsidR="00577AB5" w:rsidRDefault="00577AB5">
      <w:pPr>
        <w:pStyle w:val="ConsPlusNormal"/>
        <w:jc w:val="right"/>
        <w:outlineLvl w:val="1"/>
      </w:pPr>
      <w:r>
        <w:t>Приложение 4</w:t>
      </w:r>
    </w:p>
    <w:p w:rsidR="00577AB5" w:rsidRDefault="00577AB5">
      <w:pPr>
        <w:pStyle w:val="ConsPlusNormal"/>
        <w:jc w:val="right"/>
      </w:pPr>
      <w:r>
        <w:t>к краткосрочному плану</w:t>
      </w:r>
    </w:p>
    <w:p w:rsidR="00577AB5" w:rsidRDefault="00577AB5">
      <w:pPr>
        <w:pStyle w:val="ConsPlusNormal"/>
        <w:jc w:val="right"/>
      </w:pPr>
      <w:r>
        <w:t>реализации региональной программы</w:t>
      </w:r>
    </w:p>
    <w:p w:rsidR="00577AB5" w:rsidRDefault="00577AB5">
      <w:pPr>
        <w:pStyle w:val="ConsPlusNormal"/>
        <w:jc w:val="right"/>
      </w:pPr>
      <w:r>
        <w:t>"Проведение капитального ремонта</w:t>
      </w:r>
    </w:p>
    <w:p w:rsidR="00577AB5" w:rsidRDefault="00577AB5">
      <w:pPr>
        <w:pStyle w:val="ConsPlusNormal"/>
        <w:jc w:val="right"/>
      </w:pPr>
      <w:r>
        <w:t>общего имущества</w:t>
      </w:r>
    </w:p>
    <w:p w:rsidR="00577AB5" w:rsidRDefault="00577AB5">
      <w:pPr>
        <w:pStyle w:val="ConsPlusNormal"/>
        <w:jc w:val="right"/>
      </w:pPr>
      <w:r>
        <w:t>в многоквартирных домах,</w:t>
      </w:r>
    </w:p>
    <w:p w:rsidR="00577AB5" w:rsidRDefault="00577AB5">
      <w:pPr>
        <w:pStyle w:val="ConsPlusNormal"/>
        <w:jc w:val="right"/>
      </w:pPr>
      <w:r>
        <w:t>расположенных на территории</w:t>
      </w:r>
    </w:p>
    <w:p w:rsidR="00577AB5" w:rsidRDefault="00577AB5">
      <w:pPr>
        <w:pStyle w:val="ConsPlusNormal"/>
        <w:jc w:val="right"/>
      </w:pPr>
      <w:r>
        <w:t>Оренбургской области,</w:t>
      </w:r>
    </w:p>
    <w:p w:rsidR="00577AB5" w:rsidRDefault="00577AB5">
      <w:pPr>
        <w:pStyle w:val="ConsPlusNormal"/>
        <w:jc w:val="right"/>
      </w:pPr>
      <w:r>
        <w:t>в 2014 - 2043 годах"</w:t>
      </w:r>
    </w:p>
    <w:p w:rsidR="00577AB5" w:rsidRDefault="00577AB5">
      <w:pPr>
        <w:pStyle w:val="ConsPlusNormal"/>
        <w:jc w:val="right"/>
      </w:pPr>
      <w:r>
        <w:t>на 2020 - 2022 годы</w:t>
      </w:r>
    </w:p>
    <w:p w:rsidR="00577AB5" w:rsidRDefault="00577AB5">
      <w:pPr>
        <w:pStyle w:val="ConsPlusNormal"/>
        <w:jc w:val="both"/>
      </w:pPr>
    </w:p>
    <w:p w:rsidR="00577AB5" w:rsidRDefault="00577AB5">
      <w:pPr>
        <w:pStyle w:val="ConsPlusTitle"/>
        <w:jc w:val="center"/>
      </w:pPr>
      <w:bookmarkStart w:id="6" w:name="P70093"/>
      <w:bookmarkEnd w:id="6"/>
      <w:r>
        <w:t>Реестр</w:t>
      </w:r>
    </w:p>
    <w:p w:rsidR="00577AB5" w:rsidRDefault="00577AB5">
      <w:pPr>
        <w:pStyle w:val="ConsPlusTitle"/>
        <w:jc w:val="center"/>
      </w:pPr>
      <w:r>
        <w:t>многоквартирных домов, подлежащих капитальному ремонту</w:t>
      </w:r>
    </w:p>
    <w:p w:rsidR="00577AB5" w:rsidRDefault="00577AB5">
      <w:pPr>
        <w:pStyle w:val="ConsPlusTitle"/>
        <w:jc w:val="center"/>
      </w:pPr>
      <w:r>
        <w:t>в рамках краткосрочного плана реализации</w:t>
      </w:r>
    </w:p>
    <w:p w:rsidR="00577AB5" w:rsidRDefault="00577AB5">
      <w:pPr>
        <w:pStyle w:val="ConsPlusTitle"/>
        <w:jc w:val="center"/>
      </w:pPr>
      <w:r>
        <w:t>региональной программы "Проведение капитального ремонта</w:t>
      </w:r>
    </w:p>
    <w:p w:rsidR="00577AB5" w:rsidRDefault="00577AB5">
      <w:pPr>
        <w:pStyle w:val="ConsPlusTitle"/>
        <w:jc w:val="center"/>
      </w:pPr>
      <w:r>
        <w:t>общего имущества в многоквартирных домах,</w:t>
      </w:r>
    </w:p>
    <w:p w:rsidR="00577AB5" w:rsidRDefault="00577AB5">
      <w:pPr>
        <w:pStyle w:val="ConsPlusTitle"/>
        <w:jc w:val="center"/>
      </w:pPr>
      <w:r>
        <w:t>расположенных на территории Оренбургской области,</w:t>
      </w:r>
    </w:p>
    <w:p w:rsidR="00577AB5" w:rsidRDefault="00577AB5">
      <w:pPr>
        <w:pStyle w:val="ConsPlusTitle"/>
        <w:jc w:val="center"/>
      </w:pPr>
      <w:r>
        <w:t>в 2014 - 2043 годах" на 2020 - 2022 годы</w:t>
      </w:r>
    </w:p>
    <w:p w:rsidR="00577AB5" w:rsidRDefault="00577AB5">
      <w:pPr>
        <w:pStyle w:val="ConsPlusTitle"/>
        <w:jc w:val="center"/>
      </w:pPr>
      <w:r>
        <w:t>(проектные работы)</w:t>
      </w:r>
    </w:p>
    <w:p w:rsidR="00577AB5" w:rsidRDefault="00577A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835"/>
        <w:gridCol w:w="1871"/>
        <w:gridCol w:w="1417"/>
        <w:gridCol w:w="1701"/>
        <w:gridCol w:w="1871"/>
        <w:gridCol w:w="1701"/>
        <w:gridCol w:w="1417"/>
        <w:gridCol w:w="1304"/>
        <w:gridCol w:w="1757"/>
        <w:gridCol w:w="1474"/>
        <w:gridCol w:w="1701"/>
        <w:gridCol w:w="1871"/>
      </w:tblGrid>
      <w:tr w:rsidR="00577AB5">
        <w:tc>
          <w:tcPr>
            <w:tcW w:w="907" w:type="dxa"/>
            <w:vMerge w:val="restart"/>
          </w:tcPr>
          <w:p w:rsidR="00577AB5" w:rsidRDefault="00577AB5">
            <w:pPr>
              <w:pStyle w:val="ConsPlusNormal"/>
              <w:jc w:val="center"/>
            </w:pPr>
            <w:r>
              <w:t>N п/п</w:t>
            </w:r>
          </w:p>
        </w:tc>
        <w:tc>
          <w:tcPr>
            <w:tcW w:w="2835" w:type="dxa"/>
            <w:vMerge w:val="restart"/>
          </w:tcPr>
          <w:p w:rsidR="00577AB5" w:rsidRDefault="00577AB5">
            <w:pPr>
              <w:pStyle w:val="ConsPlusNormal"/>
              <w:jc w:val="center"/>
            </w:pPr>
            <w:r>
              <w:t>Адрес многоквартирного дома</w:t>
            </w:r>
          </w:p>
          <w:p w:rsidR="00577AB5" w:rsidRDefault="00577AB5">
            <w:pPr>
              <w:pStyle w:val="ConsPlusNormal"/>
              <w:jc w:val="center"/>
            </w:pPr>
            <w:r>
              <w:t>(далее - МКД)</w:t>
            </w:r>
          </w:p>
        </w:tc>
        <w:tc>
          <w:tcPr>
            <w:tcW w:w="1871" w:type="dxa"/>
            <w:vMerge w:val="restart"/>
          </w:tcPr>
          <w:p w:rsidR="00577AB5" w:rsidRDefault="00577AB5">
            <w:pPr>
              <w:pStyle w:val="ConsPlusNormal"/>
              <w:jc w:val="center"/>
            </w:pPr>
            <w:r>
              <w:t xml:space="preserve">Виды работ, установленные </w:t>
            </w:r>
            <w:hyperlink r:id="rId24" w:history="1">
              <w:r>
                <w:rPr>
                  <w:color w:val="0000FF"/>
                </w:rPr>
                <w:t>статьей 18</w:t>
              </w:r>
            </w:hyperlink>
            <w:r>
              <w:t xml:space="preserve"> Закона Оренбургской области </w:t>
            </w:r>
            <w:hyperlink w:anchor="P108098" w:history="1">
              <w:r>
                <w:rPr>
                  <w:color w:val="0000FF"/>
                </w:rPr>
                <w:t>&lt;*&gt;</w:t>
              </w:r>
            </w:hyperlink>
          </w:p>
        </w:tc>
        <w:tc>
          <w:tcPr>
            <w:tcW w:w="1417" w:type="dxa"/>
            <w:vMerge w:val="restart"/>
          </w:tcPr>
          <w:p w:rsidR="00577AB5" w:rsidRDefault="00577AB5">
            <w:pPr>
              <w:pStyle w:val="ConsPlusNormal"/>
              <w:jc w:val="center"/>
            </w:pPr>
            <w:r>
              <w:t>Единица измерения</w:t>
            </w:r>
          </w:p>
        </w:tc>
        <w:tc>
          <w:tcPr>
            <w:tcW w:w="1701" w:type="dxa"/>
            <w:vMerge w:val="restart"/>
          </w:tcPr>
          <w:p w:rsidR="00577AB5" w:rsidRDefault="00577AB5">
            <w:pPr>
              <w:pStyle w:val="ConsPlusNormal"/>
              <w:jc w:val="center"/>
            </w:pPr>
            <w:r>
              <w:t>Объем работ (услуг) по капитальному ремонту в соответствии с единицами измерения</w:t>
            </w:r>
          </w:p>
        </w:tc>
        <w:tc>
          <w:tcPr>
            <w:tcW w:w="9524" w:type="dxa"/>
            <w:gridSpan w:val="6"/>
          </w:tcPr>
          <w:p w:rsidR="00577AB5" w:rsidRDefault="00577AB5">
            <w:pPr>
              <w:pStyle w:val="ConsPlusNormal"/>
              <w:jc w:val="center"/>
            </w:pPr>
            <w:r>
              <w:t>Стоимость капитального ремонта - всего</w:t>
            </w:r>
          </w:p>
        </w:tc>
        <w:tc>
          <w:tcPr>
            <w:tcW w:w="1701" w:type="dxa"/>
            <w:vMerge w:val="restart"/>
          </w:tcPr>
          <w:p w:rsidR="00577AB5" w:rsidRDefault="00577AB5">
            <w:pPr>
              <w:pStyle w:val="ConsPlusNormal"/>
              <w:jc w:val="center"/>
            </w:pPr>
            <w:r>
              <w:t>Планируемая дата завершения работ</w:t>
            </w:r>
          </w:p>
        </w:tc>
        <w:tc>
          <w:tcPr>
            <w:tcW w:w="1871" w:type="dxa"/>
            <w:vMerge w:val="restart"/>
          </w:tcPr>
          <w:p w:rsidR="00577AB5" w:rsidRDefault="00577AB5">
            <w:pPr>
              <w:pStyle w:val="ConsPlusNormal"/>
              <w:jc w:val="center"/>
            </w:pPr>
            <w:r>
              <w:t xml:space="preserve">Способ формирования фонда капитального ремонта </w:t>
            </w:r>
            <w:hyperlink w:anchor="P108115" w:history="1">
              <w:r>
                <w:rPr>
                  <w:color w:val="0000FF"/>
                </w:rPr>
                <w:t>&lt;**&gt;</w:t>
              </w:r>
            </w:hyperlink>
          </w:p>
        </w:tc>
      </w:tr>
      <w:tr w:rsidR="00577AB5">
        <w:tc>
          <w:tcPr>
            <w:tcW w:w="907" w:type="dxa"/>
            <w:vMerge/>
          </w:tcPr>
          <w:p w:rsidR="00577AB5" w:rsidRDefault="00577AB5">
            <w:pPr>
              <w:spacing w:after="1" w:line="0" w:lineRule="atLeast"/>
            </w:pPr>
          </w:p>
        </w:tc>
        <w:tc>
          <w:tcPr>
            <w:tcW w:w="2835" w:type="dxa"/>
            <w:vMerge/>
          </w:tcPr>
          <w:p w:rsidR="00577AB5" w:rsidRDefault="00577AB5">
            <w:pPr>
              <w:spacing w:after="1" w:line="0" w:lineRule="atLeast"/>
            </w:pPr>
          </w:p>
        </w:tc>
        <w:tc>
          <w:tcPr>
            <w:tcW w:w="1871" w:type="dxa"/>
            <w:vMerge/>
          </w:tcPr>
          <w:p w:rsidR="00577AB5" w:rsidRDefault="00577AB5">
            <w:pPr>
              <w:spacing w:after="1" w:line="0" w:lineRule="atLeast"/>
            </w:pPr>
          </w:p>
        </w:tc>
        <w:tc>
          <w:tcPr>
            <w:tcW w:w="1417" w:type="dxa"/>
            <w:vMerge/>
          </w:tcPr>
          <w:p w:rsidR="00577AB5" w:rsidRDefault="00577AB5">
            <w:pPr>
              <w:spacing w:after="1" w:line="0" w:lineRule="atLeast"/>
            </w:pPr>
          </w:p>
        </w:tc>
        <w:tc>
          <w:tcPr>
            <w:tcW w:w="1701" w:type="dxa"/>
            <w:vMerge/>
          </w:tcPr>
          <w:p w:rsidR="00577AB5" w:rsidRDefault="00577AB5">
            <w:pPr>
              <w:spacing w:after="1" w:line="0" w:lineRule="atLeast"/>
            </w:pPr>
          </w:p>
        </w:tc>
        <w:tc>
          <w:tcPr>
            <w:tcW w:w="1871" w:type="dxa"/>
            <w:vMerge w:val="restart"/>
            <w:vAlign w:val="center"/>
          </w:tcPr>
          <w:p w:rsidR="00577AB5" w:rsidRDefault="00577AB5">
            <w:pPr>
              <w:pStyle w:val="ConsPlusNormal"/>
              <w:jc w:val="center"/>
            </w:pPr>
            <w:r>
              <w:t>всего</w:t>
            </w:r>
          </w:p>
          <w:p w:rsidR="00577AB5" w:rsidRDefault="00577AB5">
            <w:pPr>
              <w:pStyle w:val="ConsPlusNormal"/>
              <w:jc w:val="center"/>
            </w:pPr>
            <w:r>
              <w:t>(рублей)</w:t>
            </w:r>
          </w:p>
        </w:tc>
        <w:tc>
          <w:tcPr>
            <w:tcW w:w="7653" w:type="dxa"/>
            <w:gridSpan w:val="5"/>
          </w:tcPr>
          <w:p w:rsidR="00577AB5" w:rsidRDefault="00577AB5">
            <w:pPr>
              <w:pStyle w:val="ConsPlusNormal"/>
              <w:jc w:val="center"/>
            </w:pPr>
            <w:r>
              <w:t>в том числе за счет средств:</w:t>
            </w:r>
          </w:p>
        </w:tc>
        <w:tc>
          <w:tcPr>
            <w:tcW w:w="1701" w:type="dxa"/>
            <w:vMerge/>
          </w:tcPr>
          <w:p w:rsidR="00577AB5" w:rsidRDefault="00577AB5">
            <w:pPr>
              <w:spacing w:after="1" w:line="0" w:lineRule="atLeast"/>
            </w:pPr>
          </w:p>
        </w:tc>
        <w:tc>
          <w:tcPr>
            <w:tcW w:w="1871" w:type="dxa"/>
            <w:vMerge/>
          </w:tcPr>
          <w:p w:rsidR="00577AB5" w:rsidRDefault="00577AB5">
            <w:pPr>
              <w:spacing w:after="1" w:line="0" w:lineRule="atLeast"/>
            </w:pPr>
          </w:p>
        </w:tc>
      </w:tr>
      <w:tr w:rsidR="00577AB5">
        <w:tc>
          <w:tcPr>
            <w:tcW w:w="907" w:type="dxa"/>
            <w:vMerge/>
          </w:tcPr>
          <w:p w:rsidR="00577AB5" w:rsidRDefault="00577AB5">
            <w:pPr>
              <w:spacing w:after="1" w:line="0" w:lineRule="atLeast"/>
            </w:pPr>
          </w:p>
        </w:tc>
        <w:tc>
          <w:tcPr>
            <w:tcW w:w="2835" w:type="dxa"/>
            <w:vMerge/>
          </w:tcPr>
          <w:p w:rsidR="00577AB5" w:rsidRDefault="00577AB5">
            <w:pPr>
              <w:spacing w:after="1" w:line="0" w:lineRule="atLeast"/>
            </w:pPr>
          </w:p>
        </w:tc>
        <w:tc>
          <w:tcPr>
            <w:tcW w:w="1871" w:type="dxa"/>
            <w:vMerge/>
          </w:tcPr>
          <w:p w:rsidR="00577AB5" w:rsidRDefault="00577AB5">
            <w:pPr>
              <w:spacing w:after="1" w:line="0" w:lineRule="atLeast"/>
            </w:pPr>
          </w:p>
        </w:tc>
        <w:tc>
          <w:tcPr>
            <w:tcW w:w="1417" w:type="dxa"/>
            <w:vMerge/>
          </w:tcPr>
          <w:p w:rsidR="00577AB5" w:rsidRDefault="00577AB5">
            <w:pPr>
              <w:spacing w:after="1" w:line="0" w:lineRule="atLeast"/>
            </w:pPr>
          </w:p>
        </w:tc>
        <w:tc>
          <w:tcPr>
            <w:tcW w:w="1701" w:type="dxa"/>
            <w:vMerge/>
          </w:tcPr>
          <w:p w:rsidR="00577AB5" w:rsidRDefault="00577AB5">
            <w:pPr>
              <w:spacing w:after="1" w:line="0" w:lineRule="atLeast"/>
            </w:pPr>
          </w:p>
        </w:tc>
        <w:tc>
          <w:tcPr>
            <w:tcW w:w="1871" w:type="dxa"/>
            <w:vMerge/>
          </w:tcPr>
          <w:p w:rsidR="00577AB5" w:rsidRDefault="00577AB5">
            <w:pPr>
              <w:spacing w:after="1" w:line="0" w:lineRule="atLeast"/>
            </w:pPr>
          </w:p>
        </w:tc>
        <w:tc>
          <w:tcPr>
            <w:tcW w:w="1701" w:type="dxa"/>
            <w:vAlign w:val="center"/>
          </w:tcPr>
          <w:p w:rsidR="00577AB5" w:rsidRDefault="00577AB5">
            <w:pPr>
              <w:pStyle w:val="ConsPlusNormal"/>
              <w:jc w:val="center"/>
            </w:pPr>
            <w:r>
              <w:t>федерального бюджета</w:t>
            </w:r>
          </w:p>
          <w:p w:rsidR="00577AB5" w:rsidRDefault="00577AB5">
            <w:pPr>
              <w:pStyle w:val="ConsPlusNormal"/>
              <w:jc w:val="center"/>
            </w:pPr>
            <w:r>
              <w:t>(рублей)</w:t>
            </w:r>
          </w:p>
        </w:tc>
        <w:tc>
          <w:tcPr>
            <w:tcW w:w="1417" w:type="dxa"/>
            <w:vAlign w:val="center"/>
          </w:tcPr>
          <w:p w:rsidR="00577AB5" w:rsidRDefault="00577AB5">
            <w:pPr>
              <w:pStyle w:val="ConsPlusNormal"/>
              <w:jc w:val="center"/>
            </w:pPr>
            <w:r>
              <w:t>областного бюджета</w:t>
            </w:r>
          </w:p>
          <w:p w:rsidR="00577AB5" w:rsidRDefault="00577AB5">
            <w:pPr>
              <w:pStyle w:val="ConsPlusNormal"/>
              <w:jc w:val="center"/>
            </w:pPr>
            <w:r>
              <w:t>(рублей)</w:t>
            </w:r>
          </w:p>
        </w:tc>
        <w:tc>
          <w:tcPr>
            <w:tcW w:w="1304" w:type="dxa"/>
            <w:vAlign w:val="center"/>
          </w:tcPr>
          <w:p w:rsidR="00577AB5" w:rsidRDefault="00577AB5">
            <w:pPr>
              <w:pStyle w:val="ConsPlusNormal"/>
              <w:jc w:val="center"/>
            </w:pPr>
            <w:r>
              <w:t>местных бюджетов</w:t>
            </w:r>
          </w:p>
          <w:p w:rsidR="00577AB5" w:rsidRDefault="00577AB5">
            <w:pPr>
              <w:pStyle w:val="ConsPlusNormal"/>
              <w:jc w:val="center"/>
            </w:pPr>
            <w:r>
              <w:t>(рублей)</w:t>
            </w:r>
          </w:p>
        </w:tc>
        <w:tc>
          <w:tcPr>
            <w:tcW w:w="1757" w:type="dxa"/>
            <w:vAlign w:val="center"/>
          </w:tcPr>
          <w:p w:rsidR="00577AB5" w:rsidRDefault="00577AB5">
            <w:pPr>
              <w:pStyle w:val="ConsPlusNormal"/>
              <w:jc w:val="center"/>
            </w:pPr>
            <w:r>
              <w:t>собственников помещений в МКД</w:t>
            </w:r>
          </w:p>
          <w:p w:rsidR="00577AB5" w:rsidRDefault="00577AB5">
            <w:pPr>
              <w:pStyle w:val="ConsPlusNormal"/>
              <w:jc w:val="center"/>
            </w:pPr>
            <w:r>
              <w:t>(рублей)</w:t>
            </w:r>
          </w:p>
        </w:tc>
        <w:tc>
          <w:tcPr>
            <w:tcW w:w="1474" w:type="dxa"/>
            <w:vAlign w:val="center"/>
          </w:tcPr>
          <w:p w:rsidR="00577AB5" w:rsidRDefault="00577AB5">
            <w:pPr>
              <w:pStyle w:val="ConsPlusNormal"/>
              <w:jc w:val="center"/>
            </w:pPr>
            <w:r>
              <w:t>иных источников</w:t>
            </w:r>
          </w:p>
          <w:p w:rsidR="00577AB5" w:rsidRDefault="00577AB5">
            <w:pPr>
              <w:pStyle w:val="ConsPlusNormal"/>
              <w:jc w:val="center"/>
            </w:pPr>
            <w:r>
              <w:t>(рублей)</w:t>
            </w:r>
          </w:p>
        </w:tc>
        <w:tc>
          <w:tcPr>
            <w:tcW w:w="1701" w:type="dxa"/>
            <w:vMerge/>
          </w:tcPr>
          <w:p w:rsidR="00577AB5" w:rsidRDefault="00577AB5">
            <w:pPr>
              <w:spacing w:after="1" w:line="0" w:lineRule="atLeast"/>
            </w:pPr>
          </w:p>
        </w:tc>
        <w:tc>
          <w:tcPr>
            <w:tcW w:w="1871" w:type="dxa"/>
            <w:vMerge/>
          </w:tcPr>
          <w:p w:rsidR="00577AB5" w:rsidRDefault="00577AB5">
            <w:pPr>
              <w:spacing w:after="1" w:line="0" w:lineRule="atLeast"/>
            </w:pPr>
          </w:p>
        </w:tc>
      </w:tr>
      <w:tr w:rsidR="00577AB5">
        <w:tc>
          <w:tcPr>
            <w:tcW w:w="907" w:type="dxa"/>
          </w:tcPr>
          <w:p w:rsidR="00577AB5" w:rsidRDefault="00577AB5">
            <w:pPr>
              <w:pStyle w:val="ConsPlusNormal"/>
              <w:jc w:val="center"/>
            </w:pPr>
            <w:r>
              <w:lastRenderedPageBreak/>
              <w:t>1</w:t>
            </w:r>
          </w:p>
        </w:tc>
        <w:tc>
          <w:tcPr>
            <w:tcW w:w="2835" w:type="dxa"/>
          </w:tcPr>
          <w:p w:rsidR="00577AB5" w:rsidRDefault="00577AB5">
            <w:pPr>
              <w:pStyle w:val="ConsPlusNormal"/>
              <w:jc w:val="center"/>
            </w:pPr>
            <w:r>
              <w:t>2</w:t>
            </w:r>
          </w:p>
        </w:tc>
        <w:tc>
          <w:tcPr>
            <w:tcW w:w="1871" w:type="dxa"/>
          </w:tcPr>
          <w:p w:rsidR="00577AB5" w:rsidRDefault="00577AB5">
            <w:pPr>
              <w:pStyle w:val="ConsPlusNormal"/>
              <w:jc w:val="center"/>
            </w:pPr>
            <w:r>
              <w:t>3</w:t>
            </w:r>
          </w:p>
        </w:tc>
        <w:tc>
          <w:tcPr>
            <w:tcW w:w="1417" w:type="dxa"/>
          </w:tcPr>
          <w:p w:rsidR="00577AB5" w:rsidRDefault="00577AB5">
            <w:pPr>
              <w:pStyle w:val="ConsPlusNormal"/>
              <w:jc w:val="center"/>
            </w:pPr>
            <w:r>
              <w:t>4</w:t>
            </w:r>
          </w:p>
        </w:tc>
        <w:tc>
          <w:tcPr>
            <w:tcW w:w="1701" w:type="dxa"/>
          </w:tcPr>
          <w:p w:rsidR="00577AB5" w:rsidRDefault="00577AB5">
            <w:pPr>
              <w:pStyle w:val="ConsPlusNormal"/>
              <w:jc w:val="center"/>
            </w:pPr>
            <w:r>
              <w:t>5</w:t>
            </w:r>
          </w:p>
        </w:tc>
        <w:tc>
          <w:tcPr>
            <w:tcW w:w="1871" w:type="dxa"/>
          </w:tcPr>
          <w:p w:rsidR="00577AB5" w:rsidRDefault="00577AB5">
            <w:pPr>
              <w:pStyle w:val="ConsPlusNormal"/>
              <w:jc w:val="center"/>
            </w:pPr>
            <w:r>
              <w:t>6</w:t>
            </w:r>
          </w:p>
        </w:tc>
        <w:tc>
          <w:tcPr>
            <w:tcW w:w="1701" w:type="dxa"/>
          </w:tcPr>
          <w:p w:rsidR="00577AB5" w:rsidRDefault="00577AB5">
            <w:pPr>
              <w:pStyle w:val="ConsPlusNormal"/>
              <w:jc w:val="center"/>
            </w:pPr>
            <w:r>
              <w:t>7</w:t>
            </w:r>
          </w:p>
        </w:tc>
        <w:tc>
          <w:tcPr>
            <w:tcW w:w="1417" w:type="dxa"/>
          </w:tcPr>
          <w:p w:rsidR="00577AB5" w:rsidRDefault="00577AB5">
            <w:pPr>
              <w:pStyle w:val="ConsPlusNormal"/>
              <w:jc w:val="center"/>
            </w:pPr>
            <w:r>
              <w:t>8</w:t>
            </w:r>
          </w:p>
        </w:tc>
        <w:tc>
          <w:tcPr>
            <w:tcW w:w="1304" w:type="dxa"/>
          </w:tcPr>
          <w:p w:rsidR="00577AB5" w:rsidRDefault="00577AB5">
            <w:pPr>
              <w:pStyle w:val="ConsPlusNormal"/>
              <w:jc w:val="center"/>
            </w:pPr>
            <w:r>
              <w:t>9</w:t>
            </w:r>
          </w:p>
        </w:tc>
        <w:tc>
          <w:tcPr>
            <w:tcW w:w="1757" w:type="dxa"/>
          </w:tcPr>
          <w:p w:rsidR="00577AB5" w:rsidRDefault="00577AB5">
            <w:pPr>
              <w:pStyle w:val="ConsPlusNormal"/>
              <w:jc w:val="center"/>
            </w:pPr>
            <w:r>
              <w:t>10</w:t>
            </w:r>
          </w:p>
        </w:tc>
        <w:tc>
          <w:tcPr>
            <w:tcW w:w="1474" w:type="dxa"/>
          </w:tcPr>
          <w:p w:rsidR="00577AB5" w:rsidRDefault="00577AB5">
            <w:pPr>
              <w:pStyle w:val="ConsPlusNormal"/>
              <w:jc w:val="center"/>
            </w:pPr>
            <w:r>
              <w:t>11</w:t>
            </w:r>
          </w:p>
        </w:tc>
        <w:tc>
          <w:tcPr>
            <w:tcW w:w="1701" w:type="dxa"/>
          </w:tcPr>
          <w:p w:rsidR="00577AB5" w:rsidRDefault="00577AB5">
            <w:pPr>
              <w:pStyle w:val="ConsPlusNormal"/>
              <w:jc w:val="center"/>
            </w:pPr>
            <w:r>
              <w:t>12</w:t>
            </w:r>
          </w:p>
        </w:tc>
        <w:tc>
          <w:tcPr>
            <w:tcW w:w="1871" w:type="dxa"/>
          </w:tcPr>
          <w:p w:rsidR="00577AB5" w:rsidRDefault="00577AB5">
            <w:pPr>
              <w:pStyle w:val="ConsPlusNormal"/>
              <w:jc w:val="center"/>
            </w:pPr>
            <w:r>
              <w:t>13</w:t>
            </w:r>
          </w:p>
        </w:tc>
      </w:tr>
      <w:tr w:rsidR="00577AB5">
        <w:tc>
          <w:tcPr>
            <w:tcW w:w="3742" w:type="dxa"/>
            <w:gridSpan w:val="2"/>
          </w:tcPr>
          <w:p w:rsidR="00577AB5" w:rsidRDefault="00577AB5">
            <w:pPr>
              <w:pStyle w:val="ConsPlusNormal"/>
            </w:pPr>
            <w:r>
              <w:t>Итого по области</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222342060,32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195000,00</w:t>
            </w:r>
          </w:p>
        </w:tc>
        <w:tc>
          <w:tcPr>
            <w:tcW w:w="1757" w:type="dxa"/>
          </w:tcPr>
          <w:p w:rsidR="00577AB5" w:rsidRDefault="00577AB5">
            <w:pPr>
              <w:pStyle w:val="ConsPlusNormal"/>
              <w:jc w:val="center"/>
            </w:pPr>
            <w:r>
              <w:t>222147060,32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21827" w:type="dxa"/>
            <w:gridSpan w:val="13"/>
          </w:tcPr>
          <w:p w:rsidR="00577AB5" w:rsidRDefault="00577AB5">
            <w:pPr>
              <w:pStyle w:val="ConsPlusNormal"/>
              <w:jc w:val="center"/>
              <w:outlineLvl w:val="2"/>
            </w:pPr>
            <w:r>
              <w:t>2020 год</w:t>
            </w:r>
          </w:p>
        </w:tc>
      </w:tr>
      <w:tr w:rsidR="00577AB5">
        <w:tc>
          <w:tcPr>
            <w:tcW w:w="3742" w:type="dxa"/>
            <w:gridSpan w:val="2"/>
          </w:tcPr>
          <w:p w:rsidR="00577AB5" w:rsidRDefault="00577AB5">
            <w:pPr>
              <w:pStyle w:val="ConsPlusNormal"/>
            </w:pPr>
            <w:r>
              <w:t>Итого по 2020 году</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96623820,21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135000,00</w:t>
            </w:r>
          </w:p>
        </w:tc>
        <w:tc>
          <w:tcPr>
            <w:tcW w:w="1757" w:type="dxa"/>
          </w:tcPr>
          <w:p w:rsidR="00577AB5" w:rsidRDefault="00577AB5">
            <w:pPr>
              <w:pStyle w:val="ConsPlusNormal"/>
              <w:jc w:val="center"/>
            </w:pPr>
            <w:r>
              <w:t>96488820,21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21827" w:type="dxa"/>
            <w:gridSpan w:val="13"/>
          </w:tcPr>
          <w:p w:rsidR="00577AB5" w:rsidRDefault="00577AB5">
            <w:pPr>
              <w:pStyle w:val="ConsPlusNormal"/>
              <w:jc w:val="center"/>
              <w:outlineLvl w:val="3"/>
            </w:pPr>
            <w:r>
              <w:t>1. Муниципальное образование Абдулинский городской округ</w:t>
            </w:r>
          </w:p>
        </w:tc>
      </w:tr>
      <w:tr w:rsidR="00577AB5">
        <w:tc>
          <w:tcPr>
            <w:tcW w:w="3742" w:type="dxa"/>
            <w:gridSpan w:val="2"/>
          </w:tcPr>
          <w:p w:rsidR="00577AB5" w:rsidRDefault="00577AB5">
            <w:pPr>
              <w:pStyle w:val="ConsPlusNormal"/>
            </w:pPr>
            <w:r>
              <w:t>Итого по муниципальному образованию Абдулинский городской округ</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380858,39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380858,39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w:t>
            </w:r>
          </w:p>
        </w:tc>
        <w:tc>
          <w:tcPr>
            <w:tcW w:w="2835" w:type="dxa"/>
          </w:tcPr>
          <w:p w:rsidR="00577AB5" w:rsidRDefault="00577AB5">
            <w:pPr>
              <w:pStyle w:val="ConsPlusNormal"/>
            </w:pPr>
            <w:r>
              <w:t>г. Абдулино, ул. Красноармейская, д. 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45755,22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45755,22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w:t>
            </w:r>
          </w:p>
        </w:tc>
        <w:tc>
          <w:tcPr>
            <w:tcW w:w="2835" w:type="dxa"/>
          </w:tcPr>
          <w:p w:rsidR="00577AB5" w:rsidRDefault="00577AB5">
            <w:pPr>
              <w:pStyle w:val="ConsPlusNormal"/>
            </w:pPr>
            <w:r>
              <w:t>г. Абдулино, ул. Красноармейская, д. 2</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52736,44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52736,44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w:t>
            </w:r>
          </w:p>
        </w:tc>
        <w:tc>
          <w:tcPr>
            <w:tcW w:w="2835" w:type="dxa"/>
          </w:tcPr>
          <w:p w:rsidR="00577AB5" w:rsidRDefault="00577AB5">
            <w:pPr>
              <w:pStyle w:val="ConsPlusNormal"/>
            </w:pPr>
            <w:r>
              <w:t>г. Абдулино, ул. Красноармейская, д. 3</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49432,44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49432,44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w:t>
            </w:r>
          </w:p>
        </w:tc>
        <w:tc>
          <w:tcPr>
            <w:tcW w:w="2835" w:type="dxa"/>
          </w:tcPr>
          <w:p w:rsidR="00577AB5" w:rsidRDefault="00577AB5">
            <w:pPr>
              <w:pStyle w:val="ConsPlusNormal"/>
            </w:pPr>
            <w:r>
              <w:t>г. Абдулино, ул. Куйбышева, д. 19а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70581,41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70581,41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w:t>
            </w:r>
          </w:p>
        </w:tc>
        <w:tc>
          <w:tcPr>
            <w:tcW w:w="2835" w:type="dxa"/>
          </w:tcPr>
          <w:p w:rsidR="00577AB5" w:rsidRDefault="00577AB5">
            <w:pPr>
              <w:pStyle w:val="ConsPlusNormal"/>
            </w:pPr>
            <w:r>
              <w:t>г. Абдулино, ул. Куйбышева, д. 19а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40217,06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40217,06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w:t>
            </w:r>
          </w:p>
        </w:tc>
        <w:tc>
          <w:tcPr>
            <w:tcW w:w="2835" w:type="dxa"/>
          </w:tcPr>
          <w:p w:rsidR="00577AB5" w:rsidRDefault="00577AB5">
            <w:pPr>
              <w:pStyle w:val="ConsPlusNormal"/>
            </w:pPr>
            <w:r>
              <w:t>г. Абдулино, ул. С. Третьякова, д. 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50063,30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50063,30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w:t>
            </w:r>
          </w:p>
        </w:tc>
        <w:tc>
          <w:tcPr>
            <w:tcW w:w="2835" w:type="dxa"/>
          </w:tcPr>
          <w:p w:rsidR="00577AB5" w:rsidRDefault="00577AB5">
            <w:pPr>
              <w:pStyle w:val="ConsPlusNormal"/>
            </w:pPr>
            <w:r>
              <w:t>г. Абдулино, ул. Школьная, д. 14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72072,52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72072,52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2. Муниципальное образование Адамовский район</w:t>
            </w:r>
          </w:p>
        </w:tc>
      </w:tr>
      <w:tr w:rsidR="00577AB5">
        <w:tc>
          <w:tcPr>
            <w:tcW w:w="3742" w:type="dxa"/>
            <w:gridSpan w:val="2"/>
          </w:tcPr>
          <w:p w:rsidR="00577AB5" w:rsidRDefault="00577AB5">
            <w:pPr>
              <w:pStyle w:val="ConsPlusNormal"/>
            </w:pPr>
            <w:r>
              <w:lastRenderedPageBreak/>
              <w:t>Итого по муниципальному образованию Адамовский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157319,38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157319,38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8.</w:t>
            </w:r>
          </w:p>
        </w:tc>
        <w:tc>
          <w:tcPr>
            <w:tcW w:w="2835" w:type="dxa"/>
          </w:tcPr>
          <w:p w:rsidR="00577AB5" w:rsidRDefault="00577AB5">
            <w:pPr>
              <w:pStyle w:val="ConsPlusNormal"/>
            </w:pPr>
            <w:r>
              <w:t>пос. Адамовка, ул. Ленина, д. 43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894,80</w:t>
            </w:r>
          </w:p>
        </w:tc>
        <w:tc>
          <w:tcPr>
            <w:tcW w:w="1871" w:type="dxa"/>
          </w:tcPr>
          <w:p w:rsidR="00577AB5" w:rsidRDefault="00577AB5">
            <w:pPr>
              <w:pStyle w:val="ConsPlusNormal"/>
              <w:jc w:val="center"/>
            </w:pPr>
            <w:r>
              <w:t>58590,82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58590,82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w:t>
            </w:r>
          </w:p>
        </w:tc>
        <w:tc>
          <w:tcPr>
            <w:tcW w:w="2835" w:type="dxa"/>
          </w:tcPr>
          <w:p w:rsidR="00577AB5" w:rsidRDefault="00577AB5">
            <w:pPr>
              <w:pStyle w:val="ConsPlusNormal"/>
            </w:pPr>
            <w:r>
              <w:t>пос. Шильда, ул. Первомайская, д. 10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98728,56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98728,56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3. Муниципальное образование Акбулакский район</w:t>
            </w:r>
          </w:p>
        </w:tc>
      </w:tr>
      <w:tr w:rsidR="00577AB5">
        <w:tc>
          <w:tcPr>
            <w:tcW w:w="3742" w:type="dxa"/>
            <w:gridSpan w:val="2"/>
          </w:tcPr>
          <w:p w:rsidR="00577AB5" w:rsidRDefault="00577AB5">
            <w:pPr>
              <w:pStyle w:val="ConsPlusNormal"/>
            </w:pPr>
            <w:r>
              <w:t>Итого по муниципальному образованию Акбулакский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431896,25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431896,25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10.</w:t>
            </w:r>
          </w:p>
        </w:tc>
        <w:tc>
          <w:tcPr>
            <w:tcW w:w="2835" w:type="dxa"/>
          </w:tcPr>
          <w:p w:rsidR="00577AB5" w:rsidRDefault="00577AB5">
            <w:pPr>
              <w:pStyle w:val="ConsPlusNormal"/>
            </w:pPr>
            <w:r>
              <w:t>пос. Акбулак, ул. Бочарникова, д. 71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72422,11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72422,11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w:t>
            </w:r>
          </w:p>
        </w:tc>
        <w:tc>
          <w:tcPr>
            <w:tcW w:w="2835" w:type="dxa"/>
          </w:tcPr>
          <w:p w:rsidR="00577AB5" w:rsidRDefault="00577AB5">
            <w:pPr>
              <w:pStyle w:val="ConsPlusNormal"/>
            </w:pPr>
            <w:r>
              <w:t>пос. Акбулак, ул. Горбунова, д. 113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65057,71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65057,71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12.</w:t>
            </w:r>
          </w:p>
        </w:tc>
        <w:tc>
          <w:tcPr>
            <w:tcW w:w="2835" w:type="dxa"/>
          </w:tcPr>
          <w:p w:rsidR="00577AB5" w:rsidRDefault="00577AB5">
            <w:pPr>
              <w:pStyle w:val="ConsPlusNormal"/>
            </w:pPr>
            <w:r>
              <w:t>пос. Акбулак, ул. Оренбургская, д. 95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50203,38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50203,38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13.</w:t>
            </w:r>
          </w:p>
        </w:tc>
        <w:tc>
          <w:tcPr>
            <w:tcW w:w="2835" w:type="dxa"/>
          </w:tcPr>
          <w:p w:rsidR="00577AB5" w:rsidRDefault="00577AB5">
            <w:pPr>
              <w:pStyle w:val="ConsPlusNormal"/>
            </w:pPr>
            <w:r>
              <w:t>пос. Акбулак, ул. Оренбургская, д. 95</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51012,31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51012,31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14.</w:t>
            </w:r>
          </w:p>
        </w:tc>
        <w:tc>
          <w:tcPr>
            <w:tcW w:w="2835" w:type="dxa"/>
          </w:tcPr>
          <w:p w:rsidR="00577AB5" w:rsidRDefault="00577AB5">
            <w:pPr>
              <w:pStyle w:val="ConsPlusNormal"/>
            </w:pPr>
            <w:r>
              <w:t>пос. Акбулак, ул. Терещенко, д. 16</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52936,54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52936,54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15.</w:t>
            </w:r>
          </w:p>
        </w:tc>
        <w:tc>
          <w:tcPr>
            <w:tcW w:w="2835" w:type="dxa"/>
          </w:tcPr>
          <w:p w:rsidR="00577AB5" w:rsidRDefault="00577AB5">
            <w:pPr>
              <w:pStyle w:val="ConsPlusNormal"/>
            </w:pPr>
            <w:r>
              <w:t>пос. Акбулак, ул. Терещенко, д. 28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78095,26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78095,26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16.</w:t>
            </w:r>
          </w:p>
        </w:tc>
        <w:tc>
          <w:tcPr>
            <w:tcW w:w="2835" w:type="dxa"/>
          </w:tcPr>
          <w:p w:rsidR="00577AB5" w:rsidRDefault="00577AB5">
            <w:pPr>
              <w:pStyle w:val="ConsPlusNormal"/>
            </w:pPr>
            <w:r>
              <w:t xml:space="preserve">пос. Акбулак, ул. </w:t>
            </w:r>
            <w:r>
              <w:lastRenderedPageBreak/>
              <w:t>Терещенко, д. 48</w:t>
            </w:r>
          </w:p>
        </w:tc>
        <w:tc>
          <w:tcPr>
            <w:tcW w:w="1871" w:type="dxa"/>
          </w:tcPr>
          <w:p w:rsidR="00577AB5" w:rsidRDefault="00577AB5">
            <w:pPr>
              <w:pStyle w:val="ConsPlusNormal"/>
            </w:pPr>
            <w:r>
              <w:lastRenderedPageBreak/>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62168,94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62168,94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lastRenderedPageBreak/>
              <w:t>4. Муниципальное образование Асекеевский район</w:t>
            </w:r>
          </w:p>
        </w:tc>
      </w:tr>
      <w:tr w:rsidR="00577AB5">
        <w:tc>
          <w:tcPr>
            <w:tcW w:w="3742" w:type="dxa"/>
            <w:gridSpan w:val="2"/>
          </w:tcPr>
          <w:p w:rsidR="00577AB5" w:rsidRDefault="00577AB5">
            <w:pPr>
              <w:pStyle w:val="ConsPlusNormal"/>
            </w:pPr>
            <w:r>
              <w:t>Итого по муниципальному образованию Асекеевский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743610,32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743610,32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17.</w:t>
            </w:r>
          </w:p>
        </w:tc>
        <w:tc>
          <w:tcPr>
            <w:tcW w:w="2835" w:type="dxa"/>
          </w:tcPr>
          <w:p w:rsidR="00577AB5" w:rsidRDefault="00577AB5">
            <w:pPr>
              <w:pStyle w:val="ConsPlusNormal"/>
            </w:pPr>
            <w:r>
              <w:t>пос. Чкаловский, ул. Нефтяников, д. 11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745,00</w:t>
            </w:r>
          </w:p>
        </w:tc>
        <w:tc>
          <w:tcPr>
            <w:tcW w:w="1871" w:type="dxa"/>
          </w:tcPr>
          <w:p w:rsidR="00577AB5" w:rsidRDefault="00577AB5">
            <w:pPr>
              <w:pStyle w:val="ConsPlusNormal"/>
              <w:jc w:val="center"/>
            </w:pPr>
            <w:r>
              <w:t>79704,59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79704,59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18.</w:t>
            </w:r>
          </w:p>
        </w:tc>
        <w:tc>
          <w:tcPr>
            <w:tcW w:w="2835" w:type="dxa"/>
          </w:tcPr>
          <w:p w:rsidR="00577AB5" w:rsidRDefault="00577AB5">
            <w:pPr>
              <w:pStyle w:val="ConsPlusNormal"/>
            </w:pPr>
            <w:r>
              <w:t>пос. Чкаловский, ул. Нефтяников, д. 11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674,00</w:t>
            </w:r>
          </w:p>
        </w:tc>
        <w:tc>
          <w:tcPr>
            <w:tcW w:w="1871" w:type="dxa"/>
          </w:tcPr>
          <w:p w:rsidR="00577AB5" w:rsidRDefault="00577AB5">
            <w:pPr>
              <w:pStyle w:val="ConsPlusNormal"/>
              <w:jc w:val="center"/>
            </w:pPr>
            <w:r>
              <w:t>56519,83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56519,83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19.</w:t>
            </w:r>
          </w:p>
        </w:tc>
        <w:tc>
          <w:tcPr>
            <w:tcW w:w="2835" w:type="dxa"/>
          </w:tcPr>
          <w:p w:rsidR="00577AB5" w:rsidRDefault="00577AB5">
            <w:pPr>
              <w:pStyle w:val="ConsPlusNormal"/>
            </w:pPr>
            <w:r>
              <w:t>пос. Чкаловский, ул. Нефтяников, д. 11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51164,28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51164,28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20.</w:t>
            </w:r>
          </w:p>
        </w:tc>
        <w:tc>
          <w:tcPr>
            <w:tcW w:w="2835" w:type="dxa"/>
          </w:tcPr>
          <w:p w:rsidR="00577AB5" w:rsidRDefault="00577AB5">
            <w:pPr>
              <w:pStyle w:val="ConsPlusNormal"/>
            </w:pPr>
            <w:r>
              <w:t>с. Асекеево, ул. Московская, д. 14</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271341,69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271341,69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21.</w:t>
            </w:r>
          </w:p>
        </w:tc>
        <w:tc>
          <w:tcPr>
            <w:tcW w:w="2835" w:type="dxa"/>
          </w:tcPr>
          <w:p w:rsidR="00577AB5" w:rsidRDefault="00577AB5">
            <w:pPr>
              <w:pStyle w:val="ConsPlusNormal"/>
            </w:pPr>
            <w:r>
              <w:t>с. Асекеево, ул. Советская, д. 5</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46892,77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46892,77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22.</w:t>
            </w:r>
          </w:p>
        </w:tc>
        <w:tc>
          <w:tcPr>
            <w:tcW w:w="2835" w:type="dxa"/>
          </w:tcPr>
          <w:p w:rsidR="00577AB5" w:rsidRDefault="00577AB5">
            <w:pPr>
              <w:pStyle w:val="ConsPlusNormal"/>
            </w:pPr>
            <w:r>
              <w:t>с. Асекеево, ул. Советская,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410,00</w:t>
            </w:r>
          </w:p>
        </w:tc>
        <w:tc>
          <w:tcPr>
            <w:tcW w:w="1871" w:type="dxa"/>
          </w:tcPr>
          <w:p w:rsidR="00577AB5" w:rsidRDefault="00577AB5">
            <w:pPr>
              <w:pStyle w:val="ConsPlusNormal"/>
              <w:jc w:val="center"/>
            </w:pPr>
            <w:r>
              <w:t>82337,65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82337,65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w:t>
            </w:r>
          </w:p>
        </w:tc>
        <w:tc>
          <w:tcPr>
            <w:tcW w:w="2835" w:type="dxa"/>
          </w:tcPr>
          <w:p w:rsidR="00577AB5" w:rsidRDefault="00577AB5">
            <w:pPr>
              <w:pStyle w:val="ConsPlusNormal"/>
            </w:pPr>
            <w:r>
              <w:t>с. Асекеево, ул. Советская, д. 5</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606,00</w:t>
            </w:r>
          </w:p>
        </w:tc>
        <w:tc>
          <w:tcPr>
            <w:tcW w:w="1871" w:type="dxa"/>
          </w:tcPr>
          <w:p w:rsidR="00577AB5" w:rsidRDefault="00577AB5">
            <w:pPr>
              <w:pStyle w:val="ConsPlusNormal"/>
              <w:jc w:val="center"/>
            </w:pPr>
            <w:r>
              <w:t>58460,38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58460,38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24.</w:t>
            </w:r>
          </w:p>
        </w:tc>
        <w:tc>
          <w:tcPr>
            <w:tcW w:w="2835" w:type="dxa"/>
          </w:tcPr>
          <w:p w:rsidR="00577AB5" w:rsidRDefault="00577AB5">
            <w:pPr>
              <w:pStyle w:val="ConsPlusNormal"/>
            </w:pPr>
            <w:r>
              <w:t>с. Асекеево, ул. Советская, д. 5</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46892,77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46892,77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25.</w:t>
            </w:r>
          </w:p>
        </w:tc>
        <w:tc>
          <w:tcPr>
            <w:tcW w:w="2835" w:type="dxa"/>
          </w:tcPr>
          <w:p w:rsidR="00577AB5" w:rsidRDefault="00577AB5">
            <w:pPr>
              <w:pStyle w:val="ConsPlusNormal"/>
            </w:pPr>
            <w:r>
              <w:t>с. Асекеево, ул. Советская, д. 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50296,36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50296,36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lastRenderedPageBreak/>
              <w:t>5. Муниципальное образование Беляевский район</w:t>
            </w:r>
          </w:p>
        </w:tc>
      </w:tr>
      <w:tr w:rsidR="00577AB5">
        <w:tc>
          <w:tcPr>
            <w:tcW w:w="3742" w:type="dxa"/>
            <w:gridSpan w:val="2"/>
          </w:tcPr>
          <w:p w:rsidR="00577AB5" w:rsidRDefault="00577AB5">
            <w:pPr>
              <w:pStyle w:val="ConsPlusNormal"/>
            </w:pPr>
            <w:r>
              <w:t>Итого по муниципальному образованию Беляевский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71155,79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71155,79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26.</w:t>
            </w:r>
          </w:p>
        </w:tc>
        <w:tc>
          <w:tcPr>
            <w:tcW w:w="2835" w:type="dxa"/>
          </w:tcPr>
          <w:p w:rsidR="00577AB5" w:rsidRDefault="00577AB5">
            <w:pPr>
              <w:pStyle w:val="ConsPlusNormal"/>
            </w:pPr>
            <w:r>
              <w:t>с. Беляевка, ул. Ленинская, д. 1г</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120,00</w:t>
            </w:r>
          </w:p>
        </w:tc>
        <w:tc>
          <w:tcPr>
            <w:tcW w:w="1871" w:type="dxa"/>
          </w:tcPr>
          <w:p w:rsidR="00577AB5" w:rsidRDefault="00577AB5">
            <w:pPr>
              <w:pStyle w:val="ConsPlusNormal"/>
              <w:jc w:val="center"/>
            </w:pPr>
            <w:r>
              <w:t>71155,79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71155,79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6. Муниципальное образование Бузулукский район</w:t>
            </w:r>
          </w:p>
        </w:tc>
      </w:tr>
      <w:tr w:rsidR="00577AB5">
        <w:tc>
          <w:tcPr>
            <w:tcW w:w="3742" w:type="dxa"/>
            <w:gridSpan w:val="2"/>
          </w:tcPr>
          <w:p w:rsidR="00577AB5" w:rsidRDefault="00577AB5">
            <w:pPr>
              <w:pStyle w:val="ConsPlusNormal"/>
            </w:pPr>
            <w:r>
              <w:t>Итого по муниципальному образованию Бузулукский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56192,62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56192,62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27.</w:t>
            </w:r>
          </w:p>
        </w:tc>
        <w:tc>
          <w:tcPr>
            <w:tcW w:w="2835" w:type="dxa"/>
          </w:tcPr>
          <w:p w:rsidR="00577AB5" w:rsidRDefault="00577AB5">
            <w:pPr>
              <w:pStyle w:val="ConsPlusNormal"/>
            </w:pPr>
            <w:r>
              <w:t>с. Палимовка, ул. Советская, д. 38</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56192,62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56192,62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7. Муниципальное образование Гайский городской округ</w:t>
            </w:r>
          </w:p>
        </w:tc>
      </w:tr>
      <w:tr w:rsidR="00577AB5">
        <w:tc>
          <w:tcPr>
            <w:tcW w:w="3742" w:type="dxa"/>
            <w:gridSpan w:val="2"/>
          </w:tcPr>
          <w:p w:rsidR="00577AB5" w:rsidRDefault="00577AB5">
            <w:pPr>
              <w:pStyle w:val="ConsPlusNormal"/>
            </w:pPr>
            <w:r>
              <w:t>Итого по муниципальному образованию Гайский городской округ</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1539621,48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1539621,48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28.</w:t>
            </w:r>
          </w:p>
        </w:tc>
        <w:tc>
          <w:tcPr>
            <w:tcW w:w="2835" w:type="dxa"/>
          </w:tcPr>
          <w:p w:rsidR="00577AB5" w:rsidRDefault="00577AB5">
            <w:pPr>
              <w:pStyle w:val="ConsPlusNormal"/>
            </w:pPr>
            <w:r>
              <w:t>г. Гай, мкр. 8-й, д. 13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57479,37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57479,37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29.</w:t>
            </w:r>
          </w:p>
        </w:tc>
        <w:tc>
          <w:tcPr>
            <w:tcW w:w="2835" w:type="dxa"/>
          </w:tcPr>
          <w:p w:rsidR="00577AB5" w:rsidRDefault="00577AB5">
            <w:pPr>
              <w:pStyle w:val="ConsPlusNormal"/>
            </w:pPr>
            <w:r>
              <w:t>г. Гай, мкр. 8-й, д. 14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769,20</w:t>
            </w:r>
          </w:p>
        </w:tc>
        <w:tc>
          <w:tcPr>
            <w:tcW w:w="1871" w:type="dxa"/>
          </w:tcPr>
          <w:p w:rsidR="00577AB5" w:rsidRDefault="00577AB5">
            <w:pPr>
              <w:pStyle w:val="ConsPlusNormal"/>
              <w:jc w:val="center"/>
            </w:pPr>
            <w:r>
              <w:t>39020,71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39020,71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30.</w:t>
            </w:r>
          </w:p>
        </w:tc>
        <w:tc>
          <w:tcPr>
            <w:tcW w:w="2835" w:type="dxa"/>
          </w:tcPr>
          <w:p w:rsidR="00577AB5" w:rsidRDefault="00577AB5">
            <w:pPr>
              <w:pStyle w:val="ConsPlusNormal"/>
            </w:pPr>
            <w:r>
              <w:t>г. Гай, мкр. 8-й, д. 17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766,00</w:t>
            </w:r>
          </w:p>
        </w:tc>
        <w:tc>
          <w:tcPr>
            <w:tcW w:w="1871" w:type="dxa"/>
          </w:tcPr>
          <w:p w:rsidR="00577AB5" w:rsidRDefault="00577AB5">
            <w:pPr>
              <w:pStyle w:val="ConsPlusNormal"/>
              <w:jc w:val="center"/>
            </w:pPr>
            <w:r>
              <w:t>42608,34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42608,34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31.</w:t>
            </w:r>
          </w:p>
        </w:tc>
        <w:tc>
          <w:tcPr>
            <w:tcW w:w="2835" w:type="dxa"/>
          </w:tcPr>
          <w:p w:rsidR="00577AB5" w:rsidRDefault="00577AB5">
            <w:pPr>
              <w:pStyle w:val="ConsPlusNormal"/>
            </w:pPr>
            <w:r>
              <w:t>г. Гай, мкр. 8-й, д. 21</w:t>
            </w:r>
          </w:p>
        </w:tc>
        <w:tc>
          <w:tcPr>
            <w:tcW w:w="1871" w:type="dxa"/>
          </w:tcPr>
          <w:p w:rsidR="00577AB5" w:rsidRDefault="00577AB5">
            <w:pPr>
              <w:pStyle w:val="ConsPlusNormal"/>
            </w:pPr>
            <w:r>
              <w:t xml:space="preserve">ремонт и (или) </w:t>
            </w:r>
            <w:r>
              <w:lastRenderedPageBreak/>
              <w:t>переустройство 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898,00</w:t>
            </w:r>
          </w:p>
        </w:tc>
        <w:tc>
          <w:tcPr>
            <w:tcW w:w="1871" w:type="dxa"/>
          </w:tcPr>
          <w:p w:rsidR="00577AB5" w:rsidRDefault="00577AB5">
            <w:pPr>
              <w:pStyle w:val="ConsPlusNormal"/>
              <w:jc w:val="center"/>
            </w:pPr>
            <w:r>
              <w:t>39277,98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39277,98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32.</w:t>
            </w:r>
          </w:p>
        </w:tc>
        <w:tc>
          <w:tcPr>
            <w:tcW w:w="2835" w:type="dxa"/>
          </w:tcPr>
          <w:p w:rsidR="00577AB5" w:rsidRDefault="00577AB5">
            <w:pPr>
              <w:pStyle w:val="ConsPlusNormal"/>
            </w:pPr>
            <w:r>
              <w:t>г. Гай, пер. Парковый,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54653,83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54653,83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33.</w:t>
            </w:r>
          </w:p>
        </w:tc>
        <w:tc>
          <w:tcPr>
            <w:tcW w:w="2835" w:type="dxa"/>
          </w:tcPr>
          <w:p w:rsidR="00577AB5" w:rsidRDefault="00577AB5">
            <w:pPr>
              <w:pStyle w:val="ConsPlusNormal"/>
            </w:pPr>
            <w:r>
              <w:t>г. Гай, просп. Победы,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57832,55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57832,55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34.</w:t>
            </w:r>
          </w:p>
        </w:tc>
        <w:tc>
          <w:tcPr>
            <w:tcW w:w="2835" w:type="dxa"/>
          </w:tcPr>
          <w:p w:rsidR="00577AB5" w:rsidRDefault="00577AB5">
            <w:pPr>
              <w:pStyle w:val="ConsPlusNormal"/>
            </w:pPr>
            <w:r>
              <w:t>г. Гай, просп. Победы, д. 12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57882,56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57882,56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35.</w:t>
            </w:r>
          </w:p>
        </w:tc>
        <w:tc>
          <w:tcPr>
            <w:tcW w:w="2835" w:type="dxa"/>
          </w:tcPr>
          <w:p w:rsidR="00577AB5" w:rsidRDefault="00577AB5">
            <w:pPr>
              <w:pStyle w:val="ConsPlusNormal"/>
            </w:pPr>
            <w:r>
              <w:t>г. Гай, просп. Победы, д. 21а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56823,79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56823,79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36.</w:t>
            </w:r>
          </w:p>
        </w:tc>
        <w:tc>
          <w:tcPr>
            <w:tcW w:w="2835" w:type="dxa"/>
          </w:tcPr>
          <w:p w:rsidR="00577AB5" w:rsidRDefault="00577AB5">
            <w:pPr>
              <w:pStyle w:val="ConsPlusNormal"/>
            </w:pPr>
            <w:r>
              <w:t>г. Гай, ул. Войченко, д. 5а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62700,40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62700,40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37.</w:t>
            </w:r>
          </w:p>
        </w:tc>
        <w:tc>
          <w:tcPr>
            <w:tcW w:w="2835" w:type="dxa"/>
          </w:tcPr>
          <w:p w:rsidR="00577AB5" w:rsidRDefault="00577AB5">
            <w:pPr>
              <w:pStyle w:val="ConsPlusNormal"/>
            </w:pPr>
            <w:r>
              <w:t>г. Гай, ул. Войченко, д. 7а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62473,99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62473,99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38.</w:t>
            </w:r>
          </w:p>
        </w:tc>
        <w:tc>
          <w:tcPr>
            <w:tcW w:w="2835" w:type="dxa"/>
          </w:tcPr>
          <w:p w:rsidR="00577AB5" w:rsidRDefault="00577AB5">
            <w:pPr>
              <w:pStyle w:val="ConsPlusNormal"/>
            </w:pPr>
            <w:r>
              <w:t>г. Гай, ул. Ленина, д. 37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154217,42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154217,42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39.</w:t>
            </w:r>
          </w:p>
        </w:tc>
        <w:tc>
          <w:tcPr>
            <w:tcW w:w="2835" w:type="dxa"/>
          </w:tcPr>
          <w:p w:rsidR="00577AB5" w:rsidRDefault="00577AB5">
            <w:pPr>
              <w:pStyle w:val="ConsPlusNormal"/>
            </w:pPr>
            <w:r>
              <w:t>г. Гай, ул. Ленина, д. 37а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139514,24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139514,24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40.</w:t>
            </w:r>
          </w:p>
        </w:tc>
        <w:tc>
          <w:tcPr>
            <w:tcW w:w="2835" w:type="dxa"/>
          </w:tcPr>
          <w:p w:rsidR="00577AB5" w:rsidRDefault="00577AB5">
            <w:pPr>
              <w:pStyle w:val="ConsPlusNormal"/>
            </w:pPr>
            <w:r>
              <w:t>г. Гай, ул. Ленина, д. 39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88537,38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88537,38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41.</w:t>
            </w:r>
          </w:p>
        </w:tc>
        <w:tc>
          <w:tcPr>
            <w:tcW w:w="2835" w:type="dxa"/>
          </w:tcPr>
          <w:p w:rsidR="00577AB5" w:rsidRDefault="00577AB5">
            <w:pPr>
              <w:pStyle w:val="ConsPlusNormal"/>
            </w:pPr>
            <w:r>
              <w:t>г. Гай, ул. Ленина, д. 40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64729,70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64729,70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42.</w:t>
            </w:r>
          </w:p>
        </w:tc>
        <w:tc>
          <w:tcPr>
            <w:tcW w:w="2835" w:type="dxa"/>
          </w:tcPr>
          <w:p w:rsidR="00577AB5" w:rsidRDefault="00577AB5">
            <w:pPr>
              <w:pStyle w:val="ConsPlusNormal"/>
            </w:pPr>
            <w:r>
              <w:t>г. Гай, ул. Ленина, д. 46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161993,42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161993,42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43.</w:t>
            </w:r>
          </w:p>
        </w:tc>
        <w:tc>
          <w:tcPr>
            <w:tcW w:w="2835" w:type="dxa"/>
          </w:tcPr>
          <w:p w:rsidR="00577AB5" w:rsidRDefault="00577AB5">
            <w:pPr>
              <w:pStyle w:val="ConsPlusNormal"/>
            </w:pPr>
            <w:r>
              <w:t>г. Гай, ул. Ленина, д. 47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71150,92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71150,92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44.</w:t>
            </w:r>
          </w:p>
        </w:tc>
        <w:tc>
          <w:tcPr>
            <w:tcW w:w="2835" w:type="dxa"/>
          </w:tcPr>
          <w:p w:rsidR="00577AB5" w:rsidRDefault="00577AB5">
            <w:pPr>
              <w:pStyle w:val="ConsPlusNormal"/>
            </w:pPr>
            <w:r>
              <w:t>г. Гай, ул. Молодежная, д. 73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57790,66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57790,66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45.</w:t>
            </w:r>
          </w:p>
        </w:tc>
        <w:tc>
          <w:tcPr>
            <w:tcW w:w="2835" w:type="dxa"/>
          </w:tcPr>
          <w:p w:rsidR="00577AB5" w:rsidRDefault="00577AB5">
            <w:pPr>
              <w:pStyle w:val="ConsPlusNormal"/>
            </w:pPr>
            <w:r>
              <w:t>г. Гай, ул. Орская, д. 126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70634,90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70634,90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46.</w:t>
            </w:r>
          </w:p>
        </w:tc>
        <w:tc>
          <w:tcPr>
            <w:tcW w:w="2835" w:type="dxa"/>
          </w:tcPr>
          <w:p w:rsidR="00577AB5" w:rsidRDefault="00577AB5">
            <w:pPr>
              <w:pStyle w:val="ConsPlusNormal"/>
            </w:pPr>
            <w:r>
              <w:t>г. Гай, ул. Орская, д. 126а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143016,92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143016,92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47.</w:t>
            </w:r>
          </w:p>
        </w:tc>
        <w:tc>
          <w:tcPr>
            <w:tcW w:w="2835" w:type="dxa"/>
          </w:tcPr>
          <w:p w:rsidR="00577AB5" w:rsidRDefault="00577AB5">
            <w:pPr>
              <w:pStyle w:val="ConsPlusNormal"/>
            </w:pPr>
            <w:r>
              <w:t>г. Гай, ул. Советская, д. 15а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57282,40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57282,40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8. Муниципальное образование город Бугуруслан</w:t>
            </w:r>
          </w:p>
        </w:tc>
      </w:tr>
      <w:tr w:rsidR="00577AB5">
        <w:tc>
          <w:tcPr>
            <w:tcW w:w="3742" w:type="dxa"/>
            <w:gridSpan w:val="2"/>
          </w:tcPr>
          <w:p w:rsidR="00577AB5" w:rsidRDefault="00577AB5">
            <w:pPr>
              <w:pStyle w:val="ConsPlusNormal"/>
            </w:pPr>
            <w:r>
              <w:t>Итого по муниципальному образованию город Бугуруслан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5157648,56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5157648,56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48.</w:t>
            </w:r>
          </w:p>
        </w:tc>
        <w:tc>
          <w:tcPr>
            <w:tcW w:w="2835" w:type="dxa"/>
          </w:tcPr>
          <w:p w:rsidR="00577AB5" w:rsidRDefault="00577AB5">
            <w:pPr>
              <w:pStyle w:val="ConsPlusNormal"/>
            </w:pPr>
            <w:r>
              <w:t>г. Бугуруслан, 1 микрорайон,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81198,26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81198,26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49.</w:t>
            </w:r>
          </w:p>
        </w:tc>
        <w:tc>
          <w:tcPr>
            <w:tcW w:w="2835" w:type="dxa"/>
          </w:tcPr>
          <w:p w:rsidR="00577AB5" w:rsidRDefault="00577AB5">
            <w:pPr>
              <w:pStyle w:val="ConsPlusNormal"/>
            </w:pPr>
            <w:r>
              <w:t xml:space="preserve">г. Бугуруслан, 1 </w:t>
            </w:r>
            <w:r>
              <w:lastRenderedPageBreak/>
              <w:t>микрорайон, д. 13</w:t>
            </w:r>
          </w:p>
        </w:tc>
        <w:tc>
          <w:tcPr>
            <w:tcW w:w="1871" w:type="dxa"/>
          </w:tcPr>
          <w:p w:rsidR="00577AB5" w:rsidRDefault="00577AB5">
            <w:pPr>
              <w:pStyle w:val="ConsPlusNormal"/>
            </w:pPr>
            <w:r>
              <w:lastRenderedPageBreak/>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74230,15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74230,15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50.</w:t>
            </w:r>
          </w:p>
        </w:tc>
        <w:tc>
          <w:tcPr>
            <w:tcW w:w="2835" w:type="dxa"/>
          </w:tcPr>
          <w:p w:rsidR="00577AB5" w:rsidRDefault="00577AB5">
            <w:pPr>
              <w:pStyle w:val="ConsPlusNormal"/>
            </w:pPr>
            <w:r>
              <w:t>г. Бугуруслан, 1 микрорайон, д. 13</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75403,06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75403,06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51.</w:t>
            </w:r>
          </w:p>
        </w:tc>
        <w:tc>
          <w:tcPr>
            <w:tcW w:w="2835" w:type="dxa"/>
          </w:tcPr>
          <w:p w:rsidR="00577AB5" w:rsidRDefault="00577AB5">
            <w:pPr>
              <w:pStyle w:val="ConsPlusNormal"/>
            </w:pPr>
            <w:r>
              <w:t>г. Бугуруслан, 1 микрорайон, д. 13</w:t>
            </w:r>
          </w:p>
        </w:tc>
        <w:tc>
          <w:tcPr>
            <w:tcW w:w="1871" w:type="dxa"/>
          </w:tcPr>
          <w:p w:rsidR="00577AB5" w:rsidRDefault="00577AB5">
            <w:pPr>
              <w:pStyle w:val="ConsPlusNormal"/>
            </w:pPr>
            <w:r>
              <w:t>ОДПУ ХВ</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19153,41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19153,41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52.</w:t>
            </w:r>
          </w:p>
        </w:tc>
        <w:tc>
          <w:tcPr>
            <w:tcW w:w="2835" w:type="dxa"/>
          </w:tcPr>
          <w:p w:rsidR="00577AB5" w:rsidRDefault="00577AB5">
            <w:pPr>
              <w:pStyle w:val="ConsPlusNormal"/>
            </w:pPr>
            <w:r>
              <w:t>г. Бугуруслан, 1 микрорайон, д. 13</w:t>
            </w:r>
          </w:p>
        </w:tc>
        <w:tc>
          <w:tcPr>
            <w:tcW w:w="1871" w:type="dxa"/>
          </w:tcPr>
          <w:p w:rsidR="00577AB5" w:rsidRDefault="00577AB5">
            <w:pPr>
              <w:pStyle w:val="ConsPlusNormal"/>
            </w:pPr>
            <w:r>
              <w:t>ОДПУ ГВ</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19140,85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19140,85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53.</w:t>
            </w:r>
          </w:p>
        </w:tc>
        <w:tc>
          <w:tcPr>
            <w:tcW w:w="2835" w:type="dxa"/>
          </w:tcPr>
          <w:p w:rsidR="00577AB5" w:rsidRDefault="00577AB5">
            <w:pPr>
              <w:pStyle w:val="ConsPlusNormal"/>
            </w:pPr>
            <w:r>
              <w:t>г. Бугуруслан, 1 микрорайон, д. 19</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1115,00</w:t>
            </w:r>
          </w:p>
        </w:tc>
        <w:tc>
          <w:tcPr>
            <w:tcW w:w="1871" w:type="dxa"/>
          </w:tcPr>
          <w:p w:rsidR="00577AB5" w:rsidRDefault="00577AB5">
            <w:pPr>
              <w:pStyle w:val="ConsPlusNormal"/>
              <w:jc w:val="center"/>
            </w:pPr>
            <w:r>
              <w:t>57867,36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57867,36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54.</w:t>
            </w:r>
          </w:p>
        </w:tc>
        <w:tc>
          <w:tcPr>
            <w:tcW w:w="2835" w:type="dxa"/>
          </w:tcPr>
          <w:p w:rsidR="00577AB5" w:rsidRDefault="00577AB5">
            <w:pPr>
              <w:pStyle w:val="ConsPlusNormal"/>
            </w:pPr>
            <w:r>
              <w:t>г. Бугуруслан, 1 микрорайон, д. 19</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720,00</w:t>
            </w:r>
          </w:p>
        </w:tc>
        <w:tc>
          <w:tcPr>
            <w:tcW w:w="1871" w:type="dxa"/>
          </w:tcPr>
          <w:p w:rsidR="00577AB5" w:rsidRDefault="00577AB5">
            <w:pPr>
              <w:pStyle w:val="ConsPlusNormal"/>
              <w:jc w:val="center"/>
            </w:pPr>
            <w:r>
              <w:t>56191,78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56191,78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55.</w:t>
            </w:r>
          </w:p>
        </w:tc>
        <w:tc>
          <w:tcPr>
            <w:tcW w:w="2835" w:type="dxa"/>
          </w:tcPr>
          <w:p w:rsidR="00577AB5" w:rsidRDefault="00577AB5">
            <w:pPr>
              <w:pStyle w:val="ConsPlusNormal"/>
            </w:pPr>
            <w:r>
              <w:t>г. Бугуруслан, 1 микрорайон, д. 19</w:t>
            </w:r>
          </w:p>
        </w:tc>
        <w:tc>
          <w:tcPr>
            <w:tcW w:w="1871" w:type="dxa"/>
          </w:tcPr>
          <w:p w:rsidR="00577AB5" w:rsidRDefault="00577AB5">
            <w:pPr>
              <w:pStyle w:val="ConsPlusNormal"/>
            </w:pPr>
            <w:r>
              <w:t>ОДПУ ГВ</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16795,67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16795,67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56.</w:t>
            </w:r>
          </w:p>
        </w:tc>
        <w:tc>
          <w:tcPr>
            <w:tcW w:w="2835" w:type="dxa"/>
          </w:tcPr>
          <w:p w:rsidR="00577AB5" w:rsidRDefault="00577AB5">
            <w:pPr>
              <w:pStyle w:val="ConsPlusNormal"/>
            </w:pPr>
            <w:r>
              <w:t>г. Бугуруслан, 1 микрорайон, д. 19а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50146,95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50146,95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57.</w:t>
            </w:r>
          </w:p>
        </w:tc>
        <w:tc>
          <w:tcPr>
            <w:tcW w:w="2835" w:type="dxa"/>
          </w:tcPr>
          <w:p w:rsidR="00577AB5" w:rsidRDefault="00577AB5">
            <w:pPr>
              <w:pStyle w:val="ConsPlusNormal"/>
            </w:pPr>
            <w:r>
              <w:t>г. Бугуруслан, 1 микрорайон, д. 5а</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78347,32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78347,32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58.</w:t>
            </w:r>
          </w:p>
        </w:tc>
        <w:tc>
          <w:tcPr>
            <w:tcW w:w="2835" w:type="dxa"/>
          </w:tcPr>
          <w:p w:rsidR="00577AB5" w:rsidRDefault="00577AB5">
            <w:pPr>
              <w:pStyle w:val="ConsPlusNormal"/>
            </w:pPr>
            <w:r>
              <w:t>г. Бугуруслан, 1 микрорайон, д. 7</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3000,00</w:t>
            </w:r>
          </w:p>
        </w:tc>
        <w:tc>
          <w:tcPr>
            <w:tcW w:w="1871" w:type="dxa"/>
          </w:tcPr>
          <w:p w:rsidR="00577AB5" w:rsidRDefault="00577AB5">
            <w:pPr>
              <w:pStyle w:val="ConsPlusNormal"/>
              <w:jc w:val="center"/>
            </w:pPr>
            <w:r>
              <w:t>67763,83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67763,83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59.</w:t>
            </w:r>
          </w:p>
        </w:tc>
        <w:tc>
          <w:tcPr>
            <w:tcW w:w="2835" w:type="dxa"/>
          </w:tcPr>
          <w:p w:rsidR="00577AB5" w:rsidRDefault="00577AB5">
            <w:pPr>
              <w:pStyle w:val="ConsPlusNormal"/>
            </w:pPr>
            <w:r>
              <w:t>г. Бугуруслан, 1 микрорайон, д. 7</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66926,05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66926,05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60.</w:t>
            </w:r>
          </w:p>
        </w:tc>
        <w:tc>
          <w:tcPr>
            <w:tcW w:w="2835" w:type="dxa"/>
          </w:tcPr>
          <w:p w:rsidR="00577AB5" w:rsidRDefault="00577AB5">
            <w:pPr>
              <w:pStyle w:val="ConsPlusNormal"/>
            </w:pPr>
            <w:r>
              <w:t>г. Бугуруслан, 1 микрорайон, д. 7</w:t>
            </w:r>
          </w:p>
        </w:tc>
        <w:tc>
          <w:tcPr>
            <w:tcW w:w="1871" w:type="dxa"/>
          </w:tcPr>
          <w:p w:rsidR="00577AB5" w:rsidRDefault="00577AB5">
            <w:pPr>
              <w:pStyle w:val="ConsPlusNormal"/>
            </w:pPr>
            <w:r>
              <w:t>ОДПУ ГВ</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18078,99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18078,99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61.</w:t>
            </w:r>
          </w:p>
        </w:tc>
        <w:tc>
          <w:tcPr>
            <w:tcW w:w="2835" w:type="dxa"/>
          </w:tcPr>
          <w:p w:rsidR="00577AB5" w:rsidRDefault="00577AB5">
            <w:pPr>
              <w:pStyle w:val="ConsPlusNormal"/>
            </w:pPr>
            <w:r>
              <w:t>г. Бугуруслан, 1 микрорайон, д. 9а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130,00</w:t>
            </w:r>
          </w:p>
        </w:tc>
        <w:tc>
          <w:tcPr>
            <w:tcW w:w="1871" w:type="dxa"/>
          </w:tcPr>
          <w:p w:rsidR="00577AB5" w:rsidRDefault="00577AB5">
            <w:pPr>
              <w:pStyle w:val="ConsPlusNormal"/>
              <w:jc w:val="center"/>
            </w:pPr>
            <w:r>
              <w:t>72309,13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72309,13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62.</w:t>
            </w:r>
          </w:p>
        </w:tc>
        <w:tc>
          <w:tcPr>
            <w:tcW w:w="2835" w:type="dxa"/>
          </w:tcPr>
          <w:p w:rsidR="00577AB5" w:rsidRDefault="00577AB5">
            <w:pPr>
              <w:pStyle w:val="ConsPlusNormal"/>
            </w:pPr>
            <w:r>
              <w:t>г. Бугуруслан, 2 квартал, д. 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140,00</w:t>
            </w:r>
          </w:p>
        </w:tc>
        <w:tc>
          <w:tcPr>
            <w:tcW w:w="1871" w:type="dxa"/>
          </w:tcPr>
          <w:p w:rsidR="00577AB5" w:rsidRDefault="00577AB5">
            <w:pPr>
              <w:pStyle w:val="ConsPlusNormal"/>
              <w:jc w:val="center"/>
            </w:pPr>
            <w:r>
              <w:t>70611,35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70611,35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63.</w:t>
            </w:r>
          </w:p>
        </w:tc>
        <w:tc>
          <w:tcPr>
            <w:tcW w:w="2835" w:type="dxa"/>
          </w:tcPr>
          <w:p w:rsidR="00577AB5" w:rsidRDefault="00577AB5">
            <w:pPr>
              <w:pStyle w:val="ConsPlusNormal"/>
            </w:pPr>
            <w:r>
              <w:t>г. Бугуруслан, 2 квартал, д. 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400,35</w:t>
            </w:r>
          </w:p>
        </w:tc>
        <w:tc>
          <w:tcPr>
            <w:tcW w:w="1871" w:type="dxa"/>
          </w:tcPr>
          <w:p w:rsidR="00577AB5" w:rsidRDefault="00577AB5">
            <w:pPr>
              <w:pStyle w:val="ConsPlusNormal"/>
              <w:jc w:val="center"/>
            </w:pPr>
            <w:r>
              <w:t>62587,53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62587,53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64.</w:t>
            </w:r>
          </w:p>
        </w:tc>
        <w:tc>
          <w:tcPr>
            <w:tcW w:w="2835" w:type="dxa"/>
          </w:tcPr>
          <w:p w:rsidR="00577AB5" w:rsidRDefault="00577AB5">
            <w:pPr>
              <w:pStyle w:val="ConsPlusNormal"/>
            </w:pPr>
            <w:r>
              <w:t>г. Бугуруслан, 2 микрорайон, д. 31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1293,70</w:t>
            </w:r>
          </w:p>
        </w:tc>
        <w:tc>
          <w:tcPr>
            <w:tcW w:w="1871" w:type="dxa"/>
          </w:tcPr>
          <w:p w:rsidR="00577AB5" w:rsidRDefault="00577AB5">
            <w:pPr>
              <w:pStyle w:val="ConsPlusNormal"/>
              <w:jc w:val="center"/>
            </w:pPr>
            <w:r>
              <w:t>127755,72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127755,72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65.</w:t>
            </w:r>
          </w:p>
        </w:tc>
        <w:tc>
          <w:tcPr>
            <w:tcW w:w="2835" w:type="dxa"/>
          </w:tcPr>
          <w:p w:rsidR="00577AB5" w:rsidRDefault="00577AB5">
            <w:pPr>
              <w:pStyle w:val="ConsPlusNormal"/>
            </w:pPr>
            <w:r>
              <w:t>г. Бугуруслан, 2 микрорайон, д. 32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1235,10</w:t>
            </w:r>
          </w:p>
        </w:tc>
        <w:tc>
          <w:tcPr>
            <w:tcW w:w="1871" w:type="dxa"/>
          </w:tcPr>
          <w:p w:rsidR="00577AB5" w:rsidRDefault="00577AB5">
            <w:pPr>
              <w:pStyle w:val="ConsPlusNormal"/>
              <w:jc w:val="center"/>
            </w:pPr>
            <w:r>
              <w:t>142624,60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142624,60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66.</w:t>
            </w:r>
          </w:p>
        </w:tc>
        <w:tc>
          <w:tcPr>
            <w:tcW w:w="2835" w:type="dxa"/>
          </w:tcPr>
          <w:p w:rsidR="00577AB5" w:rsidRDefault="00577AB5">
            <w:pPr>
              <w:pStyle w:val="ConsPlusNormal"/>
            </w:pPr>
            <w:r>
              <w:t>г. Бугуруслан, 2 микрорайон, д. 35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171339,61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171339,61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67.</w:t>
            </w:r>
          </w:p>
        </w:tc>
        <w:tc>
          <w:tcPr>
            <w:tcW w:w="2835" w:type="dxa"/>
          </w:tcPr>
          <w:p w:rsidR="00577AB5" w:rsidRDefault="00577AB5">
            <w:pPr>
              <w:pStyle w:val="ConsPlusNormal"/>
            </w:pPr>
            <w:r>
              <w:t>г. Бугуруслан, 2 микрорайон, д. 42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151966,72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151966,72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68.</w:t>
            </w:r>
          </w:p>
        </w:tc>
        <w:tc>
          <w:tcPr>
            <w:tcW w:w="2835" w:type="dxa"/>
          </w:tcPr>
          <w:p w:rsidR="00577AB5" w:rsidRDefault="00577AB5">
            <w:pPr>
              <w:pStyle w:val="ConsPlusNormal"/>
            </w:pPr>
            <w:r>
              <w:t>г. Бугуруслан, 2 микрорайон, д. 43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465,00</w:t>
            </w:r>
          </w:p>
        </w:tc>
        <w:tc>
          <w:tcPr>
            <w:tcW w:w="1871" w:type="dxa"/>
          </w:tcPr>
          <w:p w:rsidR="00577AB5" w:rsidRDefault="00577AB5">
            <w:pPr>
              <w:pStyle w:val="ConsPlusNormal"/>
              <w:jc w:val="center"/>
            </w:pPr>
            <w:r>
              <w:t>107265,48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107265,48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69.</w:t>
            </w:r>
          </w:p>
        </w:tc>
        <w:tc>
          <w:tcPr>
            <w:tcW w:w="2835" w:type="dxa"/>
          </w:tcPr>
          <w:p w:rsidR="00577AB5" w:rsidRDefault="00577AB5">
            <w:pPr>
              <w:pStyle w:val="ConsPlusNormal"/>
            </w:pPr>
            <w:r>
              <w:t>г. Бугуруслан, 2 микрорайон, д. 44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1612,00</w:t>
            </w:r>
          </w:p>
        </w:tc>
        <w:tc>
          <w:tcPr>
            <w:tcW w:w="1871" w:type="dxa"/>
          </w:tcPr>
          <w:p w:rsidR="00577AB5" w:rsidRDefault="00577AB5">
            <w:pPr>
              <w:pStyle w:val="ConsPlusNormal"/>
              <w:jc w:val="center"/>
            </w:pPr>
            <w:r>
              <w:t>160324,11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160324,11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70.</w:t>
            </w:r>
          </w:p>
        </w:tc>
        <w:tc>
          <w:tcPr>
            <w:tcW w:w="2835" w:type="dxa"/>
          </w:tcPr>
          <w:p w:rsidR="00577AB5" w:rsidRDefault="00577AB5">
            <w:pPr>
              <w:pStyle w:val="ConsPlusNormal"/>
            </w:pPr>
            <w:r>
              <w:t>г. Бугуруслан, 2 микрорайон, д. 7</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113137,61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113137,61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71.</w:t>
            </w:r>
          </w:p>
        </w:tc>
        <w:tc>
          <w:tcPr>
            <w:tcW w:w="2835" w:type="dxa"/>
          </w:tcPr>
          <w:p w:rsidR="00577AB5" w:rsidRDefault="00577AB5">
            <w:pPr>
              <w:pStyle w:val="ConsPlusNormal"/>
            </w:pPr>
            <w:r>
              <w:t>г. Бугуруслан, 2 микрорайон, д. 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74754,16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74754,16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72.</w:t>
            </w:r>
          </w:p>
        </w:tc>
        <w:tc>
          <w:tcPr>
            <w:tcW w:w="2835" w:type="dxa"/>
          </w:tcPr>
          <w:p w:rsidR="00577AB5" w:rsidRDefault="00577AB5">
            <w:pPr>
              <w:pStyle w:val="ConsPlusNormal"/>
            </w:pPr>
            <w:r>
              <w:t>г. Бугуруслан, 2 микрорайон, д. 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53503,11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53503,11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73.</w:t>
            </w:r>
          </w:p>
        </w:tc>
        <w:tc>
          <w:tcPr>
            <w:tcW w:w="2835" w:type="dxa"/>
          </w:tcPr>
          <w:p w:rsidR="00577AB5" w:rsidRDefault="00577AB5">
            <w:pPr>
              <w:pStyle w:val="ConsPlusNormal"/>
            </w:pPr>
            <w:r>
              <w:t>г. Бугуруслан, 2 микрорайон, д. 9</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85340,14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85340,14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74.</w:t>
            </w:r>
          </w:p>
        </w:tc>
        <w:tc>
          <w:tcPr>
            <w:tcW w:w="2835" w:type="dxa"/>
          </w:tcPr>
          <w:p w:rsidR="00577AB5" w:rsidRDefault="00577AB5">
            <w:pPr>
              <w:pStyle w:val="ConsPlusNormal"/>
            </w:pPr>
            <w:r>
              <w:t>г. Бугуруслан, Пилюгинское шоссе, д. 3</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50280,62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50280,62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75.</w:t>
            </w:r>
          </w:p>
        </w:tc>
        <w:tc>
          <w:tcPr>
            <w:tcW w:w="2835" w:type="dxa"/>
          </w:tcPr>
          <w:p w:rsidR="00577AB5" w:rsidRDefault="00577AB5">
            <w:pPr>
              <w:pStyle w:val="ConsPlusNormal"/>
            </w:pPr>
            <w:r>
              <w:t>г. Бугуруслан, Пилюгинское шоссе, д. 3</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20214,31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20214,31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76.</w:t>
            </w:r>
          </w:p>
        </w:tc>
        <w:tc>
          <w:tcPr>
            <w:tcW w:w="2835" w:type="dxa"/>
          </w:tcPr>
          <w:p w:rsidR="00577AB5" w:rsidRDefault="00577AB5">
            <w:pPr>
              <w:pStyle w:val="ConsPlusNormal"/>
            </w:pPr>
            <w:r>
              <w:t>г. Бугуруслан, Пилюгинское шоссе, д. 3</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50280,62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50280,62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77.</w:t>
            </w:r>
          </w:p>
        </w:tc>
        <w:tc>
          <w:tcPr>
            <w:tcW w:w="2835" w:type="dxa"/>
          </w:tcPr>
          <w:p w:rsidR="00577AB5" w:rsidRDefault="00577AB5">
            <w:pPr>
              <w:pStyle w:val="ConsPlusNormal"/>
            </w:pPr>
            <w:r>
              <w:t>г. Бугуруслан, Пилюгинское шоссе, д. 3</w:t>
            </w:r>
          </w:p>
        </w:tc>
        <w:tc>
          <w:tcPr>
            <w:tcW w:w="1871" w:type="dxa"/>
          </w:tcPr>
          <w:p w:rsidR="00577AB5" w:rsidRDefault="00577AB5">
            <w:pPr>
              <w:pStyle w:val="ConsPlusNormal"/>
            </w:pPr>
            <w:r>
              <w:t>ОДПУ ХВ</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20214,31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20214,31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78.</w:t>
            </w:r>
          </w:p>
        </w:tc>
        <w:tc>
          <w:tcPr>
            <w:tcW w:w="2835" w:type="dxa"/>
          </w:tcPr>
          <w:p w:rsidR="00577AB5" w:rsidRDefault="00577AB5">
            <w:pPr>
              <w:pStyle w:val="ConsPlusNormal"/>
            </w:pPr>
            <w:r>
              <w:t>г. Бугуруслан, ул. Гая, д. 13</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58804,68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58804,68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79.</w:t>
            </w:r>
          </w:p>
        </w:tc>
        <w:tc>
          <w:tcPr>
            <w:tcW w:w="2835" w:type="dxa"/>
          </w:tcPr>
          <w:p w:rsidR="00577AB5" w:rsidRDefault="00577AB5">
            <w:pPr>
              <w:pStyle w:val="ConsPlusNormal"/>
            </w:pPr>
            <w:r>
              <w:t>г. Бугуруслан, ул. Железнодорожная, д. 57</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92,00</w:t>
            </w:r>
          </w:p>
        </w:tc>
        <w:tc>
          <w:tcPr>
            <w:tcW w:w="1871" w:type="dxa"/>
          </w:tcPr>
          <w:p w:rsidR="00577AB5" w:rsidRDefault="00577AB5">
            <w:pPr>
              <w:pStyle w:val="ConsPlusNormal"/>
              <w:jc w:val="center"/>
            </w:pPr>
            <w:r>
              <w:t>48508,20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48508,20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80.</w:t>
            </w:r>
          </w:p>
        </w:tc>
        <w:tc>
          <w:tcPr>
            <w:tcW w:w="2835" w:type="dxa"/>
          </w:tcPr>
          <w:p w:rsidR="00577AB5" w:rsidRDefault="00577AB5">
            <w:pPr>
              <w:pStyle w:val="ConsPlusNormal"/>
            </w:pPr>
            <w:r>
              <w:t>г. Бугуруслан, ул. Заводская, д. 7</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35,00</w:t>
            </w:r>
          </w:p>
        </w:tc>
        <w:tc>
          <w:tcPr>
            <w:tcW w:w="1871" w:type="dxa"/>
          </w:tcPr>
          <w:p w:rsidR="00577AB5" w:rsidRDefault="00577AB5">
            <w:pPr>
              <w:pStyle w:val="ConsPlusNormal"/>
              <w:jc w:val="center"/>
            </w:pPr>
            <w:r>
              <w:t>44063,22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44063,22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81.</w:t>
            </w:r>
          </w:p>
        </w:tc>
        <w:tc>
          <w:tcPr>
            <w:tcW w:w="2835" w:type="dxa"/>
          </w:tcPr>
          <w:p w:rsidR="00577AB5" w:rsidRDefault="00577AB5">
            <w:pPr>
              <w:pStyle w:val="ConsPlusNormal"/>
            </w:pPr>
            <w:r>
              <w:t>г. Бугуруслан, ул. Коммунальная, д. 51</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120698,22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120698,22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82.</w:t>
            </w:r>
          </w:p>
        </w:tc>
        <w:tc>
          <w:tcPr>
            <w:tcW w:w="2835" w:type="dxa"/>
          </w:tcPr>
          <w:p w:rsidR="00577AB5" w:rsidRDefault="00577AB5">
            <w:pPr>
              <w:pStyle w:val="ConsPlusNormal"/>
            </w:pPr>
            <w:r>
              <w:t>г. Бугуруслан, ул. Коммунальная, д. 51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705,50</w:t>
            </w:r>
          </w:p>
        </w:tc>
        <w:tc>
          <w:tcPr>
            <w:tcW w:w="1871" w:type="dxa"/>
          </w:tcPr>
          <w:p w:rsidR="00577AB5" w:rsidRDefault="00577AB5">
            <w:pPr>
              <w:pStyle w:val="ConsPlusNormal"/>
              <w:jc w:val="center"/>
            </w:pPr>
            <w:r>
              <w:t>71804,43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71804,43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83.</w:t>
            </w:r>
          </w:p>
        </w:tc>
        <w:tc>
          <w:tcPr>
            <w:tcW w:w="2835" w:type="dxa"/>
          </w:tcPr>
          <w:p w:rsidR="00577AB5" w:rsidRDefault="00577AB5">
            <w:pPr>
              <w:pStyle w:val="ConsPlusNormal"/>
            </w:pPr>
            <w:r>
              <w:t>г. Бугуруслан, ул. Коммунальная, д. 52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709,20</w:t>
            </w:r>
          </w:p>
        </w:tc>
        <w:tc>
          <w:tcPr>
            <w:tcW w:w="1871" w:type="dxa"/>
          </w:tcPr>
          <w:p w:rsidR="00577AB5" w:rsidRDefault="00577AB5">
            <w:pPr>
              <w:pStyle w:val="ConsPlusNormal"/>
              <w:jc w:val="center"/>
            </w:pPr>
            <w:r>
              <w:t>71366,22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71366,22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84.</w:t>
            </w:r>
          </w:p>
        </w:tc>
        <w:tc>
          <w:tcPr>
            <w:tcW w:w="2835" w:type="dxa"/>
          </w:tcPr>
          <w:p w:rsidR="00577AB5" w:rsidRDefault="00577AB5">
            <w:pPr>
              <w:pStyle w:val="ConsPlusNormal"/>
            </w:pPr>
            <w:r>
              <w:t>г. Бугуруслан, ул. Коммунальная, д. 54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648,20</w:t>
            </w:r>
          </w:p>
        </w:tc>
        <w:tc>
          <w:tcPr>
            <w:tcW w:w="1871" w:type="dxa"/>
          </w:tcPr>
          <w:p w:rsidR="00577AB5" w:rsidRDefault="00577AB5">
            <w:pPr>
              <w:pStyle w:val="ConsPlusNormal"/>
              <w:jc w:val="center"/>
            </w:pPr>
            <w:r>
              <w:t>69093,45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69093,45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85.</w:t>
            </w:r>
          </w:p>
        </w:tc>
        <w:tc>
          <w:tcPr>
            <w:tcW w:w="2835" w:type="dxa"/>
          </w:tcPr>
          <w:p w:rsidR="00577AB5" w:rsidRDefault="00577AB5">
            <w:pPr>
              <w:pStyle w:val="ConsPlusNormal"/>
            </w:pPr>
            <w:r>
              <w:t>г. Бугуруслан, ул. Коммунальная, д. 56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612,00</w:t>
            </w:r>
          </w:p>
        </w:tc>
        <w:tc>
          <w:tcPr>
            <w:tcW w:w="1871" w:type="dxa"/>
          </w:tcPr>
          <w:p w:rsidR="00577AB5" w:rsidRDefault="00577AB5">
            <w:pPr>
              <w:pStyle w:val="ConsPlusNormal"/>
              <w:jc w:val="center"/>
            </w:pPr>
            <w:r>
              <w:t>68032,49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68032,49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86.</w:t>
            </w:r>
          </w:p>
        </w:tc>
        <w:tc>
          <w:tcPr>
            <w:tcW w:w="2835" w:type="dxa"/>
          </w:tcPr>
          <w:p w:rsidR="00577AB5" w:rsidRDefault="00577AB5">
            <w:pPr>
              <w:pStyle w:val="ConsPlusNormal"/>
            </w:pPr>
            <w:r>
              <w:t>г. Бугуруслан, ул. Коммунистическая, д. 10</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150,00</w:t>
            </w:r>
          </w:p>
        </w:tc>
        <w:tc>
          <w:tcPr>
            <w:tcW w:w="1871" w:type="dxa"/>
          </w:tcPr>
          <w:p w:rsidR="00577AB5" w:rsidRDefault="00577AB5">
            <w:pPr>
              <w:pStyle w:val="ConsPlusNormal"/>
              <w:jc w:val="center"/>
            </w:pPr>
            <w:r>
              <w:t>78751,51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78751,51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87.</w:t>
            </w:r>
          </w:p>
        </w:tc>
        <w:tc>
          <w:tcPr>
            <w:tcW w:w="2835" w:type="dxa"/>
          </w:tcPr>
          <w:p w:rsidR="00577AB5" w:rsidRDefault="00577AB5">
            <w:pPr>
              <w:pStyle w:val="ConsPlusNormal"/>
            </w:pPr>
            <w:r>
              <w:t>г. Бугуруслан, ул. Коммунистическая, д. 26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192316,49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192316,49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88.</w:t>
            </w:r>
          </w:p>
        </w:tc>
        <w:tc>
          <w:tcPr>
            <w:tcW w:w="2835" w:type="dxa"/>
          </w:tcPr>
          <w:p w:rsidR="00577AB5" w:rsidRDefault="00577AB5">
            <w:pPr>
              <w:pStyle w:val="ConsPlusNormal"/>
            </w:pPr>
            <w:r>
              <w:t>г. Бугуруслан, ул. Коммунистическая, д. 37</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108372,33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108372,33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89.</w:t>
            </w:r>
          </w:p>
        </w:tc>
        <w:tc>
          <w:tcPr>
            <w:tcW w:w="2835" w:type="dxa"/>
          </w:tcPr>
          <w:p w:rsidR="00577AB5" w:rsidRDefault="00577AB5">
            <w:pPr>
              <w:pStyle w:val="ConsPlusNormal"/>
            </w:pPr>
            <w:r>
              <w:t>г. Бугуруслан, ул. Коммунистическая, д. 37</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108896,73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108896,73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90.</w:t>
            </w:r>
          </w:p>
        </w:tc>
        <w:tc>
          <w:tcPr>
            <w:tcW w:w="2835" w:type="dxa"/>
          </w:tcPr>
          <w:p w:rsidR="00577AB5" w:rsidRDefault="00577AB5">
            <w:pPr>
              <w:pStyle w:val="ConsPlusNormal"/>
            </w:pPr>
            <w:r>
              <w:t>г. Бугуруслан, ул. Космонавтов, д. 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98559,08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98559,08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91.</w:t>
            </w:r>
          </w:p>
        </w:tc>
        <w:tc>
          <w:tcPr>
            <w:tcW w:w="2835" w:type="dxa"/>
          </w:tcPr>
          <w:p w:rsidR="00577AB5" w:rsidRDefault="00577AB5">
            <w:pPr>
              <w:pStyle w:val="ConsPlusNormal"/>
            </w:pPr>
            <w:r>
              <w:t>г. Бугуруслан, ул. Космонавтов, д. 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78161,79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78161,79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92.</w:t>
            </w:r>
          </w:p>
        </w:tc>
        <w:tc>
          <w:tcPr>
            <w:tcW w:w="2835" w:type="dxa"/>
          </w:tcPr>
          <w:p w:rsidR="00577AB5" w:rsidRDefault="00577AB5">
            <w:pPr>
              <w:pStyle w:val="ConsPlusNormal"/>
            </w:pPr>
            <w:r>
              <w:t>г. Бугуруслан, ул. Космонавтов, д. 8</w:t>
            </w:r>
          </w:p>
        </w:tc>
        <w:tc>
          <w:tcPr>
            <w:tcW w:w="1871" w:type="dxa"/>
          </w:tcPr>
          <w:p w:rsidR="00577AB5" w:rsidRDefault="00577AB5">
            <w:pPr>
              <w:pStyle w:val="ConsPlusNormal"/>
            </w:pPr>
            <w:r>
              <w:t xml:space="preserve">ремонт и (или) переустройство </w:t>
            </w:r>
            <w:r>
              <w:lastRenderedPageBreak/>
              <w:t>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86966,76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86966,76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93.</w:t>
            </w:r>
          </w:p>
        </w:tc>
        <w:tc>
          <w:tcPr>
            <w:tcW w:w="2835" w:type="dxa"/>
          </w:tcPr>
          <w:p w:rsidR="00577AB5" w:rsidRDefault="00577AB5">
            <w:pPr>
              <w:pStyle w:val="ConsPlusNormal"/>
            </w:pPr>
            <w:r>
              <w:t>г. Бугуруслан, ул. Ленинградская, д. 41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80236,06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80236,06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94.</w:t>
            </w:r>
          </w:p>
        </w:tc>
        <w:tc>
          <w:tcPr>
            <w:tcW w:w="2835" w:type="dxa"/>
          </w:tcPr>
          <w:p w:rsidR="00577AB5" w:rsidRDefault="00577AB5">
            <w:pPr>
              <w:pStyle w:val="ConsPlusNormal"/>
            </w:pPr>
            <w:r>
              <w:t>г. Бугуруслан, ул. Лизы Чайкиной, д. 12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76789,88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76789,88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95.</w:t>
            </w:r>
          </w:p>
        </w:tc>
        <w:tc>
          <w:tcPr>
            <w:tcW w:w="2835" w:type="dxa"/>
          </w:tcPr>
          <w:p w:rsidR="00577AB5" w:rsidRDefault="00577AB5">
            <w:pPr>
              <w:pStyle w:val="ConsPlusNormal"/>
            </w:pPr>
            <w:r>
              <w:t>г. Бугуруслан, ул. Лизы Чайкиной, д. 14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76917,95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76917,95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96.</w:t>
            </w:r>
          </w:p>
        </w:tc>
        <w:tc>
          <w:tcPr>
            <w:tcW w:w="2835" w:type="dxa"/>
          </w:tcPr>
          <w:p w:rsidR="00577AB5" w:rsidRDefault="00577AB5">
            <w:pPr>
              <w:pStyle w:val="ConsPlusNormal"/>
            </w:pPr>
            <w:r>
              <w:t>г. Бугуруслан, ул. Монтажников, д. 15а</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528,00</w:t>
            </w:r>
          </w:p>
        </w:tc>
        <w:tc>
          <w:tcPr>
            <w:tcW w:w="1871" w:type="dxa"/>
          </w:tcPr>
          <w:p w:rsidR="00577AB5" w:rsidRDefault="00577AB5">
            <w:pPr>
              <w:pStyle w:val="ConsPlusNormal"/>
              <w:jc w:val="center"/>
            </w:pPr>
            <w:r>
              <w:t>42301,34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42301,34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97.</w:t>
            </w:r>
          </w:p>
        </w:tc>
        <w:tc>
          <w:tcPr>
            <w:tcW w:w="2835" w:type="dxa"/>
          </w:tcPr>
          <w:p w:rsidR="00577AB5" w:rsidRDefault="00577AB5">
            <w:pPr>
              <w:pStyle w:val="ConsPlusNormal"/>
            </w:pPr>
            <w:r>
              <w:t>г. Бугуруслан, ул. Монтажников, д. 15а</w:t>
            </w:r>
          </w:p>
        </w:tc>
        <w:tc>
          <w:tcPr>
            <w:tcW w:w="1871" w:type="dxa"/>
          </w:tcPr>
          <w:p w:rsidR="00577AB5" w:rsidRDefault="00577AB5">
            <w:pPr>
              <w:pStyle w:val="ConsPlusNormal"/>
            </w:pPr>
            <w:r>
              <w:t>ОДПУ ХВ</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19432,27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19432,27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98.</w:t>
            </w:r>
          </w:p>
        </w:tc>
        <w:tc>
          <w:tcPr>
            <w:tcW w:w="2835" w:type="dxa"/>
          </w:tcPr>
          <w:p w:rsidR="00577AB5" w:rsidRDefault="00577AB5">
            <w:pPr>
              <w:pStyle w:val="ConsPlusNormal"/>
            </w:pPr>
            <w:r>
              <w:t>г. Бугуруслан, ул. Монтажников, д. 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100,00</w:t>
            </w:r>
          </w:p>
        </w:tc>
        <w:tc>
          <w:tcPr>
            <w:tcW w:w="1871" w:type="dxa"/>
          </w:tcPr>
          <w:p w:rsidR="00577AB5" w:rsidRDefault="00577AB5">
            <w:pPr>
              <w:pStyle w:val="ConsPlusNormal"/>
              <w:jc w:val="center"/>
            </w:pPr>
            <w:r>
              <w:t>65746,51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65746,51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99.</w:t>
            </w:r>
          </w:p>
        </w:tc>
        <w:tc>
          <w:tcPr>
            <w:tcW w:w="2835" w:type="dxa"/>
          </w:tcPr>
          <w:p w:rsidR="00577AB5" w:rsidRDefault="00577AB5">
            <w:pPr>
              <w:pStyle w:val="ConsPlusNormal"/>
            </w:pPr>
            <w:r>
              <w:t>г. Бугуруслан, ул. Оренбургская, д. 1а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130723,90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130723,90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100.</w:t>
            </w:r>
          </w:p>
        </w:tc>
        <w:tc>
          <w:tcPr>
            <w:tcW w:w="2835" w:type="dxa"/>
          </w:tcPr>
          <w:p w:rsidR="00577AB5" w:rsidRDefault="00577AB5">
            <w:pPr>
              <w:pStyle w:val="ConsPlusNormal"/>
            </w:pPr>
            <w:r>
              <w:t>г. Бугуруслан, ул. Пригородная, д. 12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71461,45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71461,45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101.</w:t>
            </w:r>
          </w:p>
        </w:tc>
        <w:tc>
          <w:tcPr>
            <w:tcW w:w="2835" w:type="dxa"/>
          </w:tcPr>
          <w:p w:rsidR="00577AB5" w:rsidRDefault="00577AB5">
            <w:pPr>
              <w:pStyle w:val="ConsPlusNormal"/>
            </w:pPr>
            <w:r>
              <w:t>г. Бугуруслан, ул. Пригородная, д. 14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71406,08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71406,08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102.</w:t>
            </w:r>
          </w:p>
        </w:tc>
        <w:tc>
          <w:tcPr>
            <w:tcW w:w="2835" w:type="dxa"/>
          </w:tcPr>
          <w:p w:rsidR="00577AB5" w:rsidRDefault="00577AB5">
            <w:pPr>
              <w:pStyle w:val="ConsPlusNormal"/>
            </w:pPr>
            <w:r>
              <w:t xml:space="preserve">г. Бугуруслан, ул. </w:t>
            </w:r>
            <w:r>
              <w:lastRenderedPageBreak/>
              <w:t>Пригородная, д. 15</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965,80</w:t>
            </w:r>
          </w:p>
        </w:tc>
        <w:tc>
          <w:tcPr>
            <w:tcW w:w="1871" w:type="dxa"/>
          </w:tcPr>
          <w:p w:rsidR="00577AB5" w:rsidRDefault="00577AB5">
            <w:pPr>
              <w:pStyle w:val="ConsPlusNormal"/>
              <w:jc w:val="center"/>
            </w:pPr>
            <w:r>
              <w:t>79405,68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79405,68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103.</w:t>
            </w:r>
          </w:p>
        </w:tc>
        <w:tc>
          <w:tcPr>
            <w:tcW w:w="2835" w:type="dxa"/>
          </w:tcPr>
          <w:p w:rsidR="00577AB5" w:rsidRDefault="00577AB5">
            <w:pPr>
              <w:pStyle w:val="ConsPlusNormal"/>
            </w:pPr>
            <w:r>
              <w:t>г. Бугуруслан, ул. Пригородная, д. 17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87622,39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87622,39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104.</w:t>
            </w:r>
          </w:p>
        </w:tc>
        <w:tc>
          <w:tcPr>
            <w:tcW w:w="2835" w:type="dxa"/>
          </w:tcPr>
          <w:p w:rsidR="00577AB5" w:rsidRDefault="00577AB5">
            <w:pPr>
              <w:pStyle w:val="ConsPlusNormal"/>
            </w:pPr>
            <w:r>
              <w:t>г. Бугуруслан, ул. Промысловая, д. 47</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52851,69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52851,69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105.</w:t>
            </w:r>
          </w:p>
        </w:tc>
        <w:tc>
          <w:tcPr>
            <w:tcW w:w="2835" w:type="dxa"/>
          </w:tcPr>
          <w:p w:rsidR="00577AB5" w:rsidRDefault="00577AB5">
            <w:pPr>
              <w:pStyle w:val="ConsPlusNormal"/>
            </w:pPr>
            <w:r>
              <w:t>г. Бугуруслан, ул. Революционная, д. 47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137839,32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137839,32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106.</w:t>
            </w:r>
          </w:p>
        </w:tc>
        <w:tc>
          <w:tcPr>
            <w:tcW w:w="2835" w:type="dxa"/>
          </w:tcPr>
          <w:p w:rsidR="00577AB5" w:rsidRDefault="00577AB5">
            <w:pPr>
              <w:pStyle w:val="ConsPlusNormal"/>
            </w:pPr>
            <w:r>
              <w:t>г. Бугуруслан, ул. Революционная, д. 68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76793,67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76793,67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107.</w:t>
            </w:r>
          </w:p>
        </w:tc>
        <w:tc>
          <w:tcPr>
            <w:tcW w:w="2835" w:type="dxa"/>
          </w:tcPr>
          <w:p w:rsidR="00577AB5" w:rsidRDefault="00577AB5">
            <w:pPr>
              <w:pStyle w:val="ConsPlusNormal"/>
            </w:pPr>
            <w:r>
              <w:t>г. Бугуруслан, ул. Тельмана,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602,00</w:t>
            </w:r>
          </w:p>
        </w:tc>
        <w:tc>
          <w:tcPr>
            <w:tcW w:w="1871" w:type="dxa"/>
          </w:tcPr>
          <w:p w:rsidR="00577AB5" w:rsidRDefault="00577AB5">
            <w:pPr>
              <w:pStyle w:val="ConsPlusNormal"/>
              <w:jc w:val="center"/>
            </w:pPr>
            <w:r>
              <w:t>68229,10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68229,10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108.</w:t>
            </w:r>
          </w:p>
        </w:tc>
        <w:tc>
          <w:tcPr>
            <w:tcW w:w="2835" w:type="dxa"/>
          </w:tcPr>
          <w:p w:rsidR="00577AB5" w:rsidRDefault="00577AB5">
            <w:pPr>
              <w:pStyle w:val="ConsPlusNormal"/>
            </w:pPr>
            <w:r>
              <w:t>г. Бугуруслан, ул. Транспортная, д. 96</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36539,55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36539,55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109.</w:t>
            </w:r>
          </w:p>
        </w:tc>
        <w:tc>
          <w:tcPr>
            <w:tcW w:w="2835" w:type="dxa"/>
          </w:tcPr>
          <w:p w:rsidR="00577AB5" w:rsidRDefault="00577AB5">
            <w:pPr>
              <w:pStyle w:val="ConsPlusNormal"/>
            </w:pPr>
            <w:r>
              <w:t>г. Бугуруслан, ул. Транспортная, д. 96</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41313,47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41313,47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110.</w:t>
            </w:r>
          </w:p>
        </w:tc>
        <w:tc>
          <w:tcPr>
            <w:tcW w:w="2835" w:type="dxa"/>
          </w:tcPr>
          <w:p w:rsidR="00577AB5" w:rsidRDefault="00577AB5">
            <w:pPr>
              <w:pStyle w:val="ConsPlusNormal"/>
            </w:pPr>
            <w:r>
              <w:t>г. Бугуруслан, ул. Трудовая, д. 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74800,85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74800,85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111.</w:t>
            </w:r>
          </w:p>
        </w:tc>
        <w:tc>
          <w:tcPr>
            <w:tcW w:w="2835" w:type="dxa"/>
          </w:tcPr>
          <w:p w:rsidR="00577AB5" w:rsidRDefault="00577AB5">
            <w:pPr>
              <w:pStyle w:val="ConsPlusNormal"/>
            </w:pPr>
            <w:r>
              <w:t>г. Бугуруслан, ул. Фрунзе, д. 68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70547,67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70547,67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112.</w:t>
            </w:r>
          </w:p>
        </w:tc>
        <w:tc>
          <w:tcPr>
            <w:tcW w:w="2835" w:type="dxa"/>
          </w:tcPr>
          <w:p w:rsidR="00577AB5" w:rsidRDefault="00577AB5">
            <w:pPr>
              <w:pStyle w:val="ConsPlusNormal"/>
            </w:pPr>
            <w:r>
              <w:t xml:space="preserve">г. Бугуруслан, ул. Фрунзе, д. </w:t>
            </w:r>
            <w:r>
              <w:lastRenderedPageBreak/>
              <w:t>94</w:t>
            </w:r>
          </w:p>
        </w:tc>
        <w:tc>
          <w:tcPr>
            <w:tcW w:w="1871" w:type="dxa"/>
          </w:tcPr>
          <w:p w:rsidR="00577AB5" w:rsidRDefault="00577AB5">
            <w:pPr>
              <w:pStyle w:val="ConsPlusNormal"/>
            </w:pPr>
            <w:r>
              <w:lastRenderedPageBreak/>
              <w:t xml:space="preserve">утепление и (или) </w:t>
            </w:r>
            <w:r>
              <w:lastRenderedPageBreak/>
              <w:t>ремонт фасада</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36052,66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36052,66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113.</w:t>
            </w:r>
          </w:p>
        </w:tc>
        <w:tc>
          <w:tcPr>
            <w:tcW w:w="2835" w:type="dxa"/>
          </w:tcPr>
          <w:p w:rsidR="00577AB5" w:rsidRDefault="00577AB5">
            <w:pPr>
              <w:pStyle w:val="ConsPlusNormal"/>
            </w:pPr>
            <w:r>
              <w:t>г. Бугуруслан, ул. Центральная, д. 3а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43524,35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43524,35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114.</w:t>
            </w:r>
          </w:p>
        </w:tc>
        <w:tc>
          <w:tcPr>
            <w:tcW w:w="2835" w:type="dxa"/>
          </w:tcPr>
          <w:p w:rsidR="00577AB5" w:rsidRDefault="00577AB5">
            <w:pPr>
              <w:pStyle w:val="ConsPlusNormal"/>
            </w:pPr>
            <w:r>
              <w:t>г. Бугуруслан, ул. Центральная, д. 3а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89124,17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89124,17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115.</w:t>
            </w:r>
          </w:p>
        </w:tc>
        <w:tc>
          <w:tcPr>
            <w:tcW w:w="2835" w:type="dxa"/>
          </w:tcPr>
          <w:p w:rsidR="00577AB5" w:rsidRDefault="00577AB5">
            <w:pPr>
              <w:pStyle w:val="ConsPlusNormal"/>
            </w:pPr>
            <w:r>
              <w:t>г. Бугуруслан, ул. Чапаевская, д. 74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403,30</w:t>
            </w:r>
          </w:p>
        </w:tc>
        <w:tc>
          <w:tcPr>
            <w:tcW w:w="1871" w:type="dxa"/>
          </w:tcPr>
          <w:p w:rsidR="00577AB5" w:rsidRDefault="00577AB5">
            <w:pPr>
              <w:pStyle w:val="ConsPlusNormal"/>
              <w:jc w:val="center"/>
            </w:pPr>
            <w:r>
              <w:t>44325,31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44325,31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116.</w:t>
            </w:r>
          </w:p>
        </w:tc>
        <w:tc>
          <w:tcPr>
            <w:tcW w:w="2835" w:type="dxa"/>
          </w:tcPr>
          <w:p w:rsidR="00577AB5" w:rsidRDefault="00577AB5">
            <w:pPr>
              <w:pStyle w:val="ConsPlusNormal"/>
            </w:pPr>
            <w:r>
              <w:t>г. Бугуруслан, ул. Челюскина, д. 43а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63514,83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63514,83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9. Муниципальное образование город Бузулук</w:t>
            </w:r>
          </w:p>
        </w:tc>
      </w:tr>
      <w:tr w:rsidR="00577AB5">
        <w:tc>
          <w:tcPr>
            <w:tcW w:w="3742" w:type="dxa"/>
            <w:gridSpan w:val="2"/>
          </w:tcPr>
          <w:p w:rsidR="00577AB5" w:rsidRDefault="00577AB5">
            <w:pPr>
              <w:pStyle w:val="ConsPlusNormal"/>
            </w:pPr>
            <w:r>
              <w:t>Итого по муниципальному образованию город Бузулук</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5667594,98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5667594,98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117.</w:t>
            </w:r>
          </w:p>
        </w:tc>
        <w:tc>
          <w:tcPr>
            <w:tcW w:w="2835" w:type="dxa"/>
          </w:tcPr>
          <w:p w:rsidR="00577AB5" w:rsidRDefault="00577AB5">
            <w:pPr>
              <w:pStyle w:val="ConsPlusNormal"/>
            </w:pPr>
            <w:r>
              <w:t>г. Бузулук, 1 Линия, д. 63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441,10</w:t>
            </w:r>
          </w:p>
        </w:tc>
        <w:tc>
          <w:tcPr>
            <w:tcW w:w="1871" w:type="dxa"/>
          </w:tcPr>
          <w:p w:rsidR="00577AB5" w:rsidRDefault="00577AB5">
            <w:pPr>
              <w:pStyle w:val="ConsPlusNormal"/>
              <w:jc w:val="center"/>
            </w:pPr>
            <w:r>
              <w:t>34543,05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34543,05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118.</w:t>
            </w:r>
          </w:p>
        </w:tc>
        <w:tc>
          <w:tcPr>
            <w:tcW w:w="2835" w:type="dxa"/>
          </w:tcPr>
          <w:p w:rsidR="00577AB5" w:rsidRDefault="00577AB5">
            <w:pPr>
              <w:pStyle w:val="ConsPlusNormal"/>
            </w:pPr>
            <w:r>
              <w:t>г. Бузулук, 1 Линия, д. 63</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212544,72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212544,72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119.</w:t>
            </w:r>
          </w:p>
        </w:tc>
        <w:tc>
          <w:tcPr>
            <w:tcW w:w="2835" w:type="dxa"/>
          </w:tcPr>
          <w:p w:rsidR="00577AB5" w:rsidRDefault="00577AB5">
            <w:pPr>
              <w:pStyle w:val="ConsPlusNormal"/>
            </w:pPr>
            <w:r>
              <w:t>г. Бузулук, 1 микрорайон, д. 10</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2056,20</w:t>
            </w:r>
          </w:p>
        </w:tc>
        <w:tc>
          <w:tcPr>
            <w:tcW w:w="1871" w:type="dxa"/>
          </w:tcPr>
          <w:p w:rsidR="00577AB5" w:rsidRDefault="00577AB5">
            <w:pPr>
              <w:pStyle w:val="ConsPlusNormal"/>
              <w:jc w:val="center"/>
            </w:pPr>
            <w:r>
              <w:t>89727,84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89727,84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120.</w:t>
            </w:r>
          </w:p>
        </w:tc>
        <w:tc>
          <w:tcPr>
            <w:tcW w:w="2835" w:type="dxa"/>
          </w:tcPr>
          <w:p w:rsidR="00577AB5" w:rsidRDefault="00577AB5">
            <w:pPr>
              <w:pStyle w:val="ConsPlusNormal"/>
            </w:pPr>
            <w:r>
              <w:t>г. Бузулук, 1 микрорайон, д. 11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96650,58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96650,58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121.</w:t>
            </w:r>
          </w:p>
        </w:tc>
        <w:tc>
          <w:tcPr>
            <w:tcW w:w="2835" w:type="dxa"/>
          </w:tcPr>
          <w:p w:rsidR="00577AB5" w:rsidRDefault="00577AB5">
            <w:pPr>
              <w:pStyle w:val="ConsPlusNormal"/>
            </w:pPr>
            <w:r>
              <w:t>г. Бузулук, 1 микрорайон, д. 12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2047,00</w:t>
            </w:r>
          </w:p>
        </w:tc>
        <w:tc>
          <w:tcPr>
            <w:tcW w:w="1871" w:type="dxa"/>
          </w:tcPr>
          <w:p w:rsidR="00577AB5" w:rsidRDefault="00577AB5">
            <w:pPr>
              <w:pStyle w:val="ConsPlusNormal"/>
              <w:jc w:val="center"/>
            </w:pPr>
            <w:r>
              <w:t>125070,27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125070,27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122.</w:t>
            </w:r>
          </w:p>
        </w:tc>
        <w:tc>
          <w:tcPr>
            <w:tcW w:w="2835" w:type="dxa"/>
          </w:tcPr>
          <w:p w:rsidR="00577AB5" w:rsidRDefault="00577AB5">
            <w:pPr>
              <w:pStyle w:val="ConsPlusNormal"/>
            </w:pPr>
            <w:r>
              <w:t>г. Бузулук, 1 микрорайон, д. 17</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82619,60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82619,60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123.</w:t>
            </w:r>
          </w:p>
        </w:tc>
        <w:tc>
          <w:tcPr>
            <w:tcW w:w="2835" w:type="dxa"/>
          </w:tcPr>
          <w:p w:rsidR="00577AB5" w:rsidRDefault="00577AB5">
            <w:pPr>
              <w:pStyle w:val="ConsPlusNormal"/>
            </w:pPr>
            <w:r>
              <w:t>г. Бузулук, 1 микрорайон, д. 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1818,30</w:t>
            </w:r>
          </w:p>
        </w:tc>
        <w:tc>
          <w:tcPr>
            <w:tcW w:w="1871" w:type="dxa"/>
          </w:tcPr>
          <w:p w:rsidR="00577AB5" w:rsidRDefault="00577AB5">
            <w:pPr>
              <w:pStyle w:val="ConsPlusNormal"/>
              <w:jc w:val="center"/>
            </w:pPr>
            <w:r>
              <w:t>86930,05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86930,05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124.</w:t>
            </w:r>
          </w:p>
        </w:tc>
        <w:tc>
          <w:tcPr>
            <w:tcW w:w="2835" w:type="dxa"/>
          </w:tcPr>
          <w:p w:rsidR="00577AB5" w:rsidRDefault="00577AB5">
            <w:pPr>
              <w:pStyle w:val="ConsPlusNormal"/>
            </w:pPr>
            <w:r>
              <w:t>г. Бузулук, 1 микрорайон,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125361,06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125361,06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125.</w:t>
            </w:r>
          </w:p>
        </w:tc>
        <w:tc>
          <w:tcPr>
            <w:tcW w:w="2835" w:type="dxa"/>
          </w:tcPr>
          <w:p w:rsidR="00577AB5" w:rsidRDefault="00577AB5">
            <w:pPr>
              <w:pStyle w:val="ConsPlusNormal"/>
            </w:pPr>
            <w:r>
              <w:t>г. Бузулук, 1 микрорайон, д. 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72952,35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72952,35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126.</w:t>
            </w:r>
          </w:p>
        </w:tc>
        <w:tc>
          <w:tcPr>
            <w:tcW w:w="2835" w:type="dxa"/>
          </w:tcPr>
          <w:p w:rsidR="00577AB5" w:rsidRDefault="00577AB5">
            <w:pPr>
              <w:pStyle w:val="ConsPlusNormal"/>
            </w:pPr>
            <w:r>
              <w:t>г. Бузулук, 2 микрорайон, д. 28</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62929,07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62929,07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127.</w:t>
            </w:r>
          </w:p>
        </w:tc>
        <w:tc>
          <w:tcPr>
            <w:tcW w:w="2835" w:type="dxa"/>
          </w:tcPr>
          <w:p w:rsidR="00577AB5" w:rsidRDefault="00577AB5">
            <w:pPr>
              <w:pStyle w:val="ConsPlusNormal"/>
            </w:pPr>
            <w:r>
              <w:t>г. Бузулук, 2 микрорайон, д. 31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68364,93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68364,93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128.</w:t>
            </w:r>
          </w:p>
        </w:tc>
        <w:tc>
          <w:tcPr>
            <w:tcW w:w="2835" w:type="dxa"/>
          </w:tcPr>
          <w:p w:rsidR="00577AB5" w:rsidRDefault="00577AB5">
            <w:pPr>
              <w:pStyle w:val="ConsPlusNormal"/>
            </w:pPr>
            <w:r>
              <w:t>г. Бузулук, 2 микрорайон, д. 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95499,03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95499,03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129.</w:t>
            </w:r>
          </w:p>
        </w:tc>
        <w:tc>
          <w:tcPr>
            <w:tcW w:w="2835" w:type="dxa"/>
          </w:tcPr>
          <w:p w:rsidR="00577AB5" w:rsidRDefault="00577AB5">
            <w:pPr>
              <w:pStyle w:val="ConsPlusNormal"/>
            </w:pPr>
            <w:r>
              <w:t>г. Бузулук, 2 микрорайон, д. 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1900,00</w:t>
            </w:r>
          </w:p>
        </w:tc>
        <w:tc>
          <w:tcPr>
            <w:tcW w:w="1871" w:type="dxa"/>
          </w:tcPr>
          <w:p w:rsidR="00577AB5" w:rsidRDefault="00577AB5">
            <w:pPr>
              <w:pStyle w:val="ConsPlusNormal"/>
              <w:jc w:val="center"/>
            </w:pPr>
            <w:r>
              <w:t>179915,81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179915,81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130.</w:t>
            </w:r>
          </w:p>
        </w:tc>
        <w:tc>
          <w:tcPr>
            <w:tcW w:w="2835" w:type="dxa"/>
          </w:tcPr>
          <w:p w:rsidR="00577AB5" w:rsidRDefault="00577AB5">
            <w:pPr>
              <w:pStyle w:val="ConsPlusNormal"/>
            </w:pPr>
            <w:r>
              <w:t>г. Бузулук, 2 микрорайон, д. 8</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72319,82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72319,82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131.</w:t>
            </w:r>
          </w:p>
        </w:tc>
        <w:tc>
          <w:tcPr>
            <w:tcW w:w="2835" w:type="dxa"/>
          </w:tcPr>
          <w:p w:rsidR="00577AB5" w:rsidRDefault="00577AB5">
            <w:pPr>
              <w:pStyle w:val="ConsPlusNormal"/>
            </w:pPr>
            <w:r>
              <w:t>г. Бузулук, 2 микрорайон, д. 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52427,17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52427,17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132.</w:t>
            </w:r>
          </w:p>
        </w:tc>
        <w:tc>
          <w:tcPr>
            <w:tcW w:w="2835" w:type="dxa"/>
          </w:tcPr>
          <w:p w:rsidR="00577AB5" w:rsidRDefault="00577AB5">
            <w:pPr>
              <w:pStyle w:val="ConsPlusNormal"/>
            </w:pPr>
            <w:r>
              <w:t>г. Бузулук, 4 микрорайон, д. 14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412,20</w:t>
            </w:r>
          </w:p>
        </w:tc>
        <w:tc>
          <w:tcPr>
            <w:tcW w:w="1871" w:type="dxa"/>
          </w:tcPr>
          <w:p w:rsidR="00577AB5" w:rsidRDefault="00577AB5">
            <w:pPr>
              <w:pStyle w:val="ConsPlusNormal"/>
              <w:jc w:val="center"/>
            </w:pPr>
            <w:r>
              <w:t>53359,13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53359,13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133.</w:t>
            </w:r>
          </w:p>
        </w:tc>
        <w:tc>
          <w:tcPr>
            <w:tcW w:w="2835" w:type="dxa"/>
          </w:tcPr>
          <w:p w:rsidR="00577AB5" w:rsidRDefault="00577AB5">
            <w:pPr>
              <w:pStyle w:val="ConsPlusNormal"/>
            </w:pPr>
            <w:r>
              <w:t>г. Бузулук, 4 микрорайон, д. 26а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468,90</w:t>
            </w:r>
          </w:p>
        </w:tc>
        <w:tc>
          <w:tcPr>
            <w:tcW w:w="1871" w:type="dxa"/>
          </w:tcPr>
          <w:p w:rsidR="00577AB5" w:rsidRDefault="00577AB5">
            <w:pPr>
              <w:pStyle w:val="ConsPlusNormal"/>
              <w:jc w:val="center"/>
            </w:pPr>
            <w:r>
              <w:t>61337,37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61337,37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134.</w:t>
            </w:r>
          </w:p>
        </w:tc>
        <w:tc>
          <w:tcPr>
            <w:tcW w:w="2835" w:type="dxa"/>
          </w:tcPr>
          <w:p w:rsidR="00577AB5" w:rsidRDefault="00577AB5">
            <w:pPr>
              <w:pStyle w:val="ConsPlusNormal"/>
            </w:pPr>
            <w:r>
              <w:t>г. Бузулук, 7а микрорайон, д. 19</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53866,32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53866,32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135.</w:t>
            </w:r>
          </w:p>
        </w:tc>
        <w:tc>
          <w:tcPr>
            <w:tcW w:w="2835" w:type="dxa"/>
          </w:tcPr>
          <w:p w:rsidR="00577AB5" w:rsidRDefault="00577AB5">
            <w:pPr>
              <w:pStyle w:val="ConsPlusNormal"/>
            </w:pPr>
            <w:r>
              <w:t>г. Бузулук, 7а микрорайон, д. 19</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49147,88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49147,88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136.</w:t>
            </w:r>
          </w:p>
        </w:tc>
        <w:tc>
          <w:tcPr>
            <w:tcW w:w="2835" w:type="dxa"/>
          </w:tcPr>
          <w:p w:rsidR="00577AB5" w:rsidRDefault="00577AB5">
            <w:pPr>
              <w:pStyle w:val="ConsPlusNormal"/>
            </w:pPr>
            <w:r>
              <w:t>г. Бузулук, 7а микрорайон, д. 19</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51507,11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51507,11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137.</w:t>
            </w:r>
          </w:p>
        </w:tc>
        <w:tc>
          <w:tcPr>
            <w:tcW w:w="2835" w:type="dxa"/>
          </w:tcPr>
          <w:p w:rsidR="00577AB5" w:rsidRDefault="00577AB5">
            <w:pPr>
              <w:pStyle w:val="ConsPlusNormal"/>
            </w:pPr>
            <w:r>
              <w:t>г. Бузулук, 7а микрорайон, д. 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52671,86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52671,86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138.</w:t>
            </w:r>
          </w:p>
        </w:tc>
        <w:tc>
          <w:tcPr>
            <w:tcW w:w="2835" w:type="dxa"/>
          </w:tcPr>
          <w:p w:rsidR="00577AB5" w:rsidRDefault="00577AB5">
            <w:pPr>
              <w:pStyle w:val="ConsPlusNormal"/>
            </w:pPr>
            <w:r>
              <w:t>г. Бузулук, 7а микрорайон, д. 30</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31965,81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31965,81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139.</w:t>
            </w:r>
          </w:p>
        </w:tc>
        <w:tc>
          <w:tcPr>
            <w:tcW w:w="2835" w:type="dxa"/>
          </w:tcPr>
          <w:p w:rsidR="00577AB5" w:rsidRDefault="00577AB5">
            <w:pPr>
              <w:pStyle w:val="ConsPlusNormal"/>
            </w:pPr>
            <w:r>
              <w:t>г. Бузулук, 7а микрорайон, д. 34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47877,17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47877,17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140.</w:t>
            </w:r>
          </w:p>
        </w:tc>
        <w:tc>
          <w:tcPr>
            <w:tcW w:w="2835" w:type="dxa"/>
          </w:tcPr>
          <w:p w:rsidR="00577AB5" w:rsidRDefault="00577AB5">
            <w:pPr>
              <w:pStyle w:val="ConsPlusNormal"/>
            </w:pPr>
            <w:r>
              <w:t>г. Бузулук, 7а микрорайон, д. 5</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43613,20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43613,20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141.</w:t>
            </w:r>
          </w:p>
        </w:tc>
        <w:tc>
          <w:tcPr>
            <w:tcW w:w="2835" w:type="dxa"/>
          </w:tcPr>
          <w:p w:rsidR="00577AB5" w:rsidRDefault="00577AB5">
            <w:pPr>
              <w:pStyle w:val="ConsPlusNormal"/>
            </w:pPr>
            <w:r>
              <w:t>г. Бузулук, 7а микрорайон, д. 5</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42406,78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42406,78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142.</w:t>
            </w:r>
          </w:p>
        </w:tc>
        <w:tc>
          <w:tcPr>
            <w:tcW w:w="2835" w:type="dxa"/>
          </w:tcPr>
          <w:p w:rsidR="00577AB5" w:rsidRDefault="00577AB5">
            <w:pPr>
              <w:pStyle w:val="ConsPlusNormal"/>
            </w:pPr>
            <w:r>
              <w:t>г. Бузулук, 7а микрорайон, д. 5</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43613,20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43613,20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143.</w:t>
            </w:r>
          </w:p>
        </w:tc>
        <w:tc>
          <w:tcPr>
            <w:tcW w:w="2835" w:type="dxa"/>
          </w:tcPr>
          <w:p w:rsidR="00577AB5" w:rsidRDefault="00577AB5">
            <w:pPr>
              <w:pStyle w:val="ConsPlusNormal"/>
            </w:pPr>
            <w:r>
              <w:t>г. Бузулук, 7а микрорайон, д. 8</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44984,37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44984,37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144.</w:t>
            </w:r>
          </w:p>
        </w:tc>
        <w:tc>
          <w:tcPr>
            <w:tcW w:w="2835" w:type="dxa"/>
          </w:tcPr>
          <w:p w:rsidR="00577AB5" w:rsidRDefault="00577AB5">
            <w:pPr>
              <w:pStyle w:val="ConsPlusNormal"/>
            </w:pPr>
            <w:r>
              <w:t>г. Бузулук, 7а микрорайон, д. 9</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44264,67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44264,67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145.</w:t>
            </w:r>
          </w:p>
        </w:tc>
        <w:tc>
          <w:tcPr>
            <w:tcW w:w="2835" w:type="dxa"/>
          </w:tcPr>
          <w:p w:rsidR="00577AB5" w:rsidRDefault="00577AB5">
            <w:pPr>
              <w:pStyle w:val="ConsPlusNormal"/>
            </w:pPr>
            <w:r>
              <w:t>г. Бузулук, 7а микрорайон, д. 9</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42907,44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42907,44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146.</w:t>
            </w:r>
          </w:p>
        </w:tc>
        <w:tc>
          <w:tcPr>
            <w:tcW w:w="2835" w:type="dxa"/>
          </w:tcPr>
          <w:p w:rsidR="00577AB5" w:rsidRDefault="00577AB5">
            <w:pPr>
              <w:pStyle w:val="ConsPlusNormal"/>
            </w:pPr>
            <w:r>
              <w:t>г. Бузулук, ул. 1 Мая, д. 59</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65589,01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65589,01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147.</w:t>
            </w:r>
          </w:p>
        </w:tc>
        <w:tc>
          <w:tcPr>
            <w:tcW w:w="2835" w:type="dxa"/>
          </w:tcPr>
          <w:p w:rsidR="00577AB5" w:rsidRDefault="00577AB5">
            <w:pPr>
              <w:pStyle w:val="ConsPlusNormal"/>
            </w:pPr>
            <w:r>
              <w:t>г. Бузулук, ул. Галактионова, д. 12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37082,91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37082,91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148.</w:t>
            </w:r>
          </w:p>
        </w:tc>
        <w:tc>
          <w:tcPr>
            <w:tcW w:w="2835" w:type="dxa"/>
          </w:tcPr>
          <w:p w:rsidR="00577AB5" w:rsidRDefault="00577AB5">
            <w:pPr>
              <w:pStyle w:val="ConsPlusNormal"/>
            </w:pPr>
            <w:r>
              <w:t>г. Бузулук, ул. Гая, д. 68</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52802,32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52802,32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149.</w:t>
            </w:r>
          </w:p>
        </w:tc>
        <w:tc>
          <w:tcPr>
            <w:tcW w:w="2835" w:type="dxa"/>
          </w:tcPr>
          <w:p w:rsidR="00577AB5" w:rsidRDefault="00577AB5">
            <w:pPr>
              <w:pStyle w:val="ConsPlusNormal"/>
            </w:pPr>
            <w:r>
              <w:t>г. Бузулук, ул. Гая, д. 68</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1118,60</w:t>
            </w:r>
          </w:p>
        </w:tc>
        <w:tc>
          <w:tcPr>
            <w:tcW w:w="1871" w:type="dxa"/>
          </w:tcPr>
          <w:p w:rsidR="00577AB5" w:rsidRDefault="00577AB5">
            <w:pPr>
              <w:pStyle w:val="ConsPlusNormal"/>
              <w:jc w:val="center"/>
            </w:pPr>
            <w:r>
              <w:t>64609,73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64609,73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150.</w:t>
            </w:r>
          </w:p>
        </w:tc>
        <w:tc>
          <w:tcPr>
            <w:tcW w:w="2835" w:type="dxa"/>
          </w:tcPr>
          <w:p w:rsidR="00577AB5" w:rsidRDefault="00577AB5">
            <w:pPr>
              <w:pStyle w:val="ConsPlusNormal"/>
            </w:pPr>
            <w:r>
              <w:t>г. Бузулук, ул. Гая, д. 70</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12748,88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12748,88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151.</w:t>
            </w:r>
          </w:p>
        </w:tc>
        <w:tc>
          <w:tcPr>
            <w:tcW w:w="2835" w:type="dxa"/>
          </w:tcPr>
          <w:p w:rsidR="00577AB5" w:rsidRDefault="00577AB5">
            <w:pPr>
              <w:pStyle w:val="ConsPlusNormal"/>
            </w:pPr>
            <w:r>
              <w:t>г. Бузулук, ул. Гая, д. 70</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36072,38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36072,38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152.</w:t>
            </w:r>
          </w:p>
        </w:tc>
        <w:tc>
          <w:tcPr>
            <w:tcW w:w="2835" w:type="dxa"/>
          </w:tcPr>
          <w:p w:rsidR="00577AB5" w:rsidRDefault="00577AB5">
            <w:pPr>
              <w:pStyle w:val="ConsPlusNormal"/>
            </w:pPr>
            <w:r>
              <w:t>г. Бузулук, ул. Гая, д. 70</w:t>
            </w:r>
          </w:p>
        </w:tc>
        <w:tc>
          <w:tcPr>
            <w:tcW w:w="1871" w:type="dxa"/>
          </w:tcPr>
          <w:p w:rsidR="00577AB5" w:rsidRDefault="00577AB5">
            <w:pPr>
              <w:pStyle w:val="ConsPlusNormal"/>
            </w:pPr>
            <w:r>
              <w:t>ОДПУ ГВ</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12710,18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12710,18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153.</w:t>
            </w:r>
          </w:p>
        </w:tc>
        <w:tc>
          <w:tcPr>
            <w:tcW w:w="2835" w:type="dxa"/>
          </w:tcPr>
          <w:p w:rsidR="00577AB5" w:rsidRDefault="00577AB5">
            <w:pPr>
              <w:pStyle w:val="ConsPlusNormal"/>
            </w:pPr>
            <w:r>
              <w:t>г. Бузулук, ул. Гая, д. 70</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36394,92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36394,92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154.</w:t>
            </w:r>
          </w:p>
        </w:tc>
        <w:tc>
          <w:tcPr>
            <w:tcW w:w="2835" w:type="dxa"/>
          </w:tcPr>
          <w:p w:rsidR="00577AB5" w:rsidRDefault="00577AB5">
            <w:pPr>
              <w:pStyle w:val="ConsPlusNormal"/>
            </w:pPr>
            <w:r>
              <w:t>г. Бузулук, ул. Гая, д. 73а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44826,07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44826,07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155.</w:t>
            </w:r>
          </w:p>
        </w:tc>
        <w:tc>
          <w:tcPr>
            <w:tcW w:w="2835" w:type="dxa"/>
          </w:tcPr>
          <w:p w:rsidR="00577AB5" w:rsidRDefault="00577AB5">
            <w:pPr>
              <w:pStyle w:val="ConsPlusNormal"/>
            </w:pPr>
            <w:r>
              <w:t>г. Бузулук, ул. Гая, д. 73а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587,10</w:t>
            </w:r>
          </w:p>
        </w:tc>
        <w:tc>
          <w:tcPr>
            <w:tcW w:w="1871" w:type="dxa"/>
          </w:tcPr>
          <w:p w:rsidR="00577AB5" w:rsidRDefault="00577AB5">
            <w:pPr>
              <w:pStyle w:val="ConsPlusNormal"/>
              <w:jc w:val="center"/>
            </w:pPr>
            <w:r>
              <w:t>52255,08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52255,08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156.</w:t>
            </w:r>
          </w:p>
        </w:tc>
        <w:tc>
          <w:tcPr>
            <w:tcW w:w="2835" w:type="dxa"/>
          </w:tcPr>
          <w:p w:rsidR="00577AB5" w:rsidRDefault="00577AB5">
            <w:pPr>
              <w:pStyle w:val="ConsPlusNormal"/>
            </w:pPr>
            <w:r>
              <w:t>г. Бузулук, ул. Гая, д. 79</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67058,08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67058,08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157.</w:t>
            </w:r>
          </w:p>
        </w:tc>
        <w:tc>
          <w:tcPr>
            <w:tcW w:w="2835" w:type="dxa"/>
          </w:tcPr>
          <w:p w:rsidR="00577AB5" w:rsidRDefault="00577AB5">
            <w:pPr>
              <w:pStyle w:val="ConsPlusNormal"/>
            </w:pPr>
            <w:r>
              <w:t>г. Бузулук, ул. Гая, д. 79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986,40</w:t>
            </w:r>
          </w:p>
        </w:tc>
        <w:tc>
          <w:tcPr>
            <w:tcW w:w="1871" w:type="dxa"/>
          </w:tcPr>
          <w:p w:rsidR="00577AB5" w:rsidRDefault="00577AB5">
            <w:pPr>
              <w:pStyle w:val="ConsPlusNormal"/>
              <w:jc w:val="center"/>
            </w:pPr>
            <w:r>
              <w:t>305392,49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305392,49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158.</w:t>
            </w:r>
          </w:p>
        </w:tc>
        <w:tc>
          <w:tcPr>
            <w:tcW w:w="2835" w:type="dxa"/>
          </w:tcPr>
          <w:p w:rsidR="00577AB5" w:rsidRDefault="00577AB5">
            <w:pPr>
              <w:pStyle w:val="ConsPlusNormal"/>
            </w:pPr>
            <w:r>
              <w:t>г. Бузулук, ул. Гая, д. 82</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33844,69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33844,69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159.</w:t>
            </w:r>
          </w:p>
        </w:tc>
        <w:tc>
          <w:tcPr>
            <w:tcW w:w="2835" w:type="dxa"/>
          </w:tcPr>
          <w:p w:rsidR="00577AB5" w:rsidRDefault="00577AB5">
            <w:pPr>
              <w:pStyle w:val="ConsPlusNormal"/>
            </w:pPr>
            <w:r>
              <w:t>г. Бузулук, ул. Гая, д. 82</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33844,69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33844,69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160.</w:t>
            </w:r>
          </w:p>
        </w:tc>
        <w:tc>
          <w:tcPr>
            <w:tcW w:w="2835" w:type="dxa"/>
          </w:tcPr>
          <w:p w:rsidR="00577AB5" w:rsidRDefault="00577AB5">
            <w:pPr>
              <w:pStyle w:val="ConsPlusNormal"/>
            </w:pPr>
            <w:r>
              <w:t>г. Бузулук, ул. Гая, д. 84</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40729,82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40729,82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161.</w:t>
            </w:r>
          </w:p>
        </w:tc>
        <w:tc>
          <w:tcPr>
            <w:tcW w:w="2835" w:type="dxa"/>
          </w:tcPr>
          <w:p w:rsidR="00577AB5" w:rsidRDefault="00577AB5">
            <w:pPr>
              <w:pStyle w:val="ConsPlusNormal"/>
            </w:pPr>
            <w:r>
              <w:t>г. Бузулук, ул. Гая, д. 84</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39071,00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39071,00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162.</w:t>
            </w:r>
          </w:p>
        </w:tc>
        <w:tc>
          <w:tcPr>
            <w:tcW w:w="2835" w:type="dxa"/>
          </w:tcPr>
          <w:p w:rsidR="00577AB5" w:rsidRDefault="00577AB5">
            <w:pPr>
              <w:pStyle w:val="ConsPlusNormal"/>
            </w:pPr>
            <w:r>
              <w:t>г. Бузулук, ул. Гая, д. 91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85545,80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85545,80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163.</w:t>
            </w:r>
          </w:p>
        </w:tc>
        <w:tc>
          <w:tcPr>
            <w:tcW w:w="2835" w:type="dxa"/>
          </w:tcPr>
          <w:p w:rsidR="00577AB5" w:rsidRDefault="00577AB5">
            <w:pPr>
              <w:pStyle w:val="ConsPlusNormal"/>
            </w:pPr>
            <w:r>
              <w:t>г. Бузулук, ул. Губкина, д. 14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513,30</w:t>
            </w:r>
          </w:p>
        </w:tc>
        <w:tc>
          <w:tcPr>
            <w:tcW w:w="1871" w:type="dxa"/>
          </w:tcPr>
          <w:p w:rsidR="00577AB5" w:rsidRDefault="00577AB5">
            <w:pPr>
              <w:pStyle w:val="ConsPlusNormal"/>
              <w:jc w:val="center"/>
            </w:pPr>
            <w:r>
              <w:t>60770,97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60770,97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164.</w:t>
            </w:r>
          </w:p>
        </w:tc>
        <w:tc>
          <w:tcPr>
            <w:tcW w:w="2835" w:type="dxa"/>
          </w:tcPr>
          <w:p w:rsidR="00577AB5" w:rsidRDefault="00577AB5">
            <w:pPr>
              <w:pStyle w:val="ConsPlusNormal"/>
            </w:pPr>
            <w:r>
              <w:t>г. Бузулук, ул. Губкина, д. 22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39398,20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39398,20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165.</w:t>
            </w:r>
          </w:p>
        </w:tc>
        <w:tc>
          <w:tcPr>
            <w:tcW w:w="2835" w:type="dxa"/>
          </w:tcPr>
          <w:p w:rsidR="00577AB5" w:rsidRDefault="00577AB5">
            <w:pPr>
              <w:pStyle w:val="ConsPlusNormal"/>
            </w:pPr>
            <w:r>
              <w:t>г. Бузулук, ул. Д. Бедного, д. 4/ул. Щорса, д. 58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1199,70</w:t>
            </w:r>
          </w:p>
        </w:tc>
        <w:tc>
          <w:tcPr>
            <w:tcW w:w="1871" w:type="dxa"/>
          </w:tcPr>
          <w:p w:rsidR="00577AB5" w:rsidRDefault="00577AB5">
            <w:pPr>
              <w:pStyle w:val="ConsPlusNormal"/>
              <w:jc w:val="center"/>
            </w:pPr>
            <w:r>
              <w:t>300876,52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300876,52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166.</w:t>
            </w:r>
          </w:p>
        </w:tc>
        <w:tc>
          <w:tcPr>
            <w:tcW w:w="2835" w:type="dxa"/>
          </w:tcPr>
          <w:p w:rsidR="00577AB5" w:rsidRDefault="00577AB5">
            <w:pPr>
              <w:pStyle w:val="ConsPlusNormal"/>
            </w:pPr>
            <w:r>
              <w:t>г. Бузулук, ул. Домашкинская,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806,00</w:t>
            </w:r>
          </w:p>
        </w:tc>
        <w:tc>
          <w:tcPr>
            <w:tcW w:w="1871" w:type="dxa"/>
          </w:tcPr>
          <w:p w:rsidR="00577AB5" w:rsidRDefault="00577AB5">
            <w:pPr>
              <w:pStyle w:val="ConsPlusNormal"/>
              <w:jc w:val="center"/>
            </w:pPr>
            <w:r>
              <w:t>71169,62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71169,62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167.</w:t>
            </w:r>
          </w:p>
        </w:tc>
        <w:tc>
          <w:tcPr>
            <w:tcW w:w="2835" w:type="dxa"/>
          </w:tcPr>
          <w:p w:rsidR="00577AB5" w:rsidRDefault="00577AB5">
            <w:pPr>
              <w:pStyle w:val="ConsPlusNormal"/>
            </w:pPr>
            <w:r>
              <w:t>г. Бузулук, ул. Комсомольская, д. 99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332,30</w:t>
            </w:r>
          </w:p>
        </w:tc>
        <w:tc>
          <w:tcPr>
            <w:tcW w:w="1871" w:type="dxa"/>
          </w:tcPr>
          <w:p w:rsidR="00577AB5" w:rsidRDefault="00577AB5">
            <w:pPr>
              <w:pStyle w:val="ConsPlusNormal"/>
              <w:jc w:val="center"/>
            </w:pPr>
            <w:r>
              <w:t>31251,42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31251,42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168.</w:t>
            </w:r>
          </w:p>
        </w:tc>
        <w:tc>
          <w:tcPr>
            <w:tcW w:w="2835" w:type="dxa"/>
          </w:tcPr>
          <w:p w:rsidR="00577AB5" w:rsidRDefault="00577AB5">
            <w:pPr>
              <w:pStyle w:val="ConsPlusNormal"/>
            </w:pPr>
            <w:r>
              <w:t>г. Бузулук, ул. Комсомольская, д. 99</w:t>
            </w:r>
          </w:p>
        </w:tc>
        <w:tc>
          <w:tcPr>
            <w:tcW w:w="1871" w:type="dxa"/>
          </w:tcPr>
          <w:p w:rsidR="00577AB5" w:rsidRDefault="00577AB5">
            <w:pPr>
              <w:pStyle w:val="ConsPlusNormal"/>
            </w:pPr>
            <w:r>
              <w:t>ремонт фундамента</w:t>
            </w:r>
          </w:p>
        </w:tc>
        <w:tc>
          <w:tcPr>
            <w:tcW w:w="1417" w:type="dxa"/>
          </w:tcPr>
          <w:p w:rsidR="00577AB5" w:rsidRDefault="00577AB5">
            <w:pPr>
              <w:pStyle w:val="ConsPlusNormal"/>
              <w:jc w:val="center"/>
            </w:pPr>
            <w:r>
              <w:t>куб.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47369,70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47369,70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169.</w:t>
            </w:r>
          </w:p>
        </w:tc>
        <w:tc>
          <w:tcPr>
            <w:tcW w:w="2835" w:type="dxa"/>
          </w:tcPr>
          <w:p w:rsidR="00577AB5" w:rsidRDefault="00577AB5">
            <w:pPr>
              <w:pStyle w:val="ConsPlusNormal"/>
            </w:pPr>
            <w:r>
              <w:t>г. Бузулук, ул. Котовского, д. 77</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44158,35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44158,35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170.</w:t>
            </w:r>
          </w:p>
        </w:tc>
        <w:tc>
          <w:tcPr>
            <w:tcW w:w="2835" w:type="dxa"/>
          </w:tcPr>
          <w:p w:rsidR="00577AB5" w:rsidRDefault="00577AB5">
            <w:pPr>
              <w:pStyle w:val="ConsPlusNormal"/>
            </w:pPr>
            <w:r>
              <w:t>г. Бузулук, ул. Котовского, д. 77</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13267,44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13267,44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171.</w:t>
            </w:r>
          </w:p>
        </w:tc>
        <w:tc>
          <w:tcPr>
            <w:tcW w:w="2835" w:type="dxa"/>
          </w:tcPr>
          <w:p w:rsidR="00577AB5" w:rsidRDefault="00577AB5">
            <w:pPr>
              <w:pStyle w:val="ConsPlusNormal"/>
            </w:pPr>
            <w:r>
              <w:t>г. Бузулук, ул. Котовского, д. 77</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41896,32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41896,32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172.</w:t>
            </w:r>
          </w:p>
        </w:tc>
        <w:tc>
          <w:tcPr>
            <w:tcW w:w="2835" w:type="dxa"/>
          </w:tcPr>
          <w:p w:rsidR="00577AB5" w:rsidRDefault="00577AB5">
            <w:pPr>
              <w:pStyle w:val="ConsPlusNormal"/>
            </w:pPr>
            <w:r>
              <w:t>г. Бузулук, ул. Котовского, д. 77</w:t>
            </w:r>
          </w:p>
        </w:tc>
        <w:tc>
          <w:tcPr>
            <w:tcW w:w="1871" w:type="dxa"/>
          </w:tcPr>
          <w:p w:rsidR="00577AB5" w:rsidRDefault="00577AB5">
            <w:pPr>
              <w:pStyle w:val="ConsPlusNormal"/>
            </w:pPr>
            <w:r>
              <w:t>ОДПУ ГВ</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13222,20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13222,20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173.</w:t>
            </w:r>
          </w:p>
        </w:tc>
        <w:tc>
          <w:tcPr>
            <w:tcW w:w="2835" w:type="dxa"/>
          </w:tcPr>
          <w:p w:rsidR="00577AB5" w:rsidRDefault="00577AB5">
            <w:pPr>
              <w:pStyle w:val="ConsPlusNormal"/>
            </w:pPr>
            <w:r>
              <w:t>г. Бузулук, ул. Котовского, д. 77</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42801,13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42801,13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174.</w:t>
            </w:r>
          </w:p>
        </w:tc>
        <w:tc>
          <w:tcPr>
            <w:tcW w:w="2835" w:type="dxa"/>
          </w:tcPr>
          <w:p w:rsidR="00577AB5" w:rsidRDefault="00577AB5">
            <w:pPr>
              <w:pStyle w:val="ConsPlusNormal"/>
            </w:pPr>
            <w:r>
              <w:t>г. Бузулук, ул. Ленина, д. 3а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51892,22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51892,22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175.</w:t>
            </w:r>
          </w:p>
        </w:tc>
        <w:tc>
          <w:tcPr>
            <w:tcW w:w="2835" w:type="dxa"/>
          </w:tcPr>
          <w:p w:rsidR="00577AB5" w:rsidRDefault="00577AB5">
            <w:pPr>
              <w:pStyle w:val="ConsPlusNormal"/>
            </w:pPr>
            <w:r>
              <w:t>г. Бузулук, ул. Ленина, д. 33а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43321,10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43321,10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176.</w:t>
            </w:r>
          </w:p>
        </w:tc>
        <w:tc>
          <w:tcPr>
            <w:tcW w:w="2835" w:type="dxa"/>
          </w:tcPr>
          <w:p w:rsidR="00577AB5" w:rsidRDefault="00577AB5">
            <w:pPr>
              <w:pStyle w:val="ConsPlusNormal"/>
            </w:pPr>
            <w:r>
              <w:t>г. Бузулук, ул. Ленина, д. 70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67941,57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67941,57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177.</w:t>
            </w:r>
          </w:p>
        </w:tc>
        <w:tc>
          <w:tcPr>
            <w:tcW w:w="2835" w:type="dxa"/>
          </w:tcPr>
          <w:p w:rsidR="00577AB5" w:rsidRDefault="00577AB5">
            <w:pPr>
              <w:pStyle w:val="ConsPlusNormal"/>
            </w:pPr>
            <w:r>
              <w:t>г. Бузулук, ул. Луганская, д. 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836,90</w:t>
            </w:r>
          </w:p>
        </w:tc>
        <w:tc>
          <w:tcPr>
            <w:tcW w:w="1871" w:type="dxa"/>
          </w:tcPr>
          <w:p w:rsidR="00577AB5" w:rsidRDefault="00577AB5">
            <w:pPr>
              <w:pStyle w:val="ConsPlusNormal"/>
              <w:jc w:val="center"/>
            </w:pPr>
            <w:r>
              <w:t>80475,82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80475,82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178.</w:t>
            </w:r>
          </w:p>
        </w:tc>
        <w:tc>
          <w:tcPr>
            <w:tcW w:w="2835" w:type="dxa"/>
          </w:tcPr>
          <w:p w:rsidR="00577AB5" w:rsidRDefault="00577AB5">
            <w:pPr>
              <w:pStyle w:val="ConsPlusNormal"/>
            </w:pPr>
            <w:r>
              <w:t>г. Бузулук, ул. Луганская, д. 8</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30754,18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30754,18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179.</w:t>
            </w:r>
          </w:p>
        </w:tc>
        <w:tc>
          <w:tcPr>
            <w:tcW w:w="2835" w:type="dxa"/>
          </w:tcPr>
          <w:p w:rsidR="00577AB5" w:rsidRDefault="00577AB5">
            <w:pPr>
              <w:pStyle w:val="ConsPlusNormal"/>
            </w:pPr>
            <w:r>
              <w:t>г. Бузулук, ул. Луговая, д. 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1450,00</w:t>
            </w:r>
          </w:p>
        </w:tc>
        <w:tc>
          <w:tcPr>
            <w:tcW w:w="1871" w:type="dxa"/>
          </w:tcPr>
          <w:p w:rsidR="00577AB5" w:rsidRDefault="00577AB5">
            <w:pPr>
              <w:pStyle w:val="ConsPlusNormal"/>
              <w:jc w:val="center"/>
            </w:pPr>
            <w:r>
              <w:t>149143,31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149143,31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180.</w:t>
            </w:r>
          </w:p>
        </w:tc>
        <w:tc>
          <w:tcPr>
            <w:tcW w:w="2835" w:type="dxa"/>
          </w:tcPr>
          <w:p w:rsidR="00577AB5" w:rsidRDefault="00577AB5">
            <w:pPr>
              <w:pStyle w:val="ConsPlusNormal"/>
            </w:pPr>
            <w:r>
              <w:t>г. Бузулук, ул. М. Егорова, д. 36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66427,39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66427,39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181.</w:t>
            </w:r>
          </w:p>
        </w:tc>
        <w:tc>
          <w:tcPr>
            <w:tcW w:w="2835" w:type="dxa"/>
          </w:tcPr>
          <w:p w:rsidR="00577AB5" w:rsidRDefault="00577AB5">
            <w:pPr>
              <w:pStyle w:val="ConsPlusNormal"/>
            </w:pPr>
            <w:r>
              <w:t>г. Бузулук, ул. М. Егорова, д. 38</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53028,71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53028,71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182.</w:t>
            </w:r>
          </w:p>
        </w:tc>
        <w:tc>
          <w:tcPr>
            <w:tcW w:w="2835" w:type="dxa"/>
          </w:tcPr>
          <w:p w:rsidR="00577AB5" w:rsidRDefault="00577AB5">
            <w:pPr>
              <w:pStyle w:val="ConsPlusNormal"/>
            </w:pPr>
            <w:r>
              <w:t>г. Бузулук, ул. Нефтяников, д. 18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1328,00</w:t>
            </w:r>
          </w:p>
        </w:tc>
        <w:tc>
          <w:tcPr>
            <w:tcW w:w="1871" w:type="dxa"/>
          </w:tcPr>
          <w:p w:rsidR="00577AB5" w:rsidRDefault="00577AB5">
            <w:pPr>
              <w:pStyle w:val="ConsPlusNormal"/>
              <w:jc w:val="center"/>
            </w:pPr>
            <w:r>
              <w:t>51953,45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51953,45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183.</w:t>
            </w:r>
          </w:p>
        </w:tc>
        <w:tc>
          <w:tcPr>
            <w:tcW w:w="2835" w:type="dxa"/>
          </w:tcPr>
          <w:p w:rsidR="00577AB5" w:rsidRDefault="00577AB5">
            <w:pPr>
              <w:pStyle w:val="ConsPlusNormal"/>
            </w:pPr>
            <w:r>
              <w:t>г. Бузулук, ул. Нефтяников, д. 19</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50939,26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50939,26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184.</w:t>
            </w:r>
          </w:p>
        </w:tc>
        <w:tc>
          <w:tcPr>
            <w:tcW w:w="2835" w:type="dxa"/>
          </w:tcPr>
          <w:p w:rsidR="00577AB5" w:rsidRDefault="00577AB5">
            <w:pPr>
              <w:pStyle w:val="ConsPlusNormal"/>
            </w:pPr>
            <w:r>
              <w:t xml:space="preserve">г. Бузулук, ул. Нефтяников, </w:t>
            </w:r>
            <w:r>
              <w:lastRenderedPageBreak/>
              <w:t>д. 19</w:t>
            </w:r>
          </w:p>
        </w:tc>
        <w:tc>
          <w:tcPr>
            <w:tcW w:w="1871" w:type="dxa"/>
          </w:tcPr>
          <w:p w:rsidR="00577AB5" w:rsidRDefault="00577AB5">
            <w:pPr>
              <w:pStyle w:val="ConsPlusNormal"/>
            </w:pPr>
            <w:r>
              <w:lastRenderedPageBreak/>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9423,31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9423,31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185.</w:t>
            </w:r>
          </w:p>
        </w:tc>
        <w:tc>
          <w:tcPr>
            <w:tcW w:w="2835" w:type="dxa"/>
          </w:tcPr>
          <w:p w:rsidR="00577AB5" w:rsidRDefault="00577AB5">
            <w:pPr>
              <w:pStyle w:val="ConsPlusNormal"/>
            </w:pPr>
            <w:r>
              <w:t>г. Бузулук, ул. Нефтяников, д. 20</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42647,94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42647,94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186.</w:t>
            </w:r>
          </w:p>
        </w:tc>
        <w:tc>
          <w:tcPr>
            <w:tcW w:w="2835" w:type="dxa"/>
          </w:tcPr>
          <w:p w:rsidR="00577AB5" w:rsidRDefault="00577AB5">
            <w:pPr>
              <w:pStyle w:val="ConsPlusNormal"/>
            </w:pPr>
            <w:r>
              <w:t>г. Бузулук, ул. Нефтяников, д. 26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559,00</w:t>
            </w:r>
          </w:p>
        </w:tc>
        <w:tc>
          <w:tcPr>
            <w:tcW w:w="1871" w:type="dxa"/>
          </w:tcPr>
          <w:p w:rsidR="00577AB5" w:rsidRDefault="00577AB5">
            <w:pPr>
              <w:pStyle w:val="ConsPlusNormal"/>
              <w:jc w:val="center"/>
            </w:pPr>
            <w:r>
              <w:t>81620,65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81620,65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187.</w:t>
            </w:r>
          </w:p>
        </w:tc>
        <w:tc>
          <w:tcPr>
            <w:tcW w:w="2835" w:type="dxa"/>
          </w:tcPr>
          <w:p w:rsidR="00577AB5" w:rsidRDefault="00577AB5">
            <w:pPr>
              <w:pStyle w:val="ConsPlusNormal"/>
            </w:pPr>
            <w:r>
              <w:t>г. Бузулук, ул. Нефтяников, д. 26</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774,88</w:t>
            </w:r>
          </w:p>
        </w:tc>
        <w:tc>
          <w:tcPr>
            <w:tcW w:w="1871" w:type="dxa"/>
          </w:tcPr>
          <w:p w:rsidR="00577AB5" w:rsidRDefault="00577AB5">
            <w:pPr>
              <w:pStyle w:val="ConsPlusNormal"/>
              <w:jc w:val="center"/>
            </w:pPr>
            <w:r>
              <w:t>56552,62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56552,62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188.</w:t>
            </w:r>
          </w:p>
        </w:tc>
        <w:tc>
          <w:tcPr>
            <w:tcW w:w="2835" w:type="dxa"/>
          </w:tcPr>
          <w:p w:rsidR="00577AB5" w:rsidRDefault="00577AB5">
            <w:pPr>
              <w:pStyle w:val="ConsPlusNormal"/>
            </w:pPr>
            <w:r>
              <w:t>г. Бузулук, ул. Нефтяников, д. 26</w:t>
            </w:r>
          </w:p>
        </w:tc>
        <w:tc>
          <w:tcPr>
            <w:tcW w:w="1871" w:type="dxa"/>
          </w:tcPr>
          <w:p w:rsidR="00577AB5" w:rsidRDefault="00577AB5">
            <w:pPr>
              <w:pStyle w:val="ConsPlusNormal"/>
            </w:pPr>
            <w:r>
              <w:t>ремонт фундамента</w:t>
            </w:r>
          </w:p>
        </w:tc>
        <w:tc>
          <w:tcPr>
            <w:tcW w:w="1417" w:type="dxa"/>
          </w:tcPr>
          <w:p w:rsidR="00577AB5" w:rsidRDefault="00577AB5">
            <w:pPr>
              <w:pStyle w:val="ConsPlusNormal"/>
              <w:jc w:val="center"/>
            </w:pPr>
            <w:r>
              <w:t>куб.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98694,25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98694,25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189.</w:t>
            </w:r>
          </w:p>
        </w:tc>
        <w:tc>
          <w:tcPr>
            <w:tcW w:w="2835" w:type="dxa"/>
          </w:tcPr>
          <w:p w:rsidR="00577AB5" w:rsidRDefault="00577AB5">
            <w:pPr>
              <w:pStyle w:val="ConsPlusNormal"/>
            </w:pPr>
            <w:r>
              <w:t>г. Бузулук, ул. Рабочая, д. 49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52396,33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52396,33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190.</w:t>
            </w:r>
          </w:p>
        </w:tc>
        <w:tc>
          <w:tcPr>
            <w:tcW w:w="2835" w:type="dxa"/>
          </w:tcPr>
          <w:p w:rsidR="00577AB5" w:rsidRDefault="00577AB5">
            <w:pPr>
              <w:pStyle w:val="ConsPlusNormal"/>
            </w:pPr>
            <w:r>
              <w:t>г. Бузулук, ул. Рабочая, д. 49</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45927,37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45927,37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191.</w:t>
            </w:r>
          </w:p>
        </w:tc>
        <w:tc>
          <w:tcPr>
            <w:tcW w:w="2835" w:type="dxa"/>
          </w:tcPr>
          <w:p w:rsidR="00577AB5" w:rsidRDefault="00577AB5">
            <w:pPr>
              <w:pStyle w:val="ConsPlusNormal"/>
            </w:pPr>
            <w:r>
              <w:t>г. Бузулук, ул. Рожкова, д. 36</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61154,98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61154,98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192.</w:t>
            </w:r>
          </w:p>
        </w:tc>
        <w:tc>
          <w:tcPr>
            <w:tcW w:w="2835" w:type="dxa"/>
          </w:tcPr>
          <w:p w:rsidR="00577AB5" w:rsidRDefault="00577AB5">
            <w:pPr>
              <w:pStyle w:val="ConsPlusNormal"/>
            </w:pPr>
            <w:r>
              <w:t>г. Бузулук, ул. Советская, д. 48а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56467,67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56467,67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193.</w:t>
            </w:r>
          </w:p>
        </w:tc>
        <w:tc>
          <w:tcPr>
            <w:tcW w:w="2835" w:type="dxa"/>
          </w:tcPr>
          <w:p w:rsidR="00577AB5" w:rsidRDefault="00577AB5">
            <w:pPr>
              <w:pStyle w:val="ConsPlusNormal"/>
            </w:pPr>
            <w:r>
              <w:t>г. Бузулук, ул. Суворова, д. 10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2398,00</w:t>
            </w:r>
          </w:p>
        </w:tc>
        <w:tc>
          <w:tcPr>
            <w:tcW w:w="1871" w:type="dxa"/>
          </w:tcPr>
          <w:p w:rsidR="00577AB5" w:rsidRDefault="00577AB5">
            <w:pPr>
              <w:pStyle w:val="ConsPlusNormal"/>
              <w:jc w:val="center"/>
            </w:pPr>
            <w:r>
              <w:t>67914,23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67914,23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194.</w:t>
            </w:r>
          </w:p>
        </w:tc>
        <w:tc>
          <w:tcPr>
            <w:tcW w:w="2835" w:type="dxa"/>
          </w:tcPr>
          <w:p w:rsidR="00577AB5" w:rsidRDefault="00577AB5">
            <w:pPr>
              <w:pStyle w:val="ConsPlusNormal"/>
            </w:pPr>
            <w:r>
              <w:t>г. Бузулук, ул. Суворова, д. 12</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8961,92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8961,92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195.</w:t>
            </w:r>
          </w:p>
        </w:tc>
        <w:tc>
          <w:tcPr>
            <w:tcW w:w="2835" w:type="dxa"/>
          </w:tcPr>
          <w:p w:rsidR="00577AB5" w:rsidRDefault="00577AB5">
            <w:pPr>
              <w:pStyle w:val="ConsPlusNormal"/>
            </w:pPr>
            <w:r>
              <w:t>г. Бузулук, ул. Суворова, д. 18</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38423,30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38423,30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196.</w:t>
            </w:r>
          </w:p>
        </w:tc>
        <w:tc>
          <w:tcPr>
            <w:tcW w:w="2835" w:type="dxa"/>
          </w:tcPr>
          <w:p w:rsidR="00577AB5" w:rsidRDefault="00577AB5">
            <w:pPr>
              <w:pStyle w:val="ConsPlusNormal"/>
            </w:pPr>
            <w:r>
              <w:t>г. Бузулук, ул. Фрунзе, д. 12</w:t>
            </w:r>
          </w:p>
        </w:tc>
        <w:tc>
          <w:tcPr>
            <w:tcW w:w="1871" w:type="dxa"/>
          </w:tcPr>
          <w:p w:rsidR="00577AB5" w:rsidRDefault="00577AB5">
            <w:pPr>
              <w:pStyle w:val="ConsPlusNormal"/>
            </w:pPr>
            <w:r>
              <w:t xml:space="preserve">ремонт и (или) переустройство </w:t>
            </w:r>
            <w:r>
              <w:lastRenderedPageBreak/>
              <w:t>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1300,00</w:t>
            </w:r>
          </w:p>
        </w:tc>
        <w:tc>
          <w:tcPr>
            <w:tcW w:w="1871" w:type="dxa"/>
          </w:tcPr>
          <w:p w:rsidR="00577AB5" w:rsidRDefault="00577AB5">
            <w:pPr>
              <w:pStyle w:val="ConsPlusNormal"/>
              <w:jc w:val="center"/>
            </w:pPr>
            <w:r>
              <w:t>198362,86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198362,86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197.</w:t>
            </w:r>
          </w:p>
        </w:tc>
        <w:tc>
          <w:tcPr>
            <w:tcW w:w="2835" w:type="dxa"/>
          </w:tcPr>
          <w:p w:rsidR="00577AB5" w:rsidRDefault="00577AB5">
            <w:pPr>
              <w:pStyle w:val="ConsPlusNormal"/>
            </w:pPr>
            <w:r>
              <w:t>г. Бузулук, ул. Фрунзе, д. 22</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12609,94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12609,94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198.</w:t>
            </w:r>
          </w:p>
        </w:tc>
        <w:tc>
          <w:tcPr>
            <w:tcW w:w="2835" w:type="dxa"/>
          </w:tcPr>
          <w:p w:rsidR="00577AB5" w:rsidRDefault="00577AB5">
            <w:pPr>
              <w:pStyle w:val="ConsPlusNormal"/>
            </w:pPr>
            <w:r>
              <w:t>г. Бузулук, ул. Фрунзе, д. 22</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13374,69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13374,69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199.</w:t>
            </w:r>
          </w:p>
        </w:tc>
        <w:tc>
          <w:tcPr>
            <w:tcW w:w="2835" w:type="dxa"/>
          </w:tcPr>
          <w:p w:rsidR="00577AB5" w:rsidRDefault="00577AB5">
            <w:pPr>
              <w:pStyle w:val="ConsPlusNormal"/>
            </w:pPr>
            <w:r>
              <w:t>г. Бузулук, ул. Фрунзе, д. 22</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33727,75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33727,75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200.</w:t>
            </w:r>
          </w:p>
        </w:tc>
        <w:tc>
          <w:tcPr>
            <w:tcW w:w="2835" w:type="dxa"/>
          </w:tcPr>
          <w:p w:rsidR="00577AB5" w:rsidRDefault="00577AB5">
            <w:pPr>
              <w:pStyle w:val="ConsPlusNormal"/>
            </w:pPr>
            <w:r>
              <w:t>г. Бузулук, ул. Челюскинцев, д. 97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89160,40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89160,40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201.</w:t>
            </w:r>
          </w:p>
        </w:tc>
        <w:tc>
          <w:tcPr>
            <w:tcW w:w="2835" w:type="dxa"/>
          </w:tcPr>
          <w:p w:rsidR="00577AB5" w:rsidRDefault="00577AB5">
            <w:pPr>
              <w:pStyle w:val="ConsPlusNormal"/>
            </w:pPr>
            <w:r>
              <w:t>г. Бузулук, ул. Шевченко, д. 70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579,90</w:t>
            </w:r>
          </w:p>
        </w:tc>
        <w:tc>
          <w:tcPr>
            <w:tcW w:w="1871" w:type="dxa"/>
          </w:tcPr>
          <w:p w:rsidR="00577AB5" w:rsidRDefault="00577AB5">
            <w:pPr>
              <w:pStyle w:val="ConsPlusNormal"/>
              <w:jc w:val="center"/>
            </w:pPr>
            <w:r>
              <w:t>129879,20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129879,20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202.</w:t>
            </w:r>
          </w:p>
        </w:tc>
        <w:tc>
          <w:tcPr>
            <w:tcW w:w="2835" w:type="dxa"/>
          </w:tcPr>
          <w:p w:rsidR="00577AB5" w:rsidRDefault="00577AB5">
            <w:pPr>
              <w:pStyle w:val="ConsPlusNormal"/>
            </w:pPr>
            <w:r>
              <w:t>г. Бузулук, ул. Шевченко, д. 76</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76280,98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76280,98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10. Муниципальное образование город Медногорск</w:t>
            </w:r>
          </w:p>
        </w:tc>
      </w:tr>
      <w:tr w:rsidR="00577AB5">
        <w:tc>
          <w:tcPr>
            <w:tcW w:w="3742" w:type="dxa"/>
            <w:gridSpan w:val="2"/>
          </w:tcPr>
          <w:p w:rsidR="00577AB5" w:rsidRDefault="00577AB5">
            <w:pPr>
              <w:pStyle w:val="ConsPlusNormal"/>
            </w:pPr>
            <w:r>
              <w:t>Итого по муниципальному образованию город Медногорск</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3604893,93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3604893,93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203.</w:t>
            </w:r>
          </w:p>
        </w:tc>
        <w:tc>
          <w:tcPr>
            <w:tcW w:w="2835" w:type="dxa"/>
          </w:tcPr>
          <w:p w:rsidR="00577AB5" w:rsidRDefault="00577AB5">
            <w:pPr>
              <w:pStyle w:val="ConsPlusNormal"/>
            </w:pPr>
            <w:r>
              <w:t>г. Медногорск, пер. Советский, д. 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945,00</w:t>
            </w:r>
          </w:p>
        </w:tc>
        <w:tc>
          <w:tcPr>
            <w:tcW w:w="1871" w:type="dxa"/>
          </w:tcPr>
          <w:p w:rsidR="00577AB5" w:rsidRDefault="00577AB5">
            <w:pPr>
              <w:pStyle w:val="ConsPlusNormal"/>
              <w:jc w:val="center"/>
            </w:pPr>
            <w:r>
              <w:t>138337,63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138337,63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204.</w:t>
            </w:r>
          </w:p>
        </w:tc>
        <w:tc>
          <w:tcPr>
            <w:tcW w:w="2835" w:type="dxa"/>
          </w:tcPr>
          <w:p w:rsidR="00577AB5" w:rsidRDefault="00577AB5">
            <w:pPr>
              <w:pStyle w:val="ConsPlusNormal"/>
            </w:pPr>
            <w:r>
              <w:t>г. Медногорск, пер. Советский,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1270,00</w:t>
            </w:r>
          </w:p>
        </w:tc>
        <w:tc>
          <w:tcPr>
            <w:tcW w:w="1871" w:type="dxa"/>
          </w:tcPr>
          <w:p w:rsidR="00577AB5" w:rsidRDefault="00577AB5">
            <w:pPr>
              <w:pStyle w:val="ConsPlusNormal"/>
              <w:jc w:val="center"/>
            </w:pPr>
            <w:r>
              <w:t>140617,55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140617,55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205.</w:t>
            </w:r>
          </w:p>
        </w:tc>
        <w:tc>
          <w:tcPr>
            <w:tcW w:w="2835" w:type="dxa"/>
          </w:tcPr>
          <w:p w:rsidR="00577AB5" w:rsidRDefault="00577AB5">
            <w:pPr>
              <w:pStyle w:val="ConsPlusNormal"/>
            </w:pPr>
            <w:r>
              <w:t>г. Медногорск, пер. Советский, д. 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1094,00</w:t>
            </w:r>
          </w:p>
        </w:tc>
        <w:tc>
          <w:tcPr>
            <w:tcW w:w="1871" w:type="dxa"/>
          </w:tcPr>
          <w:p w:rsidR="00577AB5" w:rsidRDefault="00577AB5">
            <w:pPr>
              <w:pStyle w:val="ConsPlusNormal"/>
              <w:jc w:val="center"/>
            </w:pPr>
            <w:r>
              <w:t>54847,75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54847,75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206.</w:t>
            </w:r>
          </w:p>
        </w:tc>
        <w:tc>
          <w:tcPr>
            <w:tcW w:w="2835" w:type="dxa"/>
          </w:tcPr>
          <w:p w:rsidR="00577AB5" w:rsidRDefault="00577AB5">
            <w:pPr>
              <w:pStyle w:val="ConsPlusNormal"/>
            </w:pPr>
            <w:r>
              <w:t>г. Медногорск, пер. Тульский, д. 11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717,00</w:t>
            </w:r>
          </w:p>
        </w:tc>
        <w:tc>
          <w:tcPr>
            <w:tcW w:w="1871" w:type="dxa"/>
          </w:tcPr>
          <w:p w:rsidR="00577AB5" w:rsidRDefault="00577AB5">
            <w:pPr>
              <w:pStyle w:val="ConsPlusNormal"/>
              <w:jc w:val="center"/>
            </w:pPr>
            <w:r>
              <w:t>90757,78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90757,78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207.</w:t>
            </w:r>
          </w:p>
        </w:tc>
        <w:tc>
          <w:tcPr>
            <w:tcW w:w="2835" w:type="dxa"/>
          </w:tcPr>
          <w:p w:rsidR="00577AB5" w:rsidRDefault="00577AB5">
            <w:pPr>
              <w:pStyle w:val="ConsPlusNormal"/>
            </w:pPr>
            <w:r>
              <w:t>г. Медногорск, пер. Тульский, д. 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63449,59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63449,59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208.</w:t>
            </w:r>
          </w:p>
        </w:tc>
        <w:tc>
          <w:tcPr>
            <w:tcW w:w="2835" w:type="dxa"/>
          </w:tcPr>
          <w:p w:rsidR="00577AB5" w:rsidRDefault="00577AB5">
            <w:pPr>
              <w:pStyle w:val="ConsPlusNormal"/>
            </w:pPr>
            <w:r>
              <w:t>г. Медногорск, ул. Больничная, д. 10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662,00</w:t>
            </w:r>
          </w:p>
        </w:tc>
        <w:tc>
          <w:tcPr>
            <w:tcW w:w="1871" w:type="dxa"/>
          </w:tcPr>
          <w:p w:rsidR="00577AB5" w:rsidRDefault="00577AB5">
            <w:pPr>
              <w:pStyle w:val="ConsPlusNormal"/>
              <w:jc w:val="center"/>
            </w:pPr>
            <w:r>
              <w:t>79249,81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79249,81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209.</w:t>
            </w:r>
          </w:p>
        </w:tc>
        <w:tc>
          <w:tcPr>
            <w:tcW w:w="2835" w:type="dxa"/>
          </w:tcPr>
          <w:p w:rsidR="00577AB5" w:rsidRDefault="00577AB5">
            <w:pPr>
              <w:pStyle w:val="ConsPlusNormal"/>
            </w:pPr>
            <w:r>
              <w:t>г. Медногорск, ул. Больничная, д. 11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50273,28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50273,28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210.</w:t>
            </w:r>
          </w:p>
        </w:tc>
        <w:tc>
          <w:tcPr>
            <w:tcW w:w="2835" w:type="dxa"/>
          </w:tcPr>
          <w:p w:rsidR="00577AB5" w:rsidRDefault="00577AB5">
            <w:pPr>
              <w:pStyle w:val="ConsPlusNormal"/>
            </w:pPr>
            <w:r>
              <w:t>г. Медногорск, ул. Больничная, д. 11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464,00</w:t>
            </w:r>
          </w:p>
        </w:tc>
        <w:tc>
          <w:tcPr>
            <w:tcW w:w="1871" w:type="dxa"/>
          </w:tcPr>
          <w:p w:rsidR="00577AB5" w:rsidRDefault="00577AB5">
            <w:pPr>
              <w:pStyle w:val="ConsPlusNormal"/>
              <w:jc w:val="center"/>
            </w:pPr>
            <w:r>
              <w:t>81839,93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81839,93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211.</w:t>
            </w:r>
          </w:p>
        </w:tc>
        <w:tc>
          <w:tcPr>
            <w:tcW w:w="2835" w:type="dxa"/>
          </w:tcPr>
          <w:p w:rsidR="00577AB5" w:rsidRDefault="00577AB5">
            <w:pPr>
              <w:pStyle w:val="ConsPlusNormal"/>
            </w:pPr>
            <w:r>
              <w:t>г. Медногорск, ул. Больничная,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464,00</w:t>
            </w:r>
          </w:p>
        </w:tc>
        <w:tc>
          <w:tcPr>
            <w:tcW w:w="1871" w:type="dxa"/>
          </w:tcPr>
          <w:p w:rsidR="00577AB5" w:rsidRDefault="00577AB5">
            <w:pPr>
              <w:pStyle w:val="ConsPlusNormal"/>
              <w:jc w:val="center"/>
            </w:pPr>
            <w:r>
              <w:t>81826,15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81826,15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212.</w:t>
            </w:r>
          </w:p>
        </w:tc>
        <w:tc>
          <w:tcPr>
            <w:tcW w:w="2835" w:type="dxa"/>
          </w:tcPr>
          <w:p w:rsidR="00577AB5" w:rsidRDefault="00577AB5">
            <w:pPr>
              <w:pStyle w:val="ConsPlusNormal"/>
            </w:pPr>
            <w:r>
              <w:t>г. Медногорск, ул. Больничная, д. 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63260,91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63260,91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213.</w:t>
            </w:r>
          </w:p>
        </w:tc>
        <w:tc>
          <w:tcPr>
            <w:tcW w:w="2835" w:type="dxa"/>
          </w:tcPr>
          <w:p w:rsidR="00577AB5" w:rsidRDefault="00577AB5">
            <w:pPr>
              <w:pStyle w:val="ConsPlusNormal"/>
            </w:pPr>
            <w:r>
              <w:t>г. Медногорск, ул. Больничная,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465,00</w:t>
            </w:r>
          </w:p>
        </w:tc>
        <w:tc>
          <w:tcPr>
            <w:tcW w:w="1871" w:type="dxa"/>
          </w:tcPr>
          <w:p w:rsidR="00577AB5" w:rsidRDefault="00577AB5">
            <w:pPr>
              <w:pStyle w:val="ConsPlusNormal"/>
              <w:jc w:val="center"/>
            </w:pPr>
            <w:r>
              <w:t>81998,80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81998,80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214.</w:t>
            </w:r>
          </w:p>
        </w:tc>
        <w:tc>
          <w:tcPr>
            <w:tcW w:w="2835" w:type="dxa"/>
          </w:tcPr>
          <w:p w:rsidR="00577AB5" w:rsidRDefault="00577AB5">
            <w:pPr>
              <w:pStyle w:val="ConsPlusNormal"/>
            </w:pPr>
            <w:r>
              <w:t>г. Медногорск, ул. Больничная, д. 6</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60665,48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60665,48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215.</w:t>
            </w:r>
          </w:p>
        </w:tc>
        <w:tc>
          <w:tcPr>
            <w:tcW w:w="2835" w:type="dxa"/>
          </w:tcPr>
          <w:p w:rsidR="00577AB5" w:rsidRDefault="00577AB5">
            <w:pPr>
              <w:pStyle w:val="ConsPlusNormal"/>
            </w:pPr>
            <w:r>
              <w:t>г. Медногорск, ул. Больничная, д. 7</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50240,53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50240,53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216.</w:t>
            </w:r>
          </w:p>
        </w:tc>
        <w:tc>
          <w:tcPr>
            <w:tcW w:w="2835" w:type="dxa"/>
          </w:tcPr>
          <w:p w:rsidR="00577AB5" w:rsidRDefault="00577AB5">
            <w:pPr>
              <w:pStyle w:val="ConsPlusNormal"/>
            </w:pPr>
            <w:r>
              <w:t xml:space="preserve">г. Медногорск, ул. </w:t>
            </w:r>
            <w:r>
              <w:lastRenderedPageBreak/>
              <w:t>Больничная, д. 7</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465,00</w:t>
            </w:r>
          </w:p>
        </w:tc>
        <w:tc>
          <w:tcPr>
            <w:tcW w:w="1871" w:type="dxa"/>
          </w:tcPr>
          <w:p w:rsidR="00577AB5" w:rsidRDefault="00577AB5">
            <w:pPr>
              <w:pStyle w:val="ConsPlusNormal"/>
              <w:jc w:val="center"/>
            </w:pPr>
            <w:r>
              <w:t>81770,85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81770,85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217.</w:t>
            </w:r>
          </w:p>
        </w:tc>
        <w:tc>
          <w:tcPr>
            <w:tcW w:w="2835" w:type="dxa"/>
          </w:tcPr>
          <w:p w:rsidR="00577AB5" w:rsidRDefault="00577AB5">
            <w:pPr>
              <w:pStyle w:val="ConsPlusNormal"/>
            </w:pPr>
            <w:r>
              <w:t>г. Медногорск, ул. Герцена,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89039,00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89039,00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218.</w:t>
            </w:r>
          </w:p>
        </w:tc>
        <w:tc>
          <w:tcPr>
            <w:tcW w:w="2835" w:type="dxa"/>
          </w:tcPr>
          <w:p w:rsidR="00577AB5" w:rsidRDefault="00577AB5">
            <w:pPr>
              <w:pStyle w:val="ConsPlusNormal"/>
            </w:pPr>
            <w:r>
              <w:t>г. Медногорск, ул. Ежова,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466,00</w:t>
            </w:r>
          </w:p>
        </w:tc>
        <w:tc>
          <w:tcPr>
            <w:tcW w:w="1871" w:type="dxa"/>
          </w:tcPr>
          <w:p w:rsidR="00577AB5" w:rsidRDefault="00577AB5">
            <w:pPr>
              <w:pStyle w:val="ConsPlusNormal"/>
              <w:jc w:val="center"/>
            </w:pPr>
            <w:r>
              <w:t>82054,11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82054,11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219.</w:t>
            </w:r>
          </w:p>
        </w:tc>
        <w:tc>
          <w:tcPr>
            <w:tcW w:w="2835" w:type="dxa"/>
          </w:tcPr>
          <w:p w:rsidR="00577AB5" w:rsidRDefault="00577AB5">
            <w:pPr>
              <w:pStyle w:val="ConsPlusNormal"/>
            </w:pPr>
            <w:r>
              <w:t>г. Медногорск, ул. Коминтерна, д. 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446,00</w:t>
            </w:r>
          </w:p>
        </w:tc>
        <w:tc>
          <w:tcPr>
            <w:tcW w:w="1871" w:type="dxa"/>
          </w:tcPr>
          <w:p w:rsidR="00577AB5" w:rsidRDefault="00577AB5">
            <w:pPr>
              <w:pStyle w:val="ConsPlusNormal"/>
              <w:jc w:val="center"/>
            </w:pPr>
            <w:r>
              <w:t>79995,28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79995,28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220.</w:t>
            </w:r>
          </w:p>
        </w:tc>
        <w:tc>
          <w:tcPr>
            <w:tcW w:w="2835" w:type="dxa"/>
          </w:tcPr>
          <w:p w:rsidR="00577AB5" w:rsidRDefault="00577AB5">
            <w:pPr>
              <w:pStyle w:val="ConsPlusNormal"/>
            </w:pPr>
            <w:r>
              <w:t>г. Медногорск, ул. Коммунаров, д. 6</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55628,41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55628,41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221.</w:t>
            </w:r>
          </w:p>
        </w:tc>
        <w:tc>
          <w:tcPr>
            <w:tcW w:w="2835" w:type="dxa"/>
          </w:tcPr>
          <w:p w:rsidR="00577AB5" w:rsidRDefault="00577AB5">
            <w:pPr>
              <w:pStyle w:val="ConsPlusNormal"/>
            </w:pPr>
            <w:r>
              <w:t>г. Медногорск, ул. Коммунаров, д. 6</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462,00</w:t>
            </w:r>
          </w:p>
        </w:tc>
        <w:tc>
          <w:tcPr>
            <w:tcW w:w="1871" w:type="dxa"/>
          </w:tcPr>
          <w:p w:rsidR="00577AB5" w:rsidRDefault="00577AB5">
            <w:pPr>
              <w:pStyle w:val="ConsPlusNormal"/>
              <w:jc w:val="center"/>
            </w:pPr>
            <w:r>
              <w:t>52612,32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52612,32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222.</w:t>
            </w:r>
          </w:p>
        </w:tc>
        <w:tc>
          <w:tcPr>
            <w:tcW w:w="2835" w:type="dxa"/>
          </w:tcPr>
          <w:p w:rsidR="00577AB5" w:rsidRDefault="00577AB5">
            <w:pPr>
              <w:pStyle w:val="ConsPlusNormal"/>
            </w:pPr>
            <w:r>
              <w:t>г. Медногорск, ул. Комсомольская, д. 13</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71197,94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71197,94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223.</w:t>
            </w:r>
          </w:p>
        </w:tc>
        <w:tc>
          <w:tcPr>
            <w:tcW w:w="2835" w:type="dxa"/>
          </w:tcPr>
          <w:p w:rsidR="00577AB5" w:rsidRDefault="00577AB5">
            <w:pPr>
              <w:pStyle w:val="ConsPlusNormal"/>
            </w:pPr>
            <w:r>
              <w:t>г. Медногорск, ул. Комсомольская, д. 14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1180,00</w:t>
            </w:r>
          </w:p>
        </w:tc>
        <w:tc>
          <w:tcPr>
            <w:tcW w:w="1871" w:type="dxa"/>
          </w:tcPr>
          <w:p w:rsidR="00577AB5" w:rsidRDefault="00577AB5">
            <w:pPr>
              <w:pStyle w:val="ConsPlusNormal"/>
              <w:jc w:val="center"/>
            </w:pPr>
            <w:r>
              <w:t>88741,68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88741,68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224.</w:t>
            </w:r>
          </w:p>
        </w:tc>
        <w:tc>
          <w:tcPr>
            <w:tcW w:w="2835" w:type="dxa"/>
          </w:tcPr>
          <w:p w:rsidR="00577AB5" w:rsidRDefault="00577AB5">
            <w:pPr>
              <w:pStyle w:val="ConsPlusNormal"/>
            </w:pPr>
            <w:r>
              <w:t>г. Медногорск, ул. Кооперативная, д. 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458,00</w:t>
            </w:r>
          </w:p>
        </w:tc>
        <w:tc>
          <w:tcPr>
            <w:tcW w:w="1871" w:type="dxa"/>
          </w:tcPr>
          <w:p w:rsidR="00577AB5" w:rsidRDefault="00577AB5">
            <w:pPr>
              <w:pStyle w:val="ConsPlusNormal"/>
              <w:jc w:val="center"/>
            </w:pPr>
            <w:r>
              <w:t>80202,59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80202,59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225.</w:t>
            </w:r>
          </w:p>
        </w:tc>
        <w:tc>
          <w:tcPr>
            <w:tcW w:w="2835" w:type="dxa"/>
          </w:tcPr>
          <w:p w:rsidR="00577AB5" w:rsidRDefault="00577AB5">
            <w:pPr>
              <w:pStyle w:val="ConsPlusNormal"/>
            </w:pPr>
            <w:r>
              <w:t>г. Медногорск, ул. Ленина, д. 2</w:t>
            </w:r>
          </w:p>
        </w:tc>
        <w:tc>
          <w:tcPr>
            <w:tcW w:w="1871" w:type="dxa"/>
          </w:tcPr>
          <w:p w:rsidR="00577AB5" w:rsidRDefault="00577AB5">
            <w:pPr>
              <w:pStyle w:val="ConsPlusNormal"/>
            </w:pPr>
            <w:r>
              <w:t>ремонт ПП</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890,00</w:t>
            </w:r>
          </w:p>
        </w:tc>
        <w:tc>
          <w:tcPr>
            <w:tcW w:w="1871" w:type="dxa"/>
          </w:tcPr>
          <w:p w:rsidR="00577AB5" w:rsidRDefault="00577AB5">
            <w:pPr>
              <w:pStyle w:val="ConsPlusNormal"/>
              <w:jc w:val="center"/>
            </w:pPr>
            <w:r>
              <w:t>78646,52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78646,52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226.</w:t>
            </w:r>
          </w:p>
        </w:tc>
        <w:tc>
          <w:tcPr>
            <w:tcW w:w="2835" w:type="dxa"/>
          </w:tcPr>
          <w:p w:rsidR="00577AB5" w:rsidRDefault="00577AB5">
            <w:pPr>
              <w:pStyle w:val="ConsPlusNormal"/>
            </w:pPr>
            <w:r>
              <w:t>г. Медногорск, ул. Ленина, д. 4</w:t>
            </w:r>
          </w:p>
        </w:tc>
        <w:tc>
          <w:tcPr>
            <w:tcW w:w="1871" w:type="dxa"/>
          </w:tcPr>
          <w:p w:rsidR="00577AB5" w:rsidRDefault="00577AB5">
            <w:pPr>
              <w:pStyle w:val="ConsPlusNormal"/>
            </w:pPr>
            <w:r>
              <w:t xml:space="preserve">ремонт и (или) переустройство </w:t>
            </w:r>
            <w:r>
              <w:lastRenderedPageBreak/>
              <w:t>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1125,00</w:t>
            </w:r>
          </w:p>
        </w:tc>
        <w:tc>
          <w:tcPr>
            <w:tcW w:w="1871" w:type="dxa"/>
          </w:tcPr>
          <w:p w:rsidR="00577AB5" w:rsidRDefault="00577AB5">
            <w:pPr>
              <w:pStyle w:val="ConsPlusNormal"/>
              <w:jc w:val="center"/>
            </w:pPr>
            <w:r>
              <w:t>108083,31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108083,31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227.</w:t>
            </w:r>
          </w:p>
        </w:tc>
        <w:tc>
          <w:tcPr>
            <w:tcW w:w="2835" w:type="dxa"/>
          </w:tcPr>
          <w:p w:rsidR="00577AB5" w:rsidRDefault="00577AB5">
            <w:pPr>
              <w:pStyle w:val="ConsPlusNormal"/>
            </w:pPr>
            <w:r>
              <w:t>г. Медногорск, ул. Металлургов, д. 25</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2580,00</w:t>
            </w:r>
          </w:p>
        </w:tc>
        <w:tc>
          <w:tcPr>
            <w:tcW w:w="1871" w:type="dxa"/>
          </w:tcPr>
          <w:p w:rsidR="00577AB5" w:rsidRDefault="00577AB5">
            <w:pPr>
              <w:pStyle w:val="ConsPlusNormal"/>
              <w:jc w:val="center"/>
            </w:pPr>
            <w:r>
              <w:t>99305,88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99305,88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228.</w:t>
            </w:r>
          </w:p>
        </w:tc>
        <w:tc>
          <w:tcPr>
            <w:tcW w:w="2835" w:type="dxa"/>
          </w:tcPr>
          <w:p w:rsidR="00577AB5" w:rsidRDefault="00577AB5">
            <w:pPr>
              <w:pStyle w:val="ConsPlusNormal"/>
            </w:pPr>
            <w:r>
              <w:t>г. Медногорск, ул. Моторная, д. 5</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17470,67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17470,67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229.</w:t>
            </w:r>
          </w:p>
        </w:tc>
        <w:tc>
          <w:tcPr>
            <w:tcW w:w="2835" w:type="dxa"/>
          </w:tcPr>
          <w:p w:rsidR="00577AB5" w:rsidRDefault="00577AB5">
            <w:pPr>
              <w:pStyle w:val="ConsPlusNormal"/>
            </w:pPr>
            <w:r>
              <w:t>г. Медногорск, ул. Моторная, д. 50</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51106,92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51106,92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230.</w:t>
            </w:r>
          </w:p>
        </w:tc>
        <w:tc>
          <w:tcPr>
            <w:tcW w:w="2835" w:type="dxa"/>
          </w:tcPr>
          <w:p w:rsidR="00577AB5" w:rsidRDefault="00577AB5">
            <w:pPr>
              <w:pStyle w:val="ConsPlusNormal"/>
            </w:pPr>
            <w:r>
              <w:t>г. Медногорск, ул. Советская, д. 12а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312,00</w:t>
            </w:r>
          </w:p>
        </w:tc>
        <w:tc>
          <w:tcPr>
            <w:tcW w:w="1871" w:type="dxa"/>
          </w:tcPr>
          <w:p w:rsidR="00577AB5" w:rsidRDefault="00577AB5">
            <w:pPr>
              <w:pStyle w:val="ConsPlusNormal"/>
              <w:jc w:val="center"/>
            </w:pPr>
            <w:r>
              <w:t>66675,34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66675,34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231.</w:t>
            </w:r>
          </w:p>
        </w:tc>
        <w:tc>
          <w:tcPr>
            <w:tcW w:w="2835" w:type="dxa"/>
          </w:tcPr>
          <w:p w:rsidR="00577AB5" w:rsidRDefault="00577AB5">
            <w:pPr>
              <w:pStyle w:val="ConsPlusNormal"/>
            </w:pPr>
            <w:r>
              <w:t>г. Медногорск, ул. Советская, д. 24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70242,70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70242,70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232.</w:t>
            </w:r>
          </w:p>
        </w:tc>
        <w:tc>
          <w:tcPr>
            <w:tcW w:w="2835" w:type="dxa"/>
          </w:tcPr>
          <w:p w:rsidR="00577AB5" w:rsidRDefault="00577AB5">
            <w:pPr>
              <w:pStyle w:val="ConsPlusNormal"/>
            </w:pPr>
            <w:r>
              <w:t>г. Медногорск, ул. Советская, д. 31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83027,62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83027,62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233.</w:t>
            </w:r>
          </w:p>
        </w:tc>
        <w:tc>
          <w:tcPr>
            <w:tcW w:w="2835" w:type="dxa"/>
          </w:tcPr>
          <w:p w:rsidR="00577AB5" w:rsidRDefault="00577AB5">
            <w:pPr>
              <w:pStyle w:val="ConsPlusNormal"/>
            </w:pPr>
            <w:r>
              <w:t>г. Медногорск, ул. Советская, д. 31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128388,24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128388,24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234.</w:t>
            </w:r>
          </w:p>
        </w:tc>
        <w:tc>
          <w:tcPr>
            <w:tcW w:w="2835" w:type="dxa"/>
          </w:tcPr>
          <w:p w:rsidR="00577AB5" w:rsidRDefault="00577AB5">
            <w:pPr>
              <w:pStyle w:val="ConsPlusNormal"/>
            </w:pPr>
            <w:r>
              <w:t>г. Медногорск, ул. Советская, д. 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353,00</w:t>
            </w:r>
          </w:p>
        </w:tc>
        <w:tc>
          <w:tcPr>
            <w:tcW w:w="1871" w:type="dxa"/>
          </w:tcPr>
          <w:p w:rsidR="00577AB5" w:rsidRDefault="00577AB5">
            <w:pPr>
              <w:pStyle w:val="ConsPlusNormal"/>
              <w:jc w:val="center"/>
            </w:pPr>
            <w:r>
              <w:t>75960,48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75960,48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235.</w:t>
            </w:r>
          </w:p>
        </w:tc>
        <w:tc>
          <w:tcPr>
            <w:tcW w:w="2835" w:type="dxa"/>
          </w:tcPr>
          <w:p w:rsidR="00577AB5" w:rsidRDefault="00577AB5">
            <w:pPr>
              <w:pStyle w:val="ConsPlusNormal"/>
            </w:pPr>
            <w:r>
              <w:t>г. Медногорск, ул. Тульская, д. 21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58390,04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58390,04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236.</w:t>
            </w:r>
          </w:p>
        </w:tc>
        <w:tc>
          <w:tcPr>
            <w:tcW w:w="2835" w:type="dxa"/>
          </w:tcPr>
          <w:p w:rsidR="00577AB5" w:rsidRDefault="00577AB5">
            <w:pPr>
              <w:pStyle w:val="ConsPlusNormal"/>
            </w:pPr>
            <w:r>
              <w:t>г. Медногорск, ул. Тульская, д. 25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58660,78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58660,78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237.</w:t>
            </w:r>
          </w:p>
        </w:tc>
        <w:tc>
          <w:tcPr>
            <w:tcW w:w="2835" w:type="dxa"/>
          </w:tcPr>
          <w:p w:rsidR="00577AB5" w:rsidRDefault="00577AB5">
            <w:pPr>
              <w:pStyle w:val="ConsPlusNormal"/>
            </w:pPr>
            <w:r>
              <w:t>г. Медногорск, ул. Тульская, д. 27</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91928,81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91928,81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238.</w:t>
            </w:r>
          </w:p>
        </w:tc>
        <w:tc>
          <w:tcPr>
            <w:tcW w:w="2835" w:type="dxa"/>
          </w:tcPr>
          <w:p w:rsidR="00577AB5" w:rsidRDefault="00577AB5">
            <w:pPr>
              <w:pStyle w:val="ConsPlusNormal"/>
            </w:pPr>
            <w:r>
              <w:t>г. Медногорск, ул. Тульская, д. 27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1480,00</w:t>
            </w:r>
          </w:p>
        </w:tc>
        <w:tc>
          <w:tcPr>
            <w:tcW w:w="1871" w:type="dxa"/>
          </w:tcPr>
          <w:p w:rsidR="00577AB5" w:rsidRDefault="00577AB5">
            <w:pPr>
              <w:pStyle w:val="ConsPlusNormal"/>
              <w:jc w:val="center"/>
            </w:pPr>
            <w:r>
              <w:t>125919,90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125919,90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239.</w:t>
            </w:r>
          </w:p>
        </w:tc>
        <w:tc>
          <w:tcPr>
            <w:tcW w:w="2835" w:type="dxa"/>
          </w:tcPr>
          <w:p w:rsidR="00577AB5" w:rsidRDefault="00577AB5">
            <w:pPr>
              <w:pStyle w:val="ConsPlusNormal"/>
            </w:pPr>
            <w:r>
              <w:t>г. Медногорск, ул. Тульская, д. 29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63077,65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63077,65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240.</w:t>
            </w:r>
          </w:p>
        </w:tc>
        <w:tc>
          <w:tcPr>
            <w:tcW w:w="2835" w:type="dxa"/>
          </w:tcPr>
          <w:p w:rsidR="00577AB5" w:rsidRDefault="00577AB5">
            <w:pPr>
              <w:pStyle w:val="ConsPlusNormal"/>
            </w:pPr>
            <w:r>
              <w:t>г. Медногорск, ул. Тульская, д. 31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62642,03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62642,03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241.</w:t>
            </w:r>
          </w:p>
        </w:tc>
        <w:tc>
          <w:tcPr>
            <w:tcW w:w="2835" w:type="dxa"/>
          </w:tcPr>
          <w:p w:rsidR="00577AB5" w:rsidRDefault="00577AB5">
            <w:pPr>
              <w:pStyle w:val="ConsPlusNormal"/>
            </w:pPr>
            <w:r>
              <w:t>г. Медногорск, ул. Тульская, д. 49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510,00</w:t>
            </w:r>
          </w:p>
        </w:tc>
        <w:tc>
          <w:tcPr>
            <w:tcW w:w="1871" w:type="dxa"/>
          </w:tcPr>
          <w:p w:rsidR="00577AB5" w:rsidRDefault="00577AB5">
            <w:pPr>
              <w:pStyle w:val="ConsPlusNormal"/>
              <w:jc w:val="center"/>
            </w:pPr>
            <w:r>
              <w:t>45825,63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45825,63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242.</w:t>
            </w:r>
          </w:p>
        </w:tc>
        <w:tc>
          <w:tcPr>
            <w:tcW w:w="2835" w:type="dxa"/>
          </w:tcPr>
          <w:p w:rsidR="00577AB5" w:rsidRDefault="00577AB5">
            <w:pPr>
              <w:pStyle w:val="ConsPlusNormal"/>
            </w:pPr>
            <w:r>
              <w:t>г. Медногорск, ул. Тульская, д. 51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601,00</w:t>
            </w:r>
          </w:p>
        </w:tc>
        <w:tc>
          <w:tcPr>
            <w:tcW w:w="1871" w:type="dxa"/>
          </w:tcPr>
          <w:p w:rsidR="00577AB5" w:rsidRDefault="00577AB5">
            <w:pPr>
              <w:pStyle w:val="ConsPlusNormal"/>
              <w:jc w:val="center"/>
            </w:pPr>
            <w:r>
              <w:t>45059,47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45059,47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243.</w:t>
            </w:r>
          </w:p>
        </w:tc>
        <w:tc>
          <w:tcPr>
            <w:tcW w:w="2835" w:type="dxa"/>
          </w:tcPr>
          <w:p w:rsidR="00577AB5" w:rsidRDefault="00577AB5">
            <w:pPr>
              <w:pStyle w:val="ConsPlusNormal"/>
            </w:pPr>
            <w:r>
              <w:t>г. Медногорск, ул. Юбилейная, д. 11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62245,51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62245,51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244.</w:t>
            </w:r>
          </w:p>
        </w:tc>
        <w:tc>
          <w:tcPr>
            <w:tcW w:w="2835" w:type="dxa"/>
          </w:tcPr>
          <w:p w:rsidR="00577AB5" w:rsidRDefault="00577AB5">
            <w:pPr>
              <w:pStyle w:val="ConsPlusNormal"/>
            </w:pPr>
            <w:r>
              <w:t>г. Медногорск, ул. Юбилейная, д. 13</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53855,02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53855,02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245.</w:t>
            </w:r>
          </w:p>
        </w:tc>
        <w:tc>
          <w:tcPr>
            <w:tcW w:w="2835" w:type="dxa"/>
          </w:tcPr>
          <w:p w:rsidR="00577AB5" w:rsidRDefault="00577AB5">
            <w:pPr>
              <w:pStyle w:val="ConsPlusNormal"/>
            </w:pPr>
            <w:r>
              <w:t>г. Медногорск, ул. Юбилейная, д. 13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458,00</w:t>
            </w:r>
          </w:p>
        </w:tc>
        <w:tc>
          <w:tcPr>
            <w:tcW w:w="1871" w:type="dxa"/>
          </w:tcPr>
          <w:p w:rsidR="00577AB5" w:rsidRDefault="00577AB5">
            <w:pPr>
              <w:pStyle w:val="ConsPlusNormal"/>
              <w:jc w:val="center"/>
            </w:pPr>
            <w:r>
              <w:t>81045,44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81045,44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246.</w:t>
            </w:r>
          </w:p>
        </w:tc>
        <w:tc>
          <w:tcPr>
            <w:tcW w:w="2835" w:type="dxa"/>
          </w:tcPr>
          <w:p w:rsidR="00577AB5" w:rsidRDefault="00577AB5">
            <w:pPr>
              <w:pStyle w:val="ConsPlusNormal"/>
            </w:pPr>
            <w:r>
              <w:t>г. Медногорск, ул. Юбилейная, д. 17</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560,00</w:t>
            </w:r>
          </w:p>
        </w:tc>
        <w:tc>
          <w:tcPr>
            <w:tcW w:w="1871" w:type="dxa"/>
          </w:tcPr>
          <w:p w:rsidR="00577AB5" w:rsidRDefault="00577AB5">
            <w:pPr>
              <w:pStyle w:val="ConsPlusNormal"/>
              <w:jc w:val="center"/>
            </w:pPr>
            <w:r>
              <w:t>61114,59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61114,59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247.</w:t>
            </w:r>
          </w:p>
        </w:tc>
        <w:tc>
          <w:tcPr>
            <w:tcW w:w="2835" w:type="dxa"/>
          </w:tcPr>
          <w:p w:rsidR="00577AB5" w:rsidRDefault="00577AB5">
            <w:pPr>
              <w:pStyle w:val="ConsPlusNormal"/>
            </w:pPr>
            <w:r>
              <w:t>г. Медногорск, ул. Юбилейная, д. 19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465,00</w:t>
            </w:r>
          </w:p>
        </w:tc>
        <w:tc>
          <w:tcPr>
            <w:tcW w:w="1871" w:type="dxa"/>
          </w:tcPr>
          <w:p w:rsidR="00577AB5" w:rsidRDefault="00577AB5">
            <w:pPr>
              <w:pStyle w:val="ConsPlusNormal"/>
              <w:jc w:val="center"/>
            </w:pPr>
            <w:r>
              <w:t>81770,85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81770,85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248.</w:t>
            </w:r>
          </w:p>
        </w:tc>
        <w:tc>
          <w:tcPr>
            <w:tcW w:w="2835" w:type="dxa"/>
          </w:tcPr>
          <w:p w:rsidR="00577AB5" w:rsidRDefault="00577AB5">
            <w:pPr>
              <w:pStyle w:val="ConsPlusNormal"/>
            </w:pPr>
            <w:r>
              <w:t xml:space="preserve">г. Медногорск, ул. </w:t>
            </w:r>
            <w:r>
              <w:lastRenderedPageBreak/>
              <w:t>Юбилейная, д. 7</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460,00</w:t>
            </w:r>
          </w:p>
        </w:tc>
        <w:tc>
          <w:tcPr>
            <w:tcW w:w="1871" w:type="dxa"/>
          </w:tcPr>
          <w:p w:rsidR="00577AB5" w:rsidRDefault="00577AB5">
            <w:pPr>
              <w:pStyle w:val="ConsPlusNormal"/>
              <w:jc w:val="center"/>
            </w:pPr>
            <w:r>
              <w:t>81390,82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81390,82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249.</w:t>
            </w:r>
          </w:p>
        </w:tc>
        <w:tc>
          <w:tcPr>
            <w:tcW w:w="2835" w:type="dxa"/>
          </w:tcPr>
          <w:p w:rsidR="00577AB5" w:rsidRDefault="00577AB5">
            <w:pPr>
              <w:pStyle w:val="ConsPlusNormal"/>
            </w:pPr>
            <w:r>
              <w:t>г. Медногорск, ул. Юбилейная, д. 9</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53710,92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53710,92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250.</w:t>
            </w:r>
          </w:p>
        </w:tc>
        <w:tc>
          <w:tcPr>
            <w:tcW w:w="2835" w:type="dxa"/>
          </w:tcPr>
          <w:p w:rsidR="00577AB5" w:rsidRDefault="00577AB5">
            <w:pPr>
              <w:pStyle w:val="ConsPlusNormal"/>
            </w:pPr>
            <w:r>
              <w:t>г. Медногорск, ул. Юбилейная, д. 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458,00</w:t>
            </w:r>
          </w:p>
        </w:tc>
        <w:tc>
          <w:tcPr>
            <w:tcW w:w="1871" w:type="dxa"/>
          </w:tcPr>
          <w:p w:rsidR="00577AB5" w:rsidRDefault="00577AB5">
            <w:pPr>
              <w:pStyle w:val="ConsPlusNormal"/>
              <w:jc w:val="center"/>
            </w:pPr>
            <w:r>
              <w:t>80741,42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80741,42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11. Муниципальное образование город Новотроицк</w:t>
            </w:r>
          </w:p>
        </w:tc>
      </w:tr>
      <w:tr w:rsidR="00577AB5">
        <w:tc>
          <w:tcPr>
            <w:tcW w:w="3742" w:type="dxa"/>
            <w:gridSpan w:val="2"/>
          </w:tcPr>
          <w:p w:rsidR="00577AB5" w:rsidRDefault="00577AB5">
            <w:pPr>
              <w:pStyle w:val="ConsPlusNormal"/>
            </w:pPr>
            <w:r>
              <w:t>Итого по муниципальному образованию город Новотроицк</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3311698,30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3311698,30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251.</w:t>
            </w:r>
          </w:p>
        </w:tc>
        <w:tc>
          <w:tcPr>
            <w:tcW w:w="2835" w:type="dxa"/>
          </w:tcPr>
          <w:p w:rsidR="00577AB5" w:rsidRDefault="00577AB5">
            <w:pPr>
              <w:pStyle w:val="ConsPlusNormal"/>
            </w:pPr>
            <w:r>
              <w:t>г. Новотроицк, просп. Комсомольский, д. 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3</w:t>
            </w:r>
          </w:p>
        </w:tc>
        <w:tc>
          <w:tcPr>
            <w:tcW w:w="1871" w:type="dxa"/>
          </w:tcPr>
          <w:p w:rsidR="00577AB5" w:rsidRDefault="00577AB5">
            <w:pPr>
              <w:pStyle w:val="ConsPlusNormal"/>
              <w:jc w:val="center"/>
            </w:pPr>
            <w:r>
              <w:t>32982,40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32982,40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252.</w:t>
            </w:r>
          </w:p>
        </w:tc>
        <w:tc>
          <w:tcPr>
            <w:tcW w:w="2835" w:type="dxa"/>
          </w:tcPr>
          <w:p w:rsidR="00577AB5" w:rsidRDefault="00577AB5">
            <w:pPr>
              <w:pStyle w:val="ConsPlusNormal"/>
            </w:pPr>
            <w:r>
              <w:t>г. Новотроицк, просп. Комсомольский, д. 44</w:t>
            </w:r>
          </w:p>
        </w:tc>
        <w:tc>
          <w:tcPr>
            <w:tcW w:w="1871" w:type="dxa"/>
          </w:tcPr>
          <w:p w:rsidR="00577AB5" w:rsidRDefault="00577AB5">
            <w:pPr>
              <w:pStyle w:val="ConsPlusNormal"/>
            </w:pPr>
            <w:r>
              <w:t>ОДПУ ХВ</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15971,25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15971,25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253.</w:t>
            </w:r>
          </w:p>
        </w:tc>
        <w:tc>
          <w:tcPr>
            <w:tcW w:w="2835" w:type="dxa"/>
          </w:tcPr>
          <w:p w:rsidR="00577AB5" w:rsidRDefault="00577AB5">
            <w:pPr>
              <w:pStyle w:val="ConsPlusNormal"/>
            </w:pPr>
            <w:r>
              <w:t>г. Новотроицк, просп. Металлургов, д. 1</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52180,78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52180,78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254.</w:t>
            </w:r>
          </w:p>
        </w:tc>
        <w:tc>
          <w:tcPr>
            <w:tcW w:w="2835" w:type="dxa"/>
          </w:tcPr>
          <w:p w:rsidR="00577AB5" w:rsidRDefault="00577AB5">
            <w:pPr>
              <w:pStyle w:val="ConsPlusNormal"/>
            </w:pPr>
            <w:r>
              <w:t>г. Новотроицк, просп. Металлургов, д. 1</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14468,75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14468,75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255.</w:t>
            </w:r>
          </w:p>
        </w:tc>
        <w:tc>
          <w:tcPr>
            <w:tcW w:w="2835" w:type="dxa"/>
          </w:tcPr>
          <w:p w:rsidR="00577AB5" w:rsidRDefault="00577AB5">
            <w:pPr>
              <w:pStyle w:val="ConsPlusNormal"/>
            </w:pPr>
            <w:r>
              <w:t>г. Новотроицк, просп. Металлургов, д. 1</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51759,78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51759,78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256.</w:t>
            </w:r>
          </w:p>
        </w:tc>
        <w:tc>
          <w:tcPr>
            <w:tcW w:w="2835" w:type="dxa"/>
          </w:tcPr>
          <w:p w:rsidR="00577AB5" w:rsidRDefault="00577AB5">
            <w:pPr>
              <w:pStyle w:val="ConsPlusNormal"/>
            </w:pPr>
            <w:r>
              <w:t>г. Новотроицк, просп. Металлургов, д. 1</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52096,58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52096,58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257.</w:t>
            </w:r>
          </w:p>
        </w:tc>
        <w:tc>
          <w:tcPr>
            <w:tcW w:w="2835" w:type="dxa"/>
          </w:tcPr>
          <w:p w:rsidR="00577AB5" w:rsidRDefault="00577AB5">
            <w:pPr>
              <w:pStyle w:val="ConsPlusNormal"/>
            </w:pPr>
            <w:r>
              <w:t>г. Новотроицк, просп. Металлургов, д. 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52096,58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52096,58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258.</w:t>
            </w:r>
          </w:p>
        </w:tc>
        <w:tc>
          <w:tcPr>
            <w:tcW w:w="2835" w:type="dxa"/>
          </w:tcPr>
          <w:p w:rsidR="00577AB5" w:rsidRDefault="00577AB5">
            <w:pPr>
              <w:pStyle w:val="ConsPlusNormal"/>
            </w:pPr>
            <w:r>
              <w:t>г. Новотроицк, просп. Металлургов, д. 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80320,39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80320,39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259.</w:t>
            </w:r>
          </w:p>
        </w:tc>
        <w:tc>
          <w:tcPr>
            <w:tcW w:w="2835" w:type="dxa"/>
          </w:tcPr>
          <w:p w:rsidR="00577AB5" w:rsidRDefault="00577AB5">
            <w:pPr>
              <w:pStyle w:val="ConsPlusNormal"/>
            </w:pPr>
            <w:r>
              <w:t>г. Новотроицк, просп. Металлургов,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1136,40</w:t>
            </w:r>
          </w:p>
        </w:tc>
        <w:tc>
          <w:tcPr>
            <w:tcW w:w="1871" w:type="dxa"/>
          </w:tcPr>
          <w:p w:rsidR="00577AB5" w:rsidRDefault="00577AB5">
            <w:pPr>
              <w:pStyle w:val="ConsPlusNormal"/>
              <w:jc w:val="center"/>
            </w:pPr>
            <w:r>
              <w:t>52170,66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52170,66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260.</w:t>
            </w:r>
          </w:p>
        </w:tc>
        <w:tc>
          <w:tcPr>
            <w:tcW w:w="2835" w:type="dxa"/>
          </w:tcPr>
          <w:p w:rsidR="00577AB5" w:rsidRDefault="00577AB5">
            <w:pPr>
              <w:pStyle w:val="ConsPlusNormal"/>
            </w:pPr>
            <w:r>
              <w:t>г. Новотроицк, ул. Винокурова, д. 14а</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31365,59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31365,59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261.</w:t>
            </w:r>
          </w:p>
        </w:tc>
        <w:tc>
          <w:tcPr>
            <w:tcW w:w="2835" w:type="dxa"/>
          </w:tcPr>
          <w:p w:rsidR="00577AB5" w:rsidRDefault="00577AB5">
            <w:pPr>
              <w:pStyle w:val="ConsPlusNormal"/>
            </w:pPr>
            <w:r>
              <w:t>г. Новотроицк, ул. Гагарина, д. 9</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52310,24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52310,24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262.</w:t>
            </w:r>
          </w:p>
        </w:tc>
        <w:tc>
          <w:tcPr>
            <w:tcW w:w="2835" w:type="dxa"/>
          </w:tcPr>
          <w:p w:rsidR="00577AB5" w:rsidRDefault="00577AB5">
            <w:pPr>
              <w:pStyle w:val="ConsPlusNormal"/>
            </w:pPr>
            <w:r>
              <w:t>г. Новотроицк, ул. Гагарина, д. 9</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14487,21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14487,21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263.</w:t>
            </w:r>
          </w:p>
        </w:tc>
        <w:tc>
          <w:tcPr>
            <w:tcW w:w="2835" w:type="dxa"/>
          </w:tcPr>
          <w:p w:rsidR="00577AB5" w:rsidRDefault="00577AB5">
            <w:pPr>
              <w:pStyle w:val="ConsPlusNormal"/>
            </w:pPr>
            <w:r>
              <w:t>г. Новотроицк, ул. Гагарина, д. 9</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51889,24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51889,24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264.</w:t>
            </w:r>
          </w:p>
        </w:tc>
        <w:tc>
          <w:tcPr>
            <w:tcW w:w="2835" w:type="dxa"/>
          </w:tcPr>
          <w:p w:rsidR="00577AB5" w:rsidRDefault="00577AB5">
            <w:pPr>
              <w:pStyle w:val="ConsPlusNormal"/>
            </w:pPr>
            <w:r>
              <w:t>г. Новотроицк, ул. Гагарина, д. 9</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52226,04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52226,04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265.</w:t>
            </w:r>
          </w:p>
        </w:tc>
        <w:tc>
          <w:tcPr>
            <w:tcW w:w="2835" w:type="dxa"/>
          </w:tcPr>
          <w:p w:rsidR="00577AB5" w:rsidRDefault="00577AB5">
            <w:pPr>
              <w:pStyle w:val="ConsPlusNormal"/>
            </w:pPr>
            <w:r>
              <w:t>г. Новотроицк, ул. Гагарина, д. 9</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52226,04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52226,04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266.</w:t>
            </w:r>
          </w:p>
        </w:tc>
        <w:tc>
          <w:tcPr>
            <w:tcW w:w="2835" w:type="dxa"/>
          </w:tcPr>
          <w:p w:rsidR="00577AB5" w:rsidRDefault="00577AB5">
            <w:pPr>
              <w:pStyle w:val="ConsPlusNormal"/>
            </w:pPr>
            <w:r>
              <w:t>г. Новотроицк, ул. Гагарина, д. 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80554,25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80554,25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267.</w:t>
            </w:r>
          </w:p>
        </w:tc>
        <w:tc>
          <w:tcPr>
            <w:tcW w:w="2835" w:type="dxa"/>
          </w:tcPr>
          <w:p w:rsidR="00577AB5" w:rsidRDefault="00577AB5">
            <w:pPr>
              <w:pStyle w:val="ConsPlusNormal"/>
            </w:pPr>
            <w:r>
              <w:t>г. Новотроицк, ул. Гагарина, д. 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1096,00</w:t>
            </w:r>
          </w:p>
        </w:tc>
        <w:tc>
          <w:tcPr>
            <w:tcW w:w="1871" w:type="dxa"/>
          </w:tcPr>
          <w:p w:rsidR="00577AB5" w:rsidRDefault="00577AB5">
            <w:pPr>
              <w:pStyle w:val="ConsPlusNormal"/>
              <w:jc w:val="center"/>
            </w:pPr>
            <w:r>
              <w:t>52288,77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52288,77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268.</w:t>
            </w:r>
          </w:p>
        </w:tc>
        <w:tc>
          <w:tcPr>
            <w:tcW w:w="2835" w:type="dxa"/>
          </w:tcPr>
          <w:p w:rsidR="00577AB5" w:rsidRDefault="00577AB5">
            <w:pPr>
              <w:pStyle w:val="ConsPlusNormal"/>
            </w:pPr>
            <w:r>
              <w:t>г. Новотроицк, ул. Зеленая, д. 14</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3</w:t>
            </w:r>
          </w:p>
        </w:tc>
        <w:tc>
          <w:tcPr>
            <w:tcW w:w="1871" w:type="dxa"/>
          </w:tcPr>
          <w:p w:rsidR="00577AB5" w:rsidRDefault="00577AB5">
            <w:pPr>
              <w:pStyle w:val="ConsPlusNormal"/>
              <w:jc w:val="center"/>
            </w:pPr>
            <w:r>
              <w:t>32797,70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32797,70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269.</w:t>
            </w:r>
          </w:p>
        </w:tc>
        <w:tc>
          <w:tcPr>
            <w:tcW w:w="2835" w:type="dxa"/>
          </w:tcPr>
          <w:p w:rsidR="00577AB5" w:rsidRDefault="00577AB5">
            <w:pPr>
              <w:pStyle w:val="ConsPlusNormal"/>
            </w:pPr>
            <w:r>
              <w:t xml:space="preserve">г. Новотроицк, ул. Зеленая, </w:t>
            </w:r>
            <w:r>
              <w:lastRenderedPageBreak/>
              <w:t>д. 27</w:t>
            </w:r>
          </w:p>
        </w:tc>
        <w:tc>
          <w:tcPr>
            <w:tcW w:w="1871" w:type="dxa"/>
          </w:tcPr>
          <w:p w:rsidR="00577AB5" w:rsidRDefault="00577AB5">
            <w:pPr>
              <w:pStyle w:val="ConsPlusNormal"/>
            </w:pPr>
            <w:r>
              <w:lastRenderedPageBreak/>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71818,25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71818,25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270.</w:t>
            </w:r>
          </w:p>
        </w:tc>
        <w:tc>
          <w:tcPr>
            <w:tcW w:w="2835" w:type="dxa"/>
          </w:tcPr>
          <w:p w:rsidR="00577AB5" w:rsidRDefault="00577AB5">
            <w:pPr>
              <w:pStyle w:val="ConsPlusNormal"/>
            </w:pPr>
            <w:r>
              <w:t>г. Новотроицк, ул. Зеленая, д. 27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47876,49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47876,49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271.</w:t>
            </w:r>
          </w:p>
        </w:tc>
        <w:tc>
          <w:tcPr>
            <w:tcW w:w="2835" w:type="dxa"/>
          </w:tcPr>
          <w:p w:rsidR="00577AB5" w:rsidRDefault="00577AB5">
            <w:pPr>
              <w:pStyle w:val="ConsPlusNormal"/>
            </w:pPr>
            <w:r>
              <w:t>г. Новотроицк, ул. Зеленая, д. 53</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58060,94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58060,94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272.</w:t>
            </w:r>
          </w:p>
        </w:tc>
        <w:tc>
          <w:tcPr>
            <w:tcW w:w="2835" w:type="dxa"/>
          </w:tcPr>
          <w:p w:rsidR="00577AB5" w:rsidRDefault="00577AB5">
            <w:pPr>
              <w:pStyle w:val="ConsPlusNormal"/>
            </w:pPr>
            <w:r>
              <w:t>г. Новотроицк, ул. Зеленая, д. 53</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15234,47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15234,47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273.</w:t>
            </w:r>
          </w:p>
        </w:tc>
        <w:tc>
          <w:tcPr>
            <w:tcW w:w="2835" w:type="dxa"/>
          </w:tcPr>
          <w:p w:rsidR="00577AB5" w:rsidRDefault="00577AB5">
            <w:pPr>
              <w:pStyle w:val="ConsPlusNormal"/>
            </w:pPr>
            <w:r>
              <w:t>г. Новотроицк, ул. Зеленая, д. 53</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57218,94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57218,94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274.</w:t>
            </w:r>
          </w:p>
        </w:tc>
        <w:tc>
          <w:tcPr>
            <w:tcW w:w="2835" w:type="dxa"/>
          </w:tcPr>
          <w:p w:rsidR="00577AB5" w:rsidRDefault="00577AB5">
            <w:pPr>
              <w:pStyle w:val="ConsPlusNormal"/>
            </w:pPr>
            <w:r>
              <w:t>г. Новотроицк, ул. Зеленая, д. 53</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57555,74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57555,74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275.</w:t>
            </w:r>
          </w:p>
        </w:tc>
        <w:tc>
          <w:tcPr>
            <w:tcW w:w="2835" w:type="dxa"/>
          </w:tcPr>
          <w:p w:rsidR="00577AB5" w:rsidRDefault="00577AB5">
            <w:pPr>
              <w:pStyle w:val="ConsPlusNormal"/>
            </w:pPr>
            <w:r>
              <w:t>г. Новотроицк, ул. Зеленая, д. 53</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57555,74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57555,74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276.</w:t>
            </w:r>
          </w:p>
        </w:tc>
        <w:tc>
          <w:tcPr>
            <w:tcW w:w="2835" w:type="dxa"/>
          </w:tcPr>
          <w:p w:rsidR="00577AB5" w:rsidRDefault="00577AB5">
            <w:pPr>
              <w:pStyle w:val="ConsPlusNormal"/>
            </w:pPr>
            <w:r>
              <w:t>г. Новотроицк, ул. Зеленая, д. 53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89871,83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89871,83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277.</w:t>
            </w:r>
          </w:p>
        </w:tc>
        <w:tc>
          <w:tcPr>
            <w:tcW w:w="2835" w:type="dxa"/>
          </w:tcPr>
          <w:p w:rsidR="00577AB5" w:rsidRDefault="00577AB5">
            <w:pPr>
              <w:pStyle w:val="ConsPlusNormal"/>
            </w:pPr>
            <w:r>
              <w:t>г. Новотроицк, ул. Зеленая, д. 53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1573,30</w:t>
            </w:r>
          </w:p>
        </w:tc>
        <w:tc>
          <w:tcPr>
            <w:tcW w:w="1871" w:type="dxa"/>
          </w:tcPr>
          <w:p w:rsidR="00577AB5" w:rsidRDefault="00577AB5">
            <w:pPr>
              <w:pStyle w:val="ConsPlusNormal"/>
              <w:jc w:val="center"/>
            </w:pPr>
            <w:r>
              <w:t>56994,88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56994,88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278.</w:t>
            </w:r>
          </w:p>
        </w:tc>
        <w:tc>
          <w:tcPr>
            <w:tcW w:w="2835" w:type="dxa"/>
          </w:tcPr>
          <w:p w:rsidR="00577AB5" w:rsidRDefault="00577AB5">
            <w:pPr>
              <w:pStyle w:val="ConsPlusNormal"/>
            </w:pPr>
            <w:r>
              <w:t>г. Новотроицк, ул. Марии Корецкой, д. 1а</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45306,22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45306,22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279.</w:t>
            </w:r>
          </w:p>
        </w:tc>
        <w:tc>
          <w:tcPr>
            <w:tcW w:w="2835" w:type="dxa"/>
          </w:tcPr>
          <w:p w:rsidR="00577AB5" w:rsidRDefault="00577AB5">
            <w:pPr>
              <w:pStyle w:val="ConsPlusNormal"/>
            </w:pPr>
            <w:r>
              <w:t>г. Новотроицк, ул. Марии Корецкой, д. 1а</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13561,32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13561,32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280.</w:t>
            </w:r>
          </w:p>
        </w:tc>
        <w:tc>
          <w:tcPr>
            <w:tcW w:w="2835" w:type="dxa"/>
          </w:tcPr>
          <w:p w:rsidR="00577AB5" w:rsidRDefault="00577AB5">
            <w:pPr>
              <w:pStyle w:val="ConsPlusNormal"/>
            </w:pPr>
            <w:r>
              <w:t>г. Новотроицк, ул. Марии Корецкой, д. 1а</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44464,22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44464,22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281.</w:t>
            </w:r>
          </w:p>
        </w:tc>
        <w:tc>
          <w:tcPr>
            <w:tcW w:w="2835" w:type="dxa"/>
          </w:tcPr>
          <w:p w:rsidR="00577AB5" w:rsidRDefault="00577AB5">
            <w:pPr>
              <w:pStyle w:val="ConsPlusNormal"/>
            </w:pPr>
            <w:r>
              <w:t>г. Новотроицк, ул. Марии Корецкой, д. 1а</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44632,62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44632,62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282.</w:t>
            </w:r>
          </w:p>
        </w:tc>
        <w:tc>
          <w:tcPr>
            <w:tcW w:w="2835" w:type="dxa"/>
          </w:tcPr>
          <w:p w:rsidR="00577AB5" w:rsidRDefault="00577AB5">
            <w:pPr>
              <w:pStyle w:val="ConsPlusNormal"/>
            </w:pPr>
            <w:r>
              <w:t>г. Новотроицк, ул. Марии Корецкой, д. 1а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44632,62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44632,62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283.</w:t>
            </w:r>
          </w:p>
        </w:tc>
        <w:tc>
          <w:tcPr>
            <w:tcW w:w="2835" w:type="dxa"/>
          </w:tcPr>
          <w:p w:rsidR="00577AB5" w:rsidRDefault="00577AB5">
            <w:pPr>
              <w:pStyle w:val="ConsPlusNormal"/>
            </w:pPr>
            <w:r>
              <w:t>г. Новотроицк, ул. Марии Корецкой, д. 1а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68973,81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68973,81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284.</w:t>
            </w:r>
          </w:p>
        </w:tc>
        <w:tc>
          <w:tcPr>
            <w:tcW w:w="2835" w:type="dxa"/>
          </w:tcPr>
          <w:p w:rsidR="00577AB5" w:rsidRDefault="00577AB5">
            <w:pPr>
              <w:pStyle w:val="ConsPlusNormal"/>
            </w:pPr>
            <w:r>
              <w:t>г. Новотроицк, ул. Марии Корецкой, д. 1а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744,50</w:t>
            </w:r>
          </w:p>
        </w:tc>
        <w:tc>
          <w:tcPr>
            <w:tcW w:w="1871" w:type="dxa"/>
          </w:tcPr>
          <w:p w:rsidR="00577AB5" w:rsidRDefault="00577AB5">
            <w:pPr>
              <w:pStyle w:val="ConsPlusNormal"/>
              <w:jc w:val="center"/>
            </w:pPr>
            <w:r>
              <w:t>46439,82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46439,82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285.</w:t>
            </w:r>
          </w:p>
        </w:tc>
        <w:tc>
          <w:tcPr>
            <w:tcW w:w="2835" w:type="dxa"/>
          </w:tcPr>
          <w:p w:rsidR="00577AB5" w:rsidRDefault="00577AB5">
            <w:pPr>
              <w:pStyle w:val="ConsPlusNormal"/>
            </w:pPr>
            <w:r>
              <w:t>г. Новотроицк, ул. Орская, д. 8а</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52168,96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52168,96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286.</w:t>
            </w:r>
          </w:p>
        </w:tc>
        <w:tc>
          <w:tcPr>
            <w:tcW w:w="2835" w:type="dxa"/>
          </w:tcPr>
          <w:p w:rsidR="00577AB5" w:rsidRDefault="00577AB5">
            <w:pPr>
              <w:pStyle w:val="ConsPlusNormal"/>
            </w:pPr>
            <w:r>
              <w:t>г. Новотроицк, ул. Орская, д. 8а</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14467,07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14467,07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287.</w:t>
            </w:r>
          </w:p>
        </w:tc>
        <w:tc>
          <w:tcPr>
            <w:tcW w:w="2835" w:type="dxa"/>
          </w:tcPr>
          <w:p w:rsidR="00577AB5" w:rsidRDefault="00577AB5">
            <w:pPr>
              <w:pStyle w:val="ConsPlusNormal"/>
            </w:pPr>
            <w:r>
              <w:t>г. Новотроицк, ул. Орская, д. 8а</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51747,96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51747,96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288.</w:t>
            </w:r>
          </w:p>
        </w:tc>
        <w:tc>
          <w:tcPr>
            <w:tcW w:w="2835" w:type="dxa"/>
          </w:tcPr>
          <w:p w:rsidR="00577AB5" w:rsidRDefault="00577AB5">
            <w:pPr>
              <w:pStyle w:val="ConsPlusNormal"/>
            </w:pPr>
            <w:r>
              <w:t>г. Новотроицк, ул. Орская, д. 8а</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52084,76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52084,76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289.</w:t>
            </w:r>
          </w:p>
        </w:tc>
        <w:tc>
          <w:tcPr>
            <w:tcW w:w="2835" w:type="dxa"/>
          </w:tcPr>
          <w:p w:rsidR="00577AB5" w:rsidRDefault="00577AB5">
            <w:pPr>
              <w:pStyle w:val="ConsPlusNormal"/>
            </w:pPr>
            <w:r>
              <w:t>г. Новотроицк, ул. Орская, д. 8а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52084,76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52084,76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290.</w:t>
            </w:r>
          </w:p>
        </w:tc>
        <w:tc>
          <w:tcPr>
            <w:tcW w:w="2835" w:type="dxa"/>
          </w:tcPr>
          <w:p w:rsidR="00577AB5" w:rsidRDefault="00577AB5">
            <w:pPr>
              <w:pStyle w:val="ConsPlusNormal"/>
            </w:pPr>
            <w:r>
              <w:t>г. Новотроицк, ул. Орская, д. 8а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80299,09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80299,09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291.</w:t>
            </w:r>
          </w:p>
        </w:tc>
        <w:tc>
          <w:tcPr>
            <w:tcW w:w="2835" w:type="dxa"/>
          </w:tcPr>
          <w:p w:rsidR="00577AB5" w:rsidRDefault="00577AB5">
            <w:pPr>
              <w:pStyle w:val="ConsPlusNormal"/>
            </w:pPr>
            <w:r>
              <w:t>г. Новотроицк, ул. Орская, д. 8а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1210,60</w:t>
            </w:r>
          </w:p>
        </w:tc>
        <w:tc>
          <w:tcPr>
            <w:tcW w:w="1871" w:type="dxa"/>
          </w:tcPr>
          <w:p w:rsidR="00577AB5" w:rsidRDefault="00577AB5">
            <w:pPr>
              <w:pStyle w:val="ConsPlusNormal"/>
              <w:jc w:val="center"/>
            </w:pPr>
            <w:r>
              <w:t>52159,92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52159,92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292.</w:t>
            </w:r>
          </w:p>
        </w:tc>
        <w:tc>
          <w:tcPr>
            <w:tcW w:w="2835" w:type="dxa"/>
          </w:tcPr>
          <w:p w:rsidR="00577AB5" w:rsidRDefault="00577AB5">
            <w:pPr>
              <w:pStyle w:val="ConsPlusNormal"/>
            </w:pPr>
            <w:r>
              <w:t xml:space="preserve">г. Новотроицк, ул. </w:t>
            </w:r>
            <w:r>
              <w:lastRenderedPageBreak/>
              <w:t>Советская, д. 47</w:t>
            </w:r>
          </w:p>
        </w:tc>
        <w:tc>
          <w:tcPr>
            <w:tcW w:w="1871" w:type="dxa"/>
          </w:tcPr>
          <w:p w:rsidR="00577AB5" w:rsidRDefault="00577AB5">
            <w:pPr>
              <w:pStyle w:val="ConsPlusNormal"/>
            </w:pPr>
            <w:r>
              <w:lastRenderedPageBreak/>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46366,00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46366,00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293.</w:t>
            </w:r>
          </w:p>
        </w:tc>
        <w:tc>
          <w:tcPr>
            <w:tcW w:w="2835" w:type="dxa"/>
          </w:tcPr>
          <w:p w:rsidR="00577AB5" w:rsidRDefault="00577AB5">
            <w:pPr>
              <w:pStyle w:val="ConsPlusNormal"/>
            </w:pPr>
            <w:r>
              <w:t>г. Новотроицк, ул. Советская, д. 47</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13172,32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13172,32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294.</w:t>
            </w:r>
          </w:p>
        </w:tc>
        <w:tc>
          <w:tcPr>
            <w:tcW w:w="2835" w:type="dxa"/>
          </w:tcPr>
          <w:p w:rsidR="00577AB5" w:rsidRDefault="00577AB5">
            <w:pPr>
              <w:pStyle w:val="ConsPlusNormal"/>
            </w:pPr>
            <w:r>
              <w:t>г. Новотроицк, ул. Советская, д. 47</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45608,20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45608,20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295.</w:t>
            </w:r>
          </w:p>
        </w:tc>
        <w:tc>
          <w:tcPr>
            <w:tcW w:w="2835" w:type="dxa"/>
          </w:tcPr>
          <w:p w:rsidR="00577AB5" w:rsidRDefault="00577AB5">
            <w:pPr>
              <w:pStyle w:val="ConsPlusNormal"/>
            </w:pPr>
            <w:r>
              <w:t>г. Новотроицк, ул. Советская, д. 47</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45860,80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45860,80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296.</w:t>
            </w:r>
          </w:p>
        </w:tc>
        <w:tc>
          <w:tcPr>
            <w:tcW w:w="2835" w:type="dxa"/>
          </w:tcPr>
          <w:p w:rsidR="00577AB5" w:rsidRDefault="00577AB5">
            <w:pPr>
              <w:pStyle w:val="ConsPlusNormal"/>
            </w:pPr>
            <w:r>
              <w:t>г. Новотроицк, ул. Советская, д. 47</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45860,80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45860,80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297.</w:t>
            </w:r>
          </w:p>
        </w:tc>
        <w:tc>
          <w:tcPr>
            <w:tcW w:w="2835" w:type="dxa"/>
          </w:tcPr>
          <w:p w:rsidR="00577AB5" w:rsidRDefault="00577AB5">
            <w:pPr>
              <w:pStyle w:val="ConsPlusNormal"/>
            </w:pPr>
            <w:r>
              <w:t>г. Новотроицк, ул. Советская, д. 47</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70887,04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70887,04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298.</w:t>
            </w:r>
          </w:p>
        </w:tc>
        <w:tc>
          <w:tcPr>
            <w:tcW w:w="2835" w:type="dxa"/>
          </w:tcPr>
          <w:p w:rsidR="00577AB5" w:rsidRDefault="00577AB5">
            <w:pPr>
              <w:pStyle w:val="ConsPlusNormal"/>
            </w:pPr>
            <w:r>
              <w:t>г. Новотроицк, ул. Советская, д. 47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1100,20</w:t>
            </w:r>
          </w:p>
        </w:tc>
        <w:tc>
          <w:tcPr>
            <w:tcW w:w="1871" w:type="dxa"/>
          </w:tcPr>
          <w:p w:rsidR="00577AB5" w:rsidRDefault="00577AB5">
            <w:pPr>
              <w:pStyle w:val="ConsPlusNormal"/>
              <w:jc w:val="center"/>
            </w:pPr>
            <w:r>
              <w:t>114977,10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114977,10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299.</w:t>
            </w:r>
          </w:p>
        </w:tc>
        <w:tc>
          <w:tcPr>
            <w:tcW w:w="2835" w:type="dxa"/>
          </w:tcPr>
          <w:p w:rsidR="00577AB5" w:rsidRDefault="00577AB5">
            <w:pPr>
              <w:pStyle w:val="ConsPlusNormal"/>
            </w:pPr>
            <w:r>
              <w:t>г. Новотроицк, ул. Советская, д. 55а</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41167,62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41167,62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300.</w:t>
            </w:r>
          </w:p>
        </w:tc>
        <w:tc>
          <w:tcPr>
            <w:tcW w:w="2835" w:type="dxa"/>
          </w:tcPr>
          <w:p w:rsidR="00577AB5" w:rsidRDefault="00577AB5">
            <w:pPr>
              <w:pStyle w:val="ConsPlusNormal"/>
            </w:pPr>
            <w:r>
              <w:t>г. Новотроицк, ул. Советская, д. 55а</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12546,52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12546,52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301.</w:t>
            </w:r>
          </w:p>
        </w:tc>
        <w:tc>
          <w:tcPr>
            <w:tcW w:w="2835" w:type="dxa"/>
          </w:tcPr>
          <w:p w:rsidR="00577AB5" w:rsidRDefault="00577AB5">
            <w:pPr>
              <w:pStyle w:val="ConsPlusNormal"/>
            </w:pPr>
            <w:r>
              <w:t>г. Новотроицк, ул. Советская, д. 55а</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40157,22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40157,22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302.</w:t>
            </w:r>
          </w:p>
        </w:tc>
        <w:tc>
          <w:tcPr>
            <w:tcW w:w="2835" w:type="dxa"/>
          </w:tcPr>
          <w:p w:rsidR="00577AB5" w:rsidRDefault="00577AB5">
            <w:pPr>
              <w:pStyle w:val="ConsPlusNormal"/>
            </w:pPr>
            <w:r>
              <w:t>г. Новотроицк, ул. Советская, д. 55а</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40494,02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40494,02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303.</w:t>
            </w:r>
          </w:p>
        </w:tc>
        <w:tc>
          <w:tcPr>
            <w:tcW w:w="2835" w:type="dxa"/>
          </w:tcPr>
          <w:p w:rsidR="00577AB5" w:rsidRDefault="00577AB5">
            <w:pPr>
              <w:pStyle w:val="ConsPlusNormal"/>
            </w:pPr>
            <w:r>
              <w:t>г. Новотроицк, ул. Советская, д. 55а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40494,02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40494,02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304.</w:t>
            </w:r>
          </w:p>
        </w:tc>
        <w:tc>
          <w:tcPr>
            <w:tcW w:w="2835" w:type="dxa"/>
          </w:tcPr>
          <w:p w:rsidR="00577AB5" w:rsidRDefault="00577AB5">
            <w:pPr>
              <w:pStyle w:val="ConsPlusNormal"/>
            </w:pPr>
            <w:r>
              <w:t>г. Новотроицк, ул. Советская, д. 55а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61603,95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61603,95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305.</w:t>
            </w:r>
          </w:p>
        </w:tc>
        <w:tc>
          <w:tcPr>
            <w:tcW w:w="2835" w:type="dxa"/>
          </w:tcPr>
          <w:p w:rsidR="00577AB5" w:rsidRDefault="00577AB5">
            <w:pPr>
              <w:pStyle w:val="ConsPlusNormal"/>
            </w:pPr>
            <w:r>
              <w:t>г. Новотроицк, ул. Советская, д. 55а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1092,00</w:t>
            </w:r>
          </w:p>
        </w:tc>
        <w:tc>
          <w:tcPr>
            <w:tcW w:w="1871" w:type="dxa"/>
          </w:tcPr>
          <w:p w:rsidR="00577AB5" w:rsidRDefault="00577AB5">
            <w:pPr>
              <w:pStyle w:val="ConsPlusNormal"/>
              <w:jc w:val="center"/>
            </w:pPr>
            <w:r>
              <w:t>97095,18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97095,18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306.</w:t>
            </w:r>
          </w:p>
        </w:tc>
        <w:tc>
          <w:tcPr>
            <w:tcW w:w="2835" w:type="dxa"/>
          </w:tcPr>
          <w:p w:rsidR="00577AB5" w:rsidRDefault="00577AB5">
            <w:pPr>
              <w:pStyle w:val="ConsPlusNormal"/>
            </w:pPr>
            <w:r>
              <w:t>г. Новотроицк, ул. Советская, д. 59</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46576,93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46576,93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307.</w:t>
            </w:r>
          </w:p>
        </w:tc>
        <w:tc>
          <w:tcPr>
            <w:tcW w:w="2835" w:type="dxa"/>
          </w:tcPr>
          <w:p w:rsidR="00577AB5" w:rsidRDefault="00577AB5">
            <w:pPr>
              <w:pStyle w:val="ConsPlusNormal"/>
            </w:pPr>
            <w:r>
              <w:t>г. Новотроицк, ул. Советская, д. 59</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13742,41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13742,41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308.</w:t>
            </w:r>
          </w:p>
        </w:tc>
        <w:tc>
          <w:tcPr>
            <w:tcW w:w="2835" w:type="dxa"/>
          </w:tcPr>
          <w:p w:rsidR="00577AB5" w:rsidRDefault="00577AB5">
            <w:pPr>
              <w:pStyle w:val="ConsPlusNormal"/>
            </w:pPr>
            <w:r>
              <w:t>г. Новотроицк, ул. Советская, д. 59</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2020,80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2020,80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309.</w:t>
            </w:r>
          </w:p>
        </w:tc>
        <w:tc>
          <w:tcPr>
            <w:tcW w:w="2835" w:type="dxa"/>
          </w:tcPr>
          <w:p w:rsidR="00577AB5" w:rsidRDefault="00577AB5">
            <w:pPr>
              <w:pStyle w:val="ConsPlusNormal"/>
            </w:pPr>
            <w:r>
              <w:t>г. Новотроицк, ул. Советская, д. 59</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2273,40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2273,40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310.</w:t>
            </w:r>
          </w:p>
        </w:tc>
        <w:tc>
          <w:tcPr>
            <w:tcW w:w="2835" w:type="dxa"/>
          </w:tcPr>
          <w:p w:rsidR="00577AB5" w:rsidRDefault="00577AB5">
            <w:pPr>
              <w:pStyle w:val="ConsPlusNormal"/>
            </w:pPr>
            <w:r>
              <w:t>г. Новотроицк, ул. Советская, д. 59</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46071,73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46071,73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311.</w:t>
            </w:r>
          </w:p>
        </w:tc>
        <w:tc>
          <w:tcPr>
            <w:tcW w:w="2835" w:type="dxa"/>
          </w:tcPr>
          <w:p w:rsidR="00577AB5" w:rsidRDefault="00577AB5">
            <w:pPr>
              <w:pStyle w:val="ConsPlusNormal"/>
            </w:pPr>
            <w:r>
              <w:t>г. Новотроицк, ул. Советская, д. 59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71267,84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71267,84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312.</w:t>
            </w:r>
          </w:p>
        </w:tc>
        <w:tc>
          <w:tcPr>
            <w:tcW w:w="2835" w:type="dxa"/>
          </w:tcPr>
          <w:p w:rsidR="00577AB5" w:rsidRDefault="00577AB5">
            <w:pPr>
              <w:pStyle w:val="ConsPlusNormal"/>
            </w:pPr>
            <w:r>
              <w:t>г. Новотроицк, ул. Советская, д. 59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1113,70</w:t>
            </w:r>
          </w:p>
        </w:tc>
        <w:tc>
          <w:tcPr>
            <w:tcW w:w="1871" w:type="dxa"/>
          </w:tcPr>
          <w:p w:rsidR="00577AB5" w:rsidRDefault="00577AB5">
            <w:pPr>
              <w:pStyle w:val="ConsPlusNormal"/>
              <w:jc w:val="center"/>
            </w:pPr>
            <w:r>
              <w:t>115824,27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115824,27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313.</w:t>
            </w:r>
          </w:p>
        </w:tc>
        <w:tc>
          <w:tcPr>
            <w:tcW w:w="2835" w:type="dxa"/>
          </w:tcPr>
          <w:p w:rsidR="00577AB5" w:rsidRDefault="00577AB5">
            <w:pPr>
              <w:pStyle w:val="ConsPlusNormal"/>
            </w:pPr>
            <w:r>
              <w:t>г. Новотроицк, ул. Советская, д. 95</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5</w:t>
            </w:r>
          </w:p>
        </w:tc>
        <w:tc>
          <w:tcPr>
            <w:tcW w:w="1871" w:type="dxa"/>
          </w:tcPr>
          <w:p w:rsidR="00577AB5" w:rsidRDefault="00577AB5">
            <w:pPr>
              <w:pStyle w:val="ConsPlusNormal"/>
              <w:jc w:val="center"/>
            </w:pPr>
            <w:r>
              <w:t>45125,67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45125,67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314.</w:t>
            </w:r>
          </w:p>
        </w:tc>
        <w:tc>
          <w:tcPr>
            <w:tcW w:w="2835" w:type="dxa"/>
          </w:tcPr>
          <w:p w:rsidR="00577AB5" w:rsidRDefault="00577AB5">
            <w:pPr>
              <w:pStyle w:val="ConsPlusNormal"/>
            </w:pPr>
            <w:r>
              <w:t>г. Новотроицк, ул. Уральская, д. 15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687,00</w:t>
            </w:r>
          </w:p>
        </w:tc>
        <w:tc>
          <w:tcPr>
            <w:tcW w:w="1871" w:type="dxa"/>
          </w:tcPr>
          <w:p w:rsidR="00577AB5" w:rsidRDefault="00577AB5">
            <w:pPr>
              <w:pStyle w:val="ConsPlusNormal"/>
              <w:jc w:val="center"/>
            </w:pPr>
            <w:r>
              <w:t>47693,60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47693,60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315.</w:t>
            </w:r>
          </w:p>
        </w:tc>
        <w:tc>
          <w:tcPr>
            <w:tcW w:w="2835" w:type="dxa"/>
          </w:tcPr>
          <w:p w:rsidR="00577AB5" w:rsidRDefault="00577AB5">
            <w:pPr>
              <w:pStyle w:val="ConsPlusNormal"/>
            </w:pPr>
            <w:r>
              <w:t>г. Новотроицк, ул. Уральская, д. 39</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71453,17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71453,17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316.</w:t>
            </w:r>
          </w:p>
        </w:tc>
        <w:tc>
          <w:tcPr>
            <w:tcW w:w="2835" w:type="dxa"/>
          </w:tcPr>
          <w:p w:rsidR="00577AB5" w:rsidRDefault="00577AB5">
            <w:pPr>
              <w:pStyle w:val="ConsPlusNormal"/>
            </w:pPr>
            <w:r>
              <w:t>г. Новотроицк, ул. Уральская, д. 39</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69937,58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69937,58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317.</w:t>
            </w:r>
          </w:p>
        </w:tc>
        <w:tc>
          <w:tcPr>
            <w:tcW w:w="2835" w:type="dxa"/>
          </w:tcPr>
          <w:p w:rsidR="00577AB5" w:rsidRDefault="00577AB5">
            <w:pPr>
              <w:pStyle w:val="ConsPlusNormal"/>
            </w:pPr>
            <w:r>
              <w:t>г. Новотроицк, ул. Уральская, д. 42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3</w:t>
            </w:r>
          </w:p>
        </w:tc>
        <w:tc>
          <w:tcPr>
            <w:tcW w:w="1871" w:type="dxa"/>
          </w:tcPr>
          <w:p w:rsidR="00577AB5" w:rsidRDefault="00577AB5">
            <w:pPr>
              <w:pStyle w:val="ConsPlusNormal"/>
              <w:jc w:val="center"/>
            </w:pPr>
            <w:r>
              <w:t>32725,18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32725,18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318.</w:t>
            </w:r>
          </w:p>
        </w:tc>
        <w:tc>
          <w:tcPr>
            <w:tcW w:w="2835" w:type="dxa"/>
          </w:tcPr>
          <w:p w:rsidR="00577AB5" w:rsidRDefault="00577AB5">
            <w:pPr>
              <w:pStyle w:val="ConsPlusNormal"/>
            </w:pPr>
            <w:r>
              <w:t>г. Новотроицк, ул. Юных Ленинцев, д. 9</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31292,25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31292,25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12. Муниципальное образование город Оренбург</w:t>
            </w:r>
          </w:p>
        </w:tc>
      </w:tr>
      <w:tr w:rsidR="00577AB5">
        <w:tc>
          <w:tcPr>
            <w:tcW w:w="3742" w:type="dxa"/>
            <w:gridSpan w:val="2"/>
          </w:tcPr>
          <w:p w:rsidR="00577AB5" w:rsidRDefault="00577AB5">
            <w:pPr>
              <w:pStyle w:val="ConsPlusNormal"/>
            </w:pPr>
            <w:r>
              <w:t>Итого по муниципальному образованию город Оренбург</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49648028,39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49648028,39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319.</w:t>
            </w:r>
          </w:p>
        </w:tc>
        <w:tc>
          <w:tcPr>
            <w:tcW w:w="2835" w:type="dxa"/>
          </w:tcPr>
          <w:p w:rsidR="00577AB5" w:rsidRDefault="00577AB5">
            <w:pPr>
              <w:pStyle w:val="ConsPlusNormal"/>
            </w:pPr>
            <w:r>
              <w:t>г. Оренбург, мкр. 70 лет ВЛКСМ, д. 19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118885,24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118885,24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320.</w:t>
            </w:r>
          </w:p>
        </w:tc>
        <w:tc>
          <w:tcPr>
            <w:tcW w:w="2835" w:type="dxa"/>
          </w:tcPr>
          <w:p w:rsidR="00577AB5" w:rsidRDefault="00577AB5">
            <w:pPr>
              <w:pStyle w:val="ConsPlusNormal"/>
            </w:pPr>
            <w:r>
              <w:t>г. Оренбург, мкр. Стройгородок, д. 16</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31704,52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31704,52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321.</w:t>
            </w:r>
          </w:p>
        </w:tc>
        <w:tc>
          <w:tcPr>
            <w:tcW w:w="2835" w:type="dxa"/>
          </w:tcPr>
          <w:p w:rsidR="00577AB5" w:rsidRDefault="00577AB5">
            <w:pPr>
              <w:pStyle w:val="ConsPlusNormal"/>
            </w:pPr>
            <w:r>
              <w:t>г. Оренбург, мкр. Стройгородок, д. 16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371,60</w:t>
            </w:r>
          </w:p>
        </w:tc>
        <w:tc>
          <w:tcPr>
            <w:tcW w:w="1871" w:type="dxa"/>
          </w:tcPr>
          <w:p w:rsidR="00577AB5" w:rsidRDefault="00577AB5">
            <w:pPr>
              <w:pStyle w:val="ConsPlusNormal"/>
              <w:jc w:val="center"/>
            </w:pPr>
            <w:r>
              <w:t>61118,85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61118,85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322.</w:t>
            </w:r>
          </w:p>
        </w:tc>
        <w:tc>
          <w:tcPr>
            <w:tcW w:w="2835" w:type="dxa"/>
          </w:tcPr>
          <w:p w:rsidR="00577AB5" w:rsidRDefault="00577AB5">
            <w:pPr>
              <w:pStyle w:val="ConsPlusNormal"/>
            </w:pPr>
            <w:r>
              <w:t>г. Оренбург, мкр. пос. им. Куйбышева, ул. Комарова, д. 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54786,82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54786,82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323.</w:t>
            </w:r>
          </w:p>
        </w:tc>
        <w:tc>
          <w:tcPr>
            <w:tcW w:w="2835" w:type="dxa"/>
          </w:tcPr>
          <w:p w:rsidR="00577AB5" w:rsidRDefault="00577AB5">
            <w:pPr>
              <w:pStyle w:val="ConsPlusNormal"/>
            </w:pPr>
            <w:r>
              <w:t>г. Оренбург, мкр. пос. Ростоши, ул. Газпромовская, д. 67</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68811,74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68811,74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324.</w:t>
            </w:r>
          </w:p>
        </w:tc>
        <w:tc>
          <w:tcPr>
            <w:tcW w:w="2835" w:type="dxa"/>
          </w:tcPr>
          <w:p w:rsidR="00577AB5" w:rsidRDefault="00577AB5">
            <w:pPr>
              <w:pStyle w:val="ConsPlusNormal"/>
            </w:pPr>
            <w:r>
              <w:t xml:space="preserve">г. Оренбург, мкр. пос. </w:t>
            </w:r>
            <w:r>
              <w:lastRenderedPageBreak/>
              <w:t>Ростоши, ул. Газпромовская, д. 67</w:t>
            </w:r>
          </w:p>
        </w:tc>
        <w:tc>
          <w:tcPr>
            <w:tcW w:w="1871" w:type="dxa"/>
          </w:tcPr>
          <w:p w:rsidR="00577AB5" w:rsidRDefault="00577AB5">
            <w:pPr>
              <w:pStyle w:val="ConsPlusNormal"/>
            </w:pPr>
            <w:r>
              <w:lastRenderedPageBreak/>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69565,76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69565,76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325.</w:t>
            </w:r>
          </w:p>
        </w:tc>
        <w:tc>
          <w:tcPr>
            <w:tcW w:w="2835" w:type="dxa"/>
          </w:tcPr>
          <w:p w:rsidR="00577AB5" w:rsidRDefault="00577AB5">
            <w:pPr>
              <w:pStyle w:val="ConsPlusNormal"/>
            </w:pPr>
            <w:r>
              <w:t>г. Оренбург, мкр. пос. Ростоши, ул. Садовое кольцо, д. 128</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73961,42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73961,42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326.</w:t>
            </w:r>
          </w:p>
        </w:tc>
        <w:tc>
          <w:tcPr>
            <w:tcW w:w="2835" w:type="dxa"/>
          </w:tcPr>
          <w:p w:rsidR="00577AB5" w:rsidRDefault="00577AB5">
            <w:pPr>
              <w:pStyle w:val="ConsPlusNormal"/>
            </w:pPr>
            <w:r>
              <w:t>г. Оренбург, мкр. пос. Ростоши, ул. Садовое кольцо, д. 128</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74866,24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74866,24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327.</w:t>
            </w:r>
          </w:p>
        </w:tc>
        <w:tc>
          <w:tcPr>
            <w:tcW w:w="2835" w:type="dxa"/>
          </w:tcPr>
          <w:p w:rsidR="00577AB5" w:rsidRDefault="00577AB5">
            <w:pPr>
              <w:pStyle w:val="ConsPlusNormal"/>
            </w:pPr>
            <w:r>
              <w:t>г. Оренбург, мкр. пос. Ростоши, ул. Цветной Бульвар, д. 32</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61719,37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61719,37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328.</w:t>
            </w:r>
          </w:p>
        </w:tc>
        <w:tc>
          <w:tcPr>
            <w:tcW w:w="2835" w:type="dxa"/>
          </w:tcPr>
          <w:p w:rsidR="00577AB5" w:rsidRDefault="00577AB5">
            <w:pPr>
              <w:pStyle w:val="ConsPlusNormal"/>
            </w:pPr>
            <w:r>
              <w:t>г. Оренбург, мкр. пос. Ростоши, ул. Цветной Бульвар, д. 32</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369,65</w:t>
            </w:r>
          </w:p>
        </w:tc>
        <w:tc>
          <w:tcPr>
            <w:tcW w:w="1871" w:type="dxa"/>
          </w:tcPr>
          <w:p w:rsidR="00577AB5" w:rsidRDefault="00577AB5">
            <w:pPr>
              <w:pStyle w:val="ConsPlusNormal"/>
              <w:jc w:val="center"/>
            </w:pPr>
            <w:r>
              <w:t>62939,42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62939,42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329.</w:t>
            </w:r>
          </w:p>
        </w:tc>
        <w:tc>
          <w:tcPr>
            <w:tcW w:w="2835" w:type="dxa"/>
          </w:tcPr>
          <w:p w:rsidR="00577AB5" w:rsidRDefault="00577AB5">
            <w:pPr>
              <w:pStyle w:val="ConsPlusNormal"/>
            </w:pPr>
            <w:r>
              <w:t>г. Оренбург, пер. Дальний, д. 29</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101683,14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101683,14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330.</w:t>
            </w:r>
          </w:p>
        </w:tc>
        <w:tc>
          <w:tcPr>
            <w:tcW w:w="2835" w:type="dxa"/>
          </w:tcPr>
          <w:p w:rsidR="00577AB5" w:rsidRDefault="00577AB5">
            <w:pPr>
              <w:pStyle w:val="ConsPlusNormal"/>
            </w:pPr>
            <w:r>
              <w:t>г. Оренбург, пер. Дальний, д. 33</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99239,69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99239,69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331.</w:t>
            </w:r>
          </w:p>
        </w:tc>
        <w:tc>
          <w:tcPr>
            <w:tcW w:w="2835" w:type="dxa"/>
          </w:tcPr>
          <w:p w:rsidR="00577AB5" w:rsidRDefault="00577AB5">
            <w:pPr>
              <w:pStyle w:val="ConsPlusNormal"/>
            </w:pPr>
            <w:r>
              <w:t>г. Оренбург, пер. Дальний, д. 33</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98988,35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98988,35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332.</w:t>
            </w:r>
          </w:p>
        </w:tc>
        <w:tc>
          <w:tcPr>
            <w:tcW w:w="2835" w:type="dxa"/>
          </w:tcPr>
          <w:p w:rsidR="00577AB5" w:rsidRDefault="00577AB5">
            <w:pPr>
              <w:pStyle w:val="ConsPlusNormal"/>
            </w:pPr>
            <w:r>
              <w:t>г. Оренбург, пер. Дальний, д. 33</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98988,35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98988,35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333.</w:t>
            </w:r>
          </w:p>
        </w:tc>
        <w:tc>
          <w:tcPr>
            <w:tcW w:w="2835" w:type="dxa"/>
          </w:tcPr>
          <w:p w:rsidR="00577AB5" w:rsidRDefault="00577AB5">
            <w:pPr>
              <w:pStyle w:val="ConsPlusNormal"/>
            </w:pPr>
            <w:r>
              <w:t>г. Оренбург, пер. Дальний, д. 33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60572,39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60572,39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334.</w:t>
            </w:r>
          </w:p>
        </w:tc>
        <w:tc>
          <w:tcPr>
            <w:tcW w:w="2835" w:type="dxa"/>
          </w:tcPr>
          <w:p w:rsidR="00577AB5" w:rsidRDefault="00577AB5">
            <w:pPr>
              <w:pStyle w:val="ConsPlusNormal"/>
            </w:pPr>
            <w:r>
              <w:t>г. Оренбург, пер. Диспансерный, д. 38</w:t>
            </w:r>
          </w:p>
        </w:tc>
        <w:tc>
          <w:tcPr>
            <w:tcW w:w="1871" w:type="dxa"/>
          </w:tcPr>
          <w:p w:rsidR="00577AB5" w:rsidRDefault="00577AB5">
            <w:pPr>
              <w:pStyle w:val="ConsPlusNormal"/>
            </w:pPr>
            <w:r>
              <w:t xml:space="preserve">ремонт и (или) переустройство </w:t>
            </w:r>
            <w:r>
              <w:lastRenderedPageBreak/>
              <w:t>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53535,89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53535,89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335.</w:t>
            </w:r>
          </w:p>
        </w:tc>
        <w:tc>
          <w:tcPr>
            <w:tcW w:w="2835" w:type="dxa"/>
          </w:tcPr>
          <w:p w:rsidR="00577AB5" w:rsidRDefault="00577AB5">
            <w:pPr>
              <w:pStyle w:val="ConsPlusNormal"/>
            </w:pPr>
            <w:r>
              <w:t>г. Оренбург, пер. Диспансерный, д. 38</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41938,57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41938,57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336.</w:t>
            </w:r>
          </w:p>
        </w:tc>
        <w:tc>
          <w:tcPr>
            <w:tcW w:w="2835" w:type="dxa"/>
          </w:tcPr>
          <w:p w:rsidR="00577AB5" w:rsidRDefault="00577AB5">
            <w:pPr>
              <w:pStyle w:val="ConsPlusNormal"/>
            </w:pPr>
            <w:r>
              <w:t>г. Оренбург, пер. Диспансерный, д. 39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75152,85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75152,85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337.</w:t>
            </w:r>
          </w:p>
        </w:tc>
        <w:tc>
          <w:tcPr>
            <w:tcW w:w="2835" w:type="dxa"/>
          </w:tcPr>
          <w:p w:rsidR="00577AB5" w:rsidRDefault="00577AB5">
            <w:pPr>
              <w:pStyle w:val="ConsPlusNormal"/>
            </w:pPr>
            <w:r>
              <w:t>г. Оренбург, пер. Диспансерный, д. 39</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50689,08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50689,08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338.</w:t>
            </w:r>
          </w:p>
        </w:tc>
        <w:tc>
          <w:tcPr>
            <w:tcW w:w="2835" w:type="dxa"/>
          </w:tcPr>
          <w:p w:rsidR="00577AB5" w:rsidRDefault="00577AB5">
            <w:pPr>
              <w:pStyle w:val="ConsPlusNormal"/>
            </w:pPr>
            <w:r>
              <w:t>г. Оренбург, пер. Дмитриевский/пер. Южный, д. 24/19, литера 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254693,08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254693,08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339.</w:t>
            </w:r>
          </w:p>
        </w:tc>
        <w:tc>
          <w:tcPr>
            <w:tcW w:w="2835" w:type="dxa"/>
          </w:tcPr>
          <w:p w:rsidR="00577AB5" w:rsidRDefault="00577AB5">
            <w:pPr>
              <w:pStyle w:val="ConsPlusNormal"/>
            </w:pPr>
            <w:r>
              <w:t>г. Оренбург, пер. Дмитриевский/пер. Южный, д. 24/19, литера 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254693,07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254693,07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340.</w:t>
            </w:r>
          </w:p>
        </w:tc>
        <w:tc>
          <w:tcPr>
            <w:tcW w:w="2835" w:type="dxa"/>
          </w:tcPr>
          <w:p w:rsidR="00577AB5" w:rsidRDefault="00577AB5">
            <w:pPr>
              <w:pStyle w:val="ConsPlusNormal"/>
            </w:pPr>
            <w:r>
              <w:t>г. Оренбург, пер. Ивановский, д. 35, литера 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43472,31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43472,31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341.</w:t>
            </w:r>
          </w:p>
        </w:tc>
        <w:tc>
          <w:tcPr>
            <w:tcW w:w="2835" w:type="dxa"/>
          </w:tcPr>
          <w:p w:rsidR="00577AB5" w:rsidRDefault="00577AB5">
            <w:pPr>
              <w:pStyle w:val="ConsPlusNormal"/>
            </w:pPr>
            <w:r>
              <w:t>г. Оренбург, пер. Ивановский, д. 35, литера 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34042,36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34042,36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342.</w:t>
            </w:r>
          </w:p>
        </w:tc>
        <w:tc>
          <w:tcPr>
            <w:tcW w:w="2835" w:type="dxa"/>
          </w:tcPr>
          <w:p w:rsidR="00577AB5" w:rsidRDefault="00577AB5">
            <w:pPr>
              <w:pStyle w:val="ConsPlusNormal"/>
            </w:pPr>
            <w:r>
              <w:t>г. Оренбург, пер. Игоря Третьяка, д. 10</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45092,40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45092,40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343.</w:t>
            </w:r>
          </w:p>
        </w:tc>
        <w:tc>
          <w:tcPr>
            <w:tcW w:w="2835" w:type="dxa"/>
          </w:tcPr>
          <w:p w:rsidR="00577AB5" w:rsidRDefault="00577AB5">
            <w:pPr>
              <w:pStyle w:val="ConsPlusNormal"/>
            </w:pPr>
            <w:r>
              <w:t>г. Оренбург, пер. Игоря Третьяка, д. 10</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43179,21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43179,21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344.</w:t>
            </w:r>
          </w:p>
        </w:tc>
        <w:tc>
          <w:tcPr>
            <w:tcW w:w="2835" w:type="dxa"/>
          </w:tcPr>
          <w:p w:rsidR="00577AB5" w:rsidRDefault="00577AB5">
            <w:pPr>
              <w:pStyle w:val="ConsPlusNormal"/>
            </w:pPr>
            <w:r>
              <w:t>г. Оренбург, пер. Игоря Третьяка, д. 6</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43179,22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43179,22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345.</w:t>
            </w:r>
          </w:p>
        </w:tc>
        <w:tc>
          <w:tcPr>
            <w:tcW w:w="2835" w:type="dxa"/>
          </w:tcPr>
          <w:p w:rsidR="00577AB5" w:rsidRDefault="00577AB5">
            <w:pPr>
              <w:pStyle w:val="ConsPlusNormal"/>
            </w:pPr>
            <w:r>
              <w:t>г. Оренбург, пер. Каширина, д. 14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290416,93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290416,93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346.</w:t>
            </w:r>
          </w:p>
        </w:tc>
        <w:tc>
          <w:tcPr>
            <w:tcW w:w="2835" w:type="dxa"/>
          </w:tcPr>
          <w:p w:rsidR="00577AB5" w:rsidRDefault="00577AB5">
            <w:pPr>
              <w:pStyle w:val="ConsPlusNormal"/>
            </w:pPr>
            <w:r>
              <w:t>г. Оренбург, пер. Каширина, д. 14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290416,94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290416,94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347.</w:t>
            </w:r>
          </w:p>
        </w:tc>
        <w:tc>
          <w:tcPr>
            <w:tcW w:w="2835" w:type="dxa"/>
          </w:tcPr>
          <w:p w:rsidR="00577AB5" w:rsidRDefault="00577AB5">
            <w:pPr>
              <w:pStyle w:val="ConsPlusNormal"/>
            </w:pPr>
            <w:r>
              <w:t>г. Оренбург, пер. Киселева, д. 32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232,70</w:t>
            </w:r>
          </w:p>
        </w:tc>
        <w:tc>
          <w:tcPr>
            <w:tcW w:w="1871" w:type="dxa"/>
          </w:tcPr>
          <w:p w:rsidR="00577AB5" w:rsidRDefault="00577AB5">
            <w:pPr>
              <w:pStyle w:val="ConsPlusNormal"/>
              <w:jc w:val="center"/>
            </w:pPr>
            <w:r>
              <w:t>83094,46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83094,46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348.</w:t>
            </w:r>
          </w:p>
        </w:tc>
        <w:tc>
          <w:tcPr>
            <w:tcW w:w="2835" w:type="dxa"/>
          </w:tcPr>
          <w:p w:rsidR="00577AB5" w:rsidRDefault="00577AB5">
            <w:pPr>
              <w:pStyle w:val="ConsPlusNormal"/>
            </w:pPr>
            <w:r>
              <w:t>г. Оренбург, пер. Соляной, д. 20</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57212,06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57212,06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349.</w:t>
            </w:r>
          </w:p>
        </w:tc>
        <w:tc>
          <w:tcPr>
            <w:tcW w:w="2835" w:type="dxa"/>
          </w:tcPr>
          <w:p w:rsidR="00577AB5" w:rsidRDefault="00577AB5">
            <w:pPr>
              <w:pStyle w:val="ConsPlusNormal"/>
            </w:pPr>
            <w:r>
              <w:t>г. Оренбург, пер. Соляной, д. 20</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109851,73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109851,73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350.</w:t>
            </w:r>
          </w:p>
        </w:tc>
        <w:tc>
          <w:tcPr>
            <w:tcW w:w="2835" w:type="dxa"/>
          </w:tcPr>
          <w:p w:rsidR="00577AB5" w:rsidRDefault="00577AB5">
            <w:pPr>
              <w:pStyle w:val="ConsPlusNormal"/>
            </w:pPr>
            <w:r>
              <w:t>г. Оренбург, пер. Телевизионный, д. 5</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42159,14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42159,14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351.</w:t>
            </w:r>
          </w:p>
        </w:tc>
        <w:tc>
          <w:tcPr>
            <w:tcW w:w="2835" w:type="dxa"/>
          </w:tcPr>
          <w:p w:rsidR="00577AB5" w:rsidRDefault="00577AB5">
            <w:pPr>
              <w:pStyle w:val="ConsPlusNormal"/>
            </w:pPr>
            <w:r>
              <w:t>г. Оренбург, пер. Ярославский, д. 1д</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129282,73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129282,73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352.</w:t>
            </w:r>
          </w:p>
        </w:tc>
        <w:tc>
          <w:tcPr>
            <w:tcW w:w="2835" w:type="dxa"/>
          </w:tcPr>
          <w:p w:rsidR="00577AB5" w:rsidRDefault="00577AB5">
            <w:pPr>
              <w:pStyle w:val="ConsPlusNormal"/>
            </w:pPr>
            <w:r>
              <w:t>г. Оренбург, пл. Привокзальная, д. 3а</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42710,17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42710,17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353.</w:t>
            </w:r>
          </w:p>
        </w:tc>
        <w:tc>
          <w:tcPr>
            <w:tcW w:w="2835" w:type="dxa"/>
          </w:tcPr>
          <w:p w:rsidR="00577AB5" w:rsidRDefault="00577AB5">
            <w:pPr>
              <w:pStyle w:val="ConsPlusNormal"/>
            </w:pPr>
            <w:r>
              <w:t>г. Оренбург, пл. Привокзальная, д. 3а</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41051,36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41051,36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354.</w:t>
            </w:r>
          </w:p>
        </w:tc>
        <w:tc>
          <w:tcPr>
            <w:tcW w:w="2835" w:type="dxa"/>
          </w:tcPr>
          <w:p w:rsidR="00577AB5" w:rsidRDefault="00577AB5">
            <w:pPr>
              <w:pStyle w:val="ConsPlusNormal"/>
            </w:pPr>
            <w:r>
              <w:t>г. Оренбург, пр. Больничный, д. 10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942,06</w:t>
            </w:r>
          </w:p>
        </w:tc>
        <w:tc>
          <w:tcPr>
            <w:tcW w:w="1871" w:type="dxa"/>
          </w:tcPr>
          <w:p w:rsidR="00577AB5" w:rsidRDefault="00577AB5">
            <w:pPr>
              <w:pStyle w:val="ConsPlusNormal"/>
              <w:jc w:val="center"/>
            </w:pPr>
            <w:r>
              <w:t>173772,43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173772,43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355.</w:t>
            </w:r>
          </w:p>
        </w:tc>
        <w:tc>
          <w:tcPr>
            <w:tcW w:w="2835" w:type="dxa"/>
          </w:tcPr>
          <w:p w:rsidR="00577AB5" w:rsidRDefault="00577AB5">
            <w:pPr>
              <w:pStyle w:val="ConsPlusNormal"/>
            </w:pPr>
            <w:r>
              <w:t>г. Оренбург, пр. Больничный, д. 12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967,54</w:t>
            </w:r>
          </w:p>
        </w:tc>
        <w:tc>
          <w:tcPr>
            <w:tcW w:w="1871" w:type="dxa"/>
          </w:tcPr>
          <w:p w:rsidR="00577AB5" w:rsidRDefault="00577AB5">
            <w:pPr>
              <w:pStyle w:val="ConsPlusNormal"/>
              <w:jc w:val="center"/>
            </w:pPr>
            <w:r>
              <w:t>176150,02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176150,02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356.</w:t>
            </w:r>
          </w:p>
        </w:tc>
        <w:tc>
          <w:tcPr>
            <w:tcW w:w="2835" w:type="dxa"/>
          </w:tcPr>
          <w:p w:rsidR="00577AB5" w:rsidRDefault="00577AB5">
            <w:pPr>
              <w:pStyle w:val="ConsPlusNormal"/>
            </w:pPr>
            <w:r>
              <w:t>г. Оренбург, пр. Больничный, д. 12а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998,68</w:t>
            </w:r>
          </w:p>
        </w:tc>
        <w:tc>
          <w:tcPr>
            <w:tcW w:w="1871" w:type="dxa"/>
          </w:tcPr>
          <w:p w:rsidR="00577AB5" w:rsidRDefault="00577AB5">
            <w:pPr>
              <w:pStyle w:val="ConsPlusNormal"/>
              <w:jc w:val="center"/>
            </w:pPr>
            <w:r>
              <w:t>179055,78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179055,78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357.</w:t>
            </w:r>
          </w:p>
        </w:tc>
        <w:tc>
          <w:tcPr>
            <w:tcW w:w="2835" w:type="dxa"/>
          </w:tcPr>
          <w:p w:rsidR="00577AB5" w:rsidRDefault="00577AB5">
            <w:pPr>
              <w:pStyle w:val="ConsPlusNormal"/>
            </w:pPr>
            <w:r>
              <w:t>г. Оренбург, пр. Больничный, д. 16</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62553,45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62553,45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358.</w:t>
            </w:r>
          </w:p>
        </w:tc>
        <w:tc>
          <w:tcPr>
            <w:tcW w:w="2835" w:type="dxa"/>
          </w:tcPr>
          <w:p w:rsidR="00577AB5" w:rsidRDefault="00577AB5">
            <w:pPr>
              <w:pStyle w:val="ConsPlusNormal"/>
            </w:pPr>
            <w:r>
              <w:t>г. Оренбург, пр. Больничный, д. 3</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60248,69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60248,69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359.</w:t>
            </w:r>
          </w:p>
        </w:tc>
        <w:tc>
          <w:tcPr>
            <w:tcW w:w="2835" w:type="dxa"/>
          </w:tcPr>
          <w:p w:rsidR="00577AB5" w:rsidRDefault="00577AB5">
            <w:pPr>
              <w:pStyle w:val="ConsPlusNormal"/>
            </w:pPr>
            <w:r>
              <w:t>г. Оренбург, пр. Больничный, д. 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52353,25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52353,25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360.</w:t>
            </w:r>
          </w:p>
        </w:tc>
        <w:tc>
          <w:tcPr>
            <w:tcW w:w="2835" w:type="dxa"/>
          </w:tcPr>
          <w:p w:rsidR="00577AB5" w:rsidRDefault="00577AB5">
            <w:pPr>
              <w:pStyle w:val="ConsPlusNormal"/>
            </w:pPr>
            <w:r>
              <w:t>г. Оренбург, пр. Больничный, д. 8а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84944,20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84944,20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361.</w:t>
            </w:r>
          </w:p>
        </w:tc>
        <w:tc>
          <w:tcPr>
            <w:tcW w:w="2835" w:type="dxa"/>
          </w:tcPr>
          <w:p w:rsidR="00577AB5" w:rsidRDefault="00577AB5">
            <w:pPr>
              <w:pStyle w:val="ConsPlusNormal"/>
            </w:pPr>
            <w:r>
              <w:t>г. Оренбург, пр. Больничный, д. 8а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1045,90</w:t>
            </w:r>
          </w:p>
        </w:tc>
        <w:tc>
          <w:tcPr>
            <w:tcW w:w="1871" w:type="dxa"/>
          </w:tcPr>
          <w:p w:rsidR="00577AB5" w:rsidRDefault="00577AB5">
            <w:pPr>
              <w:pStyle w:val="ConsPlusNormal"/>
              <w:jc w:val="center"/>
            </w:pPr>
            <w:r>
              <w:t>183461,92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183461,92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362.</w:t>
            </w:r>
          </w:p>
        </w:tc>
        <w:tc>
          <w:tcPr>
            <w:tcW w:w="2835" w:type="dxa"/>
          </w:tcPr>
          <w:p w:rsidR="00577AB5" w:rsidRDefault="00577AB5">
            <w:pPr>
              <w:pStyle w:val="ConsPlusNormal"/>
            </w:pPr>
            <w:r>
              <w:t>г. Оренбург, пр. Газовиков, д. 14</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24692,88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24692,88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363.</w:t>
            </w:r>
          </w:p>
        </w:tc>
        <w:tc>
          <w:tcPr>
            <w:tcW w:w="2835" w:type="dxa"/>
          </w:tcPr>
          <w:p w:rsidR="00577AB5" w:rsidRDefault="00577AB5">
            <w:pPr>
              <w:pStyle w:val="ConsPlusNormal"/>
            </w:pPr>
            <w:r>
              <w:t>г. Оренбург, пр. Газовиков, д. 34</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24425,34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24425,34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364.</w:t>
            </w:r>
          </w:p>
        </w:tc>
        <w:tc>
          <w:tcPr>
            <w:tcW w:w="2835" w:type="dxa"/>
          </w:tcPr>
          <w:p w:rsidR="00577AB5" w:rsidRDefault="00577AB5">
            <w:pPr>
              <w:pStyle w:val="ConsPlusNormal"/>
            </w:pPr>
            <w:r>
              <w:t>г. Оренбург, пр. Кривцова 1-й, д. 1/1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446,78</w:t>
            </w:r>
          </w:p>
        </w:tc>
        <w:tc>
          <w:tcPr>
            <w:tcW w:w="1871" w:type="dxa"/>
          </w:tcPr>
          <w:p w:rsidR="00577AB5" w:rsidRDefault="00577AB5">
            <w:pPr>
              <w:pStyle w:val="ConsPlusNormal"/>
              <w:jc w:val="center"/>
            </w:pPr>
            <w:r>
              <w:t>127557,03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127557,03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365.</w:t>
            </w:r>
          </w:p>
        </w:tc>
        <w:tc>
          <w:tcPr>
            <w:tcW w:w="2835" w:type="dxa"/>
          </w:tcPr>
          <w:p w:rsidR="00577AB5" w:rsidRDefault="00577AB5">
            <w:pPr>
              <w:pStyle w:val="ConsPlusNormal"/>
            </w:pPr>
            <w:r>
              <w:t>г. Оренбург, пр. Кривцова 1-й, д. 1/2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827,32</w:t>
            </w:r>
          </w:p>
        </w:tc>
        <w:tc>
          <w:tcPr>
            <w:tcW w:w="1871" w:type="dxa"/>
          </w:tcPr>
          <w:p w:rsidR="00577AB5" w:rsidRDefault="00577AB5">
            <w:pPr>
              <w:pStyle w:val="ConsPlusNormal"/>
              <w:jc w:val="center"/>
            </w:pPr>
            <w:r>
              <w:t>119467,31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119467,31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366.</w:t>
            </w:r>
          </w:p>
        </w:tc>
        <w:tc>
          <w:tcPr>
            <w:tcW w:w="2835" w:type="dxa"/>
          </w:tcPr>
          <w:p w:rsidR="00577AB5" w:rsidRDefault="00577AB5">
            <w:pPr>
              <w:pStyle w:val="ConsPlusNormal"/>
            </w:pPr>
            <w:r>
              <w:t>г. Оренбург, пр. Майский, д. 3</w:t>
            </w:r>
          </w:p>
        </w:tc>
        <w:tc>
          <w:tcPr>
            <w:tcW w:w="1871" w:type="dxa"/>
          </w:tcPr>
          <w:p w:rsidR="00577AB5" w:rsidRDefault="00577AB5">
            <w:pPr>
              <w:pStyle w:val="ConsPlusNormal"/>
            </w:pPr>
            <w:r>
              <w:t xml:space="preserve">ремонт и (или) переустройство </w:t>
            </w:r>
            <w:r>
              <w:lastRenderedPageBreak/>
              <w:t>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119458,61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119458,61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367.</w:t>
            </w:r>
          </w:p>
        </w:tc>
        <w:tc>
          <w:tcPr>
            <w:tcW w:w="2835" w:type="dxa"/>
          </w:tcPr>
          <w:p w:rsidR="00577AB5" w:rsidRDefault="00577AB5">
            <w:pPr>
              <w:pStyle w:val="ConsPlusNormal"/>
            </w:pPr>
            <w:r>
              <w:t>г. Оренбург, пр. Мясокомбината, д. 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56829,41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56829,41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368.</w:t>
            </w:r>
          </w:p>
        </w:tc>
        <w:tc>
          <w:tcPr>
            <w:tcW w:w="2835" w:type="dxa"/>
          </w:tcPr>
          <w:p w:rsidR="00577AB5" w:rsidRDefault="00577AB5">
            <w:pPr>
              <w:pStyle w:val="ConsPlusNormal"/>
            </w:pPr>
            <w:r>
              <w:t>г. Оренбург, пр. Светлый,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884,10</w:t>
            </w:r>
          </w:p>
        </w:tc>
        <w:tc>
          <w:tcPr>
            <w:tcW w:w="1871" w:type="dxa"/>
          </w:tcPr>
          <w:p w:rsidR="00577AB5" w:rsidRDefault="00577AB5">
            <w:pPr>
              <w:pStyle w:val="ConsPlusNormal"/>
              <w:jc w:val="center"/>
            </w:pPr>
            <w:r>
              <w:t>47803,70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47803,70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369.</w:t>
            </w:r>
          </w:p>
        </w:tc>
        <w:tc>
          <w:tcPr>
            <w:tcW w:w="2835" w:type="dxa"/>
          </w:tcPr>
          <w:p w:rsidR="00577AB5" w:rsidRDefault="00577AB5">
            <w:pPr>
              <w:pStyle w:val="ConsPlusNormal"/>
            </w:pPr>
            <w:r>
              <w:t>г. Оренбург, пр. Светлый, д. 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58896,41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58896,41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370.</w:t>
            </w:r>
          </w:p>
        </w:tc>
        <w:tc>
          <w:tcPr>
            <w:tcW w:w="2835" w:type="dxa"/>
          </w:tcPr>
          <w:p w:rsidR="00577AB5" w:rsidRDefault="00577AB5">
            <w:pPr>
              <w:pStyle w:val="ConsPlusNormal"/>
            </w:pPr>
            <w:r>
              <w:t>г. Оренбург, просп. Братьев Коростелевых, д. 48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384,95</w:t>
            </w:r>
          </w:p>
        </w:tc>
        <w:tc>
          <w:tcPr>
            <w:tcW w:w="1871" w:type="dxa"/>
          </w:tcPr>
          <w:p w:rsidR="00577AB5" w:rsidRDefault="00577AB5">
            <w:pPr>
              <w:pStyle w:val="ConsPlusNormal"/>
              <w:jc w:val="center"/>
            </w:pPr>
            <w:r>
              <w:t>109405,08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109405,08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371.</w:t>
            </w:r>
          </w:p>
        </w:tc>
        <w:tc>
          <w:tcPr>
            <w:tcW w:w="2835" w:type="dxa"/>
          </w:tcPr>
          <w:p w:rsidR="00577AB5" w:rsidRDefault="00577AB5">
            <w:pPr>
              <w:pStyle w:val="ConsPlusNormal"/>
            </w:pPr>
            <w:r>
              <w:t>г. Оренбург, просп. Братьев Коростелевых, д. 50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381,40</w:t>
            </w:r>
          </w:p>
        </w:tc>
        <w:tc>
          <w:tcPr>
            <w:tcW w:w="1871" w:type="dxa"/>
          </w:tcPr>
          <w:p w:rsidR="00577AB5" w:rsidRDefault="00577AB5">
            <w:pPr>
              <w:pStyle w:val="ConsPlusNormal"/>
              <w:jc w:val="center"/>
            </w:pPr>
            <w:r>
              <w:t>109033,39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109033,39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372.</w:t>
            </w:r>
          </w:p>
        </w:tc>
        <w:tc>
          <w:tcPr>
            <w:tcW w:w="2835" w:type="dxa"/>
          </w:tcPr>
          <w:p w:rsidR="00577AB5" w:rsidRDefault="00577AB5">
            <w:pPr>
              <w:pStyle w:val="ConsPlusNormal"/>
            </w:pPr>
            <w:r>
              <w:t>г. Оренбург, просп. Братьев Коростелевых, д. 8</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51624,53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51624,53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373.</w:t>
            </w:r>
          </w:p>
        </w:tc>
        <w:tc>
          <w:tcPr>
            <w:tcW w:w="2835" w:type="dxa"/>
          </w:tcPr>
          <w:p w:rsidR="00577AB5" w:rsidRDefault="00577AB5">
            <w:pPr>
              <w:pStyle w:val="ConsPlusNormal"/>
            </w:pPr>
            <w:r>
              <w:t>г. Оренбург, просп. Братьев Коростелевых, д. 8</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47854,47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47854,47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374.</w:t>
            </w:r>
          </w:p>
        </w:tc>
        <w:tc>
          <w:tcPr>
            <w:tcW w:w="2835" w:type="dxa"/>
          </w:tcPr>
          <w:p w:rsidR="00577AB5" w:rsidRDefault="00577AB5">
            <w:pPr>
              <w:pStyle w:val="ConsPlusNormal"/>
            </w:pPr>
            <w:r>
              <w:t>г. Оренбург, просп. Братьев Коростелевых, д. 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317,65</w:t>
            </w:r>
          </w:p>
        </w:tc>
        <w:tc>
          <w:tcPr>
            <w:tcW w:w="1871" w:type="dxa"/>
          </w:tcPr>
          <w:p w:rsidR="00577AB5" w:rsidRDefault="00577AB5">
            <w:pPr>
              <w:pStyle w:val="ConsPlusNormal"/>
              <w:jc w:val="center"/>
            </w:pPr>
            <w:r>
              <w:t>113183,87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113183,87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375.</w:t>
            </w:r>
          </w:p>
        </w:tc>
        <w:tc>
          <w:tcPr>
            <w:tcW w:w="2835" w:type="dxa"/>
          </w:tcPr>
          <w:p w:rsidR="00577AB5" w:rsidRDefault="00577AB5">
            <w:pPr>
              <w:pStyle w:val="ConsPlusNormal"/>
            </w:pPr>
            <w:r>
              <w:t>г. Оренбург, просп. Гагарина, д. 13а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70320,04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70320,04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376.</w:t>
            </w:r>
          </w:p>
        </w:tc>
        <w:tc>
          <w:tcPr>
            <w:tcW w:w="2835" w:type="dxa"/>
          </w:tcPr>
          <w:p w:rsidR="00577AB5" w:rsidRDefault="00577AB5">
            <w:pPr>
              <w:pStyle w:val="ConsPlusNormal"/>
            </w:pPr>
            <w:r>
              <w:t>г. Оренбург, просп. Гагарина, д. 13а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90354,01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90354,01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377.</w:t>
            </w:r>
          </w:p>
        </w:tc>
        <w:tc>
          <w:tcPr>
            <w:tcW w:w="2835" w:type="dxa"/>
          </w:tcPr>
          <w:p w:rsidR="00577AB5" w:rsidRDefault="00577AB5">
            <w:pPr>
              <w:pStyle w:val="ConsPlusNormal"/>
            </w:pPr>
            <w:r>
              <w:t>г. Оренбург, просп. Гагарина, д. 23/1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27353,38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27353,38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378.</w:t>
            </w:r>
          </w:p>
        </w:tc>
        <w:tc>
          <w:tcPr>
            <w:tcW w:w="2835" w:type="dxa"/>
          </w:tcPr>
          <w:p w:rsidR="00577AB5" w:rsidRDefault="00577AB5">
            <w:pPr>
              <w:pStyle w:val="ConsPlusNormal"/>
            </w:pPr>
            <w:r>
              <w:t>г. Оренбург, просп. Гагарина, д. 23/3</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6</w:t>
            </w:r>
          </w:p>
        </w:tc>
        <w:tc>
          <w:tcPr>
            <w:tcW w:w="1871" w:type="dxa"/>
          </w:tcPr>
          <w:p w:rsidR="00577AB5" w:rsidRDefault="00577AB5">
            <w:pPr>
              <w:pStyle w:val="ConsPlusNormal"/>
              <w:jc w:val="center"/>
            </w:pPr>
            <w:r>
              <w:t>70178,85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70178,85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379.</w:t>
            </w:r>
          </w:p>
        </w:tc>
        <w:tc>
          <w:tcPr>
            <w:tcW w:w="2835" w:type="dxa"/>
          </w:tcPr>
          <w:p w:rsidR="00577AB5" w:rsidRDefault="00577AB5">
            <w:pPr>
              <w:pStyle w:val="ConsPlusNormal"/>
            </w:pPr>
            <w:r>
              <w:t>г. Оренбург, просп. Гагарина, д. 23/3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1636,52</w:t>
            </w:r>
          </w:p>
        </w:tc>
        <w:tc>
          <w:tcPr>
            <w:tcW w:w="1871" w:type="dxa"/>
          </w:tcPr>
          <w:p w:rsidR="00577AB5" w:rsidRDefault="00577AB5">
            <w:pPr>
              <w:pStyle w:val="ConsPlusNormal"/>
              <w:jc w:val="center"/>
            </w:pPr>
            <w:r>
              <w:t>97423,94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97423,94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380.</w:t>
            </w:r>
          </w:p>
        </w:tc>
        <w:tc>
          <w:tcPr>
            <w:tcW w:w="2835" w:type="dxa"/>
          </w:tcPr>
          <w:p w:rsidR="00577AB5" w:rsidRDefault="00577AB5">
            <w:pPr>
              <w:pStyle w:val="ConsPlusNormal"/>
            </w:pPr>
            <w:r>
              <w:t>г. Оренбург, просп. Гагарина, д. 23/5</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25379,95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25379,95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381.</w:t>
            </w:r>
          </w:p>
        </w:tc>
        <w:tc>
          <w:tcPr>
            <w:tcW w:w="2835" w:type="dxa"/>
          </w:tcPr>
          <w:p w:rsidR="00577AB5" w:rsidRDefault="00577AB5">
            <w:pPr>
              <w:pStyle w:val="ConsPlusNormal"/>
            </w:pPr>
            <w:r>
              <w:t>г. Оренбург, просп. Гагарина, д. 23/5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710,83</w:t>
            </w:r>
          </w:p>
        </w:tc>
        <w:tc>
          <w:tcPr>
            <w:tcW w:w="1871" w:type="dxa"/>
          </w:tcPr>
          <w:p w:rsidR="00577AB5" w:rsidRDefault="00577AB5">
            <w:pPr>
              <w:pStyle w:val="ConsPlusNormal"/>
              <w:jc w:val="center"/>
            </w:pPr>
            <w:r>
              <w:t>73339,20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73339,20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382.</w:t>
            </w:r>
          </w:p>
        </w:tc>
        <w:tc>
          <w:tcPr>
            <w:tcW w:w="2835" w:type="dxa"/>
          </w:tcPr>
          <w:p w:rsidR="00577AB5" w:rsidRDefault="00577AB5">
            <w:pPr>
              <w:pStyle w:val="ConsPlusNormal"/>
            </w:pPr>
            <w:r>
              <w:t>г. Оренбург, просп. Гагарина, д. 23а</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7</w:t>
            </w:r>
          </w:p>
        </w:tc>
        <w:tc>
          <w:tcPr>
            <w:tcW w:w="1871" w:type="dxa"/>
          </w:tcPr>
          <w:p w:rsidR="00577AB5" w:rsidRDefault="00577AB5">
            <w:pPr>
              <w:pStyle w:val="ConsPlusNormal"/>
              <w:jc w:val="center"/>
            </w:pPr>
            <w:r>
              <w:t>39456,58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39456,58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383.</w:t>
            </w:r>
          </w:p>
        </w:tc>
        <w:tc>
          <w:tcPr>
            <w:tcW w:w="2835" w:type="dxa"/>
          </w:tcPr>
          <w:p w:rsidR="00577AB5" w:rsidRDefault="00577AB5">
            <w:pPr>
              <w:pStyle w:val="ConsPlusNormal"/>
            </w:pPr>
            <w:r>
              <w:t>г. Оренбург, просп. Гагарина, д. 25/3</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6</w:t>
            </w:r>
          </w:p>
        </w:tc>
        <w:tc>
          <w:tcPr>
            <w:tcW w:w="1871" w:type="dxa"/>
          </w:tcPr>
          <w:p w:rsidR="00577AB5" w:rsidRDefault="00577AB5">
            <w:pPr>
              <w:pStyle w:val="ConsPlusNormal"/>
              <w:jc w:val="center"/>
            </w:pPr>
            <w:r>
              <w:t>37447,39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37447,39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384.</w:t>
            </w:r>
          </w:p>
        </w:tc>
        <w:tc>
          <w:tcPr>
            <w:tcW w:w="2835" w:type="dxa"/>
          </w:tcPr>
          <w:p w:rsidR="00577AB5" w:rsidRDefault="00577AB5">
            <w:pPr>
              <w:pStyle w:val="ConsPlusNormal"/>
            </w:pPr>
            <w:r>
              <w:t>г. Оренбург, просп. Гагарина, д. 25/4</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27202,08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27202,08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385.</w:t>
            </w:r>
          </w:p>
        </w:tc>
        <w:tc>
          <w:tcPr>
            <w:tcW w:w="2835" w:type="dxa"/>
          </w:tcPr>
          <w:p w:rsidR="00577AB5" w:rsidRDefault="00577AB5">
            <w:pPr>
              <w:pStyle w:val="ConsPlusNormal"/>
            </w:pPr>
            <w:r>
              <w:t>г. Оренбург, просп. Гагарина, д. 25/5</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24547,52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24547,52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386.</w:t>
            </w:r>
          </w:p>
        </w:tc>
        <w:tc>
          <w:tcPr>
            <w:tcW w:w="2835" w:type="dxa"/>
          </w:tcPr>
          <w:p w:rsidR="00577AB5" w:rsidRDefault="00577AB5">
            <w:pPr>
              <w:pStyle w:val="ConsPlusNormal"/>
            </w:pPr>
            <w:r>
              <w:t>г. Оренбург, просп. Гагарина, д. 25б</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40056,39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40056,39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387.</w:t>
            </w:r>
          </w:p>
        </w:tc>
        <w:tc>
          <w:tcPr>
            <w:tcW w:w="2835" w:type="dxa"/>
          </w:tcPr>
          <w:p w:rsidR="00577AB5" w:rsidRDefault="00577AB5">
            <w:pPr>
              <w:pStyle w:val="ConsPlusNormal"/>
            </w:pPr>
            <w:r>
              <w:t>г. Оренбург, просп. Гагарина, д. 27</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20197,50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20197,50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388.</w:t>
            </w:r>
          </w:p>
        </w:tc>
        <w:tc>
          <w:tcPr>
            <w:tcW w:w="2835" w:type="dxa"/>
          </w:tcPr>
          <w:p w:rsidR="00577AB5" w:rsidRDefault="00577AB5">
            <w:pPr>
              <w:pStyle w:val="ConsPlusNormal"/>
            </w:pPr>
            <w:r>
              <w:t xml:space="preserve">г. Оренбург, просп. </w:t>
            </w:r>
            <w:r>
              <w:lastRenderedPageBreak/>
              <w:t>Гагарина, д. 27/2</w:t>
            </w:r>
          </w:p>
        </w:tc>
        <w:tc>
          <w:tcPr>
            <w:tcW w:w="1871" w:type="dxa"/>
          </w:tcPr>
          <w:p w:rsidR="00577AB5" w:rsidRDefault="00577AB5">
            <w:pPr>
              <w:pStyle w:val="ConsPlusNormal"/>
            </w:pPr>
            <w:r>
              <w:lastRenderedPageBreak/>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5</w:t>
            </w:r>
          </w:p>
        </w:tc>
        <w:tc>
          <w:tcPr>
            <w:tcW w:w="1871" w:type="dxa"/>
          </w:tcPr>
          <w:p w:rsidR="00577AB5" w:rsidRDefault="00577AB5">
            <w:pPr>
              <w:pStyle w:val="ConsPlusNormal"/>
              <w:jc w:val="center"/>
            </w:pPr>
            <w:r>
              <w:t>36160,60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36160,60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389.</w:t>
            </w:r>
          </w:p>
        </w:tc>
        <w:tc>
          <w:tcPr>
            <w:tcW w:w="2835" w:type="dxa"/>
          </w:tcPr>
          <w:p w:rsidR="00577AB5" w:rsidRDefault="00577AB5">
            <w:pPr>
              <w:pStyle w:val="ConsPlusNormal"/>
            </w:pPr>
            <w:r>
              <w:t>г. Оренбург, просп. Гагарина, д. 31/1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27586,09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27586,09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390.</w:t>
            </w:r>
          </w:p>
        </w:tc>
        <w:tc>
          <w:tcPr>
            <w:tcW w:w="2835" w:type="dxa"/>
          </w:tcPr>
          <w:p w:rsidR="00577AB5" w:rsidRDefault="00577AB5">
            <w:pPr>
              <w:pStyle w:val="ConsPlusNormal"/>
            </w:pPr>
            <w:r>
              <w:t>г. Оренбург, просп. Гагарина, д. 31/3</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3</w:t>
            </w:r>
          </w:p>
        </w:tc>
        <w:tc>
          <w:tcPr>
            <w:tcW w:w="1871" w:type="dxa"/>
          </w:tcPr>
          <w:p w:rsidR="00577AB5" w:rsidRDefault="00577AB5">
            <w:pPr>
              <w:pStyle w:val="ConsPlusNormal"/>
              <w:jc w:val="center"/>
            </w:pPr>
            <w:r>
              <w:t>26069,12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26069,12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391.</w:t>
            </w:r>
          </w:p>
        </w:tc>
        <w:tc>
          <w:tcPr>
            <w:tcW w:w="2835" w:type="dxa"/>
          </w:tcPr>
          <w:p w:rsidR="00577AB5" w:rsidRDefault="00577AB5">
            <w:pPr>
              <w:pStyle w:val="ConsPlusNormal"/>
            </w:pPr>
            <w:r>
              <w:t>г. Оренбург, просп. Гагарина, д. 33/1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24854,90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24854,90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392.</w:t>
            </w:r>
          </w:p>
        </w:tc>
        <w:tc>
          <w:tcPr>
            <w:tcW w:w="2835" w:type="dxa"/>
          </w:tcPr>
          <w:p w:rsidR="00577AB5" w:rsidRDefault="00577AB5">
            <w:pPr>
              <w:pStyle w:val="ConsPlusNormal"/>
            </w:pPr>
            <w:r>
              <w:t>г. Оренбург, просп. Гагарина, д. 37/6</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86645,84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86645,84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393.</w:t>
            </w:r>
          </w:p>
        </w:tc>
        <w:tc>
          <w:tcPr>
            <w:tcW w:w="2835" w:type="dxa"/>
          </w:tcPr>
          <w:p w:rsidR="00577AB5" w:rsidRDefault="00577AB5">
            <w:pPr>
              <w:pStyle w:val="ConsPlusNormal"/>
            </w:pPr>
            <w:r>
              <w:t>г. Оренбург, просп. Гагарина, д. 37/6</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40689,04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40689,04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394.</w:t>
            </w:r>
          </w:p>
        </w:tc>
        <w:tc>
          <w:tcPr>
            <w:tcW w:w="2835" w:type="dxa"/>
          </w:tcPr>
          <w:p w:rsidR="00577AB5" w:rsidRDefault="00577AB5">
            <w:pPr>
              <w:pStyle w:val="ConsPlusNormal"/>
            </w:pPr>
            <w:r>
              <w:t>г. Оренбург, просп. Гагарина, д. 40/1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81876,62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81876,62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395.</w:t>
            </w:r>
          </w:p>
        </w:tc>
        <w:tc>
          <w:tcPr>
            <w:tcW w:w="2835" w:type="dxa"/>
          </w:tcPr>
          <w:p w:rsidR="00577AB5" w:rsidRDefault="00577AB5">
            <w:pPr>
              <w:pStyle w:val="ConsPlusNormal"/>
            </w:pPr>
            <w:r>
              <w:t>г. Оренбург, просп. Гагарина, д. 43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98519,00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98519,00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396.</w:t>
            </w:r>
          </w:p>
        </w:tc>
        <w:tc>
          <w:tcPr>
            <w:tcW w:w="2835" w:type="dxa"/>
          </w:tcPr>
          <w:p w:rsidR="00577AB5" w:rsidRDefault="00577AB5">
            <w:pPr>
              <w:pStyle w:val="ConsPlusNormal"/>
            </w:pPr>
            <w:r>
              <w:t>г. Оренбург, просп. Гагарина, д. 43/1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3</w:t>
            </w:r>
          </w:p>
        </w:tc>
        <w:tc>
          <w:tcPr>
            <w:tcW w:w="1871" w:type="dxa"/>
          </w:tcPr>
          <w:p w:rsidR="00577AB5" w:rsidRDefault="00577AB5">
            <w:pPr>
              <w:pStyle w:val="ConsPlusNormal"/>
              <w:jc w:val="center"/>
            </w:pPr>
            <w:r>
              <w:t>26073,38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26073,38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397.</w:t>
            </w:r>
          </w:p>
        </w:tc>
        <w:tc>
          <w:tcPr>
            <w:tcW w:w="2835" w:type="dxa"/>
          </w:tcPr>
          <w:p w:rsidR="00577AB5" w:rsidRDefault="00577AB5">
            <w:pPr>
              <w:pStyle w:val="ConsPlusNormal"/>
            </w:pPr>
            <w:r>
              <w:t>г. Оренбург, просп. Гагарина, д. 44/2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1576,91</w:t>
            </w:r>
          </w:p>
        </w:tc>
        <w:tc>
          <w:tcPr>
            <w:tcW w:w="1871" w:type="dxa"/>
          </w:tcPr>
          <w:p w:rsidR="00577AB5" w:rsidRDefault="00577AB5">
            <w:pPr>
              <w:pStyle w:val="ConsPlusNormal"/>
              <w:jc w:val="center"/>
            </w:pPr>
            <w:r>
              <w:t>95872,92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95872,92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398.</w:t>
            </w:r>
          </w:p>
        </w:tc>
        <w:tc>
          <w:tcPr>
            <w:tcW w:w="2835" w:type="dxa"/>
          </w:tcPr>
          <w:p w:rsidR="00577AB5" w:rsidRDefault="00577AB5">
            <w:pPr>
              <w:pStyle w:val="ConsPlusNormal"/>
            </w:pPr>
            <w:r>
              <w:t>г. Оренбург, просп. Гагарина, д. 49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813,88</w:t>
            </w:r>
          </w:p>
        </w:tc>
        <w:tc>
          <w:tcPr>
            <w:tcW w:w="1871" w:type="dxa"/>
          </w:tcPr>
          <w:p w:rsidR="00577AB5" w:rsidRDefault="00577AB5">
            <w:pPr>
              <w:pStyle w:val="ConsPlusNormal"/>
              <w:jc w:val="center"/>
            </w:pPr>
            <w:r>
              <w:t>55792,08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55792,08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399.</w:t>
            </w:r>
          </w:p>
        </w:tc>
        <w:tc>
          <w:tcPr>
            <w:tcW w:w="2835" w:type="dxa"/>
          </w:tcPr>
          <w:p w:rsidR="00577AB5" w:rsidRDefault="00577AB5">
            <w:pPr>
              <w:pStyle w:val="ConsPlusNormal"/>
            </w:pPr>
            <w:r>
              <w:t>г. Оренбург, просп. Гагарина, д. 51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64240,52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64240,52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400.</w:t>
            </w:r>
          </w:p>
        </w:tc>
        <w:tc>
          <w:tcPr>
            <w:tcW w:w="2835" w:type="dxa"/>
          </w:tcPr>
          <w:p w:rsidR="00577AB5" w:rsidRDefault="00577AB5">
            <w:pPr>
              <w:pStyle w:val="ConsPlusNormal"/>
            </w:pPr>
            <w:r>
              <w:t>г. Оренбург, просп. Гагарина, д. 51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819,82</w:t>
            </w:r>
          </w:p>
        </w:tc>
        <w:tc>
          <w:tcPr>
            <w:tcW w:w="1871" w:type="dxa"/>
          </w:tcPr>
          <w:p w:rsidR="00577AB5" w:rsidRDefault="00577AB5">
            <w:pPr>
              <w:pStyle w:val="ConsPlusNormal"/>
              <w:jc w:val="center"/>
            </w:pPr>
            <w:r>
              <w:t>55897,00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55897,00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401.</w:t>
            </w:r>
          </w:p>
        </w:tc>
        <w:tc>
          <w:tcPr>
            <w:tcW w:w="2835" w:type="dxa"/>
          </w:tcPr>
          <w:p w:rsidR="00577AB5" w:rsidRDefault="00577AB5">
            <w:pPr>
              <w:pStyle w:val="ConsPlusNormal"/>
            </w:pPr>
            <w:r>
              <w:t>г. Оренбург, просп. Гагарина, д. 52/1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533,19</w:t>
            </w:r>
          </w:p>
        </w:tc>
        <w:tc>
          <w:tcPr>
            <w:tcW w:w="1871" w:type="dxa"/>
          </w:tcPr>
          <w:p w:rsidR="00577AB5" w:rsidRDefault="00577AB5">
            <w:pPr>
              <w:pStyle w:val="ConsPlusNormal"/>
              <w:jc w:val="center"/>
            </w:pPr>
            <w:r>
              <w:t>68717,28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68717,28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402.</w:t>
            </w:r>
          </w:p>
        </w:tc>
        <w:tc>
          <w:tcPr>
            <w:tcW w:w="2835" w:type="dxa"/>
          </w:tcPr>
          <w:p w:rsidR="00577AB5" w:rsidRDefault="00577AB5">
            <w:pPr>
              <w:pStyle w:val="ConsPlusNormal"/>
            </w:pPr>
            <w:r>
              <w:t>г. Оренбург, просп. Гагарина, д. 52/1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24484,34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24484,34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403.</w:t>
            </w:r>
          </w:p>
        </w:tc>
        <w:tc>
          <w:tcPr>
            <w:tcW w:w="2835" w:type="dxa"/>
          </w:tcPr>
          <w:p w:rsidR="00577AB5" w:rsidRDefault="00577AB5">
            <w:pPr>
              <w:pStyle w:val="ConsPlusNormal"/>
            </w:pPr>
            <w:r>
              <w:t>г. Оренбург, просп. Гагарина, д. 54/1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28331,57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28331,57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404.</w:t>
            </w:r>
          </w:p>
        </w:tc>
        <w:tc>
          <w:tcPr>
            <w:tcW w:w="2835" w:type="dxa"/>
          </w:tcPr>
          <w:p w:rsidR="00577AB5" w:rsidRDefault="00577AB5">
            <w:pPr>
              <w:pStyle w:val="ConsPlusNormal"/>
            </w:pPr>
            <w:r>
              <w:t>г. Оренбург, просп. Дзержинского, д. 11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23939,91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23939,91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405.</w:t>
            </w:r>
          </w:p>
        </w:tc>
        <w:tc>
          <w:tcPr>
            <w:tcW w:w="2835" w:type="dxa"/>
          </w:tcPr>
          <w:p w:rsidR="00577AB5" w:rsidRDefault="00577AB5">
            <w:pPr>
              <w:pStyle w:val="ConsPlusNormal"/>
            </w:pPr>
            <w:r>
              <w:t>г. Оренбург, просп. Дзержинского, д. 31/1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1365,48</w:t>
            </w:r>
          </w:p>
        </w:tc>
        <w:tc>
          <w:tcPr>
            <w:tcW w:w="1871" w:type="dxa"/>
          </w:tcPr>
          <w:p w:rsidR="00577AB5" w:rsidRDefault="00577AB5">
            <w:pPr>
              <w:pStyle w:val="ConsPlusNormal"/>
              <w:jc w:val="center"/>
            </w:pPr>
            <w:r>
              <w:t>54928,43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54928,43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406.</w:t>
            </w:r>
          </w:p>
        </w:tc>
        <w:tc>
          <w:tcPr>
            <w:tcW w:w="2835" w:type="dxa"/>
          </w:tcPr>
          <w:p w:rsidR="00577AB5" w:rsidRDefault="00577AB5">
            <w:pPr>
              <w:pStyle w:val="ConsPlusNormal"/>
            </w:pPr>
            <w:r>
              <w:t>г. Оренбург, просп. Дзержинского, д. 31/1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120594,13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120594,13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407.</w:t>
            </w:r>
          </w:p>
        </w:tc>
        <w:tc>
          <w:tcPr>
            <w:tcW w:w="2835" w:type="dxa"/>
          </w:tcPr>
          <w:p w:rsidR="00577AB5" w:rsidRDefault="00577AB5">
            <w:pPr>
              <w:pStyle w:val="ConsPlusNormal"/>
            </w:pPr>
            <w:r>
              <w:t>г. Оренбург, просп. Дзержинского, д. 32/1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58309,79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58309,79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408.</w:t>
            </w:r>
          </w:p>
        </w:tc>
        <w:tc>
          <w:tcPr>
            <w:tcW w:w="2835" w:type="dxa"/>
          </w:tcPr>
          <w:p w:rsidR="00577AB5" w:rsidRDefault="00577AB5">
            <w:pPr>
              <w:pStyle w:val="ConsPlusNormal"/>
            </w:pPr>
            <w:r>
              <w:t>г. Оренбург, просп. Дзержинского, д. 33</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26183,92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26183,92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409.</w:t>
            </w:r>
          </w:p>
        </w:tc>
        <w:tc>
          <w:tcPr>
            <w:tcW w:w="2835" w:type="dxa"/>
          </w:tcPr>
          <w:p w:rsidR="00577AB5" w:rsidRDefault="00577AB5">
            <w:pPr>
              <w:pStyle w:val="ConsPlusNormal"/>
            </w:pPr>
            <w:r>
              <w:t>г. Оренбург, просп. Дзержинского, д. 33</w:t>
            </w:r>
          </w:p>
        </w:tc>
        <w:tc>
          <w:tcPr>
            <w:tcW w:w="1871" w:type="dxa"/>
          </w:tcPr>
          <w:p w:rsidR="00577AB5" w:rsidRDefault="00577AB5">
            <w:pPr>
              <w:pStyle w:val="ConsPlusNormal"/>
            </w:pPr>
            <w:r>
              <w:t>ремонт СПД</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133060,52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133060,52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410.</w:t>
            </w:r>
          </w:p>
        </w:tc>
        <w:tc>
          <w:tcPr>
            <w:tcW w:w="2835" w:type="dxa"/>
          </w:tcPr>
          <w:p w:rsidR="00577AB5" w:rsidRDefault="00577AB5">
            <w:pPr>
              <w:pStyle w:val="ConsPlusNormal"/>
            </w:pPr>
            <w:r>
              <w:t>г. Оренбург, просп. Дзержинского, д. 33/1</w:t>
            </w:r>
          </w:p>
        </w:tc>
        <w:tc>
          <w:tcPr>
            <w:tcW w:w="1871" w:type="dxa"/>
          </w:tcPr>
          <w:p w:rsidR="00577AB5" w:rsidRDefault="00577AB5">
            <w:pPr>
              <w:pStyle w:val="ConsPlusNormal"/>
            </w:pPr>
            <w:r>
              <w:t xml:space="preserve">ремонт и (или) переустройство </w:t>
            </w:r>
            <w:r>
              <w:lastRenderedPageBreak/>
              <w:t>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1347,96</w:t>
            </w:r>
          </w:p>
        </w:tc>
        <w:tc>
          <w:tcPr>
            <w:tcW w:w="1871" w:type="dxa"/>
          </w:tcPr>
          <w:p w:rsidR="00577AB5" w:rsidRDefault="00577AB5">
            <w:pPr>
              <w:pStyle w:val="ConsPlusNormal"/>
              <w:jc w:val="center"/>
            </w:pPr>
            <w:r>
              <w:t>54669,14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54669,14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411.</w:t>
            </w:r>
          </w:p>
        </w:tc>
        <w:tc>
          <w:tcPr>
            <w:tcW w:w="2835" w:type="dxa"/>
          </w:tcPr>
          <w:p w:rsidR="00577AB5" w:rsidRDefault="00577AB5">
            <w:pPr>
              <w:pStyle w:val="ConsPlusNormal"/>
            </w:pPr>
            <w:r>
              <w:t>г. Оренбург, просп. Дзержинского, д. 33/1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119518,22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119518,22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412.</w:t>
            </w:r>
          </w:p>
        </w:tc>
        <w:tc>
          <w:tcPr>
            <w:tcW w:w="2835" w:type="dxa"/>
          </w:tcPr>
          <w:p w:rsidR="00577AB5" w:rsidRDefault="00577AB5">
            <w:pPr>
              <w:pStyle w:val="ConsPlusNormal"/>
            </w:pPr>
            <w:r>
              <w:t>г. Оренбург, просп. Дзержинского, д. 35/1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57721,73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57721,73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413.</w:t>
            </w:r>
          </w:p>
        </w:tc>
        <w:tc>
          <w:tcPr>
            <w:tcW w:w="2835" w:type="dxa"/>
          </w:tcPr>
          <w:p w:rsidR="00577AB5" w:rsidRDefault="00577AB5">
            <w:pPr>
              <w:pStyle w:val="ConsPlusNormal"/>
            </w:pPr>
            <w:r>
              <w:t>г. Оренбург, просп. Дзержинского, д. 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784,61</w:t>
            </w:r>
          </w:p>
        </w:tc>
        <w:tc>
          <w:tcPr>
            <w:tcW w:w="1871" w:type="dxa"/>
          </w:tcPr>
          <w:p w:rsidR="00577AB5" w:rsidRDefault="00577AB5">
            <w:pPr>
              <w:pStyle w:val="ConsPlusNormal"/>
              <w:jc w:val="center"/>
            </w:pPr>
            <w:r>
              <w:t>75258,83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75258,83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414.</w:t>
            </w:r>
          </w:p>
        </w:tc>
        <w:tc>
          <w:tcPr>
            <w:tcW w:w="2835" w:type="dxa"/>
          </w:tcPr>
          <w:p w:rsidR="00577AB5" w:rsidRDefault="00577AB5">
            <w:pPr>
              <w:pStyle w:val="ConsPlusNormal"/>
            </w:pPr>
            <w:r>
              <w:t>г. Оренбург, просп. Дзержинского, д. 7/1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27021,57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27021,57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415.</w:t>
            </w:r>
          </w:p>
        </w:tc>
        <w:tc>
          <w:tcPr>
            <w:tcW w:w="2835" w:type="dxa"/>
          </w:tcPr>
          <w:p w:rsidR="00577AB5" w:rsidRDefault="00577AB5">
            <w:pPr>
              <w:pStyle w:val="ConsPlusNormal"/>
            </w:pPr>
            <w:r>
              <w:t>г. Оренбург, просп. Парковый, д. 46</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72762,46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72762,46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416.</w:t>
            </w:r>
          </w:p>
        </w:tc>
        <w:tc>
          <w:tcPr>
            <w:tcW w:w="2835" w:type="dxa"/>
          </w:tcPr>
          <w:p w:rsidR="00577AB5" w:rsidRDefault="00577AB5">
            <w:pPr>
              <w:pStyle w:val="ConsPlusNormal"/>
            </w:pPr>
            <w:r>
              <w:t>г. Оренбург, просп. Парковый, д. 48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168712,60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168712,60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417.</w:t>
            </w:r>
          </w:p>
        </w:tc>
        <w:tc>
          <w:tcPr>
            <w:tcW w:w="2835" w:type="dxa"/>
          </w:tcPr>
          <w:p w:rsidR="00577AB5" w:rsidRDefault="00577AB5">
            <w:pPr>
              <w:pStyle w:val="ConsPlusNormal"/>
            </w:pPr>
            <w:r>
              <w:t>г. Оренбург, просп. Парковый, д. 52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1149,80</w:t>
            </w:r>
          </w:p>
        </w:tc>
        <w:tc>
          <w:tcPr>
            <w:tcW w:w="1871" w:type="dxa"/>
          </w:tcPr>
          <w:p w:rsidR="00577AB5" w:rsidRDefault="00577AB5">
            <w:pPr>
              <w:pStyle w:val="ConsPlusNormal"/>
              <w:jc w:val="center"/>
            </w:pPr>
            <w:r>
              <w:t>165974,44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165974,44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418.</w:t>
            </w:r>
          </w:p>
        </w:tc>
        <w:tc>
          <w:tcPr>
            <w:tcW w:w="2835" w:type="dxa"/>
          </w:tcPr>
          <w:p w:rsidR="00577AB5" w:rsidRDefault="00577AB5">
            <w:pPr>
              <w:pStyle w:val="ConsPlusNormal"/>
            </w:pPr>
            <w:r>
              <w:t>г. Оренбург, просп. Парковый, д. 52</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54800,63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54800,63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419.</w:t>
            </w:r>
          </w:p>
        </w:tc>
        <w:tc>
          <w:tcPr>
            <w:tcW w:w="2835" w:type="dxa"/>
          </w:tcPr>
          <w:p w:rsidR="00577AB5" w:rsidRDefault="00577AB5">
            <w:pPr>
              <w:pStyle w:val="ConsPlusNormal"/>
            </w:pPr>
            <w:r>
              <w:t>г. Оренбург, просп. Парковый, д. 8а</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43919,07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43919,07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420.</w:t>
            </w:r>
          </w:p>
        </w:tc>
        <w:tc>
          <w:tcPr>
            <w:tcW w:w="2835" w:type="dxa"/>
          </w:tcPr>
          <w:p w:rsidR="00577AB5" w:rsidRDefault="00577AB5">
            <w:pPr>
              <w:pStyle w:val="ConsPlusNormal"/>
            </w:pPr>
            <w:r>
              <w:t>г. Оренбург, просп. Победы, д. 10</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59296,42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59296,42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421.</w:t>
            </w:r>
          </w:p>
        </w:tc>
        <w:tc>
          <w:tcPr>
            <w:tcW w:w="2835" w:type="dxa"/>
          </w:tcPr>
          <w:p w:rsidR="00577AB5" w:rsidRDefault="00577AB5">
            <w:pPr>
              <w:pStyle w:val="ConsPlusNormal"/>
            </w:pPr>
            <w:r>
              <w:t>г. Оренбург, просп. Победы, д. 10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858,75</w:t>
            </w:r>
          </w:p>
        </w:tc>
        <w:tc>
          <w:tcPr>
            <w:tcW w:w="1871" w:type="dxa"/>
          </w:tcPr>
          <w:p w:rsidR="00577AB5" w:rsidRDefault="00577AB5">
            <w:pPr>
              <w:pStyle w:val="ConsPlusNormal"/>
              <w:jc w:val="center"/>
            </w:pPr>
            <w:r>
              <w:t>141452,75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141452,75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422.</w:t>
            </w:r>
          </w:p>
        </w:tc>
        <w:tc>
          <w:tcPr>
            <w:tcW w:w="2835" w:type="dxa"/>
          </w:tcPr>
          <w:p w:rsidR="00577AB5" w:rsidRDefault="00577AB5">
            <w:pPr>
              <w:pStyle w:val="ConsPlusNormal"/>
            </w:pPr>
            <w:r>
              <w:t>г. Оренбург, просп. Победы, д. 10а</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49045,48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49045,48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423.</w:t>
            </w:r>
          </w:p>
        </w:tc>
        <w:tc>
          <w:tcPr>
            <w:tcW w:w="2835" w:type="dxa"/>
          </w:tcPr>
          <w:p w:rsidR="00577AB5" w:rsidRDefault="00577AB5">
            <w:pPr>
              <w:pStyle w:val="ConsPlusNormal"/>
            </w:pPr>
            <w:r>
              <w:t>г. Оренбург, просп. Победы, д. 117</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53402,32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53402,32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424.</w:t>
            </w:r>
          </w:p>
        </w:tc>
        <w:tc>
          <w:tcPr>
            <w:tcW w:w="2835" w:type="dxa"/>
          </w:tcPr>
          <w:p w:rsidR="00577AB5" w:rsidRDefault="00577AB5">
            <w:pPr>
              <w:pStyle w:val="ConsPlusNormal"/>
            </w:pPr>
            <w:r>
              <w:t>г. Оренбург, просп. Победы, д. 117</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79964,79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79964,79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425.</w:t>
            </w:r>
          </w:p>
        </w:tc>
        <w:tc>
          <w:tcPr>
            <w:tcW w:w="2835" w:type="dxa"/>
          </w:tcPr>
          <w:p w:rsidR="00577AB5" w:rsidRDefault="00577AB5">
            <w:pPr>
              <w:pStyle w:val="ConsPlusNormal"/>
            </w:pPr>
            <w:r>
              <w:t>г. Оренбург, просп. Победы, д. 12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520,20</w:t>
            </w:r>
          </w:p>
        </w:tc>
        <w:tc>
          <w:tcPr>
            <w:tcW w:w="1871" w:type="dxa"/>
          </w:tcPr>
          <w:p w:rsidR="00577AB5" w:rsidRDefault="00577AB5">
            <w:pPr>
              <w:pStyle w:val="ConsPlusNormal"/>
              <w:jc w:val="center"/>
            </w:pPr>
            <w:r>
              <w:t>112929,17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112929,17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426.</w:t>
            </w:r>
          </w:p>
        </w:tc>
        <w:tc>
          <w:tcPr>
            <w:tcW w:w="2835" w:type="dxa"/>
          </w:tcPr>
          <w:p w:rsidR="00577AB5" w:rsidRDefault="00577AB5">
            <w:pPr>
              <w:pStyle w:val="ConsPlusNormal"/>
            </w:pPr>
            <w:r>
              <w:t>г. Оренбург, просп. Победы, д. 121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64615,72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64615,72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427.</w:t>
            </w:r>
          </w:p>
        </w:tc>
        <w:tc>
          <w:tcPr>
            <w:tcW w:w="2835" w:type="dxa"/>
          </w:tcPr>
          <w:p w:rsidR="00577AB5" w:rsidRDefault="00577AB5">
            <w:pPr>
              <w:pStyle w:val="ConsPlusNormal"/>
            </w:pPr>
            <w:r>
              <w:t>г. Оренбург, просп. Победы, д. 121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106325,16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106325,16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428.</w:t>
            </w:r>
          </w:p>
        </w:tc>
        <w:tc>
          <w:tcPr>
            <w:tcW w:w="2835" w:type="dxa"/>
          </w:tcPr>
          <w:p w:rsidR="00577AB5" w:rsidRDefault="00577AB5">
            <w:pPr>
              <w:pStyle w:val="ConsPlusNormal"/>
            </w:pPr>
            <w:r>
              <w:t>г. Оренбург, просп. Победы, д. 126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66702,56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66702,56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429.</w:t>
            </w:r>
          </w:p>
        </w:tc>
        <w:tc>
          <w:tcPr>
            <w:tcW w:w="2835" w:type="dxa"/>
          </w:tcPr>
          <w:p w:rsidR="00577AB5" w:rsidRDefault="00577AB5">
            <w:pPr>
              <w:pStyle w:val="ConsPlusNormal"/>
            </w:pPr>
            <w:r>
              <w:t>г. Оренбург, просп. Победы, д. 137</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45481,76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45481,76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430.</w:t>
            </w:r>
          </w:p>
        </w:tc>
        <w:tc>
          <w:tcPr>
            <w:tcW w:w="2835" w:type="dxa"/>
          </w:tcPr>
          <w:p w:rsidR="00577AB5" w:rsidRDefault="00577AB5">
            <w:pPr>
              <w:pStyle w:val="ConsPlusNormal"/>
            </w:pPr>
            <w:r>
              <w:t>г. Оренбург, просп. Победы, д. 137</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46947,89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46947,89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431.</w:t>
            </w:r>
          </w:p>
        </w:tc>
        <w:tc>
          <w:tcPr>
            <w:tcW w:w="2835" w:type="dxa"/>
          </w:tcPr>
          <w:p w:rsidR="00577AB5" w:rsidRDefault="00577AB5">
            <w:pPr>
              <w:pStyle w:val="ConsPlusNormal"/>
            </w:pPr>
            <w:r>
              <w:t>г. Оренбург, просп. Победы, д. 137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424,33</w:t>
            </w:r>
          </w:p>
        </w:tc>
        <w:tc>
          <w:tcPr>
            <w:tcW w:w="1871" w:type="dxa"/>
          </w:tcPr>
          <w:p w:rsidR="00577AB5" w:rsidRDefault="00577AB5">
            <w:pPr>
              <w:pStyle w:val="ConsPlusNormal"/>
              <w:jc w:val="center"/>
            </w:pPr>
            <w:r>
              <w:t>75809,99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75809,99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432.</w:t>
            </w:r>
          </w:p>
        </w:tc>
        <w:tc>
          <w:tcPr>
            <w:tcW w:w="2835" w:type="dxa"/>
          </w:tcPr>
          <w:p w:rsidR="00577AB5" w:rsidRDefault="00577AB5">
            <w:pPr>
              <w:pStyle w:val="ConsPlusNormal"/>
            </w:pPr>
            <w:r>
              <w:t>г. Оренбург, просп. Победы, д. 18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703,48</w:t>
            </w:r>
          </w:p>
        </w:tc>
        <w:tc>
          <w:tcPr>
            <w:tcW w:w="1871" w:type="dxa"/>
          </w:tcPr>
          <w:p w:rsidR="00577AB5" w:rsidRDefault="00577AB5">
            <w:pPr>
              <w:pStyle w:val="ConsPlusNormal"/>
              <w:jc w:val="center"/>
            </w:pPr>
            <w:r>
              <w:t>128370,51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128370,51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433.</w:t>
            </w:r>
          </w:p>
        </w:tc>
        <w:tc>
          <w:tcPr>
            <w:tcW w:w="2835" w:type="dxa"/>
          </w:tcPr>
          <w:p w:rsidR="00577AB5" w:rsidRDefault="00577AB5">
            <w:pPr>
              <w:pStyle w:val="ConsPlusNormal"/>
            </w:pPr>
            <w:r>
              <w:t>г. Оренбург, просп. Победы,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769,90</w:t>
            </w:r>
          </w:p>
        </w:tc>
        <w:tc>
          <w:tcPr>
            <w:tcW w:w="1871" w:type="dxa"/>
          </w:tcPr>
          <w:p w:rsidR="00577AB5" w:rsidRDefault="00577AB5">
            <w:pPr>
              <w:pStyle w:val="ConsPlusNormal"/>
              <w:jc w:val="center"/>
            </w:pPr>
            <w:r>
              <w:t>133966,98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133966,98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434.</w:t>
            </w:r>
          </w:p>
        </w:tc>
        <w:tc>
          <w:tcPr>
            <w:tcW w:w="2835" w:type="dxa"/>
          </w:tcPr>
          <w:p w:rsidR="00577AB5" w:rsidRDefault="00577AB5">
            <w:pPr>
              <w:pStyle w:val="ConsPlusNormal"/>
            </w:pPr>
            <w:r>
              <w:t>г. Оренбург, просп. Победы, д. 20</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58224,05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58224,05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435.</w:t>
            </w:r>
          </w:p>
        </w:tc>
        <w:tc>
          <w:tcPr>
            <w:tcW w:w="2835" w:type="dxa"/>
          </w:tcPr>
          <w:p w:rsidR="00577AB5" w:rsidRDefault="00577AB5">
            <w:pPr>
              <w:pStyle w:val="ConsPlusNormal"/>
            </w:pPr>
            <w:r>
              <w:t>г. Оренбург, просп. Победы, д. 20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888,44</w:t>
            </w:r>
          </w:p>
        </w:tc>
        <w:tc>
          <w:tcPr>
            <w:tcW w:w="1871" w:type="dxa"/>
          </w:tcPr>
          <w:p w:rsidR="00577AB5" w:rsidRDefault="00577AB5">
            <w:pPr>
              <w:pStyle w:val="ConsPlusNormal"/>
              <w:jc w:val="center"/>
            </w:pPr>
            <w:r>
              <w:t>57108,66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57108,66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436.</w:t>
            </w:r>
          </w:p>
        </w:tc>
        <w:tc>
          <w:tcPr>
            <w:tcW w:w="2835" w:type="dxa"/>
          </w:tcPr>
          <w:p w:rsidR="00577AB5" w:rsidRDefault="00577AB5">
            <w:pPr>
              <w:pStyle w:val="ConsPlusNormal"/>
            </w:pPr>
            <w:r>
              <w:t>г. Оренбург, просп. Победы, д. 22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62591,70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62591,70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437.</w:t>
            </w:r>
          </w:p>
        </w:tc>
        <w:tc>
          <w:tcPr>
            <w:tcW w:w="2835" w:type="dxa"/>
          </w:tcPr>
          <w:p w:rsidR="00577AB5" w:rsidRDefault="00577AB5">
            <w:pPr>
              <w:pStyle w:val="ConsPlusNormal"/>
            </w:pPr>
            <w:r>
              <w:t>г. Оренбург, просп. Победы, д. 22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1055,64</w:t>
            </w:r>
          </w:p>
        </w:tc>
        <w:tc>
          <w:tcPr>
            <w:tcW w:w="1871" w:type="dxa"/>
          </w:tcPr>
          <w:p w:rsidR="00577AB5" w:rsidRDefault="00577AB5">
            <w:pPr>
              <w:pStyle w:val="ConsPlusNormal"/>
              <w:jc w:val="center"/>
            </w:pPr>
            <w:r>
              <w:t>60061,10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60061,10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438.</w:t>
            </w:r>
          </w:p>
        </w:tc>
        <w:tc>
          <w:tcPr>
            <w:tcW w:w="2835" w:type="dxa"/>
          </w:tcPr>
          <w:p w:rsidR="00577AB5" w:rsidRDefault="00577AB5">
            <w:pPr>
              <w:pStyle w:val="ConsPlusNormal"/>
            </w:pPr>
            <w:r>
              <w:t>г. Оренбург, просп. Победы, д. 22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124326,23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124326,23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439.</w:t>
            </w:r>
          </w:p>
        </w:tc>
        <w:tc>
          <w:tcPr>
            <w:tcW w:w="2835" w:type="dxa"/>
          </w:tcPr>
          <w:p w:rsidR="00577AB5" w:rsidRDefault="00577AB5">
            <w:pPr>
              <w:pStyle w:val="ConsPlusNormal"/>
            </w:pPr>
            <w:r>
              <w:t>г. Оренбург, просп. Победы, д. 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45211,52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45211,52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440.</w:t>
            </w:r>
          </w:p>
        </w:tc>
        <w:tc>
          <w:tcPr>
            <w:tcW w:w="2835" w:type="dxa"/>
          </w:tcPr>
          <w:p w:rsidR="00577AB5" w:rsidRDefault="00577AB5">
            <w:pPr>
              <w:pStyle w:val="ConsPlusNormal"/>
            </w:pPr>
            <w:r>
              <w:t>г. Оренбург, просп. Победы, д. 9</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63865,46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63865,46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441.</w:t>
            </w:r>
          </w:p>
        </w:tc>
        <w:tc>
          <w:tcPr>
            <w:tcW w:w="2835" w:type="dxa"/>
          </w:tcPr>
          <w:p w:rsidR="00577AB5" w:rsidRDefault="00577AB5">
            <w:pPr>
              <w:pStyle w:val="ConsPlusNormal"/>
            </w:pPr>
            <w:r>
              <w:t>г. Оренбург, просп. Победы, д. 9</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74396,58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74396,58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442.</w:t>
            </w:r>
          </w:p>
        </w:tc>
        <w:tc>
          <w:tcPr>
            <w:tcW w:w="2835" w:type="dxa"/>
          </w:tcPr>
          <w:p w:rsidR="00577AB5" w:rsidRDefault="00577AB5">
            <w:pPr>
              <w:pStyle w:val="ConsPlusNormal"/>
            </w:pPr>
            <w:r>
              <w:t>г. Оренбург, ул. 16 Линия, д. 4</w:t>
            </w:r>
          </w:p>
        </w:tc>
        <w:tc>
          <w:tcPr>
            <w:tcW w:w="1871" w:type="dxa"/>
          </w:tcPr>
          <w:p w:rsidR="00577AB5" w:rsidRDefault="00577AB5">
            <w:pPr>
              <w:pStyle w:val="ConsPlusNormal"/>
            </w:pPr>
            <w:r>
              <w:t xml:space="preserve">ремонт и (или) переустройство </w:t>
            </w:r>
            <w:r>
              <w:lastRenderedPageBreak/>
              <w:t>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798,83</w:t>
            </w:r>
          </w:p>
        </w:tc>
        <w:tc>
          <w:tcPr>
            <w:tcW w:w="1871" w:type="dxa"/>
          </w:tcPr>
          <w:p w:rsidR="00577AB5" w:rsidRDefault="00577AB5">
            <w:pPr>
              <w:pStyle w:val="ConsPlusNormal"/>
              <w:jc w:val="center"/>
            </w:pPr>
            <w:r>
              <w:t>58867,68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58867,68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443.</w:t>
            </w:r>
          </w:p>
        </w:tc>
        <w:tc>
          <w:tcPr>
            <w:tcW w:w="2835" w:type="dxa"/>
          </w:tcPr>
          <w:p w:rsidR="00577AB5" w:rsidRDefault="00577AB5">
            <w:pPr>
              <w:pStyle w:val="ConsPlusNormal"/>
            </w:pPr>
            <w:r>
              <w:t>г. Оренбург, ул. 60 лет Октября, д. 12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51720,54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51720,54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444.</w:t>
            </w:r>
          </w:p>
        </w:tc>
        <w:tc>
          <w:tcPr>
            <w:tcW w:w="2835" w:type="dxa"/>
          </w:tcPr>
          <w:p w:rsidR="00577AB5" w:rsidRDefault="00577AB5">
            <w:pPr>
              <w:pStyle w:val="ConsPlusNormal"/>
            </w:pPr>
            <w:r>
              <w:t>г. Оренбург, ул. 60 лет Октября, д. 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63413,58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63413,58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445.</w:t>
            </w:r>
          </w:p>
        </w:tc>
        <w:tc>
          <w:tcPr>
            <w:tcW w:w="2835" w:type="dxa"/>
          </w:tcPr>
          <w:p w:rsidR="00577AB5" w:rsidRDefault="00577AB5">
            <w:pPr>
              <w:pStyle w:val="ConsPlusNormal"/>
            </w:pPr>
            <w:r>
              <w:t>г. Оренбург, ул. 60 лет Октября, д. 2</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44578,93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44578,93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446.</w:t>
            </w:r>
          </w:p>
        </w:tc>
        <w:tc>
          <w:tcPr>
            <w:tcW w:w="2835" w:type="dxa"/>
          </w:tcPr>
          <w:p w:rsidR="00577AB5" w:rsidRDefault="00577AB5">
            <w:pPr>
              <w:pStyle w:val="ConsPlusNormal"/>
            </w:pPr>
            <w:r>
              <w:t>г. Оренбург, ул. 60 лет Октября,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425,28</w:t>
            </w:r>
          </w:p>
        </w:tc>
        <w:tc>
          <w:tcPr>
            <w:tcW w:w="1871" w:type="dxa"/>
          </w:tcPr>
          <w:p w:rsidR="00577AB5" w:rsidRDefault="00577AB5">
            <w:pPr>
              <w:pStyle w:val="ConsPlusNormal"/>
              <w:jc w:val="center"/>
            </w:pPr>
            <w:r>
              <w:t>104931,48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104931,48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447.</w:t>
            </w:r>
          </w:p>
        </w:tc>
        <w:tc>
          <w:tcPr>
            <w:tcW w:w="2835" w:type="dxa"/>
          </w:tcPr>
          <w:p w:rsidR="00577AB5" w:rsidRDefault="00577AB5">
            <w:pPr>
              <w:pStyle w:val="ConsPlusNormal"/>
            </w:pPr>
            <w:r>
              <w:t>г. Оренбург, ул. 60 лет Октября, д. 23а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49451,48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49451,48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448.</w:t>
            </w:r>
          </w:p>
        </w:tc>
        <w:tc>
          <w:tcPr>
            <w:tcW w:w="2835" w:type="dxa"/>
          </w:tcPr>
          <w:p w:rsidR="00577AB5" w:rsidRDefault="00577AB5">
            <w:pPr>
              <w:pStyle w:val="ConsPlusNormal"/>
            </w:pPr>
            <w:r>
              <w:t>г. Оренбург, ул. 60 лет Октября, д. 24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965,62</w:t>
            </w:r>
          </w:p>
        </w:tc>
        <w:tc>
          <w:tcPr>
            <w:tcW w:w="1871" w:type="dxa"/>
          </w:tcPr>
          <w:p w:rsidR="00577AB5" w:rsidRDefault="00577AB5">
            <w:pPr>
              <w:pStyle w:val="ConsPlusNormal"/>
              <w:jc w:val="center"/>
            </w:pPr>
            <w:r>
              <w:t>49010,26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49010,26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449.</w:t>
            </w:r>
          </w:p>
        </w:tc>
        <w:tc>
          <w:tcPr>
            <w:tcW w:w="2835" w:type="dxa"/>
          </w:tcPr>
          <w:p w:rsidR="00577AB5" w:rsidRDefault="00577AB5">
            <w:pPr>
              <w:pStyle w:val="ConsPlusNormal"/>
            </w:pPr>
            <w:r>
              <w:t>г. Оренбург, ул. 60 лет Октября, д. 25а</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25624,15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25624,15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450.</w:t>
            </w:r>
          </w:p>
        </w:tc>
        <w:tc>
          <w:tcPr>
            <w:tcW w:w="2835" w:type="dxa"/>
          </w:tcPr>
          <w:p w:rsidR="00577AB5" w:rsidRDefault="00577AB5">
            <w:pPr>
              <w:pStyle w:val="ConsPlusNormal"/>
            </w:pPr>
            <w:r>
              <w:t>г. Оренбург, ул. 60 лет Октября, д. 26</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51574,66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51574,66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451.</w:t>
            </w:r>
          </w:p>
        </w:tc>
        <w:tc>
          <w:tcPr>
            <w:tcW w:w="2835" w:type="dxa"/>
          </w:tcPr>
          <w:p w:rsidR="00577AB5" w:rsidRDefault="00577AB5">
            <w:pPr>
              <w:pStyle w:val="ConsPlusNormal"/>
            </w:pPr>
            <w:r>
              <w:t>г. Оренбург, ул. 60 лет Октября, д. 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423,78</w:t>
            </w:r>
          </w:p>
        </w:tc>
        <w:tc>
          <w:tcPr>
            <w:tcW w:w="1871" w:type="dxa"/>
          </w:tcPr>
          <w:p w:rsidR="00577AB5" w:rsidRDefault="00577AB5">
            <w:pPr>
              <w:pStyle w:val="ConsPlusNormal"/>
              <w:jc w:val="center"/>
            </w:pPr>
            <w:r>
              <w:t>104805,10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104805,10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452.</w:t>
            </w:r>
          </w:p>
        </w:tc>
        <w:tc>
          <w:tcPr>
            <w:tcW w:w="2835" w:type="dxa"/>
          </w:tcPr>
          <w:p w:rsidR="00577AB5" w:rsidRDefault="00577AB5">
            <w:pPr>
              <w:pStyle w:val="ConsPlusNormal"/>
            </w:pPr>
            <w:r>
              <w:t>г. Оренбург, ул. 60 лет Октября, д. 4</w:t>
            </w:r>
          </w:p>
        </w:tc>
        <w:tc>
          <w:tcPr>
            <w:tcW w:w="1871" w:type="dxa"/>
          </w:tcPr>
          <w:p w:rsidR="00577AB5" w:rsidRDefault="00577AB5">
            <w:pPr>
              <w:pStyle w:val="ConsPlusNormal"/>
            </w:pPr>
            <w:r>
              <w:t>ремонт фундамента</w:t>
            </w:r>
          </w:p>
        </w:tc>
        <w:tc>
          <w:tcPr>
            <w:tcW w:w="1417" w:type="dxa"/>
          </w:tcPr>
          <w:p w:rsidR="00577AB5" w:rsidRDefault="00577AB5">
            <w:pPr>
              <w:pStyle w:val="ConsPlusNormal"/>
              <w:jc w:val="center"/>
            </w:pPr>
            <w:r>
              <w:t>куб.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5665,48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5665,48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453.</w:t>
            </w:r>
          </w:p>
        </w:tc>
        <w:tc>
          <w:tcPr>
            <w:tcW w:w="2835" w:type="dxa"/>
          </w:tcPr>
          <w:p w:rsidR="00577AB5" w:rsidRDefault="00577AB5">
            <w:pPr>
              <w:pStyle w:val="ConsPlusNormal"/>
            </w:pPr>
            <w:r>
              <w:t>г. Оренбург, ул. 9 Января, д. 16, литера 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49924,41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49924,41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454.</w:t>
            </w:r>
          </w:p>
        </w:tc>
        <w:tc>
          <w:tcPr>
            <w:tcW w:w="2835" w:type="dxa"/>
          </w:tcPr>
          <w:p w:rsidR="00577AB5" w:rsidRDefault="00577AB5">
            <w:pPr>
              <w:pStyle w:val="ConsPlusNormal"/>
            </w:pPr>
            <w:r>
              <w:t>г. Оренбург, ул. 9 Января, д. 16, литера 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31896,34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31896,34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455.</w:t>
            </w:r>
          </w:p>
        </w:tc>
        <w:tc>
          <w:tcPr>
            <w:tcW w:w="2835" w:type="dxa"/>
          </w:tcPr>
          <w:p w:rsidR="00577AB5" w:rsidRDefault="00577AB5">
            <w:pPr>
              <w:pStyle w:val="ConsPlusNormal"/>
            </w:pPr>
            <w:r>
              <w:t>г. Оренбург, ул. 9 Января/пер. Ивановский, д. 25/36, литеры А2А3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46368,87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46368,87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456.</w:t>
            </w:r>
          </w:p>
        </w:tc>
        <w:tc>
          <w:tcPr>
            <w:tcW w:w="2835" w:type="dxa"/>
          </w:tcPr>
          <w:p w:rsidR="00577AB5" w:rsidRDefault="00577AB5">
            <w:pPr>
              <w:pStyle w:val="ConsPlusNormal"/>
            </w:pPr>
            <w:r>
              <w:t>г. Оренбург, ул. 9 Января/пер. Ивановский, д. 25/36, литеры А2А3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36873,71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36873,71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457.</w:t>
            </w:r>
          </w:p>
        </w:tc>
        <w:tc>
          <w:tcPr>
            <w:tcW w:w="2835" w:type="dxa"/>
          </w:tcPr>
          <w:p w:rsidR="00577AB5" w:rsidRDefault="00577AB5">
            <w:pPr>
              <w:pStyle w:val="ConsPlusNormal"/>
            </w:pPr>
            <w:r>
              <w:t>г. Оренбург, ул. 9 Января/пер. Хлебный, д. 55/11, литеры АБ</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83332,50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83332,50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458.</w:t>
            </w:r>
          </w:p>
        </w:tc>
        <w:tc>
          <w:tcPr>
            <w:tcW w:w="2835" w:type="dxa"/>
          </w:tcPr>
          <w:p w:rsidR="00577AB5" w:rsidRDefault="00577AB5">
            <w:pPr>
              <w:pStyle w:val="ConsPlusNormal"/>
            </w:pPr>
            <w:r>
              <w:t>г. Оренбург, ул. 9 Января/пер. Хлебный, д. 55/11, литеры АБ</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83332,50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83332,50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459.</w:t>
            </w:r>
          </w:p>
        </w:tc>
        <w:tc>
          <w:tcPr>
            <w:tcW w:w="2835" w:type="dxa"/>
          </w:tcPr>
          <w:p w:rsidR="00577AB5" w:rsidRDefault="00577AB5">
            <w:pPr>
              <w:pStyle w:val="ConsPlusNormal"/>
            </w:pPr>
            <w:r>
              <w:t>г. Оренбург, ул. 9 Января/пер. Хлебный, д. 57/10, литера Б</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291125,96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291125,96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460.</w:t>
            </w:r>
          </w:p>
        </w:tc>
        <w:tc>
          <w:tcPr>
            <w:tcW w:w="2835" w:type="dxa"/>
          </w:tcPr>
          <w:p w:rsidR="00577AB5" w:rsidRDefault="00577AB5">
            <w:pPr>
              <w:pStyle w:val="ConsPlusNormal"/>
            </w:pPr>
            <w:r>
              <w:t>г. Оренбург, ул. 9 Января/пер. Хлебный, д. 57/10, литера Б</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291125,96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291125,96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461.</w:t>
            </w:r>
          </w:p>
        </w:tc>
        <w:tc>
          <w:tcPr>
            <w:tcW w:w="2835" w:type="dxa"/>
          </w:tcPr>
          <w:p w:rsidR="00577AB5" w:rsidRDefault="00577AB5">
            <w:pPr>
              <w:pStyle w:val="ConsPlusNormal"/>
            </w:pPr>
            <w:r>
              <w:t>г. Оренбург, ул. 9 Января/ул. Краснознаменная, д. 51/17</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2300,00</w:t>
            </w:r>
          </w:p>
        </w:tc>
        <w:tc>
          <w:tcPr>
            <w:tcW w:w="1871" w:type="dxa"/>
          </w:tcPr>
          <w:p w:rsidR="00577AB5" w:rsidRDefault="00577AB5">
            <w:pPr>
              <w:pStyle w:val="ConsPlusNormal"/>
              <w:jc w:val="center"/>
            </w:pPr>
            <w:r>
              <w:t>95684,50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95684,50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462.</w:t>
            </w:r>
          </w:p>
        </w:tc>
        <w:tc>
          <w:tcPr>
            <w:tcW w:w="2835" w:type="dxa"/>
          </w:tcPr>
          <w:p w:rsidR="00577AB5" w:rsidRDefault="00577AB5">
            <w:pPr>
              <w:pStyle w:val="ConsPlusNormal"/>
            </w:pPr>
            <w:r>
              <w:t xml:space="preserve">г. Оренбург, ул. 9 Января/ул. </w:t>
            </w:r>
            <w:r>
              <w:lastRenderedPageBreak/>
              <w:t>Краснознаменная/пер. Матросский, д. 50/18/17, литеры БВ</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83332,50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83332,50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463.</w:t>
            </w:r>
          </w:p>
        </w:tc>
        <w:tc>
          <w:tcPr>
            <w:tcW w:w="2835" w:type="dxa"/>
          </w:tcPr>
          <w:p w:rsidR="00577AB5" w:rsidRDefault="00577AB5">
            <w:pPr>
              <w:pStyle w:val="ConsPlusNormal"/>
            </w:pPr>
            <w:r>
              <w:t>г. Оренбург, ул. 9 Января/ул. Краснознаменная/пер. Матросский, д. 50/18/17, литеры БВ</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70186,16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70186,16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464.</w:t>
            </w:r>
          </w:p>
        </w:tc>
        <w:tc>
          <w:tcPr>
            <w:tcW w:w="2835" w:type="dxa"/>
          </w:tcPr>
          <w:p w:rsidR="00577AB5" w:rsidRDefault="00577AB5">
            <w:pPr>
              <w:pStyle w:val="ConsPlusNormal"/>
            </w:pPr>
            <w:r>
              <w:t>г. Оренбург, ул. Абдрашитова, д. 242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367,85</w:t>
            </w:r>
          </w:p>
        </w:tc>
        <w:tc>
          <w:tcPr>
            <w:tcW w:w="1871" w:type="dxa"/>
          </w:tcPr>
          <w:p w:rsidR="00577AB5" w:rsidRDefault="00577AB5">
            <w:pPr>
              <w:pStyle w:val="ConsPlusNormal"/>
              <w:jc w:val="center"/>
            </w:pPr>
            <w:r>
              <w:t>60832,83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60832,83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465.</w:t>
            </w:r>
          </w:p>
        </w:tc>
        <w:tc>
          <w:tcPr>
            <w:tcW w:w="2835" w:type="dxa"/>
          </w:tcPr>
          <w:p w:rsidR="00577AB5" w:rsidRDefault="00577AB5">
            <w:pPr>
              <w:pStyle w:val="ConsPlusNormal"/>
            </w:pPr>
            <w:r>
              <w:t>г. Оренбург, ул. Абдрашитова, д. 242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45957,78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45957,78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466.</w:t>
            </w:r>
          </w:p>
        </w:tc>
        <w:tc>
          <w:tcPr>
            <w:tcW w:w="2835" w:type="dxa"/>
          </w:tcPr>
          <w:p w:rsidR="00577AB5" w:rsidRDefault="00577AB5">
            <w:pPr>
              <w:pStyle w:val="ConsPlusNormal"/>
            </w:pPr>
            <w:r>
              <w:t>г. Оренбург, ул. Авиационная, д. 20/1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108100,20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108100,20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467.</w:t>
            </w:r>
          </w:p>
        </w:tc>
        <w:tc>
          <w:tcPr>
            <w:tcW w:w="2835" w:type="dxa"/>
          </w:tcPr>
          <w:p w:rsidR="00577AB5" w:rsidRDefault="00577AB5">
            <w:pPr>
              <w:pStyle w:val="ConsPlusNormal"/>
            </w:pPr>
            <w:r>
              <w:t>г. Оренбург, ул. Аксакова, д. 16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424689,75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424689,75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468.</w:t>
            </w:r>
          </w:p>
        </w:tc>
        <w:tc>
          <w:tcPr>
            <w:tcW w:w="2835" w:type="dxa"/>
          </w:tcPr>
          <w:p w:rsidR="00577AB5" w:rsidRDefault="00577AB5">
            <w:pPr>
              <w:pStyle w:val="ConsPlusNormal"/>
            </w:pPr>
            <w:r>
              <w:t>г. Оренбург, ул. Аксакова, д. 16</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35924,07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35924,07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469.</w:t>
            </w:r>
          </w:p>
        </w:tc>
        <w:tc>
          <w:tcPr>
            <w:tcW w:w="2835" w:type="dxa"/>
          </w:tcPr>
          <w:p w:rsidR="00577AB5" w:rsidRDefault="00577AB5">
            <w:pPr>
              <w:pStyle w:val="ConsPlusNormal"/>
            </w:pPr>
            <w:r>
              <w:t>г. Оренбург, ул. Алтайская, д. 12а</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6</w:t>
            </w:r>
          </w:p>
        </w:tc>
        <w:tc>
          <w:tcPr>
            <w:tcW w:w="1871" w:type="dxa"/>
          </w:tcPr>
          <w:p w:rsidR="00577AB5" w:rsidRDefault="00577AB5">
            <w:pPr>
              <w:pStyle w:val="ConsPlusNormal"/>
              <w:jc w:val="center"/>
            </w:pPr>
            <w:r>
              <w:t>37218,33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37218,33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470.</w:t>
            </w:r>
          </w:p>
        </w:tc>
        <w:tc>
          <w:tcPr>
            <w:tcW w:w="2835" w:type="dxa"/>
          </w:tcPr>
          <w:p w:rsidR="00577AB5" w:rsidRDefault="00577AB5">
            <w:pPr>
              <w:pStyle w:val="ConsPlusNormal"/>
            </w:pPr>
            <w:r>
              <w:t>г. Оренбург, ул. Алтайская, д. 2/1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158009,07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158009,07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471.</w:t>
            </w:r>
          </w:p>
        </w:tc>
        <w:tc>
          <w:tcPr>
            <w:tcW w:w="2835" w:type="dxa"/>
          </w:tcPr>
          <w:p w:rsidR="00577AB5" w:rsidRDefault="00577AB5">
            <w:pPr>
              <w:pStyle w:val="ConsPlusNormal"/>
            </w:pPr>
            <w:r>
              <w:t>г. Оренбург, ул. Алтайская, д. 2/1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1911,10</w:t>
            </w:r>
          </w:p>
        </w:tc>
        <w:tc>
          <w:tcPr>
            <w:tcW w:w="1871" w:type="dxa"/>
          </w:tcPr>
          <w:p w:rsidR="00577AB5" w:rsidRDefault="00577AB5">
            <w:pPr>
              <w:pStyle w:val="ConsPlusNormal"/>
              <w:jc w:val="center"/>
            </w:pPr>
            <w:r>
              <w:t>104567,92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104567,92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472.</w:t>
            </w:r>
          </w:p>
        </w:tc>
        <w:tc>
          <w:tcPr>
            <w:tcW w:w="2835" w:type="dxa"/>
          </w:tcPr>
          <w:p w:rsidR="00577AB5" w:rsidRDefault="00577AB5">
            <w:pPr>
              <w:pStyle w:val="ConsPlusNormal"/>
            </w:pPr>
            <w:r>
              <w:t>г. Оренбург, ул. Алтайская, д. 2/2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7</w:t>
            </w:r>
          </w:p>
        </w:tc>
        <w:tc>
          <w:tcPr>
            <w:tcW w:w="1871" w:type="dxa"/>
          </w:tcPr>
          <w:p w:rsidR="00577AB5" w:rsidRDefault="00577AB5">
            <w:pPr>
              <w:pStyle w:val="ConsPlusNormal"/>
              <w:jc w:val="center"/>
            </w:pPr>
            <w:r>
              <w:t>39646,86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39646,86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473.</w:t>
            </w:r>
          </w:p>
        </w:tc>
        <w:tc>
          <w:tcPr>
            <w:tcW w:w="2835" w:type="dxa"/>
          </w:tcPr>
          <w:p w:rsidR="00577AB5" w:rsidRDefault="00577AB5">
            <w:pPr>
              <w:pStyle w:val="ConsPlusNormal"/>
            </w:pPr>
            <w:r>
              <w:t>г. Оренбург, ул. Амурская, д. 2/1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52591,28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52591,28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474.</w:t>
            </w:r>
          </w:p>
        </w:tc>
        <w:tc>
          <w:tcPr>
            <w:tcW w:w="2835" w:type="dxa"/>
          </w:tcPr>
          <w:p w:rsidR="00577AB5" w:rsidRDefault="00577AB5">
            <w:pPr>
              <w:pStyle w:val="ConsPlusNormal"/>
            </w:pPr>
            <w:r>
              <w:t>г. Оренбург, ул. Амурская, д. 2/1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25005,65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25005,65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475.</w:t>
            </w:r>
          </w:p>
        </w:tc>
        <w:tc>
          <w:tcPr>
            <w:tcW w:w="2835" w:type="dxa"/>
          </w:tcPr>
          <w:p w:rsidR="00577AB5" w:rsidRDefault="00577AB5">
            <w:pPr>
              <w:pStyle w:val="ConsPlusNormal"/>
            </w:pPr>
            <w:r>
              <w:t>г. Оренбург, ул. Беляевская, д. 21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25319,91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25319,91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476.</w:t>
            </w:r>
          </w:p>
        </w:tc>
        <w:tc>
          <w:tcPr>
            <w:tcW w:w="2835" w:type="dxa"/>
          </w:tcPr>
          <w:p w:rsidR="00577AB5" w:rsidRDefault="00577AB5">
            <w:pPr>
              <w:pStyle w:val="ConsPlusNormal"/>
            </w:pPr>
            <w:r>
              <w:t>г. Оренбург, ул. Беляевская, д. 53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55380,00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55380,00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477.</w:t>
            </w:r>
          </w:p>
        </w:tc>
        <w:tc>
          <w:tcPr>
            <w:tcW w:w="2835" w:type="dxa"/>
          </w:tcPr>
          <w:p w:rsidR="00577AB5" w:rsidRDefault="00577AB5">
            <w:pPr>
              <w:pStyle w:val="ConsPlusNormal"/>
            </w:pPr>
            <w:r>
              <w:t>г. Оренбург, ул. Беляевская, д. 61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1196,50</w:t>
            </w:r>
          </w:p>
        </w:tc>
        <w:tc>
          <w:tcPr>
            <w:tcW w:w="1871" w:type="dxa"/>
          </w:tcPr>
          <w:p w:rsidR="00577AB5" w:rsidRDefault="00577AB5">
            <w:pPr>
              <w:pStyle w:val="ConsPlusNormal"/>
              <w:jc w:val="center"/>
            </w:pPr>
            <w:r>
              <w:t>52427,41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52427,41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478.</w:t>
            </w:r>
          </w:p>
        </w:tc>
        <w:tc>
          <w:tcPr>
            <w:tcW w:w="2835" w:type="dxa"/>
          </w:tcPr>
          <w:p w:rsidR="00577AB5" w:rsidRDefault="00577AB5">
            <w:pPr>
              <w:pStyle w:val="ConsPlusNormal"/>
            </w:pPr>
            <w:r>
              <w:t>г. Оренбург, ул. Березка, д. 2/2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41926,32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41926,32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479.</w:t>
            </w:r>
          </w:p>
        </w:tc>
        <w:tc>
          <w:tcPr>
            <w:tcW w:w="2835" w:type="dxa"/>
          </w:tcPr>
          <w:p w:rsidR="00577AB5" w:rsidRDefault="00577AB5">
            <w:pPr>
              <w:pStyle w:val="ConsPlusNormal"/>
            </w:pPr>
            <w:r>
              <w:t>г. Оренбург, ул. Березка, д. 2/2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115710,09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115710,09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480.</w:t>
            </w:r>
          </w:p>
        </w:tc>
        <w:tc>
          <w:tcPr>
            <w:tcW w:w="2835" w:type="dxa"/>
          </w:tcPr>
          <w:p w:rsidR="00577AB5" w:rsidRDefault="00577AB5">
            <w:pPr>
              <w:pStyle w:val="ConsPlusNormal"/>
            </w:pPr>
            <w:r>
              <w:t>г. Оренбург, ул. Березка, д. 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968,23</w:t>
            </w:r>
          </w:p>
        </w:tc>
        <w:tc>
          <w:tcPr>
            <w:tcW w:w="1871" w:type="dxa"/>
          </w:tcPr>
          <w:p w:rsidR="00577AB5" w:rsidRDefault="00577AB5">
            <w:pPr>
              <w:pStyle w:val="ConsPlusNormal"/>
              <w:jc w:val="center"/>
            </w:pPr>
            <w:r>
              <w:t>52124,61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52124,61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481.</w:t>
            </w:r>
          </w:p>
        </w:tc>
        <w:tc>
          <w:tcPr>
            <w:tcW w:w="2835" w:type="dxa"/>
          </w:tcPr>
          <w:p w:rsidR="00577AB5" w:rsidRDefault="00577AB5">
            <w:pPr>
              <w:pStyle w:val="ConsPlusNormal"/>
            </w:pPr>
            <w:r>
              <w:t>г. Оренбург, ул. Богдана Хмельницкого, д. 1а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1037,90</w:t>
            </w:r>
          </w:p>
        </w:tc>
        <w:tc>
          <w:tcPr>
            <w:tcW w:w="1871" w:type="dxa"/>
          </w:tcPr>
          <w:p w:rsidR="00577AB5" w:rsidRDefault="00577AB5">
            <w:pPr>
              <w:pStyle w:val="ConsPlusNormal"/>
              <w:jc w:val="center"/>
            </w:pPr>
            <w:r>
              <w:t>281605,39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281605,39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482.</w:t>
            </w:r>
          </w:p>
        </w:tc>
        <w:tc>
          <w:tcPr>
            <w:tcW w:w="2835" w:type="dxa"/>
          </w:tcPr>
          <w:p w:rsidR="00577AB5" w:rsidRDefault="00577AB5">
            <w:pPr>
              <w:pStyle w:val="ConsPlusNormal"/>
            </w:pPr>
            <w:r>
              <w:t xml:space="preserve">г. Оренбург, ул. Богдана </w:t>
            </w:r>
            <w:r>
              <w:lastRenderedPageBreak/>
              <w:t>Хмельницкого, д. 1а</w:t>
            </w:r>
          </w:p>
        </w:tc>
        <w:tc>
          <w:tcPr>
            <w:tcW w:w="1871" w:type="dxa"/>
          </w:tcPr>
          <w:p w:rsidR="00577AB5" w:rsidRDefault="00577AB5">
            <w:pPr>
              <w:pStyle w:val="ConsPlusNormal"/>
            </w:pPr>
            <w:r>
              <w:lastRenderedPageBreak/>
              <w:t xml:space="preserve">утепление и (или) </w:t>
            </w:r>
            <w:r>
              <w:lastRenderedPageBreak/>
              <w:t>ремонт фасада</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281605,39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281605,39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483.</w:t>
            </w:r>
          </w:p>
        </w:tc>
        <w:tc>
          <w:tcPr>
            <w:tcW w:w="2835" w:type="dxa"/>
          </w:tcPr>
          <w:p w:rsidR="00577AB5" w:rsidRDefault="00577AB5">
            <w:pPr>
              <w:pStyle w:val="ConsPlusNormal"/>
            </w:pPr>
            <w:r>
              <w:t>г. Оренбург, ул. Богдана Хмельницкого,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324603,63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324603,63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484.</w:t>
            </w:r>
          </w:p>
        </w:tc>
        <w:tc>
          <w:tcPr>
            <w:tcW w:w="2835" w:type="dxa"/>
          </w:tcPr>
          <w:p w:rsidR="00577AB5" w:rsidRDefault="00577AB5">
            <w:pPr>
              <w:pStyle w:val="ConsPlusNormal"/>
            </w:pPr>
            <w:r>
              <w:t>г. Оренбург, ул. Богдана Хмельницкого, д. 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324603,63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324603,63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485.</w:t>
            </w:r>
          </w:p>
        </w:tc>
        <w:tc>
          <w:tcPr>
            <w:tcW w:w="2835" w:type="dxa"/>
          </w:tcPr>
          <w:p w:rsidR="00577AB5" w:rsidRDefault="00577AB5">
            <w:pPr>
              <w:pStyle w:val="ConsPlusNormal"/>
            </w:pPr>
            <w:r>
              <w:t>г. Оренбург, ул. Богдана Хмельницкого,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315393,33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315393,33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486.</w:t>
            </w:r>
          </w:p>
        </w:tc>
        <w:tc>
          <w:tcPr>
            <w:tcW w:w="2835" w:type="dxa"/>
          </w:tcPr>
          <w:p w:rsidR="00577AB5" w:rsidRDefault="00577AB5">
            <w:pPr>
              <w:pStyle w:val="ConsPlusNormal"/>
            </w:pPr>
            <w:r>
              <w:t>г. Оренбург, ул. Богдана Хмельницкого, д. 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315393,34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315393,34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487.</w:t>
            </w:r>
          </w:p>
        </w:tc>
        <w:tc>
          <w:tcPr>
            <w:tcW w:w="2835" w:type="dxa"/>
          </w:tcPr>
          <w:p w:rsidR="00577AB5" w:rsidRDefault="00577AB5">
            <w:pPr>
              <w:pStyle w:val="ConsPlusNormal"/>
            </w:pPr>
            <w:r>
              <w:t>г. Оренбург, ул. Богдана Хмельницкого, д. 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308497,44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308497,44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488.</w:t>
            </w:r>
          </w:p>
        </w:tc>
        <w:tc>
          <w:tcPr>
            <w:tcW w:w="2835" w:type="dxa"/>
          </w:tcPr>
          <w:p w:rsidR="00577AB5" w:rsidRDefault="00577AB5">
            <w:pPr>
              <w:pStyle w:val="ConsPlusNormal"/>
            </w:pPr>
            <w:r>
              <w:t>г. Оренбург, ул. Богдана Хмельницкого, д. 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308497,43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308497,43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489.</w:t>
            </w:r>
          </w:p>
        </w:tc>
        <w:tc>
          <w:tcPr>
            <w:tcW w:w="2835" w:type="dxa"/>
          </w:tcPr>
          <w:p w:rsidR="00577AB5" w:rsidRDefault="00577AB5">
            <w:pPr>
              <w:pStyle w:val="ConsPlusNormal"/>
            </w:pPr>
            <w:r>
              <w:t>г. Оренбург, ул. Богдана Хмельницкого,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1510,17</w:t>
            </w:r>
          </w:p>
        </w:tc>
        <w:tc>
          <w:tcPr>
            <w:tcW w:w="1871" w:type="dxa"/>
          </w:tcPr>
          <w:p w:rsidR="00577AB5" w:rsidRDefault="00577AB5">
            <w:pPr>
              <w:pStyle w:val="ConsPlusNormal"/>
              <w:jc w:val="center"/>
            </w:pPr>
            <w:r>
              <w:t>356148,24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356148,24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490.</w:t>
            </w:r>
          </w:p>
        </w:tc>
        <w:tc>
          <w:tcPr>
            <w:tcW w:w="2835" w:type="dxa"/>
          </w:tcPr>
          <w:p w:rsidR="00577AB5" w:rsidRDefault="00577AB5">
            <w:pPr>
              <w:pStyle w:val="ConsPlusNormal"/>
            </w:pPr>
            <w:r>
              <w:t>г. Оренбург, ул. Богдана Хмельницкого, д. 5</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356148,24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356148,24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491.</w:t>
            </w:r>
          </w:p>
        </w:tc>
        <w:tc>
          <w:tcPr>
            <w:tcW w:w="2835" w:type="dxa"/>
          </w:tcPr>
          <w:p w:rsidR="00577AB5" w:rsidRDefault="00577AB5">
            <w:pPr>
              <w:pStyle w:val="ConsPlusNormal"/>
            </w:pPr>
            <w:r>
              <w:t>г. Оренбург, ул. Богдана Хмельницкого, д. 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938,93</w:t>
            </w:r>
          </w:p>
        </w:tc>
        <w:tc>
          <w:tcPr>
            <w:tcW w:w="1871" w:type="dxa"/>
          </w:tcPr>
          <w:p w:rsidR="00577AB5" w:rsidRDefault="00577AB5">
            <w:pPr>
              <w:pStyle w:val="ConsPlusNormal"/>
              <w:jc w:val="center"/>
            </w:pPr>
            <w:r>
              <w:t>123506,48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123506,48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492.</w:t>
            </w:r>
          </w:p>
        </w:tc>
        <w:tc>
          <w:tcPr>
            <w:tcW w:w="2835" w:type="dxa"/>
          </w:tcPr>
          <w:p w:rsidR="00577AB5" w:rsidRDefault="00577AB5">
            <w:pPr>
              <w:pStyle w:val="ConsPlusNormal"/>
            </w:pPr>
            <w:r>
              <w:t>г. Оренбург, ул. Богдана Хмельницкого, д. 6</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82070,65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82070,65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493.</w:t>
            </w:r>
          </w:p>
        </w:tc>
        <w:tc>
          <w:tcPr>
            <w:tcW w:w="2835" w:type="dxa"/>
          </w:tcPr>
          <w:p w:rsidR="00577AB5" w:rsidRDefault="00577AB5">
            <w:pPr>
              <w:pStyle w:val="ConsPlusNormal"/>
            </w:pPr>
            <w:r>
              <w:t>г. Оренбург, ул. Богдана Хмельницкого, д. 6</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57737,83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57737,83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494.</w:t>
            </w:r>
          </w:p>
        </w:tc>
        <w:tc>
          <w:tcPr>
            <w:tcW w:w="2835" w:type="dxa"/>
          </w:tcPr>
          <w:p w:rsidR="00577AB5" w:rsidRDefault="00577AB5">
            <w:pPr>
              <w:pStyle w:val="ConsPlusNormal"/>
            </w:pPr>
            <w:r>
              <w:t>г. Оренбург, ул. Братьев Башиловых, д. 13а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383,40</w:t>
            </w:r>
          </w:p>
        </w:tc>
        <w:tc>
          <w:tcPr>
            <w:tcW w:w="1871" w:type="dxa"/>
          </w:tcPr>
          <w:p w:rsidR="00577AB5" w:rsidRDefault="00577AB5">
            <w:pPr>
              <w:pStyle w:val="ConsPlusNormal"/>
              <w:jc w:val="center"/>
            </w:pPr>
            <w:r>
              <w:t>91585,31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91585,31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495.</w:t>
            </w:r>
          </w:p>
        </w:tc>
        <w:tc>
          <w:tcPr>
            <w:tcW w:w="2835" w:type="dxa"/>
          </w:tcPr>
          <w:p w:rsidR="00577AB5" w:rsidRDefault="00577AB5">
            <w:pPr>
              <w:pStyle w:val="ConsPlusNormal"/>
            </w:pPr>
            <w:r>
              <w:t>г. Оренбург, ул. Братьев Башиловых, д. 7</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42200,23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42200,23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496.</w:t>
            </w:r>
          </w:p>
        </w:tc>
        <w:tc>
          <w:tcPr>
            <w:tcW w:w="2835" w:type="dxa"/>
          </w:tcPr>
          <w:p w:rsidR="00577AB5" w:rsidRDefault="00577AB5">
            <w:pPr>
              <w:pStyle w:val="ConsPlusNormal"/>
            </w:pPr>
            <w:r>
              <w:t>г. Оренбург, ул. Братьев Башиловых, д. 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814,13</w:t>
            </w:r>
          </w:p>
        </w:tc>
        <w:tc>
          <w:tcPr>
            <w:tcW w:w="1871" w:type="dxa"/>
          </w:tcPr>
          <w:p w:rsidR="00577AB5" w:rsidRDefault="00577AB5">
            <w:pPr>
              <w:pStyle w:val="ConsPlusNormal"/>
              <w:jc w:val="center"/>
            </w:pPr>
            <w:r>
              <w:t>114744,16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114744,16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497.</w:t>
            </w:r>
          </w:p>
        </w:tc>
        <w:tc>
          <w:tcPr>
            <w:tcW w:w="2835" w:type="dxa"/>
          </w:tcPr>
          <w:p w:rsidR="00577AB5" w:rsidRDefault="00577AB5">
            <w:pPr>
              <w:pStyle w:val="ConsPlusNormal"/>
            </w:pPr>
            <w:r>
              <w:t>г. Оренбург, ул. Брестская, д. 16</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26998,44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26998,44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498.</w:t>
            </w:r>
          </w:p>
        </w:tc>
        <w:tc>
          <w:tcPr>
            <w:tcW w:w="2835" w:type="dxa"/>
          </w:tcPr>
          <w:p w:rsidR="00577AB5" w:rsidRDefault="00577AB5">
            <w:pPr>
              <w:pStyle w:val="ConsPlusNormal"/>
            </w:pPr>
            <w:r>
              <w:t>г. Оренбург, ул. Брестская, д. 22</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20229,00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20229,00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499.</w:t>
            </w:r>
          </w:p>
        </w:tc>
        <w:tc>
          <w:tcPr>
            <w:tcW w:w="2835" w:type="dxa"/>
          </w:tcPr>
          <w:p w:rsidR="00577AB5" w:rsidRDefault="00577AB5">
            <w:pPr>
              <w:pStyle w:val="ConsPlusNormal"/>
            </w:pPr>
            <w:r>
              <w:t>г. Оренбург, ул. Брестская, д. 28</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7</w:t>
            </w:r>
          </w:p>
        </w:tc>
        <w:tc>
          <w:tcPr>
            <w:tcW w:w="1871" w:type="dxa"/>
          </w:tcPr>
          <w:p w:rsidR="00577AB5" w:rsidRDefault="00577AB5">
            <w:pPr>
              <w:pStyle w:val="ConsPlusNormal"/>
              <w:jc w:val="center"/>
            </w:pPr>
            <w:r>
              <w:t>38750,57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38750,57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500.</w:t>
            </w:r>
          </w:p>
        </w:tc>
        <w:tc>
          <w:tcPr>
            <w:tcW w:w="2835" w:type="dxa"/>
          </w:tcPr>
          <w:p w:rsidR="00577AB5" w:rsidRDefault="00577AB5">
            <w:pPr>
              <w:pStyle w:val="ConsPlusNormal"/>
            </w:pPr>
            <w:r>
              <w:t>г. Оренбург, ул. Брестская, д. 30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1085,90</w:t>
            </w:r>
          </w:p>
        </w:tc>
        <w:tc>
          <w:tcPr>
            <w:tcW w:w="1871" w:type="dxa"/>
          </w:tcPr>
          <w:p w:rsidR="00577AB5" w:rsidRDefault="00577AB5">
            <w:pPr>
              <w:pStyle w:val="ConsPlusNormal"/>
              <w:jc w:val="center"/>
            </w:pPr>
            <w:r>
              <w:t>69651,80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69651,80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501.</w:t>
            </w:r>
          </w:p>
        </w:tc>
        <w:tc>
          <w:tcPr>
            <w:tcW w:w="2835" w:type="dxa"/>
          </w:tcPr>
          <w:p w:rsidR="00577AB5" w:rsidRDefault="00577AB5">
            <w:pPr>
              <w:pStyle w:val="ConsPlusNormal"/>
            </w:pPr>
            <w:r>
              <w:t>г. Оренбург, ул. Брестская, д. 32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832,33</w:t>
            </w:r>
          </w:p>
        </w:tc>
        <w:tc>
          <w:tcPr>
            <w:tcW w:w="1871" w:type="dxa"/>
          </w:tcPr>
          <w:p w:rsidR="00577AB5" w:rsidRDefault="00577AB5">
            <w:pPr>
              <w:pStyle w:val="ConsPlusNormal"/>
              <w:jc w:val="center"/>
            </w:pPr>
            <w:r>
              <w:t>64121,93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64121,93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502.</w:t>
            </w:r>
          </w:p>
        </w:tc>
        <w:tc>
          <w:tcPr>
            <w:tcW w:w="2835" w:type="dxa"/>
          </w:tcPr>
          <w:p w:rsidR="00577AB5" w:rsidRDefault="00577AB5">
            <w:pPr>
              <w:pStyle w:val="ConsPlusNormal"/>
            </w:pPr>
            <w:r>
              <w:t>г. Оренбург, ул. Брестская, д. 5</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176624,48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176624,48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503.</w:t>
            </w:r>
          </w:p>
        </w:tc>
        <w:tc>
          <w:tcPr>
            <w:tcW w:w="2835" w:type="dxa"/>
          </w:tcPr>
          <w:p w:rsidR="00577AB5" w:rsidRDefault="00577AB5">
            <w:pPr>
              <w:pStyle w:val="ConsPlusNormal"/>
            </w:pPr>
            <w:r>
              <w:t>г. Оренбург, ул. Брестская, д. 7</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145988,68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145988,68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504.</w:t>
            </w:r>
          </w:p>
        </w:tc>
        <w:tc>
          <w:tcPr>
            <w:tcW w:w="2835" w:type="dxa"/>
          </w:tcPr>
          <w:p w:rsidR="00577AB5" w:rsidRDefault="00577AB5">
            <w:pPr>
              <w:pStyle w:val="ConsPlusNormal"/>
            </w:pPr>
            <w:r>
              <w:t>г. Оренбург, ул. Ваана Теряна, д. 55</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60050,68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60050,68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505.</w:t>
            </w:r>
          </w:p>
        </w:tc>
        <w:tc>
          <w:tcPr>
            <w:tcW w:w="2835" w:type="dxa"/>
          </w:tcPr>
          <w:p w:rsidR="00577AB5" w:rsidRDefault="00577AB5">
            <w:pPr>
              <w:pStyle w:val="ConsPlusNormal"/>
            </w:pPr>
            <w:r>
              <w:t>г. Оренбург, ул. Ваана Теряна, д. 55</w:t>
            </w:r>
          </w:p>
        </w:tc>
        <w:tc>
          <w:tcPr>
            <w:tcW w:w="1871" w:type="dxa"/>
          </w:tcPr>
          <w:p w:rsidR="00577AB5" w:rsidRDefault="00577AB5">
            <w:pPr>
              <w:pStyle w:val="ConsPlusNormal"/>
            </w:pPr>
            <w:r>
              <w:t>ремонт фундамента</w:t>
            </w:r>
          </w:p>
        </w:tc>
        <w:tc>
          <w:tcPr>
            <w:tcW w:w="1417" w:type="dxa"/>
          </w:tcPr>
          <w:p w:rsidR="00577AB5" w:rsidRDefault="00577AB5">
            <w:pPr>
              <w:pStyle w:val="ConsPlusNormal"/>
              <w:jc w:val="center"/>
            </w:pPr>
            <w:r>
              <w:t>куб.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7253,21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7253,21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506.</w:t>
            </w:r>
          </w:p>
        </w:tc>
        <w:tc>
          <w:tcPr>
            <w:tcW w:w="2835" w:type="dxa"/>
          </w:tcPr>
          <w:p w:rsidR="00577AB5" w:rsidRDefault="00577AB5">
            <w:pPr>
              <w:pStyle w:val="ConsPlusNormal"/>
            </w:pPr>
            <w:r>
              <w:t>г. Оренбург, ул. Волгоградская, д. 12/1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70082,34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70082,34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507.</w:t>
            </w:r>
          </w:p>
        </w:tc>
        <w:tc>
          <w:tcPr>
            <w:tcW w:w="2835" w:type="dxa"/>
          </w:tcPr>
          <w:p w:rsidR="00577AB5" w:rsidRDefault="00577AB5">
            <w:pPr>
              <w:pStyle w:val="ConsPlusNormal"/>
            </w:pPr>
            <w:r>
              <w:t>г. Оренбург, ул. Волгоградская, д. 14/2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53372,04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53372,04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508.</w:t>
            </w:r>
          </w:p>
        </w:tc>
        <w:tc>
          <w:tcPr>
            <w:tcW w:w="2835" w:type="dxa"/>
          </w:tcPr>
          <w:p w:rsidR="00577AB5" w:rsidRDefault="00577AB5">
            <w:pPr>
              <w:pStyle w:val="ConsPlusNormal"/>
            </w:pPr>
            <w:r>
              <w:t>г. Оренбург, ул. Волгоградская, д. 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24296,00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24296,00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509.</w:t>
            </w:r>
          </w:p>
        </w:tc>
        <w:tc>
          <w:tcPr>
            <w:tcW w:w="2835" w:type="dxa"/>
          </w:tcPr>
          <w:p w:rsidR="00577AB5" w:rsidRDefault="00577AB5">
            <w:pPr>
              <w:pStyle w:val="ConsPlusNormal"/>
            </w:pPr>
            <w:r>
              <w:t>г. Оренбург, ул. Волгоградская, д. 2/1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24266,25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24266,25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510.</w:t>
            </w:r>
          </w:p>
        </w:tc>
        <w:tc>
          <w:tcPr>
            <w:tcW w:w="2835" w:type="dxa"/>
          </w:tcPr>
          <w:p w:rsidR="00577AB5" w:rsidRDefault="00577AB5">
            <w:pPr>
              <w:pStyle w:val="ConsPlusNormal"/>
            </w:pPr>
            <w:r>
              <w:t>г. Оренбург, ул. Волгоградская, д. 22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18000,00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18000,00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511.</w:t>
            </w:r>
          </w:p>
        </w:tc>
        <w:tc>
          <w:tcPr>
            <w:tcW w:w="2835" w:type="dxa"/>
          </w:tcPr>
          <w:p w:rsidR="00577AB5" w:rsidRDefault="00577AB5">
            <w:pPr>
              <w:pStyle w:val="ConsPlusNormal"/>
            </w:pPr>
            <w:r>
              <w:t>г. Оренбург, ул. Волгоградская, д. 22/1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18000,00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18000,00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512.</w:t>
            </w:r>
          </w:p>
        </w:tc>
        <w:tc>
          <w:tcPr>
            <w:tcW w:w="2835" w:type="dxa"/>
          </w:tcPr>
          <w:p w:rsidR="00577AB5" w:rsidRDefault="00577AB5">
            <w:pPr>
              <w:pStyle w:val="ConsPlusNormal"/>
            </w:pPr>
            <w:r>
              <w:t>г. Оренбург, ул. Волгоградская, д. 26/1</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15000,00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513.</w:t>
            </w:r>
          </w:p>
        </w:tc>
        <w:tc>
          <w:tcPr>
            <w:tcW w:w="2835" w:type="dxa"/>
          </w:tcPr>
          <w:p w:rsidR="00577AB5" w:rsidRDefault="00577AB5">
            <w:pPr>
              <w:pStyle w:val="ConsPlusNormal"/>
            </w:pPr>
            <w:r>
              <w:t>г. Оренбург, ул. Волгоградская, д. 26/2</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20000,00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20000,00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514.</w:t>
            </w:r>
          </w:p>
        </w:tc>
        <w:tc>
          <w:tcPr>
            <w:tcW w:w="2835" w:type="dxa"/>
          </w:tcPr>
          <w:p w:rsidR="00577AB5" w:rsidRDefault="00577AB5">
            <w:pPr>
              <w:pStyle w:val="ConsPlusNormal"/>
            </w:pPr>
            <w:r>
              <w:t>г. Оренбург, ул. Волгоградская, д. 26/3</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20000,00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20000,00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515.</w:t>
            </w:r>
          </w:p>
        </w:tc>
        <w:tc>
          <w:tcPr>
            <w:tcW w:w="2835" w:type="dxa"/>
          </w:tcPr>
          <w:p w:rsidR="00577AB5" w:rsidRDefault="00577AB5">
            <w:pPr>
              <w:pStyle w:val="ConsPlusNormal"/>
            </w:pPr>
            <w:r>
              <w:t>г. Оренбург, ул. Волгоградская, д. 28</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25000,00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25000,00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lastRenderedPageBreak/>
              <w:t>516.</w:t>
            </w:r>
          </w:p>
        </w:tc>
        <w:tc>
          <w:tcPr>
            <w:tcW w:w="2835" w:type="dxa"/>
          </w:tcPr>
          <w:p w:rsidR="00577AB5" w:rsidRDefault="00577AB5">
            <w:pPr>
              <w:pStyle w:val="ConsPlusNormal"/>
            </w:pPr>
            <w:r>
              <w:t>г. Оренбург, ул. Волгоградская, д. 38/1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3</w:t>
            </w:r>
          </w:p>
        </w:tc>
        <w:tc>
          <w:tcPr>
            <w:tcW w:w="1871" w:type="dxa"/>
          </w:tcPr>
          <w:p w:rsidR="00577AB5" w:rsidRDefault="00577AB5">
            <w:pPr>
              <w:pStyle w:val="ConsPlusNormal"/>
              <w:jc w:val="center"/>
            </w:pPr>
            <w:r>
              <w:t>25926,40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25926,40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517.</w:t>
            </w:r>
          </w:p>
        </w:tc>
        <w:tc>
          <w:tcPr>
            <w:tcW w:w="2835" w:type="dxa"/>
          </w:tcPr>
          <w:p w:rsidR="00577AB5" w:rsidRDefault="00577AB5">
            <w:pPr>
              <w:pStyle w:val="ConsPlusNormal"/>
            </w:pPr>
            <w:r>
              <w:t>г. Оренбург, ул. Волгоградская, д. 46</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24579,72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24579,72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518.</w:t>
            </w:r>
          </w:p>
        </w:tc>
        <w:tc>
          <w:tcPr>
            <w:tcW w:w="2835" w:type="dxa"/>
          </w:tcPr>
          <w:p w:rsidR="00577AB5" w:rsidRDefault="00577AB5">
            <w:pPr>
              <w:pStyle w:val="ConsPlusNormal"/>
            </w:pPr>
            <w:r>
              <w:t>г. Оренбург, ул. Володарского, д. 37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371110,20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371110,20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519.</w:t>
            </w:r>
          </w:p>
        </w:tc>
        <w:tc>
          <w:tcPr>
            <w:tcW w:w="2835" w:type="dxa"/>
          </w:tcPr>
          <w:p w:rsidR="00577AB5" w:rsidRDefault="00577AB5">
            <w:pPr>
              <w:pStyle w:val="ConsPlusNormal"/>
            </w:pPr>
            <w:r>
              <w:t>г. Оренбург, ул. Володарского, д. 37</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371110,20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371110,20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520.</w:t>
            </w:r>
          </w:p>
        </w:tc>
        <w:tc>
          <w:tcPr>
            <w:tcW w:w="2835" w:type="dxa"/>
          </w:tcPr>
          <w:p w:rsidR="00577AB5" w:rsidRDefault="00577AB5">
            <w:pPr>
              <w:pStyle w:val="ConsPlusNormal"/>
            </w:pPr>
            <w:r>
              <w:t>г. Оренбург, ул. Володарского, д. 6, литеры А5А6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83332,50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83332,50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521.</w:t>
            </w:r>
          </w:p>
        </w:tc>
        <w:tc>
          <w:tcPr>
            <w:tcW w:w="2835" w:type="dxa"/>
          </w:tcPr>
          <w:p w:rsidR="00577AB5" w:rsidRDefault="00577AB5">
            <w:pPr>
              <w:pStyle w:val="ConsPlusNormal"/>
            </w:pPr>
            <w:r>
              <w:t>г. Оренбург, ул. Володарского, д. 6, литеры А5А6</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83332,50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83332,50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522.</w:t>
            </w:r>
          </w:p>
        </w:tc>
        <w:tc>
          <w:tcPr>
            <w:tcW w:w="2835" w:type="dxa"/>
          </w:tcPr>
          <w:p w:rsidR="00577AB5" w:rsidRDefault="00577AB5">
            <w:pPr>
              <w:pStyle w:val="ConsPlusNormal"/>
            </w:pPr>
            <w:r>
              <w:t>г. Оренбург, ул. Восточная, д. 25</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53345,30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53345,30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523.</w:t>
            </w:r>
          </w:p>
        </w:tc>
        <w:tc>
          <w:tcPr>
            <w:tcW w:w="2835" w:type="dxa"/>
          </w:tcPr>
          <w:p w:rsidR="00577AB5" w:rsidRDefault="00577AB5">
            <w:pPr>
              <w:pStyle w:val="ConsPlusNormal"/>
            </w:pPr>
            <w:r>
              <w:t>г. Оренбург, ул. Восточная, д. 25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45506,50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45506,50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524.</w:t>
            </w:r>
          </w:p>
        </w:tc>
        <w:tc>
          <w:tcPr>
            <w:tcW w:w="2835" w:type="dxa"/>
          </w:tcPr>
          <w:p w:rsidR="00577AB5" w:rsidRDefault="00577AB5">
            <w:pPr>
              <w:pStyle w:val="ConsPlusNormal"/>
            </w:pPr>
            <w:r>
              <w:t>г. Оренбург, ул. Восточная, д. 25</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78356,94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78356,94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525.</w:t>
            </w:r>
          </w:p>
        </w:tc>
        <w:tc>
          <w:tcPr>
            <w:tcW w:w="2835" w:type="dxa"/>
          </w:tcPr>
          <w:p w:rsidR="00577AB5" w:rsidRDefault="00577AB5">
            <w:pPr>
              <w:pStyle w:val="ConsPlusNormal"/>
            </w:pPr>
            <w:r>
              <w:t>г. Оренбург, ул. Восточная, д. 29</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112326,81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112326,81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526.</w:t>
            </w:r>
          </w:p>
        </w:tc>
        <w:tc>
          <w:tcPr>
            <w:tcW w:w="2835" w:type="dxa"/>
          </w:tcPr>
          <w:p w:rsidR="00577AB5" w:rsidRDefault="00577AB5">
            <w:pPr>
              <w:pStyle w:val="ConsPlusNormal"/>
            </w:pPr>
            <w:r>
              <w:t>г. Оренбург, ул. Восточная, д. 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90517,56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90517,56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527.</w:t>
            </w:r>
          </w:p>
        </w:tc>
        <w:tc>
          <w:tcPr>
            <w:tcW w:w="2835" w:type="dxa"/>
          </w:tcPr>
          <w:p w:rsidR="00577AB5" w:rsidRDefault="00577AB5">
            <w:pPr>
              <w:pStyle w:val="ConsPlusNormal"/>
            </w:pPr>
            <w:r>
              <w:t>г. Оренбург, ул. Восточная, д. 86</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90618,86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90618,86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528.</w:t>
            </w:r>
          </w:p>
        </w:tc>
        <w:tc>
          <w:tcPr>
            <w:tcW w:w="2835" w:type="dxa"/>
          </w:tcPr>
          <w:p w:rsidR="00577AB5" w:rsidRDefault="00577AB5">
            <w:pPr>
              <w:pStyle w:val="ConsPlusNormal"/>
            </w:pPr>
            <w:r>
              <w:t>г. Оренбург, ул. Гусева, д. 28б</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39209,23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39209,23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529.</w:t>
            </w:r>
          </w:p>
        </w:tc>
        <w:tc>
          <w:tcPr>
            <w:tcW w:w="2835" w:type="dxa"/>
          </w:tcPr>
          <w:p w:rsidR="00577AB5" w:rsidRDefault="00577AB5">
            <w:pPr>
              <w:pStyle w:val="ConsPlusNormal"/>
            </w:pPr>
            <w:r>
              <w:t>г. Оренбург, ул. Даля, д. 5</w:t>
            </w:r>
          </w:p>
        </w:tc>
        <w:tc>
          <w:tcPr>
            <w:tcW w:w="1871" w:type="dxa"/>
          </w:tcPr>
          <w:p w:rsidR="00577AB5" w:rsidRDefault="00577AB5">
            <w:pPr>
              <w:pStyle w:val="ConsPlusNormal"/>
            </w:pPr>
            <w:r>
              <w:t>ремонт ПП</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87240,15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87240,15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530.</w:t>
            </w:r>
          </w:p>
        </w:tc>
        <w:tc>
          <w:tcPr>
            <w:tcW w:w="2835" w:type="dxa"/>
          </w:tcPr>
          <w:p w:rsidR="00577AB5" w:rsidRDefault="00577AB5">
            <w:pPr>
              <w:pStyle w:val="ConsPlusNormal"/>
            </w:pPr>
            <w:r>
              <w:t>г. Оренбург, ул. Даля, д. 5</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59255,25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59255,25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531.</w:t>
            </w:r>
          </w:p>
        </w:tc>
        <w:tc>
          <w:tcPr>
            <w:tcW w:w="2835" w:type="dxa"/>
          </w:tcPr>
          <w:p w:rsidR="00577AB5" w:rsidRDefault="00577AB5">
            <w:pPr>
              <w:pStyle w:val="ConsPlusNormal"/>
            </w:pPr>
            <w:r>
              <w:t>г. Оренбург, ул. Джангильдина, д. 20</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3</w:t>
            </w:r>
          </w:p>
        </w:tc>
        <w:tc>
          <w:tcPr>
            <w:tcW w:w="1871" w:type="dxa"/>
          </w:tcPr>
          <w:p w:rsidR="00577AB5" w:rsidRDefault="00577AB5">
            <w:pPr>
              <w:pStyle w:val="ConsPlusNormal"/>
              <w:jc w:val="center"/>
            </w:pPr>
            <w:r>
              <w:t>25939,07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25939,07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532.</w:t>
            </w:r>
          </w:p>
        </w:tc>
        <w:tc>
          <w:tcPr>
            <w:tcW w:w="2835" w:type="dxa"/>
          </w:tcPr>
          <w:p w:rsidR="00577AB5" w:rsidRDefault="00577AB5">
            <w:pPr>
              <w:pStyle w:val="ConsPlusNormal"/>
            </w:pPr>
            <w:r>
              <w:t>г. Оренбург, ул. Джангильдина, д. 20/3</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23162,21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23162,21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533.</w:t>
            </w:r>
          </w:p>
        </w:tc>
        <w:tc>
          <w:tcPr>
            <w:tcW w:w="2835" w:type="dxa"/>
          </w:tcPr>
          <w:p w:rsidR="00577AB5" w:rsidRDefault="00577AB5">
            <w:pPr>
              <w:pStyle w:val="ConsPlusNormal"/>
            </w:pPr>
            <w:r>
              <w:t>г. Оренбург, ул. Джангильдина, д. 8, литера 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1341,50</w:t>
            </w:r>
          </w:p>
        </w:tc>
        <w:tc>
          <w:tcPr>
            <w:tcW w:w="1871" w:type="dxa"/>
          </w:tcPr>
          <w:p w:rsidR="00577AB5" w:rsidRDefault="00577AB5">
            <w:pPr>
              <w:pStyle w:val="ConsPlusNormal"/>
              <w:jc w:val="center"/>
            </w:pPr>
            <w:r>
              <w:t>75225,94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75225,94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534.</w:t>
            </w:r>
          </w:p>
        </w:tc>
        <w:tc>
          <w:tcPr>
            <w:tcW w:w="2835" w:type="dxa"/>
          </w:tcPr>
          <w:p w:rsidR="00577AB5" w:rsidRDefault="00577AB5">
            <w:pPr>
              <w:pStyle w:val="ConsPlusNormal"/>
            </w:pPr>
            <w:r>
              <w:t>г. Оренбург, ул. Дружбы, д. 18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1351,00</w:t>
            </w:r>
          </w:p>
        </w:tc>
        <w:tc>
          <w:tcPr>
            <w:tcW w:w="1871" w:type="dxa"/>
          </w:tcPr>
          <w:p w:rsidR="00577AB5" w:rsidRDefault="00577AB5">
            <w:pPr>
              <w:pStyle w:val="ConsPlusNormal"/>
              <w:jc w:val="center"/>
            </w:pPr>
            <w:r>
              <w:t>92549,00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92549,00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535.</w:t>
            </w:r>
          </w:p>
        </w:tc>
        <w:tc>
          <w:tcPr>
            <w:tcW w:w="2835" w:type="dxa"/>
          </w:tcPr>
          <w:p w:rsidR="00577AB5" w:rsidRDefault="00577AB5">
            <w:pPr>
              <w:pStyle w:val="ConsPlusNormal"/>
            </w:pPr>
            <w:r>
              <w:t>г. Оренбург, ул. Дружбы, д. 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15000,00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536.</w:t>
            </w:r>
          </w:p>
        </w:tc>
        <w:tc>
          <w:tcPr>
            <w:tcW w:w="2835" w:type="dxa"/>
          </w:tcPr>
          <w:p w:rsidR="00577AB5" w:rsidRDefault="00577AB5">
            <w:pPr>
              <w:pStyle w:val="ConsPlusNormal"/>
            </w:pPr>
            <w:r>
              <w:t>г. Оренбург, ул. Дружбы, д. 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537.</w:t>
            </w:r>
          </w:p>
        </w:tc>
        <w:tc>
          <w:tcPr>
            <w:tcW w:w="2835" w:type="dxa"/>
          </w:tcPr>
          <w:p w:rsidR="00577AB5" w:rsidRDefault="00577AB5">
            <w:pPr>
              <w:pStyle w:val="ConsPlusNormal"/>
            </w:pPr>
            <w:r>
              <w:t>г. Оренбург, ул. Дружбы, д. 9/1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18000,00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18000,00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538.</w:t>
            </w:r>
          </w:p>
        </w:tc>
        <w:tc>
          <w:tcPr>
            <w:tcW w:w="2835" w:type="dxa"/>
          </w:tcPr>
          <w:p w:rsidR="00577AB5" w:rsidRDefault="00577AB5">
            <w:pPr>
              <w:pStyle w:val="ConsPlusNormal"/>
            </w:pPr>
            <w:r>
              <w:t>г. Оренбург, ул. Заречная, д. 18/1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59205,48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59205,48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539.</w:t>
            </w:r>
          </w:p>
        </w:tc>
        <w:tc>
          <w:tcPr>
            <w:tcW w:w="2835" w:type="dxa"/>
          </w:tcPr>
          <w:p w:rsidR="00577AB5" w:rsidRDefault="00577AB5">
            <w:pPr>
              <w:pStyle w:val="ConsPlusNormal"/>
            </w:pPr>
            <w:r>
              <w:t>г. Оренбург, ул. Заречная, д. 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12</w:t>
            </w:r>
          </w:p>
        </w:tc>
        <w:tc>
          <w:tcPr>
            <w:tcW w:w="1871" w:type="dxa"/>
          </w:tcPr>
          <w:p w:rsidR="00577AB5" w:rsidRDefault="00577AB5">
            <w:pPr>
              <w:pStyle w:val="ConsPlusNormal"/>
              <w:jc w:val="center"/>
            </w:pPr>
            <w:r>
              <w:t>48141,64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48141,64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540.</w:t>
            </w:r>
          </w:p>
        </w:tc>
        <w:tc>
          <w:tcPr>
            <w:tcW w:w="2835" w:type="dxa"/>
          </w:tcPr>
          <w:p w:rsidR="00577AB5" w:rsidRDefault="00577AB5">
            <w:pPr>
              <w:pStyle w:val="ConsPlusNormal"/>
            </w:pPr>
            <w:r>
              <w:t>г. Оренбург, ул. Зауральная, д. 4</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58670,26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58670,26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541.</w:t>
            </w:r>
          </w:p>
        </w:tc>
        <w:tc>
          <w:tcPr>
            <w:tcW w:w="2835" w:type="dxa"/>
          </w:tcPr>
          <w:p w:rsidR="00577AB5" w:rsidRDefault="00577AB5">
            <w:pPr>
              <w:pStyle w:val="ConsPlusNormal"/>
            </w:pPr>
            <w:r>
              <w:t>г. Оренбург, ул. Казахская, д. 17</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57833,51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57833,51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542.</w:t>
            </w:r>
          </w:p>
        </w:tc>
        <w:tc>
          <w:tcPr>
            <w:tcW w:w="2835" w:type="dxa"/>
          </w:tcPr>
          <w:p w:rsidR="00577AB5" w:rsidRDefault="00577AB5">
            <w:pPr>
              <w:pStyle w:val="ConsPlusNormal"/>
            </w:pPr>
            <w:r>
              <w:t>г. Оренбург, ул. Казахская, д. 34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43096,29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43096,29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543.</w:t>
            </w:r>
          </w:p>
        </w:tc>
        <w:tc>
          <w:tcPr>
            <w:tcW w:w="2835" w:type="dxa"/>
          </w:tcPr>
          <w:p w:rsidR="00577AB5" w:rsidRDefault="00577AB5">
            <w:pPr>
              <w:pStyle w:val="ConsPlusNormal"/>
            </w:pPr>
            <w:r>
              <w:t>г. Оренбург, ул. Казахская, д. 35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44113,83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44113,83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544.</w:t>
            </w:r>
          </w:p>
        </w:tc>
        <w:tc>
          <w:tcPr>
            <w:tcW w:w="2835" w:type="dxa"/>
          </w:tcPr>
          <w:p w:rsidR="00577AB5" w:rsidRDefault="00577AB5">
            <w:pPr>
              <w:pStyle w:val="ConsPlusNormal"/>
            </w:pPr>
            <w:r>
              <w:t>г. Оренбург, ул. Карагандинская, д. 45а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89377,92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89377,92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545.</w:t>
            </w:r>
          </w:p>
        </w:tc>
        <w:tc>
          <w:tcPr>
            <w:tcW w:w="2835" w:type="dxa"/>
          </w:tcPr>
          <w:p w:rsidR="00577AB5" w:rsidRDefault="00577AB5">
            <w:pPr>
              <w:pStyle w:val="ConsPlusNormal"/>
            </w:pPr>
            <w:r>
              <w:t>г. Оренбург, ул. Карагандинская, д. 45а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81247,02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81247,02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546.</w:t>
            </w:r>
          </w:p>
        </w:tc>
        <w:tc>
          <w:tcPr>
            <w:tcW w:w="2835" w:type="dxa"/>
          </w:tcPr>
          <w:p w:rsidR="00577AB5" w:rsidRDefault="00577AB5">
            <w:pPr>
              <w:pStyle w:val="ConsPlusNormal"/>
            </w:pPr>
            <w:r>
              <w:t>г. Оренбург, ул. Карагандинская, д. 82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128512,22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128512,22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547.</w:t>
            </w:r>
          </w:p>
        </w:tc>
        <w:tc>
          <w:tcPr>
            <w:tcW w:w="2835" w:type="dxa"/>
          </w:tcPr>
          <w:p w:rsidR="00577AB5" w:rsidRDefault="00577AB5">
            <w:pPr>
              <w:pStyle w:val="ConsPlusNormal"/>
            </w:pPr>
            <w:r>
              <w:t>г. Оренбург, ул. Карагандинская, д. 86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54036,39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54036,39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548.</w:t>
            </w:r>
          </w:p>
        </w:tc>
        <w:tc>
          <w:tcPr>
            <w:tcW w:w="2835" w:type="dxa"/>
          </w:tcPr>
          <w:p w:rsidR="00577AB5" w:rsidRDefault="00577AB5">
            <w:pPr>
              <w:pStyle w:val="ConsPlusNormal"/>
            </w:pPr>
            <w:r>
              <w:t>г. Оренбург, ул. Карагандинская, д. 88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67743,28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67743,28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549.</w:t>
            </w:r>
          </w:p>
        </w:tc>
        <w:tc>
          <w:tcPr>
            <w:tcW w:w="2835" w:type="dxa"/>
          </w:tcPr>
          <w:p w:rsidR="00577AB5" w:rsidRDefault="00577AB5">
            <w:pPr>
              <w:pStyle w:val="ConsPlusNormal"/>
            </w:pPr>
            <w:r>
              <w:t>г. Оренбург, ул. Карагандинская, д. 90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59470,76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59470,76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550.</w:t>
            </w:r>
          </w:p>
        </w:tc>
        <w:tc>
          <w:tcPr>
            <w:tcW w:w="2835" w:type="dxa"/>
          </w:tcPr>
          <w:p w:rsidR="00577AB5" w:rsidRDefault="00577AB5">
            <w:pPr>
              <w:pStyle w:val="ConsPlusNormal"/>
            </w:pPr>
            <w:r>
              <w:t>г. Оренбург, ул. Карагандинская, д. 94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59640,10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59640,10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551.</w:t>
            </w:r>
          </w:p>
        </w:tc>
        <w:tc>
          <w:tcPr>
            <w:tcW w:w="2835" w:type="dxa"/>
          </w:tcPr>
          <w:p w:rsidR="00577AB5" w:rsidRDefault="00577AB5">
            <w:pPr>
              <w:pStyle w:val="ConsPlusNormal"/>
            </w:pPr>
            <w:r>
              <w:t>г. Оренбург, ул. Карагандинская, д. 96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47253,47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47253,47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552.</w:t>
            </w:r>
          </w:p>
        </w:tc>
        <w:tc>
          <w:tcPr>
            <w:tcW w:w="2835" w:type="dxa"/>
          </w:tcPr>
          <w:p w:rsidR="00577AB5" w:rsidRDefault="00577AB5">
            <w:pPr>
              <w:pStyle w:val="ConsPlusNormal"/>
            </w:pPr>
            <w:r>
              <w:t>г. Оренбург, ул. Кима, д. 6</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6</w:t>
            </w:r>
          </w:p>
        </w:tc>
        <w:tc>
          <w:tcPr>
            <w:tcW w:w="1871" w:type="dxa"/>
          </w:tcPr>
          <w:p w:rsidR="00577AB5" w:rsidRDefault="00577AB5">
            <w:pPr>
              <w:pStyle w:val="ConsPlusNormal"/>
              <w:jc w:val="center"/>
            </w:pPr>
            <w:r>
              <w:t>37839,53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37839,53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553.</w:t>
            </w:r>
          </w:p>
        </w:tc>
        <w:tc>
          <w:tcPr>
            <w:tcW w:w="2835" w:type="dxa"/>
          </w:tcPr>
          <w:p w:rsidR="00577AB5" w:rsidRDefault="00577AB5">
            <w:pPr>
              <w:pStyle w:val="ConsPlusNormal"/>
            </w:pPr>
            <w:r>
              <w:t>г. Оренбург, ул. Кирова, д. 9, литеры В1В2В3В4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326313,21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326313,21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554.</w:t>
            </w:r>
          </w:p>
        </w:tc>
        <w:tc>
          <w:tcPr>
            <w:tcW w:w="2835" w:type="dxa"/>
          </w:tcPr>
          <w:p w:rsidR="00577AB5" w:rsidRDefault="00577AB5">
            <w:pPr>
              <w:pStyle w:val="ConsPlusNormal"/>
            </w:pPr>
            <w:r>
              <w:t>г. Оренбург, ул. Кирова, д. 9, литеры В1В2В3В4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326313,22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326313,22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555.</w:t>
            </w:r>
          </w:p>
        </w:tc>
        <w:tc>
          <w:tcPr>
            <w:tcW w:w="2835" w:type="dxa"/>
          </w:tcPr>
          <w:p w:rsidR="00577AB5" w:rsidRDefault="00577AB5">
            <w:pPr>
              <w:pStyle w:val="ConsPlusNormal"/>
            </w:pPr>
            <w:r>
              <w:t>г. Оренбург, ул. Кирова/ул. Кобозева, д. 5/35, литеры АА1А2Б</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288015,04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288015,04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556.</w:t>
            </w:r>
          </w:p>
        </w:tc>
        <w:tc>
          <w:tcPr>
            <w:tcW w:w="2835" w:type="dxa"/>
          </w:tcPr>
          <w:p w:rsidR="00577AB5" w:rsidRDefault="00577AB5">
            <w:pPr>
              <w:pStyle w:val="ConsPlusNormal"/>
            </w:pPr>
            <w:r>
              <w:t>г. Оренбург, ул. Кирова/ул. Кобозева, д. 5/35, литеры АА1А2Б</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288015,04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288015,04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557.</w:t>
            </w:r>
          </w:p>
        </w:tc>
        <w:tc>
          <w:tcPr>
            <w:tcW w:w="2835" w:type="dxa"/>
          </w:tcPr>
          <w:p w:rsidR="00577AB5" w:rsidRDefault="00577AB5">
            <w:pPr>
              <w:pStyle w:val="ConsPlusNormal"/>
            </w:pPr>
            <w:r>
              <w:t>г. Оренбург, ул. Кирова/ул. Кобозева, д. 7 - 9/34, литеры ББ1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83332,50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83332,50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558.</w:t>
            </w:r>
          </w:p>
        </w:tc>
        <w:tc>
          <w:tcPr>
            <w:tcW w:w="2835" w:type="dxa"/>
          </w:tcPr>
          <w:p w:rsidR="00577AB5" w:rsidRDefault="00577AB5">
            <w:pPr>
              <w:pStyle w:val="ConsPlusNormal"/>
            </w:pPr>
            <w:r>
              <w:t>г. Оренбург, ул. Кирова/ул. Кобозева, д. 7 - 9/34, литеры ББ1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61729,08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61729,08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559.</w:t>
            </w:r>
          </w:p>
        </w:tc>
        <w:tc>
          <w:tcPr>
            <w:tcW w:w="2835" w:type="dxa"/>
          </w:tcPr>
          <w:p w:rsidR="00577AB5" w:rsidRDefault="00577AB5">
            <w:pPr>
              <w:pStyle w:val="ConsPlusNormal"/>
            </w:pPr>
            <w:r>
              <w:t xml:space="preserve">г. Оренбург, ул. Кирова/ул. Комсомольская, д. 36/17, </w:t>
            </w:r>
            <w:r>
              <w:lastRenderedPageBreak/>
              <w:t>литера А</w:t>
            </w:r>
          </w:p>
        </w:tc>
        <w:tc>
          <w:tcPr>
            <w:tcW w:w="1871" w:type="dxa"/>
          </w:tcPr>
          <w:p w:rsidR="00577AB5" w:rsidRDefault="00577AB5">
            <w:pPr>
              <w:pStyle w:val="ConsPlusNormal"/>
            </w:pPr>
            <w:r>
              <w:lastRenderedPageBreak/>
              <w:t xml:space="preserve">ремонт и (или) переустройство </w:t>
            </w:r>
            <w:r>
              <w:lastRenderedPageBreak/>
              <w:t>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323953,79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323953,79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560.</w:t>
            </w:r>
          </w:p>
        </w:tc>
        <w:tc>
          <w:tcPr>
            <w:tcW w:w="2835" w:type="dxa"/>
          </w:tcPr>
          <w:p w:rsidR="00577AB5" w:rsidRDefault="00577AB5">
            <w:pPr>
              <w:pStyle w:val="ConsPlusNormal"/>
            </w:pPr>
            <w:r>
              <w:t>г. Оренбург, ул. Кирова/ул. Комсомольская, д. 36/17, литера 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323953,79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323953,79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561.</w:t>
            </w:r>
          </w:p>
        </w:tc>
        <w:tc>
          <w:tcPr>
            <w:tcW w:w="2835" w:type="dxa"/>
          </w:tcPr>
          <w:p w:rsidR="00577AB5" w:rsidRDefault="00577AB5">
            <w:pPr>
              <w:pStyle w:val="ConsPlusNormal"/>
            </w:pPr>
            <w:r>
              <w:t>г. Оренбург, ул. Кобозева, д. 14, литеры АА1А2А4А5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62481,59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62481,59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562.</w:t>
            </w:r>
          </w:p>
        </w:tc>
        <w:tc>
          <w:tcPr>
            <w:tcW w:w="2835" w:type="dxa"/>
          </w:tcPr>
          <w:p w:rsidR="00577AB5" w:rsidRDefault="00577AB5">
            <w:pPr>
              <w:pStyle w:val="ConsPlusNormal"/>
            </w:pPr>
            <w:r>
              <w:t>г. Оренбург, ул. Кобозева, д. 14, литеры АА1А2А4А5</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48944,06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48944,06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563.</w:t>
            </w:r>
          </w:p>
        </w:tc>
        <w:tc>
          <w:tcPr>
            <w:tcW w:w="2835" w:type="dxa"/>
          </w:tcPr>
          <w:p w:rsidR="00577AB5" w:rsidRDefault="00577AB5">
            <w:pPr>
              <w:pStyle w:val="ConsPlusNormal"/>
            </w:pPr>
            <w:r>
              <w:t>г. Оренбург, ул. Кобозева, д. 20, литеры АА5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300890,88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300890,88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564.</w:t>
            </w:r>
          </w:p>
        </w:tc>
        <w:tc>
          <w:tcPr>
            <w:tcW w:w="2835" w:type="dxa"/>
          </w:tcPr>
          <w:p w:rsidR="00577AB5" w:rsidRDefault="00577AB5">
            <w:pPr>
              <w:pStyle w:val="ConsPlusNormal"/>
            </w:pPr>
            <w:r>
              <w:t>г. Оренбург, ул. Кобозева, д. 20, литеры АА5</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300890,88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300890,88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565.</w:t>
            </w:r>
          </w:p>
        </w:tc>
        <w:tc>
          <w:tcPr>
            <w:tcW w:w="2835" w:type="dxa"/>
          </w:tcPr>
          <w:p w:rsidR="00577AB5" w:rsidRDefault="00577AB5">
            <w:pPr>
              <w:pStyle w:val="ConsPlusNormal"/>
            </w:pPr>
            <w:r>
              <w:t>г. Оренбург, ул. Кобозева, д. 63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394,08</w:t>
            </w:r>
          </w:p>
        </w:tc>
        <w:tc>
          <w:tcPr>
            <w:tcW w:w="1871" w:type="dxa"/>
          </w:tcPr>
          <w:p w:rsidR="00577AB5" w:rsidRDefault="00577AB5">
            <w:pPr>
              <w:pStyle w:val="ConsPlusNormal"/>
              <w:jc w:val="center"/>
            </w:pPr>
            <w:r>
              <w:t>91967,04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91967,04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566.</w:t>
            </w:r>
          </w:p>
        </w:tc>
        <w:tc>
          <w:tcPr>
            <w:tcW w:w="2835" w:type="dxa"/>
          </w:tcPr>
          <w:p w:rsidR="00577AB5" w:rsidRDefault="00577AB5">
            <w:pPr>
              <w:pStyle w:val="ConsPlusNormal"/>
            </w:pPr>
            <w:r>
              <w:t>г. Оренбург, ул. Кобозева/пер. Рыбный, д. 31/9, литера 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358548,42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358548,42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567.</w:t>
            </w:r>
          </w:p>
        </w:tc>
        <w:tc>
          <w:tcPr>
            <w:tcW w:w="2835" w:type="dxa"/>
          </w:tcPr>
          <w:p w:rsidR="00577AB5" w:rsidRDefault="00577AB5">
            <w:pPr>
              <w:pStyle w:val="ConsPlusNormal"/>
            </w:pPr>
            <w:r>
              <w:t>г. Оренбург, ул. Кобозева/пер. Рыбный, д. 31/9, литера 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358548,41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358548,41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568.</w:t>
            </w:r>
          </w:p>
        </w:tc>
        <w:tc>
          <w:tcPr>
            <w:tcW w:w="2835" w:type="dxa"/>
          </w:tcPr>
          <w:p w:rsidR="00577AB5" w:rsidRDefault="00577AB5">
            <w:pPr>
              <w:pStyle w:val="ConsPlusNormal"/>
            </w:pPr>
            <w:r>
              <w:t>г. Оренбург, ул. Кобозева, д. 50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319262,02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319262,02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569.</w:t>
            </w:r>
          </w:p>
        </w:tc>
        <w:tc>
          <w:tcPr>
            <w:tcW w:w="2835" w:type="dxa"/>
          </w:tcPr>
          <w:p w:rsidR="00577AB5" w:rsidRDefault="00577AB5">
            <w:pPr>
              <w:pStyle w:val="ConsPlusNormal"/>
            </w:pPr>
            <w:r>
              <w:t>г. Оренбург, ул. Кобозева, д. 50</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319262,02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319262,02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570.</w:t>
            </w:r>
          </w:p>
        </w:tc>
        <w:tc>
          <w:tcPr>
            <w:tcW w:w="2835" w:type="dxa"/>
          </w:tcPr>
          <w:p w:rsidR="00577AB5" w:rsidRDefault="00577AB5">
            <w:pPr>
              <w:pStyle w:val="ConsPlusNormal"/>
            </w:pPr>
            <w:r>
              <w:t>г. Оренбург, ул. Кольцевая,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418,70</w:t>
            </w:r>
          </w:p>
        </w:tc>
        <w:tc>
          <w:tcPr>
            <w:tcW w:w="1871" w:type="dxa"/>
          </w:tcPr>
          <w:p w:rsidR="00577AB5" w:rsidRDefault="00577AB5">
            <w:pPr>
              <w:pStyle w:val="ConsPlusNormal"/>
              <w:jc w:val="center"/>
            </w:pPr>
            <w:r>
              <w:t>75195,63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75195,63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571.</w:t>
            </w:r>
          </w:p>
        </w:tc>
        <w:tc>
          <w:tcPr>
            <w:tcW w:w="2835" w:type="dxa"/>
          </w:tcPr>
          <w:p w:rsidR="00577AB5" w:rsidRDefault="00577AB5">
            <w:pPr>
              <w:pStyle w:val="ConsPlusNormal"/>
            </w:pPr>
            <w:r>
              <w:t>г. Оренбург, ул. Кольцевая, д. 23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64638,33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64638,33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572.</w:t>
            </w:r>
          </w:p>
        </w:tc>
        <w:tc>
          <w:tcPr>
            <w:tcW w:w="2835" w:type="dxa"/>
          </w:tcPr>
          <w:p w:rsidR="00577AB5" w:rsidRDefault="00577AB5">
            <w:pPr>
              <w:pStyle w:val="ConsPlusNormal"/>
            </w:pPr>
            <w:r>
              <w:t>г. Оренбург, ул. Кольцевая, д. 28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53908,00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53908,00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573.</w:t>
            </w:r>
          </w:p>
        </w:tc>
        <w:tc>
          <w:tcPr>
            <w:tcW w:w="2835" w:type="dxa"/>
          </w:tcPr>
          <w:p w:rsidR="00577AB5" w:rsidRDefault="00577AB5">
            <w:pPr>
              <w:pStyle w:val="ConsPlusNormal"/>
            </w:pPr>
            <w:r>
              <w:t>г. Оренбург, ул. Комсомольская, д. 10, литера 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21054,57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21054,57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574.</w:t>
            </w:r>
          </w:p>
        </w:tc>
        <w:tc>
          <w:tcPr>
            <w:tcW w:w="2835" w:type="dxa"/>
          </w:tcPr>
          <w:p w:rsidR="00577AB5" w:rsidRDefault="00577AB5">
            <w:pPr>
              <w:pStyle w:val="ConsPlusNormal"/>
            </w:pPr>
            <w:r>
              <w:t>г. Оренбург, ул. Комсомольская/ул. Пролетарская, д. 3/16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294518,59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294518,59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575.</w:t>
            </w:r>
          </w:p>
        </w:tc>
        <w:tc>
          <w:tcPr>
            <w:tcW w:w="2835" w:type="dxa"/>
          </w:tcPr>
          <w:p w:rsidR="00577AB5" w:rsidRDefault="00577AB5">
            <w:pPr>
              <w:pStyle w:val="ConsPlusNormal"/>
            </w:pPr>
            <w:r>
              <w:t>г. Оренбург, ул. Комсомольская/ул. Пролетарская, д. 3/16</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294518,60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294518,60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576.</w:t>
            </w:r>
          </w:p>
        </w:tc>
        <w:tc>
          <w:tcPr>
            <w:tcW w:w="2835" w:type="dxa"/>
          </w:tcPr>
          <w:p w:rsidR="00577AB5" w:rsidRDefault="00577AB5">
            <w:pPr>
              <w:pStyle w:val="ConsPlusNormal"/>
            </w:pPr>
            <w:r>
              <w:t>г. Оренбург, ул. Конституции СССР, д. 11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27930,87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27930,87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577.</w:t>
            </w:r>
          </w:p>
        </w:tc>
        <w:tc>
          <w:tcPr>
            <w:tcW w:w="2835" w:type="dxa"/>
          </w:tcPr>
          <w:p w:rsidR="00577AB5" w:rsidRDefault="00577AB5">
            <w:pPr>
              <w:pStyle w:val="ConsPlusNormal"/>
            </w:pPr>
            <w:r>
              <w:t>г. Оренбург, ул. Конституции СССР, д. 11/2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27953,82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27953,82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578.</w:t>
            </w:r>
          </w:p>
        </w:tc>
        <w:tc>
          <w:tcPr>
            <w:tcW w:w="2835" w:type="dxa"/>
          </w:tcPr>
          <w:p w:rsidR="00577AB5" w:rsidRDefault="00577AB5">
            <w:pPr>
              <w:pStyle w:val="ConsPlusNormal"/>
            </w:pPr>
            <w:r>
              <w:t>г. Оренбург, ул. Конституции СССР, д. 13/1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8</w:t>
            </w:r>
          </w:p>
        </w:tc>
        <w:tc>
          <w:tcPr>
            <w:tcW w:w="1871" w:type="dxa"/>
          </w:tcPr>
          <w:p w:rsidR="00577AB5" w:rsidRDefault="00577AB5">
            <w:pPr>
              <w:pStyle w:val="ConsPlusNormal"/>
              <w:jc w:val="center"/>
            </w:pPr>
            <w:r>
              <w:t>41689,44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41689,44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579.</w:t>
            </w:r>
          </w:p>
        </w:tc>
        <w:tc>
          <w:tcPr>
            <w:tcW w:w="2835" w:type="dxa"/>
          </w:tcPr>
          <w:p w:rsidR="00577AB5" w:rsidRDefault="00577AB5">
            <w:pPr>
              <w:pStyle w:val="ConsPlusNormal"/>
            </w:pPr>
            <w:r>
              <w:t>г. Оренбург, ул. Конституции СССР, д. 15</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28005,82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28005,82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580.</w:t>
            </w:r>
          </w:p>
        </w:tc>
        <w:tc>
          <w:tcPr>
            <w:tcW w:w="2835" w:type="dxa"/>
          </w:tcPr>
          <w:p w:rsidR="00577AB5" w:rsidRDefault="00577AB5">
            <w:pPr>
              <w:pStyle w:val="ConsPlusNormal"/>
            </w:pPr>
            <w:r>
              <w:t>г. Оренбург, ул. Конституции СССР, д. 15/2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26315,12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26315,12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581.</w:t>
            </w:r>
          </w:p>
        </w:tc>
        <w:tc>
          <w:tcPr>
            <w:tcW w:w="2835" w:type="dxa"/>
          </w:tcPr>
          <w:p w:rsidR="00577AB5" w:rsidRDefault="00577AB5">
            <w:pPr>
              <w:pStyle w:val="ConsPlusNormal"/>
            </w:pPr>
            <w:r>
              <w:t>г. Оренбург, ул. Конституции СССР, д. 17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47904,41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47904,41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582.</w:t>
            </w:r>
          </w:p>
        </w:tc>
        <w:tc>
          <w:tcPr>
            <w:tcW w:w="2835" w:type="dxa"/>
          </w:tcPr>
          <w:p w:rsidR="00577AB5" w:rsidRDefault="00577AB5">
            <w:pPr>
              <w:pStyle w:val="ConsPlusNormal"/>
            </w:pPr>
            <w:r>
              <w:t>г. Оренбург, ул. Конституции СССР, д. 3</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27378,80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27378,80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583.</w:t>
            </w:r>
          </w:p>
        </w:tc>
        <w:tc>
          <w:tcPr>
            <w:tcW w:w="2835" w:type="dxa"/>
          </w:tcPr>
          <w:p w:rsidR="00577AB5" w:rsidRDefault="00577AB5">
            <w:pPr>
              <w:pStyle w:val="ConsPlusNormal"/>
            </w:pPr>
            <w:r>
              <w:t>г. Оренбург, ул. Конституции СССР, д. 3/2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27239,32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27239,32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584.</w:t>
            </w:r>
          </w:p>
        </w:tc>
        <w:tc>
          <w:tcPr>
            <w:tcW w:w="2835" w:type="dxa"/>
          </w:tcPr>
          <w:p w:rsidR="00577AB5" w:rsidRDefault="00577AB5">
            <w:pPr>
              <w:pStyle w:val="ConsPlusNormal"/>
            </w:pPr>
            <w:r>
              <w:t>г. Оренбург, ул. Конституции СССР, д. 30</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20000,00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20000,00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585.</w:t>
            </w:r>
          </w:p>
        </w:tc>
        <w:tc>
          <w:tcPr>
            <w:tcW w:w="2835" w:type="dxa"/>
          </w:tcPr>
          <w:p w:rsidR="00577AB5" w:rsidRDefault="00577AB5">
            <w:pPr>
              <w:pStyle w:val="ConsPlusNormal"/>
            </w:pPr>
            <w:r>
              <w:t>г. Оренбург, ул. Конституции СССР, д. 30/1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586.</w:t>
            </w:r>
          </w:p>
        </w:tc>
        <w:tc>
          <w:tcPr>
            <w:tcW w:w="2835" w:type="dxa"/>
          </w:tcPr>
          <w:p w:rsidR="00577AB5" w:rsidRDefault="00577AB5">
            <w:pPr>
              <w:pStyle w:val="ConsPlusNormal"/>
            </w:pPr>
            <w:r>
              <w:t>г. Оренбург, ул. Конституции СССР, д. 5/2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24961,22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24961,22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587.</w:t>
            </w:r>
          </w:p>
        </w:tc>
        <w:tc>
          <w:tcPr>
            <w:tcW w:w="2835" w:type="dxa"/>
          </w:tcPr>
          <w:p w:rsidR="00577AB5" w:rsidRDefault="00577AB5">
            <w:pPr>
              <w:pStyle w:val="ConsPlusNormal"/>
            </w:pPr>
            <w:r>
              <w:t>г. Оренбург, ул. Конституции СССР, д. 7</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27054,11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27054,11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588.</w:t>
            </w:r>
          </w:p>
        </w:tc>
        <w:tc>
          <w:tcPr>
            <w:tcW w:w="2835" w:type="dxa"/>
          </w:tcPr>
          <w:p w:rsidR="00577AB5" w:rsidRDefault="00577AB5">
            <w:pPr>
              <w:pStyle w:val="ConsPlusNormal"/>
            </w:pPr>
            <w:r>
              <w:t>г. Оренбург, ул. Конституции СССР, д. 7/2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27135,23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27135,23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589.</w:t>
            </w:r>
          </w:p>
        </w:tc>
        <w:tc>
          <w:tcPr>
            <w:tcW w:w="2835" w:type="dxa"/>
          </w:tcPr>
          <w:p w:rsidR="00577AB5" w:rsidRDefault="00577AB5">
            <w:pPr>
              <w:pStyle w:val="ConsPlusNormal"/>
            </w:pPr>
            <w:r>
              <w:t>г. Оренбург, ул. Конституции СССР, д. 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63179,39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63179,39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590.</w:t>
            </w:r>
          </w:p>
        </w:tc>
        <w:tc>
          <w:tcPr>
            <w:tcW w:w="2835" w:type="dxa"/>
          </w:tcPr>
          <w:p w:rsidR="00577AB5" w:rsidRDefault="00577AB5">
            <w:pPr>
              <w:pStyle w:val="ConsPlusNormal"/>
            </w:pPr>
            <w:r>
              <w:t xml:space="preserve">г. Оренбург, ул. Конституции </w:t>
            </w:r>
            <w:r>
              <w:lastRenderedPageBreak/>
              <w:t>СССР, д. 9/1</w:t>
            </w:r>
          </w:p>
        </w:tc>
        <w:tc>
          <w:tcPr>
            <w:tcW w:w="1871" w:type="dxa"/>
          </w:tcPr>
          <w:p w:rsidR="00577AB5" w:rsidRDefault="00577AB5">
            <w:pPr>
              <w:pStyle w:val="ConsPlusNormal"/>
            </w:pPr>
            <w:r>
              <w:lastRenderedPageBreak/>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8</w:t>
            </w:r>
          </w:p>
        </w:tc>
        <w:tc>
          <w:tcPr>
            <w:tcW w:w="1871" w:type="dxa"/>
          </w:tcPr>
          <w:p w:rsidR="00577AB5" w:rsidRDefault="00577AB5">
            <w:pPr>
              <w:pStyle w:val="ConsPlusNormal"/>
              <w:jc w:val="center"/>
            </w:pPr>
            <w:r>
              <w:t>40637,69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40637,69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591.</w:t>
            </w:r>
          </w:p>
        </w:tc>
        <w:tc>
          <w:tcPr>
            <w:tcW w:w="2835" w:type="dxa"/>
          </w:tcPr>
          <w:p w:rsidR="00577AB5" w:rsidRDefault="00577AB5">
            <w:pPr>
              <w:pStyle w:val="ConsPlusNormal"/>
            </w:pPr>
            <w:r>
              <w:t>г. Оренбург, ул. Космическая, д. 5/1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6</w:t>
            </w:r>
          </w:p>
        </w:tc>
        <w:tc>
          <w:tcPr>
            <w:tcW w:w="1871" w:type="dxa"/>
          </w:tcPr>
          <w:p w:rsidR="00577AB5" w:rsidRDefault="00577AB5">
            <w:pPr>
              <w:pStyle w:val="ConsPlusNormal"/>
              <w:jc w:val="center"/>
            </w:pPr>
            <w:r>
              <w:t>36893,74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36893,74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592.</w:t>
            </w:r>
          </w:p>
        </w:tc>
        <w:tc>
          <w:tcPr>
            <w:tcW w:w="2835" w:type="dxa"/>
          </w:tcPr>
          <w:p w:rsidR="00577AB5" w:rsidRDefault="00577AB5">
            <w:pPr>
              <w:pStyle w:val="ConsPlusNormal"/>
            </w:pPr>
            <w:r>
              <w:t>г. Оренбург, ул. Котова, д. 95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677,74</w:t>
            </w:r>
          </w:p>
        </w:tc>
        <w:tc>
          <w:tcPr>
            <w:tcW w:w="1871" w:type="dxa"/>
          </w:tcPr>
          <w:p w:rsidR="00577AB5" w:rsidRDefault="00577AB5">
            <w:pPr>
              <w:pStyle w:val="ConsPlusNormal"/>
              <w:jc w:val="center"/>
            </w:pPr>
            <w:r>
              <w:t>120344,79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120344,79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593.</w:t>
            </w:r>
          </w:p>
        </w:tc>
        <w:tc>
          <w:tcPr>
            <w:tcW w:w="2835" w:type="dxa"/>
          </w:tcPr>
          <w:p w:rsidR="00577AB5" w:rsidRDefault="00577AB5">
            <w:pPr>
              <w:pStyle w:val="ConsPlusNormal"/>
            </w:pPr>
            <w:r>
              <w:t>г. Оренбург, ул. Краснознаменная, д. 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259369,92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259369,92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594.</w:t>
            </w:r>
          </w:p>
        </w:tc>
        <w:tc>
          <w:tcPr>
            <w:tcW w:w="2835" w:type="dxa"/>
          </w:tcPr>
          <w:p w:rsidR="00577AB5" w:rsidRDefault="00577AB5">
            <w:pPr>
              <w:pStyle w:val="ConsPlusNormal"/>
            </w:pPr>
            <w:r>
              <w:t>г. Оренбург, ул. Краснознаменная, д. 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259369,93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259369,93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595.</w:t>
            </w:r>
          </w:p>
        </w:tc>
        <w:tc>
          <w:tcPr>
            <w:tcW w:w="2835" w:type="dxa"/>
          </w:tcPr>
          <w:p w:rsidR="00577AB5" w:rsidRDefault="00577AB5">
            <w:pPr>
              <w:pStyle w:val="ConsPlusNormal"/>
            </w:pPr>
            <w:r>
              <w:t>г. Оренбург, ул. Курганская, д. 4</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65697,63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65697,63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596.</w:t>
            </w:r>
          </w:p>
        </w:tc>
        <w:tc>
          <w:tcPr>
            <w:tcW w:w="2835" w:type="dxa"/>
          </w:tcPr>
          <w:p w:rsidR="00577AB5" w:rsidRDefault="00577AB5">
            <w:pPr>
              <w:pStyle w:val="ConsPlusNormal"/>
            </w:pPr>
            <w:r>
              <w:t>г. Оренбург, ул. Курочкина,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127,10</w:t>
            </w:r>
          </w:p>
        </w:tc>
        <w:tc>
          <w:tcPr>
            <w:tcW w:w="1871" w:type="dxa"/>
          </w:tcPr>
          <w:p w:rsidR="00577AB5" w:rsidRDefault="00577AB5">
            <w:pPr>
              <w:pStyle w:val="ConsPlusNormal"/>
              <w:jc w:val="center"/>
            </w:pPr>
            <w:r>
              <w:t>68535,86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68535,86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597.</w:t>
            </w:r>
          </w:p>
        </w:tc>
        <w:tc>
          <w:tcPr>
            <w:tcW w:w="2835" w:type="dxa"/>
          </w:tcPr>
          <w:p w:rsidR="00577AB5" w:rsidRDefault="00577AB5">
            <w:pPr>
              <w:pStyle w:val="ConsPlusNormal"/>
            </w:pPr>
            <w:r>
              <w:t>г. Оренбург, ул. Курочкина, д. 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58230,82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58230,82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598.</w:t>
            </w:r>
          </w:p>
        </w:tc>
        <w:tc>
          <w:tcPr>
            <w:tcW w:w="2835" w:type="dxa"/>
          </w:tcPr>
          <w:p w:rsidR="00577AB5" w:rsidRDefault="00577AB5">
            <w:pPr>
              <w:pStyle w:val="ConsPlusNormal"/>
            </w:pPr>
            <w:r>
              <w:t>г. Оренбург, ул. Лабужского, д. 10/1</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77155,51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77155,51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599.</w:t>
            </w:r>
          </w:p>
        </w:tc>
        <w:tc>
          <w:tcPr>
            <w:tcW w:w="2835" w:type="dxa"/>
          </w:tcPr>
          <w:p w:rsidR="00577AB5" w:rsidRDefault="00577AB5">
            <w:pPr>
              <w:pStyle w:val="ConsPlusNormal"/>
            </w:pPr>
            <w:r>
              <w:t>г. Оренбург, ул. Лабужского, д. 10/2</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76495,71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76495,71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600.</w:t>
            </w:r>
          </w:p>
        </w:tc>
        <w:tc>
          <w:tcPr>
            <w:tcW w:w="2835" w:type="dxa"/>
          </w:tcPr>
          <w:p w:rsidR="00577AB5" w:rsidRDefault="00577AB5">
            <w:pPr>
              <w:pStyle w:val="ConsPlusNormal"/>
            </w:pPr>
            <w:r>
              <w:t>г. Оренбург, ул. Лабужского, д. 6</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74290,93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74290,93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601.</w:t>
            </w:r>
          </w:p>
        </w:tc>
        <w:tc>
          <w:tcPr>
            <w:tcW w:w="2835" w:type="dxa"/>
          </w:tcPr>
          <w:p w:rsidR="00577AB5" w:rsidRDefault="00577AB5">
            <w:pPr>
              <w:pStyle w:val="ConsPlusNormal"/>
            </w:pPr>
            <w:r>
              <w:t xml:space="preserve">г. Оренбург, ул. Левашова, </w:t>
            </w:r>
            <w:r>
              <w:lastRenderedPageBreak/>
              <w:t>д. 3, литеры АА1А2</w:t>
            </w:r>
          </w:p>
        </w:tc>
        <w:tc>
          <w:tcPr>
            <w:tcW w:w="1871" w:type="dxa"/>
          </w:tcPr>
          <w:p w:rsidR="00577AB5" w:rsidRDefault="00577AB5">
            <w:pPr>
              <w:pStyle w:val="ConsPlusNormal"/>
            </w:pPr>
            <w:r>
              <w:lastRenderedPageBreak/>
              <w:t xml:space="preserve">утепление и (или) </w:t>
            </w:r>
            <w:r>
              <w:lastRenderedPageBreak/>
              <w:t>ремонт фасада</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288011,47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288011,47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602.</w:t>
            </w:r>
          </w:p>
        </w:tc>
        <w:tc>
          <w:tcPr>
            <w:tcW w:w="2835" w:type="dxa"/>
          </w:tcPr>
          <w:p w:rsidR="00577AB5" w:rsidRDefault="00577AB5">
            <w:pPr>
              <w:pStyle w:val="ConsPlusNormal"/>
            </w:pPr>
            <w:r>
              <w:t>г. Оренбург, ул. Левашова, д. 3, литеры АА1А2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288011,46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288011,46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603.</w:t>
            </w:r>
          </w:p>
        </w:tc>
        <w:tc>
          <w:tcPr>
            <w:tcW w:w="2835" w:type="dxa"/>
          </w:tcPr>
          <w:p w:rsidR="00577AB5" w:rsidRDefault="00577AB5">
            <w:pPr>
              <w:pStyle w:val="ConsPlusNormal"/>
            </w:pPr>
            <w:r>
              <w:t>г. Оренбург, ул. Ленинская, д. 1а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303,53</w:t>
            </w:r>
          </w:p>
        </w:tc>
        <w:tc>
          <w:tcPr>
            <w:tcW w:w="1871" w:type="dxa"/>
          </w:tcPr>
          <w:p w:rsidR="00577AB5" w:rsidRDefault="00577AB5">
            <w:pPr>
              <w:pStyle w:val="ConsPlusNormal"/>
              <w:jc w:val="center"/>
            </w:pPr>
            <w:r>
              <w:t>99580,16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99580,16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604.</w:t>
            </w:r>
          </w:p>
        </w:tc>
        <w:tc>
          <w:tcPr>
            <w:tcW w:w="2835" w:type="dxa"/>
          </w:tcPr>
          <w:p w:rsidR="00577AB5" w:rsidRDefault="00577AB5">
            <w:pPr>
              <w:pStyle w:val="ConsPlusNormal"/>
            </w:pPr>
            <w:r>
              <w:t>г. Оренбург, ул. Ленинская,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766,18</w:t>
            </w:r>
          </w:p>
        </w:tc>
        <w:tc>
          <w:tcPr>
            <w:tcW w:w="1871" w:type="dxa"/>
          </w:tcPr>
          <w:p w:rsidR="00577AB5" w:rsidRDefault="00577AB5">
            <w:pPr>
              <w:pStyle w:val="ConsPlusNormal"/>
              <w:jc w:val="center"/>
            </w:pPr>
            <w:r>
              <w:t>65939,71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65939,71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605.</w:t>
            </w:r>
          </w:p>
        </w:tc>
        <w:tc>
          <w:tcPr>
            <w:tcW w:w="2835" w:type="dxa"/>
          </w:tcPr>
          <w:p w:rsidR="00577AB5" w:rsidRDefault="00577AB5">
            <w:pPr>
              <w:pStyle w:val="ConsPlusNormal"/>
            </w:pPr>
            <w:r>
              <w:t>г. Оренбург, ул. Ленинская, д. 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152980,67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152980,67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606.</w:t>
            </w:r>
          </w:p>
        </w:tc>
        <w:tc>
          <w:tcPr>
            <w:tcW w:w="2835" w:type="dxa"/>
          </w:tcPr>
          <w:p w:rsidR="00577AB5" w:rsidRDefault="00577AB5">
            <w:pPr>
              <w:pStyle w:val="ConsPlusNormal"/>
            </w:pPr>
            <w:r>
              <w:t>г. Оренбург, ул. Ленинская, д. 57а</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63072,38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63072,38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607.</w:t>
            </w:r>
          </w:p>
        </w:tc>
        <w:tc>
          <w:tcPr>
            <w:tcW w:w="2835" w:type="dxa"/>
          </w:tcPr>
          <w:p w:rsidR="00577AB5" w:rsidRDefault="00577AB5">
            <w:pPr>
              <w:pStyle w:val="ConsPlusNormal"/>
            </w:pPr>
            <w:r>
              <w:t>г. Оренбург, ул. Ленинская, д. 57а</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62192,71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62192,71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608.</w:t>
            </w:r>
          </w:p>
        </w:tc>
        <w:tc>
          <w:tcPr>
            <w:tcW w:w="2835" w:type="dxa"/>
          </w:tcPr>
          <w:p w:rsidR="00577AB5" w:rsidRDefault="00577AB5">
            <w:pPr>
              <w:pStyle w:val="ConsPlusNormal"/>
            </w:pPr>
            <w:r>
              <w:t>г. Оренбург, ул. Ленинская, д. 57а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62192,71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62192,71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609.</w:t>
            </w:r>
          </w:p>
        </w:tc>
        <w:tc>
          <w:tcPr>
            <w:tcW w:w="2835" w:type="dxa"/>
          </w:tcPr>
          <w:p w:rsidR="00577AB5" w:rsidRDefault="00577AB5">
            <w:pPr>
              <w:pStyle w:val="ConsPlusNormal"/>
            </w:pPr>
            <w:r>
              <w:t>г. Оренбург, ул. Ленинская, д. 57а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54163,62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54163,62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610.</w:t>
            </w:r>
          </w:p>
        </w:tc>
        <w:tc>
          <w:tcPr>
            <w:tcW w:w="2835" w:type="dxa"/>
          </w:tcPr>
          <w:p w:rsidR="00577AB5" w:rsidRDefault="00577AB5">
            <w:pPr>
              <w:pStyle w:val="ConsPlusNormal"/>
            </w:pPr>
            <w:r>
              <w:t>г. Оренбург, ул. Ленинская, д. 60</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7241,00</w:t>
            </w:r>
          </w:p>
        </w:tc>
        <w:tc>
          <w:tcPr>
            <w:tcW w:w="1871" w:type="dxa"/>
          </w:tcPr>
          <w:p w:rsidR="00577AB5" w:rsidRDefault="00577AB5">
            <w:pPr>
              <w:pStyle w:val="ConsPlusNormal"/>
              <w:jc w:val="center"/>
            </w:pPr>
            <w:r>
              <w:t>83621,00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83621,00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611.</w:t>
            </w:r>
          </w:p>
        </w:tc>
        <w:tc>
          <w:tcPr>
            <w:tcW w:w="2835" w:type="dxa"/>
          </w:tcPr>
          <w:p w:rsidR="00577AB5" w:rsidRDefault="00577AB5">
            <w:pPr>
              <w:pStyle w:val="ConsPlusNormal"/>
            </w:pPr>
            <w:r>
              <w:t>г. Оренбург, ул. Ленинская, д. 8</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59616,01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59616,01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612.</w:t>
            </w:r>
          </w:p>
        </w:tc>
        <w:tc>
          <w:tcPr>
            <w:tcW w:w="2835" w:type="dxa"/>
          </w:tcPr>
          <w:p w:rsidR="00577AB5" w:rsidRDefault="00577AB5">
            <w:pPr>
              <w:pStyle w:val="ConsPlusNormal"/>
            </w:pPr>
            <w:r>
              <w:t>г. Оренбург, ул. Луговая, д. 83</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150507,73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150507,73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613.</w:t>
            </w:r>
          </w:p>
        </w:tc>
        <w:tc>
          <w:tcPr>
            <w:tcW w:w="2835" w:type="dxa"/>
          </w:tcPr>
          <w:p w:rsidR="00577AB5" w:rsidRDefault="00577AB5">
            <w:pPr>
              <w:pStyle w:val="ConsPlusNormal"/>
            </w:pPr>
            <w:r>
              <w:t>г. Оренбург, ул. Луговая, д. 87</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23120,75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23120,75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614.</w:t>
            </w:r>
          </w:p>
        </w:tc>
        <w:tc>
          <w:tcPr>
            <w:tcW w:w="2835" w:type="dxa"/>
          </w:tcPr>
          <w:p w:rsidR="00577AB5" w:rsidRDefault="00577AB5">
            <w:pPr>
              <w:pStyle w:val="ConsPlusNormal"/>
            </w:pPr>
            <w:r>
              <w:t>г. Оренбург, ул. Луговая, д. 87/1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33534,69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33534,69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615.</w:t>
            </w:r>
          </w:p>
        </w:tc>
        <w:tc>
          <w:tcPr>
            <w:tcW w:w="2835" w:type="dxa"/>
          </w:tcPr>
          <w:p w:rsidR="00577AB5" w:rsidRDefault="00577AB5">
            <w:pPr>
              <w:pStyle w:val="ConsPlusNormal"/>
            </w:pPr>
            <w:r>
              <w:t>г. Оренбург, ул. Луговая, д. 91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140000,00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140000,00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616.</w:t>
            </w:r>
          </w:p>
        </w:tc>
        <w:tc>
          <w:tcPr>
            <w:tcW w:w="2835" w:type="dxa"/>
          </w:tcPr>
          <w:p w:rsidR="00577AB5" w:rsidRDefault="00577AB5">
            <w:pPr>
              <w:pStyle w:val="ConsPlusNormal"/>
            </w:pPr>
            <w:r>
              <w:t>г. Оренбург, ул. Луговая, д. 91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150000,00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150000,00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617.</w:t>
            </w:r>
          </w:p>
        </w:tc>
        <w:tc>
          <w:tcPr>
            <w:tcW w:w="2835" w:type="dxa"/>
          </w:tcPr>
          <w:p w:rsidR="00577AB5" w:rsidRDefault="00577AB5">
            <w:pPr>
              <w:pStyle w:val="ConsPlusNormal"/>
            </w:pPr>
            <w:r>
              <w:t>г. Оренбург, ул. Луговая, д. 93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140000,00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140000,00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618.</w:t>
            </w:r>
          </w:p>
        </w:tc>
        <w:tc>
          <w:tcPr>
            <w:tcW w:w="2835" w:type="dxa"/>
          </w:tcPr>
          <w:p w:rsidR="00577AB5" w:rsidRDefault="00577AB5">
            <w:pPr>
              <w:pStyle w:val="ConsPlusNormal"/>
            </w:pPr>
            <w:r>
              <w:t>г. Оренбург, ул. Луговая, д. 93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150000,00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150000,00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619.</w:t>
            </w:r>
          </w:p>
        </w:tc>
        <w:tc>
          <w:tcPr>
            <w:tcW w:w="2835" w:type="dxa"/>
          </w:tcPr>
          <w:p w:rsidR="00577AB5" w:rsidRDefault="00577AB5">
            <w:pPr>
              <w:pStyle w:val="ConsPlusNormal"/>
            </w:pPr>
            <w:r>
              <w:t>г. Оренбург, ул. Луговая, д. 94</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23756,73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23756,73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620.</w:t>
            </w:r>
          </w:p>
        </w:tc>
        <w:tc>
          <w:tcPr>
            <w:tcW w:w="2835" w:type="dxa"/>
          </w:tcPr>
          <w:p w:rsidR="00577AB5" w:rsidRDefault="00577AB5">
            <w:pPr>
              <w:pStyle w:val="ConsPlusNormal"/>
            </w:pPr>
            <w:r>
              <w:t>г. Оренбург, ул. Львовская, д. 113</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49220,74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49220,74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621.</w:t>
            </w:r>
          </w:p>
        </w:tc>
        <w:tc>
          <w:tcPr>
            <w:tcW w:w="2835" w:type="dxa"/>
          </w:tcPr>
          <w:p w:rsidR="00577AB5" w:rsidRDefault="00577AB5">
            <w:pPr>
              <w:pStyle w:val="ConsPlusNormal"/>
            </w:pPr>
            <w:r>
              <w:t>г. Оренбург, ул. Львовская, д. 114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91955,55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91955,55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622.</w:t>
            </w:r>
          </w:p>
        </w:tc>
        <w:tc>
          <w:tcPr>
            <w:tcW w:w="2835" w:type="dxa"/>
          </w:tcPr>
          <w:p w:rsidR="00577AB5" w:rsidRDefault="00577AB5">
            <w:pPr>
              <w:pStyle w:val="ConsPlusNormal"/>
            </w:pPr>
            <w:r>
              <w:t>г. Оренбург, ул. Львовская, д. 116</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82716,84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82716,84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623.</w:t>
            </w:r>
          </w:p>
        </w:tc>
        <w:tc>
          <w:tcPr>
            <w:tcW w:w="2835" w:type="dxa"/>
          </w:tcPr>
          <w:p w:rsidR="00577AB5" w:rsidRDefault="00577AB5">
            <w:pPr>
              <w:pStyle w:val="ConsPlusNormal"/>
            </w:pPr>
            <w:r>
              <w:t>г. Оренбург, ул. М. Горького, д. 42</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61053,31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61053,31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624.</w:t>
            </w:r>
          </w:p>
        </w:tc>
        <w:tc>
          <w:tcPr>
            <w:tcW w:w="2835" w:type="dxa"/>
          </w:tcPr>
          <w:p w:rsidR="00577AB5" w:rsidRDefault="00577AB5">
            <w:pPr>
              <w:pStyle w:val="ConsPlusNormal"/>
            </w:pPr>
            <w:r>
              <w:t>г. Оренбург, ул. М. Горького, д. 42</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17198,52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17198,52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625.</w:t>
            </w:r>
          </w:p>
        </w:tc>
        <w:tc>
          <w:tcPr>
            <w:tcW w:w="2835" w:type="dxa"/>
          </w:tcPr>
          <w:p w:rsidR="00577AB5" w:rsidRDefault="00577AB5">
            <w:pPr>
              <w:pStyle w:val="ConsPlusNormal"/>
            </w:pPr>
            <w:r>
              <w:t>г. Оренбург, ул. Магистральная, д. 10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68858,48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68858,48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626.</w:t>
            </w:r>
          </w:p>
        </w:tc>
        <w:tc>
          <w:tcPr>
            <w:tcW w:w="2835" w:type="dxa"/>
          </w:tcPr>
          <w:p w:rsidR="00577AB5" w:rsidRDefault="00577AB5">
            <w:pPr>
              <w:pStyle w:val="ConsPlusNormal"/>
            </w:pPr>
            <w:r>
              <w:t>г. Оренбург, ул. Магистральная, д. 16</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29318,70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29318,70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627.</w:t>
            </w:r>
          </w:p>
        </w:tc>
        <w:tc>
          <w:tcPr>
            <w:tcW w:w="2835" w:type="dxa"/>
          </w:tcPr>
          <w:p w:rsidR="00577AB5" w:rsidRDefault="00577AB5">
            <w:pPr>
              <w:pStyle w:val="ConsPlusNormal"/>
            </w:pPr>
            <w:r>
              <w:t>г. Оренбург, ул. Мало-Мельничная, д. 36а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1044,24</w:t>
            </w:r>
          </w:p>
        </w:tc>
        <w:tc>
          <w:tcPr>
            <w:tcW w:w="1871" w:type="dxa"/>
          </w:tcPr>
          <w:p w:rsidR="00577AB5" w:rsidRDefault="00577AB5">
            <w:pPr>
              <w:pStyle w:val="ConsPlusNormal"/>
              <w:jc w:val="center"/>
            </w:pPr>
            <w:r>
              <w:t>156053,36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156053,36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628.</w:t>
            </w:r>
          </w:p>
        </w:tc>
        <w:tc>
          <w:tcPr>
            <w:tcW w:w="2835" w:type="dxa"/>
          </w:tcPr>
          <w:p w:rsidR="00577AB5" w:rsidRDefault="00577AB5">
            <w:pPr>
              <w:pStyle w:val="ConsPlusNormal"/>
            </w:pPr>
            <w:r>
              <w:t>г. Оренбург, ул. Мало-Мельничная, д. 38а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103906,04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103906,04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629.</w:t>
            </w:r>
          </w:p>
        </w:tc>
        <w:tc>
          <w:tcPr>
            <w:tcW w:w="2835" w:type="dxa"/>
          </w:tcPr>
          <w:p w:rsidR="00577AB5" w:rsidRDefault="00577AB5">
            <w:pPr>
              <w:pStyle w:val="ConsPlusNormal"/>
            </w:pPr>
            <w:r>
              <w:t>г. Оренбург, ул. Мало-Мельничная, д. 38а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112720,15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112720,15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630.</w:t>
            </w:r>
          </w:p>
        </w:tc>
        <w:tc>
          <w:tcPr>
            <w:tcW w:w="2835" w:type="dxa"/>
          </w:tcPr>
          <w:p w:rsidR="00577AB5" w:rsidRDefault="00577AB5">
            <w:pPr>
              <w:pStyle w:val="ConsPlusNormal"/>
            </w:pPr>
            <w:r>
              <w:t>г. Оренбург, ул. Мало-Мельничная, д. 38б</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102928,63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102928,63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631.</w:t>
            </w:r>
          </w:p>
        </w:tc>
        <w:tc>
          <w:tcPr>
            <w:tcW w:w="2835" w:type="dxa"/>
          </w:tcPr>
          <w:p w:rsidR="00577AB5" w:rsidRDefault="00577AB5">
            <w:pPr>
              <w:pStyle w:val="ConsPlusNormal"/>
            </w:pPr>
            <w:r>
              <w:t>г. Оренбург, ул. Мало-Мельничная, д. 38б</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111097,48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111097,48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632.</w:t>
            </w:r>
          </w:p>
        </w:tc>
        <w:tc>
          <w:tcPr>
            <w:tcW w:w="2835" w:type="dxa"/>
          </w:tcPr>
          <w:p w:rsidR="00577AB5" w:rsidRDefault="00577AB5">
            <w:pPr>
              <w:pStyle w:val="ConsPlusNormal"/>
            </w:pPr>
            <w:r>
              <w:t>г. Оренбург, ул. Мало-Мельничная, д. 40б</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1060,98</w:t>
            </w:r>
          </w:p>
        </w:tc>
        <w:tc>
          <w:tcPr>
            <w:tcW w:w="1871" w:type="dxa"/>
          </w:tcPr>
          <w:p w:rsidR="00577AB5" w:rsidRDefault="00577AB5">
            <w:pPr>
              <w:pStyle w:val="ConsPlusNormal"/>
              <w:jc w:val="center"/>
            </w:pPr>
            <w:r>
              <w:t>134157,72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134157,72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633.</w:t>
            </w:r>
          </w:p>
        </w:tc>
        <w:tc>
          <w:tcPr>
            <w:tcW w:w="2835" w:type="dxa"/>
          </w:tcPr>
          <w:p w:rsidR="00577AB5" w:rsidRDefault="00577AB5">
            <w:pPr>
              <w:pStyle w:val="ConsPlusNormal"/>
            </w:pPr>
            <w:r>
              <w:t>г. Оренбург, ул. Мало-Мельничная, д. 40б</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107771,34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107771,34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634.</w:t>
            </w:r>
          </w:p>
        </w:tc>
        <w:tc>
          <w:tcPr>
            <w:tcW w:w="2835" w:type="dxa"/>
          </w:tcPr>
          <w:p w:rsidR="00577AB5" w:rsidRDefault="00577AB5">
            <w:pPr>
              <w:pStyle w:val="ConsPlusNormal"/>
            </w:pPr>
            <w:r>
              <w:t>г. Оренбург, ул. Маршала Жукова, д. 24</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139470,14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139470,14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635.</w:t>
            </w:r>
          </w:p>
        </w:tc>
        <w:tc>
          <w:tcPr>
            <w:tcW w:w="2835" w:type="dxa"/>
          </w:tcPr>
          <w:p w:rsidR="00577AB5" w:rsidRDefault="00577AB5">
            <w:pPr>
              <w:pStyle w:val="ConsPlusNormal"/>
            </w:pPr>
            <w:r>
              <w:t>г. Оренбург, ул. Маршала Жукова, д. 24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1554,68</w:t>
            </w:r>
          </w:p>
        </w:tc>
        <w:tc>
          <w:tcPr>
            <w:tcW w:w="1871" w:type="dxa"/>
          </w:tcPr>
          <w:p w:rsidR="00577AB5" w:rsidRDefault="00577AB5">
            <w:pPr>
              <w:pStyle w:val="ConsPlusNormal"/>
              <w:jc w:val="center"/>
            </w:pPr>
            <w:r>
              <w:t>114353,39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114353,39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636.</w:t>
            </w:r>
          </w:p>
        </w:tc>
        <w:tc>
          <w:tcPr>
            <w:tcW w:w="2835" w:type="dxa"/>
          </w:tcPr>
          <w:p w:rsidR="00577AB5" w:rsidRDefault="00577AB5">
            <w:pPr>
              <w:pStyle w:val="ConsPlusNormal"/>
            </w:pPr>
            <w:r>
              <w:t>г. Оренбург, ул. Мира, д. 10</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94777,35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94777,35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637.</w:t>
            </w:r>
          </w:p>
        </w:tc>
        <w:tc>
          <w:tcPr>
            <w:tcW w:w="2835" w:type="dxa"/>
          </w:tcPr>
          <w:p w:rsidR="00577AB5" w:rsidRDefault="00577AB5">
            <w:pPr>
              <w:pStyle w:val="ConsPlusNormal"/>
            </w:pPr>
            <w:r>
              <w:t>г. Оренбург, ул. Мира, д. 12</w:t>
            </w:r>
          </w:p>
        </w:tc>
        <w:tc>
          <w:tcPr>
            <w:tcW w:w="1871" w:type="dxa"/>
          </w:tcPr>
          <w:p w:rsidR="00577AB5" w:rsidRDefault="00577AB5">
            <w:pPr>
              <w:pStyle w:val="ConsPlusNormal"/>
            </w:pPr>
            <w:r>
              <w:t>ремонт фундамента</w:t>
            </w:r>
          </w:p>
        </w:tc>
        <w:tc>
          <w:tcPr>
            <w:tcW w:w="1417" w:type="dxa"/>
          </w:tcPr>
          <w:p w:rsidR="00577AB5" w:rsidRDefault="00577AB5">
            <w:pPr>
              <w:pStyle w:val="ConsPlusNormal"/>
              <w:jc w:val="center"/>
            </w:pPr>
            <w:r>
              <w:t>куб.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25750,32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25750,32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638.</w:t>
            </w:r>
          </w:p>
        </w:tc>
        <w:tc>
          <w:tcPr>
            <w:tcW w:w="2835" w:type="dxa"/>
          </w:tcPr>
          <w:p w:rsidR="00577AB5" w:rsidRDefault="00577AB5">
            <w:pPr>
              <w:pStyle w:val="ConsPlusNormal"/>
            </w:pPr>
            <w:r>
              <w:t>г. Оренбург, ул. Мусы Джалиля, д. 21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909,44</w:t>
            </w:r>
          </w:p>
        </w:tc>
        <w:tc>
          <w:tcPr>
            <w:tcW w:w="1871" w:type="dxa"/>
          </w:tcPr>
          <w:p w:rsidR="00577AB5" w:rsidRDefault="00577AB5">
            <w:pPr>
              <w:pStyle w:val="ConsPlusNormal"/>
              <w:jc w:val="center"/>
            </w:pPr>
            <w:r>
              <w:t>68975,30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68975,30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639.</w:t>
            </w:r>
          </w:p>
        </w:tc>
        <w:tc>
          <w:tcPr>
            <w:tcW w:w="2835" w:type="dxa"/>
          </w:tcPr>
          <w:p w:rsidR="00577AB5" w:rsidRDefault="00577AB5">
            <w:pPr>
              <w:pStyle w:val="ConsPlusNormal"/>
            </w:pPr>
            <w:r>
              <w:t>г. Оренбург, ул. Набережная/пер. Дмитриевский, д. 20/1, литеры А3А4А5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50776,58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50776,58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640.</w:t>
            </w:r>
          </w:p>
        </w:tc>
        <w:tc>
          <w:tcPr>
            <w:tcW w:w="2835" w:type="dxa"/>
          </w:tcPr>
          <w:p w:rsidR="00577AB5" w:rsidRDefault="00577AB5">
            <w:pPr>
              <w:pStyle w:val="ConsPlusNormal"/>
            </w:pPr>
            <w:r>
              <w:t>г. Оренбург, ул. Набережная/пер. Дмитриевский, д. 20/1, литеры А3А4А5</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39762,20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39762,20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641.</w:t>
            </w:r>
          </w:p>
        </w:tc>
        <w:tc>
          <w:tcPr>
            <w:tcW w:w="2835" w:type="dxa"/>
          </w:tcPr>
          <w:p w:rsidR="00577AB5" w:rsidRDefault="00577AB5">
            <w:pPr>
              <w:pStyle w:val="ConsPlusNormal"/>
            </w:pPr>
            <w:r>
              <w:t>г. Оренбург, ул. Народная, д. 12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108383,58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108383,58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642.</w:t>
            </w:r>
          </w:p>
        </w:tc>
        <w:tc>
          <w:tcPr>
            <w:tcW w:w="2835" w:type="dxa"/>
          </w:tcPr>
          <w:p w:rsidR="00577AB5" w:rsidRDefault="00577AB5">
            <w:pPr>
              <w:pStyle w:val="ConsPlusNormal"/>
            </w:pPr>
            <w:r>
              <w:t>г. Оренбург, ул. Народная, д. 12/1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108515,44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108515,44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643.</w:t>
            </w:r>
          </w:p>
        </w:tc>
        <w:tc>
          <w:tcPr>
            <w:tcW w:w="2835" w:type="dxa"/>
          </w:tcPr>
          <w:p w:rsidR="00577AB5" w:rsidRDefault="00577AB5">
            <w:pPr>
              <w:pStyle w:val="ConsPlusNormal"/>
            </w:pPr>
            <w:r>
              <w:t>г. Оренбург, ул. Народная, д. 12/1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1077,56</w:t>
            </w:r>
          </w:p>
        </w:tc>
        <w:tc>
          <w:tcPr>
            <w:tcW w:w="1871" w:type="dxa"/>
          </w:tcPr>
          <w:p w:rsidR="00577AB5" w:rsidRDefault="00577AB5">
            <w:pPr>
              <w:pStyle w:val="ConsPlusNormal"/>
              <w:jc w:val="center"/>
            </w:pPr>
            <w:r>
              <w:t>72537,65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72537,65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644.</w:t>
            </w:r>
          </w:p>
        </w:tc>
        <w:tc>
          <w:tcPr>
            <w:tcW w:w="2835" w:type="dxa"/>
          </w:tcPr>
          <w:p w:rsidR="00577AB5" w:rsidRDefault="00577AB5">
            <w:pPr>
              <w:pStyle w:val="ConsPlusNormal"/>
            </w:pPr>
            <w:r>
              <w:t>г. Оренбург, ул. Народная, д. 12/2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108439,19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108439,19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645.</w:t>
            </w:r>
          </w:p>
        </w:tc>
        <w:tc>
          <w:tcPr>
            <w:tcW w:w="2835" w:type="dxa"/>
          </w:tcPr>
          <w:p w:rsidR="00577AB5" w:rsidRDefault="00577AB5">
            <w:pPr>
              <w:pStyle w:val="ConsPlusNormal"/>
            </w:pPr>
            <w:r>
              <w:t>г. Оренбург, ул. Народная, д. 6</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81463,98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81463,98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646.</w:t>
            </w:r>
          </w:p>
        </w:tc>
        <w:tc>
          <w:tcPr>
            <w:tcW w:w="2835" w:type="dxa"/>
          </w:tcPr>
          <w:p w:rsidR="00577AB5" w:rsidRDefault="00577AB5">
            <w:pPr>
              <w:pStyle w:val="ConsPlusNormal"/>
            </w:pPr>
            <w:r>
              <w:t>г. Оренбург, ул. Народная, д. 6</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81262,91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81262,91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647.</w:t>
            </w:r>
          </w:p>
        </w:tc>
        <w:tc>
          <w:tcPr>
            <w:tcW w:w="2835" w:type="dxa"/>
          </w:tcPr>
          <w:p w:rsidR="00577AB5" w:rsidRDefault="00577AB5">
            <w:pPr>
              <w:pStyle w:val="ConsPlusNormal"/>
            </w:pPr>
            <w:r>
              <w:t>г. Оренбург, ул. Народная, д. 6</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81262,91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81262,91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648.</w:t>
            </w:r>
          </w:p>
        </w:tc>
        <w:tc>
          <w:tcPr>
            <w:tcW w:w="2835" w:type="dxa"/>
          </w:tcPr>
          <w:p w:rsidR="00577AB5" w:rsidRDefault="00577AB5">
            <w:pPr>
              <w:pStyle w:val="ConsPlusNormal"/>
            </w:pPr>
            <w:r>
              <w:t>г. Оренбург, ул. Новая, д. 2/1</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75726,67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75726,67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649.</w:t>
            </w:r>
          </w:p>
        </w:tc>
        <w:tc>
          <w:tcPr>
            <w:tcW w:w="2835" w:type="dxa"/>
          </w:tcPr>
          <w:p w:rsidR="00577AB5" w:rsidRDefault="00577AB5">
            <w:pPr>
              <w:pStyle w:val="ConsPlusNormal"/>
            </w:pPr>
            <w:r>
              <w:t>г. Оренбург, ул. Новая, д. 2/1</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74306,30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74306,30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650.</w:t>
            </w:r>
          </w:p>
        </w:tc>
        <w:tc>
          <w:tcPr>
            <w:tcW w:w="2835" w:type="dxa"/>
          </w:tcPr>
          <w:p w:rsidR="00577AB5" w:rsidRDefault="00577AB5">
            <w:pPr>
              <w:pStyle w:val="ConsPlusNormal"/>
            </w:pPr>
            <w:r>
              <w:t>г. Оренбург, ул. Новая, д. 2/1</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74915,03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74915,03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651.</w:t>
            </w:r>
          </w:p>
        </w:tc>
        <w:tc>
          <w:tcPr>
            <w:tcW w:w="2835" w:type="dxa"/>
          </w:tcPr>
          <w:p w:rsidR="00577AB5" w:rsidRDefault="00577AB5">
            <w:pPr>
              <w:pStyle w:val="ConsPlusNormal"/>
            </w:pPr>
            <w:r>
              <w:t>г. Оренбург, ул. Новая, д. 21/2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25037,45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25037,45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652.</w:t>
            </w:r>
          </w:p>
        </w:tc>
        <w:tc>
          <w:tcPr>
            <w:tcW w:w="2835" w:type="dxa"/>
          </w:tcPr>
          <w:p w:rsidR="00577AB5" w:rsidRDefault="00577AB5">
            <w:pPr>
              <w:pStyle w:val="ConsPlusNormal"/>
            </w:pPr>
            <w:r>
              <w:t>г. Оренбург, ул. Ногина, д. 90</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143441,38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143441,38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653.</w:t>
            </w:r>
          </w:p>
        </w:tc>
        <w:tc>
          <w:tcPr>
            <w:tcW w:w="2835" w:type="dxa"/>
          </w:tcPr>
          <w:p w:rsidR="00577AB5" w:rsidRDefault="00577AB5">
            <w:pPr>
              <w:pStyle w:val="ConsPlusNormal"/>
            </w:pPr>
            <w:r>
              <w:t>г. Оренбург, ул. Ногина, д. 90</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149421,93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149421,93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654.</w:t>
            </w:r>
          </w:p>
        </w:tc>
        <w:tc>
          <w:tcPr>
            <w:tcW w:w="2835" w:type="dxa"/>
          </w:tcPr>
          <w:p w:rsidR="00577AB5" w:rsidRDefault="00577AB5">
            <w:pPr>
              <w:pStyle w:val="ConsPlusNormal"/>
            </w:pPr>
            <w:r>
              <w:t>г. Оренбург, ул. Ноябрьская, д. 54</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74098,81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74098,81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655.</w:t>
            </w:r>
          </w:p>
        </w:tc>
        <w:tc>
          <w:tcPr>
            <w:tcW w:w="2835" w:type="dxa"/>
          </w:tcPr>
          <w:p w:rsidR="00577AB5" w:rsidRDefault="00577AB5">
            <w:pPr>
              <w:pStyle w:val="ConsPlusNormal"/>
            </w:pPr>
            <w:r>
              <w:t>г. Оренбург, ул. Ноябрьская, д. 54</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72691,32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72691,32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656.</w:t>
            </w:r>
          </w:p>
        </w:tc>
        <w:tc>
          <w:tcPr>
            <w:tcW w:w="2835" w:type="dxa"/>
          </w:tcPr>
          <w:p w:rsidR="00577AB5" w:rsidRDefault="00577AB5">
            <w:pPr>
              <w:pStyle w:val="ConsPlusNormal"/>
            </w:pPr>
            <w:r>
              <w:t>г. Оренбург, ул. Ноябрьская, д. 54</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73294,53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73294,53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657.</w:t>
            </w:r>
          </w:p>
        </w:tc>
        <w:tc>
          <w:tcPr>
            <w:tcW w:w="2835" w:type="dxa"/>
          </w:tcPr>
          <w:p w:rsidR="00577AB5" w:rsidRDefault="00577AB5">
            <w:pPr>
              <w:pStyle w:val="ConsPlusNormal"/>
            </w:pPr>
            <w:r>
              <w:t>г. Оренбург, ул. Одесская, д. 144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18000,00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18000,00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lastRenderedPageBreak/>
              <w:t>658.</w:t>
            </w:r>
          </w:p>
        </w:tc>
        <w:tc>
          <w:tcPr>
            <w:tcW w:w="2835" w:type="dxa"/>
          </w:tcPr>
          <w:p w:rsidR="00577AB5" w:rsidRDefault="00577AB5">
            <w:pPr>
              <w:pStyle w:val="ConsPlusNormal"/>
            </w:pPr>
            <w:r>
              <w:t>г. Оренбург, ул. Орлова, д. 1</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60449,93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60449,93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659.</w:t>
            </w:r>
          </w:p>
        </w:tc>
        <w:tc>
          <w:tcPr>
            <w:tcW w:w="2835" w:type="dxa"/>
          </w:tcPr>
          <w:p w:rsidR="00577AB5" w:rsidRDefault="00577AB5">
            <w:pPr>
              <w:pStyle w:val="ConsPlusNormal"/>
            </w:pPr>
            <w:r>
              <w:t>г. Оренбург, ул. Орлова, д. 3</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76403,41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76403,41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660.</w:t>
            </w:r>
          </w:p>
        </w:tc>
        <w:tc>
          <w:tcPr>
            <w:tcW w:w="2835" w:type="dxa"/>
          </w:tcPr>
          <w:p w:rsidR="00577AB5" w:rsidRDefault="00577AB5">
            <w:pPr>
              <w:pStyle w:val="ConsPlusNormal"/>
            </w:pPr>
            <w:r>
              <w:t>г. Оренбург, ул. Орлова, д. 5</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64006,43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64006,43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661.</w:t>
            </w:r>
          </w:p>
        </w:tc>
        <w:tc>
          <w:tcPr>
            <w:tcW w:w="2835" w:type="dxa"/>
          </w:tcPr>
          <w:p w:rsidR="00577AB5" w:rsidRDefault="00577AB5">
            <w:pPr>
              <w:pStyle w:val="ConsPlusNormal"/>
            </w:pPr>
            <w:r>
              <w:t>г. Оренбург, ул. Орская, д. 47</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98668,93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98668,93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662.</w:t>
            </w:r>
          </w:p>
        </w:tc>
        <w:tc>
          <w:tcPr>
            <w:tcW w:w="2835" w:type="dxa"/>
          </w:tcPr>
          <w:p w:rsidR="00577AB5" w:rsidRDefault="00577AB5">
            <w:pPr>
              <w:pStyle w:val="ConsPlusNormal"/>
            </w:pPr>
            <w:r>
              <w:t>г. Оренбург, ул. Плеханова, д. 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111253,00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111253,00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663.</w:t>
            </w:r>
          </w:p>
        </w:tc>
        <w:tc>
          <w:tcPr>
            <w:tcW w:w="2835" w:type="dxa"/>
          </w:tcPr>
          <w:p w:rsidR="00577AB5" w:rsidRDefault="00577AB5">
            <w:pPr>
              <w:pStyle w:val="ConsPlusNormal"/>
            </w:pPr>
            <w:r>
              <w:t>г. Оренбург, ул. Плеханова, д. 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1138,56</w:t>
            </w:r>
          </w:p>
        </w:tc>
        <w:tc>
          <w:tcPr>
            <w:tcW w:w="1871" w:type="dxa"/>
          </w:tcPr>
          <w:p w:rsidR="00577AB5" w:rsidRDefault="00577AB5">
            <w:pPr>
              <w:pStyle w:val="ConsPlusNormal"/>
              <w:jc w:val="center"/>
            </w:pPr>
            <w:r>
              <w:t>73830,27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73830,27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664.</w:t>
            </w:r>
          </w:p>
        </w:tc>
        <w:tc>
          <w:tcPr>
            <w:tcW w:w="2835" w:type="dxa"/>
          </w:tcPr>
          <w:p w:rsidR="00577AB5" w:rsidRDefault="00577AB5">
            <w:pPr>
              <w:pStyle w:val="ConsPlusNormal"/>
            </w:pPr>
            <w:r>
              <w:t>г. Оренбург, ул. Плеханова, д. 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139639,36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139639,36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665.</w:t>
            </w:r>
          </w:p>
        </w:tc>
        <w:tc>
          <w:tcPr>
            <w:tcW w:w="2835" w:type="dxa"/>
          </w:tcPr>
          <w:p w:rsidR="00577AB5" w:rsidRDefault="00577AB5">
            <w:pPr>
              <w:pStyle w:val="ConsPlusNormal"/>
            </w:pPr>
            <w:r>
              <w:t>г. Оренбург, ул. Плеханова, д. 4а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1070,46</w:t>
            </w:r>
          </w:p>
        </w:tc>
        <w:tc>
          <w:tcPr>
            <w:tcW w:w="1871" w:type="dxa"/>
          </w:tcPr>
          <w:p w:rsidR="00577AB5" w:rsidRDefault="00577AB5">
            <w:pPr>
              <w:pStyle w:val="ConsPlusNormal"/>
              <w:jc w:val="center"/>
            </w:pPr>
            <w:r>
              <w:t>72387,31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72387,31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666.</w:t>
            </w:r>
          </w:p>
        </w:tc>
        <w:tc>
          <w:tcPr>
            <w:tcW w:w="2835" w:type="dxa"/>
          </w:tcPr>
          <w:p w:rsidR="00577AB5" w:rsidRDefault="00577AB5">
            <w:pPr>
              <w:pStyle w:val="ConsPlusNormal"/>
            </w:pPr>
            <w:r>
              <w:t>г. Оренбург, ул. Полигонная, д. 1/1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5</w:t>
            </w:r>
          </w:p>
        </w:tc>
        <w:tc>
          <w:tcPr>
            <w:tcW w:w="1871" w:type="dxa"/>
          </w:tcPr>
          <w:p w:rsidR="00577AB5" w:rsidRDefault="00577AB5">
            <w:pPr>
              <w:pStyle w:val="ConsPlusNormal"/>
              <w:jc w:val="center"/>
            </w:pPr>
            <w:r>
              <w:t>29099,78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29099,78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667.</w:t>
            </w:r>
          </w:p>
        </w:tc>
        <w:tc>
          <w:tcPr>
            <w:tcW w:w="2835" w:type="dxa"/>
          </w:tcPr>
          <w:p w:rsidR="00577AB5" w:rsidRDefault="00577AB5">
            <w:pPr>
              <w:pStyle w:val="ConsPlusNormal"/>
            </w:pPr>
            <w:r>
              <w:t>г. Оренбург, ул. Пороховая, д. 2</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85899,72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85899,72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668.</w:t>
            </w:r>
          </w:p>
        </w:tc>
        <w:tc>
          <w:tcPr>
            <w:tcW w:w="2835" w:type="dxa"/>
          </w:tcPr>
          <w:p w:rsidR="00577AB5" w:rsidRDefault="00577AB5">
            <w:pPr>
              <w:pStyle w:val="ConsPlusNormal"/>
            </w:pPr>
            <w:r>
              <w:t>г. Оренбург, ул. Постникова, д. 12, литеры АА3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36930,08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36930,08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669.</w:t>
            </w:r>
          </w:p>
        </w:tc>
        <w:tc>
          <w:tcPr>
            <w:tcW w:w="2835" w:type="dxa"/>
          </w:tcPr>
          <w:p w:rsidR="00577AB5" w:rsidRDefault="00577AB5">
            <w:pPr>
              <w:pStyle w:val="ConsPlusNormal"/>
            </w:pPr>
            <w:r>
              <w:t>г. Оренбург, ул. Постникова, д. 12, литеры АА3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28919,30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28919,30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670.</w:t>
            </w:r>
          </w:p>
        </w:tc>
        <w:tc>
          <w:tcPr>
            <w:tcW w:w="2835" w:type="dxa"/>
          </w:tcPr>
          <w:p w:rsidR="00577AB5" w:rsidRDefault="00577AB5">
            <w:pPr>
              <w:pStyle w:val="ConsPlusNormal"/>
            </w:pPr>
            <w:r>
              <w:t>г. Оренбург, ул. Потехина, д. 30</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88129,21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88129,21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671.</w:t>
            </w:r>
          </w:p>
        </w:tc>
        <w:tc>
          <w:tcPr>
            <w:tcW w:w="2835" w:type="dxa"/>
          </w:tcPr>
          <w:p w:rsidR="00577AB5" w:rsidRDefault="00577AB5">
            <w:pPr>
              <w:pStyle w:val="ConsPlusNormal"/>
            </w:pPr>
            <w:r>
              <w:t>г. Оренбург, ул. Пролетарская, д. 4, литеры АА1А6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450,60</w:t>
            </w:r>
          </w:p>
        </w:tc>
        <w:tc>
          <w:tcPr>
            <w:tcW w:w="1871" w:type="dxa"/>
          </w:tcPr>
          <w:p w:rsidR="00577AB5" w:rsidRDefault="00577AB5">
            <w:pPr>
              <w:pStyle w:val="ConsPlusNormal"/>
              <w:jc w:val="center"/>
            </w:pPr>
            <w:r>
              <w:t>651961,85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651961,85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672.</w:t>
            </w:r>
          </w:p>
        </w:tc>
        <w:tc>
          <w:tcPr>
            <w:tcW w:w="2835" w:type="dxa"/>
          </w:tcPr>
          <w:p w:rsidR="00577AB5" w:rsidRDefault="00577AB5">
            <w:pPr>
              <w:pStyle w:val="ConsPlusNormal"/>
            </w:pPr>
            <w:r>
              <w:t>г. Оренбург, ул. Пролетарская, д. 50, литеры АА1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306,25</w:t>
            </w:r>
          </w:p>
        </w:tc>
        <w:tc>
          <w:tcPr>
            <w:tcW w:w="1871" w:type="dxa"/>
          </w:tcPr>
          <w:p w:rsidR="00577AB5" w:rsidRDefault="00577AB5">
            <w:pPr>
              <w:pStyle w:val="ConsPlusNormal"/>
              <w:jc w:val="center"/>
            </w:pPr>
            <w:r>
              <w:t>625782,20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625782,20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673.</w:t>
            </w:r>
          </w:p>
        </w:tc>
        <w:tc>
          <w:tcPr>
            <w:tcW w:w="2835" w:type="dxa"/>
          </w:tcPr>
          <w:p w:rsidR="00577AB5" w:rsidRDefault="00577AB5">
            <w:pPr>
              <w:pStyle w:val="ConsPlusNormal"/>
            </w:pPr>
            <w:r>
              <w:t>г. Оренбург, ул. Пролетарская, д. 216а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57038,21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57038,21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674.</w:t>
            </w:r>
          </w:p>
        </w:tc>
        <w:tc>
          <w:tcPr>
            <w:tcW w:w="2835" w:type="dxa"/>
          </w:tcPr>
          <w:p w:rsidR="00577AB5" w:rsidRDefault="00577AB5">
            <w:pPr>
              <w:pStyle w:val="ConsPlusNormal"/>
            </w:pPr>
            <w:r>
              <w:t>г. Оренбург, ул. Пролетарская/ул. Комсомольская, д. 34/21, литеры АА1А2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69207,27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69207,27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675.</w:t>
            </w:r>
          </w:p>
        </w:tc>
        <w:tc>
          <w:tcPr>
            <w:tcW w:w="2835" w:type="dxa"/>
          </w:tcPr>
          <w:p w:rsidR="00577AB5" w:rsidRDefault="00577AB5">
            <w:pPr>
              <w:pStyle w:val="ConsPlusNormal"/>
            </w:pPr>
            <w:r>
              <w:t>г. Оренбург, ул. Пролетарская/ул. Комсомольская, д. 34/21, литеры АА1А2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63165,65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63165,65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676.</w:t>
            </w:r>
          </w:p>
        </w:tc>
        <w:tc>
          <w:tcPr>
            <w:tcW w:w="2835" w:type="dxa"/>
          </w:tcPr>
          <w:p w:rsidR="00577AB5" w:rsidRDefault="00577AB5">
            <w:pPr>
              <w:pStyle w:val="ConsPlusNormal"/>
            </w:pPr>
            <w:r>
              <w:t>г. Оренбург, ул. Пролетарская/ул. Правды/пер. Дмитриевский, д. 8/9 - 11/29, литеры А2А3А4А6А8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70984,32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70984,32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677.</w:t>
            </w:r>
          </w:p>
        </w:tc>
        <w:tc>
          <w:tcPr>
            <w:tcW w:w="2835" w:type="dxa"/>
          </w:tcPr>
          <w:p w:rsidR="00577AB5" w:rsidRDefault="00577AB5">
            <w:pPr>
              <w:pStyle w:val="ConsPlusNormal"/>
            </w:pPr>
            <w:r>
              <w:t>г. Оренбург, ул. Пролетарская/ул. Правды/пер. Дмитриевский, д. 8/9 - 11/29, литеры А2А3А4А6А8</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66174,41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66174,41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678.</w:t>
            </w:r>
          </w:p>
        </w:tc>
        <w:tc>
          <w:tcPr>
            <w:tcW w:w="2835" w:type="dxa"/>
          </w:tcPr>
          <w:p w:rsidR="00577AB5" w:rsidRDefault="00577AB5">
            <w:pPr>
              <w:pStyle w:val="ConsPlusNormal"/>
            </w:pPr>
            <w:r>
              <w:t>г. Оренбург, ул. Пролетарская/ул. Правды/пер. Дмитриевский, д. 8/9 - 11/29, литеры АА1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71990,47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71990,47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679.</w:t>
            </w:r>
          </w:p>
        </w:tc>
        <w:tc>
          <w:tcPr>
            <w:tcW w:w="2835" w:type="dxa"/>
          </w:tcPr>
          <w:p w:rsidR="00577AB5" w:rsidRDefault="00577AB5">
            <w:pPr>
              <w:pStyle w:val="ConsPlusNormal"/>
            </w:pPr>
            <w:r>
              <w:t>г. Оренбург, ул. Пролетарская/ул. Правды/пер. Дмитриевский, д. 8/9 - 11/29, литеры АА1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72159,24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72159,24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680.</w:t>
            </w:r>
          </w:p>
        </w:tc>
        <w:tc>
          <w:tcPr>
            <w:tcW w:w="2835" w:type="dxa"/>
          </w:tcPr>
          <w:p w:rsidR="00577AB5" w:rsidRDefault="00577AB5">
            <w:pPr>
              <w:pStyle w:val="ConsPlusNormal"/>
            </w:pPr>
            <w:r>
              <w:t>г. Оренбург, ул. Пролетарская/ул. Советская, д. 29/44, литеры АВ</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82915,84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82915,84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681.</w:t>
            </w:r>
          </w:p>
        </w:tc>
        <w:tc>
          <w:tcPr>
            <w:tcW w:w="2835" w:type="dxa"/>
          </w:tcPr>
          <w:p w:rsidR="00577AB5" w:rsidRDefault="00577AB5">
            <w:pPr>
              <w:pStyle w:val="ConsPlusNormal"/>
            </w:pPr>
            <w:r>
              <w:t>г. Оренбург, ул. Пролетарская/ул. Советская, д. 29/44, литеры АВ</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59827,96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59827,96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682.</w:t>
            </w:r>
          </w:p>
        </w:tc>
        <w:tc>
          <w:tcPr>
            <w:tcW w:w="2835" w:type="dxa"/>
          </w:tcPr>
          <w:p w:rsidR="00577AB5" w:rsidRDefault="00577AB5">
            <w:pPr>
              <w:pStyle w:val="ConsPlusNormal"/>
            </w:pPr>
            <w:r>
              <w:t>г. Оренбург, ул. Пролетарская/ул. Советская/ул. Краснознаменная, д. 31/46/23, литеры Б1Б2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83332,50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83332,50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683.</w:t>
            </w:r>
          </w:p>
        </w:tc>
        <w:tc>
          <w:tcPr>
            <w:tcW w:w="2835" w:type="dxa"/>
          </w:tcPr>
          <w:p w:rsidR="00577AB5" w:rsidRDefault="00577AB5">
            <w:pPr>
              <w:pStyle w:val="ConsPlusNormal"/>
            </w:pPr>
            <w:r>
              <w:t>г. Оренбург, ул. Пролетарская/ул. Советская/ул. Краснознаменная, д. 31/46/23, литеры Б1Б2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77008,00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77008,00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684.</w:t>
            </w:r>
          </w:p>
        </w:tc>
        <w:tc>
          <w:tcPr>
            <w:tcW w:w="2835" w:type="dxa"/>
          </w:tcPr>
          <w:p w:rsidR="00577AB5" w:rsidRDefault="00577AB5">
            <w:pPr>
              <w:pStyle w:val="ConsPlusNormal"/>
            </w:pPr>
            <w:r>
              <w:t>г. Оренбург, ул. Промышленная, д. 10</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155964,29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155964,29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685.</w:t>
            </w:r>
          </w:p>
        </w:tc>
        <w:tc>
          <w:tcPr>
            <w:tcW w:w="2835" w:type="dxa"/>
          </w:tcPr>
          <w:p w:rsidR="00577AB5" w:rsidRDefault="00577AB5">
            <w:pPr>
              <w:pStyle w:val="ConsPlusNormal"/>
            </w:pPr>
            <w:r>
              <w:t>г. Оренбург, ул. Просторная, д. 12</w:t>
            </w:r>
          </w:p>
        </w:tc>
        <w:tc>
          <w:tcPr>
            <w:tcW w:w="1871" w:type="dxa"/>
          </w:tcPr>
          <w:p w:rsidR="00577AB5" w:rsidRDefault="00577AB5">
            <w:pPr>
              <w:pStyle w:val="ConsPlusNormal"/>
            </w:pPr>
            <w:r>
              <w:t xml:space="preserve">ремонт и (или) переустройство </w:t>
            </w:r>
            <w:r>
              <w:lastRenderedPageBreak/>
              <w:t>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838,30</w:t>
            </w:r>
          </w:p>
        </w:tc>
        <w:tc>
          <w:tcPr>
            <w:tcW w:w="1871" w:type="dxa"/>
          </w:tcPr>
          <w:p w:rsidR="00577AB5" w:rsidRDefault="00577AB5">
            <w:pPr>
              <w:pStyle w:val="ConsPlusNormal"/>
              <w:jc w:val="center"/>
            </w:pPr>
            <w:r>
              <w:t>67467,98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67467,98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686.</w:t>
            </w:r>
          </w:p>
        </w:tc>
        <w:tc>
          <w:tcPr>
            <w:tcW w:w="2835" w:type="dxa"/>
          </w:tcPr>
          <w:p w:rsidR="00577AB5" w:rsidRDefault="00577AB5">
            <w:pPr>
              <w:pStyle w:val="ConsPlusNormal"/>
            </w:pPr>
            <w:r>
              <w:t>г. Оренбург, ул. Просторная, д. 14/1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3</w:t>
            </w:r>
          </w:p>
        </w:tc>
        <w:tc>
          <w:tcPr>
            <w:tcW w:w="1871" w:type="dxa"/>
          </w:tcPr>
          <w:p w:rsidR="00577AB5" w:rsidRDefault="00577AB5">
            <w:pPr>
              <w:pStyle w:val="ConsPlusNormal"/>
              <w:jc w:val="center"/>
            </w:pPr>
            <w:r>
              <w:t>26501,97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26501,97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687.</w:t>
            </w:r>
          </w:p>
        </w:tc>
        <w:tc>
          <w:tcPr>
            <w:tcW w:w="2835" w:type="dxa"/>
          </w:tcPr>
          <w:p w:rsidR="00577AB5" w:rsidRDefault="00577AB5">
            <w:pPr>
              <w:pStyle w:val="ConsPlusNormal"/>
            </w:pPr>
            <w:r>
              <w:t>г. Оренбург, ул. Просторная, д. 16</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186903,70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186903,70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688.</w:t>
            </w:r>
          </w:p>
        </w:tc>
        <w:tc>
          <w:tcPr>
            <w:tcW w:w="2835" w:type="dxa"/>
          </w:tcPr>
          <w:p w:rsidR="00577AB5" w:rsidRDefault="00577AB5">
            <w:pPr>
              <w:pStyle w:val="ConsPlusNormal"/>
            </w:pPr>
            <w:r>
              <w:t>г. Оренбург, ул. Просторная, д. 16</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5</w:t>
            </w:r>
          </w:p>
        </w:tc>
        <w:tc>
          <w:tcPr>
            <w:tcW w:w="1871" w:type="dxa"/>
          </w:tcPr>
          <w:p w:rsidR="00577AB5" w:rsidRDefault="00577AB5">
            <w:pPr>
              <w:pStyle w:val="ConsPlusNormal"/>
              <w:jc w:val="center"/>
            </w:pPr>
            <w:r>
              <w:t>36189,76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36189,76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689.</w:t>
            </w:r>
          </w:p>
        </w:tc>
        <w:tc>
          <w:tcPr>
            <w:tcW w:w="2835" w:type="dxa"/>
          </w:tcPr>
          <w:p w:rsidR="00577AB5" w:rsidRDefault="00577AB5">
            <w:pPr>
              <w:pStyle w:val="ConsPlusNormal"/>
            </w:pPr>
            <w:r>
              <w:t>г. Оренбург, ул. Просторная, д. 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1017,46</w:t>
            </w:r>
          </w:p>
        </w:tc>
        <w:tc>
          <w:tcPr>
            <w:tcW w:w="1871" w:type="dxa"/>
          </w:tcPr>
          <w:p w:rsidR="00577AB5" w:rsidRDefault="00577AB5">
            <w:pPr>
              <w:pStyle w:val="ConsPlusNormal"/>
              <w:jc w:val="center"/>
            </w:pPr>
            <w:r>
              <w:t>49777,56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49777,56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690.</w:t>
            </w:r>
          </w:p>
        </w:tc>
        <w:tc>
          <w:tcPr>
            <w:tcW w:w="2835" w:type="dxa"/>
          </w:tcPr>
          <w:p w:rsidR="00577AB5" w:rsidRDefault="00577AB5">
            <w:pPr>
              <w:pStyle w:val="ConsPlusNormal"/>
            </w:pPr>
            <w:r>
              <w:t>г. Оренбург, ул. Просторная, д. 6/2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125887,56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125887,56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691.</w:t>
            </w:r>
          </w:p>
        </w:tc>
        <w:tc>
          <w:tcPr>
            <w:tcW w:w="2835" w:type="dxa"/>
          </w:tcPr>
          <w:p w:rsidR="00577AB5" w:rsidRDefault="00577AB5">
            <w:pPr>
              <w:pStyle w:val="ConsPlusNormal"/>
            </w:pPr>
            <w:r>
              <w:t>г. Оренбург, ул. Пушкинская, д. 37а, литеры АА1А2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58787,10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58787,10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692.</w:t>
            </w:r>
          </w:p>
        </w:tc>
        <w:tc>
          <w:tcPr>
            <w:tcW w:w="2835" w:type="dxa"/>
          </w:tcPr>
          <w:p w:rsidR="00577AB5" w:rsidRDefault="00577AB5">
            <w:pPr>
              <w:pStyle w:val="ConsPlusNormal"/>
            </w:pPr>
            <w:r>
              <w:t>г. Оренбург, ул. Пушкинская, д. 37а, литеры АА1А2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46035,08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46035,08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693.</w:t>
            </w:r>
          </w:p>
        </w:tc>
        <w:tc>
          <w:tcPr>
            <w:tcW w:w="2835" w:type="dxa"/>
          </w:tcPr>
          <w:p w:rsidR="00577AB5" w:rsidRDefault="00577AB5">
            <w:pPr>
              <w:pStyle w:val="ConsPlusNormal"/>
            </w:pPr>
            <w:r>
              <w:t>г. Оренбург, ул. Пушкинская, д. 43, литера А2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62241,24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62241,24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694.</w:t>
            </w:r>
          </w:p>
        </w:tc>
        <w:tc>
          <w:tcPr>
            <w:tcW w:w="2835" w:type="dxa"/>
          </w:tcPr>
          <w:p w:rsidR="00577AB5" w:rsidRDefault="00577AB5">
            <w:pPr>
              <w:pStyle w:val="ConsPlusNormal"/>
            </w:pPr>
            <w:r>
              <w:t>г. Оренбург, ул. Пушкинская, д. 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99927,55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99927,55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695.</w:t>
            </w:r>
          </w:p>
        </w:tc>
        <w:tc>
          <w:tcPr>
            <w:tcW w:w="2835" w:type="dxa"/>
          </w:tcPr>
          <w:p w:rsidR="00577AB5" w:rsidRDefault="00577AB5">
            <w:pPr>
              <w:pStyle w:val="ConsPlusNormal"/>
            </w:pPr>
            <w:r>
              <w:t>г. Оренбург, ул. Пушкинская, д. 9</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119350,33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119350,33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696.</w:t>
            </w:r>
          </w:p>
        </w:tc>
        <w:tc>
          <w:tcPr>
            <w:tcW w:w="2835" w:type="dxa"/>
          </w:tcPr>
          <w:p w:rsidR="00577AB5" w:rsidRDefault="00577AB5">
            <w:pPr>
              <w:pStyle w:val="ConsPlusNormal"/>
            </w:pPr>
            <w:r>
              <w:t xml:space="preserve">г. Оренбург, ул. Родимцева, </w:t>
            </w:r>
            <w:r>
              <w:lastRenderedPageBreak/>
              <w:t>д. 14/1</w:t>
            </w:r>
          </w:p>
        </w:tc>
        <w:tc>
          <w:tcPr>
            <w:tcW w:w="1871" w:type="dxa"/>
          </w:tcPr>
          <w:p w:rsidR="00577AB5" w:rsidRDefault="00577AB5">
            <w:pPr>
              <w:pStyle w:val="ConsPlusNormal"/>
            </w:pPr>
            <w:r>
              <w:lastRenderedPageBreak/>
              <w:t xml:space="preserve">утепление и (или) </w:t>
            </w:r>
            <w:r>
              <w:lastRenderedPageBreak/>
              <w:t>ремонт фасада</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97870,51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97870,51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697.</w:t>
            </w:r>
          </w:p>
        </w:tc>
        <w:tc>
          <w:tcPr>
            <w:tcW w:w="2835" w:type="dxa"/>
          </w:tcPr>
          <w:p w:rsidR="00577AB5" w:rsidRDefault="00577AB5">
            <w:pPr>
              <w:pStyle w:val="ConsPlusNormal"/>
            </w:pPr>
            <w:r>
              <w:t>г. Оренбург, ул. Родимцева, д. 18/2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802,04</w:t>
            </w:r>
          </w:p>
        </w:tc>
        <w:tc>
          <w:tcPr>
            <w:tcW w:w="1871" w:type="dxa"/>
          </w:tcPr>
          <w:p w:rsidR="00577AB5" w:rsidRDefault="00577AB5">
            <w:pPr>
              <w:pStyle w:val="ConsPlusNormal"/>
              <w:jc w:val="center"/>
            </w:pPr>
            <w:r>
              <w:t>46589,16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46589,16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698.</w:t>
            </w:r>
          </w:p>
        </w:tc>
        <w:tc>
          <w:tcPr>
            <w:tcW w:w="2835" w:type="dxa"/>
          </w:tcPr>
          <w:p w:rsidR="00577AB5" w:rsidRDefault="00577AB5">
            <w:pPr>
              <w:pStyle w:val="ConsPlusNormal"/>
            </w:pPr>
            <w:r>
              <w:t>г. Оренбург, ул. Родимцева, д. 8</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166285,95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166285,95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699.</w:t>
            </w:r>
          </w:p>
        </w:tc>
        <w:tc>
          <w:tcPr>
            <w:tcW w:w="2835" w:type="dxa"/>
          </w:tcPr>
          <w:p w:rsidR="00577AB5" w:rsidRDefault="00577AB5">
            <w:pPr>
              <w:pStyle w:val="ConsPlusNormal"/>
            </w:pPr>
            <w:r>
              <w:t>г. Оренбург, ул. С. Лазо, д. 11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27772,40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27772,40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700.</w:t>
            </w:r>
          </w:p>
        </w:tc>
        <w:tc>
          <w:tcPr>
            <w:tcW w:w="2835" w:type="dxa"/>
          </w:tcPr>
          <w:p w:rsidR="00577AB5" w:rsidRDefault="00577AB5">
            <w:pPr>
              <w:pStyle w:val="ConsPlusNormal"/>
            </w:pPr>
            <w:r>
              <w:t>г. Оренбург, ул. С. Лазо, д. 17</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9</w:t>
            </w:r>
          </w:p>
        </w:tc>
        <w:tc>
          <w:tcPr>
            <w:tcW w:w="1871" w:type="dxa"/>
          </w:tcPr>
          <w:p w:rsidR="00577AB5" w:rsidRDefault="00577AB5">
            <w:pPr>
              <w:pStyle w:val="ConsPlusNormal"/>
              <w:jc w:val="center"/>
            </w:pPr>
            <w:r>
              <w:t>43089,87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43089,87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701.</w:t>
            </w:r>
          </w:p>
        </w:tc>
        <w:tc>
          <w:tcPr>
            <w:tcW w:w="2835" w:type="dxa"/>
          </w:tcPr>
          <w:p w:rsidR="00577AB5" w:rsidRDefault="00577AB5">
            <w:pPr>
              <w:pStyle w:val="ConsPlusNormal"/>
            </w:pPr>
            <w:r>
              <w:t>г. Оренбург, ул. С. Лазо, д. 8/1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6</w:t>
            </w:r>
          </w:p>
        </w:tc>
        <w:tc>
          <w:tcPr>
            <w:tcW w:w="1871" w:type="dxa"/>
          </w:tcPr>
          <w:p w:rsidR="00577AB5" w:rsidRDefault="00577AB5">
            <w:pPr>
              <w:pStyle w:val="ConsPlusNormal"/>
              <w:jc w:val="center"/>
            </w:pPr>
            <w:r>
              <w:t>29421,52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29421,52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702.</w:t>
            </w:r>
          </w:p>
        </w:tc>
        <w:tc>
          <w:tcPr>
            <w:tcW w:w="2835" w:type="dxa"/>
          </w:tcPr>
          <w:p w:rsidR="00577AB5" w:rsidRDefault="00577AB5">
            <w:pPr>
              <w:pStyle w:val="ConsPlusNormal"/>
            </w:pPr>
            <w:r>
              <w:t>г. Оренбург, ул. Салмышская,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1674,17</w:t>
            </w:r>
          </w:p>
        </w:tc>
        <w:tc>
          <w:tcPr>
            <w:tcW w:w="1871" w:type="dxa"/>
          </w:tcPr>
          <w:p w:rsidR="00577AB5" w:rsidRDefault="00577AB5">
            <w:pPr>
              <w:pStyle w:val="ConsPlusNormal"/>
              <w:jc w:val="center"/>
            </w:pPr>
            <w:r>
              <w:t>118084,03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118084,03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703.</w:t>
            </w:r>
          </w:p>
        </w:tc>
        <w:tc>
          <w:tcPr>
            <w:tcW w:w="2835" w:type="dxa"/>
          </w:tcPr>
          <w:p w:rsidR="00577AB5" w:rsidRDefault="00577AB5">
            <w:pPr>
              <w:pStyle w:val="ConsPlusNormal"/>
            </w:pPr>
            <w:r>
              <w:t>г. Оренбург, ул. Салмышская, д. 10/1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847,26</w:t>
            </w:r>
          </w:p>
        </w:tc>
        <w:tc>
          <w:tcPr>
            <w:tcW w:w="1871" w:type="dxa"/>
          </w:tcPr>
          <w:p w:rsidR="00577AB5" w:rsidRDefault="00577AB5">
            <w:pPr>
              <w:pStyle w:val="ConsPlusNormal"/>
              <w:jc w:val="center"/>
            </w:pPr>
            <w:r>
              <w:t>47258,45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47258,45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704.</w:t>
            </w:r>
          </w:p>
        </w:tc>
        <w:tc>
          <w:tcPr>
            <w:tcW w:w="2835" w:type="dxa"/>
          </w:tcPr>
          <w:p w:rsidR="00577AB5" w:rsidRDefault="00577AB5">
            <w:pPr>
              <w:pStyle w:val="ConsPlusNormal"/>
            </w:pPr>
            <w:r>
              <w:t>г. Оренбург, ул. Салмышская, д. 10/1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88770,76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88770,76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705.</w:t>
            </w:r>
          </w:p>
        </w:tc>
        <w:tc>
          <w:tcPr>
            <w:tcW w:w="2835" w:type="dxa"/>
          </w:tcPr>
          <w:p w:rsidR="00577AB5" w:rsidRDefault="00577AB5">
            <w:pPr>
              <w:pStyle w:val="ConsPlusNormal"/>
            </w:pPr>
            <w:r>
              <w:t>г. Оренбург, ул. Салмышская, д. 12</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77537,46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77537,46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706.</w:t>
            </w:r>
          </w:p>
        </w:tc>
        <w:tc>
          <w:tcPr>
            <w:tcW w:w="2835" w:type="dxa"/>
          </w:tcPr>
          <w:p w:rsidR="00577AB5" w:rsidRDefault="00577AB5">
            <w:pPr>
              <w:pStyle w:val="ConsPlusNormal"/>
            </w:pPr>
            <w:r>
              <w:t>г. Оренбург, ул. Салмышская, д. 12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837,18</w:t>
            </w:r>
          </w:p>
        </w:tc>
        <w:tc>
          <w:tcPr>
            <w:tcW w:w="1871" w:type="dxa"/>
          </w:tcPr>
          <w:p w:rsidR="00577AB5" w:rsidRDefault="00577AB5">
            <w:pPr>
              <w:pStyle w:val="ConsPlusNormal"/>
              <w:jc w:val="center"/>
            </w:pPr>
            <w:r>
              <w:t>47109,27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47109,27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707.</w:t>
            </w:r>
          </w:p>
        </w:tc>
        <w:tc>
          <w:tcPr>
            <w:tcW w:w="2835" w:type="dxa"/>
          </w:tcPr>
          <w:p w:rsidR="00577AB5" w:rsidRDefault="00577AB5">
            <w:pPr>
              <w:pStyle w:val="ConsPlusNormal"/>
            </w:pPr>
            <w:r>
              <w:t>г. Оренбург, ул. Салмышская, д. 14</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106936,74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106936,74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708.</w:t>
            </w:r>
          </w:p>
        </w:tc>
        <w:tc>
          <w:tcPr>
            <w:tcW w:w="2835" w:type="dxa"/>
          </w:tcPr>
          <w:p w:rsidR="00577AB5" w:rsidRDefault="00577AB5">
            <w:pPr>
              <w:pStyle w:val="ConsPlusNormal"/>
            </w:pPr>
            <w:r>
              <w:t>г. Оренбург, ул. Салмышская, д. 14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1789,64</w:t>
            </w:r>
          </w:p>
        </w:tc>
        <w:tc>
          <w:tcPr>
            <w:tcW w:w="1871" w:type="dxa"/>
          </w:tcPr>
          <w:p w:rsidR="00577AB5" w:rsidRDefault="00577AB5">
            <w:pPr>
              <w:pStyle w:val="ConsPlusNormal"/>
              <w:jc w:val="center"/>
            </w:pPr>
            <w:r>
              <w:t>61206,28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61206,28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709.</w:t>
            </w:r>
          </w:p>
        </w:tc>
        <w:tc>
          <w:tcPr>
            <w:tcW w:w="2835" w:type="dxa"/>
          </w:tcPr>
          <w:p w:rsidR="00577AB5" w:rsidRDefault="00577AB5">
            <w:pPr>
              <w:pStyle w:val="ConsPlusNormal"/>
            </w:pPr>
            <w:r>
              <w:t>г. Оренбург, ул. Салмышская, д. 28</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24502,56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24502,56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710.</w:t>
            </w:r>
          </w:p>
        </w:tc>
        <w:tc>
          <w:tcPr>
            <w:tcW w:w="2835" w:type="dxa"/>
          </w:tcPr>
          <w:p w:rsidR="00577AB5" w:rsidRDefault="00577AB5">
            <w:pPr>
              <w:pStyle w:val="ConsPlusNormal"/>
            </w:pPr>
            <w:r>
              <w:t>г. Оренбург, ул. Салмышская, д. 28/2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126335,09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126335,09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711.</w:t>
            </w:r>
          </w:p>
        </w:tc>
        <w:tc>
          <w:tcPr>
            <w:tcW w:w="2835" w:type="dxa"/>
          </w:tcPr>
          <w:p w:rsidR="00577AB5" w:rsidRDefault="00577AB5">
            <w:pPr>
              <w:pStyle w:val="ConsPlusNormal"/>
            </w:pPr>
            <w:r>
              <w:t>г. Оренбург, ул. Салмышская, д. 30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534,62</w:t>
            </w:r>
          </w:p>
        </w:tc>
        <w:tc>
          <w:tcPr>
            <w:tcW w:w="1871" w:type="dxa"/>
          </w:tcPr>
          <w:p w:rsidR="00577AB5" w:rsidRDefault="00577AB5">
            <w:pPr>
              <w:pStyle w:val="ConsPlusNormal"/>
              <w:jc w:val="center"/>
            </w:pPr>
            <w:r>
              <w:t>57629,41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57629,41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712.</w:t>
            </w:r>
          </w:p>
        </w:tc>
        <w:tc>
          <w:tcPr>
            <w:tcW w:w="2835" w:type="dxa"/>
          </w:tcPr>
          <w:p w:rsidR="00577AB5" w:rsidRDefault="00577AB5">
            <w:pPr>
              <w:pStyle w:val="ConsPlusNormal"/>
            </w:pPr>
            <w:r>
              <w:t>г. Оренбург, ул. Салмышская, д. 31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28469,83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28469,83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713.</w:t>
            </w:r>
          </w:p>
        </w:tc>
        <w:tc>
          <w:tcPr>
            <w:tcW w:w="2835" w:type="dxa"/>
          </w:tcPr>
          <w:p w:rsidR="00577AB5" w:rsidRDefault="00577AB5">
            <w:pPr>
              <w:pStyle w:val="ConsPlusNormal"/>
            </w:pPr>
            <w:r>
              <w:t>г. Оренбург, ул. Салмышская, д. 31/1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114856,17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114856,17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714.</w:t>
            </w:r>
          </w:p>
        </w:tc>
        <w:tc>
          <w:tcPr>
            <w:tcW w:w="2835" w:type="dxa"/>
          </w:tcPr>
          <w:p w:rsidR="00577AB5" w:rsidRDefault="00577AB5">
            <w:pPr>
              <w:pStyle w:val="ConsPlusNormal"/>
            </w:pPr>
            <w:r>
              <w:t>г. Оренбург, ул. Салмышская, д. 32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1624,80</w:t>
            </w:r>
          </w:p>
        </w:tc>
        <w:tc>
          <w:tcPr>
            <w:tcW w:w="1871" w:type="dxa"/>
          </w:tcPr>
          <w:p w:rsidR="00577AB5" w:rsidRDefault="00577AB5">
            <w:pPr>
              <w:pStyle w:val="ConsPlusNormal"/>
              <w:jc w:val="center"/>
            </w:pPr>
            <w:r>
              <w:t>81404,18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81404,18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715.</w:t>
            </w:r>
          </w:p>
        </w:tc>
        <w:tc>
          <w:tcPr>
            <w:tcW w:w="2835" w:type="dxa"/>
          </w:tcPr>
          <w:p w:rsidR="00577AB5" w:rsidRDefault="00577AB5">
            <w:pPr>
              <w:pStyle w:val="ConsPlusNormal"/>
            </w:pPr>
            <w:r>
              <w:t>г. Оренбург, ул. Салмышская, д. 32/2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531,13</w:t>
            </w:r>
          </w:p>
        </w:tc>
        <w:tc>
          <w:tcPr>
            <w:tcW w:w="1871" w:type="dxa"/>
          </w:tcPr>
          <w:p w:rsidR="00577AB5" w:rsidRDefault="00577AB5">
            <w:pPr>
              <w:pStyle w:val="ConsPlusNormal"/>
              <w:jc w:val="center"/>
            </w:pPr>
            <w:r>
              <w:t>57553,32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57553,32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716.</w:t>
            </w:r>
          </w:p>
        </w:tc>
        <w:tc>
          <w:tcPr>
            <w:tcW w:w="2835" w:type="dxa"/>
          </w:tcPr>
          <w:p w:rsidR="00577AB5" w:rsidRDefault="00577AB5">
            <w:pPr>
              <w:pStyle w:val="ConsPlusNormal"/>
            </w:pPr>
            <w:r>
              <w:t>г. Оренбург, ул. Салмышская, д. 5</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3</w:t>
            </w:r>
          </w:p>
        </w:tc>
        <w:tc>
          <w:tcPr>
            <w:tcW w:w="1871" w:type="dxa"/>
          </w:tcPr>
          <w:p w:rsidR="00577AB5" w:rsidRDefault="00577AB5">
            <w:pPr>
              <w:pStyle w:val="ConsPlusNormal"/>
              <w:jc w:val="center"/>
            </w:pPr>
            <w:r>
              <w:t>27916,91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27916,91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717.</w:t>
            </w:r>
          </w:p>
        </w:tc>
        <w:tc>
          <w:tcPr>
            <w:tcW w:w="2835" w:type="dxa"/>
          </w:tcPr>
          <w:p w:rsidR="00577AB5" w:rsidRDefault="00577AB5">
            <w:pPr>
              <w:pStyle w:val="ConsPlusNormal"/>
            </w:pPr>
            <w:r>
              <w:t>г. Оренбург, ул. Салмышская, д. 7/2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5</w:t>
            </w:r>
          </w:p>
        </w:tc>
        <w:tc>
          <w:tcPr>
            <w:tcW w:w="1871" w:type="dxa"/>
          </w:tcPr>
          <w:p w:rsidR="00577AB5" w:rsidRDefault="00577AB5">
            <w:pPr>
              <w:pStyle w:val="ConsPlusNormal"/>
              <w:jc w:val="center"/>
            </w:pPr>
            <w:r>
              <w:t>31152,25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31152,25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718.</w:t>
            </w:r>
          </w:p>
        </w:tc>
        <w:tc>
          <w:tcPr>
            <w:tcW w:w="2835" w:type="dxa"/>
          </w:tcPr>
          <w:p w:rsidR="00577AB5" w:rsidRDefault="00577AB5">
            <w:pPr>
              <w:pStyle w:val="ConsPlusNormal"/>
            </w:pPr>
            <w:r>
              <w:t>г. Оренбург, ул. Салмышская, д. 9/1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26904,19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26904,19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719.</w:t>
            </w:r>
          </w:p>
        </w:tc>
        <w:tc>
          <w:tcPr>
            <w:tcW w:w="2835" w:type="dxa"/>
          </w:tcPr>
          <w:p w:rsidR="00577AB5" w:rsidRDefault="00577AB5">
            <w:pPr>
              <w:pStyle w:val="ConsPlusNormal"/>
            </w:pPr>
            <w:r>
              <w:t>г. Оренбург, ул. Салмышская, д. 9/2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26904,19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26904,19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720.</w:t>
            </w:r>
          </w:p>
        </w:tc>
        <w:tc>
          <w:tcPr>
            <w:tcW w:w="2835" w:type="dxa"/>
          </w:tcPr>
          <w:p w:rsidR="00577AB5" w:rsidRDefault="00577AB5">
            <w:pPr>
              <w:pStyle w:val="ConsPlusNormal"/>
            </w:pPr>
            <w:r>
              <w:t>г. Оренбург, ул. Салмышская, д. 9/3</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24876,07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24876,07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721.</w:t>
            </w:r>
          </w:p>
        </w:tc>
        <w:tc>
          <w:tcPr>
            <w:tcW w:w="2835" w:type="dxa"/>
          </w:tcPr>
          <w:p w:rsidR="00577AB5" w:rsidRDefault="00577AB5">
            <w:pPr>
              <w:pStyle w:val="ConsPlusNormal"/>
            </w:pPr>
            <w:r>
              <w:t>г. Оренбург, ул. Советская, д. 13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72988,30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72988,30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722.</w:t>
            </w:r>
          </w:p>
        </w:tc>
        <w:tc>
          <w:tcPr>
            <w:tcW w:w="2835" w:type="dxa"/>
          </w:tcPr>
          <w:p w:rsidR="00577AB5" w:rsidRDefault="00577AB5">
            <w:pPr>
              <w:pStyle w:val="ConsPlusNormal"/>
            </w:pPr>
            <w:r>
              <w:t>г. Оренбург, ул. Советская, д. 13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122052,90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122052,90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723.</w:t>
            </w:r>
          </w:p>
        </w:tc>
        <w:tc>
          <w:tcPr>
            <w:tcW w:w="2835" w:type="dxa"/>
          </w:tcPr>
          <w:p w:rsidR="00577AB5" w:rsidRDefault="00577AB5">
            <w:pPr>
              <w:pStyle w:val="ConsPlusNormal"/>
            </w:pPr>
            <w:r>
              <w:t>г. Оренбург, ул. Советская, д. 15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285849,78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285849,78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724.</w:t>
            </w:r>
          </w:p>
        </w:tc>
        <w:tc>
          <w:tcPr>
            <w:tcW w:w="2835" w:type="dxa"/>
          </w:tcPr>
          <w:p w:rsidR="00577AB5" w:rsidRDefault="00577AB5">
            <w:pPr>
              <w:pStyle w:val="ConsPlusNormal"/>
            </w:pPr>
            <w:r>
              <w:t>г. Оренбург, ул. Советская, д. 15</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285849,78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285849,78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725.</w:t>
            </w:r>
          </w:p>
        </w:tc>
        <w:tc>
          <w:tcPr>
            <w:tcW w:w="2835" w:type="dxa"/>
          </w:tcPr>
          <w:p w:rsidR="00577AB5" w:rsidRDefault="00577AB5">
            <w:pPr>
              <w:pStyle w:val="ConsPlusNormal"/>
            </w:pPr>
            <w:r>
              <w:t>г. Оренбург, ул. Советская, д. 3, литеры АА1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89106,05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89106,05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726.</w:t>
            </w:r>
          </w:p>
        </w:tc>
        <w:tc>
          <w:tcPr>
            <w:tcW w:w="2835" w:type="dxa"/>
          </w:tcPr>
          <w:p w:rsidR="00577AB5" w:rsidRDefault="00577AB5">
            <w:pPr>
              <w:pStyle w:val="ConsPlusNormal"/>
            </w:pPr>
            <w:r>
              <w:t>г. Оренбург, ул. Советская, д. 3, литеры АА1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89106,06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89106,06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727.</w:t>
            </w:r>
          </w:p>
        </w:tc>
        <w:tc>
          <w:tcPr>
            <w:tcW w:w="2835" w:type="dxa"/>
          </w:tcPr>
          <w:p w:rsidR="00577AB5" w:rsidRDefault="00577AB5">
            <w:pPr>
              <w:pStyle w:val="ConsPlusNormal"/>
            </w:pPr>
            <w:r>
              <w:t>г. Оренбург, ул. Советская, д. 34, литера 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317486,60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317486,60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728.</w:t>
            </w:r>
          </w:p>
        </w:tc>
        <w:tc>
          <w:tcPr>
            <w:tcW w:w="2835" w:type="dxa"/>
          </w:tcPr>
          <w:p w:rsidR="00577AB5" w:rsidRDefault="00577AB5">
            <w:pPr>
              <w:pStyle w:val="ConsPlusNormal"/>
            </w:pPr>
            <w:r>
              <w:t>г. Оренбург, ул. Советская, д. 34, литера 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317486,61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317486,61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729.</w:t>
            </w:r>
          </w:p>
        </w:tc>
        <w:tc>
          <w:tcPr>
            <w:tcW w:w="2835" w:type="dxa"/>
          </w:tcPr>
          <w:p w:rsidR="00577AB5" w:rsidRDefault="00577AB5">
            <w:pPr>
              <w:pStyle w:val="ConsPlusNormal"/>
            </w:pPr>
            <w:r>
              <w:t>г. Оренбург, ул. Советская, д. 34, литера А1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318253,20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318253,20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730.</w:t>
            </w:r>
          </w:p>
        </w:tc>
        <w:tc>
          <w:tcPr>
            <w:tcW w:w="2835" w:type="dxa"/>
          </w:tcPr>
          <w:p w:rsidR="00577AB5" w:rsidRDefault="00577AB5">
            <w:pPr>
              <w:pStyle w:val="ConsPlusNormal"/>
            </w:pPr>
            <w:r>
              <w:t>г. Оренбург, ул. Советская, д. 34, литера А1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318253,20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318253,20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731.</w:t>
            </w:r>
          </w:p>
        </w:tc>
        <w:tc>
          <w:tcPr>
            <w:tcW w:w="2835" w:type="dxa"/>
          </w:tcPr>
          <w:p w:rsidR="00577AB5" w:rsidRDefault="00577AB5">
            <w:pPr>
              <w:pStyle w:val="ConsPlusNormal"/>
            </w:pPr>
            <w:r>
              <w:t>г. Оренбург, ул. Советская, д. 4, литера 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270562,96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270562,96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732.</w:t>
            </w:r>
          </w:p>
        </w:tc>
        <w:tc>
          <w:tcPr>
            <w:tcW w:w="2835" w:type="dxa"/>
          </w:tcPr>
          <w:p w:rsidR="00577AB5" w:rsidRDefault="00577AB5">
            <w:pPr>
              <w:pStyle w:val="ConsPlusNormal"/>
            </w:pPr>
            <w:r>
              <w:t>г. Оренбург, ул. Советская, д. 4, литера 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270562,97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270562,97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733.</w:t>
            </w:r>
          </w:p>
        </w:tc>
        <w:tc>
          <w:tcPr>
            <w:tcW w:w="2835" w:type="dxa"/>
          </w:tcPr>
          <w:p w:rsidR="00577AB5" w:rsidRDefault="00577AB5">
            <w:pPr>
              <w:pStyle w:val="ConsPlusNormal"/>
            </w:pPr>
            <w:r>
              <w:t>г. Оренбург, ул. Советская, д. 4а, литеры А1А2А3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250,90</w:t>
            </w:r>
          </w:p>
        </w:tc>
        <w:tc>
          <w:tcPr>
            <w:tcW w:w="1871" w:type="dxa"/>
          </w:tcPr>
          <w:p w:rsidR="00577AB5" w:rsidRDefault="00577AB5">
            <w:pPr>
              <w:pStyle w:val="ConsPlusNormal"/>
              <w:jc w:val="center"/>
            </w:pPr>
            <w:r>
              <w:t>245971,78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245971,78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734.</w:t>
            </w:r>
          </w:p>
        </w:tc>
        <w:tc>
          <w:tcPr>
            <w:tcW w:w="2835" w:type="dxa"/>
          </w:tcPr>
          <w:p w:rsidR="00577AB5" w:rsidRDefault="00577AB5">
            <w:pPr>
              <w:pStyle w:val="ConsPlusNormal"/>
            </w:pPr>
            <w:r>
              <w:t>г. Оренбург, ул. Советская, д. 4а, литеры А1А2А3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320,00</w:t>
            </w:r>
          </w:p>
        </w:tc>
        <w:tc>
          <w:tcPr>
            <w:tcW w:w="1871" w:type="dxa"/>
          </w:tcPr>
          <w:p w:rsidR="00577AB5" w:rsidRDefault="00577AB5">
            <w:pPr>
              <w:pStyle w:val="ConsPlusNormal"/>
              <w:jc w:val="center"/>
            </w:pPr>
            <w:r>
              <w:t>245971,78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245971,78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735.</w:t>
            </w:r>
          </w:p>
        </w:tc>
        <w:tc>
          <w:tcPr>
            <w:tcW w:w="2835" w:type="dxa"/>
          </w:tcPr>
          <w:p w:rsidR="00577AB5" w:rsidRDefault="00577AB5">
            <w:pPr>
              <w:pStyle w:val="ConsPlusNormal"/>
            </w:pPr>
            <w:r>
              <w:t>г. Оренбург, ул. Советская, д. 5, литера 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272772,50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272772,50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736.</w:t>
            </w:r>
          </w:p>
        </w:tc>
        <w:tc>
          <w:tcPr>
            <w:tcW w:w="2835" w:type="dxa"/>
          </w:tcPr>
          <w:p w:rsidR="00577AB5" w:rsidRDefault="00577AB5">
            <w:pPr>
              <w:pStyle w:val="ConsPlusNormal"/>
            </w:pPr>
            <w:r>
              <w:t>г. Оренбург, ул. Советская, д. 5, литера 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272772,49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272772,49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737.</w:t>
            </w:r>
          </w:p>
        </w:tc>
        <w:tc>
          <w:tcPr>
            <w:tcW w:w="2835" w:type="dxa"/>
          </w:tcPr>
          <w:p w:rsidR="00577AB5" w:rsidRDefault="00577AB5">
            <w:pPr>
              <w:pStyle w:val="ConsPlusNormal"/>
            </w:pPr>
            <w:r>
              <w:t>г. Оренбург, ул. Советская, д. 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101677,29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101677,29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738.</w:t>
            </w:r>
          </w:p>
        </w:tc>
        <w:tc>
          <w:tcPr>
            <w:tcW w:w="2835" w:type="dxa"/>
          </w:tcPr>
          <w:p w:rsidR="00577AB5" w:rsidRDefault="00577AB5">
            <w:pPr>
              <w:pStyle w:val="ConsPlusNormal"/>
            </w:pPr>
            <w:r>
              <w:t>г. Оренбург, ул. Советская, д. 8</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91589,75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91589,75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739.</w:t>
            </w:r>
          </w:p>
        </w:tc>
        <w:tc>
          <w:tcPr>
            <w:tcW w:w="2835" w:type="dxa"/>
          </w:tcPr>
          <w:p w:rsidR="00577AB5" w:rsidRDefault="00577AB5">
            <w:pPr>
              <w:pStyle w:val="ConsPlusNormal"/>
            </w:pPr>
            <w:r>
              <w:t xml:space="preserve">г. Оренбург, ул. Советская, </w:t>
            </w:r>
            <w:r>
              <w:lastRenderedPageBreak/>
              <w:t>д. 84, литеры АА1</w:t>
            </w:r>
          </w:p>
        </w:tc>
        <w:tc>
          <w:tcPr>
            <w:tcW w:w="1871" w:type="dxa"/>
          </w:tcPr>
          <w:p w:rsidR="00577AB5" w:rsidRDefault="00577AB5">
            <w:pPr>
              <w:pStyle w:val="ConsPlusNormal"/>
            </w:pPr>
            <w:r>
              <w:lastRenderedPageBreak/>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34882,74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34882,74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740.</w:t>
            </w:r>
          </w:p>
        </w:tc>
        <w:tc>
          <w:tcPr>
            <w:tcW w:w="2835" w:type="dxa"/>
          </w:tcPr>
          <w:p w:rsidR="00577AB5" w:rsidRDefault="00577AB5">
            <w:pPr>
              <w:pStyle w:val="ConsPlusNormal"/>
            </w:pPr>
            <w:r>
              <w:t>г. Оренбург, ул. Советская, д. 84, литеры АА1</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18286,59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18286,59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741.</w:t>
            </w:r>
          </w:p>
        </w:tc>
        <w:tc>
          <w:tcPr>
            <w:tcW w:w="2835" w:type="dxa"/>
          </w:tcPr>
          <w:p w:rsidR="00577AB5" w:rsidRDefault="00577AB5">
            <w:pPr>
              <w:pStyle w:val="ConsPlusNormal"/>
            </w:pPr>
            <w:r>
              <w:t>г. Оренбург, ул. Советская/ул. М. Горького/пер. Каширина, д. 11/44/10, литера А</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342566,28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342566,28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742.</w:t>
            </w:r>
          </w:p>
        </w:tc>
        <w:tc>
          <w:tcPr>
            <w:tcW w:w="2835" w:type="dxa"/>
          </w:tcPr>
          <w:p w:rsidR="00577AB5" w:rsidRDefault="00577AB5">
            <w:pPr>
              <w:pStyle w:val="ConsPlusNormal"/>
            </w:pPr>
            <w:r>
              <w:t>г. Оренбург, ул. Советская/ул. М. Горького/пер. Каширина, д. 11/44/10, литера 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139122,68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139122,68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743.</w:t>
            </w:r>
          </w:p>
        </w:tc>
        <w:tc>
          <w:tcPr>
            <w:tcW w:w="2835" w:type="dxa"/>
          </w:tcPr>
          <w:p w:rsidR="00577AB5" w:rsidRDefault="00577AB5">
            <w:pPr>
              <w:pStyle w:val="ConsPlusNormal"/>
            </w:pPr>
            <w:r>
              <w:t>г. Оренбург, ул. Советская/ул. М. Горького/пер. Каширина, д. 11/44/10, литера 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122714,42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122714,42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744.</w:t>
            </w:r>
          </w:p>
        </w:tc>
        <w:tc>
          <w:tcPr>
            <w:tcW w:w="2835" w:type="dxa"/>
          </w:tcPr>
          <w:p w:rsidR="00577AB5" w:rsidRDefault="00577AB5">
            <w:pPr>
              <w:pStyle w:val="ConsPlusNormal"/>
            </w:pPr>
            <w:r>
              <w:t>г. Оренбург, ул. Советская/ул. М. Горького, д. 14/46, литера 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434344,06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434344,06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745.</w:t>
            </w:r>
          </w:p>
        </w:tc>
        <w:tc>
          <w:tcPr>
            <w:tcW w:w="2835" w:type="dxa"/>
          </w:tcPr>
          <w:p w:rsidR="00577AB5" w:rsidRDefault="00577AB5">
            <w:pPr>
              <w:pStyle w:val="ConsPlusNormal"/>
            </w:pPr>
            <w:r>
              <w:t>г. Оренбург, ул. Советская/ул. М. Горького, д. 14/46, литера 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434344,06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434344,06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746.</w:t>
            </w:r>
          </w:p>
        </w:tc>
        <w:tc>
          <w:tcPr>
            <w:tcW w:w="2835" w:type="dxa"/>
          </w:tcPr>
          <w:p w:rsidR="00577AB5" w:rsidRDefault="00577AB5">
            <w:pPr>
              <w:pStyle w:val="ConsPlusNormal"/>
            </w:pPr>
            <w:r>
              <w:t>г. Оренбург, ул. Советская/ул. М. Горького, д. 14/46, литера А1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354893,18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354893,18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747.</w:t>
            </w:r>
          </w:p>
        </w:tc>
        <w:tc>
          <w:tcPr>
            <w:tcW w:w="2835" w:type="dxa"/>
          </w:tcPr>
          <w:p w:rsidR="00577AB5" w:rsidRDefault="00577AB5">
            <w:pPr>
              <w:pStyle w:val="ConsPlusNormal"/>
            </w:pPr>
            <w:r>
              <w:t>г. Оренбург, ул. Советская/ул. М. Горького, д. 14/46, литера А1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354893,18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354893,18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748.</w:t>
            </w:r>
          </w:p>
        </w:tc>
        <w:tc>
          <w:tcPr>
            <w:tcW w:w="2835" w:type="dxa"/>
          </w:tcPr>
          <w:p w:rsidR="00577AB5" w:rsidRDefault="00577AB5">
            <w:pPr>
              <w:pStyle w:val="ConsPlusNormal"/>
            </w:pPr>
            <w:r>
              <w:t>г. Оренбург, ул. Советская/ул. Пролетарская, д. 50/37, литера 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323097,29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323097,29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749.</w:t>
            </w:r>
          </w:p>
        </w:tc>
        <w:tc>
          <w:tcPr>
            <w:tcW w:w="2835" w:type="dxa"/>
          </w:tcPr>
          <w:p w:rsidR="00577AB5" w:rsidRDefault="00577AB5">
            <w:pPr>
              <w:pStyle w:val="ConsPlusNormal"/>
            </w:pPr>
            <w:r>
              <w:t>г. Оренбург, ул. Советская/ул. Пролетарская, д. 50/37, литера 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323097,30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323097,30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750.</w:t>
            </w:r>
          </w:p>
        </w:tc>
        <w:tc>
          <w:tcPr>
            <w:tcW w:w="2835" w:type="dxa"/>
          </w:tcPr>
          <w:p w:rsidR="00577AB5" w:rsidRDefault="00577AB5">
            <w:pPr>
              <w:pStyle w:val="ConsPlusNormal"/>
            </w:pPr>
            <w:r>
              <w:t>г. Оренбург, ул. Струновая,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390,90</w:t>
            </w:r>
          </w:p>
        </w:tc>
        <w:tc>
          <w:tcPr>
            <w:tcW w:w="1871" w:type="dxa"/>
          </w:tcPr>
          <w:p w:rsidR="00577AB5" w:rsidRDefault="00577AB5">
            <w:pPr>
              <w:pStyle w:val="ConsPlusNormal"/>
              <w:jc w:val="center"/>
            </w:pPr>
            <w:r>
              <w:t>72665,70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72665,70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751.</w:t>
            </w:r>
          </w:p>
        </w:tc>
        <w:tc>
          <w:tcPr>
            <w:tcW w:w="2835" w:type="dxa"/>
          </w:tcPr>
          <w:p w:rsidR="00577AB5" w:rsidRDefault="00577AB5">
            <w:pPr>
              <w:pStyle w:val="ConsPlusNormal"/>
            </w:pPr>
            <w:r>
              <w:t>г. Оренбург, ул. Струновая, д. 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74747,61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74747,61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752.</w:t>
            </w:r>
          </w:p>
        </w:tc>
        <w:tc>
          <w:tcPr>
            <w:tcW w:w="2835" w:type="dxa"/>
          </w:tcPr>
          <w:p w:rsidR="00577AB5" w:rsidRDefault="00577AB5">
            <w:pPr>
              <w:pStyle w:val="ConsPlusNormal"/>
            </w:pPr>
            <w:r>
              <w:t>г. Оренбург, ул. Тамарова, д. 2/3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719,48</w:t>
            </w:r>
          </w:p>
        </w:tc>
        <w:tc>
          <w:tcPr>
            <w:tcW w:w="1871" w:type="dxa"/>
          </w:tcPr>
          <w:p w:rsidR="00577AB5" w:rsidRDefault="00577AB5">
            <w:pPr>
              <w:pStyle w:val="ConsPlusNormal"/>
              <w:jc w:val="center"/>
            </w:pPr>
            <w:r>
              <w:t>45367,21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45367,21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753.</w:t>
            </w:r>
          </w:p>
        </w:tc>
        <w:tc>
          <w:tcPr>
            <w:tcW w:w="2835" w:type="dxa"/>
          </w:tcPr>
          <w:p w:rsidR="00577AB5" w:rsidRDefault="00577AB5">
            <w:pPr>
              <w:pStyle w:val="ConsPlusNormal"/>
            </w:pPr>
            <w:r>
              <w:t>г. Оренбург, ул. Тамбовская, д. 6</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3</w:t>
            </w:r>
          </w:p>
        </w:tc>
        <w:tc>
          <w:tcPr>
            <w:tcW w:w="1871" w:type="dxa"/>
          </w:tcPr>
          <w:p w:rsidR="00577AB5" w:rsidRDefault="00577AB5">
            <w:pPr>
              <w:pStyle w:val="ConsPlusNormal"/>
              <w:jc w:val="center"/>
            </w:pPr>
            <w:r>
              <w:t>25270,36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25270,36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754.</w:t>
            </w:r>
          </w:p>
        </w:tc>
        <w:tc>
          <w:tcPr>
            <w:tcW w:w="2835" w:type="dxa"/>
          </w:tcPr>
          <w:p w:rsidR="00577AB5" w:rsidRDefault="00577AB5">
            <w:pPr>
              <w:pStyle w:val="ConsPlusNormal"/>
            </w:pPr>
            <w:r>
              <w:t>г. Оренбург, ул. Театральная, д. 31/1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200,00</w:t>
            </w:r>
          </w:p>
        </w:tc>
        <w:tc>
          <w:tcPr>
            <w:tcW w:w="1871" w:type="dxa"/>
          </w:tcPr>
          <w:p w:rsidR="00577AB5" w:rsidRDefault="00577AB5">
            <w:pPr>
              <w:pStyle w:val="ConsPlusNormal"/>
              <w:jc w:val="center"/>
            </w:pPr>
            <w:r>
              <w:t>14000,00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755.</w:t>
            </w:r>
          </w:p>
        </w:tc>
        <w:tc>
          <w:tcPr>
            <w:tcW w:w="2835" w:type="dxa"/>
          </w:tcPr>
          <w:p w:rsidR="00577AB5" w:rsidRDefault="00577AB5">
            <w:pPr>
              <w:pStyle w:val="ConsPlusNormal"/>
            </w:pPr>
            <w:r>
              <w:t>г. Оренбург, ул. Терешковой, д. 255</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72046,25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72046,25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756.</w:t>
            </w:r>
          </w:p>
        </w:tc>
        <w:tc>
          <w:tcPr>
            <w:tcW w:w="2835" w:type="dxa"/>
          </w:tcPr>
          <w:p w:rsidR="00577AB5" w:rsidRDefault="00577AB5">
            <w:pPr>
              <w:pStyle w:val="ConsPlusNormal"/>
            </w:pPr>
            <w:r>
              <w:t>г. Оренбург, ул. Терешковой, д. 27</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24329,84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24329,84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757.</w:t>
            </w:r>
          </w:p>
        </w:tc>
        <w:tc>
          <w:tcPr>
            <w:tcW w:w="2835" w:type="dxa"/>
          </w:tcPr>
          <w:p w:rsidR="00577AB5" w:rsidRDefault="00577AB5">
            <w:pPr>
              <w:pStyle w:val="ConsPlusNormal"/>
            </w:pPr>
            <w:r>
              <w:t>г. Оренбург, ул. Терешковой, д. 4а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1522,48</w:t>
            </w:r>
          </w:p>
        </w:tc>
        <w:tc>
          <w:tcPr>
            <w:tcW w:w="1871" w:type="dxa"/>
          </w:tcPr>
          <w:p w:rsidR="00577AB5" w:rsidRDefault="00577AB5">
            <w:pPr>
              <w:pStyle w:val="ConsPlusNormal"/>
              <w:jc w:val="center"/>
            </w:pPr>
            <w:r>
              <w:t>164477,59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164477,59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758.</w:t>
            </w:r>
          </w:p>
        </w:tc>
        <w:tc>
          <w:tcPr>
            <w:tcW w:w="2835" w:type="dxa"/>
          </w:tcPr>
          <w:p w:rsidR="00577AB5" w:rsidRDefault="00577AB5">
            <w:pPr>
              <w:pStyle w:val="ConsPlusNormal"/>
            </w:pPr>
            <w:r>
              <w:t xml:space="preserve">г. Оренбург, ул. </w:t>
            </w:r>
            <w:r>
              <w:lastRenderedPageBreak/>
              <w:t>Терешковой, д. 6б</w:t>
            </w:r>
          </w:p>
        </w:tc>
        <w:tc>
          <w:tcPr>
            <w:tcW w:w="1871" w:type="dxa"/>
          </w:tcPr>
          <w:p w:rsidR="00577AB5" w:rsidRDefault="00577AB5">
            <w:pPr>
              <w:pStyle w:val="ConsPlusNormal"/>
            </w:pPr>
            <w:r>
              <w:lastRenderedPageBreak/>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35201,64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35201,64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759.</w:t>
            </w:r>
          </w:p>
        </w:tc>
        <w:tc>
          <w:tcPr>
            <w:tcW w:w="2835" w:type="dxa"/>
          </w:tcPr>
          <w:p w:rsidR="00577AB5" w:rsidRDefault="00577AB5">
            <w:pPr>
              <w:pStyle w:val="ConsPlusNormal"/>
            </w:pPr>
            <w:r>
              <w:t>г. Оренбург, ул. Терешковой, д. 6б</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33020,79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33020,79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760.</w:t>
            </w:r>
          </w:p>
        </w:tc>
        <w:tc>
          <w:tcPr>
            <w:tcW w:w="2835" w:type="dxa"/>
          </w:tcPr>
          <w:p w:rsidR="00577AB5" w:rsidRDefault="00577AB5">
            <w:pPr>
              <w:pStyle w:val="ConsPlusNormal"/>
            </w:pPr>
            <w:r>
              <w:t>г. Оренбург, ул. Терешковой, д. 8а</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38960,44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38960,44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761.</w:t>
            </w:r>
          </w:p>
        </w:tc>
        <w:tc>
          <w:tcPr>
            <w:tcW w:w="2835" w:type="dxa"/>
          </w:tcPr>
          <w:p w:rsidR="00577AB5" w:rsidRDefault="00577AB5">
            <w:pPr>
              <w:pStyle w:val="ConsPlusNormal"/>
            </w:pPr>
            <w:r>
              <w:t>г. Оренбург, ул. Терешковой, д. 8а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79292,49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79292,49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762.</w:t>
            </w:r>
          </w:p>
        </w:tc>
        <w:tc>
          <w:tcPr>
            <w:tcW w:w="2835" w:type="dxa"/>
          </w:tcPr>
          <w:p w:rsidR="00577AB5" w:rsidRDefault="00577AB5">
            <w:pPr>
              <w:pStyle w:val="ConsPlusNormal"/>
            </w:pPr>
            <w:r>
              <w:t>г. Оренбург, ул. Ткачева,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510,98</w:t>
            </w:r>
          </w:p>
        </w:tc>
        <w:tc>
          <w:tcPr>
            <w:tcW w:w="1871" w:type="dxa"/>
          </w:tcPr>
          <w:p w:rsidR="00577AB5" w:rsidRDefault="00577AB5">
            <w:pPr>
              <w:pStyle w:val="ConsPlusNormal"/>
              <w:jc w:val="center"/>
            </w:pPr>
            <w:r>
              <w:t>107552,37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107552,37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763.</w:t>
            </w:r>
          </w:p>
        </w:tc>
        <w:tc>
          <w:tcPr>
            <w:tcW w:w="2835" w:type="dxa"/>
          </w:tcPr>
          <w:p w:rsidR="00577AB5" w:rsidRDefault="00577AB5">
            <w:pPr>
              <w:pStyle w:val="ConsPlusNormal"/>
            </w:pPr>
            <w:r>
              <w:t>г. Оренбург, ул. Ткачева, д. 32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76641,24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76641,24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764.</w:t>
            </w:r>
          </w:p>
        </w:tc>
        <w:tc>
          <w:tcPr>
            <w:tcW w:w="2835" w:type="dxa"/>
          </w:tcPr>
          <w:p w:rsidR="00577AB5" w:rsidRDefault="00577AB5">
            <w:pPr>
              <w:pStyle w:val="ConsPlusNormal"/>
            </w:pPr>
            <w:r>
              <w:t>г. Оренбург, ул. Ткачева, д. 79</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6</w:t>
            </w:r>
          </w:p>
        </w:tc>
        <w:tc>
          <w:tcPr>
            <w:tcW w:w="1871" w:type="dxa"/>
          </w:tcPr>
          <w:p w:rsidR="00577AB5" w:rsidRDefault="00577AB5">
            <w:pPr>
              <w:pStyle w:val="ConsPlusNormal"/>
              <w:jc w:val="center"/>
            </w:pPr>
            <w:r>
              <w:t>35742,84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35742,84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765.</w:t>
            </w:r>
          </w:p>
        </w:tc>
        <w:tc>
          <w:tcPr>
            <w:tcW w:w="2835" w:type="dxa"/>
          </w:tcPr>
          <w:p w:rsidR="00577AB5" w:rsidRDefault="00577AB5">
            <w:pPr>
              <w:pStyle w:val="ConsPlusNormal"/>
            </w:pPr>
            <w:r>
              <w:t>г. Оренбург, ул. Ткачева, д. 85</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3</w:t>
            </w:r>
          </w:p>
        </w:tc>
        <w:tc>
          <w:tcPr>
            <w:tcW w:w="1871" w:type="dxa"/>
          </w:tcPr>
          <w:p w:rsidR="00577AB5" w:rsidRDefault="00577AB5">
            <w:pPr>
              <w:pStyle w:val="ConsPlusNormal"/>
              <w:jc w:val="center"/>
            </w:pPr>
            <w:r>
              <w:t>25057,19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25057,19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766.</w:t>
            </w:r>
          </w:p>
        </w:tc>
        <w:tc>
          <w:tcPr>
            <w:tcW w:w="2835" w:type="dxa"/>
          </w:tcPr>
          <w:p w:rsidR="00577AB5" w:rsidRDefault="00577AB5">
            <w:pPr>
              <w:pStyle w:val="ConsPlusNormal"/>
            </w:pPr>
            <w:r>
              <w:t>г. Оренбург, ул. Тракторная, д. 33</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3</w:t>
            </w:r>
          </w:p>
        </w:tc>
        <w:tc>
          <w:tcPr>
            <w:tcW w:w="1871" w:type="dxa"/>
          </w:tcPr>
          <w:p w:rsidR="00577AB5" w:rsidRDefault="00577AB5">
            <w:pPr>
              <w:pStyle w:val="ConsPlusNormal"/>
              <w:jc w:val="center"/>
            </w:pPr>
            <w:r>
              <w:t>25186,25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25186,25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767.</w:t>
            </w:r>
          </w:p>
        </w:tc>
        <w:tc>
          <w:tcPr>
            <w:tcW w:w="2835" w:type="dxa"/>
          </w:tcPr>
          <w:p w:rsidR="00577AB5" w:rsidRDefault="00577AB5">
            <w:pPr>
              <w:pStyle w:val="ConsPlusNormal"/>
            </w:pPr>
            <w:r>
              <w:t>г. Оренбург, ул. Турбинная, д. 23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60737,16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60737,16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768.</w:t>
            </w:r>
          </w:p>
        </w:tc>
        <w:tc>
          <w:tcPr>
            <w:tcW w:w="2835" w:type="dxa"/>
          </w:tcPr>
          <w:p w:rsidR="00577AB5" w:rsidRDefault="00577AB5">
            <w:pPr>
              <w:pStyle w:val="ConsPlusNormal"/>
            </w:pPr>
            <w:r>
              <w:t>г. Оренбург, ул. Туркестанская, д. 10а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838,48</w:t>
            </w:r>
          </w:p>
        </w:tc>
        <w:tc>
          <w:tcPr>
            <w:tcW w:w="1871" w:type="dxa"/>
          </w:tcPr>
          <w:p w:rsidR="00577AB5" w:rsidRDefault="00577AB5">
            <w:pPr>
              <w:pStyle w:val="ConsPlusNormal"/>
              <w:jc w:val="center"/>
            </w:pPr>
            <w:r>
              <w:t>154217,73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154217,73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769.</w:t>
            </w:r>
          </w:p>
        </w:tc>
        <w:tc>
          <w:tcPr>
            <w:tcW w:w="2835" w:type="dxa"/>
          </w:tcPr>
          <w:p w:rsidR="00577AB5" w:rsidRDefault="00577AB5">
            <w:pPr>
              <w:pStyle w:val="ConsPlusNormal"/>
            </w:pPr>
            <w:r>
              <w:t xml:space="preserve">г. Оренбург, ул. </w:t>
            </w:r>
            <w:r>
              <w:lastRenderedPageBreak/>
              <w:t>Туркестанская, д. 13</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1486,38</w:t>
            </w:r>
          </w:p>
        </w:tc>
        <w:tc>
          <w:tcPr>
            <w:tcW w:w="1871" w:type="dxa"/>
          </w:tcPr>
          <w:p w:rsidR="00577AB5" w:rsidRDefault="00577AB5">
            <w:pPr>
              <w:pStyle w:val="ConsPlusNormal"/>
              <w:jc w:val="center"/>
            </w:pPr>
            <w:r>
              <w:t>56717,84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56717,84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770.</w:t>
            </w:r>
          </w:p>
        </w:tc>
        <w:tc>
          <w:tcPr>
            <w:tcW w:w="2835" w:type="dxa"/>
          </w:tcPr>
          <w:p w:rsidR="00577AB5" w:rsidRDefault="00577AB5">
            <w:pPr>
              <w:pStyle w:val="ConsPlusNormal"/>
            </w:pPr>
            <w:r>
              <w:t>г. Оренбург, ул. Туркестанская, д. 25/1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67113,83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67113,83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771.</w:t>
            </w:r>
          </w:p>
        </w:tc>
        <w:tc>
          <w:tcPr>
            <w:tcW w:w="2835" w:type="dxa"/>
          </w:tcPr>
          <w:p w:rsidR="00577AB5" w:rsidRDefault="00577AB5">
            <w:pPr>
              <w:pStyle w:val="ConsPlusNormal"/>
            </w:pPr>
            <w:r>
              <w:t>г. Оренбург, ул. Туркестанская, д. 33</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58964,04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58964,04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772.</w:t>
            </w:r>
          </w:p>
        </w:tc>
        <w:tc>
          <w:tcPr>
            <w:tcW w:w="2835" w:type="dxa"/>
          </w:tcPr>
          <w:p w:rsidR="00577AB5" w:rsidRDefault="00577AB5">
            <w:pPr>
              <w:pStyle w:val="ConsPlusNormal"/>
            </w:pPr>
            <w:r>
              <w:t>г. Оренбург, ул. Туркестанская, д. 33</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58116,78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58116,78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773.</w:t>
            </w:r>
          </w:p>
        </w:tc>
        <w:tc>
          <w:tcPr>
            <w:tcW w:w="2835" w:type="dxa"/>
          </w:tcPr>
          <w:p w:rsidR="00577AB5" w:rsidRDefault="00577AB5">
            <w:pPr>
              <w:pStyle w:val="ConsPlusNormal"/>
            </w:pPr>
            <w:r>
              <w:t>г. Оренбург, ул. Туркестанская, д. 33</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58455,68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58455,68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774.</w:t>
            </w:r>
          </w:p>
        </w:tc>
        <w:tc>
          <w:tcPr>
            <w:tcW w:w="2835" w:type="dxa"/>
          </w:tcPr>
          <w:p w:rsidR="00577AB5" w:rsidRDefault="00577AB5">
            <w:pPr>
              <w:pStyle w:val="ConsPlusNormal"/>
            </w:pPr>
            <w:r>
              <w:t>г. Оренбург, ул. Туркестанская, д. 37/1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66402,43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66402,43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775.</w:t>
            </w:r>
          </w:p>
        </w:tc>
        <w:tc>
          <w:tcPr>
            <w:tcW w:w="2835" w:type="dxa"/>
          </w:tcPr>
          <w:p w:rsidR="00577AB5" w:rsidRDefault="00577AB5">
            <w:pPr>
              <w:pStyle w:val="ConsPlusNormal"/>
            </w:pPr>
            <w:r>
              <w:t>г. Оренбург, ул. Туркестанская, д. 39/1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1119,30</w:t>
            </w:r>
          </w:p>
        </w:tc>
        <w:tc>
          <w:tcPr>
            <w:tcW w:w="1871" w:type="dxa"/>
          </w:tcPr>
          <w:p w:rsidR="00577AB5" w:rsidRDefault="00577AB5">
            <w:pPr>
              <w:pStyle w:val="ConsPlusNormal"/>
              <w:jc w:val="center"/>
            </w:pPr>
            <w:r>
              <w:t>67471,70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67471,70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776.</w:t>
            </w:r>
          </w:p>
        </w:tc>
        <w:tc>
          <w:tcPr>
            <w:tcW w:w="2835" w:type="dxa"/>
          </w:tcPr>
          <w:p w:rsidR="00577AB5" w:rsidRDefault="00577AB5">
            <w:pPr>
              <w:pStyle w:val="ConsPlusNormal"/>
            </w:pPr>
            <w:r>
              <w:t>г. Оренбург, ул. Туркестанская, д. 4а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770,54</w:t>
            </w:r>
          </w:p>
        </w:tc>
        <w:tc>
          <w:tcPr>
            <w:tcW w:w="1871" w:type="dxa"/>
          </w:tcPr>
          <w:p w:rsidR="00577AB5" w:rsidRDefault="00577AB5">
            <w:pPr>
              <w:pStyle w:val="ConsPlusNormal"/>
              <w:jc w:val="center"/>
            </w:pPr>
            <w:r>
              <w:t>152956,44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152956,44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777.</w:t>
            </w:r>
          </w:p>
        </w:tc>
        <w:tc>
          <w:tcPr>
            <w:tcW w:w="2835" w:type="dxa"/>
          </w:tcPr>
          <w:p w:rsidR="00577AB5" w:rsidRDefault="00577AB5">
            <w:pPr>
              <w:pStyle w:val="ConsPlusNormal"/>
            </w:pPr>
            <w:r>
              <w:t>г. Оренбург, ул. Туркестанская, д. 4а</w:t>
            </w:r>
          </w:p>
        </w:tc>
        <w:tc>
          <w:tcPr>
            <w:tcW w:w="1871" w:type="dxa"/>
          </w:tcPr>
          <w:p w:rsidR="00577AB5" w:rsidRDefault="00577AB5">
            <w:pPr>
              <w:pStyle w:val="ConsPlusNormal"/>
            </w:pPr>
            <w:r>
              <w:t>ремонт фундамента</w:t>
            </w:r>
          </w:p>
        </w:tc>
        <w:tc>
          <w:tcPr>
            <w:tcW w:w="1417" w:type="dxa"/>
          </w:tcPr>
          <w:p w:rsidR="00577AB5" w:rsidRDefault="00577AB5">
            <w:pPr>
              <w:pStyle w:val="ConsPlusNormal"/>
              <w:jc w:val="center"/>
            </w:pPr>
            <w:r>
              <w:t>куб.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99118,60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99118,60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778.</w:t>
            </w:r>
          </w:p>
        </w:tc>
        <w:tc>
          <w:tcPr>
            <w:tcW w:w="2835" w:type="dxa"/>
          </w:tcPr>
          <w:p w:rsidR="00577AB5" w:rsidRDefault="00577AB5">
            <w:pPr>
              <w:pStyle w:val="ConsPlusNormal"/>
            </w:pPr>
            <w:r>
              <w:t>г. Оренбург, ул. Туркестанская, д. 4в</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947,62</w:t>
            </w:r>
          </w:p>
        </w:tc>
        <w:tc>
          <w:tcPr>
            <w:tcW w:w="1871" w:type="dxa"/>
          </w:tcPr>
          <w:p w:rsidR="00577AB5" w:rsidRDefault="00577AB5">
            <w:pPr>
              <w:pStyle w:val="ConsPlusNormal"/>
              <w:jc w:val="center"/>
            </w:pPr>
            <w:r>
              <w:t>169257,40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169257,40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779.</w:t>
            </w:r>
          </w:p>
        </w:tc>
        <w:tc>
          <w:tcPr>
            <w:tcW w:w="2835" w:type="dxa"/>
          </w:tcPr>
          <w:p w:rsidR="00577AB5" w:rsidRDefault="00577AB5">
            <w:pPr>
              <w:pStyle w:val="ConsPlusNormal"/>
            </w:pPr>
            <w:r>
              <w:t>г. Оренбург, ул. Туркестанская, д. 8в</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952,64</w:t>
            </w:r>
          </w:p>
        </w:tc>
        <w:tc>
          <w:tcPr>
            <w:tcW w:w="1871" w:type="dxa"/>
          </w:tcPr>
          <w:p w:rsidR="00577AB5" w:rsidRDefault="00577AB5">
            <w:pPr>
              <w:pStyle w:val="ConsPlusNormal"/>
              <w:jc w:val="center"/>
            </w:pPr>
            <w:r>
              <w:t>141432,93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141432,93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780.</w:t>
            </w:r>
          </w:p>
        </w:tc>
        <w:tc>
          <w:tcPr>
            <w:tcW w:w="2835" w:type="dxa"/>
          </w:tcPr>
          <w:p w:rsidR="00577AB5" w:rsidRDefault="00577AB5">
            <w:pPr>
              <w:pStyle w:val="ConsPlusNormal"/>
            </w:pPr>
            <w:r>
              <w:t>г. Оренбург, ул. Туркестанская, д. 8г</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67715,21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67715,21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781.</w:t>
            </w:r>
          </w:p>
        </w:tc>
        <w:tc>
          <w:tcPr>
            <w:tcW w:w="2835" w:type="dxa"/>
          </w:tcPr>
          <w:p w:rsidR="00577AB5" w:rsidRDefault="00577AB5">
            <w:pPr>
              <w:pStyle w:val="ConsPlusNormal"/>
            </w:pPr>
            <w:r>
              <w:t>г. Оренбург, ул. Туркестанская, д. 8г</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470,20</w:t>
            </w:r>
          </w:p>
        </w:tc>
        <w:tc>
          <w:tcPr>
            <w:tcW w:w="1871" w:type="dxa"/>
          </w:tcPr>
          <w:p w:rsidR="00577AB5" w:rsidRDefault="00577AB5">
            <w:pPr>
              <w:pStyle w:val="ConsPlusNormal"/>
              <w:jc w:val="center"/>
            </w:pPr>
            <w:r>
              <w:t>49723,45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49723,45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782.</w:t>
            </w:r>
          </w:p>
        </w:tc>
        <w:tc>
          <w:tcPr>
            <w:tcW w:w="2835" w:type="dxa"/>
          </w:tcPr>
          <w:p w:rsidR="00577AB5" w:rsidRDefault="00577AB5">
            <w:pPr>
              <w:pStyle w:val="ConsPlusNormal"/>
            </w:pPr>
            <w:r>
              <w:t>г. Оренбург, ул. Уфимская, д. 66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45662,95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45662,95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783.</w:t>
            </w:r>
          </w:p>
        </w:tc>
        <w:tc>
          <w:tcPr>
            <w:tcW w:w="2835" w:type="dxa"/>
          </w:tcPr>
          <w:p w:rsidR="00577AB5" w:rsidRDefault="00577AB5">
            <w:pPr>
              <w:pStyle w:val="ConsPlusNormal"/>
            </w:pPr>
            <w:r>
              <w:t>г. Оренбург, ул. Центральная, д. 16</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71989,17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71989,17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784.</w:t>
            </w:r>
          </w:p>
        </w:tc>
        <w:tc>
          <w:tcPr>
            <w:tcW w:w="2835" w:type="dxa"/>
          </w:tcPr>
          <w:p w:rsidR="00577AB5" w:rsidRDefault="00577AB5">
            <w:pPr>
              <w:pStyle w:val="ConsPlusNormal"/>
            </w:pPr>
            <w:r>
              <w:t>г. Оренбург, ул. Чернышевского, д. 28</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26628,71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26628,71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785.</w:t>
            </w:r>
          </w:p>
        </w:tc>
        <w:tc>
          <w:tcPr>
            <w:tcW w:w="2835" w:type="dxa"/>
          </w:tcPr>
          <w:p w:rsidR="00577AB5" w:rsidRDefault="00577AB5">
            <w:pPr>
              <w:pStyle w:val="ConsPlusNormal"/>
            </w:pPr>
            <w:r>
              <w:t>г. Оренбург, ул. Чернышевского, д. 32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122754,14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122754,14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786.</w:t>
            </w:r>
          </w:p>
        </w:tc>
        <w:tc>
          <w:tcPr>
            <w:tcW w:w="2835" w:type="dxa"/>
          </w:tcPr>
          <w:p w:rsidR="00577AB5" w:rsidRDefault="00577AB5">
            <w:pPr>
              <w:pStyle w:val="ConsPlusNormal"/>
            </w:pPr>
            <w:r>
              <w:t>г. Оренбург, ул. Чернышевского, д. 32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24189,86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24189,86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787.</w:t>
            </w:r>
          </w:p>
        </w:tc>
        <w:tc>
          <w:tcPr>
            <w:tcW w:w="2835" w:type="dxa"/>
          </w:tcPr>
          <w:p w:rsidR="00577AB5" w:rsidRDefault="00577AB5">
            <w:pPr>
              <w:pStyle w:val="ConsPlusNormal"/>
            </w:pPr>
            <w:r>
              <w:t>г. Оренбург, ул. Чичерина, д. 5а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68557,52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68557,52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788.</w:t>
            </w:r>
          </w:p>
        </w:tc>
        <w:tc>
          <w:tcPr>
            <w:tcW w:w="2835" w:type="dxa"/>
          </w:tcPr>
          <w:p w:rsidR="00577AB5" w:rsidRDefault="00577AB5">
            <w:pPr>
              <w:pStyle w:val="ConsPlusNormal"/>
            </w:pPr>
            <w:r>
              <w:t>г. Оренбург, ул. Чкалова, д. 15</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84165,60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84165,60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789.</w:t>
            </w:r>
          </w:p>
        </w:tc>
        <w:tc>
          <w:tcPr>
            <w:tcW w:w="2835" w:type="dxa"/>
          </w:tcPr>
          <w:p w:rsidR="00577AB5" w:rsidRDefault="00577AB5">
            <w:pPr>
              <w:pStyle w:val="ConsPlusNormal"/>
            </w:pPr>
            <w:r>
              <w:t>г. Оренбург, ул. Чкалова, д. 15</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82132,17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82132,17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790.</w:t>
            </w:r>
          </w:p>
        </w:tc>
        <w:tc>
          <w:tcPr>
            <w:tcW w:w="2835" w:type="dxa"/>
          </w:tcPr>
          <w:p w:rsidR="00577AB5" w:rsidRDefault="00577AB5">
            <w:pPr>
              <w:pStyle w:val="ConsPlusNormal"/>
            </w:pPr>
            <w:r>
              <w:t>г. Оренбург, ул. Чкалова, д. 15</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83148,88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83148,88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791.</w:t>
            </w:r>
          </w:p>
        </w:tc>
        <w:tc>
          <w:tcPr>
            <w:tcW w:w="2835" w:type="dxa"/>
          </w:tcPr>
          <w:p w:rsidR="00577AB5" w:rsidRDefault="00577AB5">
            <w:pPr>
              <w:pStyle w:val="ConsPlusNormal"/>
            </w:pPr>
            <w:r>
              <w:t>г. Оренбург, ул. Чкалова, д. 15а</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66570,86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66570,86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792.</w:t>
            </w:r>
          </w:p>
        </w:tc>
        <w:tc>
          <w:tcPr>
            <w:tcW w:w="2835" w:type="dxa"/>
          </w:tcPr>
          <w:p w:rsidR="00577AB5" w:rsidRDefault="00577AB5">
            <w:pPr>
              <w:pStyle w:val="ConsPlusNormal"/>
            </w:pPr>
            <w:r>
              <w:t>г. Оренбург, ул. Чкалова, д. 15а</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67079,22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67079,22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793.</w:t>
            </w:r>
          </w:p>
        </w:tc>
        <w:tc>
          <w:tcPr>
            <w:tcW w:w="2835" w:type="dxa"/>
          </w:tcPr>
          <w:p w:rsidR="00577AB5" w:rsidRDefault="00577AB5">
            <w:pPr>
              <w:pStyle w:val="ConsPlusNormal"/>
            </w:pPr>
            <w:r>
              <w:t>г. Оренбург, ул. Чкалова, д. 15а</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66401,41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66401,41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794.</w:t>
            </w:r>
          </w:p>
        </w:tc>
        <w:tc>
          <w:tcPr>
            <w:tcW w:w="2835" w:type="dxa"/>
          </w:tcPr>
          <w:p w:rsidR="00577AB5" w:rsidRDefault="00577AB5">
            <w:pPr>
              <w:pStyle w:val="ConsPlusNormal"/>
            </w:pPr>
            <w:r>
              <w:t>г. Оренбург, ул. Чкалова, д. 17</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6</w:t>
            </w:r>
          </w:p>
        </w:tc>
        <w:tc>
          <w:tcPr>
            <w:tcW w:w="1871" w:type="dxa"/>
          </w:tcPr>
          <w:p w:rsidR="00577AB5" w:rsidRDefault="00577AB5">
            <w:pPr>
              <w:pStyle w:val="ConsPlusNormal"/>
              <w:jc w:val="center"/>
            </w:pPr>
            <w:r>
              <w:t>39022,73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39022,73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795.</w:t>
            </w:r>
          </w:p>
        </w:tc>
        <w:tc>
          <w:tcPr>
            <w:tcW w:w="2835" w:type="dxa"/>
          </w:tcPr>
          <w:p w:rsidR="00577AB5" w:rsidRDefault="00577AB5">
            <w:pPr>
              <w:pStyle w:val="ConsPlusNormal"/>
            </w:pPr>
            <w:r>
              <w:t>г. Оренбург, ул. Чкалова, д. 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119914,13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119914,13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796.</w:t>
            </w:r>
          </w:p>
        </w:tc>
        <w:tc>
          <w:tcPr>
            <w:tcW w:w="2835" w:type="dxa"/>
          </w:tcPr>
          <w:p w:rsidR="00577AB5" w:rsidRDefault="00577AB5">
            <w:pPr>
              <w:pStyle w:val="ConsPlusNormal"/>
            </w:pPr>
            <w:r>
              <w:t>г. Оренбург, ул. Чкалова, д. 20</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174765,16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174765,16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797.</w:t>
            </w:r>
          </w:p>
        </w:tc>
        <w:tc>
          <w:tcPr>
            <w:tcW w:w="2835" w:type="dxa"/>
          </w:tcPr>
          <w:p w:rsidR="00577AB5" w:rsidRDefault="00577AB5">
            <w:pPr>
              <w:pStyle w:val="ConsPlusNormal"/>
            </w:pPr>
            <w:r>
              <w:t>г. Оренбург, ул. Чкалова, д. 26/1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84594,64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84594,64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798.</w:t>
            </w:r>
          </w:p>
        </w:tc>
        <w:tc>
          <w:tcPr>
            <w:tcW w:w="2835" w:type="dxa"/>
          </w:tcPr>
          <w:p w:rsidR="00577AB5" w:rsidRDefault="00577AB5">
            <w:pPr>
              <w:pStyle w:val="ConsPlusNormal"/>
            </w:pPr>
            <w:r>
              <w:t>г. Оренбург, ул. Чкалова, д. 3/2</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69020,67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69020,67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799.</w:t>
            </w:r>
          </w:p>
        </w:tc>
        <w:tc>
          <w:tcPr>
            <w:tcW w:w="2835" w:type="dxa"/>
          </w:tcPr>
          <w:p w:rsidR="00577AB5" w:rsidRDefault="00577AB5">
            <w:pPr>
              <w:pStyle w:val="ConsPlusNormal"/>
            </w:pPr>
            <w:r>
              <w:t>г. Оренбург, ул. Чкалова, д. 3/2</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67529,48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67529,48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800.</w:t>
            </w:r>
          </w:p>
        </w:tc>
        <w:tc>
          <w:tcPr>
            <w:tcW w:w="2835" w:type="dxa"/>
          </w:tcPr>
          <w:p w:rsidR="00577AB5" w:rsidRDefault="00577AB5">
            <w:pPr>
              <w:pStyle w:val="ConsPlusNormal"/>
            </w:pPr>
            <w:r>
              <w:t>г. Оренбург, ул. Чкалова, д. 3/2</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68071,73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68071,73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801.</w:t>
            </w:r>
          </w:p>
        </w:tc>
        <w:tc>
          <w:tcPr>
            <w:tcW w:w="2835" w:type="dxa"/>
          </w:tcPr>
          <w:p w:rsidR="00577AB5" w:rsidRDefault="00577AB5">
            <w:pPr>
              <w:pStyle w:val="ConsPlusNormal"/>
            </w:pPr>
            <w:r>
              <w:t>г. Оренбург, ул. Чкалова, д. 33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1594,52</w:t>
            </w:r>
          </w:p>
        </w:tc>
        <w:tc>
          <w:tcPr>
            <w:tcW w:w="1871" w:type="dxa"/>
          </w:tcPr>
          <w:p w:rsidR="00577AB5" w:rsidRDefault="00577AB5">
            <w:pPr>
              <w:pStyle w:val="ConsPlusNormal"/>
              <w:jc w:val="center"/>
            </w:pPr>
            <w:r>
              <w:t>96331,18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96331,18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802.</w:t>
            </w:r>
          </w:p>
        </w:tc>
        <w:tc>
          <w:tcPr>
            <w:tcW w:w="2835" w:type="dxa"/>
          </w:tcPr>
          <w:p w:rsidR="00577AB5" w:rsidRDefault="00577AB5">
            <w:pPr>
              <w:pStyle w:val="ConsPlusNormal"/>
            </w:pPr>
            <w:r>
              <w:t>г. Оренбург, ул. Чкалова, д. 34</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28114,44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28114,44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803.</w:t>
            </w:r>
          </w:p>
        </w:tc>
        <w:tc>
          <w:tcPr>
            <w:tcW w:w="2835" w:type="dxa"/>
          </w:tcPr>
          <w:p w:rsidR="00577AB5" w:rsidRDefault="00577AB5">
            <w:pPr>
              <w:pStyle w:val="ConsPlusNormal"/>
            </w:pPr>
            <w:r>
              <w:t>г. Оренбург, ул. Чкалова, д. 35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554,23</w:t>
            </w:r>
          </w:p>
        </w:tc>
        <w:tc>
          <w:tcPr>
            <w:tcW w:w="1871" w:type="dxa"/>
          </w:tcPr>
          <w:p w:rsidR="00577AB5" w:rsidRDefault="00577AB5">
            <w:pPr>
              <w:pStyle w:val="ConsPlusNormal"/>
              <w:jc w:val="center"/>
            </w:pPr>
            <w:r>
              <w:t>124391,32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124391,32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804.</w:t>
            </w:r>
          </w:p>
        </w:tc>
        <w:tc>
          <w:tcPr>
            <w:tcW w:w="2835" w:type="dxa"/>
          </w:tcPr>
          <w:p w:rsidR="00577AB5" w:rsidRDefault="00577AB5">
            <w:pPr>
              <w:pStyle w:val="ConsPlusNormal"/>
            </w:pPr>
            <w:r>
              <w:t>г. Оренбург, ул. Чкалова, д. 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105496,23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105496,23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805.</w:t>
            </w:r>
          </w:p>
        </w:tc>
        <w:tc>
          <w:tcPr>
            <w:tcW w:w="2835" w:type="dxa"/>
          </w:tcPr>
          <w:p w:rsidR="00577AB5" w:rsidRDefault="00577AB5">
            <w:pPr>
              <w:pStyle w:val="ConsPlusNormal"/>
            </w:pPr>
            <w:r>
              <w:t>г. Оренбург, ул. Чкалова, д. 42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5</w:t>
            </w:r>
          </w:p>
        </w:tc>
        <w:tc>
          <w:tcPr>
            <w:tcW w:w="1871" w:type="dxa"/>
          </w:tcPr>
          <w:p w:rsidR="00577AB5" w:rsidRDefault="00577AB5">
            <w:pPr>
              <w:pStyle w:val="ConsPlusNormal"/>
              <w:jc w:val="center"/>
            </w:pPr>
            <w:r>
              <w:t>28392,77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28392,77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806.</w:t>
            </w:r>
          </w:p>
        </w:tc>
        <w:tc>
          <w:tcPr>
            <w:tcW w:w="2835" w:type="dxa"/>
          </w:tcPr>
          <w:p w:rsidR="00577AB5" w:rsidRDefault="00577AB5">
            <w:pPr>
              <w:pStyle w:val="ConsPlusNormal"/>
            </w:pPr>
            <w:r>
              <w:t>г. Оренбург, ул. Чкалова, д. 44</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24485,16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24485,16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807.</w:t>
            </w:r>
          </w:p>
        </w:tc>
        <w:tc>
          <w:tcPr>
            <w:tcW w:w="2835" w:type="dxa"/>
          </w:tcPr>
          <w:p w:rsidR="00577AB5" w:rsidRDefault="00577AB5">
            <w:pPr>
              <w:pStyle w:val="ConsPlusNormal"/>
            </w:pPr>
            <w:r>
              <w:t>г. Оренбург, ул. Шевченко, д. 249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120876,69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120876,69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808.</w:t>
            </w:r>
          </w:p>
        </w:tc>
        <w:tc>
          <w:tcPr>
            <w:tcW w:w="2835" w:type="dxa"/>
          </w:tcPr>
          <w:p w:rsidR="00577AB5" w:rsidRDefault="00577AB5">
            <w:pPr>
              <w:pStyle w:val="ConsPlusNormal"/>
            </w:pPr>
            <w:r>
              <w:t>г. Оренбург, ул. Шевченко, д. 30</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15000,00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809.</w:t>
            </w:r>
          </w:p>
        </w:tc>
        <w:tc>
          <w:tcPr>
            <w:tcW w:w="2835" w:type="dxa"/>
          </w:tcPr>
          <w:p w:rsidR="00577AB5" w:rsidRDefault="00577AB5">
            <w:pPr>
              <w:pStyle w:val="ConsPlusNormal"/>
            </w:pPr>
            <w:r>
              <w:t>г. Оренбург, ул. Шевченко, д. 38</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76999,76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76999,76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810.</w:t>
            </w:r>
          </w:p>
        </w:tc>
        <w:tc>
          <w:tcPr>
            <w:tcW w:w="2835" w:type="dxa"/>
          </w:tcPr>
          <w:p w:rsidR="00577AB5" w:rsidRDefault="00577AB5">
            <w:pPr>
              <w:pStyle w:val="ConsPlusNormal"/>
            </w:pPr>
            <w:r>
              <w:t>г. Оренбург, ул. Шевченко, д. 38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54107,19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54107,19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811.</w:t>
            </w:r>
          </w:p>
        </w:tc>
        <w:tc>
          <w:tcPr>
            <w:tcW w:w="2835" w:type="dxa"/>
          </w:tcPr>
          <w:p w:rsidR="00577AB5" w:rsidRDefault="00577AB5">
            <w:pPr>
              <w:pStyle w:val="ConsPlusNormal"/>
            </w:pPr>
            <w:r>
              <w:t>г. Оренбург, ул. Шевченко, д. 42/2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23251,90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23251,90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812.</w:t>
            </w:r>
          </w:p>
        </w:tc>
        <w:tc>
          <w:tcPr>
            <w:tcW w:w="2835" w:type="dxa"/>
          </w:tcPr>
          <w:p w:rsidR="00577AB5" w:rsidRDefault="00577AB5">
            <w:pPr>
              <w:pStyle w:val="ConsPlusNormal"/>
            </w:pPr>
            <w:r>
              <w:t>г. Оренбург, ул. Шевченко, д. 44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554,23</w:t>
            </w:r>
          </w:p>
        </w:tc>
        <w:tc>
          <w:tcPr>
            <w:tcW w:w="1871" w:type="dxa"/>
          </w:tcPr>
          <w:p w:rsidR="00577AB5" w:rsidRDefault="00577AB5">
            <w:pPr>
              <w:pStyle w:val="ConsPlusNormal"/>
              <w:jc w:val="center"/>
            </w:pPr>
            <w:r>
              <w:t>46336,07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46336,07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813.</w:t>
            </w:r>
          </w:p>
        </w:tc>
        <w:tc>
          <w:tcPr>
            <w:tcW w:w="2835" w:type="dxa"/>
          </w:tcPr>
          <w:p w:rsidR="00577AB5" w:rsidRDefault="00577AB5">
            <w:pPr>
              <w:pStyle w:val="ConsPlusNormal"/>
            </w:pPr>
            <w:r>
              <w:t>г. Оренбург, ул. Юных Ленинцев, д. 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28075,34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28075,34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814.</w:t>
            </w:r>
          </w:p>
        </w:tc>
        <w:tc>
          <w:tcPr>
            <w:tcW w:w="2835" w:type="dxa"/>
          </w:tcPr>
          <w:p w:rsidR="00577AB5" w:rsidRDefault="00577AB5">
            <w:pPr>
              <w:pStyle w:val="ConsPlusNormal"/>
            </w:pPr>
            <w:r>
              <w:t>г. Оренбург, ул. Юных Ленинцев, д. 12/1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85736,16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85736,16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815.</w:t>
            </w:r>
          </w:p>
        </w:tc>
        <w:tc>
          <w:tcPr>
            <w:tcW w:w="2835" w:type="dxa"/>
          </w:tcPr>
          <w:p w:rsidR="00577AB5" w:rsidRDefault="00577AB5">
            <w:pPr>
              <w:pStyle w:val="ConsPlusNormal"/>
            </w:pPr>
            <w:r>
              <w:t>г. Оренбург, ул. Юных Ленинцев, д. 13/1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26445,32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26445,32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816.</w:t>
            </w:r>
          </w:p>
        </w:tc>
        <w:tc>
          <w:tcPr>
            <w:tcW w:w="2835" w:type="dxa"/>
          </w:tcPr>
          <w:p w:rsidR="00577AB5" w:rsidRDefault="00577AB5">
            <w:pPr>
              <w:pStyle w:val="ConsPlusNormal"/>
            </w:pPr>
            <w:r>
              <w:t>г. Оренбург, ул. Юных Ленинцев, д. 3/1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364,00</w:t>
            </w:r>
          </w:p>
        </w:tc>
        <w:tc>
          <w:tcPr>
            <w:tcW w:w="1871" w:type="dxa"/>
          </w:tcPr>
          <w:p w:rsidR="00577AB5" w:rsidRDefault="00577AB5">
            <w:pPr>
              <w:pStyle w:val="ConsPlusNormal"/>
              <w:jc w:val="center"/>
            </w:pPr>
            <w:r>
              <w:t>20000,00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20000,00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817.</w:t>
            </w:r>
          </w:p>
        </w:tc>
        <w:tc>
          <w:tcPr>
            <w:tcW w:w="2835" w:type="dxa"/>
          </w:tcPr>
          <w:p w:rsidR="00577AB5" w:rsidRDefault="00577AB5">
            <w:pPr>
              <w:pStyle w:val="ConsPlusNormal"/>
            </w:pPr>
            <w:r>
              <w:t>г. Оренбург, ул. Юных Ленинцев, д. 5</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33016,00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33016,00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818.</w:t>
            </w:r>
          </w:p>
        </w:tc>
        <w:tc>
          <w:tcPr>
            <w:tcW w:w="2835" w:type="dxa"/>
          </w:tcPr>
          <w:p w:rsidR="00577AB5" w:rsidRDefault="00577AB5">
            <w:pPr>
              <w:pStyle w:val="ConsPlusNormal"/>
            </w:pPr>
            <w:r>
              <w:t>г. Оренбург, ул. Юных Ленинцев, д. 7</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32484,00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32484,00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819.</w:t>
            </w:r>
          </w:p>
        </w:tc>
        <w:tc>
          <w:tcPr>
            <w:tcW w:w="2835" w:type="dxa"/>
          </w:tcPr>
          <w:p w:rsidR="00577AB5" w:rsidRDefault="00577AB5">
            <w:pPr>
              <w:pStyle w:val="ConsPlusNormal"/>
            </w:pPr>
            <w:r>
              <w:t>г. Оренбург, ул. Юркина, д. 9</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37466,65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37466,65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820.</w:t>
            </w:r>
          </w:p>
        </w:tc>
        <w:tc>
          <w:tcPr>
            <w:tcW w:w="2835" w:type="dxa"/>
          </w:tcPr>
          <w:p w:rsidR="00577AB5" w:rsidRDefault="00577AB5">
            <w:pPr>
              <w:pStyle w:val="ConsPlusNormal"/>
            </w:pPr>
            <w:r>
              <w:t>г. Оренбург, ул. Юркина, д. 9</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36643,11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36643,11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821.</w:t>
            </w:r>
          </w:p>
        </w:tc>
        <w:tc>
          <w:tcPr>
            <w:tcW w:w="2835" w:type="dxa"/>
          </w:tcPr>
          <w:p w:rsidR="00577AB5" w:rsidRDefault="00577AB5">
            <w:pPr>
              <w:pStyle w:val="ConsPlusNormal"/>
            </w:pPr>
            <w:r>
              <w:t>г. Оренбург, ул. Яицкая, д. 2</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34093,88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34093,88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822.</w:t>
            </w:r>
          </w:p>
        </w:tc>
        <w:tc>
          <w:tcPr>
            <w:tcW w:w="2835" w:type="dxa"/>
          </w:tcPr>
          <w:p w:rsidR="00577AB5" w:rsidRDefault="00577AB5">
            <w:pPr>
              <w:pStyle w:val="ConsPlusNormal"/>
            </w:pPr>
            <w:r>
              <w:t>г. Оренбург, ул. Яицкая, д. 35а</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34322,26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34322,26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823.</w:t>
            </w:r>
          </w:p>
        </w:tc>
        <w:tc>
          <w:tcPr>
            <w:tcW w:w="2835" w:type="dxa"/>
          </w:tcPr>
          <w:p w:rsidR="00577AB5" w:rsidRDefault="00577AB5">
            <w:pPr>
              <w:pStyle w:val="ConsPlusNormal"/>
            </w:pPr>
            <w:r>
              <w:t>г. Оренбург, ул. Ялтинская, д. 6</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114856,17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114856,17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824.</w:t>
            </w:r>
          </w:p>
        </w:tc>
        <w:tc>
          <w:tcPr>
            <w:tcW w:w="2835" w:type="dxa"/>
          </w:tcPr>
          <w:p w:rsidR="00577AB5" w:rsidRDefault="00577AB5">
            <w:pPr>
              <w:pStyle w:val="ConsPlusNormal"/>
            </w:pPr>
            <w:r>
              <w:t>пос. Каргала, ул. Восточная, д. 11а</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32482,88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32482,88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825.</w:t>
            </w:r>
          </w:p>
        </w:tc>
        <w:tc>
          <w:tcPr>
            <w:tcW w:w="2835" w:type="dxa"/>
          </w:tcPr>
          <w:p w:rsidR="00577AB5" w:rsidRDefault="00577AB5">
            <w:pPr>
              <w:pStyle w:val="ConsPlusNormal"/>
            </w:pPr>
            <w:r>
              <w:t>пос. Каргала, ул. Восточная, д. 11а</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10404,44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10404,44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826.</w:t>
            </w:r>
          </w:p>
        </w:tc>
        <w:tc>
          <w:tcPr>
            <w:tcW w:w="2835" w:type="dxa"/>
          </w:tcPr>
          <w:p w:rsidR="00577AB5" w:rsidRDefault="00577AB5">
            <w:pPr>
              <w:pStyle w:val="ConsPlusNormal"/>
            </w:pPr>
            <w:r>
              <w:t>пос. Нижнесакмарский, ул. 201 в/г, д. 32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62463,70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62463,70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827.</w:t>
            </w:r>
          </w:p>
        </w:tc>
        <w:tc>
          <w:tcPr>
            <w:tcW w:w="2835" w:type="dxa"/>
          </w:tcPr>
          <w:p w:rsidR="00577AB5" w:rsidRDefault="00577AB5">
            <w:pPr>
              <w:pStyle w:val="ConsPlusNormal"/>
            </w:pPr>
            <w:r>
              <w:t>пос. Нижнесакмарский, ул. 201 в/г, д. 60</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69339,82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69339,82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13. Муниципальное образование город Орск</w:t>
            </w:r>
          </w:p>
        </w:tc>
      </w:tr>
      <w:tr w:rsidR="00577AB5">
        <w:tc>
          <w:tcPr>
            <w:tcW w:w="3742" w:type="dxa"/>
            <w:gridSpan w:val="2"/>
          </w:tcPr>
          <w:p w:rsidR="00577AB5" w:rsidRDefault="00577AB5">
            <w:pPr>
              <w:pStyle w:val="ConsPlusNormal"/>
            </w:pPr>
            <w:r>
              <w:t>Итого по муниципальному образованию город Орск</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9730400,00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9730400,00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828.</w:t>
            </w:r>
          </w:p>
        </w:tc>
        <w:tc>
          <w:tcPr>
            <w:tcW w:w="2835" w:type="dxa"/>
          </w:tcPr>
          <w:p w:rsidR="00577AB5" w:rsidRDefault="00577AB5">
            <w:pPr>
              <w:pStyle w:val="ConsPlusNormal"/>
            </w:pPr>
            <w:r>
              <w:t>г. Орск, пер. Архангельский, д. 1а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750,00</w:t>
            </w:r>
          </w:p>
        </w:tc>
        <w:tc>
          <w:tcPr>
            <w:tcW w:w="1871" w:type="dxa"/>
          </w:tcPr>
          <w:p w:rsidR="00577AB5" w:rsidRDefault="00577AB5">
            <w:pPr>
              <w:pStyle w:val="ConsPlusNormal"/>
              <w:jc w:val="center"/>
            </w:pPr>
            <w:r>
              <w:t>91445,63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91445,63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829.</w:t>
            </w:r>
          </w:p>
        </w:tc>
        <w:tc>
          <w:tcPr>
            <w:tcW w:w="2835" w:type="dxa"/>
          </w:tcPr>
          <w:p w:rsidR="00577AB5" w:rsidRDefault="00577AB5">
            <w:pPr>
              <w:pStyle w:val="ConsPlusNormal"/>
            </w:pPr>
            <w:r>
              <w:t>г. Орск, пер. Архангельский, д. 1а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1400,00</w:t>
            </w:r>
          </w:p>
        </w:tc>
        <w:tc>
          <w:tcPr>
            <w:tcW w:w="1871" w:type="dxa"/>
          </w:tcPr>
          <w:p w:rsidR="00577AB5" w:rsidRDefault="00577AB5">
            <w:pPr>
              <w:pStyle w:val="ConsPlusNormal"/>
              <w:jc w:val="center"/>
            </w:pPr>
            <w:r>
              <w:t>54001,83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54001,83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830.</w:t>
            </w:r>
          </w:p>
        </w:tc>
        <w:tc>
          <w:tcPr>
            <w:tcW w:w="2835" w:type="dxa"/>
          </w:tcPr>
          <w:p w:rsidR="00577AB5" w:rsidRDefault="00577AB5">
            <w:pPr>
              <w:pStyle w:val="ConsPlusNormal"/>
            </w:pPr>
            <w:r>
              <w:t>г. Орск, пер. Белогорский, д. 14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152427,37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152427,37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831.</w:t>
            </w:r>
          </w:p>
        </w:tc>
        <w:tc>
          <w:tcPr>
            <w:tcW w:w="2835" w:type="dxa"/>
          </w:tcPr>
          <w:p w:rsidR="00577AB5" w:rsidRDefault="00577AB5">
            <w:pPr>
              <w:pStyle w:val="ConsPlusNormal"/>
            </w:pPr>
            <w:r>
              <w:t>г. Орск, пер. Белогорский, д. 14</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5</w:t>
            </w:r>
          </w:p>
        </w:tc>
        <w:tc>
          <w:tcPr>
            <w:tcW w:w="1871" w:type="dxa"/>
          </w:tcPr>
          <w:p w:rsidR="00577AB5" w:rsidRDefault="00577AB5">
            <w:pPr>
              <w:pStyle w:val="ConsPlusNormal"/>
              <w:jc w:val="center"/>
            </w:pPr>
            <w:r>
              <w:t>46718,24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46718,24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832.</w:t>
            </w:r>
          </w:p>
        </w:tc>
        <w:tc>
          <w:tcPr>
            <w:tcW w:w="2835" w:type="dxa"/>
          </w:tcPr>
          <w:p w:rsidR="00577AB5" w:rsidRDefault="00577AB5">
            <w:pPr>
              <w:pStyle w:val="ConsPlusNormal"/>
            </w:pPr>
            <w:r>
              <w:t>г. Орск, пер. Владивостокский, д. 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2160,00</w:t>
            </w:r>
          </w:p>
        </w:tc>
        <w:tc>
          <w:tcPr>
            <w:tcW w:w="1871" w:type="dxa"/>
          </w:tcPr>
          <w:p w:rsidR="00577AB5" w:rsidRDefault="00577AB5">
            <w:pPr>
              <w:pStyle w:val="ConsPlusNormal"/>
              <w:jc w:val="center"/>
            </w:pPr>
            <w:r>
              <w:t>87801,89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87801,89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833.</w:t>
            </w:r>
          </w:p>
        </w:tc>
        <w:tc>
          <w:tcPr>
            <w:tcW w:w="2835" w:type="dxa"/>
          </w:tcPr>
          <w:p w:rsidR="00577AB5" w:rsidRDefault="00577AB5">
            <w:pPr>
              <w:pStyle w:val="ConsPlusNormal"/>
            </w:pPr>
            <w:r>
              <w:t>г. Орск, пер. Театральный, д. 15</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2040,00</w:t>
            </w:r>
          </w:p>
        </w:tc>
        <w:tc>
          <w:tcPr>
            <w:tcW w:w="1871" w:type="dxa"/>
          </w:tcPr>
          <w:p w:rsidR="00577AB5" w:rsidRDefault="00577AB5">
            <w:pPr>
              <w:pStyle w:val="ConsPlusNormal"/>
              <w:jc w:val="center"/>
            </w:pPr>
            <w:r>
              <w:t>96044,21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96044,21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834.</w:t>
            </w:r>
          </w:p>
        </w:tc>
        <w:tc>
          <w:tcPr>
            <w:tcW w:w="2835" w:type="dxa"/>
          </w:tcPr>
          <w:p w:rsidR="00577AB5" w:rsidRDefault="00577AB5">
            <w:pPr>
              <w:pStyle w:val="ConsPlusNormal"/>
            </w:pPr>
            <w:r>
              <w:t>г. Орск, пер. Театральный, д. 5</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48257,21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48257,21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835.</w:t>
            </w:r>
          </w:p>
        </w:tc>
        <w:tc>
          <w:tcPr>
            <w:tcW w:w="2835" w:type="dxa"/>
          </w:tcPr>
          <w:p w:rsidR="00577AB5" w:rsidRDefault="00577AB5">
            <w:pPr>
              <w:pStyle w:val="ConsPlusNormal"/>
            </w:pPr>
            <w:r>
              <w:t>г. Орск, просп. Ленина, д. 125</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85272,57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85272,57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836.</w:t>
            </w:r>
          </w:p>
        </w:tc>
        <w:tc>
          <w:tcPr>
            <w:tcW w:w="2835" w:type="dxa"/>
          </w:tcPr>
          <w:p w:rsidR="00577AB5" w:rsidRDefault="00577AB5">
            <w:pPr>
              <w:pStyle w:val="ConsPlusNormal"/>
            </w:pPr>
            <w:r>
              <w:t>г. Орск, просп. Ленина, д. 125</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18819,40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18819,40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837.</w:t>
            </w:r>
          </w:p>
        </w:tc>
        <w:tc>
          <w:tcPr>
            <w:tcW w:w="2835" w:type="dxa"/>
          </w:tcPr>
          <w:p w:rsidR="00577AB5" w:rsidRDefault="00577AB5">
            <w:pPr>
              <w:pStyle w:val="ConsPlusNormal"/>
            </w:pPr>
            <w:r>
              <w:t>г. Орск, просп. Ленина, д. 129</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70892,99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70892,99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838.</w:t>
            </w:r>
          </w:p>
        </w:tc>
        <w:tc>
          <w:tcPr>
            <w:tcW w:w="2835" w:type="dxa"/>
          </w:tcPr>
          <w:p w:rsidR="00577AB5" w:rsidRDefault="00577AB5">
            <w:pPr>
              <w:pStyle w:val="ConsPlusNormal"/>
            </w:pPr>
            <w:r>
              <w:t>г. Орск, просп. Ленина, д. 129</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17094,35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17094,35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839.</w:t>
            </w:r>
          </w:p>
        </w:tc>
        <w:tc>
          <w:tcPr>
            <w:tcW w:w="2835" w:type="dxa"/>
          </w:tcPr>
          <w:p w:rsidR="00577AB5" w:rsidRDefault="00577AB5">
            <w:pPr>
              <w:pStyle w:val="ConsPlusNormal"/>
            </w:pPr>
            <w:r>
              <w:t>г. Орск, просп. Ленина, д. 133а</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89197,33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89197,33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840.</w:t>
            </w:r>
          </w:p>
        </w:tc>
        <w:tc>
          <w:tcPr>
            <w:tcW w:w="2835" w:type="dxa"/>
          </w:tcPr>
          <w:p w:rsidR="00577AB5" w:rsidRDefault="00577AB5">
            <w:pPr>
              <w:pStyle w:val="ConsPlusNormal"/>
            </w:pPr>
            <w:r>
              <w:t>г. Орск, просп. Ленина, д. 133а</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19411,69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19411,69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841.</w:t>
            </w:r>
          </w:p>
        </w:tc>
        <w:tc>
          <w:tcPr>
            <w:tcW w:w="2835" w:type="dxa"/>
          </w:tcPr>
          <w:p w:rsidR="00577AB5" w:rsidRDefault="00577AB5">
            <w:pPr>
              <w:pStyle w:val="ConsPlusNormal"/>
            </w:pPr>
            <w:r>
              <w:t>г. Орск, просп. Ленина, д. 56</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94457,96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94457,96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842.</w:t>
            </w:r>
          </w:p>
        </w:tc>
        <w:tc>
          <w:tcPr>
            <w:tcW w:w="2835" w:type="dxa"/>
          </w:tcPr>
          <w:p w:rsidR="00577AB5" w:rsidRDefault="00577AB5">
            <w:pPr>
              <w:pStyle w:val="ConsPlusNormal"/>
            </w:pPr>
            <w:r>
              <w:t>г. Орск, просп. Ленина, д. 56а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72138,64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72138,64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843.</w:t>
            </w:r>
          </w:p>
        </w:tc>
        <w:tc>
          <w:tcPr>
            <w:tcW w:w="2835" w:type="dxa"/>
          </w:tcPr>
          <w:p w:rsidR="00577AB5" w:rsidRDefault="00577AB5">
            <w:pPr>
              <w:pStyle w:val="ConsPlusNormal"/>
            </w:pPr>
            <w:r>
              <w:t>г. Орск, просп. Ленина, д. 6</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1245,99</w:t>
            </w:r>
          </w:p>
        </w:tc>
        <w:tc>
          <w:tcPr>
            <w:tcW w:w="1871" w:type="dxa"/>
          </w:tcPr>
          <w:p w:rsidR="00577AB5" w:rsidRDefault="00577AB5">
            <w:pPr>
              <w:pStyle w:val="ConsPlusNormal"/>
              <w:jc w:val="center"/>
            </w:pPr>
            <w:r>
              <w:t>83982,71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83982,71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844.</w:t>
            </w:r>
          </w:p>
        </w:tc>
        <w:tc>
          <w:tcPr>
            <w:tcW w:w="2835" w:type="dxa"/>
          </w:tcPr>
          <w:p w:rsidR="00577AB5" w:rsidRDefault="00577AB5">
            <w:pPr>
              <w:pStyle w:val="ConsPlusNormal"/>
            </w:pPr>
            <w:r>
              <w:t>г. Орск, просп. Ленина, д. 73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75970,45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75970,45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845.</w:t>
            </w:r>
          </w:p>
        </w:tc>
        <w:tc>
          <w:tcPr>
            <w:tcW w:w="2835" w:type="dxa"/>
          </w:tcPr>
          <w:p w:rsidR="00577AB5" w:rsidRDefault="00577AB5">
            <w:pPr>
              <w:pStyle w:val="ConsPlusNormal"/>
            </w:pPr>
            <w:r>
              <w:t>г. Орск, просп. Ленина, д. 73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1148,00</w:t>
            </w:r>
          </w:p>
        </w:tc>
        <w:tc>
          <w:tcPr>
            <w:tcW w:w="1871" w:type="dxa"/>
          </w:tcPr>
          <w:p w:rsidR="00577AB5" w:rsidRDefault="00577AB5">
            <w:pPr>
              <w:pStyle w:val="ConsPlusNormal"/>
              <w:jc w:val="center"/>
            </w:pPr>
            <w:r>
              <w:t>94566,97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94566,97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846.</w:t>
            </w:r>
          </w:p>
        </w:tc>
        <w:tc>
          <w:tcPr>
            <w:tcW w:w="2835" w:type="dxa"/>
          </w:tcPr>
          <w:p w:rsidR="00577AB5" w:rsidRDefault="00577AB5">
            <w:pPr>
              <w:pStyle w:val="ConsPlusNormal"/>
            </w:pPr>
            <w:r>
              <w:t>г. Орск, просп. Ленина, д. 73а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72369,63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72369,63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847.</w:t>
            </w:r>
          </w:p>
        </w:tc>
        <w:tc>
          <w:tcPr>
            <w:tcW w:w="2835" w:type="dxa"/>
          </w:tcPr>
          <w:p w:rsidR="00577AB5" w:rsidRDefault="00577AB5">
            <w:pPr>
              <w:pStyle w:val="ConsPlusNormal"/>
            </w:pPr>
            <w:r>
              <w:t>г. Орск, просп. Ленина, д. 78а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100321,19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100321,19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848.</w:t>
            </w:r>
          </w:p>
        </w:tc>
        <w:tc>
          <w:tcPr>
            <w:tcW w:w="2835" w:type="dxa"/>
          </w:tcPr>
          <w:p w:rsidR="00577AB5" w:rsidRDefault="00577AB5">
            <w:pPr>
              <w:pStyle w:val="ConsPlusNormal"/>
            </w:pPr>
            <w:r>
              <w:t>г. Орск, просп. Ленина, д. 83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1812,80</w:t>
            </w:r>
          </w:p>
        </w:tc>
        <w:tc>
          <w:tcPr>
            <w:tcW w:w="1871" w:type="dxa"/>
          </w:tcPr>
          <w:p w:rsidR="00577AB5" w:rsidRDefault="00577AB5">
            <w:pPr>
              <w:pStyle w:val="ConsPlusNormal"/>
              <w:jc w:val="center"/>
            </w:pPr>
            <w:r>
              <w:t>92924,19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92924,19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849.</w:t>
            </w:r>
          </w:p>
        </w:tc>
        <w:tc>
          <w:tcPr>
            <w:tcW w:w="2835" w:type="dxa"/>
          </w:tcPr>
          <w:p w:rsidR="00577AB5" w:rsidRDefault="00577AB5">
            <w:pPr>
              <w:pStyle w:val="ConsPlusNormal"/>
            </w:pPr>
            <w:r>
              <w:t>г. Орск, просп. Ленина, д. 86</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2270,80</w:t>
            </w:r>
          </w:p>
        </w:tc>
        <w:tc>
          <w:tcPr>
            <w:tcW w:w="1871" w:type="dxa"/>
          </w:tcPr>
          <w:p w:rsidR="00577AB5" w:rsidRDefault="00577AB5">
            <w:pPr>
              <w:pStyle w:val="ConsPlusNormal"/>
              <w:jc w:val="center"/>
            </w:pPr>
            <w:r>
              <w:t>92652,61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92652,61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850.</w:t>
            </w:r>
          </w:p>
        </w:tc>
        <w:tc>
          <w:tcPr>
            <w:tcW w:w="2835" w:type="dxa"/>
          </w:tcPr>
          <w:p w:rsidR="00577AB5" w:rsidRDefault="00577AB5">
            <w:pPr>
              <w:pStyle w:val="ConsPlusNormal"/>
            </w:pPr>
            <w:r>
              <w:t>г. Орск, просп. Ленина, д. 92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3975,80</w:t>
            </w:r>
          </w:p>
        </w:tc>
        <w:tc>
          <w:tcPr>
            <w:tcW w:w="1871" w:type="dxa"/>
          </w:tcPr>
          <w:p w:rsidR="00577AB5" w:rsidRDefault="00577AB5">
            <w:pPr>
              <w:pStyle w:val="ConsPlusNormal"/>
              <w:jc w:val="center"/>
            </w:pPr>
            <w:r>
              <w:t>62015,43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62015,43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851.</w:t>
            </w:r>
          </w:p>
        </w:tc>
        <w:tc>
          <w:tcPr>
            <w:tcW w:w="2835" w:type="dxa"/>
          </w:tcPr>
          <w:p w:rsidR="00577AB5" w:rsidRDefault="00577AB5">
            <w:pPr>
              <w:pStyle w:val="ConsPlusNormal"/>
            </w:pPr>
            <w:r>
              <w:t>г. Орск, просп. Ленина, д. 96</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79520,54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79520,54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852.</w:t>
            </w:r>
          </w:p>
        </w:tc>
        <w:tc>
          <w:tcPr>
            <w:tcW w:w="2835" w:type="dxa"/>
          </w:tcPr>
          <w:p w:rsidR="00577AB5" w:rsidRDefault="00577AB5">
            <w:pPr>
              <w:pStyle w:val="ConsPlusNormal"/>
            </w:pPr>
            <w:r>
              <w:t>г. Орск, просп. Ленина, д. 96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1193,60</w:t>
            </w:r>
          </w:p>
        </w:tc>
        <w:tc>
          <w:tcPr>
            <w:tcW w:w="1871" w:type="dxa"/>
          </w:tcPr>
          <w:p w:rsidR="00577AB5" w:rsidRDefault="00577AB5">
            <w:pPr>
              <w:pStyle w:val="ConsPlusNormal"/>
              <w:jc w:val="center"/>
            </w:pPr>
            <w:r>
              <w:t>49286,16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49286,16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853.</w:t>
            </w:r>
          </w:p>
        </w:tc>
        <w:tc>
          <w:tcPr>
            <w:tcW w:w="2835" w:type="dxa"/>
          </w:tcPr>
          <w:p w:rsidR="00577AB5" w:rsidRDefault="00577AB5">
            <w:pPr>
              <w:pStyle w:val="ConsPlusNormal"/>
            </w:pPr>
            <w:r>
              <w:t>г. Орск, просп. Мира, д. 11</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770,00</w:t>
            </w:r>
          </w:p>
        </w:tc>
        <w:tc>
          <w:tcPr>
            <w:tcW w:w="1871" w:type="dxa"/>
          </w:tcPr>
          <w:p w:rsidR="00577AB5" w:rsidRDefault="00577AB5">
            <w:pPr>
              <w:pStyle w:val="ConsPlusNormal"/>
              <w:jc w:val="center"/>
            </w:pPr>
            <w:r>
              <w:t>70377,32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70377,32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854.</w:t>
            </w:r>
          </w:p>
        </w:tc>
        <w:tc>
          <w:tcPr>
            <w:tcW w:w="2835" w:type="dxa"/>
          </w:tcPr>
          <w:p w:rsidR="00577AB5" w:rsidRDefault="00577AB5">
            <w:pPr>
              <w:pStyle w:val="ConsPlusNormal"/>
            </w:pPr>
            <w:r>
              <w:t>г. Орск, просп. Орский, д. 31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1205,00</w:t>
            </w:r>
          </w:p>
        </w:tc>
        <w:tc>
          <w:tcPr>
            <w:tcW w:w="1871" w:type="dxa"/>
          </w:tcPr>
          <w:p w:rsidR="00577AB5" w:rsidRDefault="00577AB5">
            <w:pPr>
              <w:pStyle w:val="ConsPlusNormal"/>
              <w:jc w:val="center"/>
            </w:pPr>
            <w:r>
              <w:t>64529,77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64529,77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855.</w:t>
            </w:r>
          </w:p>
        </w:tc>
        <w:tc>
          <w:tcPr>
            <w:tcW w:w="2835" w:type="dxa"/>
          </w:tcPr>
          <w:p w:rsidR="00577AB5" w:rsidRDefault="00577AB5">
            <w:pPr>
              <w:pStyle w:val="ConsPlusNormal"/>
            </w:pPr>
            <w:r>
              <w:t>г. Орск, ул. Б. Хмельницкого, д. 1а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1450,00</w:t>
            </w:r>
          </w:p>
        </w:tc>
        <w:tc>
          <w:tcPr>
            <w:tcW w:w="1871" w:type="dxa"/>
          </w:tcPr>
          <w:p w:rsidR="00577AB5" w:rsidRDefault="00577AB5">
            <w:pPr>
              <w:pStyle w:val="ConsPlusNormal"/>
              <w:jc w:val="center"/>
            </w:pPr>
            <w:r>
              <w:t>77188,99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77188,99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856.</w:t>
            </w:r>
          </w:p>
        </w:tc>
        <w:tc>
          <w:tcPr>
            <w:tcW w:w="2835" w:type="dxa"/>
          </w:tcPr>
          <w:p w:rsidR="00577AB5" w:rsidRDefault="00577AB5">
            <w:pPr>
              <w:pStyle w:val="ConsPlusNormal"/>
            </w:pPr>
            <w:r>
              <w:t>г. Орск, ул. Б. Хмельницкого, д. 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765,00</w:t>
            </w:r>
          </w:p>
        </w:tc>
        <w:tc>
          <w:tcPr>
            <w:tcW w:w="1871" w:type="dxa"/>
          </w:tcPr>
          <w:p w:rsidR="00577AB5" w:rsidRDefault="00577AB5">
            <w:pPr>
              <w:pStyle w:val="ConsPlusNormal"/>
              <w:jc w:val="center"/>
            </w:pPr>
            <w:r>
              <w:t>54548,37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54548,37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857.</w:t>
            </w:r>
          </w:p>
        </w:tc>
        <w:tc>
          <w:tcPr>
            <w:tcW w:w="2835" w:type="dxa"/>
          </w:tcPr>
          <w:p w:rsidR="00577AB5" w:rsidRDefault="00577AB5">
            <w:pPr>
              <w:pStyle w:val="ConsPlusNormal"/>
            </w:pPr>
            <w:r>
              <w:t>г. Орск, ул. Беляева, д. 1</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76595,79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76595,79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858.</w:t>
            </w:r>
          </w:p>
        </w:tc>
        <w:tc>
          <w:tcPr>
            <w:tcW w:w="2835" w:type="dxa"/>
          </w:tcPr>
          <w:p w:rsidR="00577AB5" w:rsidRDefault="00577AB5">
            <w:pPr>
              <w:pStyle w:val="ConsPlusNormal"/>
            </w:pPr>
            <w:r>
              <w:t>г. Орск, ул. Беляева, д. 1</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17776,97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17776,97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859.</w:t>
            </w:r>
          </w:p>
        </w:tc>
        <w:tc>
          <w:tcPr>
            <w:tcW w:w="2835" w:type="dxa"/>
          </w:tcPr>
          <w:p w:rsidR="00577AB5" w:rsidRDefault="00577AB5">
            <w:pPr>
              <w:pStyle w:val="ConsPlusNormal"/>
            </w:pPr>
            <w:r>
              <w:t>г. Орск, ул. Беляева, д. 1</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75248,59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75248,59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860.</w:t>
            </w:r>
          </w:p>
        </w:tc>
        <w:tc>
          <w:tcPr>
            <w:tcW w:w="2835" w:type="dxa"/>
          </w:tcPr>
          <w:p w:rsidR="00577AB5" w:rsidRDefault="00577AB5">
            <w:pPr>
              <w:pStyle w:val="ConsPlusNormal"/>
            </w:pPr>
            <w:r>
              <w:t>г. Орск, ул. Васнецова, д. 25</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250,00</w:t>
            </w:r>
          </w:p>
        </w:tc>
        <w:tc>
          <w:tcPr>
            <w:tcW w:w="1871" w:type="dxa"/>
          </w:tcPr>
          <w:p w:rsidR="00577AB5" w:rsidRDefault="00577AB5">
            <w:pPr>
              <w:pStyle w:val="ConsPlusNormal"/>
              <w:jc w:val="center"/>
            </w:pPr>
            <w:r>
              <w:t>95044,40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95044,40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861.</w:t>
            </w:r>
          </w:p>
        </w:tc>
        <w:tc>
          <w:tcPr>
            <w:tcW w:w="2835" w:type="dxa"/>
          </w:tcPr>
          <w:p w:rsidR="00577AB5" w:rsidRDefault="00577AB5">
            <w:pPr>
              <w:pStyle w:val="ConsPlusNormal"/>
            </w:pPr>
            <w:r>
              <w:t>г. Орск, ул. Васнецова, д. 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720,00</w:t>
            </w:r>
          </w:p>
        </w:tc>
        <w:tc>
          <w:tcPr>
            <w:tcW w:w="1871" w:type="dxa"/>
          </w:tcPr>
          <w:p w:rsidR="00577AB5" w:rsidRDefault="00577AB5">
            <w:pPr>
              <w:pStyle w:val="ConsPlusNormal"/>
              <w:jc w:val="center"/>
            </w:pPr>
            <w:r>
              <w:t>66718,17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66718,17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862.</w:t>
            </w:r>
          </w:p>
        </w:tc>
        <w:tc>
          <w:tcPr>
            <w:tcW w:w="2835" w:type="dxa"/>
          </w:tcPr>
          <w:p w:rsidR="00577AB5" w:rsidRDefault="00577AB5">
            <w:pPr>
              <w:pStyle w:val="ConsPlusNormal"/>
            </w:pPr>
            <w:r>
              <w:t>г. Орск, ул. Васнецова, д. 3</w:t>
            </w:r>
          </w:p>
        </w:tc>
        <w:tc>
          <w:tcPr>
            <w:tcW w:w="1871" w:type="dxa"/>
          </w:tcPr>
          <w:p w:rsidR="00577AB5" w:rsidRDefault="00577AB5">
            <w:pPr>
              <w:pStyle w:val="ConsPlusNormal"/>
            </w:pPr>
            <w:r>
              <w:t xml:space="preserve">ремонт и (или) переустройство </w:t>
            </w:r>
            <w:r>
              <w:lastRenderedPageBreak/>
              <w:t>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460,00</w:t>
            </w:r>
          </w:p>
        </w:tc>
        <w:tc>
          <w:tcPr>
            <w:tcW w:w="1871" w:type="dxa"/>
          </w:tcPr>
          <w:p w:rsidR="00577AB5" w:rsidRDefault="00577AB5">
            <w:pPr>
              <w:pStyle w:val="ConsPlusNormal"/>
              <w:jc w:val="center"/>
            </w:pPr>
            <w:r>
              <w:t>54177,45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54177,45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863.</w:t>
            </w:r>
          </w:p>
        </w:tc>
        <w:tc>
          <w:tcPr>
            <w:tcW w:w="2835" w:type="dxa"/>
          </w:tcPr>
          <w:p w:rsidR="00577AB5" w:rsidRDefault="00577AB5">
            <w:pPr>
              <w:pStyle w:val="ConsPlusNormal"/>
            </w:pPr>
            <w:r>
              <w:t>г. Орск, ул. Васнецова, д. 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1580,00</w:t>
            </w:r>
          </w:p>
        </w:tc>
        <w:tc>
          <w:tcPr>
            <w:tcW w:w="1871" w:type="dxa"/>
          </w:tcPr>
          <w:p w:rsidR="00577AB5" w:rsidRDefault="00577AB5">
            <w:pPr>
              <w:pStyle w:val="ConsPlusNormal"/>
              <w:jc w:val="center"/>
            </w:pPr>
            <w:r>
              <w:t>68049,92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68049,92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864.</w:t>
            </w:r>
          </w:p>
        </w:tc>
        <w:tc>
          <w:tcPr>
            <w:tcW w:w="2835" w:type="dxa"/>
          </w:tcPr>
          <w:p w:rsidR="00577AB5" w:rsidRDefault="00577AB5">
            <w:pPr>
              <w:pStyle w:val="ConsPlusNormal"/>
            </w:pPr>
            <w:r>
              <w:t>г. Орск, ул. Гомельская, д. 80</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88897,08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88897,08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865.</w:t>
            </w:r>
          </w:p>
        </w:tc>
        <w:tc>
          <w:tcPr>
            <w:tcW w:w="2835" w:type="dxa"/>
          </w:tcPr>
          <w:p w:rsidR="00577AB5" w:rsidRDefault="00577AB5">
            <w:pPr>
              <w:pStyle w:val="ConsPlusNormal"/>
            </w:pPr>
            <w:r>
              <w:t>г. Орск, ул. Днепропетровская, д. 18</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90592,04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90592,04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866.</w:t>
            </w:r>
          </w:p>
        </w:tc>
        <w:tc>
          <w:tcPr>
            <w:tcW w:w="2835" w:type="dxa"/>
          </w:tcPr>
          <w:p w:rsidR="00577AB5" w:rsidRDefault="00577AB5">
            <w:pPr>
              <w:pStyle w:val="ConsPlusNormal"/>
            </w:pPr>
            <w:r>
              <w:t>г. Орск, ул. Добровольского, д. 14а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69117,49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69117,49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867.</w:t>
            </w:r>
          </w:p>
        </w:tc>
        <w:tc>
          <w:tcPr>
            <w:tcW w:w="2835" w:type="dxa"/>
          </w:tcPr>
          <w:p w:rsidR="00577AB5" w:rsidRDefault="00577AB5">
            <w:pPr>
              <w:pStyle w:val="ConsPlusNormal"/>
            </w:pPr>
            <w:r>
              <w:t>г. Орск, ул. Добровольского, д. 14а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1212,20</w:t>
            </w:r>
          </w:p>
        </w:tc>
        <w:tc>
          <w:tcPr>
            <w:tcW w:w="1871" w:type="dxa"/>
          </w:tcPr>
          <w:p w:rsidR="00577AB5" w:rsidRDefault="00577AB5">
            <w:pPr>
              <w:pStyle w:val="ConsPlusNormal"/>
              <w:jc w:val="center"/>
            </w:pPr>
            <w:r>
              <w:t>58987,52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58987,52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868.</w:t>
            </w:r>
          </w:p>
        </w:tc>
        <w:tc>
          <w:tcPr>
            <w:tcW w:w="2835" w:type="dxa"/>
          </w:tcPr>
          <w:p w:rsidR="00577AB5" w:rsidRDefault="00577AB5">
            <w:pPr>
              <w:pStyle w:val="ConsPlusNormal"/>
            </w:pPr>
            <w:r>
              <w:t>г. Орск, ул. Добровольского, д. 25</w:t>
            </w:r>
          </w:p>
        </w:tc>
        <w:tc>
          <w:tcPr>
            <w:tcW w:w="1871" w:type="dxa"/>
          </w:tcPr>
          <w:p w:rsidR="00577AB5" w:rsidRDefault="00577AB5">
            <w:pPr>
              <w:pStyle w:val="ConsPlusNormal"/>
            </w:pPr>
            <w:r>
              <w:t>ОДПУ ГВ</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15764,04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15764,04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869.</w:t>
            </w:r>
          </w:p>
        </w:tc>
        <w:tc>
          <w:tcPr>
            <w:tcW w:w="2835" w:type="dxa"/>
          </w:tcPr>
          <w:p w:rsidR="00577AB5" w:rsidRDefault="00577AB5">
            <w:pPr>
              <w:pStyle w:val="ConsPlusNormal"/>
            </w:pPr>
            <w:r>
              <w:t>г. Орск, ул. Добровольского, д. 8а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746,00</w:t>
            </w:r>
          </w:p>
        </w:tc>
        <w:tc>
          <w:tcPr>
            <w:tcW w:w="1871" w:type="dxa"/>
          </w:tcPr>
          <w:p w:rsidR="00577AB5" w:rsidRDefault="00577AB5">
            <w:pPr>
              <w:pStyle w:val="ConsPlusNormal"/>
              <w:jc w:val="center"/>
            </w:pPr>
            <w:r>
              <w:t>52250,55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52250,55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870.</w:t>
            </w:r>
          </w:p>
        </w:tc>
        <w:tc>
          <w:tcPr>
            <w:tcW w:w="2835" w:type="dxa"/>
          </w:tcPr>
          <w:p w:rsidR="00577AB5" w:rsidRDefault="00577AB5">
            <w:pPr>
              <w:pStyle w:val="ConsPlusNormal"/>
            </w:pPr>
            <w:r>
              <w:t>г. Орск, ул. Индустриальная, д. 1а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1421,12</w:t>
            </w:r>
          </w:p>
        </w:tc>
        <w:tc>
          <w:tcPr>
            <w:tcW w:w="1871" w:type="dxa"/>
          </w:tcPr>
          <w:p w:rsidR="00577AB5" w:rsidRDefault="00577AB5">
            <w:pPr>
              <w:pStyle w:val="ConsPlusNormal"/>
              <w:jc w:val="center"/>
            </w:pPr>
            <w:r>
              <w:t>76384,63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76384,63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871.</w:t>
            </w:r>
          </w:p>
        </w:tc>
        <w:tc>
          <w:tcPr>
            <w:tcW w:w="2835" w:type="dxa"/>
          </w:tcPr>
          <w:p w:rsidR="00577AB5" w:rsidRDefault="00577AB5">
            <w:pPr>
              <w:pStyle w:val="ConsPlusNormal"/>
            </w:pPr>
            <w:r>
              <w:t>г. Орск, ул. Индустриальная, д. 1а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750,00</w:t>
            </w:r>
          </w:p>
        </w:tc>
        <w:tc>
          <w:tcPr>
            <w:tcW w:w="1871" w:type="dxa"/>
          </w:tcPr>
          <w:p w:rsidR="00577AB5" w:rsidRDefault="00577AB5">
            <w:pPr>
              <w:pStyle w:val="ConsPlusNormal"/>
              <w:jc w:val="center"/>
            </w:pPr>
            <w:r>
              <w:t>59188,74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59188,74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872.</w:t>
            </w:r>
          </w:p>
        </w:tc>
        <w:tc>
          <w:tcPr>
            <w:tcW w:w="2835" w:type="dxa"/>
          </w:tcPr>
          <w:p w:rsidR="00577AB5" w:rsidRDefault="00577AB5">
            <w:pPr>
              <w:pStyle w:val="ConsPlusNormal"/>
            </w:pPr>
            <w:r>
              <w:t>г. Орск, ул. Карельская, д. 41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110329,86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110329,86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873.</w:t>
            </w:r>
          </w:p>
        </w:tc>
        <w:tc>
          <w:tcPr>
            <w:tcW w:w="2835" w:type="dxa"/>
          </w:tcPr>
          <w:p w:rsidR="00577AB5" w:rsidRDefault="00577AB5">
            <w:pPr>
              <w:pStyle w:val="ConsPlusNormal"/>
            </w:pPr>
            <w:r>
              <w:t>г. Орск, ул. Комарова, д. 10</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79008,17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79008,17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874.</w:t>
            </w:r>
          </w:p>
        </w:tc>
        <w:tc>
          <w:tcPr>
            <w:tcW w:w="2835" w:type="dxa"/>
          </w:tcPr>
          <w:p w:rsidR="00577AB5" w:rsidRDefault="00577AB5">
            <w:pPr>
              <w:pStyle w:val="ConsPlusNormal"/>
            </w:pPr>
            <w:r>
              <w:t>г. Орск, ул. Комарова, д. 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78952,56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78952,56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875.</w:t>
            </w:r>
          </w:p>
        </w:tc>
        <w:tc>
          <w:tcPr>
            <w:tcW w:w="2835" w:type="dxa"/>
          </w:tcPr>
          <w:p w:rsidR="00577AB5" w:rsidRDefault="00577AB5">
            <w:pPr>
              <w:pStyle w:val="ConsPlusNormal"/>
            </w:pPr>
            <w:r>
              <w:t>г. Орск, ул. Комарова, д. 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1082,90</w:t>
            </w:r>
          </w:p>
        </w:tc>
        <w:tc>
          <w:tcPr>
            <w:tcW w:w="1871" w:type="dxa"/>
          </w:tcPr>
          <w:p w:rsidR="00577AB5" w:rsidRDefault="00577AB5">
            <w:pPr>
              <w:pStyle w:val="ConsPlusNormal"/>
              <w:jc w:val="center"/>
            </w:pPr>
            <w:r>
              <w:t>60520,00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60520,00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876.</w:t>
            </w:r>
          </w:p>
        </w:tc>
        <w:tc>
          <w:tcPr>
            <w:tcW w:w="2835" w:type="dxa"/>
          </w:tcPr>
          <w:p w:rsidR="00577AB5" w:rsidRDefault="00577AB5">
            <w:pPr>
              <w:pStyle w:val="ConsPlusNormal"/>
            </w:pPr>
            <w:r>
              <w:t>г. Орск, ул. Комарова, д. 7</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69869,59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69869,59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877.</w:t>
            </w:r>
          </w:p>
        </w:tc>
        <w:tc>
          <w:tcPr>
            <w:tcW w:w="2835" w:type="dxa"/>
          </w:tcPr>
          <w:p w:rsidR="00577AB5" w:rsidRDefault="00577AB5">
            <w:pPr>
              <w:pStyle w:val="ConsPlusNormal"/>
            </w:pPr>
            <w:r>
              <w:t>г. Орск, ул. Комарова, д. 7</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16939,96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16939,96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878.</w:t>
            </w:r>
          </w:p>
        </w:tc>
        <w:tc>
          <w:tcPr>
            <w:tcW w:w="2835" w:type="dxa"/>
          </w:tcPr>
          <w:p w:rsidR="00577AB5" w:rsidRDefault="00577AB5">
            <w:pPr>
              <w:pStyle w:val="ConsPlusNormal"/>
            </w:pPr>
            <w:r>
              <w:t>г. Орск, ул. Комарова, д. 8</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79105,93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79105,93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879.</w:t>
            </w:r>
          </w:p>
        </w:tc>
        <w:tc>
          <w:tcPr>
            <w:tcW w:w="2835" w:type="dxa"/>
          </w:tcPr>
          <w:p w:rsidR="00577AB5" w:rsidRDefault="00577AB5">
            <w:pPr>
              <w:pStyle w:val="ConsPlusNormal"/>
            </w:pPr>
            <w:r>
              <w:t>г. Орск, ул. Комарова, д. 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1093,40</w:t>
            </w:r>
          </w:p>
        </w:tc>
        <w:tc>
          <w:tcPr>
            <w:tcW w:w="1871" w:type="dxa"/>
          </w:tcPr>
          <w:p w:rsidR="00577AB5" w:rsidRDefault="00577AB5">
            <w:pPr>
              <w:pStyle w:val="ConsPlusNormal"/>
              <w:jc w:val="center"/>
            </w:pPr>
            <w:r>
              <w:t>60599,46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60599,46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880.</w:t>
            </w:r>
          </w:p>
        </w:tc>
        <w:tc>
          <w:tcPr>
            <w:tcW w:w="2835" w:type="dxa"/>
          </w:tcPr>
          <w:p w:rsidR="00577AB5" w:rsidRDefault="00577AB5">
            <w:pPr>
              <w:pStyle w:val="ConsPlusNormal"/>
            </w:pPr>
            <w:r>
              <w:t>г. Орск, ул. Короленко, д. 136а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68728,88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68728,88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881.</w:t>
            </w:r>
          </w:p>
        </w:tc>
        <w:tc>
          <w:tcPr>
            <w:tcW w:w="2835" w:type="dxa"/>
          </w:tcPr>
          <w:p w:rsidR="00577AB5" w:rsidRDefault="00577AB5">
            <w:pPr>
              <w:pStyle w:val="ConsPlusNormal"/>
            </w:pPr>
            <w:r>
              <w:t>г. Орск, ул. Короленко, д. 136а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1209,60</w:t>
            </w:r>
          </w:p>
        </w:tc>
        <w:tc>
          <w:tcPr>
            <w:tcW w:w="1871" w:type="dxa"/>
          </w:tcPr>
          <w:p w:rsidR="00577AB5" w:rsidRDefault="00577AB5">
            <w:pPr>
              <w:pStyle w:val="ConsPlusNormal"/>
              <w:jc w:val="center"/>
            </w:pPr>
            <w:r>
              <w:t>58667,35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58667,35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882.</w:t>
            </w:r>
          </w:p>
        </w:tc>
        <w:tc>
          <w:tcPr>
            <w:tcW w:w="2835" w:type="dxa"/>
          </w:tcPr>
          <w:p w:rsidR="00577AB5" w:rsidRDefault="00577AB5">
            <w:pPr>
              <w:pStyle w:val="ConsPlusNormal"/>
            </w:pPr>
            <w:r>
              <w:t>г. Орск, ул. Короленко, д. 142</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69161,89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69161,89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883.</w:t>
            </w:r>
          </w:p>
        </w:tc>
        <w:tc>
          <w:tcPr>
            <w:tcW w:w="2835" w:type="dxa"/>
          </w:tcPr>
          <w:p w:rsidR="00577AB5" w:rsidRDefault="00577AB5">
            <w:pPr>
              <w:pStyle w:val="ConsPlusNormal"/>
            </w:pPr>
            <w:r>
              <w:t>г. Орск, ул. Короленко, д. 142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1206,00</w:t>
            </w:r>
          </w:p>
        </w:tc>
        <w:tc>
          <w:tcPr>
            <w:tcW w:w="1871" w:type="dxa"/>
          </w:tcPr>
          <w:p w:rsidR="00577AB5" w:rsidRDefault="00577AB5">
            <w:pPr>
              <w:pStyle w:val="ConsPlusNormal"/>
              <w:jc w:val="center"/>
            </w:pPr>
            <w:r>
              <w:t>59023,98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59023,98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884.</w:t>
            </w:r>
          </w:p>
        </w:tc>
        <w:tc>
          <w:tcPr>
            <w:tcW w:w="2835" w:type="dxa"/>
          </w:tcPr>
          <w:p w:rsidR="00577AB5" w:rsidRDefault="00577AB5">
            <w:pPr>
              <w:pStyle w:val="ConsPlusNormal"/>
            </w:pPr>
            <w:r>
              <w:t>г. Орск, ул. Короленко, д. 142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1260,00</w:t>
            </w:r>
          </w:p>
        </w:tc>
        <w:tc>
          <w:tcPr>
            <w:tcW w:w="1871" w:type="dxa"/>
          </w:tcPr>
          <w:p w:rsidR="00577AB5" w:rsidRDefault="00577AB5">
            <w:pPr>
              <w:pStyle w:val="ConsPlusNormal"/>
              <w:jc w:val="center"/>
            </w:pPr>
            <w:r>
              <w:t>106287,84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106287,84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885.</w:t>
            </w:r>
          </w:p>
        </w:tc>
        <w:tc>
          <w:tcPr>
            <w:tcW w:w="2835" w:type="dxa"/>
          </w:tcPr>
          <w:p w:rsidR="00577AB5" w:rsidRDefault="00577AB5">
            <w:pPr>
              <w:pStyle w:val="ConsPlusNormal"/>
            </w:pPr>
            <w:r>
              <w:t>г. Орск, ул. Короленко,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675,00</w:t>
            </w:r>
          </w:p>
        </w:tc>
        <w:tc>
          <w:tcPr>
            <w:tcW w:w="1871" w:type="dxa"/>
          </w:tcPr>
          <w:p w:rsidR="00577AB5" w:rsidRDefault="00577AB5">
            <w:pPr>
              <w:pStyle w:val="ConsPlusNormal"/>
              <w:jc w:val="center"/>
            </w:pPr>
            <w:r>
              <w:t>81971,21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81971,21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886.</w:t>
            </w:r>
          </w:p>
        </w:tc>
        <w:tc>
          <w:tcPr>
            <w:tcW w:w="2835" w:type="dxa"/>
          </w:tcPr>
          <w:p w:rsidR="00577AB5" w:rsidRDefault="00577AB5">
            <w:pPr>
              <w:pStyle w:val="ConsPlusNormal"/>
            </w:pPr>
            <w:r>
              <w:t>г. Орск, ул. Короленко, д. 8</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58181,02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58181,02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887.</w:t>
            </w:r>
          </w:p>
        </w:tc>
        <w:tc>
          <w:tcPr>
            <w:tcW w:w="2835" w:type="dxa"/>
          </w:tcPr>
          <w:p w:rsidR="00577AB5" w:rsidRDefault="00577AB5">
            <w:pPr>
              <w:pStyle w:val="ConsPlusNormal"/>
            </w:pPr>
            <w:r>
              <w:t>г. Орск, ул. Короленко, д. 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1638,90</w:t>
            </w:r>
          </w:p>
        </w:tc>
        <w:tc>
          <w:tcPr>
            <w:tcW w:w="1871" w:type="dxa"/>
          </w:tcPr>
          <w:p w:rsidR="00577AB5" w:rsidRDefault="00577AB5">
            <w:pPr>
              <w:pStyle w:val="ConsPlusNormal"/>
              <w:jc w:val="center"/>
            </w:pPr>
            <w:r>
              <w:t>67911,64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67911,64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888.</w:t>
            </w:r>
          </w:p>
        </w:tc>
        <w:tc>
          <w:tcPr>
            <w:tcW w:w="2835" w:type="dxa"/>
          </w:tcPr>
          <w:p w:rsidR="00577AB5" w:rsidRDefault="00577AB5">
            <w:pPr>
              <w:pStyle w:val="ConsPlusNormal"/>
            </w:pPr>
            <w:r>
              <w:t>г. Орск, ул. Крайняя, д. 42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32462,94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32462,94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889.</w:t>
            </w:r>
          </w:p>
        </w:tc>
        <w:tc>
          <w:tcPr>
            <w:tcW w:w="2835" w:type="dxa"/>
          </w:tcPr>
          <w:p w:rsidR="00577AB5" w:rsidRDefault="00577AB5">
            <w:pPr>
              <w:pStyle w:val="ConsPlusNormal"/>
            </w:pPr>
            <w:r>
              <w:t>г. Орск, ул. Краматорская, д. 10</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1450,00</w:t>
            </w:r>
          </w:p>
        </w:tc>
        <w:tc>
          <w:tcPr>
            <w:tcW w:w="1871" w:type="dxa"/>
          </w:tcPr>
          <w:p w:rsidR="00577AB5" w:rsidRDefault="00577AB5">
            <w:pPr>
              <w:pStyle w:val="ConsPlusNormal"/>
              <w:jc w:val="center"/>
            </w:pPr>
            <w:r>
              <w:t>97807,48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97807,48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890.</w:t>
            </w:r>
          </w:p>
        </w:tc>
        <w:tc>
          <w:tcPr>
            <w:tcW w:w="2835" w:type="dxa"/>
          </w:tcPr>
          <w:p w:rsidR="00577AB5" w:rsidRDefault="00577AB5">
            <w:pPr>
              <w:pStyle w:val="ConsPlusNormal"/>
            </w:pPr>
            <w:r>
              <w:t>г. Орск, ул. Краматорская, д. 10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750,00</w:t>
            </w:r>
          </w:p>
        </w:tc>
        <w:tc>
          <w:tcPr>
            <w:tcW w:w="1871" w:type="dxa"/>
          </w:tcPr>
          <w:p w:rsidR="00577AB5" w:rsidRDefault="00577AB5">
            <w:pPr>
              <w:pStyle w:val="ConsPlusNormal"/>
              <w:jc w:val="center"/>
            </w:pPr>
            <w:r>
              <w:t>56517,55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56517,55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891.</w:t>
            </w:r>
          </w:p>
        </w:tc>
        <w:tc>
          <w:tcPr>
            <w:tcW w:w="2835" w:type="dxa"/>
          </w:tcPr>
          <w:p w:rsidR="00577AB5" w:rsidRDefault="00577AB5">
            <w:pPr>
              <w:pStyle w:val="ConsPlusNormal"/>
            </w:pPr>
            <w:r>
              <w:t>г. Орск, ул. Краматорская, д. 10а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115520,18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115520,18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892.</w:t>
            </w:r>
          </w:p>
        </w:tc>
        <w:tc>
          <w:tcPr>
            <w:tcW w:w="2835" w:type="dxa"/>
          </w:tcPr>
          <w:p w:rsidR="00577AB5" w:rsidRDefault="00577AB5">
            <w:pPr>
              <w:pStyle w:val="ConsPlusNormal"/>
            </w:pPr>
            <w:r>
              <w:t>г. Орск, ул. Краматорская, д. 10а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745,00</w:t>
            </w:r>
          </w:p>
        </w:tc>
        <w:tc>
          <w:tcPr>
            <w:tcW w:w="1871" w:type="dxa"/>
          </w:tcPr>
          <w:p w:rsidR="00577AB5" w:rsidRDefault="00577AB5">
            <w:pPr>
              <w:pStyle w:val="ConsPlusNormal"/>
              <w:jc w:val="center"/>
            </w:pPr>
            <w:r>
              <w:t>63535,62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63535,62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893.</w:t>
            </w:r>
          </w:p>
        </w:tc>
        <w:tc>
          <w:tcPr>
            <w:tcW w:w="2835" w:type="dxa"/>
          </w:tcPr>
          <w:p w:rsidR="00577AB5" w:rsidRDefault="00577AB5">
            <w:pPr>
              <w:pStyle w:val="ConsPlusNormal"/>
            </w:pPr>
            <w:r>
              <w:t>г. Орск, ул. Краматорская, д. 12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2160,00</w:t>
            </w:r>
          </w:p>
        </w:tc>
        <w:tc>
          <w:tcPr>
            <w:tcW w:w="1871" w:type="dxa"/>
          </w:tcPr>
          <w:p w:rsidR="00577AB5" w:rsidRDefault="00577AB5">
            <w:pPr>
              <w:pStyle w:val="ConsPlusNormal"/>
              <w:jc w:val="center"/>
            </w:pPr>
            <w:r>
              <w:t>88138,57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88138,57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894.</w:t>
            </w:r>
          </w:p>
        </w:tc>
        <w:tc>
          <w:tcPr>
            <w:tcW w:w="2835" w:type="dxa"/>
          </w:tcPr>
          <w:p w:rsidR="00577AB5" w:rsidRDefault="00577AB5">
            <w:pPr>
              <w:pStyle w:val="ConsPlusNormal"/>
            </w:pPr>
            <w:r>
              <w:t>г. Орск, ул. Краматорская, д. 12а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92053,27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92053,27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895.</w:t>
            </w:r>
          </w:p>
        </w:tc>
        <w:tc>
          <w:tcPr>
            <w:tcW w:w="2835" w:type="dxa"/>
          </w:tcPr>
          <w:p w:rsidR="00577AB5" w:rsidRDefault="00577AB5">
            <w:pPr>
              <w:pStyle w:val="ConsPlusNormal"/>
            </w:pPr>
            <w:r>
              <w:t>г. Орск, ул. Краматорская, д. 12а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748,00</w:t>
            </w:r>
          </w:p>
        </w:tc>
        <w:tc>
          <w:tcPr>
            <w:tcW w:w="1871" w:type="dxa"/>
          </w:tcPr>
          <w:p w:rsidR="00577AB5" w:rsidRDefault="00577AB5">
            <w:pPr>
              <w:pStyle w:val="ConsPlusNormal"/>
              <w:jc w:val="center"/>
            </w:pPr>
            <w:r>
              <w:t>54242,09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54242,09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896.</w:t>
            </w:r>
          </w:p>
        </w:tc>
        <w:tc>
          <w:tcPr>
            <w:tcW w:w="2835" w:type="dxa"/>
          </w:tcPr>
          <w:p w:rsidR="00577AB5" w:rsidRDefault="00577AB5">
            <w:pPr>
              <w:pStyle w:val="ConsPlusNormal"/>
            </w:pPr>
            <w:r>
              <w:t>г. Орск, ул. Краматорская, д. 3а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42961,31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42961,31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897.</w:t>
            </w:r>
          </w:p>
        </w:tc>
        <w:tc>
          <w:tcPr>
            <w:tcW w:w="2835" w:type="dxa"/>
          </w:tcPr>
          <w:p w:rsidR="00577AB5" w:rsidRDefault="00577AB5">
            <w:pPr>
              <w:pStyle w:val="ConsPlusNormal"/>
            </w:pPr>
            <w:r>
              <w:t xml:space="preserve">г. Орск, ул. Краматорская, д. </w:t>
            </w:r>
            <w:r>
              <w:lastRenderedPageBreak/>
              <w:t>3б</w:t>
            </w:r>
          </w:p>
        </w:tc>
        <w:tc>
          <w:tcPr>
            <w:tcW w:w="1871" w:type="dxa"/>
          </w:tcPr>
          <w:p w:rsidR="00577AB5" w:rsidRDefault="00577AB5">
            <w:pPr>
              <w:pStyle w:val="ConsPlusNormal"/>
            </w:pPr>
            <w:r>
              <w:lastRenderedPageBreak/>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65456,69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65456,69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898.</w:t>
            </w:r>
          </w:p>
        </w:tc>
        <w:tc>
          <w:tcPr>
            <w:tcW w:w="2835" w:type="dxa"/>
          </w:tcPr>
          <w:p w:rsidR="00577AB5" w:rsidRDefault="00577AB5">
            <w:pPr>
              <w:pStyle w:val="ConsPlusNormal"/>
            </w:pPr>
            <w:r>
              <w:t>г. Орск, ул. Краматорская, д. 3б</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620,00</w:t>
            </w:r>
          </w:p>
        </w:tc>
        <w:tc>
          <w:tcPr>
            <w:tcW w:w="1871" w:type="dxa"/>
          </w:tcPr>
          <w:p w:rsidR="00577AB5" w:rsidRDefault="00577AB5">
            <w:pPr>
              <w:pStyle w:val="ConsPlusNormal"/>
              <w:jc w:val="center"/>
            </w:pPr>
            <w:r>
              <w:t>53523,44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53523,44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899.</w:t>
            </w:r>
          </w:p>
        </w:tc>
        <w:tc>
          <w:tcPr>
            <w:tcW w:w="2835" w:type="dxa"/>
          </w:tcPr>
          <w:p w:rsidR="00577AB5" w:rsidRDefault="00577AB5">
            <w:pPr>
              <w:pStyle w:val="ConsPlusNormal"/>
            </w:pPr>
            <w:r>
              <w:t>г. Орск, ул. Краматорская, д. 52б</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757,10</w:t>
            </w:r>
          </w:p>
        </w:tc>
        <w:tc>
          <w:tcPr>
            <w:tcW w:w="1871" w:type="dxa"/>
          </w:tcPr>
          <w:p w:rsidR="00577AB5" w:rsidRDefault="00577AB5">
            <w:pPr>
              <w:pStyle w:val="ConsPlusNormal"/>
              <w:jc w:val="center"/>
            </w:pPr>
            <w:r>
              <w:t>52244,15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52244,15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900.</w:t>
            </w:r>
          </w:p>
        </w:tc>
        <w:tc>
          <w:tcPr>
            <w:tcW w:w="2835" w:type="dxa"/>
          </w:tcPr>
          <w:p w:rsidR="00577AB5" w:rsidRDefault="00577AB5">
            <w:pPr>
              <w:pStyle w:val="ConsPlusNormal"/>
            </w:pPr>
            <w:r>
              <w:t>г. Орск, ул. Краматорская, д. 9б</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1240,00</w:t>
            </w:r>
          </w:p>
        </w:tc>
        <w:tc>
          <w:tcPr>
            <w:tcW w:w="1871" w:type="dxa"/>
          </w:tcPr>
          <w:p w:rsidR="00577AB5" w:rsidRDefault="00577AB5">
            <w:pPr>
              <w:pStyle w:val="ConsPlusNormal"/>
              <w:jc w:val="center"/>
            </w:pPr>
            <w:r>
              <w:t>69621,77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69621,77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901.</w:t>
            </w:r>
          </w:p>
        </w:tc>
        <w:tc>
          <w:tcPr>
            <w:tcW w:w="2835" w:type="dxa"/>
          </w:tcPr>
          <w:p w:rsidR="00577AB5" w:rsidRDefault="00577AB5">
            <w:pPr>
              <w:pStyle w:val="ConsPlusNormal"/>
            </w:pPr>
            <w:r>
              <w:t>г. Орск, ул. Краснодонская, д. 11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68143,77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68143,77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902.</w:t>
            </w:r>
          </w:p>
        </w:tc>
        <w:tc>
          <w:tcPr>
            <w:tcW w:w="2835" w:type="dxa"/>
          </w:tcPr>
          <w:p w:rsidR="00577AB5" w:rsidRDefault="00577AB5">
            <w:pPr>
              <w:pStyle w:val="ConsPlusNormal"/>
            </w:pPr>
            <w:r>
              <w:t>г. Орск, ул. Краснодонская, д. 11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32285,98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32285,98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903.</w:t>
            </w:r>
          </w:p>
        </w:tc>
        <w:tc>
          <w:tcPr>
            <w:tcW w:w="2835" w:type="dxa"/>
          </w:tcPr>
          <w:p w:rsidR="00577AB5" w:rsidRDefault="00577AB5">
            <w:pPr>
              <w:pStyle w:val="ConsPlusNormal"/>
            </w:pPr>
            <w:r>
              <w:t>г. Орск, ул. Кутузова, д. 54а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72686,23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72686,23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904.</w:t>
            </w:r>
          </w:p>
        </w:tc>
        <w:tc>
          <w:tcPr>
            <w:tcW w:w="2835" w:type="dxa"/>
          </w:tcPr>
          <w:p w:rsidR="00577AB5" w:rsidRDefault="00577AB5">
            <w:pPr>
              <w:pStyle w:val="ConsPlusNormal"/>
            </w:pPr>
            <w:r>
              <w:t>г. Орск, ул. Кутузова, д. 56</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72387,06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72387,06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905.</w:t>
            </w:r>
          </w:p>
        </w:tc>
        <w:tc>
          <w:tcPr>
            <w:tcW w:w="2835" w:type="dxa"/>
          </w:tcPr>
          <w:p w:rsidR="00577AB5" w:rsidRDefault="00577AB5">
            <w:pPr>
              <w:pStyle w:val="ConsPlusNormal"/>
            </w:pPr>
            <w:r>
              <w:t>г. Орск, ул. Кутузова, д. 58</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2090,00</w:t>
            </w:r>
          </w:p>
        </w:tc>
        <w:tc>
          <w:tcPr>
            <w:tcW w:w="1871" w:type="dxa"/>
          </w:tcPr>
          <w:p w:rsidR="00577AB5" w:rsidRDefault="00577AB5">
            <w:pPr>
              <w:pStyle w:val="ConsPlusNormal"/>
              <w:jc w:val="center"/>
            </w:pPr>
            <w:r>
              <w:t>101544,30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101544,30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906.</w:t>
            </w:r>
          </w:p>
        </w:tc>
        <w:tc>
          <w:tcPr>
            <w:tcW w:w="2835" w:type="dxa"/>
          </w:tcPr>
          <w:p w:rsidR="00577AB5" w:rsidRDefault="00577AB5">
            <w:pPr>
              <w:pStyle w:val="ConsPlusNormal"/>
            </w:pPr>
            <w:r>
              <w:t>г. Орск, ул. Ломоносова, д. 2б</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1450,00</w:t>
            </w:r>
          </w:p>
        </w:tc>
        <w:tc>
          <w:tcPr>
            <w:tcW w:w="1871" w:type="dxa"/>
          </w:tcPr>
          <w:p w:rsidR="00577AB5" w:rsidRDefault="00577AB5">
            <w:pPr>
              <w:pStyle w:val="ConsPlusNormal"/>
              <w:jc w:val="center"/>
            </w:pPr>
            <w:r>
              <w:t>76571,18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76571,18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907.</w:t>
            </w:r>
          </w:p>
        </w:tc>
        <w:tc>
          <w:tcPr>
            <w:tcW w:w="2835" w:type="dxa"/>
          </w:tcPr>
          <w:p w:rsidR="00577AB5" w:rsidRDefault="00577AB5">
            <w:pPr>
              <w:pStyle w:val="ConsPlusNormal"/>
            </w:pPr>
            <w:r>
              <w:t>г. Орск, ул. Ломоносова, д. 2б</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750,00</w:t>
            </w:r>
          </w:p>
        </w:tc>
        <w:tc>
          <w:tcPr>
            <w:tcW w:w="1871" w:type="dxa"/>
          </w:tcPr>
          <w:p w:rsidR="00577AB5" w:rsidRDefault="00577AB5">
            <w:pPr>
              <w:pStyle w:val="ConsPlusNormal"/>
              <w:jc w:val="center"/>
            </w:pPr>
            <w:r>
              <w:t>54175,70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54175,70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908.</w:t>
            </w:r>
          </w:p>
        </w:tc>
        <w:tc>
          <w:tcPr>
            <w:tcW w:w="2835" w:type="dxa"/>
          </w:tcPr>
          <w:p w:rsidR="00577AB5" w:rsidRDefault="00577AB5">
            <w:pPr>
              <w:pStyle w:val="ConsPlusNormal"/>
            </w:pPr>
            <w:r>
              <w:t>г. Орск, ул. М. Жукова, д. 17</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98100,92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98100,92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909.</w:t>
            </w:r>
          </w:p>
        </w:tc>
        <w:tc>
          <w:tcPr>
            <w:tcW w:w="2835" w:type="dxa"/>
          </w:tcPr>
          <w:p w:rsidR="00577AB5" w:rsidRDefault="00577AB5">
            <w:pPr>
              <w:pStyle w:val="ConsPlusNormal"/>
            </w:pPr>
            <w:r>
              <w:t>г. Орск, ул. М. Жукова, д. 17</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22466,50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22466,50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910.</w:t>
            </w:r>
          </w:p>
        </w:tc>
        <w:tc>
          <w:tcPr>
            <w:tcW w:w="2835" w:type="dxa"/>
          </w:tcPr>
          <w:p w:rsidR="00577AB5" w:rsidRDefault="00577AB5">
            <w:pPr>
              <w:pStyle w:val="ConsPlusNormal"/>
            </w:pPr>
            <w:r>
              <w:t>г. Орск, ул. М. Жукова, д. 5</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31468,56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31468,56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911.</w:t>
            </w:r>
          </w:p>
        </w:tc>
        <w:tc>
          <w:tcPr>
            <w:tcW w:w="2835" w:type="dxa"/>
          </w:tcPr>
          <w:p w:rsidR="00577AB5" w:rsidRDefault="00577AB5">
            <w:pPr>
              <w:pStyle w:val="ConsPlusNormal"/>
            </w:pPr>
            <w:r>
              <w:t>г. Орск, ул. Машиностроителей, д. 57</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47686,21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47686,21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912.</w:t>
            </w:r>
          </w:p>
        </w:tc>
        <w:tc>
          <w:tcPr>
            <w:tcW w:w="2835" w:type="dxa"/>
          </w:tcPr>
          <w:p w:rsidR="00577AB5" w:rsidRDefault="00577AB5">
            <w:pPr>
              <w:pStyle w:val="ConsPlusNormal"/>
            </w:pPr>
            <w:r>
              <w:t>г. Орск, ул. Медногорская, д. 15а</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65869,55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65869,55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913.</w:t>
            </w:r>
          </w:p>
        </w:tc>
        <w:tc>
          <w:tcPr>
            <w:tcW w:w="2835" w:type="dxa"/>
          </w:tcPr>
          <w:p w:rsidR="00577AB5" w:rsidRDefault="00577AB5">
            <w:pPr>
              <w:pStyle w:val="ConsPlusNormal"/>
            </w:pPr>
            <w:r>
              <w:t>г. Орск, ул. Медногорская, д. 15а</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16622,24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16622,24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914.</w:t>
            </w:r>
          </w:p>
        </w:tc>
        <w:tc>
          <w:tcPr>
            <w:tcW w:w="2835" w:type="dxa"/>
          </w:tcPr>
          <w:p w:rsidR="00577AB5" w:rsidRDefault="00577AB5">
            <w:pPr>
              <w:pStyle w:val="ConsPlusNormal"/>
            </w:pPr>
            <w:r>
              <w:t>г. Орск, ул. Медногорская, д. 15б</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67253,11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67253,11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915.</w:t>
            </w:r>
          </w:p>
        </w:tc>
        <w:tc>
          <w:tcPr>
            <w:tcW w:w="2835" w:type="dxa"/>
          </w:tcPr>
          <w:p w:rsidR="00577AB5" w:rsidRDefault="00577AB5">
            <w:pPr>
              <w:pStyle w:val="ConsPlusNormal"/>
            </w:pPr>
            <w:r>
              <w:t>г. Орск, ул. Медногорская, д. 15б</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16819,47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16819,47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916.</w:t>
            </w:r>
          </w:p>
        </w:tc>
        <w:tc>
          <w:tcPr>
            <w:tcW w:w="2835" w:type="dxa"/>
          </w:tcPr>
          <w:p w:rsidR="00577AB5" w:rsidRDefault="00577AB5">
            <w:pPr>
              <w:pStyle w:val="ConsPlusNormal"/>
            </w:pPr>
            <w:r>
              <w:t>г. Орск, ул. Медногорская, д. 19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544,00</w:t>
            </w:r>
          </w:p>
        </w:tc>
        <w:tc>
          <w:tcPr>
            <w:tcW w:w="1871" w:type="dxa"/>
          </w:tcPr>
          <w:p w:rsidR="00577AB5" w:rsidRDefault="00577AB5">
            <w:pPr>
              <w:pStyle w:val="ConsPlusNormal"/>
              <w:jc w:val="center"/>
            </w:pPr>
            <w:r>
              <w:t>49080,25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49080,25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917.</w:t>
            </w:r>
          </w:p>
        </w:tc>
        <w:tc>
          <w:tcPr>
            <w:tcW w:w="2835" w:type="dxa"/>
          </w:tcPr>
          <w:p w:rsidR="00577AB5" w:rsidRDefault="00577AB5">
            <w:pPr>
              <w:pStyle w:val="ConsPlusNormal"/>
            </w:pPr>
            <w:r>
              <w:t>г. Орск, ул. Медногорская, д. 22</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42060,61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42060,61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918.</w:t>
            </w:r>
          </w:p>
        </w:tc>
        <w:tc>
          <w:tcPr>
            <w:tcW w:w="2835" w:type="dxa"/>
          </w:tcPr>
          <w:p w:rsidR="00577AB5" w:rsidRDefault="00577AB5">
            <w:pPr>
              <w:pStyle w:val="ConsPlusNormal"/>
            </w:pPr>
            <w:r>
              <w:t>г. Орск, ул. Медногорская, д. 22</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13340,00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13340,00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919.</w:t>
            </w:r>
          </w:p>
        </w:tc>
        <w:tc>
          <w:tcPr>
            <w:tcW w:w="2835" w:type="dxa"/>
          </w:tcPr>
          <w:p w:rsidR="00577AB5" w:rsidRDefault="00577AB5">
            <w:pPr>
              <w:pStyle w:val="ConsPlusNormal"/>
            </w:pPr>
            <w:r>
              <w:t>г. Орск, ул. Медногорская, д. 24</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52577,88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52577,88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920.</w:t>
            </w:r>
          </w:p>
        </w:tc>
        <w:tc>
          <w:tcPr>
            <w:tcW w:w="2835" w:type="dxa"/>
          </w:tcPr>
          <w:p w:rsidR="00577AB5" w:rsidRDefault="00577AB5">
            <w:pPr>
              <w:pStyle w:val="ConsPlusNormal"/>
            </w:pPr>
            <w:r>
              <w:t>г. Орск, ул. Медногорская, д. 24</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31822,28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31822,28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921.</w:t>
            </w:r>
          </w:p>
        </w:tc>
        <w:tc>
          <w:tcPr>
            <w:tcW w:w="2835" w:type="dxa"/>
          </w:tcPr>
          <w:p w:rsidR="00577AB5" w:rsidRDefault="00577AB5">
            <w:pPr>
              <w:pStyle w:val="ConsPlusNormal"/>
            </w:pPr>
            <w:r>
              <w:t xml:space="preserve">г. Орск, ул. Медногорская, д. </w:t>
            </w:r>
            <w:r>
              <w:lastRenderedPageBreak/>
              <w:t>26</w:t>
            </w:r>
          </w:p>
        </w:tc>
        <w:tc>
          <w:tcPr>
            <w:tcW w:w="1871" w:type="dxa"/>
          </w:tcPr>
          <w:p w:rsidR="00577AB5" w:rsidRDefault="00577AB5">
            <w:pPr>
              <w:pStyle w:val="ConsPlusNormal"/>
            </w:pPr>
            <w:r>
              <w:lastRenderedPageBreak/>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46824,74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46824,74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922.</w:t>
            </w:r>
          </w:p>
        </w:tc>
        <w:tc>
          <w:tcPr>
            <w:tcW w:w="2835" w:type="dxa"/>
          </w:tcPr>
          <w:p w:rsidR="00577AB5" w:rsidRDefault="00577AB5">
            <w:pPr>
              <w:pStyle w:val="ConsPlusNormal"/>
            </w:pPr>
            <w:r>
              <w:t>г. Орск, ул. Медногорская, д. 28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878,00</w:t>
            </w:r>
          </w:p>
        </w:tc>
        <w:tc>
          <w:tcPr>
            <w:tcW w:w="1871" w:type="dxa"/>
          </w:tcPr>
          <w:p w:rsidR="00577AB5" w:rsidRDefault="00577AB5">
            <w:pPr>
              <w:pStyle w:val="ConsPlusNormal"/>
              <w:jc w:val="center"/>
            </w:pPr>
            <w:r>
              <w:t>87941,79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87941,79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923.</w:t>
            </w:r>
          </w:p>
        </w:tc>
        <w:tc>
          <w:tcPr>
            <w:tcW w:w="2835" w:type="dxa"/>
          </w:tcPr>
          <w:p w:rsidR="00577AB5" w:rsidRDefault="00577AB5">
            <w:pPr>
              <w:pStyle w:val="ConsPlusNormal"/>
            </w:pPr>
            <w:r>
              <w:t>г. Орск, ул. Молодежная, д. 10</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1450,00</w:t>
            </w:r>
          </w:p>
        </w:tc>
        <w:tc>
          <w:tcPr>
            <w:tcW w:w="1871" w:type="dxa"/>
          </w:tcPr>
          <w:p w:rsidR="00577AB5" w:rsidRDefault="00577AB5">
            <w:pPr>
              <w:pStyle w:val="ConsPlusNormal"/>
              <w:jc w:val="center"/>
            </w:pPr>
            <w:r>
              <w:t>76508,30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76508,30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924.</w:t>
            </w:r>
          </w:p>
        </w:tc>
        <w:tc>
          <w:tcPr>
            <w:tcW w:w="2835" w:type="dxa"/>
          </w:tcPr>
          <w:p w:rsidR="00577AB5" w:rsidRDefault="00577AB5">
            <w:pPr>
              <w:pStyle w:val="ConsPlusNormal"/>
            </w:pPr>
            <w:r>
              <w:t>г. Орск, ул. Молодежная, д. 10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750,00</w:t>
            </w:r>
          </w:p>
        </w:tc>
        <w:tc>
          <w:tcPr>
            <w:tcW w:w="1871" w:type="dxa"/>
          </w:tcPr>
          <w:p w:rsidR="00577AB5" w:rsidRDefault="00577AB5">
            <w:pPr>
              <w:pStyle w:val="ConsPlusNormal"/>
              <w:jc w:val="center"/>
            </w:pPr>
            <w:r>
              <w:t>54145,85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54145,85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925.</w:t>
            </w:r>
          </w:p>
        </w:tc>
        <w:tc>
          <w:tcPr>
            <w:tcW w:w="2835" w:type="dxa"/>
          </w:tcPr>
          <w:p w:rsidR="00577AB5" w:rsidRDefault="00577AB5">
            <w:pPr>
              <w:pStyle w:val="ConsPlusNormal"/>
            </w:pPr>
            <w:r>
              <w:t>г. Орск, ул. Молодежная,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240,00</w:t>
            </w:r>
          </w:p>
        </w:tc>
        <w:tc>
          <w:tcPr>
            <w:tcW w:w="1871" w:type="dxa"/>
          </w:tcPr>
          <w:p w:rsidR="00577AB5" w:rsidRDefault="00577AB5">
            <w:pPr>
              <w:pStyle w:val="ConsPlusNormal"/>
              <w:jc w:val="center"/>
            </w:pPr>
            <w:r>
              <w:t>65695,82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65695,82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926.</w:t>
            </w:r>
          </w:p>
        </w:tc>
        <w:tc>
          <w:tcPr>
            <w:tcW w:w="2835" w:type="dxa"/>
          </w:tcPr>
          <w:p w:rsidR="00577AB5" w:rsidRDefault="00577AB5">
            <w:pPr>
              <w:pStyle w:val="ConsPlusNormal"/>
            </w:pPr>
            <w:r>
              <w:t>г. Орск, ул. Молодежная, д. 2а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240,00</w:t>
            </w:r>
          </w:p>
        </w:tc>
        <w:tc>
          <w:tcPr>
            <w:tcW w:w="1871" w:type="dxa"/>
          </w:tcPr>
          <w:p w:rsidR="00577AB5" w:rsidRDefault="00577AB5">
            <w:pPr>
              <w:pStyle w:val="ConsPlusNormal"/>
              <w:jc w:val="center"/>
            </w:pPr>
            <w:r>
              <w:t>65819,21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65819,21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927.</w:t>
            </w:r>
          </w:p>
        </w:tc>
        <w:tc>
          <w:tcPr>
            <w:tcW w:w="2835" w:type="dxa"/>
          </w:tcPr>
          <w:p w:rsidR="00577AB5" w:rsidRDefault="00577AB5">
            <w:pPr>
              <w:pStyle w:val="ConsPlusNormal"/>
            </w:pPr>
            <w:r>
              <w:t>г. Орск, ул. Молодежная, д. 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76659,44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76659,44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928.</w:t>
            </w:r>
          </w:p>
        </w:tc>
        <w:tc>
          <w:tcPr>
            <w:tcW w:w="2835" w:type="dxa"/>
          </w:tcPr>
          <w:p w:rsidR="00577AB5" w:rsidRDefault="00577AB5">
            <w:pPr>
              <w:pStyle w:val="ConsPlusNormal"/>
            </w:pPr>
            <w:r>
              <w:t>г. Орск, ул. Молодежная,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750,00</w:t>
            </w:r>
          </w:p>
        </w:tc>
        <w:tc>
          <w:tcPr>
            <w:tcW w:w="1871" w:type="dxa"/>
          </w:tcPr>
          <w:p w:rsidR="00577AB5" w:rsidRDefault="00577AB5">
            <w:pPr>
              <w:pStyle w:val="ConsPlusNormal"/>
              <w:jc w:val="center"/>
            </w:pPr>
            <w:r>
              <w:t>54217,55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54217,55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929.</w:t>
            </w:r>
          </w:p>
        </w:tc>
        <w:tc>
          <w:tcPr>
            <w:tcW w:w="2835" w:type="dxa"/>
          </w:tcPr>
          <w:p w:rsidR="00577AB5" w:rsidRDefault="00577AB5">
            <w:pPr>
              <w:pStyle w:val="ConsPlusNormal"/>
            </w:pPr>
            <w:r>
              <w:t>г. Орск, ул. Молодежная, д. 8</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1450,00</w:t>
            </w:r>
          </w:p>
        </w:tc>
        <w:tc>
          <w:tcPr>
            <w:tcW w:w="1871" w:type="dxa"/>
          </w:tcPr>
          <w:p w:rsidR="00577AB5" w:rsidRDefault="00577AB5">
            <w:pPr>
              <w:pStyle w:val="ConsPlusNormal"/>
              <w:jc w:val="center"/>
            </w:pPr>
            <w:r>
              <w:t>76441,78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76441,78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930.</w:t>
            </w:r>
          </w:p>
        </w:tc>
        <w:tc>
          <w:tcPr>
            <w:tcW w:w="2835" w:type="dxa"/>
          </w:tcPr>
          <w:p w:rsidR="00577AB5" w:rsidRDefault="00577AB5">
            <w:pPr>
              <w:pStyle w:val="ConsPlusNormal"/>
            </w:pPr>
            <w:r>
              <w:t>г. Орск, ул. Молодежная, д. 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750,00</w:t>
            </w:r>
          </w:p>
        </w:tc>
        <w:tc>
          <w:tcPr>
            <w:tcW w:w="1871" w:type="dxa"/>
          </w:tcPr>
          <w:p w:rsidR="00577AB5" w:rsidRDefault="00577AB5">
            <w:pPr>
              <w:pStyle w:val="ConsPlusNormal"/>
              <w:jc w:val="center"/>
            </w:pPr>
            <w:r>
              <w:t>54114,32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54114,32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931.</w:t>
            </w:r>
          </w:p>
        </w:tc>
        <w:tc>
          <w:tcPr>
            <w:tcW w:w="2835" w:type="dxa"/>
          </w:tcPr>
          <w:p w:rsidR="00577AB5" w:rsidRDefault="00577AB5">
            <w:pPr>
              <w:pStyle w:val="ConsPlusNormal"/>
            </w:pPr>
            <w:r>
              <w:t xml:space="preserve">г. Орск, ул. Нефтяников, д. </w:t>
            </w:r>
            <w:r>
              <w:lastRenderedPageBreak/>
              <w:t>10</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856,10</w:t>
            </w:r>
          </w:p>
        </w:tc>
        <w:tc>
          <w:tcPr>
            <w:tcW w:w="1871" w:type="dxa"/>
          </w:tcPr>
          <w:p w:rsidR="00577AB5" w:rsidRDefault="00577AB5">
            <w:pPr>
              <w:pStyle w:val="ConsPlusNormal"/>
              <w:jc w:val="center"/>
            </w:pPr>
            <w:r>
              <w:t>78116,37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78116,37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932.</w:t>
            </w:r>
          </w:p>
        </w:tc>
        <w:tc>
          <w:tcPr>
            <w:tcW w:w="2835" w:type="dxa"/>
          </w:tcPr>
          <w:p w:rsidR="00577AB5" w:rsidRDefault="00577AB5">
            <w:pPr>
              <w:pStyle w:val="ConsPlusNormal"/>
            </w:pPr>
            <w:r>
              <w:t>г. Орск, ул. Нефтяников, д. 1а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325,00</w:t>
            </w:r>
          </w:p>
        </w:tc>
        <w:tc>
          <w:tcPr>
            <w:tcW w:w="1871" w:type="dxa"/>
          </w:tcPr>
          <w:p w:rsidR="00577AB5" w:rsidRDefault="00577AB5">
            <w:pPr>
              <w:pStyle w:val="ConsPlusNormal"/>
              <w:jc w:val="center"/>
            </w:pPr>
            <w:r>
              <w:t>64257,81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64257,81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933.</w:t>
            </w:r>
          </w:p>
        </w:tc>
        <w:tc>
          <w:tcPr>
            <w:tcW w:w="2835" w:type="dxa"/>
          </w:tcPr>
          <w:p w:rsidR="00577AB5" w:rsidRDefault="00577AB5">
            <w:pPr>
              <w:pStyle w:val="ConsPlusNormal"/>
            </w:pPr>
            <w:r>
              <w:t>г. Орск, ул. Нефтяников, д. 6</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33413,46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33413,46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934.</w:t>
            </w:r>
          </w:p>
        </w:tc>
        <w:tc>
          <w:tcPr>
            <w:tcW w:w="2835" w:type="dxa"/>
          </w:tcPr>
          <w:p w:rsidR="00577AB5" w:rsidRDefault="00577AB5">
            <w:pPr>
              <w:pStyle w:val="ConsPlusNormal"/>
            </w:pPr>
            <w:r>
              <w:t>г. Орск, ул. Новосибирская, д. 16</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62477,67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62477,67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935.</w:t>
            </w:r>
          </w:p>
        </w:tc>
        <w:tc>
          <w:tcPr>
            <w:tcW w:w="2835" w:type="dxa"/>
          </w:tcPr>
          <w:p w:rsidR="00577AB5" w:rsidRDefault="00577AB5">
            <w:pPr>
              <w:pStyle w:val="ConsPlusNormal"/>
            </w:pPr>
            <w:r>
              <w:t>г. Орск, ул. Омская, д. 50</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67782,64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67782,64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936.</w:t>
            </w:r>
          </w:p>
        </w:tc>
        <w:tc>
          <w:tcPr>
            <w:tcW w:w="2835" w:type="dxa"/>
          </w:tcPr>
          <w:p w:rsidR="00577AB5" w:rsidRDefault="00577AB5">
            <w:pPr>
              <w:pStyle w:val="ConsPlusNormal"/>
            </w:pPr>
            <w:r>
              <w:t>г. Орск, ул. Омская, д. 50</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16894,90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16894,90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937.</w:t>
            </w:r>
          </w:p>
        </w:tc>
        <w:tc>
          <w:tcPr>
            <w:tcW w:w="2835" w:type="dxa"/>
          </w:tcPr>
          <w:p w:rsidR="00577AB5" w:rsidRDefault="00577AB5">
            <w:pPr>
              <w:pStyle w:val="ConsPlusNormal"/>
            </w:pPr>
            <w:r>
              <w:t>г. Орск, ул. Омская, д. 67</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77219,62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77219,62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938.</w:t>
            </w:r>
          </w:p>
        </w:tc>
        <w:tc>
          <w:tcPr>
            <w:tcW w:w="2835" w:type="dxa"/>
          </w:tcPr>
          <w:p w:rsidR="00577AB5" w:rsidRDefault="00577AB5">
            <w:pPr>
              <w:pStyle w:val="ConsPlusNormal"/>
            </w:pPr>
            <w:r>
              <w:t>г. Орск, ул. Омская, д. 67</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1183,70</w:t>
            </w:r>
          </w:p>
        </w:tc>
        <w:tc>
          <w:tcPr>
            <w:tcW w:w="1871" w:type="dxa"/>
          </w:tcPr>
          <w:p w:rsidR="00577AB5" w:rsidRDefault="00577AB5">
            <w:pPr>
              <w:pStyle w:val="ConsPlusNormal"/>
              <w:jc w:val="center"/>
            </w:pPr>
            <w:r>
              <w:t>101548,47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101548,47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939.</w:t>
            </w:r>
          </w:p>
        </w:tc>
        <w:tc>
          <w:tcPr>
            <w:tcW w:w="2835" w:type="dxa"/>
          </w:tcPr>
          <w:p w:rsidR="00577AB5" w:rsidRDefault="00577AB5">
            <w:pPr>
              <w:pStyle w:val="ConsPlusNormal"/>
            </w:pPr>
            <w:r>
              <w:t>г. Орск, ул. Омская, д. 71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58310,92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58310,92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940.</w:t>
            </w:r>
          </w:p>
        </w:tc>
        <w:tc>
          <w:tcPr>
            <w:tcW w:w="2835" w:type="dxa"/>
          </w:tcPr>
          <w:p w:rsidR="00577AB5" w:rsidRDefault="00577AB5">
            <w:pPr>
              <w:pStyle w:val="ConsPlusNormal"/>
            </w:pPr>
            <w:r>
              <w:t>г. Орск, ул. Омская, д. 71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782,00</w:t>
            </w:r>
          </w:p>
        </w:tc>
        <w:tc>
          <w:tcPr>
            <w:tcW w:w="1871" w:type="dxa"/>
          </w:tcPr>
          <w:p w:rsidR="00577AB5" w:rsidRDefault="00577AB5">
            <w:pPr>
              <w:pStyle w:val="ConsPlusNormal"/>
              <w:jc w:val="center"/>
            </w:pPr>
            <w:r>
              <w:t>52156,16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52156,16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941.</w:t>
            </w:r>
          </w:p>
        </w:tc>
        <w:tc>
          <w:tcPr>
            <w:tcW w:w="2835" w:type="dxa"/>
          </w:tcPr>
          <w:p w:rsidR="00577AB5" w:rsidRDefault="00577AB5">
            <w:pPr>
              <w:pStyle w:val="ConsPlusNormal"/>
            </w:pPr>
            <w:r>
              <w:t>г. Орск, ул. Омская, д. 73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72673,50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72673,50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942.</w:t>
            </w:r>
          </w:p>
        </w:tc>
        <w:tc>
          <w:tcPr>
            <w:tcW w:w="2835" w:type="dxa"/>
          </w:tcPr>
          <w:p w:rsidR="00577AB5" w:rsidRDefault="00577AB5">
            <w:pPr>
              <w:pStyle w:val="ConsPlusNormal"/>
            </w:pPr>
            <w:r>
              <w:t>г. Орск, ул. Омская, д. 73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751,40</w:t>
            </w:r>
          </w:p>
        </w:tc>
        <w:tc>
          <w:tcPr>
            <w:tcW w:w="1871" w:type="dxa"/>
          </w:tcPr>
          <w:p w:rsidR="00577AB5" w:rsidRDefault="00577AB5">
            <w:pPr>
              <w:pStyle w:val="ConsPlusNormal"/>
              <w:jc w:val="center"/>
            </w:pPr>
            <w:r>
              <w:t>52326,16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52326,16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943.</w:t>
            </w:r>
          </w:p>
        </w:tc>
        <w:tc>
          <w:tcPr>
            <w:tcW w:w="2835" w:type="dxa"/>
          </w:tcPr>
          <w:p w:rsidR="00577AB5" w:rsidRDefault="00577AB5">
            <w:pPr>
              <w:pStyle w:val="ConsPlusNormal"/>
            </w:pPr>
            <w:r>
              <w:t>г. Орск, ул. Пацаева, д. 12а</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89706,47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89706,47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944.</w:t>
            </w:r>
          </w:p>
        </w:tc>
        <w:tc>
          <w:tcPr>
            <w:tcW w:w="2835" w:type="dxa"/>
          </w:tcPr>
          <w:p w:rsidR="00577AB5" w:rsidRDefault="00577AB5">
            <w:pPr>
              <w:pStyle w:val="ConsPlusNormal"/>
            </w:pPr>
            <w:r>
              <w:t>г. Орск, ул. Пацаева, д. 12а</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21419,17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21419,17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945.</w:t>
            </w:r>
          </w:p>
        </w:tc>
        <w:tc>
          <w:tcPr>
            <w:tcW w:w="2835" w:type="dxa"/>
          </w:tcPr>
          <w:p w:rsidR="00577AB5" w:rsidRDefault="00577AB5">
            <w:pPr>
              <w:pStyle w:val="ConsPlusNormal"/>
            </w:pPr>
            <w:r>
              <w:t>г. Орск, ул. Пацаева, д. 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750,00</w:t>
            </w:r>
          </w:p>
        </w:tc>
        <w:tc>
          <w:tcPr>
            <w:tcW w:w="1871" w:type="dxa"/>
          </w:tcPr>
          <w:p w:rsidR="00577AB5" w:rsidRDefault="00577AB5">
            <w:pPr>
              <w:pStyle w:val="ConsPlusNormal"/>
              <w:jc w:val="center"/>
            </w:pPr>
            <w:r>
              <w:t>52221,08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52221,08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946.</w:t>
            </w:r>
          </w:p>
        </w:tc>
        <w:tc>
          <w:tcPr>
            <w:tcW w:w="2835" w:type="dxa"/>
          </w:tcPr>
          <w:p w:rsidR="00577AB5" w:rsidRDefault="00577AB5">
            <w:pPr>
              <w:pStyle w:val="ConsPlusNormal"/>
            </w:pPr>
            <w:r>
              <w:t>г. Орск, ул. Попова, д. 4а</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34569,71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34569,71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947.</w:t>
            </w:r>
          </w:p>
        </w:tc>
        <w:tc>
          <w:tcPr>
            <w:tcW w:w="2835" w:type="dxa"/>
          </w:tcPr>
          <w:p w:rsidR="00577AB5" w:rsidRDefault="00577AB5">
            <w:pPr>
              <w:pStyle w:val="ConsPlusNormal"/>
            </w:pPr>
            <w:r>
              <w:t>г. Орск, ул. Пржевальского, д. 1а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2180,00</w:t>
            </w:r>
          </w:p>
        </w:tc>
        <w:tc>
          <w:tcPr>
            <w:tcW w:w="1871" w:type="dxa"/>
          </w:tcPr>
          <w:p w:rsidR="00577AB5" w:rsidRDefault="00577AB5">
            <w:pPr>
              <w:pStyle w:val="ConsPlusNormal"/>
              <w:jc w:val="center"/>
            </w:pPr>
            <w:r>
              <w:t>102136,81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102136,81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948.</w:t>
            </w:r>
          </w:p>
        </w:tc>
        <w:tc>
          <w:tcPr>
            <w:tcW w:w="2835" w:type="dxa"/>
          </w:tcPr>
          <w:p w:rsidR="00577AB5" w:rsidRDefault="00577AB5">
            <w:pPr>
              <w:pStyle w:val="ConsPlusNormal"/>
            </w:pPr>
            <w:r>
              <w:t>г. Орск, ул. Пржевальского, д. 1а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1500,00</w:t>
            </w:r>
          </w:p>
        </w:tc>
        <w:tc>
          <w:tcPr>
            <w:tcW w:w="1871" w:type="dxa"/>
          </w:tcPr>
          <w:p w:rsidR="00577AB5" w:rsidRDefault="00577AB5">
            <w:pPr>
              <w:pStyle w:val="ConsPlusNormal"/>
              <w:jc w:val="center"/>
            </w:pPr>
            <w:r>
              <w:t>148612,02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148612,02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949.</w:t>
            </w:r>
          </w:p>
        </w:tc>
        <w:tc>
          <w:tcPr>
            <w:tcW w:w="2835" w:type="dxa"/>
          </w:tcPr>
          <w:p w:rsidR="00577AB5" w:rsidRDefault="00577AB5">
            <w:pPr>
              <w:pStyle w:val="ConsPlusNormal"/>
            </w:pPr>
            <w:r>
              <w:t>г. Орск, ул. Пржевальского, д. 21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1240,00</w:t>
            </w:r>
          </w:p>
        </w:tc>
        <w:tc>
          <w:tcPr>
            <w:tcW w:w="1871" w:type="dxa"/>
          </w:tcPr>
          <w:p w:rsidR="00577AB5" w:rsidRDefault="00577AB5">
            <w:pPr>
              <w:pStyle w:val="ConsPlusNormal"/>
              <w:jc w:val="center"/>
            </w:pPr>
            <w:r>
              <w:t>52221,08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52221,08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950.</w:t>
            </w:r>
          </w:p>
        </w:tc>
        <w:tc>
          <w:tcPr>
            <w:tcW w:w="2835" w:type="dxa"/>
          </w:tcPr>
          <w:p w:rsidR="00577AB5" w:rsidRDefault="00577AB5">
            <w:pPr>
              <w:pStyle w:val="ConsPlusNormal"/>
            </w:pPr>
            <w:r>
              <w:t>г. Орск, ул. Севастопольская, д. 40</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28553,66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28553,66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951.</w:t>
            </w:r>
          </w:p>
        </w:tc>
        <w:tc>
          <w:tcPr>
            <w:tcW w:w="2835" w:type="dxa"/>
          </w:tcPr>
          <w:p w:rsidR="00577AB5" w:rsidRDefault="00577AB5">
            <w:pPr>
              <w:pStyle w:val="ConsPlusNormal"/>
            </w:pPr>
            <w:r>
              <w:t>г. Орск, ул. Станиславского, д. 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893,21</w:t>
            </w:r>
          </w:p>
        </w:tc>
        <w:tc>
          <w:tcPr>
            <w:tcW w:w="1871" w:type="dxa"/>
          </w:tcPr>
          <w:p w:rsidR="00577AB5" w:rsidRDefault="00577AB5">
            <w:pPr>
              <w:pStyle w:val="ConsPlusNormal"/>
              <w:jc w:val="center"/>
            </w:pPr>
            <w:r>
              <w:t>67687,15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67687,15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952.</w:t>
            </w:r>
          </w:p>
        </w:tc>
        <w:tc>
          <w:tcPr>
            <w:tcW w:w="2835" w:type="dxa"/>
          </w:tcPr>
          <w:p w:rsidR="00577AB5" w:rsidRDefault="00577AB5">
            <w:pPr>
              <w:pStyle w:val="ConsPlusNormal"/>
            </w:pPr>
            <w:r>
              <w:t>г. Орск, ул. Станиславского,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670,00</w:t>
            </w:r>
          </w:p>
        </w:tc>
        <w:tc>
          <w:tcPr>
            <w:tcW w:w="1871" w:type="dxa"/>
          </w:tcPr>
          <w:p w:rsidR="00577AB5" w:rsidRDefault="00577AB5">
            <w:pPr>
              <w:pStyle w:val="ConsPlusNormal"/>
              <w:jc w:val="center"/>
            </w:pPr>
            <w:r>
              <w:t>54679,69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54679,69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953.</w:t>
            </w:r>
          </w:p>
        </w:tc>
        <w:tc>
          <w:tcPr>
            <w:tcW w:w="2835" w:type="dxa"/>
          </w:tcPr>
          <w:p w:rsidR="00577AB5" w:rsidRDefault="00577AB5">
            <w:pPr>
              <w:pStyle w:val="ConsPlusNormal"/>
            </w:pPr>
            <w:r>
              <w:t>г. Орск, ул. Станиславского, д. 55а</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17527,02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17527,02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954.</w:t>
            </w:r>
          </w:p>
        </w:tc>
        <w:tc>
          <w:tcPr>
            <w:tcW w:w="2835" w:type="dxa"/>
          </w:tcPr>
          <w:p w:rsidR="00577AB5" w:rsidRDefault="00577AB5">
            <w:pPr>
              <w:pStyle w:val="ConsPlusNormal"/>
            </w:pPr>
            <w:r>
              <w:t>г. Орск, ул. Станиславского, д. 55а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714,00</w:t>
            </w:r>
          </w:p>
        </w:tc>
        <w:tc>
          <w:tcPr>
            <w:tcW w:w="1871" w:type="dxa"/>
          </w:tcPr>
          <w:p w:rsidR="00577AB5" w:rsidRDefault="00577AB5">
            <w:pPr>
              <w:pStyle w:val="ConsPlusNormal"/>
              <w:jc w:val="center"/>
            </w:pPr>
            <w:r>
              <w:t>133582,61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133582,61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955.</w:t>
            </w:r>
          </w:p>
        </w:tc>
        <w:tc>
          <w:tcPr>
            <w:tcW w:w="2835" w:type="dxa"/>
          </w:tcPr>
          <w:p w:rsidR="00577AB5" w:rsidRDefault="00577AB5">
            <w:pPr>
              <w:pStyle w:val="ConsPlusNormal"/>
            </w:pPr>
            <w:r>
              <w:t>г. Орск, ул. Станиславского, д. 89а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66122,76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66122,76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lastRenderedPageBreak/>
              <w:t>956.</w:t>
            </w:r>
          </w:p>
        </w:tc>
        <w:tc>
          <w:tcPr>
            <w:tcW w:w="2835" w:type="dxa"/>
          </w:tcPr>
          <w:p w:rsidR="00577AB5" w:rsidRDefault="00577AB5">
            <w:pPr>
              <w:pStyle w:val="ConsPlusNormal"/>
            </w:pPr>
            <w:r>
              <w:t>г. Орск, ул. Стасова, д. 8</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143245,71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143245,71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957.</w:t>
            </w:r>
          </w:p>
        </w:tc>
        <w:tc>
          <w:tcPr>
            <w:tcW w:w="2835" w:type="dxa"/>
          </w:tcPr>
          <w:p w:rsidR="00577AB5" w:rsidRDefault="00577AB5">
            <w:pPr>
              <w:pStyle w:val="ConsPlusNormal"/>
            </w:pPr>
            <w:r>
              <w:t>г. Орск, ул. Стасова, д. 8</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27962,57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27962,57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958.</w:t>
            </w:r>
          </w:p>
        </w:tc>
        <w:tc>
          <w:tcPr>
            <w:tcW w:w="2835" w:type="dxa"/>
          </w:tcPr>
          <w:p w:rsidR="00577AB5" w:rsidRDefault="00577AB5">
            <w:pPr>
              <w:pStyle w:val="ConsPlusNormal"/>
            </w:pPr>
            <w:r>
              <w:t>г. Орск, ул. Стасова, д. 8</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146806,32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146806,32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959.</w:t>
            </w:r>
          </w:p>
        </w:tc>
        <w:tc>
          <w:tcPr>
            <w:tcW w:w="2835" w:type="dxa"/>
          </w:tcPr>
          <w:p w:rsidR="00577AB5" w:rsidRDefault="00577AB5">
            <w:pPr>
              <w:pStyle w:val="ConsPlusNormal"/>
            </w:pPr>
            <w:r>
              <w:t>г. Орск, ул. Стасова, д. 8</w:t>
            </w:r>
          </w:p>
        </w:tc>
        <w:tc>
          <w:tcPr>
            <w:tcW w:w="1871" w:type="dxa"/>
          </w:tcPr>
          <w:p w:rsidR="00577AB5" w:rsidRDefault="00577AB5">
            <w:pPr>
              <w:pStyle w:val="ConsPlusNormal"/>
            </w:pPr>
            <w:r>
              <w:t>ОДПУ ХВ</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27880,47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27880,47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960.</w:t>
            </w:r>
          </w:p>
        </w:tc>
        <w:tc>
          <w:tcPr>
            <w:tcW w:w="2835" w:type="dxa"/>
          </w:tcPr>
          <w:p w:rsidR="00577AB5" w:rsidRDefault="00577AB5">
            <w:pPr>
              <w:pStyle w:val="ConsPlusNormal"/>
            </w:pPr>
            <w:r>
              <w:t>г. Орск, ул. Тагильская, д. 36</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77542,77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77542,77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961.</w:t>
            </w:r>
          </w:p>
        </w:tc>
        <w:tc>
          <w:tcPr>
            <w:tcW w:w="2835" w:type="dxa"/>
          </w:tcPr>
          <w:p w:rsidR="00577AB5" w:rsidRDefault="00577AB5">
            <w:pPr>
              <w:pStyle w:val="ConsPlusNormal"/>
            </w:pPr>
            <w:r>
              <w:t>г. Орск, ул. Тагильская, д. 36</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2712,80</w:t>
            </w:r>
          </w:p>
        </w:tc>
        <w:tc>
          <w:tcPr>
            <w:tcW w:w="1871" w:type="dxa"/>
          </w:tcPr>
          <w:p w:rsidR="00577AB5" w:rsidRDefault="00577AB5">
            <w:pPr>
              <w:pStyle w:val="ConsPlusNormal"/>
              <w:jc w:val="center"/>
            </w:pPr>
            <w:r>
              <w:t>102158,79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102158,79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962.</w:t>
            </w:r>
          </w:p>
        </w:tc>
        <w:tc>
          <w:tcPr>
            <w:tcW w:w="2835" w:type="dxa"/>
          </w:tcPr>
          <w:p w:rsidR="00577AB5" w:rsidRDefault="00577AB5">
            <w:pPr>
              <w:pStyle w:val="ConsPlusNormal"/>
            </w:pPr>
            <w:r>
              <w:t>г. Орск, ул. Тагильская, д. 37</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72590,42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72590,42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963.</w:t>
            </w:r>
          </w:p>
        </w:tc>
        <w:tc>
          <w:tcPr>
            <w:tcW w:w="2835" w:type="dxa"/>
          </w:tcPr>
          <w:p w:rsidR="00577AB5" w:rsidRDefault="00577AB5">
            <w:pPr>
              <w:pStyle w:val="ConsPlusNormal"/>
            </w:pPr>
            <w:r>
              <w:t>г. Орск, ул. Тагильская, д. 37</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1944,00</w:t>
            </w:r>
          </w:p>
        </w:tc>
        <w:tc>
          <w:tcPr>
            <w:tcW w:w="1871" w:type="dxa"/>
          </w:tcPr>
          <w:p w:rsidR="00577AB5" w:rsidRDefault="00577AB5">
            <w:pPr>
              <w:pStyle w:val="ConsPlusNormal"/>
              <w:jc w:val="center"/>
            </w:pPr>
            <w:r>
              <w:t>92804,85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92804,85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964.</w:t>
            </w:r>
          </w:p>
        </w:tc>
        <w:tc>
          <w:tcPr>
            <w:tcW w:w="2835" w:type="dxa"/>
          </w:tcPr>
          <w:p w:rsidR="00577AB5" w:rsidRDefault="00577AB5">
            <w:pPr>
              <w:pStyle w:val="ConsPlusNormal"/>
            </w:pPr>
            <w:r>
              <w:t>г. Орск, ул. Тбилисская, д. 1а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1831,00</w:t>
            </w:r>
          </w:p>
        </w:tc>
        <w:tc>
          <w:tcPr>
            <w:tcW w:w="1871" w:type="dxa"/>
          </w:tcPr>
          <w:p w:rsidR="00577AB5" w:rsidRDefault="00577AB5">
            <w:pPr>
              <w:pStyle w:val="ConsPlusNormal"/>
              <w:jc w:val="center"/>
            </w:pPr>
            <w:r>
              <w:t>60028,94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60028,94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965.</w:t>
            </w:r>
          </w:p>
        </w:tc>
        <w:tc>
          <w:tcPr>
            <w:tcW w:w="2835" w:type="dxa"/>
          </w:tcPr>
          <w:p w:rsidR="00577AB5" w:rsidRDefault="00577AB5">
            <w:pPr>
              <w:pStyle w:val="ConsPlusNormal"/>
            </w:pPr>
            <w:r>
              <w:t>г. Орск, ул. Черниговская, д. 11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750,00</w:t>
            </w:r>
          </w:p>
        </w:tc>
        <w:tc>
          <w:tcPr>
            <w:tcW w:w="1871" w:type="dxa"/>
          </w:tcPr>
          <w:p w:rsidR="00577AB5" w:rsidRDefault="00577AB5">
            <w:pPr>
              <w:pStyle w:val="ConsPlusNormal"/>
              <w:jc w:val="center"/>
            </w:pPr>
            <w:r>
              <w:t>52221,08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52221,08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966.</w:t>
            </w:r>
          </w:p>
        </w:tc>
        <w:tc>
          <w:tcPr>
            <w:tcW w:w="2835" w:type="dxa"/>
          </w:tcPr>
          <w:p w:rsidR="00577AB5" w:rsidRDefault="00577AB5">
            <w:pPr>
              <w:pStyle w:val="ConsPlusNormal"/>
            </w:pPr>
            <w:r>
              <w:t>г. Орск, ул. Шалина, д. 9б</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69024,33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69024,33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967.</w:t>
            </w:r>
          </w:p>
        </w:tc>
        <w:tc>
          <w:tcPr>
            <w:tcW w:w="2835" w:type="dxa"/>
          </w:tcPr>
          <w:p w:rsidR="00577AB5" w:rsidRDefault="00577AB5">
            <w:pPr>
              <w:pStyle w:val="ConsPlusNormal"/>
            </w:pPr>
            <w:r>
              <w:t>г. Орск, ул. Щорса, д. 11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92220,94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92220,94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968.</w:t>
            </w:r>
          </w:p>
        </w:tc>
        <w:tc>
          <w:tcPr>
            <w:tcW w:w="2835" w:type="dxa"/>
          </w:tcPr>
          <w:p w:rsidR="00577AB5" w:rsidRDefault="00577AB5">
            <w:pPr>
              <w:pStyle w:val="ConsPlusNormal"/>
            </w:pPr>
            <w:r>
              <w:t>г. Орск, ул. Ю. Фучика, д. 4а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98531,00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98531,00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969.</w:t>
            </w:r>
          </w:p>
        </w:tc>
        <w:tc>
          <w:tcPr>
            <w:tcW w:w="2835" w:type="dxa"/>
          </w:tcPr>
          <w:p w:rsidR="00577AB5" w:rsidRDefault="00577AB5">
            <w:pPr>
              <w:pStyle w:val="ConsPlusNormal"/>
            </w:pPr>
            <w:r>
              <w:t>г. Орск, ул. Ю. Фучика, д. 4а</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3</w:t>
            </w:r>
          </w:p>
        </w:tc>
        <w:tc>
          <w:tcPr>
            <w:tcW w:w="1871" w:type="dxa"/>
          </w:tcPr>
          <w:p w:rsidR="00577AB5" w:rsidRDefault="00577AB5">
            <w:pPr>
              <w:pStyle w:val="ConsPlusNormal"/>
              <w:jc w:val="center"/>
            </w:pPr>
            <w:r>
              <w:t>33352,33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33352,33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970.</w:t>
            </w:r>
          </w:p>
        </w:tc>
        <w:tc>
          <w:tcPr>
            <w:tcW w:w="2835" w:type="dxa"/>
          </w:tcPr>
          <w:p w:rsidR="00577AB5" w:rsidRDefault="00577AB5">
            <w:pPr>
              <w:pStyle w:val="ConsPlusNormal"/>
            </w:pPr>
            <w:r>
              <w:t>г. Орск, ул. Ялтинская, д. 92б</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94618,82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94618,82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971.</w:t>
            </w:r>
          </w:p>
        </w:tc>
        <w:tc>
          <w:tcPr>
            <w:tcW w:w="2835" w:type="dxa"/>
          </w:tcPr>
          <w:p w:rsidR="00577AB5" w:rsidRDefault="00577AB5">
            <w:pPr>
              <w:pStyle w:val="ConsPlusNormal"/>
            </w:pPr>
            <w:r>
              <w:t>г. Орск, ул. Ялтинская, д. 92б</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3</w:t>
            </w:r>
          </w:p>
        </w:tc>
        <w:tc>
          <w:tcPr>
            <w:tcW w:w="1871" w:type="dxa"/>
          </w:tcPr>
          <w:p w:rsidR="00577AB5" w:rsidRDefault="00577AB5">
            <w:pPr>
              <w:pStyle w:val="ConsPlusNormal"/>
              <w:jc w:val="center"/>
            </w:pPr>
            <w:r>
              <w:t>32842,38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32842,38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972.</w:t>
            </w:r>
          </w:p>
        </w:tc>
        <w:tc>
          <w:tcPr>
            <w:tcW w:w="2835" w:type="dxa"/>
          </w:tcPr>
          <w:p w:rsidR="00577AB5" w:rsidRDefault="00577AB5">
            <w:pPr>
              <w:pStyle w:val="ConsPlusNormal"/>
            </w:pPr>
            <w:r>
              <w:t>г. Орск, шоссе Гайское, д. 20</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569,00</w:t>
            </w:r>
          </w:p>
        </w:tc>
        <w:tc>
          <w:tcPr>
            <w:tcW w:w="1871" w:type="dxa"/>
          </w:tcPr>
          <w:p w:rsidR="00577AB5" w:rsidRDefault="00577AB5">
            <w:pPr>
              <w:pStyle w:val="ConsPlusNormal"/>
              <w:jc w:val="center"/>
            </w:pPr>
            <w:r>
              <w:t>52380,93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52380,93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973.</w:t>
            </w:r>
          </w:p>
        </w:tc>
        <w:tc>
          <w:tcPr>
            <w:tcW w:w="2835" w:type="dxa"/>
          </w:tcPr>
          <w:p w:rsidR="00577AB5" w:rsidRDefault="00577AB5">
            <w:pPr>
              <w:pStyle w:val="ConsPlusNormal"/>
            </w:pPr>
            <w:r>
              <w:t>г. Орск, шоссе Гайское, д. 9</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68266,42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68266,42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14. Муниципальное образование городской округ ЗАТО пос. Комаровский</w:t>
            </w:r>
          </w:p>
        </w:tc>
      </w:tr>
      <w:tr w:rsidR="00577AB5">
        <w:tc>
          <w:tcPr>
            <w:tcW w:w="3742" w:type="dxa"/>
            <w:gridSpan w:val="2"/>
          </w:tcPr>
          <w:p w:rsidR="00577AB5" w:rsidRDefault="00577AB5">
            <w:pPr>
              <w:pStyle w:val="ConsPlusNormal"/>
            </w:pPr>
            <w:r>
              <w:t>Итого по муниципальному образованию городской округ ЗАТО пос. Комаровский</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118770,00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118770,00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974.</w:t>
            </w:r>
          </w:p>
        </w:tc>
        <w:tc>
          <w:tcPr>
            <w:tcW w:w="2835" w:type="dxa"/>
          </w:tcPr>
          <w:p w:rsidR="00577AB5" w:rsidRDefault="00577AB5">
            <w:pPr>
              <w:pStyle w:val="ConsPlusNormal"/>
            </w:pPr>
            <w:r>
              <w:t>пгт. ЗАТО Комаровский, ул. Южная, д. 16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978,30</w:t>
            </w:r>
          </w:p>
        </w:tc>
        <w:tc>
          <w:tcPr>
            <w:tcW w:w="1871" w:type="dxa"/>
          </w:tcPr>
          <w:p w:rsidR="00577AB5" w:rsidRDefault="00577AB5">
            <w:pPr>
              <w:pStyle w:val="ConsPlusNormal"/>
              <w:jc w:val="center"/>
            </w:pPr>
            <w:r>
              <w:t>38000,00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38000,00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975.</w:t>
            </w:r>
          </w:p>
        </w:tc>
        <w:tc>
          <w:tcPr>
            <w:tcW w:w="2835" w:type="dxa"/>
          </w:tcPr>
          <w:p w:rsidR="00577AB5" w:rsidRDefault="00577AB5">
            <w:pPr>
              <w:pStyle w:val="ConsPlusNormal"/>
            </w:pPr>
            <w:r>
              <w:t>пгт. ЗАТО Комаровский, ул. Южная, д. 20</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28770,00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28770,00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976.</w:t>
            </w:r>
          </w:p>
        </w:tc>
        <w:tc>
          <w:tcPr>
            <w:tcW w:w="2835" w:type="dxa"/>
          </w:tcPr>
          <w:p w:rsidR="00577AB5" w:rsidRDefault="00577AB5">
            <w:pPr>
              <w:pStyle w:val="ConsPlusNormal"/>
            </w:pPr>
            <w:r>
              <w:t>пгт. ЗАТО Комаровский, ул. Южная, д. 26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948,40</w:t>
            </w:r>
          </w:p>
        </w:tc>
        <w:tc>
          <w:tcPr>
            <w:tcW w:w="1871" w:type="dxa"/>
          </w:tcPr>
          <w:p w:rsidR="00577AB5" w:rsidRDefault="00577AB5">
            <w:pPr>
              <w:pStyle w:val="ConsPlusNormal"/>
              <w:jc w:val="center"/>
            </w:pPr>
            <w:r>
              <w:t>26000,00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26000,00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977.</w:t>
            </w:r>
          </w:p>
        </w:tc>
        <w:tc>
          <w:tcPr>
            <w:tcW w:w="2835" w:type="dxa"/>
          </w:tcPr>
          <w:p w:rsidR="00577AB5" w:rsidRDefault="00577AB5">
            <w:pPr>
              <w:pStyle w:val="ConsPlusNormal"/>
            </w:pPr>
            <w:r>
              <w:t>пгт. ЗАТО Комаровский, ул. Южная, д. 27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955,40</w:t>
            </w:r>
          </w:p>
        </w:tc>
        <w:tc>
          <w:tcPr>
            <w:tcW w:w="1871" w:type="dxa"/>
          </w:tcPr>
          <w:p w:rsidR="00577AB5" w:rsidRDefault="00577AB5">
            <w:pPr>
              <w:pStyle w:val="ConsPlusNormal"/>
              <w:jc w:val="center"/>
            </w:pPr>
            <w:r>
              <w:t>26000,00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26000,00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СС</w:t>
            </w:r>
          </w:p>
        </w:tc>
      </w:tr>
      <w:tr w:rsidR="00577AB5">
        <w:tc>
          <w:tcPr>
            <w:tcW w:w="21827" w:type="dxa"/>
            <w:gridSpan w:val="13"/>
          </w:tcPr>
          <w:p w:rsidR="00577AB5" w:rsidRDefault="00577AB5">
            <w:pPr>
              <w:pStyle w:val="ConsPlusNormal"/>
              <w:jc w:val="center"/>
              <w:outlineLvl w:val="3"/>
            </w:pPr>
            <w:r>
              <w:t>15. Муниципальное образование Грачевский район</w:t>
            </w:r>
          </w:p>
        </w:tc>
      </w:tr>
      <w:tr w:rsidR="00577AB5">
        <w:tc>
          <w:tcPr>
            <w:tcW w:w="3742" w:type="dxa"/>
            <w:gridSpan w:val="2"/>
          </w:tcPr>
          <w:p w:rsidR="00577AB5" w:rsidRDefault="00577AB5">
            <w:pPr>
              <w:pStyle w:val="ConsPlusNormal"/>
            </w:pPr>
            <w:r>
              <w:t>Итого по муниципальному образованию Грачевский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399168,77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399168,77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978.</w:t>
            </w:r>
          </w:p>
        </w:tc>
        <w:tc>
          <w:tcPr>
            <w:tcW w:w="2835" w:type="dxa"/>
          </w:tcPr>
          <w:p w:rsidR="00577AB5" w:rsidRDefault="00577AB5">
            <w:pPr>
              <w:pStyle w:val="ConsPlusNormal"/>
            </w:pPr>
            <w:r>
              <w:t>с. Грачевка, ул. Московская, д. 101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48585,27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48585,27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979.</w:t>
            </w:r>
          </w:p>
        </w:tc>
        <w:tc>
          <w:tcPr>
            <w:tcW w:w="2835" w:type="dxa"/>
          </w:tcPr>
          <w:p w:rsidR="00577AB5" w:rsidRDefault="00577AB5">
            <w:pPr>
              <w:pStyle w:val="ConsPlusNormal"/>
            </w:pPr>
            <w:r>
              <w:t>с. Грачевка, ул. Советская, д. 5</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38824,90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38824,90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980.</w:t>
            </w:r>
          </w:p>
        </w:tc>
        <w:tc>
          <w:tcPr>
            <w:tcW w:w="2835" w:type="dxa"/>
          </w:tcPr>
          <w:p w:rsidR="00577AB5" w:rsidRDefault="00577AB5">
            <w:pPr>
              <w:pStyle w:val="ConsPlusNormal"/>
            </w:pPr>
            <w:r>
              <w:t>с. Грачевка, ул. Спортивная, д. 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41244,98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41244,98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981.</w:t>
            </w:r>
          </w:p>
        </w:tc>
        <w:tc>
          <w:tcPr>
            <w:tcW w:w="2835" w:type="dxa"/>
          </w:tcPr>
          <w:p w:rsidR="00577AB5" w:rsidRDefault="00577AB5">
            <w:pPr>
              <w:pStyle w:val="ConsPlusNormal"/>
            </w:pPr>
            <w:r>
              <w:t>с. Грачевка, ул. Спортивная, д. 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51403,51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51403,51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982.</w:t>
            </w:r>
          </w:p>
        </w:tc>
        <w:tc>
          <w:tcPr>
            <w:tcW w:w="2835" w:type="dxa"/>
          </w:tcPr>
          <w:p w:rsidR="00577AB5" w:rsidRDefault="00577AB5">
            <w:pPr>
              <w:pStyle w:val="ConsPlusNormal"/>
            </w:pPr>
            <w:r>
              <w:t>с. Грачевка, ул. Строителей, д. 27</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38664,74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38664,74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983.</w:t>
            </w:r>
          </w:p>
        </w:tc>
        <w:tc>
          <w:tcPr>
            <w:tcW w:w="2835" w:type="dxa"/>
          </w:tcPr>
          <w:p w:rsidR="00577AB5" w:rsidRDefault="00577AB5">
            <w:pPr>
              <w:pStyle w:val="ConsPlusNormal"/>
            </w:pPr>
            <w:r>
              <w:t>с. Грачевка, ул. Юбилейная, д. 16</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63084,10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63084,10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984.</w:t>
            </w:r>
          </w:p>
        </w:tc>
        <w:tc>
          <w:tcPr>
            <w:tcW w:w="2835" w:type="dxa"/>
          </w:tcPr>
          <w:p w:rsidR="00577AB5" w:rsidRDefault="00577AB5">
            <w:pPr>
              <w:pStyle w:val="ConsPlusNormal"/>
            </w:pPr>
            <w:r>
              <w:t>с. Грачевка, ул. Юбилейная, д. 17</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46057,38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46057,38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985.</w:t>
            </w:r>
          </w:p>
        </w:tc>
        <w:tc>
          <w:tcPr>
            <w:tcW w:w="2835" w:type="dxa"/>
          </w:tcPr>
          <w:p w:rsidR="00577AB5" w:rsidRDefault="00577AB5">
            <w:pPr>
              <w:pStyle w:val="ConsPlusNormal"/>
            </w:pPr>
            <w:r>
              <w:t>с. Грачевка, ул. Юбилейная, д. 17</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71303,89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71303,89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16. Муниципальное образование Домбаровский район</w:t>
            </w:r>
          </w:p>
        </w:tc>
      </w:tr>
      <w:tr w:rsidR="00577AB5">
        <w:tc>
          <w:tcPr>
            <w:tcW w:w="3742" w:type="dxa"/>
            <w:gridSpan w:val="2"/>
          </w:tcPr>
          <w:p w:rsidR="00577AB5" w:rsidRDefault="00577AB5">
            <w:pPr>
              <w:pStyle w:val="ConsPlusNormal"/>
            </w:pPr>
            <w:r>
              <w:t>Итого по муниципальному образованию Домбаровский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481576,50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481576,50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986.</w:t>
            </w:r>
          </w:p>
        </w:tc>
        <w:tc>
          <w:tcPr>
            <w:tcW w:w="2835" w:type="dxa"/>
          </w:tcPr>
          <w:p w:rsidR="00577AB5" w:rsidRDefault="00577AB5">
            <w:pPr>
              <w:pStyle w:val="ConsPlusNormal"/>
            </w:pPr>
            <w:r>
              <w:t>пос. Домбаровский, ул. Горького, д. 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79231,86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79231,86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987.</w:t>
            </w:r>
          </w:p>
        </w:tc>
        <w:tc>
          <w:tcPr>
            <w:tcW w:w="2835" w:type="dxa"/>
          </w:tcPr>
          <w:p w:rsidR="00577AB5" w:rsidRDefault="00577AB5">
            <w:pPr>
              <w:pStyle w:val="ConsPlusNormal"/>
            </w:pPr>
            <w:r>
              <w:t>пос. Домбаровский, ул. Ленина, д. 114</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51490,98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51490,98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988.</w:t>
            </w:r>
          </w:p>
        </w:tc>
        <w:tc>
          <w:tcPr>
            <w:tcW w:w="2835" w:type="dxa"/>
          </w:tcPr>
          <w:p w:rsidR="00577AB5" w:rsidRDefault="00577AB5">
            <w:pPr>
              <w:pStyle w:val="ConsPlusNormal"/>
            </w:pPr>
            <w:r>
              <w:t>пос. Домбаровский, ул. Ленина, д. 114</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13198,69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13198,69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989.</w:t>
            </w:r>
          </w:p>
        </w:tc>
        <w:tc>
          <w:tcPr>
            <w:tcW w:w="2835" w:type="dxa"/>
          </w:tcPr>
          <w:p w:rsidR="00577AB5" w:rsidRDefault="00577AB5">
            <w:pPr>
              <w:pStyle w:val="ConsPlusNormal"/>
            </w:pPr>
            <w:r>
              <w:t>пос. Домбаровский, ул. Осипенко, д. 43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73232,05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73232,05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990.</w:t>
            </w:r>
          </w:p>
        </w:tc>
        <w:tc>
          <w:tcPr>
            <w:tcW w:w="2835" w:type="dxa"/>
          </w:tcPr>
          <w:p w:rsidR="00577AB5" w:rsidRDefault="00577AB5">
            <w:pPr>
              <w:pStyle w:val="ConsPlusNormal"/>
            </w:pPr>
            <w:r>
              <w:t>пос. Домбаровский, ул. Осипенко, д. 43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48040,77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48040,77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991.</w:t>
            </w:r>
          </w:p>
        </w:tc>
        <w:tc>
          <w:tcPr>
            <w:tcW w:w="2835" w:type="dxa"/>
          </w:tcPr>
          <w:p w:rsidR="00577AB5" w:rsidRDefault="00577AB5">
            <w:pPr>
              <w:pStyle w:val="ConsPlusNormal"/>
            </w:pPr>
            <w:r>
              <w:t>пос. Домбаровский, ул. Осипенко, д. 51</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45774,15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45774,15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992.</w:t>
            </w:r>
          </w:p>
        </w:tc>
        <w:tc>
          <w:tcPr>
            <w:tcW w:w="2835" w:type="dxa"/>
          </w:tcPr>
          <w:p w:rsidR="00577AB5" w:rsidRDefault="00577AB5">
            <w:pPr>
              <w:pStyle w:val="ConsPlusNormal"/>
            </w:pPr>
            <w:r>
              <w:t>пос. Домбаровский, ул. Осипенко, д. 51</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20715,26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20715,26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993.</w:t>
            </w:r>
          </w:p>
        </w:tc>
        <w:tc>
          <w:tcPr>
            <w:tcW w:w="2835" w:type="dxa"/>
          </w:tcPr>
          <w:p w:rsidR="00577AB5" w:rsidRDefault="00577AB5">
            <w:pPr>
              <w:pStyle w:val="ConsPlusNormal"/>
            </w:pPr>
            <w:r>
              <w:t>пос. Домбаровский, ул. Осипенко, д. 51</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45774,15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45774,15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994.</w:t>
            </w:r>
          </w:p>
        </w:tc>
        <w:tc>
          <w:tcPr>
            <w:tcW w:w="2835" w:type="dxa"/>
          </w:tcPr>
          <w:p w:rsidR="00577AB5" w:rsidRDefault="00577AB5">
            <w:pPr>
              <w:pStyle w:val="ConsPlusNormal"/>
            </w:pPr>
            <w:r>
              <w:t>пос. Домбаровский, ул. Осипенко, д. 51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45774,15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45774,15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995.</w:t>
            </w:r>
          </w:p>
        </w:tc>
        <w:tc>
          <w:tcPr>
            <w:tcW w:w="2835" w:type="dxa"/>
          </w:tcPr>
          <w:p w:rsidR="00577AB5" w:rsidRDefault="00577AB5">
            <w:pPr>
              <w:pStyle w:val="ConsPlusNormal"/>
            </w:pPr>
            <w:r>
              <w:t>пос. Домбаровский, ул. Осипенко, д. 51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58344,44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58344,44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17. Муниципальное образование Илекский район</w:t>
            </w:r>
          </w:p>
        </w:tc>
      </w:tr>
      <w:tr w:rsidR="00577AB5">
        <w:tc>
          <w:tcPr>
            <w:tcW w:w="3742" w:type="dxa"/>
            <w:gridSpan w:val="2"/>
          </w:tcPr>
          <w:p w:rsidR="00577AB5" w:rsidRDefault="00577AB5">
            <w:pPr>
              <w:pStyle w:val="ConsPlusNormal"/>
            </w:pPr>
            <w:r>
              <w:t>Итого по муниципальному образованию Илекский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343283,12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343283,12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996.</w:t>
            </w:r>
          </w:p>
        </w:tc>
        <w:tc>
          <w:tcPr>
            <w:tcW w:w="2835" w:type="dxa"/>
          </w:tcPr>
          <w:p w:rsidR="00577AB5" w:rsidRDefault="00577AB5">
            <w:pPr>
              <w:pStyle w:val="ConsPlusNormal"/>
            </w:pPr>
            <w:r>
              <w:t>пос. Димитровский, ул. Дружбы, д. 4а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348,00</w:t>
            </w:r>
          </w:p>
        </w:tc>
        <w:tc>
          <w:tcPr>
            <w:tcW w:w="1871" w:type="dxa"/>
          </w:tcPr>
          <w:p w:rsidR="00577AB5" w:rsidRDefault="00577AB5">
            <w:pPr>
              <w:pStyle w:val="ConsPlusNormal"/>
              <w:jc w:val="center"/>
            </w:pPr>
            <w:r>
              <w:t>98750,55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98750,55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997.</w:t>
            </w:r>
          </w:p>
        </w:tc>
        <w:tc>
          <w:tcPr>
            <w:tcW w:w="2835" w:type="dxa"/>
          </w:tcPr>
          <w:p w:rsidR="00577AB5" w:rsidRDefault="00577AB5">
            <w:pPr>
              <w:pStyle w:val="ConsPlusNormal"/>
            </w:pPr>
            <w:r>
              <w:t>с. Илек, ул. Токмаковская, д. 35а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578,00</w:t>
            </w:r>
          </w:p>
        </w:tc>
        <w:tc>
          <w:tcPr>
            <w:tcW w:w="1871" w:type="dxa"/>
          </w:tcPr>
          <w:p w:rsidR="00577AB5" w:rsidRDefault="00577AB5">
            <w:pPr>
              <w:pStyle w:val="ConsPlusNormal"/>
              <w:jc w:val="center"/>
            </w:pPr>
            <w:r>
              <w:t>100632,55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100632,55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998.</w:t>
            </w:r>
          </w:p>
        </w:tc>
        <w:tc>
          <w:tcPr>
            <w:tcW w:w="2835" w:type="dxa"/>
          </w:tcPr>
          <w:p w:rsidR="00577AB5" w:rsidRDefault="00577AB5">
            <w:pPr>
              <w:pStyle w:val="ConsPlusNormal"/>
            </w:pPr>
            <w:r>
              <w:t>с. Илек, ул. Токмаковская, д. 35в</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580,00</w:t>
            </w:r>
          </w:p>
        </w:tc>
        <w:tc>
          <w:tcPr>
            <w:tcW w:w="1871" w:type="dxa"/>
          </w:tcPr>
          <w:p w:rsidR="00577AB5" w:rsidRDefault="00577AB5">
            <w:pPr>
              <w:pStyle w:val="ConsPlusNormal"/>
              <w:jc w:val="center"/>
            </w:pPr>
            <w:r>
              <w:t>100930,99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100930,99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999.</w:t>
            </w:r>
          </w:p>
        </w:tc>
        <w:tc>
          <w:tcPr>
            <w:tcW w:w="2835" w:type="dxa"/>
          </w:tcPr>
          <w:p w:rsidR="00577AB5" w:rsidRDefault="00577AB5">
            <w:pPr>
              <w:pStyle w:val="ConsPlusNormal"/>
            </w:pPr>
            <w:r>
              <w:t xml:space="preserve">с. Илек, ул. Токмаковская, д. </w:t>
            </w:r>
            <w:r>
              <w:lastRenderedPageBreak/>
              <w:t>52</w:t>
            </w:r>
          </w:p>
        </w:tc>
        <w:tc>
          <w:tcPr>
            <w:tcW w:w="1871" w:type="dxa"/>
          </w:tcPr>
          <w:p w:rsidR="00577AB5" w:rsidRDefault="00577AB5">
            <w:pPr>
              <w:pStyle w:val="ConsPlusNormal"/>
            </w:pPr>
            <w:r>
              <w:lastRenderedPageBreak/>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80,00</w:t>
            </w:r>
          </w:p>
        </w:tc>
        <w:tc>
          <w:tcPr>
            <w:tcW w:w="1871" w:type="dxa"/>
          </w:tcPr>
          <w:p w:rsidR="00577AB5" w:rsidRDefault="00577AB5">
            <w:pPr>
              <w:pStyle w:val="ConsPlusNormal"/>
              <w:jc w:val="center"/>
            </w:pPr>
            <w:r>
              <w:t>42969,03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42969,03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lastRenderedPageBreak/>
              <w:t>18. Муниципальное образование Кваркенский район</w:t>
            </w:r>
          </w:p>
        </w:tc>
      </w:tr>
      <w:tr w:rsidR="00577AB5">
        <w:tc>
          <w:tcPr>
            <w:tcW w:w="3742" w:type="dxa"/>
            <w:gridSpan w:val="2"/>
          </w:tcPr>
          <w:p w:rsidR="00577AB5" w:rsidRDefault="00577AB5">
            <w:pPr>
              <w:pStyle w:val="ConsPlusNormal"/>
            </w:pPr>
            <w:r>
              <w:t>Итого по муниципальному образованию Кваркенский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67531,17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67531,17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1000.</w:t>
            </w:r>
          </w:p>
        </w:tc>
        <w:tc>
          <w:tcPr>
            <w:tcW w:w="2835" w:type="dxa"/>
          </w:tcPr>
          <w:p w:rsidR="00577AB5" w:rsidRDefault="00577AB5">
            <w:pPr>
              <w:pStyle w:val="ConsPlusNormal"/>
            </w:pPr>
            <w:r>
              <w:t>пос. Красноярский, ул. Вокзальная, д. 27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67531,17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67531,17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19. Муниципальное образование Кувандыкский городской округ</w:t>
            </w:r>
          </w:p>
        </w:tc>
      </w:tr>
      <w:tr w:rsidR="00577AB5">
        <w:tc>
          <w:tcPr>
            <w:tcW w:w="3742" w:type="dxa"/>
            <w:gridSpan w:val="2"/>
          </w:tcPr>
          <w:p w:rsidR="00577AB5" w:rsidRDefault="00577AB5">
            <w:pPr>
              <w:pStyle w:val="ConsPlusNormal"/>
            </w:pPr>
            <w:r>
              <w:t>Итого по муниципальному образованию Кувандыкский городской округ</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465253,95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465253,95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1001.</w:t>
            </w:r>
          </w:p>
        </w:tc>
        <w:tc>
          <w:tcPr>
            <w:tcW w:w="2835" w:type="dxa"/>
          </w:tcPr>
          <w:p w:rsidR="00577AB5" w:rsidRDefault="00577AB5">
            <w:pPr>
              <w:pStyle w:val="ConsPlusNormal"/>
            </w:pPr>
            <w:r>
              <w:t>г. Кувандык, ул. Карла Маркса, д. 22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1110,00</w:t>
            </w:r>
          </w:p>
        </w:tc>
        <w:tc>
          <w:tcPr>
            <w:tcW w:w="1871" w:type="dxa"/>
          </w:tcPr>
          <w:p w:rsidR="00577AB5" w:rsidRDefault="00577AB5">
            <w:pPr>
              <w:pStyle w:val="ConsPlusNormal"/>
              <w:jc w:val="center"/>
            </w:pPr>
            <w:r>
              <w:t>51838,05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51838,05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1002.</w:t>
            </w:r>
          </w:p>
        </w:tc>
        <w:tc>
          <w:tcPr>
            <w:tcW w:w="2835" w:type="dxa"/>
          </w:tcPr>
          <w:p w:rsidR="00577AB5" w:rsidRDefault="00577AB5">
            <w:pPr>
              <w:pStyle w:val="ConsPlusNormal"/>
            </w:pPr>
            <w:r>
              <w:t>г. Кувандык, ул. Комсомольская,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346,10</w:t>
            </w:r>
          </w:p>
        </w:tc>
        <w:tc>
          <w:tcPr>
            <w:tcW w:w="1871" w:type="dxa"/>
          </w:tcPr>
          <w:p w:rsidR="00577AB5" w:rsidRDefault="00577AB5">
            <w:pPr>
              <w:pStyle w:val="ConsPlusNormal"/>
              <w:jc w:val="center"/>
            </w:pPr>
            <w:r>
              <w:t>43241,18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43241,18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1003.</w:t>
            </w:r>
          </w:p>
        </w:tc>
        <w:tc>
          <w:tcPr>
            <w:tcW w:w="2835" w:type="dxa"/>
          </w:tcPr>
          <w:p w:rsidR="00577AB5" w:rsidRDefault="00577AB5">
            <w:pPr>
              <w:pStyle w:val="ConsPlusNormal"/>
            </w:pPr>
            <w:r>
              <w:t>г. Кувандык, ул. Пушкина, д. 1</w:t>
            </w:r>
          </w:p>
        </w:tc>
        <w:tc>
          <w:tcPr>
            <w:tcW w:w="1871" w:type="dxa"/>
          </w:tcPr>
          <w:p w:rsidR="00577AB5" w:rsidRDefault="00577AB5">
            <w:pPr>
              <w:pStyle w:val="ConsPlusNormal"/>
            </w:pPr>
            <w:r>
              <w:t>ремонт фундамента</w:t>
            </w:r>
          </w:p>
        </w:tc>
        <w:tc>
          <w:tcPr>
            <w:tcW w:w="1417" w:type="dxa"/>
          </w:tcPr>
          <w:p w:rsidR="00577AB5" w:rsidRDefault="00577AB5">
            <w:pPr>
              <w:pStyle w:val="ConsPlusNormal"/>
              <w:jc w:val="center"/>
            </w:pPr>
            <w:r>
              <w:t>куб.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43162,15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43162,15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1004.</w:t>
            </w:r>
          </w:p>
        </w:tc>
        <w:tc>
          <w:tcPr>
            <w:tcW w:w="2835" w:type="dxa"/>
          </w:tcPr>
          <w:p w:rsidR="00577AB5" w:rsidRDefault="00577AB5">
            <w:pPr>
              <w:pStyle w:val="ConsPlusNormal"/>
            </w:pPr>
            <w:r>
              <w:t>г. Кувандык, ул. Пушкина, д. 1</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271940,16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271940,16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1005.</w:t>
            </w:r>
          </w:p>
        </w:tc>
        <w:tc>
          <w:tcPr>
            <w:tcW w:w="2835" w:type="dxa"/>
          </w:tcPr>
          <w:p w:rsidR="00577AB5" w:rsidRDefault="00577AB5">
            <w:pPr>
              <w:pStyle w:val="ConsPlusNormal"/>
            </w:pPr>
            <w:r>
              <w:t>г. Кувандык, ул. Пушкина, д. 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1260,00</w:t>
            </w:r>
          </w:p>
        </w:tc>
        <w:tc>
          <w:tcPr>
            <w:tcW w:w="1871" w:type="dxa"/>
          </w:tcPr>
          <w:p w:rsidR="00577AB5" w:rsidRDefault="00577AB5">
            <w:pPr>
              <w:pStyle w:val="ConsPlusNormal"/>
              <w:jc w:val="center"/>
            </w:pPr>
            <w:r>
              <w:t>55072,41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55072,41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20. Муниципальное образование Курманаевский район</w:t>
            </w:r>
          </w:p>
        </w:tc>
      </w:tr>
      <w:tr w:rsidR="00577AB5">
        <w:tc>
          <w:tcPr>
            <w:tcW w:w="3742" w:type="dxa"/>
            <w:gridSpan w:val="2"/>
          </w:tcPr>
          <w:p w:rsidR="00577AB5" w:rsidRDefault="00577AB5">
            <w:pPr>
              <w:pStyle w:val="ConsPlusNormal"/>
            </w:pPr>
            <w:r>
              <w:lastRenderedPageBreak/>
              <w:t>Итого по муниципальному образованию Курманаевский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89221,35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89221,35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1006.</w:t>
            </w:r>
          </w:p>
        </w:tc>
        <w:tc>
          <w:tcPr>
            <w:tcW w:w="2835" w:type="dxa"/>
          </w:tcPr>
          <w:p w:rsidR="00577AB5" w:rsidRDefault="00577AB5">
            <w:pPr>
              <w:pStyle w:val="ConsPlusNormal"/>
            </w:pPr>
            <w:r>
              <w:t>с. Курманаевка, ул. Орская, д. 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45114,92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45114,92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1007.</w:t>
            </w:r>
          </w:p>
        </w:tc>
        <w:tc>
          <w:tcPr>
            <w:tcW w:w="2835" w:type="dxa"/>
          </w:tcPr>
          <w:p w:rsidR="00577AB5" w:rsidRDefault="00577AB5">
            <w:pPr>
              <w:pStyle w:val="ConsPlusNormal"/>
            </w:pPr>
            <w:r>
              <w:t>с. Курманаевка, ул. Орская, д. 10</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44106,43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44106,43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21. Муниципальное образование Матвеевский район</w:t>
            </w:r>
          </w:p>
        </w:tc>
      </w:tr>
      <w:tr w:rsidR="00577AB5">
        <w:tc>
          <w:tcPr>
            <w:tcW w:w="3742" w:type="dxa"/>
            <w:gridSpan w:val="2"/>
          </w:tcPr>
          <w:p w:rsidR="00577AB5" w:rsidRDefault="00577AB5">
            <w:pPr>
              <w:pStyle w:val="ConsPlusNormal"/>
            </w:pPr>
            <w:r>
              <w:t>Итого по муниципальному образованию Матвеевский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318529,68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318529,68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1008.</w:t>
            </w:r>
          </w:p>
        </w:tc>
        <w:tc>
          <w:tcPr>
            <w:tcW w:w="2835" w:type="dxa"/>
          </w:tcPr>
          <w:p w:rsidR="00577AB5" w:rsidRDefault="00577AB5">
            <w:pPr>
              <w:pStyle w:val="ConsPlusNormal"/>
            </w:pPr>
            <w:r>
              <w:t>с. Матвеевка, пер. СХТ, д. 4</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51895,51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51895,51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1009.</w:t>
            </w:r>
          </w:p>
        </w:tc>
        <w:tc>
          <w:tcPr>
            <w:tcW w:w="2835" w:type="dxa"/>
          </w:tcPr>
          <w:p w:rsidR="00577AB5" w:rsidRDefault="00577AB5">
            <w:pPr>
              <w:pStyle w:val="ConsPlusNormal"/>
            </w:pPr>
            <w:r>
              <w:t>с. Матвеевка, пер. СХТ, д. 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49917,28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49917,28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1010.</w:t>
            </w:r>
          </w:p>
        </w:tc>
        <w:tc>
          <w:tcPr>
            <w:tcW w:w="2835" w:type="dxa"/>
          </w:tcPr>
          <w:p w:rsidR="00577AB5" w:rsidRDefault="00577AB5">
            <w:pPr>
              <w:pStyle w:val="ConsPlusNormal"/>
            </w:pPr>
            <w:r>
              <w:t>с. Матвеевка, ул. Телеграфная, д. 89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52439,80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52439,80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1011.</w:t>
            </w:r>
          </w:p>
        </w:tc>
        <w:tc>
          <w:tcPr>
            <w:tcW w:w="2835" w:type="dxa"/>
          </w:tcPr>
          <w:p w:rsidR="00577AB5" w:rsidRDefault="00577AB5">
            <w:pPr>
              <w:pStyle w:val="ConsPlusNormal"/>
            </w:pPr>
            <w:r>
              <w:t>с. Матвеевка, ул. Телеграфная, д. 89</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36377,94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36377,94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1012.</w:t>
            </w:r>
          </w:p>
        </w:tc>
        <w:tc>
          <w:tcPr>
            <w:tcW w:w="2835" w:type="dxa"/>
          </w:tcPr>
          <w:p w:rsidR="00577AB5" w:rsidRDefault="00577AB5">
            <w:pPr>
              <w:pStyle w:val="ConsPlusNormal"/>
            </w:pPr>
            <w:r>
              <w:t>с. Матвеевка, ул. Телеграфная, д. 89</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38011,43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38011,43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1013.</w:t>
            </w:r>
          </w:p>
        </w:tc>
        <w:tc>
          <w:tcPr>
            <w:tcW w:w="2835" w:type="dxa"/>
          </w:tcPr>
          <w:p w:rsidR="00577AB5" w:rsidRDefault="00577AB5">
            <w:pPr>
              <w:pStyle w:val="ConsPlusNormal"/>
            </w:pPr>
            <w:r>
              <w:t>с. Матвеевка, ул. Уральская, д. 9</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44943,86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44943,86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1014.</w:t>
            </w:r>
          </w:p>
        </w:tc>
        <w:tc>
          <w:tcPr>
            <w:tcW w:w="2835" w:type="dxa"/>
          </w:tcPr>
          <w:p w:rsidR="00577AB5" w:rsidRDefault="00577AB5">
            <w:pPr>
              <w:pStyle w:val="ConsPlusNormal"/>
            </w:pPr>
            <w:r>
              <w:t>с. Матвеевка, ул. Уральская, д. 9</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44943,86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44943,86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22. Муниципальное образование Новоорский район</w:t>
            </w:r>
          </w:p>
        </w:tc>
      </w:tr>
      <w:tr w:rsidR="00577AB5">
        <w:tc>
          <w:tcPr>
            <w:tcW w:w="3742" w:type="dxa"/>
            <w:gridSpan w:val="2"/>
          </w:tcPr>
          <w:p w:rsidR="00577AB5" w:rsidRDefault="00577AB5">
            <w:pPr>
              <w:pStyle w:val="ConsPlusNormal"/>
            </w:pPr>
            <w:r>
              <w:t xml:space="preserve">Итого по муниципальному </w:t>
            </w:r>
            <w:r>
              <w:lastRenderedPageBreak/>
              <w:t>образованию Новоорский район</w:t>
            </w:r>
          </w:p>
        </w:tc>
        <w:tc>
          <w:tcPr>
            <w:tcW w:w="1871" w:type="dxa"/>
          </w:tcPr>
          <w:p w:rsidR="00577AB5" w:rsidRDefault="00577AB5">
            <w:pPr>
              <w:pStyle w:val="ConsPlusNormal"/>
              <w:jc w:val="center"/>
            </w:pPr>
            <w:r>
              <w:lastRenderedPageBreak/>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1774336,20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1774336,20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lastRenderedPageBreak/>
              <w:t>1015.</w:t>
            </w:r>
          </w:p>
        </w:tc>
        <w:tc>
          <w:tcPr>
            <w:tcW w:w="2835" w:type="dxa"/>
          </w:tcPr>
          <w:p w:rsidR="00577AB5" w:rsidRDefault="00577AB5">
            <w:pPr>
              <w:pStyle w:val="ConsPlusNormal"/>
            </w:pPr>
            <w:r>
              <w:t>пос. Гранитный, ул. Мира, д. 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46603,39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46603,39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1016.</w:t>
            </w:r>
          </w:p>
        </w:tc>
        <w:tc>
          <w:tcPr>
            <w:tcW w:w="2835" w:type="dxa"/>
          </w:tcPr>
          <w:p w:rsidR="00577AB5" w:rsidRDefault="00577AB5">
            <w:pPr>
              <w:pStyle w:val="ConsPlusNormal"/>
            </w:pPr>
            <w:r>
              <w:t>пос. Гранитный, ул. Мира, д. 4а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49073,56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49073,56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1017.</w:t>
            </w:r>
          </w:p>
        </w:tc>
        <w:tc>
          <w:tcPr>
            <w:tcW w:w="2835" w:type="dxa"/>
          </w:tcPr>
          <w:p w:rsidR="00577AB5" w:rsidRDefault="00577AB5">
            <w:pPr>
              <w:pStyle w:val="ConsPlusNormal"/>
            </w:pPr>
            <w:r>
              <w:t>пос. Новоорск, пер. Молодежный, д. 20</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54248,27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54248,27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1018.</w:t>
            </w:r>
          </w:p>
        </w:tc>
        <w:tc>
          <w:tcPr>
            <w:tcW w:w="2835" w:type="dxa"/>
          </w:tcPr>
          <w:p w:rsidR="00577AB5" w:rsidRDefault="00577AB5">
            <w:pPr>
              <w:pStyle w:val="ConsPlusNormal"/>
            </w:pPr>
            <w:r>
              <w:t>пос. Новоорск, пер. Счастливый, д. 10</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41746,93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41746,93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1019.</w:t>
            </w:r>
          </w:p>
        </w:tc>
        <w:tc>
          <w:tcPr>
            <w:tcW w:w="2835" w:type="dxa"/>
          </w:tcPr>
          <w:p w:rsidR="00577AB5" w:rsidRDefault="00577AB5">
            <w:pPr>
              <w:pStyle w:val="ConsPlusNormal"/>
            </w:pPr>
            <w:r>
              <w:t>пос. Новоорск, пер. Счастливый, д. 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518,00</w:t>
            </w:r>
          </w:p>
        </w:tc>
        <w:tc>
          <w:tcPr>
            <w:tcW w:w="1871" w:type="dxa"/>
          </w:tcPr>
          <w:p w:rsidR="00577AB5" w:rsidRDefault="00577AB5">
            <w:pPr>
              <w:pStyle w:val="ConsPlusNormal"/>
              <w:jc w:val="center"/>
            </w:pPr>
            <w:r>
              <w:t>35499,51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35499,51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1020.</w:t>
            </w:r>
          </w:p>
        </w:tc>
        <w:tc>
          <w:tcPr>
            <w:tcW w:w="2835" w:type="dxa"/>
          </w:tcPr>
          <w:p w:rsidR="00577AB5" w:rsidRDefault="00577AB5">
            <w:pPr>
              <w:pStyle w:val="ConsPlusNormal"/>
            </w:pPr>
            <w:r>
              <w:t>пос. Новоорск, пер. Счастливый,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460,00</w:t>
            </w:r>
          </w:p>
        </w:tc>
        <w:tc>
          <w:tcPr>
            <w:tcW w:w="1871" w:type="dxa"/>
          </w:tcPr>
          <w:p w:rsidR="00577AB5" w:rsidRDefault="00577AB5">
            <w:pPr>
              <w:pStyle w:val="ConsPlusNormal"/>
              <w:jc w:val="center"/>
            </w:pPr>
            <w:r>
              <w:t>86775,41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86775,41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1021.</w:t>
            </w:r>
          </w:p>
        </w:tc>
        <w:tc>
          <w:tcPr>
            <w:tcW w:w="2835" w:type="dxa"/>
          </w:tcPr>
          <w:p w:rsidR="00577AB5" w:rsidRDefault="00577AB5">
            <w:pPr>
              <w:pStyle w:val="ConsPlusNormal"/>
            </w:pPr>
            <w:r>
              <w:t>пос. Новоорск, ул. Акбауова, д. 10</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47416,48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47416,48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1022.</w:t>
            </w:r>
          </w:p>
        </w:tc>
        <w:tc>
          <w:tcPr>
            <w:tcW w:w="2835" w:type="dxa"/>
          </w:tcPr>
          <w:p w:rsidR="00577AB5" w:rsidRDefault="00577AB5">
            <w:pPr>
              <w:pStyle w:val="ConsPlusNormal"/>
            </w:pPr>
            <w:r>
              <w:t>пос. Новоорск, ул. Комарова, д. 13а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480,00</w:t>
            </w:r>
          </w:p>
        </w:tc>
        <w:tc>
          <w:tcPr>
            <w:tcW w:w="1871" w:type="dxa"/>
          </w:tcPr>
          <w:p w:rsidR="00577AB5" w:rsidRDefault="00577AB5">
            <w:pPr>
              <w:pStyle w:val="ConsPlusNormal"/>
              <w:jc w:val="center"/>
            </w:pPr>
            <w:r>
              <w:t>73449,33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73449,33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1023.</w:t>
            </w:r>
          </w:p>
        </w:tc>
        <w:tc>
          <w:tcPr>
            <w:tcW w:w="2835" w:type="dxa"/>
          </w:tcPr>
          <w:p w:rsidR="00577AB5" w:rsidRDefault="00577AB5">
            <w:pPr>
              <w:pStyle w:val="ConsPlusNormal"/>
            </w:pPr>
            <w:r>
              <w:t>пос. Энергетик, д. 22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125301,80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125301,80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1024.</w:t>
            </w:r>
          </w:p>
        </w:tc>
        <w:tc>
          <w:tcPr>
            <w:tcW w:w="2835" w:type="dxa"/>
          </w:tcPr>
          <w:p w:rsidR="00577AB5" w:rsidRDefault="00577AB5">
            <w:pPr>
              <w:pStyle w:val="ConsPlusNormal"/>
            </w:pPr>
            <w:r>
              <w:t>пос. Энергетик, д. 40</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69277,55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69277,55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1025.</w:t>
            </w:r>
          </w:p>
        </w:tc>
        <w:tc>
          <w:tcPr>
            <w:tcW w:w="2835" w:type="dxa"/>
          </w:tcPr>
          <w:p w:rsidR="00577AB5" w:rsidRDefault="00577AB5">
            <w:pPr>
              <w:pStyle w:val="ConsPlusNormal"/>
            </w:pPr>
            <w:r>
              <w:t>пос. Энергетик, д. 5</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69539,34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69539,34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1026.</w:t>
            </w:r>
          </w:p>
        </w:tc>
        <w:tc>
          <w:tcPr>
            <w:tcW w:w="2835" w:type="dxa"/>
          </w:tcPr>
          <w:p w:rsidR="00577AB5" w:rsidRDefault="00577AB5">
            <w:pPr>
              <w:pStyle w:val="ConsPlusNormal"/>
            </w:pPr>
            <w:r>
              <w:t>пос. Энергетик,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2701,00</w:t>
            </w:r>
          </w:p>
        </w:tc>
        <w:tc>
          <w:tcPr>
            <w:tcW w:w="1871" w:type="dxa"/>
          </w:tcPr>
          <w:p w:rsidR="00577AB5" w:rsidRDefault="00577AB5">
            <w:pPr>
              <w:pStyle w:val="ConsPlusNormal"/>
              <w:jc w:val="center"/>
            </w:pPr>
            <w:r>
              <w:t>52221,08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52221,08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1027.</w:t>
            </w:r>
          </w:p>
        </w:tc>
        <w:tc>
          <w:tcPr>
            <w:tcW w:w="2835" w:type="dxa"/>
          </w:tcPr>
          <w:p w:rsidR="00577AB5" w:rsidRDefault="00577AB5">
            <w:pPr>
              <w:pStyle w:val="ConsPlusNormal"/>
            </w:pPr>
            <w:r>
              <w:t>пос. Энергетик, д. 56</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69700,80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69700,80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1028.</w:t>
            </w:r>
          </w:p>
        </w:tc>
        <w:tc>
          <w:tcPr>
            <w:tcW w:w="2835" w:type="dxa"/>
          </w:tcPr>
          <w:p w:rsidR="00577AB5" w:rsidRDefault="00577AB5">
            <w:pPr>
              <w:pStyle w:val="ConsPlusNormal"/>
            </w:pPr>
            <w:r>
              <w:t>пос. Энергетик, д. 56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52221,08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52221,08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1029.</w:t>
            </w:r>
          </w:p>
        </w:tc>
        <w:tc>
          <w:tcPr>
            <w:tcW w:w="2835" w:type="dxa"/>
          </w:tcPr>
          <w:p w:rsidR="00577AB5" w:rsidRDefault="00577AB5">
            <w:pPr>
              <w:pStyle w:val="ConsPlusNormal"/>
            </w:pPr>
            <w:r>
              <w:t>пос. Энергетик, д. 57</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69697,41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69697,41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1030.</w:t>
            </w:r>
          </w:p>
        </w:tc>
        <w:tc>
          <w:tcPr>
            <w:tcW w:w="2835" w:type="dxa"/>
          </w:tcPr>
          <w:p w:rsidR="00577AB5" w:rsidRDefault="00577AB5">
            <w:pPr>
              <w:pStyle w:val="ConsPlusNormal"/>
            </w:pPr>
            <w:r>
              <w:t>пос. Энергетик, д. 57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52221,08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52221,08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1031.</w:t>
            </w:r>
          </w:p>
        </w:tc>
        <w:tc>
          <w:tcPr>
            <w:tcW w:w="2835" w:type="dxa"/>
          </w:tcPr>
          <w:p w:rsidR="00577AB5" w:rsidRDefault="00577AB5">
            <w:pPr>
              <w:pStyle w:val="ConsPlusNormal"/>
            </w:pPr>
            <w:r>
              <w:t>пос. Энергетик, д. 59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52221,08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52221,08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1032.</w:t>
            </w:r>
          </w:p>
        </w:tc>
        <w:tc>
          <w:tcPr>
            <w:tcW w:w="2835" w:type="dxa"/>
          </w:tcPr>
          <w:p w:rsidR="00577AB5" w:rsidRDefault="00577AB5">
            <w:pPr>
              <w:pStyle w:val="ConsPlusNormal"/>
            </w:pPr>
            <w:r>
              <w:t>пос. Энергетик, д. 7</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69625,87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69625,87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1033.</w:t>
            </w:r>
          </w:p>
        </w:tc>
        <w:tc>
          <w:tcPr>
            <w:tcW w:w="2835" w:type="dxa"/>
          </w:tcPr>
          <w:p w:rsidR="00577AB5" w:rsidRDefault="00577AB5">
            <w:pPr>
              <w:pStyle w:val="ConsPlusNormal"/>
            </w:pPr>
            <w:r>
              <w:t>пос. Энергетик, д. 78а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122770,27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122770,27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1034.</w:t>
            </w:r>
          </w:p>
        </w:tc>
        <w:tc>
          <w:tcPr>
            <w:tcW w:w="2835" w:type="dxa"/>
          </w:tcPr>
          <w:p w:rsidR="00577AB5" w:rsidRDefault="00577AB5">
            <w:pPr>
              <w:pStyle w:val="ConsPlusNormal"/>
            </w:pPr>
            <w:r>
              <w:t>пос. Энергетик, д. 78а</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98686,78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98686,78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1035.</w:t>
            </w:r>
          </w:p>
        </w:tc>
        <w:tc>
          <w:tcPr>
            <w:tcW w:w="2835" w:type="dxa"/>
          </w:tcPr>
          <w:p w:rsidR="00577AB5" w:rsidRDefault="00577AB5">
            <w:pPr>
              <w:pStyle w:val="ConsPlusNormal"/>
            </w:pPr>
            <w:r>
              <w:t>пос. Энергетик, д. 79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429,00</w:t>
            </w:r>
          </w:p>
        </w:tc>
        <w:tc>
          <w:tcPr>
            <w:tcW w:w="1871" w:type="dxa"/>
          </w:tcPr>
          <w:p w:rsidR="00577AB5" w:rsidRDefault="00577AB5">
            <w:pPr>
              <w:pStyle w:val="ConsPlusNormal"/>
              <w:jc w:val="center"/>
            </w:pPr>
            <w:r>
              <w:t>48733,94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48733,94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1036.</w:t>
            </w:r>
          </w:p>
        </w:tc>
        <w:tc>
          <w:tcPr>
            <w:tcW w:w="2835" w:type="dxa"/>
          </w:tcPr>
          <w:p w:rsidR="00577AB5" w:rsidRDefault="00577AB5">
            <w:pPr>
              <w:pStyle w:val="ConsPlusNormal"/>
            </w:pPr>
            <w:r>
              <w:t>пос. Энергетик, д. 8</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76658,70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76658,70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1037.</w:t>
            </w:r>
          </w:p>
        </w:tc>
        <w:tc>
          <w:tcPr>
            <w:tcW w:w="2835" w:type="dxa"/>
          </w:tcPr>
          <w:p w:rsidR="00577AB5" w:rsidRDefault="00577AB5">
            <w:pPr>
              <w:pStyle w:val="ConsPlusNormal"/>
            </w:pPr>
            <w:r>
              <w:t>пос. Энергетик, д. 8</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2668,42</w:t>
            </w:r>
          </w:p>
        </w:tc>
        <w:tc>
          <w:tcPr>
            <w:tcW w:w="1871" w:type="dxa"/>
          </w:tcPr>
          <w:p w:rsidR="00577AB5" w:rsidRDefault="00577AB5">
            <w:pPr>
              <w:pStyle w:val="ConsPlusNormal"/>
              <w:jc w:val="center"/>
            </w:pPr>
            <w:r>
              <w:t>100488,94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100488,94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1038.</w:t>
            </w:r>
          </w:p>
        </w:tc>
        <w:tc>
          <w:tcPr>
            <w:tcW w:w="2835" w:type="dxa"/>
          </w:tcPr>
          <w:p w:rsidR="00577AB5" w:rsidRDefault="00577AB5">
            <w:pPr>
              <w:pStyle w:val="ConsPlusNormal"/>
            </w:pPr>
            <w:r>
              <w:t>пос. Энергетик, д. 81</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41768,67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41768,67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1039.</w:t>
            </w:r>
          </w:p>
        </w:tc>
        <w:tc>
          <w:tcPr>
            <w:tcW w:w="2835" w:type="dxa"/>
          </w:tcPr>
          <w:p w:rsidR="00577AB5" w:rsidRDefault="00577AB5">
            <w:pPr>
              <w:pStyle w:val="ConsPlusNormal"/>
            </w:pPr>
            <w:r>
              <w:t>пос. Энергетик, д. 81</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42560,38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42560,38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1040.</w:t>
            </w:r>
          </w:p>
        </w:tc>
        <w:tc>
          <w:tcPr>
            <w:tcW w:w="2835" w:type="dxa"/>
          </w:tcPr>
          <w:p w:rsidR="00577AB5" w:rsidRDefault="00577AB5">
            <w:pPr>
              <w:pStyle w:val="ConsPlusNormal"/>
            </w:pPr>
            <w:r>
              <w:t>пос. Энергетик, д. 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125828,55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125828,55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23. Муниципальное образование Новосергиевский район</w:t>
            </w:r>
          </w:p>
        </w:tc>
      </w:tr>
      <w:tr w:rsidR="00577AB5">
        <w:tc>
          <w:tcPr>
            <w:tcW w:w="3742" w:type="dxa"/>
            <w:gridSpan w:val="2"/>
          </w:tcPr>
          <w:p w:rsidR="00577AB5" w:rsidRDefault="00577AB5">
            <w:pPr>
              <w:pStyle w:val="ConsPlusNormal"/>
            </w:pPr>
            <w:r>
              <w:t>Итого по муниципальному образованию Новосергиевский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1011046,39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60000,00</w:t>
            </w:r>
          </w:p>
        </w:tc>
        <w:tc>
          <w:tcPr>
            <w:tcW w:w="1757" w:type="dxa"/>
          </w:tcPr>
          <w:p w:rsidR="00577AB5" w:rsidRDefault="00577AB5">
            <w:pPr>
              <w:pStyle w:val="ConsPlusNormal"/>
              <w:jc w:val="center"/>
            </w:pPr>
            <w:r>
              <w:t>951046,39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1041.</w:t>
            </w:r>
          </w:p>
        </w:tc>
        <w:tc>
          <w:tcPr>
            <w:tcW w:w="2835" w:type="dxa"/>
          </w:tcPr>
          <w:p w:rsidR="00577AB5" w:rsidRDefault="00577AB5">
            <w:pPr>
              <w:pStyle w:val="ConsPlusNormal"/>
            </w:pPr>
            <w:r>
              <w:t>пос. Новосергиевка, ул. Королева, д. 12</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39902,72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39902,72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1042.</w:t>
            </w:r>
          </w:p>
        </w:tc>
        <w:tc>
          <w:tcPr>
            <w:tcW w:w="2835" w:type="dxa"/>
          </w:tcPr>
          <w:p w:rsidR="00577AB5" w:rsidRDefault="00577AB5">
            <w:pPr>
              <w:pStyle w:val="ConsPlusNormal"/>
            </w:pPr>
            <w:r>
              <w:t>пос. Новосергиевка, ул. Королева, д. 4</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45500,90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45500,90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1043.</w:t>
            </w:r>
          </w:p>
        </w:tc>
        <w:tc>
          <w:tcPr>
            <w:tcW w:w="2835" w:type="dxa"/>
          </w:tcPr>
          <w:p w:rsidR="00577AB5" w:rsidRDefault="00577AB5">
            <w:pPr>
              <w:pStyle w:val="ConsPlusNormal"/>
            </w:pPr>
            <w:r>
              <w:t>пос. Новосергиевка, ул. Культурная, д. 3</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13430,22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13430,22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1044.</w:t>
            </w:r>
          </w:p>
        </w:tc>
        <w:tc>
          <w:tcPr>
            <w:tcW w:w="2835" w:type="dxa"/>
          </w:tcPr>
          <w:p w:rsidR="00577AB5" w:rsidRDefault="00577AB5">
            <w:pPr>
              <w:pStyle w:val="ConsPlusNormal"/>
            </w:pPr>
            <w:r>
              <w:t>пос. Новосергиевка, ул. Ломоносова, д. 33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59582,46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59582,46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1045.</w:t>
            </w:r>
          </w:p>
        </w:tc>
        <w:tc>
          <w:tcPr>
            <w:tcW w:w="2835" w:type="dxa"/>
          </w:tcPr>
          <w:p w:rsidR="00577AB5" w:rsidRDefault="00577AB5">
            <w:pPr>
              <w:pStyle w:val="ConsPlusNormal"/>
            </w:pPr>
            <w:r>
              <w:t>пос. Новосергиевка, ул. Ломоносова, д. 33б</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44401,43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44401,43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1046.</w:t>
            </w:r>
          </w:p>
        </w:tc>
        <w:tc>
          <w:tcPr>
            <w:tcW w:w="2835" w:type="dxa"/>
          </w:tcPr>
          <w:p w:rsidR="00577AB5" w:rsidRDefault="00577AB5">
            <w:pPr>
              <w:pStyle w:val="ConsPlusNormal"/>
            </w:pPr>
            <w:r>
              <w:t>пос. Новосергиевка, ул. Ломоносова, д. 33б</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57672,45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57672,45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1047.</w:t>
            </w:r>
          </w:p>
        </w:tc>
        <w:tc>
          <w:tcPr>
            <w:tcW w:w="2835" w:type="dxa"/>
          </w:tcPr>
          <w:p w:rsidR="00577AB5" w:rsidRDefault="00577AB5">
            <w:pPr>
              <w:pStyle w:val="ConsPlusNormal"/>
            </w:pPr>
            <w:r>
              <w:t>пос. Среднеуранский, ул. Пролетарская, д. 16</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40743,07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30000,00</w:t>
            </w:r>
          </w:p>
        </w:tc>
        <w:tc>
          <w:tcPr>
            <w:tcW w:w="1757" w:type="dxa"/>
          </w:tcPr>
          <w:p w:rsidR="00577AB5" w:rsidRDefault="00577AB5">
            <w:pPr>
              <w:pStyle w:val="ConsPlusNormal"/>
              <w:jc w:val="center"/>
            </w:pPr>
            <w:r>
              <w:t>10743,07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1048.</w:t>
            </w:r>
          </w:p>
        </w:tc>
        <w:tc>
          <w:tcPr>
            <w:tcW w:w="2835" w:type="dxa"/>
          </w:tcPr>
          <w:p w:rsidR="00577AB5" w:rsidRDefault="00577AB5">
            <w:pPr>
              <w:pStyle w:val="ConsPlusNormal"/>
            </w:pPr>
            <w:r>
              <w:t>пос. Среднеуранский, ул. Школьная,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56507,42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30000,00</w:t>
            </w:r>
          </w:p>
        </w:tc>
        <w:tc>
          <w:tcPr>
            <w:tcW w:w="1757" w:type="dxa"/>
          </w:tcPr>
          <w:p w:rsidR="00577AB5" w:rsidRDefault="00577AB5">
            <w:pPr>
              <w:pStyle w:val="ConsPlusNormal"/>
              <w:jc w:val="center"/>
            </w:pPr>
            <w:r>
              <w:t>26507,42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1049.</w:t>
            </w:r>
          </w:p>
        </w:tc>
        <w:tc>
          <w:tcPr>
            <w:tcW w:w="2835" w:type="dxa"/>
          </w:tcPr>
          <w:p w:rsidR="00577AB5" w:rsidRDefault="00577AB5">
            <w:pPr>
              <w:pStyle w:val="ConsPlusNormal"/>
            </w:pPr>
            <w:r>
              <w:t>пос. Среднеуранский, ул. Школьная, д. 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78055,96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78055,96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1050.</w:t>
            </w:r>
          </w:p>
        </w:tc>
        <w:tc>
          <w:tcPr>
            <w:tcW w:w="2835" w:type="dxa"/>
          </w:tcPr>
          <w:p w:rsidR="00577AB5" w:rsidRDefault="00577AB5">
            <w:pPr>
              <w:pStyle w:val="ConsPlusNormal"/>
            </w:pPr>
            <w:r>
              <w:t>пос. Ясногорский, ул. Шканова,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57840,02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57840,02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1051.</w:t>
            </w:r>
          </w:p>
        </w:tc>
        <w:tc>
          <w:tcPr>
            <w:tcW w:w="2835" w:type="dxa"/>
          </w:tcPr>
          <w:p w:rsidR="00577AB5" w:rsidRDefault="00577AB5">
            <w:pPr>
              <w:pStyle w:val="ConsPlusNormal"/>
            </w:pPr>
            <w:r>
              <w:t>пос. Ясногорский, ул. Шканова,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57840,02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57840,02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1052.</w:t>
            </w:r>
          </w:p>
        </w:tc>
        <w:tc>
          <w:tcPr>
            <w:tcW w:w="2835" w:type="dxa"/>
          </w:tcPr>
          <w:p w:rsidR="00577AB5" w:rsidRDefault="00577AB5">
            <w:pPr>
              <w:pStyle w:val="ConsPlusNormal"/>
            </w:pPr>
            <w:r>
              <w:t>пос. Ясногорский, ул. Шканова, д. 5</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61070,91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61070,91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1053.</w:t>
            </w:r>
          </w:p>
        </w:tc>
        <w:tc>
          <w:tcPr>
            <w:tcW w:w="2835" w:type="dxa"/>
          </w:tcPr>
          <w:p w:rsidR="00577AB5" w:rsidRDefault="00577AB5">
            <w:pPr>
              <w:pStyle w:val="ConsPlusNormal"/>
            </w:pPr>
            <w:r>
              <w:t>пос. Ясногорский, ул. Шканова,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79348,72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79348,72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1054.</w:t>
            </w:r>
          </w:p>
        </w:tc>
        <w:tc>
          <w:tcPr>
            <w:tcW w:w="2835" w:type="dxa"/>
          </w:tcPr>
          <w:p w:rsidR="00577AB5" w:rsidRDefault="00577AB5">
            <w:pPr>
              <w:pStyle w:val="ConsPlusNormal"/>
            </w:pPr>
            <w:r>
              <w:t>с. Платовка, ул. Комсомольская,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98162,99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98162,99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1055.</w:t>
            </w:r>
          </w:p>
        </w:tc>
        <w:tc>
          <w:tcPr>
            <w:tcW w:w="2835" w:type="dxa"/>
          </w:tcPr>
          <w:p w:rsidR="00577AB5" w:rsidRDefault="00577AB5">
            <w:pPr>
              <w:pStyle w:val="ConsPlusNormal"/>
            </w:pPr>
            <w:r>
              <w:t>с. Покровка, ул. Заводская,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66256,93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66256,93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1056.</w:t>
            </w:r>
          </w:p>
        </w:tc>
        <w:tc>
          <w:tcPr>
            <w:tcW w:w="2835" w:type="dxa"/>
          </w:tcPr>
          <w:p w:rsidR="00577AB5" w:rsidRDefault="00577AB5">
            <w:pPr>
              <w:pStyle w:val="ConsPlusNormal"/>
            </w:pPr>
            <w:r>
              <w:t>с. Покровка, ул. Светлая,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85636,88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85636,88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1057.</w:t>
            </w:r>
          </w:p>
        </w:tc>
        <w:tc>
          <w:tcPr>
            <w:tcW w:w="2835" w:type="dxa"/>
          </w:tcPr>
          <w:p w:rsidR="00577AB5" w:rsidRDefault="00577AB5">
            <w:pPr>
              <w:pStyle w:val="ConsPlusNormal"/>
            </w:pPr>
            <w:r>
              <w:t>с. Хуторка, ул. Молодежная, д. 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69093,29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69093,29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lastRenderedPageBreak/>
              <w:t>24. Муниципальное образование Октябрьский район</w:t>
            </w:r>
          </w:p>
        </w:tc>
      </w:tr>
      <w:tr w:rsidR="00577AB5">
        <w:tc>
          <w:tcPr>
            <w:tcW w:w="3742" w:type="dxa"/>
            <w:gridSpan w:val="2"/>
          </w:tcPr>
          <w:p w:rsidR="00577AB5" w:rsidRDefault="00577AB5">
            <w:pPr>
              <w:pStyle w:val="ConsPlusNormal"/>
            </w:pPr>
            <w:r>
              <w:t>Итого по муниципальному образованию Октябрьский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378617,13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378617,13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1058.</w:t>
            </w:r>
          </w:p>
        </w:tc>
        <w:tc>
          <w:tcPr>
            <w:tcW w:w="2835" w:type="dxa"/>
          </w:tcPr>
          <w:p w:rsidR="00577AB5" w:rsidRDefault="00577AB5">
            <w:pPr>
              <w:pStyle w:val="ConsPlusNormal"/>
            </w:pPr>
            <w:r>
              <w:t>с. Октябрьское, ул. 60 лет Октября, д. 18</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56365,99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56365,99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1059.</w:t>
            </w:r>
          </w:p>
        </w:tc>
        <w:tc>
          <w:tcPr>
            <w:tcW w:w="2835" w:type="dxa"/>
          </w:tcPr>
          <w:p w:rsidR="00577AB5" w:rsidRDefault="00577AB5">
            <w:pPr>
              <w:pStyle w:val="ConsPlusNormal"/>
            </w:pPr>
            <w:r>
              <w:t>с. Октябрьское, ул. Железнодорожная,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900,00</w:t>
            </w:r>
          </w:p>
        </w:tc>
        <w:tc>
          <w:tcPr>
            <w:tcW w:w="1871" w:type="dxa"/>
          </w:tcPr>
          <w:p w:rsidR="00577AB5" w:rsidRDefault="00577AB5">
            <w:pPr>
              <w:pStyle w:val="ConsPlusNormal"/>
              <w:jc w:val="center"/>
            </w:pPr>
            <w:r>
              <w:t>90064,92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90064,92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1060.</w:t>
            </w:r>
          </w:p>
        </w:tc>
        <w:tc>
          <w:tcPr>
            <w:tcW w:w="2835" w:type="dxa"/>
          </w:tcPr>
          <w:p w:rsidR="00577AB5" w:rsidRDefault="00577AB5">
            <w:pPr>
              <w:pStyle w:val="ConsPlusNormal"/>
            </w:pPr>
            <w:r>
              <w:t>с. Октябрьское, ул. Железнодорожная,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900,00</w:t>
            </w:r>
          </w:p>
        </w:tc>
        <w:tc>
          <w:tcPr>
            <w:tcW w:w="1871" w:type="dxa"/>
          </w:tcPr>
          <w:p w:rsidR="00577AB5" w:rsidRDefault="00577AB5">
            <w:pPr>
              <w:pStyle w:val="ConsPlusNormal"/>
              <w:jc w:val="center"/>
            </w:pPr>
            <w:r>
              <w:t>90064,92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90064,92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1061.</w:t>
            </w:r>
          </w:p>
        </w:tc>
        <w:tc>
          <w:tcPr>
            <w:tcW w:w="2835" w:type="dxa"/>
          </w:tcPr>
          <w:p w:rsidR="00577AB5" w:rsidRDefault="00577AB5">
            <w:pPr>
              <w:pStyle w:val="ConsPlusNormal"/>
            </w:pPr>
            <w:r>
              <w:t>с. Октябрьское, ул. Железнодорожная,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900,00</w:t>
            </w:r>
          </w:p>
        </w:tc>
        <w:tc>
          <w:tcPr>
            <w:tcW w:w="1871" w:type="dxa"/>
          </w:tcPr>
          <w:p w:rsidR="00577AB5" w:rsidRDefault="00577AB5">
            <w:pPr>
              <w:pStyle w:val="ConsPlusNormal"/>
              <w:jc w:val="center"/>
            </w:pPr>
            <w:r>
              <w:t>90125,29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90125,29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1062.</w:t>
            </w:r>
          </w:p>
        </w:tc>
        <w:tc>
          <w:tcPr>
            <w:tcW w:w="2835" w:type="dxa"/>
          </w:tcPr>
          <w:p w:rsidR="00577AB5" w:rsidRDefault="00577AB5">
            <w:pPr>
              <w:pStyle w:val="ConsPlusNormal"/>
            </w:pPr>
            <w:r>
              <w:t>с. Октябрьское, ул. Луначарского, д. 96а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51996,01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51996,01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25. Муниципальное образование Оренбургский район</w:t>
            </w:r>
          </w:p>
        </w:tc>
      </w:tr>
      <w:tr w:rsidR="00577AB5">
        <w:tc>
          <w:tcPr>
            <w:tcW w:w="3742" w:type="dxa"/>
            <w:gridSpan w:val="2"/>
          </w:tcPr>
          <w:p w:rsidR="00577AB5" w:rsidRDefault="00577AB5">
            <w:pPr>
              <w:pStyle w:val="ConsPlusNormal"/>
            </w:pPr>
            <w:r>
              <w:t>Итого по муниципальному образованию Оренбургский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562432,10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562432,10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1063.</w:t>
            </w:r>
          </w:p>
        </w:tc>
        <w:tc>
          <w:tcPr>
            <w:tcW w:w="2835" w:type="dxa"/>
          </w:tcPr>
          <w:p w:rsidR="00577AB5" w:rsidRDefault="00577AB5">
            <w:pPr>
              <w:pStyle w:val="ConsPlusNormal"/>
            </w:pPr>
            <w:r>
              <w:t>пос. Первомайский, ул. Березина, д. 2а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102,00</w:t>
            </w:r>
          </w:p>
        </w:tc>
        <w:tc>
          <w:tcPr>
            <w:tcW w:w="1871" w:type="dxa"/>
          </w:tcPr>
          <w:p w:rsidR="00577AB5" w:rsidRDefault="00577AB5">
            <w:pPr>
              <w:pStyle w:val="ConsPlusNormal"/>
              <w:jc w:val="center"/>
            </w:pPr>
            <w:r>
              <w:t>48595,95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48595,95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1064.</w:t>
            </w:r>
          </w:p>
        </w:tc>
        <w:tc>
          <w:tcPr>
            <w:tcW w:w="2835" w:type="dxa"/>
          </w:tcPr>
          <w:p w:rsidR="00577AB5" w:rsidRDefault="00577AB5">
            <w:pPr>
              <w:pStyle w:val="ConsPlusNormal"/>
            </w:pPr>
            <w:r>
              <w:t>пос. Первомайский, ул. Воронова,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1261,00</w:t>
            </w:r>
          </w:p>
        </w:tc>
        <w:tc>
          <w:tcPr>
            <w:tcW w:w="1871" w:type="dxa"/>
          </w:tcPr>
          <w:p w:rsidR="00577AB5" w:rsidRDefault="00577AB5">
            <w:pPr>
              <w:pStyle w:val="ConsPlusNormal"/>
              <w:jc w:val="center"/>
            </w:pPr>
            <w:r>
              <w:t>85173,83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85173,83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1065.</w:t>
            </w:r>
          </w:p>
        </w:tc>
        <w:tc>
          <w:tcPr>
            <w:tcW w:w="2835" w:type="dxa"/>
          </w:tcPr>
          <w:p w:rsidR="00577AB5" w:rsidRDefault="00577AB5">
            <w:pPr>
              <w:pStyle w:val="ConsPlusNormal"/>
            </w:pPr>
            <w:r>
              <w:t>пос. Первомайский, ул. Воронова, д. 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1037,00</w:t>
            </w:r>
          </w:p>
        </w:tc>
        <w:tc>
          <w:tcPr>
            <w:tcW w:w="1871" w:type="dxa"/>
          </w:tcPr>
          <w:p w:rsidR="00577AB5" w:rsidRDefault="00577AB5">
            <w:pPr>
              <w:pStyle w:val="ConsPlusNormal"/>
              <w:jc w:val="center"/>
            </w:pPr>
            <w:r>
              <w:t>69078,12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69078,12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1066.</w:t>
            </w:r>
          </w:p>
        </w:tc>
        <w:tc>
          <w:tcPr>
            <w:tcW w:w="2835" w:type="dxa"/>
          </w:tcPr>
          <w:p w:rsidR="00577AB5" w:rsidRDefault="00577AB5">
            <w:pPr>
              <w:pStyle w:val="ConsPlusNormal"/>
            </w:pPr>
            <w:r>
              <w:t>пос. Первомайский, ул. Симонова, д. 5</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1649,00</w:t>
            </w:r>
          </w:p>
        </w:tc>
        <w:tc>
          <w:tcPr>
            <w:tcW w:w="1871" w:type="dxa"/>
          </w:tcPr>
          <w:p w:rsidR="00577AB5" w:rsidRDefault="00577AB5">
            <w:pPr>
              <w:pStyle w:val="ConsPlusNormal"/>
              <w:jc w:val="center"/>
            </w:pPr>
            <w:r>
              <w:t>47809,39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47809,39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1067.</w:t>
            </w:r>
          </w:p>
        </w:tc>
        <w:tc>
          <w:tcPr>
            <w:tcW w:w="2835" w:type="dxa"/>
          </w:tcPr>
          <w:p w:rsidR="00577AB5" w:rsidRDefault="00577AB5">
            <w:pPr>
              <w:pStyle w:val="ConsPlusNormal"/>
            </w:pPr>
            <w:r>
              <w:t>х. Панкратовский, ул. Кленовая, д. 7</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36210,49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36210,49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1068.</w:t>
            </w:r>
          </w:p>
        </w:tc>
        <w:tc>
          <w:tcPr>
            <w:tcW w:w="2835" w:type="dxa"/>
          </w:tcPr>
          <w:p w:rsidR="00577AB5" w:rsidRDefault="00577AB5">
            <w:pPr>
              <w:pStyle w:val="ConsPlusNormal"/>
            </w:pPr>
            <w:r>
              <w:t>х. Степановский, ул. Студенческая, д. 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1320,43</w:t>
            </w:r>
          </w:p>
        </w:tc>
        <w:tc>
          <w:tcPr>
            <w:tcW w:w="1871" w:type="dxa"/>
          </w:tcPr>
          <w:p w:rsidR="00577AB5" w:rsidRDefault="00577AB5">
            <w:pPr>
              <w:pStyle w:val="ConsPlusNormal"/>
              <w:jc w:val="center"/>
            </w:pPr>
            <w:r>
              <w:t>176131,32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176131,32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1069.</w:t>
            </w:r>
          </w:p>
        </w:tc>
        <w:tc>
          <w:tcPr>
            <w:tcW w:w="2835" w:type="dxa"/>
          </w:tcPr>
          <w:p w:rsidR="00577AB5" w:rsidRDefault="00577AB5">
            <w:pPr>
              <w:pStyle w:val="ConsPlusNormal"/>
            </w:pPr>
            <w:r>
              <w:t>х. Степановский, ул. Студенческая, д. 8</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509,00</w:t>
            </w:r>
          </w:p>
        </w:tc>
        <w:tc>
          <w:tcPr>
            <w:tcW w:w="1871" w:type="dxa"/>
          </w:tcPr>
          <w:p w:rsidR="00577AB5" w:rsidRDefault="00577AB5">
            <w:pPr>
              <w:pStyle w:val="ConsPlusNormal"/>
              <w:jc w:val="center"/>
            </w:pPr>
            <w:r>
              <w:t>99433,00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99433,00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26. Муниципальное образование Первомайский район</w:t>
            </w:r>
          </w:p>
        </w:tc>
      </w:tr>
      <w:tr w:rsidR="00577AB5">
        <w:tc>
          <w:tcPr>
            <w:tcW w:w="3742" w:type="dxa"/>
            <w:gridSpan w:val="2"/>
          </w:tcPr>
          <w:p w:rsidR="00577AB5" w:rsidRDefault="00577AB5">
            <w:pPr>
              <w:pStyle w:val="ConsPlusNormal"/>
            </w:pPr>
            <w:r>
              <w:t>Итого по муниципальному образованию Первомайский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42410,12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42410,12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1070.</w:t>
            </w:r>
          </w:p>
        </w:tc>
        <w:tc>
          <w:tcPr>
            <w:tcW w:w="2835" w:type="dxa"/>
          </w:tcPr>
          <w:p w:rsidR="00577AB5" w:rsidRDefault="00577AB5">
            <w:pPr>
              <w:pStyle w:val="ConsPlusNormal"/>
            </w:pPr>
            <w:r>
              <w:t>пос. Первомайский, ул. Мирная, д. 10</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501,00</w:t>
            </w:r>
          </w:p>
        </w:tc>
        <w:tc>
          <w:tcPr>
            <w:tcW w:w="1871" w:type="dxa"/>
          </w:tcPr>
          <w:p w:rsidR="00577AB5" w:rsidRDefault="00577AB5">
            <w:pPr>
              <w:pStyle w:val="ConsPlusNormal"/>
              <w:jc w:val="center"/>
            </w:pPr>
            <w:r>
              <w:t>42410,12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42410,12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27. Муниципальное образование Переволоцкий район</w:t>
            </w:r>
          </w:p>
        </w:tc>
      </w:tr>
      <w:tr w:rsidR="00577AB5">
        <w:tc>
          <w:tcPr>
            <w:tcW w:w="3742" w:type="dxa"/>
            <w:gridSpan w:val="2"/>
          </w:tcPr>
          <w:p w:rsidR="00577AB5" w:rsidRDefault="00577AB5">
            <w:pPr>
              <w:pStyle w:val="ConsPlusNormal"/>
            </w:pPr>
            <w:r>
              <w:t>Итого по муниципальному образованию Переволоцкий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292857,40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292857,40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1071.</w:t>
            </w:r>
          </w:p>
        </w:tc>
        <w:tc>
          <w:tcPr>
            <w:tcW w:w="2835" w:type="dxa"/>
          </w:tcPr>
          <w:p w:rsidR="00577AB5" w:rsidRDefault="00577AB5">
            <w:pPr>
              <w:pStyle w:val="ConsPlusNormal"/>
            </w:pPr>
            <w:r>
              <w:t>пос. Переволоцкий, ул. Ленинская, д. 84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68477,50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68477,50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1072.</w:t>
            </w:r>
          </w:p>
        </w:tc>
        <w:tc>
          <w:tcPr>
            <w:tcW w:w="2835" w:type="dxa"/>
          </w:tcPr>
          <w:p w:rsidR="00577AB5" w:rsidRDefault="00577AB5">
            <w:pPr>
              <w:pStyle w:val="ConsPlusNormal"/>
            </w:pPr>
            <w:r>
              <w:t>пос. Переволоцкий, ул. Нефтяников, д. 14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52118,63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52118,63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1073.</w:t>
            </w:r>
          </w:p>
        </w:tc>
        <w:tc>
          <w:tcPr>
            <w:tcW w:w="2835" w:type="dxa"/>
          </w:tcPr>
          <w:p w:rsidR="00577AB5" w:rsidRDefault="00577AB5">
            <w:pPr>
              <w:pStyle w:val="ConsPlusNormal"/>
            </w:pPr>
            <w:r>
              <w:t>пос. Переволоцкий, ул. Пролетарская, д. 84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890,00</w:t>
            </w:r>
          </w:p>
        </w:tc>
        <w:tc>
          <w:tcPr>
            <w:tcW w:w="1871" w:type="dxa"/>
          </w:tcPr>
          <w:p w:rsidR="00577AB5" w:rsidRDefault="00577AB5">
            <w:pPr>
              <w:pStyle w:val="ConsPlusNormal"/>
              <w:jc w:val="center"/>
            </w:pPr>
            <w:r>
              <w:t>69658,32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69658,32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1074.</w:t>
            </w:r>
          </w:p>
        </w:tc>
        <w:tc>
          <w:tcPr>
            <w:tcW w:w="2835" w:type="dxa"/>
          </w:tcPr>
          <w:p w:rsidR="00577AB5" w:rsidRDefault="00577AB5">
            <w:pPr>
              <w:pStyle w:val="ConsPlusNormal"/>
            </w:pPr>
            <w:r>
              <w:t>пос. Переволоцкий, ул. Пролетарская, д. 96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258,00</w:t>
            </w:r>
          </w:p>
        </w:tc>
        <w:tc>
          <w:tcPr>
            <w:tcW w:w="1871" w:type="dxa"/>
          </w:tcPr>
          <w:p w:rsidR="00577AB5" w:rsidRDefault="00577AB5">
            <w:pPr>
              <w:pStyle w:val="ConsPlusNormal"/>
              <w:jc w:val="center"/>
            </w:pPr>
            <w:r>
              <w:t>59132,23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59132,23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1075.</w:t>
            </w:r>
          </w:p>
        </w:tc>
        <w:tc>
          <w:tcPr>
            <w:tcW w:w="2835" w:type="dxa"/>
          </w:tcPr>
          <w:p w:rsidR="00577AB5" w:rsidRDefault="00577AB5">
            <w:pPr>
              <w:pStyle w:val="ConsPlusNormal"/>
            </w:pPr>
            <w:r>
              <w:t>пос. Переволоцкий, ул. Тракторная, д. 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762,80</w:t>
            </w:r>
          </w:p>
        </w:tc>
        <w:tc>
          <w:tcPr>
            <w:tcW w:w="1871" w:type="dxa"/>
          </w:tcPr>
          <w:p w:rsidR="00577AB5" w:rsidRDefault="00577AB5">
            <w:pPr>
              <w:pStyle w:val="ConsPlusNormal"/>
              <w:jc w:val="center"/>
            </w:pPr>
            <w:r>
              <w:t>43470,72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43470,72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28. Муниципальное образование Пономаревский район</w:t>
            </w:r>
          </w:p>
        </w:tc>
      </w:tr>
      <w:tr w:rsidR="00577AB5">
        <w:tc>
          <w:tcPr>
            <w:tcW w:w="3742" w:type="dxa"/>
            <w:gridSpan w:val="2"/>
          </w:tcPr>
          <w:p w:rsidR="00577AB5" w:rsidRDefault="00577AB5">
            <w:pPr>
              <w:pStyle w:val="ConsPlusNormal"/>
            </w:pPr>
            <w:r>
              <w:t>Итого по муниципальному образованию Пономаревский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339648,17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75000,00</w:t>
            </w:r>
          </w:p>
        </w:tc>
        <w:tc>
          <w:tcPr>
            <w:tcW w:w="1757" w:type="dxa"/>
          </w:tcPr>
          <w:p w:rsidR="00577AB5" w:rsidRDefault="00577AB5">
            <w:pPr>
              <w:pStyle w:val="ConsPlusNormal"/>
              <w:jc w:val="center"/>
            </w:pPr>
            <w:r>
              <w:t>264648,17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1076.</w:t>
            </w:r>
          </w:p>
        </w:tc>
        <w:tc>
          <w:tcPr>
            <w:tcW w:w="2835" w:type="dxa"/>
          </w:tcPr>
          <w:p w:rsidR="00577AB5" w:rsidRDefault="00577AB5">
            <w:pPr>
              <w:pStyle w:val="ConsPlusNormal"/>
            </w:pPr>
            <w:r>
              <w:t>с. Пономаревка, ул. Советская, д. 19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46604,64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25000,00</w:t>
            </w:r>
          </w:p>
        </w:tc>
        <w:tc>
          <w:tcPr>
            <w:tcW w:w="1757" w:type="dxa"/>
          </w:tcPr>
          <w:p w:rsidR="00577AB5" w:rsidRDefault="00577AB5">
            <w:pPr>
              <w:pStyle w:val="ConsPlusNormal"/>
              <w:jc w:val="center"/>
            </w:pPr>
            <w:r>
              <w:t>21604,64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1077.</w:t>
            </w:r>
          </w:p>
        </w:tc>
        <w:tc>
          <w:tcPr>
            <w:tcW w:w="2835" w:type="dxa"/>
          </w:tcPr>
          <w:p w:rsidR="00577AB5" w:rsidRDefault="00577AB5">
            <w:pPr>
              <w:pStyle w:val="ConsPlusNormal"/>
            </w:pPr>
            <w:r>
              <w:t>с. Пономаревка, ул. Советская, д. 4</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53001,77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25000,00</w:t>
            </w:r>
          </w:p>
        </w:tc>
        <w:tc>
          <w:tcPr>
            <w:tcW w:w="1757" w:type="dxa"/>
          </w:tcPr>
          <w:p w:rsidR="00577AB5" w:rsidRDefault="00577AB5">
            <w:pPr>
              <w:pStyle w:val="ConsPlusNormal"/>
              <w:jc w:val="center"/>
            </w:pPr>
            <w:r>
              <w:t>28001,77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1078.</w:t>
            </w:r>
          </w:p>
        </w:tc>
        <w:tc>
          <w:tcPr>
            <w:tcW w:w="2835" w:type="dxa"/>
          </w:tcPr>
          <w:p w:rsidR="00577AB5" w:rsidRDefault="00577AB5">
            <w:pPr>
              <w:pStyle w:val="ConsPlusNormal"/>
            </w:pPr>
            <w:r>
              <w:t>с. Пономаревка, ул. Советская, д. 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63647,18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63647,18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1079.</w:t>
            </w:r>
          </w:p>
        </w:tc>
        <w:tc>
          <w:tcPr>
            <w:tcW w:w="2835" w:type="dxa"/>
          </w:tcPr>
          <w:p w:rsidR="00577AB5" w:rsidRDefault="00577AB5">
            <w:pPr>
              <w:pStyle w:val="ConsPlusNormal"/>
            </w:pPr>
            <w:r>
              <w:t>с. Пономаревка, ул. Советская, д. 6</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35305,61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35305,61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1080.</w:t>
            </w:r>
          </w:p>
        </w:tc>
        <w:tc>
          <w:tcPr>
            <w:tcW w:w="2835" w:type="dxa"/>
          </w:tcPr>
          <w:p w:rsidR="00577AB5" w:rsidRDefault="00577AB5">
            <w:pPr>
              <w:pStyle w:val="ConsPlusNormal"/>
            </w:pPr>
            <w:r>
              <w:t>с. Пономаревка, ул. Советская, д. 6</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35305,61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35305,61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1081.</w:t>
            </w:r>
          </w:p>
        </w:tc>
        <w:tc>
          <w:tcPr>
            <w:tcW w:w="2835" w:type="dxa"/>
          </w:tcPr>
          <w:p w:rsidR="00577AB5" w:rsidRDefault="00577AB5">
            <w:pPr>
              <w:pStyle w:val="ConsPlusNormal"/>
            </w:pPr>
            <w:r>
              <w:t>с. Пономаревка, ул. Советская, д. 8</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58899,51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58899,51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1082.</w:t>
            </w:r>
          </w:p>
        </w:tc>
        <w:tc>
          <w:tcPr>
            <w:tcW w:w="2835" w:type="dxa"/>
          </w:tcPr>
          <w:p w:rsidR="00577AB5" w:rsidRDefault="00577AB5">
            <w:pPr>
              <w:pStyle w:val="ConsPlusNormal"/>
            </w:pPr>
            <w:r>
              <w:t>с. Пономаревка, ул. Юбилейная, д. 11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46883,85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25000,00</w:t>
            </w:r>
          </w:p>
        </w:tc>
        <w:tc>
          <w:tcPr>
            <w:tcW w:w="1757" w:type="dxa"/>
          </w:tcPr>
          <w:p w:rsidR="00577AB5" w:rsidRDefault="00577AB5">
            <w:pPr>
              <w:pStyle w:val="ConsPlusNormal"/>
              <w:jc w:val="center"/>
            </w:pPr>
            <w:r>
              <w:t>21883,85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lastRenderedPageBreak/>
              <w:t>29. Муниципальное образование Сакмарский район</w:t>
            </w:r>
          </w:p>
        </w:tc>
      </w:tr>
      <w:tr w:rsidR="00577AB5">
        <w:tc>
          <w:tcPr>
            <w:tcW w:w="3742" w:type="dxa"/>
            <w:gridSpan w:val="2"/>
          </w:tcPr>
          <w:p w:rsidR="00577AB5" w:rsidRDefault="00577AB5">
            <w:pPr>
              <w:pStyle w:val="ConsPlusNormal"/>
            </w:pPr>
            <w:r>
              <w:t>Итого по муниципальному образованию Сакмарский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732916,39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732916,39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1083.</w:t>
            </w:r>
          </w:p>
        </w:tc>
        <w:tc>
          <w:tcPr>
            <w:tcW w:w="2835" w:type="dxa"/>
          </w:tcPr>
          <w:p w:rsidR="00577AB5" w:rsidRDefault="00577AB5">
            <w:pPr>
              <w:pStyle w:val="ConsPlusNormal"/>
            </w:pPr>
            <w:r>
              <w:t>пос. Красный Коммунар, ул. Монтажников, д. 80</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775,00</w:t>
            </w:r>
          </w:p>
        </w:tc>
        <w:tc>
          <w:tcPr>
            <w:tcW w:w="1871" w:type="dxa"/>
          </w:tcPr>
          <w:p w:rsidR="00577AB5" w:rsidRDefault="00577AB5">
            <w:pPr>
              <w:pStyle w:val="ConsPlusNormal"/>
              <w:jc w:val="center"/>
            </w:pPr>
            <w:r>
              <w:t>70082,04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70082,04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1084.</w:t>
            </w:r>
          </w:p>
        </w:tc>
        <w:tc>
          <w:tcPr>
            <w:tcW w:w="2835" w:type="dxa"/>
          </w:tcPr>
          <w:p w:rsidR="00577AB5" w:rsidRDefault="00577AB5">
            <w:pPr>
              <w:pStyle w:val="ConsPlusNormal"/>
            </w:pPr>
            <w:r>
              <w:t>пос. Светлый, ул. Культурная, д. 18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425,20</w:t>
            </w:r>
          </w:p>
        </w:tc>
        <w:tc>
          <w:tcPr>
            <w:tcW w:w="1871" w:type="dxa"/>
          </w:tcPr>
          <w:p w:rsidR="00577AB5" w:rsidRDefault="00577AB5">
            <w:pPr>
              <w:pStyle w:val="ConsPlusNormal"/>
              <w:jc w:val="center"/>
            </w:pPr>
            <w:r>
              <w:t>85919,90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85919,90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1085.</w:t>
            </w:r>
          </w:p>
        </w:tc>
        <w:tc>
          <w:tcPr>
            <w:tcW w:w="2835" w:type="dxa"/>
          </w:tcPr>
          <w:p w:rsidR="00577AB5" w:rsidRDefault="00577AB5">
            <w:pPr>
              <w:pStyle w:val="ConsPlusNormal"/>
            </w:pPr>
            <w:r>
              <w:t>пос. Светлый, ул. Культурная, д. 23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74679,86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74679,86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1086.</w:t>
            </w:r>
          </w:p>
        </w:tc>
        <w:tc>
          <w:tcPr>
            <w:tcW w:w="2835" w:type="dxa"/>
          </w:tcPr>
          <w:p w:rsidR="00577AB5" w:rsidRDefault="00577AB5">
            <w:pPr>
              <w:pStyle w:val="ConsPlusNormal"/>
            </w:pPr>
            <w:r>
              <w:t>пос. Светлый, ул. Культурная, д. 25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293,30</w:t>
            </w:r>
          </w:p>
        </w:tc>
        <w:tc>
          <w:tcPr>
            <w:tcW w:w="1871" w:type="dxa"/>
          </w:tcPr>
          <w:p w:rsidR="00577AB5" w:rsidRDefault="00577AB5">
            <w:pPr>
              <w:pStyle w:val="ConsPlusNormal"/>
              <w:jc w:val="center"/>
            </w:pPr>
            <w:r>
              <w:t>77591,58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77591,58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1087.</w:t>
            </w:r>
          </w:p>
        </w:tc>
        <w:tc>
          <w:tcPr>
            <w:tcW w:w="2835" w:type="dxa"/>
          </w:tcPr>
          <w:p w:rsidR="00577AB5" w:rsidRDefault="00577AB5">
            <w:pPr>
              <w:pStyle w:val="ConsPlusNormal"/>
            </w:pPr>
            <w:r>
              <w:t>пос. Светлый, ул. Культурная, д. 34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429,10</w:t>
            </w:r>
          </w:p>
        </w:tc>
        <w:tc>
          <w:tcPr>
            <w:tcW w:w="1871" w:type="dxa"/>
          </w:tcPr>
          <w:p w:rsidR="00577AB5" w:rsidRDefault="00577AB5">
            <w:pPr>
              <w:pStyle w:val="ConsPlusNormal"/>
              <w:jc w:val="center"/>
            </w:pPr>
            <w:r>
              <w:t>90114,78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90114,78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1088.</w:t>
            </w:r>
          </w:p>
        </w:tc>
        <w:tc>
          <w:tcPr>
            <w:tcW w:w="2835" w:type="dxa"/>
          </w:tcPr>
          <w:p w:rsidR="00577AB5" w:rsidRDefault="00577AB5">
            <w:pPr>
              <w:pStyle w:val="ConsPlusNormal"/>
            </w:pPr>
            <w:r>
              <w:t>пос. Светлый, ул. Степная, д. 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91347,97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91347,97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1089.</w:t>
            </w:r>
          </w:p>
        </w:tc>
        <w:tc>
          <w:tcPr>
            <w:tcW w:w="2835" w:type="dxa"/>
          </w:tcPr>
          <w:p w:rsidR="00577AB5" w:rsidRDefault="00577AB5">
            <w:pPr>
              <w:pStyle w:val="ConsPlusNormal"/>
            </w:pPr>
            <w:r>
              <w:t>с. Сакмара, ул. Набережная,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97236,89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97236,89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1090.</w:t>
            </w:r>
          </w:p>
        </w:tc>
        <w:tc>
          <w:tcPr>
            <w:tcW w:w="2835" w:type="dxa"/>
          </w:tcPr>
          <w:p w:rsidR="00577AB5" w:rsidRDefault="00577AB5">
            <w:pPr>
              <w:pStyle w:val="ConsPlusNormal"/>
            </w:pPr>
            <w:r>
              <w:t>с. Сакмара, ул. Степная, д. 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57689,79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57689,79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1091.</w:t>
            </w:r>
          </w:p>
        </w:tc>
        <w:tc>
          <w:tcPr>
            <w:tcW w:w="2835" w:type="dxa"/>
          </w:tcPr>
          <w:p w:rsidR="00577AB5" w:rsidRDefault="00577AB5">
            <w:pPr>
              <w:pStyle w:val="ConsPlusNormal"/>
            </w:pPr>
            <w:r>
              <w:t xml:space="preserve">с. Сакмара, ул. Техническая, </w:t>
            </w:r>
            <w:r>
              <w:lastRenderedPageBreak/>
              <w:t>д. 5</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88253,58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88253,58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lastRenderedPageBreak/>
              <w:t>30. Муниципальное образование Саракташский район</w:t>
            </w:r>
          </w:p>
        </w:tc>
      </w:tr>
      <w:tr w:rsidR="00577AB5">
        <w:tc>
          <w:tcPr>
            <w:tcW w:w="3742" w:type="dxa"/>
            <w:gridSpan w:val="2"/>
          </w:tcPr>
          <w:p w:rsidR="00577AB5" w:rsidRDefault="00577AB5">
            <w:pPr>
              <w:pStyle w:val="ConsPlusNormal"/>
            </w:pPr>
            <w:r>
              <w:t>Итого по муниципальному образованию Саракташский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611255,63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611255,63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1092.</w:t>
            </w:r>
          </w:p>
        </w:tc>
        <w:tc>
          <w:tcPr>
            <w:tcW w:w="2835" w:type="dxa"/>
          </w:tcPr>
          <w:p w:rsidR="00577AB5" w:rsidRDefault="00577AB5">
            <w:pPr>
              <w:pStyle w:val="ConsPlusNormal"/>
            </w:pPr>
            <w:r>
              <w:t>пос. Саракташ, пер. Железнодорожный, д. 34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45,00</w:t>
            </w:r>
          </w:p>
        </w:tc>
        <w:tc>
          <w:tcPr>
            <w:tcW w:w="1871" w:type="dxa"/>
          </w:tcPr>
          <w:p w:rsidR="00577AB5" w:rsidRDefault="00577AB5">
            <w:pPr>
              <w:pStyle w:val="ConsPlusNormal"/>
              <w:jc w:val="center"/>
            </w:pPr>
            <w:r>
              <w:t>41700,00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41700,00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1093.</w:t>
            </w:r>
          </w:p>
        </w:tc>
        <w:tc>
          <w:tcPr>
            <w:tcW w:w="2835" w:type="dxa"/>
          </w:tcPr>
          <w:p w:rsidR="00577AB5" w:rsidRDefault="00577AB5">
            <w:pPr>
              <w:pStyle w:val="ConsPlusNormal"/>
            </w:pPr>
            <w:r>
              <w:t>пос. Саракташ, ул. Ватутина, д. 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328,00</w:t>
            </w:r>
          </w:p>
        </w:tc>
        <w:tc>
          <w:tcPr>
            <w:tcW w:w="1871" w:type="dxa"/>
          </w:tcPr>
          <w:p w:rsidR="00577AB5" w:rsidRDefault="00577AB5">
            <w:pPr>
              <w:pStyle w:val="ConsPlusNormal"/>
              <w:jc w:val="center"/>
            </w:pPr>
            <w:r>
              <w:t>74258,25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74258,25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1094.</w:t>
            </w:r>
          </w:p>
        </w:tc>
        <w:tc>
          <w:tcPr>
            <w:tcW w:w="2835" w:type="dxa"/>
          </w:tcPr>
          <w:p w:rsidR="00577AB5" w:rsidRDefault="00577AB5">
            <w:pPr>
              <w:pStyle w:val="ConsPlusNormal"/>
            </w:pPr>
            <w:r>
              <w:t>пос. Саракташ, ул. Вокзальная, д. 34а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754,00</w:t>
            </w:r>
          </w:p>
        </w:tc>
        <w:tc>
          <w:tcPr>
            <w:tcW w:w="1871" w:type="dxa"/>
          </w:tcPr>
          <w:p w:rsidR="00577AB5" w:rsidRDefault="00577AB5">
            <w:pPr>
              <w:pStyle w:val="ConsPlusNormal"/>
              <w:jc w:val="center"/>
            </w:pPr>
            <w:r>
              <w:t>95525,17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95525,17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1095.</w:t>
            </w:r>
          </w:p>
        </w:tc>
        <w:tc>
          <w:tcPr>
            <w:tcW w:w="2835" w:type="dxa"/>
          </w:tcPr>
          <w:p w:rsidR="00577AB5" w:rsidRDefault="00577AB5">
            <w:pPr>
              <w:pStyle w:val="ConsPlusNormal"/>
            </w:pPr>
            <w:r>
              <w:t>пос. Саракташ, ул. Мира, д. 185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843,50</w:t>
            </w:r>
          </w:p>
        </w:tc>
        <w:tc>
          <w:tcPr>
            <w:tcW w:w="1871" w:type="dxa"/>
          </w:tcPr>
          <w:p w:rsidR="00577AB5" w:rsidRDefault="00577AB5">
            <w:pPr>
              <w:pStyle w:val="ConsPlusNormal"/>
              <w:jc w:val="center"/>
            </w:pPr>
            <w:r>
              <w:t>93515,65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93515,65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1096.</w:t>
            </w:r>
          </w:p>
        </w:tc>
        <w:tc>
          <w:tcPr>
            <w:tcW w:w="2835" w:type="dxa"/>
          </w:tcPr>
          <w:p w:rsidR="00577AB5" w:rsidRDefault="00577AB5">
            <w:pPr>
              <w:pStyle w:val="ConsPlusNormal"/>
            </w:pPr>
            <w:r>
              <w:t>пос. Саракташ, ул. Мира, д. 21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102,00</w:t>
            </w:r>
          </w:p>
        </w:tc>
        <w:tc>
          <w:tcPr>
            <w:tcW w:w="1871" w:type="dxa"/>
          </w:tcPr>
          <w:p w:rsidR="00577AB5" w:rsidRDefault="00577AB5">
            <w:pPr>
              <w:pStyle w:val="ConsPlusNormal"/>
              <w:jc w:val="center"/>
            </w:pPr>
            <w:r>
              <w:t>53431,46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53431,46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1097.</w:t>
            </w:r>
          </w:p>
        </w:tc>
        <w:tc>
          <w:tcPr>
            <w:tcW w:w="2835" w:type="dxa"/>
          </w:tcPr>
          <w:p w:rsidR="00577AB5" w:rsidRDefault="00577AB5">
            <w:pPr>
              <w:pStyle w:val="ConsPlusNormal"/>
            </w:pPr>
            <w:r>
              <w:t>пос. Саракташ, ул. Октябрьская, д. 31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480,00</w:t>
            </w:r>
          </w:p>
        </w:tc>
        <w:tc>
          <w:tcPr>
            <w:tcW w:w="1871" w:type="dxa"/>
          </w:tcPr>
          <w:p w:rsidR="00577AB5" w:rsidRDefault="00577AB5">
            <w:pPr>
              <w:pStyle w:val="ConsPlusNormal"/>
              <w:jc w:val="center"/>
            </w:pPr>
            <w:r>
              <w:t>102554,63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102554,63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1098.</w:t>
            </w:r>
          </w:p>
        </w:tc>
        <w:tc>
          <w:tcPr>
            <w:tcW w:w="2835" w:type="dxa"/>
          </w:tcPr>
          <w:p w:rsidR="00577AB5" w:rsidRDefault="00577AB5">
            <w:pPr>
              <w:pStyle w:val="ConsPlusNormal"/>
            </w:pPr>
            <w:r>
              <w:t>с. Васильевка, ул. Дружбы, д. 8</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72,00</w:t>
            </w:r>
          </w:p>
        </w:tc>
        <w:tc>
          <w:tcPr>
            <w:tcW w:w="1871" w:type="dxa"/>
          </w:tcPr>
          <w:p w:rsidR="00577AB5" w:rsidRDefault="00577AB5">
            <w:pPr>
              <w:pStyle w:val="ConsPlusNormal"/>
              <w:jc w:val="center"/>
            </w:pPr>
            <w:r>
              <w:t>51340,30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51340,30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1099.</w:t>
            </w:r>
          </w:p>
        </w:tc>
        <w:tc>
          <w:tcPr>
            <w:tcW w:w="2835" w:type="dxa"/>
          </w:tcPr>
          <w:p w:rsidR="00577AB5" w:rsidRDefault="00577AB5">
            <w:pPr>
              <w:pStyle w:val="ConsPlusNormal"/>
            </w:pPr>
            <w:r>
              <w:t>с. Васильевка, ул. Дружбы, д. 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715,00</w:t>
            </w:r>
          </w:p>
        </w:tc>
        <w:tc>
          <w:tcPr>
            <w:tcW w:w="1871" w:type="dxa"/>
          </w:tcPr>
          <w:p w:rsidR="00577AB5" w:rsidRDefault="00577AB5">
            <w:pPr>
              <w:pStyle w:val="ConsPlusNormal"/>
              <w:jc w:val="center"/>
            </w:pPr>
            <w:r>
              <w:t>98930,17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98930,17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lastRenderedPageBreak/>
              <w:t>31. Муниципальное образование Светлинский район</w:t>
            </w:r>
          </w:p>
        </w:tc>
      </w:tr>
      <w:tr w:rsidR="00577AB5">
        <w:tc>
          <w:tcPr>
            <w:tcW w:w="3742" w:type="dxa"/>
            <w:gridSpan w:val="2"/>
          </w:tcPr>
          <w:p w:rsidR="00577AB5" w:rsidRDefault="00577AB5">
            <w:pPr>
              <w:pStyle w:val="ConsPlusNormal"/>
            </w:pPr>
            <w:r>
              <w:t>Итого по муниципальному образованию Светлинский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847881,47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847881,47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1100.</w:t>
            </w:r>
          </w:p>
        </w:tc>
        <w:tc>
          <w:tcPr>
            <w:tcW w:w="2835" w:type="dxa"/>
          </w:tcPr>
          <w:p w:rsidR="00577AB5" w:rsidRDefault="00577AB5">
            <w:pPr>
              <w:pStyle w:val="ConsPlusNormal"/>
            </w:pPr>
            <w:r>
              <w:t>пос. Светлый, ул. 9 квартал, д. 56</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40316,91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40316,91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1101.</w:t>
            </w:r>
          </w:p>
        </w:tc>
        <w:tc>
          <w:tcPr>
            <w:tcW w:w="2835" w:type="dxa"/>
          </w:tcPr>
          <w:p w:rsidR="00577AB5" w:rsidRDefault="00577AB5">
            <w:pPr>
              <w:pStyle w:val="ConsPlusNormal"/>
            </w:pPr>
            <w:r>
              <w:t>пос. Светлый, ул. 9 квартал, д. 56</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36095,60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36095,60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1102.</w:t>
            </w:r>
          </w:p>
        </w:tc>
        <w:tc>
          <w:tcPr>
            <w:tcW w:w="2835" w:type="dxa"/>
          </w:tcPr>
          <w:p w:rsidR="00577AB5" w:rsidRDefault="00577AB5">
            <w:pPr>
              <w:pStyle w:val="ConsPlusNormal"/>
            </w:pPr>
            <w:r>
              <w:t>пос. Светлый, ул. Промышленная, д. 50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161179,21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161179,21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1103.</w:t>
            </w:r>
          </w:p>
        </w:tc>
        <w:tc>
          <w:tcPr>
            <w:tcW w:w="2835" w:type="dxa"/>
          </w:tcPr>
          <w:p w:rsidR="00577AB5" w:rsidRDefault="00577AB5">
            <w:pPr>
              <w:pStyle w:val="ConsPlusNormal"/>
            </w:pPr>
            <w:r>
              <w:t>пос. Светлый, ул. Советская, д. 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61920,16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61920,16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1104.</w:t>
            </w:r>
          </w:p>
        </w:tc>
        <w:tc>
          <w:tcPr>
            <w:tcW w:w="2835" w:type="dxa"/>
          </w:tcPr>
          <w:p w:rsidR="00577AB5" w:rsidRDefault="00577AB5">
            <w:pPr>
              <w:pStyle w:val="ConsPlusNormal"/>
            </w:pPr>
            <w:r>
              <w:t>пос. Светлый, ул. Советская,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120538,65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120538,65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1105.</w:t>
            </w:r>
          </w:p>
        </w:tc>
        <w:tc>
          <w:tcPr>
            <w:tcW w:w="2835" w:type="dxa"/>
          </w:tcPr>
          <w:p w:rsidR="00577AB5" w:rsidRDefault="00577AB5">
            <w:pPr>
              <w:pStyle w:val="ConsPlusNormal"/>
            </w:pPr>
            <w:r>
              <w:t>пос. Светлый, ул. Советская, д. 13а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82283,43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82283,43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1106.</w:t>
            </w:r>
          </w:p>
        </w:tc>
        <w:tc>
          <w:tcPr>
            <w:tcW w:w="2835" w:type="dxa"/>
          </w:tcPr>
          <w:p w:rsidR="00577AB5" w:rsidRDefault="00577AB5">
            <w:pPr>
              <w:pStyle w:val="ConsPlusNormal"/>
            </w:pPr>
            <w:r>
              <w:t>пос. Светлый, ул. Советская, д. 18</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62060,23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62060,23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1107.</w:t>
            </w:r>
          </w:p>
        </w:tc>
        <w:tc>
          <w:tcPr>
            <w:tcW w:w="2835" w:type="dxa"/>
          </w:tcPr>
          <w:p w:rsidR="00577AB5" w:rsidRDefault="00577AB5">
            <w:pPr>
              <w:pStyle w:val="ConsPlusNormal"/>
            </w:pPr>
            <w:r>
              <w:t>пос. Светлый, ул. Советская,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142741,26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142741,26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1108.</w:t>
            </w:r>
          </w:p>
        </w:tc>
        <w:tc>
          <w:tcPr>
            <w:tcW w:w="2835" w:type="dxa"/>
          </w:tcPr>
          <w:p w:rsidR="00577AB5" w:rsidRDefault="00577AB5">
            <w:pPr>
              <w:pStyle w:val="ConsPlusNormal"/>
            </w:pPr>
            <w:r>
              <w:t>пос. Светлый, ул. Советская,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140746,02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140746,02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lastRenderedPageBreak/>
              <w:t>32. Муниципальное образование Северный район</w:t>
            </w:r>
          </w:p>
        </w:tc>
      </w:tr>
      <w:tr w:rsidR="00577AB5">
        <w:tc>
          <w:tcPr>
            <w:tcW w:w="3742" w:type="dxa"/>
            <w:gridSpan w:val="2"/>
          </w:tcPr>
          <w:p w:rsidR="00577AB5" w:rsidRDefault="00577AB5">
            <w:pPr>
              <w:pStyle w:val="ConsPlusNormal"/>
            </w:pPr>
            <w:r>
              <w:t>Итого по муниципальному образованию Северный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354836,44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354836,44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1109.</w:t>
            </w:r>
          </w:p>
        </w:tc>
        <w:tc>
          <w:tcPr>
            <w:tcW w:w="2835" w:type="dxa"/>
          </w:tcPr>
          <w:p w:rsidR="00577AB5" w:rsidRDefault="00577AB5">
            <w:pPr>
              <w:pStyle w:val="ConsPlusNormal"/>
            </w:pPr>
            <w:r>
              <w:t>с. Северное, ул. Ленина, д. 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59996,71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59996,71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1110.</w:t>
            </w:r>
          </w:p>
        </w:tc>
        <w:tc>
          <w:tcPr>
            <w:tcW w:w="2835" w:type="dxa"/>
          </w:tcPr>
          <w:p w:rsidR="00577AB5" w:rsidRDefault="00577AB5">
            <w:pPr>
              <w:pStyle w:val="ConsPlusNormal"/>
            </w:pPr>
            <w:r>
              <w:t>с. Северное, ул. Московская, д. 1б</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78664,89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78664,89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1111.</w:t>
            </w:r>
          </w:p>
        </w:tc>
        <w:tc>
          <w:tcPr>
            <w:tcW w:w="2835" w:type="dxa"/>
          </w:tcPr>
          <w:p w:rsidR="00577AB5" w:rsidRDefault="00577AB5">
            <w:pPr>
              <w:pStyle w:val="ConsPlusNormal"/>
            </w:pPr>
            <w:r>
              <w:t>с. Северное, ул. Московская, д. 1б</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49511,11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49511,11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1112.</w:t>
            </w:r>
          </w:p>
        </w:tc>
        <w:tc>
          <w:tcPr>
            <w:tcW w:w="2835" w:type="dxa"/>
          </w:tcPr>
          <w:p w:rsidR="00577AB5" w:rsidRDefault="00577AB5">
            <w:pPr>
              <w:pStyle w:val="ConsPlusNormal"/>
            </w:pPr>
            <w:r>
              <w:t>с. Северное, ул. Полевая,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47063,96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47063,96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1113.</w:t>
            </w:r>
          </w:p>
        </w:tc>
        <w:tc>
          <w:tcPr>
            <w:tcW w:w="2835" w:type="dxa"/>
          </w:tcPr>
          <w:p w:rsidR="00577AB5" w:rsidRDefault="00577AB5">
            <w:pPr>
              <w:pStyle w:val="ConsPlusNormal"/>
            </w:pPr>
            <w:r>
              <w:t>с. Северное, ул. Чапаева, д. 53</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70509,74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70509,74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1114.</w:t>
            </w:r>
          </w:p>
        </w:tc>
        <w:tc>
          <w:tcPr>
            <w:tcW w:w="2835" w:type="dxa"/>
          </w:tcPr>
          <w:p w:rsidR="00577AB5" w:rsidRDefault="00577AB5">
            <w:pPr>
              <w:pStyle w:val="ConsPlusNormal"/>
            </w:pPr>
            <w:r>
              <w:t>с. Северное, ул. Чапаева, д. 53</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49090,03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49090,03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33. Муниципальное образование Соль-Илецкий городской округ</w:t>
            </w:r>
          </w:p>
        </w:tc>
      </w:tr>
      <w:tr w:rsidR="00577AB5">
        <w:tc>
          <w:tcPr>
            <w:tcW w:w="3742" w:type="dxa"/>
            <w:gridSpan w:val="2"/>
          </w:tcPr>
          <w:p w:rsidR="00577AB5" w:rsidRDefault="00577AB5">
            <w:pPr>
              <w:pStyle w:val="ConsPlusNormal"/>
            </w:pPr>
            <w:r>
              <w:t>Итого по муниципальному образованию Соль-Илецкий городской округ</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662239,96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662239,96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1115.</w:t>
            </w:r>
          </w:p>
        </w:tc>
        <w:tc>
          <w:tcPr>
            <w:tcW w:w="2835" w:type="dxa"/>
          </w:tcPr>
          <w:p w:rsidR="00577AB5" w:rsidRDefault="00577AB5">
            <w:pPr>
              <w:pStyle w:val="ConsPlusNormal"/>
            </w:pPr>
            <w:r>
              <w:t>г. Соль-Илецк, ул. Володарского, д. 113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2945,50</w:t>
            </w:r>
          </w:p>
        </w:tc>
        <w:tc>
          <w:tcPr>
            <w:tcW w:w="1871" w:type="dxa"/>
          </w:tcPr>
          <w:p w:rsidR="00577AB5" w:rsidRDefault="00577AB5">
            <w:pPr>
              <w:pStyle w:val="ConsPlusNormal"/>
              <w:jc w:val="center"/>
            </w:pPr>
            <w:r>
              <w:t>62187,54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62187,54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1116.</w:t>
            </w:r>
          </w:p>
        </w:tc>
        <w:tc>
          <w:tcPr>
            <w:tcW w:w="2835" w:type="dxa"/>
          </w:tcPr>
          <w:p w:rsidR="00577AB5" w:rsidRDefault="00577AB5">
            <w:pPr>
              <w:pStyle w:val="ConsPlusNormal"/>
            </w:pPr>
            <w:r>
              <w:t>г. Соль-Илецк, ул. Жукова, д. 2</w:t>
            </w:r>
          </w:p>
        </w:tc>
        <w:tc>
          <w:tcPr>
            <w:tcW w:w="1871" w:type="dxa"/>
          </w:tcPr>
          <w:p w:rsidR="00577AB5" w:rsidRDefault="00577AB5">
            <w:pPr>
              <w:pStyle w:val="ConsPlusNormal"/>
            </w:pPr>
            <w:r>
              <w:t xml:space="preserve">ремонт и (или) переустройство </w:t>
            </w:r>
            <w:r>
              <w:lastRenderedPageBreak/>
              <w:t>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429,30</w:t>
            </w:r>
          </w:p>
        </w:tc>
        <w:tc>
          <w:tcPr>
            <w:tcW w:w="1871" w:type="dxa"/>
          </w:tcPr>
          <w:p w:rsidR="00577AB5" w:rsidRDefault="00577AB5">
            <w:pPr>
              <w:pStyle w:val="ConsPlusNormal"/>
              <w:jc w:val="center"/>
            </w:pPr>
            <w:r>
              <w:t>83935,53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83935,53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1117.</w:t>
            </w:r>
          </w:p>
        </w:tc>
        <w:tc>
          <w:tcPr>
            <w:tcW w:w="2835" w:type="dxa"/>
          </w:tcPr>
          <w:p w:rsidR="00577AB5" w:rsidRDefault="00577AB5">
            <w:pPr>
              <w:pStyle w:val="ConsPlusNormal"/>
            </w:pPr>
            <w:r>
              <w:t>г. Соль-Илецк, ул. Жукова, д. 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775,60</w:t>
            </w:r>
          </w:p>
        </w:tc>
        <w:tc>
          <w:tcPr>
            <w:tcW w:w="1871" w:type="dxa"/>
          </w:tcPr>
          <w:p w:rsidR="00577AB5" w:rsidRDefault="00577AB5">
            <w:pPr>
              <w:pStyle w:val="ConsPlusNormal"/>
              <w:jc w:val="center"/>
            </w:pPr>
            <w:r>
              <w:t>89478,07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89478,07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1118.</w:t>
            </w:r>
          </w:p>
        </w:tc>
        <w:tc>
          <w:tcPr>
            <w:tcW w:w="2835" w:type="dxa"/>
          </w:tcPr>
          <w:p w:rsidR="00577AB5" w:rsidRDefault="00577AB5">
            <w:pPr>
              <w:pStyle w:val="ConsPlusNormal"/>
            </w:pPr>
            <w:r>
              <w:t>г. Соль-Илецк, ул. Орская, д. 167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3472,60</w:t>
            </w:r>
          </w:p>
        </w:tc>
        <w:tc>
          <w:tcPr>
            <w:tcW w:w="1871" w:type="dxa"/>
          </w:tcPr>
          <w:p w:rsidR="00577AB5" w:rsidRDefault="00577AB5">
            <w:pPr>
              <w:pStyle w:val="ConsPlusNormal"/>
              <w:jc w:val="center"/>
            </w:pPr>
            <w:r>
              <w:t>150928,31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150928,31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1119.</w:t>
            </w:r>
          </w:p>
        </w:tc>
        <w:tc>
          <w:tcPr>
            <w:tcW w:w="2835" w:type="dxa"/>
          </w:tcPr>
          <w:p w:rsidR="00577AB5" w:rsidRDefault="00577AB5">
            <w:pPr>
              <w:pStyle w:val="ConsPlusNormal"/>
            </w:pPr>
            <w:r>
              <w:t>г. Соль-Илецк, ул. Парижских Коммунаров, д. 106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315,70</w:t>
            </w:r>
          </w:p>
        </w:tc>
        <w:tc>
          <w:tcPr>
            <w:tcW w:w="1871" w:type="dxa"/>
          </w:tcPr>
          <w:p w:rsidR="00577AB5" w:rsidRDefault="00577AB5">
            <w:pPr>
              <w:pStyle w:val="ConsPlusNormal"/>
              <w:jc w:val="center"/>
            </w:pPr>
            <w:r>
              <w:t>77501,52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77501,52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1120.</w:t>
            </w:r>
          </w:p>
        </w:tc>
        <w:tc>
          <w:tcPr>
            <w:tcW w:w="2835" w:type="dxa"/>
          </w:tcPr>
          <w:p w:rsidR="00577AB5" w:rsidRDefault="00577AB5">
            <w:pPr>
              <w:pStyle w:val="ConsPlusNormal"/>
            </w:pPr>
            <w:r>
              <w:t>г. Соль-Илецк, ул. Победы, д. 93а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969,70</w:t>
            </w:r>
          </w:p>
        </w:tc>
        <w:tc>
          <w:tcPr>
            <w:tcW w:w="1871" w:type="dxa"/>
          </w:tcPr>
          <w:p w:rsidR="00577AB5" w:rsidRDefault="00577AB5">
            <w:pPr>
              <w:pStyle w:val="ConsPlusNormal"/>
              <w:jc w:val="center"/>
            </w:pPr>
            <w:r>
              <w:t>100076,44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100076,44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1121.</w:t>
            </w:r>
          </w:p>
        </w:tc>
        <w:tc>
          <w:tcPr>
            <w:tcW w:w="2835" w:type="dxa"/>
          </w:tcPr>
          <w:p w:rsidR="00577AB5" w:rsidRDefault="00577AB5">
            <w:pPr>
              <w:pStyle w:val="ConsPlusNormal"/>
            </w:pPr>
            <w:r>
              <w:t>г. Соль-Илецк, ул. Победы, д. 95а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934,10</w:t>
            </w:r>
          </w:p>
        </w:tc>
        <w:tc>
          <w:tcPr>
            <w:tcW w:w="1871" w:type="dxa"/>
          </w:tcPr>
          <w:p w:rsidR="00577AB5" w:rsidRDefault="00577AB5">
            <w:pPr>
              <w:pStyle w:val="ConsPlusNormal"/>
              <w:jc w:val="center"/>
            </w:pPr>
            <w:r>
              <w:t>98132,55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98132,55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34. Муниципальное образование Сорочинский городской округ</w:t>
            </w:r>
          </w:p>
        </w:tc>
      </w:tr>
      <w:tr w:rsidR="00577AB5">
        <w:tc>
          <w:tcPr>
            <w:tcW w:w="3742" w:type="dxa"/>
            <w:gridSpan w:val="2"/>
          </w:tcPr>
          <w:p w:rsidR="00577AB5" w:rsidRDefault="00577AB5">
            <w:pPr>
              <w:pStyle w:val="ConsPlusNormal"/>
            </w:pPr>
            <w:r>
              <w:t>Итого по муниципальному образованию Сорочинский городской округ</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1220730,25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1220730,25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1122.</w:t>
            </w:r>
          </w:p>
        </w:tc>
        <w:tc>
          <w:tcPr>
            <w:tcW w:w="2835" w:type="dxa"/>
          </w:tcPr>
          <w:p w:rsidR="00577AB5" w:rsidRDefault="00577AB5">
            <w:pPr>
              <w:pStyle w:val="ConsPlusNormal"/>
            </w:pPr>
            <w:r>
              <w:t>г. Сорочинск, мкр. 2-й, д. 15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42037,97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42037,97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1123.</w:t>
            </w:r>
          </w:p>
        </w:tc>
        <w:tc>
          <w:tcPr>
            <w:tcW w:w="2835" w:type="dxa"/>
          </w:tcPr>
          <w:p w:rsidR="00577AB5" w:rsidRDefault="00577AB5">
            <w:pPr>
              <w:pStyle w:val="ConsPlusNormal"/>
            </w:pPr>
            <w:r>
              <w:t>г. Сорочинск, мкр. 2-й, д. 16</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71291,17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71291,17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1124.</w:t>
            </w:r>
          </w:p>
        </w:tc>
        <w:tc>
          <w:tcPr>
            <w:tcW w:w="2835" w:type="dxa"/>
          </w:tcPr>
          <w:p w:rsidR="00577AB5" w:rsidRDefault="00577AB5">
            <w:pPr>
              <w:pStyle w:val="ConsPlusNormal"/>
            </w:pPr>
            <w:r>
              <w:t>г. Сорочинск, мкр. 2-й, д. 16</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89132,30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89132,30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1125.</w:t>
            </w:r>
          </w:p>
        </w:tc>
        <w:tc>
          <w:tcPr>
            <w:tcW w:w="2835" w:type="dxa"/>
          </w:tcPr>
          <w:p w:rsidR="00577AB5" w:rsidRDefault="00577AB5">
            <w:pPr>
              <w:pStyle w:val="ConsPlusNormal"/>
            </w:pPr>
            <w:r>
              <w:t>г. Сорочинск, ул. 8 Марта, д. 19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61037,91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61037,91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1126.</w:t>
            </w:r>
          </w:p>
        </w:tc>
        <w:tc>
          <w:tcPr>
            <w:tcW w:w="2835" w:type="dxa"/>
          </w:tcPr>
          <w:p w:rsidR="00577AB5" w:rsidRDefault="00577AB5">
            <w:pPr>
              <w:pStyle w:val="ConsPlusNormal"/>
            </w:pPr>
            <w:r>
              <w:t>г. Сорочинск, ул. 8 Марта, д. 3</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66484,27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66484,27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1127.</w:t>
            </w:r>
          </w:p>
        </w:tc>
        <w:tc>
          <w:tcPr>
            <w:tcW w:w="2835" w:type="dxa"/>
          </w:tcPr>
          <w:p w:rsidR="00577AB5" w:rsidRDefault="00577AB5">
            <w:pPr>
              <w:pStyle w:val="ConsPlusNormal"/>
            </w:pPr>
            <w:r>
              <w:t>г. Сорочинск, ул. 8 Марта,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42037,97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42037,97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1128.</w:t>
            </w:r>
          </w:p>
        </w:tc>
        <w:tc>
          <w:tcPr>
            <w:tcW w:w="2835" w:type="dxa"/>
          </w:tcPr>
          <w:p w:rsidR="00577AB5" w:rsidRDefault="00577AB5">
            <w:pPr>
              <w:pStyle w:val="ConsPlusNormal"/>
            </w:pPr>
            <w:r>
              <w:t>г. Сорочинск, ул. Ворошилова, д. 21</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44032,34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44032,34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1129.</w:t>
            </w:r>
          </w:p>
        </w:tc>
        <w:tc>
          <w:tcPr>
            <w:tcW w:w="2835" w:type="dxa"/>
          </w:tcPr>
          <w:p w:rsidR="00577AB5" w:rsidRDefault="00577AB5">
            <w:pPr>
              <w:pStyle w:val="ConsPlusNormal"/>
            </w:pPr>
            <w:r>
              <w:t>г. Сорочинск, ул. Ворошилова, д. 40</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45728,44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45728,44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1130.</w:t>
            </w:r>
          </w:p>
        </w:tc>
        <w:tc>
          <w:tcPr>
            <w:tcW w:w="2835" w:type="dxa"/>
          </w:tcPr>
          <w:p w:rsidR="00577AB5" w:rsidRDefault="00577AB5">
            <w:pPr>
              <w:pStyle w:val="ConsPlusNormal"/>
            </w:pPr>
            <w:r>
              <w:t>г. Сорочинск, ул. Ворошилова, д. 6</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65912,70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65912,70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1131.</w:t>
            </w:r>
          </w:p>
        </w:tc>
        <w:tc>
          <w:tcPr>
            <w:tcW w:w="2835" w:type="dxa"/>
          </w:tcPr>
          <w:p w:rsidR="00577AB5" w:rsidRDefault="00577AB5">
            <w:pPr>
              <w:pStyle w:val="ConsPlusNormal"/>
            </w:pPr>
            <w:r>
              <w:t>г. Сорочинск, ул. Ворошилова, д. 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62451,91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62451,91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1132.</w:t>
            </w:r>
          </w:p>
        </w:tc>
        <w:tc>
          <w:tcPr>
            <w:tcW w:w="2835" w:type="dxa"/>
          </w:tcPr>
          <w:p w:rsidR="00577AB5" w:rsidRDefault="00577AB5">
            <w:pPr>
              <w:pStyle w:val="ConsPlusNormal"/>
            </w:pPr>
            <w:r>
              <w:t>г. Сорочинск, ул. Карла Маркса, д. 179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44155,38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44155,38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1133.</w:t>
            </w:r>
          </w:p>
        </w:tc>
        <w:tc>
          <w:tcPr>
            <w:tcW w:w="2835" w:type="dxa"/>
          </w:tcPr>
          <w:p w:rsidR="00577AB5" w:rsidRDefault="00577AB5">
            <w:pPr>
              <w:pStyle w:val="ConsPlusNormal"/>
            </w:pPr>
            <w:r>
              <w:t>г. Сорочинск, ул. Карла Маркса, д. 181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44751,21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44751,21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1134.</w:t>
            </w:r>
          </w:p>
        </w:tc>
        <w:tc>
          <w:tcPr>
            <w:tcW w:w="2835" w:type="dxa"/>
          </w:tcPr>
          <w:p w:rsidR="00577AB5" w:rsidRDefault="00577AB5">
            <w:pPr>
              <w:pStyle w:val="ConsPlusNormal"/>
            </w:pPr>
            <w:r>
              <w:t>г. Сорочинск, ул. Карла Маркса, д. 195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44497,93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44497,93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1135.</w:t>
            </w:r>
          </w:p>
        </w:tc>
        <w:tc>
          <w:tcPr>
            <w:tcW w:w="2835" w:type="dxa"/>
          </w:tcPr>
          <w:p w:rsidR="00577AB5" w:rsidRDefault="00577AB5">
            <w:pPr>
              <w:pStyle w:val="ConsPlusNormal"/>
            </w:pPr>
            <w:r>
              <w:t>г. Сорочинск, ул. Карла Маркса, д. 199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64904,61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64904,61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1136.</w:t>
            </w:r>
          </w:p>
        </w:tc>
        <w:tc>
          <w:tcPr>
            <w:tcW w:w="2835" w:type="dxa"/>
          </w:tcPr>
          <w:p w:rsidR="00577AB5" w:rsidRDefault="00577AB5">
            <w:pPr>
              <w:pStyle w:val="ConsPlusNormal"/>
            </w:pPr>
            <w:r>
              <w:t>г. Сорочинск, ул. Карла Маркса, д. 211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63593,68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63593,68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1137.</w:t>
            </w:r>
          </w:p>
        </w:tc>
        <w:tc>
          <w:tcPr>
            <w:tcW w:w="2835" w:type="dxa"/>
          </w:tcPr>
          <w:p w:rsidR="00577AB5" w:rsidRDefault="00577AB5">
            <w:pPr>
              <w:pStyle w:val="ConsPlusNormal"/>
            </w:pPr>
            <w:r>
              <w:t>г. Сорочинск, ул. Карла Маркса, д. 215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89118,71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89118,71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1138.</w:t>
            </w:r>
          </w:p>
        </w:tc>
        <w:tc>
          <w:tcPr>
            <w:tcW w:w="2835" w:type="dxa"/>
          </w:tcPr>
          <w:p w:rsidR="00577AB5" w:rsidRDefault="00577AB5">
            <w:pPr>
              <w:pStyle w:val="ConsPlusNormal"/>
            </w:pPr>
            <w:r>
              <w:t>г. Сорочинск, ул. Карла Маркса, д. 238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48183,37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48183,37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1139.</w:t>
            </w:r>
          </w:p>
        </w:tc>
        <w:tc>
          <w:tcPr>
            <w:tcW w:w="2835" w:type="dxa"/>
          </w:tcPr>
          <w:p w:rsidR="00577AB5" w:rsidRDefault="00577AB5">
            <w:pPr>
              <w:pStyle w:val="ConsPlusNormal"/>
            </w:pPr>
            <w:r>
              <w:t>г. Сорочинск, ул. Московская, д. 211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51668,18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51668,18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1140.</w:t>
            </w:r>
          </w:p>
        </w:tc>
        <w:tc>
          <w:tcPr>
            <w:tcW w:w="2835" w:type="dxa"/>
          </w:tcPr>
          <w:p w:rsidR="00577AB5" w:rsidRDefault="00577AB5">
            <w:pPr>
              <w:pStyle w:val="ConsPlusNormal"/>
            </w:pPr>
            <w:r>
              <w:t>г. Сорочинск, ул. Московская, д. 217</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41353,44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41353,44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1141.</w:t>
            </w:r>
          </w:p>
        </w:tc>
        <w:tc>
          <w:tcPr>
            <w:tcW w:w="2835" w:type="dxa"/>
          </w:tcPr>
          <w:p w:rsidR="00577AB5" w:rsidRDefault="00577AB5">
            <w:pPr>
              <w:pStyle w:val="ConsPlusNormal"/>
            </w:pPr>
            <w:r>
              <w:t>г. Сорочинск, ул. Московская, д. 221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51668,18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51668,18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1142.</w:t>
            </w:r>
          </w:p>
        </w:tc>
        <w:tc>
          <w:tcPr>
            <w:tcW w:w="2835" w:type="dxa"/>
          </w:tcPr>
          <w:p w:rsidR="00577AB5" w:rsidRDefault="00577AB5">
            <w:pPr>
              <w:pStyle w:val="ConsPlusNormal"/>
            </w:pPr>
            <w:r>
              <w:t>г. Сорочинск, ул. Чапаева, д. 243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39681,69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39681,69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1143.</w:t>
            </w:r>
          </w:p>
        </w:tc>
        <w:tc>
          <w:tcPr>
            <w:tcW w:w="2835" w:type="dxa"/>
          </w:tcPr>
          <w:p w:rsidR="00577AB5" w:rsidRDefault="00577AB5">
            <w:pPr>
              <w:pStyle w:val="ConsPlusNormal"/>
            </w:pPr>
            <w:r>
              <w:t>с. Толкаевка, ул. Гречушкина,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47006,89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47006,89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35. Муниципальное образование Ташлинский район</w:t>
            </w:r>
          </w:p>
        </w:tc>
      </w:tr>
      <w:tr w:rsidR="00577AB5">
        <w:tc>
          <w:tcPr>
            <w:tcW w:w="3742" w:type="dxa"/>
            <w:gridSpan w:val="2"/>
          </w:tcPr>
          <w:p w:rsidR="00577AB5" w:rsidRDefault="00577AB5">
            <w:pPr>
              <w:pStyle w:val="ConsPlusNormal"/>
            </w:pPr>
            <w:r>
              <w:t>Итого по муниципальному образованию Ташлинский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336823,11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336823,11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1144.</w:t>
            </w:r>
          </w:p>
        </w:tc>
        <w:tc>
          <w:tcPr>
            <w:tcW w:w="2835" w:type="dxa"/>
          </w:tcPr>
          <w:p w:rsidR="00577AB5" w:rsidRDefault="00577AB5">
            <w:pPr>
              <w:pStyle w:val="ConsPlusNormal"/>
            </w:pPr>
            <w:r>
              <w:t>пос. Калинин, ул. Степная,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335,00</w:t>
            </w:r>
          </w:p>
        </w:tc>
        <w:tc>
          <w:tcPr>
            <w:tcW w:w="1871" w:type="dxa"/>
          </w:tcPr>
          <w:p w:rsidR="00577AB5" w:rsidRDefault="00577AB5">
            <w:pPr>
              <w:pStyle w:val="ConsPlusNormal"/>
              <w:jc w:val="center"/>
            </w:pPr>
            <w:r>
              <w:t>74887,38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74887,38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1145.</w:t>
            </w:r>
          </w:p>
        </w:tc>
        <w:tc>
          <w:tcPr>
            <w:tcW w:w="2835" w:type="dxa"/>
          </w:tcPr>
          <w:p w:rsidR="00577AB5" w:rsidRDefault="00577AB5">
            <w:pPr>
              <w:pStyle w:val="ConsPlusNormal"/>
            </w:pPr>
            <w:r>
              <w:t>пос. Калинин, ул. Степная,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335,00</w:t>
            </w:r>
          </w:p>
        </w:tc>
        <w:tc>
          <w:tcPr>
            <w:tcW w:w="1871" w:type="dxa"/>
          </w:tcPr>
          <w:p w:rsidR="00577AB5" w:rsidRDefault="00577AB5">
            <w:pPr>
              <w:pStyle w:val="ConsPlusNormal"/>
              <w:jc w:val="center"/>
            </w:pPr>
            <w:r>
              <w:t>54674,08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54674,08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1146.</w:t>
            </w:r>
          </w:p>
        </w:tc>
        <w:tc>
          <w:tcPr>
            <w:tcW w:w="2835" w:type="dxa"/>
          </w:tcPr>
          <w:p w:rsidR="00577AB5" w:rsidRDefault="00577AB5">
            <w:pPr>
              <w:pStyle w:val="ConsPlusNormal"/>
            </w:pPr>
            <w:r>
              <w:t>пос. Калинин, ул. Степная,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81500,00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81500,00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1147.</w:t>
            </w:r>
          </w:p>
        </w:tc>
        <w:tc>
          <w:tcPr>
            <w:tcW w:w="2835" w:type="dxa"/>
          </w:tcPr>
          <w:p w:rsidR="00577AB5" w:rsidRDefault="00577AB5">
            <w:pPr>
              <w:pStyle w:val="ConsPlusNormal"/>
            </w:pPr>
            <w:r>
              <w:t>пос. Калинин, ул. Степная, д. 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81500,00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81500,00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1148.</w:t>
            </w:r>
          </w:p>
        </w:tc>
        <w:tc>
          <w:tcPr>
            <w:tcW w:w="2835" w:type="dxa"/>
          </w:tcPr>
          <w:p w:rsidR="00577AB5" w:rsidRDefault="00577AB5">
            <w:pPr>
              <w:pStyle w:val="ConsPlusNormal"/>
            </w:pPr>
            <w:r>
              <w:t>с. Ташла, ул. Довженко, д. 42</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44261,65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44261,65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36. Муниципальное образование Тоцкий район</w:t>
            </w:r>
          </w:p>
        </w:tc>
      </w:tr>
      <w:tr w:rsidR="00577AB5">
        <w:tc>
          <w:tcPr>
            <w:tcW w:w="3742" w:type="dxa"/>
            <w:gridSpan w:val="2"/>
          </w:tcPr>
          <w:p w:rsidR="00577AB5" w:rsidRDefault="00577AB5">
            <w:pPr>
              <w:pStyle w:val="ConsPlusNormal"/>
            </w:pPr>
            <w:r>
              <w:t>Итого по муниципальному образованию Тоцкий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3695711,18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3695711,18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1149.</w:t>
            </w:r>
          </w:p>
        </w:tc>
        <w:tc>
          <w:tcPr>
            <w:tcW w:w="2835" w:type="dxa"/>
          </w:tcPr>
          <w:p w:rsidR="00577AB5" w:rsidRDefault="00577AB5">
            <w:pPr>
              <w:pStyle w:val="ConsPlusNormal"/>
            </w:pPr>
            <w:r>
              <w:t>с. Тоцкое Второе, ул. Калинина, д. 1, инв. N 2222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683,67</w:t>
            </w:r>
          </w:p>
        </w:tc>
        <w:tc>
          <w:tcPr>
            <w:tcW w:w="1871" w:type="dxa"/>
          </w:tcPr>
          <w:p w:rsidR="00577AB5" w:rsidRDefault="00577AB5">
            <w:pPr>
              <w:pStyle w:val="ConsPlusNormal"/>
              <w:jc w:val="center"/>
            </w:pPr>
            <w:r>
              <w:t>282087,38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282087,38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1150.</w:t>
            </w:r>
          </w:p>
        </w:tc>
        <w:tc>
          <w:tcPr>
            <w:tcW w:w="2835" w:type="dxa"/>
          </w:tcPr>
          <w:p w:rsidR="00577AB5" w:rsidRDefault="00577AB5">
            <w:pPr>
              <w:pStyle w:val="ConsPlusNormal"/>
            </w:pPr>
            <w:r>
              <w:t>с. Тоцкое Второе, ул. Калинина, д. 10, инв. N 1093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669,60</w:t>
            </w:r>
          </w:p>
        </w:tc>
        <w:tc>
          <w:tcPr>
            <w:tcW w:w="1871" w:type="dxa"/>
          </w:tcPr>
          <w:p w:rsidR="00577AB5" w:rsidRDefault="00577AB5">
            <w:pPr>
              <w:pStyle w:val="ConsPlusNormal"/>
              <w:jc w:val="center"/>
            </w:pPr>
            <w:r>
              <w:t>48481,87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48481,87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1151.</w:t>
            </w:r>
          </w:p>
        </w:tc>
        <w:tc>
          <w:tcPr>
            <w:tcW w:w="2835" w:type="dxa"/>
          </w:tcPr>
          <w:p w:rsidR="00577AB5" w:rsidRDefault="00577AB5">
            <w:pPr>
              <w:pStyle w:val="ConsPlusNormal"/>
            </w:pPr>
            <w:r>
              <w:t>с. Тоцкое Второе, ул. Калинина, д. 15, инв. N 1094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669,60</w:t>
            </w:r>
          </w:p>
        </w:tc>
        <w:tc>
          <w:tcPr>
            <w:tcW w:w="1871" w:type="dxa"/>
          </w:tcPr>
          <w:p w:rsidR="00577AB5" w:rsidRDefault="00577AB5">
            <w:pPr>
              <w:pStyle w:val="ConsPlusNormal"/>
              <w:jc w:val="center"/>
            </w:pPr>
            <w:r>
              <w:t>48481,87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48481,87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1152.</w:t>
            </w:r>
          </w:p>
        </w:tc>
        <w:tc>
          <w:tcPr>
            <w:tcW w:w="2835" w:type="dxa"/>
          </w:tcPr>
          <w:p w:rsidR="00577AB5" w:rsidRDefault="00577AB5">
            <w:pPr>
              <w:pStyle w:val="ConsPlusNormal"/>
            </w:pPr>
            <w:r>
              <w:t>с. Тоцкое Второе, ул. Калинина, д. 2, инв. N 2221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691,33</w:t>
            </w:r>
          </w:p>
        </w:tc>
        <w:tc>
          <w:tcPr>
            <w:tcW w:w="1871" w:type="dxa"/>
          </w:tcPr>
          <w:p w:rsidR="00577AB5" w:rsidRDefault="00577AB5">
            <w:pPr>
              <w:pStyle w:val="ConsPlusNormal"/>
              <w:jc w:val="center"/>
            </w:pPr>
            <w:r>
              <w:t>325111,13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325111,13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1153.</w:t>
            </w:r>
          </w:p>
        </w:tc>
        <w:tc>
          <w:tcPr>
            <w:tcW w:w="2835" w:type="dxa"/>
          </w:tcPr>
          <w:p w:rsidR="00577AB5" w:rsidRDefault="00577AB5">
            <w:pPr>
              <w:pStyle w:val="ConsPlusNormal"/>
            </w:pPr>
            <w:r>
              <w:t>с. Тоцкое Второе, ул. Калинина, д. 4, инв. N 2224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691,33</w:t>
            </w:r>
          </w:p>
        </w:tc>
        <w:tc>
          <w:tcPr>
            <w:tcW w:w="1871" w:type="dxa"/>
          </w:tcPr>
          <w:p w:rsidR="00577AB5" w:rsidRDefault="00577AB5">
            <w:pPr>
              <w:pStyle w:val="ConsPlusNormal"/>
              <w:jc w:val="center"/>
            </w:pPr>
            <w:r>
              <w:t>325111,13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325111,13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1154.</w:t>
            </w:r>
          </w:p>
        </w:tc>
        <w:tc>
          <w:tcPr>
            <w:tcW w:w="2835" w:type="dxa"/>
          </w:tcPr>
          <w:p w:rsidR="00577AB5" w:rsidRDefault="00577AB5">
            <w:pPr>
              <w:pStyle w:val="ConsPlusNormal"/>
            </w:pPr>
            <w:r>
              <w:t>с. Тоцкое Второе, ул. Калинина,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422,00</w:t>
            </w:r>
          </w:p>
        </w:tc>
        <w:tc>
          <w:tcPr>
            <w:tcW w:w="1871" w:type="dxa"/>
          </w:tcPr>
          <w:p w:rsidR="00577AB5" w:rsidRDefault="00577AB5">
            <w:pPr>
              <w:pStyle w:val="ConsPlusNormal"/>
              <w:jc w:val="center"/>
            </w:pPr>
            <w:r>
              <w:t>93117,76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93117,76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1155.</w:t>
            </w:r>
          </w:p>
        </w:tc>
        <w:tc>
          <w:tcPr>
            <w:tcW w:w="2835" w:type="dxa"/>
          </w:tcPr>
          <w:p w:rsidR="00577AB5" w:rsidRDefault="00577AB5">
            <w:pPr>
              <w:pStyle w:val="ConsPlusNormal"/>
            </w:pPr>
            <w:r>
              <w:t>с. Тоцкое Второе, ул. Калинина, д. 7, инв. N 2253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876,60</w:t>
            </w:r>
          </w:p>
        </w:tc>
        <w:tc>
          <w:tcPr>
            <w:tcW w:w="1871" w:type="dxa"/>
          </w:tcPr>
          <w:p w:rsidR="00577AB5" w:rsidRDefault="00577AB5">
            <w:pPr>
              <w:pStyle w:val="ConsPlusNormal"/>
              <w:jc w:val="center"/>
            </w:pPr>
            <w:r>
              <w:t>51810,08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51810,08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1156.</w:t>
            </w:r>
          </w:p>
        </w:tc>
        <w:tc>
          <w:tcPr>
            <w:tcW w:w="2835" w:type="dxa"/>
          </w:tcPr>
          <w:p w:rsidR="00577AB5" w:rsidRDefault="00577AB5">
            <w:pPr>
              <w:pStyle w:val="ConsPlusNormal"/>
            </w:pPr>
            <w:r>
              <w:t>с. Тоцкое Второе, ул. Кобина, д. 5, инв. N 2180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826,60</w:t>
            </w:r>
          </w:p>
        </w:tc>
        <w:tc>
          <w:tcPr>
            <w:tcW w:w="1871" w:type="dxa"/>
          </w:tcPr>
          <w:p w:rsidR="00577AB5" w:rsidRDefault="00577AB5">
            <w:pPr>
              <w:pStyle w:val="ConsPlusNormal"/>
              <w:jc w:val="center"/>
            </w:pPr>
            <w:r>
              <w:t>51006,15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51006,15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1157.</w:t>
            </w:r>
          </w:p>
        </w:tc>
        <w:tc>
          <w:tcPr>
            <w:tcW w:w="2835" w:type="dxa"/>
          </w:tcPr>
          <w:p w:rsidR="00577AB5" w:rsidRDefault="00577AB5">
            <w:pPr>
              <w:pStyle w:val="ConsPlusNormal"/>
            </w:pPr>
            <w:r>
              <w:t>с. Тоцкое Второе, ул. Кобина, д. 7, инв. N 2184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101529,27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101529,27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1158.</w:t>
            </w:r>
          </w:p>
        </w:tc>
        <w:tc>
          <w:tcPr>
            <w:tcW w:w="2835" w:type="dxa"/>
          </w:tcPr>
          <w:p w:rsidR="00577AB5" w:rsidRDefault="00577AB5">
            <w:pPr>
              <w:pStyle w:val="ConsPlusNormal"/>
            </w:pPr>
            <w:r>
              <w:t>с. Тоцкое Второе, ул. Ленина, д. 1, инв. N 2025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669,60</w:t>
            </w:r>
          </w:p>
        </w:tc>
        <w:tc>
          <w:tcPr>
            <w:tcW w:w="1871" w:type="dxa"/>
          </w:tcPr>
          <w:p w:rsidR="00577AB5" w:rsidRDefault="00577AB5">
            <w:pPr>
              <w:pStyle w:val="ConsPlusNormal"/>
              <w:jc w:val="center"/>
            </w:pPr>
            <w:r>
              <w:t>48481,87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48481,87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1159.</w:t>
            </w:r>
          </w:p>
        </w:tc>
        <w:tc>
          <w:tcPr>
            <w:tcW w:w="2835" w:type="dxa"/>
          </w:tcPr>
          <w:p w:rsidR="00577AB5" w:rsidRDefault="00577AB5">
            <w:pPr>
              <w:pStyle w:val="ConsPlusNormal"/>
            </w:pPr>
            <w:r>
              <w:t>с. Тоцкое Второе, ул. Ленина, д. 8, инв. N 892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832,00</w:t>
            </w:r>
          </w:p>
        </w:tc>
        <w:tc>
          <w:tcPr>
            <w:tcW w:w="1871" w:type="dxa"/>
          </w:tcPr>
          <w:p w:rsidR="00577AB5" w:rsidRDefault="00577AB5">
            <w:pPr>
              <w:pStyle w:val="ConsPlusNormal"/>
              <w:jc w:val="center"/>
            </w:pPr>
            <w:r>
              <w:t>56009,18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56009,18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1160.</w:t>
            </w:r>
          </w:p>
        </w:tc>
        <w:tc>
          <w:tcPr>
            <w:tcW w:w="2835" w:type="dxa"/>
          </w:tcPr>
          <w:p w:rsidR="00577AB5" w:rsidRDefault="00577AB5">
            <w:pPr>
              <w:pStyle w:val="ConsPlusNormal"/>
            </w:pPr>
            <w:r>
              <w:t>с. Тоцкое Второе, ул. Петрикова, д. 10, инв. N 2227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678,00</w:t>
            </w:r>
          </w:p>
        </w:tc>
        <w:tc>
          <w:tcPr>
            <w:tcW w:w="1871" w:type="dxa"/>
          </w:tcPr>
          <w:p w:rsidR="00577AB5" w:rsidRDefault="00577AB5">
            <w:pPr>
              <w:pStyle w:val="ConsPlusNormal"/>
              <w:jc w:val="center"/>
            </w:pPr>
            <w:r>
              <w:t>48616,94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48616,94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1161.</w:t>
            </w:r>
          </w:p>
        </w:tc>
        <w:tc>
          <w:tcPr>
            <w:tcW w:w="2835" w:type="dxa"/>
          </w:tcPr>
          <w:p w:rsidR="00577AB5" w:rsidRDefault="00577AB5">
            <w:pPr>
              <w:pStyle w:val="ConsPlusNormal"/>
            </w:pPr>
            <w:r>
              <w:t>с. Тоцкое Второе, ул. Петрикова, д. 13, инв. N 2256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90045,41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90045,41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1162.</w:t>
            </w:r>
          </w:p>
        </w:tc>
        <w:tc>
          <w:tcPr>
            <w:tcW w:w="2835" w:type="dxa"/>
          </w:tcPr>
          <w:p w:rsidR="00577AB5" w:rsidRDefault="00577AB5">
            <w:pPr>
              <w:pStyle w:val="ConsPlusNormal"/>
            </w:pPr>
            <w:r>
              <w:t>с. Тоцкое Второе, ул. Петрикова, д. 14, инв. N 2202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84828,01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84828,01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1163.</w:t>
            </w:r>
          </w:p>
        </w:tc>
        <w:tc>
          <w:tcPr>
            <w:tcW w:w="2835" w:type="dxa"/>
          </w:tcPr>
          <w:p w:rsidR="00577AB5" w:rsidRDefault="00577AB5">
            <w:pPr>
              <w:pStyle w:val="ConsPlusNormal"/>
            </w:pPr>
            <w:r>
              <w:t>с. Тоцкое Второе, ул. Петрикова, д. 16, инв. N 2258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443,17</w:t>
            </w:r>
          </w:p>
        </w:tc>
        <w:tc>
          <w:tcPr>
            <w:tcW w:w="1871" w:type="dxa"/>
          </w:tcPr>
          <w:p w:rsidR="00577AB5" w:rsidRDefault="00577AB5">
            <w:pPr>
              <w:pStyle w:val="ConsPlusNormal"/>
              <w:jc w:val="center"/>
            </w:pPr>
            <w:r>
              <w:t>203855,72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203855,72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1164.</w:t>
            </w:r>
          </w:p>
        </w:tc>
        <w:tc>
          <w:tcPr>
            <w:tcW w:w="2835" w:type="dxa"/>
          </w:tcPr>
          <w:p w:rsidR="00577AB5" w:rsidRDefault="00577AB5">
            <w:pPr>
              <w:pStyle w:val="ConsPlusNormal"/>
            </w:pPr>
            <w:r>
              <w:t>с. Тоцкое Второе, ул. Петрикова, д. 9, инв. N 2057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669,60</w:t>
            </w:r>
          </w:p>
        </w:tc>
        <w:tc>
          <w:tcPr>
            <w:tcW w:w="1871" w:type="dxa"/>
          </w:tcPr>
          <w:p w:rsidR="00577AB5" w:rsidRDefault="00577AB5">
            <w:pPr>
              <w:pStyle w:val="ConsPlusNormal"/>
              <w:jc w:val="center"/>
            </w:pPr>
            <w:r>
              <w:t>48481,87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48481,87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1165.</w:t>
            </w:r>
          </w:p>
        </w:tc>
        <w:tc>
          <w:tcPr>
            <w:tcW w:w="2835" w:type="dxa"/>
          </w:tcPr>
          <w:p w:rsidR="00577AB5" w:rsidRDefault="00577AB5">
            <w:pPr>
              <w:pStyle w:val="ConsPlusNormal"/>
            </w:pPr>
            <w:r>
              <w:t>с. Тоцкое Второе, ул. Победы, д. 10, инв. N 2179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443,17</w:t>
            </w:r>
          </w:p>
        </w:tc>
        <w:tc>
          <w:tcPr>
            <w:tcW w:w="1871" w:type="dxa"/>
          </w:tcPr>
          <w:p w:rsidR="00577AB5" w:rsidRDefault="00577AB5">
            <w:pPr>
              <w:pStyle w:val="ConsPlusNormal"/>
              <w:jc w:val="center"/>
            </w:pPr>
            <w:r>
              <w:t>203855,72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203855,72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1166.</w:t>
            </w:r>
          </w:p>
        </w:tc>
        <w:tc>
          <w:tcPr>
            <w:tcW w:w="2835" w:type="dxa"/>
          </w:tcPr>
          <w:p w:rsidR="00577AB5" w:rsidRDefault="00577AB5">
            <w:pPr>
              <w:pStyle w:val="ConsPlusNormal"/>
            </w:pPr>
            <w:r>
              <w:t>с. Тоцкое Второе, ул. Победы, д. 12, инв. N 2204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90045,41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90045,41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1167.</w:t>
            </w:r>
          </w:p>
        </w:tc>
        <w:tc>
          <w:tcPr>
            <w:tcW w:w="2835" w:type="dxa"/>
          </w:tcPr>
          <w:p w:rsidR="00577AB5" w:rsidRDefault="00577AB5">
            <w:pPr>
              <w:pStyle w:val="ConsPlusNormal"/>
            </w:pPr>
            <w:r>
              <w:t>с. Тоцкое Второе, ул. Победы, д. 13, инв. N 2255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97055,28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97055,28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1168.</w:t>
            </w:r>
          </w:p>
        </w:tc>
        <w:tc>
          <w:tcPr>
            <w:tcW w:w="2835" w:type="dxa"/>
          </w:tcPr>
          <w:p w:rsidR="00577AB5" w:rsidRDefault="00577AB5">
            <w:pPr>
              <w:pStyle w:val="ConsPlusNormal"/>
            </w:pPr>
            <w:r>
              <w:t>с. Тоцкое Второе, ул. Победы, д. 14, инв. N 2203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79837,50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79837,50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1169.</w:t>
            </w:r>
          </w:p>
        </w:tc>
        <w:tc>
          <w:tcPr>
            <w:tcW w:w="2835" w:type="dxa"/>
          </w:tcPr>
          <w:p w:rsidR="00577AB5" w:rsidRDefault="00577AB5">
            <w:pPr>
              <w:pStyle w:val="ConsPlusNormal"/>
            </w:pPr>
            <w:r>
              <w:t>с. Тоцкое Второе, ул. Победы, д. 5, инв. N 2174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888,00</w:t>
            </w:r>
          </w:p>
        </w:tc>
        <w:tc>
          <w:tcPr>
            <w:tcW w:w="1871" w:type="dxa"/>
          </w:tcPr>
          <w:p w:rsidR="00577AB5" w:rsidRDefault="00577AB5">
            <w:pPr>
              <w:pStyle w:val="ConsPlusNormal"/>
              <w:jc w:val="center"/>
            </w:pPr>
            <w:r>
              <w:t>339024,84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339024,84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1170.</w:t>
            </w:r>
          </w:p>
        </w:tc>
        <w:tc>
          <w:tcPr>
            <w:tcW w:w="2835" w:type="dxa"/>
          </w:tcPr>
          <w:p w:rsidR="00577AB5" w:rsidRDefault="00577AB5">
            <w:pPr>
              <w:pStyle w:val="ConsPlusNormal"/>
            </w:pPr>
            <w:r>
              <w:t>с. Тоцкое Второе, ул. Победы, д. 6, инв. N 2175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444,00</w:t>
            </w:r>
          </w:p>
        </w:tc>
        <w:tc>
          <w:tcPr>
            <w:tcW w:w="1871" w:type="dxa"/>
          </w:tcPr>
          <w:p w:rsidR="00577AB5" w:rsidRDefault="00577AB5">
            <w:pPr>
              <w:pStyle w:val="ConsPlusNormal"/>
              <w:jc w:val="center"/>
            </w:pPr>
            <w:r>
              <w:t>213777,16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213777,16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1171.</w:t>
            </w:r>
          </w:p>
        </w:tc>
        <w:tc>
          <w:tcPr>
            <w:tcW w:w="2835" w:type="dxa"/>
          </w:tcPr>
          <w:p w:rsidR="00577AB5" w:rsidRDefault="00577AB5">
            <w:pPr>
              <w:pStyle w:val="ConsPlusNormal"/>
            </w:pPr>
            <w:r>
              <w:t>с. Тоцкое Второе, ул. Победы, д. 8, инв. N 2178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443,17</w:t>
            </w:r>
          </w:p>
        </w:tc>
        <w:tc>
          <w:tcPr>
            <w:tcW w:w="1871" w:type="dxa"/>
          </w:tcPr>
          <w:p w:rsidR="00577AB5" w:rsidRDefault="00577AB5">
            <w:pPr>
              <w:pStyle w:val="ConsPlusNormal"/>
              <w:jc w:val="center"/>
            </w:pPr>
            <w:r>
              <w:t>203855,72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203855,72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1172.</w:t>
            </w:r>
          </w:p>
        </w:tc>
        <w:tc>
          <w:tcPr>
            <w:tcW w:w="2835" w:type="dxa"/>
          </w:tcPr>
          <w:p w:rsidR="00577AB5" w:rsidRDefault="00577AB5">
            <w:pPr>
              <w:pStyle w:val="ConsPlusNormal"/>
            </w:pPr>
            <w:r>
              <w:t>с. Тоцкое Второе, ул. Синельника, д. 11, инв. N 990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632,60</w:t>
            </w:r>
          </w:p>
        </w:tc>
        <w:tc>
          <w:tcPr>
            <w:tcW w:w="1871" w:type="dxa"/>
          </w:tcPr>
          <w:p w:rsidR="00577AB5" w:rsidRDefault="00577AB5">
            <w:pPr>
              <w:pStyle w:val="ConsPlusNormal"/>
              <w:jc w:val="center"/>
            </w:pPr>
            <w:r>
              <w:t>55069,97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55069,97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1173.</w:t>
            </w:r>
          </w:p>
        </w:tc>
        <w:tc>
          <w:tcPr>
            <w:tcW w:w="2835" w:type="dxa"/>
          </w:tcPr>
          <w:p w:rsidR="00577AB5" w:rsidRDefault="00577AB5">
            <w:pPr>
              <w:pStyle w:val="ConsPlusNormal"/>
            </w:pPr>
            <w:r>
              <w:t>с. Тоцкое Второе, ул. Синельника, д. 6, инв. N 801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344,00</w:t>
            </w:r>
          </w:p>
        </w:tc>
        <w:tc>
          <w:tcPr>
            <w:tcW w:w="1871" w:type="dxa"/>
          </w:tcPr>
          <w:p w:rsidR="00577AB5" w:rsidRDefault="00577AB5">
            <w:pPr>
              <w:pStyle w:val="ConsPlusNormal"/>
              <w:jc w:val="center"/>
            </w:pPr>
            <w:r>
              <w:t>62279,62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62279,62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1174.</w:t>
            </w:r>
          </w:p>
        </w:tc>
        <w:tc>
          <w:tcPr>
            <w:tcW w:w="2835" w:type="dxa"/>
          </w:tcPr>
          <w:p w:rsidR="00577AB5" w:rsidRDefault="00577AB5">
            <w:pPr>
              <w:pStyle w:val="ConsPlusNormal"/>
            </w:pPr>
            <w:r>
              <w:t>с. Тоцкое Второе, ул. Синельника, д. 9, инв. N 952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632,60</w:t>
            </w:r>
          </w:p>
        </w:tc>
        <w:tc>
          <w:tcPr>
            <w:tcW w:w="1871" w:type="dxa"/>
          </w:tcPr>
          <w:p w:rsidR="00577AB5" w:rsidRDefault="00577AB5">
            <w:pPr>
              <w:pStyle w:val="ConsPlusNormal"/>
              <w:jc w:val="center"/>
            </w:pPr>
            <w:r>
              <w:t>55069,97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55069,97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1175.</w:t>
            </w:r>
          </w:p>
        </w:tc>
        <w:tc>
          <w:tcPr>
            <w:tcW w:w="2835" w:type="dxa"/>
          </w:tcPr>
          <w:p w:rsidR="00577AB5" w:rsidRDefault="00577AB5">
            <w:pPr>
              <w:pStyle w:val="ConsPlusNormal"/>
            </w:pPr>
            <w:r>
              <w:t>с. Тоцкое, ул. Полевая, д. 5а</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46758,13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46758,13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1176.</w:t>
            </w:r>
          </w:p>
        </w:tc>
        <w:tc>
          <w:tcPr>
            <w:tcW w:w="2835" w:type="dxa"/>
          </w:tcPr>
          <w:p w:rsidR="00577AB5" w:rsidRDefault="00577AB5">
            <w:pPr>
              <w:pStyle w:val="ConsPlusNormal"/>
            </w:pPr>
            <w:r>
              <w:t>с. Тоцкое, ул. Полевая, д. 5а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48605,45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48605,45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1177.</w:t>
            </w:r>
          </w:p>
        </w:tc>
        <w:tc>
          <w:tcPr>
            <w:tcW w:w="2835" w:type="dxa"/>
          </w:tcPr>
          <w:p w:rsidR="00577AB5" w:rsidRDefault="00577AB5">
            <w:pPr>
              <w:pStyle w:val="ConsPlusNormal"/>
            </w:pPr>
            <w:r>
              <w:t>с. Тоцкое, ул. Полевая, д. 5а</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48605,46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48605,46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1178.</w:t>
            </w:r>
          </w:p>
        </w:tc>
        <w:tc>
          <w:tcPr>
            <w:tcW w:w="2835" w:type="dxa"/>
          </w:tcPr>
          <w:p w:rsidR="00577AB5" w:rsidRDefault="00577AB5">
            <w:pPr>
              <w:pStyle w:val="ConsPlusNormal"/>
            </w:pPr>
            <w:r>
              <w:t>с. Тоцкое, ул. Полевая, д. 5а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49190,21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49190,21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1179.</w:t>
            </w:r>
          </w:p>
        </w:tc>
        <w:tc>
          <w:tcPr>
            <w:tcW w:w="2835" w:type="dxa"/>
          </w:tcPr>
          <w:p w:rsidR="00577AB5" w:rsidRDefault="00577AB5">
            <w:pPr>
              <w:pStyle w:val="ConsPlusNormal"/>
            </w:pPr>
            <w:r>
              <w:t>с. Тоцкое, ул. Терешковой, д. 16</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42135,26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42135,26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1180.</w:t>
            </w:r>
          </w:p>
        </w:tc>
        <w:tc>
          <w:tcPr>
            <w:tcW w:w="2835" w:type="dxa"/>
          </w:tcPr>
          <w:p w:rsidR="00577AB5" w:rsidRDefault="00577AB5">
            <w:pPr>
              <w:pStyle w:val="ConsPlusNormal"/>
            </w:pPr>
            <w:r>
              <w:t>с. Тоцкое, ул. Терешковой, д. 28</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52042,96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52042,96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1181.</w:t>
            </w:r>
          </w:p>
        </w:tc>
        <w:tc>
          <w:tcPr>
            <w:tcW w:w="2835" w:type="dxa"/>
          </w:tcPr>
          <w:p w:rsidR="00577AB5" w:rsidRDefault="00577AB5">
            <w:pPr>
              <w:pStyle w:val="ConsPlusNormal"/>
            </w:pPr>
            <w:r>
              <w:t>с. Тоцкое, ул. Терешковой, д. 30</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50723,44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50723,44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1182.</w:t>
            </w:r>
          </w:p>
        </w:tc>
        <w:tc>
          <w:tcPr>
            <w:tcW w:w="2835" w:type="dxa"/>
          </w:tcPr>
          <w:p w:rsidR="00577AB5" w:rsidRDefault="00577AB5">
            <w:pPr>
              <w:pStyle w:val="ConsPlusNormal"/>
            </w:pPr>
            <w:r>
              <w:t>с. Тоцкое, ул. Терешковой, д. 30</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50723,44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50723,44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lastRenderedPageBreak/>
              <w:t>37. Муниципальное образование Тюльганский район</w:t>
            </w:r>
          </w:p>
        </w:tc>
      </w:tr>
      <w:tr w:rsidR="00577AB5">
        <w:tc>
          <w:tcPr>
            <w:tcW w:w="3742" w:type="dxa"/>
            <w:gridSpan w:val="2"/>
          </w:tcPr>
          <w:p w:rsidR="00577AB5" w:rsidRDefault="00577AB5">
            <w:pPr>
              <w:pStyle w:val="ConsPlusNormal"/>
            </w:pPr>
            <w:r>
              <w:t>Итого по муниципальному образованию Тюльганский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607260,23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607260,23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1183.</w:t>
            </w:r>
          </w:p>
        </w:tc>
        <w:tc>
          <w:tcPr>
            <w:tcW w:w="2835" w:type="dxa"/>
          </w:tcPr>
          <w:p w:rsidR="00577AB5" w:rsidRDefault="00577AB5">
            <w:pPr>
              <w:pStyle w:val="ConsPlusNormal"/>
            </w:pPr>
            <w:r>
              <w:t>пос. Тюльган, ул. Магистральная, д. 3</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77392,54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77392,54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1184.</w:t>
            </w:r>
          </w:p>
        </w:tc>
        <w:tc>
          <w:tcPr>
            <w:tcW w:w="2835" w:type="dxa"/>
          </w:tcPr>
          <w:p w:rsidR="00577AB5" w:rsidRDefault="00577AB5">
            <w:pPr>
              <w:pStyle w:val="ConsPlusNormal"/>
            </w:pPr>
            <w:r>
              <w:t>пос. Тюльган, ул. Октябрьская, д. 11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197902,53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197902,53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1185.</w:t>
            </w:r>
          </w:p>
        </w:tc>
        <w:tc>
          <w:tcPr>
            <w:tcW w:w="2835" w:type="dxa"/>
          </w:tcPr>
          <w:p w:rsidR="00577AB5" w:rsidRDefault="00577AB5">
            <w:pPr>
              <w:pStyle w:val="ConsPlusNormal"/>
            </w:pPr>
            <w:r>
              <w:t>пос. Тюльган, ул. Октябрьская, д. 19</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92135,46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92135,46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1186.</w:t>
            </w:r>
          </w:p>
        </w:tc>
        <w:tc>
          <w:tcPr>
            <w:tcW w:w="2835" w:type="dxa"/>
          </w:tcPr>
          <w:p w:rsidR="00577AB5" w:rsidRDefault="00577AB5">
            <w:pPr>
              <w:pStyle w:val="ConsPlusNormal"/>
            </w:pPr>
            <w:r>
              <w:t>пос. Тюльган, ул. Октябрьская, д. 19</w:t>
            </w:r>
          </w:p>
        </w:tc>
        <w:tc>
          <w:tcPr>
            <w:tcW w:w="1871" w:type="dxa"/>
          </w:tcPr>
          <w:p w:rsidR="00577AB5" w:rsidRDefault="00577AB5">
            <w:pPr>
              <w:pStyle w:val="ConsPlusNormal"/>
            </w:pPr>
            <w:r>
              <w:t>ОДПУ ТЭ</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21369,06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21369,06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1187.</w:t>
            </w:r>
          </w:p>
        </w:tc>
        <w:tc>
          <w:tcPr>
            <w:tcW w:w="2835" w:type="dxa"/>
          </w:tcPr>
          <w:p w:rsidR="00577AB5" w:rsidRDefault="00577AB5">
            <w:pPr>
              <w:pStyle w:val="ConsPlusNormal"/>
            </w:pPr>
            <w:r>
              <w:t>пос. Тюльган, ул. Октябрьская, д. 19</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89083,21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89083,21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1188.</w:t>
            </w:r>
          </w:p>
        </w:tc>
        <w:tc>
          <w:tcPr>
            <w:tcW w:w="2835" w:type="dxa"/>
          </w:tcPr>
          <w:p w:rsidR="00577AB5" w:rsidRDefault="00577AB5">
            <w:pPr>
              <w:pStyle w:val="ConsPlusNormal"/>
            </w:pPr>
            <w:r>
              <w:t>пос. Тюльган, ул. Октябрьская, д. 19</w:t>
            </w:r>
          </w:p>
        </w:tc>
        <w:tc>
          <w:tcPr>
            <w:tcW w:w="1871" w:type="dxa"/>
          </w:tcPr>
          <w:p w:rsidR="00577AB5" w:rsidRDefault="00577AB5">
            <w:pPr>
              <w:pStyle w:val="ConsPlusNormal"/>
            </w:pPr>
            <w:r>
              <w:t>ОДПУ ГВ</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21343,80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21343,80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1189.</w:t>
            </w:r>
          </w:p>
        </w:tc>
        <w:tc>
          <w:tcPr>
            <w:tcW w:w="2835" w:type="dxa"/>
          </w:tcPr>
          <w:p w:rsidR="00577AB5" w:rsidRDefault="00577AB5">
            <w:pPr>
              <w:pStyle w:val="ConsPlusNormal"/>
            </w:pPr>
            <w:r>
              <w:t>пос. Тюльган, ул. Октябрьская, д. 19</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86557,21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86557,21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1190.</w:t>
            </w:r>
          </w:p>
        </w:tc>
        <w:tc>
          <w:tcPr>
            <w:tcW w:w="2835" w:type="dxa"/>
          </w:tcPr>
          <w:p w:rsidR="00577AB5" w:rsidRDefault="00577AB5">
            <w:pPr>
              <w:pStyle w:val="ConsPlusNormal"/>
            </w:pPr>
            <w:r>
              <w:t>пос. Тюльган, ул. Октябрьская, д. 19</w:t>
            </w:r>
          </w:p>
        </w:tc>
        <w:tc>
          <w:tcPr>
            <w:tcW w:w="1871" w:type="dxa"/>
          </w:tcPr>
          <w:p w:rsidR="00577AB5" w:rsidRDefault="00577AB5">
            <w:pPr>
              <w:pStyle w:val="ConsPlusNormal"/>
            </w:pPr>
            <w:r>
              <w:t>ОДПУ ХВ</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21476,42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21476,42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38. Муниципальное образование Шарлыкский район</w:t>
            </w:r>
          </w:p>
        </w:tc>
      </w:tr>
      <w:tr w:rsidR="00577AB5">
        <w:tc>
          <w:tcPr>
            <w:tcW w:w="3742" w:type="dxa"/>
            <w:gridSpan w:val="2"/>
          </w:tcPr>
          <w:p w:rsidR="00577AB5" w:rsidRDefault="00577AB5">
            <w:pPr>
              <w:pStyle w:val="ConsPlusNormal"/>
            </w:pPr>
            <w:r>
              <w:t>Итого по муниципальному образованию Шарлыкский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368565,11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368565,11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1191.</w:t>
            </w:r>
          </w:p>
        </w:tc>
        <w:tc>
          <w:tcPr>
            <w:tcW w:w="2835" w:type="dxa"/>
          </w:tcPr>
          <w:p w:rsidR="00577AB5" w:rsidRDefault="00577AB5">
            <w:pPr>
              <w:pStyle w:val="ConsPlusNormal"/>
            </w:pPr>
            <w:r>
              <w:t>с. Шарлык, пер. Новый, д. 8</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112,00</w:t>
            </w:r>
          </w:p>
        </w:tc>
        <w:tc>
          <w:tcPr>
            <w:tcW w:w="1871" w:type="dxa"/>
          </w:tcPr>
          <w:p w:rsidR="00577AB5" w:rsidRDefault="00577AB5">
            <w:pPr>
              <w:pStyle w:val="ConsPlusNormal"/>
              <w:jc w:val="center"/>
            </w:pPr>
            <w:r>
              <w:t>46948,43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46948,43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1192.</w:t>
            </w:r>
          </w:p>
        </w:tc>
        <w:tc>
          <w:tcPr>
            <w:tcW w:w="2835" w:type="dxa"/>
          </w:tcPr>
          <w:p w:rsidR="00577AB5" w:rsidRDefault="00577AB5">
            <w:pPr>
              <w:pStyle w:val="ConsPlusNormal"/>
            </w:pPr>
            <w:r>
              <w:t>с. Шарлык, ул. Мусы Джалиля, д. 98</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218,00</w:t>
            </w:r>
          </w:p>
        </w:tc>
        <w:tc>
          <w:tcPr>
            <w:tcW w:w="1871" w:type="dxa"/>
          </w:tcPr>
          <w:p w:rsidR="00577AB5" w:rsidRDefault="00577AB5">
            <w:pPr>
              <w:pStyle w:val="ConsPlusNormal"/>
              <w:jc w:val="center"/>
            </w:pPr>
            <w:r>
              <w:t>65154,16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65154,16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1193.</w:t>
            </w:r>
          </w:p>
        </w:tc>
        <w:tc>
          <w:tcPr>
            <w:tcW w:w="2835" w:type="dxa"/>
          </w:tcPr>
          <w:p w:rsidR="00577AB5" w:rsidRDefault="00577AB5">
            <w:pPr>
              <w:pStyle w:val="ConsPlusNormal"/>
            </w:pPr>
            <w:r>
              <w:t>с. Шарлык, ул. Строителей, д. 15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340,00</w:t>
            </w:r>
          </w:p>
        </w:tc>
        <w:tc>
          <w:tcPr>
            <w:tcW w:w="1871" w:type="dxa"/>
          </w:tcPr>
          <w:p w:rsidR="00577AB5" w:rsidRDefault="00577AB5">
            <w:pPr>
              <w:pStyle w:val="ConsPlusNormal"/>
              <w:jc w:val="center"/>
            </w:pPr>
            <w:r>
              <w:t>78949,21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78949,21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1194.</w:t>
            </w:r>
          </w:p>
        </w:tc>
        <w:tc>
          <w:tcPr>
            <w:tcW w:w="2835" w:type="dxa"/>
          </w:tcPr>
          <w:p w:rsidR="00577AB5" w:rsidRDefault="00577AB5">
            <w:pPr>
              <w:pStyle w:val="ConsPlusNormal"/>
            </w:pPr>
            <w:r>
              <w:t>с. Шарлык, ул. Фрунзе, д. 22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487,30</w:t>
            </w:r>
          </w:p>
        </w:tc>
        <w:tc>
          <w:tcPr>
            <w:tcW w:w="1871" w:type="dxa"/>
          </w:tcPr>
          <w:p w:rsidR="00577AB5" w:rsidRDefault="00577AB5">
            <w:pPr>
              <w:pStyle w:val="ConsPlusNormal"/>
              <w:jc w:val="center"/>
            </w:pPr>
            <w:r>
              <w:t>66281,17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66281,17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1195.</w:t>
            </w:r>
          </w:p>
        </w:tc>
        <w:tc>
          <w:tcPr>
            <w:tcW w:w="2835" w:type="dxa"/>
          </w:tcPr>
          <w:p w:rsidR="00577AB5" w:rsidRDefault="00577AB5">
            <w:pPr>
              <w:pStyle w:val="ConsPlusNormal"/>
            </w:pPr>
            <w:r>
              <w:t>с. Шарлык, ул. Фрунзе, д. 26</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352,80</w:t>
            </w:r>
          </w:p>
        </w:tc>
        <w:tc>
          <w:tcPr>
            <w:tcW w:w="1871" w:type="dxa"/>
          </w:tcPr>
          <w:p w:rsidR="00577AB5" w:rsidRDefault="00577AB5">
            <w:pPr>
              <w:pStyle w:val="ConsPlusNormal"/>
              <w:jc w:val="center"/>
            </w:pPr>
            <w:r>
              <w:t>57873,14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57873,14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1196.</w:t>
            </w:r>
          </w:p>
        </w:tc>
        <w:tc>
          <w:tcPr>
            <w:tcW w:w="2835" w:type="dxa"/>
          </w:tcPr>
          <w:p w:rsidR="00577AB5" w:rsidRDefault="00577AB5">
            <w:pPr>
              <w:pStyle w:val="ConsPlusNormal"/>
            </w:pPr>
            <w:r>
              <w:t>с. Шарлык, ул. Фрунзе, д. 7а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96,00</w:t>
            </w:r>
          </w:p>
        </w:tc>
        <w:tc>
          <w:tcPr>
            <w:tcW w:w="1871" w:type="dxa"/>
          </w:tcPr>
          <w:p w:rsidR="00577AB5" w:rsidRDefault="00577AB5">
            <w:pPr>
              <w:pStyle w:val="ConsPlusNormal"/>
              <w:jc w:val="center"/>
            </w:pPr>
            <w:r>
              <w:t>53359,00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53359,00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12.2020</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2"/>
            </w:pPr>
            <w:r>
              <w:t>2021 год</w:t>
            </w:r>
          </w:p>
        </w:tc>
      </w:tr>
      <w:tr w:rsidR="00577AB5">
        <w:tc>
          <w:tcPr>
            <w:tcW w:w="3742" w:type="dxa"/>
            <w:gridSpan w:val="2"/>
          </w:tcPr>
          <w:p w:rsidR="00577AB5" w:rsidRDefault="00577AB5">
            <w:pPr>
              <w:pStyle w:val="ConsPlusNormal"/>
            </w:pPr>
            <w:r>
              <w:t>Итого по 2021 году</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47382756,70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47382756,70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21827" w:type="dxa"/>
            <w:gridSpan w:val="13"/>
          </w:tcPr>
          <w:p w:rsidR="00577AB5" w:rsidRDefault="00577AB5">
            <w:pPr>
              <w:pStyle w:val="ConsPlusNormal"/>
              <w:jc w:val="center"/>
              <w:outlineLvl w:val="3"/>
            </w:pPr>
            <w:r>
              <w:t>1. Муниципальное образование Адамовский район</w:t>
            </w:r>
          </w:p>
        </w:tc>
      </w:tr>
      <w:tr w:rsidR="00577AB5">
        <w:tc>
          <w:tcPr>
            <w:tcW w:w="3742" w:type="dxa"/>
            <w:gridSpan w:val="2"/>
          </w:tcPr>
          <w:p w:rsidR="00577AB5" w:rsidRDefault="00577AB5">
            <w:pPr>
              <w:pStyle w:val="ConsPlusNormal"/>
            </w:pPr>
            <w:r>
              <w:t>Итого по муниципальному образованию Адамовский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196918,99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196918,99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w:t>
            </w:r>
          </w:p>
        </w:tc>
        <w:tc>
          <w:tcPr>
            <w:tcW w:w="2835" w:type="dxa"/>
          </w:tcPr>
          <w:p w:rsidR="00577AB5" w:rsidRDefault="00577AB5">
            <w:pPr>
              <w:pStyle w:val="ConsPlusNormal"/>
            </w:pPr>
            <w:r>
              <w:t>пос. Адамовка, ул. Студенческая,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87763,66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87763,66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w:t>
            </w:r>
          </w:p>
        </w:tc>
        <w:tc>
          <w:tcPr>
            <w:tcW w:w="2835" w:type="dxa"/>
          </w:tcPr>
          <w:p w:rsidR="00577AB5" w:rsidRDefault="00577AB5">
            <w:pPr>
              <w:pStyle w:val="ConsPlusNormal"/>
            </w:pPr>
            <w:r>
              <w:t>пос. Теренсай, ул. Строителей, д. 2а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736,00</w:t>
            </w:r>
          </w:p>
        </w:tc>
        <w:tc>
          <w:tcPr>
            <w:tcW w:w="1871" w:type="dxa"/>
          </w:tcPr>
          <w:p w:rsidR="00577AB5" w:rsidRDefault="00577AB5">
            <w:pPr>
              <w:pStyle w:val="ConsPlusNormal"/>
              <w:jc w:val="center"/>
            </w:pPr>
            <w:r>
              <w:t>109155,33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109155,33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2. Муниципальное образование Акбулакский район</w:t>
            </w:r>
          </w:p>
        </w:tc>
      </w:tr>
      <w:tr w:rsidR="00577AB5">
        <w:tc>
          <w:tcPr>
            <w:tcW w:w="3742" w:type="dxa"/>
            <w:gridSpan w:val="2"/>
          </w:tcPr>
          <w:p w:rsidR="00577AB5" w:rsidRDefault="00577AB5">
            <w:pPr>
              <w:pStyle w:val="ConsPlusNormal"/>
            </w:pPr>
            <w:r>
              <w:t>Итого по муниципальному образованию Акбулакский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141561,49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141561,49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lastRenderedPageBreak/>
              <w:t>3.</w:t>
            </w:r>
          </w:p>
        </w:tc>
        <w:tc>
          <w:tcPr>
            <w:tcW w:w="2835" w:type="dxa"/>
          </w:tcPr>
          <w:p w:rsidR="00577AB5" w:rsidRDefault="00577AB5">
            <w:pPr>
              <w:pStyle w:val="ConsPlusNormal"/>
            </w:pPr>
            <w:r>
              <w:t>пос. Акбулак, ул. Комсомольская, д. 79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45275,59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45275,59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w:t>
            </w:r>
          </w:p>
        </w:tc>
        <w:tc>
          <w:tcPr>
            <w:tcW w:w="2835" w:type="dxa"/>
          </w:tcPr>
          <w:p w:rsidR="00577AB5" w:rsidRDefault="00577AB5">
            <w:pPr>
              <w:pStyle w:val="ConsPlusNormal"/>
            </w:pPr>
            <w:r>
              <w:t>пос. Акбулак, ул. Октябрьская, д. 73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96285,90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96285,90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3. Муниципальное образование Александровский район</w:t>
            </w:r>
          </w:p>
        </w:tc>
      </w:tr>
      <w:tr w:rsidR="00577AB5">
        <w:tc>
          <w:tcPr>
            <w:tcW w:w="3742" w:type="dxa"/>
            <w:gridSpan w:val="2"/>
          </w:tcPr>
          <w:p w:rsidR="00577AB5" w:rsidRDefault="00577AB5">
            <w:pPr>
              <w:pStyle w:val="ConsPlusNormal"/>
            </w:pPr>
            <w:r>
              <w:t>Итого по муниципальному образованию Александровский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142129,47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142129,47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5.</w:t>
            </w:r>
          </w:p>
        </w:tc>
        <w:tc>
          <w:tcPr>
            <w:tcW w:w="2835" w:type="dxa"/>
          </w:tcPr>
          <w:p w:rsidR="00577AB5" w:rsidRDefault="00577AB5">
            <w:pPr>
              <w:pStyle w:val="ConsPlusNormal"/>
            </w:pPr>
            <w:r>
              <w:t>с. Александровка, ул. Гагарина, д. 46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76041,68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76041,68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w:t>
            </w:r>
          </w:p>
        </w:tc>
        <w:tc>
          <w:tcPr>
            <w:tcW w:w="2835" w:type="dxa"/>
          </w:tcPr>
          <w:p w:rsidR="00577AB5" w:rsidRDefault="00577AB5">
            <w:pPr>
              <w:pStyle w:val="ConsPlusNormal"/>
            </w:pPr>
            <w:r>
              <w:t>с. Александровка, ул. Гагарина, д. 48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66087,79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66087,79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4. Муниципальное образование Асекеевский район</w:t>
            </w:r>
          </w:p>
        </w:tc>
      </w:tr>
      <w:tr w:rsidR="00577AB5">
        <w:tc>
          <w:tcPr>
            <w:tcW w:w="3742" w:type="dxa"/>
            <w:gridSpan w:val="2"/>
          </w:tcPr>
          <w:p w:rsidR="00577AB5" w:rsidRDefault="00577AB5">
            <w:pPr>
              <w:pStyle w:val="ConsPlusNormal"/>
            </w:pPr>
            <w:r>
              <w:t>Итого по муниципальному образованию Асекеевский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388295,95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388295,95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7.</w:t>
            </w:r>
          </w:p>
        </w:tc>
        <w:tc>
          <w:tcPr>
            <w:tcW w:w="2835" w:type="dxa"/>
          </w:tcPr>
          <w:p w:rsidR="00577AB5" w:rsidRDefault="00577AB5">
            <w:pPr>
              <w:pStyle w:val="ConsPlusNormal"/>
            </w:pPr>
            <w:r>
              <w:t>пос. Чкаловский, ул. Нефтяников, д. 7</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44877,70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44877,70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w:t>
            </w:r>
          </w:p>
        </w:tc>
        <w:tc>
          <w:tcPr>
            <w:tcW w:w="2835" w:type="dxa"/>
          </w:tcPr>
          <w:p w:rsidR="00577AB5" w:rsidRDefault="00577AB5">
            <w:pPr>
              <w:pStyle w:val="ConsPlusNormal"/>
            </w:pPr>
            <w:r>
              <w:t>пос. Чкаловский, ул. Нефтяников, д. 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366,00</w:t>
            </w:r>
          </w:p>
        </w:tc>
        <w:tc>
          <w:tcPr>
            <w:tcW w:w="1871" w:type="dxa"/>
          </w:tcPr>
          <w:p w:rsidR="00577AB5" w:rsidRDefault="00577AB5">
            <w:pPr>
              <w:pStyle w:val="ConsPlusNormal"/>
              <w:jc w:val="center"/>
            </w:pPr>
            <w:r>
              <w:t>68063,61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68063,61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w:t>
            </w:r>
          </w:p>
        </w:tc>
        <w:tc>
          <w:tcPr>
            <w:tcW w:w="2835" w:type="dxa"/>
          </w:tcPr>
          <w:p w:rsidR="00577AB5" w:rsidRDefault="00577AB5">
            <w:pPr>
              <w:pStyle w:val="ConsPlusNormal"/>
            </w:pPr>
            <w:r>
              <w:t>пос. Чкаловский, ул. Нефтяников, д. 7</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458,00</w:t>
            </w:r>
          </w:p>
        </w:tc>
        <w:tc>
          <w:tcPr>
            <w:tcW w:w="1871" w:type="dxa"/>
          </w:tcPr>
          <w:p w:rsidR="00577AB5" w:rsidRDefault="00577AB5">
            <w:pPr>
              <w:pStyle w:val="ConsPlusNormal"/>
              <w:jc w:val="center"/>
            </w:pPr>
            <w:r>
              <w:t>56704,75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56704,75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w:t>
            </w:r>
          </w:p>
        </w:tc>
        <w:tc>
          <w:tcPr>
            <w:tcW w:w="2835" w:type="dxa"/>
          </w:tcPr>
          <w:p w:rsidR="00577AB5" w:rsidRDefault="00577AB5">
            <w:pPr>
              <w:pStyle w:val="ConsPlusNormal"/>
            </w:pPr>
            <w:r>
              <w:t>с. Асекеево, ул. Московская, д. 14</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31352,49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31352,49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11.</w:t>
            </w:r>
          </w:p>
        </w:tc>
        <w:tc>
          <w:tcPr>
            <w:tcW w:w="2835" w:type="dxa"/>
          </w:tcPr>
          <w:p w:rsidR="00577AB5" w:rsidRDefault="00577AB5">
            <w:pPr>
              <w:pStyle w:val="ConsPlusNormal"/>
            </w:pPr>
            <w:r>
              <w:t>с. Асекеево, ул. Московская, д. 14</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31352,49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31352,49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12.</w:t>
            </w:r>
          </w:p>
        </w:tc>
        <w:tc>
          <w:tcPr>
            <w:tcW w:w="2835" w:type="dxa"/>
          </w:tcPr>
          <w:p w:rsidR="00577AB5" w:rsidRDefault="00577AB5">
            <w:pPr>
              <w:pStyle w:val="ConsPlusNormal"/>
            </w:pPr>
            <w:r>
              <w:t>с. Асекеево, ул. Московская, д. 14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53945,52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53945,52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13.</w:t>
            </w:r>
          </w:p>
        </w:tc>
        <w:tc>
          <w:tcPr>
            <w:tcW w:w="2835" w:type="dxa"/>
          </w:tcPr>
          <w:p w:rsidR="00577AB5" w:rsidRDefault="00577AB5">
            <w:pPr>
              <w:pStyle w:val="ConsPlusNormal"/>
            </w:pPr>
            <w:r>
              <w:t>с. Асекеево, ул. Московская, д. 14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905,00</w:t>
            </w:r>
          </w:p>
        </w:tc>
        <w:tc>
          <w:tcPr>
            <w:tcW w:w="1871" w:type="dxa"/>
          </w:tcPr>
          <w:p w:rsidR="00577AB5" w:rsidRDefault="00577AB5">
            <w:pPr>
              <w:pStyle w:val="ConsPlusNormal"/>
              <w:jc w:val="center"/>
            </w:pPr>
            <w:r>
              <w:t>63068,37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63068,37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14.</w:t>
            </w:r>
          </w:p>
        </w:tc>
        <w:tc>
          <w:tcPr>
            <w:tcW w:w="2835" w:type="dxa"/>
          </w:tcPr>
          <w:p w:rsidR="00577AB5" w:rsidRDefault="00577AB5">
            <w:pPr>
              <w:pStyle w:val="ConsPlusNormal"/>
            </w:pPr>
            <w:r>
              <w:t>с. Асекеево, ул. Московская, д. 14</w:t>
            </w:r>
          </w:p>
        </w:tc>
        <w:tc>
          <w:tcPr>
            <w:tcW w:w="1871" w:type="dxa"/>
          </w:tcPr>
          <w:p w:rsidR="00577AB5" w:rsidRDefault="00577AB5">
            <w:pPr>
              <w:pStyle w:val="ConsPlusNormal"/>
            </w:pPr>
            <w:r>
              <w:t>ремонт фундамента</w:t>
            </w:r>
          </w:p>
        </w:tc>
        <w:tc>
          <w:tcPr>
            <w:tcW w:w="1417" w:type="dxa"/>
          </w:tcPr>
          <w:p w:rsidR="00577AB5" w:rsidRDefault="00577AB5">
            <w:pPr>
              <w:pStyle w:val="ConsPlusNormal"/>
              <w:jc w:val="center"/>
            </w:pPr>
            <w:r>
              <w:t>куб. метров</w:t>
            </w:r>
          </w:p>
        </w:tc>
        <w:tc>
          <w:tcPr>
            <w:tcW w:w="1701" w:type="dxa"/>
          </w:tcPr>
          <w:p w:rsidR="00577AB5" w:rsidRDefault="00577AB5">
            <w:pPr>
              <w:pStyle w:val="ConsPlusNormal"/>
              <w:jc w:val="center"/>
            </w:pPr>
            <w:r>
              <w:t>288,00</w:t>
            </w:r>
          </w:p>
        </w:tc>
        <w:tc>
          <w:tcPr>
            <w:tcW w:w="1871" w:type="dxa"/>
          </w:tcPr>
          <w:p w:rsidR="00577AB5" w:rsidRDefault="00577AB5">
            <w:pPr>
              <w:pStyle w:val="ConsPlusNormal"/>
              <w:jc w:val="center"/>
            </w:pPr>
            <w:r>
              <w:t>38931,02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38931,02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5. Муниципальное образование Бузулукский район</w:t>
            </w:r>
          </w:p>
        </w:tc>
      </w:tr>
      <w:tr w:rsidR="00577AB5">
        <w:tc>
          <w:tcPr>
            <w:tcW w:w="3742" w:type="dxa"/>
            <w:gridSpan w:val="2"/>
          </w:tcPr>
          <w:p w:rsidR="00577AB5" w:rsidRDefault="00577AB5">
            <w:pPr>
              <w:pStyle w:val="ConsPlusNormal"/>
            </w:pPr>
            <w:r>
              <w:t>Итого по муниципальному образованию Бузулукский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250940,46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250940,46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15.</w:t>
            </w:r>
          </w:p>
        </w:tc>
        <w:tc>
          <w:tcPr>
            <w:tcW w:w="2835" w:type="dxa"/>
          </w:tcPr>
          <w:p w:rsidR="00577AB5" w:rsidRDefault="00577AB5">
            <w:pPr>
              <w:pStyle w:val="ConsPlusNormal"/>
            </w:pPr>
            <w:r>
              <w:t>пос. Красногвардеец, ул. Центральная, д. 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789,00</w:t>
            </w:r>
          </w:p>
        </w:tc>
        <w:tc>
          <w:tcPr>
            <w:tcW w:w="1871" w:type="dxa"/>
          </w:tcPr>
          <w:p w:rsidR="00577AB5" w:rsidRDefault="00577AB5">
            <w:pPr>
              <w:pStyle w:val="ConsPlusNormal"/>
              <w:jc w:val="center"/>
            </w:pPr>
            <w:r>
              <w:t>87512,19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87512,19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16.</w:t>
            </w:r>
          </w:p>
        </w:tc>
        <w:tc>
          <w:tcPr>
            <w:tcW w:w="2835" w:type="dxa"/>
          </w:tcPr>
          <w:p w:rsidR="00577AB5" w:rsidRDefault="00577AB5">
            <w:pPr>
              <w:pStyle w:val="ConsPlusNormal"/>
            </w:pPr>
            <w:r>
              <w:t>с. Дмитриевка, ул. Школьная, д. 16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574,00</w:t>
            </w:r>
          </w:p>
        </w:tc>
        <w:tc>
          <w:tcPr>
            <w:tcW w:w="1871" w:type="dxa"/>
          </w:tcPr>
          <w:p w:rsidR="00577AB5" w:rsidRDefault="00577AB5">
            <w:pPr>
              <w:pStyle w:val="ConsPlusNormal"/>
              <w:jc w:val="center"/>
            </w:pPr>
            <w:r>
              <w:t>75303,93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75303,93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17.</w:t>
            </w:r>
          </w:p>
        </w:tc>
        <w:tc>
          <w:tcPr>
            <w:tcW w:w="2835" w:type="dxa"/>
          </w:tcPr>
          <w:p w:rsidR="00577AB5" w:rsidRDefault="00577AB5">
            <w:pPr>
              <w:pStyle w:val="ConsPlusNormal"/>
            </w:pPr>
            <w:r>
              <w:t>с. Липовка, ул. Дорожная,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627,50</w:t>
            </w:r>
          </w:p>
        </w:tc>
        <w:tc>
          <w:tcPr>
            <w:tcW w:w="1871" w:type="dxa"/>
          </w:tcPr>
          <w:p w:rsidR="00577AB5" w:rsidRDefault="00577AB5">
            <w:pPr>
              <w:pStyle w:val="ConsPlusNormal"/>
              <w:jc w:val="center"/>
            </w:pPr>
            <w:r>
              <w:t>88124,34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88124,34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6. Муниципальное образование Гайский городской округ</w:t>
            </w:r>
          </w:p>
        </w:tc>
      </w:tr>
      <w:tr w:rsidR="00577AB5">
        <w:tc>
          <w:tcPr>
            <w:tcW w:w="3742" w:type="dxa"/>
            <w:gridSpan w:val="2"/>
          </w:tcPr>
          <w:p w:rsidR="00577AB5" w:rsidRDefault="00577AB5">
            <w:pPr>
              <w:pStyle w:val="ConsPlusNormal"/>
            </w:pPr>
            <w:r>
              <w:t>Итого по муниципальному образованию Гайский городской округ</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935375,58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935375,58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lastRenderedPageBreak/>
              <w:t>18.</w:t>
            </w:r>
          </w:p>
        </w:tc>
        <w:tc>
          <w:tcPr>
            <w:tcW w:w="2835" w:type="dxa"/>
          </w:tcPr>
          <w:p w:rsidR="00577AB5" w:rsidRDefault="00577AB5">
            <w:pPr>
              <w:pStyle w:val="ConsPlusNormal"/>
            </w:pPr>
            <w:r>
              <w:t>г. Гай, мкр. 8-й, д. 22</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48508,08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48508,08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19.</w:t>
            </w:r>
          </w:p>
        </w:tc>
        <w:tc>
          <w:tcPr>
            <w:tcW w:w="2835" w:type="dxa"/>
          </w:tcPr>
          <w:p w:rsidR="00577AB5" w:rsidRDefault="00577AB5">
            <w:pPr>
              <w:pStyle w:val="ConsPlusNormal"/>
            </w:pPr>
            <w:r>
              <w:t>г. Гай, пер. Центральный,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32906,39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32906,39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20.</w:t>
            </w:r>
          </w:p>
        </w:tc>
        <w:tc>
          <w:tcPr>
            <w:tcW w:w="2835" w:type="dxa"/>
          </w:tcPr>
          <w:p w:rsidR="00577AB5" w:rsidRDefault="00577AB5">
            <w:pPr>
              <w:pStyle w:val="ConsPlusNormal"/>
            </w:pPr>
            <w:r>
              <w:t>г. Гай, просп. Победы, д. 16а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34246,88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34246,88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21.</w:t>
            </w:r>
          </w:p>
        </w:tc>
        <w:tc>
          <w:tcPr>
            <w:tcW w:w="2835" w:type="dxa"/>
          </w:tcPr>
          <w:p w:rsidR="00577AB5" w:rsidRDefault="00577AB5">
            <w:pPr>
              <w:pStyle w:val="ConsPlusNormal"/>
            </w:pPr>
            <w:r>
              <w:t>г. Гай, ул. Декабристов, д. 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104173,32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104173,32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22.</w:t>
            </w:r>
          </w:p>
        </w:tc>
        <w:tc>
          <w:tcPr>
            <w:tcW w:w="2835" w:type="dxa"/>
          </w:tcPr>
          <w:p w:rsidR="00577AB5" w:rsidRDefault="00577AB5">
            <w:pPr>
              <w:pStyle w:val="ConsPlusNormal"/>
            </w:pPr>
            <w:r>
              <w:t>г. Гай, ул. Комсомольская, д. 20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45871,20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45871,20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w:t>
            </w:r>
          </w:p>
        </w:tc>
        <w:tc>
          <w:tcPr>
            <w:tcW w:w="2835" w:type="dxa"/>
          </w:tcPr>
          <w:p w:rsidR="00577AB5" w:rsidRDefault="00577AB5">
            <w:pPr>
              <w:pStyle w:val="ConsPlusNormal"/>
            </w:pPr>
            <w:r>
              <w:t>г. Гай, ул. Ленина, д. 18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55029,23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55029,23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24.</w:t>
            </w:r>
          </w:p>
        </w:tc>
        <w:tc>
          <w:tcPr>
            <w:tcW w:w="2835" w:type="dxa"/>
          </w:tcPr>
          <w:p w:rsidR="00577AB5" w:rsidRDefault="00577AB5">
            <w:pPr>
              <w:pStyle w:val="ConsPlusNormal"/>
            </w:pPr>
            <w:r>
              <w:t>г. Гай, ул. Ленина, д. 20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47520,74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47520,74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25.</w:t>
            </w:r>
          </w:p>
        </w:tc>
        <w:tc>
          <w:tcPr>
            <w:tcW w:w="2835" w:type="dxa"/>
          </w:tcPr>
          <w:p w:rsidR="00577AB5" w:rsidRDefault="00577AB5">
            <w:pPr>
              <w:pStyle w:val="ConsPlusNormal"/>
            </w:pPr>
            <w:r>
              <w:t>г. Гай, ул. Молодежная, д. 55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80818,73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80818,73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26.</w:t>
            </w:r>
          </w:p>
        </w:tc>
        <w:tc>
          <w:tcPr>
            <w:tcW w:w="2835" w:type="dxa"/>
          </w:tcPr>
          <w:p w:rsidR="00577AB5" w:rsidRDefault="00577AB5">
            <w:pPr>
              <w:pStyle w:val="ConsPlusNormal"/>
            </w:pPr>
            <w:r>
              <w:t>г. Гай, ул. Орская, д. 109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23899,31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23899,31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27.</w:t>
            </w:r>
          </w:p>
        </w:tc>
        <w:tc>
          <w:tcPr>
            <w:tcW w:w="2835" w:type="dxa"/>
          </w:tcPr>
          <w:p w:rsidR="00577AB5" w:rsidRDefault="00577AB5">
            <w:pPr>
              <w:pStyle w:val="ConsPlusNormal"/>
            </w:pPr>
            <w:r>
              <w:t>г. Гай, ул. Орская, д. 132/2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120974,66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120974,66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28.</w:t>
            </w:r>
          </w:p>
        </w:tc>
        <w:tc>
          <w:tcPr>
            <w:tcW w:w="2835" w:type="dxa"/>
          </w:tcPr>
          <w:p w:rsidR="00577AB5" w:rsidRDefault="00577AB5">
            <w:pPr>
              <w:pStyle w:val="ConsPlusNormal"/>
            </w:pPr>
            <w:r>
              <w:t>г. Гай, ул. Орская, д. 132/2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5</w:t>
            </w:r>
          </w:p>
        </w:tc>
        <w:tc>
          <w:tcPr>
            <w:tcW w:w="1871" w:type="dxa"/>
          </w:tcPr>
          <w:p w:rsidR="00577AB5" w:rsidRDefault="00577AB5">
            <w:pPr>
              <w:pStyle w:val="ConsPlusNormal"/>
              <w:jc w:val="center"/>
            </w:pPr>
            <w:r>
              <w:t>58487,73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58487,73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29.</w:t>
            </w:r>
          </w:p>
        </w:tc>
        <w:tc>
          <w:tcPr>
            <w:tcW w:w="2835" w:type="dxa"/>
          </w:tcPr>
          <w:p w:rsidR="00577AB5" w:rsidRDefault="00577AB5">
            <w:pPr>
              <w:pStyle w:val="ConsPlusNormal"/>
            </w:pPr>
            <w:r>
              <w:t>г. Гай, ул. Советская, д. 13а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39446,66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39446,66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30.</w:t>
            </w:r>
          </w:p>
        </w:tc>
        <w:tc>
          <w:tcPr>
            <w:tcW w:w="2835" w:type="dxa"/>
          </w:tcPr>
          <w:p w:rsidR="00577AB5" w:rsidRDefault="00577AB5">
            <w:pPr>
              <w:pStyle w:val="ConsPlusNormal"/>
            </w:pPr>
            <w:r>
              <w:t>г. Гай, ул. Советская, д. 4а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78644,13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78644,13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31.</w:t>
            </w:r>
          </w:p>
        </w:tc>
        <w:tc>
          <w:tcPr>
            <w:tcW w:w="2835" w:type="dxa"/>
          </w:tcPr>
          <w:p w:rsidR="00577AB5" w:rsidRDefault="00577AB5">
            <w:pPr>
              <w:pStyle w:val="ConsPlusNormal"/>
            </w:pPr>
            <w:r>
              <w:t>г. Гай, ул. Советская, д. 5а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41059,58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41059,58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32.</w:t>
            </w:r>
          </w:p>
        </w:tc>
        <w:tc>
          <w:tcPr>
            <w:tcW w:w="2835" w:type="dxa"/>
          </w:tcPr>
          <w:p w:rsidR="00577AB5" w:rsidRDefault="00577AB5">
            <w:pPr>
              <w:pStyle w:val="ConsPlusNormal"/>
            </w:pPr>
            <w:r>
              <w:t>г. Гай, ул. Советская, д. 6а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79295,70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79295,70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33.</w:t>
            </w:r>
          </w:p>
        </w:tc>
        <w:tc>
          <w:tcPr>
            <w:tcW w:w="2835" w:type="dxa"/>
          </w:tcPr>
          <w:p w:rsidR="00577AB5" w:rsidRDefault="00577AB5">
            <w:pPr>
              <w:pStyle w:val="ConsPlusNormal"/>
            </w:pPr>
            <w:r>
              <w:t>г. Гай, ул. Советская, д. 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44493,24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44493,24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7. Муниципальное образование город Бугуруслан</w:t>
            </w:r>
          </w:p>
        </w:tc>
      </w:tr>
      <w:tr w:rsidR="00577AB5">
        <w:tc>
          <w:tcPr>
            <w:tcW w:w="3742" w:type="dxa"/>
            <w:gridSpan w:val="2"/>
          </w:tcPr>
          <w:p w:rsidR="00577AB5" w:rsidRDefault="00577AB5">
            <w:pPr>
              <w:pStyle w:val="ConsPlusNormal"/>
            </w:pPr>
            <w:r>
              <w:t>Итого по муниципальному образованию город Бугуруслан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1243258,31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1243258,31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34.</w:t>
            </w:r>
          </w:p>
        </w:tc>
        <w:tc>
          <w:tcPr>
            <w:tcW w:w="2835" w:type="dxa"/>
          </w:tcPr>
          <w:p w:rsidR="00577AB5" w:rsidRDefault="00577AB5">
            <w:pPr>
              <w:pStyle w:val="ConsPlusNormal"/>
            </w:pPr>
            <w:r>
              <w:t>г. Бугуруслан, пер. Гвардейский, д. 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90164,69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90164,69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35.</w:t>
            </w:r>
          </w:p>
        </w:tc>
        <w:tc>
          <w:tcPr>
            <w:tcW w:w="2835" w:type="dxa"/>
          </w:tcPr>
          <w:p w:rsidR="00577AB5" w:rsidRDefault="00577AB5">
            <w:pPr>
              <w:pStyle w:val="ConsPlusNormal"/>
            </w:pPr>
            <w:r>
              <w:t>г. Бугуруслан, ул. Авиационная, д. 40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1195,50</w:t>
            </w:r>
          </w:p>
        </w:tc>
        <w:tc>
          <w:tcPr>
            <w:tcW w:w="1871" w:type="dxa"/>
          </w:tcPr>
          <w:p w:rsidR="00577AB5" w:rsidRDefault="00577AB5">
            <w:pPr>
              <w:pStyle w:val="ConsPlusNormal"/>
              <w:jc w:val="center"/>
            </w:pPr>
            <w:r>
              <w:t>100510,49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100510,49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36.</w:t>
            </w:r>
          </w:p>
        </w:tc>
        <w:tc>
          <w:tcPr>
            <w:tcW w:w="2835" w:type="dxa"/>
          </w:tcPr>
          <w:p w:rsidR="00577AB5" w:rsidRDefault="00577AB5">
            <w:pPr>
              <w:pStyle w:val="ConsPlusNormal"/>
            </w:pPr>
            <w:r>
              <w:t>г. Бугуруслан, ул. Гая, д. 16</w:t>
            </w:r>
          </w:p>
        </w:tc>
        <w:tc>
          <w:tcPr>
            <w:tcW w:w="1871" w:type="dxa"/>
          </w:tcPr>
          <w:p w:rsidR="00577AB5" w:rsidRDefault="00577AB5">
            <w:pPr>
              <w:pStyle w:val="ConsPlusNormal"/>
            </w:pPr>
            <w:r>
              <w:t xml:space="preserve">ремонт и (или) </w:t>
            </w:r>
            <w:r>
              <w:lastRenderedPageBreak/>
              <w:t>переустройство 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132505,35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132505,35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37.</w:t>
            </w:r>
          </w:p>
        </w:tc>
        <w:tc>
          <w:tcPr>
            <w:tcW w:w="2835" w:type="dxa"/>
          </w:tcPr>
          <w:p w:rsidR="00577AB5" w:rsidRDefault="00577AB5">
            <w:pPr>
              <w:pStyle w:val="ConsPlusNormal"/>
            </w:pPr>
            <w:r>
              <w:t>г. Бугуруслан, ул. Заводская, д. 16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937,90</w:t>
            </w:r>
          </w:p>
        </w:tc>
        <w:tc>
          <w:tcPr>
            <w:tcW w:w="1871" w:type="dxa"/>
          </w:tcPr>
          <w:p w:rsidR="00577AB5" w:rsidRDefault="00577AB5">
            <w:pPr>
              <w:pStyle w:val="ConsPlusNormal"/>
              <w:jc w:val="center"/>
            </w:pPr>
            <w:r>
              <w:t>40343,87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40343,87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38.</w:t>
            </w:r>
          </w:p>
        </w:tc>
        <w:tc>
          <w:tcPr>
            <w:tcW w:w="2835" w:type="dxa"/>
          </w:tcPr>
          <w:p w:rsidR="00577AB5" w:rsidRDefault="00577AB5">
            <w:pPr>
              <w:pStyle w:val="ConsPlusNormal"/>
            </w:pPr>
            <w:r>
              <w:t>г. Бугуруслан, ул. Заводская, д. 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51042,11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51042,11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39.</w:t>
            </w:r>
          </w:p>
        </w:tc>
        <w:tc>
          <w:tcPr>
            <w:tcW w:w="2835" w:type="dxa"/>
          </w:tcPr>
          <w:p w:rsidR="00577AB5" w:rsidRDefault="00577AB5">
            <w:pPr>
              <w:pStyle w:val="ConsPlusNormal"/>
            </w:pPr>
            <w:r>
              <w:t>г. Бугуруслан, ул. Коммунальная, д. 26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582,80</w:t>
            </w:r>
          </w:p>
        </w:tc>
        <w:tc>
          <w:tcPr>
            <w:tcW w:w="1871" w:type="dxa"/>
          </w:tcPr>
          <w:p w:rsidR="00577AB5" w:rsidRDefault="00577AB5">
            <w:pPr>
              <w:pStyle w:val="ConsPlusNormal"/>
              <w:jc w:val="center"/>
            </w:pPr>
            <w:r>
              <w:t>71687,86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71687,86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40.</w:t>
            </w:r>
          </w:p>
        </w:tc>
        <w:tc>
          <w:tcPr>
            <w:tcW w:w="2835" w:type="dxa"/>
          </w:tcPr>
          <w:p w:rsidR="00577AB5" w:rsidRDefault="00577AB5">
            <w:pPr>
              <w:pStyle w:val="ConsPlusNormal"/>
            </w:pPr>
            <w:r>
              <w:t>г. Бугуруслан, ул. Коммунистическая, д. 15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78338,80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78338,80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41.</w:t>
            </w:r>
          </w:p>
        </w:tc>
        <w:tc>
          <w:tcPr>
            <w:tcW w:w="2835" w:type="dxa"/>
          </w:tcPr>
          <w:p w:rsidR="00577AB5" w:rsidRDefault="00577AB5">
            <w:pPr>
              <w:pStyle w:val="ConsPlusNormal"/>
            </w:pPr>
            <w:r>
              <w:t>г. Бугуруслан, ул. Коммунистическая, д. 37</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110207,73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110207,73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42.</w:t>
            </w:r>
          </w:p>
        </w:tc>
        <w:tc>
          <w:tcPr>
            <w:tcW w:w="2835" w:type="dxa"/>
          </w:tcPr>
          <w:p w:rsidR="00577AB5" w:rsidRDefault="00577AB5">
            <w:pPr>
              <w:pStyle w:val="ConsPlusNormal"/>
            </w:pPr>
            <w:r>
              <w:t>г. Бугуруслан, ул. Краснознаменная, д. 138</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6409,28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6409,28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43.</w:t>
            </w:r>
          </w:p>
        </w:tc>
        <w:tc>
          <w:tcPr>
            <w:tcW w:w="2835" w:type="dxa"/>
          </w:tcPr>
          <w:p w:rsidR="00577AB5" w:rsidRDefault="00577AB5">
            <w:pPr>
              <w:pStyle w:val="ConsPlusNormal"/>
            </w:pPr>
            <w:r>
              <w:t>г. Бугуруслан, ул. Краснознаменная, д. 138</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27171,69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27171,69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44.</w:t>
            </w:r>
          </w:p>
        </w:tc>
        <w:tc>
          <w:tcPr>
            <w:tcW w:w="2835" w:type="dxa"/>
          </w:tcPr>
          <w:p w:rsidR="00577AB5" w:rsidRDefault="00577AB5">
            <w:pPr>
              <w:pStyle w:val="ConsPlusNormal"/>
            </w:pPr>
            <w:r>
              <w:t>г. Бугуруслан, ул. Пригородная, д. 6</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31686,96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31686,96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45.</w:t>
            </w:r>
          </w:p>
        </w:tc>
        <w:tc>
          <w:tcPr>
            <w:tcW w:w="2835" w:type="dxa"/>
          </w:tcPr>
          <w:p w:rsidR="00577AB5" w:rsidRDefault="00577AB5">
            <w:pPr>
              <w:pStyle w:val="ConsPlusNormal"/>
            </w:pPr>
            <w:r>
              <w:t>г. Бугуруслан, ул. Промысловая, д. 35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61391,30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61391,30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46.</w:t>
            </w:r>
          </w:p>
        </w:tc>
        <w:tc>
          <w:tcPr>
            <w:tcW w:w="2835" w:type="dxa"/>
          </w:tcPr>
          <w:p w:rsidR="00577AB5" w:rsidRDefault="00577AB5">
            <w:pPr>
              <w:pStyle w:val="ConsPlusNormal"/>
            </w:pPr>
            <w:r>
              <w:t>г. Бугуруслан, ул. Революционная, д. 72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56352,50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56352,50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47.</w:t>
            </w:r>
          </w:p>
        </w:tc>
        <w:tc>
          <w:tcPr>
            <w:tcW w:w="2835" w:type="dxa"/>
          </w:tcPr>
          <w:p w:rsidR="00577AB5" w:rsidRDefault="00577AB5">
            <w:pPr>
              <w:pStyle w:val="ConsPlusNormal"/>
            </w:pPr>
            <w:r>
              <w:t>г. Бугуруслан, ул. Тельмана, д. 11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61309,25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61309,25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48.</w:t>
            </w:r>
          </w:p>
        </w:tc>
        <w:tc>
          <w:tcPr>
            <w:tcW w:w="2835" w:type="dxa"/>
          </w:tcPr>
          <w:p w:rsidR="00577AB5" w:rsidRDefault="00577AB5">
            <w:pPr>
              <w:pStyle w:val="ConsPlusNormal"/>
            </w:pPr>
            <w:r>
              <w:t>г. Бугуруслан, ул. Чапаевская, д. 44</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93949,56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93949,56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49.</w:t>
            </w:r>
          </w:p>
        </w:tc>
        <w:tc>
          <w:tcPr>
            <w:tcW w:w="2835" w:type="dxa"/>
          </w:tcPr>
          <w:p w:rsidR="00577AB5" w:rsidRDefault="00577AB5">
            <w:pPr>
              <w:pStyle w:val="ConsPlusNormal"/>
            </w:pPr>
            <w:r>
              <w:t>г. Бугуруслан, ул. Чапаевская, д. 44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80371,59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80371,59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50.</w:t>
            </w:r>
          </w:p>
        </w:tc>
        <w:tc>
          <w:tcPr>
            <w:tcW w:w="2835" w:type="dxa"/>
          </w:tcPr>
          <w:p w:rsidR="00577AB5" w:rsidRDefault="00577AB5">
            <w:pPr>
              <w:pStyle w:val="ConsPlusNormal"/>
            </w:pPr>
            <w:r>
              <w:t>г. Бугуруслан, ул. Чапаевская, д. 69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46774,08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46774,08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51.</w:t>
            </w:r>
          </w:p>
        </w:tc>
        <w:tc>
          <w:tcPr>
            <w:tcW w:w="2835" w:type="dxa"/>
          </w:tcPr>
          <w:p w:rsidR="00577AB5" w:rsidRDefault="00577AB5">
            <w:pPr>
              <w:pStyle w:val="ConsPlusNormal"/>
            </w:pPr>
            <w:r>
              <w:t>г. Бугуруслан, ул. Чапаевская, д. 71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54984,87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54984,87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52.</w:t>
            </w:r>
          </w:p>
        </w:tc>
        <w:tc>
          <w:tcPr>
            <w:tcW w:w="2835" w:type="dxa"/>
          </w:tcPr>
          <w:p w:rsidR="00577AB5" w:rsidRDefault="00577AB5">
            <w:pPr>
              <w:pStyle w:val="ConsPlusNormal"/>
            </w:pPr>
            <w:r>
              <w:t>г. Бугуруслан, ул. Челюскина, д. 76</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48056,33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48056,33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8. Муниципальное образование город Бузулук</w:t>
            </w:r>
          </w:p>
        </w:tc>
      </w:tr>
      <w:tr w:rsidR="00577AB5">
        <w:tc>
          <w:tcPr>
            <w:tcW w:w="3742" w:type="dxa"/>
            <w:gridSpan w:val="2"/>
          </w:tcPr>
          <w:p w:rsidR="00577AB5" w:rsidRDefault="00577AB5">
            <w:pPr>
              <w:pStyle w:val="ConsPlusNormal"/>
            </w:pPr>
            <w:r>
              <w:t>Итого по муниципальному образованию город Бузулук</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4062207,76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4062207,76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53.</w:t>
            </w:r>
          </w:p>
        </w:tc>
        <w:tc>
          <w:tcPr>
            <w:tcW w:w="2835" w:type="dxa"/>
          </w:tcPr>
          <w:p w:rsidR="00577AB5" w:rsidRDefault="00577AB5">
            <w:pPr>
              <w:pStyle w:val="ConsPlusNormal"/>
            </w:pPr>
            <w:r>
              <w:t>г. Бузулук, 1 микрорайон, д. 11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961,90</w:t>
            </w:r>
          </w:p>
        </w:tc>
        <w:tc>
          <w:tcPr>
            <w:tcW w:w="1871" w:type="dxa"/>
          </w:tcPr>
          <w:p w:rsidR="00577AB5" w:rsidRDefault="00577AB5">
            <w:pPr>
              <w:pStyle w:val="ConsPlusNormal"/>
              <w:jc w:val="center"/>
            </w:pPr>
            <w:r>
              <w:t>143243,66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143243,66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54.</w:t>
            </w:r>
          </w:p>
        </w:tc>
        <w:tc>
          <w:tcPr>
            <w:tcW w:w="2835" w:type="dxa"/>
          </w:tcPr>
          <w:p w:rsidR="00577AB5" w:rsidRDefault="00577AB5">
            <w:pPr>
              <w:pStyle w:val="ConsPlusNormal"/>
            </w:pPr>
            <w:r>
              <w:t>г. Бузулук, 1 микрорайон, д. 18</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2794,62</w:t>
            </w:r>
          </w:p>
        </w:tc>
        <w:tc>
          <w:tcPr>
            <w:tcW w:w="1871" w:type="dxa"/>
          </w:tcPr>
          <w:p w:rsidR="00577AB5" w:rsidRDefault="00577AB5">
            <w:pPr>
              <w:pStyle w:val="ConsPlusNormal"/>
              <w:jc w:val="center"/>
            </w:pPr>
            <w:r>
              <w:t>139450,72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139450,72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55.</w:t>
            </w:r>
          </w:p>
        </w:tc>
        <w:tc>
          <w:tcPr>
            <w:tcW w:w="2835" w:type="dxa"/>
          </w:tcPr>
          <w:p w:rsidR="00577AB5" w:rsidRDefault="00577AB5">
            <w:pPr>
              <w:pStyle w:val="ConsPlusNormal"/>
            </w:pPr>
            <w:r>
              <w:t>г. Бузулук, 2 микрорайон, д. 11</w:t>
            </w:r>
          </w:p>
        </w:tc>
        <w:tc>
          <w:tcPr>
            <w:tcW w:w="1871" w:type="dxa"/>
            <w:vAlign w:val="center"/>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78542,90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78542,90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56.</w:t>
            </w:r>
          </w:p>
        </w:tc>
        <w:tc>
          <w:tcPr>
            <w:tcW w:w="2835" w:type="dxa"/>
          </w:tcPr>
          <w:p w:rsidR="00577AB5" w:rsidRDefault="00577AB5">
            <w:pPr>
              <w:pStyle w:val="ConsPlusNormal"/>
            </w:pPr>
            <w:r>
              <w:t>г. Бузулук, 2 микрорайон, д. 31</w:t>
            </w:r>
          </w:p>
        </w:tc>
        <w:tc>
          <w:tcPr>
            <w:tcW w:w="1871" w:type="dxa"/>
            <w:vAlign w:val="center"/>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60410,47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60410,47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57.</w:t>
            </w:r>
          </w:p>
        </w:tc>
        <w:tc>
          <w:tcPr>
            <w:tcW w:w="2835" w:type="dxa"/>
          </w:tcPr>
          <w:p w:rsidR="00577AB5" w:rsidRDefault="00577AB5">
            <w:pPr>
              <w:pStyle w:val="ConsPlusNormal"/>
            </w:pPr>
            <w:r>
              <w:t>г. Бузулук, 2 микрорайон, д. 25</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753,60</w:t>
            </w:r>
          </w:p>
        </w:tc>
        <w:tc>
          <w:tcPr>
            <w:tcW w:w="1871" w:type="dxa"/>
          </w:tcPr>
          <w:p w:rsidR="00577AB5" w:rsidRDefault="00577AB5">
            <w:pPr>
              <w:pStyle w:val="ConsPlusNormal"/>
              <w:jc w:val="center"/>
            </w:pPr>
            <w:r>
              <w:t>63758,46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63758,46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58.</w:t>
            </w:r>
          </w:p>
        </w:tc>
        <w:tc>
          <w:tcPr>
            <w:tcW w:w="2835" w:type="dxa"/>
          </w:tcPr>
          <w:p w:rsidR="00577AB5" w:rsidRDefault="00577AB5">
            <w:pPr>
              <w:pStyle w:val="ConsPlusNormal"/>
            </w:pPr>
            <w:r>
              <w:t>г. Бузулук, 2 микрорайон, д. 33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146912,77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146912,77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59.</w:t>
            </w:r>
          </w:p>
        </w:tc>
        <w:tc>
          <w:tcPr>
            <w:tcW w:w="2835" w:type="dxa"/>
          </w:tcPr>
          <w:p w:rsidR="00577AB5" w:rsidRDefault="00577AB5">
            <w:pPr>
              <w:pStyle w:val="ConsPlusNormal"/>
            </w:pPr>
            <w:r>
              <w:t>г. Бузулук, 2 микрорайон, д. 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145695,28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145695,28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60.</w:t>
            </w:r>
          </w:p>
        </w:tc>
        <w:tc>
          <w:tcPr>
            <w:tcW w:w="2835" w:type="dxa"/>
          </w:tcPr>
          <w:p w:rsidR="00577AB5" w:rsidRDefault="00577AB5">
            <w:pPr>
              <w:pStyle w:val="ConsPlusNormal"/>
            </w:pPr>
            <w:r>
              <w:t>г. Бузулук, 3 микрорайон,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1200,00</w:t>
            </w:r>
          </w:p>
        </w:tc>
        <w:tc>
          <w:tcPr>
            <w:tcW w:w="1871" w:type="dxa"/>
          </w:tcPr>
          <w:p w:rsidR="00577AB5" w:rsidRDefault="00577AB5">
            <w:pPr>
              <w:pStyle w:val="ConsPlusNormal"/>
              <w:jc w:val="center"/>
            </w:pPr>
            <w:r>
              <w:t>58776,96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58776,96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61.</w:t>
            </w:r>
          </w:p>
        </w:tc>
        <w:tc>
          <w:tcPr>
            <w:tcW w:w="2835" w:type="dxa"/>
          </w:tcPr>
          <w:p w:rsidR="00577AB5" w:rsidRDefault="00577AB5">
            <w:pPr>
              <w:pStyle w:val="ConsPlusNormal"/>
            </w:pPr>
            <w:r>
              <w:t>г. Бузулук, 3 микрорайон, д. 16а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79543,49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79543,49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62.</w:t>
            </w:r>
          </w:p>
        </w:tc>
        <w:tc>
          <w:tcPr>
            <w:tcW w:w="2835" w:type="dxa"/>
          </w:tcPr>
          <w:p w:rsidR="00577AB5" w:rsidRDefault="00577AB5">
            <w:pPr>
              <w:pStyle w:val="ConsPlusNormal"/>
            </w:pPr>
            <w:r>
              <w:t>г. Бузулук, 4 микрорайон, д. 11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874,00</w:t>
            </w:r>
          </w:p>
        </w:tc>
        <w:tc>
          <w:tcPr>
            <w:tcW w:w="1871" w:type="dxa"/>
          </w:tcPr>
          <w:p w:rsidR="00577AB5" w:rsidRDefault="00577AB5">
            <w:pPr>
              <w:pStyle w:val="ConsPlusNormal"/>
              <w:jc w:val="center"/>
            </w:pPr>
            <w:r>
              <w:t>144486,76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144486,76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63.</w:t>
            </w:r>
          </w:p>
        </w:tc>
        <w:tc>
          <w:tcPr>
            <w:tcW w:w="2835" w:type="dxa"/>
          </w:tcPr>
          <w:p w:rsidR="00577AB5" w:rsidRDefault="00577AB5">
            <w:pPr>
              <w:pStyle w:val="ConsPlusNormal"/>
            </w:pPr>
            <w:r>
              <w:t>г. Бузулук, 4 микрорайон, д. 18</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88531,38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88531,38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64.</w:t>
            </w:r>
          </w:p>
        </w:tc>
        <w:tc>
          <w:tcPr>
            <w:tcW w:w="2835" w:type="dxa"/>
          </w:tcPr>
          <w:p w:rsidR="00577AB5" w:rsidRDefault="00577AB5">
            <w:pPr>
              <w:pStyle w:val="ConsPlusNormal"/>
            </w:pPr>
            <w:r>
              <w:t>г. Бузулук, 4 микрорайон, д. 18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1052,70</w:t>
            </w:r>
          </w:p>
        </w:tc>
        <w:tc>
          <w:tcPr>
            <w:tcW w:w="1871" w:type="dxa"/>
          </w:tcPr>
          <w:p w:rsidR="00577AB5" w:rsidRDefault="00577AB5">
            <w:pPr>
              <w:pStyle w:val="ConsPlusNormal"/>
              <w:jc w:val="center"/>
            </w:pPr>
            <w:r>
              <w:t>167124,23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167124,23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65.</w:t>
            </w:r>
          </w:p>
        </w:tc>
        <w:tc>
          <w:tcPr>
            <w:tcW w:w="2835" w:type="dxa"/>
          </w:tcPr>
          <w:p w:rsidR="00577AB5" w:rsidRDefault="00577AB5">
            <w:pPr>
              <w:pStyle w:val="ConsPlusNormal"/>
            </w:pPr>
            <w:r>
              <w:t>г. Бузулук, 4 микрорайон, д. 18</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1305,00</w:t>
            </w:r>
          </w:p>
        </w:tc>
        <w:tc>
          <w:tcPr>
            <w:tcW w:w="1871" w:type="dxa"/>
          </w:tcPr>
          <w:p w:rsidR="00577AB5" w:rsidRDefault="00577AB5">
            <w:pPr>
              <w:pStyle w:val="ConsPlusNormal"/>
              <w:jc w:val="center"/>
            </w:pPr>
            <w:r>
              <w:t>130134,60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130134,60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66.</w:t>
            </w:r>
          </w:p>
        </w:tc>
        <w:tc>
          <w:tcPr>
            <w:tcW w:w="2835" w:type="dxa"/>
          </w:tcPr>
          <w:p w:rsidR="00577AB5" w:rsidRDefault="00577AB5">
            <w:pPr>
              <w:pStyle w:val="ConsPlusNormal"/>
            </w:pPr>
            <w:r>
              <w:t xml:space="preserve">г. Бузулук, 4 микрорайон, д. </w:t>
            </w:r>
            <w:r>
              <w:lastRenderedPageBreak/>
              <w:t>22а</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1256,10</w:t>
            </w:r>
          </w:p>
        </w:tc>
        <w:tc>
          <w:tcPr>
            <w:tcW w:w="1871" w:type="dxa"/>
          </w:tcPr>
          <w:p w:rsidR="00577AB5" w:rsidRDefault="00577AB5">
            <w:pPr>
              <w:pStyle w:val="ConsPlusNormal"/>
              <w:jc w:val="center"/>
            </w:pPr>
            <w:r>
              <w:t>45697,48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45697,48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67.</w:t>
            </w:r>
          </w:p>
        </w:tc>
        <w:tc>
          <w:tcPr>
            <w:tcW w:w="2835" w:type="dxa"/>
          </w:tcPr>
          <w:p w:rsidR="00577AB5" w:rsidRDefault="00577AB5">
            <w:pPr>
              <w:pStyle w:val="ConsPlusNormal"/>
            </w:pPr>
            <w:r>
              <w:t>г. Бузулук, 4 микрорайон, д. 32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1448,30</w:t>
            </w:r>
          </w:p>
        </w:tc>
        <w:tc>
          <w:tcPr>
            <w:tcW w:w="1871" w:type="dxa"/>
          </w:tcPr>
          <w:p w:rsidR="00577AB5" w:rsidRDefault="00577AB5">
            <w:pPr>
              <w:pStyle w:val="ConsPlusNormal"/>
              <w:jc w:val="center"/>
            </w:pPr>
            <w:r>
              <w:t>175293,37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175293,37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68.</w:t>
            </w:r>
          </w:p>
        </w:tc>
        <w:tc>
          <w:tcPr>
            <w:tcW w:w="2835" w:type="dxa"/>
          </w:tcPr>
          <w:p w:rsidR="00577AB5" w:rsidRDefault="00577AB5">
            <w:pPr>
              <w:pStyle w:val="ConsPlusNormal"/>
            </w:pPr>
            <w:r>
              <w:t>г. Бузулук, 7а микрорайон, д. 1</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34703,20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34703,20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69.</w:t>
            </w:r>
          </w:p>
        </w:tc>
        <w:tc>
          <w:tcPr>
            <w:tcW w:w="2835" w:type="dxa"/>
          </w:tcPr>
          <w:p w:rsidR="00577AB5" w:rsidRDefault="00577AB5">
            <w:pPr>
              <w:pStyle w:val="ConsPlusNormal"/>
            </w:pPr>
            <w:r>
              <w:t>г. Бузулук, 7а микрорайон, д. 16</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34573,83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34573,83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70.</w:t>
            </w:r>
          </w:p>
        </w:tc>
        <w:tc>
          <w:tcPr>
            <w:tcW w:w="2835" w:type="dxa"/>
          </w:tcPr>
          <w:p w:rsidR="00577AB5" w:rsidRDefault="00577AB5">
            <w:pPr>
              <w:pStyle w:val="ConsPlusNormal"/>
            </w:pPr>
            <w:r>
              <w:t>г. Бузулук, 7а микрорайон, д. 22</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34666,47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34666,47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71.</w:t>
            </w:r>
          </w:p>
        </w:tc>
        <w:tc>
          <w:tcPr>
            <w:tcW w:w="2835" w:type="dxa"/>
          </w:tcPr>
          <w:p w:rsidR="00577AB5" w:rsidRDefault="00577AB5">
            <w:pPr>
              <w:pStyle w:val="ConsPlusNormal"/>
            </w:pPr>
            <w:r>
              <w:t>г. Бузулук, 7а микрорайон, д. 28</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50843,84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50843,84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72.</w:t>
            </w:r>
          </w:p>
        </w:tc>
        <w:tc>
          <w:tcPr>
            <w:tcW w:w="2835" w:type="dxa"/>
          </w:tcPr>
          <w:p w:rsidR="00577AB5" w:rsidRDefault="00577AB5">
            <w:pPr>
              <w:pStyle w:val="ConsPlusNormal"/>
            </w:pPr>
            <w:r>
              <w:t>г. Бузулук, 7а микрорайон, д. 31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851,50</w:t>
            </w:r>
          </w:p>
        </w:tc>
        <w:tc>
          <w:tcPr>
            <w:tcW w:w="1871" w:type="dxa"/>
          </w:tcPr>
          <w:p w:rsidR="00577AB5" w:rsidRDefault="00577AB5">
            <w:pPr>
              <w:pStyle w:val="ConsPlusNormal"/>
              <w:jc w:val="center"/>
            </w:pPr>
            <w:r>
              <w:t>84239,96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84239,96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73.</w:t>
            </w:r>
          </w:p>
        </w:tc>
        <w:tc>
          <w:tcPr>
            <w:tcW w:w="2835" w:type="dxa"/>
          </w:tcPr>
          <w:p w:rsidR="00577AB5" w:rsidRDefault="00577AB5">
            <w:pPr>
              <w:pStyle w:val="ConsPlusNormal"/>
            </w:pPr>
            <w:r>
              <w:t>г. Бузулук, пос. ВТК,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149910,03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149910,03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74.</w:t>
            </w:r>
          </w:p>
        </w:tc>
        <w:tc>
          <w:tcPr>
            <w:tcW w:w="2835" w:type="dxa"/>
          </w:tcPr>
          <w:p w:rsidR="00577AB5" w:rsidRDefault="00577AB5">
            <w:pPr>
              <w:pStyle w:val="ConsPlusNormal"/>
            </w:pPr>
            <w:r>
              <w:t>г. Бузулук, ул. Галактионова, д. 47</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79015,82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79015,82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75.</w:t>
            </w:r>
          </w:p>
        </w:tc>
        <w:tc>
          <w:tcPr>
            <w:tcW w:w="2835" w:type="dxa"/>
          </w:tcPr>
          <w:p w:rsidR="00577AB5" w:rsidRDefault="00577AB5">
            <w:pPr>
              <w:pStyle w:val="ConsPlusNormal"/>
            </w:pPr>
            <w:r>
              <w:t>г. Бузулук, ул. Галактионова, д. 47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239309,89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239309,89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76.</w:t>
            </w:r>
          </w:p>
        </w:tc>
        <w:tc>
          <w:tcPr>
            <w:tcW w:w="2835" w:type="dxa"/>
          </w:tcPr>
          <w:p w:rsidR="00577AB5" w:rsidRDefault="00577AB5">
            <w:pPr>
              <w:pStyle w:val="ConsPlusNormal"/>
            </w:pPr>
            <w:r>
              <w:t>г. Бузулук, ул. Гая, д. 73</w:t>
            </w:r>
          </w:p>
        </w:tc>
        <w:tc>
          <w:tcPr>
            <w:tcW w:w="1871" w:type="dxa"/>
            <w:vAlign w:val="center"/>
          </w:tcPr>
          <w:p w:rsidR="00577AB5" w:rsidRDefault="00577AB5">
            <w:pPr>
              <w:pStyle w:val="ConsPlusNormal"/>
            </w:pPr>
            <w:r>
              <w:t xml:space="preserve">ремонт и (или) переустройство </w:t>
            </w:r>
            <w:r>
              <w:lastRenderedPageBreak/>
              <w:t>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615,94</w:t>
            </w:r>
          </w:p>
        </w:tc>
        <w:tc>
          <w:tcPr>
            <w:tcW w:w="1871" w:type="dxa"/>
          </w:tcPr>
          <w:p w:rsidR="00577AB5" w:rsidRDefault="00577AB5">
            <w:pPr>
              <w:pStyle w:val="ConsPlusNormal"/>
              <w:jc w:val="center"/>
            </w:pPr>
            <w:r>
              <w:t>62579,83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62579,83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77.</w:t>
            </w:r>
          </w:p>
        </w:tc>
        <w:tc>
          <w:tcPr>
            <w:tcW w:w="2835" w:type="dxa"/>
          </w:tcPr>
          <w:p w:rsidR="00577AB5" w:rsidRDefault="00577AB5">
            <w:pPr>
              <w:pStyle w:val="ConsPlusNormal"/>
            </w:pPr>
            <w:r>
              <w:t>г. Бузулук, ул. Гая, д. 80</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590,94</w:t>
            </w:r>
          </w:p>
        </w:tc>
        <w:tc>
          <w:tcPr>
            <w:tcW w:w="1871" w:type="dxa"/>
          </w:tcPr>
          <w:p w:rsidR="00577AB5" w:rsidRDefault="00577AB5">
            <w:pPr>
              <w:pStyle w:val="ConsPlusNormal"/>
              <w:jc w:val="center"/>
            </w:pPr>
            <w:r>
              <w:t>73958,69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73958,69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78.</w:t>
            </w:r>
          </w:p>
        </w:tc>
        <w:tc>
          <w:tcPr>
            <w:tcW w:w="2835" w:type="dxa"/>
          </w:tcPr>
          <w:p w:rsidR="00577AB5" w:rsidRDefault="00577AB5">
            <w:pPr>
              <w:pStyle w:val="ConsPlusNormal"/>
            </w:pPr>
            <w:r>
              <w:t>г. Бузулук, ул. Гая, д. 89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41584,83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41584,83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79.</w:t>
            </w:r>
          </w:p>
        </w:tc>
        <w:tc>
          <w:tcPr>
            <w:tcW w:w="2835" w:type="dxa"/>
          </w:tcPr>
          <w:p w:rsidR="00577AB5" w:rsidRDefault="00577AB5">
            <w:pPr>
              <w:pStyle w:val="ConsPlusNormal"/>
            </w:pPr>
            <w:r>
              <w:t>г. Бузулук, ул. Домашкинская, д. 5</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50839,05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50839,05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80.</w:t>
            </w:r>
          </w:p>
        </w:tc>
        <w:tc>
          <w:tcPr>
            <w:tcW w:w="2835" w:type="dxa"/>
          </w:tcPr>
          <w:p w:rsidR="00577AB5" w:rsidRDefault="00577AB5">
            <w:pPr>
              <w:pStyle w:val="ConsPlusNormal"/>
            </w:pPr>
            <w:r>
              <w:t>г. Бузулук, ул. Заречная,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160,40</w:t>
            </w:r>
          </w:p>
        </w:tc>
        <w:tc>
          <w:tcPr>
            <w:tcW w:w="1871" w:type="dxa"/>
          </w:tcPr>
          <w:p w:rsidR="00577AB5" w:rsidRDefault="00577AB5">
            <w:pPr>
              <w:pStyle w:val="ConsPlusNormal"/>
              <w:jc w:val="center"/>
            </w:pPr>
            <w:r>
              <w:t>86023,45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86023,45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81.</w:t>
            </w:r>
          </w:p>
        </w:tc>
        <w:tc>
          <w:tcPr>
            <w:tcW w:w="2835" w:type="dxa"/>
          </w:tcPr>
          <w:p w:rsidR="00577AB5" w:rsidRDefault="00577AB5">
            <w:pPr>
              <w:pStyle w:val="ConsPlusNormal"/>
            </w:pPr>
            <w:r>
              <w:t>г. Бузулук, ул. Красногвардейская, д. 3</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28400,37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28400,37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82.</w:t>
            </w:r>
          </w:p>
        </w:tc>
        <w:tc>
          <w:tcPr>
            <w:tcW w:w="2835" w:type="dxa"/>
          </w:tcPr>
          <w:p w:rsidR="00577AB5" w:rsidRDefault="00577AB5">
            <w:pPr>
              <w:pStyle w:val="ConsPlusNormal"/>
            </w:pPr>
            <w:r>
              <w:t>г. Бузулук, ул. Котовского, д. 112</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55479,97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55479,97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83.</w:t>
            </w:r>
          </w:p>
        </w:tc>
        <w:tc>
          <w:tcPr>
            <w:tcW w:w="2835" w:type="dxa"/>
          </w:tcPr>
          <w:p w:rsidR="00577AB5" w:rsidRDefault="00577AB5">
            <w:pPr>
              <w:pStyle w:val="ConsPlusNormal"/>
            </w:pPr>
            <w:r>
              <w:t>г. Бузулук, ул. Ленина, д. 3а</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180875,96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180875,96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84.</w:t>
            </w:r>
          </w:p>
        </w:tc>
        <w:tc>
          <w:tcPr>
            <w:tcW w:w="2835" w:type="dxa"/>
          </w:tcPr>
          <w:p w:rsidR="00577AB5" w:rsidRDefault="00577AB5">
            <w:pPr>
              <w:pStyle w:val="ConsPlusNormal"/>
            </w:pPr>
            <w:r>
              <w:t>г. Бузулук, ул. Ленина, д. 61</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32674,69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32674,69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85.</w:t>
            </w:r>
          </w:p>
        </w:tc>
        <w:tc>
          <w:tcPr>
            <w:tcW w:w="2835" w:type="dxa"/>
          </w:tcPr>
          <w:p w:rsidR="00577AB5" w:rsidRDefault="00577AB5">
            <w:pPr>
              <w:pStyle w:val="ConsPlusNormal"/>
            </w:pPr>
            <w:r>
              <w:t>г. Бузулук, ул. Ленина, д. 61</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31901,19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31901,19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86.</w:t>
            </w:r>
          </w:p>
        </w:tc>
        <w:tc>
          <w:tcPr>
            <w:tcW w:w="2835" w:type="dxa"/>
          </w:tcPr>
          <w:p w:rsidR="00577AB5" w:rsidRDefault="00577AB5">
            <w:pPr>
              <w:pStyle w:val="ConsPlusNormal"/>
            </w:pPr>
            <w:r>
              <w:t>г. Бузулук, ул. Маяковского, д. 6</w:t>
            </w:r>
          </w:p>
        </w:tc>
        <w:tc>
          <w:tcPr>
            <w:tcW w:w="1871" w:type="dxa"/>
            <w:vAlign w:val="center"/>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81191,30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81191,30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87.</w:t>
            </w:r>
          </w:p>
        </w:tc>
        <w:tc>
          <w:tcPr>
            <w:tcW w:w="2835" w:type="dxa"/>
          </w:tcPr>
          <w:p w:rsidR="00577AB5" w:rsidRDefault="00577AB5">
            <w:pPr>
              <w:pStyle w:val="ConsPlusNormal"/>
            </w:pPr>
            <w:r>
              <w:t>г. Бузулук, ул. М. Горького, д. 74 - 76/ул. Рабочая, д. 75</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12733,84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12733,84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88.</w:t>
            </w:r>
          </w:p>
        </w:tc>
        <w:tc>
          <w:tcPr>
            <w:tcW w:w="2835" w:type="dxa"/>
          </w:tcPr>
          <w:p w:rsidR="00577AB5" w:rsidRDefault="00577AB5">
            <w:pPr>
              <w:pStyle w:val="ConsPlusNormal"/>
            </w:pPr>
            <w:r>
              <w:t>г. Бузулук, ул. М. Горького, д. 74 - 76/ул. Рабочая, д. 75</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11540,44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11540,44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89.</w:t>
            </w:r>
          </w:p>
        </w:tc>
        <w:tc>
          <w:tcPr>
            <w:tcW w:w="2835" w:type="dxa"/>
          </w:tcPr>
          <w:p w:rsidR="00577AB5" w:rsidRDefault="00577AB5">
            <w:pPr>
              <w:pStyle w:val="ConsPlusNormal"/>
            </w:pPr>
            <w:r>
              <w:t>г. Бузулук, ул. М. Горького, д. 74 - 76/ул. Рабочая, д. 75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1130,00</w:t>
            </w:r>
          </w:p>
        </w:tc>
        <w:tc>
          <w:tcPr>
            <w:tcW w:w="1871" w:type="dxa"/>
          </w:tcPr>
          <w:p w:rsidR="00577AB5" w:rsidRDefault="00577AB5">
            <w:pPr>
              <w:pStyle w:val="ConsPlusNormal"/>
              <w:jc w:val="center"/>
            </w:pPr>
            <w:r>
              <w:t>40955,52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40955,52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90.</w:t>
            </w:r>
          </w:p>
        </w:tc>
        <w:tc>
          <w:tcPr>
            <w:tcW w:w="2835" w:type="dxa"/>
          </w:tcPr>
          <w:p w:rsidR="00577AB5" w:rsidRDefault="00577AB5">
            <w:pPr>
              <w:pStyle w:val="ConsPlusNormal"/>
            </w:pPr>
            <w:r>
              <w:t>г. Бузулук, ул. М. Горького, д. 74 - 76/ул. Рабочая, д. 75</w:t>
            </w:r>
          </w:p>
        </w:tc>
        <w:tc>
          <w:tcPr>
            <w:tcW w:w="1871" w:type="dxa"/>
          </w:tcPr>
          <w:p w:rsidR="00577AB5" w:rsidRDefault="00577AB5">
            <w:pPr>
              <w:pStyle w:val="ConsPlusNormal"/>
            </w:pPr>
            <w:r>
              <w:t>ремонт ПП</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28780,19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28780,19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91.</w:t>
            </w:r>
          </w:p>
        </w:tc>
        <w:tc>
          <w:tcPr>
            <w:tcW w:w="2835" w:type="dxa"/>
          </w:tcPr>
          <w:p w:rsidR="00577AB5" w:rsidRDefault="00577AB5">
            <w:pPr>
              <w:pStyle w:val="ConsPlusNormal"/>
            </w:pPr>
            <w:r>
              <w:t>г. Бузулук, ул. Пушкина, д. 2б</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224884,43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224884,43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92.</w:t>
            </w:r>
          </w:p>
        </w:tc>
        <w:tc>
          <w:tcPr>
            <w:tcW w:w="2835" w:type="dxa"/>
          </w:tcPr>
          <w:p w:rsidR="00577AB5" w:rsidRDefault="00577AB5">
            <w:pPr>
              <w:pStyle w:val="ConsPlusNormal"/>
            </w:pPr>
            <w:r>
              <w:t>г. Бузулук, ул. Пушкина, д. 8</w:t>
            </w:r>
          </w:p>
        </w:tc>
        <w:tc>
          <w:tcPr>
            <w:tcW w:w="1871" w:type="dxa"/>
            <w:vAlign w:val="center"/>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2310,00</w:t>
            </w:r>
          </w:p>
        </w:tc>
        <w:tc>
          <w:tcPr>
            <w:tcW w:w="1871" w:type="dxa"/>
          </w:tcPr>
          <w:p w:rsidR="00577AB5" w:rsidRDefault="00577AB5">
            <w:pPr>
              <w:pStyle w:val="ConsPlusNormal"/>
              <w:jc w:val="center"/>
            </w:pPr>
            <w:r>
              <w:t>115385,11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115385,11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93.</w:t>
            </w:r>
          </w:p>
        </w:tc>
        <w:tc>
          <w:tcPr>
            <w:tcW w:w="2835" w:type="dxa"/>
          </w:tcPr>
          <w:p w:rsidR="00577AB5" w:rsidRDefault="00577AB5">
            <w:pPr>
              <w:pStyle w:val="ConsPlusNormal"/>
            </w:pPr>
            <w:r>
              <w:t>г. Бузулук, ул. Рабочая, д. 49</w:t>
            </w:r>
          </w:p>
        </w:tc>
        <w:tc>
          <w:tcPr>
            <w:tcW w:w="1871" w:type="dxa"/>
            <w:vAlign w:val="center"/>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45792,01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45792,01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94.</w:t>
            </w:r>
          </w:p>
        </w:tc>
        <w:tc>
          <w:tcPr>
            <w:tcW w:w="2835" w:type="dxa"/>
          </w:tcPr>
          <w:p w:rsidR="00577AB5" w:rsidRDefault="00577AB5">
            <w:pPr>
              <w:pStyle w:val="ConsPlusNormal"/>
            </w:pPr>
            <w:r>
              <w:t>г. Бузулук, ул. Самарская, д. 5</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31444,52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31444,52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95.</w:t>
            </w:r>
          </w:p>
        </w:tc>
        <w:tc>
          <w:tcPr>
            <w:tcW w:w="2835" w:type="dxa"/>
          </w:tcPr>
          <w:p w:rsidR="00577AB5" w:rsidRDefault="00577AB5">
            <w:pPr>
              <w:pStyle w:val="ConsPlusNormal"/>
            </w:pPr>
            <w:r>
              <w:t>г. Бузулук, ул. Самарская, д. 5</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30466,04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30466,04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96.</w:t>
            </w:r>
          </w:p>
        </w:tc>
        <w:tc>
          <w:tcPr>
            <w:tcW w:w="2835" w:type="dxa"/>
          </w:tcPr>
          <w:p w:rsidR="00577AB5" w:rsidRDefault="00577AB5">
            <w:pPr>
              <w:pStyle w:val="ConsPlusNormal"/>
            </w:pPr>
            <w:r>
              <w:t>г. Бузулук, ул. Самарская, д. 5</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31933,76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31933,76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97.</w:t>
            </w:r>
          </w:p>
        </w:tc>
        <w:tc>
          <w:tcPr>
            <w:tcW w:w="2835" w:type="dxa"/>
          </w:tcPr>
          <w:p w:rsidR="00577AB5" w:rsidRDefault="00577AB5">
            <w:pPr>
              <w:pStyle w:val="ConsPlusNormal"/>
            </w:pPr>
            <w:r>
              <w:t>г. Бузулук, ул. Советская, д. 48б</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53248,24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53248,24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98.</w:t>
            </w:r>
          </w:p>
        </w:tc>
        <w:tc>
          <w:tcPr>
            <w:tcW w:w="2835" w:type="dxa"/>
          </w:tcPr>
          <w:p w:rsidR="00577AB5" w:rsidRDefault="00577AB5">
            <w:pPr>
              <w:pStyle w:val="ConsPlusNormal"/>
            </w:pPr>
            <w:r>
              <w:t>г. Бузулук, ул. Суворова, д. 28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29251,98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29251,98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99.</w:t>
            </w:r>
          </w:p>
        </w:tc>
        <w:tc>
          <w:tcPr>
            <w:tcW w:w="2835" w:type="dxa"/>
          </w:tcPr>
          <w:p w:rsidR="00577AB5" w:rsidRDefault="00577AB5">
            <w:pPr>
              <w:pStyle w:val="ConsPlusNormal"/>
            </w:pPr>
            <w:r>
              <w:t>г. Бузулук, ул. Суворова, д. 64</w:t>
            </w:r>
          </w:p>
        </w:tc>
        <w:tc>
          <w:tcPr>
            <w:tcW w:w="1871" w:type="dxa"/>
            <w:vAlign w:val="center"/>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146931,01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146931,01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100.</w:t>
            </w:r>
          </w:p>
        </w:tc>
        <w:tc>
          <w:tcPr>
            <w:tcW w:w="2835" w:type="dxa"/>
          </w:tcPr>
          <w:p w:rsidR="00577AB5" w:rsidRDefault="00577AB5">
            <w:pPr>
              <w:pStyle w:val="ConsPlusNormal"/>
            </w:pPr>
            <w:r>
              <w:t>г. Бузулук, ул. Суворова, д. 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239,40</w:t>
            </w:r>
          </w:p>
        </w:tc>
        <w:tc>
          <w:tcPr>
            <w:tcW w:w="1871" w:type="dxa"/>
          </w:tcPr>
          <w:p w:rsidR="00577AB5" w:rsidRDefault="00577AB5">
            <w:pPr>
              <w:pStyle w:val="ConsPlusNormal"/>
              <w:jc w:val="center"/>
            </w:pPr>
            <w:r>
              <w:t>62397,83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62397,83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101.</w:t>
            </w:r>
          </w:p>
        </w:tc>
        <w:tc>
          <w:tcPr>
            <w:tcW w:w="2835" w:type="dxa"/>
          </w:tcPr>
          <w:p w:rsidR="00577AB5" w:rsidRDefault="00577AB5">
            <w:pPr>
              <w:pStyle w:val="ConsPlusNormal"/>
            </w:pPr>
            <w:r>
              <w:t>г. Бузулук, ул. Фрунзе, д. 20</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471,96</w:t>
            </w:r>
          </w:p>
        </w:tc>
        <w:tc>
          <w:tcPr>
            <w:tcW w:w="1871" w:type="dxa"/>
          </w:tcPr>
          <w:p w:rsidR="00577AB5" w:rsidRDefault="00577AB5">
            <w:pPr>
              <w:pStyle w:val="ConsPlusNormal"/>
              <w:jc w:val="center"/>
            </w:pPr>
            <w:r>
              <w:t>46037,30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46037,30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102.</w:t>
            </w:r>
          </w:p>
        </w:tc>
        <w:tc>
          <w:tcPr>
            <w:tcW w:w="2835" w:type="dxa"/>
          </w:tcPr>
          <w:p w:rsidR="00577AB5" w:rsidRDefault="00577AB5">
            <w:pPr>
              <w:pStyle w:val="ConsPlusNormal"/>
            </w:pPr>
            <w:r>
              <w:t>г. Бузулук, ул. Шевченко, д. 76а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50050,64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50050,64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9. Муниципальное образование город Медногорск</w:t>
            </w:r>
          </w:p>
        </w:tc>
      </w:tr>
      <w:tr w:rsidR="00577AB5">
        <w:tc>
          <w:tcPr>
            <w:tcW w:w="3742" w:type="dxa"/>
            <w:gridSpan w:val="2"/>
          </w:tcPr>
          <w:p w:rsidR="00577AB5" w:rsidRDefault="00577AB5">
            <w:pPr>
              <w:pStyle w:val="ConsPlusNormal"/>
            </w:pPr>
            <w:r>
              <w:t>Итого по муниципальному образованию город Медногорск</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1019700,12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1019700,12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103.</w:t>
            </w:r>
          </w:p>
        </w:tc>
        <w:tc>
          <w:tcPr>
            <w:tcW w:w="2835" w:type="dxa"/>
          </w:tcPr>
          <w:p w:rsidR="00577AB5" w:rsidRDefault="00577AB5">
            <w:pPr>
              <w:pStyle w:val="ConsPlusNormal"/>
            </w:pPr>
            <w:r>
              <w:t>г. Медногорск, пер. Тульский, д. 12а</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102450,27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102450,27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104.</w:t>
            </w:r>
          </w:p>
        </w:tc>
        <w:tc>
          <w:tcPr>
            <w:tcW w:w="2835" w:type="dxa"/>
          </w:tcPr>
          <w:p w:rsidR="00577AB5" w:rsidRDefault="00577AB5">
            <w:pPr>
              <w:pStyle w:val="ConsPlusNormal"/>
            </w:pPr>
            <w:r>
              <w:t>г. Медногорск, пер. Тульский, д. 12а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59513,02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59513,02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105.</w:t>
            </w:r>
          </w:p>
        </w:tc>
        <w:tc>
          <w:tcPr>
            <w:tcW w:w="2835" w:type="dxa"/>
          </w:tcPr>
          <w:p w:rsidR="00577AB5" w:rsidRDefault="00577AB5">
            <w:pPr>
              <w:pStyle w:val="ConsPlusNormal"/>
            </w:pPr>
            <w:r>
              <w:t>г. Медногорск, ул. Больничная, д. 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46885,16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46885,16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106.</w:t>
            </w:r>
          </w:p>
        </w:tc>
        <w:tc>
          <w:tcPr>
            <w:tcW w:w="2835" w:type="dxa"/>
          </w:tcPr>
          <w:p w:rsidR="00577AB5" w:rsidRDefault="00577AB5">
            <w:pPr>
              <w:pStyle w:val="ConsPlusNormal"/>
            </w:pPr>
            <w:r>
              <w:t>г. Медногорск, ул. Больничная, д. 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46118,59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46118,59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107.</w:t>
            </w:r>
          </w:p>
        </w:tc>
        <w:tc>
          <w:tcPr>
            <w:tcW w:w="2835" w:type="dxa"/>
          </w:tcPr>
          <w:p w:rsidR="00577AB5" w:rsidRDefault="00577AB5">
            <w:pPr>
              <w:pStyle w:val="ConsPlusNormal"/>
            </w:pPr>
            <w:r>
              <w:t>г. Медногорск, ул. Кирова, д. 1</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49495,04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49495,04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108.</w:t>
            </w:r>
          </w:p>
        </w:tc>
        <w:tc>
          <w:tcPr>
            <w:tcW w:w="2835" w:type="dxa"/>
          </w:tcPr>
          <w:p w:rsidR="00577AB5" w:rsidRDefault="00577AB5">
            <w:pPr>
              <w:pStyle w:val="ConsPlusNormal"/>
            </w:pPr>
            <w:r>
              <w:t>г. Медногорск, ул. Кирова, д. 1</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47071,53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47071,53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109.</w:t>
            </w:r>
          </w:p>
        </w:tc>
        <w:tc>
          <w:tcPr>
            <w:tcW w:w="2835" w:type="dxa"/>
          </w:tcPr>
          <w:p w:rsidR="00577AB5" w:rsidRDefault="00577AB5">
            <w:pPr>
              <w:pStyle w:val="ConsPlusNormal"/>
            </w:pPr>
            <w:r>
              <w:t>г. Медногорск, ул. Коминтерна, д. 10</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44480,66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44480,66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110.</w:t>
            </w:r>
          </w:p>
        </w:tc>
        <w:tc>
          <w:tcPr>
            <w:tcW w:w="2835" w:type="dxa"/>
          </w:tcPr>
          <w:p w:rsidR="00577AB5" w:rsidRDefault="00577AB5">
            <w:pPr>
              <w:pStyle w:val="ConsPlusNormal"/>
            </w:pPr>
            <w:r>
              <w:t>г. Медногорск, ул. Коминтерна, д. 10а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36200,74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36200,74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111.</w:t>
            </w:r>
          </w:p>
        </w:tc>
        <w:tc>
          <w:tcPr>
            <w:tcW w:w="2835" w:type="dxa"/>
          </w:tcPr>
          <w:p w:rsidR="00577AB5" w:rsidRDefault="00577AB5">
            <w:pPr>
              <w:pStyle w:val="ConsPlusNormal"/>
            </w:pPr>
            <w:r>
              <w:t>г. Медногорск, ул. Комсомольская, д. 23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108857,56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108857,56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112.</w:t>
            </w:r>
          </w:p>
        </w:tc>
        <w:tc>
          <w:tcPr>
            <w:tcW w:w="2835" w:type="dxa"/>
          </w:tcPr>
          <w:p w:rsidR="00577AB5" w:rsidRDefault="00577AB5">
            <w:pPr>
              <w:pStyle w:val="ConsPlusNormal"/>
            </w:pPr>
            <w:r>
              <w:t>г. Медногорск, ул. Крылова, д. 1а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102397,33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102397,33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113.</w:t>
            </w:r>
          </w:p>
        </w:tc>
        <w:tc>
          <w:tcPr>
            <w:tcW w:w="2835" w:type="dxa"/>
          </w:tcPr>
          <w:p w:rsidR="00577AB5" w:rsidRDefault="00577AB5">
            <w:pPr>
              <w:pStyle w:val="ConsPlusNormal"/>
            </w:pPr>
            <w:r>
              <w:t>г. Медногорск, ул. Ленина, д. 8</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49171,11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49171,11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114.</w:t>
            </w:r>
          </w:p>
        </w:tc>
        <w:tc>
          <w:tcPr>
            <w:tcW w:w="2835" w:type="dxa"/>
          </w:tcPr>
          <w:p w:rsidR="00577AB5" w:rsidRDefault="00577AB5">
            <w:pPr>
              <w:pStyle w:val="ConsPlusNormal"/>
            </w:pPr>
            <w:r>
              <w:t>г. Медногорск, ул. М. Горького, д. 17</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18403,56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18403,56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115.</w:t>
            </w:r>
          </w:p>
        </w:tc>
        <w:tc>
          <w:tcPr>
            <w:tcW w:w="2835" w:type="dxa"/>
          </w:tcPr>
          <w:p w:rsidR="00577AB5" w:rsidRDefault="00577AB5">
            <w:pPr>
              <w:pStyle w:val="ConsPlusNormal"/>
            </w:pPr>
            <w:r>
              <w:t>г. Медногорск, ул. М. Горького, д. 2</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52191,65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52191,65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116.</w:t>
            </w:r>
          </w:p>
        </w:tc>
        <w:tc>
          <w:tcPr>
            <w:tcW w:w="2835" w:type="dxa"/>
          </w:tcPr>
          <w:p w:rsidR="00577AB5" w:rsidRDefault="00577AB5">
            <w:pPr>
              <w:pStyle w:val="ConsPlusNormal"/>
            </w:pPr>
            <w:r>
              <w:t>г. Медногорск, ул. Моторная, д. 3</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45815,42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45815,42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117.</w:t>
            </w:r>
          </w:p>
        </w:tc>
        <w:tc>
          <w:tcPr>
            <w:tcW w:w="2835" w:type="dxa"/>
          </w:tcPr>
          <w:p w:rsidR="00577AB5" w:rsidRDefault="00577AB5">
            <w:pPr>
              <w:pStyle w:val="ConsPlusNormal"/>
            </w:pPr>
            <w:r>
              <w:t>г. Медногорск, ул. Советская, д. 25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69891,30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69891,30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118.</w:t>
            </w:r>
          </w:p>
        </w:tc>
        <w:tc>
          <w:tcPr>
            <w:tcW w:w="2835" w:type="dxa"/>
          </w:tcPr>
          <w:p w:rsidR="00577AB5" w:rsidRDefault="00577AB5">
            <w:pPr>
              <w:pStyle w:val="ConsPlusNormal"/>
            </w:pPr>
            <w:r>
              <w:t>г. Медногорск, ул. Советская, д. 27</w:t>
            </w:r>
          </w:p>
        </w:tc>
        <w:tc>
          <w:tcPr>
            <w:tcW w:w="1871" w:type="dxa"/>
          </w:tcPr>
          <w:p w:rsidR="00577AB5" w:rsidRDefault="00577AB5">
            <w:pPr>
              <w:pStyle w:val="ConsPlusNormal"/>
            </w:pPr>
            <w:r>
              <w:t>ремонт ПП</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49741,90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49741,90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119.</w:t>
            </w:r>
          </w:p>
        </w:tc>
        <w:tc>
          <w:tcPr>
            <w:tcW w:w="2835" w:type="dxa"/>
          </w:tcPr>
          <w:p w:rsidR="00577AB5" w:rsidRDefault="00577AB5">
            <w:pPr>
              <w:pStyle w:val="ConsPlusNormal"/>
            </w:pPr>
            <w:r>
              <w:t>г. Медногорск, ул. Тульская, д. 22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91015,28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91015,28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lastRenderedPageBreak/>
              <w:t>10. Муниципальное образование город Новотроицк</w:t>
            </w:r>
          </w:p>
        </w:tc>
      </w:tr>
      <w:tr w:rsidR="00577AB5">
        <w:tc>
          <w:tcPr>
            <w:tcW w:w="3742" w:type="dxa"/>
            <w:gridSpan w:val="2"/>
          </w:tcPr>
          <w:p w:rsidR="00577AB5" w:rsidRDefault="00577AB5">
            <w:pPr>
              <w:pStyle w:val="ConsPlusNormal"/>
            </w:pPr>
            <w:r>
              <w:t>Итого по муниципальному образованию город Новотроицк</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5647642,53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5647642,53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120.</w:t>
            </w:r>
          </w:p>
        </w:tc>
        <w:tc>
          <w:tcPr>
            <w:tcW w:w="2835" w:type="dxa"/>
          </w:tcPr>
          <w:p w:rsidR="00577AB5" w:rsidRDefault="00577AB5">
            <w:pPr>
              <w:pStyle w:val="ConsPlusNormal"/>
            </w:pPr>
            <w:r>
              <w:t>г. Новотроицк, пл. Ленина, д. 5</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39887,71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39887,71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121.</w:t>
            </w:r>
          </w:p>
        </w:tc>
        <w:tc>
          <w:tcPr>
            <w:tcW w:w="2835" w:type="dxa"/>
          </w:tcPr>
          <w:p w:rsidR="00577AB5" w:rsidRDefault="00577AB5">
            <w:pPr>
              <w:pStyle w:val="ConsPlusNormal"/>
            </w:pPr>
            <w:r>
              <w:t>г. Новотроицк, пл. Ленина, д. 5</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39887,71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39887,71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122.</w:t>
            </w:r>
          </w:p>
        </w:tc>
        <w:tc>
          <w:tcPr>
            <w:tcW w:w="2835" w:type="dxa"/>
          </w:tcPr>
          <w:p w:rsidR="00577AB5" w:rsidRDefault="00577AB5">
            <w:pPr>
              <w:pStyle w:val="ConsPlusNormal"/>
            </w:pPr>
            <w:r>
              <w:t>г. Новотроицк, пл. Ленина, д. 5</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39554,69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39554,69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123.</w:t>
            </w:r>
          </w:p>
        </w:tc>
        <w:tc>
          <w:tcPr>
            <w:tcW w:w="2835" w:type="dxa"/>
          </w:tcPr>
          <w:p w:rsidR="00577AB5" w:rsidRDefault="00577AB5">
            <w:pPr>
              <w:pStyle w:val="ConsPlusNormal"/>
            </w:pPr>
            <w:r>
              <w:t>г. Новотроицк, пл. Ленина, д. 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48979,81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48979,81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124.</w:t>
            </w:r>
          </w:p>
        </w:tc>
        <w:tc>
          <w:tcPr>
            <w:tcW w:w="2835" w:type="dxa"/>
          </w:tcPr>
          <w:p w:rsidR="00577AB5" w:rsidRDefault="00577AB5">
            <w:pPr>
              <w:pStyle w:val="ConsPlusNormal"/>
            </w:pPr>
            <w:r>
              <w:t>г. Новотроицк, пл. Ленина,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71640,15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71640,15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125.</w:t>
            </w:r>
          </w:p>
        </w:tc>
        <w:tc>
          <w:tcPr>
            <w:tcW w:w="2835" w:type="dxa"/>
          </w:tcPr>
          <w:p w:rsidR="00577AB5" w:rsidRDefault="00577AB5">
            <w:pPr>
              <w:pStyle w:val="ConsPlusNormal"/>
            </w:pPr>
            <w:r>
              <w:t>г. Новотроицк, просп. Металлургов, д. 3</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52953,95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52953,95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126.</w:t>
            </w:r>
          </w:p>
        </w:tc>
        <w:tc>
          <w:tcPr>
            <w:tcW w:w="2835" w:type="dxa"/>
          </w:tcPr>
          <w:p w:rsidR="00577AB5" w:rsidRDefault="00577AB5">
            <w:pPr>
              <w:pStyle w:val="ConsPlusNormal"/>
            </w:pPr>
            <w:r>
              <w:t>г. Новотроицк, просп. Металлургов, д. 3</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52035,37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52035,37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127.</w:t>
            </w:r>
          </w:p>
        </w:tc>
        <w:tc>
          <w:tcPr>
            <w:tcW w:w="2835" w:type="dxa"/>
          </w:tcPr>
          <w:p w:rsidR="00577AB5" w:rsidRDefault="00577AB5">
            <w:pPr>
              <w:pStyle w:val="ConsPlusNormal"/>
            </w:pPr>
            <w:r>
              <w:t>г. Новотроицк, просп. Металлургов, д. 3</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52494,66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52494,66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128.</w:t>
            </w:r>
          </w:p>
        </w:tc>
        <w:tc>
          <w:tcPr>
            <w:tcW w:w="2835" w:type="dxa"/>
          </w:tcPr>
          <w:p w:rsidR="00577AB5" w:rsidRDefault="00577AB5">
            <w:pPr>
              <w:pStyle w:val="ConsPlusNormal"/>
            </w:pPr>
            <w:r>
              <w:t>г. Новотроицк, просп. Металлургов, д. 3</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52494,66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52494,66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129.</w:t>
            </w:r>
          </w:p>
        </w:tc>
        <w:tc>
          <w:tcPr>
            <w:tcW w:w="2835" w:type="dxa"/>
          </w:tcPr>
          <w:p w:rsidR="00577AB5" w:rsidRDefault="00577AB5">
            <w:pPr>
              <w:pStyle w:val="ConsPlusNormal"/>
            </w:pPr>
            <w:r>
              <w:t>г. Новотроицк, просп. Металлургов, д. 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55551,90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55551,90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130.</w:t>
            </w:r>
          </w:p>
        </w:tc>
        <w:tc>
          <w:tcPr>
            <w:tcW w:w="2835" w:type="dxa"/>
          </w:tcPr>
          <w:p w:rsidR="00577AB5" w:rsidRDefault="00577AB5">
            <w:pPr>
              <w:pStyle w:val="ConsPlusNormal"/>
            </w:pPr>
            <w:r>
              <w:t>г. Новотроицк, просп. Металлургов,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45775,56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45775,56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131.</w:t>
            </w:r>
          </w:p>
        </w:tc>
        <w:tc>
          <w:tcPr>
            <w:tcW w:w="2835" w:type="dxa"/>
          </w:tcPr>
          <w:p w:rsidR="00577AB5" w:rsidRDefault="00577AB5">
            <w:pPr>
              <w:pStyle w:val="ConsPlusNormal"/>
            </w:pPr>
            <w:r>
              <w:t>г. Новотроицк, ул. Винокурова, д. 6</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48779,61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48779,61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132.</w:t>
            </w:r>
          </w:p>
        </w:tc>
        <w:tc>
          <w:tcPr>
            <w:tcW w:w="2835" w:type="dxa"/>
          </w:tcPr>
          <w:p w:rsidR="00577AB5" w:rsidRDefault="00577AB5">
            <w:pPr>
              <w:pStyle w:val="ConsPlusNormal"/>
            </w:pPr>
            <w:r>
              <w:t>г. Новотроицк, ул. Винокурова, д. 6</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48080,28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48080,28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133.</w:t>
            </w:r>
          </w:p>
        </w:tc>
        <w:tc>
          <w:tcPr>
            <w:tcW w:w="2835" w:type="dxa"/>
          </w:tcPr>
          <w:p w:rsidR="00577AB5" w:rsidRDefault="00577AB5">
            <w:pPr>
              <w:pStyle w:val="ConsPlusNormal"/>
            </w:pPr>
            <w:r>
              <w:t>г. Новотроицк, ул. Винокурова, д. 6</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48379,99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48379,99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134.</w:t>
            </w:r>
          </w:p>
        </w:tc>
        <w:tc>
          <w:tcPr>
            <w:tcW w:w="2835" w:type="dxa"/>
          </w:tcPr>
          <w:p w:rsidR="00577AB5" w:rsidRDefault="00577AB5">
            <w:pPr>
              <w:pStyle w:val="ConsPlusNormal"/>
            </w:pPr>
            <w:r>
              <w:t>г. Новотроицк, ул. Винокурова, д. 6</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48379,99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48379,99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135.</w:t>
            </w:r>
          </w:p>
        </w:tc>
        <w:tc>
          <w:tcPr>
            <w:tcW w:w="2835" w:type="dxa"/>
          </w:tcPr>
          <w:p w:rsidR="00577AB5" w:rsidRDefault="00577AB5">
            <w:pPr>
              <w:pStyle w:val="ConsPlusNormal"/>
            </w:pPr>
            <w:r>
              <w:t>г. Новотроицк, ул. Винокурова, д. 6</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60242,28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60242,28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136.</w:t>
            </w:r>
          </w:p>
        </w:tc>
        <w:tc>
          <w:tcPr>
            <w:tcW w:w="2835" w:type="dxa"/>
          </w:tcPr>
          <w:p w:rsidR="00577AB5" w:rsidRDefault="00577AB5">
            <w:pPr>
              <w:pStyle w:val="ConsPlusNormal"/>
            </w:pPr>
            <w:r>
              <w:t>г. Новотроицк, ул. Винокурова, д. 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937,00</w:t>
            </w:r>
          </w:p>
        </w:tc>
        <w:tc>
          <w:tcPr>
            <w:tcW w:w="1871" w:type="dxa"/>
          </w:tcPr>
          <w:p w:rsidR="00577AB5" w:rsidRDefault="00577AB5">
            <w:pPr>
              <w:pStyle w:val="ConsPlusNormal"/>
              <w:jc w:val="center"/>
            </w:pPr>
            <w:r>
              <w:t>33442,83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33442,83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137.</w:t>
            </w:r>
          </w:p>
        </w:tc>
        <w:tc>
          <w:tcPr>
            <w:tcW w:w="2835" w:type="dxa"/>
          </w:tcPr>
          <w:p w:rsidR="00577AB5" w:rsidRDefault="00577AB5">
            <w:pPr>
              <w:pStyle w:val="ConsPlusNormal"/>
            </w:pPr>
            <w:r>
              <w:t>г. Новотроицк, ул. Есенкова, д. 14</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47105,12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47105,12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138.</w:t>
            </w:r>
          </w:p>
        </w:tc>
        <w:tc>
          <w:tcPr>
            <w:tcW w:w="2835" w:type="dxa"/>
          </w:tcPr>
          <w:p w:rsidR="00577AB5" w:rsidRDefault="00577AB5">
            <w:pPr>
              <w:pStyle w:val="ConsPlusNormal"/>
            </w:pPr>
            <w:r>
              <w:t>г. Новотроицк, ул. Есенкова, д. 14</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46106,07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46106,07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139.</w:t>
            </w:r>
          </w:p>
        </w:tc>
        <w:tc>
          <w:tcPr>
            <w:tcW w:w="2835" w:type="dxa"/>
          </w:tcPr>
          <w:p w:rsidR="00577AB5" w:rsidRDefault="00577AB5">
            <w:pPr>
              <w:pStyle w:val="ConsPlusNormal"/>
            </w:pPr>
            <w:r>
              <w:t>г. Новотроицк, ул. Есенкова, д. 14</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46505,68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46505,68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140.</w:t>
            </w:r>
          </w:p>
        </w:tc>
        <w:tc>
          <w:tcPr>
            <w:tcW w:w="2835" w:type="dxa"/>
          </w:tcPr>
          <w:p w:rsidR="00577AB5" w:rsidRDefault="00577AB5">
            <w:pPr>
              <w:pStyle w:val="ConsPlusNormal"/>
            </w:pPr>
            <w:r>
              <w:t>г. Новотроицк, ул. Есенкова, д. 14</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46505,68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46505,68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141.</w:t>
            </w:r>
          </w:p>
        </w:tc>
        <w:tc>
          <w:tcPr>
            <w:tcW w:w="2835" w:type="dxa"/>
          </w:tcPr>
          <w:p w:rsidR="00577AB5" w:rsidRDefault="00577AB5">
            <w:pPr>
              <w:pStyle w:val="ConsPlusNormal"/>
            </w:pPr>
            <w:r>
              <w:t xml:space="preserve">г. Новотроицк, ул. Есенкова, </w:t>
            </w:r>
            <w:r>
              <w:lastRenderedPageBreak/>
              <w:t>д. 14</w:t>
            </w:r>
          </w:p>
        </w:tc>
        <w:tc>
          <w:tcPr>
            <w:tcW w:w="1871" w:type="dxa"/>
          </w:tcPr>
          <w:p w:rsidR="00577AB5" w:rsidRDefault="00577AB5">
            <w:pPr>
              <w:pStyle w:val="ConsPlusNormal"/>
            </w:pPr>
            <w:r>
              <w:lastRenderedPageBreak/>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58026,46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58026,46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142.</w:t>
            </w:r>
          </w:p>
        </w:tc>
        <w:tc>
          <w:tcPr>
            <w:tcW w:w="2835" w:type="dxa"/>
          </w:tcPr>
          <w:p w:rsidR="00577AB5" w:rsidRDefault="00577AB5">
            <w:pPr>
              <w:pStyle w:val="ConsPlusNormal"/>
            </w:pPr>
            <w:r>
              <w:t>г. Новотроицк, ул. Есенкова, д. 14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1165,40</w:t>
            </w:r>
          </w:p>
        </w:tc>
        <w:tc>
          <w:tcPr>
            <w:tcW w:w="1871" w:type="dxa"/>
          </w:tcPr>
          <w:p w:rsidR="00577AB5" w:rsidRDefault="00577AB5">
            <w:pPr>
              <w:pStyle w:val="ConsPlusNormal"/>
              <w:jc w:val="center"/>
            </w:pPr>
            <w:r>
              <w:t>32307,19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32307,19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143.</w:t>
            </w:r>
          </w:p>
        </w:tc>
        <w:tc>
          <w:tcPr>
            <w:tcW w:w="2835" w:type="dxa"/>
          </w:tcPr>
          <w:p w:rsidR="00577AB5" w:rsidRDefault="00577AB5">
            <w:pPr>
              <w:pStyle w:val="ConsPlusNormal"/>
            </w:pPr>
            <w:r>
              <w:t>г. Новотроицк, ул. Зеленая, д. 7</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62072,14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62072,14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144.</w:t>
            </w:r>
          </w:p>
        </w:tc>
        <w:tc>
          <w:tcPr>
            <w:tcW w:w="2835" w:type="dxa"/>
          </w:tcPr>
          <w:p w:rsidR="00577AB5" w:rsidRDefault="00577AB5">
            <w:pPr>
              <w:pStyle w:val="ConsPlusNormal"/>
            </w:pPr>
            <w:r>
              <w:t>г. Новотроицк, ул. Зеленая, д. 7</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61165,36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61165,36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145.</w:t>
            </w:r>
          </w:p>
        </w:tc>
        <w:tc>
          <w:tcPr>
            <w:tcW w:w="2835" w:type="dxa"/>
          </w:tcPr>
          <w:p w:rsidR="00577AB5" w:rsidRDefault="00577AB5">
            <w:pPr>
              <w:pStyle w:val="ConsPlusNormal"/>
            </w:pPr>
            <w:r>
              <w:t>г. Новотроицк, ул. Зеленая, д. 7</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61553,98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61553,98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146.</w:t>
            </w:r>
          </w:p>
        </w:tc>
        <w:tc>
          <w:tcPr>
            <w:tcW w:w="2835" w:type="dxa"/>
          </w:tcPr>
          <w:p w:rsidR="00577AB5" w:rsidRDefault="00577AB5">
            <w:pPr>
              <w:pStyle w:val="ConsPlusNormal"/>
            </w:pPr>
            <w:r>
              <w:t>г. Новотроицк, ул. Зеленая, д. 7</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65137,33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65137,33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147.</w:t>
            </w:r>
          </w:p>
        </w:tc>
        <w:tc>
          <w:tcPr>
            <w:tcW w:w="2835" w:type="dxa"/>
          </w:tcPr>
          <w:p w:rsidR="00577AB5" w:rsidRDefault="00577AB5">
            <w:pPr>
              <w:pStyle w:val="ConsPlusNormal"/>
            </w:pPr>
            <w:r>
              <w:t>г. Новотроицк, ул. Зеленая, д. 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33270,04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33270,04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148.</w:t>
            </w:r>
          </w:p>
        </w:tc>
        <w:tc>
          <w:tcPr>
            <w:tcW w:w="2835" w:type="dxa"/>
          </w:tcPr>
          <w:p w:rsidR="00577AB5" w:rsidRDefault="00577AB5">
            <w:pPr>
              <w:pStyle w:val="ConsPlusNormal"/>
            </w:pPr>
            <w:r>
              <w:t>г. Новотроицк, ул. Зеленая, д. 65а</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51816,38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51816,38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149.</w:t>
            </w:r>
          </w:p>
        </w:tc>
        <w:tc>
          <w:tcPr>
            <w:tcW w:w="2835" w:type="dxa"/>
          </w:tcPr>
          <w:p w:rsidR="00577AB5" w:rsidRDefault="00577AB5">
            <w:pPr>
              <w:pStyle w:val="ConsPlusNormal"/>
            </w:pPr>
            <w:r>
              <w:t>г. Новотроицк, ул. Зеленая, д. 65а</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12196,37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12196,37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150.</w:t>
            </w:r>
          </w:p>
        </w:tc>
        <w:tc>
          <w:tcPr>
            <w:tcW w:w="2835" w:type="dxa"/>
          </w:tcPr>
          <w:p w:rsidR="00577AB5" w:rsidRDefault="00577AB5">
            <w:pPr>
              <w:pStyle w:val="ConsPlusNormal"/>
            </w:pPr>
            <w:r>
              <w:t>г. Новотроицк, ул. Зеленая, д. 65а</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12496,08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12496,08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151.</w:t>
            </w:r>
          </w:p>
        </w:tc>
        <w:tc>
          <w:tcPr>
            <w:tcW w:w="2835" w:type="dxa"/>
          </w:tcPr>
          <w:p w:rsidR="00577AB5" w:rsidRDefault="00577AB5">
            <w:pPr>
              <w:pStyle w:val="ConsPlusNormal"/>
            </w:pPr>
            <w:r>
              <w:t>г. Новотроицк, ул. Зеленая, д. 65а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51416,76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51416,76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152.</w:t>
            </w:r>
          </w:p>
        </w:tc>
        <w:tc>
          <w:tcPr>
            <w:tcW w:w="2835" w:type="dxa"/>
          </w:tcPr>
          <w:p w:rsidR="00577AB5" w:rsidRDefault="00577AB5">
            <w:pPr>
              <w:pStyle w:val="ConsPlusNormal"/>
            </w:pPr>
            <w:r>
              <w:t>г. Новотроицк, ул. Зеленая, д. 65а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64054,71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64054,71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153.</w:t>
            </w:r>
          </w:p>
        </w:tc>
        <w:tc>
          <w:tcPr>
            <w:tcW w:w="2835" w:type="dxa"/>
          </w:tcPr>
          <w:p w:rsidR="00577AB5" w:rsidRDefault="00577AB5">
            <w:pPr>
              <w:pStyle w:val="ConsPlusNormal"/>
            </w:pPr>
            <w:r>
              <w:t>г. Новотроицк, ул. Зеленая, д. 65а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1082,10</w:t>
            </w:r>
          </w:p>
        </w:tc>
        <w:tc>
          <w:tcPr>
            <w:tcW w:w="1871" w:type="dxa"/>
          </w:tcPr>
          <w:p w:rsidR="00577AB5" w:rsidRDefault="00577AB5">
            <w:pPr>
              <w:pStyle w:val="ConsPlusNormal"/>
              <w:jc w:val="center"/>
            </w:pPr>
            <w:r>
              <w:t>35396,79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35396,79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154.</w:t>
            </w:r>
          </w:p>
        </w:tc>
        <w:tc>
          <w:tcPr>
            <w:tcW w:w="2835" w:type="dxa"/>
          </w:tcPr>
          <w:p w:rsidR="00577AB5" w:rsidRDefault="00577AB5">
            <w:pPr>
              <w:pStyle w:val="ConsPlusNormal"/>
            </w:pPr>
            <w:r>
              <w:t>г. Новотроицк, ул. Пушкина, д. 57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44148,98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44148,98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155.</w:t>
            </w:r>
          </w:p>
        </w:tc>
        <w:tc>
          <w:tcPr>
            <w:tcW w:w="2835" w:type="dxa"/>
          </w:tcPr>
          <w:p w:rsidR="00577AB5" w:rsidRDefault="00577AB5">
            <w:pPr>
              <w:pStyle w:val="ConsPlusNormal"/>
            </w:pPr>
            <w:r>
              <w:t>г. Новотроицк, ул. Советская, д. 10</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69484,24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69484,24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156.</w:t>
            </w:r>
          </w:p>
        </w:tc>
        <w:tc>
          <w:tcPr>
            <w:tcW w:w="2835" w:type="dxa"/>
          </w:tcPr>
          <w:p w:rsidR="00577AB5" w:rsidRDefault="00577AB5">
            <w:pPr>
              <w:pStyle w:val="ConsPlusNormal"/>
            </w:pPr>
            <w:r>
              <w:t>г. Новотроицк, ул. Советская, д. 12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99415,35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99415,35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157.</w:t>
            </w:r>
          </w:p>
        </w:tc>
        <w:tc>
          <w:tcPr>
            <w:tcW w:w="2835" w:type="dxa"/>
          </w:tcPr>
          <w:p w:rsidR="00577AB5" w:rsidRDefault="00577AB5">
            <w:pPr>
              <w:pStyle w:val="ConsPlusNormal"/>
            </w:pPr>
            <w:r>
              <w:t>г. Новотроицк, ул. Советская, д. 13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153203,92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153203,92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158.</w:t>
            </w:r>
          </w:p>
        </w:tc>
        <w:tc>
          <w:tcPr>
            <w:tcW w:w="2835" w:type="dxa"/>
          </w:tcPr>
          <w:p w:rsidR="00577AB5" w:rsidRDefault="00577AB5">
            <w:pPr>
              <w:pStyle w:val="ConsPlusNormal"/>
            </w:pPr>
            <w:r>
              <w:t>г. Новотроицк, ул. Советская, д. 13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99982,51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99982,51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159.</w:t>
            </w:r>
          </w:p>
        </w:tc>
        <w:tc>
          <w:tcPr>
            <w:tcW w:w="2835" w:type="dxa"/>
          </w:tcPr>
          <w:p w:rsidR="00577AB5" w:rsidRDefault="00577AB5">
            <w:pPr>
              <w:pStyle w:val="ConsPlusNormal"/>
            </w:pPr>
            <w:r>
              <w:t>г. Новотроицк, ул. Советская, д. 14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99288,32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99288,32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160.</w:t>
            </w:r>
          </w:p>
        </w:tc>
        <w:tc>
          <w:tcPr>
            <w:tcW w:w="2835" w:type="dxa"/>
          </w:tcPr>
          <w:p w:rsidR="00577AB5" w:rsidRDefault="00577AB5">
            <w:pPr>
              <w:pStyle w:val="ConsPlusNormal"/>
            </w:pPr>
            <w:r>
              <w:t>г. Новотроицк, ул. Советская, д. 121</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35000,00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161.</w:t>
            </w:r>
          </w:p>
        </w:tc>
        <w:tc>
          <w:tcPr>
            <w:tcW w:w="2835" w:type="dxa"/>
          </w:tcPr>
          <w:p w:rsidR="00577AB5" w:rsidRDefault="00577AB5">
            <w:pPr>
              <w:pStyle w:val="ConsPlusNormal"/>
            </w:pPr>
            <w:r>
              <w:t>г. Новотроицк, ул. Советская, д. 152</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53252,53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53252,53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162.</w:t>
            </w:r>
          </w:p>
        </w:tc>
        <w:tc>
          <w:tcPr>
            <w:tcW w:w="2835" w:type="dxa"/>
          </w:tcPr>
          <w:p w:rsidR="00577AB5" w:rsidRDefault="00577AB5">
            <w:pPr>
              <w:pStyle w:val="ConsPlusNormal"/>
            </w:pPr>
            <w:r>
              <w:t>г. Новотроицк, ул. Советская, д. 152</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52719,68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52719,68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163.</w:t>
            </w:r>
          </w:p>
        </w:tc>
        <w:tc>
          <w:tcPr>
            <w:tcW w:w="2835" w:type="dxa"/>
          </w:tcPr>
          <w:p w:rsidR="00577AB5" w:rsidRDefault="00577AB5">
            <w:pPr>
              <w:pStyle w:val="ConsPlusNormal"/>
            </w:pPr>
            <w:r>
              <w:t>г. Новотроицк, ул. Советская, д. 152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66138,06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66138,06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164.</w:t>
            </w:r>
          </w:p>
        </w:tc>
        <w:tc>
          <w:tcPr>
            <w:tcW w:w="2835" w:type="dxa"/>
          </w:tcPr>
          <w:p w:rsidR="00577AB5" w:rsidRDefault="00577AB5">
            <w:pPr>
              <w:pStyle w:val="ConsPlusNormal"/>
            </w:pPr>
            <w:r>
              <w:t>г. Новотроицк, ул. Советская, д. 152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1095,80</w:t>
            </w:r>
          </w:p>
        </w:tc>
        <w:tc>
          <w:tcPr>
            <w:tcW w:w="1871" w:type="dxa"/>
          </w:tcPr>
          <w:p w:rsidR="00577AB5" w:rsidRDefault="00577AB5">
            <w:pPr>
              <w:pStyle w:val="ConsPlusNormal"/>
              <w:jc w:val="center"/>
            </w:pPr>
            <w:r>
              <w:t>101281,86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101281,86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165.</w:t>
            </w:r>
          </w:p>
        </w:tc>
        <w:tc>
          <w:tcPr>
            <w:tcW w:w="2835" w:type="dxa"/>
          </w:tcPr>
          <w:p w:rsidR="00577AB5" w:rsidRDefault="00577AB5">
            <w:pPr>
              <w:pStyle w:val="ConsPlusNormal"/>
            </w:pPr>
            <w:r>
              <w:t>г. Новотроицк, ул. Советская, д. 16</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79459,12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79459,12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166.</w:t>
            </w:r>
          </w:p>
        </w:tc>
        <w:tc>
          <w:tcPr>
            <w:tcW w:w="2835" w:type="dxa"/>
          </w:tcPr>
          <w:p w:rsidR="00577AB5" w:rsidRDefault="00577AB5">
            <w:pPr>
              <w:pStyle w:val="ConsPlusNormal"/>
            </w:pPr>
            <w:r>
              <w:t>г. Новотроицк, ул. Советская, д. 17</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45093,91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45093,91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167.</w:t>
            </w:r>
          </w:p>
        </w:tc>
        <w:tc>
          <w:tcPr>
            <w:tcW w:w="2835" w:type="dxa"/>
          </w:tcPr>
          <w:p w:rsidR="00577AB5" w:rsidRDefault="00577AB5">
            <w:pPr>
              <w:pStyle w:val="ConsPlusNormal"/>
            </w:pPr>
            <w:r>
              <w:t>г. Новотроицк, ул. Советская, д. 18</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99582,36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99582,36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168.</w:t>
            </w:r>
          </w:p>
        </w:tc>
        <w:tc>
          <w:tcPr>
            <w:tcW w:w="2835" w:type="dxa"/>
          </w:tcPr>
          <w:p w:rsidR="00577AB5" w:rsidRDefault="00577AB5">
            <w:pPr>
              <w:pStyle w:val="ConsPlusNormal"/>
            </w:pPr>
            <w:r>
              <w:t>г. Новотроицк, ул. Советская, д. 19</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99260,79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99260,79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169.</w:t>
            </w:r>
          </w:p>
        </w:tc>
        <w:tc>
          <w:tcPr>
            <w:tcW w:w="2835" w:type="dxa"/>
          </w:tcPr>
          <w:p w:rsidR="00577AB5" w:rsidRDefault="00577AB5">
            <w:pPr>
              <w:pStyle w:val="ConsPlusNormal"/>
            </w:pPr>
            <w:r>
              <w:t>г. Новотроицк, ул. Советская, д. 21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81756,55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81756,55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170.</w:t>
            </w:r>
          </w:p>
        </w:tc>
        <w:tc>
          <w:tcPr>
            <w:tcW w:w="2835" w:type="dxa"/>
          </w:tcPr>
          <w:p w:rsidR="00577AB5" w:rsidRDefault="00577AB5">
            <w:pPr>
              <w:pStyle w:val="ConsPlusNormal"/>
            </w:pPr>
            <w:r>
              <w:t>г. Новотроицк, ул. Советская, д. 21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68916,96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68916,96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171.</w:t>
            </w:r>
          </w:p>
        </w:tc>
        <w:tc>
          <w:tcPr>
            <w:tcW w:w="2835" w:type="dxa"/>
          </w:tcPr>
          <w:p w:rsidR="00577AB5" w:rsidRDefault="00577AB5">
            <w:pPr>
              <w:pStyle w:val="ConsPlusNormal"/>
            </w:pPr>
            <w:r>
              <w:t>г. Новотроицк, ул. Советская, д. 22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99076,31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99076,31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172.</w:t>
            </w:r>
          </w:p>
        </w:tc>
        <w:tc>
          <w:tcPr>
            <w:tcW w:w="2835" w:type="dxa"/>
          </w:tcPr>
          <w:p w:rsidR="00577AB5" w:rsidRDefault="00577AB5">
            <w:pPr>
              <w:pStyle w:val="ConsPlusNormal"/>
            </w:pPr>
            <w:r>
              <w:t>г. Новотроицк, ул. Советская, д. 23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99328,48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99328,48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173.</w:t>
            </w:r>
          </w:p>
        </w:tc>
        <w:tc>
          <w:tcPr>
            <w:tcW w:w="2835" w:type="dxa"/>
          </w:tcPr>
          <w:p w:rsidR="00577AB5" w:rsidRDefault="00577AB5">
            <w:pPr>
              <w:pStyle w:val="ConsPlusNormal"/>
            </w:pPr>
            <w:r>
              <w:t>г. Новотроицк, ул. Советская, д. 24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99823,54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99823,54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174.</w:t>
            </w:r>
          </w:p>
        </w:tc>
        <w:tc>
          <w:tcPr>
            <w:tcW w:w="2835" w:type="dxa"/>
          </w:tcPr>
          <w:p w:rsidR="00577AB5" w:rsidRDefault="00577AB5">
            <w:pPr>
              <w:pStyle w:val="ConsPlusNormal"/>
            </w:pPr>
            <w:r>
              <w:t>г. Новотроицк, ул. Советская, д. 25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99824,27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99824,27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175.</w:t>
            </w:r>
          </w:p>
        </w:tc>
        <w:tc>
          <w:tcPr>
            <w:tcW w:w="2835" w:type="dxa"/>
          </w:tcPr>
          <w:p w:rsidR="00577AB5" w:rsidRDefault="00577AB5">
            <w:pPr>
              <w:pStyle w:val="ConsPlusNormal"/>
            </w:pPr>
            <w:r>
              <w:t>г. Новотроицк, ул. Советская, д. 25</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99620,92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99620,92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176.</w:t>
            </w:r>
          </w:p>
        </w:tc>
        <w:tc>
          <w:tcPr>
            <w:tcW w:w="2835" w:type="dxa"/>
          </w:tcPr>
          <w:p w:rsidR="00577AB5" w:rsidRDefault="00577AB5">
            <w:pPr>
              <w:pStyle w:val="ConsPlusNormal"/>
            </w:pPr>
            <w:r>
              <w:t>г. Новотроицк, ул. Советская, д. 26</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55062,43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55062,43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177.</w:t>
            </w:r>
          </w:p>
        </w:tc>
        <w:tc>
          <w:tcPr>
            <w:tcW w:w="2835" w:type="dxa"/>
          </w:tcPr>
          <w:p w:rsidR="00577AB5" w:rsidRDefault="00577AB5">
            <w:pPr>
              <w:pStyle w:val="ConsPlusNormal"/>
            </w:pPr>
            <w:r>
              <w:t>г. Новотроицк, ул. Советская, д. 27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99572,53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99572,53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178.</w:t>
            </w:r>
          </w:p>
        </w:tc>
        <w:tc>
          <w:tcPr>
            <w:tcW w:w="2835" w:type="dxa"/>
          </w:tcPr>
          <w:p w:rsidR="00577AB5" w:rsidRDefault="00577AB5">
            <w:pPr>
              <w:pStyle w:val="ConsPlusNormal"/>
            </w:pPr>
            <w:r>
              <w:t>г. Новотроицк, ул. Советская, д. 27</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99593,80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99593,80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179.</w:t>
            </w:r>
          </w:p>
        </w:tc>
        <w:tc>
          <w:tcPr>
            <w:tcW w:w="2835" w:type="dxa"/>
          </w:tcPr>
          <w:p w:rsidR="00577AB5" w:rsidRDefault="00577AB5">
            <w:pPr>
              <w:pStyle w:val="ConsPlusNormal"/>
            </w:pPr>
            <w:r>
              <w:t>г. Новотроицк, ул. Советская, д. 30</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99502,08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99502,08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180.</w:t>
            </w:r>
          </w:p>
        </w:tc>
        <w:tc>
          <w:tcPr>
            <w:tcW w:w="2835" w:type="dxa"/>
          </w:tcPr>
          <w:p w:rsidR="00577AB5" w:rsidRDefault="00577AB5">
            <w:pPr>
              <w:pStyle w:val="ConsPlusNormal"/>
            </w:pPr>
            <w:r>
              <w:t>г. Новотроицк, ул. Советская, д. 32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109391,63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109391,63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181.</w:t>
            </w:r>
          </w:p>
        </w:tc>
        <w:tc>
          <w:tcPr>
            <w:tcW w:w="2835" w:type="dxa"/>
          </w:tcPr>
          <w:p w:rsidR="00577AB5" w:rsidRDefault="00577AB5">
            <w:pPr>
              <w:pStyle w:val="ConsPlusNormal"/>
            </w:pPr>
            <w:r>
              <w:t>г. Новотроицк, ул. Советская, д. 35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79736,10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79736,10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182.</w:t>
            </w:r>
          </w:p>
        </w:tc>
        <w:tc>
          <w:tcPr>
            <w:tcW w:w="2835" w:type="dxa"/>
          </w:tcPr>
          <w:p w:rsidR="00577AB5" w:rsidRDefault="00577AB5">
            <w:pPr>
              <w:pStyle w:val="ConsPlusNormal"/>
            </w:pPr>
            <w:r>
              <w:t>г. Новотроицк, ул. Советская, д. 35</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86711,31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86711,31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183.</w:t>
            </w:r>
          </w:p>
        </w:tc>
        <w:tc>
          <w:tcPr>
            <w:tcW w:w="2835" w:type="dxa"/>
          </w:tcPr>
          <w:p w:rsidR="00577AB5" w:rsidRDefault="00577AB5">
            <w:pPr>
              <w:pStyle w:val="ConsPlusNormal"/>
            </w:pPr>
            <w:r>
              <w:t>г. Новотроицк, ул. Советская, д. 39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79226,34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79226,34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184.</w:t>
            </w:r>
          </w:p>
        </w:tc>
        <w:tc>
          <w:tcPr>
            <w:tcW w:w="2835" w:type="dxa"/>
          </w:tcPr>
          <w:p w:rsidR="00577AB5" w:rsidRDefault="00577AB5">
            <w:pPr>
              <w:pStyle w:val="ConsPlusNormal"/>
            </w:pPr>
            <w:r>
              <w:t>г. Новотроицк, ул. Советская, д. 39</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86185,05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86185,05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185.</w:t>
            </w:r>
          </w:p>
        </w:tc>
        <w:tc>
          <w:tcPr>
            <w:tcW w:w="2835" w:type="dxa"/>
          </w:tcPr>
          <w:p w:rsidR="00577AB5" w:rsidRDefault="00577AB5">
            <w:pPr>
              <w:pStyle w:val="ConsPlusNormal"/>
            </w:pPr>
            <w:r>
              <w:t>г. Новотроицк, ул. Советская, д. 50/ул. Строителей,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68568,87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68568,87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186.</w:t>
            </w:r>
          </w:p>
        </w:tc>
        <w:tc>
          <w:tcPr>
            <w:tcW w:w="2835" w:type="dxa"/>
          </w:tcPr>
          <w:p w:rsidR="00577AB5" w:rsidRDefault="00577AB5">
            <w:pPr>
              <w:pStyle w:val="ConsPlusNormal"/>
            </w:pPr>
            <w:r>
              <w:t>г. Новотроицк, ул. Советская, д. 50/ул. Строителей, д. 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75183,72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75183,72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187.</w:t>
            </w:r>
          </w:p>
        </w:tc>
        <w:tc>
          <w:tcPr>
            <w:tcW w:w="2835" w:type="dxa"/>
          </w:tcPr>
          <w:p w:rsidR="00577AB5" w:rsidRDefault="00577AB5">
            <w:pPr>
              <w:pStyle w:val="ConsPlusNormal"/>
            </w:pPr>
            <w:r>
              <w:t>г. Новотроицк, ул. Советская, д. 50/ул. Строителей, д. 3</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114343,79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114343,79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188.</w:t>
            </w:r>
          </w:p>
        </w:tc>
        <w:tc>
          <w:tcPr>
            <w:tcW w:w="2835" w:type="dxa"/>
          </w:tcPr>
          <w:p w:rsidR="00577AB5" w:rsidRDefault="00577AB5">
            <w:pPr>
              <w:pStyle w:val="ConsPlusNormal"/>
            </w:pPr>
            <w:r>
              <w:t>г. Новотроицк, ул. Советская, д. 8</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99055,64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99055,64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189.</w:t>
            </w:r>
          </w:p>
        </w:tc>
        <w:tc>
          <w:tcPr>
            <w:tcW w:w="2835" w:type="dxa"/>
          </w:tcPr>
          <w:p w:rsidR="00577AB5" w:rsidRDefault="00577AB5">
            <w:pPr>
              <w:pStyle w:val="ConsPlusNormal"/>
            </w:pPr>
            <w:r>
              <w:t>г. Новотроицк, ул. Советская, д. 8</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99861,52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99861,52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190.</w:t>
            </w:r>
          </w:p>
        </w:tc>
        <w:tc>
          <w:tcPr>
            <w:tcW w:w="2835" w:type="dxa"/>
          </w:tcPr>
          <w:p w:rsidR="00577AB5" w:rsidRDefault="00577AB5">
            <w:pPr>
              <w:pStyle w:val="ConsPlusNormal"/>
            </w:pPr>
            <w:r>
              <w:t>г. Новотроицк, ул. Уральская, д. 2</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30000,00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191.</w:t>
            </w:r>
          </w:p>
        </w:tc>
        <w:tc>
          <w:tcPr>
            <w:tcW w:w="2835" w:type="dxa"/>
          </w:tcPr>
          <w:p w:rsidR="00577AB5" w:rsidRDefault="00577AB5">
            <w:pPr>
              <w:pStyle w:val="ConsPlusNormal"/>
            </w:pPr>
            <w:r>
              <w:t>г. Новотроицк, ул. Уральская, д. 2</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15000,00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192.</w:t>
            </w:r>
          </w:p>
        </w:tc>
        <w:tc>
          <w:tcPr>
            <w:tcW w:w="2835" w:type="dxa"/>
          </w:tcPr>
          <w:p w:rsidR="00577AB5" w:rsidRDefault="00577AB5">
            <w:pPr>
              <w:pStyle w:val="ConsPlusNormal"/>
            </w:pPr>
            <w:r>
              <w:t>г. Новотроицк, ул. Уральская, д. 2</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15000,00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193.</w:t>
            </w:r>
          </w:p>
        </w:tc>
        <w:tc>
          <w:tcPr>
            <w:tcW w:w="2835" w:type="dxa"/>
          </w:tcPr>
          <w:p w:rsidR="00577AB5" w:rsidRDefault="00577AB5">
            <w:pPr>
              <w:pStyle w:val="ConsPlusNormal"/>
            </w:pPr>
            <w:r>
              <w:t>г. Новотроицк, ул. Уральская, д. 3</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58655,69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58655,69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194.</w:t>
            </w:r>
          </w:p>
        </w:tc>
        <w:tc>
          <w:tcPr>
            <w:tcW w:w="2835" w:type="dxa"/>
          </w:tcPr>
          <w:p w:rsidR="00577AB5" w:rsidRDefault="00577AB5">
            <w:pPr>
              <w:pStyle w:val="ConsPlusNormal"/>
            </w:pPr>
            <w:r>
              <w:t>г. Новотроицк, ул. Уральская, д. 3</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58396,60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58396,60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195.</w:t>
            </w:r>
          </w:p>
        </w:tc>
        <w:tc>
          <w:tcPr>
            <w:tcW w:w="2835" w:type="dxa"/>
          </w:tcPr>
          <w:p w:rsidR="00577AB5" w:rsidRDefault="00577AB5">
            <w:pPr>
              <w:pStyle w:val="ConsPlusNormal"/>
            </w:pPr>
            <w:r>
              <w:t>г. Новотроицк, ул. Уральская, д. 3</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58396,60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58396,60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196.</w:t>
            </w:r>
          </w:p>
        </w:tc>
        <w:tc>
          <w:tcPr>
            <w:tcW w:w="2835" w:type="dxa"/>
          </w:tcPr>
          <w:p w:rsidR="00577AB5" w:rsidRDefault="00577AB5">
            <w:pPr>
              <w:pStyle w:val="ConsPlusNormal"/>
            </w:pPr>
            <w:r>
              <w:t>г. Новотроицк, ул. Уральская, д. 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61055,60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61055,60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197.</w:t>
            </w:r>
          </w:p>
        </w:tc>
        <w:tc>
          <w:tcPr>
            <w:tcW w:w="2835" w:type="dxa"/>
          </w:tcPr>
          <w:p w:rsidR="00577AB5" w:rsidRDefault="00577AB5">
            <w:pPr>
              <w:pStyle w:val="ConsPlusNormal"/>
            </w:pPr>
            <w:r>
              <w:t xml:space="preserve">г. Новотроицк, ул. </w:t>
            </w:r>
            <w:r>
              <w:lastRenderedPageBreak/>
              <w:t>Уральская, д. 3</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39306,23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39306,23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198.</w:t>
            </w:r>
          </w:p>
        </w:tc>
        <w:tc>
          <w:tcPr>
            <w:tcW w:w="2835" w:type="dxa"/>
          </w:tcPr>
          <w:p w:rsidR="00577AB5" w:rsidRDefault="00577AB5">
            <w:pPr>
              <w:pStyle w:val="ConsPlusNormal"/>
            </w:pPr>
            <w:r>
              <w:t>г. Новотроицк, ул. Уральская, д. 36</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47616,29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47616,29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199.</w:t>
            </w:r>
          </w:p>
        </w:tc>
        <w:tc>
          <w:tcPr>
            <w:tcW w:w="2835" w:type="dxa"/>
          </w:tcPr>
          <w:p w:rsidR="00577AB5" w:rsidRDefault="00577AB5">
            <w:pPr>
              <w:pStyle w:val="ConsPlusNormal"/>
            </w:pPr>
            <w:r>
              <w:t>г. Новотроицк, ул. Юных Ленинцев, д. 10</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51722,43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51722,43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200.</w:t>
            </w:r>
          </w:p>
        </w:tc>
        <w:tc>
          <w:tcPr>
            <w:tcW w:w="2835" w:type="dxa"/>
          </w:tcPr>
          <w:p w:rsidR="00577AB5" w:rsidRDefault="00577AB5">
            <w:pPr>
              <w:pStyle w:val="ConsPlusNormal"/>
            </w:pPr>
            <w:r>
              <w:t>г. Новотроицк, ул. Юных Ленинцев, д. 10</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51023,10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51023,10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201.</w:t>
            </w:r>
          </w:p>
        </w:tc>
        <w:tc>
          <w:tcPr>
            <w:tcW w:w="2835" w:type="dxa"/>
          </w:tcPr>
          <w:p w:rsidR="00577AB5" w:rsidRDefault="00577AB5">
            <w:pPr>
              <w:pStyle w:val="ConsPlusNormal"/>
            </w:pPr>
            <w:r>
              <w:t>г. Новотроицк, ул. Юных Ленинцев, д. 10</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51322,81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51322,81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202.</w:t>
            </w:r>
          </w:p>
        </w:tc>
        <w:tc>
          <w:tcPr>
            <w:tcW w:w="2835" w:type="dxa"/>
          </w:tcPr>
          <w:p w:rsidR="00577AB5" w:rsidRDefault="00577AB5">
            <w:pPr>
              <w:pStyle w:val="ConsPlusNormal"/>
            </w:pPr>
            <w:r>
              <w:t>г. Новотроицк, ул. Юных Ленинцев, д. 10</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51322,81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51322,81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203.</w:t>
            </w:r>
          </w:p>
        </w:tc>
        <w:tc>
          <w:tcPr>
            <w:tcW w:w="2835" w:type="dxa"/>
          </w:tcPr>
          <w:p w:rsidR="00577AB5" w:rsidRDefault="00577AB5">
            <w:pPr>
              <w:pStyle w:val="ConsPlusNormal"/>
            </w:pPr>
            <w:r>
              <w:t>г. Новотроицк, ул. Юных Ленинцев, д. 10</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63913,63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63913,63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204.</w:t>
            </w:r>
          </w:p>
        </w:tc>
        <w:tc>
          <w:tcPr>
            <w:tcW w:w="2835" w:type="dxa"/>
          </w:tcPr>
          <w:p w:rsidR="00577AB5" w:rsidRDefault="00577AB5">
            <w:pPr>
              <w:pStyle w:val="ConsPlusNormal"/>
            </w:pPr>
            <w:r>
              <w:t>г. Новотроицк, ул. Юных Ленинцев, д. 10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681,00</w:t>
            </w:r>
          </w:p>
        </w:tc>
        <w:tc>
          <w:tcPr>
            <w:tcW w:w="1871" w:type="dxa"/>
          </w:tcPr>
          <w:p w:rsidR="00577AB5" w:rsidRDefault="00577AB5">
            <w:pPr>
              <w:pStyle w:val="ConsPlusNormal"/>
              <w:jc w:val="center"/>
            </w:pPr>
            <w:r>
              <w:t>35324,45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35324,45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205.</w:t>
            </w:r>
          </w:p>
        </w:tc>
        <w:tc>
          <w:tcPr>
            <w:tcW w:w="2835" w:type="dxa"/>
          </w:tcPr>
          <w:p w:rsidR="00577AB5" w:rsidRDefault="00577AB5">
            <w:pPr>
              <w:pStyle w:val="ConsPlusNormal"/>
            </w:pPr>
            <w:r>
              <w:t>г. Новотроицк, ул. Юных Ленинцев, д. 4</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49434,31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49434,31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206.</w:t>
            </w:r>
          </w:p>
        </w:tc>
        <w:tc>
          <w:tcPr>
            <w:tcW w:w="2835" w:type="dxa"/>
          </w:tcPr>
          <w:p w:rsidR="00577AB5" w:rsidRDefault="00577AB5">
            <w:pPr>
              <w:pStyle w:val="ConsPlusNormal"/>
            </w:pPr>
            <w:r>
              <w:t>г. Новотроицк, ул. Юных Ленинцев, д. 4</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48657,07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48657,07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207.</w:t>
            </w:r>
          </w:p>
        </w:tc>
        <w:tc>
          <w:tcPr>
            <w:tcW w:w="2835" w:type="dxa"/>
          </w:tcPr>
          <w:p w:rsidR="00577AB5" w:rsidRDefault="00577AB5">
            <w:pPr>
              <w:pStyle w:val="ConsPlusNormal"/>
            </w:pPr>
            <w:r>
              <w:t>г. Новотроицк, ул. Юных Ленинцев, д. 4</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48657,07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48657,07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208.</w:t>
            </w:r>
          </w:p>
        </w:tc>
        <w:tc>
          <w:tcPr>
            <w:tcW w:w="2835" w:type="dxa"/>
          </w:tcPr>
          <w:p w:rsidR="00577AB5" w:rsidRDefault="00577AB5">
            <w:pPr>
              <w:pStyle w:val="ConsPlusNormal"/>
            </w:pPr>
            <w:r>
              <w:t>г. Новотроицк, ул. Юных Ленинцев, д. 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49893,35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49893,35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209.</w:t>
            </w:r>
          </w:p>
        </w:tc>
        <w:tc>
          <w:tcPr>
            <w:tcW w:w="2835" w:type="dxa"/>
          </w:tcPr>
          <w:p w:rsidR="00577AB5" w:rsidRDefault="00577AB5">
            <w:pPr>
              <w:pStyle w:val="ConsPlusNormal"/>
            </w:pPr>
            <w:r>
              <w:t>г. Новотроицк, ул. Юных Ленинцев, д. 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39597,73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39597,73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11. Муниципальное образование город Оренбург</w:t>
            </w:r>
          </w:p>
        </w:tc>
      </w:tr>
      <w:tr w:rsidR="00577AB5">
        <w:tc>
          <w:tcPr>
            <w:tcW w:w="3742" w:type="dxa"/>
            <w:gridSpan w:val="2"/>
          </w:tcPr>
          <w:p w:rsidR="00577AB5" w:rsidRDefault="00577AB5">
            <w:pPr>
              <w:pStyle w:val="ConsPlusNormal"/>
            </w:pPr>
            <w:r>
              <w:t>Итого по муниципальному образованию город Оренбург</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18466956,27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18466956,27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210.</w:t>
            </w:r>
          </w:p>
        </w:tc>
        <w:tc>
          <w:tcPr>
            <w:tcW w:w="2835" w:type="dxa"/>
          </w:tcPr>
          <w:p w:rsidR="00577AB5" w:rsidRDefault="00577AB5">
            <w:pPr>
              <w:pStyle w:val="ConsPlusNormal"/>
            </w:pPr>
            <w:r>
              <w:t>г. Оренбург, мкр. 70 лет ВЛКСМ, д. 20</w:t>
            </w:r>
          </w:p>
        </w:tc>
        <w:tc>
          <w:tcPr>
            <w:tcW w:w="1871" w:type="dxa"/>
          </w:tcPr>
          <w:p w:rsidR="00577AB5" w:rsidRDefault="00577AB5">
            <w:pPr>
              <w:pStyle w:val="ConsPlusNormal"/>
            </w:pPr>
            <w:r>
              <w:t>ремонт ВИСЭС</w:t>
            </w:r>
          </w:p>
        </w:tc>
        <w:tc>
          <w:tcPr>
            <w:tcW w:w="1417" w:type="dxa"/>
            <w:vAlign w:val="bottom"/>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86073,93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86073,93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211.</w:t>
            </w:r>
          </w:p>
        </w:tc>
        <w:tc>
          <w:tcPr>
            <w:tcW w:w="2835" w:type="dxa"/>
          </w:tcPr>
          <w:p w:rsidR="00577AB5" w:rsidRDefault="00577AB5">
            <w:pPr>
              <w:pStyle w:val="ConsPlusNormal"/>
            </w:pPr>
            <w:r>
              <w:t>г. Оренбург, мкр. Стройгородок, д. 17</w:t>
            </w:r>
          </w:p>
        </w:tc>
        <w:tc>
          <w:tcPr>
            <w:tcW w:w="1871" w:type="dxa"/>
          </w:tcPr>
          <w:p w:rsidR="00577AB5" w:rsidRDefault="00577AB5">
            <w:pPr>
              <w:pStyle w:val="ConsPlusNormal"/>
            </w:pPr>
            <w:r>
              <w:t>ремонт ВИСЭС</w:t>
            </w:r>
          </w:p>
        </w:tc>
        <w:tc>
          <w:tcPr>
            <w:tcW w:w="1417" w:type="dxa"/>
            <w:vAlign w:val="bottom"/>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68844,02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68844,02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212.</w:t>
            </w:r>
          </w:p>
        </w:tc>
        <w:tc>
          <w:tcPr>
            <w:tcW w:w="2835" w:type="dxa"/>
          </w:tcPr>
          <w:p w:rsidR="00577AB5" w:rsidRDefault="00577AB5">
            <w:pPr>
              <w:pStyle w:val="ConsPlusNormal"/>
            </w:pPr>
            <w:r>
              <w:t>г. Оренбург, пер. Дальний, д. 29/1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39604,74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39604,74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213.</w:t>
            </w:r>
          </w:p>
        </w:tc>
        <w:tc>
          <w:tcPr>
            <w:tcW w:w="2835" w:type="dxa"/>
          </w:tcPr>
          <w:p w:rsidR="00577AB5" w:rsidRDefault="00577AB5">
            <w:pPr>
              <w:pStyle w:val="ConsPlusNormal"/>
            </w:pPr>
            <w:r>
              <w:t>г. Оренбург, пер. Дальний, д. 43/1</w:t>
            </w:r>
          </w:p>
        </w:tc>
        <w:tc>
          <w:tcPr>
            <w:tcW w:w="1871" w:type="dxa"/>
          </w:tcPr>
          <w:p w:rsidR="00577AB5" w:rsidRDefault="00577AB5">
            <w:pPr>
              <w:pStyle w:val="ConsPlusNormal"/>
            </w:pPr>
            <w:r>
              <w:t>ремонт ВИСЭС</w:t>
            </w:r>
          </w:p>
        </w:tc>
        <w:tc>
          <w:tcPr>
            <w:tcW w:w="1417" w:type="dxa"/>
            <w:vAlign w:val="bottom"/>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81478,81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81478,81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214.</w:t>
            </w:r>
          </w:p>
        </w:tc>
        <w:tc>
          <w:tcPr>
            <w:tcW w:w="2835" w:type="dxa"/>
          </w:tcPr>
          <w:p w:rsidR="00577AB5" w:rsidRDefault="00577AB5">
            <w:pPr>
              <w:pStyle w:val="ConsPlusNormal"/>
            </w:pPr>
            <w:r>
              <w:t>г. Оренбург, пер. Дальний, д. 43/1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37227,32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37227,32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215.</w:t>
            </w:r>
          </w:p>
        </w:tc>
        <w:tc>
          <w:tcPr>
            <w:tcW w:w="2835" w:type="dxa"/>
          </w:tcPr>
          <w:p w:rsidR="00577AB5" w:rsidRDefault="00577AB5">
            <w:pPr>
              <w:pStyle w:val="ConsPlusNormal"/>
            </w:pPr>
            <w:r>
              <w:t>г. Оренбург, пер. Киселева, д. 34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32337,23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32337,23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216.</w:t>
            </w:r>
          </w:p>
        </w:tc>
        <w:tc>
          <w:tcPr>
            <w:tcW w:w="2835" w:type="dxa"/>
          </w:tcPr>
          <w:p w:rsidR="00577AB5" w:rsidRDefault="00577AB5">
            <w:pPr>
              <w:pStyle w:val="ConsPlusNormal"/>
            </w:pPr>
            <w:r>
              <w:t>г. Оренбург, пер. Киселева, д. 36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410,45</w:t>
            </w:r>
          </w:p>
        </w:tc>
        <w:tc>
          <w:tcPr>
            <w:tcW w:w="1871" w:type="dxa"/>
          </w:tcPr>
          <w:p w:rsidR="00577AB5" w:rsidRDefault="00577AB5">
            <w:pPr>
              <w:pStyle w:val="ConsPlusNormal"/>
              <w:jc w:val="center"/>
            </w:pPr>
            <w:r>
              <w:t>51086,18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51086,18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217.</w:t>
            </w:r>
          </w:p>
        </w:tc>
        <w:tc>
          <w:tcPr>
            <w:tcW w:w="2835" w:type="dxa"/>
          </w:tcPr>
          <w:p w:rsidR="00577AB5" w:rsidRDefault="00577AB5">
            <w:pPr>
              <w:pStyle w:val="ConsPlusNormal"/>
            </w:pPr>
            <w:r>
              <w:t>г. Оренбург, пер. Обходной, д. 10</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30304,17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30304,17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218.</w:t>
            </w:r>
          </w:p>
        </w:tc>
        <w:tc>
          <w:tcPr>
            <w:tcW w:w="2835" w:type="dxa"/>
          </w:tcPr>
          <w:p w:rsidR="00577AB5" w:rsidRDefault="00577AB5">
            <w:pPr>
              <w:pStyle w:val="ConsPlusNormal"/>
            </w:pPr>
            <w:r>
              <w:t xml:space="preserve">г. Оренбург, пер. </w:t>
            </w:r>
            <w:r>
              <w:lastRenderedPageBreak/>
              <w:t>Таймырский, д. 3</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417" w:type="dxa"/>
          </w:tcPr>
          <w:p w:rsidR="00577AB5" w:rsidRDefault="00577AB5">
            <w:pPr>
              <w:pStyle w:val="ConsPlusNormal"/>
              <w:jc w:val="center"/>
            </w:pPr>
            <w:r>
              <w:lastRenderedPageBreak/>
              <w:t>кв. метров</w:t>
            </w:r>
          </w:p>
        </w:tc>
        <w:tc>
          <w:tcPr>
            <w:tcW w:w="1701" w:type="dxa"/>
            <w:vAlign w:val="bottom"/>
          </w:tcPr>
          <w:p w:rsidR="00577AB5" w:rsidRDefault="00577AB5">
            <w:pPr>
              <w:pStyle w:val="ConsPlusNormal"/>
              <w:jc w:val="center"/>
            </w:pPr>
            <w:r>
              <w:t>-</w:t>
            </w:r>
          </w:p>
        </w:tc>
        <w:tc>
          <w:tcPr>
            <w:tcW w:w="1871" w:type="dxa"/>
          </w:tcPr>
          <w:p w:rsidR="00577AB5" w:rsidRDefault="00577AB5">
            <w:pPr>
              <w:pStyle w:val="ConsPlusNormal"/>
              <w:jc w:val="center"/>
            </w:pPr>
            <w:r>
              <w:t>51223,99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51223,99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219.</w:t>
            </w:r>
          </w:p>
        </w:tc>
        <w:tc>
          <w:tcPr>
            <w:tcW w:w="2835" w:type="dxa"/>
          </w:tcPr>
          <w:p w:rsidR="00577AB5" w:rsidRDefault="00577AB5">
            <w:pPr>
              <w:pStyle w:val="ConsPlusNormal"/>
            </w:pPr>
            <w:r>
              <w:t>г. Оренбург, пр. Больничный, д. 14/1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921,64</w:t>
            </w:r>
          </w:p>
        </w:tc>
        <w:tc>
          <w:tcPr>
            <w:tcW w:w="1871" w:type="dxa"/>
          </w:tcPr>
          <w:p w:rsidR="00577AB5" w:rsidRDefault="00577AB5">
            <w:pPr>
              <w:pStyle w:val="ConsPlusNormal"/>
              <w:jc w:val="center"/>
            </w:pPr>
            <w:r>
              <w:t>28991,83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28991,83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220.</w:t>
            </w:r>
          </w:p>
        </w:tc>
        <w:tc>
          <w:tcPr>
            <w:tcW w:w="2835" w:type="dxa"/>
          </w:tcPr>
          <w:p w:rsidR="00577AB5" w:rsidRDefault="00577AB5">
            <w:pPr>
              <w:pStyle w:val="ConsPlusNormal"/>
            </w:pPr>
            <w:r>
              <w:t>г. Оренбург, пр. Больничный, д. 14/2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909,38</w:t>
            </w:r>
          </w:p>
        </w:tc>
        <w:tc>
          <w:tcPr>
            <w:tcW w:w="1871" w:type="dxa"/>
          </w:tcPr>
          <w:p w:rsidR="00577AB5" w:rsidRDefault="00577AB5">
            <w:pPr>
              <w:pStyle w:val="ConsPlusNormal"/>
              <w:jc w:val="center"/>
            </w:pPr>
            <w:r>
              <w:t>54009,13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54009,13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221.</w:t>
            </w:r>
          </w:p>
        </w:tc>
        <w:tc>
          <w:tcPr>
            <w:tcW w:w="2835" w:type="dxa"/>
          </w:tcPr>
          <w:p w:rsidR="00577AB5" w:rsidRDefault="00577AB5">
            <w:pPr>
              <w:pStyle w:val="ConsPlusNormal"/>
            </w:pPr>
            <w:r>
              <w:t>г. Оренбург, пр. Знаменский, д. 11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83748,00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83748,00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222.</w:t>
            </w:r>
          </w:p>
        </w:tc>
        <w:tc>
          <w:tcPr>
            <w:tcW w:w="2835" w:type="dxa"/>
          </w:tcPr>
          <w:p w:rsidR="00577AB5" w:rsidRDefault="00577AB5">
            <w:pPr>
              <w:pStyle w:val="ConsPlusNormal"/>
            </w:pPr>
            <w:r>
              <w:t>г. Оренбург, пр. Знаменский, д. 11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85296,60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85296,60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223.</w:t>
            </w:r>
          </w:p>
        </w:tc>
        <w:tc>
          <w:tcPr>
            <w:tcW w:w="2835" w:type="dxa"/>
          </w:tcPr>
          <w:p w:rsidR="00577AB5" w:rsidRDefault="00577AB5">
            <w:pPr>
              <w:pStyle w:val="ConsPlusNormal"/>
            </w:pPr>
            <w:r>
              <w:t>г. Оренбург, пр. Знаменский, д. 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107018,99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107018,99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224.</w:t>
            </w:r>
          </w:p>
        </w:tc>
        <w:tc>
          <w:tcPr>
            <w:tcW w:w="2835" w:type="dxa"/>
          </w:tcPr>
          <w:p w:rsidR="00577AB5" w:rsidRDefault="00577AB5">
            <w:pPr>
              <w:pStyle w:val="ConsPlusNormal"/>
            </w:pPr>
            <w:r>
              <w:t>г. Оренбург, пр. Знаменский, д. 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932,20</w:t>
            </w:r>
          </w:p>
        </w:tc>
        <w:tc>
          <w:tcPr>
            <w:tcW w:w="1871" w:type="dxa"/>
          </w:tcPr>
          <w:p w:rsidR="00577AB5" w:rsidRDefault="00577AB5">
            <w:pPr>
              <w:pStyle w:val="ConsPlusNormal"/>
              <w:jc w:val="center"/>
            </w:pPr>
            <w:r>
              <w:t>34837,99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34837,99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225.</w:t>
            </w:r>
          </w:p>
        </w:tc>
        <w:tc>
          <w:tcPr>
            <w:tcW w:w="2835" w:type="dxa"/>
          </w:tcPr>
          <w:p w:rsidR="00577AB5" w:rsidRDefault="00577AB5">
            <w:pPr>
              <w:pStyle w:val="ConsPlusNormal"/>
            </w:pPr>
            <w:r>
              <w:t>г. Оренбург, пр. Светлый, д. 11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65635,79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65635,79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226.</w:t>
            </w:r>
          </w:p>
        </w:tc>
        <w:tc>
          <w:tcPr>
            <w:tcW w:w="2835" w:type="dxa"/>
          </w:tcPr>
          <w:p w:rsidR="00577AB5" w:rsidRDefault="00577AB5">
            <w:pPr>
              <w:pStyle w:val="ConsPlusNormal"/>
            </w:pPr>
            <w:r>
              <w:t>г. Оренбург, пр. Светлый, д. 13</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65922,15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65922,15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227.</w:t>
            </w:r>
          </w:p>
        </w:tc>
        <w:tc>
          <w:tcPr>
            <w:tcW w:w="2835" w:type="dxa"/>
          </w:tcPr>
          <w:p w:rsidR="00577AB5" w:rsidRDefault="00577AB5">
            <w:pPr>
              <w:pStyle w:val="ConsPlusNormal"/>
            </w:pPr>
            <w:r>
              <w:t>г. Оренбург, пр. Светлый, д. 3</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81933,16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81933,16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228.</w:t>
            </w:r>
          </w:p>
        </w:tc>
        <w:tc>
          <w:tcPr>
            <w:tcW w:w="2835" w:type="dxa"/>
          </w:tcPr>
          <w:p w:rsidR="00577AB5" w:rsidRDefault="00577AB5">
            <w:pPr>
              <w:pStyle w:val="ConsPlusNormal"/>
            </w:pPr>
            <w:r>
              <w:t>г. Оренбург, пр. Светлый, д. 7</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104553,68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104553,68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229.</w:t>
            </w:r>
          </w:p>
        </w:tc>
        <w:tc>
          <w:tcPr>
            <w:tcW w:w="2835" w:type="dxa"/>
          </w:tcPr>
          <w:p w:rsidR="00577AB5" w:rsidRDefault="00577AB5">
            <w:pPr>
              <w:pStyle w:val="ConsPlusNormal"/>
            </w:pPr>
            <w:r>
              <w:t>г. Оренбург, просп. Братьев Коростелевых, д. 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41997,47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41997,47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230.</w:t>
            </w:r>
          </w:p>
        </w:tc>
        <w:tc>
          <w:tcPr>
            <w:tcW w:w="2835" w:type="dxa"/>
          </w:tcPr>
          <w:p w:rsidR="00577AB5" w:rsidRDefault="00577AB5">
            <w:pPr>
              <w:pStyle w:val="ConsPlusNormal"/>
            </w:pPr>
            <w:r>
              <w:t>г. Оренбург, просп. Братьев Коростелевых, д. 24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56497,27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56497,27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231.</w:t>
            </w:r>
          </w:p>
        </w:tc>
        <w:tc>
          <w:tcPr>
            <w:tcW w:w="2835" w:type="dxa"/>
          </w:tcPr>
          <w:p w:rsidR="00577AB5" w:rsidRDefault="00577AB5">
            <w:pPr>
              <w:pStyle w:val="ConsPlusNormal"/>
            </w:pPr>
            <w:r>
              <w:t>г. Оренбург, просп. Братьев Коростелевых, д. 36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314,36</w:t>
            </w:r>
          </w:p>
        </w:tc>
        <w:tc>
          <w:tcPr>
            <w:tcW w:w="1871" w:type="dxa"/>
          </w:tcPr>
          <w:p w:rsidR="00577AB5" w:rsidRDefault="00577AB5">
            <w:pPr>
              <w:pStyle w:val="ConsPlusNormal"/>
              <w:jc w:val="center"/>
            </w:pPr>
            <w:r>
              <w:t>51177,98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51177,98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232.</w:t>
            </w:r>
          </w:p>
        </w:tc>
        <w:tc>
          <w:tcPr>
            <w:tcW w:w="2835" w:type="dxa"/>
          </w:tcPr>
          <w:p w:rsidR="00577AB5" w:rsidRDefault="00577AB5">
            <w:pPr>
              <w:pStyle w:val="ConsPlusNormal"/>
            </w:pPr>
            <w:r>
              <w:t>г. Оренбург, просп. Братьев Коростелевых, д. 59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vAlign w:val="bottom"/>
          </w:tcPr>
          <w:p w:rsidR="00577AB5" w:rsidRDefault="00577AB5">
            <w:pPr>
              <w:pStyle w:val="ConsPlusNormal"/>
              <w:jc w:val="center"/>
            </w:pPr>
            <w:r>
              <w:t>-</w:t>
            </w:r>
          </w:p>
        </w:tc>
        <w:tc>
          <w:tcPr>
            <w:tcW w:w="1871" w:type="dxa"/>
          </w:tcPr>
          <w:p w:rsidR="00577AB5" w:rsidRDefault="00577AB5">
            <w:pPr>
              <w:pStyle w:val="ConsPlusNormal"/>
              <w:jc w:val="center"/>
            </w:pPr>
            <w:r>
              <w:t>64781,49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64781,49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233.</w:t>
            </w:r>
          </w:p>
        </w:tc>
        <w:tc>
          <w:tcPr>
            <w:tcW w:w="2835" w:type="dxa"/>
          </w:tcPr>
          <w:p w:rsidR="00577AB5" w:rsidRDefault="00577AB5">
            <w:pPr>
              <w:pStyle w:val="ConsPlusNormal"/>
            </w:pPr>
            <w:r>
              <w:t>г. Оренбург, просп. Братьев Коростелевых, д. 59</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71616,83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71616,83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234.</w:t>
            </w:r>
          </w:p>
        </w:tc>
        <w:tc>
          <w:tcPr>
            <w:tcW w:w="2835" w:type="dxa"/>
          </w:tcPr>
          <w:p w:rsidR="00577AB5" w:rsidRDefault="00577AB5">
            <w:pPr>
              <w:pStyle w:val="ConsPlusNormal"/>
            </w:pPr>
            <w:r>
              <w:t>г. Оренбург, просп. Братьев Коростелевых, д. 61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67319,45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67319,45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235.</w:t>
            </w:r>
          </w:p>
        </w:tc>
        <w:tc>
          <w:tcPr>
            <w:tcW w:w="2835" w:type="dxa"/>
          </w:tcPr>
          <w:p w:rsidR="00577AB5" w:rsidRDefault="00577AB5">
            <w:pPr>
              <w:pStyle w:val="ConsPlusNormal"/>
            </w:pPr>
            <w:r>
              <w:t>г. Оренбург, просп. Братьев Коростелевых, д. 61</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69175,85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69175,85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236.</w:t>
            </w:r>
          </w:p>
        </w:tc>
        <w:tc>
          <w:tcPr>
            <w:tcW w:w="2835" w:type="dxa"/>
          </w:tcPr>
          <w:p w:rsidR="00577AB5" w:rsidRDefault="00577AB5">
            <w:pPr>
              <w:pStyle w:val="ConsPlusNormal"/>
            </w:pPr>
            <w:r>
              <w:t>г. Оренбург, просп. Гагарина, д. 1д</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33199,39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33199,39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237.</w:t>
            </w:r>
          </w:p>
        </w:tc>
        <w:tc>
          <w:tcPr>
            <w:tcW w:w="2835" w:type="dxa"/>
          </w:tcPr>
          <w:p w:rsidR="00577AB5" w:rsidRDefault="00577AB5">
            <w:pPr>
              <w:pStyle w:val="ConsPlusNormal"/>
            </w:pPr>
            <w:r>
              <w:t>г. Оренбург, просп. Гагарина, д. 13а</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45504,69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45504,69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238.</w:t>
            </w:r>
          </w:p>
        </w:tc>
        <w:tc>
          <w:tcPr>
            <w:tcW w:w="2835" w:type="dxa"/>
          </w:tcPr>
          <w:p w:rsidR="00577AB5" w:rsidRDefault="00577AB5">
            <w:pPr>
              <w:pStyle w:val="ConsPlusNormal"/>
            </w:pPr>
            <w:r>
              <w:t>г. Оренбург, просп. Гагарина, д. 29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530,71</w:t>
            </w:r>
          </w:p>
        </w:tc>
        <w:tc>
          <w:tcPr>
            <w:tcW w:w="1871" w:type="dxa"/>
          </w:tcPr>
          <w:p w:rsidR="00577AB5" w:rsidRDefault="00577AB5">
            <w:pPr>
              <w:pStyle w:val="ConsPlusNormal"/>
              <w:jc w:val="center"/>
            </w:pPr>
            <w:r>
              <w:t>67972,33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67972,33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239.</w:t>
            </w:r>
          </w:p>
        </w:tc>
        <w:tc>
          <w:tcPr>
            <w:tcW w:w="2835" w:type="dxa"/>
          </w:tcPr>
          <w:p w:rsidR="00577AB5" w:rsidRDefault="00577AB5">
            <w:pPr>
              <w:pStyle w:val="ConsPlusNormal"/>
            </w:pPr>
            <w:r>
              <w:t>г. Оренбург, просп. Гагарина, д. 31/1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40851,75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40851,75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240.</w:t>
            </w:r>
          </w:p>
        </w:tc>
        <w:tc>
          <w:tcPr>
            <w:tcW w:w="2835" w:type="dxa"/>
          </w:tcPr>
          <w:p w:rsidR="00577AB5" w:rsidRDefault="00577AB5">
            <w:pPr>
              <w:pStyle w:val="ConsPlusNormal"/>
            </w:pPr>
            <w:r>
              <w:t>г. Оренбург, просп. Гагарина, д. 47</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68029,28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68029,28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241.</w:t>
            </w:r>
          </w:p>
        </w:tc>
        <w:tc>
          <w:tcPr>
            <w:tcW w:w="2835" w:type="dxa"/>
          </w:tcPr>
          <w:p w:rsidR="00577AB5" w:rsidRDefault="00577AB5">
            <w:pPr>
              <w:pStyle w:val="ConsPlusNormal"/>
            </w:pPr>
            <w:r>
              <w:t>г. Оренбург, просп. Гагарина, д. 51/1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531,63</w:t>
            </w:r>
          </w:p>
        </w:tc>
        <w:tc>
          <w:tcPr>
            <w:tcW w:w="1871" w:type="dxa"/>
          </w:tcPr>
          <w:p w:rsidR="00577AB5" w:rsidRDefault="00577AB5">
            <w:pPr>
              <w:pStyle w:val="ConsPlusNormal"/>
              <w:jc w:val="center"/>
            </w:pPr>
            <w:r>
              <w:t>78195,82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78195,82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242.</w:t>
            </w:r>
          </w:p>
        </w:tc>
        <w:tc>
          <w:tcPr>
            <w:tcW w:w="2835" w:type="dxa"/>
          </w:tcPr>
          <w:p w:rsidR="00577AB5" w:rsidRDefault="00577AB5">
            <w:pPr>
              <w:pStyle w:val="ConsPlusNormal"/>
            </w:pPr>
            <w:r>
              <w:t>г. Оренбург, просп. Дзержинского, д. 12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48713,86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48713,86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243.</w:t>
            </w:r>
          </w:p>
        </w:tc>
        <w:tc>
          <w:tcPr>
            <w:tcW w:w="2835" w:type="dxa"/>
          </w:tcPr>
          <w:p w:rsidR="00577AB5" w:rsidRDefault="00577AB5">
            <w:pPr>
              <w:pStyle w:val="ConsPlusNormal"/>
            </w:pPr>
            <w:r>
              <w:t>г. Оренбург, просп. Дзержинского, д. 14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vAlign w:val="bottom"/>
          </w:tcPr>
          <w:p w:rsidR="00577AB5" w:rsidRDefault="00577AB5">
            <w:pPr>
              <w:pStyle w:val="ConsPlusNormal"/>
              <w:jc w:val="center"/>
            </w:pPr>
            <w:r>
              <w:t>-</w:t>
            </w:r>
          </w:p>
        </w:tc>
        <w:tc>
          <w:tcPr>
            <w:tcW w:w="1871" w:type="dxa"/>
          </w:tcPr>
          <w:p w:rsidR="00577AB5" w:rsidRDefault="00577AB5">
            <w:pPr>
              <w:pStyle w:val="ConsPlusNormal"/>
              <w:jc w:val="center"/>
            </w:pPr>
            <w:r>
              <w:t>55879,84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55879,84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244.</w:t>
            </w:r>
          </w:p>
        </w:tc>
        <w:tc>
          <w:tcPr>
            <w:tcW w:w="2835" w:type="dxa"/>
          </w:tcPr>
          <w:p w:rsidR="00577AB5" w:rsidRDefault="00577AB5">
            <w:pPr>
              <w:pStyle w:val="ConsPlusNormal"/>
            </w:pPr>
            <w:r>
              <w:t>г. Оренбург, просп. Дзержинского, д. 16</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56476,68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56476,68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245.</w:t>
            </w:r>
          </w:p>
        </w:tc>
        <w:tc>
          <w:tcPr>
            <w:tcW w:w="2835" w:type="dxa"/>
          </w:tcPr>
          <w:p w:rsidR="00577AB5" w:rsidRDefault="00577AB5">
            <w:pPr>
              <w:pStyle w:val="ConsPlusNormal"/>
            </w:pPr>
            <w:r>
              <w:t>г. Оренбург, просп. Дзержинского, д. 18</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48707,96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48707,96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246.</w:t>
            </w:r>
          </w:p>
        </w:tc>
        <w:tc>
          <w:tcPr>
            <w:tcW w:w="2835" w:type="dxa"/>
          </w:tcPr>
          <w:p w:rsidR="00577AB5" w:rsidRDefault="00577AB5">
            <w:pPr>
              <w:pStyle w:val="ConsPlusNormal"/>
            </w:pPr>
            <w:r>
              <w:t>г. Оренбург, просп. Дзержинского, д. 20</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45541,54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45541,54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247.</w:t>
            </w:r>
          </w:p>
        </w:tc>
        <w:tc>
          <w:tcPr>
            <w:tcW w:w="2835" w:type="dxa"/>
          </w:tcPr>
          <w:p w:rsidR="00577AB5" w:rsidRDefault="00577AB5">
            <w:pPr>
              <w:pStyle w:val="ConsPlusNormal"/>
            </w:pPr>
            <w:r>
              <w:t>г. Оренбург, просп. Дзержинского, д. 21</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73456,84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73456,84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248.</w:t>
            </w:r>
          </w:p>
        </w:tc>
        <w:tc>
          <w:tcPr>
            <w:tcW w:w="2835" w:type="dxa"/>
          </w:tcPr>
          <w:p w:rsidR="00577AB5" w:rsidRDefault="00577AB5">
            <w:pPr>
              <w:pStyle w:val="ConsPlusNormal"/>
            </w:pPr>
            <w:r>
              <w:t>г. Оренбург, просп. Дзержинского, д. 21</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74075,64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74075,64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249.</w:t>
            </w:r>
          </w:p>
        </w:tc>
        <w:tc>
          <w:tcPr>
            <w:tcW w:w="2835" w:type="dxa"/>
          </w:tcPr>
          <w:p w:rsidR="00577AB5" w:rsidRDefault="00577AB5">
            <w:pPr>
              <w:pStyle w:val="ConsPlusNormal"/>
            </w:pPr>
            <w:r>
              <w:t>г. Оренбург, просп. Дзержинского, д. 21</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74385,04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74385,04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250.</w:t>
            </w:r>
          </w:p>
        </w:tc>
        <w:tc>
          <w:tcPr>
            <w:tcW w:w="2835" w:type="dxa"/>
          </w:tcPr>
          <w:p w:rsidR="00577AB5" w:rsidRDefault="00577AB5">
            <w:pPr>
              <w:pStyle w:val="ConsPlusNormal"/>
            </w:pPr>
            <w:r>
              <w:t>г. Оренбург, просп. Дзержинского, д. 21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74075,64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74075,64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251.</w:t>
            </w:r>
          </w:p>
        </w:tc>
        <w:tc>
          <w:tcPr>
            <w:tcW w:w="2835" w:type="dxa"/>
          </w:tcPr>
          <w:p w:rsidR="00577AB5" w:rsidRDefault="00577AB5">
            <w:pPr>
              <w:pStyle w:val="ConsPlusNormal"/>
            </w:pPr>
            <w:r>
              <w:t>г. Оренбург, просп. Дзержинского, д. 26/1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34552,00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34552,00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lastRenderedPageBreak/>
              <w:t>252.</w:t>
            </w:r>
          </w:p>
        </w:tc>
        <w:tc>
          <w:tcPr>
            <w:tcW w:w="2835" w:type="dxa"/>
          </w:tcPr>
          <w:p w:rsidR="00577AB5" w:rsidRDefault="00577AB5">
            <w:pPr>
              <w:pStyle w:val="ConsPlusNormal"/>
            </w:pPr>
            <w:r>
              <w:t>г. Оренбург, просп. Дзержинского, д. 26/3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36037,00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36037,00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253.</w:t>
            </w:r>
          </w:p>
        </w:tc>
        <w:tc>
          <w:tcPr>
            <w:tcW w:w="2835" w:type="dxa"/>
          </w:tcPr>
          <w:p w:rsidR="00577AB5" w:rsidRDefault="00577AB5">
            <w:pPr>
              <w:pStyle w:val="ConsPlusNormal"/>
            </w:pPr>
            <w:r>
              <w:t>г. Оренбург, просп. Дзержинского, д. 27/1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40406,47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40406,47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254.</w:t>
            </w:r>
          </w:p>
        </w:tc>
        <w:tc>
          <w:tcPr>
            <w:tcW w:w="2835" w:type="dxa"/>
          </w:tcPr>
          <w:p w:rsidR="00577AB5" w:rsidRDefault="00577AB5">
            <w:pPr>
              <w:pStyle w:val="ConsPlusNormal"/>
            </w:pPr>
            <w:r>
              <w:t>г. Оренбург, просп. Дзержинского, д. 29/1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40529,41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40529,41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255.</w:t>
            </w:r>
          </w:p>
        </w:tc>
        <w:tc>
          <w:tcPr>
            <w:tcW w:w="2835" w:type="dxa"/>
          </w:tcPr>
          <w:p w:rsidR="00577AB5" w:rsidRDefault="00577AB5">
            <w:pPr>
              <w:pStyle w:val="ConsPlusNormal"/>
            </w:pPr>
            <w:r>
              <w:t>г. Оренбург, просп. Дзержинского, д. 29/1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98659,20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98659,20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256.</w:t>
            </w:r>
          </w:p>
        </w:tc>
        <w:tc>
          <w:tcPr>
            <w:tcW w:w="2835" w:type="dxa"/>
          </w:tcPr>
          <w:p w:rsidR="00577AB5" w:rsidRDefault="00577AB5">
            <w:pPr>
              <w:pStyle w:val="ConsPlusNormal"/>
            </w:pPr>
            <w:r>
              <w:t>г. Оренбург, просп. Парковый, д. 8б</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68057,40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68057,40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257.</w:t>
            </w:r>
          </w:p>
        </w:tc>
        <w:tc>
          <w:tcPr>
            <w:tcW w:w="2835" w:type="dxa"/>
          </w:tcPr>
          <w:p w:rsidR="00577AB5" w:rsidRDefault="00577AB5">
            <w:pPr>
              <w:pStyle w:val="ConsPlusNormal"/>
            </w:pPr>
            <w:r>
              <w:t>г. Оренбург, просп. Победы, д. 109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vAlign w:val="bottom"/>
          </w:tcPr>
          <w:p w:rsidR="00577AB5" w:rsidRDefault="00577AB5">
            <w:pPr>
              <w:pStyle w:val="ConsPlusNormal"/>
              <w:jc w:val="center"/>
            </w:pPr>
            <w:r>
              <w:t>-</w:t>
            </w:r>
          </w:p>
        </w:tc>
        <w:tc>
          <w:tcPr>
            <w:tcW w:w="1871" w:type="dxa"/>
          </w:tcPr>
          <w:p w:rsidR="00577AB5" w:rsidRDefault="00577AB5">
            <w:pPr>
              <w:pStyle w:val="ConsPlusNormal"/>
              <w:jc w:val="center"/>
            </w:pPr>
            <w:r>
              <w:t>45210,00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45210,00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258.</w:t>
            </w:r>
          </w:p>
        </w:tc>
        <w:tc>
          <w:tcPr>
            <w:tcW w:w="2835" w:type="dxa"/>
          </w:tcPr>
          <w:p w:rsidR="00577AB5" w:rsidRDefault="00577AB5">
            <w:pPr>
              <w:pStyle w:val="ConsPlusNormal"/>
            </w:pPr>
            <w:r>
              <w:t>г. Оренбург, просп. Победы, д. 115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vAlign w:val="bottom"/>
          </w:tcPr>
          <w:p w:rsidR="00577AB5" w:rsidRDefault="00577AB5">
            <w:pPr>
              <w:pStyle w:val="ConsPlusNormal"/>
              <w:jc w:val="center"/>
            </w:pPr>
            <w:r>
              <w:t>-</w:t>
            </w:r>
          </w:p>
        </w:tc>
        <w:tc>
          <w:tcPr>
            <w:tcW w:w="1871" w:type="dxa"/>
          </w:tcPr>
          <w:p w:rsidR="00577AB5" w:rsidRDefault="00577AB5">
            <w:pPr>
              <w:pStyle w:val="ConsPlusNormal"/>
              <w:jc w:val="center"/>
            </w:pPr>
            <w:r>
              <w:t>102589,33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102589,33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259.</w:t>
            </w:r>
          </w:p>
        </w:tc>
        <w:tc>
          <w:tcPr>
            <w:tcW w:w="2835" w:type="dxa"/>
          </w:tcPr>
          <w:p w:rsidR="00577AB5" w:rsidRDefault="00577AB5">
            <w:pPr>
              <w:pStyle w:val="ConsPlusNormal"/>
            </w:pPr>
            <w:r>
              <w:t>г. Оренбург, просп. Победы, д. 119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34163,37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34163,37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260.</w:t>
            </w:r>
          </w:p>
        </w:tc>
        <w:tc>
          <w:tcPr>
            <w:tcW w:w="2835" w:type="dxa"/>
          </w:tcPr>
          <w:p w:rsidR="00577AB5" w:rsidRDefault="00577AB5">
            <w:pPr>
              <w:pStyle w:val="ConsPlusNormal"/>
            </w:pPr>
            <w:r>
              <w:t>г. Оренбург, просп. Победы, д. 119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104576,50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104576,50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261.</w:t>
            </w:r>
          </w:p>
        </w:tc>
        <w:tc>
          <w:tcPr>
            <w:tcW w:w="2835" w:type="dxa"/>
          </w:tcPr>
          <w:p w:rsidR="00577AB5" w:rsidRDefault="00577AB5">
            <w:pPr>
              <w:pStyle w:val="ConsPlusNormal"/>
            </w:pPr>
            <w:r>
              <w:t>г. Оренбург, просп. Победы, д. 172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142748,26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142748,26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262.</w:t>
            </w:r>
          </w:p>
        </w:tc>
        <w:tc>
          <w:tcPr>
            <w:tcW w:w="2835" w:type="dxa"/>
          </w:tcPr>
          <w:p w:rsidR="00577AB5" w:rsidRDefault="00577AB5">
            <w:pPr>
              <w:pStyle w:val="ConsPlusNormal"/>
            </w:pPr>
            <w:r>
              <w:t>г. Оренбург, ул. 60 лет Октября, д. 1</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50115,26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50115,26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263.</w:t>
            </w:r>
          </w:p>
        </w:tc>
        <w:tc>
          <w:tcPr>
            <w:tcW w:w="2835" w:type="dxa"/>
          </w:tcPr>
          <w:p w:rsidR="00577AB5" w:rsidRDefault="00577AB5">
            <w:pPr>
              <w:pStyle w:val="ConsPlusNormal"/>
            </w:pPr>
            <w:r>
              <w:t>г. Оренбург, ул. 60 лет Октября, д. 25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136207,93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136207,93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264.</w:t>
            </w:r>
          </w:p>
        </w:tc>
        <w:tc>
          <w:tcPr>
            <w:tcW w:w="2835" w:type="dxa"/>
          </w:tcPr>
          <w:p w:rsidR="00577AB5" w:rsidRDefault="00577AB5">
            <w:pPr>
              <w:pStyle w:val="ConsPlusNormal"/>
            </w:pPr>
            <w:r>
              <w:t>г. Оренбург, ул. 60 лет Октября, д. 6</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53942,18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53942,18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265.</w:t>
            </w:r>
          </w:p>
        </w:tc>
        <w:tc>
          <w:tcPr>
            <w:tcW w:w="2835" w:type="dxa"/>
          </w:tcPr>
          <w:p w:rsidR="00577AB5" w:rsidRDefault="00577AB5">
            <w:pPr>
              <w:pStyle w:val="ConsPlusNormal"/>
            </w:pPr>
            <w:r>
              <w:t>г. Оренбург, ул. Авиационная, д. 20/2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811</w:t>
            </w:r>
          </w:p>
        </w:tc>
        <w:tc>
          <w:tcPr>
            <w:tcW w:w="1871" w:type="dxa"/>
          </w:tcPr>
          <w:p w:rsidR="00577AB5" w:rsidRDefault="00577AB5">
            <w:pPr>
              <w:pStyle w:val="ConsPlusNormal"/>
              <w:jc w:val="center"/>
            </w:pPr>
            <w:r>
              <w:t>54009,13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54009,13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266.</w:t>
            </w:r>
          </w:p>
        </w:tc>
        <w:tc>
          <w:tcPr>
            <w:tcW w:w="2835" w:type="dxa"/>
          </w:tcPr>
          <w:p w:rsidR="00577AB5" w:rsidRDefault="00577AB5">
            <w:pPr>
              <w:pStyle w:val="ConsPlusNormal"/>
            </w:pPr>
            <w:r>
              <w:t>г. Оренбург, ул. Аксакова, д. 15</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56717,41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56717,41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267.</w:t>
            </w:r>
          </w:p>
        </w:tc>
        <w:tc>
          <w:tcPr>
            <w:tcW w:w="2835" w:type="dxa"/>
          </w:tcPr>
          <w:p w:rsidR="00577AB5" w:rsidRDefault="00577AB5">
            <w:pPr>
              <w:pStyle w:val="ConsPlusNormal"/>
            </w:pPr>
            <w:r>
              <w:t>г. Оренбург, ул. Аксакова, д. 20б</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791,32</w:t>
            </w:r>
          </w:p>
        </w:tc>
        <w:tc>
          <w:tcPr>
            <w:tcW w:w="1871" w:type="dxa"/>
          </w:tcPr>
          <w:p w:rsidR="00577AB5" w:rsidRDefault="00577AB5">
            <w:pPr>
              <w:pStyle w:val="ConsPlusNormal"/>
              <w:jc w:val="center"/>
            </w:pPr>
            <w:r>
              <w:t>75960,37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75960,37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268.</w:t>
            </w:r>
          </w:p>
        </w:tc>
        <w:tc>
          <w:tcPr>
            <w:tcW w:w="2835" w:type="dxa"/>
          </w:tcPr>
          <w:p w:rsidR="00577AB5" w:rsidRDefault="00577AB5">
            <w:pPr>
              <w:pStyle w:val="ConsPlusNormal"/>
            </w:pPr>
            <w:r>
              <w:t>г. Оренбург, ул. Аксакова, д. 9</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45116,57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45116,57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269.</w:t>
            </w:r>
          </w:p>
        </w:tc>
        <w:tc>
          <w:tcPr>
            <w:tcW w:w="2835" w:type="dxa"/>
          </w:tcPr>
          <w:p w:rsidR="00577AB5" w:rsidRDefault="00577AB5">
            <w:pPr>
              <w:pStyle w:val="ConsPlusNormal"/>
            </w:pPr>
            <w:r>
              <w:t>г. Оренбург, ул. Аксакова, д. 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416,10</w:t>
            </w:r>
          </w:p>
        </w:tc>
        <w:tc>
          <w:tcPr>
            <w:tcW w:w="1871" w:type="dxa"/>
          </w:tcPr>
          <w:p w:rsidR="00577AB5" w:rsidRDefault="00577AB5">
            <w:pPr>
              <w:pStyle w:val="ConsPlusNormal"/>
              <w:jc w:val="center"/>
            </w:pPr>
            <w:r>
              <w:t>45640,60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45640,60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270.</w:t>
            </w:r>
          </w:p>
        </w:tc>
        <w:tc>
          <w:tcPr>
            <w:tcW w:w="2835" w:type="dxa"/>
          </w:tcPr>
          <w:p w:rsidR="00577AB5" w:rsidRDefault="00577AB5">
            <w:pPr>
              <w:pStyle w:val="ConsPlusNormal"/>
            </w:pPr>
            <w:r>
              <w:t>г. Оренбург, ул. Алтайская, д. 12б</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166480,59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166480,59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271.</w:t>
            </w:r>
          </w:p>
        </w:tc>
        <w:tc>
          <w:tcPr>
            <w:tcW w:w="2835" w:type="dxa"/>
          </w:tcPr>
          <w:p w:rsidR="00577AB5" w:rsidRDefault="00577AB5">
            <w:pPr>
              <w:pStyle w:val="ConsPlusNormal"/>
            </w:pPr>
            <w:r>
              <w:t>г. Оренбург, ул. Алтайская, д. 12б</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91868,11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91868,11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272.</w:t>
            </w:r>
          </w:p>
        </w:tc>
        <w:tc>
          <w:tcPr>
            <w:tcW w:w="2835" w:type="dxa"/>
          </w:tcPr>
          <w:p w:rsidR="00577AB5" w:rsidRDefault="00577AB5">
            <w:pPr>
              <w:pStyle w:val="ConsPlusNormal"/>
            </w:pPr>
            <w:r>
              <w:t>г. Оренбург, ул. Амурская, д. 4/1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839,12</w:t>
            </w:r>
          </w:p>
        </w:tc>
        <w:tc>
          <w:tcPr>
            <w:tcW w:w="1871" w:type="dxa"/>
          </w:tcPr>
          <w:p w:rsidR="00577AB5" w:rsidRDefault="00577AB5">
            <w:pPr>
              <w:pStyle w:val="ConsPlusNormal"/>
              <w:jc w:val="center"/>
            </w:pPr>
            <w:r>
              <w:t>28090,06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28090,06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273.</w:t>
            </w:r>
          </w:p>
        </w:tc>
        <w:tc>
          <w:tcPr>
            <w:tcW w:w="2835" w:type="dxa"/>
          </w:tcPr>
          <w:p w:rsidR="00577AB5" w:rsidRDefault="00577AB5">
            <w:pPr>
              <w:pStyle w:val="ConsPlusNormal"/>
            </w:pPr>
            <w:r>
              <w:t>г. Оренбург, ул. Беляевская, д. 23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136258,89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136258,89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274.</w:t>
            </w:r>
          </w:p>
        </w:tc>
        <w:tc>
          <w:tcPr>
            <w:tcW w:w="2835" w:type="dxa"/>
          </w:tcPr>
          <w:p w:rsidR="00577AB5" w:rsidRDefault="00577AB5">
            <w:pPr>
              <w:pStyle w:val="ConsPlusNormal"/>
            </w:pPr>
            <w:r>
              <w:t>г. Оренбург, ул. Беляевская, д. 23</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6</w:t>
            </w:r>
          </w:p>
        </w:tc>
        <w:tc>
          <w:tcPr>
            <w:tcW w:w="1871" w:type="dxa"/>
          </w:tcPr>
          <w:p w:rsidR="00577AB5" w:rsidRDefault="00577AB5">
            <w:pPr>
              <w:pStyle w:val="ConsPlusNormal"/>
              <w:jc w:val="center"/>
            </w:pPr>
            <w:r>
              <w:t>70074,91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70074,91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275.</w:t>
            </w:r>
          </w:p>
        </w:tc>
        <w:tc>
          <w:tcPr>
            <w:tcW w:w="2835" w:type="dxa"/>
          </w:tcPr>
          <w:p w:rsidR="00577AB5" w:rsidRDefault="00577AB5">
            <w:pPr>
              <w:pStyle w:val="ConsPlusNormal"/>
            </w:pPr>
            <w:r>
              <w:t>г. Оренбург, ул. Беляевская, д. 51а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34384,35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34384,35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276.</w:t>
            </w:r>
          </w:p>
        </w:tc>
        <w:tc>
          <w:tcPr>
            <w:tcW w:w="2835" w:type="dxa"/>
          </w:tcPr>
          <w:p w:rsidR="00577AB5" w:rsidRDefault="00577AB5">
            <w:pPr>
              <w:pStyle w:val="ConsPlusNormal"/>
            </w:pPr>
            <w:r>
              <w:t>г. Оренбург, ул. Богдана Хмельницкого,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1037,9</w:t>
            </w:r>
          </w:p>
        </w:tc>
        <w:tc>
          <w:tcPr>
            <w:tcW w:w="1871" w:type="dxa"/>
          </w:tcPr>
          <w:p w:rsidR="00577AB5" w:rsidRDefault="00577AB5">
            <w:pPr>
              <w:pStyle w:val="ConsPlusNormal"/>
              <w:jc w:val="center"/>
            </w:pPr>
            <w:r>
              <w:t>456367,23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456367,23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277.</w:t>
            </w:r>
          </w:p>
        </w:tc>
        <w:tc>
          <w:tcPr>
            <w:tcW w:w="2835" w:type="dxa"/>
          </w:tcPr>
          <w:p w:rsidR="00577AB5" w:rsidRDefault="00577AB5">
            <w:pPr>
              <w:pStyle w:val="ConsPlusNormal"/>
            </w:pPr>
            <w:r>
              <w:t>г. Оренбург, ул. Богдана Хмельницкого, д. 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456367,23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456367,23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278.</w:t>
            </w:r>
          </w:p>
        </w:tc>
        <w:tc>
          <w:tcPr>
            <w:tcW w:w="2835" w:type="dxa"/>
          </w:tcPr>
          <w:p w:rsidR="00577AB5" w:rsidRDefault="00577AB5">
            <w:pPr>
              <w:pStyle w:val="ConsPlusNormal"/>
            </w:pPr>
            <w:r>
              <w:t>г. Оренбург, ул. Братская, д. 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788,89</w:t>
            </w:r>
          </w:p>
        </w:tc>
        <w:tc>
          <w:tcPr>
            <w:tcW w:w="1871" w:type="dxa"/>
          </w:tcPr>
          <w:p w:rsidR="00577AB5" w:rsidRDefault="00577AB5">
            <w:pPr>
              <w:pStyle w:val="ConsPlusNormal"/>
              <w:jc w:val="center"/>
            </w:pPr>
            <w:r>
              <w:t>75885,75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75885,75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279.</w:t>
            </w:r>
          </w:p>
        </w:tc>
        <w:tc>
          <w:tcPr>
            <w:tcW w:w="2835" w:type="dxa"/>
          </w:tcPr>
          <w:p w:rsidR="00577AB5" w:rsidRDefault="00577AB5">
            <w:pPr>
              <w:pStyle w:val="ConsPlusNormal"/>
            </w:pPr>
            <w:r>
              <w:t>г. Оренбург, ул. Братьев Башиловых, д. 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50537,13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50537,13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280.</w:t>
            </w:r>
          </w:p>
        </w:tc>
        <w:tc>
          <w:tcPr>
            <w:tcW w:w="2835" w:type="dxa"/>
          </w:tcPr>
          <w:p w:rsidR="00577AB5" w:rsidRDefault="00577AB5">
            <w:pPr>
              <w:pStyle w:val="ConsPlusNormal"/>
            </w:pPr>
            <w:r>
              <w:t>г. Оренбург, ул. Братьев Башиловых, д. 6</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68124,39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68124,39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281.</w:t>
            </w:r>
          </w:p>
        </w:tc>
        <w:tc>
          <w:tcPr>
            <w:tcW w:w="2835" w:type="dxa"/>
          </w:tcPr>
          <w:p w:rsidR="00577AB5" w:rsidRDefault="00577AB5">
            <w:pPr>
              <w:pStyle w:val="ConsPlusNormal"/>
            </w:pPr>
            <w:r>
              <w:t>г. Оренбург, ул. Братьев Башиловых, д. 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773,23</w:t>
            </w:r>
          </w:p>
        </w:tc>
        <w:tc>
          <w:tcPr>
            <w:tcW w:w="1871" w:type="dxa"/>
          </w:tcPr>
          <w:p w:rsidR="00577AB5" w:rsidRDefault="00577AB5">
            <w:pPr>
              <w:pStyle w:val="ConsPlusNormal"/>
              <w:jc w:val="center"/>
            </w:pPr>
            <w:r>
              <w:t>60729,27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60729,27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282.</w:t>
            </w:r>
          </w:p>
        </w:tc>
        <w:tc>
          <w:tcPr>
            <w:tcW w:w="2835" w:type="dxa"/>
          </w:tcPr>
          <w:p w:rsidR="00577AB5" w:rsidRDefault="00577AB5">
            <w:pPr>
              <w:pStyle w:val="ConsPlusNormal"/>
            </w:pPr>
            <w:r>
              <w:t>г. Оренбург, ул. Брестская, д. 2/1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98316,79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98316,79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283.</w:t>
            </w:r>
          </w:p>
        </w:tc>
        <w:tc>
          <w:tcPr>
            <w:tcW w:w="2835" w:type="dxa"/>
          </w:tcPr>
          <w:p w:rsidR="00577AB5" w:rsidRDefault="00577AB5">
            <w:pPr>
              <w:pStyle w:val="ConsPlusNormal"/>
            </w:pPr>
            <w:r>
              <w:t>г. Оренбург, ул. Брестская, д. 10/1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40465,82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40465,82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284.</w:t>
            </w:r>
          </w:p>
        </w:tc>
        <w:tc>
          <w:tcPr>
            <w:tcW w:w="2835" w:type="dxa"/>
          </w:tcPr>
          <w:p w:rsidR="00577AB5" w:rsidRDefault="00577AB5">
            <w:pPr>
              <w:pStyle w:val="ConsPlusNormal"/>
            </w:pPr>
            <w:r>
              <w:t xml:space="preserve">г. Оренбург, ул. Брестская, д. </w:t>
            </w:r>
            <w:r>
              <w:lastRenderedPageBreak/>
              <w:t>20</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555,54</w:t>
            </w:r>
          </w:p>
        </w:tc>
        <w:tc>
          <w:tcPr>
            <w:tcW w:w="1871" w:type="dxa"/>
          </w:tcPr>
          <w:p w:rsidR="00577AB5" w:rsidRDefault="00577AB5">
            <w:pPr>
              <w:pStyle w:val="ConsPlusNormal"/>
              <w:jc w:val="center"/>
            </w:pPr>
            <w:r>
              <w:t>68733,54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68733,54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285.</w:t>
            </w:r>
          </w:p>
        </w:tc>
        <w:tc>
          <w:tcPr>
            <w:tcW w:w="2835" w:type="dxa"/>
          </w:tcPr>
          <w:p w:rsidR="00577AB5" w:rsidRDefault="00577AB5">
            <w:pPr>
              <w:pStyle w:val="ConsPlusNormal"/>
            </w:pPr>
            <w:r>
              <w:t>г. Оренбург, ул. Брестская, д. 22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23209,00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23209,00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286.</w:t>
            </w:r>
          </w:p>
        </w:tc>
        <w:tc>
          <w:tcPr>
            <w:tcW w:w="2835" w:type="dxa"/>
          </w:tcPr>
          <w:p w:rsidR="00577AB5" w:rsidRDefault="00577AB5">
            <w:pPr>
              <w:pStyle w:val="ConsPlusNormal"/>
            </w:pPr>
            <w:r>
              <w:t>г. Оренбург, ул. Брестская, д. 26</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23209,00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23209,00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287.</w:t>
            </w:r>
          </w:p>
        </w:tc>
        <w:tc>
          <w:tcPr>
            <w:tcW w:w="2835" w:type="dxa"/>
          </w:tcPr>
          <w:p w:rsidR="00577AB5" w:rsidRDefault="00577AB5">
            <w:pPr>
              <w:pStyle w:val="ConsPlusNormal"/>
            </w:pPr>
            <w:r>
              <w:t>г. Оренбург, ул. Брестская, д. 6</w:t>
            </w:r>
          </w:p>
        </w:tc>
        <w:tc>
          <w:tcPr>
            <w:tcW w:w="1871" w:type="dxa"/>
          </w:tcPr>
          <w:p w:rsidR="00577AB5" w:rsidRDefault="00577AB5">
            <w:pPr>
              <w:pStyle w:val="ConsPlusNormal"/>
            </w:pPr>
            <w:r>
              <w:t>ремонт ВИСТС</w:t>
            </w:r>
          </w:p>
        </w:tc>
        <w:tc>
          <w:tcPr>
            <w:tcW w:w="1417" w:type="dxa"/>
            <w:vAlign w:val="bottom"/>
          </w:tcPr>
          <w:p w:rsidR="00577AB5" w:rsidRDefault="00577AB5">
            <w:pPr>
              <w:pStyle w:val="ConsPlusNormal"/>
              <w:jc w:val="center"/>
            </w:pPr>
            <w:r>
              <w:t>пог. метров</w:t>
            </w:r>
          </w:p>
        </w:tc>
        <w:tc>
          <w:tcPr>
            <w:tcW w:w="1701" w:type="dxa"/>
            <w:vAlign w:val="bottom"/>
          </w:tcPr>
          <w:p w:rsidR="00577AB5" w:rsidRDefault="00577AB5">
            <w:pPr>
              <w:pStyle w:val="ConsPlusNormal"/>
              <w:jc w:val="center"/>
            </w:pPr>
            <w:r>
              <w:t>-</w:t>
            </w:r>
          </w:p>
        </w:tc>
        <w:tc>
          <w:tcPr>
            <w:tcW w:w="1871" w:type="dxa"/>
          </w:tcPr>
          <w:p w:rsidR="00577AB5" w:rsidRDefault="00577AB5">
            <w:pPr>
              <w:pStyle w:val="ConsPlusNormal"/>
              <w:jc w:val="center"/>
            </w:pPr>
            <w:r>
              <w:t>112288,86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112288,86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288.</w:t>
            </w:r>
          </w:p>
        </w:tc>
        <w:tc>
          <w:tcPr>
            <w:tcW w:w="2835" w:type="dxa"/>
          </w:tcPr>
          <w:p w:rsidR="00577AB5" w:rsidRDefault="00577AB5">
            <w:pPr>
              <w:pStyle w:val="ConsPlusNormal"/>
            </w:pPr>
            <w:r>
              <w:t>г. Оренбург, ул. Брестская, д. 6</w:t>
            </w:r>
          </w:p>
        </w:tc>
        <w:tc>
          <w:tcPr>
            <w:tcW w:w="1871" w:type="dxa"/>
          </w:tcPr>
          <w:p w:rsidR="00577AB5" w:rsidRDefault="00577AB5">
            <w:pPr>
              <w:pStyle w:val="ConsPlusNormal"/>
            </w:pPr>
            <w:r>
              <w:t>ремонт ВИСГВС</w:t>
            </w:r>
          </w:p>
        </w:tc>
        <w:tc>
          <w:tcPr>
            <w:tcW w:w="1417" w:type="dxa"/>
            <w:vAlign w:val="bottom"/>
          </w:tcPr>
          <w:p w:rsidR="00577AB5" w:rsidRDefault="00577AB5">
            <w:pPr>
              <w:pStyle w:val="ConsPlusNormal"/>
              <w:jc w:val="center"/>
            </w:pPr>
            <w:r>
              <w:t>пог. метров</w:t>
            </w:r>
          </w:p>
        </w:tc>
        <w:tc>
          <w:tcPr>
            <w:tcW w:w="1701" w:type="dxa"/>
            <w:vAlign w:val="bottom"/>
          </w:tcPr>
          <w:p w:rsidR="00577AB5" w:rsidRDefault="00577AB5">
            <w:pPr>
              <w:pStyle w:val="ConsPlusNormal"/>
              <w:jc w:val="center"/>
            </w:pPr>
            <w:r>
              <w:t>-</w:t>
            </w:r>
          </w:p>
        </w:tc>
        <w:tc>
          <w:tcPr>
            <w:tcW w:w="1871" w:type="dxa"/>
          </w:tcPr>
          <w:p w:rsidR="00577AB5" w:rsidRDefault="00577AB5">
            <w:pPr>
              <w:pStyle w:val="ConsPlusNormal"/>
              <w:jc w:val="center"/>
            </w:pPr>
            <w:r>
              <w:t>110818,59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110818,59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289.</w:t>
            </w:r>
          </w:p>
        </w:tc>
        <w:tc>
          <w:tcPr>
            <w:tcW w:w="2835" w:type="dxa"/>
          </w:tcPr>
          <w:p w:rsidR="00577AB5" w:rsidRDefault="00577AB5">
            <w:pPr>
              <w:pStyle w:val="ConsPlusNormal"/>
            </w:pPr>
            <w:r>
              <w:t>г. Оренбург, ул. Брестская, д. 6</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vAlign w:val="bottom"/>
          </w:tcPr>
          <w:p w:rsidR="00577AB5" w:rsidRDefault="00577AB5">
            <w:pPr>
              <w:pStyle w:val="ConsPlusNormal"/>
              <w:jc w:val="center"/>
            </w:pPr>
            <w:r>
              <w:t>-</w:t>
            </w:r>
          </w:p>
        </w:tc>
        <w:tc>
          <w:tcPr>
            <w:tcW w:w="1871" w:type="dxa"/>
          </w:tcPr>
          <w:p w:rsidR="00577AB5" w:rsidRDefault="00577AB5">
            <w:pPr>
              <w:pStyle w:val="ConsPlusNormal"/>
              <w:jc w:val="center"/>
            </w:pPr>
            <w:r>
              <w:t>111658,74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111658,74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290.</w:t>
            </w:r>
          </w:p>
        </w:tc>
        <w:tc>
          <w:tcPr>
            <w:tcW w:w="2835" w:type="dxa"/>
          </w:tcPr>
          <w:p w:rsidR="00577AB5" w:rsidRDefault="00577AB5">
            <w:pPr>
              <w:pStyle w:val="ConsPlusNormal"/>
            </w:pPr>
            <w:r>
              <w:t>г. Оренбург, ул. Волгоградская, д. 2/1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489,93</w:t>
            </w:r>
          </w:p>
        </w:tc>
        <w:tc>
          <w:tcPr>
            <w:tcW w:w="1871" w:type="dxa"/>
          </w:tcPr>
          <w:p w:rsidR="00577AB5" w:rsidRDefault="00577AB5">
            <w:pPr>
              <w:pStyle w:val="ConsPlusNormal"/>
              <w:jc w:val="center"/>
            </w:pPr>
            <w:r>
              <w:t>35116,78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35116,78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291.</w:t>
            </w:r>
          </w:p>
        </w:tc>
        <w:tc>
          <w:tcPr>
            <w:tcW w:w="2835" w:type="dxa"/>
          </w:tcPr>
          <w:p w:rsidR="00577AB5" w:rsidRDefault="00577AB5">
            <w:pPr>
              <w:pStyle w:val="ConsPlusNormal"/>
            </w:pPr>
            <w:r>
              <w:t>г. Оренбург, ул. Волгоградская, д. 26/4</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23209,00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23209,00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292.</w:t>
            </w:r>
          </w:p>
        </w:tc>
        <w:tc>
          <w:tcPr>
            <w:tcW w:w="2835" w:type="dxa"/>
          </w:tcPr>
          <w:p w:rsidR="00577AB5" w:rsidRDefault="00577AB5">
            <w:pPr>
              <w:pStyle w:val="ConsPlusNormal"/>
            </w:pPr>
            <w:r>
              <w:t>г. Оренбург, ул. Волгоградская, д. 44/3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42792,50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42792,50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293.</w:t>
            </w:r>
          </w:p>
        </w:tc>
        <w:tc>
          <w:tcPr>
            <w:tcW w:w="2835" w:type="dxa"/>
          </w:tcPr>
          <w:p w:rsidR="00577AB5" w:rsidRDefault="00577AB5">
            <w:pPr>
              <w:pStyle w:val="ConsPlusNormal"/>
            </w:pPr>
            <w:r>
              <w:t>г. Оренбург, ул. Волгоградская, д. 5</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118271,30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118271,30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294.</w:t>
            </w:r>
          </w:p>
        </w:tc>
        <w:tc>
          <w:tcPr>
            <w:tcW w:w="2835" w:type="dxa"/>
          </w:tcPr>
          <w:p w:rsidR="00577AB5" w:rsidRDefault="00577AB5">
            <w:pPr>
              <w:pStyle w:val="ConsPlusNormal"/>
            </w:pPr>
            <w:r>
              <w:t>г. Оренбург, ул. Волгоградская, д. 5</w:t>
            </w:r>
          </w:p>
        </w:tc>
        <w:tc>
          <w:tcPr>
            <w:tcW w:w="1871" w:type="dxa"/>
          </w:tcPr>
          <w:p w:rsidR="00577AB5" w:rsidRDefault="00577AB5">
            <w:pPr>
              <w:pStyle w:val="ConsPlusNormal"/>
            </w:pPr>
            <w:r>
              <w:t>ремонт ВИСГВС</w:t>
            </w:r>
          </w:p>
        </w:tc>
        <w:tc>
          <w:tcPr>
            <w:tcW w:w="1417" w:type="dxa"/>
            <w:vAlign w:val="bottom"/>
          </w:tcPr>
          <w:p w:rsidR="00577AB5" w:rsidRDefault="00577AB5">
            <w:pPr>
              <w:pStyle w:val="ConsPlusNormal"/>
              <w:jc w:val="center"/>
            </w:pPr>
            <w:r>
              <w:t>пог. метров</w:t>
            </w:r>
          </w:p>
        </w:tc>
        <w:tc>
          <w:tcPr>
            <w:tcW w:w="1701" w:type="dxa"/>
            <w:vAlign w:val="bottom"/>
          </w:tcPr>
          <w:p w:rsidR="00577AB5" w:rsidRDefault="00577AB5">
            <w:pPr>
              <w:pStyle w:val="ConsPlusNormal"/>
              <w:jc w:val="center"/>
            </w:pPr>
            <w:r>
              <w:t>-</w:t>
            </w:r>
          </w:p>
        </w:tc>
        <w:tc>
          <w:tcPr>
            <w:tcW w:w="1871" w:type="dxa"/>
          </w:tcPr>
          <w:p w:rsidR="00577AB5" w:rsidRDefault="00577AB5">
            <w:pPr>
              <w:pStyle w:val="ConsPlusNormal"/>
              <w:jc w:val="center"/>
            </w:pPr>
            <w:r>
              <w:t>116904,98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116904,98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295.</w:t>
            </w:r>
          </w:p>
        </w:tc>
        <w:tc>
          <w:tcPr>
            <w:tcW w:w="2835" w:type="dxa"/>
          </w:tcPr>
          <w:p w:rsidR="00577AB5" w:rsidRDefault="00577AB5">
            <w:pPr>
              <w:pStyle w:val="ConsPlusNormal"/>
            </w:pPr>
            <w:r>
              <w:t xml:space="preserve">г. Оренбург, ул. </w:t>
            </w:r>
            <w:r>
              <w:lastRenderedPageBreak/>
              <w:t>Волгоградская, д. 5</w:t>
            </w:r>
          </w:p>
        </w:tc>
        <w:tc>
          <w:tcPr>
            <w:tcW w:w="1871" w:type="dxa"/>
          </w:tcPr>
          <w:p w:rsidR="00577AB5" w:rsidRDefault="00577AB5">
            <w:pPr>
              <w:pStyle w:val="ConsPlusNormal"/>
            </w:pPr>
            <w:r>
              <w:lastRenderedPageBreak/>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116068,64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116068,64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296.</w:t>
            </w:r>
          </w:p>
        </w:tc>
        <w:tc>
          <w:tcPr>
            <w:tcW w:w="2835" w:type="dxa"/>
          </w:tcPr>
          <w:p w:rsidR="00577AB5" w:rsidRDefault="00577AB5">
            <w:pPr>
              <w:pStyle w:val="ConsPlusNormal"/>
            </w:pPr>
            <w:r>
              <w:t>г. Оренбург, ул. Володарского, д. 6, к. А, литеры АА1 - А3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431,80</w:t>
            </w:r>
          </w:p>
        </w:tc>
        <w:tc>
          <w:tcPr>
            <w:tcW w:w="1871" w:type="dxa"/>
          </w:tcPr>
          <w:p w:rsidR="00577AB5" w:rsidRDefault="00577AB5">
            <w:pPr>
              <w:pStyle w:val="ConsPlusNormal"/>
              <w:jc w:val="center"/>
            </w:pPr>
            <w:r>
              <w:t>348075,98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348075,98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297.</w:t>
            </w:r>
          </w:p>
        </w:tc>
        <w:tc>
          <w:tcPr>
            <w:tcW w:w="2835" w:type="dxa"/>
          </w:tcPr>
          <w:p w:rsidR="00577AB5" w:rsidRDefault="00577AB5">
            <w:pPr>
              <w:pStyle w:val="ConsPlusNormal"/>
            </w:pPr>
            <w:r>
              <w:t>г. Оренбург, ул. Володарского, д. 6, к. А, литеры АА1 - А3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348075,99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348075,99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298.</w:t>
            </w:r>
          </w:p>
        </w:tc>
        <w:tc>
          <w:tcPr>
            <w:tcW w:w="2835" w:type="dxa"/>
          </w:tcPr>
          <w:p w:rsidR="00577AB5" w:rsidRDefault="00577AB5">
            <w:pPr>
              <w:pStyle w:val="ConsPlusNormal"/>
            </w:pPr>
            <w:r>
              <w:t>г. Оренбург, ул. Ворошилова, д. 7а</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36004,57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36004,57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299.</w:t>
            </w:r>
          </w:p>
        </w:tc>
        <w:tc>
          <w:tcPr>
            <w:tcW w:w="2835" w:type="dxa"/>
          </w:tcPr>
          <w:p w:rsidR="00577AB5" w:rsidRDefault="00577AB5">
            <w:pPr>
              <w:pStyle w:val="ConsPlusNormal"/>
            </w:pPr>
            <w:r>
              <w:t>г. Оренбург, ул. Восточная, д. 17</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95213,30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95213,30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300.</w:t>
            </w:r>
          </w:p>
        </w:tc>
        <w:tc>
          <w:tcPr>
            <w:tcW w:w="2835" w:type="dxa"/>
          </w:tcPr>
          <w:p w:rsidR="00577AB5" w:rsidRDefault="00577AB5">
            <w:pPr>
              <w:pStyle w:val="ConsPlusNormal"/>
            </w:pPr>
            <w:r>
              <w:t>г. Оренбург, ул. Восточная, д. 84</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47408,60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47408,60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301.</w:t>
            </w:r>
          </w:p>
        </w:tc>
        <w:tc>
          <w:tcPr>
            <w:tcW w:w="2835" w:type="dxa"/>
          </w:tcPr>
          <w:p w:rsidR="00577AB5" w:rsidRDefault="00577AB5">
            <w:pPr>
              <w:pStyle w:val="ConsPlusNormal"/>
            </w:pPr>
            <w:r>
              <w:t>г. Оренбург, ул. Гастелло, д. 90</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34648,28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34648,28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302.</w:t>
            </w:r>
          </w:p>
        </w:tc>
        <w:tc>
          <w:tcPr>
            <w:tcW w:w="2835" w:type="dxa"/>
          </w:tcPr>
          <w:p w:rsidR="00577AB5" w:rsidRDefault="00577AB5">
            <w:pPr>
              <w:pStyle w:val="ConsPlusNormal"/>
            </w:pPr>
            <w:r>
              <w:t>г. Оренбург, ул. Гая, д. 14</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65910,43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65910,43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303.</w:t>
            </w:r>
          </w:p>
        </w:tc>
        <w:tc>
          <w:tcPr>
            <w:tcW w:w="2835" w:type="dxa"/>
          </w:tcPr>
          <w:p w:rsidR="00577AB5" w:rsidRDefault="00577AB5">
            <w:pPr>
              <w:pStyle w:val="ConsPlusNormal"/>
            </w:pPr>
            <w:r>
              <w:t>г. Оренбург, ул. Гражданская, д. 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46717,39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46717,39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304.</w:t>
            </w:r>
          </w:p>
        </w:tc>
        <w:tc>
          <w:tcPr>
            <w:tcW w:w="2835" w:type="dxa"/>
          </w:tcPr>
          <w:p w:rsidR="00577AB5" w:rsidRDefault="00577AB5">
            <w:pPr>
              <w:pStyle w:val="ConsPlusNormal"/>
            </w:pPr>
            <w:r>
              <w:t>г. Оренбург, ул. Гражданская, д. 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50099,54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50099,54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305.</w:t>
            </w:r>
          </w:p>
        </w:tc>
        <w:tc>
          <w:tcPr>
            <w:tcW w:w="2835" w:type="dxa"/>
          </w:tcPr>
          <w:p w:rsidR="00577AB5" w:rsidRDefault="00577AB5">
            <w:pPr>
              <w:pStyle w:val="ConsPlusNormal"/>
            </w:pPr>
            <w:r>
              <w:t>г. Оренбург, ул. Гражданская, д. 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49931,08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49931,08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306.</w:t>
            </w:r>
          </w:p>
        </w:tc>
        <w:tc>
          <w:tcPr>
            <w:tcW w:w="2835" w:type="dxa"/>
          </w:tcPr>
          <w:p w:rsidR="00577AB5" w:rsidRDefault="00577AB5">
            <w:pPr>
              <w:pStyle w:val="ConsPlusNormal"/>
            </w:pPr>
            <w:r>
              <w:t xml:space="preserve">г. Оренбург, ул. </w:t>
            </w:r>
            <w:r>
              <w:lastRenderedPageBreak/>
              <w:t>Гражданская, д. 6</w:t>
            </w:r>
          </w:p>
        </w:tc>
        <w:tc>
          <w:tcPr>
            <w:tcW w:w="1871" w:type="dxa"/>
          </w:tcPr>
          <w:p w:rsidR="00577AB5" w:rsidRDefault="00577AB5">
            <w:pPr>
              <w:pStyle w:val="ConsPlusNormal"/>
            </w:pPr>
            <w:r>
              <w:lastRenderedPageBreak/>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45943,76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45943,76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307.</w:t>
            </w:r>
          </w:p>
        </w:tc>
        <w:tc>
          <w:tcPr>
            <w:tcW w:w="2835" w:type="dxa"/>
          </w:tcPr>
          <w:p w:rsidR="00577AB5" w:rsidRDefault="00577AB5">
            <w:pPr>
              <w:pStyle w:val="ConsPlusNormal"/>
            </w:pPr>
            <w:r>
              <w:t>г. Оренбург, ул. Даля,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494,77</w:t>
            </w:r>
          </w:p>
        </w:tc>
        <w:tc>
          <w:tcPr>
            <w:tcW w:w="1871" w:type="dxa"/>
          </w:tcPr>
          <w:p w:rsidR="00577AB5" w:rsidRDefault="00577AB5">
            <w:pPr>
              <w:pStyle w:val="ConsPlusNormal"/>
              <w:jc w:val="center"/>
            </w:pPr>
            <w:r>
              <w:t>36294,76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36294,76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308.</w:t>
            </w:r>
          </w:p>
        </w:tc>
        <w:tc>
          <w:tcPr>
            <w:tcW w:w="2835" w:type="dxa"/>
          </w:tcPr>
          <w:p w:rsidR="00577AB5" w:rsidRDefault="00577AB5">
            <w:pPr>
              <w:pStyle w:val="ConsPlusNormal"/>
            </w:pPr>
            <w:r>
              <w:t>г. Оренбург, ул. Дружбы, д. 10</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29336,00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29336,00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309.</w:t>
            </w:r>
          </w:p>
        </w:tc>
        <w:tc>
          <w:tcPr>
            <w:tcW w:w="2835" w:type="dxa"/>
          </w:tcPr>
          <w:p w:rsidR="00577AB5" w:rsidRDefault="00577AB5">
            <w:pPr>
              <w:pStyle w:val="ConsPlusNormal"/>
            </w:pPr>
            <w:r>
              <w:t>г. Оренбург, ул. Дружбы, д. 11/1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36446,00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36446,00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310.</w:t>
            </w:r>
          </w:p>
        </w:tc>
        <w:tc>
          <w:tcPr>
            <w:tcW w:w="2835" w:type="dxa"/>
          </w:tcPr>
          <w:p w:rsidR="00577AB5" w:rsidRDefault="00577AB5">
            <w:pPr>
              <w:pStyle w:val="ConsPlusNormal"/>
            </w:pPr>
            <w:r>
              <w:t>г. Оренбург, ул. Дружбы, д. 11/3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36446,00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36446,00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311.</w:t>
            </w:r>
          </w:p>
        </w:tc>
        <w:tc>
          <w:tcPr>
            <w:tcW w:w="2835" w:type="dxa"/>
          </w:tcPr>
          <w:p w:rsidR="00577AB5" w:rsidRDefault="00577AB5">
            <w:pPr>
              <w:pStyle w:val="ConsPlusNormal"/>
            </w:pPr>
            <w:r>
              <w:t>г. Оренбург, ул. Дружбы, д. 13</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23209,00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23209,00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312.</w:t>
            </w:r>
          </w:p>
        </w:tc>
        <w:tc>
          <w:tcPr>
            <w:tcW w:w="2835" w:type="dxa"/>
          </w:tcPr>
          <w:p w:rsidR="00577AB5" w:rsidRDefault="00577AB5">
            <w:pPr>
              <w:pStyle w:val="ConsPlusNormal"/>
            </w:pPr>
            <w:r>
              <w:t>г. Оренбург, ул. Дружбы, д. 3/2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32403,00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32403,00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313.</w:t>
            </w:r>
          </w:p>
        </w:tc>
        <w:tc>
          <w:tcPr>
            <w:tcW w:w="2835" w:type="dxa"/>
          </w:tcPr>
          <w:p w:rsidR="00577AB5" w:rsidRDefault="00577AB5">
            <w:pPr>
              <w:pStyle w:val="ConsPlusNormal"/>
            </w:pPr>
            <w:r>
              <w:t>г. Оренбург, ул. Дружбы, д. 3/3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36847,00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36847,00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314.</w:t>
            </w:r>
          </w:p>
        </w:tc>
        <w:tc>
          <w:tcPr>
            <w:tcW w:w="2835" w:type="dxa"/>
          </w:tcPr>
          <w:p w:rsidR="00577AB5" w:rsidRDefault="00577AB5">
            <w:pPr>
              <w:pStyle w:val="ConsPlusNormal"/>
            </w:pPr>
            <w:r>
              <w:t>г. Оренбург, ул. Дружбы, д. 3/4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38199,00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38199,00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315.</w:t>
            </w:r>
          </w:p>
        </w:tc>
        <w:tc>
          <w:tcPr>
            <w:tcW w:w="2835" w:type="dxa"/>
          </w:tcPr>
          <w:p w:rsidR="00577AB5" w:rsidRDefault="00577AB5">
            <w:pPr>
              <w:pStyle w:val="ConsPlusNormal"/>
            </w:pPr>
            <w:r>
              <w:t>г. Оренбург, ул. Дружбы, д. 6</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30967,00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30967,00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316.</w:t>
            </w:r>
          </w:p>
        </w:tc>
        <w:tc>
          <w:tcPr>
            <w:tcW w:w="2835" w:type="dxa"/>
          </w:tcPr>
          <w:p w:rsidR="00577AB5" w:rsidRDefault="00577AB5">
            <w:pPr>
              <w:pStyle w:val="ConsPlusNormal"/>
            </w:pPr>
            <w:r>
              <w:t>г. Оренбург, ул. Дружбы, д. 6/1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38728,00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38728,00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317.</w:t>
            </w:r>
          </w:p>
        </w:tc>
        <w:tc>
          <w:tcPr>
            <w:tcW w:w="2835" w:type="dxa"/>
          </w:tcPr>
          <w:p w:rsidR="00577AB5" w:rsidRDefault="00577AB5">
            <w:pPr>
              <w:pStyle w:val="ConsPlusNormal"/>
            </w:pPr>
            <w:r>
              <w:t>г. Оренбург, ул. Дружбы, д. 8</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39536,00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39536,00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lastRenderedPageBreak/>
              <w:t>318.</w:t>
            </w:r>
          </w:p>
        </w:tc>
        <w:tc>
          <w:tcPr>
            <w:tcW w:w="2835" w:type="dxa"/>
          </w:tcPr>
          <w:p w:rsidR="00577AB5" w:rsidRDefault="00577AB5">
            <w:pPr>
              <w:pStyle w:val="ConsPlusNormal"/>
            </w:pPr>
            <w:r>
              <w:t>г. Оренбург, ул. Желябова, д. 25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46170,82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46170,82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319.</w:t>
            </w:r>
          </w:p>
        </w:tc>
        <w:tc>
          <w:tcPr>
            <w:tcW w:w="2835" w:type="dxa"/>
          </w:tcPr>
          <w:p w:rsidR="00577AB5" w:rsidRDefault="00577AB5">
            <w:pPr>
              <w:pStyle w:val="ConsPlusNormal"/>
            </w:pPr>
            <w:r>
              <w:t>г. Оренбург, ул. Желябова, д. 29</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78713,66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78713,66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320.</w:t>
            </w:r>
          </w:p>
        </w:tc>
        <w:tc>
          <w:tcPr>
            <w:tcW w:w="2835" w:type="dxa"/>
          </w:tcPr>
          <w:p w:rsidR="00577AB5" w:rsidRDefault="00577AB5">
            <w:pPr>
              <w:pStyle w:val="ConsPlusNormal"/>
            </w:pPr>
            <w:r>
              <w:t>г. Оренбург, ул. Карагандинская, д. 34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78097,00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78097,00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321.</w:t>
            </w:r>
          </w:p>
        </w:tc>
        <w:tc>
          <w:tcPr>
            <w:tcW w:w="2835" w:type="dxa"/>
          </w:tcPr>
          <w:p w:rsidR="00577AB5" w:rsidRDefault="00577AB5">
            <w:pPr>
              <w:pStyle w:val="ConsPlusNormal"/>
            </w:pPr>
            <w:r>
              <w:t>г. Оренбург, ул. Кирова, д. 54а</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99298,49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99298,49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322.</w:t>
            </w:r>
          </w:p>
        </w:tc>
        <w:tc>
          <w:tcPr>
            <w:tcW w:w="2835" w:type="dxa"/>
          </w:tcPr>
          <w:p w:rsidR="00577AB5" w:rsidRDefault="00577AB5">
            <w:pPr>
              <w:pStyle w:val="ConsPlusNormal"/>
            </w:pPr>
            <w:r>
              <w:t>г. Оренбург, ул. Кирова, д. 54а</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104138,91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104138,91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323.</w:t>
            </w:r>
          </w:p>
        </w:tc>
        <w:tc>
          <w:tcPr>
            <w:tcW w:w="2835" w:type="dxa"/>
          </w:tcPr>
          <w:p w:rsidR="00577AB5" w:rsidRDefault="00577AB5">
            <w:pPr>
              <w:pStyle w:val="ConsPlusNormal"/>
            </w:pPr>
            <w:r>
              <w:t>г. Оренбург, ул. Кирова, д. 54а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493,63</w:t>
            </w:r>
          </w:p>
        </w:tc>
        <w:tc>
          <w:tcPr>
            <w:tcW w:w="1871" w:type="dxa"/>
          </w:tcPr>
          <w:p w:rsidR="00577AB5" w:rsidRDefault="00577AB5">
            <w:pPr>
              <w:pStyle w:val="ConsPlusNormal"/>
              <w:jc w:val="center"/>
            </w:pPr>
            <w:r>
              <w:t>48725,28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48725,28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324.</w:t>
            </w:r>
          </w:p>
        </w:tc>
        <w:tc>
          <w:tcPr>
            <w:tcW w:w="2835" w:type="dxa"/>
          </w:tcPr>
          <w:p w:rsidR="00577AB5" w:rsidRDefault="00577AB5">
            <w:pPr>
              <w:pStyle w:val="ConsPlusNormal"/>
            </w:pPr>
            <w:r>
              <w:t>г. Оренбург, ул. Кольцевая, д. 9</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92061,43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92061,43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325.</w:t>
            </w:r>
          </w:p>
        </w:tc>
        <w:tc>
          <w:tcPr>
            <w:tcW w:w="2835" w:type="dxa"/>
          </w:tcPr>
          <w:p w:rsidR="00577AB5" w:rsidRDefault="00577AB5">
            <w:pPr>
              <w:pStyle w:val="ConsPlusNormal"/>
            </w:pPr>
            <w:r>
              <w:t>г. Оренбург, ул. Комсомольская, д. 85, литера 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146023,40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146023,40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326.</w:t>
            </w:r>
          </w:p>
        </w:tc>
        <w:tc>
          <w:tcPr>
            <w:tcW w:w="2835" w:type="dxa"/>
          </w:tcPr>
          <w:p w:rsidR="00577AB5" w:rsidRDefault="00577AB5">
            <w:pPr>
              <w:pStyle w:val="ConsPlusNormal"/>
            </w:pPr>
            <w:r>
              <w:t>г. Оренбург, ул. Конституции СССР, д. 12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100764,78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100764,78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327.</w:t>
            </w:r>
          </w:p>
        </w:tc>
        <w:tc>
          <w:tcPr>
            <w:tcW w:w="2835" w:type="dxa"/>
          </w:tcPr>
          <w:p w:rsidR="00577AB5" w:rsidRDefault="00577AB5">
            <w:pPr>
              <w:pStyle w:val="ConsPlusNormal"/>
            </w:pPr>
            <w:r>
              <w:t>г. Оренбург, ул. Конституции СССР, д. 16</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81129,95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81129,95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328.</w:t>
            </w:r>
          </w:p>
        </w:tc>
        <w:tc>
          <w:tcPr>
            <w:tcW w:w="2835" w:type="dxa"/>
          </w:tcPr>
          <w:p w:rsidR="00577AB5" w:rsidRDefault="00577AB5">
            <w:pPr>
              <w:pStyle w:val="ConsPlusNormal"/>
            </w:pPr>
            <w:r>
              <w:t>г. Оренбург, ул. Конституции СССР, д. 22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54420,75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54420,75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329.</w:t>
            </w:r>
          </w:p>
        </w:tc>
        <w:tc>
          <w:tcPr>
            <w:tcW w:w="2835" w:type="dxa"/>
          </w:tcPr>
          <w:p w:rsidR="00577AB5" w:rsidRDefault="00577AB5">
            <w:pPr>
              <w:pStyle w:val="ConsPlusNormal"/>
            </w:pPr>
            <w:r>
              <w:t>г. Оренбург, ул. Конституции СССР, д. 24/1, к. 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76497,49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76497,49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330.</w:t>
            </w:r>
          </w:p>
        </w:tc>
        <w:tc>
          <w:tcPr>
            <w:tcW w:w="2835" w:type="dxa"/>
          </w:tcPr>
          <w:p w:rsidR="00577AB5" w:rsidRDefault="00577AB5">
            <w:pPr>
              <w:pStyle w:val="ConsPlusNormal"/>
            </w:pPr>
            <w:r>
              <w:t>г. Оренбург, ул. Конституции СССР, д. 24/1, к. 1</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77452,21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77452,21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331.</w:t>
            </w:r>
          </w:p>
        </w:tc>
        <w:tc>
          <w:tcPr>
            <w:tcW w:w="2835" w:type="dxa"/>
          </w:tcPr>
          <w:p w:rsidR="00577AB5" w:rsidRDefault="00577AB5">
            <w:pPr>
              <w:pStyle w:val="ConsPlusNormal"/>
            </w:pPr>
            <w:r>
              <w:t>г. Оренбург, ул. Конституции СССР, д. 24/1, к. 2</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76159,20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76159,20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332.</w:t>
            </w:r>
          </w:p>
        </w:tc>
        <w:tc>
          <w:tcPr>
            <w:tcW w:w="2835" w:type="dxa"/>
          </w:tcPr>
          <w:p w:rsidR="00577AB5" w:rsidRDefault="00577AB5">
            <w:pPr>
              <w:pStyle w:val="ConsPlusNormal"/>
            </w:pPr>
            <w:r>
              <w:t>г. Оренбург, ул. Конституции СССР, д. 24/1, к. 2</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77113,92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77113,92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333.</w:t>
            </w:r>
          </w:p>
        </w:tc>
        <w:tc>
          <w:tcPr>
            <w:tcW w:w="2835" w:type="dxa"/>
          </w:tcPr>
          <w:p w:rsidR="00577AB5" w:rsidRDefault="00577AB5">
            <w:pPr>
              <w:pStyle w:val="ConsPlusNormal"/>
            </w:pPr>
            <w:r>
              <w:t>г. Оренбург, ул. Конституции СССР, д. 28/4</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23209,00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23209,00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334.</w:t>
            </w:r>
          </w:p>
        </w:tc>
        <w:tc>
          <w:tcPr>
            <w:tcW w:w="2835" w:type="dxa"/>
          </w:tcPr>
          <w:p w:rsidR="00577AB5" w:rsidRDefault="00577AB5">
            <w:pPr>
              <w:pStyle w:val="ConsPlusNormal"/>
            </w:pPr>
            <w:r>
              <w:t>г. Оренбург, ул. Конституции СССР, д. 8</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74319,83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74319,83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335.</w:t>
            </w:r>
          </w:p>
        </w:tc>
        <w:tc>
          <w:tcPr>
            <w:tcW w:w="2835" w:type="dxa"/>
          </w:tcPr>
          <w:p w:rsidR="00577AB5" w:rsidRDefault="00577AB5">
            <w:pPr>
              <w:pStyle w:val="ConsPlusNormal"/>
            </w:pPr>
            <w:r>
              <w:t>г. Оренбург, ул. Конституции СССР, д. 8</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74872,03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74872,03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336.</w:t>
            </w:r>
          </w:p>
        </w:tc>
        <w:tc>
          <w:tcPr>
            <w:tcW w:w="2835" w:type="dxa"/>
          </w:tcPr>
          <w:p w:rsidR="00577AB5" w:rsidRDefault="00577AB5">
            <w:pPr>
              <w:pStyle w:val="ConsPlusNormal"/>
            </w:pPr>
            <w:r>
              <w:t>г. Оренбург, ул. Конституции СССР, д. 9</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41617,73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41617,73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337.</w:t>
            </w:r>
          </w:p>
        </w:tc>
        <w:tc>
          <w:tcPr>
            <w:tcW w:w="2835" w:type="dxa"/>
          </w:tcPr>
          <w:p w:rsidR="00577AB5" w:rsidRDefault="00577AB5">
            <w:pPr>
              <w:pStyle w:val="ConsPlusNormal"/>
            </w:pPr>
            <w:r>
              <w:t>г. Оренбург, ул. Котова, д. 99а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69728,10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69728,10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338.</w:t>
            </w:r>
          </w:p>
        </w:tc>
        <w:tc>
          <w:tcPr>
            <w:tcW w:w="2835" w:type="dxa"/>
          </w:tcPr>
          <w:p w:rsidR="00577AB5" w:rsidRDefault="00577AB5">
            <w:pPr>
              <w:pStyle w:val="ConsPlusNormal"/>
            </w:pPr>
            <w:r>
              <w:t>г. Оренбург, ул. Краснознаменная, д. 9а, литера А1</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56723,02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56723,02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339.</w:t>
            </w:r>
          </w:p>
        </w:tc>
        <w:tc>
          <w:tcPr>
            <w:tcW w:w="2835" w:type="dxa"/>
          </w:tcPr>
          <w:p w:rsidR="00577AB5" w:rsidRDefault="00577AB5">
            <w:pPr>
              <w:pStyle w:val="ConsPlusNormal"/>
            </w:pPr>
            <w:r>
              <w:t>г. Оренбург, ул. Кривцова, д. 1а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52838,95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52838,95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340.</w:t>
            </w:r>
          </w:p>
        </w:tc>
        <w:tc>
          <w:tcPr>
            <w:tcW w:w="2835" w:type="dxa"/>
          </w:tcPr>
          <w:p w:rsidR="00577AB5" w:rsidRDefault="00577AB5">
            <w:pPr>
              <w:pStyle w:val="ConsPlusNormal"/>
            </w:pPr>
            <w:r>
              <w:t>г. Оренбург, ул. Курганская, д. 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74003,38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74003,38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341.</w:t>
            </w:r>
          </w:p>
        </w:tc>
        <w:tc>
          <w:tcPr>
            <w:tcW w:w="2835" w:type="dxa"/>
          </w:tcPr>
          <w:p w:rsidR="00577AB5" w:rsidRDefault="00577AB5">
            <w:pPr>
              <w:pStyle w:val="ConsPlusNormal"/>
            </w:pPr>
            <w:r>
              <w:t>г. Оренбург, ул. Лабужского, д. 2а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74999,28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74999,28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342.</w:t>
            </w:r>
          </w:p>
        </w:tc>
        <w:tc>
          <w:tcPr>
            <w:tcW w:w="2835" w:type="dxa"/>
          </w:tcPr>
          <w:p w:rsidR="00577AB5" w:rsidRDefault="00577AB5">
            <w:pPr>
              <w:pStyle w:val="ConsPlusNormal"/>
            </w:pPr>
            <w:r>
              <w:t>г. Оренбург, ул. Луговая, д. 92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36840,21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36840,21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343.</w:t>
            </w:r>
          </w:p>
        </w:tc>
        <w:tc>
          <w:tcPr>
            <w:tcW w:w="2835" w:type="dxa"/>
          </w:tcPr>
          <w:p w:rsidR="00577AB5" w:rsidRDefault="00577AB5">
            <w:pPr>
              <w:pStyle w:val="ConsPlusNormal"/>
            </w:pPr>
            <w:r>
              <w:t>г. Оренбург, ул. Луговая, д. 92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64747,56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64747,56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344.</w:t>
            </w:r>
          </w:p>
        </w:tc>
        <w:tc>
          <w:tcPr>
            <w:tcW w:w="2835" w:type="dxa"/>
          </w:tcPr>
          <w:p w:rsidR="00577AB5" w:rsidRDefault="00577AB5">
            <w:pPr>
              <w:pStyle w:val="ConsPlusNormal"/>
            </w:pPr>
            <w:r>
              <w:t>г. Оренбург, ул. Львовская, д. 122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53470,93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53470,93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345.</w:t>
            </w:r>
          </w:p>
        </w:tc>
        <w:tc>
          <w:tcPr>
            <w:tcW w:w="2835" w:type="dxa"/>
          </w:tcPr>
          <w:p w:rsidR="00577AB5" w:rsidRDefault="00577AB5">
            <w:pPr>
              <w:pStyle w:val="ConsPlusNormal"/>
            </w:pPr>
            <w:r>
              <w:t>г. Оренбург, ул. Львовская, д. 122</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10868,42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10868,42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346.</w:t>
            </w:r>
          </w:p>
        </w:tc>
        <w:tc>
          <w:tcPr>
            <w:tcW w:w="2835" w:type="dxa"/>
          </w:tcPr>
          <w:p w:rsidR="00577AB5" w:rsidRDefault="00577AB5">
            <w:pPr>
              <w:pStyle w:val="ConsPlusNormal"/>
            </w:pPr>
            <w:r>
              <w:t>г. Оренбург, ул. Мало-Мельничная, д. 36а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89407,20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89407,20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347.</w:t>
            </w:r>
          </w:p>
        </w:tc>
        <w:tc>
          <w:tcPr>
            <w:tcW w:w="2835" w:type="dxa"/>
          </w:tcPr>
          <w:p w:rsidR="00577AB5" w:rsidRDefault="00577AB5">
            <w:pPr>
              <w:pStyle w:val="ConsPlusNormal"/>
            </w:pPr>
            <w:r>
              <w:t>г. Оренбург, ул. Мало-Мельничная, д. 36а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100961,79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100961,79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348.</w:t>
            </w:r>
          </w:p>
        </w:tc>
        <w:tc>
          <w:tcPr>
            <w:tcW w:w="2835" w:type="dxa"/>
          </w:tcPr>
          <w:p w:rsidR="00577AB5" w:rsidRDefault="00577AB5">
            <w:pPr>
              <w:pStyle w:val="ConsPlusNormal"/>
            </w:pPr>
            <w:r>
              <w:t>г. Оренбург, ул. Мало-Мельничная, д. 36б</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70535,08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70535,08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349.</w:t>
            </w:r>
          </w:p>
        </w:tc>
        <w:tc>
          <w:tcPr>
            <w:tcW w:w="2835" w:type="dxa"/>
          </w:tcPr>
          <w:p w:rsidR="00577AB5" w:rsidRDefault="00577AB5">
            <w:pPr>
              <w:pStyle w:val="ConsPlusNormal"/>
            </w:pPr>
            <w:r>
              <w:t>г. Оренбург, ул. Мало-Мельничная, д. 38б</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1059,92</w:t>
            </w:r>
          </w:p>
        </w:tc>
        <w:tc>
          <w:tcPr>
            <w:tcW w:w="1871" w:type="dxa"/>
          </w:tcPr>
          <w:p w:rsidR="00577AB5" w:rsidRDefault="00577AB5">
            <w:pPr>
              <w:pStyle w:val="ConsPlusNormal"/>
              <w:jc w:val="center"/>
            </w:pPr>
            <w:r>
              <w:t>86065,27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86065,27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350.</w:t>
            </w:r>
          </w:p>
        </w:tc>
        <w:tc>
          <w:tcPr>
            <w:tcW w:w="2835" w:type="dxa"/>
          </w:tcPr>
          <w:p w:rsidR="00577AB5" w:rsidRDefault="00577AB5">
            <w:pPr>
              <w:pStyle w:val="ConsPlusNormal"/>
            </w:pPr>
            <w:r>
              <w:t>г. Оренбург, ул. Мало-Мельничная, д. 40а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1081,7</w:t>
            </w:r>
          </w:p>
        </w:tc>
        <w:tc>
          <w:tcPr>
            <w:tcW w:w="1871" w:type="dxa"/>
          </w:tcPr>
          <w:p w:rsidR="00577AB5" w:rsidRDefault="00577AB5">
            <w:pPr>
              <w:pStyle w:val="ConsPlusNormal"/>
              <w:jc w:val="center"/>
            </w:pPr>
            <w:r>
              <w:t>89625,25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89625,25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351.</w:t>
            </w:r>
          </w:p>
        </w:tc>
        <w:tc>
          <w:tcPr>
            <w:tcW w:w="2835" w:type="dxa"/>
          </w:tcPr>
          <w:p w:rsidR="00577AB5" w:rsidRDefault="00577AB5">
            <w:pPr>
              <w:pStyle w:val="ConsPlusNormal"/>
            </w:pPr>
            <w:r>
              <w:t>г. Оренбург, ул. Мало-Мельничная, д. 40б</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60774,95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60774,95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352.</w:t>
            </w:r>
          </w:p>
        </w:tc>
        <w:tc>
          <w:tcPr>
            <w:tcW w:w="2835" w:type="dxa"/>
          </w:tcPr>
          <w:p w:rsidR="00577AB5" w:rsidRDefault="00577AB5">
            <w:pPr>
              <w:pStyle w:val="ConsPlusNormal"/>
            </w:pPr>
            <w:r>
              <w:t>г. Оренбург, ул. Маршала Жукова, д. 24/1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89387,13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89387,13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353.</w:t>
            </w:r>
          </w:p>
        </w:tc>
        <w:tc>
          <w:tcPr>
            <w:tcW w:w="2835" w:type="dxa"/>
          </w:tcPr>
          <w:p w:rsidR="00577AB5" w:rsidRDefault="00577AB5">
            <w:pPr>
              <w:pStyle w:val="ConsPlusNormal"/>
            </w:pPr>
            <w:r>
              <w:t>г. Оренбург, ул. Маршала Жукова, д. 29</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88383,40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88383,40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354.</w:t>
            </w:r>
          </w:p>
        </w:tc>
        <w:tc>
          <w:tcPr>
            <w:tcW w:w="2835" w:type="dxa"/>
          </w:tcPr>
          <w:p w:rsidR="00577AB5" w:rsidRDefault="00577AB5">
            <w:pPr>
              <w:pStyle w:val="ConsPlusNormal"/>
            </w:pPr>
            <w:r>
              <w:t>г. Оренбург, ул. Мира, д. 12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76676,32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76676,32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355.</w:t>
            </w:r>
          </w:p>
        </w:tc>
        <w:tc>
          <w:tcPr>
            <w:tcW w:w="2835" w:type="dxa"/>
          </w:tcPr>
          <w:p w:rsidR="00577AB5" w:rsidRDefault="00577AB5">
            <w:pPr>
              <w:pStyle w:val="ConsPlusNormal"/>
            </w:pPr>
            <w:r>
              <w:t>г. Оренбург, ул. Мира, д. 12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100997,51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100997,51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356.</w:t>
            </w:r>
          </w:p>
        </w:tc>
        <w:tc>
          <w:tcPr>
            <w:tcW w:w="2835" w:type="dxa"/>
          </w:tcPr>
          <w:p w:rsidR="00577AB5" w:rsidRDefault="00577AB5">
            <w:pPr>
              <w:pStyle w:val="ConsPlusNormal"/>
            </w:pPr>
            <w:r>
              <w:t>г. Оренбург, ул. Мира, д. 4</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103212,95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103212,95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357.</w:t>
            </w:r>
          </w:p>
        </w:tc>
        <w:tc>
          <w:tcPr>
            <w:tcW w:w="2835" w:type="dxa"/>
          </w:tcPr>
          <w:p w:rsidR="00577AB5" w:rsidRDefault="00577AB5">
            <w:pPr>
              <w:pStyle w:val="ConsPlusNormal"/>
            </w:pPr>
            <w:r>
              <w:t>г. Оренбург, ул. Мира, д. 6</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106028,30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106028,30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358.</w:t>
            </w:r>
          </w:p>
        </w:tc>
        <w:tc>
          <w:tcPr>
            <w:tcW w:w="2835" w:type="dxa"/>
          </w:tcPr>
          <w:p w:rsidR="00577AB5" w:rsidRDefault="00577AB5">
            <w:pPr>
              <w:pStyle w:val="ConsPlusNormal"/>
            </w:pPr>
            <w:r>
              <w:t>г. Оренбург, ул. Мира, д. 8</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80080,52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80080,52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359.</w:t>
            </w:r>
          </w:p>
        </w:tc>
        <w:tc>
          <w:tcPr>
            <w:tcW w:w="2835" w:type="dxa"/>
          </w:tcPr>
          <w:p w:rsidR="00577AB5" w:rsidRDefault="00577AB5">
            <w:pPr>
              <w:pStyle w:val="ConsPlusNormal"/>
            </w:pPr>
            <w:r>
              <w:t>г. Оренбург, ул. Мира, д. 8</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81313,89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81313,89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360.</w:t>
            </w:r>
          </w:p>
        </w:tc>
        <w:tc>
          <w:tcPr>
            <w:tcW w:w="2835" w:type="dxa"/>
          </w:tcPr>
          <w:p w:rsidR="00577AB5" w:rsidRDefault="00577AB5">
            <w:pPr>
              <w:pStyle w:val="ConsPlusNormal"/>
            </w:pPr>
            <w:r>
              <w:t>г. Оренбург, ул. Народная, д. 14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64603,38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64603,38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361.</w:t>
            </w:r>
          </w:p>
        </w:tc>
        <w:tc>
          <w:tcPr>
            <w:tcW w:w="2835" w:type="dxa"/>
          </w:tcPr>
          <w:p w:rsidR="00577AB5" w:rsidRDefault="00577AB5">
            <w:pPr>
              <w:pStyle w:val="ConsPlusNormal"/>
            </w:pPr>
            <w:r>
              <w:t>г. Оренбург, ул. Народная, д. 16</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90337,01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90337,01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362.</w:t>
            </w:r>
          </w:p>
        </w:tc>
        <w:tc>
          <w:tcPr>
            <w:tcW w:w="2835" w:type="dxa"/>
          </w:tcPr>
          <w:p w:rsidR="00577AB5" w:rsidRDefault="00577AB5">
            <w:pPr>
              <w:pStyle w:val="ConsPlusNormal"/>
            </w:pPr>
            <w:r>
              <w:t>г. Оренбург, ул. Народная, д. 18</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75447,37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75447,37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363.</w:t>
            </w:r>
          </w:p>
        </w:tc>
        <w:tc>
          <w:tcPr>
            <w:tcW w:w="2835" w:type="dxa"/>
          </w:tcPr>
          <w:p w:rsidR="00577AB5" w:rsidRDefault="00577AB5">
            <w:pPr>
              <w:pStyle w:val="ConsPlusNormal"/>
            </w:pPr>
            <w:r>
              <w:t>г. Оренбург, ул. Народная, д. 25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33612,83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33612,83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364.</w:t>
            </w:r>
          </w:p>
        </w:tc>
        <w:tc>
          <w:tcPr>
            <w:tcW w:w="2835" w:type="dxa"/>
          </w:tcPr>
          <w:p w:rsidR="00577AB5" w:rsidRDefault="00577AB5">
            <w:pPr>
              <w:pStyle w:val="ConsPlusNormal"/>
            </w:pPr>
            <w:r>
              <w:t>г. Оренбург, ул. Народная, д. 25</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82513,87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82513,87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365.</w:t>
            </w:r>
          </w:p>
        </w:tc>
        <w:tc>
          <w:tcPr>
            <w:tcW w:w="2835" w:type="dxa"/>
          </w:tcPr>
          <w:p w:rsidR="00577AB5" w:rsidRDefault="00577AB5">
            <w:pPr>
              <w:pStyle w:val="ConsPlusNormal"/>
            </w:pPr>
            <w:r>
              <w:t>г. Оренбург, ул. Народная, д. 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64860,95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64860,95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366.</w:t>
            </w:r>
          </w:p>
        </w:tc>
        <w:tc>
          <w:tcPr>
            <w:tcW w:w="2835" w:type="dxa"/>
          </w:tcPr>
          <w:p w:rsidR="00577AB5" w:rsidRDefault="00577AB5">
            <w:pPr>
              <w:pStyle w:val="ConsPlusNormal"/>
            </w:pPr>
            <w:r>
              <w:t>г. Оренбург, ул. Новая, д. 10/1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95646,07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95646,07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367.</w:t>
            </w:r>
          </w:p>
        </w:tc>
        <w:tc>
          <w:tcPr>
            <w:tcW w:w="2835" w:type="dxa"/>
          </w:tcPr>
          <w:p w:rsidR="00577AB5" w:rsidRDefault="00577AB5">
            <w:pPr>
              <w:pStyle w:val="ConsPlusNormal"/>
            </w:pPr>
            <w:r>
              <w:t>г. Оренбург, ул. Новая, д. 10/2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33739,24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33739,24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368.</w:t>
            </w:r>
          </w:p>
        </w:tc>
        <w:tc>
          <w:tcPr>
            <w:tcW w:w="2835" w:type="dxa"/>
          </w:tcPr>
          <w:p w:rsidR="00577AB5" w:rsidRDefault="00577AB5">
            <w:pPr>
              <w:pStyle w:val="ConsPlusNormal"/>
            </w:pPr>
            <w:r>
              <w:t>г. Оренбург, ул. Новая, д. 15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102324,31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102324,31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369.</w:t>
            </w:r>
          </w:p>
        </w:tc>
        <w:tc>
          <w:tcPr>
            <w:tcW w:w="2835" w:type="dxa"/>
          </w:tcPr>
          <w:p w:rsidR="00577AB5" w:rsidRDefault="00577AB5">
            <w:pPr>
              <w:pStyle w:val="ConsPlusNormal"/>
            </w:pPr>
            <w:r>
              <w:t>г. Оренбург, ул. Новая, д. 15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32681,27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32681,27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370.</w:t>
            </w:r>
          </w:p>
        </w:tc>
        <w:tc>
          <w:tcPr>
            <w:tcW w:w="2835" w:type="dxa"/>
          </w:tcPr>
          <w:p w:rsidR="00577AB5" w:rsidRDefault="00577AB5">
            <w:pPr>
              <w:pStyle w:val="ConsPlusNormal"/>
            </w:pPr>
            <w:r>
              <w:t>г. Оренбург, ул. Новая, д. 7/1</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60260,43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60260,43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371.</w:t>
            </w:r>
          </w:p>
        </w:tc>
        <w:tc>
          <w:tcPr>
            <w:tcW w:w="2835" w:type="dxa"/>
          </w:tcPr>
          <w:p w:rsidR="00577AB5" w:rsidRDefault="00577AB5">
            <w:pPr>
              <w:pStyle w:val="ConsPlusNormal"/>
            </w:pPr>
            <w:r>
              <w:t>г. Оренбург, ул. Одесская, д. 142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33473,00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33473,00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372.</w:t>
            </w:r>
          </w:p>
        </w:tc>
        <w:tc>
          <w:tcPr>
            <w:tcW w:w="2835" w:type="dxa"/>
          </w:tcPr>
          <w:p w:rsidR="00577AB5" w:rsidRDefault="00577AB5">
            <w:pPr>
              <w:pStyle w:val="ConsPlusNormal"/>
            </w:pPr>
            <w:r>
              <w:t>г. Оренбург, ул. Орская, д. 47</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38693,72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38693,72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373.</w:t>
            </w:r>
          </w:p>
        </w:tc>
        <w:tc>
          <w:tcPr>
            <w:tcW w:w="2835" w:type="dxa"/>
          </w:tcPr>
          <w:p w:rsidR="00577AB5" w:rsidRDefault="00577AB5">
            <w:pPr>
              <w:pStyle w:val="ConsPlusNormal"/>
            </w:pPr>
            <w:r>
              <w:t>г. Оренбург, ул. Охотская, д. 16</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36407,61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36407,61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374.</w:t>
            </w:r>
          </w:p>
        </w:tc>
        <w:tc>
          <w:tcPr>
            <w:tcW w:w="2835" w:type="dxa"/>
          </w:tcPr>
          <w:p w:rsidR="00577AB5" w:rsidRDefault="00577AB5">
            <w:pPr>
              <w:pStyle w:val="ConsPlusNormal"/>
            </w:pPr>
            <w:r>
              <w:t>г. Оренбург, ул. Охотская, д. 16</w:t>
            </w:r>
          </w:p>
        </w:tc>
        <w:tc>
          <w:tcPr>
            <w:tcW w:w="1871" w:type="dxa"/>
          </w:tcPr>
          <w:p w:rsidR="00577AB5" w:rsidRDefault="00577AB5">
            <w:pPr>
              <w:pStyle w:val="ConsPlusNormal"/>
            </w:pPr>
            <w:r>
              <w:t>ремонт ВИСГВС</w:t>
            </w:r>
          </w:p>
        </w:tc>
        <w:tc>
          <w:tcPr>
            <w:tcW w:w="1417" w:type="dxa"/>
            <w:vAlign w:val="bottom"/>
          </w:tcPr>
          <w:p w:rsidR="00577AB5" w:rsidRDefault="00577AB5">
            <w:pPr>
              <w:pStyle w:val="ConsPlusNormal"/>
              <w:jc w:val="center"/>
            </w:pPr>
            <w:r>
              <w:t>пог. метров</w:t>
            </w:r>
          </w:p>
        </w:tc>
        <w:tc>
          <w:tcPr>
            <w:tcW w:w="1701" w:type="dxa"/>
            <w:vAlign w:val="bottom"/>
          </w:tcPr>
          <w:p w:rsidR="00577AB5" w:rsidRDefault="00577AB5">
            <w:pPr>
              <w:pStyle w:val="ConsPlusNormal"/>
              <w:jc w:val="center"/>
            </w:pPr>
            <w:r>
              <w:t>-</w:t>
            </w:r>
          </w:p>
        </w:tc>
        <w:tc>
          <w:tcPr>
            <w:tcW w:w="1871" w:type="dxa"/>
          </w:tcPr>
          <w:p w:rsidR="00577AB5" w:rsidRDefault="00577AB5">
            <w:pPr>
              <w:pStyle w:val="ConsPlusNormal"/>
              <w:jc w:val="center"/>
            </w:pPr>
            <w:r>
              <w:t>35820,52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35820,52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375.</w:t>
            </w:r>
          </w:p>
        </w:tc>
        <w:tc>
          <w:tcPr>
            <w:tcW w:w="2835" w:type="dxa"/>
          </w:tcPr>
          <w:p w:rsidR="00577AB5" w:rsidRDefault="00577AB5">
            <w:pPr>
              <w:pStyle w:val="ConsPlusNormal"/>
            </w:pPr>
            <w:r>
              <w:t>г. Оренбург, ул. Охотская, д. 16</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36407,61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36407,61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376.</w:t>
            </w:r>
          </w:p>
        </w:tc>
        <w:tc>
          <w:tcPr>
            <w:tcW w:w="2835" w:type="dxa"/>
          </w:tcPr>
          <w:p w:rsidR="00577AB5" w:rsidRDefault="00577AB5">
            <w:pPr>
              <w:pStyle w:val="ConsPlusNormal"/>
            </w:pPr>
            <w:r>
              <w:t>г. Оренбург, ул. Подурова,д. 70/1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31017,86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31017,86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377.</w:t>
            </w:r>
          </w:p>
        </w:tc>
        <w:tc>
          <w:tcPr>
            <w:tcW w:w="2835" w:type="dxa"/>
          </w:tcPr>
          <w:p w:rsidR="00577AB5" w:rsidRDefault="00577AB5">
            <w:pPr>
              <w:pStyle w:val="ConsPlusNormal"/>
            </w:pPr>
            <w:r>
              <w:t>г. Оренбург, ул. Полигонная, д. 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41128,35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41128,35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378.</w:t>
            </w:r>
          </w:p>
        </w:tc>
        <w:tc>
          <w:tcPr>
            <w:tcW w:w="2835" w:type="dxa"/>
          </w:tcPr>
          <w:p w:rsidR="00577AB5" w:rsidRDefault="00577AB5">
            <w:pPr>
              <w:pStyle w:val="ConsPlusNormal"/>
            </w:pPr>
            <w:r>
              <w:t>г. Оренбург, ул. Полигонная, д. 6</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23209,00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23209,00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379.</w:t>
            </w:r>
          </w:p>
        </w:tc>
        <w:tc>
          <w:tcPr>
            <w:tcW w:w="2835" w:type="dxa"/>
          </w:tcPr>
          <w:p w:rsidR="00577AB5" w:rsidRDefault="00577AB5">
            <w:pPr>
              <w:pStyle w:val="ConsPlusNormal"/>
            </w:pPr>
            <w:r>
              <w:t>г. Оренбург, ул. Полигонная, д. 32в</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380.</w:t>
            </w:r>
          </w:p>
        </w:tc>
        <w:tc>
          <w:tcPr>
            <w:tcW w:w="2835" w:type="dxa"/>
          </w:tcPr>
          <w:p w:rsidR="00577AB5" w:rsidRDefault="00577AB5">
            <w:pPr>
              <w:pStyle w:val="ConsPlusNormal"/>
            </w:pPr>
            <w:r>
              <w:t>г. Оренбург, ул. Полтавская, д. 82а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170,15</w:t>
            </w:r>
          </w:p>
        </w:tc>
        <w:tc>
          <w:tcPr>
            <w:tcW w:w="1871" w:type="dxa"/>
          </w:tcPr>
          <w:p w:rsidR="00577AB5" w:rsidRDefault="00577AB5">
            <w:pPr>
              <w:pStyle w:val="ConsPlusNormal"/>
              <w:jc w:val="center"/>
            </w:pPr>
            <w:r>
              <w:t>29876,53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29876,53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381.</w:t>
            </w:r>
          </w:p>
        </w:tc>
        <w:tc>
          <w:tcPr>
            <w:tcW w:w="2835" w:type="dxa"/>
          </w:tcPr>
          <w:p w:rsidR="00577AB5" w:rsidRDefault="00577AB5">
            <w:pPr>
              <w:pStyle w:val="ConsPlusNormal"/>
            </w:pPr>
            <w:r>
              <w:t>г. Оренбург, ул. Полтавская, д. 86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322,45</w:t>
            </w:r>
          </w:p>
        </w:tc>
        <w:tc>
          <w:tcPr>
            <w:tcW w:w="1871" w:type="dxa"/>
          </w:tcPr>
          <w:p w:rsidR="00577AB5" w:rsidRDefault="00577AB5">
            <w:pPr>
              <w:pStyle w:val="ConsPlusNormal"/>
              <w:jc w:val="center"/>
            </w:pPr>
            <w:r>
              <w:t>42540,14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42540,14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382.</w:t>
            </w:r>
          </w:p>
        </w:tc>
        <w:tc>
          <w:tcPr>
            <w:tcW w:w="2835" w:type="dxa"/>
          </w:tcPr>
          <w:p w:rsidR="00577AB5" w:rsidRDefault="00577AB5">
            <w:pPr>
              <w:pStyle w:val="ConsPlusNormal"/>
            </w:pPr>
            <w:r>
              <w:t>г. Оренбург, ул. Потехина, д. 28/1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805,82</w:t>
            </w:r>
          </w:p>
        </w:tc>
        <w:tc>
          <w:tcPr>
            <w:tcW w:w="1871" w:type="dxa"/>
          </w:tcPr>
          <w:p w:rsidR="00577AB5" w:rsidRDefault="00577AB5">
            <w:pPr>
              <w:pStyle w:val="ConsPlusNormal"/>
              <w:jc w:val="center"/>
            </w:pPr>
            <w:r>
              <w:t>44651,74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44651,74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383.</w:t>
            </w:r>
          </w:p>
        </w:tc>
        <w:tc>
          <w:tcPr>
            <w:tcW w:w="2835" w:type="dxa"/>
          </w:tcPr>
          <w:p w:rsidR="00577AB5" w:rsidRDefault="00577AB5">
            <w:pPr>
              <w:pStyle w:val="ConsPlusNormal"/>
            </w:pPr>
            <w:r>
              <w:t>г. Оренбург, ул. Пролетарская, д. 153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75693,24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75693,24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384.</w:t>
            </w:r>
          </w:p>
        </w:tc>
        <w:tc>
          <w:tcPr>
            <w:tcW w:w="2835" w:type="dxa"/>
          </w:tcPr>
          <w:p w:rsidR="00577AB5" w:rsidRDefault="00577AB5">
            <w:pPr>
              <w:pStyle w:val="ConsPlusNormal"/>
            </w:pPr>
            <w:r>
              <w:t>г. Оренбург, ул. Пролетарская, д. 253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30436,45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30436,45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385.</w:t>
            </w:r>
          </w:p>
        </w:tc>
        <w:tc>
          <w:tcPr>
            <w:tcW w:w="2835" w:type="dxa"/>
          </w:tcPr>
          <w:p w:rsidR="00577AB5" w:rsidRDefault="00577AB5">
            <w:pPr>
              <w:pStyle w:val="ConsPlusNormal"/>
            </w:pPr>
            <w:r>
              <w:t>г. Оренбург, ул. Пролетарская, д. 259/2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54053,26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54053,26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386.</w:t>
            </w:r>
          </w:p>
        </w:tc>
        <w:tc>
          <w:tcPr>
            <w:tcW w:w="2835" w:type="dxa"/>
          </w:tcPr>
          <w:p w:rsidR="00577AB5" w:rsidRDefault="00577AB5">
            <w:pPr>
              <w:pStyle w:val="ConsPlusNormal"/>
            </w:pPr>
            <w:r>
              <w:t>г. Оренбург, ул. Пролетарская, д. 263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29552,05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29552,05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387.</w:t>
            </w:r>
          </w:p>
        </w:tc>
        <w:tc>
          <w:tcPr>
            <w:tcW w:w="2835" w:type="dxa"/>
          </w:tcPr>
          <w:p w:rsidR="00577AB5" w:rsidRDefault="00577AB5">
            <w:pPr>
              <w:pStyle w:val="ConsPlusNormal"/>
            </w:pPr>
            <w:r>
              <w:t>г. Оренбург, ул. Пролетарская, д. 263/1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47163,08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47163,08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388.</w:t>
            </w:r>
          </w:p>
        </w:tc>
        <w:tc>
          <w:tcPr>
            <w:tcW w:w="2835" w:type="dxa"/>
          </w:tcPr>
          <w:p w:rsidR="00577AB5" w:rsidRDefault="00577AB5">
            <w:pPr>
              <w:pStyle w:val="ConsPlusNormal"/>
            </w:pPr>
            <w:r>
              <w:t>г. Оренбург, ул. Пролетарская, д. 263/3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53641,29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53641,29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389.</w:t>
            </w:r>
          </w:p>
        </w:tc>
        <w:tc>
          <w:tcPr>
            <w:tcW w:w="2835" w:type="dxa"/>
          </w:tcPr>
          <w:p w:rsidR="00577AB5" w:rsidRDefault="00577AB5">
            <w:pPr>
              <w:pStyle w:val="ConsPlusNormal"/>
            </w:pPr>
            <w:r>
              <w:t>г. Оренбург, ул. Пролетарская, д. 267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830,66</w:t>
            </w:r>
          </w:p>
        </w:tc>
        <w:tc>
          <w:tcPr>
            <w:tcW w:w="1871" w:type="dxa"/>
          </w:tcPr>
          <w:p w:rsidR="00577AB5" w:rsidRDefault="00577AB5">
            <w:pPr>
              <w:pStyle w:val="ConsPlusNormal"/>
              <w:jc w:val="center"/>
            </w:pPr>
            <w:r>
              <w:t>32650,67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32650,67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390.</w:t>
            </w:r>
          </w:p>
        </w:tc>
        <w:tc>
          <w:tcPr>
            <w:tcW w:w="2835" w:type="dxa"/>
          </w:tcPr>
          <w:p w:rsidR="00577AB5" w:rsidRDefault="00577AB5">
            <w:pPr>
              <w:pStyle w:val="ConsPlusNormal"/>
            </w:pPr>
            <w:r>
              <w:t>г. Оренбург, ул. Пролетарская, д. 269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32150,83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32150,83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391.</w:t>
            </w:r>
          </w:p>
        </w:tc>
        <w:tc>
          <w:tcPr>
            <w:tcW w:w="2835" w:type="dxa"/>
          </w:tcPr>
          <w:p w:rsidR="00577AB5" w:rsidRDefault="00577AB5">
            <w:pPr>
              <w:pStyle w:val="ConsPlusNormal"/>
            </w:pPr>
            <w:r>
              <w:t>г. Оренбург, ул. Пролетарская, д. 269/1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35653,69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35653,69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392.</w:t>
            </w:r>
          </w:p>
        </w:tc>
        <w:tc>
          <w:tcPr>
            <w:tcW w:w="2835" w:type="dxa"/>
          </w:tcPr>
          <w:p w:rsidR="00577AB5" w:rsidRDefault="00577AB5">
            <w:pPr>
              <w:pStyle w:val="ConsPlusNormal"/>
            </w:pPr>
            <w:r>
              <w:t>г. Оренбург, ул. Пролетарская, д. 273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30876,67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30876,67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393.</w:t>
            </w:r>
          </w:p>
        </w:tc>
        <w:tc>
          <w:tcPr>
            <w:tcW w:w="2835" w:type="dxa"/>
          </w:tcPr>
          <w:p w:rsidR="00577AB5" w:rsidRDefault="00577AB5">
            <w:pPr>
              <w:pStyle w:val="ConsPlusNormal"/>
            </w:pPr>
            <w:r>
              <w:t>г. Оренбург, ул. Пролетарская, д. 273/1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68578,26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68578,26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394.</w:t>
            </w:r>
          </w:p>
        </w:tc>
        <w:tc>
          <w:tcPr>
            <w:tcW w:w="2835" w:type="dxa"/>
          </w:tcPr>
          <w:p w:rsidR="00577AB5" w:rsidRDefault="00577AB5">
            <w:pPr>
              <w:pStyle w:val="ConsPlusNormal"/>
            </w:pPr>
            <w:r>
              <w:t>г. Оренбург, ул. Пушкинская, д. 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69954,33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69954,33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395.</w:t>
            </w:r>
          </w:p>
        </w:tc>
        <w:tc>
          <w:tcPr>
            <w:tcW w:w="2835" w:type="dxa"/>
          </w:tcPr>
          <w:p w:rsidR="00577AB5" w:rsidRDefault="00577AB5">
            <w:pPr>
              <w:pStyle w:val="ConsPlusNormal"/>
            </w:pPr>
            <w:r>
              <w:t>г. Оренбург, ул. Родимцева, д. 14/1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80100,85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80100,85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396.</w:t>
            </w:r>
          </w:p>
        </w:tc>
        <w:tc>
          <w:tcPr>
            <w:tcW w:w="2835" w:type="dxa"/>
          </w:tcPr>
          <w:p w:rsidR="00577AB5" w:rsidRDefault="00577AB5">
            <w:pPr>
              <w:pStyle w:val="ConsPlusNormal"/>
            </w:pPr>
            <w:r>
              <w:t xml:space="preserve">г. Оренбург, ул. Родимцева, </w:t>
            </w:r>
            <w:r>
              <w:lastRenderedPageBreak/>
              <w:t>д. 4</w:t>
            </w:r>
          </w:p>
        </w:tc>
        <w:tc>
          <w:tcPr>
            <w:tcW w:w="1871" w:type="dxa"/>
          </w:tcPr>
          <w:p w:rsidR="00577AB5" w:rsidRDefault="00577AB5">
            <w:pPr>
              <w:pStyle w:val="ConsPlusNormal"/>
            </w:pPr>
            <w:r>
              <w:lastRenderedPageBreak/>
              <w:t>ремонт ВИСВО</w:t>
            </w:r>
          </w:p>
        </w:tc>
        <w:tc>
          <w:tcPr>
            <w:tcW w:w="1417" w:type="dxa"/>
            <w:vAlign w:val="bottom"/>
          </w:tcPr>
          <w:p w:rsidR="00577AB5" w:rsidRDefault="00577AB5">
            <w:pPr>
              <w:pStyle w:val="ConsPlusNormal"/>
              <w:jc w:val="center"/>
            </w:pPr>
            <w:r>
              <w:t>пог. метров</w:t>
            </w:r>
          </w:p>
        </w:tc>
        <w:tc>
          <w:tcPr>
            <w:tcW w:w="1701" w:type="dxa"/>
            <w:vAlign w:val="bottom"/>
          </w:tcPr>
          <w:p w:rsidR="00577AB5" w:rsidRDefault="00577AB5">
            <w:pPr>
              <w:pStyle w:val="ConsPlusNormal"/>
              <w:jc w:val="center"/>
            </w:pPr>
            <w:r>
              <w:t>-</w:t>
            </w:r>
          </w:p>
        </w:tc>
        <w:tc>
          <w:tcPr>
            <w:tcW w:w="1871" w:type="dxa"/>
          </w:tcPr>
          <w:p w:rsidR="00577AB5" w:rsidRDefault="00577AB5">
            <w:pPr>
              <w:pStyle w:val="ConsPlusNormal"/>
              <w:jc w:val="center"/>
            </w:pPr>
            <w:r>
              <w:t>79529,45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79529,45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397.</w:t>
            </w:r>
          </w:p>
        </w:tc>
        <w:tc>
          <w:tcPr>
            <w:tcW w:w="2835" w:type="dxa"/>
          </w:tcPr>
          <w:p w:rsidR="00577AB5" w:rsidRDefault="00577AB5">
            <w:pPr>
              <w:pStyle w:val="ConsPlusNormal"/>
            </w:pPr>
            <w:r>
              <w:t>г. Оренбург, ул. Родимцева, д. 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vAlign w:val="bottom"/>
          </w:tcPr>
          <w:p w:rsidR="00577AB5" w:rsidRDefault="00577AB5">
            <w:pPr>
              <w:pStyle w:val="ConsPlusNormal"/>
              <w:jc w:val="center"/>
            </w:pPr>
            <w:r>
              <w:t>-</w:t>
            </w:r>
          </w:p>
        </w:tc>
        <w:tc>
          <w:tcPr>
            <w:tcW w:w="1871" w:type="dxa"/>
          </w:tcPr>
          <w:p w:rsidR="00577AB5" w:rsidRDefault="00577AB5">
            <w:pPr>
              <w:pStyle w:val="ConsPlusNormal"/>
              <w:jc w:val="center"/>
            </w:pPr>
            <w:r>
              <w:t>47313,00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47313,00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398.</w:t>
            </w:r>
          </w:p>
        </w:tc>
        <w:tc>
          <w:tcPr>
            <w:tcW w:w="2835" w:type="dxa"/>
          </w:tcPr>
          <w:p w:rsidR="00577AB5" w:rsidRDefault="00577AB5">
            <w:pPr>
              <w:pStyle w:val="ConsPlusNormal"/>
            </w:pPr>
            <w:r>
              <w:t>г. Оренбург, ул. Родимцева, д. 6</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vAlign w:val="bottom"/>
          </w:tcPr>
          <w:p w:rsidR="00577AB5" w:rsidRDefault="00577AB5">
            <w:pPr>
              <w:pStyle w:val="ConsPlusNormal"/>
              <w:jc w:val="center"/>
            </w:pPr>
            <w:r>
              <w:t>-</w:t>
            </w:r>
          </w:p>
        </w:tc>
        <w:tc>
          <w:tcPr>
            <w:tcW w:w="1871" w:type="dxa"/>
          </w:tcPr>
          <w:p w:rsidR="00577AB5" w:rsidRDefault="00577AB5">
            <w:pPr>
              <w:pStyle w:val="ConsPlusNormal"/>
              <w:jc w:val="center"/>
            </w:pPr>
            <w:r>
              <w:t>116021,43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116021,43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399.</w:t>
            </w:r>
          </w:p>
        </w:tc>
        <w:tc>
          <w:tcPr>
            <w:tcW w:w="2835" w:type="dxa"/>
          </w:tcPr>
          <w:p w:rsidR="00577AB5" w:rsidRDefault="00577AB5">
            <w:pPr>
              <w:pStyle w:val="ConsPlusNormal"/>
            </w:pPr>
            <w:r>
              <w:t>г. Оренбург, ул. Родимцева, д. 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1580,88</w:t>
            </w:r>
          </w:p>
        </w:tc>
        <w:tc>
          <w:tcPr>
            <w:tcW w:w="1871" w:type="dxa"/>
          </w:tcPr>
          <w:p w:rsidR="00577AB5" w:rsidRDefault="00577AB5">
            <w:pPr>
              <w:pStyle w:val="ConsPlusNormal"/>
              <w:jc w:val="center"/>
            </w:pPr>
            <w:r>
              <w:t>64628,49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64628,49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400.</w:t>
            </w:r>
          </w:p>
        </w:tc>
        <w:tc>
          <w:tcPr>
            <w:tcW w:w="2835" w:type="dxa"/>
          </w:tcPr>
          <w:p w:rsidR="00577AB5" w:rsidRDefault="00577AB5">
            <w:pPr>
              <w:pStyle w:val="ConsPlusNormal"/>
            </w:pPr>
            <w:r>
              <w:t>г. Оренбург, ул. Розы Люксембург, д. 188</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51593,10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51593,10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401.</w:t>
            </w:r>
          </w:p>
        </w:tc>
        <w:tc>
          <w:tcPr>
            <w:tcW w:w="2835" w:type="dxa"/>
          </w:tcPr>
          <w:p w:rsidR="00577AB5" w:rsidRDefault="00577AB5">
            <w:pPr>
              <w:pStyle w:val="ConsPlusNormal"/>
            </w:pPr>
            <w:r>
              <w:t>г. Оренбург, ул. Салмышская, д. 17/1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26818,00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26818,00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402.</w:t>
            </w:r>
          </w:p>
        </w:tc>
        <w:tc>
          <w:tcPr>
            <w:tcW w:w="2835" w:type="dxa"/>
          </w:tcPr>
          <w:p w:rsidR="00577AB5" w:rsidRDefault="00577AB5">
            <w:pPr>
              <w:pStyle w:val="ConsPlusNormal"/>
            </w:pPr>
            <w:r>
              <w:t>г. Оренбург, ул. Салмышская, д. 24</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46382,00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46382,00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403.</w:t>
            </w:r>
          </w:p>
        </w:tc>
        <w:tc>
          <w:tcPr>
            <w:tcW w:w="2835" w:type="dxa"/>
          </w:tcPr>
          <w:p w:rsidR="00577AB5" w:rsidRDefault="00577AB5">
            <w:pPr>
              <w:pStyle w:val="ConsPlusNormal"/>
            </w:pPr>
            <w:r>
              <w:t>г. Оренбург, ул. Салмышская, д. 26</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88552,07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88552,07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404.</w:t>
            </w:r>
          </w:p>
        </w:tc>
        <w:tc>
          <w:tcPr>
            <w:tcW w:w="2835" w:type="dxa"/>
          </w:tcPr>
          <w:p w:rsidR="00577AB5" w:rsidRDefault="00577AB5">
            <w:pPr>
              <w:pStyle w:val="ConsPlusNormal"/>
            </w:pPr>
            <w:r>
              <w:t>г. Оренбург, ул. Салмышская, д. 26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804,01</w:t>
            </w:r>
          </w:p>
        </w:tc>
        <w:tc>
          <w:tcPr>
            <w:tcW w:w="1871" w:type="dxa"/>
          </w:tcPr>
          <w:p w:rsidR="00577AB5" w:rsidRDefault="00577AB5">
            <w:pPr>
              <w:pStyle w:val="ConsPlusNormal"/>
              <w:jc w:val="center"/>
            </w:pPr>
            <w:r>
              <w:t>55851,53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55851,53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405.</w:t>
            </w:r>
          </w:p>
        </w:tc>
        <w:tc>
          <w:tcPr>
            <w:tcW w:w="2835" w:type="dxa"/>
          </w:tcPr>
          <w:p w:rsidR="00577AB5" w:rsidRDefault="00577AB5">
            <w:pPr>
              <w:pStyle w:val="ConsPlusNormal"/>
            </w:pPr>
            <w:r>
              <w:t>г. Оренбург, ул. Салмышская, д. 7</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151907,29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151907,29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406.</w:t>
            </w:r>
          </w:p>
        </w:tc>
        <w:tc>
          <w:tcPr>
            <w:tcW w:w="2835" w:type="dxa"/>
          </w:tcPr>
          <w:p w:rsidR="00577AB5" w:rsidRDefault="00577AB5">
            <w:pPr>
              <w:pStyle w:val="ConsPlusNormal"/>
            </w:pPr>
            <w:r>
              <w:t>г. Оренбург, ул. Салмышская, д. 7</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152334,26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152334,26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407.</w:t>
            </w:r>
          </w:p>
        </w:tc>
        <w:tc>
          <w:tcPr>
            <w:tcW w:w="2835" w:type="dxa"/>
          </w:tcPr>
          <w:p w:rsidR="00577AB5" w:rsidRDefault="00577AB5">
            <w:pPr>
              <w:pStyle w:val="ConsPlusNormal"/>
            </w:pPr>
            <w:r>
              <w:t>г. Оренбург, ул. Салмышская, д. 7</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155323,08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155323,08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408.</w:t>
            </w:r>
          </w:p>
        </w:tc>
        <w:tc>
          <w:tcPr>
            <w:tcW w:w="2835" w:type="dxa"/>
          </w:tcPr>
          <w:p w:rsidR="00577AB5" w:rsidRDefault="00577AB5">
            <w:pPr>
              <w:pStyle w:val="ConsPlusNormal"/>
            </w:pPr>
            <w:r>
              <w:t>г. Оренбург, ул. Салмышская, д. 7</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5</w:t>
            </w:r>
          </w:p>
        </w:tc>
        <w:tc>
          <w:tcPr>
            <w:tcW w:w="1871" w:type="dxa"/>
          </w:tcPr>
          <w:p w:rsidR="00577AB5" w:rsidRDefault="00577AB5">
            <w:pPr>
              <w:pStyle w:val="ConsPlusNormal"/>
              <w:jc w:val="center"/>
            </w:pPr>
            <w:r>
              <w:t>63075,74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63075,74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409.</w:t>
            </w:r>
          </w:p>
        </w:tc>
        <w:tc>
          <w:tcPr>
            <w:tcW w:w="2835" w:type="dxa"/>
          </w:tcPr>
          <w:p w:rsidR="00577AB5" w:rsidRDefault="00577AB5">
            <w:pPr>
              <w:pStyle w:val="ConsPlusNormal"/>
            </w:pPr>
            <w:r>
              <w:t>г. Оренбург, ул. Салмышская, д. 9/4</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71147,82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71147,82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410.</w:t>
            </w:r>
          </w:p>
        </w:tc>
        <w:tc>
          <w:tcPr>
            <w:tcW w:w="2835" w:type="dxa"/>
          </w:tcPr>
          <w:p w:rsidR="00577AB5" w:rsidRDefault="00577AB5">
            <w:pPr>
              <w:pStyle w:val="ConsPlusNormal"/>
            </w:pPr>
            <w:r>
              <w:t>г. Оренбург, ул. Самолетная, д. 89а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411.</w:t>
            </w:r>
          </w:p>
        </w:tc>
        <w:tc>
          <w:tcPr>
            <w:tcW w:w="2835" w:type="dxa"/>
          </w:tcPr>
          <w:p w:rsidR="00577AB5" w:rsidRDefault="00577AB5">
            <w:pPr>
              <w:pStyle w:val="ConsPlusNormal"/>
            </w:pPr>
            <w:r>
              <w:t>г. Оренбург, ул. Сельскохозяйственная, д. 11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27821,20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27821,20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412.</w:t>
            </w:r>
          </w:p>
        </w:tc>
        <w:tc>
          <w:tcPr>
            <w:tcW w:w="2835" w:type="dxa"/>
          </w:tcPr>
          <w:p w:rsidR="00577AB5" w:rsidRDefault="00577AB5">
            <w:pPr>
              <w:pStyle w:val="ConsPlusNormal"/>
            </w:pPr>
            <w:r>
              <w:t>г. Оренбург, ул. Сельскохозяйственная, д. 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328,25</w:t>
            </w:r>
          </w:p>
        </w:tc>
        <w:tc>
          <w:tcPr>
            <w:tcW w:w="1871" w:type="dxa"/>
          </w:tcPr>
          <w:p w:rsidR="00577AB5" w:rsidRDefault="00577AB5">
            <w:pPr>
              <w:pStyle w:val="ConsPlusNormal"/>
              <w:jc w:val="center"/>
            </w:pPr>
            <w:r>
              <w:t>44310,82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44310,82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413.</w:t>
            </w:r>
          </w:p>
        </w:tc>
        <w:tc>
          <w:tcPr>
            <w:tcW w:w="2835" w:type="dxa"/>
          </w:tcPr>
          <w:p w:rsidR="00577AB5" w:rsidRDefault="00577AB5">
            <w:pPr>
              <w:pStyle w:val="ConsPlusNormal"/>
            </w:pPr>
            <w:r>
              <w:t>г. Оренбург, ул. Смоленская, д. 34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62441,91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62441,91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414.</w:t>
            </w:r>
          </w:p>
        </w:tc>
        <w:tc>
          <w:tcPr>
            <w:tcW w:w="2835" w:type="dxa"/>
          </w:tcPr>
          <w:p w:rsidR="00577AB5" w:rsidRDefault="00577AB5">
            <w:pPr>
              <w:pStyle w:val="ConsPlusNormal"/>
            </w:pPr>
            <w:r>
              <w:t>г. Оренбург, ул. Советская, д. 13</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36103,73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36103,73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415.</w:t>
            </w:r>
          </w:p>
        </w:tc>
        <w:tc>
          <w:tcPr>
            <w:tcW w:w="2835" w:type="dxa"/>
          </w:tcPr>
          <w:p w:rsidR="00577AB5" w:rsidRDefault="00577AB5">
            <w:pPr>
              <w:pStyle w:val="ConsPlusNormal"/>
            </w:pPr>
            <w:r>
              <w:t>г. Оренбург, ул. Тамарова, д. 2/1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84142,49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84142,49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416.</w:t>
            </w:r>
          </w:p>
        </w:tc>
        <w:tc>
          <w:tcPr>
            <w:tcW w:w="2835" w:type="dxa"/>
          </w:tcPr>
          <w:p w:rsidR="00577AB5" w:rsidRDefault="00577AB5">
            <w:pPr>
              <w:pStyle w:val="ConsPlusNormal"/>
            </w:pPr>
            <w:r>
              <w:t>г. Оренбург, ул. Тамбовская, д. 8</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106340,40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106340,40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417.</w:t>
            </w:r>
          </w:p>
        </w:tc>
        <w:tc>
          <w:tcPr>
            <w:tcW w:w="2835" w:type="dxa"/>
          </w:tcPr>
          <w:p w:rsidR="00577AB5" w:rsidRDefault="00577AB5">
            <w:pPr>
              <w:pStyle w:val="ConsPlusNormal"/>
            </w:pPr>
            <w:r>
              <w:t>г. Оренбург, ул. Ташкентская,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109737,03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109737,03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418.</w:t>
            </w:r>
          </w:p>
        </w:tc>
        <w:tc>
          <w:tcPr>
            <w:tcW w:w="2835" w:type="dxa"/>
          </w:tcPr>
          <w:p w:rsidR="00577AB5" w:rsidRDefault="00577AB5">
            <w:pPr>
              <w:pStyle w:val="ConsPlusNormal"/>
            </w:pPr>
            <w:r>
              <w:t>г. Оренбург, ул. Ташкентская, д. 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118479,44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118479,44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419.</w:t>
            </w:r>
          </w:p>
        </w:tc>
        <w:tc>
          <w:tcPr>
            <w:tcW w:w="2835" w:type="dxa"/>
          </w:tcPr>
          <w:p w:rsidR="00577AB5" w:rsidRDefault="00577AB5">
            <w:pPr>
              <w:pStyle w:val="ConsPlusNormal"/>
            </w:pPr>
            <w:r>
              <w:t xml:space="preserve">г. Оренбург, ул. </w:t>
            </w:r>
            <w:r>
              <w:lastRenderedPageBreak/>
              <w:t>Театральная, д. 11</w:t>
            </w:r>
          </w:p>
        </w:tc>
        <w:tc>
          <w:tcPr>
            <w:tcW w:w="1871" w:type="dxa"/>
          </w:tcPr>
          <w:p w:rsidR="00577AB5" w:rsidRDefault="00577AB5">
            <w:pPr>
              <w:pStyle w:val="ConsPlusNormal"/>
            </w:pPr>
            <w:r>
              <w:lastRenderedPageBreak/>
              <w:t>ремонт СПД</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92217,41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92217,41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420.</w:t>
            </w:r>
          </w:p>
        </w:tc>
        <w:tc>
          <w:tcPr>
            <w:tcW w:w="2835" w:type="dxa"/>
          </w:tcPr>
          <w:p w:rsidR="00577AB5" w:rsidRDefault="00577AB5">
            <w:pPr>
              <w:pStyle w:val="ConsPlusNormal"/>
            </w:pPr>
            <w:r>
              <w:t>г. Оренбург, ул. Театральная, д. 13</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77949,52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77949,52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421.</w:t>
            </w:r>
          </w:p>
        </w:tc>
        <w:tc>
          <w:tcPr>
            <w:tcW w:w="2835" w:type="dxa"/>
          </w:tcPr>
          <w:p w:rsidR="00577AB5" w:rsidRDefault="00577AB5">
            <w:pPr>
              <w:pStyle w:val="ConsPlusNormal"/>
            </w:pPr>
            <w:r>
              <w:t>г. Оренбург, ул. Театральная, д. 13/1</w:t>
            </w:r>
          </w:p>
        </w:tc>
        <w:tc>
          <w:tcPr>
            <w:tcW w:w="1871" w:type="dxa"/>
          </w:tcPr>
          <w:p w:rsidR="00577AB5" w:rsidRDefault="00577AB5">
            <w:pPr>
              <w:pStyle w:val="ConsPlusNormal"/>
            </w:pPr>
            <w:r>
              <w:t>ремонт СПД</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92683,58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92683,58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422.</w:t>
            </w:r>
          </w:p>
        </w:tc>
        <w:tc>
          <w:tcPr>
            <w:tcW w:w="2835" w:type="dxa"/>
          </w:tcPr>
          <w:p w:rsidR="00577AB5" w:rsidRDefault="00577AB5">
            <w:pPr>
              <w:pStyle w:val="ConsPlusNormal"/>
            </w:pPr>
            <w:r>
              <w:t>г. Оренбург, ул. Театральная, д. 15</w:t>
            </w:r>
          </w:p>
        </w:tc>
        <w:tc>
          <w:tcPr>
            <w:tcW w:w="1871" w:type="dxa"/>
          </w:tcPr>
          <w:p w:rsidR="00577AB5" w:rsidRDefault="00577AB5">
            <w:pPr>
              <w:pStyle w:val="ConsPlusNormal"/>
            </w:pPr>
            <w:r>
              <w:t>ремонт СПД</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67319,29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67319,29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423.</w:t>
            </w:r>
          </w:p>
        </w:tc>
        <w:tc>
          <w:tcPr>
            <w:tcW w:w="2835" w:type="dxa"/>
          </w:tcPr>
          <w:p w:rsidR="00577AB5" w:rsidRDefault="00577AB5">
            <w:pPr>
              <w:pStyle w:val="ConsPlusNormal"/>
            </w:pPr>
            <w:r>
              <w:t>г. Оренбург, ул. Театральная, д. 17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54497,04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54497,04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424.</w:t>
            </w:r>
          </w:p>
        </w:tc>
        <w:tc>
          <w:tcPr>
            <w:tcW w:w="2835" w:type="dxa"/>
          </w:tcPr>
          <w:p w:rsidR="00577AB5" w:rsidRDefault="00577AB5">
            <w:pPr>
              <w:pStyle w:val="ConsPlusNormal"/>
            </w:pPr>
            <w:r>
              <w:t>г. Оренбург, ул. Театральная, д. 17</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99399,85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99399,85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425.</w:t>
            </w:r>
          </w:p>
        </w:tc>
        <w:tc>
          <w:tcPr>
            <w:tcW w:w="2835" w:type="dxa"/>
          </w:tcPr>
          <w:p w:rsidR="00577AB5" w:rsidRDefault="00577AB5">
            <w:pPr>
              <w:pStyle w:val="ConsPlusNormal"/>
            </w:pPr>
            <w:r>
              <w:t>г. Оренбург, ул. Театральная, д. 5</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62288,18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62288,18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426.</w:t>
            </w:r>
          </w:p>
        </w:tc>
        <w:tc>
          <w:tcPr>
            <w:tcW w:w="2835" w:type="dxa"/>
          </w:tcPr>
          <w:p w:rsidR="00577AB5" w:rsidRDefault="00577AB5">
            <w:pPr>
              <w:pStyle w:val="ConsPlusNormal"/>
            </w:pPr>
            <w:r>
              <w:t>г. Оренбург, ул. Театральная, д. 7</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62501,02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62501,02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427.</w:t>
            </w:r>
          </w:p>
        </w:tc>
        <w:tc>
          <w:tcPr>
            <w:tcW w:w="2835" w:type="dxa"/>
          </w:tcPr>
          <w:p w:rsidR="00577AB5" w:rsidRDefault="00577AB5">
            <w:pPr>
              <w:pStyle w:val="ConsPlusNormal"/>
            </w:pPr>
            <w:r>
              <w:t>г. Оренбург, ул. Тепличная, д. 9б</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39334,47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39334,47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428.</w:t>
            </w:r>
          </w:p>
        </w:tc>
        <w:tc>
          <w:tcPr>
            <w:tcW w:w="2835" w:type="dxa"/>
          </w:tcPr>
          <w:p w:rsidR="00577AB5" w:rsidRDefault="00577AB5">
            <w:pPr>
              <w:pStyle w:val="ConsPlusNormal"/>
            </w:pPr>
            <w:r>
              <w:t>г. Оренбург, ул. Терешковой, д. 10/6</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116406,48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116406,48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429.</w:t>
            </w:r>
          </w:p>
        </w:tc>
        <w:tc>
          <w:tcPr>
            <w:tcW w:w="2835" w:type="dxa"/>
          </w:tcPr>
          <w:p w:rsidR="00577AB5" w:rsidRDefault="00577AB5">
            <w:pPr>
              <w:pStyle w:val="ConsPlusNormal"/>
            </w:pPr>
            <w:r>
              <w:t>г. Оренбург, ул. Терешковой, д. 27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41189,80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41189,80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430.</w:t>
            </w:r>
          </w:p>
        </w:tc>
        <w:tc>
          <w:tcPr>
            <w:tcW w:w="2835" w:type="dxa"/>
          </w:tcPr>
          <w:p w:rsidR="00577AB5" w:rsidRDefault="00577AB5">
            <w:pPr>
              <w:pStyle w:val="ConsPlusNormal"/>
            </w:pPr>
            <w:r>
              <w:t>г. Оренбург, ул. Тимирязева, д. 14</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79921,74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79921,74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431.</w:t>
            </w:r>
          </w:p>
        </w:tc>
        <w:tc>
          <w:tcPr>
            <w:tcW w:w="2835" w:type="dxa"/>
          </w:tcPr>
          <w:p w:rsidR="00577AB5" w:rsidRDefault="00577AB5">
            <w:pPr>
              <w:pStyle w:val="ConsPlusNormal"/>
            </w:pPr>
            <w:r>
              <w:t>г. Оренбург, ул. Ткачева, д. 91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5</w:t>
            </w:r>
          </w:p>
        </w:tc>
        <w:tc>
          <w:tcPr>
            <w:tcW w:w="1871" w:type="dxa"/>
          </w:tcPr>
          <w:p w:rsidR="00577AB5" w:rsidRDefault="00577AB5">
            <w:pPr>
              <w:pStyle w:val="ConsPlusNormal"/>
              <w:jc w:val="center"/>
            </w:pPr>
            <w:r>
              <w:t>49590,43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49590,43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432.</w:t>
            </w:r>
          </w:p>
        </w:tc>
        <w:tc>
          <w:tcPr>
            <w:tcW w:w="2835" w:type="dxa"/>
          </w:tcPr>
          <w:p w:rsidR="00577AB5" w:rsidRDefault="00577AB5">
            <w:pPr>
              <w:pStyle w:val="ConsPlusNormal"/>
            </w:pPr>
            <w:r>
              <w:t>г. Оренбург, ул. Ткачева, д. 93</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37214,31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37214,31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433.</w:t>
            </w:r>
          </w:p>
        </w:tc>
        <w:tc>
          <w:tcPr>
            <w:tcW w:w="2835" w:type="dxa"/>
          </w:tcPr>
          <w:p w:rsidR="00577AB5" w:rsidRDefault="00577AB5">
            <w:pPr>
              <w:pStyle w:val="ConsPlusNormal"/>
            </w:pPr>
            <w:r>
              <w:t>г. Оренбург, ул. Турбинная, д. 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38647,68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38647,68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434.</w:t>
            </w:r>
          </w:p>
        </w:tc>
        <w:tc>
          <w:tcPr>
            <w:tcW w:w="2835" w:type="dxa"/>
          </w:tcPr>
          <w:p w:rsidR="00577AB5" w:rsidRDefault="00577AB5">
            <w:pPr>
              <w:pStyle w:val="ConsPlusNormal"/>
            </w:pPr>
            <w:r>
              <w:t>г. Оренбург, ул. Туркестанская, д. 15а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103587,92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103587,92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435.</w:t>
            </w:r>
          </w:p>
        </w:tc>
        <w:tc>
          <w:tcPr>
            <w:tcW w:w="2835" w:type="dxa"/>
          </w:tcPr>
          <w:p w:rsidR="00577AB5" w:rsidRDefault="00577AB5">
            <w:pPr>
              <w:pStyle w:val="ConsPlusNormal"/>
            </w:pPr>
            <w:r>
              <w:t>г. Оренбург, ул. Туркестанская, д. 15а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1502,52</w:t>
            </w:r>
          </w:p>
        </w:tc>
        <w:tc>
          <w:tcPr>
            <w:tcW w:w="1871" w:type="dxa"/>
          </w:tcPr>
          <w:p w:rsidR="00577AB5" w:rsidRDefault="00577AB5">
            <w:pPr>
              <w:pStyle w:val="ConsPlusNormal"/>
              <w:jc w:val="center"/>
            </w:pPr>
            <w:r>
              <w:t>47595,40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47595,40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436.</w:t>
            </w:r>
          </w:p>
        </w:tc>
        <w:tc>
          <w:tcPr>
            <w:tcW w:w="2835" w:type="dxa"/>
          </w:tcPr>
          <w:p w:rsidR="00577AB5" w:rsidRDefault="00577AB5">
            <w:pPr>
              <w:pStyle w:val="ConsPlusNormal"/>
            </w:pPr>
            <w:r>
              <w:t>г. Оренбург, ул. Туркестанская, д. 17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58520,42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58520,42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437.</w:t>
            </w:r>
          </w:p>
        </w:tc>
        <w:tc>
          <w:tcPr>
            <w:tcW w:w="2835" w:type="dxa"/>
          </w:tcPr>
          <w:p w:rsidR="00577AB5" w:rsidRDefault="00577AB5">
            <w:pPr>
              <w:pStyle w:val="ConsPlusNormal"/>
            </w:pPr>
            <w:r>
              <w:t>г. Оренбург, ул. Туркестанская, д. 19</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92501,91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92501,91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438.</w:t>
            </w:r>
          </w:p>
        </w:tc>
        <w:tc>
          <w:tcPr>
            <w:tcW w:w="2835" w:type="dxa"/>
          </w:tcPr>
          <w:p w:rsidR="00577AB5" w:rsidRDefault="00577AB5">
            <w:pPr>
              <w:pStyle w:val="ConsPlusNormal"/>
            </w:pPr>
            <w:r>
              <w:t>г. Оренбург, ул. Туркестанская, д. 21</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92430,55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92430,55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439.</w:t>
            </w:r>
          </w:p>
        </w:tc>
        <w:tc>
          <w:tcPr>
            <w:tcW w:w="2835" w:type="dxa"/>
          </w:tcPr>
          <w:p w:rsidR="00577AB5" w:rsidRDefault="00577AB5">
            <w:pPr>
              <w:pStyle w:val="ConsPlusNormal"/>
            </w:pPr>
            <w:r>
              <w:t>г. Оренбург, ул. Туркестанская, д. 21</w:t>
            </w:r>
          </w:p>
        </w:tc>
        <w:tc>
          <w:tcPr>
            <w:tcW w:w="1871" w:type="dxa"/>
          </w:tcPr>
          <w:p w:rsidR="00577AB5" w:rsidRDefault="00577AB5">
            <w:pPr>
              <w:pStyle w:val="ConsPlusNormal"/>
            </w:pPr>
            <w:r>
              <w:t>ремонт ВИСВО</w:t>
            </w:r>
          </w:p>
        </w:tc>
        <w:tc>
          <w:tcPr>
            <w:tcW w:w="1417" w:type="dxa"/>
            <w:vAlign w:val="bottom"/>
          </w:tcPr>
          <w:p w:rsidR="00577AB5" w:rsidRDefault="00577AB5">
            <w:pPr>
              <w:pStyle w:val="ConsPlusNormal"/>
              <w:jc w:val="center"/>
            </w:pPr>
            <w:r>
              <w:t>пог. метров</w:t>
            </w:r>
          </w:p>
        </w:tc>
        <w:tc>
          <w:tcPr>
            <w:tcW w:w="1701" w:type="dxa"/>
            <w:vAlign w:val="bottom"/>
          </w:tcPr>
          <w:p w:rsidR="00577AB5" w:rsidRDefault="00577AB5">
            <w:pPr>
              <w:pStyle w:val="ConsPlusNormal"/>
              <w:jc w:val="center"/>
            </w:pPr>
            <w:r>
              <w:t>-</w:t>
            </w:r>
          </w:p>
        </w:tc>
        <w:tc>
          <w:tcPr>
            <w:tcW w:w="1871" w:type="dxa"/>
          </w:tcPr>
          <w:p w:rsidR="00577AB5" w:rsidRDefault="00577AB5">
            <w:pPr>
              <w:pStyle w:val="ConsPlusNormal"/>
              <w:jc w:val="center"/>
            </w:pPr>
            <w:r>
              <w:t>92430,55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92430,55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440.</w:t>
            </w:r>
          </w:p>
        </w:tc>
        <w:tc>
          <w:tcPr>
            <w:tcW w:w="2835" w:type="dxa"/>
          </w:tcPr>
          <w:p w:rsidR="00577AB5" w:rsidRDefault="00577AB5">
            <w:pPr>
              <w:pStyle w:val="ConsPlusNormal"/>
            </w:pPr>
            <w:r>
              <w:t>г. Оренбург, ул. Туркестанская, д. 25/1</w:t>
            </w:r>
          </w:p>
        </w:tc>
        <w:tc>
          <w:tcPr>
            <w:tcW w:w="1871" w:type="dxa"/>
          </w:tcPr>
          <w:p w:rsidR="00577AB5" w:rsidRDefault="00577AB5">
            <w:pPr>
              <w:pStyle w:val="ConsPlusNormal"/>
            </w:pPr>
            <w:r>
              <w:t>ремонт ВИСТС</w:t>
            </w:r>
          </w:p>
        </w:tc>
        <w:tc>
          <w:tcPr>
            <w:tcW w:w="1417" w:type="dxa"/>
            <w:vAlign w:val="bottom"/>
          </w:tcPr>
          <w:p w:rsidR="00577AB5" w:rsidRDefault="00577AB5">
            <w:pPr>
              <w:pStyle w:val="ConsPlusNormal"/>
              <w:jc w:val="center"/>
            </w:pPr>
            <w:r>
              <w:t>пог. метров</w:t>
            </w:r>
          </w:p>
        </w:tc>
        <w:tc>
          <w:tcPr>
            <w:tcW w:w="1701" w:type="dxa"/>
            <w:vAlign w:val="bottom"/>
          </w:tcPr>
          <w:p w:rsidR="00577AB5" w:rsidRDefault="00577AB5">
            <w:pPr>
              <w:pStyle w:val="ConsPlusNormal"/>
              <w:jc w:val="center"/>
            </w:pPr>
            <w:r>
              <w:t>-</w:t>
            </w:r>
          </w:p>
        </w:tc>
        <w:tc>
          <w:tcPr>
            <w:tcW w:w="1871" w:type="dxa"/>
          </w:tcPr>
          <w:p w:rsidR="00577AB5" w:rsidRDefault="00577AB5">
            <w:pPr>
              <w:pStyle w:val="ConsPlusNormal"/>
              <w:jc w:val="center"/>
            </w:pPr>
            <w:r>
              <w:t>103087,50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103087,50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441.</w:t>
            </w:r>
          </w:p>
        </w:tc>
        <w:tc>
          <w:tcPr>
            <w:tcW w:w="2835" w:type="dxa"/>
          </w:tcPr>
          <w:p w:rsidR="00577AB5" w:rsidRDefault="00577AB5">
            <w:pPr>
              <w:pStyle w:val="ConsPlusNormal"/>
            </w:pPr>
            <w:r>
              <w:t>г. Оренбург, ул. Туркестанская, д. 29</w:t>
            </w:r>
          </w:p>
        </w:tc>
        <w:tc>
          <w:tcPr>
            <w:tcW w:w="1871" w:type="dxa"/>
          </w:tcPr>
          <w:p w:rsidR="00577AB5" w:rsidRDefault="00577AB5">
            <w:pPr>
              <w:pStyle w:val="ConsPlusNormal"/>
            </w:pPr>
            <w:r>
              <w:t>ремонт ВИСВО</w:t>
            </w:r>
          </w:p>
        </w:tc>
        <w:tc>
          <w:tcPr>
            <w:tcW w:w="1417" w:type="dxa"/>
            <w:vAlign w:val="bottom"/>
          </w:tcPr>
          <w:p w:rsidR="00577AB5" w:rsidRDefault="00577AB5">
            <w:pPr>
              <w:pStyle w:val="ConsPlusNormal"/>
              <w:jc w:val="center"/>
            </w:pPr>
            <w:r>
              <w:t>пог. метров</w:t>
            </w:r>
          </w:p>
        </w:tc>
        <w:tc>
          <w:tcPr>
            <w:tcW w:w="1701" w:type="dxa"/>
            <w:vAlign w:val="bottom"/>
          </w:tcPr>
          <w:p w:rsidR="00577AB5" w:rsidRDefault="00577AB5">
            <w:pPr>
              <w:pStyle w:val="ConsPlusNormal"/>
              <w:jc w:val="center"/>
            </w:pPr>
            <w:r>
              <w:t>-</w:t>
            </w:r>
          </w:p>
        </w:tc>
        <w:tc>
          <w:tcPr>
            <w:tcW w:w="1871" w:type="dxa"/>
          </w:tcPr>
          <w:p w:rsidR="00577AB5" w:rsidRDefault="00577AB5">
            <w:pPr>
              <w:pStyle w:val="ConsPlusNormal"/>
              <w:jc w:val="center"/>
            </w:pPr>
            <w:r>
              <w:t>96629,42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96629,42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442.</w:t>
            </w:r>
          </w:p>
        </w:tc>
        <w:tc>
          <w:tcPr>
            <w:tcW w:w="2835" w:type="dxa"/>
          </w:tcPr>
          <w:p w:rsidR="00577AB5" w:rsidRDefault="00577AB5">
            <w:pPr>
              <w:pStyle w:val="ConsPlusNormal"/>
            </w:pPr>
            <w:r>
              <w:t xml:space="preserve">г. Оренбург, ул. </w:t>
            </w:r>
            <w:r>
              <w:lastRenderedPageBreak/>
              <w:t>Туркестанская, д. 37/1</w:t>
            </w:r>
          </w:p>
        </w:tc>
        <w:tc>
          <w:tcPr>
            <w:tcW w:w="1871" w:type="dxa"/>
          </w:tcPr>
          <w:p w:rsidR="00577AB5" w:rsidRDefault="00577AB5">
            <w:pPr>
              <w:pStyle w:val="ConsPlusNormal"/>
            </w:pPr>
            <w:r>
              <w:lastRenderedPageBreak/>
              <w:t>ремонт ВИСТС</w:t>
            </w:r>
          </w:p>
        </w:tc>
        <w:tc>
          <w:tcPr>
            <w:tcW w:w="1417" w:type="dxa"/>
            <w:vAlign w:val="bottom"/>
          </w:tcPr>
          <w:p w:rsidR="00577AB5" w:rsidRDefault="00577AB5">
            <w:pPr>
              <w:pStyle w:val="ConsPlusNormal"/>
              <w:jc w:val="center"/>
            </w:pPr>
            <w:r>
              <w:t>пог. метров</w:t>
            </w:r>
          </w:p>
        </w:tc>
        <w:tc>
          <w:tcPr>
            <w:tcW w:w="1701" w:type="dxa"/>
            <w:vAlign w:val="bottom"/>
          </w:tcPr>
          <w:p w:rsidR="00577AB5" w:rsidRDefault="00577AB5">
            <w:pPr>
              <w:pStyle w:val="ConsPlusNormal"/>
              <w:jc w:val="center"/>
            </w:pPr>
            <w:r>
              <w:t>-</w:t>
            </w:r>
          </w:p>
        </w:tc>
        <w:tc>
          <w:tcPr>
            <w:tcW w:w="1871" w:type="dxa"/>
          </w:tcPr>
          <w:p w:rsidR="00577AB5" w:rsidRDefault="00577AB5">
            <w:pPr>
              <w:pStyle w:val="ConsPlusNormal"/>
              <w:jc w:val="center"/>
            </w:pPr>
            <w:r>
              <w:t>102500,90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102500,90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443.</w:t>
            </w:r>
          </w:p>
        </w:tc>
        <w:tc>
          <w:tcPr>
            <w:tcW w:w="2835" w:type="dxa"/>
          </w:tcPr>
          <w:p w:rsidR="00577AB5" w:rsidRDefault="00577AB5">
            <w:pPr>
              <w:pStyle w:val="ConsPlusNormal"/>
            </w:pPr>
            <w:r>
              <w:t>г. Оренбург, ул. Туркестанская, д. 49</w:t>
            </w:r>
          </w:p>
        </w:tc>
        <w:tc>
          <w:tcPr>
            <w:tcW w:w="1871" w:type="dxa"/>
          </w:tcPr>
          <w:p w:rsidR="00577AB5" w:rsidRDefault="00577AB5">
            <w:pPr>
              <w:pStyle w:val="ConsPlusNormal"/>
            </w:pPr>
            <w:r>
              <w:t>ремонт и (или) переустройство крыши</w:t>
            </w:r>
          </w:p>
        </w:tc>
        <w:tc>
          <w:tcPr>
            <w:tcW w:w="1417" w:type="dxa"/>
            <w:vAlign w:val="bottom"/>
          </w:tcPr>
          <w:p w:rsidR="00577AB5" w:rsidRDefault="00577AB5">
            <w:pPr>
              <w:pStyle w:val="ConsPlusNormal"/>
              <w:jc w:val="center"/>
            </w:pPr>
            <w:r>
              <w:t>кв. метров</w:t>
            </w:r>
          </w:p>
        </w:tc>
        <w:tc>
          <w:tcPr>
            <w:tcW w:w="1701" w:type="dxa"/>
            <w:vAlign w:val="bottom"/>
          </w:tcPr>
          <w:p w:rsidR="00577AB5" w:rsidRDefault="00577AB5">
            <w:pPr>
              <w:pStyle w:val="ConsPlusNormal"/>
              <w:jc w:val="center"/>
            </w:pPr>
            <w:r>
              <w:t>-</w:t>
            </w:r>
          </w:p>
        </w:tc>
        <w:tc>
          <w:tcPr>
            <w:tcW w:w="1871" w:type="dxa"/>
          </w:tcPr>
          <w:p w:rsidR="00577AB5" w:rsidRDefault="00577AB5">
            <w:pPr>
              <w:pStyle w:val="ConsPlusNormal"/>
              <w:jc w:val="center"/>
            </w:pPr>
            <w:r>
              <w:t>48845,77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48845,77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444.</w:t>
            </w:r>
          </w:p>
        </w:tc>
        <w:tc>
          <w:tcPr>
            <w:tcW w:w="2835" w:type="dxa"/>
          </w:tcPr>
          <w:p w:rsidR="00577AB5" w:rsidRDefault="00577AB5">
            <w:pPr>
              <w:pStyle w:val="ConsPlusNormal"/>
            </w:pPr>
            <w:r>
              <w:t>г. Оренбург, ул. Харьковская, д. 2</w:t>
            </w:r>
          </w:p>
        </w:tc>
        <w:tc>
          <w:tcPr>
            <w:tcW w:w="1871" w:type="dxa"/>
          </w:tcPr>
          <w:p w:rsidR="00577AB5" w:rsidRDefault="00577AB5">
            <w:pPr>
              <w:pStyle w:val="ConsPlusNormal"/>
            </w:pPr>
            <w:r>
              <w:t>ремонт и (или) переустройство крыши</w:t>
            </w:r>
          </w:p>
        </w:tc>
        <w:tc>
          <w:tcPr>
            <w:tcW w:w="1417" w:type="dxa"/>
            <w:vAlign w:val="bottom"/>
          </w:tcPr>
          <w:p w:rsidR="00577AB5" w:rsidRDefault="00577AB5">
            <w:pPr>
              <w:pStyle w:val="ConsPlusNormal"/>
              <w:jc w:val="center"/>
            </w:pPr>
            <w:r>
              <w:t>кв. метров</w:t>
            </w:r>
          </w:p>
        </w:tc>
        <w:tc>
          <w:tcPr>
            <w:tcW w:w="1701" w:type="dxa"/>
          </w:tcPr>
          <w:p w:rsidR="00577AB5" w:rsidRDefault="00577AB5">
            <w:pPr>
              <w:pStyle w:val="ConsPlusNormal"/>
              <w:jc w:val="center"/>
            </w:pPr>
            <w:r>
              <w:t>680,20</w:t>
            </w:r>
          </w:p>
        </w:tc>
        <w:tc>
          <w:tcPr>
            <w:tcW w:w="1871" w:type="dxa"/>
          </w:tcPr>
          <w:p w:rsidR="00577AB5" w:rsidRDefault="00577AB5">
            <w:pPr>
              <w:pStyle w:val="ConsPlusNormal"/>
              <w:jc w:val="center"/>
            </w:pPr>
            <w:r>
              <w:t>72286,73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72286,73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445.</w:t>
            </w:r>
          </w:p>
        </w:tc>
        <w:tc>
          <w:tcPr>
            <w:tcW w:w="2835" w:type="dxa"/>
          </w:tcPr>
          <w:p w:rsidR="00577AB5" w:rsidRDefault="00577AB5">
            <w:pPr>
              <w:pStyle w:val="ConsPlusNormal"/>
            </w:pPr>
            <w:r>
              <w:t>г. Оренбург, ул. Химическая, д. 6/1</w:t>
            </w:r>
          </w:p>
        </w:tc>
        <w:tc>
          <w:tcPr>
            <w:tcW w:w="1871" w:type="dxa"/>
          </w:tcPr>
          <w:p w:rsidR="00577AB5" w:rsidRDefault="00577AB5">
            <w:pPr>
              <w:pStyle w:val="ConsPlusNormal"/>
            </w:pPr>
            <w:r>
              <w:t>ремонт и (или) переустройство крыши</w:t>
            </w:r>
          </w:p>
        </w:tc>
        <w:tc>
          <w:tcPr>
            <w:tcW w:w="1417" w:type="dxa"/>
            <w:vAlign w:val="bottom"/>
          </w:tcPr>
          <w:p w:rsidR="00577AB5" w:rsidRDefault="00577AB5">
            <w:pPr>
              <w:pStyle w:val="ConsPlusNormal"/>
              <w:jc w:val="center"/>
            </w:pPr>
            <w:r>
              <w:t>кв. метров</w:t>
            </w:r>
          </w:p>
        </w:tc>
        <w:tc>
          <w:tcPr>
            <w:tcW w:w="1701" w:type="dxa"/>
            <w:vAlign w:val="bottom"/>
          </w:tcPr>
          <w:p w:rsidR="00577AB5" w:rsidRDefault="00577AB5">
            <w:pPr>
              <w:pStyle w:val="ConsPlusNormal"/>
              <w:jc w:val="center"/>
            </w:pPr>
            <w:r>
              <w:t>-</w:t>
            </w:r>
          </w:p>
        </w:tc>
        <w:tc>
          <w:tcPr>
            <w:tcW w:w="1871" w:type="dxa"/>
          </w:tcPr>
          <w:p w:rsidR="00577AB5" w:rsidRDefault="00577AB5">
            <w:pPr>
              <w:pStyle w:val="ConsPlusNormal"/>
              <w:jc w:val="center"/>
            </w:pPr>
            <w:r>
              <w:t>49343,18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49343,18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446.</w:t>
            </w:r>
          </w:p>
        </w:tc>
        <w:tc>
          <w:tcPr>
            <w:tcW w:w="2835" w:type="dxa"/>
          </w:tcPr>
          <w:p w:rsidR="00577AB5" w:rsidRDefault="00577AB5">
            <w:pPr>
              <w:pStyle w:val="ConsPlusNormal"/>
            </w:pPr>
            <w:r>
              <w:t>г. Оренбург, ул. Центральная, д. 11</w:t>
            </w:r>
          </w:p>
        </w:tc>
        <w:tc>
          <w:tcPr>
            <w:tcW w:w="1871" w:type="dxa"/>
          </w:tcPr>
          <w:p w:rsidR="00577AB5" w:rsidRDefault="00577AB5">
            <w:pPr>
              <w:pStyle w:val="ConsPlusNormal"/>
            </w:pPr>
            <w:r>
              <w:t>ремонт и (или) переустройство крыши</w:t>
            </w:r>
          </w:p>
        </w:tc>
        <w:tc>
          <w:tcPr>
            <w:tcW w:w="1417" w:type="dxa"/>
            <w:vAlign w:val="bottom"/>
          </w:tcPr>
          <w:p w:rsidR="00577AB5" w:rsidRDefault="00577AB5">
            <w:pPr>
              <w:pStyle w:val="ConsPlusNormal"/>
              <w:jc w:val="center"/>
            </w:pPr>
            <w:r>
              <w:t>кв. метров</w:t>
            </w:r>
          </w:p>
        </w:tc>
        <w:tc>
          <w:tcPr>
            <w:tcW w:w="1701" w:type="dxa"/>
            <w:vAlign w:val="bottom"/>
          </w:tcPr>
          <w:p w:rsidR="00577AB5" w:rsidRDefault="00577AB5">
            <w:pPr>
              <w:pStyle w:val="ConsPlusNormal"/>
              <w:jc w:val="center"/>
            </w:pPr>
            <w:r>
              <w:t>-</w:t>
            </w:r>
          </w:p>
        </w:tc>
        <w:tc>
          <w:tcPr>
            <w:tcW w:w="1871" w:type="dxa"/>
          </w:tcPr>
          <w:p w:rsidR="00577AB5" w:rsidRDefault="00577AB5">
            <w:pPr>
              <w:pStyle w:val="ConsPlusNormal"/>
              <w:jc w:val="center"/>
            </w:pPr>
            <w:r>
              <w:t>154397,40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154397,40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447.</w:t>
            </w:r>
          </w:p>
        </w:tc>
        <w:tc>
          <w:tcPr>
            <w:tcW w:w="2835" w:type="dxa"/>
          </w:tcPr>
          <w:p w:rsidR="00577AB5" w:rsidRDefault="00577AB5">
            <w:pPr>
              <w:pStyle w:val="ConsPlusNormal"/>
            </w:pPr>
            <w:r>
              <w:t>г. Оренбург, ул. Центральная, д. 17/2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55526,17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55526,17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448.</w:t>
            </w:r>
          </w:p>
        </w:tc>
        <w:tc>
          <w:tcPr>
            <w:tcW w:w="2835" w:type="dxa"/>
          </w:tcPr>
          <w:p w:rsidR="00577AB5" w:rsidRDefault="00577AB5">
            <w:pPr>
              <w:pStyle w:val="ConsPlusNormal"/>
            </w:pPr>
            <w:r>
              <w:t>г. Оренбург, ул. Центральная, д. 19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110171,92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110171,92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449.</w:t>
            </w:r>
          </w:p>
        </w:tc>
        <w:tc>
          <w:tcPr>
            <w:tcW w:w="2835" w:type="dxa"/>
          </w:tcPr>
          <w:p w:rsidR="00577AB5" w:rsidRDefault="00577AB5">
            <w:pPr>
              <w:pStyle w:val="ConsPlusNormal"/>
            </w:pPr>
            <w:r>
              <w:t>г. Оренбург, ул. Чкалова, д. 16/1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6</w:t>
            </w:r>
          </w:p>
        </w:tc>
        <w:tc>
          <w:tcPr>
            <w:tcW w:w="1871" w:type="dxa"/>
          </w:tcPr>
          <w:p w:rsidR="00577AB5" w:rsidRDefault="00577AB5">
            <w:pPr>
              <w:pStyle w:val="ConsPlusNormal"/>
              <w:jc w:val="center"/>
            </w:pPr>
            <w:r>
              <w:t>56416,13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56416,13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450.</w:t>
            </w:r>
          </w:p>
        </w:tc>
        <w:tc>
          <w:tcPr>
            <w:tcW w:w="2835" w:type="dxa"/>
          </w:tcPr>
          <w:p w:rsidR="00577AB5" w:rsidRDefault="00577AB5">
            <w:pPr>
              <w:pStyle w:val="ConsPlusNormal"/>
            </w:pPr>
            <w:r>
              <w:t>г. Оренбург, ул. Чкалова, д. 21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72097,28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72097,28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451.</w:t>
            </w:r>
          </w:p>
        </w:tc>
        <w:tc>
          <w:tcPr>
            <w:tcW w:w="2835" w:type="dxa"/>
          </w:tcPr>
          <w:p w:rsidR="00577AB5" w:rsidRDefault="00577AB5">
            <w:pPr>
              <w:pStyle w:val="ConsPlusNormal"/>
            </w:pPr>
            <w:r>
              <w:t>г. Оренбург, ул. Чкалова, д. 28</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98915,94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98915,94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452.</w:t>
            </w:r>
          </w:p>
        </w:tc>
        <w:tc>
          <w:tcPr>
            <w:tcW w:w="2835" w:type="dxa"/>
          </w:tcPr>
          <w:p w:rsidR="00577AB5" w:rsidRDefault="00577AB5">
            <w:pPr>
              <w:pStyle w:val="ConsPlusNormal"/>
            </w:pPr>
            <w:r>
              <w:t>г. Оренбург, ул. Чкалова, д. 37</w:t>
            </w:r>
          </w:p>
        </w:tc>
        <w:tc>
          <w:tcPr>
            <w:tcW w:w="1871" w:type="dxa"/>
          </w:tcPr>
          <w:p w:rsidR="00577AB5" w:rsidRDefault="00577AB5">
            <w:pPr>
              <w:pStyle w:val="ConsPlusNormal"/>
            </w:pPr>
            <w:r>
              <w:t>ремонт ПП</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58081,68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58081,68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453.</w:t>
            </w:r>
          </w:p>
        </w:tc>
        <w:tc>
          <w:tcPr>
            <w:tcW w:w="2835" w:type="dxa"/>
          </w:tcPr>
          <w:p w:rsidR="00577AB5" w:rsidRDefault="00577AB5">
            <w:pPr>
              <w:pStyle w:val="ConsPlusNormal"/>
            </w:pPr>
            <w:r>
              <w:t>г. Оренбург, ул. Чкалова, д. 37</w:t>
            </w:r>
          </w:p>
        </w:tc>
        <w:tc>
          <w:tcPr>
            <w:tcW w:w="1871" w:type="dxa"/>
          </w:tcPr>
          <w:p w:rsidR="00577AB5" w:rsidRDefault="00577AB5">
            <w:pPr>
              <w:pStyle w:val="ConsPlusNormal"/>
            </w:pPr>
            <w:r>
              <w:t>ремонт фундамента</w:t>
            </w:r>
          </w:p>
        </w:tc>
        <w:tc>
          <w:tcPr>
            <w:tcW w:w="1417" w:type="dxa"/>
          </w:tcPr>
          <w:p w:rsidR="00577AB5" w:rsidRDefault="00577AB5">
            <w:pPr>
              <w:pStyle w:val="ConsPlusNormal"/>
              <w:jc w:val="center"/>
            </w:pPr>
            <w:r>
              <w:t>куб.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105734,37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105734,37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454.</w:t>
            </w:r>
          </w:p>
        </w:tc>
        <w:tc>
          <w:tcPr>
            <w:tcW w:w="2835" w:type="dxa"/>
          </w:tcPr>
          <w:p w:rsidR="00577AB5" w:rsidRDefault="00577AB5">
            <w:pPr>
              <w:pStyle w:val="ConsPlusNormal"/>
            </w:pPr>
            <w:r>
              <w:t>г. Оренбург, ул. Чкалова, д. 41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6</w:t>
            </w:r>
          </w:p>
        </w:tc>
        <w:tc>
          <w:tcPr>
            <w:tcW w:w="1871" w:type="dxa"/>
          </w:tcPr>
          <w:p w:rsidR="00577AB5" w:rsidRDefault="00577AB5">
            <w:pPr>
              <w:pStyle w:val="ConsPlusNormal"/>
              <w:jc w:val="center"/>
            </w:pPr>
            <w:r>
              <w:t>59811,72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59811,72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455.</w:t>
            </w:r>
          </w:p>
        </w:tc>
        <w:tc>
          <w:tcPr>
            <w:tcW w:w="2835" w:type="dxa"/>
          </w:tcPr>
          <w:p w:rsidR="00577AB5" w:rsidRDefault="00577AB5">
            <w:pPr>
              <w:pStyle w:val="ConsPlusNormal"/>
            </w:pPr>
            <w:r>
              <w:t>г. Оренбург, ул. Чкалова, д. 57/1</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160138,81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160138,81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456.</w:t>
            </w:r>
          </w:p>
        </w:tc>
        <w:tc>
          <w:tcPr>
            <w:tcW w:w="2835" w:type="dxa"/>
          </w:tcPr>
          <w:p w:rsidR="00577AB5" w:rsidRDefault="00577AB5">
            <w:pPr>
              <w:pStyle w:val="ConsPlusNormal"/>
            </w:pPr>
            <w:r>
              <w:t>г. Оренбург, ул. Чкалова, д. 6</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100870,23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100870,23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457.</w:t>
            </w:r>
          </w:p>
        </w:tc>
        <w:tc>
          <w:tcPr>
            <w:tcW w:w="2835" w:type="dxa"/>
          </w:tcPr>
          <w:p w:rsidR="00577AB5" w:rsidRDefault="00577AB5">
            <w:pPr>
              <w:pStyle w:val="ConsPlusNormal"/>
            </w:pPr>
            <w:r>
              <w:t>г. Оренбург, ул. Шевченко, д. 12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73765,14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73765,14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458.</w:t>
            </w:r>
          </w:p>
        </w:tc>
        <w:tc>
          <w:tcPr>
            <w:tcW w:w="2835" w:type="dxa"/>
          </w:tcPr>
          <w:p w:rsidR="00577AB5" w:rsidRDefault="00577AB5">
            <w:pPr>
              <w:pStyle w:val="ConsPlusNormal"/>
            </w:pPr>
            <w:r>
              <w:t>г. Оренбург, ул. Шевченко, д. 16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79275,54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79275,54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459.</w:t>
            </w:r>
          </w:p>
        </w:tc>
        <w:tc>
          <w:tcPr>
            <w:tcW w:w="2835" w:type="dxa"/>
          </w:tcPr>
          <w:p w:rsidR="00577AB5" w:rsidRDefault="00577AB5">
            <w:pPr>
              <w:pStyle w:val="ConsPlusNormal"/>
            </w:pPr>
            <w:r>
              <w:t>г. Оренбург, ул. Шевченко, д. 259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119170,82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119170,82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460.</w:t>
            </w:r>
          </w:p>
        </w:tc>
        <w:tc>
          <w:tcPr>
            <w:tcW w:w="2835" w:type="dxa"/>
          </w:tcPr>
          <w:p w:rsidR="00577AB5" w:rsidRDefault="00577AB5">
            <w:pPr>
              <w:pStyle w:val="ConsPlusNormal"/>
            </w:pPr>
            <w:r>
              <w:t>г. Оренбург, ул. Шевченко, д. 44а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34517,00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34517,00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461.</w:t>
            </w:r>
          </w:p>
        </w:tc>
        <w:tc>
          <w:tcPr>
            <w:tcW w:w="2835" w:type="dxa"/>
          </w:tcPr>
          <w:p w:rsidR="00577AB5" w:rsidRDefault="00577AB5">
            <w:pPr>
              <w:pStyle w:val="ConsPlusNormal"/>
            </w:pPr>
            <w:r>
              <w:t>г. Оренбург, ул. Юных Ленинцев, д. 16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40591,93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40591,93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462.</w:t>
            </w:r>
          </w:p>
        </w:tc>
        <w:tc>
          <w:tcPr>
            <w:tcW w:w="2835" w:type="dxa"/>
          </w:tcPr>
          <w:p w:rsidR="00577AB5" w:rsidRDefault="00577AB5">
            <w:pPr>
              <w:pStyle w:val="ConsPlusNormal"/>
            </w:pPr>
            <w:r>
              <w:t>г. Оренбург, ул. Юных Ленинцев, д. 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33851,04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33851,04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463.</w:t>
            </w:r>
          </w:p>
        </w:tc>
        <w:tc>
          <w:tcPr>
            <w:tcW w:w="2835" w:type="dxa"/>
          </w:tcPr>
          <w:p w:rsidR="00577AB5" w:rsidRDefault="00577AB5">
            <w:pPr>
              <w:pStyle w:val="ConsPlusNormal"/>
            </w:pPr>
            <w:r>
              <w:t>г. Оренбург, ул. Юркина, д. 3</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65682,25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65682,25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464.</w:t>
            </w:r>
          </w:p>
        </w:tc>
        <w:tc>
          <w:tcPr>
            <w:tcW w:w="2835" w:type="dxa"/>
          </w:tcPr>
          <w:p w:rsidR="00577AB5" w:rsidRDefault="00577AB5">
            <w:pPr>
              <w:pStyle w:val="ConsPlusNormal"/>
            </w:pPr>
            <w:r>
              <w:t>г. Оренбург, ул. Юркина, д. 3</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62629,85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62629,85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465.</w:t>
            </w:r>
          </w:p>
        </w:tc>
        <w:tc>
          <w:tcPr>
            <w:tcW w:w="2835" w:type="dxa"/>
          </w:tcPr>
          <w:p w:rsidR="00577AB5" w:rsidRDefault="00577AB5">
            <w:pPr>
              <w:pStyle w:val="ConsPlusNormal"/>
            </w:pPr>
            <w:r>
              <w:t>г. Оренбург, ул. Юркина, д. 76</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36852,08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36852,08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466.</w:t>
            </w:r>
          </w:p>
        </w:tc>
        <w:tc>
          <w:tcPr>
            <w:tcW w:w="2835" w:type="dxa"/>
          </w:tcPr>
          <w:p w:rsidR="00577AB5" w:rsidRDefault="00577AB5">
            <w:pPr>
              <w:pStyle w:val="ConsPlusNormal"/>
            </w:pPr>
            <w:r>
              <w:t>пос. Каргала, ул. Восточная, д. 13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95800,00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95800,00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12. Муниципальное образование город Орск</w:t>
            </w:r>
          </w:p>
        </w:tc>
      </w:tr>
      <w:tr w:rsidR="00577AB5">
        <w:tc>
          <w:tcPr>
            <w:tcW w:w="3742" w:type="dxa"/>
            <w:gridSpan w:val="2"/>
          </w:tcPr>
          <w:p w:rsidR="00577AB5" w:rsidRDefault="00577AB5">
            <w:pPr>
              <w:pStyle w:val="ConsPlusNormal"/>
            </w:pPr>
            <w:r>
              <w:t>Итого по муниципальному образованию город Орск</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6015676,89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6015676,89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467.</w:t>
            </w:r>
          </w:p>
        </w:tc>
        <w:tc>
          <w:tcPr>
            <w:tcW w:w="2835" w:type="dxa"/>
          </w:tcPr>
          <w:p w:rsidR="00577AB5" w:rsidRDefault="00577AB5">
            <w:pPr>
              <w:pStyle w:val="ConsPlusNormal"/>
            </w:pPr>
            <w:r>
              <w:t>г. Орск, пер. Металлистов, д. 3</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44986,47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44986,47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468.</w:t>
            </w:r>
          </w:p>
        </w:tc>
        <w:tc>
          <w:tcPr>
            <w:tcW w:w="2835" w:type="dxa"/>
          </w:tcPr>
          <w:p w:rsidR="00577AB5" w:rsidRDefault="00577AB5">
            <w:pPr>
              <w:pStyle w:val="ConsPlusNormal"/>
            </w:pPr>
            <w:r>
              <w:t>г. Орск, пер. Музыкальный, д. 5</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48679,34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48679,34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469.</w:t>
            </w:r>
          </w:p>
        </w:tc>
        <w:tc>
          <w:tcPr>
            <w:tcW w:w="2835" w:type="dxa"/>
          </w:tcPr>
          <w:p w:rsidR="00577AB5" w:rsidRDefault="00577AB5">
            <w:pPr>
              <w:pStyle w:val="ConsPlusNormal"/>
            </w:pPr>
            <w:r>
              <w:t>г. Орск, пер. Музыкальный,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1620,00</w:t>
            </w:r>
          </w:p>
        </w:tc>
        <w:tc>
          <w:tcPr>
            <w:tcW w:w="1871" w:type="dxa"/>
          </w:tcPr>
          <w:p w:rsidR="00577AB5" w:rsidRDefault="00577AB5">
            <w:pPr>
              <w:pStyle w:val="ConsPlusNormal"/>
              <w:jc w:val="center"/>
            </w:pPr>
            <w:r>
              <w:t>83620,35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83620,35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470.</w:t>
            </w:r>
          </w:p>
        </w:tc>
        <w:tc>
          <w:tcPr>
            <w:tcW w:w="2835" w:type="dxa"/>
          </w:tcPr>
          <w:p w:rsidR="00577AB5" w:rsidRDefault="00577AB5">
            <w:pPr>
              <w:pStyle w:val="ConsPlusNormal"/>
            </w:pPr>
            <w:r>
              <w:t>г. Орск, пер. Цимлянский, д. 17а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44643,98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44643,98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471.</w:t>
            </w:r>
          </w:p>
        </w:tc>
        <w:tc>
          <w:tcPr>
            <w:tcW w:w="2835" w:type="dxa"/>
          </w:tcPr>
          <w:p w:rsidR="00577AB5" w:rsidRDefault="00577AB5">
            <w:pPr>
              <w:pStyle w:val="ConsPlusNormal"/>
            </w:pPr>
            <w:r>
              <w:t>г. Орск, пер. Цимлянский, д. 17а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742,50</w:t>
            </w:r>
          </w:p>
        </w:tc>
        <w:tc>
          <w:tcPr>
            <w:tcW w:w="1871" w:type="dxa"/>
          </w:tcPr>
          <w:p w:rsidR="00577AB5" w:rsidRDefault="00577AB5">
            <w:pPr>
              <w:pStyle w:val="ConsPlusNormal"/>
              <w:jc w:val="center"/>
            </w:pPr>
            <w:r>
              <w:t>27482,58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27482,58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472.</w:t>
            </w:r>
          </w:p>
        </w:tc>
        <w:tc>
          <w:tcPr>
            <w:tcW w:w="2835" w:type="dxa"/>
          </w:tcPr>
          <w:p w:rsidR="00577AB5" w:rsidRDefault="00577AB5">
            <w:pPr>
              <w:pStyle w:val="ConsPlusNormal"/>
            </w:pPr>
            <w:r>
              <w:t>г. Орск, пр. Квартальный, д. 14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76777,64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76777,64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473.</w:t>
            </w:r>
          </w:p>
        </w:tc>
        <w:tc>
          <w:tcPr>
            <w:tcW w:w="2835" w:type="dxa"/>
          </w:tcPr>
          <w:p w:rsidR="00577AB5" w:rsidRDefault="00577AB5">
            <w:pPr>
              <w:pStyle w:val="ConsPlusNormal"/>
            </w:pPr>
            <w:r>
              <w:t>г. Орск, пр. Квартальный, д. 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39171,66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39171,66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474.</w:t>
            </w:r>
          </w:p>
        </w:tc>
        <w:tc>
          <w:tcPr>
            <w:tcW w:w="2835" w:type="dxa"/>
          </w:tcPr>
          <w:p w:rsidR="00577AB5" w:rsidRDefault="00577AB5">
            <w:pPr>
              <w:pStyle w:val="ConsPlusNormal"/>
            </w:pPr>
            <w:r>
              <w:t>г. Орск, просп. Ленина, д. 105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1972,00</w:t>
            </w:r>
          </w:p>
        </w:tc>
        <w:tc>
          <w:tcPr>
            <w:tcW w:w="1871" w:type="dxa"/>
          </w:tcPr>
          <w:p w:rsidR="00577AB5" w:rsidRDefault="00577AB5">
            <w:pPr>
              <w:pStyle w:val="ConsPlusNormal"/>
              <w:jc w:val="center"/>
            </w:pPr>
            <w:r>
              <w:t>50430,60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50430,60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475.</w:t>
            </w:r>
          </w:p>
        </w:tc>
        <w:tc>
          <w:tcPr>
            <w:tcW w:w="2835" w:type="dxa"/>
          </w:tcPr>
          <w:p w:rsidR="00577AB5" w:rsidRDefault="00577AB5">
            <w:pPr>
              <w:pStyle w:val="ConsPlusNormal"/>
            </w:pPr>
            <w:r>
              <w:t>г. Орск, просп. Ленина, д. 131</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85728,26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85728,26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476.</w:t>
            </w:r>
          </w:p>
        </w:tc>
        <w:tc>
          <w:tcPr>
            <w:tcW w:w="2835" w:type="dxa"/>
          </w:tcPr>
          <w:p w:rsidR="00577AB5" w:rsidRDefault="00577AB5">
            <w:pPr>
              <w:pStyle w:val="ConsPlusNormal"/>
            </w:pPr>
            <w:r>
              <w:t>г. Орск, просп. Ленина, д. 22а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57343,54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57343,54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477.</w:t>
            </w:r>
          </w:p>
        </w:tc>
        <w:tc>
          <w:tcPr>
            <w:tcW w:w="2835" w:type="dxa"/>
          </w:tcPr>
          <w:p w:rsidR="00577AB5" w:rsidRDefault="00577AB5">
            <w:pPr>
              <w:pStyle w:val="ConsPlusNormal"/>
            </w:pPr>
            <w:r>
              <w:t>г. Орск, просп. Ленина, д. 22а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44164,58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44164,58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478.</w:t>
            </w:r>
          </w:p>
        </w:tc>
        <w:tc>
          <w:tcPr>
            <w:tcW w:w="2835" w:type="dxa"/>
          </w:tcPr>
          <w:p w:rsidR="00577AB5" w:rsidRDefault="00577AB5">
            <w:pPr>
              <w:pStyle w:val="ConsPlusNormal"/>
            </w:pPr>
            <w:r>
              <w:t>г. Орск, просп. Ленина, д. 34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1008,00</w:t>
            </w:r>
          </w:p>
        </w:tc>
        <w:tc>
          <w:tcPr>
            <w:tcW w:w="1871" w:type="dxa"/>
          </w:tcPr>
          <w:p w:rsidR="00577AB5" w:rsidRDefault="00577AB5">
            <w:pPr>
              <w:pStyle w:val="ConsPlusNormal"/>
              <w:jc w:val="center"/>
            </w:pPr>
            <w:r>
              <w:t>24396,34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24396,34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479.</w:t>
            </w:r>
          </w:p>
        </w:tc>
        <w:tc>
          <w:tcPr>
            <w:tcW w:w="2835" w:type="dxa"/>
          </w:tcPr>
          <w:p w:rsidR="00577AB5" w:rsidRDefault="00577AB5">
            <w:pPr>
              <w:pStyle w:val="ConsPlusNormal"/>
            </w:pPr>
            <w:r>
              <w:t>г. Орск, просп. Ленина, д. 71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80427,68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80427,68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480.</w:t>
            </w:r>
          </w:p>
        </w:tc>
        <w:tc>
          <w:tcPr>
            <w:tcW w:w="2835" w:type="dxa"/>
          </w:tcPr>
          <w:p w:rsidR="00577AB5" w:rsidRDefault="00577AB5">
            <w:pPr>
              <w:pStyle w:val="ConsPlusNormal"/>
            </w:pPr>
            <w:r>
              <w:t>г. Орск, просп. Ленина, д. 80а</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47727,15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47727,15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481.</w:t>
            </w:r>
          </w:p>
        </w:tc>
        <w:tc>
          <w:tcPr>
            <w:tcW w:w="2835" w:type="dxa"/>
          </w:tcPr>
          <w:p w:rsidR="00577AB5" w:rsidRDefault="00577AB5">
            <w:pPr>
              <w:pStyle w:val="ConsPlusNormal"/>
            </w:pPr>
            <w:r>
              <w:t>г. Орск, просп. Ленина, д. 94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30323,93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30323,93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482.</w:t>
            </w:r>
          </w:p>
        </w:tc>
        <w:tc>
          <w:tcPr>
            <w:tcW w:w="2835" w:type="dxa"/>
          </w:tcPr>
          <w:p w:rsidR="00577AB5" w:rsidRDefault="00577AB5">
            <w:pPr>
              <w:pStyle w:val="ConsPlusNormal"/>
            </w:pPr>
            <w:r>
              <w:t>г. Орск, ул. Б. Хмельницкого,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1200,00</w:t>
            </w:r>
          </w:p>
        </w:tc>
        <w:tc>
          <w:tcPr>
            <w:tcW w:w="1871" w:type="dxa"/>
          </w:tcPr>
          <w:p w:rsidR="00577AB5" w:rsidRDefault="00577AB5">
            <w:pPr>
              <w:pStyle w:val="ConsPlusNormal"/>
              <w:jc w:val="center"/>
            </w:pPr>
            <w:r>
              <w:t>32444,04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32444,04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483.</w:t>
            </w:r>
          </w:p>
        </w:tc>
        <w:tc>
          <w:tcPr>
            <w:tcW w:w="2835" w:type="dxa"/>
          </w:tcPr>
          <w:p w:rsidR="00577AB5" w:rsidRDefault="00577AB5">
            <w:pPr>
              <w:pStyle w:val="ConsPlusNormal"/>
            </w:pPr>
            <w:r>
              <w:t>г. Орск, ул. Б. Хмельницкого,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1200,00</w:t>
            </w:r>
          </w:p>
        </w:tc>
        <w:tc>
          <w:tcPr>
            <w:tcW w:w="1871" w:type="dxa"/>
          </w:tcPr>
          <w:p w:rsidR="00577AB5" w:rsidRDefault="00577AB5">
            <w:pPr>
              <w:pStyle w:val="ConsPlusNormal"/>
              <w:jc w:val="center"/>
            </w:pPr>
            <w:r>
              <w:t>52348,18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52348,18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484.</w:t>
            </w:r>
          </w:p>
        </w:tc>
        <w:tc>
          <w:tcPr>
            <w:tcW w:w="2835" w:type="dxa"/>
          </w:tcPr>
          <w:p w:rsidR="00577AB5" w:rsidRDefault="00577AB5">
            <w:pPr>
              <w:pStyle w:val="ConsPlusNormal"/>
            </w:pPr>
            <w:r>
              <w:t xml:space="preserve">г. Орск, ул. Б. Хмельницкого, </w:t>
            </w:r>
            <w:r>
              <w:lastRenderedPageBreak/>
              <w:t>д. 3а</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850,00</w:t>
            </w:r>
          </w:p>
        </w:tc>
        <w:tc>
          <w:tcPr>
            <w:tcW w:w="1871" w:type="dxa"/>
          </w:tcPr>
          <w:p w:rsidR="00577AB5" w:rsidRDefault="00577AB5">
            <w:pPr>
              <w:pStyle w:val="ConsPlusNormal"/>
              <w:jc w:val="center"/>
            </w:pPr>
            <w:r>
              <w:t>44075,53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44075,53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485.</w:t>
            </w:r>
          </w:p>
        </w:tc>
        <w:tc>
          <w:tcPr>
            <w:tcW w:w="2835" w:type="dxa"/>
          </w:tcPr>
          <w:p w:rsidR="00577AB5" w:rsidRDefault="00577AB5">
            <w:pPr>
              <w:pStyle w:val="ConsPlusNormal"/>
            </w:pPr>
            <w:r>
              <w:t>г. Орск, ул. Б. Хмельницкого,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1100,00</w:t>
            </w:r>
          </w:p>
        </w:tc>
        <w:tc>
          <w:tcPr>
            <w:tcW w:w="1871" w:type="dxa"/>
          </w:tcPr>
          <w:p w:rsidR="00577AB5" w:rsidRDefault="00577AB5">
            <w:pPr>
              <w:pStyle w:val="ConsPlusNormal"/>
              <w:jc w:val="center"/>
            </w:pPr>
            <w:r>
              <w:t>44086,43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44086,43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486.</w:t>
            </w:r>
          </w:p>
        </w:tc>
        <w:tc>
          <w:tcPr>
            <w:tcW w:w="2835" w:type="dxa"/>
          </w:tcPr>
          <w:p w:rsidR="00577AB5" w:rsidRDefault="00577AB5">
            <w:pPr>
              <w:pStyle w:val="ConsPlusNormal"/>
            </w:pPr>
            <w:r>
              <w:t>г. Орск, ул. Братская, д. 52</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63584,60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63584,60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487.</w:t>
            </w:r>
          </w:p>
        </w:tc>
        <w:tc>
          <w:tcPr>
            <w:tcW w:w="2835" w:type="dxa"/>
          </w:tcPr>
          <w:p w:rsidR="00577AB5" w:rsidRDefault="00577AB5">
            <w:pPr>
              <w:pStyle w:val="ConsPlusNormal"/>
            </w:pPr>
            <w:r>
              <w:t>г. Орск, ул. Васнецова, д. 23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43418,34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43418,34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488.</w:t>
            </w:r>
          </w:p>
        </w:tc>
        <w:tc>
          <w:tcPr>
            <w:tcW w:w="2835" w:type="dxa"/>
          </w:tcPr>
          <w:p w:rsidR="00577AB5" w:rsidRDefault="00577AB5">
            <w:pPr>
              <w:pStyle w:val="ConsPlusNormal"/>
            </w:pPr>
            <w:r>
              <w:t>г. Орск, ул. Васнецова, д. 23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64722,72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64722,72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489.</w:t>
            </w:r>
          </w:p>
        </w:tc>
        <w:tc>
          <w:tcPr>
            <w:tcW w:w="2835" w:type="dxa"/>
          </w:tcPr>
          <w:p w:rsidR="00577AB5" w:rsidRDefault="00577AB5">
            <w:pPr>
              <w:pStyle w:val="ConsPlusNormal"/>
            </w:pPr>
            <w:r>
              <w:t>г. Орск, ул. Вокзальное шоссе, д. 10</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36652,78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36652,78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490.</w:t>
            </w:r>
          </w:p>
        </w:tc>
        <w:tc>
          <w:tcPr>
            <w:tcW w:w="2835" w:type="dxa"/>
          </w:tcPr>
          <w:p w:rsidR="00577AB5" w:rsidRDefault="00577AB5">
            <w:pPr>
              <w:pStyle w:val="ConsPlusNormal"/>
            </w:pPr>
            <w:r>
              <w:t>г. Орск, ул. Вокзальное шоссе, д. 10</w:t>
            </w:r>
          </w:p>
        </w:tc>
        <w:tc>
          <w:tcPr>
            <w:tcW w:w="1871" w:type="dxa"/>
          </w:tcPr>
          <w:p w:rsidR="00577AB5" w:rsidRDefault="00577AB5">
            <w:pPr>
              <w:pStyle w:val="ConsPlusNormal"/>
            </w:pPr>
            <w:r>
              <w:t>ремонт ПП</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20331,25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20331,25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491.</w:t>
            </w:r>
          </w:p>
        </w:tc>
        <w:tc>
          <w:tcPr>
            <w:tcW w:w="2835" w:type="dxa"/>
          </w:tcPr>
          <w:p w:rsidR="00577AB5" w:rsidRDefault="00577AB5">
            <w:pPr>
              <w:pStyle w:val="ConsPlusNormal"/>
            </w:pPr>
            <w:r>
              <w:t>г. Орск, ул. Вяземская, д. 20</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55126,19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55126,19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492.</w:t>
            </w:r>
          </w:p>
        </w:tc>
        <w:tc>
          <w:tcPr>
            <w:tcW w:w="2835" w:type="dxa"/>
          </w:tcPr>
          <w:p w:rsidR="00577AB5" w:rsidRDefault="00577AB5">
            <w:pPr>
              <w:pStyle w:val="ConsPlusNormal"/>
            </w:pPr>
            <w:r>
              <w:t>г. Орск, ул. Гомельская, д. 76а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751,40</w:t>
            </w:r>
          </w:p>
        </w:tc>
        <w:tc>
          <w:tcPr>
            <w:tcW w:w="1871" w:type="dxa"/>
          </w:tcPr>
          <w:p w:rsidR="00577AB5" w:rsidRDefault="00577AB5">
            <w:pPr>
              <w:pStyle w:val="ConsPlusNormal"/>
              <w:jc w:val="center"/>
            </w:pPr>
            <w:r>
              <w:t>31432,53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31432,53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493.</w:t>
            </w:r>
          </w:p>
        </w:tc>
        <w:tc>
          <w:tcPr>
            <w:tcW w:w="2835" w:type="dxa"/>
          </w:tcPr>
          <w:p w:rsidR="00577AB5" w:rsidRDefault="00577AB5">
            <w:pPr>
              <w:pStyle w:val="ConsPlusNormal"/>
            </w:pPr>
            <w:r>
              <w:t>г. Орск, ул. Гомельская, д. 78</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82309,43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82309,43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494.</w:t>
            </w:r>
          </w:p>
        </w:tc>
        <w:tc>
          <w:tcPr>
            <w:tcW w:w="2835" w:type="dxa"/>
          </w:tcPr>
          <w:p w:rsidR="00577AB5" w:rsidRDefault="00577AB5">
            <w:pPr>
              <w:pStyle w:val="ConsPlusNormal"/>
            </w:pPr>
            <w:r>
              <w:t>г. Орск, ул. Горького, д. 11а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44617,37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44617,37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495.</w:t>
            </w:r>
          </w:p>
        </w:tc>
        <w:tc>
          <w:tcPr>
            <w:tcW w:w="2835" w:type="dxa"/>
          </w:tcPr>
          <w:p w:rsidR="00577AB5" w:rsidRDefault="00577AB5">
            <w:pPr>
              <w:pStyle w:val="ConsPlusNormal"/>
            </w:pPr>
            <w:r>
              <w:t>г. Орск, ул. Горького, д. 11а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743,00</w:t>
            </w:r>
          </w:p>
        </w:tc>
        <w:tc>
          <w:tcPr>
            <w:tcW w:w="1871" w:type="dxa"/>
          </w:tcPr>
          <w:p w:rsidR="00577AB5" w:rsidRDefault="00577AB5">
            <w:pPr>
              <w:pStyle w:val="ConsPlusNormal"/>
              <w:jc w:val="center"/>
            </w:pPr>
            <w:r>
              <w:t>27463,64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27463,64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496.</w:t>
            </w:r>
          </w:p>
        </w:tc>
        <w:tc>
          <w:tcPr>
            <w:tcW w:w="2835" w:type="dxa"/>
          </w:tcPr>
          <w:p w:rsidR="00577AB5" w:rsidRDefault="00577AB5">
            <w:pPr>
              <w:pStyle w:val="ConsPlusNormal"/>
            </w:pPr>
            <w:r>
              <w:t>г. Орск, ул. Горького, д. 153а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66680,23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66680,23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497.</w:t>
            </w:r>
          </w:p>
        </w:tc>
        <w:tc>
          <w:tcPr>
            <w:tcW w:w="2835" w:type="dxa"/>
          </w:tcPr>
          <w:p w:rsidR="00577AB5" w:rsidRDefault="00577AB5">
            <w:pPr>
              <w:pStyle w:val="ConsPlusNormal"/>
            </w:pPr>
            <w:r>
              <w:t>г. Орск, ул. Горького, д. 56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291,50</w:t>
            </w:r>
          </w:p>
        </w:tc>
        <w:tc>
          <w:tcPr>
            <w:tcW w:w="1871" w:type="dxa"/>
          </w:tcPr>
          <w:p w:rsidR="00577AB5" w:rsidRDefault="00577AB5">
            <w:pPr>
              <w:pStyle w:val="ConsPlusNormal"/>
              <w:jc w:val="center"/>
            </w:pPr>
            <w:r>
              <w:t>36586,01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36586,01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498.</w:t>
            </w:r>
          </w:p>
        </w:tc>
        <w:tc>
          <w:tcPr>
            <w:tcW w:w="2835" w:type="dxa"/>
          </w:tcPr>
          <w:p w:rsidR="00577AB5" w:rsidRDefault="00577AB5">
            <w:pPr>
              <w:pStyle w:val="ConsPlusNormal"/>
            </w:pPr>
            <w:r>
              <w:t>г. Орск, ул. Горького, д. 56</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24724,46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24724,46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499.</w:t>
            </w:r>
          </w:p>
        </w:tc>
        <w:tc>
          <w:tcPr>
            <w:tcW w:w="2835" w:type="dxa"/>
          </w:tcPr>
          <w:p w:rsidR="00577AB5" w:rsidRDefault="00577AB5">
            <w:pPr>
              <w:pStyle w:val="ConsPlusNormal"/>
            </w:pPr>
            <w:r>
              <w:t>г. Орск, ул. Горького, д. 60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426,80</w:t>
            </w:r>
          </w:p>
        </w:tc>
        <w:tc>
          <w:tcPr>
            <w:tcW w:w="1871" w:type="dxa"/>
          </w:tcPr>
          <w:p w:rsidR="00577AB5" w:rsidRDefault="00577AB5">
            <w:pPr>
              <w:pStyle w:val="ConsPlusNormal"/>
              <w:jc w:val="center"/>
            </w:pPr>
            <w:r>
              <w:t>46345,92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46345,92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500.</w:t>
            </w:r>
          </w:p>
        </w:tc>
        <w:tc>
          <w:tcPr>
            <w:tcW w:w="2835" w:type="dxa"/>
          </w:tcPr>
          <w:p w:rsidR="00577AB5" w:rsidRDefault="00577AB5">
            <w:pPr>
              <w:pStyle w:val="ConsPlusNormal"/>
            </w:pPr>
            <w:r>
              <w:t>г. Орск, ул. Горького, д. 60</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28700,31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28700,31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501.</w:t>
            </w:r>
          </w:p>
        </w:tc>
        <w:tc>
          <w:tcPr>
            <w:tcW w:w="2835" w:type="dxa"/>
          </w:tcPr>
          <w:p w:rsidR="00577AB5" w:rsidRDefault="00577AB5">
            <w:pPr>
              <w:pStyle w:val="ConsPlusNormal"/>
            </w:pPr>
            <w:r>
              <w:t>г. Орск, ул. Горького, д. 62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288,90</w:t>
            </w:r>
          </w:p>
        </w:tc>
        <w:tc>
          <w:tcPr>
            <w:tcW w:w="1871" w:type="dxa"/>
          </w:tcPr>
          <w:p w:rsidR="00577AB5" w:rsidRDefault="00577AB5">
            <w:pPr>
              <w:pStyle w:val="ConsPlusNormal"/>
              <w:jc w:val="center"/>
            </w:pPr>
            <w:r>
              <w:t>19030,68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19030,68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502.</w:t>
            </w:r>
          </w:p>
        </w:tc>
        <w:tc>
          <w:tcPr>
            <w:tcW w:w="2835" w:type="dxa"/>
          </w:tcPr>
          <w:p w:rsidR="00577AB5" w:rsidRDefault="00577AB5">
            <w:pPr>
              <w:pStyle w:val="ConsPlusNormal"/>
            </w:pPr>
            <w:r>
              <w:t>г. Орск, ул. Горького, д. 64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291,10</w:t>
            </w:r>
          </w:p>
        </w:tc>
        <w:tc>
          <w:tcPr>
            <w:tcW w:w="1871" w:type="dxa"/>
          </w:tcPr>
          <w:p w:rsidR="00577AB5" w:rsidRDefault="00577AB5">
            <w:pPr>
              <w:pStyle w:val="ConsPlusNormal"/>
              <w:jc w:val="center"/>
            </w:pPr>
            <w:r>
              <w:t>36497,96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36497,96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503.</w:t>
            </w:r>
          </w:p>
        </w:tc>
        <w:tc>
          <w:tcPr>
            <w:tcW w:w="2835" w:type="dxa"/>
          </w:tcPr>
          <w:p w:rsidR="00577AB5" w:rsidRDefault="00577AB5">
            <w:pPr>
              <w:pStyle w:val="ConsPlusNormal"/>
            </w:pPr>
            <w:r>
              <w:t>г. Орск, ул. Горького, д. 64</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25830,83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25830,83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504.</w:t>
            </w:r>
          </w:p>
        </w:tc>
        <w:tc>
          <w:tcPr>
            <w:tcW w:w="2835" w:type="dxa"/>
          </w:tcPr>
          <w:p w:rsidR="00577AB5" w:rsidRDefault="00577AB5">
            <w:pPr>
              <w:pStyle w:val="ConsPlusNormal"/>
            </w:pPr>
            <w:r>
              <w:t>г. Орск, ул. Добровольского, д. 14</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3</w:t>
            </w:r>
          </w:p>
        </w:tc>
        <w:tc>
          <w:tcPr>
            <w:tcW w:w="1871" w:type="dxa"/>
          </w:tcPr>
          <w:p w:rsidR="00577AB5" w:rsidRDefault="00577AB5">
            <w:pPr>
              <w:pStyle w:val="ConsPlusNormal"/>
              <w:jc w:val="center"/>
            </w:pPr>
            <w:r>
              <w:t>42357,55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42357,55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505.</w:t>
            </w:r>
          </w:p>
        </w:tc>
        <w:tc>
          <w:tcPr>
            <w:tcW w:w="2835" w:type="dxa"/>
          </w:tcPr>
          <w:p w:rsidR="00577AB5" w:rsidRDefault="00577AB5">
            <w:pPr>
              <w:pStyle w:val="ConsPlusNormal"/>
            </w:pPr>
            <w:r>
              <w:t>г. Орск, ул. Добровольского, д. 19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72043,58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72043,58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506.</w:t>
            </w:r>
          </w:p>
        </w:tc>
        <w:tc>
          <w:tcPr>
            <w:tcW w:w="2835" w:type="dxa"/>
          </w:tcPr>
          <w:p w:rsidR="00577AB5" w:rsidRDefault="00577AB5">
            <w:pPr>
              <w:pStyle w:val="ConsPlusNormal"/>
            </w:pPr>
            <w:r>
              <w:t>г. Орск, ул. Добровольского, д. 19</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1936,20</w:t>
            </w:r>
          </w:p>
        </w:tc>
        <w:tc>
          <w:tcPr>
            <w:tcW w:w="1871" w:type="dxa"/>
          </w:tcPr>
          <w:p w:rsidR="00577AB5" w:rsidRDefault="00577AB5">
            <w:pPr>
              <w:pStyle w:val="ConsPlusNormal"/>
              <w:jc w:val="center"/>
            </w:pPr>
            <w:r>
              <w:t>62034,50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62034,50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507.</w:t>
            </w:r>
          </w:p>
        </w:tc>
        <w:tc>
          <w:tcPr>
            <w:tcW w:w="2835" w:type="dxa"/>
          </w:tcPr>
          <w:p w:rsidR="00577AB5" w:rsidRDefault="00577AB5">
            <w:pPr>
              <w:pStyle w:val="ConsPlusNormal"/>
            </w:pPr>
            <w:r>
              <w:t>г. Орск, ул. Добровольского, д. 21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71416,55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71416,55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508.</w:t>
            </w:r>
          </w:p>
        </w:tc>
        <w:tc>
          <w:tcPr>
            <w:tcW w:w="2835" w:type="dxa"/>
          </w:tcPr>
          <w:p w:rsidR="00577AB5" w:rsidRDefault="00577AB5">
            <w:pPr>
              <w:pStyle w:val="ConsPlusNormal"/>
            </w:pPr>
            <w:r>
              <w:t>г. Орск, ул. Добровольского, д. 21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1926,40</w:t>
            </w:r>
          </w:p>
        </w:tc>
        <w:tc>
          <w:tcPr>
            <w:tcW w:w="1871" w:type="dxa"/>
          </w:tcPr>
          <w:p w:rsidR="00577AB5" w:rsidRDefault="00577AB5">
            <w:pPr>
              <w:pStyle w:val="ConsPlusNormal"/>
              <w:jc w:val="center"/>
            </w:pPr>
            <w:r>
              <w:t>61197,59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61197,59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509.</w:t>
            </w:r>
          </w:p>
        </w:tc>
        <w:tc>
          <w:tcPr>
            <w:tcW w:w="2835" w:type="dxa"/>
          </w:tcPr>
          <w:p w:rsidR="00577AB5" w:rsidRDefault="00577AB5">
            <w:pPr>
              <w:pStyle w:val="ConsPlusNormal"/>
            </w:pPr>
            <w:r>
              <w:t>г. Орск, ул. Добровольского, д. 23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96770,38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96770,38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510.</w:t>
            </w:r>
          </w:p>
        </w:tc>
        <w:tc>
          <w:tcPr>
            <w:tcW w:w="2835" w:type="dxa"/>
          </w:tcPr>
          <w:p w:rsidR="00577AB5" w:rsidRDefault="00577AB5">
            <w:pPr>
              <w:pStyle w:val="ConsPlusNormal"/>
            </w:pPr>
            <w:r>
              <w:t>г. Орск, ул. Добровольского, д. 23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3698,20</w:t>
            </w:r>
          </w:p>
        </w:tc>
        <w:tc>
          <w:tcPr>
            <w:tcW w:w="1871" w:type="dxa"/>
          </w:tcPr>
          <w:p w:rsidR="00577AB5" w:rsidRDefault="00577AB5">
            <w:pPr>
              <w:pStyle w:val="ConsPlusNormal"/>
              <w:jc w:val="center"/>
            </w:pPr>
            <w:r>
              <w:t>95042,44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95042,44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511.</w:t>
            </w:r>
          </w:p>
        </w:tc>
        <w:tc>
          <w:tcPr>
            <w:tcW w:w="2835" w:type="dxa"/>
          </w:tcPr>
          <w:p w:rsidR="00577AB5" w:rsidRDefault="00577AB5">
            <w:pPr>
              <w:pStyle w:val="ConsPlusNormal"/>
            </w:pPr>
            <w:r>
              <w:t>г. Орск, ул. Докучаева, д. 54а</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49605,04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49605,04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512.</w:t>
            </w:r>
          </w:p>
        </w:tc>
        <w:tc>
          <w:tcPr>
            <w:tcW w:w="2835" w:type="dxa"/>
          </w:tcPr>
          <w:p w:rsidR="00577AB5" w:rsidRDefault="00577AB5">
            <w:pPr>
              <w:pStyle w:val="ConsPlusNormal"/>
            </w:pPr>
            <w:r>
              <w:t>г. Орск, ул. Кирпичная, д. 142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154275,41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154275,41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513.</w:t>
            </w:r>
          </w:p>
        </w:tc>
        <w:tc>
          <w:tcPr>
            <w:tcW w:w="2835" w:type="dxa"/>
          </w:tcPr>
          <w:p w:rsidR="00577AB5" w:rsidRDefault="00577AB5">
            <w:pPr>
              <w:pStyle w:val="ConsPlusNormal"/>
            </w:pPr>
            <w:r>
              <w:t>г. Орск, ул. Комарова, д. 12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96971,59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96971,59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514.</w:t>
            </w:r>
          </w:p>
        </w:tc>
        <w:tc>
          <w:tcPr>
            <w:tcW w:w="2835" w:type="dxa"/>
          </w:tcPr>
          <w:p w:rsidR="00577AB5" w:rsidRDefault="00577AB5">
            <w:pPr>
              <w:pStyle w:val="ConsPlusNormal"/>
            </w:pPr>
            <w:r>
              <w:t>г. Орск, ул. Комарова, д. 14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86043,61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86043,61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515.</w:t>
            </w:r>
          </w:p>
        </w:tc>
        <w:tc>
          <w:tcPr>
            <w:tcW w:w="2835" w:type="dxa"/>
          </w:tcPr>
          <w:p w:rsidR="00577AB5" w:rsidRDefault="00577AB5">
            <w:pPr>
              <w:pStyle w:val="ConsPlusNormal"/>
            </w:pPr>
            <w:r>
              <w:t>г. Орск, ул. Комарова, д. 14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2913,40</w:t>
            </w:r>
          </w:p>
        </w:tc>
        <w:tc>
          <w:tcPr>
            <w:tcW w:w="1871" w:type="dxa"/>
          </w:tcPr>
          <w:p w:rsidR="00577AB5" w:rsidRDefault="00577AB5">
            <w:pPr>
              <w:pStyle w:val="ConsPlusNormal"/>
              <w:jc w:val="center"/>
            </w:pPr>
            <w:r>
              <w:t>89446,69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89446,69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516.</w:t>
            </w:r>
          </w:p>
        </w:tc>
        <w:tc>
          <w:tcPr>
            <w:tcW w:w="2835" w:type="dxa"/>
          </w:tcPr>
          <w:p w:rsidR="00577AB5" w:rsidRDefault="00577AB5">
            <w:pPr>
              <w:pStyle w:val="ConsPlusNormal"/>
            </w:pPr>
            <w:r>
              <w:t>г. Орск, ул. Короленко, д. 144а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1206,90</w:t>
            </w:r>
          </w:p>
        </w:tc>
        <w:tc>
          <w:tcPr>
            <w:tcW w:w="1871" w:type="dxa"/>
          </w:tcPr>
          <w:p w:rsidR="00577AB5" w:rsidRDefault="00577AB5">
            <w:pPr>
              <w:pStyle w:val="ConsPlusNormal"/>
              <w:jc w:val="center"/>
            </w:pPr>
            <w:r>
              <w:t>30461,53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30461,53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517.</w:t>
            </w:r>
          </w:p>
        </w:tc>
        <w:tc>
          <w:tcPr>
            <w:tcW w:w="2835" w:type="dxa"/>
          </w:tcPr>
          <w:p w:rsidR="00577AB5" w:rsidRDefault="00577AB5">
            <w:pPr>
              <w:pStyle w:val="ConsPlusNormal"/>
            </w:pPr>
            <w:r>
              <w:t>г. Орск, ул. Крайняя, д. 44а</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38862,64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38862,64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518.</w:t>
            </w:r>
          </w:p>
        </w:tc>
        <w:tc>
          <w:tcPr>
            <w:tcW w:w="2835" w:type="dxa"/>
          </w:tcPr>
          <w:p w:rsidR="00577AB5" w:rsidRDefault="00577AB5">
            <w:pPr>
              <w:pStyle w:val="ConsPlusNormal"/>
            </w:pPr>
            <w:r>
              <w:t>г. Орск, ул. Крайняя, д. 44а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69034,00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69034,00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519.</w:t>
            </w:r>
          </w:p>
        </w:tc>
        <w:tc>
          <w:tcPr>
            <w:tcW w:w="2835" w:type="dxa"/>
          </w:tcPr>
          <w:p w:rsidR="00577AB5" w:rsidRDefault="00577AB5">
            <w:pPr>
              <w:pStyle w:val="ConsPlusNormal"/>
            </w:pPr>
            <w:r>
              <w:t>г. Орск, ул. Краматорская, д. 17</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88615,79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88615,79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520.</w:t>
            </w:r>
          </w:p>
        </w:tc>
        <w:tc>
          <w:tcPr>
            <w:tcW w:w="2835" w:type="dxa"/>
          </w:tcPr>
          <w:p w:rsidR="00577AB5" w:rsidRDefault="00577AB5">
            <w:pPr>
              <w:pStyle w:val="ConsPlusNormal"/>
            </w:pPr>
            <w:r>
              <w:t>г. Орск, ул. Краматорская, д. 17</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3</w:t>
            </w:r>
          </w:p>
        </w:tc>
        <w:tc>
          <w:tcPr>
            <w:tcW w:w="1871" w:type="dxa"/>
          </w:tcPr>
          <w:p w:rsidR="00577AB5" w:rsidRDefault="00577AB5">
            <w:pPr>
              <w:pStyle w:val="ConsPlusNormal"/>
              <w:jc w:val="center"/>
            </w:pPr>
            <w:r>
              <w:t>46843,87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46843,87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521.</w:t>
            </w:r>
          </w:p>
        </w:tc>
        <w:tc>
          <w:tcPr>
            <w:tcW w:w="2835" w:type="dxa"/>
          </w:tcPr>
          <w:p w:rsidR="00577AB5" w:rsidRDefault="00577AB5">
            <w:pPr>
              <w:pStyle w:val="ConsPlusNormal"/>
            </w:pPr>
            <w:r>
              <w:t>г. Орск, ул. Краснофлотская, д. 69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62932,11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62932,11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522.</w:t>
            </w:r>
          </w:p>
        </w:tc>
        <w:tc>
          <w:tcPr>
            <w:tcW w:w="2835" w:type="dxa"/>
          </w:tcPr>
          <w:p w:rsidR="00577AB5" w:rsidRDefault="00577AB5">
            <w:pPr>
              <w:pStyle w:val="ConsPlusNormal"/>
            </w:pPr>
            <w:r>
              <w:t>г. Орск, ул. Краснофлотская, д. 69</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53048,83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53048,83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523.</w:t>
            </w:r>
          </w:p>
        </w:tc>
        <w:tc>
          <w:tcPr>
            <w:tcW w:w="2835" w:type="dxa"/>
          </w:tcPr>
          <w:p w:rsidR="00577AB5" w:rsidRDefault="00577AB5">
            <w:pPr>
              <w:pStyle w:val="ConsPlusNormal"/>
            </w:pPr>
            <w:r>
              <w:t>г. Орск, ул. Краснофлотская, д. 70</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29029,03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29029,03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524.</w:t>
            </w:r>
          </w:p>
        </w:tc>
        <w:tc>
          <w:tcPr>
            <w:tcW w:w="2835" w:type="dxa"/>
          </w:tcPr>
          <w:p w:rsidR="00577AB5" w:rsidRDefault="00577AB5">
            <w:pPr>
              <w:pStyle w:val="ConsPlusNormal"/>
            </w:pPr>
            <w:r>
              <w:t>г. Орск, ул. Краснофлотская, д. 70</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27085,93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27085,93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525.</w:t>
            </w:r>
          </w:p>
        </w:tc>
        <w:tc>
          <w:tcPr>
            <w:tcW w:w="2835" w:type="dxa"/>
          </w:tcPr>
          <w:p w:rsidR="00577AB5" w:rsidRDefault="00577AB5">
            <w:pPr>
              <w:pStyle w:val="ConsPlusNormal"/>
            </w:pPr>
            <w:r>
              <w:t>г. Орск, ул. Краснофлотская, д. 70</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27733,63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27733,63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526.</w:t>
            </w:r>
          </w:p>
        </w:tc>
        <w:tc>
          <w:tcPr>
            <w:tcW w:w="2835" w:type="dxa"/>
          </w:tcPr>
          <w:p w:rsidR="00577AB5" w:rsidRDefault="00577AB5">
            <w:pPr>
              <w:pStyle w:val="ConsPlusNormal"/>
            </w:pPr>
            <w:r>
              <w:t>г. Орск, ул. Краснофлотская, д. 70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38959,57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38959,57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527.</w:t>
            </w:r>
          </w:p>
        </w:tc>
        <w:tc>
          <w:tcPr>
            <w:tcW w:w="2835" w:type="dxa"/>
          </w:tcPr>
          <w:p w:rsidR="00577AB5" w:rsidRDefault="00577AB5">
            <w:pPr>
              <w:pStyle w:val="ConsPlusNormal"/>
            </w:pPr>
            <w:r>
              <w:t>г. Орск, ул. Кубанская, д. 1е</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58991,74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58991,74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528.</w:t>
            </w:r>
          </w:p>
        </w:tc>
        <w:tc>
          <w:tcPr>
            <w:tcW w:w="2835" w:type="dxa"/>
          </w:tcPr>
          <w:p w:rsidR="00577AB5" w:rsidRDefault="00577AB5">
            <w:pPr>
              <w:pStyle w:val="ConsPlusNormal"/>
            </w:pPr>
            <w:r>
              <w:t>г. Орск, ул. Кубанская, д. 1е</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58826,39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58826,39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529.</w:t>
            </w:r>
          </w:p>
        </w:tc>
        <w:tc>
          <w:tcPr>
            <w:tcW w:w="2835" w:type="dxa"/>
          </w:tcPr>
          <w:p w:rsidR="00577AB5" w:rsidRDefault="00577AB5">
            <w:pPr>
              <w:pStyle w:val="ConsPlusNormal"/>
            </w:pPr>
            <w:r>
              <w:t>г. Орск, ул. Кутузова, д. 44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55490,28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55490,28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530.</w:t>
            </w:r>
          </w:p>
        </w:tc>
        <w:tc>
          <w:tcPr>
            <w:tcW w:w="2835" w:type="dxa"/>
          </w:tcPr>
          <w:p w:rsidR="00577AB5" w:rsidRDefault="00577AB5">
            <w:pPr>
              <w:pStyle w:val="ConsPlusNormal"/>
            </w:pPr>
            <w:r>
              <w:t>г. Орск, ул. Ленинского Комсомола, д. 18</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66657,44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66657,44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531.</w:t>
            </w:r>
          </w:p>
        </w:tc>
        <w:tc>
          <w:tcPr>
            <w:tcW w:w="2835" w:type="dxa"/>
          </w:tcPr>
          <w:p w:rsidR="00577AB5" w:rsidRDefault="00577AB5">
            <w:pPr>
              <w:pStyle w:val="ConsPlusNormal"/>
            </w:pPr>
            <w:r>
              <w:t>г. Орск, ул. Ленинского Комсомола, д. 18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27499,20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27499,20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532.</w:t>
            </w:r>
          </w:p>
        </w:tc>
        <w:tc>
          <w:tcPr>
            <w:tcW w:w="2835" w:type="dxa"/>
          </w:tcPr>
          <w:p w:rsidR="00577AB5" w:rsidRDefault="00577AB5">
            <w:pPr>
              <w:pStyle w:val="ConsPlusNormal"/>
            </w:pPr>
            <w:r>
              <w:t>г. Орск, ул. Ленинского Комсомола, д. 30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29742,21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29742,21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533.</w:t>
            </w:r>
          </w:p>
        </w:tc>
        <w:tc>
          <w:tcPr>
            <w:tcW w:w="2835" w:type="dxa"/>
          </w:tcPr>
          <w:p w:rsidR="00577AB5" w:rsidRDefault="00577AB5">
            <w:pPr>
              <w:pStyle w:val="ConsPlusNormal"/>
            </w:pPr>
            <w:r>
              <w:t>г. Орск, ул. М. Жукова, д. 1а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626,20</w:t>
            </w:r>
          </w:p>
        </w:tc>
        <w:tc>
          <w:tcPr>
            <w:tcW w:w="1871" w:type="dxa"/>
          </w:tcPr>
          <w:p w:rsidR="00577AB5" w:rsidRDefault="00577AB5">
            <w:pPr>
              <w:pStyle w:val="ConsPlusNormal"/>
              <w:jc w:val="center"/>
            </w:pPr>
            <w:r>
              <w:t>29300,97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29300,97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534.</w:t>
            </w:r>
          </w:p>
        </w:tc>
        <w:tc>
          <w:tcPr>
            <w:tcW w:w="2835" w:type="dxa"/>
          </w:tcPr>
          <w:p w:rsidR="00577AB5" w:rsidRDefault="00577AB5">
            <w:pPr>
              <w:pStyle w:val="ConsPlusNormal"/>
            </w:pPr>
            <w:r>
              <w:t>г. Орск, ул. Макаренко, д. 17</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1944,60</w:t>
            </w:r>
          </w:p>
        </w:tc>
        <w:tc>
          <w:tcPr>
            <w:tcW w:w="1871" w:type="dxa"/>
          </w:tcPr>
          <w:p w:rsidR="00577AB5" w:rsidRDefault="00577AB5">
            <w:pPr>
              <w:pStyle w:val="ConsPlusNormal"/>
              <w:jc w:val="center"/>
            </w:pPr>
            <w:r>
              <w:t>53669,95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53669,95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535.</w:t>
            </w:r>
          </w:p>
        </w:tc>
        <w:tc>
          <w:tcPr>
            <w:tcW w:w="2835" w:type="dxa"/>
          </w:tcPr>
          <w:p w:rsidR="00577AB5" w:rsidRDefault="00577AB5">
            <w:pPr>
              <w:pStyle w:val="ConsPlusNormal"/>
            </w:pPr>
            <w:r>
              <w:t>г. Орск, ул. Макаренко, д. 25</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26309,59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26309,59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536.</w:t>
            </w:r>
          </w:p>
        </w:tc>
        <w:tc>
          <w:tcPr>
            <w:tcW w:w="2835" w:type="dxa"/>
          </w:tcPr>
          <w:p w:rsidR="00577AB5" w:rsidRDefault="00577AB5">
            <w:pPr>
              <w:pStyle w:val="ConsPlusNormal"/>
            </w:pPr>
            <w:r>
              <w:t>г. Орск, ул. Машиностроителей, д. 51б</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500,00</w:t>
            </w:r>
          </w:p>
        </w:tc>
        <w:tc>
          <w:tcPr>
            <w:tcW w:w="1871" w:type="dxa"/>
          </w:tcPr>
          <w:p w:rsidR="00577AB5" w:rsidRDefault="00577AB5">
            <w:pPr>
              <w:pStyle w:val="ConsPlusNormal"/>
              <w:jc w:val="center"/>
            </w:pPr>
            <w:r>
              <w:t>26029,73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26029,73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537.</w:t>
            </w:r>
          </w:p>
        </w:tc>
        <w:tc>
          <w:tcPr>
            <w:tcW w:w="2835" w:type="dxa"/>
          </w:tcPr>
          <w:p w:rsidR="00577AB5" w:rsidRDefault="00577AB5">
            <w:pPr>
              <w:pStyle w:val="ConsPlusNormal"/>
            </w:pPr>
            <w:r>
              <w:t>г. Орск, ул. Машиностроителей, д. 6</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104248,26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104248,26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538.</w:t>
            </w:r>
          </w:p>
        </w:tc>
        <w:tc>
          <w:tcPr>
            <w:tcW w:w="2835" w:type="dxa"/>
          </w:tcPr>
          <w:p w:rsidR="00577AB5" w:rsidRDefault="00577AB5">
            <w:pPr>
              <w:pStyle w:val="ConsPlusNormal"/>
            </w:pPr>
            <w:r>
              <w:t>г. Орск, ул. Нефтяников, д. 1б</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325,00</w:t>
            </w:r>
          </w:p>
        </w:tc>
        <w:tc>
          <w:tcPr>
            <w:tcW w:w="1871" w:type="dxa"/>
          </w:tcPr>
          <w:p w:rsidR="00577AB5" w:rsidRDefault="00577AB5">
            <w:pPr>
              <w:pStyle w:val="ConsPlusNormal"/>
              <w:jc w:val="center"/>
            </w:pPr>
            <w:r>
              <w:t>39534,24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39534,24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539.</w:t>
            </w:r>
          </w:p>
        </w:tc>
        <w:tc>
          <w:tcPr>
            <w:tcW w:w="2835" w:type="dxa"/>
          </w:tcPr>
          <w:p w:rsidR="00577AB5" w:rsidRDefault="00577AB5">
            <w:pPr>
              <w:pStyle w:val="ConsPlusNormal"/>
            </w:pPr>
            <w:r>
              <w:t>г. Орск, ул. Нефтяников,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1650,00</w:t>
            </w:r>
          </w:p>
        </w:tc>
        <w:tc>
          <w:tcPr>
            <w:tcW w:w="1871" w:type="dxa"/>
          </w:tcPr>
          <w:p w:rsidR="00577AB5" w:rsidRDefault="00577AB5">
            <w:pPr>
              <w:pStyle w:val="ConsPlusNormal"/>
              <w:jc w:val="center"/>
            </w:pPr>
            <w:r>
              <w:t>112385,25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112385,25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540.</w:t>
            </w:r>
          </w:p>
        </w:tc>
        <w:tc>
          <w:tcPr>
            <w:tcW w:w="2835" w:type="dxa"/>
          </w:tcPr>
          <w:p w:rsidR="00577AB5" w:rsidRDefault="00577AB5">
            <w:pPr>
              <w:pStyle w:val="ConsPlusNormal"/>
            </w:pPr>
            <w:r>
              <w:t>г. Орск, ул. Нефтяников, д. 26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36060,32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36060,32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541.</w:t>
            </w:r>
          </w:p>
        </w:tc>
        <w:tc>
          <w:tcPr>
            <w:tcW w:w="2835" w:type="dxa"/>
          </w:tcPr>
          <w:p w:rsidR="00577AB5" w:rsidRDefault="00577AB5">
            <w:pPr>
              <w:pStyle w:val="ConsPlusNormal"/>
            </w:pPr>
            <w:r>
              <w:t>г. Орск, ул. Новосибирская, д. 36а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1934,80</w:t>
            </w:r>
          </w:p>
        </w:tc>
        <w:tc>
          <w:tcPr>
            <w:tcW w:w="1871" w:type="dxa"/>
          </w:tcPr>
          <w:p w:rsidR="00577AB5" w:rsidRDefault="00577AB5">
            <w:pPr>
              <w:pStyle w:val="ConsPlusNormal"/>
              <w:jc w:val="center"/>
            </w:pPr>
            <w:r>
              <w:t>54475,83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54475,83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542.</w:t>
            </w:r>
          </w:p>
        </w:tc>
        <w:tc>
          <w:tcPr>
            <w:tcW w:w="2835" w:type="dxa"/>
          </w:tcPr>
          <w:p w:rsidR="00577AB5" w:rsidRDefault="00577AB5">
            <w:pPr>
              <w:pStyle w:val="ConsPlusNormal"/>
            </w:pPr>
            <w:r>
              <w:t>г. Орск, ул. Новосибирская, д. 40</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1509,00</w:t>
            </w:r>
          </w:p>
        </w:tc>
        <w:tc>
          <w:tcPr>
            <w:tcW w:w="1871" w:type="dxa"/>
          </w:tcPr>
          <w:p w:rsidR="00577AB5" w:rsidRDefault="00577AB5">
            <w:pPr>
              <w:pStyle w:val="ConsPlusNormal"/>
              <w:jc w:val="center"/>
            </w:pPr>
            <w:r>
              <w:t>53510,96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53510,96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543.</w:t>
            </w:r>
          </w:p>
        </w:tc>
        <w:tc>
          <w:tcPr>
            <w:tcW w:w="2835" w:type="dxa"/>
          </w:tcPr>
          <w:p w:rsidR="00577AB5" w:rsidRDefault="00577AB5">
            <w:pPr>
              <w:pStyle w:val="ConsPlusNormal"/>
            </w:pPr>
            <w:r>
              <w:t>г. Орск, ул. Олимпийская, д. 18</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68461,61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68461,61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544.</w:t>
            </w:r>
          </w:p>
        </w:tc>
        <w:tc>
          <w:tcPr>
            <w:tcW w:w="2835" w:type="dxa"/>
          </w:tcPr>
          <w:p w:rsidR="00577AB5" w:rsidRDefault="00577AB5">
            <w:pPr>
              <w:pStyle w:val="ConsPlusNormal"/>
            </w:pPr>
            <w:r>
              <w:t>г. Орск, ул. Олимпийская, д. 18а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1197,80</w:t>
            </w:r>
          </w:p>
        </w:tc>
        <w:tc>
          <w:tcPr>
            <w:tcW w:w="1871" w:type="dxa"/>
          </w:tcPr>
          <w:p w:rsidR="00577AB5" w:rsidRDefault="00577AB5">
            <w:pPr>
              <w:pStyle w:val="ConsPlusNormal"/>
              <w:jc w:val="center"/>
            </w:pPr>
            <w:r>
              <w:t>36023,37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36023,37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545.</w:t>
            </w:r>
          </w:p>
        </w:tc>
        <w:tc>
          <w:tcPr>
            <w:tcW w:w="2835" w:type="dxa"/>
          </w:tcPr>
          <w:p w:rsidR="00577AB5" w:rsidRDefault="00577AB5">
            <w:pPr>
              <w:pStyle w:val="ConsPlusNormal"/>
            </w:pPr>
            <w:r>
              <w:t>г. Орск, ул. Омская, д. 63а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940,50</w:t>
            </w:r>
          </w:p>
        </w:tc>
        <w:tc>
          <w:tcPr>
            <w:tcW w:w="1871" w:type="dxa"/>
          </w:tcPr>
          <w:p w:rsidR="00577AB5" w:rsidRDefault="00577AB5">
            <w:pPr>
              <w:pStyle w:val="ConsPlusNormal"/>
              <w:jc w:val="center"/>
            </w:pPr>
            <w:r>
              <w:t>34700,54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34700,54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546.</w:t>
            </w:r>
          </w:p>
        </w:tc>
        <w:tc>
          <w:tcPr>
            <w:tcW w:w="2835" w:type="dxa"/>
          </w:tcPr>
          <w:p w:rsidR="00577AB5" w:rsidRDefault="00577AB5">
            <w:pPr>
              <w:pStyle w:val="ConsPlusNormal"/>
            </w:pPr>
            <w:r>
              <w:t>г. Орск, ул. Омская, д. 71а</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61205,43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61205,43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547.</w:t>
            </w:r>
          </w:p>
        </w:tc>
        <w:tc>
          <w:tcPr>
            <w:tcW w:w="2835" w:type="dxa"/>
          </w:tcPr>
          <w:p w:rsidR="00577AB5" w:rsidRDefault="00577AB5">
            <w:pPr>
              <w:pStyle w:val="ConsPlusNormal"/>
            </w:pPr>
            <w:r>
              <w:t>г. Орск, ул. Пацаева, д. 17а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145003,83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145003,83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548.</w:t>
            </w:r>
          </w:p>
        </w:tc>
        <w:tc>
          <w:tcPr>
            <w:tcW w:w="2835" w:type="dxa"/>
          </w:tcPr>
          <w:p w:rsidR="00577AB5" w:rsidRDefault="00577AB5">
            <w:pPr>
              <w:pStyle w:val="ConsPlusNormal"/>
            </w:pPr>
            <w:r>
              <w:t>г. Орск, ул. Петровского, д. 12а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46884,66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46884,66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549.</w:t>
            </w:r>
          </w:p>
        </w:tc>
        <w:tc>
          <w:tcPr>
            <w:tcW w:w="2835" w:type="dxa"/>
          </w:tcPr>
          <w:p w:rsidR="00577AB5" w:rsidRDefault="00577AB5">
            <w:pPr>
              <w:pStyle w:val="ConsPlusNormal"/>
            </w:pPr>
            <w:r>
              <w:t>г. Орск, ул. Петровского, д. 12а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687,40</w:t>
            </w:r>
          </w:p>
        </w:tc>
        <w:tc>
          <w:tcPr>
            <w:tcW w:w="1871" w:type="dxa"/>
          </w:tcPr>
          <w:p w:rsidR="00577AB5" w:rsidRDefault="00577AB5">
            <w:pPr>
              <w:pStyle w:val="ConsPlusNormal"/>
              <w:jc w:val="center"/>
            </w:pPr>
            <w:r>
              <w:t>35704,68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35704,68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550.</w:t>
            </w:r>
          </w:p>
        </w:tc>
        <w:tc>
          <w:tcPr>
            <w:tcW w:w="2835" w:type="dxa"/>
          </w:tcPr>
          <w:p w:rsidR="00577AB5" w:rsidRDefault="00577AB5">
            <w:pPr>
              <w:pStyle w:val="ConsPlusNormal"/>
            </w:pPr>
            <w:r>
              <w:t>г. Орск, ул. Сорокина, д. 4</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55413,53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55413,53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551.</w:t>
            </w:r>
          </w:p>
        </w:tc>
        <w:tc>
          <w:tcPr>
            <w:tcW w:w="2835" w:type="dxa"/>
          </w:tcPr>
          <w:p w:rsidR="00577AB5" w:rsidRDefault="00577AB5">
            <w:pPr>
              <w:pStyle w:val="ConsPlusNormal"/>
            </w:pPr>
            <w:r>
              <w:t>г. Орск, ул. Сорокина, д. 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1206,00</w:t>
            </w:r>
          </w:p>
        </w:tc>
        <w:tc>
          <w:tcPr>
            <w:tcW w:w="1871" w:type="dxa"/>
          </w:tcPr>
          <w:p w:rsidR="00577AB5" w:rsidRDefault="00577AB5">
            <w:pPr>
              <w:pStyle w:val="ConsPlusNormal"/>
              <w:jc w:val="center"/>
            </w:pPr>
            <w:r>
              <w:t>27687,16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27687,16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552.</w:t>
            </w:r>
          </w:p>
        </w:tc>
        <w:tc>
          <w:tcPr>
            <w:tcW w:w="2835" w:type="dxa"/>
          </w:tcPr>
          <w:p w:rsidR="00577AB5" w:rsidRDefault="00577AB5">
            <w:pPr>
              <w:pStyle w:val="ConsPlusNormal"/>
            </w:pPr>
            <w:r>
              <w:t>г. Орск, ул. Спортивная, д. 10</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54904,37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54904,37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553.</w:t>
            </w:r>
          </w:p>
        </w:tc>
        <w:tc>
          <w:tcPr>
            <w:tcW w:w="2835" w:type="dxa"/>
          </w:tcPr>
          <w:p w:rsidR="00577AB5" w:rsidRDefault="00577AB5">
            <w:pPr>
              <w:pStyle w:val="ConsPlusNormal"/>
            </w:pPr>
            <w:r>
              <w:t>г. Орск, ул. Спортивная, д. 10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58054,92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58054,92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554.</w:t>
            </w:r>
          </w:p>
        </w:tc>
        <w:tc>
          <w:tcPr>
            <w:tcW w:w="2835" w:type="dxa"/>
          </w:tcPr>
          <w:p w:rsidR="00577AB5" w:rsidRDefault="00577AB5">
            <w:pPr>
              <w:pStyle w:val="ConsPlusNormal"/>
            </w:pPr>
            <w:r>
              <w:t>г. Орск, ул. Спортивная, д. 1г</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45571,85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45571,85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555.</w:t>
            </w:r>
          </w:p>
        </w:tc>
        <w:tc>
          <w:tcPr>
            <w:tcW w:w="2835" w:type="dxa"/>
          </w:tcPr>
          <w:p w:rsidR="00577AB5" w:rsidRDefault="00577AB5">
            <w:pPr>
              <w:pStyle w:val="ConsPlusNormal"/>
            </w:pPr>
            <w:r>
              <w:t>г. Орск, ул. Спортивная, д. 1г</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52266,67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52266,67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556.</w:t>
            </w:r>
          </w:p>
        </w:tc>
        <w:tc>
          <w:tcPr>
            <w:tcW w:w="2835" w:type="dxa"/>
          </w:tcPr>
          <w:p w:rsidR="00577AB5" w:rsidRDefault="00577AB5">
            <w:pPr>
              <w:pStyle w:val="ConsPlusNormal"/>
            </w:pPr>
            <w:r>
              <w:t>г. Орск, ул. Станиславского, д. 44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44914,43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44914,43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557.</w:t>
            </w:r>
          </w:p>
        </w:tc>
        <w:tc>
          <w:tcPr>
            <w:tcW w:w="2835" w:type="dxa"/>
          </w:tcPr>
          <w:p w:rsidR="00577AB5" w:rsidRDefault="00577AB5">
            <w:pPr>
              <w:pStyle w:val="ConsPlusNormal"/>
            </w:pPr>
            <w:r>
              <w:t>г. Орск, ул. Станиславского, д. 44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41066,02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41066,02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558.</w:t>
            </w:r>
          </w:p>
        </w:tc>
        <w:tc>
          <w:tcPr>
            <w:tcW w:w="2835" w:type="dxa"/>
          </w:tcPr>
          <w:p w:rsidR="00577AB5" w:rsidRDefault="00577AB5">
            <w:pPr>
              <w:pStyle w:val="ConsPlusNormal"/>
            </w:pPr>
            <w:r>
              <w:t>г. Орск, ул. Станиславского, д. 50а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60190,75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60190,75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559.</w:t>
            </w:r>
          </w:p>
        </w:tc>
        <w:tc>
          <w:tcPr>
            <w:tcW w:w="2835" w:type="dxa"/>
          </w:tcPr>
          <w:p w:rsidR="00577AB5" w:rsidRDefault="00577AB5">
            <w:pPr>
              <w:pStyle w:val="ConsPlusNormal"/>
            </w:pPr>
            <w:r>
              <w:t>г. Орск, ул. Станиславского, д. 50а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109856,31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109856,31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560.</w:t>
            </w:r>
          </w:p>
        </w:tc>
        <w:tc>
          <w:tcPr>
            <w:tcW w:w="2835" w:type="dxa"/>
          </w:tcPr>
          <w:p w:rsidR="00577AB5" w:rsidRDefault="00577AB5">
            <w:pPr>
              <w:pStyle w:val="ConsPlusNormal"/>
            </w:pPr>
            <w:r>
              <w:t>г. Орск, ул. Станиславского, д. 65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87153,91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87153,91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561.</w:t>
            </w:r>
          </w:p>
        </w:tc>
        <w:tc>
          <w:tcPr>
            <w:tcW w:w="2835" w:type="dxa"/>
          </w:tcPr>
          <w:p w:rsidR="00577AB5" w:rsidRDefault="00577AB5">
            <w:pPr>
              <w:pStyle w:val="ConsPlusNormal"/>
            </w:pPr>
            <w:r>
              <w:t>г. Орск, ул. Станиславского, д. 93а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50467,10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50467,10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562.</w:t>
            </w:r>
          </w:p>
        </w:tc>
        <w:tc>
          <w:tcPr>
            <w:tcW w:w="2835" w:type="dxa"/>
          </w:tcPr>
          <w:p w:rsidR="00577AB5" w:rsidRDefault="00577AB5">
            <w:pPr>
              <w:pStyle w:val="ConsPlusNormal"/>
            </w:pPr>
            <w:r>
              <w:t>г. Орск, ул. Стартовая,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1579,00</w:t>
            </w:r>
          </w:p>
        </w:tc>
        <w:tc>
          <w:tcPr>
            <w:tcW w:w="1871" w:type="dxa"/>
          </w:tcPr>
          <w:p w:rsidR="00577AB5" w:rsidRDefault="00577AB5">
            <w:pPr>
              <w:pStyle w:val="ConsPlusNormal"/>
              <w:jc w:val="center"/>
            </w:pPr>
            <w:r>
              <w:t>40023,52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40023,52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563.</w:t>
            </w:r>
          </w:p>
        </w:tc>
        <w:tc>
          <w:tcPr>
            <w:tcW w:w="2835" w:type="dxa"/>
          </w:tcPr>
          <w:p w:rsidR="00577AB5" w:rsidRDefault="00577AB5">
            <w:pPr>
              <w:pStyle w:val="ConsPlusNormal"/>
            </w:pPr>
            <w:r>
              <w:t>г. Орск, ул. Школьная, д. 10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45560,33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45560,33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564.</w:t>
            </w:r>
          </w:p>
        </w:tc>
        <w:tc>
          <w:tcPr>
            <w:tcW w:w="2835" w:type="dxa"/>
          </w:tcPr>
          <w:p w:rsidR="00577AB5" w:rsidRDefault="00577AB5">
            <w:pPr>
              <w:pStyle w:val="ConsPlusNormal"/>
            </w:pPr>
            <w:r>
              <w:t>г. Орск, ул. Школьная, д. 10</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74806,35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74806,35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565.</w:t>
            </w:r>
          </w:p>
        </w:tc>
        <w:tc>
          <w:tcPr>
            <w:tcW w:w="2835" w:type="dxa"/>
          </w:tcPr>
          <w:p w:rsidR="00577AB5" w:rsidRDefault="00577AB5">
            <w:pPr>
              <w:pStyle w:val="ConsPlusNormal"/>
            </w:pPr>
            <w:r>
              <w:t>г. Орск, ул. Школьная, д. 11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42540,52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42540,52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566.</w:t>
            </w:r>
          </w:p>
        </w:tc>
        <w:tc>
          <w:tcPr>
            <w:tcW w:w="2835" w:type="dxa"/>
          </w:tcPr>
          <w:p w:rsidR="00577AB5" w:rsidRDefault="00577AB5">
            <w:pPr>
              <w:pStyle w:val="ConsPlusNormal"/>
            </w:pPr>
            <w:r>
              <w:t>г. Орск, ул. Школьная, д. 11</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100473,27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100473,27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567.</w:t>
            </w:r>
          </w:p>
        </w:tc>
        <w:tc>
          <w:tcPr>
            <w:tcW w:w="2835" w:type="dxa"/>
          </w:tcPr>
          <w:p w:rsidR="00577AB5" w:rsidRDefault="00577AB5">
            <w:pPr>
              <w:pStyle w:val="ConsPlusNormal"/>
            </w:pPr>
            <w:r>
              <w:t>г. Орск, ул. Школьная, д. 9а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45817,80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45817,80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568.</w:t>
            </w:r>
          </w:p>
        </w:tc>
        <w:tc>
          <w:tcPr>
            <w:tcW w:w="2835" w:type="dxa"/>
          </w:tcPr>
          <w:p w:rsidR="00577AB5" w:rsidRDefault="00577AB5">
            <w:pPr>
              <w:pStyle w:val="ConsPlusNormal"/>
            </w:pPr>
            <w:r>
              <w:t>г. Орск, ул. Школьная, д. 9а</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75439,24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75439,24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569.</w:t>
            </w:r>
          </w:p>
        </w:tc>
        <w:tc>
          <w:tcPr>
            <w:tcW w:w="2835" w:type="dxa"/>
          </w:tcPr>
          <w:p w:rsidR="00577AB5" w:rsidRDefault="00577AB5">
            <w:pPr>
              <w:pStyle w:val="ConsPlusNormal"/>
            </w:pPr>
            <w:r>
              <w:t>г. Орск, ул. Ю. Фучика, д. 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56201,41</w:t>
            </w:r>
          </w:p>
        </w:tc>
        <w:tc>
          <w:tcPr>
            <w:tcW w:w="1701" w:type="dxa"/>
          </w:tcPr>
          <w:p w:rsidR="00577AB5" w:rsidRDefault="00577AB5">
            <w:pPr>
              <w:pStyle w:val="ConsPlusNormal"/>
              <w:jc w:val="center"/>
            </w:pPr>
            <w:r>
              <w:t>0,00</w:t>
            </w:r>
          </w:p>
        </w:tc>
        <w:tc>
          <w:tcPr>
            <w:tcW w:w="1417" w:type="dxa"/>
          </w:tcPr>
          <w:p w:rsidR="00577AB5" w:rsidRDefault="00577AB5">
            <w:pPr>
              <w:pStyle w:val="ConsPlusNormal"/>
            </w:pP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56201,41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570.</w:t>
            </w:r>
          </w:p>
        </w:tc>
        <w:tc>
          <w:tcPr>
            <w:tcW w:w="2835" w:type="dxa"/>
          </w:tcPr>
          <w:p w:rsidR="00577AB5" w:rsidRDefault="00577AB5">
            <w:pPr>
              <w:pStyle w:val="ConsPlusNormal"/>
            </w:pPr>
            <w:r>
              <w:t>г. Орск, ул. Ю. Фучика,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1200,00</w:t>
            </w:r>
          </w:p>
        </w:tc>
        <w:tc>
          <w:tcPr>
            <w:tcW w:w="1871" w:type="dxa"/>
          </w:tcPr>
          <w:p w:rsidR="00577AB5" w:rsidRDefault="00577AB5">
            <w:pPr>
              <w:pStyle w:val="ConsPlusNormal"/>
              <w:jc w:val="center"/>
            </w:pPr>
            <w:r>
              <w:t>33981,57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33981,57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571.</w:t>
            </w:r>
          </w:p>
        </w:tc>
        <w:tc>
          <w:tcPr>
            <w:tcW w:w="2835" w:type="dxa"/>
          </w:tcPr>
          <w:p w:rsidR="00577AB5" w:rsidRDefault="00577AB5">
            <w:pPr>
              <w:pStyle w:val="ConsPlusNormal"/>
            </w:pPr>
            <w:r>
              <w:t>г. Орск, ул. Юношеская,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38635,73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38635,73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572.</w:t>
            </w:r>
          </w:p>
        </w:tc>
        <w:tc>
          <w:tcPr>
            <w:tcW w:w="2835" w:type="dxa"/>
          </w:tcPr>
          <w:p w:rsidR="00577AB5" w:rsidRDefault="00577AB5">
            <w:pPr>
              <w:pStyle w:val="ConsPlusNormal"/>
            </w:pPr>
            <w:r>
              <w:t>г. Орск, ул. Ялтинская, д. 76</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112491,19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112491,19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573.</w:t>
            </w:r>
          </w:p>
        </w:tc>
        <w:tc>
          <w:tcPr>
            <w:tcW w:w="2835" w:type="dxa"/>
          </w:tcPr>
          <w:p w:rsidR="00577AB5" w:rsidRDefault="00577AB5">
            <w:pPr>
              <w:pStyle w:val="ConsPlusNormal"/>
            </w:pPr>
            <w:r>
              <w:t>г. Орск, ул. Ялтинская, д. 76</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46164,08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46164,08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574.</w:t>
            </w:r>
          </w:p>
        </w:tc>
        <w:tc>
          <w:tcPr>
            <w:tcW w:w="2835" w:type="dxa"/>
          </w:tcPr>
          <w:p w:rsidR="00577AB5" w:rsidRDefault="00577AB5">
            <w:pPr>
              <w:pStyle w:val="ConsPlusNormal"/>
            </w:pPr>
            <w:r>
              <w:t>г. Орск, ул. Ялтинская, д. 85</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85405,57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85405,57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575.</w:t>
            </w:r>
          </w:p>
        </w:tc>
        <w:tc>
          <w:tcPr>
            <w:tcW w:w="2835" w:type="dxa"/>
          </w:tcPr>
          <w:p w:rsidR="00577AB5" w:rsidRDefault="00577AB5">
            <w:pPr>
              <w:pStyle w:val="ConsPlusNormal"/>
            </w:pPr>
            <w:r>
              <w:t>г. Орск, ул. Ялтинская, д. 85а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751,37</w:t>
            </w:r>
          </w:p>
        </w:tc>
        <w:tc>
          <w:tcPr>
            <w:tcW w:w="1871" w:type="dxa"/>
          </w:tcPr>
          <w:p w:rsidR="00577AB5" w:rsidRDefault="00577AB5">
            <w:pPr>
              <w:pStyle w:val="ConsPlusNormal"/>
              <w:jc w:val="center"/>
            </w:pPr>
            <w:r>
              <w:t>31223,16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31223,16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576.</w:t>
            </w:r>
          </w:p>
        </w:tc>
        <w:tc>
          <w:tcPr>
            <w:tcW w:w="2835" w:type="dxa"/>
          </w:tcPr>
          <w:p w:rsidR="00577AB5" w:rsidRDefault="00577AB5">
            <w:pPr>
              <w:pStyle w:val="ConsPlusNormal"/>
            </w:pPr>
            <w:r>
              <w:t>г. Орск, ул. Ялтинская, д. 86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1198,34</w:t>
            </w:r>
          </w:p>
        </w:tc>
        <w:tc>
          <w:tcPr>
            <w:tcW w:w="1871" w:type="dxa"/>
          </w:tcPr>
          <w:p w:rsidR="00577AB5" w:rsidRDefault="00577AB5">
            <w:pPr>
              <w:pStyle w:val="ConsPlusNormal"/>
              <w:jc w:val="center"/>
            </w:pPr>
            <w:r>
              <w:t>35924,26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35924,26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13. Муниципальное образование городской округ ЗАТО пос. Комаровский</w:t>
            </w:r>
          </w:p>
        </w:tc>
      </w:tr>
      <w:tr w:rsidR="00577AB5">
        <w:tc>
          <w:tcPr>
            <w:tcW w:w="3742" w:type="dxa"/>
            <w:gridSpan w:val="2"/>
          </w:tcPr>
          <w:p w:rsidR="00577AB5" w:rsidRDefault="00577AB5">
            <w:pPr>
              <w:pStyle w:val="ConsPlusNormal"/>
            </w:pPr>
            <w:r>
              <w:t>Итого по муниципальному образованию городской округ ЗАТО пос. Комаровский</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137000,00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137000,00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577.</w:t>
            </w:r>
          </w:p>
        </w:tc>
        <w:tc>
          <w:tcPr>
            <w:tcW w:w="2835" w:type="dxa"/>
          </w:tcPr>
          <w:p w:rsidR="00577AB5" w:rsidRDefault="00577AB5">
            <w:pPr>
              <w:pStyle w:val="ConsPlusNormal"/>
            </w:pPr>
            <w:r>
              <w:t>пгт. ЗАТО Комаровский, ул. Комарова, д. 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578.</w:t>
            </w:r>
          </w:p>
        </w:tc>
        <w:tc>
          <w:tcPr>
            <w:tcW w:w="2835" w:type="dxa"/>
          </w:tcPr>
          <w:p w:rsidR="00577AB5" w:rsidRDefault="00577AB5">
            <w:pPr>
              <w:pStyle w:val="ConsPlusNormal"/>
            </w:pPr>
            <w:r>
              <w:t>пгт. ЗАТО Комаровский, ул. Южная, д. 17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978,30</w:t>
            </w:r>
          </w:p>
        </w:tc>
        <w:tc>
          <w:tcPr>
            <w:tcW w:w="1871" w:type="dxa"/>
          </w:tcPr>
          <w:p w:rsidR="00577AB5" w:rsidRDefault="00577AB5">
            <w:pPr>
              <w:pStyle w:val="ConsPlusNormal"/>
              <w:jc w:val="center"/>
            </w:pPr>
            <w:r>
              <w:t>56000,00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lastRenderedPageBreak/>
              <w:t>579.</w:t>
            </w:r>
          </w:p>
        </w:tc>
        <w:tc>
          <w:tcPr>
            <w:tcW w:w="2835" w:type="dxa"/>
          </w:tcPr>
          <w:p w:rsidR="00577AB5" w:rsidRDefault="00577AB5">
            <w:pPr>
              <w:pStyle w:val="ConsPlusNormal"/>
            </w:pPr>
            <w:r>
              <w:t>пгт. ЗАТО Комаровский, ул. Южная, д. 32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1180,30</w:t>
            </w:r>
          </w:p>
        </w:tc>
        <w:tc>
          <w:tcPr>
            <w:tcW w:w="1871" w:type="dxa"/>
          </w:tcPr>
          <w:p w:rsidR="00577AB5" w:rsidRDefault="00577AB5">
            <w:pPr>
              <w:pStyle w:val="ConsPlusNormal"/>
              <w:jc w:val="center"/>
            </w:pPr>
            <w:r>
              <w:t>36000,00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СС</w:t>
            </w:r>
          </w:p>
        </w:tc>
      </w:tr>
      <w:tr w:rsidR="00577AB5">
        <w:tc>
          <w:tcPr>
            <w:tcW w:w="21827" w:type="dxa"/>
            <w:gridSpan w:val="13"/>
          </w:tcPr>
          <w:p w:rsidR="00577AB5" w:rsidRDefault="00577AB5">
            <w:pPr>
              <w:pStyle w:val="ConsPlusNormal"/>
              <w:jc w:val="center"/>
              <w:outlineLvl w:val="3"/>
            </w:pPr>
            <w:r>
              <w:t>14. Муниципальное образование Грачевский район</w:t>
            </w:r>
          </w:p>
        </w:tc>
      </w:tr>
      <w:tr w:rsidR="00577AB5">
        <w:tc>
          <w:tcPr>
            <w:tcW w:w="3742" w:type="dxa"/>
            <w:gridSpan w:val="2"/>
          </w:tcPr>
          <w:p w:rsidR="00577AB5" w:rsidRDefault="00577AB5">
            <w:pPr>
              <w:pStyle w:val="ConsPlusNormal"/>
            </w:pPr>
            <w:r>
              <w:t>Итого по муниципальному образованию Грачевский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125064,39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125064,39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580.</w:t>
            </w:r>
          </w:p>
        </w:tc>
        <w:tc>
          <w:tcPr>
            <w:tcW w:w="2835" w:type="dxa"/>
          </w:tcPr>
          <w:p w:rsidR="00577AB5" w:rsidRDefault="00577AB5">
            <w:pPr>
              <w:pStyle w:val="ConsPlusNormal"/>
            </w:pPr>
            <w:r>
              <w:t>с. Грачевка, ул. Строителей, д. 25</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34274,07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34274,07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581.</w:t>
            </w:r>
          </w:p>
        </w:tc>
        <w:tc>
          <w:tcPr>
            <w:tcW w:w="2835" w:type="dxa"/>
          </w:tcPr>
          <w:p w:rsidR="00577AB5" w:rsidRDefault="00577AB5">
            <w:pPr>
              <w:pStyle w:val="ConsPlusNormal"/>
            </w:pPr>
            <w:r>
              <w:t>с. Грачевка, ул. Юбилейная, д. 20</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58409,61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58409,61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582.</w:t>
            </w:r>
          </w:p>
        </w:tc>
        <w:tc>
          <w:tcPr>
            <w:tcW w:w="2835" w:type="dxa"/>
          </w:tcPr>
          <w:p w:rsidR="00577AB5" w:rsidRDefault="00577AB5">
            <w:pPr>
              <w:pStyle w:val="ConsPlusNormal"/>
            </w:pPr>
            <w:r>
              <w:t>с. Грачевка, ул. Юбилейная, д. 4</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32380,71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32380,71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15. Муниципальное образование Домбаровский район</w:t>
            </w:r>
          </w:p>
        </w:tc>
      </w:tr>
      <w:tr w:rsidR="00577AB5">
        <w:tc>
          <w:tcPr>
            <w:tcW w:w="3742" w:type="dxa"/>
            <w:gridSpan w:val="2"/>
          </w:tcPr>
          <w:p w:rsidR="00577AB5" w:rsidRDefault="00577AB5">
            <w:pPr>
              <w:pStyle w:val="ConsPlusNormal"/>
            </w:pPr>
            <w:r>
              <w:t>Итого по муниципальному образованию Домбаровский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561652,22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561652,22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583.</w:t>
            </w:r>
          </w:p>
        </w:tc>
        <w:tc>
          <w:tcPr>
            <w:tcW w:w="2835" w:type="dxa"/>
          </w:tcPr>
          <w:p w:rsidR="00577AB5" w:rsidRDefault="00577AB5">
            <w:pPr>
              <w:pStyle w:val="ConsPlusNormal"/>
            </w:pPr>
            <w:r>
              <w:t>пос. Голубой Факел, ул. Школьная,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25280,72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25280,72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584.</w:t>
            </w:r>
          </w:p>
        </w:tc>
        <w:tc>
          <w:tcPr>
            <w:tcW w:w="2835" w:type="dxa"/>
          </w:tcPr>
          <w:p w:rsidR="00577AB5" w:rsidRDefault="00577AB5">
            <w:pPr>
              <w:pStyle w:val="ConsPlusNormal"/>
            </w:pPr>
            <w:r>
              <w:t>пос. Домбаровский, пер. Заводской, д. 12</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69892,74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69892,74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585.</w:t>
            </w:r>
          </w:p>
        </w:tc>
        <w:tc>
          <w:tcPr>
            <w:tcW w:w="2835" w:type="dxa"/>
          </w:tcPr>
          <w:p w:rsidR="00577AB5" w:rsidRDefault="00577AB5">
            <w:pPr>
              <w:pStyle w:val="ConsPlusNormal"/>
            </w:pPr>
            <w:r>
              <w:t>пос. Домбаровский, пер. Заводской, д. 12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15970,56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15970,56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586.</w:t>
            </w:r>
          </w:p>
        </w:tc>
        <w:tc>
          <w:tcPr>
            <w:tcW w:w="2835" w:type="dxa"/>
          </w:tcPr>
          <w:p w:rsidR="00577AB5" w:rsidRDefault="00577AB5">
            <w:pPr>
              <w:pStyle w:val="ConsPlusNormal"/>
            </w:pPr>
            <w:r>
              <w:t>пос. Домбаровский, ул. Комсомольская, д. 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2760,00</w:t>
            </w:r>
          </w:p>
        </w:tc>
        <w:tc>
          <w:tcPr>
            <w:tcW w:w="1871" w:type="dxa"/>
          </w:tcPr>
          <w:p w:rsidR="00577AB5" w:rsidRDefault="00577AB5">
            <w:pPr>
              <w:pStyle w:val="ConsPlusNormal"/>
              <w:jc w:val="center"/>
            </w:pPr>
            <w:r>
              <w:t>80212,28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80212,28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587.</w:t>
            </w:r>
          </w:p>
        </w:tc>
        <w:tc>
          <w:tcPr>
            <w:tcW w:w="2835" w:type="dxa"/>
          </w:tcPr>
          <w:p w:rsidR="00577AB5" w:rsidRDefault="00577AB5">
            <w:pPr>
              <w:pStyle w:val="ConsPlusNormal"/>
            </w:pPr>
            <w:r>
              <w:t>пос. Домбаровский, ул. Комсомольская,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920,00</w:t>
            </w:r>
          </w:p>
        </w:tc>
        <w:tc>
          <w:tcPr>
            <w:tcW w:w="1871" w:type="dxa"/>
          </w:tcPr>
          <w:p w:rsidR="00577AB5" w:rsidRDefault="00577AB5">
            <w:pPr>
              <w:pStyle w:val="ConsPlusNormal"/>
              <w:jc w:val="center"/>
            </w:pPr>
            <w:r>
              <w:t>74389,76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74389,76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588.</w:t>
            </w:r>
          </w:p>
        </w:tc>
        <w:tc>
          <w:tcPr>
            <w:tcW w:w="2835" w:type="dxa"/>
          </w:tcPr>
          <w:p w:rsidR="00577AB5" w:rsidRDefault="00577AB5">
            <w:pPr>
              <w:pStyle w:val="ConsPlusNormal"/>
            </w:pPr>
            <w:r>
              <w:t>пос. Домбаровский, ул. Комсомольская, д. 5</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50313,40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50313,40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589.</w:t>
            </w:r>
          </w:p>
        </w:tc>
        <w:tc>
          <w:tcPr>
            <w:tcW w:w="2835" w:type="dxa"/>
          </w:tcPr>
          <w:p w:rsidR="00577AB5" w:rsidRDefault="00577AB5">
            <w:pPr>
              <w:pStyle w:val="ConsPlusNormal"/>
            </w:pPr>
            <w:r>
              <w:t>пос. Домбаровский, ул. Комсомольская, д. 5</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52274,39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52274,39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590.</w:t>
            </w:r>
          </w:p>
        </w:tc>
        <w:tc>
          <w:tcPr>
            <w:tcW w:w="2835" w:type="dxa"/>
          </w:tcPr>
          <w:p w:rsidR="00577AB5" w:rsidRDefault="00577AB5">
            <w:pPr>
              <w:pStyle w:val="ConsPlusNormal"/>
            </w:pPr>
            <w:r>
              <w:t>пос. Домбаровский, ул. Комсомольская, д. 5</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50313,40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50313,40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591.</w:t>
            </w:r>
          </w:p>
        </w:tc>
        <w:tc>
          <w:tcPr>
            <w:tcW w:w="2835" w:type="dxa"/>
          </w:tcPr>
          <w:p w:rsidR="00577AB5" w:rsidRDefault="00577AB5">
            <w:pPr>
              <w:pStyle w:val="ConsPlusNormal"/>
            </w:pPr>
            <w:r>
              <w:t>пос. Домбаровский, ул. Осипенко, д. 53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490,00</w:t>
            </w:r>
          </w:p>
        </w:tc>
        <w:tc>
          <w:tcPr>
            <w:tcW w:w="1871" w:type="dxa"/>
          </w:tcPr>
          <w:p w:rsidR="00577AB5" w:rsidRDefault="00577AB5">
            <w:pPr>
              <w:pStyle w:val="ConsPlusNormal"/>
              <w:jc w:val="center"/>
            </w:pPr>
            <w:r>
              <w:t>76462,94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76462,94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592.</w:t>
            </w:r>
          </w:p>
        </w:tc>
        <w:tc>
          <w:tcPr>
            <w:tcW w:w="2835" w:type="dxa"/>
          </w:tcPr>
          <w:p w:rsidR="00577AB5" w:rsidRDefault="00577AB5">
            <w:pPr>
              <w:pStyle w:val="ConsPlusNormal"/>
            </w:pPr>
            <w:r>
              <w:t>пос. Домбаровский, ул. Осипенко, д. 53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1140,00</w:t>
            </w:r>
          </w:p>
        </w:tc>
        <w:tc>
          <w:tcPr>
            <w:tcW w:w="1871" w:type="dxa"/>
          </w:tcPr>
          <w:p w:rsidR="00577AB5" w:rsidRDefault="00577AB5">
            <w:pPr>
              <w:pStyle w:val="ConsPlusNormal"/>
              <w:jc w:val="center"/>
            </w:pPr>
            <w:r>
              <w:t>66542,03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66542,03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16. Муниципальное образование Илекский район</w:t>
            </w:r>
          </w:p>
        </w:tc>
      </w:tr>
      <w:tr w:rsidR="00577AB5">
        <w:tc>
          <w:tcPr>
            <w:tcW w:w="3742" w:type="dxa"/>
            <w:gridSpan w:val="2"/>
          </w:tcPr>
          <w:p w:rsidR="00577AB5" w:rsidRDefault="00577AB5">
            <w:pPr>
              <w:pStyle w:val="ConsPlusNormal"/>
            </w:pPr>
            <w:r>
              <w:t>Итого по муниципальному образованию Илекский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16881,40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16881,40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593.</w:t>
            </w:r>
          </w:p>
        </w:tc>
        <w:tc>
          <w:tcPr>
            <w:tcW w:w="2835" w:type="dxa"/>
          </w:tcPr>
          <w:p w:rsidR="00577AB5" w:rsidRDefault="00577AB5">
            <w:pPr>
              <w:pStyle w:val="ConsPlusNormal"/>
            </w:pPr>
            <w:r>
              <w:t>с. Илек, ул. Токмаковская, д. 35б</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16881,40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16881,40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17. Муниципальное образование Кваркенский район</w:t>
            </w:r>
          </w:p>
        </w:tc>
      </w:tr>
      <w:tr w:rsidR="00577AB5">
        <w:tc>
          <w:tcPr>
            <w:tcW w:w="3742" w:type="dxa"/>
            <w:gridSpan w:val="2"/>
          </w:tcPr>
          <w:p w:rsidR="00577AB5" w:rsidRDefault="00577AB5">
            <w:pPr>
              <w:pStyle w:val="ConsPlusNormal"/>
            </w:pPr>
            <w:r>
              <w:t>Итого по муниципальному образованию Кваркенский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46038,68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46038,68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594.</w:t>
            </w:r>
          </w:p>
        </w:tc>
        <w:tc>
          <w:tcPr>
            <w:tcW w:w="2835" w:type="dxa"/>
          </w:tcPr>
          <w:p w:rsidR="00577AB5" w:rsidRDefault="00577AB5">
            <w:pPr>
              <w:pStyle w:val="ConsPlusNormal"/>
            </w:pPr>
            <w:r>
              <w:t>пос. Красноярский, ул. Вокзальная, д. 25</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21313,92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21313,92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595.</w:t>
            </w:r>
          </w:p>
        </w:tc>
        <w:tc>
          <w:tcPr>
            <w:tcW w:w="2835" w:type="dxa"/>
          </w:tcPr>
          <w:p w:rsidR="00577AB5" w:rsidRDefault="00577AB5">
            <w:pPr>
              <w:pStyle w:val="ConsPlusNormal"/>
            </w:pPr>
            <w:r>
              <w:t>с. Кваркено, ул. 1-я Целинная, д. 36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24724,76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24724,76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18. Муниципальное образование Красногвардейский район</w:t>
            </w:r>
          </w:p>
        </w:tc>
      </w:tr>
      <w:tr w:rsidR="00577AB5">
        <w:tc>
          <w:tcPr>
            <w:tcW w:w="3742" w:type="dxa"/>
            <w:gridSpan w:val="2"/>
          </w:tcPr>
          <w:p w:rsidR="00577AB5" w:rsidRDefault="00577AB5">
            <w:pPr>
              <w:pStyle w:val="ConsPlusNormal"/>
            </w:pPr>
            <w:r>
              <w:t>Итого по муниципальному образованию Красногвардейский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243262,61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243262,61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596.</w:t>
            </w:r>
          </w:p>
        </w:tc>
        <w:tc>
          <w:tcPr>
            <w:tcW w:w="2835" w:type="dxa"/>
          </w:tcPr>
          <w:p w:rsidR="00577AB5" w:rsidRDefault="00577AB5">
            <w:pPr>
              <w:pStyle w:val="ConsPlusNormal"/>
            </w:pPr>
            <w:r>
              <w:t>пос. Нижнекристалка, ул. Центральная, д. 40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500,00</w:t>
            </w:r>
          </w:p>
        </w:tc>
        <w:tc>
          <w:tcPr>
            <w:tcW w:w="1871" w:type="dxa"/>
          </w:tcPr>
          <w:p w:rsidR="00577AB5" w:rsidRDefault="00577AB5">
            <w:pPr>
              <w:pStyle w:val="ConsPlusNormal"/>
              <w:jc w:val="center"/>
            </w:pPr>
            <w:r>
              <w:t>84387,44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84387,44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597.</w:t>
            </w:r>
          </w:p>
        </w:tc>
        <w:tc>
          <w:tcPr>
            <w:tcW w:w="2835" w:type="dxa"/>
          </w:tcPr>
          <w:p w:rsidR="00577AB5" w:rsidRDefault="00577AB5">
            <w:pPr>
              <w:pStyle w:val="ConsPlusNormal"/>
            </w:pPr>
            <w:r>
              <w:t>пос. Нижнекристалка, ул. Центральная, д. 48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500,00</w:t>
            </w:r>
          </w:p>
        </w:tc>
        <w:tc>
          <w:tcPr>
            <w:tcW w:w="1871" w:type="dxa"/>
          </w:tcPr>
          <w:p w:rsidR="00577AB5" w:rsidRDefault="00577AB5">
            <w:pPr>
              <w:pStyle w:val="ConsPlusNormal"/>
              <w:jc w:val="center"/>
            </w:pPr>
            <w:r>
              <w:t>84268,63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84268,63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598.</w:t>
            </w:r>
          </w:p>
        </w:tc>
        <w:tc>
          <w:tcPr>
            <w:tcW w:w="2835" w:type="dxa"/>
          </w:tcPr>
          <w:p w:rsidR="00577AB5" w:rsidRDefault="00577AB5">
            <w:pPr>
              <w:pStyle w:val="ConsPlusNormal"/>
            </w:pPr>
            <w:r>
              <w:t>с. Кинзелька, ул. Рабочая, д. 1</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220,00</w:t>
            </w:r>
          </w:p>
        </w:tc>
        <w:tc>
          <w:tcPr>
            <w:tcW w:w="1871" w:type="dxa"/>
          </w:tcPr>
          <w:p w:rsidR="00577AB5" w:rsidRDefault="00577AB5">
            <w:pPr>
              <w:pStyle w:val="ConsPlusNormal"/>
              <w:jc w:val="center"/>
            </w:pPr>
            <w:r>
              <w:t>37303,27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37303,27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599.</w:t>
            </w:r>
          </w:p>
        </w:tc>
        <w:tc>
          <w:tcPr>
            <w:tcW w:w="2835" w:type="dxa"/>
          </w:tcPr>
          <w:p w:rsidR="00577AB5" w:rsidRDefault="00577AB5">
            <w:pPr>
              <w:pStyle w:val="ConsPlusNormal"/>
            </w:pPr>
            <w:r>
              <w:t>с. Кинзелька, ул. Рабочая, д. 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220,00</w:t>
            </w:r>
          </w:p>
        </w:tc>
        <w:tc>
          <w:tcPr>
            <w:tcW w:w="1871" w:type="dxa"/>
          </w:tcPr>
          <w:p w:rsidR="00577AB5" w:rsidRDefault="00577AB5">
            <w:pPr>
              <w:pStyle w:val="ConsPlusNormal"/>
              <w:jc w:val="center"/>
            </w:pPr>
            <w:r>
              <w:t>37303,27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37303,27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19. Муниципальное образование Кувандыкский городской округ</w:t>
            </w:r>
          </w:p>
        </w:tc>
      </w:tr>
      <w:tr w:rsidR="00577AB5">
        <w:tc>
          <w:tcPr>
            <w:tcW w:w="3742" w:type="dxa"/>
            <w:gridSpan w:val="2"/>
          </w:tcPr>
          <w:p w:rsidR="00577AB5" w:rsidRDefault="00577AB5">
            <w:pPr>
              <w:pStyle w:val="ConsPlusNormal"/>
            </w:pPr>
            <w:r>
              <w:t>Итого по муниципальному образованию Кувандыкский городской округ</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272298,85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272298,85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600.</w:t>
            </w:r>
          </w:p>
        </w:tc>
        <w:tc>
          <w:tcPr>
            <w:tcW w:w="2835" w:type="dxa"/>
          </w:tcPr>
          <w:p w:rsidR="00577AB5" w:rsidRDefault="00577AB5">
            <w:pPr>
              <w:pStyle w:val="ConsPlusNormal"/>
            </w:pPr>
            <w:r>
              <w:t>г. Кувандык, ул. Краснопартизанская, д. 1б</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37562,72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37562,72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601.</w:t>
            </w:r>
          </w:p>
        </w:tc>
        <w:tc>
          <w:tcPr>
            <w:tcW w:w="2835" w:type="dxa"/>
          </w:tcPr>
          <w:p w:rsidR="00577AB5" w:rsidRDefault="00577AB5">
            <w:pPr>
              <w:pStyle w:val="ConsPlusNormal"/>
            </w:pPr>
            <w:r>
              <w:t>г. Кувандык, ул. Краснопартизанская, д. 1б</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64526,31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64526,31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602.</w:t>
            </w:r>
          </w:p>
        </w:tc>
        <w:tc>
          <w:tcPr>
            <w:tcW w:w="2835" w:type="dxa"/>
          </w:tcPr>
          <w:p w:rsidR="00577AB5" w:rsidRDefault="00577AB5">
            <w:pPr>
              <w:pStyle w:val="ConsPlusNormal"/>
            </w:pPr>
            <w:r>
              <w:t>г. Кувандык, ул. Маршала Жукова,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1096,60</w:t>
            </w:r>
          </w:p>
        </w:tc>
        <w:tc>
          <w:tcPr>
            <w:tcW w:w="1871" w:type="dxa"/>
          </w:tcPr>
          <w:p w:rsidR="00577AB5" w:rsidRDefault="00577AB5">
            <w:pPr>
              <w:pStyle w:val="ConsPlusNormal"/>
              <w:jc w:val="center"/>
            </w:pPr>
            <w:r>
              <w:t>52700,61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52700,61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603.</w:t>
            </w:r>
          </w:p>
        </w:tc>
        <w:tc>
          <w:tcPr>
            <w:tcW w:w="2835" w:type="dxa"/>
          </w:tcPr>
          <w:p w:rsidR="00577AB5" w:rsidRDefault="00577AB5">
            <w:pPr>
              <w:pStyle w:val="ConsPlusNormal"/>
            </w:pPr>
            <w:r>
              <w:t>г. Кувандык, ул. Рабочая,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51869,61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51869,61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604.</w:t>
            </w:r>
          </w:p>
        </w:tc>
        <w:tc>
          <w:tcPr>
            <w:tcW w:w="2835" w:type="dxa"/>
          </w:tcPr>
          <w:p w:rsidR="00577AB5" w:rsidRDefault="00577AB5">
            <w:pPr>
              <w:pStyle w:val="ConsPlusNormal"/>
            </w:pPr>
            <w:r>
              <w:t>г. Кувандык, ул. Рыбникова, д. 2а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40903,09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40903,09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605.</w:t>
            </w:r>
          </w:p>
        </w:tc>
        <w:tc>
          <w:tcPr>
            <w:tcW w:w="2835" w:type="dxa"/>
          </w:tcPr>
          <w:p w:rsidR="00577AB5" w:rsidRDefault="00577AB5">
            <w:pPr>
              <w:pStyle w:val="ConsPlusNormal"/>
            </w:pPr>
            <w:r>
              <w:t>пос. Краснощеково, ул. Школьная, д. 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502,50</w:t>
            </w:r>
          </w:p>
        </w:tc>
        <w:tc>
          <w:tcPr>
            <w:tcW w:w="1871" w:type="dxa"/>
          </w:tcPr>
          <w:p w:rsidR="00577AB5" w:rsidRDefault="00577AB5">
            <w:pPr>
              <w:pStyle w:val="ConsPlusNormal"/>
              <w:jc w:val="center"/>
            </w:pPr>
            <w:r>
              <w:t>24736,51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24736,51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20. Муниципальное образование Новоорский район</w:t>
            </w:r>
          </w:p>
        </w:tc>
      </w:tr>
      <w:tr w:rsidR="00577AB5">
        <w:tc>
          <w:tcPr>
            <w:tcW w:w="3742" w:type="dxa"/>
            <w:gridSpan w:val="2"/>
          </w:tcPr>
          <w:p w:rsidR="00577AB5" w:rsidRDefault="00577AB5">
            <w:pPr>
              <w:pStyle w:val="ConsPlusNormal"/>
            </w:pPr>
            <w:r>
              <w:t>Итого по муниципальному образованию Новоорский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880543,62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880543,62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606.</w:t>
            </w:r>
          </w:p>
        </w:tc>
        <w:tc>
          <w:tcPr>
            <w:tcW w:w="2835" w:type="dxa"/>
          </w:tcPr>
          <w:p w:rsidR="00577AB5" w:rsidRDefault="00577AB5">
            <w:pPr>
              <w:pStyle w:val="ConsPlusNormal"/>
            </w:pPr>
            <w:r>
              <w:t>пос. Новоорск, мкр. ПУ-71, д. 13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115569,09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115569,09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607.</w:t>
            </w:r>
          </w:p>
        </w:tc>
        <w:tc>
          <w:tcPr>
            <w:tcW w:w="2835" w:type="dxa"/>
          </w:tcPr>
          <w:p w:rsidR="00577AB5" w:rsidRDefault="00577AB5">
            <w:pPr>
              <w:pStyle w:val="ConsPlusNormal"/>
            </w:pPr>
            <w:r>
              <w:t>пос. Новоорск, пер. Счастливый, д. 17</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24572,73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24572,73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608.</w:t>
            </w:r>
          </w:p>
        </w:tc>
        <w:tc>
          <w:tcPr>
            <w:tcW w:w="2835" w:type="dxa"/>
          </w:tcPr>
          <w:p w:rsidR="00577AB5" w:rsidRDefault="00577AB5">
            <w:pPr>
              <w:pStyle w:val="ConsPlusNormal"/>
            </w:pPr>
            <w:r>
              <w:t>пос. Новоорск, ул. Булдакова, д. 22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34997,93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34997,93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609.</w:t>
            </w:r>
          </w:p>
        </w:tc>
        <w:tc>
          <w:tcPr>
            <w:tcW w:w="2835" w:type="dxa"/>
          </w:tcPr>
          <w:p w:rsidR="00577AB5" w:rsidRDefault="00577AB5">
            <w:pPr>
              <w:pStyle w:val="ConsPlusNormal"/>
            </w:pPr>
            <w:r>
              <w:t>пос. Новоорск, ул. Булдакова, д. 22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35334,52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35334,52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610.</w:t>
            </w:r>
          </w:p>
        </w:tc>
        <w:tc>
          <w:tcPr>
            <w:tcW w:w="2835" w:type="dxa"/>
          </w:tcPr>
          <w:p w:rsidR="00577AB5" w:rsidRDefault="00577AB5">
            <w:pPr>
              <w:pStyle w:val="ConsPlusNormal"/>
            </w:pPr>
            <w:r>
              <w:t>пос. Новоорск, ул. Ленина, д. 7б</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56028,64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56028,64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611.</w:t>
            </w:r>
          </w:p>
        </w:tc>
        <w:tc>
          <w:tcPr>
            <w:tcW w:w="2835" w:type="dxa"/>
          </w:tcPr>
          <w:p w:rsidR="00577AB5" w:rsidRDefault="00577AB5">
            <w:pPr>
              <w:pStyle w:val="ConsPlusNormal"/>
            </w:pPr>
            <w:r>
              <w:t>пос. Новоорск, ул. Рабочая, д. 18а</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28967,85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28967,85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612.</w:t>
            </w:r>
          </w:p>
        </w:tc>
        <w:tc>
          <w:tcPr>
            <w:tcW w:w="2835" w:type="dxa"/>
          </w:tcPr>
          <w:p w:rsidR="00577AB5" w:rsidRDefault="00577AB5">
            <w:pPr>
              <w:pStyle w:val="ConsPlusNormal"/>
            </w:pPr>
            <w:r>
              <w:t>пос. Новоорск, ул. Рабочая, д. 18а</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26763,24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26763,24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613.</w:t>
            </w:r>
          </w:p>
        </w:tc>
        <w:tc>
          <w:tcPr>
            <w:tcW w:w="2835" w:type="dxa"/>
          </w:tcPr>
          <w:p w:rsidR="00577AB5" w:rsidRDefault="00577AB5">
            <w:pPr>
              <w:pStyle w:val="ConsPlusNormal"/>
            </w:pPr>
            <w:r>
              <w:t>пос. Энергетик, д. 10</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60166,38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60166,38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614.</w:t>
            </w:r>
          </w:p>
        </w:tc>
        <w:tc>
          <w:tcPr>
            <w:tcW w:w="2835" w:type="dxa"/>
          </w:tcPr>
          <w:p w:rsidR="00577AB5" w:rsidRDefault="00577AB5">
            <w:pPr>
              <w:pStyle w:val="ConsPlusNormal"/>
            </w:pPr>
            <w:r>
              <w:t>пос. Энергетик, д. 10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79733,12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79733,12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615.</w:t>
            </w:r>
          </w:p>
        </w:tc>
        <w:tc>
          <w:tcPr>
            <w:tcW w:w="2835" w:type="dxa"/>
          </w:tcPr>
          <w:p w:rsidR="00577AB5" w:rsidRDefault="00577AB5">
            <w:pPr>
              <w:pStyle w:val="ConsPlusNormal"/>
            </w:pPr>
            <w:r>
              <w:t>пос. Энергетик, д. 18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37813,31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37813,31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616.</w:t>
            </w:r>
          </w:p>
        </w:tc>
        <w:tc>
          <w:tcPr>
            <w:tcW w:w="2835" w:type="dxa"/>
          </w:tcPr>
          <w:p w:rsidR="00577AB5" w:rsidRDefault="00577AB5">
            <w:pPr>
              <w:pStyle w:val="ConsPlusNormal"/>
            </w:pPr>
            <w:r>
              <w:t>пос. Энергетик, д. 19</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51463,24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51463,24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617.</w:t>
            </w:r>
          </w:p>
        </w:tc>
        <w:tc>
          <w:tcPr>
            <w:tcW w:w="2835" w:type="dxa"/>
          </w:tcPr>
          <w:p w:rsidR="00577AB5" w:rsidRDefault="00577AB5">
            <w:pPr>
              <w:pStyle w:val="ConsPlusNormal"/>
            </w:pPr>
            <w:r>
              <w:t>пос. Энергетик, д. 19</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50305,82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50305,82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618.</w:t>
            </w:r>
          </w:p>
        </w:tc>
        <w:tc>
          <w:tcPr>
            <w:tcW w:w="2835" w:type="dxa"/>
          </w:tcPr>
          <w:p w:rsidR="00577AB5" w:rsidRDefault="00577AB5">
            <w:pPr>
              <w:pStyle w:val="ConsPlusNormal"/>
            </w:pPr>
            <w:r>
              <w:t>пос. Энергетик, д. 40</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45924,79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45924,79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619.</w:t>
            </w:r>
          </w:p>
        </w:tc>
        <w:tc>
          <w:tcPr>
            <w:tcW w:w="2835" w:type="dxa"/>
          </w:tcPr>
          <w:p w:rsidR="00577AB5" w:rsidRDefault="00577AB5">
            <w:pPr>
              <w:pStyle w:val="ConsPlusNormal"/>
            </w:pPr>
            <w:r>
              <w:t>пос. Энергетик, д. 77</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82674,23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82674,23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620.</w:t>
            </w:r>
          </w:p>
        </w:tc>
        <w:tc>
          <w:tcPr>
            <w:tcW w:w="2835" w:type="dxa"/>
          </w:tcPr>
          <w:p w:rsidR="00577AB5" w:rsidRDefault="00577AB5">
            <w:pPr>
              <w:pStyle w:val="ConsPlusNormal"/>
            </w:pPr>
            <w:r>
              <w:t>пос. Энергетик, д. 77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47871,22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47871,22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621.</w:t>
            </w:r>
          </w:p>
        </w:tc>
        <w:tc>
          <w:tcPr>
            <w:tcW w:w="2835" w:type="dxa"/>
          </w:tcPr>
          <w:p w:rsidR="00577AB5" w:rsidRDefault="00577AB5">
            <w:pPr>
              <w:pStyle w:val="ConsPlusNormal"/>
            </w:pPr>
            <w:r>
              <w:t>пос. Энергетик, д. 78</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27913,44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27913,44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622.</w:t>
            </w:r>
          </w:p>
        </w:tc>
        <w:tc>
          <w:tcPr>
            <w:tcW w:w="2835" w:type="dxa"/>
          </w:tcPr>
          <w:p w:rsidR="00577AB5" w:rsidRDefault="00577AB5">
            <w:pPr>
              <w:pStyle w:val="ConsPlusNormal"/>
            </w:pPr>
            <w:r>
              <w:t>пос. Энергетик, д. 78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24224,22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24224,22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623.</w:t>
            </w:r>
          </w:p>
        </w:tc>
        <w:tc>
          <w:tcPr>
            <w:tcW w:w="2835" w:type="dxa"/>
          </w:tcPr>
          <w:p w:rsidR="00577AB5" w:rsidRDefault="00577AB5">
            <w:pPr>
              <w:pStyle w:val="ConsPlusNormal"/>
            </w:pPr>
            <w:r>
              <w:t xml:space="preserve">с. Центральная Усадьба </w:t>
            </w:r>
            <w:r>
              <w:lastRenderedPageBreak/>
              <w:t>совхоза "Новоорский", ул. Механизаторов, д. 3</w:t>
            </w:r>
          </w:p>
        </w:tc>
        <w:tc>
          <w:tcPr>
            <w:tcW w:w="1871" w:type="dxa"/>
          </w:tcPr>
          <w:p w:rsidR="00577AB5" w:rsidRDefault="00577AB5">
            <w:pPr>
              <w:pStyle w:val="ConsPlusNormal"/>
            </w:pPr>
            <w:r>
              <w:lastRenderedPageBreak/>
              <w:t xml:space="preserve">утепление и (или) </w:t>
            </w:r>
            <w:r>
              <w:lastRenderedPageBreak/>
              <w:t>ремонт фасада</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50219,85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50219,85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lastRenderedPageBreak/>
              <w:t>21. Муниципальное образование Октябрьский район</w:t>
            </w:r>
          </w:p>
        </w:tc>
      </w:tr>
      <w:tr w:rsidR="00577AB5">
        <w:tc>
          <w:tcPr>
            <w:tcW w:w="3742" w:type="dxa"/>
            <w:gridSpan w:val="2"/>
          </w:tcPr>
          <w:p w:rsidR="00577AB5" w:rsidRDefault="00577AB5">
            <w:pPr>
              <w:pStyle w:val="ConsPlusNormal"/>
            </w:pPr>
            <w:r>
              <w:t>Итого по муниципальному образованию Октябрьский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100602,99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100602,99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624.</w:t>
            </w:r>
          </w:p>
        </w:tc>
        <w:tc>
          <w:tcPr>
            <w:tcW w:w="2835" w:type="dxa"/>
          </w:tcPr>
          <w:p w:rsidR="00577AB5" w:rsidRDefault="00577AB5">
            <w:pPr>
              <w:pStyle w:val="ConsPlusNormal"/>
            </w:pPr>
            <w:r>
              <w:t>с. Октябрьское, ул. 60 лет Октября, д. 20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900,00</w:t>
            </w:r>
          </w:p>
        </w:tc>
        <w:tc>
          <w:tcPr>
            <w:tcW w:w="1871" w:type="dxa"/>
          </w:tcPr>
          <w:p w:rsidR="00577AB5" w:rsidRDefault="00577AB5">
            <w:pPr>
              <w:pStyle w:val="ConsPlusNormal"/>
              <w:jc w:val="center"/>
            </w:pPr>
            <w:r>
              <w:t>46980,66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46980,66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625.</w:t>
            </w:r>
          </w:p>
        </w:tc>
        <w:tc>
          <w:tcPr>
            <w:tcW w:w="2835" w:type="dxa"/>
          </w:tcPr>
          <w:p w:rsidR="00577AB5" w:rsidRDefault="00577AB5">
            <w:pPr>
              <w:pStyle w:val="ConsPlusNormal"/>
            </w:pPr>
            <w:r>
              <w:t>с. Октябрьское, ул. 60 лет Октября, д. 20</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53622,33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53622,33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22. Муниципальное образование Оренбургский район</w:t>
            </w:r>
          </w:p>
        </w:tc>
      </w:tr>
      <w:tr w:rsidR="00577AB5">
        <w:tc>
          <w:tcPr>
            <w:tcW w:w="3742" w:type="dxa"/>
            <w:gridSpan w:val="2"/>
          </w:tcPr>
          <w:p w:rsidR="00577AB5" w:rsidRDefault="00577AB5">
            <w:pPr>
              <w:pStyle w:val="ConsPlusNormal"/>
            </w:pPr>
            <w:r>
              <w:t>Итого по муниципальному образованию Оренбургский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1563737,22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1563737,22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626.</w:t>
            </w:r>
          </w:p>
        </w:tc>
        <w:tc>
          <w:tcPr>
            <w:tcW w:w="2835" w:type="dxa"/>
          </w:tcPr>
          <w:p w:rsidR="00577AB5" w:rsidRDefault="00577AB5">
            <w:pPr>
              <w:pStyle w:val="ConsPlusNormal"/>
            </w:pPr>
            <w:r>
              <w:t>пос. Зауральный, ул. Школьная,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87040,86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87040,86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627.</w:t>
            </w:r>
          </w:p>
        </w:tc>
        <w:tc>
          <w:tcPr>
            <w:tcW w:w="2835" w:type="dxa"/>
          </w:tcPr>
          <w:p w:rsidR="00577AB5" w:rsidRDefault="00577AB5">
            <w:pPr>
              <w:pStyle w:val="ConsPlusNormal"/>
            </w:pPr>
            <w:r>
              <w:t>пос. Зауральный, ул. Школьная, д. 1</w:t>
            </w:r>
          </w:p>
        </w:tc>
        <w:tc>
          <w:tcPr>
            <w:tcW w:w="1871" w:type="dxa"/>
          </w:tcPr>
          <w:p w:rsidR="00577AB5" w:rsidRDefault="00577AB5">
            <w:pPr>
              <w:pStyle w:val="ConsPlusNormal"/>
            </w:pPr>
            <w:r>
              <w:t>ремонт фундамента</w:t>
            </w:r>
          </w:p>
        </w:tc>
        <w:tc>
          <w:tcPr>
            <w:tcW w:w="1417" w:type="dxa"/>
          </w:tcPr>
          <w:p w:rsidR="00577AB5" w:rsidRDefault="00577AB5">
            <w:pPr>
              <w:pStyle w:val="ConsPlusNormal"/>
              <w:jc w:val="center"/>
            </w:pPr>
            <w:r>
              <w:t>куб.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41149,46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41149,46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628.</w:t>
            </w:r>
          </w:p>
        </w:tc>
        <w:tc>
          <w:tcPr>
            <w:tcW w:w="2835" w:type="dxa"/>
          </w:tcPr>
          <w:p w:rsidR="00577AB5" w:rsidRDefault="00577AB5">
            <w:pPr>
              <w:pStyle w:val="ConsPlusNormal"/>
            </w:pPr>
            <w:r>
              <w:t>пос. Зауральный, ул. Школьная,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87040,86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87040,86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629.</w:t>
            </w:r>
          </w:p>
        </w:tc>
        <w:tc>
          <w:tcPr>
            <w:tcW w:w="2835" w:type="dxa"/>
          </w:tcPr>
          <w:p w:rsidR="00577AB5" w:rsidRDefault="00577AB5">
            <w:pPr>
              <w:pStyle w:val="ConsPlusNormal"/>
            </w:pPr>
            <w:r>
              <w:t>пос. Зауральный, ул. Школьная, д. 2</w:t>
            </w:r>
          </w:p>
        </w:tc>
        <w:tc>
          <w:tcPr>
            <w:tcW w:w="1871" w:type="dxa"/>
          </w:tcPr>
          <w:p w:rsidR="00577AB5" w:rsidRDefault="00577AB5">
            <w:pPr>
              <w:pStyle w:val="ConsPlusNormal"/>
            </w:pPr>
            <w:r>
              <w:t>ремонт фундамента</w:t>
            </w:r>
          </w:p>
        </w:tc>
        <w:tc>
          <w:tcPr>
            <w:tcW w:w="1417" w:type="dxa"/>
          </w:tcPr>
          <w:p w:rsidR="00577AB5" w:rsidRDefault="00577AB5">
            <w:pPr>
              <w:pStyle w:val="ConsPlusNormal"/>
              <w:jc w:val="center"/>
            </w:pPr>
            <w:r>
              <w:t>куб.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41149,46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41149,46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630.</w:t>
            </w:r>
          </w:p>
        </w:tc>
        <w:tc>
          <w:tcPr>
            <w:tcW w:w="2835" w:type="dxa"/>
          </w:tcPr>
          <w:p w:rsidR="00577AB5" w:rsidRDefault="00577AB5">
            <w:pPr>
              <w:pStyle w:val="ConsPlusNormal"/>
            </w:pPr>
            <w:r>
              <w:t>пос. Зауральный, ул. Школьная, д. 3</w:t>
            </w:r>
          </w:p>
        </w:tc>
        <w:tc>
          <w:tcPr>
            <w:tcW w:w="1871" w:type="dxa"/>
          </w:tcPr>
          <w:p w:rsidR="00577AB5" w:rsidRDefault="00577AB5">
            <w:pPr>
              <w:pStyle w:val="ConsPlusNormal"/>
            </w:pPr>
            <w:r>
              <w:t xml:space="preserve">ремонт и (или) переустройство </w:t>
            </w:r>
            <w:r>
              <w:lastRenderedPageBreak/>
              <w:t>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87040,86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87040,86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631.</w:t>
            </w:r>
          </w:p>
        </w:tc>
        <w:tc>
          <w:tcPr>
            <w:tcW w:w="2835" w:type="dxa"/>
          </w:tcPr>
          <w:p w:rsidR="00577AB5" w:rsidRDefault="00577AB5">
            <w:pPr>
              <w:pStyle w:val="ConsPlusNormal"/>
            </w:pPr>
            <w:r>
              <w:t>пос. Зауральный, ул. Школьная, д. 3</w:t>
            </w:r>
          </w:p>
        </w:tc>
        <w:tc>
          <w:tcPr>
            <w:tcW w:w="1871" w:type="dxa"/>
          </w:tcPr>
          <w:p w:rsidR="00577AB5" w:rsidRDefault="00577AB5">
            <w:pPr>
              <w:pStyle w:val="ConsPlusNormal"/>
            </w:pPr>
            <w:r>
              <w:t>ремонт фундамента</w:t>
            </w:r>
          </w:p>
        </w:tc>
        <w:tc>
          <w:tcPr>
            <w:tcW w:w="1417" w:type="dxa"/>
          </w:tcPr>
          <w:p w:rsidR="00577AB5" w:rsidRDefault="00577AB5">
            <w:pPr>
              <w:pStyle w:val="ConsPlusNormal"/>
              <w:jc w:val="center"/>
            </w:pPr>
            <w:r>
              <w:t>куб.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41149,46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41149,46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632.</w:t>
            </w:r>
          </w:p>
        </w:tc>
        <w:tc>
          <w:tcPr>
            <w:tcW w:w="2835" w:type="dxa"/>
          </w:tcPr>
          <w:p w:rsidR="00577AB5" w:rsidRDefault="00577AB5">
            <w:pPr>
              <w:pStyle w:val="ConsPlusNormal"/>
            </w:pPr>
            <w:r>
              <w:t>пос. Караванный, ул. 1 Квартал, д. 15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51318,13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51318,13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633.</w:t>
            </w:r>
          </w:p>
        </w:tc>
        <w:tc>
          <w:tcPr>
            <w:tcW w:w="2835" w:type="dxa"/>
          </w:tcPr>
          <w:p w:rsidR="00577AB5" w:rsidRDefault="00577AB5">
            <w:pPr>
              <w:pStyle w:val="ConsPlusNormal"/>
            </w:pPr>
            <w:r>
              <w:t>пос. Караванный, ул. 1 Квартал, д. 15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54883,38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54883,38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634.</w:t>
            </w:r>
          </w:p>
        </w:tc>
        <w:tc>
          <w:tcPr>
            <w:tcW w:w="2835" w:type="dxa"/>
          </w:tcPr>
          <w:p w:rsidR="00577AB5" w:rsidRDefault="00577AB5">
            <w:pPr>
              <w:pStyle w:val="ConsPlusNormal"/>
            </w:pPr>
            <w:r>
              <w:t>пос. Первомайский, пр. Магистральный, д. 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67025,60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67025,60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635.</w:t>
            </w:r>
          </w:p>
        </w:tc>
        <w:tc>
          <w:tcPr>
            <w:tcW w:w="2835" w:type="dxa"/>
          </w:tcPr>
          <w:p w:rsidR="00577AB5" w:rsidRDefault="00577AB5">
            <w:pPr>
              <w:pStyle w:val="ConsPlusNormal"/>
            </w:pPr>
            <w:r>
              <w:t>пос. Первомайский, ул. 9 Пятилетки, д. 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69088,81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69088,81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636.</w:t>
            </w:r>
          </w:p>
        </w:tc>
        <w:tc>
          <w:tcPr>
            <w:tcW w:w="2835" w:type="dxa"/>
          </w:tcPr>
          <w:p w:rsidR="00577AB5" w:rsidRDefault="00577AB5">
            <w:pPr>
              <w:pStyle w:val="ConsPlusNormal"/>
            </w:pPr>
            <w:r>
              <w:t>пос. Первомайский, ул. 9 Пятилетки, д. 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125183,69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125183,69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637.</w:t>
            </w:r>
          </w:p>
        </w:tc>
        <w:tc>
          <w:tcPr>
            <w:tcW w:w="2835" w:type="dxa"/>
          </w:tcPr>
          <w:p w:rsidR="00577AB5" w:rsidRDefault="00577AB5">
            <w:pPr>
              <w:pStyle w:val="ConsPlusNormal"/>
            </w:pPr>
            <w:r>
              <w:t>пос. Первомайский, ул. 9 Пятилетки, д. 13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143789,60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143789,60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638.</w:t>
            </w:r>
          </w:p>
        </w:tc>
        <w:tc>
          <w:tcPr>
            <w:tcW w:w="2835" w:type="dxa"/>
          </w:tcPr>
          <w:p w:rsidR="00577AB5" w:rsidRDefault="00577AB5">
            <w:pPr>
              <w:pStyle w:val="ConsPlusNormal"/>
            </w:pPr>
            <w:r>
              <w:t>пос. Первомайский, ул. 9 Пятилетки, д. 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91729,64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91729,64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639.</w:t>
            </w:r>
          </w:p>
        </w:tc>
        <w:tc>
          <w:tcPr>
            <w:tcW w:w="2835" w:type="dxa"/>
          </w:tcPr>
          <w:p w:rsidR="00577AB5" w:rsidRDefault="00577AB5">
            <w:pPr>
              <w:pStyle w:val="ConsPlusNormal"/>
            </w:pPr>
            <w:r>
              <w:t>пос. Первомайский, ул. 9 Пятилетки, д. 3</w:t>
            </w:r>
          </w:p>
        </w:tc>
        <w:tc>
          <w:tcPr>
            <w:tcW w:w="1871" w:type="dxa"/>
          </w:tcPr>
          <w:p w:rsidR="00577AB5" w:rsidRDefault="00577AB5">
            <w:pPr>
              <w:pStyle w:val="ConsPlusNormal"/>
            </w:pPr>
            <w:r>
              <w:t>ремонт ПП</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66297,21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66297,21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640.</w:t>
            </w:r>
          </w:p>
        </w:tc>
        <w:tc>
          <w:tcPr>
            <w:tcW w:w="2835" w:type="dxa"/>
          </w:tcPr>
          <w:p w:rsidR="00577AB5" w:rsidRDefault="00577AB5">
            <w:pPr>
              <w:pStyle w:val="ConsPlusNormal"/>
            </w:pPr>
            <w:r>
              <w:t>пос. Первомайский, ул. Воронова, д. 8</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82803,10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82803,10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641.</w:t>
            </w:r>
          </w:p>
        </w:tc>
        <w:tc>
          <w:tcPr>
            <w:tcW w:w="2835" w:type="dxa"/>
          </w:tcPr>
          <w:p w:rsidR="00577AB5" w:rsidRDefault="00577AB5">
            <w:pPr>
              <w:pStyle w:val="ConsPlusNormal"/>
            </w:pPr>
            <w:r>
              <w:t>пос. Первомайский, ул. Симонова, д. 12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71409,27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71409,27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642.</w:t>
            </w:r>
          </w:p>
        </w:tc>
        <w:tc>
          <w:tcPr>
            <w:tcW w:w="2835" w:type="dxa"/>
          </w:tcPr>
          <w:p w:rsidR="00577AB5" w:rsidRDefault="00577AB5">
            <w:pPr>
              <w:pStyle w:val="ConsPlusNormal"/>
            </w:pPr>
            <w:r>
              <w:t>пос. Первомайский, ул. Симонова, д. 4, инв. N 403</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10567,25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10567,25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643.</w:t>
            </w:r>
          </w:p>
        </w:tc>
        <w:tc>
          <w:tcPr>
            <w:tcW w:w="2835" w:type="dxa"/>
          </w:tcPr>
          <w:p w:rsidR="00577AB5" w:rsidRDefault="00577AB5">
            <w:pPr>
              <w:pStyle w:val="ConsPlusNormal"/>
            </w:pPr>
            <w:r>
              <w:t>пос. Первомайский, ул. Симонова, д. 4, инв. N 403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6462,17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6462,17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644.</w:t>
            </w:r>
          </w:p>
        </w:tc>
        <w:tc>
          <w:tcPr>
            <w:tcW w:w="2835" w:type="dxa"/>
          </w:tcPr>
          <w:p w:rsidR="00577AB5" w:rsidRDefault="00577AB5">
            <w:pPr>
              <w:pStyle w:val="ConsPlusNormal"/>
            </w:pPr>
            <w:r>
              <w:t>пос. Приуральский, ул. Центральная,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45020,68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45020,68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645.</w:t>
            </w:r>
          </w:p>
        </w:tc>
        <w:tc>
          <w:tcPr>
            <w:tcW w:w="2835" w:type="dxa"/>
          </w:tcPr>
          <w:p w:rsidR="00577AB5" w:rsidRDefault="00577AB5">
            <w:pPr>
              <w:pStyle w:val="ConsPlusNormal"/>
            </w:pPr>
            <w:r>
              <w:t>пос. Чебеньки, ул. Тимирязева, д. 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55269,98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55269,98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646.</w:t>
            </w:r>
          </w:p>
        </w:tc>
        <w:tc>
          <w:tcPr>
            <w:tcW w:w="2835" w:type="dxa"/>
          </w:tcPr>
          <w:p w:rsidR="00577AB5" w:rsidRDefault="00577AB5">
            <w:pPr>
              <w:pStyle w:val="ConsPlusNormal"/>
            </w:pPr>
            <w:r>
              <w:t>с. Дедуровка, ул. Ленинская,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77102,30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77102,30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647.</w:t>
            </w:r>
          </w:p>
        </w:tc>
        <w:tc>
          <w:tcPr>
            <w:tcW w:w="2835" w:type="dxa"/>
          </w:tcPr>
          <w:p w:rsidR="00577AB5" w:rsidRDefault="00577AB5">
            <w:pPr>
              <w:pStyle w:val="ConsPlusNormal"/>
            </w:pPr>
            <w:r>
              <w:t>с. Дедуровка, ул. Ленинская,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77603,53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77603,53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648.</w:t>
            </w:r>
          </w:p>
        </w:tc>
        <w:tc>
          <w:tcPr>
            <w:tcW w:w="2835" w:type="dxa"/>
          </w:tcPr>
          <w:p w:rsidR="00577AB5" w:rsidRDefault="00577AB5">
            <w:pPr>
              <w:pStyle w:val="ConsPlusNormal"/>
            </w:pPr>
            <w:r>
              <w:t>х. Степановский, ул. Студенческая, д. 10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pPr>
          </w:p>
        </w:tc>
        <w:tc>
          <w:tcPr>
            <w:tcW w:w="1871" w:type="dxa"/>
          </w:tcPr>
          <w:p w:rsidR="00577AB5" w:rsidRDefault="00577AB5">
            <w:pPr>
              <w:pStyle w:val="ConsPlusNormal"/>
              <w:jc w:val="center"/>
            </w:pPr>
            <w:r>
              <w:t>33488,44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33488,44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649.</w:t>
            </w:r>
          </w:p>
        </w:tc>
        <w:tc>
          <w:tcPr>
            <w:tcW w:w="2835" w:type="dxa"/>
          </w:tcPr>
          <w:p w:rsidR="00577AB5" w:rsidRDefault="00577AB5">
            <w:pPr>
              <w:pStyle w:val="ConsPlusNormal"/>
            </w:pPr>
            <w:r>
              <w:t>х. Степановский, ул. Студенческая, д. 10</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pPr>
          </w:p>
        </w:tc>
        <w:tc>
          <w:tcPr>
            <w:tcW w:w="1871" w:type="dxa"/>
          </w:tcPr>
          <w:p w:rsidR="00577AB5" w:rsidRDefault="00577AB5">
            <w:pPr>
              <w:pStyle w:val="ConsPlusNormal"/>
              <w:jc w:val="center"/>
            </w:pPr>
            <w:r>
              <w:t>50123,48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50123,48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23. Муниципальное образование Первомайский район</w:t>
            </w:r>
          </w:p>
        </w:tc>
      </w:tr>
      <w:tr w:rsidR="00577AB5">
        <w:tc>
          <w:tcPr>
            <w:tcW w:w="3742" w:type="dxa"/>
            <w:gridSpan w:val="2"/>
          </w:tcPr>
          <w:p w:rsidR="00577AB5" w:rsidRDefault="00577AB5">
            <w:pPr>
              <w:pStyle w:val="ConsPlusNormal"/>
            </w:pPr>
            <w:r>
              <w:t>Итого по муниципальному образованию Первомайский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571161,72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571161,72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650.</w:t>
            </w:r>
          </w:p>
        </w:tc>
        <w:tc>
          <w:tcPr>
            <w:tcW w:w="2835" w:type="dxa"/>
          </w:tcPr>
          <w:p w:rsidR="00577AB5" w:rsidRDefault="00577AB5">
            <w:pPr>
              <w:pStyle w:val="ConsPlusNormal"/>
            </w:pPr>
            <w:r>
              <w:t>пос. Володарский, ул. Торговая, д. 36</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46429,73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46429,73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651.</w:t>
            </w:r>
          </w:p>
        </w:tc>
        <w:tc>
          <w:tcPr>
            <w:tcW w:w="2835" w:type="dxa"/>
          </w:tcPr>
          <w:p w:rsidR="00577AB5" w:rsidRDefault="00577AB5">
            <w:pPr>
              <w:pStyle w:val="ConsPlusNormal"/>
            </w:pPr>
            <w:r>
              <w:t>пос. Володарский, ул. Торговая, д. 36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720,70</w:t>
            </w:r>
          </w:p>
        </w:tc>
        <w:tc>
          <w:tcPr>
            <w:tcW w:w="1871" w:type="dxa"/>
          </w:tcPr>
          <w:p w:rsidR="00577AB5" w:rsidRDefault="00577AB5">
            <w:pPr>
              <w:pStyle w:val="ConsPlusNormal"/>
              <w:jc w:val="center"/>
            </w:pPr>
            <w:r>
              <w:t>74837,22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74837,22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652.</w:t>
            </w:r>
          </w:p>
        </w:tc>
        <w:tc>
          <w:tcPr>
            <w:tcW w:w="2835" w:type="dxa"/>
          </w:tcPr>
          <w:p w:rsidR="00577AB5" w:rsidRDefault="00577AB5">
            <w:pPr>
              <w:pStyle w:val="ConsPlusNormal"/>
            </w:pPr>
            <w:r>
              <w:t>пос. Первомайский, ул. 60 лет СССР, д. 19</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54237,43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54237,43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653.</w:t>
            </w:r>
          </w:p>
        </w:tc>
        <w:tc>
          <w:tcPr>
            <w:tcW w:w="2835" w:type="dxa"/>
          </w:tcPr>
          <w:p w:rsidR="00577AB5" w:rsidRDefault="00577AB5">
            <w:pPr>
              <w:pStyle w:val="ConsPlusNormal"/>
            </w:pPr>
            <w:r>
              <w:t>пос. Первомайский, ул. 60 лет СССР, д. 23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61342,99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61342,99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654.</w:t>
            </w:r>
          </w:p>
        </w:tc>
        <w:tc>
          <w:tcPr>
            <w:tcW w:w="2835" w:type="dxa"/>
          </w:tcPr>
          <w:p w:rsidR="00577AB5" w:rsidRDefault="00577AB5">
            <w:pPr>
              <w:pStyle w:val="ConsPlusNormal"/>
            </w:pPr>
            <w:r>
              <w:t>пос. Первомайский, ул. Мирная, д. 20</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49541,43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49541,43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655.</w:t>
            </w:r>
          </w:p>
        </w:tc>
        <w:tc>
          <w:tcPr>
            <w:tcW w:w="2835" w:type="dxa"/>
          </w:tcPr>
          <w:p w:rsidR="00577AB5" w:rsidRDefault="00577AB5">
            <w:pPr>
              <w:pStyle w:val="ConsPlusNormal"/>
            </w:pPr>
            <w:r>
              <w:t>пос. Первомайский, ул. Новотепловская, д. 4</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30547,73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30547,73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656.</w:t>
            </w:r>
          </w:p>
        </w:tc>
        <w:tc>
          <w:tcPr>
            <w:tcW w:w="2835" w:type="dxa"/>
          </w:tcPr>
          <w:p w:rsidR="00577AB5" w:rsidRDefault="00577AB5">
            <w:pPr>
              <w:pStyle w:val="ConsPlusNormal"/>
            </w:pPr>
            <w:r>
              <w:t>пос. Первомайский, ул. Победы,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64657,21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64657,21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657.</w:t>
            </w:r>
          </w:p>
        </w:tc>
        <w:tc>
          <w:tcPr>
            <w:tcW w:w="2835" w:type="dxa"/>
          </w:tcPr>
          <w:p w:rsidR="00577AB5" w:rsidRDefault="00577AB5">
            <w:pPr>
              <w:pStyle w:val="ConsPlusNormal"/>
            </w:pPr>
            <w:r>
              <w:t>пос. Первомайский, ул. Советская, д. 33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43936,05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43936,05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658.</w:t>
            </w:r>
          </w:p>
        </w:tc>
        <w:tc>
          <w:tcPr>
            <w:tcW w:w="2835" w:type="dxa"/>
          </w:tcPr>
          <w:p w:rsidR="00577AB5" w:rsidRDefault="00577AB5">
            <w:pPr>
              <w:pStyle w:val="ConsPlusNormal"/>
            </w:pPr>
            <w:r>
              <w:t>пос. Первомайский, ул. Транспортная, д. 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49428,98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49428,98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659.</w:t>
            </w:r>
          </w:p>
        </w:tc>
        <w:tc>
          <w:tcPr>
            <w:tcW w:w="2835" w:type="dxa"/>
          </w:tcPr>
          <w:p w:rsidR="00577AB5" w:rsidRDefault="00577AB5">
            <w:pPr>
              <w:pStyle w:val="ConsPlusNormal"/>
            </w:pPr>
            <w:r>
              <w:t>пос. Тюльпан, ул. Микрорайон,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844,80</w:t>
            </w:r>
          </w:p>
        </w:tc>
        <w:tc>
          <w:tcPr>
            <w:tcW w:w="1871" w:type="dxa"/>
          </w:tcPr>
          <w:p w:rsidR="00577AB5" w:rsidRDefault="00577AB5">
            <w:pPr>
              <w:pStyle w:val="ConsPlusNormal"/>
              <w:jc w:val="center"/>
            </w:pPr>
            <w:r>
              <w:t>31950,31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31950,31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660.</w:t>
            </w:r>
          </w:p>
        </w:tc>
        <w:tc>
          <w:tcPr>
            <w:tcW w:w="2835" w:type="dxa"/>
          </w:tcPr>
          <w:p w:rsidR="00577AB5" w:rsidRDefault="00577AB5">
            <w:pPr>
              <w:pStyle w:val="ConsPlusNormal"/>
            </w:pPr>
            <w:r>
              <w:t>пос. Тюльпан, ул. Микрорайон,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869,80</w:t>
            </w:r>
          </w:p>
        </w:tc>
        <w:tc>
          <w:tcPr>
            <w:tcW w:w="1871" w:type="dxa"/>
          </w:tcPr>
          <w:p w:rsidR="00577AB5" w:rsidRDefault="00577AB5">
            <w:pPr>
              <w:pStyle w:val="ConsPlusNormal"/>
              <w:jc w:val="center"/>
            </w:pPr>
            <w:r>
              <w:t>32302,33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32302,33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661.</w:t>
            </w:r>
          </w:p>
        </w:tc>
        <w:tc>
          <w:tcPr>
            <w:tcW w:w="2835" w:type="dxa"/>
          </w:tcPr>
          <w:p w:rsidR="00577AB5" w:rsidRDefault="00577AB5">
            <w:pPr>
              <w:pStyle w:val="ConsPlusNormal"/>
            </w:pPr>
            <w:r>
              <w:t xml:space="preserve">пос. Тюльпан, ул. </w:t>
            </w:r>
            <w:r>
              <w:lastRenderedPageBreak/>
              <w:t>Микрорайон, д. 3</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838,80</w:t>
            </w:r>
          </w:p>
        </w:tc>
        <w:tc>
          <w:tcPr>
            <w:tcW w:w="1871" w:type="dxa"/>
          </w:tcPr>
          <w:p w:rsidR="00577AB5" w:rsidRDefault="00577AB5">
            <w:pPr>
              <w:pStyle w:val="ConsPlusNormal"/>
              <w:jc w:val="center"/>
            </w:pPr>
            <w:r>
              <w:t>31950,31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31950,31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lastRenderedPageBreak/>
              <w:t>24. Муниципальное образование Переволоцкий район</w:t>
            </w:r>
          </w:p>
        </w:tc>
      </w:tr>
      <w:tr w:rsidR="00577AB5">
        <w:tc>
          <w:tcPr>
            <w:tcW w:w="3742" w:type="dxa"/>
            <w:gridSpan w:val="2"/>
          </w:tcPr>
          <w:p w:rsidR="00577AB5" w:rsidRDefault="00577AB5">
            <w:pPr>
              <w:pStyle w:val="ConsPlusNormal"/>
            </w:pPr>
            <w:r>
              <w:t>Итого по муниципальному образованию Переволоцкий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66261,47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66261,47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662.</w:t>
            </w:r>
          </w:p>
        </w:tc>
        <w:tc>
          <w:tcPr>
            <w:tcW w:w="2835" w:type="dxa"/>
          </w:tcPr>
          <w:p w:rsidR="00577AB5" w:rsidRDefault="00577AB5">
            <w:pPr>
              <w:pStyle w:val="ConsPlusNormal"/>
            </w:pPr>
            <w:r>
              <w:t>пос. Переволоцкий, ул. Западная, д. 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200,00</w:t>
            </w:r>
          </w:p>
        </w:tc>
        <w:tc>
          <w:tcPr>
            <w:tcW w:w="1871" w:type="dxa"/>
          </w:tcPr>
          <w:p w:rsidR="00577AB5" w:rsidRDefault="00577AB5">
            <w:pPr>
              <w:pStyle w:val="ConsPlusNormal"/>
              <w:jc w:val="center"/>
            </w:pPr>
            <w:r>
              <w:t>66261,47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66261,47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25. Муниципальное образование Сакмарский район</w:t>
            </w:r>
          </w:p>
        </w:tc>
      </w:tr>
      <w:tr w:rsidR="00577AB5">
        <w:tc>
          <w:tcPr>
            <w:tcW w:w="3742" w:type="dxa"/>
            <w:gridSpan w:val="2"/>
          </w:tcPr>
          <w:p w:rsidR="00577AB5" w:rsidRDefault="00577AB5">
            <w:pPr>
              <w:pStyle w:val="ConsPlusNormal"/>
            </w:pPr>
            <w:r>
              <w:t>Итого по муниципальному образованию Сакмарский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630305,82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630305,82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663.</w:t>
            </w:r>
          </w:p>
        </w:tc>
        <w:tc>
          <w:tcPr>
            <w:tcW w:w="2835" w:type="dxa"/>
          </w:tcPr>
          <w:p w:rsidR="00577AB5" w:rsidRDefault="00577AB5">
            <w:pPr>
              <w:pStyle w:val="ConsPlusNormal"/>
            </w:pPr>
            <w:r>
              <w:t>пос. Жилгородок, ул. Центральная, д. 11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92281,57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92281,57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664.</w:t>
            </w:r>
          </w:p>
        </w:tc>
        <w:tc>
          <w:tcPr>
            <w:tcW w:w="2835" w:type="dxa"/>
          </w:tcPr>
          <w:p w:rsidR="00577AB5" w:rsidRDefault="00577AB5">
            <w:pPr>
              <w:pStyle w:val="ConsPlusNormal"/>
            </w:pPr>
            <w:r>
              <w:t>пос. Жилгородок, ул. Центральная, д. 12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92463,18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92463,18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665.</w:t>
            </w:r>
          </w:p>
        </w:tc>
        <w:tc>
          <w:tcPr>
            <w:tcW w:w="2835" w:type="dxa"/>
          </w:tcPr>
          <w:p w:rsidR="00577AB5" w:rsidRDefault="00577AB5">
            <w:pPr>
              <w:pStyle w:val="ConsPlusNormal"/>
            </w:pPr>
            <w:r>
              <w:t>пос. Жилгородок, ул. Центральная, д. 14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37425,81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37425,81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666.</w:t>
            </w:r>
          </w:p>
        </w:tc>
        <w:tc>
          <w:tcPr>
            <w:tcW w:w="2835" w:type="dxa"/>
          </w:tcPr>
          <w:p w:rsidR="00577AB5" w:rsidRDefault="00577AB5">
            <w:pPr>
              <w:pStyle w:val="ConsPlusNormal"/>
            </w:pPr>
            <w:r>
              <w:t>пос. Жилгородок, ул. Центральная, д. 15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39990,69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39990,69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667.</w:t>
            </w:r>
          </w:p>
        </w:tc>
        <w:tc>
          <w:tcPr>
            <w:tcW w:w="2835" w:type="dxa"/>
          </w:tcPr>
          <w:p w:rsidR="00577AB5" w:rsidRDefault="00577AB5">
            <w:pPr>
              <w:pStyle w:val="ConsPlusNormal"/>
            </w:pPr>
            <w:r>
              <w:t>пос. Жилгородок, ул. Центральная, д. 16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35399,57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35399,57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668.</w:t>
            </w:r>
          </w:p>
        </w:tc>
        <w:tc>
          <w:tcPr>
            <w:tcW w:w="2835" w:type="dxa"/>
          </w:tcPr>
          <w:p w:rsidR="00577AB5" w:rsidRDefault="00577AB5">
            <w:pPr>
              <w:pStyle w:val="ConsPlusNormal"/>
            </w:pPr>
            <w:r>
              <w:t>пос. Жилгородок, ул. Центральная, д. 17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37515,84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37515,84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669.</w:t>
            </w:r>
          </w:p>
        </w:tc>
        <w:tc>
          <w:tcPr>
            <w:tcW w:w="2835" w:type="dxa"/>
          </w:tcPr>
          <w:p w:rsidR="00577AB5" w:rsidRDefault="00577AB5">
            <w:pPr>
              <w:pStyle w:val="ConsPlusNormal"/>
            </w:pPr>
            <w:r>
              <w:t>пос. Жилгородок, ул. Центральная, д. 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87208,57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87208,57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670.</w:t>
            </w:r>
          </w:p>
        </w:tc>
        <w:tc>
          <w:tcPr>
            <w:tcW w:w="2835" w:type="dxa"/>
          </w:tcPr>
          <w:p w:rsidR="00577AB5" w:rsidRDefault="00577AB5">
            <w:pPr>
              <w:pStyle w:val="ConsPlusNormal"/>
            </w:pPr>
            <w:r>
              <w:t>пос. Светлый, ул. Степная, д. 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28981,50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28981,50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671.</w:t>
            </w:r>
          </w:p>
        </w:tc>
        <w:tc>
          <w:tcPr>
            <w:tcW w:w="2835" w:type="dxa"/>
          </w:tcPr>
          <w:p w:rsidR="00577AB5" w:rsidRDefault="00577AB5">
            <w:pPr>
              <w:pStyle w:val="ConsPlusNormal"/>
            </w:pPr>
            <w:r>
              <w:t>пос. Светлый, ул. Степная, д. 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442,30</w:t>
            </w:r>
          </w:p>
        </w:tc>
        <w:tc>
          <w:tcPr>
            <w:tcW w:w="1871" w:type="dxa"/>
          </w:tcPr>
          <w:p w:rsidR="00577AB5" w:rsidRDefault="00577AB5">
            <w:pPr>
              <w:pStyle w:val="ConsPlusNormal"/>
              <w:jc w:val="center"/>
            </w:pPr>
            <w:r>
              <w:t>94885,22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94885,22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672.</w:t>
            </w:r>
          </w:p>
        </w:tc>
        <w:tc>
          <w:tcPr>
            <w:tcW w:w="2835" w:type="dxa"/>
          </w:tcPr>
          <w:p w:rsidR="00577AB5" w:rsidRDefault="00577AB5">
            <w:pPr>
              <w:pStyle w:val="ConsPlusNormal"/>
            </w:pPr>
            <w:r>
              <w:t>с. Сакмара, ул. Советская, д. 84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44253,29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44253,29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673.</w:t>
            </w:r>
          </w:p>
        </w:tc>
        <w:tc>
          <w:tcPr>
            <w:tcW w:w="2835" w:type="dxa"/>
          </w:tcPr>
          <w:p w:rsidR="00577AB5" w:rsidRDefault="00577AB5">
            <w:pPr>
              <w:pStyle w:val="ConsPlusNormal"/>
            </w:pPr>
            <w:r>
              <w:t>с. Сакмара, ул. Степная, д. 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278,90</w:t>
            </w:r>
          </w:p>
        </w:tc>
        <w:tc>
          <w:tcPr>
            <w:tcW w:w="1871" w:type="dxa"/>
          </w:tcPr>
          <w:p w:rsidR="00577AB5" w:rsidRDefault="00577AB5">
            <w:pPr>
              <w:pStyle w:val="ConsPlusNormal"/>
              <w:jc w:val="center"/>
            </w:pPr>
            <w:r>
              <w:t>39900,58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39900,58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26. Муниципальное образование Саракташский район</w:t>
            </w:r>
          </w:p>
        </w:tc>
      </w:tr>
      <w:tr w:rsidR="00577AB5">
        <w:tc>
          <w:tcPr>
            <w:tcW w:w="3742" w:type="dxa"/>
            <w:gridSpan w:val="2"/>
          </w:tcPr>
          <w:p w:rsidR="00577AB5" w:rsidRDefault="00577AB5">
            <w:pPr>
              <w:pStyle w:val="ConsPlusNormal"/>
            </w:pPr>
            <w:r>
              <w:t>Итого по муниципальному образованию Саракташский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476067,31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476067,31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674.</w:t>
            </w:r>
          </w:p>
        </w:tc>
        <w:tc>
          <w:tcPr>
            <w:tcW w:w="2835" w:type="dxa"/>
          </w:tcPr>
          <w:p w:rsidR="00577AB5" w:rsidRDefault="00577AB5">
            <w:pPr>
              <w:pStyle w:val="ConsPlusNormal"/>
            </w:pPr>
            <w:r>
              <w:t>пос. Саракташ, ул. Ватутина, д. 4</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76248,93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76248,93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675.</w:t>
            </w:r>
          </w:p>
        </w:tc>
        <w:tc>
          <w:tcPr>
            <w:tcW w:w="2835" w:type="dxa"/>
          </w:tcPr>
          <w:p w:rsidR="00577AB5" w:rsidRDefault="00577AB5">
            <w:pPr>
              <w:pStyle w:val="ConsPlusNormal"/>
            </w:pPr>
            <w:r>
              <w:t>пос. Саракташ, ул. Красноармейская, д. 100</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54728,45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54728,45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676.</w:t>
            </w:r>
          </w:p>
        </w:tc>
        <w:tc>
          <w:tcPr>
            <w:tcW w:w="2835" w:type="dxa"/>
          </w:tcPr>
          <w:p w:rsidR="00577AB5" w:rsidRDefault="00577AB5">
            <w:pPr>
              <w:pStyle w:val="ConsPlusNormal"/>
            </w:pPr>
            <w:r>
              <w:t>пос. Саракташ, ул. Мира, д. 13</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52686,58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52686,58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677.</w:t>
            </w:r>
          </w:p>
        </w:tc>
        <w:tc>
          <w:tcPr>
            <w:tcW w:w="2835" w:type="dxa"/>
          </w:tcPr>
          <w:p w:rsidR="00577AB5" w:rsidRDefault="00577AB5">
            <w:pPr>
              <w:pStyle w:val="ConsPlusNormal"/>
            </w:pPr>
            <w:r>
              <w:t>пос. Саракташ, ул. Советская, д. 25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52810,23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52810,23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678.</w:t>
            </w:r>
          </w:p>
        </w:tc>
        <w:tc>
          <w:tcPr>
            <w:tcW w:w="2835" w:type="dxa"/>
          </w:tcPr>
          <w:p w:rsidR="00577AB5" w:rsidRDefault="00577AB5">
            <w:pPr>
              <w:pStyle w:val="ConsPlusNormal"/>
            </w:pPr>
            <w:r>
              <w:t>пос. Саракташ, ул. Трудовая, д. 16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89597,16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89597,16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679.</w:t>
            </w:r>
          </w:p>
        </w:tc>
        <w:tc>
          <w:tcPr>
            <w:tcW w:w="2835" w:type="dxa"/>
          </w:tcPr>
          <w:p w:rsidR="00577AB5" w:rsidRDefault="00577AB5">
            <w:pPr>
              <w:pStyle w:val="ConsPlusNormal"/>
            </w:pPr>
            <w:r>
              <w:t>с. Васильевка, ул. Дружбы,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592,00</w:t>
            </w:r>
          </w:p>
        </w:tc>
        <w:tc>
          <w:tcPr>
            <w:tcW w:w="1871" w:type="dxa"/>
          </w:tcPr>
          <w:p w:rsidR="00577AB5" w:rsidRDefault="00577AB5">
            <w:pPr>
              <w:pStyle w:val="ConsPlusNormal"/>
              <w:jc w:val="center"/>
            </w:pPr>
            <w:r>
              <w:t>71517,75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71517,75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680.</w:t>
            </w:r>
          </w:p>
        </w:tc>
        <w:tc>
          <w:tcPr>
            <w:tcW w:w="2835" w:type="dxa"/>
          </w:tcPr>
          <w:p w:rsidR="00577AB5" w:rsidRDefault="00577AB5">
            <w:pPr>
              <w:pStyle w:val="ConsPlusNormal"/>
            </w:pPr>
            <w:r>
              <w:t>с. Новочеркасск, ул. Парковая, д. 11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635,00</w:t>
            </w:r>
          </w:p>
        </w:tc>
        <w:tc>
          <w:tcPr>
            <w:tcW w:w="1871" w:type="dxa"/>
          </w:tcPr>
          <w:p w:rsidR="00577AB5" w:rsidRDefault="00577AB5">
            <w:pPr>
              <w:pStyle w:val="ConsPlusNormal"/>
              <w:jc w:val="center"/>
            </w:pPr>
            <w:r>
              <w:t>78478,21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78478,21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27. Муниципальное образование Светлинский район</w:t>
            </w:r>
          </w:p>
        </w:tc>
      </w:tr>
      <w:tr w:rsidR="00577AB5">
        <w:tc>
          <w:tcPr>
            <w:tcW w:w="3742" w:type="dxa"/>
            <w:gridSpan w:val="2"/>
          </w:tcPr>
          <w:p w:rsidR="00577AB5" w:rsidRDefault="00577AB5">
            <w:pPr>
              <w:pStyle w:val="ConsPlusNormal"/>
            </w:pPr>
            <w:r>
              <w:t>Итого по муниципальному образованию Светлинский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587219,54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587219,54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681.</w:t>
            </w:r>
          </w:p>
        </w:tc>
        <w:tc>
          <w:tcPr>
            <w:tcW w:w="2835" w:type="dxa"/>
          </w:tcPr>
          <w:p w:rsidR="00577AB5" w:rsidRDefault="00577AB5">
            <w:pPr>
              <w:pStyle w:val="ConsPlusNormal"/>
            </w:pPr>
            <w:r>
              <w:t>пос. Светлый, пер. Мира, д. 13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50882,96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50882,96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682.</w:t>
            </w:r>
          </w:p>
        </w:tc>
        <w:tc>
          <w:tcPr>
            <w:tcW w:w="2835" w:type="dxa"/>
          </w:tcPr>
          <w:p w:rsidR="00577AB5" w:rsidRDefault="00577AB5">
            <w:pPr>
              <w:pStyle w:val="ConsPlusNormal"/>
            </w:pPr>
            <w:r>
              <w:t>пос. Светлый, ул. Мира, д. 15</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60608,48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60608,48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683.</w:t>
            </w:r>
          </w:p>
        </w:tc>
        <w:tc>
          <w:tcPr>
            <w:tcW w:w="2835" w:type="dxa"/>
          </w:tcPr>
          <w:p w:rsidR="00577AB5" w:rsidRDefault="00577AB5">
            <w:pPr>
              <w:pStyle w:val="ConsPlusNormal"/>
            </w:pPr>
            <w:r>
              <w:t>пос. Светлый, ул. Мира, д. 15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21989,21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21989,21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684.</w:t>
            </w:r>
          </w:p>
        </w:tc>
        <w:tc>
          <w:tcPr>
            <w:tcW w:w="2835" w:type="dxa"/>
          </w:tcPr>
          <w:p w:rsidR="00577AB5" w:rsidRDefault="00577AB5">
            <w:pPr>
              <w:pStyle w:val="ConsPlusNormal"/>
            </w:pPr>
            <w:r>
              <w:t>пос. Светлый, ул. Мира, д. 15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57371,10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57371,10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685.</w:t>
            </w:r>
          </w:p>
        </w:tc>
        <w:tc>
          <w:tcPr>
            <w:tcW w:w="2835" w:type="dxa"/>
          </w:tcPr>
          <w:p w:rsidR="00577AB5" w:rsidRDefault="00577AB5">
            <w:pPr>
              <w:pStyle w:val="ConsPlusNormal"/>
            </w:pPr>
            <w:r>
              <w:t>пос. Светлый, ул. Пролетарская, д. 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110958,57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110958,57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686.</w:t>
            </w:r>
          </w:p>
        </w:tc>
        <w:tc>
          <w:tcPr>
            <w:tcW w:w="2835" w:type="dxa"/>
          </w:tcPr>
          <w:p w:rsidR="00577AB5" w:rsidRDefault="00577AB5">
            <w:pPr>
              <w:pStyle w:val="ConsPlusNormal"/>
            </w:pPr>
            <w:r>
              <w:t>пос. Светлый, ул. Промышленная, д. 40</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52005,61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52005,61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687.</w:t>
            </w:r>
          </w:p>
        </w:tc>
        <w:tc>
          <w:tcPr>
            <w:tcW w:w="2835" w:type="dxa"/>
          </w:tcPr>
          <w:p w:rsidR="00577AB5" w:rsidRDefault="00577AB5">
            <w:pPr>
              <w:pStyle w:val="ConsPlusNormal"/>
            </w:pPr>
            <w:r>
              <w:t>пос. Светлый, ул. Советская, д. 27</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79023,89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79023,89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688.</w:t>
            </w:r>
          </w:p>
        </w:tc>
        <w:tc>
          <w:tcPr>
            <w:tcW w:w="2835" w:type="dxa"/>
          </w:tcPr>
          <w:p w:rsidR="00577AB5" w:rsidRDefault="00577AB5">
            <w:pPr>
              <w:pStyle w:val="ConsPlusNormal"/>
            </w:pPr>
            <w:r>
              <w:t>пос. Светлый, ул. Шевченко, д. 12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51077,34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51077,34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689.</w:t>
            </w:r>
          </w:p>
        </w:tc>
        <w:tc>
          <w:tcPr>
            <w:tcW w:w="2835" w:type="dxa"/>
          </w:tcPr>
          <w:p w:rsidR="00577AB5" w:rsidRDefault="00577AB5">
            <w:pPr>
              <w:pStyle w:val="ConsPlusNormal"/>
            </w:pPr>
            <w:r>
              <w:t>пос. Светлый, ул. Шевченко, д. 14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50958,19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50958,19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690.</w:t>
            </w:r>
          </w:p>
        </w:tc>
        <w:tc>
          <w:tcPr>
            <w:tcW w:w="2835" w:type="dxa"/>
          </w:tcPr>
          <w:p w:rsidR="00577AB5" w:rsidRDefault="00577AB5">
            <w:pPr>
              <w:pStyle w:val="ConsPlusNormal"/>
            </w:pPr>
            <w:r>
              <w:t>пос. Светлый, ул. Шевченко, д. 24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52344,19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52344,19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28. Муниципальное образование Соль-Илецкий городской округ</w:t>
            </w:r>
          </w:p>
        </w:tc>
      </w:tr>
      <w:tr w:rsidR="00577AB5">
        <w:tc>
          <w:tcPr>
            <w:tcW w:w="3742" w:type="dxa"/>
            <w:gridSpan w:val="2"/>
          </w:tcPr>
          <w:p w:rsidR="00577AB5" w:rsidRDefault="00577AB5">
            <w:pPr>
              <w:pStyle w:val="ConsPlusNormal"/>
            </w:pPr>
            <w:r>
              <w:t>Итого по муниципальному образованию Соль-Илецкий городской округ</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1149214,59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1149214,59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691.</w:t>
            </w:r>
          </w:p>
        </w:tc>
        <w:tc>
          <w:tcPr>
            <w:tcW w:w="2835" w:type="dxa"/>
          </w:tcPr>
          <w:p w:rsidR="00577AB5" w:rsidRDefault="00577AB5">
            <w:pPr>
              <w:pStyle w:val="ConsPlusNormal"/>
            </w:pPr>
            <w:r>
              <w:t>г. Соль-Илецк, ул. Вокзальная, д. 110</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59882,93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59882,93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692.</w:t>
            </w:r>
          </w:p>
        </w:tc>
        <w:tc>
          <w:tcPr>
            <w:tcW w:w="2835" w:type="dxa"/>
          </w:tcPr>
          <w:p w:rsidR="00577AB5" w:rsidRDefault="00577AB5">
            <w:pPr>
              <w:pStyle w:val="ConsPlusNormal"/>
            </w:pPr>
            <w:r>
              <w:t>г. Соль-Илецк, ул. Вокзальная, д. 110</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59308,18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59308,18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693.</w:t>
            </w:r>
          </w:p>
        </w:tc>
        <w:tc>
          <w:tcPr>
            <w:tcW w:w="2835" w:type="dxa"/>
          </w:tcPr>
          <w:p w:rsidR="00577AB5" w:rsidRDefault="00577AB5">
            <w:pPr>
              <w:pStyle w:val="ConsPlusNormal"/>
            </w:pPr>
            <w:r>
              <w:t>г. Соль-Илецк, ул. Герасимовская, д. 163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54467,61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54467,61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694.</w:t>
            </w:r>
          </w:p>
        </w:tc>
        <w:tc>
          <w:tcPr>
            <w:tcW w:w="2835" w:type="dxa"/>
          </w:tcPr>
          <w:p w:rsidR="00577AB5" w:rsidRDefault="00577AB5">
            <w:pPr>
              <w:pStyle w:val="ConsPlusNormal"/>
            </w:pPr>
            <w:r>
              <w:t>г. Соль-Илецк, ул. Илецкая, д. 104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87268,38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87268,38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695.</w:t>
            </w:r>
          </w:p>
        </w:tc>
        <w:tc>
          <w:tcPr>
            <w:tcW w:w="2835" w:type="dxa"/>
          </w:tcPr>
          <w:p w:rsidR="00577AB5" w:rsidRDefault="00577AB5">
            <w:pPr>
              <w:pStyle w:val="ConsPlusNormal"/>
            </w:pPr>
            <w:r>
              <w:t>г. Соль-Илецк, ул. Красноармейская, д. 74</w:t>
            </w:r>
          </w:p>
        </w:tc>
        <w:tc>
          <w:tcPr>
            <w:tcW w:w="1871" w:type="dxa"/>
          </w:tcPr>
          <w:p w:rsidR="00577AB5" w:rsidRDefault="00577AB5">
            <w:pPr>
              <w:pStyle w:val="ConsPlusNormal"/>
            </w:pPr>
            <w:r>
              <w:t xml:space="preserve">ремонт и (или) переустройство </w:t>
            </w:r>
            <w:r>
              <w:lastRenderedPageBreak/>
              <w:t>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89957,20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89957,20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696.</w:t>
            </w:r>
          </w:p>
        </w:tc>
        <w:tc>
          <w:tcPr>
            <w:tcW w:w="2835" w:type="dxa"/>
          </w:tcPr>
          <w:p w:rsidR="00577AB5" w:rsidRDefault="00577AB5">
            <w:pPr>
              <w:pStyle w:val="ConsPlusNormal"/>
            </w:pPr>
            <w:r>
              <w:t>г. Соль-Илецк, ул. Красноармейская, д. 80</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60705,76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60705,76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697.</w:t>
            </w:r>
          </w:p>
        </w:tc>
        <w:tc>
          <w:tcPr>
            <w:tcW w:w="2835" w:type="dxa"/>
          </w:tcPr>
          <w:p w:rsidR="00577AB5" w:rsidRDefault="00577AB5">
            <w:pPr>
              <w:pStyle w:val="ConsPlusNormal"/>
            </w:pPr>
            <w:r>
              <w:t>г. Соль-Илецк, ул. Ленина, д. 126</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61767,10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61767,10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698.</w:t>
            </w:r>
          </w:p>
        </w:tc>
        <w:tc>
          <w:tcPr>
            <w:tcW w:w="2835" w:type="dxa"/>
          </w:tcPr>
          <w:p w:rsidR="00577AB5" w:rsidRDefault="00577AB5">
            <w:pPr>
              <w:pStyle w:val="ConsPlusNormal"/>
            </w:pPr>
            <w:r>
              <w:t>г. Соль-Илецк, ул. Орская, д. 108а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821,30</w:t>
            </w:r>
          </w:p>
        </w:tc>
        <w:tc>
          <w:tcPr>
            <w:tcW w:w="1871" w:type="dxa"/>
          </w:tcPr>
          <w:p w:rsidR="00577AB5" w:rsidRDefault="00577AB5">
            <w:pPr>
              <w:pStyle w:val="ConsPlusNormal"/>
              <w:jc w:val="center"/>
            </w:pPr>
            <w:r>
              <w:t>78717,22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78717,22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699.</w:t>
            </w:r>
          </w:p>
        </w:tc>
        <w:tc>
          <w:tcPr>
            <w:tcW w:w="2835" w:type="dxa"/>
          </w:tcPr>
          <w:p w:rsidR="00577AB5" w:rsidRDefault="00577AB5">
            <w:pPr>
              <w:pStyle w:val="ConsPlusNormal"/>
            </w:pPr>
            <w:r>
              <w:t>г. Соль-Илецк, ул. Орская, д. 109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68315,00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68315,00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700.</w:t>
            </w:r>
          </w:p>
        </w:tc>
        <w:tc>
          <w:tcPr>
            <w:tcW w:w="2835" w:type="dxa"/>
          </w:tcPr>
          <w:p w:rsidR="00577AB5" w:rsidRDefault="00577AB5">
            <w:pPr>
              <w:pStyle w:val="ConsPlusNormal"/>
            </w:pPr>
            <w:r>
              <w:t>г. Соль-Илецк, ул. Орская, д. 110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85554,52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85554,52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701.</w:t>
            </w:r>
          </w:p>
        </w:tc>
        <w:tc>
          <w:tcPr>
            <w:tcW w:w="2835" w:type="dxa"/>
          </w:tcPr>
          <w:p w:rsidR="00577AB5" w:rsidRDefault="00577AB5">
            <w:pPr>
              <w:pStyle w:val="ConsPlusNormal"/>
            </w:pPr>
            <w:r>
              <w:t>г. Соль-Илецк, ул. Орская, д. 169/10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77911,19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77911,19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702.</w:t>
            </w:r>
          </w:p>
        </w:tc>
        <w:tc>
          <w:tcPr>
            <w:tcW w:w="2835" w:type="dxa"/>
          </w:tcPr>
          <w:p w:rsidR="00577AB5" w:rsidRDefault="00577AB5">
            <w:pPr>
              <w:pStyle w:val="ConsPlusNormal"/>
            </w:pPr>
            <w:r>
              <w:t>г. Соль-Илецк, ул. Парижских Коммунаров, д. 104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308,50</w:t>
            </w:r>
          </w:p>
        </w:tc>
        <w:tc>
          <w:tcPr>
            <w:tcW w:w="1871" w:type="dxa"/>
          </w:tcPr>
          <w:p w:rsidR="00577AB5" w:rsidRDefault="00577AB5">
            <w:pPr>
              <w:pStyle w:val="ConsPlusNormal"/>
              <w:jc w:val="center"/>
            </w:pPr>
            <w:r>
              <w:t>64507,71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64507,71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703.</w:t>
            </w:r>
          </w:p>
        </w:tc>
        <w:tc>
          <w:tcPr>
            <w:tcW w:w="2835" w:type="dxa"/>
          </w:tcPr>
          <w:p w:rsidR="00577AB5" w:rsidRDefault="00577AB5">
            <w:pPr>
              <w:pStyle w:val="ConsPlusNormal"/>
            </w:pPr>
            <w:r>
              <w:t>г. Соль-Илецк, ул. Персиянова, д. 131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125635,44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125635,44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704.</w:t>
            </w:r>
          </w:p>
        </w:tc>
        <w:tc>
          <w:tcPr>
            <w:tcW w:w="2835" w:type="dxa"/>
          </w:tcPr>
          <w:p w:rsidR="00577AB5" w:rsidRDefault="00577AB5">
            <w:pPr>
              <w:pStyle w:val="ConsPlusNormal"/>
            </w:pPr>
            <w:r>
              <w:t>г. Соль-Илецк, ул. Уральская, д. 66а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58498,64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58498,64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705.</w:t>
            </w:r>
          </w:p>
        </w:tc>
        <w:tc>
          <w:tcPr>
            <w:tcW w:w="2835" w:type="dxa"/>
          </w:tcPr>
          <w:p w:rsidR="00577AB5" w:rsidRDefault="00577AB5">
            <w:pPr>
              <w:pStyle w:val="ConsPlusNormal"/>
            </w:pPr>
            <w:r>
              <w:t xml:space="preserve">пос. Кирпичный завод, ул. </w:t>
            </w:r>
            <w:r>
              <w:lastRenderedPageBreak/>
              <w:t>Парковая, д. 5</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858,90</w:t>
            </w:r>
          </w:p>
        </w:tc>
        <w:tc>
          <w:tcPr>
            <w:tcW w:w="1871" w:type="dxa"/>
          </w:tcPr>
          <w:p w:rsidR="00577AB5" w:rsidRDefault="00577AB5">
            <w:pPr>
              <w:pStyle w:val="ConsPlusNormal"/>
              <w:jc w:val="center"/>
            </w:pPr>
            <w:r>
              <w:t>53076,36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53076,36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706.</w:t>
            </w:r>
          </w:p>
        </w:tc>
        <w:tc>
          <w:tcPr>
            <w:tcW w:w="2835" w:type="dxa"/>
          </w:tcPr>
          <w:p w:rsidR="00577AB5" w:rsidRDefault="00577AB5">
            <w:pPr>
              <w:pStyle w:val="ConsPlusNormal"/>
            </w:pPr>
            <w:r>
              <w:t>пос. Чашкан, пер. Восточный, д. 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300,00</w:t>
            </w:r>
          </w:p>
        </w:tc>
        <w:tc>
          <w:tcPr>
            <w:tcW w:w="1871" w:type="dxa"/>
          </w:tcPr>
          <w:p w:rsidR="00577AB5" w:rsidRDefault="00577AB5">
            <w:pPr>
              <w:pStyle w:val="ConsPlusNormal"/>
              <w:jc w:val="center"/>
            </w:pPr>
            <w:r>
              <w:t>63641,35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63641,35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29. Муниципальное образование Сорочинский городской округ</w:t>
            </w:r>
          </w:p>
        </w:tc>
      </w:tr>
      <w:tr w:rsidR="00577AB5">
        <w:tc>
          <w:tcPr>
            <w:tcW w:w="3742" w:type="dxa"/>
            <w:gridSpan w:val="2"/>
          </w:tcPr>
          <w:p w:rsidR="00577AB5" w:rsidRDefault="00577AB5">
            <w:pPr>
              <w:pStyle w:val="ConsPlusNormal"/>
            </w:pPr>
            <w:r>
              <w:t>Итого по муниципальному образованию Сорочинский городской округ</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245050,31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245050,31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707.</w:t>
            </w:r>
          </w:p>
        </w:tc>
        <w:tc>
          <w:tcPr>
            <w:tcW w:w="2835" w:type="dxa"/>
          </w:tcPr>
          <w:p w:rsidR="00577AB5" w:rsidRDefault="00577AB5">
            <w:pPr>
              <w:pStyle w:val="ConsPlusNormal"/>
            </w:pPr>
            <w:r>
              <w:t>г. Сорочинск, ул. 8 Марта,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58472,14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58472,14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708.</w:t>
            </w:r>
          </w:p>
        </w:tc>
        <w:tc>
          <w:tcPr>
            <w:tcW w:w="2835" w:type="dxa"/>
          </w:tcPr>
          <w:p w:rsidR="00577AB5" w:rsidRDefault="00577AB5">
            <w:pPr>
              <w:pStyle w:val="ConsPlusNormal"/>
            </w:pPr>
            <w:r>
              <w:t>г. Сорочинск, ул. 8 Марта, д. 9</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143918,44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143918,44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709.</w:t>
            </w:r>
          </w:p>
        </w:tc>
        <w:tc>
          <w:tcPr>
            <w:tcW w:w="2835" w:type="dxa"/>
          </w:tcPr>
          <w:p w:rsidR="00577AB5" w:rsidRDefault="00577AB5">
            <w:pPr>
              <w:pStyle w:val="ConsPlusNormal"/>
            </w:pPr>
            <w:r>
              <w:t>г. Сорочинск, ул. Карла Маркса, д. 250</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42659,73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42659,73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30. Муниципальное образование Тоцкий район</w:t>
            </w:r>
          </w:p>
        </w:tc>
      </w:tr>
      <w:tr w:rsidR="00577AB5">
        <w:tc>
          <w:tcPr>
            <w:tcW w:w="3742" w:type="dxa"/>
            <w:gridSpan w:val="2"/>
          </w:tcPr>
          <w:p w:rsidR="00577AB5" w:rsidRDefault="00577AB5">
            <w:pPr>
              <w:pStyle w:val="ConsPlusNormal"/>
            </w:pPr>
            <w:r>
              <w:t>Итого по муниципальному образованию Тоцкий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150315,79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150315,79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710.</w:t>
            </w:r>
          </w:p>
        </w:tc>
        <w:tc>
          <w:tcPr>
            <w:tcW w:w="2835" w:type="dxa"/>
          </w:tcPr>
          <w:p w:rsidR="00577AB5" w:rsidRDefault="00577AB5">
            <w:pPr>
              <w:pStyle w:val="ConsPlusNormal"/>
            </w:pPr>
            <w:r>
              <w:t>пос. Пристанционный, ул. Юбилейная, д. 2б</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834,30</w:t>
            </w:r>
          </w:p>
        </w:tc>
        <w:tc>
          <w:tcPr>
            <w:tcW w:w="1871" w:type="dxa"/>
          </w:tcPr>
          <w:p w:rsidR="00577AB5" w:rsidRDefault="00577AB5">
            <w:pPr>
              <w:pStyle w:val="ConsPlusNormal"/>
              <w:jc w:val="center"/>
            </w:pPr>
            <w:r>
              <w:t>86900,15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86900,15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711.</w:t>
            </w:r>
          </w:p>
        </w:tc>
        <w:tc>
          <w:tcPr>
            <w:tcW w:w="2835" w:type="dxa"/>
          </w:tcPr>
          <w:p w:rsidR="00577AB5" w:rsidRDefault="00577AB5">
            <w:pPr>
              <w:pStyle w:val="ConsPlusNormal"/>
            </w:pPr>
            <w:r>
              <w:t>с. Тоцкое, ул. Полевая,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63415,64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63415,64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lastRenderedPageBreak/>
              <w:t>31. Муниципальное образование Тюльганский район</w:t>
            </w:r>
          </w:p>
        </w:tc>
      </w:tr>
      <w:tr w:rsidR="00577AB5">
        <w:tc>
          <w:tcPr>
            <w:tcW w:w="3742" w:type="dxa"/>
            <w:gridSpan w:val="2"/>
          </w:tcPr>
          <w:p w:rsidR="00577AB5" w:rsidRDefault="00577AB5">
            <w:pPr>
              <w:pStyle w:val="ConsPlusNormal"/>
            </w:pPr>
            <w:r>
              <w:t>Итого по муниципальному образованию Тюльганский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1013469,47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1013469,47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712.</w:t>
            </w:r>
          </w:p>
        </w:tc>
        <w:tc>
          <w:tcPr>
            <w:tcW w:w="2835" w:type="dxa"/>
          </w:tcPr>
          <w:p w:rsidR="00577AB5" w:rsidRDefault="00577AB5">
            <w:pPr>
              <w:pStyle w:val="ConsPlusNormal"/>
            </w:pPr>
            <w:r>
              <w:t>пос. Тюльган, ул. 8 Марта, д. 25</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56176,30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56176,30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713.</w:t>
            </w:r>
          </w:p>
        </w:tc>
        <w:tc>
          <w:tcPr>
            <w:tcW w:w="2835" w:type="dxa"/>
          </w:tcPr>
          <w:p w:rsidR="00577AB5" w:rsidRDefault="00577AB5">
            <w:pPr>
              <w:pStyle w:val="ConsPlusNormal"/>
            </w:pPr>
            <w:r>
              <w:t>пос. Тюльган, ул. 8 Марта, д. 27</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54495,31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54495,31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714.</w:t>
            </w:r>
          </w:p>
        </w:tc>
        <w:tc>
          <w:tcPr>
            <w:tcW w:w="2835" w:type="dxa"/>
          </w:tcPr>
          <w:p w:rsidR="00577AB5" w:rsidRDefault="00577AB5">
            <w:pPr>
              <w:pStyle w:val="ConsPlusNormal"/>
            </w:pPr>
            <w:r>
              <w:t>пос. Тюльган, ул. Кирова, д. 10</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76830,07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76830,07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715.</w:t>
            </w:r>
          </w:p>
        </w:tc>
        <w:tc>
          <w:tcPr>
            <w:tcW w:w="2835" w:type="dxa"/>
          </w:tcPr>
          <w:p w:rsidR="00577AB5" w:rsidRDefault="00577AB5">
            <w:pPr>
              <w:pStyle w:val="ConsPlusNormal"/>
            </w:pPr>
            <w:r>
              <w:t>пос. Тюльган, ул. Кирова, д. 6б</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76637,98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76637,98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716.</w:t>
            </w:r>
          </w:p>
        </w:tc>
        <w:tc>
          <w:tcPr>
            <w:tcW w:w="2835" w:type="dxa"/>
          </w:tcPr>
          <w:p w:rsidR="00577AB5" w:rsidRDefault="00577AB5">
            <w:pPr>
              <w:pStyle w:val="ConsPlusNormal"/>
            </w:pPr>
            <w:r>
              <w:t>пос. Тюльган, ул. Кирова, д. 6б</w:t>
            </w:r>
          </w:p>
        </w:tc>
        <w:tc>
          <w:tcPr>
            <w:tcW w:w="1871" w:type="dxa"/>
          </w:tcPr>
          <w:p w:rsidR="00577AB5" w:rsidRDefault="00577AB5">
            <w:pPr>
              <w:pStyle w:val="ConsPlusNormal"/>
            </w:pPr>
            <w:r>
              <w:t>ремонт фундамента</w:t>
            </w:r>
          </w:p>
        </w:tc>
        <w:tc>
          <w:tcPr>
            <w:tcW w:w="1417" w:type="dxa"/>
          </w:tcPr>
          <w:p w:rsidR="00577AB5" w:rsidRDefault="00577AB5">
            <w:pPr>
              <w:pStyle w:val="ConsPlusNormal"/>
              <w:jc w:val="center"/>
            </w:pPr>
            <w:r>
              <w:t>куб.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76007,65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76007,65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717.</w:t>
            </w:r>
          </w:p>
        </w:tc>
        <w:tc>
          <w:tcPr>
            <w:tcW w:w="2835" w:type="dxa"/>
          </w:tcPr>
          <w:p w:rsidR="00577AB5" w:rsidRDefault="00577AB5">
            <w:pPr>
              <w:pStyle w:val="ConsPlusNormal"/>
            </w:pPr>
            <w:r>
              <w:t>пос. Тюльган, ул. Кирова, д. 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95529,27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95529,27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718.</w:t>
            </w:r>
          </w:p>
        </w:tc>
        <w:tc>
          <w:tcPr>
            <w:tcW w:w="2835" w:type="dxa"/>
          </w:tcPr>
          <w:p w:rsidR="00577AB5" w:rsidRDefault="00577AB5">
            <w:pPr>
              <w:pStyle w:val="ConsPlusNormal"/>
            </w:pPr>
            <w:r>
              <w:t>пос. Тюльган, ул. Кирова, д. 8</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78438,16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78438,16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719.</w:t>
            </w:r>
          </w:p>
        </w:tc>
        <w:tc>
          <w:tcPr>
            <w:tcW w:w="2835" w:type="dxa"/>
          </w:tcPr>
          <w:p w:rsidR="00577AB5" w:rsidRDefault="00577AB5">
            <w:pPr>
              <w:pStyle w:val="ConsPlusNormal"/>
            </w:pPr>
            <w:r>
              <w:t>пос. Тюльган, ул. Кирова, д. 8</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78882,92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78882,92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720.</w:t>
            </w:r>
          </w:p>
        </w:tc>
        <w:tc>
          <w:tcPr>
            <w:tcW w:w="2835" w:type="dxa"/>
          </w:tcPr>
          <w:p w:rsidR="00577AB5" w:rsidRDefault="00577AB5">
            <w:pPr>
              <w:pStyle w:val="ConsPlusNormal"/>
            </w:pPr>
            <w:r>
              <w:t>пос. Тюльган, ул. Кирова, д. 8</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78438,16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78438,16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721.</w:t>
            </w:r>
          </w:p>
        </w:tc>
        <w:tc>
          <w:tcPr>
            <w:tcW w:w="2835" w:type="dxa"/>
          </w:tcPr>
          <w:p w:rsidR="00577AB5" w:rsidRDefault="00577AB5">
            <w:pPr>
              <w:pStyle w:val="ConsPlusNormal"/>
            </w:pPr>
            <w:r>
              <w:t>пос. Тюльган, ул. Кирова, д. 8</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77548,63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77548,63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722.</w:t>
            </w:r>
          </w:p>
        </w:tc>
        <w:tc>
          <w:tcPr>
            <w:tcW w:w="2835" w:type="dxa"/>
          </w:tcPr>
          <w:p w:rsidR="00577AB5" w:rsidRDefault="00577AB5">
            <w:pPr>
              <w:pStyle w:val="ConsPlusNormal"/>
            </w:pPr>
            <w:r>
              <w:t>пос. Тюльган, ул. Октябрьская, д. 17</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65970,73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65970,73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723.</w:t>
            </w:r>
          </w:p>
        </w:tc>
        <w:tc>
          <w:tcPr>
            <w:tcW w:w="2835" w:type="dxa"/>
          </w:tcPr>
          <w:p w:rsidR="00577AB5" w:rsidRDefault="00577AB5">
            <w:pPr>
              <w:pStyle w:val="ConsPlusNormal"/>
            </w:pPr>
            <w:r>
              <w:t>пос. Тюльган, ул. Октябрьская,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151433,41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151433,41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724.</w:t>
            </w:r>
          </w:p>
        </w:tc>
        <w:tc>
          <w:tcPr>
            <w:tcW w:w="2835" w:type="dxa"/>
          </w:tcPr>
          <w:p w:rsidR="00577AB5" w:rsidRDefault="00577AB5">
            <w:pPr>
              <w:pStyle w:val="ConsPlusNormal"/>
            </w:pPr>
            <w:r>
              <w:t>пос. Тюльган, ул. Шахтостроительная, д. 12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47080,88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47080,88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32. Муниципальное образование Шарлыкский район</w:t>
            </w:r>
          </w:p>
        </w:tc>
      </w:tr>
      <w:tr w:rsidR="00577AB5">
        <w:tc>
          <w:tcPr>
            <w:tcW w:w="3742" w:type="dxa"/>
            <w:gridSpan w:val="2"/>
          </w:tcPr>
          <w:p w:rsidR="00577AB5" w:rsidRDefault="00577AB5">
            <w:pPr>
              <w:pStyle w:val="ConsPlusNormal"/>
            </w:pPr>
            <w:r>
              <w:t>Итого по муниципальному образованию Шарлыкский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35944,88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35944,88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725.</w:t>
            </w:r>
          </w:p>
        </w:tc>
        <w:tc>
          <w:tcPr>
            <w:tcW w:w="2835" w:type="dxa"/>
          </w:tcPr>
          <w:p w:rsidR="00577AB5" w:rsidRDefault="00577AB5">
            <w:pPr>
              <w:pStyle w:val="ConsPlusNormal"/>
            </w:pPr>
            <w:r>
              <w:t>с. Шарлык, пер. Библиотечный, д. 9</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899,60</w:t>
            </w:r>
          </w:p>
        </w:tc>
        <w:tc>
          <w:tcPr>
            <w:tcW w:w="1871" w:type="dxa"/>
          </w:tcPr>
          <w:p w:rsidR="00577AB5" w:rsidRDefault="00577AB5">
            <w:pPr>
              <w:pStyle w:val="ConsPlusNormal"/>
              <w:jc w:val="center"/>
            </w:pPr>
            <w:r>
              <w:t>35944,88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35944,88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12.2021</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2"/>
            </w:pPr>
            <w:r>
              <w:t>2022 год</w:t>
            </w:r>
          </w:p>
        </w:tc>
      </w:tr>
      <w:tr w:rsidR="00577AB5">
        <w:tc>
          <w:tcPr>
            <w:tcW w:w="3742" w:type="dxa"/>
            <w:gridSpan w:val="2"/>
          </w:tcPr>
          <w:p w:rsidR="00577AB5" w:rsidRDefault="00577AB5">
            <w:pPr>
              <w:pStyle w:val="ConsPlusNormal"/>
            </w:pPr>
            <w:r>
              <w:t>Итого по 2022 году</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78335483,41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60000,00</w:t>
            </w:r>
          </w:p>
        </w:tc>
        <w:tc>
          <w:tcPr>
            <w:tcW w:w="1757" w:type="dxa"/>
          </w:tcPr>
          <w:p w:rsidR="00577AB5" w:rsidRDefault="00577AB5">
            <w:pPr>
              <w:pStyle w:val="ConsPlusNormal"/>
              <w:jc w:val="center"/>
            </w:pPr>
            <w:r>
              <w:t>78275483,41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21827" w:type="dxa"/>
            <w:gridSpan w:val="13"/>
          </w:tcPr>
          <w:p w:rsidR="00577AB5" w:rsidRDefault="00577AB5">
            <w:pPr>
              <w:pStyle w:val="ConsPlusNormal"/>
              <w:jc w:val="center"/>
              <w:outlineLvl w:val="3"/>
            </w:pPr>
            <w:r>
              <w:t>1. Муниципальное образование Абдулинский городской округ</w:t>
            </w:r>
          </w:p>
        </w:tc>
      </w:tr>
      <w:tr w:rsidR="00577AB5">
        <w:tc>
          <w:tcPr>
            <w:tcW w:w="3742" w:type="dxa"/>
            <w:gridSpan w:val="2"/>
          </w:tcPr>
          <w:p w:rsidR="00577AB5" w:rsidRDefault="00577AB5">
            <w:pPr>
              <w:pStyle w:val="ConsPlusNormal"/>
            </w:pPr>
            <w:r>
              <w:t>Итого по муниципальному образованию Абдулинский городской округ</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71994,72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71994,72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w:t>
            </w:r>
          </w:p>
        </w:tc>
        <w:tc>
          <w:tcPr>
            <w:tcW w:w="2835" w:type="dxa"/>
          </w:tcPr>
          <w:p w:rsidR="00577AB5" w:rsidRDefault="00577AB5">
            <w:pPr>
              <w:pStyle w:val="ConsPlusNormal"/>
            </w:pPr>
            <w:r>
              <w:t>г. Абдулино, ул. Комсомольская, д. 2а/8</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71994,72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71994,72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2. Муниципальное образование Адамовский район</w:t>
            </w:r>
          </w:p>
        </w:tc>
      </w:tr>
      <w:tr w:rsidR="00577AB5">
        <w:tc>
          <w:tcPr>
            <w:tcW w:w="3742" w:type="dxa"/>
            <w:gridSpan w:val="2"/>
          </w:tcPr>
          <w:p w:rsidR="00577AB5" w:rsidRDefault="00577AB5">
            <w:pPr>
              <w:pStyle w:val="ConsPlusNormal"/>
            </w:pPr>
            <w:r>
              <w:t>Итого по муниципальному образованию Адамовский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51107,53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51107,53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lastRenderedPageBreak/>
              <w:t>2.</w:t>
            </w:r>
          </w:p>
        </w:tc>
        <w:tc>
          <w:tcPr>
            <w:tcW w:w="2835" w:type="dxa"/>
          </w:tcPr>
          <w:p w:rsidR="00577AB5" w:rsidRDefault="00577AB5">
            <w:pPr>
              <w:pStyle w:val="ConsPlusNormal"/>
            </w:pPr>
            <w:r>
              <w:t>пос. Адамовка, ул. Ленина, д. 39</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51107,53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51107,53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3. Муниципальное образование Акбулакский район</w:t>
            </w:r>
          </w:p>
        </w:tc>
      </w:tr>
      <w:tr w:rsidR="00577AB5">
        <w:tc>
          <w:tcPr>
            <w:tcW w:w="3742" w:type="dxa"/>
            <w:gridSpan w:val="2"/>
          </w:tcPr>
          <w:p w:rsidR="00577AB5" w:rsidRDefault="00577AB5">
            <w:pPr>
              <w:pStyle w:val="ConsPlusNormal"/>
            </w:pPr>
            <w:r>
              <w:t>Итого по муниципальному образованию Акбулакский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282553,44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282553,44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3.</w:t>
            </w:r>
          </w:p>
        </w:tc>
        <w:tc>
          <w:tcPr>
            <w:tcW w:w="2835" w:type="dxa"/>
          </w:tcPr>
          <w:p w:rsidR="00577AB5" w:rsidRDefault="00577AB5">
            <w:pPr>
              <w:pStyle w:val="ConsPlusNormal"/>
            </w:pPr>
            <w:r>
              <w:t>пос. Акбулак, пер. Строителей, д. 5</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52116,37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52116,37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w:t>
            </w:r>
          </w:p>
        </w:tc>
        <w:tc>
          <w:tcPr>
            <w:tcW w:w="2835" w:type="dxa"/>
          </w:tcPr>
          <w:p w:rsidR="00577AB5" w:rsidRDefault="00577AB5">
            <w:pPr>
              <w:pStyle w:val="ConsPlusNormal"/>
            </w:pPr>
            <w:r>
              <w:t>пос. Акбулак, ул. 9 Мая, д. 12</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48100,09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48100,09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w:t>
            </w:r>
          </w:p>
        </w:tc>
        <w:tc>
          <w:tcPr>
            <w:tcW w:w="2835" w:type="dxa"/>
          </w:tcPr>
          <w:p w:rsidR="00577AB5" w:rsidRDefault="00577AB5">
            <w:pPr>
              <w:pStyle w:val="ConsPlusNormal"/>
            </w:pPr>
            <w:r>
              <w:t>пос. Акбулак, ул. 9 Мая, д. 13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91168,49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91168,49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w:t>
            </w:r>
          </w:p>
        </w:tc>
        <w:tc>
          <w:tcPr>
            <w:tcW w:w="2835" w:type="dxa"/>
          </w:tcPr>
          <w:p w:rsidR="00577AB5" w:rsidRDefault="00577AB5">
            <w:pPr>
              <w:pStyle w:val="ConsPlusNormal"/>
            </w:pPr>
            <w:r>
              <w:t>пос. Акбулак, ул. 9 Мая, д. 14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91168,49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91168,49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4. Муниципальное образование Александровский район</w:t>
            </w:r>
          </w:p>
        </w:tc>
      </w:tr>
      <w:tr w:rsidR="00577AB5">
        <w:tc>
          <w:tcPr>
            <w:tcW w:w="3742" w:type="dxa"/>
            <w:gridSpan w:val="2"/>
          </w:tcPr>
          <w:p w:rsidR="00577AB5" w:rsidRDefault="00577AB5">
            <w:pPr>
              <w:pStyle w:val="ConsPlusNormal"/>
            </w:pPr>
            <w:r>
              <w:t>Итого по муниципальному образованию Александровский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230036,71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230036,71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7.</w:t>
            </w:r>
          </w:p>
        </w:tc>
        <w:tc>
          <w:tcPr>
            <w:tcW w:w="2835" w:type="dxa"/>
          </w:tcPr>
          <w:p w:rsidR="00577AB5" w:rsidRDefault="00577AB5">
            <w:pPr>
              <w:pStyle w:val="ConsPlusNormal"/>
            </w:pPr>
            <w:r>
              <w:t>с. Александровка, ул. Гагарина, д. 44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84043,27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84043,27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w:t>
            </w:r>
          </w:p>
        </w:tc>
        <w:tc>
          <w:tcPr>
            <w:tcW w:w="2835" w:type="dxa"/>
          </w:tcPr>
          <w:p w:rsidR="00577AB5" w:rsidRDefault="00577AB5">
            <w:pPr>
              <w:pStyle w:val="ConsPlusNormal"/>
            </w:pPr>
            <w:r>
              <w:t>с. Александровка, ул. Горького, д. 47</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46993,44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46993,44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w:t>
            </w:r>
          </w:p>
        </w:tc>
        <w:tc>
          <w:tcPr>
            <w:tcW w:w="2835" w:type="dxa"/>
          </w:tcPr>
          <w:p w:rsidR="00577AB5" w:rsidRDefault="00577AB5">
            <w:pPr>
              <w:pStyle w:val="ConsPlusNormal"/>
            </w:pPr>
            <w:r>
              <w:t>с. Александровка, ул. Рощепкина, д. 20</w:t>
            </w:r>
          </w:p>
        </w:tc>
        <w:tc>
          <w:tcPr>
            <w:tcW w:w="1871" w:type="dxa"/>
          </w:tcPr>
          <w:p w:rsidR="00577AB5" w:rsidRDefault="00577AB5">
            <w:pPr>
              <w:pStyle w:val="ConsPlusNormal"/>
            </w:pPr>
            <w:r>
              <w:t xml:space="preserve">ремонт и (или) переустройство </w:t>
            </w:r>
            <w:r>
              <w:lastRenderedPageBreak/>
              <w:t>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99000,00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lastRenderedPageBreak/>
              <w:t>5. Муниципальное образование Асекеевский район</w:t>
            </w:r>
          </w:p>
        </w:tc>
      </w:tr>
      <w:tr w:rsidR="00577AB5">
        <w:tc>
          <w:tcPr>
            <w:tcW w:w="3742" w:type="dxa"/>
            <w:gridSpan w:val="2"/>
          </w:tcPr>
          <w:p w:rsidR="00577AB5" w:rsidRDefault="00577AB5">
            <w:pPr>
              <w:pStyle w:val="ConsPlusNormal"/>
            </w:pPr>
            <w:r>
              <w:t>Итого по муниципальному образованию Асекеевский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652933,39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652933,39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10.</w:t>
            </w:r>
          </w:p>
        </w:tc>
        <w:tc>
          <w:tcPr>
            <w:tcW w:w="2835" w:type="dxa"/>
          </w:tcPr>
          <w:p w:rsidR="00577AB5" w:rsidRDefault="00577AB5">
            <w:pPr>
              <w:pStyle w:val="ConsPlusNormal"/>
            </w:pPr>
            <w:r>
              <w:t>с. Асекеево, ул. Мусы Джалиля, д. 32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34762,90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34762,90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w:t>
            </w:r>
          </w:p>
        </w:tc>
        <w:tc>
          <w:tcPr>
            <w:tcW w:w="2835" w:type="dxa"/>
          </w:tcPr>
          <w:p w:rsidR="00577AB5" w:rsidRDefault="00577AB5">
            <w:pPr>
              <w:pStyle w:val="ConsPlusNormal"/>
            </w:pPr>
            <w:r>
              <w:t>с. Асекеево, ул. Мусы Джалиля, д. 32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83476,01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83476,01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12.</w:t>
            </w:r>
          </w:p>
        </w:tc>
        <w:tc>
          <w:tcPr>
            <w:tcW w:w="2835" w:type="dxa"/>
          </w:tcPr>
          <w:p w:rsidR="00577AB5" w:rsidRDefault="00577AB5">
            <w:pPr>
              <w:pStyle w:val="ConsPlusNormal"/>
            </w:pPr>
            <w:r>
              <w:t>с. Асекеево, ул. Московская, д. 14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866,00</w:t>
            </w:r>
          </w:p>
        </w:tc>
        <w:tc>
          <w:tcPr>
            <w:tcW w:w="1871" w:type="dxa"/>
          </w:tcPr>
          <w:p w:rsidR="00577AB5" w:rsidRDefault="00577AB5">
            <w:pPr>
              <w:pStyle w:val="ConsPlusNormal"/>
              <w:jc w:val="center"/>
            </w:pPr>
            <w:r>
              <w:t>51908,01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51908,01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13.</w:t>
            </w:r>
          </w:p>
        </w:tc>
        <w:tc>
          <w:tcPr>
            <w:tcW w:w="2835" w:type="dxa"/>
          </w:tcPr>
          <w:p w:rsidR="00577AB5" w:rsidRDefault="00577AB5">
            <w:pPr>
              <w:pStyle w:val="ConsPlusNormal"/>
            </w:pPr>
            <w:r>
              <w:t>пос. Чкаловский, ул. Нефтяников, д. 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56756,06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56756,06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14.</w:t>
            </w:r>
          </w:p>
        </w:tc>
        <w:tc>
          <w:tcPr>
            <w:tcW w:w="2835" w:type="dxa"/>
          </w:tcPr>
          <w:p w:rsidR="00577AB5" w:rsidRDefault="00577AB5">
            <w:pPr>
              <w:pStyle w:val="ConsPlusNormal"/>
            </w:pPr>
            <w:r>
              <w:t>пос. Чкаловский, ул. Нефтяников,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365,00</w:t>
            </w:r>
          </w:p>
        </w:tc>
        <w:tc>
          <w:tcPr>
            <w:tcW w:w="1871" w:type="dxa"/>
          </w:tcPr>
          <w:p w:rsidR="00577AB5" w:rsidRDefault="00577AB5">
            <w:pPr>
              <w:pStyle w:val="ConsPlusNormal"/>
              <w:jc w:val="center"/>
            </w:pPr>
            <w:r>
              <w:t>73526,77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73526,77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15.</w:t>
            </w:r>
          </w:p>
        </w:tc>
        <w:tc>
          <w:tcPr>
            <w:tcW w:w="2835" w:type="dxa"/>
          </w:tcPr>
          <w:p w:rsidR="00577AB5" w:rsidRDefault="00577AB5">
            <w:pPr>
              <w:pStyle w:val="ConsPlusNormal"/>
            </w:pPr>
            <w:r>
              <w:t>пос. Чкаловский, ул. Нефтяников, д. 5</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458,00</w:t>
            </w:r>
          </w:p>
        </w:tc>
        <w:tc>
          <w:tcPr>
            <w:tcW w:w="1871" w:type="dxa"/>
          </w:tcPr>
          <w:p w:rsidR="00577AB5" w:rsidRDefault="00577AB5">
            <w:pPr>
              <w:pStyle w:val="ConsPlusNormal"/>
              <w:jc w:val="center"/>
            </w:pPr>
            <w:r>
              <w:t>72097,84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72097,84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16.</w:t>
            </w:r>
          </w:p>
        </w:tc>
        <w:tc>
          <w:tcPr>
            <w:tcW w:w="2835" w:type="dxa"/>
          </w:tcPr>
          <w:p w:rsidR="00577AB5" w:rsidRDefault="00577AB5">
            <w:pPr>
              <w:pStyle w:val="ConsPlusNormal"/>
            </w:pPr>
            <w:r>
              <w:t>с. Асекеево, ул. Советская, д. 7</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30171,20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30171,20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17.</w:t>
            </w:r>
          </w:p>
        </w:tc>
        <w:tc>
          <w:tcPr>
            <w:tcW w:w="2835" w:type="dxa"/>
          </w:tcPr>
          <w:p w:rsidR="00577AB5" w:rsidRDefault="00577AB5">
            <w:pPr>
              <w:pStyle w:val="ConsPlusNormal"/>
            </w:pPr>
            <w:r>
              <w:t>с. Асекеево, ул. Советская, д. 7</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30171,20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30171,20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18.</w:t>
            </w:r>
          </w:p>
        </w:tc>
        <w:tc>
          <w:tcPr>
            <w:tcW w:w="2835" w:type="dxa"/>
          </w:tcPr>
          <w:p w:rsidR="00577AB5" w:rsidRDefault="00577AB5">
            <w:pPr>
              <w:pStyle w:val="ConsPlusNormal"/>
            </w:pPr>
            <w:r>
              <w:t>с. Асекеево, ул. Советская, д. 7</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36149,72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36149,72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19.</w:t>
            </w:r>
          </w:p>
        </w:tc>
        <w:tc>
          <w:tcPr>
            <w:tcW w:w="2835" w:type="dxa"/>
          </w:tcPr>
          <w:p w:rsidR="00577AB5" w:rsidRDefault="00577AB5">
            <w:pPr>
              <w:pStyle w:val="ConsPlusNormal"/>
            </w:pPr>
            <w:r>
              <w:t>с. Асекеево, ул. Советская, д. 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875,00</w:t>
            </w:r>
          </w:p>
        </w:tc>
        <w:tc>
          <w:tcPr>
            <w:tcW w:w="1871" w:type="dxa"/>
          </w:tcPr>
          <w:p w:rsidR="00577AB5" w:rsidRDefault="00577AB5">
            <w:pPr>
              <w:pStyle w:val="ConsPlusNormal"/>
              <w:jc w:val="center"/>
            </w:pPr>
            <w:r>
              <w:t>92228,53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92228,53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20.</w:t>
            </w:r>
          </w:p>
        </w:tc>
        <w:tc>
          <w:tcPr>
            <w:tcW w:w="2835" w:type="dxa"/>
          </w:tcPr>
          <w:p w:rsidR="00577AB5" w:rsidRDefault="00577AB5">
            <w:pPr>
              <w:pStyle w:val="ConsPlusNormal"/>
            </w:pPr>
            <w:r>
              <w:t>с. Асекеево, ул. Советская, д. 7</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810,00</w:t>
            </w:r>
          </w:p>
        </w:tc>
        <w:tc>
          <w:tcPr>
            <w:tcW w:w="1871" w:type="dxa"/>
          </w:tcPr>
          <w:p w:rsidR="00577AB5" w:rsidRDefault="00577AB5">
            <w:pPr>
              <w:pStyle w:val="ConsPlusNormal"/>
              <w:jc w:val="center"/>
            </w:pPr>
            <w:r>
              <w:t>91685,15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91685,15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6. Муниципальное образование Бузулукский район</w:t>
            </w:r>
          </w:p>
        </w:tc>
      </w:tr>
      <w:tr w:rsidR="00577AB5">
        <w:tc>
          <w:tcPr>
            <w:tcW w:w="3742" w:type="dxa"/>
            <w:gridSpan w:val="2"/>
          </w:tcPr>
          <w:p w:rsidR="00577AB5" w:rsidRDefault="00577AB5">
            <w:pPr>
              <w:pStyle w:val="ConsPlusNormal"/>
            </w:pPr>
            <w:r>
              <w:t>Итого по муниципальному образованию Бузулукский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76805,29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76805,29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21.</w:t>
            </w:r>
          </w:p>
        </w:tc>
        <w:tc>
          <w:tcPr>
            <w:tcW w:w="2835" w:type="dxa"/>
          </w:tcPr>
          <w:p w:rsidR="00577AB5" w:rsidRDefault="00577AB5">
            <w:pPr>
              <w:pStyle w:val="ConsPlusNormal"/>
            </w:pPr>
            <w:r>
              <w:t>пос. Красногвардеец, ул. Центральная, д. 11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362,00</w:t>
            </w:r>
          </w:p>
        </w:tc>
        <w:tc>
          <w:tcPr>
            <w:tcW w:w="1871" w:type="dxa"/>
          </w:tcPr>
          <w:p w:rsidR="00577AB5" w:rsidRDefault="00577AB5">
            <w:pPr>
              <w:pStyle w:val="ConsPlusNormal"/>
              <w:jc w:val="center"/>
            </w:pPr>
            <w:r>
              <w:t>76805,29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76805,29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7. Муниципальное образование Гайский городской округ</w:t>
            </w:r>
          </w:p>
        </w:tc>
      </w:tr>
      <w:tr w:rsidR="00577AB5">
        <w:tc>
          <w:tcPr>
            <w:tcW w:w="3742" w:type="dxa"/>
            <w:gridSpan w:val="2"/>
          </w:tcPr>
          <w:p w:rsidR="00577AB5" w:rsidRDefault="00577AB5">
            <w:pPr>
              <w:pStyle w:val="ConsPlusNormal"/>
            </w:pPr>
            <w:r>
              <w:t>Итого по муниципальному образованию Гайский городской округ</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2115485,61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2115485,61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22.</w:t>
            </w:r>
          </w:p>
        </w:tc>
        <w:tc>
          <w:tcPr>
            <w:tcW w:w="2835" w:type="dxa"/>
          </w:tcPr>
          <w:p w:rsidR="00577AB5" w:rsidRDefault="00577AB5">
            <w:pPr>
              <w:pStyle w:val="ConsPlusNormal"/>
            </w:pPr>
            <w:r>
              <w:t>г. Гай, мкр. 8-й, д. 19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38865,36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38865,36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w:t>
            </w:r>
          </w:p>
        </w:tc>
        <w:tc>
          <w:tcPr>
            <w:tcW w:w="2835" w:type="dxa"/>
          </w:tcPr>
          <w:p w:rsidR="00577AB5" w:rsidRDefault="00577AB5">
            <w:pPr>
              <w:pStyle w:val="ConsPlusNormal"/>
            </w:pPr>
            <w:r>
              <w:t>г. Гай, пер. Октябрьский, д. 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47881,67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47881,67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24.</w:t>
            </w:r>
          </w:p>
        </w:tc>
        <w:tc>
          <w:tcPr>
            <w:tcW w:w="2835" w:type="dxa"/>
          </w:tcPr>
          <w:p w:rsidR="00577AB5" w:rsidRDefault="00577AB5">
            <w:pPr>
              <w:pStyle w:val="ConsPlusNormal"/>
            </w:pPr>
            <w:r>
              <w:t>г. Гай, пер. Суворова, д. 2</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67518,17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67518,17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25.</w:t>
            </w:r>
          </w:p>
        </w:tc>
        <w:tc>
          <w:tcPr>
            <w:tcW w:w="2835" w:type="dxa"/>
          </w:tcPr>
          <w:p w:rsidR="00577AB5" w:rsidRDefault="00577AB5">
            <w:pPr>
              <w:pStyle w:val="ConsPlusNormal"/>
            </w:pPr>
            <w:r>
              <w:t>г. Гай, пер. Суворова,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129740,96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129740,96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26.</w:t>
            </w:r>
          </w:p>
        </w:tc>
        <w:tc>
          <w:tcPr>
            <w:tcW w:w="2835" w:type="dxa"/>
          </w:tcPr>
          <w:p w:rsidR="00577AB5" w:rsidRDefault="00577AB5">
            <w:pPr>
              <w:pStyle w:val="ConsPlusNormal"/>
            </w:pPr>
            <w:r>
              <w:t>г. Гай, пер. Суворова, д. 4</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61113,56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61113,56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27.</w:t>
            </w:r>
          </w:p>
        </w:tc>
        <w:tc>
          <w:tcPr>
            <w:tcW w:w="2835" w:type="dxa"/>
          </w:tcPr>
          <w:p w:rsidR="00577AB5" w:rsidRDefault="00577AB5">
            <w:pPr>
              <w:pStyle w:val="ConsPlusNormal"/>
            </w:pPr>
            <w:r>
              <w:t>г. Гай, пер. Суворова, д. 4</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58618,10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58618,10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28.</w:t>
            </w:r>
          </w:p>
        </w:tc>
        <w:tc>
          <w:tcPr>
            <w:tcW w:w="2835" w:type="dxa"/>
          </w:tcPr>
          <w:p w:rsidR="00577AB5" w:rsidRDefault="00577AB5">
            <w:pPr>
              <w:pStyle w:val="ConsPlusNormal"/>
            </w:pPr>
            <w:r>
              <w:t>г. Гай, пер. Суворова, д. 4</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59298,68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59298,68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29.</w:t>
            </w:r>
          </w:p>
        </w:tc>
        <w:tc>
          <w:tcPr>
            <w:tcW w:w="2835" w:type="dxa"/>
          </w:tcPr>
          <w:p w:rsidR="00577AB5" w:rsidRDefault="00577AB5">
            <w:pPr>
              <w:pStyle w:val="ConsPlusNormal"/>
            </w:pPr>
            <w:r>
              <w:t>г. Гай, просп. Победы, д. 10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51396,59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51396,59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30.</w:t>
            </w:r>
          </w:p>
        </w:tc>
        <w:tc>
          <w:tcPr>
            <w:tcW w:w="2835" w:type="dxa"/>
          </w:tcPr>
          <w:p w:rsidR="00577AB5" w:rsidRDefault="00577AB5">
            <w:pPr>
              <w:pStyle w:val="ConsPlusNormal"/>
            </w:pPr>
            <w:r>
              <w:t>г. Гай, просп. Победы, д. 1а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194764,92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194764,92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31.</w:t>
            </w:r>
          </w:p>
        </w:tc>
        <w:tc>
          <w:tcPr>
            <w:tcW w:w="2835" w:type="dxa"/>
          </w:tcPr>
          <w:p w:rsidR="00577AB5" w:rsidRDefault="00577AB5">
            <w:pPr>
              <w:pStyle w:val="ConsPlusNormal"/>
            </w:pPr>
            <w:r>
              <w:t>г. Гай, ул. Войченко, д. 1а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61878,42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61878,42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32.</w:t>
            </w:r>
          </w:p>
        </w:tc>
        <w:tc>
          <w:tcPr>
            <w:tcW w:w="2835" w:type="dxa"/>
          </w:tcPr>
          <w:p w:rsidR="00577AB5" w:rsidRDefault="00577AB5">
            <w:pPr>
              <w:pStyle w:val="ConsPlusNormal"/>
            </w:pPr>
            <w:r>
              <w:t>г. Гай, ул. Декабристов, д. 6</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133234,50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133234,50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33.</w:t>
            </w:r>
          </w:p>
        </w:tc>
        <w:tc>
          <w:tcPr>
            <w:tcW w:w="2835" w:type="dxa"/>
          </w:tcPr>
          <w:p w:rsidR="00577AB5" w:rsidRDefault="00577AB5">
            <w:pPr>
              <w:pStyle w:val="ConsPlusNormal"/>
            </w:pPr>
            <w:r>
              <w:t>г. Гай, ул. Декабристов, д. 6</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135276,24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135276,24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34.</w:t>
            </w:r>
          </w:p>
        </w:tc>
        <w:tc>
          <w:tcPr>
            <w:tcW w:w="2835" w:type="dxa"/>
          </w:tcPr>
          <w:p w:rsidR="00577AB5" w:rsidRDefault="00577AB5">
            <w:pPr>
              <w:pStyle w:val="ConsPlusNormal"/>
            </w:pPr>
            <w:r>
              <w:t>г. Гай, ул. Декабристов, д. 6</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132100,20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132100,20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35.</w:t>
            </w:r>
          </w:p>
        </w:tc>
        <w:tc>
          <w:tcPr>
            <w:tcW w:w="2835" w:type="dxa"/>
          </w:tcPr>
          <w:p w:rsidR="00577AB5" w:rsidRDefault="00577AB5">
            <w:pPr>
              <w:pStyle w:val="ConsPlusNormal"/>
            </w:pPr>
            <w:r>
              <w:t>г. Гай, ул. Ленина, д. 48</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117375,62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117375,62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36.</w:t>
            </w:r>
          </w:p>
        </w:tc>
        <w:tc>
          <w:tcPr>
            <w:tcW w:w="2835" w:type="dxa"/>
          </w:tcPr>
          <w:p w:rsidR="00577AB5" w:rsidRDefault="00577AB5">
            <w:pPr>
              <w:pStyle w:val="ConsPlusNormal"/>
            </w:pPr>
            <w:r>
              <w:t>г. Гай, ул. Ленина, д. 48а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199278,91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199278,91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37.</w:t>
            </w:r>
          </w:p>
        </w:tc>
        <w:tc>
          <w:tcPr>
            <w:tcW w:w="2835" w:type="dxa"/>
          </w:tcPr>
          <w:p w:rsidR="00577AB5" w:rsidRDefault="00577AB5">
            <w:pPr>
              <w:pStyle w:val="ConsPlusNormal"/>
            </w:pPr>
            <w:r>
              <w:t>г. Гай, ул. Ленина, д. 52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69780,11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69780,11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38.</w:t>
            </w:r>
          </w:p>
        </w:tc>
        <w:tc>
          <w:tcPr>
            <w:tcW w:w="2835" w:type="dxa"/>
          </w:tcPr>
          <w:p w:rsidR="00577AB5" w:rsidRDefault="00577AB5">
            <w:pPr>
              <w:pStyle w:val="ConsPlusNormal"/>
            </w:pPr>
            <w:r>
              <w:t>г. Гай, ул. Ленина, д. 54а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61187,41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61187,41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39.</w:t>
            </w:r>
          </w:p>
        </w:tc>
        <w:tc>
          <w:tcPr>
            <w:tcW w:w="2835" w:type="dxa"/>
          </w:tcPr>
          <w:p w:rsidR="00577AB5" w:rsidRDefault="00577AB5">
            <w:pPr>
              <w:pStyle w:val="ConsPlusNormal"/>
            </w:pPr>
            <w:r>
              <w:t>г. Гай, ул. Ленина, д. 56а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128052,39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128052,39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40.</w:t>
            </w:r>
          </w:p>
        </w:tc>
        <w:tc>
          <w:tcPr>
            <w:tcW w:w="2835" w:type="dxa"/>
          </w:tcPr>
          <w:p w:rsidR="00577AB5" w:rsidRDefault="00577AB5">
            <w:pPr>
              <w:pStyle w:val="ConsPlusNormal"/>
            </w:pPr>
            <w:r>
              <w:t>г. Гай, ул. Молодежная, д. 57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131381,88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131381,88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41.</w:t>
            </w:r>
          </w:p>
        </w:tc>
        <w:tc>
          <w:tcPr>
            <w:tcW w:w="2835" w:type="dxa"/>
          </w:tcPr>
          <w:p w:rsidR="00577AB5" w:rsidRDefault="00577AB5">
            <w:pPr>
              <w:pStyle w:val="ConsPlusNormal"/>
            </w:pPr>
            <w:r>
              <w:t>г. Гай, ул. Орская, д. 93</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52948,06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52948,06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42.</w:t>
            </w:r>
          </w:p>
        </w:tc>
        <w:tc>
          <w:tcPr>
            <w:tcW w:w="2835" w:type="dxa"/>
          </w:tcPr>
          <w:p w:rsidR="00577AB5" w:rsidRDefault="00577AB5">
            <w:pPr>
              <w:pStyle w:val="ConsPlusNormal"/>
            </w:pPr>
            <w:r>
              <w:t>г. Гай, ул. Советская, д. 6а</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68137,53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68137,53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43.</w:t>
            </w:r>
          </w:p>
        </w:tc>
        <w:tc>
          <w:tcPr>
            <w:tcW w:w="2835" w:type="dxa"/>
          </w:tcPr>
          <w:p w:rsidR="00577AB5" w:rsidRDefault="00577AB5">
            <w:pPr>
              <w:pStyle w:val="ConsPlusNormal"/>
            </w:pPr>
            <w:r>
              <w:t>г. Гай, ул. Советская, д. 7</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59091,49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59091,49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44.</w:t>
            </w:r>
          </w:p>
        </w:tc>
        <w:tc>
          <w:tcPr>
            <w:tcW w:w="2835" w:type="dxa"/>
          </w:tcPr>
          <w:p w:rsidR="00577AB5" w:rsidRDefault="00577AB5">
            <w:pPr>
              <w:pStyle w:val="ConsPlusNormal"/>
            </w:pPr>
            <w:r>
              <w:t>г. Гай, ул. Советская, д. 7</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56564,84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56564,84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8. Муниципальное образование город Бугуруслан</w:t>
            </w:r>
          </w:p>
        </w:tc>
      </w:tr>
      <w:tr w:rsidR="00577AB5">
        <w:tc>
          <w:tcPr>
            <w:tcW w:w="3742" w:type="dxa"/>
            <w:gridSpan w:val="2"/>
          </w:tcPr>
          <w:p w:rsidR="00577AB5" w:rsidRDefault="00577AB5">
            <w:pPr>
              <w:pStyle w:val="ConsPlusNormal"/>
            </w:pPr>
            <w:r>
              <w:t>Итого по муниципальному образованию город Бугуруслан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1999475,56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1999475,56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45.</w:t>
            </w:r>
          </w:p>
        </w:tc>
        <w:tc>
          <w:tcPr>
            <w:tcW w:w="2835" w:type="dxa"/>
          </w:tcPr>
          <w:p w:rsidR="00577AB5" w:rsidRDefault="00577AB5">
            <w:pPr>
              <w:pStyle w:val="ConsPlusNormal"/>
            </w:pPr>
            <w:r>
              <w:t>г. Бугуруслан, 1 квартал, д. 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63875,29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63875,29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46.</w:t>
            </w:r>
          </w:p>
        </w:tc>
        <w:tc>
          <w:tcPr>
            <w:tcW w:w="2835" w:type="dxa"/>
          </w:tcPr>
          <w:p w:rsidR="00577AB5" w:rsidRDefault="00577AB5">
            <w:pPr>
              <w:pStyle w:val="ConsPlusNormal"/>
            </w:pPr>
            <w:r>
              <w:t>г. Бугуруслан, 1 квартал, д. 6</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255018,61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255018,61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47.</w:t>
            </w:r>
          </w:p>
        </w:tc>
        <w:tc>
          <w:tcPr>
            <w:tcW w:w="2835" w:type="dxa"/>
          </w:tcPr>
          <w:p w:rsidR="00577AB5" w:rsidRDefault="00577AB5">
            <w:pPr>
              <w:pStyle w:val="ConsPlusNormal"/>
            </w:pPr>
            <w:r>
              <w:t>г. Бугуруслан, 1 микрорайон, д. 13</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37463,58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37463,58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48.</w:t>
            </w:r>
          </w:p>
        </w:tc>
        <w:tc>
          <w:tcPr>
            <w:tcW w:w="2835" w:type="dxa"/>
          </w:tcPr>
          <w:p w:rsidR="00577AB5" w:rsidRDefault="00577AB5">
            <w:pPr>
              <w:pStyle w:val="ConsPlusNormal"/>
            </w:pPr>
            <w:r>
              <w:t>г. Бугуруслан, 1 микрорайон, д. 13</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38820,87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38820,87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49.</w:t>
            </w:r>
          </w:p>
        </w:tc>
        <w:tc>
          <w:tcPr>
            <w:tcW w:w="2835" w:type="dxa"/>
          </w:tcPr>
          <w:p w:rsidR="00577AB5" w:rsidRDefault="00577AB5">
            <w:pPr>
              <w:pStyle w:val="ConsPlusNormal"/>
            </w:pPr>
            <w:r>
              <w:t>г. Бугуруслан, 2 микрорайон,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167897,90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167897,90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50.</w:t>
            </w:r>
          </w:p>
        </w:tc>
        <w:tc>
          <w:tcPr>
            <w:tcW w:w="2835" w:type="dxa"/>
          </w:tcPr>
          <w:p w:rsidR="00577AB5" w:rsidRDefault="00577AB5">
            <w:pPr>
              <w:pStyle w:val="ConsPlusNormal"/>
            </w:pPr>
            <w:r>
              <w:t xml:space="preserve">г. Бугуруслан, 2 </w:t>
            </w:r>
            <w:r>
              <w:lastRenderedPageBreak/>
              <w:t>микрорайон, д. 2</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102120,80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102120,80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51.</w:t>
            </w:r>
          </w:p>
        </w:tc>
        <w:tc>
          <w:tcPr>
            <w:tcW w:w="2835" w:type="dxa"/>
          </w:tcPr>
          <w:p w:rsidR="00577AB5" w:rsidRDefault="00577AB5">
            <w:pPr>
              <w:pStyle w:val="ConsPlusNormal"/>
            </w:pPr>
            <w:r>
              <w:t>г. Бугуруслан, 2 микрорайон, д. 30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52595,86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52595,86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52.</w:t>
            </w:r>
          </w:p>
        </w:tc>
        <w:tc>
          <w:tcPr>
            <w:tcW w:w="2835" w:type="dxa"/>
          </w:tcPr>
          <w:p w:rsidR="00577AB5" w:rsidRDefault="00577AB5">
            <w:pPr>
              <w:pStyle w:val="ConsPlusNormal"/>
            </w:pPr>
            <w:r>
              <w:t>г. Бугуруслан, 3 микрорайон, д. 5</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46040,03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46040,03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53.</w:t>
            </w:r>
          </w:p>
        </w:tc>
        <w:tc>
          <w:tcPr>
            <w:tcW w:w="2835" w:type="dxa"/>
          </w:tcPr>
          <w:p w:rsidR="00577AB5" w:rsidRDefault="00577AB5">
            <w:pPr>
              <w:pStyle w:val="ConsPlusNormal"/>
            </w:pPr>
            <w:r>
              <w:t>г. Бугуруслан, 3 микрорайон, д. 5</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46621,73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46621,73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54.</w:t>
            </w:r>
          </w:p>
        </w:tc>
        <w:tc>
          <w:tcPr>
            <w:tcW w:w="2835" w:type="dxa"/>
          </w:tcPr>
          <w:p w:rsidR="00577AB5" w:rsidRDefault="00577AB5">
            <w:pPr>
              <w:pStyle w:val="ConsPlusNormal"/>
            </w:pPr>
            <w:r>
              <w:t>г. Бугуруслан, пер. Гвардейский, д. 10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1016,00</w:t>
            </w:r>
          </w:p>
        </w:tc>
        <w:tc>
          <w:tcPr>
            <w:tcW w:w="1871" w:type="dxa"/>
          </w:tcPr>
          <w:p w:rsidR="00577AB5" w:rsidRDefault="00577AB5">
            <w:pPr>
              <w:pStyle w:val="ConsPlusNormal"/>
              <w:jc w:val="center"/>
            </w:pPr>
            <w:r>
              <w:t>67736,75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67736,75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55.</w:t>
            </w:r>
          </w:p>
        </w:tc>
        <w:tc>
          <w:tcPr>
            <w:tcW w:w="2835" w:type="dxa"/>
          </w:tcPr>
          <w:p w:rsidR="00577AB5" w:rsidRDefault="00577AB5">
            <w:pPr>
              <w:pStyle w:val="ConsPlusNormal"/>
            </w:pPr>
            <w:r>
              <w:t>г. Бугуруслан, ул. Бамбурова, д. 8а</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22257,38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22257,38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56.</w:t>
            </w:r>
          </w:p>
        </w:tc>
        <w:tc>
          <w:tcPr>
            <w:tcW w:w="2835" w:type="dxa"/>
          </w:tcPr>
          <w:p w:rsidR="00577AB5" w:rsidRDefault="00577AB5">
            <w:pPr>
              <w:pStyle w:val="ConsPlusNormal"/>
            </w:pPr>
            <w:r>
              <w:t>г. Бугуруслан, ул. Бамбурова, д. 8а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65555,65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65555,65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57.</w:t>
            </w:r>
          </w:p>
        </w:tc>
        <w:tc>
          <w:tcPr>
            <w:tcW w:w="2835" w:type="dxa"/>
          </w:tcPr>
          <w:p w:rsidR="00577AB5" w:rsidRDefault="00577AB5">
            <w:pPr>
              <w:pStyle w:val="ConsPlusNormal"/>
            </w:pPr>
            <w:r>
              <w:t>г. Бугуруслан, ул. Гвардейская, д. 36</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338,00</w:t>
            </w:r>
          </w:p>
        </w:tc>
        <w:tc>
          <w:tcPr>
            <w:tcW w:w="1871" w:type="dxa"/>
          </w:tcPr>
          <w:p w:rsidR="00577AB5" w:rsidRDefault="00577AB5">
            <w:pPr>
              <w:pStyle w:val="ConsPlusNormal"/>
              <w:jc w:val="center"/>
            </w:pPr>
            <w:r>
              <w:t>16152,64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16152,64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58.</w:t>
            </w:r>
          </w:p>
        </w:tc>
        <w:tc>
          <w:tcPr>
            <w:tcW w:w="2835" w:type="dxa"/>
          </w:tcPr>
          <w:p w:rsidR="00577AB5" w:rsidRDefault="00577AB5">
            <w:pPr>
              <w:pStyle w:val="ConsPlusNormal"/>
            </w:pPr>
            <w:r>
              <w:t>г. Бугуруслан, ул. Гвардейская, д. 36</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64788,57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64788,57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59.</w:t>
            </w:r>
          </w:p>
        </w:tc>
        <w:tc>
          <w:tcPr>
            <w:tcW w:w="2835" w:type="dxa"/>
          </w:tcPr>
          <w:p w:rsidR="00577AB5" w:rsidRDefault="00577AB5">
            <w:pPr>
              <w:pStyle w:val="ConsPlusNormal"/>
            </w:pPr>
            <w:r>
              <w:t>г. Бугуруслан, ул. Железнодорожная, д. 58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929,80</w:t>
            </w:r>
          </w:p>
        </w:tc>
        <w:tc>
          <w:tcPr>
            <w:tcW w:w="1871" w:type="dxa"/>
          </w:tcPr>
          <w:p w:rsidR="00577AB5" w:rsidRDefault="00577AB5">
            <w:pPr>
              <w:pStyle w:val="ConsPlusNormal"/>
              <w:jc w:val="center"/>
            </w:pPr>
            <w:r>
              <w:t>65184,29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65184,29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60.</w:t>
            </w:r>
          </w:p>
        </w:tc>
        <w:tc>
          <w:tcPr>
            <w:tcW w:w="2835" w:type="dxa"/>
          </w:tcPr>
          <w:p w:rsidR="00577AB5" w:rsidRDefault="00577AB5">
            <w:pPr>
              <w:pStyle w:val="ConsPlusNormal"/>
            </w:pPr>
            <w:r>
              <w:t>г. Бугуруслан, ул. Коммунистическая, д. 22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117727,19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117727,19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61.</w:t>
            </w:r>
          </w:p>
        </w:tc>
        <w:tc>
          <w:tcPr>
            <w:tcW w:w="2835" w:type="dxa"/>
          </w:tcPr>
          <w:p w:rsidR="00577AB5" w:rsidRDefault="00577AB5">
            <w:pPr>
              <w:pStyle w:val="ConsPlusNormal"/>
            </w:pPr>
            <w:r>
              <w:t>г. Бугуруслан, ул. Механизаторов, д. 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45847,70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45847,70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62.</w:t>
            </w:r>
          </w:p>
        </w:tc>
        <w:tc>
          <w:tcPr>
            <w:tcW w:w="2835" w:type="dxa"/>
          </w:tcPr>
          <w:p w:rsidR="00577AB5" w:rsidRDefault="00577AB5">
            <w:pPr>
              <w:pStyle w:val="ConsPlusNormal"/>
            </w:pPr>
            <w:r>
              <w:t>г. Бугуруслан, ул. Московская, д. 71</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22248,20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22248,20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63.</w:t>
            </w:r>
          </w:p>
        </w:tc>
        <w:tc>
          <w:tcPr>
            <w:tcW w:w="2835" w:type="dxa"/>
          </w:tcPr>
          <w:p w:rsidR="00577AB5" w:rsidRDefault="00577AB5">
            <w:pPr>
              <w:pStyle w:val="ConsPlusNormal"/>
            </w:pPr>
            <w:r>
              <w:t>г. Бугуруслан, ул. Победная, д. 7а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68638,55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68638,55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64.</w:t>
            </w:r>
          </w:p>
        </w:tc>
        <w:tc>
          <w:tcPr>
            <w:tcW w:w="2835" w:type="dxa"/>
          </w:tcPr>
          <w:p w:rsidR="00577AB5" w:rsidRDefault="00577AB5">
            <w:pPr>
              <w:pStyle w:val="ConsPlusNormal"/>
            </w:pPr>
            <w:r>
              <w:t>г. Бугуруслан, ул. Пригородная,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82996,92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82996,92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65.</w:t>
            </w:r>
          </w:p>
        </w:tc>
        <w:tc>
          <w:tcPr>
            <w:tcW w:w="2835" w:type="dxa"/>
          </w:tcPr>
          <w:p w:rsidR="00577AB5" w:rsidRDefault="00577AB5">
            <w:pPr>
              <w:pStyle w:val="ConsPlusNormal"/>
            </w:pPr>
            <w:r>
              <w:t>г. Бугуруслан, ул. Промысловая, д. 37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77263,46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77263,46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66.</w:t>
            </w:r>
          </w:p>
        </w:tc>
        <w:tc>
          <w:tcPr>
            <w:tcW w:w="2835" w:type="dxa"/>
          </w:tcPr>
          <w:p w:rsidR="00577AB5" w:rsidRDefault="00577AB5">
            <w:pPr>
              <w:pStyle w:val="ConsPlusNormal"/>
            </w:pPr>
            <w:r>
              <w:t>г. Бугуруслан, ул. Революционная, д. 45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63106,72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63106,72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67.</w:t>
            </w:r>
          </w:p>
        </w:tc>
        <w:tc>
          <w:tcPr>
            <w:tcW w:w="2835" w:type="dxa"/>
          </w:tcPr>
          <w:p w:rsidR="00577AB5" w:rsidRDefault="00577AB5">
            <w:pPr>
              <w:pStyle w:val="ConsPlusNormal"/>
            </w:pPr>
            <w:r>
              <w:t>г. Бугуруслан, ул. Фрунзе, д. 113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162188,51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162188,51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68.</w:t>
            </w:r>
          </w:p>
        </w:tc>
        <w:tc>
          <w:tcPr>
            <w:tcW w:w="2835" w:type="dxa"/>
          </w:tcPr>
          <w:p w:rsidR="00577AB5" w:rsidRDefault="00577AB5">
            <w:pPr>
              <w:pStyle w:val="ConsPlusNormal"/>
            </w:pPr>
            <w:r>
              <w:t>г. Бугуруслан, ул. Чапаевская, д. 134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45316,87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45316,87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69.</w:t>
            </w:r>
          </w:p>
        </w:tc>
        <w:tc>
          <w:tcPr>
            <w:tcW w:w="2835" w:type="dxa"/>
          </w:tcPr>
          <w:p w:rsidR="00577AB5" w:rsidRDefault="00577AB5">
            <w:pPr>
              <w:pStyle w:val="ConsPlusNormal"/>
            </w:pPr>
            <w:r>
              <w:t>г. Бугуруслан, ул. Чапаевская, д. 69</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94614,31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94614,31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70.</w:t>
            </w:r>
          </w:p>
        </w:tc>
        <w:tc>
          <w:tcPr>
            <w:tcW w:w="2835" w:type="dxa"/>
          </w:tcPr>
          <w:p w:rsidR="00577AB5" w:rsidRDefault="00577AB5">
            <w:pPr>
              <w:pStyle w:val="ConsPlusNormal"/>
            </w:pPr>
            <w:r>
              <w:t>г. Бугуруслан, ул. Челюскина, д. 76</w:t>
            </w:r>
          </w:p>
        </w:tc>
        <w:tc>
          <w:tcPr>
            <w:tcW w:w="1871" w:type="dxa"/>
          </w:tcPr>
          <w:p w:rsidR="00577AB5" w:rsidRDefault="00577AB5">
            <w:pPr>
              <w:pStyle w:val="ConsPlusNormal"/>
            </w:pPr>
            <w:r>
              <w:t xml:space="preserve">ремонт и (или) переустройство </w:t>
            </w:r>
            <w:r>
              <w:lastRenderedPageBreak/>
              <w:t>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107397,18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107397,18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lastRenderedPageBreak/>
              <w:t>9. Муниципальное образование город Бузулук</w:t>
            </w:r>
          </w:p>
        </w:tc>
      </w:tr>
      <w:tr w:rsidR="00577AB5">
        <w:tc>
          <w:tcPr>
            <w:tcW w:w="3742" w:type="dxa"/>
            <w:gridSpan w:val="2"/>
          </w:tcPr>
          <w:p w:rsidR="00577AB5" w:rsidRDefault="00577AB5">
            <w:pPr>
              <w:pStyle w:val="ConsPlusNormal"/>
            </w:pPr>
            <w:r>
              <w:t>Итого по муниципальному образованию город Бузулук</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3131818,24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3131818,24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71.</w:t>
            </w:r>
          </w:p>
        </w:tc>
        <w:tc>
          <w:tcPr>
            <w:tcW w:w="2835" w:type="dxa"/>
          </w:tcPr>
          <w:p w:rsidR="00577AB5" w:rsidRDefault="00577AB5">
            <w:pPr>
              <w:pStyle w:val="ConsPlusNormal"/>
            </w:pPr>
            <w:r>
              <w:t>г. Бузулук, 1 микрорайон, д. 21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92196,41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92196,41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72.</w:t>
            </w:r>
          </w:p>
        </w:tc>
        <w:tc>
          <w:tcPr>
            <w:tcW w:w="2835" w:type="dxa"/>
          </w:tcPr>
          <w:p w:rsidR="00577AB5" w:rsidRDefault="00577AB5">
            <w:pPr>
              <w:pStyle w:val="ConsPlusNormal"/>
            </w:pPr>
            <w:r>
              <w:t>г. Бузулук, 1 микрорайон, д. 23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178161,38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178161,38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73.</w:t>
            </w:r>
          </w:p>
        </w:tc>
        <w:tc>
          <w:tcPr>
            <w:tcW w:w="2835" w:type="dxa"/>
          </w:tcPr>
          <w:p w:rsidR="00577AB5" w:rsidRDefault="00577AB5">
            <w:pPr>
              <w:pStyle w:val="ConsPlusNormal"/>
            </w:pPr>
            <w:r>
              <w:t>г. Бузулук, 3 микрорайон, д. 1а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69213,77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69213,77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74.</w:t>
            </w:r>
          </w:p>
        </w:tc>
        <w:tc>
          <w:tcPr>
            <w:tcW w:w="2835" w:type="dxa"/>
          </w:tcPr>
          <w:p w:rsidR="00577AB5" w:rsidRDefault="00577AB5">
            <w:pPr>
              <w:pStyle w:val="ConsPlusNormal"/>
            </w:pPr>
            <w:r>
              <w:t>г. Бузулук, 3 микрорайон, д. 16</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69884,66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69884,66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75.</w:t>
            </w:r>
          </w:p>
        </w:tc>
        <w:tc>
          <w:tcPr>
            <w:tcW w:w="2835" w:type="dxa"/>
          </w:tcPr>
          <w:p w:rsidR="00577AB5" w:rsidRDefault="00577AB5">
            <w:pPr>
              <w:pStyle w:val="ConsPlusNormal"/>
            </w:pPr>
            <w:r>
              <w:t>г. Бузулук, 3 микрорайон, д. 16</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68708,18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68708,18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76.</w:t>
            </w:r>
          </w:p>
        </w:tc>
        <w:tc>
          <w:tcPr>
            <w:tcW w:w="2835" w:type="dxa"/>
          </w:tcPr>
          <w:p w:rsidR="00577AB5" w:rsidRDefault="00577AB5">
            <w:pPr>
              <w:pStyle w:val="ConsPlusNormal"/>
            </w:pPr>
            <w:r>
              <w:t>г. Бузулук, 3 микрорайон, д. 16</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69149,36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69149,36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77.</w:t>
            </w:r>
          </w:p>
        </w:tc>
        <w:tc>
          <w:tcPr>
            <w:tcW w:w="2835" w:type="dxa"/>
          </w:tcPr>
          <w:p w:rsidR="00577AB5" w:rsidRDefault="00577AB5">
            <w:pPr>
              <w:pStyle w:val="ConsPlusNormal"/>
            </w:pPr>
            <w:r>
              <w:t>г. Бузулук, 4 микрорайон, д. 22</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30463,01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30463,01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78.</w:t>
            </w:r>
          </w:p>
        </w:tc>
        <w:tc>
          <w:tcPr>
            <w:tcW w:w="2835" w:type="dxa"/>
          </w:tcPr>
          <w:p w:rsidR="00577AB5" w:rsidRDefault="00577AB5">
            <w:pPr>
              <w:pStyle w:val="ConsPlusNormal"/>
            </w:pPr>
            <w:r>
              <w:t>г. Бузулук, 4 микрорайон, д. 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101796,77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101796,77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79.</w:t>
            </w:r>
          </w:p>
        </w:tc>
        <w:tc>
          <w:tcPr>
            <w:tcW w:w="2835" w:type="dxa"/>
          </w:tcPr>
          <w:p w:rsidR="00577AB5" w:rsidRDefault="00577AB5">
            <w:pPr>
              <w:pStyle w:val="ConsPlusNormal"/>
            </w:pPr>
            <w:r>
              <w:t>г. Бузулук, 4 микрорайон, д. 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4090,12</w:t>
            </w:r>
          </w:p>
        </w:tc>
        <w:tc>
          <w:tcPr>
            <w:tcW w:w="1871" w:type="dxa"/>
          </w:tcPr>
          <w:p w:rsidR="00577AB5" w:rsidRDefault="00577AB5">
            <w:pPr>
              <w:pStyle w:val="ConsPlusNormal"/>
              <w:jc w:val="center"/>
            </w:pPr>
            <w:r>
              <w:t>165336,67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165336,67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80.</w:t>
            </w:r>
          </w:p>
        </w:tc>
        <w:tc>
          <w:tcPr>
            <w:tcW w:w="2835" w:type="dxa"/>
          </w:tcPr>
          <w:p w:rsidR="00577AB5" w:rsidRDefault="00577AB5">
            <w:pPr>
              <w:pStyle w:val="ConsPlusNormal"/>
            </w:pPr>
            <w:r>
              <w:t>г. Бузулук, 4 микрорайон, д. 8</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1052,70</w:t>
            </w:r>
          </w:p>
        </w:tc>
        <w:tc>
          <w:tcPr>
            <w:tcW w:w="1871" w:type="dxa"/>
          </w:tcPr>
          <w:p w:rsidR="00577AB5" w:rsidRDefault="00577AB5">
            <w:pPr>
              <w:pStyle w:val="ConsPlusNormal"/>
              <w:jc w:val="center"/>
            </w:pPr>
            <w:r>
              <w:t>87260,90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87260,90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81.</w:t>
            </w:r>
          </w:p>
        </w:tc>
        <w:tc>
          <w:tcPr>
            <w:tcW w:w="2835" w:type="dxa"/>
          </w:tcPr>
          <w:p w:rsidR="00577AB5" w:rsidRDefault="00577AB5">
            <w:pPr>
              <w:pStyle w:val="ConsPlusNormal"/>
            </w:pPr>
            <w:r>
              <w:t>г. Бузулук, 7а микрорайон, д. 11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95429,53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95429,53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82.</w:t>
            </w:r>
          </w:p>
        </w:tc>
        <w:tc>
          <w:tcPr>
            <w:tcW w:w="2835" w:type="dxa"/>
          </w:tcPr>
          <w:p w:rsidR="00577AB5" w:rsidRDefault="00577AB5">
            <w:pPr>
              <w:pStyle w:val="ConsPlusNormal"/>
            </w:pPr>
            <w:r>
              <w:t>г. Бузулук, 7а микрорайон, д. 15</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14756,70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14756,70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83.</w:t>
            </w:r>
          </w:p>
        </w:tc>
        <w:tc>
          <w:tcPr>
            <w:tcW w:w="2835" w:type="dxa"/>
          </w:tcPr>
          <w:p w:rsidR="00577AB5" w:rsidRDefault="00577AB5">
            <w:pPr>
              <w:pStyle w:val="ConsPlusNormal"/>
            </w:pPr>
            <w:r>
              <w:t>г. Бузулук, 7а микрорайон, д. 15</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13682,45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13682,45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84.</w:t>
            </w:r>
          </w:p>
        </w:tc>
        <w:tc>
          <w:tcPr>
            <w:tcW w:w="2835" w:type="dxa"/>
          </w:tcPr>
          <w:p w:rsidR="00577AB5" w:rsidRDefault="00577AB5">
            <w:pPr>
              <w:pStyle w:val="ConsPlusNormal"/>
            </w:pPr>
            <w:r>
              <w:t>г. Бузулук, 7а микрорайон, д. 25</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13993,75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13993,75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85.</w:t>
            </w:r>
          </w:p>
        </w:tc>
        <w:tc>
          <w:tcPr>
            <w:tcW w:w="2835" w:type="dxa"/>
          </w:tcPr>
          <w:p w:rsidR="00577AB5" w:rsidRDefault="00577AB5">
            <w:pPr>
              <w:pStyle w:val="ConsPlusNormal"/>
            </w:pPr>
            <w:r>
              <w:t>г. Бузулук, 7а микрорайон, д. 25</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14482,05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14482,05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86.</w:t>
            </w:r>
          </w:p>
        </w:tc>
        <w:tc>
          <w:tcPr>
            <w:tcW w:w="2835" w:type="dxa"/>
          </w:tcPr>
          <w:p w:rsidR="00577AB5" w:rsidRDefault="00577AB5">
            <w:pPr>
              <w:pStyle w:val="ConsPlusNormal"/>
            </w:pPr>
            <w:r>
              <w:t>г. Бузулук, 7а микрорайон, д. 27</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29950,16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29950,16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87.</w:t>
            </w:r>
          </w:p>
        </w:tc>
        <w:tc>
          <w:tcPr>
            <w:tcW w:w="2835" w:type="dxa"/>
          </w:tcPr>
          <w:p w:rsidR="00577AB5" w:rsidRDefault="00577AB5">
            <w:pPr>
              <w:pStyle w:val="ConsPlusNormal"/>
            </w:pPr>
            <w:r>
              <w:t>г. Бузулук, 7а микрорайон, д. 27</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28626,62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28626,62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88.</w:t>
            </w:r>
          </w:p>
        </w:tc>
        <w:tc>
          <w:tcPr>
            <w:tcW w:w="2835" w:type="dxa"/>
          </w:tcPr>
          <w:p w:rsidR="00577AB5" w:rsidRDefault="00577AB5">
            <w:pPr>
              <w:pStyle w:val="ConsPlusNormal"/>
            </w:pPr>
            <w:r>
              <w:t>г. Бузулук, 7а микрорайон, д. 27</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29156,04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29156,04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89.</w:t>
            </w:r>
          </w:p>
        </w:tc>
        <w:tc>
          <w:tcPr>
            <w:tcW w:w="2835" w:type="dxa"/>
          </w:tcPr>
          <w:p w:rsidR="00577AB5" w:rsidRDefault="00577AB5">
            <w:pPr>
              <w:pStyle w:val="ConsPlusNormal"/>
            </w:pPr>
            <w:r>
              <w:t>г. Бузулук, 7а микрорайон, д. 29</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14219,23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14219,23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90.</w:t>
            </w:r>
          </w:p>
        </w:tc>
        <w:tc>
          <w:tcPr>
            <w:tcW w:w="2835" w:type="dxa"/>
          </w:tcPr>
          <w:p w:rsidR="00577AB5" w:rsidRDefault="00577AB5">
            <w:pPr>
              <w:pStyle w:val="ConsPlusNormal"/>
            </w:pPr>
            <w:r>
              <w:t>г. Бузулук, 7а микрорайон, д. 6</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14887,78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14887,78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91.</w:t>
            </w:r>
          </w:p>
        </w:tc>
        <w:tc>
          <w:tcPr>
            <w:tcW w:w="2835" w:type="dxa"/>
          </w:tcPr>
          <w:p w:rsidR="00577AB5" w:rsidRDefault="00577AB5">
            <w:pPr>
              <w:pStyle w:val="ConsPlusNormal"/>
            </w:pPr>
            <w:r>
              <w:t>г. Бузулук, 7а микрорайон, д. 6</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14106,50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14106,50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92.</w:t>
            </w:r>
          </w:p>
        </w:tc>
        <w:tc>
          <w:tcPr>
            <w:tcW w:w="2835" w:type="dxa"/>
          </w:tcPr>
          <w:p w:rsidR="00577AB5" w:rsidRDefault="00577AB5">
            <w:pPr>
              <w:pStyle w:val="ConsPlusNormal"/>
            </w:pPr>
            <w:r>
              <w:t>г. Бузулук, ул. 1 Мая, д. 11</w:t>
            </w:r>
          </w:p>
        </w:tc>
        <w:tc>
          <w:tcPr>
            <w:tcW w:w="1871" w:type="dxa"/>
          </w:tcPr>
          <w:p w:rsidR="00577AB5" w:rsidRDefault="00577AB5">
            <w:pPr>
              <w:pStyle w:val="ConsPlusNormal"/>
            </w:pPr>
            <w:r>
              <w:t xml:space="preserve">ремонт и (или) переустройство </w:t>
            </w:r>
            <w:r>
              <w:lastRenderedPageBreak/>
              <w:t>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55949,90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55949,90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93.</w:t>
            </w:r>
          </w:p>
        </w:tc>
        <w:tc>
          <w:tcPr>
            <w:tcW w:w="2835" w:type="dxa"/>
          </w:tcPr>
          <w:p w:rsidR="00577AB5" w:rsidRDefault="00577AB5">
            <w:pPr>
              <w:pStyle w:val="ConsPlusNormal"/>
            </w:pPr>
            <w:r>
              <w:t>г. Бузулук, ул. Гая, д. 92</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16441,73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16441,73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94.</w:t>
            </w:r>
          </w:p>
        </w:tc>
        <w:tc>
          <w:tcPr>
            <w:tcW w:w="2835" w:type="dxa"/>
          </w:tcPr>
          <w:p w:rsidR="00577AB5" w:rsidRDefault="00577AB5">
            <w:pPr>
              <w:pStyle w:val="ConsPlusNormal"/>
            </w:pPr>
            <w:r>
              <w:t>г. Бузулук, ул. Гая, д. 92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59129,00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59129,00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95.</w:t>
            </w:r>
          </w:p>
        </w:tc>
        <w:tc>
          <w:tcPr>
            <w:tcW w:w="2835" w:type="dxa"/>
          </w:tcPr>
          <w:p w:rsidR="00577AB5" w:rsidRDefault="00577AB5">
            <w:pPr>
              <w:pStyle w:val="ConsPlusNormal"/>
            </w:pPr>
            <w:r>
              <w:t>г. Бузулук, ул. Губкина, д. 14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513,30</w:t>
            </w:r>
          </w:p>
        </w:tc>
        <w:tc>
          <w:tcPr>
            <w:tcW w:w="1871" w:type="dxa"/>
          </w:tcPr>
          <w:p w:rsidR="00577AB5" w:rsidRDefault="00577AB5">
            <w:pPr>
              <w:pStyle w:val="ConsPlusNormal"/>
              <w:jc w:val="center"/>
            </w:pPr>
            <w:r>
              <w:t>103020,05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103020,05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96.</w:t>
            </w:r>
          </w:p>
        </w:tc>
        <w:tc>
          <w:tcPr>
            <w:tcW w:w="2835" w:type="dxa"/>
          </w:tcPr>
          <w:p w:rsidR="00577AB5" w:rsidRDefault="00577AB5">
            <w:pPr>
              <w:pStyle w:val="ConsPlusNormal"/>
            </w:pPr>
            <w:r>
              <w:t>г. Бузулук, ул. Домашкинская, д. 5</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321,00</w:t>
            </w:r>
          </w:p>
        </w:tc>
        <w:tc>
          <w:tcPr>
            <w:tcW w:w="1871" w:type="dxa"/>
          </w:tcPr>
          <w:p w:rsidR="00577AB5" w:rsidRDefault="00577AB5">
            <w:pPr>
              <w:pStyle w:val="ConsPlusNormal"/>
              <w:jc w:val="center"/>
            </w:pPr>
            <w:r>
              <w:t>47614,53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47614,53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97.</w:t>
            </w:r>
          </w:p>
        </w:tc>
        <w:tc>
          <w:tcPr>
            <w:tcW w:w="2835" w:type="dxa"/>
          </w:tcPr>
          <w:p w:rsidR="00577AB5" w:rsidRDefault="00577AB5">
            <w:pPr>
              <w:pStyle w:val="ConsPlusNormal"/>
            </w:pPr>
            <w:r>
              <w:t>г. Бузулук, ул. Культуры, д. 84</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27207,77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27207,77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98.</w:t>
            </w:r>
          </w:p>
        </w:tc>
        <w:tc>
          <w:tcPr>
            <w:tcW w:w="2835" w:type="dxa"/>
          </w:tcPr>
          <w:p w:rsidR="00577AB5" w:rsidRDefault="00577AB5">
            <w:pPr>
              <w:pStyle w:val="ConsPlusNormal"/>
            </w:pPr>
            <w:r>
              <w:t>г. Бузулук, ул. Ленинградская, д. 17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229,90</w:t>
            </w:r>
          </w:p>
        </w:tc>
        <w:tc>
          <w:tcPr>
            <w:tcW w:w="1871" w:type="dxa"/>
          </w:tcPr>
          <w:p w:rsidR="00577AB5" w:rsidRDefault="00577AB5">
            <w:pPr>
              <w:pStyle w:val="ConsPlusNormal"/>
              <w:jc w:val="center"/>
            </w:pPr>
            <w:r>
              <w:t>43000,78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43000,78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99.</w:t>
            </w:r>
          </w:p>
        </w:tc>
        <w:tc>
          <w:tcPr>
            <w:tcW w:w="2835" w:type="dxa"/>
          </w:tcPr>
          <w:p w:rsidR="00577AB5" w:rsidRDefault="00577AB5">
            <w:pPr>
              <w:pStyle w:val="ConsPlusNormal"/>
            </w:pPr>
            <w:r>
              <w:t>г. Бузулук, ул. М. Горького, д. 74 - 76/ул. Рабочая, д. 75</w:t>
            </w:r>
          </w:p>
        </w:tc>
        <w:tc>
          <w:tcPr>
            <w:tcW w:w="1871" w:type="dxa"/>
          </w:tcPr>
          <w:p w:rsidR="00577AB5" w:rsidRDefault="00577AB5">
            <w:pPr>
              <w:pStyle w:val="ConsPlusNormal"/>
            </w:pPr>
            <w:r>
              <w:t>ремонт фундамента</w:t>
            </w:r>
          </w:p>
        </w:tc>
        <w:tc>
          <w:tcPr>
            <w:tcW w:w="1417" w:type="dxa"/>
          </w:tcPr>
          <w:p w:rsidR="00577AB5" w:rsidRDefault="00577AB5">
            <w:pPr>
              <w:pStyle w:val="ConsPlusNormal"/>
              <w:jc w:val="center"/>
            </w:pPr>
            <w:r>
              <w:t>куб.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67007,99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67007,99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100.</w:t>
            </w:r>
          </w:p>
        </w:tc>
        <w:tc>
          <w:tcPr>
            <w:tcW w:w="2835" w:type="dxa"/>
          </w:tcPr>
          <w:p w:rsidR="00577AB5" w:rsidRDefault="00577AB5">
            <w:pPr>
              <w:pStyle w:val="ConsPlusNormal"/>
            </w:pPr>
            <w:r>
              <w:t>г. Бузулук, ул. М. Егорова, д. 34</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30726,92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30726,92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101.</w:t>
            </w:r>
          </w:p>
        </w:tc>
        <w:tc>
          <w:tcPr>
            <w:tcW w:w="2835" w:type="dxa"/>
          </w:tcPr>
          <w:p w:rsidR="00577AB5" w:rsidRDefault="00577AB5">
            <w:pPr>
              <w:pStyle w:val="ConsPlusNormal"/>
            </w:pPr>
            <w:r>
              <w:t>г. Бузулук, ул. М. Егорова, д. 34</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30174,49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30174,49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102.</w:t>
            </w:r>
          </w:p>
        </w:tc>
        <w:tc>
          <w:tcPr>
            <w:tcW w:w="2835" w:type="dxa"/>
          </w:tcPr>
          <w:p w:rsidR="00577AB5" w:rsidRDefault="00577AB5">
            <w:pPr>
              <w:pStyle w:val="ConsPlusNormal"/>
            </w:pPr>
            <w:r>
              <w:t>г. Бузулук, ул. М. Егорова, д. 34</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30332,33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30332,33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103.</w:t>
            </w:r>
          </w:p>
        </w:tc>
        <w:tc>
          <w:tcPr>
            <w:tcW w:w="2835" w:type="dxa"/>
          </w:tcPr>
          <w:p w:rsidR="00577AB5" w:rsidRDefault="00577AB5">
            <w:pPr>
              <w:pStyle w:val="ConsPlusNormal"/>
            </w:pPr>
            <w:r>
              <w:t>г. Бузулук, ул. М. Егорова/ул. Ленина, д. 11/1</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57034,50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57034,50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104.</w:t>
            </w:r>
          </w:p>
        </w:tc>
        <w:tc>
          <w:tcPr>
            <w:tcW w:w="2835" w:type="dxa"/>
          </w:tcPr>
          <w:p w:rsidR="00577AB5" w:rsidRDefault="00577AB5">
            <w:pPr>
              <w:pStyle w:val="ConsPlusNormal"/>
            </w:pPr>
            <w:r>
              <w:t xml:space="preserve">г. Бузулук, ул. М. </w:t>
            </w:r>
            <w:r>
              <w:lastRenderedPageBreak/>
              <w:t>Егорова/ул. Ленина, д. 11/1</w:t>
            </w:r>
          </w:p>
        </w:tc>
        <w:tc>
          <w:tcPr>
            <w:tcW w:w="1871" w:type="dxa"/>
          </w:tcPr>
          <w:p w:rsidR="00577AB5" w:rsidRDefault="00577AB5">
            <w:pPr>
              <w:pStyle w:val="ConsPlusNormal"/>
            </w:pPr>
            <w:r>
              <w:lastRenderedPageBreak/>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55110,76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55110,76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105.</w:t>
            </w:r>
          </w:p>
        </w:tc>
        <w:tc>
          <w:tcPr>
            <w:tcW w:w="2835" w:type="dxa"/>
          </w:tcPr>
          <w:p w:rsidR="00577AB5" w:rsidRDefault="00577AB5">
            <w:pPr>
              <w:pStyle w:val="ConsPlusNormal"/>
            </w:pPr>
            <w:r>
              <w:t>г. Бузулук, ул. Нефтяников, д. 22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35992,20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35992,20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106.</w:t>
            </w:r>
          </w:p>
        </w:tc>
        <w:tc>
          <w:tcPr>
            <w:tcW w:w="2835" w:type="dxa"/>
          </w:tcPr>
          <w:p w:rsidR="00577AB5" w:rsidRDefault="00577AB5">
            <w:pPr>
              <w:pStyle w:val="ConsPlusNormal"/>
            </w:pPr>
            <w:r>
              <w:t>г. Бузулук, ул. Октябрьская, д. 84</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95392,36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95392,36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107.</w:t>
            </w:r>
          </w:p>
        </w:tc>
        <w:tc>
          <w:tcPr>
            <w:tcW w:w="2835" w:type="dxa"/>
          </w:tcPr>
          <w:p w:rsidR="00577AB5" w:rsidRDefault="00577AB5">
            <w:pPr>
              <w:pStyle w:val="ConsPlusNormal"/>
            </w:pPr>
            <w:r>
              <w:t>г. Бузулук, ул. Октябрьская, д. 84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43750,66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43750,66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108.</w:t>
            </w:r>
          </w:p>
        </w:tc>
        <w:tc>
          <w:tcPr>
            <w:tcW w:w="2835" w:type="dxa"/>
          </w:tcPr>
          <w:p w:rsidR="00577AB5" w:rsidRDefault="00577AB5">
            <w:pPr>
              <w:pStyle w:val="ConsPlusNormal"/>
            </w:pPr>
            <w:r>
              <w:t>г. Бузулук, ул. Рабочая, д. 51а</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250414,97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250414,97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109.</w:t>
            </w:r>
          </w:p>
        </w:tc>
        <w:tc>
          <w:tcPr>
            <w:tcW w:w="2835" w:type="dxa"/>
          </w:tcPr>
          <w:p w:rsidR="00577AB5" w:rsidRDefault="00577AB5">
            <w:pPr>
              <w:pStyle w:val="ConsPlusNormal"/>
            </w:pPr>
            <w:r>
              <w:t>г. Бузулук, ул. Рабочая, д. 51а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369,30</w:t>
            </w:r>
          </w:p>
        </w:tc>
        <w:tc>
          <w:tcPr>
            <w:tcW w:w="1871" w:type="dxa"/>
          </w:tcPr>
          <w:p w:rsidR="00577AB5" w:rsidRDefault="00577AB5">
            <w:pPr>
              <w:pStyle w:val="ConsPlusNormal"/>
              <w:jc w:val="center"/>
            </w:pPr>
            <w:r>
              <w:t>39128,35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39128,35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110.</w:t>
            </w:r>
          </w:p>
        </w:tc>
        <w:tc>
          <w:tcPr>
            <w:tcW w:w="2835" w:type="dxa"/>
          </w:tcPr>
          <w:p w:rsidR="00577AB5" w:rsidRDefault="00577AB5">
            <w:pPr>
              <w:pStyle w:val="ConsPlusNormal"/>
            </w:pPr>
            <w:r>
              <w:t>г. Бузулук, ул. Раздельная, д. 35</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111.</w:t>
            </w:r>
          </w:p>
        </w:tc>
        <w:tc>
          <w:tcPr>
            <w:tcW w:w="2835" w:type="dxa"/>
          </w:tcPr>
          <w:p w:rsidR="00577AB5" w:rsidRDefault="00577AB5">
            <w:pPr>
              <w:pStyle w:val="ConsPlusNormal"/>
            </w:pPr>
            <w:r>
              <w:t>г. Бузулук, ул. Раздельная, д. 35</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112.</w:t>
            </w:r>
          </w:p>
        </w:tc>
        <w:tc>
          <w:tcPr>
            <w:tcW w:w="2835" w:type="dxa"/>
          </w:tcPr>
          <w:p w:rsidR="00577AB5" w:rsidRDefault="00577AB5">
            <w:pPr>
              <w:pStyle w:val="ConsPlusNormal"/>
            </w:pPr>
            <w:r>
              <w:t>г. Бузулук, ул. Раздельная, д. 35</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113.</w:t>
            </w:r>
          </w:p>
        </w:tc>
        <w:tc>
          <w:tcPr>
            <w:tcW w:w="2835" w:type="dxa"/>
          </w:tcPr>
          <w:p w:rsidR="00577AB5" w:rsidRDefault="00577AB5">
            <w:pPr>
              <w:pStyle w:val="ConsPlusNormal"/>
            </w:pPr>
            <w:r>
              <w:t>г. Бузулук, ул. Рожкова, д. 20</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86822,47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86822,47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114.</w:t>
            </w:r>
          </w:p>
        </w:tc>
        <w:tc>
          <w:tcPr>
            <w:tcW w:w="2835" w:type="dxa"/>
          </w:tcPr>
          <w:p w:rsidR="00577AB5" w:rsidRDefault="00577AB5">
            <w:pPr>
              <w:pStyle w:val="ConsPlusNormal"/>
            </w:pPr>
            <w:r>
              <w:t>г. Бузулук, ул. Суворова,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pPr>
          </w:p>
        </w:tc>
        <w:tc>
          <w:tcPr>
            <w:tcW w:w="1871" w:type="dxa"/>
          </w:tcPr>
          <w:p w:rsidR="00577AB5" w:rsidRDefault="00577AB5">
            <w:pPr>
              <w:pStyle w:val="ConsPlusNormal"/>
              <w:jc w:val="center"/>
            </w:pPr>
            <w:r>
              <w:t>73709,95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73709,95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115.</w:t>
            </w:r>
          </w:p>
        </w:tc>
        <w:tc>
          <w:tcPr>
            <w:tcW w:w="2835" w:type="dxa"/>
          </w:tcPr>
          <w:p w:rsidR="00577AB5" w:rsidRDefault="00577AB5">
            <w:pPr>
              <w:pStyle w:val="ConsPlusNormal"/>
            </w:pPr>
            <w:r>
              <w:t>г. Бузулук, ул. Суворова, д. 52</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16398,23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16398,23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116.</w:t>
            </w:r>
          </w:p>
        </w:tc>
        <w:tc>
          <w:tcPr>
            <w:tcW w:w="2835" w:type="dxa"/>
          </w:tcPr>
          <w:p w:rsidR="00577AB5" w:rsidRDefault="00577AB5">
            <w:pPr>
              <w:pStyle w:val="ConsPlusNormal"/>
            </w:pPr>
            <w:r>
              <w:t>г. Бузулук, ул. Суворова, д. 56</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12980,86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12980,86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117.</w:t>
            </w:r>
          </w:p>
        </w:tc>
        <w:tc>
          <w:tcPr>
            <w:tcW w:w="2835" w:type="dxa"/>
          </w:tcPr>
          <w:p w:rsidR="00577AB5" w:rsidRDefault="00577AB5">
            <w:pPr>
              <w:pStyle w:val="ConsPlusNormal"/>
            </w:pPr>
            <w:r>
              <w:t>г. Бузулук, ул. Суворова, д. 58</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49754,12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49754,12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118.</w:t>
            </w:r>
          </w:p>
        </w:tc>
        <w:tc>
          <w:tcPr>
            <w:tcW w:w="2835" w:type="dxa"/>
          </w:tcPr>
          <w:p w:rsidR="00577AB5" w:rsidRDefault="00577AB5">
            <w:pPr>
              <w:pStyle w:val="ConsPlusNormal"/>
            </w:pPr>
            <w:r>
              <w:t>г. Бузулук, ул. Фабричная, д. 62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165304,58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165304,58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119.</w:t>
            </w:r>
          </w:p>
        </w:tc>
        <w:tc>
          <w:tcPr>
            <w:tcW w:w="2835" w:type="dxa"/>
          </w:tcPr>
          <w:p w:rsidR="00577AB5" w:rsidRDefault="00577AB5">
            <w:pPr>
              <w:pStyle w:val="ConsPlusNormal"/>
            </w:pPr>
            <w:r>
              <w:t>г. Бузулук, ул. Чапаева,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108689,38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108689,38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120.</w:t>
            </w:r>
          </w:p>
        </w:tc>
        <w:tc>
          <w:tcPr>
            <w:tcW w:w="2835" w:type="dxa"/>
          </w:tcPr>
          <w:p w:rsidR="00577AB5" w:rsidRDefault="00577AB5">
            <w:pPr>
              <w:pStyle w:val="ConsPlusNormal"/>
            </w:pPr>
            <w:r>
              <w:t>г. Бузулук, ул. Чапаева, д. 41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30102,37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30102,37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121.</w:t>
            </w:r>
          </w:p>
        </w:tc>
        <w:tc>
          <w:tcPr>
            <w:tcW w:w="2835" w:type="dxa"/>
          </w:tcPr>
          <w:p w:rsidR="00577AB5" w:rsidRDefault="00577AB5">
            <w:pPr>
              <w:pStyle w:val="ConsPlusNormal"/>
            </w:pPr>
            <w:r>
              <w:t>г. Бузулук, ул. Чапаева, д. 41</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135165,07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135165,07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10. Муниципальное образование город Медногорск</w:t>
            </w:r>
          </w:p>
        </w:tc>
      </w:tr>
      <w:tr w:rsidR="00577AB5">
        <w:tc>
          <w:tcPr>
            <w:tcW w:w="3742" w:type="dxa"/>
            <w:gridSpan w:val="2"/>
          </w:tcPr>
          <w:p w:rsidR="00577AB5" w:rsidRDefault="00577AB5">
            <w:pPr>
              <w:pStyle w:val="ConsPlusNormal"/>
            </w:pPr>
            <w:r>
              <w:t>Итого по муниципальному образованию город Медногорск</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2850266,13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2850266,13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122.</w:t>
            </w:r>
          </w:p>
        </w:tc>
        <w:tc>
          <w:tcPr>
            <w:tcW w:w="2835" w:type="dxa"/>
          </w:tcPr>
          <w:p w:rsidR="00577AB5" w:rsidRDefault="00577AB5">
            <w:pPr>
              <w:pStyle w:val="ConsPlusNormal"/>
            </w:pPr>
            <w:r>
              <w:t>г. Медногорск, пер. Советский,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58415,16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58415,16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123.</w:t>
            </w:r>
          </w:p>
        </w:tc>
        <w:tc>
          <w:tcPr>
            <w:tcW w:w="2835" w:type="dxa"/>
          </w:tcPr>
          <w:p w:rsidR="00577AB5" w:rsidRDefault="00577AB5">
            <w:pPr>
              <w:pStyle w:val="ConsPlusNormal"/>
            </w:pPr>
            <w:r>
              <w:t>г. Медногорск, пер. Советский,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148418,45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148418,45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124.</w:t>
            </w:r>
          </w:p>
        </w:tc>
        <w:tc>
          <w:tcPr>
            <w:tcW w:w="2835" w:type="dxa"/>
          </w:tcPr>
          <w:p w:rsidR="00577AB5" w:rsidRDefault="00577AB5">
            <w:pPr>
              <w:pStyle w:val="ConsPlusNormal"/>
            </w:pPr>
            <w:r>
              <w:t>г. Медногорск, ул. А. Гайдара, д. 7</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84165,02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84165,02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125.</w:t>
            </w:r>
          </w:p>
        </w:tc>
        <w:tc>
          <w:tcPr>
            <w:tcW w:w="2835" w:type="dxa"/>
          </w:tcPr>
          <w:p w:rsidR="00577AB5" w:rsidRDefault="00577AB5">
            <w:pPr>
              <w:pStyle w:val="ConsPlusNormal"/>
            </w:pPr>
            <w:r>
              <w:t>г. Медногорск, ул. А. Гайдара, д. 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95755,34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95755,34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126.</w:t>
            </w:r>
          </w:p>
        </w:tc>
        <w:tc>
          <w:tcPr>
            <w:tcW w:w="2835" w:type="dxa"/>
          </w:tcPr>
          <w:p w:rsidR="00577AB5" w:rsidRDefault="00577AB5">
            <w:pPr>
              <w:pStyle w:val="ConsPlusNormal"/>
            </w:pPr>
            <w:r>
              <w:t>г. Медногорск, ул. А. Гайдара, д. 9</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152674,75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152674,75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127.</w:t>
            </w:r>
          </w:p>
        </w:tc>
        <w:tc>
          <w:tcPr>
            <w:tcW w:w="2835" w:type="dxa"/>
          </w:tcPr>
          <w:p w:rsidR="00577AB5" w:rsidRDefault="00577AB5">
            <w:pPr>
              <w:pStyle w:val="ConsPlusNormal"/>
            </w:pPr>
            <w:r>
              <w:t>г. Медногорск, ул. Больничная, д. 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91491,68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91491,68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128.</w:t>
            </w:r>
          </w:p>
        </w:tc>
        <w:tc>
          <w:tcPr>
            <w:tcW w:w="2835" w:type="dxa"/>
          </w:tcPr>
          <w:p w:rsidR="00577AB5" w:rsidRDefault="00577AB5">
            <w:pPr>
              <w:pStyle w:val="ConsPlusNormal"/>
            </w:pPr>
            <w:r>
              <w:t>г. Медногорск, ул. Гагарина, д. 6</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84412,98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84412,98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129.</w:t>
            </w:r>
          </w:p>
        </w:tc>
        <w:tc>
          <w:tcPr>
            <w:tcW w:w="2835" w:type="dxa"/>
          </w:tcPr>
          <w:p w:rsidR="00577AB5" w:rsidRDefault="00577AB5">
            <w:pPr>
              <w:pStyle w:val="ConsPlusNormal"/>
            </w:pPr>
            <w:r>
              <w:t>г. Медногорск, ул. Герцена, д. 7</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63531,77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63531,77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130.</w:t>
            </w:r>
          </w:p>
        </w:tc>
        <w:tc>
          <w:tcPr>
            <w:tcW w:w="2835" w:type="dxa"/>
          </w:tcPr>
          <w:p w:rsidR="00577AB5" w:rsidRDefault="00577AB5">
            <w:pPr>
              <w:pStyle w:val="ConsPlusNormal"/>
            </w:pPr>
            <w:r>
              <w:t>г. Медногорск, ул. Кирова,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100339,28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100339,28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131.</w:t>
            </w:r>
          </w:p>
        </w:tc>
        <w:tc>
          <w:tcPr>
            <w:tcW w:w="2835" w:type="dxa"/>
          </w:tcPr>
          <w:p w:rsidR="00577AB5" w:rsidRDefault="00577AB5">
            <w:pPr>
              <w:pStyle w:val="ConsPlusNormal"/>
            </w:pPr>
            <w:r>
              <w:t>г. Медногорск, ул. Кирова, д. 1а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122931,80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122931,80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132.</w:t>
            </w:r>
          </w:p>
        </w:tc>
        <w:tc>
          <w:tcPr>
            <w:tcW w:w="2835" w:type="dxa"/>
          </w:tcPr>
          <w:p w:rsidR="00577AB5" w:rsidRDefault="00577AB5">
            <w:pPr>
              <w:pStyle w:val="ConsPlusNormal"/>
            </w:pPr>
            <w:r>
              <w:t>г. Медногорск, ул. Комсомольская, д. 20а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79412,59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79412,59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133.</w:t>
            </w:r>
          </w:p>
        </w:tc>
        <w:tc>
          <w:tcPr>
            <w:tcW w:w="2835" w:type="dxa"/>
          </w:tcPr>
          <w:p w:rsidR="00577AB5" w:rsidRDefault="00577AB5">
            <w:pPr>
              <w:pStyle w:val="ConsPlusNormal"/>
            </w:pPr>
            <w:r>
              <w:t>г. Медногорск, ул. Комсомольская, д. 27</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88912,50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88912,50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134.</w:t>
            </w:r>
          </w:p>
        </w:tc>
        <w:tc>
          <w:tcPr>
            <w:tcW w:w="2835" w:type="dxa"/>
          </w:tcPr>
          <w:p w:rsidR="00577AB5" w:rsidRDefault="00577AB5">
            <w:pPr>
              <w:pStyle w:val="ConsPlusNormal"/>
            </w:pPr>
            <w:r>
              <w:t>г. Медногорск, ул. М. Горького, д. 11</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92468,42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92468,42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135.</w:t>
            </w:r>
          </w:p>
        </w:tc>
        <w:tc>
          <w:tcPr>
            <w:tcW w:w="2835" w:type="dxa"/>
          </w:tcPr>
          <w:p w:rsidR="00577AB5" w:rsidRDefault="00577AB5">
            <w:pPr>
              <w:pStyle w:val="ConsPlusNormal"/>
            </w:pPr>
            <w:r>
              <w:t>г. Медногорск, ул. М. Горького, д. 11</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92468,42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92468,42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136.</w:t>
            </w:r>
          </w:p>
        </w:tc>
        <w:tc>
          <w:tcPr>
            <w:tcW w:w="2835" w:type="dxa"/>
          </w:tcPr>
          <w:p w:rsidR="00577AB5" w:rsidRDefault="00577AB5">
            <w:pPr>
              <w:pStyle w:val="ConsPlusNormal"/>
            </w:pPr>
            <w:r>
              <w:t>г. Медногорск, ул. М. Горького, д. 11</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92468,42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92468,42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137.</w:t>
            </w:r>
          </w:p>
        </w:tc>
        <w:tc>
          <w:tcPr>
            <w:tcW w:w="2835" w:type="dxa"/>
          </w:tcPr>
          <w:p w:rsidR="00577AB5" w:rsidRDefault="00577AB5">
            <w:pPr>
              <w:pStyle w:val="ConsPlusNormal"/>
            </w:pPr>
            <w:r>
              <w:t xml:space="preserve">г. Медногорск, ул. М. </w:t>
            </w:r>
            <w:r>
              <w:lastRenderedPageBreak/>
              <w:t>Горького, д. 11а</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56944,67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56944,67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138.</w:t>
            </w:r>
          </w:p>
        </w:tc>
        <w:tc>
          <w:tcPr>
            <w:tcW w:w="2835" w:type="dxa"/>
          </w:tcPr>
          <w:p w:rsidR="00577AB5" w:rsidRDefault="00577AB5">
            <w:pPr>
              <w:pStyle w:val="ConsPlusNormal"/>
            </w:pPr>
            <w:r>
              <w:t>г. Медногорск, ул. М. Горького, д. 23</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52042,39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52042,39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139.</w:t>
            </w:r>
          </w:p>
        </w:tc>
        <w:tc>
          <w:tcPr>
            <w:tcW w:w="2835" w:type="dxa"/>
          </w:tcPr>
          <w:p w:rsidR="00577AB5" w:rsidRDefault="00577AB5">
            <w:pPr>
              <w:pStyle w:val="ConsPlusNormal"/>
            </w:pPr>
            <w:r>
              <w:t>г. Медногорск, ул. М. Горького, д. 23</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49448,89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49448,89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140.</w:t>
            </w:r>
          </w:p>
        </w:tc>
        <w:tc>
          <w:tcPr>
            <w:tcW w:w="2835" w:type="dxa"/>
          </w:tcPr>
          <w:p w:rsidR="00577AB5" w:rsidRDefault="00577AB5">
            <w:pPr>
              <w:pStyle w:val="ConsPlusNormal"/>
            </w:pPr>
            <w:r>
              <w:t>г. Медногорск, ул. М. Горького, д. 23</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50486,29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50486,29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141.</w:t>
            </w:r>
          </w:p>
        </w:tc>
        <w:tc>
          <w:tcPr>
            <w:tcW w:w="2835" w:type="dxa"/>
          </w:tcPr>
          <w:p w:rsidR="00577AB5" w:rsidRDefault="00577AB5">
            <w:pPr>
              <w:pStyle w:val="ConsPlusNormal"/>
            </w:pPr>
            <w:r>
              <w:t>г. Медногорск, ул. М. Горького, д. 23</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50486,29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50486,29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142.</w:t>
            </w:r>
          </w:p>
        </w:tc>
        <w:tc>
          <w:tcPr>
            <w:tcW w:w="2835" w:type="dxa"/>
          </w:tcPr>
          <w:p w:rsidR="00577AB5" w:rsidRDefault="00577AB5">
            <w:pPr>
              <w:pStyle w:val="ConsPlusNormal"/>
            </w:pPr>
            <w:r>
              <w:t>г. Медногорск, ул. М. Горького, д. 4</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94743,90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94743,90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143.</w:t>
            </w:r>
          </w:p>
        </w:tc>
        <w:tc>
          <w:tcPr>
            <w:tcW w:w="2835" w:type="dxa"/>
          </w:tcPr>
          <w:p w:rsidR="00577AB5" w:rsidRDefault="00577AB5">
            <w:pPr>
              <w:pStyle w:val="ConsPlusNormal"/>
            </w:pPr>
            <w:r>
              <w:t>г. Медногорск, ул. М. Горького, д. 4</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93155,88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93155,88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144.</w:t>
            </w:r>
          </w:p>
        </w:tc>
        <w:tc>
          <w:tcPr>
            <w:tcW w:w="2835" w:type="dxa"/>
          </w:tcPr>
          <w:p w:rsidR="00577AB5" w:rsidRDefault="00577AB5">
            <w:pPr>
              <w:pStyle w:val="ConsPlusNormal"/>
            </w:pPr>
            <w:r>
              <w:t>г. Медногорск, ул. М. Горького, д. 4</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94063,31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94063,31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145.</w:t>
            </w:r>
          </w:p>
        </w:tc>
        <w:tc>
          <w:tcPr>
            <w:tcW w:w="2835" w:type="dxa"/>
          </w:tcPr>
          <w:p w:rsidR="00577AB5" w:rsidRDefault="00577AB5">
            <w:pPr>
              <w:pStyle w:val="ConsPlusNormal"/>
            </w:pPr>
            <w:r>
              <w:t>г. Медногорск, ул. Моторная, д. 48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105725,90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105725,90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146.</w:t>
            </w:r>
          </w:p>
        </w:tc>
        <w:tc>
          <w:tcPr>
            <w:tcW w:w="2835" w:type="dxa"/>
          </w:tcPr>
          <w:p w:rsidR="00577AB5" w:rsidRDefault="00577AB5">
            <w:pPr>
              <w:pStyle w:val="ConsPlusNormal"/>
            </w:pPr>
            <w:r>
              <w:t>г. Медногорск, ул. Моторная, д. 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72492,85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72492,85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147.</w:t>
            </w:r>
          </w:p>
        </w:tc>
        <w:tc>
          <w:tcPr>
            <w:tcW w:w="2835" w:type="dxa"/>
          </w:tcPr>
          <w:p w:rsidR="00577AB5" w:rsidRDefault="00577AB5">
            <w:pPr>
              <w:pStyle w:val="ConsPlusNormal"/>
            </w:pPr>
            <w:r>
              <w:t>г. Медногорск, ул. Оренбургская, д. 6а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57685,62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57685,62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148.</w:t>
            </w:r>
          </w:p>
        </w:tc>
        <w:tc>
          <w:tcPr>
            <w:tcW w:w="2835" w:type="dxa"/>
          </w:tcPr>
          <w:p w:rsidR="00577AB5" w:rsidRDefault="00577AB5">
            <w:pPr>
              <w:pStyle w:val="ConsPlusNormal"/>
            </w:pPr>
            <w:r>
              <w:t>г. Медногорск, ул. Советская, д. 39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41127,60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41127,60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149.</w:t>
            </w:r>
          </w:p>
        </w:tc>
        <w:tc>
          <w:tcPr>
            <w:tcW w:w="2835" w:type="dxa"/>
          </w:tcPr>
          <w:p w:rsidR="00577AB5" w:rsidRDefault="00577AB5">
            <w:pPr>
              <w:pStyle w:val="ConsPlusNormal"/>
            </w:pPr>
            <w:r>
              <w:t>г. Медногорск, ул. Советская, д. 4</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124891,79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124891,79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150.</w:t>
            </w:r>
          </w:p>
        </w:tc>
        <w:tc>
          <w:tcPr>
            <w:tcW w:w="2835" w:type="dxa"/>
          </w:tcPr>
          <w:p w:rsidR="00577AB5" w:rsidRDefault="00577AB5">
            <w:pPr>
              <w:pStyle w:val="ConsPlusNormal"/>
            </w:pPr>
            <w:r>
              <w:t>г. Медногорск, ул. Советская, д. 43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62179,78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62179,78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151.</w:t>
            </w:r>
          </w:p>
        </w:tc>
        <w:tc>
          <w:tcPr>
            <w:tcW w:w="2835" w:type="dxa"/>
          </w:tcPr>
          <w:p w:rsidR="00577AB5" w:rsidRDefault="00577AB5">
            <w:pPr>
              <w:pStyle w:val="ConsPlusNormal"/>
            </w:pPr>
            <w:r>
              <w:t>г. Медногорск, ул. Советская, д. 43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98811,23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98811,23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152.</w:t>
            </w:r>
          </w:p>
        </w:tc>
        <w:tc>
          <w:tcPr>
            <w:tcW w:w="2835" w:type="dxa"/>
          </w:tcPr>
          <w:p w:rsidR="00577AB5" w:rsidRDefault="00577AB5">
            <w:pPr>
              <w:pStyle w:val="ConsPlusNormal"/>
            </w:pPr>
            <w:r>
              <w:t>г. Медногорск, ул. Тульская, д. 21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88060,46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88060,46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153.</w:t>
            </w:r>
          </w:p>
        </w:tc>
        <w:tc>
          <w:tcPr>
            <w:tcW w:w="2835" w:type="dxa"/>
          </w:tcPr>
          <w:p w:rsidR="00577AB5" w:rsidRDefault="00577AB5">
            <w:pPr>
              <w:pStyle w:val="ConsPlusNormal"/>
            </w:pPr>
            <w:r>
              <w:t>г. Медногорск, ул. Тульская, д. 21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48050,56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48050,56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154.</w:t>
            </w:r>
          </w:p>
        </w:tc>
        <w:tc>
          <w:tcPr>
            <w:tcW w:w="2835" w:type="dxa"/>
          </w:tcPr>
          <w:p w:rsidR="00577AB5" w:rsidRDefault="00577AB5">
            <w:pPr>
              <w:pStyle w:val="ConsPlusNormal"/>
            </w:pPr>
            <w:r>
              <w:t>г. Медногорск, ул. Тульская, д. 33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49964,44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49964,44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155.</w:t>
            </w:r>
          </w:p>
        </w:tc>
        <w:tc>
          <w:tcPr>
            <w:tcW w:w="2835" w:type="dxa"/>
          </w:tcPr>
          <w:p w:rsidR="00577AB5" w:rsidRDefault="00577AB5">
            <w:pPr>
              <w:pStyle w:val="ConsPlusNormal"/>
            </w:pPr>
            <w:r>
              <w:t>г. Медногорск, ул. Тульская, д. 33</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46813,21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46813,21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156.</w:t>
            </w:r>
          </w:p>
        </w:tc>
        <w:tc>
          <w:tcPr>
            <w:tcW w:w="2835" w:type="dxa"/>
          </w:tcPr>
          <w:p w:rsidR="00577AB5" w:rsidRDefault="00577AB5">
            <w:pPr>
              <w:pStyle w:val="ConsPlusNormal"/>
            </w:pPr>
            <w:r>
              <w:t>г. Медногорск, ул. Фурманова,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65224,49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65224,49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11. Муниципальное образование город Новотроицк</w:t>
            </w:r>
          </w:p>
        </w:tc>
      </w:tr>
      <w:tr w:rsidR="00577AB5">
        <w:tc>
          <w:tcPr>
            <w:tcW w:w="3742" w:type="dxa"/>
            <w:gridSpan w:val="2"/>
          </w:tcPr>
          <w:p w:rsidR="00577AB5" w:rsidRDefault="00577AB5">
            <w:pPr>
              <w:pStyle w:val="ConsPlusNormal"/>
            </w:pPr>
            <w:r>
              <w:t>Итого по муниципальному образованию город Новотроицк</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8670655,44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8670655,44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lastRenderedPageBreak/>
              <w:t>157.</w:t>
            </w:r>
          </w:p>
        </w:tc>
        <w:tc>
          <w:tcPr>
            <w:tcW w:w="2835" w:type="dxa"/>
          </w:tcPr>
          <w:p w:rsidR="00577AB5" w:rsidRDefault="00577AB5">
            <w:pPr>
              <w:pStyle w:val="ConsPlusNormal"/>
            </w:pPr>
            <w:r>
              <w:t>г. Новотроицк, пер. 8 Марта, д. 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127311,58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127311,58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158.</w:t>
            </w:r>
          </w:p>
        </w:tc>
        <w:tc>
          <w:tcPr>
            <w:tcW w:w="2835" w:type="dxa"/>
          </w:tcPr>
          <w:p w:rsidR="00577AB5" w:rsidRDefault="00577AB5">
            <w:pPr>
              <w:pStyle w:val="ConsPlusNormal"/>
            </w:pPr>
            <w:r>
              <w:t>г. Новотроицк, пер. Студенческий, д. 5</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83484,38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83484,38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159.</w:t>
            </w:r>
          </w:p>
        </w:tc>
        <w:tc>
          <w:tcPr>
            <w:tcW w:w="2835" w:type="dxa"/>
          </w:tcPr>
          <w:p w:rsidR="00577AB5" w:rsidRDefault="00577AB5">
            <w:pPr>
              <w:pStyle w:val="ConsPlusNormal"/>
            </w:pPr>
            <w:r>
              <w:t>г. Новотроицк, пер. Студенческий,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45011,57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45011,57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160.</w:t>
            </w:r>
          </w:p>
        </w:tc>
        <w:tc>
          <w:tcPr>
            <w:tcW w:w="2835" w:type="dxa"/>
          </w:tcPr>
          <w:p w:rsidR="00577AB5" w:rsidRDefault="00577AB5">
            <w:pPr>
              <w:pStyle w:val="ConsPlusNormal"/>
            </w:pPr>
            <w:r>
              <w:t>г. Новотроицк, просп. Комсомольский, д. 28</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38227,98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38227,98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161.</w:t>
            </w:r>
          </w:p>
        </w:tc>
        <w:tc>
          <w:tcPr>
            <w:tcW w:w="2835" w:type="dxa"/>
          </w:tcPr>
          <w:p w:rsidR="00577AB5" w:rsidRDefault="00577AB5">
            <w:pPr>
              <w:pStyle w:val="ConsPlusNormal"/>
            </w:pPr>
            <w:r>
              <w:t>г. Новотроицк, просп. Комсомольский, д. 28</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37970,62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37970,62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162.</w:t>
            </w:r>
          </w:p>
        </w:tc>
        <w:tc>
          <w:tcPr>
            <w:tcW w:w="2835" w:type="dxa"/>
          </w:tcPr>
          <w:p w:rsidR="00577AB5" w:rsidRDefault="00577AB5">
            <w:pPr>
              <w:pStyle w:val="ConsPlusNormal"/>
            </w:pPr>
            <w:r>
              <w:t>г. Новотроицк, просп. Комсомольский, д. 28</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37970,62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37970,62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163.</w:t>
            </w:r>
          </w:p>
        </w:tc>
        <w:tc>
          <w:tcPr>
            <w:tcW w:w="2835" w:type="dxa"/>
          </w:tcPr>
          <w:p w:rsidR="00577AB5" w:rsidRDefault="00577AB5">
            <w:pPr>
              <w:pStyle w:val="ConsPlusNormal"/>
            </w:pPr>
            <w:r>
              <w:t>г. Новотроицк, просп. Комсомольский, д. 28</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50503,09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50503,09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164.</w:t>
            </w:r>
          </w:p>
        </w:tc>
        <w:tc>
          <w:tcPr>
            <w:tcW w:w="2835" w:type="dxa"/>
          </w:tcPr>
          <w:p w:rsidR="00577AB5" w:rsidRDefault="00577AB5">
            <w:pPr>
              <w:pStyle w:val="ConsPlusNormal"/>
            </w:pPr>
            <w:r>
              <w:t>г. Новотроицк, просп. Комсомольский, д. 28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1086,00</w:t>
            </w:r>
          </w:p>
        </w:tc>
        <w:tc>
          <w:tcPr>
            <w:tcW w:w="1871" w:type="dxa"/>
          </w:tcPr>
          <w:p w:rsidR="00577AB5" w:rsidRDefault="00577AB5">
            <w:pPr>
              <w:pStyle w:val="ConsPlusNormal"/>
              <w:jc w:val="center"/>
            </w:pPr>
            <w:r>
              <w:t>25499,30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25499,30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165.</w:t>
            </w:r>
          </w:p>
        </w:tc>
        <w:tc>
          <w:tcPr>
            <w:tcW w:w="2835" w:type="dxa"/>
          </w:tcPr>
          <w:p w:rsidR="00577AB5" w:rsidRDefault="00577AB5">
            <w:pPr>
              <w:pStyle w:val="ConsPlusNormal"/>
            </w:pPr>
            <w:r>
              <w:t>г. Новотроицк, просп. Комсомольский, д. 44</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43319,73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43319,73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166.</w:t>
            </w:r>
          </w:p>
        </w:tc>
        <w:tc>
          <w:tcPr>
            <w:tcW w:w="2835" w:type="dxa"/>
          </w:tcPr>
          <w:p w:rsidR="00577AB5" w:rsidRDefault="00577AB5">
            <w:pPr>
              <w:pStyle w:val="ConsPlusNormal"/>
            </w:pPr>
            <w:r>
              <w:t>г. Новотроицк, просп. Комсомольский, д. 44</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42829,53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42829,53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167.</w:t>
            </w:r>
          </w:p>
        </w:tc>
        <w:tc>
          <w:tcPr>
            <w:tcW w:w="2835" w:type="dxa"/>
          </w:tcPr>
          <w:p w:rsidR="00577AB5" w:rsidRDefault="00577AB5">
            <w:pPr>
              <w:pStyle w:val="ConsPlusNormal"/>
            </w:pPr>
            <w:r>
              <w:t>г. Новотроицк, просп. Комсомольский, д. 44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57406,79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57406,79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168.</w:t>
            </w:r>
          </w:p>
        </w:tc>
        <w:tc>
          <w:tcPr>
            <w:tcW w:w="2835" w:type="dxa"/>
          </w:tcPr>
          <w:p w:rsidR="00577AB5" w:rsidRDefault="00577AB5">
            <w:pPr>
              <w:pStyle w:val="ConsPlusNormal"/>
            </w:pPr>
            <w:r>
              <w:t>г. Новотроицк, просп. Комсомольский, д. 44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609,00</w:t>
            </w:r>
          </w:p>
        </w:tc>
        <w:tc>
          <w:tcPr>
            <w:tcW w:w="1871" w:type="dxa"/>
          </w:tcPr>
          <w:p w:rsidR="00577AB5" w:rsidRDefault="00577AB5">
            <w:pPr>
              <w:pStyle w:val="ConsPlusNormal"/>
              <w:jc w:val="center"/>
            </w:pPr>
            <w:r>
              <w:t>28935,61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28935,61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169.</w:t>
            </w:r>
          </w:p>
        </w:tc>
        <w:tc>
          <w:tcPr>
            <w:tcW w:w="2835" w:type="dxa"/>
          </w:tcPr>
          <w:p w:rsidR="00577AB5" w:rsidRDefault="00577AB5">
            <w:pPr>
              <w:pStyle w:val="ConsPlusNormal"/>
            </w:pPr>
            <w:r>
              <w:t>г. Новотроицк, просп. Металлургов, д. 10</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5</w:t>
            </w:r>
          </w:p>
        </w:tc>
        <w:tc>
          <w:tcPr>
            <w:tcW w:w="1871" w:type="dxa"/>
          </w:tcPr>
          <w:p w:rsidR="00577AB5" w:rsidRDefault="00577AB5">
            <w:pPr>
              <w:pStyle w:val="ConsPlusNormal"/>
              <w:jc w:val="center"/>
            </w:pPr>
            <w:r>
              <w:t>91557,53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91557,53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170.</w:t>
            </w:r>
          </w:p>
        </w:tc>
        <w:tc>
          <w:tcPr>
            <w:tcW w:w="2835" w:type="dxa"/>
          </w:tcPr>
          <w:p w:rsidR="00577AB5" w:rsidRDefault="00577AB5">
            <w:pPr>
              <w:pStyle w:val="ConsPlusNormal"/>
            </w:pPr>
            <w:r>
              <w:t>г. Новотроицк, ул. Гагарина, д. 1а</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71953,91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71953,91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171.</w:t>
            </w:r>
          </w:p>
        </w:tc>
        <w:tc>
          <w:tcPr>
            <w:tcW w:w="2835" w:type="dxa"/>
          </w:tcPr>
          <w:p w:rsidR="00577AB5" w:rsidRDefault="00577AB5">
            <w:pPr>
              <w:pStyle w:val="ConsPlusNormal"/>
            </w:pPr>
            <w:r>
              <w:t>г. Новотроицк, ул. Гагарина, д. 14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44305,45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44305,45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172.</w:t>
            </w:r>
          </w:p>
        </w:tc>
        <w:tc>
          <w:tcPr>
            <w:tcW w:w="2835" w:type="dxa"/>
          </w:tcPr>
          <w:p w:rsidR="00577AB5" w:rsidRDefault="00577AB5">
            <w:pPr>
              <w:pStyle w:val="ConsPlusNormal"/>
            </w:pPr>
            <w:r>
              <w:t>г. Новотроицк, ул. Губина, д. 4</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36842,91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36842,91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173.</w:t>
            </w:r>
          </w:p>
        </w:tc>
        <w:tc>
          <w:tcPr>
            <w:tcW w:w="2835" w:type="dxa"/>
          </w:tcPr>
          <w:p w:rsidR="00577AB5" w:rsidRDefault="00577AB5">
            <w:pPr>
              <w:pStyle w:val="ConsPlusNormal"/>
            </w:pPr>
            <w:r>
              <w:t>г. Новотроицк, ул. Губина, д. 4</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36291,44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36291,44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174.</w:t>
            </w:r>
          </w:p>
        </w:tc>
        <w:tc>
          <w:tcPr>
            <w:tcW w:w="2835" w:type="dxa"/>
          </w:tcPr>
          <w:p w:rsidR="00577AB5" w:rsidRDefault="00577AB5">
            <w:pPr>
              <w:pStyle w:val="ConsPlusNormal"/>
            </w:pPr>
            <w:r>
              <w:t>г. Новотроицк, ул. Губина, д. 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1077,10</w:t>
            </w:r>
          </w:p>
        </w:tc>
        <w:tc>
          <w:tcPr>
            <w:tcW w:w="1871" w:type="dxa"/>
          </w:tcPr>
          <w:p w:rsidR="00577AB5" w:rsidRDefault="00577AB5">
            <w:pPr>
              <w:pStyle w:val="ConsPlusNormal"/>
              <w:jc w:val="center"/>
            </w:pPr>
            <w:r>
              <w:t>66526,84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66526,84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175.</w:t>
            </w:r>
          </w:p>
        </w:tc>
        <w:tc>
          <w:tcPr>
            <w:tcW w:w="2835" w:type="dxa"/>
          </w:tcPr>
          <w:p w:rsidR="00577AB5" w:rsidRDefault="00577AB5">
            <w:pPr>
              <w:pStyle w:val="ConsPlusNormal"/>
            </w:pPr>
            <w:r>
              <w:t>г. Новотроицк, ул. Железнодорожная, д. 11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50416,69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50416,69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176.</w:t>
            </w:r>
          </w:p>
        </w:tc>
        <w:tc>
          <w:tcPr>
            <w:tcW w:w="2835" w:type="dxa"/>
          </w:tcPr>
          <w:p w:rsidR="00577AB5" w:rsidRDefault="00577AB5">
            <w:pPr>
              <w:pStyle w:val="ConsPlusNormal"/>
            </w:pPr>
            <w:r>
              <w:t>г. Новотроицк, ул. Железнодорожная, д. 11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42130,78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42130,78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177.</w:t>
            </w:r>
          </w:p>
        </w:tc>
        <w:tc>
          <w:tcPr>
            <w:tcW w:w="2835" w:type="dxa"/>
          </w:tcPr>
          <w:p w:rsidR="00577AB5" w:rsidRDefault="00577AB5">
            <w:pPr>
              <w:pStyle w:val="ConsPlusNormal"/>
            </w:pPr>
            <w:r>
              <w:t>г. Новотроицк, ул. Железнодорожная, д. 11</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217218,73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217218,73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178.</w:t>
            </w:r>
          </w:p>
        </w:tc>
        <w:tc>
          <w:tcPr>
            <w:tcW w:w="2835" w:type="dxa"/>
          </w:tcPr>
          <w:p w:rsidR="00577AB5" w:rsidRDefault="00577AB5">
            <w:pPr>
              <w:pStyle w:val="ConsPlusNormal"/>
            </w:pPr>
            <w:r>
              <w:t>г. Новотроицк, ул. Железнодорожная, д. 13</w:t>
            </w:r>
          </w:p>
        </w:tc>
        <w:tc>
          <w:tcPr>
            <w:tcW w:w="1871" w:type="dxa"/>
          </w:tcPr>
          <w:p w:rsidR="00577AB5" w:rsidRDefault="00577AB5">
            <w:pPr>
              <w:pStyle w:val="ConsPlusNormal"/>
            </w:pPr>
            <w:r>
              <w:t xml:space="preserve">ремонт и (или) переустройство </w:t>
            </w:r>
            <w:r>
              <w:lastRenderedPageBreak/>
              <w:t>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50503,39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50503,39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179.</w:t>
            </w:r>
          </w:p>
        </w:tc>
        <w:tc>
          <w:tcPr>
            <w:tcW w:w="2835" w:type="dxa"/>
          </w:tcPr>
          <w:p w:rsidR="00577AB5" w:rsidRDefault="00577AB5">
            <w:pPr>
              <w:pStyle w:val="ConsPlusNormal"/>
            </w:pPr>
            <w:r>
              <w:t>г. Новотроицк, ул. Железнодорожная, д. 13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42198,77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42198,77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180.</w:t>
            </w:r>
          </w:p>
        </w:tc>
        <w:tc>
          <w:tcPr>
            <w:tcW w:w="2835" w:type="dxa"/>
          </w:tcPr>
          <w:p w:rsidR="00577AB5" w:rsidRDefault="00577AB5">
            <w:pPr>
              <w:pStyle w:val="ConsPlusNormal"/>
            </w:pPr>
            <w:r>
              <w:t>г. Новотроицк, ул. Железнодорожная, д. 13</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221707,20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221707,20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181.</w:t>
            </w:r>
          </w:p>
        </w:tc>
        <w:tc>
          <w:tcPr>
            <w:tcW w:w="2835" w:type="dxa"/>
          </w:tcPr>
          <w:p w:rsidR="00577AB5" w:rsidRDefault="00577AB5">
            <w:pPr>
              <w:pStyle w:val="ConsPlusNormal"/>
            </w:pPr>
            <w:r>
              <w:t>г. Новотроицк, ул. Железнодорожная, д. 15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50399,99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50399,99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182.</w:t>
            </w:r>
          </w:p>
        </w:tc>
        <w:tc>
          <w:tcPr>
            <w:tcW w:w="2835" w:type="dxa"/>
          </w:tcPr>
          <w:p w:rsidR="00577AB5" w:rsidRDefault="00577AB5">
            <w:pPr>
              <w:pStyle w:val="ConsPlusNormal"/>
            </w:pPr>
            <w:r>
              <w:t>г. Новотроицк, ул. Железнодорожная, д. 15</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42117,66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42117,66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183.</w:t>
            </w:r>
          </w:p>
        </w:tc>
        <w:tc>
          <w:tcPr>
            <w:tcW w:w="2835" w:type="dxa"/>
          </w:tcPr>
          <w:p w:rsidR="00577AB5" w:rsidRDefault="00577AB5">
            <w:pPr>
              <w:pStyle w:val="ConsPlusNormal"/>
            </w:pPr>
            <w:r>
              <w:t>г. Новотроицк, ул. Железнодорожная, д. 15</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216352,56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216352,56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184.</w:t>
            </w:r>
          </w:p>
        </w:tc>
        <w:tc>
          <w:tcPr>
            <w:tcW w:w="2835" w:type="dxa"/>
          </w:tcPr>
          <w:p w:rsidR="00577AB5" w:rsidRDefault="00577AB5">
            <w:pPr>
              <w:pStyle w:val="ConsPlusNormal"/>
            </w:pPr>
            <w:r>
              <w:t>г. Новотроицк, ул. Железнодорожная,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50495,81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50495,81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185.</w:t>
            </w:r>
          </w:p>
        </w:tc>
        <w:tc>
          <w:tcPr>
            <w:tcW w:w="2835" w:type="dxa"/>
          </w:tcPr>
          <w:p w:rsidR="00577AB5" w:rsidRDefault="00577AB5">
            <w:pPr>
              <w:pStyle w:val="ConsPlusNormal"/>
            </w:pPr>
            <w:r>
              <w:t>г. Новотроицк, ул. Железнодорожная, д. 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42192,79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42192,79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186.</w:t>
            </w:r>
          </w:p>
        </w:tc>
        <w:tc>
          <w:tcPr>
            <w:tcW w:w="2835" w:type="dxa"/>
          </w:tcPr>
          <w:p w:rsidR="00577AB5" w:rsidRDefault="00577AB5">
            <w:pPr>
              <w:pStyle w:val="ConsPlusNormal"/>
            </w:pPr>
            <w:r>
              <w:t>г. Новотроицк, ул. Железнодорожная, д. 3</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221313,50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221313,50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187.</w:t>
            </w:r>
          </w:p>
        </w:tc>
        <w:tc>
          <w:tcPr>
            <w:tcW w:w="2835" w:type="dxa"/>
          </w:tcPr>
          <w:p w:rsidR="00577AB5" w:rsidRDefault="00577AB5">
            <w:pPr>
              <w:pStyle w:val="ConsPlusNormal"/>
            </w:pPr>
            <w:r>
              <w:t>г. Новотроицк, ул. Железнодорожная,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50526,30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50526,30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188.</w:t>
            </w:r>
          </w:p>
        </w:tc>
        <w:tc>
          <w:tcPr>
            <w:tcW w:w="2835" w:type="dxa"/>
          </w:tcPr>
          <w:p w:rsidR="00577AB5" w:rsidRDefault="00577AB5">
            <w:pPr>
              <w:pStyle w:val="ConsPlusNormal"/>
            </w:pPr>
            <w:r>
              <w:t>г. Новотроицк, ул. Железнодорожная, д. 5</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42216,67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42216,67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189.</w:t>
            </w:r>
          </w:p>
        </w:tc>
        <w:tc>
          <w:tcPr>
            <w:tcW w:w="2835" w:type="dxa"/>
          </w:tcPr>
          <w:p w:rsidR="00577AB5" w:rsidRDefault="00577AB5">
            <w:pPr>
              <w:pStyle w:val="ConsPlusNormal"/>
            </w:pPr>
            <w:r>
              <w:t xml:space="preserve">г. Новотроицк, ул. </w:t>
            </w:r>
            <w:r>
              <w:lastRenderedPageBreak/>
              <w:t>Железнодорожная, д. 5</w:t>
            </w:r>
          </w:p>
        </w:tc>
        <w:tc>
          <w:tcPr>
            <w:tcW w:w="1871" w:type="dxa"/>
          </w:tcPr>
          <w:p w:rsidR="00577AB5" w:rsidRDefault="00577AB5">
            <w:pPr>
              <w:pStyle w:val="ConsPlusNormal"/>
            </w:pPr>
            <w:r>
              <w:lastRenderedPageBreak/>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222888,41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222888,41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190.</w:t>
            </w:r>
          </w:p>
        </w:tc>
        <w:tc>
          <w:tcPr>
            <w:tcW w:w="2835" w:type="dxa"/>
          </w:tcPr>
          <w:p w:rsidR="00577AB5" w:rsidRDefault="00577AB5">
            <w:pPr>
              <w:pStyle w:val="ConsPlusNormal"/>
            </w:pPr>
            <w:r>
              <w:t>г. Новотроицк, ул. Железнодорожная, д. 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50493,53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50493,53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191.</w:t>
            </w:r>
          </w:p>
        </w:tc>
        <w:tc>
          <w:tcPr>
            <w:tcW w:w="2835" w:type="dxa"/>
          </w:tcPr>
          <w:p w:rsidR="00577AB5" w:rsidRDefault="00577AB5">
            <w:pPr>
              <w:pStyle w:val="ConsPlusNormal"/>
            </w:pPr>
            <w:r>
              <w:t>г. Новотроицк, ул. Железнодорожная, д. 7</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42191,02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42191,02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192.</w:t>
            </w:r>
          </w:p>
        </w:tc>
        <w:tc>
          <w:tcPr>
            <w:tcW w:w="2835" w:type="dxa"/>
          </w:tcPr>
          <w:p w:rsidR="00577AB5" w:rsidRDefault="00577AB5">
            <w:pPr>
              <w:pStyle w:val="ConsPlusNormal"/>
            </w:pPr>
            <w:r>
              <w:t>г. Новотроицк, ул. Железнодорожная, д. 7</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221195,40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221195,40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193.</w:t>
            </w:r>
          </w:p>
        </w:tc>
        <w:tc>
          <w:tcPr>
            <w:tcW w:w="2835" w:type="dxa"/>
          </w:tcPr>
          <w:p w:rsidR="00577AB5" w:rsidRDefault="00577AB5">
            <w:pPr>
              <w:pStyle w:val="ConsPlusNormal"/>
            </w:pPr>
            <w:r>
              <w:t>г. Новотроицк, ул. Железнодорожная, д. 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94549,30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94549,30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194.</w:t>
            </w:r>
          </w:p>
        </w:tc>
        <w:tc>
          <w:tcPr>
            <w:tcW w:w="2835" w:type="dxa"/>
          </w:tcPr>
          <w:p w:rsidR="00577AB5" w:rsidRDefault="00577AB5">
            <w:pPr>
              <w:pStyle w:val="ConsPlusNormal"/>
            </w:pPr>
            <w:r>
              <w:t>г. Новотроицк, ул. Железнодорожная, д. 9</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42148,10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42148,10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195.</w:t>
            </w:r>
          </w:p>
        </w:tc>
        <w:tc>
          <w:tcPr>
            <w:tcW w:w="2835" w:type="dxa"/>
          </w:tcPr>
          <w:p w:rsidR="00577AB5" w:rsidRDefault="00577AB5">
            <w:pPr>
              <w:pStyle w:val="ConsPlusNormal"/>
            </w:pPr>
            <w:r>
              <w:t>г. Новотроицк, ул. Железнодорожная, д. 9</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178575,05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178575,05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196.</w:t>
            </w:r>
          </w:p>
        </w:tc>
        <w:tc>
          <w:tcPr>
            <w:tcW w:w="2835" w:type="dxa"/>
          </w:tcPr>
          <w:p w:rsidR="00577AB5" w:rsidRDefault="00577AB5">
            <w:pPr>
              <w:pStyle w:val="ConsPlusNormal"/>
            </w:pPr>
            <w:r>
              <w:t>г. Новотроицк, ул. Зеленая, д. 33</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38559,72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38559,72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197.</w:t>
            </w:r>
          </w:p>
        </w:tc>
        <w:tc>
          <w:tcPr>
            <w:tcW w:w="2835" w:type="dxa"/>
          </w:tcPr>
          <w:p w:rsidR="00577AB5" w:rsidRDefault="00577AB5">
            <w:pPr>
              <w:pStyle w:val="ConsPlusNormal"/>
            </w:pPr>
            <w:r>
              <w:t>г. Новотроицк, ул. Зеленая, д. 33</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38167,56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38167,56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198.</w:t>
            </w:r>
          </w:p>
        </w:tc>
        <w:tc>
          <w:tcPr>
            <w:tcW w:w="2835" w:type="dxa"/>
          </w:tcPr>
          <w:p w:rsidR="00577AB5" w:rsidRDefault="00577AB5">
            <w:pPr>
              <w:pStyle w:val="ConsPlusNormal"/>
            </w:pPr>
            <w:r>
              <w:t>г. Новотроицк, ул. Зеленая, д. 33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51353,69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51353,69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199.</w:t>
            </w:r>
          </w:p>
        </w:tc>
        <w:tc>
          <w:tcPr>
            <w:tcW w:w="2835" w:type="dxa"/>
          </w:tcPr>
          <w:p w:rsidR="00577AB5" w:rsidRDefault="00577AB5">
            <w:pPr>
              <w:pStyle w:val="ConsPlusNormal"/>
            </w:pPr>
            <w:r>
              <w:t>г. Новотроицк, ул. Зеленая, д. 33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1116,00</w:t>
            </w:r>
          </w:p>
        </w:tc>
        <w:tc>
          <w:tcPr>
            <w:tcW w:w="1871" w:type="dxa"/>
          </w:tcPr>
          <w:p w:rsidR="00577AB5" w:rsidRDefault="00577AB5">
            <w:pPr>
              <w:pStyle w:val="ConsPlusNormal"/>
              <w:jc w:val="center"/>
            </w:pPr>
            <w:r>
              <w:t>25387,80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25387,80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200.</w:t>
            </w:r>
          </w:p>
        </w:tc>
        <w:tc>
          <w:tcPr>
            <w:tcW w:w="2835" w:type="dxa"/>
          </w:tcPr>
          <w:p w:rsidR="00577AB5" w:rsidRDefault="00577AB5">
            <w:pPr>
              <w:pStyle w:val="ConsPlusNormal"/>
            </w:pPr>
            <w:r>
              <w:t xml:space="preserve">г. Новотроицк, ул. Зеленая, </w:t>
            </w:r>
            <w:r>
              <w:lastRenderedPageBreak/>
              <w:t>д. 73</w:t>
            </w:r>
          </w:p>
        </w:tc>
        <w:tc>
          <w:tcPr>
            <w:tcW w:w="1871" w:type="dxa"/>
          </w:tcPr>
          <w:p w:rsidR="00577AB5" w:rsidRDefault="00577AB5">
            <w:pPr>
              <w:pStyle w:val="ConsPlusNormal"/>
            </w:pPr>
            <w:r>
              <w:lastRenderedPageBreak/>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33804,07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33804,07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201.</w:t>
            </w:r>
          </w:p>
        </w:tc>
        <w:tc>
          <w:tcPr>
            <w:tcW w:w="2835" w:type="dxa"/>
          </w:tcPr>
          <w:p w:rsidR="00577AB5" w:rsidRDefault="00577AB5">
            <w:pPr>
              <w:pStyle w:val="ConsPlusNormal"/>
            </w:pPr>
            <w:r>
              <w:t>г. Новотроицк, ул. Зеленая, д. 73</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33252,60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33252,60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202.</w:t>
            </w:r>
          </w:p>
        </w:tc>
        <w:tc>
          <w:tcPr>
            <w:tcW w:w="2835" w:type="dxa"/>
          </w:tcPr>
          <w:p w:rsidR="00577AB5" w:rsidRDefault="00577AB5">
            <w:pPr>
              <w:pStyle w:val="ConsPlusNormal"/>
            </w:pPr>
            <w:r>
              <w:t>г. Новотроицк, ул. Зинина,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170566,68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170566,68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203.</w:t>
            </w:r>
          </w:p>
        </w:tc>
        <w:tc>
          <w:tcPr>
            <w:tcW w:w="2835" w:type="dxa"/>
          </w:tcPr>
          <w:p w:rsidR="00577AB5" w:rsidRDefault="00577AB5">
            <w:pPr>
              <w:pStyle w:val="ConsPlusNormal"/>
            </w:pPr>
            <w:r>
              <w:t>г. Новотроицк, ул. Зинина, д. 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81256,76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81256,76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204.</w:t>
            </w:r>
          </w:p>
        </w:tc>
        <w:tc>
          <w:tcPr>
            <w:tcW w:w="2835" w:type="dxa"/>
          </w:tcPr>
          <w:p w:rsidR="00577AB5" w:rsidRDefault="00577AB5">
            <w:pPr>
              <w:pStyle w:val="ConsPlusNormal"/>
            </w:pPr>
            <w:r>
              <w:t>г. Новотроицк, ул. Зинина,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127007,18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127007,18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205.</w:t>
            </w:r>
          </w:p>
        </w:tc>
        <w:tc>
          <w:tcPr>
            <w:tcW w:w="2835" w:type="dxa"/>
          </w:tcPr>
          <w:p w:rsidR="00577AB5" w:rsidRDefault="00577AB5">
            <w:pPr>
              <w:pStyle w:val="ConsPlusNormal"/>
            </w:pPr>
            <w:r>
              <w:t>г. Новотроицк, ул. Зинина, д. 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74012,47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74012,47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206.</w:t>
            </w:r>
          </w:p>
        </w:tc>
        <w:tc>
          <w:tcPr>
            <w:tcW w:w="2835" w:type="dxa"/>
          </w:tcPr>
          <w:p w:rsidR="00577AB5" w:rsidRDefault="00577AB5">
            <w:pPr>
              <w:pStyle w:val="ConsPlusNormal"/>
            </w:pPr>
            <w:r>
              <w:t>г. Новотроицк, ул. Марии Корецкой, д. 20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39662,58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39662,58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207.</w:t>
            </w:r>
          </w:p>
        </w:tc>
        <w:tc>
          <w:tcPr>
            <w:tcW w:w="2835" w:type="dxa"/>
          </w:tcPr>
          <w:p w:rsidR="00577AB5" w:rsidRDefault="00577AB5">
            <w:pPr>
              <w:pStyle w:val="ConsPlusNormal"/>
            </w:pPr>
            <w:r>
              <w:t>г. Новотроицк, ул. Мира, д. 7</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25500,94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25500,94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208.</w:t>
            </w:r>
          </w:p>
        </w:tc>
        <w:tc>
          <w:tcPr>
            <w:tcW w:w="2835" w:type="dxa"/>
          </w:tcPr>
          <w:p w:rsidR="00577AB5" w:rsidRDefault="00577AB5">
            <w:pPr>
              <w:pStyle w:val="ConsPlusNormal"/>
            </w:pPr>
            <w:r>
              <w:t>г. Новотроицк, ул. Мира, д. 7</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25010,74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25010,74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209.</w:t>
            </w:r>
          </w:p>
        </w:tc>
        <w:tc>
          <w:tcPr>
            <w:tcW w:w="2835" w:type="dxa"/>
          </w:tcPr>
          <w:p w:rsidR="00577AB5" w:rsidRDefault="00577AB5">
            <w:pPr>
              <w:pStyle w:val="ConsPlusNormal"/>
            </w:pPr>
            <w:r>
              <w:t>г. Новотроицк, ул. Мира, д. 7</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31405,30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31405,30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210.</w:t>
            </w:r>
          </w:p>
        </w:tc>
        <w:tc>
          <w:tcPr>
            <w:tcW w:w="2835" w:type="dxa"/>
          </w:tcPr>
          <w:p w:rsidR="00577AB5" w:rsidRDefault="00577AB5">
            <w:pPr>
              <w:pStyle w:val="ConsPlusNormal"/>
            </w:pPr>
            <w:r>
              <w:t>г. Новотроицк, ул. Мира, д. 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1600,40</w:t>
            </w:r>
          </w:p>
        </w:tc>
        <w:tc>
          <w:tcPr>
            <w:tcW w:w="1871" w:type="dxa"/>
          </w:tcPr>
          <w:p w:rsidR="00577AB5" w:rsidRDefault="00577AB5">
            <w:pPr>
              <w:pStyle w:val="ConsPlusNormal"/>
              <w:jc w:val="center"/>
            </w:pPr>
            <w:r>
              <w:t>45095,12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45095,12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211.</w:t>
            </w:r>
          </w:p>
        </w:tc>
        <w:tc>
          <w:tcPr>
            <w:tcW w:w="2835" w:type="dxa"/>
          </w:tcPr>
          <w:p w:rsidR="00577AB5" w:rsidRDefault="00577AB5">
            <w:pPr>
              <w:pStyle w:val="ConsPlusNormal"/>
            </w:pPr>
            <w:r>
              <w:t>г. Новотроицк, ул. Советская, д. 110</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35368,31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35368,31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212.</w:t>
            </w:r>
          </w:p>
        </w:tc>
        <w:tc>
          <w:tcPr>
            <w:tcW w:w="2835" w:type="dxa"/>
          </w:tcPr>
          <w:p w:rsidR="00577AB5" w:rsidRDefault="00577AB5">
            <w:pPr>
              <w:pStyle w:val="ConsPlusNormal"/>
            </w:pPr>
            <w:r>
              <w:t>г. Новотроицк, ул. Советская, д. 110</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34773,23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34773,23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213.</w:t>
            </w:r>
          </w:p>
        </w:tc>
        <w:tc>
          <w:tcPr>
            <w:tcW w:w="2835" w:type="dxa"/>
          </w:tcPr>
          <w:p w:rsidR="00577AB5" w:rsidRDefault="00577AB5">
            <w:pPr>
              <w:pStyle w:val="ConsPlusNormal"/>
            </w:pPr>
            <w:r>
              <w:t>г. Новотроицк, ул. Советская, д. 110</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34996,38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34996,38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214.</w:t>
            </w:r>
          </w:p>
        </w:tc>
        <w:tc>
          <w:tcPr>
            <w:tcW w:w="2835" w:type="dxa"/>
          </w:tcPr>
          <w:p w:rsidR="00577AB5" w:rsidRDefault="00577AB5">
            <w:pPr>
              <w:pStyle w:val="ConsPlusNormal"/>
            </w:pPr>
            <w:r>
              <w:t>г. Новотроицк, ул. Советская, д. 110</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34996,38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34996,38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215.</w:t>
            </w:r>
          </w:p>
        </w:tc>
        <w:tc>
          <w:tcPr>
            <w:tcW w:w="2835" w:type="dxa"/>
          </w:tcPr>
          <w:p w:rsidR="00577AB5" w:rsidRDefault="00577AB5">
            <w:pPr>
              <w:pStyle w:val="ConsPlusNormal"/>
            </w:pPr>
            <w:r>
              <w:t>г. Новотроицк, ул. Советская, д. 110</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45627,77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45627,77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216.</w:t>
            </w:r>
          </w:p>
        </w:tc>
        <w:tc>
          <w:tcPr>
            <w:tcW w:w="2835" w:type="dxa"/>
          </w:tcPr>
          <w:p w:rsidR="00577AB5" w:rsidRDefault="00577AB5">
            <w:pPr>
              <w:pStyle w:val="ConsPlusNormal"/>
            </w:pPr>
            <w:r>
              <w:t>г. Новотроицк, ул. Советская, д. 110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952,30</w:t>
            </w:r>
          </w:p>
        </w:tc>
        <w:tc>
          <w:tcPr>
            <w:tcW w:w="1871" w:type="dxa"/>
          </w:tcPr>
          <w:p w:rsidR="00577AB5" w:rsidRDefault="00577AB5">
            <w:pPr>
              <w:pStyle w:val="ConsPlusNormal"/>
              <w:jc w:val="center"/>
            </w:pPr>
            <w:r>
              <w:t>23597,65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23597,65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217.</w:t>
            </w:r>
          </w:p>
        </w:tc>
        <w:tc>
          <w:tcPr>
            <w:tcW w:w="2835" w:type="dxa"/>
          </w:tcPr>
          <w:p w:rsidR="00577AB5" w:rsidRDefault="00577AB5">
            <w:pPr>
              <w:pStyle w:val="ConsPlusNormal"/>
            </w:pPr>
            <w:r>
              <w:t>г. Новотроицк, ул. Советская, д. 116</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33749,29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33749,29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218.</w:t>
            </w:r>
          </w:p>
        </w:tc>
        <w:tc>
          <w:tcPr>
            <w:tcW w:w="2835" w:type="dxa"/>
          </w:tcPr>
          <w:p w:rsidR="00577AB5" w:rsidRDefault="00577AB5">
            <w:pPr>
              <w:pStyle w:val="ConsPlusNormal"/>
            </w:pPr>
            <w:r>
              <w:t>г. Новотроицк, ул. Советская, д. 116</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33898,06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33898,06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219.</w:t>
            </w:r>
          </w:p>
        </w:tc>
        <w:tc>
          <w:tcPr>
            <w:tcW w:w="2835" w:type="dxa"/>
          </w:tcPr>
          <w:p w:rsidR="00577AB5" w:rsidRDefault="00577AB5">
            <w:pPr>
              <w:pStyle w:val="ConsPlusNormal"/>
            </w:pPr>
            <w:r>
              <w:t>г. Новотроицк, ул. Советская, д. 116</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34269,99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34269,99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220.</w:t>
            </w:r>
          </w:p>
        </w:tc>
        <w:tc>
          <w:tcPr>
            <w:tcW w:w="2835" w:type="dxa"/>
          </w:tcPr>
          <w:p w:rsidR="00577AB5" w:rsidRDefault="00577AB5">
            <w:pPr>
              <w:pStyle w:val="ConsPlusNormal"/>
            </w:pPr>
            <w:r>
              <w:t>г. Новотроицк, ул. Советская, д. 116</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33898,06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33898,06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221.</w:t>
            </w:r>
          </w:p>
        </w:tc>
        <w:tc>
          <w:tcPr>
            <w:tcW w:w="2835" w:type="dxa"/>
          </w:tcPr>
          <w:p w:rsidR="00577AB5" w:rsidRDefault="00577AB5">
            <w:pPr>
              <w:pStyle w:val="ConsPlusNormal"/>
            </w:pPr>
            <w:r>
              <w:t>г. Новотроицк, ул. Советская, д. 116</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44001,61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44001,61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222.</w:t>
            </w:r>
          </w:p>
        </w:tc>
        <w:tc>
          <w:tcPr>
            <w:tcW w:w="2835" w:type="dxa"/>
          </w:tcPr>
          <w:p w:rsidR="00577AB5" w:rsidRDefault="00577AB5">
            <w:pPr>
              <w:pStyle w:val="ConsPlusNormal"/>
            </w:pPr>
            <w:r>
              <w:t>г. Новотроицк, ул. Советская, д. 116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1061,90</w:t>
            </w:r>
          </w:p>
        </w:tc>
        <w:tc>
          <w:tcPr>
            <w:tcW w:w="1871" w:type="dxa"/>
          </w:tcPr>
          <w:p w:rsidR="00577AB5" w:rsidRDefault="00577AB5">
            <w:pPr>
              <w:pStyle w:val="ConsPlusNormal"/>
              <w:jc w:val="center"/>
            </w:pPr>
            <w:r>
              <w:t>22882,03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22882,03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223.</w:t>
            </w:r>
          </w:p>
        </w:tc>
        <w:tc>
          <w:tcPr>
            <w:tcW w:w="2835" w:type="dxa"/>
          </w:tcPr>
          <w:p w:rsidR="00577AB5" w:rsidRDefault="00577AB5">
            <w:pPr>
              <w:pStyle w:val="ConsPlusNormal"/>
            </w:pPr>
            <w:r>
              <w:t xml:space="preserve">г. Новотроицк, ул. </w:t>
            </w:r>
            <w:r>
              <w:lastRenderedPageBreak/>
              <w:t>Советская, д. 118</w:t>
            </w:r>
          </w:p>
        </w:tc>
        <w:tc>
          <w:tcPr>
            <w:tcW w:w="1871" w:type="dxa"/>
          </w:tcPr>
          <w:p w:rsidR="00577AB5" w:rsidRDefault="00577AB5">
            <w:pPr>
              <w:pStyle w:val="ConsPlusNormal"/>
            </w:pPr>
            <w:r>
              <w:lastRenderedPageBreak/>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34208,52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34208,52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224.</w:t>
            </w:r>
          </w:p>
        </w:tc>
        <w:tc>
          <w:tcPr>
            <w:tcW w:w="2835" w:type="dxa"/>
          </w:tcPr>
          <w:p w:rsidR="00577AB5" w:rsidRDefault="00577AB5">
            <w:pPr>
              <w:pStyle w:val="ConsPlusNormal"/>
            </w:pPr>
            <w:r>
              <w:t>г. Новотроицк, ул. Советская, д. 118</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33687,83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33687,83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225.</w:t>
            </w:r>
          </w:p>
        </w:tc>
        <w:tc>
          <w:tcPr>
            <w:tcW w:w="2835" w:type="dxa"/>
          </w:tcPr>
          <w:p w:rsidR="00577AB5" w:rsidRDefault="00577AB5">
            <w:pPr>
              <w:pStyle w:val="ConsPlusNormal"/>
            </w:pPr>
            <w:r>
              <w:t>г. Новотроицк, ул. Советская, д. 118</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33836,60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33836,60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226.</w:t>
            </w:r>
          </w:p>
        </w:tc>
        <w:tc>
          <w:tcPr>
            <w:tcW w:w="2835" w:type="dxa"/>
          </w:tcPr>
          <w:p w:rsidR="00577AB5" w:rsidRDefault="00577AB5">
            <w:pPr>
              <w:pStyle w:val="ConsPlusNormal"/>
            </w:pPr>
            <w:r>
              <w:t>г. Новотроицк, ул. Советская, д. 118</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33836,60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33836,60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227.</w:t>
            </w:r>
          </w:p>
        </w:tc>
        <w:tc>
          <w:tcPr>
            <w:tcW w:w="2835" w:type="dxa"/>
          </w:tcPr>
          <w:p w:rsidR="00577AB5" w:rsidRDefault="00577AB5">
            <w:pPr>
              <w:pStyle w:val="ConsPlusNormal"/>
            </w:pPr>
            <w:r>
              <w:t>г. Новотроицк, ул. Советская, д. 118</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43896,36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43896,36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228.</w:t>
            </w:r>
          </w:p>
        </w:tc>
        <w:tc>
          <w:tcPr>
            <w:tcW w:w="2835" w:type="dxa"/>
          </w:tcPr>
          <w:p w:rsidR="00577AB5" w:rsidRDefault="00577AB5">
            <w:pPr>
              <w:pStyle w:val="ConsPlusNormal"/>
            </w:pPr>
            <w:r>
              <w:t>г. Новотроицк, ул. Советская, д. 118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22835,68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22835,68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229.</w:t>
            </w:r>
          </w:p>
        </w:tc>
        <w:tc>
          <w:tcPr>
            <w:tcW w:w="2835" w:type="dxa"/>
          </w:tcPr>
          <w:p w:rsidR="00577AB5" w:rsidRDefault="00577AB5">
            <w:pPr>
              <w:pStyle w:val="ConsPlusNormal"/>
            </w:pPr>
            <w:r>
              <w:t>г. Новотроицк, ул. Советская, д. 128</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33755,42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33755,42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230.</w:t>
            </w:r>
          </w:p>
        </w:tc>
        <w:tc>
          <w:tcPr>
            <w:tcW w:w="2835" w:type="dxa"/>
          </w:tcPr>
          <w:p w:rsidR="00577AB5" w:rsidRDefault="00577AB5">
            <w:pPr>
              <w:pStyle w:val="ConsPlusNormal"/>
            </w:pPr>
            <w:r>
              <w:t>г. Новотроицк, ул. Советская, д. 128</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33259,52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33259,52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231.</w:t>
            </w:r>
          </w:p>
        </w:tc>
        <w:tc>
          <w:tcPr>
            <w:tcW w:w="2835" w:type="dxa"/>
          </w:tcPr>
          <w:p w:rsidR="00577AB5" w:rsidRDefault="00577AB5">
            <w:pPr>
              <w:pStyle w:val="ConsPlusNormal"/>
            </w:pPr>
            <w:r>
              <w:t>г. Новотроицк, ул. Советская, д. 128</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43481,76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43481,76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232.</w:t>
            </w:r>
          </w:p>
        </w:tc>
        <w:tc>
          <w:tcPr>
            <w:tcW w:w="2835" w:type="dxa"/>
          </w:tcPr>
          <w:p w:rsidR="00577AB5" w:rsidRDefault="00577AB5">
            <w:pPr>
              <w:pStyle w:val="ConsPlusNormal"/>
            </w:pPr>
            <w:r>
              <w:t>г. Новотроицк, ул. Советская, д. 128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681,00</w:t>
            </w:r>
          </w:p>
        </w:tc>
        <w:tc>
          <w:tcPr>
            <w:tcW w:w="1871" w:type="dxa"/>
          </w:tcPr>
          <w:p w:rsidR="00577AB5" w:rsidRDefault="00577AB5">
            <w:pPr>
              <w:pStyle w:val="ConsPlusNormal"/>
              <w:jc w:val="center"/>
            </w:pPr>
            <w:r>
              <w:t>22027,01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22027,01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233.</w:t>
            </w:r>
          </w:p>
        </w:tc>
        <w:tc>
          <w:tcPr>
            <w:tcW w:w="2835" w:type="dxa"/>
          </w:tcPr>
          <w:p w:rsidR="00577AB5" w:rsidRDefault="00577AB5">
            <w:pPr>
              <w:pStyle w:val="ConsPlusNormal"/>
            </w:pPr>
            <w:r>
              <w:t>г. Новотроицк, ул. Советская, д. 17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99662,21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99662,21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234.</w:t>
            </w:r>
          </w:p>
        </w:tc>
        <w:tc>
          <w:tcPr>
            <w:tcW w:w="2835" w:type="dxa"/>
          </w:tcPr>
          <w:p w:rsidR="00577AB5" w:rsidRDefault="00577AB5">
            <w:pPr>
              <w:pStyle w:val="ConsPlusNormal"/>
            </w:pPr>
            <w:r>
              <w:t xml:space="preserve">г. Новотроицк, ул. </w:t>
            </w:r>
            <w:r>
              <w:lastRenderedPageBreak/>
              <w:t>Советская, д. 40</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63166,06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63166,06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235.</w:t>
            </w:r>
          </w:p>
        </w:tc>
        <w:tc>
          <w:tcPr>
            <w:tcW w:w="2835" w:type="dxa"/>
          </w:tcPr>
          <w:p w:rsidR="00577AB5" w:rsidRDefault="00577AB5">
            <w:pPr>
              <w:pStyle w:val="ConsPlusNormal"/>
            </w:pPr>
            <w:r>
              <w:t>г. Новотроицк, ул. Советская, д. 40</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52130,17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52130,17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236.</w:t>
            </w:r>
          </w:p>
        </w:tc>
        <w:tc>
          <w:tcPr>
            <w:tcW w:w="2835" w:type="dxa"/>
          </w:tcPr>
          <w:p w:rsidR="00577AB5" w:rsidRDefault="00577AB5">
            <w:pPr>
              <w:pStyle w:val="ConsPlusNormal"/>
            </w:pPr>
            <w:r>
              <w:t>г. Новотроицк, ул. Советская, д. 40</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250657,33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250657,33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237.</w:t>
            </w:r>
          </w:p>
        </w:tc>
        <w:tc>
          <w:tcPr>
            <w:tcW w:w="2835" w:type="dxa"/>
          </w:tcPr>
          <w:p w:rsidR="00577AB5" w:rsidRDefault="00577AB5">
            <w:pPr>
              <w:pStyle w:val="ConsPlusNormal"/>
            </w:pPr>
            <w:r>
              <w:t>г. Новотроицк, ул. Советская, д. 42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62701,39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62701,39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238.</w:t>
            </w:r>
          </w:p>
        </w:tc>
        <w:tc>
          <w:tcPr>
            <w:tcW w:w="2835" w:type="dxa"/>
          </w:tcPr>
          <w:p w:rsidR="00577AB5" w:rsidRDefault="00577AB5">
            <w:pPr>
              <w:pStyle w:val="ConsPlusNormal"/>
            </w:pPr>
            <w:r>
              <w:t>г. Новотроицк, ул. Советская, д. 42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51765,83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51765,83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239.</w:t>
            </w:r>
          </w:p>
        </w:tc>
        <w:tc>
          <w:tcPr>
            <w:tcW w:w="2835" w:type="dxa"/>
          </w:tcPr>
          <w:p w:rsidR="00577AB5" w:rsidRDefault="00577AB5">
            <w:pPr>
              <w:pStyle w:val="ConsPlusNormal"/>
            </w:pPr>
            <w:r>
              <w:t>г. Новотроицк, ул. Советская, д. 42</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243783,98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243783,98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240.</w:t>
            </w:r>
          </w:p>
        </w:tc>
        <w:tc>
          <w:tcPr>
            <w:tcW w:w="2835" w:type="dxa"/>
          </w:tcPr>
          <w:p w:rsidR="00577AB5" w:rsidRDefault="00577AB5">
            <w:pPr>
              <w:pStyle w:val="ConsPlusNormal"/>
            </w:pPr>
            <w:r>
              <w:t>г. Новотроицк, ул. Советская, д. 44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80379,42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80379,42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241.</w:t>
            </w:r>
          </w:p>
        </w:tc>
        <w:tc>
          <w:tcPr>
            <w:tcW w:w="2835" w:type="dxa"/>
          </w:tcPr>
          <w:p w:rsidR="00577AB5" w:rsidRDefault="00577AB5">
            <w:pPr>
              <w:pStyle w:val="ConsPlusNormal"/>
            </w:pPr>
            <w:r>
              <w:t>г. Новотроицк, ул. Советская, д. 44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65630,96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65630,96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242.</w:t>
            </w:r>
          </w:p>
        </w:tc>
        <w:tc>
          <w:tcPr>
            <w:tcW w:w="2835" w:type="dxa"/>
          </w:tcPr>
          <w:p w:rsidR="00577AB5" w:rsidRDefault="00577AB5">
            <w:pPr>
              <w:pStyle w:val="ConsPlusNormal"/>
            </w:pPr>
            <w:r>
              <w:t>г. Новотроицк, ул. Советская, д. 44</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345106,67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345106,67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243.</w:t>
            </w:r>
          </w:p>
        </w:tc>
        <w:tc>
          <w:tcPr>
            <w:tcW w:w="2835" w:type="dxa"/>
          </w:tcPr>
          <w:p w:rsidR="00577AB5" w:rsidRDefault="00577AB5">
            <w:pPr>
              <w:pStyle w:val="ConsPlusNormal"/>
            </w:pPr>
            <w:r>
              <w:t>г. Новотроицк, ул. Советская, д. 45</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67637,60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67637,60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244.</w:t>
            </w:r>
          </w:p>
        </w:tc>
        <w:tc>
          <w:tcPr>
            <w:tcW w:w="2835" w:type="dxa"/>
          </w:tcPr>
          <w:p w:rsidR="00577AB5" w:rsidRDefault="00577AB5">
            <w:pPr>
              <w:pStyle w:val="ConsPlusNormal"/>
            </w:pPr>
            <w:r>
              <w:t>г. Новотроицк, ул. Советская, д. 46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80316,10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80316,10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245.</w:t>
            </w:r>
          </w:p>
        </w:tc>
        <w:tc>
          <w:tcPr>
            <w:tcW w:w="2835" w:type="dxa"/>
          </w:tcPr>
          <w:p w:rsidR="00577AB5" w:rsidRDefault="00577AB5">
            <w:pPr>
              <w:pStyle w:val="ConsPlusNormal"/>
            </w:pPr>
            <w:r>
              <w:t>г. Новотроицк, ул. Советская, д. 46</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65581,20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65581,20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246.</w:t>
            </w:r>
          </w:p>
        </w:tc>
        <w:tc>
          <w:tcPr>
            <w:tcW w:w="2835" w:type="dxa"/>
          </w:tcPr>
          <w:p w:rsidR="00577AB5" w:rsidRDefault="00577AB5">
            <w:pPr>
              <w:pStyle w:val="ConsPlusNormal"/>
            </w:pPr>
            <w:r>
              <w:t>г. Новотроицк, ул. Советская, д. 46</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343868,75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343868,75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247.</w:t>
            </w:r>
          </w:p>
        </w:tc>
        <w:tc>
          <w:tcPr>
            <w:tcW w:w="2835" w:type="dxa"/>
          </w:tcPr>
          <w:p w:rsidR="00577AB5" w:rsidRDefault="00577AB5">
            <w:pPr>
              <w:pStyle w:val="ConsPlusNormal"/>
            </w:pPr>
            <w:r>
              <w:t>г. Новотроицк, ул. Советская, д. 47</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65110,70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65110,70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248.</w:t>
            </w:r>
          </w:p>
        </w:tc>
        <w:tc>
          <w:tcPr>
            <w:tcW w:w="2835" w:type="dxa"/>
          </w:tcPr>
          <w:p w:rsidR="00577AB5" w:rsidRDefault="00577AB5">
            <w:pPr>
              <w:pStyle w:val="ConsPlusNormal"/>
            </w:pPr>
            <w:r>
              <w:t>г. Новотроицк, ул. Советская, д. 48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117458,98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117458,98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249.</w:t>
            </w:r>
          </w:p>
        </w:tc>
        <w:tc>
          <w:tcPr>
            <w:tcW w:w="2835" w:type="dxa"/>
          </w:tcPr>
          <w:p w:rsidR="00577AB5" w:rsidRDefault="00577AB5">
            <w:pPr>
              <w:pStyle w:val="ConsPlusNormal"/>
            </w:pPr>
            <w:r>
              <w:t>г. Новотроицк, ул. Советская, д. 48</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52830,98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52830,98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250.</w:t>
            </w:r>
          </w:p>
        </w:tc>
        <w:tc>
          <w:tcPr>
            <w:tcW w:w="2835" w:type="dxa"/>
          </w:tcPr>
          <w:p w:rsidR="00577AB5" w:rsidRDefault="00577AB5">
            <w:pPr>
              <w:pStyle w:val="ConsPlusNormal"/>
            </w:pPr>
            <w:r>
              <w:t>г. Новотроицк, ул. Советская, д. 48</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215796,96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215796,96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251.</w:t>
            </w:r>
          </w:p>
        </w:tc>
        <w:tc>
          <w:tcPr>
            <w:tcW w:w="2835" w:type="dxa"/>
          </w:tcPr>
          <w:p w:rsidR="00577AB5" w:rsidRDefault="00577AB5">
            <w:pPr>
              <w:pStyle w:val="ConsPlusNormal"/>
            </w:pPr>
            <w:r>
              <w:t>г. Новотроицк, ул. Советская, д. 66</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98081,33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98081,33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252.</w:t>
            </w:r>
          </w:p>
        </w:tc>
        <w:tc>
          <w:tcPr>
            <w:tcW w:w="2835" w:type="dxa"/>
          </w:tcPr>
          <w:p w:rsidR="00577AB5" w:rsidRDefault="00577AB5">
            <w:pPr>
              <w:pStyle w:val="ConsPlusNormal"/>
            </w:pPr>
            <w:r>
              <w:t>г. Новотроицк, ул. Советская, д. 52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66163,12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66163,12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253.</w:t>
            </w:r>
          </w:p>
        </w:tc>
        <w:tc>
          <w:tcPr>
            <w:tcW w:w="2835" w:type="dxa"/>
          </w:tcPr>
          <w:p w:rsidR="00577AB5" w:rsidRDefault="00577AB5">
            <w:pPr>
              <w:pStyle w:val="ConsPlusNormal"/>
            </w:pPr>
            <w:r>
              <w:t>г. Новотроицк, ул. Советская, д. 52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54480,85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54480,85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254.</w:t>
            </w:r>
          </w:p>
        </w:tc>
        <w:tc>
          <w:tcPr>
            <w:tcW w:w="2835" w:type="dxa"/>
          </w:tcPr>
          <w:p w:rsidR="00577AB5" w:rsidRDefault="00577AB5">
            <w:pPr>
              <w:pStyle w:val="ConsPlusNormal"/>
            </w:pPr>
            <w:r>
              <w:t>г. Новотроицк, ул. Советская, д. 52</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294990,90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294990,90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255.</w:t>
            </w:r>
          </w:p>
        </w:tc>
        <w:tc>
          <w:tcPr>
            <w:tcW w:w="2835" w:type="dxa"/>
          </w:tcPr>
          <w:p w:rsidR="00577AB5" w:rsidRDefault="00577AB5">
            <w:pPr>
              <w:pStyle w:val="ConsPlusNormal"/>
            </w:pPr>
            <w:r>
              <w:t>г. Новотроицк, ул. Советская, д. 57</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37218,01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37218,01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256.</w:t>
            </w:r>
          </w:p>
        </w:tc>
        <w:tc>
          <w:tcPr>
            <w:tcW w:w="2835" w:type="dxa"/>
          </w:tcPr>
          <w:p w:rsidR="00577AB5" w:rsidRDefault="00577AB5">
            <w:pPr>
              <w:pStyle w:val="ConsPlusNormal"/>
            </w:pPr>
            <w:r>
              <w:t xml:space="preserve">г. Новотроицк, ул. </w:t>
            </w:r>
            <w:r>
              <w:lastRenderedPageBreak/>
              <w:t>Советская, д. 57</w:t>
            </w:r>
          </w:p>
        </w:tc>
        <w:tc>
          <w:tcPr>
            <w:tcW w:w="1871" w:type="dxa"/>
          </w:tcPr>
          <w:p w:rsidR="00577AB5" w:rsidRDefault="00577AB5">
            <w:pPr>
              <w:pStyle w:val="ConsPlusNormal"/>
            </w:pPr>
            <w:r>
              <w:lastRenderedPageBreak/>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49215,19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49215,19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257.</w:t>
            </w:r>
          </w:p>
        </w:tc>
        <w:tc>
          <w:tcPr>
            <w:tcW w:w="2835" w:type="dxa"/>
          </w:tcPr>
          <w:p w:rsidR="00577AB5" w:rsidRDefault="00577AB5">
            <w:pPr>
              <w:pStyle w:val="ConsPlusNormal"/>
            </w:pPr>
            <w:r>
              <w:t>г. Новотроицк, ул. Советская, д. 57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168466,44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168466,44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258.</w:t>
            </w:r>
          </w:p>
        </w:tc>
        <w:tc>
          <w:tcPr>
            <w:tcW w:w="2835" w:type="dxa"/>
          </w:tcPr>
          <w:p w:rsidR="00577AB5" w:rsidRDefault="00577AB5">
            <w:pPr>
              <w:pStyle w:val="ConsPlusNormal"/>
            </w:pPr>
            <w:r>
              <w:t>г. Новотроицк, ул. Советская, д. 57</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80907,53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80907,53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259.</w:t>
            </w:r>
          </w:p>
        </w:tc>
        <w:tc>
          <w:tcPr>
            <w:tcW w:w="2835" w:type="dxa"/>
          </w:tcPr>
          <w:p w:rsidR="00577AB5" w:rsidRDefault="00577AB5">
            <w:pPr>
              <w:pStyle w:val="ConsPlusNormal"/>
            </w:pPr>
            <w:r>
              <w:t>г. Новотроицк, ул. Советская, д. 71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157703,04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157703,04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260.</w:t>
            </w:r>
          </w:p>
        </w:tc>
        <w:tc>
          <w:tcPr>
            <w:tcW w:w="2835" w:type="dxa"/>
          </w:tcPr>
          <w:p w:rsidR="00577AB5" w:rsidRDefault="00577AB5">
            <w:pPr>
              <w:pStyle w:val="ConsPlusNormal"/>
            </w:pPr>
            <w:r>
              <w:t>г. Новотроицк, ул. Советская, д. 71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79117,50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79117,50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261.</w:t>
            </w:r>
          </w:p>
        </w:tc>
        <w:tc>
          <w:tcPr>
            <w:tcW w:w="2835" w:type="dxa"/>
          </w:tcPr>
          <w:p w:rsidR="00577AB5" w:rsidRDefault="00577AB5">
            <w:pPr>
              <w:pStyle w:val="ConsPlusNormal"/>
            </w:pPr>
            <w:r>
              <w:t>г. Новотроицк, ул. Советская, д. 76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126972,59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126972,59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262.</w:t>
            </w:r>
          </w:p>
        </w:tc>
        <w:tc>
          <w:tcPr>
            <w:tcW w:w="2835" w:type="dxa"/>
          </w:tcPr>
          <w:p w:rsidR="00577AB5" w:rsidRDefault="00577AB5">
            <w:pPr>
              <w:pStyle w:val="ConsPlusNormal"/>
            </w:pPr>
            <w:r>
              <w:t>г. Новотроицк, ул. Советская, д. 76</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72609,98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72609,98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263.</w:t>
            </w:r>
          </w:p>
        </w:tc>
        <w:tc>
          <w:tcPr>
            <w:tcW w:w="2835" w:type="dxa"/>
          </w:tcPr>
          <w:p w:rsidR="00577AB5" w:rsidRDefault="00577AB5">
            <w:pPr>
              <w:pStyle w:val="ConsPlusNormal"/>
            </w:pPr>
            <w:r>
              <w:t>г. Новотроицк, ул. Советская, д. 78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119325,23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119325,23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264.</w:t>
            </w:r>
          </w:p>
        </w:tc>
        <w:tc>
          <w:tcPr>
            <w:tcW w:w="2835" w:type="dxa"/>
          </w:tcPr>
          <w:p w:rsidR="00577AB5" w:rsidRDefault="00577AB5">
            <w:pPr>
              <w:pStyle w:val="ConsPlusNormal"/>
            </w:pPr>
            <w:r>
              <w:t>г. Новотроицк, ул. Советская, д. 78</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72734,93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72734,93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265.</w:t>
            </w:r>
          </w:p>
        </w:tc>
        <w:tc>
          <w:tcPr>
            <w:tcW w:w="2835" w:type="dxa"/>
          </w:tcPr>
          <w:p w:rsidR="00577AB5" w:rsidRDefault="00577AB5">
            <w:pPr>
              <w:pStyle w:val="ConsPlusNormal"/>
            </w:pPr>
            <w:r>
              <w:t>г. Новотроицк, ул. Советская, д. 96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34954,23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34954,23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266.</w:t>
            </w:r>
          </w:p>
        </w:tc>
        <w:tc>
          <w:tcPr>
            <w:tcW w:w="2835" w:type="dxa"/>
          </w:tcPr>
          <w:p w:rsidR="00577AB5" w:rsidRDefault="00577AB5">
            <w:pPr>
              <w:pStyle w:val="ConsPlusNormal"/>
            </w:pPr>
            <w:r>
              <w:t>г. Новотроицк, ул. Уральская, д. 2а</w:t>
            </w:r>
          </w:p>
        </w:tc>
        <w:tc>
          <w:tcPr>
            <w:tcW w:w="1871" w:type="dxa"/>
          </w:tcPr>
          <w:p w:rsidR="00577AB5" w:rsidRDefault="00577AB5">
            <w:pPr>
              <w:pStyle w:val="ConsPlusNormal"/>
            </w:pPr>
            <w:r>
              <w:t xml:space="preserve">ремонт и (или) переустройство </w:t>
            </w:r>
            <w:r>
              <w:lastRenderedPageBreak/>
              <w:t>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21977,44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21977,44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267.</w:t>
            </w:r>
          </w:p>
        </w:tc>
        <w:tc>
          <w:tcPr>
            <w:tcW w:w="2835" w:type="dxa"/>
          </w:tcPr>
          <w:p w:rsidR="00577AB5" w:rsidRDefault="00577AB5">
            <w:pPr>
              <w:pStyle w:val="ConsPlusNormal"/>
            </w:pPr>
            <w:r>
              <w:t>г. Новотроицк, ул. Уральская, д. 4</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33610,44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33610,44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268.</w:t>
            </w:r>
          </w:p>
        </w:tc>
        <w:tc>
          <w:tcPr>
            <w:tcW w:w="2835" w:type="dxa"/>
          </w:tcPr>
          <w:p w:rsidR="00577AB5" w:rsidRDefault="00577AB5">
            <w:pPr>
              <w:pStyle w:val="ConsPlusNormal"/>
            </w:pPr>
            <w:r>
              <w:t>г. Новотроицк, ул. Уральская, д. 4</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33833,60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33833,60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12. Муниципальное образование город Оренбург</w:t>
            </w:r>
          </w:p>
        </w:tc>
      </w:tr>
      <w:tr w:rsidR="00577AB5">
        <w:tc>
          <w:tcPr>
            <w:tcW w:w="3742" w:type="dxa"/>
            <w:gridSpan w:val="2"/>
          </w:tcPr>
          <w:p w:rsidR="00577AB5" w:rsidRDefault="00577AB5">
            <w:pPr>
              <w:pStyle w:val="ConsPlusNormal"/>
            </w:pPr>
            <w:r>
              <w:t>Итого по муниципальному образованию город Оренбург</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30526312,50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30526312,50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269.</w:t>
            </w:r>
          </w:p>
        </w:tc>
        <w:tc>
          <w:tcPr>
            <w:tcW w:w="2835" w:type="dxa"/>
          </w:tcPr>
          <w:p w:rsidR="00577AB5" w:rsidRDefault="00577AB5">
            <w:pPr>
              <w:pStyle w:val="ConsPlusNormal"/>
            </w:pPr>
            <w:r>
              <w:t>г. Оренбург, мкр. 70 лет ВЛКСМ, д. 19</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69300,11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69300,11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270.</w:t>
            </w:r>
          </w:p>
        </w:tc>
        <w:tc>
          <w:tcPr>
            <w:tcW w:w="2835" w:type="dxa"/>
          </w:tcPr>
          <w:p w:rsidR="00577AB5" w:rsidRDefault="00577AB5">
            <w:pPr>
              <w:pStyle w:val="ConsPlusNormal"/>
            </w:pPr>
            <w:r>
              <w:t>г. Оренбург, мкр. 70 лет ВЛКСМ, д. 20</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71600,96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71600,96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271.</w:t>
            </w:r>
          </w:p>
        </w:tc>
        <w:tc>
          <w:tcPr>
            <w:tcW w:w="2835" w:type="dxa"/>
          </w:tcPr>
          <w:p w:rsidR="00577AB5" w:rsidRDefault="00577AB5">
            <w:pPr>
              <w:pStyle w:val="ConsPlusNormal"/>
            </w:pPr>
            <w:r>
              <w:t>г. Оренбург, мкр. пос. Ростоши, ул. Садовое кольцо, д. 132</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91782,58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91782,58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272.</w:t>
            </w:r>
          </w:p>
        </w:tc>
        <w:tc>
          <w:tcPr>
            <w:tcW w:w="2835" w:type="dxa"/>
          </w:tcPr>
          <w:p w:rsidR="00577AB5" w:rsidRDefault="00577AB5">
            <w:pPr>
              <w:pStyle w:val="ConsPlusNormal"/>
            </w:pPr>
            <w:r>
              <w:t>г. Оренбург, мкр. пос. Ростоши, ул. Садовое кольцо, д. 132</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92565,04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92565,04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273.</w:t>
            </w:r>
          </w:p>
        </w:tc>
        <w:tc>
          <w:tcPr>
            <w:tcW w:w="2835" w:type="dxa"/>
          </w:tcPr>
          <w:p w:rsidR="00577AB5" w:rsidRDefault="00577AB5">
            <w:pPr>
              <w:pStyle w:val="ConsPlusNormal"/>
            </w:pPr>
            <w:r>
              <w:t>г. Оренбург, мкр. Стройгородок, д. 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49588,62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49588,62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274.</w:t>
            </w:r>
          </w:p>
        </w:tc>
        <w:tc>
          <w:tcPr>
            <w:tcW w:w="2835" w:type="dxa"/>
          </w:tcPr>
          <w:p w:rsidR="00577AB5" w:rsidRDefault="00577AB5">
            <w:pPr>
              <w:pStyle w:val="ConsPlusNormal"/>
            </w:pPr>
            <w:r>
              <w:t>г. Оренбург, мкр. Стройгородок,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211,10</w:t>
            </w:r>
          </w:p>
        </w:tc>
        <w:tc>
          <w:tcPr>
            <w:tcW w:w="1871" w:type="dxa"/>
          </w:tcPr>
          <w:p w:rsidR="00577AB5" w:rsidRDefault="00577AB5">
            <w:pPr>
              <w:pStyle w:val="ConsPlusNormal"/>
              <w:jc w:val="center"/>
            </w:pPr>
            <w:r>
              <w:t>70406,75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70406,75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275.</w:t>
            </w:r>
          </w:p>
        </w:tc>
        <w:tc>
          <w:tcPr>
            <w:tcW w:w="2835" w:type="dxa"/>
          </w:tcPr>
          <w:p w:rsidR="00577AB5" w:rsidRDefault="00577AB5">
            <w:pPr>
              <w:pStyle w:val="ConsPlusNormal"/>
            </w:pPr>
            <w:r>
              <w:t>г. Оренбург, мкр. Стройгородок, д. 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49570,31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49570,31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276.</w:t>
            </w:r>
          </w:p>
        </w:tc>
        <w:tc>
          <w:tcPr>
            <w:tcW w:w="2835" w:type="dxa"/>
          </w:tcPr>
          <w:p w:rsidR="00577AB5" w:rsidRDefault="00577AB5">
            <w:pPr>
              <w:pStyle w:val="ConsPlusNormal"/>
            </w:pPr>
            <w:r>
              <w:t>г. Оренбург, пер. Дальний, д. 29/1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500,44</w:t>
            </w:r>
          </w:p>
        </w:tc>
        <w:tc>
          <w:tcPr>
            <w:tcW w:w="1871" w:type="dxa"/>
          </w:tcPr>
          <w:p w:rsidR="00577AB5" w:rsidRDefault="00577AB5">
            <w:pPr>
              <w:pStyle w:val="ConsPlusNormal"/>
              <w:jc w:val="center"/>
            </w:pPr>
            <w:r>
              <w:t>68748,78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68748,78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277.</w:t>
            </w:r>
          </w:p>
        </w:tc>
        <w:tc>
          <w:tcPr>
            <w:tcW w:w="2835" w:type="dxa"/>
          </w:tcPr>
          <w:p w:rsidR="00577AB5" w:rsidRDefault="00577AB5">
            <w:pPr>
              <w:pStyle w:val="ConsPlusNormal"/>
            </w:pPr>
            <w:r>
              <w:t>г. Оренбург, пер. Дальний, д. 41/1</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45439,70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45439,70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278.</w:t>
            </w:r>
          </w:p>
        </w:tc>
        <w:tc>
          <w:tcPr>
            <w:tcW w:w="2835" w:type="dxa"/>
          </w:tcPr>
          <w:p w:rsidR="00577AB5" w:rsidRDefault="00577AB5">
            <w:pPr>
              <w:pStyle w:val="ConsPlusNormal"/>
            </w:pPr>
            <w:r>
              <w:t>г. Оренбург, пер. Дальний, д. 43</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71379,30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71379,30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279.</w:t>
            </w:r>
          </w:p>
        </w:tc>
        <w:tc>
          <w:tcPr>
            <w:tcW w:w="2835" w:type="dxa"/>
          </w:tcPr>
          <w:p w:rsidR="00577AB5" w:rsidRDefault="00577AB5">
            <w:pPr>
              <w:pStyle w:val="ConsPlusNormal"/>
            </w:pPr>
            <w:r>
              <w:t>г. Оренбург, пер. Диспансерный, д. 20</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104397,14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104397,14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280.</w:t>
            </w:r>
          </w:p>
        </w:tc>
        <w:tc>
          <w:tcPr>
            <w:tcW w:w="2835" w:type="dxa"/>
          </w:tcPr>
          <w:p w:rsidR="00577AB5" w:rsidRDefault="00577AB5">
            <w:pPr>
              <w:pStyle w:val="ConsPlusNormal"/>
            </w:pPr>
            <w:r>
              <w:t>г. Оренбург, пер. Диспансерный, д. 20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54746,66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54746,66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281.</w:t>
            </w:r>
          </w:p>
        </w:tc>
        <w:tc>
          <w:tcPr>
            <w:tcW w:w="2835" w:type="dxa"/>
          </w:tcPr>
          <w:p w:rsidR="00577AB5" w:rsidRDefault="00577AB5">
            <w:pPr>
              <w:pStyle w:val="ConsPlusNormal"/>
            </w:pPr>
            <w:r>
              <w:t>г. Оренбург, пер. Обходной, д. 6</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62953,45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62953,45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282.</w:t>
            </w:r>
          </w:p>
        </w:tc>
        <w:tc>
          <w:tcPr>
            <w:tcW w:w="2835" w:type="dxa"/>
          </w:tcPr>
          <w:p w:rsidR="00577AB5" w:rsidRDefault="00577AB5">
            <w:pPr>
              <w:pStyle w:val="ConsPlusNormal"/>
            </w:pPr>
            <w:r>
              <w:t>г. Оренбург, пер. Обходной, д. 6</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60866,89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60866,89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283.</w:t>
            </w:r>
          </w:p>
        </w:tc>
        <w:tc>
          <w:tcPr>
            <w:tcW w:w="2835" w:type="dxa"/>
          </w:tcPr>
          <w:p w:rsidR="00577AB5" w:rsidRDefault="00577AB5">
            <w:pPr>
              <w:pStyle w:val="ConsPlusNormal"/>
            </w:pPr>
            <w:r>
              <w:t>г. Оренбург, пер. Соляной, д. 20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76452,76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76452,76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284.</w:t>
            </w:r>
          </w:p>
        </w:tc>
        <w:tc>
          <w:tcPr>
            <w:tcW w:w="2835" w:type="dxa"/>
          </w:tcPr>
          <w:p w:rsidR="00577AB5" w:rsidRDefault="00577AB5">
            <w:pPr>
              <w:pStyle w:val="ConsPlusNormal"/>
            </w:pPr>
            <w:r>
              <w:t>г. Оренбург, пер. Ярославский, д. 1д</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62354,39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62354,39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285.</w:t>
            </w:r>
          </w:p>
        </w:tc>
        <w:tc>
          <w:tcPr>
            <w:tcW w:w="2835" w:type="dxa"/>
          </w:tcPr>
          <w:p w:rsidR="00577AB5" w:rsidRDefault="00577AB5">
            <w:pPr>
              <w:pStyle w:val="ConsPlusNormal"/>
            </w:pPr>
            <w:r>
              <w:t>г. Оренбург, пер. Ярославский, д. 1е</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153111,50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153111,50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286.</w:t>
            </w:r>
          </w:p>
        </w:tc>
        <w:tc>
          <w:tcPr>
            <w:tcW w:w="2835" w:type="dxa"/>
          </w:tcPr>
          <w:p w:rsidR="00577AB5" w:rsidRDefault="00577AB5">
            <w:pPr>
              <w:pStyle w:val="ConsPlusNormal"/>
            </w:pPr>
            <w:r>
              <w:t>г. Оренбург, пр. Больничный, д. 6</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68282,99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68282,99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287.</w:t>
            </w:r>
          </w:p>
        </w:tc>
        <w:tc>
          <w:tcPr>
            <w:tcW w:w="2835" w:type="dxa"/>
          </w:tcPr>
          <w:p w:rsidR="00577AB5" w:rsidRDefault="00577AB5">
            <w:pPr>
              <w:pStyle w:val="ConsPlusNormal"/>
            </w:pPr>
            <w:r>
              <w:t>г. Оренбург, пр. Кривцова 1-й, д. 8</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79455,18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79455,18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288.</w:t>
            </w:r>
          </w:p>
        </w:tc>
        <w:tc>
          <w:tcPr>
            <w:tcW w:w="2835" w:type="dxa"/>
          </w:tcPr>
          <w:p w:rsidR="00577AB5" w:rsidRDefault="00577AB5">
            <w:pPr>
              <w:pStyle w:val="ConsPlusNormal"/>
            </w:pPr>
            <w:r>
              <w:t>г. Оренбург, пр. Северный, д. 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7</w:t>
            </w:r>
          </w:p>
        </w:tc>
        <w:tc>
          <w:tcPr>
            <w:tcW w:w="1871" w:type="dxa"/>
          </w:tcPr>
          <w:p w:rsidR="00577AB5" w:rsidRDefault="00577AB5">
            <w:pPr>
              <w:pStyle w:val="ConsPlusNormal"/>
              <w:jc w:val="center"/>
            </w:pPr>
            <w:r>
              <w:t>715626,58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715626,58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289.</w:t>
            </w:r>
          </w:p>
        </w:tc>
        <w:tc>
          <w:tcPr>
            <w:tcW w:w="2835" w:type="dxa"/>
          </w:tcPr>
          <w:p w:rsidR="00577AB5" w:rsidRDefault="00577AB5">
            <w:pPr>
              <w:pStyle w:val="ConsPlusNormal"/>
            </w:pPr>
            <w:r>
              <w:t>г. Оренбург, пр. Северный, д. 3</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421087,29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421087,29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290.</w:t>
            </w:r>
          </w:p>
        </w:tc>
        <w:tc>
          <w:tcPr>
            <w:tcW w:w="2835" w:type="dxa"/>
          </w:tcPr>
          <w:p w:rsidR="00577AB5" w:rsidRDefault="00577AB5">
            <w:pPr>
              <w:pStyle w:val="ConsPlusNormal"/>
            </w:pPr>
            <w:r>
              <w:t>г. Оренбург, пр. Северный, д. 5</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408929,47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408929,47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291.</w:t>
            </w:r>
          </w:p>
        </w:tc>
        <w:tc>
          <w:tcPr>
            <w:tcW w:w="2835" w:type="dxa"/>
          </w:tcPr>
          <w:p w:rsidR="00577AB5" w:rsidRDefault="00577AB5">
            <w:pPr>
              <w:pStyle w:val="ConsPlusNormal"/>
            </w:pPr>
            <w:r>
              <w:t>г. Оренбург, просп. Братьев Коростелевых, д. 1а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73827,97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73827,97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292.</w:t>
            </w:r>
          </w:p>
        </w:tc>
        <w:tc>
          <w:tcPr>
            <w:tcW w:w="2835" w:type="dxa"/>
          </w:tcPr>
          <w:p w:rsidR="00577AB5" w:rsidRDefault="00577AB5">
            <w:pPr>
              <w:pStyle w:val="ConsPlusNormal"/>
            </w:pPr>
            <w:r>
              <w:t>г. Оренбург, просп. Братьев Коростелевых, д. 1а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58091,94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58091,94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293.</w:t>
            </w:r>
          </w:p>
        </w:tc>
        <w:tc>
          <w:tcPr>
            <w:tcW w:w="2835" w:type="dxa"/>
          </w:tcPr>
          <w:p w:rsidR="00577AB5" w:rsidRDefault="00577AB5">
            <w:pPr>
              <w:pStyle w:val="ConsPlusNormal"/>
            </w:pPr>
            <w:r>
              <w:t>г. Оренбург, просп. Братьев Коростелевых, д. 1в</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51177,77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51177,77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294.</w:t>
            </w:r>
          </w:p>
        </w:tc>
        <w:tc>
          <w:tcPr>
            <w:tcW w:w="2835" w:type="dxa"/>
          </w:tcPr>
          <w:p w:rsidR="00577AB5" w:rsidRDefault="00577AB5">
            <w:pPr>
              <w:pStyle w:val="ConsPlusNormal"/>
            </w:pPr>
            <w:r>
              <w:t>г. Оренбург, просп. Братьев Коростелевых, д. 34</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81550,79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81550,79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295.</w:t>
            </w:r>
          </w:p>
        </w:tc>
        <w:tc>
          <w:tcPr>
            <w:tcW w:w="2835" w:type="dxa"/>
          </w:tcPr>
          <w:p w:rsidR="00577AB5" w:rsidRDefault="00577AB5">
            <w:pPr>
              <w:pStyle w:val="ConsPlusNormal"/>
            </w:pPr>
            <w:r>
              <w:t>г. Оренбург, просп. Братьев Коростелевых, д. 34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135445,99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135445,99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296.</w:t>
            </w:r>
          </w:p>
        </w:tc>
        <w:tc>
          <w:tcPr>
            <w:tcW w:w="2835" w:type="dxa"/>
          </w:tcPr>
          <w:p w:rsidR="00577AB5" w:rsidRDefault="00577AB5">
            <w:pPr>
              <w:pStyle w:val="ConsPlusNormal"/>
            </w:pPr>
            <w:r>
              <w:t>г. Оренбург, просп. Братьев Коростелевых, д. 46</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58071,48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58071,48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297.</w:t>
            </w:r>
          </w:p>
        </w:tc>
        <w:tc>
          <w:tcPr>
            <w:tcW w:w="2835" w:type="dxa"/>
          </w:tcPr>
          <w:p w:rsidR="00577AB5" w:rsidRDefault="00577AB5">
            <w:pPr>
              <w:pStyle w:val="ConsPlusNormal"/>
            </w:pPr>
            <w:r>
              <w:t>г. Оренбург, просп. Братьев Коростелевых, д. 53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96280,82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96280,82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298.</w:t>
            </w:r>
          </w:p>
        </w:tc>
        <w:tc>
          <w:tcPr>
            <w:tcW w:w="2835" w:type="dxa"/>
          </w:tcPr>
          <w:p w:rsidR="00577AB5" w:rsidRDefault="00577AB5">
            <w:pPr>
              <w:pStyle w:val="ConsPlusNormal"/>
            </w:pPr>
            <w:r>
              <w:t>г. Оренбург, просп. Братьев Коростелевых, д. 53</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325194,99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325194,99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299.</w:t>
            </w:r>
          </w:p>
        </w:tc>
        <w:tc>
          <w:tcPr>
            <w:tcW w:w="2835" w:type="dxa"/>
          </w:tcPr>
          <w:p w:rsidR="00577AB5" w:rsidRDefault="00577AB5">
            <w:pPr>
              <w:pStyle w:val="ConsPlusNormal"/>
            </w:pPr>
            <w:r>
              <w:t>г. Оренбург, просп. Братьев Коростелевых, д. 53</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325194,99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325194,99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300.</w:t>
            </w:r>
          </w:p>
        </w:tc>
        <w:tc>
          <w:tcPr>
            <w:tcW w:w="2835" w:type="dxa"/>
          </w:tcPr>
          <w:p w:rsidR="00577AB5" w:rsidRDefault="00577AB5">
            <w:pPr>
              <w:pStyle w:val="ConsPlusNormal"/>
            </w:pPr>
            <w:r>
              <w:t>г. Оренбург, просп. Братьев Коростелевых, д. 55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92913,04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92913,04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301.</w:t>
            </w:r>
          </w:p>
        </w:tc>
        <w:tc>
          <w:tcPr>
            <w:tcW w:w="2835" w:type="dxa"/>
          </w:tcPr>
          <w:p w:rsidR="00577AB5" w:rsidRDefault="00577AB5">
            <w:pPr>
              <w:pStyle w:val="ConsPlusNormal"/>
            </w:pPr>
            <w:r>
              <w:t>г. Оренбург, просп. Братьев Коростелевых, д. 55</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221228,93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221228,93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302.</w:t>
            </w:r>
          </w:p>
        </w:tc>
        <w:tc>
          <w:tcPr>
            <w:tcW w:w="2835" w:type="dxa"/>
          </w:tcPr>
          <w:p w:rsidR="00577AB5" w:rsidRDefault="00577AB5">
            <w:pPr>
              <w:pStyle w:val="ConsPlusNormal"/>
            </w:pPr>
            <w:r>
              <w:t>г. Оренбург, просп. Братьев Коростелевых, д. 55</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221228,93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221228,93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303.</w:t>
            </w:r>
          </w:p>
        </w:tc>
        <w:tc>
          <w:tcPr>
            <w:tcW w:w="2835" w:type="dxa"/>
          </w:tcPr>
          <w:p w:rsidR="00577AB5" w:rsidRDefault="00577AB5">
            <w:pPr>
              <w:pStyle w:val="ConsPlusNormal"/>
            </w:pPr>
            <w:r>
              <w:t>г. Оренбург, просп. Братьев Коростелевых, д. 57а</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74193,92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74193,92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304.</w:t>
            </w:r>
          </w:p>
        </w:tc>
        <w:tc>
          <w:tcPr>
            <w:tcW w:w="2835" w:type="dxa"/>
          </w:tcPr>
          <w:p w:rsidR="00577AB5" w:rsidRDefault="00577AB5">
            <w:pPr>
              <w:pStyle w:val="ConsPlusNormal"/>
            </w:pPr>
            <w:r>
              <w:t>г. Оренбург, просп. Братьев Коростелевых, д. 57а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851,40</w:t>
            </w:r>
          </w:p>
        </w:tc>
        <w:tc>
          <w:tcPr>
            <w:tcW w:w="1871" w:type="dxa"/>
          </w:tcPr>
          <w:p w:rsidR="00577AB5" w:rsidRDefault="00577AB5">
            <w:pPr>
              <w:pStyle w:val="ConsPlusNormal"/>
              <w:jc w:val="center"/>
            </w:pPr>
            <w:r>
              <w:t>146261,78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146261,78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305.</w:t>
            </w:r>
          </w:p>
        </w:tc>
        <w:tc>
          <w:tcPr>
            <w:tcW w:w="2835" w:type="dxa"/>
          </w:tcPr>
          <w:p w:rsidR="00577AB5" w:rsidRDefault="00577AB5">
            <w:pPr>
              <w:pStyle w:val="ConsPlusNormal"/>
            </w:pPr>
            <w:r>
              <w:t>г. Оренбург, просп. Братьев Коростелевых, д. 59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326,95</w:t>
            </w:r>
          </w:p>
        </w:tc>
        <w:tc>
          <w:tcPr>
            <w:tcW w:w="1871" w:type="dxa"/>
          </w:tcPr>
          <w:p w:rsidR="00577AB5" w:rsidRDefault="00577AB5">
            <w:pPr>
              <w:pStyle w:val="ConsPlusNormal"/>
              <w:jc w:val="center"/>
            </w:pPr>
            <w:r>
              <w:t>115869,01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115869,01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306.</w:t>
            </w:r>
          </w:p>
        </w:tc>
        <w:tc>
          <w:tcPr>
            <w:tcW w:w="2835" w:type="dxa"/>
          </w:tcPr>
          <w:p w:rsidR="00577AB5" w:rsidRDefault="00577AB5">
            <w:pPr>
              <w:pStyle w:val="ConsPlusNormal"/>
            </w:pPr>
            <w:r>
              <w:t>г. Оренбург, просп. Братьев Коростелевых, д. 61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99901,98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99901,98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307.</w:t>
            </w:r>
          </w:p>
        </w:tc>
        <w:tc>
          <w:tcPr>
            <w:tcW w:w="2835" w:type="dxa"/>
          </w:tcPr>
          <w:p w:rsidR="00577AB5" w:rsidRDefault="00577AB5">
            <w:pPr>
              <w:pStyle w:val="ConsPlusNormal"/>
            </w:pPr>
            <w:r>
              <w:t>г. Оренбург, просп. Братьев Коростелевых, д. 61</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337425,71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337425,71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308.</w:t>
            </w:r>
          </w:p>
        </w:tc>
        <w:tc>
          <w:tcPr>
            <w:tcW w:w="2835" w:type="dxa"/>
          </w:tcPr>
          <w:p w:rsidR="00577AB5" w:rsidRDefault="00577AB5">
            <w:pPr>
              <w:pStyle w:val="ConsPlusNormal"/>
            </w:pPr>
            <w:r>
              <w:t>г. Оренбург, просп. Гагарина, д. 10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673,75</w:t>
            </w:r>
          </w:p>
        </w:tc>
        <w:tc>
          <w:tcPr>
            <w:tcW w:w="1871" w:type="dxa"/>
          </w:tcPr>
          <w:p w:rsidR="00577AB5" w:rsidRDefault="00577AB5">
            <w:pPr>
              <w:pStyle w:val="ConsPlusNormal"/>
              <w:jc w:val="center"/>
            </w:pPr>
            <w:r>
              <w:t>61595,00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61595,00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309.</w:t>
            </w:r>
          </w:p>
        </w:tc>
        <w:tc>
          <w:tcPr>
            <w:tcW w:w="2835" w:type="dxa"/>
          </w:tcPr>
          <w:p w:rsidR="00577AB5" w:rsidRDefault="00577AB5">
            <w:pPr>
              <w:pStyle w:val="ConsPlusNormal"/>
            </w:pPr>
            <w:r>
              <w:t>г. Оренбург, просп. Гагарина, д. 12б</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59770,77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59770,77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310.</w:t>
            </w:r>
          </w:p>
        </w:tc>
        <w:tc>
          <w:tcPr>
            <w:tcW w:w="2835" w:type="dxa"/>
          </w:tcPr>
          <w:p w:rsidR="00577AB5" w:rsidRDefault="00577AB5">
            <w:pPr>
              <w:pStyle w:val="ConsPlusNormal"/>
            </w:pPr>
            <w:r>
              <w:t>г. Оренбург, просп. Гагарина, д. 12б</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5368,16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5368,16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311.</w:t>
            </w:r>
          </w:p>
        </w:tc>
        <w:tc>
          <w:tcPr>
            <w:tcW w:w="2835" w:type="dxa"/>
          </w:tcPr>
          <w:p w:rsidR="00577AB5" w:rsidRDefault="00577AB5">
            <w:pPr>
              <w:pStyle w:val="ConsPlusNormal"/>
            </w:pPr>
            <w:r>
              <w:t>г. Оренбург, просп. Гагарина, д. 25</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110896,98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110896,98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312.</w:t>
            </w:r>
          </w:p>
        </w:tc>
        <w:tc>
          <w:tcPr>
            <w:tcW w:w="2835" w:type="dxa"/>
          </w:tcPr>
          <w:p w:rsidR="00577AB5" w:rsidRDefault="00577AB5">
            <w:pPr>
              <w:pStyle w:val="ConsPlusNormal"/>
            </w:pPr>
            <w:r>
              <w:t>г. Оренбург, просп. Гагарина, д. 33/3</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189788,06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189788,06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313.</w:t>
            </w:r>
          </w:p>
        </w:tc>
        <w:tc>
          <w:tcPr>
            <w:tcW w:w="2835" w:type="dxa"/>
          </w:tcPr>
          <w:p w:rsidR="00577AB5" w:rsidRDefault="00577AB5">
            <w:pPr>
              <w:pStyle w:val="ConsPlusNormal"/>
            </w:pPr>
            <w:r>
              <w:t>г. Оренбург, просп. Гагарина, д. 33/3</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187440,68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187440,68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314.</w:t>
            </w:r>
          </w:p>
        </w:tc>
        <w:tc>
          <w:tcPr>
            <w:tcW w:w="2835" w:type="dxa"/>
          </w:tcPr>
          <w:p w:rsidR="00577AB5" w:rsidRDefault="00577AB5">
            <w:pPr>
              <w:pStyle w:val="ConsPlusNormal"/>
            </w:pPr>
            <w:r>
              <w:t>г. Оренбург, просп. Гагарина, д. 37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829,42</w:t>
            </w:r>
          </w:p>
        </w:tc>
        <w:tc>
          <w:tcPr>
            <w:tcW w:w="1871" w:type="dxa"/>
          </w:tcPr>
          <w:p w:rsidR="00577AB5" w:rsidRDefault="00577AB5">
            <w:pPr>
              <w:pStyle w:val="ConsPlusNormal"/>
              <w:jc w:val="center"/>
            </w:pPr>
            <w:r>
              <w:t>89620,38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89620,38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315.</w:t>
            </w:r>
          </w:p>
        </w:tc>
        <w:tc>
          <w:tcPr>
            <w:tcW w:w="2835" w:type="dxa"/>
          </w:tcPr>
          <w:p w:rsidR="00577AB5" w:rsidRDefault="00577AB5">
            <w:pPr>
              <w:pStyle w:val="ConsPlusNormal"/>
            </w:pPr>
            <w:r>
              <w:t>г. Оренбург, просп. Гагарина, д. 37/6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484,64</w:t>
            </w:r>
          </w:p>
        </w:tc>
        <w:tc>
          <w:tcPr>
            <w:tcW w:w="1871" w:type="dxa"/>
          </w:tcPr>
          <w:p w:rsidR="00577AB5" w:rsidRDefault="00577AB5">
            <w:pPr>
              <w:pStyle w:val="ConsPlusNormal"/>
              <w:jc w:val="center"/>
            </w:pPr>
            <w:r>
              <w:t>118637,80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118637,80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316.</w:t>
            </w:r>
          </w:p>
        </w:tc>
        <w:tc>
          <w:tcPr>
            <w:tcW w:w="2835" w:type="dxa"/>
          </w:tcPr>
          <w:p w:rsidR="00577AB5" w:rsidRDefault="00577AB5">
            <w:pPr>
              <w:pStyle w:val="ConsPlusNormal"/>
            </w:pPr>
            <w:r>
              <w:t>г. Оренбург, просп. Гагарина, д. 4</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57552,25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57552,25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317.</w:t>
            </w:r>
          </w:p>
        </w:tc>
        <w:tc>
          <w:tcPr>
            <w:tcW w:w="2835" w:type="dxa"/>
          </w:tcPr>
          <w:p w:rsidR="00577AB5" w:rsidRDefault="00577AB5">
            <w:pPr>
              <w:pStyle w:val="ConsPlusNormal"/>
            </w:pPr>
            <w:r>
              <w:t>г. Оренбург, просп. Гагарина, д. 40/1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540,96</w:t>
            </w:r>
          </w:p>
        </w:tc>
        <w:tc>
          <w:tcPr>
            <w:tcW w:w="1871" w:type="dxa"/>
          </w:tcPr>
          <w:p w:rsidR="00577AB5" w:rsidRDefault="00577AB5">
            <w:pPr>
              <w:pStyle w:val="ConsPlusNormal"/>
              <w:jc w:val="center"/>
            </w:pPr>
            <w:r>
              <w:t>68286,28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68286,28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318.</w:t>
            </w:r>
          </w:p>
        </w:tc>
        <w:tc>
          <w:tcPr>
            <w:tcW w:w="2835" w:type="dxa"/>
          </w:tcPr>
          <w:p w:rsidR="00577AB5" w:rsidRDefault="00577AB5">
            <w:pPr>
              <w:pStyle w:val="ConsPlusNormal"/>
            </w:pPr>
            <w:r>
              <w:t>г. Оренбург, просп. Гагарина, д. 41/1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34940,74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34940,74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319.</w:t>
            </w:r>
          </w:p>
        </w:tc>
        <w:tc>
          <w:tcPr>
            <w:tcW w:w="2835" w:type="dxa"/>
          </w:tcPr>
          <w:p w:rsidR="00577AB5" w:rsidRDefault="00577AB5">
            <w:pPr>
              <w:pStyle w:val="ConsPlusNormal"/>
            </w:pPr>
            <w:r>
              <w:t>г. Оренбург, просп. Гагарина, д. 42/1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536,33</w:t>
            </w:r>
          </w:p>
        </w:tc>
        <w:tc>
          <w:tcPr>
            <w:tcW w:w="1871" w:type="dxa"/>
          </w:tcPr>
          <w:p w:rsidR="00577AB5" w:rsidRDefault="00577AB5">
            <w:pPr>
              <w:pStyle w:val="ConsPlusNormal"/>
              <w:jc w:val="center"/>
            </w:pPr>
            <w:r>
              <w:t>68144,61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68144,61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320.</w:t>
            </w:r>
          </w:p>
        </w:tc>
        <w:tc>
          <w:tcPr>
            <w:tcW w:w="2835" w:type="dxa"/>
          </w:tcPr>
          <w:p w:rsidR="00577AB5" w:rsidRDefault="00577AB5">
            <w:pPr>
              <w:pStyle w:val="ConsPlusNormal"/>
            </w:pPr>
            <w:r>
              <w:t xml:space="preserve">г. Оренбург, просп. </w:t>
            </w:r>
            <w:r>
              <w:lastRenderedPageBreak/>
              <w:t>Гагарина, д. 6</w:t>
            </w:r>
          </w:p>
        </w:tc>
        <w:tc>
          <w:tcPr>
            <w:tcW w:w="1871" w:type="dxa"/>
          </w:tcPr>
          <w:p w:rsidR="00577AB5" w:rsidRDefault="00577AB5">
            <w:pPr>
              <w:pStyle w:val="ConsPlusNormal"/>
            </w:pPr>
            <w:r>
              <w:lastRenderedPageBreak/>
              <w:t>ремонт ПП</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44212,72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44212,72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321.</w:t>
            </w:r>
          </w:p>
        </w:tc>
        <w:tc>
          <w:tcPr>
            <w:tcW w:w="2835" w:type="dxa"/>
          </w:tcPr>
          <w:p w:rsidR="00577AB5" w:rsidRDefault="00577AB5">
            <w:pPr>
              <w:pStyle w:val="ConsPlusNormal"/>
            </w:pPr>
            <w:r>
              <w:t>г. Оренбург, просп. Гагарина, д. 6</w:t>
            </w:r>
          </w:p>
        </w:tc>
        <w:tc>
          <w:tcPr>
            <w:tcW w:w="1871" w:type="dxa"/>
          </w:tcPr>
          <w:p w:rsidR="00577AB5" w:rsidRDefault="00577AB5">
            <w:pPr>
              <w:pStyle w:val="ConsPlusNormal"/>
            </w:pPr>
            <w:r>
              <w:t>ремонт фундамента</w:t>
            </w:r>
          </w:p>
        </w:tc>
        <w:tc>
          <w:tcPr>
            <w:tcW w:w="1417" w:type="dxa"/>
          </w:tcPr>
          <w:p w:rsidR="00577AB5" w:rsidRDefault="00577AB5">
            <w:pPr>
              <w:pStyle w:val="ConsPlusNormal"/>
              <w:jc w:val="center"/>
            </w:pPr>
            <w:r>
              <w:t>куб.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63988,05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63988,05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322.</w:t>
            </w:r>
          </w:p>
        </w:tc>
        <w:tc>
          <w:tcPr>
            <w:tcW w:w="2835" w:type="dxa"/>
          </w:tcPr>
          <w:p w:rsidR="00577AB5" w:rsidRDefault="00577AB5">
            <w:pPr>
              <w:pStyle w:val="ConsPlusNormal"/>
            </w:pPr>
            <w:r>
              <w:t>г. Оренбург, просп. Гагарина, д. 6а</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56687,95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56687,95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323.</w:t>
            </w:r>
          </w:p>
        </w:tc>
        <w:tc>
          <w:tcPr>
            <w:tcW w:w="2835" w:type="dxa"/>
          </w:tcPr>
          <w:p w:rsidR="00577AB5" w:rsidRDefault="00577AB5">
            <w:pPr>
              <w:pStyle w:val="ConsPlusNormal"/>
            </w:pPr>
            <w:r>
              <w:t>г. Оренбург, просп. Гагарина, д. 6а</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4250,81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4250,81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324.</w:t>
            </w:r>
          </w:p>
        </w:tc>
        <w:tc>
          <w:tcPr>
            <w:tcW w:w="2835" w:type="dxa"/>
          </w:tcPr>
          <w:p w:rsidR="00577AB5" w:rsidRDefault="00577AB5">
            <w:pPr>
              <w:pStyle w:val="ConsPlusNormal"/>
            </w:pPr>
            <w:r>
              <w:t>г. Оренбург, просп. Гагарина, д. 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717,13</w:t>
            </w:r>
          </w:p>
        </w:tc>
        <w:tc>
          <w:tcPr>
            <w:tcW w:w="1871" w:type="dxa"/>
          </w:tcPr>
          <w:p w:rsidR="00577AB5" w:rsidRDefault="00577AB5">
            <w:pPr>
              <w:pStyle w:val="ConsPlusNormal"/>
              <w:jc w:val="center"/>
            </w:pPr>
            <w:r>
              <w:t>63597,18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63597,18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325.</w:t>
            </w:r>
          </w:p>
        </w:tc>
        <w:tc>
          <w:tcPr>
            <w:tcW w:w="2835" w:type="dxa"/>
          </w:tcPr>
          <w:p w:rsidR="00577AB5" w:rsidRDefault="00577AB5">
            <w:pPr>
              <w:pStyle w:val="ConsPlusNormal"/>
            </w:pPr>
            <w:r>
              <w:t>г. Оренбург, просп. Дзержинского, д. 27/2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6</w:t>
            </w:r>
          </w:p>
        </w:tc>
        <w:tc>
          <w:tcPr>
            <w:tcW w:w="1871" w:type="dxa"/>
          </w:tcPr>
          <w:p w:rsidR="00577AB5" w:rsidRDefault="00577AB5">
            <w:pPr>
              <w:pStyle w:val="ConsPlusNormal"/>
              <w:jc w:val="center"/>
            </w:pPr>
            <w:r>
              <w:t>111252,50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111252,50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326.</w:t>
            </w:r>
          </w:p>
        </w:tc>
        <w:tc>
          <w:tcPr>
            <w:tcW w:w="2835" w:type="dxa"/>
          </w:tcPr>
          <w:p w:rsidR="00577AB5" w:rsidRDefault="00577AB5">
            <w:pPr>
              <w:pStyle w:val="ConsPlusNormal"/>
            </w:pPr>
            <w:r>
              <w:t>г. Оренбург, просп. Дзержинского, д. 33а</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72695,26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72695,26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327.</w:t>
            </w:r>
          </w:p>
        </w:tc>
        <w:tc>
          <w:tcPr>
            <w:tcW w:w="2835" w:type="dxa"/>
          </w:tcPr>
          <w:p w:rsidR="00577AB5" w:rsidRDefault="00577AB5">
            <w:pPr>
              <w:pStyle w:val="ConsPlusNormal"/>
            </w:pPr>
            <w:r>
              <w:t>г. Оренбург, просп. Дзержинского, д. 36/2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77052,62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77052,62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328.</w:t>
            </w:r>
          </w:p>
        </w:tc>
        <w:tc>
          <w:tcPr>
            <w:tcW w:w="2835" w:type="dxa"/>
          </w:tcPr>
          <w:p w:rsidR="00577AB5" w:rsidRDefault="00577AB5">
            <w:pPr>
              <w:pStyle w:val="ConsPlusNormal"/>
            </w:pPr>
            <w:r>
              <w:t>г. Оренбург, просп. Дзержинского, д. 38</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8</w:t>
            </w:r>
          </w:p>
        </w:tc>
        <w:tc>
          <w:tcPr>
            <w:tcW w:w="1871" w:type="dxa"/>
          </w:tcPr>
          <w:p w:rsidR="00577AB5" w:rsidRDefault="00577AB5">
            <w:pPr>
              <w:pStyle w:val="ConsPlusNormal"/>
              <w:jc w:val="center"/>
            </w:pPr>
            <w:r>
              <w:t>119250,80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119250,80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329.</w:t>
            </w:r>
          </w:p>
        </w:tc>
        <w:tc>
          <w:tcPr>
            <w:tcW w:w="2835" w:type="dxa"/>
          </w:tcPr>
          <w:p w:rsidR="00577AB5" w:rsidRDefault="00577AB5">
            <w:pPr>
              <w:pStyle w:val="ConsPlusNormal"/>
            </w:pPr>
            <w:r>
              <w:t>г. Оренбург, просп. Парковый, д. 48</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76048,06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76048,06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330.</w:t>
            </w:r>
          </w:p>
        </w:tc>
        <w:tc>
          <w:tcPr>
            <w:tcW w:w="2835" w:type="dxa"/>
          </w:tcPr>
          <w:p w:rsidR="00577AB5" w:rsidRDefault="00577AB5">
            <w:pPr>
              <w:pStyle w:val="ConsPlusNormal"/>
            </w:pPr>
            <w:r>
              <w:t>г. Оренбург, просп. Победы, д. 123а</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62908,42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62908,42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331.</w:t>
            </w:r>
          </w:p>
        </w:tc>
        <w:tc>
          <w:tcPr>
            <w:tcW w:w="2835" w:type="dxa"/>
          </w:tcPr>
          <w:p w:rsidR="00577AB5" w:rsidRDefault="00577AB5">
            <w:pPr>
              <w:pStyle w:val="ConsPlusNormal"/>
            </w:pPr>
            <w:r>
              <w:t>г. Оренбург, просп. Победы, д. 125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128107,79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128107,79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332.</w:t>
            </w:r>
          </w:p>
        </w:tc>
        <w:tc>
          <w:tcPr>
            <w:tcW w:w="2835" w:type="dxa"/>
          </w:tcPr>
          <w:p w:rsidR="00577AB5" w:rsidRDefault="00577AB5">
            <w:pPr>
              <w:pStyle w:val="ConsPlusNormal"/>
            </w:pPr>
            <w:r>
              <w:t>г. Оренбург, просп. Победы, д. 125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98699,29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98699,29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333.</w:t>
            </w:r>
          </w:p>
        </w:tc>
        <w:tc>
          <w:tcPr>
            <w:tcW w:w="2835" w:type="dxa"/>
          </w:tcPr>
          <w:p w:rsidR="00577AB5" w:rsidRDefault="00577AB5">
            <w:pPr>
              <w:pStyle w:val="ConsPlusNormal"/>
            </w:pPr>
            <w:r>
              <w:t>г. Оренбург, просп. Победы, д. 133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140924,02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140924,02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334.</w:t>
            </w:r>
          </w:p>
        </w:tc>
        <w:tc>
          <w:tcPr>
            <w:tcW w:w="2835" w:type="dxa"/>
          </w:tcPr>
          <w:p w:rsidR="00577AB5" w:rsidRDefault="00577AB5">
            <w:pPr>
              <w:pStyle w:val="ConsPlusNormal"/>
            </w:pPr>
            <w:r>
              <w:t>г. Оренбург, просп. Победы, д. 144</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86335,64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86335,64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335.</w:t>
            </w:r>
          </w:p>
        </w:tc>
        <w:tc>
          <w:tcPr>
            <w:tcW w:w="2835" w:type="dxa"/>
          </w:tcPr>
          <w:p w:rsidR="00577AB5" w:rsidRDefault="00577AB5">
            <w:pPr>
              <w:pStyle w:val="ConsPlusNormal"/>
            </w:pPr>
            <w:r>
              <w:t>г. Оренбург, просп. Победы, д. 144а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89887,60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89887,60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336.</w:t>
            </w:r>
          </w:p>
        </w:tc>
        <w:tc>
          <w:tcPr>
            <w:tcW w:w="2835" w:type="dxa"/>
          </w:tcPr>
          <w:p w:rsidR="00577AB5" w:rsidRDefault="00577AB5">
            <w:pPr>
              <w:pStyle w:val="ConsPlusNormal"/>
            </w:pPr>
            <w:r>
              <w:t>г. Оренбург, просп. Победы, д. 144а, литера А1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91738,46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91738,46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337.</w:t>
            </w:r>
          </w:p>
        </w:tc>
        <w:tc>
          <w:tcPr>
            <w:tcW w:w="2835" w:type="dxa"/>
          </w:tcPr>
          <w:p w:rsidR="00577AB5" w:rsidRDefault="00577AB5">
            <w:pPr>
              <w:pStyle w:val="ConsPlusNormal"/>
            </w:pPr>
            <w:r>
              <w:t>г. Оренбург, просп. Победы, д. 148</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6</w:t>
            </w:r>
          </w:p>
        </w:tc>
        <w:tc>
          <w:tcPr>
            <w:tcW w:w="1871" w:type="dxa"/>
          </w:tcPr>
          <w:p w:rsidR="00577AB5" w:rsidRDefault="00577AB5">
            <w:pPr>
              <w:pStyle w:val="ConsPlusNormal"/>
              <w:jc w:val="center"/>
            </w:pPr>
            <w:r>
              <w:t>113277,26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113277,26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338.</w:t>
            </w:r>
          </w:p>
        </w:tc>
        <w:tc>
          <w:tcPr>
            <w:tcW w:w="2835" w:type="dxa"/>
          </w:tcPr>
          <w:p w:rsidR="00577AB5" w:rsidRDefault="00577AB5">
            <w:pPr>
              <w:pStyle w:val="ConsPlusNormal"/>
            </w:pPr>
            <w:r>
              <w:t>г. Оренбург, просп. Победы, д. 150</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86844,94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86844,94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339.</w:t>
            </w:r>
          </w:p>
        </w:tc>
        <w:tc>
          <w:tcPr>
            <w:tcW w:w="2835" w:type="dxa"/>
          </w:tcPr>
          <w:p w:rsidR="00577AB5" w:rsidRDefault="00577AB5">
            <w:pPr>
              <w:pStyle w:val="ConsPlusNormal"/>
            </w:pPr>
            <w:r>
              <w:t>г. Оренбург, просп. Победы, д. 164</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209012,45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209012,45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340.</w:t>
            </w:r>
          </w:p>
        </w:tc>
        <w:tc>
          <w:tcPr>
            <w:tcW w:w="2835" w:type="dxa"/>
          </w:tcPr>
          <w:p w:rsidR="00577AB5" w:rsidRDefault="00577AB5">
            <w:pPr>
              <w:pStyle w:val="ConsPlusNormal"/>
            </w:pPr>
            <w:r>
              <w:t>г. Оренбург, просп. Победы, д. 164/1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114525,11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114525,11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341.</w:t>
            </w:r>
          </w:p>
        </w:tc>
        <w:tc>
          <w:tcPr>
            <w:tcW w:w="2835" w:type="dxa"/>
          </w:tcPr>
          <w:p w:rsidR="00577AB5" w:rsidRDefault="00577AB5">
            <w:pPr>
              <w:pStyle w:val="ConsPlusNormal"/>
            </w:pPr>
            <w:r>
              <w:t>г. Оренбург, просп. Победы,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1326,95</w:t>
            </w:r>
          </w:p>
        </w:tc>
        <w:tc>
          <w:tcPr>
            <w:tcW w:w="1871" w:type="dxa"/>
          </w:tcPr>
          <w:p w:rsidR="00577AB5" w:rsidRDefault="00577AB5">
            <w:pPr>
              <w:pStyle w:val="ConsPlusNormal"/>
              <w:jc w:val="center"/>
            </w:pPr>
            <w:r>
              <w:t>192459,50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192459,50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342.</w:t>
            </w:r>
          </w:p>
        </w:tc>
        <w:tc>
          <w:tcPr>
            <w:tcW w:w="2835" w:type="dxa"/>
          </w:tcPr>
          <w:p w:rsidR="00577AB5" w:rsidRDefault="00577AB5">
            <w:pPr>
              <w:pStyle w:val="ConsPlusNormal"/>
            </w:pPr>
            <w:r>
              <w:t>г. Оренбург, ул. 60 лет Октября, д. 28</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53498,01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53498,01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343.</w:t>
            </w:r>
          </w:p>
        </w:tc>
        <w:tc>
          <w:tcPr>
            <w:tcW w:w="2835" w:type="dxa"/>
          </w:tcPr>
          <w:p w:rsidR="00577AB5" w:rsidRDefault="00577AB5">
            <w:pPr>
              <w:pStyle w:val="ConsPlusNormal"/>
            </w:pPr>
            <w:r>
              <w:t>г. Оренбург, ул. 60 лет Октября,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408,03</w:t>
            </w:r>
          </w:p>
        </w:tc>
        <w:tc>
          <w:tcPr>
            <w:tcW w:w="1871" w:type="dxa"/>
          </w:tcPr>
          <w:p w:rsidR="00577AB5" w:rsidRDefault="00577AB5">
            <w:pPr>
              <w:pStyle w:val="ConsPlusNormal"/>
              <w:jc w:val="center"/>
            </w:pPr>
            <w:r>
              <w:t>53900,11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53900,11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344.</w:t>
            </w:r>
          </w:p>
        </w:tc>
        <w:tc>
          <w:tcPr>
            <w:tcW w:w="2835" w:type="dxa"/>
          </w:tcPr>
          <w:p w:rsidR="00577AB5" w:rsidRDefault="00577AB5">
            <w:pPr>
              <w:pStyle w:val="ConsPlusNormal"/>
            </w:pPr>
            <w:r>
              <w:t>г. Оренбург, ул. 60 лет Октября, д. 30</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58457,25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58457,25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345.</w:t>
            </w:r>
          </w:p>
        </w:tc>
        <w:tc>
          <w:tcPr>
            <w:tcW w:w="2835" w:type="dxa"/>
          </w:tcPr>
          <w:p w:rsidR="00577AB5" w:rsidRDefault="00577AB5">
            <w:pPr>
              <w:pStyle w:val="ConsPlusNormal"/>
            </w:pPr>
            <w:r>
              <w:t>г. Оренбург, ул. Авиационная, д. 8/1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1151,36</w:t>
            </w:r>
          </w:p>
        </w:tc>
        <w:tc>
          <w:tcPr>
            <w:tcW w:w="1871" w:type="dxa"/>
          </w:tcPr>
          <w:p w:rsidR="00577AB5" w:rsidRDefault="00577AB5">
            <w:pPr>
              <w:pStyle w:val="ConsPlusNormal"/>
              <w:jc w:val="center"/>
            </w:pPr>
            <w:r>
              <w:t>69317,51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69317,51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346.</w:t>
            </w:r>
          </w:p>
        </w:tc>
        <w:tc>
          <w:tcPr>
            <w:tcW w:w="2835" w:type="dxa"/>
          </w:tcPr>
          <w:p w:rsidR="00577AB5" w:rsidRDefault="00577AB5">
            <w:pPr>
              <w:pStyle w:val="ConsPlusNormal"/>
            </w:pPr>
            <w:r>
              <w:t>г. Оренбург, ул. Аксакова, д. 18/1</w:t>
            </w:r>
          </w:p>
        </w:tc>
        <w:tc>
          <w:tcPr>
            <w:tcW w:w="1871" w:type="dxa"/>
          </w:tcPr>
          <w:p w:rsidR="00577AB5" w:rsidRDefault="00577AB5">
            <w:pPr>
              <w:pStyle w:val="ConsPlusNormal"/>
            </w:pPr>
            <w:r>
              <w:t>ремонт СПД</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302646,40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302646,40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347.</w:t>
            </w:r>
          </w:p>
        </w:tc>
        <w:tc>
          <w:tcPr>
            <w:tcW w:w="2835" w:type="dxa"/>
          </w:tcPr>
          <w:p w:rsidR="00577AB5" w:rsidRDefault="00577AB5">
            <w:pPr>
              <w:pStyle w:val="ConsPlusNormal"/>
            </w:pPr>
            <w:r>
              <w:t>г. Оренбург, ул. Аксакова, д. 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78199,03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78199,03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348.</w:t>
            </w:r>
          </w:p>
        </w:tc>
        <w:tc>
          <w:tcPr>
            <w:tcW w:w="2835" w:type="dxa"/>
          </w:tcPr>
          <w:p w:rsidR="00577AB5" w:rsidRDefault="00577AB5">
            <w:pPr>
              <w:pStyle w:val="ConsPlusNormal"/>
            </w:pPr>
            <w:r>
              <w:t>г. Оренбург, ул. Алтайская, д. 12а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139672,35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139672,35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349.</w:t>
            </w:r>
          </w:p>
        </w:tc>
        <w:tc>
          <w:tcPr>
            <w:tcW w:w="2835" w:type="dxa"/>
          </w:tcPr>
          <w:p w:rsidR="00577AB5" w:rsidRDefault="00577AB5">
            <w:pPr>
              <w:pStyle w:val="ConsPlusNormal"/>
            </w:pPr>
            <w:r>
              <w:t>г. Оренбург, ул. Амурская,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27921,66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27921,66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350.</w:t>
            </w:r>
          </w:p>
        </w:tc>
        <w:tc>
          <w:tcPr>
            <w:tcW w:w="2835" w:type="dxa"/>
          </w:tcPr>
          <w:p w:rsidR="00577AB5" w:rsidRDefault="00577AB5">
            <w:pPr>
              <w:pStyle w:val="ConsPlusNormal"/>
            </w:pPr>
            <w:r>
              <w:t>г. Оренбург, ул. Амурская, д. 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99388,47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99388,47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351.</w:t>
            </w:r>
          </w:p>
        </w:tc>
        <w:tc>
          <w:tcPr>
            <w:tcW w:w="2835" w:type="dxa"/>
          </w:tcPr>
          <w:p w:rsidR="00577AB5" w:rsidRDefault="00577AB5">
            <w:pPr>
              <w:pStyle w:val="ConsPlusNormal"/>
            </w:pPr>
            <w:r>
              <w:t>г. Оренбург, ул. Беляевская, д. 41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147697,81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147697,81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352.</w:t>
            </w:r>
          </w:p>
        </w:tc>
        <w:tc>
          <w:tcPr>
            <w:tcW w:w="2835" w:type="dxa"/>
          </w:tcPr>
          <w:p w:rsidR="00577AB5" w:rsidRDefault="00577AB5">
            <w:pPr>
              <w:pStyle w:val="ConsPlusNormal"/>
            </w:pPr>
            <w:r>
              <w:t>г. Оренбург, ул. Беляевская, д. 41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164014,99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164014,99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353.</w:t>
            </w:r>
          </w:p>
        </w:tc>
        <w:tc>
          <w:tcPr>
            <w:tcW w:w="2835" w:type="dxa"/>
          </w:tcPr>
          <w:p w:rsidR="00577AB5" w:rsidRDefault="00577AB5">
            <w:pPr>
              <w:pStyle w:val="ConsPlusNormal"/>
            </w:pPr>
            <w:r>
              <w:t>г. Оренбург, ул. Беляевская, д. 49</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67922,76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67922,76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354.</w:t>
            </w:r>
          </w:p>
        </w:tc>
        <w:tc>
          <w:tcPr>
            <w:tcW w:w="2835" w:type="dxa"/>
          </w:tcPr>
          <w:p w:rsidR="00577AB5" w:rsidRDefault="00577AB5">
            <w:pPr>
              <w:pStyle w:val="ConsPlusNormal"/>
            </w:pPr>
            <w:r>
              <w:t>г. Оренбург, ул. Беляевская, д. 57</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122476,99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122476,99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355.</w:t>
            </w:r>
          </w:p>
        </w:tc>
        <w:tc>
          <w:tcPr>
            <w:tcW w:w="2835" w:type="dxa"/>
          </w:tcPr>
          <w:p w:rsidR="00577AB5" w:rsidRDefault="00577AB5">
            <w:pPr>
              <w:pStyle w:val="ConsPlusNormal"/>
            </w:pPr>
            <w:r>
              <w:t>г. Оренбург, ул. Беляевская, д. 57</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95675,95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95675,95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356.</w:t>
            </w:r>
          </w:p>
        </w:tc>
        <w:tc>
          <w:tcPr>
            <w:tcW w:w="2835" w:type="dxa"/>
          </w:tcPr>
          <w:p w:rsidR="00577AB5" w:rsidRDefault="00577AB5">
            <w:pPr>
              <w:pStyle w:val="ConsPlusNormal"/>
            </w:pPr>
            <w:r>
              <w:t>г. Оренбург, ул. Березка, д. 2/3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460,43</w:t>
            </w:r>
          </w:p>
        </w:tc>
        <w:tc>
          <w:tcPr>
            <w:tcW w:w="1871" w:type="dxa"/>
          </w:tcPr>
          <w:p w:rsidR="00577AB5" w:rsidRDefault="00577AB5">
            <w:pPr>
              <w:pStyle w:val="ConsPlusNormal"/>
              <w:jc w:val="center"/>
            </w:pPr>
            <w:r>
              <w:t>68385,37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68385,37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357.</w:t>
            </w:r>
          </w:p>
        </w:tc>
        <w:tc>
          <w:tcPr>
            <w:tcW w:w="2835" w:type="dxa"/>
          </w:tcPr>
          <w:p w:rsidR="00577AB5" w:rsidRDefault="00577AB5">
            <w:pPr>
              <w:pStyle w:val="ConsPlusNormal"/>
            </w:pPr>
            <w:r>
              <w:t>г. Оренбург, ул. Богдана Хмельницкого, д. 1а</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70453,82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70453,82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358.</w:t>
            </w:r>
          </w:p>
        </w:tc>
        <w:tc>
          <w:tcPr>
            <w:tcW w:w="2835" w:type="dxa"/>
          </w:tcPr>
          <w:p w:rsidR="00577AB5" w:rsidRDefault="00577AB5">
            <w:pPr>
              <w:pStyle w:val="ConsPlusNormal"/>
            </w:pPr>
            <w:r>
              <w:t>г. Оренбург, ул. Богдана Хмельницкого, д. 1а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68888,90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68888,90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359.</w:t>
            </w:r>
          </w:p>
        </w:tc>
        <w:tc>
          <w:tcPr>
            <w:tcW w:w="2835" w:type="dxa"/>
          </w:tcPr>
          <w:p w:rsidR="00577AB5" w:rsidRDefault="00577AB5">
            <w:pPr>
              <w:pStyle w:val="ConsPlusNormal"/>
            </w:pPr>
            <w:r>
              <w:t>г. Оренбург, ул. Братская, д. 6</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70162,33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70162,33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360.</w:t>
            </w:r>
          </w:p>
        </w:tc>
        <w:tc>
          <w:tcPr>
            <w:tcW w:w="2835" w:type="dxa"/>
          </w:tcPr>
          <w:p w:rsidR="00577AB5" w:rsidRDefault="00577AB5">
            <w:pPr>
              <w:pStyle w:val="ConsPlusNormal"/>
            </w:pPr>
            <w:r>
              <w:t>г. Оренбург, ул. Братьев Башиловых, д. 10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387,08</w:t>
            </w:r>
          </w:p>
        </w:tc>
        <w:tc>
          <w:tcPr>
            <w:tcW w:w="1871" w:type="dxa"/>
          </w:tcPr>
          <w:p w:rsidR="00577AB5" w:rsidRDefault="00577AB5">
            <w:pPr>
              <w:pStyle w:val="ConsPlusNormal"/>
              <w:jc w:val="center"/>
            </w:pPr>
            <w:r>
              <w:t>110280,28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110280,28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361.</w:t>
            </w:r>
          </w:p>
        </w:tc>
        <w:tc>
          <w:tcPr>
            <w:tcW w:w="2835" w:type="dxa"/>
          </w:tcPr>
          <w:p w:rsidR="00577AB5" w:rsidRDefault="00577AB5">
            <w:pPr>
              <w:pStyle w:val="ConsPlusNormal"/>
            </w:pPr>
            <w:r>
              <w:t>г. Оренбург, ул. Братьев Башиловых, д. 11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80165,54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80165,54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362.</w:t>
            </w:r>
          </w:p>
        </w:tc>
        <w:tc>
          <w:tcPr>
            <w:tcW w:w="2835" w:type="dxa"/>
          </w:tcPr>
          <w:p w:rsidR="00577AB5" w:rsidRDefault="00577AB5">
            <w:pPr>
              <w:pStyle w:val="ConsPlusNormal"/>
            </w:pPr>
            <w:r>
              <w:t>г. Оренбург, ул. Братьев Башиловых, д. 13</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62688,62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62688,62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363.</w:t>
            </w:r>
          </w:p>
        </w:tc>
        <w:tc>
          <w:tcPr>
            <w:tcW w:w="2835" w:type="dxa"/>
          </w:tcPr>
          <w:p w:rsidR="00577AB5" w:rsidRDefault="00577AB5">
            <w:pPr>
              <w:pStyle w:val="ConsPlusNormal"/>
            </w:pPr>
            <w:r>
              <w:t>г. Оренбург, ул. Братьев Башиловых, д. 13</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59976,10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59976,10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364.</w:t>
            </w:r>
          </w:p>
        </w:tc>
        <w:tc>
          <w:tcPr>
            <w:tcW w:w="2835" w:type="dxa"/>
          </w:tcPr>
          <w:p w:rsidR="00577AB5" w:rsidRDefault="00577AB5">
            <w:pPr>
              <w:pStyle w:val="ConsPlusNormal"/>
            </w:pPr>
            <w:r>
              <w:t>г. Оренбург, ул. Братьев Башиловых, д. 15/6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57907,80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57907,80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365.</w:t>
            </w:r>
          </w:p>
        </w:tc>
        <w:tc>
          <w:tcPr>
            <w:tcW w:w="2835" w:type="dxa"/>
          </w:tcPr>
          <w:p w:rsidR="00577AB5" w:rsidRDefault="00577AB5">
            <w:pPr>
              <w:pStyle w:val="ConsPlusNormal"/>
            </w:pPr>
            <w:r>
              <w:t>г. Оренбург, ул. Брестская, д. 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92149,13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92149,13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366.</w:t>
            </w:r>
          </w:p>
        </w:tc>
        <w:tc>
          <w:tcPr>
            <w:tcW w:w="2835" w:type="dxa"/>
          </w:tcPr>
          <w:p w:rsidR="00577AB5" w:rsidRDefault="00577AB5">
            <w:pPr>
              <w:pStyle w:val="ConsPlusNormal"/>
            </w:pPr>
            <w:r>
              <w:t>г. Оренбург, ул. Брестская, д. 24</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115233,07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115233,07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367.</w:t>
            </w:r>
          </w:p>
        </w:tc>
        <w:tc>
          <w:tcPr>
            <w:tcW w:w="2835" w:type="dxa"/>
          </w:tcPr>
          <w:p w:rsidR="00577AB5" w:rsidRDefault="00577AB5">
            <w:pPr>
              <w:pStyle w:val="ConsPlusNormal"/>
            </w:pPr>
            <w:r>
              <w:t>г. Оренбург, ул. Брестская, д. 30</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137166,18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137166,18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368.</w:t>
            </w:r>
          </w:p>
        </w:tc>
        <w:tc>
          <w:tcPr>
            <w:tcW w:w="2835" w:type="dxa"/>
          </w:tcPr>
          <w:p w:rsidR="00577AB5" w:rsidRDefault="00577AB5">
            <w:pPr>
              <w:pStyle w:val="ConsPlusNormal"/>
            </w:pPr>
            <w:r>
              <w:t>г. Оренбург, ул. Брестская,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1555,51</w:t>
            </w:r>
          </w:p>
        </w:tc>
        <w:tc>
          <w:tcPr>
            <w:tcW w:w="1871" w:type="dxa"/>
          </w:tcPr>
          <w:p w:rsidR="00577AB5" w:rsidRDefault="00577AB5">
            <w:pPr>
              <w:pStyle w:val="ConsPlusNormal"/>
              <w:jc w:val="center"/>
            </w:pPr>
            <w:r>
              <w:t>107768,53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107768,53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369.</w:t>
            </w:r>
          </w:p>
        </w:tc>
        <w:tc>
          <w:tcPr>
            <w:tcW w:w="2835" w:type="dxa"/>
          </w:tcPr>
          <w:p w:rsidR="00577AB5" w:rsidRDefault="00577AB5">
            <w:pPr>
              <w:pStyle w:val="ConsPlusNormal"/>
            </w:pPr>
            <w:r>
              <w:t>г. Оренбург, ул. Волгоградская, д. 38</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3</w:t>
            </w:r>
          </w:p>
        </w:tc>
        <w:tc>
          <w:tcPr>
            <w:tcW w:w="1871" w:type="dxa"/>
          </w:tcPr>
          <w:p w:rsidR="00577AB5" w:rsidRDefault="00577AB5">
            <w:pPr>
              <w:pStyle w:val="ConsPlusNormal"/>
              <w:jc w:val="center"/>
            </w:pPr>
            <w:r>
              <w:t>80542,10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80542,10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370.</w:t>
            </w:r>
          </w:p>
        </w:tc>
        <w:tc>
          <w:tcPr>
            <w:tcW w:w="2835" w:type="dxa"/>
          </w:tcPr>
          <w:p w:rsidR="00577AB5" w:rsidRDefault="00577AB5">
            <w:pPr>
              <w:pStyle w:val="ConsPlusNormal"/>
            </w:pPr>
            <w:r>
              <w:t>г. Оренбург, ул. Волгоградская, д. 42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613424,35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613424,35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371.</w:t>
            </w:r>
          </w:p>
        </w:tc>
        <w:tc>
          <w:tcPr>
            <w:tcW w:w="2835" w:type="dxa"/>
          </w:tcPr>
          <w:p w:rsidR="00577AB5" w:rsidRDefault="00577AB5">
            <w:pPr>
              <w:pStyle w:val="ConsPlusNormal"/>
            </w:pPr>
            <w:r>
              <w:t>г. Оренбург, ул. Волгоградская, д. 42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3</w:t>
            </w:r>
          </w:p>
        </w:tc>
        <w:tc>
          <w:tcPr>
            <w:tcW w:w="1871" w:type="dxa"/>
          </w:tcPr>
          <w:p w:rsidR="00577AB5" w:rsidRDefault="00577AB5">
            <w:pPr>
              <w:pStyle w:val="ConsPlusNormal"/>
              <w:jc w:val="center"/>
            </w:pPr>
            <w:r>
              <w:t>336071,08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336071,08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372.</w:t>
            </w:r>
          </w:p>
        </w:tc>
        <w:tc>
          <w:tcPr>
            <w:tcW w:w="2835" w:type="dxa"/>
          </w:tcPr>
          <w:p w:rsidR="00577AB5" w:rsidRDefault="00577AB5">
            <w:pPr>
              <w:pStyle w:val="ConsPlusNormal"/>
            </w:pPr>
            <w:r>
              <w:t>г. Оренбург, ул. Восточная,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26638,06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26638,06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373.</w:t>
            </w:r>
          </w:p>
        </w:tc>
        <w:tc>
          <w:tcPr>
            <w:tcW w:w="2835" w:type="dxa"/>
          </w:tcPr>
          <w:p w:rsidR="00577AB5" w:rsidRDefault="00577AB5">
            <w:pPr>
              <w:pStyle w:val="ConsPlusNormal"/>
            </w:pPr>
            <w:r>
              <w:t>г. Оренбург, ул. Всесоюзная, д. 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31654,43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31654,43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374.</w:t>
            </w:r>
          </w:p>
        </w:tc>
        <w:tc>
          <w:tcPr>
            <w:tcW w:w="2835" w:type="dxa"/>
          </w:tcPr>
          <w:p w:rsidR="00577AB5" w:rsidRDefault="00577AB5">
            <w:pPr>
              <w:pStyle w:val="ConsPlusNormal"/>
            </w:pPr>
            <w:r>
              <w:t>г. Оренбург, ул. Всесоюзная, д. 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89657,45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89657,45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375.</w:t>
            </w:r>
          </w:p>
        </w:tc>
        <w:tc>
          <w:tcPr>
            <w:tcW w:w="2835" w:type="dxa"/>
          </w:tcPr>
          <w:p w:rsidR="00577AB5" w:rsidRDefault="00577AB5">
            <w:pPr>
              <w:pStyle w:val="ConsPlusNormal"/>
            </w:pPr>
            <w:r>
              <w:t>г. Оренбург, ул. Джангильдина, д. 11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3</w:t>
            </w:r>
          </w:p>
        </w:tc>
        <w:tc>
          <w:tcPr>
            <w:tcW w:w="1871" w:type="dxa"/>
          </w:tcPr>
          <w:p w:rsidR="00577AB5" w:rsidRDefault="00577AB5">
            <w:pPr>
              <w:pStyle w:val="ConsPlusNormal"/>
              <w:jc w:val="center"/>
            </w:pPr>
            <w:r>
              <w:t>297428,40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297428,40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lastRenderedPageBreak/>
              <w:t>376.</w:t>
            </w:r>
          </w:p>
        </w:tc>
        <w:tc>
          <w:tcPr>
            <w:tcW w:w="2835" w:type="dxa"/>
          </w:tcPr>
          <w:p w:rsidR="00577AB5" w:rsidRDefault="00577AB5">
            <w:pPr>
              <w:pStyle w:val="ConsPlusNormal"/>
            </w:pPr>
            <w:r>
              <w:t>г. Оренбург, ул. Донецкая, д. 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1502,67</w:t>
            </w:r>
          </w:p>
        </w:tc>
        <w:tc>
          <w:tcPr>
            <w:tcW w:w="1871" w:type="dxa"/>
          </w:tcPr>
          <w:p w:rsidR="00577AB5" w:rsidRDefault="00577AB5">
            <w:pPr>
              <w:pStyle w:val="ConsPlusNormal"/>
              <w:jc w:val="center"/>
            </w:pPr>
            <w:r>
              <w:t>106000,57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106000,57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377.</w:t>
            </w:r>
          </w:p>
        </w:tc>
        <w:tc>
          <w:tcPr>
            <w:tcW w:w="2835" w:type="dxa"/>
          </w:tcPr>
          <w:p w:rsidR="00577AB5" w:rsidRDefault="00577AB5">
            <w:pPr>
              <w:pStyle w:val="ConsPlusNormal"/>
            </w:pPr>
            <w:r>
              <w:t>г. Оренбург, ул. Дружбы, д. 12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72540,32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72540,32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378.</w:t>
            </w:r>
          </w:p>
        </w:tc>
        <w:tc>
          <w:tcPr>
            <w:tcW w:w="2835" w:type="dxa"/>
          </w:tcPr>
          <w:p w:rsidR="00577AB5" w:rsidRDefault="00577AB5">
            <w:pPr>
              <w:pStyle w:val="ConsPlusNormal"/>
            </w:pPr>
            <w:r>
              <w:t>г. Оренбург, ул. Дружбы, д. 12/1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198788,74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198788,74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379.</w:t>
            </w:r>
          </w:p>
        </w:tc>
        <w:tc>
          <w:tcPr>
            <w:tcW w:w="2835" w:type="dxa"/>
          </w:tcPr>
          <w:p w:rsidR="00577AB5" w:rsidRDefault="00577AB5">
            <w:pPr>
              <w:pStyle w:val="ConsPlusNormal"/>
            </w:pPr>
            <w:r>
              <w:t>г. Оренбург, ул. Дружбы, д. 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135935,98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135935,98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380.</w:t>
            </w:r>
          </w:p>
        </w:tc>
        <w:tc>
          <w:tcPr>
            <w:tcW w:w="2835" w:type="dxa"/>
          </w:tcPr>
          <w:p w:rsidR="00577AB5" w:rsidRDefault="00577AB5">
            <w:pPr>
              <w:pStyle w:val="ConsPlusNormal"/>
            </w:pPr>
            <w:r>
              <w:t>г. Оренбург, ул. Илекская, д. 80</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165357,60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165357,60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381.</w:t>
            </w:r>
          </w:p>
        </w:tc>
        <w:tc>
          <w:tcPr>
            <w:tcW w:w="2835" w:type="dxa"/>
          </w:tcPr>
          <w:p w:rsidR="00577AB5" w:rsidRDefault="00577AB5">
            <w:pPr>
              <w:pStyle w:val="ConsPlusNormal"/>
            </w:pPr>
            <w:r>
              <w:t>г. Оренбург, ул. Илекская, д. 82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63906,53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63906,53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382.</w:t>
            </w:r>
          </w:p>
        </w:tc>
        <w:tc>
          <w:tcPr>
            <w:tcW w:w="2835" w:type="dxa"/>
          </w:tcPr>
          <w:p w:rsidR="00577AB5" w:rsidRDefault="00577AB5">
            <w:pPr>
              <w:pStyle w:val="ConsPlusNormal"/>
            </w:pPr>
            <w:r>
              <w:t>г. Оренбург, ул. Кавказская, д. 5а</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45468,31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45468,31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383.</w:t>
            </w:r>
          </w:p>
        </w:tc>
        <w:tc>
          <w:tcPr>
            <w:tcW w:w="2835" w:type="dxa"/>
          </w:tcPr>
          <w:p w:rsidR="00577AB5" w:rsidRDefault="00577AB5">
            <w:pPr>
              <w:pStyle w:val="ConsPlusNormal"/>
            </w:pPr>
            <w:r>
              <w:t>г. Оренбург, ул. Кавказская, д. 5а</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43683,14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43683,14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384.</w:t>
            </w:r>
          </w:p>
        </w:tc>
        <w:tc>
          <w:tcPr>
            <w:tcW w:w="2835" w:type="dxa"/>
          </w:tcPr>
          <w:p w:rsidR="00577AB5" w:rsidRDefault="00577AB5">
            <w:pPr>
              <w:pStyle w:val="ConsPlusNormal"/>
            </w:pPr>
            <w:r>
              <w:t>г. Оренбург, ул. Кавказская, д. 5а</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44448,22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44448,22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385.</w:t>
            </w:r>
          </w:p>
        </w:tc>
        <w:tc>
          <w:tcPr>
            <w:tcW w:w="2835" w:type="dxa"/>
          </w:tcPr>
          <w:p w:rsidR="00577AB5" w:rsidRDefault="00577AB5">
            <w:pPr>
              <w:pStyle w:val="ConsPlusNormal"/>
            </w:pPr>
            <w:r>
              <w:t>г. Оренбург, ул. Кавказская, д. 5а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379,75</w:t>
            </w:r>
          </w:p>
        </w:tc>
        <w:tc>
          <w:tcPr>
            <w:tcW w:w="1871" w:type="dxa"/>
          </w:tcPr>
          <w:p w:rsidR="00577AB5" w:rsidRDefault="00577AB5">
            <w:pPr>
              <w:pStyle w:val="ConsPlusNormal"/>
              <w:jc w:val="center"/>
            </w:pPr>
            <w:r>
              <w:t>83015,32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83015,32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386.</w:t>
            </w:r>
          </w:p>
        </w:tc>
        <w:tc>
          <w:tcPr>
            <w:tcW w:w="2835" w:type="dxa"/>
          </w:tcPr>
          <w:p w:rsidR="00577AB5" w:rsidRDefault="00577AB5">
            <w:pPr>
              <w:pStyle w:val="ConsPlusNormal"/>
            </w:pPr>
            <w:r>
              <w:t>г. Оренбург, ул. Казахская, д. 18</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61297,24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61297,24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387.</w:t>
            </w:r>
          </w:p>
        </w:tc>
        <w:tc>
          <w:tcPr>
            <w:tcW w:w="2835" w:type="dxa"/>
          </w:tcPr>
          <w:p w:rsidR="00577AB5" w:rsidRDefault="00577AB5">
            <w:pPr>
              <w:pStyle w:val="ConsPlusNormal"/>
            </w:pPr>
            <w:r>
              <w:t>г. Оренбург, ул. Караванная, д. 14, литера 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38887,18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38887,18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388.</w:t>
            </w:r>
          </w:p>
        </w:tc>
        <w:tc>
          <w:tcPr>
            <w:tcW w:w="2835" w:type="dxa"/>
          </w:tcPr>
          <w:p w:rsidR="00577AB5" w:rsidRDefault="00577AB5">
            <w:pPr>
              <w:pStyle w:val="ConsPlusNormal"/>
            </w:pPr>
            <w:r>
              <w:t>г. Оренбург, ул. Карагандинская, д. 100</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163500,68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163500,68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389.</w:t>
            </w:r>
          </w:p>
        </w:tc>
        <w:tc>
          <w:tcPr>
            <w:tcW w:w="2835" w:type="dxa"/>
          </w:tcPr>
          <w:p w:rsidR="00577AB5" w:rsidRDefault="00577AB5">
            <w:pPr>
              <w:pStyle w:val="ConsPlusNormal"/>
            </w:pPr>
            <w:r>
              <w:t>г. Оренбург, ул. Карагандинская, д. 102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72833,42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72833,42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390.</w:t>
            </w:r>
          </w:p>
        </w:tc>
        <w:tc>
          <w:tcPr>
            <w:tcW w:w="2835" w:type="dxa"/>
          </w:tcPr>
          <w:p w:rsidR="00577AB5" w:rsidRDefault="00577AB5">
            <w:pPr>
              <w:pStyle w:val="ConsPlusNormal"/>
            </w:pPr>
            <w:r>
              <w:t>г. Оренбург, ул. Карагандинская, д. 45а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35718,53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35718,53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391.</w:t>
            </w:r>
          </w:p>
        </w:tc>
        <w:tc>
          <w:tcPr>
            <w:tcW w:w="2835" w:type="dxa"/>
          </w:tcPr>
          <w:p w:rsidR="00577AB5" w:rsidRDefault="00577AB5">
            <w:pPr>
              <w:pStyle w:val="ConsPlusNormal"/>
            </w:pPr>
            <w:r>
              <w:t>г. Оренбург, ул. Карагандинская, д. 47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30187,39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30187,39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392.</w:t>
            </w:r>
          </w:p>
        </w:tc>
        <w:tc>
          <w:tcPr>
            <w:tcW w:w="2835" w:type="dxa"/>
          </w:tcPr>
          <w:p w:rsidR="00577AB5" w:rsidRDefault="00577AB5">
            <w:pPr>
              <w:pStyle w:val="ConsPlusNormal"/>
            </w:pPr>
            <w:r>
              <w:t>г. Оренбург, ул. Карагандинская, д. 82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67845,63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67845,63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393.</w:t>
            </w:r>
          </w:p>
        </w:tc>
        <w:tc>
          <w:tcPr>
            <w:tcW w:w="2835" w:type="dxa"/>
          </w:tcPr>
          <w:p w:rsidR="00577AB5" w:rsidRDefault="00577AB5">
            <w:pPr>
              <w:pStyle w:val="ConsPlusNormal"/>
            </w:pPr>
            <w:r>
              <w:t>г. Оренбург, ул. Карагандинская, д. 84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5210</w:t>
            </w:r>
          </w:p>
        </w:tc>
        <w:tc>
          <w:tcPr>
            <w:tcW w:w="1871" w:type="dxa"/>
          </w:tcPr>
          <w:p w:rsidR="00577AB5" w:rsidRDefault="00577AB5">
            <w:pPr>
              <w:pStyle w:val="ConsPlusNormal"/>
              <w:jc w:val="center"/>
            </w:pPr>
            <w:r>
              <w:t>369673,22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369673,22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394.</w:t>
            </w:r>
          </w:p>
        </w:tc>
        <w:tc>
          <w:tcPr>
            <w:tcW w:w="2835" w:type="dxa"/>
          </w:tcPr>
          <w:p w:rsidR="00577AB5" w:rsidRDefault="00577AB5">
            <w:pPr>
              <w:pStyle w:val="ConsPlusNormal"/>
            </w:pPr>
            <w:r>
              <w:t>г. Оренбург, ул. Карагандинская, д. 84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131260,12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131260,12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395.</w:t>
            </w:r>
          </w:p>
        </w:tc>
        <w:tc>
          <w:tcPr>
            <w:tcW w:w="2835" w:type="dxa"/>
          </w:tcPr>
          <w:p w:rsidR="00577AB5" w:rsidRDefault="00577AB5">
            <w:pPr>
              <w:pStyle w:val="ConsPlusNormal"/>
            </w:pPr>
            <w:r>
              <w:t>г. Оренбург, ул. Карагандинская, д. 86</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150000,00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150000,00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396.</w:t>
            </w:r>
          </w:p>
        </w:tc>
        <w:tc>
          <w:tcPr>
            <w:tcW w:w="2835" w:type="dxa"/>
          </w:tcPr>
          <w:p w:rsidR="00577AB5" w:rsidRDefault="00577AB5">
            <w:pPr>
              <w:pStyle w:val="ConsPlusNormal"/>
            </w:pPr>
            <w:r>
              <w:t>г. Оренбург, ул. Кима, д. 8</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117175,28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117175,28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397.</w:t>
            </w:r>
          </w:p>
        </w:tc>
        <w:tc>
          <w:tcPr>
            <w:tcW w:w="2835" w:type="dxa"/>
          </w:tcPr>
          <w:p w:rsidR="00577AB5" w:rsidRDefault="00577AB5">
            <w:pPr>
              <w:pStyle w:val="ConsPlusNormal"/>
            </w:pPr>
            <w:r>
              <w:t>г. Оренбург, ул. Кирова, д. 54а</w:t>
            </w:r>
          </w:p>
        </w:tc>
        <w:tc>
          <w:tcPr>
            <w:tcW w:w="1871" w:type="dxa"/>
          </w:tcPr>
          <w:p w:rsidR="00577AB5" w:rsidRDefault="00577AB5">
            <w:pPr>
              <w:pStyle w:val="ConsPlusNormal"/>
            </w:pPr>
            <w:r>
              <w:t>ремонт фундамента</w:t>
            </w:r>
          </w:p>
        </w:tc>
        <w:tc>
          <w:tcPr>
            <w:tcW w:w="1417" w:type="dxa"/>
          </w:tcPr>
          <w:p w:rsidR="00577AB5" w:rsidRDefault="00577AB5">
            <w:pPr>
              <w:pStyle w:val="ConsPlusNormal"/>
              <w:jc w:val="center"/>
            </w:pPr>
            <w:r>
              <w:t>куб.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76224,86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76224,86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398.</w:t>
            </w:r>
          </w:p>
        </w:tc>
        <w:tc>
          <w:tcPr>
            <w:tcW w:w="2835" w:type="dxa"/>
          </w:tcPr>
          <w:p w:rsidR="00577AB5" w:rsidRDefault="00577AB5">
            <w:pPr>
              <w:pStyle w:val="ConsPlusNormal"/>
            </w:pPr>
            <w:r>
              <w:t xml:space="preserve">г. Оренбург, ул. </w:t>
            </w:r>
            <w:r>
              <w:lastRenderedPageBreak/>
              <w:t>Комсомольская, д. 85, литера А</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1602,27</w:t>
            </w:r>
          </w:p>
        </w:tc>
        <w:tc>
          <w:tcPr>
            <w:tcW w:w="1871" w:type="dxa"/>
          </w:tcPr>
          <w:p w:rsidR="00577AB5" w:rsidRDefault="00577AB5">
            <w:pPr>
              <w:pStyle w:val="ConsPlusNormal"/>
              <w:jc w:val="center"/>
            </w:pPr>
            <w:r>
              <w:t>77804,29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77804,29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399.</w:t>
            </w:r>
          </w:p>
        </w:tc>
        <w:tc>
          <w:tcPr>
            <w:tcW w:w="2835" w:type="dxa"/>
          </w:tcPr>
          <w:p w:rsidR="00577AB5" w:rsidRDefault="00577AB5">
            <w:pPr>
              <w:pStyle w:val="ConsPlusNormal"/>
            </w:pPr>
            <w:r>
              <w:t>г. Оренбург, ул. Конституции СССР, д. 1/1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74656,85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74656,85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400.</w:t>
            </w:r>
          </w:p>
        </w:tc>
        <w:tc>
          <w:tcPr>
            <w:tcW w:w="2835" w:type="dxa"/>
          </w:tcPr>
          <w:p w:rsidR="00577AB5" w:rsidRDefault="00577AB5">
            <w:pPr>
              <w:pStyle w:val="ConsPlusNormal"/>
            </w:pPr>
            <w:r>
              <w:t>г. Оренбург, ул. Конституции СССР, д. 18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24598,30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24598,30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401.</w:t>
            </w:r>
          </w:p>
        </w:tc>
        <w:tc>
          <w:tcPr>
            <w:tcW w:w="2835" w:type="dxa"/>
          </w:tcPr>
          <w:p w:rsidR="00577AB5" w:rsidRDefault="00577AB5">
            <w:pPr>
              <w:pStyle w:val="ConsPlusNormal"/>
            </w:pPr>
            <w:r>
              <w:t>г. Оренбург, ул. Конституции СССР, д. 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25062,54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25062,54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402.</w:t>
            </w:r>
          </w:p>
        </w:tc>
        <w:tc>
          <w:tcPr>
            <w:tcW w:w="2835" w:type="dxa"/>
          </w:tcPr>
          <w:p w:rsidR="00577AB5" w:rsidRDefault="00577AB5">
            <w:pPr>
              <w:pStyle w:val="ConsPlusNormal"/>
            </w:pPr>
            <w:r>
              <w:t>г. Оренбург, ул. Котова, д. 40</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67333,49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67333,49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403.</w:t>
            </w:r>
          </w:p>
        </w:tc>
        <w:tc>
          <w:tcPr>
            <w:tcW w:w="2835" w:type="dxa"/>
          </w:tcPr>
          <w:p w:rsidR="00577AB5" w:rsidRDefault="00577AB5">
            <w:pPr>
              <w:pStyle w:val="ConsPlusNormal"/>
            </w:pPr>
            <w:r>
              <w:t>г. Оренбург, ул. Краснознаменная, д. 50</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88966,42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88966,42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404.</w:t>
            </w:r>
          </w:p>
        </w:tc>
        <w:tc>
          <w:tcPr>
            <w:tcW w:w="2835" w:type="dxa"/>
          </w:tcPr>
          <w:p w:rsidR="00577AB5" w:rsidRDefault="00577AB5">
            <w:pPr>
              <w:pStyle w:val="ConsPlusNormal"/>
            </w:pPr>
            <w:r>
              <w:t>г. Оренбург, ул. Краснознаменная/ул. 8 Марта, д. 41/32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309715,97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309715,97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405.</w:t>
            </w:r>
          </w:p>
        </w:tc>
        <w:tc>
          <w:tcPr>
            <w:tcW w:w="2835" w:type="dxa"/>
          </w:tcPr>
          <w:p w:rsidR="00577AB5" w:rsidRDefault="00577AB5">
            <w:pPr>
              <w:pStyle w:val="ConsPlusNormal"/>
            </w:pPr>
            <w:r>
              <w:t>г. Оренбург, ул. Краснознаменная/ул. 8 Марта, д. 41/32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274181,20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274181,20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406.</w:t>
            </w:r>
          </w:p>
        </w:tc>
        <w:tc>
          <w:tcPr>
            <w:tcW w:w="2835" w:type="dxa"/>
          </w:tcPr>
          <w:p w:rsidR="00577AB5" w:rsidRDefault="00577AB5">
            <w:pPr>
              <w:pStyle w:val="ConsPlusNormal"/>
            </w:pPr>
            <w:r>
              <w:t>г. Оренбург, ул. Лабужского, д. 22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58412,81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58412,81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407.</w:t>
            </w:r>
          </w:p>
        </w:tc>
        <w:tc>
          <w:tcPr>
            <w:tcW w:w="2835" w:type="dxa"/>
          </w:tcPr>
          <w:p w:rsidR="00577AB5" w:rsidRDefault="00577AB5">
            <w:pPr>
              <w:pStyle w:val="ConsPlusNormal"/>
            </w:pPr>
            <w:r>
              <w:t>г. Оренбург, ул. Ленинская,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264394,58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264394,58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408.</w:t>
            </w:r>
          </w:p>
        </w:tc>
        <w:tc>
          <w:tcPr>
            <w:tcW w:w="2835" w:type="dxa"/>
          </w:tcPr>
          <w:p w:rsidR="00577AB5" w:rsidRDefault="00577AB5">
            <w:pPr>
              <w:pStyle w:val="ConsPlusNormal"/>
            </w:pPr>
            <w:r>
              <w:t>г. Оренбург, ул. Липовая, д. 1</w:t>
            </w:r>
          </w:p>
        </w:tc>
        <w:tc>
          <w:tcPr>
            <w:tcW w:w="1871" w:type="dxa"/>
          </w:tcPr>
          <w:p w:rsidR="00577AB5" w:rsidRDefault="00577AB5">
            <w:pPr>
              <w:pStyle w:val="ConsPlusNormal"/>
            </w:pPr>
            <w:r>
              <w:t>ремонт СПД</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104075,99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104075,99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409.</w:t>
            </w:r>
          </w:p>
        </w:tc>
        <w:tc>
          <w:tcPr>
            <w:tcW w:w="2835" w:type="dxa"/>
          </w:tcPr>
          <w:p w:rsidR="00577AB5" w:rsidRDefault="00577AB5">
            <w:pPr>
              <w:pStyle w:val="ConsPlusNormal"/>
            </w:pPr>
            <w:r>
              <w:t>г. Оренбург, ул. Липовая,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657,94</w:t>
            </w:r>
          </w:p>
        </w:tc>
        <w:tc>
          <w:tcPr>
            <w:tcW w:w="1871" w:type="dxa"/>
          </w:tcPr>
          <w:p w:rsidR="00577AB5" w:rsidRDefault="00577AB5">
            <w:pPr>
              <w:pStyle w:val="ConsPlusNormal"/>
              <w:jc w:val="center"/>
            </w:pPr>
            <w:r>
              <w:t>99163,09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99163,09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410.</w:t>
            </w:r>
          </w:p>
        </w:tc>
        <w:tc>
          <w:tcPr>
            <w:tcW w:w="2835" w:type="dxa"/>
          </w:tcPr>
          <w:p w:rsidR="00577AB5" w:rsidRDefault="00577AB5">
            <w:pPr>
              <w:pStyle w:val="ConsPlusNormal"/>
            </w:pPr>
            <w:r>
              <w:t>г. Оренбург, ул. Липовая, д. 7</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8</w:t>
            </w:r>
          </w:p>
        </w:tc>
        <w:tc>
          <w:tcPr>
            <w:tcW w:w="1871" w:type="dxa"/>
          </w:tcPr>
          <w:p w:rsidR="00577AB5" w:rsidRDefault="00577AB5">
            <w:pPr>
              <w:pStyle w:val="ConsPlusNormal"/>
              <w:jc w:val="center"/>
            </w:pPr>
            <w:r>
              <w:t>836049,79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836049,79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411.</w:t>
            </w:r>
          </w:p>
        </w:tc>
        <w:tc>
          <w:tcPr>
            <w:tcW w:w="2835" w:type="dxa"/>
          </w:tcPr>
          <w:p w:rsidR="00577AB5" w:rsidRDefault="00577AB5">
            <w:pPr>
              <w:pStyle w:val="ConsPlusNormal"/>
            </w:pPr>
            <w:r>
              <w:t>г. Оренбург, ул. Луговая, д. 83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32252,27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32252,27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412.</w:t>
            </w:r>
          </w:p>
        </w:tc>
        <w:tc>
          <w:tcPr>
            <w:tcW w:w="2835" w:type="dxa"/>
          </w:tcPr>
          <w:p w:rsidR="00577AB5" w:rsidRDefault="00577AB5">
            <w:pPr>
              <w:pStyle w:val="ConsPlusNormal"/>
            </w:pPr>
            <w:r>
              <w:t>г. Оренбург, ул. Луговая, д. 95/1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76466,66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76466,66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413.</w:t>
            </w:r>
          </w:p>
        </w:tc>
        <w:tc>
          <w:tcPr>
            <w:tcW w:w="2835" w:type="dxa"/>
          </w:tcPr>
          <w:p w:rsidR="00577AB5" w:rsidRDefault="00577AB5">
            <w:pPr>
              <w:pStyle w:val="ConsPlusNormal"/>
            </w:pPr>
            <w:r>
              <w:t>г. Оренбург, ул. Львовская, д. 122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91817,64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91817,64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414.</w:t>
            </w:r>
          </w:p>
        </w:tc>
        <w:tc>
          <w:tcPr>
            <w:tcW w:w="2835" w:type="dxa"/>
          </w:tcPr>
          <w:p w:rsidR="00577AB5" w:rsidRDefault="00577AB5">
            <w:pPr>
              <w:pStyle w:val="ConsPlusNormal"/>
            </w:pPr>
            <w:r>
              <w:t>г. Оренбург, ул. Маврицкого, д. 47</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82536,91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82536,91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415.</w:t>
            </w:r>
          </w:p>
        </w:tc>
        <w:tc>
          <w:tcPr>
            <w:tcW w:w="2835" w:type="dxa"/>
          </w:tcPr>
          <w:p w:rsidR="00577AB5" w:rsidRDefault="00577AB5">
            <w:pPr>
              <w:pStyle w:val="ConsPlusNormal"/>
            </w:pPr>
            <w:r>
              <w:t>г. Оренбург, ул. Магистральная, д. 10</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33724,49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33724,49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416.</w:t>
            </w:r>
          </w:p>
        </w:tc>
        <w:tc>
          <w:tcPr>
            <w:tcW w:w="2835" w:type="dxa"/>
          </w:tcPr>
          <w:p w:rsidR="00577AB5" w:rsidRDefault="00577AB5">
            <w:pPr>
              <w:pStyle w:val="ConsPlusNormal"/>
            </w:pPr>
            <w:r>
              <w:t>г. Оренбург, ул. Маршала Жукова, д. 24/1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271,18</w:t>
            </w:r>
          </w:p>
        </w:tc>
        <w:tc>
          <w:tcPr>
            <w:tcW w:w="1871" w:type="dxa"/>
          </w:tcPr>
          <w:p w:rsidR="00577AB5" w:rsidRDefault="00577AB5">
            <w:pPr>
              <w:pStyle w:val="ConsPlusNormal"/>
              <w:jc w:val="center"/>
            </w:pPr>
            <w:r>
              <w:t>69523,68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69523,68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417.</w:t>
            </w:r>
          </w:p>
        </w:tc>
        <w:tc>
          <w:tcPr>
            <w:tcW w:w="2835" w:type="dxa"/>
          </w:tcPr>
          <w:p w:rsidR="00577AB5" w:rsidRDefault="00577AB5">
            <w:pPr>
              <w:pStyle w:val="ConsPlusNormal"/>
            </w:pPr>
            <w:r>
              <w:t>г. Оренбург, ул. Маршала Жукова, д. 30а</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93486,25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93486,25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418.</w:t>
            </w:r>
          </w:p>
        </w:tc>
        <w:tc>
          <w:tcPr>
            <w:tcW w:w="2835" w:type="dxa"/>
          </w:tcPr>
          <w:p w:rsidR="00577AB5" w:rsidRDefault="00577AB5">
            <w:pPr>
              <w:pStyle w:val="ConsPlusNormal"/>
            </w:pPr>
            <w:r>
              <w:t>г. Оренбург, ул. Мира, д. 12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537372,68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537372,68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419.</w:t>
            </w:r>
          </w:p>
        </w:tc>
        <w:tc>
          <w:tcPr>
            <w:tcW w:w="2835" w:type="dxa"/>
          </w:tcPr>
          <w:p w:rsidR="00577AB5" w:rsidRDefault="00577AB5">
            <w:pPr>
              <w:pStyle w:val="ConsPlusNormal"/>
            </w:pPr>
            <w:r>
              <w:t>г. Оренбург, ул. Монтажников, д. 12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174395,92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174395,92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420.</w:t>
            </w:r>
          </w:p>
        </w:tc>
        <w:tc>
          <w:tcPr>
            <w:tcW w:w="2835" w:type="dxa"/>
          </w:tcPr>
          <w:p w:rsidR="00577AB5" w:rsidRDefault="00577AB5">
            <w:pPr>
              <w:pStyle w:val="ConsPlusNormal"/>
            </w:pPr>
            <w:r>
              <w:t>г. Оренбург, ул. Монтажников, д. 14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174732,67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174732,67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421.</w:t>
            </w:r>
          </w:p>
        </w:tc>
        <w:tc>
          <w:tcPr>
            <w:tcW w:w="2835" w:type="dxa"/>
          </w:tcPr>
          <w:p w:rsidR="00577AB5" w:rsidRDefault="00577AB5">
            <w:pPr>
              <w:pStyle w:val="ConsPlusNormal"/>
            </w:pPr>
            <w:r>
              <w:t>г. Оренбург, ул. Монтажников, д. 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174669,90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174669,90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422.</w:t>
            </w:r>
          </w:p>
        </w:tc>
        <w:tc>
          <w:tcPr>
            <w:tcW w:w="2835" w:type="dxa"/>
          </w:tcPr>
          <w:p w:rsidR="00577AB5" w:rsidRDefault="00577AB5">
            <w:pPr>
              <w:pStyle w:val="ConsPlusNormal"/>
            </w:pPr>
            <w:r>
              <w:t>г. Оренбург, ул. Нагорная, д. 14а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39383,17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39383,17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423.</w:t>
            </w:r>
          </w:p>
        </w:tc>
        <w:tc>
          <w:tcPr>
            <w:tcW w:w="2835" w:type="dxa"/>
          </w:tcPr>
          <w:p w:rsidR="00577AB5" w:rsidRDefault="00577AB5">
            <w:pPr>
              <w:pStyle w:val="ConsPlusNormal"/>
            </w:pPr>
            <w:r>
              <w:t>г. Оренбург, ул. Народная, д. 14/1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172750,85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172750,85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424.</w:t>
            </w:r>
          </w:p>
        </w:tc>
        <w:tc>
          <w:tcPr>
            <w:tcW w:w="2835" w:type="dxa"/>
          </w:tcPr>
          <w:p w:rsidR="00577AB5" w:rsidRDefault="00577AB5">
            <w:pPr>
              <w:pStyle w:val="ConsPlusNormal"/>
            </w:pPr>
            <w:r>
              <w:t>г. Оренбург, ул. Народная, д. 22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148496,56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148496,56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425.</w:t>
            </w:r>
          </w:p>
        </w:tc>
        <w:tc>
          <w:tcPr>
            <w:tcW w:w="2835" w:type="dxa"/>
          </w:tcPr>
          <w:p w:rsidR="00577AB5" w:rsidRDefault="00577AB5">
            <w:pPr>
              <w:pStyle w:val="ConsPlusNormal"/>
            </w:pPr>
            <w:r>
              <w:t>г. Оренбург, ул. Народная, д. 23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50732,71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50732,71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426.</w:t>
            </w:r>
          </w:p>
        </w:tc>
        <w:tc>
          <w:tcPr>
            <w:tcW w:w="2835" w:type="dxa"/>
          </w:tcPr>
          <w:p w:rsidR="00577AB5" w:rsidRDefault="00577AB5">
            <w:pPr>
              <w:pStyle w:val="ConsPlusNormal"/>
            </w:pPr>
            <w:r>
              <w:t>г. Оренбург, ул. Народная, д. 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41447,28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41447,28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427.</w:t>
            </w:r>
          </w:p>
        </w:tc>
        <w:tc>
          <w:tcPr>
            <w:tcW w:w="2835" w:type="dxa"/>
          </w:tcPr>
          <w:p w:rsidR="00577AB5" w:rsidRDefault="00577AB5">
            <w:pPr>
              <w:pStyle w:val="ConsPlusNormal"/>
            </w:pPr>
            <w:r>
              <w:t>г. Оренбург, ул. Народная, д. 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94580,89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94580,89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428.</w:t>
            </w:r>
          </w:p>
        </w:tc>
        <w:tc>
          <w:tcPr>
            <w:tcW w:w="2835" w:type="dxa"/>
          </w:tcPr>
          <w:p w:rsidR="00577AB5" w:rsidRDefault="00577AB5">
            <w:pPr>
              <w:pStyle w:val="ConsPlusNormal"/>
            </w:pPr>
            <w:r>
              <w:t>г. Оренбург, ул. Невельская, д. 30</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86060,77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86060,77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429.</w:t>
            </w:r>
          </w:p>
        </w:tc>
        <w:tc>
          <w:tcPr>
            <w:tcW w:w="2835" w:type="dxa"/>
          </w:tcPr>
          <w:p w:rsidR="00577AB5" w:rsidRDefault="00577AB5">
            <w:pPr>
              <w:pStyle w:val="ConsPlusNormal"/>
            </w:pPr>
            <w:r>
              <w:t>г. Оренбург, ул. Нефтяников, д. 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52440,72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52440,72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430.</w:t>
            </w:r>
          </w:p>
        </w:tc>
        <w:tc>
          <w:tcPr>
            <w:tcW w:w="2835" w:type="dxa"/>
          </w:tcPr>
          <w:p w:rsidR="00577AB5" w:rsidRDefault="00577AB5">
            <w:pPr>
              <w:pStyle w:val="ConsPlusNormal"/>
            </w:pPr>
            <w:r>
              <w:t>г. Оренбург, ул. Новая, д. 1/1</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111528,68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111528,68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431.</w:t>
            </w:r>
          </w:p>
        </w:tc>
        <w:tc>
          <w:tcPr>
            <w:tcW w:w="2835" w:type="dxa"/>
          </w:tcPr>
          <w:p w:rsidR="00577AB5" w:rsidRDefault="00577AB5">
            <w:pPr>
              <w:pStyle w:val="ConsPlusNormal"/>
            </w:pPr>
            <w:r>
              <w:t>г. Оренбург, ул. Новая, д. 11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117738,29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117738,29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432.</w:t>
            </w:r>
          </w:p>
        </w:tc>
        <w:tc>
          <w:tcPr>
            <w:tcW w:w="2835" w:type="dxa"/>
          </w:tcPr>
          <w:p w:rsidR="00577AB5" w:rsidRDefault="00577AB5">
            <w:pPr>
              <w:pStyle w:val="ConsPlusNormal"/>
            </w:pPr>
            <w:r>
              <w:t>г. Оренбург, ул. Новая, д. 12/2</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74802,28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74802,28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433.</w:t>
            </w:r>
          </w:p>
        </w:tc>
        <w:tc>
          <w:tcPr>
            <w:tcW w:w="2835" w:type="dxa"/>
          </w:tcPr>
          <w:p w:rsidR="00577AB5" w:rsidRDefault="00577AB5">
            <w:pPr>
              <w:pStyle w:val="ConsPlusNormal"/>
            </w:pPr>
            <w:r>
              <w:t>г. Оренбург, ул. Новая, д. 5</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138929,27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138929,27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434.</w:t>
            </w:r>
          </w:p>
        </w:tc>
        <w:tc>
          <w:tcPr>
            <w:tcW w:w="2835" w:type="dxa"/>
          </w:tcPr>
          <w:p w:rsidR="00577AB5" w:rsidRDefault="00577AB5">
            <w:pPr>
              <w:pStyle w:val="ConsPlusNormal"/>
            </w:pPr>
            <w:r>
              <w:t>г. Оренбург, ул. Новая, д. 8</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153436,08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153436,08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435.</w:t>
            </w:r>
          </w:p>
        </w:tc>
        <w:tc>
          <w:tcPr>
            <w:tcW w:w="2835" w:type="dxa"/>
          </w:tcPr>
          <w:p w:rsidR="00577AB5" w:rsidRDefault="00577AB5">
            <w:pPr>
              <w:pStyle w:val="ConsPlusNormal"/>
            </w:pPr>
            <w:r>
              <w:t>г. Оренбург, ул. Новая, д. 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30979,96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30979,96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436.</w:t>
            </w:r>
          </w:p>
        </w:tc>
        <w:tc>
          <w:tcPr>
            <w:tcW w:w="2835" w:type="dxa"/>
          </w:tcPr>
          <w:p w:rsidR="00577AB5" w:rsidRDefault="00577AB5">
            <w:pPr>
              <w:pStyle w:val="ConsPlusNormal"/>
            </w:pPr>
            <w:r>
              <w:t>г. Оренбург, ул. Ноябрьская, д. 39</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66779,81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66779,81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437.</w:t>
            </w:r>
          </w:p>
        </w:tc>
        <w:tc>
          <w:tcPr>
            <w:tcW w:w="2835" w:type="dxa"/>
          </w:tcPr>
          <w:p w:rsidR="00577AB5" w:rsidRDefault="00577AB5">
            <w:pPr>
              <w:pStyle w:val="ConsPlusNormal"/>
            </w:pPr>
            <w:r>
              <w:t>г. Оренбург, ул. Ноябрьская, д. 46</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69454,98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69454,98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438.</w:t>
            </w:r>
          </w:p>
        </w:tc>
        <w:tc>
          <w:tcPr>
            <w:tcW w:w="2835" w:type="dxa"/>
          </w:tcPr>
          <w:p w:rsidR="00577AB5" w:rsidRDefault="00577AB5">
            <w:pPr>
              <w:pStyle w:val="ConsPlusNormal"/>
            </w:pPr>
            <w:r>
              <w:t>г. Оренбург, ул. Ноябрьская, д. 52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3</w:t>
            </w:r>
          </w:p>
        </w:tc>
        <w:tc>
          <w:tcPr>
            <w:tcW w:w="1871" w:type="dxa"/>
          </w:tcPr>
          <w:p w:rsidR="00577AB5" w:rsidRDefault="00577AB5">
            <w:pPr>
              <w:pStyle w:val="ConsPlusNormal"/>
              <w:jc w:val="center"/>
            </w:pPr>
            <w:r>
              <w:t>80483,96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80483,96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439.</w:t>
            </w:r>
          </w:p>
        </w:tc>
        <w:tc>
          <w:tcPr>
            <w:tcW w:w="2835" w:type="dxa"/>
          </w:tcPr>
          <w:p w:rsidR="00577AB5" w:rsidRDefault="00577AB5">
            <w:pPr>
              <w:pStyle w:val="ConsPlusNormal"/>
            </w:pPr>
            <w:r>
              <w:t>г. Оренбург, ул. Ноябрьская, д. 52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184661,51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184661,51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440.</w:t>
            </w:r>
          </w:p>
        </w:tc>
        <w:tc>
          <w:tcPr>
            <w:tcW w:w="2835" w:type="dxa"/>
          </w:tcPr>
          <w:p w:rsidR="00577AB5" w:rsidRDefault="00577AB5">
            <w:pPr>
              <w:pStyle w:val="ConsPlusNormal"/>
            </w:pPr>
            <w:r>
              <w:t>г. Оренбург, ул. Плеханова, д. 4а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96908,39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96908,39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441.</w:t>
            </w:r>
          </w:p>
        </w:tc>
        <w:tc>
          <w:tcPr>
            <w:tcW w:w="2835" w:type="dxa"/>
          </w:tcPr>
          <w:p w:rsidR="00577AB5" w:rsidRDefault="00577AB5">
            <w:pPr>
              <w:pStyle w:val="ConsPlusNormal"/>
            </w:pPr>
            <w:r>
              <w:t>г. Оренбург, ул. Полигонная, д. 1/1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242414,82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242414,82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442.</w:t>
            </w:r>
          </w:p>
        </w:tc>
        <w:tc>
          <w:tcPr>
            <w:tcW w:w="2835" w:type="dxa"/>
          </w:tcPr>
          <w:p w:rsidR="00577AB5" w:rsidRDefault="00577AB5">
            <w:pPr>
              <w:pStyle w:val="ConsPlusNormal"/>
            </w:pPr>
            <w:r>
              <w:t>г. Оренбург, ул. Полигонная, д. 8</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204464,74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204464,74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443.</w:t>
            </w:r>
          </w:p>
        </w:tc>
        <w:tc>
          <w:tcPr>
            <w:tcW w:w="2835" w:type="dxa"/>
          </w:tcPr>
          <w:p w:rsidR="00577AB5" w:rsidRDefault="00577AB5">
            <w:pPr>
              <w:pStyle w:val="ConsPlusNormal"/>
            </w:pPr>
            <w:r>
              <w:t>г. Оренбург, ул. Потехина, д. 28</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147080,18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147080,18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444.</w:t>
            </w:r>
          </w:p>
        </w:tc>
        <w:tc>
          <w:tcPr>
            <w:tcW w:w="2835" w:type="dxa"/>
          </w:tcPr>
          <w:p w:rsidR="00577AB5" w:rsidRDefault="00577AB5">
            <w:pPr>
              <w:pStyle w:val="ConsPlusNormal"/>
            </w:pPr>
            <w:r>
              <w:t>г. Оренбург, ул. Потехина, д. 28</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142646,24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142646,24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445.</w:t>
            </w:r>
          </w:p>
        </w:tc>
        <w:tc>
          <w:tcPr>
            <w:tcW w:w="2835" w:type="dxa"/>
          </w:tcPr>
          <w:p w:rsidR="00577AB5" w:rsidRDefault="00577AB5">
            <w:pPr>
              <w:pStyle w:val="ConsPlusNormal"/>
            </w:pPr>
            <w:r>
              <w:t>г. Оренбург, ул. Потехина, д. 31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27239,16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27239,16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446.</w:t>
            </w:r>
          </w:p>
        </w:tc>
        <w:tc>
          <w:tcPr>
            <w:tcW w:w="2835" w:type="dxa"/>
          </w:tcPr>
          <w:p w:rsidR="00577AB5" w:rsidRDefault="00577AB5">
            <w:pPr>
              <w:pStyle w:val="ConsPlusNormal"/>
            </w:pPr>
            <w:r>
              <w:t>г. Оренбург, ул. Пролетарская, д. 261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3</w:t>
            </w:r>
          </w:p>
        </w:tc>
        <w:tc>
          <w:tcPr>
            <w:tcW w:w="1871" w:type="dxa"/>
          </w:tcPr>
          <w:p w:rsidR="00577AB5" w:rsidRDefault="00577AB5">
            <w:pPr>
              <w:pStyle w:val="ConsPlusNormal"/>
              <w:jc w:val="center"/>
            </w:pPr>
            <w:r>
              <w:t>306697,10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306697,10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447.</w:t>
            </w:r>
          </w:p>
        </w:tc>
        <w:tc>
          <w:tcPr>
            <w:tcW w:w="2835" w:type="dxa"/>
          </w:tcPr>
          <w:p w:rsidR="00577AB5" w:rsidRDefault="00577AB5">
            <w:pPr>
              <w:pStyle w:val="ConsPlusNormal"/>
            </w:pPr>
            <w:r>
              <w:t>г. Оренбург, ул. Пролетарская, д. 265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118278,53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118278,53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448.</w:t>
            </w:r>
          </w:p>
        </w:tc>
        <w:tc>
          <w:tcPr>
            <w:tcW w:w="2835" w:type="dxa"/>
          </w:tcPr>
          <w:p w:rsidR="00577AB5" w:rsidRDefault="00577AB5">
            <w:pPr>
              <w:pStyle w:val="ConsPlusNormal"/>
            </w:pPr>
            <w:r>
              <w:t>г. Оренбург, ул. Пролетарская, д. 271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6</w:t>
            </w:r>
          </w:p>
        </w:tc>
        <w:tc>
          <w:tcPr>
            <w:tcW w:w="1871" w:type="dxa"/>
          </w:tcPr>
          <w:p w:rsidR="00577AB5" w:rsidRDefault="00577AB5">
            <w:pPr>
              <w:pStyle w:val="ConsPlusNormal"/>
              <w:jc w:val="center"/>
            </w:pPr>
            <w:r>
              <w:t>96933,25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96933,25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449.</w:t>
            </w:r>
          </w:p>
        </w:tc>
        <w:tc>
          <w:tcPr>
            <w:tcW w:w="2835" w:type="dxa"/>
          </w:tcPr>
          <w:p w:rsidR="00577AB5" w:rsidRDefault="00577AB5">
            <w:pPr>
              <w:pStyle w:val="ConsPlusNormal"/>
            </w:pPr>
            <w:r>
              <w:t>г. Оренбург, ул. Пролетарская, д. 271/1, к. 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124793,23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124793,23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450.</w:t>
            </w:r>
          </w:p>
        </w:tc>
        <w:tc>
          <w:tcPr>
            <w:tcW w:w="2835" w:type="dxa"/>
          </w:tcPr>
          <w:p w:rsidR="00577AB5" w:rsidRDefault="00577AB5">
            <w:pPr>
              <w:pStyle w:val="ConsPlusNormal"/>
            </w:pPr>
            <w:r>
              <w:t>г. Оренбург, ул. Пролетарская, д. 271/1, к. 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125420,36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125420,36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451.</w:t>
            </w:r>
          </w:p>
        </w:tc>
        <w:tc>
          <w:tcPr>
            <w:tcW w:w="2835" w:type="dxa"/>
          </w:tcPr>
          <w:p w:rsidR="00577AB5" w:rsidRDefault="00577AB5">
            <w:pPr>
              <w:pStyle w:val="ConsPlusNormal"/>
            </w:pPr>
            <w:r>
              <w:t>г. Оренбург, ул. Пролетарская, д. 310</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5</w:t>
            </w:r>
          </w:p>
        </w:tc>
        <w:tc>
          <w:tcPr>
            <w:tcW w:w="1871" w:type="dxa"/>
          </w:tcPr>
          <w:p w:rsidR="00577AB5" w:rsidRDefault="00577AB5">
            <w:pPr>
              <w:pStyle w:val="ConsPlusNormal"/>
              <w:jc w:val="center"/>
            </w:pPr>
            <w:r>
              <w:t>97162,27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97162,27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452.</w:t>
            </w:r>
          </w:p>
        </w:tc>
        <w:tc>
          <w:tcPr>
            <w:tcW w:w="2835" w:type="dxa"/>
          </w:tcPr>
          <w:p w:rsidR="00577AB5" w:rsidRDefault="00577AB5">
            <w:pPr>
              <w:pStyle w:val="ConsPlusNormal"/>
            </w:pPr>
            <w:r>
              <w:t>г. Оренбург, ул. Пролетарская, д. 310а</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108991,78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108991,78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453.</w:t>
            </w:r>
          </w:p>
        </w:tc>
        <w:tc>
          <w:tcPr>
            <w:tcW w:w="2835" w:type="dxa"/>
          </w:tcPr>
          <w:p w:rsidR="00577AB5" w:rsidRDefault="00577AB5">
            <w:pPr>
              <w:pStyle w:val="ConsPlusNormal"/>
            </w:pPr>
            <w:r>
              <w:t>г. Оренбург, ул. Пролетарская, д. 312/1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115422,17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115422,17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454.</w:t>
            </w:r>
          </w:p>
        </w:tc>
        <w:tc>
          <w:tcPr>
            <w:tcW w:w="2835" w:type="dxa"/>
          </w:tcPr>
          <w:p w:rsidR="00577AB5" w:rsidRDefault="00577AB5">
            <w:pPr>
              <w:pStyle w:val="ConsPlusNormal"/>
            </w:pPr>
            <w:r>
              <w:t>г. Оренбург, ул. Просторная, д. 6/1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33291,02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33291,02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455.</w:t>
            </w:r>
          </w:p>
        </w:tc>
        <w:tc>
          <w:tcPr>
            <w:tcW w:w="2835" w:type="dxa"/>
          </w:tcPr>
          <w:p w:rsidR="00577AB5" w:rsidRDefault="00577AB5">
            <w:pPr>
              <w:pStyle w:val="ConsPlusNormal"/>
            </w:pPr>
            <w:r>
              <w:t xml:space="preserve">г. Оренбург, ул. Пушкинская, </w:t>
            </w:r>
            <w:r>
              <w:lastRenderedPageBreak/>
              <w:t>д. 6</w:t>
            </w:r>
          </w:p>
        </w:tc>
        <w:tc>
          <w:tcPr>
            <w:tcW w:w="1871" w:type="dxa"/>
          </w:tcPr>
          <w:p w:rsidR="00577AB5" w:rsidRDefault="00577AB5">
            <w:pPr>
              <w:pStyle w:val="ConsPlusNormal"/>
            </w:pPr>
            <w:r>
              <w:lastRenderedPageBreak/>
              <w:t xml:space="preserve">утепление и (или) </w:t>
            </w:r>
            <w:r>
              <w:lastRenderedPageBreak/>
              <w:t>ремонт фасада</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121155,78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121155,78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456.</w:t>
            </w:r>
          </w:p>
        </w:tc>
        <w:tc>
          <w:tcPr>
            <w:tcW w:w="2835" w:type="dxa"/>
          </w:tcPr>
          <w:p w:rsidR="00577AB5" w:rsidRDefault="00577AB5">
            <w:pPr>
              <w:pStyle w:val="ConsPlusNormal"/>
            </w:pPr>
            <w:r>
              <w:t>г. Оренбург, ул. Пушкинская, д. 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62839,21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62839,21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457.</w:t>
            </w:r>
          </w:p>
        </w:tc>
        <w:tc>
          <w:tcPr>
            <w:tcW w:w="2835" w:type="dxa"/>
          </w:tcPr>
          <w:p w:rsidR="00577AB5" w:rsidRDefault="00577AB5">
            <w:pPr>
              <w:pStyle w:val="ConsPlusNormal"/>
            </w:pPr>
            <w:r>
              <w:t>г. Оренбург, ул. Родимцева, д. 13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1204,61</w:t>
            </w:r>
          </w:p>
        </w:tc>
        <w:tc>
          <w:tcPr>
            <w:tcW w:w="1871" w:type="dxa"/>
          </w:tcPr>
          <w:p w:rsidR="00577AB5" w:rsidRDefault="00577AB5">
            <w:pPr>
              <w:pStyle w:val="ConsPlusNormal"/>
              <w:jc w:val="center"/>
            </w:pPr>
            <w:r>
              <w:t>60377,44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60377,44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458.</w:t>
            </w:r>
          </w:p>
        </w:tc>
        <w:tc>
          <w:tcPr>
            <w:tcW w:w="2835" w:type="dxa"/>
          </w:tcPr>
          <w:p w:rsidR="00577AB5" w:rsidRDefault="00577AB5">
            <w:pPr>
              <w:pStyle w:val="ConsPlusNormal"/>
            </w:pPr>
            <w:r>
              <w:t>г. Оренбург, ул. Родимцева,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2100,52</w:t>
            </w:r>
          </w:p>
        </w:tc>
        <w:tc>
          <w:tcPr>
            <w:tcW w:w="1871" w:type="dxa"/>
          </w:tcPr>
          <w:p w:rsidR="00577AB5" w:rsidRDefault="00577AB5">
            <w:pPr>
              <w:pStyle w:val="ConsPlusNormal"/>
              <w:jc w:val="center"/>
            </w:pPr>
            <w:r>
              <w:t>126002,58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126002,58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459.</w:t>
            </w:r>
          </w:p>
        </w:tc>
        <w:tc>
          <w:tcPr>
            <w:tcW w:w="2835" w:type="dxa"/>
          </w:tcPr>
          <w:p w:rsidR="00577AB5" w:rsidRDefault="00577AB5">
            <w:pPr>
              <w:pStyle w:val="ConsPlusNormal"/>
            </w:pPr>
            <w:r>
              <w:t>г. Оренбург, ул. Родимцева, д. 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533,28</w:t>
            </w:r>
          </w:p>
        </w:tc>
        <w:tc>
          <w:tcPr>
            <w:tcW w:w="1871" w:type="dxa"/>
          </w:tcPr>
          <w:p w:rsidR="00577AB5" w:rsidRDefault="00577AB5">
            <w:pPr>
              <w:pStyle w:val="ConsPlusNormal"/>
              <w:jc w:val="center"/>
            </w:pPr>
            <w:r>
              <w:t>73568,41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73568,41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460.</w:t>
            </w:r>
          </w:p>
        </w:tc>
        <w:tc>
          <w:tcPr>
            <w:tcW w:w="2835" w:type="dxa"/>
          </w:tcPr>
          <w:p w:rsidR="00577AB5" w:rsidRDefault="00577AB5">
            <w:pPr>
              <w:pStyle w:val="ConsPlusNormal"/>
            </w:pPr>
            <w:r>
              <w:t>г. Оренбург, ул. Розы Люксембург, д. 180</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235261,34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235261,34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461.</w:t>
            </w:r>
          </w:p>
        </w:tc>
        <w:tc>
          <w:tcPr>
            <w:tcW w:w="2835" w:type="dxa"/>
          </w:tcPr>
          <w:p w:rsidR="00577AB5" w:rsidRDefault="00577AB5">
            <w:pPr>
              <w:pStyle w:val="ConsPlusNormal"/>
            </w:pPr>
            <w:r>
              <w:t>г. Оренбург, ул. С. Лазо, д. 13/1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36802,69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36802,69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462.</w:t>
            </w:r>
          </w:p>
        </w:tc>
        <w:tc>
          <w:tcPr>
            <w:tcW w:w="2835" w:type="dxa"/>
          </w:tcPr>
          <w:p w:rsidR="00577AB5" w:rsidRDefault="00577AB5">
            <w:pPr>
              <w:pStyle w:val="ConsPlusNormal"/>
            </w:pPr>
            <w:r>
              <w:t>г. Оренбург, ул. Салмышская, д. 1</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161097,35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161097,35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463.</w:t>
            </w:r>
          </w:p>
        </w:tc>
        <w:tc>
          <w:tcPr>
            <w:tcW w:w="2835" w:type="dxa"/>
          </w:tcPr>
          <w:p w:rsidR="00577AB5" w:rsidRDefault="00577AB5">
            <w:pPr>
              <w:pStyle w:val="ConsPlusNormal"/>
            </w:pPr>
            <w:r>
              <w:t>г. Оренбург, ул. Салмышская, д. 1</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164227,19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164227,19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464.</w:t>
            </w:r>
          </w:p>
        </w:tc>
        <w:tc>
          <w:tcPr>
            <w:tcW w:w="2835" w:type="dxa"/>
          </w:tcPr>
          <w:p w:rsidR="00577AB5" w:rsidRDefault="00577AB5">
            <w:pPr>
              <w:pStyle w:val="ConsPlusNormal"/>
            </w:pPr>
            <w:r>
              <w:t>г. Оренбург, ул. Салмышская, д. 1/1</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104733,16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104733,16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465.</w:t>
            </w:r>
          </w:p>
        </w:tc>
        <w:tc>
          <w:tcPr>
            <w:tcW w:w="2835" w:type="dxa"/>
          </w:tcPr>
          <w:p w:rsidR="00577AB5" w:rsidRDefault="00577AB5">
            <w:pPr>
              <w:pStyle w:val="ConsPlusNormal"/>
            </w:pPr>
            <w:r>
              <w:t>г. Оренбург, ул. Салмышская, д. 16</w:t>
            </w:r>
          </w:p>
        </w:tc>
        <w:tc>
          <w:tcPr>
            <w:tcW w:w="1871" w:type="dxa"/>
          </w:tcPr>
          <w:p w:rsidR="00577AB5" w:rsidRDefault="00577AB5">
            <w:pPr>
              <w:pStyle w:val="ConsPlusNormal"/>
            </w:pPr>
            <w:r>
              <w:t xml:space="preserve">ремонт и (или) переустройство </w:t>
            </w:r>
            <w:r>
              <w:lastRenderedPageBreak/>
              <w:t>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967,84</w:t>
            </w:r>
          </w:p>
        </w:tc>
        <w:tc>
          <w:tcPr>
            <w:tcW w:w="1871" w:type="dxa"/>
          </w:tcPr>
          <w:p w:rsidR="00577AB5" w:rsidRDefault="00577AB5">
            <w:pPr>
              <w:pStyle w:val="ConsPlusNormal"/>
              <w:jc w:val="center"/>
            </w:pPr>
            <w:r>
              <w:t>64833,78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64833,78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466.</w:t>
            </w:r>
          </w:p>
        </w:tc>
        <w:tc>
          <w:tcPr>
            <w:tcW w:w="2835" w:type="dxa"/>
          </w:tcPr>
          <w:p w:rsidR="00577AB5" w:rsidRDefault="00577AB5">
            <w:pPr>
              <w:pStyle w:val="ConsPlusNormal"/>
            </w:pPr>
            <w:r>
              <w:t>г. Оренбург, ул. Салмышская, д. 18/1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1122,88</w:t>
            </w:r>
          </w:p>
        </w:tc>
        <w:tc>
          <w:tcPr>
            <w:tcW w:w="1871" w:type="dxa"/>
          </w:tcPr>
          <w:p w:rsidR="00577AB5" w:rsidRDefault="00577AB5">
            <w:pPr>
              <w:pStyle w:val="ConsPlusNormal"/>
              <w:jc w:val="center"/>
            </w:pPr>
            <w:r>
              <w:t>68621,70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68621,70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467.</w:t>
            </w:r>
          </w:p>
        </w:tc>
        <w:tc>
          <w:tcPr>
            <w:tcW w:w="2835" w:type="dxa"/>
          </w:tcPr>
          <w:p w:rsidR="00577AB5" w:rsidRDefault="00577AB5">
            <w:pPr>
              <w:pStyle w:val="ConsPlusNormal"/>
            </w:pPr>
            <w:r>
              <w:t>г. Оренбург, ул. Салмышская, д. 18/2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1155,44</w:t>
            </w:r>
          </w:p>
        </w:tc>
        <w:tc>
          <w:tcPr>
            <w:tcW w:w="1871" w:type="dxa"/>
          </w:tcPr>
          <w:p w:rsidR="00577AB5" w:rsidRDefault="00577AB5">
            <w:pPr>
              <w:pStyle w:val="ConsPlusNormal"/>
              <w:jc w:val="center"/>
            </w:pPr>
            <w:r>
              <w:t>69417,26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69417,26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468.</w:t>
            </w:r>
          </w:p>
        </w:tc>
        <w:tc>
          <w:tcPr>
            <w:tcW w:w="2835" w:type="dxa"/>
          </w:tcPr>
          <w:p w:rsidR="00577AB5" w:rsidRDefault="00577AB5">
            <w:pPr>
              <w:pStyle w:val="ConsPlusNormal"/>
            </w:pPr>
            <w:r>
              <w:t>г. Оренбург, ул. Салмышская, д. 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71099,36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71099,36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469.</w:t>
            </w:r>
          </w:p>
        </w:tc>
        <w:tc>
          <w:tcPr>
            <w:tcW w:w="2835" w:type="dxa"/>
          </w:tcPr>
          <w:p w:rsidR="00577AB5" w:rsidRDefault="00577AB5">
            <w:pPr>
              <w:pStyle w:val="ConsPlusNormal"/>
            </w:pPr>
            <w:r>
              <w:t>г. Оренбург, ул. Салмышская, д. 29/2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1674,91</w:t>
            </w:r>
          </w:p>
        </w:tc>
        <w:tc>
          <w:tcPr>
            <w:tcW w:w="1871" w:type="dxa"/>
          </w:tcPr>
          <w:p w:rsidR="00577AB5" w:rsidRDefault="00577AB5">
            <w:pPr>
              <w:pStyle w:val="ConsPlusNormal"/>
              <w:jc w:val="center"/>
            </w:pPr>
            <w:r>
              <w:t>120057,73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120057,73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470.</w:t>
            </w:r>
          </w:p>
        </w:tc>
        <w:tc>
          <w:tcPr>
            <w:tcW w:w="2835" w:type="dxa"/>
          </w:tcPr>
          <w:p w:rsidR="00577AB5" w:rsidRDefault="00577AB5">
            <w:pPr>
              <w:pStyle w:val="ConsPlusNormal"/>
            </w:pPr>
            <w:r>
              <w:t>г. Оренбург, ул. Салмышская, д. 3</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6</w:t>
            </w:r>
          </w:p>
        </w:tc>
        <w:tc>
          <w:tcPr>
            <w:tcW w:w="1871" w:type="dxa"/>
          </w:tcPr>
          <w:p w:rsidR="00577AB5" w:rsidRDefault="00577AB5">
            <w:pPr>
              <w:pStyle w:val="ConsPlusNormal"/>
              <w:jc w:val="center"/>
            </w:pPr>
            <w:r>
              <w:t>106400,44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106400,44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471.</w:t>
            </w:r>
          </w:p>
        </w:tc>
        <w:tc>
          <w:tcPr>
            <w:tcW w:w="2835" w:type="dxa"/>
          </w:tcPr>
          <w:p w:rsidR="00577AB5" w:rsidRDefault="00577AB5">
            <w:pPr>
              <w:pStyle w:val="ConsPlusNormal"/>
            </w:pPr>
            <w:r>
              <w:t>г. Оренбург, ул. Салмышская, д. 5</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145799,39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145799,39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472.</w:t>
            </w:r>
          </w:p>
        </w:tc>
        <w:tc>
          <w:tcPr>
            <w:tcW w:w="2835" w:type="dxa"/>
          </w:tcPr>
          <w:p w:rsidR="00577AB5" w:rsidRDefault="00577AB5">
            <w:pPr>
              <w:pStyle w:val="ConsPlusNormal"/>
            </w:pPr>
            <w:r>
              <w:t>г. Оренбург, ул. Салмышская, д. 5/2</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113002,96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113002,96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473.</w:t>
            </w:r>
          </w:p>
        </w:tc>
        <w:tc>
          <w:tcPr>
            <w:tcW w:w="2835" w:type="dxa"/>
          </w:tcPr>
          <w:p w:rsidR="00577AB5" w:rsidRDefault="00577AB5">
            <w:pPr>
              <w:pStyle w:val="ConsPlusNormal"/>
            </w:pPr>
            <w:r>
              <w:t>г. Оренбург, ул. Салмышская, д. 6/1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554,02</w:t>
            </w:r>
          </w:p>
        </w:tc>
        <w:tc>
          <w:tcPr>
            <w:tcW w:w="1871" w:type="dxa"/>
          </w:tcPr>
          <w:p w:rsidR="00577AB5" w:rsidRDefault="00577AB5">
            <w:pPr>
              <w:pStyle w:val="ConsPlusNormal"/>
              <w:jc w:val="center"/>
            </w:pPr>
            <w:r>
              <w:t>74262,44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74262,44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474.</w:t>
            </w:r>
          </w:p>
        </w:tc>
        <w:tc>
          <w:tcPr>
            <w:tcW w:w="2835" w:type="dxa"/>
          </w:tcPr>
          <w:p w:rsidR="00577AB5" w:rsidRDefault="00577AB5">
            <w:pPr>
              <w:pStyle w:val="ConsPlusNormal"/>
            </w:pPr>
            <w:r>
              <w:t>г. Оренбург, ул. Советская, д. 34, литеры ББ1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379047,26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379047,26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475.</w:t>
            </w:r>
          </w:p>
        </w:tc>
        <w:tc>
          <w:tcPr>
            <w:tcW w:w="2835" w:type="dxa"/>
          </w:tcPr>
          <w:p w:rsidR="00577AB5" w:rsidRDefault="00577AB5">
            <w:pPr>
              <w:pStyle w:val="ConsPlusNormal"/>
            </w:pPr>
            <w:r>
              <w:t>г. Оренбург, ул. Советская, д. 34, литеры ББ1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358286,40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358286,40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476.</w:t>
            </w:r>
          </w:p>
        </w:tc>
        <w:tc>
          <w:tcPr>
            <w:tcW w:w="2835" w:type="dxa"/>
          </w:tcPr>
          <w:p w:rsidR="00577AB5" w:rsidRDefault="00577AB5">
            <w:pPr>
              <w:pStyle w:val="ConsPlusNormal"/>
            </w:pPr>
            <w:r>
              <w:t>г. Оренбург, ул. Советская, д. 84, литеры АА1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43009,53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43009,53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477.</w:t>
            </w:r>
          </w:p>
        </w:tc>
        <w:tc>
          <w:tcPr>
            <w:tcW w:w="2835" w:type="dxa"/>
          </w:tcPr>
          <w:p w:rsidR="00577AB5" w:rsidRDefault="00577AB5">
            <w:pPr>
              <w:pStyle w:val="ConsPlusNormal"/>
            </w:pPr>
            <w:r>
              <w:t>г. Оренбург, ул. Спартаковская, д. 90</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28775,38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28775,38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478.</w:t>
            </w:r>
          </w:p>
        </w:tc>
        <w:tc>
          <w:tcPr>
            <w:tcW w:w="2835" w:type="dxa"/>
          </w:tcPr>
          <w:p w:rsidR="00577AB5" w:rsidRDefault="00577AB5">
            <w:pPr>
              <w:pStyle w:val="ConsPlusNormal"/>
            </w:pPr>
            <w:r>
              <w:t>г. Оренбург, ул. Спартаковская, д. 90</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28349,54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28349,54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479.</w:t>
            </w:r>
          </w:p>
        </w:tc>
        <w:tc>
          <w:tcPr>
            <w:tcW w:w="2835" w:type="dxa"/>
          </w:tcPr>
          <w:p w:rsidR="00577AB5" w:rsidRDefault="00577AB5">
            <w:pPr>
              <w:pStyle w:val="ConsPlusNormal"/>
            </w:pPr>
            <w:r>
              <w:t>г. Оренбург, ул. Станция Заводская, д. 17</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65294,69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65294,69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480.</w:t>
            </w:r>
          </w:p>
        </w:tc>
        <w:tc>
          <w:tcPr>
            <w:tcW w:w="2835" w:type="dxa"/>
          </w:tcPr>
          <w:p w:rsidR="00577AB5" w:rsidRDefault="00577AB5">
            <w:pPr>
              <w:pStyle w:val="ConsPlusNormal"/>
            </w:pPr>
            <w:r>
              <w:t>г. Оренбург, ул. Театральная, д. 21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63181,75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63181,75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481.</w:t>
            </w:r>
          </w:p>
        </w:tc>
        <w:tc>
          <w:tcPr>
            <w:tcW w:w="2835" w:type="dxa"/>
          </w:tcPr>
          <w:p w:rsidR="00577AB5" w:rsidRDefault="00577AB5">
            <w:pPr>
              <w:pStyle w:val="ConsPlusNormal"/>
            </w:pPr>
            <w:r>
              <w:t>г. Оренбург, ул. Театральная, д. 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61974,36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61974,36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482.</w:t>
            </w:r>
          </w:p>
        </w:tc>
        <w:tc>
          <w:tcPr>
            <w:tcW w:w="2835" w:type="dxa"/>
          </w:tcPr>
          <w:p w:rsidR="00577AB5" w:rsidRDefault="00577AB5">
            <w:pPr>
              <w:pStyle w:val="ConsPlusNormal"/>
            </w:pPr>
            <w:r>
              <w:t>г. Оренбург, ул. Театральная, д. 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59067,41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59067,41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483.</w:t>
            </w:r>
          </w:p>
        </w:tc>
        <w:tc>
          <w:tcPr>
            <w:tcW w:w="2835" w:type="dxa"/>
          </w:tcPr>
          <w:p w:rsidR="00577AB5" w:rsidRDefault="00577AB5">
            <w:pPr>
              <w:pStyle w:val="ConsPlusNormal"/>
            </w:pPr>
            <w:r>
              <w:t>г. Оренбург, ул. Тепличная, д. 19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30161,45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30161,45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484.</w:t>
            </w:r>
          </w:p>
        </w:tc>
        <w:tc>
          <w:tcPr>
            <w:tcW w:w="2835" w:type="dxa"/>
          </w:tcPr>
          <w:p w:rsidR="00577AB5" w:rsidRDefault="00577AB5">
            <w:pPr>
              <w:pStyle w:val="ConsPlusNormal"/>
            </w:pPr>
            <w:r>
              <w:t>г. Оренбург, ул. Тепличная,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29521,59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29521,59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485.</w:t>
            </w:r>
          </w:p>
        </w:tc>
        <w:tc>
          <w:tcPr>
            <w:tcW w:w="2835" w:type="dxa"/>
          </w:tcPr>
          <w:p w:rsidR="00577AB5" w:rsidRDefault="00577AB5">
            <w:pPr>
              <w:pStyle w:val="ConsPlusNormal"/>
            </w:pPr>
            <w:r>
              <w:t>г. Оренбург, ул. Тимирязева,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734,07</w:t>
            </w:r>
          </w:p>
        </w:tc>
        <w:tc>
          <w:tcPr>
            <w:tcW w:w="1871" w:type="dxa"/>
          </w:tcPr>
          <w:p w:rsidR="00577AB5" w:rsidRDefault="00577AB5">
            <w:pPr>
              <w:pStyle w:val="ConsPlusNormal"/>
              <w:jc w:val="center"/>
            </w:pPr>
            <w:r>
              <w:t>55061,27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55061,27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486.</w:t>
            </w:r>
          </w:p>
        </w:tc>
        <w:tc>
          <w:tcPr>
            <w:tcW w:w="2835" w:type="dxa"/>
          </w:tcPr>
          <w:p w:rsidR="00577AB5" w:rsidRDefault="00577AB5">
            <w:pPr>
              <w:pStyle w:val="ConsPlusNormal"/>
            </w:pPr>
            <w:r>
              <w:t>г. Оренбург, ул. Тимирязева, д. 2</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3</w:t>
            </w:r>
          </w:p>
        </w:tc>
        <w:tc>
          <w:tcPr>
            <w:tcW w:w="1871" w:type="dxa"/>
          </w:tcPr>
          <w:p w:rsidR="00577AB5" w:rsidRDefault="00577AB5">
            <w:pPr>
              <w:pStyle w:val="ConsPlusNormal"/>
              <w:jc w:val="center"/>
            </w:pPr>
            <w:r>
              <w:t>77558,33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77558,33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487.</w:t>
            </w:r>
          </w:p>
        </w:tc>
        <w:tc>
          <w:tcPr>
            <w:tcW w:w="2835" w:type="dxa"/>
          </w:tcPr>
          <w:p w:rsidR="00577AB5" w:rsidRDefault="00577AB5">
            <w:pPr>
              <w:pStyle w:val="ConsPlusNormal"/>
            </w:pPr>
            <w:r>
              <w:t>г. Оренбург, ул. Тихая, д. 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97630,33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97630,33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488.</w:t>
            </w:r>
          </w:p>
        </w:tc>
        <w:tc>
          <w:tcPr>
            <w:tcW w:w="2835" w:type="dxa"/>
          </w:tcPr>
          <w:p w:rsidR="00577AB5" w:rsidRDefault="00577AB5">
            <w:pPr>
              <w:pStyle w:val="ConsPlusNormal"/>
            </w:pPr>
            <w:r>
              <w:t>г. Оренбург, ул. Ткачева, д. 2б</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149,7</w:t>
            </w:r>
          </w:p>
        </w:tc>
        <w:tc>
          <w:tcPr>
            <w:tcW w:w="1871" w:type="dxa"/>
          </w:tcPr>
          <w:p w:rsidR="00577AB5" w:rsidRDefault="00577AB5">
            <w:pPr>
              <w:pStyle w:val="ConsPlusNormal"/>
              <w:jc w:val="center"/>
            </w:pPr>
            <w:r>
              <w:t>65085,20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65085,20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489.</w:t>
            </w:r>
          </w:p>
        </w:tc>
        <w:tc>
          <w:tcPr>
            <w:tcW w:w="2835" w:type="dxa"/>
          </w:tcPr>
          <w:p w:rsidR="00577AB5" w:rsidRDefault="00577AB5">
            <w:pPr>
              <w:pStyle w:val="ConsPlusNormal"/>
            </w:pPr>
            <w:r>
              <w:t>г. Оренбург, ул. Тобольская, д. 59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109566,49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109566,49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490.</w:t>
            </w:r>
          </w:p>
        </w:tc>
        <w:tc>
          <w:tcPr>
            <w:tcW w:w="2835" w:type="dxa"/>
          </w:tcPr>
          <w:p w:rsidR="00577AB5" w:rsidRDefault="00577AB5">
            <w:pPr>
              <w:pStyle w:val="ConsPlusNormal"/>
            </w:pPr>
            <w:r>
              <w:t>г. Оренбург, ул. Туркестанская, д. 11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1137,3</w:t>
            </w:r>
          </w:p>
        </w:tc>
        <w:tc>
          <w:tcPr>
            <w:tcW w:w="1871" w:type="dxa"/>
          </w:tcPr>
          <w:p w:rsidR="00577AB5" w:rsidRDefault="00577AB5">
            <w:pPr>
              <w:pStyle w:val="ConsPlusNormal"/>
              <w:jc w:val="center"/>
            </w:pPr>
            <w:r>
              <w:t>36097,98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36097,98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491.</w:t>
            </w:r>
          </w:p>
        </w:tc>
        <w:tc>
          <w:tcPr>
            <w:tcW w:w="2835" w:type="dxa"/>
          </w:tcPr>
          <w:p w:rsidR="00577AB5" w:rsidRDefault="00577AB5">
            <w:pPr>
              <w:pStyle w:val="ConsPlusNormal"/>
            </w:pPr>
            <w:r>
              <w:t>г. Оренбург, ул. Туркестанская, д. 12б</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862,4</w:t>
            </w:r>
          </w:p>
        </w:tc>
        <w:tc>
          <w:tcPr>
            <w:tcW w:w="1871" w:type="dxa"/>
          </w:tcPr>
          <w:p w:rsidR="00577AB5" w:rsidRDefault="00577AB5">
            <w:pPr>
              <w:pStyle w:val="ConsPlusNormal"/>
              <w:jc w:val="center"/>
            </w:pPr>
            <w:r>
              <w:t>42565,87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42565,87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492.</w:t>
            </w:r>
          </w:p>
        </w:tc>
        <w:tc>
          <w:tcPr>
            <w:tcW w:w="2835" w:type="dxa"/>
          </w:tcPr>
          <w:p w:rsidR="00577AB5" w:rsidRDefault="00577AB5">
            <w:pPr>
              <w:pStyle w:val="ConsPlusNormal"/>
            </w:pPr>
            <w:r>
              <w:t>г. Оренбург, ул. Туркестанская, д. 12б</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88967,40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88967,40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493.</w:t>
            </w:r>
          </w:p>
        </w:tc>
        <w:tc>
          <w:tcPr>
            <w:tcW w:w="2835" w:type="dxa"/>
          </w:tcPr>
          <w:p w:rsidR="00577AB5" w:rsidRDefault="00577AB5">
            <w:pPr>
              <w:pStyle w:val="ConsPlusNormal"/>
            </w:pPr>
            <w:r>
              <w:t>г. Оренбург, ул. Туркестанская, д. 19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1137,54</w:t>
            </w:r>
          </w:p>
        </w:tc>
        <w:tc>
          <w:tcPr>
            <w:tcW w:w="1871" w:type="dxa"/>
          </w:tcPr>
          <w:p w:rsidR="00577AB5" w:rsidRDefault="00577AB5">
            <w:pPr>
              <w:pStyle w:val="ConsPlusNormal"/>
              <w:jc w:val="center"/>
            </w:pPr>
            <w:r>
              <w:t>41835,25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41835,25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494.</w:t>
            </w:r>
          </w:p>
        </w:tc>
        <w:tc>
          <w:tcPr>
            <w:tcW w:w="2835" w:type="dxa"/>
          </w:tcPr>
          <w:p w:rsidR="00577AB5" w:rsidRDefault="00577AB5">
            <w:pPr>
              <w:pStyle w:val="ConsPlusNormal"/>
            </w:pPr>
            <w:r>
              <w:t>г. Оренбург, ул. Туркестанская, д. 27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1411,8</w:t>
            </w:r>
          </w:p>
        </w:tc>
        <w:tc>
          <w:tcPr>
            <w:tcW w:w="1871" w:type="dxa"/>
          </w:tcPr>
          <w:p w:rsidR="00577AB5" w:rsidRDefault="00577AB5">
            <w:pPr>
              <w:pStyle w:val="ConsPlusNormal"/>
              <w:jc w:val="center"/>
            </w:pPr>
            <w:r>
              <w:t>101706,07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101706,07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495.</w:t>
            </w:r>
          </w:p>
        </w:tc>
        <w:tc>
          <w:tcPr>
            <w:tcW w:w="2835" w:type="dxa"/>
          </w:tcPr>
          <w:p w:rsidR="00577AB5" w:rsidRDefault="00577AB5">
            <w:pPr>
              <w:pStyle w:val="ConsPlusNormal"/>
            </w:pPr>
            <w:r>
              <w:t>г. Оренбург, ул. Туркестанская, д. 29</w:t>
            </w:r>
          </w:p>
        </w:tc>
        <w:tc>
          <w:tcPr>
            <w:tcW w:w="1871" w:type="dxa"/>
          </w:tcPr>
          <w:p w:rsidR="00577AB5" w:rsidRDefault="00577AB5">
            <w:pPr>
              <w:pStyle w:val="ConsPlusNormal"/>
            </w:pPr>
            <w:r>
              <w:t xml:space="preserve">ремонт и (или) переустройство </w:t>
            </w:r>
            <w:r>
              <w:lastRenderedPageBreak/>
              <w:t>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1258,74</w:t>
            </w:r>
          </w:p>
        </w:tc>
        <w:tc>
          <w:tcPr>
            <w:tcW w:w="1871" w:type="dxa"/>
          </w:tcPr>
          <w:p w:rsidR="00577AB5" w:rsidRDefault="00577AB5">
            <w:pPr>
              <w:pStyle w:val="ConsPlusNormal"/>
              <w:jc w:val="center"/>
            </w:pPr>
            <w:r>
              <w:t>56799,10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56799,10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496.</w:t>
            </w:r>
          </w:p>
        </w:tc>
        <w:tc>
          <w:tcPr>
            <w:tcW w:w="2835" w:type="dxa"/>
          </w:tcPr>
          <w:p w:rsidR="00577AB5" w:rsidRDefault="00577AB5">
            <w:pPr>
              <w:pStyle w:val="ConsPlusNormal"/>
            </w:pPr>
            <w:r>
              <w:t>г. Оренбург, ул. Туркестанская, д. 2а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90822,82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90822,82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497.</w:t>
            </w:r>
          </w:p>
        </w:tc>
        <w:tc>
          <w:tcPr>
            <w:tcW w:w="2835" w:type="dxa"/>
          </w:tcPr>
          <w:p w:rsidR="00577AB5" w:rsidRDefault="00577AB5">
            <w:pPr>
              <w:pStyle w:val="ConsPlusNormal"/>
            </w:pPr>
            <w:r>
              <w:t>г. Оренбург, ул. Туркестанская, д. 2а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136072,37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136072,37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498.</w:t>
            </w:r>
          </w:p>
        </w:tc>
        <w:tc>
          <w:tcPr>
            <w:tcW w:w="2835" w:type="dxa"/>
          </w:tcPr>
          <w:p w:rsidR="00577AB5" w:rsidRDefault="00577AB5">
            <w:pPr>
              <w:pStyle w:val="ConsPlusNormal"/>
            </w:pPr>
            <w:r>
              <w:t>г. Оренбург, ул. Туркестанская, д. 41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122383,67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122383,67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499.</w:t>
            </w:r>
          </w:p>
        </w:tc>
        <w:tc>
          <w:tcPr>
            <w:tcW w:w="2835" w:type="dxa"/>
          </w:tcPr>
          <w:p w:rsidR="00577AB5" w:rsidRDefault="00577AB5">
            <w:pPr>
              <w:pStyle w:val="ConsPlusNormal"/>
            </w:pPr>
            <w:r>
              <w:t>г. Оренбург, ул. Туркестанская, д. 4а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85359,74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85359,74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500.</w:t>
            </w:r>
          </w:p>
        </w:tc>
        <w:tc>
          <w:tcPr>
            <w:tcW w:w="2835" w:type="dxa"/>
          </w:tcPr>
          <w:p w:rsidR="00577AB5" w:rsidRDefault="00577AB5">
            <w:pPr>
              <w:pStyle w:val="ConsPlusNormal"/>
            </w:pPr>
            <w:r>
              <w:t>г. Оренбург, ул. Туркестанская, д. 4а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125266,30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125266,30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501.</w:t>
            </w:r>
          </w:p>
        </w:tc>
        <w:tc>
          <w:tcPr>
            <w:tcW w:w="2835" w:type="dxa"/>
          </w:tcPr>
          <w:p w:rsidR="00577AB5" w:rsidRDefault="00577AB5">
            <w:pPr>
              <w:pStyle w:val="ConsPlusNormal"/>
            </w:pPr>
            <w:r>
              <w:t>г. Оренбург, ул. Туркестанская, д. 4б</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96464,35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96464,35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502.</w:t>
            </w:r>
          </w:p>
        </w:tc>
        <w:tc>
          <w:tcPr>
            <w:tcW w:w="2835" w:type="dxa"/>
          </w:tcPr>
          <w:p w:rsidR="00577AB5" w:rsidRDefault="00577AB5">
            <w:pPr>
              <w:pStyle w:val="ConsPlusNormal"/>
            </w:pPr>
            <w:r>
              <w:t>г. Оренбург, ул. Туркестанская, д. 4б</w:t>
            </w:r>
          </w:p>
        </w:tc>
        <w:tc>
          <w:tcPr>
            <w:tcW w:w="1871" w:type="dxa"/>
          </w:tcPr>
          <w:p w:rsidR="00577AB5" w:rsidRDefault="00577AB5">
            <w:pPr>
              <w:pStyle w:val="ConsPlusNormal"/>
            </w:pPr>
            <w:r>
              <w:t>ремонт фундамента</w:t>
            </w:r>
          </w:p>
        </w:tc>
        <w:tc>
          <w:tcPr>
            <w:tcW w:w="1417" w:type="dxa"/>
          </w:tcPr>
          <w:p w:rsidR="00577AB5" w:rsidRDefault="00577AB5">
            <w:pPr>
              <w:pStyle w:val="ConsPlusNormal"/>
              <w:jc w:val="center"/>
            </w:pPr>
            <w:r>
              <w:t>куб.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153510,80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153510,80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503.</w:t>
            </w:r>
          </w:p>
        </w:tc>
        <w:tc>
          <w:tcPr>
            <w:tcW w:w="2835" w:type="dxa"/>
          </w:tcPr>
          <w:p w:rsidR="00577AB5" w:rsidRDefault="00577AB5">
            <w:pPr>
              <w:pStyle w:val="ConsPlusNormal"/>
            </w:pPr>
            <w:r>
              <w:t>г. Оренбург, ул. Туркестанская, д. 4в</w:t>
            </w:r>
          </w:p>
        </w:tc>
        <w:tc>
          <w:tcPr>
            <w:tcW w:w="1871" w:type="dxa"/>
          </w:tcPr>
          <w:p w:rsidR="00577AB5" w:rsidRDefault="00577AB5">
            <w:pPr>
              <w:pStyle w:val="ConsPlusNormal"/>
            </w:pPr>
            <w:r>
              <w:t>ремонт фундамента</w:t>
            </w:r>
          </w:p>
        </w:tc>
        <w:tc>
          <w:tcPr>
            <w:tcW w:w="1417" w:type="dxa"/>
          </w:tcPr>
          <w:p w:rsidR="00577AB5" w:rsidRDefault="00577AB5">
            <w:pPr>
              <w:pStyle w:val="ConsPlusNormal"/>
              <w:jc w:val="center"/>
            </w:pPr>
            <w:r>
              <w:t>куб.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177149,27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177149,27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504.</w:t>
            </w:r>
          </w:p>
        </w:tc>
        <w:tc>
          <w:tcPr>
            <w:tcW w:w="2835" w:type="dxa"/>
          </w:tcPr>
          <w:p w:rsidR="00577AB5" w:rsidRDefault="00577AB5">
            <w:pPr>
              <w:pStyle w:val="ConsPlusNormal"/>
            </w:pPr>
            <w:r>
              <w:t>г. Оренбург, ул. Туркестанская, д. 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1136,9</w:t>
            </w:r>
          </w:p>
        </w:tc>
        <w:tc>
          <w:tcPr>
            <w:tcW w:w="1871" w:type="dxa"/>
          </w:tcPr>
          <w:p w:rsidR="00577AB5" w:rsidRDefault="00577AB5">
            <w:pPr>
              <w:pStyle w:val="ConsPlusNormal"/>
              <w:jc w:val="center"/>
            </w:pPr>
            <w:r>
              <w:t>62656,29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62656,29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505.</w:t>
            </w:r>
          </w:p>
        </w:tc>
        <w:tc>
          <w:tcPr>
            <w:tcW w:w="2835" w:type="dxa"/>
          </w:tcPr>
          <w:p w:rsidR="00577AB5" w:rsidRDefault="00577AB5">
            <w:pPr>
              <w:pStyle w:val="ConsPlusNormal"/>
            </w:pPr>
            <w:r>
              <w:t>г. Оренбург, ул. Туркестанская, д. 8б</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116880,00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116880,00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506.</w:t>
            </w:r>
          </w:p>
        </w:tc>
        <w:tc>
          <w:tcPr>
            <w:tcW w:w="2835" w:type="dxa"/>
          </w:tcPr>
          <w:p w:rsidR="00577AB5" w:rsidRDefault="00577AB5">
            <w:pPr>
              <w:pStyle w:val="ConsPlusNormal"/>
            </w:pPr>
            <w:r>
              <w:t>г. Оренбург, ул. Туркестанская, д. 9</w:t>
            </w:r>
          </w:p>
        </w:tc>
        <w:tc>
          <w:tcPr>
            <w:tcW w:w="1871" w:type="dxa"/>
          </w:tcPr>
          <w:p w:rsidR="00577AB5" w:rsidRDefault="00577AB5">
            <w:pPr>
              <w:pStyle w:val="ConsPlusNormal"/>
            </w:pPr>
            <w:r>
              <w:t xml:space="preserve">ремонт и (или) переустройство </w:t>
            </w:r>
            <w:r>
              <w:lastRenderedPageBreak/>
              <w:t>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1136,48</w:t>
            </w:r>
          </w:p>
        </w:tc>
        <w:tc>
          <w:tcPr>
            <w:tcW w:w="1871" w:type="dxa"/>
          </w:tcPr>
          <w:p w:rsidR="00577AB5" w:rsidRDefault="00577AB5">
            <w:pPr>
              <w:pStyle w:val="ConsPlusNormal"/>
              <w:jc w:val="center"/>
            </w:pPr>
            <w:r>
              <w:t>40998,49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40998,49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507.</w:t>
            </w:r>
          </w:p>
        </w:tc>
        <w:tc>
          <w:tcPr>
            <w:tcW w:w="2835" w:type="dxa"/>
          </w:tcPr>
          <w:p w:rsidR="00577AB5" w:rsidRDefault="00577AB5">
            <w:pPr>
              <w:pStyle w:val="ConsPlusNormal"/>
            </w:pPr>
            <w:r>
              <w:t>г. Оренбург, ул. Центральная, д. 11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128608,86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128608,86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508.</w:t>
            </w:r>
          </w:p>
        </w:tc>
        <w:tc>
          <w:tcPr>
            <w:tcW w:w="2835" w:type="dxa"/>
          </w:tcPr>
          <w:p w:rsidR="00577AB5" w:rsidRDefault="00577AB5">
            <w:pPr>
              <w:pStyle w:val="ConsPlusNormal"/>
            </w:pPr>
            <w:r>
              <w:t>г. Оренбург, ул. Центральная,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33046,16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33046,16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509.</w:t>
            </w:r>
          </w:p>
        </w:tc>
        <w:tc>
          <w:tcPr>
            <w:tcW w:w="2835" w:type="dxa"/>
          </w:tcPr>
          <w:p w:rsidR="00577AB5" w:rsidRDefault="00577AB5">
            <w:pPr>
              <w:pStyle w:val="ConsPlusNormal"/>
            </w:pPr>
            <w:r>
              <w:t>г. Оренбург, ул. Чернышевского, д. 24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100469,04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100469,04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510.</w:t>
            </w:r>
          </w:p>
        </w:tc>
        <w:tc>
          <w:tcPr>
            <w:tcW w:w="2835" w:type="dxa"/>
          </w:tcPr>
          <w:p w:rsidR="00577AB5" w:rsidRDefault="00577AB5">
            <w:pPr>
              <w:pStyle w:val="ConsPlusNormal"/>
            </w:pPr>
            <w:r>
              <w:t>г. Оренбург, ул. Чернышевского, д. 30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82865,14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82865,14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511.</w:t>
            </w:r>
          </w:p>
        </w:tc>
        <w:tc>
          <w:tcPr>
            <w:tcW w:w="2835" w:type="dxa"/>
          </w:tcPr>
          <w:p w:rsidR="00577AB5" w:rsidRDefault="00577AB5">
            <w:pPr>
              <w:pStyle w:val="ConsPlusNormal"/>
            </w:pPr>
            <w:r>
              <w:t>г. Оренбург, ул. Чернышевского, д. 30/1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72593,24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72593,24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512.</w:t>
            </w:r>
          </w:p>
        </w:tc>
        <w:tc>
          <w:tcPr>
            <w:tcW w:w="2835" w:type="dxa"/>
          </w:tcPr>
          <w:p w:rsidR="00577AB5" w:rsidRDefault="00577AB5">
            <w:pPr>
              <w:pStyle w:val="ConsPlusNormal"/>
            </w:pPr>
            <w:r>
              <w:t>г. Оренбург, ул. Чичерина, д. 26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89827,07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89827,07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513.</w:t>
            </w:r>
          </w:p>
        </w:tc>
        <w:tc>
          <w:tcPr>
            <w:tcW w:w="2835" w:type="dxa"/>
          </w:tcPr>
          <w:p w:rsidR="00577AB5" w:rsidRDefault="00577AB5">
            <w:pPr>
              <w:pStyle w:val="ConsPlusNormal"/>
            </w:pPr>
            <w:r>
              <w:t>г. Оренбург, ул. Чичерина, д. 34</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300000,00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300000,00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514.</w:t>
            </w:r>
          </w:p>
        </w:tc>
        <w:tc>
          <w:tcPr>
            <w:tcW w:w="2835" w:type="dxa"/>
          </w:tcPr>
          <w:p w:rsidR="00577AB5" w:rsidRDefault="00577AB5">
            <w:pPr>
              <w:pStyle w:val="ConsPlusNormal"/>
            </w:pPr>
            <w:r>
              <w:t>г. Оренбург, ул. Чичерина, д. 34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292899,99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292899,99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515.</w:t>
            </w:r>
          </w:p>
        </w:tc>
        <w:tc>
          <w:tcPr>
            <w:tcW w:w="2835" w:type="dxa"/>
          </w:tcPr>
          <w:p w:rsidR="00577AB5" w:rsidRDefault="00577AB5">
            <w:pPr>
              <w:pStyle w:val="ConsPlusNormal"/>
            </w:pPr>
            <w:r>
              <w:t>г. Оренбург, ул. Чичерина, д. 34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422221,50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422221,50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516.</w:t>
            </w:r>
          </w:p>
        </w:tc>
        <w:tc>
          <w:tcPr>
            <w:tcW w:w="2835" w:type="dxa"/>
          </w:tcPr>
          <w:p w:rsidR="00577AB5" w:rsidRDefault="00577AB5">
            <w:pPr>
              <w:pStyle w:val="ConsPlusNormal"/>
            </w:pPr>
            <w:r>
              <w:t xml:space="preserve">г. Оренбург, ул. Чкалова, д. </w:t>
            </w:r>
            <w:r>
              <w:lastRenderedPageBreak/>
              <w:t>16/1</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1430,16</w:t>
            </w:r>
          </w:p>
        </w:tc>
        <w:tc>
          <w:tcPr>
            <w:tcW w:w="1871" w:type="dxa"/>
          </w:tcPr>
          <w:p w:rsidR="00577AB5" w:rsidRDefault="00577AB5">
            <w:pPr>
              <w:pStyle w:val="ConsPlusNormal"/>
              <w:jc w:val="center"/>
            </w:pPr>
            <w:r>
              <w:t>111246,59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111246,59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517.</w:t>
            </w:r>
          </w:p>
        </w:tc>
        <w:tc>
          <w:tcPr>
            <w:tcW w:w="2835" w:type="dxa"/>
          </w:tcPr>
          <w:p w:rsidR="00577AB5" w:rsidRDefault="00577AB5">
            <w:pPr>
              <w:pStyle w:val="ConsPlusNormal"/>
            </w:pPr>
            <w:r>
              <w:t>г. Оренбург, ул. Чкалова, д. 31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545,37</w:t>
            </w:r>
          </w:p>
        </w:tc>
        <w:tc>
          <w:tcPr>
            <w:tcW w:w="1871" w:type="dxa"/>
          </w:tcPr>
          <w:p w:rsidR="00577AB5" w:rsidRDefault="00577AB5">
            <w:pPr>
              <w:pStyle w:val="ConsPlusNormal"/>
              <w:jc w:val="center"/>
            </w:pPr>
            <w:r>
              <w:t>118373,14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118373,14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518.</w:t>
            </w:r>
          </w:p>
        </w:tc>
        <w:tc>
          <w:tcPr>
            <w:tcW w:w="2835" w:type="dxa"/>
          </w:tcPr>
          <w:p w:rsidR="00577AB5" w:rsidRDefault="00577AB5">
            <w:pPr>
              <w:pStyle w:val="ConsPlusNormal"/>
            </w:pPr>
            <w:r>
              <w:t>г. Оренбург, ул. Чкалова, д. 45</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153045,25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153045,25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519.</w:t>
            </w:r>
          </w:p>
        </w:tc>
        <w:tc>
          <w:tcPr>
            <w:tcW w:w="2835" w:type="dxa"/>
          </w:tcPr>
          <w:p w:rsidR="00577AB5" w:rsidRDefault="00577AB5">
            <w:pPr>
              <w:pStyle w:val="ConsPlusNormal"/>
            </w:pPr>
            <w:r>
              <w:t>г. Оренбург, ул. Чкалова, д. 48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55063,30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55063,30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520.</w:t>
            </w:r>
          </w:p>
        </w:tc>
        <w:tc>
          <w:tcPr>
            <w:tcW w:w="2835" w:type="dxa"/>
          </w:tcPr>
          <w:p w:rsidR="00577AB5" w:rsidRDefault="00577AB5">
            <w:pPr>
              <w:pStyle w:val="ConsPlusNormal"/>
            </w:pPr>
            <w:r>
              <w:t>г. Оренбург, ул. Чкалова, д. 55</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215344,78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215344,78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521.</w:t>
            </w:r>
          </w:p>
        </w:tc>
        <w:tc>
          <w:tcPr>
            <w:tcW w:w="2835" w:type="dxa"/>
          </w:tcPr>
          <w:p w:rsidR="00577AB5" w:rsidRDefault="00577AB5">
            <w:pPr>
              <w:pStyle w:val="ConsPlusNormal"/>
            </w:pPr>
            <w:r>
              <w:t>г. Оренбург, ул. Шевченко, д. 255</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41021,54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41021,54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522.</w:t>
            </w:r>
          </w:p>
        </w:tc>
        <w:tc>
          <w:tcPr>
            <w:tcW w:w="2835" w:type="dxa"/>
          </w:tcPr>
          <w:p w:rsidR="00577AB5" w:rsidRDefault="00577AB5">
            <w:pPr>
              <w:pStyle w:val="ConsPlusNormal"/>
            </w:pPr>
            <w:r>
              <w:t>г. Оренбург, ул. Шевченко, д. 255</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38749,48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38749,48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523.</w:t>
            </w:r>
          </w:p>
        </w:tc>
        <w:tc>
          <w:tcPr>
            <w:tcW w:w="2835" w:type="dxa"/>
          </w:tcPr>
          <w:p w:rsidR="00577AB5" w:rsidRDefault="00577AB5">
            <w:pPr>
              <w:pStyle w:val="ConsPlusNormal"/>
            </w:pPr>
            <w:r>
              <w:t>г. Оренбург, ул. Юных Ленинцев, д. 12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27185,46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27185,46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524.</w:t>
            </w:r>
          </w:p>
        </w:tc>
        <w:tc>
          <w:tcPr>
            <w:tcW w:w="2835" w:type="dxa"/>
          </w:tcPr>
          <w:p w:rsidR="00577AB5" w:rsidRDefault="00577AB5">
            <w:pPr>
              <w:pStyle w:val="ConsPlusNormal"/>
            </w:pPr>
            <w:r>
              <w:t>г. Оренбург, ул. Юных Ленинцев, д. 3/2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135992,49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135992,49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525.</w:t>
            </w:r>
          </w:p>
        </w:tc>
        <w:tc>
          <w:tcPr>
            <w:tcW w:w="2835" w:type="dxa"/>
          </w:tcPr>
          <w:p w:rsidR="00577AB5" w:rsidRDefault="00577AB5">
            <w:pPr>
              <w:pStyle w:val="ConsPlusNormal"/>
            </w:pPr>
            <w:r>
              <w:t>г. Оренбург, ул. Юных Ленинцев, д. 7/1</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81081,84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81081,84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526.</w:t>
            </w:r>
          </w:p>
        </w:tc>
        <w:tc>
          <w:tcPr>
            <w:tcW w:w="2835" w:type="dxa"/>
          </w:tcPr>
          <w:p w:rsidR="00577AB5" w:rsidRDefault="00577AB5">
            <w:pPr>
              <w:pStyle w:val="ConsPlusNormal"/>
            </w:pPr>
            <w:r>
              <w:t>г. Оренбург, ул. Юркина, д. 13</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57732,59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57732,59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527.</w:t>
            </w:r>
          </w:p>
        </w:tc>
        <w:tc>
          <w:tcPr>
            <w:tcW w:w="2835" w:type="dxa"/>
          </w:tcPr>
          <w:p w:rsidR="00577AB5" w:rsidRDefault="00577AB5">
            <w:pPr>
              <w:pStyle w:val="ConsPlusNormal"/>
            </w:pPr>
            <w:r>
              <w:t>г. Оренбург, ул. Юркина, д. 15</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62617,86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62617,86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528.</w:t>
            </w:r>
          </w:p>
        </w:tc>
        <w:tc>
          <w:tcPr>
            <w:tcW w:w="2835" w:type="dxa"/>
          </w:tcPr>
          <w:p w:rsidR="00577AB5" w:rsidRDefault="00577AB5">
            <w:pPr>
              <w:pStyle w:val="ConsPlusNormal"/>
            </w:pPr>
            <w:r>
              <w:t>г. Оренбург, ул. Юркина, д. 72</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85672,79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85672,79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529.</w:t>
            </w:r>
          </w:p>
        </w:tc>
        <w:tc>
          <w:tcPr>
            <w:tcW w:w="2835" w:type="dxa"/>
          </w:tcPr>
          <w:p w:rsidR="00577AB5" w:rsidRDefault="00577AB5">
            <w:pPr>
              <w:pStyle w:val="ConsPlusNormal"/>
            </w:pPr>
            <w:r>
              <w:t>г. Оренбург, ул. Юркина, д. 72</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84368,69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84368,69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530.</w:t>
            </w:r>
          </w:p>
        </w:tc>
        <w:tc>
          <w:tcPr>
            <w:tcW w:w="2835" w:type="dxa"/>
          </w:tcPr>
          <w:p w:rsidR="00577AB5" w:rsidRDefault="00577AB5">
            <w:pPr>
              <w:pStyle w:val="ConsPlusNormal"/>
            </w:pPr>
            <w:r>
              <w:t>г. Оренбург, ул. Юркина, д. 74</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1</w:t>
            </w:r>
          </w:p>
        </w:tc>
        <w:tc>
          <w:tcPr>
            <w:tcW w:w="1871" w:type="dxa"/>
          </w:tcPr>
          <w:p w:rsidR="00577AB5" w:rsidRDefault="00577AB5">
            <w:pPr>
              <w:pStyle w:val="ConsPlusNormal"/>
              <w:jc w:val="center"/>
            </w:pPr>
            <w:r>
              <w:t>66148,24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66148,24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531.</w:t>
            </w:r>
          </w:p>
        </w:tc>
        <w:tc>
          <w:tcPr>
            <w:tcW w:w="2835" w:type="dxa"/>
          </w:tcPr>
          <w:p w:rsidR="00577AB5" w:rsidRDefault="00577AB5">
            <w:pPr>
              <w:pStyle w:val="ConsPlusNormal"/>
            </w:pPr>
            <w:r>
              <w:t>пос. Каргала, ул. Восточная, д. 36</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22216,18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22216,18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532.</w:t>
            </w:r>
          </w:p>
        </w:tc>
        <w:tc>
          <w:tcPr>
            <w:tcW w:w="2835" w:type="dxa"/>
          </w:tcPr>
          <w:p w:rsidR="00577AB5" w:rsidRDefault="00577AB5">
            <w:pPr>
              <w:pStyle w:val="ConsPlusNormal"/>
            </w:pPr>
            <w:r>
              <w:t>пос. Каргала, ул. Восточная, д. 36</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21972,59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21972,59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533.</w:t>
            </w:r>
          </w:p>
        </w:tc>
        <w:tc>
          <w:tcPr>
            <w:tcW w:w="2835" w:type="dxa"/>
          </w:tcPr>
          <w:p w:rsidR="00577AB5" w:rsidRDefault="00577AB5">
            <w:pPr>
              <w:pStyle w:val="ConsPlusNormal"/>
            </w:pPr>
            <w:r>
              <w:t>пос. Каргала, ул. Восточная, д. 36</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21972,59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21972,59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13. Муниципальное образование город Орск</w:t>
            </w:r>
          </w:p>
        </w:tc>
      </w:tr>
      <w:tr w:rsidR="00577AB5">
        <w:tc>
          <w:tcPr>
            <w:tcW w:w="3742" w:type="dxa"/>
            <w:gridSpan w:val="2"/>
          </w:tcPr>
          <w:p w:rsidR="00577AB5" w:rsidRDefault="00577AB5">
            <w:pPr>
              <w:pStyle w:val="ConsPlusNormal"/>
            </w:pPr>
            <w:r>
              <w:t>Итого по муниципальному образованию город Орск</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15509797,92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15509797,92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534.</w:t>
            </w:r>
          </w:p>
        </w:tc>
        <w:tc>
          <w:tcPr>
            <w:tcW w:w="2835" w:type="dxa"/>
          </w:tcPr>
          <w:p w:rsidR="00577AB5" w:rsidRDefault="00577AB5">
            <w:pPr>
              <w:pStyle w:val="ConsPlusNormal"/>
            </w:pPr>
            <w:r>
              <w:t>г. Орск, Новая Биофабрика, д. 66</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85968,96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85968,96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535.</w:t>
            </w:r>
          </w:p>
        </w:tc>
        <w:tc>
          <w:tcPr>
            <w:tcW w:w="2835" w:type="dxa"/>
          </w:tcPr>
          <w:p w:rsidR="00577AB5" w:rsidRDefault="00577AB5">
            <w:pPr>
              <w:pStyle w:val="ConsPlusNormal"/>
            </w:pPr>
            <w:r>
              <w:t>г. Орск, пер. Владивостокский,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27832,93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27832,93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536.</w:t>
            </w:r>
          </w:p>
        </w:tc>
        <w:tc>
          <w:tcPr>
            <w:tcW w:w="2835" w:type="dxa"/>
          </w:tcPr>
          <w:p w:rsidR="00577AB5" w:rsidRDefault="00577AB5">
            <w:pPr>
              <w:pStyle w:val="ConsPlusNormal"/>
            </w:pPr>
            <w:r>
              <w:t>г. Орск, пер. Владивостокский, д. 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75016,90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75016,90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537.</w:t>
            </w:r>
          </w:p>
        </w:tc>
        <w:tc>
          <w:tcPr>
            <w:tcW w:w="2835" w:type="dxa"/>
          </w:tcPr>
          <w:p w:rsidR="00577AB5" w:rsidRDefault="00577AB5">
            <w:pPr>
              <w:pStyle w:val="ConsPlusNormal"/>
            </w:pPr>
            <w:r>
              <w:t>г. Орск, пер. Кишиневский, д. 1</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52388,83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52388,83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538.</w:t>
            </w:r>
          </w:p>
        </w:tc>
        <w:tc>
          <w:tcPr>
            <w:tcW w:w="2835" w:type="dxa"/>
          </w:tcPr>
          <w:p w:rsidR="00577AB5" w:rsidRDefault="00577AB5">
            <w:pPr>
              <w:pStyle w:val="ConsPlusNormal"/>
            </w:pPr>
            <w:r>
              <w:t>г. Орск, пер. Кишиневский,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94944,58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94944,58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539.</w:t>
            </w:r>
          </w:p>
        </w:tc>
        <w:tc>
          <w:tcPr>
            <w:tcW w:w="2835" w:type="dxa"/>
          </w:tcPr>
          <w:p w:rsidR="00577AB5" w:rsidRDefault="00577AB5">
            <w:pPr>
              <w:pStyle w:val="ConsPlusNormal"/>
            </w:pPr>
            <w:r>
              <w:t>г. Орск, пер. Кишиневский, д. 2</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52604,98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52604,98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540.</w:t>
            </w:r>
          </w:p>
        </w:tc>
        <w:tc>
          <w:tcPr>
            <w:tcW w:w="2835" w:type="dxa"/>
          </w:tcPr>
          <w:p w:rsidR="00577AB5" w:rsidRDefault="00577AB5">
            <w:pPr>
              <w:pStyle w:val="ConsPlusNormal"/>
            </w:pPr>
            <w:r>
              <w:t>г. Орск, пер. Кишиневский,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95740,46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95740,46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541.</w:t>
            </w:r>
          </w:p>
        </w:tc>
        <w:tc>
          <w:tcPr>
            <w:tcW w:w="2835" w:type="dxa"/>
          </w:tcPr>
          <w:p w:rsidR="00577AB5" w:rsidRDefault="00577AB5">
            <w:pPr>
              <w:pStyle w:val="ConsPlusNormal"/>
            </w:pPr>
            <w:r>
              <w:t>г. Орск, пер. Кишиневский, д. 3</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52504,49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52504,49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542.</w:t>
            </w:r>
          </w:p>
        </w:tc>
        <w:tc>
          <w:tcPr>
            <w:tcW w:w="2835" w:type="dxa"/>
          </w:tcPr>
          <w:p w:rsidR="00577AB5" w:rsidRDefault="00577AB5">
            <w:pPr>
              <w:pStyle w:val="ConsPlusNormal"/>
            </w:pPr>
            <w:r>
              <w:t>г. Орск, пер. Кишиневский,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95370,60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95370,60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543.</w:t>
            </w:r>
          </w:p>
        </w:tc>
        <w:tc>
          <w:tcPr>
            <w:tcW w:w="2835" w:type="dxa"/>
          </w:tcPr>
          <w:p w:rsidR="00577AB5" w:rsidRDefault="00577AB5">
            <w:pPr>
              <w:pStyle w:val="ConsPlusNormal"/>
            </w:pPr>
            <w:r>
              <w:t>г. Орск, пер. Кишиневский, д. 4</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52151,20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52151,20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544.</w:t>
            </w:r>
          </w:p>
        </w:tc>
        <w:tc>
          <w:tcPr>
            <w:tcW w:w="2835" w:type="dxa"/>
          </w:tcPr>
          <w:p w:rsidR="00577AB5" w:rsidRDefault="00577AB5">
            <w:pPr>
              <w:pStyle w:val="ConsPlusNormal"/>
            </w:pPr>
            <w:r>
              <w:t>г. Орск, пер. Косой,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39868,79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39868,79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545.</w:t>
            </w:r>
          </w:p>
        </w:tc>
        <w:tc>
          <w:tcPr>
            <w:tcW w:w="2835" w:type="dxa"/>
          </w:tcPr>
          <w:p w:rsidR="00577AB5" w:rsidRDefault="00577AB5">
            <w:pPr>
              <w:pStyle w:val="ConsPlusNormal"/>
            </w:pPr>
            <w:r>
              <w:t>г. Орск, пер. Металлистов, д. 5</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56266,82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56266,82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546.</w:t>
            </w:r>
          </w:p>
        </w:tc>
        <w:tc>
          <w:tcPr>
            <w:tcW w:w="2835" w:type="dxa"/>
          </w:tcPr>
          <w:p w:rsidR="00577AB5" w:rsidRDefault="00577AB5">
            <w:pPr>
              <w:pStyle w:val="ConsPlusNormal"/>
            </w:pPr>
            <w:r>
              <w:t>г. Орск, пер. Сарматский, д. 3</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6</w:t>
            </w:r>
          </w:p>
        </w:tc>
        <w:tc>
          <w:tcPr>
            <w:tcW w:w="1871" w:type="dxa"/>
          </w:tcPr>
          <w:p w:rsidR="00577AB5" w:rsidRDefault="00577AB5">
            <w:pPr>
              <w:pStyle w:val="ConsPlusNormal"/>
              <w:jc w:val="center"/>
            </w:pPr>
            <w:r>
              <w:t>98754,85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98754,85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547.</w:t>
            </w:r>
          </w:p>
        </w:tc>
        <w:tc>
          <w:tcPr>
            <w:tcW w:w="2835" w:type="dxa"/>
          </w:tcPr>
          <w:p w:rsidR="00577AB5" w:rsidRDefault="00577AB5">
            <w:pPr>
              <w:pStyle w:val="ConsPlusNormal"/>
            </w:pPr>
            <w:r>
              <w:t>г. Орск, пер. Театральный, д. 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125800,62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125800,62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548.</w:t>
            </w:r>
          </w:p>
        </w:tc>
        <w:tc>
          <w:tcPr>
            <w:tcW w:w="2835" w:type="dxa"/>
          </w:tcPr>
          <w:p w:rsidR="00577AB5" w:rsidRDefault="00577AB5">
            <w:pPr>
              <w:pStyle w:val="ConsPlusNormal"/>
            </w:pPr>
            <w:r>
              <w:t>г. Орск, пр. Квартальный, д. 10</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1500,00</w:t>
            </w:r>
          </w:p>
        </w:tc>
        <w:tc>
          <w:tcPr>
            <w:tcW w:w="1871" w:type="dxa"/>
          </w:tcPr>
          <w:p w:rsidR="00577AB5" w:rsidRDefault="00577AB5">
            <w:pPr>
              <w:pStyle w:val="ConsPlusNormal"/>
              <w:jc w:val="center"/>
            </w:pPr>
            <w:r>
              <w:t>61330,07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61330,07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549.</w:t>
            </w:r>
          </w:p>
        </w:tc>
        <w:tc>
          <w:tcPr>
            <w:tcW w:w="2835" w:type="dxa"/>
          </w:tcPr>
          <w:p w:rsidR="00577AB5" w:rsidRDefault="00577AB5">
            <w:pPr>
              <w:pStyle w:val="ConsPlusNormal"/>
            </w:pPr>
            <w:r>
              <w:t>г. Орск, пр. Квартальный, д. 12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27775,40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27775,40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550.</w:t>
            </w:r>
          </w:p>
        </w:tc>
        <w:tc>
          <w:tcPr>
            <w:tcW w:w="2835" w:type="dxa"/>
          </w:tcPr>
          <w:p w:rsidR="00577AB5" w:rsidRDefault="00577AB5">
            <w:pPr>
              <w:pStyle w:val="ConsPlusNormal"/>
            </w:pPr>
            <w:r>
              <w:t>г. Орск, пр. Металлургов, д. 11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48522,09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48522,09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551.</w:t>
            </w:r>
          </w:p>
        </w:tc>
        <w:tc>
          <w:tcPr>
            <w:tcW w:w="2835" w:type="dxa"/>
          </w:tcPr>
          <w:p w:rsidR="00577AB5" w:rsidRDefault="00577AB5">
            <w:pPr>
              <w:pStyle w:val="ConsPlusNormal"/>
            </w:pPr>
            <w:r>
              <w:t>г. Орск, пр. Металлургов, д. 17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112260,26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112260,26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552.</w:t>
            </w:r>
          </w:p>
        </w:tc>
        <w:tc>
          <w:tcPr>
            <w:tcW w:w="2835" w:type="dxa"/>
          </w:tcPr>
          <w:p w:rsidR="00577AB5" w:rsidRDefault="00577AB5">
            <w:pPr>
              <w:pStyle w:val="ConsPlusNormal"/>
            </w:pPr>
            <w:r>
              <w:t>г. Орск, пр. Металлургов, д. 25а</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126688,32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126688,32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553.</w:t>
            </w:r>
          </w:p>
        </w:tc>
        <w:tc>
          <w:tcPr>
            <w:tcW w:w="2835" w:type="dxa"/>
          </w:tcPr>
          <w:p w:rsidR="00577AB5" w:rsidRDefault="00577AB5">
            <w:pPr>
              <w:pStyle w:val="ConsPlusNormal"/>
            </w:pPr>
            <w:r>
              <w:t>г. Орск, пр. Металлургов, д. 25а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88459,34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88459,34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554.</w:t>
            </w:r>
          </w:p>
        </w:tc>
        <w:tc>
          <w:tcPr>
            <w:tcW w:w="2835" w:type="dxa"/>
          </w:tcPr>
          <w:p w:rsidR="00577AB5" w:rsidRDefault="00577AB5">
            <w:pPr>
              <w:pStyle w:val="ConsPlusNormal"/>
            </w:pPr>
            <w:r>
              <w:t>г. Орск, пр. Металлургов, д. 25а</w:t>
            </w:r>
          </w:p>
        </w:tc>
        <w:tc>
          <w:tcPr>
            <w:tcW w:w="1871" w:type="dxa"/>
          </w:tcPr>
          <w:p w:rsidR="00577AB5" w:rsidRDefault="00577AB5">
            <w:pPr>
              <w:pStyle w:val="ConsPlusNormal"/>
            </w:pPr>
            <w:r>
              <w:t>ремонт фундамента</w:t>
            </w:r>
          </w:p>
        </w:tc>
        <w:tc>
          <w:tcPr>
            <w:tcW w:w="1417" w:type="dxa"/>
          </w:tcPr>
          <w:p w:rsidR="00577AB5" w:rsidRDefault="00577AB5">
            <w:pPr>
              <w:pStyle w:val="ConsPlusNormal"/>
              <w:jc w:val="center"/>
            </w:pPr>
            <w:r>
              <w:t>куб.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143119,16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143119,16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555.</w:t>
            </w:r>
          </w:p>
        </w:tc>
        <w:tc>
          <w:tcPr>
            <w:tcW w:w="2835" w:type="dxa"/>
          </w:tcPr>
          <w:p w:rsidR="00577AB5" w:rsidRDefault="00577AB5">
            <w:pPr>
              <w:pStyle w:val="ConsPlusNormal"/>
            </w:pPr>
            <w:r>
              <w:t>г. Орск, пр. Энтузиастов, д. 2</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pPr>
          </w:p>
        </w:tc>
        <w:tc>
          <w:tcPr>
            <w:tcW w:w="1871" w:type="dxa"/>
          </w:tcPr>
          <w:p w:rsidR="00577AB5" w:rsidRDefault="00577AB5">
            <w:pPr>
              <w:pStyle w:val="ConsPlusNormal"/>
              <w:jc w:val="center"/>
            </w:pPr>
            <w:r>
              <w:t>115564,73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115564,73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556.</w:t>
            </w:r>
          </w:p>
        </w:tc>
        <w:tc>
          <w:tcPr>
            <w:tcW w:w="2835" w:type="dxa"/>
          </w:tcPr>
          <w:p w:rsidR="00577AB5" w:rsidRDefault="00577AB5">
            <w:pPr>
              <w:pStyle w:val="ConsPlusNormal"/>
            </w:pPr>
            <w:r>
              <w:t>г. Орск, пр. Энтузиастов,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36322,26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36322,26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557.</w:t>
            </w:r>
          </w:p>
        </w:tc>
        <w:tc>
          <w:tcPr>
            <w:tcW w:w="2835" w:type="dxa"/>
          </w:tcPr>
          <w:p w:rsidR="00577AB5" w:rsidRDefault="00577AB5">
            <w:pPr>
              <w:pStyle w:val="ConsPlusNormal"/>
            </w:pPr>
            <w:r>
              <w:t>г. Орск, пр. Энтузиастов, д. 3</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5</w:t>
            </w:r>
          </w:p>
        </w:tc>
        <w:tc>
          <w:tcPr>
            <w:tcW w:w="1871" w:type="dxa"/>
          </w:tcPr>
          <w:p w:rsidR="00577AB5" w:rsidRDefault="00577AB5">
            <w:pPr>
              <w:pStyle w:val="ConsPlusNormal"/>
              <w:jc w:val="center"/>
            </w:pPr>
            <w:r>
              <w:t>92591,84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92591,84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558.</w:t>
            </w:r>
          </w:p>
        </w:tc>
        <w:tc>
          <w:tcPr>
            <w:tcW w:w="2835" w:type="dxa"/>
          </w:tcPr>
          <w:p w:rsidR="00577AB5" w:rsidRDefault="00577AB5">
            <w:pPr>
              <w:pStyle w:val="ConsPlusNormal"/>
            </w:pPr>
            <w:r>
              <w:t>г. Орск, пр. Энтузиастов,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65301,28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65301,28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559.</w:t>
            </w:r>
          </w:p>
        </w:tc>
        <w:tc>
          <w:tcPr>
            <w:tcW w:w="2835" w:type="dxa"/>
          </w:tcPr>
          <w:p w:rsidR="00577AB5" w:rsidRDefault="00577AB5">
            <w:pPr>
              <w:pStyle w:val="ConsPlusNormal"/>
            </w:pPr>
            <w:r>
              <w:t>г. Орск, просп. Ленина,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1511,00</w:t>
            </w:r>
          </w:p>
        </w:tc>
        <w:tc>
          <w:tcPr>
            <w:tcW w:w="1871" w:type="dxa"/>
          </w:tcPr>
          <w:p w:rsidR="00577AB5" w:rsidRDefault="00577AB5">
            <w:pPr>
              <w:pStyle w:val="ConsPlusNormal"/>
              <w:jc w:val="center"/>
            </w:pPr>
            <w:r>
              <w:t>88663,12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88663,12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560.</w:t>
            </w:r>
          </w:p>
        </w:tc>
        <w:tc>
          <w:tcPr>
            <w:tcW w:w="2835" w:type="dxa"/>
          </w:tcPr>
          <w:p w:rsidR="00577AB5" w:rsidRDefault="00577AB5">
            <w:pPr>
              <w:pStyle w:val="ConsPlusNormal"/>
            </w:pPr>
            <w:r>
              <w:t>г. Орск, просп. Ленина, д. 10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28160,97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28160,97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561.</w:t>
            </w:r>
          </w:p>
        </w:tc>
        <w:tc>
          <w:tcPr>
            <w:tcW w:w="2835" w:type="dxa"/>
          </w:tcPr>
          <w:p w:rsidR="00577AB5" w:rsidRDefault="00577AB5">
            <w:pPr>
              <w:pStyle w:val="ConsPlusNormal"/>
            </w:pPr>
            <w:r>
              <w:t>г. Орск, просп. Ленина, д. 2</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94880,34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94880,34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562.</w:t>
            </w:r>
          </w:p>
        </w:tc>
        <w:tc>
          <w:tcPr>
            <w:tcW w:w="2835" w:type="dxa"/>
          </w:tcPr>
          <w:p w:rsidR="00577AB5" w:rsidRDefault="00577AB5">
            <w:pPr>
              <w:pStyle w:val="ConsPlusNormal"/>
            </w:pPr>
            <w:r>
              <w:t>г. Орск, просп. Ленина, д. 59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53657,71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53657,71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563.</w:t>
            </w:r>
          </w:p>
        </w:tc>
        <w:tc>
          <w:tcPr>
            <w:tcW w:w="2835" w:type="dxa"/>
          </w:tcPr>
          <w:p w:rsidR="00577AB5" w:rsidRDefault="00577AB5">
            <w:pPr>
              <w:pStyle w:val="ConsPlusNormal"/>
            </w:pPr>
            <w:r>
              <w:t>г. Орск, просп. Ленина, д. 68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63602,22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63602,22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564.</w:t>
            </w:r>
          </w:p>
        </w:tc>
        <w:tc>
          <w:tcPr>
            <w:tcW w:w="2835" w:type="dxa"/>
          </w:tcPr>
          <w:p w:rsidR="00577AB5" w:rsidRDefault="00577AB5">
            <w:pPr>
              <w:pStyle w:val="ConsPlusNormal"/>
            </w:pPr>
            <w:r>
              <w:t>г. Орск, просп. Ленина, д. 76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752,00</w:t>
            </w:r>
          </w:p>
        </w:tc>
        <w:tc>
          <w:tcPr>
            <w:tcW w:w="1871" w:type="dxa"/>
          </w:tcPr>
          <w:p w:rsidR="00577AB5" w:rsidRDefault="00577AB5">
            <w:pPr>
              <w:pStyle w:val="ConsPlusNormal"/>
              <w:jc w:val="center"/>
            </w:pPr>
            <w:r>
              <w:t>55728,35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55728,35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565.</w:t>
            </w:r>
          </w:p>
        </w:tc>
        <w:tc>
          <w:tcPr>
            <w:tcW w:w="2835" w:type="dxa"/>
          </w:tcPr>
          <w:p w:rsidR="00577AB5" w:rsidRDefault="00577AB5">
            <w:pPr>
              <w:pStyle w:val="ConsPlusNormal"/>
            </w:pPr>
            <w:r>
              <w:t>г. Орск, просп. Ленина, д. 77б</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64677,11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64677,11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566.</w:t>
            </w:r>
          </w:p>
        </w:tc>
        <w:tc>
          <w:tcPr>
            <w:tcW w:w="2835" w:type="dxa"/>
          </w:tcPr>
          <w:p w:rsidR="00577AB5" w:rsidRDefault="00577AB5">
            <w:pPr>
              <w:pStyle w:val="ConsPlusNormal"/>
            </w:pPr>
            <w:r>
              <w:t>г. Орск, просп. Ленина, д. 8</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1500,00</w:t>
            </w:r>
          </w:p>
        </w:tc>
        <w:tc>
          <w:tcPr>
            <w:tcW w:w="1871" w:type="dxa"/>
          </w:tcPr>
          <w:p w:rsidR="00577AB5" w:rsidRDefault="00577AB5">
            <w:pPr>
              <w:pStyle w:val="ConsPlusNormal"/>
              <w:jc w:val="center"/>
            </w:pPr>
            <w:r>
              <w:t>60550,74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60550,74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567.</w:t>
            </w:r>
          </w:p>
        </w:tc>
        <w:tc>
          <w:tcPr>
            <w:tcW w:w="2835" w:type="dxa"/>
          </w:tcPr>
          <w:p w:rsidR="00577AB5" w:rsidRDefault="00577AB5">
            <w:pPr>
              <w:pStyle w:val="ConsPlusNormal"/>
            </w:pPr>
            <w:r>
              <w:t>г. Орск, просп. Ленина, д. 85</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1210,00</w:t>
            </w:r>
          </w:p>
        </w:tc>
        <w:tc>
          <w:tcPr>
            <w:tcW w:w="1871" w:type="dxa"/>
          </w:tcPr>
          <w:p w:rsidR="00577AB5" w:rsidRDefault="00577AB5">
            <w:pPr>
              <w:pStyle w:val="ConsPlusNormal"/>
              <w:jc w:val="center"/>
            </w:pPr>
            <w:r>
              <w:t>99557,13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99557,13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568.</w:t>
            </w:r>
          </w:p>
        </w:tc>
        <w:tc>
          <w:tcPr>
            <w:tcW w:w="2835" w:type="dxa"/>
          </w:tcPr>
          <w:p w:rsidR="00577AB5" w:rsidRDefault="00577AB5">
            <w:pPr>
              <w:pStyle w:val="ConsPlusNormal"/>
            </w:pPr>
            <w:r>
              <w:t>г. Орск, просп. Ленина, д. 93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100000,00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100000,00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569.</w:t>
            </w:r>
          </w:p>
        </w:tc>
        <w:tc>
          <w:tcPr>
            <w:tcW w:w="2835" w:type="dxa"/>
          </w:tcPr>
          <w:p w:rsidR="00577AB5" w:rsidRDefault="00577AB5">
            <w:pPr>
              <w:pStyle w:val="ConsPlusNormal"/>
            </w:pPr>
            <w:r>
              <w:t>г. Орск, просп. Мира, д. 11</w:t>
            </w:r>
          </w:p>
        </w:tc>
        <w:tc>
          <w:tcPr>
            <w:tcW w:w="1871" w:type="dxa"/>
          </w:tcPr>
          <w:p w:rsidR="00577AB5" w:rsidRDefault="00577AB5">
            <w:pPr>
              <w:pStyle w:val="ConsPlusNormal"/>
            </w:pPr>
            <w:r>
              <w:t xml:space="preserve">ремонт и (или) </w:t>
            </w:r>
            <w:r>
              <w:lastRenderedPageBreak/>
              <w:t>переустройство 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96383,03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96383,03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570.</w:t>
            </w:r>
          </w:p>
        </w:tc>
        <w:tc>
          <w:tcPr>
            <w:tcW w:w="2835" w:type="dxa"/>
          </w:tcPr>
          <w:p w:rsidR="00577AB5" w:rsidRDefault="00577AB5">
            <w:pPr>
              <w:pStyle w:val="ConsPlusNormal"/>
            </w:pPr>
            <w:r>
              <w:t>г. Орск, просп. Мира, д. 17а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925905,08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925905,08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571.</w:t>
            </w:r>
          </w:p>
        </w:tc>
        <w:tc>
          <w:tcPr>
            <w:tcW w:w="2835" w:type="dxa"/>
          </w:tcPr>
          <w:p w:rsidR="00577AB5" w:rsidRDefault="00577AB5">
            <w:pPr>
              <w:pStyle w:val="ConsPlusNormal"/>
            </w:pPr>
            <w:r>
              <w:t>г. Орск, просп. Мира, д. 3</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80853,16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80853,16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572.</w:t>
            </w:r>
          </w:p>
        </w:tc>
        <w:tc>
          <w:tcPr>
            <w:tcW w:w="2835" w:type="dxa"/>
          </w:tcPr>
          <w:p w:rsidR="00577AB5" w:rsidRDefault="00577AB5">
            <w:pPr>
              <w:pStyle w:val="ConsPlusNormal"/>
            </w:pPr>
            <w:r>
              <w:t>г. Орск, просп. Орский, д. 15</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6</w:t>
            </w:r>
          </w:p>
        </w:tc>
        <w:tc>
          <w:tcPr>
            <w:tcW w:w="1871" w:type="dxa"/>
          </w:tcPr>
          <w:p w:rsidR="00577AB5" w:rsidRDefault="00577AB5">
            <w:pPr>
              <w:pStyle w:val="ConsPlusNormal"/>
              <w:jc w:val="center"/>
            </w:pPr>
            <w:r>
              <w:t>98480,98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98480,98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573.</w:t>
            </w:r>
          </w:p>
        </w:tc>
        <w:tc>
          <w:tcPr>
            <w:tcW w:w="2835" w:type="dxa"/>
          </w:tcPr>
          <w:p w:rsidR="00577AB5" w:rsidRDefault="00577AB5">
            <w:pPr>
              <w:pStyle w:val="ConsPlusNormal"/>
            </w:pPr>
            <w:r>
              <w:t>г. Орск, просп. Орский, д. 35</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5</w:t>
            </w:r>
          </w:p>
        </w:tc>
        <w:tc>
          <w:tcPr>
            <w:tcW w:w="1871" w:type="dxa"/>
          </w:tcPr>
          <w:p w:rsidR="00577AB5" w:rsidRDefault="00577AB5">
            <w:pPr>
              <w:pStyle w:val="ConsPlusNormal"/>
              <w:jc w:val="center"/>
            </w:pPr>
            <w:r>
              <w:t>87266,96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87266,96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574.</w:t>
            </w:r>
          </w:p>
        </w:tc>
        <w:tc>
          <w:tcPr>
            <w:tcW w:w="2835" w:type="dxa"/>
          </w:tcPr>
          <w:p w:rsidR="00577AB5" w:rsidRDefault="00577AB5">
            <w:pPr>
              <w:pStyle w:val="ConsPlusNormal"/>
            </w:pPr>
            <w:r>
              <w:t>г. Орск, с. Ударник, ул. Парковая, д. 13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84383,78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84383,78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575.</w:t>
            </w:r>
          </w:p>
        </w:tc>
        <w:tc>
          <w:tcPr>
            <w:tcW w:w="2835" w:type="dxa"/>
          </w:tcPr>
          <w:p w:rsidR="00577AB5" w:rsidRDefault="00577AB5">
            <w:pPr>
              <w:pStyle w:val="ConsPlusNormal"/>
            </w:pPr>
            <w:r>
              <w:t>г. Орск, ул. Б. Хмельницкого, д. 1а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25738,99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25738,99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576.</w:t>
            </w:r>
          </w:p>
        </w:tc>
        <w:tc>
          <w:tcPr>
            <w:tcW w:w="2835" w:type="dxa"/>
          </w:tcPr>
          <w:p w:rsidR="00577AB5" w:rsidRDefault="00577AB5">
            <w:pPr>
              <w:pStyle w:val="ConsPlusNormal"/>
            </w:pPr>
            <w:r>
              <w:t>г. Орск, ул. Беляева, д. 10</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105944,21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105944,21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577.</w:t>
            </w:r>
          </w:p>
        </w:tc>
        <w:tc>
          <w:tcPr>
            <w:tcW w:w="2835" w:type="dxa"/>
          </w:tcPr>
          <w:p w:rsidR="00577AB5" w:rsidRDefault="00577AB5">
            <w:pPr>
              <w:pStyle w:val="ConsPlusNormal"/>
            </w:pPr>
            <w:r>
              <w:t>г. Орск, ул. Беляева, д. 10</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104148,71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104148,71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578.</w:t>
            </w:r>
          </w:p>
        </w:tc>
        <w:tc>
          <w:tcPr>
            <w:tcW w:w="2835" w:type="dxa"/>
          </w:tcPr>
          <w:p w:rsidR="00577AB5" w:rsidRDefault="00577AB5">
            <w:pPr>
              <w:pStyle w:val="ConsPlusNormal"/>
            </w:pPr>
            <w:r>
              <w:t>г. Орск, ул. Беляева, д. 10а</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3</w:t>
            </w:r>
          </w:p>
        </w:tc>
        <w:tc>
          <w:tcPr>
            <w:tcW w:w="1871" w:type="dxa"/>
          </w:tcPr>
          <w:p w:rsidR="00577AB5" w:rsidRDefault="00577AB5">
            <w:pPr>
              <w:pStyle w:val="ConsPlusNormal"/>
              <w:jc w:val="center"/>
            </w:pPr>
            <w:r>
              <w:t>76590,97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76590,97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579.</w:t>
            </w:r>
          </w:p>
        </w:tc>
        <w:tc>
          <w:tcPr>
            <w:tcW w:w="2835" w:type="dxa"/>
          </w:tcPr>
          <w:p w:rsidR="00577AB5" w:rsidRDefault="00577AB5">
            <w:pPr>
              <w:pStyle w:val="ConsPlusNormal"/>
            </w:pPr>
            <w:r>
              <w:t>г. Орск, ул. Беляева, д. 3</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106331,24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106331,24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580.</w:t>
            </w:r>
          </w:p>
        </w:tc>
        <w:tc>
          <w:tcPr>
            <w:tcW w:w="2835" w:type="dxa"/>
          </w:tcPr>
          <w:p w:rsidR="00577AB5" w:rsidRDefault="00577AB5">
            <w:pPr>
              <w:pStyle w:val="ConsPlusNormal"/>
            </w:pPr>
            <w:r>
              <w:t>г. Орск, ул. Беляева, д. 4</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106313,34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106313,34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581.</w:t>
            </w:r>
          </w:p>
        </w:tc>
        <w:tc>
          <w:tcPr>
            <w:tcW w:w="2835" w:type="dxa"/>
          </w:tcPr>
          <w:p w:rsidR="00577AB5" w:rsidRDefault="00577AB5">
            <w:pPr>
              <w:pStyle w:val="ConsPlusNormal"/>
            </w:pPr>
            <w:r>
              <w:t>г. Орск, ул. Беляева, д. 5</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4</w:t>
            </w:r>
          </w:p>
        </w:tc>
        <w:tc>
          <w:tcPr>
            <w:tcW w:w="1871" w:type="dxa"/>
          </w:tcPr>
          <w:p w:rsidR="00577AB5" w:rsidRDefault="00577AB5">
            <w:pPr>
              <w:pStyle w:val="ConsPlusNormal"/>
              <w:jc w:val="center"/>
            </w:pPr>
            <w:r>
              <w:t>83986,50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83986,50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582.</w:t>
            </w:r>
          </w:p>
        </w:tc>
        <w:tc>
          <w:tcPr>
            <w:tcW w:w="2835" w:type="dxa"/>
          </w:tcPr>
          <w:p w:rsidR="00577AB5" w:rsidRDefault="00577AB5">
            <w:pPr>
              <w:pStyle w:val="ConsPlusNormal"/>
            </w:pPr>
            <w:r>
              <w:t>г. Орск, ул. Беляева, д. 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28366,91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28366,91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583.</w:t>
            </w:r>
          </w:p>
        </w:tc>
        <w:tc>
          <w:tcPr>
            <w:tcW w:w="2835" w:type="dxa"/>
          </w:tcPr>
          <w:p w:rsidR="00577AB5" w:rsidRDefault="00577AB5">
            <w:pPr>
              <w:pStyle w:val="ConsPlusNormal"/>
            </w:pPr>
            <w:r>
              <w:t>г. Орск, ул. Братская, д. 48б</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3</w:t>
            </w:r>
          </w:p>
        </w:tc>
        <w:tc>
          <w:tcPr>
            <w:tcW w:w="1871" w:type="dxa"/>
          </w:tcPr>
          <w:p w:rsidR="00577AB5" w:rsidRDefault="00577AB5">
            <w:pPr>
              <w:pStyle w:val="ConsPlusNormal"/>
              <w:jc w:val="center"/>
            </w:pPr>
            <w:r>
              <w:t>336071,09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336071,09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584.</w:t>
            </w:r>
          </w:p>
        </w:tc>
        <w:tc>
          <w:tcPr>
            <w:tcW w:w="2835" w:type="dxa"/>
          </w:tcPr>
          <w:p w:rsidR="00577AB5" w:rsidRDefault="00577AB5">
            <w:pPr>
              <w:pStyle w:val="ConsPlusNormal"/>
            </w:pPr>
            <w:r>
              <w:t>г. Орск, ул. Братская, д. 50б</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180961,45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180961,45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585.</w:t>
            </w:r>
          </w:p>
        </w:tc>
        <w:tc>
          <w:tcPr>
            <w:tcW w:w="2835" w:type="dxa"/>
          </w:tcPr>
          <w:p w:rsidR="00577AB5" w:rsidRDefault="00577AB5">
            <w:pPr>
              <w:pStyle w:val="ConsPlusNormal"/>
            </w:pPr>
            <w:r>
              <w:t>г. Орск, ул. Васнецова, д. 13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39253,87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39253,87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586.</w:t>
            </w:r>
          </w:p>
        </w:tc>
        <w:tc>
          <w:tcPr>
            <w:tcW w:w="2835" w:type="dxa"/>
          </w:tcPr>
          <w:p w:rsidR="00577AB5" w:rsidRDefault="00577AB5">
            <w:pPr>
              <w:pStyle w:val="ConsPlusNormal"/>
            </w:pPr>
            <w:r>
              <w:t>г. Орск, ул. Васнецова, д. 27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25647,88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25647,88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587.</w:t>
            </w:r>
          </w:p>
        </w:tc>
        <w:tc>
          <w:tcPr>
            <w:tcW w:w="2835" w:type="dxa"/>
          </w:tcPr>
          <w:p w:rsidR="00577AB5" w:rsidRDefault="00577AB5">
            <w:pPr>
              <w:pStyle w:val="ConsPlusNormal"/>
            </w:pPr>
            <w:r>
              <w:t>г. Орск, ул. Васнецова, д. 27а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135914,64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135914,64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588.</w:t>
            </w:r>
          </w:p>
        </w:tc>
        <w:tc>
          <w:tcPr>
            <w:tcW w:w="2835" w:type="dxa"/>
          </w:tcPr>
          <w:p w:rsidR="00577AB5" w:rsidRDefault="00577AB5">
            <w:pPr>
              <w:pStyle w:val="ConsPlusNormal"/>
            </w:pPr>
            <w:r>
              <w:t>г. Орск, ул. Васнецова, д. 27а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30220,25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30220,25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589.</w:t>
            </w:r>
          </w:p>
        </w:tc>
        <w:tc>
          <w:tcPr>
            <w:tcW w:w="2835" w:type="dxa"/>
          </w:tcPr>
          <w:p w:rsidR="00577AB5" w:rsidRDefault="00577AB5">
            <w:pPr>
              <w:pStyle w:val="ConsPlusNormal"/>
            </w:pPr>
            <w:r>
              <w:t>г. Орск, ул. Васнецова,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560,00</w:t>
            </w:r>
          </w:p>
        </w:tc>
        <w:tc>
          <w:tcPr>
            <w:tcW w:w="1871" w:type="dxa"/>
          </w:tcPr>
          <w:p w:rsidR="00577AB5" w:rsidRDefault="00577AB5">
            <w:pPr>
              <w:pStyle w:val="ConsPlusNormal"/>
              <w:jc w:val="center"/>
            </w:pPr>
            <w:r>
              <w:t>34824,20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34824,20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590.</w:t>
            </w:r>
          </w:p>
        </w:tc>
        <w:tc>
          <w:tcPr>
            <w:tcW w:w="2835" w:type="dxa"/>
          </w:tcPr>
          <w:p w:rsidR="00577AB5" w:rsidRDefault="00577AB5">
            <w:pPr>
              <w:pStyle w:val="ConsPlusNormal"/>
            </w:pPr>
            <w:r>
              <w:t>г. Орск, ул. Вяземская, д. 22</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96695,62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96695,62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591.</w:t>
            </w:r>
          </w:p>
        </w:tc>
        <w:tc>
          <w:tcPr>
            <w:tcW w:w="2835" w:type="dxa"/>
          </w:tcPr>
          <w:p w:rsidR="00577AB5" w:rsidRDefault="00577AB5">
            <w:pPr>
              <w:pStyle w:val="ConsPlusNormal"/>
            </w:pPr>
            <w:r>
              <w:t>г. Орск, ул. Вяземская, д. 22</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96695,62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96695,62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592.</w:t>
            </w:r>
          </w:p>
        </w:tc>
        <w:tc>
          <w:tcPr>
            <w:tcW w:w="2835" w:type="dxa"/>
          </w:tcPr>
          <w:p w:rsidR="00577AB5" w:rsidRDefault="00577AB5">
            <w:pPr>
              <w:pStyle w:val="ConsPlusNormal"/>
            </w:pPr>
            <w:r>
              <w:t>г. Орск, ул. Гомельская, д. 72</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91554,22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91554,22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593.</w:t>
            </w:r>
          </w:p>
        </w:tc>
        <w:tc>
          <w:tcPr>
            <w:tcW w:w="2835" w:type="dxa"/>
          </w:tcPr>
          <w:p w:rsidR="00577AB5" w:rsidRDefault="00577AB5">
            <w:pPr>
              <w:pStyle w:val="ConsPlusNormal"/>
            </w:pPr>
            <w:r>
              <w:t>г. Орск, ул. Давыдова, д. 5</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58484,53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58484,53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594.</w:t>
            </w:r>
          </w:p>
        </w:tc>
        <w:tc>
          <w:tcPr>
            <w:tcW w:w="2835" w:type="dxa"/>
          </w:tcPr>
          <w:p w:rsidR="00577AB5" w:rsidRDefault="00577AB5">
            <w:pPr>
              <w:pStyle w:val="ConsPlusNormal"/>
            </w:pPr>
            <w:r>
              <w:t>г. Орск, ул. Давыдова,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833,00</w:t>
            </w:r>
          </w:p>
        </w:tc>
        <w:tc>
          <w:tcPr>
            <w:tcW w:w="1871" w:type="dxa"/>
          </w:tcPr>
          <w:p w:rsidR="00577AB5" w:rsidRDefault="00577AB5">
            <w:pPr>
              <w:pStyle w:val="ConsPlusNormal"/>
              <w:jc w:val="center"/>
            </w:pPr>
            <w:r>
              <w:t>78243,80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78243,80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595.</w:t>
            </w:r>
          </w:p>
        </w:tc>
        <w:tc>
          <w:tcPr>
            <w:tcW w:w="2835" w:type="dxa"/>
          </w:tcPr>
          <w:p w:rsidR="00577AB5" w:rsidRDefault="00577AB5">
            <w:pPr>
              <w:pStyle w:val="ConsPlusNormal"/>
            </w:pPr>
            <w:r>
              <w:t>г. Орск, ул. Давыдова, д. 8</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50964,46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50964,46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596.</w:t>
            </w:r>
          </w:p>
        </w:tc>
        <w:tc>
          <w:tcPr>
            <w:tcW w:w="2835" w:type="dxa"/>
          </w:tcPr>
          <w:p w:rsidR="00577AB5" w:rsidRDefault="00577AB5">
            <w:pPr>
              <w:pStyle w:val="ConsPlusNormal"/>
            </w:pPr>
            <w:r>
              <w:t>г. Орск, ул. Давыдова, д. 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78311,35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78311,35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597.</w:t>
            </w:r>
          </w:p>
        </w:tc>
        <w:tc>
          <w:tcPr>
            <w:tcW w:w="2835" w:type="dxa"/>
          </w:tcPr>
          <w:p w:rsidR="00577AB5" w:rsidRDefault="00577AB5">
            <w:pPr>
              <w:pStyle w:val="ConsPlusNormal"/>
            </w:pPr>
            <w:r>
              <w:t>г. Орск, ул. Добровольского, д. 12б</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103786,99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103786,99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598.</w:t>
            </w:r>
          </w:p>
        </w:tc>
        <w:tc>
          <w:tcPr>
            <w:tcW w:w="2835" w:type="dxa"/>
          </w:tcPr>
          <w:p w:rsidR="00577AB5" w:rsidRDefault="00577AB5">
            <w:pPr>
              <w:pStyle w:val="ConsPlusNormal"/>
            </w:pPr>
            <w:r>
              <w:t>г. Орск, ул. Добровольского, д. 27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24422,36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24422,36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599.</w:t>
            </w:r>
          </w:p>
        </w:tc>
        <w:tc>
          <w:tcPr>
            <w:tcW w:w="2835" w:type="dxa"/>
          </w:tcPr>
          <w:p w:rsidR="00577AB5" w:rsidRDefault="00577AB5">
            <w:pPr>
              <w:pStyle w:val="ConsPlusNormal"/>
            </w:pPr>
            <w:r>
              <w:t>г. Орск, ул. Добровольского, д. 7</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102938,26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102938,26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600.</w:t>
            </w:r>
          </w:p>
        </w:tc>
        <w:tc>
          <w:tcPr>
            <w:tcW w:w="2835" w:type="dxa"/>
          </w:tcPr>
          <w:p w:rsidR="00577AB5" w:rsidRDefault="00577AB5">
            <w:pPr>
              <w:pStyle w:val="ConsPlusNormal"/>
            </w:pPr>
            <w:r>
              <w:t>г. Орск, ул. Добровольского, д. 7</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1934,00</w:t>
            </w:r>
          </w:p>
        </w:tc>
        <w:tc>
          <w:tcPr>
            <w:tcW w:w="1871" w:type="dxa"/>
          </w:tcPr>
          <w:p w:rsidR="00577AB5" w:rsidRDefault="00577AB5">
            <w:pPr>
              <w:pStyle w:val="ConsPlusNormal"/>
              <w:jc w:val="center"/>
            </w:pPr>
            <w:r>
              <w:t>69635,55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69635,55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601.</w:t>
            </w:r>
          </w:p>
        </w:tc>
        <w:tc>
          <w:tcPr>
            <w:tcW w:w="2835" w:type="dxa"/>
          </w:tcPr>
          <w:p w:rsidR="00577AB5" w:rsidRDefault="00577AB5">
            <w:pPr>
              <w:pStyle w:val="ConsPlusNormal"/>
            </w:pPr>
            <w:r>
              <w:t>г. Орск, ул. Добровольского, д. 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141525,66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141525,66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602.</w:t>
            </w:r>
          </w:p>
        </w:tc>
        <w:tc>
          <w:tcPr>
            <w:tcW w:w="2835" w:type="dxa"/>
          </w:tcPr>
          <w:p w:rsidR="00577AB5" w:rsidRDefault="00577AB5">
            <w:pPr>
              <w:pStyle w:val="ConsPlusNormal"/>
            </w:pPr>
            <w:r>
              <w:t>г. Орск, ул. Добровольского, д. 9</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3637,70</w:t>
            </w:r>
          </w:p>
        </w:tc>
        <w:tc>
          <w:tcPr>
            <w:tcW w:w="1871" w:type="dxa"/>
          </w:tcPr>
          <w:p w:rsidR="00577AB5" w:rsidRDefault="00577AB5">
            <w:pPr>
              <w:pStyle w:val="ConsPlusNormal"/>
              <w:jc w:val="center"/>
            </w:pPr>
            <w:r>
              <w:t>105776,56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105776,56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603.</w:t>
            </w:r>
          </w:p>
        </w:tc>
        <w:tc>
          <w:tcPr>
            <w:tcW w:w="2835" w:type="dxa"/>
          </w:tcPr>
          <w:p w:rsidR="00577AB5" w:rsidRDefault="00577AB5">
            <w:pPr>
              <w:pStyle w:val="ConsPlusNormal"/>
            </w:pPr>
            <w:r>
              <w:t>г. Орск, ул. Докучаева, д. 19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320,00</w:t>
            </w:r>
          </w:p>
        </w:tc>
        <w:tc>
          <w:tcPr>
            <w:tcW w:w="1871" w:type="dxa"/>
          </w:tcPr>
          <w:p w:rsidR="00577AB5" w:rsidRDefault="00577AB5">
            <w:pPr>
              <w:pStyle w:val="ConsPlusNormal"/>
              <w:jc w:val="center"/>
            </w:pPr>
            <w:r>
              <w:t>49803,78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49803,78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604.</w:t>
            </w:r>
          </w:p>
        </w:tc>
        <w:tc>
          <w:tcPr>
            <w:tcW w:w="2835" w:type="dxa"/>
          </w:tcPr>
          <w:p w:rsidR="00577AB5" w:rsidRDefault="00577AB5">
            <w:pPr>
              <w:pStyle w:val="ConsPlusNormal"/>
            </w:pPr>
            <w:r>
              <w:t>г. Орск, ул. Докучаева, д. 23</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3</w:t>
            </w:r>
          </w:p>
        </w:tc>
        <w:tc>
          <w:tcPr>
            <w:tcW w:w="1871" w:type="dxa"/>
          </w:tcPr>
          <w:p w:rsidR="00577AB5" w:rsidRDefault="00577AB5">
            <w:pPr>
              <w:pStyle w:val="ConsPlusNormal"/>
              <w:jc w:val="center"/>
            </w:pPr>
            <w:r>
              <w:t>93128,72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93128,72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605.</w:t>
            </w:r>
          </w:p>
        </w:tc>
        <w:tc>
          <w:tcPr>
            <w:tcW w:w="2835" w:type="dxa"/>
          </w:tcPr>
          <w:p w:rsidR="00577AB5" w:rsidRDefault="00577AB5">
            <w:pPr>
              <w:pStyle w:val="ConsPlusNormal"/>
            </w:pPr>
            <w:r>
              <w:t>г. Орск, ул. Комарова, д. 18</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32982,12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32982,12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606.</w:t>
            </w:r>
          </w:p>
        </w:tc>
        <w:tc>
          <w:tcPr>
            <w:tcW w:w="2835" w:type="dxa"/>
          </w:tcPr>
          <w:p w:rsidR="00577AB5" w:rsidRDefault="00577AB5">
            <w:pPr>
              <w:pStyle w:val="ConsPlusNormal"/>
            </w:pPr>
            <w:r>
              <w:t>г. Орск, ул. Комарова, д. 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43685,98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43685,98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607.</w:t>
            </w:r>
          </w:p>
        </w:tc>
        <w:tc>
          <w:tcPr>
            <w:tcW w:w="2835" w:type="dxa"/>
          </w:tcPr>
          <w:p w:rsidR="00577AB5" w:rsidRDefault="00577AB5">
            <w:pPr>
              <w:pStyle w:val="ConsPlusNormal"/>
            </w:pPr>
            <w:r>
              <w:t>г. Орск, ул. Комарова, д. 24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44739,69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44739,69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608.</w:t>
            </w:r>
          </w:p>
        </w:tc>
        <w:tc>
          <w:tcPr>
            <w:tcW w:w="2835" w:type="dxa"/>
          </w:tcPr>
          <w:p w:rsidR="00577AB5" w:rsidRDefault="00577AB5">
            <w:pPr>
              <w:pStyle w:val="ConsPlusNormal"/>
            </w:pPr>
            <w:r>
              <w:t>г. Орск, ул. Комарова, д. 24</w:t>
            </w:r>
          </w:p>
        </w:tc>
        <w:tc>
          <w:tcPr>
            <w:tcW w:w="1871" w:type="dxa"/>
          </w:tcPr>
          <w:p w:rsidR="00577AB5" w:rsidRDefault="00577AB5">
            <w:pPr>
              <w:pStyle w:val="ConsPlusNormal"/>
            </w:pPr>
            <w:r>
              <w:t xml:space="preserve">утепление и (или) </w:t>
            </w:r>
            <w:r>
              <w:lastRenderedPageBreak/>
              <w:t>ремонт фасада</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3611,30</w:t>
            </w:r>
          </w:p>
        </w:tc>
        <w:tc>
          <w:tcPr>
            <w:tcW w:w="1871" w:type="dxa"/>
          </w:tcPr>
          <w:p w:rsidR="00577AB5" w:rsidRDefault="00577AB5">
            <w:pPr>
              <w:pStyle w:val="ConsPlusNormal"/>
              <w:jc w:val="center"/>
            </w:pPr>
            <w:r>
              <w:t>108726,07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108726,07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609.</w:t>
            </w:r>
          </w:p>
        </w:tc>
        <w:tc>
          <w:tcPr>
            <w:tcW w:w="2835" w:type="dxa"/>
          </w:tcPr>
          <w:p w:rsidR="00577AB5" w:rsidRDefault="00577AB5">
            <w:pPr>
              <w:pStyle w:val="ConsPlusNormal"/>
            </w:pPr>
            <w:r>
              <w:t>г. Орск, ул. Короленко, д. 126а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29383,54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29383,54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610.</w:t>
            </w:r>
          </w:p>
        </w:tc>
        <w:tc>
          <w:tcPr>
            <w:tcW w:w="2835" w:type="dxa"/>
          </w:tcPr>
          <w:p w:rsidR="00577AB5" w:rsidRDefault="00577AB5">
            <w:pPr>
              <w:pStyle w:val="ConsPlusNormal"/>
            </w:pPr>
            <w:r>
              <w:t>г. Орск, ул. Короленко, д. 132б</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36874,98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36874,98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611.</w:t>
            </w:r>
          </w:p>
        </w:tc>
        <w:tc>
          <w:tcPr>
            <w:tcW w:w="2835" w:type="dxa"/>
          </w:tcPr>
          <w:p w:rsidR="00577AB5" w:rsidRDefault="00577AB5">
            <w:pPr>
              <w:pStyle w:val="ConsPlusNormal"/>
            </w:pPr>
            <w:r>
              <w:t>г. Орск, ул. Короленко, д. 134б</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829,00</w:t>
            </w:r>
          </w:p>
        </w:tc>
        <w:tc>
          <w:tcPr>
            <w:tcW w:w="1871" w:type="dxa"/>
          </w:tcPr>
          <w:p w:rsidR="00577AB5" w:rsidRDefault="00577AB5">
            <w:pPr>
              <w:pStyle w:val="ConsPlusNormal"/>
              <w:jc w:val="center"/>
            </w:pPr>
            <w:r>
              <w:t>29258,84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29258,84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612.</w:t>
            </w:r>
          </w:p>
        </w:tc>
        <w:tc>
          <w:tcPr>
            <w:tcW w:w="2835" w:type="dxa"/>
          </w:tcPr>
          <w:p w:rsidR="00577AB5" w:rsidRDefault="00577AB5">
            <w:pPr>
              <w:pStyle w:val="ConsPlusNormal"/>
            </w:pPr>
            <w:r>
              <w:t>г. Орск, ул. Короленко, д. 134в</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744,30</w:t>
            </w:r>
          </w:p>
        </w:tc>
        <w:tc>
          <w:tcPr>
            <w:tcW w:w="1871" w:type="dxa"/>
          </w:tcPr>
          <w:p w:rsidR="00577AB5" w:rsidRDefault="00577AB5">
            <w:pPr>
              <w:pStyle w:val="ConsPlusNormal"/>
              <w:jc w:val="center"/>
            </w:pPr>
            <w:r>
              <w:t>34232,86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34232,86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613.</w:t>
            </w:r>
          </w:p>
        </w:tc>
        <w:tc>
          <w:tcPr>
            <w:tcW w:w="2835" w:type="dxa"/>
          </w:tcPr>
          <w:p w:rsidR="00577AB5" w:rsidRDefault="00577AB5">
            <w:pPr>
              <w:pStyle w:val="ConsPlusNormal"/>
            </w:pPr>
            <w:r>
              <w:t>г. Орск, ул. Крайняя, д. 42</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113467,30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113467,30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614.</w:t>
            </w:r>
          </w:p>
        </w:tc>
        <w:tc>
          <w:tcPr>
            <w:tcW w:w="2835" w:type="dxa"/>
          </w:tcPr>
          <w:p w:rsidR="00577AB5" w:rsidRDefault="00577AB5">
            <w:pPr>
              <w:pStyle w:val="ConsPlusNormal"/>
            </w:pPr>
            <w:r>
              <w:t>г. Орск, ул. Крайняя, д. 42</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112441,30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112441,30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615.</w:t>
            </w:r>
          </w:p>
        </w:tc>
        <w:tc>
          <w:tcPr>
            <w:tcW w:w="2835" w:type="dxa"/>
          </w:tcPr>
          <w:p w:rsidR="00577AB5" w:rsidRDefault="00577AB5">
            <w:pPr>
              <w:pStyle w:val="ConsPlusNormal"/>
            </w:pPr>
            <w:r>
              <w:t>г. Орск, ул. Крайняя, д. 44б</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3</w:t>
            </w:r>
          </w:p>
        </w:tc>
        <w:tc>
          <w:tcPr>
            <w:tcW w:w="1871" w:type="dxa"/>
          </w:tcPr>
          <w:p w:rsidR="00577AB5" w:rsidRDefault="00577AB5">
            <w:pPr>
              <w:pStyle w:val="ConsPlusNormal"/>
              <w:jc w:val="center"/>
            </w:pPr>
            <w:r>
              <w:t>80127,83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80127,83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616.</w:t>
            </w:r>
          </w:p>
        </w:tc>
        <w:tc>
          <w:tcPr>
            <w:tcW w:w="2835" w:type="dxa"/>
          </w:tcPr>
          <w:p w:rsidR="00577AB5" w:rsidRDefault="00577AB5">
            <w:pPr>
              <w:pStyle w:val="ConsPlusNormal"/>
            </w:pPr>
            <w:r>
              <w:t>г. Орск, ул. Краматорская, д. 10б</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51098,24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51098,24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617.</w:t>
            </w:r>
          </w:p>
        </w:tc>
        <w:tc>
          <w:tcPr>
            <w:tcW w:w="2835" w:type="dxa"/>
          </w:tcPr>
          <w:p w:rsidR="00577AB5" w:rsidRDefault="00577AB5">
            <w:pPr>
              <w:pStyle w:val="ConsPlusNormal"/>
            </w:pPr>
            <w:r>
              <w:t>г. Орск, ул. Краматорская, д. 11а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37254,73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37254,73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618.</w:t>
            </w:r>
          </w:p>
        </w:tc>
        <w:tc>
          <w:tcPr>
            <w:tcW w:w="2835" w:type="dxa"/>
          </w:tcPr>
          <w:p w:rsidR="00577AB5" w:rsidRDefault="00577AB5">
            <w:pPr>
              <w:pStyle w:val="ConsPlusNormal"/>
            </w:pPr>
            <w:r>
              <w:t>г. Орск, ул. Краматорская, д. 12б</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1800,00</w:t>
            </w:r>
          </w:p>
        </w:tc>
        <w:tc>
          <w:tcPr>
            <w:tcW w:w="1871" w:type="dxa"/>
          </w:tcPr>
          <w:p w:rsidR="00577AB5" w:rsidRDefault="00577AB5">
            <w:pPr>
              <w:pStyle w:val="ConsPlusNormal"/>
              <w:jc w:val="center"/>
            </w:pPr>
            <w:r>
              <w:t>34900,23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34900,23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619.</w:t>
            </w:r>
          </w:p>
        </w:tc>
        <w:tc>
          <w:tcPr>
            <w:tcW w:w="2835" w:type="dxa"/>
          </w:tcPr>
          <w:p w:rsidR="00577AB5" w:rsidRDefault="00577AB5">
            <w:pPr>
              <w:pStyle w:val="ConsPlusNormal"/>
            </w:pPr>
            <w:r>
              <w:t>г. Орск, ул. Краматорская, д. 12б</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pPr>
          </w:p>
        </w:tc>
        <w:tc>
          <w:tcPr>
            <w:tcW w:w="1871" w:type="dxa"/>
          </w:tcPr>
          <w:p w:rsidR="00577AB5" w:rsidRDefault="00577AB5">
            <w:pPr>
              <w:pStyle w:val="ConsPlusNormal"/>
              <w:jc w:val="center"/>
            </w:pPr>
            <w:r>
              <w:t>30863,61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30863,61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620.</w:t>
            </w:r>
          </w:p>
        </w:tc>
        <w:tc>
          <w:tcPr>
            <w:tcW w:w="2835" w:type="dxa"/>
          </w:tcPr>
          <w:p w:rsidR="00577AB5" w:rsidRDefault="00577AB5">
            <w:pPr>
              <w:pStyle w:val="ConsPlusNormal"/>
            </w:pPr>
            <w:r>
              <w:t>г. Орск, ул. Краматорская, д. 12б</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1800,00</w:t>
            </w:r>
          </w:p>
        </w:tc>
        <w:tc>
          <w:tcPr>
            <w:tcW w:w="1871" w:type="dxa"/>
          </w:tcPr>
          <w:p w:rsidR="00577AB5" w:rsidRDefault="00577AB5">
            <w:pPr>
              <w:pStyle w:val="ConsPlusNormal"/>
              <w:jc w:val="center"/>
            </w:pPr>
            <w:r>
              <w:t>76156,51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76156,51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621.</w:t>
            </w:r>
          </w:p>
        </w:tc>
        <w:tc>
          <w:tcPr>
            <w:tcW w:w="2835" w:type="dxa"/>
          </w:tcPr>
          <w:p w:rsidR="00577AB5" w:rsidRDefault="00577AB5">
            <w:pPr>
              <w:pStyle w:val="ConsPlusNormal"/>
            </w:pPr>
            <w:r>
              <w:t>г. Орск, ул. Краматорская, д. 13б</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30817,63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30817,63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622.</w:t>
            </w:r>
          </w:p>
        </w:tc>
        <w:tc>
          <w:tcPr>
            <w:tcW w:w="2835" w:type="dxa"/>
          </w:tcPr>
          <w:p w:rsidR="00577AB5" w:rsidRDefault="00577AB5">
            <w:pPr>
              <w:pStyle w:val="ConsPlusNormal"/>
            </w:pPr>
            <w:r>
              <w:t>г. Орск, ул. Краматорская, д. 16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27358,19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27358,19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623.</w:t>
            </w:r>
          </w:p>
        </w:tc>
        <w:tc>
          <w:tcPr>
            <w:tcW w:w="2835" w:type="dxa"/>
          </w:tcPr>
          <w:p w:rsidR="00577AB5" w:rsidRDefault="00577AB5">
            <w:pPr>
              <w:pStyle w:val="ConsPlusNormal"/>
            </w:pPr>
            <w:r>
              <w:t>г. Орск, ул. Краматорская, д. 16а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pPr>
          </w:p>
        </w:tc>
        <w:tc>
          <w:tcPr>
            <w:tcW w:w="1871" w:type="dxa"/>
          </w:tcPr>
          <w:p w:rsidR="00577AB5" w:rsidRDefault="00577AB5">
            <w:pPr>
              <w:pStyle w:val="ConsPlusNormal"/>
              <w:jc w:val="center"/>
            </w:pPr>
            <w:r>
              <w:t>33586,21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33586,21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624.</w:t>
            </w:r>
          </w:p>
        </w:tc>
        <w:tc>
          <w:tcPr>
            <w:tcW w:w="2835" w:type="dxa"/>
          </w:tcPr>
          <w:p w:rsidR="00577AB5" w:rsidRDefault="00577AB5">
            <w:pPr>
              <w:pStyle w:val="ConsPlusNormal"/>
            </w:pPr>
            <w:r>
              <w:t>г. Орск, ул. Краматорская, д. 18а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pPr>
          </w:p>
        </w:tc>
        <w:tc>
          <w:tcPr>
            <w:tcW w:w="1871" w:type="dxa"/>
          </w:tcPr>
          <w:p w:rsidR="00577AB5" w:rsidRDefault="00577AB5">
            <w:pPr>
              <w:pStyle w:val="ConsPlusNormal"/>
              <w:jc w:val="center"/>
            </w:pPr>
            <w:r>
              <w:t>33483,17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33483,17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625.</w:t>
            </w:r>
          </w:p>
        </w:tc>
        <w:tc>
          <w:tcPr>
            <w:tcW w:w="2835" w:type="dxa"/>
          </w:tcPr>
          <w:p w:rsidR="00577AB5" w:rsidRDefault="00577AB5">
            <w:pPr>
              <w:pStyle w:val="ConsPlusNormal"/>
            </w:pPr>
            <w:r>
              <w:t>г. Орск, ул. Краматорская, д. 18б</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pPr>
          </w:p>
        </w:tc>
        <w:tc>
          <w:tcPr>
            <w:tcW w:w="1871" w:type="dxa"/>
          </w:tcPr>
          <w:p w:rsidR="00577AB5" w:rsidRDefault="00577AB5">
            <w:pPr>
              <w:pStyle w:val="ConsPlusNormal"/>
              <w:jc w:val="center"/>
            </w:pPr>
            <w:r>
              <w:t>33399,61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33399,61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626.</w:t>
            </w:r>
          </w:p>
        </w:tc>
        <w:tc>
          <w:tcPr>
            <w:tcW w:w="2835" w:type="dxa"/>
          </w:tcPr>
          <w:p w:rsidR="00577AB5" w:rsidRDefault="00577AB5">
            <w:pPr>
              <w:pStyle w:val="ConsPlusNormal"/>
            </w:pPr>
            <w:r>
              <w:t>г. Орск, ул. Краматорская, д. 2а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811,00</w:t>
            </w:r>
          </w:p>
        </w:tc>
        <w:tc>
          <w:tcPr>
            <w:tcW w:w="1871" w:type="dxa"/>
          </w:tcPr>
          <w:p w:rsidR="00577AB5" w:rsidRDefault="00577AB5">
            <w:pPr>
              <w:pStyle w:val="ConsPlusNormal"/>
              <w:jc w:val="center"/>
            </w:pPr>
            <w:r>
              <w:t>41498,13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41498,13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627.</w:t>
            </w:r>
          </w:p>
        </w:tc>
        <w:tc>
          <w:tcPr>
            <w:tcW w:w="2835" w:type="dxa"/>
          </w:tcPr>
          <w:p w:rsidR="00577AB5" w:rsidRDefault="00577AB5">
            <w:pPr>
              <w:pStyle w:val="ConsPlusNormal"/>
            </w:pPr>
            <w:r>
              <w:t>г. Орск, ул. Краматорская, д. 2а</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36672,56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36672,56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628.</w:t>
            </w:r>
          </w:p>
        </w:tc>
        <w:tc>
          <w:tcPr>
            <w:tcW w:w="2835" w:type="dxa"/>
          </w:tcPr>
          <w:p w:rsidR="00577AB5" w:rsidRDefault="00577AB5">
            <w:pPr>
              <w:pStyle w:val="ConsPlusNormal"/>
            </w:pPr>
            <w:r>
              <w:t>г. Орск, ул. Красная, д. 17</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37762,04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37762,04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629.</w:t>
            </w:r>
          </w:p>
        </w:tc>
        <w:tc>
          <w:tcPr>
            <w:tcW w:w="2835" w:type="dxa"/>
          </w:tcPr>
          <w:p w:rsidR="00577AB5" w:rsidRDefault="00577AB5">
            <w:pPr>
              <w:pStyle w:val="ConsPlusNormal"/>
            </w:pPr>
            <w:r>
              <w:t>г. Орск, ул. Красная, д. 17</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2980,80</w:t>
            </w:r>
          </w:p>
        </w:tc>
        <w:tc>
          <w:tcPr>
            <w:tcW w:w="1871" w:type="dxa"/>
          </w:tcPr>
          <w:p w:rsidR="00577AB5" w:rsidRDefault="00577AB5">
            <w:pPr>
              <w:pStyle w:val="ConsPlusNormal"/>
              <w:jc w:val="center"/>
            </w:pPr>
            <w:r>
              <w:t>85629,32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85629,32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630.</w:t>
            </w:r>
          </w:p>
        </w:tc>
        <w:tc>
          <w:tcPr>
            <w:tcW w:w="2835" w:type="dxa"/>
          </w:tcPr>
          <w:p w:rsidR="00577AB5" w:rsidRDefault="00577AB5">
            <w:pPr>
              <w:pStyle w:val="ConsPlusNormal"/>
            </w:pPr>
            <w:r>
              <w:t>г. Орск, ул. Красная, д. 18а</w:t>
            </w:r>
          </w:p>
        </w:tc>
        <w:tc>
          <w:tcPr>
            <w:tcW w:w="1871" w:type="dxa"/>
          </w:tcPr>
          <w:p w:rsidR="00577AB5" w:rsidRDefault="00577AB5">
            <w:pPr>
              <w:pStyle w:val="ConsPlusNormal"/>
            </w:pPr>
            <w:r>
              <w:t xml:space="preserve">ремонт и (или) </w:t>
            </w:r>
            <w:r>
              <w:lastRenderedPageBreak/>
              <w:t>переустройство 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61800,79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61800,79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631.</w:t>
            </w:r>
          </w:p>
        </w:tc>
        <w:tc>
          <w:tcPr>
            <w:tcW w:w="2835" w:type="dxa"/>
          </w:tcPr>
          <w:p w:rsidR="00577AB5" w:rsidRDefault="00577AB5">
            <w:pPr>
              <w:pStyle w:val="ConsPlusNormal"/>
            </w:pPr>
            <w:r>
              <w:t>г. Орск, ул. Кутузова, д. 44а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33010,86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33010,86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632.</w:t>
            </w:r>
          </w:p>
        </w:tc>
        <w:tc>
          <w:tcPr>
            <w:tcW w:w="2835" w:type="dxa"/>
          </w:tcPr>
          <w:p w:rsidR="00577AB5" w:rsidRDefault="00577AB5">
            <w:pPr>
              <w:pStyle w:val="ConsPlusNormal"/>
            </w:pPr>
            <w:r>
              <w:t>г. Орск, ул. Кутузова, д. 58а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144979,86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144979,86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633.</w:t>
            </w:r>
          </w:p>
        </w:tc>
        <w:tc>
          <w:tcPr>
            <w:tcW w:w="2835" w:type="dxa"/>
          </w:tcPr>
          <w:p w:rsidR="00577AB5" w:rsidRDefault="00577AB5">
            <w:pPr>
              <w:pStyle w:val="ConsPlusNormal"/>
            </w:pPr>
            <w:r>
              <w:t>г. Орск, ул. Ленинского Комсомола, д. 14</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20837,26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20837,26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634.</w:t>
            </w:r>
          </w:p>
        </w:tc>
        <w:tc>
          <w:tcPr>
            <w:tcW w:w="2835" w:type="dxa"/>
          </w:tcPr>
          <w:p w:rsidR="00577AB5" w:rsidRDefault="00577AB5">
            <w:pPr>
              <w:pStyle w:val="ConsPlusNormal"/>
            </w:pPr>
            <w:r>
              <w:t>г. Орск, ул. Ленинского Комсомола, д. 14</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19877,95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19877,95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635.</w:t>
            </w:r>
          </w:p>
        </w:tc>
        <w:tc>
          <w:tcPr>
            <w:tcW w:w="2835" w:type="dxa"/>
          </w:tcPr>
          <w:p w:rsidR="00577AB5" w:rsidRDefault="00577AB5">
            <w:pPr>
              <w:pStyle w:val="ConsPlusNormal"/>
            </w:pPr>
            <w:r>
              <w:t>г. Орск, ул. Ленинского Комсомола, д. 21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57908,82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57908,82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636.</w:t>
            </w:r>
          </w:p>
        </w:tc>
        <w:tc>
          <w:tcPr>
            <w:tcW w:w="2835" w:type="dxa"/>
          </w:tcPr>
          <w:p w:rsidR="00577AB5" w:rsidRDefault="00577AB5">
            <w:pPr>
              <w:pStyle w:val="ConsPlusNormal"/>
            </w:pPr>
            <w:r>
              <w:t>г. Орск, ул. Ленинского Комсомола, д. 21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89640,61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89640,61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637.</w:t>
            </w:r>
          </w:p>
        </w:tc>
        <w:tc>
          <w:tcPr>
            <w:tcW w:w="2835" w:type="dxa"/>
          </w:tcPr>
          <w:p w:rsidR="00577AB5" w:rsidRDefault="00577AB5">
            <w:pPr>
              <w:pStyle w:val="ConsPlusNormal"/>
            </w:pPr>
            <w:r>
              <w:t>г. Орск, ул. М. Жукова, д. 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47340,38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47340,38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638.</w:t>
            </w:r>
          </w:p>
        </w:tc>
        <w:tc>
          <w:tcPr>
            <w:tcW w:w="2835" w:type="dxa"/>
          </w:tcPr>
          <w:p w:rsidR="00577AB5" w:rsidRDefault="00577AB5">
            <w:pPr>
              <w:pStyle w:val="ConsPlusNormal"/>
            </w:pPr>
            <w:r>
              <w:t>г. Орск, ул. М. Жукова, д. 9</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35904,48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35904,48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639.</w:t>
            </w:r>
          </w:p>
        </w:tc>
        <w:tc>
          <w:tcPr>
            <w:tcW w:w="2835" w:type="dxa"/>
          </w:tcPr>
          <w:p w:rsidR="00577AB5" w:rsidRDefault="00577AB5">
            <w:pPr>
              <w:pStyle w:val="ConsPlusNormal"/>
            </w:pPr>
            <w:r>
              <w:t>г. Орск, ул. М. Жукова, д. 9</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35555,64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35555,64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640.</w:t>
            </w:r>
          </w:p>
        </w:tc>
        <w:tc>
          <w:tcPr>
            <w:tcW w:w="2835" w:type="dxa"/>
          </w:tcPr>
          <w:p w:rsidR="00577AB5" w:rsidRDefault="00577AB5">
            <w:pPr>
              <w:pStyle w:val="ConsPlusNormal"/>
            </w:pPr>
            <w:r>
              <w:t>г. Орск, ул. Макаренко, д. 10</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30119,23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30119,23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641.</w:t>
            </w:r>
          </w:p>
        </w:tc>
        <w:tc>
          <w:tcPr>
            <w:tcW w:w="2835" w:type="dxa"/>
          </w:tcPr>
          <w:p w:rsidR="00577AB5" w:rsidRDefault="00577AB5">
            <w:pPr>
              <w:pStyle w:val="ConsPlusNormal"/>
            </w:pPr>
            <w:r>
              <w:t>г. Орск, ул. Макаренко, д. 10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960,00</w:t>
            </w:r>
          </w:p>
        </w:tc>
        <w:tc>
          <w:tcPr>
            <w:tcW w:w="1871" w:type="dxa"/>
          </w:tcPr>
          <w:p w:rsidR="00577AB5" w:rsidRDefault="00577AB5">
            <w:pPr>
              <w:pStyle w:val="ConsPlusNormal"/>
              <w:jc w:val="center"/>
            </w:pPr>
            <w:r>
              <w:t>62624,72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62624,72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642.</w:t>
            </w:r>
          </w:p>
        </w:tc>
        <w:tc>
          <w:tcPr>
            <w:tcW w:w="2835" w:type="dxa"/>
          </w:tcPr>
          <w:p w:rsidR="00577AB5" w:rsidRDefault="00577AB5">
            <w:pPr>
              <w:pStyle w:val="ConsPlusNormal"/>
            </w:pPr>
            <w:r>
              <w:t>г. Орск, ул. Макаренко, д. 10а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60757,34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60757,34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643.</w:t>
            </w:r>
          </w:p>
        </w:tc>
        <w:tc>
          <w:tcPr>
            <w:tcW w:w="2835" w:type="dxa"/>
          </w:tcPr>
          <w:p w:rsidR="00577AB5" w:rsidRDefault="00577AB5">
            <w:pPr>
              <w:pStyle w:val="ConsPlusNormal"/>
            </w:pPr>
            <w:r>
              <w:t>г. Орск, ул. Макаренко, д. 10а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37109,74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37109,74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644.</w:t>
            </w:r>
          </w:p>
        </w:tc>
        <w:tc>
          <w:tcPr>
            <w:tcW w:w="2835" w:type="dxa"/>
          </w:tcPr>
          <w:p w:rsidR="00577AB5" w:rsidRDefault="00577AB5">
            <w:pPr>
              <w:pStyle w:val="ConsPlusNormal"/>
            </w:pPr>
            <w:r>
              <w:t>г. Орск, ул. Макаренко, д. 14</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27231,92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27231,92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645.</w:t>
            </w:r>
          </w:p>
        </w:tc>
        <w:tc>
          <w:tcPr>
            <w:tcW w:w="2835" w:type="dxa"/>
          </w:tcPr>
          <w:p w:rsidR="00577AB5" w:rsidRDefault="00577AB5">
            <w:pPr>
              <w:pStyle w:val="ConsPlusNormal"/>
            </w:pPr>
            <w:r>
              <w:t>г. Орск, ул. Макаренко, д. 14</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26611,76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26611,76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646.</w:t>
            </w:r>
          </w:p>
        </w:tc>
        <w:tc>
          <w:tcPr>
            <w:tcW w:w="2835" w:type="dxa"/>
          </w:tcPr>
          <w:p w:rsidR="00577AB5" w:rsidRDefault="00577AB5">
            <w:pPr>
              <w:pStyle w:val="ConsPlusNormal"/>
            </w:pPr>
            <w:r>
              <w:t>г. Орск, ул. Макаренко, д. 14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699,00</w:t>
            </w:r>
          </w:p>
        </w:tc>
        <w:tc>
          <w:tcPr>
            <w:tcW w:w="1871" w:type="dxa"/>
          </w:tcPr>
          <w:p w:rsidR="00577AB5" w:rsidRDefault="00577AB5">
            <w:pPr>
              <w:pStyle w:val="ConsPlusNormal"/>
              <w:jc w:val="center"/>
            </w:pPr>
            <w:r>
              <w:t>56738,96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56738,96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647.</w:t>
            </w:r>
          </w:p>
        </w:tc>
        <w:tc>
          <w:tcPr>
            <w:tcW w:w="2835" w:type="dxa"/>
          </w:tcPr>
          <w:p w:rsidR="00577AB5" w:rsidRDefault="00577AB5">
            <w:pPr>
              <w:pStyle w:val="ConsPlusNormal"/>
            </w:pPr>
            <w:r>
              <w:t>г. Орск, ул. Макаренко, д. 2</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20660,72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20660,72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648.</w:t>
            </w:r>
          </w:p>
        </w:tc>
        <w:tc>
          <w:tcPr>
            <w:tcW w:w="2835" w:type="dxa"/>
          </w:tcPr>
          <w:p w:rsidR="00577AB5" w:rsidRDefault="00577AB5">
            <w:pPr>
              <w:pStyle w:val="ConsPlusNormal"/>
            </w:pPr>
            <w:r>
              <w:t>г. Орск, ул. Макаренко, д. 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370079,41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370079,41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649.</w:t>
            </w:r>
          </w:p>
        </w:tc>
        <w:tc>
          <w:tcPr>
            <w:tcW w:w="2835" w:type="dxa"/>
          </w:tcPr>
          <w:p w:rsidR="00577AB5" w:rsidRDefault="00577AB5">
            <w:pPr>
              <w:pStyle w:val="ConsPlusNormal"/>
            </w:pPr>
            <w:r>
              <w:t>г. Орск, ул. Макаренко, д. 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142061,46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142061,46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650.</w:t>
            </w:r>
          </w:p>
        </w:tc>
        <w:tc>
          <w:tcPr>
            <w:tcW w:w="2835" w:type="dxa"/>
          </w:tcPr>
          <w:p w:rsidR="00577AB5" w:rsidRDefault="00577AB5">
            <w:pPr>
              <w:pStyle w:val="ConsPlusNormal"/>
            </w:pPr>
            <w:r>
              <w:t>г. Орск, ул. Макаренко, д. 8а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62551,64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62551,64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651.</w:t>
            </w:r>
          </w:p>
        </w:tc>
        <w:tc>
          <w:tcPr>
            <w:tcW w:w="2835" w:type="dxa"/>
          </w:tcPr>
          <w:p w:rsidR="00577AB5" w:rsidRDefault="00577AB5">
            <w:pPr>
              <w:pStyle w:val="ConsPlusNormal"/>
            </w:pPr>
            <w:r>
              <w:t>г. Орск, ул. Машиностроителей, д. 11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27788,05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27788,05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652.</w:t>
            </w:r>
          </w:p>
        </w:tc>
        <w:tc>
          <w:tcPr>
            <w:tcW w:w="2835" w:type="dxa"/>
          </w:tcPr>
          <w:p w:rsidR="00577AB5" w:rsidRDefault="00577AB5">
            <w:pPr>
              <w:pStyle w:val="ConsPlusNormal"/>
            </w:pPr>
            <w:r>
              <w:t>г. Орск, ул. Машиностроителей, д. 11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750,00</w:t>
            </w:r>
          </w:p>
        </w:tc>
        <w:tc>
          <w:tcPr>
            <w:tcW w:w="1871" w:type="dxa"/>
          </w:tcPr>
          <w:p w:rsidR="00577AB5" w:rsidRDefault="00577AB5">
            <w:pPr>
              <w:pStyle w:val="ConsPlusNormal"/>
              <w:jc w:val="center"/>
            </w:pPr>
            <w:r>
              <w:t>57705,85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57705,85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653.</w:t>
            </w:r>
          </w:p>
        </w:tc>
        <w:tc>
          <w:tcPr>
            <w:tcW w:w="2835" w:type="dxa"/>
          </w:tcPr>
          <w:p w:rsidR="00577AB5" w:rsidRDefault="00577AB5">
            <w:pPr>
              <w:pStyle w:val="ConsPlusNormal"/>
            </w:pPr>
            <w:r>
              <w:t>г. Орск, ул. Машиностроителей, д. 22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750,00</w:t>
            </w:r>
          </w:p>
        </w:tc>
        <w:tc>
          <w:tcPr>
            <w:tcW w:w="1871" w:type="dxa"/>
          </w:tcPr>
          <w:p w:rsidR="00577AB5" w:rsidRDefault="00577AB5">
            <w:pPr>
              <w:pStyle w:val="ConsPlusNormal"/>
              <w:jc w:val="center"/>
            </w:pPr>
            <w:r>
              <w:t>57736,57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57736,57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654.</w:t>
            </w:r>
          </w:p>
        </w:tc>
        <w:tc>
          <w:tcPr>
            <w:tcW w:w="2835" w:type="dxa"/>
          </w:tcPr>
          <w:p w:rsidR="00577AB5" w:rsidRDefault="00577AB5">
            <w:pPr>
              <w:pStyle w:val="ConsPlusNormal"/>
            </w:pPr>
            <w:r>
              <w:t xml:space="preserve">г. Орск, ул. </w:t>
            </w:r>
            <w:r>
              <w:lastRenderedPageBreak/>
              <w:t>Машиностроителей, д. 51</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87033,78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87033,78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655.</w:t>
            </w:r>
          </w:p>
        </w:tc>
        <w:tc>
          <w:tcPr>
            <w:tcW w:w="2835" w:type="dxa"/>
          </w:tcPr>
          <w:p w:rsidR="00577AB5" w:rsidRDefault="00577AB5">
            <w:pPr>
              <w:pStyle w:val="ConsPlusNormal"/>
            </w:pPr>
            <w:r>
              <w:t>г. Орск, ул. Молодежная, д. 10а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57655,40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57655,40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656.</w:t>
            </w:r>
          </w:p>
        </w:tc>
        <w:tc>
          <w:tcPr>
            <w:tcW w:w="2835" w:type="dxa"/>
          </w:tcPr>
          <w:p w:rsidR="00577AB5" w:rsidRDefault="00577AB5">
            <w:pPr>
              <w:pStyle w:val="ConsPlusNormal"/>
            </w:pPr>
            <w:r>
              <w:t>г. Орск, ул. Молодежная, д. 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34842,44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34842,44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657.</w:t>
            </w:r>
          </w:p>
        </w:tc>
        <w:tc>
          <w:tcPr>
            <w:tcW w:w="2835" w:type="dxa"/>
          </w:tcPr>
          <w:p w:rsidR="00577AB5" w:rsidRDefault="00577AB5">
            <w:pPr>
              <w:pStyle w:val="ConsPlusNormal"/>
            </w:pPr>
            <w:r>
              <w:t>г. Орск, ул. Молодежная, д. 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57608,72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57608,72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658.</w:t>
            </w:r>
          </w:p>
        </w:tc>
        <w:tc>
          <w:tcPr>
            <w:tcW w:w="2835" w:type="dxa"/>
          </w:tcPr>
          <w:p w:rsidR="00577AB5" w:rsidRDefault="00577AB5">
            <w:pPr>
              <w:pStyle w:val="ConsPlusNormal"/>
            </w:pPr>
            <w:r>
              <w:t>г. Орск, ул. Молодежная, д. 8а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124458,84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124458,84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659.</w:t>
            </w:r>
          </w:p>
        </w:tc>
        <w:tc>
          <w:tcPr>
            <w:tcW w:w="2835" w:type="dxa"/>
          </w:tcPr>
          <w:p w:rsidR="00577AB5" w:rsidRDefault="00577AB5">
            <w:pPr>
              <w:pStyle w:val="ConsPlusNormal"/>
            </w:pPr>
            <w:r>
              <w:t>г. Орск, ул. Молодежная, д. 8а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67987,16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67987,16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660.</w:t>
            </w:r>
          </w:p>
        </w:tc>
        <w:tc>
          <w:tcPr>
            <w:tcW w:w="2835" w:type="dxa"/>
          </w:tcPr>
          <w:p w:rsidR="00577AB5" w:rsidRDefault="00577AB5">
            <w:pPr>
              <w:pStyle w:val="ConsPlusNormal"/>
            </w:pPr>
            <w:r>
              <w:t>г. Орск, ул. Огородная, д. 31</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128750,30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128750,30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661.</w:t>
            </w:r>
          </w:p>
        </w:tc>
        <w:tc>
          <w:tcPr>
            <w:tcW w:w="2835" w:type="dxa"/>
          </w:tcPr>
          <w:p w:rsidR="00577AB5" w:rsidRDefault="00577AB5">
            <w:pPr>
              <w:pStyle w:val="ConsPlusNormal"/>
            </w:pPr>
            <w:r>
              <w:t>г. Орск, ул. Омская, д. 64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124731,76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124731,76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662.</w:t>
            </w:r>
          </w:p>
        </w:tc>
        <w:tc>
          <w:tcPr>
            <w:tcW w:w="2835" w:type="dxa"/>
          </w:tcPr>
          <w:p w:rsidR="00577AB5" w:rsidRDefault="00577AB5">
            <w:pPr>
              <w:pStyle w:val="ConsPlusNormal"/>
            </w:pPr>
            <w:r>
              <w:t>г. Орск, ул. Омская, д. 64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63516,60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63516,60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663.</w:t>
            </w:r>
          </w:p>
        </w:tc>
        <w:tc>
          <w:tcPr>
            <w:tcW w:w="2835" w:type="dxa"/>
          </w:tcPr>
          <w:p w:rsidR="00577AB5" w:rsidRDefault="00577AB5">
            <w:pPr>
              <w:pStyle w:val="ConsPlusNormal"/>
            </w:pPr>
            <w:r>
              <w:t>г. Орск, ул. Осенняя, д. 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97305,12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97305,12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664.</w:t>
            </w:r>
          </w:p>
        </w:tc>
        <w:tc>
          <w:tcPr>
            <w:tcW w:w="2835" w:type="dxa"/>
          </w:tcPr>
          <w:p w:rsidR="00577AB5" w:rsidRDefault="00577AB5">
            <w:pPr>
              <w:pStyle w:val="ConsPlusNormal"/>
            </w:pPr>
            <w:r>
              <w:t>г. Орск, ул. Осипенко, д. 40</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98367,71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98367,71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665.</w:t>
            </w:r>
          </w:p>
        </w:tc>
        <w:tc>
          <w:tcPr>
            <w:tcW w:w="2835" w:type="dxa"/>
          </w:tcPr>
          <w:p w:rsidR="00577AB5" w:rsidRDefault="00577AB5">
            <w:pPr>
              <w:pStyle w:val="ConsPlusNormal"/>
            </w:pPr>
            <w:r>
              <w:t>г. Орск, ул. Осипенко, д. 41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470393,36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470393,36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666.</w:t>
            </w:r>
          </w:p>
        </w:tc>
        <w:tc>
          <w:tcPr>
            <w:tcW w:w="2835" w:type="dxa"/>
          </w:tcPr>
          <w:p w:rsidR="00577AB5" w:rsidRDefault="00577AB5">
            <w:pPr>
              <w:pStyle w:val="ConsPlusNormal"/>
            </w:pPr>
            <w:r>
              <w:t>г. Орск, ул. Осипенко, д. 41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376539,41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376539,41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667.</w:t>
            </w:r>
          </w:p>
        </w:tc>
        <w:tc>
          <w:tcPr>
            <w:tcW w:w="2835" w:type="dxa"/>
          </w:tcPr>
          <w:p w:rsidR="00577AB5" w:rsidRDefault="00577AB5">
            <w:pPr>
              <w:pStyle w:val="ConsPlusNormal"/>
            </w:pPr>
            <w:r>
              <w:t>г. Орск, ул. Пацаева, д. 12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63909,67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63909,67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668.</w:t>
            </w:r>
          </w:p>
        </w:tc>
        <w:tc>
          <w:tcPr>
            <w:tcW w:w="2835" w:type="dxa"/>
          </w:tcPr>
          <w:p w:rsidR="00577AB5" w:rsidRDefault="00577AB5">
            <w:pPr>
              <w:pStyle w:val="ConsPlusNormal"/>
            </w:pPr>
            <w:r>
              <w:t>г. Орск, ул. Пацаева, д. 8а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1203,00</w:t>
            </w:r>
          </w:p>
        </w:tc>
        <w:tc>
          <w:tcPr>
            <w:tcW w:w="1871" w:type="dxa"/>
          </w:tcPr>
          <w:p w:rsidR="00577AB5" w:rsidRDefault="00577AB5">
            <w:pPr>
              <w:pStyle w:val="ConsPlusNormal"/>
              <w:jc w:val="center"/>
            </w:pPr>
            <w:r>
              <w:t>63631,00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63631,00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669.</w:t>
            </w:r>
          </w:p>
        </w:tc>
        <w:tc>
          <w:tcPr>
            <w:tcW w:w="2835" w:type="dxa"/>
          </w:tcPr>
          <w:p w:rsidR="00577AB5" w:rsidRDefault="00577AB5">
            <w:pPr>
              <w:pStyle w:val="ConsPlusNormal"/>
            </w:pPr>
            <w:r>
              <w:t>г. Орск, ул. Перегонная, д. 14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466940,99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466940,99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670.</w:t>
            </w:r>
          </w:p>
        </w:tc>
        <w:tc>
          <w:tcPr>
            <w:tcW w:w="2835" w:type="dxa"/>
          </w:tcPr>
          <w:p w:rsidR="00577AB5" w:rsidRDefault="00577AB5">
            <w:pPr>
              <w:pStyle w:val="ConsPlusNormal"/>
            </w:pPr>
            <w:r>
              <w:t>г. Орск, ул. Перегонная, д. 14а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93571,79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93571,79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671.</w:t>
            </w:r>
          </w:p>
        </w:tc>
        <w:tc>
          <w:tcPr>
            <w:tcW w:w="2835" w:type="dxa"/>
          </w:tcPr>
          <w:p w:rsidR="00577AB5" w:rsidRDefault="00577AB5">
            <w:pPr>
              <w:pStyle w:val="ConsPlusNormal"/>
            </w:pPr>
            <w:r>
              <w:t>г. Орск, ул. Перегонная, д. 14а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65075,95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65075,95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672.</w:t>
            </w:r>
          </w:p>
        </w:tc>
        <w:tc>
          <w:tcPr>
            <w:tcW w:w="2835" w:type="dxa"/>
          </w:tcPr>
          <w:p w:rsidR="00577AB5" w:rsidRDefault="00577AB5">
            <w:pPr>
              <w:pStyle w:val="ConsPlusNormal"/>
            </w:pPr>
            <w:r>
              <w:t>г. Орск, ул. Перегонная, д. 20</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112035,17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112035,17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673.</w:t>
            </w:r>
          </w:p>
        </w:tc>
        <w:tc>
          <w:tcPr>
            <w:tcW w:w="2835" w:type="dxa"/>
          </w:tcPr>
          <w:p w:rsidR="00577AB5" w:rsidRDefault="00577AB5">
            <w:pPr>
              <w:pStyle w:val="ConsPlusNormal"/>
            </w:pPr>
            <w:r>
              <w:t>г. Орск, ул. Перегонная, д. 20а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91547,77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91547,77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674.</w:t>
            </w:r>
          </w:p>
        </w:tc>
        <w:tc>
          <w:tcPr>
            <w:tcW w:w="2835" w:type="dxa"/>
          </w:tcPr>
          <w:p w:rsidR="00577AB5" w:rsidRDefault="00577AB5">
            <w:pPr>
              <w:pStyle w:val="ConsPlusNormal"/>
            </w:pPr>
            <w:r>
              <w:t>г. Орск, ул. Перегонная, д. 20а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63884,26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63884,26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675.</w:t>
            </w:r>
          </w:p>
        </w:tc>
        <w:tc>
          <w:tcPr>
            <w:tcW w:w="2835" w:type="dxa"/>
          </w:tcPr>
          <w:p w:rsidR="00577AB5" w:rsidRDefault="00577AB5">
            <w:pPr>
              <w:pStyle w:val="ConsPlusNormal"/>
            </w:pPr>
            <w:r>
              <w:t>г. Орск, ул. Попова, д. 4а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163466,45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163466,45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676.</w:t>
            </w:r>
          </w:p>
        </w:tc>
        <w:tc>
          <w:tcPr>
            <w:tcW w:w="2835" w:type="dxa"/>
          </w:tcPr>
          <w:p w:rsidR="00577AB5" w:rsidRDefault="00577AB5">
            <w:pPr>
              <w:pStyle w:val="ConsPlusNormal"/>
            </w:pPr>
            <w:r>
              <w:t>г. Орск, ул. Просвещения, д. 45</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94280,12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94280,12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677.</w:t>
            </w:r>
          </w:p>
        </w:tc>
        <w:tc>
          <w:tcPr>
            <w:tcW w:w="2835" w:type="dxa"/>
          </w:tcPr>
          <w:p w:rsidR="00577AB5" w:rsidRDefault="00577AB5">
            <w:pPr>
              <w:pStyle w:val="ConsPlusNormal"/>
            </w:pPr>
            <w:r>
              <w:t>г. Орск, ул. Светлая, д. 59а</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79125,88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79125,88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678.</w:t>
            </w:r>
          </w:p>
        </w:tc>
        <w:tc>
          <w:tcPr>
            <w:tcW w:w="2835" w:type="dxa"/>
          </w:tcPr>
          <w:p w:rsidR="00577AB5" w:rsidRDefault="00577AB5">
            <w:pPr>
              <w:pStyle w:val="ConsPlusNormal"/>
            </w:pPr>
            <w:r>
              <w:t>г. Орск, ул. Станиславского, д. 1а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104071,99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104071,99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679.</w:t>
            </w:r>
          </w:p>
        </w:tc>
        <w:tc>
          <w:tcPr>
            <w:tcW w:w="2835" w:type="dxa"/>
          </w:tcPr>
          <w:p w:rsidR="00577AB5" w:rsidRDefault="00577AB5">
            <w:pPr>
              <w:pStyle w:val="ConsPlusNormal"/>
            </w:pPr>
            <w:r>
              <w:t>г. Орск, ул. Станиславского, д. 1а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61103,34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61103,34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680.</w:t>
            </w:r>
          </w:p>
        </w:tc>
        <w:tc>
          <w:tcPr>
            <w:tcW w:w="2835" w:type="dxa"/>
          </w:tcPr>
          <w:p w:rsidR="00577AB5" w:rsidRDefault="00577AB5">
            <w:pPr>
              <w:pStyle w:val="ConsPlusNormal"/>
            </w:pPr>
            <w:r>
              <w:t>г. Орск, ул. Станиславского, д. 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68263,39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68263,39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681.</w:t>
            </w:r>
          </w:p>
        </w:tc>
        <w:tc>
          <w:tcPr>
            <w:tcW w:w="2835" w:type="dxa"/>
          </w:tcPr>
          <w:p w:rsidR="00577AB5" w:rsidRDefault="00577AB5">
            <w:pPr>
              <w:pStyle w:val="ConsPlusNormal"/>
            </w:pPr>
            <w:r>
              <w:t>г. Орск, ул. Станиславского, д. 51</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77239,63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77239,63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682.</w:t>
            </w:r>
          </w:p>
        </w:tc>
        <w:tc>
          <w:tcPr>
            <w:tcW w:w="2835" w:type="dxa"/>
          </w:tcPr>
          <w:p w:rsidR="00577AB5" w:rsidRDefault="00577AB5">
            <w:pPr>
              <w:pStyle w:val="ConsPlusNormal"/>
            </w:pPr>
            <w:r>
              <w:t>г. Орск, ул. Станиславского, д. 51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1100,00</w:t>
            </w:r>
          </w:p>
        </w:tc>
        <w:tc>
          <w:tcPr>
            <w:tcW w:w="1871" w:type="dxa"/>
          </w:tcPr>
          <w:p w:rsidR="00577AB5" w:rsidRDefault="00577AB5">
            <w:pPr>
              <w:pStyle w:val="ConsPlusNormal"/>
              <w:jc w:val="center"/>
            </w:pPr>
            <w:r>
              <w:t>162178,07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162178,07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683.</w:t>
            </w:r>
          </w:p>
        </w:tc>
        <w:tc>
          <w:tcPr>
            <w:tcW w:w="2835" w:type="dxa"/>
          </w:tcPr>
          <w:p w:rsidR="00577AB5" w:rsidRDefault="00577AB5">
            <w:pPr>
              <w:pStyle w:val="ConsPlusNormal"/>
            </w:pPr>
            <w:r>
              <w:t>г. Орск, ул. Станиславского, д. 53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167654,58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167654,58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684.</w:t>
            </w:r>
          </w:p>
        </w:tc>
        <w:tc>
          <w:tcPr>
            <w:tcW w:w="2835" w:type="dxa"/>
          </w:tcPr>
          <w:p w:rsidR="00577AB5" w:rsidRDefault="00577AB5">
            <w:pPr>
              <w:pStyle w:val="ConsPlusNormal"/>
            </w:pPr>
            <w:r>
              <w:t>г. Орск, ул. Станиславского, д. 55</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83644,27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83644,27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685.</w:t>
            </w:r>
          </w:p>
        </w:tc>
        <w:tc>
          <w:tcPr>
            <w:tcW w:w="2835" w:type="dxa"/>
          </w:tcPr>
          <w:p w:rsidR="00577AB5" w:rsidRDefault="00577AB5">
            <w:pPr>
              <w:pStyle w:val="ConsPlusNormal"/>
            </w:pPr>
            <w:r>
              <w:t>г. Орск, ул. Станиславского, д. 61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190566,53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190566,53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686.</w:t>
            </w:r>
          </w:p>
        </w:tc>
        <w:tc>
          <w:tcPr>
            <w:tcW w:w="2835" w:type="dxa"/>
          </w:tcPr>
          <w:p w:rsidR="00577AB5" w:rsidRDefault="00577AB5">
            <w:pPr>
              <w:pStyle w:val="ConsPlusNormal"/>
            </w:pPr>
            <w:r>
              <w:t>г. Орск, ул. Станиславского, д. 87</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94434,14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94434,14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687.</w:t>
            </w:r>
          </w:p>
        </w:tc>
        <w:tc>
          <w:tcPr>
            <w:tcW w:w="2835" w:type="dxa"/>
          </w:tcPr>
          <w:p w:rsidR="00577AB5" w:rsidRDefault="00577AB5">
            <w:pPr>
              <w:pStyle w:val="ConsPlusNormal"/>
            </w:pPr>
            <w:r>
              <w:t>г. Орск, ул. Станционная, д. 11б</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77021,78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77021,78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688.</w:t>
            </w:r>
          </w:p>
        </w:tc>
        <w:tc>
          <w:tcPr>
            <w:tcW w:w="2835" w:type="dxa"/>
          </w:tcPr>
          <w:p w:rsidR="00577AB5" w:rsidRDefault="00577AB5">
            <w:pPr>
              <w:pStyle w:val="ConsPlusNormal"/>
            </w:pPr>
            <w:r>
              <w:t>г. Орск, ул. Станционная, д. 11б</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55015,22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55015,22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689.</w:t>
            </w:r>
          </w:p>
        </w:tc>
        <w:tc>
          <w:tcPr>
            <w:tcW w:w="2835" w:type="dxa"/>
          </w:tcPr>
          <w:p w:rsidR="00577AB5" w:rsidRDefault="00577AB5">
            <w:pPr>
              <w:pStyle w:val="ConsPlusNormal"/>
            </w:pPr>
            <w:r>
              <w:t>г. Орск, ул. Стартовая, д. 3а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1316,80</w:t>
            </w:r>
          </w:p>
        </w:tc>
        <w:tc>
          <w:tcPr>
            <w:tcW w:w="1871" w:type="dxa"/>
          </w:tcPr>
          <w:p w:rsidR="00577AB5" w:rsidRDefault="00577AB5">
            <w:pPr>
              <w:pStyle w:val="ConsPlusNormal"/>
              <w:jc w:val="center"/>
            </w:pPr>
            <w:r>
              <w:t>63950,48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63950,48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690.</w:t>
            </w:r>
          </w:p>
        </w:tc>
        <w:tc>
          <w:tcPr>
            <w:tcW w:w="2835" w:type="dxa"/>
          </w:tcPr>
          <w:p w:rsidR="00577AB5" w:rsidRDefault="00577AB5">
            <w:pPr>
              <w:pStyle w:val="ConsPlusNormal"/>
            </w:pPr>
            <w:r>
              <w:t>г. Орск, ул. Стартовая, д. 7а</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87138,83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87138,83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691.</w:t>
            </w:r>
          </w:p>
        </w:tc>
        <w:tc>
          <w:tcPr>
            <w:tcW w:w="2835" w:type="dxa"/>
          </w:tcPr>
          <w:p w:rsidR="00577AB5" w:rsidRDefault="00577AB5">
            <w:pPr>
              <w:pStyle w:val="ConsPlusNormal"/>
            </w:pPr>
            <w:r>
              <w:t>г. Орск, ул. Стасова,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57714,97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57714,97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692.</w:t>
            </w:r>
          </w:p>
        </w:tc>
        <w:tc>
          <w:tcPr>
            <w:tcW w:w="2835" w:type="dxa"/>
          </w:tcPr>
          <w:p w:rsidR="00577AB5" w:rsidRDefault="00577AB5">
            <w:pPr>
              <w:pStyle w:val="ConsPlusNormal"/>
            </w:pPr>
            <w:r>
              <w:t>г. Орск, ул. Стасова, д. 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74427,94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74427,94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693.</w:t>
            </w:r>
          </w:p>
        </w:tc>
        <w:tc>
          <w:tcPr>
            <w:tcW w:w="2835" w:type="dxa"/>
          </w:tcPr>
          <w:p w:rsidR="00577AB5" w:rsidRDefault="00577AB5">
            <w:pPr>
              <w:pStyle w:val="ConsPlusNormal"/>
            </w:pPr>
            <w:r>
              <w:t>г. Орск, ул. Суворова, д. 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53791,84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53791,84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694.</w:t>
            </w:r>
          </w:p>
        </w:tc>
        <w:tc>
          <w:tcPr>
            <w:tcW w:w="2835" w:type="dxa"/>
          </w:tcPr>
          <w:p w:rsidR="00577AB5" w:rsidRDefault="00577AB5">
            <w:pPr>
              <w:pStyle w:val="ConsPlusNormal"/>
            </w:pPr>
            <w:r>
              <w:t>г. Орск, ул. Ферганская, д. 6</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3</w:t>
            </w:r>
          </w:p>
        </w:tc>
        <w:tc>
          <w:tcPr>
            <w:tcW w:w="1871" w:type="dxa"/>
          </w:tcPr>
          <w:p w:rsidR="00577AB5" w:rsidRDefault="00577AB5">
            <w:pPr>
              <w:pStyle w:val="ConsPlusNormal"/>
              <w:jc w:val="center"/>
            </w:pPr>
            <w:r>
              <w:t>76657,50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76657,50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695.</w:t>
            </w:r>
          </w:p>
        </w:tc>
        <w:tc>
          <w:tcPr>
            <w:tcW w:w="2835" w:type="dxa"/>
          </w:tcPr>
          <w:p w:rsidR="00577AB5" w:rsidRDefault="00577AB5">
            <w:pPr>
              <w:pStyle w:val="ConsPlusNormal"/>
            </w:pPr>
            <w:r>
              <w:t>г. Орск, ул. Школьная, д. 14б</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137750,04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137750,04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696.</w:t>
            </w:r>
          </w:p>
        </w:tc>
        <w:tc>
          <w:tcPr>
            <w:tcW w:w="2835" w:type="dxa"/>
          </w:tcPr>
          <w:p w:rsidR="00577AB5" w:rsidRDefault="00577AB5">
            <w:pPr>
              <w:pStyle w:val="ConsPlusNormal"/>
            </w:pPr>
            <w:r>
              <w:t>г. Орск, ул. Школьная, д. 14б</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630,00</w:t>
            </w:r>
          </w:p>
        </w:tc>
        <w:tc>
          <w:tcPr>
            <w:tcW w:w="1871" w:type="dxa"/>
          </w:tcPr>
          <w:p w:rsidR="00577AB5" w:rsidRDefault="00577AB5">
            <w:pPr>
              <w:pStyle w:val="ConsPlusNormal"/>
              <w:jc w:val="center"/>
            </w:pPr>
            <w:r>
              <w:t>79069,16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79069,16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697.</w:t>
            </w:r>
          </w:p>
        </w:tc>
        <w:tc>
          <w:tcPr>
            <w:tcW w:w="2835" w:type="dxa"/>
          </w:tcPr>
          <w:p w:rsidR="00577AB5" w:rsidRDefault="00577AB5">
            <w:pPr>
              <w:pStyle w:val="ConsPlusNormal"/>
            </w:pPr>
            <w:r>
              <w:t>г. Орск, ул. Школьная, д. 14б</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72314,38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72314,38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698.</w:t>
            </w:r>
          </w:p>
        </w:tc>
        <w:tc>
          <w:tcPr>
            <w:tcW w:w="2835" w:type="dxa"/>
          </w:tcPr>
          <w:p w:rsidR="00577AB5" w:rsidRDefault="00577AB5">
            <w:pPr>
              <w:pStyle w:val="ConsPlusNormal"/>
            </w:pPr>
            <w:r>
              <w:t>г. Орск, ул. Щорса, д. 11а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103352,14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103352,14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699.</w:t>
            </w:r>
          </w:p>
        </w:tc>
        <w:tc>
          <w:tcPr>
            <w:tcW w:w="2835" w:type="dxa"/>
          </w:tcPr>
          <w:p w:rsidR="00577AB5" w:rsidRDefault="00577AB5">
            <w:pPr>
              <w:pStyle w:val="ConsPlusNormal"/>
            </w:pPr>
            <w:r>
              <w:t>г. Орск, ул. Щорса, д. 11б</w:t>
            </w:r>
          </w:p>
        </w:tc>
        <w:tc>
          <w:tcPr>
            <w:tcW w:w="1871" w:type="dxa"/>
          </w:tcPr>
          <w:p w:rsidR="00577AB5" w:rsidRDefault="00577AB5">
            <w:pPr>
              <w:pStyle w:val="ConsPlusNormal"/>
            </w:pPr>
            <w:r>
              <w:t xml:space="preserve">ремонт и (или) переустройство </w:t>
            </w:r>
            <w:r>
              <w:lastRenderedPageBreak/>
              <w:t>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58487,15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58487,15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700.</w:t>
            </w:r>
          </w:p>
        </w:tc>
        <w:tc>
          <w:tcPr>
            <w:tcW w:w="2835" w:type="dxa"/>
          </w:tcPr>
          <w:p w:rsidR="00577AB5" w:rsidRDefault="00577AB5">
            <w:pPr>
              <w:pStyle w:val="ConsPlusNormal"/>
            </w:pPr>
            <w:r>
              <w:t>г. Орск, ул. Щорса, д. 15</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75384,29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75384,29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701.</w:t>
            </w:r>
          </w:p>
        </w:tc>
        <w:tc>
          <w:tcPr>
            <w:tcW w:w="2835" w:type="dxa"/>
          </w:tcPr>
          <w:p w:rsidR="00577AB5" w:rsidRDefault="00577AB5">
            <w:pPr>
              <w:pStyle w:val="ConsPlusNormal"/>
            </w:pPr>
            <w:r>
              <w:t>г. Орск, ул. Щорса, д. 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57646,28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57646,28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702.</w:t>
            </w:r>
          </w:p>
        </w:tc>
        <w:tc>
          <w:tcPr>
            <w:tcW w:w="2835" w:type="dxa"/>
          </w:tcPr>
          <w:p w:rsidR="00577AB5" w:rsidRDefault="00577AB5">
            <w:pPr>
              <w:pStyle w:val="ConsPlusNormal"/>
            </w:pPr>
            <w:r>
              <w:t>г. Орск, ул. Энтузиастов, д. 4а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147280,55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147280,55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703.</w:t>
            </w:r>
          </w:p>
        </w:tc>
        <w:tc>
          <w:tcPr>
            <w:tcW w:w="2835" w:type="dxa"/>
          </w:tcPr>
          <w:p w:rsidR="00577AB5" w:rsidRDefault="00577AB5">
            <w:pPr>
              <w:pStyle w:val="ConsPlusNormal"/>
            </w:pPr>
            <w:r>
              <w:t>г. Орск, ул. Юлина, д. 4а</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91706,06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91706,06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704.</w:t>
            </w:r>
          </w:p>
        </w:tc>
        <w:tc>
          <w:tcPr>
            <w:tcW w:w="2835" w:type="dxa"/>
          </w:tcPr>
          <w:p w:rsidR="00577AB5" w:rsidRDefault="00577AB5">
            <w:pPr>
              <w:pStyle w:val="ConsPlusNormal"/>
            </w:pPr>
            <w:r>
              <w:t>г. Орск, ул. Ялтинская, д. 74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82625,68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82625,68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705.</w:t>
            </w:r>
          </w:p>
        </w:tc>
        <w:tc>
          <w:tcPr>
            <w:tcW w:w="2835" w:type="dxa"/>
          </w:tcPr>
          <w:p w:rsidR="00577AB5" w:rsidRDefault="00577AB5">
            <w:pPr>
              <w:pStyle w:val="ConsPlusNormal"/>
            </w:pPr>
            <w:r>
              <w:t>г. Орск, ул. Ялтинская, д. 78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1079,00</w:t>
            </w:r>
          </w:p>
        </w:tc>
        <w:tc>
          <w:tcPr>
            <w:tcW w:w="1871" w:type="dxa"/>
          </w:tcPr>
          <w:p w:rsidR="00577AB5" w:rsidRDefault="00577AB5">
            <w:pPr>
              <w:pStyle w:val="ConsPlusNormal"/>
              <w:jc w:val="center"/>
            </w:pPr>
            <w:r>
              <w:t>85407,96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85407,96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706.</w:t>
            </w:r>
          </w:p>
        </w:tc>
        <w:tc>
          <w:tcPr>
            <w:tcW w:w="2835" w:type="dxa"/>
          </w:tcPr>
          <w:p w:rsidR="00577AB5" w:rsidRDefault="00577AB5">
            <w:pPr>
              <w:pStyle w:val="ConsPlusNormal"/>
            </w:pPr>
            <w:r>
              <w:t>г. Орск, ул. Ялтинская, д. 92</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130093,06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130093,06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707.</w:t>
            </w:r>
          </w:p>
        </w:tc>
        <w:tc>
          <w:tcPr>
            <w:tcW w:w="2835" w:type="dxa"/>
          </w:tcPr>
          <w:p w:rsidR="00577AB5" w:rsidRDefault="00577AB5">
            <w:pPr>
              <w:pStyle w:val="ConsPlusNormal"/>
            </w:pPr>
            <w:r>
              <w:t>г. Орск, ул. Ялтинская, д. 95</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113241,97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113241,97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708.</w:t>
            </w:r>
          </w:p>
        </w:tc>
        <w:tc>
          <w:tcPr>
            <w:tcW w:w="2835" w:type="dxa"/>
          </w:tcPr>
          <w:p w:rsidR="00577AB5" w:rsidRDefault="00577AB5">
            <w:pPr>
              <w:pStyle w:val="ConsPlusNormal"/>
            </w:pPr>
            <w:r>
              <w:t>г. Орск, ул. Юношеская, д. 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62688,17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62688,17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14. Муниципальное образование городской округ ЗАТО пос. Комаровский</w:t>
            </w:r>
          </w:p>
        </w:tc>
      </w:tr>
      <w:tr w:rsidR="00577AB5">
        <w:tc>
          <w:tcPr>
            <w:tcW w:w="3742" w:type="dxa"/>
            <w:gridSpan w:val="2"/>
          </w:tcPr>
          <w:p w:rsidR="00577AB5" w:rsidRDefault="00577AB5">
            <w:pPr>
              <w:pStyle w:val="ConsPlusNormal"/>
            </w:pPr>
            <w:r>
              <w:t>Итого по муниципальному образованию городской округ ЗАТО пос. Комаровский</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600000,00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600000,00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709.</w:t>
            </w:r>
          </w:p>
        </w:tc>
        <w:tc>
          <w:tcPr>
            <w:tcW w:w="2835" w:type="dxa"/>
          </w:tcPr>
          <w:p w:rsidR="00577AB5" w:rsidRDefault="00577AB5">
            <w:pPr>
              <w:pStyle w:val="ConsPlusNormal"/>
            </w:pPr>
            <w:r>
              <w:t xml:space="preserve">пгт. ЗАТО Комаровский, ул. </w:t>
            </w:r>
            <w:r>
              <w:lastRenderedPageBreak/>
              <w:t>Комарова, д. 18</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3606,30</w:t>
            </w:r>
          </w:p>
        </w:tc>
        <w:tc>
          <w:tcPr>
            <w:tcW w:w="1871" w:type="dxa"/>
          </w:tcPr>
          <w:p w:rsidR="00577AB5" w:rsidRDefault="00577AB5">
            <w:pPr>
              <w:pStyle w:val="ConsPlusNormal"/>
              <w:jc w:val="center"/>
            </w:pPr>
            <w:r>
              <w:t>100000,00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100000,00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lastRenderedPageBreak/>
              <w:t>710.</w:t>
            </w:r>
          </w:p>
        </w:tc>
        <w:tc>
          <w:tcPr>
            <w:tcW w:w="2835" w:type="dxa"/>
          </w:tcPr>
          <w:p w:rsidR="00577AB5" w:rsidRDefault="00577AB5">
            <w:pPr>
              <w:pStyle w:val="ConsPlusNormal"/>
            </w:pPr>
            <w:r>
              <w:t>пгт. ЗАТО Комаровский, ул. Комарова, д. 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5812,60</w:t>
            </w:r>
          </w:p>
        </w:tc>
        <w:tc>
          <w:tcPr>
            <w:tcW w:w="1871" w:type="dxa"/>
          </w:tcPr>
          <w:p w:rsidR="00577AB5" w:rsidRDefault="00577AB5">
            <w:pPr>
              <w:pStyle w:val="ConsPlusNormal"/>
              <w:jc w:val="center"/>
            </w:pPr>
            <w:r>
              <w:t>100000,00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100000,00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711.</w:t>
            </w:r>
          </w:p>
        </w:tc>
        <w:tc>
          <w:tcPr>
            <w:tcW w:w="2835" w:type="dxa"/>
          </w:tcPr>
          <w:p w:rsidR="00577AB5" w:rsidRDefault="00577AB5">
            <w:pPr>
              <w:pStyle w:val="ConsPlusNormal"/>
            </w:pPr>
            <w:r>
              <w:t>пгт. ЗАТО Комаровский, ул. Южная, д. 31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4617,60</w:t>
            </w:r>
          </w:p>
        </w:tc>
        <w:tc>
          <w:tcPr>
            <w:tcW w:w="1871" w:type="dxa"/>
          </w:tcPr>
          <w:p w:rsidR="00577AB5" w:rsidRDefault="00577AB5">
            <w:pPr>
              <w:pStyle w:val="ConsPlusNormal"/>
              <w:jc w:val="center"/>
            </w:pPr>
            <w:r>
              <w:t>100000,00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100000,00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712.</w:t>
            </w:r>
          </w:p>
        </w:tc>
        <w:tc>
          <w:tcPr>
            <w:tcW w:w="2835" w:type="dxa"/>
          </w:tcPr>
          <w:p w:rsidR="00577AB5" w:rsidRDefault="00577AB5">
            <w:pPr>
              <w:pStyle w:val="ConsPlusNormal"/>
            </w:pPr>
            <w:r>
              <w:t>пгт. ЗАТО Комаровский, ул. Южная, д. 33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1212,83</w:t>
            </w:r>
          </w:p>
        </w:tc>
        <w:tc>
          <w:tcPr>
            <w:tcW w:w="1871" w:type="dxa"/>
          </w:tcPr>
          <w:p w:rsidR="00577AB5" w:rsidRDefault="00577AB5">
            <w:pPr>
              <w:pStyle w:val="ConsPlusNormal"/>
              <w:jc w:val="center"/>
            </w:pPr>
            <w:r>
              <w:t>100000,00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100000,00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713.</w:t>
            </w:r>
          </w:p>
        </w:tc>
        <w:tc>
          <w:tcPr>
            <w:tcW w:w="2835" w:type="dxa"/>
          </w:tcPr>
          <w:p w:rsidR="00577AB5" w:rsidRDefault="00577AB5">
            <w:pPr>
              <w:pStyle w:val="ConsPlusNormal"/>
            </w:pPr>
            <w:r>
              <w:t>пгт. ЗАТО Комаровский, ул. Южная, д. 34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1213,22</w:t>
            </w:r>
          </w:p>
        </w:tc>
        <w:tc>
          <w:tcPr>
            <w:tcW w:w="1871" w:type="dxa"/>
          </w:tcPr>
          <w:p w:rsidR="00577AB5" w:rsidRDefault="00577AB5">
            <w:pPr>
              <w:pStyle w:val="ConsPlusNormal"/>
              <w:jc w:val="center"/>
            </w:pPr>
            <w:r>
              <w:t>100000,00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100000,00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714.</w:t>
            </w:r>
          </w:p>
        </w:tc>
        <w:tc>
          <w:tcPr>
            <w:tcW w:w="2835" w:type="dxa"/>
          </w:tcPr>
          <w:p w:rsidR="00577AB5" w:rsidRDefault="00577AB5">
            <w:pPr>
              <w:pStyle w:val="ConsPlusNormal"/>
            </w:pPr>
            <w:r>
              <w:t>пгт. ЗАТО Комаровский, ул. Южная, д. 35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1200,86</w:t>
            </w:r>
          </w:p>
        </w:tc>
        <w:tc>
          <w:tcPr>
            <w:tcW w:w="1871" w:type="dxa"/>
          </w:tcPr>
          <w:p w:rsidR="00577AB5" w:rsidRDefault="00577AB5">
            <w:pPr>
              <w:pStyle w:val="ConsPlusNormal"/>
              <w:jc w:val="center"/>
            </w:pPr>
            <w:r>
              <w:t>100000,00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100000,00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21827" w:type="dxa"/>
            <w:gridSpan w:val="13"/>
          </w:tcPr>
          <w:p w:rsidR="00577AB5" w:rsidRDefault="00577AB5">
            <w:pPr>
              <w:pStyle w:val="ConsPlusNormal"/>
              <w:jc w:val="center"/>
              <w:outlineLvl w:val="3"/>
            </w:pPr>
            <w:r>
              <w:t>15. Муниципальное образование Грачевский район</w:t>
            </w:r>
          </w:p>
        </w:tc>
      </w:tr>
      <w:tr w:rsidR="00577AB5">
        <w:tc>
          <w:tcPr>
            <w:tcW w:w="3742" w:type="dxa"/>
            <w:gridSpan w:val="2"/>
          </w:tcPr>
          <w:p w:rsidR="00577AB5" w:rsidRDefault="00577AB5">
            <w:pPr>
              <w:pStyle w:val="ConsPlusNormal"/>
            </w:pPr>
            <w:r>
              <w:t>Итого по муниципальному образованию Грачевский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124134,76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124134,76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715.</w:t>
            </w:r>
          </w:p>
        </w:tc>
        <w:tc>
          <w:tcPr>
            <w:tcW w:w="2835" w:type="dxa"/>
          </w:tcPr>
          <w:p w:rsidR="00577AB5" w:rsidRDefault="00577AB5">
            <w:pPr>
              <w:pStyle w:val="ConsPlusNormal"/>
            </w:pPr>
            <w:r>
              <w:t>с. Грачевка, ул. Большедорожная, д. 3</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32022,53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32022,53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716.</w:t>
            </w:r>
          </w:p>
        </w:tc>
        <w:tc>
          <w:tcPr>
            <w:tcW w:w="2835" w:type="dxa"/>
          </w:tcPr>
          <w:p w:rsidR="00577AB5" w:rsidRDefault="00577AB5">
            <w:pPr>
              <w:pStyle w:val="ConsPlusNormal"/>
            </w:pPr>
            <w:r>
              <w:t>с. Грачевка, ул. Юбилейная, д. 11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92112,23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92112,23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16. Муниципальное образование Домбаровский район</w:t>
            </w:r>
          </w:p>
        </w:tc>
      </w:tr>
      <w:tr w:rsidR="00577AB5">
        <w:tc>
          <w:tcPr>
            <w:tcW w:w="3742" w:type="dxa"/>
            <w:gridSpan w:val="2"/>
          </w:tcPr>
          <w:p w:rsidR="00577AB5" w:rsidRDefault="00577AB5">
            <w:pPr>
              <w:pStyle w:val="ConsPlusNormal"/>
            </w:pPr>
            <w:r>
              <w:lastRenderedPageBreak/>
              <w:t>Итого по муниципальному образованию Домбаровский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85095,83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85095,83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717.</w:t>
            </w:r>
          </w:p>
        </w:tc>
        <w:tc>
          <w:tcPr>
            <w:tcW w:w="2835" w:type="dxa"/>
          </w:tcPr>
          <w:p w:rsidR="00577AB5" w:rsidRDefault="00577AB5">
            <w:pPr>
              <w:pStyle w:val="ConsPlusNormal"/>
            </w:pPr>
            <w:r>
              <w:t>пос. Домбаровский, пер. Заводской, д. 14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696,00</w:t>
            </w:r>
          </w:p>
        </w:tc>
        <w:tc>
          <w:tcPr>
            <w:tcW w:w="1871" w:type="dxa"/>
          </w:tcPr>
          <w:p w:rsidR="00577AB5" w:rsidRDefault="00577AB5">
            <w:pPr>
              <w:pStyle w:val="ConsPlusNormal"/>
              <w:jc w:val="center"/>
            </w:pPr>
            <w:r>
              <w:t>85095,83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85095,83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17. Муниципальное образование Илекский район</w:t>
            </w:r>
          </w:p>
        </w:tc>
      </w:tr>
      <w:tr w:rsidR="00577AB5">
        <w:tc>
          <w:tcPr>
            <w:tcW w:w="3742" w:type="dxa"/>
            <w:gridSpan w:val="2"/>
          </w:tcPr>
          <w:p w:rsidR="00577AB5" w:rsidRDefault="00577AB5">
            <w:pPr>
              <w:pStyle w:val="ConsPlusNormal"/>
            </w:pPr>
            <w:r>
              <w:t>Итого по муниципальному образованию Илекский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143364,15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143364,15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718.</w:t>
            </w:r>
          </w:p>
        </w:tc>
        <w:tc>
          <w:tcPr>
            <w:tcW w:w="2835" w:type="dxa"/>
          </w:tcPr>
          <w:p w:rsidR="00577AB5" w:rsidRDefault="00577AB5">
            <w:pPr>
              <w:pStyle w:val="ConsPlusNormal"/>
            </w:pPr>
            <w:r>
              <w:t>с. Илек, ул. Фрунзе, д. 13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58432,57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58432,57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719.</w:t>
            </w:r>
          </w:p>
        </w:tc>
        <w:tc>
          <w:tcPr>
            <w:tcW w:w="2835" w:type="dxa"/>
          </w:tcPr>
          <w:p w:rsidR="00577AB5" w:rsidRDefault="00577AB5">
            <w:pPr>
              <w:pStyle w:val="ConsPlusNormal"/>
            </w:pPr>
            <w:r>
              <w:t>с. Илек, ул. Чапаевская, д. 45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350,00</w:t>
            </w:r>
          </w:p>
        </w:tc>
        <w:tc>
          <w:tcPr>
            <w:tcW w:w="1871" w:type="dxa"/>
          </w:tcPr>
          <w:p w:rsidR="00577AB5" w:rsidRDefault="00577AB5">
            <w:pPr>
              <w:pStyle w:val="ConsPlusNormal"/>
              <w:jc w:val="center"/>
            </w:pPr>
            <w:r>
              <w:t>84931,58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84931,58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18. Муниципальное образование Кваркенский район</w:t>
            </w:r>
          </w:p>
        </w:tc>
      </w:tr>
      <w:tr w:rsidR="00577AB5">
        <w:tc>
          <w:tcPr>
            <w:tcW w:w="3742" w:type="dxa"/>
            <w:gridSpan w:val="2"/>
          </w:tcPr>
          <w:p w:rsidR="00577AB5" w:rsidRDefault="00577AB5">
            <w:pPr>
              <w:pStyle w:val="ConsPlusNormal"/>
            </w:pPr>
            <w:r>
              <w:t>Итого по муниципальному образованию Кваркенский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34325,62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34325,62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720.</w:t>
            </w:r>
          </w:p>
        </w:tc>
        <w:tc>
          <w:tcPr>
            <w:tcW w:w="2835" w:type="dxa"/>
          </w:tcPr>
          <w:p w:rsidR="00577AB5" w:rsidRDefault="00577AB5">
            <w:pPr>
              <w:pStyle w:val="ConsPlusNormal"/>
            </w:pPr>
            <w:r>
              <w:t>пос. Красноярский, ул. Газовая, д. 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34325,62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34325,62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19. Муниципальное образование Красногвардейский район</w:t>
            </w:r>
          </w:p>
        </w:tc>
      </w:tr>
      <w:tr w:rsidR="00577AB5">
        <w:tc>
          <w:tcPr>
            <w:tcW w:w="3742" w:type="dxa"/>
            <w:gridSpan w:val="2"/>
          </w:tcPr>
          <w:p w:rsidR="00577AB5" w:rsidRDefault="00577AB5">
            <w:pPr>
              <w:pStyle w:val="ConsPlusNormal"/>
            </w:pPr>
            <w:r>
              <w:t>Итого по муниципальному образованию Красногвардейский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120508,63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120508,63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721.</w:t>
            </w:r>
          </w:p>
        </w:tc>
        <w:tc>
          <w:tcPr>
            <w:tcW w:w="2835" w:type="dxa"/>
          </w:tcPr>
          <w:p w:rsidR="00577AB5" w:rsidRDefault="00577AB5">
            <w:pPr>
              <w:pStyle w:val="ConsPlusNormal"/>
            </w:pPr>
            <w:r>
              <w:t>пос. Нижнекристалка, пер. Почтовый,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90391,93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90391,93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722.</w:t>
            </w:r>
          </w:p>
        </w:tc>
        <w:tc>
          <w:tcPr>
            <w:tcW w:w="2835" w:type="dxa"/>
          </w:tcPr>
          <w:p w:rsidR="00577AB5" w:rsidRDefault="00577AB5">
            <w:pPr>
              <w:pStyle w:val="ConsPlusNormal"/>
            </w:pPr>
            <w:r>
              <w:t>с. Плешаново, просп. Гагарина, д. 29</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841,60</w:t>
            </w:r>
          </w:p>
        </w:tc>
        <w:tc>
          <w:tcPr>
            <w:tcW w:w="1871" w:type="dxa"/>
          </w:tcPr>
          <w:p w:rsidR="00577AB5" w:rsidRDefault="00577AB5">
            <w:pPr>
              <w:pStyle w:val="ConsPlusNormal"/>
              <w:jc w:val="center"/>
            </w:pPr>
            <w:r>
              <w:t>30116,70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30116,70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20. Муниципальное образование Кувандыкский городской округ</w:t>
            </w:r>
          </w:p>
        </w:tc>
      </w:tr>
      <w:tr w:rsidR="00577AB5">
        <w:tc>
          <w:tcPr>
            <w:tcW w:w="3742" w:type="dxa"/>
            <w:gridSpan w:val="2"/>
          </w:tcPr>
          <w:p w:rsidR="00577AB5" w:rsidRDefault="00577AB5">
            <w:pPr>
              <w:pStyle w:val="ConsPlusNormal"/>
            </w:pPr>
            <w:r>
              <w:t>Итого по муниципальному образованию Кувандыкский городской округ</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652642,06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652642,06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723.</w:t>
            </w:r>
          </w:p>
        </w:tc>
        <w:tc>
          <w:tcPr>
            <w:tcW w:w="2835" w:type="dxa"/>
          </w:tcPr>
          <w:p w:rsidR="00577AB5" w:rsidRDefault="00577AB5">
            <w:pPr>
              <w:pStyle w:val="ConsPlusNormal"/>
            </w:pPr>
            <w:r>
              <w:t>г. Кувандык, ул. Краснофлотская, д. 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82396,26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82396,26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724.</w:t>
            </w:r>
          </w:p>
        </w:tc>
        <w:tc>
          <w:tcPr>
            <w:tcW w:w="2835" w:type="dxa"/>
          </w:tcPr>
          <w:p w:rsidR="00577AB5" w:rsidRDefault="00577AB5">
            <w:pPr>
              <w:pStyle w:val="ConsPlusNormal"/>
            </w:pPr>
            <w:r>
              <w:t>г. Кувандык, ул. Маршала Жукова, д. 26</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75153,55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75153,55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725.</w:t>
            </w:r>
          </w:p>
        </w:tc>
        <w:tc>
          <w:tcPr>
            <w:tcW w:w="2835" w:type="dxa"/>
          </w:tcPr>
          <w:p w:rsidR="00577AB5" w:rsidRDefault="00577AB5">
            <w:pPr>
              <w:pStyle w:val="ConsPlusNormal"/>
            </w:pPr>
            <w:r>
              <w:t>г. Кувандык, ул. Маршала Жукова, д. 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63523,38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63523,38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726.</w:t>
            </w:r>
          </w:p>
        </w:tc>
        <w:tc>
          <w:tcPr>
            <w:tcW w:w="2835" w:type="dxa"/>
          </w:tcPr>
          <w:p w:rsidR="00577AB5" w:rsidRDefault="00577AB5">
            <w:pPr>
              <w:pStyle w:val="ConsPlusNormal"/>
            </w:pPr>
            <w:r>
              <w:t>г. Кувандык, ул. Маяковского, д. 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48331,40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48331,40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727.</w:t>
            </w:r>
          </w:p>
        </w:tc>
        <w:tc>
          <w:tcPr>
            <w:tcW w:w="2835" w:type="dxa"/>
          </w:tcPr>
          <w:p w:rsidR="00577AB5" w:rsidRDefault="00577AB5">
            <w:pPr>
              <w:pStyle w:val="ConsPlusNormal"/>
            </w:pPr>
            <w:r>
              <w:t>г. Кувандык, ул. Пушкина,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681,87</w:t>
            </w:r>
          </w:p>
        </w:tc>
        <w:tc>
          <w:tcPr>
            <w:tcW w:w="1871" w:type="dxa"/>
          </w:tcPr>
          <w:p w:rsidR="00577AB5" w:rsidRDefault="00577AB5">
            <w:pPr>
              <w:pStyle w:val="ConsPlusNormal"/>
              <w:jc w:val="center"/>
            </w:pPr>
            <w:r>
              <w:t>53853,28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53853,28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728.</w:t>
            </w:r>
          </w:p>
        </w:tc>
        <w:tc>
          <w:tcPr>
            <w:tcW w:w="2835" w:type="dxa"/>
          </w:tcPr>
          <w:p w:rsidR="00577AB5" w:rsidRDefault="00577AB5">
            <w:pPr>
              <w:pStyle w:val="ConsPlusNormal"/>
            </w:pPr>
            <w:r>
              <w:t>г. Кувандык, ул. Рыбникова, д. 1а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210,60</w:t>
            </w:r>
          </w:p>
        </w:tc>
        <w:tc>
          <w:tcPr>
            <w:tcW w:w="1871" w:type="dxa"/>
          </w:tcPr>
          <w:p w:rsidR="00577AB5" w:rsidRDefault="00577AB5">
            <w:pPr>
              <w:pStyle w:val="ConsPlusNormal"/>
              <w:jc w:val="center"/>
            </w:pPr>
            <w:r>
              <w:t>69225,84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69225,84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729.</w:t>
            </w:r>
          </w:p>
        </w:tc>
        <w:tc>
          <w:tcPr>
            <w:tcW w:w="2835" w:type="dxa"/>
          </w:tcPr>
          <w:p w:rsidR="00577AB5" w:rsidRDefault="00577AB5">
            <w:pPr>
              <w:pStyle w:val="ConsPlusNormal"/>
            </w:pPr>
            <w:r>
              <w:t>с. Новоуральск, ул. Октябрьская, д. 43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74672,87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74672,87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730.</w:t>
            </w:r>
          </w:p>
        </w:tc>
        <w:tc>
          <w:tcPr>
            <w:tcW w:w="2835" w:type="dxa"/>
          </w:tcPr>
          <w:p w:rsidR="00577AB5" w:rsidRDefault="00577AB5">
            <w:pPr>
              <w:pStyle w:val="ConsPlusNormal"/>
            </w:pPr>
            <w:r>
              <w:t xml:space="preserve">с. Новоуральск, ул. </w:t>
            </w:r>
            <w:r>
              <w:lastRenderedPageBreak/>
              <w:t>Октябрьская, д. 45</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32642,56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32642,56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731.</w:t>
            </w:r>
          </w:p>
        </w:tc>
        <w:tc>
          <w:tcPr>
            <w:tcW w:w="2835" w:type="dxa"/>
          </w:tcPr>
          <w:p w:rsidR="00577AB5" w:rsidRDefault="00577AB5">
            <w:pPr>
              <w:pStyle w:val="ConsPlusNormal"/>
            </w:pPr>
            <w:r>
              <w:t>с. Новоуральск, ул. Советская, д. 16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480,00</w:t>
            </w:r>
          </w:p>
        </w:tc>
        <w:tc>
          <w:tcPr>
            <w:tcW w:w="1871" w:type="dxa"/>
          </w:tcPr>
          <w:p w:rsidR="00577AB5" w:rsidRDefault="00577AB5">
            <w:pPr>
              <w:pStyle w:val="ConsPlusNormal"/>
              <w:jc w:val="center"/>
            </w:pPr>
            <w:r>
              <w:t>76421,46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76421,46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732.</w:t>
            </w:r>
          </w:p>
        </w:tc>
        <w:tc>
          <w:tcPr>
            <w:tcW w:w="2835" w:type="dxa"/>
          </w:tcPr>
          <w:p w:rsidR="00577AB5" w:rsidRDefault="00577AB5">
            <w:pPr>
              <w:pStyle w:val="ConsPlusNormal"/>
            </w:pPr>
            <w:r>
              <w:t>с. Новоуральск, ул. Советская, д. 18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480,00</w:t>
            </w:r>
          </w:p>
        </w:tc>
        <w:tc>
          <w:tcPr>
            <w:tcW w:w="1871" w:type="dxa"/>
          </w:tcPr>
          <w:p w:rsidR="00577AB5" w:rsidRDefault="00577AB5">
            <w:pPr>
              <w:pStyle w:val="ConsPlusNormal"/>
              <w:jc w:val="center"/>
            </w:pPr>
            <w:r>
              <w:t>76421,46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76421,46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21. Муниципальное образование Курманаевский район</w:t>
            </w:r>
          </w:p>
        </w:tc>
      </w:tr>
      <w:tr w:rsidR="00577AB5">
        <w:tc>
          <w:tcPr>
            <w:tcW w:w="3742" w:type="dxa"/>
            <w:gridSpan w:val="2"/>
          </w:tcPr>
          <w:p w:rsidR="00577AB5" w:rsidRDefault="00577AB5">
            <w:pPr>
              <w:pStyle w:val="ConsPlusNormal"/>
            </w:pPr>
            <w:r>
              <w:t>Итого по муниципальному образованию Курманаевский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153558,97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153558,97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733.</w:t>
            </w:r>
          </w:p>
        </w:tc>
        <w:tc>
          <w:tcPr>
            <w:tcW w:w="2835" w:type="dxa"/>
          </w:tcPr>
          <w:p w:rsidR="00577AB5" w:rsidRDefault="00577AB5">
            <w:pPr>
              <w:pStyle w:val="ConsPlusNormal"/>
            </w:pPr>
            <w:r>
              <w:t>с. Курманаевка, ул. 40 лет Победы, д. 8</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47290,75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47290,75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734.</w:t>
            </w:r>
          </w:p>
        </w:tc>
        <w:tc>
          <w:tcPr>
            <w:tcW w:w="2835" w:type="dxa"/>
          </w:tcPr>
          <w:p w:rsidR="00577AB5" w:rsidRDefault="00577AB5">
            <w:pPr>
              <w:pStyle w:val="ConsPlusNormal"/>
            </w:pPr>
            <w:r>
              <w:t>с. Курманаевка, ул. 40 лет Победы, д. 8</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56859,46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56859,46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735.</w:t>
            </w:r>
          </w:p>
        </w:tc>
        <w:tc>
          <w:tcPr>
            <w:tcW w:w="2835" w:type="dxa"/>
          </w:tcPr>
          <w:p w:rsidR="00577AB5" w:rsidRDefault="00577AB5">
            <w:pPr>
              <w:pStyle w:val="ConsPlusNormal"/>
            </w:pPr>
            <w:r>
              <w:t>с. Курманаевка, ул. Орская, д. 11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49408,76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49408,76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22. Муниципальное образование Матвеевский район</w:t>
            </w:r>
          </w:p>
        </w:tc>
      </w:tr>
      <w:tr w:rsidR="00577AB5">
        <w:tc>
          <w:tcPr>
            <w:tcW w:w="3742" w:type="dxa"/>
            <w:gridSpan w:val="2"/>
          </w:tcPr>
          <w:p w:rsidR="00577AB5" w:rsidRDefault="00577AB5">
            <w:pPr>
              <w:pStyle w:val="ConsPlusNormal"/>
            </w:pPr>
            <w:r>
              <w:t>Итого по муниципальному образованию Матвеевский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151054,64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151054,64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736.</w:t>
            </w:r>
          </w:p>
        </w:tc>
        <w:tc>
          <w:tcPr>
            <w:tcW w:w="2835" w:type="dxa"/>
          </w:tcPr>
          <w:p w:rsidR="00577AB5" w:rsidRDefault="00577AB5">
            <w:pPr>
              <w:pStyle w:val="ConsPlusNormal"/>
            </w:pPr>
            <w:r>
              <w:t>с. Матвеевка, ул. Комсомольская, д. 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35180,65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35180,65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737.</w:t>
            </w:r>
          </w:p>
        </w:tc>
        <w:tc>
          <w:tcPr>
            <w:tcW w:w="2835" w:type="dxa"/>
          </w:tcPr>
          <w:p w:rsidR="00577AB5" w:rsidRDefault="00577AB5">
            <w:pPr>
              <w:pStyle w:val="ConsPlusNormal"/>
            </w:pPr>
            <w:r>
              <w:t>с. Матвеевка, ул. Крестьянская, д. 21</w:t>
            </w:r>
          </w:p>
        </w:tc>
        <w:tc>
          <w:tcPr>
            <w:tcW w:w="1871" w:type="dxa"/>
          </w:tcPr>
          <w:p w:rsidR="00577AB5" w:rsidRDefault="00577AB5">
            <w:pPr>
              <w:pStyle w:val="ConsPlusNormal"/>
            </w:pPr>
            <w:r>
              <w:t>ремонт ВИСТС</w:t>
            </w:r>
          </w:p>
        </w:tc>
        <w:tc>
          <w:tcPr>
            <w:tcW w:w="1417" w:type="dxa"/>
            <w:vAlign w:val="center"/>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48456,80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48456,80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738.</w:t>
            </w:r>
          </w:p>
        </w:tc>
        <w:tc>
          <w:tcPr>
            <w:tcW w:w="2835" w:type="dxa"/>
          </w:tcPr>
          <w:p w:rsidR="00577AB5" w:rsidRDefault="00577AB5">
            <w:pPr>
              <w:pStyle w:val="ConsPlusNormal"/>
            </w:pPr>
            <w:r>
              <w:t>с. Матвеевка, ул. Крестьянская, д. 21</w:t>
            </w:r>
          </w:p>
        </w:tc>
        <w:tc>
          <w:tcPr>
            <w:tcW w:w="1871" w:type="dxa"/>
          </w:tcPr>
          <w:p w:rsidR="00577AB5" w:rsidRDefault="00577AB5">
            <w:pPr>
              <w:pStyle w:val="ConsPlusNormal"/>
            </w:pPr>
            <w:r>
              <w:t>ремонт ВИСЭС</w:t>
            </w:r>
          </w:p>
        </w:tc>
        <w:tc>
          <w:tcPr>
            <w:tcW w:w="1417" w:type="dxa"/>
            <w:vAlign w:val="center"/>
          </w:tcPr>
          <w:p w:rsidR="00577AB5" w:rsidRDefault="00577AB5">
            <w:pPr>
              <w:pStyle w:val="ConsPlusNormal"/>
              <w:jc w:val="center"/>
            </w:pPr>
            <w:r>
              <w:t>пог. метров</w:t>
            </w:r>
          </w:p>
        </w:tc>
        <w:tc>
          <w:tcPr>
            <w:tcW w:w="1701" w:type="dxa"/>
            <w:vAlign w:val="bottom"/>
          </w:tcPr>
          <w:p w:rsidR="00577AB5" w:rsidRDefault="00577AB5">
            <w:pPr>
              <w:pStyle w:val="ConsPlusNormal"/>
              <w:jc w:val="center"/>
            </w:pPr>
            <w:r>
              <w:t>-</w:t>
            </w:r>
          </w:p>
        </w:tc>
        <w:tc>
          <w:tcPr>
            <w:tcW w:w="1871" w:type="dxa"/>
          </w:tcPr>
          <w:p w:rsidR="00577AB5" w:rsidRDefault="00577AB5">
            <w:pPr>
              <w:pStyle w:val="ConsPlusNormal"/>
              <w:jc w:val="center"/>
            </w:pPr>
            <w:r>
              <w:t>67417,19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67417,19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23. Муниципальное образование Новоорский район</w:t>
            </w:r>
          </w:p>
        </w:tc>
      </w:tr>
      <w:tr w:rsidR="00577AB5">
        <w:tc>
          <w:tcPr>
            <w:tcW w:w="3742" w:type="dxa"/>
            <w:gridSpan w:val="2"/>
          </w:tcPr>
          <w:p w:rsidR="00577AB5" w:rsidRDefault="00577AB5">
            <w:pPr>
              <w:pStyle w:val="ConsPlusNormal"/>
            </w:pPr>
            <w:r>
              <w:t>Итого по муниципальному образованию Новоорский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840030,55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840030,55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739.</w:t>
            </w:r>
          </w:p>
        </w:tc>
        <w:tc>
          <w:tcPr>
            <w:tcW w:w="2835" w:type="dxa"/>
          </w:tcPr>
          <w:p w:rsidR="00577AB5" w:rsidRDefault="00577AB5">
            <w:pPr>
              <w:pStyle w:val="ConsPlusNormal"/>
            </w:pPr>
            <w:r>
              <w:t>пос. Гранитный, ул. Школьная, д. 9</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74366,38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74366,38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740.</w:t>
            </w:r>
          </w:p>
        </w:tc>
        <w:tc>
          <w:tcPr>
            <w:tcW w:w="2835" w:type="dxa"/>
          </w:tcPr>
          <w:p w:rsidR="00577AB5" w:rsidRDefault="00577AB5">
            <w:pPr>
              <w:pStyle w:val="ConsPlusNormal"/>
            </w:pPr>
            <w:r>
              <w:t>пос. Новоорск, ул. Булдакова, д. 20</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50749,51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50749,51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741.</w:t>
            </w:r>
          </w:p>
        </w:tc>
        <w:tc>
          <w:tcPr>
            <w:tcW w:w="2835" w:type="dxa"/>
          </w:tcPr>
          <w:p w:rsidR="00577AB5" w:rsidRDefault="00577AB5">
            <w:pPr>
              <w:pStyle w:val="ConsPlusNormal"/>
            </w:pPr>
            <w:r>
              <w:t>пос. Новоорск, ул. Булдакова, д. 20</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799,20</w:t>
            </w:r>
          </w:p>
        </w:tc>
        <w:tc>
          <w:tcPr>
            <w:tcW w:w="1871" w:type="dxa"/>
          </w:tcPr>
          <w:p w:rsidR="00577AB5" w:rsidRDefault="00577AB5">
            <w:pPr>
              <w:pStyle w:val="ConsPlusNormal"/>
              <w:jc w:val="center"/>
            </w:pPr>
            <w:r>
              <w:t>83149,06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83149,06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742.</w:t>
            </w:r>
          </w:p>
        </w:tc>
        <w:tc>
          <w:tcPr>
            <w:tcW w:w="2835" w:type="dxa"/>
          </w:tcPr>
          <w:p w:rsidR="00577AB5" w:rsidRDefault="00577AB5">
            <w:pPr>
              <w:pStyle w:val="ConsPlusNormal"/>
            </w:pPr>
            <w:r>
              <w:t>пос. Энергетик, д. 21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97444,94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97444,94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743.</w:t>
            </w:r>
          </w:p>
        </w:tc>
        <w:tc>
          <w:tcPr>
            <w:tcW w:w="2835" w:type="dxa"/>
          </w:tcPr>
          <w:p w:rsidR="00577AB5" w:rsidRDefault="00577AB5">
            <w:pPr>
              <w:pStyle w:val="ConsPlusNormal"/>
            </w:pPr>
            <w:r>
              <w:t>пос. Энергетик, д. 27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57434,76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57434,76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744.</w:t>
            </w:r>
          </w:p>
        </w:tc>
        <w:tc>
          <w:tcPr>
            <w:tcW w:w="2835" w:type="dxa"/>
          </w:tcPr>
          <w:p w:rsidR="00577AB5" w:rsidRDefault="00577AB5">
            <w:pPr>
              <w:pStyle w:val="ConsPlusNormal"/>
            </w:pPr>
            <w:r>
              <w:t>пос. Энергетик, д. 36</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83508,22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83508,22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745.</w:t>
            </w:r>
          </w:p>
        </w:tc>
        <w:tc>
          <w:tcPr>
            <w:tcW w:w="2835" w:type="dxa"/>
          </w:tcPr>
          <w:p w:rsidR="00577AB5" w:rsidRDefault="00577AB5">
            <w:pPr>
              <w:pStyle w:val="ConsPlusNormal"/>
            </w:pPr>
            <w:r>
              <w:t>пос. Энергетик, д. 36</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81456,22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81456,22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746.</w:t>
            </w:r>
          </w:p>
        </w:tc>
        <w:tc>
          <w:tcPr>
            <w:tcW w:w="2835" w:type="dxa"/>
          </w:tcPr>
          <w:p w:rsidR="00577AB5" w:rsidRDefault="00577AB5">
            <w:pPr>
              <w:pStyle w:val="ConsPlusNormal"/>
            </w:pPr>
            <w:r>
              <w:t>пос. Энергетик, д. 39</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97034,82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97034,82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747.</w:t>
            </w:r>
          </w:p>
        </w:tc>
        <w:tc>
          <w:tcPr>
            <w:tcW w:w="2835" w:type="dxa"/>
          </w:tcPr>
          <w:p w:rsidR="00577AB5" w:rsidRDefault="00577AB5">
            <w:pPr>
              <w:pStyle w:val="ConsPlusNormal"/>
            </w:pPr>
            <w:r>
              <w:t>пос. Энергетик, д. 60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71088,08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71088,08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748.</w:t>
            </w:r>
          </w:p>
        </w:tc>
        <w:tc>
          <w:tcPr>
            <w:tcW w:w="2835" w:type="dxa"/>
          </w:tcPr>
          <w:p w:rsidR="00577AB5" w:rsidRDefault="00577AB5">
            <w:pPr>
              <w:pStyle w:val="ConsPlusNormal"/>
            </w:pPr>
            <w:r>
              <w:t>пос. Энергетик, д. 75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72959,80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72959,80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749.</w:t>
            </w:r>
          </w:p>
        </w:tc>
        <w:tc>
          <w:tcPr>
            <w:tcW w:w="2835" w:type="dxa"/>
          </w:tcPr>
          <w:p w:rsidR="00577AB5" w:rsidRDefault="00577AB5">
            <w:pPr>
              <w:pStyle w:val="ConsPlusNormal"/>
            </w:pPr>
            <w:r>
              <w:t>пос. Энергетик, д. 76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70838,76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70838,76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24. Муниципальное образование Новосергиевский район</w:t>
            </w:r>
          </w:p>
        </w:tc>
      </w:tr>
      <w:tr w:rsidR="00577AB5">
        <w:tc>
          <w:tcPr>
            <w:tcW w:w="3742" w:type="dxa"/>
            <w:gridSpan w:val="2"/>
          </w:tcPr>
          <w:p w:rsidR="00577AB5" w:rsidRDefault="00577AB5">
            <w:pPr>
              <w:pStyle w:val="ConsPlusNormal"/>
            </w:pPr>
            <w:r>
              <w:t>Итого по муниципальному образованию Новосергиевский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1364806,15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60000,00</w:t>
            </w:r>
          </w:p>
        </w:tc>
        <w:tc>
          <w:tcPr>
            <w:tcW w:w="1757" w:type="dxa"/>
          </w:tcPr>
          <w:p w:rsidR="00577AB5" w:rsidRDefault="00577AB5">
            <w:pPr>
              <w:pStyle w:val="ConsPlusNormal"/>
              <w:jc w:val="center"/>
            </w:pPr>
            <w:r>
              <w:t>1304806,15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750.</w:t>
            </w:r>
          </w:p>
        </w:tc>
        <w:tc>
          <w:tcPr>
            <w:tcW w:w="2835" w:type="dxa"/>
          </w:tcPr>
          <w:p w:rsidR="00577AB5" w:rsidRDefault="00577AB5">
            <w:pPr>
              <w:pStyle w:val="ConsPlusNormal"/>
            </w:pPr>
            <w:r>
              <w:t>пос. Новосергиевка, ул. Горького, д. 21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370,30</w:t>
            </w:r>
          </w:p>
        </w:tc>
        <w:tc>
          <w:tcPr>
            <w:tcW w:w="1871" w:type="dxa"/>
          </w:tcPr>
          <w:p w:rsidR="00577AB5" w:rsidRDefault="00577AB5">
            <w:pPr>
              <w:pStyle w:val="ConsPlusNormal"/>
              <w:jc w:val="center"/>
            </w:pPr>
            <w:r>
              <w:t>86376,85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86376,85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751.</w:t>
            </w:r>
          </w:p>
        </w:tc>
        <w:tc>
          <w:tcPr>
            <w:tcW w:w="2835" w:type="dxa"/>
          </w:tcPr>
          <w:p w:rsidR="00577AB5" w:rsidRDefault="00577AB5">
            <w:pPr>
              <w:pStyle w:val="ConsPlusNormal"/>
            </w:pPr>
            <w:r>
              <w:t>пос. Новосергиевка, ул. Горького, д. 27</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372,70</w:t>
            </w:r>
          </w:p>
        </w:tc>
        <w:tc>
          <w:tcPr>
            <w:tcW w:w="1871" w:type="dxa"/>
          </w:tcPr>
          <w:p w:rsidR="00577AB5" w:rsidRDefault="00577AB5">
            <w:pPr>
              <w:pStyle w:val="ConsPlusNormal"/>
              <w:jc w:val="center"/>
            </w:pPr>
            <w:r>
              <w:t>81377,20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81377,20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752.</w:t>
            </w:r>
          </w:p>
        </w:tc>
        <w:tc>
          <w:tcPr>
            <w:tcW w:w="2835" w:type="dxa"/>
          </w:tcPr>
          <w:p w:rsidR="00577AB5" w:rsidRDefault="00577AB5">
            <w:pPr>
              <w:pStyle w:val="ConsPlusNormal"/>
            </w:pPr>
            <w:r>
              <w:t>пос. Новосергиевка, ул. Красноармейская, д. 79</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73952,84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73952,84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753.</w:t>
            </w:r>
          </w:p>
        </w:tc>
        <w:tc>
          <w:tcPr>
            <w:tcW w:w="2835" w:type="dxa"/>
          </w:tcPr>
          <w:p w:rsidR="00577AB5" w:rsidRDefault="00577AB5">
            <w:pPr>
              <w:pStyle w:val="ConsPlusNormal"/>
            </w:pPr>
            <w:r>
              <w:t>пос. Новосергиевка, ул. Краснопартизанская, д. 41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88290,68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88290,68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754.</w:t>
            </w:r>
          </w:p>
        </w:tc>
        <w:tc>
          <w:tcPr>
            <w:tcW w:w="2835" w:type="dxa"/>
          </w:tcPr>
          <w:p w:rsidR="00577AB5" w:rsidRDefault="00577AB5">
            <w:pPr>
              <w:pStyle w:val="ConsPlusNormal"/>
            </w:pPr>
            <w:r>
              <w:t>пос. Среднеуранский, ул. Школьная,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79893,76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30000,00</w:t>
            </w:r>
          </w:p>
        </w:tc>
        <w:tc>
          <w:tcPr>
            <w:tcW w:w="1757" w:type="dxa"/>
          </w:tcPr>
          <w:p w:rsidR="00577AB5" w:rsidRDefault="00577AB5">
            <w:pPr>
              <w:pStyle w:val="ConsPlusNormal"/>
              <w:jc w:val="center"/>
            </w:pPr>
            <w:r>
              <w:t>49893,76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755.</w:t>
            </w:r>
          </w:p>
        </w:tc>
        <w:tc>
          <w:tcPr>
            <w:tcW w:w="2835" w:type="dxa"/>
          </w:tcPr>
          <w:p w:rsidR="00577AB5" w:rsidRDefault="00577AB5">
            <w:pPr>
              <w:pStyle w:val="ConsPlusNormal"/>
            </w:pPr>
            <w:r>
              <w:t>пос. Среднеуранский, ул. Школьная, д. 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79711,79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30000,00</w:t>
            </w:r>
          </w:p>
        </w:tc>
        <w:tc>
          <w:tcPr>
            <w:tcW w:w="1757" w:type="dxa"/>
          </w:tcPr>
          <w:p w:rsidR="00577AB5" w:rsidRDefault="00577AB5">
            <w:pPr>
              <w:pStyle w:val="ConsPlusNormal"/>
              <w:jc w:val="center"/>
            </w:pPr>
            <w:r>
              <w:t>49711,79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756.</w:t>
            </w:r>
          </w:p>
        </w:tc>
        <w:tc>
          <w:tcPr>
            <w:tcW w:w="2835" w:type="dxa"/>
          </w:tcPr>
          <w:p w:rsidR="00577AB5" w:rsidRDefault="00577AB5">
            <w:pPr>
              <w:pStyle w:val="ConsPlusNormal"/>
            </w:pPr>
            <w:r>
              <w:t>пос. Ясногорский, ул. Шканова, д. 10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74543,50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74543,50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757.</w:t>
            </w:r>
          </w:p>
        </w:tc>
        <w:tc>
          <w:tcPr>
            <w:tcW w:w="2835" w:type="dxa"/>
          </w:tcPr>
          <w:p w:rsidR="00577AB5" w:rsidRDefault="00577AB5">
            <w:pPr>
              <w:pStyle w:val="ConsPlusNormal"/>
            </w:pPr>
            <w:r>
              <w:t>пос. Ясногорский, ул. Шканова, д. 10</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92007,34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92007,34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758.</w:t>
            </w:r>
          </w:p>
        </w:tc>
        <w:tc>
          <w:tcPr>
            <w:tcW w:w="2835" w:type="dxa"/>
          </w:tcPr>
          <w:p w:rsidR="00577AB5" w:rsidRDefault="00577AB5">
            <w:pPr>
              <w:pStyle w:val="ConsPlusNormal"/>
            </w:pPr>
            <w:r>
              <w:t>пос. Ясногорский, ул. Шканова, д. 16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74543,50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74543,50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759.</w:t>
            </w:r>
          </w:p>
        </w:tc>
        <w:tc>
          <w:tcPr>
            <w:tcW w:w="2835" w:type="dxa"/>
          </w:tcPr>
          <w:p w:rsidR="00577AB5" w:rsidRDefault="00577AB5">
            <w:pPr>
              <w:pStyle w:val="ConsPlusNormal"/>
            </w:pPr>
            <w:r>
              <w:t>пос. Ясногорский, ул. Шканова, д. 16</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92007,34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92007,34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760.</w:t>
            </w:r>
          </w:p>
        </w:tc>
        <w:tc>
          <w:tcPr>
            <w:tcW w:w="2835" w:type="dxa"/>
          </w:tcPr>
          <w:p w:rsidR="00577AB5" w:rsidRDefault="00577AB5">
            <w:pPr>
              <w:pStyle w:val="ConsPlusNormal"/>
            </w:pPr>
            <w:r>
              <w:t>пос. Ясногорский, ул. Шканова, д. 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74543,50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74543,50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761.</w:t>
            </w:r>
          </w:p>
        </w:tc>
        <w:tc>
          <w:tcPr>
            <w:tcW w:w="2835" w:type="dxa"/>
          </w:tcPr>
          <w:p w:rsidR="00577AB5" w:rsidRDefault="00577AB5">
            <w:pPr>
              <w:pStyle w:val="ConsPlusNormal"/>
            </w:pPr>
            <w:r>
              <w:t>пос. Ясногорский, ул. Шканова, д. 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92007,34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92007,34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762.</w:t>
            </w:r>
          </w:p>
        </w:tc>
        <w:tc>
          <w:tcPr>
            <w:tcW w:w="2835" w:type="dxa"/>
          </w:tcPr>
          <w:p w:rsidR="00577AB5" w:rsidRDefault="00577AB5">
            <w:pPr>
              <w:pStyle w:val="ConsPlusNormal"/>
            </w:pPr>
            <w:r>
              <w:t>пос. Ясногорский, ул. Шканова, д. 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60941,26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60941,26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763.</w:t>
            </w:r>
          </w:p>
        </w:tc>
        <w:tc>
          <w:tcPr>
            <w:tcW w:w="2835" w:type="dxa"/>
          </w:tcPr>
          <w:p w:rsidR="00577AB5" w:rsidRDefault="00577AB5">
            <w:pPr>
              <w:pStyle w:val="ConsPlusNormal"/>
            </w:pPr>
            <w:r>
              <w:t>пос. Ясногорский, ул. Шканова, д. 7</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69519,18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69519,18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764.</w:t>
            </w:r>
          </w:p>
        </w:tc>
        <w:tc>
          <w:tcPr>
            <w:tcW w:w="2835" w:type="dxa"/>
          </w:tcPr>
          <w:p w:rsidR="00577AB5" w:rsidRDefault="00577AB5">
            <w:pPr>
              <w:pStyle w:val="ConsPlusNormal"/>
            </w:pPr>
            <w:r>
              <w:t>с. Кулагино, ул. Центральная, д. 21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76946,00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76946,00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765.</w:t>
            </w:r>
          </w:p>
        </w:tc>
        <w:tc>
          <w:tcPr>
            <w:tcW w:w="2835" w:type="dxa"/>
          </w:tcPr>
          <w:p w:rsidR="00577AB5" w:rsidRDefault="00577AB5">
            <w:pPr>
              <w:pStyle w:val="ConsPlusNormal"/>
            </w:pPr>
            <w:r>
              <w:t>с. Покровка, ул. Заводская, д. 4</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51688,64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51688,64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766.</w:t>
            </w:r>
          </w:p>
        </w:tc>
        <w:tc>
          <w:tcPr>
            <w:tcW w:w="2835" w:type="dxa"/>
          </w:tcPr>
          <w:p w:rsidR="00577AB5" w:rsidRDefault="00577AB5">
            <w:pPr>
              <w:pStyle w:val="ConsPlusNormal"/>
            </w:pPr>
            <w:r>
              <w:t>с. Покровка, ул. Строителей, д. 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61382,41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61382,41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767.</w:t>
            </w:r>
          </w:p>
        </w:tc>
        <w:tc>
          <w:tcPr>
            <w:tcW w:w="2835" w:type="dxa"/>
          </w:tcPr>
          <w:p w:rsidR="00577AB5" w:rsidRDefault="00577AB5">
            <w:pPr>
              <w:pStyle w:val="ConsPlusNormal"/>
            </w:pPr>
            <w:r>
              <w:t>с. Хуторка, ул. Молодежная, д. 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55073,02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55073,02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25. Муниципальное образование Октябрьский район</w:t>
            </w:r>
          </w:p>
        </w:tc>
      </w:tr>
      <w:tr w:rsidR="00577AB5">
        <w:tc>
          <w:tcPr>
            <w:tcW w:w="3742" w:type="dxa"/>
            <w:gridSpan w:val="2"/>
          </w:tcPr>
          <w:p w:rsidR="00577AB5" w:rsidRDefault="00577AB5">
            <w:pPr>
              <w:pStyle w:val="ConsPlusNormal"/>
            </w:pPr>
            <w:r>
              <w:lastRenderedPageBreak/>
              <w:t>Итого по муниципальному образованию Октябрьский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81023,35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81023,35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768.</w:t>
            </w:r>
          </w:p>
        </w:tc>
        <w:tc>
          <w:tcPr>
            <w:tcW w:w="2835" w:type="dxa"/>
          </w:tcPr>
          <w:p w:rsidR="00577AB5" w:rsidRDefault="00577AB5">
            <w:pPr>
              <w:pStyle w:val="ConsPlusNormal"/>
            </w:pPr>
            <w:r>
              <w:t>с. Октябрьское, ул. Заводская, д. 12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721,70</w:t>
            </w:r>
          </w:p>
        </w:tc>
        <w:tc>
          <w:tcPr>
            <w:tcW w:w="1871" w:type="dxa"/>
          </w:tcPr>
          <w:p w:rsidR="00577AB5" w:rsidRDefault="00577AB5">
            <w:pPr>
              <w:pStyle w:val="ConsPlusNormal"/>
              <w:jc w:val="center"/>
            </w:pPr>
            <w:r>
              <w:t>81023,35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81023,35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26. Муниципальное образование Оренбургский район</w:t>
            </w:r>
          </w:p>
        </w:tc>
      </w:tr>
      <w:tr w:rsidR="00577AB5">
        <w:tc>
          <w:tcPr>
            <w:tcW w:w="3742" w:type="dxa"/>
            <w:gridSpan w:val="2"/>
          </w:tcPr>
          <w:p w:rsidR="00577AB5" w:rsidRDefault="00577AB5">
            <w:pPr>
              <w:pStyle w:val="ConsPlusNormal"/>
            </w:pPr>
            <w:r>
              <w:t>Итого по муниципальному образованию Оренбургский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728286,51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728286,51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769.</w:t>
            </w:r>
          </w:p>
        </w:tc>
        <w:tc>
          <w:tcPr>
            <w:tcW w:w="2835" w:type="dxa"/>
          </w:tcPr>
          <w:p w:rsidR="00577AB5" w:rsidRDefault="00577AB5">
            <w:pPr>
              <w:pStyle w:val="ConsPlusNormal"/>
            </w:pPr>
            <w:r>
              <w:t>пос. Караванный, ул. 1 Квартал, д. 14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74647,85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74647,85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770.</w:t>
            </w:r>
          </w:p>
        </w:tc>
        <w:tc>
          <w:tcPr>
            <w:tcW w:w="2835" w:type="dxa"/>
          </w:tcPr>
          <w:p w:rsidR="00577AB5" w:rsidRDefault="00577AB5">
            <w:pPr>
              <w:pStyle w:val="ConsPlusNormal"/>
            </w:pPr>
            <w:r>
              <w:t>пос. Первомайский, ул. Симонова, д. 13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98666,96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98666,96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771.</w:t>
            </w:r>
          </w:p>
        </w:tc>
        <w:tc>
          <w:tcPr>
            <w:tcW w:w="2835" w:type="dxa"/>
          </w:tcPr>
          <w:p w:rsidR="00577AB5" w:rsidRDefault="00577AB5">
            <w:pPr>
              <w:pStyle w:val="ConsPlusNormal"/>
            </w:pPr>
            <w:r>
              <w:t>пос. Первомайский, ул. Симонова, д. 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58202,84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58202,84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772.</w:t>
            </w:r>
          </w:p>
        </w:tc>
        <w:tc>
          <w:tcPr>
            <w:tcW w:w="2835" w:type="dxa"/>
          </w:tcPr>
          <w:p w:rsidR="00577AB5" w:rsidRDefault="00577AB5">
            <w:pPr>
              <w:pStyle w:val="ConsPlusNormal"/>
            </w:pPr>
            <w:r>
              <w:t>пос. Первомайский, ул. Симонова, д. 2</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42572,41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42572,41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773.</w:t>
            </w:r>
          </w:p>
        </w:tc>
        <w:tc>
          <w:tcPr>
            <w:tcW w:w="2835" w:type="dxa"/>
          </w:tcPr>
          <w:p w:rsidR="00577AB5" w:rsidRDefault="00577AB5">
            <w:pPr>
              <w:pStyle w:val="ConsPlusNormal"/>
            </w:pPr>
            <w:r>
              <w:t>пос. Пугачевский, ул. Южная, д. 7</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60059,89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60059,89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774.</w:t>
            </w:r>
          </w:p>
        </w:tc>
        <w:tc>
          <w:tcPr>
            <w:tcW w:w="2835" w:type="dxa"/>
          </w:tcPr>
          <w:p w:rsidR="00577AB5" w:rsidRDefault="00577AB5">
            <w:pPr>
              <w:pStyle w:val="ConsPlusNormal"/>
            </w:pPr>
            <w:r>
              <w:t>пос. Юный, ул. Прифабричная, д. 54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48535,06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48535,06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775.</w:t>
            </w:r>
          </w:p>
        </w:tc>
        <w:tc>
          <w:tcPr>
            <w:tcW w:w="2835" w:type="dxa"/>
          </w:tcPr>
          <w:p w:rsidR="00577AB5" w:rsidRDefault="00577AB5">
            <w:pPr>
              <w:pStyle w:val="ConsPlusNormal"/>
            </w:pPr>
            <w:r>
              <w:t>с. Дедуровка, ул. Ленинская,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48286,25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48286,25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776.</w:t>
            </w:r>
          </w:p>
        </w:tc>
        <w:tc>
          <w:tcPr>
            <w:tcW w:w="2835" w:type="dxa"/>
          </w:tcPr>
          <w:p w:rsidR="00577AB5" w:rsidRDefault="00577AB5">
            <w:pPr>
              <w:pStyle w:val="ConsPlusNormal"/>
            </w:pPr>
            <w:r>
              <w:t>с. Никольское, ул. Обухова, д. 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70864,48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70864,48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777.</w:t>
            </w:r>
          </w:p>
        </w:tc>
        <w:tc>
          <w:tcPr>
            <w:tcW w:w="2835" w:type="dxa"/>
          </w:tcPr>
          <w:p w:rsidR="00577AB5" w:rsidRDefault="00577AB5">
            <w:pPr>
              <w:pStyle w:val="ConsPlusNormal"/>
            </w:pPr>
            <w:r>
              <w:t>с. Павловка, ул. Просторная,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52059,30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52059,30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778.</w:t>
            </w:r>
          </w:p>
        </w:tc>
        <w:tc>
          <w:tcPr>
            <w:tcW w:w="2835" w:type="dxa"/>
          </w:tcPr>
          <w:p w:rsidR="00577AB5" w:rsidRDefault="00577AB5">
            <w:pPr>
              <w:pStyle w:val="ConsPlusNormal"/>
            </w:pPr>
            <w:r>
              <w:t>с. Старица, ул. Степная, д. 4</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22191,87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22191,87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779.</w:t>
            </w:r>
          </w:p>
        </w:tc>
        <w:tc>
          <w:tcPr>
            <w:tcW w:w="2835" w:type="dxa"/>
          </w:tcPr>
          <w:p w:rsidR="00577AB5" w:rsidRDefault="00577AB5">
            <w:pPr>
              <w:pStyle w:val="ConsPlusNormal"/>
            </w:pPr>
            <w:r>
              <w:t>с. Старица, ул. Степная, д. 4</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21852,79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21852,79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780.</w:t>
            </w:r>
          </w:p>
        </w:tc>
        <w:tc>
          <w:tcPr>
            <w:tcW w:w="2835" w:type="dxa"/>
          </w:tcPr>
          <w:p w:rsidR="00577AB5" w:rsidRDefault="00577AB5">
            <w:pPr>
              <w:pStyle w:val="ConsPlusNormal"/>
            </w:pPr>
            <w:r>
              <w:t>с. Старица, ул. Степная, д. 4</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21852,79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21852,79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781.</w:t>
            </w:r>
          </w:p>
        </w:tc>
        <w:tc>
          <w:tcPr>
            <w:tcW w:w="2835" w:type="dxa"/>
          </w:tcPr>
          <w:p w:rsidR="00577AB5" w:rsidRDefault="00577AB5">
            <w:pPr>
              <w:pStyle w:val="ConsPlusNormal"/>
            </w:pPr>
            <w:r>
              <w:t>с. Старица, ул. Степная, д. 4</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21344,17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21344,17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782.</w:t>
            </w:r>
          </w:p>
        </w:tc>
        <w:tc>
          <w:tcPr>
            <w:tcW w:w="2835" w:type="dxa"/>
          </w:tcPr>
          <w:p w:rsidR="00577AB5" w:rsidRDefault="00577AB5">
            <w:pPr>
              <w:pStyle w:val="ConsPlusNormal"/>
            </w:pPr>
            <w:r>
              <w:t>с. Старица, ул. Центральная, д. 5</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22168,94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22168,94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783.</w:t>
            </w:r>
          </w:p>
        </w:tc>
        <w:tc>
          <w:tcPr>
            <w:tcW w:w="2835" w:type="dxa"/>
          </w:tcPr>
          <w:p w:rsidR="00577AB5" w:rsidRDefault="00577AB5">
            <w:pPr>
              <w:pStyle w:val="ConsPlusNormal"/>
            </w:pPr>
            <w:r>
              <w:t>с. Старица, ул. Центральная, д. 5</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21829,85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21829,85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784.</w:t>
            </w:r>
          </w:p>
        </w:tc>
        <w:tc>
          <w:tcPr>
            <w:tcW w:w="2835" w:type="dxa"/>
          </w:tcPr>
          <w:p w:rsidR="00577AB5" w:rsidRDefault="00577AB5">
            <w:pPr>
              <w:pStyle w:val="ConsPlusNormal"/>
            </w:pPr>
            <w:r>
              <w:t>с. Старица, ул. Центральная, д. 5</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21829,84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21829,84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785.</w:t>
            </w:r>
          </w:p>
        </w:tc>
        <w:tc>
          <w:tcPr>
            <w:tcW w:w="2835" w:type="dxa"/>
          </w:tcPr>
          <w:p w:rsidR="00577AB5" w:rsidRDefault="00577AB5">
            <w:pPr>
              <w:pStyle w:val="ConsPlusNormal"/>
            </w:pPr>
            <w:r>
              <w:t>с. Старица, ул. Центральная, д. 5</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21321,22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21321,22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27. Муниципальное образование Первомайский район</w:t>
            </w:r>
          </w:p>
        </w:tc>
      </w:tr>
      <w:tr w:rsidR="00577AB5">
        <w:tc>
          <w:tcPr>
            <w:tcW w:w="3742" w:type="dxa"/>
            <w:gridSpan w:val="2"/>
          </w:tcPr>
          <w:p w:rsidR="00577AB5" w:rsidRDefault="00577AB5">
            <w:pPr>
              <w:pStyle w:val="ConsPlusNormal"/>
            </w:pPr>
            <w:r>
              <w:t>Итого по муниципальному образованию Первомайский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446021,77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446021,77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786.</w:t>
            </w:r>
          </w:p>
        </w:tc>
        <w:tc>
          <w:tcPr>
            <w:tcW w:w="2835" w:type="dxa"/>
          </w:tcPr>
          <w:p w:rsidR="00577AB5" w:rsidRDefault="00577AB5">
            <w:pPr>
              <w:pStyle w:val="ConsPlusNormal"/>
            </w:pPr>
            <w:r>
              <w:t>пос. Первомайский, ул. Победы, д. 6</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48121,30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48121,30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787.</w:t>
            </w:r>
          </w:p>
        </w:tc>
        <w:tc>
          <w:tcPr>
            <w:tcW w:w="2835" w:type="dxa"/>
          </w:tcPr>
          <w:p w:rsidR="00577AB5" w:rsidRDefault="00577AB5">
            <w:pPr>
              <w:pStyle w:val="ConsPlusNormal"/>
            </w:pPr>
            <w:r>
              <w:t>пос. Первомайский, ул. Победы, д. 6</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66556,38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66556,38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788.</w:t>
            </w:r>
          </w:p>
        </w:tc>
        <w:tc>
          <w:tcPr>
            <w:tcW w:w="2835" w:type="dxa"/>
          </w:tcPr>
          <w:p w:rsidR="00577AB5" w:rsidRDefault="00577AB5">
            <w:pPr>
              <w:pStyle w:val="ConsPlusNormal"/>
            </w:pPr>
            <w:r>
              <w:t xml:space="preserve">пос. Первомайский, ул. 60 </w:t>
            </w:r>
            <w:r>
              <w:lastRenderedPageBreak/>
              <w:t>лет СССР, д. 21</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80904,17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80904,17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789.</w:t>
            </w:r>
          </w:p>
        </w:tc>
        <w:tc>
          <w:tcPr>
            <w:tcW w:w="2835" w:type="dxa"/>
          </w:tcPr>
          <w:p w:rsidR="00577AB5" w:rsidRDefault="00577AB5">
            <w:pPr>
              <w:pStyle w:val="ConsPlusNormal"/>
            </w:pPr>
            <w:r>
              <w:t>пос. Первомайский, ул. Дружбы, д. 2а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78557,53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78557,53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790.</w:t>
            </w:r>
          </w:p>
        </w:tc>
        <w:tc>
          <w:tcPr>
            <w:tcW w:w="2835" w:type="dxa"/>
          </w:tcPr>
          <w:p w:rsidR="00577AB5" w:rsidRDefault="00577AB5">
            <w:pPr>
              <w:pStyle w:val="ConsPlusNormal"/>
            </w:pPr>
            <w:r>
              <w:t>пос. Первомайский, ул. Западная, д. 2а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78241,75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78241,75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791.</w:t>
            </w:r>
          </w:p>
        </w:tc>
        <w:tc>
          <w:tcPr>
            <w:tcW w:w="2835" w:type="dxa"/>
          </w:tcPr>
          <w:p w:rsidR="00577AB5" w:rsidRDefault="00577AB5">
            <w:pPr>
              <w:pStyle w:val="ConsPlusNormal"/>
            </w:pPr>
            <w:r>
              <w:t>пос. Фурманов, ул. Рабочая, д. 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93640,64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93640,64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28. Муниципальное образование Переволоцкий район</w:t>
            </w:r>
          </w:p>
        </w:tc>
      </w:tr>
      <w:tr w:rsidR="00577AB5">
        <w:tc>
          <w:tcPr>
            <w:tcW w:w="3742" w:type="dxa"/>
            <w:gridSpan w:val="2"/>
          </w:tcPr>
          <w:p w:rsidR="00577AB5" w:rsidRDefault="00577AB5">
            <w:pPr>
              <w:pStyle w:val="ConsPlusNormal"/>
            </w:pPr>
            <w:r>
              <w:t>Итого по муниципальному образованию Переволоцкий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172868,33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172868,33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792.</w:t>
            </w:r>
          </w:p>
        </w:tc>
        <w:tc>
          <w:tcPr>
            <w:tcW w:w="2835" w:type="dxa"/>
          </w:tcPr>
          <w:p w:rsidR="00577AB5" w:rsidRDefault="00577AB5">
            <w:pPr>
              <w:pStyle w:val="ConsPlusNormal"/>
            </w:pPr>
            <w:r>
              <w:t>пос. Переволоцкий, ул. Ленинская, д. 137а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630,00</w:t>
            </w:r>
          </w:p>
        </w:tc>
        <w:tc>
          <w:tcPr>
            <w:tcW w:w="1871" w:type="dxa"/>
          </w:tcPr>
          <w:p w:rsidR="00577AB5" w:rsidRDefault="00577AB5">
            <w:pPr>
              <w:pStyle w:val="ConsPlusNormal"/>
              <w:jc w:val="center"/>
            </w:pPr>
            <w:r>
              <w:t>88126,36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88126,36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793.</w:t>
            </w:r>
          </w:p>
        </w:tc>
        <w:tc>
          <w:tcPr>
            <w:tcW w:w="2835" w:type="dxa"/>
          </w:tcPr>
          <w:p w:rsidR="00577AB5" w:rsidRDefault="00577AB5">
            <w:pPr>
              <w:pStyle w:val="ConsPlusNormal"/>
            </w:pPr>
            <w:r>
              <w:t>пос. Переволоцкий, ул. Нефтяников, д. 20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84741,97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84741,97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29. Муниципальное образование Сакмарский район</w:t>
            </w:r>
          </w:p>
        </w:tc>
      </w:tr>
      <w:tr w:rsidR="00577AB5">
        <w:tc>
          <w:tcPr>
            <w:tcW w:w="3742" w:type="dxa"/>
            <w:gridSpan w:val="2"/>
          </w:tcPr>
          <w:p w:rsidR="00577AB5" w:rsidRDefault="00577AB5">
            <w:pPr>
              <w:pStyle w:val="ConsPlusNormal"/>
            </w:pPr>
            <w:r>
              <w:t>Итого по муниципальному образованию Сакмарский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230540,21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230540,21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794.</w:t>
            </w:r>
          </w:p>
        </w:tc>
        <w:tc>
          <w:tcPr>
            <w:tcW w:w="2835" w:type="dxa"/>
          </w:tcPr>
          <w:p w:rsidR="00577AB5" w:rsidRDefault="00577AB5">
            <w:pPr>
              <w:pStyle w:val="ConsPlusNormal"/>
            </w:pPr>
            <w:r>
              <w:t>пос. Жилгородок, ул. Центральная, д. 10</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164045,62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164045,62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795.</w:t>
            </w:r>
          </w:p>
        </w:tc>
        <w:tc>
          <w:tcPr>
            <w:tcW w:w="2835" w:type="dxa"/>
          </w:tcPr>
          <w:p w:rsidR="00577AB5" w:rsidRDefault="00577AB5">
            <w:pPr>
              <w:pStyle w:val="ConsPlusNormal"/>
            </w:pPr>
            <w:r>
              <w:t xml:space="preserve">пос. Светлый, ул. Советская, </w:t>
            </w:r>
            <w:r>
              <w:lastRenderedPageBreak/>
              <w:t>д. 66</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432,60</w:t>
            </w:r>
          </w:p>
        </w:tc>
        <w:tc>
          <w:tcPr>
            <w:tcW w:w="1871" w:type="dxa"/>
          </w:tcPr>
          <w:p w:rsidR="00577AB5" w:rsidRDefault="00577AB5">
            <w:pPr>
              <w:pStyle w:val="ConsPlusNormal"/>
              <w:jc w:val="center"/>
            </w:pPr>
            <w:r>
              <w:t>33177,38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33177,38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796.</w:t>
            </w:r>
          </w:p>
        </w:tc>
        <w:tc>
          <w:tcPr>
            <w:tcW w:w="2835" w:type="dxa"/>
          </w:tcPr>
          <w:p w:rsidR="00577AB5" w:rsidRDefault="00577AB5">
            <w:pPr>
              <w:pStyle w:val="ConsPlusNormal"/>
            </w:pPr>
            <w:r>
              <w:t>пос. Светлый, ул. Степная,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33317,21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33317,21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30. Муниципальное образование Саракташский район</w:t>
            </w:r>
          </w:p>
        </w:tc>
      </w:tr>
      <w:tr w:rsidR="00577AB5">
        <w:tc>
          <w:tcPr>
            <w:tcW w:w="3742" w:type="dxa"/>
            <w:gridSpan w:val="2"/>
          </w:tcPr>
          <w:p w:rsidR="00577AB5" w:rsidRDefault="00577AB5">
            <w:pPr>
              <w:pStyle w:val="ConsPlusNormal"/>
            </w:pPr>
            <w:r>
              <w:t>Итого по муниципальному образованию Саракташский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742492,54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742492,54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797.</w:t>
            </w:r>
          </w:p>
        </w:tc>
        <w:tc>
          <w:tcPr>
            <w:tcW w:w="2835" w:type="dxa"/>
          </w:tcPr>
          <w:p w:rsidR="00577AB5" w:rsidRDefault="00577AB5">
            <w:pPr>
              <w:pStyle w:val="ConsPlusNormal"/>
            </w:pPr>
            <w:r>
              <w:t>пос. Саракташ, ул. Комсомольская, д. 168</w:t>
            </w:r>
          </w:p>
        </w:tc>
        <w:tc>
          <w:tcPr>
            <w:tcW w:w="1871" w:type="dxa"/>
          </w:tcPr>
          <w:p w:rsidR="00577AB5" w:rsidRDefault="00577AB5">
            <w:pPr>
              <w:pStyle w:val="ConsPlusNormal"/>
            </w:pPr>
            <w:r>
              <w:t>ремонт ВИСТС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56960,12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56960,12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798.</w:t>
            </w:r>
          </w:p>
        </w:tc>
        <w:tc>
          <w:tcPr>
            <w:tcW w:w="2835" w:type="dxa"/>
          </w:tcPr>
          <w:p w:rsidR="00577AB5" w:rsidRDefault="00577AB5">
            <w:pPr>
              <w:pStyle w:val="ConsPlusNormal"/>
            </w:pPr>
            <w:r>
              <w:t>пос. Саракташ, ул. Мира, д. 14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77355,29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77355,29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799.</w:t>
            </w:r>
          </w:p>
        </w:tc>
        <w:tc>
          <w:tcPr>
            <w:tcW w:w="2835" w:type="dxa"/>
          </w:tcPr>
          <w:p w:rsidR="00577AB5" w:rsidRDefault="00577AB5">
            <w:pPr>
              <w:pStyle w:val="ConsPlusNormal"/>
            </w:pPr>
            <w:r>
              <w:t>пос. Саракташ, ул. Трудовая, д. 14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647,60</w:t>
            </w:r>
          </w:p>
        </w:tc>
        <w:tc>
          <w:tcPr>
            <w:tcW w:w="1871" w:type="dxa"/>
          </w:tcPr>
          <w:p w:rsidR="00577AB5" w:rsidRDefault="00577AB5">
            <w:pPr>
              <w:pStyle w:val="ConsPlusNormal"/>
              <w:jc w:val="center"/>
            </w:pPr>
            <w:r>
              <w:t>36205,08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36205,08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800.</w:t>
            </w:r>
          </w:p>
        </w:tc>
        <w:tc>
          <w:tcPr>
            <w:tcW w:w="2835" w:type="dxa"/>
          </w:tcPr>
          <w:p w:rsidR="00577AB5" w:rsidRDefault="00577AB5">
            <w:pPr>
              <w:pStyle w:val="ConsPlusNormal"/>
            </w:pPr>
            <w:r>
              <w:t>с. Васильевка, ул. Дружбы, д. 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592,00</w:t>
            </w:r>
          </w:p>
        </w:tc>
        <w:tc>
          <w:tcPr>
            <w:tcW w:w="1871" w:type="dxa"/>
          </w:tcPr>
          <w:p w:rsidR="00577AB5" w:rsidRDefault="00577AB5">
            <w:pPr>
              <w:pStyle w:val="ConsPlusNormal"/>
              <w:jc w:val="center"/>
            </w:pPr>
            <w:r>
              <w:t>74815,50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74815,50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801.</w:t>
            </w:r>
          </w:p>
        </w:tc>
        <w:tc>
          <w:tcPr>
            <w:tcW w:w="2835" w:type="dxa"/>
          </w:tcPr>
          <w:p w:rsidR="00577AB5" w:rsidRDefault="00577AB5">
            <w:pPr>
              <w:pStyle w:val="ConsPlusNormal"/>
            </w:pPr>
            <w:r>
              <w:t>с. Новочеркасск, ул. Кольцевая,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567,20</w:t>
            </w:r>
          </w:p>
        </w:tc>
        <w:tc>
          <w:tcPr>
            <w:tcW w:w="1871" w:type="dxa"/>
          </w:tcPr>
          <w:p w:rsidR="00577AB5" w:rsidRDefault="00577AB5">
            <w:pPr>
              <w:pStyle w:val="ConsPlusNormal"/>
              <w:jc w:val="center"/>
            </w:pPr>
            <w:r>
              <w:t>69689,36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69689,36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802.</w:t>
            </w:r>
          </w:p>
        </w:tc>
        <w:tc>
          <w:tcPr>
            <w:tcW w:w="2835" w:type="dxa"/>
          </w:tcPr>
          <w:p w:rsidR="00577AB5" w:rsidRDefault="00577AB5">
            <w:pPr>
              <w:pStyle w:val="ConsPlusNormal"/>
            </w:pPr>
            <w:r>
              <w:t>с. Новочеркасск, ул. Парковая, д. 12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567,20</w:t>
            </w:r>
          </w:p>
        </w:tc>
        <w:tc>
          <w:tcPr>
            <w:tcW w:w="1871" w:type="dxa"/>
          </w:tcPr>
          <w:p w:rsidR="00577AB5" w:rsidRDefault="00577AB5">
            <w:pPr>
              <w:pStyle w:val="ConsPlusNormal"/>
              <w:jc w:val="center"/>
            </w:pPr>
            <w:r>
              <w:t>65012,08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65012,08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803.</w:t>
            </w:r>
          </w:p>
        </w:tc>
        <w:tc>
          <w:tcPr>
            <w:tcW w:w="2835" w:type="dxa"/>
          </w:tcPr>
          <w:p w:rsidR="00577AB5" w:rsidRDefault="00577AB5">
            <w:pPr>
              <w:pStyle w:val="ConsPlusNormal"/>
            </w:pPr>
            <w:r>
              <w:t xml:space="preserve">с. Новочеркасск, ул. </w:t>
            </w:r>
            <w:r>
              <w:lastRenderedPageBreak/>
              <w:t>Парковая, д. 8</w:t>
            </w:r>
          </w:p>
        </w:tc>
        <w:tc>
          <w:tcPr>
            <w:tcW w:w="1871" w:type="dxa"/>
          </w:tcPr>
          <w:p w:rsidR="00577AB5" w:rsidRDefault="00577AB5">
            <w:pPr>
              <w:pStyle w:val="ConsPlusNormal"/>
            </w:pPr>
            <w:r>
              <w:lastRenderedPageBreak/>
              <w:t xml:space="preserve">ремонт и (или) </w:t>
            </w:r>
            <w:r>
              <w:lastRenderedPageBreak/>
              <w:t>переустройство крыши</w:t>
            </w:r>
          </w:p>
        </w:tc>
        <w:tc>
          <w:tcPr>
            <w:tcW w:w="1417" w:type="dxa"/>
          </w:tcPr>
          <w:p w:rsidR="00577AB5" w:rsidRDefault="00577AB5">
            <w:pPr>
              <w:pStyle w:val="ConsPlusNormal"/>
              <w:jc w:val="center"/>
            </w:pPr>
            <w:r>
              <w:lastRenderedPageBreak/>
              <w:t>кв. метров</w:t>
            </w:r>
          </w:p>
        </w:tc>
        <w:tc>
          <w:tcPr>
            <w:tcW w:w="1701" w:type="dxa"/>
          </w:tcPr>
          <w:p w:rsidR="00577AB5" w:rsidRDefault="00577AB5">
            <w:pPr>
              <w:pStyle w:val="ConsPlusNormal"/>
              <w:jc w:val="center"/>
            </w:pPr>
            <w:r>
              <w:t>567,20</w:t>
            </w:r>
          </w:p>
        </w:tc>
        <w:tc>
          <w:tcPr>
            <w:tcW w:w="1871" w:type="dxa"/>
          </w:tcPr>
          <w:p w:rsidR="00577AB5" w:rsidRDefault="00577AB5">
            <w:pPr>
              <w:pStyle w:val="ConsPlusNormal"/>
              <w:jc w:val="center"/>
            </w:pPr>
            <w:r>
              <w:t>77797,36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77797,36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804.</w:t>
            </w:r>
          </w:p>
        </w:tc>
        <w:tc>
          <w:tcPr>
            <w:tcW w:w="2835" w:type="dxa"/>
          </w:tcPr>
          <w:p w:rsidR="00577AB5" w:rsidRDefault="00577AB5">
            <w:pPr>
              <w:pStyle w:val="ConsPlusNormal"/>
            </w:pPr>
            <w:r>
              <w:t>ст. Кондуровка, ул. Вокзальная,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89380,31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89380,31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805.</w:t>
            </w:r>
          </w:p>
        </w:tc>
        <w:tc>
          <w:tcPr>
            <w:tcW w:w="2835" w:type="dxa"/>
          </w:tcPr>
          <w:p w:rsidR="00577AB5" w:rsidRDefault="00577AB5">
            <w:pPr>
              <w:pStyle w:val="ConsPlusNormal"/>
            </w:pPr>
            <w:r>
              <w:t>ст. Кондуровка, ул. Вокзальная, д. 1</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195277,44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195277,44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31. Муниципальное образование Светлинский район</w:t>
            </w:r>
          </w:p>
        </w:tc>
      </w:tr>
      <w:tr w:rsidR="00577AB5">
        <w:tc>
          <w:tcPr>
            <w:tcW w:w="3742" w:type="dxa"/>
            <w:gridSpan w:val="2"/>
          </w:tcPr>
          <w:p w:rsidR="00577AB5" w:rsidRDefault="00577AB5">
            <w:pPr>
              <w:pStyle w:val="ConsPlusNormal"/>
            </w:pPr>
            <w:r>
              <w:t>Итого по муниципальному образованию Светлинский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778462,54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778462,54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806.</w:t>
            </w:r>
          </w:p>
        </w:tc>
        <w:tc>
          <w:tcPr>
            <w:tcW w:w="2835" w:type="dxa"/>
          </w:tcPr>
          <w:p w:rsidR="00577AB5" w:rsidRDefault="00577AB5">
            <w:pPr>
              <w:pStyle w:val="ConsPlusNormal"/>
            </w:pPr>
            <w:r>
              <w:t>пос. Светлый, ул. Советская, д. 11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100981,73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100981,73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807.</w:t>
            </w:r>
          </w:p>
        </w:tc>
        <w:tc>
          <w:tcPr>
            <w:tcW w:w="2835" w:type="dxa"/>
          </w:tcPr>
          <w:p w:rsidR="00577AB5" w:rsidRDefault="00577AB5">
            <w:pPr>
              <w:pStyle w:val="ConsPlusNormal"/>
            </w:pPr>
            <w:r>
              <w:t>пос. Светлый, ул. Советская, д. 11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153042,40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153042,40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808.</w:t>
            </w:r>
          </w:p>
        </w:tc>
        <w:tc>
          <w:tcPr>
            <w:tcW w:w="2835" w:type="dxa"/>
          </w:tcPr>
          <w:p w:rsidR="00577AB5" w:rsidRDefault="00577AB5">
            <w:pPr>
              <w:pStyle w:val="ConsPlusNormal"/>
            </w:pPr>
            <w:r>
              <w:t>пос. Светлый, ул. Советская, д. 14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70916,00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70916,00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809.</w:t>
            </w:r>
          </w:p>
        </w:tc>
        <w:tc>
          <w:tcPr>
            <w:tcW w:w="2835" w:type="dxa"/>
          </w:tcPr>
          <w:p w:rsidR="00577AB5" w:rsidRDefault="00577AB5">
            <w:pPr>
              <w:pStyle w:val="ConsPlusNormal"/>
            </w:pPr>
            <w:r>
              <w:t>пос. Светлый, ул. Советская, д. 16</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91741,16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91741,16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810.</w:t>
            </w:r>
          </w:p>
        </w:tc>
        <w:tc>
          <w:tcPr>
            <w:tcW w:w="2835" w:type="dxa"/>
          </w:tcPr>
          <w:p w:rsidR="00577AB5" w:rsidRDefault="00577AB5">
            <w:pPr>
              <w:pStyle w:val="ConsPlusNormal"/>
            </w:pPr>
            <w:r>
              <w:t>пос. Светлый, ул. Чкалова, д. 12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50945,70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50945,70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811.</w:t>
            </w:r>
          </w:p>
        </w:tc>
        <w:tc>
          <w:tcPr>
            <w:tcW w:w="2835" w:type="dxa"/>
          </w:tcPr>
          <w:p w:rsidR="00577AB5" w:rsidRDefault="00577AB5">
            <w:pPr>
              <w:pStyle w:val="ConsPlusNormal"/>
            </w:pPr>
            <w:r>
              <w:t>пос. Светлый, ул. Чкалова, д. 14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51146,34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51146,34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812.</w:t>
            </w:r>
          </w:p>
        </w:tc>
        <w:tc>
          <w:tcPr>
            <w:tcW w:w="2835" w:type="dxa"/>
          </w:tcPr>
          <w:p w:rsidR="00577AB5" w:rsidRDefault="00577AB5">
            <w:pPr>
              <w:pStyle w:val="ConsPlusNormal"/>
            </w:pPr>
            <w:r>
              <w:t>пос. Светлый, ул. Чкалова, д. 15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52319,21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52319,21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813.</w:t>
            </w:r>
          </w:p>
        </w:tc>
        <w:tc>
          <w:tcPr>
            <w:tcW w:w="2835" w:type="dxa"/>
          </w:tcPr>
          <w:p w:rsidR="00577AB5" w:rsidRDefault="00577AB5">
            <w:pPr>
              <w:pStyle w:val="ConsPlusNormal"/>
            </w:pPr>
            <w:r>
              <w:t>пос. Светлый, ул. Чкалова, д. 16</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52068,31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52068,31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814.</w:t>
            </w:r>
          </w:p>
        </w:tc>
        <w:tc>
          <w:tcPr>
            <w:tcW w:w="2835" w:type="dxa"/>
          </w:tcPr>
          <w:p w:rsidR="00577AB5" w:rsidRDefault="00577AB5">
            <w:pPr>
              <w:pStyle w:val="ConsPlusNormal"/>
            </w:pPr>
            <w:r>
              <w:t>пос. Светлый, ул. Чкалова, д. 17</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50864,09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50864,09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815.</w:t>
            </w:r>
          </w:p>
        </w:tc>
        <w:tc>
          <w:tcPr>
            <w:tcW w:w="2835" w:type="dxa"/>
          </w:tcPr>
          <w:p w:rsidR="00577AB5" w:rsidRDefault="00577AB5">
            <w:pPr>
              <w:pStyle w:val="ConsPlusNormal"/>
            </w:pPr>
            <w:r>
              <w:t>пос. Светлый, ул. Чкалова, д. 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52356,85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52356,85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816.</w:t>
            </w:r>
          </w:p>
        </w:tc>
        <w:tc>
          <w:tcPr>
            <w:tcW w:w="2835" w:type="dxa"/>
          </w:tcPr>
          <w:p w:rsidR="00577AB5" w:rsidRDefault="00577AB5">
            <w:pPr>
              <w:pStyle w:val="ConsPlusNormal"/>
            </w:pPr>
            <w:r>
              <w:t>пос. Светлый, ул. Шевченко, д. 16</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52080,75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52080,75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32. Муниципальное образование Северный район</w:t>
            </w:r>
          </w:p>
        </w:tc>
      </w:tr>
      <w:tr w:rsidR="00577AB5">
        <w:tc>
          <w:tcPr>
            <w:tcW w:w="3742" w:type="dxa"/>
            <w:gridSpan w:val="2"/>
          </w:tcPr>
          <w:p w:rsidR="00577AB5" w:rsidRDefault="00577AB5">
            <w:pPr>
              <w:pStyle w:val="ConsPlusNormal"/>
            </w:pPr>
            <w:r>
              <w:t>Итого по муниципальному образованию Северный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186852,80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186852,80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817.</w:t>
            </w:r>
          </w:p>
        </w:tc>
        <w:tc>
          <w:tcPr>
            <w:tcW w:w="2835" w:type="dxa"/>
          </w:tcPr>
          <w:p w:rsidR="00577AB5" w:rsidRDefault="00577AB5">
            <w:pPr>
              <w:pStyle w:val="ConsPlusNormal"/>
            </w:pPr>
            <w:r>
              <w:t>с. Северное, ул. Ленина, д. 1</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56793,73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56793,73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818.</w:t>
            </w:r>
          </w:p>
        </w:tc>
        <w:tc>
          <w:tcPr>
            <w:tcW w:w="2835" w:type="dxa"/>
          </w:tcPr>
          <w:p w:rsidR="00577AB5" w:rsidRDefault="00577AB5">
            <w:pPr>
              <w:pStyle w:val="ConsPlusNormal"/>
            </w:pPr>
            <w:r>
              <w:t>с. Северное, ул. Луначарского, д. 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35693,99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35693,99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819.</w:t>
            </w:r>
          </w:p>
        </w:tc>
        <w:tc>
          <w:tcPr>
            <w:tcW w:w="2835" w:type="dxa"/>
          </w:tcPr>
          <w:p w:rsidR="00577AB5" w:rsidRDefault="00577AB5">
            <w:pPr>
              <w:pStyle w:val="ConsPlusNormal"/>
            </w:pPr>
            <w:r>
              <w:t>с. Северное, ул. Чапаева, д. 30</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59248,27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59248,27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820.</w:t>
            </w:r>
          </w:p>
        </w:tc>
        <w:tc>
          <w:tcPr>
            <w:tcW w:w="2835" w:type="dxa"/>
          </w:tcPr>
          <w:p w:rsidR="00577AB5" w:rsidRDefault="00577AB5">
            <w:pPr>
              <w:pStyle w:val="ConsPlusNormal"/>
            </w:pPr>
            <w:r>
              <w:t>с. Северное, ул. Чапаева, д. 30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35116,81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35116,81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33. Муниципальное образование Соль-Илецкий городской округ</w:t>
            </w:r>
          </w:p>
        </w:tc>
      </w:tr>
      <w:tr w:rsidR="00577AB5">
        <w:tc>
          <w:tcPr>
            <w:tcW w:w="3742" w:type="dxa"/>
            <w:gridSpan w:val="2"/>
          </w:tcPr>
          <w:p w:rsidR="00577AB5" w:rsidRDefault="00577AB5">
            <w:pPr>
              <w:pStyle w:val="ConsPlusNormal"/>
            </w:pPr>
            <w:r>
              <w:t>Итого по муниципальному образованию Соль-Илецкий городской округ</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935895,39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935895,39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lastRenderedPageBreak/>
              <w:t>821.</w:t>
            </w:r>
          </w:p>
        </w:tc>
        <w:tc>
          <w:tcPr>
            <w:tcW w:w="2835" w:type="dxa"/>
          </w:tcPr>
          <w:p w:rsidR="00577AB5" w:rsidRDefault="00577AB5">
            <w:pPr>
              <w:pStyle w:val="ConsPlusNormal"/>
            </w:pPr>
            <w:r>
              <w:t>г. Соль-Илецк, ул. Вокзальная, д. 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51439,95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51439,95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822.</w:t>
            </w:r>
          </w:p>
        </w:tc>
        <w:tc>
          <w:tcPr>
            <w:tcW w:w="2835" w:type="dxa"/>
          </w:tcPr>
          <w:p w:rsidR="00577AB5" w:rsidRDefault="00577AB5">
            <w:pPr>
              <w:pStyle w:val="ConsPlusNormal"/>
            </w:pPr>
            <w:r>
              <w:t>г. Соль-Илецк, ул. Вокзальная, д. 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50603,26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50603,26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823.</w:t>
            </w:r>
          </w:p>
        </w:tc>
        <w:tc>
          <w:tcPr>
            <w:tcW w:w="2835" w:type="dxa"/>
          </w:tcPr>
          <w:p w:rsidR="00577AB5" w:rsidRDefault="00577AB5">
            <w:pPr>
              <w:pStyle w:val="ConsPlusNormal"/>
            </w:pPr>
            <w:r>
              <w:t>г. Соль-Илецк, ул. Вокзальная, д. 84</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55547,35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55547,35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824.</w:t>
            </w:r>
          </w:p>
        </w:tc>
        <w:tc>
          <w:tcPr>
            <w:tcW w:w="2835" w:type="dxa"/>
          </w:tcPr>
          <w:p w:rsidR="00577AB5" w:rsidRDefault="00577AB5">
            <w:pPr>
              <w:pStyle w:val="ConsPlusNormal"/>
            </w:pPr>
            <w:r>
              <w:t>г. Соль-Илецк, ул. Вокзальная, д. 85</w:t>
            </w:r>
          </w:p>
        </w:tc>
        <w:tc>
          <w:tcPr>
            <w:tcW w:w="1871" w:type="dxa"/>
            <w:vAlign w:val="bottom"/>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45079,66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45079,66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825.</w:t>
            </w:r>
          </w:p>
        </w:tc>
        <w:tc>
          <w:tcPr>
            <w:tcW w:w="2835" w:type="dxa"/>
          </w:tcPr>
          <w:p w:rsidR="00577AB5" w:rsidRDefault="00577AB5">
            <w:pPr>
              <w:pStyle w:val="ConsPlusNormal"/>
            </w:pPr>
            <w:r>
              <w:t>г. Соль-Илецк, ул. Вокзальная, д. 87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45420,11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45420,11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826.</w:t>
            </w:r>
          </w:p>
        </w:tc>
        <w:tc>
          <w:tcPr>
            <w:tcW w:w="2835" w:type="dxa"/>
          </w:tcPr>
          <w:p w:rsidR="00577AB5" w:rsidRDefault="00577AB5">
            <w:pPr>
              <w:pStyle w:val="ConsPlusNormal"/>
            </w:pPr>
            <w:r>
              <w:t>г. Соль-Илецк, ул. Вокзальная, д. 89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45402,00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45402,00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827.</w:t>
            </w:r>
          </w:p>
        </w:tc>
        <w:tc>
          <w:tcPr>
            <w:tcW w:w="2835" w:type="dxa"/>
          </w:tcPr>
          <w:p w:rsidR="00577AB5" w:rsidRDefault="00577AB5">
            <w:pPr>
              <w:pStyle w:val="ConsPlusNormal"/>
            </w:pPr>
            <w:r>
              <w:t>г. Соль-Илецк, ул. Железнодорожная, д. 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55014,97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55014,97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828.</w:t>
            </w:r>
          </w:p>
        </w:tc>
        <w:tc>
          <w:tcPr>
            <w:tcW w:w="2835" w:type="dxa"/>
          </w:tcPr>
          <w:p w:rsidR="00577AB5" w:rsidRDefault="00577AB5">
            <w:pPr>
              <w:pStyle w:val="ConsPlusNormal"/>
            </w:pPr>
            <w:r>
              <w:t>г. Соль-Илецк, ул. Илецкая, д. 1б</w:t>
            </w:r>
          </w:p>
        </w:tc>
        <w:tc>
          <w:tcPr>
            <w:tcW w:w="1871" w:type="dxa"/>
            <w:vAlign w:val="bottom"/>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55227,54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55227,54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829.</w:t>
            </w:r>
          </w:p>
        </w:tc>
        <w:tc>
          <w:tcPr>
            <w:tcW w:w="2835" w:type="dxa"/>
          </w:tcPr>
          <w:p w:rsidR="00577AB5" w:rsidRDefault="00577AB5">
            <w:pPr>
              <w:pStyle w:val="ConsPlusNormal"/>
            </w:pPr>
            <w:r>
              <w:t>г. Соль-Илецк, ул. Красноармейская, д. 88б</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54678,11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54678,11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830.</w:t>
            </w:r>
          </w:p>
        </w:tc>
        <w:tc>
          <w:tcPr>
            <w:tcW w:w="2835" w:type="dxa"/>
          </w:tcPr>
          <w:p w:rsidR="00577AB5" w:rsidRDefault="00577AB5">
            <w:pPr>
              <w:pStyle w:val="ConsPlusNormal"/>
            </w:pPr>
            <w:r>
              <w:t>г. Соль-Илецк, ул. Красноармейская, д. 88в</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55040,31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55040,31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831.</w:t>
            </w:r>
          </w:p>
        </w:tc>
        <w:tc>
          <w:tcPr>
            <w:tcW w:w="2835" w:type="dxa"/>
          </w:tcPr>
          <w:p w:rsidR="00577AB5" w:rsidRDefault="00577AB5">
            <w:pPr>
              <w:pStyle w:val="ConsPlusNormal"/>
            </w:pPr>
            <w:r>
              <w:t>г. Соль-Илецк, ул. Московская, д. 157</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40364,03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40364,03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832.</w:t>
            </w:r>
          </w:p>
        </w:tc>
        <w:tc>
          <w:tcPr>
            <w:tcW w:w="2835" w:type="dxa"/>
          </w:tcPr>
          <w:p w:rsidR="00577AB5" w:rsidRDefault="00577AB5">
            <w:pPr>
              <w:pStyle w:val="ConsPlusNormal"/>
            </w:pPr>
            <w:r>
              <w:t>г. Соль-Илецк, ул. Орская, д. 68</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66956,69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66956,69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833.</w:t>
            </w:r>
          </w:p>
        </w:tc>
        <w:tc>
          <w:tcPr>
            <w:tcW w:w="2835" w:type="dxa"/>
          </w:tcPr>
          <w:p w:rsidR="00577AB5" w:rsidRDefault="00577AB5">
            <w:pPr>
              <w:pStyle w:val="ConsPlusNormal"/>
            </w:pPr>
            <w:r>
              <w:t>г. Соль-Илецк, ул. Парижских Коммунаров, д. 147</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46076,27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46076,27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834.</w:t>
            </w:r>
          </w:p>
        </w:tc>
        <w:tc>
          <w:tcPr>
            <w:tcW w:w="2835" w:type="dxa"/>
          </w:tcPr>
          <w:p w:rsidR="00577AB5" w:rsidRDefault="00577AB5">
            <w:pPr>
              <w:pStyle w:val="ConsPlusNormal"/>
            </w:pPr>
            <w:r>
              <w:t>г. Соль-Илецк, ул. Победы 5-ая, д. 28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56117,95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56117,95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835.</w:t>
            </w:r>
          </w:p>
        </w:tc>
        <w:tc>
          <w:tcPr>
            <w:tcW w:w="2835" w:type="dxa"/>
          </w:tcPr>
          <w:p w:rsidR="00577AB5" w:rsidRDefault="00577AB5">
            <w:pPr>
              <w:pStyle w:val="ConsPlusNormal"/>
            </w:pPr>
            <w:r>
              <w:t>г. Соль-Илецк, ул. Свердлова, д. 1/1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105760,62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105760,62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836.</w:t>
            </w:r>
          </w:p>
        </w:tc>
        <w:tc>
          <w:tcPr>
            <w:tcW w:w="2835" w:type="dxa"/>
          </w:tcPr>
          <w:p w:rsidR="00577AB5" w:rsidRDefault="00577AB5">
            <w:pPr>
              <w:pStyle w:val="ConsPlusNormal"/>
            </w:pPr>
            <w:r>
              <w:t>г. Соль-Илецк, ул. Южная, д. 39а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22818,54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22818,54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837.</w:t>
            </w:r>
          </w:p>
        </w:tc>
        <w:tc>
          <w:tcPr>
            <w:tcW w:w="2835" w:type="dxa"/>
          </w:tcPr>
          <w:p w:rsidR="00577AB5" w:rsidRDefault="00577AB5">
            <w:pPr>
              <w:pStyle w:val="ConsPlusNormal"/>
            </w:pPr>
            <w:r>
              <w:t>пос. Чашкан, пер. Восточный, д. 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35683,62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35683,62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838.</w:t>
            </w:r>
          </w:p>
        </w:tc>
        <w:tc>
          <w:tcPr>
            <w:tcW w:w="2835" w:type="dxa"/>
          </w:tcPr>
          <w:p w:rsidR="00577AB5" w:rsidRDefault="00577AB5">
            <w:pPr>
              <w:pStyle w:val="ConsPlusNormal"/>
            </w:pPr>
            <w:r>
              <w:t>пос. Чашкан, пер. Восточный, д. 5</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48664,41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48664,41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34. Муниципальное образование Сорочинский городской округ</w:t>
            </w:r>
          </w:p>
        </w:tc>
      </w:tr>
      <w:tr w:rsidR="00577AB5">
        <w:tc>
          <w:tcPr>
            <w:tcW w:w="3742" w:type="dxa"/>
            <w:gridSpan w:val="2"/>
          </w:tcPr>
          <w:p w:rsidR="00577AB5" w:rsidRDefault="00577AB5">
            <w:pPr>
              <w:pStyle w:val="ConsPlusNormal"/>
            </w:pPr>
            <w:r>
              <w:t xml:space="preserve">Итого по муниципальному </w:t>
            </w:r>
            <w:r>
              <w:lastRenderedPageBreak/>
              <w:t>образованию Сорочинский городской округ</w:t>
            </w:r>
          </w:p>
        </w:tc>
        <w:tc>
          <w:tcPr>
            <w:tcW w:w="1871" w:type="dxa"/>
          </w:tcPr>
          <w:p w:rsidR="00577AB5" w:rsidRDefault="00577AB5">
            <w:pPr>
              <w:pStyle w:val="ConsPlusNormal"/>
              <w:jc w:val="center"/>
            </w:pPr>
            <w:r>
              <w:lastRenderedPageBreak/>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1342510,52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1342510,52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lastRenderedPageBreak/>
              <w:t>839.</w:t>
            </w:r>
          </w:p>
        </w:tc>
        <w:tc>
          <w:tcPr>
            <w:tcW w:w="2835" w:type="dxa"/>
          </w:tcPr>
          <w:p w:rsidR="00577AB5" w:rsidRDefault="00577AB5">
            <w:pPr>
              <w:pStyle w:val="ConsPlusNormal"/>
            </w:pPr>
            <w:r>
              <w:t>г. Сорочинск, мкр. 2-й, д. 11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62412,74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62412,74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840.</w:t>
            </w:r>
          </w:p>
        </w:tc>
        <w:tc>
          <w:tcPr>
            <w:tcW w:w="2835" w:type="dxa"/>
          </w:tcPr>
          <w:p w:rsidR="00577AB5" w:rsidRDefault="00577AB5">
            <w:pPr>
              <w:pStyle w:val="ConsPlusNormal"/>
            </w:pPr>
            <w:r>
              <w:t>г. Сорочинск, ул. Ворошилова, д. 12</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53677,94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53677,94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841.</w:t>
            </w:r>
          </w:p>
        </w:tc>
        <w:tc>
          <w:tcPr>
            <w:tcW w:w="2835" w:type="dxa"/>
          </w:tcPr>
          <w:p w:rsidR="00577AB5" w:rsidRDefault="00577AB5">
            <w:pPr>
              <w:pStyle w:val="ConsPlusNormal"/>
            </w:pPr>
            <w:r>
              <w:t>г. Сорочинск, ул. Ворошилова, д. 12</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133384,72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133384,72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842.</w:t>
            </w:r>
          </w:p>
        </w:tc>
        <w:tc>
          <w:tcPr>
            <w:tcW w:w="2835" w:type="dxa"/>
          </w:tcPr>
          <w:p w:rsidR="00577AB5" w:rsidRDefault="00577AB5">
            <w:pPr>
              <w:pStyle w:val="ConsPlusNormal"/>
            </w:pPr>
            <w:r>
              <w:t>г. Сорочинск, ул. Ворошилова, д. 16</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59564,34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59564,34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843.</w:t>
            </w:r>
          </w:p>
        </w:tc>
        <w:tc>
          <w:tcPr>
            <w:tcW w:w="2835" w:type="dxa"/>
          </w:tcPr>
          <w:p w:rsidR="00577AB5" w:rsidRDefault="00577AB5">
            <w:pPr>
              <w:pStyle w:val="ConsPlusNormal"/>
            </w:pPr>
            <w:r>
              <w:t>г. Сорочинск, ул. Карла Маркса, д. 244а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48785,29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48785,29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844.</w:t>
            </w:r>
          </w:p>
        </w:tc>
        <w:tc>
          <w:tcPr>
            <w:tcW w:w="2835" w:type="dxa"/>
          </w:tcPr>
          <w:p w:rsidR="00577AB5" w:rsidRDefault="00577AB5">
            <w:pPr>
              <w:pStyle w:val="ConsPlusNormal"/>
            </w:pPr>
            <w:r>
              <w:t>г. Сорочинск, ул. Московская, д. 221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pPr>
          </w:p>
        </w:tc>
        <w:tc>
          <w:tcPr>
            <w:tcW w:w="1871" w:type="dxa"/>
          </w:tcPr>
          <w:p w:rsidR="00577AB5" w:rsidRDefault="00577AB5">
            <w:pPr>
              <w:pStyle w:val="ConsPlusNormal"/>
              <w:jc w:val="center"/>
            </w:pPr>
            <w:r>
              <w:t>32962,68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32962,68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845.</w:t>
            </w:r>
          </w:p>
        </w:tc>
        <w:tc>
          <w:tcPr>
            <w:tcW w:w="2835" w:type="dxa"/>
          </w:tcPr>
          <w:p w:rsidR="00577AB5" w:rsidRDefault="00577AB5">
            <w:pPr>
              <w:pStyle w:val="ConsPlusNormal"/>
            </w:pPr>
            <w:r>
              <w:t>г. Сорочинск, ул. Московская, д. 221</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97342,16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97342,16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846.</w:t>
            </w:r>
          </w:p>
        </w:tc>
        <w:tc>
          <w:tcPr>
            <w:tcW w:w="2835" w:type="dxa"/>
          </w:tcPr>
          <w:p w:rsidR="00577AB5" w:rsidRDefault="00577AB5">
            <w:pPr>
              <w:pStyle w:val="ConsPlusNormal"/>
            </w:pPr>
            <w:r>
              <w:t>г. Сорочинск, ул. Московская, д. 221</w:t>
            </w:r>
          </w:p>
        </w:tc>
        <w:tc>
          <w:tcPr>
            <w:tcW w:w="1871" w:type="dxa"/>
          </w:tcPr>
          <w:p w:rsidR="00577AB5" w:rsidRDefault="00577AB5">
            <w:pPr>
              <w:pStyle w:val="ConsPlusNormal"/>
            </w:pPr>
            <w:r>
              <w:t>другие</w:t>
            </w:r>
          </w:p>
        </w:tc>
        <w:tc>
          <w:tcPr>
            <w:tcW w:w="1417" w:type="dxa"/>
          </w:tcPr>
          <w:p w:rsidR="00577AB5" w:rsidRDefault="00577AB5">
            <w:pPr>
              <w:pStyle w:val="ConsPlusNormal"/>
              <w:jc w:val="center"/>
            </w:pPr>
            <w:r>
              <w:t>-</w:t>
            </w:r>
          </w:p>
        </w:tc>
        <w:tc>
          <w:tcPr>
            <w:tcW w:w="1701" w:type="dxa"/>
          </w:tcPr>
          <w:p w:rsidR="00577AB5" w:rsidRDefault="00577AB5">
            <w:pPr>
              <w:pStyle w:val="ConsPlusNormal"/>
            </w:pPr>
          </w:p>
        </w:tc>
        <w:tc>
          <w:tcPr>
            <w:tcW w:w="1871" w:type="dxa"/>
          </w:tcPr>
          <w:p w:rsidR="00577AB5" w:rsidRDefault="00577AB5">
            <w:pPr>
              <w:pStyle w:val="ConsPlusNormal"/>
              <w:jc w:val="center"/>
            </w:pPr>
            <w:r>
              <w:t>122675,52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122675,52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847.</w:t>
            </w:r>
          </w:p>
        </w:tc>
        <w:tc>
          <w:tcPr>
            <w:tcW w:w="2835" w:type="dxa"/>
          </w:tcPr>
          <w:p w:rsidR="00577AB5" w:rsidRDefault="00577AB5">
            <w:pPr>
              <w:pStyle w:val="ConsPlusNormal"/>
            </w:pPr>
            <w:r>
              <w:t>г. Сорочинск, ул. Орджоникидзе, д. 39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70809,92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70809,92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848.</w:t>
            </w:r>
          </w:p>
        </w:tc>
        <w:tc>
          <w:tcPr>
            <w:tcW w:w="2835" w:type="dxa"/>
          </w:tcPr>
          <w:p w:rsidR="00577AB5" w:rsidRDefault="00577AB5">
            <w:pPr>
              <w:pStyle w:val="ConsPlusNormal"/>
            </w:pPr>
            <w:r>
              <w:t>г. Сорочинск, ул. Партизанская, д. 9а</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149599,64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149599,64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lastRenderedPageBreak/>
              <w:t>849.</w:t>
            </w:r>
          </w:p>
        </w:tc>
        <w:tc>
          <w:tcPr>
            <w:tcW w:w="2835" w:type="dxa"/>
          </w:tcPr>
          <w:p w:rsidR="00577AB5" w:rsidRDefault="00577AB5">
            <w:pPr>
              <w:pStyle w:val="ConsPlusNormal"/>
            </w:pPr>
            <w:r>
              <w:t>г. Сорочинск, ул. Староэлеваторская, д. 11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49453,91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49453,91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850.</w:t>
            </w:r>
          </w:p>
        </w:tc>
        <w:tc>
          <w:tcPr>
            <w:tcW w:w="2835" w:type="dxa"/>
          </w:tcPr>
          <w:p w:rsidR="00577AB5" w:rsidRDefault="00577AB5">
            <w:pPr>
              <w:pStyle w:val="ConsPlusNormal"/>
            </w:pPr>
            <w:r>
              <w:t>г. Сорочинск, ул. Староэлеваторская, д. 11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75519,78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75519,78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851.</w:t>
            </w:r>
          </w:p>
        </w:tc>
        <w:tc>
          <w:tcPr>
            <w:tcW w:w="2835" w:type="dxa"/>
          </w:tcPr>
          <w:p w:rsidR="00577AB5" w:rsidRDefault="00577AB5">
            <w:pPr>
              <w:pStyle w:val="ConsPlusNormal"/>
            </w:pPr>
            <w:r>
              <w:t>г. Сорочинск, ул. Староэлеваторская, д. 13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75134,34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75134,34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852.</w:t>
            </w:r>
          </w:p>
        </w:tc>
        <w:tc>
          <w:tcPr>
            <w:tcW w:w="2835" w:type="dxa"/>
          </w:tcPr>
          <w:p w:rsidR="00577AB5" w:rsidRDefault="00577AB5">
            <w:pPr>
              <w:pStyle w:val="ConsPlusNormal"/>
            </w:pPr>
            <w:r>
              <w:t>г. Сорочинск, ул. Чкалова, д. 1б</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97292,12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97292,12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853.</w:t>
            </w:r>
          </w:p>
        </w:tc>
        <w:tc>
          <w:tcPr>
            <w:tcW w:w="2835" w:type="dxa"/>
          </w:tcPr>
          <w:p w:rsidR="00577AB5" w:rsidRDefault="00577AB5">
            <w:pPr>
              <w:pStyle w:val="ConsPlusNormal"/>
            </w:pPr>
            <w:r>
              <w:t>г. Сорочинск, ул. Чкалова, д. 1в</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213895,42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213895,42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35. Муниципальное образование Ташлинский район</w:t>
            </w:r>
          </w:p>
        </w:tc>
      </w:tr>
      <w:tr w:rsidR="00577AB5">
        <w:tc>
          <w:tcPr>
            <w:tcW w:w="3742" w:type="dxa"/>
            <w:gridSpan w:val="2"/>
          </w:tcPr>
          <w:p w:rsidR="00577AB5" w:rsidRDefault="00577AB5">
            <w:pPr>
              <w:pStyle w:val="ConsPlusNormal"/>
            </w:pPr>
            <w:r>
              <w:t>Итого по муниципальному образованию Ташлинский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69956,07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69956,07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854.</w:t>
            </w:r>
          </w:p>
        </w:tc>
        <w:tc>
          <w:tcPr>
            <w:tcW w:w="2835" w:type="dxa"/>
          </w:tcPr>
          <w:p w:rsidR="00577AB5" w:rsidRDefault="00577AB5">
            <w:pPr>
              <w:pStyle w:val="ConsPlusNormal"/>
            </w:pPr>
            <w:r>
              <w:t>пос. Калинин, ул. Степная, д. 8</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335,00</w:t>
            </w:r>
          </w:p>
        </w:tc>
        <w:tc>
          <w:tcPr>
            <w:tcW w:w="1871" w:type="dxa"/>
          </w:tcPr>
          <w:p w:rsidR="00577AB5" w:rsidRDefault="00577AB5">
            <w:pPr>
              <w:pStyle w:val="ConsPlusNormal"/>
              <w:jc w:val="center"/>
            </w:pPr>
            <w:r>
              <w:t>69956,07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69956,07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36. Муниципальное образование Тоцкий район</w:t>
            </w:r>
          </w:p>
        </w:tc>
      </w:tr>
      <w:tr w:rsidR="00577AB5">
        <w:tc>
          <w:tcPr>
            <w:tcW w:w="3742" w:type="dxa"/>
            <w:gridSpan w:val="2"/>
          </w:tcPr>
          <w:p w:rsidR="00577AB5" w:rsidRDefault="00577AB5">
            <w:pPr>
              <w:pStyle w:val="ConsPlusNormal"/>
            </w:pPr>
            <w:r>
              <w:t>Итого по муниципальному образованию Тоцкий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742055,96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742055,96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855.</w:t>
            </w:r>
          </w:p>
        </w:tc>
        <w:tc>
          <w:tcPr>
            <w:tcW w:w="2835" w:type="dxa"/>
          </w:tcPr>
          <w:p w:rsidR="00577AB5" w:rsidRDefault="00577AB5">
            <w:pPr>
              <w:pStyle w:val="ConsPlusNormal"/>
            </w:pPr>
            <w:r>
              <w:t>пос. Пристанционный, ул. 1-я линия, д. 53а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35528,33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35528,33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856.</w:t>
            </w:r>
          </w:p>
        </w:tc>
        <w:tc>
          <w:tcPr>
            <w:tcW w:w="2835" w:type="dxa"/>
          </w:tcPr>
          <w:p w:rsidR="00577AB5" w:rsidRDefault="00577AB5">
            <w:pPr>
              <w:pStyle w:val="ConsPlusNormal"/>
            </w:pPr>
            <w:r>
              <w:t>с. Тоцкое Второе, ул. Калинина, д. 18, инв. N 1010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90421,52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90421,52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857.</w:t>
            </w:r>
          </w:p>
        </w:tc>
        <w:tc>
          <w:tcPr>
            <w:tcW w:w="2835" w:type="dxa"/>
          </w:tcPr>
          <w:p w:rsidR="00577AB5" w:rsidRDefault="00577AB5">
            <w:pPr>
              <w:pStyle w:val="ConsPlusNormal"/>
            </w:pPr>
            <w:r>
              <w:t>с. Тоцкое Второе, ул. Калинина, д. 3, инв. N 2225</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38296,91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38296,91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858.</w:t>
            </w:r>
          </w:p>
        </w:tc>
        <w:tc>
          <w:tcPr>
            <w:tcW w:w="2835" w:type="dxa"/>
          </w:tcPr>
          <w:p w:rsidR="00577AB5" w:rsidRDefault="00577AB5">
            <w:pPr>
              <w:pStyle w:val="ConsPlusNormal"/>
            </w:pPr>
            <w:r>
              <w:t>с. Тоцкое Второе, ул. Ленина, д. 2, инв. N 2081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38168,34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38168,34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859.</w:t>
            </w:r>
          </w:p>
        </w:tc>
        <w:tc>
          <w:tcPr>
            <w:tcW w:w="2835" w:type="dxa"/>
          </w:tcPr>
          <w:p w:rsidR="00577AB5" w:rsidRDefault="00577AB5">
            <w:pPr>
              <w:pStyle w:val="ConsPlusNormal"/>
            </w:pPr>
            <w:r>
              <w:t>с. Тоцкое Второе, ул. Петрикова, д. 12, инв. N 2201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44097,90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44097,90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860.</w:t>
            </w:r>
          </w:p>
        </w:tc>
        <w:tc>
          <w:tcPr>
            <w:tcW w:w="2835" w:type="dxa"/>
          </w:tcPr>
          <w:p w:rsidR="00577AB5" w:rsidRDefault="00577AB5">
            <w:pPr>
              <w:pStyle w:val="ConsPlusNormal"/>
            </w:pPr>
            <w:r>
              <w:t>с. Тоцкое Второе, ул. Петрикова, д. 15, инв. N 2009</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90175,79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90175,79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861.</w:t>
            </w:r>
          </w:p>
        </w:tc>
        <w:tc>
          <w:tcPr>
            <w:tcW w:w="2835" w:type="dxa"/>
          </w:tcPr>
          <w:p w:rsidR="00577AB5" w:rsidRDefault="00577AB5">
            <w:pPr>
              <w:pStyle w:val="ConsPlusNormal"/>
            </w:pPr>
            <w:r>
              <w:t>с. Тоцкое Второе, ул. Петрикова, д. 8, инв. N 2226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38296,91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38296,91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862.</w:t>
            </w:r>
          </w:p>
        </w:tc>
        <w:tc>
          <w:tcPr>
            <w:tcW w:w="2835" w:type="dxa"/>
          </w:tcPr>
          <w:p w:rsidR="00577AB5" w:rsidRDefault="00577AB5">
            <w:pPr>
              <w:pStyle w:val="ConsPlusNormal"/>
            </w:pPr>
            <w:r>
              <w:t>с. Тоцкое Второе, ул. Победы, д. 3, инв. N 2079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38168,34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38168,34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863.</w:t>
            </w:r>
          </w:p>
        </w:tc>
        <w:tc>
          <w:tcPr>
            <w:tcW w:w="2835" w:type="dxa"/>
          </w:tcPr>
          <w:p w:rsidR="00577AB5" w:rsidRDefault="00577AB5">
            <w:pPr>
              <w:pStyle w:val="ConsPlusNormal"/>
            </w:pPr>
            <w:r>
              <w:t>с. Тоцкое Второе, ул. Победы, д. 4, инв. N 2080</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38168,34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38168,34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864.</w:t>
            </w:r>
          </w:p>
        </w:tc>
        <w:tc>
          <w:tcPr>
            <w:tcW w:w="2835" w:type="dxa"/>
          </w:tcPr>
          <w:p w:rsidR="00577AB5" w:rsidRDefault="00577AB5">
            <w:pPr>
              <w:pStyle w:val="ConsPlusNormal"/>
            </w:pPr>
            <w:r>
              <w:t>с. Тоцкое Второе, ул. Синельника, д. 10, инв. N 266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51421,83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51421,83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865.</w:t>
            </w:r>
          </w:p>
        </w:tc>
        <w:tc>
          <w:tcPr>
            <w:tcW w:w="2835" w:type="dxa"/>
          </w:tcPr>
          <w:p w:rsidR="00577AB5" w:rsidRDefault="00577AB5">
            <w:pPr>
              <w:pStyle w:val="ConsPlusNormal"/>
            </w:pPr>
            <w:r>
              <w:t>с. Тоцкое Второе, ул. Синельника, д. 13, инв. N 1009</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86393,60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86393,60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866.</w:t>
            </w:r>
          </w:p>
        </w:tc>
        <w:tc>
          <w:tcPr>
            <w:tcW w:w="2835" w:type="dxa"/>
          </w:tcPr>
          <w:p w:rsidR="00577AB5" w:rsidRDefault="00577AB5">
            <w:pPr>
              <w:pStyle w:val="ConsPlusNormal"/>
            </w:pPr>
            <w:r>
              <w:t>с. Тоцкое Второе, ул. Синельника, д. 2, инв. N 882</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75070,55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75070,55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867.</w:t>
            </w:r>
          </w:p>
        </w:tc>
        <w:tc>
          <w:tcPr>
            <w:tcW w:w="2835" w:type="dxa"/>
          </w:tcPr>
          <w:p w:rsidR="00577AB5" w:rsidRDefault="00577AB5">
            <w:pPr>
              <w:pStyle w:val="ConsPlusNormal"/>
            </w:pPr>
            <w:r>
              <w:t>с. Тоцкое Второе, ул. Синельника, д. 2а, инв. N 883</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77847,60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77847,60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37. Муниципальное образование Тюльганский район</w:t>
            </w:r>
          </w:p>
        </w:tc>
      </w:tr>
      <w:tr w:rsidR="00577AB5">
        <w:tc>
          <w:tcPr>
            <w:tcW w:w="3742" w:type="dxa"/>
            <w:gridSpan w:val="2"/>
          </w:tcPr>
          <w:p w:rsidR="00577AB5" w:rsidRDefault="00577AB5">
            <w:pPr>
              <w:pStyle w:val="ConsPlusNormal"/>
            </w:pPr>
            <w:r>
              <w:t>Итого по муниципальному образованию Тюльганский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704499,40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704499,40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868.</w:t>
            </w:r>
          </w:p>
        </w:tc>
        <w:tc>
          <w:tcPr>
            <w:tcW w:w="2835" w:type="dxa"/>
          </w:tcPr>
          <w:p w:rsidR="00577AB5" w:rsidRDefault="00577AB5">
            <w:pPr>
              <w:pStyle w:val="ConsPlusNormal"/>
            </w:pPr>
            <w:r>
              <w:t>пос. Тюльган, ул. Восточная, д. 26</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76933,75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76933,75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869.</w:t>
            </w:r>
          </w:p>
        </w:tc>
        <w:tc>
          <w:tcPr>
            <w:tcW w:w="2835" w:type="dxa"/>
          </w:tcPr>
          <w:p w:rsidR="00577AB5" w:rsidRDefault="00577AB5">
            <w:pPr>
              <w:pStyle w:val="ConsPlusNormal"/>
            </w:pPr>
            <w:r>
              <w:t>пос. Тюльган, ул. Ленина, д. 15</w:t>
            </w:r>
          </w:p>
        </w:tc>
        <w:tc>
          <w:tcPr>
            <w:tcW w:w="1871" w:type="dxa"/>
          </w:tcPr>
          <w:p w:rsidR="00577AB5" w:rsidRDefault="00577AB5">
            <w:pPr>
              <w:pStyle w:val="ConsPlusNormal"/>
            </w:pPr>
            <w:r>
              <w:t>ремонт фундамента</w:t>
            </w:r>
          </w:p>
        </w:tc>
        <w:tc>
          <w:tcPr>
            <w:tcW w:w="1417" w:type="dxa"/>
          </w:tcPr>
          <w:p w:rsidR="00577AB5" w:rsidRDefault="00577AB5">
            <w:pPr>
              <w:pStyle w:val="ConsPlusNormal"/>
              <w:jc w:val="center"/>
            </w:pPr>
            <w:r>
              <w:t>куб.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107502,80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107502,80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870.</w:t>
            </w:r>
          </w:p>
        </w:tc>
        <w:tc>
          <w:tcPr>
            <w:tcW w:w="2835" w:type="dxa"/>
          </w:tcPr>
          <w:p w:rsidR="00577AB5" w:rsidRDefault="00577AB5">
            <w:pPr>
              <w:pStyle w:val="ConsPlusNormal"/>
            </w:pPr>
            <w:r>
              <w:t>пос. Тюльган, ул. Ленина, д. 33</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92597,62</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92597,62</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871.</w:t>
            </w:r>
          </w:p>
        </w:tc>
        <w:tc>
          <w:tcPr>
            <w:tcW w:w="2835" w:type="dxa"/>
          </w:tcPr>
          <w:p w:rsidR="00577AB5" w:rsidRDefault="00577AB5">
            <w:pPr>
              <w:pStyle w:val="ConsPlusNormal"/>
            </w:pPr>
            <w:r>
              <w:t>пос. Тюльган, ул. Ленина, д. 8</w:t>
            </w:r>
          </w:p>
        </w:tc>
        <w:tc>
          <w:tcPr>
            <w:tcW w:w="1871" w:type="dxa"/>
          </w:tcPr>
          <w:p w:rsidR="00577AB5" w:rsidRDefault="00577AB5">
            <w:pPr>
              <w:pStyle w:val="ConsPlusNormal"/>
            </w:pPr>
            <w:r>
              <w:t>ремонт фундамента</w:t>
            </w:r>
          </w:p>
        </w:tc>
        <w:tc>
          <w:tcPr>
            <w:tcW w:w="1417" w:type="dxa"/>
          </w:tcPr>
          <w:p w:rsidR="00577AB5" w:rsidRDefault="00577AB5">
            <w:pPr>
              <w:pStyle w:val="ConsPlusNormal"/>
              <w:jc w:val="center"/>
            </w:pPr>
            <w:r>
              <w:t>куб.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103353,16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103353,16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872.</w:t>
            </w:r>
          </w:p>
        </w:tc>
        <w:tc>
          <w:tcPr>
            <w:tcW w:w="2835" w:type="dxa"/>
          </w:tcPr>
          <w:p w:rsidR="00577AB5" w:rsidRDefault="00577AB5">
            <w:pPr>
              <w:pStyle w:val="ConsPlusNormal"/>
            </w:pPr>
            <w:r>
              <w:t>пос. Тюльган, ул. Максима Горького, д. 27</w:t>
            </w:r>
          </w:p>
        </w:tc>
        <w:tc>
          <w:tcPr>
            <w:tcW w:w="1871" w:type="dxa"/>
          </w:tcPr>
          <w:p w:rsidR="00577AB5" w:rsidRDefault="00577AB5">
            <w:pPr>
              <w:pStyle w:val="ConsPlusNormal"/>
            </w:pPr>
            <w:r>
              <w:t>ремонт ВИСГВС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98701,85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98701,85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873.</w:t>
            </w:r>
          </w:p>
        </w:tc>
        <w:tc>
          <w:tcPr>
            <w:tcW w:w="2835" w:type="dxa"/>
          </w:tcPr>
          <w:p w:rsidR="00577AB5" w:rsidRDefault="00577AB5">
            <w:pPr>
              <w:pStyle w:val="ConsPlusNormal"/>
            </w:pPr>
            <w:r>
              <w:t>пос. Тюльган, ул. Максима Горького, д. 27</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99745,13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99745,13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lastRenderedPageBreak/>
              <w:t>874.</w:t>
            </w:r>
          </w:p>
        </w:tc>
        <w:tc>
          <w:tcPr>
            <w:tcW w:w="2835" w:type="dxa"/>
          </w:tcPr>
          <w:p w:rsidR="00577AB5" w:rsidRDefault="00577AB5">
            <w:pPr>
              <w:pStyle w:val="ConsPlusNormal"/>
            </w:pPr>
            <w:r>
              <w:t>пос. Тюльган, ул. Пионерская, д. 1</w:t>
            </w:r>
          </w:p>
        </w:tc>
        <w:tc>
          <w:tcPr>
            <w:tcW w:w="1871" w:type="dxa"/>
          </w:tcPr>
          <w:p w:rsidR="00577AB5" w:rsidRDefault="00577AB5">
            <w:pPr>
              <w:pStyle w:val="ConsPlusNormal"/>
            </w:pPr>
            <w:r>
              <w:t>ремонт и (или) переустройство крыши</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79357,40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79357,40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875.</w:t>
            </w:r>
          </w:p>
        </w:tc>
        <w:tc>
          <w:tcPr>
            <w:tcW w:w="2835" w:type="dxa"/>
          </w:tcPr>
          <w:p w:rsidR="00577AB5" w:rsidRDefault="00577AB5">
            <w:pPr>
              <w:pStyle w:val="ConsPlusNormal"/>
            </w:pPr>
            <w:r>
              <w:t>пос. Тюльган, ул. Пионерская, д. 8</w:t>
            </w:r>
          </w:p>
        </w:tc>
        <w:tc>
          <w:tcPr>
            <w:tcW w:w="1871" w:type="dxa"/>
          </w:tcPr>
          <w:p w:rsidR="00577AB5" w:rsidRDefault="00577AB5">
            <w:pPr>
              <w:pStyle w:val="ConsPlusNormal"/>
            </w:pPr>
            <w:r>
              <w:t>ремонт ВИСВО</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46307,69</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46307,69</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38. Муниципальное образование Шарлыкский район</w:t>
            </w:r>
          </w:p>
        </w:tc>
      </w:tr>
      <w:tr w:rsidR="00577AB5">
        <w:tc>
          <w:tcPr>
            <w:tcW w:w="3742" w:type="dxa"/>
            <w:gridSpan w:val="2"/>
          </w:tcPr>
          <w:p w:rsidR="00577AB5" w:rsidRDefault="00577AB5">
            <w:pPr>
              <w:pStyle w:val="ConsPlusNormal"/>
            </w:pPr>
            <w:r>
              <w:t>Итого по муниципальному образованию Шарлыкский район</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437105,47</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437105,47</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t>876.</w:t>
            </w:r>
          </w:p>
        </w:tc>
        <w:tc>
          <w:tcPr>
            <w:tcW w:w="2835" w:type="dxa"/>
          </w:tcPr>
          <w:p w:rsidR="00577AB5" w:rsidRDefault="00577AB5">
            <w:pPr>
              <w:pStyle w:val="ConsPlusNormal"/>
            </w:pPr>
            <w:r>
              <w:t>с. Шарлык, пер. Библиотечный, д. 9</w:t>
            </w:r>
          </w:p>
        </w:tc>
        <w:tc>
          <w:tcPr>
            <w:tcW w:w="1871" w:type="dxa"/>
          </w:tcPr>
          <w:p w:rsidR="00577AB5" w:rsidRDefault="00577AB5">
            <w:pPr>
              <w:pStyle w:val="ConsPlusNormal"/>
            </w:pPr>
            <w:r>
              <w:t>ремонт ВИСХВС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47387,24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47387,24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877.</w:t>
            </w:r>
          </w:p>
        </w:tc>
        <w:tc>
          <w:tcPr>
            <w:tcW w:w="2835" w:type="dxa"/>
          </w:tcPr>
          <w:p w:rsidR="00577AB5" w:rsidRDefault="00577AB5">
            <w:pPr>
              <w:pStyle w:val="ConsPlusNormal"/>
            </w:pPr>
            <w:r>
              <w:t>с. Шарлык, ул. Советская, д. 44</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264,00</w:t>
            </w:r>
          </w:p>
        </w:tc>
        <w:tc>
          <w:tcPr>
            <w:tcW w:w="1871" w:type="dxa"/>
          </w:tcPr>
          <w:p w:rsidR="00577AB5" w:rsidRDefault="00577AB5">
            <w:pPr>
              <w:pStyle w:val="ConsPlusNormal"/>
              <w:jc w:val="center"/>
            </w:pPr>
            <w:r>
              <w:t>105841,48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105841,48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878.</w:t>
            </w:r>
          </w:p>
        </w:tc>
        <w:tc>
          <w:tcPr>
            <w:tcW w:w="2835" w:type="dxa"/>
          </w:tcPr>
          <w:p w:rsidR="00577AB5" w:rsidRDefault="00577AB5">
            <w:pPr>
              <w:pStyle w:val="ConsPlusNormal"/>
            </w:pPr>
            <w:r>
              <w:t>с. Шарлык, ул. Советская, д. 44</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2464,00</w:t>
            </w:r>
          </w:p>
        </w:tc>
        <w:tc>
          <w:tcPr>
            <w:tcW w:w="1871" w:type="dxa"/>
          </w:tcPr>
          <w:p w:rsidR="00577AB5" w:rsidRDefault="00577AB5">
            <w:pPr>
              <w:pStyle w:val="ConsPlusNormal"/>
              <w:jc w:val="center"/>
            </w:pPr>
            <w:r>
              <w:t>113632,34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113632,34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879.</w:t>
            </w:r>
          </w:p>
        </w:tc>
        <w:tc>
          <w:tcPr>
            <w:tcW w:w="2835" w:type="dxa"/>
          </w:tcPr>
          <w:p w:rsidR="00577AB5" w:rsidRDefault="00577AB5">
            <w:pPr>
              <w:pStyle w:val="ConsPlusNormal"/>
            </w:pPr>
            <w:r>
              <w:t>с. Шарлык, ул. Фрунзе, д. 11а</w:t>
            </w:r>
          </w:p>
        </w:tc>
        <w:tc>
          <w:tcPr>
            <w:tcW w:w="1871" w:type="dxa"/>
          </w:tcPr>
          <w:p w:rsidR="00577AB5" w:rsidRDefault="00577AB5">
            <w:pPr>
              <w:pStyle w:val="ConsPlusNormal"/>
            </w:pPr>
            <w:r>
              <w:t>утепление и (или) ремонт фасада</w:t>
            </w:r>
          </w:p>
        </w:tc>
        <w:tc>
          <w:tcPr>
            <w:tcW w:w="1417" w:type="dxa"/>
          </w:tcPr>
          <w:p w:rsidR="00577AB5" w:rsidRDefault="00577AB5">
            <w:pPr>
              <w:pStyle w:val="ConsPlusNormal"/>
              <w:jc w:val="center"/>
            </w:pPr>
            <w:r>
              <w:t>кв.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66226,10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66226,10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880.</w:t>
            </w:r>
          </w:p>
        </w:tc>
        <w:tc>
          <w:tcPr>
            <w:tcW w:w="2835" w:type="dxa"/>
          </w:tcPr>
          <w:p w:rsidR="00577AB5" w:rsidRDefault="00577AB5">
            <w:pPr>
              <w:pStyle w:val="ConsPlusNormal"/>
            </w:pPr>
            <w:r>
              <w:t>с. Шарлык, ул. Фрунзе, д. 13а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54,00</w:t>
            </w:r>
          </w:p>
        </w:tc>
        <w:tc>
          <w:tcPr>
            <w:tcW w:w="1871" w:type="dxa"/>
          </w:tcPr>
          <w:p w:rsidR="00577AB5" w:rsidRDefault="00577AB5">
            <w:pPr>
              <w:pStyle w:val="ConsPlusNormal"/>
              <w:jc w:val="center"/>
            </w:pPr>
            <w:r>
              <w:t>53579,93</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53579,93</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881.</w:t>
            </w:r>
          </w:p>
        </w:tc>
        <w:tc>
          <w:tcPr>
            <w:tcW w:w="2835" w:type="dxa"/>
          </w:tcPr>
          <w:p w:rsidR="00577AB5" w:rsidRDefault="00577AB5">
            <w:pPr>
              <w:pStyle w:val="ConsPlusNormal"/>
            </w:pPr>
            <w:r>
              <w:t>с. Шарлык, ул. Фрунзе, д. 15а</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w:t>
            </w:r>
          </w:p>
        </w:tc>
        <w:tc>
          <w:tcPr>
            <w:tcW w:w="1871" w:type="dxa"/>
          </w:tcPr>
          <w:p w:rsidR="00577AB5" w:rsidRDefault="00577AB5">
            <w:pPr>
              <w:pStyle w:val="ConsPlusNormal"/>
              <w:jc w:val="center"/>
            </w:pPr>
            <w:r>
              <w:t>50438,38</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50438,38</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21827" w:type="dxa"/>
            <w:gridSpan w:val="13"/>
          </w:tcPr>
          <w:p w:rsidR="00577AB5" w:rsidRDefault="00577AB5">
            <w:pPr>
              <w:pStyle w:val="ConsPlusNormal"/>
              <w:jc w:val="center"/>
              <w:outlineLvl w:val="3"/>
            </w:pPr>
            <w:r>
              <w:t>39. Муниципальное образование Ясненский городской округ</w:t>
            </w:r>
          </w:p>
        </w:tc>
      </w:tr>
      <w:tr w:rsidR="00577AB5">
        <w:tc>
          <w:tcPr>
            <w:tcW w:w="3742" w:type="dxa"/>
            <w:gridSpan w:val="2"/>
          </w:tcPr>
          <w:p w:rsidR="00577AB5" w:rsidRDefault="00577AB5">
            <w:pPr>
              <w:pStyle w:val="ConsPlusNormal"/>
            </w:pPr>
            <w:r>
              <w:t>Итого по муниципальному образованию Ясненский городской округ</w:t>
            </w:r>
          </w:p>
        </w:tc>
        <w:tc>
          <w:tcPr>
            <w:tcW w:w="1871" w:type="dxa"/>
          </w:tcPr>
          <w:p w:rsidR="00577AB5" w:rsidRDefault="00577AB5">
            <w:pPr>
              <w:pStyle w:val="ConsPlusNormal"/>
              <w:jc w:val="center"/>
            </w:pPr>
            <w:r>
              <w:t>X</w:t>
            </w:r>
          </w:p>
        </w:tc>
        <w:tc>
          <w:tcPr>
            <w:tcW w:w="1417" w:type="dxa"/>
          </w:tcPr>
          <w:p w:rsidR="00577AB5" w:rsidRDefault="00577AB5">
            <w:pPr>
              <w:pStyle w:val="ConsPlusNormal"/>
              <w:jc w:val="center"/>
            </w:pPr>
            <w:r>
              <w:t>X</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298148,71</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298148,71</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X</w:t>
            </w:r>
          </w:p>
        </w:tc>
        <w:tc>
          <w:tcPr>
            <w:tcW w:w="1871" w:type="dxa"/>
          </w:tcPr>
          <w:p w:rsidR="00577AB5" w:rsidRDefault="00577AB5">
            <w:pPr>
              <w:pStyle w:val="ConsPlusNormal"/>
              <w:jc w:val="center"/>
            </w:pPr>
            <w:r>
              <w:t>X</w:t>
            </w:r>
          </w:p>
        </w:tc>
      </w:tr>
      <w:tr w:rsidR="00577AB5">
        <w:tc>
          <w:tcPr>
            <w:tcW w:w="907" w:type="dxa"/>
          </w:tcPr>
          <w:p w:rsidR="00577AB5" w:rsidRDefault="00577AB5">
            <w:pPr>
              <w:pStyle w:val="ConsPlusNormal"/>
              <w:jc w:val="center"/>
            </w:pPr>
            <w:r>
              <w:lastRenderedPageBreak/>
              <w:t>882.</w:t>
            </w:r>
          </w:p>
        </w:tc>
        <w:tc>
          <w:tcPr>
            <w:tcW w:w="2835" w:type="dxa"/>
          </w:tcPr>
          <w:p w:rsidR="00577AB5" w:rsidRDefault="00577AB5">
            <w:pPr>
              <w:pStyle w:val="ConsPlusNormal"/>
            </w:pPr>
            <w:r>
              <w:t>г. Ясный, ул. Юбилейная, д. 4</w:t>
            </w:r>
          </w:p>
        </w:tc>
        <w:tc>
          <w:tcPr>
            <w:tcW w:w="1871" w:type="dxa"/>
          </w:tcPr>
          <w:p w:rsidR="00577AB5" w:rsidRDefault="00577AB5">
            <w:pPr>
              <w:pStyle w:val="ConsPlusNormal"/>
            </w:pPr>
            <w:r>
              <w:t>ремонт ЛО</w:t>
            </w:r>
          </w:p>
        </w:tc>
        <w:tc>
          <w:tcPr>
            <w:tcW w:w="1417" w:type="dxa"/>
          </w:tcPr>
          <w:p w:rsidR="00577AB5" w:rsidRDefault="00577AB5">
            <w:pPr>
              <w:pStyle w:val="ConsPlusNormal"/>
              <w:jc w:val="center"/>
            </w:pPr>
            <w:r>
              <w:t>единиц</w:t>
            </w:r>
          </w:p>
        </w:tc>
        <w:tc>
          <w:tcPr>
            <w:tcW w:w="1701" w:type="dxa"/>
          </w:tcPr>
          <w:p w:rsidR="00577AB5" w:rsidRDefault="00577AB5">
            <w:pPr>
              <w:pStyle w:val="ConsPlusNormal"/>
              <w:jc w:val="center"/>
            </w:pPr>
            <w:r>
              <w:t>2</w:t>
            </w:r>
          </w:p>
        </w:tc>
        <w:tc>
          <w:tcPr>
            <w:tcW w:w="1871" w:type="dxa"/>
          </w:tcPr>
          <w:p w:rsidR="00577AB5" w:rsidRDefault="00577AB5">
            <w:pPr>
              <w:pStyle w:val="ConsPlusNormal"/>
              <w:jc w:val="center"/>
            </w:pPr>
            <w:r>
              <w:t>99900,00</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99900,00</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СС</w:t>
            </w:r>
          </w:p>
        </w:tc>
      </w:tr>
      <w:tr w:rsidR="00577AB5">
        <w:tc>
          <w:tcPr>
            <w:tcW w:w="907" w:type="dxa"/>
          </w:tcPr>
          <w:p w:rsidR="00577AB5" w:rsidRDefault="00577AB5">
            <w:pPr>
              <w:pStyle w:val="ConsPlusNormal"/>
              <w:jc w:val="center"/>
            </w:pPr>
            <w:r>
              <w:t>883.</w:t>
            </w:r>
          </w:p>
        </w:tc>
        <w:tc>
          <w:tcPr>
            <w:tcW w:w="2835" w:type="dxa"/>
          </w:tcPr>
          <w:p w:rsidR="00577AB5" w:rsidRDefault="00577AB5">
            <w:pPr>
              <w:pStyle w:val="ConsPlusNormal"/>
            </w:pPr>
            <w:r>
              <w:t>пос. Комарово, ул. Центральная, д. 11</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22,00</w:t>
            </w:r>
          </w:p>
        </w:tc>
        <w:tc>
          <w:tcPr>
            <w:tcW w:w="1871" w:type="dxa"/>
          </w:tcPr>
          <w:p w:rsidR="00577AB5" w:rsidRDefault="00577AB5">
            <w:pPr>
              <w:pStyle w:val="ConsPlusNormal"/>
              <w:jc w:val="center"/>
            </w:pPr>
            <w:r>
              <w:t>49862,26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49862,26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884.</w:t>
            </w:r>
          </w:p>
        </w:tc>
        <w:tc>
          <w:tcPr>
            <w:tcW w:w="2835" w:type="dxa"/>
          </w:tcPr>
          <w:p w:rsidR="00577AB5" w:rsidRDefault="00577AB5">
            <w:pPr>
              <w:pStyle w:val="ConsPlusNormal"/>
            </w:pPr>
            <w:r>
              <w:t>пос. Комарово, ул. Центральная, д. 15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22,00</w:t>
            </w:r>
          </w:p>
        </w:tc>
        <w:tc>
          <w:tcPr>
            <w:tcW w:w="1871" w:type="dxa"/>
          </w:tcPr>
          <w:p w:rsidR="00577AB5" w:rsidRDefault="00577AB5">
            <w:pPr>
              <w:pStyle w:val="ConsPlusNormal"/>
              <w:jc w:val="center"/>
            </w:pPr>
            <w:r>
              <w:t>49345,55</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49345,55</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885.</w:t>
            </w:r>
          </w:p>
        </w:tc>
        <w:tc>
          <w:tcPr>
            <w:tcW w:w="2835" w:type="dxa"/>
          </w:tcPr>
          <w:p w:rsidR="00577AB5" w:rsidRDefault="00577AB5">
            <w:pPr>
              <w:pStyle w:val="ConsPlusNormal"/>
            </w:pPr>
            <w:r>
              <w:t>пос. Комарово, ул. Центральная, д. 3</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22,00</w:t>
            </w:r>
          </w:p>
        </w:tc>
        <w:tc>
          <w:tcPr>
            <w:tcW w:w="1871" w:type="dxa"/>
          </w:tcPr>
          <w:p w:rsidR="00577AB5" w:rsidRDefault="00577AB5">
            <w:pPr>
              <w:pStyle w:val="ConsPlusNormal"/>
              <w:jc w:val="center"/>
            </w:pPr>
            <w:r>
              <w:t>49066,36</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49066,36</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r w:rsidR="00577AB5">
        <w:tc>
          <w:tcPr>
            <w:tcW w:w="907" w:type="dxa"/>
          </w:tcPr>
          <w:p w:rsidR="00577AB5" w:rsidRDefault="00577AB5">
            <w:pPr>
              <w:pStyle w:val="ConsPlusNormal"/>
              <w:jc w:val="center"/>
            </w:pPr>
            <w:r>
              <w:t>886.</w:t>
            </w:r>
          </w:p>
        </w:tc>
        <w:tc>
          <w:tcPr>
            <w:tcW w:w="2835" w:type="dxa"/>
          </w:tcPr>
          <w:p w:rsidR="00577AB5" w:rsidRDefault="00577AB5">
            <w:pPr>
              <w:pStyle w:val="ConsPlusNormal"/>
            </w:pPr>
            <w:r>
              <w:t>пос. Комарово, ул. Центральная, д. 5</w:t>
            </w:r>
          </w:p>
        </w:tc>
        <w:tc>
          <w:tcPr>
            <w:tcW w:w="1871" w:type="dxa"/>
          </w:tcPr>
          <w:p w:rsidR="00577AB5" w:rsidRDefault="00577AB5">
            <w:pPr>
              <w:pStyle w:val="ConsPlusNormal"/>
            </w:pPr>
            <w:r>
              <w:t>ремонт ВИСЭС</w:t>
            </w:r>
          </w:p>
        </w:tc>
        <w:tc>
          <w:tcPr>
            <w:tcW w:w="1417" w:type="dxa"/>
          </w:tcPr>
          <w:p w:rsidR="00577AB5" w:rsidRDefault="00577AB5">
            <w:pPr>
              <w:pStyle w:val="ConsPlusNormal"/>
              <w:jc w:val="center"/>
            </w:pPr>
            <w:r>
              <w:t>пог. метров</w:t>
            </w:r>
          </w:p>
        </w:tc>
        <w:tc>
          <w:tcPr>
            <w:tcW w:w="1701" w:type="dxa"/>
          </w:tcPr>
          <w:p w:rsidR="00577AB5" w:rsidRDefault="00577AB5">
            <w:pPr>
              <w:pStyle w:val="ConsPlusNormal"/>
              <w:jc w:val="center"/>
            </w:pPr>
            <w:r>
              <w:t>22,00</w:t>
            </w:r>
          </w:p>
        </w:tc>
        <w:tc>
          <w:tcPr>
            <w:tcW w:w="1871" w:type="dxa"/>
          </w:tcPr>
          <w:p w:rsidR="00577AB5" w:rsidRDefault="00577AB5">
            <w:pPr>
              <w:pStyle w:val="ConsPlusNormal"/>
              <w:jc w:val="center"/>
            </w:pPr>
            <w:r>
              <w:t>49974,54</w:t>
            </w:r>
          </w:p>
        </w:tc>
        <w:tc>
          <w:tcPr>
            <w:tcW w:w="1701" w:type="dxa"/>
          </w:tcPr>
          <w:p w:rsidR="00577AB5" w:rsidRDefault="00577AB5">
            <w:pPr>
              <w:pStyle w:val="ConsPlusNormal"/>
              <w:jc w:val="center"/>
            </w:pPr>
            <w:r>
              <w:t>0,00</w:t>
            </w:r>
          </w:p>
        </w:tc>
        <w:tc>
          <w:tcPr>
            <w:tcW w:w="1417" w:type="dxa"/>
          </w:tcPr>
          <w:p w:rsidR="00577AB5" w:rsidRDefault="00577AB5">
            <w:pPr>
              <w:pStyle w:val="ConsPlusNormal"/>
              <w:jc w:val="center"/>
            </w:pPr>
            <w:r>
              <w:t>0,00</w:t>
            </w:r>
          </w:p>
        </w:tc>
        <w:tc>
          <w:tcPr>
            <w:tcW w:w="1304" w:type="dxa"/>
          </w:tcPr>
          <w:p w:rsidR="00577AB5" w:rsidRDefault="00577AB5">
            <w:pPr>
              <w:pStyle w:val="ConsPlusNormal"/>
              <w:jc w:val="center"/>
            </w:pPr>
            <w:r>
              <w:t>0,00</w:t>
            </w:r>
          </w:p>
        </w:tc>
        <w:tc>
          <w:tcPr>
            <w:tcW w:w="1757" w:type="dxa"/>
          </w:tcPr>
          <w:p w:rsidR="00577AB5" w:rsidRDefault="00577AB5">
            <w:pPr>
              <w:pStyle w:val="ConsPlusNormal"/>
              <w:jc w:val="center"/>
            </w:pPr>
            <w:r>
              <w:t>49974,54</w:t>
            </w:r>
          </w:p>
        </w:tc>
        <w:tc>
          <w:tcPr>
            <w:tcW w:w="1474" w:type="dxa"/>
          </w:tcPr>
          <w:p w:rsidR="00577AB5" w:rsidRDefault="00577AB5">
            <w:pPr>
              <w:pStyle w:val="ConsPlusNormal"/>
              <w:jc w:val="center"/>
            </w:pPr>
            <w:r>
              <w:t>0,00</w:t>
            </w:r>
          </w:p>
        </w:tc>
        <w:tc>
          <w:tcPr>
            <w:tcW w:w="1701" w:type="dxa"/>
          </w:tcPr>
          <w:p w:rsidR="00577AB5" w:rsidRDefault="00577AB5">
            <w:pPr>
              <w:pStyle w:val="ConsPlusNormal"/>
              <w:jc w:val="center"/>
            </w:pPr>
            <w:r>
              <w:t>12.2022</w:t>
            </w:r>
          </w:p>
        </w:tc>
        <w:tc>
          <w:tcPr>
            <w:tcW w:w="1871" w:type="dxa"/>
          </w:tcPr>
          <w:p w:rsidR="00577AB5" w:rsidRDefault="00577AB5">
            <w:pPr>
              <w:pStyle w:val="ConsPlusNormal"/>
              <w:jc w:val="center"/>
            </w:pPr>
            <w:r>
              <w:t>СРО</w:t>
            </w:r>
          </w:p>
        </w:tc>
      </w:tr>
    </w:tbl>
    <w:p w:rsidR="00577AB5" w:rsidRDefault="00577AB5">
      <w:pPr>
        <w:sectPr w:rsidR="00577AB5">
          <w:pgSz w:w="16838" w:h="11905" w:orient="landscape"/>
          <w:pgMar w:top="1701" w:right="1134" w:bottom="850" w:left="1134" w:header="0" w:footer="0" w:gutter="0"/>
          <w:cols w:space="720"/>
        </w:sectPr>
      </w:pPr>
    </w:p>
    <w:p w:rsidR="00577AB5" w:rsidRDefault="00577AB5">
      <w:pPr>
        <w:pStyle w:val="ConsPlusNormal"/>
        <w:jc w:val="both"/>
      </w:pPr>
    </w:p>
    <w:p w:rsidR="00577AB5" w:rsidRDefault="00577AB5">
      <w:pPr>
        <w:pStyle w:val="ConsPlusNormal"/>
        <w:ind w:firstLine="540"/>
        <w:jc w:val="both"/>
      </w:pPr>
      <w:r>
        <w:t>--------------------------------</w:t>
      </w:r>
    </w:p>
    <w:p w:rsidR="00577AB5" w:rsidRDefault="00577AB5">
      <w:pPr>
        <w:pStyle w:val="ConsPlusNormal"/>
        <w:spacing w:before="220"/>
        <w:ind w:firstLine="540"/>
        <w:jc w:val="both"/>
      </w:pPr>
      <w:bookmarkStart w:id="7" w:name="P108098"/>
      <w:bookmarkEnd w:id="7"/>
      <w:r>
        <w:t>&lt;*&gt; Ремонт, замена, модернизация лифтов, ремонт лифтовых шахт, машинных и блочных помещений (ремонт ЛО);</w:t>
      </w:r>
    </w:p>
    <w:p w:rsidR="00577AB5" w:rsidRDefault="00577AB5">
      <w:pPr>
        <w:pStyle w:val="ConsPlusNormal"/>
        <w:spacing w:before="220"/>
        <w:ind w:firstLine="540"/>
        <w:jc w:val="both"/>
      </w:pPr>
      <w:r>
        <w:t>ремонт крыши, в том числе переустройство невентилируемой крыши на вентилируемую крышу, устройство выходов на кровлю (ремонт и (или) переустройство крыши);</w:t>
      </w:r>
    </w:p>
    <w:p w:rsidR="00577AB5" w:rsidRDefault="00577AB5">
      <w:pPr>
        <w:pStyle w:val="ConsPlusNormal"/>
        <w:spacing w:before="220"/>
        <w:ind w:firstLine="540"/>
        <w:jc w:val="both"/>
      </w:pPr>
      <w:r>
        <w:t>ремонт подвальных помещений, относящихся к общему имуществу в МКД (ремонт ПП);</w:t>
      </w:r>
    </w:p>
    <w:p w:rsidR="00577AB5" w:rsidRDefault="00577AB5">
      <w:pPr>
        <w:pStyle w:val="ConsPlusNormal"/>
        <w:spacing w:before="220"/>
        <w:ind w:firstLine="540"/>
        <w:jc w:val="both"/>
      </w:pPr>
      <w:r>
        <w:t>утепление и ремонт фасада (утепление и (или) ремонт фасада);</w:t>
      </w:r>
    </w:p>
    <w:p w:rsidR="00577AB5" w:rsidRDefault="00577AB5">
      <w:pPr>
        <w:pStyle w:val="ConsPlusNormal"/>
        <w:spacing w:before="220"/>
        <w:ind w:firstLine="540"/>
        <w:jc w:val="both"/>
      </w:pPr>
      <w:r>
        <w:t>ремонт фундамента МКД (ремонт фундамента);</w:t>
      </w:r>
    </w:p>
    <w:p w:rsidR="00577AB5" w:rsidRDefault="00577AB5">
      <w:pPr>
        <w:pStyle w:val="ConsPlusNormal"/>
        <w:spacing w:before="220"/>
        <w:ind w:firstLine="540"/>
        <w:jc w:val="both"/>
      </w:pPr>
      <w:r>
        <w:t>ремонт внутридомовых инженерных систем теплоснабжения (ремонт ВИСТС);</w:t>
      </w:r>
    </w:p>
    <w:p w:rsidR="00577AB5" w:rsidRDefault="00577AB5">
      <w:pPr>
        <w:pStyle w:val="ConsPlusNormal"/>
        <w:spacing w:before="220"/>
        <w:ind w:firstLine="540"/>
        <w:jc w:val="both"/>
      </w:pPr>
      <w:r>
        <w:t>ремонт внутридомовых инженерных систем горячего водоснабжения (ремонт ВИСГВС);</w:t>
      </w:r>
    </w:p>
    <w:p w:rsidR="00577AB5" w:rsidRDefault="00577AB5">
      <w:pPr>
        <w:pStyle w:val="ConsPlusNormal"/>
        <w:spacing w:before="220"/>
        <w:ind w:firstLine="540"/>
        <w:jc w:val="both"/>
      </w:pPr>
      <w:r>
        <w:t>ремонт внутридомовых инженерных систем холодного водоснабжения (ремонт ВИСХВС);</w:t>
      </w:r>
    </w:p>
    <w:p w:rsidR="00577AB5" w:rsidRDefault="00577AB5">
      <w:pPr>
        <w:pStyle w:val="ConsPlusNormal"/>
        <w:spacing w:before="220"/>
        <w:ind w:firstLine="540"/>
        <w:jc w:val="both"/>
      </w:pPr>
      <w:r>
        <w:t>ремонт внутридомовых инженерных систем водоотведения (ремонт ВИСВО);</w:t>
      </w:r>
    </w:p>
    <w:p w:rsidR="00577AB5" w:rsidRDefault="00577AB5">
      <w:pPr>
        <w:pStyle w:val="ConsPlusNormal"/>
        <w:spacing w:before="220"/>
        <w:ind w:firstLine="540"/>
        <w:jc w:val="both"/>
      </w:pPr>
      <w:r>
        <w:t>ремонт внутридомовых инженерных систем электроснабжения (ремонт ВИСЭС);</w:t>
      </w:r>
    </w:p>
    <w:p w:rsidR="00577AB5" w:rsidRDefault="00577AB5">
      <w:pPr>
        <w:pStyle w:val="ConsPlusNormal"/>
        <w:spacing w:before="220"/>
        <w:ind w:firstLine="540"/>
        <w:jc w:val="both"/>
      </w:pPr>
      <w:r>
        <w:t>ремонт внутридомовых инженерных систем газоснабжения (ремонт ВИСГС);</w:t>
      </w:r>
    </w:p>
    <w:p w:rsidR="00577AB5" w:rsidRDefault="00577AB5">
      <w:pPr>
        <w:pStyle w:val="ConsPlusNormal"/>
        <w:spacing w:before="220"/>
        <w:ind w:firstLine="540"/>
        <w:jc w:val="both"/>
      </w:pPr>
      <w:r>
        <w:t>установка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ресурсов тепловой энергии (ОДПУ ТЭ);</w:t>
      </w:r>
    </w:p>
    <w:p w:rsidR="00577AB5" w:rsidRDefault="00577AB5">
      <w:pPr>
        <w:pStyle w:val="ConsPlusNormal"/>
        <w:spacing w:before="220"/>
        <w:ind w:firstLine="540"/>
        <w:jc w:val="both"/>
      </w:pPr>
      <w:r>
        <w:t>установка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ресурсов горячей воды (ОДПУ ГВ);</w:t>
      </w:r>
    </w:p>
    <w:p w:rsidR="00577AB5" w:rsidRDefault="00577AB5">
      <w:pPr>
        <w:pStyle w:val="ConsPlusNormal"/>
        <w:spacing w:before="220"/>
        <w:ind w:firstLine="540"/>
        <w:jc w:val="both"/>
      </w:pPr>
      <w:r>
        <w:t>установка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ресурсов холодной воды (ОДПУ ХВ);</w:t>
      </w:r>
    </w:p>
    <w:p w:rsidR="00577AB5" w:rsidRDefault="00577AB5">
      <w:pPr>
        <w:pStyle w:val="ConsPlusNormal"/>
        <w:spacing w:before="220"/>
        <w:ind w:firstLine="540"/>
        <w:jc w:val="both"/>
      </w:pPr>
      <w:r>
        <w:t>установка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ресурсов электрической энергии (ОДПУ ЭЭ);</w:t>
      </w:r>
    </w:p>
    <w:p w:rsidR="00577AB5" w:rsidRDefault="00577AB5">
      <w:pPr>
        <w:pStyle w:val="ConsPlusNormal"/>
        <w:spacing w:before="220"/>
        <w:ind w:firstLine="540"/>
        <w:jc w:val="both"/>
      </w:pPr>
      <w:r>
        <w:t>ремонт систем пожаротушения, дымоудаления (ремонт СПД);</w:t>
      </w:r>
    </w:p>
    <w:p w:rsidR="00577AB5" w:rsidRDefault="00577AB5">
      <w:pPr>
        <w:pStyle w:val="ConsPlusNormal"/>
        <w:spacing w:before="220"/>
        <w:ind w:firstLine="540"/>
        <w:jc w:val="both"/>
      </w:pPr>
      <w:r>
        <w:t>другие виды работ (другие).</w:t>
      </w:r>
    </w:p>
    <w:p w:rsidR="00577AB5" w:rsidRDefault="00577AB5">
      <w:pPr>
        <w:pStyle w:val="ConsPlusNormal"/>
        <w:spacing w:before="220"/>
        <w:ind w:firstLine="540"/>
        <w:jc w:val="both"/>
      </w:pPr>
      <w:bookmarkStart w:id="8" w:name="P108115"/>
      <w:bookmarkEnd w:id="8"/>
      <w:r>
        <w:t>&lt;**&gt; Счет регионального оператора (СРО), специальный счет (СС).</w:t>
      </w:r>
    </w:p>
    <w:p w:rsidR="00577AB5" w:rsidRDefault="00577AB5">
      <w:pPr>
        <w:pStyle w:val="ConsPlusNormal"/>
        <w:jc w:val="both"/>
      </w:pPr>
    </w:p>
    <w:p w:rsidR="00577AB5" w:rsidRDefault="00577AB5">
      <w:pPr>
        <w:pStyle w:val="ConsPlusNormal"/>
        <w:jc w:val="both"/>
      </w:pPr>
    </w:p>
    <w:p w:rsidR="00577AB5" w:rsidRDefault="00577AB5">
      <w:pPr>
        <w:pStyle w:val="ConsPlusNormal"/>
        <w:pBdr>
          <w:top w:val="single" w:sz="6" w:space="0" w:color="auto"/>
        </w:pBdr>
        <w:spacing w:before="100" w:after="100"/>
        <w:jc w:val="both"/>
        <w:rPr>
          <w:sz w:val="2"/>
          <w:szCs w:val="2"/>
        </w:rPr>
      </w:pPr>
    </w:p>
    <w:p w:rsidR="007A57D1" w:rsidRDefault="007A57D1">
      <w:pPr>
        <w:pStyle w:val="ConsPlusTitlePage"/>
      </w:pPr>
      <w:r>
        <w:t xml:space="preserve">Документ предоставлен </w:t>
      </w:r>
      <w:hyperlink r:id="rId25" w:history="1">
        <w:r>
          <w:rPr>
            <w:color w:val="0000FF"/>
          </w:rPr>
          <w:t>КонсультантПлюс</w:t>
        </w:r>
      </w:hyperlink>
      <w:r>
        <w:br/>
      </w:r>
    </w:p>
    <w:p w:rsidR="007A57D1" w:rsidRDefault="007A57D1">
      <w:pPr>
        <w:pStyle w:val="ConsPlusNormal"/>
        <w:jc w:val="both"/>
        <w:outlineLvl w:val="0"/>
      </w:pPr>
    </w:p>
    <w:p w:rsidR="007A57D1" w:rsidRDefault="007A57D1">
      <w:pPr>
        <w:pStyle w:val="ConsPlusTitle"/>
        <w:jc w:val="center"/>
        <w:outlineLvl w:val="0"/>
      </w:pPr>
      <w:r>
        <w:t>ПРАВИТЕЛЬСТВО ОРЕНБУРГСКОЙ ОБЛАСТИ</w:t>
      </w:r>
    </w:p>
    <w:p w:rsidR="007A57D1" w:rsidRDefault="007A57D1">
      <w:pPr>
        <w:pStyle w:val="ConsPlusTitle"/>
        <w:jc w:val="center"/>
      </w:pPr>
    </w:p>
    <w:p w:rsidR="007A57D1" w:rsidRDefault="007A57D1">
      <w:pPr>
        <w:pStyle w:val="ConsPlusTitle"/>
        <w:jc w:val="center"/>
      </w:pPr>
      <w:r>
        <w:t>ПОСТАНОВЛЕНИЕ</w:t>
      </w:r>
    </w:p>
    <w:p w:rsidR="007A57D1" w:rsidRDefault="007A57D1">
      <w:pPr>
        <w:pStyle w:val="ConsPlusTitle"/>
        <w:jc w:val="center"/>
      </w:pPr>
      <w:r>
        <w:lastRenderedPageBreak/>
        <w:t>от 20 июня 2014 г. N 405-п</w:t>
      </w:r>
    </w:p>
    <w:p w:rsidR="007A57D1" w:rsidRDefault="007A57D1">
      <w:pPr>
        <w:pStyle w:val="ConsPlusTitle"/>
        <w:jc w:val="center"/>
      </w:pPr>
    </w:p>
    <w:p w:rsidR="007A57D1" w:rsidRDefault="007A57D1">
      <w:pPr>
        <w:pStyle w:val="ConsPlusTitle"/>
        <w:jc w:val="center"/>
      </w:pPr>
      <w:r>
        <w:t>Об утверждении порядка предоставления государственной</w:t>
      </w:r>
    </w:p>
    <w:p w:rsidR="007A57D1" w:rsidRDefault="007A57D1">
      <w:pPr>
        <w:pStyle w:val="ConsPlusTitle"/>
        <w:jc w:val="center"/>
      </w:pPr>
      <w:r>
        <w:t>поддержки на проведение капитального ремонта общего</w:t>
      </w:r>
    </w:p>
    <w:p w:rsidR="007A57D1" w:rsidRDefault="007A57D1">
      <w:pPr>
        <w:pStyle w:val="ConsPlusTitle"/>
        <w:jc w:val="center"/>
      </w:pPr>
      <w:r>
        <w:t>имущества в многоквартирных домах, расположенных</w:t>
      </w:r>
    </w:p>
    <w:p w:rsidR="007A57D1" w:rsidRDefault="007A57D1">
      <w:pPr>
        <w:pStyle w:val="ConsPlusTitle"/>
        <w:jc w:val="center"/>
      </w:pPr>
      <w:r>
        <w:t>на территории Оренбургской области</w:t>
      </w:r>
    </w:p>
    <w:p w:rsidR="007A57D1" w:rsidRDefault="007A57D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A57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7D1" w:rsidRDefault="007A57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57D1" w:rsidRDefault="007A57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57D1" w:rsidRDefault="007A57D1">
            <w:pPr>
              <w:pStyle w:val="ConsPlusNormal"/>
              <w:jc w:val="center"/>
            </w:pPr>
            <w:r>
              <w:rPr>
                <w:color w:val="392C69"/>
              </w:rPr>
              <w:t>Список изменяющих документов</w:t>
            </w:r>
          </w:p>
          <w:p w:rsidR="007A57D1" w:rsidRDefault="007A57D1">
            <w:pPr>
              <w:pStyle w:val="ConsPlusNormal"/>
              <w:jc w:val="center"/>
            </w:pPr>
            <w:r>
              <w:rPr>
                <w:color w:val="392C69"/>
              </w:rPr>
              <w:t xml:space="preserve">(в ред. </w:t>
            </w:r>
            <w:hyperlink r:id="rId26" w:history="1">
              <w:r>
                <w:rPr>
                  <w:color w:val="0000FF"/>
                </w:rPr>
                <w:t>Постановления</w:t>
              </w:r>
            </w:hyperlink>
            <w:r>
              <w:rPr>
                <w:color w:val="392C69"/>
              </w:rPr>
              <w:t xml:space="preserve"> Правительства Оренбургской области</w:t>
            </w:r>
          </w:p>
          <w:p w:rsidR="007A57D1" w:rsidRDefault="007A57D1">
            <w:pPr>
              <w:pStyle w:val="ConsPlusNormal"/>
              <w:jc w:val="center"/>
            </w:pPr>
            <w:r>
              <w:rPr>
                <w:color w:val="392C69"/>
              </w:rPr>
              <w:t>от 28.12.2015 N 997-п)</w:t>
            </w:r>
          </w:p>
        </w:tc>
        <w:tc>
          <w:tcPr>
            <w:tcW w:w="113" w:type="dxa"/>
            <w:tcBorders>
              <w:top w:val="nil"/>
              <w:left w:val="nil"/>
              <w:bottom w:val="nil"/>
              <w:right w:val="nil"/>
            </w:tcBorders>
            <w:shd w:val="clear" w:color="auto" w:fill="F4F3F8"/>
            <w:tcMar>
              <w:top w:w="0" w:type="dxa"/>
              <w:left w:w="0" w:type="dxa"/>
              <w:bottom w:w="0" w:type="dxa"/>
              <w:right w:w="0" w:type="dxa"/>
            </w:tcMar>
          </w:tcPr>
          <w:p w:rsidR="007A57D1" w:rsidRDefault="007A57D1">
            <w:pPr>
              <w:spacing w:after="1" w:line="0" w:lineRule="atLeast"/>
            </w:pPr>
          </w:p>
        </w:tc>
      </w:tr>
    </w:tbl>
    <w:p w:rsidR="007A57D1" w:rsidRDefault="007A57D1">
      <w:pPr>
        <w:pStyle w:val="ConsPlusNormal"/>
        <w:jc w:val="both"/>
      </w:pPr>
    </w:p>
    <w:p w:rsidR="007A57D1" w:rsidRDefault="007A57D1">
      <w:pPr>
        <w:pStyle w:val="ConsPlusNormal"/>
        <w:ind w:firstLine="540"/>
        <w:jc w:val="both"/>
      </w:pPr>
      <w:r>
        <w:t xml:space="preserve">В соответствии со </w:t>
      </w:r>
      <w:hyperlink r:id="rId27" w:history="1">
        <w:r>
          <w:rPr>
            <w:color w:val="0000FF"/>
          </w:rPr>
          <w:t>статьями 167</w:t>
        </w:r>
      </w:hyperlink>
      <w:r>
        <w:t xml:space="preserve">, </w:t>
      </w:r>
      <w:hyperlink r:id="rId28" w:history="1">
        <w:r>
          <w:rPr>
            <w:color w:val="0000FF"/>
          </w:rPr>
          <w:t>191</w:t>
        </w:r>
      </w:hyperlink>
      <w:r>
        <w:t xml:space="preserve"> Жилищного кодекса Российской Федерации, </w:t>
      </w:r>
      <w:hyperlink r:id="rId29" w:history="1">
        <w:r>
          <w:rPr>
            <w:color w:val="0000FF"/>
          </w:rPr>
          <w:t>статьей 78.1</w:t>
        </w:r>
      </w:hyperlink>
      <w:r>
        <w:t xml:space="preserve"> Бюджетного кодекса Российской Федерации, </w:t>
      </w:r>
      <w:hyperlink r:id="rId30" w:history="1">
        <w:r>
          <w:rPr>
            <w:color w:val="0000FF"/>
          </w:rPr>
          <w:t>статьей 20.1</w:t>
        </w:r>
      </w:hyperlink>
      <w:r>
        <w:t xml:space="preserve"> Федерального закона от 21 июля 2007 года N 185-ФЗ "О Фонде содействия реформированию жилищно-коммунального хозяйства", в целях реализации </w:t>
      </w:r>
      <w:hyperlink r:id="rId31" w:history="1">
        <w:r>
          <w:rPr>
            <w:color w:val="0000FF"/>
          </w:rPr>
          <w:t>Закона</w:t>
        </w:r>
      </w:hyperlink>
      <w:r>
        <w:t xml:space="preserve"> Оренбургской области от 12 сентября 2013 года N 1762/539-V-ОЗ "Об организации проведения капитального ремонта общего имущества в многоквартирных домах, расположенных на территории Оренбургской области":</w:t>
      </w:r>
    </w:p>
    <w:p w:rsidR="007A57D1" w:rsidRDefault="007A57D1">
      <w:pPr>
        <w:pStyle w:val="ConsPlusNormal"/>
        <w:jc w:val="both"/>
      </w:pPr>
    </w:p>
    <w:p w:rsidR="007A57D1" w:rsidRDefault="007A57D1">
      <w:pPr>
        <w:pStyle w:val="ConsPlusNormal"/>
        <w:ind w:firstLine="540"/>
        <w:jc w:val="both"/>
      </w:pPr>
      <w:r>
        <w:t xml:space="preserve">1. Утвердить </w:t>
      </w:r>
      <w:hyperlink w:anchor="P38" w:history="1">
        <w:r>
          <w:rPr>
            <w:color w:val="0000FF"/>
          </w:rPr>
          <w:t>порядок</w:t>
        </w:r>
      </w:hyperlink>
      <w:r>
        <w:t xml:space="preserve"> предоставления государственной поддержки на проведение капитального ремонта общего имущества в многоквартирных домах, расположенных на территории Оренбургской области, согласно приложению.</w:t>
      </w:r>
    </w:p>
    <w:p w:rsidR="007A57D1" w:rsidRDefault="007A57D1">
      <w:pPr>
        <w:pStyle w:val="ConsPlusNormal"/>
        <w:jc w:val="both"/>
      </w:pPr>
    </w:p>
    <w:p w:rsidR="007A57D1" w:rsidRDefault="007A57D1">
      <w:pPr>
        <w:pStyle w:val="ConsPlusNormal"/>
        <w:ind w:firstLine="540"/>
        <w:jc w:val="both"/>
      </w:pPr>
      <w:r>
        <w:t>2. Контроль за исполнением настоящего постановления возложить на исполняющего обязанности министра строительства, жилищно-коммунального и дорожного хозяйства Оренбургской области Домникова С.Ю.</w:t>
      </w:r>
    </w:p>
    <w:p w:rsidR="007A57D1" w:rsidRDefault="007A57D1">
      <w:pPr>
        <w:pStyle w:val="ConsPlusNormal"/>
        <w:jc w:val="both"/>
      </w:pPr>
    </w:p>
    <w:p w:rsidR="007A57D1" w:rsidRDefault="007A57D1">
      <w:pPr>
        <w:pStyle w:val="ConsPlusNormal"/>
        <w:ind w:firstLine="540"/>
        <w:jc w:val="both"/>
      </w:pPr>
      <w:r>
        <w:t>3. Постановление вступает в силу после его официального опубликования.</w:t>
      </w:r>
    </w:p>
    <w:p w:rsidR="007A57D1" w:rsidRDefault="007A57D1">
      <w:pPr>
        <w:pStyle w:val="ConsPlusNormal"/>
        <w:jc w:val="both"/>
      </w:pPr>
    </w:p>
    <w:p w:rsidR="007A57D1" w:rsidRDefault="007A57D1">
      <w:pPr>
        <w:pStyle w:val="ConsPlusNormal"/>
        <w:jc w:val="right"/>
      </w:pPr>
      <w:r>
        <w:t>Временно</w:t>
      </w:r>
    </w:p>
    <w:p w:rsidR="007A57D1" w:rsidRDefault="007A57D1">
      <w:pPr>
        <w:pStyle w:val="ConsPlusNormal"/>
        <w:jc w:val="right"/>
      </w:pPr>
      <w:r>
        <w:t>исполняющий обязанности</w:t>
      </w:r>
    </w:p>
    <w:p w:rsidR="007A57D1" w:rsidRDefault="007A57D1">
      <w:pPr>
        <w:pStyle w:val="ConsPlusNormal"/>
        <w:jc w:val="right"/>
      </w:pPr>
      <w:r>
        <w:t>Губернатора</w:t>
      </w:r>
    </w:p>
    <w:p w:rsidR="007A57D1" w:rsidRDefault="007A57D1">
      <w:pPr>
        <w:pStyle w:val="ConsPlusNormal"/>
        <w:jc w:val="right"/>
      </w:pPr>
      <w:r>
        <w:t>Оренбургской области</w:t>
      </w:r>
    </w:p>
    <w:p w:rsidR="007A57D1" w:rsidRDefault="007A57D1">
      <w:pPr>
        <w:pStyle w:val="ConsPlusNormal"/>
        <w:jc w:val="right"/>
      </w:pPr>
      <w:r>
        <w:t>Ю.А.БЕРГ</w:t>
      </w:r>
    </w:p>
    <w:p w:rsidR="007A57D1" w:rsidRDefault="007A57D1">
      <w:pPr>
        <w:pStyle w:val="ConsPlusNormal"/>
        <w:jc w:val="both"/>
      </w:pPr>
    </w:p>
    <w:p w:rsidR="007A57D1" w:rsidRDefault="007A57D1">
      <w:pPr>
        <w:pStyle w:val="ConsPlusNormal"/>
        <w:jc w:val="both"/>
      </w:pPr>
    </w:p>
    <w:p w:rsidR="007A57D1" w:rsidRDefault="007A57D1">
      <w:pPr>
        <w:pStyle w:val="ConsPlusNormal"/>
        <w:jc w:val="both"/>
      </w:pPr>
    </w:p>
    <w:p w:rsidR="007A57D1" w:rsidRDefault="007A57D1">
      <w:pPr>
        <w:pStyle w:val="ConsPlusNormal"/>
        <w:jc w:val="both"/>
      </w:pPr>
    </w:p>
    <w:p w:rsidR="007A57D1" w:rsidRDefault="007A57D1">
      <w:pPr>
        <w:pStyle w:val="ConsPlusNormal"/>
        <w:jc w:val="both"/>
      </w:pPr>
    </w:p>
    <w:p w:rsidR="007A57D1" w:rsidRDefault="007A57D1">
      <w:pPr>
        <w:pStyle w:val="ConsPlusNormal"/>
        <w:jc w:val="right"/>
        <w:outlineLvl w:val="0"/>
      </w:pPr>
      <w:r>
        <w:t>Приложение</w:t>
      </w:r>
    </w:p>
    <w:p w:rsidR="007A57D1" w:rsidRDefault="007A57D1">
      <w:pPr>
        <w:pStyle w:val="ConsPlusNormal"/>
        <w:jc w:val="right"/>
      </w:pPr>
      <w:r>
        <w:t>к постановлению</w:t>
      </w:r>
    </w:p>
    <w:p w:rsidR="007A57D1" w:rsidRDefault="007A57D1">
      <w:pPr>
        <w:pStyle w:val="ConsPlusNormal"/>
        <w:jc w:val="right"/>
      </w:pPr>
      <w:r>
        <w:t>Правительства</w:t>
      </w:r>
    </w:p>
    <w:p w:rsidR="007A57D1" w:rsidRDefault="007A57D1">
      <w:pPr>
        <w:pStyle w:val="ConsPlusNormal"/>
        <w:jc w:val="right"/>
      </w:pPr>
      <w:r>
        <w:t>Оренбургской области</w:t>
      </w:r>
    </w:p>
    <w:p w:rsidR="007A57D1" w:rsidRDefault="007A57D1">
      <w:pPr>
        <w:pStyle w:val="ConsPlusNormal"/>
        <w:jc w:val="right"/>
      </w:pPr>
      <w:r>
        <w:t>от 20 июня 2014 г. N 405-п</w:t>
      </w:r>
    </w:p>
    <w:p w:rsidR="007A57D1" w:rsidRDefault="007A57D1">
      <w:pPr>
        <w:pStyle w:val="ConsPlusNormal"/>
        <w:jc w:val="both"/>
      </w:pPr>
    </w:p>
    <w:p w:rsidR="007A57D1" w:rsidRDefault="007A57D1">
      <w:pPr>
        <w:pStyle w:val="ConsPlusTitle"/>
        <w:jc w:val="center"/>
      </w:pPr>
      <w:bookmarkStart w:id="9" w:name="P38"/>
      <w:bookmarkEnd w:id="9"/>
      <w:r>
        <w:t>Порядок</w:t>
      </w:r>
    </w:p>
    <w:p w:rsidR="007A57D1" w:rsidRDefault="007A57D1">
      <w:pPr>
        <w:pStyle w:val="ConsPlusTitle"/>
        <w:jc w:val="center"/>
      </w:pPr>
      <w:r>
        <w:t>предоставления государственной поддержки</w:t>
      </w:r>
    </w:p>
    <w:p w:rsidR="007A57D1" w:rsidRDefault="007A57D1">
      <w:pPr>
        <w:pStyle w:val="ConsPlusTitle"/>
        <w:jc w:val="center"/>
      </w:pPr>
      <w:r>
        <w:t>на проведение капитального ремонта общего имущества</w:t>
      </w:r>
    </w:p>
    <w:p w:rsidR="007A57D1" w:rsidRDefault="007A57D1">
      <w:pPr>
        <w:pStyle w:val="ConsPlusTitle"/>
        <w:jc w:val="center"/>
      </w:pPr>
      <w:r>
        <w:t>в многоквартирных домах, расположенных на территории</w:t>
      </w:r>
    </w:p>
    <w:p w:rsidR="007A57D1" w:rsidRDefault="007A57D1">
      <w:pPr>
        <w:pStyle w:val="ConsPlusTitle"/>
        <w:jc w:val="center"/>
      </w:pPr>
      <w:r>
        <w:t>Оренбургской области</w:t>
      </w:r>
    </w:p>
    <w:p w:rsidR="007A57D1" w:rsidRDefault="007A57D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A57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7D1" w:rsidRDefault="007A57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57D1" w:rsidRDefault="007A57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57D1" w:rsidRDefault="007A57D1">
            <w:pPr>
              <w:pStyle w:val="ConsPlusNormal"/>
              <w:jc w:val="center"/>
            </w:pPr>
            <w:r>
              <w:rPr>
                <w:color w:val="392C69"/>
              </w:rPr>
              <w:t>Список изменяющих документов</w:t>
            </w:r>
          </w:p>
          <w:p w:rsidR="007A57D1" w:rsidRDefault="007A57D1">
            <w:pPr>
              <w:pStyle w:val="ConsPlusNormal"/>
              <w:jc w:val="center"/>
            </w:pPr>
            <w:r>
              <w:rPr>
                <w:color w:val="392C69"/>
              </w:rPr>
              <w:t xml:space="preserve">(в ред. </w:t>
            </w:r>
            <w:hyperlink r:id="rId32" w:history="1">
              <w:r>
                <w:rPr>
                  <w:color w:val="0000FF"/>
                </w:rPr>
                <w:t>Постановления</w:t>
              </w:r>
            </w:hyperlink>
            <w:r>
              <w:rPr>
                <w:color w:val="392C69"/>
              </w:rPr>
              <w:t xml:space="preserve"> Правительства Оренбургской области</w:t>
            </w:r>
          </w:p>
          <w:p w:rsidR="007A57D1" w:rsidRDefault="007A57D1">
            <w:pPr>
              <w:pStyle w:val="ConsPlusNormal"/>
              <w:jc w:val="center"/>
            </w:pPr>
            <w:r>
              <w:rPr>
                <w:color w:val="392C69"/>
              </w:rPr>
              <w:lastRenderedPageBreak/>
              <w:t>от 28.12.2015 N 997-п)</w:t>
            </w:r>
          </w:p>
        </w:tc>
        <w:tc>
          <w:tcPr>
            <w:tcW w:w="113" w:type="dxa"/>
            <w:tcBorders>
              <w:top w:val="nil"/>
              <w:left w:val="nil"/>
              <w:bottom w:val="nil"/>
              <w:right w:val="nil"/>
            </w:tcBorders>
            <w:shd w:val="clear" w:color="auto" w:fill="F4F3F8"/>
            <w:tcMar>
              <w:top w:w="0" w:type="dxa"/>
              <w:left w:w="0" w:type="dxa"/>
              <w:bottom w:w="0" w:type="dxa"/>
              <w:right w:w="0" w:type="dxa"/>
            </w:tcMar>
          </w:tcPr>
          <w:p w:rsidR="007A57D1" w:rsidRDefault="007A57D1">
            <w:pPr>
              <w:spacing w:after="1" w:line="0" w:lineRule="atLeast"/>
            </w:pPr>
          </w:p>
        </w:tc>
      </w:tr>
    </w:tbl>
    <w:p w:rsidR="007A57D1" w:rsidRDefault="007A57D1">
      <w:pPr>
        <w:pStyle w:val="ConsPlusNormal"/>
        <w:jc w:val="both"/>
      </w:pPr>
    </w:p>
    <w:p w:rsidR="007A57D1" w:rsidRDefault="007A57D1">
      <w:pPr>
        <w:pStyle w:val="ConsPlusNormal"/>
        <w:ind w:firstLine="540"/>
        <w:jc w:val="both"/>
      </w:pPr>
      <w:r>
        <w:t>1. Настоящий Порядок определяет цели и условия предоставления государственной поддержки на проведение капитального ремонта общего имущества в многоквартирных домах, расположенных на территории Оренбургской области, в форме субсидий областного бюджета, в том числе источниками финансового обеспечения которых являются средства, поступившие от государственной корпорации "Фонд содействия реформированию жилищно-коммунального хозяйства" (далее - субсидии).</w:t>
      </w:r>
    </w:p>
    <w:p w:rsidR="007A57D1" w:rsidRDefault="007A57D1">
      <w:pPr>
        <w:pStyle w:val="ConsPlusNormal"/>
        <w:jc w:val="both"/>
      </w:pPr>
      <w:r>
        <w:t xml:space="preserve">(в ред. </w:t>
      </w:r>
      <w:hyperlink r:id="rId33" w:history="1">
        <w:r>
          <w:rPr>
            <w:color w:val="0000FF"/>
          </w:rPr>
          <w:t>Постановления</w:t>
        </w:r>
      </w:hyperlink>
      <w:r>
        <w:t xml:space="preserve"> Правительства Оренбургской области от 28.12.2015 N 997-п)</w:t>
      </w:r>
    </w:p>
    <w:p w:rsidR="007A57D1" w:rsidRDefault="007A57D1">
      <w:pPr>
        <w:pStyle w:val="ConsPlusNormal"/>
        <w:spacing w:before="220"/>
        <w:ind w:firstLine="540"/>
        <w:jc w:val="both"/>
      </w:pPr>
      <w:r>
        <w:t>2. Главным распорядителем средств областного бюджета, в том числе источниками финансового обеспечения которых являются средства, поступившие от государственной корпорации "Фонд содействия реформированию жилищно-коммунального хозяйства" (далее - Фонд), является министерство строительства, жилищно-коммунального и дорожного хозяйства Оренбургской области (далее - министерство).</w:t>
      </w:r>
    </w:p>
    <w:p w:rsidR="007A57D1" w:rsidRDefault="007A57D1">
      <w:pPr>
        <w:pStyle w:val="ConsPlusNormal"/>
        <w:jc w:val="both"/>
      </w:pPr>
      <w:r>
        <w:t xml:space="preserve">(в ред. </w:t>
      </w:r>
      <w:hyperlink r:id="rId34" w:history="1">
        <w:r>
          <w:rPr>
            <w:color w:val="0000FF"/>
          </w:rPr>
          <w:t>Постановления</w:t>
        </w:r>
      </w:hyperlink>
      <w:r>
        <w:t xml:space="preserve"> Правительства Оренбургской области от 28.12.2015 N 997-п)</w:t>
      </w:r>
    </w:p>
    <w:p w:rsidR="007A57D1" w:rsidRDefault="007A57D1">
      <w:pPr>
        <w:pStyle w:val="ConsPlusNormal"/>
        <w:spacing w:before="220"/>
        <w:ind w:firstLine="540"/>
        <w:jc w:val="both"/>
      </w:pPr>
      <w:bookmarkStart w:id="10" w:name="P51"/>
      <w:bookmarkEnd w:id="10"/>
      <w:r>
        <w:t xml:space="preserve">3. Субсидии предоставляются с целью своевременного проведения капитального ремонта многоквартирных домов, расположенных на территории Оренбургской области (далее - капитальный ремонт), в соответствии с региональной </w:t>
      </w:r>
      <w:hyperlink r:id="rId35" w:history="1">
        <w:r>
          <w:rPr>
            <w:color w:val="0000FF"/>
          </w:rPr>
          <w:t>программой</w:t>
        </w:r>
      </w:hyperlink>
      <w:r>
        <w:t xml:space="preserve"> "Проведение капитального ремонта общего имущества в многоквартирных домах, расположенных на территории Оренбургской в 2014 - 2043 годах" (далее - региональная программа), утвержденной Правительством Оренбургской области, и краткосрочным </w:t>
      </w:r>
      <w:hyperlink r:id="rId36" w:history="1">
        <w:r>
          <w:rPr>
            <w:color w:val="0000FF"/>
          </w:rPr>
          <w:t>планом</w:t>
        </w:r>
      </w:hyperlink>
      <w:r>
        <w:t xml:space="preserve"> ее реализации (далее - краткосрочный план).</w:t>
      </w:r>
    </w:p>
    <w:p w:rsidR="007A57D1" w:rsidRDefault="007A57D1">
      <w:pPr>
        <w:pStyle w:val="ConsPlusNormal"/>
        <w:spacing w:before="220"/>
        <w:ind w:firstLine="540"/>
        <w:jc w:val="both"/>
      </w:pPr>
      <w:r>
        <w:t>4. Получателями субсидии (далее - получатели) являются:</w:t>
      </w:r>
    </w:p>
    <w:p w:rsidR="007A57D1" w:rsidRDefault="007A57D1">
      <w:pPr>
        <w:pStyle w:val="ConsPlusNormal"/>
        <w:spacing w:before="220"/>
        <w:ind w:firstLine="540"/>
        <w:jc w:val="both"/>
      </w:pPr>
      <w:r>
        <w:t>региональный оператор - некоммерческая организация "Фонд модернизации жилищно-коммунального хозяйства Оренбургской области" (далее - региональный оператор);</w:t>
      </w:r>
    </w:p>
    <w:p w:rsidR="007A57D1" w:rsidRDefault="007A57D1">
      <w:pPr>
        <w:pStyle w:val="ConsPlusNormal"/>
        <w:spacing w:before="220"/>
        <w:ind w:firstLine="540"/>
        <w:jc w:val="both"/>
      </w:pPr>
      <w:r>
        <w:t>городские округа и муниципальные районы Оренбургской области (далее - муниципальные образования).</w:t>
      </w:r>
    </w:p>
    <w:p w:rsidR="007A57D1" w:rsidRDefault="007A57D1">
      <w:pPr>
        <w:pStyle w:val="ConsPlusNormal"/>
        <w:spacing w:before="220"/>
        <w:ind w:firstLine="540"/>
        <w:jc w:val="both"/>
      </w:pPr>
      <w:r>
        <w:t xml:space="preserve">5. Субсидия, получателем которой является региональный оператор, предоставляется для обеспечения реализации региональной </w:t>
      </w:r>
      <w:hyperlink r:id="rId37" w:history="1">
        <w:r>
          <w:rPr>
            <w:color w:val="0000FF"/>
          </w:rPr>
          <w:t>программы</w:t>
        </w:r>
      </w:hyperlink>
      <w:r>
        <w:t xml:space="preserve"> в отношении многоквартирных домов, собственники помещений в которых формируют фонды капитального ремонта общего имущества (далее - фонд капитального ремонта) на счете регионального оператора.</w:t>
      </w:r>
    </w:p>
    <w:p w:rsidR="007A57D1" w:rsidRDefault="007A57D1">
      <w:pPr>
        <w:pStyle w:val="ConsPlusNormal"/>
        <w:spacing w:before="220"/>
        <w:ind w:firstLine="540"/>
        <w:jc w:val="both"/>
      </w:pPr>
      <w:r>
        <w:t xml:space="preserve">6. Субсидия, получателем которой являются муниципальные образования, предоставляется для обеспечения реализации региональной </w:t>
      </w:r>
      <w:hyperlink r:id="rId38" w:history="1">
        <w:r>
          <w:rPr>
            <w:color w:val="0000FF"/>
          </w:rPr>
          <w:t>программы</w:t>
        </w:r>
      </w:hyperlink>
      <w:r>
        <w:t xml:space="preserve"> в отношении многоквартирных домов, собственники помещений в которых в соответствии с Жилищным </w:t>
      </w:r>
      <w:hyperlink r:id="rId39" w:history="1">
        <w:r>
          <w:rPr>
            <w:color w:val="0000FF"/>
          </w:rPr>
          <w:t>кодексом</w:t>
        </w:r>
      </w:hyperlink>
      <w:r>
        <w:t xml:space="preserve"> Российской Федерации выбрали в качестве способа формирования фонда капитального ремонта формирование его на специальном счете.</w:t>
      </w:r>
    </w:p>
    <w:p w:rsidR="007A57D1" w:rsidRDefault="007A57D1">
      <w:pPr>
        <w:pStyle w:val="ConsPlusNormal"/>
        <w:spacing w:before="220"/>
        <w:ind w:firstLine="540"/>
        <w:jc w:val="both"/>
      </w:pPr>
      <w:r>
        <w:t xml:space="preserve">7. Субсидия в рамках реализации региональной </w:t>
      </w:r>
      <w:hyperlink r:id="rId40" w:history="1">
        <w:r>
          <w:rPr>
            <w:color w:val="0000FF"/>
          </w:rPr>
          <w:t>программы</w:t>
        </w:r>
      </w:hyperlink>
      <w:r>
        <w:t xml:space="preserve"> предоставляется независимо от способа формирования фонда капитального ремонта, применяемого собственниками помещений в многоквартирном доме.</w:t>
      </w:r>
    </w:p>
    <w:p w:rsidR="007A57D1" w:rsidRDefault="007A57D1">
      <w:pPr>
        <w:pStyle w:val="ConsPlusNormal"/>
        <w:spacing w:before="220"/>
        <w:ind w:firstLine="540"/>
        <w:jc w:val="both"/>
      </w:pPr>
      <w:bookmarkStart w:id="11" w:name="P58"/>
      <w:bookmarkEnd w:id="11"/>
      <w:r>
        <w:t>8. Условиями предоставления субсидий получателям являются:</w:t>
      </w:r>
    </w:p>
    <w:p w:rsidR="007A57D1" w:rsidRDefault="007A57D1">
      <w:pPr>
        <w:pStyle w:val="ConsPlusNormal"/>
        <w:spacing w:before="220"/>
        <w:ind w:firstLine="540"/>
        <w:jc w:val="both"/>
      </w:pPr>
      <w:r>
        <w:t xml:space="preserve">включение многоквартирного дома в региональную </w:t>
      </w:r>
      <w:hyperlink r:id="rId41" w:history="1">
        <w:r>
          <w:rPr>
            <w:color w:val="0000FF"/>
          </w:rPr>
          <w:t>программу</w:t>
        </w:r>
      </w:hyperlink>
      <w:r>
        <w:t xml:space="preserve"> и краткосрочный </w:t>
      </w:r>
      <w:hyperlink r:id="rId42" w:history="1">
        <w:r>
          <w:rPr>
            <w:color w:val="0000FF"/>
          </w:rPr>
          <w:t>план</w:t>
        </w:r>
      </w:hyperlink>
      <w:r>
        <w:t xml:space="preserve"> со сроком выполнения работ и (или) оказания услуг по капитальному ремонту в соответствующем финансовом году;</w:t>
      </w:r>
    </w:p>
    <w:p w:rsidR="007A57D1" w:rsidRDefault="007A57D1">
      <w:pPr>
        <w:pStyle w:val="ConsPlusNormal"/>
        <w:spacing w:before="220"/>
        <w:ind w:firstLine="540"/>
        <w:jc w:val="both"/>
      </w:pPr>
      <w:r>
        <w:t xml:space="preserve">выполнение муниципальными образованиями, на территории которых расположены </w:t>
      </w:r>
      <w:r>
        <w:lastRenderedPageBreak/>
        <w:t xml:space="preserve">многоквартирные дома, включенные в региональную </w:t>
      </w:r>
      <w:hyperlink r:id="rId43" w:history="1">
        <w:r>
          <w:rPr>
            <w:color w:val="0000FF"/>
          </w:rPr>
          <w:t>программу</w:t>
        </w:r>
      </w:hyperlink>
      <w:r>
        <w:t xml:space="preserve"> и краткосрочный </w:t>
      </w:r>
      <w:hyperlink r:id="rId44" w:history="1">
        <w:r>
          <w:rPr>
            <w:color w:val="0000FF"/>
          </w:rPr>
          <w:t>план</w:t>
        </w:r>
      </w:hyperlink>
      <w:r>
        <w:t xml:space="preserve">, условий предоставления финансовой поддержки за счет средств Фонда, предусмотренных </w:t>
      </w:r>
      <w:hyperlink r:id="rId45" w:history="1">
        <w:r>
          <w:rPr>
            <w:color w:val="0000FF"/>
          </w:rPr>
          <w:t>статьей 14</w:t>
        </w:r>
      </w:hyperlink>
      <w:r>
        <w:t xml:space="preserve"> Федерального закона от 21 июля 2007 года N 185-ФЗ "О Фонде содействия реформированию жилищно-коммунального хозяйства";</w:t>
      </w:r>
    </w:p>
    <w:p w:rsidR="007A57D1" w:rsidRDefault="007A57D1">
      <w:pPr>
        <w:pStyle w:val="ConsPlusNormal"/>
        <w:spacing w:before="220"/>
        <w:ind w:firstLine="540"/>
        <w:jc w:val="both"/>
      </w:pPr>
      <w:r>
        <w:t xml:space="preserve">наличие средств собственников помещений в многоквартирном доме и бюджетов муниципальных образований на финансирование выполнения работ и (или) оказания услуг по капитальному ремонту общего имущества в многоквартирных домах, включенных в краткосрочный </w:t>
      </w:r>
      <w:hyperlink r:id="rId46" w:history="1">
        <w:r>
          <w:rPr>
            <w:color w:val="0000FF"/>
          </w:rPr>
          <w:t>план</w:t>
        </w:r>
      </w:hyperlink>
      <w:r>
        <w:t>.</w:t>
      </w:r>
    </w:p>
    <w:p w:rsidR="007A57D1" w:rsidRDefault="007A57D1">
      <w:pPr>
        <w:pStyle w:val="ConsPlusNormal"/>
        <w:spacing w:before="220"/>
        <w:ind w:firstLine="540"/>
        <w:jc w:val="both"/>
      </w:pPr>
      <w:r>
        <w:t>9. Объем субсидий на софинансирование капитального ремонта определяется министерством в пределах ассигнований, утвержденных на эти цели министерству Законом Оренбургской области об областном бюджете на соответствующий финансовый год и плановый период. Субсидии рассчитываются на конкретный многоквартирный дом, включенный в краткосрочный план, в размере не более 44,43 процента от общего объема финансирования выполнения работ и (или) оказания услуг по капитальному ремонту за минусом средств собственников помещений многоквартирного дома.</w:t>
      </w:r>
    </w:p>
    <w:p w:rsidR="007A57D1" w:rsidRDefault="007A57D1">
      <w:pPr>
        <w:pStyle w:val="ConsPlusNormal"/>
        <w:spacing w:before="220"/>
        <w:ind w:firstLine="540"/>
        <w:jc w:val="both"/>
      </w:pPr>
      <w:r>
        <w:t>10. Субсидия региональному оператору предоставляется в соответствии с соглашением, заключенным между министерством и региональным оператором, в котором предусматриваются:</w:t>
      </w:r>
    </w:p>
    <w:p w:rsidR="007A57D1" w:rsidRDefault="007A57D1">
      <w:pPr>
        <w:pStyle w:val="ConsPlusNormal"/>
        <w:spacing w:before="220"/>
        <w:ind w:firstLine="540"/>
        <w:jc w:val="both"/>
      </w:pPr>
      <w:r>
        <w:t xml:space="preserve">цель и направление расходования субсидии, связанные с реализацией мероприятий, предусмотренных </w:t>
      </w:r>
      <w:hyperlink w:anchor="P51" w:history="1">
        <w:r>
          <w:rPr>
            <w:color w:val="0000FF"/>
          </w:rPr>
          <w:t>пунктом 3</w:t>
        </w:r>
      </w:hyperlink>
      <w:r>
        <w:t xml:space="preserve"> настоящего Порядка;</w:t>
      </w:r>
    </w:p>
    <w:p w:rsidR="007A57D1" w:rsidRDefault="007A57D1">
      <w:pPr>
        <w:pStyle w:val="ConsPlusNormal"/>
        <w:spacing w:before="220"/>
        <w:ind w:firstLine="540"/>
        <w:jc w:val="both"/>
      </w:pPr>
      <w:r>
        <w:t>размер субсидии;</w:t>
      </w:r>
    </w:p>
    <w:p w:rsidR="007A57D1" w:rsidRDefault="007A57D1">
      <w:pPr>
        <w:pStyle w:val="ConsPlusNormal"/>
        <w:spacing w:before="220"/>
        <w:ind w:firstLine="540"/>
        <w:jc w:val="both"/>
      </w:pPr>
      <w:r>
        <w:t>перечень документов, представляемых получателем для получения субсидии;</w:t>
      </w:r>
    </w:p>
    <w:p w:rsidR="007A57D1" w:rsidRDefault="007A57D1">
      <w:pPr>
        <w:pStyle w:val="ConsPlusNormal"/>
        <w:spacing w:before="220"/>
        <w:ind w:firstLine="540"/>
        <w:jc w:val="both"/>
      </w:pPr>
      <w:r>
        <w:t>сроки перечисления субсидии, в том числе порядок использования остатка субсидии, не использованного в отчетном финансовом году;</w:t>
      </w:r>
    </w:p>
    <w:p w:rsidR="007A57D1" w:rsidRDefault="007A57D1">
      <w:pPr>
        <w:pStyle w:val="ConsPlusNormal"/>
        <w:spacing w:before="220"/>
        <w:ind w:firstLine="540"/>
        <w:jc w:val="both"/>
      </w:pPr>
      <w:r>
        <w:t>обязательство регионального оператора по перечислению в доход областного бюджета остатка субсидии, не использованного в отчетном финансовом году, если потребность в нем отсутствует;</w:t>
      </w:r>
    </w:p>
    <w:p w:rsidR="007A57D1" w:rsidRDefault="007A57D1">
      <w:pPr>
        <w:pStyle w:val="ConsPlusNormal"/>
        <w:spacing w:before="220"/>
        <w:ind w:firstLine="540"/>
        <w:jc w:val="both"/>
      </w:pPr>
      <w:r>
        <w:t>согласие регионального оператора на осуществление министерством и уполномоченными органами государственного финансового контроля проверок соблюдения условий, целей и порядка предоставления субсидии;</w:t>
      </w:r>
    </w:p>
    <w:p w:rsidR="007A57D1" w:rsidRDefault="007A57D1">
      <w:pPr>
        <w:pStyle w:val="ConsPlusNormal"/>
        <w:spacing w:before="220"/>
        <w:ind w:firstLine="540"/>
        <w:jc w:val="both"/>
      </w:pPr>
      <w:r>
        <w:t>порядок возврата сумм, использованных региональным оператором, в случае установления по итогам проверок, проведенных министерством и уполномоченными органами государственного финансового контроля, факта нарушения условий, целей и порядка предоставления субсидии;</w:t>
      </w:r>
    </w:p>
    <w:p w:rsidR="007A57D1" w:rsidRDefault="007A57D1">
      <w:pPr>
        <w:pStyle w:val="ConsPlusNormal"/>
        <w:spacing w:before="220"/>
        <w:ind w:firstLine="540"/>
        <w:jc w:val="both"/>
      </w:pPr>
      <w:r>
        <w:t>порядок и сроки предоставления отчетности об осуществлении расходов, источником финансового обеспечения которых является субсидия, по формам, установленным министерством;</w:t>
      </w:r>
    </w:p>
    <w:p w:rsidR="007A57D1" w:rsidRDefault="007A57D1">
      <w:pPr>
        <w:pStyle w:val="ConsPlusNormal"/>
        <w:spacing w:before="220"/>
        <w:ind w:firstLine="540"/>
        <w:jc w:val="both"/>
      </w:pPr>
      <w:r>
        <w:t>значения показателей результативности использования субсидии;</w:t>
      </w:r>
    </w:p>
    <w:p w:rsidR="007A57D1" w:rsidRDefault="007A57D1">
      <w:pPr>
        <w:pStyle w:val="ConsPlusNormal"/>
        <w:spacing w:before="220"/>
        <w:ind w:firstLine="540"/>
        <w:jc w:val="both"/>
      </w:pPr>
      <w:r>
        <w:t>иные условия, определяемые по соглашению сторон.</w:t>
      </w:r>
    </w:p>
    <w:p w:rsidR="007A57D1" w:rsidRDefault="007A57D1">
      <w:pPr>
        <w:pStyle w:val="ConsPlusNormal"/>
        <w:spacing w:before="220"/>
        <w:ind w:firstLine="540"/>
        <w:jc w:val="both"/>
      </w:pPr>
      <w:r>
        <w:t>11. Субсидия перечисляется на отдельный банковский счет регионального оператора.</w:t>
      </w:r>
    </w:p>
    <w:p w:rsidR="007A57D1" w:rsidRDefault="007A57D1">
      <w:pPr>
        <w:pStyle w:val="ConsPlusNormal"/>
        <w:spacing w:before="220"/>
        <w:ind w:firstLine="540"/>
        <w:jc w:val="both"/>
      </w:pPr>
      <w:r>
        <w:t xml:space="preserve">12. Субсидия бюджетам муниципальных образований, выполнившим условия, установленные в </w:t>
      </w:r>
      <w:hyperlink w:anchor="P58" w:history="1">
        <w:r>
          <w:rPr>
            <w:color w:val="0000FF"/>
          </w:rPr>
          <w:t>пункте 8</w:t>
        </w:r>
      </w:hyperlink>
      <w:r>
        <w:t xml:space="preserve"> настоящего Порядка, предоставляется на основании заключенного </w:t>
      </w:r>
      <w:r>
        <w:lastRenderedPageBreak/>
        <w:t>между министерством и администрацией муниципального образования соглашения, в котором предусматриваются:</w:t>
      </w:r>
    </w:p>
    <w:p w:rsidR="007A57D1" w:rsidRDefault="007A57D1">
      <w:pPr>
        <w:pStyle w:val="ConsPlusNormal"/>
        <w:spacing w:before="220"/>
        <w:ind w:firstLine="540"/>
        <w:jc w:val="both"/>
      </w:pPr>
      <w:r>
        <w:t>целевое назначение субсидии;</w:t>
      </w:r>
    </w:p>
    <w:p w:rsidR="007A57D1" w:rsidRDefault="007A57D1">
      <w:pPr>
        <w:pStyle w:val="ConsPlusNormal"/>
        <w:spacing w:before="220"/>
        <w:ind w:firstLine="540"/>
        <w:jc w:val="both"/>
      </w:pPr>
      <w:r>
        <w:t>сумма субсидии;</w:t>
      </w:r>
    </w:p>
    <w:p w:rsidR="007A57D1" w:rsidRDefault="007A57D1">
      <w:pPr>
        <w:pStyle w:val="ConsPlusNormal"/>
        <w:spacing w:before="220"/>
        <w:ind w:firstLine="540"/>
        <w:jc w:val="both"/>
      </w:pPr>
      <w:r>
        <w:t>график и условия перечисления субсидии;</w:t>
      </w:r>
    </w:p>
    <w:p w:rsidR="007A57D1" w:rsidRDefault="007A57D1">
      <w:pPr>
        <w:pStyle w:val="ConsPlusNormal"/>
        <w:spacing w:before="220"/>
        <w:ind w:firstLine="540"/>
        <w:jc w:val="both"/>
      </w:pPr>
      <w:r>
        <w:t>обязательство муниципальных районов заключить соглашение с органами местного самоуправления городских и сельских поселений о предоставлении субсидии местным бюджетам;</w:t>
      </w:r>
    </w:p>
    <w:p w:rsidR="007A57D1" w:rsidRDefault="007A57D1">
      <w:pPr>
        <w:pStyle w:val="ConsPlusNormal"/>
        <w:spacing w:before="220"/>
        <w:ind w:firstLine="540"/>
        <w:jc w:val="both"/>
      </w:pPr>
      <w:r>
        <w:t>порядок и сроки представления отчетности об осуществлении расходов, источником финансового обеспечения которых является субсидия, по формам, установленным министерством;</w:t>
      </w:r>
    </w:p>
    <w:p w:rsidR="007A57D1" w:rsidRDefault="007A57D1">
      <w:pPr>
        <w:pStyle w:val="ConsPlusNormal"/>
        <w:spacing w:before="220"/>
        <w:ind w:firstLine="540"/>
        <w:jc w:val="both"/>
      </w:pPr>
      <w:r>
        <w:t>ответственность сторон за нарушение условий соглашения;</w:t>
      </w:r>
    </w:p>
    <w:p w:rsidR="007A57D1" w:rsidRDefault="007A57D1">
      <w:pPr>
        <w:pStyle w:val="ConsPlusNormal"/>
        <w:spacing w:before="220"/>
        <w:ind w:firstLine="540"/>
        <w:jc w:val="both"/>
      </w:pPr>
      <w:r>
        <w:t>право министерства и иных уполномоченных органов в соответствии с установленными полномочиями на проведение проверок соблюдения условий, целей и порядка предоставления субсидии;</w:t>
      </w:r>
    </w:p>
    <w:p w:rsidR="007A57D1" w:rsidRDefault="007A57D1">
      <w:pPr>
        <w:pStyle w:val="ConsPlusNormal"/>
        <w:spacing w:before="220"/>
        <w:ind w:firstLine="540"/>
        <w:jc w:val="both"/>
      </w:pPr>
      <w:r>
        <w:t>порядок возврата в областной бюджет субсидии в случае ее нецелевого использования, а также использования с нарушением условий, установленных при предоставлении субсидии;</w:t>
      </w:r>
    </w:p>
    <w:p w:rsidR="007A57D1" w:rsidRDefault="007A57D1">
      <w:pPr>
        <w:pStyle w:val="ConsPlusNormal"/>
        <w:spacing w:before="220"/>
        <w:ind w:firstLine="540"/>
        <w:jc w:val="both"/>
      </w:pPr>
      <w:r>
        <w:t>порядок возврата в областной бюджет субсидии, не использованной на 1 января текущего финансового года;</w:t>
      </w:r>
    </w:p>
    <w:p w:rsidR="007A57D1" w:rsidRDefault="007A57D1">
      <w:pPr>
        <w:pStyle w:val="ConsPlusNormal"/>
        <w:spacing w:before="220"/>
        <w:ind w:firstLine="540"/>
        <w:jc w:val="both"/>
      </w:pPr>
      <w:r>
        <w:t>иные условия, определяемые по соглашению сторон.</w:t>
      </w:r>
    </w:p>
    <w:p w:rsidR="007A57D1" w:rsidRDefault="007A57D1">
      <w:pPr>
        <w:pStyle w:val="ConsPlusNormal"/>
        <w:spacing w:before="220"/>
        <w:ind w:firstLine="540"/>
        <w:jc w:val="both"/>
      </w:pPr>
      <w:r>
        <w:t xml:space="preserve">13. Органы местного самоуправления городских округов, городских и сельских поселений (далее - органы местного самоуправления) в течение четырнадцати дней со дня получения субсидии принимают решения о распределении полученных средств и средств, предусмотренных в местных бюджетах на финансирование капитального ремонта, между многоквартирными домами, включенными в краткосрочный </w:t>
      </w:r>
      <w:hyperlink r:id="rId47" w:history="1">
        <w:r>
          <w:rPr>
            <w:color w:val="0000FF"/>
          </w:rPr>
          <w:t>план</w:t>
        </w:r>
      </w:hyperlink>
      <w:r>
        <w:t>, собственники помещений в которых формируют фонд капитального ремонта на специальных счетах.</w:t>
      </w:r>
    </w:p>
    <w:p w:rsidR="007A57D1" w:rsidRDefault="007A57D1">
      <w:pPr>
        <w:pStyle w:val="ConsPlusNormal"/>
        <w:spacing w:before="220"/>
        <w:ind w:firstLine="540"/>
        <w:jc w:val="both"/>
      </w:pPr>
      <w:r>
        <w:t>14. В течение семи дней со дня принятия решения органы местного самоуправления обязаны уведомить владельцев специальных счетов, в отношении которых принято указанное решение, а также собственников помещений в этих домах о принятии указанного решения с указанием объема средств государственной и муниципальной поддержки, предусмотренных на проведение капитального ремонта. Уведомление может быть осуществлено путем опубликования указанного решения в порядке, установленном для опубликования муниципальных правовых актов.</w:t>
      </w:r>
    </w:p>
    <w:p w:rsidR="007A57D1" w:rsidRDefault="007A57D1">
      <w:pPr>
        <w:pStyle w:val="ConsPlusNormal"/>
        <w:spacing w:before="220"/>
        <w:ind w:firstLine="540"/>
        <w:jc w:val="both"/>
      </w:pPr>
      <w:bookmarkStart w:id="12" w:name="P88"/>
      <w:bookmarkEnd w:id="12"/>
      <w:r>
        <w:t>15.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предусмотренного краткосрочным планом, открывают в установленном порядке отдельные банковские счета на каждый многоквартирный дом (далее - банковские счета) и направляют в орган местного самоуправления следующие документы:</w:t>
      </w:r>
    </w:p>
    <w:p w:rsidR="007A57D1" w:rsidRDefault="007A57D1">
      <w:pPr>
        <w:pStyle w:val="ConsPlusNormal"/>
        <w:spacing w:before="220"/>
        <w:ind w:firstLine="540"/>
        <w:jc w:val="both"/>
      </w:pPr>
      <w:r>
        <w:lastRenderedPageBreak/>
        <w:t>уведомления об открытии банковских счетов с указанием их реквизитов;</w:t>
      </w:r>
    </w:p>
    <w:p w:rsidR="007A57D1" w:rsidRDefault="007A57D1">
      <w:pPr>
        <w:pStyle w:val="ConsPlusNormal"/>
        <w:spacing w:before="220"/>
        <w:ind w:firstLine="540"/>
        <w:jc w:val="both"/>
      </w:pPr>
      <w:r>
        <w:t xml:space="preserve">решение общего собрания собственников помещений в многоквартирном доме о проведении капитального ремонта, которое принято в соответствии с требованиями </w:t>
      </w:r>
      <w:hyperlink r:id="rId48" w:history="1">
        <w:r>
          <w:rPr>
            <w:color w:val="0000FF"/>
          </w:rPr>
          <w:t>статьи 189</w:t>
        </w:r>
      </w:hyperlink>
      <w:r>
        <w:t xml:space="preserve"> Жилищного кодекса Российской Федерации и которым определена организация (порядок ее определения), с которой будет заключен договор на проведение капитального ремонта в соответствии с краткосрочным </w:t>
      </w:r>
      <w:hyperlink r:id="rId49" w:history="1">
        <w:r>
          <w:rPr>
            <w:color w:val="0000FF"/>
          </w:rPr>
          <w:t>планом</w:t>
        </w:r>
      </w:hyperlink>
      <w:r>
        <w:t>;</w:t>
      </w:r>
    </w:p>
    <w:p w:rsidR="007A57D1" w:rsidRDefault="007A57D1">
      <w:pPr>
        <w:pStyle w:val="ConsPlusNormal"/>
        <w:spacing w:before="220"/>
        <w:ind w:firstLine="540"/>
        <w:jc w:val="both"/>
      </w:pPr>
      <w:r>
        <w:t xml:space="preserve">утвержденную в соответствии с требованиями </w:t>
      </w:r>
      <w:hyperlink r:id="rId50" w:history="1">
        <w:r>
          <w:rPr>
            <w:color w:val="0000FF"/>
          </w:rPr>
          <w:t>статьи 189</w:t>
        </w:r>
      </w:hyperlink>
      <w:r>
        <w:t xml:space="preserve"> Жилищного кодекса Российской Федерации смету расходов на капитальный ремонт этого дома с учетом требований, установленных </w:t>
      </w:r>
      <w:hyperlink r:id="rId51" w:history="1">
        <w:r>
          <w:rPr>
            <w:color w:val="0000FF"/>
          </w:rPr>
          <w:t>частью 3 статьи 15.1</w:t>
        </w:r>
      </w:hyperlink>
      <w:r>
        <w:t xml:space="preserve"> Федерального закона от 21 июля 2007 года N 185-ФЗ "О Фонде содействия реформированию жилищно-коммунального хозяйства", и с учетом предельной стоимости услуг и (или) работ по капитальному ремонту, установленной Правительством Оренбургской области.</w:t>
      </w:r>
    </w:p>
    <w:p w:rsidR="007A57D1" w:rsidRDefault="007A57D1">
      <w:pPr>
        <w:pStyle w:val="ConsPlusNormal"/>
        <w:spacing w:before="220"/>
        <w:ind w:firstLine="540"/>
        <w:jc w:val="both"/>
      </w:pPr>
      <w:r>
        <w:t xml:space="preserve">16. В течение пяти рабочих дней со дня поступления документов, указанных в </w:t>
      </w:r>
      <w:hyperlink w:anchor="P88" w:history="1">
        <w:r>
          <w:rPr>
            <w:color w:val="0000FF"/>
          </w:rPr>
          <w:t>пункте 15</w:t>
        </w:r>
      </w:hyperlink>
      <w:r>
        <w:t xml:space="preserve"> настоящего Порядка, орган местного самоуправления перечисляет субсидию и средства местного бюджета, предусмотренные на проведение капитального ремонта многоквартирного дома, на банковский счет, указанный в </w:t>
      </w:r>
      <w:hyperlink w:anchor="P88" w:history="1">
        <w:r>
          <w:rPr>
            <w:color w:val="0000FF"/>
          </w:rPr>
          <w:t>пункте 15</w:t>
        </w:r>
      </w:hyperlink>
      <w:r>
        <w:t xml:space="preserve"> настоящего Порядка.</w:t>
      </w:r>
    </w:p>
    <w:p w:rsidR="007A57D1" w:rsidRDefault="007A57D1">
      <w:pPr>
        <w:pStyle w:val="ConsPlusNormal"/>
        <w:spacing w:before="220"/>
        <w:ind w:firstLine="540"/>
        <w:jc w:val="both"/>
      </w:pPr>
      <w:r>
        <w:t xml:space="preserve">17. Размещенные на банковских счетах средства могут использоваться на оплату оказанных услуг и (или) выполненных работ по капитальному ремонту многоквартирного дома, а также на выплату аванса на оказание услуг и (или) выполнение работ по капитальному ремонту многоквартирного дома в размере не более чем тридцать процентов указанных средств с учетом требований, установленных в </w:t>
      </w:r>
      <w:hyperlink r:id="rId52" w:history="1">
        <w:r>
          <w:rPr>
            <w:color w:val="0000FF"/>
          </w:rPr>
          <w:t>части 1 статьи 166</w:t>
        </w:r>
      </w:hyperlink>
      <w:r>
        <w:t xml:space="preserve"> Жилищного кодекса Российской Федерации и в </w:t>
      </w:r>
      <w:hyperlink r:id="rId53" w:history="1">
        <w:r>
          <w:rPr>
            <w:color w:val="0000FF"/>
          </w:rPr>
          <w:t>статье 18</w:t>
        </w:r>
      </w:hyperlink>
      <w:r>
        <w:t xml:space="preserve"> Закона Оренбургской области от 12 сентября 2013 года N 1762/539-V-ОЗ "Об организации проведения капитального ремонта общего имущества в многоквартирных домах, расположенных на территории Оренбургской области".</w:t>
      </w:r>
    </w:p>
    <w:p w:rsidR="007A57D1" w:rsidRDefault="007A57D1">
      <w:pPr>
        <w:pStyle w:val="ConsPlusNormal"/>
        <w:spacing w:before="220"/>
        <w:ind w:firstLine="540"/>
        <w:jc w:val="both"/>
      </w:pPr>
      <w:r>
        <w:t>18. Оплата выполненных работ и (или) оказанных услуг производится на основании актов приемки выполненных работ и (или) оказанных услуг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собственников помещений в многоквартирном доме.</w:t>
      </w:r>
    </w:p>
    <w:p w:rsidR="007A57D1" w:rsidRDefault="007A57D1">
      <w:pPr>
        <w:pStyle w:val="ConsPlusNormal"/>
        <w:spacing w:before="220"/>
        <w:ind w:firstLine="540"/>
        <w:jc w:val="both"/>
      </w:pPr>
      <w:r>
        <w:t xml:space="preserve">19. Отказ органа местного самоуправления в согласовании акта приемки выполненных работ и (или) оказанных услуг по капитальному ремонту многоквартирного дома допускается только в случаях нарушения требований, установленных </w:t>
      </w:r>
      <w:hyperlink r:id="rId54" w:history="1">
        <w:r>
          <w:rPr>
            <w:color w:val="0000FF"/>
          </w:rPr>
          <w:t>частью 3 статьи 15.1</w:t>
        </w:r>
      </w:hyperlink>
      <w:r>
        <w:t xml:space="preserve"> Федерального закона от 21 июля 2007 года N 185-ФЗ "О Фонде содействия реформированию жилищно-коммунального хозяйства", а также в случае превышения ранее утвержденной сметы расходов на капитальный ремонт этого дома.</w:t>
      </w:r>
    </w:p>
    <w:p w:rsidR="007A57D1" w:rsidRDefault="007A57D1">
      <w:pPr>
        <w:pStyle w:val="ConsPlusNormal"/>
        <w:spacing w:before="220"/>
        <w:ind w:firstLine="540"/>
        <w:jc w:val="both"/>
      </w:pPr>
      <w:r>
        <w:t>20. Возврат в текущем финансовом году получателями субсидии остатков субсидии, не использованных в отчетном финансовом году, осуществляется в случаях, предусмотренных соглашением.</w:t>
      </w:r>
    </w:p>
    <w:p w:rsidR="007A57D1" w:rsidRDefault="007A57D1">
      <w:pPr>
        <w:pStyle w:val="ConsPlusNormal"/>
        <w:spacing w:before="220"/>
        <w:ind w:firstLine="540"/>
        <w:jc w:val="both"/>
      </w:pPr>
      <w:r>
        <w:t>21. Контроль за соблюдением получателями условий, целей и порядка предоставления субсидии осуществляется министерством и другими уполномоченными органами в соответствии с установленными полномочиями.</w:t>
      </w:r>
    </w:p>
    <w:p w:rsidR="007A57D1" w:rsidRDefault="007A57D1">
      <w:pPr>
        <w:pStyle w:val="ConsPlusNormal"/>
        <w:jc w:val="both"/>
      </w:pPr>
    </w:p>
    <w:p w:rsidR="007A57D1" w:rsidRDefault="007A57D1">
      <w:pPr>
        <w:pStyle w:val="ConsPlusNormal"/>
        <w:jc w:val="both"/>
      </w:pPr>
    </w:p>
    <w:p w:rsidR="007A57D1" w:rsidRDefault="007A57D1">
      <w:pPr>
        <w:pStyle w:val="ConsPlusNormal"/>
        <w:pBdr>
          <w:top w:val="single" w:sz="6" w:space="0" w:color="auto"/>
        </w:pBdr>
        <w:spacing w:before="100" w:after="100"/>
        <w:jc w:val="both"/>
        <w:rPr>
          <w:sz w:val="2"/>
          <w:szCs w:val="2"/>
        </w:rPr>
      </w:pPr>
    </w:p>
    <w:p w:rsidR="00880940" w:rsidRDefault="00880940"/>
    <w:sectPr w:rsidR="00880940" w:rsidSect="00E54E1C">
      <w:pgSz w:w="11905"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77AB5"/>
    <w:rsid w:val="0009361D"/>
    <w:rsid w:val="003908BD"/>
    <w:rsid w:val="00493081"/>
    <w:rsid w:val="004B372E"/>
    <w:rsid w:val="004C0963"/>
    <w:rsid w:val="00577AB5"/>
    <w:rsid w:val="007A57D1"/>
    <w:rsid w:val="008557C5"/>
    <w:rsid w:val="00880940"/>
    <w:rsid w:val="00A103B1"/>
    <w:rsid w:val="00A8087D"/>
    <w:rsid w:val="00AD7332"/>
    <w:rsid w:val="00C75877"/>
    <w:rsid w:val="00E87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7A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7A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7A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7A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7A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77A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7A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7AB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C16F01C0AD8FA4FEDCFCD55F106BD72CBBAF11FD746DEEBEAA4D888AD853823AC8DDF69511C65D4A5E2F06AFA4865FC0D634AA14eEpEG" TargetMode="External"/><Relationship Id="rId18" Type="http://schemas.openxmlformats.org/officeDocument/2006/relationships/hyperlink" Target="consultantplus://offline/ref=46C16F01C0AD8FA4FEDCFCD55F106BD72BBFAE12FD7D6DEEBEAA4D888AD853823AC8DDF69312CD0C1B112E5AE9F4955DC1D636AE08EE44C1eEp8G" TargetMode="External"/><Relationship Id="rId26" Type="http://schemas.openxmlformats.org/officeDocument/2006/relationships/hyperlink" Target="consultantplus://offline/ref=E40D0BD232F76F8506D6AE5AC32BE5A8D219E70FEDC29233EF22B952459F9A725118E84A36E7AEFA8A5E21E3F52605F452FFA9E9FFBC9DFF5DAB54N5u2G" TargetMode="External"/><Relationship Id="rId39" Type="http://schemas.openxmlformats.org/officeDocument/2006/relationships/hyperlink" Target="consultantplus://offline/ref=E40D0BD232F76F8506D6B057D547B8ACD612B902EACC9B66B47DE20F129690250457E90470EFB1FA8E4023E7FCN7u0G" TargetMode="External"/><Relationship Id="rId21" Type="http://schemas.openxmlformats.org/officeDocument/2006/relationships/hyperlink" Target="consultantplus://offline/ref=46C16F01C0AD8FA4FEDCE2D8497C36D328B0F11CFD7D65BEE1FE4BDFD58855D77A88DBA3D056C0081B1A7A0AADAACC0E809D3BA813F244C7F4DA5889e7pEG" TargetMode="External"/><Relationship Id="rId34" Type="http://schemas.openxmlformats.org/officeDocument/2006/relationships/hyperlink" Target="consultantplus://offline/ref=E40D0BD232F76F8506D6AE5AC32BE5A8D219E70FEDC29233EF22B952459F9A725118E84A36E7AEFA8A5E21E2F52605F452FFA9E9FFBC9DFF5DAB54N5u2G" TargetMode="External"/><Relationship Id="rId42" Type="http://schemas.openxmlformats.org/officeDocument/2006/relationships/hyperlink" Target="consultantplus://offline/ref=E40D0BD232F76F8506D6AE5AC32BE5A8D219E70FECC39032E922B952459F9A725118E84A36E7AEFA8A5E20E7F52605F452FFA9E9FFBC9DFF5DAB54N5u2G" TargetMode="External"/><Relationship Id="rId47" Type="http://schemas.openxmlformats.org/officeDocument/2006/relationships/hyperlink" Target="consultantplus://offline/ref=E40D0BD232F76F8506D6AE5AC32BE5A8D219E70FECC39032E922B952459F9A725118E84A36E7AEFA8A5E20E7F52605F452FFA9E9FFBC9DFF5DAB54N5u2G" TargetMode="External"/><Relationship Id="rId50" Type="http://schemas.openxmlformats.org/officeDocument/2006/relationships/hyperlink" Target="consultantplus://offline/ref=E40D0BD232F76F8506D6B057D547B8ACD612B902EACC9B66B47DE20F129690251657B10A7BEEA4AEDB1A74EAFC774AB003ECA9ECE3NBuEG" TargetMode="External"/><Relationship Id="rId55" Type="http://schemas.openxmlformats.org/officeDocument/2006/relationships/fontTable" Target="fontTable.xml"/><Relationship Id="rId7" Type="http://schemas.openxmlformats.org/officeDocument/2006/relationships/hyperlink" Target="consultantplus://offline/ref=46C16F01C0AD8FA4FEDCE2D8497C36D328B0F11CFD7C65BDEAF94BDFD58855D77A88DBA3D056C0081B1A7A0BABAACC0E809D3BA813F244C7F4DA5889e7pEG" TargetMode="External"/><Relationship Id="rId12" Type="http://schemas.openxmlformats.org/officeDocument/2006/relationships/hyperlink" Target="consultantplus://offline/ref=46C16F01C0AD8FA4FEDCE2D8497C36D328B0F11CFD7D62B0E6FE4BDFD58855D77A88DBA3D056C0081B1A7A0BABAACC0E809D3BA813F244C7F4DA5889e7pEG" TargetMode="External"/><Relationship Id="rId17" Type="http://schemas.openxmlformats.org/officeDocument/2006/relationships/hyperlink" Target="consultantplus://offline/ref=46C16F01C0AD8FA4FEDCE2D8497C36D328B0F11CFD7D65BEE1FE4BDFD58855D77A88DBA3D056C0081B1A7A0AADAACC0E809D3BA813F244C7F4DA5889e7pEG" TargetMode="External"/><Relationship Id="rId25" Type="http://schemas.openxmlformats.org/officeDocument/2006/relationships/hyperlink" Target="https://www.consultant.ru" TargetMode="External"/><Relationship Id="rId33" Type="http://schemas.openxmlformats.org/officeDocument/2006/relationships/hyperlink" Target="consultantplus://offline/ref=E40D0BD232F76F8506D6AE5AC32BE5A8D219E70FEDC29233EF22B952459F9A725118E84A36E7AEFA8A5E21E2F52605F452FFA9E9FFBC9DFF5DAB54N5u2G" TargetMode="External"/><Relationship Id="rId38" Type="http://schemas.openxmlformats.org/officeDocument/2006/relationships/hyperlink" Target="consultantplus://offline/ref=E40D0BD232F76F8506D6AE5AC32BE5A8D219E70FEAC59336EB29E4584DC696705617B75D31AEA2FB8A5E21E6FE7900E143A7A6EEE4A299E541A95652N4u3G" TargetMode="External"/><Relationship Id="rId46" Type="http://schemas.openxmlformats.org/officeDocument/2006/relationships/hyperlink" Target="consultantplus://offline/ref=E40D0BD232F76F8506D6AE5AC32BE5A8D219E70FECC39032E922B952459F9A725118E84A36E7AEFA8A5E20E7F52605F452FFA9E9FFBC9DFF5DAB54N5u2G" TargetMode="External"/><Relationship Id="rId2" Type="http://schemas.openxmlformats.org/officeDocument/2006/relationships/settings" Target="settings.xml"/><Relationship Id="rId16" Type="http://schemas.openxmlformats.org/officeDocument/2006/relationships/hyperlink" Target="consultantplus://offline/ref=46C16F01C0AD8FA4FEDCE2D8497C36D328B0F11CFD7D62B0E6FE4BDFD58855D77A88DBA3D056C0081B1A7A0BAAAACC0E809D3BA813F244C7F4DA5889e7pEG" TargetMode="External"/><Relationship Id="rId20" Type="http://schemas.openxmlformats.org/officeDocument/2006/relationships/hyperlink" Target="consultantplus://offline/ref=46C16F01C0AD8FA4FEDCE2D8497C36D328B0F11CFD7D65BEE1FE4BDFD58855D77A88DBA3D056C0081B1A7A0AADAACC0E809D3BA813F244C7F4DA5889e7pEG" TargetMode="External"/><Relationship Id="rId29" Type="http://schemas.openxmlformats.org/officeDocument/2006/relationships/hyperlink" Target="consultantplus://offline/ref=E40D0BD232F76F8506D6B057D547B8ACD613BB05EBC39B66B47DE20F129690251657B10872E9ABF98B5575B6BA2759B202ECABE8FFBE99E3N5uDG" TargetMode="External"/><Relationship Id="rId41" Type="http://schemas.openxmlformats.org/officeDocument/2006/relationships/hyperlink" Target="consultantplus://offline/ref=E40D0BD232F76F8506D6AE5AC32BE5A8D219E70FEAC59336EB29E4584DC696705617B75D31AEA2FB8A5E21E6FE7900E143A7A6EEE4A299E541A95652N4u3G" TargetMode="External"/><Relationship Id="rId54" Type="http://schemas.openxmlformats.org/officeDocument/2006/relationships/hyperlink" Target="consultantplus://offline/ref=E40D0BD232F76F8506D6B057D547B8ACD613B807EDC29B66B47DE20F129690251657B10872EAA9F88C5575B6BA2759B202ECABE8FFBE99E3N5uDG" TargetMode="External"/><Relationship Id="rId1" Type="http://schemas.openxmlformats.org/officeDocument/2006/relationships/styles" Target="styles.xml"/><Relationship Id="rId6" Type="http://schemas.openxmlformats.org/officeDocument/2006/relationships/hyperlink" Target="consultantplus://offline/ref=46C16F01C0AD8FA4FEDCE2D8497C36D328B0F11CFD7C66BCE6F84BDFD58855D77A88DBA3D056C0081B1A7A0BABAACC0E809D3BA813F244C7F4DA5889e7pEG" TargetMode="External"/><Relationship Id="rId11" Type="http://schemas.openxmlformats.org/officeDocument/2006/relationships/hyperlink" Target="consultantplus://offline/ref=46C16F01C0AD8FA4FEDCE2D8497C36D328B0F11CFD7D65BEE2FD4BDFD58855D77A88DBA3D056C0081B1A7A0BABAACC0E809D3BA813F244C7F4DA5889e7pEG" TargetMode="External"/><Relationship Id="rId24" Type="http://schemas.openxmlformats.org/officeDocument/2006/relationships/hyperlink" Target="consultantplus://offline/ref=EAA390271FD7DDB2CF6F41638CA2825842A9DE1845C715F64248F2B61723A46A7024D51AE6A48B9DDCFAFD5C62197C0D35450E45E0B225DFDCEE154Ag9p3G" TargetMode="External"/><Relationship Id="rId32" Type="http://schemas.openxmlformats.org/officeDocument/2006/relationships/hyperlink" Target="consultantplus://offline/ref=E40D0BD232F76F8506D6AE5AC32BE5A8D219E70FEDC29233EF22B952459F9A725118E84A36E7AEFA8A5E21E3F52605F452FFA9E9FFBC9DFF5DAB54N5u2G" TargetMode="External"/><Relationship Id="rId37" Type="http://schemas.openxmlformats.org/officeDocument/2006/relationships/hyperlink" Target="consultantplus://offline/ref=E40D0BD232F76F8506D6AE5AC32BE5A8D219E70FEAC59336EB29E4584DC696705617B75D31AEA2FB8A5E21E6FE7900E143A7A6EEE4A299E541A95652N4u3G" TargetMode="External"/><Relationship Id="rId40" Type="http://schemas.openxmlformats.org/officeDocument/2006/relationships/hyperlink" Target="consultantplus://offline/ref=E40D0BD232F76F8506D6AE5AC32BE5A8D219E70FEAC59336EB29E4584DC696705617B75D31AEA2FB8A5E21E6FE7900E143A7A6EEE4A299E541A95652N4u3G" TargetMode="External"/><Relationship Id="rId45" Type="http://schemas.openxmlformats.org/officeDocument/2006/relationships/hyperlink" Target="consultantplus://offline/ref=E40D0BD232F76F8506D6B057D547B8ACD613B807EDC29B66B47DE20F129690251657B10872EAAEFB8D5575B6BA2759B202ECABE8FFBE99E3N5uDG" TargetMode="External"/><Relationship Id="rId53" Type="http://schemas.openxmlformats.org/officeDocument/2006/relationships/hyperlink" Target="consultantplus://offline/ref=E40D0BD232F76F8506D6AE5AC32BE5A8D219E70FEAC59136EB2FE4584DC696705617B75D31AEA2FB8A5E20E5F87900E143A7A6EEE4A299E541A95652N4u3G" TargetMode="External"/><Relationship Id="rId5" Type="http://schemas.openxmlformats.org/officeDocument/2006/relationships/hyperlink" Target="consultantplus://offline/ref=46C16F01C0AD8FA4FEDCE2D8497C36D328B0F11CF5756FB0E4F516D5DDD159D57D8784B4D71FCC091B1A7A0FA6F5C91B91C534AF08EC40DDE8D85Ae8p9G" TargetMode="External"/><Relationship Id="rId15" Type="http://schemas.openxmlformats.org/officeDocument/2006/relationships/hyperlink" Target="consultantplus://offline/ref=46C16F01C0AD8FA4FEDCE2D8497C36D328B0F11CF5756FB0E4F516D5DDD159D57D8784B4D71FCC091B1A7A0EA6F5C91B91C534AF08EC40DDE8D85Ae8p9G" TargetMode="External"/><Relationship Id="rId23" Type="http://schemas.openxmlformats.org/officeDocument/2006/relationships/hyperlink" Target="consultantplus://offline/ref=4D9F0F6987FEDC68E5DDAD68A769A25F48946B79D57027FAF3626B34F62B7A9ADA879B06A4C3586D87C6D2BAA45131068FB6CCA48AF5C79381E54BC8f7p1G" TargetMode="External"/><Relationship Id="rId28" Type="http://schemas.openxmlformats.org/officeDocument/2006/relationships/hyperlink" Target="consultantplus://offline/ref=E40D0BD232F76F8506D6B057D547B8ACD612B902EACC9B66B47DE20F129690251657B10872EBA9FA8A5575B6BA2759B202ECABE8FFBE99E3N5uDG" TargetMode="External"/><Relationship Id="rId36" Type="http://schemas.openxmlformats.org/officeDocument/2006/relationships/hyperlink" Target="consultantplus://offline/ref=E40D0BD232F76F8506D6AE5AC32BE5A8D219E70FECC39032E922B952459F9A725118E84A36E7AEFA8A5E20E7F52605F452FFA9E9FFBC9DFF5DAB54N5u2G" TargetMode="External"/><Relationship Id="rId49" Type="http://schemas.openxmlformats.org/officeDocument/2006/relationships/hyperlink" Target="consultantplus://offline/ref=E40D0BD232F76F8506D6AE5AC32BE5A8D219E70FECC39032E922B952459F9A725118E84A36E7AEFA8A5E20E7F52605F452FFA9E9FFBC9DFF5DAB54N5u2G" TargetMode="External"/><Relationship Id="rId10" Type="http://schemas.openxmlformats.org/officeDocument/2006/relationships/hyperlink" Target="consultantplus://offline/ref=46C16F01C0AD8FA4FEDCE2D8497C36D328B0F11CFD7D65BEE0F94BDFD58855D77A88DBA3D056C0081B1A7A0BABAACC0E809D3BA813F244C7F4DA5889e7pEG" TargetMode="External"/><Relationship Id="rId19" Type="http://schemas.openxmlformats.org/officeDocument/2006/relationships/hyperlink" Target="consultantplus://offline/ref=46C16F01C0AD8FA4FEDCE2D8497C36D328B0F11CFD7D65BEE1FE4BDFD58855D77A88DBA3D056C0081B1A7A0AADAACC0E809D3BA813F244C7F4DA5889e7pEG" TargetMode="External"/><Relationship Id="rId31" Type="http://schemas.openxmlformats.org/officeDocument/2006/relationships/hyperlink" Target="consultantplus://offline/ref=E40D0BD232F76F8506D6AE5AC32BE5A8D219E70FEAC59136EB2FE4584DC696705617B75D31AEA2FB8A5E21E0F97900E143A7A6EEE4A299E541A95652N4u3G" TargetMode="External"/><Relationship Id="rId44" Type="http://schemas.openxmlformats.org/officeDocument/2006/relationships/hyperlink" Target="consultantplus://offline/ref=E40D0BD232F76F8506D6AE5AC32BE5A8D219E70FECC39032E922B952459F9A725118E84A36E7AEFA8A5E20E7F52605F452FFA9E9FFBC9DFF5DAB54N5u2G" TargetMode="External"/><Relationship Id="rId52" Type="http://schemas.openxmlformats.org/officeDocument/2006/relationships/hyperlink" Target="consultantplus://offline/ref=E40D0BD232F76F8506D6B057D547B8ACD612B902EACC9B66B47DE20F129690251657B10872EBADFB8A5575B6BA2759B202ECABE8FFBE99E3N5uD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6C16F01C0AD8FA4FEDCE2D8497C36D328B0F11CFD7C6FBCE6FE4BDFD58855D77A88DBA3D056C0081B1A7A0BABAACC0E809D3BA813F244C7F4DA5889e7pEG" TargetMode="External"/><Relationship Id="rId14" Type="http://schemas.openxmlformats.org/officeDocument/2006/relationships/hyperlink" Target="consultantplus://offline/ref=46C16F01C0AD8FA4FEDCE2D8497C36D328B0F11CFD7D67BEE1F84BDFD58855D77A88DBA3D056C0081B1A7E08ABAACC0E809D3BA813F244C7F4DA5889e7pEG" TargetMode="External"/><Relationship Id="rId22" Type="http://schemas.openxmlformats.org/officeDocument/2006/relationships/hyperlink" Target="consultantplus://offline/ref=46C16F01C0AD8FA4FEDCE2D8497C36D328B0F11CFD7D65BEE1FE4BDFD58855D77A88DBA3D056C0081B1A7A0AADAACC0E809D3BA813F244C7F4DA5889e7pEG" TargetMode="External"/><Relationship Id="rId27" Type="http://schemas.openxmlformats.org/officeDocument/2006/relationships/hyperlink" Target="consultantplus://offline/ref=E40D0BD232F76F8506D6B057D547B8ACD612B902EACC9B66B47DE20F129690251657B10B70E8A4AEDB1A74EAFC774AB003ECA9ECE3NBuEG" TargetMode="External"/><Relationship Id="rId30" Type="http://schemas.openxmlformats.org/officeDocument/2006/relationships/hyperlink" Target="consultantplus://offline/ref=E40D0BD232F76F8506D6B057D547B8ACD613B807EDC29B66B47DE20F129690251657B10872EAA9F9895575B6BA2759B202ECABE8FFBE99E3N5uDG" TargetMode="External"/><Relationship Id="rId35" Type="http://schemas.openxmlformats.org/officeDocument/2006/relationships/hyperlink" Target="consultantplus://offline/ref=E40D0BD232F76F8506D6AE5AC32BE5A8D219E70FEAC59336EB29E4584DC696705617B75D31AEA2FB8A5E21E6FE7900E143A7A6EEE4A299E541A95652N4u3G" TargetMode="External"/><Relationship Id="rId43" Type="http://schemas.openxmlformats.org/officeDocument/2006/relationships/hyperlink" Target="consultantplus://offline/ref=E40D0BD232F76F8506D6AE5AC32BE5A8D219E70FEAC59336EB29E4584DC696705617B75D31AEA2FB8A5E21E6FE7900E143A7A6EEE4A299E541A95652N4u3G" TargetMode="External"/><Relationship Id="rId48" Type="http://schemas.openxmlformats.org/officeDocument/2006/relationships/hyperlink" Target="consultantplus://offline/ref=E40D0BD232F76F8506D6B057D547B8ACD612B902EACC9B66B47DE20F129690251657B10A7BEEA4AEDB1A74EAFC774AB003ECA9ECE3NBuEG" TargetMode="External"/><Relationship Id="rId56" Type="http://schemas.openxmlformats.org/officeDocument/2006/relationships/theme" Target="theme/theme1.xml"/><Relationship Id="rId8" Type="http://schemas.openxmlformats.org/officeDocument/2006/relationships/hyperlink" Target="consultantplus://offline/ref=46C16F01C0AD8FA4FEDCE2D8497C36D328B0F11CFD7C60B8E7FB4BDFD58855D77A88DBA3D056C0081B1A7A0BABAACC0E809D3BA813F244C7F4DA5889e7pEG" TargetMode="External"/><Relationship Id="rId51" Type="http://schemas.openxmlformats.org/officeDocument/2006/relationships/hyperlink" Target="consultantplus://offline/ref=E40D0BD232F76F8506D6B057D547B8ACD613B807EDC29B66B47DE20F129690251657B10872EAA9F88C5575B6BA2759B202ECABE8FFBE99E3N5uD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911</Pages>
  <Words>167818</Words>
  <Characters>956565</Characters>
  <Application>Microsoft Office Word</Application>
  <DocSecurity>0</DocSecurity>
  <Lines>7971</Lines>
  <Paragraphs>2244</Paragraphs>
  <ScaleCrop>false</ScaleCrop>
  <Company/>
  <LinksUpToDate>false</LinksUpToDate>
  <CharactersWithSpaces>1122139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lapaevanava</dc:creator>
  <cp:lastModifiedBy>lapaevanava</cp:lastModifiedBy>
  <cp:revision>2</cp:revision>
  <dcterms:created xsi:type="dcterms:W3CDTF">2022-04-25T06:46:00Z</dcterms:created>
  <dcterms:modified xsi:type="dcterms:W3CDTF">2022-04-25T06:46:00Z</dcterms:modified>
</cp:coreProperties>
</file>